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5017" w:rsidRDefault="00756EA9" w:rsidP="00697A0B">
      <w:pPr>
        <w:pStyle w:val="NoSpacing"/>
        <w:rPr>
          <w:rFonts w:ascii="Cambria" w:hAnsi="Cambria"/>
          <w:sz w:val="72"/>
          <w:szCs w:val="72"/>
        </w:rPr>
      </w:pPr>
      <w:r w:rsidRPr="00756EA9">
        <w:rPr>
          <w:noProof/>
          <w:lang w:val="en-GB" w:eastAsia="en-GB"/>
        </w:rPr>
        <w:pict>
          <v:rect id="Rectangle 35" o:spid="_x0000_s1026" style="position:absolute;margin-left:0;margin-top:0;width:624.25pt;height:63.9pt;z-index:251660288;visibility:visible;mso-width-percent:1050;mso-height-percent:900;mso-position-horizontal:center;mso-position-horizontal-relative:page;mso-position-vertical:bottom;mso-position-vertical-relative:page;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" o:allowincell="f" fillcolor="#4bacc6" strokecolor="#31849b">
            <v:textbox>
              <w:txbxContent>
                <w:p w:rsidR="00A05017" w:rsidRDefault="00A05017" w:rsidP="00057B13"/>
              </w:txbxContent>
            </v:textbox>
            <w10:wrap anchorx="page" anchory="page"/>
          </v:rect>
        </w:pict>
      </w:r>
      <w:r w:rsidRPr="00756EA9">
        <w:rPr>
          <w:noProof/>
          <w:lang w:val="en-GB" w:eastAsia="en-GB"/>
        </w:rPr>
        <w:pict>
          <v:rect id="Rectangle 38" o:spid="_x0000_s1029" style="position:absolute;margin-left:32.25pt;margin-top:-20.35pt;width:7.15pt;height:883.15pt;z-index:251663360;visibility:visible;mso-height-percent:1050;mso-position-horizontal-relative:page;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" o:allowincell="f" strokecolor="#31849b">
            <v:textbox>
              <w:txbxContent>
                <w:p w:rsidR="00A05017" w:rsidRDefault="00A05017" w:rsidP="00057B13"/>
              </w:txbxContent>
            </v:textbox>
            <w10:wrap anchorx="margin" anchory="page"/>
          </v:rect>
        </w:pict>
      </w:r>
      <w:r w:rsidRPr="00756EA9">
        <w:rPr>
          <w:noProof/>
          <w:lang w:val="en-GB" w:eastAsia="en-GB"/>
        </w:rPr>
        <w:pict>
          <v:rect id="Rectangle 37" o:spid="_x0000_s1028" style="position:absolute;margin-left:555.75pt;margin-top:-20.35pt;width:7.15pt;height:883.15pt;z-index:251662336;visibility:visible;mso-height-percent:1050;mso-position-horizontal-relative:page;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" o:allowincell="f" strokecolor="#31849b">
            <v:textbox>
              <w:txbxContent>
                <w:p w:rsidR="00A05017" w:rsidRDefault="00A05017" w:rsidP="00057B13"/>
              </w:txbxContent>
            </v:textbox>
            <w10:wrap anchorx="margin" anchory="page"/>
          </v:rect>
        </w:pict>
      </w:r>
      <w:r w:rsidRPr="00756EA9">
        <w:rPr>
          <w:noProof/>
          <w:lang w:val="en-GB" w:eastAsia="en-GB"/>
        </w:rPr>
        <w:pict>
          <v:rect id="Rectangle 36" o:spid="_x0000_s1027" style="position:absolute;margin-left:-14pt;margin-top:.75pt;width:624.25pt;height:63.9pt;z-index:251661312;visibility:visible;mso-width-percent:1050;mso-height-percent:900;mso-position-horizontal-relative:page;mso-position-vertical-relative:page;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" o:allowincell="f" fillcolor="#4bacc6" strokecolor="#31849b">
            <v:textbox>
              <w:txbxContent>
                <w:p w:rsidR="00A05017" w:rsidRDefault="00A05017" w:rsidP="00057B13"/>
              </w:txbxContent>
            </v:textbox>
            <w10:wrap anchorx="page" anchory="margin"/>
          </v:rect>
        </w:pict>
      </w:r>
    </w:p>
    <w:p w:rsidR="00A05017" w:rsidRDefault="00A05017" w:rsidP="00A05017">
      <w:pPr>
        <w:pStyle w:val="NoSpacing"/>
        <w:rPr>
          <w:rFonts w:ascii="Cambria" w:hAnsi="Cambria"/>
          <w:sz w:val="72"/>
          <w:szCs w:val="72"/>
        </w:rPr>
      </w:pPr>
    </w:p>
    <w:p w:rsidR="00A05017" w:rsidRPr="004F505A" w:rsidRDefault="002C76F5" w:rsidP="00A05017">
      <w:pPr>
        <w:pStyle w:val="NoSpacing"/>
        <w:jc w:val="center"/>
        <w:rPr>
          <w:rFonts w:ascii="Cambria" w:hAnsi="Cambria"/>
          <w:sz w:val="44"/>
          <w:szCs w:val="36"/>
        </w:rPr>
      </w:pPr>
      <w:r>
        <w:rPr>
          <w:rFonts w:ascii="Cambria" w:hAnsi="Cambria"/>
          <w:b/>
          <w:sz w:val="56"/>
          <w:szCs w:val="48"/>
        </w:rPr>
        <w:t xml:space="preserve">Importance &amp; Methods of Effective </w:t>
      </w:r>
      <w:r w:rsidR="00A43D3A">
        <w:rPr>
          <w:rFonts w:ascii="Cambria" w:hAnsi="Cambria"/>
          <w:b/>
          <w:sz w:val="56"/>
          <w:szCs w:val="48"/>
        </w:rPr>
        <w:t>Communication</w:t>
      </w:r>
      <w:r>
        <w:rPr>
          <w:rFonts w:ascii="Cambria" w:hAnsi="Cambria"/>
          <w:b/>
          <w:sz w:val="56"/>
          <w:szCs w:val="48"/>
        </w:rPr>
        <w:t xml:space="preserve"> Within The Workplace</w:t>
      </w:r>
    </w:p>
    <w:p w:rsidR="00A05017" w:rsidRPr="004F505A" w:rsidRDefault="00CC6629" w:rsidP="00CC6629">
      <w:pPr>
        <w:pStyle w:val="NoSpacing"/>
        <w:jc w:val="center"/>
        <w:rPr>
          <w:rFonts w:ascii="Cambria" w:hAnsi="Cambria"/>
          <w:b/>
          <w:sz w:val="56"/>
          <w:szCs w:val="48"/>
        </w:rPr>
      </w:pPr>
      <w:r>
        <w:rPr>
          <w:rFonts w:ascii="Cambria" w:hAnsi="Cambria"/>
          <w:b/>
          <w:noProof/>
          <w:sz w:val="56"/>
          <w:szCs w:val="48"/>
          <w:lang w:val="en-GB" w:eastAsia="en-GB"/>
        </w:rPr>
        <w:drawing>
          <wp:inline distT="0" distB="0" distL="0" distR="0">
            <wp:extent cx="4467225" cy="3162300"/>
            <wp:effectExtent l="19050" t="0" r="9525" b="0"/>
            <wp:docPr id="1" name="Picture 1" descr="C:\Users\SportTrain Wales\Desktop\Team 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portTrain Wales\Desktop\Team Communication.jpg"/>
                    <pic:cNvPicPr>
                      <a:picLocks noChangeAspect="1" noChangeArrowheads="1"/>
                    </pic:cNvPicPr>
                  </pic:nvPicPr>
                  <pic:blipFill>
                    <a:blip r:embed="rId8" cstate="print"/>
                    <a:srcRect/>
                    <a:stretch>
                      <a:fillRect/>
                    </a:stretch>
                  </pic:blipFill>
                  <pic:spPr bwMode="auto">
                    <a:xfrm>
                      <a:off x="0" y="0"/>
                      <a:ext cx="4467225" cy="3162300"/>
                    </a:xfrm>
                    <a:prstGeom prst="rect">
                      <a:avLst/>
                    </a:prstGeom>
                    <a:noFill/>
                    <a:ln w="9525">
                      <a:noFill/>
                      <a:miter lim="800000"/>
                      <a:headEnd/>
                      <a:tailEnd/>
                    </a:ln>
                  </pic:spPr>
                </pic:pic>
              </a:graphicData>
            </a:graphic>
          </wp:inline>
        </w:drawing>
      </w:r>
    </w:p>
    <w:p w:rsidR="00A05017" w:rsidRDefault="00A05017" w:rsidP="00A05017">
      <w:pPr>
        <w:pStyle w:val="NoSpacing"/>
        <w:rPr>
          <w:rFonts w:ascii="Cambria" w:hAnsi="Cambria"/>
          <w:sz w:val="36"/>
          <w:szCs w:val="36"/>
        </w:rPr>
      </w:pPr>
    </w:p>
    <w:p w:rsidR="00A05017" w:rsidRDefault="00A05017" w:rsidP="00A05017">
      <w:pPr>
        <w:pStyle w:val="NoSpacing"/>
        <w:rPr>
          <w:rFonts w:ascii="Cambria" w:hAnsi="Cambria"/>
          <w:sz w:val="36"/>
          <w:szCs w:val="36"/>
        </w:rPr>
      </w:pPr>
    </w:p>
    <w:p w:rsidR="00CC6629" w:rsidRDefault="00CC6629" w:rsidP="00A05017">
      <w:pPr>
        <w:pStyle w:val="NoSpacing"/>
        <w:rPr>
          <w:rFonts w:ascii="Cambria" w:hAnsi="Cambria"/>
          <w:sz w:val="36"/>
          <w:szCs w:val="36"/>
        </w:rPr>
      </w:pPr>
    </w:p>
    <w:p w:rsidR="00CC6629" w:rsidRDefault="00CC6629" w:rsidP="00A05017">
      <w:pPr>
        <w:pStyle w:val="NoSpacing"/>
        <w:rPr>
          <w:rFonts w:ascii="Cambria" w:hAnsi="Cambria"/>
          <w:sz w:val="36"/>
          <w:szCs w:val="36"/>
        </w:rPr>
      </w:pPr>
    </w:p>
    <w:p w:rsidR="002C76F5" w:rsidRDefault="002C76F5" w:rsidP="00A05017">
      <w:pPr>
        <w:pStyle w:val="NoSpacing"/>
        <w:rPr>
          <w:rFonts w:ascii="Cambria" w:hAnsi="Cambria"/>
          <w:sz w:val="36"/>
          <w:szCs w:val="36"/>
        </w:rPr>
      </w:pPr>
    </w:p>
    <w:p w:rsidR="00A05017" w:rsidRPr="002C76F5" w:rsidRDefault="00C80E61" w:rsidP="00A05017">
      <w:pPr>
        <w:pStyle w:val="NoSpacing"/>
        <w:rPr>
          <w:sz w:val="28"/>
          <w:szCs w:val="28"/>
        </w:rPr>
      </w:pPr>
      <w:r w:rsidRPr="002C76F5">
        <w:rPr>
          <w:sz w:val="28"/>
          <w:szCs w:val="28"/>
        </w:rPr>
        <w:t>05/04</w:t>
      </w:r>
      <w:r w:rsidR="00A05017" w:rsidRPr="002C76F5">
        <w:rPr>
          <w:sz w:val="28"/>
          <w:szCs w:val="28"/>
        </w:rPr>
        <w:t>/2019</w:t>
      </w:r>
    </w:p>
    <w:p w:rsidR="00A05017" w:rsidRPr="002C76F5" w:rsidRDefault="00A05017" w:rsidP="00A05017">
      <w:pPr>
        <w:pStyle w:val="NoSpacing"/>
        <w:rPr>
          <w:sz w:val="28"/>
          <w:szCs w:val="28"/>
        </w:rPr>
      </w:pPr>
      <w:r w:rsidRPr="002C76F5">
        <w:rPr>
          <w:sz w:val="28"/>
          <w:szCs w:val="28"/>
        </w:rPr>
        <w:t xml:space="preserve">Laura Bucurean </w:t>
      </w:r>
    </w:p>
    <w:p w:rsidR="00A05017" w:rsidRPr="002C76F5" w:rsidRDefault="00A05017" w:rsidP="00A05017">
      <w:pPr>
        <w:pStyle w:val="NoSpacing"/>
        <w:rPr>
          <w:sz w:val="28"/>
          <w:szCs w:val="28"/>
        </w:rPr>
      </w:pPr>
      <w:r w:rsidRPr="002C76F5">
        <w:rPr>
          <w:sz w:val="28"/>
          <w:szCs w:val="28"/>
        </w:rPr>
        <w:t>Student Number: 2018077281</w:t>
      </w:r>
    </w:p>
    <w:p w:rsidR="00A05017" w:rsidRPr="002C76F5" w:rsidRDefault="00A05017" w:rsidP="00057B13"/>
    <w:p w:rsidR="00A05017" w:rsidRPr="00AF0186" w:rsidRDefault="00A05017" w:rsidP="00AF0186">
      <w:pPr>
        <w:pStyle w:val="NoSpacing"/>
        <w:rPr>
          <w:sz w:val="28"/>
          <w:szCs w:val="28"/>
        </w:rPr>
      </w:pPr>
      <w:r w:rsidRPr="00AF0186">
        <w:rPr>
          <w:sz w:val="28"/>
          <w:szCs w:val="28"/>
        </w:rPr>
        <w:t>Lecturer: Anthony Burns</w:t>
      </w:r>
    </w:p>
    <w:p w:rsidR="00A05017" w:rsidRPr="002C76F5" w:rsidRDefault="00A05017" w:rsidP="00A05017">
      <w:pPr>
        <w:pStyle w:val="NoSpacing"/>
        <w:rPr>
          <w:sz w:val="28"/>
          <w:szCs w:val="28"/>
        </w:rPr>
      </w:pPr>
      <w:r w:rsidRPr="002C76F5">
        <w:rPr>
          <w:sz w:val="28"/>
          <w:szCs w:val="28"/>
        </w:rPr>
        <w:t xml:space="preserve">Module </w:t>
      </w:r>
      <w:r w:rsidR="0080743B" w:rsidRPr="002C76F5">
        <w:rPr>
          <w:sz w:val="28"/>
          <w:szCs w:val="28"/>
        </w:rPr>
        <w:t>Unit:</w:t>
      </w:r>
      <w:r w:rsidRPr="002C76F5">
        <w:rPr>
          <w:sz w:val="28"/>
          <w:szCs w:val="28"/>
        </w:rPr>
        <w:t xml:space="preserve"> </w:t>
      </w:r>
      <w:r w:rsidR="00C80E61" w:rsidRPr="002C76F5">
        <w:rPr>
          <w:sz w:val="28"/>
          <w:szCs w:val="28"/>
        </w:rPr>
        <w:t xml:space="preserve">Effective Team-Working and Communication </w:t>
      </w:r>
    </w:p>
    <w:p w:rsidR="00470D8C" w:rsidRDefault="00470D8C" w:rsidP="00057B13">
      <w:pPr>
        <w:rPr>
          <w:lang w:val="en-US"/>
        </w:rPr>
      </w:pPr>
    </w:p>
    <w:p w:rsidR="005A5489" w:rsidRDefault="005A5489" w:rsidP="00057B13"/>
    <w:p w:rsidR="00470D8C" w:rsidRPr="00220B12" w:rsidRDefault="00470D8C" w:rsidP="00220B12">
      <w:pPr>
        <w:jc w:val="center"/>
        <w:rPr>
          <w:rFonts w:asciiTheme="minorHAnsi" w:eastAsiaTheme="minorHAnsi" w:hAnsiTheme="minorHAnsi" w:cstheme="minorBidi"/>
          <w:b/>
          <w:sz w:val="28"/>
          <w:szCs w:val="28"/>
        </w:rPr>
      </w:pPr>
      <w:r w:rsidRPr="005A5489">
        <w:rPr>
          <w:rFonts w:asciiTheme="minorHAnsi" w:eastAsiaTheme="minorHAnsi" w:hAnsiTheme="minorHAnsi" w:cstheme="minorBidi"/>
          <w:b/>
          <w:sz w:val="28"/>
          <w:szCs w:val="28"/>
        </w:rPr>
        <w:lastRenderedPageBreak/>
        <w:t>EXECUTIVE SUMMARY</w:t>
      </w:r>
    </w:p>
    <w:p w:rsidR="00470D8C" w:rsidRPr="00FB4D62" w:rsidRDefault="00470D8C" w:rsidP="00057B13">
      <w:r w:rsidRPr="00FB4D62">
        <w:tab/>
      </w:r>
      <w:r w:rsidRPr="00FB4D62">
        <w:tab/>
      </w:r>
      <w:r w:rsidRPr="00FB4D62">
        <w:tab/>
      </w:r>
    </w:p>
    <w:p w:rsidR="00D24539" w:rsidRPr="00222032" w:rsidRDefault="00D24539" w:rsidP="00222032">
      <w:pPr>
        <w:pStyle w:val="Heading1"/>
        <w:shd w:val="clear" w:color="auto" w:fill="FFFFFF"/>
        <w:spacing w:before="0" w:beforeAutospacing="0" w:after="0" w:afterAutospacing="0" w:line="269" w:lineRule="atLeast"/>
        <w:rPr>
          <w:rStyle w:val="Emphasis"/>
          <w:rFonts w:ascii="Arial" w:hAnsi="Arial" w:cs="Arial"/>
          <w:b w:val="0"/>
          <w:sz w:val="22"/>
          <w:szCs w:val="22"/>
          <w:shd w:val="clear" w:color="auto" w:fill="FFFFFF"/>
        </w:rPr>
      </w:pPr>
      <w:r w:rsidRPr="00222032">
        <w:rPr>
          <w:rStyle w:val="Emphasis"/>
          <w:rFonts w:ascii="Arial" w:hAnsi="Arial" w:cs="Arial"/>
          <w:b w:val="0"/>
          <w:sz w:val="22"/>
          <w:szCs w:val="22"/>
          <w:shd w:val="clear" w:color="auto" w:fill="FFFFFF"/>
        </w:rPr>
        <w:t xml:space="preserve">The </w:t>
      </w:r>
      <w:r w:rsidR="00D4578C" w:rsidRPr="00222032">
        <w:rPr>
          <w:rStyle w:val="Emphasis"/>
          <w:rFonts w:ascii="Arial" w:hAnsi="Arial" w:cs="Arial"/>
          <w:b w:val="0"/>
          <w:sz w:val="22"/>
          <w:szCs w:val="22"/>
          <w:shd w:val="clear" w:color="auto" w:fill="FFFFFF"/>
        </w:rPr>
        <w:t>purposes of this report is to advice the toy store management on possible team structures and discuss the</w:t>
      </w:r>
      <w:r w:rsidRPr="00222032">
        <w:rPr>
          <w:rStyle w:val="Emphasis"/>
          <w:rFonts w:ascii="Arial" w:hAnsi="Arial" w:cs="Arial"/>
          <w:b w:val="0"/>
          <w:sz w:val="22"/>
          <w:szCs w:val="22"/>
          <w:shd w:val="clear" w:color="auto" w:fill="FFFFFF"/>
        </w:rPr>
        <w:t xml:space="preserve"> importance of effective communication</w:t>
      </w:r>
      <w:r w:rsidR="00473DAF" w:rsidRPr="00222032">
        <w:rPr>
          <w:rStyle w:val="Emphasis"/>
          <w:rFonts w:ascii="Arial" w:hAnsi="Arial" w:cs="Arial"/>
          <w:b w:val="0"/>
          <w:sz w:val="22"/>
          <w:szCs w:val="22"/>
          <w:shd w:val="clear" w:color="auto" w:fill="FFFFFF"/>
        </w:rPr>
        <w:t xml:space="preserve"> within the </w:t>
      </w:r>
      <w:r w:rsidR="00220B12" w:rsidRPr="00222032">
        <w:rPr>
          <w:rStyle w:val="Emphasis"/>
          <w:rFonts w:ascii="Arial" w:hAnsi="Arial" w:cs="Arial"/>
          <w:b w:val="0"/>
          <w:sz w:val="22"/>
          <w:szCs w:val="22"/>
          <w:shd w:val="clear" w:color="auto" w:fill="FFFFFF"/>
        </w:rPr>
        <w:t xml:space="preserve">workplace. </w:t>
      </w:r>
    </w:p>
    <w:p w:rsidR="00222032" w:rsidRPr="00222032" w:rsidRDefault="00222032" w:rsidP="00222032">
      <w:pPr>
        <w:pStyle w:val="Heading1"/>
        <w:shd w:val="clear" w:color="auto" w:fill="FFFFFF"/>
        <w:spacing w:before="0" w:beforeAutospacing="0" w:after="0" w:afterAutospacing="0" w:line="269" w:lineRule="atLeast"/>
        <w:rPr>
          <w:rStyle w:val="Emphasis"/>
          <w:rFonts w:ascii="Arial" w:hAnsi="Arial" w:cs="Arial"/>
          <w:b w:val="0"/>
          <w:sz w:val="22"/>
          <w:szCs w:val="22"/>
          <w:shd w:val="clear" w:color="auto" w:fill="FFFFFF"/>
        </w:rPr>
      </w:pPr>
    </w:p>
    <w:p w:rsidR="00C84339" w:rsidRPr="00222032" w:rsidRDefault="00C84339" w:rsidP="00C84339">
      <w:pPr>
        <w:rPr>
          <w:rFonts w:ascii="Arial" w:hAnsi="Arial" w:cs="Arial"/>
        </w:rPr>
      </w:pPr>
      <w:r w:rsidRPr="00222032">
        <w:rPr>
          <w:rFonts w:ascii="Arial" w:hAnsi="Arial" w:cs="Arial"/>
          <w:i/>
        </w:rPr>
        <w:t>The</w:t>
      </w:r>
      <w:r w:rsidRPr="00222032">
        <w:rPr>
          <w:rFonts w:ascii="Arial" w:hAnsi="Arial" w:cs="Arial"/>
        </w:rPr>
        <w:t xml:space="preserve"> procedures adopted in preparing this report are based on </w:t>
      </w:r>
      <w:r w:rsidR="00222032" w:rsidRPr="00222032">
        <w:rPr>
          <w:rStyle w:val="Emphasis"/>
          <w:rFonts w:ascii="Arial" w:hAnsi="Arial" w:cs="Arial"/>
          <w:shd w:val="clear" w:color="auto" w:fill="FFFFFF"/>
        </w:rPr>
        <w:t>methods used in Tuckman and Belbin’s theories, questionnaires, followed by techniques in decision making using Edward De Bono hat principles</w:t>
      </w:r>
      <w:r w:rsidR="00222032" w:rsidRPr="00222032">
        <w:rPr>
          <w:rFonts w:ascii="Arial" w:hAnsi="Arial" w:cs="Arial"/>
          <w:color w:val="111111"/>
        </w:rPr>
        <w:t xml:space="preserve">, Shannon and Weaver Model of </w:t>
      </w:r>
      <w:r w:rsidR="00F618F5" w:rsidRPr="00222032">
        <w:rPr>
          <w:rFonts w:ascii="Arial" w:hAnsi="Arial" w:cs="Arial"/>
          <w:color w:val="111111"/>
        </w:rPr>
        <w:t>Communication, Delegation</w:t>
      </w:r>
      <w:r w:rsidR="00F618F5">
        <w:rPr>
          <w:rStyle w:val="Emphasis"/>
          <w:rFonts w:ascii="Arial" w:hAnsi="Arial" w:cs="Arial"/>
          <w:shd w:val="clear" w:color="auto" w:fill="FFFFFF"/>
        </w:rPr>
        <w:t xml:space="preserve"> and </w:t>
      </w:r>
      <w:r w:rsidR="00222032" w:rsidRPr="00222032">
        <w:rPr>
          <w:rStyle w:val="Emphasis"/>
          <w:rFonts w:ascii="Arial" w:hAnsi="Arial" w:cs="Arial"/>
          <w:shd w:val="clear" w:color="auto" w:fill="FFFFFF"/>
        </w:rPr>
        <w:t>A</w:t>
      </w:r>
      <w:r w:rsidR="00F618F5">
        <w:rPr>
          <w:rStyle w:val="Emphasis"/>
          <w:rFonts w:ascii="Arial" w:hAnsi="Arial" w:cs="Arial"/>
          <w:shd w:val="clear" w:color="auto" w:fill="FFFFFF"/>
        </w:rPr>
        <w:t xml:space="preserve">bdication models also </w:t>
      </w:r>
      <w:r w:rsidRPr="00222032">
        <w:rPr>
          <w:rFonts w:ascii="Arial" w:hAnsi="Arial" w:cs="Arial"/>
        </w:rPr>
        <w:t xml:space="preserve">research from books, websites, </w:t>
      </w:r>
      <w:r w:rsidRPr="00222032">
        <w:rPr>
          <w:rFonts w:ascii="Arial" w:hAnsi="Arial" w:cs="Arial"/>
          <w:shd w:val="clear" w:color="auto" w:fill="FFFFFF"/>
        </w:rPr>
        <w:t>and videos from amazing experts.</w:t>
      </w:r>
    </w:p>
    <w:p w:rsidR="00C84339" w:rsidRPr="00222032" w:rsidRDefault="00C84339" w:rsidP="00C84339">
      <w:pPr>
        <w:rPr>
          <w:rFonts w:ascii="Arial" w:hAnsi="Arial" w:cs="Arial"/>
          <w:b/>
          <w:i/>
          <w:u w:val="single"/>
        </w:rPr>
      </w:pPr>
      <w:r w:rsidRPr="00222032">
        <w:rPr>
          <w:rFonts w:ascii="Arial" w:hAnsi="Arial" w:cs="Arial"/>
        </w:rPr>
        <w:t>These sources will</w:t>
      </w:r>
      <w:r w:rsidR="00222032" w:rsidRPr="00222032">
        <w:rPr>
          <w:rFonts w:ascii="Arial" w:hAnsi="Arial" w:cs="Arial"/>
        </w:rPr>
        <w:t xml:space="preserve"> be utilised within the report </w:t>
      </w:r>
      <w:r w:rsidRPr="00222032">
        <w:rPr>
          <w:rFonts w:ascii="Arial" w:hAnsi="Arial" w:cs="Arial"/>
        </w:rPr>
        <w:t xml:space="preserve">providing relevant </w:t>
      </w:r>
      <w:r w:rsidR="00F618F5" w:rsidRPr="00222032">
        <w:rPr>
          <w:rFonts w:ascii="Arial" w:hAnsi="Arial" w:cs="Arial"/>
        </w:rPr>
        <w:t xml:space="preserve">theories </w:t>
      </w:r>
      <w:r w:rsidR="00F618F5">
        <w:rPr>
          <w:rFonts w:ascii="Arial" w:hAnsi="Arial" w:cs="Arial"/>
        </w:rPr>
        <w:t xml:space="preserve">and methods </w:t>
      </w:r>
      <w:r w:rsidRPr="00222032">
        <w:rPr>
          <w:rFonts w:ascii="Arial" w:hAnsi="Arial" w:cs="Arial"/>
        </w:rPr>
        <w:t>supporting the case study.</w:t>
      </w:r>
    </w:p>
    <w:p w:rsidR="00C84339" w:rsidRPr="00222032" w:rsidRDefault="00C84339" w:rsidP="00C84339">
      <w:pPr>
        <w:pStyle w:val="ListParagraph"/>
        <w:ind w:left="0"/>
        <w:rPr>
          <w:rFonts w:ascii="Arial" w:hAnsi="Arial" w:cs="Arial"/>
        </w:rPr>
      </w:pPr>
      <w:r w:rsidRPr="00222032">
        <w:rPr>
          <w:rFonts w:ascii="Arial" w:hAnsi="Arial" w:cs="Arial"/>
        </w:rPr>
        <w:t>The report was requested on the 6th March 2019 by the owner of the toy store Michelle Sullivan and is required for submission on 5</w:t>
      </w:r>
      <w:r w:rsidRPr="00222032">
        <w:rPr>
          <w:rFonts w:ascii="Arial" w:hAnsi="Arial" w:cs="Arial"/>
          <w:vertAlign w:val="superscript"/>
        </w:rPr>
        <w:t>th</w:t>
      </w:r>
      <w:r w:rsidRPr="00222032">
        <w:rPr>
          <w:rFonts w:ascii="Arial" w:hAnsi="Arial" w:cs="Arial"/>
        </w:rPr>
        <w:t xml:space="preserve"> April 2019.</w:t>
      </w:r>
    </w:p>
    <w:p w:rsidR="00C84339" w:rsidRPr="00222032" w:rsidRDefault="00C84339" w:rsidP="00C84339">
      <w:pPr>
        <w:pStyle w:val="ListParagraph"/>
        <w:rPr>
          <w:rFonts w:ascii="Arial" w:hAnsi="Arial" w:cs="Arial"/>
        </w:rPr>
      </w:pPr>
    </w:p>
    <w:p w:rsidR="00C84339" w:rsidRPr="00222032" w:rsidRDefault="00C84339" w:rsidP="00C84339">
      <w:pPr>
        <w:pStyle w:val="ListParagraph"/>
        <w:ind w:left="0"/>
        <w:rPr>
          <w:rFonts w:ascii="Arial" w:hAnsi="Arial" w:cs="Arial"/>
        </w:rPr>
      </w:pPr>
      <w:r w:rsidRPr="00222032">
        <w:rPr>
          <w:rFonts w:ascii="Arial" w:hAnsi="Arial" w:cs="Arial"/>
        </w:rPr>
        <w:t xml:space="preserve">The report has been completed by the business consultant Laura </w:t>
      </w:r>
      <w:proofErr w:type="spellStart"/>
      <w:r w:rsidRPr="00222032">
        <w:rPr>
          <w:rFonts w:ascii="Arial" w:hAnsi="Arial" w:cs="Arial"/>
        </w:rPr>
        <w:t>Bucurean</w:t>
      </w:r>
      <w:proofErr w:type="spellEnd"/>
      <w:r w:rsidRPr="00222032">
        <w:rPr>
          <w:rFonts w:ascii="Arial" w:hAnsi="Arial" w:cs="Arial"/>
        </w:rPr>
        <w:t>.</w:t>
      </w:r>
    </w:p>
    <w:p w:rsidR="00C84339" w:rsidRPr="00222032" w:rsidRDefault="00C84339" w:rsidP="00C84339">
      <w:pPr>
        <w:rPr>
          <w:rFonts w:ascii="Arial" w:hAnsi="Arial" w:cs="Arial"/>
        </w:rPr>
      </w:pPr>
    </w:p>
    <w:p w:rsidR="00D24539" w:rsidRPr="00220B12" w:rsidRDefault="00D24539" w:rsidP="00220B12">
      <w:pPr>
        <w:spacing w:before="120" w:after="100" w:afterAutospacing="1"/>
        <w:rPr>
          <w:rStyle w:val="Emphasis"/>
          <w:rFonts w:ascii="Arial" w:hAnsi="Arial" w:cs="Arial"/>
          <w:shd w:val="clear" w:color="auto" w:fill="FFFFFF"/>
        </w:rPr>
      </w:pPr>
    </w:p>
    <w:p w:rsidR="00470D8C" w:rsidRPr="00220B12" w:rsidRDefault="00470D8C" w:rsidP="00220B12">
      <w:pPr>
        <w:spacing w:before="120" w:after="100" w:afterAutospacing="1"/>
        <w:rPr>
          <w:rFonts w:ascii="Arial" w:hAnsi="Arial" w:cs="Arial"/>
        </w:rPr>
      </w:pPr>
    </w:p>
    <w:p w:rsidR="00470D8C" w:rsidRPr="00220B12" w:rsidRDefault="00470D8C" w:rsidP="00220B12">
      <w:pPr>
        <w:spacing w:before="120" w:after="100" w:afterAutospacing="1"/>
        <w:rPr>
          <w:rFonts w:ascii="Arial" w:hAnsi="Arial" w:cs="Arial"/>
        </w:rPr>
      </w:pPr>
    </w:p>
    <w:p w:rsidR="00470D8C" w:rsidRPr="00220B12" w:rsidRDefault="00470D8C" w:rsidP="00220B12">
      <w:pPr>
        <w:spacing w:before="120" w:after="100" w:afterAutospacing="1"/>
        <w:rPr>
          <w:rFonts w:ascii="Arial" w:hAnsi="Arial" w:cs="Arial"/>
        </w:rPr>
      </w:pPr>
    </w:p>
    <w:p w:rsidR="00470D8C" w:rsidRPr="00220B12" w:rsidRDefault="00470D8C" w:rsidP="00220B12">
      <w:pPr>
        <w:spacing w:before="120" w:after="100" w:afterAutospacing="1"/>
        <w:rPr>
          <w:rFonts w:ascii="Arial" w:hAnsi="Arial" w:cs="Arial"/>
        </w:rPr>
      </w:pPr>
    </w:p>
    <w:p w:rsidR="00470D8C" w:rsidRPr="00220B12" w:rsidRDefault="00470D8C" w:rsidP="00220B12">
      <w:pPr>
        <w:spacing w:before="120" w:after="100" w:afterAutospacing="1"/>
        <w:rPr>
          <w:rFonts w:ascii="Arial" w:hAnsi="Arial" w:cs="Arial"/>
        </w:rPr>
      </w:pPr>
    </w:p>
    <w:p w:rsidR="00470D8C" w:rsidRDefault="00470D8C" w:rsidP="00057B13"/>
    <w:p w:rsidR="00470D8C" w:rsidRDefault="00470D8C" w:rsidP="00057B13"/>
    <w:p w:rsidR="00470D8C" w:rsidRDefault="00470D8C" w:rsidP="00057B13"/>
    <w:p w:rsidR="00470D8C" w:rsidRDefault="00470D8C" w:rsidP="00057B13"/>
    <w:p w:rsidR="00470D8C" w:rsidRDefault="00470D8C" w:rsidP="00057B13"/>
    <w:p w:rsidR="00470D8C" w:rsidRDefault="00470D8C" w:rsidP="00057B13"/>
    <w:p w:rsidR="00470D8C" w:rsidRDefault="00470D8C" w:rsidP="00057B13"/>
    <w:p w:rsidR="00470D8C" w:rsidRDefault="00470D8C" w:rsidP="00057B13"/>
    <w:p w:rsidR="001A1BEC" w:rsidRPr="005A5489" w:rsidRDefault="00797FC9" w:rsidP="00321768">
      <w:pPr>
        <w:jc w:val="center"/>
        <w:rPr>
          <w:rFonts w:asciiTheme="minorHAnsi" w:eastAsiaTheme="minorHAnsi" w:hAnsiTheme="minorHAnsi" w:cstheme="minorBidi"/>
          <w:b/>
          <w:sz w:val="28"/>
          <w:szCs w:val="28"/>
          <w:u w:val="single"/>
        </w:rPr>
      </w:pPr>
      <w:r w:rsidRPr="005A5489">
        <w:rPr>
          <w:rFonts w:asciiTheme="minorHAnsi" w:eastAsiaTheme="minorHAnsi" w:hAnsiTheme="minorHAnsi" w:cstheme="minorBidi"/>
          <w:b/>
          <w:sz w:val="28"/>
          <w:szCs w:val="28"/>
          <w:u w:val="single"/>
        </w:rPr>
        <w:lastRenderedPageBreak/>
        <w:t>CONTENT</w:t>
      </w:r>
      <w:r w:rsidR="00356D2C">
        <w:rPr>
          <w:rFonts w:asciiTheme="minorHAnsi" w:eastAsiaTheme="minorHAnsi" w:hAnsiTheme="minorHAnsi" w:cstheme="minorBidi"/>
          <w:b/>
          <w:sz w:val="28"/>
          <w:szCs w:val="28"/>
          <w:u w:val="single"/>
        </w:rPr>
        <w:t>S LIST</w:t>
      </w:r>
    </w:p>
    <w:p w:rsidR="00472EDA" w:rsidRDefault="00472EDA" w:rsidP="00472EDA">
      <w:pPr>
        <w:spacing w:after="0"/>
        <w:rPr>
          <w:b/>
          <w:i/>
        </w:rPr>
      </w:pPr>
    </w:p>
    <w:p w:rsidR="001A1BEC" w:rsidRPr="003D1870" w:rsidRDefault="001A1BEC" w:rsidP="00472EDA">
      <w:pPr>
        <w:pStyle w:val="ListParagraph"/>
        <w:spacing w:after="0"/>
        <w:ind w:left="0"/>
      </w:pPr>
    </w:p>
    <w:p w:rsidR="001A1BEC" w:rsidRPr="003D1870" w:rsidRDefault="003267E4" w:rsidP="00472EDA">
      <w:pPr>
        <w:pStyle w:val="ListParagraph"/>
        <w:spacing w:after="0"/>
        <w:ind w:left="0"/>
      </w:pPr>
      <w:r>
        <w:rPr>
          <w:rFonts w:ascii="Calibri" w:eastAsia="Calibri" w:hAnsi="Calibri" w:cs="Times New Roman"/>
          <w:b/>
        </w:rPr>
        <w:t>1</w:t>
      </w:r>
      <w:r w:rsidR="00D13FAC" w:rsidRPr="00D13FAC">
        <w:rPr>
          <w:rFonts w:ascii="Calibri" w:eastAsia="Calibri" w:hAnsi="Calibri" w:cs="Times New Roman"/>
          <w:b/>
        </w:rPr>
        <w:t xml:space="preserve">.0 </w:t>
      </w:r>
      <w:r w:rsidR="00683786">
        <w:rPr>
          <w:rFonts w:ascii="Calibri" w:eastAsia="Calibri" w:hAnsi="Calibri" w:cs="Times New Roman"/>
          <w:b/>
        </w:rPr>
        <w:t>Introduction......</w:t>
      </w:r>
      <w:r w:rsidR="001A1BEC">
        <w:t>.</w:t>
      </w:r>
      <w:r w:rsidR="00683786">
        <w:t>.</w:t>
      </w:r>
      <w:r w:rsidR="001A1BEC">
        <w:t>.................................................................................................</w:t>
      </w:r>
      <w:r w:rsidR="00D13FAC">
        <w:t>.......</w:t>
      </w:r>
      <w:r w:rsidR="001A1BEC">
        <w:t>.</w:t>
      </w:r>
      <w:r w:rsidR="00DD13B9">
        <w:t>.</w:t>
      </w:r>
      <w:r w:rsidR="001A1BEC">
        <w:t>..</w:t>
      </w:r>
      <w:r w:rsidR="00BB7A32">
        <w:t>.</w:t>
      </w:r>
      <w:r w:rsidR="001A1BEC">
        <w:t>.......</w:t>
      </w:r>
      <w:r w:rsidR="001A1BEC" w:rsidRPr="00D13FAC">
        <w:rPr>
          <w:rFonts w:ascii="Calibri" w:eastAsia="Calibri" w:hAnsi="Calibri" w:cs="Times New Roman"/>
          <w:b/>
          <w:i/>
        </w:rPr>
        <w:t>.Page</w:t>
      </w:r>
      <w:r w:rsidR="00DB1B31">
        <w:rPr>
          <w:rFonts w:ascii="Calibri" w:eastAsia="Calibri" w:hAnsi="Calibri" w:cs="Times New Roman"/>
          <w:b/>
          <w:i/>
        </w:rPr>
        <w:t>4</w:t>
      </w:r>
    </w:p>
    <w:p w:rsidR="001A1BEC" w:rsidRPr="003D1870" w:rsidRDefault="001A1BEC" w:rsidP="00472EDA">
      <w:pPr>
        <w:pStyle w:val="ListParagraph"/>
        <w:spacing w:after="0"/>
        <w:ind w:left="0"/>
      </w:pPr>
    </w:p>
    <w:p w:rsidR="001A1BEC" w:rsidRPr="004B7A9A" w:rsidRDefault="003267E4" w:rsidP="00472EDA">
      <w:pPr>
        <w:pStyle w:val="ListParagraph"/>
        <w:spacing w:after="0"/>
        <w:ind w:left="0"/>
      </w:pPr>
      <w:r>
        <w:rPr>
          <w:rFonts w:ascii="Calibri" w:eastAsia="Calibri" w:hAnsi="Calibri" w:cs="Times New Roman"/>
          <w:b/>
        </w:rPr>
        <w:t>2</w:t>
      </w:r>
      <w:r w:rsidR="00D13FAC" w:rsidRPr="00D13FAC">
        <w:rPr>
          <w:rFonts w:ascii="Calibri" w:eastAsia="Calibri" w:hAnsi="Calibri" w:cs="Times New Roman"/>
          <w:b/>
        </w:rPr>
        <w:t xml:space="preserve">.0 </w:t>
      </w:r>
      <w:r w:rsidR="001A1BEC" w:rsidRPr="00D13FAC">
        <w:rPr>
          <w:rFonts w:ascii="Calibri" w:eastAsia="Calibri" w:hAnsi="Calibri" w:cs="Times New Roman"/>
          <w:b/>
        </w:rPr>
        <w:t>Findings</w:t>
      </w:r>
      <w:r w:rsidR="001A1BEC">
        <w:t>.........................................................................</w:t>
      </w:r>
      <w:r w:rsidR="00D13FAC">
        <w:t>...............................</w:t>
      </w:r>
      <w:r w:rsidR="001A1BEC">
        <w:t>........</w:t>
      </w:r>
      <w:r w:rsidR="00BB7A32">
        <w:t>.</w:t>
      </w:r>
      <w:r w:rsidR="001A1BEC">
        <w:t>....</w:t>
      </w:r>
      <w:r w:rsidR="00D13FAC">
        <w:t>.</w:t>
      </w:r>
      <w:r w:rsidR="001A1BEC">
        <w:t>..</w:t>
      </w:r>
      <w:r w:rsidR="00BB7A32">
        <w:t>.</w:t>
      </w:r>
      <w:r w:rsidR="00D13FAC">
        <w:t>......</w:t>
      </w:r>
      <w:r w:rsidR="00BB7A32">
        <w:t>.</w:t>
      </w:r>
      <w:r w:rsidR="001A1BEC">
        <w:t>...</w:t>
      </w:r>
    </w:p>
    <w:p w:rsidR="001A1BEC" w:rsidRPr="004B7A9A" w:rsidRDefault="001A1BEC" w:rsidP="00472EDA">
      <w:pPr>
        <w:pStyle w:val="ListParagraph"/>
        <w:spacing w:after="0"/>
      </w:pPr>
    </w:p>
    <w:p w:rsidR="001A1BEC" w:rsidRDefault="003267E4" w:rsidP="00D13FAC">
      <w:pPr>
        <w:pStyle w:val="ListParagraph"/>
      </w:pPr>
      <w:r>
        <w:t>2</w:t>
      </w:r>
      <w:r w:rsidR="00D13FAC">
        <w:t xml:space="preserve">.1 </w:t>
      </w:r>
      <w:r w:rsidR="00410C02" w:rsidRPr="00612303">
        <w:t>Importance of effective communication (verbal and non –verbal) for the continued success of the organization</w:t>
      </w:r>
      <w:r w:rsidR="001A1BEC">
        <w:t>......................</w:t>
      </w:r>
      <w:r w:rsidR="00D13FAC">
        <w:t>...................</w:t>
      </w:r>
      <w:r w:rsidR="001A1BEC">
        <w:t>..........</w:t>
      </w:r>
      <w:r w:rsidR="00410C02">
        <w:t>.........</w:t>
      </w:r>
      <w:r w:rsidR="00BB7A32">
        <w:t>......................</w:t>
      </w:r>
      <w:r w:rsidR="00D13FAC">
        <w:t>.</w:t>
      </w:r>
      <w:r w:rsidR="00BB7A32">
        <w:t>.</w:t>
      </w:r>
      <w:r w:rsidR="00D13FAC">
        <w:t>...</w:t>
      </w:r>
      <w:r w:rsidR="00BB7A32">
        <w:t>..</w:t>
      </w:r>
      <w:r w:rsidR="00D13FAC">
        <w:t>.</w:t>
      </w:r>
      <w:r w:rsidR="00BB7A32">
        <w:t>.</w:t>
      </w:r>
      <w:r w:rsidR="00D13FAC">
        <w:t>..</w:t>
      </w:r>
      <w:r w:rsidR="00410C02">
        <w:t>.</w:t>
      </w:r>
      <w:r w:rsidR="00DD13B9">
        <w:t>.</w:t>
      </w:r>
      <w:r w:rsidR="00410C02">
        <w:t>.</w:t>
      </w:r>
      <w:r>
        <w:t>Page6</w:t>
      </w:r>
    </w:p>
    <w:p w:rsidR="001A1BEC" w:rsidRDefault="001A1BEC" w:rsidP="00057B13">
      <w:pPr>
        <w:pStyle w:val="ListParagraph"/>
      </w:pPr>
    </w:p>
    <w:p w:rsidR="001A1BEC" w:rsidRPr="004B7A9A" w:rsidRDefault="003267E4" w:rsidP="00057B13">
      <w:pPr>
        <w:pStyle w:val="ListParagraph"/>
        <w:rPr>
          <w:b/>
        </w:rPr>
      </w:pPr>
      <w:r>
        <w:t>2.</w:t>
      </w:r>
      <w:r w:rsidR="00D13FAC">
        <w:t xml:space="preserve">2 </w:t>
      </w:r>
      <w:r w:rsidR="00DD13B9">
        <w:t>The Importance of two-way communication.........</w:t>
      </w:r>
      <w:r w:rsidR="001A1BEC" w:rsidRPr="00303B64">
        <w:t>..</w:t>
      </w:r>
      <w:r w:rsidR="00D13FAC">
        <w:t>..</w:t>
      </w:r>
      <w:r w:rsidR="001A1BEC">
        <w:t>................</w:t>
      </w:r>
      <w:r w:rsidR="00BB7A32">
        <w:t>..........</w:t>
      </w:r>
      <w:r w:rsidR="001A1BEC">
        <w:t>.....</w:t>
      </w:r>
      <w:r w:rsidR="00BB7A32">
        <w:t>..</w:t>
      </w:r>
      <w:r w:rsidR="001A1BEC">
        <w:t>...</w:t>
      </w:r>
      <w:r w:rsidR="00D13FAC">
        <w:t>.</w:t>
      </w:r>
      <w:r w:rsidR="001A1BEC">
        <w:t>...</w:t>
      </w:r>
      <w:r w:rsidR="00D13FAC">
        <w:t>.</w:t>
      </w:r>
      <w:r w:rsidR="001A1BEC">
        <w:t>.</w:t>
      </w:r>
      <w:r w:rsidR="00D13FAC">
        <w:t>.</w:t>
      </w:r>
      <w:r w:rsidR="001A1BEC">
        <w:t>...</w:t>
      </w:r>
      <w:r w:rsidR="00D13FAC">
        <w:t xml:space="preserve"> </w:t>
      </w:r>
      <w:r w:rsidR="001A1BEC">
        <w:t>..</w:t>
      </w:r>
      <w:r w:rsidR="001A1BEC" w:rsidRPr="00303B64">
        <w:t>.</w:t>
      </w:r>
      <w:r w:rsidR="001A1BEC" w:rsidRPr="007F313F">
        <w:t>Page</w:t>
      </w:r>
      <w:r>
        <w:t>7</w:t>
      </w:r>
    </w:p>
    <w:p w:rsidR="001A1BEC" w:rsidRPr="003D1870" w:rsidRDefault="001A1BEC" w:rsidP="00057B13">
      <w:pPr>
        <w:pStyle w:val="ListParagraph"/>
      </w:pPr>
    </w:p>
    <w:p w:rsidR="001A1BEC" w:rsidRPr="003D1870" w:rsidRDefault="001A1BEC" w:rsidP="00057B13">
      <w:pPr>
        <w:pStyle w:val="ListParagraph"/>
      </w:pPr>
    </w:p>
    <w:p w:rsidR="001A1BEC" w:rsidRDefault="003267E4" w:rsidP="00057B13">
      <w:pPr>
        <w:pStyle w:val="ListParagraph"/>
      </w:pPr>
      <w:r>
        <w:t>2</w:t>
      </w:r>
      <w:r w:rsidR="00D13FAC">
        <w:t xml:space="preserve">.3 </w:t>
      </w:r>
      <w:r w:rsidR="00DD13B9">
        <w:t>Effective Methods of Communication.....................</w:t>
      </w:r>
      <w:r w:rsidR="001A1BEC">
        <w:t>...............</w:t>
      </w:r>
      <w:r w:rsidR="001A1BEC" w:rsidRPr="007F313F">
        <w:t>.</w:t>
      </w:r>
      <w:r w:rsidR="001A1BEC">
        <w:t>............</w:t>
      </w:r>
      <w:r w:rsidR="00BB7A32">
        <w:t>...........</w:t>
      </w:r>
      <w:r w:rsidR="001A1BEC">
        <w:t>...</w:t>
      </w:r>
      <w:r w:rsidR="00D13FAC">
        <w:t>...</w:t>
      </w:r>
      <w:r>
        <w:t>...</w:t>
      </w:r>
      <w:r w:rsidR="00D13FAC">
        <w:t>..</w:t>
      </w:r>
      <w:r>
        <w:t>..Page8</w:t>
      </w:r>
    </w:p>
    <w:p w:rsidR="001A1BEC" w:rsidRPr="003D1870" w:rsidRDefault="001A1BEC" w:rsidP="00057B13">
      <w:pPr>
        <w:pStyle w:val="ListParagraph"/>
      </w:pPr>
    </w:p>
    <w:p w:rsidR="00D13FAC" w:rsidRDefault="003267E4" w:rsidP="00057B13">
      <w:pPr>
        <w:pStyle w:val="ListParagraph"/>
      </w:pPr>
      <w:r>
        <w:t>2</w:t>
      </w:r>
      <w:r w:rsidR="00D13FAC">
        <w:t xml:space="preserve">.4 </w:t>
      </w:r>
      <w:r w:rsidR="00DD13B9">
        <w:t xml:space="preserve">How the application of teamwork </w:t>
      </w:r>
      <w:r w:rsidR="00D13FAC">
        <w:t>theories (</w:t>
      </w:r>
      <w:r w:rsidR="00DD13B9">
        <w:t>Tuckman and Belbin</w:t>
      </w:r>
      <w:r w:rsidR="00E51450">
        <w:t>) can</w:t>
      </w:r>
      <w:r w:rsidR="00DD13B9">
        <w:t xml:space="preserve"> improve </w:t>
      </w:r>
    </w:p>
    <w:p w:rsidR="001A1BEC" w:rsidRPr="00FF4568" w:rsidRDefault="003267E4" w:rsidP="003267E4">
      <w:pPr>
        <w:pStyle w:val="ListParagraph"/>
        <w:jc w:val="center"/>
      </w:pPr>
      <w:r>
        <w:t xml:space="preserve">     </w:t>
      </w:r>
      <w:r w:rsidR="00E51450">
        <w:t>Teamwork</w:t>
      </w:r>
      <w:r w:rsidR="00DD13B9">
        <w:t xml:space="preserve"> in the organisation...........</w:t>
      </w:r>
      <w:r w:rsidR="00E51450">
        <w:t>...</w:t>
      </w:r>
      <w:r w:rsidR="001A1BEC">
        <w:t>.............</w:t>
      </w:r>
      <w:r w:rsidR="00D13FAC">
        <w:t>.......................</w:t>
      </w:r>
      <w:r w:rsidR="00BB7A32">
        <w:t>.............................</w:t>
      </w:r>
      <w:r w:rsidR="001A1BEC">
        <w:t>...</w:t>
      </w:r>
      <w:r w:rsidR="001A1BEC" w:rsidRPr="007F313F">
        <w:t>Page</w:t>
      </w:r>
      <w:r>
        <w:t>9</w:t>
      </w:r>
    </w:p>
    <w:p w:rsidR="001A1BEC" w:rsidRPr="00FF4568" w:rsidRDefault="001A1BEC" w:rsidP="003267E4">
      <w:pPr>
        <w:spacing w:after="120"/>
      </w:pPr>
    </w:p>
    <w:p w:rsidR="001A1BEC" w:rsidRDefault="003267E4" w:rsidP="00D13FAC">
      <w:pPr>
        <w:spacing w:after="120"/>
        <w:rPr>
          <w:b/>
        </w:rPr>
      </w:pPr>
      <w:r>
        <w:rPr>
          <w:b/>
        </w:rPr>
        <w:t>3</w:t>
      </w:r>
      <w:r w:rsidR="00D13FAC" w:rsidRPr="00D13FAC">
        <w:rPr>
          <w:b/>
        </w:rPr>
        <w:t xml:space="preserve">.0 </w:t>
      </w:r>
      <w:r w:rsidR="001A1BEC" w:rsidRPr="00D13FAC">
        <w:rPr>
          <w:b/>
        </w:rPr>
        <w:t>Conclusion ................</w:t>
      </w:r>
      <w:r w:rsidR="00D13FAC">
        <w:rPr>
          <w:b/>
        </w:rPr>
        <w:t>.......................</w:t>
      </w:r>
      <w:r w:rsidR="00D13FAC" w:rsidRPr="00D13FAC">
        <w:rPr>
          <w:b/>
        </w:rPr>
        <w:t>.</w:t>
      </w:r>
      <w:r w:rsidR="001A1BEC" w:rsidRPr="00D13FAC">
        <w:rPr>
          <w:b/>
        </w:rPr>
        <w:t>.........................................................</w:t>
      </w:r>
      <w:r w:rsidR="00BB7A32" w:rsidRPr="00D13FAC">
        <w:rPr>
          <w:b/>
        </w:rPr>
        <w:t>.......</w:t>
      </w:r>
      <w:r w:rsidR="001A1BEC" w:rsidRPr="00D13FAC">
        <w:rPr>
          <w:b/>
        </w:rPr>
        <w:t>.</w:t>
      </w:r>
      <w:r w:rsidR="00D13FAC" w:rsidRPr="00D13FAC">
        <w:rPr>
          <w:b/>
        </w:rPr>
        <w:t>.....</w:t>
      </w:r>
      <w:r w:rsidR="001A1BEC" w:rsidRPr="00D13FAC">
        <w:rPr>
          <w:b/>
        </w:rPr>
        <w:t>..</w:t>
      </w:r>
      <w:r w:rsidR="00D13FAC" w:rsidRPr="00D13FAC">
        <w:rPr>
          <w:b/>
        </w:rPr>
        <w:t>..</w:t>
      </w:r>
      <w:r>
        <w:rPr>
          <w:b/>
        </w:rPr>
        <w:t>....Page10</w:t>
      </w:r>
    </w:p>
    <w:p w:rsidR="00472EDA" w:rsidRPr="00472EDA" w:rsidRDefault="00472EDA" w:rsidP="00D13FAC">
      <w:pPr>
        <w:spacing w:after="120"/>
        <w:rPr>
          <w:b/>
        </w:rPr>
      </w:pPr>
    </w:p>
    <w:p w:rsidR="001A1BEC" w:rsidRDefault="003267E4" w:rsidP="00D13FAC">
      <w:pPr>
        <w:spacing w:after="120"/>
        <w:rPr>
          <w:b/>
        </w:rPr>
      </w:pPr>
      <w:r>
        <w:rPr>
          <w:b/>
        </w:rPr>
        <w:t>4</w:t>
      </w:r>
      <w:r w:rsidR="00D13FAC" w:rsidRPr="00D13FAC">
        <w:rPr>
          <w:b/>
        </w:rPr>
        <w:t xml:space="preserve">.0 </w:t>
      </w:r>
      <w:r w:rsidR="00DD13B9" w:rsidRPr="00D13FAC">
        <w:rPr>
          <w:b/>
        </w:rPr>
        <w:t>Recommendations</w:t>
      </w:r>
      <w:r w:rsidR="001A1BEC" w:rsidRPr="00D13FAC">
        <w:rPr>
          <w:b/>
        </w:rPr>
        <w:t>....</w:t>
      </w:r>
      <w:r w:rsidR="00DD13B9" w:rsidRPr="00D13FAC">
        <w:rPr>
          <w:b/>
        </w:rPr>
        <w:t>........</w:t>
      </w:r>
      <w:r w:rsidR="00D13FAC" w:rsidRPr="00D13FAC">
        <w:rPr>
          <w:b/>
        </w:rPr>
        <w:t>...</w:t>
      </w:r>
      <w:r w:rsidR="00D13FAC">
        <w:rPr>
          <w:b/>
        </w:rPr>
        <w:t>...</w:t>
      </w:r>
      <w:r w:rsidR="001A1BEC" w:rsidRPr="00D13FAC">
        <w:rPr>
          <w:b/>
        </w:rPr>
        <w:t>...................................</w:t>
      </w:r>
      <w:r w:rsidR="00DD13B9" w:rsidRPr="00D13FAC">
        <w:rPr>
          <w:b/>
        </w:rPr>
        <w:t>....................</w:t>
      </w:r>
      <w:r w:rsidR="00BB7A32" w:rsidRPr="00D13FAC">
        <w:rPr>
          <w:b/>
        </w:rPr>
        <w:t>......................</w:t>
      </w:r>
      <w:r w:rsidR="00D13FAC" w:rsidRPr="00D13FAC">
        <w:rPr>
          <w:b/>
        </w:rPr>
        <w:t>........</w:t>
      </w:r>
      <w:r w:rsidR="00BB7A32" w:rsidRPr="00D13FAC">
        <w:rPr>
          <w:b/>
        </w:rPr>
        <w:t>.</w:t>
      </w:r>
      <w:r>
        <w:rPr>
          <w:b/>
        </w:rPr>
        <w:t>...Page11</w:t>
      </w:r>
    </w:p>
    <w:p w:rsidR="00472EDA" w:rsidRPr="00D13FAC" w:rsidRDefault="00472EDA" w:rsidP="00D13FAC">
      <w:pPr>
        <w:spacing w:after="120"/>
        <w:rPr>
          <w:b/>
        </w:rPr>
      </w:pPr>
    </w:p>
    <w:p w:rsidR="001A1BEC" w:rsidRDefault="003267E4" w:rsidP="00D13FAC">
      <w:pPr>
        <w:spacing w:after="120"/>
        <w:rPr>
          <w:b/>
        </w:rPr>
      </w:pPr>
      <w:r>
        <w:rPr>
          <w:b/>
        </w:rPr>
        <w:t>5</w:t>
      </w:r>
      <w:r w:rsidR="00DD13B9" w:rsidRPr="00D13FAC">
        <w:rPr>
          <w:b/>
        </w:rPr>
        <w:t>.0 Action Plan............................</w:t>
      </w:r>
      <w:r w:rsidR="00D13FAC">
        <w:rPr>
          <w:b/>
        </w:rPr>
        <w:t>..........................</w:t>
      </w:r>
      <w:r w:rsidR="00DD13B9" w:rsidRPr="00D13FAC">
        <w:rPr>
          <w:b/>
        </w:rPr>
        <w:t>...................</w:t>
      </w:r>
      <w:r w:rsidR="00D13FAC" w:rsidRPr="00D13FAC">
        <w:rPr>
          <w:b/>
        </w:rPr>
        <w:t>...............................</w:t>
      </w:r>
      <w:r w:rsidR="00DD13B9" w:rsidRPr="00D13FAC">
        <w:rPr>
          <w:b/>
        </w:rPr>
        <w:t>..</w:t>
      </w:r>
      <w:r w:rsidR="00D13FAC" w:rsidRPr="00D13FAC">
        <w:rPr>
          <w:b/>
        </w:rPr>
        <w:t>...</w:t>
      </w:r>
      <w:r w:rsidR="00BB7A32" w:rsidRPr="00D13FAC">
        <w:rPr>
          <w:b/>
        </w:rPr>
        <w:t>.....</w:t>
      </w:r>
      <w:r w:rsidR="00DD13B9" w:rsidRPr="00D13FAC">
        <w:rPr>
          <w:b/>
        </w:rPr>
        <w:t xml:space="preserve">....Page </w:t>
      </w:r>
      <w:r>
        <w:rPr>
          <w:b/>
        </w:rPr>
        <w:t>12</w:t>
      </w:r>
    </w:p>
    <w:p w:rsidR="00472EDA" w:rsidRPr="00D13FAC" w:rsidRDefault="00472EDA" w:rsidP="00D13FAC">
      <w:pPr>
        <w:spacing w:after="120"/>
        <w:rPr>
          <w:b/>
        </w:rPr>
      </w:pPr>
    </w:p>
    <w:p w:rsidR="001A1BEC" w:rsidRPr="00D13FAC" w:rsidRDefault="003267E4" w:rsidP="00D13FAC">
      <w:pPr>
        <w:spacing w:after="120"/>
        <w:rPr>
          <w:b/>
        </w:rPr>
      </w:pPr>
      <w:r>
        <w:rPr>
          <w:b/>
        </w:rPr>
        <w:t>6</w:t>
      </w:r>
      <w:r w:rsidR="00D13FAC" w:rsidRPr="00D13FAC">
        <w:rPr>
          <w:b/>
        </w:rPr>
        <w:t xml:space="preserve">.0 </w:t>
      </w:r>
      <w:r w:rsidR="001A1BEC" w:rsidRPr="00D13FAC">
        <w:rPr>
          <w:b/>
        </w:rPr>
        <w:t xml:space="preserve">Reference List </w:t>
      </w:r>
    </w:p>
    <w:p w:rsidR="001A1BEC" w:rsidRDefault="001A1BEC" w:rsidP="00057B13"/>
    <w:p w:rsidR="000353EB" w:rsidRPr="000353EB" w:rsidRDefault="001A1BEC" w:rsidP="00057B13">
      <w:r w:rsidRPr="00FB4D62">
        <w:t xml:space="preserve">     </w:t>
      </w:r>
    </w:p>
    <w:p w:rsidR="00321768" w:rsidRDefault="00321768" w:rsidP="00321768">
      <w:pPr>
        <w:pStyle w:val="ListParagraph"/>
        <w:ind w:left="0"/>
        <w:jc w:val="center"/>
        <w:rPr>
          <w:u w:val="single"/>
        </w:rPr>
      </w:pPr>
    </w:p>
    <w:p w:rsidR="006920B1" w:rsidRDefault="006920B1" w:rsidP="00321768">
      <w:pPr>
        <w:pStyle w:val="ListParagraph"/>
        <w:ind w:left="0"/>
        <w:jc w:val="center"/>
        <w:rPr>
          <w:u w:val="single"/>
        </w:rPr>
      </w:pPr>
    </w:p>
    <w:p w:rsidR="006920B1" w:rsidRDefault="006920B1" w:rsidP="00321768">
      <w:pPr>
        <w:pStyle w:val="ListParagraph"/>
        <w:ind w:left="0"/>
        <w:jc w:val="center"/>
        <w:rPr>
          <w:u w:val="single"/>
        </w:rPr>
      </w:pPr>
    </w:p>
    <w:p w:rsidR="006920B1" w:rsidRDefault="006920B1" w:rsidP="00321768">
      <w:pPr>
        <w:pStyle w:val="ListParagraph"/>
        <w:ind w:left="0"/>
        <w:jc w:val="center"/>
        <w:rPr>
          <w:u w:val="single"/>
        </w:rPr>
      </w:pPr>
    </w:p>
    <w:p w:rsidR="006920B1" w:rsidRDefault="006920B1" w:rsidP="00321768">
      <w:pPr>
        <w:pStyle w:val="ListParagraph"/>
        <w:ind w:left="0"/>
        <w:jc w:val="center"/>
        <w:rPr>
          <w:u w:val="single"/>
        </w:rPr>
      </w:pPr>
    </w:p>
    <w:p w:rsidR="006920B1" w:rsidRDefault="006920B1" w:rsidP="00321768">
      <w:pPr>
        <w:pStyle w:val="ListParagraph"/>
        <w:ind w:left="0"/>
        <w:jc w:val="center"/>
        <w:rPr>
          <w:u w:val="single"/>
        </w:rPr>
      </w:pPr>
    </w:p>
    <w:p w:rsidR="006920B1" w:rsidRDefault="006920B1" w:rsidP="00321768">
      <w:pPr>
        <w:pStyle w:val="ListParagraph"/>
        <w:ind w:left="0"/>
        <w:jc w:val="center"/>
        <w:rPr>
          <w:u w:val="single"/>
        </w:rPr>
      </w:pPr>
    </w:p>
    <w:p w:rsidR="003267E4" w:rsidRDefault="003267E4" w:rsidP="00321768">
      <w:pPr>
        <w:pStyle w:val="ListParagraph"/>
        <w:ind w:left="0"/>
        <w:jc w:val="center"/>
        <w:rPr>
          <w:u w:val="single"/>
        </w:rPr>
      </w:pPr>
    </w:p>
    <w:p w:rsidR="003267E4" w:rsidRDefault="003267E4" w:rsidP="00321768">
      <w:pPr>
        <w:pStyle w:val="ListParagraph"/>
        <w:ind w:left="0"/>
        <w:jc w:val="center"/>
        <w:rPr>
          <w:u w:val="single"/>
        </w:rPr>
      </w:pPr>
    </w:p>
    <w:p w:rsidR="003267E4" w:rsidRDefault="003267E4" w:rsidP="00321768">
      <w:pPr>
        <w:pStyle w:val="ListParagraph"/>
        <w:ind w:left="0"/>
        <w:jc w:val="center"/>
        <w:rPr>
          <w:u w:val="single"/>
        </w:rPr>
      </w:pPr>
    </w:p>
    <w:p w:rsidR="003267E4" w:rsidRDefault="003267E4" w:rsidP="00321768">
      <w:pPr>
        <w:pStyle w:val="ListParagraph"/>
        <w:ind w:left="0"/>
        <w:jc w:val="center"/>
        <w:rPr>
          <w:u w:val="single"/>
        </w:rPr>
      </w:pPr>
    </w:p>
    <w:p w:rsidR="006920B1" w:rsidRDefault="006920B1" w:rsidP="003621F8">
      <w:pPr>
        <w:pStyle w:val="ListParagraph"/>
        <w:ind w:left="0"/>
        <w:rPr>
          <w:u w:val="single"/>
        </w:rPr>
      </w:pPr>
    </w:p>
    <w:p w:rsidR="00470D8C" w:rsidRPr="00321768" w:rsidRDefault="005A5489" w:rsidP="00321768">
      <w:pPr>
        <w:pStyle w:val="ListParagraph"/>
        <w:ind w:left="0"/>
        <w:jc w:val="center"/>
        <w:rPr>
          <w:u w:val="single"/>
        </w:rPr>
      </w:pPr>
      <w:r w:rsidRPr="004B7A9A">
        <w:rPr>
          <w:b/>
          <w:sz w:val="28"/>
          <w:szCs w:val="28"/>
        </w:rPr>
        <w:lastRenderedPageBreak/>
        <w:t>1.</w:t>
      </w:r>
      <w:r w:rsidRPr="005A5489">
        <w:rPr>
          <w:b/>
          <w:sz w:val="28"/>
          <w:szCs w:val="28"/>
        </w:rPr>
        <w:t>0</w:t>
      </w:r>
      <w:r>
        <w:rPr>
          <w:b/>
          <w:sz w:val="28"/>
          <w:szCs w:val="28"/>
          <w:u w:val="single"/>
        </w:rPr>
        <w:t xml:space="preserve"> </w:t>
      </w:r>
      <w:r w:rsidR="00BA0A06" w:rsidRPr="005A5489">
        <w:rPr>
          <w:b/>
          <w:sz w:val="28"/>
          <w:szCs w:val="28"/>
          <w:u w:val="single"/>
        </w:rPr>
        <w:t>INTRODUCTION</w:t>
      </w:r>
    </w:p>
    <w:p w:rsidR="00470D8C" w:rsidRPr="004B7A9A" w:rsidRDefault="00470D8C" w:rsidP="00057B13">
      <w:pPr>
        <w:pStyle w:val="ListParagraph"/>
      </w:pPr>
    </w:p>
    <w:p w:rsidR="00470D8C" w:rsidRPr="00F173E2" w:rsidRDefault="00470D8C" w:rsidP="00057B13">
      <w:pPr>
        <w:pStyle w:val="ListParagraph"/>
      </w:pPr>
    </w:p>
    <w:p w:rsidR="001A1BEC" w:rsidRPr="00EA3FBA" w:rsidRDefault="003223FD" w:rsidP="00057B13">
      <w:pPr>
        <w:rPr>
          <w:rFonts w:ascii="Arial" w:hAnsi="Arial" w:cs="Arial"/>
        </w:rPr>
      </w:pPr>
      <w:r w:rsidRPr="00EA3FBA">
        <w:rPr>
          <w:rFonts w:ascii="Arial" w:hAnsi="Arial" w:cs="Arial"/>
        </w:rPr>
        <w:t>A medium size</w:t>
      </w:r>
      <w:r w:rsidR="003105A3" w:rsidRPr="00EA3FBA">
        <w:rPr>
          <w:rFonts w:ascii="Arial" w:hAnsi="Arial" w:cs="Arial"/>
        </w:rPr>
        <w:t xml:space="preserve"> toy store l</w:t>
      </w:r>
      <w:r w:rsidRPr="00EA3FBA">
        <w:rPr>
          <w:rFonts w:ascii="Arial" w:hAnsi="Arial" w:cs="Arial"/>
        </w:rPr>
        <w:t xml:space="preserve">ocated in </w:t>
      </w:r>
      <w:r w:rsidR="00EA3FBA" w:rsidRPr="00EA3FBA">
        <w:rPr>
          <w:rFonts w:ascii="Arial" w:hAnsi="Arial" w:cs="Arial"/>
        </w:rPr>
        <w:t>Swansea is</w:t>
      </w:r>
      <w:r w:rsidRPr="00EA3FBA">
        <w:rPr>
          <w:rFonts w:ascii="Arial" w:hAnsi="Arial" w:cs="Arial"/>
        </w:rPr>
        <w:t xml:space="preserve"> facing lack of communication and work motivation due to the fact that there are no formal </w:t>
      </w:r>
      <w:r w:rsidR="00EA3FBA" w:rsidRPr="00EA3FBA">
        <w:rPr>
          <w:rFonts w:ascii="Arial" w:hAnsi="Arial" w:cs="Arial"/>
        </w:rPr>
        <w:t>teams within</w:t>
      </w:r>
      <w:r w:rsidRPr="00EA3FBA">
        <w:rPr>
          <w:rFonts w:ascii="Arial" w:hAnsi="Arial" w:cs="Arial"/>
        </w:rPr>
        <w:t xml:space="preserve"> the </w:t>
      </w:r>
      <w:r w:rsidR="003E1414">
        <w:rPr>
          <w:rFonts w:ascii="Arial" w:hAnsi="Arial" w:cs="Arial"/>
        </w:rPr>
        <w:t>workplace</w:t>
      </w:r>
      <w:r w:rsidR="003105A3" w:rsidRPr="00EA3FBA">
        <w:rPr>
          <w:rFonts w:ascii="Arial" w:hAnsi="Arial" w:cs="Arial"/>
        </w:rPr>
        <w:t xml:space="preserve">, </w:t>
      </w:r>
      <w:r w:rsidR="00EA3FBA" w:rsidRPr="00EA3FBA">
        <w:rPr>
          <w:rFonts w:ascii="Arial" w:hAnsi="Arial" w:cs="Arial"/>
        </w:rPr>
        <w:t>only ad</w:t>
      </w:r>
      <w:r w:rsidRPr="00EA3FBA">
        <w:rPr>
          <w:rFonts w:ascii="Arial" w:hAnsi="Arial" w:cs="Arial"/>
        </w:rPr>
        <w:t xml:space="preserve"> hoc ones</w:t>
      </w:r>
      <w:r w:rsidR="003105A3" w:rsidRPr="00EA3FBA">
        <w:rPr>
          <w:rFonts w:ascii="Arial" w:hAnsi="Arial" w:cs="Arial"/>
        </w:rPr>
        <w:t xml:space="preserve"> </w:t>
      </w:r>
      <w:r w:rsidR="00EA3FBA" w:rsidRPr="00EA3FBA">
        <w:rPr>
          <w:rFonts w:ascii="Arial" w:hAnsi="Arial" w:cs="Arial"/>
        </w:rPr>
        <w:t>which often</w:t>
      </w:r>
      <w:r w:rsidR="003105A3" w:rsidRPr="00EA3FBA">
        <w:rPr>
          <w:rFonts w:ascii="Arial" w:hAnsi="Arial" w:cs="Arial"/>
        </w:rPr>
        <w:t xml:space="preserve"> leads to a breakdown in communication and information not being shared </w:t>
      </w:r>
      <w:r w:rsidR="00EA3FBA" w:rsidRPr="00EA3FBA">
        <w:rPr>
          <w:rFonts w:ascii="Arial" w:hAnsi="Arial" w:cs="Arial"/>
        </w:rPr>
        <w:t>effectively.</w:t>
      </w:r>
    </w:p>
    <w:p w:rsidR="00473DAF" w:rsidRDefault="003105A3" w:rsidP="00057B13">
      <w:pPr>
        <w:rPr>
          <w:rFonts w:ascii="Arial" w:hAnsi="Arial" w:cs="Arial"/>
        </w:rPr>
      </w:pPr>
      <w:r w:rsidRPr="00EA3FBA">
        <w:rPr>
          <w:rFonts w:ascii="Arial" w:hAnsi="Arial" w:cs="Arial"/>
        </w:rPr>
        <w:t>The owner of the store Mi</w:t>
      </w:r>
      <w:r w:rsidR="00DB1B31">
        <w:rPr>
          <w:rFonts w:ascii="Arial" w:hAnsi="Arial" w:cs="Arial"/>
        </w:rPr>
        <w:t>chelle Sullivan has asked the</w:t>
      </w:r>
      <w:r w:rsidRPr="00EA3FBA">
        <w:rPr>
          <w:rFonts w:ascii="Arial" w:hAnsi="Arial" w:cs="Arial"/>
        </w:rPr>
        <w:t xml:space="preserve"> business consultant to advice on possible team structure to facilitate and enable effective channels of communication among the rapidly expanding workforce to prevent small issues</w:t>
      </w:r>
      <w:r w:rsidR="007A23F0">
        <w:rPr>
          <w:rFonts w:ascii="Arial" w:hAnsi="Arial" w:cs="Arial"/>
        </w:rPr>
        <w:t xml:space="preserve"> becoming big</w:t>
      </w:r>
      <w:r w:rsidRPr="00EA3FBA">
        <w:rPr>
          <w:rFonts w:ascii="Arial" w:hAnsi="Arial" w:cs="Arial"/>
        </w:rPr>
        <w:t xml:space="preserve"> problems.</w:t>
      </w:r>
    </w:p>
    <w:p w:rsidR="00BB13AD" w:rsidRPr="007B39E5" w:rsidRDefault="00BB13AD" w:rsidP="00BB13AD">
      <w:pPr>
        <w:rPr>
          <w:rFonts w:ascii="Arial" w:hAnsi="Arial" w:cs="Arial"/>
        </w:rPr>
      </w:pPr>
      <w:r w:rsidRPr="007B39E5">
        <w:rPr>
          <w:rFonts w:ascii="Arial" w:hAnsi="Arial" w:cs="Arial"/>
        </w:rPr>
        <w:t xml:space="preserve">The total of 27 employees working in the store, with varying ages and experiences are divided in different sectors working different hours and shifts. Most of the employees are working part time due to lack of motivation. Employees feel stress when they cannot cope with pressures and other </w:t>
      </w:r>
      <w:r w:rsidR="00DB1B31" w:rsidRPr="007B39E5">
        <w:rPr>
          <w:rFonts w:ascii="Arial" w:hAnsi="Arial" w:cs="Arial"/>
        </w:rPr>
        <w:t>issues.</w:t>
      </w:r>
      <w:r w:rsidR="00DB1B31" w:rsidRPr="007B39E5">
        <w:rPr>
          <w:rStyle w:val="apple-converted-space"/>
          <w:rFonts w:ascii="Arial" w:hAnsi="Arial" w:cs="Arial"/>
          <w:color w:val="000000"/>
          <w:shd w:val="clear" w:color="auto" w:fill="FFFFFF"/>
        </w:rPr>
        <w:t xml:space="preserve"> The</w:t>
      </w:r>
      <w:r w:rsidRPr="007B39E5">
        <w:rPr>
          <w:rStyle w:val="apple-converted-space"/>
          <w:rFonts w:ascii="Arial" w:hAnsi="Arial" w:cs="Arial"/>
          <w:color w:val="000000"/>
          <w:shd w:val="clear" w:color="auto" w:fill="FFFFFF"/>
        </w:rPr>
        <w:t xml:space="preserve"> </w:t>
      </w:r>
      <w:hyperlink r:id="rId9" w:tgtFrame="_blank" w:history="1">
        <w:r w:rsidRPr="007B39E5">
          <w:rPr>
            <w:rStyle w:val="Hyperlink"/>
            <w:rFonts w:ascii="Arial" w:hAnsi="Arial" w:cs="Arial"/>
            <w:color w:val="auto"/>
            <w:u w:val="none"/>
            <w:bdr w:val="none" w:sz="0" w:space="0" w:color="auto" w:frame="1"/>
            <w:shd w:val="clear" w:color="auto" w:fill="FFFFFF"/>
          </w:rPr>
          <w:t>lack of communication in the workplace</w:t>
        </w:r>
      </w:hyperlink>
      <w:r w:rsidRPr="007B39E5">
        <w:rPr>
          <w:rStyle w:val="apple-converted-space"/>
          <w:rFonts w:ascii="Arial" w:hAnsi="Arial" w:cs="Arial"/>
          <w:shd w:val="clear" w:color="auto" w:fill="FFFFFF"/>
        </w:rPr>
        <w:t> </w:t>
      </w:r>
      <w:r w:rsidRPr="007B39E5">
        <w:rPr>
          <w:rFonts w:ascii="Arial" w:hAnsi="Arial" w:cs="Arial"/>
          <w:shd w:val="clear" w:color="auto" w:fill="FFFFFF"/>
        </w:rPr>
        <w:t xml:space="preserve">is one of the biggest reasons why employees </w:t>
      </w:r>
      <w:r w:rsidRPr="007B39E5">
        <w:rPr>
          <w:rFonts w:ascii="Arial" w:hAnsi="Arial" w:cs="Arial"/>
          <w:color w:val="000000"/>
          <w:shd w:val="clear" w:color="auto" w:fill="FFFFFF"/>
        </w:rPr>
        <w:t>want to work only part time or leave their jobs.</w:t>
      </w:r>
    </w:p>
    <w:p w:rsidR="00BB13AD" w:rsidRDefault="00BB13AD" w:rsidP="00BB13AD">
      <w:pPr>
        <w:spacing w:after="0"/>
        <w:rPr>
          <w:rFonts w:ascii="Arial" w:hAnsi="Arial" w:cs="Arial"/>
          <w:i/>
        </w:rPr>
      </w:pPr>
      <w:r w:rsidRPr="007B39E5">
        <w:rPr>
          <w:rFonts w:ascii="Arial" w:hAnsi="Arial" w:cs="Arial"/>
        </w:rPr>
        <w:t xml:space="preserve">"Employees know the root cause is most often a bad manager or action/inaction of the management. </w:t>
      </w:r>
      <w:r w:rsidRPr="007B39E5">
        <w:rPr>
          <w:rFonts w:ascii="Arial" w:hAnsi="Arial" w:cs="Arial"/>
          <w:i/>
        </w:rPr>
        <w:t>(</w:t>
      </w:r>
      <w:hyperlink r:id="rId10" w:history="1">
        <w:r w:rsidRPr="007B39E5">
          <w:rPr>
            <w:rStyle w:val="Hyperlink"/>
            <w:rFonts w:ascii="Arial" w:hAnsi="Arial" w:cs="Arial"/>
          </w:rPr>
          <w:t>https://getlighthouse.com/blog/why-employees-leave-managers-not-companies/</w:t>
        </w:r>
      </w:hyperlink>
      <w:r w:rsidRPr="007B39E5">
        <w:rPr>
          <w:rFonts w:ascii="Arial" w:hAnsi="Arial" w:cs="Arial"/>
          <w:i/>
        </w:rPr>
        <w:t xml:space="preserve"> Accessed 22 March 2019; 17:20)</w:t>
      </w:r>
    </w:p>
    <w:p w:rsidR="00862D28" w:rsidRDefault="00862D28" w:rsidP="00BB13AD">
      <w:pPr>
        <w:spacing w:after="0"/>
        <w:rPr>
          <w:rFonts w:ascii="Arial" w:hAnsi="Arial" w:cs="Arial"/>
          <w:i/>
        </w:rPr>
      </w:pPr>
    </w:p>
    <w:p w:rsidR="00862D28" w:rsidRDefault="00862D28" w:rsidP="00862D28">
      <w:pPr>
        <w:rPr>
          <w:rStyle w:val="apple-converted-space"/>
          <w:rFonts w:ascii="Arial" w:hAnsi="Arial" w:cs="Arial"/>
          <w:shd w:val="clear" w:color="auto" w:fill="FFFFFF"/>
        </w:rPr>
      </w:pPr>
      <w:r w:rsidRPr="00DB1B31">
        <w:rPr>
          <w:rStyle w:val="apple-converted-space"/>
          <w:rFonts w:ascii="Arial" w:hAnsi="Arial" w:cs="Arial"/>
          <w:shd w:val="clear" w:color="auto" w:fill="FFFFFF"/>
        </w:rPr>
        <w:t xml:space="preserve">One of the sales assistant being off on long term sickness can course conflicts, because of the stressful work environment </w:t>
      </w:r>
      <w:r w:rsidRPr="00DB1B31">
        <w:rPr>
          <w:rFonts w:ascii="Arial" w:hAnsi="Arial" w:cs="Arial"/>
          <w:shd w:val="clear" w:color="auto" w:fill="FFFFFF"/>
        </w:rPr>
        <w:t>which can contribute to health problems.</w:t>
      </w:r>
    </w:p>
    <w:p w:rsidR="00862D28" w:rsidRDefault="00862D28" w:rsidP="00DB1B31">
      <w:pPr>
        <w:pStyle w:val="Heading2"/>
        <w:rPr>
          <w:rFonts w:ascii="Arial" w:eastAsia="Calibri" w:hAnsi="Arial" w:cs="Arial"/>
          <w:b w:val="0"/>
          <w:color w:val="auto"/>
          <w:sz w:val="22"/>
          <w:szCs w:val="22"/>
        </w:rPr>
      </w:pPr>
      <w:r>
        <w:rPr>
          <w:rFonts w:ascii="Arial" w:eastAsia="Calibri" w:hAnsi="Arial" w:cs="Arial"/>
          <w:b w:val="0"/>
          <w:color w:val="auto"/>
          <w:sz w:val="22"/>
          <w:szCs w:val="22"/>
        </w:rPr>
        <w:t xml:space="preserve">Based on the employees who may be working a particular shift can lead to a breakdown in communication and information not being shared effectively. </w:t>
      </w:r>
      <w:r w:rsidRPr="00916A1E">
        <w:rPr>
          <w:rFonts w:ascii="Arial" w:eastAsia="Calibri" w:hAnsi="Arial" w:cs="Arial"/>
          <w:b w:val="0"/>
          <w:color w:val="auto"/>
          <w:sz w:val="22"/>
          <w:szCs w:val="22"/>
        </w:rPr>
        <w:t>Poor communication and often facing sicknesses, leaving work without completing task working in stressful conditions are the signs of negative conflicts within workplace.</w:t>
      </w:r>
    </w:p>
    <w:p w:rsidR="0020421C" w:rsidRPr="00C70330" w:rsidRDefault="0020421C" w:rsidP="0020421C">
      <w:pPr>
        <w:pStyle w:val="Heading1"/>
        <w:spacing w:before="0" w:beforeAutospacing="0" w:after="0" w:afterAutospacing="0"/>
        <w:rPr>
          <w:rStyle w:val="Strong"/>
          <w:rFonts w:ascii="Arial" w:hAnsi="Arial" w:cs="Arial"/>
          <w:color w:val="000000"/>
          <w:sz w:val="22"/>
          <w:szCs w:val="22"/>
          <w:bdr w:val="none" w:sz="0" w:space="0" w:color="auto" w:frame="1"/>
          <w:shd w:val="clear" w:color="auto" w:fill="FFFFFF"/>
        </w:rPr>
      </w:pPr>
      <w:r w:rsidRPr="0020421C">
        <w:rPr>
          <w:rStyle w:val="Strong"/>
          <w:rFonts w:ascii="Arial" w:hAnsi="Arial" w:cs="Arial"/>
          <w:color w:val="000000"/>
          <w:sz w:val="22"/>
          <w:szCs w:val="22"/>
          <w:bdr w:val="none" w:sz="0" w:space="0" w:color="auto" w:frame="1"/>
          <w:shd w:val="clear" w:color="auto" w:fill="FFFFFF"/>
        </w:rPr>
        <w:t>“Employees rate bad communication as one of the key reasons they feel disengaged with employers “</w:t>
      </w:r>
      <w:r w:rsidRPr="0020421C">
        <w:rPr>
          <w:rStyle w:val="Strong"/>
          <w:rFonts w:ascii="Arial" w:hAnsi="Arial" w:cs="Arial"/>
          <w:sz w:val="22"/>
          <w:szCs w:val="22"/>
          <w:bdr w:val="none" w:sz="0" w:space="0" w:color="auto" w:frame="1"/>
          <w:shd w:val="clear" w:color="auto" w:fill="FFFFFF"/>
        </w:rPr>
        <w:t>(</w:t>
      </w:r>
      <w:hyperlink r:id="rId11" w:history="1">
        <w:r w:rsidRPr="0020421C">
          <w:rPr>
            <w:rStyle w:val="Hyperlink"/>
            <w:rFonts w:ascii="Arial" w:hAnsi="Arial" w:cs="Arial"/>
            <w:b w:val="0"/>
            <w:bCs w:val="0"/>
            <w:color w:val="auto"/>
            <w:sz w:val="22"/>
            <w:szCs w:val="22"/>
            <w:u w:val="none"/>
            <w:bdr w:val="none" w:sz="0" w:space="0" w:color="auto" w:frame="1"/>
          </w:rPr>
          <w:t>A. Filev</w:t>
        </w:r>
      </w:hyperlink>
      <w:r w:rsidRPr="0020421C">
        <w:rPr>
          <w:rStyle w:val="fn"/>
          <w:rFonts w:ascii="Arial" w:hAnsi="Arial" w:cs="Arial"/>
          <w:b w:val="0"/>
          <w:sz w:val="22"/>
          <w:szCs w:val="22"/>
          <w:bdr w:val="none" w:sz="0" w:space="0" w:color="auto" w:frame="1"/>
        </w:rPr>
        <w:t xml:space="preserve"> </w:t>
      </w:r>
      <w:r w:rsidRPr="0020421C">
        <w:rPr>
          <w:rStyle w:val="Strong"/>
          <w:rFonts w:ascii="Arial" w:hAnsi="Arial" w:cs="Arial"/>
          <w:bCs/>
          <w:i/>
          <w:iCs/>
          <w:color w:val="000000"/>
          <w:sz w:val="22"/>
          <w:szCs w:val="22"/>
          <w:bdr w:val="none" w:sz="0" w:space="0" w:color="auto" w:frame="1"/>
          <w:shd w:val="clear" w:color="auto" w:fill="FFFFFF"/>
        </w:rPr>
        <w:t>22 Jun 2017</w:t>
      </w:r>
      <w:r w:rsidRPr="0020421C">
        <w:rPr>
          <w:rFonts w:ascii="Arial" w:hAnsi="Arial" w:cs="Arial"/>
          <w:i/>
          <w:iCs/>
          <w:sz w:val="22"/>
          <w:szCs w:val="22"/>
          <w:lang w:eastAsia="en-US"/>
        </w:rPr>
        <w:t> </w:t>
      </w:r>
      <w:hyperlink r:id="rId12" w:history="1">
        <w:r w:rsidRPr="0020421C">
          <w:rPr>
            <w:rStyle w:val="Hyperlink"/>
            <w:rFonts w:ascii="Arial" w:hAnsi="Arial" w:cs="Arial"/>
            <w:b w:val="0"/>
            <w:i/>
            <w:sz w:val="22"/>
            <w:szCs w:val="22"/>
          </w:rPr>
          <w:t>https://www.personneltoday.com/hr/three-ways-prevent-communication-breakdown-teams/</w:t>
        </w:r>
      </w:hyperlink>
      <w:r w:rsidRPr="0020421C">
        <w:rPr>
          <w:rFonts w:ascii="Arial" w:eastAsia="Calibri" w:hAnsi="Arial" w:cs="Arial"/>
          <w:kern w:val="0"/>
          <w:sz w:val="22"/>
          <w:szCs w:val="22"/>
          <w:shd w:val="clear" w:color="auto" w:fill="FFFFFF"/>
          <w:lang w:eastAsia="en-US"/>
        </w:rPr>
        <w:t xml:space="preserve"> </w:t>
      </w:r>
      <w:r w:rsidRPr="0020421C">
        <w:rPr>
          <w:rStyle w:val="Strong"/>
          <w:rFonts w:ascii="Arial" w:hAnsi="Arial" w:cs="Arial"/>
          <w:color w:val="000000"/>
          <w:sz w:val="22"/>
          <w:szCs w:val="22"/>
          <w:bdr w:val="none" w:sz="0" w:space="0" w:color="auto" w:frame="1"/>
          <w:shd w:val="clear" w:color="auto" w:fill="FFFFFF"/>
        </w:rPr>
        <w:t>Accessed 23 March 2019, 15:20)</w:t>
      </w:r>
    </w:p>
    <w:p w:rsidR="00862D28" w:rsidRDefault="00862D28" w:rsidP="00BB13AD">
      <w:pPr>
        <w:spacing w:after="0"/>
        <w:rPr>
          <w:rFonts w:ascii="Arial" w:hAnsi="Arial" w:cs="Arial"/>
          <w:i/>
        </w:rPr>
      </w:pPr>
    </w:p>
    <w:p w:rsidR="00BB13AD" w:rsidRPr="00862D28" w:rsidRDefault="00862D28" w:rsidP="00862D28">
      <w:pPr>
        <w:rPr>
          <w:rFonts w:ascii="Arial" w:hAnsi="Arial" w:cs="Arial"/>
        </w:rPr>
      </w:pPr>
      <w:r w:rsidRPr="00862D28">
        <w:rPr>
          <w:rFonts w:ascii="Arial" w:hAnsi="Arial" w:cs="Arial"/>
        </w:rPr>
        <w:t>Michel‘s organisation has no consistency. She expects some workers to work night shifts only, but there is no manager on duty to guide them and to report to.</w:t>
      </w:r>
      <w:r w:rsidRPr="002A3D83">
        <w:rPr>
          <w:rFonts w:ascii="Arial" w:hAnsi="Arial" w:cs="Arial"/>
        </w:rPr>
        <w:t xml:space="preserve"> </w:t>
      </w:r>
    </w:p>
    <w:p w:rsidR="00862D28" w:rsidRDefault="00862D28" w:rsidP="00BB13AD">
      <w:pPr>
        <w:spacing w:after="0"/>
        <w:rPr>
          <w:rFonts w:ascii="Arial" w:hAnsi="Arial" w:cs="Arial"/>
          <w:color w:val="111111"/>
          <w:shd w:val="clear" w:color="auto" w:fill="FFFFFF"/>
        </w:rPr>
      </w:pPr>
      <w:r w:rsidRPr="00C4755A">
        <w:rPr>
          <w:rFonts w:ascii="Arial" w:hAnsi="Arial" w:cs="Arial"/>
          <w:color w:val="111111"/>
          <w:shd w:val="clear" w:color="auto" w:fill="FFFFFF"/>
        </w:rPr>
        <w:t xml:space="preserve">Based on Shannon Weaver model one way communication is used because </w:t>
      </w:r>
      <w:r w:rsidR="00893DC4">
        <w:rPr>
          <w:rFonts w:ascii="Arial" w:hAnsi="Arial" w:cs="Arial"/>
          <w:color w:val="111111"/>
          <w:shd w:val="clear" w:color="auto" w:fill="FFFFFF"/>
        </w:rPr>
        <w:t xml:space="preserve">of </w:t>
      </w:r>
      <w:r w:rsidR="0015079F">
        <w:rPr>
          <w:rFonts w:ascii="Arial" w:hAnsi="Arial" w:cs="Arial"/>
          <w:color w:val="111111"/>
          <w:shd w:val="clear" w:color="auto" w:fill="FFFFFF"/>
        </w:rPr>
        <w:t xml:space="preserve">the </w:t>
      </w:r>
      <w:r w:rsidRPr="00C4755A">
        <w:rPr>
          <w:rFonts w:ascii="Arial" w:hAnsi="Arial" w:cs="Arial"/>
          <w:color w:val="111111"/>
          <w:shd w:val="clear" w:color="auto" w:fill="FFFFFF"/>
        </w:rPr>
        <w:t>absence of feedback</w:t>
      </w:r>
      <w:r>
        <w:rPr>
          <w:rFonts w:ascii="Arial" w:hAnsi="Arial" w:cs="Arial"/>
          <w:color w:val="111111"/>
          <w:shd w:val="clear" w:color="auto" w:fill="FFFFFF"/>
        </w:rPr>
        <w:t>.</w:t>
      </w:r>
    </w:p>
    <w:p w:rsidR="00862D28" w:rsidRDefault="00862D28" w:rsidP="00BB13AD">
      <w:pPr>
        <w:spacing w:after="0"/>
        <w:rPr>
          <w:rFonts w:ascii="Arial" w:hAnsi="Arial" w:cs="Arial"/>
          <w:color w:val="111111"/>
          <w:shd w:val="clear" w:color="auto" w:fill="FFFFFF"/>
        </w:rPr>
      </w:pPr>
    </w:p>
    <w:p w:rsidR="00862D28" w:rsidRPr="00DB1B31" w:rsidRDefault="00862D28" w:rsidP="00862D28">
      <w:pPr>
        <w:rPr>
          <w:rFonts w:ascii="Arial" w:hAnsi="Arial" w:cs="Arial"/>
          <w:color w:val="111111"/>
          <w:shd w:val="clear" w:color="auto" w:fill="FFFFFF"/>
        </w:rPr>
      </w:pPr>
      <w:r w:rsidRPr="00C4755A">
        <w:rPr>
          <w:rFonts w:ascii="Arial" w:hAnsi="Arial" w:cs="Arial"/>
          <w:color w:val="111111"/>
          <w:shd w:val="clear" w:color="auto" w:fill="FFFFFF"/>
        </w:rPr>
        <w:t>Communication is not a one way process. If it’s behaved like that it will lose its strength.</w:t>
      </w:r>
      <w:r w:rsidRPr="00C4755A">
        <w:rPr>
          <w:rStyle w:val="apple-converted-space"/>
          <w:rFonts w:ascii="Arial" w:hAnsi="Arial" w:cs="Arial"/>
          <w:color w:val="111111"/>
          <w:shd w:val="clear" w:color="auto" w:fill="FFFFFF"/>
        </w:rPr>
        <w:t> </w:t>
      </w:r>
      <w:r>
        <w:rPr>
          <w:rStyle w:val="apple-converted-space"/>
          <w:rFonts w:ascii="Arial" w:hAnsi="Arial" w:cs="Arial"/>
          <w:color w:val="111111"/>
          <w:shd w:val="clear" w:color="auto" w:fill="FFFFFF"/>
        </w:rPr>
        <w:t>(</w:t>
      </w:r>
      <w:r w:rsidRPr="00C4755A">
        <w:rPr>
          <w:rFonts w:ascii="Arial" w:hAnsi="Arial" w:cs="Arial"/>
          <w:color w:val="111111"/>
          <w:shd w:val="clear" w:color="auto" w:fill="FFFFFF"/>
        </w:rPr>
        <w:t>W Sh</w:t>
      </w:r>
      <w:r>
        <w:rPr>
          <w:rFonts w:ascii="Arial" w:hAnsi="Arial" w:cs="Arial"/>
          <w:color w:val="111111"/>
          <w:shd w:val="clear" w:color="auto" w:fill="FFFFFF"/>
        </w:rPr>
        <w:t>a</w:t>
      </w:r>
      <w:r w:rsidRPr="00C4755A">
        <w:rPr>
          <w:rFonts w:ascii="Arial" w:hAnsi="Arial" w:cs="Arial"/>
          <w:color w:val="111111"/>
          <w:shd w:val="clear" w:color="auto" w:fill="FFFFFF"/>
        </w:rPr>
        <w:t xml:space="preserve">nnon </w:t>
      </w:r>
      <w:hyperlink r:id="rId13" w:history="1">
        <w:r w:rsidRPr="00DB1B31">
          <w:rPr>
            <w:rStyle w:val="Hyperlink"/>
            <w:rFonts w:ascii="Arial" w:hAnsi="Arial" w:cs="Arial"/>
            <w:kern w:val="36"/>
            <w:lang w:eastAsia="en-GB"/>
          </w:rPr>
          <w:t>https://www.communicationtheory.org/shannon-and-weaver-model-of-communication/</w:t>
        </w:r>
      </w:hyperlink>
      <w:r w:rsidRPr="00DB1B31">
        <w:rPr>
          <w:rFonts w:ascii="Arial" w:hAnsi="Arial" w:cs="Arial"/>
        </w:rPr>
        <w:t xml:space="preserve"> Accessed 31 March 2019, 13:00)</w:t>
      </w:r>
    </w:p>
    <w:p w:rsidR="00862D28" w:rsidRPr="00DB1B31" w:rsidRDefault="00862D28" w:rsidP="00862D28">
      <w:pPr>
        <w:pStyle w:val="Heading2"/>
        <w:spacing w:before="0"/>
        <w:rPr>
          <w:rFonts w:ascii="Arial" w:eastAsia="Calibri" w:hAnsi="Arial" w:cs="Arial"/>
          <w:b w:val="0"/>
          <w:color w:val="auto"/>
          <w:sz w:val="22"/>
          <w:szCs w:val="22"/>
        </w:rPr>
      </w:pPr>
      <w:r w:rsidRPr="00DB1B31">
        <w:rPr>
          <w:rFonts w:ascii="Arial" w:eastAsia="Calibri" w:hAnsi="Arial" w:cs="Arial"/>
          <w:b w:val="0"/>
          <w:color w:val="auto"/>
          <w:sz w:val="22"/>
          <w:szCs w:val="22"/>
        </w:rPr>
        <w:lastRenderedPageBreak/>
        <w:t xml:space="preserve">There are no formal teams within the </w:t>
      </w:r>
      <w:r w:rsidR="003E1414">
        <w:rPr>
          <w:rFonts w:ascii="Arial" w:eastAsia="Calibri" w:hAnsi="Arial" w:cs="Arial"/>
          <w:b w:val="0"/>
          <w:color w:val="auto"/>
          <w:sz w:val="22"/>
          <w:szCs w:val="22"/>
        </w:rPr>
        <w:t>workplace</w:t>
      </w:r>
      <w:r w:rsidRPr="00DB1B31">
        <w:rPr>
          <w:rFonts w:ascii="Arial" w:eastAsia="Calibri" w:hAnsi="Arial" w:cs="Arial"/>
          <w:b w:val="0"/>
          <w:color w:val="auto"/>
          <w:sz w:val="22"/>
          <w:szCs w:val="22"/>
        </w:rPr>
        <w:t xml:space="preserve">; as at any time there is a maximum of eight workers working in the store. For the new recruiters the training is given on the job buy the manager on duty at the time. </w:t>
      </w:r>
    </w:p>
    <w:p w:rsidR="00862D28" w:rsidRPr="00DB1B31" w:rsidRDefault="00862D28" w:rsidP="00862D28">
      <w:pPr>
        <w:pStyle w:val="Heading2"/>
        <w:spacing w:before="0"/>
        <w:rPr>
          <w:rFonts w:ascii="Arial" w:eastAsia="Calibri" w:hAnsi="Arial" w:cs="Arial"/>
          <w:b w:val="0"/>
          <w:color w:val="auto"/>
          <w:sz w:val="22"/>
          <w:szCs w:val="22"/>
        </w:rPr>
      </w:pPr>
      <w:r w:rsidRPr="00DB1B31">
        <w:rPr>
          <w:rFonts w:ascii="Arial" w:eastAsia="Calibri" w:hAnsi="Arial" w:cs="Arial"/>
          <w:b w:val="0"/>
          <w:color w:val="auto"/>
          <w:sz w:val="22"/>
          <w:szCs w:val="22"/>
        </w:rPr>
        <w:t xml:space="preserve">Delegation check list could be carried out at this particular moment, explaining the job, clarifying the result expected, nominating a person who is delegating and define authority checking and obtaining feedback. Firth D. (2001); </w:t>
      </w:r>
    </w:p>
    <w:p w:rsidR="003E5206" w:rsidRDefault="003E5206" w:rsidP="00BE2E98"/>
    <w:p w:rsidR="00BE2E98" w:rsidRPr="00916A1E" w:rsidRDefault="00BE2E98" w:rsidP="00BE2E98">
      <w:pPr>
        <w:rPr>
          <w:rFonts w:ascii="Arial" w:hAnsi="Arial" w:cs="Arial"/>
        </w:rPr>
      </w:pPr>
      <w:r w:rsidRPr="00916A1E">
        <w:rPr>
          <w:rFonts w:ascii="Arial" w:hAnsi="Arial" w:cs="Arial"/>
        </w:rPr>
        <w:t>The advice on possible team structures needed for the business smoothly run involves a numbers of things determined</w:t>
      </w:r>
      <w:r>
        <w:rPr>
          <w:rFonts w:ascii="Arial" w:hAnsi="Arial" w:cs="Arial"/>
        </w:rPr>
        <w:t xml:space="preserve"> by roles and responsibilities, ownership and opinions and </w:t>
      </w:r>
      <w:r w:rsidRPr="00916A1E">
        <w:rPr>
          <w:rFonts w:ascii="Arial" w:hAnsi="Arial" w:cs="Arial"/>
        </w:rPr>
        <w:t>most important two-way communication. The structure should point out the strengths, shore up the weakness, and support the motivation of the team members.</w:t>
      </w:r>
    </w:p>
    <w:p w:rsidR="00BE2E98" w:rsidRDefault="00BE2E98" w:rsidP="00BE2E98">
      <w:pPr>
        <w:rPr>
          <w:rFonts w:ascii="Arial" w:hAnsi="Arial" w:cs="Arial"/>
        </w:rPr>
      </w:pPr>
      <w:r w:rsidRPr="00916A1E">
        <w:rPr>
          <w:rFonts w:ascii="Arial" w:hAnsi="Arial" w:cs="Arial"/>
        </w:rPr>
        <w:t>First of all, the structure of the organisatio</w:t>
      </w:r>
      <w:r>
        <w:rPr>
          <w:rFonts w:ascii="Arial" w:hAnsi="Arial" w:cs="Arial"/>
        </w:rPr>
        <w:t xml:space="preserve">n it should start from the top; </w:t>
      </w:r>
      <w:r w:rsidRPr="00916A1E">
        <w:rPr>
          <w:rFonts w:ascii="Arial" w:hAnsi="Arial" w:cs="Arial"/>
        </w:rPr>
        <w:t>from the management.</w:t>
      </w:r>
      <w:r>
        <w:rPr>
          <w:rFonts w:ascii="Arial" w:hAnsi="Arial" w:cs="Arial"/>
        </w:rPr>
        <w:t xml:space="preserve"> The organisational structure should capture not only the ones responsible for the task but also the reporting and communications lines that tie everything together.</w:t>
      </w:r>
    </w:p>
    <w:p w:rsidR="00F75A48" w:rsidRDefault="00F75A48" w:rsidP="00BE2E98">
      <w:pPr>
        <w:rPr>
          <w:rFonts w:ascii="Arial" w:hAnsi="Arial" w:cs="Arial"/>
        </w:rPr>
      </w:pPr>
      <w:r w:rsidRPr="003479B3">
        <w:rPr>
          <w:rFonts w:ascii="Arial" w:hAnsi="Arial" w:cs="Arial"/>
        </w:rPr>
        <w:t>It is the time for “wearing the Green hat” letting all members of the organisation get involved with their creativities, new ideas and possibilities to work towards completing the job efficiently in a team.</w:t>
      </w:r>
    </w:p>
    <w:p w:rsidR="00BE2E98" w:rsidRDefault="00BE2E98" w:rsidP="00BB3700">
      <w:pPr>
        <w:spacing w:after="0"/>
        <w:rPr>
          <w:rFonts w:ascii="Arial" w:hAnsi="Arial" w:cs="Arial"/>
        </w:rPr>
      </w:pPr>
      <w:r w:rsidRPr="00916A1E">
        <w:rPr>
          <w:rFonts w:ascii="Arial" w:hAnsi="Arial" w:cs="Arial"/>
        </w:rPr>
        <w:t>The manager role is to get all employe</w:t>
      </w:r>
      <w:r>
        <w:rPr>
          <w:rFonts w:ascii="Arial" w:hAnsi="Arial" w:cs="Arial"/>
        </w:rPr>
        <w:t>es involved in the organisation making them to work as a team and adapt to new colleagues and new manager every time they take a task on.</w:t>
      </w:r>
    </w:p>
    <w:p w:rsidR="00BB3700" w:rsidRDefault="00BE2E98" w:rsidP="00BB3700">
      <w:pPr>
        <w:spacing w:after="0"/>
        <w:rPr>
          <w:rFonts w:ascii="Arial" w:hAnsi="Arial" w:cs="Arial"/>
        </w:rPr>
      </w:pPr>
      <w:r>
        <w:rPr>
          <w:rFonts w:ascii="Arial" w:hAnsi="Arial" w:cs="Arial"/>
        </w:rPr>
        <w:t>The management has to be all-rounder controlling the management functional</w:t>
      </w:r>
      <w:r w:rsidR="0015079F">
        <w:rPr>
          <w:rFonts w:ascii="Arial" w:hAnsi="Arial" w:cs="Arial"/>
        </w:rPr>
        <w:t xml:space="preserve"> structure that serves the </w:t>
      </w:r>
      <w:r>
        <w:rPr>
          <w:rFonts w:ascii="Arial" w:hAnsi="Arial" w:cs="Arial"/>
        </w:rPr>
        <w:t>leaders in the project based structure.</w:t>
      </w:r>
    </w:p>
    <w:p w:rsidR="00BE2E98" w:rsidRDefault="00BE2E98" w:rsidP="00BB3700">
      <w:pPr>
        <w:spacing w:after="0"/>
        <w:rPr>
          <w:rFonts w:ascii="Arial" w:hAnsi="Arial" w:cs="Arial"/>
        </w:rPr>
      </w:pPr>
      <w:r>
        <w:rPr>
          <w:rFonts w:ascii="Arial" w:hAnsi="Arial" w:cs="Arial"/>
        </w:rPr>
        <w:t>(Pearson S.</w:t>
      </w:r>
      <w:r w:rsidRPr="007B23BC">
        <w:t xml:space="preserve"> </w:t>
      </w:r>
      <w:hyperlink r:id="rId14" w:history="1">
        <w:r w:rsidRPr="00287F38">
          <w:rPr>
            <w:rStyle w:val="Hyperlink"/>
            <w:rFonts w:ascii="Arial" w:hAnsi="Arial" w:cs="Arial"/>
          </w:rPr>
          <w:t>https://tallyfy.com/organizational-structure-examples/</w:t>
        </w:r>
      </w:hyperlink>
      <w:r w:rsidRPr="00B36413">
        <w:rPr>
          <w:rFonts w:ascii="Arial" w:hAnsi="Arial" w:cs="Arial"/>
        </w:rPr>
        <w:t xml:space="preserve"> </w:t>
      </w:r>
      <w:r>
        <w:rPr>
          <w:rFonts w:ascii="Arial" w:hAnsi="Arial" w:cs="Arial"/>
        </w:rPr>
        <w:t>Accessed 29 March 2019, 21:00</w:t>
      </w:r>
      <w:r w:rsidRPr="00B36413">
        <w:rPr>
          <w:rFonts w:ascii="Arial" w:hAnsi="Arial" w:cs="Arial"/>
        </w:rPr>
        <w:t>)</w:t>
      </w:r>
    </w:p>
    <w:p w:rsidR="003621F8" w:rsidRDefault="003621F8" w:rsidP="00BB3700">
      <w:pPr>
        <w:spacing w:after="0"/>
        <w:rPr>
          <w:rFonts w:ascii="Arial" w:hAnsi="Arial" w:cs="Arial"/>
        </w:rPr>
      </w:pPr>
    </w:p>
    <w:p w:rsidR="003621F8" w:rsidRDefault="003621F8" w:rsidP="003621F8">
      <w:pPr>
        <w:rPr>
          <w:rFonts w:ascii="Arial" w:hAnsi="Arial" w:cs="Arial"/>
        </w:rPr>
      </w:pPr>
      <w:r>
        <w:rPr>
          <w:rFonts w:ascii="Arial" w:hAnsi="Arial" w:cs="Arial"/>
        </w:rPr>
        <w:t>Once the business becomes profitable the goal is to see it grow. The business has grown rapidly which could run into unexpected problems. The cost of running the business can be difficult to manage and pressure to hire more people that may not be skilled. The organisation is facing lack of consistency and management structure to train the new recruiters as they receive the same training by the manager on duty.</w:t>
      </w:r>
    </w:p>
    <w:p w:rsidR="003621F8" w:rsidRDefault="003621F8" w:rsidP="00BB3700">
      <w:pPr>
        <w:spacing w:after="0"/>
        <w:rPr>
          <w:rFonts w:ascii="Arial" w:hAnsi="Arial" w:cs="Arial"/>
        </w:rPr>
      </w:pPr>
    </w:p>
    <w:p w:rsidR="003621F8" w:rsidRPr="003621F8" w:rsidRDefault="003621F8" w:rsidP="003621F8">
      <w:pPr>
        <w:rPr>
          <w:rFonts w:ascii="Arial" w:hAnsi="Arial" w:cs="Arial"/>
          <w:u w:val="single"/>
        </w:rPr>
      </w:pPr>
      <w:r>
        <w:rPr>
          <w:rFonts w:ascii="Arial" w:hAnsi="Arial" w:cs="Arial"/>
        </w:rPr>
        <w:t xml:space="preserve">Good technique for looking at the effect of a decision in this case is using Edward de Bono method “very wildly used worldwide”-helping Michel in solving the organisation problems and decision </w:t>
      </w:r>
      <w:proofErr w:type="gramStart"/>
      <w:r>
        <w:rPr>
          <w:rFonts w:ascii="Arial" w:hAnsi="Arial" w:cs="Arial"/>
        </w:rPr>
        <w:t>making  by</w:t>
      </w:r>
      <w:proofErr w:type="gramEnd"/>
      <w:r>
        <w:rPr>
          <w:rFonts w:ascii="Arial" w:hAnsi="Arial" w:cs="Arial"/>
        </w:rPr>
        <w:t xml:space="preserve"> finding new strategic approach, ideas and  effective way of thinking .The white hat is the most appropriate hat and represent objective information and facts that should be solved within the organisation. Each team member can open up, explore and cooperatively help achieving the tasks.</w:t>
      </w:r>
      <w:r w:rsidRPr="00DA70BB">
        <w:t xml:space="preserve"> </w:t>
      </w:r>
      <w:r>
        <w:t>(</w:t>
      </w:r>
      <w:r w:rsidRPr="003621F8">
        <w:rPr>
          <w:rFonts w:ascii="Arial" w:hAnsi="Arial" w:cs="Arial"/>
        </w:rPr>
        <w:t>Edward De Bono</w:t>
      </w:r>
      <w:r>
        <w:t xml:space="preserve"> </w:t>
      </w:r>
      <w:hyperlink r:id="rId15" w:history="1">
        <w:r w:rsidRPr="00D4167B">
          <w:rPr>
            <w:rStyle w:val="Hyperlink"/>
            <w:rFonts w:ascii="Arial" w:hAnsi="Arial" w:cs="Arial"/>
          </w:rPr>
          <w:t>https://www.youtube.com/watch?v=o3ew6h5nHcc</w:t>
        </w:r>
      </w:hyperlink>
      <w:r w:rsidRPr="00D4167B">
        <w:rPr>
          <w:rStyle w:val="Strong"/>
          <w:rFonts w:ascii="Arial" w:hAnsi="Arial" w:cs="Arial"/>
          <w:color w:val="000000"/>
          <w:bdr w:val="none" w:sz="0" w:space="0" w:color="auto" w:frame="1"/>
          <w:shd w:val="clear" w:color="auto" w:fill="FFFFFF"/>
        </w:rPr>
        <w:t xml:space="preserve"> </w:t>
      </w:r>
      <w:r w:rsidRPr="00D4167B">
        <w:rPr>
          <w:rStyle w:val="Strong"/>
          <w:rFonts w:ascii="Arial" w:hAnsi="Arial" w:cs="Arial"/>
          <w:b w:val="0"/>
          <w:color w:val="000000"/>
          <w:bdr w:val="none" w:sz="0" w:space="0" w:color="auto" w:frame="1"/>
          <w:shd w:val="clear" w:color="auto" w:fill="FFFFFF"/>
        </w:rPr>
        <w:t>Accessed 28 March 2019, 15:40)</w:t>
      </w:r>
    </w:p>
    <w:p w:rsidR="0050770A" w:rsidRPr="00F75A48" w:rsidRDefault="0050770A" w:rsidP="0050770A">
      <w:pPr>
        <w:rPr>
          <w:rFonts w:ascii="Arial" w:hAnsi="Arial" w:cs="Arial"/>
        </w:rPr>
      </w:pPr>
      <w:r w:rsidRPr="00F75A48">
        <w:rPr>
          <w:rFonts w:ascii="Arial" w:hAnsi="Arial" w:cs="Arial"/>
        </w:rPr>
        <w:t>From this point, the message plays a very important role, because what the sender transmits must be the same as what the receiver understands.</w:t>
      </w:r>
    </w:p>
    <w:p w:rsidR="00473DAF" w:rsidRPr="003621F8" w:rsidRDefault="00F75A48" w:rsidP="00057B13">
      <w:pPr>
        <w:rPr>
          <w:rFonts w:ascii="Arial" w:hAnsi="Arial" w:cs="Arial"/>
        </w:rPr>
      </w:pPr>
      <w:r w:rsidRPr="00F75A48">
        <w:rPr>
          <w:rFonts w:ascii="Arial" w:hAnsi="Arial" w:cs="Arial"/>
        </w:rPr>
        <w:t>Nowadays consumers are on their mobile phone and to reach them it is necessary to integrate this channel into the company's strategy</w:t>
      </w:r>
      <w:r w:rsidRPr="00F75A48">
        <w:rPr>
          <w:rFonts w:ascii="Arial" w:hAnsi="Arial" w:cs="Arial"/>
          <w:color w:val="203248"/>
        </w:rPr>
        <w:t>.</w:t>
      </w:r>
      <w:r w:rsidRPr="00F75A48">
        <w:t xml:space="preserve"> (</w:t>
      </w:r>
      <w:hyperlink r:id="rId16" w:history="1">
        <w:r w:rsidRPr="00F75A48">
          <w:rPr>
            <w:rStyle w:val="Hyperlink"/>
            <w:rFonts w:ascii="Arial" w:hAnsi="Arial" w:cs="Arial"/>
          </w:rPr>
          <w:t>https://www.instasent.com/en/blog/what-are-the-most-effective-communication-channels</w:t>
        </w:r>
      </w:hyperlink>
      <w:r w:rsidRPr="00F75A48">
        <w:rPr>
          <w:rFonts w:ascii="Arial" w:hAnsi="Arial" w:cs="Arial"/>
        </w:rPr>
        <w:t xml:space="preserve">    02 April 2019, 19:00)</w:t>
      </w:r>
    </w:p>
    <w:p w:rsidR="000166B7" w:rsidRPr="00F75A48" w:rsidRDefault="005A5489" w:rsidP="00F75A48">
      <w:pPr>
        <w:pStyle w:val="ListParagraph"/>
        <w:ind w:left="0"/>
        <w:jc w:val="center"/>
        <w:rPr>
          <w:b/>
          <w:sz w:val="28"/>
          <w:szCs w:val="28"/>
        </w:rPr>
      </w:pPr>
      <w:r>
        <w:rPr>
          <w:b/>
          <w:sz w:val="28"/>
          <w:szCs w:val="28"/>
        </w:rPr>
        <w:lastRenderedPageBreak/>
        <w:t xml:space="preserve">2.0 </w:t>
      </w:r>
      <w:r w:rsidR="00470D8C" w:rsidRPr="005A5489">
        <w:rPr>
          <w:b/>
          <w:sz w:val="28"/>
          <w:szCs w:val="28"/>
          <w:u w:val="single"/>
        </w:rPr>
        <w:t>FINDING</w:t>
      </w:r>
      <w:r w:rsidR="00F75A48">
        <w:rPr>
          <w:b/>
          <w:sz w:val="28"/>
          <w:szCs w:val="28"/>
          <w:u w:val="single"/>
        </w:rPr>
        <w:t>S</w:t>
      </w:r>
    </w:p>
    <w:p w:rsidR="000166B7" w:rsidRPr="005A5489" w:rsidRDefault="000166B7" w:rsidP="00057B13">
      <w:pPr>
        <w:rPr>
          <w:sz w:val="28"/>
          <w:szCs w:val="28"/>
        </w:rPr>
      </w:pPr>
    </w:p>
    <w:p w:rsidR="001A1BEC" w:rsidRDefault="002E0889" w:rsidP="00057B13">
      <w:pPr>
        <w:rPr>
          <w:b/>
          <w:sz w:val="28"/>
          <w:szCs w:val="28"/>
          <w:u w:val="single"/>
        </w:rPr>
      </w:pPr>
      <w:r>
        <w:rPr>
          <w:b/>
          <w:sz w:val="28"/>
          <w:szCs w:val="28"/>
          <w:u w:val="single"/>
        </w:rPr>
        <w:t>2</w:t>
      </w:r>
      <w:r w:rsidR="00473DAF" w:rsidRPr="005A5489">
        <w:rPr>
          <w:b/>
          <w:sz w:val="28"/>
          <w:szCs w:val="28"/>
          <w:u w:val="single"/>
        </w:rPr>
        <w:t xml:space="preserve">.1 </w:t>
      </w:r>
      <w:r w:rsidR="00473DAF" w:rsidRPr="005A5489">
        <w:rPr>
          <w:rFonts w:eastAsiaTheme="minorHAnsi"/>
          <w:b/>
          <w:sz w:val="28"/>
          <w:szCs w:val="28"/>
          <w:u w:val="single"/>
        </w:rPr>
        <w:t>I</w:t>
      </w:r>
      <w:r w:rsidR="00473DAF" w:rsidRPr="005A5489">
        <w:rPr>
          <w:b/>
          <w:sz w:val="28"/>
          <w:szCs w:val="28"/>
          <w:u w:val="single"/>
        </w:rPr>
        <w:t xml:space="preserve">mportance </w:t>
      </w:r>
      <w:r w:rsidR="00C500BE" w:rsidRPr="005A5489">
        <w:rPr>
          <w:b/>
          <w:sz w:val="28"/>
          <w:szCs w:val="28"/>
          <w:u w:val="single"/>
        </w:rPr>
        <w:t xml:space="preserve">of Effective Communication (Verbal and Non –Verbal) for </w:t>
      </w:r>
      <w:proofErr w:type="gramStart"/>
      <w:r w:rsidR="00C500BE" w:rsidRPr="005A5489">
        <w:rPr>
          <w:b/>
          <w:sz w:val="28"/>
          <w:szCs w:val="28"/>
          <w:u w:val="single"/>
        </w:rPr>
        <w:t>The</w:t>
      </w:r>
      <w:proofErr w:type="gramEnd"/>
      <w:r w:rsidR="00C500BE" w:rsidRPr="005A5489">
        <w:rPr>
          <w:b/>
          <w:sz w:val="28"/>
          <w:szCs w:val="28"/>
          <w:u w:val="single"/>
        </w:rPr>
        <w:t xml:space="preserve"> Continued Success of The Organizati</w:t>
      </w:r>
      <w:r w:rsidR="00473DAF" w:rsidRPr="005A5489">
        <w:rPr>
          <w:b/>
          <w:sz w:val="28"/>
          <w:szCs w:val="28"/>
          <w:u w:val="single"/>
        </w:rPr>
        <w:t>on</w:t>
      </w:r>
    </w:p>
    <w:p w:rsidR="003621F8" w:rsidRPr="00131CF2" w:rsidRDefault="003621F8" w:rsidP="003621F8">
      <w:pPr>
        <w:rPr>
          <w:rFonts w:ascii="Arial" w:hAnsi="Arial" w:cs="Arial"/>
          <w:color w:val="8A8A8A"/>
          <w:shd w:val="clear" w:color="auto" w:fill="FDFF9A"/>
        </w:rPr>
      </w:pPr>
      <w:r w:rsidRPr="00990B80">
        <w:rPr>
          <w:bdr w:val="none" w:sz="0" w:space="0" w:color="auto" w:frame="1"/>
          <w:shd w:val="clear" w:color="auto" w:fill="FFFFFF"/>
        </w:rPr>
        <w:t>“</w:t>
      </w:r>
      <w:r w:rsidRPr="00C70330">
        <w:rPr>
          <w:rFonts w:ascii="Arial" w:hAnsi="Arial" w:cs="Arial"/>
          <w:bdr w:val="none" w:sz="0" w:space="0" w:color="auto" w:frame="1"/>
          <w:shd w:val="clear" w:color="auto" w:fill="FFFFFF"/>
        </w:rPr>
        <w:t>Communication is the exchange of thoughts, information, or ideas that results in mutual understanding between two or more people.”(</w:t>
      </w:r>
      <w:r w:rsidRPr="005A5489">
        <w:rPr>
          <w:rFonts w:ascii="Arial" w:hAnsi="Arial" w:cs="Arial"/>
        </w:rPr>
        <w:t>Andrew M .2017 Skills for the Workplace p.66)</w:t>
      </w:r>
    </w:p>
    <w:p w:rsidR="00D04226" w:rsidRDefault="00D04226" w:rsidP="00D04226">
      <w:pPr>
        <w:rPr>
          <w:rFonts w:ascii="Arial" w:hAnsi="Arial" w:cs="Arial"/>
        </w:rPr>
      </w:pPr>
    </w:p>
    <w:p w:rsidR="003621F8" w:rsidRPr="003E5206" w:rsidRDefault="00D04226" w:rsidP="003621F8">
      <w:pPr>
        <w:rPr>
          <w:rFonts w:ascii="Arial" w:hAnsi="Arial" w:cs="Arial"/>
        </w:rPr>
      </w:pPr>
      <w:r>
        <w:rPr>
          <w:rFonts w:ascii="Arial" w:hAnsi="Arial" w:cs="Arial"/>
        </w:rPr>
        <w:t>E</w:t>
      </w:r>
      <w:r w:rsidRPr="00C70330">
        <w:rPr>
          <w:rFonts w:ascii="Arial" w:hAnsi="Arial" w:cs="Arial"/>
        </w:rPr>
        <w:t xml:space="preserve">mployees in Michel’s toy store are suffering from communication skills and work motivation. </w:t>
      </w:r>
    </w:p>
    <w:p w:rsidR="004B50D7" w:rsidRDefault="003621F8" w:rsidP="003621F8">
      <w:pPr>
        <w:spacing w:after="0"/>
        <w:rPr>
          <w:rFonts w:ascii="Arial" w:hAnsi="Arial" w:cs="Arial"/>
          <w:i/>
        </w:rPr>
      </w:pPr>
      <w:r w:rsidRPr="003621F8">
        <w:rPr>
          <w:rFonts w:ascii="Arial" w:hAnsi="Arial" w:cs="Arial"/>
        </w:rPr>
        <w:t xml:space="preserve">For effective communication amongst the rapidly growing </w:t>
      </w:r>
      <w:r w:rsidR="003E1414">
        <w:rPr>
          <w:rFonts w:ascii="Arial" w:hAnsi="Arial" w:cs="Arial"/>
        </w:rPr>
        <w:t>workplace</w:t>
      </w:r>
      <w:r w:rsidRPr="003621F8">
        <w:rPr>
          <w:rFonts w:ascii="Arial" w:hAnsi="Arial" w:cs="Arial"/>
        </w:rPr>
        <w:t xml:space="preserve"> the consultant advice is to implement channels of communication most effective for the toy store business.</w:t>
      </w:r>
      <w:r w:rsidRPr="003621F8">
        <w:rPr>
          <w:rFonts w:ascii="open sans" w:hAnsi="open sans"/>
          <w:sz w:val="27"/>
          <w:szCs w:val="27"/>
        </w:rPr>
        <w:t xml:space="preserve"> </w:t>
      </w:r>
      <w:r w:rsidRPr="003621F8">
        <w:rPr>
          <w:rFonts w:ascii="Arial" w:hAnsi="Arial" w:cs="Arial"/>
        </w:rPr>
        <w:t>Using personal channel of communication will enable sells assistants to communicate directly with the employees from stockroom.</w:t>
      </w:r>
    </w:p>
    <w:p w:rsidR="00F035EF" w:rsidRDefault="00513510" w:rsidP="00ED7CF6">
      <w:pPr>
        <w:pStyle w:val="Heading2"/>
        <w:rPr>
          <w:rFonts w:ascii="Arial" w:eastAsia="Calibri" w:hAnsi="Arial" w:cs="Arial"/>
          <w:b w:val="0"/>
          <w:color w:val="auto"/>
          <w:sz w:val="22"/>
          <w:szCs w:val="22"/>
        </w:rPr>
      </w:pPr>
      <w:r w:rsidRPr="00C70330">
        <w:rPr>
          <w:rFonts w:ascii="Arial" w:eastAsia="Calibri" w:hAnsi="Arial" w:cs="Arial"/>
          <w:b w:val="0"/>
          <w:color w:val="auto"/>
          <w:sz w:val="22"/>
          <w:szCs w:val="22"/>
        </w:rPr>
        <w:t>In</w:t>
      </w:r>
      <w:r w:rsidR="0007620F" w:rsidRPr="00C70330">
        <w:rPr>
          <w:rFonts w:ascii="Arial" w:eastAsia="Calibri" w:hAnsi="Arial" w:cs="Arial"/>
          <w:b w:val="0"/>
          <w:color w:val="auto"/>
          <w:sz w:val="22"/>
          <w:szCs w:val="22"/>
        </w:rPr>
        <w:t xml:space="preserve"> the words of Meredith Belbin “when people work in effective combinations they achieve much more than when they're working </w:t>
      </w:r>
      <w:r w:rsidR="007226A4" w:rsidRPr="00C70330">
        <w:rPr>
          <w:rFonts w:ascii="Arial" w:eastAsia="Calibri" w:hAnsi="Arial" w:cs="Arial"/>
          <w:b w:val="0"/>
          <w:color w:val="auto"/>
          <w:sz w:val="22"/>
          <w:szCs w:val="22"/>
        </w:rPr>
        <w:t>alone”, and</w:t>
      </w:r>
      <w:r w:rsidRPr="00C70330">
        <w:rPr>
          <w:rFonts w:ascii="Arial" w:eastAsia="Calibri" w:hAnsi="Arial" w:cs="Arial"/>
          <w:b w:val="0"/>
          <w:color w:val="auto"/>
          <w:sz w:val="22"/>
          <w:szCs w:val="22"/>
        </w:rPr>
        <w:t xml:space="preserve"> it needs a </w:t>
      </w:r>
      <w:r w:rsidR="007226A4" w:rsidRPr="00C70330">
        <w:rPr>
          <w:rFonts w:ascii="Arial" w:eastAsia="Calibri" w:hAnsi="Arial" w:cs="Arial"/>
          <w:b w:val="0"/>
          <w:color w:val="auto"/>
          <w:sz w:val="22"/>
          <w:szCs w:val="22"/>
        </w:rPr>
        <w:t>great</w:t>
      </w:r>
      <w:r w:rsidR="00436828" w:rsidRPr="00C70330">
        <w:rPr>
          <w:rFonts w:ascii="Arial" w:eastAsia="Calibri" w:hAnsi="Arial" w:cs="Arial"/>
          <w:b w:val="0"/>
          <w:color w:val="auto"/>
          <w:sz w:val="22"/>
          <w:szCs w:val="22"/>
        </w:rPr>
        <w:t xml:space="preserve"> communication with each other.</w:t>
      </w:r>
    </w:p>
    <w:p w:rsidR="00473DAF" w:rsidRDefault="00473DAF" w:rsidP="00057B13">
      <w:pPr>
        <w:rPr>
          <w:rFonts w:ascii="Arial" w:hAnsi="Arial" w:cs="Arial"/>
        </w:rPr>
      </w:pPr>
    </w:p>
    <w:p w:rsidR="00182574" w:rsidRDefault="00DA70BB" w:rsidP="00057B13">
      <w:pPr>
        <w:rPr>
          <w:rFonts w:ascii="Arial" w:hAnsi="Arial" w:cs="Arial"/>
        </w:rPr>
      </w:pPr>
      <w:r>
        <w:rPr>
          <w:rFonts w:ascii="Arial" w:hAnsi="Arial" w:cs="Arial"/>
        </w:rPr>
        <w:t>Work shift should be rotated between employees,</w:t>
      </w:r>
      <w:r w:rsidR="00FA057B">
        <w:rPr>
          <w:rFonts w:ascii="Arial" w:hAnsi="Arial" w:cs="Arial"/>
        </w:rPr>
        <w:t xml:space="preserve"> </w:t>
      </w:r>
      <w:r w:rsidR="00450F49">
        <w:rPr>
          <w:rFonts w:ascii="Arial" w:hAnsi="Arial" w:cs="Arial"/>
        </w:rPr>
        <w:t xml:space="preserve">so they can communicate </w:t>
      </w:r>
      <w:r w:rsidR="00812EB8">
        <w:rPr>
          <w:rFonts w:ascii="Arial" w:hAnsi="Arial" w:cs="Arial"/>
        </w:rPr>
        <w:t xml:space="preserve">with each </w:t>
      </w:r>
      <w:r w:rsidR="0014477E">
        <w:rPr>
          <w:rFonts w:ascii="Arial" w:hAnsi="Arial" w:cs="Arial"/>
        </w:rPr>
        <w:t>other, working</w:t>
      </w:r>
      <w:r w:rsidR="00812EB8">
        <w:rPr>
          <w:rFonts w:ascii="Arial" w:hAnsi="Arial" w:cs="Arial"/>
        </w:rPr>
        <w:t xml:space="preserve"> efficiently on th</w:t>
      </w:r>
      <w:r w:rsidR="00E71E60">
        <w:rPr>
          <w:rFonts w:ascii="Arial" w:hAnsi="Arial" w:cs="Arial"/>
        </w:rPr>
        <w:t xml:space="preserve">e tasks and becoming a team. As </w:t>
      </w:r>
      <w:r w:rsidR="00812EB8">
        <w:rPr>
          <w:rFonts w:ascii="Arial" w:hAnsi="Arial" w:cs="Arial"/>
        </w:rPr>
        <w:t>Tuckman highlighted “a team will not be fully effective unless it reaches the stage of performing”</w:t>
      </w:r>
      <w:r w:rsidR="0014477E">
        <w:rPr>
          <w:rFonts w:ascii="Arial" w:hAnsi="Arial" w:cs="Arial"/>
        </w:rPr>
        <w:t>. (</w:t>
      </w:r>
      <w:r w:rsidR="00812EB8">
        <w:rPr>
          <w:rFonts w:ascii="Arial" w:hAnsi="Arial" w:cs="Arial"/>
        </w:rPr>
        <w:t>Bruce Tuckman’s Team Development Model</w:t>
      </w:r>
      <w:r w:rsidR="0014477E">
        <w:rPr>
          <w:rFonts w:ascii="Arial" w:hAnsi="Arial" w:cs="Arial"/>
        </w:rPr>
        <w:t>, 1965, Leadership Foundation for Higher Education 2013).</w:t>
      </w:r>
    </w:p>
    <w:p w:rsidR="00BD3F69" w:rsidRPr="00C70330" w:rsidRDefault="00BD3F69" w:rsidP="00BD3F69">
      <w:pPr>
        <w:rPr>
          <w:rFonts w:ascii="Arial" w:hAnsi="Arial" w:cs="Arial"/>
        </w:rPr>
      </w:pPr>
    </w:p>
    <w:p w:rsidR="00BD3F69" w:rsidRPr="003E5206" w:rsidRDefault="00BD3F69" w:rsidP="00BD3F69">
      <w:pPr>
        <w:rPr>
          <w:rFonts w:ascii="Arial" w:hAnsi="Arial" w:cs="Arial"/>
        </w:rPr>
      </w:pPr>
      <w:r w:rsidRPr="003E5206">
        <w:rPr>
          <w:rFonts w:ascii="Arial" w:hAnsi="Arial" w:cs="Arial"/>
        </w:rPr>
        <w:t xml:space="preserve">Where is Non-Verbal communication like in the toy store between day and night shift employees, they have to be highly motivated to show best performance. </w:t>
      </w:r>
      <w:r w:rsidRPr="003E5206">
        <w:rPr>
          <w:rFonts w:ascii="Arial" w:hAnsi="Arial" w:cs="Arial"/>
          <w:shd w:val="clear" w:color="auto" w:fill="FFFFFF"/>
        </w:rPr>
        <w:t>Usually people's verbal communication signals their mood. Communication can either be seen as passive or aggressive depending on both verbal and nonverbal clues.</w:t>
      </w:r>
    </w:p>
    <w:p w:rsidR="003621F8" w:rsidRPr="003E5206" w:rsidRDefault="003621F8" w:rsidP="003621F8">
      <w:pPr>
        <w:rPr>
          <w:rFonts w:ascii="Arial" w:hAnsi="Arial" w:cs="Arial"/>
          <w:highlight w:val="yellow"/>
        </w:rPr>
      </w:pPr>
    </w:p>
    <w:p w:rsidR="00BD3F69" w:rsidRDefault="00BD3F69" w:rsidP="00BD3F69">
      <w:pPr>
        <w:rPr>
          <w:rFonts w:ascii="Arial" w:hAnsi="Arial" w:cs="Arial"/>
        </w:rPr>
      </w:pPr>
    </w:p>
    <w:p w:rsidR="008E3E66" w:rsidRDefault="008E3E66" w:rsidP="00057B13">
      <w:pPr>
        <w:rPr>
          <w:rFonts w:ascii="Arial" w:hAnsi="Arial" w:cs="Arial"/>
        </w:rPr>
      </w:pPr>
    </w:p>
    <w:p w:rsidR="003621F8" w:rsidRDefault="003621F8" w:rsidP="00057B13">
      <w:pPr>
        <w:rPr>
          <w:rFonts w:ascii="Arial" w:hAnsi="Arial" w:cs="Arial"/>
        </w:rPr>
      </w:pPr>
    </w:p>
    <w:p w:rsidR="003621F8" w:rsidRDefault="003621F8" w:rsidP="00057B13">
      <w:pPr>
        <w:rPr>
          <w:rFonts w:ascii="Arial" w:hAnsi="Arial" w:cs="Arial"/>
        </w:rPr>
      </w:pPr>
    </w:p>
    <w:p w:rsidR="003621F8" w:rsidRDefault="003621F8" w:rsidP="00057B13">
      <w:pPr>
        <w:rPr>
          <w:rFonts w:ascii="Arial" w:hAnsi="Arial" w:cs="Arial"/>
        </w:rPr>
      </w:pPr>
    </w:p>
    <w:p w:rsidR="003621F8" w:rsidRDefault="003621F8" w:rsidP="00057B13">
      <w:pPr>
        <w:rPr>
          <w:rFonts w:ascii="Arial" w:hAnsi="Arial" w:cs="Arial"/>
        </w:rPr>
      </w:pPr>
    </w:p>
    <w:p w:rsidR="003621F8" w:rsidRDefault="003621F8" w:rsidP="00057B13">
      <w:pPr>
        <w:rPr>
          <w:rFonts w:ascii="Arial" w:hAnsi="Arial" w:cs="Arial"/>
        </w:rPr>
      </w:pPr>
    </w:p>
    <w:p w:rsidR="003621F8" w:rsidRPr="00C70330" w:rsidRDefault="003621F8" w:rsidP="00057B13">
      <w:pPr>
        <w:rPr>
          <w:rFonts w:ascii="Arial" w:hAnsi="Arial" w:cs="Arial"/>
        </w:rPr>
      </w:pPr>
    </w:p>
    <w:p w:rsidR="00473DAF" w:rsidRDefault="00BA0A06" w:rsidP="00057B13">
      <w:pPr>
        <w:rPr>
          <w:rFonts w:cs="Arial"/>
          <w:b/>
          <w:sz w:val="28"/>
          <w:szCs w:val="28"/>
          <w:u w:val="single"/>
        </w:rPr>
      </w:pPr>
      <w:r w:rsidRPr="005A5489">
        <w:rPr>
          <w:rFonts w:cs="Arial"/>
          <w:b/>
          <w:sz w:val="28"/>
          <w:szCs w:val="28"/>
          <w:u w:val="single"/>
        </w:rPr>
        <w:t>2. The Importance of Two –Way Communication</w:t>
      </w:r>
    </w:p>
    <w:p w:rsidR="003E5206" w:rsidRDefault="003E5206" w:rsidP="00057B13">
      <w:pPr>
        <w:rPr>
          <w:rFonts w:cs="Arial"/>
          <w:b/>
          <w:sz w:val="28"/>
          <w:szCs w:val="28"/>
          <w:u w:val="single"/>
        </w:rPr>
      </w:pPr>
    </w:p>
    <w:p w:rsidR="001536AD" w:rsidRDefault="00661160" w:rsidP="00057B13">
      <w:pPr>
        <w:rPr>
          <w:rFonts w:ascii="Arial" w:hAnsi="Arial" w:cs="Arial"/>
        </w:rPr>
      </w:pPr>
      <w:r w:rsidRPr="00661160">
        <w:rPr>
          <w:rFonts w:ascii="Arial" w:hAnsi="Arial" w:cs="Arial"/>
        </w:rPr>
        <w:t>In an organisation the two way communication is the base for the employees to share the</w:t>
      </w:r>
      <w:r w:rsidR="00C4552A">
        <w:rPr>
          <w:rFonts w:ascii="Arial" w:hAnsi="Arial" w:cs="Arial"/>
        </w:rPr>
        <w:t>ir thoughts, ideas and opinions. The</w:t>
      </w:r>
      <w:r w:rsidR="001262C8">
        <w:rPr>
          <w:rFonts w:ascii="Arial" w:hAnsi="Arial" w:cs="Arial"/>
        </w:rPr>
        <w:t xml:space="preserve"> most important aspect of verbal communication is the tone and volume </w:t>
      </w:r>
      <w:r w:rsidR="00897D6F">
        <w:rPr>
          <w:rFonts w:ascii="Arial" w:hAnsi="Arial" w:cs="Arial"/>
        </w:rPr>
        <w:t>used by</w:t>
      </w:r>
      <w:r w:rsidR="001262C8">
        <w:rPr>
          <w:rFonts w:ascii="Arial" w:hAnsi="Arial" w:cs="Arial"/>
        </w:rPr>
        <w:t xml:space="preserve"> the speaker. The words should be clear and the meaning properly defined.</w:t>
      </w:r>
    </w:p>
    <w:p w:rsidR="008E3E66" w:rsidRDefault="008E3E66" w:rsidP="008E3E66">
      <w:pPr>
        <w:rPr>
          <w:rFonts w:ascii="Arial" w:hAnsi="Arial" w:cs="Arial"/>
        </w:rPr>
      </w:pPr>
      <w:r>
        <w:rPr>
          <w:rFonts w:ascii="Arial" w:hAnsi="Arial" w:cs="Arial"/>
        </w:rPr>
        <w:t>Looking at the toy store communication each member of the organisation only takes instructions from and communicates with the manager. There is no collaboration going on. As the saying goes “one hand doesn’t know what the other is doing “; the “big boss “has to coordinate everything.</w:t>
      </w:r>
    </w:p>
    <w:p w:rsidR="00922C38" w:rsidRDefault="00922C38" w:rsidP="008E3E66">
      <w:pPr>
        <w:rPr>
          <w:rFonts w:ascii="Arial" w:hAnsi="Arial" w:cs="Arial"/>
        </w:rPr>
      </w:pPr>
      <w:r>
        <w:rPr>
          <w:rFonts w:ascii="Arial" w:hAnsi="Arial" w:cs="Arial"/>
        </w:rPr>
        <w:t xml:space="preserve">Communication is intended to be two way </w:t>
      </w:r>
      <w:r w:rsidR="0000578E">
        <w:rPr>
          <w:rFonts w:ascii="Arial" w:hAnsi="Arial" w:cs="Arial"/>
        </w:rPr>
        <w:t xml:space="preserve">street. The managers should listen to </w:t>
      </w:r>
      <w:proofErr w:type="gramStart"/>
      <w:r w:rsidR="0000578E">
        <w:rPr>
          <w:rFonts w:ascii="Arial" w:hAnsi="Arial" w:cs="Arial"/>
        </w:rPr>
        <w:t>employees</w:t>
      </w:r>
      <w:proofErr w:type="gramEnd"/>
      <w:r w:rsidR="0000578E">
        <w:rPr>
          <w:rFonts w:ascii="Arial" w:hAnsi="Arial" w:cs="Arial"/>
        </w:rPr>
        <w:t xml:space="preserve"> needs and opinions, encouraging them to open up and build confidence communicating with them.</w:t>
      </w:r>
    </w:p>
    <w:p w:rsidR="00473DAF" w:rsidRDefault="00BA0A06" w:rsidP="00916A1E">
      <w:pPr>
        <w:spacing w:after="0"/>
        <w:rPr>
          <w:rFonts w:ascii="Arial" w:hAnsi="Arial" w:cs="Arial"/>
          <w:shd w:val="clear" w:color="auto" w:fill="FFFFFF"/>
        </w:rPr>
      </w:pPr>
      <w:r w:rsidRPr="00C70330">
        <w:rPr>
          <w:rFonts w:ascii="Arial" w:hAnsi="Arial" w:cs="Arial"/>
          <w:shd w:val="clear" w:color="auto" w:fill="FFFFFF"/>
        </w:rPr>
        <w:t>The</w:t>
      </w:r>
      <w:r w:rsidRPr="00C70330">
        <w:rPr>
          <w:rStyle w:val="apple-converted-space"/>
          <w:rFonts w:ascii="Arial" w:hAnsi="Arial" w:cs="Arial"/>
          <w:color w:val="222222"/>
          <w:shd w:val="clear" w:color="auto" w:fill="FFFFFF"/>
        </w:rPr>
        <w:t> </w:t>
      </w:r>
      <w:r w:rsidRPr="00C70330">
        <w:rPr>
          <w:rFonts w:ascii="Arial" w:hAnsi="Arial" w:cs="Arial"/>
          <w:bCs/>
          <w:shd w:val="clear" w:color="auto" w:fill="FFFFFF"/>
        </w:rPr>
        <w:t>two way communications</w:t>
      </w:r>
      <w:r w:rsidRPr="00C70330">
        <w:rPr>
          <w:rStyle w:val="apple-converted-space"/>
          <w:rFonts w:ascii="Arial" w:hAnsi="Arial" w:cs="Arial"/>
          <w:color w:val="222222"/>
          <w:shd w:val="clear" w:color="auto" w:fill="FFFFFF"/>
        </w:rPr>
        <w:t> </w:t>
      </w:r>
      <w:r w:rsidRPr="00C70330">
        <w:rPr>
          <w:rFonts w:ascii="Arial" w:hAnsi="Arial" w:cs="Arial"/>
          <w:shd w:val="clear" w:color="auto" w:fill="FFFFFF"/>
        </w:rPr>
        <w:t>becomes more effective and complete when both the receiver and sender understand and share the message properly and that too in the right meaning.</w:t>
      </w:r>
    </w:p>
    <w:p w:rsidR="004E094C" w:rsidRPr="004E094C" w:rsidRDefault="004E094C" w:rsidP="00916A1E">
      <w:pPr>
        <w:spacing w:after="0"/>
        <w:rPr>
          <w:rFonts w:ascii="Arial" w:hAnsi="Arial" w:cs="Arial"/>
        </w:rPr>
      </w:pPr>
      <w:r w:rsidRPr="004E094C">
        <w:rPr>
          <w:rFonts w:ascii="Arial" w:hAnsi="Arial" w:cs="Arial"/>
        </w:rPr>
        <w:t>The Business Communication</w:t>
      </w:r>
      <w:r>
        <w:rPr>
          <w:rFonts w:ascii="Arial" w:hAnsi="Arial" w:cs="Arial"/>
          <w:i/>
          <w:u w:val="single"/>
        </w:rPr>
        <w:t xml:space="preserve"> </w:t>
      </w:r>
      <w:hyperlink r:id="rId17" w:history="1">
        <w:r w:rsidRPr="00F8115A">
          <w:rPr>
            <w:rStyle w:val="Hyperlink"/>
            <w:rFonts w:ascii="Arial" w:hAnsi="Arial" w:cs="Arial"/>
            <w:i/>
          </w:rPr>
          <w:t>https://thebusinesscommunication.com/two-way-communication-and-importance/</w:t>
        </w:r>
      </w:hyperlink>
      <w:r w:rsidRPr="004E094C">
        <w:rPr>
          <w:rFonts w:ascii="Arial" w:hAnsi="Arial" w:cs="Arial"/>
          <w:i/>
        </w:rPr>
        <w:t xml:space="preserve"> </w:t>
      </w:r>
      <w:r w:rsidR="00916A1E">
        <w:rPr>
          <w:rFonts w:ascii="Arial" w:hAnsi="Arial" w:cs="Arial"/>
          <w:i/>
        </w:rPr>
        <w:t>(</w:t>
      </w:r>
      <w:r w:rsidR="00916A1E" w:rsidRPr="004E094C">
        <w:rPr>
          <w:rFonts w:ascii="Arial" w:hAnsi="Arial" w:cs="Arial"/>
          <w:i/>
        </w:rPr>
        <w:t>Accessed</w:t>
      </w:r>
      <w:r>
        <w:rPr>
          <w:rStyle w:val="Strong"/>
          <w:rFonts w:ascii="Arial" w:hAnsi="Arial" w:cs="Arial"/>
          <w:color w:val="000000"/>
          <w:bdr w:val="none" w:sz="0" w:space="0" w:color="auto" w:frame="1"/>
          <w:shd w:val="clear" w:color="auto" w:fill="FFFFFF"/>
        </w:rPr>
        <w:t xml:space="preserve"> </w:t>
      </w:r>
      <w:r w:rsidRPr="00916A1E">
        <w:rPr>
          <w:rStyle w:val="Strong"/>
          <w:rFonts w:ascii="Arial" w:hAnsi="Arial" w:cs="Arial"/>
          <w:b w:val="0"/>
          <w:color w:val="000000"/>
          <w:bdr w:val="none" w:sz="0" w:space="0" w:color="auto" w:frame="1"/>
          <w:shd w:val="clear" w:color="auto" w:fill="FFFFFF"/>
        </w:rPr>
        <w:t>25 March 2019, 12:10)</w:t>
      </w:r>
    </w:p>
    <w:p w:rsidR="008E3E66" w:rsidRDefault="008E3E66" w:rsidP="00057B13">
      <w:pPr>
        <w:rPr>
          <w:rFonts w:ascii="Arial" w:hAnsi="Arial" w:cs="Arial"/>
        </w:rPr>
      </w:pPr>
    </w:p>
    <w:p w:rsidR="008E3E66" w:rsidRDefault="008E3E66" w:rsidP="00057B13">
      <w:pPr>
        <w:rPr>
          <w:rFonts w:ascii="Arial" w:hAnsi="Arial" w:cs="Arial"/>
        </w:rPr>
      </w:pPr>
    </w:p>
    <w:p w:rsidR="008E3E66" w:rsidRDefault="008E3E66" w:rsidP="00057B13">
      <w:pPr>
        <w:rPr>
          <w:rFonts w:ascii="Arial" w:hAnsi="Arial" w:cs="Arial"/>
        </w:rPr>
      </w:pPr>
    </w:p>
    <w:p w:rsidR="008E3E66" w:rsidRDefault="008E3E66" w:rsidP="00057B13">
      <w:pPr>
        <w:rPr>
          <w:rFonts w:ascii="Arial" w:hAnsi="Arial" w:cs="Arial"/>
        </w:rPr>
      </w:pPr>
    </w:p>
    <w:p w:rsidR="008E3E66" w:rsidRDefault="008E3E66" w:rsidP="00057B13">
      <w:pPr>
        <w:rPr>
          <w:rFonts w:ascii="Arial" w:hAnsi="Arial" w:cs="Arial"/>
        </w:rPr>
      </w:pPr>
    </w:p>
    <w:p w:rsidR="008E3E66" w:rsidRDefault="008E3E66" w:rsidP="00057B13">
      <w:pPr>
        <w:rPr>
          <w:rFonts w:ascii="Arial" w:hAnsi="Arial" w:cs="Arial"/>
        </w:rPr>
      </w:pPr>
    </w:p>
    <w:p w:rsidR="008E3E66" w:rsidRDefault="008E3E66" w:rsidP="00057B13">
      <w:pPr>
        <w:rPr>
          <w:rFonts w:ascii="Arial" w:hAnsi="Arial" w:cs="Arial"/>
        </w:rPr>
      </w:pPr>
    </w:p>
    <w:p w:rsidR="008E3E66" w:rsidRDefault="008E3E66" w:rsidP="00057B13">
      <w:pPr>
        <w:rPr>
          <w:rFonts w:ascii="Arial" w:hAnsi="Arial" w:cs="Arial"/>
        </w:rPr>
      </w:pPr>
    </w:p>
    <w:p w:rsidR="008E3E66" w:rsidRDefault="008E3E66" w:rsidP="00057B13">
      <w:pPr>
        <w:rPr>
          <w:rFonts w:ascii="Arial" w:hAnsi="Arial" w:cs="Arial"/>
        </w:rPr>
      </w:pPr>
    </w:p>
    <w:p w:rsidR="008E3E66" w:rsidRDefault="008E3E66" w:rsidP="00057B13">
      <w:pPr>
        <w:rPr>
          <w:rFonts w:ascii="Arial" w:hAnsi="Arial" w:cs="Arial"/>
        </w:rPr>
      </w:pPr>
    </w:p>
    <w:p w:rsidR="003621F8" w:rsidRDefault="003621F8" w:rsidP="00057B13">
      <w:pPr>
        <w:rPr>
          <w:rFonts w:ascii="Arial" w:hAnsi="Arial" w:cs="Arial"/>
        </w:rPr>
      </w:pPr>
    </w:p>
    <w:p w:rsidR="003621F8" w:rsidRDefault="003621F8" w:rsidP="00057B13">
      <w:pPr>
        <w:rPr>
          <w:rFonts w:ascii="Arial" w:hAnsi="Arial" w:cs="Arial"/>
        </w:rPr>
      </w:pPr>
    </w:p>
    <w:p w:rsidR="003621F8" w:rsidRDefault="003621F8" w:rsidP="00057B13">
      <w:pPr>
        <w:rPr>
          <w:rFonts w:ascii="Arial" w:hAnsi="Arial" w:cs="Arial"/>
        </w:rPr>
      </w:pPr>
    </w:p>
    <w:p w:rsidR="003621F8" w:rsidRDefault="003621F8" w:rsidP="00057B13">
      <w:pPr>
        <w:rPr>
          <w:rFonts w:ascii="Arial" w:hAnsi="Arial" w:cs="Arial"/>
        </w:rPr>
      </w:pPr>
    </w:p>
    <w:p w:rsidR="003621F8" w:rsidRDefault="003621F8" w:rsidP="00271910">
      <w:pPr>
        <w:rPr>
          <w:rFonts w:cs="Arial"/>
          <w:b/>
          <w:sz w:val="28"/>
          <w:szCs w:val="28"/>
        </w:rPr>
      </w:pPr>
    </w:p>
    <w:p w:rsidR="003621F8" w:rsidRPr="003621F8" w:rsidRDefault="00E832D1" w:rsidP="00271910">
      <w:pPr>
        <w:rPr>
          <w:rFonts w:cs="Arial"/>
          <w:b/>
          <w:sz w:val="28"/>
          <w:szCs w:val="28"/>
          <w:u w:val="single"/>
        </w:rPr>
      </w:pPr>
      <w:r w:rsidRPr="003E5206">
        <w:rPr>
          <w:rFonts w:cs="Arial"/>
          <w:b/>
          <w:sz w:val="28"/>
          <w:szCs w:val="28"/>
        </w:rPr>
        <w:lastRenderedPageBreak/>
        <w:t>3.0</w:t>
      </w:r>
      <w:r>
        <w:rPr>
          <w:rFonts w:ascii="Arial" w:hAnsi="Arial" w:cs="Arial"/>
        </w:rPr>
        <w:t xml:space="preserve"> </w:t>
      </w:r>
      <w:r w:rsidRPr="003E5206">
        <w:rPr>
          <w:rFonts w:cs="Arial"/>
          <w:b/>
          <w:sz w:val="28"/>
          <w:szCs w:val="28"/>
          <w:u w:val="single"/>
        </w:rPr>
        <w:t>Effective Methods of communication</w:t>
      </w:r>
      <w:r w:rsidR="00271910" w:rsidRPr="003E5206">
        <w:rPr>
          <w:rFonts w:cs="Arial"/>
          <w:b/>
          <w:sz w:val="28"/>
          <w:szCs w:val="28"/>
          <w:u w:val="single"/>
        </w:rPr>
        <w:t xml:space="preserve"> </w:t>
      </w:r>
    </w:p>
    <w:p w:rsidR="003E5206" w:rsidRDefault="003E5206" w:rsidP="00271910">
      <w:pPr>
        <w:rPr>
          <w:rFonts w:ascii="Arial" w:hAnsi="Arial" w:cs="Arial"/>
        </w:rPr>
      </w:pPr>
    </w:p>
    <w:p w:rsidR="008E3E66" w:rsidRPr="00C70330" w:rsidRDefault="00271910" w:rsidP="008E3E66">
      <w:pPr>
        <w:rPr>
          <w:rFonts w:ascii="Arial" w:hAnsi="Arial" w:cs="Arial"/>
        </w:rPr>
      </w:pPr>
      <w:r w:rsidRPr="00E832D1">
        <w:rPr>
          <w:rFonts w:ascii="Arial" w:hAnsi="Arial" w:cs="Arial"/>
        </w:rPr>
        <w:t xml:space="preserve">The key point of effective communication depends on how much team members communicates with each </w:t>
      </w:r>
      <w:r w:rsidR="008E3E66" w:rsidRPr="00E832D1">
        <w:rPr>
          <w:rFonts w:ascii="Arial" w:hAnsi="Arial" w:cs="Arial"/>
        </w:rPr>
        <w:t>other.</w:t>
      </w:r>
      <w:r w:rsidR="008E3E66">
        <w:rPr>
          <w:rFonts w:ascii="Arial" w:hAnsi="Arial" w:cs="Arial"/>
        </w:rPr>
        <w:t xml:space="preserve"> This method </w:t>
      </w:r>
      <w:r w:rsidR="008E3E66" w:rsidRPr="008E3E66">
        <w:rPr>
          <w:rFonts w:ascii="Arial" w:hAnsi="Arial" w:cs="Arial"/>
        </w:rPr>
        <w:t>is very important because it increases productivity and efficiency.</w:t>
      </w:r>
    </w:p>
    <w:p w:rsidR="009D197A" w:rsidRDefault="00FE7039" w:rsidP="00057B13">
      <w:pPr>
        <w:rPr>
          <w:rFonts w:ascii="Arial" w:hAnsi="Arial" w:cs="Arial"/>
        </w:rPr>
      </w:pPr>
      <w:bookmarkStart w:id="0" w:name="_GoBack"/>
      <w:bookmarkEnd w:id="0"/>
      <w:r>
        <w:rPr>
          <w:rFonts w:ascii="Arial" w:hAnsi="Arial" w:cs="Arial"/>
        </w:rPr>
        <w:t xml:space="preserve">Michelle </w:t>
      </w:r>
      <w:r w:rsidR="007A2A51">
        <w:rPr>
          <w:rFonts w:ascii="Arial" w:hAnsi="Arial" w:cs="Arial"/>
        </w:rPr>
        <w:t xml:space="preserve">should </w:t>
      </w:r>
      <w:r w:rsidR="0000578E">
        <w:rPr>
          <w:rFonts w:ascii="Arial" w:hAnsi="Arial" w:cs="Arial"/>
        </w:rPr>
        <w:t>communicate</w:t>
      </w:r>
      <w:r w:rsidR="007A2A51">
        <w:rPr>
          <w:rFonts w:ascii="Arial" w:hAnsi="Arial" w:cs="Arial"/>
        </w:rPr>
        <w:t xml:space="preserve"> with employees face to </w:t>
      </w:r>
      <w:r w:rsidR="00922C38">
        <w:rPr>
          <w:rFonts w:ascii="Arial" w:hAnsi="Arial" w:cs="Arial"/>
        </w:rPr>
        <w:t>face, so</w:t>
      </w:r>
      <w:r w:rsidR="007A2A51">
        <w:rPr>
          <w:rFonts w:ascii="Arial" w:hAnsi="Arial" w:cs="Arial"/>
        </w:rPr>
        <w:t xml:space="preserve"> everybody not only hear but can see </w:t>
      </w:r>
      <w:r w:rsidR="00922C38">
        <w:rPr>
          <w:rFonts w:ascii="Arial" w:hAnsi="Arial" w:cs="Arial"/>
        </w:rPr>
        <w:t xml:space="preserve">the message better maintaining eye </w:t>
      </w:r>
      <w:r w:rsidR="0000578E">
        <w:rPr>
          <w:rFonts w:ascii="Arial" w:hAnsi="Arial" w:cs="Arial"/>
        </w:rPr>
        <w:t>contact.</w:t>
      </w:r>
    </w:p>
    <w:p w:rsidR="003E5206" w:rsidRDefault="00577695" w:rsidP="00057B13">
      <w:pPr>
        <w:rPr>
          <w:rFonts w:ascii="Arial" w:hAnsi="Arial" w:cs="Arial"/>
        </w:rPr>
      </w:pPr>
      <w:r>
        <w:rPr>
          <w:rFonts w:ascii="Arial" w:hAnsi="Arial" w:cs="Arial"/>
        </w:rPr>
        <w:t xml:space="preserve">Communicating certain messages through training using </w:t>
      </w:r>
      <w:r w:rsidR="00223FA0">
        <w:rPr>
          <w:rFonts w:ascii="Arial" w:hAnsi="Arial" w:cs="Arial"/>
        </w:rPr>
        <w:t xml:space="preserve">appropriate tone </w:t>
      </w:r>
      <w:r>
        <w:rPr>
          <w:rFonts w:ascii="Arial" w:hAnsi="Arial" w:cs="Arial"/>
        </w:rPr>
        <w:t>and smile</w:t>
      </w:r>
      <w:r w:rsidR="00223FA0">
        <w:rPr>
          <w:rFonts w:ascii="Arial" w:hAnsi="Arial" w:cs="Arial"/>
        </w:rPr>
        <w:t>y</w:t>
      </w:r>
      <w:r>
        <w:rPr>
          <w:rFonts w:ascii="Arial" w:hAnsi="Arial" w:cs="Arial"/>
        </w:rPr>
        <w:t xml:space="preserve"> </w:t>
      </w:r>
      <w:r w:rsidR="00223FA0">
        <w:rPr>
          <w:rFonts w:ascii="Arial" w:hAnsi="Arial" w:cs="Arial"/>
        </w:rPr>
        <w:t>face, leaving</w:t>
      </w:r>
      <w:r>
        <w:rPr>
          <w:rFonts w:ascii="Arial" w:hAnsi="Arial" w:cs="Arial"/>
        </w:rPr>
        <w:t xml:space="preserve"> room for feedback is the best way to communicate effectively with the employees of </w:t>
      </w:r>
      <w:r w:rsidR="003E5206">
        <w:rPr>
          <w:rFonts w:ascii="Arial" w:hAnsi="Arial" w:cs="Arial"/>
        </w:rPr>
        <w:t xml:space="preserve">organisation. </w:t>
      </w:r>
    </w:p>
    <w:p w:rsidR="00577695" w:rsidRDefault="003E5206" w:rsidP="00057B13">
      <w:pPr>
        <w:rPr>
          <w:rFonts w:ascii="Arial" w:hAnsi="Arial" w:cs="Arial"/>
        </w:rPr>
      </w:pPr>
      <w:r>
        <w:rPr>
          <w:rFonts w:ascii="Arial" w:hAnsi="Arial" w:cs="Arial"/>
        </w:rPr>
        <w:t>Having</w:t>
      </w:r>
      <w:r w:rsidR="00223FA0">
        <w:rPr>
          <w:rFonts w:ascii="Arial" w:hAnsi="Arial" w:cs="Arial"/>
        </w:rPr>
        <w:t xml:space="preserve"> weekly meetings with all staff keeping everyone up to date avoiding confus</w:t>
      </w:r>
      <w:r>
        <w:rPr>
          <w:rFonts w:ascii="Arial" w:hAnsi="Arial" w:cs="Arial"/>
        </w:rPr>
        <w:t xml:space="preserve">ion ensure a good and effective communication within the </w:t>
      </w:r>
      <w:r w:rsidR="00F75A48">
        <w:rPr>
          <w:rFonts w:ascii="Arial" w:hAnsi="Arial" w:cs="Arial"/>
        </w:rPr>
        <w:t>workplace.</w:t>
      </w:r>
    </w:p>
    <w:p w:rsidR="0000578E" w:rsidRDefault="0000578E"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7517C5" w:rsidRDefault="007517C5" w:rsidP="00057B13">
      <w:pPr>
        <w:rPr>
          <w:rFonts w:ascii="Arial" w:hAnsi="Arial" w:cs="Arial"/>
        </w:rPr>
      </w:pPr>
    </w:p>
    <w:p w:rsidR="00973312" w:rsidRDefault="00973312" w:rsidP="00057B13">
      <w:pPr>
        <w:rPr>
          <w:rFonts w:ascii="Arial" w:hAnsi="Arial" w:cs="Arial"/>
        </w:rPr>
      </w:pPr>
    </w:p>
    <w:p w:rsidR="00973312" w:rsidRDefault="00973312" w:rsidP="00057B13">
      <w:pPr>
        <w:rPr>
          <w:rFonts w:ascii="Arial" w:hAnsi="Arial" w:cs="Arial"/>
        </w:rPr>
      </w:pPr>
    </w:p>
    <w:p w:rsidR="00973312" w:rsidRPr="003E5206" w:rsidRDefault="00973312" w:rsidP="00057B13">
      <w:pPr>
        <w:rPr>
          <w:rFonts w:cs="Arial"/>
          <w:sz w:val="28"/>
          <w:szCs w:val="28"/>
        </w:rPr>
      </w:pPr>
    </w:p>
    <w:p w:rsidR="005A5489" w:rsidRDefault="003E5206" w:rsidP="00057B13">
      <w:pPr>
        <w:rPr>
          <w:rFonts w:cs="Arial"/>
          <w:b/>
          <w:sz w:val="28"/>
          <w:szCs w:val="28"/>
          <w:u w:val="single"/>
        </w:rPr>
      </w:pPr>
      <w:r w:rsidRPr="003E5206">
        <w:rPr>
          <w:rFonts w:cs="Arial"/>
          <w:b/>
          <w:sz w:val="28"/>
          <w:szCs w:val="28"/>
        </w:rPr>
        <w:lastRenderedPageBreak/>
        <w:t>4.</w:t>
      </w:r>
      <w:r w:rsidRPr="003E5206">
        <w:rPr>
          <w:rFonts w:cs="Arial"/>
          <w:b/>
          <w:sz w:val="28"/>
          <w:szCs w:val="28"/>
          <w:u w:val="single"/>
        </w:rPr>
        <w:t xml:space="preserve"> Tuckman</w:t>
      </w:r>
      <w:r w:rsidR="00EB0679" w:rsidRPr="003E5206">
        <w:rPr>
          <w:rFonts w:cs="Arial"/>
          <w:b/>
          <w:sz w:val="28"/>
          <w:szCs w:val="28"/>
          <w:u w:val="single"/>
        </w:rPr>
        <w:t xml:space="preserve"> and Belbin </w:t>
      </w:r>
      <w:r w:rsidR="00FE1400" w:rsidRPr="003E5206">
        <w:rPr>
          <w:rFonts w:cs="Arial"/>
          <w:b/>
          <w:sz w:val="28"/>
          <w:szCs w:val="28"/>
          <w:u w:val="single"/>
        </w:rPr>
        <w:t xml:space="preserve">teamwork </w:t>
      </w:r>
    </w:p>
    <w:p w:rsidR="003E5206" w:rsidRPr="003E5206" w:rsidRDefault="003E5206" w:rsidP="00057B13">
      <w:pPr>
        <w:rPr>
          <w:rFonts w:cs="Arial"/>
          <w:b/>
          <w:sz w:val="28"/>
          <w:szCs w:val="28"/>
          <w:u w:val="single"/>
        </w:rPr>
      </w:pPr>
    </w:p>
    <w:p w:rsidR="00973312" w:rsidRPr="00973312" w:rsidRDefault="00F75A48" w:rsidP="00973312">
      <w:pPr>
        <w:jc w:val="center"/>
        <w:rPr>
          <w:rFonts w:ascii="Arial" w:hAnsi="Arial" w:cs="Arial"/>
        </w:rPr>
      </w:pPr>
      <w:proofErr w:type="gramStart"/>
      <w:r>
        <w:rPr>
          <w:rFonts w:ascii="Arial" w:hAnsi="Arial" w:cs="Arial"/>
        </w:rPr>
        <w:t xml:space="preserve">“ </w:t>
      </w:r>
      <w:proofErr w:type="spellStart"/>
      <w:r w:rsidR="00973312" w:rsidRPr="00973312">
        <w:rPr>
          <w:rFonts w:ascii="Arial" w:hAnsi="Arial" w:cs="Arial"/>
        </w:rPr>
        <w:t>Tuc</w:t>
      </w:r>
      <w:r>
        <w:rPr>
          <w:rFonts w:ascii="Arial" w:hAnsi="Arial" w:cs="Arial"/>
        </w:rPr>
        <w:t>kman</w:t>
      </w:r>
      <w:proofErr w:type="spellEnd"/>
      <w:proofErr w:type="gramEnd"/>
      <w:r>
        <w:rPr>
          <w:rFonts w:ascii="Arial" w:hAnsi="Arial" w:cs="Arial"/>
        </w:rPr>
        <w:t xml:space="preserve"> and </w:t>
      </w:r>
      <w:proofErr w:type="spellStart"/>
      <w:r>
        <w:rPr>
          <w:rFonts w:ascii="Arial" w:hAnsi="Arial" w:cs="Arial"/>
        </w:rPr>
        <w:t>Belbin</w:t>
      </w:r>
      <w:proofErr w:type="spellEnd"/>
      <w:r>
        <w:rPr>
          <w:rFonts w:ascii="Arial" w:hAnsi="Arial" w:cs="Arial"/>
        </w:rPr>
        <w:t xml:space="preserve"> go hand in hand”.</w:t>
      </w:r>
    </w:p>
    <w:p w:rsidR="00274F47" w:rsidRPr="00274F47" w:rsidRDefault="00274F47" w:rsidP="00274F47">
      <w:pPr>
        <w:pStyle w:val="Heading2"/>
        <w:spacing w:before="0"/>
        <w:rPr>
          <w:rFonts w:ascii="Arial" w:hAnsi="Arial" w:cs="Arial"/>
          <w:b w:val="0"/>
          <w:color w:val="333333"/>
        </w:rPr>
      </w:pPr>
    </w:p>
    <w:p w:rsidR="000E3A22" w:rsidRPr="007517C5" w:rsidRDefault="00274F47" w:rsidP="00274F47">
      <w:pPr>
        <w:pStyle w:val="Heading2"/>
        <w:spacing w:before="0"/>
        <w:rPr>
          <w:rFonts w:ascii="Arial" w:eastAsia="Calibri" w:hAnsi="Arial" w:cs="Arial"/>
          <w:b w:val="0"/>
          <w:color w:val="auto"/>
          <w:sz w:val="22"/>
          <w:szCs w:val="22"/>
        </w:rPr>
      </w:pPr>
      <w:r w:rsidRPr="007517C5">
        <w:rPr>
          <w:rFonts w:ascii="Arial" w:eastAsia="Calibri" w:hAnsi="Arial" w:cs="Arial"/>
          <w:b w:val="0"/>
          <w:color w:val="auto"/>
          <w:sz w:val="22"/>
          <w:szCs w:val="22"/>
        </w:rPr>
        <w:t xml:space="preserve">The employees are in the early stages of group development. </w:t>
      </w:r>
      <w:r w:rsidR="000E3A22" w:rsidRPr="007517C5">
        <w:rPr>
          <w:rFonts w:ascii="Arial" w:hAnsi="Arial" w:cs="Arial"/>
          <w:b w:val="0"/>
          <w:color w:val="auto"/>
          <w:sz w:val="22"/>
          <w:szCs w:val="22"/>
        </w:rPr>
        <w:t>Part time employees together with the new recruiters and night shift ones</w:t>
      </w:r>
      <w:r w:rsidR="000E3A22" w:rsidRPr="007517C5">
        <w:rPr>
          <w:rFonts w:ascii="Arial" w:eastAsia="Calibri" w:hAnsi="Arial" w:cs="Arial"/>
          <w:b w:val="0"/>
          <w:color w:val="auto"/>
          <w:sz w:val="22"/>
          <w:szCs w:val="22"/>
        </w:rPr>
        <w:t xml:space="preserve"> haven’t been working together enough to provide team role feedback.</w:t>
      </w:r>
    </w:p>
    <w:p w:rsidR="00274F47" w:rsidRDefault="00274F47" w:rsidP="00274F47">
      <w:pPr>
        <w:pStyle w:val="Heading2"/>
        <w:spacing w:before="0"/>
        <w:rPr>
          <w:rFonts w:ascii="Arial" w:hAnsi="Arial" w:cs="Arial"/>
          <w:b w:val="0"/>
          <w:color w:val="auto"/>
          <w:sz w:val="22"/>
          <w:szCs w:val="22"/>
        </w:rPr>
      </w:pPr>
      <w:r w:rsidRPr="007517C5">
        <w:rPr>
          <w:rFonts w:ascii="Arial" w:eastAsia="Calibri" w:hAnsi="Arial" w:cs="Arial"/>
          <w:b w:val="0"/>
          <w:color w:val="auto"/>
          <w:sz w:val="22"/>
          <w:szCs w:val="22"/>
        </w:rPr>
        <w:t xml:space="preserve">They are sharing the same purpose but falling back to forming stage because </w:t>
      </w:r>
      <w:r w:rsidR="000E3A22" w:rsidRPr="007517C5">
        <w:rPr>
          <w:rFonts w:ascii="Arial" w:eastAsia="Calibri" w:hAnsi="Arial" w:cs="Arial"/>
          <w:b w:val="0"/>
          <w:color w:val="auto"/>
          <w:sz w:val="22"/>
          <w:szCs w:val="22"/>
        </w:rPr>
        <w:t xml:space="preserve">they </w:t>
      </w:r>
      <w:r w:rsidRPr="007517C5">
        <w:rPr>
          <w:rFonts w:ascii="Arial" w:eastAsia="Calibri" w:hAnsi="Arial" w:cs="Arial"/>
          <w:b w:val="0"/>
          <w:color w:val="auto"/>
          <w:sz w:val="22"/>
          <w:szCs w:val="22"/>
        </w:rPr>
        <w:t>do not have clear goals and objectives for the whole team and for each individual.</w:t>
      </w:r>
      <w:r w:rsidR="000E3A22" w:rsidRPr="007517C5">
        <w:rPr>
          <w:rFonts w:ascii="Arial" w:hAnsi="Arial" w:cs="Arial"/>
          <w:b w:val="0"/>
          <w:color w:val="auto"/>
          <w:sz w:val="22"/>
          <w:szCs w:val="22"/>
        </w:rPr>
        <w:t xml:space="preserve"> By following </w:t>
      </w:r>
      <w:proofErr w:type="spellStart"/>
      <w:r w:rsidR="000E3A22" w:rsidRPr="007517C5">
        <w:rPr>
          <w:rFonts w:ascii="Arial" w:hAnsi="Arial" w:cs="Arial"/>
          <w:b w:val="0"/>
          <w:color w:val="auto"/>
          <w:sz w:val="22"/>
          <w:szCs w:val="22"/>
        </w:rPr>
        <w:t>Belbin’s</w:t>
      </w:r>
      <w:proofErr w:type="spellEnd"/>
      <w:r w:rsidR="000E3A22" w:rsidRPr="007517C5">
        <w:rPr>
          <w:rFonts w:ascii="Arial" w:hAnsi="Arial" w:cs="Arial"/>
          <w:b w:val="0"/>
          <w:color w:val="auto"/>
          <w:sz w:val="22"/>
          <w:szCs w:val="22"/>
        </w:rPr>
        <w:t xml:space="preserve"> roles employees need to get to know each other and go through all stages in other to become a strong team.</w:t>
      </w:r>
    </w:p>
    <w:p w:rsidR="007517C5" w:rsidRPr="007517C5" w:rsidRDefault="007517C5" w:rsidP="007517C5"/>
    <w:p w:rsidR="007517C5" w:rsidRPr="007517C5" w:rsidRDefault="007517C5" w:rsidP="007517C5">
      <w:pPr>
        <w:rPr>
          <w:rFonts w:ascii="Arial" w:hAnsi="Arial" w:cs="Arial"/>
        </w:rPr>
      </w:pPr>
      <w:r>
        <w:rPr>
          <w:rFonts w:ascii="Arial" w:hAnsi="Arial" w:cs="Arial"/>
          <w:bCs/>
        </w:rPr>
        <w:t xml:space="preserve">To find out about the team members within the </w:t>
      </w:r>
      <w:r w:rsidR="003E1414">
        <w:rPr>
          <w:rFonts w:ascii="Arial" w:hAnsi="Arial" w:cs="Arial"/>
          <w:bCs/>
        </w:rPr>
        <w:t>workplace</w:t>
      </w:r>
      <w:r>
        <w:rPr>
          <w:rFonts w:ascii="Arial" w:hAnsi="Arial" w:cs="Arial"/>
          <w:bCs/>
        </w:rPr>
        <w:t xml:space="preserve">, The organisation suggest all </w:t>
      </w:r>
      <w:r w:rsidR="003E5206">
        <w:rPr>
          <w:rFonts w:ascii="Arial" w:hAnsi="Arial" w:cs="Arial"/>
          <w:bCs/>
        </w:rPr>
        <w:t>employees to</w:t>
      </w:r>
      <w:r>
        <w:rPr>
          <w:rFonts w:ascii="Arial" w:hAnsi="Arial" w:cs="Arial"/>
          <w:bCs/>
        </w:rPr>
        <w:t xml:space="preserve"> carry out </w:t>
      </w:r>
      <w:proofErr w:type="spellStart"/>
      <w:r w:rsidRPr="00274F47">
        <w:rPr>
          <w:rFonts w:ascii="Arial" w:hAnsi="Arial" w:cs="Arial"/>
          <w:bCs/>
        </w:rPr>
        <w:t>Belbin’s</w:t>
      </w:r>
      <w:proofErr w:type="spellEnd"/>
      <w:r w:rsidRPr="00274F47">
        <w:rPr>
          <w:rFonts w:ascii="Arial" w:hAnsi="Arial" w:cs="Arial"/>
          <w:bCs/>
        </w:rPr>
        <w:t xml:space="preserve"> questionnaire</w:t>
      </w:r>
      <w:r>
        <w:rPr>
          <w:rFonts w:ascii="Arial" w:hAnsi="Arial" w:cs="Arial"/>
          <w:bCs/>
        </w:rPr>
        <w:t xml:space="preserve"> in order to </w:t>
      </w:r>
      <w:r w:rsidRPr="00274F47">
        <w:rPr>
          <w:rFonts w:ascii="Arial" w:hAnsi="Arial" w:cs="Arial"/>
          <w:bCs/>
        </w:rPr>
        <w:t>help everyone understand their strengths which lead to more effective communication b</w:t>
      </w:r>
      <w:r>
        <w:rPr>
          <w:rFonts w:ascii="Arial" w:hAnsi="Arial" w:cs="Arial"/>
          <w:bCs/>
        </w:rPr>
        <w:t xml:space="preserve">etween all </w:t>
      </w:r>
      <w:proofErr w:type="gramStart"/>
      <w:r>
        <w:rPr>
          <w:rFonts w:ascii="Arial" w:hAnsi="Arial" w:cs="Arial"/>
          <w:bCs/>
        </w:rPr>
        <w:t>employees  and</w:t>
      </w:r>
      <w:proofErr w:type="gramEnd"/>
      <w:r>
        <w:rPr>
          <w:rFonts w:ascii="Arial" w:hAnsi="Arial" w:cs="Arial"/>
          <w:bCs/>
        </w:rPr>
        <w:t xml:space="preserve"> managers.</w:t>
      </w:r>
    </w:p>
    <w:p w:rsidR="007517C5" w:rsidRPr="00274F47" w:rsidRDefault="007517C5" w:rsidP="007517C5">
      <w:pPr>
        <w:rPr>
          <w:rFonts w:ascii="Arial" w:hAnsi="Arial" w:cs="Arial"/>
          <w:bCs/>
        </w:rPr>
      </w:pPr>
      <w:r w:rsidRPr="00274F47">
        <w:rPr>
          <w:rFonts w:ascii="Arial" w:hAnsi="Arial" w:cs="Arial"/>
          <w:bCs/>
        </w:rPr>
        <w:t>Great teams can be put</w:t>
      </w:r>
      <w:r w:rsidRPr="007517C5">
        <w:rPr>
          <w:rFonts w:ascii="Arial" w:hAnsi="Arial" w:cs="Arial"/>
          <w:bCs/>
        </w:rPr>
        <w:t xml:space="preserve"> </w:t>
      </w:r>
      <w:r w:rsidRPr="00274F47">
        <w:rPr>
          <w:rFonts w:ascii="Arial" w:hAnsi="Arial" w:cs="Arial"/>
          <w:bCs/>
        </w:rPr>
        <w:t>together, existing teams can be understood and improved, and everyone can feel that they are making a difference in the workplace.</w:t>
      </w:r>
    </w:p>
    <w:p w:rsidR="00274F47" w:rsidRPr="007517C5" w:rsidRDefault="00274F47" w:rsidP="00274F47">
      <w:pPr>
        <w:spacing w:after="0"/>
        <w:rPr>
          <w:rFonts w:ascii="Arial" w:hAnsi="Arial" w:cs="Arial"/>
          <w:i/>
        </w:rPr>
      </w:pPr>
    </w:p>
    <w:p w:rsidR="003436AB" w:rsidRPr="00250874" w:rsidRDefault="003436AB" w:rsidP="003436AB">
      <w:pPr>
        <w:rPr>
          <w:rFonts w:ascii="Arial" w:hAnsi="Arial" w:cs="Arial"/>
          <w:bCs/>
        </w:rPr>
      </w:pPr>
      <w:r w:rsidRPr="00250874">
        <w:rPr>
          <w:rFonts w:ascii="Arial" w:hAnsi="Arial" w:cs="Arial"/>
          <w:bCs/>
        </w:rPr>
        <w:t xml:space="preserve">In </w:t>
      </w:r>
      <w:proofErr w:type="spellStart"/>
      <w:r w:rsidR="00931963" w:rsidRPr="00250874">
        <w:rPr>
          <w:rFonts w:ascii="Arial" w:hAnsi="Arial" w:cs="Arial"/>
          <w:bCs/>
        </w:rPr>
        <w:t>Tuckman’s</w:t>
      </w:r>
      <w:proofErr w:type="spellEnd"/>
      <w:r w:rsidR="00931963" w:rsidRPr="00250874">
        <w:rPr>
          <w:rFonts w:ascii="Arial" w:hAnsi="Arial" w:cs="Arial"/>
          <w:bCs/>
        </w:rPr>
        <w:t xml:space="preserve"> terms</w:t>
      </w:r>
      <w:r w:rsidR="00274F47" w:rsidRPr="00250874">
        <w:rPr>
          <w:rFonts w:ascii="Arial" w:hAnsi="Arial" w:cs="Arial"/>
          <w:bCs/>
        </w:rPr>
        <w:t>, the employees in the organisation</w:t>
      </w:r>
      <w:r w:rsidRPr="00250874">
        <w:rPr>
          <w:rFonts w:ascii="Arial" w:hAnsi="Arial" w:cs="Arial"/>
          <w:bCs/>
        </w:rPr>
        <w:t xml:space="preserve"> </w:t>
      </w:r>
      <w:r w:rsidR="00931963" w:rsidRPr="00250874">
        <w:rPr>
          <w:rFonts w:ascii="Arial" w:hAnsi="Arial" w:cs="Arial"/>
          <w:bCs/>
        </w:rPr>
        <w:t xml:space="preserve">are not fully effective unless they reach the performing </w:t>
      </w:r>
      <w:r w:rsidR="000E3A22" w:rsidRPr="00250874">
        <w:rPr>
          <w:rFonts w:ascii="Arial" w:hAnsi="Arial" w:cs="Arial"/>
          <w:bCs/>
        </w:rPr>
        <w:t>stage. To get to this stage they have to be motivated</w:t>
      </w:r>
      <w:r w:rsidR="00717B21" w:rsidRPr="00250874">
        <w:rPr>
          <w:rFonts w:ascii="Arial" w:hAnsi="Arial" w:cs="Arial"/>
          <w:bCs/>
        </w:rPr>
        <w:t>, communicate</w:t>
      </w:r>
      <w:r w:rsidR="000E3A22" w:rsidRPr="00250874">
        <w:rPr>
          <w:rFonts w:ascii="Arial" w:hAnsi="Arial" w:cs="Arial"/>
          <w:bCs/>
        </w:rPr>
        <w:t xml:space="preserve"> with each other and understand the common goal and the fact that the disagreement and issues that might occur during the work process can be positively resolved without the manager on duty. </w:t>
      </w:r>
    </w:p>
    <w:p w:rsidR="00473DAF" w:rsidRPr="00C70330" w:rsidRDefault="00473DAF" w:rsidP="00057B13">
      <w:pPr>
        <w:rPr>
          <w:rFonts w:ascii="Arial" w:hAnsi="Arial" w:cs="Arial"/>
        </w:rPr>
      </w:pPr>
    </w:p>
    <w:p w:rsidR="00473DAF" w:rsidRDefault="00473DAF" w:rsidP="00057B13">
      <w:pPr>
        <w:rPr>
          <w:rFonts w:ascii="Arial" w:hAnsi="Arial" w:cs="Arial"/>
        </w:rPr>
      </w:pPr>
    </w:p>
    <w:p w:rsidR="005A5489" w:rsidRDefault="005A5489" w:rsidP="00057B13">
      <w:pPr>
        <w:rPr>
          <w:rFonts w:ascii="Arial" w:hAnsi="Arial" w:cs="Arial"/>
        </w:rPr>
      </w:pPr>
    </w:p>
    <w:p w:rsidR="005A5489" w:rsidRDefault="005A5489" w:rsidP="00057B13">
      <w:pPr>
        <w:rPr>
          <w:rFonts w:ascii="Arial" w:hAnsi="Arial" w:cs="Arial"/>
        </w:rPr>
      </w:pPr>
    </w:p>
    <w:p w:rsidR="00271910" w:rsidRDefault="00271910" w:rsidP="00057B13">
      <w:pPr>
        <w:rPr>
          <w:rFonts w:ascii="Arial" w:hAnsi="Arial" w:cs="Arial"/>
        </w:rPr>
      </w:pPr>
    </w:p>
    <w:p w:rsidR="00271910" w:rsidRDefault="00271910" w:rsidP="00057B13">
      <w:pPr>
        <w:rPr>
          <w:rFonts w:ascii="Arial" w:hAnsi="Arial" w:cs="Arial"/>
        </w:rPr>
      </w:pPr>
    </w:p>
    <w:p w:rsidR="00271910" w:rsidRDefault="00271910" w:rsidP="00057B13">
      <w:pPr>
        <w:rPr>
          <w:rFonts w:ascii="Arial" w:hAnsi="Arial" w:cs="Arial"/>
        </w:rPr>
      </w:pPr>
    </w:p>
    <w:p w:rsidR="00271910" w:rsidRDefault="00271910" w:rsidP="00057B13">
      <w:pPr>
        <w:rPr>
          <w:rFonts w:ascii="Arial" w:hAnsi="Arial" w:cs="Arial"/>
        </w:rPr>
      </w:pPr>
    </w:p>
    <w:p w:rsidR="005A5489" w:rsidRDefault="005A5489" w:rsidP="00057B13">
      <w:pPr>
        <w:rPr>
          <w:rFonts w:ascii="Arial" w:hAnsi="Arial" w:cs="Arial"/>
        </w:rPr>
      </w:pPr>
    </w:p>
    <w:p w:rsidR="00250874" w:rsidRDefault="00250874" w:rsidP="00057B13">
      <w:pPr>
        <w:rPr>
          <w:rFonts w:ascii="Arial" w:hAnsi="Arial" w:cs="Arial"/>
        </w:rPr>
      </w:pPr>
    </w:p>
    <w:p w:rsidR="007517C5" w:rsidRPr="00C70330" w:rsidRDefault="007517C5" w:rsidP="00057B13">
      <w:pPr>
        <w:rPr>
          <w:rFonts w:ascii="Arial" w:hAnsi="Arial" w:cs="Arial"/>
        </w:rPr>
      </w:pPr>
    </w:p>
    <w:p w:rsidR="001A1BEC" w:rsidRDefault="005A5489" w:rsidP="005A5489">
      <w:pPr>
        <w:pStyle w:val="ListParagraph"/>
        <w:ind w:left="0"/>
        <w:jc w:val="center"/>
        <w:rPr>
          <w:b/>
          <w:sz w:val="28"/>
          <w:szCs w:val="28"/>
        </w:rPr>
      </w:pPr>
      <w:r w:rsidRPr="005A5489">
        <w:rPr>
          <w:b/>
          <w:sz w:val="28"/>
          <w:szCs w:val="28"/>
        </w:rPr>
        <w:lastRenderedPageBreak/>
        <w:t>3.0</w:t>
      </w:r>
      <w:r w:rsidR="0080743B" w:rsidRPr="005A5489">
        <w:rPr>
          <w:rFonts w:ascii="Arial" w:hAnsi="Arial" w:cs="Arial"/>
          <w:b/>
          <w:u w:val="single"/>
        </w:rPr>
        <w:t xml:space="preserve"> </w:t>
      </w:r>
      <w:r w:rsidR="0080743B" w:rsidRPr="005A5489">
        <w:rPr>
          <w:b/>
          <w:sz w:val="28"/>
          <w:szCs w:val="28"/>
          <w:u w:val="single"/>
        </w:rPr>
        <w:t>CONCLUSION</w:t>
      </w:r>
      <w:r w:rsidR="0080743B" w:rsidRPr="005A5489">
        <w:rPr>
          <w:b/>
          <w:sz w:val="28"/>
          <w:szCs w:val="28"/>
        </w:rPr>
        <w:t xml:space="preserve"> </w:t>
      </w:r>
    </w:p>
    <w:p w:rsidR="00250874" w:rsidRPr="005A5489" w:rsidRDefault="00250874" w:rsidP="005A5489">
      <w:pPr>
        <w:pStyle w:val="ListParagraph"/>
        <w:ind w:left="0"/>
        <w:jc w:val="center"/>
        <w:rPr>
          <w:rFonts w:ascii="Arial" w:hAnsi="Arial" w:cs="Arial"/>
          <w:b/>
        </w:rPr>
      </w:pPr>
    </w:p>
    <w:p w:rsidR="00706DFD" w:rsidRPr="00C70330" w:rsidRDefault="00706DFD" w:rsidP="00057B13">
      <w:pPr>
        <w:pStyle w:val="ListParagraph"/>
        <w:rPr>
          <w:rFonts w:ascii="Arial" w:hAnsi="Arial" w:cs="Arial"/>
        </w:rPr>
      </w:pPr>
    </w:p>
    <w:p w:rsidR="00342326" w:rsidRPr="00973312" w:rsidRDefault="009A20BC" w:rsidP="007C774D">
      <w:pPr>
        <w:rPr>
          <w:rFonts w:ascii="Arial" w:hAnsi="Arial" w:cs="Arial"/>
          <w:color w:val="1F1F1F"/>
          <w:shd w:val="clear" w:color="auto" w:fill="FFFFFF"/>
        </w:rPr>
      </w:pPr>
      <w:r w:rsidRPr="00973312">
        <w:rPr>
          <w:rFonts w:ascii="Arial" w:hAnsi="Arial" w:cs="Arial"/>
        </w:rPr>
        <w:t xml:space="preserve">Through extensive research, the </w:t>
      </w:r>
      <w:r w:rsidR="00250874" w:rsidRPr="00973312">
        <w:rPr>
          <w:rFonts w:ascii="Arial" w:hAnsi="Arial" w:cs="Arial"/>
        </w:rPr>
        <w:t xml:space="preserve">consultant </w:t>
      </w:r>
      <w:r w:rsidRPr="00973312">
        <w:rPr>
          <w:rFonts w:ascii="Arial" w:hAnsi="Arial" w:cs="Arial"/>
        </w:rPr>
        <w:t>concluded that c</w:t>
      </w:r>
      <w:r w:rsidR="00706DFD" w:rsidRPr="00973312">
        <w:rPr>
          <w:rFonts w:ascii="Arial" w:hAnsi="Arial" w:cs="Arial"/>
        </w:rPr>
        <w:t xml:space="preserve">ommunication </w:t>
      </w:r>
      <w:r w:rsidR="00784ED4" w:rsidRPr="00973312">
        <w:rPr>
          <w:rFonts w:ascii="Arial" w:hAnsi="Arial" w:cs="Arial"/>
        </w:rPr>
        <w:t xml:space="preserve">skills and team work </w:t>
      </w:r>
      <w:r w:rsidR="00706DFD" w:rsidRPr="00973312">
        <w:rPr>
          <w:rFonts w:ascii="Arial" w:hAnsi="Arial" w:cs="Arial"/>
        </w:rPr>
        <w:t xml:space="preserve">are </w:t>
      </w:r>
      <w:r w:rsidR="00784ED4" w:rsidRPr="00973312">
        <w:rPr>
          <w:rFonts w:ascii="Arial" w:hAnsi="Arial" w:cs="Arial"/>
        </w:rPr>
        <w:t xml:space="preserve">foundational for individual and organisation </w:t>
      </w:r>
      <w:r w:rsidR="00706DFD" w:rsidRPr="00973312">
        <w:rPr>
          <w:rFonts w:ascii="Arial" w:hAnsi="Arial" w:cs="Arial"/>
        </w:rPr>
        <w:t>success.</w:t>
      </w:r>
      <w:r w:rsidR="00342326" w:rsidRPr="00973312">
        <w:rPr>
          <w:rFonts w:ascii="Arial" w:hAnsi="Arial" w:cs="Arial"/>
        </w:rPr>
        <w:t xml:space="preserve"> </w:t>
      </w:r>
      <w:r w:rsidR="00342326" w:rsidRPr="00973312">
        <w:rPr>
          <w:rFonts w:ascii="Arial" w:hAnsi="Arial" w:cs="Arial"/>
          <w:color w:val="1F1F1F"/>
          <w:shd w:val="clear" w:color="auto" w:fill="FFFFFF"/>
        </w:rPr>
        <w:t xml:space="preserve">The combination of both verbal and nonverbal communication </w:t>
      </w:r>
      <w:r w:rsidR="00A04C24" w:rsidRPr="00973312">
        <w:rPr>
          <w:rFonts w:ascii="Arial" w:hAnsi="Arial" w:cs="Arial"/>
          <w:color w:val="1F1F1F"/>
          <w:shd w:val="clear" w:color="auto" w:fill="FFFFFF"/>
        </w:rPr>
        <w:t xml:space="preserve">is the </w:t>
      </w:r>
      <w:r w:rsidR="00342326" w:rsidRPr="00973312">
        <w:rPr>
          <w:rFonts w:ascii="Arial" w:hAnsi="Arial" w:cs="Arial"/>
          <w:color w:val="1F1F1F"/>
          <w:shd w:val="clear" w:color="auto" w:fill="FFFFFF"/>
        </w:rPr>
        <w:t>key to effec</w:t>
      </w:r>
      <w:r w:rsidR="00250874" w:rsidRPr="00973312">
        <w:rPr>
          <w:rFonts w:ascii="Arial" w:hAnsi="Arial" w:cs="Arial"/>
          <w:color w:val="1F1F1F"/>
          <w:shd w:val="clear" w:color="auto" w:fill="FFFFFF"/>
        </w:rPr>
        <w:t>tively communicating with each other within the workplace.</w:t>
      </w:r>
    </w:p>
    <w:p w:rsidR="00A04C24" w:rsidRPr="00973312" w:rsidRDefault="00A04C24" w:rsidP="00A04C24">
      <w:pPr>
        <w:rPr>
          <w:rFonts w:ascii="Arial" w:hAnsi="Arial" w:cs="Arial"/>
        </w:rPr>
      </w:pPr>
      <w:r w:rsidRPr="00973312">
        <w:rPr>
          <w:rFonts w:ascii="Arial" w:hAnsi="Arial" w:cs="Arial"/>
        </w:rPr>
        <w:t>In the toy store the communication and performance is weak because the team is virtual as not all employees know each other.</w:t>
      </w:r>
    </w:p>
    <w:p w:rsidR="00A04C24" w:rsidRPr="00973312" w:rsidRDefault="00B9499B" w:rsidP="007C774D">
      <w:pPr>
        <w:rPr>
          <w:rFonts w:ascii="Arial" w:hAnsi="Arial" w:cs="Arial"/>
        </w:rPr>
      </w:pPr>
      <w:r w:rsidRPr="00973312">
        <w:rPr>
          <w:rFonts w:ascii="Arial" w:hAnsi="Arial" w:cs="Arial"/>
        </w:rPr>
        <w:t xml:space="preserve">It is important for the organisation to use </w:t>
      </w:r>
      <w:proofErr w:type="spellStart"/>
      <w:r w:rsidRPr="00973312">
        <w:rPr>
          <w:rFonts w:ascii="Arial" w:hAnsi="Arial" w:cs="Arial"/>
        </w:rPr>
        <w:t>Belbin</w:t>
      </w:r>
      <w:proofErr w:type="spellEnd"/>
      <w:r w:rsidRPr="00973312">
        <w:rPr>
          <w:rFonts w:ascii="Arial" w:hAnsi="Arial" w:cs="Arial"/>
        </w:rPr>
        <w:t xml:space="preserve"> team role in order to identify the strengths and weaknesses</w:t>
      </w:r>
      <w:r w:rsidR="008E3E66" w:rsidRPr="00973312">
        <w:rPr>
          <w:rFonts w:ascii="Arial" w:hAnsi="Arial" w:cs="Arial"/>
        </w:rPr>
        <w:t xml:space="preserve"> in the workplace and </w:t>
      </w:r>
      <w:proofErr w:type="spellStart"/>
      <w:r w:rsidR="008E3E66" w:rsidRPr="00973312">
        <w:rPr>
          <w:rFonts w:ascii="Arial" w:hAnsi="Arial" w:cs="Arial"/>
        </w:rPr>
        <w:t>Tuckman</w:t>
      </w:r>
      <w:proofErr w:type="spellEnd"/>
      <w:r w:rsidR="008E3E66" w:rsidRPr="00973312">
        <w:rPr>
          <w:rFonts w:ascii="Arial" w:hAnsi="Arial" w:cs="Arial"/>
        </w:rPr>
        <w:t xml:space="preserve"> developing model to help the organisation to identify its team’s life cycle.</w:t>
      </w:r>
    </w:p>
    <w:p w:rsidR="005A0AE9" w:rsidRPr="00973312" w:rsidRDefault="005A0AE9" w:rsidP="005A0AE9">
      <w:pPr>
        <w:rPr>
          <w:rFonts w:ascii="Arial" w:hAnsi="Arial" w:cs="Arial"/>
        </w:rPr>
      </w:pPr>
      <w:r w:rsidRPr="00973312">
        <w:rPr>
          <w:rFonts w:ascii="Arial" w:hAnsi="Arial" w:cs="Arial"/>
        </w:rPr>
        <w:t>Gathering all employees’ toget</w:t>
      </w:r>
      <w:r w:rsidR="00FA4D1E">
        <w:rPr>
          <w:rFonts w:ascii="Arial" w:hAnsi="Arial" w:cs="Arial"/>
        </w:rPr>
        <w:t xml:space="preserve">her, answer all their questions, </w:t>
      </w:r>
      <w:r w:rsidRPr="00973312">
        <w:rPr>
          <w:rFonts w:ascii="Arial" w:hAnsi="Arial" w:cs="Arial"/>
        </w:rPr>
        <w:t xml:space="preserve">making sure everyone understands the thought process and let everyone know that they are able to make decisions </w:t>
      </w:r>
      <w:r w:rsidR="00FA4D1E">
        <w:rPr>
          <w:rFonts w:ascii="Arial" w:hAnsi="Arial" w:cs="Arial"/>
        </w:rPr>
        <w:t xml:space="preserve">within </w:t>
      </w:r>
      <w:r w:rsidR="00FA4D1E" w:rsidRPr="00973312">
        <w:rPr>
          <w:rFonts w:ascii="Arial" w:hAnsi="Arial" w:cs="Arial"/>
        </w:rPr>
        <w:t>the</w:t>
      </w:r>
      <w:r w:rsidR="00717B21">
        <w:rPr>
          <w:rFonts w:ascii="Arial" w:hAnsi="Arial" w:cs="Arial"/>
        </w:rPr>
        <w:t xml:space="preserve"> team </w:t>
      </w:r>
      <w:r w:rsidRPr="00973312">
        <w:rPr>
          <w:rFonts w:ascii="Arial" w:hAnsi="Arial" w:cs="Arial"/>
        </w:rPr>
        <w:t>is the result of an excellent communication</w:t>
      </w:r>
      <w:r w:rsidR="00FA4D1E" w:rsidRPr="00973312">
        <w:rPr>
          <w:rFonts w:ascii="Arial" w:hAnsi="Arial" w:cs="Arial"/>
        </w:rPr>
        <w:t> and</w:t>
      </w:r>
      <w:r w:rsidRPr="00973312">
        <w:rPr>
          <w:rFonts w:ascii="Arial" w:hAnsi="Arial" w:cs="Arial"/>
        </w:rPr>
        <w:t xml:space="preserve"> the key to maintaining </w:t>
      </w:r>
      <w:r w:rsidR="00FA4D1E">
        <w:rPr>
          <w:rFonts w:ascii="Arial" w:hAnsi="Arial" w:cs="Arial"/>
        </w:rPr>
        <w:t xml:space="preserve">a </w:t>
      </w:r>
      <w:r w:rsidRPr="00973312">
        <w:rPr>
          <w:rFonts w:ascii="Arial" w:hAnsi="Arial" w:cs="Arial"/>
        </w:rPr>
        <w:t>successful business.</w:t>
      </w:r>
    </w:p>
    <w:p w:rsidR="00FE7039" w:rsidRDefault="00FE7039" w:rsidP="007C774D">
      <w:pPr>
        <w:rPr>
          <w:rFonts w:ascii="Arial" w:hAnsi="Arial" w:cs="Arial"/>
        </w:rPr>
      </w:pPr>
      <w:r>
        <w:rPr>
          <w:rFonts w:ascii="Arial" w:hAnsi="Arial" w:cs="Arial"/>
        </w:rPr>
        <w:t>Setting up Stewardship delegation, employees understand their responsibility to work together and communicated with each other to achieve the work required is the key for the organisation successful performance.</w:t>
      </w:r>
    </w:p>
    <w:p w:rsidR="00706DFD" w:rsidRPr="00973312" w:rsidRDefault="00706DFD" w:rsidP="00057B13">
      <w:pPr>
        <w:pStyle w:val="ListParagraph"/>
        <w:rPr>
          <w:rFonts w:ascii="Arial" w:hAnsi="Arial" w:cs="Arial"/>
        </w:rPr>
      </w:pPr>
    </w:p>
    <w:p w:rsidR="002613DA" w:rsidRPr="00973312" w:rsidRDefault="002613DA"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F75A48" w:rsidRDefault="00F75A48" w:rsidP="00057B13">
      <w:pPr>
        <w:pStyle w:val="ListParagraph"/>
        <w:rPr>
          <w:rFonts w:ascii="Arial" w:hAnsi="Arial" w:cs="Arial"/>
        </w:rPr>
      </w:pPr>
    </w:p>
    <w:p w:rsidR="00F75A48" w:rsidRDefault="00F75A48" w:rsidP="00057B13">
      <w:pPr>
        <w:pStyle w:val="ListParagraph"/>
        <w:rPr>
          <w:rFonts w:ascii="Arial" w:hAnsi="Arial" w:cs="Arial"/>
        </w:rPr>
      </w:pPr>
    </w:p>
    <w:p w:rsidR="00F75A48" w:rsidRDefault="00F75A48" w:rsidP="00057B13">
      <w:pPr>
        <w:pStyle w:val="ListParagraph"/>
        <w:rPr>
          <w:rFonts w:ascii="Arial" w:hAnsi="Arial" w:cs="Arial"/>
        </w:rPr>
      </w:pPr>
    </w:p>
    <w:p w:rsidR="00A04C24" w:rsidRDefault="00A04C24" w:rsidP="00057B13">
      <w:pPr>
        <w:pStyle w:val="ListParagraph"/>
        <w:rPr>
          <w:rFonts w:ascii="Arial" w:hAnsi="Arial" w:cs="Arial"/>
        </w:rPr>
      </w:pPr>
    </w:p>
    <w:p w:rsidR="00A04C24" w:rsidRPr="00C70330" w:rsidRDefault="00A04C24" w:rsidP="00057B13">
      <w:pPr>
        <w:pStyle w:val="ListParagraph"/>
        <w:rPr>
          <w:rFonts w:ascii="Arial" w:hAnsi="Arial" w:cs="Arial"/>
        </w:rPr>
      </w:pPr>
    </w:p>
    <w:p w:rsidR="0080743B" w:rsidRDefault="005A5489" w:rsidP="005A5489">
      <w:pPr>
        <w:pStyle w:val="ListParagraph"/>
        <w:ind w:left="0"/>
        <w:jc w:val="center"/>
        <w:rPr>
          <w:b/>
          <w:sz w:val="28"/>
          <w:szCs w:val="28"/>
          <w:u w:val="single"/>
        </w:rPr>
      </w:pPr>
      <w:r w:rsidRPr="005A5489">
        <w:rPr>
          <w:b/>
          <w:sz w:val="28"/>
          <w:szCs w:val="28"/>
        </w:rPr>
        <w:lastRenderedPageBreak/>
        <w:t>4.0</w:t>
      </w:r>
      <w:r w:rsidR="00706DFD" w:rsidRPr="005A5489">
        <w:rPr>
          <w:b/>
          <w:sz w:val="28"/>
          <w:szCs w:val="28"/>
        </w:rPr>
        <w:t xml:space="preserve"> </w:t>
      </w:r>
      <w:r w:rsidR="0080743B" w:rsidRPr="005A5489">
        <w:rPr>
          <w:b/>
          <w:sz w:val="28"/>
          <w:szCs w:val="28"/>
          <w:u w:val="single"/>
        </w:rPr>
        <w:t xml:space="preserve">RECOMMENDATIONS </w:t>
      </w:r>
    </w:p>
    <w:p w:rsidR="00F75A48" w:rsidRPr="005A5489" w:rsidRDefault="00F75A48" w:rsidP="005A5489">
      <w:pPr>
        <w:pStyle w:val="ListParagraph"/>
        <w:ind w:left="0"/>
        <w:jc w:val="center"/>
        <w:rPr>
          <w:b/>
          <w:sz w:val="28"/>
          <w:szCs w:val="28"/>
        </w:rPr>
      </w:pPr>
    </w:p>
    <w:p w:rsidR="00FF75D3" w:rsidRPr="002A3D83" w:rsidRDefault="00FF75D3" w:rsidP="002A3D83">
      <w:pPr>
        <w:rPr>
          <w:rFonts w:ascii="Arial" w:hAnsi="Arial" w:cs="Arial"/>
        </w:rPr>
      </w:pPr>
    </w:p>
    <w:p w:rsidR="00FA4D1E" w:rsidRDefault="00BC0BF4" w:rsidP="00057B13">
      <w:pPr>
        <w:rPr>
          <w:rFonts w:ascii="Arial" w:hAnsi="Arial" w:cs="Arial"/>
        </w:rPr>
      </w:pPr>
      <w:r>
        <w:rPr>
          <w:rFonts w:ascii="Arial" w:hAnsi="Arial" w:cs="Arial"/>
        </w:rPr>
        <w:t xml:space="preserve">Based on </w:t>
      </w:r>
      <w:r w:rsidR="00FF75D3" w:rsidRPr="00C70330">
        <w:rPr>
          <w:rFonts w:ascii="Arial" w:hAnsi="Arial" w:cs="Arial"/>
        </w:rPr>
        <w:t xml:space="preserve">the </w:t>
      </w:r>
      <w:r w:rsidR="007C774D">
        <w:rPr>
          <w:rFonts w:ascii="Arial" w:hAnsi="Arial" w:cs="Arial"/>
        </w:rPr>
        <w:t>report the</w:t>
      </w:r>
      <w:r w:rsidR="00922A39">
        <w:rPr>
          <w:rFonts w:ascii="Arial" w:hAnsi="Arial" w:cs="Arial"/>
        </w:rPr>
        <w:t xml:space="preserve"> </w:t>
      </w:r>
      <w:r w:rsidR="00FF75D3" w:rsidRPr="00C70330">
        <w:rPr>
          <w:rFonts w:ascii="Arial" w:hAnsi="Arial" w:cs="Arial"/>
        </w:rPr>
        <w:t>most frequently problems met in the findings include lack of communication</w:t>
      </w:r>
      <w:r w:rsidR="0083273F" w:rsidRPr="00C70330">
        <w:rPr>
          <w:rFonts w:ascii="Arial" w:hAnsi="Arial" w:cs="Arial"/>
        </w:rPr>
        <w:t xml:space="preserve"> skills</w:t>
      </w:r>
      <w:r w:rsidR="00916A1E">
        <w:rPr>
          <w:rFonts w:ascii="Arial" w:hAnsi="Arial" w:cs="Arial"/>
        </w:rPr>
        <w:t xml:space="preserve"> and team</w:t>
      </w:r>
      <w:r w:rsidR="005412AF">
        <w:rPr>
          <w:rFonts w:ascii="Arial" w:hAnsi="Arial" w:cs="Arial"/>
        </w:rPr>
        <w:t xml:space="preserve"> </w:t>
      </w:r>
      <w:r w:rsidR="00916A1E">
        <w:rPr>
          <w:rFonts w:ascii="Arial" w:hAnsi="Arial" w:cs="Arial"/>
        </w:rPr>
        <w:t>structure.</w:t>
      </w:r>
    </w:p>
    <w:p w:rsidR="00EA200C" w:rsidRPr="0050770A" w:rsidRDefault="007C774D" w:rsidP="00916A1E">
      <w:pPr>
        <w:rPr>
          <w:rFonts w:ascii="Arial" w:hAnsi="Arial" w:cs="Arial"/>
          <w:highlight w:val="yellow"/>
        </w:rPr>
      </w:pPr>
      <w:r>
        <w:rPr>
          <w:rFonts w:ascii="Arial" w:hAnsi="Arial" w:cs="Arial"/>
        </w:rPr>
        <w:t>The night</w:t>
      </w:r>
      <w:r w:rsidR="00916A1E">
        <w:rPr>
          <w:rFonts w:ascii="Arial" w:hAnsi="Arial" w:cs="Arial"/>
        </w:rPr>
        <w:t xml:space="preserve"> shifts workers can easil</w:t>
      </w:r>
      <w:r>
        <w:rPr>
          <w:rFonts w:ascii="Arial" w:hAnsi="Arial" w:cs="Arial"/>
        </w:rPr>
        <w:t xml:space="preserve">y be distracted by using phones, </w:t>
      </w:r>
      <w:r w:rsidR="00916A1E">
        <w:rPr>
          <w:rFonts w:ascii="Arial" w:hAnsi="Arial" w:cs="Arial"/>
        </w:rPr>
        <w:t xml:space="preserve">listening to loud </w:t>
      </w:r>
      <w:r w:rsidR="00916A1E" w:rsidRPr="00C4755A">
        <w:rPr>
          <w:rFonts w:ascii="Arial" w:hAnsi="Arial" w:cs="Arial"/>
        </w:rPr>
        <w:t>music and not comp</w:t>
      </w:r>
      <w:r w:rsidR="00F45505" w:rsidRPr="00C4755A">
        <w:rPr>
          <w:rFonts w:ascii="Arial" w:hAnsi="Arial" w:cs="Arial"/>
        </w:rPr>
        <w:t>lete properly the job required.</w:t>
      </w:r>
      <w:r w:rsidR="00071C6B" w:rsidRPr="00C4755A">
        <w:rPr>
          <w:rFonts w:ascii="Arial" w:hAnsi="Arial" w:cs="Arial"/>
          <w:color w:val="111111"/>
          <w:shd w:val="clear" w:color="auto" w:fill="FFFFFF"/>
        </w:rPr>
        <w:t xml:space="preserve"> Due to transmission error or noise,</w:t>
      </w:r>
      <w:r w:rsidR="00071C6B" w:rsidRPr="00C4755A">
        <w:rPr>
          <w:rStyle w:val="apple-converted-space"/>
          <w:rFonts w:ascii="Arial" w:hAnsi="Arial" w:cs="Arial"/>
          <w:color w:val="111111"/>
          <w:shd w:val="clear" w:color="auto" w:fill="FFFFFF"/>
        </w:rPr>
        <w:t> </w:t>
      </w:r>
      <w:r w:rsidR="00071C6B" w:rsidRPr="00C4755A">
        <w:rPr>
          <w:rFonts w:ascii="Arial" w:hAnsi="Arial" w:cs="Arial"/>
          <w:color w:val="111111"/>
          <w:shd w:val="clear" w:color="auto" w:fill="FFFFFF"/>
        </w:rPr>
        <w:t xml:space="preserve">the </w:t>
      </w:r>
      <w:r w:rsidR="00EA200C" w:rsidRPr="00C4755A">
        <w:rPr>
          <w:rFonts w:ascii="Arial" w:hAnsi="Arial" w:cs="Arial"/>
          <w:color w:val="111111"/>
          <w:shd w:val="clear" w:color="auto" w:fill="FFFFFF"/>
        </w:rPr>
        <w:t>noise affects</w:t>
      </w:r>
      <w:r w:rsidR="00071C6B" w:rsidRPr="00C4755A">
        <w:rPr>
          <w:rFonts w:ascii="Arial" w:hAnsi="Arial" w:cs="Arial"/>
          <w:color w:val="111111"/>
          <w:shd w:val="clear" w:color="auto" w:fill="FFFFFF"/>
        </w:rPr>
        <w:t xml:space="preserve"> the communication flow between them.</w:t>
      </w:r>
      <w:r w:rsidR="00EA200C" w:rsidRPr="00C4755A">
        <w:rPr>
          <w:rFonts w:ascii="Arial" w:hAnsi="Arial" w:cs="Arial"/>
          <w:color w:val="111111"/>
          <w:shd w:val="clear" w:color="auto" w:fill="FFFFFF"/>
        </w:rPr>
        <w:t xml:space="preserve"> </w:t>
      </w:r>
    </w:p>
    <w:p w:rsidR="007C774D" w:rsidRPr="00C4755A" w:rsidRDefault="00862D28" w:rsidP="00916A1E">
      <w:pPr>
        <w:rPr>
          <w:rFonts w:ascii="Arial" w:hAnsi="Arial" w:cs="Arial"/>
        </w:rPr>
      </w:pPr>
      <w:r w:rsidRPr="0050770A">
        <w:rPr>
          <w:rFonts w:ascii="Arial" w:hAnsi="Arial" w:cs="Arial"/>
        </w:rPr>
        <w:t>Creating and implementing a plan in order to make night shift work more efficient, Michel should use Abdication method which involves allocating duties and responsibilities to the employees creating teamwork.</w:t>
      </w:r>
    </w:p>
    <w:p w:rsidR="00071C6B" w:rsidRPr="00C4755A" w:rsidRDefault="00C4755A" w:rsidP="00916A1E">
      <w:pPr>
        <w:rPr>
          <w:rFonts w:ascii="Arial" w:hAnsi="Arial" w:cs="Arial"/>
        </w:rPr>
      </w:pPr>
      <w:r>
        <w:rPr>
          <w:rFonts w:ascii="Arial" w:hAnsi="Arial" w:cs="Arial"/>
        </w:rPr>
        <w:t>Michel should provide a happy work environment by keeping regular meetings with all employees which able to communicate with each other in an open communication platform.</w:t>
      </w:r>
    </w:p>
    <w:p w:rsidR="00602AAD" w:rsidRDefault="00602AAD" w:rsidP="00916A1E">
      <w:pPr>
        <w:rPr>
          <w:rFonts w:ascii="Arial" w:hAnsi="Arial" w:cs="Arial"/>
        </w:rPr>
      </w:pPr>
      <w:r>
        <w:rPr>
          <w:rFonts w:ascii="Arial" w:hAnsi="Arial" w:cs="Arial"/>
        </w:rPr>
        <w:t xml:space="preserve">The management function requires communication or the work will not be done. Finding ways of communicating with employees by having regular face to face meetings, listening to questions and opinions which facilitates two-way communication, giving and receiving feedback ensures that employee suggestions are received and implemented. </w:t>
      </w:r>
    </w:p>
    <w:p w:rsidR="00F87CDE" w:rsidRDefault="00602AAD" w:rsidP="00057B13">
      <w:pPr>
        <w:rPr>
          <w:rFonts w:ascii="Arial" w:hAnsi="Arial" w:cs="Arial"/>
        </w:rPr>
      </w:pPr>
      <w:r>
        <w:rPr>
          <w:rFonts w:ascii="Arial" w:hAnsi="Arial" w:cs="Arial"/>
        </w:rPr>
        <w:t>The method use has</w:t>
      </w:r>
      <w:r w:rsidR="00131CF2">
        <w:rPr>
          <w:rFonts w:ascii="Arial" w:hAnsi="Arial" w:cs="Arial"/>
        </w:rPr>
        <w:t xml:space="preserve"> abdicated the manager‘s </w:t>
      </w:r>
      <w:r w:rsidR="00FD321C">
        <w:rPr>
          <w:rFonts w:ascii="Arial" w:hAnsi="Arial" w:cs="Arial"/>
        </w:rPr>
        <w:t>duty to</w:t>
      </w:r>
      <w:r w:rsidR="00131CF2">
        <w:rPr>
          <w:rFonts w:ascii="Arial" w:hAnsi="Arial" w:cs="Arial"/>
        </w:rPr>
        <w:t xml:space="preserve"> measure and manage the </w:t>
      </w:r>
      <w:r w:rsidR="0072128B">
        <w:rPr>
          <w:rFonts w:ascii="Arial" w:hAnsi="Arial" w:cs="Arial"/>
        </w:rPr>
        <w:t>results</w:t>
      </w:r>
      <w:r w:rsidR="00131CF2">
        <w:rPr>
          <w:rFonts w:ascii="Arial" w:hAnsi="Arial" w:cs="Arial"/>
        </w:rPr>
        <w:t xml:space="preserve"> of delegation which can result in </w:t>
      </w:r>
      <w:r w:rsidR="00AC430C">
        <w:rPr>
          <w:rFonts w:ascii="Arial" w:hAnsi="Arial" w:cs="Arial"/>
        </w:rPr>
        <w:t>consequences. Problems</w:t>
      </w:r>
      <w:r w:rsidR="00AC430C" w:rsidRPr="00AC430C">
        <w:rPr>
          <w:rFonts w:ascii="Arial" w:hAnsi="Arial" w:cs="Arial"/>
        </w:rPr>
        <w:t xml:space="preserve"> </w:t>
      </w:r>
      <w:r w:rsidR="00AC430C">
        <w:rPr>
          <w:rFonts w:ascii="Arial" w:hAnsi="Arial" w:cs="Arial"/>
        </w:rPr>
        <w:t xml:space="preserve">between workers, or concerns about working conditions, can occur at any time. Employees might try to sort out the issues </w:t>
      </w:r>
      <w:r w:rsidR="006843B9">
        <w:rPr>
          <w:rFonts w:ascii="Arial" w:hAnsi="Arial" w:cs="Arial"/>
        </w:rPr>
        <w:t>themselves which</w:t>
      </w:r>
      <w:r w:rsidR="00D73852">
        <w:rPr>
          <w:rFonts w:ascii="Arial" w:hAnsi="Arial" w:cs="Arial"/>
        </w:rPr>
        <w:t xml:space="preserve"> sometimes can be difficult and is not always </w:t>
      </w:r>
      <w:r w:rsidR="006843B9">
        <w:rPr>
          <w:rFonts w:ascii="Arial" w:hAnsi="Arial" w:cs="Arial"/>
        </w:rPr>
        <w:t xml:space="preserve">possible to </w:t>
      </w:r>
      <w:r>
        <w:rPr>
          <w:rFonts w:ascii="Arial" w:hAnsi="Arial" w:cs="Arial"/>
        </w:rPr>
        <w:t>achieve a</w:t>
      </w:r>
      <w:r w:rsidR="006843B9">
        <w:rPr>
          <w:rFonts w:ascii="Arial" w:hAnsi="Arial" w:cs="Arial"/>
        </w:rPr>
        <w:t xml:space="preserve"> good outcome and issue should be reported straight </w:t>
      </w:r>
      <w:r>
        <w:rPr>
          <w:rFonts w:ascii="Arial" w:hAnsi="Arial" w:cs="Arial"/>
        </w:rPr>
        <w:t xml:space="preserve">away. </w:t>
      </w:r>
      <w:r w:rsidR="00F45505">
        <w:rPr>
          <w:rFonts w:ascii="Arial" w:hAnsi="Arial" w:cs="Arial"/>
        </w:rPr>
        <w:t>The</w:t>
      </w:r>
      <w:r w:rsidR="006843B9">
        <w:rPr>
          <w:rFonts w:ascii="Arial" w:hAnsi="Arial" w:cs="Arial"/>
        </w:rPr>
        <w:t xml:space="preserve"> </w:t>
      </w:r>
      <w:r w:rsidR="00F45505">
        <w:rPr>
          <w:rFonts w:ascii="Arial" w:hAnsi="Arial" w:cs="Arial"/>
        </w:rPr>
        <w:t>consultant recommends</w:t>
      </w:r>
      <w:r w:rsidR="006843B9">
        <w:rPr>
          <w:rFonts w:ascii="Arial" w:hAnsi="Arial" w:cs="Arial"/>
        </w:rPr>
        <w:t xml:space="preserve"> that managers should be a</w:t>
      </w:r>
      <w:r>
        <w:rPr>
          <w:rFonts w:ascii="Arial" w:hAnsi="Arial" w:cs="Arial"/>
        </w:rPr>
        <w:t>llocated to each working shifts.</w:t>
      </w:r>
    </w:p>
    <w:p w:rsidR="005412AF" w:rsidRDefault="00FD321C" w:rsidP="00057B13">
      <w:pPr>
        <w:rPr>
          <w:rFonts w:ascii="Arial" w:hAnsi="Arial" w:cs="Arial"/>
        </w:rPr>
      </w:pPr>
      <w:r>
        <w:rPr>
          <w:rFonts w:ascii="Arial" w:hAnsi="Arial" w:cs="Arial"/>
        </w:rPr>
        <w:t xml:space="preserve">Delegation is very important and the recommendation is:      </w:t>
      </w:r>
    </w:p>
    <w:p w:rsidR="00FD321C" w:rsidRPr="00ED7CF6" w:rsidRDefault="00FD321C" w:rsidP="00F45505">
      <w:pPr>
        <w:spacing w:after="0"/>
        <w:jc w:val="center"/>
        <w:rPr>
          <w:rFonts w:ascii="Arial" w:hAnsi="Arial" w:cs="Arial"/>
          <w:b/>
        </w:rPr>
      </w:pPr>
      <w:r w:rsidRPr="00ED7CF6">
        <w:rPr>
          <w:rFonts w:ascii="Arial" w:hAnsi="Arial" w:cs="Arial"/>
          <w:b/>
        </w:rPr>
        <w:t>“Trust but verify.  Remember it when delegating. You have to do both.”</w:t>
      </w:r>
    </w:p>
    <w:p w:rsidR="00CA726E" w:rsidRPr="00DA70BB" w:rsidRDefault="00FD321C" w:rsidP="00F45505">
      <w:pPr>
        <w:spacing w:after="0"/>
        <w:rPr>
          <w:rFonts w:ascii="Helvetica" w:hAnsi="Helvetica" w:cs="Helvetica"/>
          <w:color w:val="8A8A8A"/>
          <w:shd w:val="clear" w:color="auto" w:fill="FDFF9A"/>
        </w:rPr>
      </w:pPr>
      <w:r w:rsidRPr="00FD321C">
        <w:rPr>
          <w:rFonts w:ascii="Arial" w:hAnsi="Arial" w:cs="Arial"/>
        </w:rPr>
        <w:t xml:space="preserve">(Derek Silvers </w:t>
      </w:r>
      <w:hyperlink r:id="rId18" w:history="1">
        <w:r w:rsidRPr="000B6626">
          <w:rPr>
            <w:rStyle w:val="Hyperlink"/>
            <w:rFonts w:ascii="Arial" w:hAnsi="Arial" w:cs="Arial"/>
          </w:rPr>
          <w:t>https://www.annealbc.com/articlesarchive/2018/1/2/delegation-versus-abdication</w:t>
        </w:r>
      </w:hyperlink>
      <w:r w:rsidR="00CA726E" w:rsidRPr="00CA726E">
        <w:rPr>
          <w:rFonts w:ascii="Arial" w:hAnsi="Arial" w:cs="Arial"/>
        </w:rPr>
        <w:t xml:space="preserve"> Accessed 29 March 2019, 21:30)</w:t>
      </w:r>
    </w:p>
    <w:p w:rsidR="00FD321C" w:rsidRPr="00FD321C" w:rsidRDefault="00FD321C" w:rsidP="00057B13">
      <w:pPr>
        <w:rPr>
          <w:rFonts w:ascii="Arial" w:hAnsi="Arial" w:cs="Arial"/>
          <w:u w:val="single"/>
        </w:rPr>
      </w:pPr>
    </w:p>
    <w:p w:rsidR="00706DFD" w:rsidRDefault="00706DFD"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057B13">
      <w:pPr>
        <w:pStyle w:val="ListParagraph"/>
        <w:rPr>
          <w:rFonts w:ascii="Arial" w:hAnsi="Arial" w:cs="Arial"/>
        </w:rPr>
      </w:pPr>
    </w:p>
    <w:p w:rsidR="00A04C24" w:rsidRDefault="00A04C24" w:rsidP="003E5206">
      <w:pPr>
        <w:rPr>
          <w:rFonts w:ascii="Arial" w:hAnsi="Arial" w:cs="Arial"/>
        </w:rPr>
      </w:pPr>
    </w:p>
    <w:p w:rsidR="00F75A48" w:rsidRDefault="00F75A48" w:rsidP="003E5206">
      <w:pPr>
        <w:rPr>
          <w:rFonts w:ascii="Arial" w:hAnsi="Arial" w:cs="Arial"/>
        </w:rPr>
      </w:pPr>
    </w:p>
    <w:p w:rsidR="00F75A48" w:rsidRPr="003E5206" w:rsidRDefault="00F75A48" w:rsidP="003E5206">
      <w:pPr>
        <w:rPr>
          <w:rFonts w:ascii="Arial" w:hAnsi="Arial" w:cs="Arial"/>
        </w:rPr>
      </w:pPr>
    </w:p>
    <w:p w:rsidR="00A04C24" w:rsidRDefault="00A04C24" w:rsidP="00057B13">
      <w:pPr>
        <w:pStyle w:val="ListParagraph"/>
        <w:rPr>
          <w:rFonts w:ascii="Arial" w:hAnsi="Arial" w:cs="Arial"/>
        </w:rPr>
      </w:pPr>
    </w:p>
    <w:p w:rsidR="00A04C24" w:rsidRPr="00C70330" w:rsidRDefault="00A04C24" w:rsidP="00057B13">
      <w:pPr>
        <w:pStyle w:val="ListParagraph"/>
        <w:rPr>
          <w:rFonts w:ascii="Arial" w:hAnsi="Arial" w:cs="Arial"/>
        </w:rPr>
      </w:pPr>
    </w:p>
    <w:p w:rsidR="0080743B" w:rsidRDefault="0080743B" w:rsidP="005A5489">
      <w:pPr>
        <w:pStyle w:val="ListParagraph"/>
        <w:ind w:left="0"/>
        <w:jc w:val="center"/>
        <w:rPr>
          <w:b/>
          <w:sz w:val="28"/>
          <w:szCs w:val="28"/>
        </w:rPr>
      </w:pPr>
      <w:r w:rsidRPr="005A5489">
        <w:rPr>
          <w:b/>
          <w:sz w:val="28"/>
          <w:szCs w:val="28"/>
        </w:rPr>
        <w:t xml:space="preserve">6.0 </w:t>
      </w:r>
      <w:r w:rsidRPr="005A5489">
        <w:rPr>
          <w:b/>
          <w:sz w:val="28"/>
          <w:szCs w:val="28"/>
          <w:u w:val="single"/>
        </w:rPr>
        <w:t>ACTION PLAN</w:t>
      </w:r>
      <w:r w:rsidRPr="005A5489">
        <w:rPr>
          <w:b/>
          <w:sz w:val="28"/>
          <w:szCs w:val="28"/>
        </w:rPr>
        <w:t xml:space="preserve"> </w:t>
      </w:r>
    </w:p>
    <w:p w:rsidR="00780338" w:rsidRPr="005A5489" w:rsidRDefault="00780338" w:rsidP="005A5489">
      <w:pPr>
        <w:pStyle w:val="ListParagraph"/>
        <w:ind w:left="0"/>
        <w:jc w:val="center"/>
        <w:rPr>
          <w:b/>
          <w:sz w:val="28"/>
          <w:szCs w:val="28"/>
        </w:rPr>
      </w:pPr>
    </w:p>
    <w:p w:rsidR="001A1BEC" w:rsidRDefault="00880B90" w:rsidP="00057B13">
      <w:pPr>
        <w:rPr>
          <w:rFonts w:ascii="Arial" w:hAnsi="Arial" w:cs="Arial"/>
        </w:rPr>
      </w:pPr>
      <w:r w:rsidRPr="00C70330">
        <w:rPr>
          <w:rFonts w:ascii="Arial" w:hAnsi="Arial" w:cs="Arial"/>
        </w:rPr>
        <w:t xml:space="preserve">The key to achieve an effective communication within teamwork is </w:t>
      </w:r>
      <w:r w:rsidR="00671472" w:rsidRPr="00C70330">
        <w:rPr>
          <w:rFonts w:ascii="Arial" w:hAnsi="Arial" w:cs="Arial"/>
        </w:rPr>
        <w:t>identifying, eliminating</w:t>
      </w:r>
      <w:r w:rsidRPr="00C70330">
        <w:rPr>
          <w:rFonts w:ascii="Arial" w:hAnsi="Arial" w:cs="Arial"/>
        </w:rPr>
        <w:t xml:space="preserve"> the root causing the problem and implementing techniques </w:t>
      </w:r>
      <w:r w:rsidR="002A3D83">
        <w:rPr>
          <w:rFonts w:ascii="Arial" w:hAnsi="Arial" w:cs="Arial"/>
        </w:rPr>
        <w:t xml:space="preserve">to improve human performance </w:t>
      </w:r>
      <w:r w:rsidR="004B16B1" w:rsidRPr="00C70330">
        <w:rPr>
          <w:rFonts w:ascii="Arial" w:hAnsi="Arial" w:cs="Arial"/>
        </w:rPr>
        <w:t>within work place.</w:t>
      </w:r>
    </w:p>
    <w:p w:rsidR="0076402D" w:rsidRDefault="0076402D" w:rsidP="00057B13">
      <w:pPr>
        <w:rPr>
          <w:rFonts w:ascii="Arial" w:hAnsi="Arial" w:cs="Arial"/>
        </w:rPr>
      </w:pPr>
      <w:r>
        <w:rPr>
          <w:rFonts w:ascii="Arial" w:hAnsi="Arial" w:cs="Arial"/>
        </w:rPr>
        <w:t xml:space="preserve">The plan is to look into expansion of the store as the level of productivity and number of employees is greater. As the business grows will pay attention to the workplace </w:t>
      </w:r>
      <w:r w:rsidR="00697A0B">
        <w:rPr>
          <w:rFonts w:ascii="Arial" w:hAnsi="Arial" w:cs="Arial"/>
        </w:rPr>
        <w:t xml:space="preserve">culture </w:t>
      </w:r>
      <w:r w:rsidR="00C46DD1">
        <w:rPr>
          <w:rFonts w:ascii="Arial" w:hAnsi="Arial" w:cs="Arial"/>
        </w:rPr>
        <w:t>and discus</w:t>
      </w:r>
      <w:r>
        <w:rPr>
          <w:rFonts w:ascii="Arial" w:hAnsi="Arial" w:cs="Arial"/>
        </w:rPr>
        <w:t xml:space="preserve"> quality of life issues during staff meetings.</w:t>
      </w:r>
    </w:p>
    <w:p w:rsidR="00186ABB" w:rsidRPr="0050770A" w:rsidRDefault="00DD6397" w:rsidP="00057B13">
      <w:pPr>
        <w:rPr>
          <w:rFonts w:ascii="Arial" w:hAnsi="Arial" w:cs="Arial"/>
        </w:rPr>
      </w:pPr>
      <w:r>
        <w:rPr>
          <w:rFonts w:ascii="Arial" w:hAnsi="Arial" w:cs="Arial"/>
        </w:rPr>
        <w:t xml:space="preserve">The manager </w:t>
      </w:r>
      <w:r w:rsidR="007C774D">
        <w:rPr>
          <w:rFonts w:ascii="Arial" w:hAnsi="Arial" w:cs="Arial"/>
        </w:rPr>
        <w:t xml:space="preserve">will </w:t>
      </w:r>
      <w:r>
        <w:rPr>
          <w:rFonts w:ascii="Arial" w:hAnsi="Arial" w:cs="Arial"/>
        </w:rPr>
        <w:t>provide</w:t>
      </w:r>
      <w:r w:rsidR="00A23AB7" w:rsidRPr="00C70330">
        <w:rPr>
          <w:rFonts w:ascii="Arial" w:hAnsi="Arial" w:cs="Arial"/>
        </w:rPr>
        <w:t xml:space="preserve"> training and support </w:t>
      </w:r>
      <w:r>
        <w:rPr>
          <w:rFonts w:ascii="Arial" w:hAnsi="Arial" w:cs="Arial"/>
        </w:rPr>
        <w:t xml:space="preserve">which </w:t>
      </w:r>
      <w:r w:rsidR="00A23AB7" w:rsidRPr="00C70330">
        <w:rPr>
          <w:rFonts w:ascii="Arial" w:hAnsi="Arial" w:cs="Arial"/>
        </w:rPr>
        <w:t xml:space="preserve">can </w:t>
      </w:r>
      <w:r w:rsidR="007C774D">
        <w:rPr>
          <w:rFonts w:ascii="Arial" w:hAnsi="Arial" w:cs="Arial"/>
        </w:rPr>
        <w:t xml:space="preserve">help to </w:t>
      </w:r>
      <w:r w:rsidR="00A23AB7" w:rsidRPr="00C70330">
        <w:rPr>
          <w:rFonts w:ascii="Arial" w:hAnsi="Arial" w:cs="Arial"/>
        </w:rPr>
        <w:t>reduce pressure and bring stress levels down.</w:t>
      </w:r>
    </w:p>
    <w:p w:rsidR="00BF037F" w:rsidRPr="00C70330" w:rsidRDefault="007C774D" w:rsidP="00057B13">
      <w:pPr>
        <w:rPr>
          <w:rFonts w:ascii="Arial" w:hAnsi="Arial" w:cs="Arial"/>
        </w:rPr>
      </w:pPr>
      <w:r>
        <w:rPr>
          <w:rFonts w:ascii="Arial" w:hAnsi="Arial" w:cs="Arial"/>
        </w:rPr>
        <w:t xml:space="preserve">The organisation will monitor feedback system </w:t>
      </w:r>
      <w:r w:rsidR="0076402D">
        <w:rPr>
          <w:rFonts w:ascii="Arial" w:hAnsi="Arial" w:cs="Arial"/>
        </w:rPr>
        <w:t>regularly, keep</w:t>
      </w:r>
      <w:r>
        <w:rPr>
          <w:rFonts w:ascii="Arial" w:hAnsi="Arial" w:cs="Arial"/>
        </w:rPr>
        <w:t xml:space="preserve"> an eye on the business </w:t>
      </w:r>
      <w:r w:rsidR="0076402D">
        <w:rPr>
          <w:rFonts w:ascii="Arial" w:hAnsi="Arial" w:cs="Arial"/>
        </w:rPr>
        <w:t xml:space="preserve">and </w:t>
      </w:r>
      <w:r>
        <w:rPr>
          <w:rFonts w:ascii="Arial" w:hAnsi="Arial" w:cs="Arial"/>
        </w:rPr>
        <w:t>having a plan for handling positive and negative feedback.</w:t>
      </w:r>
    </w:p>
    <w:p w:rsidR="0050770A" w:rsidRPr="0050770A" w:rsidRDefault="0050770A" w:rsidP="0050770A">
      <w:pPr>
        <w:rPr>
          <w:rFonts w:ascii="Arial" w:hAnsi="Arial" w:cs="Arial"/>
        </w:rPr>
      </w:pPr>
      <w:r w:rsidRPr="0050770A">
        <w:rPr>
          <w:rFonts w:ascii="Arial" w:hAnsi="Arial" w:cs="Arial"/>
        </w:rPr>
        <w:t xml:space="preserve">For the rapidly growing </w:t>
      </w:r>
      <w:r w:rsidR="003E1414">
        <w:rPr>
          <w:rFonts w:ascii="Arial" w:hAnsi="Arial" w:cs="Arial"/>
        </w:rPr>
        <w:t>workplace</w:t>
      </w:r>
      <w:r w:rsidRPr="0050770A">
        <w:rPr>
          <w:rFonts w:ascii="Arial" w:hAnsi="Arial" w:cs="Arial"/>
        </w:rPr>
        <w:t xml:space="preserve"> the organisation invest in a Mobile marketing Chanel. This option enables immediate and direct communication between workers which is proved to be very effective.</w:t>
      </w:r>
    </w:p>
    <w:p w:rsidR="00F45505" w:rsidRPr="00C70330" w:rsidRDefault="00F45505" w:rsidP="00057B13">
      <w:pPr>
        <w:rPr>
          <w:rFonts w:ascii="Arial" w:hAnsi="Arial" w:cs="Arial"/>
        </w:rPr>
      </w:pPr>
    </w:p>
    <w:p w:rsidR="001A1BEC" w:rsidRPr="00C70330" w:rsidRDefault="001A1BEC" w:rsidP="00057B13">
      <w:pPr>
        <w:rPr>
          <w:rFonts w:ascii="Arial" w:hAnsi="Arial" w:cs="Arial"/>
        </w:rPr>
      </w:pPr>
    </w:p>
    <w:p w:rsidR="00163DF7" w:rsidRPr="00C70330" w:rsidRDefault="00163DF7" w:rsidP="00057B13">
      <w:pPr>
        <w:rPr>
          <w:rFonts w:ascii="Arial" w:hAnsi="Arial" w:cs="Arial"/>
        </w:rPr>
      </w:pPr>
    </w:p>
    <w:p w:rsidR="00163DF7" w:rsidRPr="00C70330" w:rsidRDefault="00163DF7" w:rsidP="00057B13">
      <w:pPr>
        <w:rPr>
          <w:rFonts w:ascii="Arial" w:hAnsi="Arial" w:cs="Arial"/>
        </w:rPr>
      </w:pPr>
    </w:p>
    <w:p w:rsidR="00163DF7" w:rsidRPr="00C70330" w:rsidRDefault="00163DF7" w:rsidP="00057B13">
      <w:pPr>
        <w:rPr>
          <w:rFonts w:ascii="Arial" w:hAnsi="Arial" w:cs="Arial"/>
        </w:rPr>
      </w:pPr>
    </w:p>
    <w:p w:rsidR="00A75AB8" w:rsidRDefault="00A75AB8" w:rsidP="00057B13">
      <w:pPr>
        <w:rPr>
          <w:rFonts w:ascii="Arial" w:hAnsi="Arial" w:cs="Arial"/>
        </w:rPr>
      </w:pPr>
    </w:p>
    <w:p w:rsidR="00A75AB8" w:rsidRDefault="00A75AB8" w:rsidP="00057B13">
      <w:pPr>
        <w:rPr>
          <w:rFonts w:ascii="Arial" w:hAnsi="Arial" w:cs="Arial"/>
        </w:rPr>
      </w:pPr>
    </w:p>
    <w:p w:rsidR="00A75AB8" w:rsidRDefault="00A75AB8" w:rsidP="00057B13">
      <w:pPr>
        <w:rPr>
          <w:rFonts w:ascii="Arial" w:hAnsi="Arial" w:cs="Arial"/>
        </w:rPr>
      </w:pPr>
    </w:p>
    <w:p w:rsidR="00A75AB8" w:rsidRDefault="00A75AB8" w:rsidP="00057B13">
      <w:pPr>
        <w:rPr>
          <w:rFonts w:ascii="Arial" w:hAnsi="Arial" w:cs="Arial"/>
        </w:rPr>
      </w:pPr>
    </w:p>
    <w:p w:rsidR="00A75AB8" w:rsidRDefault="00A75AB8" w:rsidP="00057B13">
      <w:pPr>
        <w:rPr>
          <w:rFonts w:ascii="Arial" w:hAnsi="Arial" w:cs="Arial"/>
        </w:rPr>
      </w:pPr>
    </w:p>
    <w:p w:rsidR="00A75AB8" w:rsidRDefault="00A75AB8" w:rsidP="00057B13">
      <w:pPr>
        <w:rPr>
          <w:rFonts w:ascii="Arial" w:hAnsi="Arial" w:cs="Arial"/>
        </w:rPr>
      </w:pPr>
    </w:p>
    <w:p w:rsidR="00A75AB8" w:rsidRDefault="00A75AB8" w:rsidP="00057B13">
      <w:pPr>
        <w:rPr>
          <w:rFonts w:ascii="Arial" w:hAnsi="Arial" w:cs="Arial"/>
        </w:rPr>
      </w:pPr>
    </w:p>
    <w:p w:rsidR="00A75AB8" w:rsidRDefault="00A75AB8" w:rsidP="00057B13">
      <w:pPr>
        <w:rPr>
          <w:rFonts w:ascii="Arial" w:hAnsi="Arial" w:cs="Arial"/>
        </w:rPr>
      </w:pPr>
    </w:p>
    <w:p w:rsidR="00A75AB8" w:rsidRDefault="00A75AB8" w:rsidP="00057B13">
      <w:pPr>
        <w:rPr>
          <w:rFonts w:ascii="Arial" w:hAnsi="Arial" w:cs="Arial"/>
        </w:rPr>
      </w:pPr>
    </w:p>
    <w:p w:rsidR="00F75A48" w:rsidRDefault="00F75A48" w:rsidP="00057B13">
      <w:pPr>
        <w:rPr>
          <w:rFonts w:ascii="Arial" w:hAnsi="Arial" w:cs="Arial"/>
        </w:rPr>
      </w:pPr>
    </w:p>
    <w:p w:rsidR="00F75A48" w:rsidRPr="00C70330" w:rsidRDefault="00F75A48" w:rsidP="00057B13">
      <w:pPr>
        <w:rPr>
          <w:rFonts w:ascii="Arial" w:hAnsi="Arial" w:cs="Arial"/>
        </w:rPr>
      </w:pPr>
    </w:p>
    <w:p w:rsidR="00F75A48" w:rsidRPr="00F75A48" w:rsidRDefault="005A5489" w:rsidP="00F75A48">
      <w:pPr>
        <w:pStyle w:val="ListParagraph"/>
        <w:ind w:left="0"/>
        <w:jc w:val="center"/>
        <w:rPr>
          <w:b/>
          <w:sz w:val="28"/>
          <w:szCs w:val="28"/>
          <w:u w:val="single"/>
        </w:rPr>
      </w:pPr>
      <w:r w:rsidRPr="005A5489">
        <w:rPr>
          <w:b/>
          <w:sz w:val="28"/>
          <w:szCs w:val="28"/>
        </w:rPr>
        <w:lastRenderedPageBreak/>
        <w:t>7.0</w:t>
      </w:r>
      <w:r w:rsidR="0080743B" w:rsidRPr="005A5489">
        <w:rPr>
          <w:b/>
          <w:sz w:val="28"/>
          <w:szCs w:val="28"/>
          <w:u w:val="single"/>
        </w:rPr>
        <w:t xml:space="preserve"> REFERENCE</w:t>
      </w:r>
    </w:p>
    <w:p w:rsidR="00521CF0" w:rsidRPr="00A04C24" w:rsidRDefault="00521CF0" w:rsidP="0050770A">
      <w:pPr>
        <w:spacing w:after="100" w:afterAutospacing="1"/>
        <w:rPr>
          <w:rFonts w:ascii="Arial" w:hAnsi="Arial" w:cs="Arial"/>
          <w:i/>
        </w:rPr>
      </w:pPr>
    </w:p>
    <w:p w:rsidR="00521CF0" w:rsidRPr="00A04C24" w:rsidRDefault="00756EA9" w:rsidP="0050770A">
      <w:pPr>
        <w:spacing w:after="100" w:afterAutospacing="1"/>
        <w:rPr>
          <w:rFonts w:ascii="Arial" w:hAnsi="Arial" w:cs="Arial"/>
          <w:b/>
          <w:bCs/>
          <w:i/>
          <w:color w:val="8A8A8A"/>
          <w:shd w:val="clear" w:color="auto" w:fill="FDFF9A"/>
        </w:rPr>
      </w:pPr>
      <w:hyperlink r:id="rId19" w:history="1">
        <w:r w:rsidR="00521CF0" w:rsidRPr="00A04C24">
          <w:rPr>
            <w:rStyle w:val="Hyperlink"/>
            <w:rFonts w:ascii="Arial" w:hAnsi="Arial" w:cs="Arial"/>
            <w:i/>
          </w:rPr>
          <w:t>https://www.instasent.com/en/blog/what-are-the-most-effective-communication-channels</w:t>
        </w:r>
      </w:hyperlink>
      <w:r w:rsidR="00521CF0" w:rsidRPr="00A04C24">
        <w:rPr>
          <w:rFonts w:ascii="Arial" w:hAnsi="Arial" w:cs="Arial"/>
          <w:i/>
        </w:rPr>
        <w:t xml:space="preserve">    </w:t>
      </w:r>
      <w:r w:rsidR="00521CF0" w:rsidRPr="003E5206">
        <w:rPr>
          <w:rFonts w:ascii="Arial" w:eastAsia="Times New Roman" w:hAnsi="Arial" w:cs="Arial"/>
          <w:b/>
          <w:bCs/>
          <w:i/>
          <w:color w:val="8A8A8A"/>
          <w:kern w:val="36"/>
          <w:shd w:val="clear" w:color="auto" w:fill="FDFF9A"/>
          <w:lang w:eastAsia="en-GB"/>
        </w:rPr>
        <w:t>(</w:t>
      </w:r>
      <w:r w:rsidR="00521CF0" w:rsidRPr="00A04C24">
        <w:rPr>
          <w:rFonts w:ascii="Arial" w:hAnsi="Arial" w:cs="Arial"/>
          <w:b/>
          <w:bCs/>
          <w:i/>
          <w:color w:val="8A8A8A"/>
          <w:shd w:val="clear" w:color="auto" w:fill="FDFF9A"/>
        </w:rPr>
        <w:t>02 April 2019, 19:00)</w:t>
      </w:r>
    </w:p>
    <w:p w:rsidR="00521CF0" w:rsidRPr="00A04C24" w:rsidRDefault="00521CF0" w:rsidP="0050770A">
      <w:pPr>
        <w:spacing w:after="100" w:afterAutospacing="1"/>
        <w:rPr>
          <w:rFonts w:ascii="Arial" w:hAnsi="Arial" w:cs="Arial"/>
          <w:i/>
          <w:u w:val="single"/>
        </w:rPr>
      </w:pPr>
      <w:r w:rsidRPr="00A04C24">
        <w:rPr>
          <w:rFonts w:ascii="Arial" w:hAnsi="Arial" w:cs="Arial"/>
          <w:i/>
          <w:color w:val="444444"/>
          <w:shd w:val="clear" w:color="auto" w:fill="FFFFFF"/>
        </w:rPr>
        <w:t>A Blog About Leadership &amp; Management Advice</w:t>
      </w:r>
      <w:hyperlink r:id="rId20" w:history="1">
        <w:r w:rsidRPr="00A04C24">
          <w:rPr>
            <w:rStyle w:val="Hyperlink"/>
            <w:rFonts w:ascii="Arial" w:hAnsi="Arial" w:cs="Arial"/>
            <w:i/>
          </w:rPr>
          <w:t>https://getlighthouse.com/blog/why-employees-leave-managers-not-companies/</w:t>
        </w:r>
      </w:hyperlink>
      <w:r w:rsidRPr="00A04C24">
        <w:rPr>
          <w:rFonts w:ascii="Arial" w:hAnsi="Arial" w:cs="Arial"/>
          <w:i/>
          <w:color w:val="8A8A8A"/>
          <w:shd w:val="clear" w:color="auto" w:fill="FDFF9A"/>
        </w:rPr>
        <w:t xml:space="preserve">[Accessed 22 March </w:t>
      </w:r>
      <w:proofErr w:type="gramStart"/>
      <w:r w:rsidRPr="00A04C24">
        <w:rPr>
          <w:rFonts w:ascii="Arial" w:hAnsi="Arial" w:cs="Arial"/>
          <w:i/>
          <w:color w:val="8A8A8A"/>
          <w:shd w:val="clear" w:color="auto" w:fill="FDFF9A"/>
        </w:rPr>
        <w:t>2019 ;17:20</w:t>
      </w:r>
      <w:proofErr w:type="gramEnd"/>
      <w:r w:rsidRPr="00A04C24">
        <w:rPr>
          <w:rFonts w:ascii="Arial" w:hAnsi="Arial" w:cs="Arial"/>
          <w:i/>
          <w:color w:val="8A8A8A"/>
          <w:shd w:val="clear" w:color="auto" w:fill="FDFF9A"/>
        </w:rPr>
        <w:t>]</w:t>
      </w:r>
    </w:p>
    <w:p w:rsidR="00521CF0" w:rsidRPr="00A04C24" w:rsidRDefault="00756EA9" w:rsidP="0050770A">
      <w:pPr>
        <w:pStyle w:val="Heading1"/>
        <w:spacing w:before="0" w:beforeAutospacing="0"/>
        <w:rPr>
          <w:rFonts w:ascii="Arial" w:hAnsi="Arial" w:cs="Arial"/>
          <w:i/>
          <w:color w:val="8A8A8A"/>
          <w:sz w:val="22"/>
          <w:szCs w:val="22"/>
          <w:shd w:val="clear" w:color="auto" w:fill="FDFF9A"/>
        </w:rPr>
      </w:pPr>
      <w:hyperlink r:id="rId21" w:tooltip="Posts by Andrew Filev" w:history="1">
        <w:proofErr w:type="gramStart"/>
        <w:r w:rsidR="00521CF0" w:rsidRPr="00A04C24">
          <w:rPr>
            <w:rStyle w:val="Hyperlink"/>
            <w:rFonts w:ascii="Arial" w:hAnsi="Arial" w:cs="Arial"/>
            <w:b w:val="0"/>
            <w:bCs w:val="0"/>
            <w:i/>
            <w:color w:val="auto"/>
            <w:sz w:val="22"/>
            <w:szCs w:val="22"/>
            <w:u w:val="none"/>
            <w:bdr w:val="none" w:sz="0" w:space="0" w:color="auto" w:frame="1"/>
          </w:rPr>
          <w:t>Andrew Filev</w:t>
        </w:r>
      </w:hyperlink>
      <w:r w:rsidR="00521CF0" w:rsidRPr="00A04C24">
        <w:rPr>
          <w:rStyle w:val="apple-converted-space"/>
          <w:rFonts w:ascii="Arial" w:hAnsi="Arial" w:cs="Arial"/>
          <w:b w:val="0"/>
          <w:i/>
          <w:sz w:val="22"/>
          <w:szCs w:val="22"/>
          <w:shd w:val="clear" w:color="auto" w:fill="FFFFFF"/>
        </w:rPr>
        <w:t>; </w:t>
      </w:r>
      <w:r w:rsidR="00521CF0" w:rsidRPr="00A04C24">
        <w:rPr>
          <w:rStyle w:val="Emphasis"/>
          <w:rFonts w:ascii="Arial" w:eastAsia="Calibri" w:hAnsi="Arial" w:cs="Arial"/>
          <w:b w:val="0"/>
          <w:bCs w:val="0"/>
          <w:i w:val="0"/>
          <w:color w:val="8A8A8A"/>
          <w:kern w:val="0"/>
          <w:sz w:val="22"/>
          <w:szCs w:val="22"/>
          <w:shd w:val="clear" w:color="auto" w:fill="FDFF9A"/>
          <w:lang w:eastAsia="en-US"/>
        </w:rPr>
        <w:t>22 Jun 2017 </w:t>
      </w:r>
      <w:r w:rsidR="00521CF0" w:rsidRPr="00A04C24">
        <w:rPr>
          <w:rStyle w:val="Emphasis"/>
          <w:rFonts w:ascii="Arial" w:eastAsia="Calibri" w:hAnsi="Arial" w:cs="Arial"/>
          <w:b w:val="0"/>
          <w:i w:val="0"/>
          <w:color w:val="8A8A8A"/>
          <w:kern w:val="0"/>
          <w:sz w:val="22"/>
          <w:szCs w:val="22"/>
          <w:shd w:val="clear" w:color="auto" w:fill="FDFF9A"/>
          <w:lang w:eastAsia="en-US"/>
        </w:rPr>
        <w:t>Three ways to prevent communication breakdown in teams.</w:t>
      </w:r>
      <w:proofErr w:type="gramEnd"/>
      <w:r w:rsidR="00521CF0" w:rsidRPr="00A04C24">
        <w:rPr>
          <w:rFonts w:ascii="Arial" w:hAnsi="Arial" w:cs="Arial"/>
          <w:i/>
          <w:color w:val="8A8A8A"/>
          <w:sz w:val="22"/>
          <w:szCs w:val="22"/>
          <w:shd w:val="clear" w:color="auto" w:fill="FDFF9A"/>
        </w:rPr>
        <w:t xml:space="preserve"> Available at:</w:t>
      </w:r>
      <w:r w:rsidR="00521CF0" w:rsidRPr="00A04C24">
        <w:rPr>
          <w:rFonts w:ascii="Arial" w:hAnsi="Arial" w:cs="Arial"/>
          <w:i/>
          <w:sz w:val="22"/>
          <w:szCs w:val="22"/>
        </w:rPr>
        <w:t xml:space="preserve"> </w:t>
      </w:r>
      <w:hyperlink r:id="rId22" w:history="1">
        <w:r w:rsidR="00521CF0" w:rsidRPr="00A04C24">
          <w:rPr>
            <w:rStyle w:val="Hyperlink"/>
            <w:rFonts w:ascii="Arial" w:hAnsi="Arial" w:cs="Arial"/>
            <w:b w:val="0"/>
            <w:i/>
            <w:sz w:val="22"/>
            <w:szCs w:val="22"/>
          </w:rPr>
          <w:t>https://www.personneltoday.com/hr/three-ways-prevent-communication-breakdown-teams/</w:t>
        </w:r>
      </w:hyperlink>
      <w:r w:rsidR="00521CF0" w:rsidRPr="00A04C24">
        <w:rPr>
          <w:rFonts w:ascii="Arial" w:hAnsi="Arial" w:cs="Arial"/>
          <w:i/>
          <w:color w:val="8A8A8A"/>
          <w:sz w:val="22"/>
          <w:szCs w:val="22"/>
          <w:shd w:val="clear" w:color="auto" w:fill="FDFF9A"/>
        </w:rPr>
        <w:t xml:space="preserve"> [Accessed 23 March 2019</w:t>
      </w:r>
      <w:proofErr w:type="gramStart"/>
      <w:r w:rsidR="00521CF0" w:rsidRPr="00A04C24">
        <w:rPr>
          <w:rFonts w:ascii="Arial" w:hAnsi="Arial" w:cs="Arial"/>
          <w:i/>
          <w:color w:val="8A8A8A"/>
          <w:sz w:val="22"/>
          <w:szCs w:val="22"/>
          <w:shd w:val="clear" w:color="auto" w:fill="FDFF9A"/>
        </w:rPr>
        <w:t>,15:20</w:t>
      </w:r>
      <w:proofErr w:type="gramEnd"/>
      <w:r w:rsidR="00521CF0" w:rsidRPr="00A04C24">
        <w:rPr>
          <w:rFonts w:ascii="Arial" w:hAnsi="Arial" w:cs="Arial"/>
          <w:i/>
          <w:color w:val="8A8A8A"/>
          <w:sz w:val="22"/>
          <w:szCs w:val="22"/>
          <w:shd w:val="clear" w:color="auto" w:fill="FDFF9A"/>
        </w:rPr>
        <w:t>].</w:t>
      </w:r>
    </w:p>
    <w:p w:rsidR="00521CF0" w:rsidRPr="00A04C24" w:rsidRDefault="00521CF0" w:rsidP="0050770A">
      <w:pPr>
        <w:spacing w:after="100" w:afterAutospacing="1"/>
        <w:rPr>
          <w:rFonts w:ascii="Arial" w:hAnsi="Arial" w:cs="Arial"/>
          <w:i/>
          <w:shd w:val="clear" w:color="auto" w:fill="FDFF9A"/>
        </w:rPr>
      </w:pPr>
      <w:r w:rsidRPr="00A04C24">
        <w:rPr>
          <w:rFonts w:ascii="Arial" w:hAnsi="Arial" w:cs="Arial"/>
          <w:i/>
          <w:shd w:val="clear" w:color="auto" w:fill="FDFF9A"/>
        </w:rPr>
        <w:t>Andrew M .2017 Skills for the Workplace p.66</w:t>
      </w:r>
    </w:p>
    <w:p w:rsidR="00521CF0" w:rsidRPr="00A04C24" w:rsidRDefault="00521CF0" w:rsidP="0050770A">
      <w:pPr>
        <w:spacing w:after="100" w:afterAutospacing="1"/>
        <w:rPr>
          <w:rFonts w:ascii="Arial" w:hAnsi="Arial" w:cs="Arial"/>
          <w:i/>
          <w:kern w:val="36"/>
          <w:lang w:eastAsia="en-GB"/>
        </w:rPr>
      </w:pPr>
      <w:r w:rsidRPr="00A04C24">
        <w:rPr>
          <w:rFonts w:ascii="Arial" w:hAnsi="Arial" w:cs="Arial"/>
          <w:i/>
          <w:kern w:val="36"/>
          <w:lang w:eastAsia="en-GB"/>
        </w:rPr>
        <w:t xml:space="preserve"> </w:t>
      </w:r>
      <w:r w:rsidRPr="00A04C24">
        <w:rPr>
          <w:rFonts w:ascii="Arial" w:hAnsi="Arial" w:cs="Arial"/>
          <w:i/>
        </w:rPr>
        <w:t xml:space="preserve">Bruce </w:t>
      </w:r>
      <w:proofErr w:type="spellStart"/>
      <w:r w:rsidRPr="00A04C24">
        <w:rPr>
          <w:rFonts w:ascii="Arial" w:hAnsi="Arial" w:cs="Arial"/>
          <w:i/>
        </w:rPr>
        <w:t>Tuckman’s</w:t>
      </w:r>
      <w:proofErr w:type="spellEnd"/>
      <w:r w:rsidRPr="00A04C24">
        <w:rPr>
          <w:rFonts w:ascii="Arial" w:hAnsi="Arial" w:cs="Arial"/>
          <w:i/>
        </w:rPr>
        <w:t xml:space="preserve"> Team Development Model</w:t>
      </w:r>
      <w:proofErr w:type="gramStart"/>
      <w:r w:rsidRPr="00A04C24">
        <w:rPr>
          <w:rFonts w:ascii="Arial" w:hAnsi="Arial" w:cs="Arial"/>
          <w:i/>
        </w:rPr>
        <w:t>,1965</w:t>
      </w:r>
      <w:proofErr w:type="gramEnd"/>
      <w:r w:rsidRPr="00A04C24">
        <w:rPr>
          <w:rFonts w:ascii="Arial" w:hAnsi="Arial" w:cs="Arial"/>
          <w:i/>
        </w:rPr>
        <w:t>, Leadership Foundation for Higher Education 2013).</w:t>
      </w:r>
    </w:p>
    <w:p w:rsidR="00521CF0" w:rsidRPr="00A04C24" w:rsidRDefault="00521CF0" w:rsidP="00521CF0">
      <w:pPr>
        <w:pStyle w:val="Heading2"/>
        <w:spacing w:before="0" w:after="100" w:afterAutospacing="1"/>
        <w:rPr>
          <w:rFonts w:ascii="Arial" w:eastAsia="Calibri" w:hAnsi="Arial" w:cs="Arial"/>
          <w:b w:val="0"/>
          <w:i/>
          <w:color w:val="auto"/>
          <w:sz w:val="22"/>
          <w:szCs w:val="22"/>
        </w:rPr>
      </w:pPr>
      <w:r w:rsidRPr="00A04C24">
        <w:rPr>
          <w:rFonts w:ascii="Arial" w:eastAsia="Calibri" w:hAnsi="Arial" w:cs="Arial"/>
          <w:b w:val="0"/>
          <w:i/>
          <w:color w:val="auto"/>
          <w:sz w:val="22"/>
          <w:szCs w:val="22"/>
        </w:rPr>
        <w:t xml:space="preserve"> </w:t>
      </w:r>
      <w:proofErr w:type="gramStart"/>
      <w:r w:rsidRPr="00A04C24">
        <w:rPr>
          <w:rFonts w:ascii="Arial" w:eastAsia="Calibri" w:hAnsi="Arial" w:cs="Arial"/>
          <w:b w:val="0"/>
          <w:i/>
          <w:color w:val="auto"/>
          <w:sz w:val="22"/>
          <w:szCs w:val="22"/>
        </w:rPr>
        <w:t>David Firth (2001) pp 160-161 Smart Things to Know about People Management.</w:t>
      </w:r>
      <w:proofErr w:type="gramEnd"/>
      <w:r w:rsidRPr="00A04C24">
        <w:rPr>
          <w:rFonts w:ascii="Arial" w:eastAsia="Calibri" w:hAnsi="Arial" w:cs="Arial"/>
          <w:b w:val="0"/>
          <w:i/>
          <w:color w:val="auto"/>
          <w:sz w:val="22"/>
          <w:szCs w:val="22"/>
        </w:rPr>
        <w:t xml:space="preserve"> </w:t>
      </w:r>
    </w:p>
    <w:p w:rsidR="00521CF0" w:rsidRPr="00A04C24" w:rsidRDefault="00521CF0" w:rsidP="0050770A">
      <w:pPr>
        <w:spacing w:after="100" w:afterAutospacing="1"/>
        <w:rPr>
          <w:rFonts w:ascii="Arial" w:hAnsi="Arial" w:cs="Arial"/>
          <w:i/>
          <w:color w:val="8A8A8A"/>
          <w:shd w:val="clear" w:color="auto" w:fill="FDFF9A"/>
        </w:rPr>
      </w:pPr>
      <w:r w:rsidRPr="00A04C24">
        <w:rPr>
          <w:rFonts w:ascii="Arial" w:hAnsi="Arial" w:cs="Arial"/>
          <w:i/>
        </w:rPr>
        <w:t xml:space="preserve">Derek Silvers </w:t>
      </w:r>
      <w:hyperlink r:id="rId23" w:history="1">
        <w:r w:rsidRPr="00A04C24">
          <w:rPr>
            <w:rStyle w:val="Hyperlink"/>
            <w:rFonts w:ascii="Arial" w:hAnsi="Arial" w:cs="Arial"/>
            <w:i/>
          </w:rPr>
          <w:t>https://www.annealbc.com/articlesarchive/2018/1/2/delegation-versus-abdication</w:t>
        </w:r>
      </w:hyperlink>
      <w:r w:rsidRPr="003E5206">
        <w:rPr>
          <w:rFonts w:ascii="Arial" w:hAnsi="Arial" w:cs="Arial"/>
          <w:i/>
          <w:color w:val="8A8A8A"/>
          <w:shd w:val="clear" w:color="auto" w:fill="FDFF9A"/>
        </w:rPr>
        <w:t xml:space="preserve"> </w:t>
      </w:r>
      <w:proofErr w:type="gramStart"/>
      <w:r w:rsidRPr="003E5206">
        <w:rPr>
          <w:rFonts w:ascii="Arial" w:eastAsia="Times New Roman" w:hAnsi="Arial" w:cs="Arial"/>
          <w:b/>
          <w:bCs/>
          <w:i/>
          <w:color w:val="8A8A8A"/>
          <w:kern w:val="36"/>
          <w:shd w:val="clear" w:color="auto" w:fill="FDFF9A"/>
          <w:lang w:eastAsia="en-GB"/>
        </w:rPr>
        <w:t xml:space="preserve">( </w:t>
      </w:r>
      <w:r w:rsidRPr="00A04C24">
        <w:rPr>
          <w:rFonts w:ascii="Arial" w:hAnsi="Arial" w:cs="Arial"/>
          <w:b/>
          <w:bCs/>
          <w:i/>
          <w:color w:val="8A8A8A"/>
          <w:shd w:val="clear" w:color="auto" w:fill="FDFF9A"/>
        </w:rPr>
        <w:t>Accessed</w:t>
      </w:r>
      <w:proofErr w:type="gramEnd"/>
      <w:r w:rsidRPr="00A04C24">
        <w:rPr>
          <w:rFonts w:ascii="Arial" w:hAnsi="Arial" w:cs="Arial"/>
          <w:b/>
          <w:bCs/>
          <w:i/>
          <w:color w:val="8A8A8A"/>
          <w:shd w:val="clear" w:color="auto" w:fill="FDFF9A"/>
        </w:rPr>
        <w:t xml:space="preserve"> 29 March 2019, 21:30)</w:t>
      </w:r>
    </w:p>
    <w:p w:rsidR="00521CF0" w:rsidRPr="00A04C24" w:rsidRDefault="00521CF0" w:rsidP="0050770A">
      <w:pPr>
        <w:spacing w:after="100" w:afterAutospacing="1"/>
        <w:rPr>
          <w:rFonts w:ascii="Arial" w:hAnsi="Arial" w:cs="Arial"/>
          <w:i/>
          <w:color w:val="8A8A8A"/>
          <w:shd w:val="clear" w:color="auto" w:fill="FDFF9A"/>
        </w:rPr>
      </w:pPr>
      <w:r w:rsidRPr="00A04C24">
        <w:rPr>
          <w:rFonts w:ascii="Arial" w:hAnsi="Arial" w:cs="Arial"/>
          <w:i/>
        </w:rPr>
        <w:t xml:space="preserve">Edward De Bono </w:t>
      </w:r>
      <w:hyperlink r:id="rId24" w:history="1">
        <w:r w:rsidRPr="00A04C24">
          <w:rPr>
            <w:rStyle w:val="Hyperlink"/>
            <w:rFonts w:ascii="Arial" w:hAnsi="Arial" w:cs="Arial"/>
            <w:i/>
          </w:rPr>
          <w:t>https://www.youtube.com/watch?v=o3ew6h5nHcc</w:t>
        </w:r>
      </w:hyperlink>
      <w:r w:rsidRPr="00A04C24">
        <w:rPr>
          <w:rStyle w:val="Strong"/>
          <w:rFonts w:ascii="Arial" w:hAnsi="Arial" w:cs="Arial"/>
          <w:i/>
          <w:color w:val="000000"/>
          <w:bdr w:val="none" w:sz="0" w:space="0" w:color="auto" w:frame="1"/>
          <w:shd w:val="clear" w:color="auto" w:fill="FFFFFF"/>
        </w:rPr>
        <w:t xml:space="preserve"> </w:t>
      </w:r>
      <w:r w:rsidRPr="003E5206">
        <w:rPr>
          <w:color w:val="8A8A8A"/>
          <w:shd w:val="clear" w:color="auto" w:fill="FDFF9A"/>
        </w:rPr>
        <w:t>(</w:t>
      </w:r>
      <w:r w:rsidRPr="00A04C24">
        <w:rPr>
          <w:rFonts w:ascii="Arial" w:hAnsi="Arial" w:cs="Arial"/>
          <w:b/>
          <w:bCs/>
          <w:i/>
          <w:color w:val="8A8A8A"/>
          <w:shd w:val="clear" w:color="auto" w:fill="FDFF9A"/>
        </w:rPr>
        <w:t>Accessed 28 March 2019, 15:40)</w:t>
      </w:r>
    </w:p>
    <w:p w:rsidR="00521CF0" w:rsidRPr="00A04C24" w:rsidRDefault="00521CF0" w:rsidP="0050770A">
      <w:pPr>
        <w:spacing w:after="100" w:afterAutospacing="1"/>
        <w:rPr>
          <w:rFonts w:ascii="Arial" w:hAnsi="Arial" w:cs="Arial"/>
          <w:i/>
          <w:kern w:val="36"/>
          <w:u w:val="single"/>
          <w:lang w:eastAsia="en-GB"/>
        </w:rPr>
      </w:pPr>
      <w:r w:rsidRPr="00A04C24">
        <w:rPr>
          <w:rFonts w:ascii="Arial" w:hAnsi="Arial" w:cs="Arial"/>
          <w:i/>
          <w:kern w:val="36"/>
          <w:lang w:eastAsia="en-GB"/>
        </w:rPr>
        <w:t xml:space="preserve"> </w:t>
      </w:r>
      <w:hyperlink r:id="rId25" w:history="1">
        <w:r w:rsidRPr="00A04C24">
          <w:rPr>
            <w:rStyle w:val="Hyperlink"/>
            <w:rFonts w:ascii="Arial" w:hAnsi="Arial" w:cs="Arial"/>
            <w:i/>
            <w:kern w:val="36"/>
            <w:lang w:eastAsia="en-GB"/>
          </w:rPr>
          <w:t>https://www.communicationtheory.org/shannon-and-weaver-model-of-communication/</w:t>
        </w:r>
      </w:hyperlink>
      <w:r w:rsidRPr="00A04C24">
        <w:rPr>
          <w:rFonts w:ascii="Arial" w:hAnsi="Arial" w:cs="Arial"/>
          <w:b/>
          <w:bCs/>
          <w:i/>
          <w:color w:val="8A8A8A"/>
          <w:shd w:val="clear" w:color="auto" w:fill="FDFF9A"/>
        </w:rPr>
        <w:t xml:space="preserve"> (Accessed 31 March 2019, 13:00)</w:t>
      </w:r>
    </w:p>
    <w:p w:rsidR="00521CF0" w:rsidRPr="00A04C24" w:rsidRDefault="00521CF0" w:rsidP="0050770A">
      <w:pPr>
        <w:spacing w:after="100" w:afterAutospacing="1"/>
        <w:rPr>
          <w:rFonts w:ascii="Arial" w:hAnsi="Arial" w:cs="Arial"/>
          <w:i/>
          <w:kern w:val="36"/>
          <w:u w:val="single"/>
          <w:lang w:eastAsia="en-GB"/>
        </w:rPr>
      </w:pPr>
      <w:r w:rsidRPr="00A04C24">
        <w:rPr>
          <w:rFonts w:ascii="Arial" w:hAnsi="Arial" w:cs="Arial"/>
          <w:i/>
          <w:kern w:val="36"/>
          <w:lang w:eastAsia="en-GB"/>
        </w:rPr>
        <w:t xml:space="preserve"> K</w:t>
      </w:r>
      <w:r w:rsidRPr="00A04C24">
        <w:rPr>
          <w:rFonts w:ascii="Arial" w:hAnsi="Arial" w:cs="Arial"/>
          <w:i/>
          <w:iCs/>
          <w:color w:val="000000"/>
          <w:shd w:val="clear" w:color="auto" w:fill="FFFFFF"/>
        </w:rPr>
        <w:t>aren S. Johnson; Updated June 30, 2018</w:t>
      </w:r>
      <w:r w:rsidRPr="00A04C24">
        <w:rPr>
          <w:rFonts w:ascii="Arial" w:hAnsi="Arial" w:cs="Arial"/>
          <w:i/>
        </w:rPr>
        <w:t xml:space="preserve"> </w:t>
      </w:r>
      <w:hyperlink r:id="rId26" w:history="1">
        <w:r w:rsidRPr="00A04C24">
          <w:rPr>
            <w:rStyle w:val="Hyperlink"/>
            <w:rFonts w:ascii="Arial" w:hAnsi="Arial" w:cs="Arial"/>
            <w:i/>
            <w:kern w:val="36"/>
            <w:lang w:eastAsia="en-GB"/>
          </w:rPr>
          <w:t>https://work.chron.com/effective-communication-between-management-employees-11299.html</w:t>
        </w:r>
      </w:hyperlink>
      <w:r w:rsidRPr="00A04C24">
        <w:rPr>
          <w:rFonts w:ascii="Arial" w:hAnsi="Arial" w:cs="Arial"/>
          <w:b/>
          <w:bCs/>
          <w:i/>
          <w:color w:val="8A8A8A"/>
          <w:shd w:val="clear" w:color="auto" w:fill="FDFF9A"/>
        </w:rPr>
        <w:t xml:space="preserve"> (Accessed 29 March 2019, 22:30)</w:t>
      </w:r>
    </w:p>
    <w:p w:rsidR="00521CF0" w:rsidRPr="00A04C24" w:rsidRDefault="00521CF0" w:rsidP="00521CF0">
      <w:pPr>
        <w:spacing w:after="100" w:afterAutospacing="1"/>
        <w:rPr>
          <w:rFonts w:ascii="Arial" w:hAnsi="Arial" w:cs="Arial"/>
          <w:i/>
          <w:kern w:val="36"/>
          <w:u w:val="single"/>
          <w:lang w:eastAsia="en-GB"/>
        </w:rPr>
      </w:pPr>
      <w:r w:rsidRPr="00A04C24">
        <w:rPr>
          <w:rFonts w:ascii="Arial" w:hAnsi="Arial" w:cs="Arial"/>
          <w:bCs/>
          <w:i/>
          <w:color w:val="111111"/>
        </w:rPr>
        <w:t>Sha</w:t>
      </w:r>
      <w:r w:rsidRPr="00A04C24">
        <w:rPr>
          <w:rFonts w:ascii="Arial" w:hAnsi="Arial" w:cs="Arial"/>
          <w:i/>
          <w:color w:val="111111"/>
        </w:rPr>
        <w:t>nnon and Weaver Model of Communication</w:t>
      </w:r>
    </w:p>
    <w:p w:rsidR="00521CF0" w:rsidRPr="00A04C24" w:rsidRDefault="00521CF0" w:rsidP="00521CF0">
      <w:pPr>
        <w:spacing w:after="100" w:afterAutospacing="1"/>
        <w:rPr>
          <w:rFonts w:ascii="Arial" w:hAnsi="Arial" w:cs="Arial"/>
          <w:b/>
          <w:bCs/>
          <w:i/>
          <w:color w:val="8A8A8A"/>
          <w:shd w:val="clear" w:color="auto" w:fill="FDFF9A"/>
        </w:rPr>
      </w:pPr>
      <w:r w:rsidRPr="00A04C24">
        <w:rPr>
          <w:rFonts w:ascii="Arial" w:hAnsi="Arial" w:cs="Arial"/>
          <w:i/>
          <w:iCs/>
          <w:color w:val="000000"/>
          <w:shd w:val="clear" w:color="auto" w:fill="FFFFFF"/>
        </w:rPr>
        <w:t>Sonia Pearson 5 Best Organizational Structure Examples (For Any Business)</w:t>
      </w:r>
      <w:r w:rsidRPr="00A04C24">
        <w:rPr>
          <w:rFonts w:ascii="Arial" w:hAnsi="Arial" w:cs="Arial"/>
          <w:i/>
        </w:rPr>
        <w:t xml:space="preserve"> </w:t>
      </w:r>
      <w:hyperlink r:id="rId27" w:history="1">
        <w:r w:rsidRPr="00A04C24">
          <w:rPr>
            <w:rStyle w:val="Hyperlink"/>
            <w:rFonts w:ascii="Arial" w:hAnsi="Arial" w:cs="Arial"/>
            <w:i/>
          </w:rPr>
          <w:t>https://tallyfy.com/organizational-structure-examples/</w:t>
        </w:r>
      </w:hyperlink>
      <w:proofErr w:type="gramStart"/>
      <w:r w:rsidRPr="00A04C24">
        <w:rPr>
          <w:rFonts w:ascii="Arial" w:hAnsi="Arial" w:cs="Arial"/>
          <w:i/>
        </w:rPr>
        <w:t>(</w:t>
      </w:r>
      <w:r w:rsidRPr="00A04C24">
        <w:rPr>
          <w:rFonts w:ascii="Arial" w:hAnsi="Arial" w:cs="Arial"/>
          <w:b/>
          <w:bCs/>
          <w:i/>
          <w:color w:val="8A8A8A"/>
          <w:shd w:val="clear" w:color="auto" w:fill="FDFF9A"/>
        </w:rPr>
        <w:t xml:space="preserve"> Accessed</w:t>
      </w:r>
      <w:proofErr w:type="gramEnd"/>
      <w:r w:rsidRPr="00A04C24">
        <w:rPr>
          <w:rFonts w:ascii="Arial" w:hAnsi="Arial" w:cs="Arial"/>
          <w:b/>
          <w:bCs/>
          <w:i/>
          <w:color w:val="8A8A8A"/>
          <w:shd w:val="clear" w:color="auto" w:fill="FDFF9A"/>
        </w:rPr>
        <w:t xml:space="preserve"> 31 March 2019, 12:10)</w:t>
      </w:r>
    </w:p>
    <w:p w:rsidR="00521CF0" w:rsidRPr="00A04C24" w:rsidRDefault="00521CF0" w:rsidP="0050770A">
      <w:pPr>
        <w:spacing w:after="100" w:afterAutospacing="1"/>
        <w:rPr>
          <w:rFonts w:ascii="Arial" w:hAnsi="Arial" w:cs="Arial"/>
          <w:i/>
        </w:rPr>
      </w:pPr>
      <w:r w:rsidRPr="00A04C24">
        <w:rPr>
          <w:rFonts w:ascii="Arial" w:hAnsi="Arial" w:cs="Arial"/>
          <w:i/>
        </w:rPr>
        <w:t>The Business Communication</w:t>
      </w:r>
      <w:r w:rsidRPr="00A04C24">
        <w:rPr>
          <w:rFonts w:ascii="Arial" w:hAnsi="Arial" w:cs="Arial"/>
          <w:i/>
          <w:u w:val="single"/>
        </w:rPr>
        <w:t xml:space="preserve"> </w:t>
      </w:r>
      <w:hyperlink r:id="rId28" w:history="1">
        <w:r w:rsidRPr="00A04C24">
          <w:rPr>
            <w:rStyle w:val="Hyperlink"/>
            <w:rFonts w:ascii="Arial" w:hAnsi="Arial" w:cs="Arial"/>
            <w:i/>
          </w:rPr>
          <w:t>https://thebusinesscommunication.com/two-way-communication-and-importance/</w:t>
        </w:r>
      </w:hyperlink>
      <w:r w:rsidRPr="00A04C24">
        <w:rPr>
          <w:rFonts w:ascii="Arial" w:hAnsi="Arial" w:cs="Arial"/>
          <w:i/>
        </w:rPr>
        <w:t xml:space="preserve"> </w:t>
      </w:r>
      <w:r w:rsidRPr="00A04C24">
        <w:rPr>
          <w:rFonts w:ascii="Arial" w:hAnsi="Arial" w:cs="Arial"/>
          <w:i/>
          <w:color w:val="8A8A8A"/>
          <w:shd w:val="clear" w:color="auto" w:fill="FDFF9A"/>
        </w:rPr>
        <w:t>(Accessed</w:t>
      </w:r>
      <w:r w:rsidRPr="00A04C24">
        <w:rPr>
          <w:rFonts w:ascii="Arial" w:hAnsi="Arial" w:cs="Arial"/>
          <w:b/>
          <w:bCs/>
          <w:i/>
          <w:color w:val="8A8A8A"/>
          <w:shd w:val="clear" w:color="auto" w:fill="FDFF9A"/>
        </w:rPr>
        <w:t xml:space="preserve"> 25 March 2019, 12:10)</w:t>
      </w:r>
    </w:p>
    <w:p w:rsidR="0080743B" w:rsidRPr="00A04C24" w:rsidRDefault="0080743B" w:rsidP="0050770A">
      <w:pPr>
        <w:pStyle w:val="ListParagraph"/>
        <w:spacing w:after="100" w:afterAutospacing="1"/>
        <w:rPr>
          <w:rFonts w:ascii="Arial" w:hAnsi="Arial" w:cs="Arial"/>
          <w:i/>
        </w:rPr>
      </w:pPr>
    </w:p>
    <w:p w:rsidR="00A05017" w:rsidRDefault="00A05017" w:rsidP="0050770A">
      <w:pPr>
        <w:spacing w:after="100" w:afterAutospacing="1"/>
      </w:pPr>
    </w:p>
    <w:p w:rsidR="00BC0753" w:rsidRDefault="00BC0753" w:rsidP="00057B13"/>
    <w:p w:rsidR="00BC0753" w:rsidRDefault="00BC0753" w:rsidP="00057B13"/>
    <w:sectPr w:rsidR="00BC0753" w:rsidSect="0090214C">
      <w:footerReference w:type="default" r:id="rId2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40483" w:rsidRDefault="00D40483" w:rsidP="00B36413">
      <w:pPr>
        <w:spacing w:after="0" w:line="240" w:lineRule="auto"/>
      </w:pPr>
      <w:r>
        <w:separator/>
      </w:r>
    </w:p>
  </w:endnote>
  <w:endnote w:type="continuationSeparator" w:id="0">
    <w:p w:rsidR="00D40483" w:rsidRDefault="00D40483" w:rsidP="00B364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163702"/>
      <w:docPartObj>
        <w:docPartGallery w:val="Page Numbers (Bottom of Page)"/>
        <w:docPartUnique/>
      </w:docPartObj>
    </w:sdtPr>
    <w:sdtContent>
      <w:p w:rsidR="003E4238" w:rsidRDefault="00756EA9">
        <w:pPr>
          <w:pStyle w:val="Footer"/>
          <w:jc w:val="center"/>
        </w:pPr>
        <w:fldSimple w:instr=" PAGE   \* MERGEFORMAT ">
          <w:r w:rsidR="00893DC4">
            <w:rPr>
              <w:noProof/>
            </w:rPr>
            <w:t>4</w:t>
          </w:r>
        </w:fldSimple>
      </w:p>
    </w:sdtContent>
  </w:sdt>
  <w:p w:rsidR="003E4238" w:rsidRDefault="003E42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40483" w:rsidRDefault="00D40483" w:rsidP="00B36413">
      <w:pPr>
        <w:spacing w:after="0" w:line="240" w:lineRule="auto"/>
      </w:pPr>
      <w:r>
        <w:separator/>
      </w:r>
    </w:p>
  </w:footnote>
  <w:footnote w:type="continuationSeparator" w:id="0">
    <w:p w:rsidR="00D40483" w:rsidRDefault="00D40483" w:rsidP="00B3641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5946B9"/>
    <w:multiLevelType w:val="multilevel"/>
    <w:tmpl w:val="92124668"/>
    <w:lvl w:ilvl="0">
      <w:start w:val="1"/>
      <w:numFmt w:val="decimal"/>
      <w:lvlText w:val="%1.0"/>
      <w:lvlJc w:val="left"/>
      <w:pPr>
        <w:ind w:left="360" w:hanging="360"/>
      </w:pPr>
      <w:rPr>
        <w:rFonts w:hint="default"/>
      </w:rPr>
    </w:lvl>
    <w:lvl w:ilvl="1">
      <w:start w:val="1"/>
      <w:numFmt w:val="decimal"/>
      <w:lvlText w:val="%1.%2"/>
      <w:lvlJc w:val="left"/>
      <w:pPr>
        <w:ind w:left="1353"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28E04CFC"/>
    <w:multiLevelType w:val="multilevel"/>
    <w:tmpl w:val="254676E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27650"/>
  </w:hdrShapeDefaults>
  <w:footnotePr>
    <w:footnote w:id="-1"/>
    <w:footnote w:id="0"/>
  </w:footnotePr>
  <w:endnotePr>
    <w:endnote w:id="-1"/>
    <w:endnote w:id="0"/>
  </w:endnotePr>
  <w:compat/>
  <w:rsids>
    <w:rsidRoot w:val="00A05017"/>
    <w:rsid w:val="0000578E"/>
    <w:rsid w:val="00010A00"/>
    <w:rsid w:val="000166B7"/>
    <w:rsid w:val="000251A2"/>
    <w:rsid w:val="00032645"/>
    <w:rsid w:val="000353EB"/>
    <w:rsid w:val="00057B13"/>
    <w:rsid w:val="00061361"/>
    <w:rsid w:val="00061E0E"/>
    <w:rsid w:val="000645E8"/>
    <w:rsid w:val="00071C6B"/>
    <w:rsid w:val="0007620F"/>
    <w:rsid w:val="00085A8D"/>
    <w:rsid w:val="000B5BE2"/>
    <w:rsid w:val="000D05F4"/>
    <w:rsid w:val="000D2119"/>
    <w:rsid w:val="000D6109"/>
    <w:rsid w:val="000E2AB7"/>
    <w:rsid w:val="000E3A22"/>
    <w:rsid w:val="000E6EEA"/>
    <w:rsid w:val="000E7344"/>
    <w:rsid w:val="000F1A85"/>
    <w:rsid w:val="001039FB"/>
    <w:rsid w:val="001136DE"/>
    <w:rsid w:val="00113A57"/>
    <w:rsid w:val="001159CE"/>
    <w:rsid w:val="001262C8"/>
    <w:rsid w:val="00127D63"/>
    <w:rsid w:val="00131CF2"/>
    <w:rsid w:val="0014047D"/>
    <w:rsid w:val="0014477E"/>
    <w:rsid w:val="0015079F"/>
    <w:rsid w:val="00151FC7"/>
    <w:rsid w:val="001536AD"/>
    <w:rsid w:val="00154B98"/>
    <w:rsid w:val="00163DF7"/>
    <w:rsid w:val="0017307E"/>
    <w:rsid w:val="0017443D"/>
    <w:rsid w:val="00182574"/>
    <w:rsid w:val="00185526"/>
    <w:rsid w:val="00186ABB"/>
    <w:rsid w:val="001915E0"/>
    <w:rsid w:val="00192E09"/>
    <w:rsid w:val="001A1BEC"/>
    <w:rsid w:val="001A40FA"/>
    <w:rsid w:val="001B0D88"/>
    <w:rsid w:val="0020421C"/>
    <w:rsid w:val="002077C5"/>
    <w:rsid w:val="00220B12"/>
    <w:rsid w:val="00222032"/>
    <w:rsid w:val="00223FA0"/>
    <w:rsid w:val="00226D19"/>
    <w:rsid w:val="00250874"/>
    <w:rsid w:val="002563C4"/>
    <w:rsid w:val="00256924"/>
    <w:rsid w:val="0025793C"/>
    <w:rsid w:val="002613DA"/>
    <w:rsid w:val="00271910"/>
    <w:rsid w:val="00274F47"/>
    <w:rsid w:val="002844A2"/>
    <w:rsid w:val="00296986"/>
    <w:rsid w:val="002A3D83"/>
    <w:rsid w:val="002C4DEA"/>
    <w:rsid w:val="002C76F5"/>
    <w:rsid w:val="002D7B69"/>
    <w:rsid w:val="002E0889"/>
    <w:rsid w:val="002E1908"/>
    <w:rsid w:val="002F1690"/>
    <w:rsid w:val="003105A3"/>
    <w:rsid w:val="00316242"/>
    <w:rsid w:val="00321768"/>
    <w:rsid w:val="003223FD"/>
    <w:rsid w:val="0032336B"/>
    <w:rsid w:val="003267E4"/>
    <w:rsid w:val="00330159"/>
    <w:rsid w:val="00342326"/>
    <w:rsid w:val="00343695"/>
    <w:rsid w:val="003436AB"/>
    <w:rsid w:val="003479B3"/>
    <w:rsid w:val="003506E3"/>
    <w:rsid w:val="00351035"/>
    <w:rsid w:val="00356D2C"/>
    <w:rsid w:val="003621F8"/>
    <w:rsid w:val="0037269B"/>
    <w:rsid w:val="003A130E"/>
    <w:rsid w:val="003B5BEF"/>
    <w:rsid w:val="003C5263"/>
    <w:rsid w:val="003C79EF"/>
    <w:rsid w:val="003E1387"/>
    <w:rsid w:val="003E1414"/>
    <w:rsid w:val="003E4238"/>
    <w:rsid w:val="003E5206"/>
    <w:rsid w:val="00400F59"/>
    <w:rsid w:val="0040308F"/>
    <w:rsid w:val="00410C02"/>
    <w:rsid w:val="00412230"/>
    <w:rsid w:val="00422891"/>
    <w:rsid w:val="004304FD"/>
    <w:rsid w:val="00431620"/>
    <w:rsid w:val="00436828"/>
    <w:rsid w:val="00445EF9"/>
    <w:rsid w:val="00450F49"/>
    <w:rsid w:val="004512B6"/>
    <w:rsid w:val="00461023"/>
    <w:rsid w:val="00470D8C"/>
    <w:rsid w:val="00472EDA"/>
    <w:rsid w:val="00473DAF"/>
    <w:rsid w:val="00493FC1"/>
    <w:rsid w:val="004B16B1"/>
    <w:rsid w:val="004B3584"/>
    <w:rsid w:val="004B50D7"/>
    <w:rsid w:val="004C1186"/>
    <w:rsid w:val="004C176B"/>
    <w:rsid w:val="004C451E"/>
    <w:rsid w:val="004D51AE"/>
    <w:rsid w:val="004E094C"/>
    <w:rsid w:val="004F1F9B"/>
    <w:rsid w:val="00504735"/>
    <w:rsid w:val="0050770A"/>
    <w:rsid w:val="00513510"/>
    <w:rsid w:val="00515615"/>
    <w:rsid w:val="00521CF0"/>
    <w:rsid w:val="00536CF7"/>
    <w:rsid w:val="005412AF"/>
    <w:rsid w:val="005516EE"/>
    <w:rsid w:val="00553DC4"/>
    <w:rsid w:val="00577695"/>
    <w:rsid w:val="005863FD"/>
    <w:rsid w:val="005A0AE9"/>
    <w:rsid w:val="005A4AA0"/>
    <w:rsid w:val="005A5489"/>
    <w:rsid w:val="005B7672"/>
    <w:rsid w:val="005C7B3B"/>
    <w:rsid w:val="005C7D2F"/>
    <w:rsid w:val="005D11E5"/>
    <w:rsid w:val="005D1BF8"/>
    <w:rsid w:val="005D4772"/>
    <w:rsid w:val="005E5FDD"/>
    <w:rsid w:val="005F2BDD"/>
    <w:rsid w:val="005F35EE"/>
    <w:rsid w:val="005F3F07"/>
    <w:rsid w:val="005F6D57"/>
    <w:rsid w:val="00602AAD"/>
    <w:rsid w:val="00605DDF"/>
    <w:rsid w:val="006114FC"/>
    <w:rsid w:val="00612303"/>
    <w:rsid w:val="00614756"/>
    <w:rsid w:val="006240D7"/>
    <w:rsid w:val="00655CE3"/>
    <w:rsid w:val="006565D0"/>
    <w:rsid w:val="00661160"/>
    <w:rsid w:val="00663949"/>
    <w:rsid w:val="00671472"/>
    <w:rsid w:val="0067460A"/>
    <w:rsid w:val="00682697"/>
    <w:rsid w:val="00683786"/>
    <w:rsid w:val="006843B9"/>
    <w:rsid w:val="00686BFD"/>
    <w:rsid w:val="006920B1"/>
    <w:rsid w:val="00693C2A"/>
    <w:rsid w:val="00697A0B"/>
    <w:rsid w:val="006A1180"/>
    <w:rsid w:val="006A2D67"/>
    <w:rsid w:val="006A605F"/>
    <w:rsid w:val="006B77D3"/>
    <w:rsid w:val="006E1170"/>
    <w:rsid w:val="00700D19"/>
    <w:rsid w:val="00703086"/>
    <w:rsid w:val="00706DFD"/>
    <w:rsid w:val="007176DE"/>
    <w:rsid w:val="00717B21"/>
    <w:rsid w:val="0072128B"/>
    <w:rsid w:val="00721836"/>
    <w:rsid w:val="007226A4"/>
    <w:rsid w:val="007517C5"/>
    <w:rsid w:val="00756EA9"/>
    <w:rsid w:val="007571E7"/>
    <w:rsid w:val="007634F9"/>
    <w:rsid w:val="0076402D"/>
    <w:rsid w:val="00773951"/>
    <w:rsid w:val="00780338"/>
    <w:rsid w:val="00784ED4"/>
    <w:rsid w:val="00787F1D"/>
    <w:rsid w:val="00795D3C"/>
    <w:rsid w:val="00796F56"/>
    <w:rsid w:val="00797FC9"/>
    <w:rsid w:val="007A23F0"/>
    <w:rsid w:val="007A2A51"/>
    <w:rsid w:val="007A53C8"/>
    <w:rsid w:val="007A6247"/>
    <w:rsid w:val="007B0D9B"/>
    <w:rsid w:val="007B23BC"/>
    <w:rsid w:val="007B39E5"/>
    <w:rsid w:val="007C774D"/>
    <w:rsid w:val="007D5494"/>
    <w:rsid w:val="007E47DD"/>
    <w:rsid w:val="007F70ED"/>
    <w:rsid w:val="0080743B"/>
    <w:rsid w:val="00812EB8"/>
    <w:rsid w:val="00826AC5"/>
    <w:rsid w:val="0083273F"/>
    <w:rsid w:val="008358F8"/>
    <w:rsid w:val="008454EC"/>
    <w:rsid w:val="008603F1"/>
    <w:rsid w:val="00862D28"/>
    <w:rsid w:val="008636A6"/>
    <w:rsid w:val="0087080D"/>
    <w:rsid w:val="008724B5"/>
    <w:rsid w:val="00880B90"/>
    <w:rsid w:val="00886944"/>
    <w:rsid w:val="00886EA0"/>
    <w:rsid w:val="00893DC4"/>
    <w:rsid w:val="00897D6F"/>
    <w:rsid w:val="008A5278"/>
    <w:rsid w:val="008B6111"/>
    <w:rsid w:val="008C1F7B"/>
    <w:rsid w:val="008C49DE"/>
    <w:rsid w:val="008C5AFC"/>
    <w:rsid w:val="008D4762"/>
    <w:rsid w:val="008D5410"/>
    <w:rsid w:val="008D59FD"/>
    <w:rsid w:val="008E3E66"/>
    <w:rsid w:val="008E6614"/>
    <w:rsid w:val="008F0EB3"/>
    <w:rsid w:val="008F7808"/>
    <w:rsid w:val="0090214C"/>
    <w:rsid w:val="00902C6D"/>
    <w:rsid w:val="00916A1E"/>
    <w:rsid w:val="00917BA7"/>
    <w:rsid w:val="00922A39"/>
    <w:rsid w:val="00922C38"/>
    <w:rsid w:val="00931963"/>
    <w:rsid w:val="00972565"/>
    <w:rsid w:val="00973312"/>
    <w:rsid w:val="00974AEE"/>
    <w:rsid w:val="00977FA0"/>
    <w:rsid w:val="00990B80"/>
    <w:rsid w:val="009A20BC"/>
    <w:rsid w:val="009D197A"/>
    <w:rsid w:val="009D3528"/>
    <w:rsid w:val="009D3C17"/>
    <w:rsid w:val="009D6DC8"/>
    <w:rsid w:val="009E176F"/>
    <w:rsid w:val="009E1998"/>
    <w:rsid w:val="009E64CD"/>
    <w:rsid w:val="00A04C24"/>
    <w:rsid w:val="00A05017"/>
    <w:rsid w:val="00A1542C"/>
    <w:rsid w:val="00A22977"/>
    <w:rsid w:val="00A23AB7"/>
    <w:rsid w:val="00A257B5"/>
    <w:rsid w:val="00A30099"/>
    <w:rsid w:val="00A43D3A"/>
    <w:rsid w:val="00A4607A"/>
    <w:rsid w:val="00A5134C"/>
    <w:rsid w:val="00A67D06"/>
    <w:rsid w:val="00A71BE2"/>
    <w:rsid w:val="00A75AB8"/>
    <w:rsid w:val="00A91A17"/>
    <w:rsid w:val="00A91C0D"/>
    <w:rsid w:val="00AB488D"/>
    <w:rsid w:val="00AC430C"/>
    <w:rsid w:val="00AF0186"/>
    <w:rsid w:val="00AF5CFD"/>
    <w:rsid w:val="00B13473"/>
    <w:rsid w:val="00B214DC"/>
    <w:rsid w:val="00B26DFC"/>
    <w:rsid w:val="00B321AA"/>
    <w:rsid w:val="00B36413"/>
    <w:rsid w:val="00B51E06"/>
    <w:rsid w:val="00B8447C"/>
    <w:rsid w:val="00B9499B"/>
    <w:rsid w:val="00B95FA8"/>
    <w:rsid w:val="00BA04D6"/>
    <w:rsid w:val="00BA0A06"/>
    <w:rsid w:val="00BB13AD"/>
    <w:rsid w:val="00BB3700"/>
    <w:rsid w:val="00BB7A32"/>
    <w:rsid w:val="00BC0753"/>
    <w:rsid w:val="00BC0BF4"/>
    <w:rsid w:val="00BC146B"/>
    <w:rsid w:val="00BD3F69"/>
    <w:rsid w:val="00BE15CC"/>
    <w:rsid w:val="00BE2B9A"/>
    <w:rsid w:val="00BE2E98"/>
    <w:rsid w:val="00BE6617"/>
    <w:rsid w:val="00BE6AE9"/>
    <w:rsid w:val="00BF037F"/>
    <w:rsid w:val="00BF4293"/>
    <w:rsid w:val="00C11E81"/>
    <w:rsid w:val="00C228FB"/>
    <w:rsid w:val="00C35F0D"/>
    <w:rsid w:val="00C4552A"/>
    <w:rsid w:val="00C46DD1"/>
    <w:rsid w:val="00C4755A"/>
    <w:rsid w:val="00C500BE"/>
    <w:rsid w:val="00C67C74"/>
    <w:rsid w:val="00C70330"/>
    <w:rsid w:val="00C80E61"/>
    <w:rsid w:val="00C84339"/>
    <w:rsid w:val="00C91664"/>
    <w:rsid w:val="00CA5434"/>
    <w:rsid w:val="00CA726E"/>
    <w:rsid w:val="00CC4774"/>
    <w:rsid w:val="00CC6442"/>
    <w:rsid w:val="00CC6629"/>
    <w:rsid w:val="00CE0CDF"/>
    <w:rsid w:val="00D04226"/>
    <w:rsid w:val="00D06D39"/>
    <w:rsid w:val="00D13FAC"/>
    <w:rsid w:val="00D24539"/>
    <w:rsid w:val="00D248CA"/>
    <w:rsid w:val="00D27AD6"/>
    <w:rsid w:val="00D40483"/>
    <w:rsid w:val="00D4167B"/>
    <w:rsid w:val="00D4578C"/>
    <w:rsid w:val="00D56A1B"/>
    <w:rsid w:val="00D60237"/>
    <w:rsid w:val="00D73852"/>
    <w:rsid w:val="00D84A1D"/>
    <w:rsid w:val="00DA70BB"/>
    <w:rsid w:val="00DB1B31"/>
    <w:rsid w:val="00DB235B"/>
    <w:rsid w:val="00DB47CD"/>
    <w:rsid w:val="00DD13B9"/>
    <w:rsid w:val="00DD6397"/>
    <w:rsid w:val="00DE33EB"/>
    <w:rsid w:val="00E028B4"/>
    <w:rsid w:val="00E15A6F"/>
    <w:rsid w:val="00E20D23"/>
    <w:rsid w:val="00E23B2A"/>
    <w:rsid w:val="00E26244"/>
    <w:rsid w:val="00E26903"/>
    <w:rsid w:val="00E40512"/>
    <w:rsid w:val="00E4300F"/>
    <w:rsid w:val="00E4565E"/>
    <w:rsid w:val="00E51450"/>
    <w:rsid w:val="00E6467D"/>
    <w:rsid w:val="00E71E60"/>
    <w:rsid w:val="00E77A43"/>
    <w:rsid w:val="00E832D1"/>
    <w:rsid w:val="00EA200C"/>
    <w:rsid w:val="00EA3FBA"/>
    <w:rsid w:val="00EA6B19"/>
    <w:rsid w:val="00EB0679"/>
    <w:rsid w:val="00ED7CF6"/>
    <w:rsid w:val="00EE2156"/>
    <w:rsid w:val="00EE2418"/>
    <w:rsid w:val="00F01D41"/>
    <w:rsid w:val="00F035EF"/>
    <w:rsid w:val="00F13172"/>
    <w:rsid w:val="00F4131D"/>
    <w:rsid w:val="00F45505"/>
    <w:rsid w:val="00F618F5"/>
    <w:rsid w:val="00F75A48"/>
    <w:rsid w:val="00F87CDE"/>
    <w:rsid w:val="00F926BB"/>
    <w:rsid w:val="00FA057B"/>
    <w:rsid w:val="00FA4D1E"/>
    <w:rsid w:val="00FB5C6C"/>
    <w:rsid w:val="00FD01EE"/>
    <w:rsid w:val="00FD321C"/>
    <w:rsid w:val="00FD525C"/>
    <w:rsid w:val="00FE1400"/>
    <w:rsid w:val="00FE7039"/>
    <w:rsid w:val="00FE7DBB"/>
    <w:rsid w:val="00FF75D3"/>
    <w:rsid w:val="00FF7CD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7B13"/>
    <w:rPr>
      <w:rFonts w:ascii="Calibri" w:eastAsia="Calibri" w:hAnsi="Calibri" w:cs="Times New Roman"/>
    </w:rPr>
  </w:style>
  <w:style w:type="paragraph" w:styleId="Heading1">
    <w:name w:val="heading 1"/>
    <w:basedOn w:val="Normal"/>
    <w:link w:val="Heading1Char"/>
    <w:uiPriority w:val="9"/>
    <w:qFormat/>
    <w:rsid w:val="00BE2B9A"/>
    <w:pPr>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paragraph" w:styleId="Heading2">
    <w:name w:val="heading 2"/>
    <w:basedOn w:val="Normal"/>
    <w:next w:val="Normal"/>
    <w:link w:val="Heading2Char"/>
    <w:uiPriority w:val="9"/>
    <w:unhideWhenUsed/>
    <w:qFormat/>
    <w:rsid w:val="0007620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5017"/>
    <w:pPr>
      <w:spacing w:after="0" w:line="240" w:lineRule="auto"/>
    </w:pPr>
    <w:rPr>
      <w:rFonts w:ascii="Calibri" w:eastAsia="Times New Roman" w:hAnsi="Calibri" w:cs="Times New Roman"/>
      <w:lang w:val="en-US"/>
    </w:rPr>
  </w:style>
  <w:style w:type="character" w:customStyle="1" w:styleId="NoSpacingChar">
    <w:name w:val="No Spacing Char"/>
    <w:basedOn w:val="DefaultParagraphFont"/>
    <w:link w:val="NoSpacing"/>
    <w:uiPriority w:val="1"/>
    <w:rsid w:val="00A05017"/>
    <w:rPr>
      <w:rFonts w:ascii="Calibri" w:eastAsia="Times New Roman" w:hAnsi="Calibri" w:cs="Times New Roman"/>
      <w:lang w:val="en-US"/>
    </w:rPr>
  </w:style>
  <w:style w:type="character" w:styleId="Emphasis">
    <w:name w:val="Emphasis"/>
    <w:basedOn w:val="DefaultParagraphFont"/>
    <w:uiPriority w:val="20"/>
    <w:qFormat/>
    <w:rsid w:val="00A05017"/>
    <w:rPr>
      <w:i/>
      <w:iCs/>
    </w:rPr>
  </w:style>
  <w:style w:type="character" w:customStyle="1" w:styleId="apple-converted-space">
    <w:name w:val="apple-converted-space"/>
    <w:basedOn w:val="DefaultParagraphFont"/>
    <w:rsid w:val="00A05017"/>
  </w:style>
  <w:style w:type="character" w:styleId="Hyperlink">
    <w:name w:val="Hyperlink"/>
    <w:basedOn w:val="DefaultParagraphFont"/>
    <w:uiPriority w:val="99"/>
    <w:unhideWhenUsed/>
    <w:rsid w:val="00A05017"/>
    <w:rPr>
      <w:color w:val="0000FF"/>
      <w:u w:val="single"/>
    </w:rPr>
  </w:style>
  <w:style w:type="paragraph" w:styleId="ListParagraph">
    <w:name w:val="List Paragraph"/>
    <w:basedOn w:val="Normal"/>
    <w:uiPriority w:val="34"/>
    <w:qFormat/>
    <w:rsid w:val="001A1BEC"/>
    <w:pPr>
      <w:ind w:left="720"/>
      <w:contextualSpacing/>
    </w:pPr>
    <w:rPr>
      <w:rFonts w:asciiTheme="minorHAnsi" w:eastAsiaTheme="minorHAnsi" w:hAnsiTheme="minorHAnsi" w:cstheme="minorBidi"/>
    </w:rPr>
  </w:style>
  <w:style w:type="character" w:styleId="Strong">
    <w:name w:val="Strong"/>
    <w:basedOn w:val="DefaultParagraphFont"/>
    <w:uiPriority w:val="22"/>
    <w:qFormat/>
    <w:rsid w:val="004304FD"/>
    <w:rPr>
      <w:b/>
      <w:bCs/>
    </w:rPr>
  </w:style>
  <w:style w:type="paragraph" w:styleId="BalloonText">
    <w:name w:val="Balloon Text"/>
    <w:basedOn w:val="Normal"/>
    <w:link w:val="BalloonTextChar"/>
    <w:uiPriority w:val="99"/>
    <w:semiHidden/>
    <w:unhideWhenUsed/>
    <w:rsid w:val="00CC66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629"/>
    <w:rPr>
      <w:rFonts w:ascii="Tahoma" w:eastAsia="Calibri" w:hAnsi="Tahoma" w:cs="Tahoma"/>
      <w:sz w:val="16"/>
      <w:szCs w:val="16"/>
    </w:rPr>
  </w:style>
  <w:style w:type="character" w:customStyle="1" w:styleId="small">
    <w:name w:val="small"/>
    <w:basedOn w:val="DefaultParagraphFont"/>
    <w:rsid w:val="00BE2B9A"/>
  </w:style>
  <w:style w:type="character" w:customStyle="1" w:styleId="fn">
    <w:name w:val="fn"/>
    <w:basedOn w:val="DefaultParagraphFont"/>
    <w:rsid w:val="00BE2B9A"/>
  </w:style>
  <w:style w:type="character" w:customStyle="1" w:styleId="Heading1Char">
    <w:name w:val="Heading 1 Char"/>
    <w:basedOn w:val="DefaultParagraphFont"/>
    <w:link w:val="Heading1"/>
    <w:uiPriority w:val="9"/>
    <w:rsid w:val="00BE2B9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7620F"/>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07620F"/>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semiHidden/>
    <w:unhideWhenUsed/>
    <w:rsid w:val="00B3641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36413"/>
    <w:rPr>
      <w:rFonts w:ascii="Calibri" w:eastAsia="Calibri" w:hAnsi="Calibri" w:cs="Times New Roman"/>
    </w:rPr>
  </w:style>
  <w:style w:type="paragraph" w:styleId="Footer">
    <w:name w:val="footer"/>
    <w:basedOn w:val="Normal"/>
    <w:link w:val="FooterChar"/>
    <w:uiPriority w:val="99"/>
    <w:unhideWhenUsed/>
    <w:rsid w:val="00B364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413"/>
    <w:rPr>
      <w:rFonts w:ascii="Calibri" w:eastAsia="Calibri" w:hAnsi="Calibri" w:cs="Times New Roman"/>
    </w:rPr>
  </w:style>
  <w:style w:type="character" w:styleId="LineNumber">
    <w:name w:val="line number"/>
    <w:basedOn w:val="DefaultParagraphFont"/>
    <w:uiPriority w:val="99"/>
    <w:semiHidden/>
    <w:unhideWhenUsed/>
    <w:rsid w:val="00B36413"/>
  </w:style>
</w:styles>
</file>

<file path=word/webSettings.xml><?xml version="1.0" encoding="utf-8"?>
<w:webSettings xmlns:r="http://schemas.openxmlformats.org/officeDocument/2006/relationships" xmlns:w="http://schemas.openxmlformats.org/wordprocessingml/2006/main">
  <w:divs>
    <w:div w:id="147482861">
      <w:bodyDiv w:val="1"/>
      <w:marLeft w:val="0"/>
      <w:marRight w:val="0"/>
      <w:marTop w:val="0"/>
      <w:marBottom w:val="0"/>
      <w:divBdr>
        <w:top w:val="none" w:sz="0" w:space="0" w:color="auto"/>
        <w:left w:val="none" w:sz="0" w:space="0" w:color="auto"/>
        <w:bottom w:val="none" w:sz="0" w:space="0" w:color="auto"/>
        <w:right w:val="none" w:sz="0" w:space="0" w:color="auto"/>
      </w:divBdr>
    </w:div>
    <w:div w:id="655182704">
      <w:bodyDiv w:val="1"/>
      <w:marLeft w:val="0"/>
      <w:marRight w:val="0"/>
      <w:marTop w:val="0"/>
      <w:marBottom w:val="0"/>
      <w:divBdr>
        <w:top w:val="none" w:sz="0" w:space="0" w:color="auto"/>
        <w:left w:val="none" w:sz="0" w:space="0" w:color="auto"/>
        <w:bottom w:val="none" w:sz="0" w:space="0" w:color="auto"/>
        <w:right w:val="none" w:sz="0" w:space="0" w:color="auto"/>
      </w:divBdr>
    </w:div>
    <w:div w:id="868683633">
      <w:bodyDiv w:val="1"/>
      <w:marLeft w:val="0"/>
      <w:marRight w:val="0"/>
      <w:marTop w:val="0"/>
      <w:marBottom w:val="0"/>
      <w:divBdr>
        <w:top w:val="none" w:sz="0" w:space="0" w:color="auto"/>
        <w:left w:val="none" w:sz="0" w:space="0" w:color="auto"/>
        <w:bottom w:val="none" w:sz="0" w:space="0" w:color="auto"/>
        <w:right w:val="none" w:sz="0" w:space="0" w:color="auto"/>
      </w:divBdr>
    </w:div>
    <w:div w:id="907879594">
      <w:bodyDiv w:val="1"/>
      <w:marLeft w:val="0"/>
      <w:marRight w:val="0"/>
      <w:marTop w:val="0"/>
      <w:marBottom w:val="0"/>
      <w:divBdr>
        <w:top w:val="none" w:sz="0" w:space="0" w:color="auto"/>
        <w:left w:val="none" w:sz="0" w:space="0" w:color="auto"/>
        <w:bottom w:val="none" w:sz="0" w:space="0" w:color="auto"/>
        <w:right w:val="none" w:sz="0" w:space="0" w:color="auto"/>
      </w:divBdr>
    </w:div>
    <w:div w:id="1008021081">
      <w:bodyDiv w:val="1"/>
      <w:marLeft w:val="0"/>
      <w:marRight w:val="0"/>
      <w:marTop w:val="0"/>
      <w:marBottom w:val="0"/>
      <w:divBdr>
        <w:top w:val="none" w:sz="0" w:space="0" w:color="auto"/>
        <w:left w:val="none" w:sz="0" w:space="0" w:color="auto"/>
        <w:bottom w:val="none" w:sz="0" w:space="0" w:color="auto"/>
        <w:right w:val="none" w:sz="0" w:space="0" w:color="auto"/>
      </w:divBdr>
    </w:div>
    <w:div w:id="1065420282">
      <w:bodyDiv w:val="1"/>
      <w:marLeft w:val="0"/>
      <w:marRight w:val="0"/>
      <w:marTop w:val="0"/>
      <w:marBottom w:val="0"/>
      <w:divBdr>
        <w:top w:val="none" w:sz="0" w:space="0" w:color="auto"/>
        <w:left w:val="none" w:sz="0" w:space="0" w:color="auto"/>
        <w:bottom w:val="none" w:sz="0" w:space="0" w:color="auto"/>
        <w:right w:val="none" w:sz="0" w:space="0" w:color="auto"/>
      </w:divBdr>
    </w:div>
    <w:div w:id="1243103381">
      <w:bodyDiv w:val="1"/>
      <w:marLeft w:val="0"/>
      <w:marRight w:val="0"/>
      <w:marTop w:val="0"/>
      <w:marBottom w:val="0"/>
      <w:divBdr>
        <w:top w:val="none" w:sz="0" w:space="0" w:color="auto"/>
        <w:left w:val="none" w:sz="0" w:space="0" w:color="auto"/>
        <w:bottom w:val="none" w:sz="0" w:space="0" w:color="auto"/>
        <w:right w:val="none" w:sz="0" w:space="0" w:color="auto"/>
      </w:divBdr>
    </w:div>
    <w:div w:id="1373379223">
      <w:bodyDiv w:val="1"/>
      <w:marLeft w:val="0"/>
      <w:marRight w:val="0"/>
      <w:marTop w:val="0"/>
      <w:marBottom w:val="0"/>
      <w:divBdr>
        <w:top w:val="none" w:sz="0" w:space="0" w:color="auto"/>
        <w:left w:val="none" w:sz="0" w:space="0" w:color="auto"/>
        <w:bottom w:val="none" w:sz="0" w:space="0" w:color="auto"/>
        <w:right w:val="none" w:sz="0" w:space="0" w:color="auto"/>
      </w:divBdr>
    </w:div>
    <w:div w:id="1554005058">
      <w:bodyDiv w:val="1"/>
      <w:marLeft w:val="0"/>
      <w:marRight w:val="0"/>
      <w:marTop w:val="0"/>
      <w:marBottom w:val="0"/>
      <w:divBdr>
        <w:top w:val="none" w:sz="0" w:space="0" w:color="auto"/>
        <w:left w:val="none" w:sz="0" w:space="0" w:color="auto"/>
        <w:bottom w:val="none" w:sz="0" w:space="0" w:color="auto"/>
        <w:right w:val="none" w:sz="0" w:space="0" w:color="auto"/>
      </w:divBdr>
    </w:div>
    <w:div w:id="1636792803">
      <w:bodyDiv w:val="1"/>
      <w:marLeft w:val="0"/>
      <w:marRight w:val="0"/>
      <w:marTop w:val="0"/>
      <w:marBottom w:val="0"/>
      <w:divBdr>
        <w:top w:val="none" w:sz="0" w:space="0" w:color="auto"/>
        <w:left w:val="none" w:sz="0" w:space="0" w:color="auto"/>
        <w:bottom w:val="none" w:sz="0" w:space="0" w:color="auto"/>
        <w:right w:val="none" w:sz="0" w:space="0" w:color="auto"/>
      </w:divBdr>
    </w:div>
    <w:div w:id="17262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mmunicationtheory.org/shannon-and-weaver-model-of-communication/" TargetMode="External"/><Relationship Id="rId18" Type="http://schemas.openxmlformats.org/officeDocument/2006/relationships/hyperlink" Target="https://www.annealbc.com/articlesarchive/2018/1/2/delegation-versus-abdication" TargetMode="External"/><Relationship Id="rId26" Type="http://schemas.openxmlformats.org/officeDocument/2006/relationships/hyperlink" Target="https://work.chron.com/effective-communication-between-management-employees-11299.html" TargetMode="External"/><Relationship Id="rId3" Type="http://schemas.openxmlformats.org/officeDocument/2006/relationships/styles" Target="styles.xml"/><Relationship Id="rId21" Type="http://schemas.openxmlformats.org/officeDocument/2006/relationships/hyperlink" Target="https://www.personneltoday.com/hr/author/andrewfilev/" TargetMode="External"/><Relationship Id="rId7" Type="http://schemas.openxmlformats.org/officeDocument/2006/relationships/endnotes" Target="endnotes.xml"/><Relationship Id="rId12" Type="http://schemas.openxmlformats.org/officeDocument/2006/relationships/hyperlink" Target="https://www.personneltoday.com/hr/three-ways-prevent-communication-breakdown-teams/" TargetMode="External"/><Relationship Id="rId17" Type="http://schemas.openxmlformats.org/officeDocument/2006/relationships/hyperlink" Target="https://thebusinesscommunication.com/two-way-communication-and-importance/" TargetMode="External"/><Relationship Id="rId25" Type="http://schemas.openxmlformats.org/officeDocument/2006/relationships/hyperlink" Target="https://www.communicationtheory.org/shannon-and-weaver-model-of-communication/" TargetMode="External"/><Relationship Id="rId2" Type="http://schemas.openxmlformats.org/officeDocument/2006/relationships/numbering" Target="numbering.xml"/><Relationship Id="rId16" Type="http://schemas.openxmlformats.org/officeDocument/2006/relationships/hyperlink" Target="https://www.instasent.com/en/blog/what-are-the-most-effective-communication-channels" TargetMode="External"/><Relationship Id="rId20" Type="http://schemas.openxmlformats.org/officeDocument/2006/relationships/hyperlink" Target="https://getlighthouse.com/blog/why-employees-leave-managers-not-companie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20Filev" TargetMode="External"/><Relationship Id="rId24" Type="http://schemas.openxmlformats.org/officeDocument/2006/relationships/hyperlink" Target="https://www.youtube.com/watch?v=o3ew6h5nHcc" TargetMode="External"/><Relationship Id="rId5" Type="http://schemas.openxmlformats.org/officeDocument/2006/relationships/webSettings" Target="webSettings.xml"/><Relationship Id="rId15" Type="http://schemas.openxmlformats.org/officeDocument/2006/relationships/hyperlink" Target="https://www.youtube.com/watch?v=o3ew6h5nHcc" TargetMode="External"/><Relationship Id="rId23" Type="http://schemas.openxmlformats.org/officeDocument/2006/relationships/hyperlink" Target="https://www.annealbc.com/articlesarchive/2018/1/2/delegation-versus-abdication" TargetMode="External"/><Relationship Id="rId28" Type="http://schemas.openxmlformats.org/officeDocument/2006/relationships/hyperlink" Target="https://thebusinesscommunication.com/two-way-communication-and-importance/" TargetMode="External"/><Relationship Id="rId10" Type="http://schemas.openxmlformats.org/officeDocument/2006/relationships/hyperlink" Target="https://getlighthouse.com/blog/why-employees-leave-managers-not-companies/" TargetMode="External"/><Relationship Id="rId19" Type="http://schemas.openxmlformats.org/officeDocument/2006/relationships/hyperlink" Target="https://www.instasent.com/en/blog/what-are-the-most-effective-communication-channel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freshbusinessthinking.com/poor-communication-is-the-biggest-reason-for-wanting-to-leave-a-job/" TargetMode="External"/><Relationship Id="rId14" Type="http://schemas.openxmlformats.org/officeDocument/2006/relationships/hyperlink" Target="https://tallyfy.com/organizational-structure-examples/" TargetMode="External"/><Relationship Id="rId22" Type="http://schemas.openxmlformats.org/officeDocument/2006/relationships/hyperlink" Target="https://www.personneltoday.com/hr/three-ways-prevent-communication-breakdown-teams/" TargetMode="External"/><Relationship Id="rId27" Type="http://schemas.openxmlformats.org/officeDocument/2006/relationships/hyperlink" Target="https://tallyfy.com/organizational-structure-exampl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A719D0-23F6-4E66-B811-4B532AED0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1653</TotalTime>
  <Pages>13</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SportTrain Wales</dc:creator>
  <cp:lastModifiedBy>SportTrain Wales</cp:lastModifiedBy>
  <cp:revision>394</cp:revision>
  <dcterms:created xsi:type="dcterms:W3CDTF">2019-02-25T21:56:00Z</dcterms:created>
  <dcterms:modified xsi:type="dcterms:W3CDTF">2019-04-04T21:01:00Z</dcterms:modified>
</cp:coreProperties>
</file>