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68EAEC" w14:textId="1DBF1123" w:rsidR="00A96860" w:rsidRDefault="00A96860" w:rsidP="00B6575E">
      <w:pPr>
        <w:jc w:val="both"/>
      </w:pPr>
    </w:p>
    <w:p w14:paraId="4C8DD2F0" w14:textId="180B75EE" w:rsidR="00A96860" w:rsidRPr="00B6575E" w:rsidRDefault="00A96860" w:rsidP="00B6575E">
      <w:pPr>
        <w:jc w:val="both"/>
        <w:rPr>
          <w:rFonts w:ascii="Times New Roman" w:hAnsi="Times New Roman" w:cs="Times New Roman"/>
          <w:b/>
          <w:bCs/>
          <w:u w:val="single"/>
        </w:rPr>
      </w:pPr>
      <w:r w:rsidRPr="00B6575E">
        <w:rPr>
          <w:rFonts w:ascii="Times New Roman" w:hAnsi="Times New Roman" w:cs="Times New Roman"/>
          <w:b/>
          <w:bCs/>
          <w:u w:val="single"/>
        </w:rPr>
        <w:t>Play Portfolio</w:t>
      </w:r>
    </w:p>
    <w:p w14:paraId="0AB7F857" w14:textId="0FCE4B07" w:rsidR="00A96860" w:rsidRPr="00A96860" w:rsidRDefault="00A96860" w:rsidP="00A96860">
      <w:pPr>
        <w:jc w:val="both"/>
        <w:rPr>
          <w:rFonts w:ascii="Times New Roman" w:hAnsi="Times New Roman" w:cs="Times New Roman"/>
          <w:b/>
          <w:bCs/>
          <w:u w:val="single"/>
        </w:rPr>
      </w:pPr>
    </w:p>
    <w:p w14:paraId="782112B9" w14:textId="0183FFAE" w:rsidR="00A96860" w:rsidRDefault="00A96860" w:rsidP="00A96860">
      <w:pPr>
        <w:jc w:val="both"/>
        <w:rPr>
          <w:rFonts w:ascii="Times New Roman" w:hAnsi="Times New Roman" w:cs="Times New Roman"/>
          <w:b/>
          <w:bCs/>
          <w:u w:val="single"/>
        </w:rPr>
      </w:pPr>
      <w:r w:rsidRPr="00A96860">
        <w:rPr>
          <w:rFonts w:ascii="Times New Roman" w:hAnsi="Times New Roman" w:cs="Times New Roman"/>
          <w:b/>
          <w:bCs/>
          <w:u w:val="single"/>
        </w:rPr>
        <w:t xml:space="preserve">Section 1 </w:t>
      </w:r>
    </w:p>
    <w:p w14:paraId="3FF46557" w14:textId="1DE09E1D" w:rsidR="007368B3" w:rsidRDefault="007368B3" w:rsidP="00A96860">
      <w:pPr>
        <w:jc w:val="both"/>
        <w:rPr>
          <w:rFonts w:ascii="Times New Roman" w:hAnsi="Times New Roman" w:cs="Times New Roman"/>
          <w:b/>
          <w:bCs/>
          <w:u w:val="single"/>
        </w:rPr>
      </w:pPr>
    </w:p>
    <w:p w14:paraId="4D1E85DE" w14:textId="59F7DECC" w:rsidR="007368B3" w:rsidRDefault="009C6816" w:rsidP="00B54587">
      <w:pPr>
        <w:spacing w:line="360" w:lineRule="auto"/>
        <w:jc w:val="both"/>
        <w:rPr>
          <w:rFonts w:ascii="Times New Roman" w:hAnsi="Times New Roman" w:cs="Times New Roman"/>
        </w:rPr>
      </w:pPr>
      <w:r>
        <w:rPr>
          <w:rFonts w:ascii="Times New Roman" w:hAnsi="Times New Roman" w:cs="Times New Roman"/>
        </w:rPr>
        <w:t xml:space="preserve">Play is an important </w:t>
      </w:r>
      <w:r w:rsidR="00B46DA8">
        <w:rPr>
          <w:rFonts w:ascii="Times New Roman" w:hAnsi="Times New Roman" w:cs="Times New Roman"/>
        </w:rPr>
        <w:t>aspect in a child</w:t>
      </w:r>
      <w:r w:rsidR="004A6786">
        <w:rPr>
          <w:rFonts w:ascii="Times New Roman" w:hAnsi="Times New Roman" w:cs="Times New Roman"/>
        </w:rPr>
        <w:t xml:space="preserve">’s </w:t>
      </w:r>
      <w:r w:rsidR="00B46DA8">
        <w:rPr>
          <w:rFonts w:ascii="Times New Roman" w:hAnsi="Times New Roman" w:cs="Times New Roman"/>
        </w:rPr>
        <w:t>development</w:t>
      </w:r>
      <w:r w:rsidR="004A6786">
        <w:rPr>
          <w:rFonts w:ascii="Times New Roman" w:hAnsi="Times New Roman" w:cs="Times New Roman"/>
        </w:rPr>
        <w:t xml:space="preserve">. </w:t>
      </w:r>
      <w:r w:rsidR="0085129A">
        <w:rPr>
          <w:rFonts w:ascii="Times New Roman" w:hAnsi="Times New Roman" w:cs="Times New Roman"/>
        </w:rPr>
        <w:t>It strengthens their cognitive</w:t>
      </w:r>
      <w:r w:rsidR="003A02C1">
        <w:rPr>
          <w:rFonts w:ascii="Times New Roman" w:hAnsi="Times New Roman" w:cs="Times New Roman"/>
        </w:rPr>
        <w:t>, physical, social and emotional development</w:t>
      </w:r>
      <w:r w:rsidR="00C34D4D">
        <w:rPr>
          <w:rFonts w:ascii="Times New Roman" w:hAnsi="Times New Roman" w:cs="Times New Roman"/>
        </w:rPr>
        <w:t xml:space="preserve"> </w:t>
      </w:r>
      <w:r w:rsidR="00AC5E00">
        <w:rPr>
          <w:rFonts w:ascii="Times New Roman" w:hAnsi="Times New Roman" w:cs="Times New Roman"/>
        </w:rPr>
        <w:t xml:space="preserve">states </w:t>
      </w:r>
      <w:r w:rsidR="00C34D4D">
        <w:rPr>
          <w:rFonts w:ascii="Times New Roman" w:hAnsi="Times New Roman" w:cs="Times New Roman"/>
        </w:rPr>
        <w:t>Ginsburg (2007)</w:t>
      </w:r>
      <w:r w:rsidR="003A02C1">
        <w:rPr>
          <w:rFonts w:ascii="Times New Roman" w:hAnsi="Times New Roman" w:cs="Times New Roman"/>
        </w:rPr>
        <w:t xml:space="preserve">. </w:t>
      </w:r>
      <w:r w:rsidR="00210D56">
        <w:rPr>
          <w:rFonts w:ascii="Times New Roman" w:hAnsi="Times New Roman" w:cs="Times New Roman"/>
        </w:rPr>
        <w:t>P</w:t>
      </w:r>
      <w:r w:rsidR="004E1386">
        <w:rPr>
          <w:rFonts w:ascii="Times New Roman" w:hAnsi="Times New Roman" w:cs="Times New Roman"/>
        </w:rPr>
        <w:t>lay is one of the most important</w:t>
      </w:r>
      <w:r w:rsidR="009B32DF">
        <w:rPr>
          <w:rFonts w:ascii="Times New Roman" w:hAnsi="Times New Roman" w:cs="Times New Roman"/>
        </w:rPr>
        <w:t xml:space="preserve"> aspects in child’s development and is the most natural way for children to learn. </w:t>
      </w:r>
      <w:r w:rsidR="004F5390">
        <w:rPr>
          <w:rFonts w:ascii="Times New Roman" w:hAnsi="Times New Roman" w:cs="Times New Roman"/>
        </w:rPr>
        <w:t>Also, p</w:t>
      </w:r>
      <w:r w:rsidR="00422648">
        <w:rPr>
          <w:rFonts w:ascii="Times New Roman" w:hAnsi="Times New Roman" w:cs="Times New Roman"/>
        </w:rPr>
        <w:t xml:space="preserve">lay can give the opportunity for parents to </w:t>
      </w:r>
      <w:r w:rsidR="004F5390">
        <w:rPr>
          <w:rFonts w:ascii="Times New Roman" w:hAnsi="Times New Roman" w:cs="Times New Roman"/>
        </w:rPr>
        <w:t xml:space="preserve">interact with children. </w:t>
      </w:r>
      <w:r w:rsidR="00B716B4">
        <w:rPr>
          <w:rFonts w:ascii="Times New Roman" w:hAnsi="Times New Roman" w:cs="Times New Roman"/>
        </w:rPr>
        <w:t>Play allows children to explore and create things due to their own imagination</w:t>
      </w:r>
      <w:r w:rsidR="00034B74">
        <w:rPr>
          <w:rFonts w:ascii="Times New Roman" w:hAnsi="Times New Roman" w:cs="Times New Roman"/>
        </w:rPr>
        <w:t xml:space="preserve">, this </w:t>
      </w:r>
      <w:r w:rsidR="003B67B9">
        <w:rPr>
          <w:rFonts w:ascii="Times New Roman" w:hAnsi="Times New Roman" w:cs="Times New Roman"/>
        </w:rPr>
        <w:t xml:space="preserve">also gives them their independence and confidence. </w:t>
      </w:r>
      <w:r w:rsidR="00320AB0">
        <w:rPr>
          <w:rFonts w:ascii="Times New Roman" w:hAnsi="Times New Roman" w:cs="Times New Roman"/>
        </w:rPr>
        <w:t>Early childhood games a</w:t>
      </w:r>
      <w:r w:rsidR="00B228DE">
        <w:rPr>
          <w:rFonts w:ascii="Times New Roman" w:hAnsi="Times New Roman" w:cs="Times New Roman"/>
        </w:rPr>
        <w:t>re important in a child’s development as these lay the foundations for formal education.</w:t>
      </w:r>
      <w:r w:rsidR="0047170A">
        <w:rPr>
          <w:rFonts w:ascii="Times New Roman" w:hAnsi="Times New Roman" w:cs="Times New Roman"/>
        </w:rPr>
        <w:t xml:space="preserve"> The first few years of a child’s life is important </w:t>
      </w:r>
      <w:r w:rsidR="00EC0608">
        <w:rPr>
          <w:rFonts w:ascii="Times New Roman" w:hAnsi="Times New Roman" w:cs="Times New Roman"/>
        </w:rPr>
        <w:t xml:space="preserve">as this is when the most significant brain development forms. Under stimulation </w:t>
      </w:r>
      <w:r w:rsidR="00E165C9">
        <w:rPr>
          <w:rFonts w:ascii="Times New Roman" w:hAnsi="Times New Roman" w:cs="Times New Roman"/>
        </w:rPr>
        <w:t>can have</w:t>
      </w:r>
      <w:r w:rsidR="006846EA">
        <w:rPr>
          <w:rFonts w:ascii="Times New Roman" w:hAnsi="Times New Roman" w:cs="Times New Roman"/>
        </w:rPr>
        <w:t xml:space="preserve"> a</w:t>
      </w:r>
      <w:r w:rsidR="00E165C9">
        <w:rPr>
          <w:rFonts w:ascii="Times New Roman" w:hAnsi="Times New Roman" w:cs="Times New Roman"/>
        </w:rPr>
        <w:t xml:space="preserve"> </w:t>
      </w:r>
      <w:r w:rsidR="00B204CA">
        <w:rPr>
          <w:rFonts w:ascii="Times New Roman" w:hAnsi="Times New Roman" w:cs="Times New Roman"/>
        </w:rPr>
        <w:t>long-term</w:t>
      </w:r>
      <w:r w:rsidR="00E165C9">
        <w:rPr>
          <w:rFonts w:ascii="Times New Roman" w:hAnsi="Times New Roman" w:cs="Times New Roman"/>
        </w:rPr>
        <w:t xml:space="preserve"> negative e</w:t>
      </w:r>
      <w:r w:rsidR="006846EA">
        <w:rPr>
          <w:rFonts w:ascii="Times New Roman" w:hAnsi="Times New Roman" w:cs="Times New Roman"/>
        </w:rPr>
        <w:t>ffect in their learning and physical development</w:t>
      </w:r>
      <w:r w:rsidR="00210D56">
        <w:rPr>
          <w:rFonts w:ascii="Times New Roman" w:hAnsi="Times New Roman" w:cs="Times New Roman"/>
        </w:rPr>
        <w:t xml:space="preserve"> states </w:t>
      </w:r>
      <w:r w:rsidR="00F116B6">
        <w:rPr>
          <w:rFonts w:ascii="Times New Roman" w:hAnsi="Times New Roman" w:cs="Times New Roman"/>
        </w:rPr>
        <w:t>M</w:t>
      </w:r>
      <w:r w:rsidR="00210D56">
        <w:rPr>
          <w:rFonts w:ascii="Times New Roman" w:hAnsi="Times New Roman" w:cs="Times New Roman"/>
        </w:rPr>
        <w:t xml:space="preserve">oyles </w:t>
      </w:r>
      <w:r w:rsidR="00F116B6">
        <w:rPr>
          <w:rFonts w:ascii="Times New Roman" w:hAnsi="Times New Roman" w:cs="Times New Roman"/>
        </w:rPr>
        <w:t>(2009).</w:t>
      </w:r>
      <w:r w:rsidR="006B57F0">
        <w:rPr>
          <w:rFonts w:ascii="Times New Roman" w:hAnsi="Times New Roman" w:cs="Times New Roman"/>
        </w:rPr>
        <w:t xml:space="preserve"> </w:t>
      </w:r>
      <w:r w:rsidR="00E526A5">
        <w:rPr>
          <w:rFonts w:ascii="Times New Roman" w:hAnsi="Times New Roman" w:cs="Times New Roman"/>
        </w:rPr>
        <w:t xml:space="preserve">It is important for </w:t>
      </w:r>
      <w:r w:rsidR="002E47C8">
        <w:rPr>
          <w:rFonts w:ascii="Times New Roman" w:hAnsi="Times New Roman" w:cs="Times New Roman"/>
        </w:rPr>
        <w:t>child</w:t>
      </w:r>
      <w:r w:rsidR="00DC1EB8">
        <w:rPr>
          <w:rFonts w:ascii="Times New Roman" w:hAnsi="Times New Roman" w:cs="Times New Roman"/>
        </w:rPr>
        <w:t xml:space="preserve">ren to explore the outdoor scenery </w:t>
      </w:r>
      <w:r w:rsidR="00F858AE">
        <w:rPr>
          <w:rFonts w:ascii="Times New Roman" w:hAnsi="Times New Roman" w:cs="Times New Roman"/>
        </w:rPr>
        <w:t>as it extremely beneficial for the</w:t>
      </w:r>
      <w:r w:rsidR="00CA33E3">
        <w:rPr>
          <w:rFonts w:ascii="Times New Roman" w:hAnsi="Times New Roman" w:cs="Times New Roman"/>
        </w:rPr>
        <w:t xml:space="preserve">ir development. Outdoor play allows </w:t>
      </w:r>
      <w:r w:rsidR="00C87DE7">
        <w:rPr>
          <w:rFonts w:ascii="Times New Roman" w:hAnsi="Times New Roman" w:cs="Times New Roman"/>
        </w:rPr>
        <w:t xml:space="preserve">children to </w:t>
      </w:r>
      <w:r w:rsidR="00DD6A65">
        <w:rPr>
          <w:rFonts w:ascii="Times New Roman" w:hAnsi="Times New Roman" w:cs="Times New Roman"/>
        </w:rPr>
        <w:t xml:space="preserve">explore the environment around them </w:t>
      </w:r>
      <w:r w:rsidR="00C82846">
        <w:rPr>
          <w:rFonts w:ascii="Times New Roman" w:hAnsi="Times New Roman" w:cs="Times New Roman"/>
        </w:rPr>
        <w:t>and gives them the opportunity to develop their gross motor skills, this is necessary in a child’s development</w:t>
      </w:r>
      <w:r w:rsidR="00210D56">
        <w:rPr>
          <w:rFonts w:ascii="Times New Roman" w:hAnsi="Times New Roman" w:cs="Times New Roman"/>
        </w:rPr>
        <w:t xml:space="preserve"> states family lives (no date)</w:t>
      </w:r>
      <w:r w:rsidR="00E44BB6">
        <w:rPr>
          <w:rFonts w:ascii="Times New Roman" w:hAnsi="Times New Roman" w:cs="Times New Roman"/>
        </w:rPr>
        <w:t xml:space="preserve">. </w:t>
      </w:r>
      <w:r w:rsidR="003F4D55">
        <w:rPr>
          <w:rFonts w:ascii="Times New Roman" w:hAnsi="Times New Roman" w:cs="Times New Roman"/>
        </w:rPr>
        <w:t xml:space="preserve"> </w:t>
      </w:r>
      <w:r w:rsidR="00963EF1">
        <w:rPr>
          <w:rFonts w:ascii="Times New Roman" w:hAnsi="Times New Roman" w:cs="Times New Roman"/>
        </w:rPr>
        <w:t xml:space="preserve">The Welsh Government (2002) states that there are three key aspects of play. </w:t>
      </w:r>
    </w:p>
    <w:p w14:paraId="30F4D946" w14:textId="15845ABD" w:rsidR="001B608F" w:rsidRDefault="007F461C" w:rsidP="001B608F">
      <w:pPr>
        <w:pStyle w:val="ListParagraph"/>
        <w:numPr>
          <w:ilvl w:val="0"/>
          <w:numId w:val="1"/>
        </w:numPr>
        <w:spacing w:line="360" w:lineRule="auto"/>
        <w:jc w:val="both"/>
        <w:rPr>
          <w:rFonts w:ascii="Times New Roman" w:hAnsi="Times New Roman" w:cs="Times New Roman"/>
        </w:rPr>
      </w:pPr>
      <w:r w:rsidRPr="007F461C">
        <w:rPr>
          <w:rFonts w:ascii="Times New Roman" w:hAnsi="Times New Roman" w:cs="Times New Roman"/>
        </w:rPr>
        <w:t xml:space="preserve">Freely chosen </w:t>
      </w:r>
      <w:proofErr w:type="gramStart"/>
      <w:r w:rsidR="00E44BB6" w:rsidRPr="007F461C">
        <w:rPr>
          <w:rFonts w:ascii="Times New Roman" w:hAnsi="Times New Roman" w:cs="Times New Roman"/>
        </w:rPr>
        <w:t>pla</w:t>
      </w:r>
      <w:r w:rsidR="00E44BB6">
        <w:rPr>
          <w:rFonts w:ascii="Times New Roman" w:hAnsi="Times New Roman" w:cs="Times New Roman"/>
        </w:rPr>
        <w:t>y</w:t>
      </w:r>
      <w:proofErr w:type="gramEnd"/>
      <w:r w:rsidR="00E44BB6">
        <w:rPr>
          <w:rFonts w:ascii="Times New Roman" w:hAnsi="Times New Roman" w:cs="Times New Roman"/>
        </w:rPr>
        <w:t>,</w:t>
      </w:r>
      <w:r w:rsidR="00473CDF">
        <w:rPr>
          <w:rFonts w:ascii="Times New Roman" w:hAnsi="Times New Roman" w:cs="Times New Roman"/>
        </w:rPr>
        <w:t xml:space="preserve"> children will decide when they want to do, what they will play and how to play it. They will net arrange anything they will do things how they want and will not set a timer on it</w:t>
      </w:r>
      <w:r w:rsidR="007F2EF0">
        <w:rPr>
          <w:rFonts w:ascii="Times New Roman" w:hAnsi="Times New Roman" w:cs="Times New Roman"/>
        </w:rPr>
        <w:t>.</w:t>
      </w:r>
    </w:p>
    <w:p w14:paraId="1EADFCAF" w14:textId="2606020C" w:rsidR="001B608F" w:rsidRPr="001B608F" w:rsidRDefault="001B608F" w:rsidP="001B608F">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Intrinsically motiv</w:t>
      </w:r>
      <w:r w:rsidR="00473CDF">
        <w:rPr>
          <w:rFonts w:ascii="Times New Roman" w:hAnsi="Times New Roman" w:cs="Times New Roman"/>
        </w:rPr>
        <w:t xml:space="preserve">ated: </w:t>
      </w:r>
      <w:r w:rsidR="00FD67AA">
        <w:rPr>
          <w:rFonts w:ascii="Times New Roman" w:hAnsi="Times New Roman" w:cs="Times New Roman"/>
        </w:rPr>
        <w:t>this play is not performed for any reward or certificate, basically just</w:t>
      </w:r>
      <w:r w:rsidR="002911EE">
        <w:rPr>
          <w:rFonts w:ascii="Times New Roman" w:hAnsi="Times New Roman" w:cs="Times New Roman"/>
        </w:rPr>
        <w:t xml:space="preserve"> for it </w:t>
      </w:r>
      <w:r w:rsidR="007F2EF0">
        <w:rPr>
          <w:rFonts w:ascii="Times New Roman" w:hAnsi="Times New Roman" w:cs="Times New Roman"/>
        </w:rPr>
        <w:t>is own sake.</w:t>
      </w:r>
    </w:p>
    <w:p w14:paraId="513428F6" w14:textId="11C6CF23" w:rsidR="007F461C" w:rsidRDefault="007F461C" w:rsidP="007F461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Personally directed:</w:t>
      </w:r>
      <w:r w:rsidR="007F2EF0">
        <w:rPr>
          <w:rFonts w:ascii="Times New Roman" w:hAnsi="Times New Roman" w:cs="Times New Roman"/>
        </w:rPr>
        <w:t xml:space="preserve"> children will decide everything for example, the rules, the game and </w:t>
      </w:r>
      <w:r w:rsidR="00923610">
        <w:rPr>
          <w:rFonts w:ascii="Times New Roman" w:hAnsi="Times New Roman" w:cs="Times New Roman"/>
        </w:rPr>
        <w:t>how they will do it.</w:t>
      </w:r>
    </w:p>
    <w:p w14:paraId="07C25F8D" w14:textId="28CF6962" w:rsidR="00BB163A" w:rsidRPr="00BB163A" w:rsidRDefault="002D0C8B" w:rsidP="00BB163A">
      <w:pPr>
        <w:spacing w:line="360" w:lineRule="auto"/>
        <w:jc w:val="both"/>
        <w:rPr>
          <w:rFonts w:ascii="Times New Roman" w:hAnsi="Times New Roman" w:cs="Times New Roman"/>
        </w:rPr>
      </w:pPr>
      <w:r>
        <w:rPr>
          <w:rFonts w:ascii="Times New Roman" w:hAnsi="Times New Roman" w:cs="Times New Roman"/>
        </w:rPr>
        <w:t xml:space="preserve">Kelly </w:t>
      </w:r>
      <w:r w:rsidR="003D4261">
        <w:rPr>
          <w:rFonts w:ascii="Times New Roman" w:hAnsi="Times New Roman" w:cs="Times New Roman"/>
        </w:rPr>
        <w:t xml:space="preserve">(2015) states that </w:t>
      </w:r>
      <w:r w:rsidR="004972A1">
        <w:rPr>
          <w:rFonts w:ascii="Times New Roman" w:hAnsi="Times New Roman" w:cs="Times New Roman"/>
        </w:rPr>
        <w:t xml:space="preserve">One type of </w:t>
      </w:r>
      <w:r w:rsidR="004C646A">
        <w:rPr>
          <w:rFonts w:ascii="Times New Roman" w:hAnsi="Times New Roman" w:cs="Times New Roman"/>
        </w:rPr>
        <w:t xml:space="preserve">play which is beneficial </w:t>
      </w:r>
      <w:r w:rsidR="00F450AB">
        <w:rPr>
          <w:rFonts w:ascii="Times New Roman" w:hAnsi="Times New Roman" w:cs="Times New Roman"/>
        </w:rPr>
        <w:t xml:space="preserve">to children is a </w:t>
      </w:r>
      <w:r w:rsidR="00BB163A" w:rsidRPr="00BB163A">
        <w:rPr>
          <w:rFonts w:ascii="Times New Roman" w:hAnsi="Times New Roman" w:cs="Times New Roman"/>
        </w:rPr>
        <w:t>Treasure basket</w:t>
      </w:r>
      <w:r w:rsidR="00F450AB">
        <w:rPr>
          <w:rFonts w:ascii="Times New Roman" w:hAnsi="Times New Roman" w:cs="Times New Roman"/>
        </w:rPr>
        <w:t xml:space="preserve">. This </w:t>
      </w:r>
      <w:r w:rsidR="00BB163A" w:rsidRPr="00BB163A">
        <w:rPr>
          <w:rFonts w:ascii="Times New Roman" w:hAnsi="Times New Roman" w:cs="Times New Roman"/>
        </w:rPr>
        <w:t xml:space="preserve">is a basket </w:t>
      </w:r>
      <w:r w:rsidR="00F450AB">
        <w:rPr>
          <w:rFonts w:ascii="Times New Roman" w:hAnsi="Times New Roman" w:cs="Times New Roman"/>
        </w:rPr>
        <w:t xml:space="preserve">which is </w:t>
      </w:r>
      <w:r w:rsidR="00BB163A" w:rsidRPr="00BB163A">
        <w:rPr>
          <w:rFonts w:ascii="Times New Roman" w:hAnsi="Times New Roman" w:cs="Times New Roman"/>
        </w:rPr>
        <w:t xml:space="preserve">full of natural resources for children to play and learn with and </w:t>
      </w:r>
      <w:r w:rsidR="00EB6A34">
        <w:rPr>
          <w:rFonts w:ascii="Times New Roman" w:hAnsi="Times New Roman" w:cs="Times New Roman"/>
        </w:rPr>
        <w:t xml:space="preserve">to </w:t>
      </w:r>
      <w:r w:rsidR="00BB163A" w:rsidRPr="00BB163A">
        <w:rPr>
          <w:rFonts w:ascii="Times New Roman" w:hAnsi="Times New Roman" w:cs="Times New Roman"/>
        </w:rPr>
        <w:t>stimulate different senses. This type of play also helps children with fine motor developments and holistic development.</w:t>
      </w:r>
      <w:r w:rsidR="00806B4A">
        <w:rPr>
          <w:rFonts w:ascii="Times New Roman" w:hAnsi="Times New Roman" w:cs="Times New Roman"/>
        </w:rPr>
        <w:t xml:space="preserve"> </w:t>
      </w:r>
      <w:r w:rsidR="00A62B27">
        <w:rPr>
          <w:rFonts w:ascii="Times New Roman" w:hAnsi="Times New Roman" w:cs="Times New Roman"/>
        </w:rPr>
        <w:t>A treasure basket is useful i</w:t>
      </w:r>
      <w:r w:rsidR="00316E0D">
        <w:rPr>
          <w:rFonts w:ascii="Times New Roman" w:hAnsi="Times New Roman" w:cs="Times New Roman"/>
        </w:rPr>
        <w:t>n</w:t>
      </w:r>
      <w:r w:rsidR="00A62B27">
        <w:rPr>
          <w:rFonts w:ascii="Times New Roman" w:hAnsi="Times New Roman" w:cs="Times New Roman"/>
        </w:rPr>
        <w:t xml:space="preserve"> holistic development.</w:t>
      </w:r>
    </w:p>
    <w:p w14:paraId="64E067F9" w14:textId="45278D76" w:rsidR="00001F13" w:rsidRDefault="0051646A" w:rsidP="00B54587">
      <w:pPr>
        <w:spacing w:line="360" w:lineRule="auto"/>
        <w:jc w:val="both"/>
        <w:rPr>
          <w:rFonts w:ascii="Times New Roman" w:hAnsi="Times New Roman" w:cs="Times New Roman"/>
        </w:rPr>
      </w:pPr>
      <w:r>
        <w:rPr>
          <w:rFonts w:ascii="Times New Roman" w:hAnsi="Times New Roman" w:cs="Times New Roman"/>
        </w:rPr>
        <w:t>Holistic development is another important aspect</w:t>
      </w:r>
      <w:r w:rsidR="00D444B2">
        <w:rPr>
          <w:rFonts w:ascii="Times New Roman" w:hAnsi="Times New Roman" w:cs="Times New Roman"/>
        </w:rPr>
        <w:t xml:space="preserve"> </w:t>
      </w:r>
      <w:r w:rsidR="00E137D8">
        <w:rPr>
          <w:rFonts w:ascii="Times New Roman" w:hAnsi="Times New Roman" w:cs="Times New Roman"/>
        </w:rPr>
        <w:t xml:space="preserve">when planning and assessing the needs </w:t>
      </w:r>
      <w:r w:rsidR="0078226C">
        <w:rPr>
          <w:rFonts w:ascii="Times New Roman" w:hAnsi="Times New Roman" w:cs="Times New Roman"/>
        </w:rPr>
        <w:t>of a</w:t>
      </w:r>
      <w:r>
        <w:rPr>
          <w:rFonts w:ascii="Times New Roman" w:hAnsi="Times New Roman" w:cs="Times New Roman"/>
        </w:rPr>
        <w:t xml:space="preserve"> child</w:t>
      </w:r>
      <w:r w:rsidR="004E03B8">
        <w:rPr>
          <w:rFonts w:ascii="Times New Roman" w:hAnsi="Times New Roman" w:cs="Times New Roman"/>
        </w:rPr>
        <w:t>’</w:t>
      </w:r>
      <w:r>
        <w:rPr>
          <w:rFonts w:ascii="Times New Roman" w:hAnsi="Times New Roman" w:cs="Times New Roman"/>
        </w:rPr>
        <w:t>s life</w:t>
      </w:r>
      <w:r w:rsidR="00E33A23">
        <w:rPr>
          <w:rFonts w:ascii="Times New Roman" w:hAnsi="Times New Roman" w:cs="Times New Roman"/>
        </w:rPr>
        <w:t xml:space="preserve">. </w:t>
      </w:r>
      <w:r w:rsidR="000F596E">
        <w:rPr>
          <w:rFonts w:ascii="Times New Roman" w:hAnsi="Times New Roman" w:cs="Times New Roman"/>
        </w:rPr>
        <w:t>F</w:t>
      </w:r>
      <w:r w:rsidR="00001F13">
        <w:rPr>
          <w:rFonts w:ascii="Times New Roman" w:hAnsi="Times New Roman" w:cs="Times New Roman"/>
        </w:rPr>
        <w:t>ive aspects in holistic development which are: physical, emotional, social, spiritual and intellectual.</w:t>
      </w:r>
      <w:r w:rsidR="004E03B8">
        <w:rPr>
          <w:rFonts w:ascii="Times New Roman" w:hAnsi="Times New Roman" w:cs="Times New Roman"/>
        </w:rPr>
        <w:t xml:space="preserve"> </w:t>
      </w:r>
      <w:r w:rsidR="002824AA">
        <w:rPr>
          <w:rFonts w:ascii="Times New Roman" w:hAnsi="Times New Roman" w:cs="Times New Roman"/>
        </w:rPr>
        <w:t xml:space="preserve">For children to feel </w:t>
      </w:r>
      <w:r w:rsidR="004E30CE">
        <w:rPr>
          <w:rFonts w:ascii="Times New Roman" w:hAnsi="Times New Roman" w:cs="Times New Roman"/>
        </w:rPr>
        <w:t>comfortable and safe in their environment for them to learn whilst the</w:t>
      </w:r>
      <w:r w:rsidR="00E7169F">
        <w:rPr>
          <w:rFonts w:ascii="Times New Roman" w:hAnsi="Times New Roman" w:cs="Times New Roman"/>
        </w:rPr>
        <w:t xml:space="preserve">y </w:t>
      </w:r>
      <w:r w:rsidR="00CC5DA3">
        <w:rPr>
          <w:rFonts w:ascii="Times New Roman" w:hAnsi="Times New Roman" w:cs="Times New Roman"/>
        </w:rPr>
        <w:t xml:space="preserve">play, space needs to be available for </w:t>
      </w:r>
      <w:r w:rsidR="009B74F5">
        <w:rPr>
          <w:rFonts w:ascii="Times New Roman" w:hAnsi="Times New Roman" w:cs="Times New Roman"/>
        </w:rPr>
        <w:t>creative play to occur, child-friendly furniture, interest corners</w:t>
      </w:r>
      <w:r w:rsidR="00AD670B">
        <w:rPr>
          <w:rFonts w:ascii="Times New Roman" w:hAnsi="Times New Roman" w:cs="Times New Roman"/>
        </w:rPr>
        <w:t xml:space="preserve"> and colour. All these</w:t>
      </w:r>
      <w:r w:rsidR="000759CD">
        <w:rPr>
          <w:rFonts w:ascii="Times New Roman" w:hAnsi="Times New Roman" w:cs="Times New Roman"/>
        </w:rPr>
        <w:t xml:space="preserve"> factors allow children </w:t>
      </w:r>
      <w:r w:rsidR="000750A6">
        <w:rPr>
          <w:rFonts w:ascii="Times New Roman" w:hAnsi="Times New Roman" w:cs="Times New Roman"/>
        </w:rPr>
        <w:t xml:space="preserve">to connect and </w:t>
      </w:r>
      <w:r w:rsidR="000750A6">
        <w:rPr>
          <w:rFonts w:ascii="Times New Roman" w:hAnsi="Times New Roman" w:cs="Times New Roman"/>
        </w:rPr>
        <w:lastRenderedPageBreak/>
        <w:t>be themselves.</w:t>
      </w:r>
      <w:r w:rsidR="00740D84">
        <w:rPr>
          <w:rFonts w:ascii="Times New Roman" w:hAnsi="Times New Roman" w:cs="Times New Roman"/>
        </w:rPr>
        <w:t xml:space="preserve"> </w:t>
      </w:r>
      <w:r w:rsidR="00047343">
        <w:rPr>
          <w:rFonts w:ascii="Times New Roman" w:hAnsi="Times New Roman" w:cs="Times New Roman"/>
        </w:rPr>
        <w:t xml:space="preserve">This </w:t>
      </w:r>
      <w:r w:rsidR="00B7580D">
        <w:rPr>
          <w:rFonts w:ascii="Times New Roman" w:hAnsi="Times New Roman" w:cs="Times New Roman"/>
        </w:rPr>
        <w:t xml:space="preserve">gives them their independence and </w:t>
      </w:r>
      <w:r w:rsidR="00DC4927">
        <w:rPr>
          <w:rFonts w:ascii="Times New Roman" w:hAnsi="Times New Roman" w:cs="Times New Roman"/>
        </w:rPr>
        <w:t xml:space="preserve">their </w:t>
      </w:r>
      <w:r w:rsidR="00B7580D">
        <w:rPr>
          <w:rFonts w:ascii="Times New Roman" w:hAnsi="Times New Roman" w:cs="Times New Roman"/>
        </w:rPr>
        <w:t xml:space="preserve">self-esteem. </w:t>
      </w:r>
      <w:r w:rsidR="009E466F">
        <w:rPr>
          <w:rFonts w:ascii="Times New Roman" w:hAnsi="Times New Roman" w:cs="Times New Roman"/>
        </w:rPr>
        <w:t xml:space="preserve">There are many benefits of holistic development </w:t>
      </w:r>
      <w:r w:rsidR="004D7813">
        <w:rPr>
          <w:rFonts w:ascii="Times New Roman" w:hAnsi="Times New Roman" w:cs="Times New Roman"/>
        </w:rPr>
        <w:t xml:space="preserve">such as </w:t>
      </w:r>
      <w:r w:rsidR="003B217E">
        <w:rPr>
          <w:rFonts w:ascii="Times New Roman" w:hAnsi="Times New Roman" w:cs="Times New Roman"/>
        </w:rPr>
        <w:t>it encourages a child’s mental growth</w:t>
      </w:r>
      <w:r w:rsidR="00546B84">
        <w:rPr>
          <w:rFonts w:ascii="Times New Roman" w:hAnsi="Times New Roman" w:cs="Times New Roman"/>
        </w:rPr>
        <w:t xml:space="preserve"> and places and importance</w:t>
      </w:r>
      <w:r w:rsidR="00660906">
        <w:rPr>
          <w:rFonts w:ascii="Times New Roman" w:hAnsi="Times New Roman" w:cs="Times New Roman"/>
        </w:rPr>
        <w:t xml:space="preserve"> </w:t>
      </w:r>
      <w:r w:rsidR="00165148">
        <w:rPr>
          <w:rFonts w:ascii="Times New Roman" w:hAnsi="Times New Roman" w:cs="Times New Roman"/>
        </w:rPr>
        <w:t xml:space="preserve">on their psychological and social growth. </w:t>
      </w:r>
      <w:r w:rsidR="00CE44F6">
        <w:rPr>
          <w:rFonts w:ascii="Times New Roman" w:hAnsi="Times New Roman" w:cs="Times New Roman"/>
        </w:rPr>
        <w:t xml:space="preserve">Holistic development allows </w:t>
      </w:r>
      <w:r w:rsidR="00F7320A">
        <w:rPr>
          <w:rFonts w:ascii="Times New Roman" w:hAnsi="Times New Roman" w:cs="Times New Roman"/>
        </w:rPr>
        <w:t>practitioners to assess the child</w:t>
      </w:r>
      <w:r w:rsidR="00D51479">
        <w:rPr>
          <w:rFonts w:ascii="Times New Roman" w:hAnsi="Times New Roman" w:cs="Times New Roman"/>
        </w:rPr>
        <w:t xml:space="preserve"> </w:t>
      </w:r>
      <w:r w:rsidR="00195898">
        <w:rPr>
          <w:rFonts w:ascii="Times New Roman" w:hAnsi="Times New Roman" w:cs="Times New Roman"/>
        </w:rPr>
        <w:t xml:space="preserve">and recognise what has been achieved and what needs to be achieved in a child’s development. </w:t>
      </w:r>
      <w:r w:rsidR="00155442">
        <w:rPr>
          <w:rFonts w:ascii="Times New Roman" w:hAnsi="Times New Roman" w:cs="Times New Roman"/>
        </w:rPr>
        <w:t xml:space="preserve">This type of development </w:t>
      </w:r>
      <w:r w:rsidR="00ED0252">
        <w:rPr>
          <w:rFonts w:ascii="Times New Roman" w:hAnsi="Times New Roman" w:cs="Times New Roman"/>
        </w:rPr>
        <w:t xml:space="preserve">can help to </w:t>
      </w:r>
      <w:r w:rsidR="00BA42B1">
        <w:rPr>
          <w:rFonts w:ascii="Times New Roman" w:hAnsi="Times New Roman" w:cs="Times New Roman"/>
        </w:rPr>
        <w:t>understand that progress in one area can have an effect the progress in another area.</w:t>
      </w:r>
      <w:r w:rsidR="00C96FB6">
        <w:rPr>
          <w:rFonts w:ascii="Times New Roman" w:hAnsi="Times New Roman" w:cs="Times New Roman"/>
        </w:rPr>
        <w:t xml:space="preserve"> </w:t>
      </w:r>
      <w:r w:rsidR="008F6C6F">
        <w:rPr>
          <w:rFonts w:ascii="Times New Roman" w:hAnsi="Times New Roman" w:cs="Times New Roman"/>
        </w:rPr>
        <w:t xml:space="preserve">A range of activities to support children with holistic development </w:t>
      </w:r>
      <w:r w:rsidR="00F22A86">
        <w:rPr>
          <w:rFonts w:ascii="Times New Roman" w:hAnsi="Times New Roman" w:cs="Times New Roman"/>
        </w:rPr>
        <w:t xml:space="preserve">can be </w:t>
      </w:r>
      <w:r w:rsidR="0000628B">
        <w:rPr>
          <w:rFonts w:ascii="Times New Roman" w:hAnsi="Times New Roman" w:cs="Times New Roman"/>
        </w:rPr>
        <w:t>introduced to</w:t>
      </w:r>
      <w:r w:rsidR="00F22A86">
        <w:rPr>
          <w:rFonts w:ascii="Times New Roman" w:hAnsi="Times New Roman" w:cs="Times New Roman"/>
        </w:rPr>
        <w:t xml:space="preserve"> them</w:t>
      </w:r>
      <w:r w:rsidR="002F3F68">
        <w:rPr>
          <w:rFonts w:ascii="Times New Roman" w:hAnsi="Times New Roman" w:cs="Times New Roman"/>
        </w:rPr>
        <w:t xml:space="preserve">. </w:t>
      </w:r>
      <w:r w:rsidR="00E46E08">
        <w:rPr>
          <w:rFonts w:ascii="Times New Roman" w:hAnsi="Times New Roman" w:cs="Times New Roman"/>
        </w:rPr>
        <w:t xml:space="preserve">(Elinor 2015) states that a </w:t>
      </w:r>
      <w:r w:rsidR="004C5E48">
        <w:rPr>
          <w:rFonts w:ascii="Times New Roman" w:hAnsi="Times New Roman" w:cs="Times New Roman"/>
        </w:rPr>
        <w:t xml:space="preserve">treasure basket for this development can be ideal for children as </w:t>
      </w:r>
      <w:r w:rsidR="00B63636">
        <w:rPr>
          <w:rFonts w:ascii="Times New Roman" w:hAnsi="Times New Roman" w:cs="Times New Roman"/>
        </w:rPr>
        <w:t>it supports them mentally, emotionally and physically</w:t>
      </w:r>
      <w:r w:rsidR="00F809E0">
        <w:rPr>
          <w:rFonts w:ascii="Times New Roman" w:hAnsi="Times New Roman" w:cs="Times New Roman"/>
        </w:rPr>
        <w:t xml:space="preserve">. </w:t>
      </w:r>
      <w:r w:rsidR="00E719DD">
        <w:rPr>
          <w:rFonts w:ascii="Times New Roman" w:hAnsi="Times New Roman" w:cs="Times New Roman"/>
        </w:rPr>
        <w:t>Children would be able to</w:t>
      </w:r>
      <w:r w:rsidR="00A74145">
        <w:rPr>
          <w:rFonts w:ascii="Times New Roman" w:hAnsi="Times New Roman" w:cs="Times New Roman"/>
        </w:rPr>
        <w:t xml:space="preserve"> explore their own chosen objects and with their senses </w:t>
      </w:r>
      <w:r w:rsidR="00B86CB7">
        <w:rPr>
          <w:rFonts w:ascii="Times New Roman" w:hAnsi="Times New Roman" w:cs="Times New Roman"/>
        </w:rPr>
        <w:t xml:space="preserve">they </w:t>
      </w:r>
      <w:r w:rsidR="00AC5876">
        <w:rPr>
          <w:rFonts w:ascii="Times New Roman" w:hAnsi="Times New Roman" w:cs="Times New Roman"/>
        </w:rPr>
        <w:t xml:space="preserve">will be able to recognise </w:t>
      </w:r>
      <w:r w:rsidR="00C06538">
        <w:rPr>
          <w:rFonts w:ascii="Times New Roman" w:hAnsi="Times New Roman" w:cs="Times New Roman"/>
        </w:rPr>
        <w:t xml:space="preserve">the </w:t>
      </w:r>
      <w:r w:rsidR="00AC5876">
        <w:rPr>
          <w:rFonts w:ascii="Times New Roman" w:hAnsi="Times New Roman" w:cs="Times New Roman"/>
        </w:rPr>
        <w:t>familiar items</w:t>
      </w:r>
      <w:r w:rsidR="00C06538">
        <w:rPr>
          <w:rFonts w:ascii="Times New Roman" w:hAnsi="Times New Roman" w:cs="Times New Roman"/>
        </w:rPr>
        <w:t xml:space="preserve">. </w:t>
      </w:r>
    </w:p>
    <w:p w14:paraId="2610FA6A" w14:textId="571A6A0C" w:rsidR="008A598E" w:rsidRDefault="00E22B2C" w:rsidP="00607BA0">
      <w:pPr>
        <w:spacing w:line="360" w:lineRule="auto"/>
        <w:jc w:val="both"/>
        <w:rPr>
          <w:rFonts w:ascii="Times New Roman" w:hAnsi="Times New Roman" w:cs="Times New Roman"/>
        </w:rPr>
      </w:pPr>
      <w:proofErr w:type="spellStart"/>
      <w:r>
        <w:rPr>
          <w:rFonts w:ascii="Times New Roman" w:hAnsi="Times New Roman" w:cs="Times New Roman"/>
        </w:rPr>
        <w:t>Ledendec</w:t>
      </w:r>
      <w:r w:rsidR="0007624E">
        <w:rPr>
          <w:rFonts w:ascii="Times New Roman" w:hAnsi="Times New Roman" w:cs="Times New Roman"/>
        </w:rPr>
        <w:t>ker</w:t>
      </w:r>
      <w:proofErr w:type="spellEnd"/>
      <w:r w:rsidR="0007624E">
        <w:rPr>
          <w:rFonts w:ascii="Times New Roman" w:hAnsi="Times New Roman" w:cs="Times New Roman"/>
        </w:rPr>
        <w:t xml:space="preserve"> (2020) states that </w:t>
      </w:r>
      <w:r w:rsidR="00607BA0">
        <w:rPr>
          <w:rFonts w:ascii="Times New Roman" w:hAnsi="Times New Roman" w:cs="Times New Roman"/>
        </w:rPr>
        <w:t>Self- directed play is what activates a child’s creation and purpose, this type of play indicates that children do their own idea of how they want to play, at their own pace, led by their own interests. They do everything in their own terms</w:t>
      </w:r>
      <w:r w:rsidR="007855C3">
        <w:rPr>
          <w:rFonts w:ascii="Times New Roman" w:hAnsi="Times New Roman" w:cs="Times New Roman"/>
        </w:rPr>
        <w:t xml:space="preserve">. Benefits that self-directed play can give </w:t>
      </w:r>
      <w:r w:rsidR="00962FF9">
        <w:rPr>
          <w:rFonts w:ascii="Times New Roman" w:hAnsi="Times New Roman" w:cs="Times New Roman"/>
        </w:rPr>
        <w:t>are</w:t>
      </w:r>
      <w:r w:rsidR="00607BA0">
        <w:rPr>
          <w:rFonts w:ascii="Times New Roman" w:hAnsi="Times New Roman" w:cs="Times New Roman"/>
        </w:rPr>
        <w:t xml:space="preserve"> freedom, control of their own environment, independence, growth of self-esteem, confidence </w:t>
      </w:r>
      <w:r w:rsidR="008A598E">
        <w:rPr>
          <w:rFonts w:ascii="Times New Roman" w:hAnsi="Times New Roman" w:cs="Times New Roman"/>
        </w:rPr>
        <w:t xml:space="preserve">and to </w:t>
      </w:r>
      <w:r w:rsidR="00607BA0">
        <w:rPr>
          <w:rFonts w:ascii="Times New Roman" w:hAnsi="Times New Roman" w:cs="Times New Roman"/>
        </w:rPr>
        <w:t xml:space="preserve">help them to identify their own limits. </w:t>
      </w:r>
    </w:p>
    <w:p w14:paraId="4C4D779F" w14:textId="1D205CD0" w:rsidR="00607BA0" w:rsidRDefault="00607BA0" w:rsidP="00607BA0">
      <w:pPr>
        <w:spacing w:line="360" w:lineRule="auto"/>
        <w:jc w:val="both"/>
        <w:rPr>
          <w:rFonts w:ascii="Times New Roman" w:hAnsi="Times New Roman" w:cs="Times New Roman"/>
        </w:rPr>
      </w:pPr>
      <w:r>
        <w:rPr>
          <w:rFonts w:ascii="Times New Roman" w:hAnsi="Times New Roman" w:cs="Times New Roman"/>
        </w:rPr>
        <w:t>A treasure baske</w:t>
      </w:r>
      <w:r w:rsidR="00227B92">
        <w:rPr>
          <w:rFonts w:ascii="Times New Roman" w:hAnsi="Times New Roman" w:cs="Times New Roman"/>
        </w:rPr>
        <w:t>t</w:t>
      </w:r>
      <w:r>
        <w:rPr>
          <w:rFonts w:ascii="Times New Roman" w:hAnsi="Times New Roman" w:cs="Times New Roman"/>
        </w:rPr>
        <w:t xml:space="preserve"> is a useful resource in a self-directed play environment as children can choose which certain object, they are interested in. They can choose what they would like to do with this object. This shows that they are using their own initiative. </w:t>
      </w:r>
    </w:p>
    <w:p w14:paraId="60AFE8D1" w14:textId="6C148AE6" w:rsidR="00934BE9" w:rsidRPr="00934BE9" w:rsidRDefault="00934BE9" w:rsidP="00934BE9">
      <w:pPr>
        <w:autoSpaceDE w:val="0"/>
        <w:autoSpaceDN w:val="0"/>
        <w:adjustRightInd w:val="0"/>
        <w:spacing w:line="360" w:lineRule="auto"/>
        <w:jc w:val="both"/>
        <w:rPr>
          <w:rFonts w:ascii="Times New Roman" w:hAnsi="Times New Roman" w:cs="Times New Roman"/>
        </w:rPr>
      </w:pPr>
      <w:r w:rsidRPr="00934BE9">
        <w:rPr>
          <w:rFonts w:ascii="Times New Roman" w:hAnsi="Times New Roman" w:cs="Times New Roman"/>
        </w:rPr>
        <w:t xml:space="preserve">When children play it is important for the parents to be there, however they should know the boundaries. </w:t>
      </w:r>
      <w:r w:rsidR="00E041D0">
        <w:rPr>
          <w:rFonts w:ascii="Times New Roman" w:hAnsi="Times New Roman" w:cs="Times New Roman"/>
        </w:rPr>
        <w:t>T</w:t>
      </w:r>
      <w:r w:rsidRPr="00934BE9">
        <w:rPr>
          <w:rFonts w:ascii="Times New Roman" w:hAnsi="Times New Roman" w:cs="Times New Roman"/>
        </w:rPr>
        <w:t xml:space="preserve">hey should take part and be involved but should not take over and direct on how their children play or try to change anything. If this does occur the child could possibly have a negative experience. </w:t>
      </w:r>
      <w:r w:rsidR="006B65BF">
        <w:rPr>
          <w:rFonts w:ascii="Times New Roman" w:hAnsi="Times New Roman" w:cs="Times New Roman"/>
        </w:rPr>
        <w:t>(</w:t>
      </w:r>
      <w:r w:rsidR="002B54B0">
        <w:rPr>
          <w:rFonts w:ascii="Times New Roman" w:hAnsi="Times New Roman" w:cs="Times New Roman"/>
        </w:rPr>
        <w:t xml:space="preserve">Amanda </w:t>
      </w:r>
      <w:r w:rsidR="006B65BF">
        <w:rPr>
          <w:rFonts w:ascii="Times New Roman" w:hAnsi="Times New Roman" w:cs="Times New Roman"/>
        </w:rPr>
        <w:t xml:space="preserve">2016) </w:t>
      </w:r>
      <w:r w:rsidR="007F03EC">
        <w:rPr>
          <w:rFonts w:ascii="Times New Roman" w:hAnsi="Times New Roman" w:cs="Times New Roman"/>
        </w:rPr>
        <w:t>For parents to support their children in self</w:t>
      </w:r>
      <w:r w:rsidR="00696156">
        <w:rPr>
          <w:rFonts w:ascii="Times New Roman" w:hAnsi="Times New Roman" w:cs="Times New Roman"/>
        </w:rPr>
        <w:t xml:space="preserve">-directed play they should, </w:t>
      </w:r>
      <w:r w:rsidR="007A6626">
        <w:rPr>
          <w:rFonts w:ascii="Times New Roman" w:hAnsi="Times New Roman" w:cs="Times New Roman"/>
        </w:rPr>
        <w:t>praise their child’s success</w:t>
      </w:r>
      <w:r w:rsidR="007F6101">
        <w:rPr>
          <w:rFonts w:ascii="Times New Roman" w:hAnsi="Times New Roman" w:cs="Times New Roman"/>
        </w:rPr>
        <w:t xml:space="preserve">, make sure they understand they </w:t>
      </w:r>
      <w:r w:rsidR="00E041D0">
        <w:rPr>
          <w:rFonts w:ascii="Times New Roman" w:hAnsi="Times New Roman" w:cs="Times New Roman"/>
        </w:rPr>
        <w:t xml:space="preserve">have </w:t>
      </w:r>
      <w:r w:rsidR="007F6101">
        <w:rPr>
          <w:rFonts w:ascii="Times New Roman" w:hAnsi="Times New Roman" w:cs="Times New Roman"/>
        </w:rPr>
        <w:t xml:space="preserve">done an achievement. </w:t>
      </w:r>
      <w:r w:rsidR="00D26409">
        <w:rPr>
          <w:rFonts w:ascii="Times New Roman" w:hAnsi="Times New Roman" w:cs="Times New Roman"/>
        </w:rPr>
        <w:t>Allow the child to enjoy learning by playing with objects that they like</w:t>
      </w:r>
      <w:r w:rsidR="005D20EB">
        <w:rPr>
          <w:rFonts w:ascii="Times New Roman" w:hAnsi="Times New Roman" w:cs="Times New Roman"/>
        </w:rPr>
        <w:t xml:space="preserve"> and let them explore. It is important for children to </w:t>
      </w:r>
      <w:r w:rsidR="00DB01E4">
        <w:rPr>
          <w:rFonts w:ascii="Times New Roman" w:hAnsi="Times New Roman" w:cs="Times New Roman"/>
        </w:rPr>
        <w:t xml:space="preserve">have time where they will not be interrupted so that they can be creative and use their own imagination. </w:t>
      </w:r>
      <w:r w:rsidR="00EC165F">
        <w:rPr>
          <w:rFonts w:ascii="Times New Roman" w:hAnsi="Times New Roman" w:cs="Times New Roman"/>
        </w:rPr>
        <w:t xml:space="preserve">Finally, make sure that there are numerous amounts of </w:t>
      </w:r>
      <w:r w:rsidR="00251A3D">
        <w:rPr>
          <w:rFonts w:ascii="Times New Roman" w:hAnsi="Times New Roman" w:cs="Times New Roman"/>
        </w:rPr>
        <w:t xml:space="preserve">opportunities where children can explore freely. </w:t>
      </w:r>
    </w:p>
    <w:p w14:paraId="712FA803" w14:textId="77777777" w:rsidR="00607BA0" w:rsidRDefault="00607BA0" w:rsidP="00B54587">
      <w:pPr>
        <w:spacing w:line="360" w:lineRule="auto"/>
        <w:jc w:val="both"/>
        <w:rPr>
          <w:rFonts w:ascii="Times New Roman" w:hAnsi="Times New Roman" w:cs="Times New Roman"/>
        </w:rPr>
      </w:pPr>
    </w:p>
    <w:p w14:paraId="338278E6" w14:textId="1BD8F46A" w:rsidR="00D507E6" w:rsidRDefault="00D507E6" w:rsidP="00B54587">
      <w:pPr>
        <w:spacing w:line="360" w:lineRule="auto"/>
        <w:jc w:val="both"/>
        <w:rPr>
          <w:rFonts w:ascii="Times New Roman" w:hAnsi="Times New Roman" w:cs="Times New Roman"/>
          <w:b/>
          <w:bCs/>
          <w:u w:val="single"/>
        </w:rPr>
      </w:pPr>
      <w:r w:rsidRPr="00D507E6">
        <w:rPr>
          <w:rFonts w:ascii="Times New Roman" w:hAnsi="Times New Roman" w:cs="Times New Roman"/>
          <w:b/>
          <w:bCs/>
          <w:u w:val="single"/>
        </w:rPr>
        <w:t xml:space="preserve">Section 2 </w:t>
      </w:r>
    </w:p>
    <w:p w14:paraId="348697FE" w14:textId="4AFB59DC" w:rsidR="0053238B" w:rsidRDefault="00E575FE" w:rsidP="0053238B">
      <w:pPr>
        <w:spacing w:line="360" w:lineRule="auto"/>
        <w:jc w:val="both"/>
        <w:rPr>
          <w:rFonts w:ascii="Times New Roman" w:hAnsi="Times New Roman" w:cs="Times New Roman"/>
        </w:rPr>
      </w:pPr>
      <w:proofErr w:type="spellStart"/>
      <w:r>
        <w:rPr>
          <w:rFonts w:ascii="Times New Roman" w:hAnsi="Times New Roman" w:cs="Times New Roman"/>
        </w:rPr>
        <w:t>Holecko</w:t>
      </w:r>
      <w:proofErr w:type="spellEnd"/>
      <w:r>
        <w:rPr>
          <w:rFonts w:ascii="Times New Roman" w:hAnsi="Times New Roman" w:cs="Times New Roman"/>
        </w:rPr>
        <w:t xml:space="preserve"> (2020) states r</w:t>
      </w:r>
      <w:r w:rsidR="00395F32">
        <w:rPr>
          <w:rFonts w:ascii="Times New Roman" w:hAnsi="Times New Roman" w:cs="Times New Roman"/>
        </w:rPr>
        <w:t>isk is benefic</w:t>
      </w:r>
      <w:r w:rsidR="00207C15">
        <w:rPr>
          <w:rFonts w:ascii="Times New Roman" w:hAnsi="Times New Roman" w:cs="Times New Roman"/>
        </w:rPr>
        <w:t>i</w:t>
      </w:r>
      <w:r w:rsidR="00395F32">
        <w:rPr>
          <w:rFonts w:ascii="Times New Roman" w:hAnsi="Times New Roman" w:cs="Times New Roman"/>
        </w:rPr>
        <w:t xml:space="preserve">al to a child’s </w:t>
      </w:r>
      <w:r w:rsidR="00207C15">
        <w:rPr>
          <w:rFonts w:ascii="Times New Roman" w:hAnsi="Times New Roman" w:cs="Times New Roman"/>
        </w:rPr>
        <w:t>development</w:t>
      </w:r>
      <w:r w:rsidR="001515A9">
        <w:rPr>
          <w:rFonts w:ascii="Times New Roman" w:hAnsi="Times New Roman" w:cs="Times New Roman"/>
        </w:rPr>
        <w:t xml:space="preserve"> although </w:t>
      </w:r>
      <w:r w:rsidR="00A356D5">
        <w:rPr>
          <w:rFonts w:ascii="Times New Roman" w:hAnsi="Times New Roman" w:cs="Times New Roman"/>
        </w:rPr>
        <w:t xml:space="preserve">parents would like to protect them from harm, risk </w:t>
      </w:r>
      <w:r w:rsidR="00515B31">
        <w:rPr>
          <w:rFonts w:ascii="Times New Roman" w:hAnsi="Times New Roman" w:cs="Times New Roman"/>
        </w:rPr>
        <w:t xml:space="preserve">is what a child needs to adapt to whilst growing up. </w:t>
      </w:r>
      <w:r w:rsidR="001C504B">
        <w:rPr>
          <w:rFonts w:ascii="Times New Roman" w:hAnsi="Times New Roman" w:cs="Times New Roman"/>
        </w:rPr>
        <w:t>This is where they will grow and learn as</w:t>
      </w:r>
      <w:r w:rsidR="002A40CF">
        <w:rPr>
          <w:rFonts w:ascii="Times New Roman" w:hAnsi="Times New Roman" w:cs="Times New Roman"/>
        </w:rPr>
        <w:t>,</w:t>
      </w:r>
      <w:r w:rsidR="001C504B">
        <w:rPr>
          <w:rFonts w:ascii="Times New Roman" w:hAnsi="Times New Roman" w:cs="Times New Roman"/>
        </w:rPr>
        <w:t xml:space="preserve"> they are taking their own opportunities</w:t>
      </w:r>
      <w:r w:rsidR="00A847AC">
        <w:rPr>
          <w:rFonts w:ascii="Times New Roman" w:hAnsi="Times New Roman" w:cs="Times New Roman"/>
        </w:rPr>
        <w:t xml:space="preserve"> and decisions.</w:t>
      </w:r>
      <w:r w:rsidR="00400E57">
        <w:rPr>
          <w:rFonts w:ascii="Times New Roman" w:hAnsi="Times New Roman" w:cs="Times New Roman"/>
        </w:rPr>
        <w:t xml:space="preserve"> </w:t>
      </w:r>
      <w:r w:rsidR="006D6D90">
        <w:rPr>
          <w:rFonts w:ascii="Times New Roman" w:hAnsi="Times New Roman" w:cs="Times New Roman"/>
        </w:rPr>
        <w:t>Although children c</w:t>
      </w:r>
      <w:r w:rsidR="00E8760C">
        <w:rPr>
          <w:rFonts w:ascii="Times New Roman" w:hAnsi="Times New Roman" w:cs="Times New Roman"/>
        </w:rPr>
        <w:t xml:space="preserve">ould fall or trip this </w:t>
      </w:r>
      <w:r w:rsidR="00232D0B">
        <w:rPr>
          <w:rFonts w:ascii="Times New Roman" w:hAnsi="Times New Roman" w:cs="Times New Roman"/>
        </w:rPr>
        <w:t xml:space="preserve">is </w:t>
      </w:r>
      <w:r w:rsidR="00E8760C">
        <w:rPr>
          <w:rFonts w:ascii="Times New Roman" w:hAnsi="Times New Roman" w:cs="Times New Roman"/>
        </w:rPr>
        <w:t xml:space="preserve">beneficial to their </w:t>
      </w:r>
      <w:r w:rsidR="00F4385B">
        <w:rPr>
          <w:rFonts w:ascii="Times New Roman" w:hAnsi="Times New Roman" w:cs="Times New Roman"/>
        </w:rPr>
        <w:t>physical and emotional confidence</w:t>
      </w:r>
      <w:r w:rsidR="00484798">
        <w:rPr>
          <w:rFonts w:ascii="Times New Roman" w:hAnsi="Times New Roman" w:cs="Times New Roman"/>
        </w:rPr>
        <w:t xml:space="preserve"> </w:t>
      </w:r>
      <w:r w:rsidR="00484798">
        <w:rPr>
          <w:rFonts w:ascii="Times New Roman" w:hAnsi="Times New Roman" w:cs="Times New Roman"/>
        </w:rPr>
        <w:lastRenderedPageBreak/>
        <w:t xml:space="preserve">as </w:t>
      </w:r>
      <w:r w:rsidR="00D23FE2">
        <w:rPr>
          <w:rFonts w:ascii="Times New Roman" w:hAnsi="Times New Roman" w:cs="Times New Roman"/>
        </w:rPr>
        <w:t xml:space="preserve">this is what motivates them to get back up and try again. </w:t>
      </w:r>
      <w:r w:rsidR="007E0947">
        <w:rPr>
          <w:rFonts w:ascii="Times New Roman" w:hAnsi="Times New Roman" w:cs="Times New Roman"/>
        </w:rPr>
        <w:t>Risk taking can gain a child</w:t>
      </w:r>
      <w:r w:rsidR="00CB4151">
        <w:rPr>
          <w:rFonts w:ascii="Times New Roman" w:hAnsi="Times New Roman" w:cs="Times New Roman"/>
        </w:rPr>
        <w:t xml:space="preserve">’s emotional health because </w:t>
      </w:r>
      <w:r w:rsidR="004F00AB">
        <w:rPr>
          <w:rFonts w:ascii="Times New Roman" w:hAnsi="Times New Roman" w:cs="Times New Roman"/>
        </w:rPr>
        <w:t>if</w:t>
      </w:r>
      <w:r w:rsidR="00C52071">
        <w:rPr>
          <w:rFonts w:ascii="Times New Roman" w:hAnsi="Times New Roman" w:cs="Times New Roman"/>
        </w:rPr>
        <w:t xml:space="preserve"> </w:t>
      </w:r>
      <w:r w:rsidR="00E245CF">
        <w:rPr>
          <w:rFonts w:ascii="Times New Roman" w:hAnsi="Times New Roman" w:cs="Times New Roman"/>
        </w:rPr>
        <w:t xml:space="preserve">it is a successful risk then the child will not feel scared. However, if there is any harm to the child for taking that </w:t>
      </w:r>
      <w:r w:rsidR="0007637C">
        <w:rPr>
          <w:rFonts w:ascii="Times New Roman" w:hAnsi="Times New Roman" w:cs="Times New Roman"/>
        </w:rPr>
        <w:t xml:space="preserve">choice </w:t>
      </w:r>
      <w:r w:rsidR="00E245CF">
        <w:rPr>
          <w:rFonts w:ascii="Times New Roman" w:hAnsi="Times New Roman" w:cs="Times New Roman"/>
        </w:rPr>
        <w:t>and they choose to get back up and try again, this is what will gain their confidence</w:t>
      </w:r>
      <w:r w:rsidR="001D28DC">
        <w:rPr>
          <w:rFonts w:ascii="Times New Roman" w:hAnsi="Times New Roman" w:cs="Times New Roman"/>
        </w:rPr>
        <w:t xml:space="preserve"> and therefore go on to gain more skills and increase their developmen</w:t>
      </w:r>
      <w:r w:rsidR="000D385F">
        <w:rPr>
          <w:rFonts w:ascii="Times New Roman" w:hAnsi="Times New Roman" w:cs="Times New Roman"/>
        </w:rPr>
        <w:t>t.</w:t>
      </w:r>
      <w:r w:rsidR="00A86A9F">
        <w:rPr>
          <w:rFonts w:ascii="Times New Roman" w:hAnsi="Times New Roman" w:cs="Times New Roman"/>
        </w:rPr>
        <w:t xml:space="preserve"> </w:t>
      </w:r>
      <w:r w:rsidR="00723D81">
        <w:rPr>
          <w:rFonts w:ascii="Times New Roman" w:hAnsi="Times New Roman" w:cs="Times New Roman"/>
        </w:rPr>
        <w:t xml:space="preserve">When a child </w:t>
      </w:r>
      <w:r w:rsidR="0080136E">
        <w:rPr>
          <w:rFonts w:ascii="Times New Roman" w:hAnsi="Times New Roman" w:cs="Times New Roman"/>
        </w:rPr>
        <w:t>takes a decision upon themselves the role of the adult</w:t>
      </w:r>
      <w:r w:rsidR="00EB3E44">
        <w:rPr>
          <w:rFonts w:ascii="Times New Roman" w:hAnsi="Times New Roman" w:cs="Times New Roman"/>
        </w:rPr>
        <w:t xml:space="preserve"> is important especially in a situation like this</w:t>
      </w:r>
      <w:r w:rsidR="00F33551">
        <w:rPr>
          <w:rFonts w:ascii="Times New Roman" w:hAnsi="Times New Roman" w:cs="Times New Roman"/>
        </w:rPr>
        <w:t xml:space="preserve"> as it is important to allow the child to do what they want as long as they are not put in dange</w:t>
      </w:r>
      <w:r w:rsidR="00C20CBE">
        <w:rPr>
          <w:rFonts w:ascii="Times New Roman" w:hAnsi="Times New Roman" w:cs="Times New Roman"/>
        </w:rPr>
        <w:t xml:space="preserve">r </w:t>
      </w:r>
      <w:proofErr w:type="spellStart"/>
      <w:r w:rsidR="00C20CBE">
        <w:rPr>
          <w:rFonts w:ascii="Times New Roman" w:hAnsi="Times New Roman" w:cs="Times New Roman"/>
        </w:rPr>
        <w:t>H</w:t>
      </w:r>
      <w:r w:rsidR="001821C1">
        <w:rPr>
          <w:rFonts w:ascii="Times New Roman" w:hAnsi="Times New Roman" w:cs="Times New Roman"/>
        </w:rPr>
        <w:t>olecko</w:t>
      </w:r>
      <w:proofErr w:type="spellEnd"/>
      <w:r w:rsidR="001821C1">
        <w:rPr>
          <w:rFonts w:ascii="Times New Roman" w:hAnsi="Times New Roman" w:cs="Times New Roman"/>
        </w:rPr>
        <w:t xml:space="preserve"> (2020).</w:t>
      </w:r>
      <w:r w:rsidR="00F33551">
        <w:rPr>
          <w:rFonts w:ascii="Times New Roman" w:hAnsi="Times New Roman" w:cs="Times New Roman"/>
        </w:rPr>
        <w:t xml:space="preserve"> </w:t>
      </w:r>
      <w:r w:rsidR="00D33E03">
        <w:rPr>
          <w:rFonts w:ascii="Times New Roman" w:hAnsi="Times New Roman" w:cs="Times New Roman"/>
        </w:rPr>
        <w:t xml:space="preserve">Bright horizons team </w:t>
      </w:r>
      <w:r w:rsidR="001821C1">
        <w:rPr>
          <w:rFonts w:ascii="Times New Roman" w:hAnsi="Times New Roman" w:cs="Times New Roman"/>
        </w:rPr>
        <w:t>(</w:t>
      </w:r>
      <w:r w:rsidR="00A61DC1">
        <w:rPr>
          <w:rFonts w:ascii="Times New Roman" w:hAnsi="Times New Roman" w:cs="Times New Roman"/>
        </w:rPr>
        <w:t>2018</w:t>
      </w:r>
      <w:r w:rsidR="001821C1">
        <w:rPr>
          <w:rFonts w:ascii="Times New Roman" w:hAnsi="Times New Roman" w:cs="Times New Roman"/>
        </w:rPr>
        <w:t xml:space="preserve">) </w:t>
      </w:r>
      <w:r w:rsidR="00D33E03">
        <w:rPr>
          <w:rFonts w:ascii="Times New Roman" w:hAnsi="Times New Roman" w:cs="Times New Roman"/>
        </w:rPr>
        <w:t>stated that when a child would like to do something, it is important that the parent asks themselves what is the worst that could happen? And what is</w:t>
      </w:r>
      <w:r w:rsidR="00D2742A">
        <w:rPr>
          <w:rFonts w:ascii="Times New Roman" w:hAnsi="Times New Roman" w:cs="Times New Roman"/>
        </w:rPr>
        <w:t xml:space="preserve"> the </w:t>
      </w:r>
      <w:r w:rsidR="001821C1">
        <w:rPr>
          <w:rFonts w:ascii="Times New Roman" w:hAnsi="Times New Roman" w:cs="Times New Roman"/>
        </w:rPr>
        <w:t xml:space="preserve">best </w:t>
      </w:r>
      <w:r w:rsidR="00D2742A">
        <w:rPr>
          <w:rFonts w:ascii="Times New Roman" w:hAnsi="Times New Roman" w:cs="Times New Roman"/>
        </w:rPr>
        <w:t xml:space="preserve">thing that can happen? </w:t>
      </w:r>
      <w:r w:rsidR="00854E91">
        <w:rPr>
          <w:rFonts w:ascii="Times New Roman" w:hAnsi="Times New Roman" w:cs="Times New Roman"/>
        </w:rPr>
        <w:t>As</w:t>
      </w:r>
      <w:r w:rsidR="00FE57EC">
        <w:rPr>
          <w:rFonts w:ascii="Times New Roman" w:hAnsi="Times New Roman" w:cs="Times New Roman"/>
        </w:rPr>
        <w:t xml:space="preserve"> </w:t>
      </w:r>
      <w:r w:rsidR="00D2742A">
        <w:rPr>
          <w:rFonts w:ascii="Times New Roman" w:hAnsi="Times New Roman" w:cs="Times New Roman"/>
        </w:rPr>
        <w:t xml:space="preserve">parents </w:t>
      </w:r>
      <w:r w:rsidR="006265B5">
        <w:rPr>
          <w:rFonts w:ascii="Times New Roman" w:hAnsi="Times New Roman" w:cs="Times New Roman"/>
        </w:rPr>
        <w:t xml:space="preserve">tend to make decisions based on </w:t>
      </w:r>
      <w:r w:rsidR="00EB562E">
        <w:rPr>
          <w:rFonts w:ascii="Times New Roman" w:hAnsi="Times New Roman" w:cs="Times New Roman"/>
        </w:rPr>
        <w:t xml:space="preserve">worry </w:t>
      </w:r>
      <w:r w:rsidR="00C92C1C">
        <w:rPr>
          <w:rFonts w:ascii="Times New Roman" w:hAnsi="Times New Roman" w:cs="Times New Roman"/>
        </w:rPr>
        <w:t xml:space="preserve">rather than </w:t>
      </w:r>
      <w:r w:rsidR="00FE57EC">
        <w:rPr>
          <w:rFonts w:ascii="Times New Roman" w:hAnsi="Times New Roman" w:cs="Times New Roman"/>
        </w:rPr>
        <w:t xml:space="preserve">the fact of realness. </w:t>
      </w:r>
      <w:r w:rsidR="003666C5">
        <w:rPr>
          <w:rFonts w:ascii="Times New Roman" w:hAnsi="Times New Roman" w:cs="Times New Roman"/>
        </w:rPr>
        <w:t xml:space="preserve">EYR team (2018) stated that </w:t>
      </w:r>
      <w:r w:rsidR="00AB50E5">
        <w:rPr>
          <w:rFonts w:ascii="Times New Roman" w:hAnsi="Times New Roman" w:cs="Times New Roman"/>
        </w:rPr>
        <w:t xml:space="preserve">adults need to encourage children to gain their confidence </w:t>
      </w:r>
      <w:r w:rsidR="00CD05A3">
        <w:rPr>
          <w:rFonts w:ascii="Times New Roman" w:hAnsi="Times New Roman" w:cs="Times New Roman"/>
        </w:rPr>
        <w:t xml:space="preserve">and try new things. </w:t>
      </w:r>
      <w:r w:rsidR="00FA4745">
        <w:rPr>
          <w:rFonts w:ascii="Times New Roman" w:hAnsi="Times New Roman" w:cs="Times New Roman"/>
        </w:rPr>
        <w:t>It is important for the parents to explore with the children and watch over them and also talk about certain things that fascinates children</w:t>
      </w:r>
      <w:r w:rsidR="006E723A">
        <w:rPr>
          <w:rFonts w:ascii="Times New Roman" w:hAnsi="Times New Roman" w:cs="Times New Roman"/>
        </w:rPr>
        <w:t xml:space="preserve">. Adults should respond to any questions that children ask </w:t>
      </w:r>
      <w:r w:rsidR="00BE1260">
        <w:rPr>
          <w:rFonts w:ascii="Times New Roman" w:hAnsi="Times New Roman" w:cs="Times New Roman"/>
        </w:rPr>
        <w:t>and also listen when they speak.</w:t>
      </w:r>
      <w:r w:rsidR="0088086E">
        <w:rPr>
          <w:rFonts w:ascii="Times New Roman" w:hAnsi="Times New Roman" w:cs="Times New Roman"/>
        </w:rPr>
        <w:t xml:space="preserve"> When children are playing and exploring, </w:t>
      </w:r>
      <w:r w:rsidR="001C0D4E">
        <w:rPr>
          <w:rFonts w:ascii="Times New Roman" w:hAnsi="Times New Roman" w:cs="Times New Roman"/>
        </w:rPr>
        <w:t xml:space="preserve">adults should watch and observe and if </w:t>
      </w:r>
      <w:r w:rsidR="007A3D58">
        <w:rPr>
          <w:rFonts w:ascii="Times New Roman" w:hAnsi="Times New Roman" w:cs="Times New Roman"/>
        </w:rPr>
        <w:t>necessary,</w:t>
      </w:r>
      <w:r w:rsidR="001C0D4E">
        <w:rPr>
          <w:rFonts w:ascii="Times New Roman" w:hAnsi="Times New Roman" w:cs="Times New Roman"/>
        </w:rPr>
        <w:t xml:space="preserve"> </w:t>
      </w:r>
      <w:r w:rsidR="00DC3E0F">
        <w:rPr>
          <w:rFonts w:ascii="Times New Roman" w:hAnsi="Times New Roman" w:cs="Times New Roman"/>
        </w:rPr>
        <w:t>change certain areas</w:t>
      </w:r>
      <w:r w:rsidR="007B043E">
        <w:rPr>
          <w:rFonts w:ascii="Times New Roman" w:hAnsi="Times New Roman" w:cs="Times New Roman"/>
        </w:rPr>
        <w:t xml:space="preserve"> so that it allocates and suites the child. </w:t>
      </w:r>
      <w:r w:rsidR="00EB04B1">
        <w:rPr>
          <w:rFonts w:ascii="Times New Roman" w:hAnsi="Times New Roman" w:cs="Times New Roman"/>
        </w:rPr>
        <w:t xml:space="preserve">Adults need to ensure that </w:t>
      </w:r>
      <w:r w:rsidR="007F49C6">
        <w:rPr>
          <w:rFonts w:ascii="Times New Roman" w:hAnsi="Times New Roman" w:cs="Times New Roman"/>
        </w:rPr>
        <w:t xml:space="preserve">when children </w:t>
      </w:r>
      <w:r w:rsidR="00037A60">
        <w:rPr>
          <w:rFonts w:ascii="Times New Roman" w:hAnsi="Times New Roman" w:cs="Times New Roman"/>
        </w:rPr>
        <w:t>play,</w:t>
      </w:r>
      <w:r w:rsidR="007F49C6">
        <w:rPr>
          <w:rFonts w:ascii="Times New Roman" w:hAnsi="Times New Roman" w:cs="Times New Roman"/>
        </w:rPr>
        <w:t xml:space="preserve"> they should be enjoying what they are doing but also understanding that if a child would like to do a certain activity then this should be allowed as long as there is no danger.</w:t>
      </w:r>
      <w:r w:rsidR="009C2F8E">
        <w:rPr>
          <w:rFonts w:ascii="Times New Roman" w:hAnsi="Times New Roman" w:cs="Times New Roman"/>
        </w:rPr>
        <w:t xml:space="preserve"> Bright </w:t>
      </w:r>
      <w:r w:rsidR="00F54CCD">
        <w:rPr>
          <w:rFonts w:ascii="Times New Roman" w:hAnsi="Times New Roman" w:cs="Times New Roman"/>
        </w:rPr>
        <w:t>Horizons (2018) states that</w:t>
      </w:r>
      <w:r w:rsidR="007F49C6">
        <w:rPr>
          <w:rFonts w:ascii="Times New Roman" w:hAnsi="Times New Roman" w:cs="Times New Roman"/>
        </w:rPr>
        <w:t xml:space="preserve"> </w:t>
      </w:r>
      <w:r w:rsidR="00293C02">
        <w:rPr>
          <w:rFonts w:ascii="Times New Roman" w:hAnsi="Times New Roman" w:cs="Times New Roman"/>
        </w:rPr>
        <w:t xml:space="preserve">Some of an </w:t>
      </w:r>
      <w:r w:rsidR="00037A60">
        <w:rPr>
          <w:rFonts w:ascii="Times New Roman" w:hAnsi="Times New Roman" w:cs="Times New Roman"/>
        </w:rPr>
        <w:t>adult’s</w:t>
      </w:r>
      <w:r w:rsidR="00293C02">
        <w:rPr>
          <w:rFonts w:ascii="Times New Roman" w:hAnsi="Times New Roman" w:cs="Times New Roman"/>
        </w:rPr>
        <w:t xml:space="preserve"> role </w:t>
      </w:r>
      <w:r w:rsidR="00F54CCD">
        <w:rPr>
          <w:rFonts w:ascii="Times New Roman" w:hAnsi="Times New Roman" w:cs="Times New Roman"/>
        </w:rPr>
        <w:t xml:space="preserve">is </w:t>
      </w:r>
      <w:r w:rsidR="00293C02">
        <w:rPr>
          <w:rFonts w:ascii="Times New Roman" w:hAnsi="Times New Roman" w:cs="Times New Roman"/>
        </w:rPr>
        <w:t xml:space="preserve">to ensure </w:t>
      </w:r>
      <w:r w:rsidR="004567CE">
        <w:rPr>
          <w:rFonts w:ascii="Times New Roman" w:hAnsi="Times New Roman" w:cs="Times New Roman"/>
        </w:rPr>
        <w:t>that children are away from an</w:t>
      </w:r>
      <w:r w:rsidR="00F54CCD">
        <w:rPr>
          <w:rFonts w:ascii="Times New Roman" w:hAnsi="Times New Roman" w:cs="Times New Roman"/>
        </w:rPr>
        <w:t xml:space="preserve">y </w:t>
      </w:r>
      <w:r w:rsidR="004567CE">
        <w:rPr>
          <w:rFonts w:ascii="Times New Roman" w:hAnsi="Times New Roman" w:cs="Times New Roman"/>
        </w:rPr>
        <w:t xml:space="preserve">sort of danger is to: risk asses the areas that children play in, </w:t>
      </w:r>
      <w:r w:rsidR="00EB12CC">
        <w:rPr>
          <w:rFonts w:ascii="Times New Roman" w:hAnsi="Times New Roman" w:cs="Times New Roman"/>
        </w:rPr>
        <w:t>make sure that the correct procedures and policies are being followed, ensure children are safe, ensure that all equipment has been checked via health and safety measures and is stage appropriate, join in only when you are invited by children</w:t>
      </w:r>
      <w:r w:rsidR="00CD179D">
        <w:rPr>
          <w:rFonts w:ascii="Times New Roman" w:hAnsi="Times New Roman" w:cs="Times New Roman"/>
        </w:rPr>
        <w:t xml:space="preserve"> and then to leave them enjoy without interfering once they have asked what they wanted to ask , </w:t>
      </w:r>
      <w:r w:rsidR="00CD4E29">
        <w:rPr>
          <w:rFonts w:ascii="Times New Roman" w:hAnsi="Times New Roman" w:cs="Times New Roman"/>
        </w:rPr>
        <w:t>be happy and joyful when being outside, ensure that all children are taking part</w:t>
      </w:r>
      <w:r w:rsidR="00286057">
        <w:rPr>
          <w:rFonts w:ascii="Times New Roman" w:hAnsi="Times New Roman" w:cs="Times New Roman"/>
        </w:rPr>
        <w:t xml:space="preserve"> and finally reflect on what is successful and what is not successful and why </w:t>
      </w:r>
      <w:r w:rsidR="003861FB">
        <w:rPr>
          <w:rFonts w:ascii="Times New Roman" w:hAnsi="Times New Roman" w:cs="Times New Roman"/>
        </w:rPr>
        <w:t>that may not be.</w:t>
      </w:r>
      <w:r w:rsidR="003F75AE">
        <w:rPr>
          <w:rFonts w:ascii="Times New Roman" w:hAnsi="Times New Roman" w:cs="Times New Roman"/>
        </w:rPr>
        <w:t xml:space="preserve"> </w:t>
      </w:r>
      <w:proofErr w:type="spellStart"/>
      <w:proofErr w:type="gramStart"/>
      <w:r w:rsidR="00FD546F">
        <w:rPr>
          <w:rFonts w:ascii="Times New Roman" w:hAnsi="Times New Roman" w:cs="Times New Roman"/>
        </w:rPr>
        <w:t>K</w:t>
      </w:r>
      <w:r w:rsidR="00A64AE7">
        <w:rPr>
          <w:rFonts w:ascii="Times New Roman" w:hAnsi="Times New Roman" w:cs="Times New Roman"/>
        </w:rPr>
        <w:t>.</w:t>
      </w:r>
      <w:r w:rsidR="000C0462">
        <w:rPr>
          <w:rFonts w:ascii="Times New Roman" w:hAnsi="Times New Roman" w:cs="Times New Roman"/>
        </w:rPr>
        <w:t>Blincoe</w:t>
      </w:r>
      <w:proofErr w:type="spellEnd"/>
      <w:proofErr w:type="gramEnd"/>
      <w:r w:rsidR="008D2C73">
        <w:rPr>
          <w:rFonts w:ascii="Times New Roman" w:hAnsi="Times New Roman" w:cs="Times New Roman"/>
        </w:rPr>
        <w:t xml:space="preserve"> </w:t>
      </w:r>
      <w:r w:rsidR="000C0462">
        <w:rPr>
          <w:rFonts w:ascii="Times New Roman" w:hAnsi="Times New Roman" w:cs="Times New Roman"/>
        </w:rPr>
        <w:t>(2015)</w:t>
      </w:r>
      <w:r w:rsidR="00F05AB2">
        <w:rPr>
          <w:rFonts w:ascii="Times New Roman" w:hAnsi="Times New Roman" w:cs="Times New Roman"/>
        </w:rPr>
        <w:t xml:space="preserve"> </w:t>
      </w:r>
      <w:r w:rsidR="0082210C">
        <w:rPr>
          <w:rFonts w:ascii="Times New Roman" w:hAnsi="Times New Roman" w:cs="Times New Roman"/>
        </w:rPr>
        <w:t>states that r</w:t>
      </w:r>
      <w:r w:rsidR="007C31C4">
        <w:rPr>
          <w:rFonts w:ascii="Times New Roman" w:hAnsi="Times New Roman" w:cs="Times New Roman"/>
        </w:rPr>
        <w:t>isk is an essential</w:t>
      </w:r>
      <w:r w:rsidR="00F033E5">
        <w:rPr>
          <w:rFonts w:ascii="Times New Roman" w:hAnsi="Times New Roman" w:cs="Times New Roman"/>
        </w:rPr>
        <w:t xml:space="preserve"> development in a balanced lifestyle. Allowing the child to healthy risk, especially physical </w:t>
      </w:r>
      <w:r w:rsidR="00AD7237">
        <w:rPr>
          <w:rFonts w:ascii="Times New Roman" w:hAnsi="Times New Roman" w:cs="Times New Roman"/>
        </w:rPr>
        <w:t xml:space="preserve">validates children to understand fear and possibly experience it. </w:t>
      </w:r>
      <w:r w:rsidR="00FA2607">
        <w:rPr>
          <w:rFonts w:ascii="Times New Roman" w:hAnsi="Times New Roman" w:cs="Times New Roman"/>
        </w:rPr>
        <w:t xml:space="preserve">This will allow them to </w:t>
      </w:r>
      <w:r w:rsidR="00524CE6">
        <w:rPr>
          <w:rFonts w:ascii="Times New Roman" w:hAnsi="Times New Roman" w:cs="Times New Roman"/>
        </w:rPr>
        <w:t>discover their strengths and limitations of their own body</w:t>
      </w:r>
      <w:r w:rsidR="00667D77">
        <w:rPr>
          <w:rFonts w:ascii="Times New Roman" w:hAnsi="Times New Roman" w:cs="Times New Roman"/>
        </w:rPr>
        <w:t>.</w:t>
      </w:r>
      <w:r w:rsidR="00983DF0">
        <w:rPr>
          <w:rFonts w:ascii="Times New Roman" w:hAnsi="Times New Roman" w:cs="Times New Roman"/>
        </w:rPr>
        <w:t xml:space="preserve"> </w:t>
      </w:r>
      <w:r w:rsidR="00585945">
        <w:rPr>
          <w:rFonts w:ascii="Times New Roman" w:hAnsi="Times New Roman" w:cs="Times New Roman"/>
        </w:rPr>
        <w:t xml:space="preserve">Getting children to adapt to risk taking and stepping out of their comfort zone is to take it step by step </w:t>
      </w:r>
      <w:r w:rsidR="0088083A">
        <w:rPr>
          <w:rFonts w:ascii="Times New Roman" w:hAnsi="Times New Roman" w:cs="Times New Roman"/>
        </w:rPr>
        <w:t xml:space="preserve">in an age-appropriate manner. To begin with, </w:t>
      </w:r>
      <w:r w:rsidR="00314C11">
        <w:rPr>
          <w:rFonts w:ascii="Times New Roman" w:hAnsi="Times New Roman" w:cs="Times New Roman"/>
        </w:rPr>
        <w:t xml:space="preserve">being </w:t>
      </w:r>
      <w:r w:rsidR="00422970">
        <w:rPr>
          <w:rFonts w:ascii="Times New Roman" w:hAnsi="Times New Roman" w:cs="Times New Roman"/>
        </w:rPr>
        <w:t>outside</w:t>
      </w:r>
      <w:r w:rsidR="00314C11">
        <w:rPr>
          <w:rFonts w:ascii="Times New Roman" w:hAnsi="Times New Roman" w:cs="Times New Roman"/>
        </w:rPr>
        <w:t xml:space="preserve"> is essential, time outdoors is important </w:t>
      </w:r>
      <w:r w:rsidR="00422970">
        <w:rPr>
          <w:rFonts w:ascii="Times New Roman" w:hAnsi="Times New Roman" w:cs="Times New Roman"/>
        </w:rPr>
        <w:t xml:space="preserve">as this is </w:t>
      </w:r>
      <w:r w:rsidR="00EF38E0">
        <w:rPr>
          <w:rFonts w:ascii="Times New Roman" w:hAnsi="Times New Roman" w:cs="Times New Roman"/>
        </w:rPr>
        <w:t xml:space="preserve">not a neat and controlled environment. Being outdoors allows children to </w:t>
      </w:r>
      <w:r w:rsidR="00302CC0">
        <w:rPr>
          <w:rFonts w:ascii="Times New Roman" w:hAnsi="Times New Roman" w:cs="Times New Roman"/>
        </w:rPr>
        <w:t xml:space="preserve">go and discover the woodland for example </w:t>
      </w:r>
      <w:r w:rsidR="00B04538">
        <w:rPr>
          <w:rFonts w:ascii="Times New Roman" w:hAnsi="Times New Roman" w:cs="Times New Roman"/>
        </w:rPr>
        <w:t>crawl under</w:t>
      </w:r>
      <w:r w:rsidR="00302CC0">
        <w:rPr>
          <w:rFonts w:ascii="Times New Roman" w:hAnsi="Times New Roman" w:cs="Times New Roman"/>
        </w:rPr>
        <w:t xml:space="preserve"> a hedge or </w:t>
      </w:r>
      <w:r w:rsidR="00B04538">
        <w:rPr>
          <w:rFonts w:ascii="Times New Roman" w:hAnsi="Times New Roman" w:cs="Times New Roman"/>
        </w:rPr>
        <w:t xml:space="preserve">discover trees and attempt to climb it. </w:t>
      </w:r>
      <w:r w:rsidR="005F00AF">
        <w:rPr>
          <w:rFonts w:ascii="Times New Roman" w:hAnsi="Times New Roman" w:cs="Times New Roman"/>
        </w:rPr>
        <w:t>Also, leaving children unsupervised in a garden could possibly lead to child to getting a co</w:t>
      </w:r>
      <w:r w:rsidR="001B302A">
        <w:rPr>
          <w:rFonts w:ascii="Times New Roman" w:hAnsi="Times New Roman" w:cs="Times New Roman"/>
        </w:rPr>
        <w:t xml:space="preserve">uple of </w:t>
      </w:r>
      <w:r w:rsidR="001B302A">
        <w:rPr>
          <w:rFonts w:ascii="Times New Roman" w:hAnsi="Times New Roman" w:cs="Times New Roman"/>
        </w:rPr>
        <w:lastRenderedPageBreak/>
        <w:t xml:space="preserve">grazes and bruises </w:t>
      </w:r>
      <w:r w:rsidR="006364E6">
        <w:rPr>
          <w:rFonts w:ascii="Times New Roman" w:hAnsi="Times New Roman" w:cs="Times New Roman"/>
        </w:rPr>
        <w:t>which is normal in children’s childhood</w:t>
      </w:r>
      <w:r w:rsidR="007F2CAD">
        <w:rPr>
          <w:rFonts w:ascii="Times New Roman" w:hAnsi="Times New Roman" w:cs="Times New Roman"/>
        </w:rPr>
        <w:t>, this will allow</w:t>
      </w:r>
      <w:r w:rsidR="004F7CE5">
        <w:rPr>
          <w:rFonts w:ascii="Times New Roman" w:hAnsi="Times New Roman" w:cs="Times New Roman"/>
        </w:rPr>
        <w:t xml:space="preserve"> </w:t>
      </w:r>
      <w:r w:rsidR="007F2CAD">
        <w:rPr>
          <w:rFonts w:ascii="Times New Roman" w:hAnsi="Times New Roman" w:cs="Times New Roman"/>
        </w:rPr>
        <w:t>them to make risk-related decisions for themselves</w:t>
      </w:r>
      <w:r w:rsidR="00265A5B">
        <w:rPr>
          <w:rFonts w:ascii="Times New Roman" w:hAnsi="Times New Roman" w:cs="Times New Roman"/>
        </w:rPr>
        <w:t xml:space="preserve"> </w:t>
      </w:r>
      <w:r w:rsidR="00563276">
        <w:rPr>
          <w:rFonts w:ascii="Times New Roman" w:hAnsi="Times New Roman" w:cs="Times New Roman"/>
        </w:rPr>
        <w:t xml:space="preserve">states </w:t>
      </w:r>
      <w:proofErr w:type="spellStart"/>
      <w:proofErr w:type="gramStart"/>
      <w:r w:rsidR="00265A5B">
        <w:rPr>
          <w:rFonts w:ascii="Times New Roman" w:hAnsi="Times New Roman" w:cs="Times New Roman"/>
        </w:rPr>
        <w:t>K</w:t>
      </w:r>
      <w:r w:rsidR="00A64AE7">
        <w:rPr>
          <w:rFonts w:ascii="Times New Roman" w:hAnsi="Times New Roman" w:cs="Times New Roman"/>
        </w:rPr>
        <w:t>.</w:t>
      </w:r>
      <w:r w:rsidR="00E528D6">
        <w:rPr>
          <w:rFonts w:ascii="Times New Roman" w:hAnsi="Times New Roman" w:cs="Times New Roman"/>
        </w:rPr>
        <w:t>Blincoe</w:t>
      </w:r>
      <w:proofErr w:type="spellEnd"/>
      <w:proofErr w:type="gramEnd"/>
      <w:r w:rsidR="00E528D6">
        <w:rPr>
          <w:rFonts w:ascii="Times New Roman" w:hAnsi="Times New Roman" w:cs="Times New Roman"/>
        </w:rPr>
        <w:t xml:space="preserve"> (2015).</w:t>
      </w:r>
      <w:r w:rsidR="00173DE8">
        <w:rPr>
          <w:rFonts w:ascii="Times New Roman" w:hAnsi="Times New Roman" w:cs="Times New Roman"/>
        </w:rPr>
        <w:t xml:space="preserve"> </w:t>
      </w:r>
      <w:r w:rsidR="00181319">
        <w:rPr>
          <w:rFonts w:ascii="Times New Roman" w:hAnsi="Times New Roman" w:cs="Times New Roman"/>
        </w:rPr>
        <w:t>Public Health (201</w:t>
      </w:r>
      <w:r w:rsidR="000951FB">
        <w:rPr>
          <w:rFonts w:ascii="Times New Roman" w:hAnsi="Times New Roman" w:cs="Times New Roman"/>
        </w:rPr>
        <w:t>2) state</w:t>
      </w:r>
      <w:r w:rsidR="00746DE6">
        <w:rPr>
          <w:rFonts w:ascii="Times New Roman" w:hAnsi="Times New Roman" w:cs="Times New Roman"/>
        </w:rPr>
        <w:t xml:space="preserve">s that </w:t>
      </w:r>
      <w:r w:rsidR="0083547C">
        <w:rPr>
          <w:rFonts w:ascii="Times New Roman" w:hAnsi="Times New Roman" w:cs="Times New Roman"/>
        </w:rPr>
        <w:t>Balancing risk whilst keep children from harm is impor</w:t>
      </w:r>
      <w:r w:rsidR="0065226C">
        <w:rPr>
          <w:rFonts w:ascii="Times New Roman" w:hAnsi="Times New Roman" w:cs="Times New Roman"/>
        </w:rPr>
        <w:t>tant especially from a parent’s point of view however, w</w:t>
      </w:r>
      <w:r w:rsidR="00CE64A4">
        <w:rPr>
          <w:rFonts w:ascii="Times New Roman" w:hAnsi="Times New Roman" w:cs="Times New Roman"/>
        </w:rPr>
        <w:t>hen a child wo</w:t>
      </w:r>
      <w:r w:rsidR="00807D9E">
        <w:rPr>
          <w:rFonts w:ascii="Times New Roman" w:hAnsi="Times New Roman" w:cs="Times New Roman"/>
        </w:rPr>
        <w:t>uld like to play</w:t>
      </w:r>
      <w:r w:rsidR="00FE0836">
        <w:rPr>
          <w:rFonts w:ascii="Times New Roman" w:hAnsi="Times New Roman" w:cs="Times New Roman"/>
        </w:rPr>
        <w:t xml:space="preserve"> in a risky manner</w:t>
      </w:r>
      <w:r w:rsidR="00807D9E">
        <w:rPr>
          <w:rFonts w:ascii="Times New Roman" w:hAnsi="Times New Roman" w:cs="Times New Roman"/>
        </w:rPr>
        <w:t xml:space="preserve"> it is important for the parents to not negotiate with the child or tell them no as </w:t>
      </w:r>
      <w:r w:rsidR="00FE0836">
        <w:rPr>
          <w:rFonts w:ascii="Times New Roman" w:hAnsi="Times New Roman" w:cs="Times New Roman"/>
        </w:rPr>
        <w:t xml:space="preserve">this can potentially increase risk </w:t>
      </w:r>
      <w:r w:rsidR="00DA247D">
        <w:rPr>
          <w:rFonts w:ascii="Times New Roman" w:hAnsi="Times New Roman" w:cs="Times New Roman"/>
        </w:rPr>
        <w:t xml:space="preserve">when they gain more independence. </w:t>
      </w:r>
      <w:r w:rsidR="00CD6C07">
        <w:rPr>
          <w:rFonts w:ascii="Times New Roman" w:hAnsi="Times New Roman" w:cs="Times New Roman"/>
        </w:rPr>
        <w:t xml:space="preserve">It has been discovered that </w:t>
      </w:r>
      <w:r w:rsidR="00B80251">
        <w:rPr>
          <w:rFonts w:ascii="Times New Roman" w:hAnsi="Times New Roman" w:cs="Times New Roman"/>
        </w:rPr>
        <w:t xml:space="preserve">children would like to be trusted </w:t>
      </w:r>
      <w:r w:rsidR="00A05940">
        <w:rPr>
          <w:rFonts w:ascii="Times New Roman" w:hAnsi="Times New Roman" w:cs="Times New Roman"/>
        </w:rPr>
        <w:t xml:space="preserve">when they make decisions for themselves </w:t>
      </w:r>
      <w:r w:rsidR="002043E8">
        <w:rPr>
          <w:rFonts w:ascii="Times New Roman" w:hAnsi="Times New Roman" w:cs="Times New Roman"/>
        </w:rPr>
        <w:t xml:space="preserve">and managing </w:t>
      </w:r>
      <w:r w:rsidR="00EB2AB4">
        <w:rPr>
          <w:rFonts w:ascii="Times New Roman" w:hAnsi="Times New Roman" w:cs="Times New Roman"/>
        </w:rPr>
        <w:t>the risk</w:t>
      </w:r>
      <w:r w:rsidR="00BD68AC">
        <w:rPr>
          <w:rFonts w:ascii="Times New Roman" w:hAnsi="Times New Roman" w:cs="Times New Roman"/>
        </w:rPr>
        <w:t xml:space="preserve"> as this allows them to identify and discover the risk. </w:t>
      </w:r>
      <w:r w:rsidR="00D8626D">
        <w:rPr>
          <w:rFonts w:ascii="Times New Roman" w:hAnsi="Times New Roman" w:cs="Times New Roman"/>
        </w:rPr>
        <w:t xml:space="preserve">Also, it identified their maturity and competence </w:t>
      </w:r>
      <w:r w:rsidR="0028647C">
        <w:rPr>
          <w:rFonts w:ascii="Times New Roman" w:hAnsi="Times New Roman" w:cs="Times New Roman"/>
        </w:rPr>
        <w:t xml:space="preserve">which involved being able to </w:t>
      </w:r>
      <w:r w:rsidR="00C43958">
        <w:rPr>
          <w:rFonts w:ascii="Times New Roman" w:hAnsi="Times New Roman" w:cs="Times New Roman"/>
        </w:rPr>
        <w:t xml:space="preserve">expose how much ability they had to </w:t>
      </w:r>
      <w:r w:rsidR="00FF3F78">
        <w:rPr>
          <w:rFonts w:ascii="Times New Roman" w:hAnsi="Times New Roman" w:cs="Times New Roman"/>
        </w:rPr>
        <w:t xml:space="preserve">conduct risks. </w:t>
      </w:r>
      <w:r w:rsidR="009F4F08">
        <w:rPr>
          <w:rFonts w:ascii="Times New Roman" w:hAnsi="Times New Roman" w:cs="Times New Roman"/>
        </w:rPr>
        <w:t xml:space="preserve">Although, </w:t>
      </w:r>
      <w:r w:rsidR="006B7010">
        <w:rPr>
          <w:rFonts w:ascii="Times New Roman" w:hAnsi="Times New Roman" w:cs="Times New Roman"/>
        </w:rPr>
        <w:t xml:space="preserve">taking risks </w:t>
      </w:r>
      <w:r w:rsidR="00F44DB2">
        <w:rPr>
          <w:rFonts w:ascii="Times New Roman" w:hAnsi="Times New Roman" w:cs="Times New Roman"/>
        </w:rPr>
        <w:t>allow</w:t>
      </w:r>
      <w:r w:rsidR="0028720C">
        <w:rPr>
          <w:rFonts w:ascii="Times New Roman" w:hAnsi="Times New Roman" w:cs="Times New Roman"/>
        </w:rPr>
        <w:t>s</w:t>
      </w:r>
      <w:r w:rsidR="00F44DB2">
        <w:rPr>
          <w:rFonts w:ascii="Times New Roman" w:hAnsi="Times New Roman" w:cs="Times New Roman"/>
        </w:rPr>
        <w:t xml:space="preserve"> children to show courage and physical skills</w:t>
      </w:r>
      <w:r w:rsidR="006237B2">
        <w:rPr>
          <w:rFonts w:ascii="Times New Roman" w:hAnsi="Times New Roman" w:cs="Times New Roman"/>
        </w:rPr>
        <w:t xml:space="preserve"> to themselves, teachers and parents. </w:t>
      </w:r>
      <w:proofErr w:type="gramStart"/>
      <w:r w:rsidR="006237B2">
        <w:rPr>
          <w:rFonts w:ascii="Times New Roman" w:hAnsi="Times New Roman" w:cs="Times New Roman"/>
        </w:rPr>
        <w:t>I</w:t>
      </w:r>
      <w:r w:rsidR="000877FD">
        <w:rPr>
          <w:rFonts w:ascii="Times New Roman" w:hAnsi="Times New Roman" w:cs="Times New Roman"/>
        </w:rPr>
        <w:t>f</w:t>
      </w:r>
      <w:proofErr w:type="gramEnd"/>
      <w:r w:rsidR="006237B2">
        <w:rPr>
          <w:rFonts w:ascii="Times New Roman" w:hAnsi="Times New Roman" w:cs="Times New Roman"/>
        </w:rPr>
        <w:t xml:space="preserve"> however, </w:t>
      </w:r>
      <w:r w:rsidR="000877FD">
        <w:rPr>
          <w:rFonts w:ascii="Times New Roman" w:hAnsi="Times New Roman" w:cs="Times New Roman"/>
        </w:rPr>
        <w:t>a minor injury w</w:t>
      </w:r>
      <w:r w:rsidR="00202866">
        <w:rPr>
          <w:rFonts w:ascii="Times New Roman" w:hAnsi="Times New Roman" w:cs="Times New Roman"/>
        </w:rPr>
        <w:t xml:space="preserve">ould </w:t>
      </w:r>
      <w:r w:rsidR="000877FD">
        <w:rPr>
          <w:rFonts w:ascii="Times New Roman" w:hAnsi="Times New Roman" w:cs="Times New Roman"/>
        </w:rPr>
        <w:t>happen there w</w:t>
      </w:r>
      <w:r w:rsidR="00CC1A16">
        <w:rPr>
          <w:rFonts w:ascii="Times New Roman" w:hAnsi="Times New Roman" w:cs="Times New Roman"/>
        </w:rPr>
        <w:t xml:space="preserve">ould be </w:t>
      </w:r>
      <w:r w:rsidR="000877FD">
        <w:rPr>
          <w:rFonts w:ascii="Times New Roman" w:hAnsi="Times New Roman" w:cs="Times New Roman"/>
        </w:rPr>
        <w:t xml:space="preserve">an </w:t>
      </w:r>
      <w:r w:rsidR="00202866">
        <w:rPr>
          <w:rFonts w:ascii="Times New Roman" w:hAnsi="Times New Roman" w:cs="Times New Roman"/>
        </w:rPr>
        <w:t xml:space="preserve">awareness that </w:t>
      </w:r>
      <w:r w:rsidR="00CC1A16">
        <w:rPr>
          <w:rFonts w:ascii="Times New Roman" w:hAnsi="Times New Roman" w:cs="Times New Roman"/>
        </w:rPr>
        <w:t xml:space="preserve">they know a risk had been taken </w:t>
      </w:r>
      <w:r w:rsidR="00191C54">
        <w:rPr>
          <w:rFonts w:ascii="Times New Roman" w:hAnsi="Times New Roman" w:cs="Times New Roman"/>
        </w:rPr>
        <w:t xml:space="preserve">and understanding that if too many injuries were to take place, it would just be </w:t>
      </w:r>
      <w:r w:rsidR="00730976">
        <w:rPr>
          <w:rFonts w:ascii="Times New Roman" w:hAnsi="Times New Roman" w:cs="Times New Roman"/>
        </w:rPr>
        <w:t xml:space="preserve">in a </w:t>
      </w:r>
      <w:r w:rsidR="001E00CB">
        <w:rPr>
          <w:rFonts w:ascii="Times New Roman" w:hAnsi="Times New Roman" w:cs="Times New Roman"/>
        </w:rPr>
        <w:t xml:space="preserve">clumsy or careless way. </w:t>
      </w:r>
      <w:r w:rsidR="00730976">
        <w:rPr>
          <w:rFonts w:ascii="Times New Roman" w:hAnsi="Times New Roman" w:cs="Times New Roman"/>
        </w:rPr>
        <w:t xml:space="preserve">Furthermore, this would allow children to </w:t>
      </w:r>
      <w:r w:rsidR="00B20604">
        <w:rPr>
          <w:rFonts w:ascii="Times New Roman" w:hAnsi="Times New Roman" w:cs="Times New Roman"/>
        </w:rPr>
        <w:t xml:space="preserve">maintain </w:t>
      </w:r>
      <w:r w:rsidR="00E83D00">
        <w:rPr>
          <w:rFonts w:ascii="Times New Roman" w:hAnsi="Times New Roman" w:cs="Times New Roman"/>
        </w:rPr>
        <w:t>risks and injuries at a manageable level</w:t>
      </w:r>
      <w:r w:rsidR="00746DE6">
        <w:rPr>
          <w:rFonts w:ascii="Times New Roman" w:hAnsi="Times New Roman" w:cs="Times New Roman"/>
        </w:rPr>
        <w:t xml:space="preserve"> </w:t>
      </w:r>
      <w:r w:rsidR="0047295A">
        <w:rPr>
          <w:rFonts w:ascii="Times New Roman" w:hAnsi="Times New Roman" w:cs="Times New Roman"/>
        </w:rPr>
        <w:t xml:space="preserve">states </w:t>
      </w:r>
      <w:r w:rsidR="00746DE6">
        <w:rPr>
          <w:rFonts w:ascii="Times New Roman" w:hAnsi="Times New Roman" w:cs="Times New Roman"/>
        </w:rPr>
        <w:t xml:space="preserve">Public Heath (2012). </w:t>
      </w:r>
    </w:p>
    <w:p w14:paraId="2A943ED9" w14:textId="74563A16" w:rsidR="00461F4B" w:rsidRDefault="00461F4B" w:rsidP="0053238B">
      <w:pPr>
        <w:spacing w:line="360" w:lineRule="auto"/>
        <w:jc w:val="both"/>
        <w:rPr>
          <w:rFonts w:ascii="Times New Roman" w:hAnsi="Times New Roman" w:cs="Times New Roman"/>
          <w:u w:val="single"/>
        </w:rPr>
      </w:pPr>
      <w:r w:rsidRPr="00461F4B">
        <w:rPr>
          <w:rFonts w:ascii="Times New Roman" w:hAnsi="Times New Roman" w:cs="Times New Roman"/>
          <w:u w:val="single"/>
        </w:rPr>
        <w:t xml:space="preserve">Section 3 </w:t>
      </w:r>
    </w:p>
    <w:p w14:paraId="2AFF5BCC" w14:textId="54EAD25D" w:rsidR="0064372D" w:rsidRDefault="00265B8D" w:rsidP="0053238B">
      <w:pPr>
        <w:spacing w:line="360" w:lineRule="auto"/>
        <w:jc w:val="both"/>
        <w:rPr>
          <w:rFonts w:ascii="Times New Roman" w:hAnsi="Times New Roman" w:cs="Times New Roman"/>
        </w:rPr>
      </w:pPr>
      <w:r>
        <w:rPr>
          <w:rFonts w:ascii="Times New Roman" w:hAnsi="Times New Roman" w:cs="Times New Roman"/>
        </w:rPr>
        <w:t>According to the welsh government (no date)</w:t>
      </w:r>
      <w:r w:rsidR="00006927">
        <w:rPr>
          <w:rFonts w:ascii="Times New Roman" w:hAnsi="Times New Roman" w:cs="Times New Roman"/>
        </w:rPr>
        <w:t xml:space="preserve"> </w:t>
      </w:r>
      <w:r w:rsidR="00E2570F">
        <w:rPr>
          <w:rFonts w:ascii="Times New Roman" w:hAnsi="Times New Roman" w:cs="Times New Roman"/>
        </w:rPr>
        <w:t xml:space="preserve">The foundation phase </w:t>
      </w:r>
      <w:r w:rsidR="001521EE">
        <w:rPr>
          <w:rFonts w:ascii="Times New Roman" w:hAnsi="Times New Roman" w:cs="Times New Roman"/>
        </w:rPr>
        <w:t xml:space="preserve">is a type of observation tool for </w:t>
      </w:r>
      <w:r w:rsidR="002A69B7">
        <w:rPr>
          <w:rFonts w:ascii="Times New Roman" w:hAnsi="Times New Roman" w:cs="Times New Roman"/>
        </w:rPr>
        <w:t>3- to 7-year-olds</w:t>
      </w:r>
      <w:r w:rsidR="001521EE">
        <w:rPr>
          <w:rFonts w:ascii="Times New Roman" w:hAnsi="Times New Roman" w:cs="Times New Roman"/>
        </w:rPr>
        <w:t xml:space="preserve"> in Wales. </w:t>
      </w:r>
      <w:r w:rsidR="002A69B7">
        <w:rPr>
          <w:rFonts w:ascii="Times New Roman" w:hAnsi="Times New Roman" w:cs="Times New Roman"/>
        </w:rPr>
        <w:t xml:space="preserve">The foundation phase has many benefits, it encourages children </w:t>
      </w:r>
      <w:r w:rsidR="00AF3C2B">
        <w:rPr>
          <w:rFonts w:ascii="Times New Roman" w:hAnsi="Times New Roman" w:cs="Times New Roman"/>
        </w:rPr>
        <w:t>to use their imagination and to be creative to make learning fun and be effective.</w:t>
      </w:r>
      <w:r w:rsidR="0036331D">
        <w:rPr>
          <w:rFonts w:ascii="Times New Roman" w:hAnsi="Times New Roman" w:cs="Times New Roman"/>
        </w:rPr>
        <w:t xml:space="preserve"> </w:t>
      </w:r>
      <w:r w:rsidR="00FF3709">
        <w:rPr>
          <w:rFonts w:ascii="Times New Roman" w:hAnsi="Times New Roman" w:cs="Times New Roman"/>
        </w:rPr>
        <w:t>Part of this</w:t>
      </w:r>
      <w:r w:rsidR="002003A3">
        <w:rPr>
          <w:rFonts w:ascii="Times New Roman" w:hAnsi="Times New Roman" w:cs="Times New Roman"/>
        </w:rPr>
        <w:t xml:space="preserve"> observation tools allows children </w:t>
      </w:r>
      <w:r w:rsidR="00462CB5">
        <w:rPr>
          <w:rFonts w:ascii="Times New Roman" w:hAnsi="Times New Roman" w:cs="Times New Roman"/>
        </w:rPr>
        <w:t xml:space="preserve">to take </w:t>
      </w:r>
      <w:r w:rsidR="0056290B">
        <w:rPr>
          <w:rFonts w:ascii="Times New Roman" w:hAnsi="Times New Roman" w:cs="Times New Roman"/>
        </w:rPr>
        <w:t xml:space="preserve">part in practical activities relevant to their developmental stage. </w:t>
      </w:r>
      <w:r w:rsidR="004A6071">
        <w:rPr>
          <w:rFonts w:ascii="Times New Roman" w:hAnsi="Times New Roman" w:cs="Times New Roman"/>
        </w:rPr>
        <w:t xml:space="preserve">They are challenged through </w:t>
      </w:r>
      <w:r w:rsidR="007527F8">
        <w:rPr>
          <w:rFonts w:ascii="Times New Roman" w:hAnsi="Times New Roman" w:cs="Times New Roman"/>
        </w:rPr>
        <w:t xml:space="preserve">practical activities </w:t>
      </w:r>
      <w:r w:rsidR="00B010A5">
        <w:rPr>
          <w:rFonts w:ascii="Times New Roman" w:hAnsi="Times New Roman" w:cs="Times New Roman"/>
        </w:rPr>
        <w:t xml:space="preserve">to develop their thinking and understanding by asking open-ended questions. Children are </w:t>
      </w:r>
      <w:r w:rsidR="00237B68">
        <w:rPr>
          <w:rFonts w:ascii="Times New Roman" w:hAnsi="Times New Roman" w:cs="Times New Roman"/>
        </w:rPr>
        <w:t xml:space="preserve">supported to discover </w:t>
      </w:r>
      <w:r w:rsidR="0024605D">
        <w:rPr>
          <w:rFonts w:ascii="Times New Roman" w:hAnsi="Times New Roman" w:cs="Times New Roman"/>
        </w:rPr>
        <w:t>concept and share ideas to activate problem solving.</w:t>
      </w:r>
      <w:r w:rsidR="009A7737">
        <w:rPr>
          <w:rFonts w:ascii="Times New Roman" w:hAnsi="Times New Roman" w:cs="Times New Roman"/>
        </w:rPr>
        <w:t xml:space="preserve"> </w:t>
      </w:r>
      <w:r w:rsidR="004A29DB">
        <w:rPr>
          <w:rFonts w:ascii="Times New Roman" w:hAnsi="Times New Roman" w:cs="Times New Roman"/>
        </w:rPr>
        <w:t xml:space="preserve">The foundation phase has </w:t>
      </w:r>
      <w:r w:rsidR="00347F2C">
        <w:rPr>
          <w:rFonts w:ascii="Times New Roman" w:hAnsi="Times New Roman" w:cs="Times New Roman"/>
        </w:rPr>
        <w:t xml:space="preserve">many </w:t>
      </w:r>
      <w:r w:rsidR="004A29DB">
        <w:rPr>
          <w:rFonts w:ascii="Times New Roman" w:hAnsi="Times New Roman" w:cs="Times New Roman"/>
        </w:rPr>
        <w:t>types of learning which can be delivered i</w:t>
      </w:r>
      <w:r w:rsidR="00916202">
        <w:rPr>
          <w:rFonts w:ascii="Times New Roman" w:hAnsi="Times New Roman" w:cs="Times New Roman"/>
        </w:rPr>
        <w:t>ndoors and outdoors through practical activities and active learning experiences. These are:</w:t>
      </w:r>
    </w:p>
    <w:p w14:paraId="2DFA8E2C" w14:textId="00DA4570" w:rsidR="00916202" w:rsidRDefault="00D368FF" w:rsidP="00D368F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Language, literacy and communication skills</w:t>
      </w:r>
    </w:p>
    <w:p w14:paraId="50A68765" w14:textId="08E5859D" w:rsidR="00D368FF" w:rsidRDefault="00D368FF" w:rsidP="00D368F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Mathematical development </w:t>
      </w:r>
    </w:p>
    <w:p w14:paraId="2ACA431A" w14:textId="07A9705D" w:rsidR="00D368FF" w:rsidRDefault="00D368FF" w:rsidP="00D368F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Personal and social development, well-being and cultural diversity </w:t>
      </w:r>
    </w:p>
    <w:p w14:paraId="0A484747" w14:textId="67E6246E" w:rsidR="00D368FF" w:rsidRDefault="00AF2E1C" w:rsidP="00D368F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Physical development </w:t>
      </w:r>
    </w:p>
    <w:p w14:paraId="03107245" w14:textId="2D616DF5" w:rsidR="00AF2E1C" w:rsidRPr="00D368FF" w:rsidRDefault="00AF2E1C" w:rsidP="00D368FF">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Creative development </w:t>
      </w:r>
    </w:p>
    <w:p w14:paraId="12909D7A" w14:textId="4992AF59" w:rsidR="00BD363B" w:rsidRDefault="004228BE" w:rsidP="00F74E10">
      <w:pPr>
        <w:spacing w:line="360" w:lineRule="auto"/>
        <w:jc w:val="both"/>
        <w:rPr>
          <w:rFonts w:ascii="Times New Roman" w:hAnsi="Times New Roman" w:cs="Times New Roman"/>
        </w:rPr>
      </w:pPr>
      <w:r>
        <w:rPr>
          <w:rFonts w:ascii="Times New Roman" w:hAnsi="Times New Roman" w:cs="Times New Roman"/>
        </w:rPr>
        <w:t>Welsh government (201</w:t>
      </w:r>
      <w:r w:rsidR="005836AE">
        <w:rPr>
          <w:rFonts w:ascii="Times New Roman" w:hAnsi="Times New Roman" w:cs="Times New Roman"/>
        </w:rPr>
        <w:t>1</w:t>
      </w:r>
      <w:r>
        <w:rPr>
          <w:rFonts w:ascii="Times New Roman" w:hAnsi="Times New Roman" w:cs="Times New Roman"/>
        </w:rPr>
        <w:t xml:space="preserve">) </w:t>
      </w:r>
      <w:r w:rsidR="007A2C6C">
        <w:rPr>
          <w:rFonts w:ascii="Times New Roman" w:hAnsi="Times New Roman" w:cs="Times New Roman"/>
        </w:rPr>
        <w:t xml:space="preserve">states </w:t>
      </w:r>
      <w:proofErr w:type="gramStart"/>
      <w:r w:rsidR="00432F03" w:rsidRPr="00F74E10">
        <w:rPr>
          <w:rFonts w:ascii="Times New Roman" w:hAnsi="Times New Roman" w:cs="Times New Roman"/>
        </w:rPr>
        <w:t>The</w:t>
      </w:r>
      <w:proofErr w:type="gramEnd"/>
      <w:r w:rsidR="00432F03" w:rsidRPr="00F74E10">
        <w:rPr>
          <w:rFonts w:ascii="Times New Roman" w:hAnsi="Times New Roman" w:cs="Times New Roman"/>
        </w:rPr>
        <w:t xml:space="preserve"> foundation phase profiles </w:t>
      </w:r>
      <w:r w:rsidR="00663B10">
        <w:rPr>
          <w:rFonts w:ascii="Times New Roman" w:hAnsi="Times New Roman" w:cs="Times New Roman"/>
        </w:rPr>
        <w:t>was one of their biggest success</w:t>
      </w:r>
      <w:r w:rsidR="006E4C7A">
        <w:rPr>
          <w:rFonts w:ascii="Times New Roman" w:hAnsi="Times New Roman" w:cs="Times New Roman"/>
        </w:rPr>
        <w:t xml:space="preserve"> and that this </w:t>
      </w:r>
      <w:r w:rsidR="004101BF">
        <w:rPr>
          <w:rFonts w:ascii="Times New Roman" w:hAnsi="Times New Roman" w:cs="Times New Roman"/>
        </w:rPr>
        <w:t xml:space="preserve">type of observation tool had a positive impact on </w:t>
      </w:r>
      <w:r w:rsidR="00D05DCB">
        <w:rPr>
          <w:rFonts w:ascii="Times New Roman" w:hAnsi="Times New Roman" w:cs="Times New Roman"/>
        </w:rPr>
        <w:t>children’s well-being and achievement.</w:t>
      </w:r>
      <w:r w:rsidR="004101BF">
        <w:rPr>
          <w:rFonts w:ascii="Times New Roman" w:hAnsi="Times New Roman" w:cs="Times New Roman"/>
        </w:rPr>
        <w:t xml:space="preserve"> </w:t>
      </w:r>
      <w:r w:rsidR="001D28AC" w:rsidRPr="00F74E10">
        <w:rPr>
          <w:rFonts w:ascii="Times New Roman" w:hAnsi="Times New Roman" w:cs="Times New Roman"/>
        </w:rPr>
        <w:t xml:space="preserve">There are many </w:t>
      </w:r>
      <w:r w:rsidR="00F74E10" w:rsidRPr="00F74E10">
        <w:rPr>
          <w:rFonts w:ascii="Times New Roman" w:hAnsi="Times New Roman" w:cs="Times New Roman"/>
        </w:rPr>
        <w:t xml:space="preserve">possible </w:t>
      </w:r>
      <w:r w:rsidR="001D28AC" w:rsidRPr="00F74E10">
        <w:rPr>
          <w:rFonts w:ascii="Times New Roman" w:hAnsi="Times New Roman" w:cs="Times New Roman"/>
        </w:rPr>
        <w:t xml:space="preserve">outcomes </w:t>
      </w:r>
      <w:r w:rsidR="009B1D4D" w:rsidRPr="00F74E10">
        <w:rPr>
          <w:rFonts w:ascii="Times New Roman" w:hAnsi="Times New Roman" w:cs="Times New Roman"/>
        </w:rPr>
        <w:t xml:space="preserve">of the foundation phase </w:t>
      </w:r>
      <w:r w:rsidR="00F74E10" w:rsidRPr="00F74E10">
        <w:rPr>
          <w:rFonts w:ascii="Times New Roman" w:hAnsi="Times New Roman" w:cs="Times New Roman"/>
        </w:rPr>
        <w:t xml:space="preserve">for children such as: </w:t>
      </w:r>
    </w:p>
    <w:p w14:paraId="2E5F25AB" w14:textId="3E9236BC" w:rsidR="003009C9" w:rsidRDefault="00790C8C" w:rsidP="003009C9">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Improved social and emotional development</w:t>
      </w:r>
    </w:p>
    <w:p w14:paraId="0A4AA770" w14:textId="0A4E3263" w:rsidR="003009C9" w:rsidRDefault="000C16C2" w:rsidP="003009C9">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lastRenderedPageBreak/>
        <w:t>Advanced well-being</w:t>
      </w:r>
      <w:r w:rsidR="00E035D9">
        <w:rPr>
          <w:rFonts w:ascii="Times New Roman" w:hAnsi="Times New Roman" w:cs="Times New Roman"/>
        </w:rPr>
        <w:t xml:space="preserve"> </w:t>
      </w:r>
    </w:p>
    <w:p w14:paraId="74EFA80C" w14:textId="5B6FBD55" w:rsidR="001C634D" w:rsidRDefault="001C634D" w:rsidP="003009C9">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Imp</w:t>
      </w:r>
      <w:r w:rsidR="0035041A">
        <w:rPr>
          <w:rFonts w:ascii="Times New Roman" w:hAnsi="Times New Roman" w:cs="Times New Roman"/>
        </w:rPr>
        <w:t xml:space="preserve">roved social and </w:t>
      </w:r>
      <w:r w:rsidR="00680CAF">
        <w:rPr>
          <w:rFonts w:ascii="Times New Roman" w:hAnsi="Times New Roman" w:cs="Times New Roman"/>
        </w:rPr>
        <w:t xml:space="preserve">emotional development </w:t>
      </w:r>
    </w:p>
    <w:p w14:paraId="68BF3B98" w14:textId="118D4AB4" w:rsidR="00680CAF" w:rsidRDefault="008C64DC" w:rsidP="003009C9">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Greater motivatio</w:t>
      </w:r>
      <w:r w:rsidR="00A63574">
        <w:rPr>
          <w:rFonts w:ascii="Times New Roman" w:hAnsi="Times New Roman" w:cs="Times New Roman"/>
        </w:rPr>
        <w:t xml:space="preserve">n and concentration and enhanced learning </w:t>
      </w:r>
    </w:p>
    <w:p w14:paraId="2AC48EA1" w14:textId="4F711C8F" w:rsidR="004228BE" w:rsidRDefault="00A63574" w:rsidP="004228BE">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 xml:space="preserve">Improved </w:t>
      </w:r>
      <w:r w:rsidR="004228BE">
        <w:rPr>
          <w:rFonts w:ascii="Times New Roman" w:hAnsi="Times New Roman" w:cs="Times New Roman"/>
        </w:rPr>
        <w:t>educational average achievement</w:t>
      </w:r>
      <w:r w:rsidR="007A2C6C">
        <w:rPr>
          <w:rFonts w:ascii="Times New Roman" w:hAnsi="Times New Roman" w:cs="Times New Roman"/>
        </w:rPr>
        <w:t>.</w:t>
      </w:r>
    </w:p>
    <w:p w14:paraId="4B735789" w14:textId="065259E2" w:rsidR="00461F4B" w:rsidRDefault="000F2010" w:rsidP="0053238B">
      <w:pPr>
        <w:spacing w:line="360" w:lineRule="auto"/>
        <w:jc w:val="both"/>
        <w:rPr>
          <w:rFonts w:ascii="Times New Roman" w:hAnsi="Times New Roman" w:cs="Times New Roman"/>
        </w:rPr>
      </w:pPr>
      <w:r>
        <w:rPr>
          <w:rFonts w:ascii="Times New Roman" w:hAnsi="Times New Roman" w:cs="Times New Roman"/>
        </w:rPr>
        <w:t xml:space="preserve">However according to </w:t>
      </w:r>
      <w:r w:rsidR="00D04D05">
        <w:rPr>
          <w:rFonts w:ascii="Times New Roman" w:hAnsi="Times New Roman" w:cs="Times New Roman"/>
        </w:rPr>
        <w:t xml:space="preserve">BBC News (2011) there are some limitations to the foundation phase. </w:t>
      </w:r>
      <w:r w:rsidR="00BF6A73">
        <w:rPr>
          <w:rFonts w:ascii="Times New Roman" w:hAnsi="Times New Roman" w:cs="Times New Roman"/>
        </w:rPr>
        <w:t xml:space="preserve">One of the reasons are that children are not learning enough because </w:t>
      </w:r>
      <w:r w:rsidR="00824CD5">
        <w:rPr>
          <w:rFonts w:ascii="Times New Roman" w:hAnsi="Times New Roman" w:cs="Times New Roman"/>
        </w:rPr>
        <w:t>the activities</w:t>
      </w:r>
      <w:r w:rsidR="00BF6A73">
        <w:rPr>
          <w:rFonts w:ascii="Times New Roman" w:hAnsi="Times New Roman" w:cs="Times New Roman"/>
        </w:rPr>
        <w:t xml:space="preserve"> has not been challenging for them</w:t>
      </w:r>
      <w:r w:rsidR="00362F95">
        <w:rPr>
          <w:rFonts w:ascii="Times New Roman" w:hAnsi="Times New Roman" w:cs="Times New Roman"/>
        </w:rPr>
        <w:t xml:space="preserve"> to practice their reading and writing skills</w:t>
      </w:r>
      <w:r w:rsidR="002C3F75">
        <w:rPr>
          <w:rFonts w:ascii="Times New Roman" w:hAnsi="Times New Roman" w:cs="Times New Roman"/>
        </w:rPr>
        <w:t>.</w:t>
      </w:r>
      <w:r w:rsidR="00BF6A73">
        <w:rPr>
          <w:rFonts w:ascii="Times New Roman" w:hAnsi="Times New Roman" w:cs="Times New Roman"/>
        </w:rPr>
        <w:t xml:space="preserve"> </w:t>
      </w:r>
      <w:r w:rsidR="00F22418">
        <w:rPr>
          <w:rFonts w:ascii="Times New Roman" w:hAnsi="Times New Roman" w:cs="Times New Roman"/>
        </w:rPr>
        <w:t>The Estyn report</w:t>
      </w:r>
      <w:r w:rsidR="00824CD5">
        <w:rPr>
          <w:rFonts w:ascii="Times New Roman" w:hAnsi="Times New Roman" w:cs="Times New Roman"/>
        </w:rPr>
        <w:t xml:space="preserve"> </w:t>
      </w:r>
      <w:r w:rsidR="00C2007C">
        <w:rPr>
          <w:rFonts w:ascii="Times New Roman" w:hAnsi="Times New Roman" w:cs="Times New Roman"/>
        </w:rPr>
        <w:t>(2011)</w:t>
      </w:r>
      <w:r w:rsidR="007D1215">
        <w:rPr>
          <w:rFonts w:ascii="Times New Roman" w:hAnsi="Times New Roman" w:cs="Times New Roman"/>
        </w:rPr>
        <w:t xml:space="preserve"> </w:t>
      </w:r>
      <w:r w:rsidR="00824CD5">
        <w:rPr>
          <w:rFonts w:ascii="Times New Roman" w:hAnsi="Times New Roman" w:cs="Times New Roman"/>
        </w:rPr>
        <w:t xml:space="preserve">stated that </w:t>
      </w:r>
      <w:r w:rsidR="008E7C6F">
        <w:rPr>
          <w:rFonts w:ascii="Times New Roman" w:hAnsi="Times New Roman" w:cs="Times New Roman"/>
        </w:rPr>
        <w:t xml:space="preserve">a variety of children’s </w:t>
      </w:r>
      <w:r w:rsidR="00C2007C">
        <w:rPr>
          <w:rFonts w:ascii="Times New Roman" w:hAnsi="Times New Roman" w:cs="Times New Roman"/>
        </w:rPr>
        <w:t>reading,</w:t>
      </w:r>
      <w:r w:rsidR="008E7C6F">
        <w:rPr>
          <w:rFonts w:ascii="Times New Roman" w:hAnsi="Times New Roman" w:cs="Times New Roman"/>
        </w:rPr>
        <w:t xml:space="preserve"> and writing were not acceptable and to the right standards</w:t>
      </w:r>
      <w:r w:rsidR="00C2007C">
        <w:rPr>
          <w:rFonts w:ascii="Times New Roman" w:hAnsi="Times New Roman" w:cs="Times New Roman"/>
        </w:rPr>
        <w:t xml:space="preserve">. The Estyn report (2011) stated that a </w:t>
      </w:r>
      <w:r w:rsidR="00800D8C">
        <w:rPr>
          <w:rFonts w:ascii="Times New Roman" w:hAnsi="Times New Roman" w:cs="Times New Roman"/>
        </w:rPr>
        <w:t>consequential</w:t>
      </w:r>
      <w:r w:rsidR="00C2007C">
        <w:rPr>
          <w:rFonts w:ascii="Times New Roman" w:hAnsi="Times New Roman" w:cs="Times New Roman"/>
        </w:rPr>
        <w:t xml:space="preserve"> number of children in schools were not learning enough</w:t>
      </w:r>
      <w:r w:rsidR="00072062">
        <w:rPr>
          <w:rFonts w:ascii="Times New Roman" w:hAnsi="Times New Roman" w:cs="Times New Roman"/>
        </w:rPr>
        <w:t xml:space="preserve"> in the foundation phase.</w:t>
      </w:r>
      <w:r w:rsidR="007D1215">
        <w:rPr>
          <w:rFonts w:ascii="Times New Roman" w:hAnsi="Times New Roman" w:cs="Times New Roman"/>
        </w:rPr>
        <w:t xml:space="preserve"> Children’s Literacy results were lower than they should be, this is due to lack of understanding</w:t>
      </w:r>
      <w:r w:rsidR="006170C7">
        <w:rPr>
          <w:rFonts w:ascii="Times New Roman" w:hAnsi="Times New Roman" w:cs="Times New Roman"/>
        </w:rPr>
        <w:t xml:space="preserve"> by staff. Staff have been questioned to whether they know enough about the </w:t>
      </w:r>
      <w:r w:rsidR="00A2097C">
        <w:rPr>
          <w:rFonts w:ascii="Times New Roman" w:hAnsi="Times New Roman" w:cs="Times New Roman"/>
        </w:rPr>
        <w:t>observation tool</w:t>
      </w:r>
      <w:r w:rsidR="00713FFD">
        <w:rPr>
          <w:rFonts w:ascii="Times New Roman" w:hAnsi="Times New Roman" w:cs="Times New Roman"/>
        </w:rPr>
        <w:t xml:space="preserve"> or if </w:t>
      </w:r>
      <w:r w:rsidR="0047678E">
        <w:rPr>
          <w:rFonts w:ascii="Times New Roman" w:hAnsi="Times New Roman" w:cs="Times New Roman"/>
        </w:rPr>
        <w:t xml:space="preserve">they think the foundation phase is beneficial to children and how convinced they are by it. </w:t>
      </w:r>
      <w:r w:rsidR="007237F5">
        <w:rPr>
          <w:rFonts w:ascii="Times New Roman" w:hAnsi="Times New Roman" w:cs="Times New Roman"/>
        </w:rPr>
        <w:t xml:space="preserve">The </w:t>
      </w:r>
      <w:r w:rsidR="00E3370E">
        <w:rPr>
          <w:rFonts w:ascii="Times New Roman" w:hAnsi="Times New Roman" w:cs="Times New Roman"/>
        </w:rPr>
        <w:t xml:space="preserve">Welsh government (no date) states that </w:t>
      </w:r>
      <w:proofErr w:type="gramStart"/>
      <w:r w:rsidR="00096775">
        <w:rPr>
          <w:rFonts w:ascii="Times New Roman" w:hAnsi="Times New Roman" w:cs="Times New Roman"/>
        </w:rPr>
        <w:t>The</w:t>
      </w:r>
      <w:proofErr w:type="gramEnd"/>
      <w:r w:rsidR="00096775">
        <w:rPr>
          <w:rFonts w:ascii="Times New Roman" w:hAnsi="Times New Roman" w:cs="Times New Roman"/>
        </w:rPr>
        <w:t xml:space="preserve"> foundation phase profile has been designed to help all children </w:t>
      </w:r>
      <w:r w:rsidR="002F6B61">
        <w:rPr>
          <w:rFonts w:ascii="Times New Roman" w:hAnsi="Times New Roman" w:cs="Times New Roman"/>
        </w:rPr>
        <w:t xml:space="preserve">and support children with potential or additional learning needs. However, </w:t>
      </w:r>
      <w:r w:rsidR="001C2432">
        <w:rPr>
          <w:rFonts w:ascii="Times New Roman" w:hAnsi="Times New Roman" w:cs="Times New Roman"/>
        </w:rPr>
        <w:t>the foundation phase profile w</w:t>
      </w:r>
      <w:r w:rsidR="00AB1FF8">
        <w:rPr>
          <w:rFonts w:ascii="Times New Roman" w:hAnsi="Times New Roman" w:cs="Times New Roman"/>
        </w:rPr>
        <w:t>ould not be able to fully assess the nature of children with additional learning needs</w:t>
      </w:r>
      <w:r w:rsidR="00202784">
        <w:rPr>
          <w:rFonts w:ascii="Times New Roman" w:hAnsi="Times New Roman" w:cs="Times New Roman"/>
        </w:rPr>
        <w:t xml:space="preserve">, </w:t>
      </w:r>
      <w:proofErr w:type="spellStart"/>
      <w:r w:rsidR="00202784">
        <w:rPr>
          <w:rFonts w:ascii="Times New Roman" w:hAnsi="Times New Roman" w:cs="Times New Roman"/>
        </w:rPr>
        <w:t>pracititoners</w:t>
      </w:r>
      <w:proofErr w:type="spellEnd"/>
      <w:r w:rsidR="00202784">
        <w:rPr>
          <w:rFonts w:ascii="Times New Roman" w:hAnsi="Times New Roman" w:cs="Times New Roman"/>
        </w:rPr>
        <w:t xml:space="preserve"> would need to use the correct assessments designed for that specific </w:t>
      </w:r>
      <w:r w:rsidR="00AC2399">
        <w:rPr>
          <w:rFonts w:ascii="Times New Roman" w:hAnsi="Times New Roman" w:cs="Times New Roman"/>
        </w:rPr>
        <w:t xml:space="preserve">role. </w:t>
      </w:r>
    </w:p>
    <w:p w14:paraId="383B40EE" w14:textId="3971173E" w:rsidR="00461F4B" w:rsidRPr="00461F4B" w:rsidRDefault="00461F4B" w:rsidP="0053238B">
      <w:pPr>
        <w:spacing w:line="360" w:lineRule="auto"/>
        <w:jc w:val="both"/>
        <w:rPr>
          <w:rFonts w:ascii="Times New Roman" w:hAnsi="Times New Roman" w:cs="Times New Roman"/>
          <w:u w:val="single"/>
        </w:rPr>
      </w:pPr>
      <w:r w:rsidRPr="00461F4B">
        <w:rPr>
          <w:rFonts w:ascii="Times New Roman" w:hAnsi="Times New Roman" w:cs="Times New Roman"/>
          <w:u w:val="single"/>
        </w:rPr>
        <w:t>Section 4</w:t>
      </w:r>
    </w:p>
    <w:p w14:paraId="34DA5A97" w14:textId="7015AA50" w:rsidR="0088086E" w:rsidRDefault="00BD12EA" w:rsidP="00AA713C">
      <w:pPr>
        <w:spacing w:line="360" w:lineRule="auto"/>
        <w:jc w:val="both"/>
        <w:rPr>
          <w:rFonts w:ascii="Times New Roman" w:hAnsi="Times New Roman" w:cs="Times New Roman"/>
        </w:rPr>
      </w:pPr>
      <w:proofErr w:type="spellStart"/>
      <w:proofErr w:type="gramStart"/>
      <w:r w:rsidRPr="00AA713C">
        <w:rPr>
          <w:rFonts w:ascii="Times New Roman" w:hAnsi="Times New Roman" w:cs="Times New Roman"/>
        </w:rPr>
        <w:t>A.Louise</w:t>
      </w:r>
      <w:proofErr w:type="spellEnd"/>
      <w:proofErr w:type="gramEnd"/>
      <w:r w:rsidRPr="00AA713C">
        <w:rPr>
          <w:rFonts w:ascii="Times New Roman" w:hAnsi="Times New Roman" w:cs="Times New Roman"/>
        </w:rPr>
        <w:t xml:space="preserve"> (2018) states that it is important for </w:t>
      </w:r>
      <w:r w:rsidR="00D575FB" w:rsidRPr="00AA713C">
        <w:rPr>
          <w:rFonts w:ascii="Times New Roman" w:hAnsi="Times New Roman" w:cs="Times New Roman"/>
        </w:rPr>
        <w:t xml:space="preserve">practitioners to observe children whilst they play </w:t>
      </w:r>
      <w:r w:rsidR="0084671F" w:rsidRPr="00AA713C">
        <w:rPr>
          <w:rFonts w:ascii="Times New Roman" w:hAnsi="Times New Roman" w:cs="Times New Roman"/>
        </w:rPr>
        <w:t>as this is whe</w:t>
      </w:r>
      <w:r w:rsidR="002D7D77" w:rsidRPr="00AA713C">
        <w:rPr>
          <w:rFonts w:ascii="Times New Roman" w:hAnsi="Times New Roman" w:cs="Times New Roman"/>
        </w:rPr>
        <w:t>re</w:t>
      </w:r>
      <w:r w:rsidR="00AF3C7D" w:rsidRPr="00AA713C">
        <w:rPr>
          <w:rFonts w:ascii="Times New Roman" w:hAnsi="Times New Roman" w:cs="Times New Roman"/>
        </w:rPr>
        <w:t xml:space="preserve"> they</w:t>
      </w:r>
      <w:r w:rsidR="0084671F" w:rsidRPr="00AA713C">
        <w:rPr>
          <w:rFonts w:ascii="Times New Roman" w:hAnsi="Times New Roman" w:cs="Times New Roman"/>
        </w:rPr>
        <w:t xml:space="preserve"> can understand </w:t>
      </w:r>
      <w:r w:rsidR="00AF3C7D" w:rsidRPr="00AA713C">
        <w:rPr>
          <w:rFonts w:ascii="Times New Roman" w:hAnsi="Times New Roman" w:cs="Times New Roman"/>
        </w:rPr>
        <w:t xml:space="preserve">the strengths and needs of each individual. </w:t>
      </w:r>
      <w:r w:rsidR="00E32FC6" w:rsidRPr="00AA713C">
        <w:rPr>
          <w:rFonts w:ascii="Times New Roman" w:hAnsi="Times New Roman" w:cs="Times New Roman"/>
        </w:rPr>
        <w:t xml:space="preserve">Observing children </w:t>
      </w:r>
      <w:r w:rsidR="00DD39FD" w:rsidRPr="00AA713C">
        <w:rPr>
          <w:rFonts w:ascii="Times New Roman" w:hAnsi="Times New Roman" w:cs="Times New Roman"/>
        </w:rPr>
        <w:t xml:space="preserve">provides </w:t>
      </w:r>
      <w:r w:rsidR="00E32FC6" w:rsidRPr="00AA713C">
        <w:rPr>
          <w:rFonts w:ascii="Times New Roman" w:hAnsi="Times New Roman" w:cs="Times New Roman"/>
        </w:rPr>
        <w:t xml:space="preserve">practitioners </w:t>
      </w:r>
      <w:r w:rsidR="00E95B08" w:rsidRPr="00AA713C">
        <w:rPr>
          <w:rFonts w:ascii="Times New Roman" w:hAnsi="Times New Roman" w:cs="Times New Roman"/>
        </w:rPr>
        <w:t xml:space="preserve">on </w:t>
      </w:r>
      <w:r w:rsidR="000C104A" w:rsidRPr="00AA713C">
        <w:rPr>
          <w:rFonts w:ascii="Times New Roman" w:hAnsi="Times New Roman" w:cs="Times New Roman"/>
        </w:rPr>
        <w:t xml:space="preserve">what each individual is specifically interested in and how they learn through play. </w:t>
      </w:r>
      <w:r w:rsidR="0096052B" w:rsidRPr="00AA713C">
        <w:rPr>
          <w:rFonts w:ascii="Times New Roman" w:hAnsi="Times New Roman" w:cs="Times New Roman"/>
        </w:rPr>
        <w:t>There are many questions that needs answering when observing children. For example, what activi</w:t>
      </w:r>
      <w:r w:rsidR="005860DF" w:rsidRPr="00AA713C">
        <w:rPr>
          <w:rFonts w:ascii="Times New Roman" w:hAnsi="Times New Roman" w:cs="Times New Roman"/>
        </w:rPr>
        <w:t xml:space="preserve">ties interest them? How do they react to transitions? How do they respond to </w:t>
      </w:r>
      <w:r w:rsidR="0025458F" w:rsidRPr="00AA713C">
        <w:rPr>
          <w:rFonts w:ascii="Times New Roman" w:hAnsi="Times New Roman" w:cs="Times New Roman"/>
        </w:rPr>
        <w:t>activities and what is around them?</w:t>
      </w:r>
      <w:r w:rsidR="002051C7" w:rsidRPr="00AA713C">
        <w:rPr>
          <w:rFonts w:ascii="Times New Roman" w:hAnsi="Times New Roman" w:cs="Times New Roman"/>
        </w:rPr>
        <w:t xml:space="preserve"> It is important for </w:t>
      </w:r>
      <w:proofErr w:type="gramStart"/>
      <w:r w:rsidR="006C2785" w:rsidRPr="00AA713C">
        <w:rPr>
          <w:rFonts w:ascii="Times New Roman" w:hAnsi="Times New Roman" w:cs="Times New Roman"/>
        </w:rPr>
        <w:t>practitioner</w:t>
      </w:r>
      <w:r w:rsidR="00705C32" w:rsidRPr="00AA713C">
        <w:rPr>
          <w:rFonts w:ascii="Times New Roman" w:hAnsi="Times New Roman" w:cs="Times New Roman"/>
        </w:rPr>
        <w:t>’</w:t>
      </w:r>
      <w:r w:rsidR="006C2785" w:rsidRPr="00AA713C">
        <w:rPr>
          <w:rFonts w:ascii="Times New Roman" w:hAnsi="Times New Roman" w:cs="Times New Roman"/>
        </w:rPr>
        <w:t>s</w:t>
      </w:r>
      <w:proofErr w:type="gramEnd"/>
      <w:r w:rsidR="002051C7" w:rsidRPr="00AA713C">
        <w:rPr>
          <w:rFonts w:ascii="Times New Roman" w:hAnsi="Times New Roman" w:cs="Times New Roman"/>
        </w:rPr>
        <w:t xml:space="preserve"> </w:t>
      </w:r>
      <w:r w:rsidR="00570A16" w:rsidRPr="00AA713C">
        <w:rPr>
          <w:rFonts w:ascii="Times New Roman" w:hAnsi="Times New Roman" w:cs="Times New Roman"/>
        </w:rPr>
        <w:t>to understand their own teaching and class routine</w:t>
      </w:r>
      <w:r w:rsidR="00494944" w:rsidRPr="00AA713C">
        <w:rPr>
          <w:rFonts w:ascii="Times New Roman" w:hAnsi="Times New Roman" w:cs="Times New Roman"/>
        </w:rPr>
        <w:t xml:space="preserve"> as this will enhance on children’s development, it is possible to see this by observing them as they play. </w:t>
      </w:r>
      <w:r w:rsidR="006C2785" w:rsidRPr="00AA713C">
        <w:rPr>
          <w:rFonts w:ascii="Times New Roman" w:hAnsi="Times New Roman" w:cs="Times New Roman"/>
        </w:rPr>
        <w:t xml:space="preserve">This strategy </w:t>
      </w:r>
      <w:r w:rsidR="001A4F01" w:rsidRPr="00AA713C">
        <w:rPr>
          <w:rFonts w:ascii="Times New Roman" w:hAnsi="Times New Roman" w:cs="Times New Roman"/>
        </w:rPr>
        <w:t xml:space="preserve">allows </w:t>
      </w:r>
      <w:r w:rsidR="00705C32" w:rsidRPr="00AA713C">
        <w:rPr>
          <w:rFonts w:ascii="Times New Roman" w:hAnsi="Times New Roman" w:cs="Times New Roman"/>
        </w:rPr>
        <w:t>practitioner’s</w:t>
      </w:r>
      <w:r w:rsidR="001A4F01" w:rsidRPr="00AA713C">
        <w:rPr>
          <w:rFonts w:ascii="Times New Roman" w:hAnsi="Times New Roman" w:cs="Times New Roman"/>
        </w:rPr>
        <w:t xml:space="preserve"> to see if </w:t>
      </w:r>
      <w:r w:rsidR="00AC6579" w:rsidRPr="00AA713C">
        <w:rPr>
          <w:rFonts w:ascii="Times New Roman" w:hAnsi="Times New Roman" w:cs="Times New Roman"/>
        </w:rPr>
        <w:t xml:space="preserve">higher quality </w:t>
      </w:r>
      <w:r w:rsidR="00705C32" w:rsidRPr="00AA713C">
        <w:rPr>
          <w:rFonts w:ascii="Times New Roman" w:hAnsi="Times New Roman" w:cs="Times New Roman"/>
        </w:rPr>
        <w:t xml:space="preserve">support is needed for </w:t>
      </w:r>
      <w:r w:rsidR="00AC6579" w:rsidRPr="00AA713C">
        <w:rPr>
          <w:rFonts w:ascii="Times New Roman" w:hAnsi="Times New Roman" w:cs="Times New Roman"/>
        </w:rPr>
        <w:t xml:space="preserve">each individual </w:t>
      </w:r>
      <w:r w:rsidR="00BD5EB8" w:rsidRPr="00AA713C">
        <w:rPr>
          <w:rFonts w:ascii="Times New Roman" w:hAnsi="Times New Roman" w:cs="Times New Roman"/>
        </w:rPr>
        <w:t>in regards of their learning and development</w:t>
      </w:r>
      <w:r w:rsidR="0047295A" w:rsidRPr="00AA713C">
        <w:rPr>
          <w:rFonts w:ascii="Times New Roman" w:hAnsi="Times New Roman" w:cs="Times New Roman"/>
        </w:rPr>
        <w:t xml:space="preserve"> states </w:t>
      </w:r>
      <w:proofErr w:type="spellStart"/>
      <w:proofErr w:type="gramStart"/>
      <w:r w:rsidR="0047295A" w:rsidRPr="00AA713C">
        <w:rPr>
          <w:rFonts w:ascii="Times New Roman" w:hAnsi="Times New Roman" w:cs="Times New Roman"/>
        </w:rPr>
        <w:t>A.Louise</w:t>
      </w:r>
      <w:proofErr w:type="spellEnd"/>
      <w:proofErr w:type="gramEnd"/>
      <w:r w:rsidR="0047295A" w:rsidRPr="00AA713C">
        <w:rPr>
          <w:rFonts w:ascii="Times New Roman" w:hAnsi="Times New Roman" w:cs="Times New Roman"/>
        </w:rPr>
        <w:t xml:space="preserve"> (2018). </w:t>
      </w:r>
      <w:r w:rsidR="00131FC5" w:rsidRPr="00AA713C">
        <w:rPr>
          <w:rFonts w:ascii="Times New Roman" w:hAnsi="Times New Roman" w:cs="Times New Roman"/>
        </w:rPr>
        <w:t xml:space="preserve">Observing children in a childcare environment </w:t>
      </w:r>
      <w:r w:rsidR="00F25284" w:rsidRPr="00AA713C">
        <w:rPr>
          <w:rFonts w:ascii="Times New Roman" w:hAnsi="Times New Roman" w:cs="Times New Roman"/>
        </w:rPr>
        <w:t>is the procedure of watching, listening, documenting</w:t>
      </w:r>
      <w:r w:rsidR="00373B14" w:rsidRPr="00AA713C">
        <w:rPr>
          <w:rFonts w:ascii="Times New Roman" w:hAnsi="Times New Roman" w:cs="Times New Roman"/>
        </w:rPr>
        <w:t xml:space="preserve"> and reviewing </w:t>
      </w:r>
      <w:r w:rsidR="00504A56" w:rsidRPr="00AA713C">
        <w:rPr>
          <w:rFonts w:ascii="Times New Roman" w:hAnsi="Times New Roman" w:cs="Times New Roman"/>
        </w:rPr>
        <w:t xml:space="preserve">children as they play and explore. </w:t>
      </w:r>
      <w:r w:rsidR="00960DD2" w:rsidRPr="00AA713C">
        <w:rPr>
          <w:rFonts w:ascii="Times New Roman" w:hAnsi="Times New Roman" w:cs="Times New Roman"/>
        </w:rPr>
        <w:t xml:space="preserve">Viewing children’s </w:t>
      </w:r>
      <w:r w:rsidR="00A83406" w:rsidRPr="00AA713C">
        <w:rPr>
          <w:rFonts w:ascii="Times New Roman" w:hAnsi="Times New Roman" w:cs="Times New Roman"/>
        </w:rPr>
        <w:t>actions, expressions, behaviour and gestures</w:t>
      </w:r>
      <w:r w:rsidR="00235473" w:rsidRPr="00AA713C">
        <w:rPr>
          <w:rFonts w:ascii="Times New Roman" w:hAnsi="Times New Roman" w:cs="Times New Roman"/>
        </w:rPr>
        <w:t xml:space="preserve">, also listening to them talking and cooperating with others </w:t>
      </w:r>
      <w:r w:rsidR="007A4B2A" w:rsidRPr="00AA713C">
        <w:rPr>
          <w:rFonts w:ascii="Times New Roman" w:hAnsi="Times New Roman" w:cs="Times New Roman"/>
        </w:rPr>
        <w:t>will present h</w:t>
      </w:r>
      <w:r w:rsidR="00F445B7" w:rsidRPr="00AA713C">
        <w:rPr>
          <w:rFonts w:ascii="Times New Roman" w:hAnsi="Times New Roman" w:cs="Times New Roman"/>
        </w:rPr>
        <w:t>ow they are developing. This type of method will show what children like and dislike</w:t>
      </w:r>
      <w:r w:rsidR="00FE0372" w:rsidRPr="00AA713C">
        <w:rPr>
          <w:rFonts w:ascii="Times New Roman" w:hAnsi="Times New Roman" w:cs="Times New Roman"/>
        </w:rPr>
        <w:t xml:space="preserve"> and how they </w:t>
      </w:r>
      <w:r w:rsidR="000462E7" w:rsidRPr="00AA713C">
        <w:rPr>
          <w:rFonts w:ascii="Times New Roman" w:hAnsi="Times New Roman" w:cs="Times New Roman"/>
        </w:rPr>
        <w:t>are</w:t>
      </w:r>
      <w:r w:rsidR="00FE0372" w:rsidRPr="00AA713C">
        <w:rPr>
          <w:rFonts w:ascii="Times New Roman" w:hAnsi="Times New Roman" w:cs="Times New Roman"/>
        </w:rPr>
        <w:t xml:space="preserve"> through their play and interactions. </w:t>
      </w:r>
      <w:r w:rsidR="0033284F" w:rsidRPr="00AA713C">
        <w:rPr>
          <w:rFonts w:ascii="Times New Roman" w:hAnsi="Times New Roman" w:cs="Times New Roman"/>
        </w:rPr>
        <w:t xml:space="preserve">It will identify more about the child as an individual, such as how they interact with other children </w:t>
      </w:r>
      <w:r w:rsidR="0033284F" w:rsidRPr="00AA713C">
        <w:rPr>
          <w:rFonts w:ascii="Times New Roman" w:hAnsi="Times New Roman" w:cs="Times New Roman"/>
        </w:rPr>
        <w:lastRenderedPageBreak/>
        <w:t>and adults</w:t>
      </w:r>
      <w:r w:rsidR="00A62386" w:rsidRPr="00AA713C">
        <w:rPr>
          <w:rFonts w:ascii="Times New Roman" w:hAnsi="Times New Roman" w:cs="Times New Roman"/>
        </w:rPr>
        <w:t xml:space="preserve"> (</w:t>
      </w:r>
      <w:proofErr w:type="spellStart"/>
      <w:proofErr w:type="gramStart"/>
      <w:r w:rsidR="00A62386" w:rsidRPr="00AA713C">
        <w:rPr>
          <w:rFonts w:ascii="Times New Roman" w:hAnsi="Times New Roman" w:cs="Times New Roman"/>
        </w:rPr>
        <w:t>G.Wylie</w:t>
      </w:r>
      <w:proofErr w:type="spellEnd"/>
      <w:proofErr w:type="gramEnd"/>
      <w:r w:rsidR="00A62386" w:rsidRPr="00AA713C">
        <w:rPr>
          <w:rFonts w:ascii="Times New Roman" w:hAnsi="Times New Roman" w:cs="Times New Roman"/>
        </w:rPr>
        <w:t xml:space="preserve"> (no date). </w:t>
      </w:r>
      <w:r w:rsidR="00C44B96" w:rsidRPr="00AA713C">
        <w:rPr>
          <w:rFonts w:ascii="Times New Roman" w:hAnsi="Times New Roman" w:cs="Times New Roman"/>
        </w:rPr>
        <w:t>Ex</w:t>
      </w:r>
      <w:r w:rsidR="005921A1" w:rsidRPr="00AA713C">
        <w:rPr>
          <w:rFonts w:ascii="Times New Roman" w:hAnsi="Times New Roman" w:cs="Times New Roman"/>
        </w:rPr>
        <w:t xml:space="preserve">amining </w:t>
      </w:r>
      <w:r w:rsidR="0074104A" w:rsidRPr="00AA713C">
        <w:rPr>
          <w:rFonts w:ascii="Times New Roman" w:hAnsi="Times New Roman" w:cs="Times New Roman"/>
        </w:rPr>
        <w:t xml:space="preserve">children as they play and explore </w:t>
      </w:r>
      <w:r w:rsidR="00C645F3" w:rsidRPr="00AA713C">
        <w:rPr>
          <w:rFonts w:ascii="Times New Roman" w:hAnsi="Times New Roman" w:cs="Times New Roman"/>
        </w:rPr>
        <w:t xml:space="preserve">can help </w:t>
      </w:r>
      <w:proofErr w:type="gramStart"/>
      <w:r w:rsidR="00C645F3" w:rsidRPr="00AA713C">
        <w:rPr>
          <w:rFonts w:ascii="Times New Roman" w:hAnsi="Times New Roman" w:cs="Times New Roman"/>
        </w:rPr>
        <w:t>practitioner’s</w:t>
      </w:r>
      <w:proofErr w:type="gramEnd"/>
      <w:r w:rsidR="00C645F3" w:rsidRPr="00AA713C">
        <w:rPr>
          <w:rFonts w:ascii="Times New Roman" w:hAnsi="Times New Roman" w:cs="Times New Roman"/>
        </w:rPr>
        <w:t xml:space="preserve"> to determine if</w:t>
      </w:r>
      <w:r w:rsidR="00285B39" w:rsidRPr="00AA713C">
        <w:rPr>
          <w:rFonts w:ascii="Times New Roman" w:hAnsi="Times New Roman" w:cs="Times New Roman"/>
        </w:rPr>
        <w:t xml:space="preserve"> they are at their expected stage in their development,</w:t>
      </w:r>
      <w:r w:rsidR="00DE0196" w:rsidRPr="00AA713C">
        <w:rPr>
          <w:rFonts w:ascii="Times New Roman" w:hAnsi="Times New Roman" w:cs="Times New Roman"/>
        </w:rPr>
        <w:t xml:space="preserve"> if the environm</w:t>
      </w:r>
      <w:r w:rsidR="002564ED" w:rsidRPr="00AA713C">
        <w:rPr>
          <w:rFonts w:ascii="Times New Roman" w:hAnsi="Times New Roman" w:cs="Times New Roman"/>
        </w:rPr>
        <w:t>en</w:t>
      </w:r>
      <w:r w:rsidR="00DE0196" w:rsidRPr="00AA713C">
        <w:rPr>
          <w:rFonts w:ascii="Times New Roman" w:hAnsi="Times New Roman" w:cs="Times New Roman"/>
        </w:rPr>
        <w:t>t and resources are beneficial to their environment and if an</w:t>
      </w:r>
      <w:r w:rsidR="008D5169" w:rsidRPr="00AA713C">
        <w:rPr>
          <w:rFonts w:ascii="Times New Roman" w:hAnsi="Times New Roman" w:cs="Times New Roman"/>
        </w:rPr>
        <w:t>y</w:t>
      </w:r>
      <w:r w:rsidR="00DE0196" w:rsidRPr="00AA713C">
        <w:rPr>
          <w:rFonts w:ascii="Times New Roman" w:hAnsi="Times New Roman" w:cs="Times New Roman"/>
        </w:rPr>
        <w:t xml:space="preserve"> future support is need in order for the child to develop new interests, skills and knowledge. </w:t>
      </w:r>
      <w:r w:rsidR="002564ED" w:rsidRPr="00AA713C">
        <w:rPr>
          <w:rFonts w:ascii="Times New Roman" w:hAnsi="Times New Roman" w:cs="Times New Roman"/>
        </w:rPr>
        <w:t>Observation should be a long-term process of consistent</w:t>
      </w:r>
      <w:r w:rsidR="00B35B8F" w:rsidRPr="00AA713C">
        <w:rPr>
          <w:rFonts w:ascii="Times New Roman" w:hAnsi="Times New Roman" w:cs="Times New Roman"/>
        </w:rPr>
        <w:t xml:space="preserve"> monitoring</w:t>
      </w:r>
      <w:r w:rsidR="003F7FA9" w:rsidRPr="00AA713C">
        <w:rPr>
          <w:rFonts w:ascii="Times New Roman" w:hAnsi="Times New Roman" w:cs="Times New Roman"/>
        </w:rPr>
        <w:t xml:space="preserve">. Observation </w:t>
      </w:r>
      <w:r w:rsidR="00883F73" w:rsidRPr="00AA713C">
        <w:rPr>
          <w:rFonts w:ascii="Times New Roman" w:hAnsi="Times New Roman" w:cs="Times New Roman"/>
        </w:rPr>
        <w:t xml:space="preserve">can rapidly </w:t>
      </w:r>
      <w:r w:rsidR="00562D36" w:rsidRPr="00AA713C">
        <w:rPr>
          <w:rFonts w:ascii="Times New Roman" w:hAnsi="Times New Roman" w:cs="Times New Roman"/>
        </w:rPr>
        <w:t>identify an</w:t>
      </w:r>
      <w:r w:rsidR="008D5169" w:rsidRPr="00AA713C">
        <w:rPr>
          <w:rFonts w:ascii="Times New Roman" w:hAnsi="Times New Roman" w:cs="Times New Roman"/>
        </w:rPr>
        <w:t>y</w:t>
      </w:r>
      <w:r w:rsidR="00562D36" w:rsidRPr="00AA713C">
        <w:rPr>
          <w:rFonts w:ascii="Times New Roman" w:hAnsi="Times New Roman" w:cs="Times New Roman"/>
        </w:rPr>
        <w:t xml:space="preserve"> areas or a certain area the child is lacking in, </w:t>
      </w:r>
      <w:r w:rsidR="008D5169" w:rsidRPr="00AA713C">
        <w:rPr>
          <w:rFonts w:ascii="Times New Roman" w:hAnsi="Times New Roman" w:cs="Times New Roman"/>
        </w:rPr>
        <w:t xml:space="preserve">this then allows </w:t>
      </w:r>
      <w:r w:rsidR="000A53C5" w:rsidRPr="00AA713C">
        <w:rPr>
          <w:rFonts w:ascii="Times New Roman" w:hAnsi="Times New Roman" w:cs="Times New Roman"/>
        </w:rPr>
        <w:t xml:space="preserve">practitioners to address the issue and assure the child is getting </w:t>
      </w:r>
      <w:r w:rsidR="00EE06AE" w:rsidRPr="00AA713C">
        <w:rPr>
          <w:rFonts w:ascii="Times New Roman" w:hAnsi="Times New Roman" w:cs="Times New Roman"/>
        </w:rPr>
        <w:t xml:space="preserve">the correct support. </w:t>
      </w:r>
      <w:r w:rsidR="00724C10" w:rsidRPr="00AA713C">
        <w:rPr>
          <w:rFonts w:ascii="Times New Roman" w:hAnsi="Times New Roman" w:cs="Times New Roman"/>
        </w:rPr>
        <w:t xml:space="preserve">During a childcare setting, </w:t>
      </w:r>
      <w:proofErr w:type="spellStart"/>
      <w:r w:rsidR="00724C10" w:rsidRPr="00AA713C">
        <w:rPr>
          <w:rFonts w:ascii="Times New Roman" w:hAnsi="Times New Roman" w:cs="Times New Roman"/>
        </w:rPr>
        <w:t>practitoner</w:t>
      </w:r>
      <w:r w:rsidR="00A33CCD" w:rsidRPr="00AA713C">
        <w:rPr>
          <w:rFonts w:ascii="Times New Roman" w:hAnsi="Times New Roman" w:cs="Times New Roman"/>
        </w:rPr>
        <w:t>’</w:t>
      </w:r>
      <w:r w:rsidR="00724C10" w:rsidRPr="00AA713C">
        <w:rPr>
          <w:rFonts w:ascii="Times New Roman" w:hAnsi="Times New Roman" w:cs="Times New Roman"/>
        </w:rPr>
        <w:t>s</w:t>
      </w:r>
      <w:proofErr w:type="spellEnd"/>
      <w:r w:rsidR="00724C10" w:rsidRPr="00AA713C">
        <w:rPr>
          <w:rFonts w:ascii="Times New Roman" w:hAnsi="Times New Roman" w:cs="Times New Roman"/>
        </w:rPr>
        <w:t xml:space="preserve"> should </w:t>
      </w:r>
      <w:r w:rsidR="00B8662B" w:rsidRPr="00AA713C">
        <w:rPr>
          <w:rFonts w:ascii="Times New Roman" w:hAnsi="Times New Roman" w:cs="Times New Roman"/>
        </w:rPr>
        <w:t xml:space="preserve">carry out different methods of observation </w:t>
      </w:r>
      <w:r w:rsidR="00187638" w:rsidRPr="00AA713C">
        <w:rPr>
          <w:rFonts w:ascii="Times New Roman" w:hAnsi="Times New Roman" w:cs="Times New Roman"/>
        </w:rPr>
        <w:t>for example, running records, learning stor</w:t>
      </w:r>
      <w:r w:rsidR="001C33BB" w:rsidRPr="00AA713C">
        <w:rPr>
          <w:rFonts w:ascii="Times New Roman" w:hAnsi="Times New Roman" w:cs="Times New Roman"/>
        </w:rPr>
        <w:t>i</w:t>
      </w:r>
      <w:r w:rsidR="00187638" w:rsidRPr="00AA713C">
        <w:rPr>
          <w:rFonts w:ascii="Times New Roman" w:hAnsi="Times New Roman" w:cs="Times New Roman"/>
        </w:rPr>
        <w:t xml:space="preserve">es and time samples, </w:t>
      </w:r>
      <w:r w:rsidR="00B8662B" w:rsidRPr="00AA713C">
        <w:rPr>
          <w:rFonts w:ascii="Times New Roman" w:hAnsi="Times New Roman" w:cs="Times New Roman"/>
        </w:rPr>
        <w:t xml:space="preserve">to </w:t>
      </w:r>
      <w:r w:rsidR="00496555" w:rsidRPr="00AA713C">
        <w:rPr>
          <w:rFonts w:ascii="Times New Roman" w:hAnsi="Times New Roman" w:cs="Times New Roman"/>
        </w:rPr>
        <w:t xml:space="preserve">provide appropriate </w:t>
      </w:r>
      <w:r w:rsidR="00BF5105" w:rsidRPr="00AA713C">
        <w:rPr>
          <w:rFonts w:ascii="Times New Roman" w:hAnsi="Times New Roman" w:cs="Times New Roman"/>
        </w:rPr>
        <w:t xml:space="preserve">in-depth </w:t>
      </w:r>
      <w:r w:rsidR="00E43C3C" w:rsidRPr="00AA713C">
        <w:rPr>
          <w:rFonts w:ascii="Times New Roman" w:hAnsi="Times New Roman" w:cs="Times New Roman"/>
        </w:rPr>
        <w:t xml:space="preserve">scenarios for the children. This can allow </w:t>
      </w:r>
      <w:proofErr w:type="gramStart"/>
      <w:r w:rsidR="00A33CCD" w:rsidRPr="00AA713C">
        <w:rPr>
          <w:rFonts w:ascii="Times New Roman" w:hAnsi="Times New Roman" w:cs="Times New Roman"/>
        </w:rPr>
        <w:t>practitioner’</w:t>
      </w:r>
      <w:r w:rsidR="00E27AB6" w:rsidRPr="00AA713C">
        <w:rPr>
          <w:rFonts w:ascii="Times New Roman" w:hAnsi="Times New Roman" w:cs="Times New Roman"/>
        </w:rPr>
        <w:t>s</w:t>
      </w:r>
      <w:proofErr w:type="gramEnd"/>
      <w:r w:rsidR="00E27AB6" w:rsidRPr="00AA713C">
        <w:rPr>
          <w:rFonts w:ascii="Times New Roman" w:hAnsi="Times New Roman" w:cs="Times New Roman"/>
        </w:rPr>
        <w:t xml:space="preserve"> to study and </w:t>
      </w:r>
      <w:r w:rsidR="0057240F" w:rsidRPr="00AA713C">
        <w:rPr>
          <w:rFonts w:ascii="Times New Roman" w:hAnsi="Times New Roman" w:cs="Times New Roman"/>
        </w:rPr>
        <w:t xml:space="preserve">explore children’s identity, such as their learning style, </w:t>
      </w:r>
      <w:r w:rsidR="00A33CCD" w:rsidRPr="00AA713C">
        <w:rPr>
          <w:rFonts w:ascii="Times New Roman" w:hAnsi="Times New Roman" w:cs="Times New Roman"/>
        </w:rPr>
        <w:t>dynamic</w:t>
      </w:r>
      <w:r w:rsidR="00615013" w:rsidRPr="00AA713C">
        <w:rPr>
          <w:rFonts w:ascii="Times New Roman" w:hAnsi="Times New Roman" w:cs="Times New Roman"/>
        </w:rPr>
        <w:t>,</w:t>
      </w:r>
      <w:r w:rsidR="00A33CCD" w:rsidRPr="00AA713C">
        <w:rPr>
          <w:rFonts w:ascii="Times New Roman" w:hAnsi="Times New Roman" w:cs="Times New Roman"/>
        </w:rPr>
        <w:t xml:space="preserve"> their interests and their mannerisms.</w:t>
      </w:r>
      <w:r w:rsidR="00B479B2">
        <w:rPr>
          <w:rFonts w:ascii="Times New Roman" w:hAnsi="Times New Roman" w:cs="Times New Roman"/>
        </w:rPr>
        <w:t xml:space="preserve"> </w:t>
      </w:r>
      <w:r w:rsidR="001C33BB" w:rsidRPr="00AA713C">
        <w:rPr>
          <w:rFonts w:ascii="Times New Roman" w:hAnsi="Times New Roman" w:cs="Times New Roman"/>
        </w:rPr>
        <w:t xml:space="preserve"> </w:t>
      </w:r>
      <w:r w:rsidR="001004A1">
        <w:rPr>
          <w:rFonts w:ascii="Times New Roman" w:hAnsi="Times New Roman" w:cs="Times New Roman"/>
        </w:rPr>
        <w:t xml:space="preserve">According to </w:t>
      </w:r>
      <w:r w:rsidR="00EA09A4">
        <w:rPr>
          <w:rFonts w:ascii="Times New Roman" w:hAnsi="Times New Roman" w:cs="Times New Roman"/>
        </w:rPr>
        <w:t>observing children Wales</w:t>
      </w:r>
      <w:r w:rsidR="008E5C67">
        <w:rPr>
          <w:rFonts w:ascii="Times New Roman" w:hAnsi="Times New Roman" w:cs="Times New Roman"/>
        </w:rPr>
        <w:t xml:space="preserve"> (no date)</w:t>
      </w:r>
      <w:r w:rsidR="001D3888">
        <w:rPr>
          <w:rFonts w:ascii="Times New Roman" w:hAnsi="Times New Roman" w:cs="Times New Roman"/>
        </w:rPr>
        <w:t xml:space="preserve"> </w:t>
      </w:r>
      <w:r w:rsidR="00B8502D" w:rsidRPr="00AA713C">
        <w:rPr>
          <w:rFonts w:ascii="Times New Roman" w:hAnsi="Times New Roman" w:cs="Times New Roman"/>
        </w:rPr>
        <w:t>There are multiple ways for adults to support the observations</w:t>
      </w:r>
      <w:r w:rsidR="00AA713C" w:rsidRPr="00AA713C">
        <w:rPr>
          <w:rFonts w:ascii="Times New Roman" w:hAnsi="Times New Roman" w:cs="Times New Roman"/>
        </w:rPr>
        <w:t xml:space="preserve"> some are:</w:t>
      </w:r>
    </w:p>
    <w:p w14:paraId="4870BFA9" w14:textId="17B388D9" w:rsidR="00AA713C" w:rsidRDefault="00323E0E" w:rsidP="00AA713C">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Plan the observation and the duration of it </w:t>
      </w:r>
    </w:p>
    <w:p w14:paraId="5D95A9E6" w14:textId="2ECD7FB7" w:rsidR="00323E0E" w:rsidRDefault="00556865" w:rsidP="00AA713C">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Plan what targets that the adults would like children to meet</w:t>
      </w:r>
    </w:p>
    <w:p w14:paraId="0C8FB2E9" w14:textId="44E6BCD5" w:rsidR="004263D4" w:rsidRDefault="004E4B7D" w:rsidP="00AD1A16">
      <w:pPr>
        <w:pStyle w:val="ListParagraph"/>
        <w:numPr>
          <w:ilvl w:val="0"/>
          <w:numId w:val="7"/>
        </w:numPr>
        <w:spacing w:line="360" w:lineRule="auto"/>
        <w:jc w:val="both"/>
        <w:rPr>
          <w:rFonts w:ascii="Times New Roman" w:hAnsi="Times New Roman" w:cs="Times New Roman"/>
        </w:rPr>
      </w:pPr>
      <w:r w:rsidRPr="00271776">
        <w:rPr>
          <w:rFonts w:ascii="Times New Roman" w:hAnsi="Times New Roman" w:cs="Times New Roman"/>
        </w:rPr>
        <w:t xml:space="preserve">Plan a routine that </w:t>
      </w:r>
      <w:r w:rsidR="00924A4B" w:rsidRPr="00271776">
        <w:rPr>
          <w:rFonts w:ascii="Times New Roman" w:hAnsi="Times New Roman" w:cs="Times New Roman"/>
        </w:rPr>
        <w:t xml:space="preserve">is </w:t>
      </w:r>
      <w:r w:rsidR="004263D4" w:rsidRPr="00271776">
        <w:rPr>
          <w:rFonts w:ascii="Times New Roman" w:hAnsi="Times New Roman" w:cs="Times New Roman"/>
        </w:rPr>
        <w:t xml:space="preserve">relevant to what an adult would like to see when observing, for example, children’s behaviour as well as their emotional and intellectual development. </w:t>
      </w:r>
    </w:p>
    <w:p w14:paraId="0DA6C897" w14:textId="1160B9A0" w:rsidR="0088086E" w:rsidRPr="0053238B" w:rsidRDefault="00271776" w:rsidP="0053238B">
      <w:pPr>
        <w:spacing w:line="360" w:lineRule="auto"/>
        <w:jc w:val="both"/>
        <w:rPr>
          <w:rFonts w:ascii="Times New Roman" w:hAnsi="Times New Roman" w:cs="Times New Roman"/>
        </w:rPr>
      </w:pPr>
      <w:r>
        <w:rPr>
          <w:rFonts w:ascii="Times New Roman" w:hAnsi="Times New Roman" w:cs="Times New Roman"/>
        </w:rPr>
        <w:t>Also, it is vital that adults know when to interru</w:t>
      </w:r>
      <w:r w:rsidR="00A80ADE">
        <w:rPr>
          <w:rFonts w:ascii="Times New Roman" w:hAnsi="Times New Roman" w:cs="Times New Roman"/>
        </w:rPr>
        <w:t>pt children or ask questions and when it is appropr</w:t>
      </w:r>
      <w:r w:rsidR="00FE7454">
        <w:rPr>
          <w:rFonts w:ascii="Times New Roman" w:hAnsi="Times New Roman" w:cs="Times New Roman"/>
        </w:rPr>
        <w:t xml:space="preserve">iate to stand back and let the children to carry on with their activity without and interfere or disruption. </w:t>
      </w:r>
      <w:r w:rsidR="006132B6">
        <w:rPr>
          <w:rFonts w:ascii="Times New Roman" w:hAnsi="Times New Roman" w:cs="Times New Roman"/>
        </w:rPr>
        <w:t>To allow children to be independent</w:t>
      </w:r>
      <w:r w:rsidR="000A124F">
        <w:rPr>
          <w:rFonts w:ascii="Times New Roman" w:hAnsi="Times New Roman" w:cs="Times New Roman"/>
        </w:rPr>
        <w:t xml:space="preserve"> and evaluate their own answers to questions it is adv</w:t>
      </w:r>
      <w:r w:rsidR="00654F35">
        <w:rPr>
          <w:rFonts w:ascii="Times New Roman" w:hAnsi="Times New Roman" w:cs="Times New Roman"/>
        </w:rPr>
        <w:t>ised that adults should ask closed questions and open questions. Closed questions have a specific focus</w:t>
      </w:r>
      <w:r w:rsidR="006C3B8B">
        <w:rPr>
          <w:rFonts w:ascii="Times New Roman" w:hAnsi="Times New Roman" w:cs="Times New Roman"/>
        </w:rPr>
        <w:t xml:space="preserve"> and mostly only have one answer. This type of question is useful to ask children if they have understood som</w:t>
      </w:r>
      <w:r w:rsidR="003173DC">
        <w:rPr>
          <w:rFonts w:ascii="Times New Roman" w:hAnsi="Times New Roman" w:cs="Times New Roman"/>
        </w:rPr>
        <w:t>ething or to encourage children who are less confident. Open questions are short and are mostly just one word</w:t>
      </w:r>
      <w:r w:rsidR="00C17D2D">
        <w:rPr>
          <w:rFonts w:ascii="Times New Roman" w:hAnsi="Times New Roman" w:cs="Times New Roman"/>
        </w:rPr>
        <w:t xml:space="preserve"> such as ‘who? When? </w:t>
      </w:r>
      <w:r w:rsidR="00894797">
        <w:rPr>
          <w:rFonts w:ascii="Times New Roman" w:hAnsi="Times New Roman" w:cs="Times New Roman"/>
        </w:rPr>
        <w:t>W</w:t>
      </w:r>
      <w:r w:rsidR="00C17D2D">
        <w:rPr>
          <w:rFonts w:ascii="Times New Roman" w:hAnsi="Times New Roman" w:cs="Times New Roman"/>
        </w:rPr>
        <w:t>hy</w:t>
      </w:r>
      <w:r w:rsidR="00894797">
        <w:rPr>
          <w:rFonts w:ascii="Times New Roman" w:hAnsi="Times New Roman" w:cs="Times New Roman"/>
        </w:rPr>
        <w:t xml:space="preserve">?’ this can give children the chance to </w:t>
      </w:r>
      <w:r w:rsidR="001B2FC8">
        <w:rPr>
          <w:rFonts w:ascii="Times New Roman" w:hAnsi="Times New Roman" w:cs="Times New Roman"/>
        </w:rPr>
        <w:t>think and discuss their answer.</w:t>
      </w:r>
      <w:r w:rsidR="002B7140">
        <w:rPr>
          <w:rFonts w:ascii="Times New Roman" w:hAnsi="Times New Roman" w:cs="Times New Roman"/>
        </w:rPr>
        <w:t xml:space="preserve"> </w:t>
      </w:r>
      <w:proofErr w:type="spellStart"/>
      <w:proofErr w:type="gramStart"/>
      <w:r w:rsidR="00815BA7">
        <w:rPr>
          <w:rFonts w:ascii="Times New Roman" w:hAnsi="Times New Roman" w:cs="Times New Roman"/>
        </w:rPr>
        <w:t>J.Drake</w:t>
      </w:r>
      <w:proofErr w:type="spellEnd"/>
      <w:proofErr w:type="gramEnd"/>
      <w:r w:rsidR="00815BA7">
        <w:rPr>
          <w:rFonts w:ascii="Times New Roman" w:hAnsi="Times New Roman" w:cs="Times New Roman"/>
        </w:rPr>
        <w:t xml:space="preserve"> (2006) stated that </w:t>
      </w:r>
      <w:r w:rsidR="00042CC7">
        <w:rPr>
          <w:rFonts w:ascii="Times New Roman" w:hAnsi="Times New Roman" w:cs="Times New Roman"/>
        </w:rPr>
        <w:t xml:space="preserve">observation’s should always take place in an area where is suitable for a child and </w:t>
      </w:r>
      <w:r w:rsidR="005F33BD">
        <w:rPr>
          <w:rFonts w:ascii="Times New Roman" w:hAnsi="Times New Roman" w:cs="Times New Roman"/>
        </w:rPr>
        <w:t xml:space="preserve">meaningful to them. </w:t>
      </w:r>
      <w:r w:rsidR="00D90859">
        <w:rPr>
          <w:rFonts w:ascii="Times New Roman" w:hAnsi="Times New Roman" w:cs="Times New Roman"/>
        </w:rPr>
        <w:t xml:space="preserve">An appropriate learning environment whether that could be indoor or outdoor is vital in order to observe children in a natural </w:t>
      </w:r>
      <w:r w:rsidR="004117BA">
        <w:rPr>
          <w:rFonts w:ascii="Times New Roman" w:hAnsi="Times New Roman" w:cs="Times New Roman"/>
        </w:rPr>
        <w:t xml:space="preserve">environment so that self-initiated play is happening. </w:t>
      </w:r>
      <w:r w:rsidR="00583E85">
        <w:rPr>
          <w:rFonts w:ascii="Times New Roman" w:hAnsi="Times New Roman" w:cs="Times New Roman"/>
        </w:rPr>
        <w:t xml:space="preserve">It is vital that </w:t>
      </w:r>
      <w:r w:rsidR="00C92B48">
        <w:rPr>
          <w:rFonts w:ascii="Times New Roman" w:hAnsi="Times New Roman" w:cs="Times New Roman"/>
        </w:rPr>
        <w:t>practitioners</w:t>
      </w:r>
      <w:r w:rsidR="00583E85">
        <w:rPr>
          <w:rFonts w:ascii="Times New Roman" w:hAnsi="Times New Roman" w:cs="Times New Roman"/>
        </w:rPr>
        <w:t xml:space="preserve"> are able to respond </w:t>
      </w:r>
      <w:r w:rsidR="00731911">
        <w:rPr>
          <w:rFonts w:ascii="Times New Roman" w:hAnsi="Times New Roman" w:cs="Times New Roman"/>
        </w:rPr>
        <w:t>well to children’s play and learning. Also</w:t>
      </w:r>
      <w:r w:rsidR="00F1394A">
        <w:rPr>
          <w:rFonts w:ascii="Times New Roman" w:hAnsi="Times New Roman" w:cs="Times New Roman"/>
        </w:rPr>
        <w:t>,</w:t>
      </w:r>
      <w:r w:rsidR="00731911">
        <w:rPr>
          <w:rFonts w:ascii="Times New Roman" w:hAnsi="Times New Roman" w:cs="Times New Roman"/>
        </w:rPr>
        <w:t xml:space="preserve"> to take opportunities for observations as they could abrupt anywhere. </w:t>
      </w:r>
      <w:r w:rsidR="004503AA">
        <w:rPr>
          <w:rFonts w:ascii="Times New Roman" w:hAnsi="Times New Roman" w:cs="Times New Roman"/>
        </w:rPr>
        <w:t xml:space="preserve">Not every observation should be necessarily planned as </w:t>
      </w:r>
      <w:r w:rsidR="009E10F7">
        <w:rPr>
          <w:rFonts w:ascii="Times New Roman" w:hAnsi="Times New Roman" w:cs="Times New Roman"/>
        </w:rPr>
        <w:t>practitioner’s could catch something special when a child in playing at a time where they thought not.</w:t>
      </w:r>
      <w:r w:rsidR="00B2375D">
        <w:rPr>
          <w:rFonts w:ascii="Times New Roman" w:hAnsi="Times New Roman" w:cs="Times New Roman"/>
        </w:rPr>
        <w:t xml:space="preserve"> However, some </w:t>
      </w:r>
      <w:proofErr w:type="spellStart"/>
      <w:r w:rsidR="00B2375D">
        <w:rPr>
          <w:rFonts w:ascii="Times New Roman" w:hAnsi="Times New Roman" w:cs="Times New Roman"/>
        </w:rPr>
        <w:t>pracitioners</w:t>
      </w:r>
      <w:proofErr w:type="spellEnd"/>
      <w:r w:rsidR="00B2375D">
        <w:rPr>
          <w:rFonts w:ascii="Times New Roman" w:hAnsi="Times New Roman" w:cs="Times New Roman"/>
        </w:rPr>
        <w:t xml:space="preserve"> tend to track children </w:t>
      </w:r>
      <w:r w:rsidR="00B10C3F">
        <w:rPr>
          <w:rFonts w:ascii="Times New Roman" w:hAnsi="Times New Roman" w:cs="Times New Roman"/>
        </w:rPr>
        <w:t xml:space="preserve">over the course of a </w:t>
      </w:r>
      <w:r w:rsidR="00A30A90">
        <w:rPr>
          <w:rFonts w:ascii="Times New Roman" w:hAnsi="Times New Roman" w:cs="Times New Roman"/>
        </w:rPr>
        <w:t xml:space="preserve">full </w:t>
      </w:r>
      <w:r w:rsidR="00B10C3F">
        <w:rPr>
          <w:rFonts w:ascii="Times New Roman" w:hAnsi="Times New Roman" w:cs="Times New Roman"/>
        </w:rPr>
        <w:t xml:space="preserve">day, </w:t>
      </w:r>
      <w:r w:rsidR="00A30A90">
        <w:rPr>
          <w:rFonts w:ascii="Times New Roman" w:hAnsi="Times New Roman" w:cs="Times New Roman"/>
        </w:rPr>
        <w:t xml:space="preserve">couple of days </w:t>
      </w:r>
      <w:r w:rsidR="00B10C3F">
        <w:rPr>
          <w:rFonts w:ascii="Times New Roman" w:hAnsi="Times New Roman" w:cs="Times New Roman"/>
        </w:rPr>
        <w:t xml:space="preserve">or </w:t>
      </w:r>
      <w:r w:rsidR="00A30A90">
        <w:rPr>
          <w:rFonts w:ascii="Times New Roman" w:hAnsi="Times New Roman" w:cs="Times New Roman"/>
        </w:rPr>
        <w:t xml:space="preserve">maybe </w:t>
      </w:r>
      <w:r w:rsidR="00B10C3F">
        <w:rPr>
          <w:rFonts w:ascii="Times New Roman" w:hAnsi="Times New Roman" w:cs="Times New Roman"/>
        </w:rPr>
        <w:t xml:space="preserve">longer in order to find out more about that child as an individual learner states </w:t>
      </w:r>
      <w:proofErr w:type="spellStart"/>
      <w:proofErr w:type="gramStart"/>
      <w:r w:rsidR="00B10C3F">
        <w:rPr>
          <w:rFonts w:ascii="Times New Roman" w:hAnsi="Times New Roman" w:cs="Times New Roman"/>
        </w:rPr>
        <w:t>J.Drake</w:t>
      </w:r>
      <w:proofErr w:type="spellEnd"/>
      <w:proofErr w:type="gramEnd"/>
      <w:r w:rsidR="00B10C3F">
        <w:rPr>
          <w:rFonts w:ascii="Times New Roman" w:hAnsi="Times New Roman" w:cs="Times New Roman"/>
        </w:rPr>
        <w:t xml:space="preserve"> (2006)</w:t>
      </w:r>
      <w:r w:rsidR="00A30A90">
        <w:rPr>
          <w:rFonts w:ascii="Times New Roman" w:hAnsi="Times New Roman" w:cs="Times New Roman"/>
        </w:rPr>
        <w:t>.</w:t>
      </w:r>
    </w:p>
    <w:p w14:paraId="2048AF2E" w14:textId="1F7548DC" w:rsidR="00086986" w:rsidRDefault="00086986" w:rsidP="00A96860">
      <w:pPr>
        <w:jc w:val="both"/>
        <w:rPr>
          <w:rFonts w:ascii="Times New Roman" w:hAnsi="Times New Roman" w:cs="Times New Roman"/>
          <w:b/>
          <w:bCs/>
        </w:rPr>
      </w:pPr>
    </w:p>
    <w:p w14:paraId="5AAACB50" w14:textId="6546A449" w:rsidR="00086986" w:rsidRDefault="00086986" w:rsidP="00A96860">
      <w:pPr>
        <w:jc w:val="both"/>
        <w:rPr>
          <w:rFonts w:ascii="Times New Roman" w:hAnsi="Times New Roman" w:cs="Times New Roman"/>
          <w:b/>
          <w:bCs/>
        </w:rPr>
      </w:pPr>
    </w:p>
    <w:p w14:paraId="2A8A1904" w14:textId="181710D8" w:rsidR="0072359E" w:rsidRPr="00B014E5" w:rsidRDefault="00E708C0" w:rsidP="0072359E">
      <w:pPr>
        <w:jc w:val="both"/>
        <w:rPr>
          <w:rFonts w:ascii="Times New Roman" w:hAnsi="Times New Roman" w:cs="Times New Roman"/>
        </w:rPr>
      </w:pPr>
      <w:r w:rsidRPr="00FB6AA9">
        <w:rPr>
          <w:rFonts w:ascii="Times New Roman" w:hAnsi="Times New Roman" w:cs="Times New Roman"/>
        </w:rPr>
        <w:t>Ginsburg (2007)</w:t>
      </w:r>
      <w:r w:rsidR="00FB6AA9">
        <w:rPr>
          <w:rFonts w:ascii="Times New Roman" w:hAnsi="Times New Roman" w:cs="Times New Roman"/>
        </w:rPr>
        <w:t xml:space="preserve"> </w:t>
      </w:r>
      <w:r w:rsidR="00ED6D28" w:rsidRPr="00FB6AA9">
        <w:rPr>
          <w:rFonts w:ascii="Times New Roman" w:hAnsi="Times New Roman" w:cs="Times New Roman"/>
          <w:i/>
          <w:iCs/>
          <w:color w:val="131313"/>
          <w:spacing w:val="-7"/>
        </w:rPr>
        <w:t>The Importance of Play in Promoting Healthy Child</w:t>
      </w:r>
      <w:r w:rsidR="00BB77C9" w:rsidRPr="00FB6AA9">
        <w:rPr>
          <w:color w:val="131313"/>
          <w:spacing w:val="-7"/>
        </w:rPr>
        <w:t xml:space="preserve">. </w:t>
      </w:r>
      <w:r w:rsidR="0072359E" w:rsidRPr="00B014E5">
        <w:rPr>
          <w:color w:val="131313"/>
          <w:spacing w:val="-7"/>
          <w:sz w:val="28"/>
          <w:szCs w:val="28"/>
        </w:rPr>
        <w:t>A</w:t>
      </w:r>
      <w:r w:rsidR="00BB77C9" w:rsidRPr="00B014E5">
        <w:rPr>
          <w:color w:val="131313"/>
          <w:spacing w:val="-7"/>
          <w:sz w:val="28"/>
          <w:szCs w:val="28"/>
        </w:rPr>
        <w:t>vai</w:t>
      </w:r>
      <w:r w:rsidR="0072359E" w:rsidRPr="00B014E5">
        <w:rPr>
          <w:color w:val="131313"/>
          <w:spacing w:val="-7"/>
          <w:sz w:val="28"/>
          <w:szCs w:val="28"/>
        </w:rPr>
        <w:t>lable at</w:t>
      </w:r>
      <w:r w:rsidR="0072359E">
        <w:rPr>
          <w:b/>
          <w:bCs/>
          <w:color w:val="131313"/>
          <w:spacing w:val="-7"/>
          <w:sz w:val="28"/>
          <w:szCs w:val="28"/>
        </w:rPr>
        <w:t xml:space="preserve"> </w:t>
      </w:r>
      <w:r w:rsidR="0072359E">
        <w:t xml:space="preserve"> </w:t>
      </w:r>
      <w:hyperlink r:id="rId7" w:history="1">
        <w:r w:rsidR="0072359E" w:rsidRPr="000B2624">
          <w:rPr>
            <w:rStyle w:val="Hyperlink"/>
            <w:rFonts w:ascii="Times New Roman" w:hAnsi="Times New Roman" w:cs="Times New Roman"/>
            <w:b/>
            <w:bCs/>
          </w:rPr>
          <w:t>https://pediatrics.aappublications.org/content/119/1/182</w:t>
        </w:r>
      </w:hyperlink>
      <w:r w:rsidR="00B014E5">
        <w:rPr>
          <w:rFonts w:ascii="Times New Roman" w:hAnsi="Times New Roman" w:cs="Times New Roman"/>
        </w:rPr>
        <w:t>.</w:t>
      </w:r>
      <w:r w:rsidR="00F2289E">
        <w:rPr>
          <w:rFonts w:ascii="Times New Roman" w:hAnsi="Times New Roman" w:cs="Times New Roman"/>
        </w:rPr>
        <w:t xml:space="preserve">(Accessed on </w:t>
      </w:r>
      <w:r w:rsidR="00B77067">
        <w:rPr>
          <w:rFonts w:ascii="Times New Roman" w:hAnsi="Times New Roman" w:cs="Times New Roman"/>
        </w:rPr>
        <w:t>20</w:t>
      </w:r>
      <w:r w:rsidR="00FB6AA9">
        <w:rPr>
          <w:rFonts w:ascii="Times New Roman" w:hAnsi="Times New Roman" w:cs="Times New Roman"/>
        </w:rPr>
        <w:t xml:space="preserve"> December 2020).</w:t>
      </w:r>
    </w:p>
    <w:p w14:paraId="0C53AFAA" w14:textId="77777777" w:rsidR="00C8394B" w:rsidRDefault="00C8394B" w:rsidP="00A96860">
      <w:pPr>
        <w:jc w:val="both"/>
        <w:rPr>
          <w:rFonts w:ascii="Times New Roman" w:hAnsi="Times New Roman" w:cs="Times New Roman"/>
          <w:b/>
          <w:bCs/>
        </w:rPr>
      </w:pPr>
    </w:p>
    <w:p w14:paraId="57E4CF20" w14:textId="4C3DDE76" w:rsidR="00937FC2" w:rsidRDefault="00C85896" w:rsidP="00A96860">
      <w:pPr>
        <w:jc w:val="both"/>
        <w:rPr>
          <w:rFonts w:ascii="Times New Roman" w:hAnsi="Times New Roman" w:cs="Times New Roman"/>
          <w:b/>
          <w:bCs/>
        </w:rPr>
      </w:pPr>
      <w:hyperlink r:id="rId8" w:history="1">
        <w:r w:rsidR="009428AB" w:rsidRPr="000B2624">
          <w:rPr>
            <w:rStyle w:val="Hyperlink"/>
            <w:rFonts w:ascii="Times New Roman" w:hAnsi="Times New Roman" w:cs="Times New Roman"/>
            <w:b/>
            <w:bCs/>
          </w:rPr>
          <w:t>https://www.familylives.org.uk/advice/early-years-development/learning-and-play/why-play-matters/</w:t>
        </w:r>
      </w:hyperlink>
    </w:p>
    <w:p w14:paraId="7C8C2DF4" w14:textId="77777777" w:rsidR="00943D37" w:rsidRDefault="00943D37" w:rsidP="00A96860">
      <w:pPr>
        <w:jc w:val="both"/>
        <w:rPr>
          <w:rFonts w:ascii="Times New Roman" w:hAnsi="Times New Roman" w:cs="Times New Roman"/>
          <w:b/>
          <w:bCs/>
        </w:rPr>
      </w:pPr>
    </w:p>
    <w:p w14:paraId="5D91F98E" w14:textId="1F7A8784" w:rsidR="00943D37" w:rsidRDefault="00C85896" w:rsidP="00A96860">
      <w:pPr>
        <w:jc w:val="both"/>
        <w:rPr>
          <w:rFonts w:ascii="Times New Roman" w:hAnsi="Times New Roman" w:cs="Times New Roman"/>
          <w:b/>
          <w:bCs/>
        </w:rPr>
      </w:pPr>
      <w:hyperlink r:id="rId9" w:history="1">
        <w:r w:rsidR="00943D37" w:rsidRPr="000B2624">
          <w:rPr>
            <w:rStyle w:val="Hyperlink"/>
            <w:rFonts w:ascii="Times New Roman" w:hAnsi="Times New Roman" w:cs="Times New Roman"/>
            <w:b/>
            <w:bCs/>
          </w:rPr>
          <w:t>https://www.playwales.org.uk/eng/playinghangingout</w:t>
        </w:r>
      </w:hyperlink>
    </w:p>
    <w:p w14:paraId="3AAD914B" w14:textId="77777777" w:rsidR="0083297E" w:rsidRDefault="0083297E" w:rsidP="00A96860">
      <w:pPr>
        <w:jc w:val="both"/>
        <w:rPr>
          <w:rFonts w:ascii="Times New Roman" w:hAnsi="Times New Roman" w:cs="Times New Roman"/>
          <w:b/>
          <w:bCs/>
        </w:rPr>
      </w:pPr>
    </w:p>
    <w:p w14:paraId="3D67C035" w14:textId="37ADBEB9" w:rsidR="00C67330" w:rsidRDefault="00C85896" w:rsidP="00A96860">
      <w:pPr>
        <w:jc w:val="both"/>
        <w:rPr>
          <w:rFonts w:ascii="Times New Roman" w:hAnsi="Times New Roman" w:cs="Times New Roman"/>
          <w:b/>
          <w:bCs/>
        </w:rPr>
      </w:pPr>
      <w:hyperlink r:id="rId10" w:history="1">
        <w:r w:rsidR="0083297E" w:rsidRPr="000B2624">
          <w:rPr>
            <w:rStyle w:val="Hyperlink"/>
            <w:rFonts w:ascii="Times New Roman" w:hAnsi="Times New Roman" w:cs="Times New Roman"/>
            <w:b/>
            <w:bCs/>
          </w:rPr>
          <w:t>https://www.earlyyearscareers.com/eyc/latest-news/what-are-treasures-baskets-and-heuristic-play/</w:t>
        </w:r>
      </w:hyperlink>
    </w:p>
    <w:p w14:paraId="26AB3A0E" w14:textId="77777777" w:rsidR="0083297E" w:rsidRDefault="0083297E" w:rsidP="00A96860">
      <w:pPr>
        <w:jc w:val="both"/>
        <w:rPr>
          <w:rFonts w:ascii="Times New Roman" w:hAnsi="Times New Roman" w:cs="Times New Roman"/>
          <w:b/>
          <w:bCs/>
        </w:rPr>
      </w:pPr>
    </w:p>
    <w:p w14:paraId="7731F62D" w14:textId="77777777" w:rsidR="00943D37" w:rsidRDefault="00943D37" w:rsidP="00A96860">
      <w:pPr>
        <w:jc w:val="both"/>
        <w:rPr>
          <w:rFonts w:ascii="Times New Roman" w:hAnsi="Times New Roman" w:cs="Times New Roman"/>
          <w:b/>
          <w:bCs/>
        </w:rPr>
      </w:pPr>
    </w:p>
    <w:p w14:paraId="5C12B138" w14:textId="77777777" w:rsidR="00E375DC" w:rsidRDefault="00E375DC" w:rsidP="00A96860">
      <w:pPr>
        <w:jc w:val="both"/>
        <w:rPr>
          <w:rFonts w:ascii="Times New Roman" w:hAnsi="Times New Roman" w:cs="Times New Roman"/>
          <w:b/>
          <w:bCs/>
        </w:rPr>
      </w:pPr>
    </w:p>
    <w:p w14:paraId="071AA5C1" w14:textId="542595BF" w:rsidR="009428AB" w:rsidRDefault="00C85896" w:rsidP="00A96860">
      <w:pPr>
        <w:jc w:val="both"/>
        <w:rPr>
          <w:rFonts w:ascii="Times New Roman" w:hAnsi="Times New Roman" w:cs="Times New Roman"/>
          <w:b/>
          <w:bCs/>
        </w:rPr>
      </w:pPr>
      <w:hyperlink r:id="rId11" w:history="1">
        <w:r w:rsidR="00E375DC" w:rsidRPr="000B2624">
          <w:rPr>
            <w:rStyle w:val="Hyperlink"/>
            <w:rFonts w:ascii="Times New Roman" w:hAnsi="Times New Roman" w:cs="Times New Roman"/>
            <w:b/>
            <w:bCs/>
          </w:rPr>
          <w:t>https://www.berkshiremontessori.org/self-directed-play</w:t>
        </w:r>
      </w:hyperlink>
      <w:r w:rsidR="00E375DC">
        <w:rPr>
          <w:rFonts w:ascii="Times New Roman" w:hAnsi="Times New Roman" w:cs="Times New Roman"/>
          <w:b/>
          <w:bCs/>
        </w:rPr>
        <w:t xml:space="preserve"> </w:t>
      </w:r>
    </w:p>
    <w:p w14:paraId="40EEA983" w14:textId="77777777" w:rsidR="00E375DC" w:rsidRDefault="00E375DC" w:rsidP="00A96860">
      <w:pPr>
        <w:jc w:val="both"/>
        <w:rPr>
          <w:rFonts w:ascii="Times New Roman" w:hAnsi="Times New Roman" w:cs="Times New Roman"/>
          <w:b/>
          <w:bCs/>
        </w:rPr>
      </w:pPr>
    </w:p>
    <w:p w14:paraId="735632AC" w14:textId="77777777" w:rsidR="00937FC2" w:rsidRDefault="00C85896" w:rsidP="00A96860">
      <w:pPr>
        <w:jc w:val="both"/>
        <w:rPr>
          <w:rFonts w:ascii="Times New Roman" w:hAnsi="Times New Roman" w:cs="Times New Roman"/>
          <w:b/>
          <w:bCs/>
        </w:rPr>
      </w:pPr>
      <w:hyperlink r:id="rId12" w:history="1">
        <w:r w:rsidR="004E42A7" w:rsidRPr="007A22DA">
          <w:rPr>
            <w:rStyle w:val="Hyperlink"/>
            <w:rFonts w:ascii="Times New Roman" w:hAnsi="Times New Roman" w:cs="Times New Roman"/>
            <w:b/>
            <w:bCs/>
          </w:rPr>
          <w:t>https://www.kozikidz.com/blog/im-bored-how-to-encourage-self-directed-play</w:t>
        </w:r>
      </w:hyperlink>
      <w:r w:rsidR="004E42A7">
        <w:rPr>
          <w:rFonts w:ascii="Times New Roman" w:hAnsi="Times New Roman" w:cs="Times New Roman"/>
          <w:b/>
          <w:bCs/>
        </w:rPr>
        <w:t xml:space="preserve"> </w:t>
      </w:r>
      <w:r w:rsidR="009E7B2F">
        <w:rPr>
          <w:rFonts w:ascii="Times New Roman" w:hAnsi="Times New Roman" w:cs="Times New Roman"/>
          <w:b/>
          <w:bCs/>
        </w:rPr>
        <w:t xml:space="preserve">(august </w:t>
      </w:r>
    </w:p>
    <w:p w14:paraId="22E3EC79" w14:textId="128C700E" w:rsidR="004E42A7" w:rsidRDefault="009E7B2F" w:rsidP="00A96860">
      <w:pPr>
        <w:jc w:val="both"/>
        <w:rPr>
          <w:rFonts w:ascii="Times New Roman" w:hAnsi="Times New Roman" w:cs="Times New Roman"/>
          <w:b/>
          <w:bCs/>
        </w:rPr>
      </w:pPr>
      <w:r>
        <w:rPr>
          <w:rFonts w:ascii="Times New Roman" w:hAnsi="Times New Roman" w:cs="Times New Roman"/>
          <w:b/>
          <w:bCs/>
        </w:rPr>
        <w:t>2018)</w:t>
      </w:r>
    </w:p>
    <w:p w14:paraId="4D783ABC" w14:textId="77777777" w:rsidR="007D168F" w:rsidRDefault="007D168F" w:rsidP="00A96860">
      <w:pPr>
        <w:jc w:val="both"/>
        <w:rPr>
          <w:rFonts w:ascii="Times New Roman" w:hAnsi="Times New Roman" w:cs="Times New Roman"/>
          <w:b/>
          <w:bCs/>
        </w:rPr>
      </w:pPr>
    </w:p>
    <w:p w14:paraId="2D452BBF" w14:textId="54FB8F7E" w:rsidR="007D168F" w:rsidRDefault="00C85896" w:rsidP="00A96860">
      <w:pPr>
        <w:jc w:val="both"/>
        <w:rPr>
          <w:rFonts w:ascii="Times New Roman" w:hAnsi="Times New Roman" w:cs="Times New Roman"/>
          <w:b/>
          <w:bCs/>
        </w:rPr>
      </w:pPr>
      <w:hyperlink r:id="rId13" w:history="1">
        <w:r w:rsidR="007D168F" w:rsidRPr="007A22DA">
          <w:rPr>
            <w:rStyle w:val="Hyperlink"/>
            <w:rFonts w:ascii="Times New Roman" w:hAnsi="Times New Roman" w:cs="Times New Roman"/>
            <w:b/>
            <w:bCs/>
          </w:rPr>
          <w:t>https://www.nidirect.gov.uk/articles/how-play-helps-childrens-development</w:t>
        </w:r>
      </w:hyperlink>
    </w:p>
    <w:p w14:paraId="751CC50A" w14:textId="77777777" w:rsidR="007D168F" w:rsidRDefault="007D168F" w:rsidP="00A96860">
      <w:pPr>
        <w:jc w:val="both"/>
        <w:rPr>
          <w:rFonts w:ascii="Times New Roman" w:hAnsi="Times New Roman" w:cs="Times New Roman"/>
          <w:b/>
          <w:bCs/>
        </w:rPr>
      </w:pPr>
    </w:p>
    <w:p w14:paraId="16D67FB6" w14:textId="4CE2D3EA" w:rsidR="004E42A7" w:rsidRDefault="004E42A7" w:rsidP="00A96860">
      <w:pPr>
        <w:jc w:val="both"/>
        <w:rPr>
          <w:rFonts w:ascii="Times New Roman" w:hAnsi="Times New Roman" w:cs="Times New Roman"/>
          <w:b/>
          <w:bCs/>
        </w:rPr>
      </w:pPr>
    </w:p>
    <w:p w14:paraId="4319D28D" w14:textId="77777777" w:rsidR="000E682B" w:rsidRDefault="00C85896" w:rsidP="000E682B">
      <w:pPr>
        <w:jc w:val="both"/>
        <w:rPr>
          <w:rFonts w:ascii="Times New Roman" w:hAnsi="Times New Roman" w:cs="Times New Roman"/>
        </w:rPr>
      </w:pPr>
      <w:hyperlink r:id="rId14" w:history="1">
        <w:r w:rsidR="000E682B" w:rsidRPr="000B2624">
          <w:rPr>
            <w:rStyle w:val="Hyperlink"/>
            <w:rFonts w:ascii="Times New Roman" w:hAnsi="Times New Roman" w:cs="Times New Roman"/>
          </w:rPr>
          <w:t>http://www.oxhill.durham.sch.uk/wp-content/uploads/sites/92/2015/05/EYFS-Heuristic-play.pdf</w:t>
        </w:r>
      </w:hyperlink>
    </w:p>
    <w:p w14:paraId="06419108" w14:textId="7A708DC3" w:rsidR="00937FC2" w:rsidRDefault="00937FC2" w:rsidP="00A96860">
      <w:pPr>
        <w:jc w:val="both"/>
        <w:rPr>
          <w:rFonts w:ascii="Times New Roman" w:hAnsi="Times New Roman" w:cs="Times New Roman"/>
          <w:b/>
          <w:bCs/>
        </w:rPr>
      </w:pPr>
    </w:p>
    <w:p w14:paraId="4AFB6AB3" w14:textId="190F18D4" w:rsidR="00937FC2" w:rsidRDefault="00C85896" w:rsidP="00A96860">
      <w:pPr>
        <w:jc w:val="both"/>
        <w:rPr>
          <w:rFonts w:ascii="Times New Roman" w:hAnsi="Times New Roman" w:cs="Times New Roman"/>
          <w:b/>
          <w:bCs/>
        </w:rPr>
      </w:pPr>
      <w:hyperlink r:id="rId15" w:history="1">
        <w:r w:rsidR="00706DC0" w:rsidRPr="007A22DA">
          <w:rPr>
            <w:rStyle w:val="Hyperlink"/>
            <w:rFonts w:ascii="Times New Roman" w:hAnsi="Times New Roman" w:cs="Times New Roman"/>
            <w:b/>
            <w:bCs/>
          </w:rPr>
          <w:t>https://www.twinkl.com/teaching-wiki/holistic-development-eyfs</w:t>
        </w:r>
      </w:hyperlink>
    </w:p>
    <w:p w14:paraId="63F11267" w14:textId="77777777" w:rsidR="00706DC0" w:rsidRDefault="00706DC0" w:rsidP="00A96860">
      <w:pPr>
        <w:jc w:val="both"/>
        <w:rPr>
          <w:rFonts w:ascii="Times New Roman" w:hAnsi="Times New Roman" w:cs="Times New Roman"/>
          <w:b/>
          <w:bCs/>
        </w:rPr>
      </w:pPr>
    </w:p>
    <w:p w14:paraId="2F3E7398" w14:textId="619690D5" w:rsidR="00086986" w:rsidRDefault="00C85896" w:rsidP="00A96860">
      <w:pPr>
        <w:jc w:val="both"/>
        <w:rPr>
          <w:rFonts w:ascii="Times New Roman" w:hAnsi="Times New Roman" w:cs="Times New Roman"/>
          <w:b/>
          <w:bCs/>
        </w:rPr>
      </w:pPr>
      <w:hyperlink r:id="rId16" w:history="1">
        <w:r w:rsidR="00D507E6" w:rsidRPr="000B2624">
          <w:rPr>
            <w:rStyle w:val="Hyperlink"/>
            <w:rFonts w:ascii="Times New Roman" w:hAnsi="Times New Roman" w:cs="Times New Roman"/>
            <w:b/>
            <w:bCs/>
          </w:rPr>
          <w:t>https://www.sensationaltutors.co.uk/5-autumn-inspired-holistic-learning-activities-for-children/</w:t>
        </w:r>
      </w:hyperlink>
    </w:p>
    <w:p w14:paraId="683F2194" w14:textId="77777777" w:rsidR="009C3145" w:rsidRDefault="009C3145" w:rsidP="00A96860">
      <w:pPr>
        <w:jc w:val="both"/>
        <w:rPr>
          <w:rFonts w:ascii="Times New Roman" w:hAnsi="Times New Roman" w:cs="Times New Roman"/>
          <w:b/>
          <w:bCs/>
        </w:rPr>
      </w:pPr>
    </w:p>
    <w:p w14:paraId="34B2AF03" w14:textId="36E746DE" w:rsidR="009C3145" w:rsidRDefault="00C85896" w:rsidP="009C3145">
      <w:pPr>
        <w:jc w:val="both"/>
        <w:rPr>
          <w:rStyle w:val="Hyperlink"/>
          <w:rFonts w:ascii="Times New Roman" w:hAnsi="Times New Roman" w:cs="Times New Roman"/>
          <w:b/>
          <w:bCs/>
        </w:rPr>
      </w:pPr>
      <w:hyperlink r:id="rId17" w:history="1">
        <w:r w:rsidR="009C3145" w:rsidRPr="007A22DA">
          <w:rPr>
            <w:rStyle w:val="Hyperlink"/>
            <w:rFonts w:ascii="Times New Roman" w:hAnsi="Times New Roman" w:cs="Times New Roman"/>
            <w:b/>
            <w:bCs/>
          </w:rPr>
          <w:t>http://www.beactivekids.org/assets/pdf/MorganLeichterSaxby.pdf</w:t>
        </w:r>
      </w:hyperlink>
    </w:p>
    <w:p w14:paraId="189340A1" w14:textId="77777777" w:rsidR="009C3145" w:rsidRDefault="009C3145" w:rsidP="009C3145">
      <w:pPr>
        <w:jc w:val="both"/>
        <w:rPr>
          <w:rFonts w:ascii="Times New Roman" w:hAnsi="Times New Roman" w:cs="Times New Roman"/>
          <w:b/>
          <w:bCs/>
        </w:rPr>
      </w:pPr>
    </w:p>
    <w:p w14:paraId="404759FE" w14:textId="68529418" w:rsidR="00D507E6" w:rsidRDefault="00D507E6" w:rsidP="00A96860">
      <w:pPr>
        <w:jc w:val="both"/>
        <w:rPr>
          <w:rFonts w:ascii="Times New Roman" w:hAnsi="Times New Roman" w:cs="Times New Roman"/>
          <w:b/>
          <w:bCs/>
        </w:rPr>
      </w:pPr>
    </w:p>
    <w:p w14:paraId="430840C0" w14:textId="5AC179BF" w:rsidR="000E682B" w:rsidRDefault="00C85896" w:rsidP="00A96860">
      <w:pPr>
        <w:jc w:val="both"/>
        <w:rPr>
          <w:rFonts w:ascii="Times New Roman" w:hAnsi="Times New Roman" w:cs="Times New Roman"/>
          <w:b/>
          <w:bCs/>
        </w:rPr>
      </w:pPr>
      <w:hyperlink r:id="rId18" w:history="1">
        <w:r w:rsidR="000E682B" w:rsidRPr="000B2624">
          <w:rPr>
            <w:rStyle w:val="Hyperlink"/>
            <w:rFonts w:ascii="Times New Roman" w:hAnsi="Times New Roman" w:cs="Times New Roman"/>
            <w:b/>
            <w:bCs/>
          </w:rPr>
          <w:t>https://www.learningwithtlc.org/blog/selfdirectedlearning</w:t>
        </w:r>
      </w:hyperlink>
    </w:p>
    <w:p w14:paraId="2ECECCA1" w14:textId="77777777" w:rsidR="000E682B" w:rsidRDefault="000E682B" w:rsidP="00A96860">
      <w:pPr>
        <w:jc w:val="both"/>
        <w:rPr>
          <w:rFonts w:ascii="Times New Roman" w:hAnsi="Times New Roman" w:cs="Times New Roman"/>
          <w:b/>
          <w:bCs/>
        </w:rPr>
      </w:pPr>
    </w:p>
    <w:p w14:paraId="1B90C59A" w14:textId="02E99512" w:rsidR="00C06538" w:rsidRDefault="00C85896" w:rsidP="00A96860">
      <w:pPr>
        <w:jc w:val="both"/>
        <w:rPr>
          <w:rFonts w:ascii="Times New Roman" w:hAnsi="Times New Roman" w:cs="Times New Roman"/>
        </w:rPr>
      </w:pPr>
      <w:hyperlink r:id="rId19" w:history="1">
        <w:r w:rsidR="00857456" w:rsidRPr="000B2624">
          <w:rPr>
            <w:rStyle w:val="Hyperlink"/>
            <w:rFonts w:ascii="Times New Roman" w:hAnsi="Times New Roman" w:cs="Times New Roman"/>
          </w:rPr>
          <w:t>https://www.verywellfamily.com/why-risk-taking-is-healthy-for-kids-4118491</w:t>
        </w:r>
      </w:hyperlink>
    </w:p>
    <w:p w14:paraId="5D854887" w14:textId="77777777" w:rsidR="00857456" w:rsidRDefault="00857456" w:rsidP="00A96860">
      <w:pPr>
        <w:jc w:val="both"/>
        <w:rPr>
          <w:rFonts w:ascii="Times New Roman" w:hAnsi="Times New Roman" w:cs="Times New Roman"/>
        </w:rPr>
      </w:pPr>
    </w:p>
    <w:p w14:paraId="59700C96" w14:textId="29A3175F" w:rsidR="00923610" w:rsidRDefault="00C85896" w:rsidP="00A96860">
      <w:pPr>
        <w:jc w:val="both"/>
        <w:rPr>
          <w:rFonts w:ascii="Times New Roman" w:hAnsi="Times New Roman" w:cs="Times New Roman"/>
        </w:rPr>
      </w:pPr>
      <w:hyperlink r:id="rId20" w:history="1">
        <w:r w:rsidR="007C1AFD" w:rsidRPr="000B2624">
          <w:rPr>
            <w:rStyle w:val="Hyperlink"/>
            <w:rFonts w:ascii="Times New Roman" w:hAnsi="Times New Roman" w:cs="Times New Roman"/>
          </w:rPr>
          <w:t>https://www.brighthorizons.com/family-resources/risk-taking-benefits-children</w:t>
        </w:r>
      </w:hyperlink>
    </w:p>
    <w:p w14:paraId="1B37D3F9" w14:textId="536CB773" w:rsidR="007C1AFD" w:rsidRDefault="007C1AFD" w:rsidP="00A96860">
      <w:pPr>
        <w:jc w:val="both"/>
        <w:rPr>
          <w:rFonts w:ascii="Times New Roman" w:hAnsi="Times New Roman" w:cs="Times New Roman"/>
        </w:rPr>
      </w:pPr>
    </w:p>
    <w:p w14:paraId="0CC69C3C" w14:textId="2D7071E5" w:rsidR="0052536A" w:rsidRDefault="00C85896" w:rsidP="00A96860">
      <w:pPr>
        <w:jc w:val="both"/>
        <w:rPr>
          <w:rFonts w:ascii="Times New Roman" w:hAnsi="Times New Roman" w:cs="Times New Roman"/>
        </w:rPr>
      </w:pPr>
      <w:hyperlink r:id="rId21" w:history="1">
        <w:r w:rsidR="0052536A" w:rsidRPr="000B2624">
          <w:rPr>
            <w:rStyle w:val="Hyperlink"/>
            <w:rFonts w:ascii="Times New Roman" w:hAnsi="Times New Roman" w:cs="Times New Roman"/>
          </w:rPr>
          <w:t>https://www.theguardian.com/commentisfree/2015/oct/14/risk-essential-childhood-children-danger</w:t>
        </w:r>
      </w:hyperlink>
    </w:p>
    <w:p w14:paraId="28C257E3" w14:textId="723CCE74" w:rsidR="0052536A" w:rsidRDefault="0052536A" w:rsidP="00A96860">
      <w:pPr>
        <w:jc w:val="both"/>
        <w:rPr>
          <w:rFonts w:ascii="Times New Roman" w:hAnsi="Times New Roman" w:cs="Times New Roman"/>
        </w:rPr>
      </w:pPr>
    </w:p>
    <w:p w14:paraId="21C9217E" w14:textId="2431436C" w:rsidR="00746DE6" w:rsidRDefault="00C85896" w:rsidP="00A96860">
      <w:pPr>
        <w:jc w:val="both"/>
        <w:rPr>
          <w:rStyle w:val="Hyperlink"/>
          <w:rFonts w:ascii="Times New Roman" w:hAnsi="Times New Roman" w:cs="Times New Roman"/>
        </w:rPr>
      </w:pPr>
      <w:hyperlink r:id="rId22" w:history="1">
        <w:r w:rsidR="00746DE6" w:rsidRPr="000B2624">
          <w:rPr>
            <w:rStyle w:val="Hyperlink"/>
            <w:rFonts w:ascii="Times New Roman" w:hAnsi="Times New Roman" w:cs="Times New Roman"/>
          </w:rPr>
          <w:t>https://www.ncbi.nlm.nih.gov/pmc/articles/PMC3499858/</w:t>
        </w:r>
      </w:hyperlink>
    </w:p>
    <w:p w14:paraId="10F43EF5" w14:textId="052003BD" w:rsidR="00B70C65" w:rsidRDefault="00B70C65" w:rsidP="00A96860">
      <w:pPr>
        <w:jc w:val="both"/>
        <w:rPr>
          <w:rStyle w:val="Hyperlink"/>
          <w:rFonts w:ascii="Times New Roman" w:hAnsi="Times New Roman" w:cs="Times New Roman"/>
        </w:rPr>
      </w:pPr>
    </w:p>
    <w:p w14:paraId="383C2F1F" w14:textId="2B2024BC" w:rsidR="00B70C65" w:rsidRDefault="007A2C6C" w:rsidP="00A96860">
      <w:pPr>
        <w:jc w:val="both"/>
        <w:rPr>
          <w:rStyle w:val="Hyperlink"/>
          <w:rFonts w:ascii="Times New Roman" w:hAnsi="Times New Roman" w:cs="Times New Roman"/>
        </w:rPr>
      </w:pPr>
      <w:hyperlink r:id="rId23" w:history="1">
        <w:r w:rsidRPr="000B2624">
          <w:rPr>
            <w:rStyle w:val="Hyperlink"/>
            <w:rFonts w:ascii="Times New Roman" w:hAnsi="Times New Roman" w:cs="Times New Roman"/>
          </w:rPr>
          <w:t>https://www.earlyyears.wales/en/foundation-phase</w:t>
        </w:r>
      </w:hyperlink>
    </w:p>
    <w:p w14:paraId="0B2E03BD" w14:textId="77777777" w:rsidR="00110342" w:rsidRDefault="00110342" w:rsidP="00A96860">
      <w:pPr>
        <w:jc w:val="both"/>
        <w:rPr>
          <w:rStyle w:val="Hyperlink"/>
          <w:rFonts w:ascii="Times New Roman" w:hAnsi="Times New Roman" w:cs="Times New Roman"/>
        </w:rPr>
      </w:pPr>
    </w:p>
    <w:p w14:paraId="3E59F537" w14:textId="77777777" w:rsidR="007A2C6C" w:rsidRDefault="007A2C6C" w:rsidP="00A96860">
      <w:pPr>
        <w:jc w:val="both"/>
        <w:rPr>
          <w:rStyle w:val="Hyperlink"/>
          <w:rFonts w:ascii="Times New Roman" w:hAnsi="Times New Roman" w:cs="Times New Roman"/>
        </w:rPr>
      </w:pPr>
    </w:p>
    <w:p w14:paraId="2CAA8A1D" w14:textId="0D90EB9F" w:rsidR="00B70C65" w:rsidRDefault="007A2C6C" w:rsidP="00A96860">
      <w:pPr>
        <w:jc w:val="both"/>
        <w:rPr>
          <w:rStyle w:val="Hyperlink"/>
          <w:rFonts w:ascii="Times New Roman" w:hAnsi="Times New Roman" w:cs="Times New Roman"/>
        </w:rPr>
      </w:pPr>
      <w:r w:rsidRPr="007A2C6C">
        <w:rPr>
          <w:rStyle w:val="Hyperlink"/>
          <w:rFonts w:ascii="Times New Roman" w:hAnsi="Times New Roman" w:cs="Times New Roman"/>
        </w:rPr>
        <w:lastRenderedPageBreak/>
        <w:t>https://dera.ioe.ac.uk/18414/20/130318-evaluating-foundation-phase-policy-logic-model-programme-theory-en_Redacted.pdf</w:t>
      </w:r>
    </w:p>
    <w:p w14:paraId="235FDC8D" w14:textId="7F52200E" w:rsidR="001004A1" w:rsidRDefault="001004A1" w:rsidP="00A96860">
      <w:pPr>
        <w:jc w:val="both"/>
        <w:rPr>
          <w:rStyle w:val="Hyperlink"/>
          <w:rFonts w:ascii="Times New Roman" w:hAnsi="Times New Roman" w:cs="Times New Roman"/>
          <w:i/>
          <w:iCs/>
          <w:color w:val="000000" w:themeColor="text1"/>
        </w:rPr>
      </w:pPr>
    </w:p>
    <w:p w14:paraId="0CA4B459" w14:textId="77135252" w:rsidR="00110342" w:rsidRDefault="00110342" w:rsidP="00A96860">
      <w:pPr>
        <w:jc w:val="both"/>
        <w:rPr>
          <w:rStyle w:val="Hyperlink"/>
          <w:rFonts w:ascii="Times New Roman" w:hAnsi="Times New Roman" w:cs="Times New Roman"/>
          <w:i/>
          <w:iCs/>
          <w:color w:val="000000" w:themeColor="text1"/>
        </w:rPr>
      </w:pPr>
      <w:hyperlink r:id="rId24" w:history="1">
        <w:r w:rsidRPr="000B2624">
          <w:rPr>
            <w:rStyle w:val="Hyperlink"/>
            <w:rFonts w:ascii="Times New Roman" w:hAnsi="Times New Roman" w:cs="Times New Roman"/>
            <w:i/>
            <w:iCs/>
          </w:rPr>
          <w:t>https://gov.wales/sites/default/files/publications/2018-03/frequently-asked-questions.pdf</w:t>
        </w:r>
      </w:hyperlink>
    </w:p>
    <w:p w14:paraId="207D6E0F" w14:textId="77777777" w:rsidR="00110342" w:rsidRDefault="00110342" w:rsidP="00A96860">
      <w:pPr>
        <w:jc w:val="both"/>
        <w:rPr>
          <w:rStyle w:val="Hyperlink"/>
          <w:rFonts w:ascii="Times New Roman" w:hAnsi="Times New Roman" w:cs="Times New Roman"/>
          <w:i/>
          <w:iCs/>
          <w:color w:val="000000" w:themeColor="text1"/>
        </w:rPr>
      </w:pPr>
    </w:p>
    <w:p w14:paraId="6F4DC602" w14:textId="3CF879A7" w:rsidR="00B70C65" w:rsidRPr="00B70C65" w:rsidRDefault="00B70C65" w:rsidP="00A96860">
      <w:pPr>
        <w:jc w:val="both"/>
        <w:rPr>
          <w:rFonts w:ascii="Times New Roman" w:hAnsi="Times New Roman" w:cs="Times New Roman"/>
          <w:i/>
          <w:iCs/>
          <w:color w:val="000000" w:themeColor="text1"/>
        </w:rPr>
      </w:pPr>
      <w:r w:rsidRPr="00B70C65">
        <w:rPr>
          <w:rStyle w:val="Hyperlink"/>
          <w:rFonts w:ascii="Times New Roman" w:hAnsi="Times New Roman" w:cs="Times New Roman"/>
          <w:i/>
          <w:iCs/>
          <w:color w:val="000000" w:themeColor="text1"/>
        </w:rPr>
        <w:t>section 4</w:t>
      </w:r>
    </w:p>
    <w:p w14:paraId="5941B6BF" w14:textId="596FED7D" w:rsidR="00746DE6" w:rsidRDefault="00746DE6" w:rsidP="00A96860">
      <w:pPr>
        <w:jc w:val="both"/>
        <w:rPr>
          <w:rFonts w:ascii="Times New Roman" w:hAnsi="Times New Roman" w:cs="Times New Roman"/>
        </w:rPr>
      </w:pPr>
    </w:p>
    <w:p w14:paraId="35F6CD58" w14:textId="01E26490" w:rsidR="001C4D86" w:rsidRDefault="00C85896" w:rsidP="00A96860">
      <w:pPr>
        <w:jc w:val="both"/>
        <w:rPr>
          <w:rFonts w:ascii="Times New Roman" w:hAnsi="Times New Roman" w:cs="Times New Roman"/>
        </w:rPr>
      </w:pPr>
      <w:hyperlink r:id="rId25" w:history="1">
        <w:r w:rsidR="001C4D86" w:rsidRPr="000B2624">
          <w:rPr>
            <w:rStyle w:val="Hyperlink"/>
            <w:rFonts w:ascii="Times New Roman" w:hAnsi="Times New Roman" w:cs="Times New Roman"/>
          </w:rPr>
          <w:t>https://blog.himama.com/why-observe-children-at-play/</w:t>
        </w:r>
      </w:hyperlink>
    </w:p>
    <w:p w14:paraId="07F8BC6E" w14:textId="2556B1D8" w:rsidR="001C4D86" w:rsidRDefault="001C4D86" w:rsidP="00A96860">
      <w:pPr>
        <w:jc w:val="both"/>
        <w:rPr>
          <w:rFonts w:ascii="Times New Roman" w:hAnsi="Times New Roman" w:cs="Times New Roman"/>
        </w:rPr>
      </w:pPr>
    </w:p>
    <w:p w14:paraId="09F16A1D" w14:textId="2F9CE1BE" w:rsidR="00B70C65" w:rsidRDefault="00C85896" w:rsidP="00A96860">
      <w:pPr>
        <w:jc w:val="both"/>
        <w:rPr>
          <w:rStyle w:val="Hyperlink"/>
          <w:rFonts w:ascii="Times New Roman" w:hAnsi="Times New Roman" w:cs="Times New Roman"/>
        </w:rPr>
      </w:pPr>
      <w:hyperlink r:id="rId26" w:history="1">
        <w:r w:rsidR="00B70C65" w:rsidRPr="000B2624">
          <w:rPr>
            <w:rStyle w:val="Hyperlink"/>
            <w:rFonts w:ascii="Times New Roman" w:hAnsi="Times New Roman" w:cs="Times New Roman"/>
          </w:rPr>
          <w:t>https://azilotraining.com/2019/08/16/the-importance-of-observation-in-childcare-settings.html</w:t>
        </w:r>
      </w:hyperlink>
    </w:p>
    <w:p w14:paraId="308D0BAB" w14:textId="77777777" w:rsidR="001004A1" w:rsidRDefault="001004A1" w:rsidP="00A96860">
      <w:pPr>
        <w:jc w:val="both"/>
        <w:rPr>
          <w:rFonts w:ascii="Times New Roman" w:hAnsi="Times New Roman" w:cs="Times New Roman"/>
        </w:rPr>
      </w:pPr>
    </w:p>
    <w:p w14:paraId="718B841A" w14:textId="2E056A33" w:rsidR="00B70C65" w:rsidRDefault="001409F3" w:rsidP="00A96860">
      <w:pPr>
        <w:jc w:val="both"/>
        <w:rPr>
          <w:rFonts w:ascii="Times New Roman" w:hAnsi="Times New Roman" w:cs="Times New Roman"/>
        </w:rPr>
      </w:pPr>
      <w:hyperlink r:id="rId27" w:history="1">
        <w:r w:rsidRPr="000B2624">
          <w:rPr>
            <w:rStyle w:val="Hyperlink"/>
            <w:rFonts w:ascii="Times New Roman" w:hAnsi="Times New Roman" w:cs="Times New Roman"/>
          </w:rPr>
          <w:t>https://www.bbc.co.uk/news/uk-wales-politics-14898083</w:t>
        </w:r>
      </w:hyperlink>
    </w:p>
    <w:p w14:paraId="20C80085" w14:textId="77777777" w:rsidR="001004A1" w:rsidRDefault="001004A1" w:rsidP="00A96860">
      <w:pPr>
        <w:jc w:val="both"/>
        <w:rPr>
          <w:rFonts w:ascii="Times New Roman" w:hAnsi="Times New Roman" w:cs="Times New Roman"/>
        </w:rPr>
      </w:pPr>
    </w:p>
    <w:p w14:paraId="2EEF99C1" w14:textId="22CDDBF1" w:rsidR="001409F3" w:rsidRDefault="001004A1" w:rsidP="00A96860">
      <w:pPr>
        <w:jc w:val="both"/>
        <w:rPr>
          <w:rFonts w:ascii="Times New Roman" w:hAnsi="Times New Roman" w:cs="Times New Roman"/>
        </w:rPr>
      </w:pPr>
      <w:hyperlink r:id="rId28" w:history="1">
        <w:r w:rsidRPr="000B2624">
          <w:rPr>
            <w:rStyle w:val="Hyperlink"/>
            <w:rFonts w:ascii="Times New Roman" w:hAnsi="Times New Roman" w:cs="Times New Roman"/>
          </w:rPr>
          <w:t>https://hwb.gov.wales/api/storage/74f7c7cc-d337-4fd0-9604-27b3d1a5746d/observing-children.pdf</w:t>
        </w:r>
      </w:hyperlink>
    </w:p>
    <w:p w14:paraId="4E7B5EFA" w14:textId="77777777" w:rsidR="00043CA5" w:rsidRDefault="00043CA5" w:rsidP="00A96860">
      <w:pPr>
        <w:jc w:val="both"/>
        <w:rPr>
          <w:rFonts w:ascii="Times New Roman" w:hAnsi="Times New Roman" w:cs="Times New Roman"/>
        </w:rPr>
      </w:pPr>
    </w:p>
    <w:p w14:paraId="40946835" w14:textId="0A0FFF9D" w:rsidR="001004A1" w:rsidRDefault="00043CA5" w:rsidP="00A96860">
      <w:pPr>
        <w:jc w:val="both"/>
        <w:rPr>
          <w:rFonts w:ascii="Times New Roman" w:hAnsi="Times New Roman" w:cs="Times New Roman"/>
        </w:rPr>
      </w:pPr>
      <w:hyperlink r:id="rId29" w:history="1">
        <w:r w:rsidRPr="000B2624">
          <w:rPr>
            <w:rStyle w:val="Hyperlink"/>
            <w:rFonts w:ascii="Times New Roman" w:hAnsi="Times New Roman" w:cs="Times New Roman"/>
          </w:rPr>
          <w:t>https://www.nurseryworld.co.uk/news/article/observing-children</w:t>
        </w:r>
      </w:hyperlink>
    </w:p>
    <w:p w14:paraId="19F31DA7" w14:textId="77777777" w:rsidR="00043CA5" w:rsidRPr="00A96860" w:rsidRDefault="00043CA5" w:rsidP="00A96860">
      <w:pPr>
        <w:jc w:val="both"/>
        <w:rPr>
          <w:rFonts w:ascii="Times New Roman" w:hAnsi="Times New Roman" w:cs="Times New Roman"/>
        </w:rPr>
      </w:pPr>
    </w:p>
    <w:sectPr w:rsidR="00043CA5" w:rsidRPr="00A96860">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CDB28" w14:textId="77777777" w:rsidR="00C85896" w:rsidRDefault="00C85896" w:rsidP="00A96860">
      <w:r>
        <w:separator/>
      </w:r>
    </w:p>
  </w:endnote>
  <w:endnote w:type="continuationSeparator" w:id="0">
    <w:p w14:paraId="4427B62B" w14:textId="77777777" w:rsidR="00C85896" w:rsidRDefault="00C85896" w:rsidP="00A96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650D4" w14:textId="77777777" w:rsidR="00C85896" w:rsidRDefault="00C85896" w:rsidP="00A96860">
      <w:r>
        <w:separator/>
      </w:r>
    </w:p>
  </w:footnote>
  <w:footnote w:type="continuationSeparator" w:id="0">
    <w:p w14:paraId="7109C69B" w14:textId="77777777" w:rsidR="00C85896" w:rsidRDefault="00C85896" w:rsidP="00A96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0A27E" w14:textId="50140836" w:rsidR="00A96860" w:rsidRDefault="00A96860">
    <w:pPr>
      <w:pStyle w:val="Header"/>
    </w:pPr>
    <w:r>
      <w:t xml:space="preserve">2004325 </w:t>
    </w:r>
    <w:r>
      <w:ptab w:relativeTo="margin" w:alignment="center" w:leader="none"/>
    </w:r>
    <w:r>
      <w:t>EAEE4004</w:t>
    </w:r>
    <w:r>
      <w:ptab w:relativeTo="margin" w:alignment="right" w:leader="none"/>
    </w:r>
    <w:r>
      <w:t>Word Count:</w:t>
    </w:r>
  </w:p>
  <w:p w14:paraId="2B8BF076" w14:textId="3294A779" w:rsidR="00A96860" w:rsidRDefault="00A96860">
    <w:pPr>
      <w:pStyle w:val="Header"/>
    </w:pPr>
  </w:p>
  <w:p w14:paraId="0BE9A72D" w14:textId="77777777" w:rsidR="00A96860" w:rsidRDefault="00A968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773FD"/>
    <w:multiLevelType w:val="multilevel"/>
    <w:tmpl w:val="FAA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40CB8"/>
    <w:multiLevelType w:val="hybridMultilevel"/>
    <w:tmpl w:val="5F967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542F7"/>
    <w:multiLevelType w:val="hybridMultilevel"/>
    <w:tmpl w:val="A30C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6748D"/>
    <w:multiLevelType w:val="hybridMultilevel"/>
    <w:tmpl w:val="07B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D0430"/>
    <w:multiLevelType w:val="hybridMultilevel"/>
    <w:tmpl w:val="8682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A6466"/>
    <w:multiLevelType w:val="hybridMultilevel"/>
    <w:tmpl w:val="AE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40DE9"/>
    <w:multiLevelType w:val="hybridMultilevel"/>
    <w:tmpl w:val="3CAE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60"/>
    <w:rsid w:val="00001F13"/>
    <w:rsid w:val="00002952"/>
    <w:rsid w:val="0000628B"/>
    <w:rsid w:val="000066A3"/>
    <w:rsid w:val="00006927"/>
    <w:rsid w:val="00011EBF"/>
    <w:rsid w:val="0003390F"/>
    <w:rsid w:val="00034B74"/>
    <w:rsid w:val="0003536A"/>
    <w:rsid w:val="00037A60"/>
    <w:rsid w:val="00042162"/>
    <w:rsid w:val="00042BC8"/>
    <w:rsid w:val="00042CC7"/>
    <w:rsid w:val="00043CA5"/>
    <w:rsid w:val="000462E7"/>
    <w:rsid w:val="00046974"/>
    <w:rsid w:val="00047343"/>
    <w:rsid w:val="0005496D"/>
    <w:rsid w:val="00067A54"/>
    <w:rsid w:val="00072062"/>
    <w:rsid w:val="000750A6"/>
    <w:rsid w:val="000759CD"/>
    <w:rsid w:val="0007624E"/>
    <w:rsid w:val="0007637C"/>
    <w:rsid w:val="00086986"/>
    <w:rsid w:val="000877FD"/>
    <w:rsid w:val="000951FB"/>
    <w:rsid w:val="00096775"/>
    <w:rsid w:val="000A124F"/>
    <w:rsid w:val="000A53C5"/>
    <w:rsid w:val="000A7C01"/>
    <w:rsid w:val="000B0E17"/>
    <w:rsid w:val="000C0462"/>
    <w:rsid w:val="000C104A"/>
    <w:rsid w:val="000C16C2"/>
    <w:rsid w:val="000D385F"/>
    <w:rsid w:val="000E682B"/>
    <w:rsid w:val="000F0BC6"/>
    <w:rsid w:val="000F2010"/>
    <w:rsid w:val="000F596E"/>
    <w:rsid w:val="001004A1"/>
    <w:rsid w:val="00110342"/>
    <w:rsid w:val="00131FC5"/>
    <w:rsid w:val="001347FF"/>
    <w:rsid w:val="001409F3"/>
    <w:rsid w:val="00140C5C"/>
    <w:rsid w:val="001515A9"/>
    <w:rsid w:val="00151D28"/>
    <w:rsid w:val="001521EE"/>
    <w:rsid w:val="00155442"/>
    <w:rsid w:val="00165148"/>
    <w:rsid w:val="00173DE8"/>
    <w:rsid w:val="00177549"/>
    <w:rsid w:val="00181319"/>
    <w:rsid w:val="001821C1"/>
    <w:rsid w:val="00187638"/>
    <w:rsid w:val="00191C54"/>
    <w:rsid w:val="00195898"/>
    <w:rsid w:val="001A14B6"/>
    <w:rsid w:val="001A4F01"/>
    <w:rsid w:val="001A59B4"/>
    <w:rsid w:val="001B1BB7"/>
    <w:rsid w:val="001B2FC8"/>
    <w:rsid w:val="001B302A"/>
    <w:rsid w:val="001B608F"/>
    <w:rsid w:val="001C0D4E"/>
    <w:rsid w:val="001C2432"/>
    <w:rsid w:val="001C33BB"/>
    <w:rsid w:val="001C4D86"/>
    <w:rsid w:val="001C504B"/>
    <w:rsid w:val="001C634D"/>
    <w:rsid w:val="001D0E24"/>
    <w:rsid w:val="001D28AC"/>
    <w:rsid w:val="001D28DC"/>
    <w:rsid w:val="001D3888"/>
    <w:rsid w:val="001D6143"/>
    <w:rsid w:val="001E00CB"/>
    <w:rsid w:val="001E7B17"/>
    <w:rsid w:val="002003A3"/>
    <w:rsid w:val="00202784"/>
    <w:rsid w:val="00202866"/>
    <w:rsid w:val="002043E8"/>
    <w:rsid w:val="002051C7"/>
    <w:rsid w:val="00207C15"/>
    <w:rsid w:val="00210925"/>
    <w:rsid w:val="00210D56"/>
    <w:rsid w:val="002153D1"/>
    <w:rsid w:val="00227B92"/>
    <w:rsid w:val="00232D0B"/>
    <w:rsid w:val="00235473"/>
    <w:rsid w:val="00237B68"/>
    <w:rsid w:val="00243322"/>
    <w:rsid w:val="002445E0"/>
    <w:rsid w:val="0024605D"/>
    <w:rsid w:val="0024685C"/>
    <w:rsid w:val="00251A3D"/>
    <w:rsid w:val="0025458F"/>
    <w:rsid w:val="002564ED"/>
    <w:rsid w:val="00265A5B"/>
    <w:rsid w:val="00265B8D"/>
    <w:rsid w:val="0027164F"/>
    <w:rsid w:val="00271776"/>
    <w:rsid w:val="002824AA"/>
    <w:rsid w:val="00285B39"/>
    <w:rsid w:val="00286057"/>
    <w:rsid w:val="0028647C"/>
    <w:rsid w:val="0028720C"/>
    <w:rsid w:val="002911EE"/>
    <w:rsid w:val="00293C02"/>
    <w:rsid w:val="002A40CF"/>
    <w:rsid w:val="002A69B7"/>
    <w:rsid w:val="002A7BFD"/>
    <w:rsid w:val="002B54B0"/>
    <w:rsid w:val="002B7140"/>
    <w:rsid w:val="002C3F75"/>
    <w:rsid w:val="002C7C58"/>
    <w:rsid w:val="002D0C8B"/>
    <w:rsid w:val="002D7D77"/>
    <w:rsid w:val="002E1DCD"/>
    <w:rsid w:val="002E22BE"/>
    <w:rsid w:val="002E47C8"/>
    <w:rsid w:val="002E7742"/>
    <w:rsid w:val="002F057E"/>
    <w:rsid w:val="002F3F68"/>
    <w:rsid w:val="002F6B61"/>
    <w:rsid w:val="003009C9"/>
    <w:rsid w:val="00302CC0"/>
    <w:rsid w:val="00310398"/>
    <w:rsid w:val="00314C11"/>
    <w:rsid w:val="00316E0D"/>
    <w:rsid w:val="003173DC"/>
    <w:rsid w:val="00320AB0"/>
    <w:rsid w:val="00323E0E"/>
    <w:rsid w:val="0033284F"/>
    <w:rsid w:val="003340DA"/>
    <w:rsid w:val="00340101"/>
    <w:rsid w:val="0034124B"/>
    <w:rsid w:val="00347F2C"/>
    <w:rsid w:val="0035041A"/>
    <w:rsid w:val="003555D7"/>
    <w:rsid w:val="00362F95"/>
    <w:rsid w:val="0036331D"/>
    <w:rsid w:val="003666C5"/>
    <w:rsid w:val="00373B14"/>
    <w:rsid w:val="003741AF"/>
    <w:rsid w:val="003861FB"/>
    <w:rsid w:val="00395F32"/>
    <w:rsid w:val="0039623B"/>
    <w:rsid w:val="003A02C1"/>
    <w:rsid w:val="003B217E"/>
    <w:rsid w:val="003B5D64"/>
    <w:rsid w:val="003B67B9"/>
    <w:rsid w:val="003D4261"/>
    <w:rsid w:val="003F4D55"/>
    <w:rsid w:val="003F75AE"/>
    <w:rsid w:val="003F7FA9"/>
    <w:rsid w:val="00400E57"/>
    <w:rsid w:val="00401BC7"/>
    <w:rsid w:val="0040762A"/>
    <w:rsid w:val="00407BFC"/>
    <w:rsid w:val="004101BF"/>
    <w:rsid w:val="0041150D"/>
    <w:rsid w:val="004117BA"/>
    <w:rsid w:val="00417703"/>
    <w:rsid w:val="00422648"/>
    <w:rsid w:val="004228BE"/>
    <w:rsid w:val="00422970"/>
    <w:rsid w:val="004262FA"/>
    <w:rsid w:val="004263D4"/>
    <w:rsid w:val="00432F03"/>
    <w:rsid w:val="00446264"/>
    <w:rsid w:val="004503AA"/>
    <w:rsid w:val="00455D9C"/>
    <w:rsid w:val="004567CE"/>
    <w:rsid w:val="00461F4B"/>
    <w:rsid w:val="00462CB5"/>
    <w:rsid w:val="0047170A"/>
    <w:rsid w:val="0047295A"/>
    <w:rsid w:val="00473CDF"/>
    <w:rsid w:val="0047678E"/>
    <w:rsid w:val="00484798"/>
    <w:rsid w:val="00484822"/>
    <w:rsid w:val="00494944"/>
    <w:rsid w:val="00496555"/>
    <w:rsid w:val="004972A1"/>
    <w:rsid w:val="004A0068"/>
    <w:rsid w:val="004A29DB"/>
    <w:rsid w:val="004A4867"/>
    <w:rsid w:val="004A6071"/>
    <w:rsid w:val="004A6786"/>
    <w:rsid w:val="004B569A"/>
    <w:rsid w:val="004B633D"/>
    <w:rsid w:val="004C313D"/>
    <w:rsid w:val="004C5E48"/>
    <w:rsid w:val="004C646A"/>
    <w:rsid w:val="004D023B"/>
    <w:rsid w:val="004D7813"/>
    <w:rsid w:val="004E03B8"/>
    <w:rsid w:val="004E1386"/>
    <w:rsid w:val="004E153A"/>
    <w:rsid w:val="004E30CE"/>
    <w:rsid w:val="004E42A7"/>
    <w:rsid w:val="004E4B7D"/>
    <w:rsid w:val="004F00AB"/>
    <w:rsid w:val="004F0535"/>
    <w:rsid w:val="004F5390"/>
    <w:rsid w:val="004F5603"/>
    <w:rsid w:val="004F7CE5"/>
    <w:rsid w:val="005003F3"/>
    <w:rsid w:val="00504A56"/>
    <w:rsid w:val="00515B31"/>
    <w:rsid w:val="0051646A"/>
    <w:rsid w:val="005209EE"/>
    <w:rsid w:val="00524CE6"/>
    <w:rsid w:val="0052536A"/>
    <w:rsid w:val="0053238B"/>
    <w:rsid w:val="00532D4E"/>
    <w:rsid w:val="00546B84"/>
    <w:rsid w:val="00556865"/>
    <w:rsid w:val="0056290B"/>
    <w:rsid w:val="00562D36"/>
    <w:rsid w:val="00563276"/>
    <w:rsid w:val="00570A16"/>
    <w:rsid w:val="0057240F"/>
    <w:rsid w:val="00573E17"/>
    <w:rsid w:val="005836AE"/>
    <w:rsid w:val="00583E85"/>
    <w:rsid w:val="00585945"/>
    <w:rsid w:val="005860DF"/>
    <w:rsid w:val="0059132A"/>
    <w:rsid w:val="005921A1"/>
    <w:rsid w:val="005C781B"/>
    <w:rsid w:val="005D20EB"/>
    <w:rsid w:val="005E3AF5"/>
    <w:rsid w:val="005F00AF"/>
    <w:rsid w:val="005F33BD"/>
    <w:rsid w:val="00607B9D"/>
    <w:rsid w:val="00607BA0"/>
    <w:rsid w:val="006132B6"/>
    <w:rsid w:val="006133F8"/>
    <w:rsid w:val="00615013"/>
    <w:rsid w:val="006170C7"/>
    <w:rsid w:val="006237B2"/>
    <w:rsid w:val="006265B5"/>
    <w:rsid w:val="006336F4"/>
    <w:rsid w:val="006364E6"/>
    <w:rsid w:val="0064372D"/>
    <w:rsid w:val="0065226C"/>
    <w:rsid w:val="00654F35"/>
    <w:rsid w:val="00660906"/>
    <w:rsid w:val="00662923"/>
    <w:rsid w:val="00663B10"/>
    <w:rsid w:val="00663CB5"/>
    <w:rsid w:val="00665481"/>
    <w:rsid w:val="00666390"/>
    <w:rsid w:val="00667D77"/>
    <w:rsid w:val="006725F3"/>
    <w:rsid w:val="00680CAF"/>
    <w:rsid w:val="006846EA"/>
    <w:rsid w:val="00686A9F"/>
    <w:rsid w:val="00696156"/>
    <w:rsid w:val="006A014A"/>
    <w:rsid w:val="006B57F0"/>
    <w:rsid w:val="006B65BF"/>
    <w:rsid w:val="006B7010"/>
    <w:rsid w:val="006C0E31"/>
    <w:rsid w:val="006C2785"/>
    <w:rsid w:val="006C3B8B"/>
    <w:rsid w:val="006C7596"/>
    <w:rsid w:val="006D49A5"/>
    <w:rsid w:val="006D6D90"/>
    <w:rsid w:val="006E4BE4"/>
    <w:rsid w:val="006E4C7A"/>
    <w:rsid w:val="006E723A"/>
    <w:rsid w:val="006F4A9E"/>
    <w:rsid w:val="006F6272"/>
    <w:rsid w:val="006F78C1"/>
    <w:rsid w:val="00705C32"/>
    <w:rsid w:val="00706DC0"/>
    <w:rsid w:val="007120ED"/>
    <w:rsid w:val="00713FFD"/>
    <w:rsid w:val="00720188"/>
    <w:rsid w:val="0072359E"/>
    <w:rsid w:val="007237F5"/>
    <w:rsid w:val="00723D81"/>
    <w:rsid w:val="00724C10"/>
    <w:rsid w:val="00727B1C"/>
    <w:rsid w:val="00730976"/>
    <w:rsid w:val="00731911"/>
    <w:rsid w:val="007368B3"/>
    <w:rsid w:val="00737861"/>
    <w:rsid w:val="00740D84"/>
    <w:rsid w:val="0074104A"/>
    <w:rsid w:val="00743123"/>
    <w:rsid w:val="00746DE6"/>
    <w:rsid w:val="007527F8"/>
    <w:rsid w:val="00754F69"/>
    <w:rsid w:val="00760DA7"/>
    <w:rsid w:val="007756AA"/>
    <w:rsid w:val="00777CD3"/>
    <w:rsid w:val="0078226C"/>
    <w:rsid w:val="007855C3"/>
    <w:rsid w:val="00790949"/>
    <w:rsid w:val="00790C8C"/>
    <w:rsid w:val="007A2C6C"/>
    <w:rsid w:val="007A3D58"/>
    <w:rsid w:val="007A4B2A"/>
    <w:rsid w:val="007A6626"/>
    <w:rsid w:val="007B043E"/>
    <w:rsid w:val="007B201E"/>
    <w:rsid w:val="007B4A21"/>
    <w:rsid w:val="007C1AFD"/>
    <w:rsid w:val="007C255E"/>
    <w:rsid w:val="007C31C4"/>
    <w:rsid w:val="007D1215"/>
    <w:rsid w:val="007D168F"/>
    <w:rsid w:val="007D6382"/>
    <w:rsid w:val="007E0947"/>
    <w:rsid w:val="007F03EC"/>
    <w:rsid w:val="007F2CAD"/>
    <w:rsid w:val="007F2EF0"/>
    <w:rsid w:val="007F461C"/>
    <w:rsid w:val="007F49C6"/>
    <w:rsid w:val="007F6101"/>
    <w:rsid w:val="007F7BB4"/>
    <w:rsid w:val="00800D8C"/>
    <w:rsid w:val="0080136E"/>
    <w:rsid w:val="00806B4A"/>
    <w:rsid w:val="00807D9E"/>
    <w:rsid w:val="00807DD4"/>
    <w:rsid w:val="00815BA7"/>
    <w:rsid w:val="0082210C"/>
    <w:rsid w:val="008239DD"/>
    <w:rsid w:val="008249C4"/>
    <w:rsid w:val="00824CD5"/>
    <w:rsid w:val="00830EA0"/>
    <w:rsid w:val="0083297E"/>
    <w:rsid w:val="0083547C"/>
    <w:rsid w:val="0084671F"/>
    <w:rsid w:val="0085129A"/>
    <w:rsid w:val="00854E91"/>
    <w:rsid w:val="00857456"/>
    <w:rsid w:val="008632A5"/>
    <w:rsid w:val="0088083A"/>
    <w:rsid w:val="0088086E"/>
    <w:rsid w:val="00880EFD"/>
    <w:rsid w:val="00882D0E"/>
    <w:rsid w:val="00883F73"/>
    <w:rsid w:val="008870B8"/>
    <w:rsid w:val="0089336C"/>
    <w:rsid w:val="00894797"/>
    <w:rsid w:val="008A598E"/>
    <w:rsid w:val="008C4AA4"/>
    <w:rsid w:val="008C64DC"/>
    <w:rsid w:val="008D2C73"/>
    <w:rsid w:val="008D5169"/>
    <w:rsid w:val="008D79A1"/>
    <w:rsid w:val="008E0C8F"/>
    <w:rsid w:val="008E4D37"/>
    <w:rsid w:val="008E5C67"/>
    <w:rsid w:val="008E7C6F"/>
    <w:rsid w:val="008F6C6F"/>
    <w:rsid w:val="00916202"/>
    <w:rsid w:val="00922889"/>
    <w:rsid w:val="00923610"/>
    <w:rsid w:val="00924A4B"/>
    <w:rsid w:val="00930F9B"/>
    <w:rsid w:val="00934BE9"/>
    <w:rsid w:val="00937FC2"/>
    <w:rsid w:val="009428AB"/>
    <w:rsid w:val="00943D37"/>
    <w:rsid w:val="0096052B"/>
    <w:rsid w:val="00960596"/>
    <w:rsid w:val="00960DD2"/>
    <w:rsid w:val="00962FF9"/>
    <w:rsid w:val="00963EF1"/>
    <w:rsid w:val="00980FC9"/>
    <w:rsid w:val="00983DF0"/>
    <w:rsid w:val="009A7737"/>
    <w:rsid w:val="009B1D4D"/>
    <w:rsid w:val="009B32DF"/>
    <w:rsid w:val="009B74F5"/>
    <w:rsid w:val="009C2F8E"/>
    <w:rsid w:val="009C3145"/>
    <w:rsid w:val="009C3569"/>
    <w:rsid w:val="009C6816"/>
    <w:rsid w:val="009E10F7"/>
    <w:rsid w:val="009E466F"/>
    <w:rsid w:val="009E7B2F"/>
    <w:rsid w:val="009F4F08"/>
    <w:rsid w:val="00A05940"/>
    <w:rsid w:val="00A2097C"/>
    <w:rsid w:val="00A22D14"/>
    <w:rsid w:val="00A30A90"/>
    <w:rsid w:val="00A33CCD"/>
    <w:rsid w:val="00A356D5"/>
    <w:rsid w:val="00A45078"/>
    <w:rsid w:val="00A61D44"/>
    <w:rsid w:val="00A61DC1"/>
    <w:rsid w:val="00A62386"/>
    <w:rsid w:val="00A62B27"/>
    <w:rsid w:val="00A63574"/>
    <w:rsid w:val="00A64AE7"/>
    <w:rsid w:val="00A703E6"/>
    <w:rsid w:val="00A74145"/>
    <w:rsid w:val="00A75E38"/>
    <w:rsid w:val="00A80ADE"/>
    <w:rsid w:val="00A83406"/>
    <w:rsid w:val="00A84273"/>
    <w:rsid w:val="00A847AC"/>
    <w:rsid w:val="00A86A9F"/>
    <w:rsid w:val="00A96860"/>
    <w:rsid w:val="00AA713C"/>
    <w:rsid w:val="00AB1489"/>
    <w:rsid w:val="00AB1FF8"/>
    <w:rsid w:val="00AB50E5"/>
    <w:rsid w:val="00AC2399"/>
    <w:rsid w:val="00AC5876"/>
    <w:rsid w:val="00AC5E00"/>
    <w:rsid w:val="00AC6579"/>
    <w:rsid w:val="00AD1A67"/>
    <w:rsid w:val="00AD670B"/>
    <w:rsid w:val="00AD7237"/>
    <w:rsid w:val="00AF2E1C"/>
    <w:rsid w:val="00AF3C2B"/>
    <w:rsid w:val="00AF3C7D"/>
    <w:rsid w:val="00B010A5"/>
    <w:rsid w:val="00B014E5"/>
    <w:rsid w:val="00B04538"/>
    <w:rsid w:val="00B10C3F"/>
    <w:rsid w:val="00B204CA"/>
    <w:rsid w:val="00B20604"/>
    <w:rsid w:val="00B228DE"/>
    <w:rsid w:val="00B2375D"/>
    <w:rsid w:val="00B2465A"/>
    <w:rsid w:val="00B35B8F"/>
    <w:rsid w:val="00B364D2"/>
    <w:rsid w:val="00B46DA8"/>
    <w:rsid w:val="00B479B2"/>
    <w:rsid w:val="00B54587"/>
    <w:rsid w:val="00B554D2"/>
    <w:rsid w:val="00B63636"/>
    <w:rsid w:val="00B6575E"/>
    <w:rsid w:val="00B67CE6"/>
    <w:rsid w:val="00B70C65"/>
    <w:rsid w:val="00B716B4"/>
    <w:rsid w:val="00B7580D"/>
    <w:rsid w:val="00B77067"/>
    <w:rsid w:val="00B80251"/>
    <w:rsid w:val="00B8502D"/>
    <w:rsid w:val="00B8662B"/>
    <w:rsid w:val="00B86CB7"/>
    <w:rsid w:val="00B87BD9"/>
    <w:rsid w:val="00B95C87"/>
    <w:rsid w:val="00BA42B1"/>
    <w:rsid w:val="00BA6887"/>
    <w:rsid w:val="00BB163A"/>
    <w:rsid w:val="00BB77C9"/>
    <w:rsid w:val="00BD12EA"/>
    <w:rsid w:val="00BD363B"/>
    <w:rsid w:val="00BD5EB8"/>
    <w:rsid w:val="00BD68AC"/>
    <w:rsid w:val="00BE1260"/>
    <w:rsid w:val="00BE5A13"/>
    <w:rsid w:val="00BF5105"/>
    <w:rsid w:val="00BF6A73"/>
    <w:rsid w:val="00BF78CB"/>
    <w:rsid w:val="00C06538"/>
    <w:rsid w:val="00C1455D"/>
    <w:rsid w:val="00C14F0E"/>
    <w:rsid w:val="00C17D2D"/>
    <w:rsid w:val="00C2007C"/>
    <w:rsid w:val="00C20CBE"/>
    <w:rsid w:val="00C26AFD"/>
    <w:rsid w:val="00C34D4D"/>
    <w:rsid w:val="00C43958"/>
    <w:rsid w:val="00C44B96"/>
    <w:rsid w:val="00C52071"/>
    <w:rsid w:val="00C57C04"/>
    <w:rsid w:val="00C645F3"/>
    <w:rsid w:val="00C67330"/>
    <w:rsid w:val="00C740F2"/>
    <w:rsid w:val="00C82846"/>
    <w:rsid w:val="00C8394B"/>
    <w:rsid w:val="00C85896"/>
    <w:rsid w:val="00C87DE7"/>
    <w:rsid w:val="00C92B48"/>
    <w:rsid w:val="00C92C1C"/>
    <w:rsid w:val="00C95C7D"/>
    <w:rsid w:val="00C96FB6"/>
    <w:rsid w:val="00CA33E3"/>
    <w:rsid w:val="00CA7E33"/>
    <w:rsid w:val="00CB4151"/>
    <w:rsid w:val="00CC1A16"/>
    <w:rsid w:val="00CC4A0E"/>
    <w:rsid w:val="00CC5DA3"/>
    <w:rsid w:val="00CD05A3"/>
    <w:rsid w:val="00CD179D"/>
    <w:rsid w:val="00CD4E29"/>
    <w:rsid w:val="00CD6C07"/>
    <w:rsid w:val="00CE44F6"/>
    <w:rsid w:val="00CE64A4"/>
    <w:rsid w:val="00CF1CC8"/>
    <w:rsid w:val="00CF3391"/>
    <w:rsid w:val="00CF3E6F"/>
    <w:rsid w:val="00D04D05"/>
    <w:rsid w:val="00D05DCB"/>
    <w:rsid w:val="00D1242E"/>
    <w:rsid w:val="00D13343"/>
    <w:rsid w:val="00D139FE"/>
    <w:rsid w:val="00D16974"/>
    <w:rsid w:val="00D23FE2"/>
    <w:rsid w:val="00D26409"/>
    <w:rsid w:val="00D2742A"/>
    <w:rsid w:val="00D33E03"/>
    <w:rsid w:val="00D368FF"/>
    <w:rsid w:val="00D37BD7"/>
    <w:rsid w:val="00D444B2"/>
    <w:rsid w:val="00D507E6"/>
    <w:rsid w:val="00D51479"/>
    <w:rsid w:val="00D575FB"/>
    <w:rsid w:val="00D71016"/>
    <w:rsid w:val="00D73AFD"/>
    <w:rsid w:val="00D747F1"/>
    <w:rsid w:val="00D76A76"/>
    <w:rsid w:val="00D8626D"/>
    <w:rsid w:val="00D90859"/>
    <w:rsid w:val="00DA1DC1"/>
    <w:rsid w:val="00DA2024"/>
    <w:rsid w:val="00DA247D"/>
    <w:rsid w:val="00DB01E4"/>
    <w:rsid w:val="00DB4468"/>
    <w:rsid w:val="00DC1EB8"/>
    <w:rsid w:val="00DC3E0F"/>
    <w:rsid w:val="00DC4927"/>
    <w:rsid w:val="00DD3887"/>
    <w:rsid w:val="00DD39FD"/>
    <w:rsid w:val="00DD4BDA"/>
    <w:rsid w:val="00DD6A65"/>
    <w:rsid w:val="00DE0196"/>
    <w:rsid w:val="00E00938"/>
    <w:rsid w:val="00E016E9"/>
    <w:rsid w:val="00E035D9"/>
    <w:rsid w:val="00E041D0"/>
    <w:rsid w:val="00E137D8"/>
    <w:rsid w:val="00E165C9"/>
    <w:rsid w:val="00E22B2C"/>
    <w:rsid w:val="00E23791"/>
    <w:rsid w:val="00E245CF"/>
    <w:rsid w:val="00E2570F"/>
    <w:rsid w:val="00E27AB6"/>
    <w:rsid w:val="00E32FC6"/>
    <w:rsid w:val="00E3370E"/>
    <w:rsid w:val="00E33A23"/>
    <w:rsid w:val="00E375DC"/>
    <w:rsid w:val="00E43C3C"/>
    <w:rsid w:val="00E44BB6"/>
    <w:rsid w:val="00E46896"/>
    <w:rsid w:val="00E46E08"/>
    <w:rsid w:val="00E526A5"/>
    <w:rsid w:val="00E528D6"/>
    <w:rsid w:val="00E5488A"/>
    <w:rsid w:val="00E575FE"/>
    <w:rsid w:val="00E708C0"/>
    <w:rsid w:val="00E7169F"/>
    <w:rsid w:val="00E719DD"/>
    <w:rsid w:val="00E83D00"/>
    <w:rsid w:val="00E8760C"/>
    <w:rsid w:val="00E90C6E"/>
    <w:rsid w:val="00E95B08"/>
    <w:rsid w:val="00EA05CC"/>
    <w:rsid w:val="00EA09A4"/>
    <w:rsid w:val="00EB04B1"/>
    <w:rsid w:val="00EB12CC"/>
    <w:rsid w:val="00EB2AB4"/>
    <w:rsid w:val="00EB3E44"/>
    <w:rsid w:val="00EB4303"/>
    <w:rsid w:val="00EB562E"/>
    <w:rsid w:val="00EB6A34"/>
    <w:rsid w:val="00EC0608"/>
    <w:rsid w:val="00EC165F"/>
    <w:rsid w:val="00ED0252"/>
    <w:rsid w:val="00ED6D28"/>
    <w:rsid w:val="00EE06AE"/>
    <w:rsid w:val="00EF38E0"/>
    <w:rsid w:val="00F033E5"/>
    <w:rsid w:val="00F04D33"/>
    <w:rsid w:val="00F05AB2"/>
    <w:rsid w:val="00F116B6"/>
    <w:rsid w:val="00F1394A"/>
    <w:rsid w:val="00F1603B"/>
    <w:rsid w:val="00F22418"/>
    <w:rsid w:val="00F2289E"/>
    <w:rsid w:val="00F22A86"/>
    <w:rsid w:val="00F239D1"/>
    <w:rsid w:val="00F25284"/>
    <w:rsid w:val="00F33551"/>
    <w:rsid w:val="00F3669E"/>
    <w:rsid w:val="00F4385B"/>
    <w:rsid w:val="00F445B7"/>
    <w:rsid w:val="00F44DB2"/>
    <w:rsid w:val="00F450AB"/>
    <w:rsid w:val="00F54CCD"/>
    <w:rsid w:val="00F70E43"/>
    <w:rsid w:val="00F7320A"/>
    <w:rsid w:val="00F74E10"/>
    <w:rsid w:val="00F809E0"/>
    <w:rsid w:val="00F858AE"/>
    <w:rsid w:val="00FA2607"/>
    <w:rsid w:val="00FA4745"/>
    <w:rsid w:val="00FB6AA9"/>
    <w:rsid w:val="00FD546F"/>
    <w:rsid w:val="00FD67AA"/>
    <w:rsid w:val="00FE0372"/>
    <w:rsid w:val="00FE0836"/>
    <w:rsid w:val="00FE57EC"/>
    <w:rsid w:val="00FE7454"/>
    <w:rsid w:val="00FF3709"/>
    <w:rsid w:val="00FF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D3C0F"/>
  <w15:chartTrackingRefBased/>
  <w15:docId w15:val="{080B7908-96CC-4149-AB0D-331B51DA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6D2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860"/>
    <w:pPr>
      <w:tabs>
        <w:tab w:val="center" w:pos="4513"/>
        <w:tab w:val="right" w:pos="9026"/>
      </w:tabs>
    </w:pPr>
  </w:style>
  <w:style w:type="character" w:customStyle="1" w:styleId="HeaderChar">
    <w:name w:val="Header Char"/>
    <w:basedOn w:val="DefaultParagraphFont"/>
    <w:link w:val="Header"/>
    <w:uiPriority w:val="99"/>
    <w:rsid w:val="00A96860"/>
  </w:style>
  <w:style w:type="paragraph" w:styleId="Footer">
    <w:name w:val="footer"/>
    <w:basedOn w:val="Normal"/>
    <w:link w:val="FooterChar"/>
    <w:uiPriority w:val="99"/>
    <w:unhideWhenUsed/>
    <w:rsid w:val="00A96860"/>
    <w:pPr>
      <w:tabs>
        <w:tab w:val="center" w:pos="4513"/>
        <w:tab w:val="right" w:pos="9026"/>
      </w:tabs>
    </w:pPr>
  </w:style>
  <w:style w:type="character" w:customStyle="1" w:styleId="FooterChar">
    <w:name w:val="Footer Char"/>
    <w:basedOn w:val="DefaultParagraphFont"/>
    <w:link w:val="Footer"/>
    <w:uiPriority w:val="99"/>
    <w:rsid w:val="00A96860"/>
  </w:style>
  <w:style w:type="character" w:styleId="Hyperlink">
    <w:name w:val="Hyperlink"/>
    <w:basedOn w:val="DefaultParagraphFont"/>
    <w:uiPriority w:val="99"/>
    <w:unhideWhenUsed/>
    <w:rsid w:val="00086986"/>
    <w:rPr>
      <w:color w:val="0563C1" w:themeColor="hyperlink"/>
      <w:u w:val="single"/>
    </w:rPr>
  </w:style>
  <w:style w:type="character" w:styleId="UnresolvedMention">
    <w:name w:val="Unresolved Mention"/>
    <w:basedOn w:val="DefaultParagraphFont"/>
    <w:uiPriority w:val="99"/>
    <w:semiHidden/>
    <w:unhideWhenUsed/>
    <w:rsid w:val="00086986"/>
    <w:rPr>
      <w:color w:val="605E5C"/>
      <w:shd w:val="clear" w:color="auto" w:fill="E1DFDD"/>
    </w:rPr>
  </w:style>
  <w:style w:type="paragraph" w:styleId="ListParagraph">
    <w:name w:val="List Paragraph"/>
    <w:basedOn w:val="Normal"/>
    <w:uiPriority w:val="34"/>
    <w:qFormat/>
    <w:rsid w:val="007F461C"/>
    <w:pPr>
      <w:ind w:left="720"/>
      <w:contextualSpacing/>
    </w:pPr>
  </w:style>
  <w:style w:type="character" w:styleId="FollowedHyperlink">
    <w:name w:val="FollowedHyperlink"/>
    <w:basedOn w:val="DefaultParagraphFont"/>
    <w:uiPriority w:val="99"/>
    <w:semiHidden/>
    <w:unhideWhenUsed/>
    <w:rsid w:val="007120ED"/>
    <w:rPr>
      <w:color w:val="954F72" w:themeColor="followedHyperlink"/>
      <w:u w:val="single"/>
    </w:rPr>
  </w:style>
  <w:style w:type="paragraph" w:styleId="NormalWeb">
    <w:name w:val="Normal (Web)"/>
    <w:basedOn w:val="Normal"/>
    <w:uiPriority w:val="99"/>
    <w:semiHidden/>
    <w:unhideWhenUsed/>
    <w:rsid w:val="002C7C58"/>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ED6D28"/>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ED6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431607">
      <w:bodyDiv w:val="1"/>
      <w:marLeft w:val="0"/>
      <w:marRight w:val="0"/>
      <w:marTop w:val="0"/>
      <w:marBottom w:val="0"/>
      <w:divBdr>
        <w:top w:val="none" w:sz="0" w:space="0" w:color="auto"/>
        <w:left w:val="none" w:sz="0" w:space="0" w:color="auto"/>
        <w:bottom w:val="none" w:sz="0" w:space="0" w:color="auto"/>
        <w:right w:val="none" w:sz="0" w:space="0" w:color="auto"/>
      </w:divBdr>
    </w:div>
    <w:div w:id="462890618">
      <w:bodyDiv w:val="1"/>
      <w:marLeft w:val="0"/>
      <w:marRight w:val="0"/>
      <w:marTop w:val="0"/>
      <w:marBottom w:val="0"/>
      <w:divBdr>
        <w:top w:val="none" w:sz="0" w:space="0" w:color="auto"/>
        <w:left w:val="none" w:sz="0" w:space="0" w:color="auto"/>
        <w:bottom w:val="none" w:sz="0" w:space="0" w:color="auto"/>
        <w:right w:val="none" w:sz="0" w:space="0" w:color="auto"/>
      </w:divBdr>
    </w:div>
    <w:div w:id="583145594">
      <w:bodyDiv w:val="1"/>
      <w:marLeft w:val="0"/>
      <w:marRight w:val="0"/>
      <w:marTop w:val="0"/>
      <w:marBottom w:val="0"/>
      <w:divBdr>
        <w:top w:val="none" w:sz="0" w:space="0" w:color="auto"/>
        <w:left w:val="none" w:sz="0" w:space="0" w:color="auto"/>
        <w:bottom w:val="none" w:sz="0" w:space="0" w:color="auto"/>
        <w:right w:val="none" w:sz="0" w:space="0" w:color="auto"/>
      </w:divBdr>
    </w:div>
    <w:div w:id="1533542578">
      <w:bodyDiv w:val="1"/>
      <w:marLeft w:val="0"/>
      <w:marRight w:val="0"/>
      <w:marTop w:val="0"/>
      <w:marBottom w:val="0"/>
      <w:divBdr>
        <w:top w:val="none" w:sz="0" w:space="0" w:color="auto"/>
        <w:left w:val="none" w:sz="0" w:space="0" w:color="auto"/>
        <w:bottom w:val="none" w:sz="0" w:space="0" w:color="auto"/>
        <w:right w:val="none" w:sz="0" w:space="0" w:color="auto"/>
      </w:divBdr>
      <w:divsChild>
        <w:div w:id="569849485">
          <w:marLeft w:val="0"/>
          <w:marRight w:val="0"/>
          <w:marTop w:val="0"/>
          <w:marBottom w:val="0"/>
          <w:divBdr>
            <w:top w:val="none" w:sz="0" w:space="0" w:color="auto"/>
            <w:left w:val="none" w:sz="0" w:space="0" w:color="auto"/>
            <w:bottom w:val="none" w:sz="0" w:space="0" w:color="auto"/>
            <w:right w:val="none" w:sz="0" w:space="0" w:color="auto"/>
          </w:divBdr>
          <w:divsChild>
            <w:div w:id="1066294369">
              <w:marLeft w:val="0"/>
              <w:marRight w:val="0"/>
              <w:marTop w:val="0"/>
              <w:marBottom w:val="0"/>
              <w:divBdr>
                <w:top w:val="none" w:sz="0" w:space="0" w:color="auto"/>
                <w:left w:val="none" w:sz="0" w:space="0" w:color="auto"/>
                <w:bottom w:val="none" w:sz="0" w:space="0" w:color="auto"/>
                <w:right w:val="none" w:sz="0" w:space="0" w:color="auto"/>
              </w:divBdr>
              <w:divsChild>
                <w:div w:id="20048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milylives.org.uk/advice/early-years-development/learning-and-play/why-play-matters/" TargetMode="External"/><Relationship Id="rId13" Type="http://schemas.openxmlformats.org/officeDocument/2006/relationships/hyperlink" Target="https://www.nidirect.gov.uk/articles/how-play-helps-childrens-development" TargetMode="External"/><Relationship Id="rId18" Type="http://schemas.openxmlformats.org/officeDocument/2006/relationships/hyperlink" Target="https://www.learningwithtlc.org/blog/selfdirectedlearning" TargetMode="External"/><Relationship Id="rId26" Type="http://schemas.openxmlformats.org/officeDocument/2006/relationships/hyperlink" Target="https://azilotraining.com/2019/08/16/the-importance-of-observation-in-childcare-settings.html" TargetMode="External"/><Relationship Id="rId3" Type="http://schemas.openxmlformats.org/officeDocument/2006/relationships/settings" Target="settings.xml"/><Relationship Id="rId21" Type="http://schemas.openxmlformats.org/officeDocument/2006/relationships/hyperlink" Target="https://www.theguardian.com/commentisfree/2015/oct/14/risk-essential-childhood-children-danger" TargetMode="External"/><Relationship Id="rId7" Type="http://schemas.openxmlformats.org/officeDocument/2006/relationships/hyperlink" Target="https://pediatrics.aappublications.org/content/119/1/182" TargetMode="External"/><Relationship Id="rId12" Type="http://schemas.openxmlformats.org/officeDocument/2006/relationships/hyperlink" Target="https://www.kozikidz.com/blog/im-bored-how-to-encourage-self-directed-play" TargetMode="External"/><Relationship Id="rId17" Type="http://schemas.openxmlformats.org/officeDocument/2006/relationships/hyperlink" Target="http://www.beactivekids.org/assets/pdf/MorganLeichterSaxby.pdf" TargetMode="External"/><Relationship Id="rId25" Type="http://schemas.openxmlformats.org/officeDocument/2006/relationships/hyperlink" Target="https://blog.himama.com/why-observe-children-at-play/" TargetMode="External"/><Relationship Id="rId2" Type="http://schemas.openxmlformats.org/officeDocument/2006/relationships/styles" Target="styles.xml"/><Relationship Id="rId16" Type="http://schemas.openxmlformats.org/officeDocument/2006/relationships/hyperlink" Target="https://www.sensationaltutors.co.uk/5-autumn-inspired-holistic-learning-activities-for-children/" TargetMode="External"/><Relationship Id="rId20" Type="http://schemas.openxmlformats.org/officeDocument/2006/relationships/hyperlink" Target="https://www.brighthorizons.com/family-resources/risk-taking-benefits-children" TargetMode="External"/><Relationship Id="rId29" Type="http://schemas.openxmlformats.org/officeDocument/2006/relationships/hyperlink" Target="https://www.nurseryworld.co.uk/news/article/observing-childr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kshiremontessori.org/self-directed-play" TargetMode="External"/><Relationship Id="rId24" Type="http://schemas.openxmlformats.org/officeDocument/2006/relationships/hyperlink" Target="https://gov.wales/sites/default/files/publications/2018-03/frequently-asked-questions.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winkl.com/teaching-wiki/holistic-development-eyfs" TargetMode="External"/><Relationship Id="rId23" Type="http://schemas.openxmlformats.org/officeDocument/2006/relationships/hyperlink" Target="https://www.earlyyears.wales/en/foundation-phase" TargetMode="External"/><Relationship Id="rId28" Type="http://schemas.openxmlformats.org/officeDocument/2006/relationships/hyperlink" Target="https://hwb.gov.wales/api/storage/74f7c7cc-d337-4fd0-9604-27b3d1a5746d/observing-children.pdf" TargetMode="External"/><Relationship Id="rId10" Type="http://schemas.openxmlformats.org/officeDocument/2006/relationships/hyperlink" Target="https://www.earlyyearscareers.com/eyc/latest-news/what-are-treasures-baskets-and-heuristic-play/" TargetMode="External"/><Relationship Id="rId19" Type="http://schemas.openxmlformats.org/officeDocument/2006/relationships/hyperlink" Target="https://www.verywellfamily.com/why-risk-taking-is-healthy-for-kids-411849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ywales.org.uk/eng/playinghangingout" TargetMode="External"/><Relationship Id="rId14" Type="http://schemas.openxmlformats.org/officeDocument/2006/relationships/hyperlink" Target="http://www.oxhill.durham.sch.uk/wp-content/uploads/sites/92/2015/05/EYFS-Heuristic-play.pdf" TargetMode="External"/><Relationship Id="rId22" Type="http://schemas.openxmlformats.org/officeDocument/2006/relationships/hyperlink" Target="https://www.ncbi.nlm.nih.gov/pmc/articles/PMC3499858/" TargetMode="External"/><Relationship Id="rId27" Type="http://schemas.openxmlformats.org/officeDocument/2006/relationships/hyperlink" Target="https://www.bbc.co.uk/news/uk-wales-politics-14898083"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8</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Elizabeth Harris (2004235)</dc:creator>
  <cp:keywords/>
  <dc:description/>
  <cp:lastModifiedBy>Rebecca Elizabeth Harris (2004235)</cp:lastModifiedBy>
  <cp:revision>613</cp:revision>
  <dcterms:created xsi:type="dcterms:W3CDTF">2020-12-10T15:36:00Z</dcterms:created>
  <dcterms:modified xsi:type="dcterms:W3CDTF">2021-01-15T10:54:00Z</dcterms:modified>
</cp:coreProperties>
</file>