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49817219"/>
        <w:docPartObj>
          <w:docPartGallery w:val="Cover Pages"/>
          <w:docPartUnique/>
        </w:docPartObj>
      </w:sdtPr>
      <w:sdtContent>
        <w:p w:rsidR="00CA5B77" w:rsidRDefault="00CA5B77"/>
        <w:p w:rsidR="00CA5B77" w:rsidRDefault="00CA5B77" w:rsidP="00CA5B77">
          <w:r w:rsidRPr="0063045F">
            <w:rPr>
              <w:noProof/>
              <w:lang w:val="en-US"/>
            </w:rPr>
            <w:drawing>
              <wp:inline distT="0" distB="0" distL="0" distR="0" wp14:anchorId="3D66B2D9" wp14:editId="27E80AD9">
                <wp:extent cx="5396230" cy="3597487"/>
                <wp:effectExtent l="0" t="0" r="1270" b="0"/>
                <wp:docPr id="1" name="Imagen 1" descr="/var/folders/vz/qghrx_sx2dg6qtsvp2nljyk40000gn/T/com.microsoft.Word/Content.MSO/1FEC0BB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vz/qghrx_sx2dg6qtsvp2nljyk40000gn/T/com.microsoft.Word/Content.MSO/1FEC0BB9.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6230" cy="3597487"/>
                        </a:xfrm>
                        <a:prstGeom prst="rect">
                          <a:avLst/>
                        </a:prstGeom>
                        <a:noFill/>
                        <a:ln>
                          <a:noFill/>
                        </a:ln>
                      </pic:spPr>
                    </pic:pic>
                  </a:graphicData>
                </a:graphic>
              </wp:inline>
            </w:drawing>
          </w:r>
        </w:p>
        <w:p w:rsidR="00CA5B77" w:rsidRDefault="00CA5B77" w:rsidP="00CA5B77"/>
        <w:p w:rsidR="00CA5B77" w:rsidRDefault="00CA5B77" w:rsidP="00CA5B77"/>
        <w:p w:rsidR="00CA5B77" w:rsidRDefault="00CA5B77" w:rsidP="00CA5B77">
          <w:pPr>
            <w:rPr>
              <w:rFonts w:ascii="Arial" w:hAnsi="Arial" w:cs="Arial"/>
              <w:sz w:val="26"/>
              <w:szCs w:val="26"/>
            </w:rPr>
          </w:pPr>
        </w:p>
        <w:p w:rsidR="00CA5B77" w:rsidRDefault="00CA5B77" w:rsidP="00CA5B77">
          <w:pPr>
            <w:rPr>
              <w:rFonts w:ascii="Arial" w:hAnsi="Arial" w:cs="Arial"/>
              <w:sz w:val="26"/>
              <w:szCs w:val="26"/>
            </w:rPr>
          </w:pPr>
        </w:p>
        <w:p w:rsidR="00CA5B77" w:rsidRDefault="00CA5B77" w:rsidP="00CA5B77">
          <w:pPr>
            <w:rPr>
              <w:rFonts w:ascii="Arial" w:hAnsi="Arial" w:cs="Arial"/>
              <w:sz w:val="26"/>
              <w:szCs w:val="26"/>
            </w:rPr>
          </w:pPr>
        </w:p>
        <w:p w:rsidR="00CA5B77" w:rsidRDefault="00CA5B77" w:rsidP="00CA5B77">
          <w:pPr>
            <w:rPr>
              <w:rFonts w:ascii="Arial" w:hAnsi="Arial" w:cs="Arial"/>
              <w:sz w:val="26"/>
              <w:szCs w:val="26"/>
            </w:rPr>
          </w:pPr>
        </w:p>
        <w:p w:rsidR="00CA5B77" w:rsidRDefault="00CA5B77" w:rsidP="00CA5B77">
          <w:pPr>
            <w:rPr>
              <w:rFonts w:ascii="Arial" w:hAnsi="Arial" w:cs="Arial"/>
              <w:sz w:val="26"/>
              <w:szCs w:val="26"/>
            </w:rPr>
          </w:pPr>
        </w:p>
        <w:p w:rsidR="00CA5B77" w:rsidRDefault="00CA5B77" w:rsidP="00CA5B77">
          <w:pPr>
            <w:rPr>
              <w:rFonts w:ascii="Arial" w:hAnsi="Arial" w:cs="Arial"/>
              <w:sz w:val="26"/>
              <w:szCs w:val="26"/>
            </w:rPr>
          </w:pPr>
        </w:p>
        <w:p w:rsidR="00CA5B77" w:rsidRPr="00CA5B77" w:rsidRDefault="00CA5B77" w:rsidP="00CA5B77">
          <w:pPr>
            <w:rPr>
              <w:sz w:val="40"/>
              <w:szCs w:val="40"/>
              <w:lang w:val="en-US"/>
            </w:rPr>
          </w:pPr>
          <w:r w:rsidRPr="00CA5B77">
            <w:rPr>
              <w:rFonts w:ascii="Arial" w:hAnsi="Arial" w:cs="Arial"/>
              <w:sz w:val="40"/>
              <w:szCs w:val="40"/>
              <w:lang w:val="en-US"/>
            </w:rPr>
            <w:t>Human Resource Management –Assessment 1</w:t>
          </w:r>
        </w:p>
        <w:p w:rsidR="00CA5B77" w:rsidRPr="00CA5B77" w:rsidRDefault="00CA5B77" w:rsidP="00CA5B77">
          <w:pPr>
            <w:rPr>
              <w:sz w:val="40"/>
              <w:szCs w:val="40"/>
              <w:lang w:val="en-US"/>
            </w:rPr>
          </w:pPr>
        </w:p>
        <w:p w:rsidR="00CA5B77" w:rsidRDefault="00CA5B77" w:rsidP="00CA5B77">
          <w:pPr>
            <w:rPr>
              <w:lang w:val="en-US"/>
            </w:rPr>
          </w:pPr>
        </w:p>
        <w:p w:rsidR="00CA5B77" w:rsidRDefault="00CA5B77" w:rsidP="00CA5B77">
          <w:pPr>
            <w:rPr>
              <w:lang w:val="en-US"/>
            </w:rPr>
          </w:pPr>
        </w:p>
        <w:p w:rsidR="00CA5B77" w:rsidRPr="00CA5B77" w:rsidRDefault="00DD1317" w:rsidP="00CA5B77">
          <w:pPr>
            <w:rPr>
              <w:sz w:val="36"/>
              <w:szCs w:val="36"/>
              <w:lang w:val="en-US"/>
            </w:rPr>
          </w:pPr>
          <w:r>
            <w:rPr>
              <w:sz w:val="36"/>
              <w:szCs w:val="36"/>
              <w:lang w:val="en-US"/>
            </w:rPr>
            <w:t xml:space="preserve">Student </w:t>
          </w:r>
          <w:r w:rsidR="00CA5B77" w:rsidRPr="00CA5B77">
            <w:rPr>
              <w:sz w:val="36"/>
              <w:szCs w:val="36"/>
              <w:lang w:val="en-US"/>
            </w:rPr>
            <w:t xml:space="preserve">Name: Maria Angeles Hurtado </w:t>
          </w:r>
          <w:proofErr w:type="spellStart"/>
          <w:r w:rsidR="00CA5B77" w:rsidRPr="00CA5B77">
            <w:rPr>
              <w:sz w:val="36"/>
              <w:szCs w:val="36"/>
              <w:lang w:val="en-US"/>
            </w:rPr>
            <w:t>Funes</w:t>
          </w:r>
          <w:proofErr w:type="spellEnd"/>
        </w:p>
        <w:p w:rsidR="00CA5B77" w:rsidRDefault="00CA5B77" w:rsidP="00073B9F">
          <w:pPr>
            <w:rPr>
              <w:sz w:val="36"/>
              <w:szCs w:val="36"/>
            </w:rPr>
          </w:pPr>
          <w:proofErr w:type="spellStart"/>
          <w:r w:rsidRPr="00CA5B77">
            <w:rPr>
              <w:sz w:val="36"/>
              <w:szCs w:val="36"/>
            </w:rPr>
            <w:t>Student</w:t>
          </w:r>
          <w:proofErr w:type="spellEnd"/>
          <w:r w:rsidRPr="00CA5B77">
            <w:rPr>
              <w:sz w:val="36"/>
              <w:szCs w:val="36"/>
            </w:rPr>
            <w:t xml:space="preserve"> </w:t>
          </w:r>
          <w:proofErr w:type="spellStart"/>
          <w:r w:rsidRPr="00CA5B77">
            <w:rPr>
              <w:sz w:val="36"/>
              <w:szCs w:val="36"/>
            </w:rPr>
            <w:t>Number</w:t>
          </w:r>
          <w:proofErr w:type="spellEnd"/>
          <w:r w:rsidRPr="00CA5B77">
            <w:rPr>
              <w:sz w:val="36"/>
              <w:szCs w:val="36"/>
            </w:rPr>
            <w:t>: 2013026</w:t>
          </w:r>
        </w:p>
        <w:p w:rsidR="00DD1317" w:rsidRDefault="00936D60" w:rsidP="00073B9F">
          <w:pPr>
            <w:rPr>
              <w:sz w:val="36"/>
              <w:szCs w:val="36"/>
              <w:lang w:val="en-US"/>
            </w:rPr>
          </w:pPr>
          <w:r w:rsidRPr="00936D60">
            <w:rPr>
              <w:sz w:val="36"/>
              <w:szCs w:val="36"/>
              <w:lang w:val="en-US"/>
            </w:rPr>
            <w:t xml:space="preserve">Lecture Name: Doctor Gladius </w:t>
          </w:r>
          <w:proofErr w:type="spellStart"/>
          <w:r w:rsidRPr="00936D60">
            <w:rPr>
              <w:sz w:val="36"/>
              <w:szCs w:val="36"/>
              <w:lang w:val="en-US"/>
            </w:rPr>
            <w:t>K</w:t>
          </w:r>
          <w:r>
            <w:rPr>
              <w:sz w:val="36"/>
              <w:szCs w:val="36"/>
              <w:lang w:val="en-US"/>
            </w:rPr>
            <w:t>ulothungan</w:t>
          </w:r>
          <w:proofErr w:type="spellEnd"/>
        </w:p>
        <w:p w:rsidR="00936D60" w:rsidRDefault="00936D60" w:rsidP="00073B9F">
          <w:pPr>
            <w:rPr>
              <w:sz w:val="36"/>
              <w:szCs w:val="36"/>
              <w:lang w:val="en-US"/>
            </w:rPr>
          </w:pPr>
          <w:r>
            <w:rPr>
              <w:sz w:val="36"/>
              <w:szCs w:val="36"/>
              <w:lang w:val="en-US"/>
            </w:rPr>
            <w:t>Word count: 2.</w:t>
          </w:r>
          <w:bookmarkStart w:id="0" w:name="_GoBack"/>
          <w:bookmarkEnd w:id="0"/>
          <w:r>
            <w:rPr>
              <w:sz w:val="36"/>
              <w:szCs w:val="36"/>
              <w:lang w:val="en-US"/>
            </w:rPr>
            <w:t>515</w:t>
          </w:r>
        </w:p>
        <w:p w:rsidR="00936D60" w:rsidRPr="00936D60" w:rsidRDefault="00936D60" w:rsidP="00073B9F">
          <w:pPr>
            <w:rPr>
              <w:sz w:val="36"/>
              <w:szCs w:val="36"/>
              <w:lang w:val="en-US"/>
            </w:rPr>
          </w:pPr>
          <w:r>
            <w:rPr>
              <w:sz w:val="36"/>
              <w:szCs w:val="36"/>
              <w:lang w:val="en-US"/>
            </w:rPr>
            <w:t>Date Submission: 11/12/2020</w:t>
          </w:r>
        </w:p>
        <w:p w:rsidR="00DD1317" w:rsidRPr="00936D60" w:rsidRDefault="00DD1317" w:rsidP="00073B9F">
          <w:pPr>
            <w:rPr>
              <w:sz w:val="36"/>
              <w:szCs w:val="36"/>
              <w:lang w:val="en-US"/>
            </w:rPr>
          </w:pPr>
        </w:p>
        <w:p w:rsidR="00DD1317" w:rsidRPr="00936D60" w:rsidRDefault="00DD1317" w:rsidP="00073B9F">
          <w:pPr>
            <w:rPr>
              <w:sz w:val="36"/>
              <w:szCs w:val="36"/>
              <w:lang w:val="en-US"/>
            </w:rPr>
          </w:pPr>
        </w:p>
        <w:p w:rsidR="00CA5B77" w:rsidRPr="00936D60" w:rsidRDefault="00CA5B77" w:rsidP="00073B9F">
          <w:pPr>
            <w:rPr>
              <w:sz w:val="36"/>
              <w:szCs w:val="36"/>
              <w:lang w:val="en-US"/>
            </w:rPr>
          </w:pPr>
        </w:p>
        <w:p w:rsidR="00CA5B77" w:rsidRPr="00936D60" w:rsidRDefault="00CA5B77" w:rsidP="00073B9F">
          <w:pPr>
            <w:rPr>
              <w:sz w:val="36"/>
              <w:szCs w:val="36"/>
              <w:lang w:val="en-US"/>
            </w:rPr>
          </w:pPr>
        </w:p>
        <w:p w:rsidR="00CA5B77" w:rsidRPr="00936D60" w:rsidRDefault="00CA5B77" w:rsidP="00073B9F">
          <w:pPr>
            <w:rPr>
              <w:sz w:val="36"/>
              <w:szCs w:val="36"/>
              <w:lang w:val="en-US"/>
            </w:rPr>
          </w:pPr>
        </w:p>
        <w:p w:rsidR="0063045F" w:rsidRPr="00CA5B77" w:rsidRDefault="00CA5B77" w:rsidP="00073B9F">
          <w:pPr>
            <w:rPr>
              <w:sz w:val="36"/>
              <w:szCs w:val="36"/>
            </w:rPr>
          </w:pPr>
          <w:r w:rsidRPr="00CA5B77">
            <w:lastRenderedPageBreak/>
            <mc:AlternateContent>
              <mc:Choice Requires="wpg">
                <w:drawing>
                  <wp:anchor distT="0" distB="0" distL="114300" distR="114300" simplePos="0" relativeHeight="251659264" behindDoc="0" locked="0" layoutInCell="1" allowOverlap="1" wp14:anchorId="2AB3ECEB" wp14:editId="5394BBA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upo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4"/>
                            </a:solidFill>
                          </wpg:grpSpPr>
                          <wps:wsp>
                            <wps:cNvPr id="115" name="Rectángulo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ángulo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49E6F1E" id="Grupo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">
                    <v:rect id="Rectángulo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" filled="f" stroked="f" strokeweight="1pt"/>
                    <v:rect id="Rectángulo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" filled="f" stroked="f" strokeweight="1pt">
                      <o:lock v:ext="edit" aspectratio="t"/>
                    </v:rect>
                    <w10:wrap anchorx="page" anchory="page"/>
                  </v:group>
                </w:pict>
              </mc:Fallback>
            </mc:AlternateContent>
          </w:r>
        </w:p>
      </w:sdtContent>
    </w:sdt>
    <w:p w:rsidR="0063045F" w:rsidRPr="00D30E57" w:rsidRDefault="0063045F" w:rsidP="00073B9F">
      <w:pPr>
        <w:rPr>
          <w:rFonts w:asciiTheme="majorHAnsi" w:hAnsiTheme="majorHAnsi" w:cstheme="majorHAnsi"/>
        </w:rPr>
      </w:pPr>
    </w:p>
    <w:p w:rsidR="0063045F" w:rsidRPr="00D30E57" w:rsidRDefault="0063045F" w:rsidP="00073B9F">
      <w:pPr>
        <w:rPr>
          <w:rFonts w:asciiTheme="majorHAnsi" w:hAnsiTheme="majorHAnsi" w:cstheme="majorHAnsi"/>
        </w:rPr>
      </w:pPr>
    </w:p>
    <w:p w:rsidR="0063045F" w:rsidRPr="00D30E57" w:rsidRDefault="0063045F" w:rsidP="00073B9F">
      <w:pPr>
        <w:rPr>
          <w:rFonts w:asciiTheme="majorHAnsi" w:hAnsiTheme="majorHAnsi" w:cstheme="majorHAnsi"/>
        </w:rPr>
      </w:pPr>
    </w:p>
    <w:sdt>
      <w:sdtPr>
        <w:rPr>
          <w:rFonts w:ascii="Times New Roman" w:eastAsia="Times New Roman" w:hAnsi="Times New Roman" w:cs="Times New Roman"/>
          <w:b w:val="0"/>
          <w:bCs w:val="0"/>
          <w:i w:val="0"/>
          <w:iCs w:val="0"/>
          <w:sz w:val="24"/>
          <w:szCs w:val="24"/>
        </w:rPr>
        <w:id w:val="-2139786784"/>
        <w:docPartObj>
          <w:docPartGallery w:val="Table of Contents"/>
          <w:docPartUnique/>
        </w:docPartObj>
      </w:sdtPr>
      <w:sdtEndPr>
        <w:rPr>
          <w:noProof/>
        </w:rPr>
      </w:sdtEndPr>
      <w:sdtContent>
        <w:p w:rsidR="009948E4" w:rsidRDefault="009948E4">
          <w:pPr>
            <w:pStyle w:val="TtuloTDC"/>
          </w:pPr>
          <w:r>
            <w:t>Tabla de contenido</w:t>
          </w:r>
        </w:p>
        <w:p w:rsidR="00FA09C8" w:rsidRDefault="009948E4">
          <w:pPr>
            <w:pStyle w:val="TDC1"/>
            <w:tabs>
              <w:tab w:val="right" w:leader="dot" w:pos="8488"/>
            </w:tabs>
            <w:rPr>
              <w:rFonts w:asciiTheme="minorHAnsi" w:eastAsiaTheme="minorEastAsia" w:hAnsiTheme="minorHAnsi" w:cstheme="minorBidi"/>
              <w:b w:val="0"/>
              <w:bCs w:val="0"/>
              <w:i w:val="0"/>
              <w:iCs w:val="0"/>
              <w:noProof/>
            </w:rPr>
          </w:pPr>
          <w:r>
            <w:rPr>
              <w:b w:val="0"/>
              <w:bCs w:val="0"/>
            </w:rPr>
            <w:fldChar w:fldCharType="begin"/>
          </w:r>
          <w:r>
            <w:instrText>TOC \o "1-3" \h \z \u</w:instrText>
          </w:r>
          <w:r>
            <w:rPr>
              <w:b w:val="0"/>
              <w:bCs w:val="0"/>
            </w:rPr>
            <w:fldChar w:fldCharType="separate"/>
          </w:r>
          <w:hyperlink w:anchor="_Toc58599018" w:history="1">
            <w:r w:rsidR="00FA09C8" w:rsidRPr="00392A84">
              <w:rPr>
                <w:rStyle w:val="Hipervnculo"/>
                <w:noProof/>
                <w:lang w:val="en-US"/>
              </w:rPr>
              <w:t>Introduction</w:t>
            </w:r>
            <w:r w:rsidR="00FA09C8">
              <w:rPr>
                <w:noProof/>
                <w:webHidden/>
              </w:rPr>
              <w:tab/>
            </w:r>
            <w:r w:rsidR="00FA09C8">
              <w:rPr>
                <w:noProof/>
                <w:webHidden/>
              </w:rPr>
              <w:fldChar w:fldCharType="begin"/>
            </w:r>
            <w:r w:rsidR="00FA09C8">
              <w:rPr>
                <w:noProof/>
                <w:webHidden/>
              </w:rPr>
              <w:instrText xml:space="preserve"> PAGEREF _Toc58599018 \h </w:instrText>
            </w:r>
            <w:r w:rsidR="00FA09C8">
              <w:rPr>
                <w:noProof/>
                <w:webHidden/>
              </w:rPr>
            </w:r>
            <w:r w:rsidR="00FA09C8">
              <w:rPr>
                <w:noProof/>
                <w:webHidden/>
              </w:rPr>
              <w:fldChar w:fldCharType="separate"/>
            </w:r>
            <w:r w:rsidR="00936D60">
              <w:rPr>
                <w:noProof/>
                <w:webHidden/>
              </w:rPr>
              <w:t>2</w:t>
            </w:r>
            <w:r w:rsidR="00FA09C8">
              <w:rPr>
                <w:noProof/>
                <w:webHidden/>
              </w:rPr>
              <w:fldChar w:fldCharType="end"/>
            </w:r>
          </w:hyperlink>
        </w:p>
        <w:p w:rsidR="00FA09C8" w:rsidRDefault="00FA09C8">
          <w:pPr>
            <w:pStyle w:val="TDC1"/>
            <w:tabs>
              <w:tab w:val="right" w:leader="dot" w:pos="8488"/>
            </w:tabs>
            <w:rPr>
              <w:rFonts w:asciiTheme="minorHAnsi" w:eastAsiaTheme="minorEastAsia" w:hAnsiTheme="minorHAnsi" w:cstheme="minorBidi"/>
              <w:b w:val="0"/>
              <w:bCs w:val="0"/>
              <w:i w:val="0"/>
              <w:iCs w:val="0"/>
              <w:noProof/>
            </w:rPr>
          </w:pPr>
          <w:hyperlink w:anchor="_Toc58599019" w:history="1">
            <w:r w:rsidRPr="00392A84">
              <w:rPr>
                <w:rStyle w:val="Hipervnculo"/>
                <w:noProof/>
                <w:lang w:val="en-US"/>
              </w:rPr>
              <w:t>Company background</w:t>
            </w:r>
            <w:r>
              <w:rPr>
                <w:noProof/>
                <w:webHidden/>
              </w:rPr>
              <w:tab/>
            </w:r>
            <w:r>
              <w:rPr>
                <w:noProof/>
                <w:webHidden/>
              </w:rPr>
              <w:fldChar w:fldCharType="begin"/>
            </w:r>
            <w:r>
              <w:rPr>
                <w:noProof/>
                <w:webHidden/>
              </w:rPr>
              <w:instrText xml:space="preserve"> PAGEREF _Toc58599019 \h </w:instrText>
            </w:r>
            <w:r>
              <w:rPr>
                <w:noProof/>
                <w:webHidden/>
              </w:rPr>
            </w:r>
            <w:r>
              <w:rPr>
                <w:noProof/>
                <w:webHidden/>
              </w:rPr>
              <w:fldChar w:fldCharType="separate"/>
            </w:r>
            <w:r w:rsidR="00936D60">
              <w:rPr>
                <w:noProof/>
                <w:webHidden/>
              </w:rPr>
              <w:t>2</w:t>
            </w:r>
            <w:r>
              <w:rPr>
                <w:noProof/>
                <w:webHidden/>
              </w:rPr>
              <w:fldChar w:fldCharType="end"/>
            </w:r>
          </w:hyperlink>
        </w:p>
        <w:p w:rsidR="00FA09C8" w:rsidRDefault="00FA09C8">
          <w:pPr>
            <w:pStyle w:val="TDC1"/>
            <w:tabs>
              <w:tab w:val="right" w:leader="dot" w:pos="8488"/>
            </w:tabs>
            <w:rPr>
              <w:rFonts w:asciiTheme="minorHAnsi" w:eastAsiaTheme="minorEastAsia" w:hAnsiTheme="minorHAnsi" w:cstheme="minorBidi"/>
              <w:b w:val="0"/>
              <w:bCs w:val="0"/>
              <w:i w:val="0"/>
              <w:iCs w:val="0"/>
              <w:noProof/>
            </w:rPr>
          </w:pPr>
          <w:hyperlink w:anchor="_Toc58599020" w:history="1">
            <w:r w:rsidRPr="00392A84">
              <w:rPr>
                <w:rStyle w:val="Hipervnculo"/>
                <w:rFonts w:cstheme="majorHAnsi"/>
                <w:noProof/>
                <w:lang w:val="en-US"/>
              </w:rPr>
              <w:t>Critical analysis of current and predicted changes in the external environment of McDonald in the contest of labour markets and HR strategy</w:t>
            </w:r>
            <w:r>
              <w:rPr>
                <w:noProof/>
                <w:webHidden/>
              </w:rPr>
              <w:tab/>
            </w:r>
            <w:r>
              <w:rPr>
                <w:noProof/>
                <w:webHidden/>
              </w:rPr>
              <w:fldChar w:fldCharType="begin"/>
            </w:r>
            <w:r>
              <w:rPr>
                <w:noProof/>
                <w:webHidden/>
              </w:rPr>
              <w:instrText xml:space="preserve"> PAGEREF _Toc58599020 \h </w:instrText>
            </w:r>
            <w:r>
              <w:rPr>
                <w:noProof/>
                <w:webHidden/>
              </w:rPr>
            </w:r>
            <w:r>
              <w:rPr>
                <w:noProof/>
                <w:webHidden/>
              </w:rPr>
              <w:fldChar w:fldCharType="separate"/>
            </w:r>
            <w:r w:rsidR="00936D60">
              <w:rPr>
                <w:noProof/>
                <w:webHidden/>
              </w:rPr>
              <w:t>2</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21" w:history="1">
            <w:r w:rsidRPr="00392A84">
              <w:rPr>
                <w:rStyle w:val="Hipervnculo"/>
                <w:noProof/>
                <w:lang w:val="en-US"/>
              </w:rPr>
              <w:t>Politic Component</w:t>
            </w:r>
            <w:r>
              <w:rPr>
                <w:noProof/>
                <w:webHidden/>
              </w:rPr>
              <w:tab/>
            </w:r>
            <w:r>
              <w:rPr>
                <w:noProof/>
                <w:webHidden/>
              </w:rPr>
              <w:fldChar w:fldCharType="begin"/>
            </w:r>
            <w:r>
              <w:rPr>
                <w:noProof/>
                <w:webHidden/>
              </w:rPr>
              <w:instrText xml:space="preserve"> PAGEREF _Toc58599021 \h </w:instrText>
            </w:r>
            <w:r>
              <w:rPr>
                <w:noProof/>
                <w:webHidden/>
              </w:rPr>
            </w:r>
            <w:r>
              <w:rPr>
                <w:noProof/>
                <w:webHidden/>
              </w:rPr>
              <w:fldChar w:fldCharType="separate"/>
            </w:r>
            <w:r w:rsidR="00936D60">
              <w:rPr>
                <w:noProof/>
                <w:webHidden/>
              </w:rPr>
              <w:t>3</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22" w:history="1">
            <w:r w:rsidRPr="00392A84">
              <w:rPr>
                <w:rStyle w:val="Hipervnculo"/>
                <w:noProof/>
                <w:lang w:val="en-US"/>
              </w:rPr>
              <w:t>Current changes</w:t>
            </w:r>
            <w:r>
              <w:rPr>
                <w:noProof/>
                <w:webHidden/>
              </w:rPr>
              <w:tab/>
            </w:r>
            <w:r>
              <w:rPr>
                <w:noProof/>
                <w:webHidden/>
              </w:rPr>
              <w:fldChar w:fldCharType="begin"/>
            </w:r>
            <w:r>
              <w:rPr>
                <w:noProof/>
                <w:webHidden/>
              </w:rPr>
              <w:instrText xml:space="preserve"> PAGEREF _Toc58599022 \h </w:instrText>
            </w:r>
            <w:r>
              <w:rPr>
                <w:noProof/>
                <w:webHidden/>
              </w:rPr>
            </w:r>
            <w:r>
              <w:rPr>
                <w:noProof/>
                <w:webHidden/>
              </w:rPr>
              <w:fldChar w:fldCharType="separate"/>
            </w:r>
            <w:r w:rsidR="00936D60">
              <w:rPr>
                <w:noProof/>
                <w:webHidden/>
              </w:rPr>
              <w:t>3</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23" w:history="1">
            <w:r w:rsidRPr="00392A84">
              <w:rPr>
                <w:rStyle w:val="Hipervnculo"/>
                <w:noProof/>
                <w:lang w:val="en-US"/>
              </w:rPr>
              <w:t>Predict changes</w:t>
            </w:r>
            <w:r>
              <w:rPr>
                <w:noProof/>
                <w:webHidden/>
              </w:rPr>
              <w:tab/>
            </w:r>
            <w:r>
              <w:rPr>
                <w:noProof/>
                <w:webHidden/>
              </w:rPr>
              <w:fldChar w:fldCharType="begin"/>
            </w:r>
            <w:r>
              <w:rPr>
                <w:noProof/>
                <w:webHidden/>
              </w:rPr>
              <w:instrText xml:space="preserve"> PAGEREF _Toc58599023 \h </w:instrText>
            </w:r>
            <w:r>
              <w:rPr>
                <w:noProof/>
                <w:webHidden/>
              </w:rPr>
            </w:r>
            <w:r>
              <w:rPr>
                <w:noProof/>
                <w:webHidden/>
              </w:rPr>
              <w:fldChar w:fldCharType="separate"/>
            </w:r>
            <w:r w:rsidR="00936D60">
              <w:rPr>
                <w:noProof/>
                <w:webHidden/>
              </w:rPr>
              <w:t>3</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24" w:history="1">
            <w:r w:rsidRPr="00392A84">
              <w:rPr>
                <w:rStyle w:val="Hipervnculo"/>
                <w:noProof/>
                <w:lang w:val="en-US"/>
              </w:rPr>
              <w:t>Economic Component</w:t>
            </w:r>
            <w:r>
              <w:rPr>
                <w:noProof/>
                <w:webHidden/>
              </w:rPr>
              <w:tab/>
            </w:r>
            <w:r>
              <w:rPr>
                <w:noProof/>
                <w:webHidden/>
              </w:rPr>
              <w:fldChar w:fldCharType="begin"/>
            </w:r>
            <w:r>
              <w:rPr>
                <w:noProof/>
                <w:webHidden/>
              </w:rPr>
              <w:instrText xml:space="preserve"> PAGEREF _Toc58599024 \h </w:instrText>
            </w:r>
            <w:r>
              <w:rPr>
                <w:noProof/>
                <w:webHidden/>
              </w:rPr>
            </w:r>
            <w:r>
              <w:rPr>
                <w:noProof/>
                <w:webHidden/>
              </w:rPr>
              <w:fldChar w:fldCharType="separate"/>
            </w:r>
            <w:r w:rsidR="00936D60">
              <w:rPr>
                <w:noProof/>
                <w:webHidden/>
              </w:rPr>
              <w:t>3</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25" w:history="1">
            <w:r w:rsidRPr="00392A84">
              <w:rPr>
                <w:rStyle w:val="Hipervnculo"/>
                <w:noProof/>
                <w:lang w:val="en-US"/>
              </w:rPr>
              <w:t>Current Changes</w:t>
            </w:r>
            <w:r>
              <w:rPr>
                <w:noProof/>
                <w:webHidden/>
              </w:rPr>
              <w:tab/>
            </w:r>
            <w:r>
              <w:rPr>
                <w:noProof/>
                <w:webHidden/>
              </w:rPr>
              <w:fldChar w:fldCharType="begin"/>
            </w:r>
            <w:r>
              <w:rPr>
                <w:noProof/>
                <w:webHidden/>
              </w:rPr>
              <w:instrText xml:space="preserve"> PAGEREF _Toc58599025 \h </w:instrText>
            </w:r>
            <w:r>
              <w:rPr>
                <w:noProof/>
                <w:webHidden/>
              </w:rPr>
            </w:r>
            <w:r>
              <w:rPr>
                <w:noProof/>
                <w:webHidden/>
              </w:rPr>
              <w:fldChar w:fldCharType="separate"/>
            </w:r>
            <w:r w:rsidR="00936D60">
              <w:rPr>
                <w:noProof/>
                <w:webHidden/>
              </w:rPr>
              <w:t>4</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26" w:history="1">
            <w:r w:rsidRPr="00392A84">
              <w:rPr>
                <w:rStyle w:val="Hipervnculo"/>
                <w:noProof/>
                <w:lang w:val="en-US"/>
              </w:rPr>
              <w:t>Predict changes</w:t>
            </w:r>
            <w:r>
              <w:rPr>
                <w:noProof/>
                <w:webHidden/>
              </w:rPr>
              <w:tab/>
            </w:r>
            <w:r>
              <w:rPr>
                <w:noProof/>
                <w:webHidden/>
              </w:rPr>
              <w:fldChar w:fldCharType="begin"/>
            </w:r>
            <w:r>
              <w:rPr>
                <w:noProof/>
                <w:webHidden/>
              </w:rPr>
              <w:instrText xml:space="preserve"> PAGEREF _Toc58599026 \h </w:instrText>
            </w:r>
            <w:r>
              <w:rPr>
                <w:noProof/>
                <w:webHidden/>
              </w:rPr>
            </w:r>
            <w:r>
              <w:rPr>
                <w:noProof/>
                <w:webHidden/>
              </w:rPr>
              <w:fldChar w:fldCharType="separate"/>
            </w:r>
            <w:r w:rsidR="00936D60">
              <w:rPr>
                <w:noProof/>
                <w:webHidden/>
              </w:rPr>
              <w:t>4</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27" w:history="1">
            <w:r w:rsidRPr="00392A84">
              <w:rPr>
                <w:rStyle w:val="Hipervnculo"/>
                <w:noProof/>
                <w:lang w:val="en-GB"/>
              </w:rPr>
              <w:t>Technological component</w:t>
            </w:r>
            <w:r>
              <w:rPr>
                <w:noProof/>
                <w:webHidden/>
              </w:rPr>
              <w:tab/>
            </w:r>
            <w:r>
              <w:rPr>
                <w:noProof/>
                <w:webHidden/>
              </w:rPr>
              <w:fldChar w:fldCharType="begin"/>
            </w:r>
            <w:r>
              <w:rPr>
                <w:noProof/>
                <w:webHidden/>
              </w:rPr>
              <w:instrText xml:space="preserve"> PAGEREF _Toc58599027 \h </w:instrText>
            </w:r>
            <w:r>
              <w:rPr>
                <w:noProof/>
                <w:webHidden/>
              </w:rPr>
            </w:r>
            <w:r>
              <w:rPr>
                <w:noProof/>
                <w:webHidden/>
              </w:rPr>
              <w:fldChar w:fldCharType="separate"/>
            </w:r>
            <w:r w:rsidR="00936D60">
              <w:rPr>
                <w:noProof/>
                <w:webHidden/>
              </w:rPr>
              <w:t>5</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28" w:history="1">
            <w:r w:rsidRPr="00392A84">
              <w:rPr>
                <w:rStyle w:val="Hipervnculo"/>
                <w:noProof/>
                <w:lang w:val="en-US"/>
              </w:rPr>
              <w:t>Current Changes</w:t>
            </w:r>
            <w:r>
              <w:rPr>
                <w:noProof/>
                <w:webHidden/>
              </w:rPr>
              <w:tab/>
            </w:r>
            <w:r>
              <w:rPr>
                <w:noProof/>
                <w:webHidden/>
              </w:rPr>
              <w:fldChar w:fldCharType="begin"/>
            </w:r>
            <w:r>
              <w:rPr>
                <w:noProof/>
                <w:webHidden/>
              </w:rPr>
              <w:instrText xml:space="preserve"> PAGEREF _Toc58599028 \h </w:instrText>
            </w:r>
            <w:r>
              <w:rPr>
                <w:noProof/>
                <w:webHidden/>
              </w:rPr>
            </w:r>
            <w:r>
              <w:rPr>
                <w:noProof/>
                <w:webHidden/>
              </w:rPr>
              <w:fldChar w:fldCharType="separate"/>
            </w:r>
            <w:r w:rsidR="00936D60">
              <w:rPr>
                <w:noProof/>
                <w:webHidden/>
              </w:rPr>
              <w:t>5</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29" w:history="1">
            <w:r w:rsidRPr="00392A84">
              <w:rPr>
                <w:rStyle w:val="Hipervnculo"/>
                <w:noProof/>
                <w:lang w:val="en-US"/>
              </w:rPr>
              <w:t>Predict changes</w:t>
            </w:r>
            <w:r>
              <w:rPr>
                <w:noProof/>
                <w:webHidden/>
              </w:rPr>
              <w:tab/>
            </w:r>
            <w:r>
              <w:rPr>
                <w:noProof/>
                <w:webHidden/>
              </w:rPr>
              <w:fldChar w:fldCharType="begin"/>
            </w:r>
            <w:r>
              <w:rPr>
                <w:noProof/>
                <w:webHidden/>
              </w:rPr>
              <w:instrText xml:space="preserve"> PAGEREF _Toc58599029 \h </w:instrText>
            </w:r>
            <w:r>
              <w:rPr>
                <w:noProof/>
                <w:webHidden/>
              </w:rPr>
            </w:r>
            <w:r>
              <w:rPr>
                <w:noProof/>
                <w:webHidden/>
              </w:rPr>
              <w:fldChar w:fldCharType="separate"/>
            </w:r>
            <w:r w:rsidR="00936D60">
              <w:rPr>
                <w:noProof/>
                <w:webHidden/>
              </w:rPr>
              <w:t>5</w:t>
            </w:r>
            <w:r>
              <w:rPr>
                <w:noProof/>
                <w:webHidden/>
              </w:rPr>
              <w:fldChar w:fldCharType="end"/>
            </w:r>
          </w:hyperlink>
        </w:p>
        <w:p w:rsidR="00FA09C8" w:rsidRDefault="00FA09C8">
          <w:pPr>
            <w:pStyle w:val="TDC1"/>
            <w:tabs>
              <w:tab w:val="right" w:leader="dot" w:pos="8488"/>
            </w:tabs>
            <w:rPr>
              <w:rFonts w:asciiTheme="minorHAnsi" w:eastAsiaTheme="minorEastAsia" w:hAnsiTheme="minorHAnsi" w:cstheme="minorBidi"/>
              <w:b w:val="0"/>
              <w:bCs w:val="0"/>
              <w:i w:val="0"/>
              <w:iCs w:val="0"/>
              <w:noProof/>
            </w:rPr>
          </w:pPr>
          <w:hyperlink w:anchor="_Toc58599030" w:history="1">
            <w:r w:rsidRPr="00392A84">
              <w:rPr>
                <w:rStyle w:val="Hipervnculo"/>
                <w:noProof/>
                <w:lang w:val="en-US"/>
              </w:rPr>
              <w:t>Critical analysis of relations between changes in the external environment and company’s people resourcing strategy</w:t>
            </w:r>
            <w:r>
              <w:rPr>
                <w:noProof/>
                <w:webHidden/>
              </w:rPr>
              <w:tab/>
            </w:r>
            <w:r>
              <w:rPr>
                <w:noProof/>
                <w:webHidden/>
              </w:rPr>
              <w:fldChar w:fldCharType="begin"/>
            </w:r>
            <w:r>
              <w:rPr>
                <w:noProof/>
                <w:webHidden/>
              </w:rPr>
              <w:instrText xml:space="preserve"> PAGEREF _Toc58599030 \h </w:instrText>
            </w:r>
            <w:r>
              <w:rPr>
                <w:noProof/>
                <w:webHidden/>
              </w:rPr>
            </w:r>
            <w:r>
              <w:rPr>
                <w:noProof/>
                <w:webHidden/>
              </w:rPr>
              <w:fldChar w:fldCharType="separate"/>
            </w:r>
            <w:r w:rsidR="00936D60">
              <w:rPr>
                <w:noProof/>
                <w:webHidden/>
              </w:rPr>
              <w:t>5</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31" w:history="1">
            <w:r w:rsidRPr="00392A84">
              <w:rPr>
                <w:rStyle w:val="Hipervnculo"/>
                <w:noProof/>
                <w:lang w:val="en-US"/>
              </w:rPr>
              <w:t>Job Advertising</w:t>
            </w:r>
            <w:r>
              <w:rPr>
                <w:noProof/>
                <w:webHidden/>
              </w:rPr>
              <w:tab/>
            </w:r>
            <w:r>
              <w:rPr>
                <w:noProof/>
                <w:webHidden/>
              </w:rPr>
              <w:fldChar w:fldCharType="begin"/>
            </w:r>
            <w:r>
              <w:rPr>
                <w:noProof/>
                <w:webHidden/>
              </w:rPr>
              <w:instrText xml:space="preserve"> PAGEREF _Toc58599031 \h </w:instrText>
            </w:r>
            <w:r>
              <w:rPr>
                <w:noProof/>
                <w:webHidden/>
              </w:rPr>
            </w:r>
            <w:r>
              <w:rPr>
                <w:noProof/>
                <w:webHidden/>
              </w:rPr>
              <w:fldChar w:fldCharType="separate"/>
            </w:r>
            <w:r w:rsidR="00936D60">
              <w:rPr>
                <w:noProof/>
                <w:webHidden/>
              </w:rPr>
              <w:t>6</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32" w:history="1">
            <w:r w:rsidRPr="00392A84">
              <w:rPr>
                <w:rStyle w:val="Hipervnculo"/>
                <w:noProof/>
                <w:lang w:val="en-US"/>
              </w:rPr>
              <w:t>Local job center and flexibility</w:t>
            </w:r>
            <w:r>
              <w:rPr>
                <w:noProof/>
                <w:webHidden/>
              </w:rPr>
              <w:tab/>
            </w:r>
            <w:r>
              <w:rPr>
                <w:noProof/>
                <w:webHidden/>
              </w:rPr>
              <w:fldChar w:fldCharType="begin"/>
            </w:r>
            <w:r>
              <w:rPr>
                <w:noProof/>
                <w:webHidden/>
              </w:rPr>
              <w:instrText xml:space="preserve"> PAGEREF _Toc58599032 \h </w:instrText>
            </w:r>
            <w:r>
              <w:rPr>
                <w:noProof/>
                <w:webHidden/>
              </w:rPr>
            </w:r>
            <w:r>
              <w:rPr>
                <w:noProof/>
                <w:webHidden/>
              </w:rPr>
              <w:fldChar w:fldCharType="separate"/>
            </w:r>
            <w:r w:rsidR="00936D60">
              <w:rPr>
                <w:noProof/>
                <w:webHidden/>
              </w:rPr>
              <w:t>7</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33" w:history="1">
            <w:r w:rsidRPr="00392A84">
              <w:rPr>
                <w:rStyle w:val="Hipervnculo"/>
                <w:noProof/>
                <w:lang w:val="en-US"/>
              </w:rPr>
              <w:t>Career fairs</w:t>
            </w:r>
            <w:r>
              <w:rPr>
                <w:noProof/>
                <w:webHidden/>
              </w:rPr>
              <w:tab/>
            </w:r>
            <w:r>
              <w:rPr>
                <w:noProof/>
                <w:webHidden/>
              </w:rPr>
              <w:fldChar w:fldCharType="begin"/>
            </w:r>
            <w:r>
              <w:rPr>
                <w:noProof/>
                <w:webHidden/>
              </w:rPr>
              <w:instrText xml:space="preserve"> PAGEREF _Toc58599033 \h </w:instrText>
            </w:r>
            <w:r>
              <w:rPr>
                <w:noProof/>
                <w:webHidden/>
              </w:rPr>
            </w:r>
            <w:r>
              <w:rPr>
                <w:noProof/>
                <w:webHidden/>
              </w:rPr>
              <w:fldChar w:fldCharType="separate"/>
            </w:r>
            <w:r w:rsidR="00936D60">
              <w:rPr>
                <w:noProof/>
                <w:webHidden/>
              </w:rPr>
              <w:t>7</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34" w:history="1">
            <w:r w:rsidRPr="00392A84">
              <w:rPr>
                <w:rStyle w:val="Hipervnculo"/>
                <w:rFonts w:cstheme="majorHAnsi"/>
                <w:noProof/>
                <w:lang w:val="en-US"/>
              </w:rPr>
              <w:t>Employee referral program</w:t>
            </w:r>
            <w:r>
              <w:rPr>
                <w:noProof/>
                <w:webHidden/>
              </w:rPr>
              <w:tab/>
            </w:r>
            <w:r>
              <w:rPr>
                <w:noProof/>
                <w:webHidden/>
              </w:rPr>
              <w:fldChar w:fldCharType="begin"/>
            </w:r>
            <w:r>
              <w:rPr>
                <w:noProof/>
                <w:webHidden/>
              </w:rPr>
              <w:instrText xml:space="preserve"> PAGEREF _Toc58599034 \h </w:instrText>
            </w:r>
            <w:r>
              <w:rPr>
                <w:noProof/>
                <w:webHidden/>
              </w:rPr>
            </w:r>
            <w:r>
              <w:rPr>
                <w:noProof/>
                <w:webHidden/>
              </w:rPr>
              <w:fldChar w:fldCharType="separate"/>
            </w:r>
            <w:r w:rsidR="00936D60">
              <w:rPr>
                <w:noProof/>
                <w:webHidden/>
              </w:rPr>
              <w:t>7</w:t>
            </w:r>
            <w:r>
              <w:rPr>
                <w:noProof/>
                <w:webHidden/>
              </w:rPr>
              <w:fldChar w:fldCharType="end"/>
            </w:r>
          </w:hyperlink>
        </w:p>
        <w:p w:rsidR="00FA09C8" w:rsidRDefault="00FA09C8">
          <w:pPr>
            <w:pStyle w:val="TDC2"/>
            <w:tabs>
              <w:tab w:val="right" w:leader="dot" w:pos="8488"/>
            </w:tabs>
            <w:rPr>
              <w:rFonts w:asciiTheme="minorHAnsi" w:eastAsiaTheme="minorEastAsia" w:hAnsiTheme="minorHAnsi" w:cstheme="minorBidi"/>
              <w:b w:val="0"/>
              <w:bCs w:val="0"/>
              <w:noProof/>
            </w:rPr>
          </w:pPr>
          <w:hyperlink w:anchor="_Toc58599035" w:history="1">
            <w:r w:rsidRPr="00392A84">
              <w:rPr>
                <w:rStyle w:val="Hipervnculo"/>
                <w:noProof/>
                <w:lang w:val="en-US"/>
              </w:rPr>
              <w:t>Optimized hiring process</w:t>
            </w:r>
            <w:r>
              <w:rPr>
                <w:noProof/>
                <w:webHidden/>
              </w:rPr>
              <w:tab/>
            </w:r>
            <w:r>
              <w:rPr>
                <w:noProof/>
                <w:webHidden/>
              </w:rPr>
              <w:fldChar w:fldCharType="begin"/>
            </w:r>
            <w:r>
              <w:rPr>
                <w:noProof/>
                <w:webHidden/>
              </w:rPr>
              <w:instrText xml:space="preserve"> PAGEREF _Toc58599035 \h </w:instrText>
            </w:r>
            <w:r>
              <w:rPr>
                <w:noProof/>
                <w:webHidden/>
              </w:rPr>
            </w:r>
            <w:r>
              <w:rPr>
                <w:noProof/>
                <w:webHidden/>
              </w:rPr>
              <w:fldChar w:fldCharType="separate"/>
            </w:r>
            <w:r w:rsidR="00936D60">
              <w:rPr>
                <w:noProof/>
                <w:webHidden/>
              </w:rPr>
              <w:t>8</w:t>
            </w:r>
            <w:r>
              <w:rPr>
                <w:noProof/>
                <w:webHidden/>
              </w:rPr>
              <w:fldChar w:fldCharType="end"/>
            </w:r>
          </w:hyperlink>
        </w:p>
        <w:p w:rsidR="00FA09C8" w:rsidRDefault="00FA09C8">
          <w:pPr>
            <w:pStyle w:val="TDC1"/>
            <w:tabs>
              <w:tab w:val="right" w:leader="dot" w:pos="8488"/>
            </w:tabs>
            <w:rPr>
              <w:rFonts w:asciiTheme="minorHAnsi" w:eastAsiaTheme="minorEastAsia" w:hAnsiTheme="minorHAnsi" w:cstheme="minorBidi"/>
              <w:b w:val="0"/>
              <w:bCs w:val="0"/>
              <w:i w:val="0"/>
              <w:iCs w:val="0"/>
              <w:noProof/>
            </w:rPr>
          </w:pPr>
          <w:hyperlink w:anchor="_Toc58599036" w:history="1">
            <w:r w:rsidRPr="00392A84">
              <w:rPr>
                <w:rStyle w:val="Hipervnculo"/>
                <w:noProof/>
                <w:lang w:val="en-US"/>
              </w:rPr>
              <w:t>Critical assessment and evaluation of McDonald’s to the change in the external environment in the context of SHRM policy</w:t>
            </w:r>
            <w:r>
              <w:rPr>
                <w:noProof/>
                <w:webHidden/>
              </w:rPr>
              <w:tab/>
            </w:r>
            <w:r>
              <w:rPr>
                <w:noProof/>
                <w:webHidden/>
              </w:rPr>
              <w:fldChar w:fldCharType="begin"/>
            </w:r>
            <w:r>
              <w:rPr>
                <w:noProof/>
                <w:webHidden/>
              </w:rPr>
              <w:instrText xml:space="preserve"> PAGEREF _Toc58599036 \h </w:instrText>
            </w:r>
            <w:r>
              <w:rPr>
                <w:noProof/>
                <w:webHidden/>
              </w:rPr>
            </w:r>
            <w:r>
              <w:rPr>
                <w:noProof/>
                <w:webHidden/>
              </w:rPr>
              <w:fldChar w:fldCharType="separate"/>
            </w:r>
            <w:r w:rsidR="00936D60">
              <w:rPr>
                <w:noProof/>
                <w:webHidden/>
              </w:rPr>
              <w:t>8</w:t>
            </w:r>
            <w:r>
              <w:rPr>
                <w:noProof/>
                <w:webHidden/>
              </w:rPr>
              <w:fldChar w:fldCharType="end"/>
            </w:r>
          </w:hyperlink>
        </w:p>
        <w:p w:rsidR="00FA09C8" w:rsidRDefault="00FA09C8">
          <w:pPr>
            <w:pStyle w:val="TDC1"/>
            <w:tabs>
              <w:tab w:val="right" w:leader="dot" w:pos="8488"/>
            </w:tabs>
            <w:rPr>
              <w:rFonts w:asciiTheme="minorHAnsi" w:eastAsiaTheme="minorEastAsia" w:hAnsiTheme="minorHAnsi" w:cstheme="minorBidi"/>
              <w:b w:val="0"/>
              <w:bCs w:val="0"/>
              <w:i w:val="0"/>
              <w:iCs w:val="0"/>
              <w:noProof/>
            </w:rPr>
          </w:pPr>
          <w:hyperlink w:anchor="_Toc58599037" w:history="1">
            <w:r w:rsidRPr="00392A84">
              <w:rPr>
                <w:rStyle w:val="Hipervnculo"/>
                <w:noProof/>
                <w:lang w:val="en-US"/>
              </w:rPr>
              <w:t>Conclusion</w:t>
            </w:r>
            <w:r>
              <w:rPr>
                <w:noProof/>
                <w:webHidden/>
              </w:rPr>
              <w:tab/>
            </w:r>
            <w:r>
              <w:rPr>
                <w:noProof/>
                <w:webHidden/>
              </w:rPr>
              <w:fldChar w:fldCharType="begin"/>
            </w:r>
            <w:r>
              <w:rPr>
                <w:noProof/>
                <w:webHidden/>
              </w:rPr>
              <w:instrText xml:space="preserve"> PAGEREF _Toc58599037 \h </w:instrText>
            </w:r>
            <w:r>
              <w:rPr>
                <w:noProof/>
                <w:webHidden/>
              </w:rPr>
            </w:r>
            <w:r>
              <w:rPr>
                <w:noProof/>
                <w:webHidden/>
              </w:rPr>
              <w:fldChar w:fldCharType="separate"/>
            </w:r>
            <w:r w:rsidR="00936D60">
              <w:rPr>
                <w:noProof/>
                <w:webHidden/>
              </w:rPr>
              <w:t>9</w:t>
            </w:r>
            <w:r>
              <w:rPr>
                <w:noProof/>
                <w:webHidden/>
              </w:rPr>
              <w:fldChar w:fldCharType="end"/>
            </w:r>
          </w:hyperlink>
        </w:p>
        <w:p w:rsidR="00FA09C8" w:rsidRDefault="00FA09C8">
          <w:pPr>
            <w:pStyle w:val="TDC1"/>
            <w:tabs>
              <w:tab w:val="right" w:leader="dot" w:pos="8488"/>
            </w:tabs>
            <w:rPr>
              <w:rFonts w:asciiTheme="minorHAnsi" w:eastAsiaTheme="minorEastAsia" w:hAnsiTheme="minorHAnsi" w:cstheme="minorBidi"/>
              <w:b w:val="0"/>
              <w:bCs w:val="0"/>
              <w:i w:val="0"/>
              <w:iCs w:val="0"/>
              <w:noProof/>
            </w:rPr>
          </w:pPr>
          <w:hyperlink w:anchor="_Toc58599038" w:history="1">
            <w:r w:rsidRPr="00392A84">
              <w:rPr>
                <w:rStyle w:val="Hipervnculo"/>
                <w:noProof/>
                <w:lang w:val="en-US"/>
              </w:rPr>
              <w:t>Bibliography</w:t>
            </w:r>
            <w:r>
              <w:rPr>
                <w:noProof/>
                <w:webHidden/>
              </w:rPr>
              <w:tab/>
            </w:r>
            <w:r>
              <w:rPr>
                <w:noProof/>
                <w:webHidden/>
              </w:rPr>
              <w:fldChar w:fldCharType="begin"/>
            </w:r>
            <w:r>
              <w:rPr>
                <w:noProof/>
                <w:webHidden/>
              </w:rPr>
              <w:instrText xml:space="preserve"> PAGEREF _Toc58599038 \h </w:instrText>
            </w:r>
            <w:r>
              <w:rPr>
                <w:noProof/>
                <w:webHidden/>
              </w:rPr>
            </w:r>
            <w:r>
              <w:rPr>
                <w:noProof/>
                <w:webHidden/>
              </w:rPr>
              <w:fldChar w:fldCharType="separate"/>
            </w:r>
            <w:r w:rsidR="00936D60">
              <w:rPr>
                <w:noProof/>
                <w:webHidden/>
              </w:rPr>
              <w:t>9</w:t>
            </w:r>
            <w:r>
              <w:rPr>
                <w:noProof/>
                <w:webHidden/>
              </w:rPr>
              <w:fldChar w:fldCharType="end"/>
            </w:r>
          </w:hyperlink>
        </w:p>
        <w:p w:rsidR="009948E4" w:rsidRDefault="009948E4">
          <w:r>
            <w:rPr>
              <w:b/>
              <w:bCs/>
              <w:noProof/>
            </w:rPr>
            <w:fldChar w:fldCharType="end"/>
          </w:r>
        </w:p>
      </w:sdtContent>
    </w:sdt>
    <w:p w:rsidR="0063045F" w:rsidRPr="00AC687A" w:rsidRDefault="0063045F" w:rsidP="00073B9F">
      <w:pPr>
        <w:rPr>
          <w:rFonts w:asciiTheme="majorHAnsi" w:hAnsiTheme="majorHAnsi" w:cstheme="majorHAnsi"/>
        </w:rPr>
      </w:pPr>
    </w:p>
    <w:p w:rsidR="0063045F" w:rsidRPr="00AC687A" w:rsidRDefault="0063045F" w:rsidP="00073B9F">
      <w:pPr>
        <w:rPr>
          <w:rFonts w:asciiTheme="majorHAnsi" w:hAnsiTheme="majorHAnsi" w:cstheme="majorHAnsi"/>
        </w:rPr>
      </w:pPr>
    </w:p>
    <w:p w:rsidR="003C3F8D" w:rsidRDefault="003C3F8D" w:rsidP="009948E4">
      <w:pPr>
        <w:pStyle w:val="Ttulo1"/>
        <w:rPr>
          <w:sz w:val="24"/>
          <w:szCs w:val="24"/>
          <w:lang w:val="en-US"/>
        </w:rPr>
      </w:pPr>
    </w:p>
    <w:p w:rsidR="003C3F8D" w:rsidRDefault="003C3F8D" w:rsidP="009948E4">
      <w:pPr>
        <w:pStyle w:val="Ttulo1"/>
        <w:rPr>
          <w:sz w:val="24"/>
          <w:szCs w:val="24"/>
          <w:lang w:val="en-US"/>
        </w:rPr>
      </w:pPr>
    </w:p>
    <w:p w:rsidR="003C3F8D" w:rsidRDefault="003C3F8D" w:rsidP="009948E4">
      <w:pPr>
        <w:pStyle w:val="Ttulo1"/>
        <w:rPr>
          <w:sz w:val="24"/>
          <w:szCs w:val="24"/>
          <w:lang w:val="en-US"/>
        </w:rPr>
      </w:pPr>
    </w:p>
    <w:p w:rsidR="009948E4" w:rsidRPr="005C45F6" w:rsidRDefault="005E3BCB" w:rsidP="008B7F6A">
      <w:pPr>
        <w:pStyle w:val="Ttulo1"/>
        <w:jc w:val="both"/>
        <w:rPr>
          <w:sz w:val="28"/>
          <w:szCs w:val="28"/>
          <w:lang w:val="en-US"/>
        </w:rPr>
      </w:pPr>
      <w:bookmarkStart w:id="1" w:name="_Toc58599018"/>
      <w:r w:rsidRPr="005C45F6">
        <w:rPr>
          <w:sz w:val="28"/>
          <w:szCs w:val="28"/>
          <w:lang w:val="en-US"/>
        </w:rPr>
        <w:t>Introduction</w:t>
      </w:r>
      <w:bookmarkEnd w:id="1"/>
    </w:p>
    <w:p w:rsidR="002236D4" w:rsidRPr="009426E7" w:rsidRDefault="002236D4" w:rsidP="008B7F6A">
      <w:pPr>
        <w:spacing w:line="276" w:lineRule="auto"/>
        <w:jc w:val="both"/>
        <w:rPr>
          <w:rFonts w:asciiTheme="minorHAnsi" w:hAnsiTheme="minorHAnsi" w:cstheme="majorHAnsi"/>
          <w:lang w:val="en-US"/>
        </w:rPr>
      </w:pPr>
      <w:r w:rsidRPr="009426E7">
        <w:rPr>
          <w:rFonts w:asciiTheme="minorHAnsi" w:hAnsiTheme="minorHAnsi" w:cstheme="majorHAnsi"/>
          <w:lang w:val="en-US"/>
        </w:rPr>
        <w:t xml:space="preserve">It is a critical analysis of McDonald’s external environment and the strategies of human </w:t>
      </w:r>
      <w:proofErr w:type="gramStart"/>
      <w:r w:rsidR="009426E7" w:rsidRPr="009426E7">
        <w:rPr>
          <w:rFonts w:asciiTheme="minorHAnsi" w:hAnsiTheme="minorHAnsi" w:cstheme="majorHAnsi"/>
          <w:lang w:val="en-US"/>
        </w:rPr>
        <w:t>resource,</w:t>
      </w:r>
      <w:proofErr w:type="gramEnd"/>
      <w:r w:rsidRPr="009426E7">
        <w:rPr>
          <w:rFonts w:asciiTheme="minorHAnsi" w:hAnsiTheme="minorHAnsi" w:cstheme="majorHAnsi"/>
          <w:lang w:val="en-US"/>
        </w:rPr>
        <w:t xml:space="preserve"> it has been analyzed and examine the current situation and the changes in the external environment of McDonald's. </w:t>
      </w:r>
    </w:p>
    <w:p w:rsidR="0063045F" w:rsidRPr="009426E7" w:rsidRDefault="002236D4" w:rsidP="008B7F6A">
      <w:pPr>
        <w:spacing w:line="276" w:lineRule="auto"/>
        <w:jc w:val="both"/>
        <w:rPr>
          <w:rFonts w:asciiTheme="minorHAnsi" w:hAnsiTheme="minorHAnsi" w:cstheme="majorHAnsi"/>
          <w:lang w:val="en-US"/>
        </w:rPr>
      </w:pPr>
      <w:r w:rsidRPr="009426E7">
        <w:rPr>
          <w:rFonts w:asciiTheme="minorHAnsi" w:hAnsiTheme="minorHAnsi" w:cstheme="majorHAnsi"/>
          <w:lang w:val="en-US"/>
        </w:rPr>
        <w:t>Also, how McDonald’s is working in the relationship between environmental chan</w:t>
      </w:r>
      <w:r w:rsidR="001E7ABE" w:rsidRPr="009426E7">
        <w:rPr>
          <w:rFonts w:asciiTheme="minorHAnsi" w:hAnsiTheme="minorHAnsi" w:cstheme="majorHAnsi"/>
          <w:lang w:val="en-US"/>
        </w:rPr>
        <w:t xml:space="preserve">ge, </w:t>
      </w:r>
      <w:r w:rsidRPr="009426E7">
        <w:rPr>
          <w:rFonts w:asciiTheme="minorHAnsi" w:hAnsiTheme="minorHAnsi" w:cstheme="majorHAnsi"/>
          <w:lang w:val="en-US"/>
        </w:rPr>
        <w:t>human resource strategies</w:t>
      </w:r>
      <w:r w:rsidR="001E7ABE" w:rsidRPr="009426E7">
        <w:rPr>
          <w:rFonts w:asciiTheme="minorHAnsi" w:hAnsiTheme="minorHAnsi" w:cstheme="majorHAnsi"/>
          <w:lang w:val="en-US"/>
        </w:rPr>
        <w:t xml:space="preserve"> </w:t>
      </w:r>
      <w:r w:rsidRPr="009426E7">
        <w:rPr>
          <w:rFonts w:asciiTheme="minorHAnsi" w:hAnsiTheme="minorHAnsi" w:cstheme="majorHAnsi"/>
          <w:lang w:val="en-US"/>
        </w:rPr>
        <w:t>and how it adapts to them.</w:t>
      </w:r>
    </w:p>
    <w:p w:rsidR="009426E7" w:rsidRPr="009426E7" w:rsidRDefault="009426E7" w:rsidP="008B7F6A">
      <w:pPr>
        <w:jc w:val="both"/>
        <w:rPr>
          <w:rFonts w:asciiTheme="minorHAnsi" w:hAnsiTheme="minorHAnsi"/>
          <w:lang w:val="en-US"/>
        </w:rPr>
      </w:pPr>
      <w:r w:rsidRPr="009426E7">
        <w:rPr>
          <w:rStyle w:val="jlqj4b"/>
          <w:rFonts w:asciiTheme="minorHAnsi" w:hAnsiTheme="minorHAnsi"/>
          <w:lang w:val="en"/>
        </w:rPr>
        <w:t xml:space="preserve">Each change in the internal and external environment harms or favors </w:t>
      </w:r>
      <w:r w:rsidR="00EE270D">
        <w:rPr>
          <w:rStyle w:val="jlqj4b"/>
          <w:rFonts w:asciiTheme="minorHAnsi" w:hAnsiTheme="minorHAnsi"/>
          <w:lang w:val="en"/>
        </w:rPr>
        <w:t>firm</w:t>
      </w:r>
      <w:r w:rsidRPr="009426E7">
        <w:rPr>
          <w:rStyle w:val="jlqj4b"/>
          <w:rFonts w:asciiTheme="minorHAnsi" w:hAnsiTheme="minorHAnsi"/>
          <w:lang w:val="en"/>
        </w:rPr>
        <w:t>, the department of human resources of each company must carefully study these aspects and focus on them to benefit from them.</w:t>
      </w:r>
    </w:p>
    <w:p w:rsidR="009426E7" w:rsidRPr="009426E7" w:rsidRDefault="009426E7" w:rsidP="008B7F6A">
      <w:pPr>
        <w:spacing w:line="276" w:lineRule="auto"/>
        <w:jc w:val="both"/>
        <w:rPr>
          <w:rFonts w:asciiTheme="minorHAnsi" w:hAnsiTheme="minorHAnsi" w:cstheme="majorHAnsi"/>
          <w:lang w:val="en-US"/>
        </w:rPr>
      </w:pPr>
    </w:p>
    <w:p w:rsidR="0063045F" w:rsidRPr="005C45F6" w:rsidRDefault="009948E4" w:rsidP="008B7F6A">
      <w:pPr>
        <w:pStyle w:val="Ttulo1"/>
        <w:jc w:val="both"/>
        <w:rPr>
          <w:sz w:val="28"/>
          <w:szCs w:val="28"/>
          <w:lang w:val="en-US"/>
        </w:rPr>
      </w:pPr>
      <w:bookmarkStart w:id="2" w:name="_Toc58599019"/>
      <w:r w:rsidRPr="005C45F6">
        <w:rPr>
          <w:sz w:val="28"/>
          <w:szCs w:val="28"/>
          <w:lang w:val="en-US"/>
        </w:rPr>
        <w:t>Company background</w:t>
      </w:r>
      <w:bookmarkEnd w:id="2"/>
    </w:p>
    <w:p w:rsidR="0063045F" w:rsidRPr="00EA7E0E" w:rsidRDefault="0063045F" w:rsidP="008B7F6A">
      <w:pPr>
        <w:spacing w:line="276" w:lineRule="auto"/>
        <w:jc w:val="both"/>
        <w:rPr>
          <w:rFonts w:asciiTheme="minorHAnsi" w:hAnsiTheme="minorHAnsi" w:cstheme="minorHAnsi"/>
          <w:color w:val="000000" w:themeColor="text1"/>
          <w:lang w:val="en-US"/>
        </w:rPr>
      </w:pPr>
      <w:r w:rsidRPr="00EA7E0E">
        <w:rPr>
          <w:rFonts w:asciiTheme="minorHAnsi" w:hAnsiTheme="minorHAnsi" w:cstheme="minorHAnsi"/>
          <w:color w:val="000000" w:themeColor="text1"/>
          <w:lang w:val="en-US"/>
        </w:rPr>
        <w:t xml:space="preserve">McDonald’s is </w:t>
      </w:r>
      <w:r w:rsidR="00EE49F2">
        <w:rPr>
          <w:rFonts w:asciiTheme="minorHAnsi" w:hAnsiTheme="minorHAnsi" w:cstheme="minorHAnsi"/>
          <w:color w:val="000000" w:themeColor="text1"/>
          <w:lang w:val="en-US"/>
        </w:rPr>
        <w:t xml:space="preserve">the </w:t>
      </w:r>
      <w:r w:rsidR="0066070A">
        <w:rPr>
          <w:rFonts w:asciiTheme="minorHAnsi" w:hAnsiTheme="minorHAnsi" w:cstheme="minorHAnsi"/>
          <w:color w:val="000000" w:themeColor="text1"/>
          <w:lang w:val="en-US"/>
        </w:rPr>
        <w:t>biggest</w:t>
      </w:r>
      <w:r w:rsidR="002236D4">
        <w:rPr>
          <w:rFonts w:asciiTheme="minorHAnsi" w:hAnsiTheme="minorHAnsi" w:cstheme="minorHAnsi"/>
          <w:color w:val="000000" w:themeColor="text1"/>
          <w:lang w:val="en-US"/>
        </w:rPr>
        <w:t xml:space="preserve"> fat foo</w:t>
      </w:r>
      <w:r w:rsidR="0066070A">
        <w:rPr>
          <w:rFonts w:asciiTheme="minorHAnsi" w:hAnsiTheme="minorHAnsi" w:cstheme="minorHAnsi"/>
          <w:color w:val="000000" w:themeColor="text1"/>
          <w:lang w:val="en-US"/>
        </w:rPr>
        <w:t xml:space="preserve">d </w:t>
      </w:r>
      <w:r w:rsidR="009C3E5A">
        <w:rPr>
          <w:rFonts w:asciiTheme="minorHAnsi" w:hAnsiTheme="minorHAnsi" w:cstheme="minorHAnsi"/>
          <w:color w:val="000000" w:themeColor="text1"/>
          <w:lang w:val="en-US"/>
        </w:rPr>
        <w:t xml:space="preserve">worldwide </w:t>
      </w:r>
      <w:r w:rsidR="0066070A">
        <w:rPr>
          <w:rFonts w:asciiTheme="minorHAnsi" w:hAnsiTheme="minorHAnsi" w:cstheme="minorHAnsi"/>
          <w:color w:val="000000" w:themeColor="text1"/>
          <w:lang w:val="en-US"/>
        </w:rPr>
        <w:t>restaurant</w:t>
      </w:r>
      <w:r w:rsidRPr="00EA7E0E">
        <w:rPr>
          <w:rFonts w:asciiTheme="minorHAnsi" w:hAnsiTheme="minorHAnsi" w:cstheme="minorHAnsi"/>
          <w:color w:val="000000" w:themeColor="text1"/>
          <w:lang w:val="en-US"/>
        </w:rPr>
        <w:t xml:space="preserve">.  The first McDonald’s </w:t>
      </w:r>
      <w:hyperlink r:id="rId9" w:history="1">
        <w:r w:rsidRPr="00EA7E0E">
          <w:rPr>
            <w:rFonts w:asciiTheme="minorHAnsi" w:hAnsiTheme="minorHAnsi" w:cstheme="minorHAnsi"/>
            <w:color w:val="000000" w:themeColor="text1"/>
            <w:lang w:val="en-US"/>
          </w:rPr>
          <w:t>restaurant</w:t>
        </w:r>
      </w:hyperlink>
      <w:r w:rsidRPr="00EA7E0E">
        <w:rPr>
          <w:rFonts w:asciiTheme="minorHAnsi" w:hAnsiTheme="minorHAnsi" w:cstheme="minorHAnsi"/>
          <w:color w:val="000000" w:themeColor="text1"/>
          <w:lang w:val="en-US"/>
        </w:rPr>
        <w:t xml:space="preserve"> was started in 1948 by brothers </w:t>
      </w:r>
      <w:hyperlink r:id="rId10" w:history="1">
        <w:r w:rsidRPr="00EA7E0E">
          <w:rPr>
            <w:rFonts w:asciiTheme="minorHAnsi" w:hAnsiTheme="minorHAnsi" w:cstheme="minorHAnsi"/>
            <w:color w:val="000000" w:themeColor="text1"/>
            <w:lang w:val="en-US"/>
          </w:rPr>
          <w:t>Maurice</w:t>
        </w:r>
      </w:hyperlink>
      <w:r w:rsidRPr="00EA7E0E">
        <w:rPr>
          <w:rFonts w:asciiTheme="minorHAnsi" w:hAnsiTheme="minorHAnsi" w:cstheme="minorHAnsi"/>
          <w:color w:val="000000" w:themeColor="text1"/>
          <w:lang w:val="en-US"/>
        </w:rPr>
        <w:t xml:space="preserve">  and </w:t>
      </w:r>
      <w:hyperlink r:id="rId11" w:history="1">
        <w:r w:rsidRPr="00EA7E0E">
          <w:rPr>
            <w:rFonts w:asciiTheme="minorHAnsi" w:hAnsiTheme="minorHAnsi" w:cstheme="minorHAnsi"/>
            <w:color w:val="000000" w:themeColor="text1"/>
            <w:lang w:val="en-US"/>
          </w:rPr>
          <w:t>Richard McDonald</w:t>
        </w:r>
      </w:hyperlink>
      <w:r w:rsidRPr="00EA7E0E">
        <w:rPr>
          <w:rFonts w:asciiTheme="minorHAnsi" w:hAnsiTheme="minorHAnsi" w:cstheme="minorHAnsi"/>
          <w:color w:val="000000" w:themeColor="text1"/>
          <w:lang w:val="en-US"/>
        </w:rPr>
        <w:t xml:space="preserve"> in</w:t>
      </w:r>
      <w:r w:rsidR="005356E8">
        <w:rPr>
          <w:rFonts w:asciiTheme="minorHAnsi" w:hAnsiTheme="minorHAnsi" w:cstheme="minorHAnsi"/>
          <w:color w:val="000000" w:themeColor="text1"/>
          <w:lang w:val="en-US"/>
        </w:rPr>
        <w:t xml:space="preserve"> </w:t>
      </w:r>
      <w:hyperlink r:id="rId12" w:history="1">
        <w:r w:rsidRPr="00EA7E0E">
          <w:rPr>
            <w:rFonts w:asciiTheme="minorHAnsi" w:hAnsiTheme="minorHAnsi" w:cstheme="minorHAnsi"/>
            <w:color w:val="000000" w:themeColor="text1"/>
            <w:lang w:val="en-US"/>
          </w:rPr>
          <w:t>Califor</w:t>
        </w:r>
        <w:r w:rsidRPr="00EA7E0E">
          <w:rPr>
            <w:rFonts w:asciiTheme="minorHAnsi" w:hAnsiTheme="minorHAnsi" w:cstheme="minorHAnsi"/>
            <w:color w:val="000000" w:themeColor="text1"/>
            <w:lang w:val="en-US"/>
          </w:rPr>
          <w:t>n</w:t>
        </w:r>
        <w:r w:rsidRPr="00EA7E0E">
          <w:rPr>
            <w:rFonts w:asciiTheme="minorHAnsi" w:hAnsiTheme="minorHAnsi" w:cstheme="minorHAnsi"/>
            <w:color w:val="000000" w:themeColor="text1"/>
            <w:lang w:val="en-US"/>
          </w:rPr>
          <w:t>ia</w:t>
        </w:r>
      </w:hyperlink>
      <w:r w:rsidRPr="00EA7E0E">
        <w:rPr>
          <w:rFonts w:asciiTheme="minorHAnsi" w:hAnsiTheme="minorHAnsi" w:cstheme="minorHAnsi"/>
          <w:color w:val="000000" w:themeColor="text1"/>
          <w:lang w:val="en-US"/>
        </w:rPr>
        <w:t xml:space="preserve">. </w:t>
      </w:r>
    </w:p>
    <w:p w:rsidR="0063045F" w:rsidRPr="005E3BCB" w:rsidRDefault="0063045F" w:rsidP="008B7F6A">
      <w:pPr>
        <w:spacing w:line="276" w:lineRule="auto"/>
        <w:jc w:val="both"/>
        <w:rPr>
          <w:rFonts w:asciiTheme="minorHAnsi" w:eastAsiaTheme="minorEastAsia" w:hAnsiTheme="minorHAnsi" w:cstheme="minorHAnsi"/>
          <w:lang w:val="en-US" w:eastAsia="en-US"/>
        </w:rPr>
      </w:pPr>
      <w:r w:rsidRPr="00EA7E0E">
        <w:rPr>
          <w:rFonts w:asciiTheme="minorHAnsi" w:hAnsiTheme="minorHAnsi" w:cstheme="minorHAnsi"/>
          <w:lang w:val="en-US"/>
        </w:rPr>
        <w:t xml:space="preserve">McDonald’s restaurants </w:t>
      </w:r>
      <w:r w:rsidR="00020F9E">
        <w:rPr>
          <w:rFonts w:asciiTheme="minorHAnsi" w:hAnsiTheme="minorHAnsi" w:cstheme="minorHAnsi"/>
          <w:lang w:val="en-US"/>
        </w:rPr>
        <w:t xml:space="preserve">have </w:t>
      </w:r>
      <w:r w:rsidRPr="00EA7E0E">
        <w:rPr>
          <w:rFonts w:asciiTheme="minorHAnsi" w:hAnsiTheme="minorHAnsi" w:cstheme="minorHAnsi"/>
          <w:lang w:val="en-US"/>
        </w:rPr>
        <w:t xml:space="preserve">a variety of </w:t>
      </w:r>
      <w:r w:rsidR="00853D68">
        <w:rPr>
          <w:rFonts w:asciiTheme="minorHAnsi" w:hAnsiTheme="minorHAnsi" w:cstheme="minorHAnsi"/>
          <w:lang w:val="en-US"/>
        </w:rPr>
        <w:t>menus</w:t>
      </w:r>
      <w:r w:rsidRPr="00EA7E0E">
        <w:rPr>
          <w:rFonts w:asciiTheme="minorHAnsi" w:hAnsiTheme="minorHAnsi" w:cstheme="minorHAnsi"/>
          <w:lang w:val="en-US"/>
        </w:rPr>
        <w:t>, the company have around 32,480 most of them are franchises restaurant in 117 countries.</w:t>
      </w:r>
      <w:r w:rsidR="005E3BCB">
        <w:rPr>
          <w:rFonts w:cstheme="minorHAnsi"/>
          <w:lang w:val="en-US"/>
        </w:rPr>
        <w:t xml:space="preserve"> </w:t>
      </w:r>
      <w:r w:rsidR="00AC687A" w:rsidRPr="00EA7E0E">
        <w:rPr>
          <w:rFonts w:asciiTheme="minorHAnsi" w:hAnsiTheme="minorHAnsi" w:cstheme="minorHAnsi"/>
          <w:lang w:val="en-US"/>
        </w:rPr>
        <w:t>The McDonal</w:t>
      </w:r>
      <w:r w:rsidR="004B545B">
        <w:rPr>
          <w:rFonts w:asciiTheme="minorHAnsi" w:hAnsiTheme="minorHAnsi" w:cstheme="minorHAnsi"/>
          <w:lang w:val="en-US"/>
        </w:rPr>
        <w:t>d’</w:t>
      </w:r>
      <w:r w:rsidR="00AC687A" w:rsidRPr="00EA7E0E">
        <w:rPr>
          <w:rFonts w:asciiTheme="minorHAnsi" w:hAnsiTheme="minorHAnsi" w:cstheme="minorHAnsi"/>
          <w:lang w:val="en-US"/>
        </w:rPr>
        <w:t xml:space="preserve">s employees are the </w:t>
      </w:r>
      <w:r w:rsidR="00EA7E0E" w:rsidRPr="00EA7E0E">
        <w:rPr>
          <w:rFonts w:asciiTheme="minorHAnsi" w:hAnsiTheme="minorHAnsi" w:cstheme="minorHAnsi"/>
          <w:lang w:val="en-US"/>
        </w:rPr>
        <w:t xml:space="preserve">main asset of the company, they </w:t>
      </w:r>
      <w:r w:rsidRPr="00EA7E0E">
        <w:rPr>
          <w:rFonts w:asciiTheme="minorHAnsi" w:hAnsiTheme="minorHAnsi" w:cstheme="minorHAnsi"/>
          <w:lang w:val="en-US"/>
        </w:rPr>
        <w:t xml:space="preserve">trained </w:t>
      </w:r>
      <w:r w:rsidR="00020F9E">
        <w:rPr>
          <w:rFonts w:asciiTheme="minorHAnsi" w:hAnsiTheme="minorHAnsi" w:cstheme="minorHAnsi"/>
          <w:lang w:val="en-US"/>
        </w:rPr>
        <w:t xml:space="preserve">to be the </w:t>
      </w:r>
      <w:proofErr w:type="gramStart"/>
      <w:r w:rsidR="00020F9E">
        <w:rPr>
          <w:rFonts w:asciiTheme="minorHAnsi" w:hAnsiTheme="minorHAnsi" w:cstheme="minorHAnsi"/>
          <w:lang w:val="en-US"/>
        </w:rPr>
        <w:t xml:space="preserve">best </w:t>
      </w:r>
      <w:r w:rsidRPr="00EA7E0E">
        <w:rPr>
          <w:rFonts w:asciiTheme="minorHAnsi" w:hAnsiTheme="minorHAnsi" w:cstheme="minorHAnsi"/>
          <w:lang w:val="en-US"/>
        </w:rPr>
        <w:t xml:space="preserve"> in</w:t>
      </w:r>
      <w:proofErr w:type="gramEnd"/>
      <w:r w:rsidRPr="00EA7E0E">
        <w:rPr>
          <w:rFonts w:asciiTheme="minorHAnsi" w:hAnsiTheme="minorHAnsi" w:cstheme="minorHAnsi"/>
          <w:lang w:val="en-US"/>
        </w:rPr>
        <w:t xml:space="preserve"> the storage, preparation</w:t>
      </w:r>
      <w:r w:rsidR="00DA6136">
        <w:rPr>
          <w:rFonts w:asciiTheme="minorHAnsi" w:hAnsiTheme="minorHAnsi" w:cstheme="minorHAnsi"/>
          <w:lang w:val="en-US"/>
        </w:rPr>
        <w:t xml:space="preserve">, </w:t>
      </w:r>
      <w:r w:rsidRPr="00EA7E0E">
        <w:rPr>
          <w:rFonts w:asciiTheme="minorHAnsi" w:hAnsiTheme="minorHAnsi" w:cstheme="minorHAnsi"/>
          <w:lang w:val="en-US"/>
        </w:rPr>
        <w:t xml:space="preserve">handling of products and delivering </w:t>
      </w:r>
      <w:r w:rsidR="00020F9E">
        <w:rPr>
          <w:rFonts w:asciiTheme="minorHAnsi" w:hAnsiTheme="minorHAnsi" w:cstheme="minorHAnsi"/>
          <w:lang w:val="en-US"/>
        </w:rPr>
        <w:t xml:space="preserve"> properly </w:t>
      </w:r>
      <w:r w:rsidRPr="00EA7E0E">
        <w:rPr>
          <w:rFonts w:asciiTheme="minorHAnsi" w:hAnsiTheme="minorHAnsi" w:cstheme="minorHAnsi"/>
          <w:lang w:val="en-US"/>
        </w:rPr>
        <w:t>customer services.</w:t>
      </w:r>
      <w:r w:rsidR="00EA7E0E" w:rsidRPr="00EA7E0E">
        <w:rPr>
          <w:rFonts w:asciiTheme="minorHAnsi" w:hAnsiTheme="minorHAnsi" w:cstheme="minorHAnsi"/>
          <w:lang w:val="en-US"/>
        </w:rPr>
        <w:t xml:space="preserve"> </w:t>
      </w:r>
      <w:r w:rsidRPr="00EA7E0E">
        <w:rPr>
          <w:rFonts w:asciiTheme="minorHAnsi" w:hAnsiTheme="minorHAnsi" w:cstheme="minorHAnsi"/>
          <w:lang w:val="en-US"/>
        </w:rPr>
        <w:t xml:space="preserve">McDonald’s has created </w:t>
      </w:r>
      <w:r w:rsidR="00EE49F2">
        <w:rPr>
          <w:rFonts w:asciiTheme="minorHAnsi" w:hAnsiTheme="minorHAnsi" w:cstheme="minorHAnsi"/>
          <w:lang w:val="en-US"/>
        </w:rPr>
        <w:t xml:space="preserve">a </w:t>
      </w:r>
      <w:r w:rsidRPr="00EA7E0E">
        <w:rPr>
          <w:rFonts w:asciiTheme="minorHAnsi" w:hAnsiTheme="minorHAnsi" w:cstheme="minorHAnsi"/>
          <w:lang w:val="en-US"/>
        </w:rPr>
        <w:t xml:space="preserve">right and good working environment for everyone in the company, they strive to prove </w:t>
      </w:r>
      <w:r w:rsidR="00EE49F2">
        <w:rPr>
          <w:rFonts w:asciiTheme="minorHAnsi" w:hAnsiTheme="minorHAnsi" w:cstheme="minorHAnsi"/>
          <w:lang w:val="en-US"/>
        </w:rPr>
        <w:t xml:space="preserve">a </w:t>
      </w:r>
      <w:r w:rsidRPr="00EA7E0E">
        <w:rPr>
          <w:rFonts w:asciiTheme="minorHAnsi" w:hAnsiTheme="minorHAnsi" w:cstheme="minorHAnsi"/>
          <w:lang w:val="en-US"/>
        </w:rPr>
        <w:t xml:space="preserve">variety of benefits and rewards for the employees McDonald’s is </w:t>
      </w:r>
      <w:r w:rsidR="00853D68">
        <w:rPr>
          <w:rFonts w:asciiTheme="minorHAnsi" w:hAnsiTheme="minorHAnsi" w:cstheme="minorHAnsi"/>
          <w:lang w:val="en-US"/>
        </w:rPr>
        <w:t>encouraging</w:t>
      </w:r>
      <w:r w:rsidRPr="00EA7E0E">
        <w:rPr>
          <w:rFonts w:asciiTheme="minorHAnsi" w:hAnsiTheme="minorHAnsi" w:cstheme="minorHAnsi"/>
          <w:lang w:val="en-US"/>
        </w:rPr>
        <w:t xml:space="preserve"> in achieving the best working experience for their people, they aim to provide </w:t>
      </w:r>
      <w:r w:rsidR="00EE49F2">
        <w:rPr>
          <w:rFonts w:asciiTheme="minorHAnsi" w:hAnsiTheme="minorHAnsi" w:cstheme="minorHAnsi"/>
          <w:lang w:val="en-US"/>
        </w:rPr>
        <w:t xml:space="preserve">the </w:t>
      </w:r>
      <w:r w:rsidRPr="00EA7E0E">
        <w:rPr>
          <w:rFonts w:asciiTheme="minorHAnsi" w:hAnsiTheme="minorHAnsi" w:cstheme="minorHAnsi"/>
          <w:lang w:val="en-US"/>
        </w:rPr>
        <w:t xml:space="preserve">customer </w:t>
      </w:r>
      <w:r w:rsidR="00EE49F2">
        <w:rPr>
          <w:rFonts w:asciiTheme="minorHAnsi" w:hAnsiTheme="minorHAnsi" w:cstheme="minorHAnsi"/>
          <w:lang w:val="en-US"/>
        </w:rPr>
        <w:t xml:space="preserve">with </w:t>
      </w:r>
      <w:r w:rsidRPr="00EA7E0E">
        <w:rPr>
          <w:rFonts w:asciiTheme="minorHAnsi" w:hAnsiTheme="minorHAnsi" w:cstheme="minorHAnsi"/>
          <w:lang w:val="en-US"/>
        </w:rPr>
        <w:t>the restaurant</w:t>
      </w:r>
      <w:r w:rsidR="00EE49F2">
        <w:rPr>
          <w:rFonts w:asciiTheme="minorHAnsi" w:hAnsiTheme="minorHAnsi" w:cstheme="minorHAnsi"/>
          <w:lang w:val="en-US"/>
        </w:rPr>
        <w:t>’s</w:t>
      </w:r>
      <w:r w:rsidRPr="00EA7E0E">
        <w:rPr>
          <w:rFonts w:asciiTheme="minorHAnsi" w:hAnsiTheme="minorHAnsi" w:cstheme="minorHAnsi"/>
          <w:lang w:val="en-US"/>
        </w:rPr>
        <w:t xml:space="preserve"> experience</w:t>
      </w:r>
    </w:p>
    <w:p w:rsidR="0063045F" w:rsidRPr="0063045F" w:rsidRDefault="0063045F" w:rsidP="008B7F6A">
      <w:pPr>
        <w:jc w:val="both"/>
        <w:rPr>
          <w:rFonts w:asciiTheme="majorHAnsi" w:hAnsiTheme="majorHAnsi" w:cstheme="majorHAnsi"/>
          <w:lang w:val="en-US"/>
        </w:rPr>
      </w:pPr>
    </w:p>
    <w:p w:rsidR="0063045F" w:rsidRPr="005C45F6" w:rsidRDefault="0063045F" w:rsidP="008B7F6A">
      <w:pPr>
        <w:pStyle w:val="Ttulo1"/>
        <w:jc w:val="both"/>
        <w:rPr>
          <w:rFonts w:cstheme="majorHAnsi"/>
          <w:sz w:val="28"/>
          <w:szCs w:val="28"/>
          <w:lang w:val="en-US"/>
        </w:rPr>
      </w:pPr>
      <w:bookmarkStart w:id="3" w:name="_Toc58599020"/>
      <w:r w:rsidRPr="005C45F6">
        <w:rPr>
          <w:rFonts w:cstheme="majorHAnsi"/>
          <w:sz w:val="28"/>
          <w:szCs w:val="28"/>
          <w:lang w:val="en-US"/>
        </w:rPr>
        <w:t>Critical analysis of current and predicted changes in the external environment of McDonald in the contest of labour markets and HR strategy</w:t>
      </w:r>
      <w:bookmarkEnd w:id="3"/>
    </w:p>
    <w:p w:rsidR="00EA7E0E" w:rsidRDefault="00EA7E0E" w:rsidP="008B7F6A">
      <w:pPr>
        <w:jc w:val="both"/>
        <w:rPr>
          <w:rFonts w:asciiTheme="majorHAnsi" w:hAnsiTheme="majorHAnsi" w:cstheme="majorHAnsi"/>
          <w:lang w:val="en-US"/>
        </w:rPr>
      </w:pPr>
    </w:p>
    <w:p w:rsidR="00EE49F2" w:rsidRPr="00822DC6" w:rsidRDefault="00EA7E0E" w:rsidP="008B7F6A">
      <w:pPr>
        <w:spacing w:line="276" w:lineRule="auto"/>
        <w:jc w:val="both"/>
        <w:rPr>
          <w:lang w:val="en-US"/>
        </w:rPr>
      </w:pPr>
      <w:r w:rsidRPr="00F405BC">
        <w:rPr>
          <w:lang w:val="en-US"/>
        </w:rPr>
        <w:t xml:space="preserve">The external environment is </w:t>
      </w:r>
      <w:r w:rsidR="00303302" w:rsidRPr="00F405BC">
        <w:rPr>
          <w:lang w:val="en-US"/>
        </w:rPr>
        <w:t xml:space="preserve">composed </w:t>
      </w:r>
      <w:r w:rsidR="00EE49F2">
        <w:rPr>
          <w:lang w:val="en-US"/>
        </w:rPr>
        <w:t>of</w:t>
      </w:r>
      <w:r w:rsidR="00303302" w:rsidRPr="00F405BC">
        <w:rPr>
          <w:lang w:val="en-US"/>
        </w:rPr>
        <w:t xml:space="preserve"> all the factors that impact the operation of </w:t>
      </w:r>
      <w:r w:rsidR="00EE49F2">
        <w:rPr>
          <w:lang w:val="en-US"/>
        </w:rPr>
        <w:t xml:space="preserve">the </w:t>
      </w:r>
      <w:r w:rsidR="005E4BF5" w:rsidRPr="00F405BC">
        <w:rPr>
          <w:lang w:val="en-US"/>
        </w:rPr>
        <w:t>business</w:t>
      </w:r>
      <w:r w:rsidR="00303302" w:rsidRPr="00F405BC">
        <w:rPr>
          <w:lang w:val="en-US"/>
        </w:rPr>
        <w:t>.</w:t>
      </w:r>
      <w:r w:rsidR="007078E2" w:rsidRPr="00F405BC">
        <w:rPr>
          <w:lang w:val="en-US"/>
        </w:rPr>
        <w:t xml:space="preserve"> </w:t>
      </w:r>
      <w:r w:rsidR="007078E2" w:rsidRPr="005E3BCB">
        <w:rPr>
          <w:lang w:val="en-US"/>
        </w:rPr>
        <w:t xml:space="preserve">Businesses </w:t>
      </w:r>
      <w:r w:rsidR="005356E8" w:rsidRPr="005E3BCB">
        <w:rPr>
          <w:lang w:val="en-US"/>
        </w:rPr>
        <w:t>cannot</w:t>
      </w:r>
      <w:r w:rsidR="005E3BCB" w:rsidRPr="005E3BCB">
        <w:rPr>
          <w:lang w:val="en-US"/>
        </w:rPr>
        <w:t xml:space="preserve"> </w:t>
      </w:r>
      <w:r w:rsidR="007078E2" w:rsidRPr="005E3BCB">
        <w:rPr>
          <w:lang w:val="en-US"/>
        </w:rPr>
        <w:t>control external factors but must respond to them.</w:t>
      </w:r>
      <w:r w:rsidR="008E3F2E" w:rsidRPr="005E3BCB">
        <w:rPr>
          <w:lang w:val="en-US"/>
        </w:rPr>
        <w:t xml:space="preserve"> </w:t>
      </w:r>
      <w:r w:rsidR="00890CD1" w:rsidRPr="002F6A31">
        <w:rPr>
          <w:lang w:val="en-US"/>
        </w:rPr>
        <w:t xml:space="preserve">It is defined for </w:t>
      </w:r>
      <w:sdt>
        <w:sdtPr>
          <w:id w:val="1346903944"/>
          <w:citation/>
        </w:sdtPr>
        <w:sdtContent>
          <w:r w:rsidR="00890CD1" w:rsidRPr="005E3BCB">
            <w:fldChar w:fldCharType="begin"/>
          </w:r>
          <w:r w:rsidR="00890CD1" w:rsidRPr="002F6A31">
            <w:rPr>
              <w:lang w:val="en-US"/>
            </w:rPr>
            <w:instrText xml:space="preserve"> CITATION Ceo19 \l 3082 </w:instrText>
          </w:r>
          <w:r w:rsidR="00890CD1" w:rsidRPr="005E3BCB">
            <w:fldChar w:fldCharType="separate"/>
          </w:r>
          <w:r w:rsidR="00D73A22" w:rsidRPr="00D73A22">
            <w:rPr>
              <w:noProof/>
              <w:lang w:val="en-US"/>
            </w:rPr>
            <w:t>(CEOpedia, 2019)</w:t>
          </w:r>
          <w:r w:rsidR="00890CD1" w:rsidRPr="005E3BCB">
            <w:fldChar w:fldCharType="end"/>
          </w:r>
        </w:sdtContent>
      </w:sdt>
      <w:r w:rsidR="003F123C" w:rsidRPr="002F6A31">
        <w:rPr>
          <w:lang w:val="en-US"/>
        </w:rPr>
        <w:t>¨External environment or far environment includes a combination of all factors or components of organization¨</w:t>
      </w:r>
      <w:r w:rsidR="007078E2" w:rsidRPr="002F6A31">
        <w:rPr>
          <w:lang w:val="en-US"/>
        </w:rPr>
        <w:t xml:space="preserve"> </w:t>
      </w:r>
      <w:r w:rsidR="00890CD1" w:rsidRPr="002F6A31">
        <w:rPr>
          <w:lang w:val="en-US"/>
        </w:rPr>
        <w:t xml:space="preserve">the </w:t>
      </w:r>
      <w:proofErr w:type="spellStart"/>
      <w:r w:rsidR="00890CD1" w:rsidRPr="002F6A31">
        <w:rPr>
          <w:lang w:val="en-US"/>
        </w:rPr>
        <w:t>organi</w:t>
      </w:r>
      <w:r w:rsidR="00AC668C">
        <w:rPr>
          <w:lang w:val="en-US"/>
        </w:rPr>
        <w:t>s</w:t>
      </w:r>
      <w:r w:rsidR="00890CD1" w:rsidRPr="002F6A31">
        <w:rPr>
          <w:lang w:val="en-US"/>
        </w:rPr>
        <w:t>ation</w:t>
      </w:r>
      <w:proofErr w:type="spellEnd"/>
      <w:r w:rsidR="00890CD1" w:rsidRPr="002F6A31">
        <w:rPr>
          <w:lang w:val="en-US"/>
        </w:rPr>
        <w:t xml:space="preserve"> need to </w:t>
      </w:r>
      <w:r w:rsidR="003F123C" w:rsidRPr="002F6A31">
        <w:rPr>
          <w:lang w:val="en-US"/>
        </w:rPr>
        <w:t xml:space="preserve"> </w:t>
      </w:r>
      <w:r w:rsidR="00890CD1" w:rsidRPr="002F6A31">
        <w:rPr>
          <w:lang w:val="en-US"/>
        </w:rPr>
        <w:lastRenderedPageBreak/>
        <w:t>¨</w:t>
      </w:r>
      <w:r w:rsidR="003F123C" w:rsidRPr="002F6A31">
        <w:rPr>
          <w:lang w:val="en-US"/>
        </w:rPr>
        <w:t>succeed and thrive, organizations must adapt, explo</w:t>
      </w:r>
      <w:r w:rsidR="002F6A31" w:rsidRPr="002F6A31">
        <w:rPr>
          <w:lang w:val="en-US"/>
        </w:rPr>
        <w:t>r</w:t>
      </w:r>
      <w:r w:rsidR="003C3F8D">
        <w:rPr>
          <w:lang w:val="en-US"/>
        </w:rPr>
        <w:t>e</w:t>
      </w:r>
      <w:r w:rsidR="002F6A31" w:rsidRPr="002F6A31">
        <w:rPr>
          <w:lang w:val="en-US"/>
        </w:rPr>
        <w:t xml:space="preserve"> </w:t>
      </w:r>
      <w:r w:rsidR="003F123C" w:rsidRPr="002F6A31">
        <w:rPr>
          <w:lang w:val="en-US"/>
        </w:rPr>
        <w:t>, and fit with the forces in their external environments</w:t>
      </w:r>
      <w:r w:rsidR="00890CD1" w:rsidRPr="002F6A31">
        <w:rPr>
          <w:lang w:val="en-US"/>
        </w:rPr>
        <w:t>¨</w:t>
      </w:r>
      <w:sdt>
        <w:sdtPr>
          <w:id w:val="-263849869"/>
          <w:citation/>
        </w:sdtPr>
        <w:sdtContent>
          <w:r w:rsidR="00890CD1" w:rsidRPr="005E3BCB">
            <w:fldChar w:fldCharType="begin"/>
          </w:r>
          <w:r w:rsidR="00890CD1" w:rsidRPr="002F6A31">
            <w:rPr>
              <w:lang w:val="en-US"/>
            </w:rPr>
            <w:instrText xml:space="preserve"> CITATION stu18 \l 3082 </w:instrText>
          </w:r>
          <w:r w:rsidR="00890CD1" w:rsidRPr="005E3BCB">
            <w:fldChar w:fldCharType="separate"/>
          </w:r>
          <w:r w:rsidR="00D73A22">
            <w:rPr>
              <w:noProof/>
              <w:lang w:val="en-US"/>
            </w:rPr>
            <w:t xml:space="preserve"> </w:t>
          </w:r>
          <w:r w:rsidR="00D73A22" w:rsidRPr="00D73A22">
            <w:rPr>
              <w:noProof/>
              <w:lang w:val="en-US"/>
            </w:rPr>
            <w:t>(5, 2018)</w:t>
          </w:r>
          <w:r w:rsidR="00890CD1" w:rsidRPr="005E3BCB">
            <w:fldChar w:fldCharType="end"/>
          </w:r>
        </w:sdtContent>
      </w:sdt>
    </w:p>
    <w:p w:rsidR="001839E2" w:rsidRDefault="001839E2" w:rsidP="008B7F6A">
      <w:pPr>
        <w:spacing w:line="276" w:lineRule="auto"/>
        <w:jc w:val="both"/>
        <w:rPr>
          <w:lang w:val="en-US"/>
        </w:rPr>
      </w:pPr>
      <w:r>
        <w:rPr>
          <w:lang w:val="en-US"/>
        </w:rPr>
        <w:t>T</w:t>
      </w:r>
      <w:r w:rsidRPr="001839E2">
        <w:rPr>
          <w:lang w:val="en-US"/>
        </w:rPr>
        <w:t xml:space="preserve">he </w:t>
      </w:r>
      <w:proofErr w:type="spellStart"/>
      <w:r w:rsidRPr="001839E2">
        <w:rPr>
          <w:lang w:val="en-US"/>
        </w:rPr>
        <w:t>organisation</w:t>
      </w:r>
      <w:proofErr w:type="spellEnd"/>
      <w:r w:rsidRPr="001839E2">
        <w:rPr>
          <w:lang w:val="en-US"/>
        </w:rPr>
        <w:t xml:space="preserve"> make strategic  planning normally in the 5-year time frame, but before they might study and assess the dynamics of the environment, with it they have a better understanding the</w:t>
      </w:r>
      <w:r w:rsidR="00654130">
        <w:rPr>
          <w:lang w:val="en-US"/>
        </w:rPr>
        <w:t xml:space="preserve"> environment</w:t>
      </w:r>
      <w:r w:rsidRPr="001839E2">
        <w:rPr>
          <w:lang w:val="en-US"/>
        </w:rPr>
        <w:t xml:space="preserve"> condition that can affect to the human resource strategic</w:t>
      </w:r>
      <w:r w:rsidR="00EF635F">
        <w:rPr>
          <w:lang w:val="en-US"/>
        </w:rPr>
        <w:t>.</w:t>
      </w:r>
      <w:sdt>
        <w:sdtPr>
          <w:rPr>
            <w:lang w:val="en-US"/>
          </w:rPr>
          <w:id w:val="16047286"/>
          <w:citation/>
        </w:sdtPr>
        <w:sdtContent>
          <w:r w:rsidR="00EF635F">
            <w:rPr>
              <w:lang w:val="en-US"/>
            </w:rPr>
            <w:fldChar w:fldCharType="begin"/>
          </w:r>
          <w:r w:rsidR="00EF635F" w:rsidRPr="00EF635F">
            <w:rPr>
              <w:lang w:val="en-US"/>
            </w:rPr>
            <w:instrText xml:space="preserve"> CITATION Tor10 \l 3082 </w:instrText>
          </w:r>
          <w:r w:rsidR="00EF635F">
            <w:rPr>
              <w:lang w:val="en-US"/>
            </w:rPr>
            <w:fldChar w:fldCharType="separate"/>
          </w:r>
          <w:r w:rsidR="00D73A22">
            <w:rPr>
              <w:noProof/>
              <w:lang w:val="en-US"/>
            </w:rPr>
            <w:t xml:space="preserve"> </w:t>
          </w:r>
          <w:r w:rsidR="00D73A22" w:rsidRPr="00D73A22">
            <w:rPr>
              <w:noProof/>
              <w:lang w:val="en-US"/>
            </w:rPr>
            <w:t>(Torrington, 2010)</w:t>
          </w:r>
          <w:r w:rsidR="00EF635F">
            <w:rPr>
              <w:lang w:val="en-US"/>
            </w:rPr>
            <w:fldChar w:fldCharType="end"/>
          </w:r>
        </w:sdtContent>
      </w:sdt>
    </w:p>
    <w:p w:rsidR="005E3BCB" w:rsidRPr="00EE49F2" w:rsidRDefault="00EE49F2" w:rsidP="008B7F6A">
      <w:pPr>
        <w:spacing w:line="276" w:lineRule="auto"/>
        <w:jc w:val="both"/>
        <w:rPr>
          <w:lang w:val="en-US"/>
        </w:rPr>
      </w:pPr>
      <w:r>
        <w:rPr>
          <w:lang w:val="en-US"/>
        </w:rPr>
        <w:t>W</w:t>
      </w:r>
      <w:r w:rsidR="003C3F8D">
        <w:rPr>
          <w:lang w:val="en-US"/>
        </w:rPr>
        <w:t xml:space="preserve">e can </w:t>
      </w:r>
      <w:r w:rsidR="00107291">
        <w:rPr>
          <w:lang w:val="en-US"/>
        </w:rPr>
        <w:t xml:space="preserve">classify </w:t>
      </w:r>
      <w:r w:rsidR="00E15280">
        <w:rPr>
          <w:lang w:val="en-US"/>
        </w:rPr>
        <w:t xml:space="preserve">the </w:t>
      </w:r>
      <w:r w:rsidR="00107291">
        <w:rPr>
          <w:lang w:val="en-US"/>
        </w:rPr>
        <w:t xml:space="preserve">external environment </w:t>
      </w:r>
      <w:r w:rsidR="00044575">
        <w:rPr>
          <w:lang w:val="en-US"/>
        </w:rPr>
        <w:t xml:space="preserve">for </w:t>
      </w:r>
      <w:r w:rsidR="00044575" w:rsidRPr="005E3BCB">
        <w:rPr>
          <w:lang w:val="en-US"/>
        </w:rPr>
        <w:t>political</w:t>
      </w:r>
      <w:r w:rsidR="005E3BCB" w:rsidRPr="005E3BCB">
        <w:rPr>
          <w:lang w:val="en-US"/>
        </w:rPr>
        <w:t xml:space="preserve">, economic, social, technological, </w:t>
      </w:r>
      <w:r w:rsidR="00044575" w:rsidRPr="005E3BCB">
        <w:rPr>
          <w:lang w:val="en-US"/>
        </w:rPr>
        <w:t>environmental.</w:t>
      </w:r>
      <w:r w:rsidR="002F6A31">
        <w:rPr>
          <w:lang w:val="en-US"/>
        </w:rPr>
        <w:t xml:space="preserve"> Every factor can affect the business </w:t>
      </w:r>
      <w:r>
        <w:rPr>
          <w:lang w:val="en-US"/>
        </w:rPr>
        <w:t>at</w:t>
      </w:r>
      <w:r w:rsidR="002F6A31">
        <w:rPr>
          <w:lang w:val="en-US"/>
        </w:rPr>
        <w:t xml:space="preserve"> different levels positively or negative depends o</w:t>
      </w:r>
      <w:r w:rsidR="00E15280">
        <w:rPr>
          <w:lang w:val="en-US"/>
        </w:rPr>
        <w:t>n</w:t>
      </w:r>
      <w:r w:rsidR="002F6A31">
        <w:rPr>
          <w:lang w:val="en-US"/>
        </w:rPr>
        <w:t xml:space="preserve"> the company </w:t>
      </w:r>
    </w:p>
    <w:p w:rsidR="002F6A31" w:rsidRDefault="002F6A31" w:rsidP="008B7F6A">
      <w:pPr>
        <w:pStyle w:val="Ttulo2"/>
        <w:jc w:val="both"/>
        <w:rPr>
          <w:lang w:val="en-US"/>
        </w:rPr>
      </w:pPr>
      <w:bookmarkStart w:id="4" w:name="_Toc58599021"/>
      <w:r>
        <w:rPr>
          <w:lang w:val="en-US"/>
        </w:rPr>
        <w:t>Politic Component</w:t>
      </w:r>
      <w:bookmarkEnd w:id="4"/>
      <w:r>
        <w:rPr>
          <w:lang w:val="en-US"/>
        </w:rPr>
        <w:t xml:space="preserve"> </w:t>
      </w:r>
    </w:p>
    <w:p w:rsidR="000E3D0B" w:rsidRPr="002145DF" w:rsidRDefault="000E3D0B" w:rsidP="008B7F6A">
      <w:pPr>
        <w:jc w:val="both"/>
        <w:rPr>
          <w:rFonts w:asciiTheme="minorHAnsi" w:hAnsiTheme="minorHAnsi"/>
          <w:lang w:val="en-US"/>
        </w:rPr>
      </w:pPr>
      <w:r w:rsidRPr="002145DF">
        <w:rPr>
          <w:rFonts w:asciiTheme="minorHAnsi" w:hAnsiTheme="minorHAnsi"/>
          <w:lang w:val="en-US"/>
        </w:rPr>
        <w:t>This factor has</w:t>
      </w:r>
      <w:r w:rsidRPr="000E3D0B">
        <w:rPr>
          <w:rFonts w:asciiTheme="minorHAnsi" w:hAnsiTheme="minorHAnsi"/>
          <w:lang w:val="en-US"/>
        </w:rPr>
        <w:t xml:space="preserve"> a huge</w:t>
      </w:r>
      <w:r w:rsidRPr="002145DF">
        <w:rPr>
          <w:rFonts w:asciiTheme="minorHAnsi" w:hAnsiTheme="minorHAnsi"/>
          <w:lang w:val="en-US"/>
        </w:rPr>
        <w:t xml:space="preserve"> impact</w:t>
      </w:r>
      <w:r w:rsidRPr="000E3D0B">
        <w:rPr>
          <w:rFonts w:asciiTheme="minorHAnsi" w:hAnsiTheme="minorHAnsi"/>
          <w:lang w:val="en-US"/>
        </w:rPr>
        <w:t xml:space="preserve"> </w:t>
      </w:r>
      <w:r w:rsidR="00E15280">
        <w:rPr>
          <w:rFonts w:asciiTheme="minorHAnsi" w:hAnsiTheme="minorHAnsi"/>
          <w:lang w:val="en-US"/>
        </w:rPr>
        <w:t>on</w:t>
      </w:r>
      <w:r w:rsidRPr="000E3D0B">
        <w:rPr>
          <w:rFonts w:asciiTheme="minorHAnsi" w:hAnsiTheme="minorHAnsi"/>
          <w:lang w:val="en-US"/>
        </w:rPr>
        <w:t xml:space="preserve"> the human resources department functions.</w:t>
      </w:r>
      <w:r w:rsidR="00253AAA" w:rsidRPr="002145DF">
        <w:rPr>
          <w:rFonts w:asciiTheme="minorHAnsi" w:hAnsiTheme="minorHAnsi"/>
          <w:lang w:val="en-US"/>
        </w:rPr>
        <w:t xml:space="preserve"> Government policy can affect the company and all firms must follow the law.</w:t>
      </w:r>
    </w:p>
    <w:p w:rsidR="00253AAA" w:rsidRDefault="00253AAA" w:rsidP="008B7F6A">
      <w:pPr>
        <w:jc w:val="both"/>
        <w:rPr>
          <w:rFonts w:asciiTheme="minorHAnsi" w:hAnsiTheme="minorHAnsi"/>
          <w:lang w:val="en-US"/>
        </w:rPr>
      </w:pPr>
      <w:r w:rsidRPr="002145DF">
        <w:rPr>
          <w:rFonts w:asciiTheme="minorHAnsi" w:hAnsiTheme="minorHAnsi"/>
          <w:lang w:val="en-US"/>
        </w:rPr>
        <w:t xml:space="preserve">Companies and manager must be aware </w:t>
      </w:r>
      <w:r w:rsidR="00E15280">
        <w:rPr>
          <w:rFonts w:asciiTheme="minorHAnsi" w:hAnsiTheme="minorHAnsi"/>
          <w:lang w:val="en-US"/>
        </w:rPr>
        <w:t xml:space="preserve">of </w:t>
      </w:r>
      <w:r w:rsidRPr="002145DF">
        <w:rPr>
          <w:rFonts w:asciiTheme="minorHAnsi" w:hAnsiTheme="minorHAnsi"/>
          <w:lang w:val="en-US"/>
        </w:rPr>
        <w:t>changes in the government policy</w:t>
      </w:r>
      <w:r w:rsidR="003C3F8D">
        <w:rPr>
          <w:rFonts w:asciiTheme="minorHAnsi" w:hAnsiTheme="minorHAnsi"/>
          <w:lang w:val="en-US"/>
        </w:rPr>
        <w:t xml:space="preserve"> and make a plan for the </w:t>
      </w:r>
      <w:r w:rsidR="00E15280">
        <w:rPr>
          <w:rFonts w:asciiTheme="minorHAnsi" w:hAnsiTheme="minorHAnsi"/>
          <w:lang w:val="en-US"/>
        </w:rPr>
        <w:t>good</w:t>
      </w:r>
      <w:r w:rsidR="003C3F8D">
        <w:rPr>
          <w:rFonts w:asciiTheme="minorHAnsi" w:hAnsiTheme="minorHAnsi"/>
          <w:lang w:val="en-US"/>
        </w:rPr>
        <w:t xml:space="preserve"> response.</w:t>
      </w:r>
    </w:p>
    <w:p w:rsidR="003C3F8D" w:rsidRPr="002145DF" w:rsidRDefault="003C3F8D" w:rsidP="008B7F6A">
      <w:pPr>
        <w:jc w:val="both"/>
        <w:rPr>
          <w:rFonts w:asciiTheme="minorHAnsi" w:hAnsiTheme="minorHAnsi"/>
          <w:lang w:val="en-US"/>
        </w:rPr>
      </w:pPr>
    </w:p>
    <w:p w:rsidR="002F6A31" w:rsidRPr="00381C9F" w:rsidRDefault="002F6A31" w:rsidP="008B7F6A">
      <w:pPr>
        <w:pStyle w:val="Ttulo2"/>
        <w:jc w:val="both"/>
        <w:rPr>
          <w:lang w:val="en-US"/>
        </w:rPr>
      </w:pPr>
      <w:bookmarkStart w:id="5" w:name="_Toc58599022"/>
      <w:r w:rsidRPr="00381C9F">
        <w:rPr>
          <w:lang w:val="en-US"/>
        </w:rPr>
        <w:t>Current changes</w:t>
      </w:r>
      <w:bookmarkEnd w:id="5"/>
    </w:p>
    <w:p w:rsidR="002145DF" w:rsidRPr="00013C97" w:rsidRDefault="00170D72" w:rsidP="00013C97">
      <w:pPr>
        <w:pStyle w:val="HTMLconformatoprevio"/>
        <w:jc w:val="both"/>
        <w:rPr>
          <w:rFonts w:asciiTheme="minorHAnsi" w:hAnsiTheme="minorHAnsi"/>
          <w:sz w:val="24"/>
          <w:szCs w:val="24"/>
          <w:lang w:val="en-US"/>
        </w:rPr>
      </w:pPr>
      <w:r w:rsidRPr="00013C97">
        <w:rPr>
          <w:rFonts w:asciiTheme="minorHAnsi" w:hAnsiTheme="minorHAnsi"/>
          <w:sz w:val="24"/>
          <w:szCs w:val="24"/>
          <w:lang w:val="en-US"/>
        </w:rPr>
        <w:t xml:space="preserve">The current situation in </w:t>
      </w:r>
      <w:r w:rsidR="00381C9F" w:rsidRPr="00013C97">
        <w:rPr>
          <w:rFonts w:asciiTheme="minorHAnsi" w:hAnsiTheme="minorHAnsi"/>
          <w:sz w:val="24"/>
          <w:szCs w:val="24"/>
          <w:lang w:val="en-US"/>
        </w:rPr>
        <w:t xml:space="preserve">the </w:t>
      </w:r>
      <w:r w:rsidRPr="00013C97">
        <w:rPr>
          <w:rFonts w:asciiTheme="minorHAnsi" w:hAnsiTheme="minorHAnsi"/>
          <w:sz w:val="24"/>
          <w:szCs w:val="24"/>
          <w:lang w:val="en-US"/>
        </w:rPr>
        <w:t>Unite</w:t>
      </w:r>
      <w:r w:rsidR="00381C9F" w:rsidRPr="00013C97">
        <w:rPr>
          <w:rFonts w:asciiTheme="minorHAnsi" w:hAnsiTheme="minorHAnsi"/>
          <w:sz w:val="24"/>
          <w:szCs w:val="24"/>
          <w:lang w:val="en-US"/>
        </w:rPr>
        <w:t>d</w:t>
      </w:r>
      <w:r w:rsidRPr="00013C97">
        <w:rPr>
          <w:rFonts w:asciiTheme="minorHAnsi" w:hAnsiTheme="minorHAnsi"/>
          <w:sz w:val="24"/>
          <w:szCs w:val="24"/>
          <w:lang w:val="en-US"/>
        </w:rPr>
        <w:t xml:space="preserve"> Kin</w:t>
      </w:r>
      <w:r w:rsidR="003C3F8D" w:rsidRPr="00013C97">
        <w:rPr>
          <w:rFonts w:asciiTheme="minorHAnsi" w:hAnsiTheme="minorHAnsi"/>
          <w:sz w:val="24"/>
          <w:szCs w:val="24"/>
          <w:lang w:val="en-US"/>
        </w:rPr>
        <w:t>gdom</w:t>
      </w:r>
      <w:r w:rsidRPr="00013C97">
        <w:rPr>
          <w:rFonts w:asciiTheme="minorHAnsi" w:hAnsiTheme="minorHAnsi"/>
          <w:sz w:val="24"/>
          <w:szCs w:val="24"/>
          <w:lang w:val="en-US"/>
        </w:rPr>
        <w:t xml:space="preserve"> is that the country decided to exit the European Union, </w:t>
      </w:r>
      <w:proofErr w:type="gramStart"/>
      <w:r w:rsidRPr="00013C97">
        <w:rPr>
          <w:rFonts w:asciiTheme="minorHAnsi" w:hAnsiTheme="minorHAnsi"/>
          <w:sz w:val="24"/>
          <w:szCs w:val="24"/>
          <w:lang w:val="en-US"/>
        </w:rPr>
        <w:t>It</w:t>
      </w:r>
      <w:proofErr w:type="gramEnd"/>
      <w:r w:rsidRPr="00013C97">
        <w:rPr>
          <w:rFonts w:asciiTheme="minorHAnsi" w:hAnsiTheme="minorHAnsi"/>
          <w:sz w:val="24"/>
          <w:szCs w:val="24"/>
          <w:lang w:val="en-US"/>
        </w:rPr>
        <w:t xml:space="preserve"> will affect human resource practice</w:t>
      </w:r>
      <w:r w:rsidR="002145DF" w:rsidRPr="00013C97">
        <w:rPr>
          <w:rFonts w:asciiTheme="minorHAnsi" w:hAnsiTheme="minorHAnsi"/>
          <w:sz w:val="24"/>
          <w:szCs w:val="24"/>
          <w:lang w:val="en-US"/>
        </w:rPr>
        <w:t xml:space="preserve"> because </w:t>
      </w:r>
      <w:r w:rsidR="00381C9F" w:rsidRPr="00013C97">
        <w:rPr>
          <w:rFonts w:asciiTheme="minorHAnsi" w:hAnsiTheme="minorHAnsi"/>
          <w:sz w:val="24"/>
          <w:szCs w:val="24"/>
          <w:lang w:val="en-US"/>
        </w:rPr>
        <w:t xml:space="preserve">the </w:t>
      </w:r>
      <w:r w:rsidR="002145DF" w:rsidRPr="00013C97">
        <w:rPr>
          <w:rFonts w:asciiTheme="minorHAnsi" w:hAnsiTheme="minorHAnsi"/>
          <w:sz w:val="24"/>
          <w:szCs w:val="24"/>
          <w:lang w:val="en"/>
        </w:rPr>
        <w:t>British government regain full control over immigration policies.</w:t>
      </w:r>
      <w:r w:rsidR="002D0CCB" w:rsidRPr="00013C97">
        <w:rPr>
          <w:rFonts w:asciiTheme="minorHAnsi" w:hAnsiTheme="minorHAnsi"/>
          <w:lang w:val="en-US"/>
        </w:rPr>
        <w:t xml:space="preserve"> </w:t>
      </w:r>
      <w:r w:rsidR="002D0CCB" w:rsidRPr="00013C97">
        <w:rPr>
          <w:rFonts w:asciiTheme="minorHAnsi" w:hAnsiTheme="minorHAnsi"/>
          <w:sz w:val="24"/>
          <w:szCs w:val="24"/>
          <w:lang w:val="en-US"/>
        </w:rPr>
        <w:t>Mobility will become extremely complicated to greater devolution for nations, regions and cities in the UK</w:t>
      </w:r>
    </w:p>
    <w:p w:rsidR="00013C97" w:rsidRPr="00013C97" w:rsidRDefault="002145DF" w:rsidP="00013C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heme="minorHAnsi" w:hAnsiTheme="minorHAnsi" w:cs="Courier New"/>
          <w:lang w:val="en-US"/>
        </w:rPr>
      </w:pPr>
      <w:r w:rsidRPr="00013C97">
        <w:rPr>
          <w:rFonts w:asciiTheme="minorHAnsi" w:hAnsiTheme="minorHAnsi" w:cs="Courier New"/>
          <w:lang w:val="en"/>
        </w:rPr>
        <w:t>British and European immigrants are guaranteed free movement until December 31</w:t>
      </w:r>
      <w:r w:rsidR="002D0CCB" w:rsidRPr="00013C97">
        <w:rPr>
          <w:rFonts w:asciiTheme="minorHAnsi" w:hAnsiTheme="minorHAnsi" w:cs="Courier New"/>
          <w:lang w:val="en"/>
        </w:rPr>
        <w:t>/12/</w:t>
      </w:r>
      <w:r w:rsidRPr="00013C97">
        <w:rPr>
          <w:rFonts w:asciiTheme="minorHAnsi" w:hAnsiTheme="minorHAnsi" w:cs="Courier New"/>
          <w:lang w:val="en"/>
        </w:rPr>
        <w:t xml:space="preserve">2020, when the </w:t>
      </w:r>
      <w:r w:rsidR="002B3059" w:rsidRPr="00013C97">
        <w:rPr>
          <w:rFonts w:asciiTheme="minorHAnsi" w:hAnsiTheme="minorHAnsi" w:cs="Courier New"/>
          <w:lang w:val="en"/>
        </w:rPr>
        <w:t>gradual change</w:t>
      </w:r>
      <w:r w:rsidRPr="00013C97">
        <w:rPr>
          <w:rFonts w:asciiTheme="minorHAnsi" w:hAnsiTheme="minorHAnsi" w:cs="Courier New"/>
          <w:lang w:val="en"/>
        </w:rPr>
        <w:t xml:space="preserve"> period ends</w:t>
      </w:r>
      <w:r w:rsidR="003C3F8D" w:rsidRPr="00013C97">
        <w:rPr>
          <w:rFonts w:asciiTheme="minorHAnsi" w:hAnsiTheme="minorHAnsi" w:cs="Courier New"/>
          <w:lang w:val="en"/>
        </w:rPr>
        <w:t xml:space="preserve">. Mobility after this date will become extremely complicated to greater devolution for nations, regions and cities </w:t>
      </w:r>
      <w:r w:rsidR="002B3059" w:rsidRPr="00013C97">
        <w:rPr>
          <w:rFonts w:asciiTheme="minorHAnsi" w:hAnsiTheme="minorHAnsi" w:cs="Courier New"/>
          <w:lang w:val="en"/>
        </w:rPr>
        <w:t>i</w:t>
      </w:r>
      <w:r w:rsidR="003C3F8D" w:rsidRPr="00013C97">
        <w:rPr>
          <w:rFonts w:asciiTheme="minorHAnsi" w:hAnsiTheme="minorHAnsi" w:cs="Courier New"/>
          <w:lang w:val="en"/>
        </w:rPr>
        <w:t>n the UK.</w:t>
      </w:r>
      <w:r w:rsidR="003C3F8D" w:rsidRPr="00013C97">
        <w:rPr>
          <w:rFonts w:asciiTheme="minorHAnsi" w:hAnsiTheme="minorHAnsi"/>
          <w:lang w:val="en-US"/>
        </w:rPr>
        <w:t xml:space="preserve"> To attract and retain workers in </w:t>
      </w:r>
      <w:r w:rsidR="00020F9E" w:rsidRPr="00013C97">
        <w:rPr>
          <w:rFonts w:asciiTheme="minorHAnsi" w:hAnsiTheme="minorHAnsi"/>
          <w:lang w:val="en-US"/>
        </w:rPr>
        <w:t xml:space="preserve">lower- </w:t>
      </w:r>
      <w:proofErr w:type="spellStart"/>
      <w:r w:rsidR="00020F9E" w:rsidRPr="00013C97">
        <w:rPr>
          <w:rFonts w:asciiTheme="minorHAnsi" w:hAnsiTheme="minorHAnsi"/>
          <w:lang w:val="en-US"/>
        </w:rPr>
        <w:t>akilled</w:t>
      </w:r>
      <w:proofErr w:type="spellEnd"/>
      <w:r w:rsidR="00020F9E" w:rsidRPr="00013C97">
        <w:rPr>
          <w:rFonts w:asciiTheme="minorHAnsi" w:hAnsiTheme="minorHAnsi"/>
          <w:lang w:val="en-US"/>
        </w:rPr>
        <w:t xml:space="preserve"> </w:t>
      </w:r>
      <w:r w:rsidR="003C3F8D" w:rsidRPr="00013C97">
        <w:rPr>
          <w:rFonts w:asciiTheme="minorHAnsi" w:hAnsiTheme="minorHAnsi"/>
          <w:lang w:val="en-US"/>
        </w:rPr>
        <w:t xml:space="preserve">roles, employers may be faced with a need to re-skill such roles and adopt more </w:t>
      </w:r>
      <w:r w:rsidR="00822DC6" w:rsidRPr="00013C97">
        <w:rPr>
          <w:rFonts w:asciiTheme="minorHAnsi" w:hAnsiTheme="minorHAnsi"/>
          <w:lang w:val="en-US"/>
        </w:rPr>
        <w:t>benefices and flexible work</w:t>
      </w:r>
      <w:r w:rsidR="003C3F8D" w:rsidRPr="00013C97">
        <w:rPr>
          <w:rFonts w:asciiTheme="minorHAnsi" w:hAnsiTheme="minorHAnsi"/>
          <w:lang w:val="en-US"/>
        </w:rPr>
        <w:t xml:space="preserve"> because most of this type of employee </w:t>
      </w:r>
      <w:r w:rsidR="002B3059" w:rsidRPr="00013C97">
        <w:rPr>
          <w:rFonts w:asciiTheme="minorHAnsi" w:hAnsiTheme="minorHAnsi"/>
          <w:lang w:val="en-US"/>
        </w:rPr>
        <w:t xml:space="preserve">is </w:t>
      </w:r>
      <w:r w:rsidR="003C3F8D" w:rsidRPr="00013C97">
        <w:rPr>
          <w:rFonts w:asciiTheme="minorHAnsi" w:hAnsiTheme="minorHAnsi"/>
          <w:lang w:val="en-US"/>
        </w:rPr>
        <w:t>from the others countries usually.</w:t>
      </w:r>
      <w:bookmarkStart w:id="6" w:name="_Toc58599023"/>
    </w:p>
    <w:p w:rsidR="00013C97" w:rsidRPr="00013C97" w:rsidRDefault="002F6A31" w:rsidP="00013C97">
      <w:pPr>
        <w:pStyle w:val="Ttulo2"/>
        <w:spacing w:line="240" w:lineRule="auto"/>
        <w:jc w:val="both"/>
        <w:rPr>
          <w:rFonts w:cstheme="majorHAnsi"/>
          <w:lang w:val="en-US"/>
        </w:rPr>
      </w:pPr>
      <w:r w:rsidRPr="00013C97">
        <w:rPr>
          <w:rFonts w:cstheme="majorHAnsi"/>
          <w:lang w:val="en-US"/>
        </w:rPr>
        <w:t>Predict changes</w:t>
      </w:r>
      <w:bookmarkEnd w:id="6"/>
    </w:p>
    <w:p w:rsidR="003C3F8D" w:rsidRPr="00013C97" w:rsidRDefault="003C3F8D" w:rsidP="00013C97">
      <w:pPr>
        <w:pStyle w:val="Ttulo2"/>
        <w:spacing w:line="240" w:lineRule="auto"/>
        <w:jc w:val="both"/>
        <w:rPr>
          <w:rFonts w:asciiTheme="minorHAnsi" w:hAnsiTheme="minorHAnsi"/>
          <w:b w:val="0"/>
          <w:bCs w:val="0"/>
          <w:i w:val="0"/>
          <w:iCs w:val="0"/>
          <w:sz w:val="24"/>
          <w:szCs w:val="24"/>
          <w:lang w:val="en-US"/>
        </w:rPr>
      </w:pPr>
      <w:r w:rsidRPr="00013C97">
        <w:rPr>
          <w:rFonts w:asciiTheme="minorHAnsi" w:hAnsiTheme="minorHAnsi"/>
          <w:b w:val="0"/>
          <w:bCs w:val="0"/>
          <w:i w:val="0"/>
          <w:iCs w:val="0"/>
          <w:sz w:val="24"/>
          <w:szCs w:val="24"/>
          <w:lang w:val="en-US"/>
        </w:rPr>
        <w:t>The predict</w:t>
      </w:r>
      <w:r w:rsidR="002B3059" w:rsidRPr="00013C97">
        <w:rPr>
          <w:rFonts w:asciiTheme="minorHAnsi" w:hAnsiTheme="minorHAnsi"/>
          <w:b w:val="0"/>
          <w:bCs w:val="0"/>
          <w:i w:val="0"/>
          <w:iCs w:val="0"/>
          <w:sz w:val="24"/>
          <w:szCs w:val="24"/>
          <w:lang w:val="en-US"/>
        </w:rPr>
        <w:t>ed</w:t>
      </w:r>
      <w:r w:rsidRPr="00013C97">
        <w:rPr>
          <w:rFonts w:asciiTheme="minorHAnsi" w:hAnsiTheme="minorHAnsi"/>
          <w:b w:val="0"/>
          <w:bCs w:val="0"/>
          <w:i w:val="0"/>
          <w:iCs w:val="0"/>
          <w:sz w:val="24"/>
          <w:szCs w:val="24"/>
          <w:lang w:val="en-US"/>
        </w:rPr>
        <w:t xml:space="preserve"> change of the </w:t>
      </w:r>
      <w:proofErr w:type="gramStart"/>
      <w:r w:rsidRPr="00013C97">
        <w:rPr>
          <w:rFonts w:asciiTheme="minorHAnsi" w:hAnsiTheme="minorHAnsi"/>
          <w:b w:val="0"/>
          <w:bCs w:val="0"/>
          <w:i w:val="0"/>
          <w:iCs w:val="0"/>
          <w:sz w:val="24"/>
          <w:szCs w:val="24"/>
          <w:lang w:val="en-US"/>
        </w:rPr>
        <w:t xml:space="preserve">Brexit </w:t>
      </w:r>
      <w:r w:rsidR="00725DA1" w:rsidRPr="00013C97">
        <w:rPr>
          <w:rFonts w:asciiTheme="minorHAnsi" w:hAnsiTheme="minorHAnsi"/>
          <w:b w:val="0"/>
          <w:bCs w:val="0"/>
          <w:i w:val="0"/>
          <w:iCs w:val="0"/>
          <w:sz w:val="24"/>
          <w:szCs w:val="24"/>
          <w:lang w:val="en-US"/>
        </w:rPr>
        <w:t xml:space="preserve"> concern</w:t>
      </w:r>
      <w:proofErr w:type="gramEnd"/>
      <w:r w:rsidR="00725DA1" w:rsidRPr="00013C97">
        <w:rPr>
          <w:rFonts w:asciiTheme="minorHAnsi" w:hAnsiTheme="minorHAnsi"/>
          <w:b w:val="0"/>
          <w:bCs w:val="0"/>
          <w:i w:val="0"/>
          <w:iCs w:val="0"/>
          <w:sz w:val="24"/>
          <w:szCs w:val="24"/>
          <w:lang w:val="en-US"/>
        </w:rPr>
        <w:t xml:space="preserve"> </w:t>
      </w:r>
      <w:r w:rsidRPr="00013C97">
        <w:rPr>
          <w:rFonts w:asciiTheme="minorHAnsi" w:hAnsiTheme="minorHAnsi"/>
          <w:b w:val="0"/>
          <w:bCs w:val="0"/>
          <w:i w:val="0"/>
          <w:iCs w:val="0"/>
          <w:sz w:val="24"/>
          <w:szCs w:val="24"/>
          <w:lang w:val="en-US"/>
        </w:rPr>
        <w:t xml:space="preserve">in McDonald’s </w:t>
      </w:r>
      <w:r w:rsidR="007631F4" w:rsidRPr="00013C97">
        <w:rPr>
          <w:rFonts w:asciiTheme="minorHAnsi" w:hAnsiTheme="minorHAnsi"/>
          <w:b w:val="0"/>
          <w:bCs w:val="0"/>
          <w:i w:val="0"/>
          <w:iCs w:val="0"/>
          <w:sz w:val="24"/>
          <w:szCs w:val="24"/>
          <w:lang w:val="en-US"/>
        </w:rPr>
        <w:t>i</w:t>
      </w:r>
      <w:r w:rsidR="00725DA1" w:rsidRPr="00013C97">
        <w:rPr>
          <w:rFonts w:asciiTheme="minorHAnsi" w:hAnsiTheme="minorHAnsi"/>
          <w:b w:val="0"/>
          <w:bCs w:val="0"/>
          <w:i w:val="0"/>
          <w:iCs w:val="0"/>
          <w:sz w:val="24"/>
          <w:szCs w:val="24"/>
          <w:lang w:val="en-US"/>
        </w:rPr>
        <w:t xml:space="preserve">n </w:t>
      </w:r>
      <w:r w:rsidRPr="00013C97">
        <w:rPr>
          <w:rFonts w:asciiTheme="minorHAnsi" w:hAnsiTheme="minorHAnsi"/>
          <w:b w:val="0"/>
          <w:bCs w:val="0"/>
          <w:i w:val="0"/>
          <w:iCs w:val="0"/>
          <w:sz w:val="24"/>
          <w:szCs w:val="24"/>
          <w:lang w:val="en-US"/>
        </w:rPr>
        <w:t xml:space="preserve"> one of the first condition they have</w:t>
      </w:r>
      <w:r w:rsidR="007631F4" w:rsidRPr="00013C97">
        <w:rPr>
          <w:rFonts w:asciiTheme="minorHAnsi" w:hAnsiTheme="minorHAnsi"/>
          <w:b w:val="0"/>
          <w:bCs w:val="0"/>
          <w:i w:val="0"/>
          <w:iCs w:val="0"/>
          <w:sz w:val="24"/>
          <w:szCs w:val="24"/>
          <w:lang w:val="en-US"/>
        </w:rPr>
        <w:t xml:space="preserve"> in the company</w:t>
      </w:r>
      <w:r w:rsidR="00725DA1" w:rsidRPr="00013C97">
        <w:rPr>
          <w:rFonts w:asciiTheme="minorHAnsi" w:hAnsiTheme="minorHAnsi"/>
          <w:b w:val="0"/>
          <w:bCs w:val="0"/>
          <w:i w:val="0"/>
          <w:iCs w:val="0"/>
          <w:sz w:val="24"/>
          <w:szCs w:val="24"/>
          <w:lang w:val="en-US"/>
        </w:rPr>
        <w:t xml:space="preserve">, It </w:t>
      </w:r>
      <w:r w:rsidR="007631F4" w:rsidRPr="00013C97">
        <w:rPr>
          <w:rFonts w:asciiTheme="minorHAnsi" w:hAnsiTheme="minorHAnsi"/>
          <w:b w:val="0"/>
          <w:bCs w:val="0"/>
          <w:i w:val="0"/>
          <w:iCs w:val="0"/>
          <w:sz w:val="24"/>
          <w:szCs w:val="24"/>
          <w:lang w:val="en-US"/>
        </w:rPr>
        <w:t xml:space="preserve">is </w:t>
      </w:r>
      <w:r w:rsidR="002B3059" w:rsidRPr="00013C97">
        <w:rPr>
          <w:rFonts w:asciiTheme="minorHAnsi" w:hAnsiTheme="minorHAnsi"/>
          <w:b w:val="0"/>
          <w:bCs w:val="0"/>
          <w:i w:val="0"/>
          <w:iCs w:val="0"/>
          <w:sz w:val="24"/>
          <w:szCs w:val="24"/>
          <w:lang w:val="en-US"/>
        </w:rPr>
        <w:t xml:space="preserve">the </w:t>
      </w:r>
      <w:r w:rsidR="007631F4" w:rsidRPr="00013C97">
        <w:rPr>
          <w:rFonts w:asciiTheme="minorHAnsi" w:hAnsiTheme="minorHAnsi"/>
          <w:b w:val="0"/>
          <w:bCs w:val="0"/>
          <w:i w:val="0"/>
          <w:iCs w:val="0"/>
          <w:sz w:val="24"/>
          <w:szCs w:val="24"/>
          <w:lang w:val="en-US"/>
        </w:rPr>
        <w:t xml:space="preserve">diversity of the workers and </w:t>
      </w:r>
      <w:r w:rsidRPr="00013C97">
        <w:rPr>
          <w:rFonts w:asciiTheme="minorHAnsi" w:hAnsiTheme="minorHAnsi"/>
          <w:b w:val="0"/>
          <w:bCs w:val="0"/>
          <w:i w:val="0"/>
          <w:iCs w:val="0"/>
          <w:sz w:val="24"/>
          <w:szCs w:val="24"/>
          <w:lang w:val="en-US"/>
        </w:rPr>
        <w:t>that will be hard because the immigration police</w:t>
      </w:r>
      <w:r w:rsidR="00725DA1" w:rsidRPr="00013C97">
        <w:rPr>
          <w:rFonts w:asciiTheme="minorHAnsi" w:hAnsiTheme="minorHAnsi"/>
          <w:b w:val="0"/>
          <w:bCs w:val="0"/>
          <w:i w:val="0"/>
          <w:iCs w:val="0"/>
          <w:sz w:val="24"/>
          <w:szCs w:val="24"/>
          <w:lang w:val="en-US"/>
        </w:rPr>
        <w:t xml:space="preserve"> will change in United Kingdom.</w:t>
      </w:r>
    </w:p>
    <w:p w:rsidR="003C3F8D" w:rsidRPr="00013C97" w:rsidRDefault="003C3F8D" w:rsidP="00013C97">
      <w:pPr>
        <w:jc w:val="both"/>
        <w:rPr>
          <w:rFonts w:asciiTheme="minorHAnsi" w:hAnsiTheme="minorHAnsi"/>
          <w:lang w:val="en-US"/>
        </w:rPr>
      </w:pPr>
      <w:r w:rsidRPr="00013C97">
        <w:rPr>
          <w:rFonts w:asciiTheme="minorHAnsi" w:hAnsiTheme="minorHAnsi"/>
          <w:lang w:val="en-US"/>
        </w:rPr>
        <w:t xml:space="preserve">The </w:t>
      </w:r>
      <w:r w:rsidR="007631F4" w:rsidRPr="00013C97">
        <w:rPr>
          <w:rFonts w:asciiTheme="minorHAnsi" w:hAnsiTheme="minorHAnsi"/>
          <w:lang w:val="en-US"/>
        </w:rPr>
        <w:t xml:space="preserve">head office </w:t>
      </w:r>
      <w:r w:rsidRPr="00013C97">
        <w:rPr>
          <w:rFonts w:asciiTheme="minorHAnsi" w:hAnsiTheme="minorHAnsi"/>
          <w:lang w:val="en-US"/>
        </w:rPr>
        <w:t>of McDonal</w:t>
      </w:r>
      <w:r w:rsidR="00F405BC" w:rsidRPr="00013C97">
        <w:rPr>
          <w:rFonts w:asciiTheme="minorHAnsi" w:hAnsiTheme="minorHAnsi"/>
          <w:lang w:val="en-US"/>
        </w:rPr>
        <w:t>d’</w:t>
      </w:r>
      <w:r w:rsidRPr="00013C97">
        <w:rPr>
          <w:rFonts w:asciiTheme="minorHAnsi" w:hAnsiTheme="minorHAnsi"/>
          <w:lang w:val="en-US"/>
        </w:rPr>
        <w:t>s say</w:t>
      </w:r>
      <w:r w:rsidR="00987DF1" w:rsidRPr="00013C97">
        <w:rPr>
          <w:rFonts w:asciiTheme="minorHAnsi" w:hAnsiTheme="minorHAnsi"/>
          <w:lang w:val="en-US"/>
        </w:rPr>
        <w:t>s</w:t>
      </w:r>
      <w:r w:rsidRPr="00013C97">
        <w:rPr>
          <w:rFonts w:asciiTheme="minorHAnsi" w:hAnsiTheme="minorHAnsi"/>
          <w:lang w:val="en-US"/>
        </w:rPr>
        <w:t xml:space="preserve"> that ‘our people reflect the diversity of the UK and we want them to feel that they can be their true selves at work’ that will be difficult when </w:t>
      </w:r>
      <w:r w:rsidR="00F405BC" w:rsidRPr="00013C97">
        <w:rPr>
          <w:rFonts w:asciiTheme="minorHAnsi" w:hAnsiTheme="minorHAnsi"/>
          <w:lang w:val="en-US"/>
        </w:rPr>
        <w:t xml:space="preserve">there is a huge barrier for </w:t>
      </w:r>
      <w:r w:rsidRPr="00013C97">
        <w:rPr>
          <w:rFonts w:asciiTheme="minorHAnsi" w:hAnsiTheme="minorHAnsi"/>
          <w:lang w:val="en-US"/>
        </w:rPr>
        <w:t>the</w:t>
      </w:r>
      <w:r w:rsidR="00F405BC" w:rsidRPr="00013C97">
        <w:rPr>
          <w:rFonts w:asciiTheme="minorHAnsi" w:hAnsiTheme="minorHAnsi"/>
          <w:lang w:val="en-US"/>
        </w:rPr>
        <w:t xml:space="preserve"> people mobility.</w:t>
      </w:r>
    </w:p>
    <w:p w:rsidR="00D60D73" w:rsidRDefault="007631F4" w:rsidP="00013C97">
      <w:pPr>
        <w:jc w:val="both"/>
        <w:rPr>
          <w:rFonts w:asciiTheme="minorHAnsi" w:hAnsiTheme="minorHAnsi"/>
          <w:lang w:val="en-US"/>
        </w:rPr>
      </w:pPr>
      <w:r w:rsidRPr="00013C97">
        <w:rPr>
          <w:rFonts w:asciiTheme="minorHAnsi" w:hAnsiTheme="minorHAnsi"/>
          <w:lang w:val="en-US"/>
        </w:rPr>
        <w:t xml:space="preserve">They start to created more strategic for this problem </w:t>
      </w:r>
      <w:r w:rsidR="00D60D73" w:rsidRPr="00013C97">
        <w:rPr>
          <w:rFonts w:asciiTheme="minorHAnsi" w:hAnsiTheme="minorHAnsi"/>
          <w:lang w:val="en-US"/>
        </w:rPr>
        <w:t>for example to help people</w:t>
      </w:r>
      <w:r w:rsidR="00D60D73">
        <w:rPr>
          <w:rFonts w:asciiTheme="minorHAnsi" w:hAnsiTheme="minorHAnsi"/>
          <w:lang w:val="en-US"/>
        </w:rPr>
        <w:t xml:space="preserve"> from different background in</w:t>
      </w:r>
      <w:r w:rsidR="00987DF1">
        <w:rPr>
          <w:rFonts w:asciiTheme="minorHAnsi" w:hAnsiTheme="minorHAnsi"/>
          <w:lang w:val="en-US"/>
        </w:rPr>
        <w:t xml:space="preserve"> the</w:t>
      </w:r>
      <w:r w:rsidR="00D60D73">
        <w:rPr>
          <w:rFonts w:asciiTheme="minorHAnsi" w:hAnsiTheme="minorHAnsi"/>
          <w:lang w:val="en-US"/>
        </w:rPr>
        <w:t xml:space="preserve"> U</w:t>
      </w:r>
      <w:r w:rsidR="00725DA1">
        <w:rPr>
          <w:rFonts w:asciiTheme="minorHAnsi" w:hAnsiTheme="minorHAnsi"/>
          <w:lang w:val="en-US"/>
        </w:rPr>
        <w:t>K and young people to do fist foot in the labour market.</w:t>
      </w:r>
    </w:p>
    <w:p w:rsidR="00D60D73" w:rsidRPr="007631F4" w:rsidRDefault="00D60D73" w:rsidP="008B7F6A">
      <w:pPr>
        <w:jc w:val="both"/>
        <w:rPr>
          <w:rFonts w:asciiTheme="minorHAnsi" w:hAnsiTheme="minorHAnsi"/>
          <w:lang w:val="en-US"/>
        </w:rPr>
      </w:pPr>
    </w:p>
    <w:p w:rsidR="00890CD1" w:rsidRPr="007631F4" w:rsidRDefault="000B24F8" w:rsidP="008B7F6A">
      <w:pPr>
        <w:pStyle w:val="Ttulo2"/>
        <w:jc w:val="both"/>
        <w:rPr>
          <w:lang w:val="en-US"/>
        </w:rPr>
      </w:pPr>
      <w:bookmarkStart w:id="7" w:name="_Toc58599024"/>
      <w:r w:rsidRPr="007631F4">
        <w:rPr>
          <w:lang w:val="en-US"/>
        </w:rPr>
        <w:t>Economic Component</w:t>
      </w:r>
      <w:bookmarkEnd w:id="7"/>
      <w:r w:rsidRPr="007631F4">
        <w:rPr>
          <w:lang w:val="en-US"/>
        </w:rPr>
        <w:t xml:space="preserve"> </w:t>
      </w:r>
    </w:p>
    <w:p w:rsidR="00987DF1" w:rsidRPr="00013C97" w:rsidRDefault="003C3F8D" w:rsidP="008B7F6A">
      <w:pPr>
        <w:jc w:val="both"/>
        <w:rPr>
          <w:rFonts w:asciiTheme="minorHAnsi" w:hAnsiTheme="minorHAnsi" w:cstheme="minorHAnsi"/>
          <w:lang w:val="en-US"/>
        </w:rPr>
      </w:pPr>
      <w:r w:rsidRPr="00013C97">
        <w:rPr>
          <w:rFonts w:asciiTheme="minorHAnsi" w:hAnsiTheme="minorHAnsi" w:cstheme="minorHAnsi"/>
          <w:lang w:val="en-US"/>
        </w:rPr>
        <w:lastRenderedPageBreak/>
        <w:t>The economic environment refers to all the economic factors that affect</w:t>
      </w:r>
      <w:r w:rsidR="00225D14" w:rsidRPr="00013C97">
        <w:rPr>
          <w:rFonts w:asciiTheme="minorHAnsi" w:hAnsiTheme="minorHAnsi" w:cstheme="minorHAnsi"/>
          <w:lang w:val="en-US"/>
        </w:rPr>
        <w:t xml:space="preserve"> trade</w:t>
      </w:r>
      <w:r w:rsidRPr="00013C97">
        <w:rPr>
          <w:rFonts w:asciiTheme="minorHAnsi" w:hAnsiTheme="minorHAnsi" w:cstheme="minorHAnsi"/>
          <w:lang w:val="en-US"/>
        </w:rPr>
        <w:t xml:space="preserve"> and consumer </w:t>
      </w:r>
      <w:proofErr w:type="spellStart"/>
      <w:r w:rsidR="00987DF1" w:rsidRPr="00013C97">
        <w:rPr>
          <w:rFonts w:asciiTheme="minorHAnsi" w:hAnsiTheme="minorHAnsi" w:cstheme="minorHAnsi"/>
          <w:lang w:val="en-US"/>
        </w:rPr>
        <w:t>behaviour</w:t>
      </w:r>
      <w:proofErr w:type="spellEnd"/>
      <w:r w:rsidR="00987DF1" w:rsidRPr="00013C97">
        <w:rPr>
          <w:rFonts w:asciiTheme="minorHAnsi" w:hAnsiTheme="minorHAnsi" w:cstheme="minorHAnsi"/>
          <w:lang w:val="en-US"/>
        </w:rPr>
        <w:t>.</w:t>
      </w:r>
    </w:p>
    <w:p w:rsidR="00BE1677" w:rsidRPr="00013C97" w:rsidRDefault="003C3F8D" w:rsidP="008B7F6A">
      <w:pPr>
        <w:pStyle w:val="HTMLconformatoprevio"/>
        <w:jc w:val="both"/>
        <w:rPr>
          <w:rFonts w:asciiTheme="minorHAnsi" w:hAnsiTheme="minorHAnsi"/>
          <w:sz w:val="24"/>
          <w:szCs w:val="24"/>
          <w:lang w:val="en-US"/>
        </w:rPr>
      </w:pPr>
      <w:r w:rsidRPr="00013C97">
        <w:rPr>
          <w:rFonts w:asciiTheme="minorHAnsi" w:hAnsiTheme="minorHAnsi" w:cstheme="minorHAnsi"/>
          <w:sz w:val="24"/>
          <w:szCs w:val="24"/>
          <w:lang w:val="en-US"/>
        </w:rPr>
        <w:t xml:space="preserve">The economic environment </w:t>
      </w:r>
      <w:r w:rsidR="00822DC6" w:rsidRPr="00013C97">
        <w:rPr>
          <w:rFonts w:asciiTheme="minorHAnsi" w:hAnsiTheme="minorHAnsi" w:cstheme="minorHAnsi"/>
          <w:sz w:val="24"/>
          <w:szCs w:val="24"/>
          <w:lang w:val="en-US"/>
        </w:rPr>
        <w:t>refers</w:t>
      </w:r>
      <w:r w:rsidRPr="00013C97">
        <w:rPr>
          <w:rFonts w:asciiTheme="minorHAnsi" w:hAnsiTheme="minorHAnsi" w:cstheme="minorHAnsi"/>
          <w:sz w:val="24"/>
          <w:szCs w:val="24"/>
          <w:lang w:val="en-US"/>
        </w:rPr>
        <w:t xml:space="preserve"> of the external factors in the immediate marketplace and the </w:t>
      </w:r>
      <w:r w:rsidR="00225D14" w:rsidRPr="00013C97">
        <w:rPr>
          <w:rFonts w:asciiTheme="minorHAnsi" w:hAnsiTheme="minorHAnsi" w:cstheme="minorHAnsi"/>
          <w:sz w:val="24"/>
          <w:szCs w:val="24"/>
          <w:lang w:val="en-US"/>
        </w:rPr>
        <w:t>worldwide economy</w:t>
      </w:r>
      <w:r w:rsidRPr="00013C97">
        <w:rPr>
          <w:rFonts w:asciiTheme="minorHAnsi" w:hAnsiTheme="minorHAnsi" w:cstheme="minorHAnsi"/>
          <w:sz w:val="24"/>
          <w:szCs w:val="24"/>
          <w:lang w:val="en-US"/>
        </w:rPr>
        <w:t xml:space="preserve">. These factors can influence </w:t>
      </w:r>
      <w:r w:rsidR="00BE1677" w:rsidRPr="00013C97">
        <w:rPr>
          <w:rFonts w:asciiTheme="minorHAnsi" w:hAnsiTheme="minorHAnsi" w:cstheme="minorHAnsi"/>
          <w:sz w:val="24"/>
          <w:szCs w:val="24"/>
          <w:lang w:val="en-US"/>
        </w:rPr>
        <w:t xml:space="preserve">in the company </w:t>
      </w:r>
      <w:proofErr w:type="gramStart"/>
      <w:r w:rsidR="00BE1677" w:rsidRPr="00013C97">
        <w:rPr>
          <w:rFonts w:asciiTheme="minorHAnsi" w:hAnsiTheme="minorHAnsi" w:cstheme="minorHAnsi"/>
          <w:sz w:val="24"/>
          <w:szCs w:val="24"/>
          <w:lang w:val="en-US"/>
        </w:rPr>
        <w:t xml:space="preserve">and </w:t>
      </w:r>
      <w:r w:rsidR="00987DF1" w:rsidRPr="00013C97">
        <w:rPr>
          <w:rFonts w:asciiTheme="minorHAnsi" w:hAnsiTheme="minorHAnsi" w:cstheme="minorHAnsi"/>
          <w:sz w:val="24"/>
          <w:szCs w:val="24"/>
          <w:lang w:val="en-US"/>
        </w:rPr>
        <w:t xml:space="preserve"> </w:t>
      </w:r>
      <w:r w:rsidR="00BE1677" w:rsidRPr="00013C97">
        <w:rPr>
          <w:rFonts w:asciiTheme="minorHAnsi" w:hAnsiTheme="minorHAnsi"/>
          <w:sz w:val="24"/>
          <w:szCs w:val="24"/>
          <w:lang w:val="en"/>
        </w:rPr>
        <w:t>It</w:t>
      </w:r>
      <w:proofErr w:type="gramEnd"/>
      <w:r w:rsidR="00BE1677" w:rsidRPr="00013C97">
        <w:rPr>
          <w:rFonts w:asciiTheme="minorHAnsi" w:hAnsiTheme="minorHAnsi"/>
          <w:sz w:val="24"/>
          <w:szCs w:val="24"/>
          <w:lang w:val="en"/>
        </w:rPr>
        <w:t xml:space="preserve"> depends on the strategy of each company, these factors could be good or very bad for it.</w:t>
      </w:r>
    </w:p>
    <w:p w:rsidR="003C3F8D" w:rsidRPr="00F405BC" w:rsidRDefault="003C3F8D" w:rsidP="008B7F6A">
      <w:pPr>
        <w:jc w:val="both"/>
        <w:rPr>
          <w:rFonts w:asciiTheme="minorHAnsi" w:hAnsiTheme="minorHAnsi" w:cstheme="minorHAnsi"/>
          <w:lang w:val="en-US"/>
        </w:rPr>
      </w:pPr>
    </w:p>
    <w:p w:rsidR="000B24F8" w:rsidRDefault="000B24F8" w:rsidP="008B7F6A">
      <w:pPr>
        <w:pStyle w:val="Ttulo2"/>
        <w:jc w:val="both"/>
        <w:rPr>
          <w:lang w:val="en-US"/>
        </w:rPr>
      </w:pPr>
      <w:bookmarkStart w:id="8" w:name="_Toc58599025"/>
      <w:r>
        <w:rPr>
          <w:lang w:val="en-US"/>
        </w:rPr>
        <w:t>Current Changes</w:t>
      </w:r>
      <w:bookmarkEnd w:id="8"/>
      <w:r>
        <w:rPr>
          <w:lang w:val="en-US"/>
        </w:rPr>
        <w:t xml:space="preserve"> </w:t>
      </w:r>
    </w:p>
    <w:p w:rsidR="003C3F8D" w:rsidRPr="00013C97" w:rsidRDefault="003C3F8D" w:rsidP="00013C97">
      <w:pPr>
        <w:jc w:val="both"/>
        <w:rPr>
          <w:rFonts w:asciiTheme="minorHAnsi" w:hAnsiTheme="minorHAnsi"/>
          <w:lang w:val="en-US"/>
        </w:rPr>
      </w:pPr>
      <w:r w:rsidRPr="00013C97">
        <w:rPr>
          <w:rFonts w:asciiTheme="minorHAnsi" w:hAnsiTheme="minorHAnsi"/>
          <w:lang w:val="en-US"/>
        </w:rPr>
        <w:t>The coronavirus (COVID- 19) affected this component of the external environment with</w:t>
      </w:r>
      <w:r w:rsidR="00A73AC4" w:rsidRPr="00013C97">
        <w:rPr>
          <w:rFonts w:asciiTheme="minorHAnsi" w:hAnsiTheme="minorHAnsi"/>
          <w:lang w:val="en-US"/>
        </w:rPr>
        <w:t xml:space="preserve"> the</w:t>
      </w:r>
      <w:r w:rsidRPr="00013C97">
        <w:rPr>
          <w:rFonts w:asciiTheme="minorHAnsi" w:hAnsiTheme="minorHAnsi"/>
          <w:lang w:val="en-US"/>
        </w:rPr>
        <w:t xml:space="preserve"> following impacts on labo</w:t>
      </w:r>
      <w:r w:rsidR="009C3E5A" w:rsidRPr="00013C97">
        <w:rPr>
          <w:rFonts w:asciiTheme="minorHAnsi" w:hAnsiTheme="minorHAnsi"/>
          <w:lang w:val="en-US"/>
        </w:rPr>
        <w:t>ur</w:t>
      </w:r>
      <w:sdt>
        <w:sdtPr>
          <w:rPr>
            <w:rFonts w:asciiTheme="minorHAnsi" w:hAnsiTheme="minorHAnsi"/>
            <w:lang w:val="en-US"/>
          </w:rPr>
          <w:id w:val="-238715129"/>
          <w:citation/>
        </w:sdtPr>
        <w:sdtContent>
          <w:r w:rsidR="005C45F6" w:rsidRPr="00013C97">
            <w:rPr>
              <w:rFonts w:asciiTheme="minorHAnsi" w:hAnsiTheme="minorHAnsi"/>
              <w:lang w:val="en-US"/>
            </w:rPr>
            <w:fldChar w:fldCharType="begin"/>
          </w:r>
          <w:r w:rsidR="005C45F6" w:rsidRPr="00013C97">
            <w:rPr>
              <w:rFonts w:asciiTheme="minorHAnsi" w:hAnsiTheme="minorHAnsi"/>
              <w:lang w:val="en-GB"/>
            </w:rPr>
            <w:instrText xml:space="preserve"> CITATION v \l 2057 </w:instrText>
          </w:r>
          <w:r w:rsidR="005C45F6" w:rsidRPr="00013C97">
            <w:rPr>
              <w:rFonts w:asciiTheme="minorHAnsi" w:hAnsiTheme="minorHAnsi"/>
              <w:lang w:val="en-US"/>
            </w:rPr>
            <w:fldChar w:fldCharType="separate"/>
          </w:r>
          <w:r w:rsidR="00D73A22" w:rsidRPr="00013C97">
            <w:rPr>
              <w:rFonts w:asciiTheme="minorHAnsi" w:hAnsiTheme="minorHAnsi"/>
              <w:noProof/>
              <w:lang w:val="en-GB"/>
            </w:rPr>
            <w:t xml:space="preserve"> (v, n.d.)</w:t>
          </w:r>
          <w:r w:rsidR="005C45F6" w:rsidRPr="00013C97">
            <w:rPr>
              <w:rFonts w:asciiTheme="minorHAnsi" w:hAnsiTheme="minorHAnsi"/>
              <w:lang w:val="en-US"/>
            </w:rPr>
            <w:fldChar w:fldCharType="end"/>
          </w:r>
        </w:sdtContent>
      </w:sdt>
      <w:r w:rsidRPr="00013C97">
        <w:rPr>
          <w:rFonts w:asciiTheme="minorHAnsi" w:hAnsiTheme="minorHAnsi"/>
          <w:lang w:val="en-US"/>
        </w:rPr>
        <w:t xml:space="preserve"> markets and HR strategy.</w:t>
      </w:r>
    </w:p>
    <w:p w:rsidR="003C3F8D" w:rsidRPr="00013C97" w:rsidRDefault="003C3F8D" w:rsidP="00013C97">
      <w:pPr>
        <w:jc w:val="both"/>
        <w:rPr>
          <w:rFonts w:asciiTheme="minorHAnsi" w:hAnsiTheme="minorHAnsi"/>
          <w:lang w:val="en-US"/>
        </w:rPr>
      </w:pPr>
      <w:r w:rsidRPr="00013C97">
        <w:rPr>
          <w:rFonts w:asciiTheme="minorHAnsi" w:hAnsiTheme="minorHAnsi"/>
          <w:lang w:val="en-US"/>
        </w:rPr>
        <w:t xml:space="preserve">That is an increase of 0.7% over the 1.62 million people were unemployed and the government is </w:t>
      </w:r>
      <w:r w:rsidR="00725DA1" w:rsidRPr="00013C97">
        <w:rPr>
          <w:rFonts w:asciiTheme="minorHAnsi" w:hAnsiTheme="minorHAnsi"/>
          <w:lang w:val="en-US"/>
        </w:rPr>
        <w:t>expect</w:t>
      </w:r>
      <w:r w:rsidR="00A73AC4" w:rsidRPr="00013C97">
        <w:rPr>
          <w:rFonts w:asciiTheme="minorHAnsi" w:hAnsiTheme="minorHAnsi"/>
          <w:lang w:val="en-US"/>
        </w:rPr>
        <w:t xml:space="preserve">ed </w:t>
      </w:r>
      <w:proofErr w:type="spellStart"/>
      <w:r w:rsidRPr="00013C97">
        <w:rPr>
          <w:rFonts w:asciiTheme="minorHAnsi" w:hAnsiTheme="minorHAnsi"/>
          <w:lang w:val="en-US"/>
        </w:rPr>
        <w:t>hat</w:t>
      </w:r>
      <w:proofErr w:type="spellEnd"/>
      <w:r w:rsidRPr="00013C97">
        <w:rPr>
          <w:rFonts w:asciiTheme="minorHAnsi" w:hAnsiTheme="minorHAnsi"/>
          <w:lang w:val="en-US"/>
        </w:rPr>
        <w:t xml:space="preserve"> this figure to carry on rising in </w:t>
      </w:r>
      <w:r w:rsidR="00A73AC4" w:rsidRPr="00013C97">
        <w:rPr>
          <w:rFonts w:asciiTheme="minorHAnsi" w:hAnsiTheme="minorHAnsi"/>
          <w:lang w:val="en-US"/>
        </w:rPr>
        <w:t xml:space="preserve">the </w:t>
      </w:r>
      <w:r w:rsidRPr="00013C97">
        <w:rPr>
          <w:rFonts w:asciiTheme="minorHAnsi" w:hAnsiTheme="minorHAnsi"/>
          <w:lang w:val="en-US"/>
        </w:rPr>
        <w:t>coming months.</w:t>
      </w:r>
    </w:p>
    <w:p w:rsidR="003C3F8D" w:rsidRPr="00013C97" w:rsidRDefault="003C3F8D" w:rsidP="00013C97">
      <w:pPr>
        <w:jc w:val="both"/>
        <w:rPr>
          <w:rFonts w:asciiTheme="minorHAnsi" w:hAnsiTheme="minorHAnsi"/>
          <w:lang w:val="en-US"/>
        </w:rPr>
      </w:pPr>
    </w:p>
    <w:p w:rsidR="003C3F8D" w:rsidRPr="00013C97" w:rsidRDefault="003C3F8D" w:rsidP="00013C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heme="minorHAnsi" w:hAnsiTheme="minorHAnsi" w:cs="Courier New"/>
          <w:lang w:val="en-US"/>
        </w:rPr>
      </w:pPr>
      <w:r w:rsidRPr="00013C97">
        <w:rPr>
          <w:rFonts w:asciiTheme="minorHAnsi" w:hAnsiTheme="minorHAnsi" w:cs="Courier New"/>
          <w:lang w:val="en"/>
        </w:rPr>
        <w:t>Currently</w:t>
      </w:r>
      <w:r w:rsidR="00A73AC4" w:rsidRPr="00013C97">
        <w:rPr>
          <w:rFonts w:asciiTheme="minorHAnsi" w:hAnsiTheme="minorHAnsi" w:cs="Courier New"/>
          <w:lang w:val="en"/>
        </w:rPr>
        <w:t>,</w:t>
      </w:r>
      <w:r w:rsidRPr="00013C97">
        <w:rPr>
          <w:rFonts w:asciiTheme="minorHAnsi" w:hAnsiTheme="minorHAnsi" w:cs="Courier New"/>
          <w:lang w:val="en"/>
        </w:rPr>
        <w:t xml:space="preserve"> there is a shock in private demand and consumption due to the lack of employment and the closure of many firm</w:t>
      </w:r>
      <w:r w:rsidR="00A73AC4" w:rsidRPr="00013C97">
        <w:rPr>
          <w:rFonts w:asciiTheme="minorHAnsi" w:hAnsiTheme="minorHAnsi" w:cs="Courier New"/>
          <w:lang w:val="en"/>
        </w:rPr>
        <w:t>s</w:t>
      </w:r>
      <w:r w:rsidRPr="00013C97">
        <w:rPr>
          <w:rFonts w:asciiTheme="minorHAnsi" w:hAnsiTheme="minorHAnsi" w:cs="Courier New"/>
          <w:lang w:val="en"/>
        </w:rPr>
        <w:t xml:space="preserve"> we are in a liquidity crisis has been triggered due to the above causes.</w:t>
      </w:r>
    </w:p>
    <w:p w:rsidR="003C3F8D" w:rsidRPr="00013C97" w:rsidRDefault="003C3F8D" w:rsidP="00013C97">
      <w:pPr>
        <w:spacing w:before="100" w:beforeAutospacing="1" w:after="100" w:afterAutospacing="1"/>
        <w:jc w:val="both"/>
        <w:rPr>
          <w:rFonts w:asciiTheme="minorHAnsi" w:hAnsiTheme="minorHAnsi"/>
          <w:lang w:val="en-US"/>
        </w:rPr>
      </w:pPr>
      <w:r w:rsidRPr="00013C97">
        <w:rPr>
          <w:rFonts w:asciiTheme="minorHAnsi" w:hAnsiTheme="minorHAnsi"/>
          <w:lang w:val="en-US"/>
        </w:rPr>
        <w:t>The percentage of business currently has fallen at 82% and the food services had the lowest percentage of business currently trading at 63</w:t>
      </w:r>
      <w:proofErr w:type="gramStart"/>
      <w:r w:rsidRPr="00013C97">
        <w:rPr>
          <w:rFonts w:asciiTheme="minorHAnsi" w:hAnsiTheme="minorHAnsi"/>
          <w:lang w:val="en-US"/>
        </w:rPr>
        <w:t>%,  in</w:t>
      </w:r>
      <w:proofErr w:type="gramEnd"/>
      <w:r w:rsidRPr="00013C97">
        <w:rPr>
          <w:rFonts w:asciiTheme="minorHAnsi" w:hAnsiTheme="minorHAnsi"/>
          <w:lang w:val="en-US"/>
        </w:rPr>
        <w:t xml:space="preserve"> McDonald’s sales decline around 22,2%.</w:t>
      </w:r>
      <w:sdt>
        <w:sdtPr>
          <w:rPr>
            <w:rFonts w:asciiTheme="minorHAnsi" w:hAnsiTheme="minorHAnsi"/>
            <w:lang w:val="en-US"/>
          </w:rPr>
          <w:id w:val="1378050964"/>
          <w:citation/>
        </w:sdtPr>
        <w:sdtContent>
          <w:r w:rsidRPr="00013C97">
            <w:rPr>
              <w:rFonts w:asciiTheme="minorHAnsi" w:hAnsiTheme="minorHAnsi"/>
              <w:lang w:val="en-US"/>
            </w:rPr>
            <w:fldChar w:fldCharType="begin"/>
          </w:r>
          <w:r w:rsidRPr="00013C97">
            <w:rPr>
              <w:rFonts w:asciiTheme="minorHAnsi" w:hAnsiTheme="minorHAnsi"/>
              <w:lang w:val="en-GB"/>
            </w:rPr>
            <w:instrText xml:space="preserve"> CITATION McD \l 2057 </w:instrText>
          </w:r>
          <w:r w:rsidRPr="00013C97">
            <w:rPr>
              <w:rFonts w:asciiTheme="minorHAnsi" w:hAnsiTheme="minorHAnsi"/>
              <w:lang w:val="en-US"/>
            </w:rPr>
            <w:fldChar w:fldCharType="separate"/>
          </w:r>
          <w:r w:rsidR="00D73A22" w:rsidRPr="00013C97">
            <w:rPr>
              <w:rFonts w:asciiTheme="minorHAnsi" w:hAnsiTheme="minorHAnsi"/>
              <w:noProof/>
              <w:lang w:val="en-GB"/>
            </w:rPr>
            <w:t xml:space="preserve"> (UK, n.d.)</w:t>
          </w:r>
          <w:r w:rsidRPr="00013C97">
            <w:rPr>
              <w:rFonts w:asciiTheme="minorHAnsi" w:hAnsiTheme="minorHAnsi"/>
              <w:lang w:val="en-US"/>
            </w:rPr>
            <w:fldChar w:fldCharType="end"/>
          </w:r>
        </w:sdtContent>
      </w:sdt>
    </w:p>
    <w:p w:rsidR="003C3F8D" w:rsidRDefault="003C3F8D" w:rsidP="00013C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heme="minorHAnsi" w:hAnsiTheme="minorHAnsi" w:cs="Courier New"/>
          <w:lang w:val="en"/>
        </w:rPr>
      </w:pPr>
      <w:r w:rsidRPr="00013C97">
        <w:rPr>
          <w:rFonts w:asciiTheme="minorHAnsi" w:hAnsiTheme="minorHAnsi" w:cs="Courier New"/>
          <w:lang w:val="en"/>
        </w:rPr>
        <w:t xml:space="preserve">The restaurants have been closed in 2020 for 4 months, only being able to take away, which caused many </w:t>
      </w:r>
      <w:r w:rsidR="00A73AC4" w:rsidRPr="00013C97">
        <w:rPr>
          <w:rFonts w:asciiTheme="minorHAnsi" w:hAnsiTheme="minorHAnsi" w:cs="Courier New"/>
          <w:lang w:val="en"/>
        </w:rPr>
        <w:t>jobs lost</w:t>
      </w:r>
      <w:r w:rsidRPr="00013C97">
        <w:rPr>
          <w:rFonts w:asciiTheme="minorHAnsi" w:hAnsiTheme="minorHAnsi" w:cs="Courier New"/>
          <w:lang w:val="en"/>
        </w:rPr>
        <w:t xml:space="preserve"> in large and small restaurants</w:t>
      </w:r>
      <w:r w:rsidRPr="003C3F8D">
        <w:rPr>
          <w:rFonts w:asciiTheme="minorHAnsi" w:hAnsiTheme="minorHAnsi" w:cs="Courier New"/>
          <w:lang w:val="en"/>
        </w:rPr>
        <w:t>.</w:t>
      </w:r>
    </w:p>
    <w:p w:rsidR="003C3F8D" w:rsidRPr="003C3F8D" w:rsidRDefault="003C3F8D" w:rsidP="008B7F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heme="minorHAnsi" w:hAnsiTheme="minorHAnsi" w:cs="Courier New"/>
          <w:lang w:val="en"/>
        </w:rPr>
      </w:pPr>
    </w:p>
    <w:p w:rsidR="000B24F8" w:rsidRDefault="000B24F8" w:rsidP="008B7F6A">
      <w:pPr>
        <w:pStyle w:val="Ttulo2"/>
        <w:jc w:val="both"/>
        <w:rPr>
          <w:lang w:val="en-US"/>
        </w:rPr>
      </w:pPr>
      <w:bookmarkStart w:id="9" w:name="_Toc58599026"/>
      <w:r>
        <w:rPr>
          <w:lang w:val="en-US"/>
        </w:rPr>
        <w:t>Predict changes</w:t>
      </w:r>
      <w:bookmarkEnd w:id="9"/>
    </w:p>
    <w:p w:rsidR="003C3F8D" w:rsidRPr="003C3F8D" w:rsidRDefault="003C3F8D" w:rsidP="008B7F6A">
      <w:pPr>
        <w:jc w:val="both"/>
        <w:rPr>
          <w:lang w:val="en-US"/>
        </w:rPr>
      </w:pPr>
    </w:p>
    <w:p w:rsidR="003C3F8D" w:rsidRPr="00013C97" w:rsidRDefault="003C3F8D" w:rsidP="00013C97">
      <w:pPr>
        <w:pStyle w:val="HTMLconformatoprevio"/>
        <w:jc w:val="both"/>
        <w:rPr>
          <w:rFonts w:asciiTheme="minorHAnsi" w:hAnsiTheme="minorHAnsi"/>
          <w:sz w:val="24"/>
          <w:szCs w:val="24"/>
          <w:lang w:val="en-US"/>
        </w:rPr>
      </w:pPr>
      <w:r w:rsidRPr="00013C97">
        <w:rPr>
          <w:rFonts w:asciiTheme="minorHAnsi" w:hAnsiTheme="minorHAnsi"/>
          <w:sz w:val="24"/>
          <w:szCs w:val="24"/>
          <w:lang w:val="en-US"/>
        </w:rPr>
        <w:t xml:space="preserve">The good news after this long year came in November 2020 it is that </w:t>
      </w:r>
      <w:r w:rsidRPr="00013C97">
        <w:rPr>
          <w:rFonts w:asciiTheme="minorHAnsi" w:hAnsiTheme="minorHAnsi"/>
          <w:sz w:val="24"/>
          <w:szCs w:val="24"/>
          <w:lang w:val="en"/>
        </w:rPr>
        <w:t xml:space="preserve">the Covid-19 vaccine has been found. </w:t>
      </w:r>
      <w:r w:rsidRPr="00013C97">
        <w:rPr>
          <w:rFonts w:asciiTheme="minorHAnsi" w:hAnsiTheme="minorHAnsi"/>
          <w:sz w:val="24"/>
          <w:szCs w:val="24"/>
          <w:lang w:val="en-US"/>
        </w:rPr>
        <w:t xml:space="preserve">The coronavirus vaccine </w:t>
      </w:r>
      <w:proofErr w:type="gramStart"/>
      <w:r w:rsidRPr="00013C97">
        <w:rPr>
          <w:rFonts w:asciiTheme="minorHAnsi" w:hAnsiTheme="minorHAnsi"/>
          <w:sz w:val="24"/>
          <w:szCs w:val="24"/>
          <w:lang w:val="en-US"/>
        </w:rPr>
        <w:t>is  effective</w:t>
      </w:r>
      <w:proofErr w:type="gramEnd"/>
      <w:r w:rsidRPr="00013C97">
        <w:rPr>
          <w:rFonts w:asciiTheme="minorHAnsi" w:hAnsiTheme="minorHAnsi"/>
          <w:sz w:val="24"/>
          <w:szCs w:val="24"/>
          <w:lang w:val="en-US"/>
        </w:rPr>
        <w:t xml:space="preserve"> at stopping people developing Covid-19 symptoms, a large trial shows. </w:t>
      </w:r>
    </w:p>
    <w:p w:rsidR="003C3F8D" w:rsidRPr="00013C97" w:rsidRDefault="003C3F8D" w:rsidP="00013C97">
      <w:pPr>
        <w:jc w:val="both"/>
        <w:rPr>
          <w:rFonts w:asciiTheme="minorHAnsi" w:hAnsiTheme="minorHAnsi"/>
          <w:lang w:val="en-US"/>
        </w:rPr>
      </w:pPr>
      <w:r w:rsidRPr="00013C97">
        <w:rPr>
          <w:rFonts w:asciiTheme="minorHAnsi" w:hAnsiTheme="minorHAnsi"/>
          <w:lang w:val="en-US"/>
        </w:rPr>
        <w:t>"The announcement today takes us another step closer to the time when we can use vaccines to bring an end to the devastation caused by [the virus]," said the vaccine's architect, Prof Sarah Gilbert</w:t>
      </w:r>
      <w:sdt>
        <w:sdtPr>
          <w:rPr>
            <w:rFonts w:asciiTheme="minorHAnsi" w:hAnsiTheme="minorHAnsi"/>
            <w:lang w:val="en-US"/>
          </w:rPr>
          <w:id w:val="1830631683"/>
          <w:citation/>
        </w:sdtPr>
        <w:sdtContent>
          <w:r w:rsidRPr="00013C97">
            <w:rPr>
              <w:rFonts w:asciiTheme="minorHAnsi" w:hAnsiTheme="minorHAnsi"/>
              <w:lang w:val="en-US"/>
            </w:rPr>
            <w:fldChar w:fldCharType="begin"/>
          </w:r>
          <w:r w:rsidRPr="00013C97">
            <w:rPr>
              <w:rFonts w:asciiTheme="minorHAnsi" w:hAnsiTheme="minorHAnsi"/>
              <w:lang w:val="en-GB"/>
            </w:rPr>
            <w:instrText xml:space="preserve"> CITATION BBC201 \l 2057 </w:instrText>
          </w:r>
          <w:r w:rsidRPr="00013C97">
            <w:rPr>
              <w:rFonts w:asciiTheme="minorHAnsi" w:hAnsiTheme="minorHAnsi"/>
              <w:lang w:val="en-US"/>
            </w:rPr>
            <w:fldChar w:fldCharType="separate"/>
          </w:r>
          <w:r w:rsidR="00D73A22" w:rsidRPr="00013C97">
            <w:rPr>
              <w:rFonts w:asciiTheme="minorHAnsi" w:hAnsiTheme="minorHAnsi"/>
              <w:noProof/>
              <w:lang w:val="en-GB"/>
            </w:rPr>
            <w:t xml:space="preserve"> (NEW, 2020)</w:t>
          </w:r>
          <w:r w:rsidRPr="00013C97">
            <w:rPr>
              <w:rFonts w:asciiTheme="minorHAnsi" w:hAnsiTheme="minorHAnsi"/>
              <w:lang w:val="en-US"/>
            </w:rPr>
            <w:fldChar w:fldCharType="end"/>
          </w:r>
        </w:sdtContent>
      </w:sdt>
    </w:p>
    <w:p w:rsidR="003C3F8D" w:rsidRPr="00013C97" w:rsidRDefault="003C3F8D" w:rsidP="00013C97">
      <w:pPr>
        <w:spacing w:before="100" w:beforeAutospacing="1" w:after="100" w:afterAutospacing="1"/>
        <w:jc w:val="both"/>
        <w:rPr>
          <w:rFonts w:asciiTheme="minorHAnsi" w:hAnsiTheme="minorHAnsi"/>
          <w:color w:val="000000" w:themeColor="text1"/>
          <w:lang w:val="en-US"/>
        </w:rPr>
      </w:pPr>
      <w:r w:rsidRPr="00013C97">
        <w:rPr>
          <w:rFonts w:asciiTheme="minorHAnsi" w:hAnsiTheme="minorHAnsi"/>
          <w:lang w:val="en-US"/>
        </w:rPr>
        <w:t>The prediction for the new year is that ¨U</w:t>
      </w:r>
      <w:r w:rsidRPr="00013C97">
        <w:rPr>
          <w:rFonts w:asciiTheme="minorHAnsi" w:hAnsiTheme="minorHAnsi"/>
          <w:color w:val="000000" w:themeColor="text1"/>
          <w:lang w:val="en-US"/>
        </w:rPr>
        <w:t>K unemployment is likely to reach 2.6 million in the middle of 2021, according to the government's economic watchdog, or 7.5% of the working age population. It's currently about 1.6 million¨</w:t>
      </w:r>
      <w:sdt>
        <w:sdtPr>
          <w:rPr>
            <w:rFonts w:asciiTheme="minorHAnsi" w:hAnsiTheme="minorHAnsi"/>
            <w:color w:val="000000" w:themeColor="text1"/>
          </w:rPr>
          <w:id w:val="656348175"/>
          <w:citation/>
        </w:sdtPr>
        <w:sdtContent>
          <w:r w:rsidRPr="00013C97">
            <w:rPr>
              <w:rFonts w:asciiTheme="minorHAnsi" w:hAnsiTheme="minorHAnsi"/>
              <w:color w:val="000000" w:themeColor="text1"/>
            </w:rPr>
            <w:fldChar w:fldCharType="begin"/>
          </w:r>
          <w:r w:rsidRPr="00013C97">
            <w:rPr>
              <w:rFonts w:asciiTheme="minorHAnsi" w:hAnsiTheme="minorHAnsi"/>
              <w:color w:val="000000" w:themeColor="text1"/>
              <w:lang w:val="en-GB"/>
            </w:rPr>
            <w:instrText xml:space="preserve"> CITATION BBC20 \l 2057 </w:instrText>
          </w:r>
          <w:r w:rsidRPr="00013C97">
            <w:rPr>
              <w:rFonts w:asciiTheme="minorHAnsi" w:hAnsiTheme="minorHAnsi"/>
              <w:color w:val="000000" w:themeColor="text1"/>
            </w:rPr>
            <w:fldChar w:fldCharType="separate"/>
          </w:r>
          <w:r w:rsidR="00D73A22" w:rsidRPr="00013C97">
            <w:rPr>
              <w:rFonts w:asciiTheme="minorHAnsi" w:hAnsiTheme="minorHAnsi"/>
              <w:noProof/>
              <w:color w:val="000000" w:themeColor="text1"/>
              <w:lang w:val="en-GB"/>
            </w:rPr>
            <w:t xml:space="preserve"> (BBC, 2020)</w:t>
          </w:r>
          <w:r w:rsidRPr="00013C97">
            <w:rPr>
              <w:rFonts w:asciiTheme="minorHAnsi" w:hAnsiTheme="minorHAnsi"/>
              <w:color w:val="000000" w:themeColor="text1"/>
            </w:rPr>
            <w:fldChar w:fldCharType="end"/>
          </w:r>
        </w:sdtContent>
      </w:sdt>
    </w:p>
    <w:p w:rsidR="003C3F8D" w:rsidRPr="00013C97" w:rsidRDefault="003C3F8D" w:rsidP="00013C97">
      <w:pPr>
        <w:jc w:val="both"/>
        <w:rPr>
          <w:rFonts w:asciiTheme="minorHAnsi" w:hAnsiTheme="minorHAnsi"/>
          <w:lang w:val="en-US"/>
        </w:rPr>
      </w:pPr>
      <w:r w:rsidRPr="00013C97">
        <w:rPr>
          <w:rFonts w:asciiTheme="minorHAnsi" w:hAnsiTheme="minorHAnsi"/>
          <w:lang w:val="en-US"/>
        </w:rPr>
        <w:t>McDonald´s is expecting mid-single digit sales growth in 2021 and 2022 as the fast-food giant plots its recovery from the coronavirus pandemic.</w:t>
      </w:r>
      <w:sdt>
        <w:sdtPr>
          <w:rPr>
            <w:rFonts w:asciiTheme="minorHAnsi" w:hAnsiTheme="minorHAnsi"/>
            <w:lang w:val="en-US"/>
          </w:rPr>
          <w:id w:val="-1078128653"/>
          <w:citation/>
        </w:sdtPr>
        <w:sdtContent>
          <w:r w:rsidRPr="00013C97">
            <w:rPr>
              <w:rFonts w:asciiTheme="minorHAnsi" w:hAnsiTheme="minorHAnsi"/>
              <w:lang w:val="en-US"/>
            </w:rPr>
            <w:fldChar w:fldCharType="begin"/>
          </w:r>
          <w:r w:rsidRPr="00013C97">
            <w:rPr>
              <w:rFonts w:asciiTheme="minorHAnsi" w:hAnsiTheme="minorHAnsi"/>
              <w:lang w:val="en-US"/>
            </w:rPr>
            <w:instrText xml:space="preserve"> CITATION Bre20 \l 3082 </w:instrText>
          </w:r>
          <w:r w:rsidRPr="00013C97">
            <w:rPr>
              <w:rFonts w:asciiTheme="minorHAnsi" w:hAnsiTheme="minorHAnsi"/>
              <w:lang w:val="en-US"/>
            </w:rPr>
            <w:fldChar w:fldCharType="separate"/>
          </w:r>
          <w:r w:rsidR="00D73A22" w:rsidRPr="00013C97">
            <w:rPr>
              <w:rFonts w:asciiTheme="minorHAnsi" w:hAnsiTheme="minorHAnsi"/>
              <w:noProof/>
              <w:lang w:val="en-US"/>
            </w:rPr>
            <w:t xml:space="preserve"> (Breaking, 2020)</w:t>
          </w:r>
          <w:r w:rsidRPr="00013C97">
            <w:rPr>
              <w:rFonts w:asciiTheme="minorHAnsi" w:hAnsiTheme="minorHAnsi"/>
              <w:lang w:val="en-US"/>
            </w:rPr>
            <w:fldChar w:fldCharType="end"/>
          </w:r>
        </w:sdtContent>
      </w:sdt>
      <w:r w:rsidRPr="00013C97">
        <w:rPr>
          <w:rFonts w:asciiTheme="minorHAnsi" w:hAnsiTheme="minorHAnsi"/>
          <w:lang w:val="en-US"/>
        </w:rPr>
        <w:t xml:space="preserve"> </w:t>
      </w:r>
    </w:p>
    <w:p w:rsidR="00BE1677" w:rsidRPr="00013C97" w:rsidRDefault="00BE1677" w:rsidP="00013C97">
      <w:pPr>
        <w:pStyle w:val="Ttulo2"/>
        <w:spacing w:line="240" w:lineRule="auto"/>
        <w:jc w:val="both"/>
        <w:rPr>
          <w:rFonts w:asciiTheme="minorHAnsi" w:hAnsiTheme="minorHAnsi"/>
          <w:lang w:val="en-GB"/>
        </w:rPr>
      </w:pPr>
    </w:p>
    <w:p w:rsidR="003C3F8D" w:rsidRDefault="003C3F8D" w:rsidP="008B7F6A">
      <w:pPr>
        <w:pStyle w:val="Ttulo2"/>
        <w:jc w:val="both"/>
        <w:rPr>
          <w:lang w:val="en-GB"/>
        </w:rPr>
      </w:pPr>
      <w:bookmarkStart w:id="10" w:name="_Toc58599027"/>
      <w:r>
        <w:rPr>
          <w:lang w:val="en-GB"/>
        </w:rPr>
        <w:lastRenderedPageBreak/>
        <w:t xml:space="preserve">Technological </w:t>
      </w:r>
      <w:r w:rsidR="000E3D0B">
        <w:rPr>
          <w:lang w:val="en-GB"/>
        </w:rPr>
        <w:t>component</w:t>
      </w:r>
      <w:bookmarkEnd w:id="10"/>
    </w:p>
    <w:p w:rsidR="003C3F8D" w:rsidRPr="00013C97" w:rsidRDefault="003C3F8D" w:rsidP="008B7F6A">
      <w:pPr>
        <w:jc w:val="both"/>
        <w:rPr>
          <w:rStyle w:val="hgkelc"/>
          <w:rFonts w:asciiTheme="minorHAnsi" w:hAnsiTheme="minorHAnsi"/>
          <w:lang w:val="en-US"/>
        </w:rPr>
      </w:pPr>
      <w:r w:rsidRPr="00013C97">
        <w:rPr>
          <w:rFonts w:asciiTheme="minorHAnsi" w:hAnsiTheme="minorHAnsi"/>
          <w:lang w:val="en-GB"/>
        </w:rPr>
        <w:t>The technological component can be explained ¨</w:t>
      </w:r>
      <w:r w:rsidRPr="00013C97">
        <w:rPr>
          <w:rStyle w:val="Ttulo1Car"/>
          <w:rFonts w:asciiTheme="minorHAnsi" w:hAnsiTheme="minorHAnsi"/>
          <w:lang w:val="en-US"/>
        </w:rPr>
        <w:t xml:space="preserve"> </w:t>
      </w:r>
      <w:r w:rsidRPr="00013C97">
        <w:rPr>
          <w:rStyle w:val="hgkelc"/>
          <w:rFonts w:asciiTheme="minorHAnsi" w:hAnsiTheme="minorHAnsi"/>
          <w:lang w:val="en-US"/>
        </w:rPr>
        <w:t>Technological environment refers to the state of science and technology in the country and related aspects such as rate of technological progress, institutional arrangements for development and application of new technology</w:t>
      </w:r>
      <w:r w:rsidR="00996635" w:rsidRPr="00013C97">
        <w:rPr>
          <w:rStyle w:val="hgkelc"/>
          <w:rFonts w:asciiTheme="minorHAnsi" w:hAnsiTheme="minorHAnsi"/>
          <w:lang w:val="en-US"/>
        </w:rPr>
        <w:t>.</w:t>
      </w:r>
      <w:r w:rsidR="00425FF5" w:rsidRPr="00013C97">
        <w:rPr>
          <w:rStyle w:val="hgkelc"/>
          <w:rFonts w:asciiTheme="minorHAnsi" w:hAnsiTheme="minorHAnsi"/>
          <w:lang w:val="en-US"/>
        </w:rPr>
        <w:t xml:space="preserve"> </w:t>
      </w:r>
      <w:r w:rsidRPr="00013C97">
        <w:rPr>
          <w:rStyle w:val="hgkelc"/>
          <w:rFonts w:asciiTheme="minorHAnsi" w:hAnsiTheme="minorHAnsi"/>
          <w:lang w:val="en-US"/>
        </w:rPr>
        <w:t>Technological environment is a component of macro or indirect action environment. ¨</w:t>
      </w:r>
      <w:sdt>
        <w:sdtPr>
          <w:rPr>
            <w:rStyle w:val="hgkelc"/>
            <w:rFonts w:asciiTheme="minorHAnsi" w:hAnsiTheme="minorHAnsi"/>
            <w:lang w:val="en-US"/>
          </w:rPr>
          <w:id w:val="100692158"/>
          <w:citation/>
        </w:sdtPr>
        <w:sdtContent>
          <w:r w:rsidRPr="00013C97">
            <w:rPr>
              <w:rStyle w:val="hgkelc"/>
              <w:rFonts w:asciiTheme="minorHAnsi" w:hAnsiTheme="minorHAnsi"/>
              <w:lang w:val="en-US"/>
            </w:rPr>
            <w:fldChar w:fldCharType="begin"/>
          </w:r>
          <w:r w:rsidRPr="00013C97">
            <w:rPr>
              <w:rStyle w:val="hgkelc"/>
              <w:rFonts w:asciiTheme="minorHAnsi" w:hAnsiTheme="minorHAnsi"/>
              <w:lang w:val="en-US"/>
            </w:rPr>
            <w:instrText xml:space="preserve"> CITATION VSK20 \l 3082 </w:instrText>
          </w:r>
          <w:r w:rsidRPr="00013C97">
            <w:rPr>
              <w:rStyle w:val="hgkelc"/>
              <w:rFonts w:asciiTheme="minorHAnsi" w:hAnsiTheme="minorHAnsi"/>
              <w:lang w:val="en-US"/>
            </w:rPr>
            <w:fldChar w:fldCharType="separate"/>
          </w:r>
          <w:r w:rsidR="00D73A22" w:rsidRPr="00013C97">
            <w:rPr>
              <w:rStyle w:val="hgkelc"/>
              <w:rFonts w:asciiTheme="minorHAnsi" w:hAnsiTheme="minorHAnsi"/>
              <w:noProof/>
              <w:lang w:val="en-US"/>
            </w:rPr>
            <w:t xml:space="preserve"> </w:t>
          </w:r>
          <w:r w:rsidR="00D73A22" w:rsidRPr="00013C97">
            <w:rPr>
              <w:rFonts w:asciiTheme="minorHAnsi" w:hAnsiTheme="minorHAnsi"/>
              <w:noProof/>
              <w:lang w:val="en-US"/>
            </w:rPr>
            <w:t>(V.SKILL, 2020)</w:t>
          </w:r>
          <w:r w:rsidRPr="00013C97">
            <w:rPr>
              <w:rStyle w:val="hgkelc"/>
              <w:rFonts w:asciiTheme="minorHAnsi" w:hAnsiTheme="minorHAnsi"/>
              <w:lang w:val="en-US"/>
            </w:rPr>
            <w:fldChar w:fldCharType="end"/>
          </w:r>
        </w:sdtContent>
      </w:sdt>
    </w:p>
    <w:p w:rsidR="00093E76" w:rsidRPr="00013C97" w:rsidRDefault="00093E76" w:rsidP="008B7F6A">
      <w:pPr>
        <w:jc w:val="both"/>
        <w:rPr>
          <w:rStyle w:val="hgkelc"/>
          <w:rFonts w:asciiTheme="minorHAnsi" w:hAnsiTheme="minorHAnsi"/>
          <w:lang w:val="en-US"/>
        </w:rPr>
      </w:pPr>
      <w:r w:rsidRPr="00013C97">
        <w:rPr>
          <w:rStyle w:val="hgkelc"/>
          <w:rFonts w:asciiTheme="minorHAnsi" w:hAnsiTheme="minorHAnsi"/>
          <w:lang w:val="en-US"/>
        </w:rPr>
        <w:t xml:space="preserve">The technologic radical redesign of </w:t>
      </w:r>
      <w:proofErr w:type="spellStart"/>
      <w:r w:rsidRPr="00013C97">
        <w:rPr>
          <w:rStyle w:val="hgkelc"/>
          <w:rFonts w:asciiTheme="minorHAnsi" w:hAnsiTheme="minorHAnsi"/>
          <w:lang w:val="en-US"/>
        </w:rPr>
        <w:t>bussines</w:t>
      </w:r>
      <w:proofErr w:type="spellEnd"/>
      <w:r w:rsidRPr="00013C97">
        <w:rPr>
          <w:rStyle w:val="hgkelc"/>
          <w:rFonts w:asciiTheme="minorHAnsi" w:hAnsiTheme="minorHAnsi"/>
          <w:lang w:val="en-US"/>
        </w:rPr>
        <w:t xml:space="preserve"> process to </w:t>
      </w:r>
      <w:proofErr w:type="spellStart"/>
      <w:r w:rsidRPr="00013C97">
        <w:rPr>
          <w:rStyle w:val="hgkelc"/>
          <w:rFonts w:asciiTheme="minorHAnsi" w:hAnsiTheme="minorHAnsi"/>
          <w:lang w:val="en-US"/>
        </w:rPr>
        <w:t>archieve</w:t>
      </w:r>
      <w:proofErr w:type="spellEnd"/>
      <w:r w:rsidRPr="00013C97">
        <w:rPr>
          <w:rStyle w:val="hgkelc"/>
          <w:rFonts w:asciiTheme="minorHAnsi" w:hAnsiTheme="minorHAnsi"/>
          <w:lang w:val="en-US"/>
        </w:rPr>
        <w:t xml:space="preserve"> dramatic improvement in cost, quality of services and speed.</w:t>
      </w:r>
      <w:sdt>
        <w:sdtPr>
          <w:rPr>
            <w:rStyle w:val="hgkelc"/>
            <w:rFonts w:asciiTheme="minorHAnsi" w:hAnsiTheme="minorHAnsi"/>
            <w:lang w:val="en-US"/>
          </w:rPr>
          <w:id w:val="732279163"/>
          <w:citation/>
        </w:sdtPr>
        <w:sdtContent>
          <w:r w:rsidRPr="00013C97">
            <w:rPr>
              <w:rStyle w:val="hgkelc"/>
              <w:rFonts w:asciiTheme="minorHAnsi" w:hAnsiTheme="minorHAnsi"/>
              <w:lang w:val="en-US"/>
            </w:rPr>
            <w:fldChar w:fldCharType="begin"/>
          </w:r>
          <w:r w:rsidRPr="00013C97">
            <w:rPr>
              <w:rStyle w:val="hgkelc"/>
              <w:rFonts w:asciiTheme="minorHAnsi" w:hAnsiTheme="minorHAnsi"/>
              <w:lang w:val="en-US"/>
            </w:rPr>
            <w:instrText xml:space="preserve"> CITATION Tor10 \l 3082 </w:instrText>
          </w:r>
          <w:r w:rsidRPr="00013C97">
            <w:rPr>
              <w:rStyle w:val="hgkelc"/>
              <w:rFonts w:asciiTheme="minorHAnsi" w:hAnsiTheme="minorHAnsi"/>
              <w:lang w:val="en-US"/>
            </w:rPr>
            <w:fldChar w:fldCharType="separate"/>
          </w:r>
          <w:r w:rsidR="00D73A22" w:rsidRPr="00013C97">
            <w:rPr>
              <w:rStyle w:val="hgkelc"/>
              <w:rFonts w:asciiTheme="minorHAnsi" w:hAnsiTheme="minorHAnsi"/>
              <w:noProof/>
              <w:lang w:val="en-US"/>
            </w:rPr>
            <w:t xml:space="preserve"> </w:t>
          </w:r>
          <w:r w:rsidR="00D73A22" w:rsidRPr="00013C97">
            <w:rPr>
              <w:rFonts w:asciiTheme="minorHAnsi" w:hAnsiTheme="minorHAnsi"/>
              <w:noProof/>
              <w:lang w:val="en-US"/>
            </w:rPr>
            <w:t>(Torrington, 2010)</w:t>
          </w:r>
          <w:r w:rsidRPr="00013C97">
            <w:rPr>
              <w:rStyle w:val="hgkelc"/>
              <w:rFonts w:asciiTheme="minorHAnsi" w:hAnsiTheme="minorHAnsi"/>
              <w:lang w:val="en-US"/>
            </w:rPr>
            <w:fldChar w:fldCharType="end"/>
          </w:r>
        </w:sdtContent>
      </w:sdt>
    </w:p>
    <w:p w:rsidR="00996635" w:rsidRDefault="00996635" w:rsidP="008B7F6A">
      <w:pPr>
        <w:jc w:val="both"/>
        <w:rPr>
          <w:rStyle w:val="hgkelc"/>
          <w:lang w:val="en-US"/>
        </w:rPr>
      </w:pPr>
      <w:r>
        <w:rPr>
          <w:rStyle w:val="hgkelc"/>
          <w:lang w:val="en-US"/>
        </w:rPr>
        <w:t>Most of the company investment every year in technology because technologic is in constant change</w:t>
      </w:r>
      <w:r w:rsidR="00D82B0B">
        <w:rPr>
          <w:rStyle w:val="hgkelc"/>
          <w:lang w:val="en-US"/>
        </w:rPr>
        <w:t>.</w:t>
      </w:r>
      <w:r>
        <w:rPr>
          <w:rStyle w:val="hgkelc"/>
          <w:lang w:val="en-US"/>
        </w:rPr>
        <w:t xml:space="preserve"> </w:t>
      </w:r>
      <w:r w:rsidR="00D82B0B">
        <w:rPr>
          <w:rStyle w:val="hgkelc"/>
          <w:lang w:val="en-US"/>
        </w:rPr>
        <w:t>T</w:t>
      </w:r>
      <w:r>
        <w:rPr>
          <w:rStyle w:val="hgkelc"/>
          <w:lang w:val="en-US"/>
        </w:rPr>
        <w:t>he communication</w:t>
      </w:r>
      <w:r w:rsidR="00425FF5">
        <w:rPr>
          <w:rStyle w:val="hgkelc"/>
          <w:lang w:val="en-US"/>
        </w:rPr>
        <w:t xml:space="preserve"> and </w:t>
      </w:r>
      <w:r w:rsidR="00093E76">
        <w:rPr>
          <w:rStyle w:val="hgkelc"/>
          <w:lang w:val="en-US"/>
        </w:rPr>
        <w:t>service between</w:t>
      </w:r>
      <w:r>
        <w:rPr>
          <w:rStyle w:val="hgkelc"/>
          <w:lang w:val="en-US"/>
        </w:rPr>
        <w:t xml:space="preserve"> customer and company</w:t>
      </w:r>
      <w:r w:rsidR="00425FF5">
        <w:rPr>
          <w:rStyle w:val="hgkelc"/>
          <w:lang w:val="en-US"/>
        </w:rPr>
        <w:t xml:space="preserve"> is improving also with technologic</w:t>
      </w:r>
      <w:r w:rsidR="00D82B0B">
        <w:rPr>
          <w:rStyle w:val="hgkelc"/>
          <w:lang w:val="en-US"/>
        </w:rPr>
        <w:t xml:space="preserve">, </w:t>
      </w:r>
      <w:r w:rsidR="00425FF5">
        <w:rPr>
          <w:rStyle w:val="hgkelc"/>
          <w:lang w:val="en-US"/>
        </w:rPr>
        <w:t>the company can to safe money at the end of the years.</w:t>
      </w:r>
    </w:p>
    <w:p w:rsidR="00093E76" w:rsidRPr="003C3F8D" w:rsidRDefault="00093E76" w:rsidP="008B7F6A">
      <w:pPr>
        <w:jc w:val="both"/>
        <w:rPr>
          <w:lang w:val="en-US"/>
        </w:rPr>
      </w:pPr>
    </w:p>
    <w:p w:rsidR="003C3F8D" w:rsidRDefault="003C3F8D" w:rsidP="008B7F6A">
      <w:pPr>
        <w:pStyle w:val="Ttulo2"/>
        <w:jc w:val="both"/>
        <w:rPr>
          <w:lang w:val="en-US"/>
        </w:rPr>
      </w:pPr>
      <w:bookmarkStart w:id="11" w:name="_Toc58599028"/>
      <w:r>
        <w:rPr>
          <w:lang w:val="en-US"/>
        </w:rPr>
        <w:t>Current Changes</w:t>
      </w:r>
      <w:bookmarkEnd w:id="11"/>
      <w:r>
        <w:rPr>
          <w:lang w:val="en-US"/>
        </w:rPr>
        <w:t xml:space="preserve"> </w:t>
      </w:r>
    </w:p>
    <w:p w:rsidR="003C3F8D" w:rsidRPr="005C45F6" w:rsidRDefault="003C3F8D" w:rsidP="008B7F6A">
      <w:pPr>
        <w:spacing w:before="100" w:beforeAutospacing="1" w:after="100" w:afterAutospacing="1"/>
        <w:jc w:val="both"/>
        <w:rPr>
          <w:rFonts w:asciiTheme="minorHAnsi" w:hAnsiTheme="minorHAnsi"/>
          <w:lang w:val="en-US"/>
        </w:rPr>
      </w:pPr>
      <w:r w:rsidRPr="005C45F6">
        <w:rPr>
          <w:rFonts w:asciiTheme="minorHAnsi" w:hAnsiTheme="minorHAnsi"/>
          <w:lang w:val="en-US"/>
        </w:rPr>
        <w:t xml:space="preserve">Every </w:t>
      </w:r>
      <w:r w:rsidR="005C45F6" w:rsidRPr="005C45F6">
        <w:rPr>
          <w:rFonts w:asciiTheme="minorHAnsi" w:hAnsiTheme="minorHAnsi"/>
          <w:lang w:val="en-US"/>
        </w:rPr>
        <w:t>company are</w:t>
      </w:r>
      <w:r w:rsidRPr="005C45F6">
        <w:rPr>
          <w:rFonts w:asciiTheme="minorHAnsi" w:hAnsiTheme="minorHAnsi"/>
          <w:lang w:val="en-US"/>
        </w:rPr>
        <w:t xml:space="preserve"> working in </w:t>
      </w:r>
      <w:r w:rsidR="00EC3F09" w:rsidRPr="005C45F6">
        <w:rPr>
          <w:rFonts w:asciiTheme="minorHAnsi" w:hAnsiTheme="minorHAnsi"/>
          <w:lang w:val="en-US"/>
        </w:rPr>
        <w:t>technology</w:t>
      </w:r>
      <w:r w:rsidRPr="005C45F6">
        <w:rPr>
          <w:rFonts w:asciiTheme="minorHAnsi" w:hAnsiTheme="minorHAnsi"/>
          <w:lang w:val="en-US"/>
        </w:rPr>
        <w:t xml:space="preserve"> </w:t>
      </w:r>
      <w:r w:rsidR="005C45F6" w:rsidRPr="005C45F6">
        <w:rPr>
          <w:rFonts w:asciiTheme="minorHAnsi" w:hAnsiTheme="minorHAnsi"/>
          <w:lang w:val="en-US"/>
        </w:rPr>
        <w:t>because they</w:t>
      </w:r>
      <w:r w:rsidRPr="005C45F6">
        <w:rPr>
          <w:rFonts w:asciiTheme="minorHAnsi" w:hAnsiTheme="minorHAnsi"/>
          <w:lang w:val="en-US"/>
        </w:rPr>
        <w:t xml:space="preserve"> want to improve services, time and they will reduce the most expensive cost in the firm which </w:t>
      </w:r>
      <w:r w:rsidR="005C45F6" w:rsidRPr="005C45F6">
        <w:rPr>
          <w:rFonts w:asciiTheme="minorHAnsi" w:hAnsiTheme="minorHAnsi"/>
          <w:lang w:val="en-US"/>
        </w:rPr>
        <w:t>is human</w:t>
      </w:r>
      <w:r w:rsidRPr="005C45F6">
        <w:rPr>
          <w:rFonts w:asciiTheme="minorHAnsi" w:hAnsiTheme="minorHAnsi"/>
          <w:lang w:val="en-US"/>
        </w:rPr>
        <w:t xml:space="preserve">. </w:t>
      </w:r>
    </w:p>
    <w:p w:rsidR="0008091F" w:rsidRPr="00F643AA" w:rsidRDefault="003C3F8D" w:rsidP="008B7F6A">
      <w:pPr>
        <w:spacing w:before="100" w:beforeAutospacing="1" w:after="100" w:afterAutospacing="1"/>
        <w:jc w:val="both"/>
        <w:rPr>
          <w:rFonts w:asciiTheme="minorHAnsi" w:hAnsiTheme="minorHAnsi"/>
          <w:lang w:val="en-GB"/>
        </w:rPr>
      </w:pPr>
      <w:r w:rsidRPr="005C45F6">
        <w:rPr>
          <w:rFonts w:asciiTheme="minorHAnsi" w:hAnsiTheme="minorHAnsi"/>
          <w:lang w:val="en-US"/>
        </w:rPr>
        <w:t xml:space="preserve">McDonald's </w:t>
      </w:r>
      <w:r w:rsidR="00BE1677">
        <w:rPr>
          <w:rFonts w:asciiTheme="minorHAnsi" w:hAnsiTheme="minorHAnsi"/>
          <w:lang w:val="en-US"/>
        </w:rPr>
        <w:t xml:space="preserve">will change </w:t>
      </w:r>
      <w:r w:rsidRPr="005C45F6">
        <w:rPr>
          <w:rFonts w:asciiTheme="minorHAnsi" w:hAnsiTheme="minorHAnsi"/>
          <w:lang w:val="en-US"/>
        </w:rPr>
        <w:t xml:space="preserve">human servers with voice-based technology in its drive-throughs. </w:t>
      </w:r>
      <w:sdt>
        <w:sdtPr>
          <w:rPr>
            <w:rFonts w:asciiTheme="minorHAnsi" w:hAnsiTheme="minorHAnsi"/>
            <w:lang w:val="en-US"/>
          </w:rPr>
          <w:id w:val="1792554756"/>
          <w:citation/>
        </w:sdtPr>
        <w:sdtContent>
          <w:r w:rsidRPr="005C45F6">
            <w:rPr>
              <w:rFonts w:asciiTheme="minorHAnsi" w:hAnsiTheme="minorHAnsi"/>
              <w:lang w:val="en-US"/>
            </w:rPr>
            <w:fldChar w:fldCharType="begin"/>
          </w:r>
          <w:r w:rsidRPr="005C45F6">
            <w:rPr>
              <w:rFonts w:asciiTheme="minorHAnsi" w:hAnsiTheme="minorHAnsi"/>
              <w:lang w:val="en-US"/>
            </w:rPr>
            <w:instrText xml:space="preserve"> CITATION BBC202 \l 3082 </w:instrText>
          </w:r>
          <w:r w:rsidRPr="005C45F6">
            <w:rPr>
              <w:rFonts w:asciiTheme="minorHAnsi" w:hAnsiTheme="minorHAnsi"/>
              <w:lang w:val="en-US"/>
            </w:rPr>
            <w:fldChar w:fldCharType="separate"/>
          </w:r>
          <w:r w:rsidR="00D73A22" w:rsidRPr="00D73A22">
            <w:rPr>
              <w:rFonts w:asciiTheme="minorHAnsi" w:hAnsiTheme="minorHAnsi"/>
              <w:noProof/>
              <w:lang w:val="en-US"/>
            </w:rPr>
            <w:t>(Mcdonald´s, 2020)</w:t>
          </w:r>
          <w:r w:rsidRPr="005C45F6">
            <w:rPr>
              <w:rFonts w:asciiTheme="minorHAnsi" w:hAnsiTheme="minorHAnsi"/>
              <w:lang w:val="en-US"/>
            </w:rPr>
            <w:fldChar w:fldCharType="end"/>
          </w:r>
        </w:sdtContent>
      </w:sdt>
      <w:r w:rsidRPr="005C45F6">
        <w:rPr>
          <w:rFonts w:asciiTheme="minorHAnsi" w:hAnsiTheme="minorHAnsi"/>
          <w:lang w:val="en-US"/>
        </w:rPr>
        <w:t xml:space="preserve"> that means that the company will make the ordering process </w:t>
      </w:r>
      <w:r w:rsidR="00013C97" w:rsidRPr="005C45F6">
        <w:rPr>
          <w:rFonts w:asciiTheme="minorHAnsi" w:hAnsiTheme="minorHAnsi"/>
          <w:lang w:val="en-US"/>
        </w:rPr>
        <w:t>faster and more efficient</w:t>
      </w:r>
      <w:r w:rsidR="00BE1677">
        <w:rPr>
          <w:rFonts w:asciiTheme="minorHAnsi" w:hAnsiTheme="minorHAnsi"/>
          <w:lang w:val="en-US"/>
        </w:rPr>
        <w:t xml:space="preserve">, </w:t>
      </w:r>
      <w:r w:rsidRPr="005C45F6">
        <w:rPr>
          <w:rFonts w:asciiTheme="minorHAnsi" w:hAnsiTheme="minorHAnsi"/>
          <w:lang w:val="en-US"/>
        </w:rPr>
        <w:t xml:space="preserve">some of the jobs in the company become </w:t>
      </w:r>
      <w:r w:rsidR="00013C97">
        <w:rPr>
          <w:rFonts w:asciiTheme="minorHAnsi" w:hAnsiTheme="minorHAnsi"/>
          <w:lang w:val="en-US"/>
        </w:rPr>
        <w:t xml:space="preserve">unnecessarily </w:t>
      </w:r>
      <w:r w:rsidR="00013C97" w:rsidRPr="005C45F6">
        <w:rPr>
          <w:rFonts w:asciiTheme="minorHAnsi" w:hAnsiTheme="minorHAnsi"/>
          <w:lang w:val="en-US"/>
        </w:rPr>
        <w:t>as</w:t>
      </w:r>
      <w:r w:rsidRPr="005C45F6">
        <w:rPr>
          <w:rFonts w:asciiTheme="minorHAnsi" w:hAnsiTheme="minorHAnsi"/>
          <w:lang w:val="en-US"/>
        </w:rPr>
        <w:t xml:space="preserve"> a result of automation and new technologies.</w:t>
      </w:r>
    </w:p>
    <w:p w:rsidR="00F643AA" w:rsidRPr="0008091F" w:rsidRDefault="0008091F" w:rsidP="008B7F6A">
      <w:pPr>
        <w:pStyle w:val="HTMLconformatoprevio"/>
        <w:jc w:val="both"/>
        <w:rPr>
          <w:rFonts w:asciiTheme="minorHAnsi" w:hAnsiTheme="minorHAnsi"/>
          <w:sz w:val="24"/>
          <w:szCs w:val="24"/>
          <w:lang w:val="en"/>
        </w:rPr>
      </w:pPr>
      <w:r w:rsidRPr="0008091F">
        <w:rPr>
          <w:rFonts w:asciiTheme="minorHAnsi" w:hAnsiTheme="minorHAnsi"/>
          <w:sz w:val="24"/>
          <w:szCs w:val="24"/>
          <w:lang w:val="en-US"/>
        </w:rPr>
        <w:t xml:space="preserve">Also, </w:t>
      </w:r>
      <w:r w:rsidR="00F643AA" w:rsidRPr="0008091F">
        <w:rPr>
          <w:rFonts w:asciiTheme="minorHAnsi" w:hAnsiTheme="minorHAnsi"/>
          <w:sz w:val="24"/>
          <w:szCs w:val="24"/>
          <w:lang w:val="en"/>
        </w:rPr>
        <w:t>McDonald</w:t>
      </w:r>
      <w:r w:rsidR="00F643AA">
        <w:rPr>
          <w:rFonts w:asciiTheme="minorHAnsi" w:hAnsiTheme="minorHAnsi"/>
          <w:sz w:val="24"/>
          <w:szCs w:val="24"/>
          <w:lang w:val="en"/>
        </w:rPr>
        <w:t>’s</w:t>
      </w:r>
      <w:r w:rsidRPr="0008091F">
        <w:rPr>
          <w:rFonts w:asciiTheme="minorHAnsi" w:hAnsiTheme="minorHAnsi"/>
          <w:sz w:val="24"/>
          <w:szCs w:val="24"/>
          <w:lang w:val="en"/>
        </w:rPr>
        <w:t xml:space="preserve"> has implemented </w:t>
      </w:r>
      <w:r w:rsidR="00D82B0B">
        <w:rPr>
          <w:rFonts w:asciiTheme="minorHAnsi" w:hAnsiTheme="minorHAnsi"/>
          <w:sz w:val="24"/>
          <w:szCs w:val="24"/>
          <w:lang w:val="en"/>
        </w:rPr>
        <w:t>Kiosks</w:t>
      </w:r>
      <w:r w:rsidRPr="0008091F">
        <w:rPr>
          <w:rFonts w:asciiTheme="minorHAnsi" w:hAnsiTheme="minorHAnsi"/>
          <w:sz w:val="24"/>
          <w:szCs w:val="24"/>
          <w:lang w:val="en"/>
        </w:rPr>
        <w:t xml:space="preserve"> in restaurants to place orders and improve the waiting time </w:t>
      </w:r>
      <w:r w:rsidR="00F643AA">
        <w:rPr>
          <w:rFonts w:asciiTheme="minorHAnsi" w:hAnsiTheme="minorHAnsi"/>
          <w:sz w:val="24"/>
          <w:szCs w:val="24"/>
          <w:lang w:val="en"/>
        </w:rPr>
        <w:t>for</w:t>
      </w:r>
      <w:r w:rsidR="00A73AC4">
        <w:rPr>
          <w:rFonts w:asciiTheme="minorHAnsi" w:hAnsiTheme="minorHAnsi"/>
          <w:sz w:val="24"/>
          <w:szCs w:val="24"/>
          <w:lang w:val="en"/>
        </w:rPr>
        <w:t xml:space="preserve"> the</w:t>
      </w:r>
      <w:r w:rsidR="00F643AA">
        <w:rPr>
          <w:rFonts w:asciiTheme="minorHAnsi" w:hAnsiTheme="minorHAnsi"/>
          <w:sz w:val="24"/>
          <w:szCs w:val="24"/>
          <w:lang w:val="en"/>
        </w:rPr>
        <w:t xml:space="preserve"> customer.</w:t>
      </w:r>
    </w:p>
    <w:p w:rsidR="0008091F" w:rsidRPr="0008091F" w:rsidRDefault="0008091F" w:rsidP="008B7F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heme="minorHAnsi" w:hAnsiTheme="minorHAnsi" w:cs="Courier New"/>
          <w:lang w:val="en"/>
        </w:rPr>
      </w:pPr>
      <w:r w:rsidRPr="0008091F">
        <w:rPr>
          <w:rFonts w:asciiTheme="minorHAnsi" w:hAnsiTheme="minorHAnsi" w:cs="Courier New"/>
          <w:lang w:val="en"/>
        </w:rPr>
        <w:t>This covers the</w:t>
      </w:r>
      <w:r w:rsidR="00F643AA">
        <w:rPr>
          <w:rFonts w:asciiTheme="minorHAnsi" w:hAnsiTheme="minorHAnsi" w:cs="Courier New"/>
          <w:lang w:val="en"/>
        </w:rPr>
        <w:t xml:space="preserve"> till position a</w:t>
      </w:r>
      <w:r w:rsidRPr="0008091F">
        <w:rPr>
          <w:rFonts w:asciiTheme="minorHAnsi" w:hAnsiTheme="minorHAnsi" w:cs="Courier New"/>
          <w:lang w:val="en"/>
        </w:rPr>
        <w:t xml:space="preserve">nd used the </w:t>
      </w:r>
      <w:r w:rsidR="00F643AA">
        <w:rPr>
          <w:rFonts w:asciiTheme="minorHAnsi" w:hAnsiTheme="minorHAnsi" w:cs="Courier New"/>
          <w:lang w:val="en"/>
        </w:rPr>
        <w:t>rise</w:t>
      </w:r>
      <w:r w:rsidRPr="0008091F">
        <w:rPr>
          <w:rFonts w:asciiTheme="minorHAnsi" w:hAnsiTheme="minorHAnsi" w:cs="Courier New"/>
          <w:lang w:val="en"/>
        </w:rPr>
        <w:t xml:space="preserve"> in the </w:t>
      </w:r>
      <w:r w:rsidR="00F643AA">
        <w:rPr>
          <w:rFonts w:asciiTheme="minorHAnsi" w:hAnsiTheme="minorHAnsi" w:cs="Courier New"/>
          <w:lang w:val="en"/>
        </w:rPr>
        <w:t xml:space="preserve">workers in the kitchen </w:t>
      </w:r>
      <w:r w:rsidRPr="0008091F">
        <w:rPr>
          <w:rFonts w:asciiTheme="minorHAnsi" w:hAnsiTheme="minorHAnsi" w:cs="Courier New"/>
          <w:lang w:val="en"/>
        </w:rPr>
        <w:t>to prepare orders and that these are dispatched more quickly.</w:t>
      </w:r>
    </w:p>
    <w:p w:rsidR="0008091F" w:rsidRPr="00F643AA" w:rsidRDefault="0008091F" w:rsidP="008B7F6A">
      <w:pPr>
        <w:spacing w:before="100" w:beforeAutospacing="1" w:after="100" w:afterAutospacing="1"/>
        <w:jc w:val="both"/>
        <w:rPr>
          <w:rFonts w:asciiTheme="minorHAnsi" w:hAnsiTheme="minorHAnsi"/>
          <w:lang w:val="en"/>
        </w:rPr>
      </w:pPr>
    </w:p>
    <w:p w:rsidR="003C3F8D" w:rsidRDefault="003C3F8D" w:rsidP="008B7F6A">
      <w:pPr>
        <w:pStyle w:val="Ttulo2"/>
        <w:jc w:val="both"/>
        <w:rPr>
          <w:lang w:val="en-US"/>
        </w:rPr>
      </w:pPr>
      <w:bookmarkStart w:id="12" w:name="_Toc58599029"/>
      <w:r>
        <w:rPr>
          <w:lang w:val="en-US"/>
        </w:rPr>
        <w:t>Predict changes</w:t>
      </w:r>
      <w:bookmarkEnd w:id="12"/>
    </w:p>
    <w:p w:rsidR="0008091F" w:rsidRDefault="0008091F" w:rsidP="008B7F6A">
      <w:pPr>
        <w:pStyle w:val="HTMLconformatoprevio"/>
        <w:jc w:val="both"/>
        <w:rPr>
          <w:rFonts w:asciiTheme="minorHAnsi" w:hAnsiTheme="minorHAnsi"/>
          <w:sz w:val="24"/>
          <w:szCs w:val="24"/>
          <w:lang w:val="en"/>
        </w:rPr>
      </w:pPr>
      <w:r w:rsidRPr="003C3F8D">
        <w:rPr>
          <w:rFonts w:asciiTheme="minorHAnsi" w:hAnsiTheme="minorHAnsi"/>
          <w:sz w:val="24"/>
          <w:szCs w:val="24"/>
          <w:lang w:val="en-US"/>
        </w:rPr>
        <w:t>McDonal</w:t>
      </w:r>
      <w:r>
        <w:rPr>
          <w:rFonts w:asciiTheme="minorHAnsi" w:hAnsiTheme="minorHAnsi"/>
          <w:sz w:val="24"/>
          <w:szCs w:val="24"/>
          <w:lang w:val="en-US"/>
        </w:rPr>
        <w:t>d’s</w:t>
      </w:r>
      <w:r w:rsidRPr="003C3F8D">
        <w:rPr>
          <w:rFonts w:asciiTheme="minorHAnsi" w:hAnsiTheme="minorHAnsi"/>
          <w:sz w:val="24"/>
          <w:szCs w:val="24"/>
          <w:lang w:val="en-US"/>
        </w:rPr>
        <w:t xml:space="preserve"> have new system for ordering online and they improve in delivery </w:t>
      </w:r>
      <w:r w:rsidR="00F643AA" w:rsidRPr="003C3F8D">
        <w:rPr>
          <w:rFonts w:asciiTheme="minorHAnsi" w:hAnsiTheme="minorHAnsi"/>
          <w:sz w:val="24"/>
          <w:szCs w:val="24"/>
          <w:lang w:val="en-US"/>
        </w:rPr>
        <w:t>due to</w:t>
      </w:r>
      <w:r w:rsidRPr="003C3F8D">
        <w:rPr>
          <w:rFonts w:asciiTheme="minorHAnsi" w:hAnsiTheme="minorHAnsi"/>
          <w:sz w:val="24"/>
          <w:szCs w:val="24"/>
          <w:lang w:val="en-US"/>
        </w:rPr>
        <w:t xml:space="preserve"> </w:t>
      </w:r>
      <w:proofErr w:type="spellStart"/>
      <w:r w:rsidRPr="003C3F8D">
        <w:rPr>
          <w:rFonts w:asciiTheme="minorHAnsi" w:hAnsiTheme="minorHAnsi"/>
          <w:sz w:val="24"/>
          <w:szCs w:val="24"/>
          <w:lang w:val="en-US"/>
        </w:rPr>
        <w:t>Covid</w:t>
      </w:r>
      <w:proofErr w:type="spellEnd"/>
      <w:r w:rsidRPr="003C3F8D">
        <w:rPr>
          <w:rFonts w:asciiTheme="minorHAnsi" w:hAnsiTheme="minorHAnsi"/>
          <w:sz w:val="24"/>
          <w:szCs w:val="24"/>
          <w:lang w:val="en-US"/>
        </w:rPr>
        <w:t xml:space="preserve">- 19 they only could make business online, </w:t>
      </w:r>
      <w:r w:rsidRPr="003C3F8D">
        <w:rPr>
          <w:rFonts w:asciiTheme="minorHAnsi" w:hAnsiTheme="minorHAnsi"/>
          <w:sz w:val="24"/>
          <w:szCs w:val="24"/>
          <w:lang w:val="en"/>
        </w:rPr>
        <w:t>So the company improved its mobile applications to make it easier for customers to order.</w:t>
      </w:r>
    </w:p>
    <w:p w:rsidR="0008091F" w:rsidRPr="0008091F" w:rsidRDefault="0008091F" w:rsidP="008B7F6A">
      <w:pPr>
        <w:pStyle w:val="HTMLconformatoprevio"/>
        <w:jc w:val="both"/>
        <w:rPr>
          <w:rFonts w:asciiTheme="minorHAnsi" w:hAnsiTheme="minorHAnsi"/>
          <w:sz w:val="24"/>
          <w:szCs w:val="24"/>
          <w:lang w:val="en"/>
        </w:rPr>
      </w:pPr>
    </w:p>
    <w:p w:rsidR="0008091F" w:rsidRPr="0008091F" w:rsidRDefault="0008091F" w:rsidP="008B7F6A">
      <w:pPr>
        <w:jc w:val="both"/>
        <w:rPr>
          <w:lang w:val="en-US"/>
        </w:rPr>
      </w:pPr>
    </w:p>
    <w:p w:rsidR="0063045F" w:rsidRPr="0063045F" w:rsidRDefault="0063045F" w:rsidP="008B7F6A">
      <w:pPr>
        <w:pStyle w:val="Ttulo1"/>
        <w:jc w:val="both"/>
        <w:rPr>
          <w:lang w:val="en-US"/>
        </w:rPr>
      </w:pPr>
      <w:bookmarkStart w:id="13" w:name="_Toc58599030"/>
      <w:r w:rsidRPr="0063045F">
        <w:rPr>
          <w:lang w:val="en-US"/>
        </w:rPr>
        <w:t>Critical analysis of relations between changes in the external environment and company’s people resourcing strategy</w:t>
      </w:r>
      <w:bookmarkEnd w:id="13"/>
    </w:p>
    <w:p w:rsidR="005C45F6" w:rsidRPr="005C45F6" w:rsidRDefault="005C45F6" w:rsidP="008B7F6A">
      <w:pPr>
        <w:jc w:val="both"/>
        <w:rPr>
          <w:rFonts w:asciiTheme="minorHAnsi" w:hAnsiTheme="minorHAnsi"/>
          <w:lang w:val="en-US"/>
        </w:rPr>
      </w:pPr>
    </w:p>
    <w:p w:rsidR="003C3F8D" w:rsidRPr="005C45F6" w:rsidRDefault="0067743A" w:rsidP="008B7F6A">
      <w:pPr>
        <w:jc w:val="both"/>
        <w:rPr>
          <w:rFonts w:asciiTheme="minorHAnsi" w:hAnsiTheme="minorHAnsi"/>
          <w:lang w:val="en-US"/>
        </w:rPr>
      </w:pPr>
      <w:r w:rsidRPr="005C45F6">
        <w:rPr>
          <w:rFonts w:asciiTheme="minorHAnsi" w:hAnsiTheme="minorHAnsi"/>
          <w:lang w:val="en-US"/>
        </w:rPr>
        <w:lastRenderedPageBreak/>
        <w:t xml:space="preserve">In this critical analysis will study how is the relation between changes in the external environment and how the company make the people </w:t>
      </w:r>
      <w:r w:rsidR="00E579C5" w:rsidRPr="005C45F6">
        <w:rPr>
          <w:rFonts w:asciiTheme="minorHAnsi" w:hAnsiTheme="minorHAnsi"/>
          <w:lang w:val="en-US"/>
        </w:rPr>
        <w:t>resourcing strategies</w:t>
      </w:r>
      <w:r w:rsidR="00D745FD" w:rsidRPr="005C45F6">
        <w:rPr>
          <w:rFonts w:asciiTheme="minorHAnsi" w:hAnsiTheme="minorHAnsi"/>
          <w:lang w:val="en-US"/>
        </w:rPr>
        <w:t xml:space="preserve">. The company that is </w:t>
      </w:r>
      <w:r w:rsidR="00E579C5" w:rsidRPr="005C45F6">
        <w:rPr>
          <w:rFonts w:asciiTheme="minorHAnsi" w:hAnsiTheme="minorHAnsi"/>
          <w:lang w:val="en-US"/>
        </w:rPr>
        <w:t xml:space="preserve">analysis </w:t>
      </w:r>
      <w:r w:rsidR="005C45F6" w:rsidRPr="005C45F6">
        <w:rPr>
          <w:rFonts w:asciiTheme="minorHAnsi" w:hAnsiTheme="minorHAnsi"/>
          <w:lang w:val="en-US"/>
        </w:rPr>
        <w:t xml:space="preserve">is </w:t>
      </w:r>
      <w:proofErr w:type="gramStart"/>
      <w:r w:rsidR="005C45F6" w:rsidRPr="005C45F6">
        <w:rPr>
          <w:rFonts w:asciiTheme="minorHAnsi" w:hAnsiTheme="minorHAnsi"/>
          <w:lang w:val="en-US"/>
        </w:rPr>
        <w:t>McDonald’s</w:t>
      </w:r>
      <w:r w:rsidRPr="005C45F6">
        <w:rPr>
          <w:rFonts w:asciiTheme="minorHAnsi" w:hAnsiTheme="minorHAnsi"/>
          <w:lang w:val="en-US"/>
        </w:rPr>
        <w:t xml:space="preserve"> </w:t>
      </w:r>
      <w:r w:rsidR="002F22BE">
        <w:rPr>
          <w:rFonts w:asciiTheme="minorHAnsi" w:hAnsiTheme="minorHAnsi"/>
          <w:lang w:val="en-US"/>
        </w:rPr>
        <w:t xml:space="preserve"> </w:t>
      </w:r>
      <w:r w:rsidR="00D745FD" w:rsidRPr="005C45F6">
        <w:rPr>
          <w:rFonts w:asciiTheme="minorHAnsi" w:hAnsiTheme="minorHAnsi"/>
          <w:lang w:val="en-US"/>
        </w:rPr>
        <w:t>‘</w:t>
      </w:r>
      <w:proofErr w:type="gramEnd"/>
      <w:r w:rsidR="003C3F8D" w:rsidRPr="005C45F6">
        <w:rPr>
          <w:rFonts w:asciiTheme="minorHAnsi" w:hAnsiTheme="minorHAnsi"/>
          <w:lang w:val="en-US"/>
        </w:rPr>
        <w:t xml:space="preserve">Strategic human resource management is an approach to the development and implementation of HR strategies that are integrated with business strategies and support their achievement. SHRM has been described by </w:t>
      </w:r>
      <w:proofErr w:type="gramStart"/>
      <w:r w:rsidR="003C3F8D" w:rsidRPr="005C45F6">
        <w:rPr>
          <w:rFonts w:asciiTheme="minorHAnsi" w:hAnsiTheme="minorHAnsi"/>
          <w:lang w:val="en-US"/>
        </w:rPr>
        <w:t>Boxall(</w:t>
      </w:r>
      <w:proofErr w:type="gramEnd"/>
      <w:r w:rsidR="003C3F8D" w:rsidRPr="005C45F6">
        <w:rPr>
          <w:rFonts w:asciiTheme="minorHAnsi" w:hAnsiTheme="minorHAnsi"/>
          <w:lang w:val="en-US"/>
        </w:rPr>
        <w:t>1996) as the interface between HRM and strategic management. Schuler and Jackson (2007: 5) stated that SHRM is fundamentally about ‘systematically link people with the firm.</w:t>
      </w:r>
      <w:r w:rsidR="00D745FD" w:rsidRPr="005C45F6">
        <w:rPr>
          <w:rFonts w:asciiTheme="minorHAnsi" w:hAnsiTheme="minorHAnsi"/>
          <w:lang w:val="en-US"/>
        </w:rPr>
        <w:t>’</w:t>
      </w:r>
      <w:sdt>
        <w:sdtPr>
          <w:rPr>
            <w:rFonts w:asciiTheme="minorHAnsi" w:hAnsiTheme="minorHAnsi"/>
            <w:lang w:val="en-US"/>
          </w:rPr>
          <w:id w:val="563157197"/>
          <w:citation/>
        </w:sdtPr>
        <w:sdtContent>
          <w:r w:rsidR="003C3F8D" w:rsidRPr="005C45F6">
            <w:rPr>
              <w:rFonts w:asciiTheme="minorHAnsi" w:hAnsiTheme="minorHAnsi"/>
              <w:lang w:val="en-US"/>
            </w:rPr>
            <w:fldChar w:fldCharType="begin"/>
          </w:r>
          <w:r w:rsidR="003C3F8D" w:rsidRPr="005C45F6">
            <w:rPr>
              <w:rFonts w:asciiTheme="minorHAnsi" w:hAnsiTheme="minorHAnsi"/>
              <w:lang w:val="en-GB"/>
            </w:rPr>
            <w:instrText xml:space="preserve"> CITATION Arm14 \l 2057 </w:instrText>
          </w:r>
          <w:r w:rsidR="003C3F8D" w:rsidRPr="005C45F6">
            <w:rPr>
              <w:rFonts w:asciiTheme="minorHAnsi" w:hAnsiTheme="minorHAnsi"/>
              <w:lang w:val="en-US"/>
            </w:rPr>
            <w:fldChar w:fldCharType="separate"/>
          </w:r>
          <w:r w:rsidR="00D73A22">
            <w:rPr>
              <w:rFonts w:asciiTheme="minorHAnsi" w:hAnsiTheme="minorHAnsi"/>
              <w:noProof/>
              <w:lang w:val="en-GB"/>
            </w:rPr>
            <w:t xml:space="preserve"> </w:t>
          </w:r>
          <w:r w:rsidR="00D73A22" w:rsidRPr="00D73A22">
            <w:rPr>
              <w:rFonts w:asciiTheme="minorHAnsi" w:hAnsiTheme="minorHAnsi"/>
              <w:noProof/>
              <w:lang w:val="en-GB"/>
            </w:rPr>
            <w:t>(Armstrong, 03/04/2014 )</w:t>
          </w:r>
          <w:r w:rsidR="003C3F8D" w:rsidRPr="005C45F6">
            <w:rPr>
              <w:rFonts w:asciiTheme="minorHAnsi" w:hAnsiTheme="minorHAnsi"/>
              <w:lang w:val="en-US"/>
            </w:rPr>
            <w:fldChar w:fldCharType="end"/>
          </w:r>
        </w:sdtContent>
      </w:sdt>
    </w:p>
    <w:p w:rsidR="00E579C5" w:rsidRDefault="004B60F3" w:rsidP="008B7F6A">
      <w:pPr>
        <w:pStyle w:val="HTMLconformatoprevio"/>
        <w:jc w:val="both"/>
        <w:rPr>
          <w:rFonts w:asciiTheme="minorHAnsi" w:hAnsiTheme="minorHAnsi" w:cstheme="minorHAnsi"/>
          <w:sz w:val="24"/>
          <w:szCs w:val="24"/>
          <w:lang w:val="en"/>
        </w:rPr>
      </w:pPr>
      <w:r w:rsidRPr="005C45F6">
        <w:rPr>
          <w:rFonts w:asciiTheme="minorHAnsi" w:hAnsiTheme="minorHAnsi" w:cstheme="minorHAnsi"/>
          <w:sz w:val="24"/>
          <w:szCs w:val="24"/>
          <w:lang w:val="en-US"/>
        </w:rPr>
        <w:t xml:space="preserve">Many different </w:t>
      </w:r>
      <w:r w:rsidR="00E579C5" w:rsidRPr="005C45F6">
        <w:rPr>
          <w:rFonts w:asciiTheme="minorHAnsi" w:hAnsiTheme="minorHAnsi" w:cstheme="minorHAnsi"/>
          <w:sz w:val="24"/>
          <w:szCs w:val="24"/>
          <w:lang w:val="en-US"/>
        </w:rPr>
        <w:t>factors</w:t>
      </w:r>
      <w:r w:rsidR="00E579C5" w:rsidRPr="005C45F6">
        <w:rPr>
          <w:rFonts w:asciiTheme="minorHAnsi" w:hAnsiTheme="minorHAnsi" w:cstheme="minorHAnsi"/>
          <w:sz w:val="24"/>
          <w:szCs w:val="24"/>
          <w:lang w:val="en"/>
        </w:rPr>
        <w:t xml:space="preserve"> can affect the proper functioning of the company but it is guaranteed that a good strategy with the work force is the key to success for long-term and is a clear strategy for being better than competitor. So, to make a good strategy we must analyze the external environment of the firm and together the manager need to study and make the strategies</w:t>
      </w:r>
      <w:r w:rsidR="00C41D08">
        <w:rPr>
          <w:rFonts w:asciiTheme="minorHAnsi" w:hAnsiTheme="minorHAnsi" w:cstheme="minorHAnsi"/>
          <w:sz w:val="24"/>
          <w:szCs w:val="24"/>
          <w:lang w:val="en"/>
        </w:rPr>
        <w:t>.</w:t>
      </w:r>
    </w:p>
    <w:p w:rsidR="00C41D08" w:rsidRPr="005C45F6" w:rsidRDefault="00C41D08" w:rsidP="008B7F6A">
      <w:pPr>
        <w:pStyle w:val="HTMLconformatoprevio"/>
        <w:jc w:val="both"/>
        <w:rPr>
          <w:rFonts w:asciiTheme="minorHAnsi" w:hAnsiTheme="minorHAnsi" w:cstheme="minorHAnsi"/>
          <w:sz w:val="24"/>
          <w:szCs w:val="24"/>
          <w:lang w:val="en"/>
        </w:rPr>
      </w:pPr>
    </w:p>
    <w:p w:rsidR="003C3F8D" w:rsidRPr="005C45F6" w:rsidRDefault="003C3F8D" w:rsidP="008B7F6A">
      <w:pPr>
        <w:jc w:val="both"/>
        <w:rPr>
          <w:rFonts w:asciiTheme="minorHAnsi" w:hAnsiTheme="minorHAnsi" w:cstheme="minorHAnsi"/>
          <w:lang w:val="en-US"/>
        </w:rPr>
      </w:pPr>
    </w:p>
    <w:p w:rsidR="005C45F6" w:rsidRDefault="005C45F6" w:rsidP="008B7F6A">
      <w:pPr>
        <w:jc w:val="both"/>
        <w:rPr>
          <w:rFonts w:asciiTheme="minorHAnsi" w:hAnsiTheme="minorHAnsi" w:cstheme="minorHAnsi"/>
          <w:lang w:val="en-US"/>
        </w:rPr>
      </w:pPr>
    </w:p>
    <w:p w:rsidR="005C45F6" w:rsidRDefault="005C45F6" w:rsidP="008B7F6A">
      <w:pPr>
        <w:jc w:val="both"/>
        <w:rPr>
          <w:rFonts w:asciiTheme="minorHAnsi" w:hAnsiTheme="minorHAnsi" w:cstheme="minorHAnsi"/>
          <w:lang w:val="en-US"/>
        </w:rPr>
      </w:pPr>
    </w:p>
    <w:p w:rsidR="005C45F6" w:rsidRDefault="005C45F6" w:rsidP="008B7F6A">
      <w:pPr>
        <w:jc w:val="both"/>
        <w:rPr>
          <w:rFonts w:asciiTheme="minorHAnsi" w:hAnsiTheme="minorHAnsi" w:cstheme="minorHAnsi"/>
          <w:lang w:val="en-US"/>
        </w:rPr>
      </w:pPr>
    </w:p>
    <w:p w:rsidR="005C45F6" w:rsidRDefault="005C45F6" w:rsidP="008B7F6A">
      <w:pPr>
        <w:jc w:val="both"/>
        <w:rPr>
          <w:rFonts w:asciiTheme="minorHAnsi" w:hAnsiTheme="minorHAnsi" w:cstheme="minorHAnsi"/>
          <w:lang w:val="en-US"/>
        </w:rPr>
      </w:pPr>
    </w:p>
    <w:p w:rsidR="005C45F6" w:rsidRDefault="005C45F6" w:rsidP="008B7F6A">
      <w:pPr>
        <w:jc w:val="both"/>
        <w:rPr>
          <w:rFonts w:asciiTheme="minorHAnsi" w:hAnsiTheme="minorHAnsi" w:cstheme="minorHAnsi"/>
          <w:lang w:val="en-US"/>
        </w:rPr>
      </w:pPr>
    </w:p>
    <w:p w:rsidR="005C45F6" w:rsidRDefault="005C45F6" w:rsidP="008B7F6A">
      <w:pPr>
        <w:jc w:val="both"/>
        <w:rPr>
          <w:rFonts w:asciiTheme="minorHAnsi" w:hAnsiTheme="minorHAnsi" w:cstheme="minorHAnsi"/>
          <w:lang w:val="en-US"/>
        </w:rPr>
      </w:pPr>
    </w:p>
    <w:p w:rsidR="00510ADF" w:rsidRDefault="00510ADF" w:rsidP="008B7F6A">
      <w:pPr>
        <w:jc w:val="both"/>
        <w:rPr>
          <w:rFonts w:asciiTheme="minorHAnsi" w:hAnsiTheme="minorHAnsi" w:cstheme="minorHAnsi"/>
          <w:lang w:val="en-US"/>
        </w:rPr>
      </w:pPr>
    </w:p>
    <w:p w:rsidR="00510ADF" w:rsidRPr="00510ADF" w:rsidRDefault="00510ADF" w:rsidP="008B7F6A">
      <w:pPr>
        <w:jc w:val="both"/>
      </w:pPr>
      <w:r w:rsidRPr="00510ADF">
        <w:fldChar w:fldCharType="begin"/>
      </w:r>
      <w:r w:rsidRPr="00510ADF">
        <w:instrText xml:space="preserve"> INCLUDEPICTURE "https://businesscasestudies.co.uk/wp-content/uploads/2019/09/11116827372.jpg" \* MERGEFORMATINET </w:instrText>
      </w:r>
      <w:r w:rsidRPr="00510ADF">
        <w:fldChar w:fldCharType="separate"/>
      </w:r>
      <w:r w:rsidRPr="00510ADF">
        <w:rPr>
          <w:noProof/>
        </w:rPr>
        <w:drawing>
          <wp:inline distT="0" distB="0" distL="0" distR="0" wp14:anchorId="6E1B1E2B" wp14:editId="21613D73">
            <wp:extent cx="4870174" cy="1381760"/>
            <wp:effectExtent l="0" t="0" r="0" b="254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9642" cy="1384446"/>
                    </a:xfrm>
                    <a:prstGeom prst="rect">
                      <a:avLst/>
                    </a:prstGeom>
                    <a:noFill/>
                    <a:ln>
                      <a:noFill/>
                    </a:ln>
                  </pic:spPr>
                </pic:pic>
              </a:graphicData>
            </a:graphic>
          </wp:inline>
        </w:drawing>
      </w:r>
      <w:r w:rsidRPr="00510ADF">
        <w:fldChar w:fldCharType="end"/>
      </w:r>
    </w:p>
    <w:p w:rsidR="00510ADF" w:rsidRDefault="00510ADF" w:rsidP="008B7F6A">
      <w:pPr>
        <w:jc w:val="both"/>
        <w:rPr>
          <w:rFonts w:asciiTheme="minorHAnsi" w:hAnsiTheme="minorHAnsi" w:cstheme="minorHAnsi"/>
          <w:lang w:val="en-US"/>
        </w:rPr>
      </w:pPr>
    </w:p>
    <w:p w:rsidR="00CD0BC2" w:rsidRDefault="005C45F6" w:rsidP="008B7F6A">
      <w:pPr>
        <w:jc w:val="both"/>
        <w:rPr>
          <w:rFonts w:asciiTheme="minorHAnsi" w:hAnsiTheme="minorHAnsi" w:cstheme="minorHAnsi"/>
          <w:lang w:val="en-US"/>
        </w:rPr>
      </w:pPr>
      <w:r>
        <w:rPr>
          <w:rFonts w:asciiTheme="minorHAnsi" w:hAnsiTheme="minorHAnsi" w:cstheme="minorHAnsi"/>
          <w:lang w:val="en-US"/>
        </w:rPr>
        <w:t xml:space="preserve">Picture </w:t>
      </w:r>
      <w:proofErr w:type="gramStart"/>
      <w:r>
        <w:rPr>
          <w:rFonts w:asciiTheme="minorHAnsi" w:hAnsiTheme="minorHAnsi" w:cstheme="minorHAnsi"/>
          <w:lang w:val="en-US"/>
        </w:rPr>
        <w:t>1 :</w:t>
      </w:r>
      <w:proofErr w:type="gramEnd"/>
      <w:r>
        <w:rPr>
          <w:rFonts w:asciiTheme="minorHAnsi" w:hAnsiTheme="minorHAnsi" w:cstheme="minorHAnsi"/>
          <w:lang w:val="en-US"/>
        </w:rPr>
        <w:t xml:space="preserve"> </w:t>
      </w:r>
      <w:r w:rsidR="005975AE">
        <w:rPr>
          <w:rFonts w:asciiTheme="minorHAnsi" w:hAnsiTheme="minorHAnsi" w:cstheme="minorHAnsi"/>
          <w:lang w:val="en-US"/>
        </w:rPr>
        <w:t>Recruitment methods strategic of McDonald’s and how the external environment affect them.</w:t>
      </w:r>
      <w:r w:rsidR="00CD0BC2" w:rsidRPr="00CD0BC2">
        <w:rPr>
          <w:rFonts w:asciiTheme="minorHAnsi" w:hAnsiTheme="minorHAnsi" w:cstheme="minorHAnsi"/>
          <w:lang w:val="en-US"/>
        </w:rPr>
        <w:t xml:space="preserve"> </w:t>
      </w:r>
      <w:sdt>
        <w:sdtPr>
          <w:rPr>
            <w:rFonts w:asciiTheme="minorHAnsi" w:hAnsiTheme="minorHAnsi" w:cstheme="minorHAnsi"/>
            <w:lang w:val="en-US"/>
          </w:rPr>
          <w:id w:val="1425988462"/>
          <w:citation/>
        </w:sdtPr>
        <w:sdtContent>
          <w:r w:rsidR="00CD0BC2">
            <w:rPr>
              <w:rFonts w:asciiTheme="minorHAnsi" w:hAnsiTheme="minorHAnsi" w:cstheme="minorHAnsi"/>
              <w:lang w:val="en-US"/>
            </w:rPr>
            <w:fldChar w:fldCharType="begin"/>
          </w:r>
          <w:r w:rsidR="00CD0BC2">
            <w:rPr>
              <w:rFonts w:asciiTheme="minorHAnsi" w:hAnsiTheme="minorHAnsi" w:cstheme="minorHAnsi"/>
              <w:lang w:val="en-GB"/>
            </w:rPr>
            <w:instrText xml:space="preserve"> CITATION Bus19 \l 2057 </w:instrText>
          </w:r>
          <w:r w:rsidR="00CD0BC2">
            <w:rPr>
              <w:rFonts w:asciiTheme="minorHAnsi" w:hAnsiTheme="minorHAnsi" w:cstheme="minorHAnsi"/>
              <w:lang w:val="en-US"/>
            </w:rPr>
            <w:fldChar w:fldCharType="separate"/>
          </w:r>
          <w:r w:rsidR="00D73A22" w:rsidRPr="00D73A22">
            <w:rPr>
              <w:rFonts w:asciiTheme="minorHAnsi" w:hAnsiTheme="minorHAnsi" w:cstheme="minorHAnsi"/>
              <w:noProof/>
              <w:lang w:val="en-GB"/>
            </w:rPr>
            <w:t>(studies, 2019)</w:t>
          </w:r>
          <w:r w:rsidR="00CD0BC2">
            <w:rPr>
              <w:rFonts w:asciiTheme="minorHAnsi" w:hAnsiTheme="minorHAnsi" w:cstheme="minorHAnsi"/>
              <w:lang w:val="en-US"/>
            </w:rPr>
            <w:fldChar w:fldCharType="end"/>
          </w:r>
        </w:sdtContent>
      </w:sdt>
    </w:p>
    <w:p w:rsidR="00CD0BC2" w:rsidRDefault="00CD0BC2" w:rsidP="008B7F6A">
      <w:pPr>
        <w:jc w:val="both"/>
        <w:rPr>
          <w:rFonts w:asciiTheme="minorHAnsi" w:hAnsiTheme="minorHAnsi" w:cstheme="minorHAnsi"/>
          <w:lang w:val="en-US"/>
        </w:rPr>
      </w:pPr>
    </w:p>
    <w:p w:rsidR="00B50747" w:rsidRDefault="00B50747" w:rsidP="008B7F6A">
      <w:pPr>
        <w:jc w:val="both"/>
        <w:rPr>
          <w:rFonts w:asciiTheme="minorHAnsi" w:hAnsiTheme="minorHAnsi" w:cstheme="minorHAnsi"/>
          <w:lang w:val="en-US"/>
        </w:rPr>
      </w:pPr>
    </w:p>
    <w:p w:rsidR="005C45F6" w:rsidRPr="005C45F6" w:rsidRDefault="005C45F6" w:rsidP="008B7F6A">
      <w:pPr>
        <w:jc w:val="both"/>
        <w:rPr>
          <w:rFonts w:asciiTheme="minorHAnsi" w:hAnsiTheme="minorHAnsi" w:cstheme="minorHAnsi"/>
          <w:lang w:val="en-US"/>
        </w:rPr>
      </w:pPr>
    </w:p>
    <w:p w:rsidR="00CE21E8" w:rsidRPr="00CE21E8" w:rsidRDefault="00CE21E8" w:rsidP="008B7F6A">
      <w:pPr>
        <w:pStyle w:val="Ttulo2"/>
        <w:jc w:val="both"/>
        <w:rPr>
          <w:lang w:val="en-US"/>
        </w:rPr>
      </w:pPr>
      <w:bookmarkStart w:id="14" w:name="_Toc58599031"/>
      <w:r>
        <w:rPr>
          <w:lang w:val="en-US"/>
        </w:rPr>
        <w:t xml:space="preserve">Job </w:t>
      </w:r>
      <w:r w:rsidR="005975AE">
        <w:rPr>
          <w:lang w:val="en-US"/>
        </w:rPr>
        <w:t>Advertising</w:t>
      </w:r>
      <w:bookmarkEnd w:id="14"/>
      <w:r w:rsidR="005975AE">
        <w:rPr>
          <w:lang w:val="en-US"/>
        </w:rPr>
        <w:t xml:space="preserve"> </w:t>
      </w:r>
    </w:p>
    <w:p w:rsidR="005975AE" w:rsidRDefault="005975AE" w:rsidP="008B7F6A">
      <w:pPr>
        <w:jc w:val="both"/>
        <w:rPr>
          <w:rFonts w:asciiTheme="majorHAnsi" w:hAnsiTheme="majorHAnsi" w:cstheme="majorHAnsi"/>
          <w:lang w:val="en-US"/>
        </w:rPr>
      </w:pPr>
    </w:p>
    <w:p w:rsidR="00E045D6" w:rsidRDefault="00CE21E8" w:rsidP="008B7F6A">
      <w:pPr>
        <w:jc w:val="both"/>
        <w:rPr>
          <w:rFonts w:asciiTheme="minorHAnsi" w:hAnsiTheme="minorHAnsi" w:cstheme="majorHAnsi"/>
          <w:lang w:val="en-US"/>
        </w:rPr>
      </w:pPr>
      <w:r w:rsidRPr="005C45F6">
        <w:rPr>
          <w:rFonts w:asciiTheme="minorHAnsi" w:hAnsiTheme="minorHAnsi" w:cstheme="majorHAnsi"/>
          <w:lang w:val="en-US"/>
        </w:rPr>
        <w:t xml:space="preserve">Every company must have attractive advertising </w:t>
      </w:r>
      <w:r w:rsidR="00C02D77">
        <w:rPr>
          <w:rFonts w:asciiTheme="minorHAnsi" w:hAnsiTheme="minorHAnsi" w:cstheme="majorHAnsi"/>
          <w:lang w:val="en-US"/>
        </w:rPr>
        <w:t xml:space="preserve">for </w:t>
      </w:r>
      <w:r w:rsidRPr="005C45F6">
        <w:rPr>
          <w:rFonts w:asciiTheme="minorHAnsi" w:hAnsiTheme="minorHAnsi" w:cstheme="majorHAnsi"/>
          <w:lang w:val="en-US"/>
        </w:rPr>
        <w:t xml:space="preserve">recruitment employees. </w:t>
      </w:r>
      <w:r w:rsidR="00C02D77">
        <w:rPr>
          <w:rFonts w:asciiTheme="minorHAnsi" w:hAnsiTheme="minorHAnsi" w:cstheme="majorHAnsi"/>
          <w:lang w:val="en-US"/>
        </w:rPr>
        <w:t>G</w:t>
      </w:r>
      <w:r w:rsidRPr="005C45F6">
        <w:rPr>
          <w:rFonts w:asciiTheme="minorHAnsi" w:hAnsiTheme="minorHAnsi" w:cstheme="majorHAnsi"/>
          <w:lang w:val="en-US"/>
        </w:rPr>
        <w:t xml:space="preserve">ood advertising </w:t>
      </w:r>
      <w:r w:rsidR="00B81E5A" w:rsidRPr="005C45F6">
        <w:rPr>
          <w:rFonts w:asciiTheme="minorHAnsi" w:hAnsiTheme="minorHAnsi" w:cstheme="majorHAnsi"/>
          <w:lang w:val="en-US"/>
        </w:rPr>
        <w:t>needs</w:t>
      </w:r>
      <w:r w:rsidRPr="005C45F6">
        <w:rPr>
          <w:rFonts w:asciiTheme="minorHAnsi" w:hAnsiTheme="minorHAnsi" w:cstheme="majorHAnsi"/>
          <w:lang w:val="en-US"/>
        </w:rPr>
        <w:t xml:space="preserve"> to have the mention of the position, </w:t>
      </w:r>
      <w:r w:rsidR="00B81E5A" w:rsidRPr="005C45F6">
        <w:rPr>
          <w:rFonts w:asciiTheme="minorHAnsi" w:hAnsiTheme="minorHAnsi" w:cstheme="majorHAnsi"/>
          <w:lang w:val="en-US"/>
        </w:rPr>
        <w:t>salary, benefits</w:t>
      </w:r>
      <w:r w:rsidRPr="005C45F6">
        <w:rPr>
          <w:rFonts w:asciiTheme="minorHAnsi" w:hAnsiTheme="minorHAnsi" w:cstheme="majorHAnsi"/>
          <w:lang w:val="en-US"/>
        </w:rPr>
        <w:t xml:space="preserve"> to work in this company and the quality and features that they request.</w:t>
      </w:r>
      <w:r w:rsidR="00E045D6">
        <w:rPr>
          <w:rFonts w:asciiTheme="minorHAnsi" w:hAnsiTheme="minorHAnsi" w:cstheme="majorHAnsi"/>
          <w:lang w:val="en-US"/>
        </w:rPr>
        <w:t xml:space="preserve"> Also is important as the national and local reputation of the company and provide the best place to work.</w:t>
      </w:r>
    </w:p>
    <w:p w:rsidR="007767DC" w:rsidRDefault="007767DC" w:rsidP="008B7F6A">
      <w:pPr>
        <w:jc w:val="both"/>
        <w:rPr>
          <w:rFonts w:asciiTheme="minorHAnsi" w:hAnsiTheme="minorHAnsi" w:cstheme="majorHAnsi"/>
          <w:lang w:val="en-US"/>
        </w:rPr>
      </w:pPr>
      <w:proofErr w:type="gramStart"/>
      <w:r>
        <w:rPr>
          <w:rFonts w:asciiTheme="minorHAnsi" w:hAnsiTheme="minorHAnsi" w:cstheme="majorHAnsi"/>
          <w:lang w:val="en-US"/>
        </w:rPr>
        <w:t>‘ the</w:t>
      </w:r>
      <w:proofErr w:type="gramEnd"/>
      <w:r>
        <w:rPr>
          <w:rFonts w:asciiTheme="minorHAnsi" w:hAnsiTheme="minorHAnsi" w:cstheme="majorHAnsi"/>
          <w:lang w:val="en-US"/>
        </w:rPr>
        <w:t xml:space="preserve"> company need a fair objective and effective method to select the person best suited for the job’</w:t>
      </w:r>
      <w:sdt>
        <w:sdtPr>
          <w:rPr>
            <w:rFonts w:asciiTheme="minorHAnsi" w:hAnsiTheme="minorHAnsi" w:cstheme="majorHAnsi"/>
            <w:lang w:val="en-US"/>
          </w:rPr>
          <w:id w:val="-26180274"/>
          <w:citation/>
        </w:sdtPr>
        <w:sdtContent>
          <w:r>
            <w:rPr>
              <w:rFonts w:asciiTheme="minorHAnsi" w:hAnsiTheme="minorHAnsi" w:cstheme="majorHAnsi"/>
              <w:lang w:val="en-US"/>
            </w:rPr>
            <w:fldChar w:fldCharType="begin"/>
          </w:r>
          <w:r>
            <w:rPr>
              <w:rFonts w:asciiTheme="minorHAnsi" w:hAnsiTheme="minorHAnsi" w:cstheme="majorHAnsi"/>
              <w:lang w:val="en-GB"/>
            </w:rPr>
            <w:instrText xml:space="preserve"> CITATION Ray00 \l 2057 </w:instrText>
          </w:r>
          <w:r>
            <w:rPr>
              <w:rFonts w:asciiTheme="minorHAnsi" w:hAnsiTheme="minorHAnsi" w:cstheme="majorHAnsi"/>
              <w:lang w:val="en-US"/>
            </w:rPr>
            <w:fldChar w:fldCharType="separate"/>
          </w:r>
          <w:r w:rsidR="00D73A22">
            <w:rPr>
              <w:rFonts w:asciiTheme="minorHAnsi" w:hAnsiTheme="minorHAnsi" w:cstheme="majorHAnsi"/>
              <w:noProof/>
              <w:lang w:val="en-GB"/>
            </w:rPr>
            <w:t xml:space="preserve"> </w:t>
          </w:r>
          <w:r w:rsidR="00D73A22" w:rsidRPr="00D73A22">
            <w:rPr>
              <w:rFonts w:asciiTheme="minorHAnsi" w:hAnsiTheme="minorHAnsi" w:cstheme="majorHAnsi"/>
              <w:noProof/>
              <w:lang w:val="en-GB"/>
            </w:rPr>
            <w:t>(Parker, 200)</w:t>
          </w:r>
          <w:r>
            <w:rPr>
              <w:rFonts w:asciiTheme="minorHAnsi" w:hAnsiTheme="minorHAnsi" w:cstheme="majorHAnsi"/>
              <w:lang w:val="en-US"/>
            </w:rPr>
            <w:fldChar w:fldCharType="end"/>
          </w:r>
        </w:sdtContent>
      </w:sdt>
    </w:p>
    <w:p w:rsidR="00B81E5A" w:rsidRPr="005C45F6" w:rsidRDefault="00726695" w:rsidP="008B7F6A">
      <w:pPr>
        <w:jc w:val="both"/>
        <w:rPr>
          <w:rFonts w:asciiTheme="minorHAnsi" w:hAnsiTheme="minorHAnsi" w:cstheme="majorHAnsi"/>
          <w:lang w:val="en-US"/>
        </w:rPr>
      </w:pPr>
      <w:r w:rsidRPr="005C45F6">
        <w:rPr>
          <w:rFonts w:asciiTheme="minorHAnsi" w:hAnsiTheme="minorHAnsi" w:cstheme="majorHAnsi"/>
          <w:lang w:val="en-US"/>
        </w:rPr>
        <w:lastRenderedPageBreak/>
        <w:t xml:space="preserve">McDonald’s have many ways to recruitment people, they are looking for young </w:t>
      </w:r>
      <w:r w:rsidR="00EA1A66" w:rsidRPr="005C45F6">
        <w:rPr>
          <w:rFonts w:asciiTheme="minorHAnsi" w:hAnsiTheme="minorHAnsi" w:cstheme="majorHAnsi"/>
          <w:lang w:val="en-US"/>
        </w:rPr>
        <w:t>employees it is offer</w:t>
      </w:r>
      <w:r w:rsidR="00C02D77">
        <w:rPr>
          <w:rFonts w:asciiTheme="minorHAnsi" w:hAnsiTheme="minorHAnsi" w:cstheme="majorHAnsi"/>
          <w:lang w:val="en-US"/>
        </w:rPr>
        <w:t>ed</w:t>
      </w:r>
      <w:r w:rsidR="00EA1A66" w:rsidRPr="005C45F6">
        <w:rPr>
          <w:rFonts w:asciiTheme="minorHAnsi" w:hAnsiTheme="minorHAnsi" w:cstheme="majorHAnsi"/>
          <w:lang w:val="en-US"/>
        </w:rPr>
        <w:t xml:space="preserve"> in recruitment </w:t>
      </w:r>
      <w:r w:rsidR="00B81E5A" w:rsidRPr="005C45F6">
        <w:rPr>
          <w:rFonts w:asciiTheme="minorHAnsi" w:hAnsiTheme="minorHAnsi" w:cstheme="majorHAnsi"/>
          <w:lang w:val="en-US"/>
        </w:rPr>
        <w:t>website</w:t>
      </w:r>
      <w:r w:rsidR="00EA1A66" w:rsidRPr="005C45F6">
        <w:rPr>
          <w:rFonts w:asciiTheme="minorHAnsi" w:hAnsiTheme="minorHAnsi" w:cstheme="majorHAnsi"/>
          <w:lang w:val="en-US"/>
        </w:rPr>
        <w:t xml:space="preserve">, </w:t>
      </w:r>
      <w:r w:rsidR="00B81E5A" w:rsidRPr="005C45F6">
        <w:rPr>
          <w:rFonts w:asciiTheme="minorHAnsi" w:hAnsiTheme="minorHAnsi" w:cstheme="majorHAnsi"/>
          <w:lang w:val="en-US"/>
        </w:rPr>
        <w:t>restaurants</w:t>
      </w:r>
      <w:r w:rsidR="00EA1A66" w:rsidRPr="005C45F6">
        <w:rPr>
          <w:rFonts w:asciiTheme="minorHAnsi" w:hAnsiTheme="minorHAnsi" w:cstheme="majorHAnsi"/>
          <w:lang w:val="en-US"/>
        </w:rPr>
        <w:t xml:space="preserve"> and the last and very accord with the environment they are starting to recruitment from </w:t>
      </w:r>
      <w:r w:rsidR="00C02D77">
        <w:rPr>
          <w:rFonts w:asciiTheme="minorHAnsi" w:hAnsiTheme="minorHAnsi" w:cstheme="majorHAnsi"/>
          <w:lang w:val="en-US"/>
        </w:rPr>
        <w:t>S</w:t>
      </w:r>
      <w:r w:rsidR="00EA1A66" w:rsidRPr="005C45F6">
        <w:rPr>
          <w:rFonts w:asciiTheme="minorHAnsi" w:hAnsiTheme="minorHAnsi" w:cstheme="majorHAnsi"/>
          <w:lang w:val="en-US"/>
        </w:rPr>
        <w:t>napchat, employees from the company make</w:t>
      </w:r>
      <w:r w:rsidR="005C45F6">
        <w:rPr>
          <w:rFonts w:asciiTheme="minorHAnsi" w:hAnsiTheme="minorHAnsi" w:cstheme="majorHAnsi"/>
          <w:lang w:val="en-US"/>
        </w:rPr>
        <w:t xml:space="preserve"> 10 </w:t>
      </w:r>
      <w:r w:rsidR="00C02D77">
        <w:rPr>
          <w:rFonts w:asciiTheme="minorHAnsi" w:hAnsiTheme="minorHAnsi" w:cstheme="majorHAnsi"/>
          <w:lang w:val="en-US"/>
        </w:rPr>
        <w:t xml:space="preserve">second </w:t>
      </w:r>
      <w:r w:rsidR="00C02D77" w:rsidRPr="005C45F6">
        <w:rPr>
          <w:rFonts w:asciiTheme="minorHAnsi" w:hAnsiTheme="minorHAnsi" w:cstheme="majorHAnsi"/>
          <w:lang w:val="en-US"/>
        </w:rPr>
        <w:t>videos</w:t>
      </w:r>
      <w:r w:rsidR="00EA1A66" w:rsidRPr="005C45F6">
        <w:rPr>
          <w:rFonts w:asciiTheme="minorHAnsi" w:hAnsiTheme="minorHAnsi" w:cstheme="majorHAnsi"/>
          <w:lang w:val="en-US"/>
        </w:rPr>
        <w:t xml:space="preserve"> with thei</w:t>
      </w:r>
      <w:r w:rsidR="00822F4B" w:rsidRPr="005C45F6">
        <w:rPr>
          <w:rFonts w:asciiTheme="minorHAnsi" w:hAnsiTheme="minorHAnsi" w:cstheme="majorHAnsi"/>
          <w:lang w:val="en-US"/>
        </w:rPr>
        <w:t>r</w:t>
      </w:r>
      <w:r w:rsidR="00EA1A66" w:rsidRPr="005C45F6">
        <w:rPr>
          <w:rFonts w:asciiTheme="minorHAnsi" w:hAnsiTheme="minorHAnsi" w:cstheme="majorHAnsi"/>
          <w:lang w:val="en-US"/>
        </w:rPr>
        <w:t xml:space="preserve"> experiences </w:t>
      </w:r>
      <w:r w:rsidR="00B81E5A" w:rsidRPr="005C45F6">
        <w:rPr>
          <w:rFonts w:asciiTheme="minorHAnsi" w:hAnsiTheme="minorHAnsi" w:cstheme="majorHAnsi"/>
          <w:lang w:val="en-US"/>
        </w:rPr>
        <w:t>working there</w:t>
      </w:r>
      <w:r w:rsidR="005C45F6">
        <w:rPr>
          <w:rFonts w:asciiTheme="minorHAnsi" w:hAnsiTheme="minorHAnsi" w:cstheme="majorHAnsi"/>
          <w:lang w:val="en-US"/>
        </w:rPr>
        <w:t>.</w:t>
      </w:r>
      <w:r w:rsidR="00CE21E8" w:rsidRPr="005C45F6">
        <w:rPr>
          <w:rFonts w:asciiTheme="minorHAnsi" w:hAnsiTheme="minorHAnsi" w:cstheme="majorHAnsi"/>
          <w:lang w:val="en-US"/>
        </w:rPr>
        <w:t xml:space="preserve"> T</w:t>
      </w:r>
      <w:r w:rsidR="00EA1A66" w:rsidRPr="005C45F6">
        <w:rPr>
          <w:rFonts w:asciiTheme="minorHAnsi" w:hAnsiTheme="minorHAnsi" w:cstheme="majorHAnsi"/>
          <w:lang w:val="en-US"/>
        </w:rPr>
        <w:t xml:space="preserve">he user for this app </w:t>
      </w:r>
      <w:r w:rsidR="00B81E5A" w:rsidRPr="005C45F6">
        <w:rPr>
          <w:rFonts w:asciiTheme="minorHAnsi" w:hAnsiTheme="minorHAnsi" w:cstheme="majorHAnsi"/>
          <w:lang w:val="en-US"/>
        </w:rPr>
        <w:t>is</w:t>
      </w:r>
      <w:r w:rsidR="00EA1A66" w:rsidRPr="005C45F6">
        <w:rPr>
          <w:rFonts w:asciiTheme="minorHAnsi" w:hAnsiTheme="minorHAnsi" w:cstheme="majorHAnsi"/>
          <w:lang w:val="en-US"/>
        </w:rPr>
        <w:t xml:space="preserve"> around 16 – 24 years </w:t>
      </w:r>
      <w:r w:rsidR="00CE21E8" w:rsidRPr="005C45F6">
        <w:rPr>
          <w:rFonts w:asciiTheme="minorHAnsi" w:hAnsiTheme="minorHAnsi" w:cstheme="majorHAnsi"/>
          <w:lang w:val="en-US"/>
        </w:rPr>
        <w:t>and it is the range that they want it for employees. In the app</w:t>
      </w:r>
      <w:r w:rsidR="00C02D77">
        <w:rPr>
          <w:rFonts w:asciiTheme="minorHAnsi" w:hAnsiTheme="minorHAnsi" w:cstheme="majorHAnsi"/>
          <w:lang w:val="en-US"/>
        </w:rPr>
        <w:t>,</w:t>
      </w:r>
      <w:r w:rsidR="00CE21E8" w:rsidRPr="005C45F6">
        <w:rPr>
          <w:rFonts w:asciiTheme="minorHAnsi" w:hAnsiTheme="minorHAnsi" w:cstheme="majorHAnsi"/>
          <w:lang w:val="en-US"/>
        </w:rPr>
        <w:t xml:space="preserve"> there is a </w:t>
      </w:r>
      <w:r w:rsidR="00B81E5A" w:rsidRPr="005C45F6">
        <w:rPr>
          <w:rFonts w:asciiTheme="minorHAnsi" w:hAnsiTheme="minorHAnsi" w:cstheme="majorHAnsi"/>
          <w:lang w:val="en-US"/>
        </w:rPr>
        <w:t>link that take</w:t>
      </w:r>
      <w:r w:rsidR="00C02D77">
        <w:rPr>
          <w:rFonts w:asciiTheme="minorHAnsi" w:hAnsiTheme="minorHAnsi" w:cstheme="majorHAnsi"/>
          <w:lang w:val="en-US"/>
        </w:rPr>
        <w:t>s</w:t>
      </w:r>
      <w:r w:rsidR="00B81E5A" w:rsidRPr="005C45F6">
        <w:rPr>
          <w:rFonts w:asciiTheme="minorHAnsi" w:hAnsiTheme="minorHAnsi" w:cstheme="majorHAnsi"/>
          <w:lang w:val="en-US"/>
        </w:rPr>
        <w:t xml:space="preserve"> you forward to the recruitment website.</w:t>
      </w:r>
    </w:p>
    <w:p w:rsidR="005975AE" w:rsidRDefault="005975AE" w:rsidP="008B7F6A">
      <w:pPr>
        <w:pStyle w:val="Ttulo2"/>
        <w:jc w:val="both"/>
        <w:rPr>
          <w:lang w:val="en-US"/>
        </w:rPr>
      </w:pPr>
    </w:p>
    <w:p w:rsidR="00C02D77" w:rsidRDefault="00C02D77" w:rsidP="008B7F6A">
      <w:pPr>
        <w:pStyle w:val="Ttulo2"/>
        <w:jc w:val="both"/>
        <w:rPr>
          <w:lang w:val="en-US"/>
        </w:rPr>
      </w:pPr>
    </w:p>
    <w:p w:rsidR="00EC3F09" w:rsidRDefault="00B50747" w:rsidP="008B7F6A">
      <w:pPr>
        <w:pStyle w:val="Ttulo2"/>
        <w:jc w:val="both"/>
        <w:rPr>
          <w:lang w:val="en-US"/>
        </w:rPr>
      </w:pPr>
      <w:bookmarkStart w:id="15" w:name="_Toc58599032"/>
      <w:r>
        <w:rPr>
          <w:lang w:val="en-US"/>
        </w:rPr>
        <w:t xml:space="preserve">Local job </w:t>
      </w:r>
      <w:r w:rsidR="00B81E5A">
        <w:rPr>
          <w:lang w:val="en-US"/>
        </w:rPr>
        <w:t>center and</w:t>
      </w:r>
      <w:r w:rsidR="00726695">
        <w:rPr>
          <w:lang w:val="en-US"/>
        </w:rPr>
        <w:t xml:space="preserve"> flexibility</w:t>
      </w:r>
      <w:bookmarkEnd w:id="15"/>
    </w:p>
    <w:p w:rsidR="003B2DAC" w:rsidRDefault="003B2DAC" w:rsidP="008B7F6A">
      <w:pPr>
        <w:jc w:val="both"/>
        <w:rPr>
          <w:rFonts w:asciiTheme="majorHAnsi" w:hAnsiTheme="majorHAnsi" w:cstheme="majorHAnsi"/>
          <w:lang w:val="en-US"/>
        </w:rPr>
      </w:pPr>
    </w:p>
    <w:p w:rsidR="003B2DAC" w:rsidRPr="00683016" w:rsidRDefault="00A130F7" w:rsidP="008B7F6A">
      <w:pPr>
        <w:jc w:val="both"/>
        <w:rPr>
          <w:rFonts w:asciiTheme="minorHAnsi" w:hAnsiTheme="minorHAnsi" w:cstheme="majorHAnsi"/>
          <w:lang w:val="en-US"/>
        </w:rPr>
      </w:pPr>
      <w:r w:rsidRPr="00683016">
        <w:rPr>
          <w:rFonts w:asciiTheme="minorHAnsi" w:hAnsiTheme="minorHAnsi" w:cstheme="majorHAnsi"/>
          <w:lang w:val="en-US"/>
        </w:rPr>
        <w:t xml:space="preserve">The flexibles jobs are really </w:t>
      </w:r>
      <w:r w:rsidR="00E045D6" w:rsidRPr="00683016">
        <w:rPr>
          <w:rFonts w:asciiTheme="minorHAnsi" w:hAnsiTheme="minorHAnsi" w:cstheme="majorHAnsi"/>
          <w:lang w:val="en-US"/>
        </w:rPr>
        <w:t>powerful</w:t>
      </w:r>
      <w:r w:rsidRPr="00683016">
        <w:rPr>
          <w:rFonts w:asciiTheme="minorHAnsi" w:hAnsiTheme="minorHAnsi" w:cstheme="majorHAnsi"/>
          <w:lang w:val="en-US"/>
        </w:rPr>
        <w:t xml:space="preserve">, in the firm it is use for employee retention and is really good opportunity for young people or </w:t>
      </w:r>
      <w:r w:rsidR="00E95C5E">
        <w:rPr>
          <w:rFonts w:asciiTheme="minorHAnsi" w:hAnsiTheme="minorHAnsi" w:cstheme="majorHAnsi"/>
          <w:lang w:val="en-US"/>
        </w:rPr>
        <w:t>childcare</w:t>
      </w:r>
      <w:r w:rsidRPr="00683016">
        <w:rPr>
          <w:rFonts w:asciiTheme="minorHAnsi" w:hAnsiTheme="minorHAnsi" w:cstheme="majorHAnsi"/>
          <w:lang w:val="en-US"/>
        </w:rPr>
        <w:t>. McDonald’s have most of it contract temporary and contractual.</w:t>
      </w:r>
    </w:p>
    <w:p w:rsidR="003B2DAC" w:rsidRPr="00683016" w:rsidRDefault="003B2DAC" w:rsidP="008B7F6A">
      <w:pPr>
        <w:jc w:val="both"/>
        <w:rPr>
          <w:rFonts w:asciiTheme="minorHAnsi" w:hAnsiTheme="minorHAnsi" w:cstheme="majorHAnsi"/>
          <w:lang w:val="en-US"/>
        </w:rPr>
      </w:pPr>
    </w:p>
    <w:p w:rsidR="003B2DAC" w:rsidRPr="00683016" w:rsidRDefault="003B2DAC" w:rsidP="008B7F6A">
      <w:pPr>
        <w:jc w:val="both"/>
        <w:rPr>
          <w:rFonts w:asciiTheme="minorHAnsi" w:hAnsiTheme="minorHAnsi" w:cstheme="majorHAnsi"/>
          <w:lang w:val="en-US"/>
        </w:rPr>
      </w:pPr>
      <w:r w:rsidRPr="00683016">
        <w:rPr>
          <w:rFonts w:asciiTheme="minorHAnsi" w:hAnsiTheme="minorHAnsi" w:cstheme="majorHAnsi"/>
          <w:lang w:val="en-US"/>
        </w:rPr>
        <w:t xml:space="preserve">The flexibility is important in McDonald’s </w:t>
      </w:r>
      <w:r w:rsidR="00A130F7" w:rsidRPr="00683016">
        <w:rPr>
          <w:rFonts w:asciiTheme="minorHAnsi" w:hAnsiTheme="minorHAnsi" w:cstheme="majorHAnsi"/>
          <w:lang w:val="en-US"/>
        </w:rPr>
        <w:t>an</w:t>
      </w:r>
      <w:r w:rsidRPr="00683016">
        <w:rPr>
          <w:rFonts w:asciiTheme="minorHAnsi" w:hAnsiTheme="minorHAnsi" w:cstheme="majorHAnsi"/>
          <w:lang w:val="en-US"/>
        </w:rPr>
        <w:t xml:space="preserve"> example that they are </w:t>
      </w:r>
      <w:r w:rsidR="00A130F7" w:rsidRPr="00683016">
        <w:rPr>
          <w:rFonts w:asciiTheme="minorHAnsi" w:hAnsiTheme="minorHAnsi" w:cstheme="majorHAnsi"/>
          <w:lang w:val="en-US"/>
        </w:rPr>
        <w:t>accorded</w:t>
      </w:r>
      <w:r w:rsidRPr="00683016">
        <w:rPr>
          <w:rFonts w:asciiTheme="minorHAnsi" w:hAnsiTheme="minorHAnsi" w:cstheme="majorHAnsi"/>
          <w:lang w:val="en-US"/>
        </w:rPr>
        <w:t xml:space="preserve"> with the environment </w:t>
      </w:r>
      <w:r w:rsidR="00A130F7" w:rsidRPr="00683016">
        <w:rPr>
          <w:rFonts w:asciiTheme="minorHAnsi" w:hAnsiTheme="minorHAnsi" w:cstheme="majorHAnsi"/>
          <w:lang w:val="en-US"/>
        </w:rPr>
        <w:t xml:space="preserve">before </w:t>
      </w:r>
      <w:r w:rsidRPr="00683016">
        <w:rPr>
          <w:rFonts w:asciiTheme="minorHAnsi" w:hAnsiTheme="minorHAnsi" w:cstheme="majorHAnsi"/>
          <w:lang w:val="en-US"/>
        </w:rPr>
        <w:t xml:space="preserve">open the restaurant after lockdown the Head Office was in contact with all the employee and they had one to one in that time they asked to the employees the ability to return to work </w:t>
      </w:r>
      <w:r w:rsidR="00A130F7" w:rsidRPr="00683016">
        <w:rPr>
          <w:rFonts w:asciiTheme="minorHAnsi" w:hAnsiTheme="minorHAnsi" w:cstheme="majorHAnsi"/>
          <w:lang w:val="en-US"/>
        </w:rPr>
        <w:t>safety</w:t>
      </w:r>
      <w:r w:rsidRPr="00683016">
        <w:rPr>
          <w:rFonts w:asciiTheme="minorHAnsi" w:hAnsiTheme="minorHAnsi" w:cstheme="majorHAnsi"/>
          <w:lang w:val="en-US"/>
        </w:rPr>
        <w:t>.</w:t>
      </w:r>
    </w:p>
    <w:p w:rsidR="00EC3F09" w:rsidRDefault="00EC3F09" w:rsidP="008B7F6A">
      <w:pPr>
        <w:jc w:val="both"/>
        <w:rPr>
          <w:rFonts w:asciiTheme="majorHAnsi" w:hAnsiTheme="majorHAnsi" w:cstheme="majorHAnsi"/>
          <w:lang w:val="en-US"/>
        </w:rPr>
      </w:pPr>
    </w:p>
    <w:p w:rsidR="00B07CFE" w:rsidRDefault="00E045D6" w:rsidP="008B7F6A">
      <w:pPr>
        <w:pStyle w:val="Ttulo2"/>
        <w:jc w:val="both"/>
        <w:rPr>
          <w:lang w:val="en-US"/>
        </w:rPr>
      </w:pPr>
      <w:bookmarkStart w:id="16" w:name="_Toc58599033"/>
      <w:r>
        <w:rPr>
          <w:lang w:val="en-US"/>
        </w:rPr>
        <w:t>Career</w:t>
      </w:r>
      <w:r w:rsidR="00B07CFE">
        <w:rPr>
          <w:lang w:val="en-US"/>
        </w:rPr>
        <w:t xml:space="preserve"> fairs</w:t>
      </w:r>
      <w:bookmarkEnd w:id="16"/>
    </w:p>
    <w:p w:rsidR="005C45F6" w:rsidRDefault="005C45F6" w:rsidP="008B7F6A">
      <w:pPr>
        <w:jc w:val="both"/>
        <w:rPr>
          <w:rFonts w:asciiTheme="majorHAnsi" w:hAnsiTheme="majorHAnsi" w:cstheme="majorHAnsi"/>
          <w:lang w:val="en-US"/>
        </w:rPr>
      </w:pPr>
    </w:p>
    <w:p w:rsidR="005C45F6" w:rsidRPr="00B915A5" w:rsidRDefault="005C45F6" w:rsidP="008B7F6A">
      <w:pPr>
        <w:jc w:val="both"/>
        <w:rPr>
          <w:rFonts w:asciiTheme="minorHAnsi" w:hAnsiTheme="minorHAnsi" w:cstheme="majorHAnsi"/>
          <w:lang w:val="en-US"/>
        </w:rPr>
      </w:pPr>
    </w:p>
    <w:p w:rsidR="005C45F6" w:rsidRPr="00B915A5" w:rsidRDefault="005C45F6" w:rsidP="008B7F6A">
      <w:pPr>
        <w:jc w:val="both"/>
        <w:rPr>
          <w:rFonts w:asciiTheme="minorHAnsi" w:eastAsia="Calibri" w:hAnsiTheme="minorHAnsi" w:cs="Calibri"/>
          <w:lang w:val="en-US"/>
        </w:rPr>
      </w:pPr>
      <w:r w:rsidRPr="00B915A5">
        <w:rPr>
          <w:rFonts w:asciiTheme="minorHAnsi" w:eastAsia="Calibri" w:hAnsiTheme="minorHAnsi" w:cs="Calibri"/>
          <w:lang w:val="en-US"/>
        </w:rPr>
        <w:t>When the company hires people one of the objectives is to engage workers because the recruitment process and trainer have a big cost and time in the company. The firm expects the worker working in the company for the long term.</w:t>
      </w:r>
    </w:p>
    <w:p w:rsidR="005C45F6" w:rsidRPr="00B915A5" w:rsidRDefault="005C45F6" w:rsidP="008B7F6A">
      <w:pPr>
        <w:jc w:val="both"/>
        <w:rPr>
          <w:rFonts w:asciiTheme="minorHAnsi" w:eastAsia="Calibri" w:hAnsiTheme="minorHAnsi" w:cs="Calibri"/>
          <w:lang w:val="en-US"/>
        </w:rPr>
      </w:pPr>
      <w:r w:rsidRPr="00B915A5">
        <w:rPr>
          <w:rFonts w:asciiTheme="minorHAnsi" w:eastAsia="Calibri" w:hAnsiTheme="minorHAnsi" w:cs="Calibri"/>
          <w:lang w:val="en-US"/>
        </w:rPr>
        <w:t>McDonalds has an education plan for employees and they provide all the tools, training and support that their employees need for growing in the company.</w:t>
      </w:r>
    </w:p>
    <w:p w:rsidR="00B07CFE" w:rsidRDefault="00C31B44" w:rsidP="008B7F6A">
      <w:pPr>
        <w:jc w:val="both"/>
        <w:rPr>
          <w:rFonts w:asciiTheme="minorHAnsi" w:hAnsiTheme="minorHAnsi" w:cstheme="majorHAnsi"/>
          <w:lang w:val="en-US"/>
        </w:rPr>
      </w:pPr>
      <w:r>
        <w:rPr>
          <w:rFonts w:asciiTheme="minorHAnsi" w:hAnsiTheme="minorHAnsi" w:cstheme="majorHAnsi"/>
          <w:lang w:val="en-US"/>
        </w:rPr>
        <w:t>Because of the currently situation McDonald’s introduce new trainer staff because we have new rules in every company to suit the cleaning. McDonalds care about clients and employees and they want that they employees are safe and</w:t>
      </w:r>
    </w:p>
    <w:p w:rsidR="00C31B44" w:rsidRPr="00C31B44" w:rsidRDefault="00683016" w:rsidP="008B7F6A">
      <w:pPr>
        <w:jc w:val="both"/>
        <w:rPr>
          <w:lang w:val="en-US"/>
        </w:rPr>
      </w:pPr>
      <w:r>
        <w:rPr>
          <w:rFonts w:asciiTheme="minorHAnsi" w:hAnsiTheme="minorHAnsi" w:cstheme="majorHAnsi"/>
          <w:lang w:val="en-US"/>
        </w:rPr>
        <w:t>Actually,</w:t>
      </w:r>
      <w:r w:rsidR="005D0196">
        <w:rPr>
          <w:rFonts w:asciiTheme="minorHAnsi" w:hAnsiTheme="minorHAnsi" w:cstheme="majorHAnsi"/>
          <w:lang w:val="en-US"/>
        </w:rPr>
        <w:t xml:space="preserve"> McDonald’s</w:t>
      </w:r>
      <w:r w:rsidR="005D0196" w:rsidRPr="005D0196">
        <w:rPr>
          <w:lang w:val="en-US"/>
        </w:rPr>
        <w:t xml:space="preserve"> invests over £43m in training each year, </w:t>
      </w:r>
      <w:r>
        <w:rPr>
          <w:lang w:val="en-US"/>
        </w:rPr>
        <w:t>this</w:t>
      </w:r>
      <w:r w:rsidR="00CE6BD6">
        <w:rPr>
          <w:lang w:val="en-US"/>
        </w:rPr>
        <w:t xml:space="preserve"> is about </w:t>
      </w:r>
      <w:r w:rsidR="005D0196" w:rsidRPr="005D0196">
        <w:rPr>
          <w:lang w:val="en-US"/>
        </w:rPr>
        <w:t>£500 per year per employee</w:t>
      </w:r>
      <w:r w:rsidR="005D0196">
        <w:rPr>
          <w:lang w:val="en-US"/>
        </w:rPr>
        <w:t xml:space="preserve">. </w:t>
      </w:r>
      <w:r w:rsidR="00C31B44" w:rsidRPr="00C31B44">
        <w:rPr>
          <w:lang w:val="en-US"/>
        </w:rPr>
        <w:t xml:space="preserve">“Our people are an absolute priority and fundamental to our success,” says Jez </w:t>
      </w:r>
      <w:proofErr w:type="spellStart"/>
      <w:r w:rsidR="00C31B44" w:rsidRPr="00C31B44">
        <w:rPr>
          <w:lang w:val="en-US"/>
        </w:rPr>
        <w:t>Langhorn</w:t>
      </w:r>
      <w:proofErr w:type="spellEnd"/>
      <w:r w:rsidR="00C31B44" w:rsidRPr="00C31B44">
        <w:rPr>
          <w:lang w:val="en-US"/>
        </w:rPr>
        <w:t>, vice president people, McDonald’s UK.</w:t>
      </w:r>
    </w:p>
    <w:p w:rsidR="00EC3F09" w:rsidRDefault="00EC3F09" w:rsidP="008B7F6A">
      <w:pPr>
        <w:jc w:val="both"/>
        <w:rPr>
          <w:rFonts w:asciiTheme="majorHAnsi" w:hAnsiTheme="majorHAnsi" w:cstheme="majorHAnsi"/>
          <w:lang w:val="en-US"/>
        </w:rPr>
      </w:pPr>
    </w:p>
    <w:p w:rsidR="003C3F8D" w:rsidRPr="00B915A5" w:rsidRDefault="003C3F8D" w:rsidP="008B7F6A">
      <w:pPr>
        <w:pStyle w:val="Ttulo2"/>
        <w:jc w:val="both"/>
        <w:rPr>
          <w:rFonts w:cstheme="majorHAnsi"/>
          <w:lang w:val="en-US"/>
        </w:rPr>
      </w:pPr>
      <w:bookmarkStart w:id="17" w:name="_Toc58599034"/>
      <w:r w:rsidRPr="00B915A5">
        <w:rPr>
          <w:rFonts w:cstheme="majorHAnsi"/>
          <w:lang w:val="en-US"/>
        </w:rPr>
        <w:t>Employee referral program</w:t>
      </w:r>
      <w:bookmarkEnd w:id="17"/>
    </w:p>
    <w:p w:rsidR="005C45F6" w:rsidRDefault="005C45F6" w:rsidP="008B7F6A">
      <w:pPr>
        <w:jc w:val="both"/>
        <w:rPr>
          <w:rFonts w:asciiTheme="majorHAnsi" w:hAnsiTheme="majorHAnsi" w:cstheme="majorHAnsi"/>
          <w:lang w:val="en-US"/>
        </w:rPr>
      </w:pPr>
    </w:p>
    <w:p w:rsidR="005C45F6" w:rsidRPr="00595BC3" w:rsidRDefault="00B915A5" w:rsidP="008B7F6A">
      <w:pPr>
        <w:jc w:val="both"/>
        <w:rPr>
          <w:rFonts w:asciiTheme="minorHAnsi" w:hAnsiTheme="minorHAnsi" w:cstheme="majorHAnsi"/>
          <w:lang w:val="en-US"/>
        </w:rPr>
      </w:pPr>
      <w:r w:rsidRPr="00595BC3">
        <w:rPr>
          <w:rFonts w:asciiTheme="minorHAnsi" w:hAnsiTheme="minorHAnsi" w:cs="Arial"/>
          <w:lang w:val="en-US"/>
        </w:rPr>
        <w:lastRenderedPageBreak/>
        <w:t xml:space="preserve">One of </w:t>
      </w:r>
      <w:r w:rsidR="00D57AE9" w:rsidRPr="00595BC3">
        <w:rPr>
          <w:rFonts w:asciiTheme="minorHAnsi" w:hAnsiTheme="minorHAnsi" w:cs="Arial"/>
          <w:lang w:val="en-US"/>
        </w:rPr>
        <w:t>the</w:t>
      </w:r>
      <w:r w:rsidR="000202DD">
        <w:rPr>
          <w:rFonts w:asciiTheme="minorHAnsi" w:hAnsiTheme="minorHAnsi" w:cs="Arial"/>
          <w:lang w:val="en-US"/>
        </w:rPr>
        <w:t xml:space="preserve"> optimum</w:t>
      </w:r>
      <w:r w:rsidR="005C45F6" w:rsidRPr="005C45F6">
        <w:rPr>
          <w:rFonts w:asciiTheme="minorHAnsi" w:hAnsiTheme="minorHAnsi" w:cs="Arial"/>
          <w:lang w:val="en-US"/>
        </w:rPr>
        <w:t xml:space="preserve"> </w:t>
      </w:r>
      <w:r w:rsidR="00683016" w:rsidRPr="005C45F6">
        <w:rPr>
          <w:rFonts w:asciiTheme="minorHAnsi" w:hAnsiTheme="minorHAnsi" w:cs="Arial"/>
          <w:lang w:val="en-US"/>
        </w:rPr>
        <w:t>methods</w:t>
      </w:r>
      <w:r w:rsidR="005C45F6" w:rsidRPr="005C45F6">
        <w:rPr>
          <w:rFonts w:asciiTheme="minorHAnsi" w:hAnsiTheme="minorHAnsi" w:cs="Arial"/>
          <w:lang w:val="en-US"/>
        </w:rPr>
        <w:t xml:space="preserve"> of hiring </w:t>
      </w:r>
      <w:r w:rsidR="000202DD">
        <w:rPr>
          <w:rFonts w:asciiTheme="minorHAnsi" w:hAnsiTheme="minorHAnsi" w:cs="Arial"/>
          <w:lang w:val="en-US"/>
        </w:rPr>
        <w:t>proper</w:t>
      </w:r>
      <w:r w:rsidR="005C45F6" w:rsidRPr="005C45F6">
        <w:rPr>
          <w:rFonts w:asciiTheme="minorHAnsi" w:hAnsiTheme="minorHAnsi" w:cs="Arial"/>
          <w:lang w:val="en-US"/>
        </w:rPr>
        <w:t xml:space="preserve"> staff people living </w:t>
      </w:r>
      <w:proofErr w:type="gramStart"/>
      <w:r w:rsidR="005C45F6" w:rsidRPr="005C45F6">
        <w:rPr>
          <w:rFonts w:asciiTheme="minorHAnsi" w:hAnsiTheme="minorHAnsi" w:cs="Arial"/>
          <w:lang w:val="en-US"/>
        </w:rPr>
        <w:t xml:space="preserve">locally </w:t>
      </w:r>
      <w:r w:rsidR="000202DD">
        <w:rPr>
          <w:rFonts w:asciiTheme="minorHAnsi" w:hAnsiTheme="minorHAnsi" w:cs="Arial"/>
          <w:lang w:val="en-US"/>
        </w:rPr>
        <w:t xml:space="preserve"> because</w:t>
      </w:r>
      <w:proofErr w:type="gramEnd"/>
      <w:r w:rsidR="000202DD">
        <w:rPr>
          <w:rFonts w:asciiTheme="minorHAnsi" w:hAnsiTheme="minorHAnsi" w:cs="Arial"/>
          <w:lang w:val="en-US"/>
        </w:rPr>
        <w:t xml:space="preserve"> they know the company </w:t>
      </w:r>
      <w:r w:rsidRPr="00595BC3">
        <w:rPr>
          <w:rFonts w:asciiTheme="minorHAnsi" w:hAnsiTheme="minorHAnsi" w:cs="Arial"/>
          <w:lang w:val="en-US"/>
        </w:rPr>
        <w:t>o</w:t>
      </w:r>
      <w:r w:rsidR="005C45F6" w:rsidRPr="005C45F6">
        <w:rPr>
          <w:rFonts w:asciiTheme="minorHAnsi" w:hAnsiTheme="minorHAnsi" w:cs="Arial"/>
          <w:lang w:val="en-US"/>
        </w:rPr>
        <w:t>r friends of existing employees</w:t>
      </w:r>
      <w:r w:rsidRPr="00595BC3">
        <w:rPr>
          <w:rFonts w:asciiTheme="minorHAnsi" w:hAnsiTheme="minorHAnsi" w:cs="Arial"/>
          <w:lang w:val="en-US"/>
        </w:rPr>
        <w:t xml:space="preserve">, because they can </w:t>
      </w:r>
      <w:r w:rsidR="00683016" w:rsidRPr="00595BC3">
        <w:rPr>
          <w:rFonts w:asciiTheme="minorHAnsi" w:hAnsiTheme="minorHAnsi" w:cs="Arial"/>
          <w:lang w:val="en-US"/>
        </w:rPr>
        <w:t>share,</w:t>
      </w:r>
      <w:r w:rsidRPr="00595BC3">
        <w:rPr>
          <w:rFonts w:asciiTheme="minorHAnsi" w:hAnsiTheme="minorHAnsi" w:cs="Arial"/>
          <w:lang w:val="en-US"/>
        </w:rPr>
        <w:t xml:space="preserve"> they own good experience. </w:t>
      </w:r>
    </w:p>
    <w:p w:rsidR="00577D53" w:rsidRPr="00013C97" w:rsidRDefault="00C31B44" w:rsidP="00013C97">
      <w:pPr>
        <w:jc w:val="both"/>
        <w:rPr>
          <w:rFonts w:asciiTheme="minorHAnsi" w:hAnsiTheme="minorHAnsi" w:cstheme="majorHAnsi"/>
          <w:lang w:val="en-US"/>
        </w:rPr>
      </w:pPr>
      <w:r w:rsidRPr="00595BC3">
        <w:rPr>
          <w:rFonts w:asciiTheme="minorHAnsi" w:hAnsiTheme="minorHAnsi" w:cstheme="majorHAnsi"/>
          <w:lang w:val="en-US"/>
        </w:rPr>
        <w:t>McDonald’s use this method to hire worker</w:t>
      </w:r>
      <w:r w:rsidR="00595BC3" w:rsidRPr="00595BC3">
        <w:rPr>
          <w:rFonts w:asciiTheme="minorHAnsi" w:hAnsiTheme="minorHAnsi" w:cstheme="majorHAnsi"/>
          <w:lang w:val="en-US"/>
        </w:rPr>
        <w:t xml:space="preserve"> s to make sure that they have the best team and customer services.</w:t>
      </w:r>
      <w:bookmarkStart w:id="18" w:name="_Toc58599035"/>
    </w:p>
    <w:p w:rsidR="00C31B44" w:rsidRDefault="003C3F8D" w:rsidP="00013C97">
      <w:pPr>
        <w:pStyle w:val="Ttulo2"/>
        <w:jc w:val="both"/>
        <w:rPr>
          <w:lang w:val="en-US"/>
        </w:rPr>
      </w:pPr>
      <w:r w:rsidRPr="00F405BC">
        <w:rPr>
          <w:lang w:val="en-US"/>
        </w:rPr>
        <w:t>Optimi</w:t>
      </w:r>
      <w:r w:rsidR="00CE6BD6">
        <w:rPr>
          <w:lang w:val="en-US"/>
        </w:rPr>
        <w:t>z</w:t>
      </w:r>
      <w:r w:rsidRPr="00F405BC">
        <w:rPr>
          <w:lang w:val="en-US"/>
        </w:rPr>
        <w:t>ed hiring process</w:t>
      </w:r>
      <w:bookmarkEnd w:id="18"/>
    </w:p>
    <w:p w:rsidR="00013C97" w:rsidRPr="00013C97" w:rsidRDefault="00013C97" w:rsidP="00013C97">
      <w:pPr>
        <w:rPr>
          <w:lang w:val="en-US"/>
        </w:rPr>
      </w:pPr>
    </w:p>
    <w:p w:rsidR="00C31B44" w:rsidRDefault="00D57AE9" w:rsidP="008B7F6A">
      <w:pPr>
        <w:jc w:val="both"/>
        <w:rPr>
          <w:lang w:val="en-US"/>
        </w:rPr>
      </w:pPr>
      <w:r w:rsidRPr="00013C97">
        <w:rPr>
          <w:rFonts w:asciiTheme="minorHAnsi" w:hAnsiTheme="minorHAnsi"/>
          <w:lang w:val="en-US"/>
        </w:rPr>
        <w:t xml:space="preserve">The </w:t>
      </w:r>
      <w:r w:rsidR="00683016" w:rsidRPr="00013C97">
        <w:rPr>
          <w:rFonts w:asciiTheme="minorHAnsi" w:hAnsiTheme="minorHAnsi"/>
          <w:lang w:val="en-US"/>
        </w:rPr>
        <w:t>optimum recruitment policies</w:t>
      </w:r>
      <w:r w:rsidR="00C31B44" w:rsidRPr="00013C97">
        <w:rPr>
          <w:rFonts w:asciiTheme="minorHAnsi" w:hAnsiTheme="minorHAnsi"/>
          <w:lang w:val="en-US"/>
        </w:rPr>
        <w:t xml:space="preserve"> and process reflects the good organization of the company. McDonald’s</w:t>
      </w:r>
      <w:r w:rsidR="00CE6BD6" w:rsidRPr="00013C97">
        <w:rPr>
          <w:rFonts w:asciiTheme="minorHAnsi" w:hAnsiTheme="minorHAnsi"/>
          <w:lang w:val="en-US"/>
        </w:rPr>
        <w:t xml:space="preserve"> have their own strategies because the competitive and environment</w:t>
      </w:r>
      <w:r w:rsidR="00595BC3" w:rsidRPr="00013C97">
        <w:rPr>
          <w:rFonts w:asciiTheme="minorHAnsi" w:hAnsiTheme="minorHAnsi"/>
          <w:lang w:val="en-US"/>
        </w:rPr>
        <w:t xml:space="preserve">. The first step is interview and second </w:t>
      </w:r>
      <w:r w:rsidR="00683016" w:rsidRPr="00013C97">
        <w:rPr>
          <w:rFonts w:asciiTheme="minorHAnsi" w:hAnsiTheme="minorHAnsi"/>
          <w:lang w:val="en-US"/>
        </w:rPr>
        <w:t>is a</w:t>
      </w:r>
      <w:r w:rsidR="00595BC3" w:rsidRPr="00013C97">
        <w:rPr>
          <w:rFonts w:asciiTheme="minorHAnsi" w:hAnsiTheme="minorHAnsi"/>
          <w:lang w:val="en-US"/>
        </w:rPr>
        <w:t xml:space="preserve"> job experience that means 2 days assessment in the restaurant and the manager will decide the hire applicant. </w:t>
      </w:r>
      <w:r w:rsidR="00595BC3" w:rsidRPr="00DD1317">
        <w:rPr>
          <w:rFonts w:asciiTheme="minorHAnsi" w:hAnsiTheme="minorHAnsi"/>
          <w:lang w:val="en-US"/>
        </w:rPr>
        <w:t>Currently they stop to make interview because of the environment and the difficult situation produce for Covi-19</w:t>
      </w:r>
    </w:p>
    <w:p w:rsidR="00C02EC9" w:rsidRDefault="00595BC3" w:rsidP="008B7F6A">
      <w:pPr>
        <w:pStyle w:val="Ttulo1"/>
        <w:jc w:val="both"/>
        <w:rPr>
          <w:lang w:val="en-US"/>
        </w:rPr>
      </w:pPr>
      <w:bookmarkStart w:id="19" w:name="_Toc58599036"/>
      <w:r>
        <w:rPr>
          <w:lang w:val="en-US"/>
        </w:rPr>
        <w:t xml:space="preserve">Critical assessment and evaluation of McDonald’s to the change in the external </w:t>
      </w:r>
      <w:r w:rsidR="00D57AE9">
        <w:rPr>
          <w:lang w:val="en-US"/>
        </w:rPr>
        <w:t>environment</w:t>
      </w:r>
      <w:r>
        <w:rPr>
          <w:lang w:val="en-US"/>
        </w:rPr>
        <w:t xml:space="preserve"> in the </w:t>
      </w:r>
      <w:r w:rsidR="00D57AE9">
        <w:rPr>
          <w:lang w:val="en-US"/>
        </w:rPr>
        <w:t>context</w:t>
      </w:r>
      <w:r>
        <w:rPr>
          <w:lang w:val="en-US"/>
        </w:rPr>
        <w:t xml:space="preserve"> of SHRM policy</w:t>
      </w:r>
      <w:bookmarkEnd w:id="19"/>
    </w:p>
    <w:p w:rsidR="00187B0C" w:rsidRPr="00863F53" w:rsidRDefault="00187B0C" w:rsidP="008B7F6A">
      <w:pPr>
        <w:jc w:val="both"/>
        <w:rPr>
          <w:rFonts w:asciiTheme="minorHAnsi" w:hAnsiTheme="minorHAnsi"/>
          <w:lang w:val="en-US"/>
        </w:rPr>
      </w:pPr>
    </w:p>
    <w:p w:rsidR="00FA09C8" w:rsidRPr="00013C97" w:rsidRDefault="00D30E57" w:rsidP="008B7F6A">
      <w:pPr>
        <w:jc w:val="both"/>
        <w:rPr>
          <w:rFonts w:asciiTheme="minorHAnsi" w:hAnsiTheme="minorHAnsi"/>
          <w:lang w:val="en-US"/>
        </w:rPr>
      </w:pPr>
      <w:r w:rsidRPr="00013C97">
        <w:rPr>
          <w:rStyle w:val="jlqj4b"/>
          <w:rFonts w:asciiTheme="minorHAnsi" w:hAnsiTheme="minorHAnsi"/>
          <w:lang w:val="en"/>
        </w:rPr>
        <w:t xml:space="preserve">The environment is in continuous change and the company with employees with diverse background need to be aware. the manager of human resource needs to understand when they make strategic and to have a culturally aligned with values and principles </w:t>
      </w:r>
      <w:proofErr w:type="spellStart"/>
      <w:r w:rsidRPr="00013C97">
        <w:rPr>
          <w:rStyle w:val="jlqj4b"/>
          <w:rFonts w:asciiTheme="minorHAnsi" w:hAnsiTheme="minorHAnsi"/>
          <w:lang w:val="en"/>
        </w:rPr>
        <w:t>os</w:t>
      </w:r>
      <w:proofErr w:type="spellEnd"/>
      <w:r w:rsidRPr="00013C97">
        <w:rPr>
          <w:rStyle w:val="jlqj4b"/>
          <w:rFonts w:asciiTheme="minorHAnsi" w:hAnsiTheme="minorHAnsi"/>
          <w:lang w:val="en"/>
        </w:rPr>
        <w:t xml:space="preserve"> each country also need to respect and be aligned with the policies and regulations that currently exist in this country.</w:t>
      </w:r>
      <w:sdt>
        <w:sdtPr>
          <w:rPr>
            <w:rStyle w:val="jlqj4b"/>
            <w:rFonts w:asciiTheme="minorHAnsi" w:hAnsiTheme="minorHAnsi"/>
            <w:lang w:val="en"/>
          </w:rPr>
          <w:id w:val="-182213114"/>
          <w:citation/>
        </w:sdtPr>
        <w:sdtContent>
          <w:r w:rsidR="00D73A22" w:rsidRPr="00013C97">
            <w:rPr>
              <w:rStyle w:val="jlqj4b"/>
              <w:rFonts w:asciiTheme="minorHAnsi" w:hAnsiTheme="minorHAnsi"/>
              <w:lang w:val="en"/>
            </w:rPr>
            <w:fldChar w:fldCharType="begin"/>
          </w:r>
          <w:r w:rsidR="00D73A22" w:rsidRPr="00013C97">
            <w:rPr>
              <w:rStyle w:val="jlqj4b"/>
              <w:rFonts w:asciiTheme="minorHAnsi" w:hAnsiTheme="minorHAnsi"/>
              <w:lang w:val="en-GB"/>
            </w:rPr>
            <w:instrText xml:space="preserve"> CITATION Cam18 \l 2057 </w:instrText>
          </w:r>
          <w:r w:rsidR="00D73A22" w:rsidRPr="00013C97">
            <w:rPr>
              <w:rStyle w:val="jlqj4b"/>
              <w:rFonts w:asciiTheme="minorHAnsi" w:hAnsiTheme="minorHAnsi"/>
              <w:lang w:val="en"/>
            </w:rPr>
            <w:fldChar w:fldCharType="separate"/>
          </w:r>
          <w:r w:rsidR="00D73A22" w:rsidRPr="00013C97">
            <w:rPr>
              <w:rStyle w:val="jlqj4b"/>
              <w:rFonts w:asciiTheme="minorHAnsi" w:hAnsiTheme="minorHAnsi"/>
              <w:noProof/>
              <w:lang w:val="en-GB"/>
            </w:rPr>
            <w:t xml:space="preserve"> </w:t>
          </w:r>
          <w:r w:rsidR="00D73A22" w:rsidRPr="00013C97">
            <w:rPr>
              <w:rFonts w:asciiTheme="minorHAnsi" w:hAnsiTheme="minorHAnsi"/>
              <w:noProof/>
              <w:lang w:val="en-GB"/>
            </w:rPr>
            <w:t>(Cam Caldwell, 2018)</w:t>
          </w:r>
          <w:r w:rsidR="00D73A22" w:rsidRPr="00013C97">
            <w:rPr>
              <w:rStyle w:val="jlqj4b"/>
              <w:rFonts w:asciiTheme="minorHAnsi" w:hAnsiTheme="minorHAnsi"/>
              <w:lang w:val="en"/>
            </w:rPr>
            <w:fldChar w:fldCharType="end"/>
          </w:r>
        </w:sdtContent>
      </w:sdt>
    </w:p>
    <w:p w:rsidR="00D73A22" w:rsidRPr="00013C97" w:rsidRDefault="00D73A22" w:rsidP="008B7F6A">
      <w:pPr>
        <w:jc w:val="both"/>
        <w:rPr>
          <w:rFonts w:asciiTheme="minorHAnsi" w:hAnsiTheme="minorHAnsi"/>
          <w:lang w:val="en-US"/>
        </w:rPr>
      </w:pPr>
    </w:p>
    <w:p w:rsidR="00187B0C" w:rsidRPr="00013C97" w:rsidRDefault="00D73A22" w:rsidP="008B7F6A">
      <w:pPr>
        <w:jc w:val="both"/>
        <w:rPr>
          <w:rFonts w:asciiTheme="minorHAnsi" w:hAnsiTheme="minorHAnsi"/>
          <w:lang w:val="en-US"/>
        </w:rPr>
      </w:pPr>
      <w:r w:rsidRPr="00013C97">
        <w:rPr>
          <w:rFonts w:asciiTheme="minorHAnsi" w:hAnsiTheme="minorHAnsi"/>
          <w:lang w:val="en-US"/>
        </w:rPr>
        <w:t>I</w:t>
      </w:r>
      <w:r w:rsidR="00187B0C" w:rsidRPr="00013C97">
        <w:rPr>
          <w:rFonts w:asciiTheme="minorHAnsi" w:hAnsiTheme="minorHAnsi"/>
          <w:lang w:val="en-US"/>
        </w:rPr>
        <w:t xml:space="preserve">n </w:t>
      </w:r>
      <w:r w:rsidR="00DB28B1" w:rsidRPr="00013C97">
        <w:rPr>
          <w:rFonts w:asciiTheme="minorHAnsi" w:hAnsiTheme="minorHAnsi"/>
          <w:lang w:val="en-US"/>
        </w:rPr>
        <w:t xml:space="preserve">the </w:t>
      </w:r>
      <w:r w:rsidR="00187B0C" w:rsidRPr="00013C97">
        <w:rPr>
          <w:rFonts w:asciiTheme="minorHAnsi" w:hAnsiTheme="minorHAnsi"/>
          <w:lang w:val="en-US"/>
        </w:rPr>
        <w:t xml:space="preserve">UK are two critical </w:t>
      </w:r>
      <w:r w:rsidR="00465D61" w:rsidRPr="00013C97">
        <w:rPr>
          <w:rFonts w:asciiTheme="minorHAnsi" w:hAnsiTheme="minorHAnsi"/>
          <w:lang w:val="en-US"/>
        </w:rPr>
        <w:t>situations</w:t>
      </w:r>
      <w:r w:rsidR="00187B0C" w:rsidRPr="00013C97">
        <w:rPr>
          <w:rFonts w:asciiTheme="minorHAnsi" w:hAnsiTheme="minorHAnsi"/>
          <w:lang w:val="en-US"/>
        </w:rPr>
        <w:t xml:space="preserve"> in 2020 because at the end of December the country go</w:t>
      </w:r>
      <w:r w:rsidR="00DB28B1" w:rsidRPr="00013C97">
        <w:rPr>
          <w:rFonts w:asciiTheme="minorHAnsi" w:hAnsiTheme="minorHAnsi"/>
          <w:lang w:val="en-US"/>
        </w:rPr>
        <w:t>es</w:t>
      </w:r>
      <w:r w:rsidR="00187B0C" w:rsidRPr="00013C97">
        <w:rPr>
          <w:rFonts w:asciiTheme="minorHAnsi" w:hAnsiTheme="minorHAnsi"/>
          <w:lang w:val="en-US"/>
        </w:rPr>
        <w:t xml:space="preserve"> out of European Union </w:t>
      </w:r>
      <w:r w:rsidR="00465D61" w:rsidRPr="00013C97">
        <w:rPr>
          <w:rFonts w:asciiTheme="minorHAnsi" w:hAnsiTheme="minorHAnsi"/>
          <w:lang w:val="en-US"/>
        </w:rPr>
        <w:t>for Brexit</w:t>
      </w:r>
      <w:r w:rsidR="00187B0C" w:rsidRPr="00013C97">
        <w:rPr>
          <w:rFonts w:asciiTheme="minorHAnsi" w:hAnsiTheme="minorHAnsi"/>
          <w:lang w:val="en-US"/>
        </w:rPr>
        <w:t xml:space="preserve"> </w:t>
      </w:r>
      <w:r w:rsidR="00DB28B1" w:rsidRPr="00013C97">
        <w:rPr>
          <w:rFonts w:asciiTheme="minorHAnsi" w:hAnsiTheme="minorHAnsi"/>
          <w:lang w:val="en-US"/>
        </w:rPr>
        <w:t>also,</w:t>
      </w:r>
      <w:r w:rsidR="00187B0C" w:rsidRPr="00013C97">
        <w:rPr>
          <w:rFonts w:asciiTheme="minorHAnsi" w:hAnsiTheme="minorHAnsi"/>
          <w:lang w:val="en-US"/>
        </w:rPr>
        <w:t xml:space="preserve"> we have as well the </w:t>
      </w:r>
      <w:proofErr w:type="spellStart"/>
      <w:r w:rsidR="00187B0C" w:rsidRPr="00013C97">
        <w:rPr>
          <w:rFonts w:asciiTheme="minorHAnsi" w:hAnsiTheme="minorHAnsi"/>
          <w:lang w:val="en-US"/>
        </w:rPr>
        <w:t>Covid</w:t>
      </w:r>
      <w:proofErr w:type="spellEnd"/>
      <w:r w:rsidR="00187B0C" w:rsidRPr="00013C97">
        <w:rPr>
          <w:rFonts w:asciiTheme="minorHAnsi" w:hAnsiTheme="minorHAnsi"/>
          <w:lang w:val="en-US"/>
        </w:rPr>
        <w:t xml:space="preserve"> -19 situation.  </w:t>
      </w:r>
    </w:p>
    <w:p w:rsidR="00465D61" w:rsidRPr="00013C97" w:rsidRDefault="00465D61" w:rsidP="008B7F6A">
      <w:pPr>
        <w:jc w:val="both"/>
        <w:rPr>
          <w:rFonts w:asciiTheme="minorHAnsi" w:hAnsiTheme="minorHAnsi"/>
          <w:lang w:val="en-US"/>
        </w:rPr>
      </w:pPr>
      <w:r w:rsidRPr="00013C97">
        <w:rPr>
          <w:rFonts w:asciiTheme="minorHAnsi" w:hAnsiTheme="minorHAnsi"/>
          <w:lang w:val="en-US"/>
        </w:rPr>
        <w:t xml:space="preserve">The consequences for the Brexit </w:t>
      </w:r>
      <w:proofErr w:type="gramStart"/>
      <w:r w:rsidRPr="00013C97">
        <w:rPr>
          <w:rFonts w:asciiTheme="minorHAnsi" w:hAnsiTheme="minorHAnsi"/>
          <w:lang w:val="en-US"/>
        </w:rPr>
        <w:t>is</w:t>
      </w:r>
      <w:proofErr w:type="gramEnd"/>
      <w:r w:rsidRPr="00013C97">
        <w:rPr>
          <w:rFonts w:asciiTheme="minorHAnsi" w:hAnsiTheme="minorHAnsi"/>
          <w:lang w:val="en-US"/>
        </w:rPr>
        <w:t xml:space="preserve"> that in UK the </w:t>
      </w:r>
      <w:r w:rsidR="00D01520" w:rsidRPr="00013C97">
        <w:rPr>
          <w:rFonts w:asciiTheme="minorHAnsi" w:hAnsiTheme="minorHAnsi"/>
          <w:lang w:val="en-US"/>
        </w:rPr>
        <w:t xml:space="preserve">immigration </w:t>
      </w:r>
      <w:r w:rsidR="00DB585B" w:rsidRPr="00013C97">
        <w:rPr>
          <w:rFonts w:asciiTheme="minorHAnsi" w:hAnsiTheme="minorHAnsi"/>
          <w:lang w:val="en-US"/>
        </w:rPr>
        <w:t>t</w:t>
      </w:r>
      <w:r w:rsidRPr="00013C97">
        <w:rPr>
          <w:rFonts w:asciiTheme="minorHAnsi" w:hAnsiTheme="minorHAnsi"/>
          <w:lang w:val="en-US"/>
        </w:rPr>
        <w:t xml:space="preserve">raffic will be less and many people will be back to their country. </w:t>
      </w:r>
    </w:p>
    <w:p w:rsidR="00863F53" w:rsidRPr="00013C97" w:rsidRDefault="00DB29AA" w:rsidP="008B7F6A">
      <w:pPr>
        <w:jc w:val="both"/>
        <w:rPr>
          <w:rFonts w:asciiTheme="minorHAnsi" w:hAnsiTheme="minorHAnsi"/>
          <w:lang w:val="en-US"/>
        </w:rPr>
      </w:pPr>
      <w:r w:rsidRPr="00013C97">
        <w:rPr>
          <w:rFonts w:asciiTheme="minorHAnsi" w:hAnsiTheme="minorHAnsi"/>
          <w:lang w:val="en-US"/>
        </w:rPr>
        <w:t>In addition</w:t>
      </w:r>
      <w:r w:rsidR="00CF0684" w:rsidRPr="00013C97">
        <w:rPr>
          <w:rFonts w:asciiTheme="minorHAnsi" w:hAnsiTheme="minorHAnsi"/>
          <w:lang w:val="en-US"/>
        </w:rPr>
        <w:t xml:space="preserve">, McDonald’s want to increasing the open hours and they will need more workers after Brexit to finding people with permission to work in </w:t>
      </w:r>
      <w:r w:rsidR="00DB28B1" w:rsidRPr="00013C97">
        <w:rPr>
          <w:rFonts w:asciiTheme="minorHAnsi" w:hAnsiTheme="minorHAnsi"/>
          <w:lang w:val="en-US"/>
        </w:rPr>
        <w:t xml:space="preserve">the </w:t>
      </w:r>
      <w:r w:rsidR="00CF0684" w:rsidRPr="00013C97">
        <w:rPr>
          <w:rFonts w:asciiTheme="minorHAnsi" w:hAnsiTheme="minorHAnsi"/>
          <w:lang w:val="en-US"/>
        </w:rPr>
        <w:t>UK will be harder, they need to meet all the requirement that UK requires</w:t>
      </w:r>
      <w:r w:rsidR="007B10C0" w:rsidRPr="00013C97">
        <w:rPr>
          <w:rFonts w:asciiTheme="minorHAnsi" w:hAnsiTheme="minorHAnsi"/>
          <w:lang w:val="en-US"/>
        </w:rPr>
        <w:t>. Currently el 35,8% McDonald’s employee are from European Union.</w:t>
      </w:r>
      <w:r w:rsidR="00487578" w:rsidRPr="00013C97">
        <w:rPr>
          <w:rFonts w:asciiTheme="minorHAnsi" w:hAnsiTheme="minorHAnsi" w:cs="Arial"/>
          <w:noProof/>
          <w:lang w:val="en-GB"/>
        </w:rPr>
        <w:t xml:space="preserve"> </w:t>
      </w:r>
      <w:sdt>
        <w:sdtPr>
          <w:rPr>
            <w:rFonts w:asciiTheme="minorHAnsi" w:hAnsiTheme="minorHAnsi" w:cs="Arial"/>
            <w:noProof/>
            <w:lang w:val="en-GB"/>
          </w:rPr>
          <w:id w:val="-818340059"/>
          <w:citation/>
        </w:sdtPr>
        <w:sdtContent>
          <w:r w:rsidR="00487578" w:rsidRPr="00013C97">
            <w:rPr>
              <w:rFonts w:asciiTheme="minorHAnsi" w:hAnsiTheme="minorHAnsi" w:cs="Arial"/>
              <w:noProof/>
              <w:lang w:val="en-GB"/>
            </w:rPr>
            <w:fldChar w:fldCharType="begin"/>
          </w:r>
          <w:r w:rsidR="00487578" w:rsidRPr="00013C97">
            <w:rPr>
              <w:rFonts w:asciiTheme="minorHAnsi" w:hAnsiTheme="minorHAnsi" w:cs="Arial"/>
              <w:noProof/>
              <w:lang w:val="en-GB"/>
            </w:rPr>
            <w:instrText xml:space="preserve"> CITATION gov \l 2057 </w:instrText>
          </w:r>
          <w:r w:rsidR="00487578" w:rsidRPr="00013C97">
            <w:rPr>
              <w:rFonts w:asciiTheme="minorHAnsi" w:hAnsiTheme="minorHAnsi" w:cs="Arial"/>
              <w:noProof/>
              <w:lang w:val="en-GB"/>
            </w:rPr>
            <w:fldChar w:fldCharType="separate"/>
          </w:r>
          <w:r w:rsidR="00D73A22" w:rsidRPr="00013C97">
            <w:rPr>
              <w:rFonts w:asciiTheme="minorHAnsi" w:hAnsiTheme="minorHAnsi" w:cs="Arial"/>
              <w:noProof/>
              <w:lang w:val="en-GB"/>
            </w:rPr>
            <w:t>(gov, n.d.)</w:t>
          </w:r>
          <w:r w:rsidR="00487578" w:rsidRPr="00013C97">
            <w:rPr>
              <w:rFonts w:asciiTheme="minorHAnsi" w:hAnsiTheme="minorHAnsi" w:cs="Arial"/>
              <w:noProof/>
              <w:lang w:val="en-GB"/>
            </w:rPr>
            <w:fldChar w:fldCharType="end"/>
          </w:r>
        </w:sdtContent>
      </w:sdt>
    </w:p>
    <w:p w:rsidR="00863F53" w:rsidRPr="00013C97" w:rsidRDefault="00863F53" w:rsidP="008B7F6A">
      <w:pPr>
        <w:jc w:val="both"/>
        <w:rPr>
          <w:rStyle w:val="jlqj4b"/>
          <w:rFonts w:asciiTheme="minorHAnsi" w:hAnsiTheme="minorHAnsi"/>
          <w:lang w:val="en"/>
        </w:rPr>
      </w:pPr>
    </w:p>
    <w:p w:rsidR="00863F53" w:rsidRPr="00013C97" w:rsidRDefault="00307BDD" w:rsidP="008B7F6A">
      <w:pPr>
        <w:jc w:val="both"/>
        <w:rPr>
          <w:rStyle w:val="jlqj4b"/>
          <w:rFonts w:asciiTheme="minorHAnsi" w:hAnsiTheme="minorHAnsi"/>
          <w:lang w:val="en"/>
        </w:rPr>
      </w:pPr>
      <w:r w:rsidRPr="00013C97">
        <w:rPr>
          <w:rStyle w:val="jlqj4b"/>
          <w:rFonts w:asciiTheme="minorHAnsi" w:hAnsiTheme="minorHAnsi"/>
          <w:lang w:val="en"/>
        </w:rPr>
        <w:t>McDonald’s</w:t>
      </w:r>
      <w:r w:rsidR="00863F53" w:rsidRPr="00013C97">
        <w:rPr>
          <w:rStyle w:val="jlqj4b"/>
          <w:rFonts w:asciiTheme="minorHAnsi" w:hAnsiTheme="minorHAnsi"/>
          <w:lang w:val="en"/>
        </w:rPr>
        <w:t xml:space="preserve"> to adapt to Brexit and the possible lack of workers has created several strategies</w:t>
      </w:r>
      <w:r w:rsidRPr="00013C97">
        <w:rPr>
          <w:rStyle w:val="jlqj4b"/>
          <w:rFonts w:asciiTheme="minorHAnsi" w:hAnsiTheme="minorHAnsi"/>
          <w:lang w:val="en"/>
        </w:rPr>
        <w:t xml:space="preserve"> to support more groups to enter the labour </w:t>
      </w:r>
      <w:r w:rsidR="00DB585B" w:rsidRPr="00013C97">
        <w:rPr>
          <w:rStyle w:val="jlqj4b"/>
          <w:rFonts w:asciiTheme="minorHAnsi" w:hAnsiTheme="minorHAnsi"/>
          <w:lang w:val="en"/>
        </w:rPr>
        <w:t>market,</w:t>
      </w:r>
      <w:r w:rsidR="00863F53" w:rsidRPr="00013C97">
        <w:rPr>
          <w:rStyle w:val="jlqj4b"/>
          <w:rFonts w:asciiTheme="minorHAnsi" w:hAnsiTheme="minorHAnsi"/>
          <w:lang w:val="en"/>
        </w:rPr>
        <w:t xml:space="preserve"> one of them is to support young people to enter the market, another of them is aid programs </w:t>
      </w:r>
      <w:proofErr w:type="gramStart"/>
      <w:r w:rsidR="00863F53" w:rsidRPr="00013C97">
        <w:rPr>
          <w:rStyle w:val="jlqj4b"/>
          <w:rFonts w:asciiTheme="minorHAnsi" w:hAnsiTheme="minorHAnsi"/>
          <w:lang w:val="en"/>
        </w:rPr>
        <w:t xml:space="preserve">for </w:t>
      </w:r>
      <w:r w:rsidR="00DB29AA" w:rsidRPr="00013C97">
        <w:rPr>
          <w:rStyle w:val="jlqj4b"/>
          <w:rFonts w:asciiTheme="minorHAnsi" w:hAnsiTheme="minorHAnsi"/>
          <w:lang w:val="en"/>
        </w:rPr>
        <w:t xml:space="preserve"> </w:t>
      </w:r>
      <w:proofErr w:type="spellStart"/>
      <w:r w:rsidR="00DB29AA" w:rsidRPr="00013C97">
        <w:rPr>
          <w:rStyle w:val="jlqj4b"/>
          <w:rFonts w:asciiTheme="minorHAnsi" w:hAnsiTheme="minorHAnsi"/>
          <w:lang w:val="en"/>
        </w:rPr>
        <w:t>loca</w:t>
      </w:r>
      <w:proofErr w:type="spellEnd"/>
      <w:proofErr w:type="gramEnd"/>
      <w:r w:rsidR="00DB29AA" w:rsidRPr="00013C97">
        <w:rPr>
          <w:rStyle w:val="jlqj4b"/>
          <w:rFonts w:asciiTheme="minorHAnsi" w:hAnsiTheme="minorHAnsi"/>
          <w:lang w:val="en"/>
        </w:rPr>
        <w:t xml:space="preserve">; </w:t>
      </w:r>
      <w:r w:rsidR="00863F53" w:rsidRPr="00013C97">
        <w:rPr>
          <w:rStyle w:val="jlqj4b"/>
          <w:rFonts w:asciiTheme="minorHAnsi" w:hAnsiTheme="minorHAnsi"/>
          <w:lang w:val="en"/>
        </w:rPr>
        <w:t>citizens with different backgrounds and who are difficult to enter.</w:t>
      </w:r>
      <w:r w:rsidR="00863F53" w:rsidRPr="00013C97">
        <w:rPr>
          <w:rStyle w:val="viiyi"/>
          <w:rFonts w:asciiTheme="minorHAnsi" w:hAnsiTheme="minorHAnsi"/>
          <w:lang w:val="en"/>
        </w:rPr>
        <w:t xml:space="preserve"> </w:t>
      </w:r>
      <w:r w:rsidR="00863F53" w:rsidRPr="00013C97">
        <w:rPr>
          <w:rStyle w:val="jlqj4b"/>
          <w:rFonts w:asciiTheme="minorHAnsi" w:hAnsiTheme="minorHAnsi"/>
          <w:lang w:val="en"/>
        </w:rPr>
        <w:t>The labor market, also as it has always promoted, has flexible hours for its workers, which makes people who have obligations but need to work</w:t>
      </w:r>
      <w:r w:rsidRPr="00013C97">
        <w:rPr>
          <w:rStyle w:val="jlqj4b"/>
          <w:rFonts w:asciiTheme="minorHAnsi" w:hAnsiTheme="minorHAnsi"/>
          <w:lang w:val="en"/>
        </w:rPr>
        <w:t>.</w:t>
      </w:r>
      <w:sdt>
        <w:sdtPr>
          <w:rPr>
            <w:rStyle w:val="jlqj4b"/>
            <w:rFonts w:asciiTheme="minorHAnsi" w:hAnsiTheme="minorHAnsi"/>
            <w:lang w:val="en"/>
          </w:rPr>
          <w:id w:val="-1014301165"/>
          <w:citation/>
        </w:sdtPr>
        <w:sdtContent>
          <w:r w:rsidRPr="00013C97">
            <w:rPr>
              <w:rStyle w:val="jlqj4b"/>
              <w:rFonts w:asciiTheme="minorHAnsi" w:hAnsiTheme="minorHAnsi"/>
              <w:lang w:val="en"/>
            </w:rPr>
            <w:fldChar w:fldCharType="begin"/>
          </w:r>
          <w:r w:rsidRPr="00013C97">
            <w:rPr>
              <w:rStyle w:val="jlqj4b"/>
              <w:rFonts w:asciiTheme="minorHAnsi" w:hAnsiTheme="minorHAnsi"/>
              <w:lang w:val="en-GB"/>
            </w:rPr>
            <w:instrText xml:space="preserve"> CITATION gov \l 2057 </w:instrText>
          </w:r>
          <w:r w:rsidRPr="00013C97">
            <w:rPr>
              <w:rStyle w:val="jlqj4b"/>
              <w:rFonts w:asciiTheme="minorHAnsi" w:hAnsiTheme="minorHAnsi"/>
              <w:lang w:val="en"/>
            </w:rPr>
            <w:fldChar w:fldCharType="separate"/>
          </w:r>
          <w:r w:rsidR="00D73A22" w:rsidRPr="00013C97">
            <w:rPr>
              <w:rStyle w:val="jlqj4b"/>
              <w:rFonts w:asciiTheme="minorHAnsi" w:hAnsiTheme="minorHAnsi"/>
              <w:noProof/>
              <w:lang w:val="en-GB"/>
            </w:rPr>
            <w:t xml:space="preserve"> </w:t>
          </w:r>
          <w:r w:rsidR="00D73A22" w:rsidRPr="00013C97">
            <w:rPr>
              <w:rFonts w:asciiTheme="minorHAnsi" w:hAnsiTheme="minorHAnsi"/>
              <w:noProof/>
              <w:lang w:val="en-GB"/>
            </w:rPr>
            <w:t>(gov, n.d.)</w:t>
          </w:r>
          <w:r w:rsidRPr="00013C97">
            <w:rPr>
              <w:rStyle w:val="jlqj4b"/>
              <w:rFonts w:asciiTheme="minorHAnsi" w:hAnsiTheme="minorHAnsi"/>
              <w:lang w:val="en"/>
            </w:rPr>
            <w:fldChar w:fldCharType="end"/>
          </w:r>
        </w:sdtContent>
      </w:sdt>
    </w:p>
    <w:p w:rsidR="00307BDD" w:rsidRPr="00013C97" w:rsidRDefault="00307BDD" w:rsidP="008B7F6A">
      <w:pPr>
        <w:jc w:val="both"/>
        <w:rPr>
          <w:rFonts w:asciiTheme="minorHAnsi" w:hAnsiTheme="minorHAnsi"/>
          <w:lang w:val="en-US"/>
        </w:rPr>
      </w:pPr>
    </w:p>
    <w:p w:rsidR="00863F53" w:rsidRPr="00013C97" w:rsidRDefault="00307BDD" w:rsidP="008B7F6A">
      <w:pPr>
        <w:jc w:val="both"/>
        <w:rPr>
          <w:rFonts w:asciiTheme="minorHAnsi" w:hAnsiTheme="minorHAnsi"/>
          <w:lang w:val="en"/>
        </w:rPr>
      </w:pPr>
      <w:r w:rsidRPr="00013C97">
        <w:rPr>
          <w:rFonts w:asciiTheme="minorHAnsi" w:hAnsiTheme="minorHAnsi"/>
          <w:lang w:val="en"/>
        </w:rPr>
        <w:lastRenderedPageBreak/>
        <w:t>McDonald’s</w:t>
      </w:r>
      <w:r w:rsidR="00863F53" w:rsidRPr="00013C97">
        <w:rPr>
          <w:rFonts w:asciiTheme="minorHAnsi" w:hAnsiTheme="minorHAnsi"/>
          <w:lang w:val="en"/>
        </w:rPr>
        <w:t xml:space="preserve"> has adapted to the Covid-19 situation </w:t>
      </w:r>
      <w:r w:rsidRPr="00013C97">
        <w:rPr>
          <w:rFonts w:asciiTheme="minorHAnsi" w:hAnsiTheme="minorHAnsi"/>
          <w:lang w:val="en"/>
        </w:rPr>
        <w:t xml:space="preserve">invested </w:t>
      </w:r>
      <w:r w:rsidR="00DB585B" w:rsidRPr="00013C97">
        <w:rPr>
          <w:rFonts w:asciiTheme="minorHAnsi" w:hAnsiTheme="minorHAnsi"/>
          <w:lang w:val="en"/>
        </w:rPr>
        <w:t xml:space="preserve">in high quality </w:t>
      </w:r>
      <w:r w:rsidR="00863F53" w:rsidRPr="00013C97">
        <w:rPr>
          <w:rFonts w:asciiTheme="minorHAnsi" w:hAnsiTheme="minorHAnsi"/>
          <w:lang w:val="en"/>
        </w:rPr>
        <w:t xml:space="preserve">cleaning training for its employees. Keeping your employees and customers healthy and safe </w:t>
      </w:r>
      <w:r w:rsidRPr="00013C97">
        <w:rPr>
          <w:rFonts w:asciiTheme="minorHAnsi" w:hAnsiTheme="minorHAnsi"/>
          <w:lang w:val="en"/>
        </w:rPr>
        <w:t>as it is your</w:t>
      </w:r>
      <w:r w:rsidR="00863F53" w:rsidRPr="00013C97">
        <w:rPr>
          <w:rFonts w:asciiTheme="minorHAnsi" w:hAnsiTheme="minorHAnsi"/>
          <w:lang w:val="en"/>
        </w:rPr>
        <w:t xml:space="preserve"> first priority.</w:t>
      </w:r>
    </w:p>
    <w:p w:rsidR="00C41D08" w:rsidRPr="00013C97" w:rsidRDefault="00C41D08" w:rsidP="008B7F6A">
      <w:pPr>
        <w:jc w:val="both"/>
        <w:rPr>
          <w:rFonts w:asciiTheme="minorHAnsi" w:hAnsiTheme="minorHAnsi"/>
          <w:lang w:val="en-US"/>
        </w:rPr>
      </w:pPr>
    </w:p>
    <w:p w:rsidR="00C41D08" w:rsidRPr="00013C97" w:rsidRDefault="00C41D08" w:rsidP="008B7F6A">
      <w:pPr>
        <w:jc w:val="both"/>
        <w:rPr>
          <w:rFonts w:asciiTheme="minorHAnsi" w:hAnsiTheme="minorHAnsi"/>
          <w:lang w:val="en-US"/>
        </w:rPr>
      </w:pPr>
      <w:r w:rsidRPr="00013C97">
        <w:rPr>
          <w:rFonts w:asciiTheme="minorHAnsi" w:hAnsiTheme="minorHAnsi"/>
          <w:lang w:val="en-US"/>
        </w:rPr>
        <w:t xml:space="preserve">In the </w:t>
      </w:r>
      <w:r w:rsidR="006C7B69" w:rsidRPr="00013C97">
        <w:rPr>
          <w:rFonts w:asciiTheme="minorHAnsi" w:hAnsiTheme="minorHAnsi"/>
          <w:lang w:val="en-US"/>
        </w:rPr>
        <w:t>annual</w:t>
      </w:r>
      <w:r w:rsidRPr="00013C97">
        <w:rPr>
          <w:rFonts w:asciiTheme="minorHAnsi" w:hAnsiTheme="minorHAnsi"/>
          <w:lang w:val="en-US"/>
        </w:rPr>
        <w:t xml:space="preserve"> report from 2019 McDonal</w:t>
      </w:r>
      <w:r w:rsidR="006C7B69" w:rsidRPr="00013C97">
        <w:rPr>
          <w:rFonts w:asciiTheme="minorHAnsi" w:hAnsiTheme="minorHAnsi"/>
          <w:lang w:val="en-US"/>
        </w:rPr>
        <w:t>d</w:t>
      </w:r>
      <w:r w:rsidRPr="00013C97">
        <w:rPr>
          <w:rFonts w:asciiTheme="minorHAnsi" w:hAnsiTheme="minorHAnsi"/>
          <w:lang w:val="en-US"/>
        </w:rPr>
        <w:t>’s remember that</w:t>
      </w:r>
      <w:r w:rsidR="00A978CB" w:rsidRPr="00013C97">
        <w:rPr>
          <w:rFonts w:asciiTheme="minorHAnsi" w:hAnsiTheme="minorHAnsi"/>
          <w:lang w:val="en-US"/>
        </w:rPr>
        <w:t xml:space="preserve"> </w:t>
      </w:r>
      <w:r w:rsidR="00A978CB" w:rsidRPr="00013C97">
        <w:rPr>
          <w:rFonts w:asciiTheme="minorHAnsi" w:hAnsiTheme="minorHAnsi" w:cs="Courier New"/>
          <w:lang w:val="en"/>
        </w:rPr>
        <w:t xml:space="preserve">with all this current situation, </w:t>
      </w:r>
      <w:proofErr w:type="spellStart"/>
      <w:r w:rsidR="00A978CB" w:rsidRPr="00013C97">
        <w:rPr>
          <w:rFonts w:asciiTheme="minorHAnsi" w:hAnsiTheme="minorHAnsi" w:cs="Courier New"/>
          <w:lang w:val="en"/>
        </w:rPr>
        <w:t>Mcdonadl’s</w:t>
      </w:r>
      <w:proofErr w:type="spellEnd"/>
      <w:r w:rsidR="00A978CB" w:rsidRPr="00013C97">
        <w:rPr>
          <w:rFonts w:asciiTheme="minorHAnsi" w:hAnsiTheme="minorHAnsi" w:cs="Courier New"/>
          <w:lang w:val="en"/>
        </w:rPr>
        <w:t xml:space="preserve"> thinks about protecting the well-being of its clients, its workers and the entire community since this is its number one priority</w:t>
      </w:r>
      <w:r w:rsidR="00A978CB" w:rsidRPr="00013C97">
        <w:rPr>
          <w:rFonts w:asciiTheme="minorHAnsi" w:hAnsiTheme="minorHAnsi"/>
          <w:lang w:val="en-US"/>
        </w:rPr>
        <w:t>.</w:t>
      </w:r>
      <w:sdt>
        <w:sdtPr>
          <w:rPr>
            <w:rFonts w:asciiTheme="minorHAnsi" w:hAnsiTheme="minorHAnsi" w:cs="Arial"/>
            <w:lang w:val="en-US"/>
          </w:rPr>
          <w:id w:val="886381664"/>
          <w:citation/>
        </w:sdtPr>
        <w:sdtContent>
          <w:r w:rsidRPr="00013C97">
            <w:rPr>
              <w:rFonts w:asciiTheme="minorHAnsi" w:hAnsiTheme="minorHAnsi" w:cs="Arial"/>
              <w:lang w:val="en-US"/>
            </w:rPr>
            <w:fldChar w:fldCharType="begin"/>
          </w:r>
          <w:r w:rsidRPr="00013C97">
            <w:rPr>
              <w:rFonts w:asciiTheme="minorHAnsi" w:hAnsiTheme="minorHAnsi" w:cs="Arial"/>
              <w:lang w:val="en-GB"/>
            </w:rPr>
            <w:instrText xml:space="preserve"> CITATION McD19 \l 2057 </w:instrText>
          </w:r>
          <w:r w:rsidRPr="00013C97">
            <w:rPr>
              <w:rFonts w:asciiTheme="minorHAnsi" w:hAnsiTheme="minorHAnsi" w:cs="Arial"/>
              <w:lang w:val="en-US"/>
            </w:rPr>
            <w:fldChar w:fldCharType="separate"/>
          </w:r>
          <w:r w:rsidR="00D73A22" w:rsidRPr="00013C97">
            <w:rPr>
              <w:rFonts w:asciiTheme="minorHAnsi" w:hAnsiTheme="minorHAnsi" w:cs="Arial"/>
              <w:noProof/>
              <w:lang w:val="en-GB"/>
            </w:rPr>
            <w:t xml:space="preserve"> (Report, 2019)</w:t>
          </w:r>
          <w:r w:rsidRPr="00013C97">
            <w:rPr>
              <w:rFonts w:asciiTheme="minorHAnsi" w:hAnsiTheme="minorHAnsi" w:cs="Arial"/>
              <w:lang w:val="en-US"/>
            </w:rPr>
            <w:fldChar w:fldCharType="end"/>
          </w:r>
        </w:sdtContent>
      </w:sdt>
    </w:p>
    <w:p w:rsidR="00013C97" w:rsidRDefault="00013C97" w:rsidP="008B7F6A">
      <w:pPr>
        <w:pStyle w:val="Ttulo1"/>
        <w:jc w:val="both"/>
        <w:rPr>
          <w:lang w:val="en-US"/>
        </w:rPr>
      </w:pPr>
      <w:bookmarkStart w:id="20" w:name="_Toc58599037"/>
    </w:p>
    <w:p w:rsidR="00013C97" w:rsidRDefault="00013C97" w:rsidP="008B7F6A">
      <w:pPr>
        <w:pStyle w:val="Ttulo1"/>
        <w:jc w:val="both"/>
        <w:rPr>
          <w:lang w:val="en-US"/>
        </w:rPr>
      </w:pPr>
    </w:p>
    <w:p w:rsidR="00DB585B" w:rsidRDefault="00766EB2" w:rsidP="008B7F6A">
      <w:pPr>
        <w:pStyle w:val="Ttulo1"/>
        <w:jc w:val="both"/>
        <w:rPr>
          <w:lang w:val="en-US"/>
        </w:rPr>
      </w:pPr>
      <w:r>
        <w:rPr>
          <w:lang w:val="en-US"/>
        </w:rPr>
        <w:t>C</w:t>
      </w:r>
      <w:r w:rsidR="00C41D08">
        <w:rPr>
          <w:lang w:val="en-US"/>
        </w:rPr>
        <w:t>oncl</w:t>
      </w:r>
      <w:r w:rsidR="0063045F" w:rsidRPr="0063045F">
        <w:rPr>
          <w:lang w:val="en-US"/>
        </w:rPr>
        <w:t>usion</w:t>
      </w:r>
      <w:bookmarkEnd w:id="20"/>
    </w:p>
    <w:p w:rsidR="00C25A0F" w:rsidRDefault="00C25A0F" w:rsidP="008B7F6A">
      <w:pPr>
        <w:jc w:val="both"/>
        <w:rPr>
          <w:lang w:val="en-US"/>
        </w:rPr>
      </w:pPr>
    </w:p>
    <w:p w:rsidR="00766EB2" w:rsidRDefault="00C25A0F" w:rsidP="008B7F6A">
      <w:pPr>
        <w:jc w:val="both"/>
        <w:rPr>
          <w:rStyle w:val="jlqj4b"/>
          <w:lang w:val="en"/>
        </w:rPr>
      </w:pPr>
      <w:r>
        <w:rPr>
          <w:rStyle w:val="jlqj4b"/>
          <w:lang w:val="en"/>
        </w:rPr>
        <w:t xml:space="preserve">In this critical analysis on </w:t>
      </w:r>
      <w:r w:rsidR="00D47F13">
        <w:rPr>
          <w:rStyle w:val="jlqj4b"/>
          <w:lang w:val="en"/>
        </w:rPr>
        <w:t>McDonald’s</w:t>
      </w:r>
      <w:r>
        <w:rPr>
          <w:rStyle w:val="jlqj4b"/>
          <w:lang w:val="en"/>
        </w:rPr>
        <w:t xml:space="preserve"> and how the recruitment system must be adapted abroad, we can see how McDonalds is adapting to all the changes that occur with </w:t>
      </w:r>
      <w:proofErr w:type="spellStart"/>
      <w:r>
        <w:rPr>
          <w:rStyle w:val="jlqj4b"/>
          <w:lang w:val="en"/>
        </w:rPr>
        <w:t>Covid</w:t>
      </w:r>
      <w:proofErr w:type="spellEnd"/>
      <w:r w:rsidR="00013C97">
        <w:rPr>
          <w:rStyle w:val="jlqj4b"/>
          <w:lang w:val="en-GB"/>
        </w:rPr>
        <w:t>-</w:t>
      </w:r>
      <w:r>
        <w:rPr>
          <w:rStyle w:val="jlqj4b"/>
          <w:lang w:val="en"/>
        </w:rPr>
        <w:t xml:space="preserve">19 and how it will adapt when Brexit </w:t>
      </w:r>
      <w:r w:rsidR="00D47F13">
        <w:rPr>
          <w:rStyle w:val="jlqj4b"/>
          <w:lang w:val="en"/>
        </w:rPr>
        <w:t>begin</w:t>
      </w:r>
      <w:r>
        <w:rPr>
          <w:rStyle w:val="jlqj4b"/>
          <w:lang w:val="en"/>
        </w:rPr>
        <w:t>. In conclusion, this company adapts to changes quickly since it is one of the most important in the world in fast food.</w:t>
      </w:r>
    </w:p>
    <w:p w:rsidR="00C25A0F" w:rsidRPr="00C25A0F" w:rsidRDefault="00766EB2" w:rsidP="008B7F6A">
      <w:pPr>
        <w:jc w:val="both"/>
        <w:rPr>
          <w:lang w:val="en-US"/>
        </w:rPr>
      </w:pPr>
      <w:r>
        <w:rPr>
          <w:rStyle w:val="jlqj4b"/>
          <w:lang w:val="en"/>
        </w:rPr>
        <w:t>T</w:t>
      </w:r>
      <w:r w:rsidR="00C25A0F">
        <w:rPr>
          <w:rStyle w:val="jlqj4b"/>
          <w:lang w:val="en"/>
        </w:rPr>
        <w:t>he only big problem they really have is turnover, their practices to retain employees should improve since it has a high rate of people who leave work and this is producing a significant expense per worker for the company. In my opinion, a very good form of retention apart from all the benefits that McDonald's promotes for employees would be an economic compensation as it could be a Bonus every 3 months that the workers are in the company. Due to Covid-19 and as the strike has caused right now, I do not think they will find this problem but it will surely be a problem from 2021.</w:t>
      </w:r>
    </w:p>
    <w:p w:rsidR="00C25A0F" w:rsidRPr="00C25A0F" w:rsidRDefault="00C25A0F" w:rsidP="00C25A0F">
      <w:pPr>
        <w:rPr>
          <w:lang w:val="en-US"/>
        </w:rPr>
      </w:pPr>
    </w:p>
    <w:bookmarkStart w:id="21" w:name="_Toc58599038" w:displacedByCustomXml="next"/>
    <w:sdt>
      <w:sdtPr>
        <w:id w:val="-1668626949"/>
        <w:docPartObj>
          <w:docPartGallery w:val="Bibliographies"/>
          <w:docPartUnique/>
        </w:docPartObj>
      </w:sdtPr>
      <w:sdtEndPr>
        <w:rPr>
          <w:rFonts w:ascii="Times New Roman" w:eastAsia="Times New Roman" w:hAnsi="Times New Roman" w:cs="Times New Roman"/>
          <w:b w:val="0"/>
          <w:bCs w:val="0"/>
          <w:i w:val="0"/>
          <w:iCs w:val="0"/>
          <w:sz w:val="24"/>
          <w:szCs w:val="24"/>
        </w:rPr>
      </w:sdtEndPr>
      <w:sdtContent>
        <w:p w:rsidR="00683016" w:rsidRPr="00FA09C8" w:rsidRDefault="00683016">
          <w:pPr>
            <w:pStyle w:val="Ttulo1"/>
            <w:rPr>
              <w:lang w:val="en-US"/>
            </w:rPr>
          </w:pPr>
          <w:r w:rsidRPr="00683016">
            <w:rPr>
              <w:lang w:val="en-US"/>
            </w:rPr>
            <w:t>Bibliogr</w:t>
          </w:r>
          <w:r w:rsidR="00DB29AA">
            <w:rPr>
              <w:lang w:val="en-US"/>
            </w:rPr>
            <w:t>aphy</w:t>
          </w:r>
          <w:bookmarkEnd w:id="21"/>
        </w:p>
        <w:sdt>
          <w:sdtPr>
            <w:id w:val="111145805"/>
            <w:bibliography/>
          </w:sdtPr>
          <w:sdtContent>
            <w:p w:rsidR="00D73A22" w:rsidRDefault="00D73A22" w:rsidP="00D73A22">
              <w:pPr>
                <w:pStyle w:val="Bibliografa"/>
              </w:pPr>
            </w:p>
            <w:p w:rsidR="00D73A22" w:rsidRDefault="00683016" w:rsidP="00D73A22">
              <w:pPr>
                <w:pStyle w:val="Bibliografa"/>
                <w:rPr>
                  <w:noProof/>
                  <w:lang w:val="en-US"/>
                </w:rPr>
              </w:pPr>
              <w:r>
                <w:fldChar w:fldCharType="begin"/>
              </w:r>
              <w:r w:rsidRPr="00683016">
                <w:rPr>
                  <w:lang w:val="en-US"/>
                </w:rPr>
                <w:instrText>BIBLIOGRAPHY</w:instrText>
              </w:r>
              <w:r>
                <w:fldChar w:fldCharType="separate"/>
              </w:r>
              <w:r w:rsidR="00D73A22">
                <w:rPr>
                  <w:noProof/>
                  <w:lang w:val="en-US"/>
                </w:rPr>
                <w:t xml:space="preserve">5, s. C., 2018. </w:t>
              </w:r>
              <w:r w:rsidR="00D73A22">
                <w:rPr>
                  <w:i/>
                  <w:iCs/>
                  <w:noProof/>
                  <w:lang w:val="en-US"/>
                </w:rPr>
                <w:t xml:space="preserve">What is un external enviroment in business. </w:t>
              </w:r>
              <w:r w:rsidR="00D73A22">
                <w:rPr>
                  <w:noProof/>
                  <w:lang w:val="en-US"/>
                </w:rPr>
                <w:t>s.l.:s.n.</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t xml:space="preserve">Armstrong, M., 03/04/2014 . </w:t>
              </w:r>
              <w:r>
                <w:rPr>
                  <w:i/>
                  <w:iCs/>
                  <w:noProof/>
                  <w:lang w:val="en-US"/>
                </w:rPr>
                <w:t xml:space="preserve">Armstrong's handbook of human resource management practice.. </w:t>
              </w:r>
              <w:r>
                <w:rPr>
                  <w:noProof/>
                  <w:lang w:val="en-US"/>
                </w:rPr>
                <w:t>s.l.:s.n.</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t xml:space="preserve">BBC, 2020. </w:t>
              </w:r>
              <w:r>
                <w:rPr>
                  <w:i/>
                  <w:iCs/>
                  <w:noProof/>
                  <w:lang w:val="en-US"/>
                </w:rPr>
                <w:t xml:space="preserve">www.bbc.co.uk/news/business-52660591. </w:t>
              </w:r>
              <w:r>
                <w:rPr>
                  <w:noProof/>
                  <w:lang w:val="en-US"/>
                </w:rPr>
                <w:t>[Online].</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t xml:space="preserve">Breaking, 2020. </w:t>
              </w:r>
              <w:r>
                <w:rPr>
                  <w:i/>
                  <w:iCs/>
                  <w:noProof/>
                  <w:lang w:val="en-US"/>
                </w:rPr>
                <w:t xml:space="preserve">https://www.cnbc.com/2020/11/09/mcdonald-targets-mid-single-digit-sales-growth-in-2021-and-2022.html. </w:t>
              </w:r>
              <w:r>
                <w:rPr>
                  <w:noProof/>
                  <w:lang w:val="en-US"/>
                </w:rPr>
                <w:t>[Online].</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lastRenderedPageBreak/>
                <w:t xml:space="preserve">Brown, G. L. S. a. K. G., 2011. </w:t>
              </w:r>
              <w:r>
                <w:rPr>
                  <w:i/>
                  <w:iCs/>
                  <w:noProof/>
                  <w:lang w:val="en-US"/>
                </w:rPr>
                <w:t xml:space="preserve">Making Human Resource Management Strategic. </w:t>
              </w:r>
              <w:r>
                <w:rPr>
                  <w:noProof/>
                  <w:lang w:val="en-US"/>
                </w:rPr>
                <w:t>s.l.:s.n.</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t xml:space="preserve">Cam Caldwell, P. a. V. A. D., 2018. </w:t>
              </w:r>
              <w:r>
                <w:rPr>
                  <w:i/>
                  <w:iCs/>
                  <w:noProof/>
                  <w:lang w:val="en-US"/>
                </w:rPr>
                <w:t xml:space="preserve">Strategic Human Resource Management. </w:t>
              </w:r>
              <w:r>
                <w:rPr>
                  <w:noProof/>
                  <w:lang w:val="en-US"/>
                </w:rPr>
                <w:t>s.l.:s.n.</w:t>
              </w:r>
            </w:p>
            <w:p w:rsidR="00D73A22" w:rsidRPr="00CA5B77" w:rsidRDefault="00D73A22" w:rsidP="00D73A22">
              <w:pPr>
                <w:pStyle w:val="Bibliografa"/>
                <w:rPr>
                  <w:noProof/>
                  <w:lang w:val="en-US"/>
                </w:rPr>
              </w:pPr>
            </w:p>
            <w:p w:rsidR="00D73A22" w:rsidRPr="00D73A22" w:rsidRDefault="00D73A22" w:rsidP="00D73A22">
              <w:pPr>
                <w:pStyle w:val="Bibliografa"/>
                <w:rPr>
                  <w:noProof/>
                </w:rPr>
              </w:pPr>
              <w:r w:rsidRPr="00D73A22">
                <w:rPr>
                  <w:noProof/>
                </w:rPr>
                <w:t xml:space="preserve">CEOpedia, 2019. </w:t>
              </w:r>
              <w:r w:rsidRPr="00D73A22">
                <w:rPr>
                  <w:i/>
                  <w:iCs/>
                  <w:noProof/>
                </w:rPr>
                <w:t xml:space="preserve">External enviroment. </w:t>
              </w:r>
              <w:r w:rsidRPr="00D73A22">
                <w:rPr>
                  <w:noProof/>
                </w:rPr>
                <w:t>s.l.:s.n.</w:t>
              </w:r>
            </w:p>
            <w:p w:rsidR="00D73A22" w:rsidRPr="00CA5B77" w:rsidRDefault="00D73A22" w:rsidP="00D73A22">
              <w:pPr>
                <w:pStyle w:val="Bibliografa"/>
                <w:rPr>
                  <w:noProof/>
                </w:rPr>
              </w:pPr>
            </w:p>
            <w:p w:rsidR="00D73A22" w:rsidRDefault="00D73A22" w:rsidP="00D73A22">
              <w:pPr>
                <w:pStyle w:val="Bibliografa"/>
                <w:rPr>
                  <w:noProof/>
                  <w:lang w:val="en-US"/>
                </w:rPr>
              </w:pPr>
              <w:r>
                <w:rPr>
                  <w:noProof/>
                  <w:lang w:val="en-US"/>
                </w:rPr>
                <w:t xml:space="preserve">Gov.uk, 2020. </w:t>
              </w:r>
              <w:r>
                <w:rPr>
                  <w:i/>
                  <w:iCs/>
                  <w:noProof/>
                  <w:lang w:val="en-US"/>
                </w:rPr>
                <w:t xml:space="preserve">www.ons.gov.uk. </w:t>
              </w:r>
              <w:r>
                <w:rPr>
                  <w:noProof/>
                  <w:lang w:val="en-US"/>
                </w:rPr>
                <w:t xml:space="preserve">[Online] </w:t>
              </w:r>
              <w:r>
                <w:rPr>
                  <w:noProof/>
                  <w:lang w:val="en-US"/>
                </w:rPr>
                <w:br/>
              </w:r>
            </w:p>
            <w:p w:rsidR="00D73A22" w:rsidRDefault="00D73A22" w:rsidP="00D73A22">
              <w:pPr>
                <w:pStyle w:val="Bibliografa"/>
                <w:rPr>
                  <w:noProof/>
                  <w:lang w:val="en-US"/>
                </w:rPr>
              </w:pPr>
              <w:r>
                <w:rPr>
                  <w:noProof/>
                  <w:lang w:val="en-US"/>
                </w:rPr>
                <w:t xml:space="preserve">Available at: </w:t>
              </w:r>
              <w:r>
                <w:rPr>
                  <w:noProof/>
                  <w:u w:val="single"/>
                  <w:lang w:val="en-US"/>
                </w:rPr>
                <w:t>Gov.uk</w:t>
              </w:r>
            </w:p>
            <w:p w:rsidR="00D73A22" w:rsidRDefault="00D73A22" w:rsidP="00D73A22">
              <w:pPr>
                <w:pStyle w:val="Bibliografa"/>
                <w:rPr>
                  <w:noProof/>
                  <w:lang w:val="en-US"/>
                </w:rPr>
              </w:pPr>
              <w:r>
                <w:rPr>
                  <w:noProof/>
                  <w:lang w:val="en-US"/>
                </w:rPr>
                <w:t xml:space="preserve">gov, n.d. </w:t>
              </w:r>
              <w:r>
                <w:rPr>
                  <w:i/>
                  <w:iCs/>
                  <w:noProof/>
                  <w:lang w:val="en-US"/>
                </w:rPr>
                <w:t xml:space="preserve">service.gov.uk. </w:t>
              </w:r>
              <w:r>
                <w:rPr>
                  <w:noProof/>
                  <w:lang w:val="en-US"/>
                </w:rPr>
                <w:t xml:space="preserve">[Online] </w:t>
              </w:r>
              <w:r>
                <w:rPr>
                  <w:noProof/>
                  <w:lang w:val="en-US"/>
                </w:rPr>
                <w:br/>
              </w:r>
            </w:p>
            <w:p w:rsidR="00D73A22" w:rsidRDefault="00D73A22" w:rsidP="00D73A22">
              <w:pPr>
                <w:pStyle w:val="Bibliografa"/>
                <w:rPr>
                  <w:noProof/>
                  <w:lang w:val="en-US"/>
                </w:rPr>
              </w:pPr>
              <w:r>
                <w:rPr>
                  <w:noProof/>
                  <w:lang w:val="en-US"/>
                </w:rPr>
                <w:t xml:space="preserve">Available at: </w:t>
              </w:r>
              <w:r>
                <w:rPr>
                  <w:noProof/>
                  <w:u w:val="single"/>
                  <w:lang w:val="en-US"/>
                </w:rPr>
                <w:t>https://assets.publishing.service.gov.uk/government/uploads/system/uploads/attachment_data/file/693128/McDonald_s.PDF</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t xml:space="preserve">Mcdonald´s, B. N., 2020. </w:t>
              </w:r>
              <w:r>
                <w:rPr>
                  <w:i/>
                  <w:iCs/>
                  <w:noProof/>
                  <w:lang w:val="en-US"/>
                </w:rPr>
                <w:t xml:space="preserve">https://www.bbc.co.uk/news/technology-49664633. </w:t>
              </w:r>
              <w:r>
                <w:rPr>
                  <w:noProof/>
                  <w:lang w:val="en-US"/>
                </w:rPr>
                <w:t>[Online].</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t xml:space="preserve">NEW, B., 2020. </w:t>
              </w:r>
              <w:r>
                <w:rPr>
                  <w:i/>
                  <w:iCs/>
                  <w:noProof/>
                  <w:lang w:val="en-US"/>
                </w:rPr>
                <w:t xml:space="preserve">https://www.bbc.co.uk/news/health-55040635. </w:t>
              </w:r>
              <w:r>
                <w:rPr>
                  <w:noProof/>
                  <w:lang w:val="en-US"/>
                </w:rPr>
                <w:t>[Online].</w:t>
              </w:r>
            </w:p>
            <w:p w:rsidR="00D73A22" w:rsidRDefault="00D73A22" w:rsidP="00D73A22">
              <w:pPr>
                <w:pStyle w:val="Bibliografa"/>
                <w:rPr>
                  <w:noProof/>
                  <w:lang w:val="en-US"/>
                </w:rPr>
              </w:pPr>
            </w:p>
            <w:p w:rsidR="00D73A22" w:rsidRDefault="00D73A22" w:rsidP="00D73A22">
              <w:pPr>
                <w:pStyle w:val="Bibliografa"/>
                <w:rPr>
                  <w:i/>
                  <w:iCs/>
                  <w:noProof/>
                  <w:lang w:val="en-US"/>
                </w:rPr>
              </w:pPr>
              <w:r>
                <w:rPr>
                  <w:noProof/>
                  <w:lang w:val="en-US"/>
                </w:rPr>
                <w:t xml:space="preserve">Parker, R. A., 200. </w:t>
              </w:r>
              <w:r>
                <w:rPr>
                  <w:i/>
                  <w:iCs/>
                  <w:noProof/>
                  <w:lang w:val="en-US"/>
                </w:rPr>
                <w:t xml:space="preserve">Human Resource Handbook Guide to Effective Employee </w:t>
              </w:r>
            </w:p>
            <w:p w:rsidR="00D73A22" w:rsidRDefault="00D73A22" w:rsidP="00D73A22">
              <w:pPr>
                <w:pStyle w:val="Bibliografa"/>
                <w:rPr>
                  <w:noProof/>
                  <w:lang w:val="en-US"/>
                </w:rPr>
              </w:pPr>
              <w:r>
                <w:rPr>
                  <w:i/>
                  <w:iCs/>
                  <w:noProof/>
                  <w:lang w:val="en-US"/>
                </w:rPr>
                <w:t xml:space="preserve">Management.. </w:t>
              </w:r>
              <w:r>
                <w:rPr>
                  <w:noProof/>
                  <w:lang w:val="en-US"/>
                </w:rPr>
                <w:t>s.l.:s.n.</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t xml:space="preserve">Pilbeam, S., 2010. </w:t>
              </w:r>
              <w:r>
                <w:rPr>
                  <w:i/>
                  <w:iCs/>
                  <w:noProof/>
                  <w:lang w:val="en-US"/>
                </w:rPr>
                <w:t xml:space="preserve">People resourcing and talent planning: HRM in practice. </w:t>
              </w:r>
              <w:r>
                <w:rPr>
                  <w:noProof/>
                  <w:lang w:val="en-US"/>
                </w:rPr>
                <w:t>s.l.:s.n.</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t xml:space="preserve">Report, M. A., 2019. [Online] </w:t>
              </w:r>
              <w:r>
                <w:rPr>
                  <w:noProof/>
                  <w:lang w:val="en-US"/>
                </w:rPr>
                <w:br/>
              </w:r>
            </w:p>
            <w:p w:rsidR="00D73A22" w:rsidRDefault="00D73A22" w:rsidP="00D73A22">
              <w:pPr>
                <w:pStyle w:val="Bibliografa"/>
                <w:rPr>
                  <w:noProof/>
                  <w:lang w:val="en-US"/>
                </w:rPr>
              </w:pPr>
              <w:r>
                <w:rPr>
                  <w:noProof/>
                  <w:lang w:val="en-US"/>
                </w:rPr>
                <w:t xml:space="preserve">Available at: </w:t>
              </w:r>
              <w:r>
                <w:rPr>
                  <w:noProof/>
                  <w:u w:val="single"/>
                  <w:lang w:val="en-US"/>
                </w:rPr>
                <w:t>https://www.annualreports.com/HostedData/AnnualReports/PDF/NYSE_MCD_2019.pdf</w:t>
              </w:r>
            </w:p>
            <w:p w:rsidR="00D73A22" w:rsidRDefault="00D73A22" w:rsidP="00D73A22">
              <w:pPr>
                <w:pStyle w:val="Bibliografa"/>
                <w:rPr>
                  <w:noProof/>
                  <w:lang w:val="en-US"/>
                </w:rPr>
              </w:pPr>
              <w:r>
                <w:rPr>
                  <w:noProof/>
                  <w:lang w:val="en-US"/>
                </w:rPr>
                <w:t xml:space="preserve">studies, B. c., 2019. </w:t>
              </w:r>
              <w:r>
                <w:rPr>
                  <w:i/>
                  <w:iCs/>
                  <w:noProof/>
                  <w:lang w:val="en-US"/>
                </w:rPr>
                <w:t xml:space="preserve">https://businesscasestudies.co.uk/recruiting-selecting-and-training-for-success/. </w:t>
              </w:r>
              <w:r>
                <w:rPr>
                  <w:noProof/>
                  <w:lang w:val="en-US"/>
                </w:rPr>
                <w:t>[Online].</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t xml:space="preserve">Torrington, D. A. C. J., 2010. </w:t>
              </w:r>
              <w:r>
                <w:rPr>
                  <w:i/>
                  <w:iCs/>
                  <w:noProof/>
                  <w:lang w:val="en-US"/>
                </w:rPr>
                <w:t xml:space="preserve">Human Resource Management 13th edition. </w:t>
              </w:r>
              <w:r>
                <w:rPr>
                  <w:noProof/>
                  <w:lang w:val="en-US"/>
                </w:rPr>
                <w:t>s.l.:s.n.</w:t>
              </w:r>
            </w:p>
            <w:p w:rsidR="00D73A22" w:rsidRPr="00CA5B77" w:rsidRDefault="00D73A22" w:rsidP="00D73A22">
              <w:pPr>
                <w:pStyle w:val="Bibliografa"/>
                <w:rPr>
                  <w:noProof/>
                </w:rPr>
              </w:pPr>
              <w:r w:rsidRPr="00CA5B77">
                <w:rPr>
                  <w:noProof/>
                </w:rPr>
                <w:t>U</w:t>
              </w:r>
            </w:p>
            <w:p w:rsidR="00D73A22" w:rsidRPr="00CA5B77" w:rsidRDefault="00D73A22" w:rsidP="00D73A22">
              <w:pPr>
                <w:pStyle w:val="Bibliografa"/>
                <w:rPr>
                  <w:noProof/>
                </w:rPr>
              </w:pPr>
              <w:r w:rsidRPr="00CA5B77">
                <w:rPr>
                  <w:noProof/>
                </w:rPr>
                <w:t xml:space="preserve">K, M., n.d. </w:t>
              </w:r>
              <w:r w:rsidRPr="00CA5B77">
                <w:rPr>
                  <w:i/>
                  <w:iCs/>
                  <w:noProof/>
                </w:rPr>
                <w:t xml:space="preserve">https://people.mcdonalds.co.uk/head-office-opportunities/. </w:t>
              </w:r>
              <w:r w:rsidRPr="00CA5B77">
                <w:rPr>
                  <w:noProof/>
                </w:rPr>
                <w:t>s.l.:s.n.</w:t>
              </w:r>
            </w:p>
            <w:p w:rsidR="00D73A22" w:rsidRPr="00CA5B77" w:rsidRDefault="00D73A22" w:rsidP="00D73A22">
              <w:pPr>
                <w:pStyle w:val="Bibliografa"/>
                <w:rPr>
                  <w:noProof/>
                </w:rPr>
              </w:pPr>
            </w:p>
            <w:p w:rsidR="00D73A22" w:rsidRDefault="00D73A22" w:rsidP="00D73A22">
              <w:pPr>
                <w:pStyle w:val="Bibliografa"/>
                <w:rPr>
                  <w:noProof/>
                  <w:lang w:val="en-US"/>
                </w:rPr>
              </w:pPr>
              <w:r>
                <w:rPr>
                  <w:noProof/>
                  <w:lang w:val="en-US"/>
                </w:rPr>
                <w:t xml:space="preserve">V.SKILL, 2020. </w:t>
              </w:r>
              <w:r>
                <w:rPr>
                  <w:i/>
                  <w:iCs/>
                  <w:noProof/>
                  <w:lang w:val="en-US"/>
                </w:rPr>
                <w:t xml:space="preserve">https://www.vskills.in/certification/blog/technological-environment/. </w:t>
              </w:r>
              <w:r>
                <w:rPr>
                  <w:noProof/>
                  <w:lang w:val="en-US"/>
                </w:rPr>
                <w:t>[Online].</w:t>
              </w:r>
            </w:p>
            <w:p w:rsidR="00D73A22" w:rsidRDefault="00D73A22" w:rsidP="00D73A22">
              <w:pPr>
                <w:pStyle w:val="Bibliografa"/>
                <w:rPr>
                  <w:noProof/>
                  <w:lang w:val="en-US"/>
                </w:rPr>
              </w:pPr>
            </w:p>
            <w:p w:rsidR="00D73A22" w:rsidRDefault="00D73A22" w:rsidP="00D73A22">
              <w:pPr>
                <w:pStyle w:val="Bibliografa"/>
                <w:rPr>
                  <w:noProof/>
                  <w:lang w:val="en-US"/>
                </w:rPr>
              </w:pPr>
              <w:r>
                <w:rPr>
                  <w:noProof/>
                  <w:lang w:val="en-US"/>
                </w:rPr>
                <w:t>v, n.d. [Online].</w:t>
              </w:r>
            </w:p>
            <w:p w:rsidR="00073B9F" w:rsidRPr="00683016" w:rsidRDefault="00683016" w:rsidP="00D73A22">
              <w:r>
                <w:rPr>
                  <w:b/>
                  <w:bCs/>
                  <w:noProof/>
                </w:rPr>
                <w:fldChar w:fldCharType="end"/>
              </w:r>
            </w:p>
          </w:sdtContent>
        </w:sdt>
      </w:sdtContent>
    </w:sdt>
    <w:p w:rsidR="00073B9F" w:rsidRPr="008846ED" w:rsidRDefault="00073B9F" w:rsidP="00073B9F">
      <w:pPr>
        <w:rPr>
          <w:lang w:val="en-US"/>
        </w:rPr>
      </w:pPr>
    </w:p>
    <w:p w:rsidR="00073B9F" w:rsidRPr="008846ED" w:rsidRDefault="00073B9F" w:rsidP="00073B9F">
      <w:pPr>
        <w:rPr>
          <w:lang w:val="en-US"/>
        </w:rPr>
      </w:pPr>
    </w:p>
    <w:p w:rsidR="00073B9F" w:rsidRPr="008846ED" w:rsidRDefault="00073B9F" w:rsidP="00073B9F">
      <w:pPr>
        <w:rPr>
          <w:lang w:val="en-US"/>
        </w:rPr>
      </w:pPr>
    </w:p>
    <w:p w:rsidR="00073B9F" w:rsidRPr="008846ED" w:rsidRDefault="00073B9F" w:rsidP="00073B9F">
      <w:pPr>
        <w:rPr>
          <w:lang w:val="en-US"/>
        </w:rPr>
      </w:pPr>
    </w:p>
    <w:p w:rsidR="00073B9F" w:rsidRPr="008846ED" w:rsidRDefault="00073B9F" w:rsidP="00073B9F">
      <w:pPr>
        <w:rPr>
          <w:lang w:val="en-US"/>
        </w:rPr>
      </w:pPr>
    </w:p>
    <w:p w:rsidR="00073B9F" w:rsidRPr="008846ED" w:rsidRDefault="00073B9F" w:rsidP="00073B9F">
      <w:pPr>
        <w:rPr>
          <w:lang w:val="en-US"/>
        </w:rPr>
      </w:pPr>
    </w:p>
    <w:p w:rsidR="00073B9F" w:rsidRPr="008846ED" w:rsidRDefault="00073B9F" w:rsidP="00073B9F">
      <w:pPr>
        <w:rPr>
          <w:lang w:val="en-US"/>
        </w:rPr>
      </w:pPr>
    </w:p>
    <w:p w:rsidR="00073B9F" w:rsidRPr="008846ED" w:rsidRDefault="00073B9F" w:rsidP="00073B9F">
      <w:pPr>
        <w:rPr>
          <w:lang w:val="en-US"/>
        </w:rPr>
      </w:pPr>
    </w:p>
    <w:p w:rsidR="00073B9F" w:rsidRPr="008846ED" w:rsidRDefault="00073B9F" w:rsidP="00073B9F">
      <w:pPr>
        <w:rPr>
          <w:lang w:val="en-US"/>
        </w:rPr>
      </w:pPr>
    </w:p>
    <w:p w:rsidR="00073B9F" w:rsidRPr="008846ED" w:rsidRDefault="00073B9F" w:rsidP="00073B9F">
      <w:pPr>
        <w:rPr>
          <w:lang w:val="en-US"/>
        </w:rPr>
      </w:pPr>
    </w:p>
    <w:sectPr w:rsidR="00073B9F" w:rsidRPr="008846ED" w:rsidSect="00CA5B77">
      <w:headerReference w:type="default" r:id="rId14"/>
      <w:footerReference w:type="default" r:id="rId15"/>
      <w:headerReference w:type="first" r:id="rId16"/>
      <w:pgSz w:w="11900" w:h="16840"/>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B0200" w:rsidRDefault="009B0200" w:rsidP="00510ADF">
      <w:r>
        <w:separator/>
      </w:r>
    </w:p>
  </w:endnote>
  <w:endnote w:type="continuationSeparator" w:id="0">
    <w:p w:rsidR="009B0200" w:rsidRDefault="009B0200" w:rsidP="00510A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761D3" w:rsidRDefault="002761D3">
    <w:pPr>
      <w:pStyle w:val="Piedepgina"/>
      <w:rPr>
        <w:lang w:val="en-GB"/>
      </w:rPr>
    </w:pPr>
  </w:p>
  <w:p w:rsidR="00761734" w:rsidRPr="00761734" w:rsidRDefault="00761734">
    <w:pPr>
      <w:pStyle w:val="Piedepgina"/>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B0200" w:rsidRDefault="009B0200" w:rsidP="00510ADF">
      <w:r>
        <w:separator/>
      </w:r>
    </w:p>
  </w:footnote>
  <w:footnote w:type="continuationSeparator" w:id="0">
    <w:p w:rsidR="009B0200" w:rsidRDefault="009B0200" w:rsidP="00510A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761D3" w:rsidRDefault="006F3F6F" w:rsidP="006F3F6F">
    <w:pPr>
      <w:pStyle w:val="Encabezado"/>
      <w:ind w:right="-1141"/>
      <w:jc w:val="right"/>
    </w:pPr>
    <w:r w:rsidRPr="0063045F">
      <w:rPr>
        <w:noProof/>
        <w:lang w:val="en-US"/>
      </w:rPr>
      <w:drawing>
        <wp:inline distT="0" distB="0" distL="0" distR="0" wp14:anchorId="7A7B4FDA" wp14:editId="67B35DF2">
          <wp:extent cx="740924" cy="493949"/>
          <wp:effectExtent l="0" t="0" r="0" b="1905"/>
          <wp:docPr id="4" name="Imagen 4" descr="/var/folders/vz/qghrx_sx2dg6qtsvp2nljyk40000gn/T/com.microsoft.Word/Content.MSO/1FEC0BB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vz/qghrx_sx2dg6qtsvp2nljyk40000gn/T/com.microsoft.Word/Content.MSO/1FEC0BB9.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4205" cy="502803"/>
                  </a:xfrm>
                  <a:prstGeom prst="rect">
                    <a:avLst/>
                  </a:prstGeom>
                  <a:noFill/>
                  <a:ln>
                    <a:noFill/>
                  </a:ln>
                </pic:spPr>
              </pic:pic>
            </a:graphicData>
          </a:graphic>
        </wp:inline>
      </w:drawing>
    </w:r>
  </w:p>
  <w:p w:rsidR="002761D3" w:rsidRDefault="002761D3" w:rsidP="002761D3">
    <w:pPr>
      <w:pStyle w:val="Encabezado"/>
      <w:ind w:right="-1283"/>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77D53" w:rsidRDefault="00577D53">
    <w:pPr>
      <w:pStyle w:val="Encabezado"/>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CA63A5"/>
    <w:multiLevelType w:val="hybridMultilevel"/>
    <w:tmpl w:val="001C6F32"/>
    <w:lvl w:ilvl="0" w:tplc="4282D188">
      <w:start w:val="1"/>
      <w:numFmt w:val="upperLetter"/>
      <w:lvlText w:val="%1-"/>
      <w:lvlJc w:val="left"/>
      <w:pPr>
        <w:ind w:left="928" w:hanging="360"/>
      </w:pPr>
      <w:rPr>
        <w:rFonts w:hint="default"/>
      </w:rPr>
    </w:lvl>
    <w:lvl w:ilvl="1" w:tplc="040A0019" w:tentative="1">
      <w:start w:val="1"/>
      <w:numFmt w:val="lowerLetter"/>
      <w:lvlText w:val="%2."/>
      <w:lvlJc w:val="left"/>
      <w:pPr>
        <w:ind w:left="1648" w:hanging="360"/>
      </w:pPr>
    </w:lvl>
    <w:lvl w:ilvl="2" w:tplc="040A001B" w:tentative="1">
      <w:start w:val="1"/>
      <w:numFmt w:val="lowerRoman"/>
      <w:lvlText w:val="%3."/>
      <w:lvlJc w:val="right"/>
      <w:pPr>
        <w:ind w:left="2368" w:hanging="180"/>
      </w:pPr>
    </w:lvl>
    <w:lvl w:ilvl="3" w:tplc="040A000F" w:tentative="1">
      <w:start w:val="1"/>
      <w:numFmt w:val="decimal"/>
      <w:lvlText w:val="%4."/>
      <w:lvlJc w:val="left"/>
      <w:pPr>
        <w:ind w:left="3088" w:hanging="360"/>
      </w:pPr>
    </w:lvl>
    <w:lvl w:ilvl="4" w:tplc="040A0019" w:tentative="1">
      <w:start w:val="1"/>
      <w:numFmt w:val="lowerLetter"/>
      <w:lvlText w:val="%5."/>
      <w:lvlJc w:val="left"/>
      <w:pPr>
        <w:ind w:left="3808" w:hanging="360"/>
      </w:pPr>
    </w:lvl>
    <w:lvl w:ilvl="5" w:tplc="040A001B" w:tentative="1">
      <w:start w:val="1"/>
      <w:numFmt w:val="lowerRoman"/>
      <w:lvlText w:val="%6."/>
      <w:lvlJc w:val="right"/>
      <w:pPr>
        <w:ind w:left="4528" w:hanging="180"/>
      </w:pPr>
    </w:lvl>
    <w:lvl w:ilvl="6" w:tplc="040A000F" w:tentative="1">
      <w:start w:val="1"/>
      <w:numFmt w:val="decimal"/>
      <w:lvlText w:val="%7."/>
      <w:lvlJc w:val="left"/>
      <w:pPr>
        <w:ind w:left="5248" w:hanging="360"/>
      </w:pPr>
    </w:lvl>
    <w:lvl w:ilvl="7" w:tplc="040A0019" w:tentative="1">
      <w:start w:val="1"/>
      <w:numFmt w:val="lowerLetter"/>
      <w:lvlText w:val="%8."/>
      <w:lvlJc w:val="left"/>
      <w:pPr>
        <w:ind w:left="5968" w:hanging="360"/>
      </w:pPr>
    </w:lvl>
    <w:lvl w:ilvl="8" w:tplc="040A001B" w:tentative="1">
      <w:start w:val="1"/>
      <w:numFmt w:val="lowerRoman"/>
      <w:lvlText w:val="%9."/>
      <w:lvlJc w:val="right"/>
      <w:pPr>
        <w:ind w:left="6688" w:hanging="180"/>
      </w:pPr>
    </w:lvl>
  </w:abstractNum>
  <w:abstractNum w:abstractNumId="1" w15:restartNumberingAfterBreak="0">
    <w:nsid w:val="15A937C0"/>
    <w:multiLevelType w:val="hybridMultilevel"/>
    <w:tmpl w:val="001C6F32"/>
    <w:lvl w:ilvl="0" w:tplc="4282D188">
      <w:start w:val="1"/>
      <w:numFmt w:val="upperLetter"/>
      <w:lvlText w:val="%1-"/>
      <w:lvlJc w:val="left"/>
      <w:pPr>
        <w:ind w:left="928" w:hanging="360"/>
      </w:pPr>
      <w:rPr>
        <w:rFonts w:hint="default"/>
      </w:rPr>
    </w:lvl>
    <w:lvl w:ilvl="1" w:tplc="040A0019" w:tentative="1">
      <w:start w:val="1"/>
      <w:numFmt w:val="lowerLetter"/>
      <w:lvlText w:val="%2."/>
      <w:lvlJc w:val="left"/>
      <w:pPr>
        <w:ind w:left="1648" w:hanging="360"/>
      </w:pPr>
    </w:lvl>
    <w:lvl w:ilvl="2" w:tplc="040A001B" w:tentative="1">
      <w:start w:val="1"/>
      <w:numFmt w:val="lowerRoman"/>
      <w:lvlText w:val="%3."/>
      <w:lvlJc w:val="right"/>
      <w:pPr>
        <w:ind w:left="2368" w:hanging="180"/>
      </w:pPr>
    </w:lvl>
    <w:lvl w:ilvl="3" w:tplc="040A000F" w:tentative="1">
      <w:start w:val="1"/>
      <w:numFmt w:val="decimal"/>
      <w:lvlText w:val="%4."/>
      <w:lvlJc w:val="left"/>
      <w:pPr>
        <w:ind w:left="3088" w:hanging="360"/>
      </w:pPr>
    </w:lvl>
    <w:lvl w:ilvl="4" w:tplc="040A0019" w:tentative="1">
      <w:start w:val="1"/>
      <w:numFmt w:val="lowerLetter"/>
      <w:lvlText w:val="%5."/>
      <w:lvlJc w:val="left"/>
      <w:pPr>
        <w:ind w:left="3808" w:hanging="360"/>
      </w:pPr>
    </w:lvl>
    <w:lvl w:ilvl="5" w:tplc="040A001B" w:tentative="1">
      <w:start w:val="1"/>
      <w:numFmt w:val="lowerRoman"/>
      <w:lvlText w:val="%6."/>
      <w:lvlJc w:val="right"/>
      <w:pPr>
        <w:ind w:left="4528" w:hanging="180"/>
      </w:pPr>
    </w:lvl>
    <w:lvl w:ilvl="6" w:tplc="040A000F" w:tentative="1">
      <w:start w:val="1"/>
      <w:numFmt w:val="decimal"/>
      <w:lvlText w:val="%7."/>
      <w:lvlJc w:val="left"/>
      <w:pPr>
        <w:ind w:left="5248" w:hanging="360"/>
      </w:pPr>
    </w:lvl>
    <w:lvl w:ilvl="7" w:tplc="040A0019" w:tentative="1">
      <w:start w:val="1"/>
      <w:numFmt w:val="lowerLetter"/>
      <w:lvlText w:val="%8."/>
      <w:lvlJc w:val="left"/>
      <w:pPr>
        <w:ind w:left="5968" w:hanging="360"/>
      </w:pPr>
    </w:lvl>
    <w:lvl w:ilvl="8" w:tplc="040A001B" w:tentative="1">
      <w:start w:val="1"/>
      <w:numFmt w:val="lowerRoman"/>
      <w:lvlText w:val="%9."/>
      <w:lvlJc w:val="right"/>
      <w:pPr>
        <w:ind w:left="6688" w:hanging="180"/>
      </w:pPr>
    </w:lvl>
  </w:abstractNum>
  <w:abstractNum w:abstractNumId="2" w15:restartNumberingAfterBreak="0">
    <w:nsid w:val="15D06E95"/>
    <w:multiLevelType w:val="hybridMultilevel"/>
    <w:tmpl w:val="CABAEB9E"/>
    <w:lvl w:ilvl="0" w:tplc="06822C02">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3" w15:restartNumberingAfterBreak="0">
    <w:nsid w:val="2B2C022D"/>
    <w:multiLevelType w:val="hybridMultilevel"/>
    <w:tmpl w:val="65BAF1DA"/>
    <w:lvl w:ilvl="0" w:tplc="D13EC41E">
      <w:start w:val="1"/>
      <w:numFmt w:val="upperLetter"/>
      <w:lvlText w:val="%1-"/>
      <w:lvlJc w:val="left"/>
      <w:pPr>
        <w:ind w:left="1288" w:hanging="360"/>
      </w:pPr>
      <w:rPr>
        <w:rFonts w:hint="default"/>
      </w:rPr>
    </w:lvl>
    <w:lvl w:ilvl="1" w:tplc="040A0019" w:tentative="1">
      <w:start w:val="1"/>
      <w:numFmt w:val="lowerLetter"/>
      <w:lvlText w:val="%2."/>
      <w:lvlJc w:val="left"/>
      <w:pPr>
        <w:ind w:left="2008" w:hanging="360"/>
      </w:pPr>
    </w:lvl>
    <w:lvl w:ilvl="2" w:tplc="040A001B" w:tentative="1">
      <w:start w:val="1"/>
      <w:numFmt w:val="lowerRoman"/>
      <w:lvlText w:val="%3."/>
      <w:lvlJc w:val="right"/>
      <w:pPr>
        <w:ind w:left="2728" w:hanging="180"/>
      </w:pPr>
    </w:lvl>
    <w:lvl w:ilvl="3" w:tplc="040A000F" w:tentative="1">
      <w:start w:val="1"/>
      <w:numFmt w:val="decimal"/>
      <w:lvlText w:val="%4."/>
      <w:lvlJc w:val="left"/>
      <w:pPr>
        <w:ind w:left="3448" w:hanging="360"/>
      </w:pPr>
    </w:lvl>
    <w:lvl w:ilvl="4" w:tplc="040A0019" w:tentative="1">
      <w:start w:val="1"/>
      <w:numFmt w:val="lowerLetter"/>
      <w:lvlText w:val="%5."/>
      <w:lvlJc w:val="left"/>
      <w:pPr>
        <w:ind w:left="4168" w:hanging="360"/>
      </w:pPr>
    </w:lvl>
    <w:lvl w:ilvl="5" w:tplc="040A001B" w:tentative="1">
      <w:start w:val="1"/>
      <w:numFmt w:val="lowerRoman"/>
      <w:lvlText w:val="%6."/>
      <w:lvlJc w:val="right"/>
      <w:pPr>
        <w:ind w:left="4888" w:hanging="180"/>
      </w:pPr>
    </w:lvl>
    <w:lvl w:ilvl="6" w:tplc="040A000F" w:tentative="1">
      <w:start w:val="1"/>
      <w:numFmt w:val="decimal"/>
      <w:lvlText w:val="%7."/>
      <w:lvlJc w:val="left"/>
      <w:pPr>
        <w:ind w:left="5608" w:hanging="360"/>
      </w:pPr>
    </w:lvl>
    <w:lvl w:ilvl="7" w:tplc="040A0019" w:tentative="1">
      <w:start w:val="1"/>
      <w:numFmt w:val="lowerLetter"/>
      <w:lvlText w:val="%8."/>
      <w:lvlJc w:val="left"/>
      <w:pPr>
        <w:ind w:left="6328" w:hanging="360"/>
      </w:pPr>
    </w:lvl>
    <w:lvl w:ilvl="8" w:tplc="040A001B" w:tentative="1">
      <w:start w:val="1"/>
      <w:numFmt w:val="lowerRoman"/>
      <w:lvlText w:val="%9."/>
      <w:lvlJc w:val="right"/>
      <w:pPr>
        <w:ind w:left="7048" w:hanging="180"/>
      </w:pPr>
    </w:lvl>
  </w:abstractNum>
  <w:abstractNum w:abstractNumId="4" w15:restartNumberingAfterBreak="0">
    <w:nsid w:val="2B727FDD"/>
    <w:multiLevelType w:val="hybridMultilevel"/>
    <w:tmpl w:val="26C6D150"/>
    <w:lvl w:ilvl="0" w:tplc="484E2566">
      <w:numFmt w:val="bullet"/>
      <w:lvlText w:val="-"/>
      <w:lvlJc w:val="left"/>
      <w:pPr>
        <w:ind w:left="720" w:hanging="360"/>
      </w:pPr>
      <w:rPr>
        <w:rFonts w:ascii="Calibri" w:eastAsiaTheme="minorHAnsi" w:hAnsi="Calibri" w:cstheme="minorBidi"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5" w15:restartNumberingAfterBreak="0">
    <w:nsid w:val="36022877"/>
    <w:multiLevelType w:val="hybridMultilevel"/>
    <w:tmpl w:val="20689876"/>
    <w:lvl w:ilvl="0" w:tplc="3138897E">
      <w:start w:val="1"/>
      <w:numFmt w:val="decimal"/>
      <w:lvlText w:val="%1-"/>
      <w:lvlJc w:val="left"/>
      <w:pPr>
        <w:ind w:left="1288" w:hanging="360"/>
      </w:pPr>
      <w:rPr>
        <w:rFonts w:hint="default"/>
      </w:rPr>
    </w:lvl>
    <w:lvl w:ilvl="1" w:tplc="040A0019" w:tentative="1">
      <w:start w:val="1"/>
      <w:numFmt w:val="lowerLetter"/>
      <w:lvlText w:val="%2."/>
      <w:lvlJc w:val="left"/>
      <w:pPr>
        <w:ind w:left="2008" w:hanging="360"/>
      </w:pPr>
    </w:lvl>
    <w:lvl w:ilvl="2" w:tplc="040A001B" w:tentative="1">
      <w:start w:val="1"/>
      <w:numFmt w:val="lowerRoman"/>
      <w:lvlText w:val="%3."/>
      <w:lvlJc w:val="right"/>
      <w:pPr>
        <w:ind w:left="2728" w:hanging="180"/>
      </w:pPr>
    </w:lvl>
    <w:lvl w:ilvl="3" w:tplc="040A000F" w:tentative="1">
      <w:start w:val="1"/>
      <w:numFmt w:val="decimal"/>
      <w:lvlText w:val="%4."/>
      <w:lvlJc w:val="left"/>
      <w:pPr>
        <w:ind w:left="3448" w:hanging="360"/>
      </w:pPr>
    </w:lvl>
    <w:lvl w:ilvl="4" w:tplc="040A0019" w:tentative="1">
      <w:start w:val="1"/>
      <w:numFmt w:val="lowerLetter"/>
      <w:lvlText w:val="%5."/>
      <w:lvlJc w:val="left"/>
      <w:pPr>
        <w:ind w:left="4168" w:hanging="360"/>
      </w:pPr>
    </w:lvl>
    <w:lvl w:ilvl="5" w:tplc="040A001B" w:tentative="1">
      <w:start w:val="1"/>
      <w:numFmt w:val="lowerRoman"/>
      <w:lvlText w:val="%6."/>
      <w:lvlJc w:val="right"/>
      <w:pPr>
        <w:ind w:left="4888" w:hanging="180"/>
      </w:pPr>
    </w:lvl>
    <w:lvl w:ilvl="6" w:tplc="040A000F" w:tentative="1">
      <w:start w:val="1"/>
      <w:numFmt w:val="decimal"/>
      <w:lvlText w:val="%7."/>
      <w:lvlJc w:val="left"/>
      <w:pPr>
        <w:ind w:left="5608" w:hanging="360"/>
      </w:pPr>
    </w:lvl>
    <w:lvl w:ilvl="7" w:tplc="040A0019" w:tentative="1">
      <w:start w:val="1"/>
      <w:numFmt w:val="lowerLetter"/>
      <w:lvlText w:val="%8."/>
      <w:lvlJc w:val="left"/>
      <w:pPr>
        <w:ind w:left="6328" w:hanging="360"/>
      </w:pPr>
    </w:lvl>
    <w:lvl w:ilvl="8" w:tplc="040A001B" w:tentative="1">
      <w:start w:val="1"/>
      <w:numFmt w:val="lowerRoman"/>
      <w:lvlText w:val="%9."/>
      <w:lvlJc w:val="right"/>
      <w:pPr>
        <w:ind w:left="7048" w:hanging="180"/>
      </w:pPr>
    </w:lvl>
  </w:abstractNum>
  <w:abstractNum w:abstractNumId="6" w15:restartNumberingAfterBreak="0">
    <w:nsid w:val="59334C53"/>
    <w:multiLevelType w:val="hybridMultilevel"/>
    <w:tmpl w:val="CABAEB9E"/>
    <w:lvl w:ilvl="0" w:tplc="06822C02">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7" w15:restartNumberingAfterBreak="0">
    <w:nsid w:val="5FDD6DE6"/>
    <w:multiLevelType w:val="multilevel"/>
    <w:tmpl w:val="B7AA8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B27591"/>
    <w:multiLevelType w:val="hybridMultilevel"/>
    <w:tmpl w:val="6B90E296"/>
    <w:lvl w:ilvl="0" w:tplc="1FBE3082">
      <w:start w:val="1"/>
      <w:numFmt w:val="upperLetter"/>
      <w:lvlText w:val="%1-"/>
      <w:lvlJc w:val="left"/>
      <w:pPr>
        <w:ind w:left="502" w:hanging="360"/>
      </w:pPr>
      <w:rPr>
        <w:rFonts w:hint="default"/>
      </w:rPr>
    </w:lvl>
    <w:lvl w:ilvl="1" w:tplc="040A0019" w:tentative="1">
      <w:start w:val="1"/>
      <w:numFmt w:val="lowerLetter"/>
      <w:lvlText w:val="%2."/>
      <w:lvlJc w:val="left"/>
      <w:pPr>
        <w:ind w:left="1222" w:hanging="360"/>
      </w:pPr>
    </w:lvl>
    <w:lvl w:ilvl="2" w:tplc="040A001B" w:tentative="1">
      <w:start w:val="1"/>
      <w:numFmt w:val="lowerRoman"/>
      <w:lvlText w:val="%3."/>
      <w:lvlJc w:val="right"/>
      <w:pPr>
        <w:ind w:left="1942" w:hanging="180"/>
      </w:pPr>
    </w:lvl>
    <w:lvl w:ilvl="3" w:tplc="040A000F" w:tentative="1">
      <w:start w:val="1"/>
      <w:numFmt w:val="decimal"/>
      <w:lvlText w:val="%4."/>
      <w:lvlJc w:val="left"/>
      <w:pPr>
        <w:ind w:left="2662" w:hanging="360"/>
      </w:pPr>
    </w:lvl>
    <w:lvl w:ilvl="4" w:tplc="040A0019" w:tentative="1">
      <w:start w:val="1"/>
      <w:numFmt w:val="lowerLetter"/>
      <w:lvlText w:val="%5."/>
      <w:lvlJc w:val="left"/>
      <w:pPr>
        <w:ind w:left="3382" w:hanging="360"/>
      </w:pPr>
    </w:lvl>
    <w:lvl w:ilvl="5" w:tplc="040A001B" w:tentative="1">
      <w:start w:val="1"/>
      <w:numFmt w:val="lowerRoman"/>
      <w:lvlText w:val="%6."/>
      <w:lvlJc w:val="right"/>
      <w:pPr>
        <w:ind w:left="4102" w:hanging="180"/>
      </w:pPr>
    </w:lvl>
    <w:lvl w:ilvl="6" w:tplc="040A000F" w:tentative="1">
      <w:start w:val="1"/>
      <w:numFmt w:val="decimal"/>
      <w:lvlText w:val="%7."/>
      <w:lvlJc w:val="left"/>
      <w:pPr>
        <w:ind w:left="4822" w:hanging="360"/>
      </w:pPr>
    </w:lvl>
    <w:lvl w:ilvl="7" w:tplc="040A0019" w:tentative="1">
      <w:start w:val="1"/>
      <w:numFmt w:val="lowerLetter"/>
      <w:lvlText w:val="%8."/>
      <w:lvlJc w:val="left"/>
      <w:pPr>
        <w:ind w:left="5542" w:hanging="360"/>
      </w:pPr>
    </w:lvl>
    <w:lvl w:ilvl="8" w:tplc="040A001B" w:tentative="1">
      <w:start w:val="1"/>
      <w:numFmt w:val="lowerRoman"/>
      <w:lvlText w:val="%9."/>
      <w:lvlJc w:val="right"/>
      <w:pPr>
        <w:ind w:left="6262" w:hanging="180"/>
      </w:pPr>
    </w:lvl>
  </w:abstractNum>
  <w:num w:numId="1">
    <w:abstractNumId w:val="7"/>
  </w:num>
  <w:num w:numId="2">
    <w:abstractNumId w:val="4"/>
  </w:num>
  <w:num w:numId="3">
    <w:abstractNumId w:val="6"/>
  </w:num>
  <w:num w:numId="4">
    <w:abstractNumId w:val="1"/>
  </w:num>
  <w:num w:numId="5">
    <w:abstractNumId w:val="2"/>
  </w:num>
  <w:num w:numId="6">
    <w:abstractNumId w:val="0"/>
  </w:num>
  <w:num w:numId="7">
    <w:abstractNumId w:val="8"/>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B9F"/>
    <w:rsid w:val="00013C97"/>
    <w:rsid w:val="000202DD"/>
    <w:rsid w:val="00020F9E"/>
    <w:rsid w:val="00044575"/>
    <w:rsid w:val="00073B9F"/>
    <w:rsid w:val="00074F0E"/>
    <w:rsid w:val="00077FD0"/>
    <w:rsid w:val="0008091F"/>
    <w:rsid w:val="00093E76"/>
    <w:rsid w:val="000B24F8"/>
    <w:rsid w:val="000E3D0B"/>
    <w:rsid w:val="000F059D"/>
    <w:rsid w:val="00105ACF"/>
    <w:rsid w:val="00107291"/>
    <w:rsid w:val="00170D72"/>
    <w:rsid w:val="001839E2"/>
    <w:rsid w:val="00187B0C"/>
    <w:rsid w:val="00187F4F"/>
    <w:rsid w:val="001E7ABE"/>
    <w:rsid w:val="001F4E75"/>
    <w:rsid w:val="002145DF"/>
    <w:rsid w:val="002236D4"/>
    <w:rsid w:val="00225D14"/>
    <w:rsid w:val="00226E3C"/>
    <w:rsid w:val="00253AAA"/>
    <w:rsid w:val="002761D3"/>
    <w:rsid w:val="002B3059"/>
    <w:rsid w:val="002D0CCB"/>
    <w:rsid w:val="002F22BE"/>
    <w:rsid w:val="002F6A31"/>
    <w:rsid w:val="00303302"/>
    <w:rsid w:val="00307BDD"/>
    <w:rsid w:val="00381C9F"/>
    <w:rsid w:val="003B2DAC"/>
    <w:rsid w:val="003C3F8D"/>
    <w:rsid w:val="003F123C"/>
    <w:rsid w:val="003F3006"/>
    <w:rsid w:val="00425FF5"/>
    <w:rsid w:val="00465D61"/>
    <w:rsid w:val="00487578"/>
    <w:rsid w:val="004A1AD4"/>
    <w:rsid w:val="004B49A7"/>
    <w:rsid w:val="004B545B"/>
    <w:rsid w:val="004B60F3"/>
    <w:rsid w:val="004C2B1D"/>
    <w:rsid w:val="004E1A08"/>
    <w:rsid w:val="00510ADF"/>
    <w:rsid w:val="005356E8"/>
    <w:rsid w:val="00577D53"/>
    <w:rsid w:val="00595BC3"/>
    <w:rsid w:val="005975AE"/>
    <w:rsid w:val="005C45F6"/>
    <w:rsid w:val="005D0196"/>
    <w:rsid w:val="005E3BCB"/>
    <w:rsid w:val="005E4BF5"/>
    <w:rsid w:val="0063045F"/>
    <w:rsid w:val="00654130"/>
    <w:rsid w:val="0066070A"/>
    <w:rsid w:val="00671984"/>
    <w:rsid w:val="0067743A"/>
    <w:rsid w:val="00683016"/>
    <w:rsid w:val="006C4B5E"/>
    <w:rsid w:val="006C7B69"/>
    <w:rsid w:val="006D15A8"/>
    <w:rsid w:val="006F3F6F"/>
    <w:rsid w:val="007078E2"/>
    <w:rsid w:val="00725DA1"/>
    <w:rsid w:val="00726695"/>
    <w:rsid w:val="00755B57"/>
    <w:rsid w:val="00761734"/>
    <w:rsid w:val="007631F4"/>
    <w:rsid w:val="00766EB2"/>
    <w:rsid w:val="007767DC"/>
    <w:rsid w:val="007A239E"/>
    <w:rsid w:val="007B10C0"/>
    <w:rsid w:val="007D4781"/>
    <w:rsid w:val="007F2E63"/>
    <w:rsid w:val="00802278"/>
    <w:rsid w:val="00822DC6"/>
    <w:rsid w:val="00822F4B"/>
    <w:rsid w:val="00850C7A"/>
    <w:rsid w:val="00853D68"/>
    <w:rsid w:val="0086379C"/>
    <w:rsid w:val="00863F53"/>
    <w:rsid w:val="008846ED"/>
    <w:rsid w:val="00890CD1"/>
    <w:rsid w:val="008B7F6A"/>
    <w:rsid w:val="008E3F2E"/>
    <w:rsid w:val="008F747B"/>
    <w:rsid w:val="00913EE7"/>
    <w:rsid w:val="00936D60"/>
    <w:rsid w:val="009426E7"/>
    <w:rsid w:val="00987204"/>
    <w:rsid w:val="00987DF1"/>
    <w:rsid w:val="009948E4"/>
    <w:rsid w:val="00996635"/>
    <w:rsid w:val="009B0200"/>
    <w:rsid w:val="009C3E5A"/>
    <w:rsid w:val="009D678B"/>
    <w:rsid w:val="00A130F7"/>
    <w:rsid w:val="00A25AF9"/>
    <w:rsid w:val="00A367D3"/>
    <w:rsid w:val="00A61968"/>
    <w:rsid w:val="00A73AC4"/>
    <w:rsid w:val="00A75C1C"/>
    <w:rsid w:val="00A978CB"/>
    <w:rsid w:val="00AA7E2F"/>
    <w:rsid w:val="00AC668C"/>
    <w:rsid w:val="00AC687A"/>
    <w:rsid w:val="00B07CFE"/>
    <w:rsid w:val="00B16C12"/>
    <w:rsid w:val="00B34C58"/>
    <w:rsid w:val="00B50747"/>
    <w:rsid w:val="00B52A85"/>
    <w:rsid w:val="00B81E5A"/>
    <w:rsid w:val="00B915A5"/>
    <w:rsid w:val="00BD7D03"/>
    <w:rsid w:val="00BE1677"/>
    <w:rsid w:val="00C02D77"/>
    <w:rsid w:val="00C02EC9"/>
    <w:rsid w:val="00C04FCF"/>
    <w:rsid w:val="00C25A0F"/>
    <w:rsid w:val="00C31B44"/>
    <w:rsid w:val="00C41D08"/>
    <w:rsid w:val="00C45080"/>
    <w:rsid w:val="00C537AD"/>
    <w:rsid w:val="00C81CC4"/>
    <w:rsid w:val="00C85717"/>
    <w:rsid w:val="00CA5B77"/>
    <w:rsid w:val="00CC1B31"/>
    <w:rsid w:val="00CD0BC2"/>
    <w:rsid w:val="00CE21E8"/>
    <w:rsid w:val="00CE6BD6"/>
    <w:rsid w:val="00CF0684"/>
    <w:rsid w:val="00D01520"/>
    <w:rsid w:val="00D30E57"/>
    <w:rsid w:val="00D47F13"/>
    <w:rsid w:val="00D57AE9"/>
    <w:rsid w:val="00D60D73"/>
    <w:rsid w:val="00D73A22"/>
    <w:rsid w:val="00D745FD"/>
    <w:rsid w:val="00D82B0B"/>
    <w:rsid w:val="00DA6136"/>
    <w:rsid w:val="00DB28B1"/>
    <w:rsid w:val="00DB29AA"/>
    <w:rsid w:val="00DB585B"/>
    <w:rsid w:val="00DD1317"/>
    <w:rsid w:val="00DE67BF"/>
    <w:rsid w:val="00E045D6"/>
    <w:rsid w:val="00E10214"/>
    <w:rsid w:val="00E15280"/>
    <w:rsid w:val="00E579C5"/>
    <w:rsid w:val="00E90BDB"/>
    <w:rsid w:val="00E95C5E"/>
    <w:rsid w:val="00E96CB2"/>
    <w:rsid w:val="00EA1A66"/>
    <w:rsid w:val="00EA7E0E"/>
    <w:rsid w:val="00EC3F09"/>
    <w:rsid w:val="00EE270D"/>
    <w:rsid w:val="00EE49F2"/>
    <w:rsid w:val="00EF635F"/>
    <w:rsid w:val="00F405BC"/>
    <w:rsid w:val="00F643AA"/>
    <w:rsid w:val="00FA09C8"/>
    <w:rsid w:val="00FE6F9A"/>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DD90C"/>
  <w15:chartTrackingRefBased/>
  <w15:docId w15:val="{D14EAEED-E9E4-D141-A62B-754379C7A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s-ES"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6E7"/>
    <w:pPr>
      <w:spacing w:after="0" w:line="240" w:lineRule="auto"/>
      <w:ind w:firstLine="0"/>
    </w:pPr>
    <w:rPr>
      <w:rFonts w:ascii="Times New Roman" w:eastAsia="Times New Roman" w:hAnsi="Times New Roman" w:cs="Times New Roman"/>
      <w:sz w:val="24"/>
      <w:szCs w:val="24"/>
      <w:lang w:eastAsia="es-ES_tradnl"/>
    </w:rPr>
  </w:style>
  <w:style w:type="paragraph" w:styleId="Ttulo1">
    <w:name w:val="heading 1"/>
    <w:basedOn w:val="Normal"/>
    <w:next w:val="Normal"/>
    <w:link w:val="Ttulo1Car"/>
    <w:uiPriority w:val="9"/>
    <w:qFormat/>
    <w:rsid w:val="009948E4"/>
    <w:pPr>
      <w:spacing w:before="600" w:line="360" w:lineRule="auto"/>
      <w:outlineLvl w:val="0"/>
    </w:pPr>
    <w:rPr>
      <w:rFonts w:asciiTheme="majorHAnsi" w:eastAsiaTheme="majorEastAsia" w:hAnsiTheme="majorHAnsi" w:cstheme="majorBidi"/>
      <w:b/>
      <w:bCs/>
      <w:i/>
      <w:iCs/>
      <w:sz w:val="32"/>
      <w:szCs w:val="32"/>
    </w:rPr>
  </w:style>
  <w:style w:type="paragraph" w:styleId="Ttulo2">
    <w:name w:val="heading 2"/>
    <w:basedOn w:val="Normal"/>
    <w:next w:val="Normal"/>
    <w:link w:val="Ttulo2Car"/>
    <w:uiPriority w:val="9"/>
    <w:unhideWhenUsed/>
    <w:qFormat/>
    <w:rsid w:val="009948E4"/>
    <w:pPr>
      <w:spacing w:before="320" w:line="360" w:lineRule="auto"/>
      <w:outlineLvl w:val="1"/>
    </w:pPr>
    <w:rPr>
      <w:rFonts w:asciiTheme="majorHAnsi" w:eastAsiaTheme="majorEastAsia" w:hAnsiTheme="majorHAnsi" w:cstheme="majorBidi"/>
      <w:b/>
      <w:bCs/>
      <w:i/>
      <w:iCs/>
      <w:sz w:val="28"/>
      <w:szCs w:val="28"/>
    </w:rPr>
  </w:style>
  <w:style w:type="paragraph" w:styleId="Ttulo3">
    <w:name w:val="heading 3"/>
    <w:basedOn w:val="Normal"/>
    <w:next w:val="Normal"/>
    <w:link w:val="Ttulo3Car"/>
    <w:uiPriority w:val="9"/>
    <w:semiHidden/>
    <w:unhideWhenUsed/>
    <w:qFormat/>
    <w:rsid w:val="009948E4"/>
    <w:pPr>
      <w:spacing w:before="320" w:line="360" w:lineRule="auto"/>
      <w:outlineLvl w:val="2"/>
    </w:pPr>
    <w:rPr>
      <w:rFonts w:asciiTheme="majorHAnsi" w:eastAsiaTheme="majorEastAsia" w:hAnsiTheme="majorHAnsi" w:cstheme="majorBidi"/>
      <w:b/>
      <w:bCs/>
      <w:i/>
      <w:iCs/>
      <w:sz w:val="26"/>
      <w:szCs w:val="26"/>
    </w:rPr>
  </w:style>
  <w:style w:type="paragraph" w:styleId="Ttulo4">
    <w:name w:val="heading 4"/>
    <w:basedOn w:val="Normal"/>
    <w:next w:val="Normal"/>
    <w:link w:val="Ttulo4Car"/>
    <w:uiPriority w:val="9"/>
    <w:semiHidden/>
    <w:unhideWhenUsed/>
    <w:qFormat/>
    <w:rsid w:val="009948E4"/>
    <w:pPr>
      <w:spacing w:before="280" w:line="360" w:lineRule="auto"/>
      <w:outlineLvl w:val="3"/>
    </w:pPr>
    <w:rPr>
      <w:rFonts w:asciiTheme="majorHAnsi" w:eastAsiaTheme="majorEastAsia" w:hAnsiTheme="majorHAnsi" w:cstheme="majorBidi"/>
      <w:b/>
      <w:bCs/>
      <w:i/>
      <w:iCs/>
    </w:rPr>
  </w:style>
  <w:style w:type="paragraph" w:styleId="Ttulo5">
    <w:name w:val="heading 5"/>
    <w:basedOn w:val="Normal"/>
    <w:next w:val="Normal"/>
    <w:link w:val="Ttulo5Car"/>
    <w:uiPriority w:val="9"/>
    <w:semiHidden/>
    <w:unhideWhenUsed/>
    <w:qFormat/>
    <w:rsid w:val="009948E4"/>
    <w:pPr>
      <w:spacing w:before="280" w:line="360" w:lineRule="auto"/>
      <w:outlineLvl w:val="4"/>
    </w:pPr>
    <w:rPr>
      <w:rFonts w:asciiTheme="majorHAnsi" w:eastAsiaTheme="majorEastAsia" w:hAnsiTheme="majorHAnsi" w:cstheme="majorBidi"/>
      <w:b/>
      <w:bCs/>
      <w:i/>
      <w:iCs/>
    </w:rPr>
  </w:style>
  <w:style w:type="paragraph" w:styleId="Ttulo6">
    <w:name w:val="heading 6"/>
    <w:basedOn w:val="Normal"/>
    <w:next w:val="Normal"/>
    <w:link w:val="Ttulo6Car"/>
    <w:uiPriority w:val="9"/>
    <w:semiHidden/>
    <w:unhideWhenUsed/>
    <w:qFormat/>
    <w:rsid w:val="009948E4"/>
    <w:pPr>
      <w:spacing w:before="280" w:after="80" w:line="360" w:lineRule="auto"/>
      <w:outlineLvl w:val="5"/>
    </w:pPr>
    <w:rPr>
      <w:rFonts w:asciiTheme="majorHAnsi" w:eastAsiaTheme="majorEastAsia" w:hAnsiTheme="majorHAnsi" w:cstheme="majorBidi"/>
      <w:b/>
      <w:bCs/>
      <w:i/>
      <w:iCs/>
    </w:rPr>
  </w:style>
  <w:style w:type="paragraph" w:styleId="Ttulo7">
    <w:name w:val="heading 7"/>
    <w:basedOn w:val="Normal"/>
    <w:next w:val="Normal"/>
    <w:link w:val="Ttulo7Car"/>
    <w:uiPriority w:val="9"/>
    <w:semiHidden/>
    <w:unhideWhenUsed/>
    <w:qFormat/>
    <w:rsid w:val="009948E4"/>
    <w:pPr>
      <w:spacing w:before="280" w:line="360" w:lineRule="auto"/>
      <w:outlineLvl w:val="6"/>
    </w:pPr>
    <w:rPr>
      <w:rFonts w:asciiTheme="majorHAnsi" w:eastAsiaTheme="majorEastAsia" w:hAnsiTheme="majorHAnsi" w:cstheme="majorBidi"/>
      <w:b/>
      <w:bCs/>
      <w:i/>
      <w:iCs/>
      <w:sz w:val="20"/>
      <w:szCs w:val="20"/>
    </w:rPr>
  </w:style>
  <w:style w:type="paragraph" w:styleId="Ttulo8">
    <w:name w:val="heading 8"/>
    <w:basedOn w:val="Normal"/>
    <w:next w:val="Normal"/>
    <w:link w:val="Ttulo8Car"/>
    <w:uiPriority w:val="9"/>
    <w:semiHidden/>
    <w:unhideWhenUsed/>
    <w:qFormat/>
    <w:rsid w:val="009948E4"/>
    <w:pPr>
      <w:spacing w:before="280" w:line="360" w:lineRule="auto"/>
      <w:outlineLvl w:val="7"/>
    </w:pPr>
    <w:rPr>
      <w:rFonts w:asciiTheme="majorHAnsi" w:eastAsiaTheme="majorEastAsia" w:hAnsiTheme="majorHAnsi" w:cstheme="majorBidi"/>
      <w:b/>
      <w:bCs/>
      <w:i/>
      <w:iCs/>
      <w:sz w:val="18"/>
      <w:szCs w:val="18"/>
    </w:rPr>
  </w:style>
  <w:style w:type="paragraph" w:styleId="Ttulo9">
    <w:name w:val="heading 9"/>
    <w:basedOn w:val="Normal"/>
    <w:next w:val="Normal"/>
    <w:link w:val="Ttulo9Car"/>
    <w:uiPriority w:val="9"/>
    <w:semiHidden/>
    <w:unhideWhenUsed/>
    <w:qFormat/>
    <w:rsid w:val="009948E4"/>
    <w:pPr>
      <w:spacing w:before="280" w:line="360" w:lineRule="auto"/>
      <w:outlineLvl w:val="8"/>
    </w:pPr>
    <w:rPr>
      <w:rFonts w:asciiTheme="majorHAnsi" w:eastAsiaTheme="majorEastAsia" w:hAnsiTheme="majorHAnsi" w:cstheme="majorBidi"/>
      <w:i/>
      <w:iCs/>
      <w:sz w:val="18"/>
      <w:szCs w:val="1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9948E4"/>
    <w:rPr>
      <w:rFonts w:asciiTheme="majorHAnsi" w:eastAsiaTheme="majorEastAsia" w:hAnsiTheme="majorHAnsi" w:cstheme="majorBidi"/>
      <w:b/>
      <w:bCs/>
      <w:i/>
      <w:iCs/>
      <w:sz w:val="32"/>
      <w:szCs w:val="32"/>
    </w:rPr>
  </w:style>
  <w:style w:type="paragraph" w:styleId="TtuloTDC">
    <w:name w:val="TOC Heading"/>
    <w:basedOn w:val="Ttulo1"/>
    <w:next w:val="Normal"/>
    <w:uiPriority w:val="39"/>
    <w:unhideWhenUsed/>
    <w:qFormat/>
    <w:rsid w:val="009948E4"/>
    <w:pPr>
      <w:outlineLvl w:val="9"/>
    </w:pPr>
  </w:style>
  <w:style w:type="paragraph" w:styleId="TDC1">
    <w:name w:val="toc 1"/>
    <w:basedOn w:val="Normal"/>
    <w:next w:val="Normal"/>
    <w:autoRedefine/>
    <w:uiPriority w:val="39"/>
    <w:unhideWhenUsed/>
    <w:rsid w:val="00073B9F"/>
    <w:pPr>
      <w:spacing w:before="120"/>
    </w:pPr>
    <w:rPr>
      <w:b/>
      <w:bCs/>
      <w:i/>
      <w:iCs/>
    </w:rPr>
  </w:style>
  <w:style w:type="paragraph" w:styleId="TDC2">
    <w:name w:val="toc 2"/>
    <w:basedOn w:val="Normal"/>
    <w:next w:val="Normal"/>
    <w:autoRedefine/>
    <w:uiPriority w:val="39"/>
    <w:unhideWhenUsed/>
    <w:rsid w:val="00073B9F"/>
    <w:pPr>
      <w:spacing w:before="120"/>
      <w:ind w:left="220"/>
    </w:pPr>
    <w:rPr>
      <w:b/>
      <w:bCs/>
    </w:rPr>
  </w:style>
  <w:style w:type="paragraph" w:styleId="TDC3">
    <w:name w:val="toc 3"/>
    <w:basedOn w:val="Normal"/>
    <w:next w:val="Normal"/>
    <w:autoRedefine/>
    <w:uiPriority w:val="39"/>
    <w:semiHidden/>
    <w:unhideWhenUsed/>
    <w:rsid w:val="00073B9F"/>
    <w:pPr>
      <w:ind w:left="440"/>
    </w:pPr>
    <w:rPr>
      <w:sz w:val="20"/>
      <w:szCs w:val="20"/>
    </w:rPr>
  </w:style>
  <w:style w:type="paragraph" w:styleId="TDC4">
    <w:name w:val="toc 4"/>
    <w:basedOn w:val="Normal"/>
    <w:next w:val="Normal"/>
    <w:autoRedefine/>
    <w:uiPriority w:val="39"/>
    <w:semiHidden/>
    <w:unhideWhenUsed/>
    <w:rsid w:val="00073B9F"/>
    <w:pPr>
      <w:ind w:left="660"/>
    </w:pPr>
    <w:rPr>
      <w:sz w:val="20"/>
      <w:szCs w:val="20"/>
    </w:rPr>
  </w:style>
  <w:style w:type="paragraph" w:styleId="TDC5">
    <w:name w:val="toc 5"/>
    <w:basedOn w:val="Normal"/>
    <w:next w:val="Normal"/>
    <w:autoRedefine/>
    <w:uiPriority w:val="39"/>
    <w:semiHidden/>
    <w:unhideWhenUsed/>
    <w:rsid w:val="00073B9F"/>
    <w:pPr>
      <w:ind w:left="880"/>
    </w:pPr>
    <w:rPr>
      <w:sz w:val="20"/>
      <w:szCs w:val="20"/>
    </w:rPr>
  </w:style>
  <w:style w:type="paragraph" w:styleId="TDC6">
    <w:name w:val="toc 6"/>
    <w:basedOn w:val="Normal"/>
    <w:next w:val="Normal"/>
    <w:autoRedefine/>
    <w:uiPriority w:val="39"/>
    <w:semiHidden/>
    <w:unhideWhenUsed/>
    <w:rsid w:val="00073B9F"/>
    <w:pPr>
      <w:ind w:left="1100"/>
    </w:pPr>
    <w:rPr>
      <w:sz w:val="20"/>
      <w:szCs w:val="20"/>
    </w:rPr>
  </w:style>
  <w:style w:type="paragraph" w:styleId="TDC7">
    <w:name w:val="toc 7"/>
    <w:basedOn w:val="Normal"/>
    <w:next w:val="Normal"/>
    <w:autoRedefine/>
    <w:uiPriority w:val="39"/>
    <w:semiHidden/>
    <w:unhideWhenUsed/>
    <w:rsid w:val="00073B9F"/>
    <w:pPr>
      <w:ind w:left="1320"/>
    </w:pPr>
    <w:rPr>
      <w:sz w:val="20"/>
      <w:szCs w:val="20"/>
    </w:rPr>
  </w:style>
  <w:style w:type="paragraph" w:styleId="TDC8">
    <w:name w:val="toc 8"/>
    <w:basedOn w:val="Normal"/>
    <w:next w:val="Normal"/>
    <w:autoRedefine/>
    <w:uiPriority w:val="39"/>
    <w:semiHidden/>
    <w:unhideWhenUsed/>
    <w:rsid w:val="00073B9F"/>
    <w:pPr>
      <w:ind w:left="1540"/>
    </w:pPr>
    <w:rPr>
      <w:sz w:val="20"/>
      <w:szCs w:val="20"/>
    </w:rPr>
  </w:style>
  <w:style w:type="paragraph" w:styleId="TDC9">
    <w:name w:val="toc 9"/>
    <w:basedOn w:val="Normal"/>
    <w:next w:val="Normal"/>
    <w:autoRedefine/>
    <w:uiPriority w:val="39"/>
    <w:semiHidden/>
    <w:unhideWhenUsed/>
    <w:rsid w:val="00073B9F"/>
    <w:pPr>
      <w:ind w:left="1760"/>
    </w:pPr>
    <w:rPr>
      <w:sz w:val="20"/>
      <w:szCs w:val="20"/>
    </w:rPr>
  </w:style>
  <w:style w:type="paragraph" w:styleId="HTMLconformatoprevio">
    <w:name w:val="HTML Preformatted"/>
    <w:basedOn w:val="Normal"/>
    <w:link w:val="HTMLconformatoprevioCar"/>
    <w:uiPriority w:val="99"/>
    <w:unhideWhenUsed/>
    <w:rsid w:val="00073B9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conformatoprevioCar">
    <w:name w:val="HTML con formato previo Car"/>
    <w:basedOn w:val="Fuentedeprrafopredeter"/>
    <w:link w:val="HTMLconformatoprevio"/>
    <w:uiPriority w:val="99"/>
    <w:rsid w:val="00073B9F"/>
    <w:rPr>
      <w:rFonts w:ascii="Courier New" w:eastAsia="Times New Roman" w:hAnsi="Courier New" w:cs="Courier New"/>
      <w:sz w:val="20"/>
      <w:szCs w:val="20"/>
      <w:lang w:eastAsia="es-ES_tradnl"/>
    </w:rPr>
  </w:style>
  <w:style w:type="paragraph" w:styleId="Prrafodelista">
    <w:name w:val="List Paragraph"/>
    <w:basedOn w:val="Normal"/>
    <w:uiPriority w:val="34"/>
    <w:qFormat/>
    <w:rsid w:val="009948E4"/>
    <w:pPr>
      <w:ind w:left="720"/>
      <w:contextualSpacing/>
    </w:pPr>
  </w:style>
  <w:style w:type="character" w:customStyle="1" w:styleId="hgkelc">
    <w:name w:val="hgkelc"/>
    <w:basedOn w:val="Fuentedeprrafopredeter"/>
    <w:rsid w:val="00105ACF"/>
  </w:style>
  <w:style w:type="character" w:styleId="Hipervnculo">
    <w:name w:val="Hyperlink"/>
    <w:basedOn w:val="Fuentedeprrafopredeter"/>
    <w:uiPriority w:val="99"/>
    <w:unhideWhenUsed/>
    <w:rsid w:val="0086379C"/>
    <w:rPr>
      <w:color w:val="0563C1" w:themeColor="hyperlink"/>
      <w:u w:val="single"/>
    </w:rPr>
  </w:style>
  <w:style w:type="character" w:styleId="Mencinsinresolver">
    <w:name w:val="Unresolved Mention"/>
    <w:basedOn w:val="Fuentedeprrafopredeter"/>
    <w:uiPriority w:val="99"/>
    <w:semiHidden/>
    <w:unhideWhenUsed/>
    <w:rsid w:val="0086379C"/>
    <w:rPr>
      <w:color w:val="605E5C"/>
      <w:shd w:val="clear" w:color="auto" w:fill="E1DFDD"/>
    </w:rPr>
  </w:style>
  <w:style w:type="paragraph" w:styleId="NormalWeb">
    <w:name w:val="Normal (Web)"/>
    <w:basedOn w:val="Normal"/>
    <w:uiPriority w:val="99"/>
    <w:unhideWhenUsed/>
    <w:rsid w:val="0063045F"/>
    <w:pPr>
      <w:spacing w:before="100" w:beforeAutospacing="1" w:after="100" w:afterAutospacing="1"/>
    </w:pPr>
  </w:style>
  <w:style w:type="character" w:styleId="Textoennegrita">
    <w:name w:val="Strong"/>
    <w:basedOn w:val="Fuentedeprrafopredeter"/>
    <w:uiPriority w:val="22"/>
    <w:qFormat/>
    <w:rsid w:val="009948E4"/>
    <w:rPr>
      <w:b/>
      <w:bCs/>
      <w:spacing w:val="0"/>
    </w:rPr>
  </w:style>
  <w:style w:type="character" w:styleId="nfasis">
    <w:name w:val="Emphasis"/>
    <w:uiPriority w:val="20"/>
    <w:qFormat/>
    <w:rsid w:val="009948E4"/>
    <w:rPr>
      <w:b/>
      <w:bCs/>
      <w:i/>
      <w:iCs/>
      <w:color w:val="auto"/>
    </w:rPr>
  </w:style>
  <w:style w:type="character" w:customStyle="1" w:styleId="Ttulo2Car">
    <w:name w:val="Título 2 Car"/>
    <w:basedOn w:val="Fuentedeprrafopredeter"/>
    <w:link w:val="Ttulo2"/>
    <w:uiPriority w:val="9"/>
    <w:rsid w:val="009948E4"/>
    <w:rPr>
      <w:rFonts w:asciiTheme="majorHAnsi" w:eastAsiaTheme="majorEastAsia" w:hAnsiTheme="majorHAnsi" w:cstheme="majorBidi"/>
      <w:b/>
      <w:bCs/>
      <w:i/>
      <w:iCs/>
      <w:sz w:val="28"/>
      <w:szCs w:val="28"/>
    </w:rPr>
  </w:style>
  <w:style w:type="character" w:customStyle="1" w:styleId="Ttulo3Car">
    <w:name w:val="Título 3 Car"/>
    <w:basedOn w:val="Fuentedeprrafopredeter"/>
    <w:link w:val="Ttulo3"/>
    <w:uiPriority w:val="9"/>
    <w:semiHidden/>
    <w:rsid w:val="009948E4"/>
    <w:rPr>
      <w:rFonts w:asciiTheme="majorHAnsi" w:eastAsiaTheme="majorEastAsia" w:hAnsiTheme="majorHAnsi" w:cstheme="majorBidi"/>
      <w:b/>
      <w:bCs/>
      <w:i/>
      <w:iCs/>
      <w:sz w:val="26"/>
      <w:szCs w:val="26"/>
    </w:rPr>
  </w:style>
  <w:style w:type="character" w:customStyle="1" w:styleId="Ttulo4Car">
    <w:name w:val="Título 4 Car"/>
    <w:basedOn w:val="Fuentedeprrafopredeter"/>
    <w:link w:val="Ttulo4"/>
    <w:uiPriority w:val="9"/>
    <w:semiHidden/>
    <w:rsid w:val="009948E4"/>
    <w:rPr>
      <w:rFonts w:asciiTheme="majorHAnsi" w:eastAsiaTheme="majorEastAsia" w:hAnsiTheme="majorHAnsi" w:cstheme="majorBidi"/>
      <w:b/>
      <w:bCs/>
      <w:i/>
      <w:iCs/>
      <w:sz w:val="24"/>
      <w:szCs w:val="24"/>
    </w:rPr>
  </w:style>
  <w:style w:type="character" w:customStyle="1" w:styleId="Ttulo5Car">
    <w:name w:val="Título 5 Car"/>
    <w:basedOn w:val="Fuentedeprrafopredeter"/>
    <w:link w:val="Ttulo5"/>
    <w:uiPriority w:val="9"/>
    <w:semiHidden/>
    <w:rsid w:val="009948E4"/>
    <w:rPr>
      <w:rFonts w:asciiTheme="majorHAnsi" w:eastAsiaTheme="majorEastAsia" w:hAnsiTheme="majorHAnsi" w:cstheme="majorBidi"/>
      <w:b/>
      <w:bCs/>
      <w:i/>
      <w:iCs/>
    </w:rPr>
  </w:style>
  <w:style w:type="character" w:customStyle="1" w:styleId="Ttulo6Car">
    <w:name w:val="Título 6 Car"/>
    <w:basedOn w:val="Fuentedeprrafopredeter"/>
    <w:link w:val="Ttulo6"/>
    <w:uiPriority w:val="9"/>
    <w:semiHidden/>
    <w:rsid w:val="009948E4"/>
    <w:rPr>
      <w:rFonts w:asciiTheme="majorHAnsi" w:eastAsiaTheme="majorEastAsia" w:hAnsiTheme="majorHAnsi" w:cstheme="majorBidi"/>
      <w:b/>
      <w:bCs/>
      <w:i/>
      <w:iCs/>
    </w:rPr>
  </w:style>
  <w:style w:type="character" w:customStyle="1" w:styleId="Ttulo7Car">
    <w:name w:val="Título 7 Car"/>
    <w:basedOn w:val="Fuentedeprrafopredeter"/>
    <w:link w:val="Ttulo7"/>
    <w:uiPriority w:val="9"/>
    <w:semiHidden/>
    <w:rsid w:val="009948E4"/>
    <w:rPr>
      <w:rFonts w:asciiTheme="majorHAnsi" w:eastAsiaTheme="majorEastAsia" w:hAnsiTheme="majorHAnsi" w:cstheme="majorBidi"/>
      <w:b/>
      <w:bCs/>
      <w:i/>
      <w:iCs/>
      <w:sz w:val="20"/>
      <w:szCs w:val="20"/>
    </w:rPr>
  </w:style>
  <w:style w:type="character" w:customStyle="1" w:styleId="Ttulo8Car">
    <w:name w:val="Título 8 Car"/>
    <w:basedOn w:val="Fuentedeprrafopredeter"/>
    <w:link w:val="Ttulo8"/>
    <w:uiPriority w:val="9"/>
    <w:semiHidden/>
    <w:rsid w:val="009948E4"/>
    <w:rPr>
      <w:rFonts w:asciiTheme="majorHAnsi" w:eastAsiaTheme="majorEastAsia" w:hAnsiTheme="majorHAnsi" w:cstheme="majorBidi"/>
      <w:b/>
      <w:bCs/>
      <w:i/>
      <w:iCs/>
      <w:sz w:val="18"/>
      <w:szCs w:val="18"/>
    </w:rPr>
  </w:style>
  <w:style w:type="character" w:customStyle="1" w:styleId="Ttulo9Car">
    <w:name w:val="Título 9 Car"/>
    <w:basedOn w:val="Fuentedeprrafopredeter"/>
    <w:link w:val="Ttulo9"/>
    <w:uiPriority w:val="9"/>
    <w:semiHidden/>
    <w:rsid w:val="009948E4"/>
    <w:rPr>
      <w:rFonts w:asciiTheme="majorHAnsi" w:eastAsiaTheme="majorEastAsia" w:hAnsiTheme="majorHAnsi" w:cstheme="majorBidi"/>
      <w:i/>
      <w:iCs/>
      <w:sz w:val="18"/>
      <w:szCs w:val="18"/>
    </w:rPr>
  </w:style>
  <w:style w:type="paragraph" w:styleId="Descripcin">
    <w:name w:val="caption"/>
    <w:basedOn w:val="Normal"/>
    <w:next w:val="Normal"/>
    <w:uiPriority w:val="35"/>
    <w:semiHidden/>
    <w:unhideWhenUsed/>
    <w:qFormat/>
    <w:rsid w:val="009948E4"/>
    <w:rPr>
      <w:b/>
      <w:bCs/>
      <w:sz w:val="18"/>
      <w:szCs w:val="18"/>
    </w:rPr>
  </w:style>
  <w:style w:type="paragraph" w:styleId="Ttulo">
    <w:name w:val="Title"/>
    <w:basedOn w:val="Normal"/>
    <w:next w:val="Normal"/>
    <w:link w:val="TtuloCar"/>
    <w:uiPriority w:val="10"/>
    <w:qFormat/>
    <w:rsid w:val="009948E4"/>
    <w:rPr>
      <w:rFonts w:asciiTheme="majorHAnsi" w:eastAsiaTheme="majorEastAsia" w:hAnsiTheme="majorHAnsi" w:cstheme="majorBidi"/>
      <w:b/>
      <w:bCs/>
      <w:i/>
      <w:iCs/>
      <w:spacing w:val="10"/>
      <w:sz w:val="60"/>
      <w:szCs w:val="60"/>
    </w:rPr>
  </w:style>
  <w:style w:type="character" w:customStyle="1" w:styleId="TtuloCar">
    <w:name w:val="Título Car"/>
    <w:basedOn w:val="Fuentedeprrafopredeter"/>
    <w:link w:val="Ttulo"/>
    <w:uiPriority w:val="10"/>
    <w:rsid w:val="009948E4"/>
    <w:rPr>
      <w:rFonts w:asciiTheme="majorHAnsi" w:eastAsiaTheme="majorEastAsia" w:hAnsiTheme="majorHAnsi" w:cstheme="majorBidi"/>
      <w:b/>
      <w:bCs/>
      <w:i/>
      <w:iCs/>
      <w:spacing w:val="10"/>
      <w:sz w:val="60"/>
      <w:szCs w:val="60"/>
    </w:rPr>
  </w:style>
  <w:style w:type="paragraph" w:styleId="Subttulo">
    <w:name w:val="Subtitle"/>
    <w:basedOn w:val="Normal"/>
    <w:next w:val="Normal"/>
    <w:link w:val="SubttuloCar"/>
    <w:uiPriority w:val="11"/>
    <w:qFormat/>
    <w:rsid w:val="009948E4"/>
    <w:pPr>
      <w:spacing w:after="320"/>
      <w:jc w:val="right"/>
    </w:pPr>
    <w:rPr>
      <w:i/>
      <w:iCs/>
      <w:color w:val="808080" w:themeColor="text1" w:themeTint="7F"/>
      <w:spacing w:val="10"/>
    </w:rPr>
  </w:style>
  <w:style w:type="character" w:customStyle="1" w:styleId="SubttuloCar">
    <w:name w:val="Subtítulo Car"/>
    <w:basedOn w:val="Fuentedeprrafopredeter"/>
    <w:link w:val="Subttulo"/>
    <w:uiPriority w:val="11"/>
    <w:rsid w:val="009948E4"/>
    <w:rPr>
      <w:i/>
      <w:iCs/>
      <w:color w:val="808080" w:themeColor="text1" w:themeTint="7F"/>
      <w:spacing w:val="10"/>
      <w:sz w:val="24"/>
      <w:szCs w:val="24"/>
    </w:rPr>
  </w:style>
  <w:style w:type="paragraph" w:styleId="Sinespaciado">
    <w:name w:val="No Spacing"/>
    <w:basedOn w:val="Normal"/>
    <w:link w:val="SinespaciadoCar"/>
    <w:uiPriority w:val="1"/>
    <w:qFormat/>
    <w:rsid w:val="009948E4"/>
  </w:style>
  <w:style w:type="character" w:customStyle="1" w:styleId="SinespaciadoCar">
    <w:name w:val="Sin espaciado Car"/>
    <w:basedOn w:val="Fuentedeprrafopredeter"/>
    <w:link w:val="Sinespaciado"/>
    <w:uiPriority w:val="1"/>
    <w:rsid w:val="009948E4"/>
  </w:style>
  <w:style w:type="paragraph" w:styleId="Cita">
    <w:name w:val="Quote"/>
    <w:basedOn w:val="Normal"/>
    <w:next w:val="Normal"/>
    <w:link w:val="CitaCar"/>
    <w:uiPriority w:val="29"/>
    <w:qFormat/>
    <w:rsid w:val="009948E4"/>
    <w:rPr>
      <w:color w:val="5A5A5A" w:themeColor="text1" w:themeTint="A5"/>
    </w:rPr>
  </w:style>
  <w:style w:type="character" w:customStyle="1" w:styleId="CitaCar">
    <w:name w:val="Cita Car"/>
    <w:basedOn w:val="Fuentedeprrafopredeter"/>
    <w:link w:val="Cita"/>
    <w:uiPriority w:val="29"/>
    <w:rsid w:val="009948E4"/>
    <w:rPr>
      <w:color w:val="5A5A5A" w:themeColor="text1" w:themeTint="A5"/>
    </w:rPr>
  </w:style>
  <w:style w:type="paragraph" w:styleId="Citadestacada">
    <w:name w:val="Intense Quote"/>
    <w:basedOn w:val="Normal"/>
    <w:next w:val="Normal"/>
    <w:link w:val="CitadestacadaCar"/>
    <w:uiPriority w:val="30"/>
    <w:qFormat/>
    <w:rsid w:val="009948E4"/>
    <w:pPr>
      <w:spacing w:before="320" w:after="480"/>
      <w:ind w:left="720" w:right="720"/>
      <w:jc w:val="center"/>
    </w:pPr>
    <w:rPr>
      <w:rFonts w:asciiTheme="majorHAnsi" w:eastAsiaTheme="majorEastAsia" w:hAnsiTheme="majorHAnsi" w:cstheme="majorBidi"/>
      <w:i/>
      <w:iCs/>
      <w:sz w:val="20"/>
      <w:szCs w:val="20"/>
    </w:rPr>
  </w:style>
  <w:style w:type="character" w:customStyle="1" w:styleId="CitadestacadaCar">
    <w:name w:val="Cita destacada Car"/>
    <w:basedOn w:val="Fuentedeprrafopredeter"/>
    <w:link w:val="Citadestacada"/>
    <w:uiPriority w:val="30"/>
    <w:rsid w:val="009948E4"/>
    <w:rPr>
      <w:rFonts w:asciiTheme="majorHAnsi" w:eastAsiaTheme="majorEastAsia" w:hAnsiTheme="majorHAnsi" w:cstheme="majorBidi"/>
      <w:i/>
      <w:iCs/>
      <w:sz w:val="20"/>
      <w:szCs w:val="20"/>
    </w:rPr>
  </w:style>
  <w:style w:type="character" w:styleId="nfasissutil">
    <w:name w:val="Subtle Emphasis"/>
    <w:uiPriority w:val="19"/>
    <w:qFormat/>
    <w:rsid w:val="009948E4"/>
    <w:rPr>
      <w:i/>
      <w:iCs/>
      <w:color w:val="5A5A5A" w:themeColor="text1" w:themeTint="A5"/>
    </w:rPr>
  </w:style>
  <w:style w:type="character" w:styleId="nfasisintenso">
    <w:name w:val="Intense Emphasis"/>
    <w:uiPriority w:val="21"/>
    <w:qFormat/>
    <w:rsid w:val="009948E4"/>
    <w:rPr>
      <w:b/>
      <w:bCs/>
      <w:i/>
      <w:iCs/>
      <w:color w:val="auto"/>
      <w:u w:val="single"/>
    </w:rPr>
  </w:style>
  <w:style w:type="character" w:styleId="Referenciasutil">
    <w:name w:val="Subtle Reference"/>
    <w:uiPriority w:val="31"/>
    <w:qFormat/>
    <w:rsid w:val="009948E4"/>
    <w:rPr>
      <w:smallCaps/>
    </w:rPr>
  </w:style>
  <w:style w:type="character" w:styleId="Referenciaintensa">
    <w:name w:val="Intense Reference"/>
    <w:uiPriority w:val="32"/>
    <w:qFormat/>
    <w:rsid w:val="009948E4"/>
    <w:rPr>
      <w:b/>
      <w:bCs/>
      <w:smallCaps/>
      <w:color w:val="auto"/>
    </w:rPr>
  </w:style>
  <w:style w:type="character" w:styleId="Ttulodellibro">
    <w:name w:val="Book Title"/>
    <w:uiPriority w:val="33"/>
    <w:qFormat/>
    <w:rsid w:val="009948E4"/>
    <w:rPr>
      <w:rFonts w:asciiTheme="majorHAnsi" w:eastAsiaTheme="majorEastAsia" w:hAnsiTheme="majorHAnsi" w:cstheme="majorBidi"/>
      <w:b/>
      <w:bCs/>
      <w:smallCaps/>
      <w:color w:val="auto"/>
      <w:u w:val="single"/>
    </w:rPr>
  </w:style>
  <w:style w:type="character" w:styleId="Hipervnculovisitado">
    <w:name w:val="FollowedHyperlink"/>
    <w:basedOn w:val="Fuentedeprrafopredeter"/>
    <w:uiPriority w:val="99"/>
    <w:semiHidden/>
    <w:unhideWhenUsed/>
    <w:rsid w:val="003C3F8D"/>
    <w:rPr>
      <w:color w:val="954F72" w:themeColor="followedHyperlink"/>
      <w:u w:val="single"/>
    </w:rPr>
  </w:style>
  <w:style w:type="paragraph" w:styleId="Encabezado">
    <w:name w:val="header"/>
    <w:basedOn w:val="Normal"/>
    <w:link w:val="EncabezadoCar"/>
    <w:uiPriority w:val="99"/>
    <w:unhideWhenUsed/>
    <w:rsid w:val="00510ADF"/>
    <w:pPr>
      <w:tabs>
        <w:tab w:val="center" w:pos="4419"/>
        <w:tab w:val="right" w:pos="8838"/>
      </w:tabs>
    </w:pPr>
  </w:style>
  <w:style w:type="character" w:customStyle="1" w:styleId="EncabezadoCar">
    <w:name w:val="Encabezado Car"/>
    <w:basedOn w:val="Fuentedeprrafopredeter"/>
    <w:link w:val="Encabezado"/>
    <w:uiPriority w:val="99"/>
    <w:rsid w:val="00510ADF"/>
    <w:rPr>
      <w:rFonts w:ascii="Times New Roman" w:eastAsia="Times New Roman" w:hAnsi="Times New Roman" w:cs="Times New Roman"/>
      <w:sz w:val="24"/>
      <w:szCs w:val="24"/>
      <w:lang w:eastAsia="es-ES_tradnl"/>
    </w:rPr>
  </w:style>
  <w:style w:type="paragraph" w:styleId="Piedepgina">
    <w:name w:val="footer"/>
    <w:basedOn w:val="Normal"/>
    <w:link w:val="PiedepginaCar"/>
    <w:uiPriority w:val="99"/>
    <w:unhideWhenUsed/>
    <w:rsid w:val="00510ADF"/>
    <w:pPr>
      <w:tabs>
        <w:tab w:val="center" w:pos="4419"/>
        <w:tab w:val="right" w:pos="8838"/>
      </w:tabs>
    </w:pPr>
  </w:style>
  <w:style w:type="character" w:customStyle="1" w:styleId="PiedepginaCar">
    <w:name w:val="Pie de página Car"/>
    <w:basedOn w:val="Fuentedeprrafopredeter"/>
    <w:link w:val="Piedepgina"/>
    <w:uiPriority w:val="99"/>
    <w:rsid w:val="00510ADF"/>
    <w:rPr>
      <w:rFonts w:ascii="Times New Roman" w:eastAsia="Times New Roman" w:hAnsi="Times New Roman" w:cs="Times New Roman"/>
      <w:sz w:val="24"/>
      <w:szCs w:val="24"/>
      <w:lang w:eastAsia="es-ES_tradnl"/>
    </w:rPr>
  </w:style>
  <w:style w:type="character" w:customStyle="1" w:styleId="hscoswrapper">
    <w:name w:val="hs_cos_wrapper"/>
    <w:basedOn w:val="Fuentedeprrafopredeter"/>
    <w:rsid w:val="005975AE"/>
  </w:style>
  <w:style w:type="paragraph" w:styleId="Bibliografa">
    <w:name w:val="Bibliography"/>
    <w:basedOn w:val="Normal"/>
    <w:next w:val="Normal"/>
    <w:uiPriority w:val="37"/>
    <w:unhideWhenUsed/>
    <w:rsid w:val="00683016"/>
  </w:style>
  <w:style w:type="character" w:customStyle="1" w:styleId="viiyi">
    <w:name w:val="viiyi"/>
    <w:basedOn w:val="Fuentedeprrafopredeter"/>
    <w:rsid w:val="00863F53"/>
  </w:style>
  <w:style w:type="character" w:customStyle="1" w:styleId="jlqj4b">
    <w:name w:val="jlqj4b"/>
    <w:basedOn w:val="Fuentedeprrafopredeter"/>
    <w:rsid w:val="00863F53"/>
  </w:style>
  <w:style w:type="paragraph" w:styleId="Textonotaalfinal">
    <w:name w:val="endnote text"/>
    <w:basedOn w:val="Normal"/>
    <w:link w:val="TextonotaalfinalCar"/>
    <w:uiPriority w:val="99"/>
    <w:semiHidden/>
    <w:unhideWhenUsed/>
    <w:rsid w:val="00E10214"/>
    <w:rPr>
      <w:sz w:val="20"/>
      <w:szCs w:val="20"/>
    </w:rPr>
  </w:style>
  <w:style w:type="character" w:customStyle="1" w:styleId="TextonotaalfinalCar">
    <w:name w:val="Texto nota al final Car"/>
    <w:basedOn w:val="Fuentedeprrafopredeter"/>
    <w:link w:val="Textonotaalfinal"/>
    <w:uiPriority w:val="99"/>
    <w:semiHidden/>
    <w:rsid w:val="00E10214"/>
    <w:rPr>
      <w:rFonts w:ascii="Times New Roman" w:eastAsia="Times New Roman" w:hAnsi="Times New Roman" w:cs="Times New Roman"/>
      <w:sz w:val="20"/>
      <w:szCs w:val="20"/>
      <w:lang w:eastAsia="es-ES_tradnl"/>
    </w:rPr>
  </w:style>
  <w:style w:type="character" w:styleId="Refdenotaalfinal">
    <w:name w:val="endnote reference"/>
    <w:basedOn w:val="Fuentedeprrafopredeter"/>
    <w:uiPriority w:val="99"/>
    <w:semiHidden/>
    <w:unhideWhenUsed/>
    <w:rsid w:val="00E10214"/>
    <w:rPr>
      <w:vertAlign w:val="superscript"/>
    </w:rPr>
  </w:style>
  <w:style w:type="paragraph" w:styleId="Textodeglobo">
    <w:name w:val="Balloon Text"/>
    <w:basedOn w:val="Normal"/>
    <w:link w:val="TextodegloboCar"/>
    <w:uiPriority w:val="99"/>
    <w:semiHidden/>
    <w:unhideWhenUsed/>
    <w:rsid w:val="008B7F6A"/>
    <w:rPr>
      <w:sz w:val="18"/>
      <w:szCs w:val="18"/>
    </w:rPr>
  </w:style>
  <w:style w:type="character" w:customStyle="1" w:styleId="TextodegloboCar">
    <w:name w:val="Texto de globo Car"/>
    <w:basedOn w:val="Fuentedeprrafopredeter"/>
    <w:link w:val="Textodeglobo"/>
    <w:uiPriority w:val="99"/>
    <w:semiHidden/>
    <w:rsid w:val="008B7F6A"/>
    <w:rPr>
      <w:rFonts w:ascii="Times New Roman" w:eastAsia="Times New Roman" w:hAnsi="Times New Roman" w:cs="Times New Roman"/>
      <w:sz w:val="18"/>
      <w:szCs w:val="18"/>
      <w:lang w:eastAsia="es-ES_tradn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42557">
      <w:bodyDiv w:val="1"/>
      <w:marLeft w:val="0"/>
      <w:marRight w:val="0"/>
      <w:marTop w:val="0"/>
      <w:marBottom w:val="0"/>
      <w:divBdr>
        <w:top w:val="none" w:sz="0" w:space="0" w:color="auto"/>
        <w:left w:val="none" w:sz="0" w:space="0" w:color="auto"/>
        <w:bottom w:val="none" w:sz="0" w:space="0" w:color="auto"/>
        <w:right w:val="none" w:sz="0" w:space="0" w:color="auto"/>
      </w:divBdr>
    </w:div>
    <w:div w:id="19674640">
      <w:bodyDiv w:val="1"/>
      <w:marLeft w:val="0"/>
      <w:marRight w:val="0"/>
      <w:marTop w:val="0"/>
      <w:marBottom w:val="0"/>
      <w:divBdr>
        <w:top w:val="none" w:sz="0" w:space="0" w:color="auto"/>
        <w:left w:val="none" w:sz="0" w:space="0" w:color="auto"/>
        <w:bottom w:val="none" w:sz="0" w:space="0" w:color="auto"/>
        <w:right w:val="none" w:sz="0" w:space="0" w:color="auto"/>
      </w:divBdr>
    </w:div>
    <w:div w:id="19743953">
      <w:bodyDiv w:val="1"/>
      <w:marLeft w:val="0"/>
      <w:marRight w:val="0"/>
      <w:marTop w:val="0"/>
      <w:marBottom w:val="0"/>
      <w:divBdr>
        <w:top w:val="none" w:sz="0" w:space="0" w:color="auto"/>
        <w:left w:val="none" w:sz="0" w:space="0" w:color="auto"/>
        <w:bottom w:val="none" w:sz="0" w:space="0" w:color="auto"/>
        <w:right w:val="none" w:sz="0" w:space="0" w:color="auto"/>
      </w:divBdr>
    </w:div>
    <w:div w:id="41366356">
      <w:bodyDiv w:val="1"/>
      <w:marLeft w:val="0"/>
      <w:marRight w:val="0"/>
      <w:marTop w:val="0"/>
      <w:marBottom w:val="0"/>
      <w:divBdr>
        <w:top w:val="none" w:sz="0" w:space="0" w:color="auto"/>
        <w:left w:val="none" w:sz="0" w:space="0" w:color="auto"/>
        <w:bottom w:val="none" w:sz="0" w:space="0" w:color="auto"/>
        <w:right w:val="none" w:sz="0" w:space="0" w:color="auto"/>
      </w:divBdr>
    </w:div>
    <w:div w:id="44643947">
      <w:bodyDiv w:val="1"/>
      <w:marLeft w:val="0"/>
      <w:marRight w:val="0"/>
      <w:marTop w:val="0"/>
      <w:marBottom w:val="0"/>
      <w:divBdr>
        <w:top w:val="none" w:sz="0" w:space="0" w:color="auto"/>
        <w:left w:val="none" w:sz="0" w:space="0" w:color="auto"/>
        <w:bottom w:val="none" w:sz="0" w:space="0" w:color="auto"/>
        <w:right w:val="none" w:sz="0" w:space="0" w:color="auto"/>
      </w:divBdr>
    </w:div>
    <w:div w:id="46731180">
      <w:bodyDiv w:val="1"/>
      <w:marLeft w:val="0"/>
      <w:marRight w:val="0"/>
      <w:marTop w:val="0"/>
      <w:marBottom w:val="0"/>
      <w:divBdr>
        <w:top w:val="none" w:sz="0" w:space="0" w:color="auto"/>
        <w:left w:val="none" w:sz="0" w:space="0" w:color="auto"/>
        <w:bottom w:val="none" w:sz="0" w:space="0" w:color="auto"/>
        <w:right w:val="none" w:sz="0" w:space="0" w:color="auto"/>
      </w:divBdr>
    </w:div>
    <w:div w:id="52892865">
      <w:bodyDiv w:val="1"/>
      <w:marLeft w:val="0"/>
      <w:marRight w:val="0"/>
      <w:marTop w:val="0"/>
      <w:marBottom w:val="0"/>
      <w:divBdr>
        <w:top w:val="none" w:sz="0" w:space="0" w:color="auto"/>
        <w:left w:val="none" w:sz="0" w:space="0" w:color="auto"/>
        <w:bottom w:val="none" w:sz="0" w:space="0" w:color="auto"/>
        <w:right w:val="none" w:sz="0" w:space="0" w:color="auto"/>
      </w:divBdr>
    </w:div>
    <w:div w:id="56975375">
      <w:bodyDiv w:val="1"/>
      <w:marLeft w:val="0"/>
      <w:marRight w:val="0"/>
      <w:marTop w:val="0"/>
      <w:marBottom w:val="0"/>
      <w:divBdr>
        <w:top w:val="none" w:sz="0" w:space="0" w:color="auto"/>
        <w:left w:val="none" w:sz="0" w:space="0" w:color="auto"/>
        <w:bottom w:val="none" w:sz="0" w:space="0" w:color="auto"/>
        <w:right w:val="none" w:sz="0" w:space="0" w:color="auto"/>
      </w:divBdr>
    </w:div>
    <w:div w:id="78452965">
      <w:bodyDiv w:val="1"/>
      <w:marLeft w:val="0"/>
      <w:marRight w:val="0"/>
      <w:marTop w:val="0"/>
      <w:marBottom w:val="0"/>
      <w:divBdr>
        <w:top w:val="none" w:sz="0" w:space="0" w:color="auto"/>
        <w:left w:val="none" w:sz="0" w:space="0" w:color="auto"/>
        <w:bottom w:val="none" w:sz="0" w:space="0" w:color="auto"/>
        <w:right w:val="none" w:sz="0" w:space="0" w:color="auto"/>
      </w:divBdr>
    </w:div>
    <w:div w:id="83192499">
      <w:bodyDiv w:val="1"/>
      <w:marLeft w:val="0"/>
      <w:marRight w:val="0"/>
      <w:marTop w:val="0"/>
      <w:marBottom w:val="0"/>
      <w:divBdr>
        <w:top w:val="none" w:sz="0" w:space="0" w:color="auto"/>
        <w:left w:val="none" w:sz="0" w:space="0" w:color="auto"/>
        <w:bottom w:val="none" w:sz="0" w:space="0" w:color="auto"/>
        <w:right w:val="none" w:sz="0" w:space="0" w:color="auto"/>
      </w:divBdr>
    </w:div>
    <w:div w:id="92015785">
      <w:bodyDiv w:val="1"/>
      <w:marLeft w:val="0"/>
      <w:marRight w:val="0"/>
      <w:marTop w:val="0"/>
      <w:marBottom w:val="0"/>
      <w:divBdr>
        <w:top w:val="none" w:sz="0" w:space="0" w:color="auto"/>
        <w:left w:val="none" w:sz="0" w:space="0" w:color="auto"/>
        <w:bottom w:val="none" w:sz="0" w:space="0" w:color="auto"/>
        <w:right w:val="none" w:sz="0" w:space="0" w:color="auto"/>
      </w:divBdr>
    </w:div>
    <w:div w:id="93061874">
      <w:bodyDiv w:val="1"/>
      <w:marLeft w:val="0"/>
      <w:marRight w:val="0"/>
      <w:marTop w:val="0"/>
      <w:marBottom w:val="0"/>
      <w:divBdr>
        <w:top w:val="none" w:sz="0" w:space="0" w:color="auto"/>
        <w:left w:val="none" w:sz="0" w:space="0" w:color="auto"/>
        <w:bottom w:val="none" w:sz="0" w:space="0" w:color="auto"/>
        <w:right w:val="none" w:sz="0" w:space="0" w:color="auto"/>
      </w:divBdr>
    </w:div>
    <w:div w:id="97483730">
      <w:bodyDiv w:val="1"/>
      <w:marLeft w:val="0"/>
      <w:marRight w:val="0"/>
      <w:marTop w:val="0"/>
      <w:marBottom w:val="0"/>
      <w:divBdr>
        <w:top w:val="none" w:sz="0" w:space="0" w:color="auto"/>
        <w:left w:val="none" w:sz="0" w:space="0" w:color="auto"/>
        <w:bottom w:val="none" w:sz="0" w:space="0" w:color="auto"/>
        <w:right w:val="none" w:sz="0" w:space="0" w:color="auto"/>
      </w:divBdr>
    </w:div>
    <w:div w:id="139540854">
      <w:bodyDiv w:val="1"/>
      <w:marLeft w:val="0"/>
      <w:marRight w:val="0"/>
      <w:marTop w:val="0"/>
      <w:marBottom w:val="0"/>
      <w:divBdr>
        <w:top w:val="none" w:sz="0" w:space="0" w:color="auto"/>
        <w:left w:val="none" w:sz="0" w:space="0" w:color="auto"/>
        <w:bottom w:val="none" w:sz="0" w:space="0" w:color="auto"/>
        <w:right w:val="none" w:sz="0" w:space="0" w:color="auto"/>
      </w:divBdr>
    </w:div>
    <w:div w:id="140269626">
      <w:bodyDiv w:val="1"/>
      <w:marLeft w:val="0"/>
      <w:marRight w:val="0"/>
      <w:marTop w:val="0"/>
      <w:marBottom w:val="0"/>
      <w:divBdr>
        <w:top w:val="none" w:sz="0" w:space="0" w:color="auto"/>
        <w:left w:val="none" w:sz="0" w:space="0" w:color="auto"/>
        <w:bottom w:val="none" w:sz="0" w:space="0" w:color="auto"/>
        <w:right w:val="none" w:sz="0" w:space="0" w:color="auto"/>
      </w:divBdr>
    </w:div>
    <w:div w:id="141311570">
      <w:bodyDiv w:val="1"/>
      <w:marLeft w:val="0"/>
      <w:marRight w:val="0"/>
      <w:marTop w:val="0"/>
      <w:marBottom w:val="0"/>
      <w:divBdr>
        <w:top w:val="none" w:sz="0" w:space="0" w:color="auto"/>
        <w:left w:val="none" w:sz="0" w:space="0" w:color="auto"/>
        <w:bottom w:val="none" w:sz="0" w:space="0" w:color="auto"/>
        <w:right w:val="none" w:sz="0" w:space="0" w:color="auto"/>
      </w:divBdr>
      <w:divsChild>
        <w:div w:id="867259078">
          <w:marLeft w:val="0"/>
          <w:marRight w:val="0"/>
          <w:marTop w:val="0"/>
          <w:marBottom w:val="0"/>
          <w:divBdr>
            <w:top w:val="none" w:sz="0" w:space="0" w:color="auto"/>
            <w:left w:val="none" w:sz="0" w:space="0" w:color="auto"/>
            <w:bottom w:val="none" w:sz="0" w:space="0" w:color="auto"/>
            <w:right w:val="none" w:sz="0" w:space="0" w:color="auto"/>
          </w:divBdr>
          <w:divsChild>
            <w:div w:id="1714571847">
              <w:marLeft w:val="0"/>
              <w:marRight w:val="0"/>
              <w:marTop w:val="0"/>
              <w:marBottom w:val="0"/>
              <w:divBdr>
                <w:top w:val="none" w:sz="0" w:space="0" w:color="auto"/>
                <w:left w:val="none" w:sz="0" w:space="0" w:color="auto"/>
                <w:bottom w:val="none" w:sz="0" w:space="0" w:color="auto"/>
                <w:right w:val="none" w:sz="0" w:space="0" w:color="auto"/>
              </w:divBdr>
              <w:divsChild>
                <w:div w:id="1139760297">
                  <w:marLeft w:val="0"/>
                  <w:marRight w:val="0"/>
                  <w:marTop w:val="0"/>
                  <w:marBottom w:val="0"/>
                  <w:divBdr>
                    <w:top w:val="none" w:sz="0" w:space="0" w:color="auto"/>
                    <w:left w:val="none" w:sz="0" w:space="0" w:color="auto"/>
                    <w:bottom w:val="none" w:sz="0" w:space="0" w:color="auto"/>
                    <w:right w:val="none" w:sz="0" w:space="0" w:color="auto"/>
                  </w:divBdr>
                  <w:divsChild>
                    <w:div w:id="182080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30215">
      <w:bodyDiv w:val="1"/>
      <w:marLeft w:val="0"/>
      <w:marRight w:val="0"/>
      <w:marTop w:val="0"/>
      <w:marBottom w:val="0"/>
      <w:divBdr>
        <w:top w:val="none" w:sz="0" w:space="0" w:color="auto"/>
        <w:left w:val="none" w:sz="0" w:space="0" w:color="auto"/>
        <w:bottom w:val="none" w:sz="0" w:space="0" w:color="auto"/>
        <w:right w:val="none" w:sz="0" w:space="0" w:color="auto"/>
      </w:divBdr>
    </w:div>
    <w:div w:id="188111035">
      <w:bodyDiv w:val="1"/>
      <w:marLeft w:val="0"/>
      <w:marRight w:val="0"/>
      <w:marTop w:val="0"/>
      <w:marBottom w:val="0"/>
      <w:divBdr>
        <w:top w:val="none" w:sz="0" w:space="0" w:color="auto"/>
        <w:left w:val="none" w:sz="0" w:space="0" w:color="auto"/>
        <w:bottom w:val="none" w:sz="0" w:space="0" w:color="auto"/>
        <w:right w:val="none" w:sz="0" w:space="0" w:color="auto"/>
      </w:divBdr>
    </w:div>
    <w:div w:id="195853291">
      <w:bodyDiv w:val="1"/>
      <w:marLeft w:val="0"/>
      <w:marRight w:val="0"/>
      <w:marTop w:val="0"/>
      <w:marBottom w:val="0"/>
      <w:divBdr>
        <w:top w:val="none" w:sz="0" w:space="0" w:color="auto"/>
        <w:left w:val="none" w:sz="0" w:space="0" w:color="auto"/>
        <w:bottom w:val="none" w:sz="0" w:space="0" w:color="auto"/>
        <w:right w:val="none" w:sz="0" w:space="0" w:color="auto"/>
      </w:divBdr>
    </w:div>
    <w:div w:id="199367224">
      <w:bodyDiv w:val="1"/>
      <w:marLeft w:val="0"/>
      <w:marRight w:val="0"/>
      <w:marTop w:val="0"/>
      <w:marBottom w:val="0"/>
      <w:divBdr>
        <w:top w:val="none" w:sz="0" w:space="0" w:color="auto"/>
        <w:left w:val="none" w:sz="0" w:space="0" w:color="auto"/>
        <w:bottom w:val="none" w:sz="0" w:space="0" w:color="auto"/>
        <w:right w:val="none" w:sz="0" w:space="0" w:color="auto"/>
      </w:divBdr>
    </w:div>
    <w:div w:id="207496461">
      <w:bodyDiv w:val="1"/>
      <w:marLeft w:val="0"/>
      <w:marRight w:val="0"/>
      <w:marTop w:val="0"/>
      <w:marBottom w:val="0"/>
      <w:divBdr>
        <w:top w:val="none" w:sz="0" w:space="0" w:color="auto"/>
        <w:left w:val="none" w:sz="0" w:space="0" w:color="auto"/>
        <w:bottom w:val="none" w:sz="0" w:space="0" w:color="auto"/>
        <w:right w:val="none" w:sz="0" w:space="0" w:color="auto"/>
      </w:divBdr>
    </w:div>
    <w:div w:id="211432665">
      <w:bodyDiv w:val="1"/>
      <w:marLeft w:val="0"/>
      <w:marRight w:val="0"/>
      <w:marTop w:val="0"/>
      <w:marBottom w:val="0"/>
      <w:divBdr>
        <w:top w:val="none" w:sz="0" w:space="0" w:color="auto"/>
        <w:left w:val="none" w:sz="0" w:space="0" w:color="auto"/>
        <w:bottom w:val="none" w:sz="0" w:space="0" w:color="auto"/>
        <w:right w:val="none" w:sz="0" w:space="0" w:color="auto"/>
      </w:divBdr>
    </w:div>
    <w:div w:id="224267322">
      <w:bodyDiv w:val="1"/>
      <w:marLeft w:val="0"/>
      <w:marRight w:val="0"/>
      <w:marTop w:val="0"/>
      <w:marBottom w:val="0"/>
      <w:divBdr>
        <w:top w:val="none" w:sz="0" w:space="0" w:color="auto"/>
        <w:left w:val="none" w:sz="0" w:space="0" w:color="auto"/>
        <w:bottom w:val="none" w:sz="0" w:space="0" w:color="auto"/>
        <w:right w:val="none" w:sz="0" w:space="0" w:color="auto"/>
      </w:divBdr>
    </w:div>
    <w:div w:id="224992998">
      <w:bodyDiv w:val="1"/>
      <w:marLeft w:val="0"/>
      <w:marRight w:val="0"/>
      <w:marTop w:val="0"/>
      <w:marBottom w:val="0"/>
      <w:divBdr>
        <w:top w:val="none" w:sz="0" w:space="0" w:color="auto"/>
        <w:left w:val="none" w:sz="0" w:space="0" w:color="auto"/>
        <w:bottom w:val="none" w:sz="0" w:space="0" w:color="auto"/>
        <w:right w:val="none" w:sz="0" w:space="0" w:color="auto"/>
      </w:divBdr>
    </w:div>
    <w:div w:id="241376013">
      <w:bodyDiv w:val="1"/>
      <w:marLeft w:val="0"/>
      <w:marRight w:val="0"/>
      <w:marTop w:val="0"/>
      <w:marBottom w:val="0"/>
      <w:divBdr>
        <w:top w:val="none" w:sz="0" w:space="0" w:color="auto"/>
        <w:left w:val="none" w:sz="0" w:space="0" w:color="auto"/>
        <w:bottom w:val="none" w:sz="0" w:space="0" w:color="auto"/>
        <w:right w:val="none" w:sz="0" w:space="0" w:color="auto"/>
      </w:divBdr>
    </w:div>
    <w:div w:id="241598297">
      <w:bodyDiv w:val="1"/>
      <w:marLeft w:val="0"/>
      <w:marRight w:val="0"/>
      <w:marTop w:val="0"/>
      <w:marBottom w:val="0"/>
      <w:divBdr>
        <w:top w:val="none" w:sz="0" w:space="0" w:color="auto"/>
        <w:left w:val="none" w:sz="0" w:space="0" w:color="auto"/>
        <w:bottom w:val="none" w:sz="0" w:space="0" w:color="auto"/>
        <w:right w:val="none" w:sz="0" w:space="0" w:color="auto"/>
      </w:divBdr>
    </w:div>
    <w:div w:id="241643173">
      <w:bodyDiv w:val="1"/>
      <w:marLeft w:val="0"/>
      <w:marRight w:val="0"/>
      <w:marTop w:val="0"/>
      <w:marBottom w:val="0"/>
      <w:divBdr>
        <w:top w:val="none" w:sz="0" w:space="0" w:color="auto"/>
        <w:left w:val="none" w:sz="0" w:space="0" w:color="auto"/>
        <w:bottom w:val="none" w:sz="0" w:space="0" w:color="auto"/>
        <w:right w:val="none" w:sz="0" w:space="0" w:color="auto"/>
      </w:divBdr>
    </w:div>
    <w:div w:id="244803985">
      <w:bodyDiv w:val="1"/>
      <w:marLeft w:val="0"/>
      <w:marRight w:val="0"/>
      <w:marTop w:val="0"/>
      <w:marBottom w:val="0"/>
      <w:divBdr>
        <w:top w:val="none" w:sz="0" w:space="0" w:color="auto"/>
        <w:left w:val="none" w:sz="0" w:space="0" w:color="auto"/>
        <w:bottom w:val="none" w:sz="0" w:space="0" w:color="auto"/>
        <w:right w:val="none" w:sz="0" w:space="0" w:color="auto"/>
      </w:divBdr>
    </w:div>
    <w:div w:id="248125435">
      <w:bodyDiv w:val="1"/>
      <w:marLeft w:val="0"/>
      <w:marRight w:val="0"/>
      <w:marTop w:val="0"/>
      <w:marBottom w:val="0"/>
      <w:divBdr>
        <w:top w:val="none" w:sz="0" w:space="0" w:color="auto"/>
        <w:left w:val="none" w:sz="0" w:space="0" w:color="auto"/>
        <w:bottom w:val="none" w:sz="0" w:space="0" w:color="auto"/>
        <w:right w:val="none" w:sz="0" w:space="0" w:color="auto"/>
      </w:divBdr>
    </w:div>
    <w:div w:id="254360141">
      <w:bodyDiv w:val="1"/>
      <w:marLeft w:val="0"/>
      <w:marRight w:val="0"/>
      <w:marTop w:val="0"/>
      <w:marBottom w:val="0"/>
      <w:divBdr>
        <w:top w:val="none" w:sz="0" w:space="0" w:color="auto"/>
        <w:left w:val="none" w:sz="0" w:space="0" w:color="auto"/>
        <w:bottom w:val="none" w:sz="0" w:space="0" w:color="auto"/>
        <w:right w:val="none" w:sz="0" w:space="0" w:color="auto"/>
      </w:divBdr>
    </w:div>
    <w:div w:id="277371943">
      <w:bodyDiv w:val="1"/>
      <w:marLeft w:val="0"/>
      <w:marRight w:val="0"/>
      <w:marTop w:val="0"/>
      <w:marBottom w:val="0"/>
      <w:divBdr>
        <w:top w:val="none" w:sz="0" w:space="0" w:color="auto"/>
        <w:left w:val="none" w:sz="0" w:space="0" w:color="auto"/>
        <w:bottom w:val="none" w:sz="0" w:space="0" w:color="auto"/>
        <w:right w:val="none" w:sz="0" w:space="0" w:color="auto"/>
      </w:divBdr>
    </w:div>
    <w:div w:id="289943761">
      <w:bodyDiv w:val="1"/>
      <w:marLeft w:val="0"/>
      <w:marRight w:val="0"/>
      <w:marTop w:val="0"/>
      <w:marBottom w:val="0"/>
      <w:divBdr>
        <w:top w:val="none" w:sz="0" w:space="0" w:color="auto"/>
        <w:left w:val="none" w:sz="0" w:space="0" w:color="auto"/>
        <w:bottom w:val="none" w:sz="0" w:space="0" w:color="auto"/>
        <w:right w:val="none" w:sz="0" w:space="0" w:color="auto"/>
      </w:divBdr>
    </w:div>
    <w:div w:id="300309388">
      <w:bodyDiv w:val="1"/>
      <w:marLeft w:val="0"/>
      <w:marRight w:val="0"/>
      <w:marTop w:val="0"/>
      <w:marBottom w:val="0"/>
      <w:divBdr>
        <w:top w:val="none" w:sz="0" w:space="0" w:color="auto"/>
        <w:left w:val="none" w:sz="0" w:space="0" w:color="auto"/>
        <w:bottom w:val="none" w:sz="0" w:space="0" w:color="auto"/>
        <w:right w:val="none" w:sz="0" w:space="0" w:color="auto"/>
      </w:divBdr>
    </w:div>
    <w:div w:id="310910462">
      <w:bodyDiv w:val="1"/>
      <w:marLeft w:val="0"/>
      <w:marRight w:val="0"/>
      <w:marTop w:val="0"/>
      <w:marBottom w:val="0"/>
      <w:divBdr>
        <w:top w:val="none" w:sz="0" w:space="0" w:color="auto"/>
        <w:left w:val="none" w:sz="0" w:space="0" w:color="auto"/>
        <w:bottom w:val="none" w:sz="0" w:space="0" w:color="auto"/>
        <w:right w:val="none" w:sz="0" w:space="0" w:color="auto"/>
      </w:divBdr>
    </w:div>
    <w:div w:id="312564949">
      <w:bodyDiv w:val="1"/>
      <w:marLeft w:val="0"/>
      <w:marRight w:val="0"/>
      <w:marTop w:val="0"/>
      <w:marBottom w:val="0"/>
      <w:divBdr>
        <w:top w:val="none" w:sz="0" w:space="0" w:color="auto"/>
        <w:left w:val="none" w:sz="0" w:space="0" w:color="auto"/>
        <w:bottom w:val="none" w:sz="0" w:space="0" w:color="auto"/>
        <w:right w:val="none" w:sz="0" w:space="0" w:color="auto"/>
      </w:divBdr>
    </w:div>
    <w:div w:id="330258800">
      <w:bodyDiv w:val="1"/>
      <w:marLeft w:val="0"/>
      <w:marRight w:val="0"/>
      <w:marTop w:val="0"/>
      <w:marBottom w:val="0"/>
      <w:divBdr>
        <w:top w:val="none" w:sz="0" w:space="0" w:color="auto"/>
        <w:left w:val="none" w:sz="0" w:space="0" w:color="auto"/>
        <w:bottom w:val="none" w:sz="0" w:space="0" w:color="auto"/>
        <w:right w:val="none" w:sz="0" w:space="0" w:color="auto"/>
      </w:divBdr>
    </w:div>
    <w:div w:id="341206213">
      <w:bodyDiv w:val="1"/>
      <w:marLeft w:val="0"/>
      <w:marRight w:val="0"/>
      <w:marTop w:val="0"/>
      <w:marBottom w:val="0"/>
      <w:divBdr>
        <w:top w:val="none" w:sz="0" w:space="0" w:color="auto"/>
        <w:left w:val="none" w:sz="0" w:space="0" w:color="auto"/>
        <w:bottom w:val="none" w:sz="0" w:space="0" w:color="auto"/>
        <w:right w:val="none" w:sz="0" w:space="0" w:color="auto"/>
      </w:divBdr>
    </w:div>
    <w:div w:id="355885854">
      <w:bodyDiv w:val="1"/>
      <w:marLeft w:val="0"/>
      <w:marRight w:val="0"/>
      <w:marTop w:val="0"/>
      <w:marBottom w:val="0"/>
      <w:divBdr>
        <w:top w:val="none" w:sz="0" w:space="0" w:color="auto"/>
        <w:left w:val="none" w:sz="0" w:space="0" w:color="auto"/>
        <w:bottom w:val="none" w:sz="0" w:space="0" w:color="auto"/>
        <w:right w:val="none" w:sz="0" w:space="0" w:color="auto"/>
      </w:divBdr>
    </w:div>
    <w:div w:id="356851103">
      <w:bodyDiv w:val="1"/>
      <w:marLeft w:val="0"/>
      <w:marRight w:val="0"/>
      <w:marTop w:val="0"/>
      <w:marBottom w:val="0"/>
      <w:divBdr>
        <w:top w:val="none" w:sz="0" w:space="0" w:color="auto"/>
        <w:left w:val="none" w:sz="0" w:space="0" w:color="auto"/>
        <w:bottom w:val="none" w:sz="0" w:space="0" w:color="auto"/>
        <w:right w:val="none" w:sz="0" w:space="0" w:color="auto"/>
      </w:divBdr>
    </w:div>
    <w:div w:id="378674946">
      <w:bodyDiv w:val="1"/>
      <w:marLeft w:val="0"/>
      <w:marRight w:val="0"/>
      <w:marTop w:val="0"/>
      <w:marBottom w:val="0"/>
      <w:divBdr>
        <w:top w:val="none" w:sz="0" w:space="0" w:color="auto"/>
        <w:left w:val="none" w:sz="0" w:space="0" w:color="auto"/>
        <w:bottom w:val="none" w:sz="0" w:space="0" w:color="auto"/>
        <w:right w:val="none" w:sz="0" w:space="0" w:color="auto"/>
      </w:divBdr>
    </w:div>
    <w:div w:id="402070483">
      <w:bodyDiv w:val="1"/>
      <w:marLeft w:val="0"/>
      <w:marRight w:val="0"/>
      <w:marTop w:val="0"/>
      <w:marBottom w:val="0"/>
      <w:divBdr>
        <w:top w:val="none" w:sz="0" w:space="0" w:color="auto"/>
        <w:left w:val="none" w:sz="0" w:space="0" w:color="auto"/>
        <w:bottom w:val="none" w:sz="0" w:space="0" w:color="auto"/>
        <w:right w:val="none" w:sz="0" w:space="0" w:color="auto"/>
      </w:divBdr>
    </w:div>
    <w:div w:id="433743296">
      <w:bodyDiv w:val="1"/>
      <w:marLeft w:val="0"/>
      <w:marRight w:val="0"/>
      <w:marTop w:val="0"/>
      <w:marBottom w:val="0"/>
      <w:divBdr>
        <w:top w:val="none" w:sz="0" w:space="0" w:color="auto"/>
        <w:left w:val="none" w:sz="0" w:space="0" w:color="auto"/>
        <w:bottom w:val="none" w:sz="0" w:space="0" w:color="auto"/>
        <w:right w:val="none" w:sz="0" w:space="0" w:color="auto"/>
      </w:divBdr>
    </w:div>
    <w:div w:id="447160285">
      <w:bodyDiv w:val="1"/>
      <w:marLeft w:val="0"/>
      <w:marRight w:val="0"/>
      <w:marTop w:val="0"/>
      <w:marBottom w:val="0"/>
      <w:divBdr>
        <w:top w:val="none" w:sz="0" w:space="0" w:color="auto"/>
        <w:left w:val="none" w:sz="0" w:space="0" w:color="auto"/>
        <w:bottom w:val="none" w:sz="0" w:space="0" w:color="auto"/>
        <w:right w:val="none" w:sz="0" w:space="0" w:color="auto"/>
      </w:divBdr>
    </w:div>
    <w:div w:id="451826920">
      <w:bodyDiv w:val="1"/>
      <w:marLeft w:val="0"/>
      <w:marRight w:val="0"/>
      <w:marTop w:val="0"/>
      <w:marBottom w:val="0"/>
      <w:divBdr>
        <w:top w:val="none" w:sz="0" w:space="0" w:color="auto"/>
        <w:left w:val="none" w:sz="0" w:space="0" w:color="auto"/>
        <w:bottom w:val="none" w:sz="0" w:space="0" w:color="auto"/>
        <w:right w:val="none" w:sz="0" w:space="0" w:color="auto"/>
      </w:divBdr>
    </w:div>
    <w:div w:id="468475593">
      <w:bodyDiv w:val="1"/>
      <w:marLeft w:val="0"/>
      <w:marRight w:val="0"/>
      <w:marTop w:val="0"/>
      <w:marBottom w:val="0"/>
      <w:divBdr>
        <w:top w:val="none" w:sz="0" w:space="0" w:color="auto"/>
        <w:left w:val="none" w:sz="0" w:space="0" w:color="auto"/>
        <w:bottom w:val="none" w:sz="0" w:space="0" w:color="auto"/>
        <w:right w:val="none" w:sz="0" w:space="0" w:color="auto"/>
      </w:divBdr>
      <w:divsChild>
        <w:div w:id="1615822340">
          <w:marLeft w:val="0"/>
          <w:marRight w:val="0"/>
          <w:marTop w:val="0"/>
          <w:marBottom w:val="0"/>
          <w:divBdr>
            <w:top w:val="none" w:sz="0" w:space="0" w:color="auto"/>
            <w:left w:val="none" w:sz="0" w:space="0" w:color="auto"/>
            <w:bottom w:val="none" w:sz="0" w:space="0" w:color="auto"/>
            <w:right w:val="none" w:sz="0" w:space="0" w:color="auto"/>
          </w:divBdr>
          <w:divsChild>
            <w:div w:id="602881037">
              <w:marLeft w:val="0"/>
              <w:marRight w:val="0"/>
              <w:marTop w:val="0"/>
              <w:marBottom w:val="0"/>
              <w:divBdr>
                <w:top w:val="none" w:sz="0" w:space="0" w:color="auto"/>
                <w:left w:val="none" w:sz="0" w:space="0" w:color="auto"/>
                <w:bottom w:val="none" w:sz="0" w:space="0" w:color="auto"/>
                <w:right w:val="none" w:sz="0" w:space="0" w:color="auto"/>
              </w:divBdr>
            </w:div>
          </w:divsChild>
        </w:div>
        <w:div w:id="331295336">
          <w:marLeft w:val="0"/>
          <w:marRight w:val="0"/>
          <w:marTop w:val="0"/>
          <w:marBottom w:val="0"/>
          <w:divBdr>
            <w:top w:val="none" w:sz="0" w:space="0" w:color="auto"/>
            <w:left w:val="none" w:sz="0" w:space="0" w:color="auto"/>
            <w:bottom w:val="none" w:sz="0" w:space="0" w:color="auto"/>
            <w:right w:val="none" w:sz="0" w:space="0" w:color="auto"/>
          </w:divBdr>
          <w:divsChild>
            <w:div w:id="2075272435">
              <w:marLeft w:val="0"/>
              <w:marRight w:val="0"/>
              <w:marTop w:val="0"/>
              <w:marBottom w:val="0"/>
              <w:divBdr>
                <w:top w:val="none" w:sz="0" w:space="0" w:color="auto"/>
                <w:left w:val="none" w:sz="0" w:space="0" w:color="auto"/>
                <w:bottom w:val="none" w:sz="0" w:space="0" w:color="auto"/>
                <w:right w:val="none" w:sz="0" w:space="0" w:color="auto"/>
              </w:divBdr>
            </w:div>
          </w:divsChild>
        </w:div>
        <w:div w:id="1656297728">
          <w:marLeft w:val="0"/>
          <w:marRight w:val="0"/>
          <w:marTop w:val="0"/>
          <w:marBottom w:val="0"/>
          <w:divBdr>
            <w:top w:val="none" w:sz="0" w:space="0" w:color="auto"/>
            <w:left w:val="none" w:sz="0" w:space="0" w:color="auto"/>
            <w:bottom w:val="none" w:sz="0" w:space="0" w:color="auto"/>
            <w:right w:val="none" w:sz="0" w:space="0" w:color="auto"/>
          </w:divBdr>
          <w:divsChild>
            <w:div w:id="1544709326">
              <w:marLeft w:val="0"/>
              <w:marRight w:val="0"/>
              <w:marTop w:val="0"/>
              <w:marBottom w:val="0"/>
              <w:divBdr>
                <w:top w:val="none" w:sz="0" w:space="0" w:color="auto"/>
                <w:left w:val="none" w:sz="0" w:space="0" w:color="auto"/>
                <w:bottom w:val="none" w:sz="0" w:space="0" w:color="auto"/>
                <w:right w:val="none" w:sz="0" w:space="0" w:color="auto"/>
              </w:divBdr>
            </w:div>
          </w:divsChild>
        </w:div>
        <w:div w:id="1928466420">
          <w:marLeft w:val="0"/>
          <w:marRight w:val="0"/>
          <w:marTop w:val="0"/>
          <w:marBottom w:val="0"/>
          <w:divBdr>
            <w:top w:val="none" w:sz="0" w:space="0" w:color="auto"/>
            <w:left w:val="none" w:sz="0" w:space="0" w:color="auto"/>
            <w:bottom w:val="none" w:sz="0" w:space="0" w:color="auto"/>
            <w:right w:val="none" w:sz="0" w:space="0" w:color="auto"/>
          </w:divBdr>
          <w:divsChild>
            <w:div w:id="47206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890395">
      <w:bodyDiv w:val="1"/>
      <w:marLeft w:val="0"/>
      <w:marRight w:val="0"/>
      <w:marTop w:val="0"/>
      <w:marBottom w:val="0"/>
      <w:divBdr>
        <w:top w:val="none" w:sz="0" w:space="0" w:color="auto"/>
        <w:left w:val="none" w:sz="0" w:space="0" w:color="auto"/>
        <w:bottom w:val="none" w:sz="0" w:space="0" w:color="auto"/>
        <w:right w:val="none" w:sz="0" w:space="0" w:color="auto"/>
      </w:divBdr>
    </w:div>
    <w:div w:id="487862107">
      <w:bodyDiv w:val="1"/>
      <w:marLeft w:val="0"/>
      <w:marRight w:val="0"/>
      <w:marTop w:val="0"/>
      <w:marBottom w:val="0"/>
      <w:divBdr>
        <w:top w:val="none" w:sz="0" w:space="0" w:color="auto"/>
        <w:left w:val="none" w:sz="0" w:space="0" w:color="auto"/>
        <w:bottom w:val="none" w:sz="0" w:space="0" w:color="auto"/>
        <w:right w:val="none" w:sz="0" w:space="0" w:color="auto"/>
      </w:divBdr>
    </w:div>
    <w:div w:id="495001650">
      <w:bodyDiv w:val="1"/>
      <w:marLeft w:val="0"/>
      <w:marRight w:val="0"/>
      <w:marTop w:val="0"/>
      <w:marBottom w:val="0"/>
      <w:divBdr>
        <w:top w:val="none" w:sz="0" w:space="0" w:color="auto"/>
        <w:left w:val="none" w:sz="0" w:space="0" w:color="auto"/>
        <w:bottom w:val="none" w:sz="0" w:space="0" w:color="auto"/>
        <w:right w:val="none" w:sz="0" w:space="0" w:color="auto"/>
      </w:divBdr>
    </w:div>
    <w:div w:id="499929960">
      <w:bodyDiv w:val="1"/>
      <w:marLeft w:val="0"/>
      <w:marRight w:val="0"/>
      <w:marTop w:val="0"/>
      <w:marBottom w:val="0"/>
      <w:divBdr>
        <w:top w:val="none" w:sz="0" w:space="0" w:color="auto"/>
        <w:left w:val="none" w:sz="0" w:space="0" w:color="auto"/>
        <w:bottom w:val="none" w:sz="0" w:space="0" w:color="auto"/>
        <w:right w:val="none" w:sz="0" w:space="0" w:color="auto"/>
      </w:divBdr>
    </w:div>
    <w:div w:id="504712505">
      <w:bodyDiv w:val="1"/>
      <w:marLeft w:val="0"/>
      <w:marRight w:val="0"/>
      <w:marTop w:val="0"/>
      <w:marBottom w:val="0"/>
      <w:divBdr>
        <w:top w:val="none" w:sz="0" w:space="0" w:color="auto"/>
        <w:left w:val="none" w:sz="0" w:space="0" w:color="auto"/>
        <w:bottom w:val="none" w:sz="0" w:space="0" w:color="auto"/>
        <w:right w:val="none" w:sz="0" w:space="0" w:color="auto"/>
      </w:divBdr>
    </w:div>
    <w:div w:id="548735067">
      <w:bodyDiv w:val="1"/>
      <w:marLeft w:val="0"/>
      <w:marRight w:val="0"/>
      <w:marTop w:val="0"/>
      <w:marBottom w:val="0"/>
      <w:divBdr>
        <w:top w:val="none" w:sz="0" w:space="0" w:color="auto"/>
        <w:left w:val="none" w:sz="0" w:space="0" w:color="auto"/>
        <w:bottom w:val="none" w:sz="0" w:space="0" w:color="auto"/>
        <w:right w:val="none" w:sz="0" w:space="0" w:color="auto"/>
      </w:divBdr>
    </w:div>
    <w:div w:id="568659734">
      <w:bodyDiv w:val="1"/>
      <w:marLeft w:val="0"/>
      <w:marRight w:val="0"/>
      <w:marTop w:val="0"/>
      <w:marBottom w:val="0"/>
      <w:divBdr>
        <w:top w:val="none" w:sz="0" w:space="0" w:color="auto"/>
        <w:left w:val="none" w:sz="0" w:space="0" w:color="auto"/>
        <w:bottom w:val="none" w:sz="0" w:space="0" w:color="auto"/>
        <w:right w:val="none" w:sz="0" w:space="0" w:color="auto"/>
      </w:divBdr>
    </w:div>
    <w:div w:id="618221609">
      <w:bodyDiv w:val="1"/>
      <w:marLeft w:val="0"/>
      <w:marRight w:val="0"/>
      <w:marTop w:val="0"/>
      <w:marBottom w:val="0"/>
      <w:divBdr>
        <w:top w:val="none" w:sz="0" w:space="0" w:color="auto"/>
        <w:left w:val="none" w:sz="0" w:space="0" w:color="auto"/>
        <w:bottom w:val="none" w:sz="0" w:space="0" w:color="auto"/>
        <w:right w:val="none" w:sz="0" w:space="0" w:color="auto"/>
      </w:divBdr>
    </w:div>
    <w:div w:id="644552236">
      <w:bodyDiv w:val="1"/>
      <w:marLeft w:val="0"/>
      <w:marRight w:val="0"/>
      <w:marTop w:val="0"/>
      <w:marBottom w:val="0"/>
      <w:divBdr>
        <w:top w:val="none" w:sz="0" w:space="0" w:color="auto"/>
        <w:left w:val="none" w:sz="0" w:space="0" w:color="auto"/>
        <w:bottom w:val="none" w:sz="0" w:space="0" w:color="auto"/>
        <w:right w:val="none" w:sz="0" w:space="0" w:color="auto"/>
      </w:divBdr>
    </w:div>
    <w:div w:id="648825730">
      <w:bodyDiv w:val="1"/>
      <w:marLeft w:val="0"/>
      <w:marRight w:val="0"/>
      <w:marTop w:val="0"/>
      <w:marBottom w:val="0"/>
      <w:divBdr>
        <w:top w:val="none" w:sz="0" w:space="0" w:color="auto"/>
        <w:left w:val="none" w:sz="0" w:space="0" w:color="auto"/>
        <w:bottom w:val="none" w:sz="0" w:space="0" w:color="auto"/>
        <w:right w:val="none" w:sz="0" w:space="0" w:color="auto"/>
      </w:divBdr>
    </w:div>
    <w:div w:id="666519453">
      <w:bodyDiv w:val="1"/>
      <w:marLeft w:val="0"/>
      <w:marRight w:val="0"/>
      <w:marTop w:val="0"/>
      <w:marBottom w:val="0"/>
      <w:divBdr>
        <w:top w:val="none" w:sz="0" w:space="0" w:color="auto"/>
        <w:left w:val="none" w:sz="0" w:space="0" w:color="auto"/>
        <w:bottom w:val="none" w:sz="0" w:space="0" w:color="auto"/>
        <w:right w:val="none" w:sz="0" w:space="0" w:color="auto"/>
      </w:divBdr>
    </w:div>
    <w:div w:id="676420314">
      <w:bodyDiv w:val="1"/>
      <w:marLeft w:val="0"/>
      <w:marRight w:val="0"/>
      <w:marTop w:val="0"/>
      <w:marBottom w:val="0"/>
      <w:divBdr>
        <w:top w:val="none" w:sz="0" w:space="0" w:color="auto"/>
        <w:left w:val="none" w:sz="0" w:space="0" w:color="auto"/>
        <w:bottom w:val="none" w:sz="0" w:space="0" w:color="auto"/>
        <w:right w:val="none" w:sz="0" w:space="0" w:color="auto"/>
      </w:divBdr>
    </w:div>
    <w:div w:id="684019934">
      <w:bodyDiv w:val="1"/>
      <w:marLeft w:val="0"/>
      <w:marRight w:val="0"/>
      <w:marTop w:val="0"/>
      <w:marBottom w:val="0"/>
      <w:divBdr>
        <w:top w:val="none" w:sz="0" w:space="0" w:color="auto"/>
        <w:left w:val="none" w:sz="0" w:space="0" w:color="auto"/>
        <w:bottom w:val="none" w:sz="0" w:space="0" w:color="auto"/>
        <w:right w:val="none" w:sz="0" w:space="0" w:color="auto"/>
      </w:divBdr>
      <w:divsChild>
        <w:div w:id="592205110">
          <w:marLeft w:val="0"/>
          <w:marRight w:val="0"/>
          <w:marTop w:val="0"/>
          <w:marBottom w:val="0"/>
          <w:divBdr>
            <w:top w:val="none" w:sz="0" w:space="0" w:color="auto"/>
            <w:left w:val="none" w:sz="0" w:space="0" w:color="auto"/>
            <w:bottom w:val="none" w:sz="0" w:space="0" w:color="auto"/>
            <w:right w:val="none" w:sz="0" w:space="0" w:color="auto"/>
          </w:divBdr>
          <w:divsChild>
            <w:div w:id="360204467">
              <w:marLeft w:val="0"/>
              <w:marRight w:val="0"/>
              <w:marTop w:val="0"/>
              <w:marBottom w:val="0"/>
              <w:divBdr>
                <w:top w:val="none" w:sz="0" w:space="0" w:color="auto"/>
                <w:left w:val="none" w:sz="0" w:space="0" w:color="auto"/>
                <w:bottom w:val="none" w:sz="0" w:space="0" w:color="auto"/>
                <w:right w:val="none" w:sz="0" w:space="0" w:color="auto"/>
              </w:divBdr>
              <w:divsChild>
                <w:div w:id="177886608">
                  <w:marLeft w:val="0"/>
                  <w:marRight w:val="0"/>
                  <w:marTop w:val="0"/>
                  <w:marBottom w:val="0"/>
                  <w:divBdr>
                    <w:top w:val="none" w:sz="0" w:space="0" w:color="auto"/>
                    <w:left w:val="none" w:sz="0" w:space="0" w:color="auto"/>
                    <w:bottom w:val="none" w:sz="0" w:space="0" w:color="auto"/>
                    <w:right w:val="none" w:sz="0" w:space="0" w:color="auto"/>
                  </w:divBdr>
                  <w:divsChild>
                    <w:div w:id="130989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218707">
      <w:bodyDiv w:val="1"/>
      <w:marLeft w:val="0"/>
      <w:marRight w:val="0"/>
      <w:marTop w:val="0"/>
      <w:marBottom w:val="0"/>
      <w:divBdr>
        <w:top w:val="none" w:sz="0" w:space="0" w:color="auto"/>
        <w:left w:val="none" w:sz="0" w:space="0" w:color="auto"/>
        <w:bottom w:val="none" w:sz="0" w:space="0" w:color="auto"/>
        <w:right w:val="none" w:sz="0" w:space="0" w:color="auto"/>
      </w:divBdr>
    </w:div>
    <w:div w:id="699165409">
      <w:bodyDiv w:val="1"/>
      <w:marLeft w:val="0"/>
      <w:marRight w:val="0"/>
      <w:marTop w:val="0"/>
      <w:marBottom w:val="0"/>
      <w:divBdr>
        <w:top w:val="none" w:sz="0" w:space="0" w:color="auto"/>
        <w:left w:val="none" w:sz="0" w:space="0" w:color="auto"/>
        <w:bottom w:val="none" w:sz="0" w:space="0" w:color="auto"/>
        <w:right w:val="none" w:sz="0" w:space="0" w:color="auto"/>
      </w:divBdr>
    </w:div>
    <w:div w:id="702949513">
      <w:bodyDiv w:val="1"/>
      <w:marLeft w:val="0"/>
      <w:marRight w:val="0"/>
      <w:marTop w:val="0"/>
      <w:marBottom w:val="0"/>
      <w:divBdr>
        <w:top w:val="none" w:sz="0" w:space="0" w:color="auto"/>
        <w:left w:val="none" w:sz="0" w:space="0" w:color="auto"/>
        <w:bottom w:val="none" w:sz="0" w:space="0" w:color="auto"/>
        <w:right w:val="none" w:sz="0" w:space="0" w:color="auto"/>
      </w:divBdr>
    </w:div>
    <w:div w:id="711537361">
      <w:bodyDiv w:val="1"/>
      <w:marLeft w:val="0"/>
      <w:marRight w:val="0"/>
      <w:marTop w:val="0"/>
      <w:marBottom w:val="0"/>
      <w:divBdr>
        <w:top w:val="none" w:sz="0" w:space="0" w:color="auto"/>
        <w:left w:val="none" w:sz="0" w:space="0" w:color="auto"/>
        <w:bottom w:val="none" w:sz="0" w:space="0" w:color="auto"/>
        <w:right w:val="none" w:sz="0" w:space="0" w:color="auto"/>
      </w:divBdr>
    </w:div>
    <w:div w:id="732386526">
      <w:bodyDiv w:val="1"/>
      <w:marLeft w:val="0"/>
      <w:marRight w:val="0"/>
      <w:marTop w:val="0"/>
      <w:marBottom w:val="0"/>
      <w:divBdr>
        <w:top w:val="none" w:sz="0" w:space="0" w:color="auto"/>
        <w:left w:val="none" w:sz="0" w:space="0" w:color="auto"/>
        <w:bottom w:val="none" w:sz="0" w:space="0" w:color="auto"/>
        <w:right w:val="none" w:sz="0" w:space="0" w:color="auto"/>
      </w:divBdr>
      <w:divsChild>
        <w:div w:id="988678753">
          <w:marLeft w:val="0"/>
          <w:marRight w:val="0"/>
          <w:marTop w:val="0"/>
          <w:marBottom w:val="0"/>
          <w:divBdr>
            <w:top w:val="none" w:sz="0" w:space="0" w:color="auto"/>
            <w:left w:val="none" w:sz="0" w:space="0" w:color="auto"/>
            <w:bottom w:val="none" w:sz="0" w:space="0" w:color="auto"/>
            <w:right w:val="none" w:sz="0" w:space="0" w:color="auto"/>
          </w:divBdr>
        </w:div>
      </w:divsChild>
    </w:div>
    <w:div w:id="742604651">
      <w:bodyDiv w:val="1"/>
      <w:marLeft w:val="0"/>
      <w:marRight w:val="0"/>
      <w:marTop w:val="0"/>
      <w:marBottom w:val="0"/>
      <w:divBdr>
        <w:top w:val="none" w:sz="0" w:space="0" w:color="auto"/>
        <w:left w:val="none" w:sz="0" w:space="0" w:color="auto"/>
        <w:bottom w:val="none" w:sz="0" w:space="0" w:color="auto"/>
        <w:right w:val="none" w:sz="0" w:space="0" w:color="auto"/>
      </w:divBdr>
    </w:div>
    <w:div w:id="748618309">
      <w:bodyDiv w:val="1"/>
      <w:marLeft w:val="0"/>
      <w:marRight w:val="0"/>
      <w:marTop w:val="0"/>
      <w:marBottom w:val="0"/>
      <w:divBdr>
        <w:top w:val="none" w:sz="0" w:space="0" w:color="auto"/>
        <w:left w:val="none" w:sz="0" w:space="0" w:color="auto"/>
        <w:bottom w:val="none" w:sz="0" w:space="0" w:color="auto"/>
        <w:right w:val="none" w:sz="0" w:space="0" w:color="auto"/>
      </w:divBdr>
    </w:div>
    <w:div w:id="774788576">
      <w:bodyDiv w:val="1"/>
      <w:marLeft w:val="0"/>
      <w:marRight w:val="0"/>
      <w:marTop w:val="0"/>
      <w:marBottom w:val="0"/>
      <w:divBdr>
        <w:top w:val="none" w:sz="0" w:space="0" w:color="auto"/>
        <w:left w:val="none" w:sz="0" w:space="0" w:color="auto"/>
        <w:bottom w:val="none" w:sz="0" w:space="0" w:color="auto"/>
        <w:right w:val="none" w:sz="0" w:space="0" w:color="auto"/>
      </w:divBdr>
      <w:divsChild>
        <w:div w:id="454258043">
          <w:marLeft w:val="0"/>
          <w:marRight w:val="0"/>
          <w:marTop w:val="0"/>
          <w:marBottom w:val="0"/>
          <w:divBdr>
            <w:top w:val="none" w:sz="0" w:space="0" w:color="auto"/>
            <w:left w:val="none" w:sz="0" w:space="0" w:color="auto"/>
            <w:bottom w:val="none" w:sz="0" w:space="0" w:color="auto"/>
            <w:right w:val="none" w:sz="0" w:space="0" w:color="auto"/>
          </w:divBdr>
          <w:divsChild>
            <w:div w:id="37945588">
              <w:marLeft w:val="0"/>
              <w:marRight w:val="0"/>
              <w:marTop w:val="0"/>
              <w:marBottom w:val="0"/>
              <w:divBdr>
                <w:top w:val="none" w:sz="0" w:space="0" w:color="auto"/>
                <w:left w:val="none" w:sz="0" w:space="0" w:color="auto"/>
                <w:bottom w:val="none" w:sz="0" w:space="0" w:color="auto"/>
                <w:right w:val="none" w:sz="0" w:space="0" w:color="auto"/>
              </w:divBdr>
              <w:divsChild>
                <w:div w:id="64180712">
                  <w:marLeft w:val="0"/>
                  <w:marRight w:val="0"/>
                  <w:marTop w:val="0"/>
                  <w:marBottom w:val="0"/>
                  <w:divBdr>
                    <w:top w:val="none" w:sz="0" w:space="0" w:color="auto"/>
                    <w:left w:val="none" w:sz="0" w:space="0" w:color="auto"/>
                    <w:bottom w:val="none" w:sz="0" w:space="0" w:color="auto"/>
                    <w:right w:val="none" w:sz="0" w:space="0" w:color="auto"/>
                  </w:divBdr>
                  <w:divsChild>
                    <w:div w:id="502747182">
                      <w:marLeft w:val="0"/>
                      <w:marRight w:val="0"/>
                      <w:marTop w:val="0"/>
                      <w:marBottom w:val="0"/>
                      <w:divBdr>
                        <w:top w:val="none" w:sz="0" w:space="0" w:color="auto"/>
                        <w:left w:val="none" w:sz="0" w:space="0" w:color="auto"/>
                        <w:bottom w:val="none" w:sz="0" w:space="0" w:color="auto"/>
                        <w:right w:val="none" w:sz="0" w:space="0" w:color="auto"/>
                      </w:divBdr>
                    </w:div>
                    <w:div w:id="1766730414">
                      <w:marLeft w:val="0"/>
                      <w:marRight w:val="0"/>
                      <w:marTop w:val="0"/>
                      <w:marBottom w:val="0"/>
                      <w:divBdr>
                        <w:top w:val="none" w:sz="0" w:space="0" w:color="auto"/>
                        <w:left w:val="none" w:sz="0" w:space="0" w:color="auto"/>
                        <w:bottom w:val="none" w:sz="0" w:space="0" w:color="auto"/>
                        <w:right w:val="none" w:sz="0" w:space="0" w:color="auto"/>
                      </w:divBdr>
                    </w:div>
                    <w:div w:id="1771585838">
                      <w:marLeft w:val="0"/>
                      <w:marRight w:val="0"/>
                      <w:marTop w:val="0"/>
                      <w:marBottom w:val="0"/>
                      <w:divBdr>
                        <w:top w:val="none" w:sz="0" w:space="0" w:color="auto"/>
                        <w:left w:val="none" w:sz="0" w:space="0" w:color="auto"/>
                        <w:bottom w:val="none" w:sz="0" w:space="0" w:color="auto"/>
                        <w:right w:val="none" w:sz="0" w:space="0" w:color="auto"/>
                      </w:divBdr>
                    </w:div>
                    <w:div w:id="1817649304">
                      <w:marLeft w:val="0"/>
                      <w:marRight w:val="0"/>
                      <w:marTop w:val="0"/>
                      <w:marBottom w:val="0"/>
                      <w:divBdr>
                        <w:top w:val="none" w:sz="0" w:space="0" w:color="auto"/>
                        <w:left w:val="none" w:sz="0" w:space="0" w:color="auto"/>
                        <w:bottom w:val="none" w:sz="0" w:space="0" w:color="auto"/>
                        <w:right w:val="none" w:sz="0" w:space="0" w:color="auto"/>
                      </w:divBdr>
                    </w:div>
                  </w:divsChild>
                </w:div>
                <w:div w:id="983394628">
                  <w:marLeft w:val="0"/>
                  <w:marRight w:val="0"/>
                  <w:marTop w:val="0"/>
                  <w:marBottom w:val="0"/>
                  <w:divBdr>
                    <w:top w:val="none" w:sz="0" w:space="0" w:color="auto"/>
                    <w:left w:val="none" w:sz="0" w:space="0" w:color="auto"/>
                    <w:bottom w:val="none" w:sz="0" w:space="0" w:color="auto"/>
                    <w:right w:val="none" w:sz="0" w:space="0" w:color="auto"/>
                  </w:divBdr>
                  <w:divsChild>
                    <w:div w:id="677468278">
                      <w:marLeft w:val="0"/>
                      <w:marRight w:val="0"/>
                      <w:marTop w:val="0"/>
                      <w:marBottom w:val="0"/>
                      <w:divBdr>
                        <w:top w:val="none" w:sz="0" w:space="0" w:color="auto"/>
                        <w:left w:val="none" w:sz="0" w:space="0" w:color="auto"/>
                        <w:bottom w:val="none" w:sz="0" w:space="0" w:color="auto"/>
                        <w:right w:val="none" w:sz="0" w:space="0" w:color="auto"/>
                      </w:divBdr>
                      <w:divsChild>
                        <w:div w:id="1323704400">
                          <w:marLeft w:val="0"/>
                          <w:marRight w:val="0"/>
                          <w:marTop w:val="0"/>
                          <w:marBottom w:val="0"/>
                          <w:divBdr>
                            <w:top w:val="none" w:sz="0" w:space="0" w:color="auto"/>
                            <w:left w:val="none" w:sz="0" w:space="0" w:color="auto"/>
                            <w:bottom w:val="none" w:sz="0" w:space="0" w:color="auto"/>
                            <w:right w:val="none" w:sz="0" w:space="0" w:color="auto"/>
                          </w:divBdr>
                          <w:divsChild>
                            <w:div w:id="412820711">
                              <w:marLeft w:val="0"/>
                              <w:marRight w:val="0"/>
                              <w:marTop w:val="0"/>
                              <w:marBottom w:val="0"/>
                              <w:divBdr>
                                <w:top w:val="none" w:sz="0" w:space="0" w:color="auto"/>
                                <w:left w:val="none" w:sz="0" w:space="0" w:color="auto"/>
                                <w:bottom w:val="none" w:sz="0" w:space="0" w:color="auto"/>
                                <w:right w:val="none" w:sz="0" w:space="0" w:color="auto"/>
                              </w:divBdr>
                              <w:divsChild>
                                <w:div w:id="38302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45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343035">
      <w:bodyDiv w:val="1"/>
      <w:marLeft w:val="0"/>
      <w:marRight w:val="0"/>
      <w:marTop w:val="0"/>
      <w:marBottom w:val="0"/>
      <w:divBdr>
        <w:top w:val="none" w:sz="0" w:space="0" w:color="auto"/>
        <w:left w:val="none" w:sz="0" w:space="0" w:color="auto"/>
        <w:bottom w:val="none" w:sz="0" w:space="0" w:color="auto"/>
        <w:right w:val="none" w:sz="0" w:space="0" w:color="auto"/>
      </w:divBdr>
      <w:divsChild>
        <w:div w:id="758211522">
          <w:marLeft w:val="0"/>
          <w:marRight w:val="0"/>
          <w:marTop w:val="0"/>
          <w:marBottom w:val="0"/>
          <w:divBdr>
            <w:top w:val="none" w:sz="0" w:space="0" w:color="auto"/>
            <w:left w:val="none" w:sz="0" w:space="0" w:color="auto"/>
            <w:bottom w:val="none" w:sz="0" w:space="0" w:color="auto"/>
            <w:right w:val="none" w:sz="0" w:space="0" w:color="auto"/>
          </w:divBdr>
          <w:divsChild>
            <w:div w:id="1418862812">
              <w:marLeft w:val="0"/>
              <w:marRight w:val="0"/>
              <w:marTop w:val="0"/>
              <w:marBottom w:val="0"/>
              <w:divBdr>
                <w:top w:val="none" w:sz="0" w:space="0" w:color="auto"/>
                <w:left w:val="none" w:sz="0" w:space="0" w:color="auto"/>
                <w:bottom w:val="none" w:sz="0" w:space="0" w:color="auto"/>
                <w:right w:val="none" w:sz="0" w:space="0" w:color="auto"/>
              </w:divBdr>
              <w:divsChild>
                <w:div w:id="597298072">
                  <w:marLeft w:val="0"/>
                  <w:marRight w:val="0"/>
                  <w:marTop w:val="0"/>
                  <w:marBottom w:val="0"/>
                  <w:divBdr>
                    <w:top w:val="none" w:sz="0" w:space="0" w:color="auto"/>
                    <w:left w:val="none" w:sz="0" w:space="0" w:color="auto"/>
                    <w:bottom w:val="none" w:sz="0" w:space="0" w:color="auto"/>
                    <w:right w:val="none" w:sz="0" w:space="0" w:color="auto"/>
                  </w:divBdr>
                  <w:divsChild>
                    <w:div w:id="188849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344565">
      <w:bodyDiv w:val="1"/>
      <w:marLeft w:val="0"/>
      <w:marRight w:val="0"/>
      <w:marTop w:val="0"/>
      <w:marBottom w:val="0"/>
      <w:divBdr>
        <w:top w:val="none" w:sz="0" w:space="0" w:color="auto"/>
        <w:left w:val="none" w:sz="0" w:space="0" w:color="auto"/>
        <w:bottom w:val="none" w:sz="0" w:space="0" w:color="auto"/>
        <w:right w:val="none" w:sz="0" w:space="0" w:color="auto"/>
      </w:divBdr>
    </w:div>
    <w:div w:id="795834709">
      <w:bodyDiv w:val="1"/>
      <w:marLeft w:val="0"/>
      <w:marRight w:val="0"/>
      <w:marTop w:val="0"/>
      <w:marBottom w:val="0"/>
      <w:divBdr>
        <w:top w:val="none" w:sz="0" w:space="0" w:color="auto"/>
        <w:left w:val="none" w:sz="0" w:space="0" w:color="auto"/>
        <w:bottom w:val="none" w:sz="0" w:space="0" w:color="auto"/>
        <w:right w:val="none" w:sz="0" w:space="0" w:color="auto"/>
      </w:divBdr>
    </w:div>
    <w:div w:id="806356866">
      <w:bodyDiv w:val="1"/>
      <w:marLeft w:val="0"/>
      <w:marRight w:val="0"/>
      <w:marTop w:val="0"/>
      <w:marBottom w:val="0"/>
      <w:divBdr>
        <w:top w:val="none" w:sz="0" w:space="0" w:color="auto"/>
        <w:left w:val="none" w:sz="0" w:space="0" w:color="auto"/>
        <w:bottom w:val="none" w:sz="0" w:space="0" w:color="auto"/>
        <w:right w:val="none" w:sz="0" w:space="0" w:color="auto"/>
      </w:divBdr>
    </w:div>
    <w:div w:id="806820935">
      <w:bodyDiv w:val="1"/>
      <w:marLeft w:val="0"/>
      <w:marRight w:val="0"/>
      <w:marTop w:val="0"/>
      <w:marBottom w:val="0"/>
      <w:divBdr>
        <w:top w:val="none" w:sz="0" w:space="0" w:color="auto"/>
        <w:left w:val="none" w:sz="0" w:space="0" w:color="auto"/>
        <w:bottom w:val="none" w:sz="0" w:space="0" w:color="auto"/>
        <w:right w:val="none" w:sz="0" w:space="0" w:color="auto"/>
      </w:divBdr>
    </w:div>
    <w:div w:id="815029917">
      <w:bodyDiv w:val="1"/>
      <w:marLeft w:val="0"/>
      <w:marRight w:val="0"/>
      <w:marTop w:val="0"/>
      <w:marBottom w:val="0"/>
      <w:divBdr>
        <w:top w:val="none" w:sz="0" w:space="0" w:color="auto"/>
        <w:left w:val="none" w:sz="0" w:space="0" w:color="auto"/>
        <w:bottom w:val="none" w:sz="0" w:space="0" w:color="auto"/>
        <w:right w:val="none" w:sz="0" w:space="0" w:color="auto"/>
      </w:divBdr>
    </w:div>
    <w:div w:id="823356042">
      <w:bodyDiv w:val="1"/>
      <w:marLeft w:val="0"/>
      <w:marRight w:val="0"/>
      <w:marTop w:val="0"/>
      <w:marBottom w:val="0"/>
      <w:divBdr>
        <w:top w:val="none" w:sz="0" w:space="0" w:color="auto"/>
        <w:left w:val="none" w:sz="0" w:space="0" w:color="auto"/>
        <w:bottom w:val="none" w:sz="0" w:space="0" w:color="auto"/>
        <w:right w:val="none" w:sz="0" w:space="0" w:color="auto"/>
      </w:divBdr>
    </w:div>
    <w:div w:id="830873664">
      <w:bodyDiv w:val="1"/>
      <w:marLeft w:val="0"/>
      <w:marRight w:val="0"/>
      <w:marTop w:val="0"/>
      <w:marBottom w:val="0"/>
      <w:divBdr>
        <w:top w:val="none" w:sz="0" w:space="0" w:color="auto"/>
        <w:left w:val="none" w:sz="0" w:space="0" w:color="auto"/>
        <w:bottom w:val="none" w:sz="0" w:space="0" w:color="auto"/>
        <w:right w:val="none" w:sz="0" w:space="0" w:color="auto"/>
      </w:divBdr>
    </w:div>
    <w:div w:id="838154966">
      <w:bodyDiv w:val="1"/>
      <w:marLeft w:val="0"/>
      <w:marRight w:val="0"/>
      <w:marTop w:val="0"/>
      <w:marBottom w:val="0"/>
      <w:divBdr>
        <w:top w:val="none" w:sz="0" w:space="0" w:color="auto"/>
        <w:left w:val="none" w:sz="0" w:space="0" w:color="auto"/>
        <w:bottom w:val="none" w:sz="0" w:space="0" w:color="auto"/>
        <w:right w:val="none" w:sz="0" w:space="0" w:color="auto"/>
      </w:divBdr>
    </w:div>
    <w:div w:id="863439729">
      <w:bodyDiv w:val="1"/>
      <w:marLeft w:val="0"/>
      <w:marRight w:val="0"/>
      <w:marTop w:val="0"/>
      <w:marBottom w:val="0"/>
      <w:divBdr>
        <w:top w:val="none" w:sz="0" w:space="0" w:color="auto"/>
        <w:left w:val="none" w:sz="0" w:space="0" w:color="auto"/>
        <w:bottom w:val="none" w:sz="0" w:space="0" w:color="auto"/>
        <w:right w:val="none" w:sz="0" w:space="0" w:color="auto"/>
      </w:divBdr>
    </w:div>
    <w:div w:id="875315152">
      <w:bodyDiv w:val="1"/>
      <w:marLeft w:val="0"/>
      <w:marRight w:val="0"/>
      <w:marTop w:val="0"/>
      <w:marBottom w:val="0"/>
      <w:divBdr>
        <w:top w:val="none" w:sz="0" w:space="0" w:color="auto"/>
        <w:left w:val="none" w:sz="0" w:space="0" w:color="auto"/>
        <w:bottom w:val="none" w:sz="0" w:space="0" w:color="auto"/>
        <w:right w:val="none" w:sz="0" w:space="0" w:color="auto"/>
      </w:divBdr>
    </w:div>
    <w:div w:id="875774682">
      <w:bodyDiv w:val="1"/>
      <w:marLeft w:val="0"/>
      <w:marRight w:val="0"/>
      <w:marTop w:val="0"/>
      <w:marBottom w:val="0"/>
      <w:divBdr>
        <w:top w:val="none" w:sz="0" w:space="0" w:color="auto"/>
        <w:left w:val="none" w:sz="0" w:space="0" w:color="auto"/>
        <w:bottom w:val="none" w:sz="0" w:space="0" w:color="auto"/>
        <w:right w:val="none" w:sz="0" w:space="0" w:color="auto"/>
      </w:divBdr>
    </w:div>
    <w:div w:id="904994087">
      <w:bodyDiv w:val="1"/>
      <w:marLeft w:val="0"/>
      <w:marRight w:val="0"/>
      <w:marTop w:val="0"/>
      <w:marBottom w:val="0"/>
      <w:divBdr>
        <w:top w:val="none" w:sz="0" w:space="0" w:color="auto"/>
        <w:left w:val="none" w:sz="0" w:space="0" w:color="auto"/>
        <w:bottom w:val="none" w:sz="0" w:space="0" w:color="auto"/>
        <w:right w:val="none" w:sz="0" w:space="0" w:color="auto"/>
      </w:divBdr>
    </w:div>
    <w:div w:id="908198091">
      <w:bodyDiv w:val="1"/>
      <w:marLeft w:val="0"/>
      <w:marRight w:val="0"/>
      <w:marTop w:val="0"/>
      <w:marBottom w:val="0"/>
      <w:divBdr>
        <w:top w:val="none" w:sz="0" w:space="0" w:color="auto"/>
        <w:left w:val="none" w:sz="0" w:space="0" w:color="auto"/>
        <w:bottom w:val="none" w:sz="0" w:space="0" w:color="auto"/>
        <w:right w:val="none" w:sz="0" w:space="0" w:color="auto"/>
      </w:divBdr>
    </w:div>
    <w:div w:id="913196397">
      <w:bodyDiv w:val="1"/>
      <w:marLeft w:val="0"/>
      <w:marRight w:val="0"/>
      <w:marTop w:val="0"/>
      <w:marBottom w:val="0"/>
      <w:divBdr>
        <w:top w:val="none" w:sz="0" w:space="0" w:color="auto"/>
        <w:left w:val="none" w:sz="0" w:space="0" w:color="auto"/>
        <w:bottom w:val="none" w:sz="0" w:space="0" w:color="auto"/>
        <w:right w:val="none" w:sz="0" w:space="0" w:color="auto"/>
      </w:divBdr>
    </w:div>
    <w:div w:id="931165667">
      <w:bodyDiv w:val="1"/>
      <w:marLeft w:val="0"/>
      <w:marRight w:val="0"/>
      <w:marTop w:val="0"/>
      <w:marBottom w:val="0"/>
      <w:divBdr>
        <w:top w:val="none" w:sz="0" w:space="0" w:color="auto"/>
        <w:left w:val="none" w:sz="0" w:space="0" w:color="auto"/>
        <w:bottom w:val="none" w:sz="0" w:space="0" w:color="auto"/>
        <w:right w:val="none" w:sz="0" w:space="0" w:color="auto"/>
      </w:divBdr>
    </w:div>
    <w:div w:id="932667606">
      <w:bodyDiv w:val="1"/>
      <w:marLeft w:val="0"/>
      <w:marRight w:val="0"/>
      <w:marTop w:val="0"/>
      <w:marBottom w:val="0"/>
      <w:divBdr>
        <w:top w:val="none" w:sz="0" w:space="0" w:color="auto"/>
        <w:left w:val="none" w:sz="0" w:space="0" w:color="auto"/>
        <w:bottom w:val="none" w:sz="0" w:space="0" w:color="auto"/>
        <w:right w:val="none" w:sz="0" w:space="0" w:color="auto"/>
      </w:divBdr>
    </w:div>
    <w:div w:id="934946616">
      <w:bodyDiv w:val="1"/>
      <w:marLeft w:val="0"/>
      <w:marRight w:val="0"/>
      <w:marTop w:val="0"/>
      <w:marBottom w:val="0"/>
      <w:divBdr>
        <w:top w:val="none" w:sz="0" w:space="0" w:color="auto"/>
        <w:left w:val="none" w:sz="0" w:space="0" w:color="auto"/>
        <w:bottom w:val="none" w:sz="0" w:space="0" w:color="auto"/>
        <w:right w:val="none" w:sz="0" w:space="0" w:color="auto"/>
      </w:divBdr>
      <w:divsChild>
        <w:div w:id="751659170">
          <w:marLeft w:val="0"/>
          <w:marRight w:val="0"/>
          <w:marTop w:val="0"/>
          <w:marBottom w:val="0"/>
          <w:divBdr>
            <w:top w:val="none" w:sz="0" w:space="0" w:color="auto"/>
            <w:left w:val="none" w:sz="0" w:space="0" w:color="auto"/>
            <w:bottom w:val="none" w:sz="0" w:space="0" w:color="auto"/>
            <w:right w:val="none" w:sz="0" w:space="0" w:color="auto"/>
          </w:divBdr>
        </w:div>
      </w:divsChild>
    </w:div>
    <w:div w:id="957490026">
      <w:bodyDiv w:val="1"/>
      <w:marLeft w:val="0"/>
      <w:marRight w:val="0"/>
      <w:marTop w:val="0"/>
      <w:marBottom w:val="0"/>
      <w:divBdr>
        <w:top w:val="none" w:sz="0" w:space="0" w:color="auto"/>
        <w:left w:val="none" w:sz="0" w:space="0" w:color="auto"/>
        <w:bottom w:val="none" w:sz="0" w:space="0" w:color="auto"/>
        <w:right w:val="none" w:sz="0" w:space="0" w:color="auto"/>
      </w:divBdr>
    </w:div>
    <w:div w:id="957833088">
      <w:bodyDiv w:val="1"/>
      <w:marLeft w:val="0"/>
      <w:marRight w:val="0"/>
      <w:marTop w:val="0"/>
      <w:marBottom w:val="0"/>
      <w:divBdr>
        <w:top w:val="none" w:sz="0" w:space="0" w:color="auto"/>
        <w:left w:val="none" w:sz="0" w:space="0" w:color="auto"/>
        <w:bottom w:val="none" w:sz="0" w:space="0" w:color="auto"/>
        <w:right w:val="none" w:sz="0" w:space="0" w:color="auto"/>
      </w:divBdr>
    </w:div>
    <w:div w:id="983892847">
      <w:bodyDiv w:val="1"/>
      <w:marLeft w:val="0"/>
      <w:marRight w:val="0"/>
      <w:marTop w:val="0"/>
      <w:marBottom w:val="0"/>
      <w:divBdr>
        <w:top w:val="none" w:sz="0" w:space="0" w:color="auto"/>
        <w:left w:val="none" w:sz="0" w:space="0" w:color="auto"/>
        <w:bottom w:val="none" w:sz="0" w:space="0" w:color="auto"/>
        <w:right w:val="none" w:sz="0" w:space="0" w:color="auto"/>
      </w:divBdr>
    </w:div>
    <w:div w:id="1006709469">
      <w:bodyDiv w:val="1"/>
      <w:marLeft w:val="0"/>
      <w:marRight w:val="0"/>
      <w:marTop w:val="0"/>
      <w:marBottom w:val="0"/>
      <w:divBdr>
        <w:top w:val="none" w:sz="0" w:space="0" w:color="auto"/>
        <w:left w:val="none" w:sz="0" w:space="0" w:color="auto"/>
        <w:bottom w:val="none" w:sz="0" w:space="0" w:color="auto"/>
        <w:right w:val="none" w:sz="0" w:space="0" w:color="auto"/>
      </w:divBdr>
    </w:div>
    <w:div w:id="1009065470">
      <w:bodyDiv w:val="1"/>
      <w:marLeft w:val="0"/>
      <w:marRight w:val="0"/>
      <w:marTop w:val="0"/>
      <w:marBottom w:val="0"/>
      <w:divBdr>
        <w:top w:val="none" w:sz="0" w:space="0" w:color="auto"/>
        <w:left w:val="none" w:sz="0" w:space="0" w:color="auto"/>
        <w:bottom w:val="none" w:sz="0" w:space="0" w:color="auto"/>
        <w:right w:val="none" w:sz="0" w:space="0" w:color="auto"/>
      </w:divBdr>
    </w:div>
    <w:div w:id="1012335846">
      <w:bodyDiv w:val="1"/>
      <w:marLeft w:val="0"/>
      <w:marRight w:val="0"/>
      <w:marTop w:val="0"/>
      <w:marBottom w:val="0"/>
      <w:divBdr>
        <w:top w:val="none" w:sz="0" w:space="0" w:color="auto"/>
        <w:left w:val="none" w:sz="0" w:space="0" w:color="auto"/>
        <w:bottom w:val="none" w:sz="0" w:space="0" w:color="auto"/>
        <w:right w:val="none" w:sz="0" w:space="0" w:color="auto"/>
      </w:divBdr>
    </w:div>
    <w:div w:id="1013150935">
      <w:bodyDiv w:val="1"/>
      <w:marLeft w:val="0"/>
      <w:marRight w:val="0"/>
      <w:marTop w:val="0"/>
      <w:marBottom w:val="0"/>
      <w:divBdr>
        <w:top w:val="none" w:sz="0" w:space="0" w:color="auto"/>
        <w:left w:val="none" w:sz="0" w:space="0" w:color="auto"/>
        <w:bottom w:val="none" w:sz="0" w:space="0" w:color="auto"/>
        <w:right w:val="none" w:sz="0" w:space="0" w:color="auto"/>
      </w:divBdr>
    </w:div>
    <w:div w:id="1013383625">
      <w:bodyDiv w:val="1"/>
      <w:marLeft w:val="0"/>
      <w:marRight w:val="0"/>
      <w:marTop w:val="0"/>
      <w:marBottom w:val="0"/>
      <w:divBdr>
        <w:top w:val="none" w:sz="0" w:space="0" w:color="auto"/>
        <w:left w:val="none" w:sz="0" w:space="0" w:color="auto"/>
        <w:bottom w:val="none" w:sz="0" w:space="0" w:color="auto"/>
        <w:right w:val="none" w:sz="0" w:space="0" w:color="auto"/>
      </w:divBdr>
    </w:div>
    <w:div w:id="1017149203">
      <w:bodyDiv w:val="1"/>
      <w:marLeft w:val="0"/>
      <w:marRight w:val="0"/>
      <w:marTop w:val="0"/>
      <w:marBottom w:val="0"/>
      <w:divBdr>
        <w:top w:val="none" w:sz="0" w:space="0" w:color="auto"/>
        <w:left w:val="none" w:sz="0" w:space="0" w:color="auto"/>
        <w:bottom w:val="none" w:sz="0" w:space="0" w:color="auto"/>
        <w:right w:val="none" w:sz="0" w:space="0" w:color="auto"/>
      </w:divBdr>
    </w:div>
    <w:div w:id="1023433725">
      <w:bodyDiv w:val="1"/>
      <w:marLeft w:val="0"/>
      <w:marRight w:val="0"/>
      <w:marTop w:val="0"/>
      <w:marBottom w:val="0"/>
      <w:divBdr>
        <w:top w:val="none" w:sz="0" w:space="0" w:color="auto"/>
        <w:left w:val="none" w:sz="0" w:space="0" w:color="auto"/>
        <w:bottom w:val="none" w:sz="0" w:space="0" w:color="auto"/>
        <w:right w:val="none" w:sz="0" w:space="0" w:color="auto"/>
      </w:divBdr>
    </w:div>
    <w:div w:id="1030033022">
      <w:bodyDiv w:val="1"/>
      <w:marLeft w:val="0"/>
      <w:marRight w:val="0"/>
      <w:marTop w:val="0"/>
      <w:marBottom w:val="0"/>
      <w:divBdr>
        <w:top w:val="none" w:sz="0" w:space="0" w:color="auto"/>
        <w:left w:val="none" w:sz="0" w:space="0" w:color="auto"/>
        <w:bottom w:val="none" w:sz="0" w:space="0" w:color="auto"/>
        <w:right w:val="none" w:sz="0" w:space="0" w:color="auto"/>
      </w:divBdr>
    </w:div>
    <w:div w:id="1035277017">
      <w:bodyDiv w:val="1"/>
      <w:marLeft w:val="0"/>
      <w:marRight w:val="0"/>
      <w:marTop w:val="0"/>
      <w:marBottom w:val="0"/>
      <w:divBdr>
        <w:top w:val="none" w:sz="0" w:space="0" w:color="auto"/>
        <w:left w:val="none" w:sz="0" w:space="0" w:color="auto"/>
        <w:bottom w:val="none" w:sz="0" w:space="0" w:color="auto"/>
        <w:right w:val="none" w:sz="0" w:space="0" w:color="auto"/>
      </w:divBdr>
    </w:div>
    <w:div w:id="1049770347">
      <w:bodyDiv w:val="1"/>
      <w:marLeft w:val="0"/>
      <w:marRight w:val="0"/>
      <w:marTop w:val="0"/>
      <w:marBottom w:val="0"/>
      <w:divBdr>
        <w:top w:val="none" w:sz="0" w:space="0" w:color="auto"/>
        <w:left w:val="none" w:sz="0" w:space="0" w:color="auto"/>
        <w:bottom w:val="none" w:sz="0" w:space="0" w:color="auto"/>
        <w:right w:val="none" w:sz="0" w:space="0" w:color="auto"/>
      </w:divBdr>
    </w:div>
    <w:div w:id="1051423692">
      <w:bodyDiv w:val="1"/>
      <w:marLeft w:val="0"/>
      <w:marRight w:val="0"/>
      <w:marTop w:val="0"/>
      <w:marBottom w:val="0"/>
      <w:divBdr>
        <w:top w:val="none" w:sz="0" w:space="0" w:color="auto"/>
        <w:left w:val="none" w:sz="0" w:space="0" w:color="auto"/>
        <w:bottom w:val="none" w:sz="0" w:space="0" w:color="auto"/>
        <w:right w:val="none" w:sz="0" w:space="0" w:color="auto"/>
      </w:divBdr>
    </w:div>
    <w:div w:id="1060861798">
      <w:bodyDiv w:val="1"/>
      <w:marLeft w:val="0"/>
      <w:marRight w:val="0"/>
      <w:marTop w:val="0"/>
      <w:marBottom w:val="0"/>
      <w:divBdr>
        <w:top w:val="none" w:sz="0" w:space="0" w:color="auto"/>
        <w:left w:val="none" w:sz="0" w:space="0" w:color="auto"/>
        <w:bottom w:val="none" w:sz="0" w:space="0" w:color="auto"/>
        <w:right w:val="none" w:sz="0" w:space="0" w:color="auto"/>
      </w:divBdr>
    </w:div>
    <w:div w:id="1066948792">
      <w:bodyDiv w:val="1"/>
      <w:marLeft w:val="0"/>
      <w:marRight w:val="0"/>
      <w:marTop w:val="0"/>
      <w:marBottom w:val="0"/>
      <w:divBdr>
        <w:top w:val="none" w:sz="0" w:space="0" w:color="auto"/>
        <w:left w:val="none" w:sz="0" w:space="0" w:color="auto"/>
        <w:bottom w:val="none" w:sz="0" w:space="0" w:color="auto"/>
        <w:right w:val="none" w:sz="0" w:space="0" w:color="auto"/>
      </w:divBdr>
    </w:div>
    <w:div w:id="1072971488">
      <w:bodyDiv w:val="1"/>
      <w:marLeft w:val="0"/>
      <w:marRight w:val="0"/>
      <w:marTop w:val="0"/>
      <w:marBottom w:val="0"/>
      <w:divBdr>
        <w:top w:val="none" w:sz="0" w:space="0" w:color="auto"/>
        <w:left w:val="none" w:sz="0" w:space="0" w:color="auto"/>
        <w:bottom w:val="none" w:sz="0" w:space="0" w:color="auto"/>
        <w:right w:val="none" w:sz="0" w:space="0" w:color="auto"/>
      </w:divBdr>
      <w:divsChild>
        <w:div w:id="1554385739">
          <w:marLeft w:val="0"/>
          <w:marRight w:val="0"/>
          <w:marTop w:val="0"/>
          <w:marBottom w:val="0"/>
          <w:divBdr>
            <w:top w:val="none" w:sz="0" w:space="0" w:color="auto"/>
            <w:left w:val="none" w:sz="0" w:space="0" w:color="auto"/>
            <w:bottom w:val="none" w:sz="0" w:space="0" w:color="auto"/>
            <w:right w:val="none" w:sz="0" w:space="0" w:color="auto"/>
          </w:divBdr>
          <w:divsChild>
            <w:div w:id="1653172530">
              <w:marLeft w:val="0"/>
              <w:marRight w:val="0"/>
              <w:marTop w:val="0"/>
              <w:marBottom w:val="0"/>
              <w:divBdr>
                <w:top w:val="none" w:sz="0" w:space="0" w:color="auto"/>
                <w:left w:val="none" w:sz="0" w:space="0" w:color="auto"/>
                <w:bottom w:val="none" w:sz="0" w:space="0" w:color="auto"/>
                <w:right w:val="none" w:sz="0" w:space="0" w:color="auto"/>
              </w:divBdr>
              <w:divsChild>
                <w:div w:id="669911610">
                  <w:marLeft w:val="0"/>
                  <w:marRight w:val="0"/>
                  <w:marTop w:val="0"/>
                  <w:marBottom w:val="0"/>
                  <w:divBdr>
                    <w:top w:val="none" w:sz="0" w:space="0" w:color="auto"/>
                    <w:left w:val="none" w:sz="0" w:space="0" w:color="auto"/>
                    <w:bottom w:val="none" w:sz="0" w:space="0" w:color="auto"/>
                    <w:right w:val="none" w:sz="0" w:space="0" w:color="auto"/>
                  </w:divBdr>
                  <w:divsChild>
                    <w:div w:id="148315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049929">
      <w:bodyDiv w:val="1"/>
      <w:marLeft w:val="0"/>
      <w:marRight w:val="0"/>
      <w:marTop w:val="0"/>
      <w:marBottom w:val="0"/>
      <w:divBdr>
        <w:top w:val="none" w:sz="0" w:space="0" w:color="auto"/>
        <w:left w:val="none" w:sz="0" w:space="0" w:color="auto"/>
        <w:bottom w:val="none" w:sz="0" w:space="0" w:color="auto"/>
        <w:right w:val="none" w:sz="0" w:space="0" w:color="auto"/>
      </w:divBdr>
    </w:div>
    <w:div w:id="1117287387">
      <w:bodyDiv w:val="1"/>
      <w:marLeft w:val="0"/>
      <w:marRight w:val="0"/>
      <w:marTop w:val="0"/>
      <w:marBottom w:val="0"/>
      <w:divBdr>
        <w:top w:val="none" w:sz="0" w:space="0" w:color="auto"/>
        <w:left w:val="none" w:sz="0" w:space="0" w:color="auto"/>
        <w:bottom w:val="none" w:sz="0" w:space="0" w:color="auto"/>
        <w:right w:val="none" w:sz="0" w:space="0" w:color="auto"/>
      </w:divBdr>
    </w:div>
    <w:div w:id="1125737817">
      <w:bodyDiv w:val="1"/>
      <w:marLeft w:val="0"/>
      <w:marRight w:val="0"/>
      <w:marTop w:val="0"/>
      <w:marBottom w:val="0"/>
      <w:divBdr>
        <w:top w:val="none" w:sz="0" w:space="0" w:color="auto"/>
        <w:left w:val="none" w:sz="0" w:space="0" w:color="auto"/>
        <w:bottom w:val="none" w:sz="0" w:space="0" w:color="auto"/>
        <w:right w:val="none" w:sz="0" w:space="0" w:color="auto"/>
      </w:divBdr>
    </w:div>
    <w:div w:id="1146972663">
      <w:bodyDiv w:val="1"/>
      <w:marLeft w:val="0"/>
      <w:marRight w:val="0"/>
      <w:marTop w:val="0"/>
      <w:marBottom w:val="0"/>
      <w:divBdr>
        <w:top w:val="none" w:sz="0" w:space="0" w:color="auto"/>
        <w:left w:val="none" w:sz="0" w:space="0" w:color="auto"/>
        <w:bottom w:val="none" w:sz="0" w:space="0" w:color="auto"/>
        <w:right w:val="none" w:sz="0" w:space="0" w:color="auto"/>
      </w:divBdr>
    </w:div>
    <w:div w:id="1149244275">
      <w:bodyDiv w:val="1"/>
      <w:marLeft w:val="0"/>
      <w:marRight w:val="0"/>
      <w:marTop w:val="0"/>
      <w:marBottom w:val="0"/>
      <w:divBdr>
        <w:top w:val="none" w:sz="0" w:space="0" w:color="auto"/>
        <w:left w:val="none" w:sz="0" w:space="0" w:color="auto"/>
        <w:bottom w:val="none" w:sz="0" w:space="0" w:color="auto"/>
        <w:right w:val="none" w:sz="0" w:space="0" w:color="auto"/>
      </w:divBdr>
    </w:div>
    <w:div w:id="1153985073">
      <w:bodyDiv w:val="1"/>
      <w:marLeft w:val="0"/>
      <w:marRight w:val="0"/>
      <w:marTop w:val="0"/>
      <w:marBottom w:val="0"/>
      <w:divBdr>
        <w:top w:val="none" w:sz="0" w:space="0" w:color="auto"/>
        <w:left w:val="none" w:sz="0" w:space="0" w:color="auto"/>
        <w:bottom w:val="none" w:sz="0" w:space="0" w:color="auto"/>
        <w:right w:val="none" w:sz="0" w:space="0" w:color="auto"/>
      </w:divBdr>
      <w:divsChild>
        <w:div w:id="387606400">
          <w:marLeft w:val="0"/>
          <w:marRight w:val="0"/>
          <w:marTop w:val="0"/>
          <w:marBottom w:val="0"/>
          <w:divBdr>
            <w:top w:val="none" w:sz="0" w:space="0" w:color="auto"/>
            <w:left w:val="none" w:sz="0" w:space="0" w:color="auto"/>
            <w:bottom w:val="none" w:sz="0" w:space="0" w:color="auto"/>
            <w:right w:val="none" w:sz="0" w:space="0" w:color="auto"/>
          </w:divBdr>
          <w:divsChild>
            <w:div w:id="120807965">
              <w:marLeft w:val="0"/>
              <w:marRight w:val="0"/>
              <w:marTop w:val="0"/>
              <w:marBottom w:val="0"/>
              <w:divBdr>
                <w:top w:val="none" w:sz="0" w:space="0" w:color="auto"/>
                <w:left w:val="none" w:sz="0" w:space="0" w:color="auto"/>
                <w:bottom w:val="none" w:sz="0" w:space="0" w:color="auto"/>
                <w:right w:val="none" w:sz="0" w:space="0" w:color="auto"/>
              </w:divBdr>
              <w:divsChild>
                <w:div w:id="311377561">
                  <w:marLeft w:val="0"/>
                  <w:marRight w:val="0"/>
                  <w:marTop w:val="0"/>
                  <w:marBottom w:val="0"/>
                  <w:divBdr>
                    <w:top w:val="none" w:sz="0" w:space="0" w:color="auto"/>
                    <w:left w:val="none" w:sz="0" w:space="0" w:color="auto"/>
                    <w:bottom w:val="none" w:sz="0" w:space="0" w:color="auto"/>
                    <w:right w:val="none" w:sz="0" w:space="0" w:color="auto"/>
                  </w:divBdr>
                  <w:divsChild>
                    <w:div w:id="59509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124092">
      <w:bodyDiv w:val="1"/>
      <w:marLeft w:val="0"/>
      <w:marRight w:val="0"/>
      <w:marTop w:val="0"/>
      <w:marBottom w:val="0"/>
      <w:divBdr>
        <w:top w:val="none" w:sz="0" w:space="0" w:color="auto"/>
        <w:left w:val="none" w:sz="0" w:space="0" w:color="auto"/>
        <w:bottom w:val="none" w:sz="0" w:space="0" w:color="auto"/>
        <w:right w:val="none" w:sz="0" w:space="0" w:color="auto"/>
      </w:divBdr>
    </w:div>
    <w:div w:id="1172644292">
      <w:bodyDiv w:val="1"/>
      <w:marLeft w:val="0"/>
      <w:marRight w:val="0"/>
      <w:marTop w:val="0"/>
      <w:marBottom w:val="0"/>
      <w:divBdr>
        <w:top w:val="none" w:sz="0" w:space="0" w:color="auto"/>
        <w:left w:val="none" w:sz="0" w:space="0" w:color="auto"/>
        <w:bottom w:val="none" w:sz="0" w:space="0" w:color="auto"/>
        <w:right w:val="none" w:sz="0" w:space="0" w:color="auto"/>
      </w:divBdr>
    </w:div>
    <w:div w:id="1173489427">
      <w:bodyDiv w:val="1"/>
      <w:marLeft w:val="0"/>
      <w:marRight w:val="0"/>
      <w:marTop w:val="0"/>
      <w:marBottom w:val="0"/>
      <w:divBdr>
        <w:top w:val="none" w:sz="0" w:space="0" w:color="auto"/>
        <w:left w:val="none" w:sz="0" w:space="0" w:color="auto"/>
        <w:bottom w:val="none" w:sz="0" w:space="0" w:color="auto"/>
        <w:right w:val="none" w:sz="0" w:space="0" w:color="auto"/>
      </w:divBdr>
    </w:div>
    <w:div w:id="1177384083">
      <w:bodyDiv w:val="1"/>
      <w:marLeft w:val="0"/>
      <w:marRight w:val="0"/>
      <w:marTop w:val="0"/>
      <w:marBottom w:val="0"/>
      <w:divBdr>
        <w:top w:val="none" w:sz="0" w:space="0" w:color="auto"/>
        <w:left w:val="none" w:sz="0" w:space="0" w:color="auto"/>
        <w:bottom w:val="none" w:sz="0" w:space="0" w:color="auto"/>
        <w:right w:val="none" w:sz="0" w:space="0" w:color="auto"/>
      </w:divBdr>
    </w:div>
    <w:div w:id="1184899731">
      <w:bodyDiv w:val="1"/>
      <w:marLeft w:val="0"/>
      <w:marRight w:val="0"/>
      <w:marTop w:val="0"/>
      <w:marBottom w:val="0"/>
      <w:divBdr>
        <w:top w:val="none" w:sz="0" w:space="0" w:color="auto"/>
        <w:left w:val="none" w:sz="0" w:space="0" w:color="auto"/>
        <w:bottom w:val="none" w:sz="0" w:space="0" w:color="auto"/>
        <w:right w:val="none" w:sz="0" w:space="0" w:color="auto"/>
      </w:divBdr>
    </w:div>
    <w:div w:id="1198086120">
      <w:bodyDiv w:val="1"/>
      <w:marLeft w:val="0"/>
      <w:marRight w:val="0"/>
      <w:marTop w:val="0"/>
      <w:marBottom w:val="0"/>
      <w:divBdr>
        <w:top w:val="none" w:sz="0" w:space="0" w:color="auto"/>
        <w:left w:val="none" w:sz="0" w:space="0" w:color="auto"/>
        <w:bottom w:val="none" w:sz="0" w:space="0" w:color="auto"/>
        <w:right w:val="none" w:sz="0" w:space="0" w:color="auto"/>
      </w:divBdr>
    </w:div>
    <w:div w:id="1203323398">
      <w:bodyDiv w:val="1"/>
      <w:marLeft w:val="0"/>
      <w:marRight w:val="0"/>
      <w:marTop w:val="0"/>
      <w:marBottom w:val="0"/>
      <w:divBdr>
        <w:top w:val="none" w:sz="0" w:space="0" w:color="auto"/>
        <w:left w:val="none" w:sz="0" w:space="0" w:color="auto"/>
        <w:bottom w:val="none" w:sz="0" w:space="0" w:color="auto"/>
        <w:right w:val="none" w:sz="0" w:space="0" w:color="auto"/>
      </w:divBdr>
    </w:div>
    <w:div w:id="1205872857">
      <w:bodyDiv w:val="1"/>
      <w:marLeft w:val="0"/>
      <w:marRight w:val="0"/>
      <w:marTop w:val="0"/>
      <w:marBottom w:val="0"/>
      <w:divBdr>
        <w:top w:val="none" w:sz="0" w:space="0" w:color="auto"/>
        <w:left w:val="none" w:sz="0" w:space="0" w:color="auto"/>
        <w:bottom w:val="none" w:sz="0" w:space="0" w:color="auto"/>
        <w:right w:val="none" w:sz="0" w:space="0" w:color="auto"/>
      </w:divBdr>
    </w:div>
    <w:div w:id="1209225143">
      <w:bodyDiv w:val="1"/>
      <w:marLeft w:val="0"/>
      <w:marRight w:val="0"/>
      <w:marTop w:val="0"/>
      <w:marBottom w:val="0"/>
      <w:divBdr>
        <w:top w:val="none" w:sz="0" w:space="0" w:color="auto"/>
        <w:left w:val="none" w:sz="0" w:space="0" w:color="auto"/>
        <w:bottom w:val="none" w:sz="0" w:space="0" w:color="auto"/>
        <w:right w:val="none" w:sz="0" w:space="0" w:color="auto"/>
      </w:divBdr>
    </w:div>
    <w:div w:id="1214930017">
      <w:bodyDiv w:val="1"/>
      <w:marLeft w:val="0"/>
      <w:marRight w:val="0"/>
      <w:marTop w:val="0"/>
      <w:marBottom w:val="0"/>
      <w:divBdr>
        <w:top w:val="none" w:sz="0" w:space="0" w:color="auto"/>
        <w:left w:val="none" w:sz="0" w:space="0" w:color="auto"/>
        <w:bottom w:val="none" w:sz="0" w:space="0" w:color="auto"/>
        <w:right w:val="none" w:sz="0" w:space="0" w:color="auto"/>
      </w:divBdr>
    </w:div>
    <w:div w:id="1219783165">
      <w:bodyDiv w:val="1"/>
      <w:marLeft w:val="0"/>
      <w:marRight w:val="0"/>
      <w:marTop w:val="0"/>
      <w:marBottom w:val="0"/>
      <w:divBdr>
        <w:top w:val="none" w:sz="0" w:space="0" w:color="auto"/>
        <w:left w:val="none" w:sz="0" w:space="0" w:color="auto"/>
        <w:bottom w:val="none" w:sz="0" w:space="0" w:color="auto"/>
        <w:right w:val="none" w:sz="0" w:space="0" w:color="auto"/>
      </w:divBdr>
    </w:div>
    <w:div w:id="1221554513">
      <w:bodyDiv w:val="1"/>
      <w:marLeft w:val="0"/>
      <w:marRight w:val="0"/>
      <w:marTop w:val="0"/>
      <w:marBottom w:val="0"/>
      <w:divBdr>
        <w:top w:val="none" w:sz="0" w:space="0" w:color="auto"/>
        <w:left w:val="none" w:sz="0" w:space="0" w:color="auto"/>
        <w:bottom w:val="none" w:sz="0" w:space="0" w:color="auto"/>
        <w:right w:val="none" w:sz="0" w:space="0" w:color="auto"/>
      </w:divBdr>
    </w:div>
    <w:div w:id="1237781933">
      <w:bodyDiv w:val="1"/>
      <w:marLeft w:val="0"/>
      <w:marRight w:val="0"/>
      <w:marTop w:val="0"/>
      <w:marBottom w:val="0"/>
      <w:divBdr>
        <w:top w:val="none" w:sz="0" w:space="0" w:color="auto"/>
        <w:left w:val="none" w:sz="0" w:space="0" w:color="auto"/>
        <w:bottom w:val="none" w:sz="0" w:space="0" w:color="auto"/>
        <w:right w:val="none" w:sz="0" w:space="0" w:color="auto"/>
      </w:divBdr>
    </w:div>
    <w:div w:id="1239710379">
      <w:bodyDiv w:val="1"/>
      <w:marLeft w:val="0"/>
      <w:marRight w:val="0"/>
      <w:marTop w:val="0"/>
      <w:marBottom w:val="0"/>
      <w:divBdr>
        <w:top w:val="none" w:sz="0" w:space="0" w:color="auto"/>
        <w:left w:val="none" w:sz="0" w:space="0" w:color="auto"/>
        <w:bottom w:val="none" w:sz="0" w:space="0" w:color="auto"/>
        <w:right w:val="none" w:sz="0" w:space="0" w:color="auto"/>
      </w:divBdr>
    </w:div>
    <w:div w:id="1240556850">
      <w:bodyDiv w:val="1"/>
      <w:marLeft w:val="0"/>
      <w:marRight w:val="0"/>
      <w:marTop w:val="0"/>
      <w:marBottom w:val="0"/>
      <w:divBdr>
        <w:top w:val="none" w:sz="0" w:space="0" w:color="auto"/>
        <w:left w:val="none" w:sz="0" w:space="0" w:color="auto"/>
        <w:bottom w:val="none" w:sz="0" w:space="0" w:color="auto"/>
        <w:right w:val="none" w:sz="0" w:space="0" w:color="auto"/>
      </w:divBdr>
    </w:div>
    <w:div w:id="1245529867">
      <w:bodyDiv w:val="1"/>
      <w:marLeft w:val="0"/>
      <w:marRight w:val="0"/>
      <w:marTop w:val="0"/>
      <w:marBottom w:val="0"/>
      <w:divBdr>
        <w:top w:val="none" w:sz="0" w:space="0" w:color="auto"/>
        <w:left w:val="none" w:sz="0" w:space="0" w:color="auto"/>
        <w:bottom w:val="none" w:sz="0" w:space="0" w:color="auto"/>
        <w:right w:val="none" w:sz="0" w:space="0" w:color="auto"/>
      </w:divBdr>
    </w:div>
    <w:div w:id="1246576249">
      <w:bodyDiv w:val="1"/>
      <w:marLeft w:val="0"/>
      <w:marRight w:val="0"/>
      <w:marTop w:val="0"/>
      <w:marBottom w:val="0"/>
      <w:divBdr>
        <w:top w:val="none" w:sz="0" w:space="0" w:color="auto"/>
        <w:left w:val="none" w:sz="0" w:space="0" w:color="auto"/>
        <w:bottom w:val="none" w:sz="0" w:space="0" w:color="auto"/>
        <w:right w:val="none" w:sz="0" w:space="0" w:color="auto"/>
      </w:divBdr>
    </w:div>
    <w:div w:id="1273367835">
      <w:bodyDiv w:val="1"/>
      <w:marLeft w:val="0"/>
      <w:marRight w:val="0"/>
      <w:marTop w:val="0"/>
      <w:marBottom w:val="0"/>
      <w:divBdr>
        <w:top w:val="none" w:sz="0" w:space="0" w:color="auto"/>
        <w:left w:val="none" w:sz="0" w:space="0" w:color="auto"/>
        <w:bottom w:val="none" w:sz="0" w:space="0" w:color="auto"/>
        <w:right w:val="none" w:sz="0" w:space="0" w:color="auto"/>
      </w:divBdr>
    </w:div>
    <w:div w:id="1283999473">
      <w:bodyDiv w:val="1"/>
      <w:marLeft w:val="0"/>
      <w:marRight w:val="0"/>
      <w:marTop w:val="0"/>
      <w:marBottom w:val="0"/>
      <w:divBdr>
        <w:top w:val="none" w:sz="0" w:space="0" w:color="auto"/>
        <w:left w:val="none" w:sz="0" w:space="0" w:color="auto"/>
        <w:bottom w:val="none" w:sz="0" w:space="0" w:color="auto"/>
        <w:right w:val="none" w:sz="0" w:space="0" w:color="auto"/>
      </w:divBdr>
    </w:div>
    <w:div w:id="1296715586">
      <w:bodyDiv w:val="1"/>
      <w:marLeft w:val="0"/>
      <w:marRight w:val="0"/>
      <w:marTop w:val="0"/>
      <w:marBottom w:val="0"/>
      <w:divBdr>
        <w:top w:val="none" w:sz="0" w:space="0" w:color="auto"/>
        <w:left w:val="none" w:sz="0" w:space="0" w:color="auto"/>
        <w:bottom w:val="none" w:sz="0" w:space="0" w:color="auto"/>
        <w:right w:val="none" w:sz="0" w:space="0" w:color="auto"/>
      </w:divBdr>
    </w:div>
    <w:div w:id="1334838649">
      <w:bodyDiv w:val="1"/>
      <w:marLeft w:val="0"/>
      <w:marRight w:val="0"/>
      <w:marTop w:val="0"/>
      <w:marBottom w:val="0"/>
      <w:divBdr>
        <w:top w:val="none" w:sz="0" w:space="0" w:color="auto"/>
        <w:left w:val="none" w:sz="0" w:space="0" w:color="auto"/>
        <w:bottom w:val="none" w:sz="0" w:space="0" w:color="auto"/>
        <w:right w:val="none" w:sz="0" w:space="0" w:color="auto"/>
      </w:divBdr>
    </w:div>
    <w:div w:id="1351759061">
      <w:bodyDiv w:val="1"/>
      <w:marLeft w:val="0"/>
      <w:marRight w:val="0"/>
      <w:marTop w:val="0"/>
      <w:marBottom w:val="0"/>
      <w:divBdr>
        <w:top w:val="none" w:sz="0" w:space="0" w:color="auto"/>
        <w:left w:val="none" w:sz="0" w:space="0" w:color="auto"/>
        <w:bottom w:val="none" w:sz="0" w:space="0" w:color="auto"/>
        <w:right w:val="none" w:sz="0" w:space="0" w:color="auto"/>
      </w:divBdr>
    </w:div>
    <w:div w:id="1362127163">
      <w:bodyDiv w:val="1"/>
      <w:marLeft w:val="0"/>
      <w:marRight w:val="0"/>
      <w:marTop w:val="0"/>
      <w:marBottom w:val="0"/>
      <w:divBdr>
        <w:top w:val="none" w:sz="0" w:space="0" w:color="auto"/>
        <w:left w:val="none" w:sz="0" w:space="0" w:color="auto"/>
        <w:bottom w:val="none" w:sz="0" w:space="0" w:color="auto"/>
        <w:right w:val="none" w:sz="0" w:space="0" w:color="auto"/>
      </w:divBdr>
    </w:div>
    <w:div w:id="1368214155">
      <w:bodyDiv w:val="1"/>
      <w:marLeft w:val="0"/>
      <w:marRight w:val="0"/>
      <w:marTop w:val="0"/>
      <w:marBottom w:val="0"/>
      <w:divBdr>
        <w:top w:val="none" w:sz="0" w:space="0" w:color="auto"/>
        <w:left w:val="none" w:sz="0" w:space="0" w:color="auto"/>
        <w:bottom w:val="none" w:sz="0" w:space="0" w:color="auto"/>
        <w:right w:val="none" w:sz="0" w:space="0" w:color="auto"/>
      </w:divBdr>
    </w:div>
    <w:div w:id="1371799563">
      <w:bodyDiv w:val="1"/>
      <w:marLeft w:val="0"/>
      <w:marRight w:val="0"/>
      <w:marTop w:val="0"/>
      <w:marBottom w:val="0"/>
      <w:divBdr>
        <w:top w:val="none" w:sz="0" w:space="0" w:color="auto"/>
        <w:left w:val="none" w:sz="0" w:space="0" w:color="auto"/>
        <w:bottom w:val="none" w:sz="0" w:space="0" w:color="auto"/>
        <w:right w:val="none" w:sz="0" w:space="0" w:color="auto"/>
      </w:divBdr>
      <w:divsChild>
        <w:div w:id="1783063107">
          <w:marLeft w:val="0"/>
          <w:marRight w:val="0"/>
          <w:marTop w:val="0"/>
          <w:marBottom w:val="0"/>
          <w:divBdr>
            <w:top w:val="none" w:sz="0" w:space="0" w:color="auto"/>
            <w:left w:val="none" w:sz="0" w:space="0" w:color="auto"/>
            <w:bottom w:val="none" w:sz="0" w:space="0" w:color="auto"/>
            <w:right w:val="none" w:sz="0" w:space="0" w:color="auto"/>
          </w:divBdr>
          <w:divsChild>
            <w:div w:id="414669533">
              <w:marLeft w:val="0"/>
              <w:marRight w:val="0"/>
              <w:marTop w:val="0"/>
              <w:marBottom w:val="0"/>
              <w:divBdr>
                <w:top w:val="none" w:sz="0" w:space="0" w:color="auto"/>
                <w:left w:val="none" w:sz="0" w:space="0" w:color="auto"/>
                <w:bottom w:val="none" w:sz="0" w:space="0" w:color="auto"/>
                <w:right w:val="none" w:sz="0" w:space="0" w:color="auto"/>
              </w:divBdr>
              <w:divsChild>
                <w:div w:id="2091348997">
                  <w:marLeft w:val="0"/>
                  <w:marRight w:val="0"/>
                  <w:marTop w:val="0"/>
                  <w:marBottom w:val="0"/>
                  <w:divBdr>
                    <w:top w:val="none" w:sz="0" w:space="0" w:color="auto"/>
                    <w:left w:val="none" w:sz="0" w:space="0" w:color="auto"/>
                    <w:bottom w:val="none" w:sz="0" w:space="0" w:color="auto"/>
                    <w:right w:val="none" w:sz="0" w:space="0" w:color="auto"/>
                  </w:divBdr>
                  <w:divsChild>
                    <w:div w:id="9178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048441">
      <w:bodyDiv w:val="1"/>
      <w:marLeft w:val="0"/>
      <w:marRight w:val="0"/>
      <w:marTop w:val="0"/>
      <w:marBottom w:val="0"/>
      <w:divBdr>
        <w:top w:val="none" w:sz="0" w:space="0" w:color="auto"/>
        <w:left w:val="none" w:sz="0" w:space="0" w:color="auto"/>
        <w:bottom w:val="none" w:sz="0" w:space="0" w:color="auto"/>
        <w:right w:val="none" w:sz="0" w:space="0" w:color="auto"/>
      </w:divBdr>
      <w:divsChild>
        <w:div w:id="380055227">
          <w:marLeft w:val="0"/>
          <w:marRight w:val="0"/>
          <w:marTop w:val="0"/>
          <w:marBottom w:val="0"/>
          <w:divBdr>
            <w:top w:val="none" w:sz="0" w:space="0" w:color="auto"/>
            <w:left w:val="none" w:sz="0" w:space="0" w:color="auto"/>
            <w:bottom w:val="none" w:sz="0" w:space="0" w:color="auto"/>
            <w:right w:val="none" w:sz="0" w:space="0" w:color="auto"/>
          </w:divBdr>
          <w:divsChild>
            <w:div w:id="475530391">
              <w:marLeft w:val="0"/>
              <w:marRight w:val="0"/>
              <w:marTop w:val="0"/>
              <w:marBottom w:val="0"/>
              <w:divBdr>
                <w:top w:val="none" w:sz="0" w:space="0" w:color="auto"/>
                <w:left w:val="none" w:sz="0" w:space="0" w:color="auto"/>
                <w:bottom w:val="none" w:sz="0" w:space="0" w:color="auto"/>
                <w:right w:val="none" w:sz="0" w:space="0" w:color="auto"/>
              </w:divBdr>
              <w:divsChild>
                <w:div w:id="749087000">
                  <w:marLeft w:val="0"/>
                  <w:marRight w:val="0"/>
                  <w:marTop w:val="0"/>
                  <w:marBottom w:val="0"/>
                  <w:divBdr>
                    <w:top w:val="none" w:sz="0" w:space="0" w:color="auto"/>
                    <w:left w:val="none" w:sz="0" w:space="0" w:color="auto"/>
                    <w:bottom w:val="none" w:sz="0" w:space="0" w:color="auto"/>
                    <w:right w:val="none" w:sz="0" w:space="0" w:color="auto"/>
                  </w:divBdr>
                  <w:divsChild>
                    <w:div w:id="129679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973157">
      <w:bodyDiv w:val="1"/>
      <w:marLeft w:val="0"/>
      <w:marRight w:val="0"/>
      <w:marTop w:val="0"/>
      <w:marBottom w:val="0"/>
      <w:divBdr>
        <w:top w:val="none" w:sz="0" w:space="0" w:color="auto"/>
        <w:left w:val="none" w:sz="0" w:space="0" w:color="auto"/>
        <w:bottom w:val="none" w:sz="0" w:space="0" w:color="auto"/>
        <w:right w:val="none" w:sz="0" w:space="0" w:color="auto"/>
      </w:divBdr>
    </w:div>
    <w:div w:id="1385642994">
      <w:bodyDiv w:val="1"/>
      <w:marLeft w:val="0"/>
      <w:marRight w:val="0"/>
      <w:marTop w:val="0"/>
      <w:marBottom w:val="0"/>
      <w:divBdr>
        <w:top w:val="none" w:sz="0" w:space="0" w:color="auto"/>
        <w:left w:val="none" w:sz="0" w:space="0" w:color="auto"/>
        <w:bottom w:val="none" w:sz="0" w:space="0" w:color="auto"/>
        <w:right w:val="none" w:sz="0" w:space="0" w:color="auto"/>
      </w:divBdr>
    </w:div>
    <w:div w:id="1392119275">
      <w:bodyDiv w:val="1"/>
      <w:marLeft w:val="0"/>
      <w:marRight w:val="0"/>
      <w:marTop w:val="0"/>
      <w:marBottom w:val="0"/>
      <w:divBdr>
        <w:top w:val="none" w:sz="0" w:space="0" w:color="auto"/>
        <w:left w:val="none" w:sz="0" w:space="0" w:color="auto"/>
        <w:bottom w:val="none" w:sz="0" w:space="0" w:color="auto"/>
        <w:right w:val="none" w:sz="0" w:space="0" w:color="auto"/>
      </w:divBdr>
    </w:div>
    <w:div w:id="1415013542">
      <w:bodyDiv w:val="1"/>
      <w:marLeft w:val="0"/>
      <w:marRight w:val="0"/>
      <w:marTop w:val="0"/>
      <w:marBottom w:val="0"/>
      <w:divBdr>
        <w:top w:val="none" w:sz="0" w:space="0" w:color="auto"/>
        <w:left w:val="none" w:sz="0" w:space="0" w:color="auto"/>
        <w:bottom w:val="none" w:sz="0" w:space="0" w:color="auto"/>
        <w:right w:val="none" w:sz="0" w:space="0" w:color="auto"/>
      </w:divBdr>
    </w:div>
    <w:div w:id="1419788173">
      <w:bodyDiv w:val="1"/>
      <w:marLeft w:val="0"/>
      <w:marRight w:val="0"/>
      <w:marTop w:val="0"/>
      <w:marBottom w:val="0"/>
      <w:divBdr>
        <w:top w:val="none" w:sz="0" w:space="0" w:color="auto"/>
        <w:left w:val="none" w:sz="0" w:space="0" w:color="auto"/>
        <w:bottom w:val="none" w:sz="0" w:space="0" w:color="auto"/>
        <w:right w:val="none" w:sz="0" w:space="0" w:color="auto"/>
      </w:divBdr>
    </w:div>
    <w:div w:id="1422796739">
      <w:bodyDiv w:val="1"/>
      <w:marLeft w:val="0"/>
      <w:marRight w:val="0"/>
      <w:marTop w:val="0"/>
      <w:marBottom w:val="0"/>
      <w:divBdr>
        <w:top w:val="none" w:sz="0" w:space="0" w:color="auto"/>
        <w:left w:val="none" w:sz="0" w:space="0" w:color="auto"/>
        <w:bottom w:val="none" w:sz="0" w:space="0" w:color="auto"/>
        <w:right w:val="none" w:sz="0" w:space="0" w:color="auto"/>
      </w:divBdr>
    </w:div>
    <w:div w:id="1441144070">
      <w:bodyDiv w:val="1"/>
      <w:marLeft w:val="0"/>
      <w:marRight w:val="0"/>
      <w:marTop w:val="0"/>
      <w:marBottom w:val="0"/>
      <w:divBdr>
        <w:top w:val="none" w:sz="0" w:space="0" w:color="auto"/>
        <w:left w:val="none" w:sz="0" w:space="0" w:color="auto"/>
        <w:bottom w:val="none" w:sz="0" w:space="0" w:color="auto"/>
        <w:right w:val="none" w:sz="0" w:space="0" w:color="auto"/>
      </w:divBdr>
    </w:div>
    <w:div w:id="1443459296">
      <w:bodyDiv w:val="1"/>
      <w:marLeft w:val="0"/>
      <w:marRight w:val="0"/>
      <w:marTop w:val="0"/>
      <w:marBottom w:val="0"/>
      <w:divBdr>
        <w:top w:val="none" w:sz="0" w:space="0" w:color="auto"/>
        <w:left w:val="none" w:sz="0" w:space="0" w:color="auto"/>
        <w:bottom w:val="none" w:sz="0" w:space="0" w:color="auto"/>
        <w:right w:val="none" w:sz="0" w:space="0" w:color="auto"/>
      </w:divBdr>
    </w:div>
    <w:div w:id="1448164184">
      <w:bodyDiv w:val="1"/>
      <w:marLeft w:val="0"/>
      <w:marRight w:val="0"/>
      <w:marTop w:val="0"/>
      <w:marBottom w:val="0"/>
      <w:divBdr>
        <w:top w:val="none" w:sz="0" w:space="0" w:color="auto"/>
        <w:left w:val="none" w:sz="0" w:space="0" w:color="auto"/>
        <w:bottom w:val="none" w:sz="0" w:space="0" w:color="auto"/>
        <w:right w:val="none" w:sz="0" w:space="0" w:color="auto"/>
      </w:divBdr>
    </w:div>
    <w:div w:id="1459370674">
      <w:bodyDiv w:val="1"/>
      <w:marLeft w:val="0"/>
      <w:marRight w:val="0"/>
      <w:marTop w:val="0"/>
      <w:marBottom w:val="0"/>
      <w:divBdr>
        <w:top w:val="none" w:sz="0" w:space="0" w:color="auto"/>
        <w:left w:val="none" w:sz="0" w:space="0" w:color="auto"/>
        <w:bottom w:val="none" w:sz="0" w:space="0" w:color="auto"/>
        <w:right w:val="none" w:sz="0" w:space="0" w:color="auto"/>
      </w:divBdr>
    </w:div>
    <w:div w:id="1464494714">
      <w:bodyDiv w:val="1"/>
      <w:marLeft w:val="0"/>
      <w:marRight w:val="0"/>
      <w:marTop w:val="0"/>
      <w:marBottom w:val="0"/>
      <w:divBdr>
        <w:top w:val="none" w:sz="0" w:space="0" w:color="auto"/>
        <w:left w:val="none" w:sz="0" w:space="0" w:color="auto"/>
        <w:bottom w:val="none" w:sz="0" w:space="0" w:color="auto"/>
        <w:right w:val="none" w:sz="0" w:space="0" w:color="auto"/>
      </w:divBdr>
    </w:div>
    <w:div w:id="1473403746">
      <w:bodyDiv w:val="1"/>
      <w:marLeft w:val="0"/>
      <w:marRight w:val="0"/>
      <w:marTop w:val="0"/>
      <w:marBottom w:val="0"/>
      <w:divBdr>
        <w:top w:val="none" w:sz="0" w:space="0" w:color="auto"/>
        <w:left w:val="none" w:sz="0" w:space="0" w:color="auto"/>
        <w:bottom w:val="none" w:sz="0" w:space="0" w:color="auto"/>
        <w:right w:val="none" w:sz="0" w:space="0" w:color="auto"/>
      </w:divBdr>
    </w:div>
    <w:div w:id="1474178898">
      <w:bodyDiv w:val="1"/>
      <w:marLeft w:val="0"/>
      <w:marRight w:val="0"/>
      <w:marTop w:val="0"/>
      <w:marBottom w:val="0"/>
      <w:divBdr>
        <w:top w:val="none" w:sz="0" w:space="0" w:color="auto"/>
        <w:left w:val="none" w:sz="0" w:space="0" w:color="auto"/>
        <w:bottom w:val="none" w:sz="0" w:space="0" w:color="auto"/>
        <w:right w:val="none" w:sz="0" w:space="0" w:color="auto"/>
      </w:divBdr>
      <w:divsChild>
        <w:div w:id="1181163047">
          <w:marLeft w:val="0"/>
          <w:marRight w:val="0"/>
          <w:marTop w:val="0"/>
          <w:marBottom w:val="0"/>
          <w:divBdr>
            <w:top w:val="none" w:sz="0" w:space="0" w:color="auto"/>
            <w:left w:val="none" w:sz="0" w:space="0" w:color="auto"/>
            <w:bottom w:val="none" w:sz="0" w:space="0" w:color="auto"/>
            <w:right w:val="none" w:sz="0" w:space="0" w:color="auto"/>
          </w:divBdr>
          <w:divsChild>
            <w:div w:id="968707656">
              <w:marLeft w:val="0"/>
              <w:marRight w:val="0"/>
              <w:marTop w:val="0"/>
              <w:marBottom w:val="0"/>
              <w:divBdr>
                <w:top w:val="none" w:sz="0" w:space="0" w:color="auto"/>
                <w:left w:val="none" w:sz="0" w:space="0" w:color="auto"/>
                <w:bottom w:val="none" w:sz="0" w:space="0" w:color="auto"/>
                <w:right w:val="none" w:sz="0" w:space="0" w:color="auto"/>
              </w:divBdr>
              <w:divsChild>
                <w:div w:id="1505707695">
                  <w:marLeft w:val="0"/>
                  <w:marRight w:val="0"/>
                  <w:marTop w:val="0"/>
                  <w:marBottom w:val="0"/>
                  <w:divBdr>
                    <w:top w:val="none" w:sz="0" w:space="0" w:color="auto"/>
                    <w:left w:val="none" w:sz="0" w:space="0" w:color="auto"/>
                    <w:bottom w:val="none" w:sz="0" w:space="0" w:color="auto"/>
                    <w:right w:val="none" w:sz="0" w:space="0" w:color="auto"/>
                  </w:divBdr>
                  <w:divsChild>
                    <w:div w:id="132554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420511">
      <w:bodyDiv w:val="1"/>
      <w:marLeft w:val="0"/>
      <w:marRight w:val="0"/>
      <w:marTop w:val="0"/>
      <w:marBottom w:val="0"/>
      <w:divBdr>
        <w:top w:val="none" w:sz="0" w:space="0" w:color="auto"/>
        <w:left w:val="none" w:sz="0" w:space="0" w:color="auto"/>
        <w:bottom w:val="none" w:sz="0" w:space="0" w:color="auto"/>
        <w:right w:val="none" w:sz="0" w:space="0" w:color="auto"/>
      </w:divBdr>
    </w:div>
    <w:div w:id="1485313407">
      <w:bodyDiv w:val="1"/>
      <w:marLeft w:val="0"/>
      <w:marRight w:val="0"/>
      <w:marTop w:val="0"/>
      <w:marBottom w:val="0"/>
      <w:divBdr>
        <w:top w:val="none" w:sz="0" w:space="0" w:color="auto"/>
        <w:left w:val="none" w:sz="0" w:space="0" w:color="auto"/>
        <w:bottom w:val="none" w:sz="0" w:space="0" w:color="auto"/>
        <w:right w:val="none" w:sz="0" w:space="0" w:color="auto"/>
      </w:divBdr>
    </w:div>
    <w:div w:id="1487359209">
      <w:bodyDiv w:val="1"/>
      <w:marLeft w:val="0"/>
      <w:marRight w:val="0"/>
      <w:marTop w:val="0"/>
      <w:marBottom w:val="0"/>
      <w:divBdr>
        <w:top w:val="none" w:sz="0" w:space="0" w:color="auto"/>
        <w:left w:val="none" w:sz="0" w:space="0" w:color="auto"/>
        <w:bottom w:val="none" w:sz="0" w:space="0" w:color="auto"/>
        <w:right w:val="none" w:sz="0" w:space="0" w:color="auto"/>
      </w:divBdr>
    </w:div>
    <w:div w:id="1490362245">
      <w:bodyDiv w:val="1"/>
      <w:marLeft w:val="0"/>
      <w:marRight w:val="0"/>
      <w:marTop w:val="0"/>
      <w:marBottom w:val="0"/>
      <w:divBdr>
        <w:top w:val="none" w:sz="0" w:space="0" w:color="auto"/>
        <w:left w:val="none" w:sz="0" w:space="0" w:color="auto"/>
        <w:bottom w:val="none" w:sz="0" w:space="0" w:color="auto"/>
        <w:right w:val="none" w:sz="0" w:space="0" w:color="auto"/>
      </w:divBdr>
    </w:div>
    <w:div w:id="1501388124">
      <w:bodyDiv w:val="1"/>
      <w:marLeft w:val="0"/>
      <w:marRight w:val="0"/>
      <w:marTop w:val="0"/>
      <w:marBottom w:val="0"/>
      <w:divBdr>
        <w:top w:val="none" w:sz="0" w:space="0" w:color="auto"/>
        <w:left w:val="none" w:sz="0" w:space="0" w:color="auto"/>
        <w:bottom w:val="none" w:sz="0" w:space="0" w:color="auto"/>
        <w:right w:val="none" w:sz="0" w:space="0" w:color="auto"/>
      </w:divBdr>
    </w:div>
    <w:div w:id="1504583908">
      <w:bodyDiv w:val="1"/>
      <w:marLeft w:val="0"/>
      <w:marRight w:val="0"/>
      <w:marTop w:val="0"/>
      <w:marBottom w:val="0"/>
      <w:divBdr>
        <w:top w:val="none" w:sz="0" w:space="0" w:color="auto"/>
        <w:left w:val="none" w:sz="0" w:space="0" w:color="auto"/>
        <w:bottom w:val="none" w:sz="0" w:space="0" w:color="auto"/>
        <w:right w:val="none" w:sz="0" w:space="0" w:color="auto"/>
      </w:divBdr>
    </w:div>
    <w:div w:id="1519469159">
      <w:bodyDiv w:val="1"/>
      <w:marLeft w:val="0"/>
      <w:marRight w:val="0"/>
      <w:marTop w:val="0"/>
      <w:marBottom w:val="0"/>
      <w:divBdr>
        <w:top w:val="none" w:sz="0" w:space="0" w:color="auto"/>
        <w:left w:val="none" w:sz="0" w:space="0" w:color="auto"/>
        <w:bottom w:val="none" w:sz="0" w:space="0" w:color="auto"/>
        <w:right w:val="none" w:sz="0" w:space="0" w:color="auto"/>
      </w:divBdr>
    </w:div>
    <w:div w:id="1561666980">
      <w:bodyDiv w:val="1"/>
      <w:marLeft w:val="0"/>
      <w:marRight w:val="0"/>
      <w:marTop w:val="0"/>
      <w:marBottom w:val="0"/>
      <w:divBdr>
        <w:top w:val="none" w:sz="0" w:space="0" w:color="auto"/>
        <w:left w:val="none" w:sz="0" w:space="0" w:color="auto"/>
        <w:bottom w:val="none" w:sz="0" w:space="0" w:color="auto"/>
        <w:right w:val="none" w:sz="0" w:space="0" w:color="auto"/>
      </w:divBdr>
    </w:div>
    <w:div w:id="1567719165">
      <w:bodyDiv w:val="1"/>
      <w:marLeft w:val="0"/>
      <w:marRight w:val="0"/>
      <w:marTop w:val="0"/>
      <w:marBottom w:val="0"/>
      <w:divBdr>
        <w:top w:val="none" w:sz="0" w:space="0" w:color="auto"/>
        <w:left w:val="none" w:sz="0" w:space="0" w:color="auto"/>
        <w:bottom w:val="none" w:sz="0" w:space="0" w:color="auto"/>
        <w:right w:val="none" w:sz="0" w:space="0" w:color="auto"/>
      </w:divBdr>
    </w:div>
    <w:div w:id="1569655779">
      <w:bodyDiv w:val="1"/>
      <w:marLeft w:val="0"/>
      <w:marRight w:val="0"/>
      <w:marTop w:val="0"/>
      <w:marBottom w:val="0"/>
      <w:divBdr>
        <w:top w:val="none" w:sz="0" w:space="0" w:color="auto"/>
        <w:left w:val="none" w:sz="0" w:space="0" w:color="auto"/>
        <w:bottom w:val="none" w:sz="0" w:space="0" w:color="auto"/>
        <w:right w:val="none" w:sz="0" w:space="0" w:color="auto"/>
      </w:divBdr>
    </w:div>
    <w:div w:id="1576284089">
      <w:bodyDiv w:val="1"/>
      <w:marLeft w:val="0"/>
      <w:marRight w:val="0"/>
      <w:marTop w:val="0"/>
      <w:marBottom w:val="0"/>
      <w:divBdr>
        <w:top w:val="none" w:sz="0" w:space="0" w:color="auto"/>
        <w:left w:val="none" w:sz="0" w:space="0" w:color="auto"/>
        <w:bottom w:val="none" w:sz="0" w:space="0" w:color="auto"/>
        <w:right w:val="none" w:sz="0" w:space="0" w:color="auto"/>
      </w:divBdr>
    </w:div>
    <w:div w:id="1582717254">
      <w:bodyDiv w:val="1"/>
      <w:marLeft w:val="0"/>
      <w:marRight w:val="0"/>
      <w:marTop w:val="0"/>
      <w:marBottom w:val="0"/>
      <w:divBdr>
        <w:top w:val="none" w:sz="0" w:space="0" w:color="auto"/>
        <w:left w:val="none" w:sz="0" w:space="0" w:color="auto"/>
        <w:bottom w:val="none" w:sz="0" w:space="0" w:color="auto"/>
        <w:right w:val="none" w:sz="0" w:space="0" w:color="auto"/>
      </w:divBdr>
    </w:div>
    <w:div w:id="1586719715">
      <w:bodyDiv w:val="1"/>
      <w:marLeft w:val="0"/>
      <w:marRight w:val="0"/>
      <w:marTop w:val="0"/>
      <w:marBottom w:val="0"/>
      <w:divBdr>
        <w:top w:val="none" w:sz="0" w:space="0" w:color="auto"/>
        <w:left w:val="none" w:sz="0" w:space="0" w:color="auto"/>
        <w:bottom w:val="none" w:sz="0" w:space="0" w:color="auto"/>
        <w:right w:val="none" w:sz="0" w:space="0" w:color="auto"/>
      </w:divBdr>
    </w:div>
    <w:div w:id="1588886021">
      <w:bodyDiv w:val="1"/>
      <w:marLeft w:val="0"/>
      <w:marRight w:val="0"/>
      <w:marTop w:val="0"/>
      <w:marBottom w:val="0"/>
      <w:divBdr>
        <w:top w:val="none" w:sz="0" w:space="0" w:color="auto"/>
        <w:left w:val="none" w:sz="0" w:space="0" w:color="auto"/>
        <w:bottom w:val="none" w:sz="0" w:space="0" w:color="auto"/>
        <w:right w:val="none" w:sz="0" w:space="0" w:color="auto"/>
      </w:divBdr>
    </w:div>
    <w:div w:id="1614552608">
      <w:bodyDiv w:val="1"/>
      <w:marLeft w:val="0"/>
      <w:marRight w:val="0"/>
      <w:marTop w:val="0"/>
      <w:marBottom w:val="0"/>
      <w:divBdr>
        <w:top w:val="none" w:sz="0" w:space="0" w:color="auto"/>
        <w:left w:val="none" w:sz="0" w:space="0" w:color="auto"/>
        <w:bottom w:val="none" w:sz="0" w:space="0" w:color="auto"/>
        <w:right w:val="none" w:sz="0" w:space="0" w:color="auto"/>
      </w:divBdr>
    </w:div>
    <w:div w:id="1636326585">
      <w:bodyDiv w:val="1"/>
      <w:marLeft w:val="0"/>
      <w:marRight w:val="0"/>
      <w:marTop w:val="0"/>
      <w:marBottom w:val="0"/>
      <w:divBdr>
        <w:top w:val="none" w:sz="0" w:space="0" w:color="auto"/>
        <w:left w:val="none" w:sz="0" w:space="0" w:color="auto"/>
        <w:bottom w:val="none" w:sz="0" w:space="0" w:color="auto"/>
        <w:right w:val="none" w:sz="0" w:space="0" w:color="auto"/>
      </w:divBdr>
    </w:div>
    <w:div w:id="1646200013">
      <w:bodyDiv w:val="1"/>
      <w:marLeft w:val="0"/>
      <w:marRight w:val="0"/>
      <w:marTop w:val="0"/>
      <w:marBottom w:val="0"/>
      <w:divBdr>
        <w:top w:val="none" w:sz="0" w:space="0" w:color="auto"/>
        <w:left w:val="none" w:sz="0" w:space="0" w:color="auto"/>
        <w:bottom w:val="none" w:sz="0" w:space="0" w:color="auto"/>
        <w:right w:val="none" w:sz="0" w:space="0" w:color="auto"/>
      </w:divBdr>
    </w:div>
    <w:div w:id="1666742861">
      <w:bodyDiv w:val="1"/>
      <w:marLeft w:val="0"/>
      <w:marRight w:val="0"/>
      <w:marTop w:val="0"/>
      <w:marBottom w:val="0"/>
      <w:divBdr>
        <w:top w:val="none" w:sz="0" w:space="0" w:color="auto"/>
        <w:left w:val="none" w:sz="0" w:space="0" w:color="auto"/>
        <w:bottom w:val="none" w:sz="0" w:space="0" w:color="auto"/>
        <w:right w:val="none" w:sz="0" w:space="0" w:color="auto"/>
      </w:divBdr>
    </w:div>
    <w:div w:id="1673069046">
      <w:bodyDiv w:val="1"/>
      <w:marLeft w:val="0"/>
      <w:marRight w:val="0"/>
      <w:marTop w:val="0"/>
      <w:marBottom w:val="0"/>
      <w:divBdr>
        <w:top w:val="none" w:sz="0" w:space="0" w:color="auto"/>
        <w:left w:val="none" w:sz="0" w:space="0" w:color="auto"/>
        <w:bottom w:val="none" w:sz="0" w:space="0" w:color="auto"/>
        <w:right w:val="none" w:sz="0" w:space="0" w:color="auto"/>
      </w:divBdr>
    </w:div>
    <w:div w:id="1691300753">
      <w:bodyDiv w:val="1"/>
      <w:marLeft w:val="0"/>
      <w:marRight w:val="0"/>
      <w:marTop w:val="0"/>
      <w:marBottom w:val="0"/>
      <w:divBdr>
        <w:top w:val="none" w:sz="0" w:space="0" w:color="auto"/>
        <w:left w:val="none" w:sz="0" w:space="0" w:color="auto"/>
        <w:bottom w:val="none" w:sz="0" w:space="0" w:color="auto"/>
        <w:right w:val="none" w:sz="0" w:space="0" w:color="auto"/>
      </w:divBdr>
    </w:div>
    <w:div w:id="1713269374">
      <w:bodyDiv w:val="1"/>
      <w:marLeft w:val="0"/>
      <w:marRight w:val="0"/>
      <w:marTop w:val="0"/>
      <w:marBottom w:val="0"/>
      <w:divBdr>
        <w:top w:val="none" w:sz="0" w:space="0" w:color="auto"/>
        <w:left w:val="none" w:sz="0" w:space="0" w:color="auto"/>
        <w:bottom w:val="none" w:sz="0" w:space="0" w:color="auto"/>
        <w:right w:val="none" w:sz="0" w:space="0" w:color="auto"/>
      </w:divBdr>
    </w:div>
    <w:div w:id="1717965106">
      <w:bodyDiv w:val="1"/>
      <w:marLeft w:val="0"/>
      <w:marRight w:val="0"/>
      <w:marTop w:val="0"/>
      <w:marBottom w:val="0"/>
      <w:divBdr>
        <w:top w:val="none" w:sz="0" w:space="0" w:color="auto"/>
        <w:left w:val="none" w:sz="0" w:space="0" w:color="auto"/>
        <w:bottom w:val="none" w:sz="0" w:space="0" w:color="auto"/>
        <w:right w:val="none" w:sz="0" w:space="0" w:color="auto"/>
      </w:divBdr>
    </w:div>
    <w:div w:id="1750887578">
      <w:bodyDiv w:val="1"/>
      <w:marLeft w:val="0"/>
      <w:marRight w:val="0"/>
      <w:marTop w:val="0"/>
      <w:marBottom w:val="0"/>
      <w:divBdr>
        <w:top w:val="none" w:sz="0" w:space="0" w:color="auto"/>
        <w:left w:val="none" w:sz="0" w:space="0" w:color="auto"/>
        <w:bottom w:val="none" w:sz="0" w:space="0" w:color="auto"/>
        <w:right w:val="none" w:sz="0" w:space="0" w:color="auto"/>
      </w:divBdr>
    </w:div>
    <w:div w:id="1761103335">
      <w:bodyDiv w:val="1"/>
      <w:marLeft w:val="0"/>
      <w:marRight w:val="0"/>
      <w:marTop w:val="0"/>
      <w:marBottom w:val="0"/>
      <w:divBdr>
        <w:top w:val="none" w:sz="0" w:space="0" w:color="auto"/>
        <w:left w:val="none" w:sz="0" w:space="0" w:color="auto"/>
        <w:bottom w:val="none" w:sz="0" w:space="0" w:color="auto"/>
        <w:right w:val="none" w:sz="0" w:space="0" w:color="auto"/>
      </w:divBdr>
    </w:div>
    <w:div w:id="1788040481">
      <w:bodyDiv w:val="1"/>
      <w:marLeft w:val="0"/>
      <w:marRight w:val="0"/>
      <w:marTop w:val="0"/>
      <w:marBottom w:val="0"/>
      <w:divBdr>
        <w:top w:val="none" w:sz="0" w:space="0" w:color="auto"/>
        <w:left w:val="none" w:sz="0" w:space="0" w:color="auto"/>
        <w:bottom w:val="none" w:sz="0" w:space="0" w:color="auto"/>
        <w:right w:val="none" w:sz="0" w:space="0" w:color="auto"/>
      </w:divBdr>
    </w:div>
    <w:div w:id="1792238555">
      <w:bodyDiv w:val="1"/>
      <w:marLeft w:val="0"/>
      <w:marRight w:val="0"/>
      <w:marTop w:val="0"/>
      <w:marBottom w:val="0"/>
      <w:divBdr>
        <w:top w:val="none" w:sz="0" w:space="0" w:color="auto"/>
        <w:left w:val="none" w:sz="0" w:space="0" w:color="auto"/>
        <w:bottom w:val="none" w:sz="0" w:space="0" w:color="auto"/>
        <w:right w:val="none" w:sz="0" w:space="0" w:color="auto"/>
      </w:divBdr>
    </w:div>
    <w:div w:id="1795173784">
      <w:bodyDiv w:val="1"/>
      <w:marLeft w:val="0"/>
      <w:marRight w:val="0"/>
      <w:marTop w:val="0"/>
      <w:marBottom w:val="0"/>
      <w:divBdr>
        <w:top w:val="none" w:sz="0" w:space="0" w:color="auto"/>
        <w:left w:val="none" w:sz="0" w:space="0" w:color="auto"/>
        <w:bottom w:val="none" w:sz="0" w:space="0" w:color="auto"/>
        <w:right w:val="none" w:sz="0" w:space="0" w:color="auto"/>
      </w:divBdr>
    </w:div>
    <w:div w:id="1795632884">
      <w:bodyDiv w:val="1"/>
      <w:marLeft w:val="0"/>
      <w:marRight w:val="0"/>
      <w:marTop w:val="0"/>
      <w:marBottom w:val="0"/>
      <w:divBdr>
        <w:top w:val="none" w:sz="0" w:space="0" w:color="auto"/>
        <w:left w:val="none" w:sz="0" w:space="0" w:color="auto"/>
        <w:bottom w:val="none" w:sz="0" w:space="0" w:color="auto"/>
        <w:right w:val="none" w:sz="0" w:space="0" w:color="auto"/>
      </w:divBdr>
    </w:div>
    <w:div w:id="1802190217">
      <w:bodyDiv w:val="1"/>
      <w:marLeft w:val="0"/>
      <w:marRight w:val="0"/>
      <w:marTop w:val="0"/>
      <w:marBottom w:val="0"/>
      <w:divBdr>
        <w:top w:val="none" w:sz="0" w:space="0" w:color="auto"/>
        <w:left w:val="none" w:sz="0" w:space="0" w:color="auto"/>
        <w:bottom w:val="none" w:sz="0" w:space="0" w:color="auto"/>
        <w:right w:val="none" w:sz="0" w:space="0" w:color="auto"/>
      </w:divBdr>
    </w:div>
    <w:div w:id="1845895138">
      <w:bodyDiv w:val="1"/>
      <w:marLeft w:val="0"/>
      <w:marRight w:val="0"/>
      <w:marTop w:val="0"/>
      <w:marBottom w:val="0"/>
      <w:divBdr>
        <w:top w:val="none" w:sz="0" w:space="0" w:color="auto"/>
        <w:left w:val="none" w:sz="0" w:space="0" w:color="auto"/>
        <w:bottom w:val="none" w:sz="0" w:space="0" w:color="auto"/>
        <w:right w:val="none" w:sz="0" w:space="0" w:color="auto"/>
      </w:divBdr>
    </w:div>
    <w:div w:id="1866091379">
      <w:bodyDiv w:val="1"/>
      <w:marLeft w:val="0"/>
      <w:marRight w:val="0"/>
      <w:marTop w:val="0"/>
      <w:marBottom w:val="0"/>
      <w:divBdr>
        <w:top w:val="none" w:sz="0" w:space="0" w:color="auto"/>
        <w:left w:val="none" w:sz="0" w:space="0" w:color="auto"/>
        <w:bottom w:val="none" w:sz="0" w:space="0" w:color="auto"/>
        <w:right w:val="none" w:sz="0" w:space="0" w:color="auto"/>
      </w:divBdr>
    </w:div>
    <w:div w:id="1870339959">
      <w:bodyDiv w:val="1"/>
      <w:marLeft w:val="0"/>
      <w:marRight w:val="0"/>
      <w:marTop w:val="0"/>
      <w:marBottom w:val="0"/>
      <w:divBdr>
        <w:top w:val="none" w:sz="0" w:space="0" w:color="auto"/>
        <w:left w:val="none" w:sz="0" w:space="0" w:color="auto"/>
        <w:bottom w:val="none" w:sz="0" w:space="0" w:color="auto"/>
        <w:right w:val="none" w:sz="0" w:space="0" w:color="auto"/>
      </w:divBdr>
    </w:div>
    <w:div w:id="1876190971">
      <w:bodyDiv w:val="1"/>
      <w:marLeft w:val="0"/>
      <w:marRight w:val="0"/>
      <w:marTop w:val="0"/>
      <w:marBottom w:val="0"/>
      <w:divBdr>
        <w:top w:val="none" w:sz="0" w:space="0" w:color="auto"/>
        <w:left w:val="none" w:sz="0" w:space="0" w:color="auto"/>
        <w:bottom w:val="none" w:sz="0" w:space="0" w:color="auto"/>
        <w:right w:val="none" w:sz="0" w:space="0" w:color="auto"/>
      </w:divBdr>
      <w:divsChild>
        <w:div w:id="968438525">
          <w:marLeft w:val="0"/>
          <w:marRight w:val="0"/>
          <w:marTop w:val="0"/>
          <w:marBottom w:val="0"/>
          <w:divBdr>
            <w:top w:val="none" w:sz="0" w:space="0" w:color="auto"/>
            <w:left w:val="none" w:sz="0" w:space="0" w:color="auto"/>
            <w:bottom w:val="none" w:sz="0" w:space="0" w:color="auto"/>
            <w:right w:val="none" w:sz="0" w:space="0" w:color="auto"/>
          </w:divBdr>
          <w:divsChild>
            <w:div w:id="1390300657">
              <w:marLeft w:val="0"/>
              <w:marRight w:val="0"/>
              <w:marTop w:val="0"/>
              <w:marBottom w:val="0"/>
              <w:divBdr>
                <w:top w:val="none" w:sz="0" w:space="0" w:color="auto"/>
                <w:left w:val="none" w:sz="0" w:space="0" w:color="auto"/>
                <w:bottom w:val="none" w:sz="0" w:space="0" w:color="auto"/>
                <w:right w:val="none" w:sz="0" w:space="0" w:color="auto"/>
              </w:divBdr>
            </w:div>
          </w:divsChild>
        </w:div>
        <w:div w:id="852912600">
          <w:marLeft w:val="0"/>
          <w:marRight w:val="0"/>
          <w:marTop w:val="0"/>
          <w:marBottom w:val="0"/>
          <w:divBdr>
            <w:top w:val="none" w:sz="0" w:space="0" w:color="auto"/>
            <w:left w:val="none" w:sz="0" w:space="0" w:color="auto"/>
            <w:bottom w:val="none" w:sz="0" w:space="0" w:color="auto"/>
            <w:right w:val="none" w:sz="0" w:space="0" w:color="auto"/>
          </w:divBdr>
          <w:divsChild>
            <w:div w:id="878665596">
              <w:marLeft w:val="0"/>
              <w:marRight w:val="0"/>
              <w:marTop w:val="0"/>
              <w:marBottom w:val="0"/>
              <w:divBdr>
                <w:top w:val="none" w:sz="0" w:space="0" w:color="auto"/>
                <w:left w:val="none" w:sz="0" w:space="0" w:color="auto"/>
                <w:bottom w:val="none" w:sz="0" w:space="0" w:color="auto"/>
                <w:right w:val="none" w:sz="0" w:space="0" w:color="auto"/>
              </w:divBdr>
            </w:div>
          </w:divsChild>
        </w:div>
        <w:div w:id="1432240859">
          <w:marLeft w:val="0"/>
          <w:marRight w:val="0"/>
          <w:marTop w:val="0"/>
          <w:marBottom w:val="0"/>
          <w:divBdr>
            <w:top w:val="none" w:sz="0" w:space="0" w:color="auto"/>
            <w:left w:val="none" w:sz="0" w:space="0" w:color="auto"/>
            <w:bottom w:val="none" w:sz="0" w:space="0" w:color="auto"/>
            <w:right w:val="none" w:sz="0" w:space="0" w:color="auto"/>
          </w:divBdr>
          <w:divsChild>
            <w:div w:id="928656709">
              <w:marLeft w:val="0"/>
              <w:marRight w:val="0"/>
              <w:marTop w:val="0"/>
              <w:marBottom w:val="0"/>
              <w:divBdr>
                <w:top w:val="none" w:sz="0" w:space="0" w:color="auto"/>
                <w:left w:val="none" w:sz="0" w:space="0" w:color="auto"/>
                <w:bottom w:val="none" w:sz="0" w:space="0" w:color="auto"/>
                <w:right w:val="none" w:sz="0" w:space="0" w:color="auto"/>
              </w:divBdr>
            </w:div>
          </w:divsChild>
        </w:div>
        <w:div w:id="1104228832">
          <w:marLeft w:val="0"/>
          <w:marRight w:val="0"/>
          <w:marTop w:val="0"/>
          <w:marBottom w:val="0"/>
          <w:divBdr>
            <w:top w:val="none" w:sz="0" w:space="0" w:color="auto"/>
            <w:left w:val="none" w:sz="0" w:space="0" w:color="auto"/>
            <w:bottom w:val="none" w:sz="0" w:space="0" w:color="auto"/>
            <w:right w:val="none" w:sz="0" w:space="0" w:color="auto"/>
          </w:divBdr>
          <w:divsChild>
            <w:div w:id="182570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732407">
      <w:bodyDiv w:val="1"/>
      <w:marLeft w:val="0"/>
      <w:marRight w:val="0"/>
      <w:marTop w:val="0"/>
      <w:marBottom w:val="0"/>
      <w:divBdr>
        <w:top w:val="none" w:sz="0" w:space="0" w:color="auto"/>
        <w:left w:val="none" w:sz="0" w:space="0" w:color="auto"/>
        <w:bottom w:val="none" w:sz="0" w:space="0" w:color="auto"/>
        <w:right w:val="none" w:sz="0" w:space="0" w:color="auto"/>
      </w:divBdr>
    </w:div>
    <w:div w:id="1926038118">
      <w:bodyDiv w:val="1"/>
      <w:marLeft w:val="0"/>
      <w:marRight w:val="0"/>
      <w:marTop w:val="0"/>
      <w:marBottom w:val="0"/>
      <w:divBdr>
        <w:top w:val="none" w:sz="0" w:space="0" w:color="auto"/>
        <w:left w:val="none" w:sz="0" w:space="0" w:color="auto"/>
        <w:bottom w:val="none" w:sz="0" w:space="0" w:color="auto"/>
        <w:right w:val="none" w:sz="0" w:space="0" w:color="auto"/>
      </w:divBdr>
    </w:div>
    <w:div w:id="1953514534">
      <w:bodyDiv w:val="1"/>
      <w:marLeft w:val="0"/>
      <w:marRight w:val="0"/>
      <w:marTop w:val="0"/>
      <w:marBottom w:val="0"/>
      <w:divBdr>
        <w:top w:val="none" w:sz="0" w:space="0" w:color="auto"/>
        <w:left w:val="none" w:sz="0" w:space="0" w:color="auto"/>
        <w:bottom w:val="none" w:sz="0" w:space="0" w:color="auto"/>
        <w:right w:val="none" w:sz="0" w:space="0" w:color="auto"/>
      </w:divBdr>
    </w:div>
    <w:div w:id="1966736972">
      <w:bodyDiv w:val="1"/>
      <w:marLeft w:val="0"/>
      <w:marRight w:val="0"/>
      <w:marTop w:val="0"/>
      <w:marBottom w:val="0"/>
      <w:divBdr>
        <w:top w:val="none" w:sz="0" w:space="0" w:color="auto"/>
        <w:left w:val="none" w:sz="0" w:space="0" w:color="auto"/>
        <w:bottom w:val="none" w:sz="0" w:space="0" w:color="auto"/>
        <w:right w:val="none" w:sz="0" w:space="0" w:color="auto"/>
      </w:divBdr>
    </w:div>
    <w:div w:id="1988315167">
      <w:bodyDiv w:val="1"/>
      <w:marLeft w:val="0"/>
      <w:marRight w:val="0"/>
      <w:marTop w:val="0"/>
      <w:marBottom w:val="0"/>
      <w:divBdr>
        <w:top w:val="none" w:sz="0" w:space="0" w:color="auto"/>
        <w:left w:val="none" w:sz="0" w:space="0" w:color="auto"/>
        <w:bottom w:val="none" w:sz="0" w:space="0" w:color="auto"/>
        <w:right w:val="none" w:sz="0" w:space="0" w:color="auto"/>
      </w:divBdr>
    </w:div>
    <w:div w:id="1994869281">
      <w:bodyDiv w:val="1"/>
      <w:marLeft w:val="0"/>
      <w:marRight w:val="0"/>
      <w:marTop w:val="0"/>
      <w:marBottom w:val="0"/>
      <w:divBdr>
        <w:top w:val="none" w:sz="0" w:space="0" w:color="auto"/>
        <w:left w:val="none" w:sz="0" w:space="0" w:color="auto"/>
        <w:bottom w:val="none" w:sz="0" w:space="0" w:color="auto"/>
        <w:right w:val="none" w:sz="0" w:space="0" w:color="auto"/>
      </w:divBdr>
    </w:div>
    <w:div w:id="2019191466">
      <w:bodyDiv w:val="1"/>
      <w:marLeft w:val="0"/>
      <w:marRight w:val="0"/>
      <w:marTop w:val="0"/>
      <w:marBottom w:val="0"/>
      <w:divBdr>
        <w:top w:val="none" w:sz="0" w:space="0" w:color="auto"/>
        <w:left w:val="none" w:sz="0" w:space="0" w:color="auto"/>
        <w:bottom w:val="none" w:sz="0" w:space="0" w:color="auto"/>
        <w:right w:val="none" w:sz="0" w:space="0" w:color="auto"/>
      </w:divBdr>
    </w:div>
    <w:div w:id="2034067311">
      <w:bodyDiv w:val="1"/>
      <w:marLeft w:val="0"/>
      <w:marRight w:val="0"/>
      <w:marTop w:val="0"/>
      <w:marBottom w:val="0"/>
      <w:divBdr>
        <w:top w:val="none" w:sz="0" w:space="0" w:color="auto"/>
        <w:left w:val="none" w:sz="0" w:space="0" w:color="auto"/>
        <w:bottom w:val="none" w:sz="0" w:space="0" w:color="auto"/>
        <w:right w:val="none" w:sz="0" w:space="0" w:color="auto"/>
      </w:divBdr>
    </w:div>
    <w:div w:id="2039968364">
      <w:bodyDiv w:val="1"/>
      <w:marLeft w:val="0"/>
      <w:marRight w:val="0"/>
      <w:marTop w:val="0"/>
      <w:marBottom w:val="0"/>
      <w:divBdr>
        <w:top w:val="none" w:sz="0" w:space="0" w:color="auto"/>
        <w:left w:val="none" w:sz="0" w:space="0" w:color="auto"/>
        <w:bottom w:val="none" w:sz="0" w:space="0" w:color="auto"/>
        <w:right w:val="none" w:sz="0" w:space="0" w:color="auto"/>
      </w:divBdr>
    </w:div>
    <w:div w:id="2050571619">
      <w:bodyDiv w:val="1"/>
      <w:marLeft w:val="0"/>
      <w:marRight w:val="0"/>
      <w:marTop w:val="0"/>
      <w:marBottom w:val="0"/>
      <w:divBdr>
        <w:top w:val="none" w:sz="0" w:space="0" w:color="auto"/>
        <w:left w:val="none" w:sz="0" w:space="0" w:color="auto"/>
        <w:bottom w:val="none" w:sz="0" w:space="0" w:color="auto"/>
        <w:right w:val="none" w:sz="0" w:space="0" w:color="auto"/>
      </w:divBdr>
    </w:div>
    <w:div w:id="2069912372">
      <w:bodyDiv w:val="1"/>
      <w:marLeft w:val="0"/>
      <w:marRight w:val="0"/>
      <w:marTop w:val="0"/>
      <w:marBottom w:val="0"/>
      <w:divBdr>
        <w:top w:val="none" w:sz="0" w:space="0" w:color="auto"/>
        <w:left w:val="none" w:sz="0" w:space="0" w:color="auto"/>
        <w:bottom w:val="none" w:sz="0" w:space="0" w:color="auto"/>
        <w:right w:val="none" w:sz="0" w:space="0" w:color="auto"/>
      </w:divBdr>
    </w:div>
    <w:div w:id="2072262949">
      <w:bodyDiv w:val="1"/>
      <w:marLeft w:val="0"/>
      <w:marRight w:val="0"/>
      <w:marTop w:val="0"/>
      <w:marBottom w:val="0"/>
      <w:divBdr>
        <w:top w:val="none" w:sz="0" w:space="0" w:color="auto"/>
        <w:left w:val="none" w:sz="0" w:space="0" w:color="auto"/>
        <w:bottom w:val="none" w:sz="0" w:space="0" w:color="auto"/>
        <w:right w:val="none" w:sz="0" w:space="0" w:color="auto"/>
      </w:divBdr>
    </w:div>
    <w:div w:id="2080903649">
      <w:bodyDiv w:val="1"/>
      <w:marLeft w:val="0"/>
      <w:marRight w:val="0"/>
      <w:marTop w:val="0"/>
      <w:marBottom w:val="0"/>
      <w:divBdr>
        <w:top w:val="none" w:sz="0" w:space="0" w:color="auto"/>
        <w:left w:val="none" w:sz="0" w:space="0" w:color="auto"/>
        <w:bottom w:val="none" w:sz="0" w:space="0" w:color="auto"/>
        <w:right w:val="none" w:sz="0" w:space="0" w:color="auto"/>
      </w:divBdr>
    </w:div>
    <w:div w:id="2102140893">
      <w:bodyDiv w:val="1"/>
      <w:marLeft w:val="0"/>
      <w:marRight w:val="0"/>
      <w:marTop w:val="0"/>
      <w:marBottom w:val="0"/>
      <w:divBdr>
        <w:top w:val="none" w:sz="0" w:space="0" w:color="auto"/>
        <w:left w:val="none" w:sz="0" w:space="0" w:color="auto"/>
        <w:bottom w:val="none" w:sz="0" w:space="0" w:color="auto"/>
        <w:right w:val="none" w:sz="0" w:space="0" w:color="auto"/>
      </w:divBdr>
    </w:div>
    <w:div w:id="2113819085">
      <w:bodyDiv w:val="1"/>
      <w:marLeft w:val="0"/>
      <w:marRight w:val="0"/>
      <w:marTop w:val="0"/>
      <w:marBottom w:val="0"/>
      <w:divBdr>
        <w:top w:val="none" w:sz="0" w:space="0" w:color="auto"/>
        <w:left w:val="none" w:sz="0" w:space="0" w:color="auto"/>
        <w:bottom w:val="none" w:sz="0" w:space="0" w:color="auto"/>
        <w:right w:val="none" w:sz="0" w:space="0" w:color="auto"/>
      </w:divBdr>
    </w:div>
    <w:div w:id="2117945425">
      <w:bodyDiv w:val="1"/>
      <w:marLeft w:val="0"/>
      <w:marRight w:val="0"/>
      <w:marTop w:val="0"/>
      <w:marBottom w:val="0"/>
      <w:divBdr>
        <w:top w:val="none" w:sz="0" w:space="0" w:color="auto"/>
        <w:left w:val="none" w:sz="0" w:space="0" w:color="auto"/>
        <w:bottom w:val="none" w:sz="0" w:space="0" w:color="auto"/>
        <w:right w:val="none" w:sz="0" w:space="0" w:color="auto"/>
      </w:divBdr>
    </w:div>
    <w:div w:id="2120951938">
      <w:bodyDiv w:val="1"/>
      <w:marLeft w:val="0"/>
      <w:marRight w:val="0"/>
      <w:marTop w:val="0"/>
      <w:marBottom w:val="0"/>
      <w:divBdr>
        <w:top w:val="none" w:sz="0" w:space="0" w:color="auto"/>
        <w:left w:val="none" w:sz="0" w:space="0" w:color="auto"/>
        <w:bottom w:val="none" w:sz="0" w:space="0" w:color="auto"/>
        <w:right w:val="none" w:sz="0" w:space="0" w:color="auto"/>
      </w:divBdr>
    </w:div>
    <w:div w:id="2127384241">
      <w:bodyDiv w:val="1"/>
      <w:marLeft w:val="0"/>
      <w:marRight w:val="0"/>
      <w:marTop w:val="0"/>
      <w:marBottom w:val="0"/>
      <w:divBdr>
        <w:top w:val="none" w:sz="0" w:space="0" w:color="auto"/>
        <w:left w:val="none" w:sz="0" w:space="0" w:color="auto"/>
        <w:bottom w:val="none" w:sz="0" w:space="0" w:color="auto"/>
        <w:right w:val="none" w:sz="0" w:space="0" w:color="auto"/>
      </w:divBdr>
    </w:div>
    <w:div w:id="2138991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place/California-stat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biography/Richard-McDonald"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ritannica.com/biography/Maurice-McDonald" TargetMode="External"/><Relationship Id="rId4" Type="http://schemas.openxmlformats.org/officeDocument/2006/relationships/settings" Target="settings.xml"/><Relationship Id="rId9" Type="http://schemas.openxmlformats.org/officeDocument/2006/relationships/hyperlink" Target="https://www.britannica.com/topic/restaurant"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Arm14</b:Tag>
    <b:SourceType>Book</b:SourceType>
    <b:Guid>{80022B49-DAEC-EE4D-B6BC-43F0E6C82F58}</b:Guid>
    <b:Author>
      <b:Author>
        <b:NameList>
          <b:Person>
            <b:Last>Armstrong</b:Last>
            <b:First>Michael</b:First>
          </b:Person>
        </b:NameList>
      </b:Author>
    </b:Author>
    <b:Title>Armstrong's handbook of human resource management practice. </b:Title>
    <b:Year>03/04/2014 </b:Year>
    <b:RefOrder>11</b:RefOrder>
  </b:Source>
  <b:Source>
    <b:Tag>Pil10</b:Tag>
    <b:SourceType>Book</b:SourceType>
    <b:Guid>{D50080B6-583E-0141-AC82-05DA0C57E6F1}</b:Guid>
    <b:Author>
      <b:Author>
        <b:NameList>
          <b:Person>
            <b:Last>Pilbeam</b:Last>
            <b:First>Stephen</b:First>
          </b:Person>
        </b:NameList>
      </b:Author>
    </b:Author>
    <b:Title>People resourcing and talent planning: HRM in practice </b:Title>
    <b:Year>2010</b:Year>
    <b:RefOrder>17</b:RefOrder>
  </b:Source>
  <b:Source>
    <b:Tag>Ceo19</b:Tag>
    <b:SourceType>Book</b:SourceType>
    <b:Guid>{927835E4-B91E-5846-A5AC-2FFAA8D7593B}</b:Guid>
    <b:Author>
      <b:Author>
        <b:NameList>
          <b:Person>
            <b:Last>CEOpedia</b:Last>
          </b:Person>
        </b:NameList>
      </b:Author>
    </b:Author>
    <b:Title>External enviroment</b:Title>
    <b:Year>2019</b:Year>
    <b:RefOrder>1</b:RefOrder>
  </b:Source>
  <b:Source>
    <b:Tag>stu18</b:Tag>
    <b:SourceType>Book</b:SourceType>
    <b:Guid>{3F68EE53-F7AE-B949-BC10-E7A9F02DAC72}</b:Guid>
    <b:Author>
      <b:Author>
        <b:NameList>
          <b:Person>
            <b:Last>5</b:Last>
            <b:First>study.com</b:First>
            <b:Middle>Chapter</b:Middle>
          </b:Person>
        </b:NameList>
      </b:Author>
    </b:Author>
    <b:Title>What is un external enviroment in business </b:Title>
    <b:Year>2018</b:Year>
    <b:RefOrder>2</b:RefOrder>
  </b:Source>
  <b:Source>
    <b:Tag>McD</b:Tag>
    <b:SourceType>Book</b:SourceType>
    <b:Guid>{0A2A4F63-8955-C448-884A-B7866749FEF7}</b:Guid>
    <b:Author>
      <b:Author>
        <b:NameList>
          <b:Person>
            <b:Last>UK</b:Last>
            <b:First>McDonald's</b:First>
          </b:Person>
        </b:NameList>
      </b:Author>
    </b:Author>
    <b:Title>https://people.mcdonalds.co.uk/head-office-opportunities/</b:Title>
    <b:RefOrder>5</b:RefOrder>
  </b:Source>
  <b:Source>
    <b:Tag>BBC20</b:Tag>
    <b:SourceType>InternetSite</b:SourceType>
    <b:Guid>{F88AFC0F-D411-5344-8CD0-DFFB186B3853}</b:Guid>
    <b:Author>
      <b:Author>
        <b:NameList>
          <b:Person>
            <b:Last>BBC</b:Last>
          </b:Person>
        </b:NameList>
      </b:Author>
    </b:Author>
    <b:Title>www.bbc.co.uk/news/business-52660591</b:Title>
    <b:Year>2020</b:Year>
    <b:RefOrder>7</b:RefOrder>
  </b:Source>
  <b:Source>
    <b:Tag>htt20</b:Tag>
    <b:SourceType>InternetSite</b:SourceType>
    <b:Guid>{50849439-9DA6-3242-9953-750EF9A172DA}</b:Guid>
    <b:Author>
      <b:Author>
        <b:NameList>
          <b:Person>
            <b:Last>Gov.uk</b:Last>
          </b:Person>
        </b:NameList>
      </b:Author>
    </b:Author>
    <b:Title>www.ons.gov.uk</b:Title>
    <b:Year>2020</b:Year>
    <b:URL>Gov.uk</b:URL>
    <b:RefOrder>18</b:RefOrder>
  </b:Source>
  <b:Source>
    <b:Tag>BBC201</b:Tag>
    <b:SourceType>InternetSite</b:SourceType>
    <b:Guid>{F92770BF-D246-7945-982B-2F6447E1072A}</b:Guid>
    <b:Author>
      <b:Author>
        <b:NameList>
          <b:Person>
            <b:Last>NEW</b:Last>
            <b:First>BBC</b:First>
          </b:Person>
        </b:NameList>
      </b:Author>
    </b:Author>
    <b:Title>https://www.bbc.co.uk/news/health-55040635</b:Title>
    <b:Year>2020</b:Year>
    <b:RefOrder>6</b:RefOrder>
  </b:Source>
  <b:Source>
    <b:Tag>Bre20</b:Tag>
    <b:SourceType>InternetSite</b:SourceType>
    <b:Guid>{0A1A7F6D-ACCD-FC47-8394-F7F1BA61AF28}</b:Guid>
    <b:Author>
      <b:Author>
        <b:NameList>
          <b:Person>
            <b:Last>Breaking</b:Last>
          </b:Person>
        </b:NameList>
      </b:Author>
    </b:Author>
    <b:Title>https://www.cnbc.com/2020/11/09/mcdonald-targets-mid-single-digit-sales-growth-in-2021-and-2022.html</b:Title>
    <b:Year>2020</b:Year>
    <b:RefOrder>8</b:RefOrder>
  </b:Source>
  <b:Source>
    <b:Tag>v</b:Tag>
    <b:SourceType>InternetSite</b:SourceType>
    <b:Guid>{E83DA9AA-4179-604C-AA24-D0854B050F9D}</b:Guid>
    <b:Author>
      <b:Author>
        <b:NameList>
          <b:Person>
            <b:Last>v</b:Last>
          </b:Person>
        </b:NameList>
      </b:Author>
    </b:Author>
    <b:RefOrder>4</b:RefOrder>
  </b:Source>
  <b:Source>
    <b:Tag>VSK20</b:Tag>
    <b:SourceType>InternetSite</b:SourceType>
    <b:Guid>{A04C6FF4-8046-7948-983B-D812C3AA4CDE}</b:Guid>
    <b:Author>
      <b:Author>
        <b:NameList>
          <b:Person>
            <b:Last>V.SKILL</b:Last>
          </b:Person>
        </b:NameList>
      </b:Author>
    </b:Author>
    <b:Title>https://www.vskills.in/certification/blog/technological-environment/</b:Title>
    <b:Year>2020</b:Year>
    <b:RefOrder>9</b:RefOrder>
  </b:Source>
  <b:Source>
    <b:Tag>BBC202</b:Tag>
    <b:SourceType>InternetSite</b:SourceType>
    <b:Guid>{FF404A91-2594-D649-BB1A-6764F6C9069A}</b:Guid>
    <b:Author>
      <b:Author>
        <b:NameList>
          <b:Person>
            <b:Last>Mcdonald´s</b:Last>
            <b:First>BBC</b:First>
            <b:Middle>NEW</b:Middle>
          </b:Person>
        </b:NameList>
      </b:Author>
    </b:Author>
    <b:Title>https://www.bbc.co.uk/news/technology-49664633</b:Title>
    <b:Year>2020</b:Year>
    <b:RefOrder>10</b:RefOrder>
  </b:Source>
  <b:Source>
    <b:Tag>Gre11</b:Tag>
    <b:SourceType>Book</b:SourceType>
    <b:Guid>{3BBC3DCD-7382-9C44-B9D4-0F5E3F97F7C4}</b:Guid>
    <b:Title>Making Human Resource Management Strategic</b:Title>
    <b:Year>2011</b:Year>
    <b:Author>
      <b:Author>
        <b:NameList>
          <b:Person>
            <b:Last>Brown</b:Last>
            <b:First>Greg</b:First>
            <b:Middle>L. Stewart and Kenneth G.</b:Middle>
          </b:Person>
        </b:NameList>
      </b:Author>
    </b:Author>
    <b:RefOrder>19</b:RefOrder>
  </b:Source>
  <b:Source>
    <b:Tag>Bus19</b:Tag>
    <b:SourceType>InternetSite</b:SourceType>
    <b:Guid>{03036A5A-4BCD-7B48-874D-1BD96FE5A43B}</b:Guid>
    <b:Title>https://businesscasestudies.co.uk/recruiting-selecting-and-training-for-success/</b:Title>
    <b:Year>2019</b:Year>
    <b:Author>
      <b:Author>
        <b:NameList>
          <b:Person>
            <b:Last>studies</b:Last>
            <b:First>Business</b:First>
            <b:Middle>case</b:Middle>
          </b:Person>
        </b:NameList>
      </b:Author>
    </b:Author>
    <b:RefOrder>12</b:RefOrder>
  </b:Source>
  <b:Source>
    <b:Tag>Ray00</b:Tag>
    <b:SourceType>Book</b:SourceType>
    <b:Guid>{07C7DA14-F4CE-B44D-8FC7-15E9BD7CA2FD}</b:Guid>
    <b:Author>
      <b:Author>
        <b:NameList>
          <b:Person>
            <b:Last>Parker</b:Last>
            <b:First>Raymond</b:First>
            <b:Middle>A</b:Middle>
          </b:Person>
        </b:NameList>
      </b:Author>
    </b:Author>
    <b:Title>Human Resource Handbook Guide to Effective Employee Management.</b:Title>
    <b:Year>200</b:Year>
    <b:RefOrder>13</b:RefOrder>
  </b:Source>
  <b:Source>
    <b:Tag>gov</b:Tag>
    <b:SourceType>InternetSite</b:SourceType>
    <b:Guid>{2225F650-2DD8-D444-A175-851063BC64D1}</b:Guid>
    <b:Title>service.gov.uk</b:Title>
    <b:Author>
      <b:Author>
        <b:NameList>
          <b:Person>
            <b:Last>gov</b:Last>
          </b:Person>
        </b:NameList>
      </b:Author>
    </b:Author>
    <b:URL>https://assets.publishing.service.gov.uk/government/uploads/system/uploads/attachment_data/file/693128/McDonald_s.PDF</b:URL>
    <b:RefOrder>15</b:RefOrder>
  </b:Source>
  <b:Source>
    <b:Tag>McD19</b:Tag>
    <b:SourceType>InternetSite</b:SourceType>
    <b:Guid>{EA1839F0-BC85-3147-A6AD-4F23DB116B04}</b:Guid>
    <b:Author>
      <b:Author>
        <b:NameList>
          <b:Person>
            <b:Last>Report</b:Last>
            <b:First>McDonald's</b:First>
            <b:Middle>Annual</b:Middle>
          </b:Person>
        </b:NameList>
      </b:Author>
    </b:Author>
    <b:URL>https://www.annualreports.com/HostedData/AnnualReports/PDF/NYSE_MCD_2019.pdf</b:URL>
    <b:Year>2019</b:Year>
    <b:RefOrder>16</b:RefOrder>
  </b:Source>
  <b:Source>
    <b:Tag>Tor10</b:Tag>
    <b:SourceType>Book</b:SourceType>
    <b:Guid>{F8AC2FDE-7284-7747-BC26-20BCFB61C74B}</b:Guid>
    <b:Author>
      <b:Author>
        <b:NameList>
          <b:Person>
            <b:Last>Torrington</b:Last>
            <b:First>D.P.</b:First>
            <b:Middle>AND Chapman J.B.</b:Middle>
          </b:Person>
        </b:NameList>
      </b:Author>
    </b:Author>
    <b:Title>Human Resource Management 13th edition</b:Title>
    <b:Year>2010</b:Year>
    <b:RefOrder>3</b:RefOrder>
  </b:Source>
  <b:Source>
    <b:Tag>Cam18</b:Tag>
    <b:SourceType>Book</b:SourceType>
    <b:Guid>{1E2173C1-778C-4740-BC86-594933149150}</b:Guid>
    <b:Author>
      <b:Author>
        <b:NameList>
          <b:Person>
            <b:Last>Cam Caldwell</b:Last>
            <b:First>Ph.D.</b:First>
            <b:Middle>and Verl Anderson, D.B.A.</b:Middle>
          </b:Person>
        </b:NameList>
      </b:Author>
    </b:Author>
    <b:Title>Strategic Human Resource Management</b:Title>
    <b:Year>2018</b:Year>
    <b:RefOrder>14</b:RefOrder>
  </b:Source>
</b:Sources>
</file>

<file path=customXml/itemProps1.xml><?xml version="1.0" encoding="utf-8"?>
<ds:datastoreItem xmlns:ds="http://schemas.openxmlformats.org/officeDocument/2006/customXml" ds:itemID="{9FCF2E68-2BCB-7444-A791-BB1906541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12</Pages>
  <Words>3135</Words>
  <Characters>17245</Characters>
  <Application>Microsoft Office Word</Application>
  <DocSecurity>0</DocSecurity>
  <Lines>143</Lines>
  <Paragraphs>40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cp:lastPrinted>2020-12-11T23:07:00Z</cp:lastPrinted>
  <dcterms:created xsi:type="dcterms:W3CDTF">2020-12-11T23:07:00Z</dcterms:created>
  <dcterms:modified xsi:type="dcterms:W3CDTF">2020-12-11T23:29:00Z</dcterms:modified>
</cp:coreProperties>
</file>