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ADE4F" w14:textId="77777777" w:rsidR="004E4397" w:rsidRDefault="0078782A" w:rsidP="008E0E24">
      <w:pPr>
        <w:rPr>
          <w:sz w:val="32"/>
          <w:szCs w:val="32"/>
        </w:rPr>
      </w:pPr>
      <w:r>
        <w:rPr>
          <w:sz w:val="32"/>
          <w:szCs w:val="32"/>
        </w:rPr>
        <w:t xml:space="preserve">                                                                                                                                  </w:t>
      </w:r>
      <w:r w:rsidR="004D3B99">
        <w:rPr>
          <w:sz w:val="32"/>
          <w:szCs w:val="32"/>
        </w:rPr>
        <w:t xml:space="preserve">    </w:t>
      </w:r>
      <w:r w:rsidR="00B42E8D">
        <w:rPr>
          <w:sz w:val="32"/>
          <w:szCs w:val="32"/>
        </w:rPr>
        <w:t xml:space="preserve">       </w:t>
      </w:r>
    </w:p>
    <w:p w14:paraId="452410B0" w14:textId="77777777" w:rsidR="004E4397" w:rsidRDefault="004E4397" w:rsidP="008E0E24">
      <w:pPr>
        <w:rPr>
          <w:sz w:val="32"/>
          <w:szCs w:val="32"/>
        </w:rPr>
      </w:pPr>
    </w:p>
    <w:p w14:paraId="221DFEB2" w14:textId="77777777" w:rsidR="004E4397" w:rsidRDefault="004E4397" w:rsidP="008E0E24">
      <w:pPr>
        <w:rPr>
          <w:sz w:val="32"/>
          <w:szCs w:val="32"/>
        </w:rPr>
      </w:pPr>
    </w:p>
    <w:p w14:paraId="0224041C" w14:textId="17E1E024" w:rsidR="008E0E24" w:rsidRPr="002E1421" w:rsidRDefault="008E0E24" w:rsidP="008E0E24">
      <w:pPr>
        <w:rPr>
          <w:color w:val="00B0F0"/>
          <w:sz w:val="32"/>
          <w:szCs w:val="32"/>
        </w:rPr>
      </w:pPr>
      <w:r w:rsidRPr="002E1421">
        <w:rPr>
          <w:color w:val="00B0F0"/>
          <w:sz w:val="32"/>
          <w:szCs w:val="32"/>
        </w:rPr>
        <w:t>Title-   A Comparison of the Marketing methods of</w:t>
      </w:r>
      <w:r w:rsidR="002E1421" w:rsidRPr="002E1421">
        <w:rPr>
          <w:color w:val="00B0F0"/>
          <w:sz w:val="32"/>
          <w:szCs w:val="32"/>
        </w:rPr>
        <w:t xml:space="preserve"> </w:t>
      </w:r>
      <w:r w:rsidR="004E4397" w:rsidRPr="002E1421">
        <w:rPr>
          <w:color w:val="00B0F0"/>
          <w:sz w:val="32"/>
          <w:szCs w:val="32"/>
        </w:rPr>
        <w:t>two</w:t>
      </w:r>
      <w:r w:rsidRPr="002E1421">
        <w:rPr>
          <w:color w:val="00B0F0"/>
          <w:sz w:val="32"/>
          <w:szCs w:val="32"/>
        </w:rPr>
        <w:t xml:space="preserve"> </w:t>
      </w:r>
      <w:r w:rsidR="004E4397" w:rsidRPr="002E1421">
        <w:rPr>
          <w:color w:val="00B0F0"/>
          <w:sz w:val="32"/>
          <w:szCs w:val="32"/>
        </w:rPr>
        <w:t xml:space="preserve">multinational   </w:t>
      </w:r>
      <w:r w:rsidR="00BF30E8" w:rsidRPr="002E1421">
        <w:rPr>
          <w:color w:val="00B0F0"/>
          <w:sz w:val="32"/>
          <w:szCs w:val="32"/>
        </w:rPr>
        <w:t xml:space="preserve">      </w:t>
      </w:r>
    </w:p>
    <w:p w14:paraId="3ABE5BD2" w14:textId="77777777" w:rsidR="008E0E24" w:rsidRPr="002E1421" w:rsidRDefault="008E0E24" w:rsidP="008E0E24">
      <w:pPr>
        <w:rPr>
          <w:color w:val="00B0F0"/>
          <w:sz w:val="32"/>
          <w:szCs w:val="32"/>
        </w:rPr>
      </w:pPr>
      <w:r w:rsidRPr="002E1421">
        <w:rPr>
          <w:color w:val="00B0F0"/>
          <w:sz w:val="32"/>
          <w:szCs w:val="32"/>
        </w:rPr>
        <w:t xml:space="preserve">                                                     Hotel Brand.</w:t>
      </w:r>
    </w:p>
    <w:p w14:paraId="33D5633B" w14:textId="77777777" w:rsidR="008E0E24" w:rsidRPr="002E1421" w:rsidRDefault="008E0E24" w:rsidP="008E0E24">
      <w:pPr>
        <w:rPr>
          <w:color w:val="00B0F0"/>
          <w:sz w:val="24"/>
          <w:szCs w:val="24"/>
        </w:rPr>
      </w:pPr>
      <w:r w:rsidRPr="002E1421">
        <w:rPr>
          <w:color w:val="00B0F0"/>
          <w:sz w:val="32"/>
          <w:szCs w:val="32"/>
        </w:rPr>
        <w:t xml:space="preserve">                                                       </w:t>
      </w:r>
      <w:r w:rsidRPr="002E1421">
        <w:rPr>
          <w:color w:val="00B0F0"/>
          <w:sz w:val="24"/>
          <w:szCs w:val="24"/>
        </w:rPr>
        <w:t xml:space="preserve">            ESSAY</w:t>
      </w:r>
      <w:r w:rsidRPr="002E1421">
        <w:rPr>
          <w:color w:val="00B0F0"/>
          <w:sz w:val="32"/>
          <w:szCs w:val="32"/>
        </w:rPr>
        <w:t xml:space="preserve">     </w:t>
      </w:r>
    </w:p>
    <w:p w14:paraId="2ADFAF24" w14:textId="1C4C940B" w:rsidR="008700D0" w:rsidRPr="00171545" w:rsidRDefault="008700D0" w:rsidP="00F14E92">
      <w:pPr>
        <w:tabs>
          <w:tab w:val="left" w:pos="1524"/>
          <w:tab w:val="left" w:pos="3852"/>
        </w:tabs>
        <w:rPr>
          <w:sz w:val="24"/>
          <w:szCs w:val="24"/>
        </w:rPr>
      </w:pPr>
    </w:p>
    <w:p w14:paraId="6644C0BD" w14:textId="77777777" w:rsidR="00171545" w:rsidRPr="00171545" w:rsidRDefault="00171545" w:rsidP="00171545">
      <w:pPr>
        <w:rPr>
          <w:sz w:val="24"/>
          <w:szCs w:val="24"/>
        </w:rPr>
      </w:pPr>
    </w:p>
    <w:p w14:paraId="04791A51" w14:textId="34F336FF" w:rsidR="008700D0" w:rsidRDefault="008700D0">
      <w:pPr>
        <w:rPr>
          <w:sz w:val="32"/>
          <w:szCs w:val="32"/>
        </w:rPr>
      </w:pPr>
    </w:p>
    <w:p w14:paraId="7191967F" w14:textId="79477960" w:rsidR="008700D0" w:rsidRDefault="008700D0">
      <w:pPr>
        <w:rPr>
          <w:sz w:val="32"/>
          <w:szCs w:val="32"/>
        </w:rPr>
      </w:pPr>
    </w:p>
    <w:p w14:paraId="45129F10" w14:textId="5A892C05" w:rsidR="00171545" w:rsidRPr="00171545" w:rsidRDefault="005179E5" w:rsidP="00171545">
      <w:pPr>
        <w:rPr>
          <w:sz w:val="24"/>
          <w:szCs w:val="24"/>
        </w:rPr>
      </w:pPr>
      <w:r>
        <w:rPr>
          <w:sz w:val="24"/>
          <w:szCs w:val="24"/>
        </w:rPr>
        <w:t xml:space="preserve">    </w:t>
      </w:r>
      <w:r w:rsidR="00171545" w:rsidRPr="00171545">
        <w:rPr>
          <w:sz w:val="24"/>
          <w:szCs w:val="24"/>
        </w:rPr>
        <w:t xml:space="preserve">Name-Ipsita </w:t>
      </w:r>
      <w:r w:rsidR="009124E6">
        <w:rPr>
          <w:sz w:val="24"/>
          <w:szCs w:val="24"/>
        </w:rPr>
        <w:t>Patra</w:t>
      </w:r>
    </w:p>
    <w:p w14:paraId="766CFC81" w14:textId="77777777" w:rsidR="00171545" w:rsidRPr="00171545" w:rsidRDefault="00171545" w:rsidP="00171545">
      <w:pPr>
        <w:rPr>
          <w:sz w:val="24"/>
          <w:szCs w:val="24"/>
        </w:rPr>
      </w:pPr>
      <w:r w:rsidRPr="00171545">
        <w:rPr>
          <w:sz w:val="24"/>
          <w:szCs w:val="24"/>
        </w:rPr>
        <w:t xml:space="preserve">    Student ID-2231297</w:t>
      </w:r>
    </w:p>
    <w:p w14:paraId="4E1FDCF2" w14:textId="1B6BFE78" w:rsidR="00171545" w:rsidRPr="00171545" w:rsidRDefault="00171545" w:rsidP="00171545">
      <w:pPr>
        <w:rPr>
          <w:sz w:val="24"/>
          <w:szCs w:val="24"/>
        </w:rPr>
      </w:pPr>
      <w:r w:rsidRPr="00171545">
        <w:rPr>
          <w:sz w:val="24"/>
          <w:szCs w:val="24"/>
        </w:rPr>
        <w:t xml:space="preserve">   Module</w:t>
      </w:r>
      <w:r w:rsidR="008D22E1">
        <w:rPr>
          <w:sz w:val="24"/>
          <w:szCs w:val="24"/>
        </w:rPr>
        <w:t xml:space="preserve"> name</w:t>
      </w:r>
      <w:r w:rsidRPr="00171545">
        <w:rPr>
          <w:sz w:val="24"/>
          <w:szCs w:val="24"/>
        </w:rPr>
        <w:t xml:space="preserve"> -Marketing essentials</w:t>
      </w:r>
    </w:p>
    <w:p w14:paraId="376C01F6" w14:textId="77777777" w:rsidR="00171545" w:rsidRPr="00171545" w:rsidRDefault="00171545" w:rsidP="00171545">
      <w:pPr>
        <w:rPr>
          <w:sz w:val="24"/>
          <w:szCs w:val="24"/>
        </w:rPr>
      </w:pPr>
      <w:r w:rsidRPr="00171545">
        <w:rPr>
          <w:sz w:val="24"/>
          <w:szCs w:val="24"/>
        </w:rPr>
        <w:t xml:space="preserve">   Module code- BMIH4005</w:t>
      </w:r>
    </w:p>
    <w:p w14:paraId="4594103C" w14:textId="77777777" w:rsidR="00171545" w:rsidRPr="00171545" w:rsidRDefault="00171545" w:rsidP="00171545">
      <w:pPr>
        <w:rPr>
          <w:sz w:val="24"/>
          <w:szCs w:val="24"/>
        </w:rPr>
      </w:pPr>
      <w:r w:rsidRPr="00171545">
        <w:rPr>
          <w:sz w:val="24"/>
          <w:szCs w:val="24"/>
        </w:rPr>
        <w:t xml:space="preserve">   Lectures name- Christopher Wilkin</w:t>
      </w:r>
    </w:p>
    <w:p w14:paraId="5C3FADC7" w14:textId="50A0E55E" w:rsidR="00171545" w:rsidRPr="00171545" w:rsidRDefault="00171545" w:rsidP="00171545">
      <w:pPr>
        <w:rPr>
          <w:sz w:val="24"/>
          <w:szCs w:val="24"/>
        </w:rPr>
      </w:pPr>
      <w:r w:rsidRPr="00171545">
        <w:rPr>
          <w:sz w:val="24"/>
          <w:szCs w:val="24"/>
        </w:rPr>
        <w:t xml:space="preserve">   Words count</w:t>
      </w:r>
      <w:proofErr w:type="gramStart"/>
      <w:r w:rsidRPr="00171545">
        <w:rPr>
          <w:sz w:val="24"/>
          <w:szCs w:val="24"/>
        </w:rPr>
        <w:t xml:space="preserve">-  </w:t>
      </w:r>
      <w:r w:rsidR="00D50706">
        <w:rPr>
          <w:sz w:val="24"/>
          <w:szCs w:val="24"/>
        </w:rPr>
        <w:t>150</w:t>
      </w:r>
      <w:r w:rsidR="00CA7E3B">
        <w:rPr>
          <w:sz w:val="24"/>
          <w:szCs w:val="24"/>
        </w:rPr>
        <w:t>6</w:t>
      </w:r>
      <w:proofErr w:type="gramEnd"/>
    </w:p>
    <w:p w14:paraId="46083FCD" w14:textId="458472EA" w:rsidR="008700D0" w:rsidRDefault="008700D0">
      <w:pPr>
        <w:rPr>
          <w:sz w:val="32"/>
          <w:szCs w:val="32"/>
        </w:rPr>
      </w:pPr>
    </w:p>
    <w:p w14:paraId="053953E0" w14:textId="03537C30" w:rsidR="008700D0" w:rsidRDefault="008700D0">
      <w:pPr>
        <w:rPr>
          <w:sz w:val="32"/>
          <w:szCs w:val="32"/>
        </w:rPr>
      </w:pPr>
    </w:p>
    <w:p w14:paraId="34CFFFAD" w14:textId="2A905935" w:rsidR="008700D0" w:rsidRDefault="008700D0">
      <w:pPr>
        <w:rPr>
          <w:sz w:val="32"/>
          <w:szCs w:val="32"/>
        </w:rPr>
      </w:pPr>
    </w:p>
    <w:p w14:paraId="7EBB0A0F" w14:textId="687DF069" w:rsidR="008700D0" w:rsidRDefault="008700D0">
      <w:pPr>
        <w:rPr>
          <w:sz w:val="32"/>
          <w:szCs w:val="32"/>
        </w:rPr>
      </w:pPr>
    </w:p>
    <w:p w14:paraId="427CDBDD" w14:textId="4B0B8075" w:rsidR="008700D0" w:rsidRDefault="008700D0">
      <w:pPr>
        <w:rPr>
          <w:sz w:val="32"/>
          <w:szCs w:val="32"/>
        </w:rPr>
      </w:pPr>
    </w:p>
    <w:p w14:paraId="134BD3CF" w14:textId="5F0974BA" w:rsidR="008700D0" w:rsidRDefault="008700D0">
      <w:pPr>
        <w:rPr>
          <w:sz w:val="32"/>
          <w:szCs w:val="32"/>
        </w:rPr>
      </w:pPr>
    </w:p>
    <w:p w14:paraId="08CFFD2F" w14:textId="2E309FFC" w:rsidR="008700D0" w:rsidRDefault="008700D0">
      <w:pPr>
        <w:rPr>
          <w:sz w:val="32"/>
          <w:szCs w:val="32"/>
        </w:rPr>
      </w:pPr>
    </w:p>
    <w:p w14:paraId="1A764AF6" w14:textId="47266CA0" w:rsidR="008700D0" w:rsidRDefault="008700D0">
      <w:pPr>
        <w:rPr>
          <w:sz w:val="32"/>
          <w:szCs w:val="32"/>
        </w:rPr>
      </w:pPr>
    </w:p>
    <w:p w14:paraId="282204E0" w14:textId="3C21DB8B" w:rsidR="008700D0" w:rsidRDefault="008700D0">
      <w:pPr>
        <w:rPr>
          <w:sz w:val="32"/>
          <w:szCs w:val="32"/>
        </w:rPr>
      </w:pPr>
    </w:p>
    <w:p w14:paraId="79F038FC" w14:textId="0FC7256B" w:rsidR="008700D0" w:rsidRDefault="008700D0">
      <w:pPr>
        <w:rPr>
          <w:sz w:val="32"/>
          <w:szCs w:val="32"/>
        </w:rPr>
      </w:pPr>
    </w:p>
    <w:p w14:paraId="65F335BD" w14:textId="3E617285" w:rsidR="008700D0" w:rsidRDefault="008700D0">
      <w:pPr>
        <w:rPr>
          <w:sz w:val="32"/>
          <w:szCs w:val="32"/>
        </w:rPr>
      </w:pPr>
    </w:p>
    <w:p w14:paraId="3B733082" w14:textId="4D18BD0C" w:rsidR="008700D0" w:rsidRDefault="008700D0">
      <w:pPr>
        <w:rPr>
          <w:sz w:val="32"/>
          <w:szCs w:val="32"/>
        </w:rPr>
      </w:pPr>
    </w:p>
    <w:p w14:paraId="49195CAF" w14:textId="1E92E0B1" w:rsidR="008700D0" w:rsidRPr="00CA3707" w:rsidRDefault="00CA3707">
      <w:pPr>
        <w:rPr>
          <w:sz w:val="40"/>
          <w:szCs w:val="40"/>
        </w:rPr>
      </w:pPr>
      <w:r>
        <w:rPr>
          <w:sz w:val="32"/>
          <w:szCs w:val="32"/>
        </w:rPr>
        <w:t xml:space="preserve">                             </w:t>
      </w:r>
    </w:p>
    <w:p w14:paraId="0A6AEF00" w14:textId="0404C473" w:rsidR="00A363D6" w:rsidRPr="00A363D6" w:rsidRDefault="00CA3707" w:rsidP="00A363D6">
      <w:pPr>
        <w:jc w:val="both"/>
        <w:rPr>
          <w:sz w:val="24"/>
          <w:szCs w:val="24"/>
        </w:rPr>
      </w:pPr>
      <w:r w:rsidRPr="00C00B13">
        <w:rPr>
          <w:i/>
          <w:iCs/>
          <w:color w:val="4472C4" w:themeColor="accent1"/>
          <w:sz w:val="32"/>
          <w:szCs w:val="32"/>
        </w:rPr>
        <w:t>Introduction</w:t>
      </w:r>
      <w:r>
        <w:rPr>
          <w:sz w:val="32"/>
          <w:szCs w:val="32"/>
        </w:rPr>
        <w:t xml:space="preserve"> </w:t>
      </w:r>
      <w:r w:rsidRPr="006524A5">
        <w:rPr>
          <w:sz w:val="24"/>
          <w:szCs w:val="24"/>
        </w:rPr>
        <w:t>-</w:t>
      </w:r>
      <w:r w:rsidR="006524A5">
        <w:rPr>
          <w:sz w:val="24"/>
          <w:szCs w:val="24"/>
        </w:rPr>
        <w:t>M</w:t>
      </w:r>
      <w:r w:rsidR="00620B24" w:rsidRPr="006524A5">
        <w:rPr>
          <w:sz w:val="24"/>
          <w:szCs w:val="24"/>
        </w:rPr>
        <w:t xml:space="preserve">arketing defines a business’s </w:t>
      </w:r>
      <w:proofErr w:type="spellStart"/>
      <w:r w:rsidR="00847E46">
        <w:rPr>
          <w:sz w:val="24"/>
          <w:szCs w:val="24"/>
        </w:rPr>
        <w:t>endeavors</w:t>
      </w:r>
      <w:proofErr w:type="spellEnd"/>
      <w:r w:rsidR="00620B24" w:rsidRPr="006524A5">
        <w:rPr>
          <w:sz w:val="24"/>
          <w:szCs w:val="24"/>
        </w:rPr>
        <w:t xml:space="preserve"> to understand</w:t>
      </w:r>
      <w:r w:rsidR="0078782A" w:rsidRPr="006524A5">
        <w:rPr>
          <w:sz w:val="24"/>
          <w:szCs w:val="24"/>
        </w:rPr>
        <w:t xml:space="preserve"> its consumers and innovation</w:t>
      </w:r>
      <w:r w:rsidR="00BE48A4" w:rsidRPr="006524A5">
        <w:rPr>
          <w:sz w:val="24"/>
          <w:szCs w:val="24"/>
        </w:rPr>
        <w:t>, communicate</w:t>
      </w:r>
      <w:r w:rsidR="0078782A" w:rsidRPr="006524A5">
        <w:rPr>
          <w:sz w:val="24"/>
          <w:szCs w:val="24"/>
        </w:rPr>
        <w:t xml:space="preserve"> knowledge, and supply services and products tailored to </w:t>
      </w:r>
      <w:r w:rsidR="00BE48A4" w:rsidRPr="006524A5">
        <w:rPr>
          <w:sz w:val="24"/>
          <w:szCs w:val="24"/>
        </w:rPr>
        <w:t>their desires</w:t>
      </w:r>
      <w:r w:rsidR="0078782A" w:rsidRPr="006524A5">
        <w:rPr>
          <w:sz w:val="24"/>
          <w:szCs w:val="24"/>
        </w:rPr>
        <w:t xml:space="preserve"> and requirements.</w:t>
      </w:r>
      <w:r w:rsidR="00BE48A4" w:rsidRPr="006524A5">
        <w:rPr>
          <w:sz w:val="24"/>
          <w:szCs w:val="24"/>
        </w:rPr>
        <w:t xml:space="preserve"> Conventional com</w:t>
      </w:r>
      <w:r w:rsidR="00F81A2F" w:rsidRPr="006524A5">
        <w:rPr>
          <w:sz w:val="24"/>
          <w:szCs w:val="24"/>
        </w:rPr>
        <w:t>merce processes have</w:t>
      </w:r>
      <w:r w:rsidR="0022251D" w:rsidRPr="006524A5">
        <w:rPr>
          <w:sz w:val="24"/>
          <w:szCs w:val="24"/>
        </w:rPr>
        <w:t xml:space="preserve"> </w:t>
      </w:r>
      <w:r w:rsidR="00F81A2F" w:rsidRPr="006524A5">
        <w:rPr>
          <w:sz w:val="24"/>
          <w:szCs w:val="24"/>
        </w:rPr>
        <w:t xml:space="preserve">provided a pathway to unique, more compelling digital ones because commerce has matured. Direct </w:t>
      </w:r>
      <w:r w:rsidR="0005248B" w:rsidRPr="006524A5">
        <w:rPr>
          <w:sz w:val="24"/>
          <w:szCs w:val="24"/>
        </w:rPr>
        <w:t>sales,</w:t>
      </w:r>
      <w:r w:rsidR="0005248B">
        <w:rPr>
          <w:sz w:val="24"/>
          <w:szCs w:val="24"/>
        </w:rPr>
        <w:t xml:space="preserve"> trade shows</w:t>
      </w:r>
      <w:r w:rsidR="00F91F35">
        <w:rPr>
          <w:sz w:val="24"/>
          <w:szCs w:val="24"/>
        </w:rPr>
        <w:t>,</w:t>
      </w:r>
      <w:r w:rsidR="00DA2F89">
        <w:rPr>
          <w:sz w:val="24"/>
          <w:szCs w:val="24"/>
        </w:rPr>
        <w:t xml:space="preserve"> and tel</w:t>
      </w:r>
      <w:r w:rsidR="00A7590E">
        <w:rPr>
          <w:sz w:val="24"/>
          <w:szCs w:val="24"/>
        </w:rPr>
        <w:t xml:space="preserve">evision </w:t>
      </w:r>
      <w:r w:rsidR="001043C2">
        <w:rPr>
          <w:sz w:val="24"/>
          <w:szCs w:val="24"/>
        </w:rPr>
        <w:t xml:space="preserve">were </w:t>
      </w:r>
      <w:r w:rsidR="00F91F35">
        <w:rPr>
          <w:sz w:val="24"/>
          <w:szCs w:val="24"/>
        </w:rPr>
        <w:t xml:space="preserve">all illustrations of </w:t>
      </w:r>
      <w:r w:rsidR="00515F70">
        <w:rPr>
          <w:sz w:val="24"/>
          <w:szCs w:val="24"/>
        </w:rPr>
        <w:t xml:space="preserve">the </w:t>
      </w:r>
      <w:r w:rsidR="00F91F35">
        <w:rPr>
          <w:sz w:val="24"/>
          <w:szCs w:val="24"/>
        </w:rPr>
        <w:t>offline</w:t>
      </w:r>
      <w:r w:rsidR="00515F70">
        <w:rPr>
          <w:sz w:val="24"/>
          <w:szCs w:val="24"/>
        </w:rPr>
        <w:t xml:space="preserve"> form of acquiring </w:t>
      </w:r>
      <w:r w:rsidR="008D5EF7">
        <w:rPr>
          <w:sz w:val="24"/>
          <w:szCs w:val="24"/>
        </w:rPr>
        <w:t xml:space="preserve">consumers </w:t>
      </w:r>
      <w:r w:rsidR="00973A2A">
        <w:rPr>
          <w:sz w:val="24"/>
          <w:szCs w:val="24"/>
        </w:rPr>
        <w:t xml:space="preserve">and applying the term around </w:t>
      </w:r>
      <w:r w:rsidR="001D60DF">
        <w:rPr>
          <w:sz w:val="24"/>
          <w:szCs w:val="24"/>
        </w:rPr>
        <w:t xml:space="preserve">unique things </w:t>
      </w:r>
      <w:r w:rsidR="008C416D">
        <w:rPr>
          <w:sz w:val="24"/>
          <w:szCs w:val="24"/>
        </w:rPr>
        <w:t xml:space="preserve">in the past. </w:t>
      </w:r>
      <w:r w:rsidR="004B4F86">
        <w:rPr>
          <w:sz w:val="24"/>
          <w:szCs w:val="24"/>
        </w:rPr>
        <w:t>A company</w:t>
      </w:r>
      <w:r w:rsidR="008C416D">
        <w:rPr>
          <w:sz w:val="24"/>
          <w:szCs w:val="24"/>
        </w:rPr>
        <w:t xml:space="preserve"> like resort </w:t>
      </w:r>
      <w:r w:rsidR="004B4F86">
        <w:rPr>
          <w:sz w:val="24"/>
          <w:szCs w:val="24"/>
        </w:rPr>
        <w:t xml:space="preserve">consequence </w:t>
      </w:r>
      <w:r w:rsidR="00370B11">
        <w:rPr>
          <w:sz w:val="24"/>
          <w:szCs w:val="24"/>
        </w:rPr>
        <w:t>operates</w:t>
      </w:r>
      <w:r w:rsidR="004B4F86">
        <w:rPr>
          <w:sz w:val="24"/>
          <w:szCs w:val="24"/>
        </w:rPr>
        <w:t xml:space="preserve"> social media </w:t>
      </w:r>
      <w:r w:rsidR="00370B11">
        <w:rPr>
          <w:sz w:val="24"/>
          <w:szCs w:val="24"/>
        </w:rPr>
        <w:t xml:space="preserve">such as </w:t>
      </w:r>
      <w:r w:rsidR="007D2662">
        <w:rPr>
          <w:sz w:val="24"/>
          <w:szCs w:val="24"/>
        </w:rPr>
        <w:t>Google</w:t>
      </w:r>
      <w:r w:rsidR="00370B11">
        <w:rPr>
          <w:sz w:val="24"/>
          <w:szCs w:val="24"/>
        </w:rPr>
        <w:t xml:space="preserve">, </w:t>
      </w:r>
      <w:r w:rsidR="007D2662">
        <w:rPr>
          <w:sz w:val="24"/>
          <w:szCs w:val="24"/>
        </w:rPr>
        <w:t>Facebook</w:t>
      </w:r>
      <w:r w:rsidR="00A24654">
        <w:rPr>
          <w:sz w:val="24"/>
          <w:szCs w:val="24"/>
        </w:rPr>
        <w:t>,</w:t>
      </w:r>
      <w:r w:rsidR="007D2662">
        <w:rPr>
          <w:sz w:val="24"/>
          <w:szCs w:val="24"/>
        </w:rPr>
        <w:t xml:space="preserve"> and</w:t>
      </w:r>
      <w:r w:rsidR="00A24654">
        <w:rPr>
          <w:sz w:val="24"/>
          <w:szCs w:val="24"/>
        </w:rPr>
        <w:t xml:space="preserve"> a </w:t>
      </w:r>
      <w:r w:rsidR="007D2662">
        <w:rPr>
          <w:sz w:val="24"/>
          <w:szCs w:val="24"/>
        </w:rPr>
        <w:t xml:space="preserve">few variations </w:t>
      </w:r>
      <w:r w:rsidR="00A24654">
        <w:rPr>
          <w:sz w:val="24"/>
          <w:szCs w:val="24"/>
        </w:rPr>
        <w:t>to promote their</w:t>
      </w:r>
      <w:r w:rsidR="009124E6">
        <w:rPr>
          <w:sz w:val="24"/>
          <w:szCs w:val="24"/>
        </w:rPr>
        <w:t xml:space="preserve"> </w:t>
      </w:r>
      <w:r w:rsidR="00773629">
        <w:rPr>
          <w:sz w:val="24"/>
          <w:szCs w:val="24"/>
        </w:rPr>
        <w:t xml:space="preserve">yield </w:t>
      </w:r>
      <w:r w:rsidR="00BE398A">
        <w:rPr>
          <w:sz w:val="24"/>
          <w:szCs w:val="24"/>
        </w:rPr>
        <w:t xml:space="preserve">via </w:t>
      </w:r>
      <w:r w:rsidR="00587EE4">
        <w:rPr>
          <w:sz w:val="24"/>
          <w:szCs w:val="24"/>
        </w:rPr>
        <w:t xml:space="preserve">a </w:t>
      </w:r>
      <w:r w:rsidR="00BE398A">
        <w:rPr>
          <w:sz w:val="24"/>
          <w:szCs w:val="24"/>
        </w:rPr>
        <w:t>website</w:t>
      </w:r>
      <w:r w:rsidR="00587EE4">
        <w:rPr>
          <w:sz w:val="24"/>
          <w:szCs w:val="24"/>
        </w:rPr>
        <w:t>,</w:t>
      </w:r>
      <w:r w:rsidR="00BE398A">
        <w:rPr>
          <w:sz w:val="24"/>
          <w:szCs w:val="24"/>
        </w:rPr>
        <w:t xml:space="preserve"> </w:t>
      </w:r>
      <w:r w:rsidR="00603B67">
        <w:rPr>
          <w:sz w:val="24"/>
          <w:szCs w:val="24"/>
        </w:rPr>
        <w:t>attracting clients to stay</w:t>
      </w:r>
      <w:r w:rsidR="005761DD">
        <w:rPr>
          <w:sz w:val="24"/>
          <w:szCs w:val="24"/>
        </w:rPr>
        <w:t xml:space="preserve"> at the resort </w:t>
      </w:r>
      <w:r w:rsidR="005F0511">
        <w:rPr>
          <w:sz w:val="24"/>
          <w:szCs w:val="24"/>
        </w:rPr>
        <w:t xml:space="preserve">during their holidays or </w:t>
      </w:r>
      <w:r w:rsidR="0004165D">
        <w:rPr>
          <w:sz w:val="24"/>
          <w:szCs w:val="24"/>
        </w:rPr>
        <w:t xml:space="preserve">trip. Both Moxy and </w:t>
      </w:r>
      <w:r w:rsidR="0099299B">
        <w:rPr>
          <w:sz w:val="24"/>
          <w:szCs w:val="24"/>
        </w:rPr>
        <w:t xml:space="preserve">Six Scenes </w:t>
      </w:r>
      <w:r w:rsidR="003A14F3">
        <w:rPr>
          <w:sz w:val="24"/>
          <w:szCs w:val="24"/>
        </w:rPr>
        <w:t xml:space="preserve">will </w:t>
      </w:r>
      <w:r w:rsidR="00A363D6">
        <w:rPr>
          <w:sz w:val="24"/>
          <w:szCs w:val="24"/>
        </w:rPr>
        <w:t>concern</w:t>
      </w:r>
      <w:r w:rsidR="003A14F3">
        <w:rPr>
          <w:sz w:val="24"/>
          <w:szCs w:val="24"/>
        </w:rPr>
        <w:t xml:space="preserve"> in this </w:t>
      </w:r>
      <w:r w:rsidR="00A363D6">
        <w:rPr>
          <w:sz w:val="24"/>
          <w:szCs w:val="24"/>
        </w:rPr>
        <w:t xml:space="preserve">essay.   </w:t>
      </w:r>
    </w:p>
    <w:p w14:paraId="3E4D32C2" w14:textId="6EE2CDC4" w:rsidR="00910D4B" w:rsidRPr="006524A5" w:rsidRDefault="007608B5">
      <w:pPr>
        <w:rPr>
          <w:sz w:val="24"/>
          <w:szCs w:val="24"/>
        </w:rPr>
      </w:pPr>
      <w:proofErr w:type="spellStart"/>
      <w:r>
        <w:rPr>
          <w:sz w:val="24"/>
          <w:szCs w:val="24"/>
        </w:rPr>
        <w:t>Unrivaled</w:t>
      </w:r>
      <w:proofErr w:type="spellEnd"/>
      <w:r w:rsidR="006524A5" w:rsidRPr="006524A5">
        <w:rPr>
          <w:sz w:val="24"/>
          <w:szCs w:val="24"/>
        </w:rPr>
        <w:t xml:space="preserve"> health and sustainability brand Six Senses </w:t>
      </w:r>
      <w:r w:rsidR="00C56BC1">
        <w:rPr>
          <w:sz w:val="24"/>
          <w:szCs w:val="24"/>
        </w:rPr>
        <w:t xml:space="preserve">is </w:t>
      </w:r>
      <w:r w:rsidR="006524A5" w:rsidRPr="006524A5">
        <w:rPr>
          <w:sz w:val="24"/>
          <w:szCs w:val="24"/>
        </w:rPr>
        <w:t>known for developing some of the world's most opulent holistic retreats where mind and body may be reset and rebalanced</w:t>
      </w:r>
      <w:r w:rsidR="00C56BC1">
        <w:rPr>
          <w:sz w:val="24"/>
          <w:szCs w:val="24"/>
        </w:rPr>
        <w:t>.</w:t>
      </w:r>
    </w:p>
    <w:p w14:paraId="6A7FE079" w14:textId="7D11F765" w:rsidR="00910D4B" w:rsidRPr="00F60B40" w:rsidRDefault="00DE6245">
      <w:pPr>
        <w:rPr>
          <w:sz w:val="24"/>
          <w:szCs w:val="24"/>
        </w:rPr>
      </w:pPr>
      <w:r w:rsidRPr="00F60B40">
        <w:rPr>
          <w:sz w:val="24"/>
          <w:szCs w:val="24"/>
        </w:rPr>
        <w:t xml:space="preserve">A strong brand contributes to the hotel's competitiveness. New potential for hotels </w:t>
      </w:r>
      <w:r w:rsidR="009124E6">
        <w:rPr>
          <w:sz w:val="24"/>
          <w:szCs w:val="24"/>
        </w:rPr>
        <w:t>is</w:t>
      </w:r>
      <w:r w:rsidRPr="00F60B40">
        <w:rPr>
          <w:sz w:val="24"/>
          <w:szCs w:val="24"/>
        </w:rPr>
        <w:t xml:space="preserve"> created by the inclusion of digital marketing in the branding strategy</w:t>
      </w:r>
      <w:r w:rsidR="00333A79">
        <w:rPr>
          <w:sz w:val="24"/>
          <w:szCs w:val="24"/>
        </w:rPr>
        <w:t>, Moxy.</w:t>
      </w:r>
    </w:p>
    <w:p w14:paraId="38721062" w14:textId="6E080BBB" w:rsidR="00910D4B" w:rsidRPr="00FE6797" w:rsidRDefault="00A63C76">
      <w:pPr>
        <w:rPr>
          <w:sz w:val="24"/>
          <w:szCs w:val="24"/>
        </w:rPr>
      </w:pPr>
      <w:r w:rsidRPr="00FE6797">
        <w:rPr>
          <w:sz w:val="24"/>
          <w:szCs w:val="24"/>
        </w:rPr>
        <w:t>Banyan</w:t>
      </w:r>
      <w:r w:rsidR="00FE6797" w:rsidRPr="00FE6797">
        <w:rPr>
          <w:sz w:val="24"/>
          <w:szCs w:val="24"/>
        </w:rPr>
        <w:t xml:space="preserve">, I., </w:t>
      </w:r>
      <w:proofErr w:type="spellStart"/>
      <w:r w:rsidR="00FE6797" w:rsidRPr="00FE6797">
        <w:rPr>
          <w:sz w:val="24"/>
          <w:szCs w:val="24"/>
        </w:rPr>
        <w:t>Lebedieva</w:t>
      </w:r>
      <w:proofErr w:type="spellEnd"/>
      <w:r w:rsidR="00FE6797" w:rsidRPr="00FE6797">
        <w:rPr>
          <w:sz w:val="24"/>
          <w:szCs w:val="24"/>
        </w:rPr>
        <w:t xml:space="preserve">, N., </w:t>
      </w:r>
      <w:proofErr w:type="spellStart"/>
      <w:r w:rsidR="00FE6797" w:rsidRPr="00FE6797">
        <w:rPr>
          <w:sz w:val="24"/>
          <w:szCs w:val="24"/>
        </w:rPr>
        <w:t>Nehrey</w:t>
      </w:r>
      <w:proofErr w:type="spellEnd"/>
      <w:r w:rsidR="00FE6797" w:rsidRPr="00FE6797">
        <w:rPr>
          <w:sz w:val="24"/>
          <w:szCs w:val="24"/>
        </w:rPr>
        <w:t xml:space="preserve">, M., </w:t>
      </w:r>
      <w:proofErr w:type="spellStart"/>
      <w:r w:rsidR="00FE6797" w:rsidRPr="00FE6797">
        <w:rPr>
          <w:sz w:val="24"/>
          <w:szCs w:val="24"/>
        </w:rPr>
        <w:t>Velychko</w:t>
      </w:r>
      <w:proofErr w:type="spellEnd"/>
      <w:r w:rsidR="00FE6797" w:rsidRPr="00FE6797">
        <w:rPr>
          <w:sz w:val="24"/>
          <w:szCs w:val="24"/>
        </w:rPr>
        <w:t xml:space="preserve">, O., Petrova, O. and </w:t>
      </w:r>
      <w:proofErr w:type="spellStart"/>
      <w:r w:rsidR="00FE6797" w:rsidRPr="00FE6797">
        <w:rPr>
          <w:sz w:val="24"/>
          <w:szCs w:val="24"/>
        </w:rPr>
        <w:t>Peresichna</w:t>
      </w:r>
      <w:proofErr w:type="spellEnd"/>
      <w:r w:rsidR="00FE6797" w:rsidRPr="00FE6797">
        <w:rPr>
          <w:sz w:val="24"/>
          <w:szCs w:val="24"/>
        </w:rPr>
        <w:t>, S., 2023. Digital Tools of Marketing Strategies in Hotel Branding. </w:t>
      </w:r>
      <w:r w:rsidR="00FE6797" w:rsidRPr="00FE6797">
        <w:rPr>
          <w:i/>
          <w:iCs/>
          <w:sz w:val="24"/>
          <w:szCs w:val="24"/>
        </w:rPr>
        <w:t>Journal of Information Technology Management</w:t>
      </w:r>
      <w:r w:rsidR="00FE6797" w:rsidRPr="00FE6797">
        <w:rPr>
          <w:sz w:val="24"/>
          <w:szCs w:val="24"/>
        </w:rPr>
        <w:t>, </w:t>
      </w:r>
      <w:r w:rsidR="00FE6797" w:rsidRPr="00FE6797">
        <w:rPr>
          <w:i/>
          <w:iCs/>
          <w:sz w:val="24"/>
          <w:szCs w:val="24"/>
        </w:rPr>
        <w:t>15</w:t>
      </w:r>
      <w:r w:rsidR="00FE6797" w:rsidRPr="00FE6797">
        <w:rPr>
          <w:sz w:val="24"/>
          <w:szCs w:val="24"/>
        </w:rPr>
        <w:t>(1), pp.62-88.</w:t>
      </w:r>
    </w:p>
    <w:p w14:paraId="7E74BC84" w14:textId="16F762C4" w:rsidR="00910D4B" w:rsidRPr="00A309D8" w:rsidRDefault="00C1759F">
      <w:pPr>
        <w:rPr>
          <w:sz w:val="24"/>
          <w:szCs w:val="24"/>
        </w:rPr>
      </w:pPr>
      <w:proofErr w:type="spellStart"/>
      <w:r>
        <w:rPr>
          <w:sz w:val="24"/>
          <w:szCs w:val="24"/>
        </w:rPr>
        <w:t>Analyzing</w:t>
      </w:r>
      <w:proofErr w:type="spellEnd"/>
      <w:r w:rsidR="00A309D8" w:rsidRPr="00A309D8">
        <w:rPr>
          <w:sz w:val="24"/>
          <w:szCs w:val="24"/>
        </w:rPr>
        <w:t xml:space="preserve"> the Influence of Social Media Influencers on Consumer Purchase Decisions, Shrivastava, A., </w:t>
      </w:r>
      <w:proofErr w:type="spellStart"/>
      <w:r w:rsidR="00A309D8" w:rsidRPr="00A309D8">
        <w:rPr>
          <w:sz w:val="24"/>
          <w:szCs w:val="24"/>
        </w:rPr>
        <w:t>Jodhana</w:t>
      </w:r>
      <w:proofErr w:type="spellEnd"/>
      <w:r w:rsidR="00A309D8" w:rsidRPr="00A309D8">
        <w:rPr>
          <w:sz w:val="24"/>
          <w:szCs w:val="24"/>
        </w:rPr>
        <w:t>, L.S., Chourasia, S., and Verma, B.L. the 34th page of the GURUGRAM UNIVERSITY BUSINESS REVIEW (GUBR).</w:t>
      </w:r>
    </w:p>
    <w:p w14:paraId="1DADD977" w14:textId="44F6035D" w:rsidR="007656FF" w:rsidRDefault="007656FF" w:rsidP="00E5235B">
      <w:pPr>
        <w:rPr>
          <w:color w:val="4472C4" w:themeColor="accent1"/>
          <w:sz w:val="32"/>
          <w:szCs w:val="32"/>
        </w:rPr>
      </w:pPr>
    </w:p>
    <w:p w14:paraId="0DDE3B01" w14:textId="77777777" w:rsidR="007656FF" w:rsidRDefault="007656FF" w:rsidP="00E5235B">
      <w:pPr>
        <w:rPr>
          <w:color w:val="4472C4" w:themeColor="accent1"/>
          <w:sz w:val="32"/>
          <w:szCs w:val="32"/>
        </w:rPr>
      </w:pPr>
    </w:p>
    <w:p w14:paraId="506F9968" w14:textId="77777777" w:rsidR="007656FF" w:rsidRDefault="007656FF" w:rsidP="00E5235B">
      <w:pPr>
        <w:rPr>
          <w:color w:val="4472C4" w:themeColor="accent1"/>
          <w:sz w:val="32"/>
          <w:szCs w:val="32"/>
        </w:rPr>
      </w:pPr>
    </w:p>
    <w:p w14:paraId="616FDC91" w14:textId="77777777" w:rsidR="007656FF" w:rsidRDefault="007656FF" w:rsidP="00E5235B">
      <w:pPr>
        <w:rPr>
          <w:color w:val="4472C4" w:themeColor="accent1"/>
          <w:sz w:val="32"/>
          <w:szCs w:val="32"/>
        </w:rPr>
      </w:pPr>
    </w:p>
    <w:p w14:paraId="181D4C5B" w14:textId="77777777" w:rsidR="006937CA" w:rsidRDefault="006937CA" w:rsidP="00E5235B">
      <w:pPr>
        <w:rPr>
          <w:color w:val="4472C4" w:themeColor="accent1"/>
          <w:sz w:val="32"/>
          <w:szCs w:val="32"/>
        </w:rPr>
      </w:pPr>
    </w:p>
    <w:p w14:paraId="70F2D498" w14:textId="77777777" w:rsidR="00A67DEC" w:rsidRDefault="00A67DEC" w:rsidP="00E5235B">
      <w:pPr>
        <w:rPr>
          <w:color w:val="4472C4" w:themeColor="accent1"/>
          <w:sz w:val="32"/>
          <w:szCs w:val="32"/>
        </w:rPr>
      </w:pPr>
    </w:p>
    <w:p w14:paraId="66854EFB" w14:textId="77777777" w:rsidR="00A67DEC" w:rsidRDefault="00A67DEC" w:rsidP="00E5235B">
      <w:pPr>
        <w:rPr>
          <w:color w:val="4472C4" w:themeColor="accent1"/>
          <w:sz w:val="32"/>
          <w:szCs w:val="32"/>
        </w:rPr>
      </w:pPr>
    </w:p>
    <w:p w14:paraId="18EDA715" w14:textId="77777777" w:rsidR="00A67DEC" w:rsidRDefault="00A67DEC" w:rsidP="00E5235B">
      <w:pPr>
        <w:rPr>
          <w:color w:val="4472C4" w:themeColor="accent1"/>
          <w:sz w:val="32"/>
          <w:szCs w:val="32"/>
        </w:rPr>
      </w:pPr>
    </w:p>
    <w:p w14:paraId="1F29729E" w14:textId="2333E53A" w:rsidR="00726635" w:rsidRPr="008C6AAE" w:rsidRDefault="008C6AAE" w:rsidP="00E5235B">
      <w:pPr>
        <w:rPr>
          <w:color w:val="4472C4" w:themeColor="accent1"/>
          <w:sz w:val="32"/>
          <w:szCs w:val="32"/>
        </w:rPr>
      </w:pPr>
      <w:r w:rsidRPr="008C6AAE">
        <w:rPr>
          <w:color w:val="4472C4" w:themeColor="accent1"/>
          <w:sz w:val="32"/>
          <w:szCs w:val="32"/>
        </w:rPr>
        <w:lastRenderedPageBreak/>
        <w:t>Main body</w:t>
      </w:r>
    </w:p>
    <w:p w14:paraId="616723D6" w14:textId="77777777" w:rsidR="007656FF" w:rsidRDefault="007656FF">
      <w:pPr>
        <w:rPr>
          <w:sz w:val="24"/>
          <w:szCs w:val="24"/>
        </w:rPr>
      </w:pPr>
    </w:p>
    <w:p w14:paraId="3F6403A7" w14:textId="35DCC5CC" w:rsidR="004850DF" w:rsidRPr="004850DF" w:rsidRDefault="00B319E7" w:rsidP="00430700">
      <w:pPr>
        <w:rPr>
          <w:b/>
          <w:bCs/>
          <w:color w:val="404040" w:themeColor="text1" w:themeTint="BF"/>
          <w:sz w:val="24"/>
          <w:szCs w:val="24"/>
        </w:rPr>
      </w:pPr>
      <w:r w:rsidRPr="00B319E7">
        <w:rPr>
          <w:sz w:val="24"/>
          <w:szCs w:val="24"/>
        </w:rPr>
        <w:t xml:space="preserve">The marketing strategies used by the Six Senses and Moxy resorts both arose from the aim to provide consumers with useful and delectable services in addition to pure enjoyment. For each of its resort problems, Six Senses has a comprehensive commercial strategy. The corporation has developed a charming business strategy that </w:t>
      </w:r>
      <w:r w:rsidR="00F06D0D" w:rsidRPr="00B319E7">
        <w:rPr>
          <w:sz w:val="24"/>
          <w:szCs w:val="24"/>
        </w:rPr>
        <w:t>considers</w:t>
      </w:r>
      <w:r w:rsidRPr="00B319E7">
        <w:rPr>
          <w:sz w:val="24"/>
          <w:szCs w:val="24"/>
        </w:rPr>
        <w:t xml:space="preserve"> the clientele's current and future business. The </w:t>
      </w:r>
      <w:r w:rsidR="008574FA">
        <w:rPr>
          <w:sz w:val="24"/>
          <w:szCs w:val="24"/>
        </w:rPr>
        <w:t>organization</w:t>
      </w:r>
      <w:r w:rsidRPr="00B319E7">
        <w:rPr>
          <w:sz w:val="24"/>
          <w:szCs w:val="24"/>
        </w:rPr>
        <w:t xml:space="preserve"> helps </w:t>
      </w:r>
      <w:proofErr w:type="spellStart"/>
      <w:r w:rsidR="00F02995">
        <w:rPr>
          <w:sz w:val="24"/>
          <w:szCs w:val="24"/>
        </w:rPr>
        <w:t>travelers</w:t>
      </w:r>
      <w:proofErr w:type="spellEnd"/>
      <w:r w:rsidRPr="00B319E7">
        <w:rPr>
          <w:sz w:val="24"/>
          <w:szCs w:val="24"/>
        </w:rPr>
        <w:t>, appropriate tourists, corporations, and family members who are looking for inexpensive lodging (</w:t>
      </w:r>
      <w:proofErr w:type="spellStart"/>
      <w:r w:rsidRPr="00B319E7">
        <w:rPr>
          <w:sz w:val="24"/>
          <w:szCs w:val="24"/>
        </w:rPr>
        <w:t>Rahaya</w:t>
      </w:r>
      <w:proofErr w:type="spellEnd"/>
      <w:r w:rsidRPr="00B319E7">
        <w:rPr>
          <w:sz w:val="24"/>
          <w:szCs w:val="24"/>
        </w:rPr>
        <w:t xml:space="preserve"> et al., 2018)</w:t>
      </w:r>
      <w:r w:rsidR="000F445C">
        <w:rPr>
          <w:sz w:val="24"/>
          <w:szCs w:val="24"/>
        </w:rPr>
        <w:t xml:space="preserve"> Moxy </w:t>
      </w:r>
      <w:r w:rsidR="00B530E5">
        <w:rPr>
          <w:sz w:val="24"/>
          <w:szCs w:val="24"/>
        </w:rPr>
        <w:t xml:space="preserve">was designed to </w:t>
      </w:r>
      <w:r w:rsidR="00F02995">
        <w:rPr>
          <w:sz w:val="24"/>
          <w:szCs w:val="24"/>
        </w:rPr>
        <w:t xml:space="preserve">be a </w:t>
      </w:r>
      <w:r w:rsidR="00B530E5">
        <w:rPr>
          <w:sz w:val="24"/>
          <w:szCs w:val="24"/>
        </w:rPr>
        <w:t>boutique bran</w:t>
      </w:r>
      <w:r w:rsidR="00DF7B2B">
        <w:rPr>
          <w:sz w:val="24"/>
          <w:szCs w:val="24"/>
        </w:rPr>
        <w:t xml:space="preserve">d designed to be </w:t>
      </w:r>
      <w:r w:rsidR="00EC1471">
        <w:rPr>
          <w:sz w:val="24"/>
          <w:szCs w:val="24"/>
        </w:rPr>
        <w:t xml:space="preserve">affordable, </w:t>
      </w:r>
      <w:r w:rsidR="005324A9">
        <w:rPr>
          <w:sz w:val="24"/>
          <w:szCs w:val="24"/>
        </w:rPr>
        <w:t>playful</w:t>
      </w:r>
      <w:r w:rsidR="00F02995">
        <w:rPr>
          <w:sz w:val="24"/>
          <w:szCs w:val="24"/>
        </w:rPr>
        <w:t>,</w:t>
      </w:r>
      <w:r w:rsidR="005324A9">
        <w:rPr>
          <w:sz w:val="24"/>
          <w:szCs w:val="24"/>
        </w:rPr>
        <w:t xml:space="preserve"> and stylish </w:t>
      </w:r>
      <w:r w:rsidR="0087708A">
        <w:rPr>
          <w:sz w:val="24"/>
          <w:szCs w:val="24"/>
        </w:rPr>
        <w:t xml:space="preserve">in </w:t>
      </w:r>
      <w:r w:rsidR="00CE3A43">
        <w:rPr>
          <w:sz w:val="24"/>
          <w:szCs w:val="24"/>
        </w:rPr>
        <w:t>Weinstein. (</w:t>
      </w:r>
      <w:r w:rsidR="00426FC5">
        <w:rPr>
          <w:sz w:val="24"/>
          <w:szCs w:val="24"/>
        </w:rPr>
        <w:t>2022).</w:t>
      </w:r>
      <w:r w:rsidR="0075392A" w:rsidRPr="0075392A">
        <w:t xml:space="preserve"> </w:t>
      </w:r>
      <w:r w:rsidR="0075392A" w:rsidRPr="0075392A">
        <w:rPr>
          <w:sz w:val="24"/>
          <w:szCs w:val="24"/>
        </w:rPr>
        <w:t xml:space="preserve">As a result of its unique location, </w:t>
      </w:r>
      <w:r w:rsidR="00847E46">
        <w:rPr>
          <w:sz w:val="24"/>
          <w:szCs w:val="24"/>
        </w:rPr>
        <w:t xml:space="preserve">the </w:t>
      </w:r>
      <w:r w:rsidR="0075392A" w:rsidRPr="0075392A">
        <w:rPr>
          <w:sz w:val="24"/>
          <w:szCs w:val="24"/>
        </w:rPr>
        <w:t xml:space="preserve">six senses </w:t>
      </w:r>
      <w:r w:rsidR="00795E63">
        <w:rPr>
          <w:sz w:val="24"/>
          <w:szCs w:val="24"/>
        </w:rPr>
        <w:t>are</w:t>
      </w:r>
      <w:r w:rsidR="0075392A" w:rsidRPr="0075392A">
        <w:rPr>
          <w:sz w:val="24"/>
          <w:szCs w:val="24"/>
        </w:rPr>
        <w:t xml:space="preserve"> advised to exercise greater caution when dealing with environmental challenges.</w:t>
      </w:r>
      <w:r w:rsidR="002631A6">
        <w:rPr>
          <w:sz w:val="24"/>
          <w:szCs w:val="24"/>
        </w:rPr>
        <w:t xml:space="preserve">                                </w:t>
      </w:r>
      <w:r w:rsidR="00435405" w:rsidRPr="00ED37BF">
        <w:rPr>
          <w:b/>
          <w:bCs/>
          <w:color w:val="404040" w:themeColor="text1" w:themeTint="BF"/>
          <w:sz w:val="24"/>
          <w:szCs w:val="24"/>
        </w:rPr>
        <w:t xml:space="preserve">  </w:t>
      </w:r>
    </w:p>
    <w:p w14:paraId="52A67464" w14:textId="7EDC4A79" w:rsidR="003A4FC3" w:rsidRPr="003A4FC3" w:rsidRDefault="00C062A7" w:rsidP="003A4FC3">
      <w:pPr>
        <w:rPr>
          <w:b/>
          <w:bCs/>
          <w:color w:val="000000" w:themeColor="text1"/>
          <w:sz w:val="24"/>
          <w:szCs w:val="24"/>
        </w:rPr>
      </w:pPr>
      <w:r w:rsidRPr="00C062A7">
        <w:rPr>
          <w:b/>
          <w:bCs/>
          <w:color w:val="000000" w:themeColor="text1"/>
          <w:sz w:val="24"/>
          <w:szCs w:val="24"/>
        </w:rPr>
        <w:t>T</w:t>
      </w:r>
      <w:r w:rsidR="003A4FC3" w:rsidRPr="003A4FC3">
        <w:rPr>
          <w:b/>
          <w:bCs/>
          <w:color w:val="000000" w:themeColor="text1"/>
          <w:sz w:val="24"/>
          <w:szCs w:val="24"/>
        </w:rPr>
        <w:t>he Marketing approaches of both the Six senses and Moxy resort have emerged from the</w:t>
      </w:r>
    </w:p>
    <w:p w14:paraId="56CC0555" w14:textId="77777777" w:rsidR="003A4FC3" w:rsidRPr="003A4FC3" w:rsidRDefault="003A4FC3" w:rsidP="003A4FC3">
      <w:pPr>
        <w:rPr>
          <w:b/>
          <w:bCs/>
          <w:color w:val="000000" w:themeColor="text1"/>
          <w:sz w:val="24"/>
          <w:szCs w:val="24"/>
        </w:rPr>
      </w:pPr>
      <w:r w:rsidRPr="003A4FC3">
        <w:rPr>
          <w:b/>
          <w:bCs/>
          <w:color w:val="000000" w:themeColor="text1"/>
          <w:sz w:val="24"/>
          <w:szCs w:val="24"/>
        </w:rPr>
        <w:t xml:space="preserve">desire of presenting to the customers valuable and delicious services apart from </w:t>
      </w:r>
      <w:proofErr w:type="spellStart"/>
      <w:r w:rsidRPr="003A4FC3">
        <w:rPr>
          <w:b/>
          <w:bCs/>
          <w:color w:val="000000" w:themeColor="text1"/>
          <w:sz w:val="24"/>
          <w:szCs w:val="24"/>
        </w:rPr>
        <w:t>trurism</w:t>
      </w:r>
      <w:proofErr w:type="spellEnd"/>
    </w:p>
    <w:p w14:paraId="4079DC6F" w14:textId="516D0F03" w:rsidR="003A4FC3" w:rsidRPr="003A4FC3" w:rsidRDefault="004B6EFA" w:rsidP="003A4FC3">
      <w:pPr>
        <w:rPr>
          <w:b/>
          <w:bCs/>
          <w:color w:val="000000" w:themeColor="text1"/>
          <w:sz w:val="24"/>
          <w:szCs w:val="24"/>
        </w:rPr>
      </w:pPr>
      <w:r w:rsidRPr="003A4FC3">
        <w:rPr>
          <w:b/>
          <w:bCs/>
          <w:color w:val="000000" w:themeColor="text1"/>
          <w:sz w:val="24"/>
          <w:szCs w:val="24"/>
        </w:rPr>
        <w:t>pleasure. Six</w:t>
      </w:r>
      <w:r w:rsidR="003A4FC3" w:rsidRPr="003A4FC3">
        <w:rPr>
          <w:b/>
          <w:bCs/>
          <w:color w:val="000000" w:themeColor="text1"/>
          <w:sz w:val="24"/>
          <w:szCs w:val="24"/>
        </w:rPr>
        <w:t xml:space="preserve"> senses have a complete commerce approach for apiece of its resort challenges.</w:t>
      </w:r>
      <w:r>
        <w:rPr>
          <w:b/>
          <w:bCs/>
          <w:color w:val="000000" w:themeColor="text1"/>
          <w:sz w:val="24"/>
          <w:szCs w:val="24"/>
        </w:rPr>
        <w:t xml:space="preserve"> </w:t>
      </w:r>
      <w:r w:rsidR="003A4FC3" w:rsidRPr="003A4FC3">
        <w:rPr>
          <w:b/>
          <w:bCs/>
          <w:color w:val="000000" w:themeColor="text1"/>
          <w:sz w:val="24"/>
          <w:szCs w:val="24"/>
        </w:rPr>
        <w:t>The business has created a winsome commerce approach that accounts for its clientele'</w:t>
      </w:r>
      <w:r>
        <w:rPr>
          <w:b/>
          <w:bCs/>
          <w:color w:val="000000" w:themeColor="text1"/>
          <w:sz w:val="24"/>
          <w:szCs w:val="24"/>
        </w:rPr>
        <w:t xml:space="preserve"> </w:t>
      </w:r>
      <w:r w:rsidRPr="003A4FC3">
        <w:rPr>
          <w:b/>
          <w:bCs/>
          <w:color w:val="000000" w:themeColor="text1"/>
          <w:sz w:val="24"/>
          <w:szCs w:val="24"/>
        </w:rPr>
        <w:t>company</w:t>
      </w:r>
      <w:r w:rsidR="003A4FC3" w:rsidRPr="003A4FC3">
        <w:rPr>
          <w:b/>
          <w:bCs/>
          <w:color w:val="000000" w:themeColor="text1"/>
          <w:sz w:val="24"/>
          <w:szCs w:val="24"/>
        </w:rPr>
        <w:t xml:space="preserve"> and planned commerce. The association caters to travellers, appropriation </w:t>
      </w:r>
      <w:r w:rsidR="00AA358D" w:rsidRPr="003A4FC3">
        <w:rPr>
          <w:b/>
          <w:bCs/>
          <w:color w:val="000000" w:themeColor="text1"/>
          <w:sz w:val="24"/>
          <w:szCs w:val="24"/>
        </w:rPr>
        <w:t>tourists, corporations</w:t>
      </w:r>
      <w:r w:rsidR="003A4FC3" w:rsidRPr="003A4FC3">
        <w:rPr>
          <w:b/>
          <w:bCs/>
          <w:color w:val="000000" w:themeColor="text1"/>
          <w:sz w:val="24"/>
          <w:szCs w:val="24"/>
        </w:rPr>
        <w:t>, and relatives seeking affordable accommodation (</w:t>
      </w:r>
      <w:proofErr w:type="spellStart"/>
      <w:r w:rsidR="003A4FC3" w:rsidRPr="003A4FC3">
        <w:rPr>
          <w:b/>
          <w:bCs/>
          <w:color w:val="000000" w:themeColor="text1"/>
          <w:sz w:val="24"/>
          <w:szCs w:val="24"/>
        </w:rPr>
        <w:t>Rahaya</w:t>
      </w:r>
      <w:proofErr w:type="spellEnd"/>
      <w:r w:rsidR="003A4FC3" w:rsidRPr="003A4FC3">
        <w:rPr>
          <w:b/>
          <w:bCs/>
          <w:color w:val="000000" w:themeColor="text1"/>
          <w:sz w:val="24"/>
          <w:szCs w:val="24"/>
        </w:rPr>
        <w:t xml:space="preserve"> et al., 2018). </w:t>
      </w:r>
      <w:r w:rsidR="00AA358D" w:rsidRPr="003A4FC3">
        <w:rPr>
          <w:b/>
          <w:bCs/>
          <w:color w:val="000000" w:themeColor="text1"/>
          <w:sz w:val="24"/>
          <w:szCs w:val="24"/>
        </w:rPr>
        <w:t>Before executing</w:t>
      </w:r>
      <w:r w:rsidR="003A4FC3" w:rsidRPr="003A4FC3">
        <w:rPr>
          <w:b/>
          <w:bCs/>
          <w:color w:val="000000" w:themeColor="text1"/>
          <w:sz w:val="24"/>
          <w:szCs w:val="24"/>
        </w:rPr>
        <w:t xml:space="preserve"> any marketing strategy, the firm provides it is compatible with its immediate </w:t>
      </w:r>
      <w:r w:rsidR="00AA358D" w:rsidRPr="003A4FC3">
        <w:rPr>
          <w:b/>
          <w:bCs/>
          <w:color w:val="000000" w:themeColor="text1"/>
          <w:sz w:val="24"/>
          <w:szCs w:val="24"/>
        </w:rPr>
        <w:t>task of</w:t>
      </w:r>
      <w:r w:rsidR="003A4FC3" w:rsidRPr="003A4FC3">
        <w:rPr>
          <w:b/>
          <w:bCs/>
          <w:color w:val="000000" w:themeColor="text1"/>
          <w:sz w:val="24"/>
          <w:szCs w:val="24"/>
        </w:rPr>
        <w:t xml:space="preserve"> supplying visitors with a relaxed night-time rest. In the lodging spaces, for illustration, </w:t>
      </w:r>
      <w:r w:rsidR="00AA358D" w:rsidRPr="003A4FC3">
        <w:rPr>
          <w:b/>
          <w:bCs/>
          <w:color w:val="000000" w:themeColor="text1"/>
          <w:sz w:val="24"/>
          <w:szCs w:val="24"/>
        </w:rPr>
        <w:t>a regular</w:t>
      </w:r>
      <w:r w:rsidR="003A4FC3" w:rsidRPr="003A4FC3">
        <w:rPr>
          <w:b/>
          <w:bCs/>
          <w:color w:val="000000" w:themeColor="text1"/>
          <w:sz w:val="24"/>
          <w:szCs w:val="24"/>
        </w:rPr>
        <w:t xml:space="preserve"> material strategy embodies itself across trademarks through royal purple colouring </w:t>
      </w:r>
      <w:r w:rsidR="00AA358D" w:rsidRPr="003A4FC3">
        <w:rPr>
          <w:b/>
          <w:bCs/>
          <w:color w:val="000000" w:themeColor="text1"/>
          <w:sz w:val="24"/>
          <w:szCs w:val="24"/>
        </w:rPr>
        <w:t>to bring</w:t>
      </w:r>
      <w:r w:rsidR="003A4FC3" w:rsidRPr="003A4FC3">
        <w:rPr>
          <w:b/>
          <w:bCs/>
          <w:color w:val="000000" w:themeColor="text1"/>
          <w:sz w:val="24"/>
          <w:szCs w:val="24"/>
        </w:rPr>
        <w:t xml:space="preserve"> the luxuriousness and convenience of the facilities. Due to this type of promotion, </w:t>
      </w:r>
      <w:r w:rsidR="00AA358D" w:rsidRPr="003A4FC3">
        <w:rPr>
          <w:b/>
          <w:bCs/>
          <w:color w:val="000000" w:themeColor="text1"/>
          <w:sz w:val="24"/>
          <w:szCs w:val="24"/>
        </w:rPr>
        <w:t>there is</w:t>
      </w:r>
      <w:r w:rsidR="003A4FC3" w:rsidRPr="003A4FC3">
        <w:rPr>
          <w:b/>
          <w:bCs/>
          <w:color w:val="000000" w:themeColor="text1"/>
          <w:sz w:val="24"/>
          <w:szCs w:val="24"/>
        </w:rPr>
        <w:t xml:space="preserve"> a noticeable uptick in welfare in resorts amongst draft and prospective visitors. It </w:t>
      </w:r>
      <w:r w:rsidR="00AA358D" w:rsidRPr="003A4FC3">
        <w:rPr>
          <w:b/>
          <w:bCs/>
          <w:color w:val="000000" w:themeColor="text1"/>
          <w:sz w:val="24"/>
          <w:szCs w:val="24"/>
        </w:rPr>
        <w:t>shows how</w:t>
      </w:r>
      <w:r w:rsidR="003A4FC3" w:rsidRPr="003A4FC3">
        <w:rPr>
          <w:b/>
          <w:bCs/>
          <w:color w:val="000000" w:themeColor="text1"/>
          <w:sz w:val="24"/>
          <w:szCs w:val="24"/>
        </w:rPr>
        <w:t xml:space="preserve"> the company will make returns and how consumers will be feasted so that everyone </w:t>
      </w:r>
      <w:r w:rsidR="00AA358D" w:rsidRPr="003A4FC3">
        <w:rPr>
          <w:b/>
          <w:bCs/>
          <w:color w:val="000000" w:themeColor="text1"/>
          <w:sz w:val="24"/>
          <w:szCs w:val="24"/>
        </w:rPr>
        <w:t>is pleased</w:t>
      </w:r>
      <w:r w:rsidR="003A4FC3" w:rsidRPr="003A4FC3">
        <w:rPr>
          <w:b/>
          <w:bCs/>
          <w:color w:val="000000" w:themeColor="text1"/>
          <w:sz w:val="24"/>
          <w:szCs w:val="24"/>
        </w:rPr>
        <w:t xml:space="preserve"> with the result. There is an exact difference between the "authentic," "substance," and</w:t>
      </w:r>
    </w:p>
    <w:p w14:paraId="1E0A6DC9" w14:textId="2DC9C260" w:rsidR="003A4FC3" w:rsidRPr="003A4FC3" w:rsidRDefault="003A4FC3" w:rsidP="003A4FC3">
      <w:pPr>
        <w:rPr>
          <w:b/>
          <w:bCs/>
          <w:color w:val="000000" w:themeColor="text1"/>
          <w:sz w:val="24"/>
          <w:szCs w:val="24"/>
        </w:rPr>
      </w:pPr>
      <w:r w:rsidRPr="003A4FC3">
        <w:rPr>
          <w:b/>
          <w:bCs/>
          <w:color w:val="000000" w:themeColor="text1"/>
          <w:sz w:val="24"/>
          <w:szCs w:val="24"/>
        </w:rPr>
        <w:t xml:space="preserve">" improved" stories of kindness that Moxy delivers (BASYAZICIOGLU and </w:t>
      </w:r>
      <w:r w:rsidR="00AA358D" w:rsidRPr="003A4FC3">
        <w:rPr>
          <w:b/>
          <w:bCs/>
          <w:color w:val="000000" w:themeColor="text1"/>
          <w:sz w:val="24"/>
          <w:szCs w:val="24"/>
        </w:rPr>
        <w:t>Kara Mustafa</w:t>
      </w:r>
      <w:r w:rsidRPr="003A4FC3">
        <w:rPr>
          <w:b/>
          <w:bCs/>
          <w:color w:val="000000" w:themeColor="text1"/>
          <w:sz w:val="24"/>
          <w:szCs w:val="24"/>
        </w:rPr>
        <w:t>,</w:t>
      </w:r>
    </w:p>
    <w:p w14:paraId="11227B3C" w14:textId="77777777" w:rsidR="003A4FC3" w:rsidRPr="003A4FC3" w:rsidRDefault="003A4FC3" w:rsidP="003A4FC3">
      <w:pPr>
        <w:rPr>
          <w:b/>
          <w:bCs/>
          <w:color w:val="000000" w:themeColor="text1"/>
          <w:sz w:val="24"/>
          <w:szCs w:val="24"/>
        </w:rPr>
      </w:pPr>
      <w:r w:rsidRPr="003A4FC3">
        <w:rPr>
          <w:b/>
          <w:bCs/>
          <w:color w:val="000000" w:themeColor="text1"/>
          <w:sz w:val="24"/>
          <w:szCs w:val="24"/>
        </w:rPr>
        <w:t>2018). The corporation's lodging brands are mostly removed and optimized to yield earnings.</w:t>
      </w:r>
    </w:p>
    <w:p w14:paraId="72DE5DA6" w14:textId="77777777" w:rsidR="003A4FC3" w:rsidRPr="003A4FC3" w:rsidRDefault="003A4FC3" w:rsidP="003A4FC3">
      <w:pPr>
        <w:rPr>
          <w:b/>
          <w:bCs/>
          <w:color w:val="000000" w:themeColor="text1"/>
          <w:sz w:val="24"/>
          <w:szCs w:val="24"/>
        </w:rPr>
      </w:pPr>
      <w:r w:rsidRPr="003A4FC3">
        <w:rPr>
          <w:b/>
          <w:bCs/>
          <w:color w:val="000000" w:themeColor="text1"/>
          <w:sz w:val="24"/>
          <w:szCs w:val="24"/>
        </w:rPr>
        <w:t xml:space="preserve">Moxy places Six senses on artistic delight and has thus created commerce plans to </w:t>
      </w:r>
      <w:proofErr w:type="gramStart"/>
      <w:r w:rsidRPr="003A4FC3">
        <w:rPr>
          <w:b/>
          <w:bCs/>
          <w:color w:val="000000" w:themeColor="text1"/>
          <w:sz w:val="24"/>
          <w:szCs w:val="24"/>
        </w:rPr>
        <w:t>provide</w:t>
      </w:r>
      <w:proofErr w:type="gramEnd"/>
    </w:p>
    <w:p w14:paraId="57BB93A0" w14:textId="77777777" w:rsidR="003A4FC3" w:rsidRPr="003A4FC3" w:rsidRDefault="003A4FC3" w:rsidP="003A4FC3">
      <w:pPr>
        <w:rPr>
          <w:b/>
          <w:bCs/>
          <w:color w:val="000000" w:themeColor="text1"/>
          <w:sz w:val="24"/>
          <w:szCs w:val="24"/>
        </w:rPr>
      </w:pPr>
      <w:r w:rsidRPr="003A4FC3">
        <w:rPr>
          <w:b/>
          <w:bCs/>
          <w:color w:val="000000" w:themeColor="text1"/>
          <w:sz w:val="24"/>
          <w:szCs w:val="24"/>
        </w:rPr>
        <w:t xml:space="preserve">this. The business makes a measure to understand its clients to deliver competitive </w:t>
      </w:r>
      <w:proofErr w:type="gramStart"/>
      <w:r w:rsidRPr="003A4FC3">
        <w:rPr>
          <w:b/>
          <w:bCs/>
          <w:color w:val="000000" w:themeColor="text1"/>
          <w:sz w:val="24"/>
          <w:szCs w:val="24"/>
        </w:rPr>
        <w:t>pricing</w:t>
      </w:r>
      <w:proofErr w:type="gramEnd"/>
    </w:p>
    <w:p w14:paraId="521B57BC" w14:textId="77777777" w:rsidR="003A4FC3" w:rsidRPr="003A4FC3" w:rsidRDefault="003A4FC3" w:rsidP="003A4FC3">
      <w:pPr>
        <w:rPr>
          <w:b/>
          <w:bCs/>
          <w:color w:val="000000" w:themeColor="text1"/>
          <w:sz w:val="24"/>
          <w:szCs w:val="24"/>
        </w:rPr>
      </w:pPr>
      <w:r w:rsidRPr="003A4FC3">
        <w:rPr>
          <w:b/>
          <w:bCs/>
          <w:color w:val="000000" w:themeColor="text1"/>
          <w:sz w:val="24"/>
          <w:szCs w:val="24"/>
        </w:rPr>
        <w:t xml:space="preserve">and the proper outgrowths at the correct costs. Operating collection and need </w:t>
      </w:r>
      <w:proofErr w:type="gramStart"/>
      <w:r w:rsidRPr="003A4FC3">
        <w:rPr>
          <w:b/>
          <w:bCs/>
          <w:color w:val="000000" w:themeColor="text1"/>
          <w:sz w:val="24"/>
          <w:szCs w:val="24"/>
        </w:rPr>
        <w:t>directions</w:t>
      </w:r>
      <w:proofErr w:type="gramEnd"/>
    </w:p>
    <w:p w14:paraId="5B735F3F" w14:textId="77777777" w:rsidR="004F3DE8" w:rsidRPr="004F3DE8" w:rsidRDefault="004F3DE8" w:rsidP="004F3DE8">
      <w:pPr>
        <w:rPr>
          <w:b/>
          <w:bCs/>
          <w:color w:val="000000" w:themeColor="text1"/>
          <w:sz w:val="24"/>
          <w:szCs w:val="24"/>
        </w:rPr>
      </w:pPr>
      <w:r w:rsidRPr="004F3DE8">
        <w:rPr>
          <w:b/>
          <w:bCs/>
          <w:color w:val="000000" w:themeColor="text1"/>
          <w:sz w:val="24"/>
          <w:szCs w:val="24"/>
        </w:rPr>
        <w:t>Moxy can determine how considerably cash it can produce. The scenario appraisal even</w:t>
      </w:r>
    </w:p>
    <w:p w14:paraId="0EE7C9F4" w14:textId="2C792944" w:rsidR="004F3DE8" w:rsidRPr="004F3DE8" w:rsidRDefault="004F3DE8" w:rsidP="004F3DE8">
      <w:pPr>
        <w:rPr>
          <w:b/>
          <w:bCs/>
          <w:color w:val="000000" w:themeColor="text1"/>
          <w:sz w:val="24"/>
          <w:szCs w:val="24"/>
        </w:rPr>
      </w:pPr>
      <w:r w:rsidRPr="004F3DE8">
        <w:rPr>
          <w:b/>
          <w:bCs/>
          <w:color w:val="000000" w:themeColor="text1"/>
          <w:sz w:val="24"/>
          <w:szCs w:val="24"/>
        </w:rPr>
        <w:t xml:space="preserve">provides the business will not fail consumers due to soaking. The company further draws </w:t>
      </w:r>
      <w:r w:rsidR="00801C42" w:rsidRPr="004F3DE8">
        <w:rPr>
          <w:b/>
          <w:bCs/>
          <w:color w:val="000000" w:themeColor="text1"/>
          <w:sz w:val="24"/>
          <w:szCs w:val="24"/>
        </w:rPr>
        <w:t>in customers</w:t>
      </w:r>
      <w:r w:rsidRPr="004F3DE8">
        <w:rPr>
          <w:b/>
          <w:bCs/>
          <w:color w:val="000000" w:themeColor="text1"/>
          <w:sz w:val="24"/>
          <w:szCs w:val="24"/>
        </w:rPr>
        <w:t xml:space="preserve"> by creating digital promotional movements on social sites and web pages to </w:t>
      </w:r>
      <w:r w:rsidR="00801C42" w:rsidRPr="004F3DE8">
        <w:rPr>
          <w:b/>
          <w:bCs/>
          <w:color w:val="000000" w:themeColor="text1"/>
          <w:sz w:val="24"/>
          <w:szCs w:val="24"/>
        </w:rPr>
        <w:t>retail its</w:t>
      </w:r>
      <w:r w:rsidRPr="004F3DE8">
        <w:rPr>
          <w:b/>
          <w:bCs/>
          <w:color w:val="000000" w:themeColor="text1"/>
          <w:sz w:val="24"/>
          <w:szCs w:val="24"/>
        </w:rPr>
        <w:t xml:space="preserve"> objects, resulting in increased trademark rental products (Ryan, 2016).</w:t>
      </w:r>
    </w:p>
    <w:p w14:paraId="751770A3" w14:textId="016E4700" w:rsidR="006B3759" w:rsidRDefault="006B3759">
      <w:pPr>
        <w:rPr>
          <w:b/>
          <w:bCs/>
          <w:color w:val="000000" w:themeColor="text1"/>
          <w:sz w:val="24"/>
          <w:szCs w:val="24"/>
        </w:rPr>
      </w:pPr>
    </w:p>
    <w:p w14:paraId="63D50689" w14:textId="77777777" w:rsidR="00514BE4" w:rsidRPr="00514BE4" w:rsidRDefault="00514BE4" w:rsidP="00514BE4">
      <w:pPr>
        <w:rPr>
          <w:b/>
          <w:bCs/>
          <w:color w:val="000000" w:themeColor="text1"/>
          <w:sz w:val="24"/>
          <w:szCs w:val="24"/>
        </w:rPr>
      </w:pPr>
      <w:r w:rsidRPr="00514BE4">
        <w:rPr>
          <w:b/>
          <w:bCs/>
          <w:color w:val="000000" w:themeColor="text1"/>
          <w:sz w:val="24"/>
          <w:szCs w:val="24"/>
        </w:rPr>
        <w:lastRenderedPageBreak/>
        <w:t xml:space="preserve">The current </w:t>
      </w:r>
      <w:proofErr w:type="gramStart"/>
      <w:r w:rsidRPr="00514BE4">
        <w:rPr>
          <w:b/>
          <w:bCs/>
          <w:color w:val="000000" w:themeColor="text1"/>
          <w:sz w:val="24"/>
          <w:szCs w:val="24"/>
        </w:rPr>
        <w:t>market  position</w:t>
      </w:r>
      <w:proofErr w:type="gramEnd"/>
      <w:r w:rsidRPr="00514BE4">
        <w:rPr>
          <w:b/>
          <w:bCs/>
          <w:color w:val="000000" w:themeColor="text1"/>
          <w:sz w:val="24"/>
          <w:szCs w:val="24"/>
        </w:rPr>
        <w:t>, Six senses have a commanding retail stake in the United</w:t>
      </w:r>
    </w:p>
    <w:p w14:paraId="04A5BA1C" w14:textId="54D3A77F" w:rsidR="00514BE4" w:rsidRPr="00514BE4" w:rsidRDefault="00514BE4" w:rsidP="00514BE4">
      <w:pPr>
        <w:rPr>
          <w:b/>
          <w:bCs/>
          <w:color w:val="000000" w:themeColor="text1"/>
          <w:sz w:val="24"/>
          <w:szCs w:val="24"/>
        </w:rPr>
      </w:pPr>
      <w:r w:rsidRPr="00514BE4">
        <w:rPr>
          <w:b/>
          <w:bCs/>
          <w:color w:val="000000" w:themeColor="text1"/>
          <w:sz w:val="24"/>
          <w:szCs w:val="24"/>
        </w:rPr>
        <w:t>Kingdom because it is the biggest resort challenge. It has better than 800 places and better</w:t>
      </w:r>
      <w:r w:rsidR="009B4CE6">
        <w:rPr>
          <w:b/>
          <w:bCs/>
          <w:color w:val="000000" w:themeColor="text1"/>
          <w:sz w:val="24"/>
          <w:szCs w:val="24"/>
        </w:rPr>
        <w:t xml:space="preserve"> </w:t>
      </w:r>
      <w:r w:rsidRPr="00514BE4">
        <w:rPr>
          <w:b/>
          <w:bCs/>
          <w:color w:val="000000" w:themeColor="text1"/>
          <w:sz w:val="24"/>
          <w:szCs w:val="24"/>
        </w:rPr>
        <w:t>than 72,000 spaces. For sample, the business had divided from its parent corporation and</w:t>
      </w:r>
      <w:r w:rsidR="009B4CE6">
        <w:rPr>
          <w:b/>
          <w:bCs/>
          <w:color w:val="000000" w:themeColor="text1"/>
          <w:sz w:val="24"/>
          <w:szCs w:val="24"/>
        </w:rPr>
        <w:t xml:space="preserve"> </w:t>
      </w:r>
      <w:r w:rsidRPr="00514BE4">
        <w:rPr>
          <w:b/>
          <w:bCs/>
          <w:color w:val="000000" w:themeColor="text1"/>
          <w:sz w:val="24"/>
          <w:szCs w:val="24"/>
        </w:rPr>
        <w:t>assumed a unique character. It rendered better than 70% of Whitbread’s profits. The company</w:t>
      </w:r>
      <w:r w:rsidR="009B4CE6">
        <w:rPr>
          <w:b/>
          <w:bCs/>
          <w:color w:val="000000" w:themeColor="text1"/>
          <w:sz w:val="24"/>
          <w:szCs w:val="24"/>
        </w:rPr>
        <w:t xml:space="preserve"> </w:t>
      </w:r>
      <w:r w:rsidRPr="00514BE4">
        <w:rPr>
          <w:b/>
          <w:bCs/>
          <w:color w:val="000000" w:themeColor="text1"/>
          <w:sz w:val="24"/>
          <w:szCs w:val="24"/>
        </w:rPr>
        <w:t>is the most pleasingly desired resort chain in the UK as it unfailingly supplies high grades at</w:t>
      </w:r>
      <w:r w:rsidR="004E159C">
        <w:rPr>
          <w:b/>
          <w:bCs/>
          <w:color w:val="000000" w:themeColor="text1"/>
          <w:sz w:val="24"/>
          <w:szCs w:val="24"/>
        </w:rPr>
        <w:t xml:space="preserve"> </w:t>
      </w:r>
      <w:r w:rsidRPr="00514BE4">
        <w:rPr>
          <w:b/>
          <w:bCs/>
          <w:color w:val="000000" w:themeColor="text1"/>
          <w:sz w:val="24"/>
          <w:szCs w:val="24"/>
        </w:rPr>
        <w:t>reasonable velocities. Therefore, it has a competitive advantage because of its uncommon</w:t>
      </w:r>
      <w:r w:rsidR="004E159C">
        <w:rPr>
          <w:b/>
          <w:bCs/>
          <w:color w:val="000000" w:themeColor="text1"/>
          <w:sz w:val="24"/>
          <w:szCs w:val="24"/>
        </w:rPr>
        <w:t xml:space="preserve"> </w:t>
      </w:r>
      <w:r w:rsidRPr="00514BE4">
        <w:rPr>
          <w:b/>
          <w:bCs/>
          <w:color w:val="000000" w:themeColor="text1"/>
          <w:sz w:val="24"/>
          <w:szCs w:val="24"/>
        </w:rPr>
        <w:t>trademark situation. Delivering a fantastic holiday for visitors is essential to hospitality (Paul,2019). Any consumer who touched them did not bring foremost swiftness usefulness offered</w:t>
      </w:r>
      <w:r w:rsidR="004E159C">
        <w:rPr>
          <w:b/>
          <w:bCs/>
          <w:color w:val="000000" w:themeColor="text1"/>
          <w:sz w:val="24"/>
          <w:szCs w:val="24"/>
        </w:rPr>
        <w:t xml:space="preserve"> </w:t>
      </w:r>
      <w:r w:rsidRPr="00514BE4">
        <w:rPr>
          <w:b/>
          <w:bCs/>
          <w:color w:val="000000" w:themeColor="text1"/>
          <w:sz w:val="24"/>
          <w:szCs w:val="24"/>
        </w:rPr>
        <w:t>the opportunity to earn their cash reimbursed by the business. Six senses brands keep a</w:t>
      </w:r>
      <w:r w:rsidR="004E159C">
        <w:rPr>
          <w:b/>
          <w:bCs/>
          <w:color w:val="000000" w:themeColor="text1"/>
          <w:sz w:val="24"/>
          <w:szCs w:val="24"/>
        </w:rPr>
        <w:t xml:space="preserve"> </w:t>
      </w:r>
      <w:proofErr w:type="gramStart"/>
      <w:r w:rsidRPr="00514BE4">
        <w:rPr>
          <w:b/>
          <w:bCs/>
          <w:color w:val="000000" w:themeColor="text1"/>
          <w:sz w:val="24"/>
          <w:szCs w:val="24"/>
        </w:rPr>
        <w:t>portion  awake</w:t>
      </w:r>
      <w:proofErr w:type="gramEnd"/>
      <w:r w:rsidRPr="00514BE4">
        <w:rPr>
          <w:b/>
          <w:bCs/>
          <w:color w:val="000000" w:themeColor="text1"/>
          <w:sz w:val="24"/>
          <w:szCs w:val="24"/>
        </w:rPr>
        <w:t xml:space="preserve">  on the  contest  since they  are  the best  resorts  that  deliver  a  cash  refund</w:t>
      </w:r>
      <w:r w:rsidR="004E159C">
        <w:rPr>
          <w:b/>
          <w:bCs/>
          <w:color w:val="000000" w:themeColor="text1"/>
          <w:sz w:val="24"/>
          <w:szCs w:val="24"/>
        </w:rPr>
        <w:t xml:space="preserve"> </w:t>
      </w:r>
      <w:r w:rsidRPr="00514BE4">
        <w:rPr>
          <w:b/>
          <w:bCs/>
          <w:color w:val="000000" w:themeColor="text1"/>
          <w:sz w:val="24"/>
          <w:szCs w:val="24"/>
        </w:rPr>
        <w:t xml:space="preserve">warranty. It </w:t>
      </w:r>
      <w:proofErr w:type="gramStart"/>
      <w:r w:rsidRPr="00514BE4">
        <w:rPr>
          <w:b/>
          <w:bCs/>
          <w:color w:val="000000" w:themeColor="text1"/>
          <w:sz w:val="24"/>
          <w:szCs w:val="24"/>
        </w:rPr>
        <w:t>entices  a</w:t>
      </w:r>
      <w:proofErr w:type="gramEnd"/>
      <w:r w:rsidRPr="00514BE4">
        <w:rPr>
          <w:b/>
          <w:bCs/>
          <w:color w:val="000000" w:themeColor="text1"/>
          <w:sz w:val="24"/>
          <w:szCs w:val="24"/>
        </w:rPr>
        <w:t xml:space="preserve">  constant  creek of clients because   of   the increased anticipation   its</w:t>
      </w:r>
      <w:r w:rsidR="004E159C">
        <w:rPr>
          <w:b/>
          <w:bCs/>
          <w:color w:val="000000" w:themeColor="text1"/>
          <w:sz w:val="24"/>
          <w:szCs w:val="24"/>
        </w:rPr>
        <w:t xml:space="preserve"> </w:t>
      </w:r>
      <w:r w:rsidRPr="00514BE4">
        <w:rPr>
          <w:b/>
          <w:bCs/>
          <w:color w:val="000000" w:themeColor="text1"/>
          <w:sz w:val="24"/>
          <w:szCs w:val="24"/>
        </w:rPr>
        <w:t>consumers have for the grade of the benefit they will convey (</w:t>
      </w:r>
      <w:proofErr w:type="spellStart"/>
      <w:r w:rsidRPr="00514BE4">
        <w:rPr>
          <w:b/>
          <w:bCs/>
          <w:color w:val="000000" w:themeColor="text1"/>
          <w:sz w:val="24"/>
          <w:szCs w:val="24"/>
        </w:rPr>
        <w:t>Spinoglio</w:t>
      </w:r>
      <w:proofErr w:type="spellEnd"/>
      <w:r w:rsidRPr="00514BE4">
        <w:rPr>
          <w:b/>
          <w:bCs/>
          <w:color w:val="000000" w:themeColor="text1"/>
          <w:sz w:val="24"/>
          <w:szCs w:val="24"/>
        </w:rPr>
        <w:t>, 2020).</w:t>
      </w:r>
    </w:p>
    <w:p w14:paraId="1A4BB817" w14:textId="0F1D4180" w:rsidR="008862EF" w:rsidRPr="008862EF" w:rsidRDefault="00514BE4" w:rsidP="008862EF">
      <w:pPr>
        <w:rPr>
          <w:b/>
          <w:bCs/>
          <w:color w:val="000000" w:themeColor="text1"/>
          <w:sz w:val="24"/>
          <w:szCs w:val="24"/>
        </w:rPr>
      </w:pPr>
      <w:r w:rsidRPr="00514BE4">
        <w:rPr>
          <w:b/>
          <w:bCs/>
          <w:color w:val="000000" w:themeColor="text1"/>
          <w:sz w:val="24"/>
          <w:szCs w:val="24"/>
        </w:rPr>
        <w:t>Moxy global resort is not just a leading franchisor, operator, and residence claim but even the</w:t>
      </w:r>
      <w:r w:rsidR="002E5140">
        <w:rPr>
          <w:b/>
          <w:bCs/>
          <w:color w:val="000000" w:themeColor="text1"/>
          <w:sz w:val="24"/>
          <w:szCs w:val="24"/>
        </w:rPr>
        <w:t xml:space="preserve"> </w:t>
      </w:r>
      <w:r w:rsidRPr="00514BE4">
        <w:rPr>
          <w:b/>
          <w:bCs/>
          <w:color w:val="000000" w:themeColor="text1"/>
          <w:sz w:val="24"/>
          <w:szCs w:val="24"/>
        </w:rPr>
        <w:t>earth's largest resort chain in times of the digit of chambers it shows. It has a commanding</w:t>
      </w:r>
      <w:r w:rsidR="002E5140">
        <w:rPr>
          <w:b/>
          <w:bCs/>
          <w:color w:val="000000" w:themeColor="text1"/>
          <w:sz w:val="24"/>
          <w:szCs w:val="24"/>
        </w:rPr>
        <w:t xml:space="preserve"> </w:t>
      </w:r>
      <w:r w:rsidRPr="00514BE4">
        <w:rPr>
          <w:b/>
          <w:bCs/>
          <w:color w:val="000000" w:themeColor="text1"/>
          <w:sz w:val="24"/>
          <w:szCs w:val="24"/>
        </w:rPr>
        <w:t xml:space="preserve">demand   claim   regarding   </w:t>
      </w:r>
      <w:proofErr w:type="gramStart"/>
      <w:r w:rsidRPr="00514BE4">
        <w:rPr>
          <w:b/>
          <w:bCs/>
          <w:color w:val="000000" w:themeColor="text1"/>
          <w:sz w:val="24"/>
          <w:szCs w:val="24"/>
        </w:rPr>
        <w:t>the  scope</w:t>
      </w:r>
      <w:proofErr w:type="gramEnd"/>
      <w:r w:rsidRPr="00514BE4">
        <w:rPr>
          <w:b/>
          <w:bCs/>
          <w:color w:val="000000" w:themeColor="text1"/>
          <w:sz w:val="24"/>
          <w:szCs w:val="24"/>
        </w:rPr>
        <w:t xml:space="preserve">   and  profundity   of  its   investment   holding,   managing</w:t>
      </w:r>
      <w:r w:rsidR="002E5140">
        <w:rPr>
          <w:b/>
          <w:bCs/>
          <w:color w:val="000000" w:themeColor="text1"/>
          <w:sz w:val="24"/>
          <w:szCs w:val="24"/>
        </w:rPr>
        <w:t xml:space="preserve"> </w:t>
      </w:r>
      <w:r w:rsidRPr="00514BE4">
        <w:rPr>
          <w:b/>
          <w:bCs/>
          <w:color w:val="000000" w:themeColor="text1"/>
          <w:sz w:val="24"/>
          <w:szCs w:val="24"/>
        </w:rPr>
        <w:t>abilities, and web of franchisees. As the Six senses in the resort enterprise to deliver clients</w:t>
      </w:r>
      <w:r w:rsidR="00A5645E">
        <w:rPr>
          <w:b/>
          <w:bCs/>
          <w:color w:val="000000" w:themeColor="text1"/>
          <w:sz w:val="24"/>
          <w:szCs w:val="24"/>
        </w:rPr>
        <w:t xml:space="preserve"> </w:t>
      </w:r>
      <w:r w:rsidRPr="00514BE4">
        <w:rPr>
          <w:b/>
          <w:bCs/>
          <w:color w:val="000000" w:themeColor="text1"/>
          <w:sz w:val="24"/>
          <w:szCs w:val="24"/>
        </w:rPr>
        <w:t>the   comfort   of   online   booking,   Moxy   has   reaped   the   advantages   of   digital   commerce</w:t>
      </w:r>
      <w:r w:rsidR="00A5645E">
        <w:rPr>
          <w:b/>
          <w:bCs/>
          <w:color w:val="000000" w:themeColor="text1"/>
          <w:sz w:val="24"/>
          <w:szCs w:val="24"/>
        </w:rPr>
        <w:t xml:space="preserve"> </w:t>
      </w:r>
      <w:r w:rsidRPr="00514BE4">
        <w:rPr>
          <w:b/>
          <w:bCs/>
          <w:color w:val="000000" w:themeColor="text1"/>
          <w:sz w:val="24"/>
          <w:szCs w:val="24"/>
        </w:rPr>
        <w:t>possibility to grow earning</w:t>
      </w:r>
      <w:r w:rsidR="005B0103">
        <w:rPr>
          <w:b/>
          <w:bCs/>
          <w:color w:val="000000" w:themeColor="text1"/>
          <w:sz w:val="24"/>
          <w:szCs w:val="24"/>
        </w:rPr>
        <w:t>.</w:t>
      </w:r>
    </w:p>
    <w:p w14:paraId="0830EE0E" w14:textId="373FE650" w:rsidR="007479B5" w:rsidRPr="007479B5" w:rsidRDefault="008862EF" w:rsidP="007479B5">
      <w:pPr>
        <w:rPr>
          <w:b/>
          <w:bCs/>
          <w:color w:val="000000" w:themeColor="text1"/>
          <w:sz w:val="24"/>
          <w:szCs w:val="24"/>
        </w:rPr>
      </w:pPr>
      <w:r w:rsidRPr="008862EF">
        <w:rPr>
          <w:b/>
          <w:bCs/>
          <w:color w:val="000000" w:themeColor="text1"/>
          <w:sz w:val="24"/>
          <w:szCs w:val="24"/>
        </w:rPr>
        <w:t>marketing tactics and communication strategy in the market (Smith and Zook, 2019). Among</w:t>
      </w:r>
      <w:r w:rsidR="00723527">
        <w:rPr>
          <w:b/>
          <w:bCs/>
          <w:color w:val="000000" w:themeColor="text1"/>
          <w:sz w:val="24"/>
          <w:szCs w:val="24"/>
        </w:rPr>
        <w:t xml:space="preserve"> </w:t>
      </w:r>
      <w:r w:rsidRPr="008862EF">
        <w:rPr>
          <w:b/>
          <w:bCs/>
          <w:color w:val="000000" w:themeColor="text1"/>
          <w:sz w:val="24"/>
          <w:szCs w:val="24"/>
        </w:rPr>
        <w:t>the most suitable marketing communication strategies, their branding, promotional ads and</w:t>
      </w:r>
      <w:r w:rsidR="00723527">
        <w:rPr>
          <w:b/>
          <w:bCs/>
          <w:color w:val="000000" w:themeColor="text1"/>
          <w:sz w:val="24"/>
          <w:szCs w:val="24"/>
        </w:rPr>
        <w:t xml:space="preserve"> </w:t>
      </w:r>
      <w:r w:rsidRPr="008862EF">
        <w:rPr>
          <w:b/>
          <w:bCs/>
          <w:color w:val="000000" w:themeColor="text1"/>
          <w:sz w:val="24"/>
          <w:szCs w:val="24"/>
        </w:rPr>
        <w:t>website advertising, and social media networking constitute a significant portion (</w:t>
      </w:r>
      <w:proofErr w:type="spellStart"/>
      <w:r w:rsidRPr="008862EF">
        <w:rPr>
          <w:b/>
          <w:bCs/>
          <w:color w:val="000000" w:themeColor="text1"/>
          <w:sz w:val="24"/>
          <w:szCs w:val="24"/>
        </w:rPr>
        <w:t>Bowie,Buttle</w:t>
      </w:r>
      <w:proofErr w:type="spellEnd"/>
      <w:r w:rsidRPr="008862EF">
        <w:rPr>
          <w:b/>
          <w:bCs/>
          <w:color w:val="000000" w:themeColor="text1"/>
          <w:sz w:val="24"/>
          <w:szCs w:val="24"/>
        </w:rPr>
        <w:t xml:space="preserve">,   Brookes,   and   </w:t>
      </w:r>
      <w:proofErr w:type="spellStart"/>
      <w:r w:rsidRPr="008862EF">
        <w:rPr>
          <w:b/>
          <w:bCs/>
          <w:color w:val="000000" w:themeColor="text1"/>
          <w:sz w:val="24"/>
          <w:szCs w:val="24"/>
        </w:rPr>
        <w:t>Mariussen</w:t>
      </w:r>
      <w:proofErr w:type="spellEnd"/>
      <w:r w:rsidRPr="008862EF">
        <w:rPr>
          <w:b/>
          <w:bCs/>
          <w:color w:val="000000" w:themeColor="text1"/>
          <w:sz w:val="24"/>
          <w:szCs w:val="24"/>
        </w:rPr>
        <w:t>,   2016).   Both   Moxy   and   Six   Senses   rely   on   the   ever-</w:t>
      </w:r>
      <w:r w:rsidR="007479B5" w:rsidRPr="007479B5">
        <w:rPr>
          <w:b/>
          <w:bCs/>
          <w:color w:val="000000" w:themeColor="text1"/>
          <w:sz w:val="24"/>
          <w:szCs w:val="24"/>
        </w:rPr>
        <w:t>expanding market of social media advertising platforms and web advertisement to attract</w:t>
      </w:r>
      <w:r w:rsidR="007479B5">
        <w:rPr>
          <w:b/>
          <w:bCs/>
          <w:color w:val="000000" w:themeColor="text1"/>
          <w:sz w:val="24"/>
          <w:szCs w:val="24"/>
        </w:rPr>
        <w:t xml:space="preserve"> </w:t>
      </w:r>
      <w:r w:rsidR="007479B5" w:rsidRPr="007479B5">
        <w:rPr>
          <w:b/>
          <w:bCs/>
          <w:color w:val="000000" w:themeColor="text1"/>
          <w:sz w:val="24"/>
          <w:szCs w:val="24"/>
        </w:rPr>
        <w:t>their customers</w:t>
      </w:r>
      <w:r w:rsidR="007C63A5">
        <w:rPr>
          <w:b/>
          <w:bCs/>
          <w:color w:val="000000" w:themeColor="text1"/>
          <w:sz w:val="24"/>
          <w:szCs w:val="24"/>
        </w:rPr>
        <w:t>.</w:t>
      </w:r>
    </w:p>
    <w:p w14:paraId="7F13D666" w14:textId="58294E8D" w:rsidR="008862EF" w:rsidRPr="008862EF" w:rsidRDefault="008862EF" w:rsidP="008862EF">
      <w:pPr>
        <w:rPr>
          <w:b/>
          <w:bCs/>
          <w:color w:val="000000" w:themeColor="text1"/>
          <w:sz w:val="24"/>
          <w:szCs w:val="24"/>
        </w:rPr>
      </w:pPr>
    </w:p>
    <w:p w14:paraId="01E30EDE" w14:textId="7EBE1E74" w:rsidR="001D037F" w:rsidRDefault="001D037F">
      <w:pPr>
        <w:rPr>
          <w:b/>
          <w:bCs/>
          <w:color w:val="000000" w:themeColor="text1"/>
          <w:sz w:val="24"/>
          <w:szCs w:val="24"/>
        </w:rPr>
      </w:pPr>
    </w:p>
    <w:p w14:paraId="5EA3571B" w14:textId="3B51873E" w:rsidR="001D037F" w:rsidRDefault="001D037F">
      <w:pPr>
        <w:rPr>
          <w:b/>
          <w:bCs/>
          <w:color w:val="000000" w:themeColor="text1"/>
          <w:sz w:val="24"/>
          <w:szCs w:val="24"/>
        </w:rPr>
      </w:pPr>
    </w:p>
    <w:p w14:paraId="41BE2699" w14:textId="36DB8397" w:rsidR="001D037F" w:rsidRDefault="001D037F">
      <w:pPr>
        <w:rPr>
          <w:b/>
          <w:bCs/>
          <w:color w:val="000000" w:themeColor="text1"/>
          <w:sz w:val="24"/>
          <w:szCs w:val="24"/>
        </w:rPr>
      </w:pPr>
    </w:p>
    <w:p w14:paraId="1E5400B0" w14:textId="77777777" w:rsidR="001D037F" w:rsidRPr="00C062A7" w:rsidRDefault="001D037F">
      <w:pPr>
        <w:rPr>
          <w:b/>
          <w:bCs/>
          <w:color w:val="000000" w:themeColor="text1"/>
          <w:sz w:val="24"/>
          <w:szCs w:val="24"/>
        </w:rPr>
      </w:pPr>
    </w:p>
    <w:p w14:paraId="13DE65C5" w14:textId="55F2EBFD" w:rsidR="004850DF" w:rsidRPr="00C062A7" w:rsidRDefault="004850DF">
      <w:pPr>
        <w:rPr>
          <w:b/>
          <w:bCs/>
          <w:color w:val="000000" w:themeColor="text1"/>
          <w:sz w:val="24"/>
          <w:szCs w:val="24"/>
        </w:rPr>
      </w:pPr>
    </w:p>
    <w:p w14:paraId="6354364E" w14:textId="30B42FAB" w:rsidR="004850DF" w:rsidRPr="00C062A7" w:rsidRDefault="004850DF">
      <w:pPr>
        <w:rPr>
          <w:b/>
          <w:bCs/>
          <w:color w:val="000000" w:themeColor="text1"/>
          <w:sz w:val="24"/>
          <w:szCs w:val="24"/>
        </w:rPr>
      </w:pPr>
    </w:p>
    <w:p w14:paraId="0B958B17" w14:textId="77777777" w:rsidR="004850DF" w:rsidRPr="00C062A7" w:rsidRDefault="004850DF">
      <w:pPr>
        <w:rPr>
          <w:b/>
          <w:bCs/>
          <w:color w:val="000000" w:themeColor="text1"/>
          <w:sz w:val="24"/>
          <w:szCs w:val="24"/>
        </w:rPr>
      </w:pPr>
    </w:p>
    <w:p w14:paraId="7C39A2E4" w14:textId="77777777" w:rsidR="000F5FDF" w:rsidRDefault="00652500">
      <w:pPr>
        <w:rPr>
          <w:b/>
          <w:bCs/>
          <w:color w:val="00B050"/>
          <w:sz w:val="24"/>
          <w:szCs w:val="24"/>
        </w:rPr>
      </w:pPr>
      <w:r>
        <w:rPr>
          <w:b/>
          <w:bCs/>
          <w:color w:val="00B050"/>
          <w:sz w:val="24"/>
          <w:szCs w:val="24"/>
        </w:rPr>
        <w:t xml:space="preserve">                                                              </w:t>
      </w:r>
    </w:p>
    <w:p w14:paraId="7135E12A" w14:textId="77777777" w:rsidR="000F5FDF" w:rsidRDefault="000F5FDF">
      <w:pPr>
        <w:rPr>
          <w:b/>
          <w:bCs/>
          <w:color w:val="00B050"/>
          <w:sz w:val="24"/>
          <w:szCs w:val="24"/>
        </w:rPr>
      </w:pPr>
    </w:p>
    <w:p w14:paraId="537D38ED" w14:textId="77777777" w:rsidR="000F5FDF" w:rsidRDefault="000F5FDF">
      <w:pPr>
        <w:rPr>
          <w:b/>
          <w:bCs/>
          <w:color w:val="00B050"/>
          <w:sz w:val="24"/>
          <w:szCs w:val="24"/>
        </w:rPr>
      </w:pPr>
    </w:p>
    <w:p w14:paraId="3F57DA05" w14:textId="3B0BEC83" w:rsidR="003B54DB" w:rsidRDefault="00652500">
      <w:pPr>
        <w:rPr>
          <w:sz w:val="32"/>
          <w:szCs w:val="32"/>
        </w:rPr>
      </w:pPr>
      <w:r>
        <w:rPr>
          <w:b/>
          <w:bCs/>
          <w:color w:val="00B050"/>
          <w:sz w:val="24"/>
          <w:szCs w:val="24"/>
        </w:rPr>
        <w:lastRenderedPageBreak/>
        <w:t xml:space="preserve">  </w:t>
      </w:r>
      <w:r w:rsidRPr="001A6ED3">
        <w:rPr>
          <w:color w:val="00B050"/>
          <w:sz w:val="28"/>
          <w:szCs w:val="28"/>
        </w:rPr>
        <w:t>P</w:t>
      </w:r>
      <w:r w:rsidR="001A6ED3" w:rsidRPr="001A6ED3">
        <w:rPr>
          <w:color w:val="00B050"/>
          <w:sz w:val="28"/>
          <w:szCs w:val="28"/>
        </w:rPr>
        <w:t xml:space="preserve">estel </w:t>
      </w:r>
      <w:r w:rsidR="007819BF">
        <w:rPr>
          <w:color w:val="00B050"/>
          <w:sz w:val="28"/>
          <w:szCs w:val="28"/>
        </w:rPr>
        <w:t xml:space="preserve">analyses </w:t>
      </w:r>
      <w:r w:rsidR="00861ABD">
        <w:rPr>
          <w:b/>
          <w:bCs/>
          <w:sz w:val="28"/>
          <w:szCs w:val="28"/>
        </w:rPr>
        <w:t>Moxy</w:t>
      </w:r>
      <w:r w:rsidR="00AC0FC8" w:rsidRPr="00AC0FC8">
        <w:rPr>
          <w:b/>
          <w:bCs/>
          <w:sz w:val="28"/>
          <w:szCs w:val="28"/>
        </w:rPr>
        <w:t xml:space="preserve">     </w:t>
      </w:r>
      <w:r w:rsidR="007F05E0">
        <w:rPr>
          <w:b/>
          <w:bCs/>
          <w:sz w:val="28"/>
          <w:szCs w:val="28"/>
        </w:rPr>
        <w:t>and</w:t>
      </w:r>
      <w:r w:rsidR="003B54DB">
        <w:rPr>
          <w:b/>
          <w:bCs/>
          <w:sz w:val="28"/>
          <w:szCs w:val="28"/>
        </w:rPr>
        <w:t xml:space="preserve"> </w:t>
      </w:r>
      <w:r w:rsidR="00C84E5B">
        <w:rPr>
          <w:b/>
          <w:bCs/>
          <w:sz w:val="28"/>
          <w:szCs w:val="28"/>
        </w:rPr>
        <w:t xml:space="preserve">six </w:t>
      </w:r>
      <w:proofErr w:type="gramStart"/>
      <w:r w:rsidR="00C84E5B">
        <w:rPr>
          <w:b/>
          <w:bCs/>
          <w:sz w:val="28"/>
          <w:szCs w:val="28"/>
        </w:rPr>
        <w:t>sense</w:t>
      </w:r>
      <w:proofErr w:type="gramEnd"/>
      <w:r w:rsidR="003B54DB">
        <w:rPr>
          <w:sz w:val="32"/>
          <w:szCs w:val="32"/>
        </w:rPr>
        <w:t xml:space="preserve"> </w:t>
      </w:r>
    </w:p>
    <w:p w14:paraId="7645CFF3" w14:textId="77777777" w:rsidR="00010B3B" w:rsidRDefault="00010B3B">
      <w:pPr>
        <w:rPr>
          <w:sz w:val="32"/>
          <w:szCs w:val="32"/>
        </w:rPr>
      </w:pPr>
    </w:p>
    <w:p w14:paraId="2AB33AF3" w14:textId="77777777" w:rsidR="00010B3B" w:rsidRDefault="00010B3B">
      <w:pPr>
        <w:rPr>
          <w:sz w:val="32"/>
          <w:szCs w:val="32"/>
        </w:rPr>
      </w:pPr>
    </w:p>
    <w:p w14:paraId="4405AE93" w14:textId="6F47A5DE" w:rsidR="00D5644F" w:rsidRPr="0039084F" w:rsidRDefault="003B54DB">
      <w:pPr>
        <w:rPr>
          <w:color w:val="00B050"/>
          <w:sz w:val="24"/>
          <w:szCs w:val="24"/>
        </w:rPr>
      </w:pPr>
      <w:r>
        <w:rPr>
          <w:sz w:val="32"/>
          <w:szCs w:val="32"/>
        </w:rPr>
        <w:t>political</w:t>
      </w:r>
      <w:r w:rsidR="002E3596">
        <w:rPr>
          <w:sz w:val="32"/>
          <w:szCs w:val="32"/>
        </w:rPr>
        <w:t>:</w:t>
      </w:r>
      <w:r w:rsidR="0039084F">
        <w:rPr>
          <w:sz w:val="32"/>
          <w:szCs w:val="32"/>
        </w:rPr>
        <w:t xml:space="preserve"> </w:t>
      </w:r>
    </w:p>
    <w:p w14:paraId="3D79882B" w14:textId="35BA8B75" w:rsidR="003E459A" w:rsidRPr="00B41CCD" w:rsidRDefault="001D1516">
      <w:pPr>
        <w:rPr>
          <w:sz w:val="24"/>
          <w:szCs w:val="24"/>
        </w:rPr>
      </w:pPr>
      <w:r w:rsidRPr="001410CA">
        <w:rPr>
          <w:sz w:val="24"/>
          <w:szCs w:val="24"/>
        </w:rPr>
        <w:t xml:space="preserve"> </w:t>
      </w:r>
      <w:r w:rsidR="00886B34">
        <w:rPr>
          <w:sz w:val="24"/>
          <w:szCs w:val="24"/>
        </w:rPr>
        <w:t>Ukraine and Russia war</w:t>
      </w:r>
      <w:r w:rsidR="004737B4">
        <w:rPr>
          <w:sz w:val="24"/>
          <w:szCs w:val="24"/>
        </w:rPr>
        <w:t xml:space="preserve"> </w:t>
      </w:r>
      <w:proofErr w:type="spellStart"/>
      <w:r w:rsidR="004737B4">
        <w:rPr>
          <w:sz w:val="24"/>
          <w:szCs w:val="24"/>
        </w:rPr>
        <w:t>its</w:t>
      </w:r>
      <w:proofErr w:type="spellEnd"/>
      <w:r w:rsidR="004737B4">
        <w:rPr>
          <w:sz w:val="24"/>
          <w:szCs w:val="24"/>
        </w:rPr>
        <w:t xml:space="preserve"> </w:t>
      </w:r>
      <w:r w:rsidR="00523719">
        <w:rPr>
          <w:sz w:val="24"/>
          <w:szCs w:val="24"/>
        </w:rPr>
        <w:t xml:space="preserve">an </w:t>
      </w:r>
      <w:r w:rsidR="00A0034C">
        <w:rPr>
          <w:sz w:val="24"/>
          <w:szCs w:val="24"/>
        </w:rPr>
        <w:t xml:space="preserve">impact </w:t>
      </w:r>
      <w:r w:rsidR="007819BF">
        <w:rPr>
          <w:sz w:val="24"/>
          <w:szCs w:val="24"/>
        </w:rPr>
        <w:t>on</w:t>
      </w:r>
      <w:r w:rsidR="00A0034C">
        <w:rPr>
          <w:sz w:val="24"/>
          <w:szCs w:val="24"/>
        </w:rPr>
        <w:t xml:space="preserve"> </w:t>
      </w:r>
      <w:r w:rsidR="007819BF">
        <w:rPr>
          <w:sz w:val="24"/>
          <w:szCs w:val="24"/>
        </w:rPr>
        <w:t xml:space="preserve">the </w:t>
      </w:r>
      <w:r w:rsidR="00523719">
        <w:rPr>
          <w:sz w:val="24"/>
          <w:szCs w:val="24"/>
        </w:rPr>
        <w:t>economy</w:t>
      </w:r>
      <w:r w:rsidR="00A0034C">
        <w:rPr>
          <w:sz w:val="24"/>
          <w:szCs w:val="24"/>
        </w:rPr>
        <w:t xml:space="preserve"> through energy</w:t>
      </w:r>
      <w:r w:rsidR="00523719">
        <w:rPr>
          <w:sz w:val="24"/>
          <w:szCs w:val="24"/>
        </w:rPr>
        <w:t>,</w:t>
      </w:r>
      <w:r w:rsidR="00B96AFC">
        <w:rPr>
          <w:sz w:val="24"/>
          <w:szCs w:val="24"/>
        </w:rPr>
        <w:t xml:space="preserve"> </w:t>
      </w:r>
      <w:r w:rsidR="005B2CB6">
        <w:rPr>
          <w:sz w:val="24"/>
          <w:szCs w:val="24"/>
        </w:rPr>
        <w:t>financial trade</w:t>
      </w:r>
      <w:r w:rsidR="007819BF">
        <w:rPr>
          <w:sz w:val="24"/>
          <w:szCs w:val="24"/>
        </w:rPr>
        <w:t>,</w:t>
      </w:r>
      <w:r w:rsidR="00523719">
        <w:rPr>
          <w:sz w:val="24"/>
          <w:szCs w:val="24"/>
        </w:rPr>
        <w:t xml:space="preserve"> and </w:t>
      </w:r>
      <w:r w:rsidR="005B2CB6">
        <w:rPr>
          <w:sz w:val="24"/>
          <w:szCs w:val="24"/>
        </w:rPr>
        <w:t>supply chains</w:t>
      </w:r>
      <w:r w:rsidR="00282979">
        <w:rPr>
          <w:sz w:val="24"/>
          <w:szCs w:val="24"/>
        </w:rPr>
        <w:t>.</w:t>
      </w:r>
    </w:p>
    <w:p w14:paraId="45279B41" w14:textId="1E6CE06C" w:rsidR="003E459A" w:rsidRPr="00F4559B" w:rsidRDefault="008E4F53">
      <w:pPr>
        <w:rPr>
          <w:sz w:val="24"/>
          <w:szCs w:val="24"/>
        </w:rPr>
      </w:pPr>
      <w:r>
        <w:rPr>
          <w:sz w:val="32"/>
          <w:szCs w:val="32"/>
        </w:rPr>
        <w:t>Economic:</w:t>
      </w:r>
      <w:r w:rsidR="000A63A7">
        <w:rPr>
          <w:sz w:val="32"/>
          <w:szCs w:val="32"/>
        </w:rPr>
        <w:t xml:space="preserve"> </w:t>
      </w:r>
      <w:r w:rsidR="004174D6" w:rsidRPr="000A63A7">
        <w:rPr>
          <w:sz w:val="24"/>
          <w:szCs w:val="24"/>
        </w:rPr>
        <w:t>R</w:t>
      </w:r>
      <w:r w:rsidR="000A63A7" w:rsidRPr="000A63A7">
        <w:rPr>
          <w:sz w:val="24"/>
          <w:szCs w:val="24"/>
        </w:rPr>
        <w:t xml:space="preserve">ising </w:t>
      </w:r>
      <w:r w:rsidR="005B2CB6">
        <w:rPr>
          <w:sz w:val="24"/>
          <w:szCs w:val="24"/>
        </w:rPr>
        <w:t>prices</w:t>
      </w:r>
      <w:r w:rsidR="000A63A7" w:rsidRPr="000A63A7">
        <w:rPr>
          <w:sz w:val="24"/>
          <w:szCs w:val="24"/>
        </w:rPr>
        <w:t xml:space="preserve"> and scarcity of supplies</w:t>
      </w:r>
      <w:r w:rsidR="000A63A7">
        <w:rPr>
          <w:sz w:val="32"/>
          <w:szCs w:val="32"/>
        </w:rPr>
        <w:t xml:space="preserve"> </w:t>
      </w:r>
      <w:r w:rsidR="002A244C" w:rsidRPr="00F4559B">
        <w:rPr>
          <w:sz w:val="24"/>
          <w:szCs w:val="24"/>
        </w:rPr>
        <w:t xml:space="preserve">its reducing </w:t>
      </w:r>
      <w:r w:rsidR="005B2CB6" w:rsidRPr="00F4559B">
        <w:rPr>
          <w:sz w:val="24"/>
          <w:szCs w:val="24"/>
        </w:rPr>
        <w:t>tourists</w:t>
      </w:r>
      <w:r w:rsidR="002A244C" w:rsidRPr="00F4559B">
        <w:rPr>
          <w:sz w:val="24"/>
          <w:szCs w:val="24"/>
        </w:rPr>
        <w:t>.</w:t>
      </w:r>
    </w:p>
    <w:p w14:paraId="7A089009" w14:textId="4FD85714" w:rsidR="003E459A" w:rsidRPr="00F4559B" w:rsidRDefault="00CC6BE2">
      <w:pPr>
        <w:rPr>
          <w:sz w:val="24"/>
          <w:szCs w:val="24"/>
        </w:rPr>
      </w:pPr>
      <w:r w:rsidRPr="00B715FC">
        <w:rPr>
          <w:sz w:val="32"/>
          <w:szCs w:val="32"/>
        </w:rPr>
        <w:t>Social</w:t>
      </w:r>
      <w:r w:rsidRPr="00F4559B">
        <w:rPr>
          <w:sz w:val="24"/>
          <w:szCs w:val="24"/>
        </w:rPr>
        <w:t xml:space="preserve">: </w:t>
      </w:r>
      <w:r w:rsidR="004062EF">
        <w:rPr>
          <w:sz w:val="24"/>
          <w:szCs w:val="24"/>
        </w:rPr>
        <w:t>It</w:t>
      </w:r>
      <w:r w:rsidR="00B87015" w:rsidRPr="00F4559B">
        <w:rPr>
          <w:sz w:val="24"/>
          <w:szCs w:val="24"/>
        </w:rPr>
        <w:t xml:space="preserve"> relate</w:t>
      </w:r>
      <w:r w:rsidR="006C10F9" w:rsidRPr="00F4559B">
        <w:rPr>
          <w:sz w:val="24"/>
          <w:szCs w:val="24"/>
        </w:rPr>
        <w:t xml:space="preserve">s to the </w:t>
      </w:r>
      <w:r w:rsidR="00627F63" w:rsidRPr="00F4559B">
        <w:rPr>
          <w:sz w:val="24"/>
          <w:szCs w:val="24"/>
        </w:rPr>
        <w:t xml:space="preserve">socioeconomic </w:t>
      </w:r>
      <w:r w:rsidR="007C1472" w:rsidRPr="00F4559B">
        <w:rPr>
          <w:sz w:val="24"/>
          <w:szCs w:val="24"/>
        </w:rPr>
        <w:t xml:space="preserve">environment of a </w:t>
      </w:r>
      <w:r w:rsidR="001E53C5" w:rsidRPr="00F4559B">
        <w:rPr>
          <w:sz w:val="24"/>
          <w:szCs w:val="24"/>
        </w:rPr>
        <w:t>given</w:t>
      </w:r>
      <w:r w:rsidR="007C1472" w:rsidRPr="00F4559B">
        <w:rPr>
          <w:sz w:val="24"/>
          <w:szCs w:val="24"/>
        </w:rPr>
        <w:t xml:space="preserve"> </w:t>
      </w:r>
      <w:r w:rsidR="001E53C5" w:rsidRPr="00F4559B">
        <w:rPr>
          <w:sz w:val="24"/>
          <w:szCs w:val="24"/>
        </w:rPr>
        <w:t xml:space="preserve">industry for a business </w:t>
      </w:r>
      <w:r w:rsidR="00AC09B0" w:rsidRPr="00F4559B">
        <w:rPr>
          <w:sz w:val="24"/>
          <w:szCs w:val="24"/>
        </w:rPr>
        <w:t xml:space="preserve">to understand how consumer needs are shaped and what brings them to the market for </w:t>
      </w:r>
      <w:r w:rsidR="00F4559B">
        <w:rPr>
          <w:sz w:val="24"/>
          <w:szCs w:val="24"/>
        </w:rPr>
        <w:t>purchase.</w:t>
      </w:r>
      <w:r w:rsidR="00AC09B0" w:rsidRPr="00F4559B">
        <w:rPr>
          <w:sz w:val="24"/>
          <w:szCs w:val="24"/>
        </w:rPr>
        <w:t xml:space="preserve">  </w:t>
      </w:r>
      <w:r w:rsidR="001E53C5" w:rsidRPr="00F4559B">
        <w:rPr>
          <w:sz w:val="24"/>
          <w:szCs w:val="24"/>
        </w:rPr>
        <w:t xml:space="preserve"> </w:t>
      </w:r>
    </w:p>
    <w:p w14:paraId="0EACBE8D" w14:textId="6E2153FD" w:rsidR="004D3FF5" w:rsidRPr="00E74C8E" w:rsidRDefault="004D3FF5">
      <w:pPr>
        <w:rPr>
          <w:sz w:val="24"/>
          <w:szCs w:val="24"/>
        </w:rPr>
      </w:pPr>
      <w:r>
        <w:rPr>
          <w:sz w:val="32"/>
          <w:szCs w:val="32"/>
        </w:rPr>
        <w:t xml:space="preserve"> Technological</w:t>
      </w:r>
      <w:r w:rsidR="00913282">
        <w:rPr>
          <w:sz w:val="32"/>
          <w:szCs w:val="32"/>
        </w:rPr>
        <w:t xml:space="preserve">: </w:t>
      </w:r>
      <w:r w:rsidR="00E74C8E" w:rsidRPr="00E74C8E">
        <w:rPr>
          <w:sz w:val="24"/>
          <w:szCs w:val="24"/>
        </w:rPr>
        <w:t>Online rental businesses like Airbnb, which allow private individuals to rent their homes or rooms directly to tourists, have the potential to have a significant influence on the hotel industry.</w:t>
      </w:r>
    </w:p>
    <w:p w14:paraId="2AD08964" w14:textId="2D4536CE" w:rsidR="003E7E80" w:rsidRPr="00167B2E" w:rsidRDefault="00B715FC">
      <w:pPr>
        <w:rPr>
          <w:sz w:val="24"/>
          <w:szCs w:val="24"/>
        </w:rPr>
      </w:pPr>
      <w:r>
        <w:rPr>
          <w:sz w:val="32"/>
          <w:szCs w:val="32"/>
        </w:rPr>
        <w:t>Legal:</w:t>
      </w:r>
      <w:r w:rsidR="00167B2E" w:rsidRPr="00167B2E">
        <w:rPr>
          <w:rFonts w:ascii="Raleway" w:hAnsi="Raleway"/>
          <w:color w:val="666666"/>
          <w:shd w:val="clear" w:color="auto" w:fill="FFFFFF"/>
        </w:rPr>
        <w:t xml:space="preserve"> </w:t>
      </w:r>
      <w:r w:rsidR="00167B2E" w:rsidRPr="00167B2E">
        <w:rPr>
          <w:sz w:val="24"/>
          <w:szCs w:val="24"/>
        </w:rPr>
        <w:t>There has been criticism that some hosts are abusing Airbnb in some markets to run what amounts to illegal hotels. Another concern is that Airbnb hosts do not pay lodging taxes, which are a major source of revenue for some municipalities</w:t>
      </w:r>
      <w:r w:rsidR="00167B2E" w:rsidRPr="00167B2E">
        <w:rPr>
          <w:sz w:val="32"/>
          <w:szCs w:val="32"/>
        </w:rPr>
        <w:t>.</w:t>
      </w:r>
    </w:p>
    <w:p w14:paraId="2274E5A3" w14:textId="799A74AE" w:rsidR="003E459A" w:rsidRDefault="003E459A">
      <w:pPr>
        <w:rPr>
          <w:sz w:val="32"/>
          <w:szCs w:val="32"/>
        </w:rPr>
      </w:pPr>
    </w:p>
    <w:p w14:paraId="357B2894" w14:textId="72F39227" w:rsidR="003E459A" w:rsidRDefault="002E7CA2">
      <w:pPr>
        <w:rPr>
          <w:sz w:val="32"/>
          <w:szCs w:val="32"/>
        </w:rPr>
      </w:pPr>
      <w:r>
        <w:rPr>
          <w:sz w:val="32"/>
          <w:szCs w:val="32"/>
        </w:rPr>
        <w:t xml:space="preserve">                                         </w:t>
      </w:r>
      <w:r w:rsidR="0000054B">
        <w:rPr>
          <w:sz w:val="32"/>
          <w:szCs w:val="32"/>
        </w:rPr>
        <w:t xml:space="preserve">  Swot analyses </w:t>
      </w:r>
    </w:p>
    <w:p w14:paraId="50455AFB" w14:textId="3B828CF3" w:rsidR="0000054B" w:rsidRDefault="002E7CA2">
      <w:pPr>
        <w:rPr>
          <w:sz w:val="32"/>
          <w:szCs w:val="32"/>
        </w:rPr>
      </w:pPr>
      <w:r>
        <w:rPr>
          <w:sz w:val="32"/>
          <w:szCs w:val="32"/>
        </w:rPr>
        <w:t xml:space="preserve"> </w:t>
      </w:r>
      <w:r w:rsidR="008C6E98">
        <w:rPr>
          <w:sz w:val="32"/>
          <w:szCs w:val="32"/>
        </w:rPr>
        <w:t>Moxy</w:t>
      </w:r>
    </w:p>
    <w:p w14:paraId="1AFDB649" w14:textId="54660030" w:rsidR="003E459A" w:rsidRDefault="006D73EF">
      <w:pPr>
        <w:rPr>
          <w:sz w:val="24"/>
          <w:szCs w:val="24"/>
        </w:rPr>
      </w:pPr>
      <w:r>
        <w:rPr>
          <w:sz w:val="24"/>
          <w:szCs w:val="24"/>
        </w:rPr>
        <w:t>STRENGTH</w:t>
      </w:r>
      <w:r w:rsidR="00483FAB">
        <w:rPr>
          <w:sz w:val="24"/>
          <w:szCs w:val="24"/>
        </w:rPr>
        <w:t xml:space="preserve">  </w:t>
      </w:r>
    </w:p>
    <w:p w14:paraId="4A748E30" w14:textId="215D5C02" w:rsidR="00483FAB" w:rsidRPr="009A5EA8" w:rsidRDefault="00483FAB">
      <w:pPr>
        <w:rPr>
          <w:sz w:val="24"/>
          <w:szCs w:val="24"/>
        </w:rPr>
      </w:pPr>
      <w:r>
        <w:rPr>
          <w:sz w:val="24"/>
          <w:szCs w:val="24"/>
        </w:rPr>
        <w:t>Strong financial support,</w:t>
      </w:r>
      <w:r w:rsidR="00A420A7">
        <w:rPr>
          <w:sz w:val="24"/>
          <w:szCs w:val="24"/>
        </w:rPr>
        <w:t xml:space="preserve"> unprecedented</w:t>
      </w:r>
      <w:r w:rsidR="006D73EF">
        <w:rPr>
          <w:sz w:val="24"/>
          <w:szCs w:val="24"/>
        </w:rPr>
        <w:t xml:space="preserve"> </w:t>
      </w:r>
      <w:r w:rsidR="00C32E94">
        <w:rPr>
          <w:sz w:val="24"/>
          <w:szCs w:val="24"/>
        </w:rPr>
        <w:t>hotel environment,</w:t>
      </w:r>
      <w:r w:rsidR="008E377E">
        <w:rPr>
          <w:sz w:val="24"/>
          <w:szCs w:val="24"/>
        </w:rPr>
        <w:t xml:space="preserve"> </w:t>
      </w:r>
      <w:r w:rsidR="00C32E94">
        <w:rPr>
          <w:sz w:val="24"/>
          <w:szCs w:val="24"/>
        </w:rPr>
        <w:t xml:space="preserve">brand </w:t>
      </w:r>
      <w:r w:rsidR="008E377E">
        <w:rPr>
          <w:sz w:val="24"/>
          <w:szCs w:val="24"/>
        </w:rPr>
        <w:t>distinction</w:t>
      </w:r>
      <w:r w:rsidR="00AE026B">
        <w:rPr>
          <w:sz w:val="24"/>
          <w:szCs w:val="24"/>
        </w:rPr>
        <w:t xml:space="preserve"> price per value.</w:t>
      </w:r>
    </w:p>
    <w:p w14:paraId="445671A2" w14:textId="77777777" w:rsidR="00B87117" w:rsidRDefault="006D73EF">
      <w:pPr>
        <w:rPr>
          <w:sz w:val="32"/>
          <w:szCs w:val="32"/>
        </w:rPr>
      </w:pPr>
      <w:r>
        <w:rPr>
          <w:sz w:val="32"/>
          <w:szCs w:val="32"/>
        </w:rPr>
        <w:t>Weakness</w:t>
      </w:r>
    </w:p>
    <w:p w14:paraId="3F3CA8EE" w14:textId="2F95C7C7" w:rsidR="003E459A" w:rsidRDefault="00B87117">
      <w:pPr>
        <w:rPr>
          <w:sz w:val="32"/>
          <w:szCs w:val="32"/>
        </w:rPr>
      </w:pPr>
      <w:r>
        <w:rPr>
          <w:sz w:val="24"/>
          <w:szCs w:val="24"/>
        </w:rPr>
        <w:t>New brand</w:t>
      </w:r>
      <w:r w:rsidR="00214338">
        <w:rPr>
          <w:sz w:val="24"/>
          <w:szCs w:val="24"/>
        </w:rPr>
        <w:t>, low awareness in the market,</w:t>
      </w:r>
      <w:r w:rsidR="008E377E">
        <w:rPr>
          <w:sz w:val="24"/>
          <w:szCs w:val="24"/>
        </w:rPr>
        <w:t xml:space="preserve"> increasing</w:t>
      </w:r>
      <w:r w:rsidR="00214338">
        <w:rPr>
          <w:sz w:val="24"/>
          <w:szCs w:val="24"/>
        </w:rPr>
        <w:t xml:space="preserve"> </w:t>
      </w:r>
      <w:r w:rsidR="004675B7">
        <w:rPr>
          <w:sz w:val="24"/>
          <w:szCs w:val="24"/>
        </w:rPr>
        <w:t>competitive.</w:t>
      </w:r>
      <w:r w:rsidR="006D73EF">
        <w:rPr>
          <w:sz w:val="32"/>
          <w:szCs w:val="32"/>
        </w:rPr>
        <w:t xml:space="preserve"> </w:t>
      </w:r>
    </w:p>
    <w:p w14:paraId="75F277E6" w14:textId="36C8DF3A" w:rsidR="003E459A" w:rsidRDefault="009813D7">
      <w:pPr>
        <w:rPr>
          <w:sz w:val="32"/>
          <w:szCs w:val="32"/>
        </w:rPr>
      </w:pPr>
      <w:r>
        <w:rPr>
          <w:sz w:val="32"/>
          <w:szCs w:val="32"/>
        </w:rPr>
        <w:t>Opportunit</w:t>
      </w:r>
      <w:r w:rsidR="00EF3139">
        <w:rPr>
          <w:sz w:val="32"/>
          <w:szCs w:val="32"/>
        </w:rPr>
        <w:t xml:space="preserve">ies </w:t>
      </w:r>
    </w:p>
    <w:p w14:paraId="53287FD2" w14:textId="0502859A" w:rsidR="00EF3139" w:rsidRDefault="00D45C67">
      <w:pPr>
        <w:rPr>
          <w:sz w:val="24"/>
          <w:szCs w:val="24"/>
        </w:rPr>
      </w:pPr>
      <w:r>
        <w:rPr>
          <w:sz w:val="24"/>
          <w:szCs w:val="24"/>
        </w:rPr>
        <w:t>Worldwide</w:t>
      </w:r>
      <w:r w:rsidR="00EF3139">
        <w:rPr>
          <w:sz w:val="24"/>
          <w:szCs w:val="24"/>
        </w:rPr>
        <w:t xml:space="preserve"> increase in </w:t>
      </w:r>
      <w:r>
        <w:rPr>
          <w:sz w:val="24"/>
          <w:szCs w:val="24"/>
        </w:rPr>
        <w:t>lodging</w:t>
      </w:r>
      <w:r w:rsidR="00EF3139">
        <w:rPr>
          <w:sz w:val="24"/>
          <w:szCs w:val="24"/>
        </w:rPr>
        <w:t xml:space="preserve"> </w:t>
      </w:r>
      <w:r>
        <w:rPr>
          <w:sz w:val="24"/>
          <w:szCs w:val="24"/>
        </w:rPr>
        <w:t xml:space="preserve">demand </w:t>
      </w:r>
    </w:p>
    <w:p w14:paraId="1BA8CFD5" w14:textId="26CC5DA8" w:rsidR="00D45C67" w:rsidRPr="00EF3139" w:rsidRDefault="00D45C67">
      <w:pPr>
        <w:rPr>
          <w:sz w:val="24"/>
          <w:szCs w:val="24"/>
        </w:rPr>
      </w:pPr>
      <w:r>
        <w:rPr>
          <w:sz w:val="24"/>
          <w:szCs w:val="24"/>
        </w:rPr>
        <w:t>New technologies</w:t>
      </w:r>
      <w:r w:rsidR="00DB0F0D">
        <w:rPr>
          <w:sz w:val="24"/>
          <w:szCs w:val="24"/>
        </w:rPr>
        <w:t>.</w:t>
      </w:r>
    </w:p>
    <w:p w14:paraId="6E7780C5" w14:textId="3C4BA6BB" w:rsidR="003E459A" w:rsidRDefault="009311B7">
      <w:pPr>
        <w:rPr>
          <w:sz w:val="32"/>
          <w:szCs w:val="32"/>
        </w:rPr>
      </w:pPr>
      <w:r>
        <w:rPr>
          <w:sz w:val="32"/>
          <w:szCs w:val="32"/>
        </w:rPr>
        <w:t>Threats</w:t>
      </w:r>
    </w:p>
    <w:p w14:paraId="3D481A4B" w14:textId="7EAF6226" w:rsidR="009311B7" w:rsidRDefault="000820EA">
      <w:pPr>
        <w:rPr>
          <w:sz w:val="24"/>
          <w:szCs w:val="24"/>
        </w:rPr>
      </w:pPr>
      <w:r>
        <w:rPr>
          <w:sz w:val="24"/>
          <w:szCs w:val="24"/>
        </w:rPr>
        <w:t xml:space="preserve">More online </w:t>
      </w:r>
      <w:r w:rsidR="008E377E">
        <w:rPr>
          <w:sz w:val="24"/>
          <w:szCs w:val="24"/>
        </w:rPr>
        <w:t>alternatives</w:t>
      </w:r>
      <w:r w:rsidR="00D6030E">
        <w:rPr>
          <w:sz w:val="24"/>
          <w:szCs w:val="24"/>
        </w:rPr>
        <w:t>,</w:t>
      </w:r>
      <w:r w:rsidR="008E377E">
        <w:rPr>
          <w:sz w:val="24"/>
          <w:szCs w:val="24"/>
        </w:rPr>
        <w:t xml:space="preserve"> a </w:t>
      </w:r>
      <w:r w:rsidR="00D6030E">
        <w:rPr>
          <w:sz w:val="24"/>
          <w:szCs w:val="24"/>
        </w:rPr>
        <w:t xml:space="preserve">continuation </w:t>
      </w:r>
      <w:r w:rsidR="008E377E">
        <w:rPr>
          <w:sz w:val="24"/>
          <w:szCs w:val="24"/>
        </w:rPr>
        <w:t>of economic</w:t>
      </w:r>
      <w:r w:rsidR="00D6030E">
        <w:rPr>
          <w:sz w:val="24"/>
          <w:szCs w:val="24"/>
        </w:rPr>
        <w:t xml:space="preserve"> rec</w:t>
      </w:r>
      <w:r w:rsidR="008E377E">
        <w:rPr>
          <w:sz w:val="24"/>
          <w:szCs w:val="24"/>
        </w:rPr>
        <w:t>ession</w:t>
      </w:r>
      <w:r w:rsidR="004D2325">
        <w:rPr>
          <w:sz w:val="24"/>
          <w:szCs w:val="24"/>
        </w:rPr>
        <w:t xml:space="preserve">. </w:t>
      </w:r>
    </w:p>
    <w:p w14:paraId="29553B73" w14:textId="5BA8BC09" w:rsidR="004D2325" w:rsidRPr="0093153C" w:rsidRDefault="00643E29">
      <w:pPr>
        <w:rPr>
          <w:b/>
          <w:bCs/>
          <w:sz w:val="32"/>
          <w:szCs w:val="32"/>
        </w:rPr>
      </w:pPr>
      <w:r w:rsidRPr="0093153C">
        <w:rPr>
          <w:b/>
          <w:bCs/>
          <w:sz w:val="32"/>
          <w:szCs w:val="32"/>
        </w:rPr>
        <w:lastRenderedPageBreak/>
        <w:t>Six senses</w:t>
      </w:r>
    </w:p>
    <w:p w14:paraId="3EAE2850" w14:textId="30E4E27D" w:rsidR="003E459A" w:rsidRDefault="0093153C">
      <w:pPr>
        <w:rPr>
          <w:sz w:val="32"/>
          <w:szCs w:val="32"/>
        </w:rPr>
      </w:pPr>
      <w:r>
        <w:rPr>
          <w:sz w:val="32"/>
          <w:szCs w:val="32"/>
        </w:rPr>
        <w:t>Strength</w:t>
      </w:r>
    </w:p>
    <w:p w14:paraId="739CA64E" w14:textId="4B85F6B1" w:rsidR="000B210D" w:rsidRDefault="00D927EA" w:rsidP="000B210D">
      <w:pPr>
        <w:rPr>
          <w:sz w:val="32"/>
          <w:szCs w:val="32"/>
        </w:rPr>
      </w:pPr>
      <w:r>
        <w:rPr>
          <w:sz w:val="32"/>
          <w:szCs w:val="32"/>
        </w:rPr>
        <w:t>high</w:t>
      </w:r>
      <w:r w:rsidR="008C6E98">
        <w:rPr>
          <w:sz w:val="32"/>
          <w:szCs w:val="32"/>
        </w:rPr>
        <w:t xml:space="preserve"> margin</w:t>
      </w:r>
      <w:r>
        <w:rPr>
          <w:sz w:val="32"/>
          <w:szCs w:val="32"/>
        </w:rPr>
        <w:t xml:space="preserve">, </w:t>
      </w:r>
      <w:r w:rsidR="000B210D">
        <w:rPr>
          <w:sz w:val="32"/>
          <w:szCs w:val="32"/>
        </w:rPr>
        <w:t xml:space="preserve">environmentally </w:t>
      </w:r>
      <w:r w:rsidR="004C5F65">
        <w:rPr>
          <w:sz w:val="32"/>
          <w:szCs w:val="32"/>
        </w:rPr>
        <w:t>friendly,</w:t>
      </w:r>
    </w:p>
    <w:p w14:paraId="6D55BD63" w14:textId="077777BB" w:rsidR="004C5F65" w:rsidRDefault="00BF1199" w:rsidP="000B210D">
      <w:pPr>
        <w:rPr>
          <w:sz w:val="32"/>
          <w:szCs w:val="32"/>
        </w:rPr>
      </w:pPr>
      <w:r>
        <w:rPr>
          <w:sz w:val="32"/>
          <w:szCs w:val="32"/>
        </w:rPr>
        <w:t>weakness</w:t>
      </w:r>
    </w:p>
    <w:p w14:paraId="0E5ADFD5" w14:textId="5156A183" w:rsidR="008E5502" w:rsidRDefault="008E5502" w:rsidP="000B210D">
      <w:pPr>
        <w:rPr>
          <w:sz w:val="32"/>
          <w:szCs w:val="32"/>
        </w:rPr>
      </w:pPr>
      <w:r>
        <w:rPr>
          <w:sz w:val="32"/>
          <w:szCs w:val="32"/>
        </w:rPr>
        <w:t>troublesome tax rate</w:t>
      </w:r>
      <w:r w:rsidR="004C5F65">
        <w:rPr>
          <w:sz w:val="32"/>
          <w:szCs w:val="32"/>
        </w:rPr>
        <w:t>, depending on tourism</w:t>
      </w:r>
      <w:r w:rsidR="00BF1199">
        <w:rPr>
          <w:sz w:val="32"/>
          <w:szCs w:val="32"/>
        </w:rPr>
        <w:t xml:space="preserve"> and </w:t>
      </w:r>
      <w:r w:rsidR="004675B7">
        <w:rPr>
          <w:sz w:val="32"/>
          <w:szCs w:val="32"/>
        </w:rPr>
        <w:t>seasons.</w:t>
      </w:r>
    </w:p>
    <w:p w14:paraId="3C6F5238" w14:textId="16249A82" w:rsidR="00BF1199" w:rsidRDefault="00BF1199" w:rsidP="000B210D">
      <w:pPr>
        <w:rPr>
          <w:sz w:val="32"/>
          <w:szCs w:val="32"/>
        </w:rPr>
      </w:pPr>
      <w:r>
        <w:rPr>
          <w:sz w:val="32"/>
          <w:szCs w:val="32"/>
        </w:rPr>
        <w:t xml:space="preserve">opportunities </w:t>
      </w:r>
    </w:p>
    <w:p w14:paraId="15483BE7" w14:textId="654FCDF0" w:rsidR="003017CC" w:rsidRDefault="003017CC" w:rsidP="000B210D">
      <w:pPr>
        <w:rPr>
          <w:sz w:val="32"/>
          <w:szCs w:val="32"/>
        </w:rPr>
      </w:pPr>
      <w:r>
        <w:rPr>
          <w:sz w:val="32"/>
          <w:szCs w:val="32"/>
        </w:rPr>
        <w:t xml:space="preserve">large field </w:t>
      </w:r>
      <w:r w:rsidR="004062EF">
        <w:rPr>
          <w:sz w:val="32"/>
          <w:szCs w:val="32"/>
        </w:rPr>
        <w:t>of</w:t>
      </w:r>
      <w:r>
        <w:rPr>
          <w:sz w:val="32"/>
          <w:szCs w:val="32"/>
        </w:rPr>
        <w:t xml:space="preserve"> tec</w:t>
      </w:r>
      <w:r w:rsidR="00930DEC">
        <w:rPr>
          <w:sz w:val="32"/>
          <w:szCs w:val="32"/>
        </w:rPr>
        <w:t>hnology.</w:t>
      </w:r>
    </w:p>
    <w:p w14:paraId="09568844" w14:textId="024686D7" w:rsidR="00930DEC" w:rsidRDefault="00930DEC" w:rsidP="000B210D">
      <w:pPr>
        <w:rPr>
          <w:sz w:val="32"/>
          <w:szCs w:val="32"/>
        </w:rPr>
      </w:pPr>
      <w:r>
        <w:rPr>
          <w:sz w:val="32"/>
          <w:szCs w:val="32"/>
        </w:rPr>
        <w:t>Threats</w:t>
      </w:r>
    </w:p>
    <w:p w14:paraId="147FF216" w14:textId="71FB46CF" w:rsidR="000B210D" w:rsidRDefault="007266DE" w:rsidP="000B210D">
      <w:pPr>
        <w:rPr>
          <w:sz w:val="32"/>
          <w:szCs w:val="32"/>
        </w:rPr>
      </w:pPr>
      <w:r>
        <w:rPr>
          <w:sz w:val="32"/>
          <w:szCs w:val="32"/>
        </w:rPr>
        <w:t>Turbulent</w:t>
      </w:r>
      <w:r w:rsidR="00C24D98">
        <w:rPr>
          <w:sz w:val="32"/>
          <w:szCs w:val="32"/>
        </w:rPr>
        <w:t xml:space="preserve"> </w:t>
      </w:r>
      <w:r>
        <w:rPr>
          <w:sz w:val="32"/>
          <w:szCs w:val="32"/>
        </w:rPr>
        <w:t>economics</w:t>
      </w:r>
      <w:r w:rsidR="00C24D98">
        <w:rPr>
          <w:sz w:val="32"/>
          <w:szCs w:val="32"/>
        </w:rPr>
        <w:t>.</w:t>
      </w:r>
    </w:p>
    <w:p w14:paraId="6F348C3E" w14:textId="77777777" w:rsidR="000B210D" w:rsidRDefault="000B210D" w:rsidP="000B210D">
      <w:pPr>
        <w:rPr>
          <w:sz w:val="32"/>
          <w:szCs w:val="32"/>
        </w:rPr>
      </w:pPr>
    </w:p>
    <w:p w14:paraId="4D71A6A2" w14:textId="77777777" w:rsidR="000B210D" w:rsidRDefault="000B210D" w:rsidP="000B210D">
      <w:pPr>
        <w:rPr>
          <w:sz w:val="32"/>
          <w:szCs w:val="32"/>
        </w:rPr>
      </w:pPr>
    </w:p>
    <w:p w14:paraId="21403840" w14:textId="4DF50FF2" w:rsidR="00B63A32" w:rsidRPr="00B63A32" w:rsidRDefault="000B210D" w:rsidP="000B210D">
      <w:pPr>
        <w:rPr>
          <w:sz w:val="24"/>
          <w:szCs w:val="24"/>
        </w:rPr>
      </w:pPr>
      <w:r>
        <w:rPr>
          <w:sz w:val="32"/>
          <w:szCs w:val="32"/>
        </w:rPr>
        <w:t>t</w:t>
      </w:r>
      <w:r w:rsidR="00072C33">
        <w:rPr>
          <w:sz w:val="32"/>
          <w:szCs w:val="32"/>
        </w:rPr>
        <w:t xml:space="preserve">raffic and </w:t>
      </w:r>
      <w:r w:rsidR="000111B4">
        <w:rPr>
          <w:sz w:val="32"/>
          <w:szCs w:val="32"/>
        </w:rPr>
        <w:t>engagement</w:t>
      </w:r>
      <w:r w:rsidR="00072C33">
        <w:rPr>
          <w:sz w:val="32"/>
          <w:szCs w:val="32"/>
        </w:rPr>
        <w:t xml:space="preserve">                                                                                                                        </w:t>
      </w:r>
      <w:r w:rsidR="00B63A32" w:rsidRPr="00B63A32">
        <w:rPr>
          <w:sz w:val="24"/>
          <w:szCs w:val="24"/>
        </w:rPr>
        <w:t>Total visit</w:t>
      </w:r>
      <w:r w:rsidR="00EA4540" w:rsidRPr="000111B4">
        <w:rPr>
          <w:sz w:val="24"/>
          <w:szCs w:val="24"/>
        </w:rPr>
        <w:t xml:space="preserve"> between no</w:t>
      </w:r>
      <w:r w:rsidR="00031BFC" w:rsidRPr="000111B4">
        <w:rPr>
          <w:sz w:val="24"/>
          <w:szCs w:val="24"/>
        </w:rPr>
        <w:t>v2022-</w:t>
      </w:r>
      <w:r w:rsidR="00795E63">
        <w:rPr>
          <w:sz w:val="24"/>
          <w:szCs w:val="24"/>
        </w:rPr>
        <w:t>Jan</w:t>
      </w:r>
      <w:r w:rsidR="00031BFC" w:rsidRPr="000111B4">
        <w:rPr>
          <w:sz w:val="24"/>
          <w:szCs w:val="24"/>
        </w:rPr>
        <w:t xml:space="preserve"> 2023</w:t>
      </w:r>
      <w:r w:rsidR="000111B4" w:rsidRPr="000111B4">
        <w:rPr>
          <w:sz w:val="24"/>
          <w:szCs w:val="24"/>
        </w:rPr>
        <w:t xml:space="preserve"> Worldwide</w:t>
      </w:r>
    </w:p>
    <w:p w14:paraId="7FA9E2DE" w14:textId="33CC1F2B" w:rsidR="00B63A32" w:rsidRDefault="00696D05" w:rsidP="00B63A32">
      <w:pPr>
        <w:rPr>
          <w:sz w:val="24"/>
          <w:szCs w:val="24"/>
        </w:rPr>
      </w:pPr>
      <w:r w:rsidRPr="00696D05">
        <w:rPr>
          <w:sz w:val="24"/>
          <w:szCs w:val="24"/>
        </w:rPr>
        <w:t>S</w:t>
      </w:r>
      <w:r w:rsidRPr="00B63A32">
        <w:rPr>
          <w:sz w:val="24"/>
          <w:szCs w:val="24"/>
        </w:rPr>
        <w:t>ix senses</w:t>
      </w:r>
      <w:r w:rsidRPr="00696D05">
        <w:rPr>
          <w:sz w:val="24"/>
          <w:szCs w:val="24"/>
        </w:rPr>
        <w:t xml:space="preserve"> have </w:t>
      </w:r>
      <w:r w:rsidR="0087708A">
        <w:rPr>
          <w:sz w:val="24"/>
          <w:szCs w:val="24"/>
        </w:rPr>
        <w:t xml:space="preserve">a </w:t>
      </w:r>
      <w:r w:rsidRPr="00696D05">
        <w:rPr>
          <w:sz w:val="24"/>
          <w:szCs w:val="24"/>
        </w:rPr>
        <w:t>total</w:t>
      </w:r>
      <w:r>
        <w:rPr>
          <w:sz w:val="24"/>
          <w:szCs w:val="24"/>
        </w:rPr>
        <w:t xml:space="preserve"> </w:t>
      </w:r>
      <w:r w:rsidR="00223CBC">
        <w:rPr>
          <w:sz w:val="24"/>
          <w:szCs w:val="24"/>
        </w:rPr>
        <w:t xml:space="preserve">visit </w:t>
      </w:r>
      <w:r w:rsidR="00795E63">
        <w:rPr>
          <w:sz w:val="24"/>
          <w:szCs w:val="24"/>
        </w:rPr>
        <w:t xml:space="preserve">of </w:t>
      </w:r>
      <w:r w:rsidR="00223CBC">
        <w:rPr>
          <w:sz w:val="24"/>
          <w:szCs w:val="24"/>
        </w:rPr>
        <w:t xml:space="preserve">1374m which one </w:t>
      </w:r>
      <w:r w:rsidR="00835EA5">
        <w:rPr>
          <w:sz w:val="24"/>
          <w:szCs w:val="24"/>
        </w:rPr>
        <w:t>Moxy</w:t>
      </w:r>
      <w:r w:rsidR="00223CBC">
        <w:rPr>
          <w:sz w:val="24"/>
          <w:szCs w:val="24"/>
        </w:rPr>
        <w:t xml:space="preserve"> </w:t>
      </w:r>
      <w:r w:rsidR="00795E63">
        <w:rPr>
          <w:sz w:val="24"/>
          <w:szCs w:val="24"/>
        </w:rPr>
        <w:t>having</w:t>
      </w:r>
      <w:r w:rsidR="00223CBC">
        <w:rPr>
          <w:sz w:val="24"/>
          <w:szCs w:val="24"/>
        </w:rPr>
        <w:t xml:space="preserve"> </w:t>
      </w:r>
      <w:proofErr w:type="gramStart"/>
      <w:r w:rsidR="00835EA5">
        <w:rPr>
          <w:sz w:val="24"/>
          <w:szCs w:val="24"/>
        </w:rPr>
        <w:t>724.870</w:t>
      </w:r>
      <w:proofErr w:type="gramEnd"/>
    </w:p>
    <w:p w14:paraId="51388BC4" w14:textId="7526FAC3" w:rsidR="005F32BA" w:rsidRPr="00B63A32" w:rsidRDefault="005F32BA" w:rsidP="00B63A32">
      <w:pPr>
        <w:rPr>
          <w:sz w:val="24"/>
          <w:szCs w:val="24"/>
        </w:rPr>
      </w:pPr>
      <w:r>
        <w:rPr>
          <w:sz w:val="24"/>
          <w:szCs w:val="24"/>
        </w:rPr>
        <w:t xml:space="preserve">Device distribution wise </w:t>
      </w:r>
      <w:r w:rsidR="009462A7">
        <w:rPr>
          <w:sz w:val="24"/>
          <w:szCs w:val="24"/>
        </w:rPr>
        <w:t xml:space="preserve">six </w:t>
      </w:r>
      <w:r w:rsidR="00795E63">
        <w:rPr>
          <w:sz w:val="24"/>
          <w:szCs w:val="24"/>
        </w:rPr>
        <w:t>senses</w:t>
      </w:r>
      <w:r w:rsidR="006D4F9B">
        <w:rPr>
          <w:sz w:val="24"/>
          <w:szCs w:val="24"/>
        </w:rPr>
        <w:t xml:space="preserve"> have </w:t>
      </w:r>
      <w:r w:rsidR="004B4AD7">
        <w:rPr>
          <w:sz w:val="24"/>
          <w:szCs w:val="24"/>
        </w:rPr>
        <w:t xml:space="preserve">20.9%on </w:t>
      </w:r>
      <w:r w:rsidR="009462A7">
        <w:rPr>
          <w:sz w:val="24"/>
          <w:szCs w:val="24"/>
        </w:rPr>
        <w:t>desktop</w:t>
      </w:r>
      <w:r w:rsidR="004B4AD7">
        <w:rPr>
          <w:sz w:val="24"/>
          <w:szCs w:val="24"/>
        </w:rPr>
        <w:t xml:space="preserve"> and </w:t>
      </w:r>
      <w:r w:rsidR="00073D59">
        <w:rPr>
          <w:sz w:val="24"/>
          <w:szCs w:val="24"/>
        </w:rPr>
        <w:t>mobile 79</w:t>
      </w:r>
      <w:r w:rsidR="00834C3A">
        <w:rPr>
          <w:sz w:val="24"/>
          <w:szCs w:val="24"/>
        </w:rPr>
        <w:t>.</w:t>
      </w:r>
      <w:r w:rsidR="00073D59">
        <w:rPr>
          <w:sz w:val="24"/>
          <w:szCs w:val="24"/>
        </w:rPr>
        <w:t>1%</w:t>
      </w:r>
    </w:p>
    <w:p w14:paraId="33716AB1" w14:textId="6F4FE4CB" w:rsidR="00B63A32" w:rsidRDefault="00073D59" w:rsidP="00B63A32">
      <w:pPr>
        <w:rPr>
          <w:sz w:val="24"/>
          <w:szCs w:val="24"/>
        </w:rPr>
      </w:pPr>
      <w:r w:rsidRPr="0006018D">
        <w:rPr>
          <w:sz w:val="24"/>
          <w:szCs w:val="24"/>
        </w:rPr>
        <w:t xml:space="preserve">Which is </w:t>
      </w:r>
      <w:r w:rsidR="009462A7" w:rsidRPr="0006018D">
        <w:rPr>
          <w:sz w:val="24"/>
          <w:szCs w:val="24"/>
        </w:rPr>
        <w:t>Moxy</w:t>
      </w:r>
      <w:r w:rsidR="0006018D">
        <w:rPr>
          <w:sz w:val="24"/>
          <w:szCs w:val="24"/>
        </w:rPr>
        <w:t xml:space="preserve"> </w:t>
      </w:r>
      <w:r w:rsidR="006528AD">
        <w:rPr>
          <w:sz w:val="24"/>
          <w:szCs w:val="24"/>
        </w:rPr>
        <w:t>desktop 8.6%and mobile 91.4%</w:t>
      </w:r>
      <w:r w:rsidR="00990155">
        <w:rPr>
          <w:sz w:val="24"/>
          <w:szCs w:val="24"/>
        </w:rPr>
        <w:t xml:space="preserve"> </w:t>
      </w:r>
    </w:p>
    <w:p w14:paraId="670943D8" w14:textId="466107C8" w:rsidR="00192759" w:rsidRDefault="00192759" w:rsidP="00B63A32">
      <w:pPr>
        <w:rPr>
          <w:sz w:val="24"/>
          <w:szCs w:val="24"/>
        </w:rPr>
      </w:pPr>
    </w:p>
    <w:p w14:paraId="1374588E" w14:textId="0D4645D9" w:rsidR="00192759" w:rsidRDefault="00192759" w:rsidP="00B63A32">
      <w:pPr>
        <w:rPr>
          <w:sz w:val="24"/>
          <w:szCs w:val="24"/>
        </w:rPr>
      </w:pPr>
    </w:p>
    <w:p w14:paraId="6A4E197C" w14:textId="4EC1F1A1" w:rsidR="00192759" w:rsidRDefault="00845108" w:rsidP="00B63A32">
      <w:pPr>
        <w:rPr>
          <w:sz w:val="24"/>
          <w:szCs w:val="24"/>
        </w:rPr>
      </w:pPr>
      <w:r>
        <w:rPr>
          <w:noProof/>
          <w:sz w:val="24"/>
          <w:szCs w:val="24"/>
        </w:rPr>
        <w:lastRenderedPageBreak/>
        <w:drawing>
          <wp:inline distT="0" distB="0" distL="0" distR="0" wp14:anchorId="643BB459" wp14:editId="1E2D4352">
            <wp:extent cx="6195695" cy="32156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5695" cy="3215640"/>
                    </a:xfrm>
                    <a:prstGeom prst="rect">
                      <a:avLst/>
                    </a:prstGeom>
                    <a:noFill/>
                  </pic:spPr>
                </pic:pic>
              </a:graphicData>
            </a:graphic>
          </wp:inline>
        </w:drawing>
      </w:r>
    </w:p>
    <w:p w14:paraId="67BCE13D" w14:textId="5419BF0B" w:rsidR="00192759" w:rsidRDefault="00192759" w:rsidP="00B63A32">
      <w:pPr>
        <w:rPr>
          <w:sz w:val="24"/>
          <w:szCs w:val="24"/>
        </w:rPr>
      </w:pPr>
    </w:p>
    <w:p w14:paraId="67DECD9F" w14:textId="77777777" w:rsidR="00192759" w:rsidRPr="00B63A32" w:rsidRDefault="00192759" w:rsidP="00B63A32">
      <w:pPr>
        <w:rPr>
          <w:sz w:val="24"/>
          <w:szCs w:val="24"/>
        </w:rPr>
      </w:pPr>
    </w:p>
    <w:p w14:paraId="128C9BEB" w14:textId="77777777" w:rsidR="00B642B4" w:rsidRDefault="00B642B4">
      <w:pPr>
        <w:rPr>
          <w:sz w:val="32"/>
          <w:szCs w:val="32"/>
        </w:rPr>
      </w:pPr>
    </w:p>
    <w:p w14:paraId="4514E67F" w14:textId="3D57BDE6" w:rsidR="00B642B4" w:rsidRPr="00A014AF" w:rsidRDefault="00B642B4">
      <w:pPr>
        <w:rPr>
          <w:color w:val="FF0000"/>
          <w:sz w:val="32"/>
          <w:szCs w:val="32"/>
        </w:rPr>
      </w:pPr>
      <w:r w:rsidRPr="00B642B4">
        <w:rPr>
          <w:color w:val="FF0000"/>
          <w:sz w:val="32"/>
          <w:szCs w:val="32"/>
        </w:rPr>
        <w:t>Demographic- Gender Distribution</w:t>
      </w:r>
    </w:p>
    <w:p w14:paraId="4275B097" w14:textId="7C3CD719" w:rsidR="003E459A" w:rsidRDefault="00341A0F">
      <w:pPr>
        <w:rPr>
          <w:sz w:val="32"/>
          <w:szCs w:val="32"/>
        </w:rPr>
      </w:pPr>
      <w:r>
        <w:rPr>
          <w:noProof/>
          <w:sz w:val="32"/>
          <w:szCs w:val="32"/>
        </w:rPr>
        <w:drawing>
          <wp:inline distT="0" distB="0" distL="0" distR="0" wp14:anchorId="5CBCE09C" wp14:editId="60A9BC6A">
            <wp:extent cx="10455275" cy="348996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455275" cy="3489960"/>
                    </a:xfrm>
                    <a:prstGeom prst="rect">
                      <a:avLst/>
                    </a:prstGeom>
                    <a:noFill/>
                  </pic:spPr>
                </pic:pic>
              </a:graphicData>
            </a:graphic>
          </wp:inline>
        </w:drawing>
      </w:r>
    </w:p>
    <w:p w14:paraId="19FA1D4F" w14:textId="624B94E7" w:rsidR="003E459A" w:rsidRDefault="00247042">
      <w:pPr>
        <w:rPr>
          <w:sz w:val="32"/>
          <w:szCs w:val="32"/>
        </w:rPr>
      </w:pPr>
      <w:r>
        <w:rPr>
          <w:sz w:val="32"/>
          <w:szCs w:val="32"/>
        </w:rPr>
        <w:br w:type="textWrapping" w:clear="all"/>
      </w:r>
    </w:p>
    <w:p w14:paraId="478E33A8" w14:textId="6E781E75" w:rsidR="003E459A" w:rsidRDefault="00D815B5">
      <w:pPr>
        <w:rPr>
          <w:sz w:val="32"/>
          <w:szCs w:val="32"/>
        </w:rPr>
      </w:pPr>
      <w:r w:rsidRPr="00D815B5">
        <w:rPr>
          <w:sz w:val="32"/>
          <w:szCs w:val="32"/>
        </w:rPr>
        <w:lastRenderedPageBreak/>
        <w:t xml:space="preserve">Age Distribution </w:t>
      </w:r>
    </w:p>
    <w:p w14:paraId="554EE8C0" w14:textId="4F43F108" w:rsidR="003E459A" w:rsidRDefault="003E459A">
      <w:pPr>
        <w:rPr>
          <w:sz w:val="32"/>
          <w:szCs w:val="32"/>
        </w:rPr>
      </w:pPr>
    </w:p>
    <w:p w14:paraId="7C828D3B" w14:textId="3770FBA8" w:rsidR="003E459A" w:rsidRDefault="003E459A">
      <w:pPr>
        <w:rPr>
          <w:sz w:val="32"/>
          <w:szCs w:val="32"/>
        </w:rPr>
      </w:pPr>
    </w:p>
    <w:p w14:paraId="0473332D" w14:textId="527F0257" w:rsidR="003E459A" w:rsidRDefault="003E459A">
      <w:pPr>
        <w:rPr>
          <w:sz w:val="32"/>
          <w:szCs w:val="32"/>
        </w:rPr>
      </w:pPr>
    </w:p>
    <w:p w14:paraId="6D8997E6" w14:textId="08CC67FA" w:rsidR="003E459A" w:rsidRDefault="008668BF">
      <w:pPr>
        <w:rPr>
          <w:sz w:val="32"/>
          <w:szCs w:val="32"/>
        </w:rPr>
      </w:pPr>
      <w:r w:rsidRPr="008668BF">
        <w:rPr>
          <w:noProof/>
          <w:sz w:val="32"/>
          <w:szCs w:val="32"/>
        </w:rPr>
        <w:drawing>
          <wp:inline distT="0" distB="0" distL="0" distR="0" wp14:anchorId="24BD87F6" wp14:editId="39D70610">
            <wp:extent cx="5731510" cy="1345565"/>
            <wp:effectExtent l="0" t="0" r="2540" b="698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1"/>
                    <a:stretch>
                      <a:fillRect/>
                    </a:stretch>
                  </pic:blipFill>
                  <pic:spPr>
                    <a:xfrm>
                      <a:off x="0" y="0"/>
                      <a:ext cx="5731510" cy="1345565"/>
                    </a:xfrm>
                    <a:prstGeom prst="rect">
                      <a:avLst/>
                    </a:prstGeom>
                  </pic:spPr>
                </pic:pic>
              </a:graphicData>
            </a:graphic>
          </wp:inline>
        </w:drawing>
      </w:r>
    </w:p>
    <w:p w14:paraId="41D1B979" w14:textId="25C52FD3" w:rsidR="003E459A" w:rsidRDefault="003E459A">
      <w:pPr>
        <w:rPr>
          <w:sz w:val="32"/>
          <w:szCs w:val="32"/>
        </w:rPr>
      </w:pPr>
    </w:p>
    <w:p w14:paraId="2B604538" w14:textId="419C54E4" w:rsidR="00E42123" w:rsidRPr="00511DA2" w:rsidRDefault="00016C77">
      <w:pPr>
        <w:rPr>
          <w:sz w:val="24"/>
          <w:szCs w:val="24"/>
        </w:rPr>
      </w:pPr>
      <w:r w:rsidRPr="00511DA2">
        <w:rPr>
          <w:sz w:val="24"/>
          <w:szCs w:val="24"/>
        </w:rPr>
        <w:t xml:space="preserve">According to </w:t>
      </w:r>
      <w:r w:rsidR="00511DA2" w:rsidRPr="00511DA2">
        <w:rPr>
          <w:sz w:val="24"/>
          <w:szCs w:val="24"/>
        </w:rPr>
        <w:t xml:space="preserve">engagement-Moxy </w:t>
      </w:r>
      <w:r w:rsidR="000C1C24">
        <w:rPr>
          <w:sz w:val="24"/>
          <w:szCs w:val="24"/>
        </w:rPr>
        <w:t xml:space="preserve">have monthly visits </w:t>
      </w:r>
      <w:r w:rsidR="00795E63">
        <w:rPr>
          <w:sz w:val="24"/>
          <w:szCs w:val="24"/>
        </w:rPr>
        <w:t xml:space="preserve">of </w:t>
      </w:r>
      <w:r w:rsidR="000C1C24">
        <w:rPr>
          <w:sz w:val="24"/>
          <w:szCs w:val="24"/>
        </w:rPr>
        <w:t xml:space="preserve">241.623 and </w:t>
      </w:r>
      <w:r w:rsidR="00837EE1">
        <w:rPr>
          <w:sz w:val="24"/>
          <w:szCs w:val="24"/>
        </w:rPr>
        <w:t>six senses</w:t>
      </w:r>
      <w:r w:rsidR="000C1C24">
        <w:rPr>
          <w:sz w:val="24"/>
          <w:szCs w:val="24"/>
        </w:rPr>
        <w:t xml:space="preserve"> have</w:t>
      </w:r>
      <w:r w:rsidR="00E42123">
        <w:rPr>
          <w:sz w:val="24"/>
          <w:szCs w:val="24"/>
        </w:rPr>
        <w:t xml:space="preserve"> </w:t>
      </w:r>
      <w:r w:rsidR="00837EE1">
        <w:rPr>
          <w:sz w:val="24"/>
          <w:szCs w:val="24"/>
        </w:rPr>
        <w:t>458.120.</w:t>
      </w:r>
      <w:r w:rsidR="004062EF">
        <w:rPr>
          <w:sz w:val="24"/>
          <w:szCs w:val="24"/>
        </w:rPr>
        <w:t xml:space="preserve"> </w:t>
      </w:r>
      <w:r w:rsidR="001613BF">
        <w:rPr>
          <w:sz w:val="24"/>
          <w:szCs w:val="24"/>
        </w:rPr>
        <w:t>Monthly unique visits</w:t>
      </w:r>
      <w:r w:rsidR="00473DA1">
        <w:rPr>
          <w:sz w:val="24"/>
          <w:szCs w:val="24"/>
        </w:rPr>
        <w:t xml:space="preserve">96.588and six senses </w:t>
      </w:r>
      <w:r w:rsidR="001134A7">
        <w:rPr>
          <w:sz w:val="24"/>
          <w:szCs w:val="24"/>
        </w:rPr>
        <w:t xml:space="preserve">have </w:t>
      </w:r>
      <w:r w:rsidR="00850614">
        <w:rPr>
          <w:sz w:val="24"/>
          <w:szCs w:val="24"/>
        </w:rPr>
        <w:t>232. 664.</w:t>
      </w:r>
      <w:r w:rsidR="00795E63">
        <w:rPr>
          <w:sz w:val="24"/>
          <w:szCs w:val="24"/>
        </w:rPr>
        <w:t xml:space="preserve"> </w:t>
      </w:r>
      <w:r w:rsidR="005259CA">
        <w:rPr>
          <w:sz w:val="24"/>
          <w:szCs w:val="24"/>
        </w:rPr>
        <w:t>pare visits Moxy 2.50 and six senses 1.97</w:t>
      </w:r>
      <w:r w:rsidR="002911B2">
        <w:rPr>
          <w:sz w:val="24"/>
          <w:szCs w:val="24"/>
        </w:rPr>
        <w:t>.</w:t>
      </w:r>
      <w:r w:rsidR="00795E63">
        <w:rPr>
          <w:sz w:val="24"/>
          <w:szCs w:val="24"/>
        </w:rPr>
        <w:t xml:space="preserve"> </w:t>
      </w:r>
      <w:r w:rsidR="002911B2">
        <w:rPr>
          <w:sz w:val="24"/>
          <w:szCs w:val="24"/>
        </w:rPr>
        <w:t xml:space="preserve">bounce rate is </w:t>
      </w:r>
      <w:r w:rsidR="009475E9">
        <w:rPr>
          <w:sz w:val="24"/>
          <w:szCs w:val="24"/>
        </w:rPr>
        <w:t>Moxy</w:t>
      </w:r>
      <w:r w:rsidR="002911B2">
        <w:rPr>
          <w:sz w:val="24"/>
          <w:szCs w:val="24"/>
        </w:rPr>
        <w:t xml:space="preserve"> 66.</w:t>
      </w:r>
      <w:r w:rsidR="009475E9">
        <w:rPr>
          <w:sz w:val="24"/>
          <w:szCs w:val="24"/>
        </w:rPr>
        <w:t>77</w:t>
      </w:r>
      <w:r w:rsidR="003E6820">
        <w:rPr>
          <w:sz w:val="24"/>
          <w:szCs w:val="24"/>
        </w:rPr>
        <w:t>%</w:t>
      </w:r>
      <w:r w:rsidR="009475E9">
        <w:rPr>
          <w:sz w:val="24"/>
          <w:szCs w:val="24"/>
        </w:rPr>
        <w:t xml:space="preserve"> and six sense 58.75</w:t>
      </w:r>
      <w:r w:rsidR="003E6820">
        <w:rPr>
          <w:sz w:val="24"/>
          <w:szCs w:val="24"/>
        </w:rPr>
        <w:t>%</w:t>
      </w:r>
      <w:r w:rsidR="009475E9">
        <w:rPr>
          <w:sz w:val="24"/>
          <w:szCs w:val="24"/>
        </w:rPr>
        <w:t>.</w:t>
      </w:r>
    </w:p>
    <w:p w14:paraId="0F605A25" w14:textId="3DF35B92" w:rsidR="003E459A" w:rsidRDefault="003E459A">
      <w:pPr>
        <w:rPr>
          <w:sz w:val="24"/>
          <w:szCs w:val="24"/>
        </w:rPr>
      </w:pPr>
    </w:p>
    <w:p w14:paraId="3C0CBB0B" w14:textId="024356BF" w:rsidR="0076515E" w:rsidRPr="006E66AC" w:rsidRDefault="006E66AC">
      <w:pPr>
        <w:rPr>
          <w:sz w:val="32"/>
          <w:szCs w:val="32"/>
        </w:rPr>
      </w:pPr>
      <w:r w:rsidRPr="006E66AC">
        <w:rPr>
          <w:sz w:val="32"/>
          <w:szCs w:val="32"/>
        </w:rPr>
        <w:t>Conclusion</w:t>
      </w:r>
    </w:p>
    <w:p w14:paraId="1CD9164E" w14:textId="5B26DB2C" w:rsidR="006F4E27" w:rsidRPr="00722238" w:rsidRDefault="004062EF">
      <w:pPr>
        <w:rPr>
          <w:b/>
          <w:bCs/>
          <w:sz w:val="24"/>
          <w:szCs w:val="24"/>
        </w:rPr>
      </w:pPr>
      <w:r>
        <w:rPr>
          <w:b/>
          <w:bCs/>
          <w:sz w:val="24"/>
          <w:szCs w:val="24"/>
        </w:rPr>
        <w:t>Because</w:t>
      </w:r>
      <w:r w:rsidR="00047CDF" w:rsidRPr="00722238">
        <w:rPr>
          <w:b/>
          <w:bCs/>
          <w:sz w:val="24"/>
          <w:szCs w:val="24"/>
        </w:rPr>
        <w:t xml:space="preserve"> both birds operate primarily in the European and American markets, it is interesting to see how the markets are segmented and positioned for each bird. In addition to providing better luxury services, this helps them generate wealthy cash. They have an advantage in terms of business expansion and growth due to the extremely lucrative markets in Europe and the Americas. Six Senses depends on the strength of its locational advantage, designs, and sustainability platforms while Moxy works to increase its operating base through diversified and demand-driven distribution channels (George, 2021). </w:t>
      </w:r>
    </w:p>
    <w:p w14:paraId="364982EB" w14:textId="77777777" w:rsidR="00027463" w:rsidRDefault="00027463">
      <w:pPr>
        <w:rPr>
          <w:b/>
          <w:bCs/>
          <w:sz w:val="32"/>
          <w:szCs w:val="32"/>
        </w:rPr>
      </w:pPr>
    </w:p>
    <w:p w14:paraId="14FF06B9" w14:textId="77777777" w:rsidR="0099418E" w:rsidRDefault="0099418E">
      <w:pPr>
        <w:rPr>
          <w:b/>
          <w:bCs/>
          <w:sz w:val="32"/>
          <w:szCs w:val="32"/>
        </w:rPr>
      </w:pPr>
    </w:p>
    <w:p w14:paraId="383449FA" w14:textId="77777777" w:rsidR="0099418E" w:rsidRDefault="0099418E">
      <w:pPr>
        <w:rPr>
          <w:b/>
          <w:bCs/>
          <w:sz w:val="32"/>
          <w:szCs w:val="32"/>
        </w:rPr>
      </w:pPr>
    </w:p>
    <w:p w14:paraId="2625A73B" w14:textId="77777777" w:rsidR="0099418E" w:rsidRDefault="0099418E">
      <w:pPr>
        <w:rPr>
          <w:b/>
          <w:bCs/>
          <w:sz w:val="32"/>
          <w:szCs w:val="32"/>
        </w:rPr>
      </w:pPr>
    </w:p>
    <w:p w14:paraId="151A70E2" w14:textId="77777777" w:rsidR="00407F28" w:rsidRDefault="00407F28">
      <w:pPr>
        <w:rPr>
          <w:b/>
          <w:bCs/>
          <w:sz w:val="32"/>
          <w:szCs w:val="32"/>
        </w:rPr>
      </w:pPr>
    </w:p>
    <w:p w14:paraId="0B8136E1" w14:textId="77777777" w:rsidR="00407F28" w:rsidRDefault="00407F28">
      <w:pPr>
        <w:rPr>
          <w:b/>
          <w:bCs/>
          <w:sz w:val="32"/>
          <w:szCs w:val="32"/>
        </w:rPr>
      </w:pPr>
    </w:p>
    <w:p w14:paraId="18449C36" w14:textId="77777777" w:rsidR="00407F28" w:rsidRDefault="00407F28">
      <w:pPr>
        <w:rPr>
          <w:b/>
          <w:bCs/>
          <w:sz w:val="32"/>
          <w:szCs w:val="32"/>
        </w:rPr>
      </w:pPr>
    </w:p>
    <w:p w14:paraId="24BE77DF" w14:textId="77777777" w:rsidR="00407F28" w:rsidRDefault="00407F28">
      <w:pPr>
        <w:rPr>
          <w:b/>
          <w:bCs/>
          <w:sz w:val="32"/>
          <w:szCs w:val="32"/>
        </w:rPr>
      </w:pPr>
    </w:p>
    <w:p w14:paraId="14BD9672" w14:textId="77777777" w:rsidR="00407F28" w:rsidRDefault="00407F28">
      <w:pPr>
        <w:rPr>
          <w:b/>
          <w:bCs/>
          <w:sz w:val="32"/>
          <w:szCs w:val="32"/>
        </w:rPr>
      </w:pPr>
    </w:p>
    <w:p w14:paraId="0D20D54B" w14:textId="77777777" w:rsidR="00407F28" w:rsidRDefault="00407F28">
      <w:pPr>
        <w:rPr>
          <w:b/>
          <w:bCs/>
          <w:sz w:val="32"/>
          <w:szCs w:val="32"/>
        </w:rPr>
      </w:pPr>
    </w:p>
    <w:p w14:paraId="79A51F4E" w14:textId="77777777" w:rsidR="00407F28" w:rsidRDefault="00407F28">
      <w:pPr>
        <w:rPr>
          <w:b/>
          <w:bCs/>
          <w:sz w:val="32"/>
          <w:szCs w:val="32"/>
        </w:rPr>
      </w:pPr>
    </w:p>
    <w:p w14:paraId="2654E2D1" w14:textId="77777777" w:rsidR="00407F28" w:rsidRDefault="00407F28">
      <w:pPr>
        <w:rPr>
          <w:b/>
          <w:bCs/>
          <w:sz w:val="32"/>
          <w:szCs w:val="32"/>
        </w:rPr>
      </w:pPr>
    </w:p>
    <w:p w14:paraId="667C8B63" w14:textId="77777777" w:rsidR="00407F28" w:rsidRDefault="00407F28">
      <w:pPr>
        <w:rPr>
          <w:b/>
          <w:bCs/>
          <w:sz w:val="32"/>
          <w:szCs w:val="32"/>
        </w:rPr>
      </w:pPr>
    </w:p>
    <w:p w14:paraId="32512757" w14:textId="77777777" w:rsidR="00407F28" w:rsidRDefault="00407F28">
      <w:pPr>
        <w:rPr>
          <w:b/>
          <w:bCs/>
          <w:sz w:val="32"/>
          <w:szCs w:val="32"/>
        </w:rPr>
      </w:pPr>
    </w:p>
    <w:p w14:paraId="236EDFBB" w14:textId="77777777" w:rsidR="00DA79A0" w:rsidRDefault="00DA79A0">
      <w:pPr>
        <w:rPr>
          <w:b/>
          <w:bCs/>
          <w:sz w:val="32"/>
          <w:szCs w:val="32"/>
        </w:rPr>
      </w:pPr>
    </w:p>
    <w:p w14:paraId="1D92BFB2" w14:textId="33717A55" w:rsidR="003B3FB9" w:rsidRPr="00B57F7A" w:rsidRDefault="00B57F7A">
      <w:pPr>
        <w:rPr>
          <w:b/>
          <w:bCs/>
          <w:sz w:val="32"/>
          <w:szCs w:val="32"/>
        </w:rPr>
      </w:pPr>
      <w:r w:rsidRPr="00B57F7A">
        <w:rPr>
          <w:b/>
          <w:bCs/>
          <w:sz w:val="32"/>
          <w:szCs w:val="32"/>
        </w:rPr>
        <w:t>References</w:t>
      </w:r>
    </w:p>
    <w:p w14:paraId="501063D2" w14:textId="0387D807" w:rsidR="00B16662" w:rsidRPr="00B16662" w:rsidRDefault="00B16662" w:rsidP="00B16662">
      <w:pPr>
        <w:rPr>
          <w:sz w:val="24"/>
          <w:szCs w:val="24"/>
        </w:rPr>
      </w:pPr>
      <w:r w:rsidRPr="00B16662">
        <w:rPr>
          <w:sz w:val="24"/>
          <w:szCs w:val="24"/>
        </w:rPr>
        <w:t xml:space="preserve">The </w:t>
      </w:r>
      <w:r w:rsidR="004675B7" w:rsidRPr="00B16662">
        <w:rPr>
          <w:sz w:val="24"/>
          <w:szCs w:val="24"/>
        </w:rPr>
        <w:t>Whitely</w:t>
      </w:r>
      <w:r w:rsidRPr="00B16662">
        <w:rPr>
          <w:sz w:val="24"/>
          <w:szCs w:val="24"/>
        </w:rPr>
        <w:t xml:space="preserve"> London. (n.d.). </w:t>
      </w:r>
      <w:r w:rsidRPr="00B16662">
        <w:rPr>
          <w:i/>
          <w:iCs/>
          <w:sz w:val="24"/>
          <w:szCs w:val="24"/>
        </w:rPr>
        <w:t xml:space="preserve">Six Senses: UK’s First Six Senses Hotel &amp; Spa </w:t>
      </w:r>
      <w:r w:rsidR="004675B7" w:rsidRPr="00B16662">
        <w:rPr>
          <w:i/>
          <w:iCs/>
          <w:sz w:val="24"/>
          <w:szCs w:val="24"/>
        </w:rPr>
        <w:t>in</w:t>
      </w:r>
      <w:r w:rsidRPr="00B16662">
        <w:rPr>
          <w:i/>
          <w:iCs/>
          <w:sz w:val="24"/>
          <w:szCs w:val="24"/>
        </w:rPr>
        <w:t xml:space="preserve"> London - The </w:t>
      </w:r>
      <w:r w:rsidR="004675B7" w:rsidRPr="00B16662">
        <w:rPr>
          <w:i/>
          <w:iCs/>
          <w:sz w:val="24"/>
          <w:szCs w:val="24"/>
        </w:rPr>
        <w:t>Whitely</w:t>
      </w:r>
      <w:r w:rsidRPr="00B16662">
        <w:rPr>
          <w:sz w:val="24"/>
          <w:szCs w:val="24"/>
        </w:rPr>
        <w:t>. [online] Available at: https://www.thewhiteleylondon.com/six-senses [Accessed 9 Feb. 2023].</w:t>
      </w:r>
    </w:p>
    <w:p w14:paraId="7C220B0F" w14:textId="5CEEB704" w:rsidR="002117F6" w:rsidRPr="002117F6" w:rsidRDefault="00B16662" w:rsidP="002117F6">
      <w:pPr>
        <w:rPr>
          <w:sz w:val="24"/>
          <w:szCs w:val="24"/>
        </w:rPr>
      </w:pPr>
      <w:r w:rsidRPr="00B16662">
        <w:rPr>
          <w:sz w:val="24"/>
          <w:szCs w:val="24"/>
        </w:rPr>
        <w:t>‌</w:t>
      </w:r>
      <w:r w:rsidR="00F50299" w:rsidRPr="002117F6">
        <w:rPr>
          <w:sz w:val="24"/>
          <w:szCs w:val="24"/>
        </w:rPr>
        <w:t>Voronin</w:t>
      </w:r>
      <w:r w:rsidR="002117F6" w:rsidRPr="002117F6">
        <w:rPr>
          <w:sz w:val="24"/>
          <w:szCs w:val="24"/>
        </w:rPr>
        <w:t xml:space="preserve">, I., </w:t>
      </w:r>
      <w:r w:rsidR="00F50299" w:rsidRPr="002117F6">
        <w:rPr>
          <w:sz w:val="24"/>
          <w:szCs w:val="24"/>
        </w:rPr>
        <w:t>Shrinky</w:t>
      </w:r>
      <w:r w:rsidR="002117F6" w:rsidRPr="002117F6">
        <w:rPr>
          <w:sz w:val="24"/>
          <w:szCs w:val="24"/>
        </w:rPr>
        <w:t xml:space="preserve">, A., </w:t>
      </w:r>
      <w:r w:rsidR="00F50299" w:rsidRPr="002117F6">
        <w:rPr>
          <w:sz w:val="24"/>
          <w:szCs w:val="24"/>
        </w:rPr>
        <w:t>Lysenko</w:t>
      </w:r>
      <w:r w:rsidR="002117F6" w:rsidRPr="002117F6">
        <w:rPr>
          <w:sz w:val="24"/>
          <w:szCs w:val="24"/>
        </w:rPr>
        <w:t xml:space="preserve">, N. and </w:t>
      </w:r>
      <w:proofErr w:type="spellStart"/>
      <w:r w:rsidR="002117F6" w:rsidRPr="002117F6">
        <w:rPr>
          <w:sz w:val="24"/>
          <w:szCs w:val="24"/>
        </w:rPr>
        <w:t>Nehrey</w:t>
      </w:r>
      <w:proofErr w:type="spellEnd"/>
      <w:r w:rsidR="002117F6" w:rsidRPr="002117F6">
        <w:rPr>
          <w:sz w:val="24"/>
          <w:szCs w:val="24"/>
        </w:rPr>
        <w:t xml:space="preserve">, M. (2021). Assessment of the impact of information asymmetry in the information space on social welfare. SSRN Electronic Journal. </w:t>
      </w:r>
      <w:proofErr w:type="spellStart"/>
      <w:proofErr w:type="gramStart"/>
      <w:r w:rsidR="002117F6" w:rsidRPr="002117F6">
        <w:rPr>
          <w:sz w:val="24"/>
          <w:szCs w:val="24"/>
        </w:rPr>
        <w:t>doi:https</w:t>
      </w:r>
      <w:proofErr w:type="spellEnd"/>
      <w:r w:rsidR="002117F6" w:rsidRPr="002117F6">
        <w:rPr>
          <w:sz w:val="24"/>
          <w:szCs w:val="24"/>
        </w:rPr>
        <w:t>://doi.org/10.2139/ssrn.3884644</w:t>
      </w:r>
      <w:proofErr w:type="gramEnd"/>
      <w:r w:rsidR="002117F6" w:rsidRPr="002117F6">
        <w:rPr>
          <w:sz w:val="24"/>
          <w:szCs w:val="24"/>
        </w:rPr>
        <w:t>.</w:t>
      </w:r>
    </w:p>
    <w:p w14:paraId="596C6F47" w14:textId="64A70B3B" w:rsidR="00B9222B" w:rsidRPr="00422E96" w:rsidRDefault="00B9222B" w:rsidP="00B9222B">
      <w:pPr>
        <w:rPr>
          <w:sz w:val="24"/>
          <w:szCs w:val="24"/>
        </w:rPr>
      </w:pPr>
      <w:r w:rsidRPr="00B9222B">
        <w:rPr>
          <w:sz w:val="24"/>
          <w:szCs w:val="24"/>
        </w:rPr>
        <w:t xml:space="preserve">Shrivastava, A., Chourasia, D. and Saxena, S. (2021). Planning of formwork materials. Materials Today: Proceedings, 47, pp.7060–7063. </w:t>
      </w:r>
      <w:proofErr w:type="spellStart"/>
      <w:proofErr w:type="gramStart"/>
      <w:r w:rsidRPr="00B9222B">
        <w:rPr>
          <w:sz w:val="24"/>
          <w:szCs w:val="24"/>
        </w:rPr>
        <w:t>doi:https</w:t>
      </w:r>
      <w:proofErr w:type="spellEnd"/>
      <w:r w:rsidRPr="00B9222B">
        <w:rPr>
          <w:sz w:val="24"/>
          <w:szCs w:val="24"/>
        </w:rPr>
        <w:t>://doi.org/10.1016/j.matpr.2021.06.121</w:t>
      </w:r>
      <w:proofErr w:type="gramEnd"/>
      <w:r w:rsidRPr="00B9222B">
        <w:rPr>
          <w:sz w:val="32"/>
          <w:szCs w:val="32"/>
        </w:rPr>
        <w:t>.</w:t>
      </w:r>
      <w:r w:rsidR="00041FF0">
        <w:rPr>
          <w:sz w:val="32"/>
          <w:szCs w:val="32"/>
        </w:rPr>
        <w:t xml:space="preserve">                                           </w:t>
      </w:r>
      <w:r w:rsidR="00422E96">
        <w:rPr>
          <w:sz w:val="32"/>
          <w:szCs w:val="32"/>
        </w:rPr>
        <w:t xml:space="preserve">                 </w:t>
      </w:r>
      <w:r w:rsidR="007508D8" w:rsidRPr="007508D8">
        <w:t xml:space="preserve"> </w:t>
      </w:r>
      <w:proofErr w:type="spellStart"/>
      <w:r w:rsidR="007508D8" w:rsidRPr="00422E96">
        <w:rPr>
          <w:sz w:val="24"/>
          <w:szCs w:val="24"/>
        </w:rPr>
        <w:t>Rahayu</w:t>
      </w:r>
      <w:proofErr w:type="spellEnd"/>
      <w:r w:rsidR="007508D8" w:rsidRPr="00422E96">
        <w:rPr>
          <w:sz w:val="24"/>
          <w:szCs w:val="24"/>
        </w:rPr>
        <w:t xml:space="preserve">, A.U., </w:t>
      </w:r>
      <w:proofErr w:type="spellStart"/>
      <w:r w:rsidR="007508D8" w:rsidRPr="00422E96">
        <w:rPr>
          <w:sz w:val="24"/>
          <w:szCs w:val="24"/>
        </w:rPr>
        <w:t>Herawaty</w:t>
      </w:r>
      <w:proofErr w:type="spellEnd"/>
      <w:r w:rsidR="007508D8" w:rsidRPr="00422E96">
        <w:rPr>
          <w:sz w:val="24"/>
          <w:szCs w:val="24"/>
        </w:rPr>
        <w:t xml:space="preserve">, I., NR, S., </w:t>
      </w:r>
      <w:proofErr w:type="spellStart"/>
      <w:r w:rsidR="007508D8" w:rsidRPr="00422E96">
        <w:rPr>
          <w:sz w:val="24"/>
          <w:szCs w:val="24"/>
        </w:rPr>
        <w:t>Prafitriyani</w:t>
      </w:r>
      <w:proofErr w:type="spellEnd"/>
      <w:r w:rsidR="007508D8" w:rsidRPr="00422E96">
        <w:rPr>
          <w:sz w:val="24"/>
          <w:szCs w:val="24"/>
        </w:rPr>
        <w:t xml:space="preserve">, A.S., </w:t>
      </w:r>
      <w:proofErr w:type="spellStart"/>
      <w:r w:rsidR="007508D8" w:rsidRPr="00422E96">
        <w:rPr>
          <w:sz w:val="24"/>
          <w:szCs w:val="24"/>
        </w:rPr>
        <w:t>Afini</w:t>
      </w:r>
      <w:proofErr w:type="spellEnd"/>
      <w:r w:rsidR="007508D8" w:rsidRPr="00422E96">
        <w:rPr>
          <w:sz w:val="24"/>
          <w:szCs w:val="24"/>
        </w:rPr>
        <w:t xml:space="preserve">, A.P. and </w:t>
      </w:r>
      <w:proofErr w:type="spellStart"/>
      <w:r w:rsidR="007508D8" w:rsidRPr="00422E96">
        <w:rPr>
          <w:sz w:val="24"/>
          <w:szCs w:val="24"/>
        </w:rPr>
        <w:t>Kautsar</w:t>
      </w:r>
      <w:proofErr w:type="spellEnd"/>
      <w:r w:rsidR="007508D8" w:rsidRPr="00422E96">
        <w:rPr>
          <w:sz w:val="24"/>
          <w:szCs w:val="24"/>
        </w:rPr>
        <w:t>, A.P., (2018).</w:t>
      </w:r>
    </w:p>
    <w:p w14:paraId="2FF5E504" w14:textId="38D48372" w:rsidR="00B9222B" w:rsidRPr="003B6053" w:rsidRDefault="000C02F3" w:rsidP="00B9222B">
      <w:pPr>
        <w:rPr>
          <w:sz w:val="24"/>
          <w:szCs w:val="24"/>
        </w:rPr>
      </w:pPr>
      <w:r>
        <w:rPr>
          <w:sz w:val="24"/>
          <w:szCs w:val="24"/>
        </w:rPr>
        <w:t>Weinstein,</w:t>
      </w:r>
      <w:r w:rsidR="0087708A">
        <w:rPr>
          <w:sz w:val="24"/>
          <w:szCs w:val="24"/>
        </w:rPr>
        <w:t xml:space="preserve"> </w:t>
      </w:r>
      <w:proofErr w:type="gramStart"/>
      <w:r>
        <w:rPr>
          <w:sz w:val="24"/>
          <w:szCs w:val="24"/>
        </w:rPr>
        <w:t>T.(</w:t>
      </w:r>
      <w:proofErr w:type="gramEnd"/>
      <w:r>
        <w:rPr>
          <w:sz w:val="24"/>
          <w:szCs w:val="24"/>
        </w:rPr>
        <w:t>2020)</w:t>
      </w:r>
      <w:r w:rsidR="00EE2B98">
        <w:rPr>
          <w:sz w:val="24"/>
          <w:szCs w:val="24"/>
        </w:rPr>
        <w:t>.journal of business strategy.</w:t>
      </w:r>
    </w:p>
    <w:p w14:paraId="423FD93A" w14:textId="304E7C6A" w:rsidR="00CE6A68" w:rsidRPr="00CE6A68" w:rsidRDefault="00B9222B" w:rsidP="00CE6A68">
      <w:pPr>
        <w:rPr>
          <w:sz w:val="24"/>
          <w:szCs w:val="24"/>
        </w:rPr>
      </w:pPr>
      <w:r w:rsidRPr="00B9222B">
        <w:rPr>
          <w:sz w:val="32"/>
          <w:szCs w:val="32"/>
        </w:rPr>
        <w:t>‌</w:t>
      </w:r>
      <w:r w:rsidR="00CE6A68" w:rsidRPr="00CE6A68">
        <w:rPr>
          <w:sz w:val="32"/>
          <w:szCs w:val="32"/>
        </w:rPr>
        <w:t xml:space="preserve"> </w:t>
      </w:r>
      <w:r w:rsidR="00CE6A68" w:rsidRPr="00CE6A68">
        <w:rPr>
          <w:sz w:val="24"/>
          <w:szCs w:val="24"/>
        </w:rPr>
        <w:t xml:space="preserve">Kotler, P., Armstrong, G., Harris, L.C. and Piercy, N.,( 2013). Principles of Marketing. 6thEuropean edition.  Essex:  Pearson Education </w:t>
      </w:r>
      <w:proofErr w:type="gramStart"/>
      <w:r w:rsidR="00CE6A68" w:rsidRPr="00CE6A68">
        <w:rPr>
          <w:sz w:val="24"/>
          <w:szCs w:val="24"/>
        </w:rPr>
        <w:t>Limited  https://scholar.google.com/citations</w:t>
      </w:r>
      <w:proofErr w:type="gramEnd"/>
    </w:p>
    <w:p w14:paraId="1FD23E0A" w14:textId="7645532E" w:rsidR="00B16662" w:rsidRPr="00893845" w:rsidRDefault="00F63A5F" w:rsidP="002117F6">
      <w:pPr>
        <w:rPr>
          <w:sz w:val="24"/>
          <w:szCs w:val="24"/>
        </w:rPr>
      </w:pPr>
      <w:r w:rsidRPr="00F63A5F">
        <w:rPr>
          <w:sz w:val="24"/>
          <w:szCs w:val="24"/>
        </w:rPr>
        <w:t>(khan et al.,2020</w:t>
      </w:r>
      <w:proofErr w:type="gramStart"/>
      <w:r w:rsidRPr="00F63A5F">
        <w:rPr>
          <w:sz w:val="24"/>
          <w:szCs w:val="24"/>
        </w:rPr>
        <w:t>).</w:t>
      </w:r>
      <w:r w:rsidR="00447443">
        <w:rPr>
          <w:sz w:val="24"/>
          <w:szCs w:val="24"/>
        </w:rPr>
        <w:t>google.com</w:t>
      </w:r>
      <w:proofErr w:type="gramEnd"/>
    </w:p>
    <w:p w14:paraId="12B0F8EA" w14:textId="77777777" w:rsidR="00AA4326" w:rsidRPr="00AA4326" w:rsidRDefault="00AA4326" w:rsidP="00AA4326">
      <w:pPr>
        <w:rPr>
          <w:sz w:val="24"/>
          <w:szCs w:val="24"/>
        </w:rPr>
      </w:pPr>
      <w:r w:rsidRPr="00AA4326">
        <w:rPr>
          <w:sz w:val="24"/>
          <w:szCs w:val="24"/>
        </w:rPr>
        <w:t xml:space="preserve">Fasano, M.B., </w:t>
      </w:r>
      <w:proofErr w:type="spellStart"/>
      <w:r w:rsidRPr="00AA4326">
        <w:rPr>
          <w:sz w:val="24"/>
          <w:szCs w:val="24"/>
        </w:rPr>
        <w:t>Winkelstein</w:t>
      </w:r>
      <w:proofErr w:type="spellEnd"/>
      <w:r w:rsidRPr="00AA4326">
        <w:rPr>
          <w:sz w:val="24"/>
          <w:szCs w:val="24"/>
        </w:rPr>
        <w:t>, J.A., LaRosa, T., Bias, W.B. and McLean, R.H. (1992). A unique recombination event resulting in a C4A*Q0,C4B*Q0 double null haplotype. </w:t>
      </w:r>
      <w:r w:rsidRPr="00AA4326">
        <w:rPr>
          <w:i/>
          <w:iCs/>
          <w:sz w:val="24"/>
          <w:szCs w:val="24"/>
        </w:rPr>
        <w:t>Journal of Clinical Investigation</w:t>
      </w:r>
      <w:r w:rsidRPr="00AA4326">
        <w:rPr>
          <w:sz w:val="24"/>
          <w:szCs w:val="24"/>
        </w:rPr>
        <w:t xml:space="preserve">, 90(4), pp.1180–1184. </w:t>
      </w:r>
      <w:proofErr w:type="spellStart"/>
      <w:proofErr w:type="gramStart"/>
      <w:r w:rsidRPr="00AA4326">
        <w:rPr>
          <w:sz w:val="24"/>
          <w:szCs w:val="24"/>
        </w:rPr>
        <w:t>doi:https</w:t>
      </w:r>
      <w:proofErr w:type="spellEnd"/>
      <w:r w:rsidRPr="00AA4326">
        <w:rPr>
          <w:sz w:val="24"/>
          <w:szCs w:val="24"/>
        </w:rPr>
        <w:t>://doi.org/10.1172/jci115978</w:t>
      </w:r>
      <w:proofErr w:type="gramEnd"/>
      <w:r w:rsidRPr="00AA4326">
        <w:rPr>
          <w:sz w:val="24"/>
          <w:szCs w:val="24"/>
        </w:rPr>
        <w:t>.</w:t>
      </w:r>
    </w:p>
    <w:p w14:paraId="2A49E3E7" w14:textId="77777777" w:rsidR="00AA4326" w:rsidRPr="00AA4326" w:rsidRDefault="00AA4326" w:rsidP="00AA4326">
      <w:pPr>
        <w:rPr>
          <w:sz w:val="24"/>
          <w:szCs w:val="24"/>
        </w:rPr>
      </w:pPr>
      <w:r w:rsidRPr="00AA4326">
        <w:rPr>
          <w:sz w:val="24"/>
          <w:szCs w:val="24"/>
        </w:rPr>
        <w:t>‌</w:t>
      </w:r>
    </w:p>
    <w:p w14:paraId="6544BAEC" w14:textId="33581D85" w:rsidR="003B3FB9" w:rsidRDefault="003B3FB9">
      <w:pPr>
        <w:rPr>
          <w:sz w:val="32"/>
          <w:szCs w:val="32"/>
        </w:rPr>
      </w:pPr>
    </w:p>
    <w:p w14:paraId="56713E6C" w14:textId="51749D89" w:rsidR="00574148" w:rsidRDefault="00574148">
      <w:pPr>
        <w:rPr>
          <w:sz w:val="32"/>
          <w:szCs w:val="32"/>
        </w:rPr>
      </w:pPr>
    </w:p>
    <w:p w14:paraId="4A6C561B" w14:textId="3930376E" w:rsidR="00574148" w:rsidRDefault="00574148">
      <w:pPr>
        <w:rPr>
          <w:sz w:val="32"/>
          <w:szCs w:val="32"/>
        </w:rPr>
      </w:pPr>
    </w:p>
    <w:p w14:paraId="09CB46D7" w14:textId="56694B58" w:rsidR="00574148" w:rsidRDefault="00574148">
      <w:pPr>
        <w:rPr>
          <w:sz w:val="32"/>
          <w:szCs w:val="32"/>
        </w:rPr>
      </w:pPr>
    </w:p>
    <w:p w14:paraId="207C5360" w14:textId="5C974CA2" w:rsidR="00574148" w:rsidRDefault="00574148">
      <w:pPr>
        <w:rPr>
          <w:sz w:val="32"/>
          <w:szCs w:val="32"/>
        </w:rPr>
      </w:pPr>
    </w:p>
    <w:p w14:paraId="3363DCFC" w14:textId="19218C3C" w:rsidR="00574148" w:rsidRDefault="00574148">
      <w:pPr>
        <w:rPr>
          <w:sz w:val="32"/>
          <w:szCs w:val="32"/>
        </w:rPr>
      </w:pPr>
    </w:p>
    <w:p w14:paraId="370DA7B9" w14:textId="21E83A74" w:rsidR="00574148" w:rsidRDefault="00574148">
      <w:pPr>
        <w:rPr>
          <w:sz w:val="32"/>
          <w:szCs w:val="32"/>
        </w:rPr>
      </w:pPr>
    </w:p>
    <w:p w14:paraId="65172A3D" w14:textId="44BC458B" w:rsidR="00574148" w:rsidRDefault="00574148">
      <w:pPr>
        <w:rPr>
          <w:sz w:val="32"/>
          <w:szCs w:val="32"/>
        </w:rPr>
      </w:pPr>
    </w:p>
    <w:p w14:paraId="05C4C81B" w14:textId="693D68C8" w:rsidR="00574148" w:rsidRDefault="00574148">
      <w:pPr>
        <w:rPr>
          <w:sz w:val="32"/>
          <w:szCs w:val="32"/>
        </w:rPr>
      </w:pPr>
    </w:p>
    <w:p w14:paraId="73E9AA9A" w14:textId="6642D000" w:rsidR="00574148" w:rsidRDefault="00574148">
      <w:pPr>
        <w:rPr>
          <w:sz w:val="32"/>
          <w:szCs w:val="32"/>
        </w:rPr>
      </w:pPr>
    </w:p>
    <w:p w14:paraId="2C328C28" w14:textId="2A37B38C" w:rsidR="00574148" w:rsidRDefault="00574148">
      <w:pPr>
        <w:rPr>
          <w:sz w:val="32"/>
          <w:szCs w:val="32"/>
        </w:rPr>
      </w:pPr>
    </w:p>
    <w:p w14:paraId="35EFD39B" w14:textId="4C95C1AA" w:rsidR="00574148" w:rsidRDefault="00574148">
      <w:pPr>
        <w:rPr>
          <w:sz w:val="32"/>
          <w:szCs w:val="32"/>
        </w:rPr>
      </w:pPr>
    </w:p>
    <w:p w14:paraId="2833873A" w14:textId="5BD78832" w:rsidR="00574148" w:rsidRDefault="00574148">
      <w:pPr>
        <w:rPr>
          <w:sz w:val="32"/>
          <w:szCs w:val="32"/>
        </w:rPr>
      </w:pPr>
    </w:p>
    <w:p w14:paraId="7690D4FB" w14:textId="2D4793D3" w:rsidR="00574148" w:rsidRDefault="00574148">
      <w:pPr>
        <w:rPr>
          <w:sz w:val="32"/>
          <w:szCs w:val="32"/>
        </w:rPr>
      </w:pPr>
    </w:p>
    <w:p w14:paraId="2DFEDC32" w14:textId="0FEF2E63" w:rsidR="00574148" w:rsidRDefault="00574148">
      <w:pPr>
        <w:rPr>
          <w:sz w:val="32"/>
          <w:szCs w:val="32"/>
        </w:rPr>
      </w:pPr>
    </w:p>
    <w:p w14:paraId="65D3517F" w14:textId="76EA648D" w:rsidR="00AC3218" w:rsidRDefault="00AC3218">
      <w:pPr>
        <w:rPr>
          <w:sz w:val="32"/>
          <w:szCs w:val="32"/>
        </w:rPr>
      </w:pPr>
    </w:p>
    <w:p w14:paraId="19207940" w14:textId="0DD841D4" w:rsidR="00AC3218" w:rsidRDefault="00AC3218">
      <w:pPr>
        <w:rPr>
          <w:sz w:val="32"/>
          <w:szCs w:val="32"/>
        </w:rPr>
      </w:pPr>
    </w:p>
    <w:p w14:paraId="3C62109F" w14:textId="19247CDB" w:rsidR="00AC3218" w:rsidRDefault="00AC3218">
      <w:pPr>
        <w:rPr>
          <w:sz w:val="32"/>
          <w:szCs w:val="32"/>
        </w:rPr>
      </w:pPr>
    </w:p>
    <w:p w14:paraId="27D68FEA" w14:textId="6D5BB9E1" w:rsidR="00AC3218" w:rsidRDefault="00AC3218">
      <w:pPr>
        <w:rPr>
          <w:sz w:val="32"/>
          <w:szCs w:val="32"/>
        </w:rPr>
      </w:pPr>
    </w:p>
    <w:p w14:paraId="72F6DD94" w14:textId="039F65E3" w:rsidR="00AC3218" w:rsidRDefault="00AC3218">
      <w:pPr>
        <w:rPr>
          <w:sz w:val="32"/>
          <w:szCs w:val="32"/>
        </w:rPr>
      </w:pPr>
    </w:p>
    <w:p w14:paraId="15147754" w14:textId="4D329E64" w:rsidR="00AC3218" w:rsidRDefault="00AC3218">
      <w:pPr>
        <w:rPr>
          <w:sz w:val="32"/>
          <w:szCs w:val="32"/>
        </w:rPr>
      </w:pPr>
    </w:p>
    <w:p w14:paraId="29F34A1B" w14:textId="756EB73C" w:rsidR="00AC3218" w:rsidRDefault="00AC3218">
      <w:pPr>
        <w:rPr>
          <w:sz w:val="32"/>
          <w:szCs w:val="32"/>
        </w:rPr>
      </w:pPr>
    </w:p>
    <w:p w14:paraId="3378794D" w14:textId="2FD2463B" w:rsidR="00AC3218" w:rsidRDefault="00AC3218">
      <w:pPr>
        <w:rPr>
          <w:sz w:val="32"/>
          <w:szCs w:val="32"/>
        </w:rPr>
      </w:pPr>
    </w:p>
    <w:p w14:paraId="30DD154F" w14:textId="2C87434E" w:rsidR="00AC3218" w:rsidRDefault="00AC3218">
      <w:pPr>
        <w:rPr>
          <w:sz w:val="32"/>
          <w:szCs w:val="32"/>
        </w:rPr>
      </w:pPr>
    </w:p>
    <w:p w14:paraId="5C2DC560" w14:textId="62F9DCFF" w:rsidR="00AC3218" w:rsidRDefault="00AC3218">
      <w:pPr>
        <w:rPr>
          <w:sz w:val="32"/>
          <w:szCs w:val="32"/>
        </w:rPr>
      </w:pPr>
    </w:p>
    <w:p w14:paraId="26A01CC6" w14:textId="677C8E40" w:rsidR="00AC3218" w:rsidRDefault="00AC3218">
      <w:pPr>
        <w:rPr>
          <w:sz w:val="32"/>
          <w:szCs w:val="32"/>
        </w:rPr>
      </w:pPr>
    </w:p>
    <w:p w14:paraId="306A218A" w14:textId="7295815F" w:rsidR="00AC3218" w:rsidRDefault="00AC3218">
      <w:pPr>
        <w:rPr>
          <w:sz w:val="32"/>
          <w:szCs w:val="32"/>
        </w:rPr>
      </w:pPr>
    </w:p>
    <w:p w14:paraId="6C911C56" w14:textId="15F8EEC7" w:rsidR="00AC3218" w:rsidRDefault="00AC3218">
      <w:pPr>
        <w:rPr>
          <w:sz w:val="32"/>
          <w:szCs w:val="32"/>
        </w:rPr>
      </w:pPr>
    </w:p>
    <w:p w14:paraId="09ED128D" w14:textId="66ED5EEC" w:rsidR="00AC3218" w:rsidRDefault="00AC3218">
      <w:pPr>
        <w:rPr>
          <w:sz w:val="32"/>
          <w:szCs w:val="32"/>
        </w:rPr>
      </w:pPr>
    </w:p>
    <w:p w14:paraId="3B5F6A50" w14:textId="567E4C16" w:rsidR="00AC3218" w:rsidRDefault="00AC3218">
      <w:pPr>
        <w:rPr>
          <w:sz w:val="32"/>
          <w:szCs w:val="32"/>
        </w:rPr>
      </w:pPr>
    </w:p>
    <w:p w14:paraId="4639DDB4" w14:textId="34FB29F1" w:rsidR="00AC3218" w:rsidRDefault="00AC3218">
      <w:pPr>
        <w:rPr>
          <w:sz w:val="32"/>
          <w:szCs w:val="32"/>
        </w:rPr>
      </w:pPr>
    </w:p>
    <w:p w14:paraId="2284DD71" w14:textId="5E2FF830" w:rsidR="00AC3218" w:rsidRDefault="00AC3218">
      <w:pPr>
        <w:rPr>
          <w:sz w:val="32"/>
          <w:szCs w:val="32"/>
        </w:rPr>
      </w:pPr>
    </w:p>
    <w:p w14:paraId="715135DB" w14:textId="538C0C64" w:rsidR="00AC3218" w:rsidRDefault="00AC3218">
      <w:pPr>
        <w:rPr>
          <w:sz w:val="32"/>
          <w:szCs w:val="32"/>
        </w:rPr>
      </w:pPr>
    </w:p>
    <w:p w14:paraId="3EC43FA8" w14:textId="09CAD605" w:rsidR="00AC3218" w:rsidRDefault="00AC3218">
      <w:pPr>
        <w:rPr>
          <w:sz w:val="32"/>
          <w:szCs w:val="32"/>
        </w:rPr>
      </w:pPr>
    </w:p>
    <w:p w14:paraId="458123F4" w14:textId="064D32F1" w:rsidR="00AC3218" w:rsidRDefault="00AC3218">
      <w:pPr>
        <w:rPr>
          <w:sz w:val="32"/>
          <w:szCs w:val="32"/>
        </w:rPr>
      </w:pPr>
    </w:p>
    <w:p w14:paraId="5AA7FF39" w14:textId="79F705F8" w:rsidR="00AC3218" w:rsidRDefault="00AC3218">
      <w:pPr>
        <w:rPr>
          <w:sz w:val="32"/>
          <w:szCs w:val="32"/>
        </w:rPr>
      </w:pPr>
    </w:p>
    <w:p w14:paraId="14ACFA40" w14:textId="4B09262B" w:rsidR="00AC3218" w:rsidRDefault="00AC3218">
      <w:pPr>
        <w:rPr>
          <w:sz w:val="32"/>
          <w:szCs w:val="32"/>
        </w:rPr>
      </w:pPr>
    </w:p>
    <w:p w14:paraId="390A0CF3" w14:textId="519F8B23" w:rsidR="00AC3218" w:rsidRDefault="00AC3218">
      <w:pPr>
        <w:rPr>
          <w:sz w:val="32"/>
          <w:szCs w:val="32"/>
        </w:rPr>
      </w:pPr>
    </w:p>
    <w:p w14:paraId="70A994C7" w14:textId="34BD990B" w:rsidR="00AC3218" w:rsidRDefault="00AC3218">
      <w:pPr>
        <w:rPr>
          <w:sz w:val="32"/>
          <w:szCs w:val="32"/>
        </w:rPr>
      </w:pPr>
    </w:p>
    <w:p w14:paraId="68A5137C" w14:textId="1FE969BF" w:rsidR="00AC3218" w:rsidRDefault="00AC3218">
      <w:pPr>
        <w:rPr>
          <w:sz w:val="32"/>
          <w:szCs w:val="32"/>
        </w:rPr>
      </w:pPr>
    </w:p>
    <w:p w14:paraId="588A74DD" w14:textId="52B23021" w:rsidR="00AC3218" w:rsidRDefault="00AC3218">
      <w:pPr>
        <w:rPr>
          <w:sz w:val="32"/>
          <w:szCs w:val="32"/>
        </w:rPr>
      </w:pPr>
    </w:p>
    <w:p w14:paraId="18ED46C5" w14:textId="61C0B2CE" w:rsidR="00AC3218" w:rsidRDefault="00AC3218">
      <w:pPr>
        <w:rPr>
          <w:sz w:val="32"/>
          <w:szCs w:val="32"/>
        </w:rPr>
      </w:pPr>
    </w:p>
    <w:p w14:paraId="38986E5D" w14:textId="4ACEC458" w:rsidR="00AC3218" w:rsidRDefault="00AC3218">
      <w:pPr>
        <w:rPr>
          <w:sz w:val="32"/>
          <w:szCs w:val="32"/>
        </w:rPr>
      </w:pPr>
    </w:p>
    <w:p w14:paraId="794F46A5" w14:textId="7156309C" w:rsidR="00AC3218" w:rsidRDefault="00AC3218">
      <w:pPr>
        <w:rPr>
          <w:sz w:val="32"/>
          <w:szCs w:val="32"/>
        </w:rPr>
      </w:pPr>
    </w:p>
    <w:p w14:paraId="1293B681" w14:textId="47CD20A5" w:rsidR="00AC3218" w:rsidRDefault="00AC3218">
      <w:pPr>
        <w:rPr>
          <w:sz w:val="32"/>
          <w:szCs w:val="32"/>
        </w:rPr>
      </w:pPr>
    </w:p>
    <w:p w14:paraId="236A331C" w14:textId="3C37727E" w:rsidR="00AC3218" w:rsidRDefault="00AC3218">
      <w:pPr>
        <w:rPr>
          <w:sz w:val="32"/>
          <w:szCs w:val="32"/>
        </w:rPr>
      </w:pPr>
    </w:p>
    <w:p w14:paraId="363023E4" w14:textId="6FDDACAE" w:rsidR="00AC3218" w:rsidRDefault="00AC3218">
      <w:pPr>
        <w:rPr>
          <w:sz w:val="32"/>
          <w:szCs w:val="32"/>
        </w:rPr>
      </w:pPr>
    </w:p>
    <w:p w14:paraId="26367AA9" w14:textId="130C6B28" w:rsidR="00AC3218" w:rsidRDefault="00AC3218">
      <w:pPr>
        <w:rPr>
          <w:sz w:val="32"/>
          <w:szCs w:val="32"/>
        </w:rPr>
      </w:pPr>
    </w:p>
    <w:p w14:paraId="5E779520" w14:textId="2CA0E449" w:rsidR="00AC3218" w:rsidRDefault="00AC3218">
      <w:pPr>
        <w:rPr>
          <w:sz w:val="32"/>
          <w:szCs w:val="32"/>
        </w:rPr>
      </w:pPr>
    </w:p>
    <w:p w14:paraId="3362A16F" w14:textId="69D7DBCA" w:rsidR="00AC3218" w:rsidRDefault="00AC3218">
      <w:pPr>
        <w:rPr>
          <w:sz w:val="32"/>
          <w:szCs w:val="32"/>
        </w:rPr>
      </w:pPr>
    </w:p>
    <w:p w14:paraId="1917C4A1" w14:textId="3FDF0BB6" w:rsidR="00AC3218" w:rsidRDefault="00AC3218">
      <w:pPr>
        <w:rPr>
          <w:sz w:val="32"/>
          <w:szCs w:val="32"/>
        </w:rPr>
      </w:pPr>
    </w:p>
    <w:p w14:paraId="6AD119EF" w14:textId="72DCD756" w:rsidR="00AC3218" w:rsidRDefault="00AC3218">
      <w:pPr>
        <w:rPr>
          <w:sz w:val="32"/>
          <w:szCs w:val="32"/>
        </w:rPr>
      </w:pPr>
    </w:p>
    <w:p w14:paraId="1D3E05A4" w14:textId="6F6B20BE" w:rsidR="00AC3218" w:rsidRDefault="00AC3218">
      <w:pPr>
        <w:rPr>
          <w:sz w:val="32"/>
          <w:szCs w:val="32"/>
        </w:rPr>
      </w:pPr>
    </w:p>
    <w:p w14:paraId="7BD413C1" w14:textId="1206C156" w:rsidR="00AC3218" w:rsidRDefault="00AC3218">
      <w:pPr>
        <w:rPr>
          <w:sz w:val="32"/>
          <w:szCs w:val="32"/>
        </w:rPr>
      </w:pPr>
    </w:p>
    <w:p w14:paraId="2833BB36" w14:textId="63A1DE95" w:rsidR="00AC3218" w:rsidRDefault="00AC3218">
      <w:pPr>
        <w:rPr>
          <w:sz w:val="32"/>
          <w:szCs w:val="32"/>
        </w:rPr>
      </w:pPr>
    </w:p>
    <w:p w14:paraId="53E4DD68" w14:textId="0E0ED279" w:rsidR="00AC3218" w:rsidRDefault="00AC3218">
      <w:pPr>
        <w:rPr>
          <w:sz w:val="32"/>
          <w:szCs w:val="32"/>
        </w:rPr>
      </w:pPr>
    </w:p>
    <w:p w14:paraId="69AD30D0" w14:textId="343698FE" w:rsidR="00AC3218" w:rsidRDefault="00AC3218">
      <w:pPr>
        <w:rPr>
          <w:sz w:val="32"/>
          <w:szCs w:val="32"/>
        </w:rPr>
      </w:pPr>
    </w:p>
    <w:p w14:paraId="2D9824A9" w14:textId="40C33FCF" w:rsidR="00AC3218" w:rsidRDefault="00AC3218">
      <w:pPr>
        <w:rPr>
          <w:sz w:val="32"/>
          <w:szCs w:val="32"/>
        </w:rPr>
      </w:pPr>
    </w:p>
    <w:p w14:paraId="1D73CEEE" w14:textId="7ED6350F" w:rsidR="00AC3218" w:rsidRDefault="00AC3218">
      <w:pPr>
        <w:rPr>
          <w:sz w:val="32"/>
          <w:szCs w:val="32"/>
        </w:rPr>
      </w:pPr>
    </w:p>
    <w:p w14:paraId="7ABE6DEB" w14:textId="768BB8BE" w:rsidR="00AC3218" w:rsidRDefault="00AC3218">
      <w:pPr>
        <w:rPr>
          <w:sz w:val="32"/>
          <w:szCs w:val="32"/>
        </w:rPr>
      </w:pPr>
    </w:p>
    <w:p w14:paraId="693B5246" w14:textId="23D02E02" w:rsidR="00AC3218" w:rsidRDefault="00AC3218">
      <w:pPr>
        <w:rPr>
          <w:sz w:val="32"/>
          <w:szCs w:val="32"/>
        </w:rPr>
      </w:pPr>
    </w:p>
    <w:p w14:paraId="0481CFC2" w14:textId="030BEE77" w:rsidR="00AC3218" w:rsidRDefault="00AC3218">
      <w:pPr>
        <w:rPr>
          <w:sz w:val="32"/>
          <w:szCs w:val="32"/>
        </w:rPr>
      </w:pPr>
    </w:p>
    <w:p w14:paraId="7BC80C6A" w14:textId="44913FC3" w:rsidR="00AC3218" w:rsidRDefault="00AC3218">
      <w:pPr>
        <w:rPr>
          <w:sz w:val="32"/>
          <w:szCs w:val="32"/>
        </w:rPr>
      </w:pPr>
    </w:p>
    <w:p w14:paraId="1347F2FC" w14:textId="4A416A8A" w:rsidR="00AC3218" w:rsidRDefault="00AC3218">
      <w:pPr>
        <w:rPr>
          <w:sz w:val="32"/>
          <w:szCs w:val="32"/>
        </w:rPr>
      </w:pPr>
    </w:p>
    <w:p w14:paraId="4AA1046D" w14:textId="1E33B0B4" w:rsidR="00AC3218" w:rsidRDefault="00AC3218">
      <w:pPr>
        <w:rPr>
          <w:sz w:val="32"/>
          <w:szCs w:val="32"/>
        </w:rPr>
      </w:pPr>
    </w:p>
    <w:p w14:paraId="400E9A78" w14:textId="0B48C676" w:rsidR="00AC3218" w:rsidRDefault="00AC3218">
      <w:pPr>
        <w:rPr>
          <w:sz w:val="32"/>
          <w:szCs w:val="32"/>
        </w:rPr>
      </w:pPr>
    </w:p>
    <w:p w14:paraId="01F260AE" w14:textId="4A73B572" w:rsidR="00AC3218" w:rsidRDefault="00AC3218">
      <w:pPr>
        <w:rPr>
          <w:sz w:val="32"/>
          <w:szCs w:val="32"/>
        </w:rPr>
      </w:pPr>
    </w:p>
    <w:p w14:paraId="5404C622" w14:textId="5631F086" w:rsidR="00AC3218" w:rsidRDefault="00AC3218">
      <w:pPr>
        <w:rPr>
          <w:sz w:val="32"/>
          <w:szCs w:val="32"/>
        </w:rPr>
      </w:pPr>
    </w:p>
    <w:p w14:paraId="54E52D47" w14:textId="7706EC82" w:rsidR="00AC3218" w:rsidRDefault="00AC3218">
      <w:pPr>
        <w:rPr>
          <w:sz w:val="32"/>
          <w:szCs w:val="32"/>
        </w:rPr>
      </w:pPr>
    </w:p>
    <w:p w14:paraId="5FAC30C2" w14:textId="6BD7744A" w:rsidR="00AC3218" w:rsidRDefault="00AC3218">
      <w:pPr>
        <w:rPr>
          <w:sz w:val="32"/>
          <w:szCs w:val="32"/>
        </w:rPr>
      </w:pPr>
    </w:p>
    <w:p w14:paraId="439537B7" w14:textId="4E8732A2" w:rsidR="00AC3218" w:rsidRDefault="00AC3218">
      <w:pPr>
        <w:rPr>
          <w:sz w:val="32"/>
          <w:szCs w:val="32"/>
        </w:rPr>
      </w:pPr>
    </w:p>
    <w:p w14:paraId="33AE51CF" w14:textId="41854DB0" w:rsidR="00AC3218" w:rsidRDefault="00AC3218">
      <w:pPr>
        <w:rPr>
          <w:sz w:val="32"/>
          <w:szCs w:val="32"/>
        </w:rPr>
      </w:pPr>
    </w:p>
    <w:p w14:paraId="32022A76" w14:textId="1823BC53" w:rsidR="00AC3218" w:rsidRDefault="00AC3218">
      <w:pPr>
        <w:rPr>
          <w:sz w:val="32"/>
          <w:szCs w:val="32"/>
        </w:rPr>
      </w:pPr>
    </w:p>
    <w:p w14:paraId="2DFC6C42" w14:textId="47D1EAFB" w:rsidR="00AC3218" w:rsidRDefault="00AC3218">
      <w:pPr>
        <w:rPr>
          <w:sz w:val="32"/>
          <w:szCs w:val="32"/>
        </w:rPr>
      </w:pPr>
    </w:p>
    <w:p w14:paraId="5B307234" w14:textId="6C9A189E" w:rsidR="00AC3218" w:rsidRDefault="00AC3218">
      <w:pPr>
        <w:rPr>
          <w:sz w:val="32"/>
          <w:szCs w:val="32"/>
        </w:rPr>
      </w:pPr>
    </w:p>
    <w:p w14:paraId="6EAF5C88" w14:textId="587DC66A" w:rsidR="00AC3218" w:rsidRDefault="00AC3218">
      <w:pPr>
        <w:rPr>
          <w:sz w:val="32"/>
          <w:szCs w:val="32"/>
        </w:rPr>
      </w:pPr>
    </w:p>
    <w:p w14:paraId="6C31B7D5" w14:textId="4A6652BA" w:rsidR="00AC3218" w:rsidRDefault="00AC3218">
      <w:pPr>
        <w:rPr>
          <w:sz w:val="32"/>
          <w:szCs w:val="32"/>
        </w:rPr>
      </w:pPr>
    </w:p>
    <w:p w14:paraId="52807639" w14:textId="25443B94" w:rsidR="00AC3218" w:rsidRDefault="00AC3218">
      <w:pPr>
        <w:rPr>
          <w:sz w:val="32"/>
          <w:szCs w:val="32"/>
        </w:rPr>
      </w:pPr>
    </w:p>
    <w:p w14:paraId="45AE728F" w14:textId="506DB0F7" w:rsidR="00AC3218" w:rsidRDefault="00AC3218">
      <w:pPr>
        <w:rPr>
          <w:sz w:val="32"/>
          <w:szCs w:val="32"/>
        </w:rPr>
      </w:pPr>
    </w:p>
    <w:p w14:paraId="1B2AC57B" w14:textId="52E6B9AD" w:rsidR="00AC3218" w:rsidRDefault="00AC3218">
      <w:pPr>
        <w:rPr>
          <w:sz w:val="32"/>
          <w:szCs w:val="32"/>
        </w:rPr>
      </w:pPr>
    </w:p>
    <w:p w14:paraId="786E1250" w14:textId="31C1798E" w:rsidR="00AC3218" w:rsidRDefault="00AC3218">
      <w:pPr>
        <w:rPr>
          <w:sz w:val="32"/>
          <w:szCs w:val="32"/>
        </w:rPr>
      </w:pPr>
    </w:p>
    <w:p w14:paraId="6661050A" w14:textId="330B4346" w:rsidR="00AC3218" w:rsidRDefault="00AC3218">
      <w:pPr>
        <w:rPr>
          <w:sz w:val="32"/>
          <w:szCs w:val="32"/>
        </w:rPr>
      </w:pPr>
    </w:p>
    <w:p w14:paraId="5220AAD2" w14:textId="4A4624B0" w:rsidR="00AC3218" w:rsidRDefault="00AC3218">
      <w:pPr>
        <w:rPr>
          <w:sz w:val="32"/>
          <w:szCs w:val="32"/>
        </w:rPr>
      </w:pPr>
    </w:p>
    <w:p w14:paraId="7FFA4B13" w14:textId="401F219F" w:rsidR="00AC3218" w:rsidRDefault="00AC3218">
      <w:pPr>
        <w:rPr>
          <w:sz w:val="32"/>
          <w:szCs w:val="32"/>
        </w:rPr>
      </w:pPr>
    </w:p>
    <w:p w14:paraId="0559A536" w14:textId="5B23B0ED" w:rsidR="00AC3218" w:rsidRDefault="00AC3218">
      <w:pPr>
        <w:rPr>
          <w:sz w:val="32"/>
          <w:szCs w:val="32"/>
        </w:rPr>
      </w:pPr>
    </w:p>
    <w:p w14:paraId="034769AA" w14:textId="65AD5202" w:rsidR="00AC3218" w:rsidRDefault="00AC3218">
      <w:pPr>
        <w:rPr>
          <w:sz w:val="32"/>
          <w:szCs w:val="32"/>
        </w:rPr>
      </w:pPr>
    </w:p>
    <w:p w14:paraId="452FF9DC" w14:textId="5C914350" w:rsidR="00AC3218" w:rsidRDefault="00AC3218">
      <w:pPr>
        <w:rPr>
          <w:sz w:val="32"/>
          <w:szCs w:val="32"/>
        </w:rPr>
      </w:pPr>
    </w:p>
    <w:p w14:paraId="4BD03E76" w14:textId="0EF90C03" w:rsidR="00AC3218" w:rsidRDefault="00AC3218">
      <w:pPr>
        <w:rPr>
          <w:sz w:val="32"/>
          <w:szCs w:val="32"/>
        </w:rPr>
      </w:pPr>
    </w:p>
    <w:p w14:paraId="034E8C16" w14:textId="7760D5EC" w:rsidR="00AC3218" w:rsidRDefault="00AC3218">
      <w:pPr>
        <w:rPr>
          <w:sz w:val="32"/>
          <w:szCs w:val="32"/>
        </w:rPr>
      </w:pPr>
    </w:p>
    <w:p w14:paraId="58FBA5D6" w14:textId="4915F143" w:rsidR="00AC3218" w:rsidRDefault="00AC3218">
      <w:pPr>
        <w:rPr>
          <w:sz w:val="32"/>
          <w:szCs w:val="32"/>
        </w:rPr>
      </w:pPr>
    </w:p>
    <w:p w14:paraId="69D56E1B" w14:textId="3BEDE8B0" w:rsidR="00AC3218" w:rsidRDefault="00AC3218">
      <w:pPr>
        <w:rPr>
          <w:sz w:val="32"/>
          <w:szCs w:val="32"/>
        </w:rPr>
      </w:pPr>
    </w:p>
    <w:p w14:paraId="31046A7A" w14:textId="11758930" w:rsidR="00AC3218" w:rsidRDefault="00AC3218">
      <w:pPr>
        <w:rPr>
          <w:sz w:val="32"/>
          <w:szCs w:val="32"/>
        </w:rPr>
      </w:pPr>
    </w:p>
    <w:p w14:paraId="651CB91F" w14:textId="19F6CD6E" w:rsidR="00AC3218" w:rsidRDefault="00AC3218">
      <w:pPr>
        <w:rPr>
          <w:sz w:val="32"/>
          <w:szCs w:val="32"/>
        </w:rPr>
      </w:pPr>
    </w:p>
    <w:p w14:paraId="2C33AF68" w14:textId="55DCF655" w:rsidR="00AC3218" w:rsidRDefault="00AC3218">
      <w:pPr>
        <w:rPr>
          <w:sz w:val="32"/>
          <w:szCs w:val="32"/>
        </w:rPr>
      </w:pPr>
    </w:p>
    <w:p w14:paraId="18E2F4A5" w14:textId="55D028A5" w:rsidR="00AC3218" w:rsidRDefault="00AC3218">
      <w:pPr>
        <w:rPr>
          <w:sz w:val="32"/>
          <w:szCs w:val="32"/>
        </w:rPr>
      </w:pPr>
    </w:p>
    <w:p w14:paraId="2DB41F74" w14:textId="722772FD" w:rsidR="00AC3218" w:rsidRDefault="00AC3218">
      <w:pPr>
        <w:rPr>
          <w:sz w:val="32"/>
          <w:szCs w:val="32"/>
        </w:rPr>
      </w:pPr>
    </w:p>
    <w:p w14:paraId="6E73498C" w14:textId="57D96097" w:rsidR="00AC3218" w:rsidRDefault="00AC3218">
      <w:pPr>
        <w:rPr>
          <w:sz w:val="32"/>
          <w:szCs w:val="32"/>
        </w:rPr>
      </w:pPr>
    </w:p>
    <w:p w14:paraId="495B6DE0" w14:textId="53930F3A" w:rsidR="00AC3218" w:rsidRDefault="00AC3218">
      <w:pPr>
        <w:rPr>
          <w:sz w:val="32"/>
          <w:szCs w:val="32"/>
        </w:rPr>
      </w:pPr>
    </w:p>
    <w:p w14:paraId="4BBC10A4" w14:textId="08D744FD" w:rsidR="00AC3218" w:rsidRDefault="00AC3218">
      <w:pPr>
        <w:rPr>
          <w:sz w:val="32"/>
          <w:szCs w:val="32"/>
        </w:rPr>
      </w:pPr>
    </w:p>
    <w:p w14:paraId="457E567B" w14:textId="1AC88BD8" w:rsidR="00AC3218" w:rsidRDefault="00AC3218">
      <w:pPr>
        <w:rPr>
          <w:sz w:val="32"/>
          <w:szCs w:val="32"/>
        </w:rPr>
      </w:pPr>
    </w:p>
    <w:p w14:paraId="1AA9AB2C" w14:textId="7A187852" w:rsidR="00AC3218" w:rsidRDefault="00AC3218">
      <w:pPr>
        <w:rPr>
          <w:sz w:val="32"/>
          <w:szCs w:val="32"/>
        </w:rPr>
      </w:pPr>
    </w:p>
    <w:p w14:paraId="17CCCA9E" w14:textId="2685C75F" w:rsidR="00AC3218" w:rsidRDefault="00AC3218">
      <w:pPr>
        <w:rPr>
          <w:sz w:val="32"/>
          <w:szCs w:val="32"/>
        </w:rPr>
      </w:pPr>
    </w:p>
    <w:p w14:paraId="753E5549" w14:textId="735AC030" w:rsidR="00AC3218" w:rsidRDefault="00AC3218">
      <w:pPr>
        <w:rPr>
          <w:sz w:val="32"/>
          <w:szCs w:val="32"/>
        </w:rPr>
      </w:pPr>
    </w:p>
    <w:p w14:paraId="7B8BD636" w14:textId="3EA5E1A9" w:rsidR="00AC3218" w:rsidRDefault="00AC3218">
      <w:pPr>
        <w:rPr>
          <w:sz w:val="32"/>
          <w:szCs w:val="32"/>
        </w:rPr>
      </w:pPr>
    </w:p>
    <w:p w14:paraId="7CCED699" w14:textId="260BB35B" w:rsidR="00AC3218" w:rsidRDefault="00AC3218">
      <w:pPr>
        <w:rPr>
          <w:sz w:val="32"/>
          <w:szCs w:val="32"/>
        </w:rPr>
      </w:pPr>
    </w:p>
    <w:p w14:paraId="29EC62A2" w14:textId="6C9099A5" w:rsidR="00AC3218" w:rsidRDefault="00AC3218">
      <w:pPr>
        <w:rPr>
          <w:sz w:val="32"/>
          <w:szCs w:val="32"/>
        </w:rPr>
      </w:pPr>
    </w:p>
    <w:p w14:paraId="02634302" w14:textId="350E6524" w:rsidR="00AC3218" w:rsidRDefault="00AC3218">
      <w:pPr>
        <w:rPr>
          <w:sz w:val="32"/>
          <w:szCs w:val="32"/>
        </w:rPr>
      </w:pPr>
    </w:p>
    <w:p w14:paraId="044ADF84" w14:textId="476D6F5E" w:rsidR="00AC3218" w:rsidRDefault="00AC3218">
      <w:pPr>
        <w:rPr>
          <w:sz w:val="32"/>
          <w:szCs w:val="32"/>
        </w:rPr>
      </w:pPr>
    </w:p>
    <w:p w14:paraId="4C564DA0" w14:textId="25ECE338" w:rsidR="00AC3218" w:rsidRDefault="00AC3218">
      <w:pPr>
        <w:rPr>
          <w:sz w:val="32"/>
          <w:szCs w:val="32"/>
        </w:rPr>
      </w:pPr>
    </w:p>
    <w:p w14:paraId="0BD5AAFF" w14:textId="1F0DAF56" w:rsidR="00AC3218" w:rsidRDefault="00AC3218">
      <w:pPr>
        <w:rPr>
          <w:sz w:val="32"/>
          <w:szCs w:val="32"/>
        </w:rPr>
      </w:pPr>
    </w:p>
    <w:p w14:paraId="6B0C40A5" w14:textId="5018E1F1" w:rsidR="00AC3218" w:rsidRDefault="00AC3218">
      <w:pPr>
        <w:rPr>
          <w:sz w:val="32"/>
          <w:szCs w:val="32"/>
        </w:rPr>
      </w:pPr>
    </w:p>
    <w:p w14:paraId="65A0B8E2" w14:textId="61E1AA3D" w:rsidR="00AC3218" w:rsidRDefault="00AC3218">
      <w:pPr>
        <w:rPr>
          <w:sz w:val="32"/>
          <w:szCs w:val="32"/>
        </w:rPr>
      </w:pPr>
    </w:p>
    <w:p w14:paraId="294CD4D5" w14:textId="038DADB9" w:rsidR="00AC3218" w:rsidRDefault="00AC3218">
      <w:pPr>
        <w:rPr>
          <w:sz w:val="32"/>
          <w:szCs w:val="32"/>
        </w:rPr>
      </w:pPr>
    </w:p>
    <w:p w14:paraId="6D4E4A7A" w14:textId="6F8C13F7" w:rsidR="00AC3218" w:rsidRDefault="00AC3218">
      <w:pPr>
        <w:rPr>
          <w:sz w:val="32"/>
          <w:szCs w:val="32"/>
        </w:rPr>
      </w:pPr>
    </w:p>
    <w:p w14:paraId="6BE6EF6D" w14:textId="157C1CD0" w:rsidR="00AC3218" w:rsidRDefault="00AC3218">
      <w:pPr>
        <w:rPr>
          <w:sz w:val="32"/>
          <w:szCs w:val="32"/>
        </w:rPr>
      </w:pPr>
    </w:p>
    <w:p w14:paraId="556A26E9" w14:textId="6463A032" w:rsidR="00AC3218" w:rsidRDefault="00AC3218">
      <w:pPr>
        <w:rPr>
          <w:sz w:val="32"/>
          <w:szCs w:val="32"/>
        </w:rPr>
      </w:pPr>
    </w:p>
    <w:p w14:paraId="5D05790D" w14:textId="3601CE3A" w:rsidR="00AC3218" w:rsidRDefault="00AC3218">
      <w:pPr>
        <w:rPr>
          <w:sz w:val="32"/>
          <w:szCs w:val="32"/>
        </w:rPr>
      </w:pPr>
    </w:p>
    <w:p w14:paraId="7E514D20" w14:textId="1008BE76" w:rsidR="00AC3218" w:rsidRDefault="00AC3218">
      <w:pPr>
        <w:rPr>
          <w:sz w:val="32"/>
          <w:szCs w:val="32"/>
        </w:rPr>
      </w:pPr>
    </w:p>
    <w:p w14:paraId="3A7F75D5" w14:textId="46D8325D" w:rsidR="00AC3218" w:rsidRDefault="00AC3218">
      <w:pPr>
        <w:rPr>
          <w:sz w:val="32"/>
          <w:szCs w:val="32"/>
        </w:rPr>
      </w:pPr>
    </w:p>
    <w:p w14:paraId="6F10E649" w14:textId="765F69D0" w:rsidR="00AC3218" w:rsidRDefault="00AC3218">
      <w:pPr>
        <w:rPr>
          <w:sz w:val="32"/>
          <w:szCs w:val="32"/>
        </w:rPr>
      </w:pPr>
    </w:p>
    <w:p w14:paraId="456B54F6" w14:textId="41A739B5" w:rsidR="00AC3218" w:rsidRDefault="00AC3218">
      <w:pPr>
        <w:rPr>
          <w:sz w:val="32"/>
          <w:szCs w:val="32"/>
        </w:rPr>
      </w:pPr>
    </w:p>
    <w:p w14:paraId="475DB483" w14:textId="70E2E4AC" w:rsidR="00AC3218" w:rsidRDefault="00AC3218">
      <w:pPr>
        <w:rPr>
          <w:sz w:val="32"/>
          <w:szCs w:val="32"/>
        </w:rPr>
      </w:pPr>
    </w:p>
    <w:p w14:paraId="4B6B8794" w14:textId="773D2496" w:rsidR="00AC3218" w:rsidRDefault="00AC3218">
      <w:pPr>
        <w:rPr>
          <w:sz w:val="32"/>
          <w:szCs w:val="32"/>
        </w:rPr>
      </w:pPr>
    </w:p>
    <w:p w14:paraId="7FB176F0" w14:textId="562CDD7B" w:rsidR="00AC3218" w:rsidRDefault="00AC3218">
      <w:pPr>
        <w:rPr>
          <w:sz w:val="32"/>
          <w:szCs w:val="32"/>
        </w:rPr>
      </w:pPr>
    </w:p>
    <w:p w14:paraId="1239A11C" w14:textId="47E67874" w:rsidR="00AC3218" w:rsidRDefault="00AC3218">
      <w:pPr>
        <w:rPr>
          <w:sz w:val="32"/>
          <w:szCs w:val="32"/>
        </w:rPr>
      </w:pPr>
    </w:p>
    <w:p w14:paraId="6FA7C657" w14:textId="1270ED65" w:rsidR="00AC3218" w:rsidRDefault="00AC3218">
      <w:pPr>
        <w:rPr>
          <w:sz w:val="32"/>
          <w:szCs w:val="32"/>
        </w:rPr>
      </w:pPr>
    </w:p>
    <w:p w14:paraId="115003DA" w14:textId="45B07299" w:rsidR="00AC3218" w:rsidRDefault="00AC3218">
      <w:pPr>
        <w:rPr>
          <w:sz w:val="32"/>
          <w:szCs w:val="32"/>
        </w:rPr>
      </w:pPr>
    </w:p>
    <w:p w14:paraId="1D293E76" w14:textId="524DF767" w:rsidR="00AC3218" w:rsidRDefault="00AC3218">
      <w:pPr>
        <w:rPr>
          <w:sz w:val="32"/>
          <w:szCs w:val="32"/>
        </w:rPr>
      </w:pPr>
    </w:p>
    <w:p w14:paraId="14190FA6" w14:textId="207A15FE" w:rsidR="00AC3218" w:rsidRDefault="00AC3218">
      <w:pPr>
        <w:rPr>
          <w:sz w:val="32"/>
          <w:szCs w:val="32"/>
        </w:rPr>
      </w:pPr>
    </w:p>
    <w:p w14:paraId="06AA7E14" w14:textId="55B37FB5" w:rsidR="00AC3218" w:rsidRDefault="00AC3218">
      <w:pPr>
        <w:rPr>
          <w:sz w:val="32"/>
          <w:szCs w:val="32"/>
        </w:rPr>
      </w:pPr>
    </w:p>
    <w:p w14:paraId="623736AB" w14:textId="7B3917E2" w:rsidR="00AC3218" w:rsidRDefault="00AC3218">
      <w:pPr>
        <w:rPr>
          <w:sz w:val="32"/>
          <w:szCs w:val="32"/>
        </w:rPr>
      </w:pPr>
    </w:p>
    <w:p w14:paraId="58562A2B" w14:textId="7C9C9134" w:rsidR="00AC3218" w:rsidRDefault="00AC3218">
      <w:pPr>
        <w:rPr>
          <w:sz w:val="32"/>
          <w:szCs w:val="32"/>
        </w:rPr>
      </w:pPr>
    </w:p>
    <w:p w14:paraId="1D7B7313" w14:textId="23FA6B0F" w:rsidR="00AC3218" w:rsidRDefault="00AC3218">
      <w:pPr>
        <w:rPr>
          <w:sz w:val="32"/>
          <w:szCs w:val="32"/>
        </w:rPr>
      </w:pPr>
    </w:p>
    <w:p w14:paraId="58E9D90B" w14:textId="1E38567C" w:rsidR="00AC3218" w:rsidRDefault="00AC3218">
      <w:pPr>
        <w:rPr>
          <w:sz w:val="32"/>
          <w:szCs w:val="32"/>
        </w:rPr>
      </w:pPr>
    </w:p>
    <w:p w14:paraId="725AA491" w14:textId="1A68407F" w:rsidR="00AC3218" w:rsidRDefault="00AC3218">
      <w:pPr>
        <w:rPr>
          <w:sz w:val="32"/>
          <w:szCs w:val="32"/>
        </w:rPr>
      </w:pPr>
    </w:p>
    <w:p w14:paraId="2C7EF851" w14:textId="1E090D66" w:rsidR="00AC3218" w:rsidRDefault="00AC3218">
      <w:pPr>
        <w:rPr>
          <w:sz w:val="32"/>
          <w:szCs w:val="32"/>
        </w:rPr>
      </w:pPr>
    </w:p>
    <w:p w14:paraId="5C53D0F4" w14:textId="168404BF" w:rsidR="00AC3218" w:rsidRDefault="00AC3218">
      <w:pPr>
        <w:rPr>
          <w:sz w:val="32"/>
          <w:szCs w:val="32"/>
        </w:rPr>
      </w:pPr>
    </w:p>
    <w:p w14:paraId="61B6E0A3" w14:textId="3FD4B178" w:rsidR="00AC3218" w:rsidRDefault="00AC3218">
      <w:pPr>
        <w:rPr>
          <w:sz w:val="32"/>
          <w:szCs w:val="32"/>
        </w:rPr>
      </w:pPr>
    </w:p>
    <w:p w14:paraId="5DA923C8" w14:textId="3CCE8BAB" w:rsidR="00AC3218" w:rsidRDefault="00AC3218">
      <w:pPr>
        <w:rPr>
          <w:sz w:val="32"/>
          <w:szCs w:val="32"/>
        </w:rPr>
      </w:pPr>
    </w:p>
    <w:p w14:paraId="5AD0FB0F" w14:textId="1E3C436C" w:rsidR="00AC3218" w:rsidRDefault="00AC3218">
      <w:pPr>
        <w:rPr>
          <w:sz w:val="32"/>
          <w:szCs w:val="32"/>
        </w:rPr>
      </w:pPr>
    </w:p>
    <w:p w14:paraId="08F338F7" w14:textId="75DD0E14" w:rsidR="00AC3218" w:rsidRDefault="00AC3218">
      <w:pPr>
        <w:rPr>
          <w:sz w:val="32"/>
          <w:szCs w:val="32"/>
        </w:rPr>
      </w:pPr>
    </w:p>
    <w:p w14:paraId="3C7217DE" w14:textId="000A6A35" w:rsidR="00AC3218" w:rsidRDefault="00AC3218">
      <w:pPr>
        <w:rPr>
          <w:sz w:val="32"/>
          <w:szCs w:val="32"/>
        </w:rPr>
      </w:pPr>
    </w:p>
    <w:p w14:paraId="2A991C77" w14:textId="4EE5D753" w:rsidR="00AC3218" w:rsidRDefault="00AC3218">
      <w:pPr>
        <w:rPr>
          <w:sz w:val="32"/>
          <w:szCs w:val="32"/>
        </w:rPr>
      </w:pPr>
    </w:p>
    <w:p w14:paraId="62826750" w14:textId="3FC251F0" w:rsidR="00AC3218" w:rsidRDefault="00AC3218">
      <w:pPr>
        <w:rPr>
          <w:sz w:val="32"/>
          <w:szCs w:val="32"/>
        </w:rPr>
      </w:pPr>
    </w:p>
    <w:p w14:paraId="1CCE30EB" w14:textId="2D375AD9" w:rsidR="00AC3218" w:rsidRDefault="00AC3218">
      <w:pPr>
        <w:rPr>
          <w:sz w:val="32"/>
          <w:szCs w:val="32"/>
        </w:rPr>
      </w:pPr>
    </w:p>
    <w:p w14:paraId="3FA50881" w14:textId="39441641" w:rsidR="00AC3218" w:rsidRDefault="00AC3218">
      <w:pPr>
        <w:rPr>
          <w:sz w:val="32"/>
          <w:szCs w:val="32"/>
        </w:rPr>
      </w:pPr>
    </w:p>
    <w:p w14:paraId="041689D8" w14:textId="6FB2C8DB" w:rsidR="00AC3218" w:rsidRDefault="00AC3218">
      <w:pPr>
        <w:rPr>
          <w:sz w:val="32"/>
          <w:szCs w:val="32"/>
        </w:rPr>
      </w:pPr>
    </w:p>
    <w:p w14:paraId="38D06BE6" w14:textId="2EC83797" w:rsidR="00AC3218" w:rsidRDefault="00AC3218">
      <w:pPr>
        <w:rPr>
          <w:sz w:val="32"/>
          <w:szCs w:val="32"/>
        </w:rPr>
      </w:pPr>
    </w:p>
    <w:p w14:paraId="520957F2" w14:textId="4B7FD2AE" w:rsidR="00AC3218" w:rsidRDefault="00AC3218">
      <w:pPr>
        <w:rPr>
          <w:sz w:val="32"/>
          <w:szCs w:val="32"/>
        </w:rPr>
      </w:pPr>
    </w:p>
    <w:p w14:paraId="01C2290B" w14:textId="10AD3795" w:rsidR="00AC3218" w:rsidRDefault="00AC3218">
      <w:pPr>
        <w:rPr>
          <w:sz w:val="32"/>
          <w:szCs w:val="32"/>
        </w:rPr>
      </w:pPr>
    </w:p>
    <w:p w14:paraId="603A0587" w14:textId="2CF2F7F1" w:rsidR="00AC3218" w:rsidRDefault="00AC3218">
      <w:pPr>
        <w:rPr>
          <w:sz w:val="32"/>
          <w:szCs w:val="32"/>
        </w:rPr>
      </w:pPr>
    </w:p>
    <w:p w14:paraId="001EA19C" w14:textId="322A94F8" w:rsidR="00AC3218" w:rsidRDefault="00AC3218">
      <w:pPr>
        <w:rPr>
          <w:sz w:val="32"/>
          <w:szCs w:val="32"/>
        </w:rPr>
      </w:pPr>
    </w:p>
    <w:p w14:paraId="26A1C9E2" w14:textId="27CAB886" w:rsidR="00AC3218" w:rsidRDefault="00AC3218">
      <w:pPr>
        <w:rPr>
          <w:sz w:val="32"/>
          <w:szCs w:val="32"/>
        </w:rPr>
      </w:pPr>
    </w:p>
    <w:p w14:paraId="2715A2DB" w14:textId="04156B8D" w:rsidR="00AC3218" w:rsidRDefault="00AC3218">
      <w:pPr>
        <w:rPr>
          <w:sz w:val="32"/>
          <w:szCs w:val="32"/>
        </w:rPr>
      </w:pPr>
    </w:p>
    <w:p w14:paraId="44CBB858" w14:textId="566BE3AE" w:rsidR="00AC3218" w:rsidRDefault="00AC3218">
      <w:pPr>
        <w:rPr>
          <w:sz w:val="32"/>
          <w:szCs w:val="32"/>
        </w:rPr>
      </w:pPr>
    </w:p>
    <w:p w14:paraId="040A70A4" w14:textId="1F9002AC" w:rsidR="00AC3218" w:rsidRDefault="00AC3218">
      <w:pPr>
        <w:rPr>
          <w:sz w:val="32"/>
          <w:szCs w:val="32"/>
        </w:rPr>
      </w:pPr>
    </w:p>
    <w:p w14:paraId="72C331B6" w14:textId="4556F9EB" w:rsidR="00AC3218" w:rsidRDefault="00AC3218">
      <w:pPr>
        <w:rPr>
          <w:sz w:val="32"/>
          <w:szCs w:val="32"/>
        </w:rPr>
      </w:pPr>
    </w:p>
    <w:p w14:paraId="34BE8E4E" w14:textId="0D660953" w:rsidR="00AC3218" w:rsidRDefault="00AC3218">
      <w:pPr>
        <w:rPr>
          <w:sz w:val="32"/>
          <w:szCs w:val="32"/>
        </w:rPr>
      </w:pPr>
    </w:p>
    <w:p w14:paraId="1E807777" w14:textId="4173E08E" w:rsidR="00AC3218" w:rsidRDefault="00AC3218">
      <w:pPr>
        <w:rPr>
          <w:sz w:val="32"/>
          <w:szCs w:val="32"/>
        </w:rPr>
      </w:pPr>
    </w:p>
    <w:p w14:paraId="157A76A3" w14:textId="162616E5" w:rsidR="00AC3218" w:rsidRDefault="00AC3218">
      <w:pPr>
        <w:rPr>
          <w:sz w:val="32"/>
          <w:szCs w:val="32"/>
        </w:rPr>
      </w:pPr>
    </w:p>
    <w:p w14:paraId="4E491433" w14:textId="6498CD87" w:rsidR="00AC3218" w:rsidRDefault="00AC3218">
      <w:pPr>
        <w:rPr>
          <w:sz w:val="32"/>
          <w:szCs w:val="32"/>
        </w:rPr>
      </w:pPr>
    </w:p>
    <w:p w14:paraId="5511AE8D" w14:textId="22623064" w:rsidR="00AC3218" w:rsidRDefault="00AC3218">
      <w:pPr>
        <w:rPr>
          <w:sz w:val="32"/>
          <w:szCs w:val="32"/>
        </w:rPr>
      </w:pPr>
    </w:p>
    <w:p w14:paraId="2BE725A6" w14:textId="5D9C296B" w:rsidR="00AC3218" w:rsidRDefault="00AC3218">
      <w:pPr>
        <w:rPr>
          <w:sz w:val="32"/>
          <w:szCs w:val="32"/>
        </w:rPr>
      </w:pPr>
    </w:p>
    <w:p w14:paraId="4AEDDF16" w14:textId="22943A71" w:rsidR="00AC3218" w:rsidRDefault="00AC3218">
      <w:pPr>
        <w:rPr>
          <w:sz w:val="32"/>
          <w:szCs w:val="32"/>
        </w:rPr>
      </w:pPr>
    </w:p>
    <w:p w14:paraId="2B92C6A9" w14:textId="38DC116B" w:rsidR="00AC3218" w:rsidRDefault="00AC3218">
      <w:pPr>
        <w:rPr>
          <w:sz w:val="32"/>
          <w:szCs w:val="32"/>
        </w:rPr>
      </w:pPr>
    </w:p>
    <w:p w14:paraId="6D950F68" w14:textId="0A7D0B4F" w:rsidR="00AC3218" w:rsidRDefault="00AC3218">
      <w:pPr>
        <w:rPr>
          <w:sz w:val="32"/>
          <w:szCs w:val="32"/>
        </w:rPr>
      </w:pPr>
    </w:p>
    <w:p w14:paraId="7A27995B" w14:textId="5C333915" w:rsidR="00AC3218" w:rsidRDefault="00AC3218">
      <w:pPr>
        <w:rPr>
          <w:sz w:val="32"/>
          <w:szCs w:val="32"/>
        </w:rPr>
      </w:pPr>
    </w:p>
    <w:p w14:paraId="3421D2BD" w14:textId="109E7D05" w:rsidR="00AC3218" w:rsidRDefault="00AC3218">
      <w:pPr>
        <w:rPr>
          <w:sz w:val="32"/>
          <w:szCs w:val="32"/>
        </w:rPr>
      </w:pPr>
    </w:p>
    <w:p w14:paraId="2B2EF2EC" w14:textId="432A13DD" w:rsidR="00AC3218" w:rsidRDefault="00AC3218">
      <w:pPr>
        <w:rPr>
          <w:sz w:val="32"/>
          <w:szCs w:val="32"/>
        </w:rPr>
      </w:pPr>
    </w:p>
    <w:p w14:paraId="4048CDBE" w14:textId="4409BE4D" w:rsidR="00AC3218" w:rsidRDefault="00AC3218">
      <w:pPr>
        <w:rPr>
          <w:sz w:val="32"/>
          <w:szCs w:val="32"/>
        </w:rPr>
      </w:pPr>
    </w:p>
    <w:p w14:paraId="44D6665D" w14:textId="7021E82E" w:rsidR="00AC3218" w:rsidRDefault="00AC3218">
      <w:pPr>
        <w:rPr>
          <w:sz w:val="32"/>
          <w:szCs w:val="32"/>
        </w:rPr>
      </w:pPr>
    </w:p>
    <w:p w14:paraId="5FD52A37" w14:textId="0FC1636A" w:rsidR="00AC3218" w:rsidRDefault="00AC3218">
      <w:pPr>
        <w:rPr>
          <w:sz w:val="32"/>
          <w:szCs w:val="32"/>
        </w:rPr>
      </w:pPr>
    </w:p>
    <w:p w14:paraId="090F8E69" w14:textId="34D70EC3" w:rsidR="00AC3218" w:rsidRDefault="00AC3218">
      <w:pPr>
        <w:rPr>
          <w:sz w:val="32"/>
          <w:szCs w:val="32"/>
        </w:rPr>
      </w:pPr>
    </w:p>
    <w:p w14:paraId="395E26A8" w14:textId="6BFDD05F" w:rsidR="00AC3218" w:rsidRDefault="00AC3218">
      <w:pPr>
        <w:rPr>
          <w:sz w:val="32"/>
          <w:szCs w:val="32"/>
        </w:rPr>
      </w:pPr>
    </w:p>
    <w:p w14:paraId="032FC872" w14:textId="5B2981AC" w:rsidR="00AC3218" w:rsidRDefault="00AC3218">
      <w:pPr>
        <w:rPr>
          <w:sz w:val="32"/>
          <w:szCs w:val="32"/>
        </w:rPr>
      </w:pPr>
    </w:p>
    <w:p w14:paraId="62608F88" w14:textId="2D6F4267" w:rsidR="00AC3218" w:rsidRDefault="00AC3218">
      <w:pPr>
        <w:rPr>
          <w:sz w:val="32"/>
          <w:szCs w:val="32"/>
        </w:rPr>
      </w:pPr>
    </w:p>
    <w:p w14:paraId="205335C6" w14:textId="3342A3EE" w:rsidR="00AC3218" w:rsidRDefault="00AC3218">
      <w:pPr>
        <w:rPr>
          <w:sz w:val="32"/>
          <w:szCs w:val="32"/>
        </w:rPr>
      </w:pPr>
    </w:p>
    <w:p w14:paraId="1E97A161" w14:textId="3A16B764" w:rsidR="00AC3218" w:rsidRDefault="00AC3218">
      <w:pPr>
        <w:rPr>
          <w:sz w:val="32"/>
          <w:szCs w:val="32"/>
        </w:rPr>
      </w:pPr>
    </w:p>
    <w:p w14:paraId="1486572A" w14:textId="00CAA5F3" w:rsidR="00AC3218" w:rsidRDefault="00AC3218">
      <w:pPr>
        <w:rPr>
          <w:sz w:val="32"/>
          <w:szCs w:val="32"/>
        </w:rPr>
      </w:pPr>
    </w:p>
    <w:p w14:paraId="794D1DE3" w14:textId="1E8079AA" w:rsidR="00AC3218" w:rsidRDefault="00AC3218">
      <w:pPr>
        <w:rPr>
          <w:sz w:val="32"/>
          <w:szCs w:val="32"/>
        </w:rPr>
      </w:pPr>
    </w:p>
    <w:p w14:paraId="41C838DD" w14:textId="393A426A" w:rsidR="00AC3218" w:rsidRDefault="00AC3218">
      <w:pPr>
        <w:rPr>
          <w:sz w:val="32"/>
          <w:szCs w:val="32"/>
        </w:rPr>
      </w:pPr>
    </w:p>
    <w:p w14:paraId="0B12A4F8" w14:textId="654F6401" w:rsidR="00AC3218" w:rsidRDefault="00AC3218">
      <w:pPr>
        <w:rPr>
          <w:sz w:val="32"/>
          <w:szCs w:val="32"/>
        </w:rPr>
      </w:pPr>
    </w:p>
    <w:p w14:paraId="31BC771F" w14:textId="2632A44C" w:rsidR="00AC3218" w:rsidRDefault="00AC3218">
      <w:pPr>
        <w:rPr>
          <w:sz w:val="32"/>
          <w:szCs w:val="32"/>
        </w:rPr>
      </w:pPr>
    </w:p>
    <w:p w14:paraId="7FD5CEBF" w14:textId="48697F1B" w:rsidR="00AC3218" w:rsidRDefault="00AC3218">
      <w:pPr>
        <w:rPr>
          <w:sz w:val="32"/>
          <w:szCs w:val="32"/>
        </w:rPr>
      </w:pPr>
    </w:p>
    <w:p w14:paraId="123E0342" w14:textId="700FA349" w:rsidR="00AC3218" w:rsidRDefault="00AC3218">
      <w:pPr>
        <w:rPr>
          <w:sz w:val="32"/>
          <w:szCs w:val="32"/>
        </w:rPr>
      </w:pPr>
    </w:p>
    <w:p w14:paraId="22F81D16" w14:textId="23808852" w:rsidR="00AC3218" w:rsidRDefault="00AC3218">
      <w:pPr>
        <w:rPr>
          <w:sz w:val="32"/>
          <w:szCs w:val="32"/>
        </w:rPr>
      </w:pPr>
    </w:p>
    <w:p w14:paraId="14FA7587" w14:textId="677B774F" w:rsidR="00AC3218" w:rsidRDefault="00AC3218">
      <w:pPr>
        <w:rPr>
          <w:sz w:val="32"/>
          <w:szCs w:val="32"/>
        </w:rPr>
      </w:pPr>
    </w:p>
    <w:p w14:paraId="069D058B" w14:textId="50EA51EE" w:rsidR="00AC3218" w:rsidRDefault="00AC3218">
      <w:pPr>
        <w:rPr>
          <w:sz w:val="32"/>
          <w:szCs w:val="32"/>
        </w:rPr>
      </w:pPr>
    </w:p>
    <w:p w14:paraId="4855E649" w14:textId="22705BA8" w:rsidR="00AC3218" w:rsidRDefault="00AC3218">
      <w:pPr>
        <w:rPr>
          <w:sz w:val="32"/>
          <w:szCs w:val="32"/>
        </w:rPr>
      </w:pPr>
    </w:p>
    <w:p w14:paraId="4B790D67" w14:textId="7E040C4B" w:rsidR="00AC3218" w:rsidRDefault="00AC3218">
      <w:pPr>
        <w:rPr>
          <w:sz w:val="32"/>
          <w:szCs w:val="32"/>
        </w:rPr>
      </w:pPr>
    </w:p>
    <w:p w14:paraId="7C589E51" w14:textId="6EBE7A0A" w:rsidR="00AC3218" w:rsidRDefault="00AC3218">
      <w:pPr>
        <w:rPr>
          <w:sz w:val="32"/>
          <w:szCs w:val="32"/>
        </w:rPr>
      </w:pPr>
    </w:p>
    <w:p w14:paraId="1C5CD223" w14:textId="2FF64FF9" w:rsidR="00AC3218" w:rsidRDefault="00AC3218">
      <w:pPr>
        <w:rPr>
          <w:sz w:val="32"/>
          <w:szCs w:val="32"/>
        </w:rPr>
      </w:pPr>
    </w:p>
    <w:p w14:paraId="1766D355" w14:textId="5EC62F7B" w:rsidR="00AC3218" w:rsidRDefault="00AC3218">
      <w:pPr>
        <w:rPr>
          <w:sz w:val="32"/>
          <w:szCs w:val="32"/>
        </w:rPr>
      </w:pPr>
    </w:p>
    <w:p w14:paraId="74186616" w14:textId="6711431D" w:rsidR="00AC3218" w:rsidRDefault="00AC3218">
      <w:pPr>
        <w:rPr>
          <w:sz w:val="32"/>
          <w:szCs w:val="32"/>
        </w:rPr>
      </w:pPr>
    </w:p>
    <w:p w14:paraId="1C48A9BF" w14:textId="2AA4C1AE" w:rsidR="00AC3218" w:rsidRDefault="00AC3218">
      <w:pPr>
        <w:rPr>
          <w:sz w:val="32"/>
          <w:szCs w:val="32"/>
        </w:rPr>
      </w:pPr>
    </w:p>
    <w:p w14:paraId="0DA6FA05" w14:textId="59D24212" w:rsidR="00AC3218" w:rsidRDefault="00AC3218">
      <w:pPr>
        <w:rPr>
          <w:sz w:val="32"/>
          <w:szCs w:val="32"/>
        </w:rPr>
      </w:pPr>
    </w:p>
    <w:p w14:paraId="723D857A" w14:textId="3D368A76" w:rsidR="00AC3218" w:rsidRDefault="00AC3218">
      <w:pPr>
        <w:rPr>
          <w:sz w:val="32"/>
          <w:szCs w:val="32"/>
        </w:rPr>
      </w:pPr>
    </w:p>
    <w:p w14:paraId="706AB57E" w14:textId="48C1A0CD" w:rsidR="00AC3218" w:rsidRDefault="00AC3218">
      <w:pPr>
        <w:rPr>
          <w:sz w:val="32"/>
          <w:szCs w:val="32"/>
        </w:rPr>
      </w:pPr>
    </w:p>
    <w:p w14:paraId="4742C664" w14:textId="67C1D613" w:rsidR="00AC3218" w:rsidRDefault="00AC3218">
      <w:pPr>
        <w:rPr>
          <w:sz w:val="32"/>
          <w:szCs w:val="32"/>
        </w:rPr>
      </w:pPr>
    </w:p>
    <w:p w14:paraId="123E7863" w14:textId="019D2D82" w:rsidR="00AC3218" w:rsidRDefault="00AC3218">
      <w:pPr>
        <w:rPr>
          <w:sz w:val="32"/>
          <w:szCs w:val="32"/>
        </w:rPr>
      </w:pPr>
    </w:p>
    <w:p w14:paraId="05E788E8" w14:textId="1E7BD3FF" w:rsidR="00AC3218" w:rsidRDefault="00AC3218">
      <w:pPr>
        <w:rPr>
          <w:sz w:val="32"/>
          <w:szCs w:val="32"/>
        </w:rPr>
      </w:pPr>
    </w:p>
    <w:p w14:paraId="0F80A6F4" w14:textId="55919380" w:rsidR="00AC3218" w:rsidRDefault="00AC3218">
      <w:pPr>
        <w:rPr>
          <w:sz w:val="32"/>
          <w:szCs w:val="32"/>
        </w:rPr>
      </w:pPr>
    </w:p>
    <w:p w14:paraId="4CD4882D" w14:textId="10791372" w:rsidR="00AC3218" w:rsidRDefault="00AC3218">
      <w:pPr>
        <w:rPr>
          <w:sz w:val="32"/>
          <w:szCs w:val="32"/>
        </w:rPr>
      </w:pPr>
    </w:p>
    <w:p w14:paraId="0FEBC1E0" w14:textId="62797076" w:rsidR="00AC3218" w:rsidRDefault="00AC3218">
      <w:pPr>
        <w:rPr>
          <w:sz w:val="32"/>
          <w:szCs w:val="32"/>
        </w:rPr>
      </w:pPr>
    </w:p>
    <w:p w14:paraId="67DC40A6" w14:textId="07A8FBB9" w:rsidR="00AC3218" w:rsidRDefault="00AC3218">
      <w:pPr>
        <w:rPr>
          <w:sz w:val="32"/>
          <w:szCs w:val="32"/>
        </w:rPr>
      </w:pPr>
    </w:p>
    <w:p w14:paraId="78CD8C65" w14:textId="008FF4A2" w:rsidR="00AC3218" w:rsidRDefault="00AC3218">
      <w:pPr>
        <w:rPr>
          <w:sz w:val="32"/>
          <w:szCs w:val="32"/>
        </w:rPr>
      </w:pPr>
    </w:p>
    <w:p w14:paraId="2DA89ABB" w14:textId="3844D466" w:rsidR="00AC3218" w:rsidRDefault="00AC3218">
      <w:pPr>
        <w:rPr>
          <w:sz w:val="32"/>
          <w:szCs w:val="32"/>
        </w:rPr>
      </w:pPr>
    </w:p>
    <w:p w14:paraId="43951194" w14:textId="48D025B2" w:rsidR="00AC3218" w:rsidRDefault="00AC3218">
      <w:pPr>
        <w:rPr>
          <w:sz w:val="32"/>
          <w:szCs w:val="32"/>
        </w:rPr>
      </w:pPr>
    </w:p>
    <w:p w14:paraId="7442E9B7" w14:textId="460CF955" w:rsidR="00AC3218" w:rsidRDefault="00AC3218">
      <w:pPr>
        <w:rPr>
          <w:sz w:val="32"/>
          <w:szCs w:val="32"/>
        </w:rPr>
      </w:pPr>
    </w:p>
    <w:p w14:paraId="7AC6026C" w14:textId="1957F38E" w:rsidR="00AC3218" w:rsidRDefault="00AC3218">
      <w:pPr>
        <w:rPr>
          <w:sz w:val="32"/>
          <w:szCs w:val="32"/>
        </w:rPr>
      </w:pPr>
    </w:p>
    <w:p w14:paraId="5E274E0C" w14:textId="24EA1CCB" w:rsidR="00AC3218" w:rsidRDefault="00AC3218">
      <w:pPr>
        <w:rPr>
          <w:sz w:val="32"/>
          <w:szCs w:val="32"/>
        </w:rPr>
      </w:pPr>
    </w:p>
    <w:p w14:paraId="445F69F1" w14:textId="1B70265C" w:rsidR="00AC3218" w:rsidRDefault="00AC3218">
      <w:pPr>
        <w:rPr>
          <w:sz w:val="32"/>
          <w:szCs w:val="32"/>
        </w:rPr>
      </w:pPr>
    </w:p>
    <w:p w14:paraId="387C48CD" w14:textId="1301AEDA" w:rsidR="00AC3218" w:rsidRDefault="00AC3218">
      <w:pPr>
        <w:rPr>
          <w:sz w:val="32"/>
          <w:szCs w:val="32"/>
        </w:rPr>
      </w:pPr>
    </w:p>
    <w:p w14:paraId="429D9485" w14:textId="32579C6B" w:rsidR="00AC3218" w:rsidRDefault="00AC3218">
      <w:pPr>
        <w:rPr>
          <w:sz w:val="32"/>
          <w:szCs w:val="32"/>
        </w:rPr>
      </w:pPr>
    </w:p>
    <w:p w14:paraId="66187023" w14:textId="5292E28E" w:rsidR="00AC3218" w:rsidRDefault="00AC3218">
      <w:pPr>
        <w:rPr>
          <w:sz w:val="32"/>
          <w:szCs w:val="32"/>
        </w:rPr>
      </w:pPr>
    </w:p>
    <w:p w14:paraId="680A3461" w14:textId="6A88626D" w:rsidR="00AC3218" w:rsidRDefault="00AC3218">
      <w:pPr>
        <w:rPr>
          <w:sz w:val="32"/>
          <w:szCs w:val="32"/>
        </w:rPr>
      </w:pPr>
    </w:p>
    <w:p w14:paraId="0D34CCBD" w14:textId="3D9F19AB" w:rsidR="00AC3218" w:rsidRDefault="00AC3218">
      <w:pPr>
        <w:rPr>
          <w:sz w:val="32"/>
          <w:szCs w:val="32"/>
        </w:rPr>
      </w:pPr>
    </w:p>
    <w:p w14:paraId="1BA89901" w14:textId="2E0273B6" w:rsidR="00AC3218" w:rsidRDefault="00AC3218">
      <w:pPr>
        <w:rPr>
          <w:sz w:val="32"/>
          <w:szCs w:val="32"/>
        </w:rPr>
      </w:pPr>
    </w:p>
    <w:p w14:paraId="2F1DD75F" w14:textId="26DC3194" w:rsidR="00AC3218" w:rsidRDefault="00AC3218">
      <w:pPr>
        <w:rPr>
          <w:sz w:val="32"/>
          <w:szCs w:val="32"/>
        </w:rPr>
      </w:pPr>
    </w:p>
    <w:p w14:paraId="6866BAFA" w14:textId="481FFC36" w:rsidR="00AC3218" w:rsidRDefault="00AC3218">
      <w:pPr>
        <w:rPr>
          <w:sz w:val="32"/>
          <w:szCs w:val="32"/>
        </w:rPr>
      </w:pPr>
    </w:p>
    <w:p w14:paraId="0E1B72F8" w14:textId="4E165548" w:rsidR="00AC3218" w:rsidRDefault="00AC3218">
      <w:pPr>
        <w:rPr>
          <w:sz w:val="32"/>
          <w:szCs w:val="32"/>
        </w:rPr>
      </w:pPr>
    </w:p>
    <w:p w14:paraId="49D2860B" w14:textId="2C6D3A80" w:rsidR="00AC3218" w:rsidRDefault="00AC3218">
      <w:pPr>
        <w:rPr>
          <w:sz w:val="32"/>
          <w:szCs w:val="32"/>
        </w:rPr>
      </w:pPr>
    </w:p>
    <w:p w14:paraId="756A068E" w14:textId="7F8A6F6A" w:rsidR="00AC3218" w:rsidRDefault="00AC3218">
      <w:pPr>
        <w:rPr>
          <w:sz w:val="32"/>
          <w:szCs w:val="32"/>
        </w:rPr>
      </w:pPr>
    </w:p>
    <w:p w14:paraId="7CE14332" w14:textId="68DBC195" w:rsidR="00AC3218" w:rsidRDefault="00AC3218">
      <w:pPr>
        <w:rPr>
          <w:sz w:val="32"/>
          <w:szCs w:val="32"/>
        </w:rPr>
      </w:pPr>
    </w:p>
    <w:p w14:paraId="519E6B09" w14:textId="457D266A" w:rsidR="00AC3218" w:rsidRDefault="00AC3218">
      <w:pPr>
        <w:rPr>
          <w:sz w:val="32"/>
          <w:szCs w:val="32"/>
        </w:rPr>
      </w:pPr>
    </w:p>
    <w:p w14:paraId="6D378ACB" w14:textId="06D4893B" w:rsidR="00AC3218" w:rsidRDefault="00AC3218">
      <w:pPr>
        <w:rPr>
          <w:sz w:val="32"/>
          <w:szCs w:val="32"/>
        </w:rPr>
      </w:pPr>
    </w:p>
    <w:p w14:paraId="22A15D19" w14:textId="237D588F" w:rsidR="00AC3218" w:rsidRDefault="00AC3218">
      <w:pPr>
        <w:rPr>
          <w:sz w:val="32"/>
          <w:szCs w:val="32"/>
        </w:rPr>
      </w:pPr>
    </w:p>
    <w:p w14:paraId="1ABB1C93" w14:textId="1743F6D7" w:rsidR="00AC3218" w:rsidRDefault="00AC3218">
      <w:pPr>
        <w:rPr>
          <w:sz w:val="32"/>
          <w:szCs w:val="32"/>
        </w:rPr>
      </w:pPr>
    </w:p>
    <w:p w14:paraId="25615BDE" w14:textId="230E0B3F" w:rsidR="00AC3218" w:rsidRDefault="00AC3218">
      <w:pPr>
        <w:rPr>
          <w:sz w:val="32"/>
          <w:szCs w:val="32"/>
        </w:rPr>
      </w:pPr>
    </w:p>
    <w:p w14:paraId="6CD2412E" w14:textId="591B84FC" w:rsidR="00AC3218" w:rsidRDefault="00AC3218">
      <w:pPr>
        <w:rPr>
          <w:sz w:val="32"/>
          <w:szCs w:val="32"/>
        </w:rPr>
      </w:pPr>
    </w:p>
    <w:p w14:paraId="0FC99A61" w14:textId="4434451E" w:rsidR="00AC3218" w:rsidRDefault="00AC3218">
      <w:pPr>
        <w:rPr>
          <w:sz w:val="32"/>
          <w:szCs w:val="32"/>
        </w:rPr>
      </w:pPr>
    </w:p>
    <w:p w14:paraId="244C6D7C" w14:textId="231102DE" w:rsidR="00AC3218" w:rsidRDefault="00AC3218">
      <w:pPr>
        <w:rPr>
          <w:sz w:val="32"/>
          <w:szCs w:val="32"/>
        </w:rPr>
      </w:pPr>
    </w:p>
    <w:p w14:paraId="5EA7C9CD" w14:textId="65F59E6E" w:rsidR="00AC3218" w:rsidRDefault="00AC3218">
      <w:pPr>
        <w:rPr>
          <w:sz w:val="32"/>
          <w:szCs w:val="32"/>
        </w:rPr>
      </w:pPr>
    </w:p>
    <w:p w14:paraId="1ACBBD73" w14:textId="152FB64D" w:rsidR="00AC3218" w:rsidRDefault="00AC3218">
      <w:pPr>
        <w:rPr>
          <w:sz w:val="32"/>
          <w:szCs w:val="32"/>
        </w:rPr>
      </w:pPr>
    </w:p>
    <w:p w14:paraId="6271736C" w14:textId="3565F311" w:rsidR="00AC3218" w:rsidRDefault="00AC3218">
      <w:pPr>
        <w:rPr>
          <w:sz w:val="32"/>
          <w:szCs w:val="32"/>
        </w:rPr>
      </w:pPr>
    </w:p>
    <w:p w14:paraId="232A9E2E" w14:textId="35031DBC" w:rsidR="00AC3218" w:rsidRDefault="00AC3218">
      <w:pPr>
        <w:rPr>
          <w:sz w:val="32"/>
          <w:szCs w:val="32"/>
        </w:rPr>
      </w:pPr>
    </w:p>
    <w:p w14:paraId="539872AA" w14:textId="1A73B488" w:rsidR="00AC3218" w:rsidRDefault="00AC3218">
      <w:pPr>
        <w:rPr>
          <w:sz w:val="32"/>
          <w:szCs w:val="32"/>
        </w:rPr>
      </w:pPr>
    </w:p>
    <w:p w14:paraId="63E197E7" w14:textId="608D523B" w:rsidR="00AC3218" w:rsidRDefault="00AC3218">
      <w:pPr>
        <w:rPr>
          <w:sz w:val="32"/>
          <w:szCs w:val="32"/>
        </w:rPr>
      </w:pPr>
    </w:p>
    <w:p w14:paraId="28988F0E" w14:textId="7FB4DBF5" w:rsidR="00AC3218" w:rsidRDefault="00AC3218">
      <w:pPr>
        <w:rPr>
          <w:sz w:val="32"/>
          <w:szCs w:val="32"/>
        </w:rPr>
      </w:pPr>
    </w:p>
    <w:p w14:paraId="586737F8" w14:textId="0ADB0993" w:rsidR="00AC3218" w:rsidRDefault="00AC3218">
      <w:pPr>
        <w:rPr>
          <w:sz w:val="32"/>
          <w:szCs w:val="32"/>
        </w:rPr>
      </w:pPr>
    </w:p>
    <w:p w14:paraId="100B1623" w14:textId="145CE601" w:rsidR="00AC3218" w:rsidRDefault="00AC3218">
      <w:pPr>
        <w:rPr>
          <w:sz w:val="32"/>
          <w:szCs w:val="32"/>
        </w:rPr>
      </w:pPr>
    </w:p>
    <w:p w14:paraId="4AF06B10" w14:textId="04480F38" w:rsidR="00AC3218" w:rsidRDefault="00AC3218">
      <w:pPr>
        <w:rPr>
          <w:sz w:val="32"/>
          <w:szCs w:val="32"/>
        </w:rPr>
      </w:pPr>
    </w:p>
    <w:p w14:paraId="5B7C98FB" w14:textId="5605B384" w:rsidR="00AC3218" w:rsidRDefault="00AC3218">
      <w:pPr>
        <w:rPr>
          <w:sz w:val="32"/>
          <w:szCs w:val="32"/>
        </w:rPr>
      </w:pPr>
    </w:p>
    <w:p w14:paraId="33C4C318" w14:textId="1E7D3807" w:rsidR="00AC3218" w:rsidRDefault="00AC3218">
      <w:pPr>
        <w:rPr>
          <w:sz w:val="32"/>
          <w:szCs w:val="32"/>
        </w:rPr>
      </w:pPr>
    </w:p>
    <w:p w14:paraId="44DB22E2" w14:textId="25D616BD" w:rsidR="00AC3218" w:rsidRDefault="00AC3218">
      <w:pPr>
        <w:rPr>
          <w:sz w:val="32"/>
          <w:szCs w:val="32"/>
        </w:rPr>
      </w:pPr>
    </w:p>
    <w:p w14:paraId="213313F3" w14:textId="3F910919" w:rsidR="00AC3218" w:rsidRDefault="00AC3218">
      <w:pPr>
        <w:rPr>
          <w:sz w:val="32"/>
          <w:szCs w:val="32"/>
        </w:rPr>
      </w:pPr>
    </w:p>
    <w:p w14:paraId="3A16EA49" w14:textId="1C26C312" w:rsidR="00AC3218" w:rsidRDefault="00AC3218">
      <w:pPr>
        <w:rPr>
          <w:sz w:val="32"/>
          <w:szCs w:val="32"/>
        </w:rPr>
      </w:pPr>
    </w:p>
    <w:p w14:paraId="16164722" w14:textId="6FB3A2AA" w:rsidR="00AC3218" w:rsidRDefault="00AC3218">
      <w:pPr>
        <w:rPr>
          <w:sz w:val="32"/>
          <w:szCs w:val="32"/>
        </w:rPr>
      </w:pPr>
    </w:p>
    <w:p w14:paraId="59744041" w14:textId="5BD1D80D" w:rsidR="00AC3218" w:rsidRDefault="00AC3218">
      <w:pPr>
        <w:rPr>
          <w:sz w:val="32"/>
          <w:szCs w:val="32"/>
        </w:rPr>
      </w:pPr>
    </w:p>
    <w:p w14:paraId="1C5A4DC8" w14:textId="4F66AA14" w:rsidR="00AC3218" w:rsidRDefault="00AC3218">
      <w:pPr>
        <w:rPr>
          <w:sz w:val="32"/>
          <w:szCs w:val="32"/>
        </w:rPr>
      </w:pPr>
    </w:p>
    <w:p w14:paraId="3097927D" w14:textId="41DB9B5A" w:rsidR="00AC3218" w:rsidRDefault="00AC3218">
      <w:pPr>
        <w:rPr>
          <w:sz w:val="32"/>
          <w:szCs w:val="32"/>
        </w:rPr>
      </w:pPr>
    </w:p>
    <w:p w14:paraId="20E3B2A6" w14:textId="5A4953CF" w:rsidR="00AC3218" w:rsidRDefault="00AC3218">
      <w:pPr>
        <w:rPr>
          <w:sz w:val="32"/>
          <w:szCs w:val="32"/>
        </w:rPr>
      </w:pPr>
    </w:p>
    <w:p w14:paraId="4A210D4E" w14:textId="710852C2" w:rsidR="00AC3218" w:rsidRDefault="00AC3218">
      <w:pPr>
        <w:rPr>
          <w:sz w:val="32"/>
          <w:szCs w:val="32"/>
        </w:rPr>
      </w:pPr>
    </w:p>
    <w:p w14:paraId="675BCC1E" w14:textId="47B28D9D" w:rsidR="00AC3218" w:rsidRDefault="00AC3218">
      <w:pPr>
        <w:rPr>
          <w:sz w:val="32"/>
          <w:szCs w:val="32"/>
        </w:rPr>
      </w:pPr>
    </w:p>
    <w:p w14:paraId="27EF9D66" w14:textId="2E7611F8" w:rsidR="00AC3218" w:rsidRDefault="00AC3218">
      <w:pPr>
        <w:rPr>
          <w:sz w:val="32"/>
          <w:szCs w:val="32"/>
        </w:rPr>
      </w:pPr>
    </w:p>
    <w:p w14:paraId="029C2E9D" w14:textId="3CB4F681" w:rsidR="00AC3218" w:rsidRDefault="00AC3218">
      <w:pPr>
        <w:rPr>
          <w:sz w:val="32"/>
          <w:szCs w:val="32"/>
        </w:rPr>
      </w:pPr>
    </w:p>
    <w:p w14:paraId="056198EC" w14:textId="0C3448FD" w:rsidR="00AC3218" w:rsidRDefault="00AC3218">
      <w:pPr>
        <w:rPr>
          <w:sz w:val="32"/>
          <w:szCs w:val="32"/>
        </w:rPr>
      </w:pPr>
    </w:p>
    <w:p w14:paraId="4CE0CEAD" w14:textId="6765A899" w:rsidR="00AC3218" w:rsidRDefault="00AC3218">
      <w:pPr>
        <w:rPr>
          <w:sz w:val="32"/>
          <w:szCs w:val="32"/>
        </w:rPr>
      </w:pPr>
    </w:p>
    <w:p w14:paraId="4201E90C" w14:textId="5E5647AD" w:rsidR="00AC3218" w:rsidRDefault="00AC3218">
      <w:pPr>
        <w:rPr>
          <w:sz w:val="32"/>
          <w:szCs w:val="32"/>
        </w:rPr>
      </w:pPr>
    </w:p>
    <w:p w14:paraId="2F089B47" w14:textId="7839CE0D" w:rsidR="00AC3218" w:rsidRDefault="00AC3218">
      <w:pPr>
        <w:rPr>
          <w:sz w:val="32"/>
          <w:szCs w:val="32"/>
        </w:rPr>
      </w:pPr>
    </w:p>
    <w:p w14:paraId="5CA2D211" w14:textId="6D61AE10" w:rsidR="00AC3218" w:rsidRDefault="00AC3218">
      <w:pPr>
        <w:rPr>
          <w:sz w:val="32"/>
          <w:szCs w:val="32"/>
        </w:rPr>
      </w:pPr>
    </w:p>
    <w:p w14:paraId="575F9E7D" w14:textId="0A4FF2DC" w:rsidR="00AC3218" w:rsidRDefault="00AC3218">
      <w:pPr>
        <w:rPr>
          <w:sz w:val="32"/>
          <w:szCs w:val="32"/>
        </w:rPr>
      </w:pPr>
    </w:p>
    <w:p w14:paraId="3824A668" w14:textId="7110BE5E" w:rsidR="00AC3218" w:rsidRDefault="00AC3218">
      <w:pPr>
        <w:rPr>
          <w:sz w:val="32"/>
          <w:szCs w:val="32"/>
        </w:rPr>
      </w:pPr>
    </w:p>
    <w:p w14:paraId="2A640D24" w14:textId="5B58F49E" w:rsidR="00AC3218" w:rsidRDefault="00AC3218">
      <w:pPr>
        <w:rPr>
          <w:sz w:val="32"/>
          <w:szCs w:val="32"/>
        </w:rPr>
      </w:pPr>
    </w:p>
    <w:p w14:paraId="7EAD49BB" w14:textId="58F28032" w:rsidR="00AC3218" w:rsidRDefault="00AC3218">
      <w:pPr>
        <w:rPr>
          <w:sz w:val="32"/>
          <w:szCs w:val="32"/>
        </w:rPr>
      </w:pPr>
    </w:p>
    <w:p w14:paraId="6A2CE257" w14:textId="56F41E30" w:rsidR="00AC3218" w:rsidRDefault="00AC3218">
      <w:pPr>
        <w:rPr>
          <w:sz w:val="32"/>
          <w:szCs w:val="32"/>
        </w:rPr>
      </w:pPr>
    </w:p>
    <w:p w14:paraId="6E36F791" w14:textId="4DC4779A" w:rsidR="00AC3218" w:rsidRDefault="00AC3218">
      <w:pPr>
        <w:rPr>
          <w:sz w:val="32"/>
          <w:szCs w:val="32"/>
        </w:rPr>
      </w:pPr>
    </w:p>
    <w:p w14:paraId="052D2797" w14:textId="30547AC3" w:rsidR="00AC3218" w:rsidRDefault="00AC3218">
      <w:pPr>
        <w:rPr>
          <w:sz w:val="32"/>
          <w:szCs w:val="32"/>
        </w:rPr>
      </w:pPr>
    </w:p>
    <w:p w14:paraId="33F65971" w14:textId="0CD20C49" w:rsidR="00AC3218" w:rsidRDefault="00AC3218">
      <w:pPr>
        <w:rPr>
          <w:sz w:val="32"/>
          <w:szCs w:val="32"/>
        </w:rPr>
      </w:pPr>
    </w:p>
    <w:p w14:paraId="712E03E4" w14:textId="0D582496" w:rsidR="00AC3218" w:rsidRDefault="00AC3218">
      <w:pPr>
        <w:rPr>
          <w:sz w:val="32"/>
          <w:szCs w:val="32"/>
        </w:rPr>
      </w:pPr>
    </w:p>
    <w:p w14:paraId="0980518F" w14:textId="1AC57DDE" w:rsidR="00AC3218" w:rsidRDefault="00AC3218">
      <w:pPr>
        <w:rPr>
          <w:sz w:val="32"/>
          <w:szCs w:val="32"/>
        </w:rPr>
      </w:pPr>
    </w:p>
    <w:p w14:paraId="257A79DA" w14:textId="66A16F9E" w:rsidR="00AC3218" w:rsidRDefault="00AC3218">
      <w:pPr>
        <w:rPr>
          <w:sz w:val="32"/>
          <w:szCs w:val="32"/>
        </w:rPr>
      </w:pPr>
    </w:p>
    <w:p w14:paraId="5A43EEEB" w14:textId="7B318423" w:rsidR="00AC3218" w:rsidRDefault="00AC3218">
      <w:pPr>
        <w:rPr>
          <w:sz w:val="32"/>
          <w:szCs w:val="32"/>
        </w:rPr>
      </w:pPr>
    </w:p>
    <w:p w14:paraId="35A71998" w14:textId="668D9ED4" w:rsidR="00AC3218" w:rsidRDefault="00AC3218">
      <w:pPr>
        <w:rPr>
          <w:sz w:val="32"/>
          <w:szCs w:val="32"/>
        </w:rPr>
      </w:pPr>
    </w:p>
    <w:p w14:paraId="62131736" w14:textId="116E578C" w:rsidR="00AC3218" w:rsidRDefault="00AC3218">
      <w:pPr>
        <w:rPr>
          <w:sz w:val="32"/>
          <w:szCs w:val="32"/>
        </w:rPr>
      </w:pPr>
    </w:p>
    <w:p w14:paraId="51216309" w14:textId="08E12D8F" w:rsidR="00AC3218" w:rsidRDefault="00AC3218">
      <w:pPr>
        <w:rPr>
          <w:sz w:val="32"/>
          <w:szCs w:val="32"/>
        </w:rPr>
      </w:pPr>
    </w:p>
    <w:p w14:paraId="419D7FE5" w14:textId="52404FD4" w:rsidR="00AC3218" w:rsidRDefault="00AC3218">
      <w:pPr>
        <w:rPr>
          <w:sz w:val="32"/>
          <w:szCs w:val="32"/>
        </w:rPr>
      </w:pPr>
    </w:p>
    <w:p w14:paraId="0843577A" w14:textId="1A7FA689" w:rsidR="00AC3218" w:rsidRDefault="00AC3218">
      <w:pPr>
        <w:rPr>
          <w:sz w:val="32"/>
          <w:szCs w:val="32"/>
        </w:rPr>
      </w:pPr>
    </w:p>
    <w:p w14:paraId="2E2486A0" w14:textId="4A4D6C16" w:rsidR="00AC3218" w:rsidRDefault="00AC3218">
      <w:pPr>
        <w:rPr>
          <w:sz w:val="32"/>
          <w:szCs w:val="32"/>
        </w:rPr>
      </w:pPr>
    </w:p>
    <w:p w14:paraId="1738582B" w14:textId="679B2ABB" w:rsidR="00AC3218" w:rsidRDefault="00AC3218">
      <w:pPr>
        <w:rPr>
          <w:sz w:val="32"/>
          <w:szCs w:val="32"/>
        </w:rPr>
      </w:pPr>
    </w:p>
    <w:p w14:paraId="46C34237" w14:textId="4BD0229A" w:rsidR="00AC3218" w:rsidRDefault="00AC3218">
      <w:pPr>
        <w:rPr>
          <w:sz w:val="32"/>
          <w:szCs w:val="32"/>
        </w:rPr>
      </w:pPr>
    </w:p>
    <w:p w14:paraId="0ACC59FF" w14:textId="5CA53C44" w:rsidR="00AC3218" w:rsidRDefault="00AC3218">
      <w:pPr>
        <w:rPr>
          <w:sz w:val="32"/>
          <w:szCs w:val="32"/>
        </w:rPr>
      </w:pPr>
    </w:p>
    <w:p w14:paraId="4A05D21F" w14:textId="5C5ACBCC" w:rsidR="00AC3218" w:rsidRDefault="00AC3218">
      <w:pPr>
        <w:rPr>
          <w:sz w:val="32"/>
          <w:szCs w:val="32"/>
        </w:rPr>
      </w:pPr>
    </w:p>
    <w:p w14:paraId="22493777" w14:textId="6DE18859" w:rsidR="00AC3218" w:rsidRDefault="00AC3218">
      <w:pPr>
        <w:rPr>
          <w:sz w:val="32"/>
          <w:szCs w:val="32"/>
        </w:rPr>
      </w:pPr>
    </w:p>
    <w:p w14:paraId="0038C069" w14:textId="1C3A3C36" w:rsidR="00AC3218" w:rsidRDefault="00AC3218">
      <w:pPr>
        <w:rPr>
          <w:sz w:val="32"/>
          <w:szCs w:val="32"/>
        </w:rPr>
      </w:pPr>
    </w:p>
    <w:p w14:paraId="0124A2B6" w14:textId="7582DFBA" w:rsidR="00AC3218" w:rsidRDefault="00AC3218">
      <w:pPr>
        <w:rPr>
          <w:sz w:val="32"/>
          <w:szCs w:val="32"/>
        </w:rPr>
      </w:pPr>
    </w:p>
    <w:p w14:paraId="38CDEAF1" w14:textId="4EBAF50B" w:rsidR="00AC3218" w:rsidRDefault="00AC3218">
      <w:pPr>
        <w:rPr>
          <w:sz w:val="32"/>
          <w:szCs w:val="32"/>
        </w:rPr>
      </w:pPr>
    </w:p>
    <w:p w14:paraId="75578A7F" w14:textId="3A6932BB" w:rsidR="00AC3218" w:rsidRDefault="00AC3218">
      <w:pPr>
        <w:rPr>
          <w:sz w:val="32"/>
          <w:szCs w:val="32"/>
        </w:rPr>
      </w:pPr>
    </w:p>
    <w:p w14:paraId="70CC0EDD" w14:textId="5F6339CE" w:rsidR="00AC3218" w:rsidRDefault="00AC3218">
      <w:pPr>
        <w:rPr>
          <w:sz w:val="32"/>
          <w:szCs w:val="32"/>
        </w:rPr>
      </w:pPr>
    </w:p>
    <w:p w14:paraId="7CAD880C" w14:textId="28492A00" w:rsidR="00AC3218" w:rsidRDefault="00AC3218">
      <w:pPr>
        <w:rPr>
          <w:sz w:val="32"/>
          <w:szCs w:val="32"/>
        </w:rPr>
      </w:pPr>
    </w:p>
    <w:p w14:paraId="19DCFC5F" w14:textId="4DCA8F18" w:rsidR="00AC3218" w:rsidRDefault="00AC3218">
      <w:pPr>
        <w:rPr>
          <w:sz w:val="32"/>
          <w:szCs w:val="32"/>
        </w:rPr>
      </w:pPr>
    </w:p>
    <w:p w14:paraId="6EE0699A" w14:textId="324029A3" w:rsidR="00AC3218" w:rsidRDefault="00AC3218">
      <w:pPr>
        <w:rPr>
          <w:sz w:val="32"/>
          <w:szCs w:val="32"/>
        </w:rPr>
      </w:pPr>
    </w:p>
    <w:p w14:paraId="628A333F" w14:textId="6ADCDA57" w:rsidR="00AC3218" w:rsidRDefault="00AC3218">
      <w:pPr>
        <w:rPr>
          <w:sz w:val="32"/>
          <w:szCs w:val="32"/>
        </w:rPr>
      </w:pPr>
    </w:p>
    <w:p w14:paraId="35B12F5F" w14:textId="69731B69" w:rsidR="00AC3218" w:rsidRDefault="00AC3218">
      <w:pPr>
        <w:rPr>
          <w:sz w:val="32"/>
          <w:szCs w:val="32"/>
        </w:rPr>
      </w:pPr>
    </w:p>
    <w:p w14:paraId="7FEF8B6B" w14:textId="23C486E0" w:rsidR="00AC3218" w:rsidRDefault="00AC3218">
      <w:pPr>
        <w:rPr>
          <w:sz w:val="32"/>
          <w:szCs w:val="32"/>
        </w:rPr>
      </w:pPr>
    </w:p>
    <w:p w14:paraId="457714B8" w14:textId="0462AC6A" w:rsidR="00AC3218" w:rsidRDefault="00AC3218">
      <w:pPr>
        <w:rPr>
          <w:sz w:val="32"/>
          <w:szCs w:val="32"/>
        </w:rPr>
      </w:pPr>
    </w:p>
    <w:p w14:paraId="587D229E" w14:textId="53A5E582" w:rsidR="00AC3218" w:rsidRDefault="00AC3218">
      <w:pPr>
        <w:rPr>
          <w:sz w:val="32"/>
          <w:szCs w:val="32"/>
        </w:rPr>
      </w:pPr>
    </w:p>
    <w:p w14:paraId="1E628B76" w14:textId="458D0289" w:rsidR="00AC3218" w:rsidRDefault="00AC3218">
      <w:pPr>
        <w:rPr>
          <w:sz w:val="32"/>
          <w:szCs w:val="32"/>
        </w:rPr>
      </w:pPr>
    </w:p>
    <w:p w14:paraId="4DA72559" w14:textId="2050B089" w:rsidR="00AC3218" w:rsidRDefault="00AC3218">
      <w:pPr>
        <w:rPr>
          <w:sz w:val="32"/>
          <w:szCs w:val="32"/>
        </w:rPr>
      </w:pPr>
    </w:p>
    <w:p w14:paraId="52912C25" w14:textId="26576002" w:rsidR="00AC3218" w:rsidRDefault="00AC3218">
      <w:pPr>
        <w:rPr>
          <w:sz w:val="32"/>
          <w:szCs w:val="32"/>
        </w:rPr>
      </w:pPr>
    </w:p>
    <w:p w14:paraId="010AFB08" w14:textId="1D4D0E44" w:rsidR="00AC3218" w:rsidRDefault="00AC3218">
      <w:pPr>
        <w:rPr>
          <w:sz w:val="32"/>
          <w:szCs w:val="32"/>
        </w:rPr>
      </w:pPr>
    </w:p>
    <w:p w14:paraId="30290E90" w14:textId="322070B5" w:rsidR="00AC3218" w:rsidRDefault="00AC3218">
      <w:pPr>
        <w:rPr>
          <w:sz w:val="32"/>
          <w:szCs w:val="32"/>
        </w:rPr>
      </w:pPr>
    </w:p>
    <w:p w14:paraId="2190AF67" w14:textId="46A5C3DE" w:rsidR="00AC3218" w:rsidRDefault="00AC3218">
      <w:pPr>
        <w:rPr>
          <w:sz w:val="32"/>
          <w:szCs w:val="32"/>
        </w:rPr>
      </w:pPr>
    </w:p>
    <w:p w14:paraId="6057FBBE" w14:textId="2A619353" w:rsidR="00AC3218" w:rsidRDefault="00AC3218">
      <w:pPr>
        <w:rPr>
          <w:sz w:val="32"/>
          <w:szCs w:val="32"/>
        </w:rPr>
      </w:pPr>
    </w:p>
    <w:p w14:paraId="7C5D8ED2" w14:textId="2C3D0CEB" w:rsidR="00AC3218" w:rsidRDefault="00AC3218">
      <w:pPr>
        <w:rPr>
          <w:sz w:val="32"/>
          <w:szCs w:val="32"/>
        </w:rPr>
      </w:pPr>
    </w:p>
    <w:p w14:paraId="3D256C50" w14:textId="5FB903D7" w:rsidR="00AC3218" w:rsidRDefault="00AC3218">
      <w:pPr>
        <w:rPr>
          <w:sz w:val="32"/>
          <w:szCs w:val="32"/>
        </w:rPr>
      </w:pPr>
    </w:p>
    <w:p w14:paraId="57D53395" w14:textId="2928CB39" w:rsidR="00AC3218" w:rsidRDefault="00AC3218">
      <w:pPr>
        <w:rPr>
          <w:sz w:val="32"/>
          <w:szCs w:val="32"/>
        </w:rPr>
      </w:pPr>
    </w:p>
    <w:p w14:paraId="1D09195C" w14:textId="011E9520" w:rsidR="00AC3218" w:rsidRDefault="00AC3218">
      <w:pPr>
        <w:rPr>
          <w:sz w:val="32"/>
          <w:szCs w:val="32"/>
        </w:rPr>
      </w:pPr>
    </w:p>
    <w:p w14:paraId="0D4B90AB" w14:textId="26F9B1C3" w:rsidR="00AC3218" w:rsidRDefault="00AC3218">
      <w:pPr>
        <w:rPr>
          <w:sz w:val="32"/>
          <w:szCs w:val="32"/>
        </w:rPr>
      </w:pPr>
    </w:p>
    <w:p w14:paraId="54254950" w14:textId="357A5E7D" w:rsidR="00AC3218" w:rsidRDefault="00AC3218">
      <w:pPr>
        <w:rPr>
          <w:sz w:val="32"/>
          <w:szCs w:val="32"/>
        </w:rPr>
      </w:pPr>
    </w:p>
    <w:p w14:paraId="3287AA17" w14:textId="1995158A" w:rsidR="00AC3218" w:rsidRDefault="00AC3218">
      <w:pPr>
        <w:rPr>
          <w:sz w:val="32"/>
          <w:szCs w:val="32"/>
        </w:rPr>
      </w:pPr>
    </w:p>
    <w:p w14:paraId="0768192A" w14:textId="77777777" w:rsidR="00AC3218" w:rsidRPr="008700D0" w:rsidRDefault="00AC3218">
      <w:pPr>
        <w:rPr>
          <w:sz w:val="32"/>
          <w:szCs w:val="32"/>
        </w:rPr>
      </w:pPr>
    </w:p>
    <w:sectPr w:rsidR="00AC3218" w:rsidRPr="008700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D9AD5" w14:textId="77777777" w:rsidR="003865D8" w:rsidRDefault="003865D8" w:rsidP="00B16662">
      <w:pPr>
        <w:spacing w:after="0" w:line="240" w:lineRule="auto"/>
      </w:pPr>
      <w:r>
        <w:separator/>
      </w:r>
    </w:p>
  </w:endnote>
  <w:endnote w:type="continuationSeparator" w:id="0">
    <w:p w14:paraId="7AC640F0" w14:textId="77777777" w:rsidR="003865D8" w:rsidRDefault="003865D8" w:rsidP="00B166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578E1" w14:textId="77777777" w:rsidR="003865D8" w:rsidRDefault="003865D8" w:rsidP="00B16662">
      <w:pPr>
        <w:spacing w:after="0" w:line="240" w:lineRule="auto"/>
      </w:pPr>
      <w:r>
        <w:separator/>
      </w:r>
    </w:p>
  </w:footnote>
  <w:footnote w:type="continuationSeparator" w:id="0">
    <w:p w14:paraId="3A6A9BF6" w14:textId="77777777" w:rsidR="003865D8" w:rsidRDefault="003865D8" w:rsidP="00B166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0D0"/>
    <w:rsid w:val="0000054B"/>
    <w:rsid w:val="00006D71"/>
    <w:rsid w:val="00010B3B"/>
    <w:rsid w:val="000111B4"/>
    <w:rsid w:val="00016C77"/>
    <w:rsid w:val="00021F88"/>
    <w:rsid w:val="00026816"/>
    <w:rsid w:val="00027463"/>
    <w:rsid w:val="00031608"/>
    <w:rsid w:val="00031AC7"/>
    <w:rsid w:val="00031BFC"/>
    <w:rsid w:val="000331CF"/>
    <w:rsid w:val="00034B9A"/>
    <w:rsid w:val="00036AC8"/>
    <w:rsid w:val="0004165D"/>
    <w:rsid w:val="00041FF0"/>
    <w:rsid w:val="000479B1"/>
    <w:rsid w:val="00047CDF"/>
    <w:rsid w:val="0005248B"/>
    <w:rsid w:val="00052B40"/>
    <w:rsid w:val="00054AB2"/>
    <w:rsid w:val="0006018D"/>
    <w:rsid w:val="00072C33"/>
    <w:rsid w:val="00073D59"/>
    <w:rsid w:val="000820EA"/>
    <w:rsid w:val="00090E1C"/>
    <w:rsid w:val="000A63A7"/>
    <w:rsid w:val="000A7812"/>
    <w:rsid w:val="000B210D"/>
    <w:rsid w:val="000C02F3"/>
    <w:rsid w:val="000C1C24"/>
    <w:rsid w:val="000C65E9"/>
    <w:rsid w:val="000D2BBA"/>
    <w:rsid w:val="000F445C"/>
    <w:rsid w:val="000F5FDF"/>
    <w:rsid w:val="001043C2"/>
    <w:rsid w:val="001134A7"/>
    <w:rsid w:val="001134FE"/>
    <w:rsid w:val="00123FB6"/>
    <w:rsid w:val="001256D4"/>
    <w:rsid w:val="001410CA"/>
    <w:rsid w:val="001613BF"/>
    <w:rsid w:val="00167B2E"/>
    <w:rsid w:val="00171545"/>
    <w:rsid w:val="001730E4"/>
    <w:rsid w:val="00190ADF"/>
    <w:rsid w:val="00192759"/>
    <w:rsid w:val="001A4DB6"/>
    <w:rsid w:val="001A528B"/>
    <w:rsid w:val="001A6ED3"/>
    <w:rsid w:val="001B201C"/>
    <w:rsid w:val="001B5D85"/>
    <w:rsid w:val="001C12BF"/>
    <w:rsid w:val="001C7738"/>
    <w:rsid w:val="001D037F"/>
    <w:rsid w:val="001D1516"/>
    <w:rsid w:val="001D60DF"/>
    <w:rsid w:val="001E53C5"/>
    <w:rsid w:val="001E7FBD"/>
    <w:rsid w:val="002117F6"/>
    <w:rsid w:val="00214338"/>
    <w:rsid w:val="0022251D"/>
    <w:rsid w:val="00223CBC"/>
    <w:rsid w:val="00224651"/>
    <w:rsid w:val="00247042"/>
    <w:rsid w:val="002631A6"/>
    <w:rsid w:val="00265207"/>
    <w:rsid w:val="00282979"/>
    <w:rsid w:val="00282F6C"/>
    <w:rsid w:val="002911B2"/>
    <w:rsid w:val="002A244C"/>
    <w:rsid w:val="002B2606"/>
    <w:rsid w:val="002E1421"/>
    <w:rsid w:val="002E3596"/>
    <w:rsid w:val="002E5140"/>
    <w:rsid w:val="002E7CA2"/>
    <w:rsid w:val="003017CC"/>
    <w:rsid w:val="00325F22"/>
    <w:rsid w:val="00333A79"/>
    <w:rsid w:val="00341A0F"/>
    <w:rsid w:val="00347D7C"/>
    <w:rsid w:val="00370B11"/>
    <w:rsid w:val="00377E1C"/>
    <w:rsid w:val="003865D8"/>
    <w:rsid w:val="0039084F"/>
    <w:rsid w:val="003931CA"/>
    <w:rsid w:val="003952F2"/>
    <w:rsid w:val="003A14F3"/>
    <w:rsid w:val="003A4FC3"/>
    <w:rsid w:val="003A6AD1"/>
    <w:rsid w:val="003B3FB9"/>
    <w:rsid w:val="003B54DB"/>
    <w:rsid w:val="003B6053"/>
    <w:rsid w:val="003E459A"/>
    <w:rsid w:val="003E6820"/>
    <w:rsid w:val="003E7E80"/>
    <w:rsid w:val="00403715"/>
    <w:rsid w:val="004062EF"/>
    <w:rsid w:val="00407F28"/>
    <w:rsid w:val="0041229F"/>
    <w:rsid w:val="004174D6"/>
    <w:rsid w:val="00422E96"/>
    <w:rsid w:val="00426FC5"/>
    <w:rsid w:val="00430700"/>
    <w:rsid w:val="00431DD2"/>
    <w:rsid w:val="00431DD8"/>
    <w:rsid w:val="00435405"/>
    <w:rsid w:val="00447443"/>
    <w:rsid w:val="004504C3"/>
    <w:rsid w:val="004675B7"/>
    <w:rsid w:val="004737B4"/>
    <w:rsid w:val="00473DA1"/>
    <w:rsid w:val="00483FAB"/>
    <w:rsid w:val="004850DF"/>
    <w:rsid w:val="004B0C3F"/>
    <w:rsid w:val="004B4AD7"/>
    <w:rsid w:val="004B4F86"/>
    <w:rsid w:val="004B6EFA"/>
    <w:rsid w:val="004C3002"/>
    <w:rsid w:val="004C5F65"/>
    <w:rsid w:val="004D2325"/>
    <w:rsid w:val="004D29FA"/>
    <w:rsid w:val="004D3B99"/>
    <w:rsid w:val="004D3FF5"/>
    <w:rsid w:val="004E0C90"/>
    <w:rsid w:val="004E152D"/>
    <w:rsid w:val="004E159C"/>
    <w:rsid w:val="004E4397"/>
    <w:rsid w:val="004F3DE8"/>
    <w:rsid w:val="00511DA2"/>
    <w:rsid w:val="00514BE4"/>
    <w:rsid w:val="00515F70"/>
    <w:rsid w:val="005179E5"/>
    <w:rsid w:val="00523719"/>
    <w:rsid w:val="005259CA"/>
    <w:rsid w:val="005324A9"/>
    <w:rsid w:val="00547D96"/>
    <w:rsid w:val="0055185C"/>
    <w:rsid w:val="00565AF2"/>
    <w:rsid w:val="00574148"/>
    <w:rsid w:val="005761DD"/>
    <w:rsid w:val="00585988"/>
    <w:rsid w:val="00587EE4"/>
    <w:rsid w:val="00595F43"/>
    <w:rsid w:val="005B0103"/>
    <w:rsid w:val="005B2CB6"/>
    <w:rsid w:val="005C19AC"/>
    <w:rsid w:val="005E7C1A"/>
    <w:rsid w:val="005F0511"/>
    <w:rsid w:val="005F32BA"/>
    <w:rsid w:val="00603B67"/>
    <w:rsid w:val="00620B24"/>
    <w:rsid w:val="0062593F"/>
    <w:rsid w:val="00627F63"/>
    <w:rsid w:val="00642F7C"/>
    <w:rsid w:val="00643E29"/>
    <w:rsid w:val="00646987"/>
    <w:rsid w:val="006524A5"/>
    <w:rsid w:val="00652500"/>
    <w:rsid w:val="006528AD"/>
    <w:rsid w:val="00671A53"/>
    <w:rsid w:val="006937CA"/>
    <w:rsid w:val="00696D05"/>
    <w:rsid w:val="006A1340"/>
    <w:rsid w:val="006A3CF0"/>
    <w:rsid w:val="006B3759"/>
    <w:rsid w:val="006B668E"/>
    <w:rsid w:val="006C10F9"/>
    <w:rsid w:val="006D4F9B"/>
    <w:rsid w:val="006D73EF"/>
    <w:rsid w:val="006E66AC"/>
    <w:rsid w:val="006F4B6E"/>
    <w:rsid w:val="006F4E27"/>
    <w:rsid w:val="00710EB9"/>
    <w:rsid w:val="0072197D"/>
    <w:rsid w:val="00722238"/>
    <w:rsid w:val="00723527"/>
    <w:rsid w:val="00726635"/>
    <w:rsid w:val="007266DE"/>
    <w:rsid w:val="0073174B"/>
    <w:rsid w:val="007479B5"/>
    <w:rsid w:val="007508D8"/>
    <w:rsid w:val="0075392A"/>
    <w:rsid w:val="007570FD"/>
    <w:rsid w:val="007608B5"/>
    <w:rsid w:val="0076515E"/>
    <w:rsid w:val="007656FF"/>
    <w:rsid w:val="00773629"/>
    <w:rsid w:val="007819BF"/>
    <w:rsid w:val="00783F12"/>
    <w:rsid w:val="0078782A"/>
    <w:rsid w:val="00795E63"/>
    <w:rsid w:val="007C1472"/>
    <w:rsid w:val="007C63A5"/>
    <w:rsid w:val="007D2662"/>
    <w:rsid w:val="007E3961"/>
    <w:rsid w:val="007F05E0"/>
    <w:rsid w:val="00801C42"/>
    <w:rsid w:val="00812CFD"/>
    <w:rsid w:val="0082611D"/>
    <w:rsid w:val="00830F9E"/>
    <w:rsid w:val="00832002"/>
    <w:rsid w:val="008323C4"/>
    <w:rsid w:val="00833B95"/>
    <w:rsid w:val="00834C3A"/>
    <w:rsid w:val="00835EA5"/>
    <w:rsid w:val="00837EE1"/>
    <w:rsid w:val="00845108"/>
    <w:rsid w:val="00847E46"/>
    <w:rsid w:val="00850614"/>
    <w:rsid w:val="008574FA"/>
    <w:rsid w:val="00861ABD"/>
    <w:rsid w:val="008668BF"/>
    <w:rsid w:val="008700D0"/>
    <w:rsid w:val="008706F9"/>
    <w:rsid w:val="00873939"/>
    <w:rsid w:val="008764F0"/>
    <w:rsid w:val="0087708A"/>
    <w:rsid w:val="0088168F"/>
    <w:rsid w:val="008862EF"/>
    <w:rsid w:val="00886B34"/>
    <w:rsid w:val="00893845"/>
    <w:rsid w:val="008A6634"/>
    <w:rsid w:val="008C416D"/>
    <w:rsid w:val="008C6AAE"/>
    <w:rsid w:val="008C6E98"/>
    <w:rsid w:val="008C7858"/>
    <w:rsid w:val="008D22E1"/>
    <w:rsid w:val="008D5EF7"/>
    <w:rsid w:val="008E0E24"/>
    <w:rsid w:val="008E377E"/>
    <w:rsid w:val="008E4F53"/>
    <w:rsid w:val="008E5502"/>
    <w:rsid w:val="008E76B7"/>
    <w:rsid w:val="00910034"/>
    <w:rsid w:val="00910D4B"/>
    <w:rsid w:val="009124E6"/>
    <w:rsid w:val="00913282"/>
    <w:rsid w:val="00930DEC"/>
    <w:rsid w:val="009311B7"/>
    <w:rsid w:val="0093153C"/>
    <w:rsid w:val="009462A7"/>
    <w:rsid w:val="009475E9"/>
    <w:rsid w:val="009529F4"/>
    <w:rsid w:val="009611EC"/>
    <w:rsid w:val="00966968"/>
    <w:rsid w:val="00967F77"/>
    <w:rsid w:val="00973A2A"/>
    <w:rsid w:val="00977B1B"/>
    <w:rsid w:val="009813D7"/>
    <w:rsid w:val="00990155"/>
    <w:rsid w:val="00991D9A"/>
    <w:rsid w:val="0099299B"/>
    <w:rsid w:val="0099418E"/>
    <w:rsid w:val="009A5EA8"/>
    <w:rsid w:val="009B4CE6"/>
    <w:rsid w:val="009C60A1"/>
    <w:rsid w:val="009D19A2"/>
    <w:rsid w:val="009D1F4F"/>
    <w:rsid w:val="009D30D5"/>
    <w:rsid w:val="009E179D"/>
    <w:rsid w:val="00A0034C"/>
    <w:rsid w:val="00A014AF"/>
    <w:rsid w:val="00A24654"/>
    <w:rsid w:val="00A309D8"/>
    <w:rsid w:val="00A363D6"/>
    <w:rsid w:val="00A420A7"/>
    <w:rsid w:val="00A50187"/>
    <w:rsid w:val="00A5645E"/>
    <w:rsid w:val="00A62CC1"/>
    <w:rsid w:val="00A63C76"/>
    <w:rsid w:val="00A67DEC"/>
    <w:rsid w:val="00A7590E"/>
    <w:rsid w:val="00A9330C"/>
    <w:rsid w:val="00AA358D"/>
    <w:rsid w:val="00AA4326"/>
    <w:rsid w:val="00AC09B0"/>
    <w:rsid w:val="00AC0FC8"/>
    <w:rsid w:val="00AC175B"/>
    <w:rsid w:val="00AC3218"/>
    <w:rsid w:val="00AE026B"/>
    <w:rsid w:val="00AE50AE"/>
    <w:rsid w:val="00AF1940"/>
    <w:rsid w:val="00AF4568"/>
    <w:rsid w:val="00B11CD7"/>
    <w:rsid w:val="00B16662"/>
    <w:rsid w:val="00B27990"/>
    <w:rsid w:val="00B319E7"/>
    <w:rsid w:val="00B41CCD"/>
    <w:rsid w:val="00B42E8D"/>
    <w:rsid w:val="00B530E5"/>
    <w:rsid w:val="00B57F7A"/>
    <w:rsid w:val="00B63A32"/>
    <w:rsid w:val="00B642B4"/>
    <w:rsid w:val="00B715FC"/>
    <w:rsid w:val="00B841C7"/>
    <w:rsid w:val="00B87015"/>
    <w:rsid w:val="00B87117"/>
    <w:rsid w:val="00B90442"/>
    <w:rsid w:val="00B9222B"/>
    <w:rsid w:val="00B96AFC"/>
    <w:rsid w:val="00BA022F"/>
    <w:rsid w:val="00BB4DCC"/>
    <w:rsid w:val="00BB600C"/>
    <w:rsid w:val="00BC5439"/>
    <w:rsid w:val="00BD58F2"/>
    <w:rsid w:val="00BE18BE"/>
    <w:rsid w:val="00BE398A"/>
    <w:rsid w:val="00BE48A4"/>
    <w:rsid w:val="00BF1199"/>
    <w:rsid w:val="00BF2466"/>
    <w:rsid w:val="00BF30E8"/>
    <w:rsid w:val="00C00B13"/>
    <w:rsid w:val="00C062A7"/>
    <w:rsid w:val="00C1759F"/>
    <w:rsid w:val="00C24D98"/>
    <w:rsid w:val="00C32E94"/>
    <w:rsid w:val="00C50C52"/>
    <w:rsid w:val="00C56BC1"/>
    <w:rsid w:val="00C70652"/>
    <w:rsid w:val="00C84E5B"/>
    <w:rsid w:val="00C93730"/>
    <w:rsid w:val="00CA3707"/>
    <w:rsid w:val="00CA7E3B"/>
    <w:rsid w:val="00CB3068"/>
    <w:rsid w:val="00CC6BE2"/>
    <w:rsid w:val="00CE3A43"/>
    <w:rsid w:val="00CE6A68"/>
    <w:rsid w:val="00D12E16"/>
    <w:rsid w:val="00D22351"/>
    <w:rsid w:val="00D25A8F"/>
    <w:rsid w:val="00D34315"/>
    <w:rsid w:val="00D37B9C"/>
    <w:rsid w:val="00D45C67"/>
    <w:rsid w:val="00D46920"/>
    <w:rsid w:val="00D50706"/>
    <w:rsid w:val="00D5644F"/>
    <w:rsid w:val="00D6030E"/>
    <w:rsid w:val="00D66341"/>
    <w:rsid w:val="00D75EDF"/>
    <w:rsid w:val="00D815B5"/>
    <w:rsid w:val="00D927EA"/>
    <w:rsid w:val="00DA2F89"/>
    <w:rsid w:val="00DA79A0"/>
    <w:rsid w:val="00DB0F0D"/>
    <w:rsid w:val="00DE6245"/>
    <w:rsid w:val="00DF7B2B"/>
    <w:rsid w:val="00E01F7C"/>
    <w:rsid w:val="00E14730"/>
    <w:rsid w:val="00E221C9"/>
    <w:rsid w:val="00E2728E"/>
    <w:rsid w:val="00E42123"/>
    <w:rsid w:val="00E43362"/>
    <w:rsid w:val="00E5235B"/>
    <w:rsid w:val="00E61853"/>
    <w:rsid w:val="00E61F8C"/>
    <w:rsid w:val="00E74C8E"/>
    <w:rsid w:val="00E772C9"/>
    <w:rsid w:val="00E835D1"/>
    <w:rsid w:val="00E85281"/>
    <w:rsid w:val="00EA29E0"/>
    <w:rsid w:val="00EA4540"/>
    <w:rsid w:val="00EC117C"/>
    <w:rsid w:val="00EC1471"/>
    <w:rsid w:val="00ED37BF"/>
    <w:rsid w:val="00EE2B98"/>
    <w:rsid w:val="00EF3139"/>
    <w:rsid w:val="00F02995"/>
    <w:rsid w:val="00F06D0D"/>
    <w:rsid w:val="00F1371A"/>
    <w:rsid w:val="00F14E92"/>
    <w:rsid w:val="00F4559B"/>
    <w:rsid w:val="00F50299"/>
    <w:rsid w:val="00F5319C"/>
    <w:rsid w:val="00F60B40"/>
    <w:rsid w:val="00F63A5F"/>
    <w:rsid w:val="00F66ADC"/>
    <w:rsid w:val="00F7599F"/>
    <w:rsid w:val="00F7745C"/>
    <w:rsid w:val="00F81A2F"/>
    <w:rsid w:val="00F91F35"/>
    <w:rsid w:val="00FE6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27897"/>
  <w15:chartTrackingRefBased/>
  <w15:docId w15:val="{19C09569-48A3-4ED9-82D7-FA84F14C8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A5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6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662"/>
  </w:style>
  <w:style w:type="paragraph" w:styleId="Footer">
    <w:name w:val="footer"/>
    <w:basedOn w:val="Normal"/>
    <w:link w:val="FooterChar"/>
    <w:uiPriority w:val="99"/>
    <w:unhideWhenUsed/>
    <w:rsid w:val="00B166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662"/>
  </w:style>
  <w:style w:type="character" w:styleId="Hyperlink">
    <w:name w:val="Hyperlink"/>
    <w:basedOn w:val="DefaultParagraphFont"/>
    <w:uiPriority w:val="99"/>
    <w:unhideWhenUsed/>
    <w:rsid w:val="00C93730"/>
    <w:rPr>
      <w:color w:val="0563C1" w:themeColor="hyperlink"/>
      <w:u w:val="single"/>
    </w:rPr>
  </w:style>
  <w:style w:type="character" w:styleId="UnresolvedMention">
    <w:name w:val="Unresolved Mention"/>
    <w:basedOn w:val="DefaultParagraphFont"/>
    <w:uiPriority w:val="99"/>
    <w:semiHidden/>
    <w:unhideWhenUsed/>
    <w:rsid w:val="00C937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3420">
      <w:bodyDiv w:val="1"/>
      <w:marLeft w:val="0"/>
      <w:marRight w:val="0"/>
      <w:marTop w:val="0"/>
      <w:marBottom w:val="0"/>
      <w:divBdr>
        <w:top w:val="none" w:sz="0" w:space="0" w:color="auto"/>
        <w:left w:val="none" w:sz="0" w:space="0" w:color="auto"/>
        <w:bottom w:val="none" w:sz="0" w:space="0" w:color="auto"/>
        <w:right w:val="none" w:sz="0" w:space="0" w:color="auto"/>
      </w:divBdr>
    </w:div>
    <w:div w:id="258487831">
      <w:bodyDiv w:val="1"/>
      <w:marLeft w:val="0"/>
      <w:marRight w:val="0"/>
      <w:marTop w:val="0"/>
      <w:marBottom w:val="0"/>
      <w:divBdr>
        <w:top w:val="none" w:sz="0" w:space="0" w:color="auto"/>
        <w:left w:val="none" w:sz="0" w:space="0" w:color="auto"/>
        <w:bottom w:val="none" w:sz="0" w:space="0" w:color="auto"/>
        <w:right w:val="none" w:sz="0" w:space="0" w:color="auto"/>
      </w:divBdr>
    </w:div>
    <w:div w:id="467206436">
      <w:bodyDiv w:val="1"/>
      <w:marLeft w:val="0"/>
      <w:marRight w:val="0"/>
      <w:marTop w:val="0"/>
      <w:marBottom w:val="0"/>
      <w:divBdr>
        <w:top w:val="none" w:sz="0" w:space="0" w:color="auto"/>
        <w:left w:val="none" w:sz="0" w:space="0" w:color="auto"/>
        <w:bottom w:val="none" w:sz="0" w:space="0" w:color="auto"/>
        <w:right w:val="none" w:sz="0" w:space="0" w:color="auto"/>
      </w:divBdr>
    </w:div>
    <w:div w:id="588078965">
      <w:bodyDiv w:val="1"/>
      <w:marLeft w:val="0"/>
      <w:marRight w:val="0"/>
      <w:marTop w:val="0"/>
      <w:marBottom w:val="0"/>
      <w:divBdr>
        <w:top w:val="none" w:sz="0" w:space="0" w:color="auto"/>
        <w:left w:val="none" w:sz="0" w:space="0" w:color="auto"/>
        <w:bottom w:val="none" w:sz="0" w:space="0" w:color="auto"/>
        <w:right w:val="none" w:sz="0" w:space="0" w:color="auto"/>
      </w:divBdr>
    </w:div>
    <w:div w:id="849217824">
      <w:bodyDiv w:val="1"/>
      <w:marLeft w:val="0"/>
      <w:marRight w:val="0"/>
      <w:marTop w:val="0"/>
      <w:marBottom w:val="0"/>
      <w:divBdr>
        <w:top w:val="none" w:sz="0" w:space="0" w:color="auto"/>
        <w:left w:val="none" w:sz="0" w:space="0" w:color="auto"/>
        <w:bottom w:val="none" w:sz="0" w:space="0" w:color="auto"/>
        <w:right w:val="none" w:sz="0" w:space="0" w:color="auto"/>
      </w:divBdr>
    </w:div>
    <w:div w:id="851647013">
      <w:bodyDiv w:val="1"/>
      <w:marLeft w:val="0"/>
      <w:marRight w:val="0"/>
      <w:marTop w:val="0"/>
      <w:marBottom w:val="0"/>
      <w:divBdr>
        <w:top w:val="none" w:sz="0" w:space="0" w:color="auto"/>
        <w:left w:val="none" w:sz="0" w:space="0" w:color="auto"/>
        <w:bottom w:val="none" w:sz="0" w:space="0" w:color="auto"/>
        <w:right w:val="none" w:sz="0" w:space="0" w:color="auto"/>
      </w:divBdr>
      <w:divsChild>
        <w:div w:id="178467279">
          <w:marLeft w:val="0"/>
          <w:marRight w:val="0"/>
          <w:marTop w:val="0"/>
          <w:marBottom w:val="0"/>
          <w:divBdr>
            <w:top w:val="none" w:sz="0" w:space="0" w:color="auto"/>
            <w:left w:val="none" w:sz="0" w:space="0" w:color="auto"/>
            <w:bottom w:val="none" w:sz="0" w:space="0" w:color="auto"/>
            <w:right w:val="none" w:sz="0" w:space="0" w:color="auto"/>
          </w:divBdr>
          <w:divsChild>
            <w:div w:id="130636736">
              <w:marLeft w:val="0"/>
              <w:marRight w:val="0"/>
              <w:marTop w:val="0"/>
              <w:marBottom w:val="0"/>
              <w:divBdr>
                <w:top w:val="none" w:sz="0" w:space="0" w:color="auto"/>
                <w:left w:val="none" w:sz="0" w:space="0" w:color="auto"/>
                <w:bottom w:val="none" w:sz="0" w:space="0" w:color="auto"/>
                <w:right w:val="none" w:sz="0" w:space="0" w:color="auto"/>
              </w:divBdr>
              <w:divsChild>
                <w:div w:id="17030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957863">
          <w:marLeft w:val="0"/>
          <w:marRight w:val="0"/>
          <w:marTop w:val="0"/>
          <w:marBottom w:val="150"/>
          <w:divBdr>
            <w:top w:val="none" w:sz="0" w:space="0" w:color="auto"/>
            <w:left w:val="none" w:sz="0" w:space="0" w:color="auto"/>
            <w:bottom w:val="none" w:sz="0" w:space="0" w:color="auto"/>
            <w:right w:val="none" w:sz="0" w:space="0" w:color="auto"/>
          </w:divBdr>
          <w:divsChild>
            <w:div w:id="297686042">
              <w:marLeft w:val="0"/>
              <w:marRight w:val="0"/>
              <w:marTop w:val="0"/>
              <w:marBottom w:val="0"/>
              <w:divBdr>
                <w:top w:val="none" w:sz="0" w:space="0" w:color="auto"/>
                <w:left w:val="none" w:sz="0" w:space="0" w:color="auto"/>
                <w:bottom w:val="none" w:sz="0" w:space="0" w:color="auto"/>
                <w:right w:val="none" w:sz="0" w:space="0" w:color="auto"/>
              </w:divBdr>
              <w:divsChild>
                <w:div w:id="478766539">
                  <w:marLeft w:val="0"/>
                  <w:marRight w:val="0"/>
                  <w:marTop w:val="0"/>
                  <w:marBottom w:val="0"/>
                  <w:divBdr>
                    <w:top w:val="none" w:sz="0" w:space="0" w:color="auto"/>
                    <w:left w:val="none" w:sz="0" w:space="0" w:color="auto"/>
                    <w:bottom w:val="none" w:sz="0" w:space="0" w:color="auto"/>
                    <w:right w:val="none" w:sz="0" w:space="0" w:color="auto"/>
                  </w:divBdr>
                  <w:divsChild>
                    <w:div w:id="1831755647">
                      <w:marLeft w:val="0"/>
                      <w:marRight w:val="0"/>
                      <w:marTop w:val="0"/>
                      <w:marBottom w:val="0"/>
                      <w:divBdr>
                        <w:top w:val="none" w:sz="0" w:space="0" w:color="auto"/>
                        <w:left w:val="none" w:sz="0" w:space="0" w:color="auto"/>
                        <w:bottom w:val="none" w:sz="0" w:space="0" w:color="auto"/>
                        <w:right w:val="none" w:sz="0" w:space="0" w:color="auto"/>
                      </w:divBdr>
                    </w:div>
                  </w:divsChild>
                </w:div>
                <w:div w:id="126668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0227569">
          <w:marLeft w:val="0"/>
          <w:marRight w:val="0"/>
          <w:marTop w:val="0"/>
          <w:marBottom w:val="0"/>
          <w:divBdr>
            <w:top w:val="none" w:sz="0" w:space="0" w:color="auto"/>
            <w:left w:val="none" w:sz="0" w:space="0" w:color="auto"/>
            <w:bottom w:val="none" w:sz="0" w:space="0" w:color="auto"/>
            <w:right w:val="none" w:sz="0" w:space="0" w:color="auto"/>
          </w:divBdr>
          <w:divsChild>
            <w:div w:id="63334823">
              <w:marLeft w:val="0"/>
              <w:marRight w:val="0"/>
              <w:marTop w:val="0"/>
              <w:marBottom w:val="0"/>
              <w:divBdr>
                <w:top w:val="none" w:sz="0" w:space="0" w:color="auto"/>
                <w:left w:val="none" w:sz="0" w:space="0" w:color="auto"/>
                <w:bottom w:val="none" w:sz="0" w:space="0" w:color="auto"/>
                <w:right w:val="none" w:sz="0" w:space="0" w:color="auto"/>
              </w:divBdr>
              <w:divsChild>
                <w:div w:id="1897626042">
                  <w:marLeft w:val="0"/>
                  <w:marRight w:val="0"/>
                  <w:marTop w:val="0"/>
                  <w:marBottom w:val="0"/>
                  <w:divBdr>
                    <w:top w:val="none" w:sz="0" w:space="0" w:color="auto"/>
                    <w:left w:val="none" w:sz="0" w:space="0" w:color="auto"/>
                    <w:bottom w:val="none" w:sz="0" w:space="0" w:color="auto"/>
                    <w:right w:val="none" w:sz="0" w:space="0" w:color="auto"/>
                  </w:divBdr>
                  <w:divsChild>
                    <w:div w:id="337973726">
                      <w:marLeft w:val="0"/>
                      <w:marRight w:val="0"/>
                      <w:marTop w:val="0"/>
                      <w:marBottom w:val="0"/>
                      <w:divBdr>
                        <w:top w:val="none" w:sz="0" w:space="0" w:color="auto"/>
                        <w:left w:val="none" w:sz="0" w:space="0" w:color="auto"/>
                        <w:bottom w:val="none" w:sz="0" w:space="0" w:color="auto"/>
                        <w:right w:val="none" w:sz="0" w:space="0" w:color="auto"/>
                      </w:divBdr>
                      <w:divsChild>
                        <w:div w:id="1108232706">
                          <w:marLeft w:val="0"/>
                          <w:marRight w:val="0"/>
                          <w:marTop w:val="0"/>
                          <w:marBottom w:val="0"/>
                          <w:divBdr>
                            <w:top w:val="none" w:sz="0" w:space="0" w:color="auto"/>
                            <w:left w:val="none" w:sz="0" w:space="0" w:color="auto"/>
                            <w:bottom w:val="none" w:sz="0" w:space="0" w:color="auto"/>
                            <w:right w:val="none" w:sz="0" w:space="0" w:color="auto"/>
                          </w:divBdr>
                          <w:divsChild>
                            <w:div w:id="1889952673">
                              <w:marLeft w:val="0"/>
                              <w:marRight w:val="0"/>
                              <w:marTop w:val="0"/>
                              <w:marBottom w:val="0"/>
                              <w:divBdr>
                                <w:top w:val="none" w:sz="0" w:space="0" w:color="auto"/>
                                <w:left w:val="none" w:sz="0" w:space="0" w:color="auto"/>
                                <w:bottom w:val="none" w:sz="0" w:space="0" w:color="auto"/>
                                <w:right w:val="none" w:sz="0" w:space="0" w:color="auto"/>
                              </w:divBdr>
                              <w:divsChild>
                                <w:div w:id="589393770">
                                  <w:marLeft w:val="0"/>
                                  <w:marRight w:val="0"/>
                                  <w:marTop w:val="0"/>
                                  <w:marBottom w:val="0"/>
                                  <w:divBdr>
                                    <w:top w:val="none" w:sz="0" w:space="0" w:color="auto"/>
                                    <w:left w:val="none" w:sz="0" w:space="0" w:color="auto"/>
                                    <w:bottom w:val="none" w:sz="0" w:space="0" w:color="auto"/>
                                    <w:right w:val="none" w:sz="0" w:space="0" w:color="auto"/>
                                  </w:divBdr>
                                  <w:divsChild>
                                    <w:div w:id="1030452887">
                                      <w:marLeft w:val="0"/>
                                      <w:marRight w:val="0"/>
                                      <w:marTop w:val="0"/>
                                      <w:marBottom w:val="0"/>
                                      <w:divBdr>
                                        <w:top w:val="none" w:sz="0" w:space="0" w:color="auto"/>
                                        <w:left w:val="none" w:sz="0" w:space="0" w:color="auto"/>
                                        <w:bottom w:val="none" w:sz="0" w:space="0" w:color="auto"/>
                                        <w:right w:val="none" w:sz="0" w:space="0" w:color="auto"/>
                                      </w:divBdr>
                                      <w:divsChild>
                                        <w:div w:id="1890605804">
                                          <w:marLeft w:val="0"/>
                                          <w:marRight w:val="0"/>
                                          <w:marTop w:val="0"/>
                                          <w:marBottom w:val="0"/>
                                          <w:divBdr>
                                            <w:top w:val="none" w:sz="0" w:space="0" w:color="auto"/>
                                            <w:left w:val="none" w:sz="0" w:space="0" w:color="auto"/>
                                            <w:bottom w:val="none" w:sz="0" w:space="0" w:color="auto"/>
                                            <w:right w:val="none" w:sz="0" w:space="0" w:color="auto"/>
                                          </w:divBdr>
                                          <w:divsChild>
                                            <w:div w:id="1227297052">
                                              <w:marLeft w:val="0"/>
                                              <w:marRight w:val="0"/>
                                              <w:marTop w:val="0"/>
                                              <w:marBottom w:val="0"/>
                                              <w:divBdr>
                                                <w:top w:val="none" w:sz="0" w:space="0" w:color="auto"/>
                                                <w:left w:val="none" w:sz="0" w:space="0" w:color="auto"/>
                                                <w:bottom w:val="none" w:sz="0" w:space="0" w:color="auto"/>
                                                <w:right w:val="none" w:sz="0" w:space="0" w:color="auto"/>
                                              </w:divBdr>
                                              <w:divsChild>
                                                <w:div w:id="121982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2779835">
                          <w:marLeft w:val="0"/>
                          <w:marRight w:val="0"/>
                          <w:marTop w:val="0"/>
                          <w:marBottom w:val="0"/>
                          <w:divBdr>
                            <w:top w:val="none" w:sz="0" w:space="0" w:color="auto"/>
                            <w:left w:val="none" w:sz="0" w:space="0" w:color="auto"/>
                            <w:bottom w:val="none" w:sz="0" w:space="0" w:color="auto"/>
                            <w:right w:val="none" w:sz="0" w:space="0" w:color="auto"/>
                          </w:divBdr>
                          <w:divsChild>
                            <w:div w:id="81608661">
                              <w:marLeft w:val="0"/>
                              <w:marRight w:val="0"/>
                              <w:marTop w:val="0"/>
                              <w:marBottom w:val="0"/>
                              <w:divBdr>
                                <w:top w:val="none" w:sz="0" w:space="0" w:color="auto"/>
                                <w:left w:val="none" w:sz="0" w:space="0" w:color="auto"/>
                                <w:bottom w:val="none" w:sz="0" w:space="0" w:color="auto"/>
                                <w:right w:val="none" w:sz="0" w:space="0" w:color="auto"/>
                              </w:divBdr>
                              <w:divsChild>
                                <w:div w:id="1559514521">
                                  <w:marLeft w:val="0"/>
                                  <w:marRight w:val="0"/>
                                  <w:marTop w:val="0"/>
                                  <w:marBottom w:val="0"/>
                                  <w:divBdr>
                                    <w:top w:val="none" w:sz="0" w:space="0" w:color="auto"/>
                                    <w:left w:val="none" w:sz="0" w:space="0" w:color="auto"/>
                                    <w:bottom w:val="none" w:sz="0" w:space="0" w:color="auto"/>
                                    <w:right w:val="none" w:sz="0" w:space="0" w:color="auto"/>
                                  </w:divBdr>
                                  <w:divsChild>
                                    <w:div w:id="1143355663">
                                      <w:marLeft w:val="0"/>
                                      <w:marRight w:val="0"/>
                                      <w:marTop w:val="0"/>
                                      <w:marBottom w:val="0"/>
                                      <w:divBdr>
                                        <w:top w:val="none" w:sz="0" w:space="0" w:color="auto"/>
                                        <w:left w:val="none" w:sz="0" w:space="0" w:color="auto"/>
                                        <w:bottom w:val="none" w:sz="0" w:space="0" w:color="auto"/>
                                        <w:right w:val="none" w:sz="0" w:space="0" w:color="auto"/>
                                      </w:divBdr>
                                      <w:divsChild>
                                        <w:div w:id="322974514">
                                          <w:marLeft w:val="0"/>
                                          <w:marRight w:val="0"/>
                                          <w:marTop w:val="0"/>
                                          <w:marBottom w:val="0"/>
                                          <w:divBdr>
                                            <w:top w:val="none" w:sz="0" w:space="5" w:color="E6E9EC"/>
                                            <w:left w:val="none" w:sz="0" w:space="0" w:color="E6E9EC"/>
                                            <w:bottom w:val="none" w:sz="0" w:space="0" w:color="auto"/>
                                            <w:right w:val="none" w:sz="0" w:space="8" w:color="E6E9EC"/>
                                          </w:divBdr>
                                          <w:divsChild>
                                            <w:div w:id="584336873">
                                              <w:marLeft w:val="0"/>
                                              <w:marRight w:val="0"/>
                                              <w:marTop w:val="0"/>
                                              <w:marBottom w:val="0"/>
                                              <w:divBdr>
                                                <w:top w:val="none" w:sz="0" w:space="0" w:color="auto"/>
                                                <w:left w:val="none" w:sz="0" w:space="0" w:color="auto"/>
                                                <w:bottom w:val="none" w:sz="0" w:space="0" w:color="auto"/>
                                                <w:right w:val="none" w:sz="0" w:space="0" w:color="auto"/>
                                              </w:divBdr>
                                              <w:divsChild>
                                                <w:div w:id="104825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834191">
                                          <w:marLeft w:val="0"/>
                                          <w:marRight w:val="0"/>
                                          <w:marTop w:val="0"/>
                                          <w:marBottom w:val="0"/>
                                          <w:divBdr>
                                            <w:top w:val="none" w:sz="0" w:space="5" w:color="E6E9EC"/>
                                            <w:left w:val="none" w:sz="0" w:space="0" w:color="E6E9EC"/>
                                            <w:bottom w:val="none" w:sz="0" w:space="0" w:color="auto"/>
                                            <w:right w:val="none" w:sz="0" w:space="8" w:color="E6E9EC"/>
                                          </w:divBdr>
                                          <w:divsChild>
                                            <w:div w:id="697390909">
                                              <w:marLeft w:val="0"/>
                                              <w:marRight w:val="0"/>
                                              <w:marTop w:val="0"/>
                                              <w:marBottom w:val="0"/>
                                              <w:divBdr>
                                                <w:top w:val="none" w:sz="0" w:space="0" w:color="auto"/>
                                                <w:left w:val="none" w:sz="0" w:space="0" w:color="auto"/>
                                                <w:bottom w:val="none" w:sz="0" w:space="0" w:color="auto"/>
                                                <w:right w:val="none" w:sz="0" w:space="0" w:color="auto"/>
                                              </w:divBdr>
                                              <w:divsChild>
                                                <w:div w:id="55701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722683">
                                      <w:marLeft w:val="0"/>
                                      <w:marRight w:val="0"/>
                                      <w:marTop w:val="0"/>
                                      <w:marBottom w:val="0"/>
                                      <w:divBdr>
                                        <w:top w:val="none" w:sz="0" w:space="0" w:color="auto"/>
                                        <w:left w:val="none" w:sz="0" w:space="0" w:color="auto"/>
                                        <w:bottom w:val="none" w:sz="0" w:space="0" w:color="auto"/>
                                        <w:right w:val="none" w:sz="0" w:space="0" w:color="auto"/>
                                      </w:divBdr>
                                      <w:divsChild>
                                        <w:div w:id="1739744733">
                                          <w:marLeft w:val="0"/>
                                          <w:marRight w:val="0"/>
                                          <w:marTop w:val="0"/>
                                          <w:marBottom w:val="0"/>
                                          <w:divBdr>
                                            <w:top w:val="none" w:sz="0" w:space="5" w:color="E6E9EC"/>
                                            <w:left w:val="none" w:sz="0" w:space="0" w:color="E6E9EC"/>
                                            <w:bottom w:val="none" w:sz="0" w:space="0" w:color="auto"/>
                                            <w:right w:val="none" w:sz="0" w:space="8" w:color="E6E9EC"/>
                                          </w:divBdr>
                                          <w:divsChild>
                                            <w:div w:id="2124108265">
                                              <w:marLeft w:val="0"/>
                                              <w:marRight w:val="75"/>
                                              <w:marTop w:val="0"/>
                                              <w:marBottom w:val="0"/>
                                              <w:divBdr>
                                                <w:top w:val="none" w:sz="0" w:space="0" w:color="auto"/>
                                                <w:left w:val="none" w:sz="0" w:space="0" w:color="auto"/>
                                                <w:bottom w:val="none" w:sz="0" w:space="0" w:color="auto"/>
                                                <w:right w:val="none" w:sz="0" w:space="0" w:color="auto"/>
                                              </w:divBdr>
                                            </w:div>
                                          </w:divsChild>
                                        </w:div>
                                        <w:div w:id="4290119">
                                          <w:marLeft w:val="0"/>
                                          <w:marRight w:val="0"/>
                                          <w:marTop w:val="0"/>
                                          <w:marBottom w:val="0"/>
                                          <w:divBdr>
                                            <w:top w:val="none" w:sz="0" w:space="5" w:color="E6E9EC"/>
                                            <w:left w:val="none" w:sz="0" w:space="0" w:color="E6E9EC"/>
                                            <w:bottom w:val="none" w:sz="0" w:space="0" w:color="auto"/>
                                            <w:right w:val="none" w:sz="0" w:space="8" w:color="E6E9EC"/>
                                          </w:divBdr>
                                          <w:divsChild>
                                            <w:div w:id="1761100177">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8507844">
      <w:bodyDiv w:val="1"/>
      <w:marLeft w:val="0"/>
      <w:marRight w:val="0"/>
      <w:marTop w:val="0"/>
      <w:marBottom w:val="0"/>
      <w:divBdr>
        <w:top w:val="none" w:sz="0" w:space="0" w:color="auto"/>
        <w:left w:val="none" w:sz="0" w:space="0" w:color="auto"/>
        <w:bottom w:val="none" w:sz="0" w:space="0" w:color="auto"/>
        <w:right w:val="none" w:sz="0" w:space="0" w:color="auto"/>
      </w:divBdr>
    </w:div>
    <w:div w:id="1159536867">
      <w:bodyDiv w:val="1"/>
      <w:marLeft w:val="0"/>
      <w:marRight w:val="0"/>
      <w:marTop w:val="0"/>
      <w:marBottom w:val="0"/>
      <w:divBdr>
        <w:top w:val="none" w:sz="0" w:space="0" w:color="auto"/>
        <w:left w:val="none" w:sz="0" w:space="0" w:color="auto"/>
        <w:bottom w:val="none" w:sz="0" w:space="0" w:color="auto"/>
        <w:right w:val="none" w:sz="0" w:space="0" w:color="auto"/>
      </w:divBdr>
    </w:div>
    <w:div w:id="1236009328">
      <w:bodyDiv w:val="1"/>
      <w:marLeft w:val="0"/>
      <w:marRight w:val="0"/>
      <w:marTop w:val="0"/>
      <w:marBottom w:val="0"/>
      <w:divBdr>
        <w:top w:val="none" w:sz="0" w:space="0" w:color="auto"/>
        <w:left w:val="none" w:sz="0" w:space="0" w:color="auto"/>
        <w:bottom w:val="none" w:sz="0" w:space="0" w:color="auto"/>
        <w:right w:val="none" w:sz="0" w:space="0" w:color="auto"/>
      </w:divBdr>
    </w:div>
    <w:div w:id="1564635033">
      <w:bodyDiv w:val="1"/>
      <w:marLeft w:val="0"/>
      <w:marRight w:val="0"/>
      <w:marTop w:val="0"/>
      <w:marBottom w:val="0"/>
      <w:divBdr>
        <w:top w:val="none" w:sz="0" w:space="0" w:color="auto"/>
        <w:left w:val="none" w:sz="0" w:space="0" w:color="auto"/>
        <w:bottom w:val="none" w:sz="0" w:space="0" w:color="auto"/>
        <w:right w:val="none" w:sz="0" w:space="0" w:color="auto"/>
      </w:divBdr>
    </w:div>
    <w:div w:id="1923292232">
      <w:bodyDiv w:val="1"/>
      <w:marLeft w:val="0"/>
      <w:marRight w:val="0"/>
      <w:marTop w:val="0"/>
      <w:marBottom w:val="0"/>
      <w:divBdr>
        <w:top w:val="none" w:sz="0" w:space="0" w:color="auto"/>
        <w:left w:val="none" w:sz="0" w:space="0" w:color="auto"/>
        <w:bottom w:val="none" w:sz="0" w:space="0" w:color="auto"/>
        <w:right w:val="none" w:sz="0" w:space="0" w:color="auto"/>
      </w:divBdr>
    </w:div>
    <w:div w:id="201406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8CB26D-E56F-425A-B826-BE2430D5DF5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3" ma:contentTypeDescription="Create a new document." ma:contentTypeScope="" ma:versionID="fad5f3b61c1c54d2c3bf4750b22d270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107ed28eef102f77edb1ff6695e6de2"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9f2ff615-2b2f-46fa-9968-8209e544751f}"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687838-C421-4485-A97E-1B2DA450E41E}">
  <ds:schemaRefs>
    <ds:schemaRef ds:uri="http://purl.org/dc/terms/"/>
    <ds:schemaRef ds:uri="http://schemas.microsoft.com/office/2006/metadata/properties"/>
    <ds:schemaRef ds:uri="http://schemas.openxmlformats.org/package/2006/metadata/core-properties"/>
    <ds:schemaRef ds:uri="http://purl.org/dc/elements/1.1/"/>
    <ds:schemaRef ds:uri="http://schemas.microsoft.com/office/2006/documentManagement/types"/>
    <ds:schemaRef ds:uri="http://schemas.microsoft.com/office/infopath/2007/PartnerControls"/>
    <ds:schemaRef ds:uri="c608ca5d-542f-47b8-b6cb-a5985d253332"/>
    <ds:schemaRef ds:uri="7b371449-43eb-435e-a0a2-287b0bfa5005"/>
    <ds:schemaRef ds:uri="http://www.w3.org/XML/1998/namespace"/>
    <ds:schemaRef ds:uri="http://purl.org/dc/dcmitype/"/>
  </ds:schemaRefs>
</ds:datastoreItem>
</file>

<file path=customXml/itemProps2.xml><?xml version="1.0" encoding="utf-8"?>
<ds:datastoreItem xmlns:ds="http://schemas.openxmlformats.org/officeDocument/2006/customXml" ds:itemID="{C7AD08B0-96CB-43BE-BC84-850CE6B865AB}">
  <ds:schemaRefs>
    <ds:schemaRef ds:uri="http://schemas.microsoft.com/sharepoint/v3/contenttype/forms"/>
  </ds:schemaRefs>
</ds:datastoreItem>
</file>

<file path=customXml/itemProps3.xml><?xml version="1.0" encoding="utf-8"?>
<ds:datastoreItem xmlns:ds="http://schemas.openxmlformats.org/officeDocument/2006/customXml" ds:itemID="{94AB433B-0375-4E9A-A2F3-B83A296AF4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1711</Words>
  <Characters>9757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Ipsita Patra (2231297)</dc:creator>
  <cp:keywords/>
  <dc:description/>
  <cp:lastModifiedBy>Ipsita Patra (2231297)</cp:lastModifiedBy>
  <cp:revision>2</cp:revision>
  <dcterms:created xsi:type="dcterms:W3CDTF">2023-02-12T05:30:00Z</dcterms:created>
  <dcterms:modified xsi:type="dcterms:W3CDTF">2023-02-12T05:30:00Z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aff9b4e6-f26c-425c-8f0e-0a93c966e3b2</vt:lpwstr>
  </property>
  <property fmtid="{D5CDD505-2E9C-101B-9397-08002B2CF9AE}" pid="3" name="ContentTypeId">
    <vt:lpwstr>0x01010079EE99C87BB8D346904CC4E65218BB50</vt:lpwstr>
  </property>
</Properties>
</file>