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345"/>
        <w:gridCol w:w="591"/>
        <w:gridCol w:w="2375"/>
        <w:gridCol w:w="689"/>
        <w:gridCol w:w="689"/>
        <w:gridCol w:w="689"/>
      </w:tblGrid>
      <w:tr w:rsidR="00FE26B5" w14:paraId="1C52958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C6EFD8A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901583F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03A33CC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8609576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0515AFB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7401937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61142866" w14:textId="43B7FD26" w:rsidR="008150DF" w:rsidRDefault="001169DA" w:rsidP="008150DF">
            <w:pPr>
              <w:spacing w:before="120" w:after="120"/>
              <w:jc w:val="left"/>
            </w:pPr>
            <w:r>
              <w:t>SJSI4020</w:t>
            </w: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5D5EAD97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4366036" w14:textId="5E8A9278" w:rsidR="008150DF" w:rsidRDefault="001169DA" w:rsidP="008150DF">
            <w:pPr>
              <w:spacing w:before="120" w:after="120"/>
              <w:jc w:val="left"/>
            </w:pPr>
            <w:r>
              <w:t>Understanding Additional Needs</w:t>
            </w:r>
          </w:p>
        </w:tc>
      </w:tr>
      <w:tr w:rsidR="008150DF" w14:paraId="4E87BFA4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C03C160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7"/>
          </w:tcPr>
          <w:p w14:paraId="271E3FF1" w14:textId="7323AEFA" w:rsidR="008150DF" w:rsidRDefault="001169DA" w:rsidP="001169DA">
            <w:pPr>
              <w:pStyle w:val="ListParagraph"/>
              <w:numPr>
                <w:ilvl w:val="0"/>
                <w:numId w:val="3"/>
              </w:numPr>
              <w:spacing w:before="120" w:after="120"/>
              <w:ind w:left="357" w:hanging="357"/>
              <w:jc w:val="left"/>
            </w:pPr>
            <w:r w:rsidRPr="001169DA">
              <w:t>Evidence awareness of issues relating to good practice for inclusion</w:t>
            </w:r>
          </w:p>
        </w:tc>
      </w:tr>
      <w:tr w:rsidR="00454402" w14:paraId="3A8CA4DF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8CFCE2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6"/>
            <w:shd w:val="clear" w:color="auto" w:fill="D6E3BC" w:themeFill="accent3" w:themeFillTint="66"/>
          </w:tcPr>
          <w:p w14:paraId="67252E6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872C72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4F7F9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2DF45F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211D6873" w14:textId="77777777" w:rsidTr="004257A5">
        <w:tc>
          <w:tcPr>
            <w:tcW w:w="852" w:type="dxa"/>
          </w:tcPr>
          <w:p w14:paraId="409DCE10" w14:textId="18F71F46" w:rsidR="00454402" w:rsidRPr="00454402" w:rsidRDefault="001169DA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6"/>
          </w:tcPr>
          <w:p w14:paraId="00F7077F" w14:textId="7ED7A925" w:rsidR="00454402" w:rsidRPr="00454402" w:rsidRDefault="008220A4" w:rsidP="004257A5">
            <w:pPr>
              <w:spacing w:before="120" w:after="120"/>
              <w:jc w:val="left"/>
            </w:pPr>
            <w:r>
              <w:t xml:space="preserve">Make notes on the </w:t>
            </w:r>
            <w:r w:rsidRPr="008220A4">
              <w:rPr>
                <w:b/>
              </w:rPr>
              <w:t>Key features</w:t>
            </w:r>
            <w:r>
              <w:t xml:space="preserve"> of the </w:t>
            </w:r>
            <w:r w:rsidR="00DA00FE">
              <w:t>Communication Passport</w:t>
            </w:r>
            <w:r>
              <w:t xml:space="preserve"> process </w:t>
            </w:r>
            <w:r w:rsidR="00DA00FE">
              <w:t>from the PowerPoint presentation</w:t>
            </w:r>
            <w:r>
              <w:t xml:space="preserve"> created by </w:t>
            </w:r>
            <w:r w:rsidR="00DA00FE">
              <w:t>CALL Scotland</w:t>
            </w:r>
            <w:bookmarkStart w:id="0" w:name="_GoBack"/>
            <w:bookmarkEnd w:id="0"/>
          </w:p>
        </w:tc>
        <w:tc>
          <w:tcPr>
            <w:tcW w:w="689" w:type="dxa"/>
          </w:tcPr>
          <w:p w14:paraId="1FE731C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36DAAAA" w14:textId="5AA8CE17" w:rsidR="00454402" w:rsidRPr="00454402" w:rsidRDefault="001169DA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138F50B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0D7C25F2" w14:textId="77777777" w:rsidTr="00866764">
        <w:tc>
          <w:tcPr>
            <w:tcW w:w="10065" w:type="dxa"/>
            <w:gridSpan w:val="10"/>
          </w:tcPr>
          <w:p w14:paraId="17CC7F40" w14:textId="77777777" w:rsidR="008220A4" w:rsidRDefault="008220A4" w:rsidP="008220A4">
            <w:pPr>
              <w:spacing w:before="120" w:after="120"/>
              <w:jc w:val="left"/>
            </w:pPr>
          </w:p>
          <w:p w14:paraId="2E678986" w14:textId="77777777" w:rsidR="008220A4" w:rsidRDefault="008220A4" w:rsidP="008220A4">
            <w:pPr>
              <w:spacing w:before="120" w:after="120"/>
              <w:jc w:val="left"/>
            </w:pPr>
          </w:p>
          <w:p w14:paraId="6EC3F388" w14:textId="77777777" w:rsidR="008220A4" w:rsidRDefault="008220A4" w:rsidP="008220A4">
            <w:pPr>
              <w:spacing w:before="120" w:after="120"/>
              <w:jc w:val="left"/>
            </w:pPr>
          </w:p>
          <w:p w14:paraId="56844187" w14:textId="77777777" w:rsidR="008220A4" w:rsidRDefault="008220A4" w:rsidP="008220A4">
            <w:pPr>
              <w:spacing w:before="120" w:after="120"/>
              <w:jc w:val="left"/>
            </w:pPr>
          </w:p>
          <w:p w14:paraId="73185914" w14:textId="77777777" w:rsidR="008220A4" w:rsidRDefault="008220A4" w:rsidP="008220A4">
            <w:pPr>
              <w:spacing w:before="120" w:after="120"/>
              <w:jc w:val="left"/>
            </w:pPr>
          </w:p>
          <w:p w14:paraId="0ACFBD0E" w14:textId="77777777" w:rsidR="008220A4" w:rsidRDefault="008220A4" w:rsidP="008220A4">
            <w:pPr>
              <w:spacing w:before="120" w:after="120"/>
              <w:jc w:val="left"/>
            </w:pPr>
          </w:p>
          <w:p w14:paraId="032F274E" w14:textId="77777777" w:rsidR="008220A4" w:rsidRDefault="008220A4" w:rsidP="008220A4">
            <w:pPr>
              <w:spacing w:before="120" w:after="120"/>
              <w:jc w:val="left"/>
            </w:pPr>
          </w:p>
          <w:p w14:paraId="78A4C917" w14:textId="04B65461" w:rsidR="008220A4" w:rsidRDefault="008220A4" w:rsidP="008220A4">
            <w:pPr>
              <w:spacing w:before="120" w:after="120"/>
              <w:jc w:val="left"/>
            </w:pPr>
          </w:p>
          <w:p w14:paraId="0C5429A2" w14:textId="77777777" w:rsidR="008220A4" w:rsidRDefault="008220A4" w:rsidP="008220A4">
            <w:pPr>
              <w:spacing w:before="120" w:after="120"/>
              <w:jc w:val="left"/>
            </w:pPr>
          </w:p>
          <w:p w14:paraId="0BDF3836" w14:textId="43038226" w:rsidR="008220A4" w:rsidRPr="00454402" w:rsidRDefault="008220A4" w:rsidP="008220A4">
            <w:pPr>
              <w:spacing w:before="120" w:after="120"/>
              <w:jc w:val="left"/>
            </w:pPr>
          </w:p>
        </w:tc>
      </w:tr>
      <w:tr w:rsidR="00454402" w14:paraId="7D4ECBA8" w14:textId="77777777" w:rsidTr="004257A5">
        <w:tc>
          <w:tcPr>
            <w:tcW w:w="852" w:type="dxa"/>
          </w:tcPr>
          <w:p w14:paraId="6EC85C79" w14:textId="64C36DAA" w:rsidR="00454402" w:rsidRPr="00454402" w:rsidRDefault="008220A4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6"/>
          </w:tcPr>
          <w:p w14:paraId="17908A91" w14:textId="242424E0" w:rsidR="00454402" w:rsidRPr="00454402" w:rsidRDefault="008220A4" w:rsidP="004257A5">
            <w:pPr>
              <w:spacing w:before="120" w:after="120"/>
              <w:jc w:val="left"/>
            </w:pPr>
            <w:r>
              <w:t>In small groups discuss what you consider to be the positive and negative aspects of this approach.</w:t>
            </w:r>
          </w:p>
        </w:tc>
        <w:tc>
          <w:tcPr>
            <w:tcW w:w="689" w:type="dxa"/>
          </w:tcPr>
          <w:p w14:paraId="1F2092D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3FAE752F" w14:textId="19A77B05" w:rsidR="00454402" w:rsidRPr="00454402" w:rsidRDefault="008220A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2D26A90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46155813" w14:textId="77777777" w:rsidTr="008220A4">
        <w:trPr>
          <w:trHeight w:val="540"/>
        </w:trPr>
        <w:tc>
          <w:tcPr>
            <w:tcW w:w="5032" w:type="dxa"/>
            <w:gridSpan w:val="5"/>
            <w:shd w:val="clear" w:color="auto" w:fill="D6E3BC" w:themeFill="accent3" w:themeFillTint="66"/>
          </w:tcPr>
          <w:p w14:paraId="7C3AC328" w14:textId="0304FDBA" w:rsidR="008220A4" w:rsidRPr="008220A4" w:rsidRDefault="008220A4" w:rsidP="008220A4">
            <w:pPr>
              <w:spacing w:before="120" w:after="120"/>
              <w:rPr>
                <w:b/>
              </w:rPr>
            </w:pPr>
            <w:r>
              <w:rPr>
                <w:b/>
              </w:rPr>
              <w:t>Positive Aspects</w:t>
            </w:r>
          </w:p>
        </w:tc>
        <w:tc>
          <w:tcPr>
            <w:tcW w:w="5033" w:type="dxa"/>
            <w:gridSpan w:val="5"/>
            <w:shd w:val="clear" w:color="auto" w:fill="E5B8B7" w:themeFill="accent2" w:themeFillTint="66"/>
          </w:tcPr>
          <w:p w14:paraId="4211F5F4" w14:textId="3F93B9A0" w:rsidR="008220A4" w:rsidRPr="008220A4" w:rsidRDefault="008220A4" w:rsidP="008220A4">
            <w:pPr>
              <w:spacing w:before="120" w:after="120"/>
              <w:rPr>
                <w:b/>
              </w:rPr>
            </w:pPr>
            <w:r>
              <w:rPr>
                <w:b/>
              </w:rPr>
              <w:t>Negative Aspects</w:t>
            </w:r>
          </w:p>
        </w:tc>
      </w:tr>
      <w:tr w:rsidR="008220A4" w14:paraId="18DA4C70" w14:textId="77777777" w:rsidTr="003F4799">
        <w:trPr>
          <w:trHeight w:val="540"/>
        </w:trPr>
        <w:tc>
          <w:tcPr>
            <w:tcW w:w="5032" w:type="dxa"/>
            <w:gridSpan w:val="5"/>
          </w:tcPr>
          <w:p w14:paraId="42556A85" w14:textId="77777777" w:rsidR="008220A4" w:rsidRDefault="008220A4" w:rsidP="008220A4">
            <w:pPr>
              <w:spacing w:before="120" w:after="120"/>
              <w:jc w:val="left"/>
            </w:pPr>
          </w:p>
          <w:p w14:paraId="0D205C2A" w14:textId="77777777" w:rsidR="008220A4" w:rsidRDefault="008220A4" w:rsidP="008220A4">
            <w:pPr>
              <w:spacing w:before="120" w:after="120"/>
              <w:jc w:val="left"/>
            </w:pPr>
          </w:p>
          <w:p w14:paraId="1A95CEC5" w14:textId="77777777" w:rsidR="008220A4" w:rsidRDefault="008220A4" w:rsidP="008220A4">
            <w:pPr>
              <w:spacing w:before="120" w:after="120"/>
              <w:jc w:val="left"/>
            </w:pPr>
          </w:p>
          <w:p w14:paraId="6C97DC3D" w14:textId="77777777" w:rsidR="008220A4" w:rsidRDefault="008220A4" w:rsidP="008220A4">
            <w:pPr>
              <w:spacing w:before="120" w:after="120"/>
              <w:jc w:val="left"/>
            </w:pPr>
          </w:p>
          <w:p w14:paraId="3CD5A5FF" w14:textId="77777777" w:rsidR="008220A4" w:rsidRDefault="008220A4" w:rsidP="008220A4">
            <w:pPr>
              <w:spacing w:before="120" w:after="120"/>
              <w:jc w:val="left"/>
            </w:pPr>
          </w:p>
          <w:p w14:paraId="2809349C" w14:textId="77777777" w:rsidR="008220A4" w:rsidRDefault="008220A4" w:rsidP="008220A4">
            <w:pPr>
              <w:spacing w:before="120" w:after="120"/>
              <w:jc w:val="left"/>
            </w:pPr>
          </w:p>
          <w:p w14:paraId="5C27B46B" w14:textId="77777777" w:rsidR="008220A4" w:rsidRDefault="008220A4" w:rsidP="008220A4">
            <w:pPr>
              <w:spacing w:before="120" w:after="120"/>
              <w:jc w:val="left"/>
            </w:pPr>
          </w:p>
          <w:p w14:paraId="38676194" w14:textId="77777777" w:rsidR="008220A4" w:rsidRDefault="008220A4" w:rsidP="008220A4">
            <w:pPr>
              <w:spacing w:before="120" w:after="120"/>
              <w:jc w:val="left"/>
            </w:pPr>
          </w:p>
          <w:p w14:paraId="243145AC" w14:textId="77777777" w:rsidR="008220A4" w:rsidRDefault="008220A4" w:rsidP="008220A4">
            <w:pPr>
              <w:spacing w:before="120" w:after="120"/>
              <w:jc w:val="left"/>
            </w:pPr>
          </w:p>
          <w:p w14:paraId="77E3A172" w14:textId="77777777" w:rsidR="008220A4" w:rsidRDefault="008220A4" w:rsidP="008220A4">
            <w:pPr>
              <w:spacing w:before="120" w:after="120"/>
              <w:jc w:val="left"/>
            </w:pPr>
          </w:p>
          <w:p w14:paraId="37A76D19" w14:textId="77777777" w:rsidR="008220A4" w:rsidRDefault="008220A4" w:rsidP="008220A4">
            <w:pPr>
              <w:spacing w:before="120" w:after="120"/>
              <w:jc w:val="left"/>
            </w:pPr>
          </w:p>
          <w:p w14:paraId="5A6F519D" w14:textId="72B57DC9" w:rsidR="008220A4" w:rsidRPr="00454402" w:rsidRDefault="008220A4" w:rsidP="008220A4">
            <w:pPr>
              <w:spacing w:before="120" w:after="120"/>
              <w:jc w:val="left"/>
            </w:pPr>
          </w:p>
        </w:tc>
        <w:tc>
          <w:tcPr>
            <w:tcW w:w="5033" w:type="dxa"/>
            <w:gridSpan w:val="5"/>
          </w:tcPr>
          <w:p w14:paraId="08BB69E6" w14:textId="0C8160E8" w:rsidR="008220A4" w:rsidRPr="00454402" w:rsidRDefault="008220A4" w:rsidP="00A15F95">
            <w:pPr>
              <w:spacing w:after="120"/>
              <w:jc w:val="left"/>
            </w:pPr>
          </w:p>
        </w:tc>
      </w:tr>
    </w:tbl>
    <w:p w14:paraId="0381068C" w14:textId="77777777" w:rsidR="00AF00D7" w:rsidRDefault="00AF00D7"/>
    <w:sectPr w:rsidR="00AF00D7" w:rsidSect="008220A4">
      <w:headerReference w:type="default" r:id="rId7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38A57" w14:textId="77777777" w:rsidR="001169DA" w:rsidRDefault="001169DA" w:rsidP="008150DF">
      <w:pPr>
        <w:spacing w:before="0"/>
      </w:pPr>
      <w:r>
        <w:separator/>
      </w:r>
    </w:p>
  </w:endnote>
  <w:endnote w:type="continuationSeparator" w:id="0">
    <w:p w14:paraId="2F32BE68" w14:textId="77777777" w:rsidR="001169DA" w:rsidRDefault="001169DA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E4E4F5" w14:textId="77777777" w:rsidR="001169DA" w:rsidRDefault="001169DA" w:rsidP="008150DF">
      <w:pPr>
        <w:spacing w:before="0"/>
      </w:pPr>
      <w:r>
        <w:separator/>
      </w:r>
    </w:p>
  </w:footnote>
  <w:footnote w:type="continuationSeparator" w:id="0">
    <w:p w14:paraId="1AFC9BD3" w14:textId="77777777" w:rsidR="001169DA" w:rsidRDefault="001169DA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32142" w14:textId="2F3D067A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1169DA">
      <w:rPr>
        <w:sz w:val="32"/>
        <w:szCs w:val="32"/>
      </w:rPr>
      <w:t xml:space="preserve"> – </w:t>
    </w:r>
    <w:r w:rsidR="00DA00FE">
      <w:rPr>
        <w:sz w:val="32"/>
        <w:szCs w:val="32"/>
      </w:rPr>
      <w:t>Communication Passports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C0A44"/>
    <w:multiLevelType w:val="hybridMultilevel"/>
    <w:tmpl w:val="FE36F8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A"/>
    <w:rsid w:val="001169DA"/>
    <w:rsid w:val="003F568A"/>
    <w:rsid w:val="004257A5"/>
    <w:rsid w:val="00454402"/>
    <w:rsid w:val="008150DF"/>
    <w:rsid w:val="008220A4"/>
    <w:rsid w:val="00A15F95"/>
    <w:rsid w:val="00AF00D7"/>
    <w:rsid w:val="00CF0FA8"/>
    <w:rsid w:val="00D5353F"/>
    <w:rsid w:val="00DA00FE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7B5A"/>
  <w15:docId w15:val="{3BC07001-DB7F-408F-8B65-FD959C1A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2018-03-04T13:07:00Z</dcterms:created>
  <dcterms:modified xsi:type="dcterms:W3CDTF">2018-03-04T13:07:00Z</dcterms:modified>
</cp:coreProperties>
</file>