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A86486" w14:textId="2791BAAF" w:rsidR="00B05EB5" w:rsidRDefault="00886EF8" w:rsidP="00F4547E">
      <w:pPr>
        <w:jc w:val="center"/>
      </w:pPr>
    </w:p>
    <w:p w14:paraId="1CB3838C" w14:textId="5D6496E5" w:rsidR="00F4547E" w:rsidRDefault="00F4547E" w:rsidP="00F4547E">
      <w:pPr>
        <w:jc w:val="center"/>
      </w:pPr>
    </w:p>
    <w:p w14:paraId="76FDBDDC" w14:textId="77777777" w:rsidR="00DD057B" w:rsidRDefault="00DD057B" w:rsidP="00F4547E">
      <w:pPr>
        <w:jc w:val="center"/>
      </w:pPr>
    </w:p>
    <w:p w14:paraId="7E890443" w14:textId="697574A6" w:rsidR="00BE6A7D" w:rsidRDefault="00BE6A7D" w:rsidP="00F4547E">
      <w:pPr>
        <w:jc w:val="center"/>
      </w:pPr>
    </w:p>
    <w:p w14:paraId="5A08FD50" w14:textId="25EACD51" w:rsidR="00BE6A7D" w:rsidRDefault="00BE6A7D" w:rsidP="00F4547E">
      <w:pPr>
        <w:jc w:val="center"/>
      </w:pPr>
    </w:p>
    <w:p w14:paraId="3BD35B71" w14:textId="77777777" w:rsidR="00BE6A7D" w:rsidRDefault="00BE6A7D" w:rsidP="00F4547E">
      <w:pPr>
        <w:jc w:val="center"/>
      </w:pPr>
    </w:p>
    <w:p w14:paraId="47C3B885" w14:textId="3A8AAB05" w:rsidR="00F4547E" w:rsidRDefault="00F4547E" w:rsidP="00F4547E">
      <w:pPr>
        <w:jc w:val="center"/>
      </w:pPr>
    </w:p>
    <w:p w14:paraId="74CFBD73" w14:textId="774F04B4" w:rsidR="00F4547E" w:rsidRDefault="00F4547E" w:rsidP="00F4547E">
      <w:pPr>
        <w:jc w:val="center"/>
      </w:pPr>
      <w:r>
        <w:t>Module: Independent Project – Professional Placement</w:t>
      </w:r>
      <w:r w:rsidR="00DD057B">
        <w:t>.</w:t>
      </w:r>
    </w:p>
    <w:p w14:paraId="1161C323" w14:textId="17E23DAB" w:rsidR="00F4547E" w:rsidRDefault="00F4547E" w:rsidP="00F4547E">
      <w:pPr>
        <w:jc w:val="center"/>
      </w:pPr>
      <w:r>
        <w:t xml:space="preserve">Assignment Title: </w:t>
      </w:r>
      <w:r w:rsidR="00DD057B">
        <w:t>Portfolio Proposal</w:t>
      </w:r>
      <w:r w:rsidR="00DD057B">
        <w:br/>
        <w:t xml:space="preserve">The Effects of COVID-19 on the Non-Emergency Patient Transport Service </w:t>
      </w:r>
      <w:r w:rsidR="00DD057B">
        <w:br/>
        <w:t>(NEPTS) capacity and availability.</w:t>
      </w:r>
    </w:p>
    <w:p w14:paraId="4EDC22D9" w14:textId="1F8CCADB" w:rsidR="00F4547E" w:rsidRDefault="00F4547E" w:rsidP="00F4547E">
      <w:pPr>
        <w:jc w:val="center"/>
      </w:pPr>
      <w:r>
        <w:t>Submission Deadline: 23</w:t>
      </w:r>
      <w:r w:rsidRPr="00F4547E">
        <w:rPr>
          <w:vertAlign w:val="superscript"/>
        </w:rPr>
        <w:t>rd</w:t>
      </w:r>
      <w:r>
        <w:t xml:space="preserve"> November 2020</w:t>
      </w:r>
      <w:r w:rsidR="00DD057B">
        <w:t>.</w:t>
      </w:r>
    </w:p>
    <w:p w14:paraId="37961A5A" w14:textId="33868324" w:rsidR="00F4547E" w:rsidRDefault="00F4547E" w:rsidP="00F4547E">
      <w:pPr>
        <w:jc w:val="center"/>
      </w:pPr>
      <w:r>
        <w:t>Student Number: 2005226</w:t>
      </w:r>
    </w:p>
    <w:p w14:paraId="4A61CDC0" w14:textId="251F1824" w:rsidR="00F4547E" w:rsidRDefault="00F4547E" w:rsidP="00F4547E">
      <w:pPr>
        <w:jc w:val="center"/>
      </w:pPr>
    </w:p>
    <w:p w14:paraId="34EDEB4E" w14:textId="2668DB17" w:rsidR="00F4547E" w:rsidRDefault="00F4547E" w:rsidP="00F4547E"/>
    <w:p w14:paraId="1FA9CD56" w14:textId="503716C3" w:rsidR="00F4547E" w:rsidRDefault="00F4547E" w:rsidP="00F4547E"/>
    <w:p w14:paraId="6C710B5B" w14:textId="47CD9E11" w:rsidR="00F4547E" w:rsidRDefault="00F4547E" w:rsidP="00F4547E"/>
    <w:p w14:paraId="3635BD54" w14:textId="46AD2079" w:rsidR="00F4547E" w:rsidRDefault="00F4547E" w:rsidP="00F4547E"/>
    <w:p w14:paraId="7AC39D71" w14:textId="3D7BEFF0" w:rsidR="00F4547E" w:rsidRDefault="00F4547E" w:rsidP="00F4547E"/>
    <w:p w14:paraId="56B095A4" w14:textId="4F698B0B" w:rsidR="00F4547E" w:rsidRDefault="00F4547E" w:rsidP="00F4547E"/>
    <w:p w14:paraId="1F08165D" w14:textId="144EC0CF" w:rsidR="00F4547E" w:rsidRDefault="00F4547E" w:rsidP="00F4547E"/>
    <w:p w14:paraId="2C478291" w14:textId="4E68C573" w:rsidR="00F4547E" w:rsidRDefault="00F4547E" w:rsidP="00F4547E"/>
    <w:p w14:paraId="246B9F47" w14:textId="4FCA19BE" w:rsidR="00F4547E" w:rsidRDefault="00F4547E" w:rsidP="00F4547E"/>
    <w:p w14:paraId="174A7BA5" w14:textId="1F7638D1" w:rsidR="00F4547E" w:rsidRDefault="00F4547E" w:rsidP="00F4547E"/>
    <w:p w14:paraId="156E7588" w14:textId="499FA072" w:rsidR="00F4547E" w:rsidRDefault="00F4547E" w:rsidP="00F4547E"/>
    <w:p w14:paraId="0BDB1E8B" w14:textId="702F67E6" w:rsidR="00F4547E" w:rsidRDefault="00F4547E" w:rsidP="00F4547E"/>
    <w:p w14:paraId="65B1E59A" w14:textId="74C2394E" w:rsidR="00F4547E" w:rsidRDefault="00F4547E" w:rsidP="00F4547E"/>
    <w:p w14:paraId="5A1D68E9" w14:textId="354E8AFC" w:rsidR="00F4547E" w:rsidRDefault="00F4547E" w:rsidP="00F4547E"/>
    <w:p w14:paraId="2136C54F" w14:textId="4D3C206B" w:rsidR="00F4547E" w:rsidRDefault="00F4547E" w:rsidP="00F4547E"/>
    <w:p w14:paraId="16B495F8" w14:textId="28EA108E" w:rsidR="00F4547E" w:rsidRDefault="00F4547E" w:rsidP="00F4547E"/>
    <w:p w14:paraId="450F1891" w14:textId="77777777" w:rsidR="00FF23A5" w:rsidRDefault="00FF23A5" w:rsidP="00F4547E"/>
    <w:p w14:paraId="62ABD782" w14:textId="19329872" w:rsidR="00717BE7" w:rsidRDefault="00717BE7" w:rsidP="00F4547E">
      <w:r w:rsidRPr="00717BE7">
        <w:rPr>
          <w:u w:val="single"/>
        </w:rPr>
        <w:lastRenderedPageBreak/>
        <w:t>Organisation:</w:t>
      </w:r>
      <w:r>
        <w:br/>
      </w:r>
      <w:r w:rsidR="00F4547E">
        <w:t>For my independent project, I will be completing a portfolio whilst working for the Welsh Ambulance Service NHS Trust as a Non-Emergency Patient Transport Service (NEPTS) Planner/ Day Controller</w:t>
      </w:r>
      <w:r w:rsidR="00966A6D">
        <w:t xml:space="preserve">. I will be reporting to </w:t>
      </w:r>
      <w:r w:rsidR="00CF7B3F">
        <w:t>the</w:t>
      </w:r>
      <w:r w:rsidR="00966A6D">
        <w:t xml:space="preserve"> manager, </w:t>
      </w:r>
      <w:r w:rsidR="00F4547E">
        <w:t>Marilyn Auchterlonie, and Supervisor</w:t>
      </w:r>
      <w:r w:rsidR="00DF3B0C">
        <w:t xml:space="preserve">, </w:t>
      </w:r>
      <w:r w:rsidR="00F4547E">
        <w:t xml:space="preserve">Suzanne Griffiths. </w:t>
      </w:r>
    </w:p>
    <w:p w14:paraId="3A33FAEF" w14:textId="772E64C2" w:rsidR="00E67DE1" w:rsidRDefault="00717BE7" w:rsidP="00F4547E">
      <w:r>
        <w:rPr>
          <w:u w:val="single"/>
        </w:rPr>
        <w:t>Working hours:</w:t>
      </w:r>
      <w:r>
        <w:rPr>
          <w:u w:val="single"/>
        </w:rPr>
        <w:br/>
      </w:r>
      <w:r w:rsidR="00F4547E">
        <w:t xml:space="preserve">I expect to be working </w:t>
      </w:r>
      <w:r w:rsidR="00CF7B3F">
        <w:t xml:space="preserve">approximately </w:t>
      </w:r>
      <w:r w:rsidR="00F4547E">
        <w:t xml:space="preserve">37.5 hours a week, as I currently work full time in this position. </w:t>
      </w:r>
      <w:r w:rsidR="00721E08">
        <w:t>I will allow time during my working hours</w:t>
      </w:r>
      <w:r w:rsidR="00E67DE1">
        <w:t xml:space="preserve">, with the approval of my manager and/or supervisor, </w:t>
      </w:r>
      <w:r w:rsidR="00721E08">
        <w:t>to obtain the information required for my research.</w:t>
      </w:r>
    </w:p>
    <w:p w14:paraId="2ACF36FB" w14:textId="7DAF8CC8" w:rsidR="00112111" w:rsidRDefault="00717BE7" w:rsidP="00F4547E">
      <w:r>
        <w:rPr>
          <w:u w:val="single"/>
        </w:rPr>
        <w:t>How the placement link</w:t>
      </w:r>
      <w:r w:rsidR="00AD51F3">
        <w:rPr>
          <w:u w:val="single"/>
        </w:rPr>
        <w:t>s</w:t>
      </w:r>
      <w:r>
        <w:rPr>
          <w:u w:val="single"/>
        </w:rPr>
        <w:t xml:space="preserve"> to my discipline:</w:t>
      </w:r>
      <w:r>
        <w:br/>
      </w:r>
      <w:r w:rsidR="00AD51F3">
        <w:t xml:space="preserve">As my placement is at my workplace, I </w:t>
      </w:r>
      <w:r w:rsidR="00CF7B3F">
        <w:t>can</w:t>
      </w:r>
      <w:r w:rsidR="00AD51F3">
        <w:t xml:space="preserve"> continue working whilst also looking into some</w:t>
      </w:r>
      <w:r w:rsidR="00C00B13">
        <w:t xml:space="preserve"> of the </w:t>
      </w:r>
      <w:r w:rsidR="00AD51F3">
        <w:t xml:space="preserve">issues faced in the service due to </w:t>
      </w:r>
      <w:r w:rsidR="00E67DE1">
        <w:t>the Coronavirus Pandemic (</w:t>
      </w:r>
      <w:r w:rsidR="00AD51F3">
        <w:t>COVID-19</w:t>
      </w:r>
      <w:r w:rsidR="00E67DE1">
        <w:t>)</w:t>
      </w:r>
      <w:r w:rsidR="00AD51F3">
        <w:t>. It will allow me to explore in more depth</w:t>
      </w:r>
      <w:r w:rsidR="00721E08">
        <w:t xml:space="preserve"> what impact COVID-19 has had on our availability and capacity through March-August 2020</w:t>
      </w:r>
      <w:r w:rsidR="00E67DE1">
        <w:t xml:space="preserve"> in comparison to the availability back in March-August 2019.</w:t>
      </w:r>
      <w:r w:rsidR="006F7753">
        <w:t xml:space="preserve"> It will also help </w:t>
      </w:r>
      <w:r w:rsidR="00112111" w:rsidRPr="006F7753">
        <w:t>me to improve my decision-making</w:t>
      </w:r>
      <w:r w:rsidR="00112111" w:rsidRPr="006F7753">
        <w:t xml:space="preserve"> and</w:t>
      </w:r>
      <w:r w:rsidR="00112111" w:rsidRPr="006F7753">
        <w:t xml:space="preserve"> influence how I plan the journeys to improve patient satisfaction and cost efficiencies</w:t>
      </w:r>
      <w:r w:rsidR="006F7753">
        <w:t xml:space="preserve"> within my role.</w:t>
      </w:r>
    </w:p>
    <w:p w14:paraId="7F31A8E5" w14:textId="2675FD4E" w:rsidR="00717BE7" w:rsidRDefault="00717BE7" w:rsidP="00F4547E">
      <w:r>
        <w:rPr>
          <w:u w:val="single"/>
        </w:rPr>
        <w:t>How it will help with my career progression:</w:t>
      </w:r>
      <w:r>
        <w:br/>
      </w:r>
      <w:r w:rsidR="00DF3B0C">
        <w:t xml:space="preserve">I have a great interest in progressing my career into management and feel that this portfolio will provide me with the experience and knowledge to help me get there. It will show that I am capable in researching and identifying any issues and what is working well within the organisation and look for suggestions and recommendations on how services could potentially be improved.  </w:t>
      </w:r>
    </w:p>
    <w:p w14:paraId="13AA7CF8" w14:textId="3997281F" w:rsidR="006F7753" w:rsidRDefault="00717BE7" w:rsidP="00746960">
      <w:r>
        <w:rPr>
          <w:u w:val="single"/>
        </w:rPr>
        <w:t>Area/Issue to investigate:</w:t>
      </w:r>
      <w:r w:rsidR="006F7753">
        <w:br/>
      </w:r>
      <w:r w:rsidR="00112111">
        <w:t xml:space="preserve">The Welsh Ambulance Service NHS Trust (WAST) have a service dedicated to transporting patients in Wales to hospital appointments, which is known as the Non-Emergency Patient Transport Service (NEPTS). </w:t>
      </w:r>
      <w:r w:rsidR="00DD057B">
        <w:t xml:space="preserve">Using my current role </w:t>
      </w:r>
      <w:r w:rsidR="00112111">
        <w:t xml:space="preserve">as a NEPT planner/day controller </w:t>
      </w:r>
      <w:r w:rsidR="00DD057B">
        <w:t>with</w:t>
      </w:r>
      <w:r w:rsidR="00112111">
        <w:t>in</w:t>
      </w:r>
      <w:r w:rsidR="00DD057B">
        <w:t xml:space="preserve"> </w:t>
      </w:r>
      <w:r w:rsidR="00112111">
        <w:t>WAST,</w:t>
      </w:r>
      <w:r w:rsidR="00DD057B">
        <w:t xml:space="preserve"> </w:t>
      </w:r>
      <w:r w:rsidR="006F7753">
        <w:t xml:space="preserve">I </w:t>
      </w:r>
      <w:r w:rsidR="00112111" w:rsidRPr="006F7753">
        <w:t>intend</w:t>
      </w:r>
      <w:r w:rsidR="00112111">
        <w:t xml:space="preserve"> </w:t>
      </w:r>
      <w:r w:rsidR="00DD057B">
        <w:t>to investigate the effects COVID-19 ha</w:t>
      </w:r>
      <w:r w:rsidR="00112111">
        <w:t>s</w:t>
      </w:r>
      <w:r w:rsidR="00DD057B">
        <w:t xml:space="preserve"> had on the capacity and availability within the </w:t>
      </w:r>
      <w:r w:rsidR="00112111">
        <w:t>service. NEPTS</w:t>
      </w:r>
      <w:r w:rsidR="00F023BC">
        <w:t xml:space="preserve"> offers transport to a range of </w:t>
      </w:r>
      <w:r w:rsidR="004701B2">
        <w:t>appointments</w:t>
      </w:r>
      <w:r w:rsidR="00F023BC">
        <w:t>, including those attending outpatient</w:t>
      </w:r>
      <w:r w:rsidR="004701B2">
        <w:t xml:space="preserve"> departments</w:t>
      </w:r>
      <w:r w:rsidR="00F023BC">
        <w:t>, dialysis and oncology</w:t>
      </w:r>
      <w:r w:rsidR="004701B2">
        <w:t xml:space="preserve"> clinics</w:t>
      </w:r>
      <w:r w:rsidR="00F023BC">
        <w:t xml:space="preserve">, day centres and planned admissions and discharges. </w:t>
      </w:r>
      <w:r w:rsidR="006F7753">
        <w:t xml:space="preserve">The service has vehicles available with different equipment, including stretchers and wheelchairs, including some designated for bariatric patients. </w:t>
      </w:r>
      <w:r w:rsidR="00F023BC">
        <w:t xml:space="preserve">With a </w:t>
      </w:r>
      <w:r w:rsidR="004701B2">
        <w:t>variety</w:t>
      </w:r>
      <w:r w:rsidR="00F023BC">
        <w:t xml:space="preserve"> </w:t>
      </w:r>
      <w:r w:rsidR="00F023BC" w:rsidRPr="006F7753">
        <w:t xml:space="preserve">of </w:t>
      </w:r>
      <w:r w:rsidR="00BC4BCB" w:rsidRPr="006F7753">
        <w:t>specialised</w:t>
      </w:r>
      <w:r w:rsidR="00BC4BCB">
        <w:t xml:space="preserve"> </w:t>
      </w:r>
      <w:r w:rsidR="00F023BC">
        <w:t>vehicles, the service can accommodate a wide range of patients, including those who may be immobile or require a wheelchair or walking aids</w:t>
      </w:r>
      <w:r w:rsidR="002A49B8">
        <w:t xml:space="preserve"> (the Welsh Ambulance Service, 2020a). </w:t>
      </w:r>
      <w:r w:rsidR="004701B2">
        <w:t>For those suitable to travel unassisted</w:t>
      </w:r>
      <w:r w:rsidR="006F7753">
        <w:t xml:space="preserve"> and</w:t>
      </w:r>
      <w:r w:rsidR="004701B2">
        <w:t xml:space="preserve"> unaided in a car, a volunteer car service (VCS) </w:t>
      </w:r>
      <w:r w:rsidR="002A49B8">
        <w:t xml:space="preserve">is available. The service runs on </w:t>
      </w:r>
      <w:r w:rsidR="004701B2">
        <w:t>volunteer</w:t>
      </w:r>
      <w:r w:rsidR="002A49B8">
        <w:t>s</w:t>
      </w:r>
      <w:r w:rsidR="004701B2">
        <w:t xml:space="preserve"> us</w:t>
      </w:r>
      <w:r w:rsidR="002A49B8">
        <w:t xml:space="preserve">ing </w:t>
      </w:r>
      <w:r w:rsidR="004701B2">
        <w:t xml:space="preserve">their own cars to transport patients </w:t>
      </w:r>
      <w:r w:rsidR="002A49B8">
        <w:t>from their homes to hospital</w:t>
      </w:r>
      <w:r w:rsidR="004701B2">
        <w:t xml:space="preserve"> appointments</w:t>
      </w:r>
      <w:r w:rsidR="002A49B8">
        <w:t xml:space="preserve"> across Wales and England</w:t>
      </w:r>
      <w:r w:rsidR="004701B2">
        <w:t>.</w:t>
      </w:r>
      <w:r w:rsidR="002A49B8">
        <w:t xml:space="preserve"> This is an invaluable part of NEPTS, as drivers cover millions of miles each year (the Welsh Ambulance Service, 2020b).</w:t>
      </w:r>
      <w:r w:rsidR="004701B2">
        <w:t xml:space="preserve"> </w:t>
      </w:r>
      <w:r w:rsidR="002A49B8">
        <w:br/>
      </w:r>
      <w:r w:rsidR="004701B2">
        <w:t>It is estimated that the service makes around 700,000 journeys every year, so it</w:t>
      </w:r>
      <w:r w:rsidR="002A49B8">
        <w:t xml:space="preserve"> i</w:t>
      </w:r>
      <w:r w:rsidR="004701B2">
        <w:t xml:space="preserve">s essential that </w:t>
      </w:r>
      <w:r w:rsidR="00BC4BCB">
        <w:t>NEPTS is</w:t>
      </w:r>
      <w:r w:rsidR="004701B2">
        <w:t xml:space="preserve"> run as efficiently as possible, and that every resource is utilised wisely</w:t>
      </w:r>
      <w:r w:rsidR="00F023BC">
        <w:t xml:space="preserve"> (the Welsh Ambulance Service, 2020</w:t>
      </w:r>
      <w:r w:rsidR="000E6FD2">
        <w:t>a</w:t>
      </w:r>
      <w:r w:rsidR="00F023BC">
        <w:t xml:space="preserve">).  </w:t>
      </w:r>
      <w:r w:rsidR="004701B2">
        <w:br/>
      </w:r>
      <w:r w:rsidR="00691DB5">
        <w:t>As well as patient appointments, discharges and transfers</w:t>
      </w:r>
      <w:r w:rsidR="00F023BC">
        <w:t xml:space="preserve">, crews assist hospitals by conveying patients </w:t>
      </w:r>
      <w:r w:rsidR="00691DB5">
        <w:t>who are End of Life (EOL). This service provides rapid transport to convey a dying patient to their preferred place of death in a timely manner. This allows the family of a dying patient some relief as they are not waiting for availability at a hospice or home. It also allows the patient to pass away in a familiar environment where loved ones are near (NICE, 2019).</w:t>
      </w:r>
      <w:r w:rsidR="00C83A87">
        <w:br/>
      </w:r>
      <w:r w:rsidR="00F023BC">
        <w:t xml:space="preserve">The aim of the investigation is to determine the effects the service has had due to COVID-19 on their capacity and availability. This includes comparing how the service used to operate before the pandemic. </w:t>
      </w:r>
      <w:r w:rsidR="00DD057B">
        <w:br/>
      </w:r>
      <w:r w:rsidR="00746960">
        <w:lastRenderedPageBreak/>
        <w:t xml:space="preserve">The </w:t>
      </w:r>
      <w:r w:rsidR="00F023BC">
        <w:t xml:space="preserve">main objectives of the investigation will </w:t>
      </w:r>
      <w:r w:rsidR="00746960">
        <w:t>be identifying</w:t>
      </w:r>
      <w:r w:rsidR="00F023BC">
        <w:t xml:space="preserve"> the </w:t>
      </w:r>
      <w:r w:rsidR="00746960">
        <w:t xml:space="preserve">effects of social distancing and COVID-19 precautions to patient transport during the months of March - August 2020, compared to the regular transport provided during March – August 2019. </w:t>
      </w:r>
      <w:r w:rsidR="00746960">
        <w:br/>
      </w:r>
      <w:r w:rsidR="00F023BC">
        <w:t xml:space="preserve">As it stands, NEPTS are facing massive changes to their operations, from new restrictions to patients on a vehicle, to new cleaning guidelines. </w:t>
      </w:r>
      <w:r w:rsidR="00746960">
        <w:t>Each contribute changes to the usual running of the service, which has different factors to consider. An example would be that the new cleaning requirements are good, as it protects patients from other illnesses, such as the flu and common colds as well as the coronavirus, however, the time needed to clean the vehicle impacts on pick up times for patients, causing delays which could impact on a patients’ treat</w:t>
      </w:r>
      <w:r w:rsidR="006F7753">
        <w:t xml:space="preserve">ment. </w:t>
      </w:r>
      <w:r w:rsidR="006F7753">
        <w:br/>
        <w:t xml:space="preserve">The </w:t>
      </w:r>
      <w:r w:rsidR="00E67DE1">
        <w:t xml:space="preserve">information </w:t>
      </w:r>
      <w:r w:rsidR="006F7753">
        <w:t xml:space="preserve">will be sourced </w:t>
      </w:r>
      <w:r w:rsidR="00E67DE1">
        <w:t xml:space="preserve">from internal reports and published information within the organisation. I will ensure that I have the permission to use the information as part of my investigation and that no data protection laws are broken. Patient information will be removed, and no personal details will be mentioned within my work. </w:t>
      </w:r>
      <w:r w:rsidR="00E67DE1">
        <w:br/>
        <w:t>I will also obtain information from government websites on the regulations and restrictions issued during the COVID-19 pandemic.</w:t>
      </w:r>
    </w:p>
    <w:p w14:paraId="094FACDE" w14:textId="48F5AAE9" w:rsidR="00721E08" w:rsidRPr="002C23AB" w:rsidRDefault="002C23AB" w:rsidP="00746960">
      <w:r w:rsidRPr="00E67DE1">
        <w:rPr>
          <w:u w:val="single"/>
        </w:rPr>
        <w:t>Timeframes:</w:t>
      </w:r>
      <w:r w:rsidR="006F7753">
        <w:br/>
      </w:r>
      <w:r w:rsidR="00746960">
        <w:t xml:space="preserve">By the end of December 2020, it is intended that information on transport provided from March – August 2019 will be collected. The information will have the number of journeys made and the number of vehicles utilised. I will also </w:t>
      </w:r>
      <w:r w:rsidR="00721E08">
        <w:t xml:space="preserve">establish how many vehicles were used to their full capacities and the amount of time used for cleaning vehicles. </w:t>
      </w:r>
      <w:r w:rsidR="00721E08">
        <w:br/>
        <w:t>By the end of January 2021, the same information will be collected but for the months of March-August 2020, as well as the regulations and requirements set by the service and the Government which would require implementations to be made to transport.</w:t>
      </w:r>
      <w:r w:rsidR="00721E08">
        <w:br/>
        <w:t>The information collected will allow me to investigate the differences in patients conveyed during the pandemic and the pressures the service faced as they tried to meet all requirements issued by the Ambulance Service and the Welsh Government. It will also allow me to investigate any issues these new requirements caused, and if this caused any issues to patient treatments/appointments. By the end of March 2021, I should have enough information to complete my investigation and show the effects of COVID-19 on NEPTS capacity and availability.</w:t>
      </w:r>
    </w:p>
    <w:p w14:paraId="47FD352D" w14:textId="214C2383" w:rsidR="000E6FD2" w:rsidRDefault="00827DF4" w:rsidP="000E6FD2">
      <w:r>
        <w:br/>
      </w:r>
    </w:p>
    <w:p w14:paraId="17EEC1A0" w14:textId="3D86C8F4" w:rsidR="000E6FD2" w:rsidRDefault="000E6FD2" w:rsidP="000E6FD2"/>
    <w:p w14:paraId="76D80A76" w14:textId="59163831" w:rsidR="000E6FD2" w:rsidRDefault="000E6FD2" w:rsidP="000E6FD2"/>
    <w:p w14:paraId="44769C39" w14:textId="11100D33" w:rsidR="000E6FD2" w:rsidRDefault="000E6FD2" w:rsidP="000E6FD2"/>
    <w:p w14:paraId="2FD71C52" w14:textId="6A663181" w:rsidR="006F7753" w:rsidRDefault="006F7753" w:rsidP="000E6FD2"/>
    <w:p w14:paraId="6D861926" w14:textId="4C7FA73D" w:rsidR="006F7753" w:rsidRDefault="006F7753" w:rsidP="000E6FD2"/>
    <w:p w14:paraId="583FA04E" w14:textId="77777777" w:rsidR="006F7753" w:rsidRDefault="006F7753" w:rsidP="000E6FD2"/>
    <w:p w14:paraId="04999B9F" w14:textId="13F3D6C4" w:rsidR="000E6FD2" w:rsidRDefault="000E6FD2" w:rsidP="000E6FD2"/>
    <w:p w14:paraId="43B806D7" w14:textId="7E9D8FA4" w:rsidR="000E6FD2" w:rsidRDefault="000E6FD2" w:rsidP="000E6FD2"/>
    <w:p w14:paraId="5F4B4956" w14:textId="77777777" w:rsidR="00FF23A5" w:rsidRDefault="00FF23A5" w:rsidP="000E6FD2">
      <w:pPr>
        <w:rPr>
          <w:b/>
          <w:bCs/>
          <w:u w:val="single"/>
        </w:rPr>
      </w:pPr>
    </w:p>
    <w:p w14:paraId="27FC7D50" w14:textId="77777777" w:rsidR="00FF23A5" w:rsidRDefault="00FF23A5" w:rsidP="000E6FD2">
      <w:pPr>
        <w:rPr>
          <w:b/>
          <w:bCs/>
          <w:u w:val="single"/>
        </w:rPr>
      </w:pPr>
    </w:p>
    <w:p w14:paraId="496BE72E" w14:textId="77777777" w:rsidR="00FF23A5" w:rsidRDefault="00DD057B" w:rsidP="00FF23A5">
      <w:r>
        <w:rPr>
          <w:b/>
          <w:bCs/>
          <w:u w:val="single"/>
        </w:rPr>
        <w:lastRenderedPageBreak/>
        <w:t>Reference List:</w:t>
      </w:r>
    </w:p>
    <w:p w14:paraId="53F698E4" w14:textId="5A93C7AD" w:rsidR="00FF23A5" w:rsidRDefault="00FF23A5" w:rsidP="00FF23A5">
      <w:pPr>
        <w:ind w:firstLine="720"/>
      </w:pPr>
      <w:r>
        <w:t xml:space="preserve">National Institute for Health and Care Excellence (2019). </w:t>
      </w:r>
      <w:r>
        <w:rPr>
          <w:i/>
          <w:iCs/>
        </w:rPr>
        <w:t xml:space="preserve">End of Life Care Rapid Transport Service. </w:t>
      </w:r>
      <w:r>
        <w:t xml:space="preserve">Available at: </w:t>
      </w:r>
      <w:hyperlink r:id="rId7" w:history="1">
        <w:r w:rsidRPr="00AD4F36">
          <w:rPr>
            <w:rStyle w:val="Hyperlink"/>
          </w:rPr>
          <w:t>https://www.nice.org.uk/sharedlearning/end-of-life-care-rapid-transport-service</w:t>
        </w:r>
      </w:hyperlink>
      <w:r>
        <w:t xml:space="preserve"> (Accessed: 23</w:t>
      </w:r>
      <w:r w:rsidRPr="006F7753">
        <w:rPr>
          <w:vertAlign w:val="superscript"/>
        </w:rPr>
        <w:t>rd</w:t>
      </w:r>
      <w:r>
        <w:t xml:space="preserve"> November 2020)</w:t>
      </w:r>
      <w:r>
        <w:t>.</w:t>
      </w:r>
    </w:p>
    <w:p w14:paraId="72602970" w14:textId="77777777" w:rsidR="00FF23A5" w:rsidRPr="000E6FD2" w:rsidRDefault="00FF23A5" w:rsidP="00FF23A5">
      <w:pPr>
        <w:ind w:firstLine="720"/>
      </w:pPr>
    </w:p>
    <w:p w14:paraId="580CE65B" w14:textId="485FD0EE" w:rsidR="00FF23A5" w:rsidRDefault="00DD057B" w:rsidP="001651CB">
      <w:pPr>
        <w:ind w:firstLine="720"/>
      </w:pPr>
      <w:r>
        <w:t>T</w:t>
      </w:r>
      <w:r w:rsidR="000E6FD2">
        <w:t xml:space="preserve">he Welsh Ambulance Service </w:t>
      </w:r>
      <w:r>
        <w:t>(</w:t>
      </w:r>
      <w:r w:rsidR="000E6FD2">
        <w:t>2020a)</w:t>
      </w:r>
      <w:r>
        <w:t>.</w:t>
      </w:r>
      <w:r w:rsidR="002A49B8">
        <w:t xml:space="preserve"> </w:t>
      </w:r>
      <w:r w:rsidR="002A49B8">
        <w:rPr>
          <w:i/>
          <w:iCs/>
        </w:rPr>
        <w:t>Non-Emergency Patient Transport Service (NEPTS).</w:t>
      </w:r>
      <w:r w:rsidR="000E6FD2">
        <w:t xml:space="preserve"> </w:t>
      </w:r>
      <w:r>
        <w:t xml:space="preserve">Available at: </w:t>
      </w:r>
      <w:hyperlink r:id="rId8" w:history="1">
        <w:r w:rsidRPr="00AD4F36">
          <w:rPr>
            <w:rStyle w:val="Hyperlink"/>
          </w:rPr>
          <w:t>https://www.ambulance.wales.nhs.uk/en/406</w:t>
        </w:r>
      </w:hyperlink>
      <w:r w:rsidR="000E6FD2">
        <w:t xml:space="preserve"> </w:t>
      </w:r>
      <w:r w:rsidR="002A49B8">
        <w:t>(Accessed: 22</w:t>
      </w:r>
      <w:r w:rsidR="002A49B8" w:rsidRPr="002A49B8">
        <w:rPr>
          <w:vertAlign w:val="superscript"/>
        </w:rPr>
        <w:t>nd</w:t>
      </w:r>
      <w:r w:rsidR="002A49B8">
        <w:t xml:space="preserve"> November 2020</w:t>
      </w:r>
      <w:r>
        <w:t>).</w:t>
      </w:r>
    </w:p>
    <w:p w14:paraId="288318EC" w14:textId="77777777" w:rsidR="00FF23A5" w:rsidRDefault="00FF23A5" w:rsidP="001651CB">
      <w:pPr>
        <w:ind w:firstLine="720"/>
      </w:pPr>
    </w:p>
    <w:p w14:paraId="672180B4" w14:textId="01EE280D" w:rsidR="000E6FD2" w:rsidRDefault="00DD057B" w:rsidP="001651CB">
      <w:pPr>
        <w:ind w:firstLine="720"/>
      </w:pPr>
      <w:r>
        <w:t>T</w:t>
      </w:r>
      <w:r w:rsidR="002A49B8">
        <w:t xml:space="preserve">he Welsh Ambulance Service </w:t>
      </w:r>
      <w:r>
        <w:t>(</w:t>
      </w:r>
      <w:r w:rsidR="002A49B8">
        <w:t>2020b)</w:t>
      </w:r>
      <w:r>
        <w:t>.</w:t>
      </w:r>
      <w:r w:rsidR="002A49B8">
        <w:t xml:space="preserve"> </w:t>
      </w:r>
      <w:r w:rsidR="002A49B8">
        <w:rPr>
          <w:i/>
          <w:iCs/>
        </w:rPr>
        <w:t>Become a volunteer car driver</w:t>
      </w:r>
      <w:r w:rsidR="002A49B8">
        <w:t>.</w:t>
      </w:r>
      <w:r>
        <w:t xml:space="preserve"> Available at: </w:t>
      </w:r>
      <w:hyperlink r:id="rId9" w:history="1">
        <w:r w:rsidR="002A49B8" w:rsidRPr="00AD4F36">
          <w:rPr>
            <w:rStyle w:val="Hyperlink"/>
          </w:rPr>
          <w:t>https://www.ambulance.wales.nhs.uk/en/100</w:t>
        </w:r>
      </w:hyperlink>
      <w:r w:rsidR="002A49B8">
        <w:t xml:space="preserve"> (Accessed: 22nd November 2020). </w:t>
      </w:r>
    </w:p>
    <w:p w14:paraId="665A543E" w14:textId="325EABCF" w:rsidR="00691DB5" w:rsidRDefault="00691DB5" w:rsidP="001651CB">
      <w:pPr>
        <w:ind w:firstLine="720"/>
      </w:pPr>
    </w:p>
    <w:p w14:paraId="6FA7794E" w14:textId="77777777" w:rsidR="00FF23A5" w:rsidRPr="000E6FD2" w:rsidRDefault="00FF23A5">
      <w:pPr>
        <w:ind w:firstLine="720"/>
      </w:pPr>
    </w:p>
    <w:sectPr w:rsidR="00FF23A5" w:rsidRPr="000E6FD2">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8DF1B4" w14:textId="77777777" w:rsidR="00886EF8" w:rsidRDefault="00886EF8" w:rsidP="00F4547E">
      <w:pPr>
        <w:spacing w:after="0" w:line="240" w:lineRule="auto"/>
      </w:pPr>
      <w:r>
        <w:separator/>
      </w:r>
    </w:p>
  </w:endnote>
  <w:endnote w:type="continuationSeparator" w:id="0">
    <w:p w14:paraId="04BC5574" w14:textId="77777777" w:rsidR="00886EF8" w:rsidRDefault="00886EF8" w:rsidP="00F45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4660331"/>
      <w:docPartObj>
        <w:docPartGallery w:val="Page Numbers (Bottom of Page)"/>
        <w:docPartUnique/>
      </w:docPartObj>
    </w:sdtPr>
    <w:sdtEndPr/>
    <w:sdtContent>
      <w:sdt>
        <w:sdtPr>
          <w:id w:val="1728636285"/>
          <w:docPartObj>
            <w:docPartGallery w:val="Page Numbers (Top of Page)"/>
            <w:docPartUnique/>
          </w:docPartObj>
        </w:sdtPr>
        <w:sdtEndPr/>
        <w:sdtContent>
          <w:p w14:paraId="43262582" w14:textId="3D68C61A" w:rsidR="00F4547E" w:rsidRDefault="00F4547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46DFB70" w14:textId="77777777" w:rsidR="00F4547E" w:rsidRDefault="00F454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46CE75" w14:textId="77777777" w:rsidR="00886EF8" w:rsidRDefault="00886EF8" w:rsidP="00F4547E">
      <w:pPr>
        <w:spacing w:after="0" w:line="240" w:lineRule="auto"/>
      </w:pPr>
      <w:r>
        <w:separator/>
      </w:r>
    </w:p>
  </w:footnote>
  <w:footnote w:type="continuationSeparator" w:id="0">
    <w:p w14:paraId="08EFC78A" w14:textId="77777777" w:rsidR="00886EF8" w:rsidRDefault="00886EF8" w:rsidP="00F454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3EF66D" w14:textId="4E587CA5" w:rsidR="00F4547E" w:rsidRDefault="00F4547E">
    <w:pPr>
      <w:pStyle w:val="Header"/>
    </w:pPr>
    <w:r>
      <w:t>Independent project</w:t>
    </w:r>
    <w:r>
      <w:tab/>
      <w:t>Professional placement</w:t>
    </w:r>
    <w:r>
      <w:tab/>
      <w:t>2005226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35727"/>
    <w:multiLevelType w:val="hybridMultilevel"/>
    <w:tmpl w:val="781AF250"/>
    <w:lvl w:ilvl="0" w:tplc="1AEADFE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47E"/>
    <w:rsid w:val="00015AA6"/>
    <w:rsid w:val="00076A62"/>
    <w:rsid w:val="000E6FD2"/>
    <w:rsid w:val="00112111"/>
    <w:rsid w:val="001651CB"/>
    <w:rsid w:val="002A49B8"/>
    <w:rsid w:val="002C23AB"/>
    <w:rsid w:val="002F4535"/>
    <w:rsid w:val="004701B2"/>
    <w:rsid w:val="004E3728"/>
    <w:rsid w:val="00535A0D"/>
    <w:rsid w:val="00654E35"/>
    <w:rsid w:val="00691DB5"/>
    <w:rsid w:val="006F7753"/>
    <w:rsid w:val="00717BE7"/>
    <w:rsid w:val="00721E08"/>
    <w:rsid w:val="00746960"/>
    <w:rsid w:val="00827DF4"/>
    <w:rsid w:val="00846C01"/>
    <w:rsid w:val="00886EF8"/>
    <w:rsid w:val="00922884"/>
    <w:rsid w:val="00966A6D"/>
    <w:rsid w:val="009A0610"/>
    <w:rsid w:val="00A23CC1"/>
    <w:rsid w:val="00A61A8B"/>
    <w:rsid w:val="00A8389B"/>
    <w:rsid w:val="00A96DBA"/>
    <w:rsid w:val="00AD51F3"/>
    <w:rsid w:val="00BC4BCB"/>
    <w:rsid w:val="00BE6A7D"/>
    <w:rsid w:val="00C00B13"/>
    <w:rsid w:val="00C83A87"/>
    <w:rsid w:val="00CF7B3F"/>
    <w:rsid w:val="00DD057B"/>
    <w:rsid w:val="00DF3B0C"/>
    <w:rsid w:val="00E67DE1"/>
    <w:rsid w:val="00F023BC"/>
    <w:rsid w:val="00F4547E"/>
    <w:rsid w:val="00FF2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594A1"/>
  <w15:chartTrackingRefBased/>
  <w15:docId w15:val="{97CA9B63-5618-4457-B0BD-BD0DE3AF9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54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47E"/>
  </w:style>
  <w:style w:type="paragraph" w:styleId="Footer">
    <w:name w:val="footer"/>
    <w:basedOn w:val="Normal"/>
    <w:link w:val="FooterChar"/>
    <w:uiPriority w:val="99"/>
    <w:unhideWhenUsed/>
    <w:rsid w:val="00F454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47E"/>
  </w:style>
  <w:style w:type="paragraph" w:styleId="ListParagraph">
    <w:name w:val="List Paragraph"/>
    <w:basedOn w:val="Normal"/>
    <w:uiPriority w:val="34"/>
    <w:qFormat/>
    <w:rsid w:val="00717BE7"/>
    <w:pPr>
      <w:ind w:left="720"/>
      <w:contextualSpacing/>
    </w:pPr>
  </w:style>
  <w:style w:type="character" w:styleId="Hyperlink">
    <w:name w:val="Hyperlink"/>
    <w:basedOn w:val="DefaultParagraphFont"/>
    <w:uiPriority w:val="99"/>
    <w:unhideWhenUsed/>
    <w:rsid w:val="000E6FD2"/>
    <w:rPr>
      <w:color w:val="0563C1" w:themeColor="hyperlink"/>
      <w:u w:val="single"/>
    </w:rPr>
  </w:style>
  <w:style w:type="character" w:styleId="UnresolvedMention">
    <w:name w:val="Unresolved Mention"/>
    <w:basedOn w:val="DefaultParagraphFont"/>
    <w:uiPriority w:val="99"/>
    <w:semiHidden/>
    <w:unhideWhenUsed/>
    <w:rsid w:val="000E6F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bulance.wales.nhs.uk/en/40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ice.org.uk/sharedlearning/end-of-life-care-rapid-transport-servic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mbulance.wales.nhs.uk/en/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4643</TotalTime>
  <Pages>4</Pages>
  <Words>1089</Words>
  <Characters>6209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shaw</dc:creator>
  <cp:keywords/>
  <dc:description/>
  <cp:lastModifiedBy>emily shaw</cp:lastModifiedBy>
  <cp:revision>8</cp:revision>
  <dcterms:created xsi:type="dcterms:W3CDTF">2020-11-05T14:56:00Z</dcterms:created>
  <dcterms:modified xsi:type="dcterms:W3CDTF">2020-11-23T18:31:00Z</dcterms:modified>
</cp:coreProperties>
</file>