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43407124"/>
        <w:docPartObj>
          <w:docPartGallery w:val="Cover Pages"/>
          <w:docPartUnique/>
        </w:docPartObj>
      </w:sdtPr>
      <w:sdtEndPr/>
      <w:sdtContent>
        <w:p w14:paraId="18EF8432" w14:textId="1DBE70F1" w:rsidR="002D0580" w:rsidRDefault="002D0580"/>
        <w:p w14:paraId="054FDF7F" w14:textId="77777777" w:rsidR="00452A15" w:rsidRDefault="002D0580">
          <w:r>
            <w:rPr>
              <w:noProof/>
            </w:rPr>
            <mc:AlternateContent>
              <mc:Choice Requires="wps">
                <w:drawing>
                  <wp:anchor distT="0" distB="0" distL="182880" distR="182880" simplePos="0" relativeHeight="251645952" behindDoc="0" locked="0" layoutInCell="1" allowOverlap="1" wp14:anchorId="59D8A17C" wp14:editId="0DC57C82">
                    <wp:simplePos x="0" y="0"/>
                    <wp:positionH relativeFrom="margin">
                      <wp:align>center</wp:align>
                    </wp:positionH>
                    <wp:positionV relativeFrom="margin">
                      <wp:align>bottom</wp:align>
                    </wp:positionV>
                    <wp:extent cx="6486525" cy="6720840"/>
                    <wp:effectExtent l="0" t="0" r="9525" b="0"/>
                    <wp:wrapSquare wrapText="bothSides"/>
                    <wp:docPr id="131" name="Text Box 131"/>
                    <wp:cNvGraphicFramePr/>
                    <a:graphic xmlns:a="http://schemas.openxmlformats.org/drawingml/2006/main">
                      <a:graphicData uri="http://schemas.microsoft.com/office/word/2010/wordprocessingShape">
                        <wps:wsp>
                          <wps:cNvSpPr txBox="1"/>
                          <wps:spPr>
                            <a:xfrm>
                              <a:off x="0" y="0"/>
                              <a:ext cx="648652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B2EBD" w14:textId="621F7E1E" w:rsidR="002D0580" w:rsidRPr="002D0580" w:rsidRDefault="003D2297">
                                <w:pPr>
                                  <w:pStyle w:val="NoSpacing"/>
                                  <w:spacing w:before="40" w:after="560" w:line="216" w:lineRule="auto"/>
                                  <w:rPr>
                                    <w:color w:val="4472C4" w:themeColor="accent1"/>
                                    <w:sz w:val="56"/>
                                    <w:szCs w:val="56"/>
                                  </w:rPr>
                                </w:pPr>
                                <w:sdt>
                                  <w:sdtPr>
                                    <w:rPr>
                                      <w:color w:val="4472C4"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D0580" w:rsidRPr="002D0580">
                                      <w:rPr>
                                        <w:color w:val="4472C4" w:themeColor="accent1"/>
                                        <w:sz w:val="56"/>
                                        <w:szCs w:val="56"/>
                                      </w:rPr>
                                      <w:t>FESTO Cyber Physical Production System – Goods Dispatch Process Automation Development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6DD0CFD" w14:textId="6F9ABC95" w:rsidR="002D0580" w:rsidRDefault="002D0580">
                                    <w:pPr>
                                      <w:pStyle w:val="NoSpacing"/>
                                      <w:spacing w:before="40" w:after="40"/>
                                      <w:rPr>
                                        <w:caps/>
                                        <w:color w:val="1F4E79" w:themeColor="accent5" w:themeShade="80"/>
                                        <w:sz w:val="28"/>
                                        <w:szCs w:val="28"/>
                                      </w:rPr>
                                    </w:pPr>
                                    <w:r>
                                      <w:rPr>
                                        <w:caps/>
                                        <w:color w:val="1F4E79" w:themeColor="accent5" w:themeShade="80"/>
                                        <w:sz w:val="28"/>
                                        <w:szCs w:val="28"/>
                                      </w:rPr>
                                      <w:t>ACMA 5002: Manufacturing Design and Technology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947F0FF" w14:textId="47FD4360" w:rsidR="002D0580" w:rsidRDefault="002D0580">
                                    <w:pPr>
                                      <w:pStyle w:val="NoSpacing"/>
                                      <w:spacing w:before="80" w:after="40"/>
                                      <w:rPr>
                                        <w:caps/>
                                        <w:color w:val="5B9BD5" w:themeColor="accent5"/>
                                        <w:sz w:val="24"/>
                                        <w:szCs w:val="24"/>
                                      </w:rPr>
                                    </w:pPr>
                                    <w:r>
                                      <w:rPr>
                                        <w:caps/>
                                        <w:color w:val="5B9BD5" w:themeColor="accent5"/>
                                        <w:sz w:val="24"/>
                                        <w:szCs w:val="24"/>
                                      </w:rPr>
                                      <w:t>Andrew Burgess (2115107)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59D8A17C" id="_x0000_t202" coordsize="21600,21600" o:spt="202" path="m,l,21600r21600,l21600,xe">
                    <v:stroke joinstyle="miter"/>
                    <v:path gradientshapeok="t" o:connecttype="rect"/>
                  </v:shapetype>
                  <v:shape id="Text Box 131" o:spid="_x0000_s1026" type="#_x0000_t202" style="position:absolute;margin-left:0;margin-top:0;width:510.75pt;height:529.2pt;z-index:251645952;visibility:visible;mso-wrap-style:square;mso-width-percent:0;mso-height-percent:350;mso-wrap-distance-left:14.4pt;mso-wrap-distance-top:0;mso-wrap-distance-right:14.4pt;mso-wrap-distance-bottom:0;mso-position-horizontal:center;mso-position-horizontal-relative:margin;mso-position-vertical:bottom;mso-position-vertical-relative:margin;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" filled="f" stroked="f" strokeweight=".5pt">
                    <v:textbox style="mso-fit-shape-to-text:t" inset="0,0,0,0">
                      <w:txbxContent>
                        <w:p w14:paraId="7D1B2EBD" w14:textId="621F7E1E" w:rsidR="002D0580" w:rsidRPr="002D0580" w:rsidRDefault="003D2297">
                          <w:pPr>
                            <w:pStyle w:val="NoSpacing"/>
                            <w:spacing w:before="40" w:after="560" w:line="216" w:lineRule="auto"/>
                            <w:rPr>
                              <w:color w:val="4472C4" w:themeColor="accent1"/>
                              <w:sz w:val="56"/>
                              <w:szCs w:val="56"/>
                            </w:rPr>
                          </w:pPr>
                          <w:sdt>
                            <w:sdtPr>
                              <w:rPr>
                                <w:color w:val="4472C4"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D0580" w:rsidRPr="002D0580">
                                <w:rPr>
                                  <w:color w:val="4472C4" w:themeColor="accent1"/>
                                  <w:sz w:val="56"/>
                                  <w:szCs w:val="56"/>
                                </w:rPr>
                                <w:t>FESTO Cyber Physical Production System – Goods Dispatch Process Automation Development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6DD0CFD" w14:textId="6F9ABC95" w:rsidR="002D0580" w:rsidRDefault="002D0580">
                              <w:pPr>
                                <w:pStyle w:val="NoSpacing"/>
                                <w:spacing w:before="40" w:after="40"/>
                                <w:rPr>
                                  <w:caps/>
                                  <w:color w:val="1F4E79" w:themeColor="accent5" w:themeShade="80"/>
                                  <w:sz w:val="28"/>
                                  <w:szCs w:val="28"/>
                                </w:rPr>
                              </w:pPr>
                              <w:r>
                                <w:rPr>
                                  <w:caps/>
                                  <w:color w:val="1F4E79" w:themeColor="accent5" w:themeShade="80"/>
                                  <w:sz w:val="28"/>
                                  <w:szCs w:val="28"/>
                                </w:rPr>
                                <w:t>ACMA 5002: Manufacturing Design and Technology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947F0FF" w14:textId="47FD4360" w:rsidR="002D0580" w:rsidRDefault="002D0580">
                              <w:pPr>
                                <w:pStyle w:val="NoSpacing"/>
                                <w:spacing w:before="80" w:after="40"/>
                                <w:rPr>
                                  <w:caps/>
                                  <w:color w:val="5B9BD5" w:themeColor="accent5"/>
                                  <w:sz w:val="24"/>
                                  <w:szCs w:val="24"/>
                                </w:rPr>
                              </w:pPr>
                              <w:r>
                                <w:rPr>
                                  <w:caps/>
                                  <w:color w:val="5B9BD5" w:themeColor="accent5"/>
                                  <w:sz w:val="24"/>
                                  <w:szCs w:val="24"/>
                                </w:rPr>
                                <w:t>Andrew Burgess (2115107)</w:t>
                              </w:r>
                            </w:p>
                          </w:sdtContent>
                        </w:sdt>
                      </w:txbxContent>
                    </v:textbox>
                    <w10:wrap type="square" anchorx="margin" anchory="margin"/>
                  </v:shape>
                </w:pict>
              </mc:Fallback>
            </mc:AlternateContent>
          </w:r>
          <w:r>
            <w:rPr>
              <w:noProof/>
            </w:rPr>
            <mc:AlternateContent>
              <mc:Choice Requires="wps">
                <w:drawing>
                  <wp:anchor distT="0" distB="0" distL="114300" distR="114300" simplePos="0" relativeHeight="251638784" behindDoc="0" locked="0" layoutInCell="1" allowOverlap="1" wp14:anchorId="39CCEA88" wp14:editId="6C46312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3841EDA" w14:textId="7121F3C2" w:rsidR="002D0580" w:rsidRDefault="002D0580">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9CCEA88" id="Rectangle 132" o:spid="_x0000_s1027" style="position:absolute;margin-left:-4.4pt;margin-top:0;width:46.8pt;height:77.75pt;z-index:25163878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3841EDA" w14:textId="7121F3C2" w:rsidR="002D0580" w:rsidRDefault="002D0580">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
          <w:sdtPr>
            <w:rPr>
              <w:rFonts w:asciiTheme="minorHAnsi" w:eastAsiaTheme="minorHAnsi" w:hAnsiTheme="minorHAnsi" w:cstheme="minorBidi"/>
              <w:color w:val="auto"/>
              <w:sz w:val="22"/>
              <w:szCs w:val="22"/>
              <w:lang w:val="en-GB"/>
            </w:rPr>
            <w:id w:val="1545407616"/>
            <w:docPartObj>
              <w:docPartGallery w:val="Table of Contents"/>
              <w:docPartUnique/>
            </w:docPartObj>
          </w:sdtPr>
          <w:sdtEndPr>
            <w:rPr>
              <w:b/>
              <w:bCs/>
              <w:noProof/>
            </w:rPr>
          </w:sdtEndPr>
          <w:sdtContent>
            <w:p w14:paraId="643DB71E" w14:textId="6314BFCB" w:rsidR="00452A15" w:rsidRDefault="00452A15">
              <w:pPr>
                <w:pStyle w:val="TOCHeading"/>
              </w:pPr>
              <w:r>
                <w:t>Contents</w:t>
              </w:r>
            </w:p>
            <w:p w14:paraId="79F5C7EC" w14:textId="2D9268E0" w:rsidR="00933B60" w:rsidRDefault="00452A15">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06322294" w:history="1">
                <w:r w:rsidR="00933B60" w:rsidRPr="00164630">
                  <w:rPr>
                    <w:rStyle w:val="Hyperlink"/>
                    <w:noProof/>
                  </w:rPr>
                  <w:t>Introduction</w:t>
                </w:r>
                <w:r w:rsidR="00933B60">
                  <w:rPr>
                    <w:noProof/>
                    <w:webHidden/>
                  </w:rPr>
                  <w:tab/>
                </w:r>
                <w:r w:rsidR="00933B60">
                  <w:rPr>
                    <w:noProof/>
                    <w:webHidden/>
                  </w:rPr>
                  <w:fldChar w:fldCharType="begin"/>
                </w:r>
                <w:r w:rsidR="00933B60">
                  <w:rPr>
                    <w:noProof/>
                    <w:webHidden/>
                  </w:rPr>
                  <w:instrText xml:space="preserve"> PAGEREF _Toc106322294 \h </w:instrText>
                </w:r>
                <w:r w:rsidR="00933B60">
                  <w:rPr>
                    <w:noProof/>
                    <w:webHidden/>
                  </w:rPr>
                </w:r>
                <w:r w:rsidR="00933B60">
                  <w:rPr>
                    <w:noProof/>
                    <w:webHidden/>
                  </w:rPr>
                  <w:fldChar w:fldCharType="separate"/>
                </w:r>
                <w:r w:rsidR="00933B60">
                  <w:rPr>
                    <w:noProof/>
                    <w:webHidden/>
                  </w:rPr>
                  <w:t>3</w:t>
                </w:r>
                <w:r w:rsidR="00933B60">
                  <w:rPr>
                    <w:noProof/>
                    <w:webHidden/>
                  </w:rPr>
                  <w:fldChar w:fldCharType="end"/>
                </w:r>
              </w:hyperlink>
            </w:p>
            <w:p w14:paraId="6503A33D" w14:textId="7BD4BD7B" w:rsidR="00933B60" w:rsidRDefault="00933B60">
              <w:pPr>
                <w:pStyle w:val="TOC2"/>
                <w:tabs>
                  <w:tab w:val="right" w:leader="dot" w:pos="10456"/>
                </w:tabs>
                <w:rPr>
                  <w:rFonts w:eastAsiaTheme="minorEastAsia"/>
                  <w:noProof/>
                  <w:lang w:eastAsia="en-GB"/>
                </w:rPr>
              </w:pPr>
              <w:hyperlink w:anchor="_Toc106322295" w:history="1">
                <w:r w:rsidRPr="00164630">
                  <w:rPr>
                    <w:rStyle w:val="Hyperlink"/>
                    <w:noProof/>
                  </w:rPr>
                  <w:t>The problem</w:t>
                </w:r>
                <w:r>
                  <w:rPr>
                    <w:noProof/>
                    <w:webHidden/>
                  </w:rPr>
                  <w:tab/>
                </w:r>
                <w:r>
                  <w:rPr>
                    <w:noProof/>
                    <w:webHidden/>
                  </w:rPr>
                  <w:fldChar w:fldCharType="begin"/>
                </w:r>
                <w:r>
                  <w:rPr>
                    <w:noProof/>
                    <w:webHidden/>
                  </w:rPr>
                  <w:instrText xml:space="preserve"> PAGEREF _Toc106322295 \h </w:instrText>
                </w:r>
                <w:r>
                  <w:rPr>
                    <w:noProof/>
                    <w:webHidden/>
                  </w:rPr>
                </w:r>
                <w:r>
                  <w:rPr>
                    <w:noProof/>
                    <w:webHidden/>
                  </w:rPr>
                  <w:fldChar w:fldCharType="separate"/>
                </w:r>
                <w:r>
                  <w:rPr>
                    <w:noProof/>
                    <w:webHidden/>
                  </w:rPr>
                  <w:t>3</w:t>
                </w:r>
                <w:r>
                  <w:rPr>
                    <w:noProof/>
                    <w:webHidden/>
                  </w:rPr>
                  <w:fldChar w:fldCharType="end"/>
                </w:r>
              </w:hyperlink>
            </w:p>
            <w:p w14:paraId="579A5AC3" w14:textId="1BEF6C13" w:rsidR="00933B60" w:rsidRDefault="00933B60">
              <w:pPr>
                <w:pStyle w:val="TOC1"/>
                <w:tabs>
                  <w:tab w:val="right" w:leader="dot" w:pos="10456"/>
                </w:tabs>
                <w:rPr>
                  <w:rFonts w:eastAsiaTheme="minorEastAsia"/>
                  <w:noProof/>
                  <w:lang w:eastAsia="en-GB"/>
                </w:rPr>
              </w:pPr>
              <w:hyperlink w:anchor="_Toc106322296" w:history="1">
                <w:r w:rsidRPr="00164630">
                  <w:rPr>
                    <w:rStyle w:val="Hyperlink"/>
                    <w:noProof/>
                  </w:rPr>
                  <w:t>Requirements</w:t>
                </w:r>
                <w:r>
                  <w:rPr>
                    <w:noProof/>
                    <w:webHidden/>
                  </w:rPr>
                  <w:tab/>
                </w:r>
                <w:r>
                  <w:rPr>
                    <w:noProof/>
                    <w:webHidden/>
                  </w:rPr>
                  <w:fldChar w:fldCharType="begin"/>
                </w:r>
                <w:r>
                  <w:rPr>
                    <w:noProof/>
                    <w:webHidden/>
                  </w:rPr>
                  <w:instrText xml:space="preserve"> PAGEREF _Toc106322296 \h </w:instrText>
                </w:r>
                <w:r>
                  <w:rPr>
                    <w:noProof/>
                    <w:webHidden/>
                  </w:rPr>
                </w:r>
                <w:r>
                  <w:rPr>
                    <w:noProof/>
                    <w:webHidden/>
                  </w:rPr>
                  <w:fldChar w:fldCharType="separate"/>
                </w:r>
                <w:r>
                  <w:rPr>
                    <w:noProof/>
                    <w:webHidden/>
                  </w:rPr>
                  <w:t>4</w:t>
                </w:r>
                <w:r>
                  <w:rPr>
                    <w:noProof/>
                    <w:webHidden/>
                  </w:rPr>
                  <w:fldChar w:fldCharType="end"/>
                </w:r>
              </w:hyperlink>
            </w:p>
            <w:p w14:paraId="5798D17E" w14:textId="6C6BEDE0" w:rsidR="00933B60" w:rsidRDefault="00933B60">
              <w:pPr>
                <w:pStyle w:val="TOC1"/>
                <w:tabs>
                  <w:tab w:val="right" w:leader="dot" w:pos="10456"/>
                </w:tabs>
                <w:rPr>
                  <w:rFonts w:eastAsiaTheme="minorEastAsia"/>
                  <w:noProof/>
                  <w:lang w:eastAsia="en-GB"/>
                </w:rPr>
              </w:pPr>
              <w:hyperlink w:anchor="_Toc106322297" w:history="1">
                <w:r w:rsidRPr="00164630">
                  <w:rPr>
                    <w:rStyle w:val="Hyperlink"/>
                    <w:noProof/>
                  </w:rPr>
                  <w:t>Research</w:t>
                </w:r>
                <w:r>
                  <w:rPr>
                    <w:noProof/>
                    <w:webHidden/>
                  </w:rPr>
                  <w:tab/>
                </w:r>
                <w:r>
                  <w:rPr>
                    <w:noProof/>
                    <w:webHidden/>
                  </w:rPr>
                  <w:fldChar w:fldCharType="begin"/>
                </w:r>
                <w:r>
                  <w:rPr>
                    <w:noProof/>
                    <w:webHidden/>
                  </w:rPr>
                  <w:instrText xml:space="preserve"> PAGEREF _Toc106322297 \h </w:instrText>
                </w:r>
                <w:r>
                  <w:rPr>
                    <w:noProof/>
                    <w:webHidden/>
                  </w:rPr>
                </w:r>
                <w:r>
                  <w:rPr>
                    <w:noProof/>
                    <w:webHidden/>
                  </w:rPr>
                  <w:fldChar w:fldCharType="separate"/>
                </w:r>
                <w:r>
                  <w:rPr>
                    <w:noProof/>
                    <w:webHidden/>
                  </w:rPr>
                  <w:t>5</w:t>
                </w:r>
                <w:r>
                  <w:rPr>
                    <w:noProof/>
                    <w:webHidden/>
                  </w:rPr>
                  <w:fldChar w:fldCharType="end"/>
                </w:r>
              </w:hyperlink>
            </w:p>
            <w:p w14:paraId="1CA9A2C5" w14:textId="35A7C341" w:rsidR="00933B60" w:rsidRDefault="00933B60">
              <w:pPr>
                <w:pStyle w:val="TOC2"/>
                <w:tabs>
                  <w:tab w:val="right" w:leader="dot" w:pos="10456"/>
                </w:tabs>
                <w:rPr>
                  <w:rFonts w:eastAsiaTheme="minorEastAsia"/>
                  <w:noProof/>
                  <w:lang w:eastAsia="en-GB"/>
                </w:rPr>
              </w:pPr>
              <w:hyperlink w:anchor="_Toc106322298" w:history="1">
                <w:r w:rsidRPr="00164630">
                  <w:rPr>
                    <w:rStyle w:val="Hyperlink"/>
                    <w:noProof/>
                  </w:rPr>
                  <w:t>Universal Robots UR3 Cobot</w:t>
                </w:r>
                <w:r>
                  <w:rPr>
                    <w:noProof/>
                    <w:webHidden/>
                  </w:rPr>
                  <w:tab/>
                </w:r>
                <w:r>
                  <w:rPr>
                    <w:noProof/>
                    <w:webHidden/>
                  </w:rPr>
                  <w:fldChar w:fldCharType="begin"/>
                </w:r>
                <w:r>
                  <w:rPr>
                    <w:noProof/>
                    <w:webHidden/>
                  </w:rPr>
                  <w:instrText xml:space="preserve"> PAGEREF _Toc106322298 \h </w:instrText>
                </w:r>
                <w:r>
                  <w:rPr>
                    <w:noProof/>
                    <w:webHidden/>
                  </w:rPr>
                </w:r>
                <w:r>
                  <w:rPr>
                    <w:noProof/>
                    <w:webHidden/>
                  </w:rPr>
                  <w:fldChar w:fldCharType="separate"/>
                </w:r>
                <w:r>
                  <w:rPr>
                    <w:noProof/>
                    <w:webHidden/>
                  </w:rPr>
                  <w:t>5</w:t>
                </w:r>
                <w:r>
                  <w:rPr>
                    <w:noProof/>
                    <w:webHidden/>
                  </w:rPr>
                  <w:fldChar w:fldCharType="end"/>
                </w:r>
              </w:hyperlink>
            </w:p>
            <w:p w14:paraId="32D62ACC" w14:textId="7222672D" w:rsidR="00933B60" w:rsidRDefault="00933B60">
              <w:pPr>
                <w:pStyle w:val="TOC2"/>
                <w:tabs>
                  <w:tab w:val="right" w:leader="dot" w:pos="10456"/>
                </w:tabs>
                <w:rPr>
                  <w:rFonts w:eastAsiaTheme="minorEastAsia"/>
                  <w:noProof/>
                  <w:lang w:eastAsia="en-GB"/>
                </w:rPr>
              </w:pPr>
              <w:hyperlink w:anchor="_Toc106322299" w:history="1">
                <w:r w:rsidRPr="00164630">
                  <w:rPr>
                    <w:rStyle w:val="Hyperlink"/>
                    <w:noProof/>
                  </w:rPr>
                  <w:t>Functions</w:t>
                </w:r>
                <w:r>
                  <w:rPr>
                    <w:noProof/>
                    <w:webHidden/>
                  </w:rPr>
                  <w:tab/>
                </w:r>
                <w:r>
                  <w:rPr>
                    <w:noProof/>
                    <w:webHidden/>
                  </w:rPr>
                  <w:fldChar w:fldCharType="begin"/>
                </w:r>
                <w:r>
                  <w:rPr>
                    <w:noProof/>
                    <w:webHidden/>
                  </w:rPr>
                  <w:instrText xml:space="preserve"> PAGEREF _Toc106322299 \h </w:instrText>
                </w:r>
                <w:r>
                  <w:rPr>
                    <w:noProof/>
                    <w:webHidden/>
                  </w:rPr>
                </w:r>
                <w:r>
                  <w:rPr>
                    <w:noProof/>
                    <w:webHidden/>
                  </w:rPr>
                  <w:fldChar w:fldCharType="separate"/>
                </w:r>
                <w:r>
                  <w:rPr>
                    <w:noProof/>
                    <w:webHidden/>
                  </w:rPr>
                  <w:t>5</w:t>
                </w:r>
                <w:r>
                  <w:rPr>
                    <w:noProof/>
                    <w:webHidden/>
                  </w:rPr>
                  <w:fldChar w:fldCharType="end"/>
                </w:r>
              </w:hyperlink>
            </w:p>
            <w:p w14:paraId="5D3495AC" w14:textId="49EF516A" w:rsidR="00933B60" w:rsidRDefault="00933B60">
              <w:pPr>
                <w:pStyle w:val="TOC1"/>
                <w:tabs>
                  <w:tab w:val="right" w:leader="dot" w:pos="10456"/>
                </w:tabs>
                <w:rPr>
                  <w:rFonts w:eastAsiaTheme="minorEastAsia"/>
                  <w:noProof/>
                  <w:lang w:eastAsia="en-GB"/>
                </w:rPr>
              </w:pPr>
              <w:hyperlink w:anchor="_Toc106322300" w:history="1">
                <w:r w:rsidRPr="00164630">
                  <w:rPr>
                    <w:rStyle w:val="Hyperlink"/>
                    <w:noProof/>
                  </w:rPr>
                  <w:t>Design Requirements</w:t>
                </w:r>
                <w:r>
                  <w:rPr>
                    <w:noProof/>
                    <w:webHidden/>
                  </w:rPr>
                  <w:tab/>
                </w:r>
                <w:r>
                  <w:rPr>
                    <w:noProof/>
                    <w:webHidden/>
                  </w:rPr>
                  <w:fldChar w:fldCharType="begin"/>
                </w:r>
                <w:r>
                  <w:rPr>
                    <w:noProof/>
                    <w:webHidden/>
                  </w:rPr>
                  <w:instrText xml:space="preserve"> PAGEREF _Toc106322300 \h </w:instrText>
                </w:r>
                <w:r>
                  <w:rPr>
                    <w:noProof/>
                    <w:webHidden/>
                  </w:rPr>
                </w:r>
                <w:r>
                  <w:rPr>
                    <w:noProof/>
                    <w:webHidden/>
                  </w:rPr>
                  <w:fldChar w:fldCharType="separate"/>
                </w:r>
                <w:r>
                  <w:rPr>
                    <w:noProof/>
                    <w:webHidden/>
                  </w:rPr>
                  <w:t>7</w:t>
                </w:r>
                <w:r>
                  <w:rPr>
                    <w:noProof/>
                    <w:webHidden/>
                  </w:rPr>
                  <w:fldChar w:fldCharType="end"/>
                </w:r>
              </w:hyperlink>
            </w:p>
            <w:p w14:paraId="455EBEDA" w14:textId="3DD2ABCE" w:rsidR="00933B60" w:rsidRDefault="00933B60">
              <w:pPr>
                <w:pStyle w:val="TOC1"/>
                <w:tabs>
                  <w:tab w:val="right" w:leader="dot" w:pos="10456"/>
                </w:tabs>
                <w:rPr>
                  <w:rFonts w:eastAsiaTheme="minorEastAsia"/>
                  <w:noProof/>
                  <w:lang w:eastAsia="en-GB"/>
                </w:rPr>
              </w:pPr>
              <w:hyperlink w:anchor="_Toc106322301" w:history="1">
                <w:r w:rsidRPr="00164630">
                  <w:rPr>
                    <w:rStyle w:val="Hyperlink"/>
                    <w:noProof/>
                  </w:rPr>
                  <w:t>Design</w:t>
                </w:r>
                <w:r>
                  <w:rPr>
                    <w:noProof/>
                    <w:webHidden/>
                  </w:rPr>
                  <w:tab/>
                </w:r>
                <w:r>
                  <w:rPr>
                    <w:noProof/>
                    <w:webHidden/>
                  </w:rPr>
                  <w:fldChar w:fldCharType="begin"/>
                </w:r>
                <w:r>
                  <w:rPr>
                    <w:noProof/>
                    <w:webHidden/>
                  </w:rPr>
                  <w:instrText xml:space="preserve"> PAGEREF _Toc106322301 \h </w:instrText>
                </w:r>
                <w:r>
                  <w:rPr>
                    <w:noProof/>
                    <w:webHidden/>
                  </w:rPr>
                </w:r>
                <w:r>
                  <w:rPr>
                    <w:noProof/>
                    <w:webHidden/>
                  </w:rPr>
                  <w:fldChar w:fldCharType="separate"/>
                </w:r>
                <w:r>
                  <w:rPr>
                    <w:noProof/>
                    <w:webHidden/>
                  </w:rPr>
                  <w:t>8</w:t>
                </w:r>
                <w:r>
                  <w:rPr>
                    <w:noProof/>
                    <w:webHidden/>
                  </w:rPr>
                  <w:fldChar w:fldCharType="end"/>
                </w:r>
              </w:hyperlink>
            </w:p>
            <w:p w14:paraId="5ECC8317" w14:textId="5B543AC2" w:rsidR="00933B60" w:rsidRDefault="00933B60">
              <w:pPr>
                <w:pStyle w:val="TOC2"/>
                <w:tabs>
                  <w:tab w:val="right" w:leader="dot" w:pos="10456"/>
                </w:tabs>
                <w:rPr>
                  <w:rFonts w:eastAsiaTheme="minorEastAsia"/>
                  <w:noProof/>
                  <w:lang w:eastAsia="en-GB"/>
                </w:rPr>
              </w:pPr>
              <w:hyperlink w:anchor="_Toc106322302" w:history="1">
                <w:r w:rsidRPr="00164630">
                  <w:rPr>
                    <w:rStyle w:val="Hyperlink"/>
                    <w:noProof/>
                  </w:rPr>
                  <w:t>Concepts</w:t>
                </w:r>
                <w:r>
                  <w:rPr>
                    <w:noProof/>
                    <w:webHidden/>
                  </w:rPr>
                  <w:tab/>
                </w:r>
                <w:r>
                  <w:rPr>
                    <w:noProof/>
                    <w:webHidden/>
                  </w:rPr>
                  <w:fldChar w:fldCharType="begin"/>
                </w:r>
                <w:r>
                  <w:rPr>
                    <w:noProof/>
                    <w:webHidden/>
                  </w:rPr>
                  <w:instrText xml:space="preserve"> PAGEREF _Toc106322302 \h </w:instrText>
                </w:r>
                <w:r>
                  <w:rPr>
                    <w:noProof/>
                    <w:webHidden/>
                  </w:rPr>
                </w:r>
                <w:r>
                  <w:rPr>
                    <w:noProof/>
                    <w:webHidden/>
                  </w:rPr>
                  <w:fldChar w:fldCharType="separate"/>
                </w:r>
                <w:r>
                  <w:rPr>
                    <w:noProof/>
                    <w:webHidden/>
                  </w:rPr>
                  <w:t>8</w:t>
                </w:r>
                <w:r>
                  <w:rPr>
                    <w:noProof/>
                    <w:webHidden/>
                  </w:rPr>
                  <w:fldChar w:fldCharType="end"/>
                </w:r>
              </w:hyperlink>
            </w:p>
            <w:p w14:paraId="66CDF7A6" w14:textId="1AB10076" w:rsidR="00933B60" w:rsidRDefault="00933B60">
              <w:pPr>
                <w:pStyle w:val="TOC3"/>
                <w:tabs>
                  <w:tab w:val="right" w:leader="dot" w:pos="10456"/>
                </w:tabs>
                <w:rPr>
                  <w:rFonts w:eastAsiaTheme="minorEastAsia"/>
                  <w:noProof/>
                  <w:lang w:eastAsia="en-GB"/>
                </w:rPr>
              </w:pPr>
              <w:hyperlink w:anchor="_Toc106322303" w:history="1">
                <w:r w:rsidRPr="00164630">
                  <w:rPr>
                    <w:rStyle w:val="Hyperlink"/>
                    <w:noProof/>
                  </w:rPr>
                  <w:t>Concept One</w:t>
                </w:r>
                <w:r>
                  <w:rPr>
                    <w:noProof/>
                    <w:webHidden/>
                  </w:rPr>
                  <w:tab/>
                </w:r>
                <w:r>
                  <w:rPr>
                    <w:noProof/>
                    <w:webHidden/>
                  </w:rPr>
                  <w:fldChar w:fldCharType="begin"/>
                </w:r>
                <w:r>
                  <w:rPr>
                    <w:noProof/>
                    <w:webHidden/>
                  </w:rPr>
                  <w:instrText xml:space="preserve"> PAGEREF _Toc106322303 \h </w:instrText>
                </w:r>
                <w:r>
                  <w:rPr>
                    <w:noProof/>
                    <w:webHidden/>
                  </w:rPr>
                </w:r>
                <w:r>
                  <w:rPr>
                    <w:noProof/>
                    <w:webHidden/>
                  </w:rPr>
                  <w:fldChar w:fldCharType="separate"/>
                </w:r>
                <w:r>
                  <w:rPr>
                    <w:noProof/>
                    <w:webHidden/>
                  </w:rPr>
                  <w:t>8</w:t>
                </w:r>
                <w:r>
                  <w:rPr>
                    <w:noProof/>
                    <w:webHidden/>
                  </w:rPr>
                  <w:fldChar w:fldCharType="end"/>
                </w:r>
              </w:hyperlink>
            </w:p>
            <w:p w14:paraId="06A28389" w14:textId="296E2AA8" w:rsidR="00933B60" w:rsidRDefault="00933B60">
              <w:pPr>
                <w:pStyle w:val="TOC3"/>
                <w:tabs>
                  <w:tab w:val="right" w:leader="dot" w:pos="10456"/>
                </w:tabs>
                <w:rPr>
                  <w:rFonts w:eastAsiaTheme="minorEastAsia"/>
                  <w:noProof/>
                  <w:lang w:eastAsia="en-GB"/>
                </w:rPr>
              </w:pPr>
              <w:hyperlink w:anchor="_Toc106322304" w:history="1">
                <w:r w:rsidRPr="00164630">
                  <w:rPr>
                    <w:rStyle w:val="Hyperlink"/>
                    <w:noProof/>
                  </w:rPr>
                  <w:t>Concept Two</w:t>
                </w:r>
                <w:r>
                  <w:rPr>
                    <w:noProof/>
                    <w:webHidden/>
                  </w:rPr>
                  <w:tab/>
                </w:r>
                <w:r>
                  <w:rPr>
                    <w:noProof/>
                    <w:webHidden/>
                  </w:rPr>
                  <w:fldChar w:fldCharType="begin"/>
                </w:r>
                <w:r>
                  <w:rPr>
                    <w:noProof/>
                    <w:webHidden/>
                  </w:rPr>
                  <w:instrText xml:space="preserve"> PAGEREF _Toc106322304 \h </w:instrText>
                </w:r>
                <w:r>
                  <w:rPr>
                    <w:noProof/>
                    <w:webHidden/>
                  </w:rPr>
                </w:r>
                <w:r>
                  <w:rPr>
                    <w:noProof/>
                    <w:webHidden/>
                  </w:rPr>
                  <w:fldChar w:fldCharType="separate"/>
                </w:r>
                <w:r>
                  <w:rPr>
                    <w:noProof/>
                    <w:webHidden/>
                  </w:rPr>
                  <w:t>8</w:t>
                </w:r>
                <w:r>
                  <w:rPr>
                    <w:noProof/>
                    <w:webHidden/>
                  </w:rPr>
                  <w:fldChar w:fldCharType="end"/>
                </w:r>
              </w:hyperlink>
            </w:p>
            <w:p w14:paraId="239CC549" w14:textId="51DC312C" w:rsidR="00933B60" w:rsidRDefault="00933B60">
              <w:pPr>
                <w:pStyle w:val="TOC3"/>
                <w:tabs>
                  <w:tab w:val="right" w:leader="dot" w:pos="10456"/>
                </w:tabs>
                <w:rPr>
                  <w:rFonts w:eastAsiaTheme="minorEastAsia"/>
                  <w:noProof/>
                  <w:lang w:eastAsia="en-GB"/>
                </w:rPr>
              </w:pPr>
              <w:hyperlink w:anchor="_Toc106322305" w:history="1">
                <w:r w:rsidRPr="00164630">
                  <w:rPr>
                    <w:rStyle w:val="Hyperlink"/>
                    <w:noProof/>
                  </w:rPr>
                  <w:t>Concept Three</w:t>
                </w:r>
                <w:r>
                  <w:rPr>
                    <w:noProof/>
                    <w:webHidden/>
                  </w:rPr>
                  <w:tab/>
                </w:r>
                <w:r>
                  <w:rPr>
                    <w:noProof/>
                    <w:webHidden/>
                  </w:rPr>
                  <w:fldChar w:fldCharType="begin"/>
                </w:r>
                <w:r>
                  <w:rPr>
                    <w:noProof/>
                    <w:webHidden/>
                  </w:rPr>
                  <w:instrText xml:space="preserve"> PAGEREF _Toc106322305 \h </w:instrText>
                </w:r>
                <w:r>
                  <w:rPr>
                    <w:noProof/>
                    <w:webHidden/>
                  </w:rPr>
                </w:r>
                <w:r>
                  <w:rPr>
                    <w:noProof/>
                    <w:webHidden/>
                  </w:rPr>
                  <w:fldChar w:fldCharType="separate"/>
                </w:r>
                <w:r>
                  <w:rPr>
                    <w:noProof/>
                    <w:webHidden/>
                  </w:rPr>
                  <w:t>8</w:t>
                </w:r>
                <w:r>
                  <w:rPr>
                    <w:noProof/>
                    <w:webHidden/>
                  </w:rPr>
                  <w:fldChar w:fldCharType="end"/>
                </w:r>
              </w:hyperlink>
            </w:p>
            <w:p w14:paraId="504942EE" w14:textId="32723071" w:rsidR="00933B60" w:rsidRDefault="00933B60">
              <w:pPr>
                <w:pStyle w:val="TOC2"/>
                <w:tabs>
                  <w:tab w:val="right" w:leader="dot" w:pos="10456"/>
                </w:tabs>
                <w:rPr>
                  <w:rFonts w:eastAsiaTheme="minorEastAsia"/>
                  <w:noProof/>
                  <w:lang w:eastAsia="en-GB"/>
                </w:rPr>
              </w:pPr>
              <w:hyperlink w:anchor="_Toc106322306" w:history="1">
                <w:r w:rsidRPr="00164630">
                  <w:rPr>
                    <w:rStyle w:val="Hyperlink"/>
                    <w:noProof/>
                  </w:rPr>
                  <w:t>Final Design</w:t>
                </w:r>
                <w:r>
                  <w:rPr>
                    <w:noProof/>
                    <w:webHidden/>
                  </w:rPr>
                  <w:tab/>
                </w:r>
                <w:r>
                  <w:rPr>
                    <w:noProof/>
                    <w:webHidden/>
                  </w:rPr>
                  <w:fldChar w:fldCharType="begin"/>
                </w:r>
                <w:r>
                  <w:rPr>
                    <w:noProof/>
                    <w:webHidden/>
                  </w:rPr>
                  <w:instrText xml:space="preserve"> PAGEREF _Toc106322306 \h </w:instrText>
                </w:r>
                <w:r>
                  <w:rPr>
                    <w:noProof/>
                    <w:webHidden/>
                  </w:rPr>
                </w:r>
                <w:r>
                  <w:rPr>
                    <w:noProof/>
                    <w:webHidden/>
                  </w:rPr>
                  <w:fldChar w:fldCharType="separate"/>
                </w:r>
                <w:r>
                  <w:rPr>
                    <w:noProof/>
                    <w:webHidden/>
                  </w:rPr>
                  <w:t>9</w:t>
                </w:r>
                <w:r>
                  <w:rPr>
                    <w:noProof/>
                    <w:webHidden/>
                  </w:rPr>
                  <w:fldChar w:fldCharType="end"/>
                </w:r>
              </w:hyperlink>
            </w:p>
            <w:p w14:paraId="25999442" w14:textId="28A663AC" w:rsidR="00933B60" w:rsidRDefault="00933B60">
              <w:pPr>
                <w:pStyle w:val="TOC3"/>
                <w:tabs>
                  <w:tab w:val="right" w:leader="dot" w:pos="10456"/>
                </w:tabs>
                <w:rPr>
                  <w:rFonts w:eastAsiaTheme="minorEastAsia"/>
                  <w:noProof/>
                  <w:lang w:eastAsia="en-GB"/>
                </w:rPr>
              </w:pPr>
              <w:hyperlink w:anchor="_Toc106322307" w:history="1">
                <w:r w:rsidRPr="00164630">
                  <w:rPr>
                    <w:rStyle w:val="Hyperlink"/>
                    <w:noProof/>
                  </w:rPr>
                  <w:t>Manufacturing</w:t>
                </w:r>
                <w:r>
                  <w:rPr>
                    <w:noProof/>
                    <w:webHidden/>
                  </w:rPr>
                  <w:tab/>
                </w:r>
                <w:r>
                  <w:rPr>
                    <w:noProof/>
                    <w:webHidden/>
                  </w:rPr>
                  <w:fldChar w:fldCharType="begin"/>
                </w:r>
                <w:r>
                  <w:rPr>
                    <w:noProof/>
                    <w:webHidden/>
                  </w:rPr>
                  <w:instrText xml:space="preserve"> PAGEREF _Toc106322307 \h </w:instrText>
                </w:r>
                <w:r>
                  <w:rPr>
                    <w:noProof/>
                    <w:webHidden/>
                  </w:rPr>
                </w:r>
                <w:r>
                  <w:rPr>
                    <w:noProof/>
                    <w:webHidden/>
                  </w:rPr>
                  <w:fldChar w:fldCharType="separate"/>
                </w:r>
                <w:r>
                  <w:rPr>
                    <w:noProof/>
                    <w:webHidden/>
                  </w:rPr>
                  <w:t>10</w:t>
                </w:r>
                <w:r>
                  <w:rPr>
                    <w:noProof/>
                    <w:webHidden/>
                  </w:rPr>
                  <w:fldChar w:fldCharType="end"/>
                </w:r>
              </w:hyperlink>
            </w:p>
            <w:p w14:paraId="0FD95BC1" w14:textId="25D09F30" w:rsidR="00933B60" w:rsidRDefault="00933B60">
              <w:pPr>
                <w:pStyle w:val="TOC3"/>
                <w:tabs>
                  <w:tab w:val="right" w:leader="dot" w:pos="10456"/>
                </w:tabs>
                <w:rPr>
                  <w:rFonts w:eastAsiaTheme="minorEastAsia"/>
                  <w:noProof/>
                  <w:lang w:eastAsia="en-GB"/>
                </w:rPr>
              </w:pPr>
              <w:hyperlink w:anchor="_Toc106322308" w:history="1">
                <w:r w:rsidRPr="00164630">
                  <w:rPr>
                    <w:rStyle w:val="Hyperlink"/>
                    <w:noProof/>
                  </w:rPr>
                  <w:t>Material</w:t>
                </w:r>
                <w:r>
                  <w:rPr>
                    <w:noProof/>
                    <w:webHidden/>
                  </w:rPr>
                  <w:tab/>
                </w:r>
                <w:r>
                  <w:rPr>
                    <w:noProof/>
                    <w:webHidden/>
                  </w:rPr>
                  <w:fldChar w:fldCharType="begin"/>
                </w:r>
                <w:r>
                  <w:rPr>
                    <w:noProof/>
                    <w:webHidden/>
                  </w:rPr>
                  <w:instrText xml:space="preserve"> PAGEREF _Toc106322308 \h </w:instrText>
                </w:r>
                <w:r>
                  <w:rPr>
                    <w:noProof/>
                    <w:webHidden/>
                  </w:rPr>
                </w:r>
                <w:r>
                  <w:rPr>
                    <w:noProof/>
                    <w:webHidden/>
                  </w:rPr>
                  <w:fldChar w:fldCharType="separate"/>
                </w:r>
                <w:r>
                  <w:rPr>
                    <w:noProof/>
                    <w:webHidden/>
                  </w:rPr>
                  <w:t>10</w:t>
                </w:r>
                <w:r>
                  <w:rPr>
                    <w:noProof/>
                    <w:webHidden/>
                  </w:rPr>
                  <w:fldChar w:fldCharType="end"/>
                </w:r>
              </w:hyperlink>
            </w:p>
            <w:p w14:paraId="20A1C24C" w14:textId="53AE6696" w:rsidR="00933B60" w:rsidRDefault="00933B60">
              <w:pPr>
                <w:pStyle w:val="TOC3"/>
                <w:tabs>
                  <w:tab w:val="right" w:leader="dot" w:pos="10456"/>
                </w:tabs>
                <w:rPr>
                  <w:rFonts w:eastAsiaTheme="minorEastAsia"/>
                  <w:noProof/>
                  <w:lang w:eastAsia="en-GB"/>
                </w:rPr>
              </w:pPr>
              <w:hyperlink w:anchor="_Toc106322309" w:history="1">
                <w:r w:rsidRPr="00164630">
                  <w:rPr>
                    <w:rStyle w:val="Hyperlink"/>
                    <w:noProof/>
                  </w:rPr>
                  <w:t>Design/Function</w:t>
                </w:r>
                <w:r>
                  <w:rPr>
                    <w:noProof/>
                    <w:webHidden/>
                  </w:rPr>
                  <w:tab/>
                </w:r>
                <w:r>
                  <w:rPr>
                    <w:noProof/>
                    <w:webHidden/>
                  </w:rPr>
                  <w:fldChar w:fldCharType="begin"/>
                </w:r>
                <w:r>
                  <w:rPr>
                    <w:noProof/>
                    <w:webHidden/>
                  </w:rPr>
                  <w:instrText xml:space="preserve"> PAGEREF _Toc106322309 \h </w:instrText>
                </w:r>
                <w:r>
                  <w:rPr>
                    <w:noProof/>
                    <w:webHidden/>
                  </w:rPr>
                </w:r>
                <w:r>
                  <w:rPr>
                    <w:noProof/>
                    <w:webHidden/>
                  </w:rPr>
                  <w:fldChar w:fldCharType="separate"/>
                </w:r>
                <w:r>
                  <w:rPr>
                    <w:noProof/>
                    <w:webHidden/>
                  </w:rPr>
                  <w:t>10</w:t>
                </w:r>
                <w:r>
                  <w:rPr>
                    <w:noProof/>
                    <w:webHidden/>
                  </w:rPr>
                  <w:fldChar w:fldCharType="end"/>
                </w:r>
              </w:hyperlink>
            </w:p>
            <w:p w14:paraId="78A7A683" w14:textId="68868547" w:rsidR="00933B60" w:rsidRDefault="00933B60">
              <w:pPr>
                <w:pStyle w:val="TOC3"/>
                <w:tabs>
                  <w:tab w:val="right" w:leader="dot" w:pos="10456"/>
                </w:tabs>
                <w:rPr>
                  <w:rFonts w:eastAsiaTheme="minorEastAsia"/>
                  <w:noProof/>
                  <w:lang w:eastAsia="en-GB"/>
                </w:rPr>
              </w:pPr>
              <w:hyperlink w:anchor="_Toc106322310" w:history="1">
                <w:r w:rsidRPr="00164630">
                  <w:rPr>
                    <w:rStyle w:val="Hyperlink"/>
                    <w:noProof/>
                  </w:rPr>
                  <w:t>Features</w:t>
                </w:r>
                <w:r>
                  <w:rPr>
                    <w:noProof/>
                    <w:webHidden/>
                  </w:rPr>
                  <w:tab/>
                </w:r>
                <w:r>
                  <w:rPr>
                    <w:noProof/>
                    <w:webHidden/>
                  </w:rPr>
                  <w:fldChar w:fldCharType="begin"/>
                </w:r>
                <w:r>
                  <w:rPr>
                    <w:noProof/>
                    <w:webHidden/>
                  </w:rPr>
                  <w:instrText xml:space="preserve"> PAGEREF _Toc106322310 \h </w:instrText>
                </w:r>
                <w:r>
                  <w:rPr>
                    <w:noProof/>
                    <w:webHidden/>
                  </w:rPr>
                </w:r>
                <w:r>
                  <w:rPr>
                    <w:noProof/>
                    <w:webHidden/>
                  </w:rPr>
                  <w:fldChar w:fldCharType="separate"/>
                </w:r>
                <w:r>
                  <w:rPr>
                    <w:noProof/>
                    <w:webHidden/>
                  </w:rPr>
                  <w:t>10</w:t>
                </w:r>
                <w:r>
                  <w:rPr>
                    <w:noProof/>
                    <w:webHidden/>
                  </w:rPr>
                  <w:fldChar w:fldCharType="end"/>
                </w:r>
              </w:hyperlink>
            </w:p>
            <w:p w14:paraId="52ABE5AD" w14:textId="6084CDBC" w:rsidR="00933B60" w:rsidRDefault="00933B60">
              <w:pPr>
                <w:pStyle w:val="TOC3"/>
                <w:tabs>
                  <w:tab w:val="right" w:leader="dot" w:pos="10456"/>
                </w:tabs>
                <w:rPr>
                  <w:rFonts w:eastAsiaTheme="minorEastAsia"/>
                  <w:noProof/>
                  <w:lang w:eastAsia="en-GB"/>
                </w:rPr>
              </w:pPr>
              <w:hyperlink w:anchor="_Toc106322311" w:history="1">
                <w:r w:rsidRPr="00164630">
                  <w:rPr>
                    <w:rStyle w:val="Hyperlink"/>
                    <w:noProof/>
                  </w:rPr>
                  <w:t>Initial Design</w:t>
                </w:r>
                <w:r>
                  <w:rPr>
                    <w:noProof/>
                    <w:webHidden/>
                  </w:rPr>
                  <w:tab/>
                </w:r>
                <w:r>
                  <w:rPr>
                    <w:noProof/>
                    <w:webHidden/>
                  </w:rPr>
                  <w:fldChar w:fldCharType="begin"/>
                </w:r>
                <w:r>
                  <w:rPr>
                    <w:noProof/>
                    <w:webHidden/>
                  </w:rPr>
                  <w:instrText xml:space="preserve"> PAGEREF _Toc106322311 \h </w:instrText>
                </w:r>
                <w:r>
                  <w:rPr>
                    <w:noProof/>
                    <w:webHidden/>
                  </w:rPr>
                </w:r>
                <w:r>
                  <w:rPr>
                    <w:noProof/>
                    <w:webHidden/>
                  </w:rPr>
                  <w:fldChar w:fldCharType="separate"/>
                </w:r>
                <w:r>
                  <w:rPr>
                    <w:noProof/>
                    <w:webHidden/>
                  </w:rPr>
                  <w:t>11</w:t>
                </w:r>
                <w:r>
                  <w:rPr>
                    <w:noProof/>
                    <w:webHidden/>
                  </w:rPr>
                  <w:fldChar w:fldCharType="end"/>
                </w:r>
              </w:hyperlink>
            </w:p>
            <w:p w14:paraId="279701E1" w14:textId="07A98E3B" w:rsidR="00933B60" w:rsidRDefault="00933B60">
              <w:pPr>
                <w:pStyle w:val="TOC3"/>
                <w:tabs>
                  <w:tab w:val="right" w:leader="dot" w:pos="10456"/>
                </w:tabs>
                <w:rPr>
                  <w:rFonts w:eastAsiaTheme="minorEastAsia"/>
                  <w:noProof/>
                  <w:lang w:eastAsia="en-GB"/>
                </w:rPr>
              </w:pPr>
              <w:hyperlink w:anchor="_Toc106322312" w:history="1">
                <w:r w:rsidRPr="00164630">
                  <w:rPr>
                    <w:rStyle w:val="Hyperlink"/>
                    <w:noProof/>
                  </w:rPr>
                  <w:t>Design Failure Mode and Effect Analysis</w:t>
                </w:r>
                <w:r>
                  <w:rPr>
                    <w:noProof/>
                    <w:webHidden/>
                  </w:rPr>
                  <w:tab/>
                </w:r>
                <w:r>
                  <w:rPr>
                    <w:noProof/>
                    <w:webHidden/>
                  </w:rPr>
                  <w:fldChar w:fldCharType="begin"/>
                </w:r>
                <w:r>
                  <w:rPr>
                    <w:noProof/>
                    <w:webHidden/>
                  </w:rPr>
                  <w:instrText xml:space="preserve"> PAGEREF _Toc106322312 \h </w:instrText>
                </w:r>
                <w:r>
                  <w:rPr>
                    <w:noProof/>
                    <w:webHidden/>
                  </w:rPr>
                </w:r>
                <w:r>
                  <w:rPr>
                    <w:noProof/>
                    <w:webHidden/>
                  </w:rPr>
                  <w:fldChar w:fldCharType="separate"/>
                </w:r>
                <w:r>
                  <w:rPr>
                    <w:noProof/>
                    <w:webHidden/>
                  </w:rPr>
                  <w:t>12</w:t>
                </w:r>
                <w:r>
                  <w:rPr>
                    <w:noProof/>
                    <w:webHidden/>
                  </w:rPr>
                  <w:fldChar w:fldCharType="end"/>
                </w:r>
              </w:hyperlink>
            </w:p>
            <w:p w14:paraId="672FDB05" w14:textId="54964E72" w:rsidR="00933B60" w:rsidRDefault="00933B60">
              <w:pPr>
                <w:pStyle w:val="TOC3"/>
                <w:tabs>
                  <w:tab w:val="right" w:leader="dot" w:pos="10456"/>
                </w:tabs>
                <w:rPr>
                  <w:rFonts w:eastAsiaTheme="minorEastAsia"/>
                  <w:noProof/>
                  <w:lang w:eastAsia="en-GB"/>
                </w:rPr>
              </w:pPr>
              <w:hyperlink w:anchor="_Toc106322313" w:history="1">
                <w:r w:rsidRPr="00164630">
                  <w:rPr>
                    <w:rStyle w:val="Hyperlink"/>
                    <w:noProof/>
                  </w:rPr>
                  <w:t>Topology Optimisation</w:t>
                </w:r>
                <w:r>
                  <w:rPr>
                    <w:noProof/>
                    <w:webHidden/>
                  </w:rPr>
                  <w:tab/>
                </w:r>
                <w:r>
                  <w:rPr>
                    <w:noProof/>
                    <w:webHidden/>
                  </w:rPr>
                  <w:fldChar w:fldCharType="begin"/>
                </w:r>
                <w:r>
                  <w:rPr>
                    <w:noProof/>
                    <w:webHidden/>
                  </w:rPr>
                  <w:instrText xml:space="preserve"> PAGEREF _Toc106322313 \h </w:instrText>
                </w:r>
                <w:r>
                  <w:rPr>
                    <w:noProof/>
                    <w:webHidden/>
                  </w:rPr>
                </w:r>
                <w:r>
                  <w:rPr>
                    <w:noProof/>
                    <w:webHidden/>
                  </w:rPr>
                  <w:fldChar w:fldCharType="separate"/>
                </w:r>
                <w:r>
                  <w:rPr>
                    <w:noProof/>
                    <w:webHidden/>
                  </w:rPr>
                  <w:t>13</w:t>
                </w:r>
                <w:r>
                  <w:rPr>
                    <w:noProof/>
                    <w:webHidden/>
                  </w:rPr>
                  <w:fldChar w:fldCharType="end"/>
                </w:r>
              </w:hyperlink>
            </w:p>
            <w:p w14:paraId="31F23731" w14:textId="1B1E0DC5" w:rsidR="00933B60" w:rsidRDefault="00933B60">
              <w:pPr>
                <w:pStyle w:val="TOC1"/>
                <w:tabs>
                  <w:tab w:val="right" w:leader="dot" w:pos="10456"/>
                </w:tabs>
                <w:rPr>
                  <w:rFonts w:eastAsiaTheme="minorEastAsia"/>
                  <w:noProof/>
                  <w:lang w:eastAsia="en-GB"/>
                </w:rPr>
              </w:pPr>
              <w:hyperlink w:anchor="_Toc106322314" w:history="1">
                <w:r w:rsidRPr="00164630">
                  <w:rPr>
                    <w:rStyle w:val="Hyperlink"/>
                    <w:noProof/>
                  </w:rPr>
                  <w:t>Evaluation</w:t>
                </w:r>
                <w:r>
                  <w:rPr>
                    <w:noProof/>
                    <w:webHidden/>
                  </w:rPr>
                  <w:tab/>
                </w:r>
                <w:r>
                  <w:rPr>
                    <w:noProof/>
                    <w:webHidden/>
                  </w:rPr>
                  <w:fldChar w:fldCharType="begin"/>
                </w:r>
                <w:r>
                  <w:rPr>
                    <w:noProof/>
                    <w:webHidden/>
                  </w:rPr>
                  <w:instrText xml:space="preserve"> PAGEREF _Toc106322314 \h </w:instrText>
                </w:r>
                <w:r>
                  <w:rPr>
                    <w:noProof/>
                    <w:webHidden/>
                  </w:rPr>
                </w:r>
                <w:r>
                  <w:rPr>
                    <w:noProof/>
                    <w:webHidden/>
                  </w:rPr>
                  <w:fldChar w:fldCharType="separate"/>
                </w:r>
                <w:r>
                  <w:rPr>
                    <w:noProof/>
                    <w:webHidden/>
                  </w:rPr>
                  <w:t>14</w:t>
                </w:r>
                <w:r>
                  <w:rPr>
                    <w:noProof/>
                    <w:webHidden/>
                  </w:rPr>
                  <w:fldChar w:fldCharType="end"/>
                </w:r>
              </w:hyperlink>
            </w:p>
            <w:p w14:paraId="343C2D9D" w14:textId="3525199C" w:rsidR="00933B60" w:rsidRDefault="00933B60">
              <w:pPr>
                <w:pStyle w:val="TOC1"/>
                <w:tabs>
                  <w:tab w:val="right" w:leader="dot" w:pos="10456"/>
                </w:tabs>
                <w:rPr>
                  <w:rFonts w:eastAsiaTheme="minorEastAsia"/>
                  <w:noProof/>
                  <w:lang w:eastAsia="en-GB"/>
                </w:rPr>
              </w:pPr>
              <w:hyperlink w:anchor="_Toc106322315" w:history="1">
                <w:r w:rsidRPr="00164630">
                  <w:rPr>
                    <w:rStyle w:val="Hyperlink"/>
                    <w:noProof/>
                  </w:rPr>
                  <w:t>Conclusion</w:t>
                </w:r>
                <w:r>
                  <w:rPr>
                    <w:noProof/>
                    <w:webHidden/>
                  </w:rPr>
                  <w:tab/>
                </w:r>
                <w:r>
                  <w:rPr>
                    <w:noProof/>
                    <w:webHidden/>
                  </w:rPr>
                  <w:fldChar w:fldCharType="begin"/>
                </w:r>
                <w:r>
                  <w:rPr>
                    <w:noProof/>
                    <w:webHidden/>
                  </w:rPr>
                  <w:instrText xml:space="preserve"> PAGEREF _Toc106322315 \h </w:instrText>
                </w:r>
                <w:r>
                  <w:rPr>
                    <w:noProof/>
                    <w:webHidden/>
                  </w:rPr>
                </w:r>
                <w:r>
                  <w:rPr>
                    <w:noProof/>
                    <w:webHidden/>
                  </w:rPr>
                  <w:fldChar w:fldCharType="separate"/>
                </w:r>
                <w:r>
                  <w:rPr>
                    <w:noProof/>
                    <w:webHidden/>
                  </w:rPr>
                  <w:t>14</w:t>
                </w:r>
                <w:r>
                  <w:rPr>
                    <w:noProof/>
                    <w:webHidden/>
                  </w:rPr>
                  <w:fldChar w:fldCharType="end"/>
                </w:r>
              </w:hyperlink>
            </w:p>
            <w:p w14:paraId="03AEBF93" w14:textId="4A827FAD" w:rsidR="00933B60" w:rsidRDefault="00933B60">
              <w:pPr>
                <w:pStyle w:val="TOC1"/>
                <w:tabs>
                  <w:tab w:val="right" w:leader="dot" w:pos="10456"/>
                </w:tabs>
                <w:rPr>
                  <w:rFonts w:eastAsiaTheme="minorEastAsia"/>
                  <w:noProof/>
                  <w:lang w:eastAsia="en-GB"/>
                </w:rPr>
              </w:pPr>
              <w:hyperlink w:anchor="_Toc106322316" w:history="1">
                <w:r w:rsidRPr="00164630">
                  <w:rPr>
                    <w:rStyle w:val="Hyperlink"/>
                    <w:noProof/>
                  </w:rPr>
                  <w:t>References</w:t>
                </w:r>
                <w:r>
                  <w:rPr>
                    <w:noProof/>
                    <w:webHidden/>
                  </w:rPr>
                  <w:tab/>
                </w:r>
                <w:r>
                  <w:rPr>
                    <w:noProof/>
                    <w:webHidden/>
                  </w:rPr>
                  <w:fldChar w:fldCharType="begin"/>
                </w:r>
                <w:r>
                  <w:rPr>
                    <w:noProof/>
                    <w:webHidden/>
                  </w:rPr>
                  <w:instrText xml:space="preserve"> PAGEREF _Toc106322316 \h </w:instrText>
                </w:r>
                <w:r>
                  <w:rPr>
                    <w:noProof/>
                    <w:webHidden/>
                  </w:rPr>
                </w:r>
                <w:r>
                  <w:rPr>
                    <w:noProof/>
                    <w:webHidden/>
                  </w:rPr>
                  <w:fldChar w:fldCharType="separate"/>
                </w:r>
                <w:r>
                  <w:rPr>
                    <w:noProof/>
                    <w:webHidden/>
                  </w:rPr>
                  <w:t>15</w:t>
                </w:r>
                <w:r>
                  <w:rPr>
                    <w:noProof/>
                    <w:webHidden/>
                  </w:rPr>
                  <w:fldChar w:fldCharType="end"/>
                </w:r>
              </w:hyperlink>
            </w:p>
            <w:p w14:paraId="61F80E37" w14:textId="5E652C43" w:rsidR="00933B60" w:rsidRDefault="00933B60">
              <w:pPr>
                <w:pStyle w:val="TOC1"/>
                <w:tabs>
                  <w:tab w:val="right" w:leader="dot" w:pos="10456"/>
                </w:tabs>
                <w:rPr>
                  <w:rFonts w:eastAsiaTheme="minorEastAsia"/>
                  <w:noProof/>
                  <w:lang w:eastAsia="en-GB"/>
                </w:rPr>
              </w:pPr>
              <w:hyperlink w:anchor="_Toc106322317" w:history="1">
                <w:r w:rsidRPr="00164630">
                  <w:rPr>
                    <w:rStyle w:val="Hyperlink"/>
                    <w:noProof/>
                  </w:rPr>
                  <w:t>Appendix</w:t>
                </w:r>
                <w:r>
                  <w:rPr>
                    <w:noProof/>
                    <w:webHidden/>
                  </w:rPr>
                  <w:tab/>
                </w:r>
                <w:r>
                  <w:rPr>
                    <w:noProof/>
                    <w:webHidden/>
                  </w:rPr>
                  <w:fldChar w:fldCharType="begin"/>
                </w:r>
                <w:r>
                  <w:rPr>
                    <w:noProof/>
                    <w:webHidden/>
                  </w:rPr>
                  <w:instrText xml:space="preserve"> PAGEREF _Toc106322317 \h </w:instrText>
                </w:r>
                <w:r>
                  <w:rPr>
                    <w:noProof/>
                    <w:webHidden/>
                  </w:rPr>
                </w:r>
                <w:r>
                  <w:rPr>
                    <w:noProof/>
                    <w:webHidden/>
                  </w:rPr>
                  <w:fldChar w:fldCharType="separate"/>
                </w:r>
                <w:r>
                  <w:rPr>
                    <w:noProof/>
                    <w:webHidden/>
                  </w:rPr>
                  <w:t>17</w:t>
                </w:r>
                <w:r>
                  <w:rPr>
                    <w:noProof/>
                    <w:webHidden/>
                  </w:rPr>
                  <w:fldChar w:fldCharType="end"/>
                </w:r>
              </w:hyperlink>
            </w:p>
            <w:p w14:paraId="04464D71" w14:textId="66BD3401" w:rsidR="00933B60" w:rsidRDefault="00933B60">
              <w:pPr>
                <w:pStyle w:val="TOC2"/>
                <w:tabs>
                  <w:tab w:val="right" w:leader="dot" w:pos="10456"/>
                </w:tabs>
                <w:rPr>
                  <w:rFonts w:eastAsiaTheme="minorEastAsia"/>
                  <w:noProof/>
                  <w:lang w:eastAsia="en-GB"/>
                </w:rPr>
              </w:pPr>
              <w:hyperlink w:anchor="_Toc106322318" w:history="1">
                <w:r w:rsidRPr="00164630">
                  <w:rPr>
                    <w:rStyle w:val="Hyperlink"/>
                    <w:noProof/>
                  </w:rPr>
                  <w:t>Appendix A – Functional Analysis</w:t>
                </w:r>
                <w:r>
                  <w:rPr>
                    <w:noProof/>
                    <w:webHidden/>
                  </w:rPr>
                  <w:tab/>
                </w:r>
                <w:r>
                  <w:rPr>
                    <w:noProof/>
                    <w:webHidden/>
                  </w:rPr>
                  <w:fldChar w:fldCharType="begin"/>
                </w:r>
                <w:r>
                  <w:rPr>
                    <w:noProof/>
                    <w:webHidden/>
                  </w:rPr>
                  <w:instrText xml:space="preserve"> PAGEREF _Toc106322318 \h </w:instrText>
                </w:r>
                <w:r>
                  <w:rPr>
                    <w:noProof/>
                    <w:webHidden/>
                  </w:rPr>
                </w:r>
                <w:r>
                  <w:rPr>
                    <w:noProof/>
                    <w:webHidden/>
                  </w:rPr>
                  <w:fldChar w:fldCharType="separate"/>
                </w:r>
                <w:r>
                  <w:rPr>
                    <w:noProof/>
                    <w:webHidden/>
                  </w:rPr>
                  <w:t>17</w:t>
                </w:r>
                <w:r>
                  <w:rPr>
                    <w:noProof/>
                    <w:webHidden/>
                  </w:rPr>
                  <w:fldChar w:fldCharType="end"/>
                </w:r>
              </w:hyperlink>
            </w:p>
            <w:p w14:paraId="1815AC63" w14:textId="01F6F793" w:rsidR="00933B60" w:rsidRDefault="00933B60">
              <w:pPr>
                <w:pStyle w:val="TOC2"/>
                <w:tabs>
                  <w:tab w:val="right" w:leader="dot" w:pos="10456"/>
                </w:tabs>
                <w:rPr>
                  <w:rFonts w:eastAsiaTheme="minorEastAsia"/>
                  <w:noProof/>
                  <w:lang w:eastAsia="en-GB"/>
                </w:rPr>
              </w:pPr>
              <w:hyperlink w:anchor="_Toc106322319" w:history="1">
                <w:r w:rsidRPr="00164630">
                  <w:rPr>
                    <w:rStyle w:val="Hyperlink"/>
                    <w:noProof/>
                  </w:rPr>
                  <w:t>Appendix B – Process Failure Mode and Effect Analysis</w:t>
                </w:r>
                <w:r>
                  <w:rPr>
                    <w:noProof/>
                    <w:webHidden/>
                  </w:rPr>
                  <w:tab/>
                </w:r>
                <w:r>
                  <w:rPr>
                    <w:noProof/>
                    <w:webHidden/>
                  </w:rPr>
                  <w:fldChar w:fldCharType="begin"/>
                </w:r>
                <w:r>
                  <w:rPr>
                    <w:noProof/>
                    <w:webHidden/>
                  </w:rPr>
                  <w:instrText xml:space="preserve"> PAGEREF _Toc106322319 \h </w:instrText>
                </w:r>
                <w:r>
                  <w:rPr>
                    <w:noProof/>
                    <w:webHidden/>
                  </w:rPr>
                </w:r>
                <w:r>
                  <w:rPr>
                    <w:noProof/>
                    <w:webHidden/>
                  </w:rPr>
                  <w:fldChar w:fldCharType="separate"/>
                </w:r>
                <w:r>
                  <w:rPr>
                    <w:noProof/>
                    <w:webHidden/>
                  </w:rPr>
                  <w:t>18</w:t>
                </w:r>
                <w:r>
                  <w:rPr>
                    <w:noProof/>
                    <w:webHidden/>
                  </w:rPr>
                  <w:fldChar w:fldCharType="end"/>
                </w:r>
              </w:hyperlink>
            </w:p>
            <w:p w14:paraId="12831E9F" w14:textId="5EACA555" w:rsidR="00933B60" w:rsidRDefault="00933B60">
              <w:pPr>
                <w:pStyle w:val="TOC2"/>
                <w:tabs>
                  <w:tab w:val="right" w:leader="dot" w:pos="10456"/>
                </w:tabs>
                <w:rPr>
                  <w:rFonts w:eastAsiaTheme="minorEastAsia"/>
                  <w:noProof/>
                  <w:lang w:eastAsia="en-GB"/>
                </w:rPr>
              </w:pPr>
              <w:hyperlink w:anchor="_Toc106322320" w:history="1">
                <w:r w:rsidRPr="00164630">
                  <w:rPr>
                    <w:rStyle w:val="Hyperlink"/>
                    <w:noProof/>
                  </w:rPr>
                  <w:t>Appendix C – Quality Function Deployment</w:t>
                </w:r>
                <w:r>
                  <w:rPr>
                    <w:noProof/>
                    <w:webHidden/>
                  </w:rPr>
                  <w:tab/>
                </w:r>
                <w:r>
                  <w:rPr>
                    <w:noProof/>
                    <w:webHidden/>
                  </w:rPr>
                  <w:fldChar w:fldCharType="begin"/>
                </w:r>
                <w:r>
                  <w:rPr>
                    <w:noProof/>
                    <w:webHidden/>
                  </w:rPr>
                  <w:instrText xml:space="preserve"> PAGEREF _Toc106322320 \h </w:instrText>
                </w:r>
                <w:r>
                  <w:rPr>
                    <w:noProof/>
                    <w:webHidden/>
                  </w:rPr>
                </w:r>
                <w:r>
                  <w:rPr>
                    <w:noProof/>
                    <w:webHidden/>
                  </w:rPr>
                  <w:fldChar w:fldCharType="separate"/>
                </w:r>
                <w:r>
                  <w:rPr>
                    <w:noProof/>
                    <w:webHidden/>
                  </w:rPr>
                  <w:t>20</w:t>
                </w:r>
                <w:r>
                  <w:rPr>
                    <w:noProof/>
                    <w:webHidden/>
                  </w:rPr>
                  <w:fldChar w:fldCharType="end"/>
                </w:r>
              </w:hyperlink>
            </w:p>
            <w:p w14:paraId="4B3A6645" w14:textId="3AE48E6C" w:rsidR="00933B60" w:rsidRDefault="00933B60">
              <w:pPr>
                <w:pStyle w:val="TOC2"/>
                <w:tabs>
                  <w:tab w:val="right" w:leader="dot" w:pos="10456"/>
                </w:tabs>
                <w:rPr>
                  <w:rFonts w:eastAsiaTheme="minorEastAsia"/>
                  <w:noProof/>
                  <w:lang w:eastAsia="en-GB"/>
                </w:rPr>
              </w:pPr>
              <w:hyperlink w:anchor="_Toc106322321" w:history="1">
                <w:r w:rsidRPr="00164630">
                  <w:rPr>
                    <w:rStyle w:val="Hyperlink"/>
                    <w:noProof/>
                  </w:rPr>
                  <w:t>Appendix D – Universal Robots UR3 Cobot Technical Specification</w:t>
                </w:r>
                <w:r>
                  <w:rPr>
                    <w:noProof/>
                    <w:webHidden/>
                  </w:rPr>
                  <w:tab/>
                </w:r>
                <w:r>
                  <w:rPr>
                    <w:noProof/>
                    <w:webHidden/>
                  </w:rPr>
                  <w:fldChar w:fldCharType="begin"/>
                </w:r>
                <w:r>
                  <w:rPr>
                    <w:noProof/>
                    <w:webHidden/>
                  </w:rPr>
                  <w:instrText xml:space="preserve"> PAGEREF _Toc106322321 \h </w:instrText>
                </w:r>
                <w:r>
                  <w:rPr>
                    <w:noProof/>
                    <w:webHidden/>
                  </w:rPr>
                </w:r>
                <w:r>
                  <w:rPr>
                    <w:noProof/>
                    <w:webHidden/>
                  </w:rPr>
                  <w:fldChar w:fldCharType="separate"/>
                </w:r>
                <w:r>
                  <w:rPr>
                    <w:noProof/>
                    <w:webHidden/>
                  </w:rPr>
                  <w:t>21</w:t>
                </w:r>
                <w:r>
                  <w:rPr>
                    <w:noProof/>
                    <w:webHidden/>
                  </w:rPr>
                  <w:fldChar w:fldCharType="end"/>
                </w:r>
              </w:hyperlink>
            </w:p>
            <w:p w14:paraId="1A723ADD" w14:textId="5AF978EC" w:rsidR="00933B60" w:rsidRDefault="00933B60">
              <w:pPr>
                <w:pStyle w:val="TOC2"/>
                <w:tabs>
                  <w:tab w:val="right" w:leader="dot" w:pos="10456"/>
                </w:tabs>
                <w:rPr>
                  <w:rFonts w:eastAsiaTheme="minorEastAsia"/>
                  <w:noProof/>
                  <w:lang w:eastAsia="en-GB"/>
                </w:rPr>
              </w:pPr>
              <w:hyperlink w:anchor="_Toc106322322" w:history="1">
                <w:r w:rsidRPr="00164630">
                  <w:rPr>
                    <w:rStyle w:val="Hyperlink"/>
                    <w:noProof/>
                  </w:rPr>
                  <w:t>Appendix E – Functional Means Analysis</w:t>
                </w:r>
                <w:r>
                  <w:rPr>
                    <w:noProof/>
                    <w:webHidden/>
                  </w:rPr>
                  <w:tab/>
                </w:r>
                <w:r>
                  <w:rPr>
                    <w:noProof/>
                    <w:webHidden/>
                  </w:rPr>
                  <w:fldChar w:fldCharType="begin"/>
                </w:r>
                <w:r>
                  <w:rPr>
                    <w:noProof/>
                    <w:webHidden/>
                  </w:rPr>
                  <w:instrText xml:space="preserve"> PAGEREF _Toc106322322 \h </w:instrText>
                </w:r>
                <w:r>
                  <w:rPr>
                    <w:noProof/>
                    <w:webHidden/>
                  </w:rPr>
                </w:r>
                <w:r>
                  <w:rPr>
                    <w:noProof/>
                    <w:webHidden/>
                  </w:rPr>
                  <w:fldChar w:fldCharType="separate"/>
                </w:r>
                <w:r>
                  <w:rPr>
                    <w:noProof/>
                    <w:webHidden/>
                  </w:rPr>
                  <w:t>22</w:t>
                </w:r>
                <w:r>
                  <w:rPr>
                    <w:noProof/>
                    <w:webHidden/>
                  </w:rPr>
                  <w:fldChar w:fldCharType="end"/>
                </w:r>
              </w:hyperlink>
            </w:p>
            <w:p w14:paraId="2B48E2F0" w14:textId="2C029A44" w:rsidR="00933B60" w:rsidRDefault="00933B60">
              <w:pPr>
                <w:pStyle w:val="TOC2"/>
                <w:tabs>
                  <w:tab w:val="right" w:leader="dot" w:pos="10456"/>
                </w:tabs>
                <w:rPr>
                  <w:rFonts w:eastAsiaTheme="minorEastAsia"/>
                  <w:noProof/>
                  <w:lang w:eastAsia="en-GB"/>
                </w:rPr>
              </w:pPr>
              <w:hyperlink w:anchor="_Toc106322323" w:history="1">
                <w:r w:rsidRPr="00164630">
                  <w:rPr>
                    <w:rStyle w:val="Hyperlink"/>
                    <w:noProof/>
                  </w:rPr>
                  <w:t>Appendix F – Concept 1: Scoop</w:t>
                </w:r>
                <w:r>
                  <w:rPr>
                    <w:noProof/>
                    <w:webHidden/>
                  </w:rPr>
                  <w:tab/>
                </w:r>
                <w:r>
                  <w:rPr>
                    <w:noProof/>
                    <w:webHidden/>
                  </w:rPr>
                  <w:fldChar w:fldCharType="begin"/>
                </w:r>
                <w:r>
                  <w:rPr>
                    <w:noProof/>
                    <w:webHidden/>
                  </w:rPr>
                  <w:instrText xml:space="preserve"> PAGEREF _Toc106322323 \h </w:instrText>
                </w:r>
                <w:r>
                  <w:rPr>
                    <w:noProof/>
                    <w:webHidden/>
                  </w:rPr>
                </w:r>
                <w:r>
                  <w:rPr>
                    <w:noProof/>
                    <w:webHidden/>
                  </w:rPr>
                  <w:fldChar w:fldCharType="separate"/>
                </w:r>
                <w:r>
                  <w:rPr>
                    <w:noProof/>
                    <w:webHidden/>
                  </w:rPr>
                  <w:t>23</w:t>
                </w:r>
                <w:r>
                  <w:rPr>
                    <w:noProof/>
                    <w:webHidden/>
                  </w:rPr>
                  <w:fldChar w:fldCharType="end"/>
                </w:r>
              </w:hyperlink>
            </w:p>
            <w:p w14:paraId="2636E2F0" w14:textId="371E330E" w:rsidR="00933B60" w:rsidRDefault="00933B60">
              <w:pPr>
                <w:pStyle w:val="TOC2"/>
                <w:tabs>
                  <w:tab w:val="right" w:leader="dot" w:pos="10456"/>
                </w:tabs>
                <w:rPr>
                  <w:rFonts w:eastAsiaTheme="minorEastAsia"/>
                  <w:noProof/>
                  <w:lang w:eastAsia="en-GB"/>
                </w:rPr>
              </w:pPr>
              <w:hyperlink w:anchor="_Toc106322324" w:history="1">
                <w:r w:rsidRPr="00164630">
                  <w:rPr>
                    <w:rStyle w:val="Hyperlink"/>
                    <w:noProof/>
                  </w:rPr>
                  <w:t>Appendix G – Concept 2: Single Piece Gripper</w:t>
                </w:r>
                <w:r>
                  <w:rPr>
                    <w:noProof/>
                    <w:webHidden/>
                  </w:rPr>
                  <w:tab/>
                </w:r>
                <w:r>
                  <w:rPr>
                    <w:noProof/>
                    <w:webHidden/>
                  </w:rPr>
                  <w:fldChar w:fldCharType="begin"/>
                </w:r>
                <w:r>
                  <w:rPr>
                    <w:noProof/>
                    <w:webHidden/>
                  </w:rPr>
                  <w:instrText xml:space="preserve"> PAGEREF _Toc106322324 \h </w:instrText>
                </w:r>
                <w:r>
                  <w:rPr>
                    <w:noProof/>
                    <w:webHidden/>
                  </w:rPr>
                </w:r>
                <w:r>
                  <w:rPr>
                    <w:noProof/>
                    <w:webHidden/>
                  </w:rPr>
                  <w:fldChar w:fldCharType="separate"/>
                </w:r>
                <w:r>
                  <w:rPr>
                    <w:noProof/>
                    <w:webHidden/>
                  </w:rPr>
                  <w:t>24</w:t>
                </w:r>
                <w:r>
                  <w:rPr>
                    <w:noProof/>
                    <w:webHidden/>
                  </w:rPr>
                  <w:fldChar w:fldCharType="end"/>
                </w:r>
              </w:hyperlink>
            </w:p>
            <w:p w14:paraId="22ACCB2F" w14:textId="19BBF2A3" w:rsidR="00933B60" w:rsidRDefault="00933B60">
              <w:pPr>
                <w:pStyle w:val="TOC2"/>
                <w:tabs>
                  <w:tab w:val="right" w:leader="dot" w:pos="10456"/>
                </w:tabs>
                <w:rPr>
                  <w:rFonts w:eastAsiaTheme="minorEastAsia"/>
                  <w:noProof/>
                  <w:lang w:eastAsia="en-GB"/>
                </w:rPr>
              </w:pPr>
              <w:hyperlink w:anchor="_Toc106322325" w:history="1">
                <w:r w:rsidRPr="00164630">
                  <w:rPr>
                    <w:rStyle w:val="Hyperlink"/>
                    <w:noProof/>
                  </w:rPr>
                  <w:t>Appendix H – Concept 3: Locking Gripper</w:t>
                </w:r>
                <w:r>
                  <w:rPr>
                    <w:noProof/>
                    <w:webHidden/>
                  </w:rPr>
                  <w:tab/>
                </w:r>
                <w:r>
                  <w:rPr>
                    <w:noProof/>
                    <w:webHidden/>
                  </w:rPr>
                  <w:fldChar w:fldCharType="begin"/>
                </w:r>
                <w:r>
                  <w:rPr>
                    <w:noProof/>
                    <w:webHidden/>
                  </w:rPr>
                  <w:instrText xml:space="preserve"> PAGEREF _Toc106322325 \h </w:instrText>
                </w:r>
                <w:r>
                  <w:rPr>
                    <w:noProof/>
                    <w:webHidden/>
                  </w:rPr>
                </w:r>
                <w:r>
                  <w:rPr>
                    <w:noProof/>
                    <w:webHidden/>
                  </w:rPr>
                  <w:fldChar w:fldCharType="separate"/>
                </w:r>
                <w:r>
                  <w:rPr>
                    <w:noProof/>
                    <w:webHidden/>
                  </w:rPr>
                  <w:t>25</w:t>
                </w:r>
                <w:r>
                  <w:rPr>
                    <w:noProof/>
                    <w:webHidden/>
                  </w:rPr>
                  <w:fldChar w:fldCharType="end"/>
                </w:r>
              </w:hyperlink>
            </w:p>
            <w:p w14:paraId="59FB942D" w14:textId="08C50824" w:rsidR="00933B60" w:rsidRDefault="00933B60">
              <w:pPr>
                <w:pStyle w:val="TOC2"/>
                <w:tabs>
                  <w:tab w:val="right" w:leader="dot" w:pos="10456"/>
                </w:tabs>
                <w:rPr>
                  <w:rFonts w:eastAsiaTheme="minorEastAsia"/>
                  <w:noProof/>
                  <w:lang w:eastAsia="en-GB"/>
                </w:rPr>
              </w:pPr>
              <w:hyperlink w:anchor="_Toc106322326" w:history="1">
                <w:r w:rsidRPr="00164630">
                  <w:rPr>
                    <w:rStyle w:val="Hyperlink"/>
                    <w:noProof/>
                  </w:rPr>
                  <w:t>Appendix I – Design Failure Mode and Effect Analysis</w:t>
                </w:r>
                <w:r>
                  <w:rPr>
                    <w:noProof/>
                    <w:webHidden/>
                  </w:rPr>
                  <w:tab/>
                </w:r>
                <w:r>
                  <w:rPr>
                    <w:noProof/>
                    <w:webHidden/>
                  </w:rPr>
                  <w:fldChar w:fldCharType="begin"/>
                </w:r>
                <w:r>
                  <w:rPr>
                    <w:noProof/>
                    <w:webHidden/>
                  </w:rPr>
                  <w:instrText xml:space="preserve"> PAGEREF _Toc106322326 \h </w:instrText>
                </w:r>
                <w:r>
                  <w:rPr>
                    <w:noProof/>
                    <w:webHidden/>
                  </w:rPr>
                </w:r>
                <w:r>
                  <w:rPr>
                    <w:noProof/>
                    <w:webHidden/>
                  </w:rPr>
                  <w:fldChar w:fldCharType="separate"/>
                </w:r>
                <w:r>
                  <w:rPr>
                    <w:noProof/>
                    <w:webHidden/>
                  </w:rPr>
                  <w:t>26</w:t>
                </w:r>
                <w:r>
                  <w:rPr>
                    <w:noProof/>
                    <w:webHidden/>
                  </w:rPr>
                  <w:fldChar w:fldCharType="end"/>
                </w:r>
              </w:hyperlink>
            </w:p>
            <w:p w14:paraId="237074D7" w14:textId="750A0222" w:rsidR="00933B60" w:rsidRDefault="00933B60">
              <w:pPr>
                <w:pStyle w:val="TOC2"/>
                <w:tabs>
                  <w:tab w:val="right" w:leader="dot" w:pos="10456"/>
                </w:tabs>
                <w:rPr>
                  <w:rFonts w:eastAsiaTheme="minorEastAsia"/>
                  <w:noProof/>
                  <w:lang w:eastAsia="en-GB"/>
                </w:rPr>
              </w:pPr>
              <w:hyperlink w:anchor="_Toc106322327" w:history="1">
                <w:r w:rsidRPr="00164630">
                  <w:rPr>
                    <w:rStyle w:val="Hyperlink"/>
                    <w:noProof/>
                  </w:rPr>
                  <w:t>Appendix J – Stress Analysis: Fixed Jaw</w:t>
                </w:r>
                <w:r>
                  <w:rPr>
                    <w:noProof/>
                    <w:webHidden/>
                  </w:rPr>
                  <w:tab/>
                </w:r>
                <w:r>
                  <w:rPr>
                    <w:noProof/>
                    <w:webHidden/>
                  </w:rPr>
                  <w:fldChar w:fldCharType="begin"/>
                </w:r>
                <w:r>
                  <w:rPr>
                    <w:noProof/>
                    <w:webHidden/>
                  </w:rPr>
                  <w:instrText xml:space="preserve"> PAGEREF _Toc106322327 \h </w:instrText>
                </w:r>
                <w:r>
                  <w:rPr>
                    <w:noProof/>
                    <w:webHidden/>
                  </w:rPr>
                </w:r>
                <w:r>
                  <w:rPr>
                    <w:noProof/>
                    <w:webHidden/>
                  </w:rPr>
                  <w:fldChar w:fldCharType="separate"/>
                </w:r>
                <w:r>
                  <w:rPr>
                    <w:noProof/>
                    <w:webHidden/>
                  </w:rPr>
                  <w:t>27</w:t>
                </w:r>
                <w:r>
                  <w:rPr>
                    <w:noProof/>
                    <w:webHidden/>
                  </w:rPr>
                  <w:fldChar w:fldCharType="end"/>
                </w:r>
              </w:hyperlink>
            </w:p>
            <w:p w14:paraId="2C3F2490" w14:textId="37F68750" w:rsidR="00933B60" w:rsidRDefault="00933B60">
              <w:pPr>
                <w:pStyle w:val="TOC2"/>
                <w:tabs>
                  <w:tab w:val="right" w:leader="dot" w:pos="10456"/>
                </w:tabs>
                <w:rPr>
                  <w:rFonts w:eastAsiaTheme="minorEastAsia"/>
                  <w:noProof/>
                  <w:lang w:eastAsia="en-GB"/>
                </w:rPr>
              </w:pPr>
              <w:hyperlink w:anchor="_Toc106322328" w:history="1">
                <w:r w:rsidRPr="00164630">
                  <w:rPr>
                    <w:rStyle w:val="Hyperlink"/>
                    <w:noProof/>
                  </w:rPr>
                  <w:t>Appendix K – Stress Analysis: Moving Jaw</w:t>
                </w:r>
                <w:r>
                  <w:rPr>
                    <w:noProof/>
                    <w:webHidden/>
                  </w:rPr>
                  <w:tab/>
                </w:r>
                <w:r>
                  <w:rPr>
                    <w:noProof/>
                    <w:webHidden/>
                  </w:rPr>
                  <w:fldChar w:fldCharType="begin"/>
                </w:r>
                <w:r>
                  <w:rPr>
                    <w:noProof/>
                    <w:webHidden/>
                  </w:rPr>
                  <w:instrText xml:space="preserve"> PAGEREF _Toc106322328 \h </w:instrText>
                </w:r>
                <w:r>
                  <w:rPr>
                    <w:noProof/>
                    <w:webHidden/>
                  </w:rPr>
                </w:r>
                <w:r>
                  <w:rPr>
                    <w:noProof/>
                    <w:webHidden/>
                  </w:rPr>
                  <w:fldChar w:fldCharType="separate"/>
                </w:r>
                <w:r>
                  <w:rPr>
                    <w:noProof/>
                    <w:webHidden/>
                  </w:rPr>
                  <w:t>28</w:t>
                </w:r>
                <w:r>
                  <w:rPr>
                    <w:noProof/>
                    <w:webHidden/>
                  </w:rPr>
                  <w:fldChar w:fldCharType="end"/>
                </w:r>
              </w:hyperlink>
            </w:p>
            <w:p w14:paraId="0D6A7498" w14:textId="3E0D9074" w:rsidR="00933B60" w:rsidRDefault="00933B60">
              <w:pPr>
                <w:pStyle w:val="TOC2"/>
                <w:tabs>
                  <w:tab w:val="right" w:leader="dot" w:pos="10456"/>
                </w:tabs>
                <w:rPr>
                  <w:rFonts w:eastAsiaTheme="minorEastAsia"/>
                  <w:noProof/>
                  <w:lang w:eastAsia="en-GB"/>
                </w:rPr>
              </w:pPr>
              <w:hyperlink w:anchor="_Toc106322329" w:history="1">
                <w:r w:rsidRPr="00164630">
                  <w:rPr>
                    <w:rStyle w:val="Hyperlink"/>
                    <w:noProof/>
                  </w:rPr>
                  <w:t>Appendix L – Final Design</w:t>
                </w:r>
                <w:r>
                  <w:rPr>
                    <w:noProof/>
                    <w:webHidden/>
                  </w:rPr>
                  <w:tab/>
                </w:r>
                <w:r>
                  <w:rPr>
                    <w:noProof/>
                    <w:webHidden/>
                  </w:rPr>
                  <w:fldChar w:fldCharType="begin"/>
                </w:r>
                <w:r>
                  <w:rPr>
                    <w:noProof/>
                    <w:webHidden/>
                  </w:rPr>
                  <w:instrText xml:space="preserve"> PAGEREF _Toc106322329 \h </w:instrText>
                </w:r>
                <w:r>
                  <w:rPr>
                    <w:noProof/>
                    <w:webHidden/>
                  </w:rPr>
                </w:r>
                <w:r>
                  <w:rPr>
                    <w:noProof/>
                    <w:webHidden/>
                  </w:rPr>
                  <w:fldChar w:fldCharType="separate"/>
                </w:r>
                <w:r>
                  <w:rPr>
                    <w:noProof/>
                    <w:webHidden/>
                  </w:rPr>
                  <w:t>29</w:t>
                </w:r>
                <w:r>
                  <w:rPr>
                    <w:noProof/>
                    <w:webHidden/>
                  </w:rPr>
                  <w:fldChar w:fldCharType="end"/>
                </w:r>
              </w:hyperlink>
            </w:p>
            <w:p w14:paraId="2EA6EBA4" w14:textId="48079B3F" w:rsidR="00452A15" w:rsidRDefault="00452A15">
              <w:r>
                <w:rPr>
                  <w:b/>
                  <w:bCs/>
                  <w:noProof/>
                </w:rPr>
                <w:fldChar w:fldCharType="end"/>
              </w:r>
            </w:p>
          </w:sdtContent>
        </w:sdt>
        <w:p w14:paraId="2ABDFC82" w14:textId="77777777" w:rsidR="009412C0" w:rsidRDefault="00452A15" w:rsidP="00C84965">
          <w:pPr>
            <w:pStyle w:val="Heading1"/>
          </w:pPr>
          <w:bookmarkStart w:id="0" w:name="_Toc106322294"/>
          <w:r>
            <w:lastRenderedPageBreak/>
            <w:t>Introduction</w:t>
          </w:r>
          <w:bookmarkEnd w:id="0"/>
        </w:p>
        <w:p w14:paraId="69ED6353" w14:textId="6FCF701F" w:rsidR="00A15086" w:rsidRDefault="0098735D" w:rsidP="00C84965">
          <w:r>
            <w:t xml:space="preserve">The purpose of this report is to describe and explain the methods used when designing a new </w:t>
          </w:r>
          <w:r w:rsidR="00B67498">
            <w:t>end-effector</w:t>
          </w:r>
          <w:r>
            <w:t xml:space="preserve"> for a </w:t>
          </w:r>
          <w:proofErr w:type="spellStart"/>
          <w:r>
            <w:t>cobot</w:t>
          </w:r>
          <w:proofErr w:type="spellEnd"/>
          <w:r>
            <w:t xml:space="preserve"> (collaborative robot). This new cobot </w:t>
          </w:r>
          <w:proofErr w:type="gramStart"/>
          <w:r>
            <w:t>is intended</w:t>
          </w:r>
          <w:proofErr w:type="gramEnd"/>
          <w:r>
            <w:t xml:space="preserve"> to be used alongside the Festo cyber physical production system. </w:t>
          </w:r>
        </w:p>
        <w:p w14:paraId="2A3C3D13" w14:textId="580983E4" w:rsidR="0098735D" w:rsidRDefault="00256B71" w:rsidP="00C84965">
          <w:r>
            <w:t xml:space="preserve">This report aims to show the design methods that </w:t>
          </w:r>
          <w:proofErr w:type="gramStart"/>
          <w:r>
            <w:t>were used</w:t>
          </w:r>
          <w:proofErr w:type="gramEnd"/>
          <w:r>
            <w:t xml:space="preserve">. This includes tools or decisions that </w:t>
          </w:r>
          <w:proofErr w:type="gramStart"/>
          <w:r>
            <w:t>were made</w:t>
          </w:r>
          <w:proofErr w:type="gramEnd"/>
          <w:r>
            <w:t xml:space="preserve"> using relevant sources. The report will analyse the processes currently in use and suggest processes or equipment that can solve the problem set out in the brief. To support these changes, </w:t>
          </w:r>
          <w:r w:rsidR="005666CB">
            <w:t>digital</w:t>
          </w:r>
          <w:r>
            <w:t xml:space="preserve"> tools will </w:t>
          </w:r>
          <w:proofErr w:type="gramStart"/>
          <w:r>
            <w:t>be used</w:t>
          </w:r>
          <w:proofErr w:type="gramEnd"/>
          <w:r>
            <w:t xml:space="preserve">, establishing limitations and manufacturing processes to be used to manufacture any physical parts that are developed as a result of this task. </w:t>
          </w:r>
          <w:r w:rsidR="0073424D">
            <w:t>The lifecycle of this product w</w:t>
          </w:r>
          <w:r w:rsidR="005666CB">
            <w:t>ill encompass</w:t>
          </w:r>
          <w:r w:rsidR="0073424D">
            <w:t xml:space="preserve"> the design, manufacture and disposal of the product at the end of its useful life.</w:t>
          </w:r>
        </w:p>
        <w:p w14:paraId="75192029" w14:textId="6A20085A" w:rsidR="009412C0" w:rsidRPr="009412C0" w:rsidRDefault="003D2297" w:rsidP="00C84965"/>
      </w:sdtContent>
    </w:sdt>
    <w:p w14:paraId="293851B2" w14:textId="78FBE4E6" w:rsidR="00452A15" w:rsidRDefault="00452A15" w:rsidP="000F26C1">
      <w:pPr>
        <w:pStyle w:val="Heading2"/>
      </w:pPr>
      <w:bookmarkStart w:id="1" w:name="_Toc106322295"/>
      <w:r>
        <w:t>The problem</w:t>
      </w:r>
      <w:bookmarkEnd w:id="1"/>
    </w:p>
    <w:p w14:paraId="3B016E0E" w14:textId="364C7B16" w:rsidR="00452A15" w:rsidRDefault="008108AC" w:rsidP="00C84965">
      <w:r>
        <w:t>The Festo cyber physical production system assembles a mobile phone</w:t>
      </w:r>
      <w:r w:rsidR="007A418A">
        <w:t xml:space="preserve"> (also known as the device)</w:t>
      </w:r>
      <w:r>
        <w:t xml:space="preserve"> using a predetermined selection of parts. At the end of the assembly process, the mobile phone </w:t>
      </w:r>
      <w:proofErr w:type="gramStart"/>
      <w:r>
        <w:t>is ejected</w:t>
      </w:r>
      <w:proofErr w:type="gramEnd"/>
      <w:r>
        <w:t xml:space="preserve"> onto a chute which can hold a maximum of four devices before the system acknowledges the chute is full and does not eject any more devices.</w:t>
      </w:r>
    </w:p>
    <w:p w14:paraId="3229303C" w14:textId="5E90AD12" w:rsidR="00D8699C" w:rsidRDefault="008108AC" w:rsidP="00C84965">
      <w:r>
        <w:t xml:space="preserve">To alleviate this issue, a cobot </w:t>
      </w:r>
      <w:proofErr w:type="gramStart"/>
      <w:r>
        <w:t>was introduced</w:t>
      </w:r>
      <w:proofErr w:type="gramEnd"/>
      <w:r>
        <w:t xml:space="preserve"> to move the </w:t>
      </w:r>
      <w:r w:rsidR="00E52A6D">
        <w:t>devices</w:t>
      </w:r>
      <w:r>
        <w:t xml:space="preserve"> from the chute and onto an autonomous guided vehicle (AGV). </w:t>
      </w:r>
      <w:r w:rsidR="00E52A6D">
        <w:t>A n</w:t>
      </w:r>
      <w:r w:rsidR="004F3386">
        <w:t xml:space="preserve">ew </w:t>
      </w:r>
      <w:r w:rsidR="00B67498">
        <w:t>end-effector</w:t>
      </w:r>
      <w:r w:rsidR="002500D3">
        <w:t xml:space="preserve"> </w:t>
      </w:r>
      <w:proofErr w:type="gramStart"/>
      <w:r w:rsidR="002500D3">
        <w:t>wa</w:t>
      </w:r>
      <w:r w:rsidR="004F3386">
        <w:t>s required</w:t>
      </w:r>
      <w:proofErr w:type="gramEnd"/>
      <w:r w:rsidR="004F3386">
        <w:t xml:space="preserve"> to lift, transport and release the mobile </w:t>
      </w:r>
      <w:r w:rsidR="00F66C96">
        <w:t xml:space="preserve">phone </w:t>
      </w:r>
      <w:r w:rsidR="004F3386">
        <w:t>into the correct position and orientation onto the AGV.</w:t>
      </w:r>
    </w:p>
    <w:p w14:paraId="083B43E0" w14:textId="1285FF6C" w:rsidR="000E44C2" w:rsidRDefault="00B91D52" w:rsidP="00C84965">
      <w:r>
        <w:t xml:space="preserve">An issue </w:t>
      </w:r>
      <w:proofErr w:type="gramStart"/>
      <w:r>
        <w:t>was found</w:t>
      </w:r>
      <w:proofErr w:type="gramEnd"/>
      <w:r>
        <w:t xml:space="preserve"> where some of the mobile phone cases </w:t>
      </w:r>
      <w:r w:rsidR="008D1C05">
        <w:t>were</w:t>
      </w:r>
      <w:r>
        <w:t xml:space="preserve"> not secured fully, meaning that some cases </w:t>
      </w:r>
      <w:r w:rsidR="008D1C05">
        <w:t xml:space="preserve">would </w:t>
      </w:r>
      <w:r>
        <w:t>detach from each other. This ha</w:t>
      </w:r>
      <w:r w:rsidR="008D1C05">
        <w:t>d</w:t>
      </w:r>
      <w:r>
        <w:t xml:space="preserve"> the potential for </w:t>
      </w:r>
      <w:r w:rsidR="00150292">
        <w:t>part</w:t>
      </w:r>
      <w:r w:rsidR="00D8699C">
        <w:t>s</w:t>
      </w:r>
      <w:r w:rsidR="00150292">
        <w:t xml:space="preserve"> of the </w:t>
      </w:r>
      <w:r w:rsidR="00116D7E">
        <w:t>device</w:t>
      </w:r>
      <w:r w:rsidR="00150292">
        <w:t xml:space="preserve"> to become damaged as it </w:t>
      </w:r>
      <w:proofErr w:type="gramStart"/>
      <w:r w:rsidR="00150292">
        <w:t>is dropped</w:t>
      </w:r>
      <w:proofErr w:type="gramEnd"/>
      <w:r w:rsidR="00150292">
        <w:t xml:space="preserve"> from height. </w:t>
      </w:r>
      <w:r w:rsidR="00A046B5">
        <w:t xml:space="preserve">Therefore, the solution </w:t>
      </w:r>
      <w:r w:rsidR="008D1C05">
        <w:t>had to</w:t>
      </w:r>
      <w:r w:rsidR="00A046B5">
        <w:t xml:space="preserve"> factor failure modes in both the process and the solution itself, taking precautions in the design and operating procedure to minimise occurrence and the severity of potential failure mode</w:t>
      </w:r>
      <w:r w:rsidR="00116D7E">
        <w:t>s</w:t>
      </w:r>
      <w:r w:rsidR="00A046B5">
        <w:t xml:space="preserve">. </w:t>
      </w:r>
    </w:p>
    <w:p w14:paraId="1AFF67DC" w14:textId="77777777" w:rsidR="00452A15" w:rsidRPr="00452A15" w:rsidRDefault="00452A15" w:rsidP="007525EA"/>
    <w:p w14:paraId="25294B5D" w14:textId="77777777" w:rsidR="007525EA" w:rsidRDefault="007525EA" w:rsidP="007525EA"/>
    <w:p w14:paraId="072B513B" w14:textId="77777777" w:rsidR="007525EA" w:rsidRDefault="007525EA" w:rsidP="007525EA"/>
    <w:p w14:paraId="2F62966A" w14:textId="77777777" w:rsidR="007525EA" w:rsidRDefault="007525EA" w:rsidP="007525EA"/>
    <w:p w14:paraId="1B344C93" w14:textId="77777777" w:rsidR="007525EA" w:rsidRDefault="007525EA" w:rsidP="007525EA"/>
    <w:p w14:paraId="4A8847ED" w14:textId="77777777" w:rsidR="007525EA" w:rsidRDefault="007525EA" w:rsidP="007525EA"/>
    <w:p w14:paraId="4662752F" w14:textId="77777777" w:rsidR="007525EA" w:rsidRDefault="007525EA" w:rsidP="007525EA"/>
    <w:p w14:paraId="23F093AF" w14:textId="5AF07001" w:rsidR="007525EA" w:rsidRDefault="007525EA" w:rsidP="007525EA"/>
    <w:p w14:paraId="5505C269" w14:textId="3D3E6DE3" w:rsidR="007525EA" w:rsidRDefault="007525EA" w:rsidP="007525EA"/>
    <w:p w14:paraId="1F0A83E5" w14:textId="7172A747" w:rsidR="007525EA" w:rsidRDefault="007525EA" w:rsidP="007525EA"/>
    <w:p w14:paraId="56884CBF" w14:textId="45F52243" w:rsidR="007525EA" w:rsidRDefault="007525EA" w:rsidP="007525EA"/>
    <w:p w14:paraId="68304D3D" w14:textId="20100264" w:rsidR="007525EA" w:rsidRDefault="007525EA" w:rsidP="007525EA"/>
    <w:p w14:paraId="21387904" w14:textId="77777777" w:rsidR="007525EA" w:rsidRDefault="007525EA" w:rsidP="007525EA"/>
    <w:p w14:paraId="40BA092C" w14:textId="77777777" w:rsidR="007525EA" w:rsidRDefault="007525EA" w:rsidP="007525EA"/>
    <w:p w14:paraId="339C26A3" w14:textId="77777777" w:rsidR="007525EA" w:rsidRDefault="007525EA" w:rsidP="007525EA"/>
    <w:p w14:paraId="048019E0" w14:textId="08831C1A" w:rsidR="00466E68" w:rsidRDefault="00B27111" w:rsidP="008D1C05">
      <w:pPr>
        <w:pStyle w:val="Heading1"/>
      </w:pPr>
      <w:bookmarkStart w:id="2" w:name="_Toc106322296"/>
      <w:r>
        <w:t>Requirements</w:t>
      </w:r>
      <w:bookmarkEnd w:id="2"/>
    </w:p>
    <w:p w14:paraId="08EFC9F5" w14:textId="402BA6CF" w:rsidR="00B27111" w:rsidRDefault="00DC5FFE" w:rsidP="00B27111">
      <w:r>
        <w:t xml:space="preserve">The client has specified </w:t>
      </w:r>
      <w:proofErr w:type="gramStart"/>
      <w:r>
        <w:t>some</w:t>
      </w:r>
      <w:proofErr w:type="gramEnd"/>
      <w:r>
        <w:t xml:space="preserve"> requirements which the final outcome must comply. This includes the following</w:t>
      </w:r>
      <w:r w:rsidR="008D1C05">
        <w:t>:</w:t>
      </w:r>
    </w:p>
    <w:p w14:paraId="58B61A7E" w14:textId="287E4C16" w:rsidR="00DC5FFE" w:rsidRDefault="00DC5FFE" w:rsidP="00523A83">
      <w:pPr>
        <w:pStyle w:val="ListParagraph"/>
        <w:numPr>
          <w:ilvl w:val="0"/>
          <w:numId w:val="5"/>
        </w:numPr>
        <w:spacing w:line="240" w:lineRule="auto"/>
      </w:pPr>
      <w:r w:rsidRPr="00A7284A">
        <w:rPr>
          <w:i/>
          <w:iCs/>
        </w:rPr>
        <w:t>“The final design should be appropriate for high-volume manufacturing.”</w:t>
      </w:r>
      <w:r w:rsidR="00A7284A">
        <w:t xml:space="preserve"> This means the design of the outcome should have feature that allow it to </w:t>
      </w:r>
      <w:proofErr w:type="gramStart"/>
      <w:r w:rsidR="00A7284A">
        <w:t>be produced</w:t>
      </w:r>
      <w:proofErr w:type="gramEnd"/>
      <w:r w:rsidR="00A7284A">
        <w:t xml:space="preserve"> easily and economically using high-volume or mass production methods.</w:t>
      </w:r>
    </w:p>
    <w:p w14:paraId="3295AC66" w14:textId="77777777" w:rsidR="00DC5FFE" w:rsidRDefault="00DC5FFE" w:rsidP="00523A83">
      <w:pPr>
        <w:pStyle w:val="ListParagraph"/>
        <w:spacing w:line="240" w:lineRule="auto"/>
        <w:ind w:left="360"/>
      </w:pPr>
    </w:p>
    <w:p w14:paraId="27AAD78C" w14:textId="008E831D" w:rsidR="00DC5FFE" w:rsidRDefault="00DC5FFE" w:rsidP="00523A83">
      <w:pPr>
        <w:pStyle w:val="ListParagraph"/>
        <w:numPr>
          <w:ilvl w:val="0"/>
          <w:numId w:val="5"/>
        </w:numPr>
        <w:spacing w:line="240" w:lineRule="auto"/>
      </w:pPr>
      <w:r w:rsidRPr="001624D4">
        <w:rPr>
          <w:i/>
          <w:iCs/>
        </w:rPr>
        <w:t>“The gripper should be mechanically actuated.”</w:t>
      </w:r>
      <w:r w:rsidR="00A7284A">
        <w:t xml:space="preserve"> The final outcome should use </w:t>
      </w:r>
      <w:proofErr w:type="gramStart"/>
      <w:r w:rsidR="00A7284A">
        <w:t>some</w:t>
      </w:r>
      <w:proofErr w:type="gramEnd"/>
      <w:r w:rsidR="00A7284A">
        <w:t xml:space="preserve"> form of mechanism to hold the mobile phone whilst it is being transported. </w:t>
      </w:r>
      <w:r w:rsidR="001624D4">
        <w:t>It cannot rely solely on other work-holding techniques like vacuum due to the issue with the mobile phones described above.</w:t>
      </w:r>
    </w:p>
    <w:p w14:paraId="33643DFD" w14:textId="77777777" w:rsidR="00DC5FFE" w:rsidRDefault="00DC5FFE" w:rsidP="00523A83">
      <w:pPr>
        <w:pStyle w:val="ListParagraph"/>
        <w:spacing w:line="240" w:lineRule="auto"/>
        <w:ind w:left="360"/>
      </w:pPr>
    </w:p>
    <w:p w14:paraId="4A74E208" w14:textId="7C034546" w:rsidR="00DC5FFE" w:rsidRDefault="00DC5FFE" w:rsidP="00523A83">
      <w:pPr>
        <w:pStyle w:val="ListParagraph"/>
        <w:numPr>
          <w:ilvl w:val="0"/>
          <w:numId w:val="5"/>
        </w:numPr>
        <w:spacing w:line="240" w:lineRule="auto"/>
      </w:pPr>
      <w:r>
        <w:t>“The design should be sufficiently robust to withstand sustained use within a production environment.”</w:t>
      </w:r>
      <w:r w:rsidR="000952D6">
        <w:t xml:space="preserve"> The final outcome must be able to withstand standard forces of operation without failing or degrading substantially. Similarl</w:t>
      </w:r>
      <w:r w:rsidR="00615426">
        <w:t xml:space="preserve">y, this product must be used repetitively with varying loads at </w:t>
      </w:r>
      <w:proofErr w:type="gramStart"/>
      <w:r w:rsidR="00615426">
        <w:t>different times</w:t>
      </w:r>
      <w:proofErr w:type="gramEnd"/>
      <w:r w:rsidR="00615426">
        <w:t xml:space="preserve"> without substantial degradation of properties. </w:t>
      </w:r>
    </w:p>
    <w:p w14:paraId="439D1B96" w14:textId="782E2CCA" w:rsidR="008D1C05" w:rsidRDefault="008D1C05" w:rsidP="00EC39FA">
      <w:r>
        <w:t>T</w:t>
      </w:r>
      <w:r w:rsidR="00EC39FA">
        <w:t xml:space="preserve">here </w:t>
      </w:r>
      <w:r w:rsidR="00116D7E">
        <w:t xml:space="preserve">were </w:t>
      </w:r>
      <w:proofErr w:type="gramStart"/>
      <w:r w:rsidR="00116D7E">
        <w:t>a</w:t>
      </w:r>
      <w:r w:rsidR="00EC39FA">
        <w:t xml:space="preserve"> number of</w:t>
      </w:r>
      <w:proofErr w:type="gramEnd"/>
      <w:r w:rsidR="00EC39FA">
        <w:t xml:space="preserve"> additional requirements described in the brief. </w:t>
      </w:r>
      <w:r w:rsidR="00116D7E">
        <w:t>T</w:t>
      </w:r>
      <w:r w:rsidR="00EC39FA">
        <w:t xml:space="preserve">hese </w:t>
      </w:r>
      <w:r w:rsidR="006F54F5">
        <w:t xml:space="preserve">requirements </w:t>
      </w:r>
      <w:proofErr w:type="gramStart"/>
      <w:r w:rsidR="006F54F5">
        <w:t>are expected</w:t>
      </w:r>
      <w:proofErr w:type="gramEnd"/>
      <w:r w:rsidR="006F54F5">
        <w:t xml:space="preserve"> by the client and not </w:t>
      </w:r>
      <w:r w:rsidR="0005648B">
        <w:t>directly stipulated</w:t>
      </w:r>
      <w:r w:rsidR="006F54F5">
        <w:t xml:space="preserve">. </w:t>
      </w:r>
      <w:r w:rsidR="0005648B">
        <w:t>F</w:t>
      </w:r>
      <w:r w:rsidR="006F54F5">
        <w:t>or this reason, they</w:t>
      </w:r>
      <w:r w:rsidR="00116D7E">
        <w:t xml:space="preserve"> had to be</w:t>
      </w:r>
      <w:r w:rsidR="006F54F5">
        <w:t xml:space="preserve"> </w:t>
      </w:r>
      <w:proofErr w:type="spellStart"/>
      <w:r w:rsidR="006F54F5">
        <w:t>be</w:t>
      </w:r>
      <w:proofErr w:type="spellEnd"/>
      <w:r w:rsidR="006F54F5">
        <w:t xml:space="preserve"> recorded</w:t>
      </w:r>
      <w:proofErr w:type="gramStart"/>
      <w:r w:rsidR="006F54F5">
        <w:t>.</w:t>
      </w:r>
      <w:r w:rsidR="0005648B">
        <w:t xml:space="preserve">  </w:t>
      </w:r>
      <w:proofErr w:type="gramEnd"/>
      <w:r w:rsidR="0005648B">
        <w:t xml:space="preserve">A </w:t>
      </w:r>
      <w:r w:rsidR="007E5343">
        <w:t>functional analysis</w:t>
      </w:r>
      <w:r w:rsidR="0005648B">
        <w:t xml:space="preserve"> </w:t>
      </w:r>
      <w:proofErr w:type="gramStart"/>
      <w:r w:rsidR="0005648B">
        <w:t>was used</w:t>
      </w:r>
      <w:proofErr w:type="gramEnd"/>
      <w:r w:rsidR="007E5343">
        <w:t xml:space="preserve"> as specified by Burge (2021).</w:t>
      </w:r>
      <w:r w:rsidR="00CD5733">
        <w:t xml:space="preserve"> A functional analysis </w:t>
      </w:r>
      <w:proofErr w:type="gramStart"/>
      <w:r w:rsidR="00CD5733">
        <w:t>is used</w:t>
      </w:r>
      <w:proofErr w:type="gramEnd"/>
      <w:r w:rsidR="00A82FE7">
        <w:t xml:space="preserve"> to simplify the function of a system and identify necessary features</w:t>
      </w:r>
      <w:sdt>
        <w:sdtPr>
          <w:id w:val="112786791"/>
          <w:citation/>
        </w:sdtPr>
        <w:sdtEndPr/>
        <w:sdtContent>
          <w:r w:rsidR="00A82FE7">
            <w:fldChar w:fldCharType="begin"/>
          </w:r>
          <w:r w:rsidR="00196DEB">
            <w:instrText xml:space="preserve">CITATION Bur21 \l 2057 </w:instrText>
          </w:r>
          <w:r w:rsidR="00A82FE7">
            <w:fldChar w:fldCharType="separate"/>
          </w:r>
          <w:r w:rsidR="00A360D4">
            <w:rPr>
              <w:noProof/>
            </w:rPr>
            <w:t xml:space="preserve"> </w:t>
          </w:r>
          <w:r w:rsidR="00A360D4" w:rsidRPr="00A360D4">
            <w:rPr>
              <w:noProof/>
            </w:rPr>
            <w:t>(Burge, 2021)</w:t>
          </w:r>
          <w:r w:rsidR="00A82FE7">
            <w:fldChar w:fldCharType="end"/>
          </w:r>
        </w:sdtContent>
      </w:sdt>
      <w:r w:rsidR="00A82FE7">
        <w:t xml:space="preserve">. </w:t>
      </w:r>
      <w:r w:rsidR="00261907">
        <w:t xml:space="preserve">The functional analysis </w:t>
      </w:r>
      <w:r w:rsidR="006B41FE">
        <w:t xml:space="preserve">diagram </w:t>
      </w:r>
      <w:r w:rsidR="00261907">
        <w:t xml:space="preserve">can </w:t>
      </w:r>
      <w:proofErr w:type="gramStart"/>
      <w:r w:rsidR="00261907">
        <w:t>be found</w:t>
      </w:r>
      <w:proofErr w:type="gramEnd"/>
      <w:r w:rsidR="00261907">
        <w:t xml:space="preserve"> in Appendix A. </w:t>
      </w:r>
      <w:r w:rsidR="003337AD">
        <w:t>These additional requirements are</w:t>
      </w:r>
      <w:r>
        <w:t>:</w:t>
      </w:r>
    </w:p>
    <w:p w14:paraId="7C7C11C4" w14:textId="1B30F2AA" w:rsidR="003337AD" w:rsidRDefault="003337AD" w:rsidP="00116D7E">
      <w:pPr>
        <w:pStyle w:val="ListParagraph"/>
        <w:numPr>
          <w:ilvl w:val="0"/>
          <w:numId w:val="6"/>
        </w:numPr>
        <w:spacing w:line="240" w:lineRule="auto"/>
      </w:pPr>
      <w:r>
        <w:t xml:space="preserve">The </w:t>
      </w:r>
      <w:r w:rsidR="00B67498">
        <w:t>end-effector</w:t>
      </w:r>
      <w:r>
        <w:t xml:space="preserve"> must be able to support the weight of the mobile phone throughout the whole operation.</w:t>
      </w:r>
    </w:p>
    <w:p w14:paraId="07389EBF" w14:textId="77777777" w:rsidR="003337AD" w:rsidRDefault="003337AD" w:rsidP="00116D7E">
      <w:pPr>
        <w:pStyle w:val="ListParagraph"/>
        <w:spacing w:line="240" w:lineRule="auto"/>
        <w:ind w:left="360"/>
      </w:pPr>
    </w:p>
    <w:p w14:paraId="5D09EA79" w14:textId="2D442443" w:rsidR="003337AD" w:rsidRDefault="003337AD" w:rsidP="00116D7E">
      <w:pPr>
        <w:pStyle w:val="ListParagraph"/>
        <w:numPr>
          <w:ilvl w:val="0"/>
          <w:numId w:val="6"/>
        </w:numPr>
        <w:spacing w:line="240" w:lineRule="auto"/>
      </w:pPr>
      <w:r>
        <w:lastRenderedPageBreak/>
        <w:t xml:space="preserve">The </w:t>
      </w:r>
      <w:r w:rsidR="00B67498">
        <w:t>end-effector</w:t>
      </w:r>
      <w:r>
        <w:t xml:space="preserve"> must allow the cobot to place the device in the correct position and orientation without impeding its performance. </w:t>
      </w:r>
    </w:p>
    <w:p w14:paraId="290D8814" w14:textId="77777777" w:rsidR="00CA76DE" w:rsidRDefault="00CA76DE" w:rsidP="00116D7E">
      <w:pPr>
        <w:pStyle w:val="ListParagraph"/>
        <w:spacing w:line="240" w:lineRule="auto"/>
      </w:pPr>
    </w:p>
    <w:p w14:paraId="6EEA2EAD" w14:textId="0C599982" w:rsidR="00CA76DE" w:rsidRDefault="00CA76DE" w:rsidP="00116D7E">
      <w:pPr>
        <w:pStyle w:val="ListParagraph"/>
        <w:numPr>
          <w:ilvl w:val="0"/>
          <w:numId w:val="6"/>
        </w:numPr>
        <w:spacing w:line="240" w:lineRule="auto"/>
      </w:pPr>
      <w:r>
        <w:t xml:space="preserve">The combined mass of the mobile phone and the </w:t>
      </w:r>
      <w:r w:rsidR="00B67498">
        <w:t>end-effector</w:t>
      </w:r>
      <w:r>
        <w:t xml:space="preserve"> must not exceed the Safe Working Load (SWL) of the cobot itself.</w:t>
      </w:r>
    </w:p>
    <w:p w14:paraId="3EE8A6D4" w14:textId="77777777" w:rsidR="009F6339" w:rsidRDefault="009F6339" w:rsidP="00116D7E">
      <w:pPr>
        <w:pStyle w:val="ListParagraph"/>
        <w:spacing w:line="240" w:lineRule="auto"/>
      </w:pPr>
    </w:p>
    <w:p w14:paraId="1CB74BEE" w14:textId="3D481310" w:rsidR="009F6339" w:rsidRDefault="009F6339" w:rsidP="00116D7E">
      <w:pPr>
        <w:pStyle w:val="ListParagraph"/>
        <w:numPr>
          <w:ilvl w:val="0"/>
          <w:numId w:val="6"/>
        </w:numPr>
        <w:spacing w:line="240" w:lineRule="auto"/>
      </w:pPr>
      <w:r>
        <w:t xml:space="preserve">The </w:t>
      </w:r>
      <w:r w:rsidR="00B67498">
        <w:t>end-effector</w:t>
      </w:r>
      <w:r>
        <w:t xml:space="preserve"> must be able to hold the device in</w:t>
      </w:r>
      <w:r w:rsidR="008D1C05">
        <w:t xml:space="preserve"> a</w:t>
      </w:r>
      <w:r>
        <w:t xml:space="preserve"> way that does not allow it to fall apart.</w:t>
      </w:r>
    </w:p>
    <w:p w14:paraId="144169AA" w14:textId="77777777" w:rsidR="009F6339" w:rsidRDefault="009F6339" w:rsidP="00116D7E">
      <w:pPr>
        <w:pStyle w:val="ListParagraph"/>
        <w:spacing w:line="240" w:lineRule="auto"/>
      </w:pPr>
    </w:p>
    <w:p w14:paraId="7B888A96" w14:textId="30F005A3" w:rsidR="009E69E2" w:rsidRDefault="009F6339" w:rsidP="00116D7E">
      <w:pPr>
        <w:pStyle w:val="ListParagraph"/>
        <w:numPr>
          <w:ilvl w:val="0"/>
          <w:numId w:val="6"/>
        </w:numPr>
        <w:spacing w:line="240" w:lineRule="auto"/>
      </w:pPr>
      <w:r>
        <w:t xml:space="preserve">The </w:t>
      </w:r>
      <w:r w:rsidR="00B67498">
        <w:t>end-effector</w:t>
      </w:r>
      <w:r>
        <w:t xml:space="preserve"> must not damage the device during any part of the operation. </w:t>
      </w:r>
    </w:p>
    <w:p w14:paraId="175F9196" w14:textId="77777777" w:rsidR="004D779D" w:rsidRDefault="004D779D" w:rsidP="00116D7E">
      <w:pPr>
        <w:pStyle w:val="ListParagraph"/>
        <w:spacing w:line="240" w:lineRule="auto"/>
      </w:pPr>
    </w:p>
    <w:p w14:paraId="042FFA9E" w14:textId="2E8D2EFE" w:rsidR="00645D00" w:rsidRDefault="004D779D" w:rsidP="00116D7E">
      <w:pPr>
        <w:pStyle w:val="ListParagraph"/>
        <w:numPr>
          <w:ilvl w:val="0"/>
          <w:numId w:val="6"/>
        </w:numPr>
        <w:spacing w:line="240" w:lineRule="auto"/>
      </w:pPr>
      <w:r>
        <w:t xml:space="preserve">Given this product </w:t>
      </w:r>
      <w:proofErr w:type="gramStart"/>
      <w:r>
        <w:t>is intended</w:t>
      </w:r>
      <w:proofErr w:type="gramEnd"/>
      <w:r>
        <w:t xml:space="preserve"> to be produced in high volumes, it should be inexpensive to produce.</w:t>
      </w:r>
    </w:p>
    <w:p w14:paraId="75438FC5" w14:textId="5B31A3CB" w:rsidR="00B27111" w:rsidRDefault="00645D00" w:rsidP="00B27111">
      <w:r>
        <w:t xml:space="preserve">To further assess the process in which the </w:t>
      </w:r>
      <w:r w:rsidR="00B67498">
        <w:t>end-effector</w:t>
      </w:r>
      <w:r>
        <w:t xml:space="preserve"> </w:t>
      </w:r>
      <w:proofErr w:type="gramStart"/>
      <w:r>
        <w:t>is expected</w:t>
      </w:r>
      <w:proofErr w:type="gramEnd"/>
      <w:r>
        <w:t xml:space="preserve"> to be used, a Process Failure Mode and Effect Analysis </w:t>
      </w:r>
      <w:r w:rsidR="00261907">
        <w:t xml:space="preserve">(PFMEA) </w:t>
      </w:r>
      <w:r>
        <w:t xml:space="preserve">was conducted. </w:t>
      </w:r>
      <w:r w:rsidR="00261907">
        <w:t xml:space="preserve">According to Popov, Lyon and Hollcroft (2016), a PFMEA </w:t>
      </w:r>
      <w:proofErr w:type="gramStart"/>
      <w:r w:rsidR="00261907">
        <w:t>is intended</w:t>
      </w:r>
      <w:proofErr w:type="gramEnd"/>
      <w:r w:rsidR="00261907">
        <w:t xml:space="preserve"> to be used as a method to identify all means </w:t>
      </w:r>
      <w:r w:rsidR="008D1C05">
        <w:t xml:space="preserve">a </w:t>
      </w:r>
      <w:r w:rsidR="00163BB4">
        <w:t>system</w:t>
      </w:r>
      <w:r w:rsidR="008D1C05">
        <w:t xml:space="preserve"> can</w:t>
      </w:r>
      <w:r w:rsidR="00163BB4">
        <w:t xml:space="preserve"> fail to meet its intended purpose. </w:t>
      </w:r>
      <w:r w:rsidR="00BA752A">
        <w:t xml:space="preserve">Burge (2021) adds that a PFMEA can find additional requirements that should </w:t>
      </w:r>
      <w:proofErr w:type="gramStart"/>
      <w:r w:rsidR="00BA752A">
        <w:t>be considered</w:t>
      </w:r>
      <w:proofErr w:type="gramEnd"/>
      <w:r w:rsidR="00BA752A">
        <w:t xml:space="preserve">. This makes use of the recommended improvements that </w:t>
      </w:r>
      <w:proofErr w:type="gramStart"/>
      <w:r w:rsidR="008D1C05">
        <w:t xml:space="preserve">are </w:t>
      </w:r>
      <w:r w:rsidR="00BA752A">
        <w:t>intended</w:t>
      </w:r>
      <w:proofErr w:type="gramEnd"/>
      <w:r w:rsidR="00BA752A">
        <w:t xml:space="preserve"> to find potential solutions to the failure mode itself. In this case, the PFMEA </w:t>
      </w:r>
      <w:proofErr w:type="gramStart"/>
      <w:r w:rsidR="00BA752A">
        <w:t>was constructed</w:t>
      </w:r>
      <w:proofErr w:type="gramEnd"/>
      <w:r w:rsidR="00BA752A">
        <w:t xml:space="preserve"> using the functions established in the functional analysis.</w:t>
      </w:r>
      <w:r w:rsidR="008D1C05">
        <w:t xml:space="preserve"> The PFMEA can be found in Appendix </w:t>
      </w:r>
      <w:proofErr w:type="gramStart"/>
      <w:r w:rsidR="008D1C05">
        <w:t xml:space="preserve">B. </w:t>
      </w:r>
      <w:r w:rsidR="00BA752A">
        <w:t xml:space="preserve"> </w:t>
      </w:r>
      <w:proofErr w:type="gramEnd"/>
      <w:r w:rsidR="000E44C2">
        <w:t xml:space="preserve">Using the risk priority numbers highlights the areas of most concern, to </w:t>
      </w:r>
      <w:proofErr w:type="gramStart"/>
      <w:r w:rsidR="000E44C2">
        <w:t>be considered</w:t>
      </w:r>
      <w:proofErr w:type="gramEnd"/>
      <w:r w:rsidR="000E44C2">
        <w:t xml:space="preserve"> as an additional requirement. </w:t>
      </w:r>
      <w:r w:rsidR="00747591">
        <w:t xml:space="preserve">As a result of </w:t>
      </w:r>
      <w:r w:rsidR="00AE424C">
        <w:t>this</w:t>
      </w:r>
      <w:r w:rsidR="00747591">
        <w:t xml:space="preserve">, the following requirements can </w:t>
      </w:r>
      <w:proofErr w:type="gramStart"/>
      <w:r w:rsidR="00747591">
        <w:t>be considered</w:t>
      </w:r>
      <w:proofErr w:type="gramEnd"/>
      <w:r w:rsidR="008D1C05">
        <w:t>:</w:t>
      </w:r>
    </w:p>
    <w:p w14:paraId="0C30C45A" w14:textId="6C289CE9" w:rsidR="001B4866" w:rsidRDefault="002F7316" w:rsidP="00116D7E">
      <w:pPr>
        <w:pStyle w:val="ListParagraph"/>
        <w:numPr>
          <w:ilvl w:val="0"/>
          <w:numId w:val="7"/>
        </w:numPr>
        <w:spacing w:line="276" w:lineRule="auto"/>
      </w:pPr>
      <w:r>
        <w:t xml:space="preserve">Alignment with relevant interfaces should </w:t>
      </w:r>
      <w:proofErr w:type="gramStart"/>
      <w:r>
        <w:t>be maintained</w:t>
      </w:r>
      <w:proofErr w:type="gramEnd"/>
      <w:r>
        <w:t xml:space="preserve"> at all times. </w:t>
      </w:r>
    </w:p>
    <w:p w14:paraId="6D1880AA" w14:textId="77777777" w:rsidR="002F7316" w:rsidRDefault="002F7316" w:rsidP="00116D7E">
      <w:pPr>
        <w:pStyle w:val="ListParagraph"/>
        <w:spacing w:line="276" w:lineRule="auto"/>
        <w:ind w:left="360"/>
      </w:pPr>
    </w:p>
    <w:p w14:paraId="0409199F" w14:textId="5781A9AE" w:rsidR="002F7316" w:rsidRDefault="00766B92" w:rsidP="00116D7E">
      <w:pPr>
        <w:pStyle w:val="ListParagraph"/>
        <w:numPr>
          <w:ilvl w:val="0"/>
          <w:numId w:val="7"/>
        </w:numPr>
        <w:spacing w:line="276" w:lineRule="auto"/>
      </w:pPr>
      <w:r>
        <w:t>The speed of operation must be adjustable</w:t>
      </w:r>
    </w:p>
    <w:p w14:paraId="06A2C357" w14:textId="77777777" w:rsidR="00766B92" w:rsidRDefault="00766B92" w:rsidP="00116D7E">
      <w:pPr>
        <w:pStyle w:val="ListParagraph"/>
        <w:spacing w:line="276" w:lineRule="auto"/>
      </w:pPr>
    </w:p>
    <w:p w14:paraId="2BD0DC5E" w14:textId="41893941" w:rsidR="00766B92" w:rsidRDefault="00766B92" w:rsidP="00116D7E">
      <w:pPr>
        <w:pStyle w:val="ListParagraph"/>
        <w:numPr>
          <w:ilvl w:val="0"/>
          <w:numId w:val="7"/>
        </w:numPr>
        <w:spacing w:line="276" w:lineRule="auto"/>
      </w:pPr>
      <w:r>
        <w:t xml:space="preserve">The </w:t>
      </w:r>
      <w:r w:rsidR="00B67498">
        <w:t>end-effector</w:t>
      </w:r>
      <w:r>
        <w:t xml:space="preserve"> should fit onto the cobot with no further adjustment required</w:t>
      </w:r>
    </w:p>
    <w:p w14:paraId="6E741F6B" w14:textId="77777777" w:rsidR="00766B92" w:rsidRDefault="00766B92" w:rsidP="00116D7E">
      <w:pPr>
        <w:pStyle w:val="ListParagraph"/>
        <w:spacing w:line="276" w:lineRule="auto"/>
      </w:pPr>
    </w:p>
    <w:p w14:paraId="48A7914C" w14:textId="1948C0D1" w:rsidR="00523A83" w:rsidRDefault="00471CF6" w:rsidP="00523A83">
      <w:pPr>
        <w:pStyle w:val="ListParagraph"/>
        <w:numPr>
          <w:ilvl w:val="0"/>
          <w:numId w:val="7"/>
        </w:numPr>
        <w:spacing w:line="276" w:lineRule="auto"/>
      </w:pPr>
      <w:r>
        <w:t xml:space="preserve">The device can only </w:t>
      </w:r>
      <w:proofErr w:type="gramStart"/>
      <w:r>
        <w:t>be released</w:t>
      </w:r>
      <w:proofErr w:type="gramEnd"/>
      <w:r>
        <w:t xml:space="preserve"> once it has confirmed location.</w:t>
      </w:r>
    </w:p>
    <w:p w14:paraId="1A52F048" w14:textId="15AE7B74" w:rsidR="007525EA" w:rsidRDefault="00020CAF" w:rsidP="00B27111">
      <w:r>
        <w:t xml:space="preserve">Now with a broader understanding with the requirements of this </w:t>
      </w:r>
      <w:r w:rsidR="00B67498">
        <w:t>end-effector</w:t>
      </w:r>
      <w:r w:rsidR="00B05A69">
        <w:t xml:space="preserve">, more detailed research and decisions can </w:t>
      </w:r>
      <w:proofErr w:type="gramStart"/>
      <w:r w:rsidR="00B05A69">
        <w:t>be made</w:t>
      </w:r>
      <w:proofErr w:type="gramEnd"/>
      <w:r w:rsidR="00B05A69">
        <w:t xml:space="preserve"> regarding potential solutions. </w:t>
      </w:r>
    </w:p>
    <w:p w14:paraId="0E2665D2" w14:textId="236B3F27" w:rsidR="00452A15" w:rsidRPr="00452A15" w:rsidRDefault="00452A15" w:rsidP="00804DC3">
      <w:pPr>
        <w:pStyle w:val="Heading1"/>
      </w:pPr>
      <w:bookmarkStart w:id="3" w:name="_Toc106322297"/>
      <w:r>
        <w:t>Research</w:t>
      </w:r>
      <w:bookmarkEnd w:id="3"/>
    </w:p>
    <w:p w14:paraId="66968305" w14:textId="77777777" w:rsidR="00BF5D55" w:rsidRDefault="00BF5D55" w:rsidP="00BF5D55">
      <w:pPr>
        <w:pStyle w:val="Heading2"/>
      </w:pPr>
      <w:bookmarkStart w:id="4" w:name="_Toc106322298"/>
      <w:r>
        <w:t>Universal Robots UR3 Cobot</w:t>
      </w:r>
      <w:bookmarkEnd w:id="4"/>
    </w:p>
    <w:p w14:paraId="372D3168" w14:textId="7C7C5773" w:rsidR="00BF5D55" w:rsidRPr="00BF5D55" w:rsidRDefault="00BF5D55" w:rsidP="00BF5D55">
      <w:r>
        <w:t xml:space="preserve">The Universal Robots UR3 cobot (or UR3) is the </w:t>
      </w:r>
      <w:proofErr w:type="spellStart"/>
      <w:r>
        <w:t>cobot</w:t>
      </w:r>
      <w:proofErr w:type="spellEnd"/>
      <w:r>
        <w:t xml:space="preserve"> that the </w:t>
      </w:r>
      <w:r w:rsidR="00B67498">
        <w:t>end-effector</w:t>
      </w:r>
      <w:r>
        <w:t xml:space="preserve"> is </w:t>
      </w:r>
      <w:proofErr w:type="gramStart"/>
      <w:r>
        <w:t>being designed</w:t>
      </w:r>
      <w:proofErr w:type="gramEnd"/>
      <w:r>
        <w:t xml:space="preserve"> to interface with. </w:t>
      </w:r>
      <w:r w:rsidR="00B16738">
        <w:t xml:space="preserve">Therefore, it is important to understand the abilities and restrictions of this equipment. The technical specifications of the UR3 can </w:t>
      </w:r>
      <w:proofErr w:type="gramStart"/>
      <w:r w:rsidR="00B16738">
        <w:t>be found</w:t>
      </w:r>
      <w:proofErr w:type="gramEnd"/>
      <w:r w:rsidR="00B16738">
        <w:t xml:space="preserve"> in Appendix D</w:t>
      </w:r>
      <w:r w:rsidR="00432E4A">
        <w:t xml:space="preserve"> and the user manual</w:t>
      </w:r>
      <w:r w:rsidR="00E34620">
        <w:t xml:space="preserve"> can be found at Universal Robots</w:t>
      </w:r>
      <w:r w:rsidR="00432E4A">
        <w:t xml:space="preserve"> </w:t>
      </w:r>
      <w:sdt>
        <w:sdtPr>
          <w:id w:val="1976643994"/>
          <w:citation/>
        </w:sdtPr>
        <w:sdtContent>
          <w:r w:rsidR="00432E4A">
            <w:fldChar w:fldCharType="begin"/>
          </w:r>
          <w:r w:rsidR="00480DD3">
            <w:instrText xml:space="preserve">CITATION Uni15 \l 2057 </w:instrText>
          </w:r>
          <w:r w:rsidR="00432E4A">
            <w:fldChar w:fldCharType="separate"/>
          </w:r>
          <w:r w:rsidR="00A360D4" w:rsidRPr="00A360D4">
            <w:rPr>
              <w:noProof/>
            </w:rPr>
            <w:t>(Universal Robots, 2015b)</w:t>
          </w:r>
          <w:r w:rsidR="00432E4A">
            <w:fldChar w:fldCharType="end"/>
          </w:r>
        </w:sdtContent>
      </w:sdt>
      <w:r w:rsidR="00B16738">
        <w:t>.</w:t>
      </w:r>
    </w:p>
    <w:p w14:paraId="502AEDA9" w14:textId="72145E78" w:rsidR="00F03810" w:rsidRDefault="00F03810" w:rsidP="00F03810">
      <w:pPr>
        <w:pStyle w:val="Heading2"/>
      </w:pPr>
      <w:bookmarkStart w:id="5" w:name="_Toc106322299"/>
      <w:r>
        <w:t>Functions</w:t>
      </w:r>
      <w:bookmarkEnd w:id="5"/>
    </w:p>
    <w:p w14:paraId="0AB5CD4F" w14:textId="2BF22660" w:rsidR="00F22431" w:rsidRDefault="00F03810" w:rsidP="00F03810">
      <w:r>
        <w:t xml:space="preserve">To provide a solution </w:t>
      </w:r>
      <w:r w:rsidR="00E34620">
        <w:t>for</w:t>
      </w:r>
      <w:r>
        <w:t xml:space="preserve"> a function, research </w:t>
      </w:r>
      <w:proofErr w:type="gramStart"/>
      <w:r w:rsidR="00213A72">
        <w:t>was</w:t>
      </w:r>
      <w:r>
        <w:t xml:space="preserve"> required</w:t>
      </w:r>
      <w:proofErr w:type="gramEnd"/>
      <w:r>
        <w:t xml:space="preserve"> into options to be incorporated into the final design. </w:t>
      </w:r>
      <w:r w:rsidR="00F22431">
        <w:t xml:space="preserve">A range of support </w:t>
      </w:r>
      <w:r w:rsidR="00E34620">
        <w:t>techniques</w:t>
      </w:r>
      <w:r w:rsidR="00F22431">
        <w:t xml:space="preserve"> </w:t>
      </w:r>
      <w:proofErr w:type="gramStart"/>
      <w:r w:rsidR="00F22431">
        <w:t>were researched</w:t>
      </w:r>
      <w:proofErr w:type="gramEnd"/>
      <w:r w:rsidR="00F22431">
        <w:t xml:space="preserve"> to find methods of holding and supporting the device.</w:t>
      </w:r>
      <w:r w:rsidR="00763DDC">
        <w:t xml:space="preserve"> </w:t>
      </w:r>
      <w:r w:rsidR="00E34620">
        <w:t>A</w:t>
      </w:r>
      <w:r w:rsidR="00763DDC">
        <w:t xml:space="preserve"> </w:t>
      </w:r>
      <w:r w:rsidR="00E34620">
        <w:t xml:space="preserve">gripper is a </w:t>
      </w:r>
      <w:r w:rsidR="00763DDC">
        <w:t>method to support the device</w:t>
      </w:r>
      <w:r w:rsidR="00E34620">
        <w:t xml:space="preserve">. </w:t>
      </w:r>
      <w:r w:rsidR="00797024">
        <w:t>G</w:t>
      </w:r>
      <w:r w:rsidR="00763DDC">
        <w:t>ripper</w:t>
      </w:r>
      <w:r w:rsidR="006559C9">
        <w:t>s</w:t>
      </w:r>
      <w:r w:rsidR="00763DDC">
        <w:t xml:space="preserve"> are ubiquitous, </w:t>
      </w:r>
      <w:proofErr w:type="gramStart"/>
      <w:r w:rsidR="00763DDC">
        <w:t>being used</w:t>
      </w:r>
      <w:proofErr w:type="gramEnd"/>
      <w:r w:rsidR="00763DDC">
        <w:t xml:space="preserve"> in multiple applications </w:t>
      </w:r>
      <w:sdt>
        <w:sdtPr>
          <w:id w:val="-1876610420"/>
          <w:citation/>
        </w:sdtPr>
        <w:sdtEndPr/>
        <w:sdtContent>
          <w:r w:rsidR="00763DDC">
            <w:fldChar w:fldCharType="begin"/>
          </w:r>
          <w:r w:rsidR="00763DDC">
            <w:instrText xml:space="preserve"> CITATION Uni19 \l 2057 </w:instrText>
          </w:r>
          <w:r w:rsidR="00763DDC">
            <w:fldChar w:fldCharType="separate"/>
          </w:r>
          <w:r w:rsidR="00A360D4" w:rsidRPr="00A360D4">
            <w:rPr>
              <w:noProof/>
            </w:rPr>
            <w:t>(Universal Robots, 2019)</w:t>
          </w:r>
          <w:r w:rsidR="00763DDC">
            <w:fldChar w:fldCharType="end"/>
          </w:r>
        </w:sdtContent>
      </w:sdt>
      <w:r w:rsidR="00763DDC">
        <w:t>.</w:t>
      </w:r>
      <w:r w:rsidR="00D31E8C">
        <w:t xml:space="preserve"> Variations of the gripper </w:t>
      </w:r>
      <w:r w:rsidR="00763DDC">
        <w:t xml:space="preserve">includes finger grippers, magnetic grippers and </w:t>
      </w:r>
      <w:r w:rsidR="0025754A">
        <w:t>vacuum grippers</w:t>
      </w:r>
      <w:r w:rsidR="00763DDC">
        <w:t xml:space="preserve">. </w:t>
      </w:r>
      <w:r w:rsidR="00797024">
        <w:t>F</w:t>
      </w:r>
      <w:r w:rsidR="00763DDC">
        <w:t>inger systems can work in most applications</w:t>
      </w:r>
      <w:r w:rsidR="00D31E8C">
        <w:t xml:space="preserve"> </w:t>
      </w:r>
      <w:sdt>
        <w:sdtPr>
          <w:id w:val="1793017667"/>
          <w:citation/>
        </w:sdtPr>
        <w:sdtEndPr/>
        <w:sdtContent>
          <w:r w:rsidR="00763DDC">
            <w:fldChar w:fldCharType="begin"/>
          </w:r>
          <w:r w:rsidR="00763DDC">
            <w:instrText xml:space="preserve"> CITATION Hon17 \l 2057 </w:instrText>
          </w:r>
          <w:r w:rsidR="00763DDC">
            <w:fldChar w:fldCharType="separate"/>
          </w:r>
          <w:r w:rsidR="00A360D4" w:rsidRPr="00A360D4">
            <w:rPr>
              <w:noProof/>
            </w:rPr>
            <w:t>(Honarpardaz, et al., 2017)</w:t>
          </w:r>
          <w:r w:rsidR="00763DDC">
            <w:fldChar w:fldCharType="end"/>
          </w:r>
        </w:sdtContent>
      </w:sdt>
      <w:r w:rsidR="00763DDC">
        <w:t xml:space="preserve">. </w:t>
      </w:r>
    </w:p>
    <w:p w14:paraId="51F42DA6" w14:textId="483CE5F6" w:rsidR="00612C7C" w:rsidRDefault="00612C7C" w:rsidP="00F03810">
      <w:r>
        <w:t xml:space="preserve">Magnetic grippers are </w:t>
      </w:r>
      <w:r w:rsidR="00D31E8C">
        <w:t>different shapes and sizes to provide</w:t>
      </w:r>
      <w:r>
        <w:t xml:space="preserve"> grip in different applications. This type of gripper is often lightweight, consisting of purely electronic parts. </w:t>
      </w:r>
      <w:r w:rsidR="00213A72">
        <w:t>Yet,</w:t>
      </w:r>
      <w:r>
        <w:t xml:space="preserve"> this system can only hold ferromagnetic materials </w:t>
      </w:r>
      <w:sdt>
        <w:sdtPr>
          <w:id w:val="1702976258"/>
          <w:citation/>
        </w:sdtPr>
        <w:sdtEndPr/>
        <w:sdtContent>
          <w:r>
            <w:fldChar w:fldCharType="begin"/>
          </w:r>
          <w:r>
            <w:instrText xml:space="preserve"> CITATION Roy15 \l 2057 </w:instrText>
          </w:r>
          <w:r>
            <w:fldChar w:fldCharType="separate"/>
          </w:r>
          <w:r w:rsidR="00A360D4" w:rsidRPr="00A360D4">
            <w:rPr>
              <w:noProof/>
            </w:rPr>
            <w:t>(Roy, 2015)</w:t>
          </w:r>
          <w:r>
            <w:fldChar w:fldCharType="end"/>
          </w:r>
        </w:sdtContent>
      </w:sdt>
      <w:r>
        <w:t>. This would make magnetic gripper</w:t>
      </w:r>
      <w:r w:rsidR="00B75288">
        <w:t>s</w:t>
      </w:r>
      <w:r>
        <w:t xml:space="preserve"> unsuitable </w:t>
      </w:r>
      <w:r w:rsidR="00E34620">
        <w:t>for use with the plastic device case</w:t>
      </w:r>
      <w:r w:rsidR="00D31E8C">
        <w:t>.</w:t>
      </w:r>
      <w:r>
        <w:t xml:space="preserve"> </w:t>
      </w:r>
      <w:proofErr w:type="gramStart"/>
      <w:r w:rsidR="00580A8D">
        <w:t>Vacuum grippers were rejected b</w:t>
      </w:r>
      <w:r w:rsidR="00B67498">
        <w:t>y</w:t>
      </w:r>
      <w:r w:rsidR="00580A8D">
        <w:t xml:space="preserve"> the client</w:t>
      </w:r>
      <w:proofErr w:type="gramEnd"/>
      <w:r w:rsidR="00580A8D">
        <w:t xml:space="preserve"> due to the </w:t>
      </w:r>
      <w:r w:rsidR="00C56C8F">
        <w:t>likelihood of the product falling apart</w:t>
      </w:r>
      <w:r w:rsidR="00580A8D">
        <w:t>.</w:t>
      </w:r>
    </w:p>
    <w:p w14:paraId="13114C35" w14:textId="4B1FB330" w:rsidR="000C6405" w:rsidRDefault="00007DE4" w:rsidP="00F03810">
      <w:r>
        <w:t xml:space="preserve">Another function was the ability of the cobot to sense the position of the </w:t>
      </w:r>
      <w:r w:rsidR="00B67498">
        <w:t>end-effector</w:t>
      </w:r>
      <w:r>
        <w:t xml:space="preserve">. </w:t>
      </w:r>
      <w:r w:rsidR="00B75288">
        <w:t xml:space="preserve">There are methods that can </w:t>
      </w:r>
      <w:proofErr w:type="gramStart"/>
      <w:r w:rsidR="00B75288">
        <w:t>be used</w:t>
      </w:r>
      <w:proofErr w:type="gramEnd"/>
      <w:r w:rsidR="00B75288">
        <w:t xml:space="preserve"> to determine position in robotics. </w:t>
      </w:r>
      <w:r w:rsidR="00580A8D">
        <w:t xml:space="preserve">The table below highlights </w:t>
      </w:r>
      <w:proofErr w:type="gramStart"/>
      <w:r w:rsidR="00580A8D">
        <w:t>some of</w:t>
      </w:r>
      <w:proofErr w:type="gramEnd"/>
      <w:r w:rsidR="00580A8D">
        <w:t xml:space="preserve"> the most common position measuring systems. </w:t>
      </w:r>
    </w:p>
    <w:p w14:paraId="2381C129" w14:textId="3F8CC734" w:rsidR="00A712C6" w:rsidRDefault="00A712C6" w:rsidP="00F03810">
      <w:r>
        <w:rPr>
          <w:noProof/>
        </w:rPr>
        <w:drawing>
          <wp:inline distT="0" distB="0" distL="0" distR="0" wp14:anchorId="16C2F115" wp14:editId="5BD9CD7C">
            <wp:extent cx="6645910" cy="3169285"/>
            <wp:effectExtent l="0" t="0" r="2540" b="0"/>
            <wp:docPr id="150" name="Picture 15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Table&#10;&#10;Description automatically generated"/>
                    <pic:cNvPicPr/>
                  </pic:nvPicPr>
                  <pic:blipFill>
                    <a:blip r:embed="rId9"/>
                    <a:stretch>
                      <a:fillRect/>
                    </a:stretch>
                  </pic:blipFill>
                  <pic:spPr>
                    <a:xfrm>
                      <a:off x="0" y="0"/>
                      <a:ext cx="6645910" cy="3169285"/>
                    </a:xfrm>
                    <a:prstGeom prst="rect">
                      <a:avLst/>
                    </a:prstGeom>
                  </pic:spPr>
                </pic:pic>
              </a:graphicData>
            </a:graphic>
          </wp:inline>
        </w:drawing>
      </w:r>
    </w:p>
    <w:p w14:paraId="24994DCC" w14:textId="01F382F8" w:rsidR="009D3514" w:rsidRDefault="000C6405" w:rsidP="00F03810">
      <w:r>
        <w:t xml:space="preserve">The PFMEA found there was a risk the device could </w:t>
      </w:r>
      <w:proofErr w:type="gramStart"/>
      <w:r>
        <w:t>be ejected</w:t>
      </w:r>
      <w:proofErr w:type="gramEnd"/>
      <w:r>
        <w:t xml:space="preserve"> mid-process. Therefore, systems </w:t>
      </w:r>
      <w:proofErr w:type="gramStart"/>
      <w:r>
        <w:t>were explored</w:t>
      </w:r>
      <w:proofErr w:type="gramEnd"/>
      <w:r>
        <w:t xml:space="preserve"> to reduce the likelihood of this occurring and adding greater detectability. </w:t>
      </w:r>
      <w:r w:rsidR="00A712C6">
        <w:t>T</w:t>
      </w:r>
      <w:r w:rsidR="0085771C">
        <w:t>o</w:t>
      </w:r>
      <w:r w:rsidR="00A712C6">
        <w:t xml:space="preserve"> stop the device </w:t>
      </w:r>
      <w:proofErr w:type="gramStart"/>
      <w:r w:rsidR="00A712C6">
        <w:t>being ejected</w:t>
      </w:r>
      <w:proofErr w:type="gramEnd"/>
      <w:r w:rsidR="00A712C6">
        <w:t>, a Poka</w:t>
      </w:r>
      <w:r w:rsidR="00B67498">
        <w:t>-</w:t>
      </w:r>
      <w:r w:rsidR="00A712C6">
        <w:t>Yoke design was required. Poka-Yoke is a concept developed to “mistake-proof” a design</w:t>
      </w:r>
      <w:sdt>
        <w:sdtPr>
          <w:id w:val="2139302121"/>
          <w:citation/>
        </w:sdtPr>
        <w:sdtContent>
          <w:r w:rsidR="0085771C">
            <w:fldChar w:fldCharType="begin"/>
          </w:r>
          <w:r w:rsidR="0085771C">
            <w:instrText xml:space="preserve"> CITATION Mor15 \l 2057 </w:instrText>
          </w:r>
          <w:r w:rsidR="0085771C">
            <w:fldChar w:fldCharType="separate"/>
          </w:r>
          <w:r w:rsidR="00A360D4">
            <w:rPr>
              <w:noProof/>
            </w:rPr>
            <w:t xml:space="preserve"> </w:t>
          </w:r>
          <w:r w:rsidR="00A360D4" w:rsidRPr="00A360D4">
            <w:rPr>
              <w:noProof/>
            </w:rPr>
            <w:t>(Anderson, 2014)</w:t>
          </w:r>
          <w:r w:rsidR="0085771C">
            <w:fldChar w:fldCharType="end"/>
          </w:r>
        </w:sdtContent>
      </w:sdt>
      <w:r w:rsidR="00A712C6">
        <w:t xml:space="preserve">. For this application, the device needed to remain held by the </w:t>
      </w:r>
      <w:r w:rsidR="00B67498">
        <w:t>end-effector</w:t>
      </w:r>
      <w:r w:rsidR="00A712C6">
        <w:t xml:space="preserve"> until signalled to </w:t>
      </w:r>
      <w:proofErr w:type="gramStart"/>
      <w:r w:rsidR="00A712C6">
        <w:t>be released</w:t>
      </w:r>
      <w:proofErr w:type="gramEnd"/>
      <w:r w:rsidR="00A712C6">
        <w:t xml:space="preserve">. If a gripper </w:t>
      </w:r>
      <w:proofErr w:type="gramStart"/>
      <w:r w:rsidR="00A712C6">
        <w:t>was</w:t>
      </w:r>
      <w:proofErr w:type="gramEnd"/>
      <w:r w:rsidR="00A712C6">
        <w:t xml:space="preserve"> to be used, the jaws would be required to</w:t>
      </w:r>
      <w:r w:rsidR="0085771C">
        <w:t xml:space="preserve"> remain</w:t>
      </w:r>
      <w:r w:rsidR="00A712C6">
        <w:t xml:space="preserve"> shut when not actuated. A method </w:t>
      </w:r>
      <w:r w:rsidR="00661C48">
        <w:t>to</w:t>
      </w:r>
      <w:r w:rsidR="00A712C6">
        <w:t xml:space="preserve"> achiev</w:t>
      </w:r>
      <w:r w:rsidR="00661C48">
        <w:t>e</w:t>
      </w:r>
      <w:r w:rsidR="00A712C6">
        <w:t xml:space="preserve"> this would be a sprung mechanism</w:t>
      </w:r>
      <w:r w:rsidR="00297938">
        <w:t xml:space="preserve">. Therefore, the spring force </w:t>
      </w:r>
      <w:r w:rsidR="00B67498">
        <w:t>would have</w:t>
      </w:r>
      <w:r w:rsidR="00297938">
        <w:t xml:space="preserve"> to be sufficient to hold the device in place if there was a loss of power to the UR3.</w:t>
      </w:r>
    </w:p>
    <w:p w14:paraId="71945C20" w14:textId="49AC2CE1" w:rsidR="005D2E8B" w:rsidRDefault="005D2E8B" w:rsidP="00F03810">
      <w:r>
        <w:t xml:space="preserve">To establish how </w:t>
      </w:r>
      <w:proofErr w:type="gramStart"/>
      <w:r>
        <w:t>much</w:t>
      </w:r>
      <w:proofErr w:type="gramEnd"/>
      <w:r>
        <w:t xml:space="preserve"> </w:t>
      </w:r>
      <w:r w:rsidR="00C06E49">
        <w:t xml:space="preserve">force </w:t>
      </w:r>
      <w:r>
        <w:t>would be required for a friction gripper to support the device, the following formula was used</w:t>
      </w:r>
      <w:r w:rsidR="0008579F">
        <w:t xml:space="preserve"> (</w:t>
      </w:r>
      <w:r w:rsidR="0008579F">
        <w:rPr>
          <w:noProof/>
        </w:rPr>
        <w:t>Monkman, G. J., Hesse, S., Steinmann, R. &amp; Schunk, H. 2007).</w:t>
      </w:r>
    </w:p>
    <w:p w14:paraId="3AFBC5FF" w14:textId="5BD58BFA" w:rsidR="005D2E8B" w:rsidRPr="005D2E8B" w:rsidRDefault="003D2297" w:rsidP="00F03810">
      <w:pPr>
        <w:rPr>
          <w:rFonts w:eastAsiaTheme="minorEastAsia"/>
        </w:rPr>
      </w:pPr>
      <m:oMathPara>
        <m:oMath>
          <m:sSub>
            <m:sSubPr>
              <m:ctrlPr>
                <w:rPr>
                  <w:rFonts w:ascii="Cambria Math" w:hAnsi="Cambria Math"/>
                  <w:i/>
                </w:rPr>
              </m:ctrlPr>
            </m:sSubPr>
            <m:e>
              <m:r>
                <w:rPr>
                  <w:rFonts w:ascii="Cambria Math" w:hAnsi="Cambria Math"/>
                </w:rPr>
                <m:t>Force</m:t>
              </m:r>
            </m:e>
            <m:sub>
              <m:r>
                <w:rPr>
                  <w:rFonts w:ascii="Cambria Math" w:hAnsi="Cambria Math"/>
                </w:rPr>
                <m:t>Grip</m:t>
              </m:r>
            </m:sub>
          </m:sSub>
          <m:r>
            <w:rPr>
              <w:rFonts w:ascii="Cambria Math" w:hAnsi="Cambria Math"/>
            </w:rPr>
            <m:t>=</m:t>
          </m:r>
          <m:f>
            <m:fPr>
              <m:ctrlPr>
                <w:rPr>
                  <w:rFonts w:ascii="Cambria Math" w:hAnsi="Cambria Math"/>
                  <w:i/>
                </w:rPr>
              </m:ctrlPr>
            </m:fPr>
            <m:num>
              <m:r>
                <w:rPr>
                  <w:rFonts w:ascii="Cambria Math" w:hAnsi="Cambria Math"/>
                </w:rPr>
                <m:t>mass ×acceleration due to gravity</m:t>
              </m:r>
            </m:num>
            <m:den>
              <m:r>
                <w:rPr>
                  <w:rFonts w:ascii="Cambria Math" w:hAnsi="Cambria Math"/>
                </w:rPr>
                <m:t>Coefficient of friction between jaw and workpiece ×number of jaws</m:t>
              </m:r>
            </m:den>
          </m:f>
        </m:oMath>
      </m:oMathPara>
    </w:p>
    <w:p w14:paraId="2A67E1CB" w14:textId="29BA9F83" w:rsidR="005D2E8B" w:rsidRDefault="005D2E8B" w:rsidP="00F03810">
      <w:pPr>
        <w:rPr>
          <w:rFonts w:eastAsiaTheme="minorEastAsia"/>
        </w:rPr>
      </w:pPr>
      <w:r>
        <w:rPr>
          <w:rFonts w:eastAsiaTheme="minorEastAsia"/>
        </w:rPr>
        <w:lastRenderedPageBreak/>
        <w:t xml:space="preserve">If a compression spring </w:t>
      </w:r>
      <w:proofErr w:type="gramStart"/>
      <w:r>
        <w:rPr>
          <w:rFonts w:eastAsiaTheme="minorEastAsia"/>
        </w:rPr>
        <w:t>was</w:t>
      </w:r>
      <w:proofErr w:type="gramEnd"/>
      <w:r>
        <w:rPr>
          <w:rFonts w:eastAsiaTheme="minorEastAsia"/>
        </w:rPr>
        <w:t xml:space="preserve"> used to provide the necessary force, the spring rate w</w:t>
      </w:r>
      <w:r w:rsidR="00F9082C">
        <w:rPr>
          <w:rFonts w:eastAsiaTheme="minorEastAsia"/>
        </w:rPr>
        <w:t>ould be</w:t>
      </w:r>
      <w:r>
        <w:rPr>
          <w:rFonts w:eastAsiaTheme="minorEastAsia"/>
        </w:rPr>
        <w:t xml:space="preserve"> used to identify the force it would exert </w:t>
      </w:r>
      <w:sdt>
        <w:sdtPr>
          <w:rPr>
            <w:rFonts w:eastAsiaTheme="minorEastAsia"/>
          </w:rPr>
          <w:id w:val="-2117120533"/>
          <w:citation/>
        </w:sdtPr>
        <w:sdtEndPr/>
        <w:sdtContent>
          <w:r>
            <w:rPr>
              <w:rFonts w:eastAsiaTheme="minorEastAsia"/>
            </w:rPr>
            <w:fldChar w:fldCharType="begin"/>
          </w:r>
          <w:r>
            <w:rPr>
              <w:rFonts w:eastAsiaTheme="minorEastAsia"/>
            </w:rPr>
            <w:instrText xml:space="preserve"> CITATION Chi14 \l 2057 </w:instrText>
          </w:r>
          <w:r>
            <w:rPr>
              <w:rFonts w:eastAsiaTheme="minorEastAsia"/>
            </w:rPr>
            <w:fldChar w:fldCharType="separate"/>
          </w:r>
          <w:r w:rsidR="00A360D4" w:rsidRPr="00A360D4">
            <w:rPr>
              <w:rFonts w:eastAsiaTheme="minorEastAsia"/>
              <w:noProof/>
            </w:rPr>
            <w:t>(Childs, 2014)</w:t>
          </w:r>
          <w:r>
            <w:rPr>
              <w:rFonts w:eastAsiaTheme="minorEastAsia"/>
            </w:rPr>
            <w:fldChar w:fldCharType="end"/>
          </w:r>
        </w:sdtContent>
      </w:sdt>
      <w:r>
        <w:rPr>
          <w:rFonts w:eastAsiaTheme="minorEastAsia"/>
        </w:rPr>
        <w:t xml:space="preserve">. Connecting springs in parallel would combine the total spring rate and increase the overall force subjected by the </w:t>
      </w:r>
      <w:r w:rsidR="00B67498">
        <w:rPr>
          <w:rFonts w:eastAsiaTheme="minorEastAsia"/>
        </w:rPr>
        <w:t>end-effector</w:t>
      </w:r>
      <w:sdt>
        <w:sdtPr>
          <w:rPr>
            <w:rFonts w:eastAsiaTheme="minorEastAsia"/>
          </w:rPr>
          <w:id w:val="1243140121"/>
          <w:citation/>
        </w:sdtPr>
        <w:sdtEndPr/>
        <w:sdtContent>
          <w:r>
            <w:rPr>
              <w:rFonts w:eastAsiaTheme="minorEastAsia"/>
            </w:rPr>
            <w:fldChar w:fldCharType="begin"/>
          </w:r>
          <w:r>
            <w:rPr>
              <w:rFonts w:eastAsiaTheme="minorEastAsia"/>
            </w:rPr>
            <w:instrText xml:space="preserve"> CITATION Chi14 \l 2057 </w:instrText>
          </w:r>
          <w:r>
            <w:rPr>
              <w:rFonts w:eastAsiaTheme="minorEastAsia"/>
            </w:rPr>
            <w:fldChar w:fldCharType="separate"/>
          </w:r>
          <w:r w:rsidR="00A360D4">
            <w:rPr>
              <w:rFonts w:eastAsiaTheme="minorEastAsia"/>
              <w:noProof/>
            </w:rPr>
            <w:t xml:space="preserve"> </w:t>
          </w:r>
          <w:r w:rsidR="00A360D4" w:rsidRPr="00A360D4">
            <w:rPr>
              <w:rFonts w:eastAsiaTheme="minorEastAsia"/>
              <w:noProof/>
            </w:rPr>
            <w:t>(Childs, 2014)</w:t>
          </w:r>
          <w:r>
            <w:rPr>
              <w:rFonts w:eastAsiaTheme="minorEastAsia"/>
            </w:rPr>
            <w:fldChar w:fldCharType="end"/>
          </w:r>
        </w:sdtContent>
      </w:sdt>
      <w:r>
        <w:rPr>
          <w:rFonts w:eastAsiaTheme="minorEastAsia"/>
        </w:rPr>
        <w:t>.</w:t>
      </w:r>
    </w:p>
    <w:p w14:paraId="77863715" w14:textId="6605AFF3" w:rsidR="00992111" w:rsidRDefault="00992111" w:rsidP="00F03810">
      <w:pPr>
        <w:rPr>
          <w:rFonts w:eastAsiaTheme="minorEastAsia"/>
        </w:rPr>
      </w:pPr>
    </w:p>
    <w:p w14:paraId="033BF637" w14:textId="34D7FA57" w:rsidR="00992111" w:rsidRDefault="00992111" w:rsidP="00F03810">
      <w:pPr>
        <w:rPr>
          <w:rFonts w:eastAsiaTheme="minorEastAsia"/>
        </w:rPr>
      </w:pPr>
    </w:p>
    <w:p w14:paraId="5CAB9A9E" w14:textId="1386AE3D" w:rsidR="00992111" w:rsidRDefault="00992111" w:rsidP="00F03810">
      <w:pPr>
        <w:rPr>
          <w:rFonts w:eastAsiaTheme="minorEastAsia"/>
        </w:rPr>
      </w:pPr>
    </w:p>
    <w:p w14:paraId="30D720AB" w14:textId="74186B49" w:rsidR="00992111" w:rsidRDefault="00992111" w:rsidP="00F03810">
      <w:pPr>
        <w:rPr>
          <w:rFonts w:eastAsiaTheme="minorEastAsia"/>
        </w:rPr>
      </w:pPr>
    </w:p>
    <w:p w14:paraId="67D8B57F" w14:textId="0D1D9524" w:rsidR="00992111" w:rsidRDefault="00992111" w:rsidP="00F03810">
      <w:pPr>
        <w:rPr>
          <w:rFonts w:eastAsiaTheme="minorEastAsia"/>
        </w:rPr>
      </w:pPr>
    </w:p>
    <w:p w14:paraId="42EF30CA" w14:textId="1FF9A3A7" w:rsidR="00992111" w:rsidRDefault="00992111" w:rsidP="00F03810">
      <w:pPr>
        <w:rPr>
          <w:rFonts w:eastAsiaTheme="minorEastAsia"/>
        </w:rPr>
      </w:pPr>
    </w:p>
    <w:p w14:paraId="4707FF74" w14:textId="6128B00D" w:rsidR="00992111" w:rsidRDefault="00992111" w:rsidP="00F03810">
      <w:pPr>
        <w:rPr>
          <w:rFonts w:eastAsiaTheme="minorEastAsia"/>
        </w:rPr>
      </w:pPr>
    </w:p>
    <w:p w14:paraId="70F6C061" w14:textId="213644A0" w:rsidR="00992111" w:rsidRDefault="00992111" w:rsidP="00F03810">
      <w:pPr>
        <w:rPr>
          <w:rFonts w:eastAsiaTheme="minorEastAsia"/>
        </w:rPr>
      </w:pPr>
    </w:p>
    <w:p w14:paraId="39F381F8" w14:textId="56E3CB34" w:rsidR="00992111" w:rsidRDefault="00992111" w:rsidP="00F03810">
      <w:pPr>
        <w:rPr>
          <w:rFonts w:eastAsiaTheme="minorEastAsia"/>
        </w:rPr>
      </w:pPr>
    </w:p>
    <w:p w14:paraId="7BF762D4" w14:textId="577F438F" w:rsidR="00992111" w:rsidRDefault="00992111" w:rsidP="00F03810">
      <w:pPr>
        <w:rPr>
          <w:rFonts w:eastAsiaTheme="minorEastAsia"/>
        </w:rPr>
      </w:pPr>
    </w:p>
    <w:p w14:paraId="484FB2B8" w14:textId="39927B7B" w:rsidR="00992111" w:rsidRDefault="00992111" w:rsidP="00F03810">
      <w:pPr>
        <w:rPr>
          <w:rFonts w:eastAsiaTheme="minorEastAsia"/>
        </w:rPr>
      </w:pPr>
    </w:p>
    <w:p w14:paraId="4397FFC4" w14:textId="17C23786" w:rsidR="00992111" w:rsidRDefault="00992111" w:rsidP="00F03810">
      <w:pPr>
        <w:rPr>
          <w:rFonts w:eastAsiaTheme="minorEastAsia"/>
        </w:rPr>
      </w:pPr>
    </w:p>
    <w:p w14:paraId="10D8D7B0" w14:textId="448622F0" w:rsidR="00992111" w:rsidRDefault="00992111" w:rsidP="00F03810">
      <w:pPr>
        <w:rPr>
          <w:rFonts w:eastAsiaTheme="minorEastAsia"/>
        </w:rPr>
      </w:pPr>
    </w:p>
    <w:p w14:paraId="68F73D76" w14:textId="31299934" w:rsidR="00992111" w:rsidRDefault="00992111" w:rsidP="00F03810">
      <w:pPr>
        <w:rPr>
          <w:rFonts w:eastAsiaTheme="minorEastAsia"/>
        </w:rPr>
      </w:pPr>
    </w:p>
    <w:p w14:paraId="23E72341" w14:textId="2A7E7780" w:rsidR="00992111" w:rsidRDefault="00992111" w:rsidP="00F03810">
      <w:pPr>
        <w:rPr>
          <w:rFonts w:eastAsiaTheme="minorEastAsia"/>
        </w:rPr>
      </w:pPr>
    </w:p>
    <w:p w14:paraId="50BB2A89" w14:textId="077AD130" w:rsidR="00992111" w:rsidRDefault="00992111" w:rsidP="00F03810">
      <w:pPr>
        <w:rPr>
          <w:rFonts w:eastAsiaTheme="minorEastAsia"/>
        </w:rPr>
      </w:pPr>
    </w:p>
    <w:p w14:paraId="0DB7D297" w14:textId="504FF6FF" w:rsidR="00992111" w:rsidRDefault="00992111" w:rsidP="00F03810">
      <w:pPr>
        <w:rPr>
          <w:rFonts w:eastAsiaTheme="minorEastAsia"/>
        </w:rPr>
      </w:pPr>
    </w:p>
    <w:p w14:paraId="26C3670F" w14:textId="4658AFE9" w:rsidR="00992111" w:rsidRDefault="00992111" w:rsidP="00F03810">
      <w:pPr>
        <w:rPr>
          <w:rFonts w:eastAsiaTheme="minorEastAsia"/>
        </w:rPr>
      </w:pPr>
    </w:p>
    <w:p w14:paraId="53614CC5" w14:textId="17000407" w:rsidR="00992111" w:rsidRDefault="00992111" w:rsidP="00F03810">
      <w:pPr>
        <w:rPr>
          <w:rFonts w:eastAsiaTheme="minorEastAsia"/>
        </w:rPr>
      </w:pPr>
    </w:p>
    <w:p w14:paraId="76A7512A" w14:textId="672CE671" w:rsidR="00992111" w:rsidRDefault="00992111" w:rsidP="00F03810">
      <w:pPr>
        <w:rPr>
          <w:rFonts w:eastAsiaTheme="minorEastAsia"/>
        </w:rPr>
      </w:pPr>
    </w:p>
    <w:p w14:paraId="40917636" w14:textId="556D02CF" w:rsidR="00992111" w:rsidRDefault="00992111" w:rsidP="00F03810">
      <w:pPr>
        <w:rPr>
          <w:rFonts w:eastAsiaTheme="minorEastAsia"/>
        </w:rPr>
      </w:pPr>
    </w:p>
    <w:p w14:paraId="5211A314" w14:textId="054503F8" w:rsidR="00992111" w:rsidRDefault="00992111" w:rsidP="00F03810">
      <w:pPr>
        <w:rPr>
          <w:rFonts w:eastAsiaTheme="minorEastAsia"/>
        </w:rPr>
      </w:pPr>
    </w:p>
    <w:p w14:paraId="43B6014F" w14:textId="6CD054EB" w:rsidR="00992111" w:rsidRDefault="00992111" w:rsidP="00F03810">
      <w:pPr>
        <w:rPr>
          <w:rFonts w:eastAsiaTheme="minorEastAsia"/>
        </w:rPr>
      </w:pPr>
    </w:p>
    <w:p w14:paraId="0F56BCA0" w14:textId="00058A34" w:rsidR="00992111" w:rsidRDefault="00992111" w:rsidP="00F03810">
      <w:pPr>
        <w:rPr>
          <w:rFonts w:eastAsiaTheme="minorEastAsia"/>
        </w:rPr>
      </w:pPr>
    </w:p>
    <w:p w14:paraId="6F93AE13" w14:textId="4C73EA9E" w:rsidR="00992111" w:rsidRDefault="00992111" w:rsidP="00F03810">
      <w:pPr>
        <w:rPr>
          <w:rFonts w:eastAsiaTheme="minorEastAsia"/>
        </w:rPr>
      </w:pPr>
    </w:p>
    <w:p w14:paraId="15FC87BE" w14:textId="46A44DBC" w:rsidR="00992111" w:rsidRDefault="00992111" w:rsidP="00F03810">
      <w:pPr>
        <w:rPr>
          <w:rFonts w:eastAsiaTheme="minorEastAsia"/>
        </w:rPr>
      </w:pPr>
    </w:p>
    <w:p w14:paraId="2847111F" w14:textId="5AB8BC61" w:rsidR="00992111" w:rsidRDefault="00992111" w:rsidP="00F03810">
      <w:pPr>
        <w:rPr>
          <w:rFonts w:eastAsiaTheme="minorEastAsia"/>
        </w:rPr>
      </w:pPr>
    </w:p>
    <w:p w14:paraId="7C1FC614" w14:textId="3596551D" w:rsidR="00992111" w:rsidRDefault="00992111" w:rsidP="00F03810">
      <w:pPr>
        <w:rPr>
          <w:rFonts w:eastAsiaTheme="minorEastAsia"/>
        </w:rPr>
      </w:pPr>
    </w:p>
    <w:p w14:paraId="634BFA32" w14:textId="59C3586B" w:rsidR="00992111" w:rsidRDefault="00992111" w:rsidP="00F03810">
      <w:pPr>
        <w:rPr>
          <w:rFonts w:eastAsiaTheme="minorEastAsia"/>
        </w:rPr>
      </w:pPr>
    </w:p>
    <w:p w14:paraId="3623F3F6" w14:textId="77777777" w:rsidR="00992111" w:rsidRDefault="00992111" w:rsidP="00F03810"/>
    <w:p w14:paraId="40CC8A00" w14:textId="5BD70644" w:rsidR="0042050C" w:rsidRDefault="0094133A" w:rsidP="00C84965">
      <w:pPr>
        <w:pStyle w:val="Heading1"/>
      </w:pPr>
      <w:bookmarkStart w:id="6" w:name="_Toc106322300"/>
      <w:r>
        <w:t>Design Requirements</w:t>
      </w:r>
      <w:bookmarkEnd w:id="6"/>
    </w:p>
    <w:p w14:paraId="16C43367" w14:textId="3E50BB76" w:rsidR="003260BF" w:rsidRDefault="00B05A69" w:rsidP="00C84965">
      <w:r>
        <w:t>With the requi</w:t>
      </w:r>
      <w:r w:rsidR="00800084">
        <w:t>rements confirmed, the specification</w:t>
      </w:r>
      <w:r w:rsidR="001B2C20">
        <w:t>, or design requirements,</w:t>
      </w:r>
      <w:r w:rsidR="00800084">
        <w:t xml:space="preserve"> c</w:t>
      </w:r>
      <w:r w:rsidR="0048365E">
        <w:t>ould</w:t>
      </w:r>
      <w:r w:rsidR="00800084">
        <w:t xml:space="preserve"> </w:t>
      </w:r>
      <w:proofErr w:type="gramStart"/>
      <w:r w:rsidR="00800084">
        <w:t>be developed</w:t>
      </w:r>
      <w:proofErr w:type="gramEnd"/>
      <w:r w:rsidR="00800084">
        <w:t xml:space="preserve">. </w:t>
      </w:r>
      <w:r w:rsidR="001B2C20" w:rsidRPr="001B2C20">
        <w:rPr>
          <w:noProof/>
        </w:rPr>
        <w:t xml:space="preserve">Dym, et al. </w:t>
      </w:r>
      <w:r w:rsidR="001B2C20">
        <w:rPr>
          <w:noProof/>
        </w:rPr>
        <w:t>(</w:t>
      </w:r>
      <w:r w:rsidR="001B2C20" w:rsidRPr="001B2C20">
        <w:rPr>
          <w:noProof/>
        </w:rPr>
        <w:t>2022)</w:t>
      </w:r>
      <w:r w:rsidR="00800084">
        <w:t xml:space="preserve"> defines </w:t>
      </w:r>
      <w:r w:rsidR="001B2C20">
        <w:t>design requirements</w:t>
      </w:r>
      <w:r w:rsidR="00800084">
        <w:t xml:space="preserve"> as a list of </w:t>
      </w:r>
      <w:r w:rsidR="001B2C20">
        <w:t>functions</w:t>
      </w:r>
      <w:r w:rsidR="00800084">
        <w:t xml:space="preserve"> </w:t>
      </w:r>
      <w:r w:rsidR="001B2C20">
        <w:t>and features, measuring how well it should be able to perform those functions</w:t>
      </w:r>
      <w:r w:rsidR="00800084">
        <w:t xml:space="preserve">. </w:t>
      </w:r>
      <w:r w:rsidR="00ED2D24">
        <w:t>To find the measurable goals and properties that w</w:t>
      </w:r>
      <w:r w:rsidR="0048365E">
        <w:t>ould</w:t>
      </w:r>
      <w:r w:rsidR="00ED2D24">
        <w:t xml:space="preserve"> allow the </w:t>
      </w:r>
      <w:r w:rsidR="00B67498">
        <w:t>end-effector</w:t>
      </w:r>
      <w:r w:rsidR="00ED2D24">
        <w:t xml:space="preserve"> to function as intended</w:t>
      </w:r>
      <w:r w:rsidR="00B42CAC">
        <w:t xml:space="preserve"> a Quality Function Deployment</w:t>
      </w:r>
      <w:r w:rsidR="00B67498">
        <w:t xml:space="preserve"> (QFD) </w:t>
      </w:r>
      <w:proofErr w:type="gramStart"/>
      <w:r w:rsidR="0048365E">
        <w:t>was</w:t>
      </w:r>
      <w:r w:rsidR="00B529FE">
        <w:t xml:space="preserve"> required</w:t>
      </w:r>
      <w:proofErr w:type="gramEnd"/>
      <w:sdt>
        <w:sdtPr>
          <w:id w:val="2109621454"/>
          <w:citation/>
        </w:sdtPr>
        <w:sdtContent>
          <w:r w:rsidR="001B2C20">
            <w:fldChar w:fldCharType="begin"/>
          </w:r>
          <w:r w:rsidR="001B2C20">
            <w:instrText xml:space="preserve"> CITATION Pro22 \l 2057 </w:instrText>
          </w:r>
          <w:r w:rsidR="001B2C20">
            <w:fldChar w:fldCharType="separate"/>
          </w:r>
          <w:r w:rsidR="00A360D4">
            <w:rPr>
              <w:noProof/>
            </w:rPr>
            <w:t xml:space="preserve"> </w:t>
          </w:r>
          <w:r w:rsidR="00A360D4" w:rsidRPr="00A360D4">
            <w:rPr>
              <w:noProof/>
            </w:rPr>
            <w:t>(Dym, et al., 2022)</w:t>
          </w:r>
          <w:r w:rsidR="001B2C20">
            <w:fldChar w:fldCharType="end"/>
          </w:r>
        </w:sdtContent>
      </w:sdt>
      <w:r w:rsidR="00B529FE">
        <w:t>. Quality Function Deployment</w:t>
      </w:r>
      <w:r w:rsidR="00B67498">
        <w:t xml:space="preserve"> </w:t>
      </w:r>
      <w:r w:rsidR="00B529FE">
        <w:t xml:space="preserve">is </w:t>
      </w:r>
      <w:r w:rsidR="00B67498">
        <w:t xml:space="preserve">a </w:t>
      </w:r>
      <w:r w:rsidR="00B529FE">
        <w:t>method developed</w:t>
      </w:r>
      <w:r w:rsidR="00587858">
        <w:t xml:space="preserve"> to record the “voice of the customer” and translate </w:t>
      </w:r>
      <w:r w:rsidR="00B67498">
        <w:t>customer</w:t>
      </w:r>
      <w:r w:rsidR="00587858">
        <w:t xml:space="preserve"> requirements into design requirements or specifications</w:t>
      </w:r>
      <w:sdt>
        <w:sdtPr>
          <w:id w:val="-770233777"/>
          <w:citation/>
        </w:sdtPr>
        <w:sdtEndPr/>
        <w:sdtContent>
          <w:r w:rsidR="003260BF">
            <w:fldChar w:fldCharType="begin"/>
          </w:r>
          <w:r w:rsidR="003260BF">
            <w:instrText xml:space="preserve"> CITATION Joh03 \l 2057 </w:instrText>
          </w:r>
          <w:r w:rsidR="003260BF">
            <w:fldChar w:fldCharType="separate"/>
          </w:r>
          <w:r w:rsidR="00A360D4">
            <w:rPr>
              <w:noProof/>
            </w:rPr>
            <w:t xml:space="preserve"> </w:t>
          </w:r>
          <w:r w:rsidR="00A360D4" w:rsidRPr="00A360D4">
            <w:rPr>
              <w:noProof/>
            </w:rPr>
            <w:t>(Johnson, 2003)</w:t>
          </w:r>
          <w:r w:rsidR="003260BF">
            <w:fldChar w:fldCharType="end"/>
          </w:r>
        </w:sdtContent>
      </w:sdt>
      <w:r w:rsidR="00587858">
        <w:t>.</w:t>
      </w:r>
      <w:r w:rsidR="003260BF">
        <w:t xml:space="preserve"> The design requirements </w:t>
      </w:r>
      <w:proofErr w:type="gramStart"/>
      <w:r w:rsidR="0048365E">
        <w:t>were</w:t>
      </w:r>
      <w:r w:rsidR="003260BF">
        <w:t xml:space="preserve"> assessed</w:t>
      </w:r>
      <w:proofErr w:type="gramEnd"/>
      <w:r w:rsidR="003260BF">
        <w:t xml:space="preserve"> according to their relevance to each customer requirement</w:t>
      </w:r>
      <w:sdt>
        <w:sdtPr>
          <w:id w:val="262650439"/>
          <w:citation/>
        </w:sdtPr>
        <w:sdtEndPr/>
        <w:sdtContent>
          <w:r w:rsidR="00A030DF">
            <w:fldChar w:fldCharType="begin"/>
          </w:r>
          <w:r w:rsidR="00A030DF">
            <w:instrText xml:space="preserve"> CITATION Joh03 \l 2057 </w:instrText>
          </w:r>
          <w:r w:rsidR="00A030DF">
            <w:fldChar w:fldCharType="separate"/>
          </w:r>
          <w:r w:rsidR="00A360D4">
            <w:rPr>
              <w:noProof/>
            </w:rPr>
            <w:t xml:space="preserve"> </w:t>
          </w:r>
          <w:r w:rsidR="00A360D4" w:rsidRPr="00A360D4">
            <w:rPr>
              <w:noProof/>
            </w:rPr>
            <w:t>(Johnson, 2003)</w:t>
          </w:r>
          <w:r w:rsidR="00A030DF">
            <w:fldChar w:fldCharType="end"/>
          </w:r>
        </w:sdtContent>
      </w:sdt>
      <w:r w:rsidR="003260BF">
        <w:t xml:space="preserve">. In </w:t>
      </w:r>
      <w:proofErr w:type="gramStart"/>
      <w:r w:rsidR="003260BF">
        <w:t>some</w:t>
      </w:r>
      <w:proofErr w:type="gramEnd"/>
      <w:r w:rsidR="003260BF">
        <w:t xml:space="preserve"> circumstances, competitors’ products can be compared according to the customer requirements. For this task, it is not possible as </w:t>
      </w:r>
      <w:r w:rsidR="0021028A">
        <w:t>competitors’</w:t>
      </w:r>
      <w:r w:rsidR="003260BF">
        <w:t xml:space="preserve"> products have not </w:t>
      </w:r>
      <w:proofErr w:type="gramStart"/>
      <w:r w:rsidR="003260BF">
        <w:t>been assessed</w:t>
      </w:r>
      <w:proofErr w:type="gramEnd"/>
      <w:r w:rsidR="003260BF">
        <w:t xml:space="preserve"> </w:t>
      </w:r>
      <w:r w:rsidR="00B75E1F">
        <w:t>according to</w:t>
      </w:r>
      <w:r w:rsidR="003260BF">
        <w:t xml:space="preserve"> the requirement</w:t>
      </w:r>
      <w:r w:rsidR="0021028A">
        <w:t>s and application</w:t>
      </w:r>
      <w:r w:rsidR="003260BF">
        <w:t xml:space="preserve"> set out in this report. Additionally, </w:t>
      </w:r>
      <w:proofErr w:type="gramStart"/>
      <w:r w:rsidR="003260BF">
        <w:t>some</w:t>
      </w:r>
      <w:proofErr w:type="gramEnd"/>
      <w:r w:rsidR="003260BF">
        <w:t xml:space="preserve"> information regarding </w:t>
      </w:r>
      <w:r w:rsidR="00B75E1F">
        <w:t>competitors’</w:t>
      </w:r>
      <w:r w:rsidR="003260BF">
        <w:t xml:space="preserve"> products is not widely available for comparisons to be made.</w:t>
      </w:r>
      <w:r w:rsidR="00157208">
        <w:t xml:space="preserve"> The completed QFD can </w:t>
      </w:r>
      <w:proofErr w:type="gramStart"/>
      <w:r w:rsidR="00157208">
        <w:t>be found</w:t>
      </w:r>
      <w:proofErr w:type="gramEnd"/>
      <w:r w:rsidR="00157208">
        <w:t xml:space="preserve"> in Appendix C. </w:t>
      </w:r>
    </w:p>
    <w:p w14:paraId="37EFE138" w14:textId="0C54F2C1" w:rsidR="00223918" w:rsidRDefault="0094133A" w:rsidP="00C84965">
      <w:r>
        <w:t xml:space="preserve">The design requirements that have </w:t>
      </w:r>
      <w:proofErr w:type="gramStart"/>
      <w:r>
        <w:t>been established</w:t>
      </w:r>
      <w:proofErr w:type="gramEnd"/>
      <w:r>
        <w:t xml:space="preserve"> can be found in the table below. This includes the factors that should </w:t>
      </w:r>
      <w:proofErr w:type="gramStart"/>
      <w:r>
        <w:t>be considered</w:t>
      </w:r>
      <w:proofErr w:type="gramEnd"/>
      <w:r>
        <w:t xml:space="preserve"> to solve all stipulated and unspoken requirements set out by the customer. Due to the scarcity of information and specialist application of this product, definite limits could not </w:t>
      </w:r>
      <w:proofErr w:type="gramStart"/>
      <w:r>
        <w:t xml:space="preserve">be </w:t>
      </w:r>
      <w:r w:rsidR="00B67498">
        <w:t>applied</w:t>
      </w:r>
      <w:proofErr w:type="gramEnd"/>
      <w:r w:rsidR="00B67498">
        <w:t xml:space="preserve"> </w:t>
      </w:r>
      <w:r>
        <w:t xml:space="preserve">in some cases. </w:t>
      </w:r>
    </w:p>
    <w:p w14:paraId="4A918A79" w14:textId="0B36457E" w:rsidR="00A030DF" w:rsidRDefault="003C11B1" w:rsidP="003C11B1">
      <w:pPr>
        <w:jc w:val="center"/>
      </w:pPr>
      <w:r>
        <w:rPr>
          <w:noProof/>
        </w:rPr>
        <w:drawing>
          <wp:inline distT="0" distB="0" distL="0" distR="0" wp14:anchorId="2C19B2D6" wp14:editId="4DAD002A">
            <wp:extent cx="5804347" cy="5771072"/>
            <wp:effectExtent l="0" t="0" r="6350" b="127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
                    <a:stretch>
                      <a:fillRect/>
                    </a:stretch>
                  </pic:blipFill>
                  <pic:spPr>
                    <a:xfrm>
                      <a:off x="0" y="0"/>
                      <a:ext cx="5836579" cy="5803120"/>
                    </a:xfrm>
                    <a:prstGeom prst="rect">
                      <a:avLst/>
                    </a:prstGeom>
                  </pic:spPr>
                </pic:pic>
              </a:graphicData>
            </a:graphic>
          </wp:inline>
        </w:drawing>
      </w:r>
    </w:p>
    <w:p w14:paraId="3C149AA3" w14:textId="77777777" w:rsidR="00992111" w:rsidRPr="003C11B1" w:rsidRDefault="00992111" w:rsidP="003C11B1">
      <w:pPr>
        <w:jc w:val="center"/>
      </w:pPr>
    </w:p>
    <w:p w14:paraId="60400811" w14:textId="3C957688" w:rsidR="00C84965" w:rsidRDefault="00C84965" w:rsidP="00C84965">
      <w:pPr>
        <w:pStyle w:val="Heading1"/>
      </w:pPr>
      <w:bookmarkStart w:id="7" w:name="_Toc106322301"/>
      <w:r>
        <w:lastRenderedPageBreak/>
        <w:t>Design</w:t>
      </w:r>
      <w:bookmarkEnd w:id="7"/>
      <w:r>
        <w:t xml:space="preserve"> </w:t>
      </w:r>
    </w:p>
    <w:p w14:paraId="4CF10D7B" w14:textId="1E1C40E5" w:rsidR="00C84965" w:rsidRDefault="00073663" w:rsidP="00C84965">
      <w:r>
        <w:t xml:space="preserve">With the necessary customer and design requirements developed, focus can </w:t>
      </w:r>
      <w:proofErr w:type="gramStart"/>
      <w:r>
        <w:t>be turned</w:t>
      </w:r>
      <w:proofErr w:type="gramEnd"/>
      <w:r>
        <w:t xml:space="preserve"> towards developing concepts and solutions for the </w:t>
      </w:r>
      <w:r w:rsidR="00B67498">
        <w:t>end-effector</w:t>
      </w:r>
      <w:r>
        <w:t xml:space="preserve">. </w:t>
      </w:r>
      <w:r w:rsidR="002D7959">
        <w:t xml:space="preserve">Burge (2006) states that a final </w:t>
      </w:r>
      <w:r w:rsidR="00B67498">
        <w:t xml:space="preserve">design </w:t>
      </w:r>
      <w:r w:rsidR="002D7959">
        <w:t xml:space="preserve">can </w:t>
      </w:r>
      <w:proofErr w:type="gramStart"/>
      <w:r w:rsidR="002D7959">
        <w:t>be create</w:t>
      </w:r>
      <w:r w:rsidR="00B67498">
        <w:t>d</w:t>
      </w:r>
      <w:proofErr w:type="gramEnd"/>
      <w:r w:rsidR="002D7959">
        <w:t xml:space="preserve"> from multiple concepts, often incorporating the benefits of each. Taking this into account, a method called Function Means Analysis (FMA) </w:t>
      </w:r>
      <w:proofErr w:type="gramStart"/>
      <w:r w:rsidR="00B67498">
        <w:t>was</w:t>
      </w:r>
      <w:r w:rsidR="002D7959">
        <w:t xml:space="preserve"> used</w:t>
      </w:r>
      <w:proofErr w:type="gramEnd"/>
      <w:r w:rsidR="002D7959">
        <w:t xml:space="preserve">. FMA plots the basic function that must </w:t>
      </w:r>
      <w:proofErr w:type="gramStart"/>
      <w:r w:rsidR="002D7959">
        <w:t>be performed</w:t>
      </w:r>
      <w:proofErr w:type="gramEnd"/>
      <w:r w:rsidR="002D7959">
        <w:t xml:space="preserve"> by the </w:t>
      </w:r>
      <w:r w:rsidR="00B67498">
        <w:t>end-effector</w:t>
      </w:r>
      <w:r w:rsidR="002D7959">
        <w:t xml:space="preserve"> and provide multiple solutions, or means, for each function. Completing the functional analysis diagram provided </w:t>
      </w:r>
      <w:proofErr w:type="gramStart"/>
      <w:r w:rsidR="002D7959">
        <w:t>some of</w:t>
      </w:r>
      <w:proofErr w:type="gramEnd"/>
      <w:r w:rsidR="002D7959">
        <w:t xml:space="preserve"> the basic functions any </w:t>
      </w:r>
      <w:r w:rsidR="00B67498">
        <w:t>end-effector</w:t>
      </w:r>
      <w:r w:rsidR="002D7959">
        <w:t xml:space="preserve"> must perform. The QFD analysis developed customer requirements into design requirements, which brought about a number of </w:t>
      </w:r>
      <w:proofErr w:type="gramStart"/>
      <w:r w:rsidR="002D7959">
        <w:t xml:space="preserve">different </w:t>
      </w:r>
      <w:r w:rsidR="00523A04">
        <w:t>functions</w:t>
      </w:r>
      <w:proofErr w:type="gramEnd"/>
      <w:r w:rsidR="002D7959">
        <w:t xml:space="preserve"> that </w:t>
      </w:r>
      <w:r w:rsidR="00B67498">
        <w:t>were</w:t>
      </w:r>
      <w:r w:rsidR="002D7959">
        <w:t xml:space="preserve"> pertinent to the overall function of the </w:t>
      </w:r>
      <w:r w:rsidR="00B67498">
        <w:t>end-effector</w:t>
      </w:r>
      <w:r w:rsidR="002D7959">
        <w:t xml:space="preserve">. </w:t>
      </w:r>
      <w:r w:rsidR="00B415BC">
        <w:t xml:space="preserve">These functions </w:t>
      </w:r>
      <w:proofErr w:type="gramStart"/>
      <w:r w:rsidR="00B67498">
        <w:t>were</w:t>
      </w:r>
      <w:r w:rsidR="00B415BC">
        <w:t xml:space="preserve"> combined</w:t>
      </w:r>
      <w:proofErr w:type="gramEnd"/>
      <w:r w:rsidR="00B415BC">
        <w:t xml:space="preserve"> into the FMA to develop a number of solutions. The completed FMA can </w:t>
      </w:r>
      <w:proofErr w:type="gramStart"/>
      <w:r w:rsidR="00B415BC">
        <w:t>be found</w:t>
      </w:r>
      <w:proofErr w:type="gramEnd"/>
      <w:r w:rsidR="00B415BC">
        <w:t xml:space="preserve"> in Appendix </w:t>
      </w:r>
      <w:r w:rsidR="00B16738">
        <w:t>E</w:t>
      </w:r>
      <w:r w:rsidR="00B415BC">
        <w:t>.</w:t>
      </w:r>
      <w:r w:rsidR="00461C50">
        <w:t xml:space="preserve"> The legend shows the selected pathways for each solutio</w:t>
      </w:r>
      <w:r w:rsidR="00B67498">
        <w:t>n</w:t>
      </w:r>
      <w:r w:rsidR="00461C50">
        <w:t xml:space="preserve">. Pathways showing two highlighted functions indicates a hybrid or dual approach has </w:t>
      </w:r>
      <w:proofErr w:type="gramStart"/>
      <w:r w:rsidR="00461C50">
        <w:t>been selected</w:t>
      </w:r>
      <w:proofErr w:type="gramEnd"/>
      <w:r w:rsidR="00461C50">
        <w:t xml:space="preserve">. </w:t>
      </w:r>
    </w:p>
    <w:p w14:paraId="64602CD0" w14:textId="77777777" w:rsidR="00CF3163" w:rsidRPr="00C84965" w:rsidRDefault="00CF3163" w:rsidP="00C84965"/>
    <w:p w14:paraId="2D89C345" w14:textId="3B7C1206" w:rsidR="00E3535A" w:rsidRDefault="00E3535A" w:rsidP="00E3535A">
      <w:pPr>
        <w:pStyle w:val="Heading2"/>
      </w:pPr>
      <w:bookmarkStart w:id="8" w:name="_Toc106322302"/>
      <w:r>
        <w:t>Concepts</w:t>
      </w:r>
      <w:bookmarkEnd w:id="8"/>
    </w:p>
    <w:p w14:paraId="21CC3DBC" w14:textId="3D50188D" w:rsidR="00E3535A" w:rsidRDefault="00E3535A" w:rsidP="00E3535A">
      <w:r>
        <w:t xml:space="preserve">The following concepts </w:t>
      </w:r>
      <w:proofErr w:type="gramStart"/>
      <w:r>
        <w:t>were generated</w:t>
      </w:r>
      <w:proofErr w:type="gramEnd"/>
      <w:r>
        <w:t xml:space="preserve"> from the </w:t>
      </w:r>
      <w:r w:rsidR="00B67498">
        <w:t>FMA</w:t>
      </w:r>
      <w:r>
        <w:t xml:space="preserve"> with the aim of fulfilling the design requirements established in the QFD analysis. A Pugh matrix </w:t>
      </w:r>
      <w:proofErr w:type="gramStart"/>
      <w:r w:rsidR="00B67498">
        <w:t xml:space="preserve">was </w:t>
      </w:r>
      <w:r>
        <w:t>used</w:t>
      </w:r>
      <w:proofErr w:type="gramEnd"/>
      <w:r>
        <w:t xml:space="preserve"> to assess each concept according to the design requirements to establish a final design. </w:t>
      </w:r>
    </w:p>
    <w:p w14:paraId="5F7F85BB" w14:textId="77777777" w:rsidR="00E3535A" w:rsidRPr="00E3535A" w:rsidRDefault="00E3535A" w:rsidP="00E3535A"/>
    <w:p w14:paraId="3A3A3472" w14:textId="1EFA2369" w:rsidR="00E3535A" w:rsidRDefault="00E3535A" w:rsidP="00E3535A">
      <w:pPr>
        <w:pStyle w:val="Heading3"/>
      </w:pPr>
      <w:bookmarkStart w:id="9" w:name="_Toc106322303"/>
      <w:r>
        <w:t xml:space="preserve">Concept </w:t>
      </w:r>
      <w:r w:rsidR="003343A0">
        <w:t>One</w:t>
      </w:r>
      <w:bookmarkEnd w:id="9"/>
    </w:p>
    <w:p w14:paraId="39857A63" w14:textId="0F075EE7" w:rsidR="00E3535A" w:rsidRDefault="00F845AF" w:rsidP="00E3535A">
      <w:r>
        <w:t xml:space="preserve">See Appendix F for the sketch of this solution. This concept uses a simple scoop to lift, transport and lower the device into the sled. </w:t>
      </w:r>
      <w:r w:rsidR="00A11117">
        <w:t>L</w:t>
      </w:r>
      <w:r>
        <w:t xml:space="preserve">ifting and lowering </w:t>
      </w:r>
      <w:proofErr w:type="gramStart"/>
      <w:r w:rsidR="00A11117">
        <w:t xml:space="preserve">is </w:t>
      </w:r>
      <w:r>
        <w:t>controlled</w:t>
      </w:r>
      <w:proofErr w:type="gramEnd"/>
      <w:r>
        <w:t xml:space="preserve"> solely by the cobot, meaning that the device sits loose on the scoop. There is a cut-out at the front of the scoop to straddle the stop at the end of the chute. No modification </w:t>
      </w:r>
      <w:proofErr w:type="gramStart"/>
      <w:r>
        <w:t>is required</w:t>
      </w:r>
      <w:proofErr w:type="gramEnd"/>
      <w:r>
        <w:t xml:space="preserve"> to the chute or sled for this concept. Weight sensors </w:t>
      </w:r>
      <w:proofErr w:type="gramStart"/>
      <w:r>
        <w:t>are incorporated</w:t>
      </w:r>
      <w:proofErr w:type="gramEnd"/>
      <w:r>
        <w:t xml:space="preserve"> into the scoop body to detect if the device is present and a vision system to align the scoop to the body.</w:t>
      </w:r>
    </w:p>
    <w:p w14:paraId="4AA5D26C" w14:textId="77777777" w:rsidR="00E3535A" w:rsidRPr="00E3535A" w:rsidRDefault="00E3535A" w:rsidP="00E3535A"/>
    <w:p w14:paraId="568655C5" w14:textId="38CDF24F" w:rsidR="00E3535A" w:rsidRDefault="00E3535A">
      <w:pPr>
        <w:pStyle w:val="Heading3"/>
      </w:pPr>
      <w:bookmarkStart w:id="10" w:name="_Toc106322304"/>
      <w:r>
        <w:t xml:space="preserve">Concept </w:t>
      </w:r>
      <w:r w:rsidR="003343A0">
        <w:t>Two</w:t>
      </w:r>
      <w:bookmarkEnd w:id="10"/>
    </w:p>
    <w:p w14:paraId="4D83DFEF" w14:textId="28322F1C" w:rsidR="00E3535A" w:rsidRDefault="004C2217" w:rsidP="00E3535A">
      <w:r>
        <w:t xml:space="preserve">A simpler concept, this uses a single profiled piece. This piece has hooks at the end of each jaw to </w:t>
      </w:r>
      <w:proofErr w:type="gramStart"/>
      <w:r>
        <w:t>act as</w:t>
      </w:r>
      <w:proofErr w:type="gramEnd"/>
      <w:r>
        <w:t xml:space="preserve"> snap fittings that secure to the back of the device as it is pushed into place. To release the device, it must </w:t>
      </w:r>
      <w:proofErr w:type="gramStart"/>
      <w:r>
        <w:t>be pressed</w:t>
      </w:r>
      <w:proofErr w:type="gramEnd"/>
      <w:r>
        <w:t xml:space="preserve"> into the retaining parts of the sled. This stops the device </w:t>
      </w:r>
      <w:proofErr w:type="gramStart"/>
      <w:r>
        <w:t>being released</w:t>
      </w:r>
      <w:proofErr w:type="gramEnd"/>
      <w:r>
        <w:t xml:space="preserve"> mid-cycle and can only be released with the corresponding location areas. This adds elements of Poka</w:t>
      </w:r>
      <w:r w:rsidR="00B67498">
        <w:t>-</w:t>
      </w:r>
      <w:r>
        <w:t>Yoke to the process, controlling the failure modes highlighted in the PFMEA. The sled would require modification to accommodate the release mechanism of this concept.</w:t>
      </w:r>
      <w:r w:rsidR="00AB1F0F">
        <w:t xml:space="preserve"> The sketch for this concept can </w:t>
      </w:r>
      <w:proofErr w:type="gramStart"/>
      <w:r w:rsidR="00AB1F0F">
        <w:t>be found</w:t>
      </w:r>
      <w:proofErr w:type="gramEnd"/>
      <w:r w:rsidR="00AB1F0F">
        <w:t xml:space="preserve"> in Appendix G</w:t>
      </w:r>
    </w:p>
    <w:p w14:paraId="51CF3B4E" w14:textId="77777777" w:rsidR="00E3535A" w:rsidRPr="00E3535A" w:rsidRDefault="00E3535A" w:rsidP="00E3535A"/>
    <w:p w14:paraId="1622F296" w14:textId="168835BA" w:rsidR="00E3535A" w:rsidRDefault="00E3535A">
      <w:pPr>
        <w:pStyle w:val="Heading3"/>
      </w:pPr>
      <w:bookmarkStart w:id="11" w:name="_Toc106322305"/>
      <w:r>
        <w:t xml:space="preserve">Concept </w:t>
      </w:r>
      <w:r w:rsidR="003343A0">
        <w:t>Three</w:t>
      </w:r>
      <w:bookmarkEnd w:id="11"/>
    </w:p>
    <w:p w14:paraId="28B04FDE" w14:textId="5FEED756" w:rsidR="00E3535A" w:rsidRDefault="00AB1F0F" w:rsidP="00E3535A">
      <w:r>
        <w:t xml:space="preserve">Matching the description of a traditional gripper set out by </w:t>
      </w:r>
      <w:r w:rsidRPr="00AB1F0F">
        <w:rPr>
          <w:noProof/>
        </w:rPr>
        <w:t>Honarpardaz, et al.</w:t>
      </w:r>
      <w:r>
        <w:rPr>
          <w:noProof/>
        </w:rPr>
        <w:t xml:space="preserve"> (</w:t>
      </w:r>
      <w:r w:rsidRPr="00AB1F0F">
        <w:rPr>
          <w:noProof/>
        </w:rPr>
        <w:t>2017)</w:t>
      </w:r>
      <w:r>
        <w:rPr>
          <w:noProof/>
        </w:rPr>
        <w:t>, this gripper features two jaws</w:t>
      </w:r>
      <w:r w:rsidR="003343A0">
        <w:rPr>
          <w:noProof/>
        </w:rPr>
        <w:t xml:space="preserve"> which are indexable to support the device. The jaws are spring loaded in the shut position but opened and held in the open position using a cam and detent. During tranport</w:t>
      </w:r>
      <w:r w:rsidR="00B67498">
        <w:rPr>
          <w:noProof/>
        </w:rPr>
        <w:t xml:space="preserve">, </w:t>
      </w:r>
      <w:r w:rsidR="003343A0">
        <w:rPr>
          <w:noProof/>
        </w:rPr>
        <w:t>the jaws cannot be opened accidentally adding a similar level of Poka</w:t>
      </w:r>
      <w:r w:rsidR="00B67498">
        <w:rPr>
          <w:noProof/>
        </w:rPr>
        <w:t>-</w:t>
      </w:r>
      <w:r w:rsidR="003343A0">
        <w:rPr>
          <w:noProof/>
        </w:rPr>
        <w:t xml:space="preserve">Yoke to the process as Concept Two. The cam is driven by the tool flange of the UR3, eliminating the need for an external actuator but only when the orientation of the device is locked by the chute and the sled. </w:t>
      </w:r>
      <w:r w:rsidR="000B2B6F">
        <w:rPr>
          <w:noProof/>
        </w:rPr>
        <w:t xml:space="preserve">Whilst suspended, the device can only be turned rather than released. </w:t>
      </w:r>
      <w:r w:rsidR="00B67498">
        <w:t xml:space="preserve">The sketch for this concept can </w:t>
      </w:r>
      <w:proofErr w:type="gramStart"/>
      <w:r w:rsidR="00B67498">
        <w:t>be found</w:t>
      </w:r>
      <w:proofErr w:type="gramEnd"/>
      <w:r w:rsidR="00B67498">
        <w:t xml:space="preserve"> in Appendix </w:t>
      </w:r>
      <w:r w:rsidR="00B67498">
        <w:t xml:space="preserve">H. </w:t>
      </w:r>
    </w:p>
    <w:p w14:paraId="5C683FF2" w14:textId="645D6309" w:rsidR="00E3535A" w:rsidRDefault="00E3535A" w:rsidP="00E3535A"/>
    <w:p w14:paraId="6DAD40A9" w14:textId="77777777" w:rsidR="005B5894" w:rsidRDefault="005B5894" w:rsidP="00E3535A"/>
    <w:p w14:paraId="5A6AF93E" w14:textId="77777777" w:rsidR="00B67498" w:rsidRPr="00E3535A" w:rsidRDefault="00B67498" w:rsidP="00E3535A"/>
    <w:p w14:paraId="791616E2" w14:textId="1AAA17F4" w:rsidR="008F5BCB" w:rsidRDefault="008F5BCB">
      <w:pPr>
        <w:pStyle w:val="Heading2"/>
      </w:pPr>
      <w:bookmarkStart w:id="12" w:name="_Toc106322306"/>
      <w:r>
        <w:t>Final Design</w:t>
      </w:r>
      <w:bookmarkEnd w:id="12"/>
    </w:p>
    <w:p w14:paraId="516A0404" w14:textId="1126FABD" w:rsidR="00894C93" w:rsidRDefault="00196DEB" w:rsidP="008F5BCB">
      <w:r>
        <w:t xml:space="preserve">To find the most suitable concept to develop, </w:t>
      </w:r>
      <w:r w:rsidR="00B67498">
        <w:t xml:space="preserve">a </w:t>
      </w:r>
      <w:r>
        <w:t>compar</w:t>
      </w:r>
      <w:r w:rsidR="00B67498">
        <w:t>ison</w:t>
      </w:r>
      <w:r>
        <w:t xml:space="preserve"> with the design requirements and functions of the </w:t>
      </w:r>
      <w:r w:rsidR="00B67498">
        <w:t xml:space="preserve">end-effector </w:t>
      </w:r>
      <w:proofErr w:type="gramStart"/>
      <w:r w:rsidR="00B67498">
        <w:t>was made</w:t>
      </w:r>
      <w:proofErr w:type="gramEnd"/>
      <w:r>
        <w:t>. In this instance</w:t>
      </w:r>
      <w:r w:rsidR="00B67498">
        <w:t xml:space="preserve">, </w:t>
      </w:r>
      <w:r>
        <w:t xml:space="preserve">a Pugh Matrix </w:t>
      </w:r>
      <w:proofErr w:type="gramStart"/>
      <w:r w:rsidR="00B67498">
        <w:t>was</w:t>
      </w:r>
      <w:r>
        <w:t xml:space="preserve"> used</w:t>
      </w:r>
      <w:proofErr w:type="gramEnd"/>
      <w:r>
        <w:t xml:space="preserve">. According to Burge (2009) the Pugh Matrix </w:t>
      </w:r>
      <w:proofErr w:type="gramStart"/>
      <w:r>
        <w:t>is completed</w:t>
      </w:r>
      <w:proofErr w:type="gramEnd"/>
      <w:r>
        <w:t xml:space="preserve"> by comparing the requirements and functions to the concepts, scoring each by compliance. A point </w:t>
      </w:r>
      <w:proofErr w:type="gramStart"/>
      <w:r>
        <w:t>is earned</w:t>
      </w:r>
      <w:proofErr w:type="gramEnd"/>
      <w:r>
        <w:t xml:space="preserve"> through </w:t>
      </w:r>
      <w:r>
        <w:lastRenderedPageBreak/>
        <w:t>conformance and zero points are earned through non-compliance</w:t>
      </w:r>
      <w:sdt>
        <w:sdtPr>
          <w:id w:val="1046866123"/>
          <w:citation/>
        </w:sdtPr>
        <w:sdtEndPr/>
        <w:sdtContent>
          <w:r>
            <w:fldChar w:fldCharType="begin"/>
          </w:r>
          <w:r>
            <w:instrText xml:space="preserve"> CITATION Bur09 \l 2057 </w:instrText>
          </w:r>
          <w:r>
            <w:fldChar w:fldCharType="separate"/>
          </w:r>
          <w:r w:rsidR="00A360D4">
            <w:rPr>
              <w:noProof/>
            </w:rPr>
            <w:t xml:space="preserve"> </w:t>
          </w:r>
          <w:r w:rsidR="00A360D4" w:rsidRPr="00A360D4">
            <w:rPr>
              <w:noProof/>
            </w:rPr>
            <w:t>(Burge, 2009)</w:t>
          </w:r>
          <w:r>
            <w:fldChar w:fldCharType="end"/>
          </w:r>
        </w:sdtContent>
      </w:sdt>
      <w:r>
        <w:t xml:space="preserve">. </w:t>
      </w:r>
      <w:r w:rsidR="006E0897">
        <w:t xml:space="preserve">For this analysis, only design requirements that refer to function and operation of the </w:t>
      </w:r>
      <w:r w:rsidR="00B67498">
        <w:t>end-effector</w:t>
      </w:r>
      <w:r w:rsidR="006E0897">
        <w:t xml:space="preserve"> </w:t>
      </w:r>
      <w:proofErr w:type="gramStart"/>
      <w:r w:rsidR="006E0897">
        <w:t>w</w:t>
      </w:r>
      <w:r w:rsidR="00B67498">
        <w:t xml:space="preserve">as </w:t>
      </w:r>
      <w:r w:rsidR="006E0897">
        <w:t>assessed</w:t>
      </w:r>
      <w:proofErr w:type="gramEnd"/>
      <w:r w:rsidR="006E0897">
        <w:t>. Material choices w</w:t>
      </w:r>
      <w:r w:rsidR="00B67498">
        <w:t>ere</w:t>
      </w:r>
      <w:r w:rsidR="006E0897">
        <w:t xml:space="preserve"> discounted as it is </w:t>
      </w:r>
      <w:proofErr w:type="gramStart"/>
      <w:r w:rsidR="006E0897">
        <w:t>generally considered</w:t>
      </w:r>
      <w:proofErr w:type="gramEnd"/>
      <w:r w:rsidR="006E0897">
        <w:t xml:space="preserve"> in the design stages. Burge (2009) and </w:t>
      </w:r>
      <w:r w:rsidR="00144BAD">
        <w:t xml:space="preserve">Childs </w:t>
      </w:r>
      <w:r w:rsidR="006E0897">
        <w:t>(20</w:t>
      </w:r>
      <w:r w:rsidR="00144BAD">
        <w:t>14</w:t>
      </w:r>
      <w:r w:rsidR="006E0897">
        <w:t>) states this is acceptable for making conclusive decisions.</w:t>
      </w:r>
      <w:r w:rsidR="006B6830">
        <w:t xml:space="preserve"> The Pugh matrix can </w:t>
      </w:r>
      <w:proofErr w:type="gramStart"/>
      <w:r w:rsidR="006B6830">
        <w:t>be found</w:t>
      </w:r>
      <w:proofErr w:type="gramEnd"/>
      <w:r w:rsidR="006B6830">
        <w:t xml:space="preserve"> in </w:t>
      </w:r>
      <w:r w:rsidR="00C834F9">
        <w:t>the table below</w:t>
      </w:r>
      <w:r w:rsidR="00894C93">
        <w:t xml:space="preserve">. Concept </w:t>
      </w:r>
      <w:proofErr w:type="gramStart"/>
      <w:r w:rsidR="00894C93">
        <w:t>3</w:t>
      </w:r>
      <w:proofErr w:type="gramEnd"/>
      <w:r w:rsidR="00894C93">
        <w:t xml:space="preserve"> is the most compliant to the crit</w:t>
      </w:r>
      <w:r w:rsidR="00066738">
        <w:t>eria, hence will be developed into the final design.</w:t>
      </w:r>
    </w:p>
    <w:p w14:paraId="2C17FC72" w14:textId="2F3C630B" w:rsidR="00C834F9" w:rsidRDefault="00C834F9" w:rsidP="00D07675">
      <w:pPr>
        <w:jc w:val="center"/>
      </w:pPr>
      <w:r>
        <w:rPr>
          <w:noProof/>
        </w:rPr>
        <w:drawing>
          <wp:inline distT="0" distB="0" distL="0" distR="0" wp14:anchorId="3AB06C15" wp14:editId="7553ECEE">
            <wp:extent cx="4239491" cy="1570181"/>
            <wp:effectExtent l="0" t="0" r="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1"/>
                    <a:stretch>
                      <a:fillRect/>
                    </a:stretch>
                  </pic:blipFill>
                  <pic:spPr>
                    <a:xfrm>
                      <a:off x="0" y="0"/>
                      <a:ext cx="4304026" cy="1594083"/>
                    </a:xfrm>
                    <a:prstGeom prst="rect">
                      <a:avLst/>
                    </a:prstGeom>
                  </pic:spPr>
                </pic:pic>
              </a:graphicData>
            </a:graphic>
          </wp:inline>
        </w:drawing>
      </w:r>
    </w:p>
    <w:p w14:paraId="50F72BD4" w14:textId="6D08185A" w:rsidR="008F5BCB" w:rsidRDefault="00C53EE5" w:rsidP="008F5BCB">
      <w:r>
        <w:t xml:space="preserve">Next, the relationships between the design requirements </w:t>
      </w:r>
      <w:proofErr w:type="gramStart"/>
      <w:r>
        <w:t>w</w:t>
      </w:r>
      <w:r w:rsidR="00B67498">
        <w:t>ere</w:t>
      </w:r>
      <w:r>
        <w:t xml:space="preserve"> explored</w:t>
      </w:r>
      <w:proofErr w:type="gramEnd"/>
      <w:r>
        <w:t xml:space="preserve">. Where correlations </w:t>
      </w:r>
      <w:proofErr w:type="gramStart"/>
      <w:r>
        <w:t>were highlighted</w:t>
      </w:r>
      <w:proofErr w:type="gramEnd"/>
      <w:r>
        <w:t xml:space="preserve"> in the QFD analysis, they have common links that w</w:t>
      </w:r>
      <w:r w:rsidR="00B67498">
        <w:t xml:space="preserve">ere </w:t>
      </w:r>
      <w:r>
        <w:t xml:space="preserve">important to determine when completing the final design. The table below shows the relationships between the design requirements highlighted in the QFD analysis. </w:t>
      </w:r>
    </w:p>
    <w:p w14:paraId="43C2DE74" w14:textId="6D22C371" w:rsidR="001B2C20" w:rsidRPr="008F5BCB" w:rsidRDefault="003C11B1" w:rsidP="00E36D2D">
      <w:pPr>
        <w:tabs>
          <w:tab w:val="left" w:pos="988"/>
        </w:tabs>
        <w:jc w:val="center"/>
      </w:pPr>
      <w:r>
        <w:rPr>
          <w:noProof/>
        </w:rPr>
        <w:drawing>
          <wp:inline distT="0" distB="0" distL="0" distR="0" wp14:anchorId="35F5C7CC" wp14:editId="194B9732">
            <wp:extent cx="2933205" cy="5578539"/>
            <wp:effectExtent l="0" t="0" r="635" b="3175"/>
            <wp:docPr id="18" name="Picture 18"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with medium confidence"/>
                    <pic:cNvPicPr/>
                  </pic:nvPicPr>
                  <pic:blipFill>
                    <a:blip r:embed="rId12"/>
                    <a:stretch>
                      <a:fillRect/>
                    </a:stretch>
                  </pic:blipFill>
                  <pic:spPr>
                    <a:xfrm>
                      <a:off x="0" y="0"/>
                      <a:ext cx="2966131" cy="5641159"/>
                    </a:xfrm>
                    <a:prstGeom prst="rect">
                      <a:avLst/>
                    </a:prstGeom>
                  </pic:spPr>
                </pic:pic>
              </a:graphicData>
            </a:graphic>
          </wp:inline>
        </w:drawing>
      </w:r>
    </w:p>
    <w:p w14:paraId="72EB6372" w14:textId="77777777" w:rsidR="00374E76" w:rsidRDefault="00374E76" w:rsidP="00374E76">
      <w:pPr>
        <w:pStyle w:val="Heading3"/>
      </w:pPr>
      <w:bookmarkStart w:id="13" w:name="_Toc106322307"/>
      <w:r>
        <w:lastRenderedPageBreak/>
        <w:t>Manufacturing</w:t>
      </w:r>
      <w:bookmarkEnd w:id="13"/>
    </w:p>
    <w:p w14:paraId="4B52F949" w14:textId="1461BF94" w:rsidR="00374E76" w:rsidRDefault="00374E76" w:rsidP="00374E76">
      <w:r>
        <w:t xml:space="preserve">It </w:t>
      </w:r>
      <w:r w:rsidR="00B67498">
        <w:t xml:space="preserve">was a </w:t>
      </w:r>
      <w:r>
        <w:t xml:space="preserve">requirement that the </w:t>
      </w:r>
      <w:r w:rsidR="00B67498">
        <w:t>end-effector</w:t>
      </w:r>
      <w:r>
        <w:t xml:space="preserve"> must be suitable for high volume production.</w:t>
      </w:r>
      <w:r>
        <w:rPr>
          <w:noProof/>
        </w:rPr>
        <w:t xml:space="preserve"> </w:t>
      </w:r>
      <w:r w:rsidRPr="00374E76">
        <w:rPr>
          <w:noProof/>
        </w:rPr>
        <w:t xml:space="preserve">Akdogan </w:t>
      </w:r>
      <w:r>
        <w:rPr>
          <w:noProof/>
        </w:rPr>
        <w:t>and</w:t>
      </w:r>
      <w:r w:rsidRPr="00374E76">
        <w:rPr>
          <w:noProof/>
        </w:rPr>
        <w:t xml:space="preserve"> Serder Vanli </w:t>
      </w:r>
      <w:r>
        <w:rPr>
          <w:noProof/>
        </w:rPr>
        <w:t>(</w:t>
      </w:r>
      <w:r w:rsidRPr="00374E76">
        <w:rPr>
          <w:noProof/>
        </w:rPr>
        <w:t>2020)</w:t>
      </w:r>
      <w:r>
        <w:t xml:space="preserve"> defines high volume manufacturing as production methods that can consistently produce large numbers of parts within a short amount of time. </w:t>
      </w:r>
      <w:r w:rsidR="007639CA">
        <w:t xml:space="preserve">3D printing has allowed for high-volume production of parts through optimisation of </w:t>
      </w:r>
      <w:r w:rsidR="00992111">
        <w:t>geometry</w:t>
      </w:r>
      <w:r w:rsidR="007639CA">
        <w:t xml:space="preserve"> and print volume</w:t>
      </w:r>
      <w:r w:rsidR="00904FBB">
        <w:t xml:space="preserve"> through nesting of multiple parts</w:t>
      </w:r>
      <w:r w:rsidR="007639CA">
        <w:t xml:space="preserve"> </w:t>
      </w:r>
      <w:sdt>
        <w:sdtPr>
          <w:id w:val="-1943059062"/>
          <w:citation/>
        </w:sdtPr>
        <w:sdtEndPr/>
        <w:sdtContent>
          <w:r w:rsidR="007639CA">
            <w:fldChar w:fldCharType="begin"/>
          </w:r>
          <w:r w:rsidR="00904FBB">
            <w:instrText xml:space="preserve">CITATION Jen22 \l 2057 </w:instrText>
          </w:r>
          <w:r w:rsidR="007639CA">
            <w:fldChar w:fldCharType="separate"/>
          </w:r>
          <w:r w:rsidR="00A360D4" w:rsidRPr="00A360D4">
            <w:rPr>
              <w:noProof/>
            </w:rPr>
            <w:t>(Hong-Tzong &amp; Che-Wei, 2021)</w:t>
          </w:r>
          <w:r w:rsidR="007639CA">
            <w:fldChar w:fldCharType="end"/>
          </w:r>
        </w:sdtContent>
      </w:sdt>
      <w:r w:rsidR="007639CA">
        <w:t xml:space="preserve">. Additionally, Slant3D offer </w:t>
      </w:r>
      <w:r w:rsidR="00B67498">
        <w:t>a high-volume</w:t>
      </w:r>
      <w:r w:rsidR="007639CA">
        <w:t xml:space="preserve"> 3D printing service that does not incur high tooling costs associated with methods like injection moulding</w:t>
      </w:r>
      <w:r w:rsidR="00B67498">
        <w:t xml:space="preserve">. This </w:t>
      </w:r>
      <w:proofErr w:type="gramStart"/>
      <w:r w:rsidR="00B67498">
        <w:t>is done</w:t>
      </w:r>
      <w:proofErr w:type="gramEnd"/>
      <w:r w:rsidR="00B67498">
        <w:t xml:space="preserve"> </w:t>
      </w:r>
      <w:r w:rsidR="00B67498">
        <w:t>using large number</w:t>
      </w:r>
      <w:r w:rsidR="00992111">
        <w:t>s</w:t>
      </w:r>
      <w:r w:rsidR="00B67498">
        <w:t xml:space="preserve"> of printers to create a batch of parts</w:t>
      </w:r>
      <w:r w:rsidR="00B67498">
        <w:t xml:space="preserve">, in a </w:t>
      </w:r>
      <w:r w:rsidR="00904FBB">
        <w:t>setup called a printing farm</w:t>
      </w:r>
      <w:sdt>
        <w:sdtPr>
          <w:id w:val="1296557489"/>
          <w:citation/>
        </w:sdtPr>
        <w:sdtEndPr/>
        <w:sdtContent>
          <w:r w:rsidR="00816D25">
            <w:fldChar w:fldCharType="begin"/>
          </w:r>
          <w:r w:rsidR="00816D25">
            <w:instrText xml:space="preserve">CITATION How21 \l 2057 </w:instrText>
          </w:r>
          <w:r w:rsidR="00816D25">
            <w:fldChar w:fldCharType="separate"/>
          </w:r>
          <w:r w:rsidR="00A360D4">
            <w:rPr>
              <w:noProof/>
            </w:rPr>
            <w:t xml:space="preserve"> </w:t>
          </w:r>
          <w:r w:rsidR="00A360D4" w:rsidRPr="00A360D4">
            <w:rPr>
              <w:noProof/>
            </w:rPr>
            <w:t>(Slant 3D, 2021)</w:t>
          </w:r>
          <w:r w:rsidR="00816D25">
            <w:fldChar w:fldCharType="end"/>
          </w:r>
        </w:sdtContent>
      </w:sdt>
      <w:r w:rsidR="00904FBB">
        <w:t xml:space="preserve">. </w:t>
      </w:r>
    </w:p>
    <w:p w14:paraId="765D7A17" w14:textId="77777777" w:rsidR="00100BC2" w:rsidRDefault="00100BC2" w:rsidP="00374E76"/>
    <w:p w14:paraId="22627DCD" w14:textId="75E19E70" w:rsidR="006D4569" w:rsidRDefault="006D4569" w:rsidP="006D4569">
      <w:pPr>
        <w:pStyle w:val="Heading3"/>
      </w:pPr>
      <w:bookmarkStart w:id="14" w:name="_Toc106322308"/>
      <w:r>
        <w:t>Material</w:t>
      </w:r>
      <w:bookmarkEnd w:id="14"/>
    </w:p>
    <w:p w14:paraId="6ACA6037" w14:textId="1A00898E" w:rsidR="00831792" w:rsidRDefault="00D14ADA" w:rsidP="006D4569">
      <w:pPr>
        <w:rPr>
          <w:noProof/>
        </w:rPr>
      </w:pPr>
      <w:proofErr w:type="gramStart"/>
      <w:r>
        <w:t>Some of</w:t>
      </w:r>
      <w:proofErr w:type="gramEnd"/>
      <w:r>
        <w:t xml:space="preserve"> the most common </w:t>
      </w:r>
      <w:r w:rsidR="00593194">
        <w:t xml:space="preserve">and versatile </w:t>
      </w:r>
      <w:r>
        <w:t>materials used in 3</w:t>
      </w:r>
      <w:r w:rsidR="00B67498">
        <w:t>D</w:t>
      </w:r>
      <w:r>
        <w:t xml:space="preserve"> printing includes ASA, ABS and PLA plastic</w:t>
      </w:r>
      <w:sdt>
        <w:sdtPr>
          <w:id w:val="879523380"/>
          <w:citation/>
        </w:sdtPr>
        <w:sdtEndPr/>
        <w:sdtContent>
          <w:r w:rsidR="007B0E98">
            <w:fldChar w:fldCharType="begin"/>
          </w:r>
          <w:r w:rsidR="007B0E98">
            <w:instrText xml:space="preserve"> CITATION How21 \l 2057 </w:instrText>
          </w:r>
          <w:r w:rsidR="007B0E98">
            <w:fldChar w:fldCharType="separate"/>
          </w:r>
          <w:r w:rsidR="00A360D4">
            <w:rPr>
              <w:noProof/>
            </w:rPr>
            <w:t xml:space="preserve"> </w:t>
          </w:r>
          <w:r w:rsidR="00A360D4" w:rsidRPr="00A360D4">
            <w:rPr>
              <w:noProof/>
            </w:rPr>
            <w:t>(Slant 3D, 2021)</w:t>
          </w:r>
          <w:r w:rsidR="007B0E98">
            <w:fldChar w:fldCharType="end"/>
          </w:r>
        </w:sdtContent>
      </w:sdt>
      <w:r>
        <w:t xml:space="preserve">. Whilst there are options for metals, these are </w:t>
      </w:r>
      <w:proofErr w:type="gramStart"/>
      <w:r>
        <w:t>being disregarded</w:t>
      </w:r>
      <w:proofErr w:type="gramEnd"/>
      <w:r>
        <w:t xml:space="preserve"> due to their higher density. </w:t>
      </w:r>
      <w:r w:rsidRPr="00D14ADA">
        <w:rPr>
          <w:noProof/>
        </w:rPr>
        <w:t xml:space="preserve">Simplify3D </w:t>
      </w:r>
      <w:r>
        <w:rPr>
          <w:noProof/>
        </w:rPr>
        <w:t>(</w:t>
      </w:r>
      <w:r w:rsidRPr="00D14ADA">
        <w:rPr>
          <w:noProof/>
        </w:rPr>
        <w:t>2022)</w:t>
      </w:r>
      <w:r>
        <w:rPr>
          <w:noProof/>
        </w:rPr>
        <w:t xml:space="preserve"> regards ASA as the most durable material of the selection. The following properties are given for each material.</w:t>
      </w:r>
    </w:p>
    <w:p w14:paraId="38301F6E" w14:textId="40CBE424" w:rsidR="00A658E0" w:rsidRDefault="00A658E0" w:rsidP="00100BC2">
      <w:pPr>
        <w:jc w:val="center"/>
      </w:pPr>
      <w:r>
        <w:rPr>
          <w:noProof/>
        </w:rPr>
        <w:drawing>
          <wp:inline distT="0" distB="0" distL="0" distR="0" wp14:anchorId="68FC0E92" wp14:editId="71478D36">
            <wp:extent cx="6103917" cy="1445204"/>
            <wp:effectExtent l="0" t="0" r="0" b="317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3"/>
                    <a:stretch>
                      <a:fillRect/>
                    </a:stretch>
                  </pic:blipFill>
                  <pic:spPr>
                    <a:xfrm>
                      <a:off x="0" y="0"/>
                      <a:ext cx="6118925" cy="1448757"/>
                    </a:xfrm>
                    <a:prstGeom prst="rect">
                      <a:avLst/>
                    </a:prstGeom>
                  </pic:spPr>
                </pic:pic>
              </a:graphicData>
            </a:graphic>
          </wp:inline>
        </w:drawing>
      </w:r>
    </w:p>
    <w:p w14:paraId="344D0491" w14:textId="38BA43CA" w:rsidR="00D14ADA" w:rsidRDefault="00DC624F" w:rsidP="006D4569">
      <w:r>
        <w:t xml:space="preserve">From this table, ASA provides a much higher set of minimum properties, despite </w:t>
      </w:r>
      <w:proofErr w:type="gramStart"/>
      <w:r>
        <w:t>some</w:t>
      </w:r>
      <w:proofErr w:type="gramEnd"/>
      <w:r>
        <w:t xml:space="preserve"> properties having higher maximum values. Due to a higher base value for each mechanical property and having the lowest maximum density. </w:t>
      </w:r>
      <w:r w:rsidR="00104E91">
        <w:t xml:space="preserve">Additionally, ASA is a thermoplastic, meaning it can </w:t>
      </w:r>
      <w:proofErr w:type="gramStart"/>
      <w:r w:rsidR="00104E91">
        <w:t>be remoulded</w:t>
      </w:r>
      <w:proofErr w:type="gramEnd"/>
      <w:r w:rsidR="00104E91">
        <w:t xml:space="preserve"> at the end of its life </w:t>
      </w:r>
      <w:sdt>
        <w:sdtPr>
          <w:id w:val="305123223"/>
          <w:citation/>
        </w:sdtPr>
        <w:sdtEndPr/>
        <w:sdtContent>
          <w:r w:rsidR="00104E91">
            <w:fldChar w:fldCharType="begin"/>
          </w:r>
          <w:r w:rsidR="00104E91">
            <w:instrText xml:space="preserve"> CITATION Lef14 \l 2057 </w:instrText>
          </w:r>
          <w:r w:rsidR="00104E91">
            <w:fldChar w:fldCharType="separate"/>
          </w:r>
          <w:r w:rsidR="00A360D4" w:rsidRPr="00A360D4">
            <w:rPr>
              <w:noProof/>
            </w:rPr>
            <w:t>(Lefteri, 2014)</w:t>
          </w:r>
          <w:r w:rsidR="00104E91">
            <w:fldChar w:fldCharType="end"/>
          </w:r>
        </w:sdtContent>
      </w:sdt>
      <w:r w:rsidR="00104E91">
        <w:t xml:space="preserve">. This makes it </w:t>
      </w:r>
      <w:proofErr w:type="gramStart"/>
      <w:r w:rsidR="00104E91">
        <w:t>a good candidate</w:t>
      </w:r>
      <w:proofErr w:type="gramEnd"/>
      <w:r w:rsidR="00104E91">
        <w:t xml:space="preserve"> for cyclic use amongst its other mechanical properties. </w:t>
      </w:r>
    </w:p>
    <w:p w14:paraId="47130AF2" w14:textId="77777777" w:rsidR="006D4569" w:rsidRPr="006D4569" w:rsidRDefault="006D4569" w:rsidP="00992111">
      <w:pPr>
        <w:spacing w:line="240" w:lineRule="auto"/>
      </w:pPr>
    </w:p>
    <w:p w14:paraId="4097C393" w14:textId="59553677" w:rsidR="006D4569" w:rsidRDefault="006D4569">
      <w:pPr>
        <w:pStyle w:val="Heading3"/>
      </w:pPr>
      <w:bookmarkStart w:id="15" w:name="_Toc106322309"/>
      <w:r>
        <w:t>Design/Function</w:t>
      </w:r>
      <w:bookmarkEnd w:id="15"/>
    </w:p>
    <w:p w14:paraId="351750BE" w14:textId="5FACE6A2" w:rsidR="006D4569" w:rsidRDefault="00B67498" w:rsidP="006D4569">
      <w:r>
        <w:t>All p</w:t>
      </w:r>
      <w:r w:rsidR="00593194">
        <w:t xml:space="preserve">arts </w:t>
      </w:r>
      <w:proofErr w:type="gramStart"/>
      <w:r w:rsidR="00904FBB">
        <w:t>were</w:t>
      </w:r>
      <w:r w:rsidR="00593194">
        <w:t xml:space="preserve"> designed</w:t>
      </w:r>
      <w:proofErr w:type="gramEnd"/>
      <w:r w:rsidR="00593194">
        <w:t xml:space="preserve"> to be manufactured using 3</w:t>
      </w:r>
      <w:r>
        <w:t>D</w:t>
      </w:r>
      <w:r w:rsidR="00593194">
        <w:t xml:space="preserve"> printing. Guidance and design features from</w:t>
      </w:r>
      <w:r w:rsidR="00DA4351">
        <w:t xml:space="preserve"> </w:t>
      </w:r>
      <w:r w:rsidR="005834C5">
        <w:rPr>
          <w:noProof/>
        </w:rPr>
        <w:t xml:space="preserve">Redwood, B., Schöffer, F. </w:t>
      </w:r>
      <w:r w:rsidR="005834C5">
        <w:rPr>
          <w:noProof/>
        </w:rPr>
        <w:t>and</w:t>
      </w:r>
      <w:r w:rsidR="005834C5">
        <w:rPr>
          <w:noProof/>
        </w:rPr>
        <w:t xml:space="preserve"> Garret, B. (2017) </w:t>
      </w:r>
      <w:r w:rsidR="00904FBB">
        <w:rPr>
          <w:noProof/>
        </w:rPr>
        <w:t>were used</w:t>
      </w:r>
      <w:r w:rsidR="00593194">
        <w:t xml:space="preserve"> in each design.</w:t>
      </w:r>
      <w:r w:rsidR="00B27B6D">
        <w:t xml:space="preserve"> The final design</w:t>
      </w:r>
      <w:r w:rsidR="00904FBB">
        <w:t xml:space="preserve"> </w:t>
      </w:r>
      <w:r w:rsidR="00B27B6D">
        <w:t>reflect</w:t>
      </w:r>
      <w:r w:rsidR="00904FBB">
        <w:t>s</w:t>
      </w:r>
      <w:r w:rsidR="00B27B6D">
        <w:t xml:space="preserve"> the features of the </w:t>
      </w:r>
      <w:r w:rsidR="004D3D74">
        <w:t>concept but</w:t>
      </w:r>
      <w:r w:rsidR="00B27B6D">
        <w:t xml:space="preserve"> incorporate</w:t>
      </w:r>
      <w:r>
        <w:t>d</w:t>
      </w:r>
      <w:r w:rsidR="00B27B6D">
        <w:t xml:space="preserve"> changes that allow</w:t>
      </w:r>
      <w:r>
        <w:t>ed</w:t>
      </w:r>
      <w:r w:rsidR="00B27B6D">
        <w:t xml:space="preserve"> it to be 3</w:t>
      </w:r>
      <w:r>
        <w:t>D</w:t>
      </w:r>
      <w:r w:rsidR="00B27B6D">
        <w:t xml:space="preserve"> printed. </w:t>
      </w:r>
      <w:r w:rsidR="009E79E1">
        <w:t xml:space="preserve">The gripper can only </w:t>
      </w:r>
      <w:proofErr w:type="gramStart"/>
      <w:r w:rsidR="009E79E1">
        <w:t>be opened</w:t>
      </w:r>
      <w:proofErr w:type="gramEnd"/>
      <w:r w:rsidR="009E79E1">
        <w:t xml:space="preserve"> and closed when locate</w:t>
      </w:r>
      <w:r w:rsidR="002A17EA">
        <w:t>d</w:t>
      </w:r>
      <w:r w:rsidR="009E79E1">
        <w:t xml:space="preserve"> into the chute or onto the sled with the device. Doing this eliminates the possibility for the device to </w:t>
      </w:r>
      <w:proofErr w:type="gramStart"/>
      <w:r w:rsidR="009E79E1">
        <w:t>be accidentally released</w:t>
      </w:r>
      <w:proofErr w:type="gramEnd"/>
      <w:r w:rsidR="009E79E1">
        <w:t xml:space="preserve"> through program error or loss of power. Effectively, this</w:t>
      </w:r>
      <w:r>
        <w:t xml:space="preserve"> is</w:t>
      </w:r>
      <w:r w:rsidR="009E79E1">
        <w:t xml:space="preserve"> a control form of Poka</w:t>
      </w:r>
      <w:r>
        <w:t>-</w:t>
      </w:r>
      <w:r w:rsidR="009E79E1">
        <w:t xml:space="preserve">Yoke that </w:t>
      </w:r>
      <w:r>
        <w:t>prevents</w:t>
      </w:r>
      <w:r w:rsidR="009E79E1">
        <w:t xml:space="preserve"> an error occurring</w:t>
      </w:r>
      <w:sdt>
        <w:sdtPr>
          <w:id w:val="-599719426"/>
          <w:citation/>
        </w:sdtPr>
        <w:sdtEndPr/>
        <w:sdtContent>
          <w:r w:rsidR="009E79E1">
            <w:fldChar w:fldCharType="begin"/>
          </w:r>
          <w:r w:rsidR="002A17EA">
            <w:instrText xml:space="preserve">CITATION Mor21 \l 2057 </w:instrText>
          </w:r>
          <w:r w:rsidR="009E79E1">
            <w:fldChar w:fldCharType="separate"/>
          </w:r>
          <w:r w:rsidR="00A360D4">
            <w:rPr>
              <w:noProof/>
            </w:rPr>
            <w:t xml:space="preserve"> </w:t>
          </w:r>
          <w:r w:rsidR="00A360D4" w:rsidRPr="00A360D4">
            <w:rPr>
              <w:noProof/>
            </w:rPr>
            <w:t>(Dennis, 2015)</w:t>
          </w:r>
          <w:r w:rsidR="009E79E1">
            <w:fldChar w:fldCharType="end"/>
          </w:r>
        </w:sdtContent>
      </w:sdt>
      <w:r w:rsidR="009E79E1">
        <w:t>.</w:t>
      </w:r>
    </w:p>
    <w:p w14:paraId="2EEE9EA7" w14:textId="77777777" w:rsidR="006D4569" w:rsidRPr="006D4569" w:rsidRDefault="006D4569" w:rsidP="00992111">
      <w:pPr>
        <w:spacing w:line="240" w:lineRule="auto"/>
      </w:pPr>
    </w:p>
    <w:p w14:paraId="134926E4" w14:textId="1D00E4AB" w:rsidR="006D4569" w:rsidRDefault="006D4569">
      <w:pPr>
        <w:pStyle w:val="Heading3"/>
      </w:pPr>
      <w:bookmarkStart w:id="16" w:name="_Toc106322310"/>
      <w:r>
        <w:t>Features</w:t>
      </w:r>
      <w:bookmarkEnd w:id="16"/>
    </w:p>
    <w:p w14:paraId="46513083" w14:textId="20C4443D" w:rsidR="006D4569" w:rsidRDefault="00127958" w:rsidP="006D4569">
      <w:r>
        <w:t xml:space="preserve">For this </w:t>
      </w:r>
      <w:proofErr w:type="gramStart"/>
      <w:r>
        <w:t>design</w:t>
      </w:r>
      <w:proofErr w:type="gramEnd"/>
      <w:r>
        <w:t xml:space="preserve"> a lever microswitch will be used to detect the presence of the device in the </w:t>
      </w:r>
      <w:r w:rsidR="00B67498">
        <w:t>end-effector</w:t>
      </w:r>
      <w:r>
        <w:t xml:space="preserve">. This provides autonomation, also known as </w:t>
      </w:r>
      <w:proofErr w:type="spellStart"/>
      <w:r>
        <w:t>Jidoka</w:t>
      </w:r>
      <w:proofErr w:type="spellEnd"/>
      <w:r>
        <w:t xml:space="preserve">, to the operation </w:t>
      </w:r>
      <w:sdt>
        <w:sdtPr>
          <w:id w:val="-1937667837"/>
          <w:citation/>
        </w:sdtPr>
        <w:sdtEndPr/>
        <w:sdtContent>
          <w:r>
            <w:fldChar w:fldCharType="begin"/>
          </w:r>
          <w:r w:rsidR="002A17EA">
            <w:instrText xml:space="preserve">CITATION Mor21 \l 2057 </w:instrText>
          </w:r>
          <w:r>
            <w:fldChar w:fldCharType="separate"/>
          </w:r>
          <w:r w:rsidR="00A360D4" w:rsidRPr="00A360D4">
            <w:rPr>
              <w:noProof/>
            </w:rPr>
            <w:t>(Dennis, 2015)</w:t>
          </w:r>
          <w:r>
            <w:fldChar w:fldCharType="end"/>
          </w:r>
        </w:sdtContent>
      </w:sdt>
      <w:r>
        <w:t xml:space="preserve">. </w:t>
      </w:r>
      <w:r w:rsidR="009A0FD0">
        <w:t>Doing this</w:t>
      </w:r>
      <w:r>
        <w:t xml:space="preserve"> provides a human level sensing ability </w:t>
      </w:r>
      <w:r w:rsidR="009A0FD0">
        <w:t xml:space="preserve">that </w:t>
      </w:r>
      <w:r>
        <w:t>w</w:t>
      </w:r>
      <w:r w:rsidR="00B67498">
        <w:t>ould</w:t>
      </w:r>
      <w:r>
        <w:t xml:space="preserve"> detect when the </w:t>
      </w:r>
      <w:r w:rsidR="00B67498">
        <w:t>end-effector</w:t>
      </w:r>
      <w:r>
        <w:t xml:space="preserve"> has failed to collect a device</w:t>
      </w:r>
      <w:r w:rsidR="00A96647">
        <w:t xml:space="preserve"> from the chute. </w:t>
      </w:r>
    </w:p>
    <w:p w14:paraId="5DAB56FD" w14:textId="33F4BB96" w:rsidR="00CD640E" w:rsidRDefault="00CD640E" w:rsidP="006D4569">
      <w:r>
        <w:t>The spring force that w</w:t>
      </w:r>
      <w:r w:rsidR="00B67498">
        <w:t xml:space="preserve">ould </w:t>
      </w:r>
      <w:proofErr w:type="gramStart"/>
      <w:r w:rsidR="00B67498">
        <w:t xml:space="preserve">be </w:t>
      </w:r>
      <w:r>
        <w:t>required</w:t>
      </w:r>
      <w:proofErr w:type="gramEnd"/>
      <w:r>
        <w:t xml:space="preserve"> was calculated as shown below. The value coefficient of friction </w:t>
      </w:r>
      <w:proofErr w:type="gramStart"/>
      <w:r>
        <w:t>was taken</w:t>
      </w:r>
      <w:proofErr w:type="gramEnd"/>
      <w:r>
        <w:t xml:space="preserve"> from </w:t>
      </w:r>
      <w:r w:rsidRPr="00CD640E">
        <w:rPr>
          <w:noProof/>
        </w:rPr>
        <w:t xml:space="preserve">Monkman, et al. </w:t>
      </w:r>
      <w:r>
        <w:rPr>
          <w:noProof/>
        </w:rPr>
        <w:t>(</w:t>
      </w:r>
      <w:r w:rsidRPr="00CD640E">
        <w:rPr>
          <w:noProof/>
        </w:rPr>
        <w:t>2007)</w:t>
      </w:r>
      <w:r>
        <w:rPr>
          <w:noProof/>
        </w:rPr>
        <w:t>.</w:t>
      </w:r>
    </w:p>
    <w:p w14:paraId="1C6CFB6C" w14:textId="0A33C1EE" w:rsidR="00CD640E" w:rsidRDefault="003D2297" w:rsidP="006D4569">
      <m:oMathPara>
        <m:oMath>
          <m:sSub>
            <m:sSubPr>
              <m:ctrlPr>
                <w:rPr>
                  <w:rFonts w:ascii="Cambria Math" w:hAnsi="Cambria Math"/>
                  <w:i/>
                </w:rPr>
              </m:ctrlPr>
            </m:sSubPr>
            <m:e>
              <m:r>
                <w:rPr>
                  <w:rFonts w:ascii="Cambria Math" w:hAnsi="Cambria Math"/>
                </w:rPr>
                <m:t>Force</m:t>
              </m:r>
            </m:e>
            <m:sub>
              <m:r>
                <w:rPr>
                  <w:rFonts w:ascii="Cambria Math" w:hAnsi="Cambria Math"/>
                </w:rPr>
                <m:t>Grip</m:t>
              </m:r>
            </m:sub>
          </m:sSub>
          <m:r>
            <w:rPr>
              <w:rFonts w:ascii="Cambria Math" w:hAnsi="Cambria Math"/>
            </w:rPr>
            <m:t>=</m:t>
          </m:r>
          <m:f>
            <m:fPr>
              <m:ctrlPr>
                <w:rPr>
                  <w:rFonts w:ascii="Cambria Math" w:hAnsi="Cambria Math"/>
                  <w:i/>
                </w:rPr>
              </m:ctrlPr>
            </m:fPr>
            <m:num>
              <m:r>
                <w:rPr>
                  <w:rFonts w:ascii="Cambria Math" w:hAnsi="Cambria Math"/>
                </w:rPr>
                <m:t>0.5 ×9.81</m:t>
              </m:r>
            </m:num>
            <m:den>
              <m:r>
                <w:rPr>
                  <w:rFonts w:ascii="Cambria Math" w:hAnsi="Cambria Math"/>
                </w:rPr>
                <m:t>1.0 ×2</m:t>
              </m:r>
            </m:den>
          </m:f>
        </m:oMath>
      </m:oMathPara>
    </w:p>
    <w:p w14:paraId="40AAD1FE" w14:textId="69711CB2" w:rsidR="006D4569" w:rsidRDefault="003D2297" w:rsidP="006D4569">
      <m:oMathPara>
        <m:oMath>
          <m:sSub>
            <m:sSubPr>
              <m:ctrlPr>
                <w:rPr>
                  <w:rFonts w:ascii="Cambria Math" w:hAnsi="Cambria Math"/>
                  <w:i/>
                </w:rPr>
              </m:ctrlPr>
            </m:sSubPr>
            <m:e>
              <m:r>
                <w:rPr>
                  <w:rFonts w:ascii="Cambria Math" w:hAnsi="Cambria Math"/>
                </w:rPr>
                <m:t>Force</m:t>
              </m:r>
            </m:e>
            <m:sub>
              <m:r>
                <w:rPr>
                  <w:rFonts w:ascii="Cambria Math" w:hAnsi="Cambria Math"/>
                </w:rPr>
                <m:t>Grip</m:t>
              </m:r>
            </m:sub>
          </m:sSub>
          <m:r>
            <w:rPr>
              <w:rFonts w:ascii="Cambria Math" w:hAnsi="Cambria Math"/>
            </w:rPr>
            <m:t>=2.4525N</m:t>
          </m:r>
        </m:oMath>
      </m:oMathPara>
    </w:p>
    <w:p w14:paraId="1E771C8A" w14:textId="2D23FE37" w:rsidR="006E4E39" w:rsidRPr="006D4569" w:rsidRDefault="00C90E10" w:rsidP="006D4569">
      <w:r>
        <w:lastRenderedPageBreak/>
        <w:t xml:space="preserve">This answer provides the minimum spring force that </w:t>
      </w:r>
      <w:proofErr w:type="gramStart"/>
      <w:r>
        <w:t>is required</w:t>
      </w:r>
      <w:proofErr w:type="gramEnd"/>
      <w:r>
        <w:t xml:space="preserve"> to hold the device in place. No safety factor has </w:t>
      </w:r>
      <w:proofErr w:type="gramStart"/>
      <w:r w:rsidR="007F65B5">
        <w:t>been</w:t>
      </w:r>
      <w:r>
        <w:t xml:space="preserve"> included</w:t>
      </w:r>
      <w:proofErr w:type="gramEnd"/>
      <w:r>
        <w:t xml:space="preserve"> in this calculation. </w:t>
      </w:r>
      <w:r w:rsidR="00AD7830">
        <w:t>To overcome this, additional spring</w:t>
      </w:r>
      <w:r w:rsidR="00B67498">
        <w:t>s</w:t>
      </w:r>
      <w:r w:rsidR="00AD7830">
        <w:t xml:space="preserve"> </w:t>
      </w:r>
      <w:proofErr w:type="gramStart"/>
      <w:r w:rsidR="00AD7830">
        <w:t>were added</w:t>
      </w:r>
      <w:proofErr w:type="gramEnd"/>
      <w:r w:rsidR="00AD7830">
        <w:t xml:space="preserve"> to account for variations for each device and the increase in downward force caused by the accelerating UR3</w:t>
      </w:r>
      <w:sdt>
        <w:sdtPr>
          <w:id w:val="-1753651586"/>
          <w:citation/>
        </w:sdtPr>
        <w:sdtContent>
          <w:r w:rsidR="00AD7830">
            <w:fldChar w:fldCharType="begin"/>
          </w:r>
          <w:r w:rsidR="00AD7830">
            <w:instrText xml:space="preserve"> CITATION Mon07 \l 2057 </w:instrText>
          </w:r>
          <w:r w:rsidR="00AD7830">
            <w:fldChar w:fldCharType="separate"/>
          </w:r>
          <w:r w:rsidR="00A360D4">
            <w:rPr>
              <w:noProof/>
            </w:rPr>
            <w:t xml:space="preserve"> </w:t>
          </w:r>
          <w:r w:rsidR="00A360D4" w:rsidRPr="00A360D4">
            <w:rPr>
              <w:noProof/>
            </w:rPr>
            <w:t>(Monkman, et al., 2007)</w:t>
          </w:r>
          <w:r w:rsidR="00AD7830">
            <w:fldChar w:fldCharType="end"/>
          </w:r>
        </w:sdtContent>
      </w:sdt>
      <w:r w:rsidR="00AD7830">
        <w:t>.</w:t>
      </w:r>
    </w:p>
    <w:p w14:paraId="2142F24F" w14:textId="1C8935B3" w:rsidR="002200DF" w:rsidRDefault="002200DF">
      <w:pPr>
        <w:pStyle w:val="Heading3"/>
      </w:pPr>
      <w:bookmarkStart w:id="17" w:name="_Toc106322311"/>
      <w:r>
        <w:t>Initial Design</w:t>
      </w:r>
      <w:bookmarkEnd w:id="17"/>
    </w:p>
    <w:p w14:paraId="4486B4DE" w14:textId="3B19D93E" w:rsidR="002200DF" w:rsidRDefault="002200DF" w:rsidP="006E4E39">
      <w:r>
        <w:t>The design is setup as shown in the following image</w:t>
      </w:r>
      <w:r w:rsidR="00B67498">
        <w:t>s</w:t>
      </w:r>
      <w:r>
        <w:t>.</w:t>
      </w:r>
    </w:p>
    <w:p w14:paraId="28FC7D44" w14:textId="5ED3AC6C" w:rsidR="006E4E39" w:rsidRDefault="006E4E39" w:rsidP="002200DF">
      <w:pPr>
        <w:jc w:val="center"/>
      </w:pPr>
      <w:r>
        <w:rPr>
          <w:noProof/>
        </w:rPr>
        <w:drawing>
          <wp:inline distT="0" distB="0" distL="0" distR="0" wp14:anchorId="798A976D" wp14:editId="5E4C528E">
            <wp:extent cx="6645910" cy="1824990"/>
            <wp:effectExtent l="0" t="0" r="2540" b="3810"/>
            <wp:docPr id="197" name="Picture 19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descr="Graphical user interface, application&#10;&#10;Description automatically generated"/>
                    <pic:cNvPicPr/>
                  </pic:nvPicPr>
                  <pic:blipFill>
                    <a:blip r:embed="rId14"/>
                    <a:stretch>
                      <a:fillRect/>
                    </a:stretch>
                  </pic:blipFill>
                  <pic:spPr>
                    <a:xfrm>
                      <a:off x="0" y="0"/>
                      <a:ext cx="6645910" cy="1824990"/>
                    </a:xfrm>
                    <a:prstGeom prst="rect">
                      <a:avLst/>
                    </a:prstGeom>
                  </pic:spPr>
                </pic:pic>
              </a:graphicData>
            </a:graphic>
          </wp:inline>
        </w:drawing>
      </w:r>
    </w:p>
    <w:p w14:paraId="682ED355" w14:textId="36182DCD" w:rsidR="002200DF" w:rsidRDefault="002200DF" w:rsidP="006E4E39">
      <w:r>
        <w:t xml:space="preserve">The moving jaw </w:t>
      </w:r>
      <w:proofErr w:type="gramStart"/>
      <w:r>
        <w:t>is normally closed</w:t>
      </w:r>
      <w:proofErr w:type="gramEnd"/>
      <w:r>
        <w:t xml:space="preserve"> due to the spring</w:t>
      </w:r>
      <w:r w:rsidR="00B67498">
        <w:t>s</w:t>
      </w:r>
      <w:r>
        <w:t xml:space="preserve"> fitted to the underside of the jaw. The jaw is opened to accept the device on the chute and is actuated by the cam on the mounting </w:t>
      </w:r>
      <w:proofErr w:type="gramStart"/>
      <w:r>
        <w:t>plate;</w:t>
      </w:r>
      <w:proofErr w:type="gramEnd"/>
      <w:r>
        <w:t xml:space="preserve"> which is rotated by the tool flange on the UR3</w:t>
      </w:r>
      <w:r w:rsidR="00001EEA">
        <w:t xml:space="preserve">. </w:t>
      </w:r>
      <w:r>
        <w:t xml:space="preserve">For the jaw to open, the rotation of the tool must </w:t>
      </w:r>
      <w:proofErr w:type="gramStart"/>
      <w:r>
        <w:t>be locked</w:t>
      </w:r>
      <w:proofErr w:type="gramEnd"/>
      <w:r>
        <w:t xml:space="preserve"> by the fixed jaw. The jaw </w:t>
      </w:r>
      <w:proofErr w:type="gramStart"/>
      <w:r>
        <w:t>is closed</w:t>
      </w:r>
      <w:proofErr w:type="gramEnd"/>
      <w:r>
        <w:t xml:space="preserve"> onto the device when the fixed jaw is located into the chute profile. The jaw </w:t>
      </w:r>
      <w:proofErr w:type="gramStart"/>
      <w:r>
        <w:t>is opened</w:t>
      </w:r>
      <w:proofErr w:type="gramEnd"/>
      <w:r>
        <w:t xml:space="preserve"> when the device is located into the platform and locks the rotation of the fixed jaw. A notch is present at top dead centre of the cam which holds the jaw open between the release of the previous device and the location onto the next device in the chute.</w:t>
      </w:r>
    </w:p>
    <w:p w14:paraId="2F262EBD" w14:textId="106BF14A" w:rsidR="006E4E39" w:rsidRDefault="006E4E39" w:rsidP="002200DF">
      <w:pPr>
        <w:jc w:val="center"/>
      </w:pPr>
      <w:r>
        <w:rPr>
          <w:noProof/>
        </w:rPr>
        <w:drawing>
          <wp:inline distT="0" distB="0" distL="0" distR="0" wp14:anchorId="18145ABC" wp14:editId="5FE99046">
            <wp:extent cx="4391025" cy="4410075"/>
            <wp:effectExtent l="0" t="0" r="9525" b="9525"/>
            <wp:docPr id="196" name="Picture 196" descr="A picture containing text, electronics, screenshot, ster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A picture containing text, electronics, screenshot, stereo&#10;&#10;Description automatically generated"/>
                    <pic:cNvPicPr/>
                  </pic:nvPicPr>
                  <pic:blipFill>
                    <a:blip r:embed="rId15"/>
                    <a:stretch>
                      <a:fillRect/>
                    </a:stretch>
                  </pic:blipFill>
                  <pic:spPr>
                    <a:xfrm>
                      <a:off x="0" y="0"/>
                      <a:ext cx="4391025" cy="4410075"/>
                    </a:xfrm>
                    <a:prstGeom prst="rect">
                      <a:avLst/>
                    </a:prstGeom>
                  </pic:spPr>
                </pic:pic>
              </a:graphicData>
            </a:graphic>
          </wp:inline>
        </w:drawing>
      </w:r>
    </w:p>
    <w:p w14:paraId="71C96E6B" w14:textId="14451E9D" w:rsidR="00EC1B9E" w:rsidRDefault="00EC1B9E" w:rsidP="00034147"/>
    <w:p w14:paraId="638482B8" w14:textId="69BE4B90" w:rsidR="00B67498" w:rsidRDefault="00B67498" w:rsidP="00034147"/>
    <w:p w14:paraId="4465B758" w14:textId="3B96AFB9" w:rsidR="00B67498" w:rsidRDefault="00B67498" w:rsidP="00034147"/>
    <w:p w14:paraId="23008CA1" w14:textId="77777777" w:rsidR="00B67498" w:rsidRDefault="00B67498" w:rsidP="00034147"/>
    <w:p w14:paraId="0B8F8165" w14:textId="3459980E" w:rsidR="002200DF" w:rsidRPr="002200DF" w:rsidRDefault="002200DF" w:rsidP="002200DF"/>
    <w:p w14:paraId="66299F34" w14:textId="33CB8EB9" w:rsidR="00F7603A" w:rsidRDefault="00F7603A">
      <w:pPr>
        <w:pStyle w:val="Heading3"/>
      </w:pPr>
      <w:bookmarkStart w:id="18" w:name="_Toc106322312"/>
      <w:r>
        <w:lastRenderedPageBreak/>
        <w:t>Design Failure Mode and Effect Analysis</w:t>
      </w:r>
      <w:bookmarkEnd w:id="18"/>
    </w:p>
    <w:p w14:paraId="7CB852E4" w14:textId="27CD8EAE" w:rsidR="00F7603A" w:rsidRDefault="00F7603A" w:rsidP="006E4E39">
      <w:r>
        <w:t xml:space="preserve">The initial design </w:t>
      </w:r>
      <w:proofErr w:type="gramStart"/>
      <w:r>
        <w:t>was analysed</w:t>
      </w:r>
      <w:proofErr w:type="gramEnd"/>
      <w:r>
        <w:t xml:space="preserve"> using a Design Failure Mode and Effect Analysis (DFMEA) This was used to highlight the </w:t>
      </w:r>
      <w:r w:rsidR="00B67498">
        <w:t>issues</w:t>
      </w:r>
      <w:r>
        <w:t xml:space="preserve"> with this design and make recommendations for improvement. This can </w:t>
      </w:r>
      <w:proofErr w:type="gramStart"/>
      <w:r>
        <w:t>be found</w:t>
      </w:r>
      <w:proofErr w:type="gramEnd"/>
      <w:r>
        <w:t xml:space="preserve"> in </w:t>
      </w:r>
      <w:r w:rsidRPr="0053165D">
        <w:t>Appendix I.</w:t>
      </w:r>
      <w:r>
        <w:t xml:space="preserve"> This established issues with the design and suggested improvements to </w:t>
      </w:r>
      <w:proofErr w:type="gramStart"/>
      <w:r>
        <w:t>be made</w:t>
      </w:r>
      <w:proofErr w:type="gramEnd"/>
      <w:r>
        <w:t xml:space="preserve">. These improvements </w:t>
      </w:r>
      <w:proofErr w:type="gramStart"/>
      <w:r>
        <w:t>were made</w:t>
      </w:r>
      <w:proofErr w:type="gramEnd"/>
      <w:r>
        <w:t xml:space="preserve"> prior to further analysis. The changes can </w:t>
      </w:r>
      <w:proofErr w:type="gramStart"/>
      <w:r>
        <w:t>be seen</w:t>
      </w:r>
      <w:proofErr w:type="gramEnd"/>
      <w:r>
        <w:t xml:space="preserve"> in the following images.</w:t>
      </w:r>
    </w:p>
    <w:p w14:paraId="0F489909" w14:textId="2F1C6CF9" w:rsidR="006E4E39" w:rsidRDefault="006E4E39" w:rsidP="00165549">
      <w:pPr>
        <w:jc w:val="center"/>
      </w:pPr>
      <w:r>
        <w:rPr>
          <w:noProof/>
        </w:rPr>
        <w:drawing>
          <wp:inline distT="0" distB="0" distL="0" distR="0" wp14:anchorId="7909391D" wp14:editId="3FC4E0CC">
            <wp:extent cx="4975542" cy="4733925"/>
            <wp:effectExtent l="0" t="0" r="0" b="0"/>
            <wp:docPr id="195" name="Picture 195" descr="A picture containing LEGO,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descr="A picture containing LEGO, toy&#10;&#10;Description automatically generated"/>
                    <pic:cNvPicPr/>
                  </pic:nvPicPr>
                  <pic:blipFill>
                    <a:blip r:embed="rId16"/>
                    <a:stretch>
                      <a:fillRect/>
                    </a:stretch>
                  </pic:blipFill>
                  <pic:spPr>
                    <a:xfrm>
                      <a:off x="0" y="0"/>
                      <a:ext cx="4993196" cy="4750722"/>
                    </a:xfrm>
                    <a:prstGeom prst="rect">
                      <a:avLst/>
                    </a:prstGeom>
                  </pic:spPr>
                </pic:pic>
              </a:graphicData>
            </a:graphic>
          </wp:inline>
        </w:drawing>
      </w:r>
    </w:p>
    <w:p w14:paraId="2706493B" w14:textId="79463747" w:rsidR="00F7603A" w:rsidRDefault="00F7603A" w:rsidP="00F7603A">
      <w:r>
        <w:t xml:space="preserve">Lead angles have </w:t>
      </w:r>
      <w:proofErr w:type="gramStart"/>
      <w:r w:rsidR="007B7B24">
        <w:t>were</w:t>
      </w:r>
      <w:proofErr w:type="gramEnd"/>
      <w:r w:rsidR="007B7B24">
        <w:t xml:space="preserve"> added</w:t>
      </w:r>
      <w:r w:rsidR="00B442A0">
        <w:t xml:space="preserve"> (highlighted blue)</w:t>
      </w:r>
      <w:r>
        <w:t xml:space="preserve"> to aid with the fitment of the springs as stipulated by </w:t>
      </w:r>
      <w:r w:rsidRPr="00F7603A">
        <w:rPr>
          <w:noProof/>
        </w:rPr>
        <w:t xml:space="preserve">Boothroyd, et al. </w:t>
      </w:r>
      <w:r w:rsidR="004617D1">
        <w:rPr>
          <w:noProof/>
        </w:rPr>
        <w:t>(</w:t>
      </w:r>
      <w:r w:rsidRPr="00F7603A">
        <w:rPr>
          <w:noProof/>
        </w:rPr>
        <w:t>2011</w:t>
      </w:r>
      <w:r w:rsidR="004617D1">
        <w:rPr>
          <w:noProof/>
        </w:rPr>
        <w:t>)</w:t>
      </w:r>
      <w:r>
        <w:t>.</w:t>
      </w:r>
      <w:r w:rsidR="00B53ED1">
        <w:t xml:space="preserve"> The E-clip has </w:t>
      </w:r>
      <w:proofErr w:type="gramStart"/>
      <w:r w:rsidR="00B53ED1">
        <w:t>been replaced</w:t>
      </w:r>
      <w:proofErr w:type="gramEnd"/>
      <w:r w:rsidR="00B53ED1">
        <w:t xml:space="preserve"> with a </w:t>
      </w:r>
      <w:proofErr w:type="spellStart"/>
      <w:r w:rsidR="00B53ED1">
        <w:t>Starlock</w:t>
      </w:r>
      <w:proofErr w:type="spellEnd"/>
      <w:r w:rsidR="00B53ED1">
        <w:t xml:space="preserve"> washer</w:t>
      </w:r>
      <w:r w:rsidR="00F8369F">
        <w:t>. This</w:t>
      </w:r>
      <w:r w:rsidR="00B53ED1">
        <w:t xml:space="preserve"> simplif</w:t>
      </w:r>
      <w:r w:rsidR="00F8369F">
        <w:t>ies the</w:t>
      </w:r>
      <w:r w:rsidR="00B53ED1">
        <w:t xml:space="preserve"> assembly</w:t>
      </w:r>
      <w:r w:rsidR="00F8369F">
        <w:t xml:space="preserve"> process</w:t>
      </w:r>
      <w:r w:rsidR="00B53ED1">
        <w:t xml:space="preserve"> and </w:t>
      </w:r>
      <w:proofErr w:type="gramStart"/>
      <w:r w:rsidR="00F8369F">
        <w:t>reduce</w:t>
      </w:r>
      <w:r w:rsidR="00A51053">
        <w:t>d</w:t>
      </w:r>
      <w:proofErr w:type="gramEnd"/>
      <w:r w:rsidR="00F8369F">
        <w:t xml:space="preserve"> the number of assembly axis </w:t>
      </w:r>
      <w:sdt>
        <w:sdtPr>
          <w:id w:val="-600490391"/>
          <w:citation/>
        </w:sdtPr>
        <w:sdtEndPr/>
        <w:sdtContent>
          <w:r w:rsidR="00F8369F">
            <w:fldChar w:fldCharType="begin"/>
          </w:r>
          <w:r w:rsidR="00F8369F">
            <w:instrText xml:space="preserve"> CITATION Boo11 \l 2057 </w:instrText>
          </w:r>
          <w:r w:rsidR="00F8369F">
            <w:fldChar w:fldCharType="separate"/>
          </w:r>
          <w:r w:rsidR="00A360D4" w:rsidRPr="00A360D4">
            <w:rPr>
              <w:noProof/>
            </w:rPr>
            <w:t>(Boothroyd, et al., 2011)</w:t>
          </w:r>
          <w:r w:rsidR="00F8369F">
            <w:fldChar w:fldCharType="end"/>
          </w:r>
        </w:sdtContent>
      </w:sdt>
      <w:r w:rsidR="00F8369F">
        <w:t xml:space="preserve">. </w:t>
      </w:r>
      <w:r w:rsidR="00B766C9">
        <w:t xml:space="preserve">Another switch </w:t>
      </w:r>
      <w:proofErr w:type="gramStart"/>
      <w:r w:rsidR="00B766C9">
        <w:t>was added</w:t>
      </w:r>
      <w:proofErr w:type="gramEnd"/>
      <w:r w:rsidR="00B766C9">
        <w:t xml:space="preserve"> to detect the position of the moving jaw. </w:t>
      </w:r>
      <w:r w:rsidR="005C5070">
        <w:t xml:space="preserve">Similarly, both </w:t>
      </w:r>
      <w:r w:rsidR="00B67498">
        <w:t>switches</w:t>
      </w:r>
      <w:r w:rsidR="005C5070">
        <w:t xml:space="preserve"> can </w:t>
      </w:r>
      <w:proofErr w:type="gramStart"/>
      <w:r w:rsidR="005C5070">
        <w:t>be assembled</w:t>
      </w:r>
      <w:proofErr w:type="gramEnd"/>
      <w:r w:rsidR="005C5070">
        <w:t xml:space="preserve"> in the same way</w:t>
      </w:r>
      <w:r w:rsidR="00B766C9">
        <w:t xml:space="preserve"> as the e-clip</w:t>
      </w:r>
      <w:r w:rsidR="005C5070">
        <w:t>, providing autonomation to the operation of this end-effector.</w:t>
      </w:r>
      <w:r w:rsidR="00FD1C1D">
        <w:t xml:space="preserve"> The new snap fit connectors </w:t>
      </w:r>
      <w:proofErr w:type="gramStart"/>
      <w:r w:rsidR="00FD1C1D">
        <w:t>were modelled</w:t>
      </w:r>
      <w:proofErr w:type="gramEnd"/>
      <w:r w:rsidR="00FD1C1D">
        <w:t xml:space="preserve"> through the guidance of </w:t>
      </w:r>
      <w:r w:rsidR="00FD1C1D" w:rsidRPr="00C803F4">
        <w:rPr>
          <w:noProof/>
        </w:rPr>
        <w:t xml:space="preserve">Bonenberger </w:t>
      </w:r>
      <w:r w:rsidR="00FD1C1D">
        <w:rPr>
          <w:noProof/>
        </w:rPr>
        <w:t>(</w:t>
      </w:r>
      <w:r w:rsidR="00FD1C1D" w:rsidRPr="00C803F4">
        <w:rPr>
          <w:noProof/>
        </w:rPr>
        <w:t>2016)</w:t>
      </w:r>
      <w:r w:rsidR="00FD1C1D">
        <w:rPr>
          <w:noProof/>
        </w:rPr>
        <w:t>.</w:t>
      </w:r>
    </w:p>
    <w:p w14:paraId="372A3DD1" w14:textId="091FAB12" w:rsidR="0027664E" w:rsidRPr="00F7603A" w:rsidRDefault="0027664E" w:rsidP="006E4E39">
      <w:pPr>
        <w:jc w:val="center"/>
      </w:pPr>
      <w:r>
        <w:rPr>
          <w:noProof/>
        </w:rPr>
        <w:drawing>
          <wp:inline distT="0" distB="0" distL="0" distR="0" wp14:anchorId="7ECC79E2" wp14:editId="79C82204">
            <wp:extent cx="4362450" cy="2027256"/>
            <wp:effectExtent l="0" t="0" r="0" b="0"/>
            <wp:docPr id="194" name="Picture 194" descr="A picture containing text, jack,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94" descr="A picture containing text, jack, screenshot&#10;&#10;Description automatically generated"/>
                    <pic:cNvPicPr/>
                  </pic:nvPicPr>
                  <pic:blipFill rotWithShape="1">
                    <a:blip r:embed="rId17"/>
                    <a:srcRect l="2197" t="3861" r="4396" b="4633"/>
                    <a:stretch/>
                  </pic:blipFill>
                  <pic:spPr bwMode="auto">
                    <a:xfrm>
                      <a:off x="0" y="0"/>
                      <a:ext cx="4377025" cy="2034029"/>
                    </a:xfrm>
                    <a:prstGeom prst="rect">
                      <a:avLst/>
                    </a:prstGeom>
                    <a:ln>
                      <a:noFill/>
                    </a:ln>
                    <a:extLst>
                      <a:ext uri="{53640926-AAD7-44D8-BBD7-CCE9431645EC}">
                        <a14:shadowObscured xmlns:a14="http://schemas.microsoft.com/office/drawing/2010/main"/>
                      </a:ext>
                    </a:extLst>
                  </pic:spPr>
                </pic:pic>
              </a:graphicData>
            </a:graphic>
          </wp:inline>
        </w:drawing>
      </w:r>
    </w:p>
    <w:p w14:paraId="474737C7" w14:textId="512E926F" w:rsidR="005101EB" w:rsidRDefault="005101EB">
      <w:pPr>
        <w:pStyle w:val="Heading3"/>
      </w:pPr>
      <w:bookmarkStart w:id="19" w:name="_Toc106322313"/>
      <w:r>
        <w:lastRenderedPageBreak/>
        <w:t>Topology Optimisation</w:t>
      </w:r>
      <w:bookmarkEnd w:id="19"/>
    </w:p>
    <w:p w14:paraId="60C02D68" w14:textId="2949C6DF" w:rsidR="009922ED" w:rsidRDefault="00DA6DBA" w:rsidP="005101EB">
      <w:r>
        <w:t xml:space="preserve">To further reduce the mass of the final product, reduce printing time but ensure stiffness remains high, </w:t>
      </w:r>
      <w:r w:rsidR="00CB2242">
        <w:t>t</w:t>
      </w:r>
      <w:r>
        <w:t xml:space="preserve">opology </w:t>
      </w:r>
      <w:r w:rsidR="00CB2242">
        <w:t>o</w:t>
      </w:r>
      <w:r>
        <w:t xml:space="preserve">ptimisation </w:t>
      </w:r>
      <w:proofErr w:type="gramStart"/>
      <w:r>
        <w:t>w</w:t>
      </w:r>
      <w:r w:rsidR="00B67498">
        <w:t xml:space="preserve">as </w:t>
      </w:r>
      <w:r>
        <w:t>used</w:t>
      </w:r>
      <w:proofErr w:type="gramEnd"/>
      <w:r>
        <w:t xml:space="preserve">. Topology optimisation is </w:t>
      </w:r>
      <w:r w:rsidR="00110120">
        <w:t xml:space="preserve">a method used to refine the geometry of a part, minimising mass but maintaining structural integrity </w:t>
      </w:r>
      <w:sdt>
        <w:sdtPr>
          <w:id w:val="1227965323"/>
          <w:citation/>
        </w:sdtPr>
        <w:sdtEndPr/>
        <w:sdtContent>
          <w:r w:rsidR="00110120">
            <w:fldChar w:fldCharType="begin"/>
          </w:r>
          <w:r w:rsidR="00110120">
            <w:instrText xml:space="preserve"> CITATION Red17 \l 2057 </w:instrText>
          </w:r>
          <w:r w:rsidR="00110120">
            <w:fldChar w:fldCharType="separate"/>
          </w:r>
          <w:r w:rsidR="00A360D4" w:rsidRPr="00A360D4">
            <w:rPr>
              <w:noProof/>
            </w:rPr>
            <w:t>(Redwood, et al., 2017)</w:t>
          </w:r>
          <w:r w:rsidR="00110120">
            <w:fldChar w:fldCharType="end"/>
          </w:r>
        </w:sdtContent>
      </w:sdt>
      <w:r w:rsidR="00110120">
        <w:t xml:space="preserve">. </w:t>
      </w:r>
      <w:r w:rsidR="00221F03">
        <w:t xml:space="preserve">This technique </w:t>
      </w:r>
      <w:proofErr w:type="gramStart"/>
      <w:r w:rsidR="00221F03">
        <w:t>was used</w:t>
      </w:r>
      <w:proofErr w:type="gramEnd"/>
      <w:r w:rsidR="00221F03">
        <w:t xml:space="preserve"> on the fixed and moving jaw, due to volume of material each would use and the gripping forces that are being applied through these parts. </w:t>
      </w:r>
    </w:p>
    <w:p w14:paraId="681A5F6D" w14:textId="0265B9FA" w:rsidR="009C36C0" w:rsidRDefault="009C36C0" w:rsidP="005101EB">
      <w:pPr>
        <w:rPr>
          <w:noProof/>
        </w:rPr>
      </w:pPr>
      <w:r>
        <w:rPr>
          <w:noProof/>
        </w:rPr>
        <w:drawing>
          <wp:inline distT="0" distB="0" distL="0" distR="0" wp14:anchorId="139C5136" wp14:editId="6EE45098">
            <wp:extent cx="6334125" cy="6772275"/>
            <wp:effectExtent l="0" t="0" r="9525" b="9525"/>
            <wp:docPr id="193" name="Picture 193" descr="A picture containing toy, LEGO, metal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icture 193" descr="A picture containing toy, LEGO, metalware&#10;&#10;Description automatically generated"/>
                    <pic:cNvPicPr/>
                  </pic:nvPicPr>
                  <pic:blipFill>
                    <a:blip r:embed="rId18"/>
                    <a:stretch>
                      <a:fillRect/>
                    </a:stretch>
                  </pic:blipFill>
                  <pic:spPr>
                    <a:xfrm>
                      <a:off x="0" y="0"/>
                      <a:ext cx="6334125" cy="6772275"/>
                    </a:xfrm>
                    <a:prstGeom prst="rect">
                      <a:avLst/>
                    </a:prstGeom>
                  </pic:spPr>
                </pic:pic>
              </a:graphicData>
            </a:graphic>
          </wp:inline>
        </w:drawing>
      </w:r>
    </w:p>
    <w:p w14:paraId="19E99981" w14:textId="1A8E17A7" w:rsidR="00CB2242" w:rsidRPr="005101EB" w:rsidRDefault="00CB2242" w:rsidP="005101EB">
      <w:pPr>
        <w:rPr>
          <w:noProof/>
        </w:rPr>
      </w:pPr>
      <w:r>
        <w:t>The topology study provided a result which would be difficult to create using 3</w:t>
      </w:r>
      <w:r w:rsidR="00B67498">
        <w:t>D</w:t>
      </w:r>
      <w:r>
        <w:t xml:space="preserve"> printing. To develop these designs further</w:t>
      </w:r>
      <w:r w:rsidR="00B67498">
        <w:t xml:space="preserve">, </w:t>
      </w:r>
      <w:r>
        <w:t xml:space="preserve">material </w:t>
      </w:r>
      <w:proofErr w:type="gramStart"/>
      <w:r>
        <w:t>was removed</w:t>
      </w:r>
      <w:proofErr w:type="gramEnd"/>
      <w:r>
        <w:t xml:space="preserve"> from areas where the topology study found it to be unnecessary. This produced the following parts.</w:t>
      </w:r>
      <w:r w:rsidR="00D66A47">
        <w:t xml:space="preserve"> 45° overhangs </w:t>
      </w:r>
      <w:proofErr w:type="gramStart"/>
      <w:r w:rsidR="00D66A47">
        <w:t>were incorporated</w:t>
      </w:r>
      <w:proofErr w:type="gramEnd"/>
      <w:r w:rsidR="00D66A47">
        <w:t xml:space="preserve"> to allow the parts to be printed with less support material, saving material and reducing printing time</w:t>
      </w:r>
      <w:sdt>
        <w:sdtPr>
          <w:id w:val="2106378147"/>
          <w:citation/>
        </w:sdtPr>
        <w:sdtEndPr/>
        <w:sdtContent>
          <w:r w:rsidR="0020162D">
            <w:fldChar w:fldCharType="begin"/>
          </w:r>
          <w:r w:rsidR="0020162D">
            <w:instrText xml:space="preserve"> CITATION Red17 \l 2057 </w:instrText>
          </w:r>
          <w:r w:rsidR="0020162D">
            <w:fldChar w:fldCharType="separate"/>
          </w:r>
          <w:r w:rsidR="00A360D4">
            <w:rPr>
              <w:noProof/>
            </w:rPr>
            <w:t xml:space="preserve"> </w:t>
          </w:r>
          <w:r w:rsidR="00A360D4" w:rsidRPr="00A360D4">
            <w:rPr>
              <w:noProof/>
            </w:rPr>
            <w:t>(Redwood, et al., 2017)</w:t>
          </w:r>
          <w:r w:rsidR="0020162D">
            <w:fldChar w:fldCharType="end"/>
          </w:r>
        </w:sdtContent>
      </w:sdt>
      <w:r w:rsidR="00D66A47">
        <w:t xml:space="preserve">. </w:t>
      </w:r>
      <w:r w:rsidR="00E809E2">
        <w:t xml:space="preserve">To validate these designs, a stress analysis </w:t>
      </w:r>
      <w:proofErr w:type="gramStart"/>
      <w:r w:rsidR="00E809E2">
        <w:t>was performed</w:t>
      </w:r>
      <w:proofErr w:type="gramEnd"/>
      <w:r w:rsidR="00E809E2">
        <w:t xml:space="preserve">. Loads </w:t>
      </w:r>
      <w:proofErr w:type="gramStart"/>
      <w:r w:rsidR="00E809E2">
        <w:t>were applied</w:t>
      </w:r>
      <w:proofErr w:type="gramEnd"/>
      <w:r w:rsidR="00E809E2">
        <w:t xml:space="preserve"> to the faces in contact with the device and the springs which simulated real world forces. </w:t>
      </w:r>
      <w:r w:rsidR="00C770FF">
        <w:t xml:space="preserve">The results for both the fixed and moving jaw can </w:t>
      </w:r>
      <w:proofErr w:type="gramStart"/>
      <w:r w:rsidR="00C770FF">
        <w:t>be found</w:t>
      </w:r>
      <w:proofErr w:type="gramEnd"/>
      <w:r w:rsidR="00C770FF">
        <w:t xml:space="preserve"> in Appendix </w:t>
      </w:r>
      <w:r w:rsidR="007C65FD">
        <w:t>J</w:t>
      </w:r>
      <w:r w:rsidR="00E224FA">
        <w:t xml:space="preserve"> and</w:t>
      </w:r>
      <w:r w:rsidR="00C770FF">
        <w:t xml:space="preserve"> </w:t>
      </w:r>
      <w:r w:rsidR="007C65FD">
        <w:t>K</w:t>
      </w:r>
      <w:r w:rsidR="00C770FF">
        <w:t>.</w:t>
      </w:r>
      <w:r w:rsidR="00E224FA">
        <w:t xml:space="preserve"> The results determined a minimum safety factor of 17.3 for the fixed jaw and 23.2 for the moving jaw.</w:t>
      </w:r>
      <w:r w:rsidR="00FE7E72">
        <w:t xml:space="preserve"> The total deflection on each jaw was less than 0.2mm, not enough to cause misalignment of the end effector with chute or sled.</w:t>
      </w:r>
      <w:r w:rsidR="000A09E6">
        <w:t xml:space="preserve"> With the designs fully developed and analysed, the final drawings </w:t>
      </w:r>
      <w:proofErr w:type="gramStart"/>
      <w:r w:rsidR="000A09E6">
        <w:t>were developed</w:t>
      </w:r>
      <w:proofErr w:type="gramEnd"/>
      <w:r w:rsidR="000A09E6">
        <w:t xml:space="preserve">. These can </w:t>
      </w:r>
      <w:proofErr w:type="gramStart"/>
      <w:r w:rsidR="000A09E6">
        <w:t>be found</w:t>
      </w:r>
      <w:proofErr w:type="gramEnd"/>
      <w:r w:rsidR="000A09E6">
        <w:t xml:space="preserve"> in Appendix L.</w:t>
      </w:r>
    </w:p>
    <w:p w14:paraId="29252CFE" w14:textId="3DE58493" w:rsidR="00AF6388" w:rsidRDefault="00AF6388" w:rsidP="00AF6388">
      <w:pPr>
        <w:pStyle w:val="Heading1"/>
      </w:pPr>
      <w:bookmarkStart w:id="20" w:name="_Toc106322314"/>
      <w:r>
        <w:lastRenderedPageBreak/>
        <w:t>Evaluation</w:t>
      </w:r>
      <w:bookmarkEnd w:id="20"/>
    </w:p>
    <w:p w14:paraId="291BD94A" w14:textId="297CD31F" w:rsidR="00AF6388" w:rsidRDefault="000569A7" w:rsidP="00AF6388">
      <w:r>
        <w:t xml:space="preserve">This project </w:t>
      </w:r>
      <w:proofErr w:type="gramStart"/>
      <w:r>
        <w:t>was completed</w:t>
      </w:r>
      <w:proofErr w:type="gramEnd"/>
      <w:r>
        <w:t xml:space="preserve"> by identifying the problems experienced by the client. Considerable effort </w:t>
      </w:r>
      <w:proofErr w:type="gramStart"/>
      <w:r>
        <w:t>was placed</w:t>
      </w:r>
      <w:proofErr w:type="gramEnd"/>
      <w:r>
        <w:t xml:space="preserve"> into understanding the problem and establishing </w:t>
      </w:r>
      <w:r w:rsidR="00B67498">
        <w:t>solutions that</w:t>
      </w:r>
      <w:r>
        <w:t xml:space="preserve"> can be rectified by the design of this </w:t>
      </w:r>
      <w:r w:rsidR="00B67498">
        <w:t>end-effector</w:t>
      </w:r>
      <w:r>
        <w:t xml:space="preserve">. </w:t>
      </w:r>
      <w:r w:rsidR="00B67498">
        <w:t>One</w:t>
      </w:r>
      <w:r w:rsidR="00FD03CA">
        <w:t xml:space="preserve"> of the problems that </w:t>
      </w:r>
      <w:proofErr w:type="gramStart"/>
      <w:r w:rsidR="00FD03CA">
        <w:t>were identified</w:t>
      </w:r>
      <w:proofErr w:type="gramEnd"/>
      <w:r w:rsidR="00FD03CA">
        <w:t xml:space="preserve"> included the need for the </w:t>
      </w:r>
      <w:r w:rsidR="00B67498">
        <w:t>end-effector</w:t>
      </w:r>
      <w:r w:rsidR="00FD03CA">
        <w:t xml:space="preserve"> to hold the device in a way that would </w:t>
      </w:r>
      <w:r w:rsidR="00B67498">
        <w:t>prevent</w:t>
      </w:r>
      <w:r w:rsidR="00FD03CA">
        <w:t xml:space="preserve"> it to fall apart. Issues were </w:t>
      </w:r>
      <w:proofErr w:type="gramStart"/>
      <w:r w:rsidR="00FD03CA">
        <w:t>handled</w:t>
      </w:r>
      <w:proofErr w:type="gramEnd"/>
      <w:r w:rsidR="00FD03CA">
        <w:t xml:space="preserve"> by recording and developing them into functional requirements.</w:t>
      </w:r>
    </w:p>
    <w:p w14:paraId="488BE2AC" w14:textId="783F2B33" w:rsidR="00FD03CA" w:rsidRDefault="00FD03CA" w:rsidP="00AF6388">
      <w:r>
        <w:t xml:space="preserve">Requirements </w:t>
      </w:r>
      <w:proofErr w:type="gramStart"/>
      <w:r>
        <w:t>were developed</w:t>
      </w:r>
      <w:proofErr w:type="gramEnd"/>
      <w:r>
        <w:t xml:space="preserve"> as objectively as possible, using recognised tools and methods such as functional analysis and PFMEA. The PFMEA was successful in developing functions that </w:t>
      </w:r>
      <w:proofErr w:type="gramStart"/>
      <w:r>
        <w:t>were not stipulated</w:t>
      </w:r>
      <w:proofErr w:type="gramEnd"/>
      <w:r>
        <w:t xml:space="preserve"> by the client and those that were expected on a subconscious level. </w:t>
      </w:r>
      <w:r w:rsidR="00C12FFB">
        <w:t xml:space="preserve">QFD </w:t>
      </w:r>
      <w:proofErr w:type="gramStart"/>
      <w:r w:rsidR="00C12FFB">
        <w:t>was used</w:t>
      </w:r>
      <w:proofErr w:type="gramEnd"/>
      <w:r w:rsidR="00C12FFB">
        <w:t xml:space="preserve"> to develop the </w:t>
      </w:r>
      <w:r w:rsidR="001F432E">
        <w:t xml:space="preserve">customer </w:t>
      </w:r>
      <w:r w:rsidR="00C12FFB">
        <w:t xml:space="preserve">requirements into design requirements. Whilst this method was successful in producing design requirements, </w:t>
      </w:r>
      <w:proofErr w:type="gramStart"/>
      <w:r w:rsidR="00C12FFB">
        <w:t>some of</w:t>
      </w:r>
      <w:proofErr w:type="gramEnd"/>
      <w:r w:rsidR="00C12FFB">
        <w:t xml:space="preserve"> these requirements were difficult to measure and could not be compared to products offered by other companies due to niche </w:t>
      </w:r>
      <w:r w:rsidR="001F432E">
        <w:t xml:space="preserve">application </w:t>
      </w:r>
      <w:r w:rsidR="00C12FFB">
        <w:t xml:space="preserve">associated with this product. </w:t>
      </w:r>
      <w:r w:rsidR="001F432E">
        <w:t xml:space="preserve">Given the opportunity to complete this task again, a greater number of measurable attributes would have </w:t>
      </w:r>
      <w:proofErr w:type="gramStart"/>
      <w:r w:rsidR="001F432E">
        <w:t>been selected</w:t>
      </w:r>
      <w:proofErr w:type="gramEnd"/>
      <w:r w:rsidR="001F432E">
        <w:t>.</w:t>
      </w:r>
    </w:p>
    <w:p w14:paraId="2A693558" w14:textId="53BC0A9A" w:rsidR="001F432E" w:rsidRDefault="00775106" w:rsidP="00AF6388">
      <w:r>
        <w:t xml:space="preserve">The design stage was used to produce a </w:t>
      </w:r>
      <w:r w:rsidR="001435E1">
        <w:t xml:space="preserve">variety of concepts, each with </w:t>
      </w:r>
      <w:proofErr w:type="gramStart"/>
      <w:r w:rsidR="001435E1">
        <w:t>different functions</w:t>
      </w:r>
      <w:proofErr w:type="gramEnd"/>
      <w:r w:rsidR="001435E1">
        <w:t xml:space="preserve"> and features. </w:t>
      </w:r>
      <w:r w:rsidR="008F26B8">
        <w:t xml:space="preserve">The final design </w:t>
      </w:r>
      <w:proofErr w:type="gramStart"/>
      <w:r w:rsidR="008F26B8">
        <w:t>was selected</w:t>
      </w:r>
      <w:proofErr w:type="gramEnd"/>
      <w:r w:rsidR="008F26B8">
        <w:t xml:space="preserve"> using a recognise</w:t>
      </w:r>
      <w:r w:rsidR="00B67498">
        <w:t>d</w:t>
      </w:r>
      <w:r w:rsidR="008F26B8">
        <w:t xml:space="preserve"> method of Pugh analysis. Again, the process was objective and used previously specified functions and requirements to form the criteria. A </w:t>
      </w:r>
      <w:r w:rsidR="00E80E90">
        <w:t>clearer</w:t>
      </w:r>
      <w:r w:rsidR="008F26B8">
        <w:t xml:space="preserve"> set of requirements from the QFD would have </w:t>
      </w:r>
      <w:r w:rsidR="001F7716">
        <w:t>created</w:t>
      </w:r>
      <w:r w:rsidR="008F26B8">
        <w:t xml:space="preserve"> a stronger assessment but fulfilled its </w:t>
      </w:r>
      <w:r w:rsidR="00D64BB7">
        <w:t>purpose,</w:t>
      </w:r>
      <w:r w:rsidR="008F26B8">
        <w:t xml:space="preserve"> nonetheless.</w:t>
      </w:r>
    </w:p>
    <w:p w14:paraId="09969096" w14:textId="47965F9E" w:rsidR="00D64BB7" w:rsidRDefault="00640E9D" w:rsidP="00AF6388">
      <w:r>
        <w:t>The selected</w:t>
      </w:r>
      <w:r w:rsidR="00E65E4C">
        <w:t xml:space="preserve"> concept</w:t>
      </w:r>
      <w:r>
        <w:t xml:space="preserve"> </w:t>
      </w:r>
      <w:proofErr w:type="gramStart"/>
      <w:r w:rsidR="00E65E4C">
        <w:t>was developed</w:t>
      </w:r>
      <w:proofErr w:type="gramEnd"/>
      <w:r w:rsidR="00E65E4C">
        <w:t xml:space="preserve"> into the final design according to its functions and life cycle. This included its method of manufacture and materials that </w:t>
      </w:r>
      <w:proofErr w:type="gramStart"/>
      <w:r w:rsidR="00FB6211">
        <w:t>are</w:t>
      </w:r>
      <w:r w:rsidR="00E65E4C">
        <w:t xml:space="preserve"> used</w:t>
      </w:r>
      <w:proofErr w:type="gramEnd"/>
      <w:r w:rsidR="00E65E4C">
        <w:t xml:space="preserve">. The material selection </w:t>
      </w:r>
      <w:r w:rsidR="00FB6211">
        <w:t>considered</w:t>
      </w:r>
      <w:r w:rsidR="00E65E4C">
        <w:t xml:space="preserve"> mechanical properties and disposal. The result is a product that</w:t>
      </w:r>
      <w:r w:rsidR="00FB6211">
        <w:t>,</w:t>
      </w:r>
      <w:r w:rsidR="00E65E4C">
        <w:t xml:space="preserve"> theoretically</w:t>
      </w:r>
      <w:r w:rsidR="00FB6211">
        <w:t>,</w:t>
      </w:r>
      <w:r w:rsidR="00E65E4C">
        <w:t xml:space="preserve"> </w:t>
      </w:r>
      <w:r w:rsidR="00FB6211">
        <w:t>can</w:t>
      </w:r>
      <w:r w:rsidR="00E65E4C">
        <w:t xml:space="preserve"> hold the device, can withstand the forces that would </w:t>
      </w:r>
      <w:proofErr w:type="gramStart"/>
      <w:r w:rsidR="00E65E4C">
        <w:t>be applied</w:t>
      </w:r>
      <w:proofErr w:type="gramEnd"/>
      <w:r w:rsidR="00E65E4C">
        <w:t xml:space="preserve"> and only weighs 216g. </w:t>
      </w:r>
    </w:p>
    <w:p w14:paraId="3B3A16A6" w14:textId="77777777" w:rsidR="00AF6388" w:rsidRPr="00AF6388" w:rsidRDefault="00AF6388" w:rsidP="00AF6388"/>
    <w:p w14:paraId="5340247C" w14:textId="03A393D0" w:rsidR="00452A15" w:rsidRDefault="00452A15" w:rsidP="00C84965">
      <w:pPr>
        <w:pStyle w:val="Heading1"/>
      </w:pPr>
      <w:bookmarkStart w:id="21" w:name="_Toc106322315"/>
      <w:r>
        <w:t>Conclusion</w:t>
      </w:r>
      <w:bookmarkEnd w:id="21"/>
    </w:p>
    <w:p w14:paraId="6BE842C3" w14:textId="2E7F229B" w:rsidR="00466E68" w:rsidRDefault="002126F4" w:rsidP="00C84965">
      <w:r>
        <w:t xml:space="preserve">Overall, the project achieved its aim to create an </w:t>
      </w:r>
      <w:r w:rsidR="00B67498">
        <w:t>end-effector</w:t>
      </w:r>
      <w:r>
        <w:t xml:space="preserve"> </w:t>
      </w:r>
      <w:r w:rsidR="001F7716">
        <w:t xml:space="preserve">that aids in transporting a mobile phone from the chute to the AGV. </w:t>
      </w:r>
      <w:proofErr w:type="gramStart"/>
      <w:r w:rsidR="00370294">
        <w:t>A number of</w:t>
      </w:r>
      <w:proofErr w:type="gramEnd"/>
      <w:r w:rsidR="00370294">
        <w:t xml:space="preserve"> tools were used to obtain more information and to justify important decisions. Digital tools </w:t>
      </w:r>
      <w:proofErr w:type="gramStart"/>
      <w:r w:rsidR="00370294">
        <w:t>were used</w:t>
      </w:r>
      <w:proofErr w:type="gramEnd"/>
      <w:r w:rsidR="00370294">
        <w:t xml:space="preserve"> to create designs and validate them against stated requirements. </w:t>
      </w:r>
      <w:r w:rsidR="007A26FF">
        <w:t xml:space="preserve">The design was further refined to </w:t>
      </w:r>
      <w:proofErr w:type="gramStart"/>
      <w:r w:rsidR="007A26FF">
        <w:t>save materials and improve manufacturability</w:t>
      </w:r>
      <w:proofErr w:type="gramEnd"/>
      <w:r w:rsidR="007A26FF">
        <w:t xml:space="preserve"> and reduce production times. </w:t>
      </w:r>
      <w:r w:rsidR="009662B3">
        <w:t xml:space="preserve">The life cycle of the product </w:t>
      </w:r>
      <w:proofErr w:type="gramStart"/>
      <w:r w:rsidR="009662B3">
        <w:t>was considered</w:t>
      </w:r>
      <w:proofErr w:type="gramEnd"/>
      <w:r w:rsidR="009662B3">
        <w:t>, designing it to meet its requirements, to be manufactured easily and to be disposed of safely.</w:t>
      </w:r>
    </w:p>
    <w:p w14:paraId="4FD73EB7" w14:textId="17E13948" w:rsidR="00466E68" w:rsidRDefault="00466E68" w:rsidP="00C84965"/>
    <w:p w14:paraId="365F48A9" w14:textId="1FFBD91D" w:rsidR="00E36D2D" w:rsidRDefault="00E36D2D" w:rsidP="00C84965"/>
    <w:p w14:paraId="1BC4EC67" w14:textId="76F61354" w:rsidR="00E36D2D" w:rsidRDefault="00E36D2D" w:rsidP="00C84965"/>
    <w:p w14:paraId="5950837C" w14:textId="6B41D801" w:rsidR="00E36D2D" w:rsidRDefault="00E36D2D" w:rsidP="00C84965"/>
    <w:p w14:paraId="580899C5" w14:textId="743D7360" w:rsidR="00E36D2D" w:rsidRDefault="00E36D2D" w:rsidP="00C84965"/>
    <w:p w14:paraId="74800F7A" w14:textId="6BBA1B9E" w:rsidR="00E36D2D" w:rsidRDefault="00E36D2D" w:rsidP="00C84965"/>
    <w:p w14:paraId="5DC273D5" w14:textId="7361F207" w:rsidR="00E36D2D" w:rsidRDefault="00E36D2D" w:rsidP="00C84965"/>
    <w:p w14:paraId="0F8EEBCF" w14:textId="34EAF19E" w:rsidR="00A51053" w:rsidRDefault="00A51053" w:rsidP="00C84965"/>
    <w:p w14:paraId="344415F6" w14:textId="77777777" w:rsidR="00A51053" w:rsidRDefault="00A51053" w:rsidP="00C84965"/>
    <w:p w14:paraId="69B164C6" w14:textId="14A1923D" w:rsidR="00E36D2D" w:rsidRDefault="00E36D2D" w:rsidP="00C84965"/>
    <w:p w14:paraId="1573E6CF" w14:textId="52439033" w:rsidR="00E36D2D" w:rsidRDefault="00E36D2D" w:rsidP="00C84965"/>
    <w:p w14:paraId="04FFD1AB" w14:textId="77777777" w:rsidR="00001EEA" w:rsidRDefault="00001EEA" w:rsidP="00C84965"/>
    <w:p w14:paraId="3DD996BD" w14:textId="48BA412E" w:rsidR="00E36D2D" w:rsidRDefault="00E36D2D" w:rsidP="00C84965"/>
    <w:bookmarkStart w:id="22" w:name="_Toc106322316" w:displacedByCustomXml="next"/>
    <w:sdt>
      <w:sdtPr>
        <w:rPr>
          <w:rFonts w:asciiTheme="minorHAnsi" w:eastAsiaTheme="minorHAnsi" w:hAnsiTheme="minorHAnsi" w:cstheme="minorBidi"/>
          <w:color w:val="auto"/>
          <w:sz w:val="22"/>
          <w:szCs w:val="22"/>
        </w:rPr>
        <w:id w:val="2030448058"/>
        <w:docPartObj>
          <w:docPartGallery w:val="Bibliographies"/>
          <w:docPartUnique/>
        </w:docPartObj>
      </w:sdtPr>
      <w:sdtEndPr/>
      <w:sdtContent>
        <w:p w14:paraId="3DB5D29E" w14:textId="214BD1B8" w:rsidR="00466E68" w:rsidRDefault="00466E68" w:rsidP="00C84965">
          <w:pPr>
            <w:pStyle w:val="Heading1"/>
          </w:pPr>
          <w:r>
            <w:t>References</w:t>
          </w:r>
          <w:bookmarkEnd w:id="22"/>
        </w:p>
        <w:sdt>
          <w:sdtPr>
            <w:id w:val="-573587230"/>
            <w:bibliography/>
          </w:sdtPr>
          <w:sdtEndPr/>
          <w:sdtContent>
            <w:p w14:paraId="5EC14E0A" w14:textId="6AF73924" w:rsidR="00A360D4" w:rsidRDefault="00A360D4" w:rsidP="00A360D4">
              <w:pPr>
                <w:pStyle w:val="Bibliography"/>
                <w:rPr>
                  <w:noProof/>
                  <w:sz w:val="24"/>
                  <w:szCs w:val="24"/>
                </w:rPr>
              </w:pPr>
              <w:r>
                <w:rPr>
                  <w:noProof/>
                </w:rPr>
                <w:t xml:space="preserve">Anderson, D. M. (2014). </w:t>
              </w:r>
              <w:r>
                <w:rPr>
                  <w:i/>
                  <w:iCs/>
                  <w:noProof/>
                </w:rPr>
                <w:t xml:space="preserve">Design for Manufacturability. </w:t>
              </w:r>
              <w:r>
                <w:rPr>
                  <w:noProof/>
                </w:rPr>
                <w:t>Boca Raton: CRC Press.</w:t>
              </w:r>
            </w:p>
            <w:p w14:paraId="38DBC3A1" w14:textId="3C76BC0A" w:rsidR="00A360D4" w:rsidRDefault="00A360D4" w:rsidP="00A360D4">
              <w:pPr>
                <w:pStyle w:val="Bibliography"/>
                <w:rPr>
                  <w:noProof/>
                </w:rPr>
              </w:pPr>
              <w:r>
                <w:rPr>
                  <w:noProof/>
                </w:rPr>
                <w:t xml:space="preserve">Bonenberger, P. R. (2016). </w:t>
              </w:r>
              <w:r>
                <w:rPr>
                  <w:i/>
                  <w:iCs/>
                  <w:noProof/>
                </w:rPr>
                <w:t xml:space="preserve">The First Snap-Fit Handbook. </w:t>
              </w:r>
              <w:r>
                <w:rPr>
                  <w:noProof/>
                </w:rPr>
                <w:t>3rd ed. München: Carl Hanser Verlag.</w:t>
              </w:r>
            </w:p>
            <w:p w14:paraId="61ECC3D7" w14:textId="60A170C1" w:rsidR="00A360D4" w:rsidRDefault="00A360D4" w:rsidP="00A360D4">
              <w:pPr>
                <w:pStyle w:val="Bibliography"/>
                <w:rPr>
                  <w:noProof/>
                </w:rPr>
              </w:pPr>
              <w:r>
                <w:rPr>
                  <w:noProof/>
                </w:rPr>
                <w:t xml:space="preserve">Boothroyd, G., Dewhurst, P. &amp; Knight, W. A. (2011). </w:t>
              </w:r>
              <w:r>
                <w:rPr>
                  <w:i/>
                  <w:iCs/>
                  <w:noProof/>
                </w:rPr>
                <w:t xml:space="preserve">Product Design for Manufacture and Assembly. </w:t>
              </w:r>
              <w:r>
                <w:rPr>
                  <w:noProof/>
                </w:rPr>
                <w:t>3rd ed. Boca Raton: CRC Press.</w:t>
              </w:r>
            </w:p>
            <w:p w14:paraId="5321EC77" w14:textId="2B8C759E" w:rsidR="00A360D4" w:rsidRDefault="00A360D4" w:rsidP="00A360D4">
              <w:pPr>
                <w:pStyle w:val="Bibliography"/>
                <w:rPr>
                  <w:noProof/>
                </w:rPr>
              </w:pPr>
              <w:r>
                <w:rPr>
                  <w:noProof/>
                </w:rPr>
                <w:t xml:space="preserve">Borestein J., Everett, H. R., Feng, L. &amp; Wehe, D. </w:t>
              </w:r>
              <w:r w:rsidR="00FD4F34">
                <w:rPr>
                  <w:noProof/>
                </w:rPr>
                <w:t>(</w:t>
              </w:r>
              <w:r>
                <w:rPr>
                  <w:noProof/>
                </w:rPr>
                <w:t>1997</w:t>
              </w:r>
              <w:r w:rsidR="00FD4F34">
                <w:rPr>
                  <w:noProof/>
                </w:rPr>
                <w:t>)</w:t>
              </w:r>
              <w:r>
                <w:rPr>
                  <w:noProof/>
                </w:rPr>
                <w:t xml:space="preserve">. Mobile Robot Positioning: Sensors and Techniques. </w:t>
              </w:r>
              <w:r>
                <w:rPr>
                  <w:i/>
                  <w:iCs/>
                  <w:noProof/>
                </w:rPr>
                <w:t xml:space="preserve">Journal of Robotic Systems, </w:t>
              </w:r>
              <w:r>
                <w:rPr>
                  <w:noProof/>
                </w:rPr>
                <w:t>14(4), pp. 231-249.</w:t>
              </w:r>
            </w:p>
            <w:p w14:paraId="57797782" w14:textId="2B75971C" w:rsidR="00A360D4" w:rsidRDefault="00A360D4" w:rsidP="00A360D4">
              <w:pPr>
                <w:pStyle w:val="Bibliography"/>
                <w:rPr>
                  <w:noProof/>
                </w:rPr>
              </w:pPr>
              <w:r>
                <w:rPr>
                  <w:noProof/>
                </w:rPr>
                <w:t xml:space="preserve">Burge, S. </w:t>
              </w:r>
              <w:r w:rsidR="00FD4F34">
                <w:rPr>
                  <w:noProof/>
                </w:rPr>
                <w:t>(</w:t>
              </w:r>
              <w:r>
                <w:rPr>
                  <w:noProof/>
                </w:rPr>
                <w:t>2006</w:t>
              </w:r>
              <w:r w:rsidR="00FD4F34">
                <w:rPr>
                  <w:noProof/>
                </w:rPr>
                <w:t>)</w:t>
              </w:r>
              <w:r>
                <w:rPr>
                  <w:noProof/>
                </w:rPr>
                <w:t xml:space="preserve">. </w:t>
              </w:r>
              <w:r>
                <w:rPr>
                  <w:i/>
                  <w:iCs/>
                  <w:noProof/>
                </w:rPr>
                <w:t xml:space="preserve">The Systems Engineering Toolbox, </w:t>
              </w:r>
              <w:r>
                <w:rPr>
                  <w:noProof/>
                </w:rPr>
                <w:t>Coventry: Unpublished.</w:t>
              </w:r>
            </w:p>
            <w:p w14:paraId="69EA8DBE" w14:textId="13347A77" w:rsidR="00A360D4" w:rsidRDefault="00A360D4" w:rsidP="00A360D4">
              <w:pPr>
                <w:pStyle w:val="Bibliography"/>
                <w:rPr>
                  <w:noProof/>
                </w:rPr>
              </w:pPr>
              <w:r>
                <w:rPr>
                  <w:noProof/>
                </w:rPr>
                <w:t xml:space="preserve">Burge, S. </w:t>
              </w:r>
              <w:r w:rsidR="00FD4F34">
                <w:rPr>
                  <w:noProof/>
                </w:rPr>
                <w:t>(</w:t>
              </w:r>
              <w:r>
                <w:rPr>
                  <w:noProof/>
                </w:rPr>
                <w:t>2009</w:t>
              </w:r>
              <w:r w:rsidR="00FD4F34">
                <w:rPr>
                  <w:noProof/>
                </w:rPr>
                <w:t>)</w:t>
              </w:r>
              <w:r>
                <w:rPr>
                  <w:noProof/>
                </w:rPr>
                <w:t xml:space="preserve">. </w:t>
              </w:r>
              <w:r>
                <w:rPr>
                  <w:i/>
                  <w:iCs/>
                  <w:noProof/>
                </w:rPr>
                <w:t xml:space="preserve">Pugh Matrix (PM), </w:t>
              </w:r>
              <w:r>
                <w:rPr>
                  <w:noProof/>
                </w:rPr>
                <w:t>Coventry: BurgeHughesWalsh.</w:t>
              </w:r>
            </w:p>
            <w:p w14:paraId="664C91DB" w14:textId="0AC044CB" w:rsidR="00A360D4" w:rsidRDefault="00A360D4" w:rsidP="00A360D4">
              <w:pPr>
                <w:pStyle w:val="Bibliography"/>
                <w:rPr>
                  <w:noProof/>
                </w:rPr>
              </w:pPr>
              <w:r>
                <w:rPr>
                  <w:noProof/>
                </w:rPr>
                <w:t xml:space="preserve">Burge, S. </w:t>
              </w:r>
              <w:r w:rsidR="00FD4F34">
                <w:rPr>
                  <w:noProof/>
                </w:rPr>
                <w:t>(</w:t>
              </w:r>
              <w:r>
                <w:rPr>
                  <w:noProof/>
                </w:rPr>
                <w:t>2021</w:t>
              </w:r>
              <w:r w:rsidR="00FD4F34">
                <w:rPr>
                  <w:noProof/>
                </w:rPr>
                <w:t>)</w:t>
              </w:r>
              <w:r>
                <w:rPr>
                  <w:noProof/>
                </w:rPr>
                <w:t xml:space="preserve">. </w:t>
              </w:r>
              <w:r>
                <w:rPr>
                  <w:i/>
                  <w:iCs/>
                  <w:noProof/>
                </w:rPr>
                <w:t xml:space="preserve">Perform Functional Analysis, </w:t>
              </w:r>
              <w:r>
                <w:rPr>
                  <w:noProof/>
                </w:rPr>
                <w:t>Coventry: Burge Hughes Walsh Limited.</w:t>
              </w:r>
            </w:p>
            <w:p w14:paraId="2284649D" w14:textId="5F4AEBDD" w:rsidR="00A360D4" w:rsidRDefault="00A360D4" w:rsidP="00A360D4">
              <w:pPr>
                <w:pStyle w:val="Bibliography"/>
                <w:rPr>
                  <w:noProof/>
                </w:rPr>
              </w:pPr>
              <w:r>
                <w:rPr>
                  <w:noProof/>
                </w:rPr>
                <w:t xml:space="preserve">Childs, P. R. </w:t>
              </w:r>
              <w:r w:rsidR="00FD4F34">
                <w:rPr>
                  <w:noProof/>
                </w:rPr>
                <w:t>(</w:t>
              </w:r>
              <w:r>
                <w:rPr>
                  <w:noProof/>
                </w:rPr>
                <w:t>2014</w:t>
              </w:r>
              <w:r w:rsidR="00FD4F34">
                <w:rPr>
                  <w:noProof/>
                </w:rPr>
                <w:t>)</w:t>
              </w:r>
              <w:r>
                <w:rPr>
                  <w:noProof/>
                </w:rPr>
                <w:t xml:space="preserve">. </w:t>
              </w:r>
              <w:r>
                <w:rPr>
                  <w:i/>
                  <w:iCs/>
                  <w:noProof/>
                </w:rPr>
                <w:t xml:space="preserve">Mechanical Design Engineering Handbook. </w:t>
              </w:r>
              <w:r>
                <w:rPr>
                  <w:noProof/>
                </w:rPr>
                <w:t>Oxford: Elsevier.</w:t>
              </w:r>
            </w:p>
            <w:p w14:paraId="4C149DA5" w14:textId="46199EF3" w:rsidR="00A360D4" w:rsidRDefault="00A360D4" w:rsidP="00A360D4">
              <w:pPr>
                <w:pStyle w:val="Bibliography"/>
                <w:rPr>
                  <w:noProof/>
                </w:rPr>
              </w:pPr>
              <w:r>
                <w:rPr>
                  <w:noProof/>
                </w:rPr>
                <w:t xml:space="preserve">Dennis, P. </w:t>
              </w:r>
              <w:r w:rsidR="00FD4F34">
                <w:rPr>
                  <w:noProof/>
                </w:rPr>
                <w:t>(</w:t>
              </w:r>
              <w:r>
                <w:rPr>
                  <w:noProof/>
                </w:rPr>
                <w:t>2015</w:t>
              </w:r>
              <w:r w:rsidR="00FD4F34">
                <w:rPr>
                  <w:noProof/>
                </w:rPr>
                <w:t>)</w:t>
              </w:r>
              <w:r>
                <w:rPr>
                  <w:noProof/>
                </w:rPr>
                <w:t xml:space="preserve">. </w:t>
              </w:r>
              <w:r>
                <w:rPr>
                  <w:i/>
                  <w:iCs/>
                  <w:noProof/>
                </w:rPr>
                <w:t xml:space="preserve">Lean Production Simplified. </w:t>
              </w:r>
              <w:r>
                <w:rPr>
                  <w:noProof/>
                </w:rPr>
                <w:t>3rd ed. Boca Raton: CRC Press.</w:t>
              </w:r>
            </w:p>
            <w:p w14:paraId="4DF0AF23" w14:textId="6DC53425" w:rsidR="00A360D4" w:rsidRDefault="00A360D4" w:rsidP="00A360D4">
              <w:pPr>
                <w:pStyle w:val="Bibliography"/>
                <w:rPr>
                  <w:noProof/>
                </w:rPr>
              </w:pPr>
              <w:r>
                <w:rPr>
                  <w:noProof/>
                </w:rPr>
                <w:t xml:space="preserve">Dym, C. L., Little, P. &amp; Orwin, E. J. </w:t>
              </w:r>
              <w:r w:rsidR="00FD4F34">
                <w:rPr>
                  <w:noProof/>
                </w:rPr>
                <w:t>(</w:t>
              </w:r>
              <w:r>
                <w:rPr>
                  <w:noProof/>
                </w:rPr>
                <w:t>2022</w:t>
              </w:r>
              <w:r w:rsidR="00FD4F34">
                <w:rPr>
                  <w:noProof/>
                </w:rPr>
                <w:t>)</w:t>
              </w:r>
              <w:r>
                <w:rPr>
                  <w:noProof/>
                </w:rPr>
                <w:t xml:space="preserve">. </w:t>
              </w:r>
              <w:r>
                <w:rPr>
                  <w:i/>
                  <w:iCs/>
                  <w:noProof/>
                </w:rPr>
                <w:t xml:space="preserve">Engineering Design A product-based Introduction. </w:t>
              </w:r>
              <w:r>
                <w:rPr>
                  <w:noProof/>
                </w:rPr>
                <w:t>4th ed. Hoboken: Wiley.</w:t>
              </w:r>
            </w:p>
            <w:p w14:paraId="257BB6A5" w14:textId="43B357B3" w:rsidR="00A360D4" w:rsidRDefault="00A360D4" w:rsidP="00A360D4">
              <w:pPr>
                <w:pStyle w:val="Bibliography"/>
                <w:rPr>
                  <w:noProof/>
                </w:rPr>
              </w:pPr>
              <w:r>
                <w:rPr>
                  <w:noProof/>
                </w:rPr>
                <w:t xml:space="preserve">GPS.GOV </w:t>
              </w:r>
              <w:r w:rsidR="00FD4F34">
                <w:rPr>
                  <w:noProof/>
                </w:rPr>
                <w:t>(</w:t>
              </w:r>
              <w:r>
                <w:rPr>
                  <w:noProof/>
                </w:rPr>
                <w:t>2022</w:t>
              </w:r>
              <w:r w:rsidR="00FD4F34">
                <w:rPr>
                  <w:noProof/>
                </w:rPr>
                <w:t>)</w:t>
              </w:r>
              <w:r>
                <w:rPr>
                  <w:noProof/>
                </w:rPr>
                <w:t xml:space="preserve">. </w:t>
              </w:r>
              <w:r>
                <w:rPr>
                  <w:i/>
                  <w:iCs/>
                  <w:noProof/>
                </w:rPr>
                <w:t xml:space="preserve">GPS Accuracy. </w:t>
              </w:r>
              <w:r>
                <w:rPr>
                  <w:noProof/>
                </w:rPr>
                <w:t xml:space="preserve">[Online] </w:t>
              </w:r>
              <w:r>
                <w:rPr>
                  <w:noProof/>
                </w:rPr>
                <w:br/>
                <w:t xml:space="preserve">Available at: </w:t>
              </w:r>
              <w:r>
                <w:rPr>
                  <w:noProof/>
                  <w:u w:val="single"/>
                </w:rPr>
                <w:t>https://www.gps.gov/systems/gps/performance/accuracy/</w:t>
              </w:r>
              <w:r>
                <w:rPr>
                  <w:noProof/>
                </w:rPr>
                <w:br/>
                <w:t>[Accessed 4 June 2022].</w:t>
              </w:r>
            </w:p>
            <w:p w14:paraId="161AA51F" w14:textId="752B3AE6" w:rsidR="00A360D4" w:rsidRDefault="00A360D4" w:rsidP="00A360D4">
              <w:pPr>
                <w:pStyle w:val="Bibliography"/>
                <w:rPr>
                  <w:noProof/>
                </w:rPr>
              </w:pPr>
              <w:r>
                <w:rPr>
                  <w:noProof/>
                </w:rPr>
                <w:t xml:space="preserve">Honarpardaz, M., Tarkian, M., Ölvander, J. &amp; Feng, X. </w:t>
              </w:r>
              <w:r w:rsidR="00FD4F34">
                <w:rPr>
                  <w:noProof/>
                </w:rPr>
                <w:t>(</w:t>
              </w:r>
              <w:r>
                <w:rPr>
                  <w:noProof/>
                </w:rPr>
                <w:t>2017</w:t>
              </w:r>
              <w:r w:rsidR="00FD4F34">
                <w:rPr>
                  <w:noProof/>
                </w:rPr>
                <w:t>)</w:t>
              </w:r>
              <w:r>
                <w:rPr>
                  <w:noProof/>
                </w:rPr>
                <w:t xml:space="preserve">. Finger Design Automation for Industrial Robot Grippers: A Review. </w:t>
              </w:r>
              <w:r>
                <w:rPr>
                  <w:i/>
                  <w:iCs/>
                  <w:noProof/>
                </w:rPr>
                <w:t xml:space="preserve">Robotics and Autonomous Systems, </w:t>
              </w:r>
              <w:r>
                <w:rPr>
                  <w:noProof/>
                </w:rPr>
                <w:t>Volume 87, pp. 104-119.</w:t>
              </w:r>
            </w:p>
            <w:p w14:paraId="173D4D30" w14:textId="3644907D" w:rsidR="00A360D4" w:rsidRDefault="00A360D4" w:rsidP="00A360D4">
              <w:pPr>
                <w:pStyle w:val="Bibliography"/>
                <w:rPr>
                  <w:noProof/>
                </w:rPr>
              </w:pPr>
              <w:r>
                <w:rPr>
                  <w:noProof/>
                </w:rPr>
                <w:t xml:space="preserve">Hong-Tzong, Y. &amp; Che-Wei, H. </w:t>
              </w:r>
              <w:r w:rsidR="00FD4F34">
                <w:rPr>
                  <w:noProof/>
                </w:rPr>
                <w:t>(</w:t>
              </w:r>
              <w:r>
                <w:rPr>
                  <w:noProof/>
                </w:rPr>
                <w:t>2021</w:t>
              </w:r>
              <w:r w:rsidR="00FD4F34">
                <w:rPr>
                  <w:noProof/>
                </w:rPr>
                <w:t>)</w:t>
              </w:r>
              <w:r>
                <w:rPr>
                  <w:noProof/>
                </w:rPr>
                <w:t xml:space="preserve">. Nesting of 3D irregular shaped objects applied to powder-based. </w:t>
              </w:r>
              <w:r>
                <w:rPr>
                  <w:i/>
                  <w:iCs/>
                  <w:noProof/>
                </w:rPr>
                <w:t xml:space="preserve">The International Journal of Advanced Manufacturing Technology, </w:t>
              </w:r>
              <w:r>
                <w:rPr>
                  <w:noProof/>
                </w:rPr>
                <w:t>115(5-6), pp. 1843-1858.</w:t>
              </w:r>
            </w:p>
            <w:p w14:paraId="25C6E363" w14:textId="14D8C9D7" w:rsidR="00A360D4" w:rsidRDefault="00A360D4" w:rsidP="00A360D4">
              <w:pPr>
                <w:pStyle w:val="Bibliography"/>
                <w:rPr>
                  <w:noProof/>
                </w:rPr>
              </w:pPr>
              <w:r>
                <w:rPr>
                  <w:noProof/>
                </w:rPr>
                <w:t xml:space="preserve">Johnson, C. N. </w:t>
              </w:r>
              <w:r w:rsidR="00FD4F34">
                <w:rPr>
                  <w:noProof/>
                </w:rPr>
                <w:t>(</w:t>
              </w:r>
              <w:r>
                <w:rPr>
                  <w:noProof/>
                </w:rPr>
                <w:t>2003</w:t>
              </w:r>
              <w:r w:rsidR="00FD4F34">
                <w:rPr>
                  <w:noProof/>
                </w:rPr>
                <w:t>)</w:t>
              </w:r>
              <w:r>
                <w:rPr>
                  <w:noProof/>
                </w:rPr>
                <w:t xml:space="preserve">. </w:t>
              </w:r>
              <w:r>
                <w:rPr>
                  <w:i/>
                  <w:iCs/>
                  <w:noProof/>
                </w:rPr>
                <w:t xml:space="preserve">QFD Explained, </w:t>
              </w:r>
              <w:r>
                <w:rPr>
                  <w:noProof/>
                </w:rPr>
                <w:t>Milwaukee: American Society for Quality.</w:t>
              </w:r>
            </w:p>
            <w:p w14:paraId="5A0E023D" w14:textId="5DAFDA69" w:rsidR="00A360D4" w:rsidRDefault="00A360D4" w:rsidP="00A360D4">
              <w:pPr>
                <w:pStyle w:val="Bibliography"/>
                <w:rPr>
                  <w:noProof/>
                </w:rPr>
              </w:pPr>
              <w:r>
                <w:rPr>
                  <w:noProof/>
                </w:rPr>
                <w:t xml:space="preserve">Keyance </w:t>
              </w:r>
              <w:r w:rsidR="00FD4F34">
                <w:rPr>
                  <w:noProof/>
                </w:rPr>
                <w:t>(</w:t>
              </w:r>
              <w:r>
                <w:rPr>
                  <w:noProof/>
                </w:rPr>
                <w:t>2022a</w:t>
              </w:r>
              <w:r w:rsidR="00FD4F34">
                <w:rPr>
                  <w:noProof/>
                </w:rPr>
                <w:t>)</w:t>
              </w:r>
              <w:r>
                <w:rPr>
                  <w:noProof/>
                </w:rPr>
                <w:t xml:space="preserve">. </w:t>
              </w:r>
              <w:r>
                <w:rPr>
                  <w:i/>
                  <w:iCs/>
                  <w:noProof/>
                </w:rPr>
                <w:t xml:space="preserve">Laser sensors. </w:t>
              </w:r>
              <w:r>
                <w:rPr>
                  <w:noProof/>
                </w:rPr>
                <w:t xml:space="preserve">[Online] </w:t>
              </w:r>
              <w:r>
                <w:rPr>
                  <w:noProof/>
                </w:rPr>
                <w:br/>
                <w:t xml:space="preserve">Available at: </w:t>
              </w:r>
              <w:r>
                <w:rPr>
                  <w:noProof/>
                  <w:u w:val="single"/>
                </w:rPr>
                <w:t>https://www.keyence.co.uk/products/sensor/laser/</w:t>
              </w:r>
              <w:r>
                <w:rPr>
                  <w:noProof/>
                </w:rPr>
                <w:br/>
                <w:t>[Accessed 04 June 2022].</w:t>
              </w:r>
            </w:p>
            <w:p w14:paraId="6678BD9E" w14:textId="6C9FDFE8" w:rsidR="00A360D4" w:rsidRDefault="00A360D4" w:rsidP="00A360D4">
              <w:pPr>
                <w:pStyle w:val="Bibliography"/>
                <w:rPr>
                  <w:noProof/>
                </w:rPr>
              </w:pPr>
              <w:r>
                <w:rPr>
                  <w:noProof/>
                </w:rPr>
                <w:t xml:space="preserve">Keyance </w:t>
              </w:r>
              <w:r w:rsidR="00FD4F34">
                <w:rPr>
                  <w:noProof/>
                </w:rPr>
                <w:t>(</w:t>
              </w:r>
              <w:r>
                <w:rPr>
                  <w:noProof/>
                </w:rPr>
                <w:t>2022b</w:t>
              </w:r>
              <w:r w:rsidR="00FD4F34">
                <w:rPr>
                  <w:noProof/>
                </w:rPr>
                <w:t>)</w:t>
              </w:r>
              <w:r>
                <w:rPr>
                  <w:noProof/>
                </w:rPr>
                <w:t xml:space="preserve">. </w:t>
              </w:r>
              <w:r>
                <w:rPr>
                  <w:i/>
                  <w:iCs/>
                  <w:noProof/>
                </w:rPr>
                <w:t xml:space="preserve">Vision-Guided Robotics, </w:t>
              </w:r>
              <w:r>
                <w:rPr>
                  <w:noProof/>
                </w:rPr>
                <w:t>Milton Keynes: Keyance (UK) Ltd.</w:t>
              </w:r>
            </w:p>
            <w:p w14:paraId="410F3FF9" w14:textId="4378C047" w:rsidR="00A360D4" w:rsidRDefault="00A360D4" w:rsidP="00A360D4">
              <w:pPr>
                <w:pStyle w:val="Bibliography"/>
                <w:rPr>
                  <w:noProof/>
                </w:rPr>
              </w:pPr>
              <w:r>
                <w:rPr>
                  <w:noProof/>
                </w:rPr>
                <w:t xml:space="preserve">Lefteri, C. </w:t>
              </w:r>
              <w:r w:rsidR="00FD4F34">
                <w:rPr>
                  <w:noProof/>
                </w:rPr>
                <w:t>(</w:t>
              </w:r>
              <w:r>
                <w:rPr>
                  <w:noProof/>
                </w:rPr>
                <w:t>2014</w:t>
              </w:r>
              <w:r w:rsidR="00FD4F34">
                <w:rPr>
                  <w:noProof/>
                </w:rPr>
                <w:t>)</w:t>
              </w:r>
              <w:r>
                <w:rPr>
                  <w:noProof/>
                </w:rPr>
                <w:t xml:space="preserve">. </w:t>
              </w:r>
              <w:r>
                <w:rPr>
                  <w:i/>
                  <w:iCs/>
                  <w:noProof/>
                </w:rPr>
                <w:t xml:space="preserve">Materials for Design. </w:t>
              </w:r>
              <w:r>
                <w:rPr>
                  <w:noProof/>
                </w:rPr>
                <w:t>London: Laurence King Publishing.</w:t>
              </w:r>
            </w:p>
            <w:p w14:paraId="01160AAD" w14:textId="1E9525CF" w:rsidR="00A360D4" w:rsidRDefault="00A360D4" w:rsidP="00A360D4">
              <w:pPr>
                <w:pStyle w:val="Bibliography"/>
                <w:rPr>
                  <w:noProof/>
                </w:rPr>
              </w:pPr>
              <w:r>
                <w:rPr>
                  <w:noProof/>
                </w:rPr>
                <w:t xml:space="preserve">MatWeb </w:t>
              </w:r>
              <w:r w:rsidR="00FD4F34">
                <w:rPr>
                  <w:noProof/>
                </w:rPr>
                <w:t>(</w:t>
              </w:r>
              <w:r>
                <w:rPr>
                  <w:noProof/>
                </w:rPr>
                <w:t>2022A</w:t>
              </w:r>
              <w:r w:rsidR="00FD4F34">
                <w:rPr>
                  <w:noProof/>
                </w:rPr>
                <w:t>)</w:t>
              </w:r>
              <w:r>
                <w:rPr>
                  <w:noProof/>
                </w:rPr>
                <w:t xml:space="preserve">. </w:t>
              </w:r>
              <w:r>
                <w:rPr>
                  <w:i/>
                  <w:iCs/>
                  <w:noProof/>
                </w:rPr>
                <w:t xml:space="preserve">Overview of materials for Acrylonitrile/Styrene/Acrylate (ASA), Unreinforced, Molded. </w:t>
              </w:r>
              <w:r>
                <w:rPr>
                  <w:noProof/>
                </w:rPr>
                <w:t xml:space="preserve">[Online] </w:t>
              </w:r>
              <w:r>
                <w:rPr>
                  <w:noProof/>
                </w:rPr>
                <w:br/>
                <w:t xml:space="preserve">Available at: </w:t>
              </w:r>
              <w:r>
                <w:rPr>
                  <w:noProof/>
                  <w:u w:val="single"/>
                </w:rPr>
                <w:t>https://www.matweb.com/search/datasheet.aspx?matguid=24c5655bc30e42c3949df6c53122bd61&amp;ckck=1</w:t>
              </w:r>
              <w:r>
                <w:rPr>
                  <w:noProof/>
                </w:rPr>
                <w:br/>
                <w:t>[Accessed 5 June 2022].</w:t>
              </w:r>
            </w:p>
            <w:p w14:paraId="45A452CF" w14:textId="4C69E758" w:rsidR="00A360D4" w:rsidRDefault="00A360D4" w:rsidP="00A360D4">
              <w:pPr>
                <w:pStyle w:val="Bibliography"/>
                <w:rPr>
                  <w:noProof/>
                </w:rPr>
              </w:pPr>
              <w:r>
                <w:rPr>
                  <w:noProof/>
                </w:rPr>
                <w:t xml:space="preserve">MatWeb </w:t>
              </w:r>
              <w:r w:rsidR="00FD4F34">
                <w:rPr>
                  <w:noProof/>
                </w:rPr>
                <w:t>(</w:t>
              </w:r>
              <w:r>
                <w:rPr>
                  <w:noProof/>
                </w:rPr>
                <w:t>2022B</w:t>
              </w:r>
              <w:r w:rsidR="00FD4F34">
                <w:rPr>
                  <w:noProof/>
                </w:rPr>
                <w:t>)</w:t>
              </w:r>
              <w:r>
                <w:rPr>
                  <w:noProof/>
                </w:rPr>
                <w:t xml:space="preserve">. </w:t>
              </w:r>
              <w:r>
                <w:rPr>
                  <w:i/>
                  <w:iCs/>
                  <w:noProof/>
                </w:rPr>
                <w:t xml:space="preserve">Overview of materials for Acrylonitrile Butadiene Styrene (ABS), Molded. </w:t>
              </w:r>
              <w:r>
                <w:rPr>
                  <w:noProof/>
                </w:rPr>
                <w:t xml:space="preserve">[Online] </w:t>
              </w:r>
              <w:r>
                <w:rPr>
                  <w:noProof/>
                </w:rPr>
                <w:br/>
                <w:t xml:space="preserve">Available at: </w:t>
              </w:r>
              <w:r>
                <w:rPr>
                  <w:noProof/>
                  <w:u w:val="single"/>
                </w:rPr>
                <w:t>https://www.matweb.com/search/DataSheet.aspx?MatGUID=eb7a78f5948d481c9493a67f0d089646</w:t>
              </w:r>
              <w:r>
                <w:rPr>
                  <w:noProof/>
                </w:rPr>
                <w:br/>
                <w:t>[Accessed 5 June 2022].</w:t>
              </w:r>
            </w:p>
            <w:p w14:paraId="4C099F60" w14:textId="4679AC7C" w:rsidR="00A360D4" w:rsidRDefault="00A360D4" w:rsidP="00A360D4">
              <w:pPr>
                <w:pStyle w:val="Bibliography"/>
                <w:rPr>
                  <w:noProof/>
                </w:rPr>
              </w:pPr>
              <w:r>
                <w:rPr>
                  <w:noProof/>
                </w:rPr>
                <w:t xml:space="preserve">MatWeb </w:t>
              </w:r>
              <w:r w:rsidR="00FD4F34">
                <w:rPr>
                  <w:noProof/>
                </w:rPr>
                <w:t>(</w:t>
              </w:r>
              <w:r>
                <w:rPr>
                  <w:noProof/>
                </w:rPr>
                <w:t>2022C</w:t>
              </w:r>
              <w:r w:rsidR="00FD4F34">
                <w:rPr>
                  <w:noProof/>
                </w:rPr>
                <w:t>)</w:t>
              </w:r>
              <w:r>
                <w:rPr>
                  <w:noProof/>
                </w:rPr>
                <w:t xml:space="preserve">. </w:t>
              </w:r>
              <w:r>
                <w:rPr>
                  <w:i/>
                  <w:iCs/>
                  <w:noProof/>
                </w:rPr>
                <w:t xml:space="preserve">Overview of materials for Polylactic Acid (PLA) Biopolymer. </w:t>
              </w:r>
              <w:r>
                <w:rPr>
                  <w:noProof/>
                </w:rPr>
                <w:t xml:space="preserve">[Online] </w:t>
              </w:r>
              <w:r>
                <w:rPr>
                  <w:noProof/>
                </w:rPr>
                <w:br/>
                <w:t xml:space="preserve">Available at: </w:t>
              </w:r>
              <w:r>
                <w:rPr>
                  <w:noProof/>
                  <w:u w:val="single"/>
                </w:rPr>
                <w:t>https://www.matweb.com/search/DataSheet.aspx?MatGUID=ab96a4c0655c4018a8785ac4031b9278</w:t>
              </w:r>
              <w:r>
                <w:rPr>
                  <w:noProof/>
                </w:rPr>
                <w:br/>
                <w:t>[Accessed 5 June 2022].</w:t>
              </w:r>
            </w:p>
            <w:p w14:paraId="2833F274" w14:textId="25EF1972" w:rsidR="00A360D4" w:rsidRDefault="00A360D4" w:rsidP="00A360D4">
              <w:pPr>
                <w:pStyle w:val="Bibliography"/>
                <w:rPr>
                  <w:noProof/>
                </w:rPr>
              </w:pPr>
              <w:r>
                <w:rPr>
                  <w:noProof/>
                </w:rPr>
                <w:t xml:space="preserve">Monkman, G. J., Hesse, S., Steinmann, R. &amp; Schunk, H. </w:t>
              </w:r>
              <w:r w:rsidR="00FD4F34">
                <w:rPr>
                  <w:noProof/>
                </w:rPr>
                <w:t>(</w:t>
              </w:r>
              <w:r>
                <w:rPr>
                  <w:noProof/>
                </w:rPr>
                <w:t>2007</w:t>
              </w:r>
              <w:r w:rsidR="00FD4F34">
                <w:rPr>
                  <w:noProof/>
                </w:rPr>
                <w:t>)</w:t>
              </w:r>
              <w:r>
                <w:rPr>
                  <w:noProof/>
                </w:rPr>
                <w:t xml:space="preserve">. </w:t>
              </w:r>
              <w:r>
                <w:rPr>
                  <w:i/>
                  <w:iCs/>
                  <w:noProof/>
                </w:rPr>
                <w:t xml:space="preserve">Robot Grippers. </w:t>
              </w:r>
              <w:r>
                <w:rPr>
                  <w:noProof/>
                </w:rPr>
                <w:t>2nd ed. Weinheim: Wiley-VCH.</w:t>
              </w:r>
            </w:p>
            <w:p w14:paraId="6BE9180A" w14:textId="7EBB5B83" w:rsidR="00A360D4" w:rsidRDefault="00A360D4" w:rsidP="00A360D4">
              <w:pPr>
                <w:pStyle w:val="Bibliography"/>
                <w:rPr>
                  <w:noProof/>
                </w:rPr>
              </w:pPr>
              <w:r>
                <w:rPr>
                  <w:noProof/>
                </w:rPr>
                <w:t>Popov, G., Lyon, B. k. &amp; Hollcroft, B.</w:t>
              </w:r>
              <w:r w:rsidR="00FD4F34">
                <w:rPr>
                  <w:noProof/>
                </w:rPr>
                <w:t xml:space="preserve"> (</w:t>
              </w:r>
              <w:r>
                <w:rPr>
                  <w:noProof/>
                </w:rPr>
                <w:t>201</w:t>
              </w:r>
              <w:r w:rsidR="00FD4F34">
                <w:rPr>
                  <w:noProof/>
                </w:rPr>
                <w:t>6)</w:t>
              </w:r>
              <w:r>
                <w:rPr>
                  <w:noProof/>
                </w:rPr>
                <w:t xml:space="preserve">. </w:t>
              </w:r>
              <w:r>
                <w:rPr>
                  <w:i/>
                  <w:iCs/>
                  <w:noProof/>
                </w:rPr>
                <w:t xml:space="preserve">Risk Assessment: A practical Guide to Assessing Operational Risks. </w:t>
              </w:r>
              <w:r>
                <w:rPr>
                  <w:noProof/>
                </w:rPr>
                <w:t>Hoboken: John Wiley &amp; Sons.</w:t>
              </w:r>
            </w:p>
            <w:p w14:paraId="684C37E8" w14:textId="0EC45093" w:rsidR="00A360D4" w:rsidRDefault="00A360D4" w:rsidP="00A360D4">
              <w:pPr>
                <w:pStyle w:val="Bibliography"/>
                <w:rPr>
                  <w:noProof/>
                </w:rPr>
              </w:pPr>
              <w:r>
                <w:rPr>
                  <w:noProof/>
                </w:rPr>
                <w:t>Redwood, B., Schöffer, F. &amp; Garret, B.</w:t>
              </w:r>
              <w:r w:rsidR="00FD4F34">
                <w:rPr>
                  <w:noProof/>
                </w:rPr>
                <w:t xml:space="preserve"> (</w:t>
              </w:r>
              <w:r>
                <w:rPr>
                  <w:noProof/>
                </w:rPr>
                <w:t>2017</w:t>
              </w:r>
              <w:r w:rsidR="00FD4F34">
                <w:rPr>
                  <w:noProof/>
                </w:rPr>
                <w:t>)</w:t>
              </w:r>
              <w:r>
                <w:rPr>
                  <w:noProof/>
                </w:rPr>
                <w:t xml:space="preserve">. </w:t>
              </w:r>
              <w:r>
                <w:rPr>
                  <w:i/>
                  <w:iCs/>
                  <w:noProof/>
                </w:rPr>
                <w:t xml:space="preserve">The 3D Printing Handbook. </w:t>
              </w:r>
              <w:r>
                <w:rPr>
                  <w:noProof/>
                </w:rPr>
                <w:t>Amsterdam: 3D Hubs.</w:t>
              </w:r>
            </w:p>
            <w:p w14:paraId="4F09BE49" w14:textId="64A4EEBB" w:rsidR="00A360D4" w:rsidRDefault="00A360D4" w:rsidP="00A360D4">
              <w:pPr>
                <w:pStyle w:val="Bibliography"/>
                <w:rPr>
                  <w:noProof/>
                </w:rPr>
              </w:pPr>
              <w:r>
                <w:rPr>
                  <w:noProof/>
                </w:rPr>
                <w:t xml:space="preserve">Roy, D. </w:t>
              </w:r>
              <w:r w:rsidR="00FD4F34">
                <w:rPr>
                  <w:noProof/>
                </w:rPr>
                <w:t>(</w:t>
              </w:r>
              <w:r>
                <w:rPr>
                  <w:noProof/>
                </w:rPr>
                <w:t>2015</w:t>
              </w:r>
              <w:r w:rsidR="00FD4F34">
                <w:rPr>
                  <w:noProof/>
                </w:rPr>
                <w:t>)</w:t>
              </w:r>
              <w:r>
                <w:rPr>
                  <w:noProof/>
                </w:rPr>
                <w:t xml:space="preserve">. Development of Novel Magnetic Grippers for Use in Unstructured Robotic Workspaces. </w:t>
              </w:r>
              <w:r>
                <w:rPr>
                  <w:i/>
                  <w:iCs/>
                  <w:noProof/>
                </w:rPr>
                <w:t xml:space="preserve">Robotics and Computer-Integrated Manufacturing, </w:t>
              </w:r>
              <w:r>
                <w:rPr>
                  <w:noProof/>
                </w:rPr>
                <w:t>Volume 35, pp. 16-41.</w:t>
              </w:r>
            </w:p>
            <w:p w14:paraId="43D5CBCA" w14:textId="6FE46952" w:rsidR="00A360D4" w:rsidRDefault="00A360D4" w:rsidP="00A360D4">
              <w:pPr>
                <w:pStyle w:val="Bibliography"/>
                <w:rPr>
                  <w:noProof/>
                </w:rPr>
              </w:pPr>
              <w:r>
                <w:rPr>
                  <w:noProof/>
                </w:rPr>
                <w:t xml:space="preserve">Simplify3D </w:t>
              </w:r>
              <w:r w:rsidR="00FD4F34">
                <w:rPr>
                  <w:noProof/>
                </w:rPr>
                <w:t>(</w:t>
              </w:r>
              <w:r>
                <w:rPr>
                  <w:noProof/>
                </w:rPr>
                <w:t>2022</w:t>
              </w:r>
              <w:r w:rsidR="00FD4F34">
                <w:rPr>
                  <w:noProof/>
                </w:rPr>
                <w:t>)</w:t>
              </w:r>
              <w:r>
                <w:rPr>
                  <w:noProof/>
                </w:rPr>
                <w:t xml:space="preserve">. </w:t>
              </w:r>
              <w:r>
                <w:rPr>
                  <w:i/>
                  <w:iCs/>
                  <w:noProof/>
                </w:rPr>
                <w:t xml:space="preserve">Filament Properties Table. </w:t>
              </w:r>
              <w:r>
                <w:rPr>
                  <w:noProof/>
                </w:rPr>
                <w:t xml:space="preserve">[Online] </w:t>
              </w:r>
              <w:r>
                <w:rPr>
                  <w:noProof/>
                </w:rPr>
                <w:br/>
                <w:t xml:space="preserve">Available at: </w:t>
              </w:r>
              <w:r>
                <w:rPr>
                  <w:noProof/>
                  <w:u w:val="single"/>
                </w:rPr>
                <w:t>https://www.simplify3d.com/support/materials-guide/properties-table/</w:t>
              </w:r>
              <w:r>
                <w:rPr>
                  <w:noProof/>
                </w:rPr>
                <w:br/>
                <w:t>[Accessed 5 June 2022].</w:t>
              </w:r>
            </w:p>
            <w:p w14:paraId="7BF7D2FB" w14:textId="04362ADB" w:rsidR="00A360D4" w:rsidRDefault="00A360D4" w:rsidP="00A360D4">
              <w:pPr>
                <w:pStyle w:val="Bibliography"/>
                <w:rPr>
                  <w:noProof/>
                </w:rPr>
              </w:pPr>
              <w:r>
                <w:rPr>
                  <w:noProof/>
                </w:rPr>
                <w:t xml:space="preserve">Slant 3D </w:t>
              </w:r>
              <w:r w:rsidR="00FD4F34">
                <w:rPr>
                  <w:noProof/>
                </w:rPr>
                <w:t>(</w:t>
              </w:r>
              <w:r>
                <w:rPr>
                  <w:noProof/>
                </w:rPr>
                <w:t>2021</w:t>
              </w:r>
              <w:r w:rsidR="00FD4F34">
                <w:rPr>
                  <w:noProof/>
                </w:rPr>
                <w:t>)</w:t>
              </w:r>
              <w:r>
                <w:rPr>
                  <w:noProof/>
                </w:rPr>
                <w:t xml:space="preserve">. </w:t>
              </w:r>
              <w:r>
                <w:rPr>
                  <w:i/>
                  <w:iCs/>
                  <w:noProof/>
                </w:rPr>
                <w:t xml:space="preserve">How High Volume 3D Printing Works?. </w:t>
              </w:r>
              <w:r>
                <w:rPr>
                  <w:noProof/>
                </w:rPr>
                <w:t xml:space="preserve">[Online] </w:t>
              </w:r>
              <w:r>
                <w:rPr>
                  <w:noProof/>
                </w:rPr>
                <w:br/>
                <w:t xml:space="preserve">Available at: </w:t>
              </w:r>
              <w:r>
                <w:rPr>
                  <w:noProof/>
                  <w:u w:val="single"/>
                </w:rPr>
                <w:t>https://www.slant3d.com/production-3d-printing-quote-2.html</w:t>
              </w:r>
              <w:r>
                <w:rPr>
                  <w:noProof/>
                </w:rPr>
                <w:br/>
                <w:t>[Accessed 5 June 2022].</w:t>
              </w:r>
            </w:p>
            <w:p w14:paraId="6D65D5C6" w14:textId="63875059" w:rsidR="00A360D4" w:rsidRDefault="00A360D4" w:rsidP="00A360D4">
              <w:pPr>
                <w:pStyle w:val="Bibliography"/>
                <w:rPr>
                  <w:noProof/>
                </w:rPr>
              </w:pPr>
              <w:r>
                <w:rPr>
                  <w:noProof/>
                </w:rPr>
                <w:t xml:space="preserve">Universal Robotics </w:t>
              </w:r>
              <w:r w:rsidR="00FD4F34">
                <w:rPr>
                  <w:noProof/>
                </w:rPr>
                <w:t>(</w:t>
              </w:r>
              <w:r>
                <w:rPr>
                  <w:noProof/>
                </w:rPr>
                <w:t>2015a</w:t>
              </w:r>
              <w:r w:rsidR="00FD4F34">
                <w:rPr>
                  <w:noProof/>
                </w:rPr>
                <w:t>)</w:t>
              </w:r>
              <w:r>
                <w:rPr>
                  <w:noProof/>
                </w:rPr>
                <w:t xml:space="preserve">. </w:t>
              </w:r>
              <w:r>
                <w:rPr>
                  <w:i/>
                  <w:iCs/>
                  <w:noProof/>
                </w:rPr>
                <w:t xml:space="preserve">UR3 Technical Specifications, </w:t>
              </w:r>
              <w:r>
                <w:rPr>
                  <w:noProof/>
                </w:rPr>
                <w:t>New York: Universal Robotics.</w:t>
              </w:r>
            </w:p>
            <w:p w14:paraId="76C71106" w14:textId="6112886B" w:rsidR="00A360D4" w:rsidRDefault="00A360D4" w:rsidP="00A360D4">
              <w:pPr>
                <w:pStyle w:val="Bibliography"/>
                <w:rPr>
                  <w:noProof/>
                </w:rPr>
              </w:pPr>
              <w:r>
                <w:rPr>
                  <w:noProof/>
                </w:rPr>
                <w:t xml:space="preserve">Universal Robots </w:t>
              </w:r>
              <w:r w:rsidR="00FD4F34">
                <w:rPr>
                  <w:noProof/>
                </w:rPr>
                <w:t>(</w:t>
              </w:r>
              <w:r>
                <w:rPr>
                  <w:noProof/>
                </w:rPr>
                <w:t>2015b</w:t>
              </w:r>
              <w:r w:rsidR="00FD4F34">
                <w:rPr>
                  <w:noProof/>
                </w:rPr>
                <w:t>)</w:t>
              </w:r>
              <w:r>
                <w:rPr>
                  <w:noProof/>
                </w:rPr>
                <w:t xml:space="preserve">. </w:t>
              </w:r>
              <w:r>
                <w:rPr>
                  <w:i/>
                  <w:iCs/>
                  <w:noProof/>
                </w:rPr>
                <w:t xml:space="preserve">User Manual, </w:t>
              </w:r>
              <w:r>
                <w:rPr>
                  <w:noProof/>
                </w:rPr>
                <w:t>Odense: Iniversal Robots.</w:t>
              </w:r>
            </w:p>
            <w:p w14:paraId="4DE51C5F" w14:textId="60E5AFA7" w:rsidR="00A360D4" w:rsidRDefault="00A360D4" w:rsidP="00A360D4">
              <w:pPr>
                <w:pStyle w:val="Bibliography"/>
                <w:rPr>
                  <w:noProof/>
                </w:rPr>
              </w:pPr>
              <w:r>
                <w:rPr>
                  <w:noProof/>
                </w:rPr>
                <w:t xml:space="preserve">Universal Robots </w:t>
              </w:r>
              <w:r w:rsidR="00FD4F34">
                <w:rPr>
                  <w:noProof/>
                </w:rPr>
                <w:t>(</w:t>
              </w:r>
              <w:r>
                <w:rPr>
                  <w:noProof/>
                </w:rPr>
                <w:t>2019</w:t>
              </w:r>
              <w:r w:rsidR="00FD4F34">
                <w:rPr>
                  <w:noProof/>
                </w:rPr>
                <w:t>)</w:t>
              </w:r>
              <w:r>
                <w:rPr>
                  <w:noProof/>
                </w:rPr>
                <w:t xml:space="preserve">. </w:t>
              </w:r>
              <w:r>
                <w:rPr>
                  <w:i/>
                  <w:iCs/>
                  <w:noProof/>
                </w:rPr>
                <w:t xml:space="preserve">Robot Grippers Explained. </w:t>
              </w:r>
              <w:r>
                <w:rPr>
                  <w:noProof/>
                </w:rPr>
                <w:t xml:space="preserve">[Online] </w:t>
              </w:r>
              <w:r>
                <w:rPr>
                  <w:noProof/>
                </w:rPr>
                <w:br/>
                <w:t xml:space="preserve">Available at: </w:t>
              </w:r>
              <w:r>
                <w:rPr>
                  <w:noProof/>
                  <w:u w:val="single"/>
                </w:rPr>
                <w:t>https://www.universal-robots.com/blog/robot-grippers-explained/</w:t>
              </w:r>
              <w:r>
                <w:rPr>
                  <w:noProof/>
                </w:rPr>
                <w:br/>
                <w:t>[Accessed 03 June 2022].</w:t>
              </w:r>
            </w:p>
            <w:p w14:paraId="697E58D4" w14:textId="361ADE48" w:rsidR="00A360D4" w:rsidRDefault="00A360D4" w:rsidP="00A360D4">
              <w:pPr>
                <w:pStyle w:val="Bibliography"/>
                <w:rPr>
                  <w:noProof/>
                </w:rPr>
              </w:pPr>
              <w:r>
                <w:rPr>
                  <w:noProof/>
                </w:rPr>
                <w:t xml:space="preserve">Universal Robots </w:t>
              </w:r>
              <w:r w:rsidR="00FD4F34">
                <w:rPr>
                  <w:noProof/>
                </w:rPr>
                <w:t>(</w:t>
              </w:r>
              <w:r>
                <w:rPr>
                  <w:noProof/>
                </w:rPr>
                <w:t>2022</w:t>
              </w:r>
              <w:r w:rsidR="00FD4F34">
                <w:rPr>
                  <w:noProof/>
                </w:rPr>
                <w:t>)</w:t>
              </w:r>
              <w:r>
                <w:rPr>
                  <w:noProof/>
                </w:rPr>
                <w:t xml:space="preserve">. </w:t>
              </w:r>
              <w:r>
                <w:rPr>
                  <w:i/>
                  <w:iCs/>
                  <w:noProof/>
                </w:rPr>
                <w:t xml:space="preserve">How to Calibrate Your Robot. </w:t>
              </w:r>
              <w:r>
                <w:rPr>
                  <w:noProof/>
                </w:rPr>
                <w:t xml:space="preserve">[Online] </w:t>
              </w:r>
              <w:r>
                <w:rPr>
                  <w:noProof/>
                </w:rPr>
                <w:br/>
                <w:t xml:space="preserve">Available at: </w:t>
              </w:r>
              <w:r>
                <w:rPr>
                  <w:noProof/>
                  <w:u w:val="single"/>
                </w:rPr>
                <w:t>https://www.universal-robots.com/articles/ur/robot-care-maintenance/how-to-calibrate-your-robot/</w:t>
              </w:r>
              <w:r>
                <w:rPr>
                  <w:noProof/>
                </w:rPr>
                <w:br/>
                <w:t>[Accessed 5 May 2022].</w:t>
              </w:r>
            </w:p>
            <w:p w14:paraId="2D81E62A" w14:textId="0915F1BF" w:rsidR="00452A15" w:rsidRPr="00452A15" w:rsidRDefault="003D2297" w:rsidP="00A360D4">
              <w:pPr>
                <w:pStyle w:val="ListParagraph"/>
                <w:ind w:left="0"/>
              </w:pPr>
            </w:p>
          </w:sdtContent>
        </w:sdt>
      </w:sdtContent>
    </w:sdt>
    <w:p w14:paraId="2887E9A0" w14:textId="467F5054" w:rsidR="00B07DBE" w:rsidRDefault="00B07DBE" w:rsidP="00B07DBE"/>
    <w:p w14:paraId="1D397079" w14:textId="22EB76D8" w:rsidR="00B07DBE" w:rsidRDefault="00B07DBE" w:rsidP="00B07DBE"/>
    <w:p w14:paraId="0CD3430F" w14:textId="77777777" w:rsidR="00B07DBE" w:rsidRDefault="00B07DBE" w:rsidP="00B07DBE">
      <w:pPr>
        <w:sectPr w:rsidR="00B07DBE" w:rsidSect="00CF3163">
          <w:footerReference w:type="default" r:id="rId19"/>
          <w:headerReference w:type="first" r:id="rId20"/>
          <w:pgSz w:w="11906" w:h="16838"/>
          <w:pgMar w:top="720" w:right="720" w:bottom="720" w:left="720" w:header="283" w:footer="283" w:gutter="0"/>
          <w:pgNumType w:start="1"/>
          <w:cols w:space="720"/>
          <w:titlePg/>
          <w:docGrid w:linePitch="360"/>
        </w:sectPr>
      </w:pPr>
    </w:p>
    <w:p w14:paraId="35F37A2F" w14:textId="7A5BA2F7" w:rsidR="00B07DBE" w:rsidRDefault="00B07DBE">
      <w:pPr>
        <w:pStyle w:val="Heading1"/>
      </w:pPr>
      <w:bookmarkStart w:id="23" w:name="_Toc106322317"/>
      <w:r>
        <w:lastRenderedPageBreak/>
        <w:t>Appendix</w:t>
      </w:r>
      <w:bookmarkEnd w:id="23"/>
    </w:p>
    <w:p w14:paraId="299D2D88" w14:textId="4B5EB304" w:rsidR="00007DE4" w:rsidRDefault="00007DE4" w:rsidP="00007DE4">
      <w:pPr>
        <w:pStyle w:val="Heading2"/>
      </w:pPr>
      <w:bookmarkStart w:id="24" w:name="_Toc106322318"/>
      <w:r>
        <w:t>Appendix A</w:t>
      </w:r>
      <w:r w:rsidR="00DC7204">
        <w:t xml:space="preserve"> – Functional Analysis</w:t>
      </w:r>
      <w:bookmarkEnd w:id="24"/>
    </w:p>
    <w:p w14:paraId="27F88CAE" w14:textId="4B85B3F3" w:rsidR="00007DE4" w:rsidRDefault="00007DE4" w:rsidP="002D67B0">
      <w:pPr>
        <w:sectPr w:rsidR="00007DE4" w:rsidSect="00521297">
          <w:pgSz w:w="16838" w:h="11906" w:orient="landscape"/>
          <w:pgMar w:top="720" w:right="720" w:bottom="720" w:left="720" w:header="283" w:footer="283" w:gutter="0"/>
          <w:cols w:space="720"/>
          <w:titlePg/>
          <w:docGrid w:linePitch="360"/>
        </w:sectPr>
      </w:pPr>
      <w:r>
        <w:rPr>
          <w:noProof/>
        </w:rPr>
        <w:drawing>
          <wp:inline distT="0" distB="0" distL="0" distR="0" wp14:anchorId="3A90AA46" wp14:editId="0A7578AA">
            <wp:extent cx="9900920" cy="5669915"/>
            <wp:effectExtent l="0" t="0" r="5080" b="0"/>
            <wp:docPr id="12" name="Picture 1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imeline&#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900920" cy="5669915"/>
                    </a:xfrm>
                    <a:prstGeom prst="rect">
                      <a:avLst/>
                    </a:prstGeom>
                    <a:noFill/>
                  </pic:spPr>
                </pic:pic>
              </a:graphicData>
            </a:graphic>
          </wp:inline>
        </w:drawing>
      </w:r>
    </w:p>
    <w:p w14:paraId="340BC367" w14:textId="01C55D1C" w:rsidR="00007DE4" w:rsidRDefault="00007DE4" w:rsidP="00007DE4">
      <w:pPr>
        <w:pStyle w:val="Heading2"/>
      </w:pPr>
      <w:bookmarkStart w:id="25" w:name="_Toc106322319"/>
      <w:r>
        <w:lastRenderedPageBreak/>
        <w:t>Appendix B</w:t>
      </w:r>
      <w:r w:rsidR="00DC7204">
        <w:t xml:space="preserve"> – Process Failure Mode and Effect Analysis</w:t>
      </w:r>
      <w:bookmarkEnd w:id="25"/>
    </w:p>
    <w:tbl>
      <w:tblPr>
        <w:tblW w:w="16121" w:type="dxa"/>
        <w:tblLook w:val="04A0" w:firstRow="1" w:lastRow="0" w:firstColumn="1" w:lastColumn="0" w:noHBand="0" w:noVBand="1"/>
      </w:tblPr>
      <w:tblGrid>
        <w:gridCol w:w="995"/>
        <w:gridCol w:w="1145"/>
        <w:gridCol w:w="2764"/>
        <w:gridCol w:w="462"/>
        <w:gridCol w:w="1843"/>
        <w:gridCol w:w="461"/>
        <w:gridCol w:w="1613"/>
        <w:gridCol w:w="460"/>
        <w:gridCol w:w="577"/>
        <w:gridCol w:w="4151"/>
        <w:gridCol w:w="10"/>
        <w:gridCol w:w="212"/>
        <w:gridCol w:w="1428"/>
      </w:tblGrid>
      <w:tr w:rsidR="00007DE4" w:rsidRPr="00C44F8D" w14:paraId="7B254DA8" w14:textId="77777777" w:rsidTr="008D1C05">
        <w:trPr>
          <w:gridAfter w:val="2"/>
          <w:wAfter w:w="1640" w:type="dxa"/>
          <w:trHeight w:val="275"/>
        </w:trPr>
        <w:tc>
          <w:tcPr>
            <w:tcW w:w="14481" w:type="dxa"/>
            <w:gridSpan w:val="11"/>
            <w:tcBorders>
              <w:top w:val="single" w:sz="4" w:space="0" w:color="auto"/>
              <w:left w:val="single" w:sz="4" w:space="0" w:color="auto"/>
              <w:bottom w:val="nil"/>
              <w:right w:val="single" w:sz="4" w:space="0" w:color="auto"/>
            </w:tcBorders>
            <w:shd w:val="clear" w:color="auto" w:fill="auto"/>
            <w:noWrap/>
            <w:vAlign w:val="center"/>
            <w:hideMark/>
          </w:tcPr>
          <w:p w14:paraId="046A3FFC" w14:textId="4CB26E22" w:rsidR="00007DE4" w:rsidRPr="00C44F8D" w:rsidRDefault="00007DE4" w:rsidP="000622B8">
            <w:pPr>
              <w:spacing w:after="0" w:line="240" w:lineRule="auto"/>
              <w:jc w:val="center"/>
              <w:rPr>
                <w:rFonts w:ascii="Arial" w:eastAsia="Times New Roman" w:hAnsi="Arial" w:cs="Arial"/>
                <w:b/>
                <w:bCs/>
                <w:sz w:val="28"/>
                <w:szCs w:val="28"/>
                <w:lang w:eastAsia="en-GB"/>
              </w:rPr>
            </w:pPr>
            <w:r w:rsidRPr="00C44F8D">
              <w:rPr>
                <w:rFonts w:ascii="Arial" w:eastAsia="Times New Roman" w:hAnsi="Arial" w:cs="Arial"/>
                <w:b/>
                <w:bCs/>
                <w:sz w:val="28"/>
                <w:szCs w:val="28"/>
                <w:lang w:eastAsia="en-GB"/>
              </w:rPr>
              <w:t>PROCESS FAILURE MODE AND EFFECT ANALYSIS</w:t>
            </w:r>
          </w:p>
        </w:tc>
      </w:tr>
      <w:tr w:rsidR="00007DE4" w:rsidRPr="00C44F8D" w14:paraId="4AFCB0B7" w14:textId="77777777" w:rsidTr="008D1C05">
        <w:trPr>
          <w:gridAfter w:val="2"/>
          <w:wAfter w:w="1640" w:type="dxa"/>
          <w:trHeight w:val="515"/>
        </w:trPr>
        <w:tc>
          <w:tcPr>
            <w:tcW w:w="995" w:type="dxa"/>
            <w:vMerge w:val="restart"/>
            <w:tcBorders>
              <w:top w:val="nil"/>
              <w:left w:val="single" w:sz="4" w:space="0" w:color="auto"/>
              <w:bottom w:val="nil"/>
              <w:right w:val="nil"/>
            </w:tcBorders>
            <w:shd w:val="clear" w:color="auto" w:fill="auto"/>
            <w:noWrap/>
            <w:vAlign w:val="center"/>
            <w:hideMark/>
          </w:tcPr>
          <w:p w14:paraId="61211F30" w14:textId="77777777" w:rsidR="00007DE4" w:rsidRPr="00C44F8D" w:rsidRDefault="00007DE4" w:rsidP="000622B8">
            <w:pPr>
              <w:spacing w:after="0" w:line="240" w:lineRule="auto"/>
              <w:rPr>
                <w:rFonts w:ascii="Arial" w:eastAsia="Times New Roman" w:hAnsi="Arial" w:cs="Arial"/>
                <w:sz w:val="20"/>
                <w:szCs w:val="20"/>
                <w:lang w:eastAsia="en-GB"/>
              </w:rPr>
            </w:pPr>
          </w:p>
        </w:tc>
        <w:tc>
          <w:tcPr>
            <w:tcW w:w="4371" w:type="dxa"/>
            <w:gridSpan w:val="3"/>
            <w:vMerge w:val="restart"/>
            <w:tcBorders>
              <w:top w:val="nil"/>
              <w:left w:val="nil"/>
              <w:bottom w:val="nil"/>
              <w:right w:val="nil"/>
            </w:tcBorders>
            <w:shd w:val="clear" w:color="auto" w:fill="auto"/>
            <w:vAlign w:val="center"/>
            <w:hideMark/>
          </w:tcPr>
          <w:p w14:paraId="4EB669B3" w14:textId="77777777" w:rsidR="00007DE4" w:rsidRPr="00C44F8D" w:rsidRDefault="00007DE4" w:rsidP="000622B8">
            <w:pPr>
              <w:spacing w:after="0" w:line="240" w:lineRule="auto"/>
              <w:rPr>
                <w:rFonts w:ascii="Arial" w:eastAsia="Times New Roman" w:hAnsi="Arial" w:cs="Arial"/>
                <w:sz w:val="20"/>
                <w:szCs w:val="20"/>
                <w:u w:val="single"/>
                <w:lang w:eastAsia="en-GB"/>
              </w:rPr>
            </w:pPr>
          </w:p>
        </w:tc>
        <w:tc>
          <w:tcPr>
            <w:tcW w:w="2304" w:type="dxa"/>
            <w:gridSpan w:val="2"/>
            <w:tcBorders>
              <w:top w:val="nil"/>
              <w:left w:val="nil"/>
              <w:bottom w:val="nil"/>
              <w:right w:val="nil"/>
            </w:tcBorders>
            <w:shd w:val="clear" w:color="auto" w:fill="auto"/>
            <w:noWrap/>
            <w:vAlign w:val="bottom"/>
            <w:hideMark/>
          </w:tcPr>
          <w:p w14:paraId="4701DC22" w14:textId="77777777" w:rsidR="00007DE4" w:rsidRPr="00C44F8D" w:rsidRDefault="00007DE4" w:rsidP="000622B8">
            <w:pPr>
              <w:spacing w:after="0" w:line="240" w:lineRule="auto"/>
              <w:rPr>
                <w:rFonts w:ascii="Arial" w:eastAsia="Times New Roman" w:hAnsi="Arial" w:cs="Arial"/>
                <w:sz w:val="20"/>
                <w:szCs w:val="20"/>
                <w:u w:val="single"/>
                <w:lang w:eastAsia="en-GB"/>
              </w:rPr>
            </w:pPr>
          </w:p>
        </w:tc>
        <w:tc>
          <w:tcPr>
            <w:tcW w:w="2650" w:type="dxa"/>
            <w:gridSpan w:val="3"/>
            <w:tcBorders>
              <w:top w:val="nil"/>
              <w:left w:val="nil"/>
              <w:bottom w:val="nil"/>
              <w:right w:val="nil"/>
            </w:tcBorders>
            <w:shd w:val="clear" w:color="auto" w:fill="auto"/>
            <w:noWrap/>
            <w:vAlign w:val="bottom"/>
            <w:hideMark/>
          </w:tcPr>
          <w:p w14:paraId="2D66D19B"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c>
          <w:tcPr>
            <w:tcW w:w="4161" w:type="dxa"/>
            <w:gridSpan w:val="2"/>
            <w:tcBorders>
              <w:top w:val="nil"/>
              <w:left w:val="nil"/>
              <w:bottom w:val="nil"/>
              <w:right w:val="single" w:sz="4" w:space="0" w:color="auto"/>
            </w:tcBorders>
            <w:shd w:val="clear" w:color="auto" w:fill="auto"/>
            <w:noWrap/>
            <w:vAlign w:val="bottom"/>
            <w:hideMark/>
          </w:tcPr>
          <w:p w14:paraId="5C83E533" w14:textId="77777777" w:rsidR="00007DE4" w:rsidRPr="00C44F8D" w:rsidRDefault="00007DE4" w:rsidP="000622B8">
            <w:pPr>
              <w:spacing w:after="0" w:line="240" w:lineRule="auto"/>
              <w:rPr>
                <w:rFonts w:ascii="Arial" w:eastAsia="Times New Roman" w:hAnsi="Arial" w:cs="Arial"/>
                <w:sz w:val="20"/>
                <w:szCs w:val="20"/>
                <w:lang w:eastAsia="en-GB"/>
              </w:rPr>
            </w:pPr>
            <w:r w:rsidRPr="00C44F8D">
              <w:rPr>
                <w:rFonts w:ascii="Arial" w:eastAsia="Times New Roman" w:hAnsi="Arial" w:cs="Arial"/>
                <w:sz w:val="20"/>
                <w:szCs w:val="20"/>
                <w:lang w:eastAsia="en-GB"/>
              </w:rPr>
              <w:t> </w:t>
            </w:r>
          </w:p>
        </w:tc>
      </w:tr>
      <w:tr w:rsidR="00007DE4" w:rsidRPr="00C44F8D" w14:paraId="78480B34" w14:textId="77777777" w:rsidTr="008D1C05">
        <w:trPr>
          <w:gridAfter w:val="2"/>
          <w:wAfter w:w="1640" w:type="dxa"/>
          <w:trHeight w:val="84"/>
        </w:trPr>
        <w:tc>
          <w:tcPr>
            <w:tcW w:w="995" w:type="dxa"/>
            <w:vMerge/>
            <w:tcBorders>
              <w:top w:val="nil"/>
              <w:left w:val="single" w:sz="4" w:space="0" w:color="auto"/>
              <w:bottom w:val="nil"/>
              <w:right w:val="nil"/>
            </w:tcBorders>
            <w:vAlign w:val="center"/>
            <w:hideMark/>
          </w:tcPr>
          <w:p w14:paraId="5B14387E" w14:textId="77777777" w:rsidR="00007DE4" w:rsidRPr="00C44F8D" w:rsidRDefault="00007DE4" w:rsidP="000622B8">
            <w:pPr>
              <w:spacing w:after="0" w:line="240" w:lineRule="auto"/>
              <w:rPr>
                <w:rFonts w:ascii="Arial" w:eastAsia="Times New Roman" w:hAnsi="Arial" w:cs="Arial"/>
                <w:sz w:val="20"/>
                <w:szCs w:val="20"/>
                <w:lang w:eastAsia="en-GB"/>
              </w:rPr>
            </w:pPr>
          </w:p>
        </w:tc>
        <w:tc>
          <w:tcPr>
            <w:tcW w:w="4371" w:type="dxa"/>
            <w:gridSpan w:val="3"/>
            <w:vMerge/>
            <w:tcBorders>
              <w:top w:val="nil"/>
              <w:left w:val="nil"/>
              <w:bottom w:val="nil"/>
              <w:right w:val="nil"/>
            </w:tcBorders>
            <w:vAlign w:val="center"/>
            <w:hideMark/>
          </w:tcPr>
          <w:p w14:paraId="31C815B6" w14:textId="77777777" w:rsidR="00007DE4" w:rsidRPr="00C44F8D" w:rsidRDefault="00007DE4" w:rsidP="000622B8">
            <w:pPr>
              <w:spacing w:after="0" w:line="240" w:lineRule="auto"/>
              <w:rPr>
                <w:rFonts w:ascii="Arial" w:eastAsia="Times New Roman" w:hAnsi="Arial" w:cs="Arial"/>
                <w:sz w:val="20"/>
                <w:szCs w:val="20"/>
                <w:u w:val="single"/>
                <w:lang w:eastAsia="en-GB"/>
              </w:rPr>
            </w:pPr>
          </w:p>
        </w:tc>
        <w:tc>
          <w:tcPr>
            <w:tcW w:w="2304" w:type="dxa"/>
            <w:gridSpan w:val="2"/>
            <w:tcBorders>
              <w:top w:val="nil"/>
              <w:left w:val="nil"/>
              <w:bottom w:val="nil"/>
              <w:right w:val="nil"/>
            </w:tcBorders>
            <w:shd w:val="clear" w:color="auto" w:fill="auto"/>
            <w:noWrap/>
            <w:vAlign w:val="bottom"/>
            <w:hideMark/>
          </w:tcPr>
          <w:p w14:paraId="63F5BC16" w14:textId="77777777" w:rsidR="00007DE4" w:rsidRPr="00C44F8D" w:rsidRDefault="00007DE4" w:rsidP="000622B8">
            <w:pPr>
              <w:spacing w:after="0" w:line="240" w:lineRule="auto"/>
              <w:rPr>
                <w:rFonts w:ascii="Arial" w:eastAsia="Times New Roman" w:hAnsi="Arial" w:cs="Arial"/>
                <w:sz w:val="20"/>
                <w:szCs w:val="20"/>
                <w:lang w:eastAsia="en-GB"/>
              </w:rPr>
            </w:pPr>
          </w:p>
        </w:tc>
        <w:tc>
          <w:tcPr>
            <w:tcW w:w="2650" w:type="dxa"/>
            <w:gridSpan w:val="3"/>
            <w:tcBorders>
              <w:top w:val="nil"/>
              <w:left w:val="nil"/>
              <w:bottom w:val="nil"/>
              <w:right w:val="nil"/>
            </w:tcBorders>
            <w:shd w:val="clear" w:color="auto" w:fill="auto"/>
            <w:noWrap/>
            <w:vAlign w:val="bottom"/>
            <w:hideMark/>
          </w:tcPr>
          <w:p w14:paraId="653D7114"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c>
          <w:tcPr>
            <w:tcW w:w="4161" w:type="dxa"/>
            <w:gridSpan w:val="2"/>
            <w:tcBorders>
              <w:top w:val="nil"/>
              <w:left w:val="nil"/>
              <w:bottom w:val="nil"/>
              <w:right w:val="single" w:sz="4" w:space="0" w:color="auto"/>
            </w:tcBorders>
            <w:shd w:val="clear" w:color="auto" w:fill="auto"/>
            <w:noWrap/>
            <w:vAlign w:val="bottom"/>
            <w:hideMark/>
          </w:tcPr>
          <w:p w14:paraId="01280B59" w14:textId="77777777" w:rsidR="00007DE4" w:rsidRPr="00C44F8D" w:rsidRDefault="00007DE4" w:rsidP="000622B8">
            <w:pPr>
              <w:spacing w:after="0" w:line="240" w:lineRule="auto"/>
              <w:rPr>
                <w:rFonts w:ascii="Arial" w:eastAsia="Times New Roman" w:hAnsi="Arial" w:cs="Arial"/>
                <w:sz w:val="20"/>
                <w:szCs w:val="20"/>
                <w:lang w:eastAsia="en-GB"/>
              </w:rPr>
            </w:pPr>
            <w:r w:rsidRPr="00C44F8D">
              <w:rPr>
                <w:rFonts w:ascii="Arial" w:eastAsia="Times New Roman" w:hAnsi="Arial" w:cs="Arial"/>
                <w:sz w:val="20"/>
                <w:szCs w:val="20"/>
                <w:lang w:eastAsia="en-GB"/>
              </w:rPr>
              <w:t> </w:t>
            </w:r>
          </w:p>
        </w:tc>
      </w:tr>
      <w:tr w:rsidR="00007DE4" w:rsidRPr="00C44F8D" w14:paraId="212D26C4" w14:textId="77777777" w:rsidTr="008D1C05">
        <w:trPr>
          <w:trHeight w:val="84"/>
        </w:trPr>
        <w:tc>
          <w:tcPr>
            <w:tcW w:w="995" w:type="dxa"/>
            <w:tcBorders>
              <w:top w:val="nil"/>
              <w:left w:val="single" w:sz="4" w:space="0" w:color="auto"/>
              <w:bottom w:val="nil"/>
              <w:right w:val="nil"/>
            </w:tcBorders>
            <w:shd w:val="clear" w:color="auto" w:fill="auto"/>
            <w:noWrap/>
            <w:vAlign w:val="center"/>
            <w:hideMark/>
          </w:tcPr>
          <w:p w14:paraId="7EE2BABB" w14:textId="77777777" w:rsidR="00007DE4" w:rsidRPr="00C44F8D" w:rsidRDefault="00007DE4" w:rsidP="000622B8">
            <w:pPr>
              <w:spacing w:after="0" w:line="240" w:lineRule="auto"/>
              <w:rPr>
                <w:rFonts w:ascii="Arial" w:eastAsia="Times New Roman" w:hAnsi="Arial" w:cs="Arial"/>
                <w:sz w:val="20"/>
                <w:szCs w:val="20"/>
                <w:lang w:eastAsia="en-GB"/>
              </w:rPr>
            </w:pPr>
            <w:r w:rsidRPr="00C44F8D">
              <w:rPr>
                <w:rFonts w:ascii="Arial" w:eastAsia="Times New Roman" w:hAnsi="Arial" w:cs="Arial"/>
                <w:sz w:val="20"/>
                <w:szCs w:val="20"/>
                <w:lang w:eastAsia="en-GB"/>
              </w:rPr>
              <w:t>Process:</w:t>
            </w:r>
          </w:p>
        </w:tc>
        <w:tc>
          <w:tcPr>
            <w:tcW w:w="9325" w:type="dxa"/>
            <w:gridSpan w:val="8"/>
            <w:tcBorders>
              <w:top w:val="nil"/>
              <w:left w:val="nil"/>
              <w:bottom w:val="nil"/>
              <w:right w:val="nil"/>
            </w:tcBorders>
            <w:shd w:val="clear" w:color="auto" w:fill="auto"/>
            <w:noWrap/>
            <w:vAlign w:val="center"/>
            <w:hideMark/>
          </w:tcPr>
          <w:p w14:paraId="5B229271" w14:textId="77777777" w:rsidR="00007DE4" w:rsidRPr="00C44F8D" w:rsidRDefault="00007DE4" w:rsidP="000622B8">
            <w:pPr>
              <w:spacing w:after="0" w:line="240" w:lineRule="auto"/>
              <w:rPr>
                <w:rFonts w:ascii="Arial" w:eastAsia="Times New Roman" w:hAnsi="Arial" w:cs="Arial"/>
                <w:sz w:val="20"/>
                <w:szCs w:val="20"/>
                <w:lang w:eastAsia="en-GB"/>
              </w:rPr>
            </w:pPr>
            <w:r w:rsidRPr="00C44F8D">
              <w:rPr>
                <w:rFonts w:ascii="Arial" w:eastAsia="Times New Roman" w:hAnsi="Arial" w:cs="Arial"/>
                <w:sz w:val="20"/>
                <w:szCs w:val="20"/>
                <w:u w:val="single"/>
                <w:lang w:eastAsia="en-GB"/>
              </w:rPr>
              <w:t>Lifting and transporting mobile phones from chute to AGV</w:t>
            </w:r>
          </w:p>
        </w:tc>
        <w:tc>
          <w:tcPr>
            <w:tcW w:w="4161" w:type="dxa"/>
            <w:gridSpan w:val="2"/>
            <w:tcBorders>
              <w:top w:val="nil"/>
              <w:left w:val="nil"/>
              <w:bottom w:val="nil"/>
              <w:right w:val="single" w:sz="4" w:space="0" w:color="auto"/>
            </w:tcBorders>
            <w:shd w:val="clear" w:color="auto" w:fill="auto"/>
            <w:noWrap/>
            <w:vAlign w:val="bottom"/>
            <w:hideMark/>
          </w:tcPr>
          <w:p w14:paraId="5858D24A" w14:textId="77777777" w:rsidR="00007DE4" w:rsidRPr="00C44F8D" w:rsidRDefault="00007DE4" w:rsidP="000622B8">
            <w:pPr>
              <w:spacing w:after="0" w:line="240" w:lineRule="auto"/>
              <w:rPr>
                <w:rFonts w:ascii="Arial" w:eastAsia="Times New Roman" w:hAnsi="Arial" w:cs="Arial"/>
                <w:sz w:val="20"/>
                <w:szCs w:val="20"/>
                <w:lang w:eastAsia="en-GB"/>
              </w:rPr>
            </w:pPr>
          </w:p>
        </w:tc>
        <w:tc>
          <w:tcPr>
            <w:tcW w:w="1640" w:type="dxa"/>
            <w:gridSpan w:val="2"/>
            <w:vAlign w:val="bottom"/>
          </w:tcPr>
          <w:p w14:paraId="62884788" w14:textId="77777777" w:rsidR="00007DE4" w:rsidRPr="00C44F8D" w:rsidRDefault="00007DE4" w:rsidP="000622B8">
            <w:pPr>
              <w:rPr>
                <w:rFonts w:ascii="Times New Roman" w:eastAsia="Times New Roman" w:hAnsi="Times New Roman" w:cs="Times New Roman"/>
                <w:sz w:val="20"/>
                <w:szCs w:val="20"/>
                <w:lang w:eastAsia="en-GB"/>
              </w:rPr>
            </w:pPr>
          </w:p>
        </w:tc>
      </w:tr>
      <w:tr w:rsidR="00007DE4" w:rsidRPr="00C44F8D" w14:paraId="37E676D5" w14:textId="77777777" w:rsidTr="008D1C05">
        <w:trPr>
          <w:gridAfter w:val="3"/>
          <w:wAfter w:w="1650" w:type="dxa"/>
          <w:trHeight w:val="84"/>
        </w:trPr>
        <w:tc>
          <w:tcPr>
            <w:tcW w:w="995" w:type="dxa"/>
            <w:tcBorders>
              <w:top w:val="nil"/>
              <w:left w:val="single" w:sz="4" w:space="0" w:color="auto"/>
              <w:bottom w:val="single" w:sz="4" w:space="0" w:color="auto"/>
              <w:right w:val="nil"/>
            </w:tcBorders>
            <w:shd w:val="clear" w:color="auto" w:fill="auto"/>
            <w:noWrap/>
            <w:vAlign w:val="center"/>
            <w:hideMark/>
          </w:tcPr>
          <w:p w14:paraId="5C34F86E" w14:textId="77777777" w:rsidR="00007DE4" w:rsidRPr="00C44F8D" w:rsidRDefault="00007DE4" w:rsidP="000622B8">
            <w:pPr>
              <w:spacing w:after="0" w:line="240" w:lineRule="auto"/>
              <w:rPr>
                <w:rFonts w:ascii="Arial" w:eastAsia="Times New Roman" w:hAnsi="Arial" w:cs="Arial"/>
                <w:sz w:val="20"/>
                <w:szCs w:val="20"/>
                <w:lang w:eastAsia="en-GB"/>
              </w:rPr>
            </w:pPr>
            <w:r w:rsidRPr="00C44F8D">
              <w:rPr>
                <w:rFonts w:ascii="Arial" w:eastAsia="Times New Roman" w:hAnsi="Arial" w:cs="Arial"/>
                <w:sz w:val="20"/>
                <w:szCs w:val="20"/>
                <w:lang w:eastAsia="en-GB"/>
              </w:rPr>
              <w:t> </w:t>
            </w:r>
          </w:p>
        </w:tc>
        <w:tc>
          <w:tcPr>
            <w:tcW w:w="1145" w:type="dxa"/>
            <w:tcBorders>
              <w:top w:val="nil"/>
              <w:left w:val="nil"/>
              <w:bottom w:val="single" w:sz="4" w:space="0" w:color="auto"/>
              <w:right w:val="nil"/>
            </w:tcBorders>
            <w:shd w:val="clear" w:color="auto" w:fill="auto"/>
            <w:noWrap/>
            <w:vAlign w:val="center"/>
            <w:hideMark/>
          </w:tcPr>
          <w:p w14:paraId="772B7BE2" w14:textId="77777777" w:rsidR="00007DE4" w:rsidRPr="00C44F8D" w:rsidRDefault="00007DE4" w:rsidP="000622B8">
            <w:pPr>
              <w:spacing w:after="0" w:line="240" w:lineRule="auto"/>
              <w:rPr>
                <w:rFonts w:ascii="Arial" w:eastAsia="Times New Roman" w:hAnsi="Arial" w:cs="Arial"/>
                <w:sz w:val="20"/>
                <w:szCs w:val="20"/>
                <w:lang w:eastAsia="en-GB"/>
              </w:rPr>
            </w:pPr>
            <w:r w:rsidRPr="00C44F8D">
              <w:rPr>
                <w:rFonts w:ascii="Arial" w:eastAsia="Times New Roman" w:hAnsi="Arial" w:cs="Arial"/>
                <w:sz w:val="20"/>
                <w:szCs w:val="20"/>
                <w:lang w:eastAsia="en-GB"/>
              </w:rPr>
              <w:t> </w:t>
            </w:r>
          </w:p>
        </w:tc>
        <w:tc>
          <w:tcPr>
            <w:tcW w:w="2764" w:type="dxa"/>
            <w:tcBorders>
              <w:top w:val="nil"/>
              <w:left w:val="nil"/>
              <w:bottom w:val="single" w:sz="4" w:space="0" w:color="auto"/>
              <w:right w:val="nil"/>
            </w:tcBorders>
            <w:shd w:val="clear" w:color="auto" w:fill="auto"/>
            <w:noWrap/>
            <w:vAlign w:val="bottom"/>
            <w:hideMark/>
          </w:tcPr>
          <w:p w14:paraId="5A3C8AD4" w14:textId="77777777" w:rsidR="00007DE4" w:rsidRPr="00C44F8D" w:rsidRDefault="00007DE4" w:rsidP="000622B8">
            <w:pPr>
              <w:spacing w:after="0" w:line="240" w:lineRule="auto"/>
              <w:rPr>
                <w:rFonts w:ascii="Arial" w:eastAsia="Times New Roman" w:hAnsi="Arial" w:cs="Arial"/>
                <w:sz w:val="20"/>
                <w:szCs w:val="20"/>
                <w:lang w:eastAsia="en-GB"/>
              </w:rPr>
            </w:pPr>
          </w:p>
        </w:tc>
        <w:tc>
          <w:tcPr>
            <w:tcW w:w="462" w:type="dxa"/>
            <w:tcBorders>
              <w:top w:val="nil"/>
              <w:left w:val="nil"/>
              <w:bottom w:val="single" w:sz="4" w:space="0" w:color="auto"/>
              <w:right w:val="nil"/>
            </w:tcBorders>
            <w:shd w:val="clear" w:color="auto" w:fill="auto"/>
            <w:noWrap/>
            <w:vAlign w:val="bottom"/>
            <w:hideMark/>
          </w:tcPr>
          <w:p w14:paraId="5FA6DF6C" w14:textId="77777777" w:rsidR="00007DE4" w:rsidRPr="00C44F8D" w:rsidRDefault="00007DE4" w:rsidP="000622B8">
            <w:pPr>
              <w:spacing w:after="0" w:line="240" w:lineRule="auto"/>
              <w:jc w:val="center"/>
              <w:rPr>
                <w:rFonts w:ascii="Arial" w:eastAsia="Times New Roman" w:hAnsi="Arial" w:cs="Arial"/>
                <w:sz w:val="20"/>
                <w:szCs w:val="20"/>
                <w:lang w:eastAsia="en-GB"/>
              </w:rPr>
            </w:pPr>
          </w:p>
        </w:tc>
        <w:tc>
          <w:tcPr>
            <w:tcW w:w="1843" w:type="dxa"/>
            <w:tcBorders>
              <w:top w:val="nil"/>
              <w:left w:val="nil"/>
              <w:bottom w:val="single" w:sz="4" w:space="0" w:color="auto"/>
              <w:right w:val="nil"/>
            </w:tcBorders>
            <w:shd w:val="clear" w:color="auto" w:fill="auto"/>
            <w:noWrap/>
            <w:vAlign w:val="center"/>
            <w:hideMark/>
          </w:tcPr>
          <w:p w14:paraId="1FD62E78" w14:textId="77777777" w:rsidR="00007DE4" w:rsidRPr="00C44F8D" w:rsidRDefault="00007DE4" w:rsidP="000622B8">
            <w:pPr>
              <w:spacing w:after="0" w:line="240" w:lineRule="auto"/>
              <w:rPr>
                <w:rFonts w:ascii="Arial" w:eastAsia="Times New Roman" w:hAnsi="Arial" w:cs="Arial"/>
                <w:sz w:val="20"/>
                <w:szCs w:val="20"/>
                <w:lang w:eastAsia="en-GB"/>
              </w:rPr>
            </w:pPr>
            <w:r w:rsidRPr="00C44F8D">
              <w:rPr>
                <w:rFonts w:ascii="Arial" w:eastAsia="Times New Roman" w:hAnsi="Arial" w:cs="Arial"/>
                <w:sz w:val="20"/>
                <w:szCs w:val="20"/>
                <w:lang w:eastAsia="en-GB"/>
              </w:rPr>
              <w:t> </w:t>
            </w:r>
          </w:p>
        </w:tc>
        <w:tc>
          <w:tcPr>
            <w:tcW w:w="461" w:type="dxa"/>
            <w:tcBorders>
              <w:top w:val="nil"/>
              <w:left w:val="nil"/>
              <w:bottom w:val="single" w:sz="4" w:space="0" w:color="auto"/>
              <w:right w:val="nil"/>
            </w:tcBorders>
            <w:shd w:val="clear" w:color="auto" w:fill="auto"/>
            <w:noWrap/>
            <w:vAlign w:val="center"/>
            <w:hideMark/>
          </w:tcPr>
          <w:p w14:paraId="76C16B36" w14:textId="77777777" w:rsidR="00007DE4" w:rsidRPr="00C44F8D" w:rsidRDefault="00007DE4" w:rsidP="000622B8">
            <w:pPr>
              <w:spacing w:after="0" w:line="240" w:lineRule="auto"/>
              <w:jc w:val="center"/>
              <w:rPr>
                <w:rFonts w:ascii="Arial" w:eastAsia="Times New Roman" w:hAnsi="Arial" w:cs="Arial"/>
                <w:sz w:val="20"/>
                <w:szCs w:val="20"/>
                <w:lang w:eastAsia="en-GB"/>
              </w:rPr>
            </w:pPr>
            <w:r w:rsidRPr="00C44F8D">
              <w:rPr>
                <w:rFonts w:ascii="Arial" w:eastAsia="Times New Roman" w:hAnsi="Arial" w:cs="Arial"/>
                <w:sz w:val="20"/>
                <w:szCs w:val="20"/>
                <w:lang w:eastAsia="en-GB"/>
              </w:rPr>
              <w:t> </w:t>
            </w:r>
          </w:p>
        </w:tc>
        <w:tc>
          <w:tcPr>
            <w:tcW w:w="1613" w:type="dxa"/>
            <w:tcBorders>
              <w:top w:val="nil"/>
              <w:left w:val="nil"/>
              <w:bottom w:val="single" w:sz="4" w:space="0" w:color="auto"/>
              <w:right w:val="nil"/>
            </w:tcBorders>
            <w:shd w:val="clear" w:color="auto" w:fill="auto"/>
            <w:noWrap/>
            <w:vAlign w:val="center"/>
            <w:hideMark/>
          </w:tcPr>
          <w:p w14:paraId="753AEA9A" w14:textId="77777777" w:rsidR="00007DE4" w:rsidRPr="00C44F8D" w:rsidRDefault="00007DE4" w:rsidP="000622B8">
            <w:pPr>
              <w:spacing w:after="0" w:line="240" w:lineRule="auto"/>
              <w:rPr>
                <w:rFonts w:ascii="Arial" w:eastAsia="Times New Roman" w:hAnsi="Arial" w:cs="Arial"/>
                <w:sz w:val="20"/>
                <w:szCs w:val="20"/>
                <w:lang w:eastAsia="en-GB"/>
              </w:rPr>
            </w:pPr>
            <w:r w:rsidRPr="00C44F8D">
              <w:rPr>
                <w:rFonts w:ascii="Arial" w:eastAsia="Times New Roman" w:hAnsi="Arial" w:cs="Arial"/>
                <w:sz w:val="20"/>
                <w:szCs w:val="20"/>
                <w:lang w:eastAsia="en-GB"/>
              </w:rPr>
              <w:t> </w:t>
            </w:r>
          </w:p>
        </w:tc>
        <w:tc>
          <w:tcPr>
            <w:tcW w:w="460" w:type="dxa"/>
            <w:tcBorders>
              <w:top w:val="nil"/>
              <w:left w:val="nil"/>
              <w:bottom w:val="single" w:sz="4" w:space="0" w:color="auto"/>
              <w:right w:val="nil"/>
            </w:tcBorders>
            <w:shd w:val="clear" w:color="auto" w:fill="auto"/>
            <w:noWrap/>
            <w:vAlign w:val="center"/>
            <w:hideMark/>
          </w:tcPr>
          <w:p w14:paraId="70471D0A" w14:textId="77777777" w:rsidR="00007DE4" w:rsidRPr="00C44F8D" w:rsidRDefault="00007DE4" w:rsidP="000622B8">
            <w:pPr>
              <w:spacing w:after="0" w:line="240" w:lineRule="auto"/>
              <w:rPr>
                <w:rFonts w:ascii="Arial" w:eastAsia="Times New Roman" w:hAnsi="Arial" w:cs="Arial"/>
                <w:sz w:val="20"/>
                <w:szCs w:val="20"/>
                <w:lang w:eastAsia="en-GB"/>
              </w:rPr>
            </w:pPr>
            <w:r w:rsidRPr="00C44F8D">
              <w:rPr>
                <w:rFonts w:ascii="Arial" w:eastAsia="Times New Roman" w:hAnsi="Arial" w:cs="Arial"/>
                <w:sz w:val="20"/>
                <w:szCs w:val="20"/>
                <w:lang w:eastAsia="en-GB"/>
              </w:rPr>
              <w:t> </w:t>
            </w:r>
          </w:p>
        </w:tc>
        <w:tc>
          <w:tcPr>
            <w:tcW w:w="577" w:type="dxa"/>
            <w:tcBorders>
              <w:top w:val="nil"/>
              <w:left w:val="nil"/>
              <w:bottom w:val="single" w:sz="4" w:space="0" w:color="auto"/>
              <w:right w:val="nil"/>
            </w:tcBorders>
            <w:shd w:val="clear" w:color="auto" w:fill="auto"/>
            <w:noWrap/>
            <w:vAlign w:val="center"/>
            <w:hideMark/>
          </w:tcPr>
          <w:p w14:paraId="7331F5A7" w14:textId="77777777" w:rsidR="00007DE4" w:rsidRPr="00C44F8D" w:rsidRDefault="00007DE4" w:rsidP="000622B8">
            <w:pPr>
              <w:spacing w:after="0" w:line="240" w:lineRule="auto"/>
              <w:jc w:val="center"/>
              <w:rPr>
                <w:rFonts w:ascii="Arial" w:eastAsia="Times New Roman" w:hAnsi="Arial" w:cs="Arial"/>
                <w:sz w:val="20"/>
                <w:szCs w:val="20"/>
                <w:lang w:eastAsia="en-GB"/>
              </w:rPr>
            </w:pPr>
            <w:r w:rsidRPr="00C44F8D">
              <w:rPr>
                <w:rFonts w:ascii="Arial" w:eastAsia="Times New Roman" w:hAnsi="Arial" w:cs="Arial"/>
                <w:sz w:val="20"/>
                <w:szCs w:val="20"/>
                <w:lang w:eastAsia="en-GB"/>
              </w:rPr>
              <w:t> </w:t>
            </w:r>
          </w:p>
        </w:tc>
        <w:tc>
          <w:tcPr>
            <w:tcW w:w="4151" w:type="dxa"/>
            <w:tcBorders>
              <w:top w:val="nil"/>
              <w:left w:val="nil"/>
              <w:bottom w:val="single" w:sz="4" w:space="0" w:color="auto"/>
              <w:right w:val="single" w:sz="4" w:space="0" w:color="auto"/>
            </w:tcBorders>
            <w:shd w:val="clear" w:color="auto" w:fill="auto"/>
            <w:noWrap/>
            <w:vAlign w:val="center"/>
            <w:hideMark/>
          </w:tcPr>
          <w:p w14:paraId="5EA9EC98" w14:textId="77777777" w:rsidR="00007DE4" w:rsidRPr="00C44F8D" w:rsidRDefault="00007DE4" w:rsidP="000622B8">
            <w:pPr>
              <w:spacing w:after="0" w:line="240" w:lineRule="auto"/>
              <w:rPr>
                <w:rFonts w:ascii="Arial" w:eastAsia="Times New Roman" w:hAnsi="Arial" w:cs="Arial"/>
                <w:sz w:val="20"/>
                <w:szCs w:val="20"/>
                <w:lang w:eastAsia="en-GB"/>
              </w:rPr>
            </w:pPr>
            <w:r w:rsidRPr="00C44F8D">
              <w:rPr>
                <w:rFonts w:ascii="Arial" w:eastAsia="Times New Roman" w:hAnsi="Arial" w:cs="Arial"/>
                <w:sz w:val="20"/>
                <w:szCs w:val="20"/>
                <w:lang w:eastAsia="en-GB"/>
              </w:rPr>
              <w:t> </w:t>
            </w:r>
          </w:p>
        </w:tc>
      </w:tr>
      <w:tr w:rsidR="00007DE4" w:rsidRPr="00C44F8D" w14:paraId="566BDEE0" w14:textId="77777777" w:rsidTr="008D1C05">
        <w:trPr>
          <w:gridAfter w:val="3"/>
          <w:wAfter w:w="1650" w:type="dxa"/>
          <w:trHeight w:val="462"/>
        </w:trPr>
        <w:tc>
          <w:tcPr>
            <w:tcW w:w="995" w:type="dxa"/>
            <w:vMerge w:val="restart"/>
            <w:tcBorders>
              <w:top w:val="nil"/>
              <w:left w:val="single" w:sz="4" w:space="0" w:color="auto"/>
              <w:bottom w:val="single" w:sz="4" w:space="0" w:color="000000"/>
              <w:right w:val="single" w:sz="4" w:space="0" w:color="auto"/>
            </w:tcBorders>
            <w:shd w:val="clear" w:color="auto" w:fill="9CC2E5" w:themeFill="accent5" w:themeFillTint="99"/>
            <w:vAlign w:val="bottom"/>
            <w:hideMark/>
          </w:tcPr>
          <w:p w14:paraId="1F69ADA3" w14:textId="77777777" w:rsidR="00007DE4" w:rsidRPr="00C44F8D" w:rsidRDefault="00007DE4" w:rsidP="000622B8">
            <w:pPr>
              <w:spacing w:after="0" w:line="240" w:lineRule="auto"/>
              <w:jc w:val="center"/>
              <w:rPr>
                <w:rFonts w:ascii="Arial" w:eastAsia="Times New Roman" w:hAnsi="Arial" w:cs="Arial"/>
                <w:b/>
                <w:bCs/>
                <w:sz w:val="20"/>
                <w:szCs w:val="20"/>
                <w:lang w:eastAsia="en-GB"/>
              </w:rPr>
            </w:pPr>
            <w:r w:rsidRPr="00C44F8D">
              <w:rPr>
                <w:rFonts w:ascii="Arial" w:eastAsia="Times New Roman" w:hAnsi="Arial" w:cs="Arial"/>
                <w:sz w:val="20"/>
                <w:szCs w:val="20"/>
                <w:lang w:eastAsia="en-GB"/>
              </w:rPr>
              <w:t> </w:t>
            </w:r>
          </w:p>
        </w:tc>
        <w:tc>
          <w:tcPr>
            <w:tcW w:w="1145" w:type="dxa"/>
            <w:vMerge w:val="restart"/>
            <w:tcBorders>
              <w:top w:val="nil"/>
              <w:left w:val="single" w:sz="4" w:space="0" w:color="auto"/>
              <w:bottom w:val="single" w:sz="4" w:space="0" w:color="auto"/>
              <w:right w:val="single" w:sz="4" w:space="0" w:color="auto"/>
            </w:tcBorders>
            <w:shd w:val="clear" w:color="auto" w:fill="9CC2E5" w:themeFill="accent5" w:themeFillTint="99"/>
            <w:vAlign w:val="bottom"/>
            <w:hideMark/>
          </w:tcPr>
          <w:p w14:paraId="3436FB0A" w14:textId="77777777" w:rsidR="00007DE4" w:rsidRPr="00C44F8D" w:rsidRDefault="00007DE4" w:rsidP="000622B8">
            <w:pPr>
              <w:spacing w:after="0" w:line="240" w:lineRule="auto"/>
              <w:jc w:val="center"/>
              <w:rPr>
                <w:rFonts w:ascii="Arial" w:eastAsia="Times New Roman" w:hAnsi="Arial" w:cs="Arial"/>
                <w:b/>
                <w:bCs/>
                <w:sz w:val="20"/>
                <w:szCs w:val="20"/>
                <w:lang w:eastAsia="en-GB"/>
              </w:rPr>
            </w:pPr>
          </w:p>
        </w:tc>
        <w:tc>
          <w:tcPr>
            <w:tcW w:w="2764" w:type="dxa"/>
            <w:vMerge w:val="restart"/>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3C498AA5" w14:textId="77777777" w:rsidR="00007DE4" w:rsidRPr="00C44F8D" w:rsidRDefault="00007DE4" w:rsidP="000622B8">
            <w:pPr>
              <w:spacing w:after="0" w:line="240" w:lineRule="auto"/>
              <w:jc w:val="center"/>
              <w:rPr>
                <w:rFonts w:ascii="Arial" w:eastAsia="Times New Roman" w:hAnsi="Arial" w:cs="Arial"/>
                <w:b/>
                <w:bCs/>
                <w:sz w:val="20"/>
                <w:szCs w:val="20"/>
                <w:lang w:eastAsia="en-GB"/>
              </w:rPr>
            </w:pPr>
            <w:r w:rsidRPr="00C44F8D">
              <w:rPr>
                <w:rFonts w:ascii="Arial" w:eastAsia="Times New Roman" w:hAnsi="Arial" w:cs="Arial"/>
                <w:b/>
                <w:bCs/>
                <w:sz w:val="20"/>
                <w:szCs w:val="20"/>
                <w:lang w:eastAsia="en-GB"/>
              </w:rPr>
              <w:t>Potential Effect(s) of Failure</w:t>
            </w:r>
          </w:p>
        </w:tc>
        <w:tc>
          <w:tcPr>
            <w:tcW w:w="462" w:type="dxa"/>
            <w:vMerge w:val="restart"/>
            <w:tcBorders>
              <w:top w:val="nil"/>
              <w:left w:val="single" w:sz="4" w:space="0" w:color="auto"/>
              <w:bottom w:val="single" w:sz="4" w:space="0" w:color="auto"/>
              <w:right w:val="single" w:sz="4" w:space="0" w:color="auto"/>
            </w:tcBorders>
            <w:shd w:val="clear" w:color="auto" w:fill="9CC2E5" w:themeFill="accent5" w:themeFillTint="99"/>
            <w:textDirection w:val="tbLrV"/>
            <w:vAlign w:val="center"/>
            <w:hideMark/>
          </w:tcPr>
          <w:p w14:paraId="6C58B7E0" w14:textId="77777777" w:rsidR="00007DE4" w:rsidRPr="00C44F8D" w:rsidRDefault="00007DE4" w:rsidP="000622B8">
            <w:pPr>
              <w:spacing w:after="0" w:line="240" w:lineRule="auto"/>
              <w:jc w:val="center"/>
              <w:rPr>
                <w:rFonts w:ascii="Arial" w:eastAsia="Times New Roman" w:hAnsi="Arial" w:cs="Arial"/>
                <w:b/>
                <w:bCs/>
                <w:sz w:val="20"/>
                <w:szCs w:val="20"/>
                <w:lang w:eastAsia="en-GB"/>
              </w:rPr>
            </w:pPr>
            <w:r w:rsidRPr="00C44F8D">
              <w:rPr>
                <w:rFonts w:ascii="Arial" w:eastAsia="Times New Roman" w:hAnsi="Arial" w:cs="Arial"/>
                <w:b/>
                <w:bCs/>
                <w:sz w:val="20"/>
                <w:szCs w:val="20"/>
                <w:lang w:eastAsia="en-GB"/>
              </w:rPr>
              <w:t>Sev</w:t>
            </w:r>
          </w:p>
        </w:tc>
        <w:tc>
          <w:tcPr>
            <w:tcW w:w="1843" w:type="dxa"/>
            <w:vMerge w:val="restart"/>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229307B6" w14:textId="77777777" w:rsidR="00007DE4" w:rsidRPr="00C44F8D" w:rsidRDefault="00007DE4" w:rsidP="000622B8">
            <w:pPr>
              <w:spacing w:after="0" w:line="240" w:lineRule="auto"/>
              <w:jc w:val="center"/>
              <w:rPr>
                <w:rFonts w:ascii="Arial" w:eastAsia="Times New Roman" w:hAnsi="Arial" w:cs="Arial"/>
                <w:b/>
                <w:bCs/>
                <w:sz w:val="20"/>
                <w:szCs w:val="20"/>
                <w:lang w:eastAsia="en-GB"/>
              </w:rPr>
            </w:pPr>
            <w:r w:rsidRPr="00C44F8D">
              <w:rPr>
                <w:rFonts w:ascii="Arial" w:eastAsia="Times New Roman" w:hAnsi="Arial" w:cs="Arial"/>
                <w:b/>
                <w:bCs/>
                <w:sz w:val="20"/>
                <w:szCs w:val="20"/>
                <w:lang w:eastAsia="en-GB"/>
              </w:rPr>
              <w:t>Potential Cause(s)/ Mechanism(s) of Failure</w:t>
            </w:r>
          </w:p>
        </w:tc>
        <w:tc>
          <w:tcPr>
            <w:tcW w:w="461" w:type="dxa"/>
            <w:vMerge w:val="restart"/>
            <w:tcBorders>
              <w:top w:val="nil"/>
              <w:left w:val="single" w:sz="4" w:space="0" w:color="auto"/>
              <w:bottom w:val="single" w:sz="4" w:space="0" w:color="auto"/>
              <w:right w:val="single" w:sz="4" w:space="0" w:color="auto"/>
            </w:tcBorders>
            <w:shd w:val="clear" w:color="auto" w:fill="9CC2E5" w:themeFill="accent5" w:themeFillTint="99"/>
            <w:textDirection w:val="tbLrV"/>
            <w:vAlign w:val="center"/>
            <w:hideMark/>
          </w:tcPr>
          <w:p w14:paraId="7D9B83FD" w14:textId="77777777" w:rsidR="00007DE4" w:rsidRPr="00C44F8D" w:rsidRDefault="00007DE4" w:rsidP="000622B8">
            <w:pPr>
              <w:spacing w:after="0" w:line="240" w:lineRule="auto"/>
              <w:jc w:val="center"/>
              <w:rPr>
                <w:rFonts w:ascii="Arial" w:eastAsia="Times New Roman" w:hAnsi="Arial" w:cs="Arial"/>
                <w:b/>
                <w:bCs/>
                <w:sz w:val="20"/>
                <w:szCs w:val="20"/>
                <w:lang w:eastAsia="en-GB"/>
              </w:rPr>
            </w:pPr>
            <w:r w:rsidRPr="00C44F8D">
              <w:rPr>
                <w:rFonts w:ascii="Arial" w:eastAsia="Times New Roman" w:hAnsi="Arial" w:cs="Arial"/>
                <w:b/>
                <w:bCs/>
                <w:sz w:val="20"/>
                <w:szCs w:val="20"/>
                <w:lang w:eastAsia="en-GB"/>
              </w:rPr>
              <w:t>Occur</w:t>
            </w:r>
          </w:p>
        </w:tc>
        <w:tc>
          <w:tcPr>
            <w:tcW w:w="1613" w:type="dxa"/>
            <w:vMerge w:val="restart"/>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52238DED" w14:textId="77777777" w:rsidR="00007DE4" w:rsidRPr="00C44F8D" w:rsidRDefault="00007DE4" w:rsidP="000622B8">
            <w:pPr>
              <w:spacing w:after="0" w:line="240" w:lineRule="auto"/>
              <w:jc w:val="center"/>
              <w:rPr>
                <w:rFonts w:ascii="Arial" w:eastAsia="Times New Roman" w:hAnsi="Arial" w:cs="Arial"/>
                <w:b/>
                <w:bCs/>
                <w:sz w:val="20"/>
                <w:szCs w:val="20"/>
                <w:lang w:eastAsia="en-GB"/>
              </w:rPr>
            </w:pPr>
            <w:r w:rsidRPr="00C44F8D">
              <w:rPr>
                <w:rFonts w:ascii="Arial" w:eastAsia="Times New Roman" w:hAnsi="Arial" w:cs="Arial"/>
                <w:b/>
                <w:bCs/>
                <w:sz w:val="20"/>
                <w:szCs w:val="20"/>
                <w:lang w:eastAsia="en-GB"/>
              </w:rPr>
              <w:t xml:space="preserve">Current </w:t>
            </w:r>
            <w:r w:rsidRPr="00C44F8D">
              <w:rPr>
                <w:rFonts w:ascii="Arial" w:eastAsia="Times New Roman" w:hAnsi="Arial" w:cs="Arial"/>
                <w:b/>
                <w:bCs/>
                <w:sz w:val="20"/>
                <w:szCs w:val="20"/>
                <w:lang w:eastAsia="en-GB"/>
              </w:rPr>
              <w:br/>
              <w:t xml:space="preserve">Process </w:t>
            </w:r>
            <w:r w:rsidRPr="00C44F8D">
              <w:rPr>
                <w:rFonts w:ascii="Arial" w:eastAsia="Times New Roman" w:hAnsi="Arial" w:cs="Arial"/>
                <w:b/>
                <w:bCs/>
                <w:sz w:val="20"/>
                <w:szCs w:val="20"/>
                <w:lang w:eastAsia="en-GB"/>
              </w:rPr>
              <w:br/>
              <w:t>Controls</w:t>
            </w:r>
          </w:p>
        </w:tc>
        <w:tc>
          <w:tcPr>
            <w:tcW w:w="460" w:type="dxa"/>
            <w:vMerge w:val="restart"/>
            <w:tcBorders>
              <w:top w:val="nil"/>
              <w:left w:val="single" w:sz="4" w:space="0" w:color="auto"/>
              <w:bottom w:val="single" w:sz="4" w:space="0" w:color="auto"/>
              <w:right w:val="single" w:sz="4" w:space="0" w:color="auto"/>
            </w:tcBorders>
            <w:shd w:val="clear" w:color="auto" w:fill="9CC2E5" w:themeFill="accent5" w:themeFillTint="99"/>
            <w:textDirection w:val="tbLrV"/>
            <w:vAlign w:val="center"/>
            <w:hideMark/>
          </w:tcPr>
          <w:p w14:paraId="3908913E" w14:textId="77777777" w:rsidR="00007DE4" w:rsidRPr="00C44F8D" w:rsidRDefault="00007DE4" w:rsidP="000622B8">
            <w:pPr>
              <w:spacing w:after="0" w:line="240" w:lineRule="auto"/>
              <w:jc w:val="center"/>
              <w:rPr>
                <w:rFonts w:ascii="Arial" w:eastAsia="Times New Roman" w:hAnsi="Arial" w:cs="Arial"/>
                <w:b/>
                <w:bCs/>
                <w:sz w:val="20"/>
                <w:szCs w:val="20"/>
                <w:lang w:eastAsia="en-GB"/>
              </w:rPr>
            </w:pPr>
            <w:r w:rsidRPr="00C44F8D">
              <w:rPr>
                <w:rFonts w:ascii="Arial" w:eastAsia="Times New Roman" w:hAnsi="Arial" w:cs="Arial"/>
                <w:b/>
                <w:bCs/>
                <w:sz w:val="20"/>
                <w:szCs w:val="20"/>
                <w:lang w:eastAsia="en-GB"/>
              </w:rPr>
              <w:t>Detec</w:t>
            </w:r>
          </w:p>
        </w:tc>
        <w:tc>
          <w:tcPr>
            <w:tcW w:w="577" w:type="dxa"/>
            <w:vMerge w:val="restart"/>
            <w:tcBorders>
              <w:top w:val="nil"/>
              <w:left w:val="single" w:sz="4" w:space="0" w:color="auto"/>
              <w:bottom w:val="single" w:sz="4" w:space="0" w:color="auto"/>
              <w:right w:val="single" w:sz="4" w:space="0" w:color="auto"/>
            </w:tcBorders>
            <w:shd w:val="clear" w:color="auto" w:fill="9CC2E5" w:themeFill="accent5" w:themeFillTint="99"/>
            <w:textDirection w:val="tbLrV"/>
            <w:vAlign w:val="center"/>
            <w:hideMark/>
          </w:tcPr>
          <w:p w14:paraId="18B8D0B1" w14:textId="77777777" w:rsidR="00007DE4" w:rsidRPr="00C44F8D" w:rsidRDefault="00007DE4" w:rsidP="000622B8">
            <w:pPr>
              <w:spacing w:after="0" w:line="240" w:lineRule="auto"/>
              <w:jc w:val="center"/>
              <w:rPr>
                <w:rFonts w:ascii="Arial" w:eastAsia="Times New Roman" w:hAnsi="Arial" w:cs="Arial"/>
                <w:b/>
                <w:bCs/>
                <w:sz w:val="20"/>
                <w:szCs w:val="20"/>
                <w:lang w:eastAsia="en-GB"/>
              </w:rPr>
            </w:pPr>
            <w:r w:rsidRPr="00C44F8D">
              <w:rPr>
                <w:rFonts w:ascii="Arial" w:eastAsia="Times New Roman" w:hAnsi="Arial" w:cs="Arial"/>
                <w:b/>
                <w:bCs/>
                <w:sz w:val="20"/>
                <w:szCs w:val="20"/>
                <w:lang w:eastAsia="en-GB"/>
              </w:rPr>
              <w:t>RPN</w:t>
            </w:r>
          </w:p>
        </w:tc>
        <w:tc>
          <w:tcPr>
            <w:tcW w:w="4151" w:type="dxa"/>
            <w:vMerge w:val="restart"/>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052ACFA0" w14:textId="77777777" w:rsidR="00007DE4" w:rsidRPr="00C44F8D" w:rsidRDefault="00007DE4" w:rsidP="000622B8">
            <w:pPr>
              <w:spacing w:after="0" w:line="240" w:lineRule="auto"/>
              <w:jc w:val="center"/>
              <w:rPr>
                <w:rFonts w:ascii="Arial" w:eastAsia="Times New Roman" w:hAnsi="Arial" w:cs="Arial"/>
                <w:b/>
                <w:bCs/>
                <w:sz w:val="20"/>
                <w:szCs w:val="20"/>
                <w:lang w:eastAsia="en-GB"/>
              </w:rPr>
            </w:pPr>
            <w:r w:rsidRPr="00C44F8D">
              <w:rPr>
                <w:rFonts w:ascii="Arial" w:eastAsia="Times New Roman" w:hAnsi="Arial" w:cs="Arial"/>
                <w:b/>
                <w:bCs/>
                <w:sz w:val="20"/>
                <w:szCs w:val="20"/>
                <w:lang w:eastAsia="en-GB"/>
              </w:rPr>
              <w:t>Recommended Action(s)</w:t>
            </w:r>
          </w:p>
        </w:tc>
      </w:tr>
      <w:tr w:rsidR="00007DE4" w:rsidRPr="00C44F8D" w14:paraId="33ED35A4" w14:textId="77777777" w:rsidTr="008D1C05">
        <w:trPr>
          <w:gridAfter w:val="1"/>
          <w:wAfter w:w="1428" w:type="dxa"/>
          <w:trHeight w:val="744"/>
        </w:trPr>
        <w:tc>
          <w:tcPr>
            <w:tcW w:w="995" w:type="dxa"/>
            <w:vMerge/>
            <w:tcBorders>
              <w:top w:val="nil"/>
              <w:left w:val="single" w:sz="4" w:space="0" w:color="auto"/>
              <w:bottom w:val="single" w:sz="4" w:space="0" w:color="000000"/>
              <w:right w:val="single" w:sz="4" w:space="0" w:color="auto"/>
            </w:tcBorders>
            <w:shd w:val="clear" w:color="auto" w:fill="9CC2E5" w:themeFill="accent5" w:themeFillTint="99"/>
            <w:vAlign w:val="center"/>
            <w:hideMark/>
          </w:tcPr>
          <w:p w14:paraId="03522898" w14:textId="77777777" w:rsidR="00007DE4" w:rsidRPr="00C44F8D" w:rsidRDefault="00007DE4" w:rsidP="000622B8">
            <w:pPr>
              <w:spacing w:after="0" w:line="240" w:lineRule="auto"/>
              <w:rPr>
                <w:rFonts w:ascii="Arial" w:eastAsia="Times New Roman" w:hAnsi="Arial" w:cs="Arial"/>
                <w:b/>
                <w:bCs/>
                <w:sz w:val="20"/>
                <w:szCs w:val="20"/>
                <w:lang w:eastAsia="en-GB"/>
              </w:rPr>
            </w:pPr>
          </w:p>
        </w:tc>
        <w:tc>
          <w:tcPr>
            <w:tcW w:w="1145"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01EC144F" w14:textId="77777777" w:rsidR="00007DE4" w:rsidRPr="00C44F8D" w:rsidRDefault="00007DE4" w:rsidP="000622B8">
            <w:pPr>
              <w:spacing w:after="0" w:line="240" w:lineRule="auto"/>
              <w:rPr>
                <w:rFonts w:ascii="Arial" w:eastAsia="Times New Roman" w:hAnsi="Arial" w:cs="Arial"/>
                <w:b/>
                <w:bCs/>
                <w:sz w:val="20"/>
                <w:szCs w:val="20"/>
                <w:lang w:eastAsia="en-GB"/>
              </w:rPr>
            </w:pPr>
          </w:p>
        </w:tc>
        <w:tc>
          <w:tcPr>
            <w:tcW w:w="2764"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58D3B9F2" w14:textId="77777777" w:rsidR="00007DE4" w:rsidRPr="00C44F8D" w:rsidRDefault="00007DE4" w:rsidP="000622B8">
            <w:pPr>
              <w:spacing w:after="0" w:line="240" w:lineRule="auto"/>
              <w:rPr>
                <w:rFonts w:ascii="Arial" w:eastAsia="Times New Roman" w:hAnsi="Arial" w:cs="Arial"/>
                <w:b/>
                <w:bCs/>
                <w:sz w:val="20"/>
                <w:szCs w:val="20"/>
                <w:lang w:eastAsia="en-GB"/>
              </w:rPr>
            </w:pPr>
          </w:p>
        </w:tc>
        <w:tc>
          <w:tcPr>
            <w:tcW w:w="462"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4D915FEF" w14:textId="77777777" w:rsidR="00007DE4" w:rsidRPr="00C44F8D" w:rsidRDefault="00007DE4" w:rsidP="000622B8">
            <w:pPr>
              <w:spacing w:after="0" w:line="240" w:lineRule="auto"/>
              <w:rPr>
                <w:rFonts w:ascii="Arial" w:eastAsia="Times New Roman" w:hAnsi="Arial" w:cs="Arial"/>
                <w:b/>
                <w:bCs/>
                <w:sz w:val="20"/>
                <w:szCs w:val="20"/>
                <w:lang w:eastAsia="en-GB"/>
              </w:rPr>
            </w:pPr>
          </w:p>
        </w:tc>
        <w:tc>
          <w:tcPr>
            <w:tcW w:w="1843"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5D1A4304" w14:textId="77777777" w:rsidR="00007DE4" w:rsidRPr="00C44F8D" w:rsidRDefault="00007DE4" w:rsidP="000622B8">
            <w:pPr>
              <w:spacing w:after="0" w:line="240" w:lineRule="auto"/>
              <w:rPr>
                <w:rFonts w:ascii="Arial" w:eastAsia="Times New Roman" w:hAnsi="Arial" w:cs="Arial"/>
                <w:b/>
                <w:bCs/>
                <w:sz w:val="20"/>
                <w:szCs w:val="20"/>
                <w:lang w:eastAsia="en-GB"/>
              </w:rPr>
            </w:pPr>
          </w:p>
        </w:tc>
        <w:tc>
          <w:tcPr>
            <w:tcW w:w="461"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5389DF92" w14:textId="77777777" w:rsidR="00007DE4" w:rsidRPr="00C44F8D" w:rsidRDefault="00007DE4" w:rsidP="000622B8">
            <w:pPr>
              <w:spacing w:after="0" w:line="240" w:lineRule="auto"/>
              <w:rPr>
                <w:rFonts w:ascii="Arial" w:eastAsia="Times New Roman" w:hAnsi="Arial" w:cs="Arial"/>
                <w:b/>
                <w:bCs/>
                <w:sz w:val="20"/>
                <w:szCs w:val="20"/>
                <w:lang w:eastAsia="en-GB"/>
              </w:rPr>
            </w:pPr>
          </w:p>
        </w:tc>
        <w:tc>
          <w:tcPr>
            <w:tcW w:w="1613"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6B52CC30" w14:textId="77777777" w:rsidR="00007DE4" w:rsidRPr="00C44F8D" w:rsidRDefault="00007DE4" w:rsidP="000622B8">
            <w:pPr>
              <w:spacing w:after="0" w:line="240" w:lineRule="auto"/>
              <w:rPr>
                <w:rFonts w:ascii="Arial" w:eastAsia="Times New Roman" w:hAnsi="Arial" w:cs="Arial"/>
                <w:b/>
                <w:bCs/>
                <w:sz w:val="20"/>
                <w:szCs w:val="20"/>
                <w:lang w:eastAsia="en-GB"/>
              </w:rPr>
            </w:pPr>
          </w:p>
        </w:tc>
        <w:tc>
          <w:tcPr>
            <w:tcW w:w="460"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627039B5" w14:textId="77777777" w:rsidR="00007DE4" w:rsidRPr="00C44F8D" w:rsidRDefault="00007DE4" w:rsidP="000622B8">
            <w:pPr>
              <w:spacing w:after="0" w:line="240" w:lineRule="auto"/>
              <w:rPr>
                <w:rFonts w:ascii="Arial" w:eastAsia="Times New Roman" w:hAnsi="Arial" w:cs="Arial"/>
                <w:b/>
                <w:bCs/>
                <w:sz w:val="20"/>
                <w:szCs w:val="20"/>
                <w:lang w:eastAsia="en-GB"/>
              </w:rPr>
            </w:pPr>
          </w:p>
        </w:tc>
        <w:tc>
          <w:tcPr>
            <w:tcW w:w="577"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0662C0BB" w14:textId="77777777" w:rsidR="00007DE4" w:rsidRPr="00C44F8D" w:rsidRDefault="00007DE4" w:rsidP="000622B8">
            <w:pPr>
              <w:spacing w:after="0" w:line="240" w:lineRule="auto"/>
              <w:rPr>
                <w:rFonts w:ascii="Arial" w:eastAsia="Times New Roman" w:hAnsi="Arial" w:cs="Arial"/>
                <w:b/>
                <w:bCs/>
                <w:sz w:val="20"/>
                <w:szCs w:val="20"/>
                <w:lang w:eastAsia="en-GB"/>
              </w:rPr>
            </w:pPr>
          </w:p>
        </w:tc>
        <w:tc>
          <w:tcPr>
            <w:tcW w:w="4151"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15886F99" w14:textId="77777777" w:rsidR="00007DE4" w:rsidRPr="00C44F8D" w:rsidRDefault="00007DE4" w:rsidP="000622B8">
            <w:pPr>
              <w:spacing w:after="0" w:line="240" w:lineRule="auto"/>
              <w:rPr>
                <w:rFonts w:ascii="Arial" w:eastAsia="Times New Roman" w:hAnsi="Arial" w:cs="Arial"/>
                <w:b/>
                <w:bCs/>
                <w:sz w:val="20"/>
                <w:szCs w:val="20"/>
                <w:lang w:eastAsia="en-GB"/>
              </w:rPr>
            </w:pPr>
          </w:p>
        </w:tc>
        <w:tc>
          <w:tcPr>
            <w:tcW w:w="222" w:type="dxa"/>
            <w:gridSpan w:val="2"/>
            <w:tcBorders>
              <w:top w:val="nil"/>
              <w:left w:val="nil"/>
              <w:bottom w:val="nil"/>
              <w:right w:val="nil"/>
            </w:tcBorders>
            <w:shd w:val="clear" w:color="auto" w:fill="auto"/>
            <w:noWrap/>
            <w:vAlign w:val="bottom"/>
            <w:hideMark/>
          </w:tcPr>
          <w:p w14:paraId="2E2DF3C2" w14:textId="77777777" w:rsidR="00007DE4" w:rsidRPr="00C44F8D" w:rsidRDefault="00007DE4" w:rsidP="000622B8">
            <w:pPr>
              <w:spacing w:after="0" w:line="240" w:lineRule="auto"/>
              <w:jc w:val="center"/>
              <w:rPr>
                <w:rFonts w:ascii="Arial" w:eastAsia="Times New Roman" w:hAnsi="Arial" w:cs="Arial"/>
                <w:b/>
                <w:bCs/>
                <w:sz w:val="20"/>
                <w:szCs w:val="20"/>
                <w:lang w:eastAsia="en-GB"/>
              </w:rPr>
            </w:pPr>
          </w:p>
        </w:tc>
      </w:tr>
      <w:tr w:rsidR="00007DE4" w:rsidRPr="00C44F8D" w14:paraId="132BC3F8" w14:textId="77777777" w:rsidTr="008D1C05">
        <w:trPr>
          <w:gridAfter w:val="1"/>
          <w:wAfter w:w="1428" w:type="dxa"/>
          <w:trHeight w:val="1061"/>
        </w:trPr>
        <w:tc>
          <w:tcPr>
            <w:tcW w:w="995" w:type="dxa"/>
            <w:vMerge w:val="restart"/>
            <w:tcBorders>
              <w:top w:val="nil"/>
              <w:left w:val="single" w:sz="4" w:space="0" w:color="auto"/>
              <w:bottom w:val="single" w:sz="4" w:space="0" w:color="000000"/>
              <w:right w:val="single" w:sz="4" w:space="0" w:color="auto"/>
            </w:tcBorders>
            <w:shd w:val="clear" w:color="auto" w:fill="DEEAF6" w:themeFill="accent5" w:themeFillTint="33"/>
            <w:textDirection w:val="btLr"/>
            <w:vAlign w:val="center"/>
            <w:hideMark/>
          </w:tcPr>
          <w:p w14:paraId="2E2F9817" w14:textId="77DD36C5" w:rsidR="00007DE4" w:rsidRPr="00C44F8D" w:rsidRDefault="00007DE4" w:rsidP="000622B8">
            <w:pPr>
              <w:spacing w:after="0" w:line="240" w:lineRule="auto"/>
              <w:ind w:left="113" w:right="113"/>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Move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in vicinity of the machine</w:t>
            </w: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72EA7714"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proofErr w:type="gramStart"/>
            <w:r w:rsidRPr="00C44F8D">
              <w:rPr>
                <w:rFonts w:ascii="Calibri" w:eastAsia="Times New Roman" w:hAnsi="Calibri" w:cs="Calibri"/>
                <w:color w:val="000000"/>
                <w:sz w:val="18"/>
                <w:szCs w:val="18"/>
                <w:lang w:eastAsia="en-GB"/>
              </w:rPr>
              <w:t>Doesn't</w:t>
            </w:r>
            <w:proofErr w:type="gramEnd"/>
            <w:r w:rsidRPr="00C44F8D">
              <w:rPr>
                <w:rFonts w:ascii="Calibri" w:eastAsia="Times New Roman" w:hAnsi="Calibri" w:cs="Calibri"/>
                <w:color w:val="000000"/>
                <w:sz w:val="18"/>
                <w:szCs w:val="18"/>
                <w:lang w:eastAsia="en-GB"/>
              </w:rPr>
              <w:t xml:space="preserve"> move</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27E73A78" w14:textId="7DC33285"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No function of </w:t>
            </w:r>
            <w:r w:rsidR="00B67498">
              <w:rPr>
                <w:rFonts w:ascii="Calibri" w:eastAsia="Times New Roman" w:hAnsi="Calibri" w:cs="Calibri"/>
                <w:color w:val="000000"/>
                <w:sz w:val="18"/>
                <w:szCs w:val="18"/>
                <w:lang w:eastAsia="en-GB"/>
              </w:rPr>
              <w:t>end-effector</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6CBADF57"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10</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5816ECF6"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Failure of program, no power, program not started</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028D89FD"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0AF3629D"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Start-up procedure, Failure detection</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361AE141"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w:t>
            </w:r>
          </w:p>
        </w:tc>
        <w:tc>
          <w:tcPr>
            <w:tcW w:w="577" w:type="dxa"/>
            <w:tcBorders>
              <w:top w:val="single" w:sz="4" w:space="0" w:color="auto"/>
              <w:left w:val="single" w:sz="4" w:space="0" w:color="auto"/>
              <w:bottom w:val="single" w:sz="4" w:space="0" w:color="auto"/>
              <w:right w:val="single" w:sz="4" w:space="0" w:color="auto"/>
            </w:tcBorders>
            <w:shd w:val="clear" w:color="000000" w:fill="A4D07E"/>
            <w:noWrap/>
            <w:vAlign w:val="center"/>
            <w:hideMark/>
          </w:tcPr>
          <w:p w14:paraId="40403845"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20</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7ABB8C6C"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222" w:type="dxa"/>
            <w:gridSpan w:val="2"/>
            <w:vAlign w:val="center"/>
            <w:hideMark/>
          </w:tcPr>
          <w:p w14:paraId="080717E1"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633BAAD5" w14:textId="77777777" w:rsidTr="008D1C05">
        <w:trPr>
          <w:gridAfter w:val="1"/>
          <w:wAfter w:w="1428" w:type="dxa"/>
          <w:trHeight w:val="1125"/>
        </w:trPr>
        <w:tc>
          <w:tcPr>
            <w:tcW w:w="995" w:type="dxa"/>
            <w:vMerge/>
            <w:tcBorders>
              <w:top w:val="nil"/>
              <w:left w:val="single" w:sz="4" w:space="0" w:color="auto"/>
              <w:bottom w:val="single" w:sz="4" w:space="0" w:color="000000"/>
              <w:right w:val="single" w:sz="4" w:space="0" w:color="auto"/>
            </w:tcBorders>
            <w:shd w:val="clear" w:color="auto" w:fill="DEEAF6" w:themeFill="accent5" w:themeFillTint="33"/>
            <w:textDirection w:val="btLr"/>
            <w:vAlign w:val="center"/>
            <w:hideMark/>
          </w:tcPr>
          <w:p w14:paraId="1109C189"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auto"/>
            <w:vAlign w:val="center"/>
            <w:hideMark/>
          </w:tcPr>
          <w:p w14:paraId="3E526057"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Moves into the incorrect area</w:t>
            </w:r>
          </w:p>
        </w:tc>
        <w:tc>
          <w:tcPr>
            <w:tcW w:w="2764" w:type="dxa"/>
            <w:tcBorders>
              <w:top w:val="nil"/>
              <w:left w:val="nil"/>
              <w:bottom w:val="single" w:sz="4" w:space="0" w:color="auto"/>
              <w:right w:val="single" w:sz="4" w:space="0" w:color="auto"/>
            </w:tcBorders>
            <w:shd w:val="clear" w:color="auto" w:fill="auto"/>
            <w:vAlign w:val="center"/>
            <w:hideMark/>
          </w:tcPr>
          <w:p w14:paraId="7946AC97" w14:textId="03076783"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No function, misalignment, damage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damage to device</w:t>
            </w:r>
          </w:p>
        </w:tc>
        <w:tc>
          <w:tcPr>
            <w:tcW w:w="462" w:type="dxa"/>
            <w:tcBorders>
              <w:top w:val="nil"/>
              <w:left w:val="nil"/>
              <w:bottom w:val="single" w:sz="4" w:space="0" w:color="auto"/>
              <w:right w:val="single" w:sz="4" w:space="0" w:color="auto"/>
            </w:tcBorders>
            <w:shd w:val="clear" w:color="auto" w:fill="auto"/>
            <w:noWrap/>
            <w:vAlign w:val="center"/>
            <w:hideMark/>
          </w:tcPr>
          <w:p w14:paraId="27580588"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8</w:t>
            </w:r>
          </w:p>
        </w:tc>
        <w:tc>
          <w:tcPr>
            <w:tcW w:w="1843" w:type="dxa"/>
            <w:tcBorders>
              <w:top w:val="nil"/>
              <w:left w:val="nil"/>
              <w:bottom w:val="single" w:sz="4" w:space="0" w:color="auto"/>
              <w:right w:val="single" w:sz="4" w:space="0" w:color="auto"/>
            </w:tcBorders>
            <w:shd w:val="clear" w:color="auto" w:fill="auto"/>
            <w:vAlign w:val="center"/>
            <w:hideMark/>
          </w:tcPr>
          <w:p w14:paraId="76D902CD"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misalignment of robot</w:t>
            </w:r>
          </w:p>
        </w:tc>
        <w:tc>
          <w:tcPr>
            <w:tcW w:w="461" w:type="dxa"/>
            <w:tcBorders>
              <w:top w:val="nil"/>
              <w:left w:val="nil"/>
              <w:bottom w:val="single" w:sz="4" w:space="0" w:color="auto"/>
              <w:right w:val="single" w:sz="4" w:space="0" w:color="auto"/>
            </w:tcBorders>
            <w:shd w:val="clear" w:color="auto" w:fill="auto"/>
            <w:noWrap/>
            <w:vAlign w:val="center"/>
            <w:hideMark/>
          </w:tcPr>
          <w:p w14:paraId="7E4D6EDA"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5</w:t>
            </w:r>
          </w:p>
        </w:tc>
        <w:tc>
          <w:tcPr>
            <w:tcW w:w="1613" w:type="dxa"/>
            <w:tcBorders>
              <w:top w:val="nil"/>
              <w:left w:val="nil"/>
              <w:bottom w:val="single" w:sz="4" w:space="0" w:color="auto"/>
              <w:right w:val="single" w:sz="4" w:space="0" w:color="auto"/>
            </w:tcBorders>
            <w:shd w:val="clear" w:color="auto" w:fill="auto"/>
            <w:vAlign w:val="center"/>
            <w:hideMark/>
          </w:tcPr>
          <w:p w14:paraId="7BA28F1D"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None</w:t>
            </w:r>
          </w:p>
        </w:tc>
        <w:tc>
          <w:tcPr>
            <w:tcW w:w="460" w:type="dxa"/>
            <w:tcBorders>
              <w:top w:val="nil"/>
              <w:left w:val="nil"/>
              <w:bottom w:val="single" w:sz="4" w:space="0" w:color="auto"/>
              <w:right w:val="single" w:sz="4" w:space="0" w:color="auto"/>
            </w:tcBorders>
            <w:shd w:val="clear" w:color="auto" w:fill="auto"/>
            <w:noWrap/>
            <w:vAlign w:val="center"/>
            <w:hideMark/>
          </w:tcPr>
          <w:p w14:paraId="2659375C"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5</w:t>
            </w:r>
          </w:p>
        </w:tc>
        <w:tc>
          <w:tcPr>
            <w:tcW w:w="577" w:type="dxa"/>
            <w:tcBorders>
              <w:top w:val="single" w:sz="4" w:space="0" w:color="auto"/>
              <w:left w:val="single" w:sz="4" w:space="0" w:color="auto"/>
              <w:bottom w:val="single" w:sz="4" w:space="0" w:color="auto"/>
              <w:right w:val="single" w:sz="4" w:space="0" w:color="auto"/>
            </w:tcBorders>
            <w:shd w:val="clear" w:color="000000" w:fill="F8696B"/>
            <w:noWrap/>
            <w:vAlign w:val="center"/>
            <w:hideMark/>
          </w:tcPr>
          <w:p w14:paraId="47AD8695"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200</w:t>
            </w:r>
          </w:p>
        </w:tc>
        <w:tc>
          <w:tcPr>
            <w:tcW w:w="4151" w:type="dxa"/>
            <w:tcBorders>
              <w:top w:val="nil"/>
              <w:left w:val="nil"/>
              <w:bottom w:val="single" w:sz="4" w:space="0" w:color="auto"/>
              <w:right w:val="single" w:sz="4" w:space="0" w:color="auto"/>
            </w:tcBorders>
            <w:shd w:val="clear" w:color="auto" w:fill="auto"/>
            <w:vAlign w:val="center"/>
            <w:hideMark/>
          </w:tcPr>
          <w:p w14:paraId="6710EAE0"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Alignment jig for robot. Align and secure robot, use of vision system</w:t>
            </w:r>
          </w:p>
        </w:tc>
        <w:tc>
          <w:tcPr>
            <w:tcW w:w="222" w:type="dxa"/>
            <w:gridSpan w:val="2"/>
            <w:vAlign w:val="center"/>
            <w:hideMark/>
          </w:tcPr>
          <w:p w14:paraId="0F0F9108"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73BCE167" w14:textId="77777777" w:rsidTr="008D1C05">
        <w:trPr>
          <w:gridAfter w:val="1"/>
          <w:wAfter w:w="1428" w:type="dxa"/>
          <w:trHeight w:val="1460"/>
        </w:trPr>
        <w:tc>
          <w:tcPr>
            <w:tcW w:w="995" w:type="dxa"/>
            <w:vMerge/>
            <w:tcBorders>
              <w:top w:val="nil"/>
              <w:left w:val="single" w:sz="4" w:space="0" w:color="auto"/>
              <w:bottom w:val="single" w:sz="4" w:space="0" w:color="000000"/>
              <w:right w:val="single" w:sz="4" w:space="0" w:color="auto"/>
            </w:tcBorders>
            <w:shd w:val="clear" w:color="auto" w:fill="DEEAF6" w:themeFill="accent5" w:themeFillTint="33"/>
            <w:textDirection w:val="btLr"/>
            <w:vAlign w:val="center"/>
            <w:hideMark/>
          </w:tcPr>
          <w:p w14:paraId="03159FCC"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6FA01698"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Hits obstacle</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6B8FBBFB" w14:textId="75B1220B"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Damage device, damaged machine, damaged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Injury, dropped device, damage obstacle</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042B7935"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8</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12D5A4D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misalignment of robot, obstacle not detected</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2920D978"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6C438784"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Program planning, </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75B2B242"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577" w:type="dxa"/>
            <w:tcBorders>
              <w:top w:val="single" w:sz="4" w:space="0" w:color="auto"/>
              <w:left w:val="single" w:sz="4" w:space="0" w:color="auto"/>
              <w:bottom w:val="single" w:sz="4" w:space="0" w:color="auto"/>
              <w:right w:val="single" w:sz="4" w:space="0" w:color="auto"/>
            </w:tcBorders>
            <w:shd w:val="clear" w:color="000000" w:fill="FED781"/>
            <w:noWrap/>
            <w:vAlign w:val="center"/>
            <w:hideMark/>
          </w:tcPr>
          <w:p w14:paraId="636D8FFA"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72</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7D39495A"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Alignment jig for robot. Align and secure robot, use of vision system</w:t>
            </w:r>
          </w:p>
        </w:tc>
        <w:tc>
          <w:tcPr>
            <w:tcW w:w="222" w:type="dxa"/>
            <w:gridSpan w:val="2"/>
            <w:vAlign w:val="center"/>
            <w:hideMark/>
          </w:tcPr>
          <w:p w14:paraId="19BFF23E"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6031804C" w14:textId="77777777" w:rsidTr="008D1C05">
        <w:trPr>
          <w:gridAfter w:val="1"/>
          <w:wAfter w:w="1428" w:type="dxa"/>
          <w:trHeight w:val="1425"/>
        </w:trPr>
        <w:tc>
          <w:tcPr>
            <w:tcW w:w="995"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3020250E" w14:textId="77777777" w:rsidR="00007DE4" w:rsidRPr="00C44F8D" w:rsidRDefault="00007DE4" w:rsidP="000622B8">
            <w:pPr>
              <w:spacing w:after="0" w:line="240" w:lineRule="auto"/>
              <w:ind w:left="113" w:right="113"/>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Locate into device</w:t>
            </w:r>
          </w:p>
        </w:tc>
        <w:tc>
          <w:tcPr>
            <w:tcW w:w="1145" w:type="dxa"/>
            <w:tcBorders>
              <w:top w:val="nil"/>
              <w:left w:val="nil"/>
              <w:bottom w:val="single" w:sz="4" w:space="0" w:color="auto"/>
              <w:right w:val="single" w:sz="4" w:space="0" w:color="auto"/>
            </w:tcBorders>
            <w:shd w:val="clear" w:color="auto" w:fill="auto"/>
            <w:vAlign w:val="center"/>
            <w:hideMark/>
          </w:tcPr>
          <w:p w14:paraId="5C3A4EA5"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proofErr w:type="gramStart"/>
            <w:r w:rsidRPr="00C44F8D">
              <w:rPr>
                <w:rFonts w:ascii="Calibri" w:eastAsia="Times New Roman" w:hAnsi="Calibri" w:cs="Calibri"/>
                <w:color w:val="000000"/>
                <w:sz w:val="18"/>
                <w:szCs w:val="18"/>
                <w:lang w:eastAsia="en-GB"/>
              </w:rPr>
              <w:t>Doesn't</w:t>
            </w:r>
            <w:proofErr w:type="gramEnd"/>
            <w:r w:rsidRPr="00C44F8D">
              <w:rPr>
                <w:rFonts w:ascii="Calibri" w:eastAsia="Times New Roman" w:hAnsi="Calibri" w:cs="Calibri"/>
                <w:color w:val="000000"/>
                <w:sz w:val="18"/>
                <w:szCs w:val="18"/>
                <w:lang w:eastAsia="en-GB"/>
              </w:rPr>
              <w:t xml:space="preserve"> locate onto device</w:t>
            </w:r>
          </w:p>
        </w:tc>
        <w:tc>
          <w:tcPr>
            <w:tcW w:w="2764" w:type="dxa"/>
            <w:tcBorders>
              <w:top w:val="nil"/>
              <w:left w:val="nil"/>
              <w:bottom w:val="single" w:sz="4" w:space="0" w:color="auto"/>
              <w:right w:val="single" w:sz="4" w:space="0" w:color="auto"/>
            </w:tcBorders>
            <w:shd w:val="clear" w:color="auto" w:fill="auto"/>
            <w:vAlign w:val="center"/>
            <w:hideMark/>
          </w:tcPr>
          <w:p w14:paraId="43E7F180" w14:textId="254D17E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Damage device, damaged machine, damaged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Injury, dropped device, damage obstacle</w:t>
            </w:r>
          </w:p>
        </w:tc>
        <w:tc>
          <w:tcPr>
            <w:tcW w:w="462" w:type="dxa"/>
            <w:tcBorders>
              <w:top w:val="nil"/>
              <w:left w:val="nil"/>
              <w:bottom w:val="single" w:sz="4" w:space="0" w:color="auto"/>
              <w:right w:val="single" w:sz="4" w:space="0" w:color="auto"/>
            </w:tcBorders>
            <w:shd w:val="clear" w:color="auto" w:fill="auto"/>
            <w:noWrap/>
            <w:vAlign w:val="center"/>
            <w:hideMark/>
          </w:tcPr>
          <w:p w14:paraId="34288202"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8</w:t>
            </w:r>
          </w:p>
        </w:tc>
        <w:tc>
          <w:tcPr>
            <w:tcW w:w="1843" w:type="dxa"/>
            <w:tcBorders>
              <w:top w:val="nil"/>
              <w:left w:val="nil"/>
              <w:bottom w:val="single" w:sz="4" w:space="0" w:color="auto"/>
              <w:right w:val="single" w:sz="4" w:space="0" w:color="auto"/>
            </w:tcBorders>
            <w:shd w:val="clear" w:color="auto" w:fill="auto"/>
            <w:vAlign w:val="center"/>
            <w:hideMark/>
          </w:tcPr>
          <w:p w14:paraId="11105DA6" w14:textId="17C933FD"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Mobile phone misaligned. Robot </w:t>
            </w:r>
            <w:proofErr w:type="gramStart"/>
            <w:r w:rsidRPr="00C44F8D">
              <w:rPr>
                <w:rFonts w:ascii="Calibri" w:eastAsia="Times New Roman" w:hAnsi="Calibri" w:cs="Calibri"/>
                <w:color w:val="000000"/>
                <w:sz w:val="18"/>
                <w:szCs w:val="18"/>
                <w:lang w:eastAsia="en-GB"/>
              </w:rPr>
              <w:t>misaligned,</w:t>
            </w:r>
            <w:proofErr w:type="gramEnd"/>
            <w:r w:rsidRPr="00C44F8D">
              <w:rPr>
                <w:rFonts w:ascii="Calibri" w:eastAsia="Times New Roman" w:hAnsi="Calibri" w:cs="Calibri"/>
                <w:color w:val="000000"/>
                <w:sz w:val="18"/>
                <w:szCs w:val="18"/>
                <w:lang w:eastAsia="en-GB"/>
              </w:rPr>
              <w:t xml:space="preserve">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misaligned</w:t>
            </w:r>
          </w:p>
        </w:tc>
        <w:tc>
          <w:tcPr>
            <w:tcW w:w="461" w:type="dxa"/>
            <w:tcBorders>
              <w:top w:val="nil"/>
              <w:left w:val="nil"/>
              <w:bottom w:val="single" w:sz="4" w:space="0" w:color="auto"/>
              <w:right w:val="single" w:sz="4" w:space="0" w:color="auto"/>
            </w:tcBorders>
            <w:shd w:val="clear" w:color="auto" w:fill="auto"/>
            <w:noWrap/>
            <w:vAlign w:val="center"/>
            <w:hideMark/>
          </w:tcPr>
          <w:p w14:paraId="3BE55164"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1613" w:type="dxa"/>
            <w:tcBorders>
              <w:top w:val="nil"/>
              <w:left w:val="nil"/>
              <w:bottom w:val="single" w:sz="4" w:space="0" w:color="auto"/>
              <w:right w:val="single" w:sz="4" w:space="0" w:color="auto"/>
            </w:tcBorders>
            <w:shd w:val="clear" w:color="auto" w:fill="auto"/>
            <w:vAlign w:val="center"/>
            <w:hideMark/>
          </w:tcPr>
          <w:p w14:paraId="677049FC"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Chute guides</w:t>
            </w:r>
          </w:p>
        </w:tc>
        <w:tc>
          <w:tcPr>
            <w:tcW w:w="460" w:type="dxa"/>
            <w:tcBorders>
              <w:top w:val="nil"/>
              <w:left w:val="nil"/>
              <w:bottom w:val="single" w:sz="4" w:space="0" w:color="auto"/>
              <w:right w:val="single" w:sz="4" w:space="0" w:color="auto"/>
            </w:tcBorders>
            <w:shd w:val="clear" w:color="auto" w:fill="auto"/>
            <w:noWrap/>
            <w:vAlign w:val="center"/>
            <w:hideMark/>
          </w:tcPr>
          <w:p w14:paraId="59D32E86"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577" w:type="dxa"/>
            <w:tcBorders>
              <w:top w:val="single" w:sz="4" w:space="0" w:color="auto"/>
              <w:left w:val="single" w:sz="4" w:space="0" w:color="auto"/>
              <w:bottom w:val="single" w:sz="4" w:space="0" w:color="auto"/>
              <w:right w:val="single" w:sz="4" w:space="0" w:color="auto"/>
            </w:tcBorders>
            <w:shd w:val="clear" w:color="000000" w:fill="FFEB84"/>
            <w:noWrap/>
            <w:vAlign w:val="center"/>
            <w:hideMark/>
          </w:tcPr>
          <w:p w14:paraId="15ACACB0"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48</w:t>
            </w:r>
          </w:p>
        </w:tc>
        <w:tc>
          <w:tcPr>
            <w:tcW w:w="4151" w:type="dxa"/>
            <w:tcBorders>
              <w:top w:val="nil"/>
              <w:left w:val="nil"/>
              <w:bottom w:val="single" w:sz="4" w:space="0" w:color="auto"/>
              <w:right w:val="single" w:sz="4" w:space="0" w:color="auto"/>
            </w:tcBorders>
            <w:shd w:val="clear" w:color="auto" w:fill="auto"/>
            <w:vAlign w:val="center"/>
            <w:hideMark/>
          </w:tcPr>
          <w:p w14:paraId="1C69A5E5" w14:textId="4763997F"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Alignment jig for robot, alignment jig for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use of vision system</w:t>
            </w:r>
          </w:p>
        </w:tc>
        <w:tc>
          <w:tcPr>
            <w:tcW w:w="222" w:type="dxa"/>
            <w:gridSpan w:val="2"/>
            <w:vAlign w:val="center"/>
            <w:hideMark/>
          </w:tcPr>
          <w:p w14:paraId="1C0E0062"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7023BD09" w14:textId="77777777" w:rsidTr="008D1C05">
        <w:trPr>
          <w:gridAfter w:val="1"/>
          <w:wAfter w:w="1428" w:type="dxa"/>
          <w:trHeight w:val="1260"/>
        </w:trPr>
        <w:tc>
          <w:tcPr>
            <w:tcW w:w="995" w:type="dxa"/>
            <w:vMerge/>
            <w:tcBorders>
              <w:top w:val="nil"/>
              <w:left w:val="single" w:sz="4" w:space="0" w:color="auto"/>
              <w:bottom w:val="single" w:sz="4" w:space="0" w:color="000000"/>
              <w:right w:val="single" w:sz="4" w:space="0" w:color="auto"/>
            </w:tcBorders>
            <w:textDirection w:val="btLr"/>
            <w:vAlign w:val="center"/>
            <w:hideMark/>
          </w:tcPr>
          <w:p w14:paraId="6613D580"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21F26CF0"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proofErr w:type="gramStart"/>
            <w:r w:rsidRPr="00C44F8D">
              <w:rPr>
                <w:rFonts w:ascii="Calibri" w:eastAsia="Times New Roman" w:hAnsi="Calibri" w:cs="Calibri"/>
                <w:color w:val="000000"/>
                <w:sz w:val="18"/>
                <w:szCs w:val="18"/>
                <w:lang w:eastAsia="en-GB"/>
              </w:rPr>
              <w:t>Doesn't</w:t>
            </w:r>
            <w:proofErr w:type="gramEnd"/>
            <w:r w:rsidRPr="00C44F8D">
              <w:rPr>
                <w:rFonts w:ascii="Calibri" w:eastAsia="Times New Roman" w:hAnsi="Calibri" w:cs="Calibri"/>
                <w:color w:val="000000"/>
                <w:sz w:val="18"/>
                <w:szCs w:val="18"/>
                <w:lang w:eastAsia="en-GB"/>
              </w:rPr>
              <w:t xml:space="preserve"> locate onto correct areas</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6C49FA11" w14:textId="6B32FF10"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Damage device, damaged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Injury, dropped device</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6D0B57EF"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6</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67394C1B" w14:textId="47A15808"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Mobile phone misaligned. Robot </w:t>
            </w:r>
            <w:proofErr w:type="gramStart"/>
            <w:r w:rsidRPr="00C44F8D">
              <w:rPr>
                <w:rFonts w:ascii="Calibri" w:eastAsia="Times New Roman" w:hAnsi="Calibri" w:cs="Calibri"/>
                <w:color w:val="000000"/>
                <w:sz w:val="18"/>
                <w:szCs w:val="18"/>
                <w:lang w:eastAsia="en-GB"/>
              </w:rPr>
              <w:t>misaligned,</w:t>
            </w:r>
            <w:proofErr w:type="gramEnd"/>
            <w:r w:rsidRPr="00C44F8D">
              <w:rPr>
                <w:rFonts w:ascii="Calibri" w:eastAsia="Times New Roman" w:hAnsi="Calibri" w:cs="Calibri"/>
                <w:color w:val="000000"/>
                <w:sz w:val="18"/>
                <w:szCs w:val="18"/>
                <w:lang w:eastAsia="en-GB"/>
              </w:rPr>
              <w:t xml:space="preserve">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misaligned</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1C299163"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01BB33D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Chute guides</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05BFC341"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w:t>
            </w:r>
          </w:p>
        </w:tc>
        <w:tc>
          <w:tcPr>
            <w:tcW w:w="577" w:type="dxa"/>
            <w:tcBorders>
              <w:top w:val="single" w:sz="4" w:space="0" w:color="auto"/>
              <w:left w:val="single" w:sz="4" w:space="0" w:color="auto"/>
              <w:bottom w:val="single" w:sz="4" w:space="0" w:color="auto"/>
              <w:right w:val="single" w:sz="4" w:space="0" w:color="auto"/>
            </w:tcBorders>
            <w:shd w:val="clear" w:color="000000" w:fill="FDC27D"/>
            <w:noWrap/>
            <w:vAlign w:val="center"/>
            <w:hideMark/>
          </w:tcPr>
          <w:p w14:paraId="28B23E6D"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96</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5911B3B4" w14:textId="0A2A741F"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Alignment jig for robot, alignment jig for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use of vision system</w:t>
            </w:r>
          </w:p>
        </w:tc>
        <w:tc>
          <w:tcPr>
            <w:tcW w:w="222" w:type="dxa"/>
            <w:gridSpan w:val="2"/>
            <w:vAlign w:val="center"/>
            <w:hideMark/>
          </w:tcPr>
          <w:p w14:paraId="1727E25D"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4562FFA6" w14:textId="77777777" w:rsidTr="008D1C05">
        <w:trPr>
          <w:gridAfter w:val="1"/>
          <w:wAfter w:w="1428" w:type="dxa"/>
          <w:trHeight w:val="1075"/>
        </w:trPr>
        <w:tc>
          <w:tcPr>
            <w:tcW w:w="995" w:type="dxa"/>
            <w:vMerge w:val="restart"/>
            <w:tcBorders>
              <w:top w:val="nil"/>
              <w:left w:val="single" w:sz="4" w:space="0" w:color="auto"/>
              <w:bottom w:val="single" w:sz="4" w:space="0" w:color="000000"/>
              <w:right w:val="single" w:sz="4" w:space="0" w:color="auto"/>
            </w:tcBorders>
            <w:shd w:val="clear" w:color="auto" w:fill="DEEAF6" w:themeFill="accent5" w:themeFillTint="33"/>
            <w:textDirection w:val="btLr"/>
            <w:vAlign w:val="center"/>
            <w:hideMark/>
          </w:tcPr>
          <w:p w14:paraId="2617E567" w14:textId="77777777" w:rsidR="00007DE4" w:rsidRPr="00C44F8D" w:rsidRDefault="00007DE4" w:rsidP="000622B8">
            <w:pPr>
              <w:spacing w:after="0" w:line="240" w:lineRule="auto"/>
              <w:ind w:left="113" w:right="113"/>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Support device</w:t>
            </w:r>
          </w:p>
        </w:tc>
        <w:tc>
          <w:tcPr>
            <w:tcW w:w="1145" w:type="dxa"/>
            <w:tcBorders>
              <w:top w:val="nil"/>
              <w:left w:val="nil"/>
              <w:bottom w:val="single" w:sz="4" w:space="0" w:color="auto"/>
              <w:right w:val="single" w:sz="4" w:space="0" w:color="auto"/>
            </w:tcBorders>
            <w:shd w:val="clear" w:color="auto" w:fill="auto"/>
            <w:vAlign w:val="center"/>
            <w:hideMark/>
          </w:tcPr>
          <w:p w14:paraId="7DC85FE1"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proofErr w:type="gramStart"/>
            <w:r w:rsidRPr="00C44F8D">
              <w:rPr>
                <w:rFonts w:ascii="Calibri" w:eastAsia="Times New Roman" w:hAnsi="Calibri" w:cs="Calibri"/>
                <w:color w:val="000000"/>
                <w:sz w:val="18"/>
                <w:szCs w:val="18"/>
                <w:lang w:eastAsia="en-GB"/>
              </w:rPr>
              <w:t>Doesn't</w:t>
            </w:r>
            <w:proofErr w:type="gramEnd"/>
            <w:r w:rsidRPr="00C44F8D">
              <w:rPr>
                <w:rFonts w:ascii="Calibri" w:eastAsia="Times New Roman" w:hAnsi="Calibri" w:cs="Calibri"/>
                <w:color w:val="000000"/>
                <w:sz w:val="18"/>
                <w:szCs w:val="18"/>
                <w:lang w:eastAsia="en-GB"/>
              </w:rPr>
              <w:t xml:space="preserve"> support</w:t>
            </w:r>
          </w:p>
        </w:tc>
        <w:tc>
          <w:tcPr>
            <w:tcW w:w="2764" w:type="dxa"/>
            <w:tcBorders>
              <w:top w:val="nil"/>
              <w:left w:val="nil"/>
              <w:bottom w:val="single" w:sz="4" w:space="0" w:color="auto"/>
              <w:right w:val="single" w:sz="4" w:space="0" w:color="auto"/>
            </w:tcBorders>
            <w:shd w:val="clear" w:color="auto" w:fill="auto"/>
            <w:vAlign w:val="center"/>
            <w:hideMark/>
          </w:tcPr>
          <w:p w14:paraId="0B13352D"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No function</w:t>
            </w:r>
          </w:p>
        </w:tc>
        <w:tc>
          <w:tcPr>
            <w:tcW w:w="462" w:type="dxa"/>
            <w:tcBorders>
              <w:top w:val="nil"/>
              <w:left w:val="nil"/>
              <w:bottom w:val="single" w:sz="4" w:space="0" w:color="auto"/>
              <w:right w:val="single" w:sz="4" w:space="0" w:color="auto"/>
            </w:tcBorders>
            <w:shd w:val="clear" w:color="auto" w:fill="auto"/>
            <w:noWrap/>
            <w:vAlign w:val="center"/>
            <w:hideMark/>
          </w:tcPr>
          <w:p w14:paraId="7AEBAB54"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10</w:t>
            </w:r>
          </w:p>
        </w:tc>
        <w:tc>
          <w:tcPr>
            <w:tcW w:w="1843" w:type="dxa"/>
            <w:tcBorders>
              <w:top w:val="nil"/>
              <w:left w:val="nil"/>
              <w:bottom w:val="single" w:sz="4" w:space="0" w:color="auto"/>
              <w:right w:val="single" w:sz="4" w:space="0" w:color="auto"/>
            </w:tcBorders>
            <w:shd w:val="clear" w:color="auto" w:fill="auto"/>
            <w:vAlign w:val="center"/>
            <w:hideMark/>
          </w:tcPr>
          <w:p w14:paraId="3E18A74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Failure of program, no power, program not started</w:t>
            </w:r>
          </w:p>
        </w:tc>
        <w:tc>
          <w:tcPr>
            <w:tcW w:w="461" w:type="dxa"/>
            <w:tcBorders>
              <w:top w:val="nil"/>
              <w:left w:val="nil"/>
              <w:bottom w:val="single" w:sz="4" w:space="0" w:color="auto"/>
              <w:right w:val="single" w:sz="4" w:space="0" w:color="auto"/>
            </w:tcBorders>
            <w:shd w:val="clear" w:color="auto" w:fill="auto"/>
            <w:noWrap/>
            <w:vAlign w:val="center"/>
            <w:hideMark/>
          </w:tcPr>
          <w:p w14:paraId="52D55EA0"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1613" w:type="dxa"/>
            <w:tcBorders>
              <w:top w:val="nil"/>
              <w:left w:val="nil"/>
              <w:bottom w:val="single" w:sz="4" w:space="0" w:color="auto"/>
              <w:right w:val="single" w:sz="4" w:space="0" w:color="auto"/>
            </w:tcBorders>
            <w:shd w:val="clear" w:color="auto" w:fill="auto"/>
            <w:vAlign w:val="center"/>
            <w:hideMark/>
          </w:tcPr>
          <w:p w14:paraId="5E9BFD2F"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Start-up procedure, Failure detection</w:t>
            </w:r>
          </w:p>
        </w:tc>
        <w:tc>
          <w:tcPr>
            <w:tcW w:w="460" w:type="dxa"/>
            <w:tcBorders>
              <w:top w:val="nil"/>
              <w:left w:val="nil"/>
              <w:bottom w:val="single" w:sz="4" w:space="0" w:color="auto"/>
              <w:right w:val="single" w:sz="4" w:space="0" w:color="auto"/>
            </w:tcBorders>
            <w:shd w:val="clear" w:color="auto" w:fill="auto"/>
            <w:noWrap/>
            <w:vAlign w:val="center"/>
            <w:hideMark/>
          </w:tcPr>
          <w:p w14:paraId="214CE4D8"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w:t>
            </w:r>
          </w:p>
        </w:tc>
        <w:tc>
          <w:tcPr>
            <w:tcW w:w="577" w:type="dxa"/>
            <w:tcBorders>
              <w:top w:val="single" w:sz="4" w:space="0" w:color="auto"/>
              <w:left w:val="single" w:sz="4" w:space="0" w:color="auto"/>
              <w:bottom w:val="single" w:sz="4" w:space="0" w:color="auto"/>
              <w:right w:val="single" w:sz="4" w:space="0" w:color="auto"/>
            </w:tcBorders>
            <w:shd w:val="clear" w:color="000000" w:fill="A4D07E"/>
            <w:noWrap/>
            <w:vAlign w:val="center"/>
            <w:hideMark/>
          </w:tcPr>
          <w:p w14:paraId="1DF3F41C"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20</w:t>
            </w:r>
          </w:p>
        </w:tc>
        <w:tc>
          <w:tcPr>
            <w:tcW w:w="4151" w:type="dxa"/>
            <w:tcBorders>
              <w:top w:val="nil"/>
              <w:left w:val="nil"/>
              <w:bottom w:val="single" w:sz="4" w:space="0" w:color="auto"/>
              <w:right w:val="single" w:sz="4" w:space="0" w:color="auto"/>
            </w:tcBorders>
            <w:shd w:val="clear" w:color="auto" w:fill="auto"/>
            <w:vAlign w:val="center"/>
            <w:hideMark/>
          </w:tcPr>
          <w:p w14:paraId="32E88E25"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222" w:type="dxa"/>
            <w:gridSpan w:val="2"/>
            <w:vAlign w:val="center"/>
            <w:hideMark/>
          </w:tcPr>
          <w:p w14:paraId="1EA1EF38"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7FF5F8DC" w14:textId="77777777" w:rsidTr="008D1C05">
        <w:trPr>
          <w:gridAfter w:val="1"/>
          <w:wAfter w:w="1428" w:type="dxa"/>
          <w:trHeight w:val="850"/>
        </w:trPr>
        <w:tc>
          <w:tcPr>
            <w:tcW w:w="995" w:type="dxa"/>
            <w:vMerge/>
            <w:tcBorders>
              <w:top w:val="nil"/>
              <w:left w:val="single" w:sz="4" w:space="0" w:color="auto"/>
              <w:bottom w:val="single" w:sz="4" w:space="0" w:color="000000"/>
              <w:right w:val="single" w:sz="4" w:space="0" w:color="auto"/>
            </w:tcBorders>
            <w:shd w:val="clear" w:color="auto" w:fill="DEEAF6" w:themeFill="accent5" w:themeFillTint="33"/>
            <w:textDirection w:val="btLr"/>
            <w:vAlign w:val="center"/>
            <w:hideMark/>
          </w:tcPr>
          <w:p w14:paraId="01F66803"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6500F35C"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Insufficient support</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7084FA1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Dropped device, damaged device, Damages machine</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387A79BA"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7</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4D9CB1B5"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Failure of program, no input</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0F5A3E21"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140E358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Start-up procedure, Failure detection, use of friction grips</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00277494"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577" w:type="dxa"/>
            <w:tcBorders>
              <w:top w:val="single" w:sz="4" w:space="0" w:color="auto"/>
              <w:left w:val="single" w:sz="4" w:space="0" w:color="auto"/>
              <w:bottom w:val="single" w:sz="4" w:space="0" w:color="auto"/>
              <w:right w:val="single" w:sz="4" w:space="0" w:color="auto"/>
            </w:tcBorders>
            <w:shd w:val="clear" w:color="000000" w:fill="EBE582"/>
            <w:noWrap/>
            <w:vAlign w:val="center"/>
            <w:hideMark/>
          </w:tcPr>
          <w:p w14:paraId="04AFF5A9"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42</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6D700818"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 use of friction grips</w:t>
            </w:r>
          </w:p>
        </w:tc>
        <w:tc>
          <w:tcPr>
            <w:tcW w:w="222" w:type="dxa"/>
            <w:gridSpan w:val="2"/>
            <w:vAlign w:val="center"/>
            <w:hideMark/>
          </w:tcPr>
          <w:p w14:paraId="7DF375AA"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1E7F45C2" w14:textId="77777777" w:rsidTr="008D1C05">
        <w:trPr>
          <w:gridAfter w:val="1"/>
          <w:wAfter w:w="1428" w:type="dxa"/>
          <w:trHeight w:val="638"/>
        </w:trPr>
        <w:tc>
          <w:tcPr>
            <w:tcW w:w="995" w:type="dxa"/>
            <w:vMerge/>
            <w:tcBorders>
              <w:top w:val="nil"/>
              <w:left w:val="single" w:sz="4" w:space="0" w:color="auto"/>
              <w:bottom w:val="single" w:sz="4" w:space="0" w:color="000000"/>
              <w:right w:val="single" w:sz="4" w:space="0" w:color="auto"/>
            </w:tcBorders>
            <w:shd w:val="clear" w:color="auto" w:fill="DEEAF6" w:themeFill="accent5" w:themeFillTint="33"/>
            <w:textDirection w:val="btLr"/>
            <w:vAlign w:val="center"/>
            <w:hideMark/>
          </w:tcPr>
          <w:p w14:paraId="1A5904BD"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auto"/>
            <w:vAlign w:val="center"/>
            <w:hideMark/>
          </w:tcPr>
          <w:p w14:paraId="64178107"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Excessive support</w:t>
            </w:r>
          </w:p>
        </w:tc>
        <w:tc>
          <w:tcPr>
            <w:tcW w:w="2764" w:type="dxa"/>
            <w:tcBorders>
              <w:top w:val="nil"/>
              <w:left w:val="nil"/>
              <w:bottom w:val="single" w:sz="4" w:space="0" w:color="auto"/>
              <w:right w:val="single" w:sz="4" w:space="0" w:color="auto"/>
            </w:tcBorders>
            <w:shd w:val="clear" w:color="auto" w:fill="auto"/>
            <w:vAlign w:val="center"/>
            <w:hideMark/>
          </w:tcPr>
          <w:p w14:paraId="74BDD67C" w14:textId="620395E4"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Damaged device, damaged </w:t>
            </w:r>
            <w:r w:rsidR="00B67498">
              <w:rPr>
                <w:rFonts w:ascii="Calibri" w:eastAsia="Times New Roman" w:hAnsi="Calibri" w:cs="Calibri"/>
                <w:color w:val="000000"/>
                <w:sz w:val="18"/>
                <w:szCs w:val="18"/>
                <w:lang w:eastAsia="en-GB"/>
              </w:rPr>
              <w:t>end-effector</w:t>
            </w:r>
          </w:p>
        </w:tc>
        <w:tc>
          <w:tcPr>
            <w:tcW w:w="462" w:type="dxa"/>
            <w:tcBorders>
              <w:top w:val="nil"/>
              <w:left w:val="nil"/>
              <w:bottom w:val="single" w:sz="4" w:space="0" w:color="auto"/>
              <w:right w:val="single" w:sz="4" w:space="0" w:color="auto"/>
            </w:tcBorders>
            <w:shd w:val="clear" w:color="auto" w:fill="auto"/>
            <w:noWrap/>
            <w:vAlign w:val="center"/>
            <w:hideMark/>
          </w:tcPr>
          <w:p w14:paraId="31DA574C"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8</w:t>
            </w:r>
          </w:p>
        </w:tc>
        <w:tc>
          <w:tcPr>
            <w:tcW w:w="1843" w:type="dxa"/>
            <w:tcBorders>
              <w:top w:val="nil"/>
              <w:left w:val="nil"/>
              <w:bottom w:val="single" w:sz="4" w:space="0" w:color="auto"/>
              <w:right w:val="single" w:sz="4" w:space="0" w:color="auto"/>
            </w:tcBorders>
            <w:shd w:val="clear" w:color="auto" w:fill="auto"/>
            <w:vAlign w:val="center"/>
            <w:hideMark/>
          </w:tcPr>
          <w:p w14:paraId="2053C904"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Input too high, leverage too high, misalignment of device</w:t>
            </w:r>
          </w:p>
        </w:tc>
        <w:tc>
          <w:tcPr>
            <w:tcW w:w="461" w:type="dxa"/>
            <w:tcBorders>
              <w:top w:val="nil"/>
              <w:left w:val="nil"/>
              <w:bottom w:val="single" w:sz="4" w:space="0" w:color="auto"/>
              <w:right w:val="single" w:sz="4" w:space="0" w:color="auto"/>
            </w:tcBorders>
            <w:shd w:val="clear" w:color="auto" w:fill="auto"/>
            <w:noWrap/>
            <w:vAlign w:val="center"/>
            <w:hideMark/>
          </w:tcPr>
          <w:p w14:paraId="49536017"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1613" w:type="dxa"/>
            <w:tcBorders>
              <w:top w:val="nil"/>
              <w:left w:val="nil"/>
              <w:bottom w:val="single" w:sz="4" w:space="0" w:color="auto"/>
              <w:right w:val="single" w:sz="4" w:space="0" w:color="auto"/>
            </w:tcBorders>
            <w:shd w:val="clear" w:color="auto" w:fill="auto"/>
            <w:vAlign w:val="center"/>
            <w:hideMark/>
          </w:tcPr>
          <w:p w14:paraId="1E9A30B1"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Program </w:t>
            </w:r>
            <w:proofErr w:type="gramStart"/>
            <w:r w:rsidRPr="00C44F8D">
              <w:rPr>
                <w:rFonts w:ascii="Calibri" w:eastAsia="Times New Roman" w:hAnsi="Calibri" w:cs="Calibri"/>
                <w:color w:val="000000"/>
                <w:sz w:val="18"/>
                <w:szCs w:val="18"/>
                <w:lang w:eastAsia="en-GB"/>
              </w:rPr>
              <w:t>planning,  chute</w:t>
            </w:r>
            <w:proofErr w:type="gramEnd"/>
            <w:r w:rsidRPr="00C44F8D">
              <w:rPr>
                <w:rFonts w:ascii="Calibri" w:eastAsia="Times New Roman" w:hAnsi="Calibri" w:cs="Calibri"/>
                <w:color w:val="000000"/>
                <w:sz w:val="18"/>
                <w:szCs w:val="18"/>
                <w:lang w:eastAsia="en-GB"/>
              </w:rPr>
              <w:t xml:space="preserve"> guides</w:t>
            </w:r>
          </w:p>
        </w:tc>
        <w:tc>
          <w:tcPr>
            <w:tcW w:w="460" w:type="dxa"/>
            <w:tcBorders>
              <w:top w:val="nil"/>
              <w:left w:val="nil"/>
              <w:bottom w:val="single" w:sz="4" w:space="0" w:color="auto"/>
              <w:right w:val="single" w:sz="4" w:space="0" w:color="auto"/>
            </w:tcBorders>
            <w:shd w:val="clear" w:color="auto" w:fill="auto"/>
            <w:noWrap/>
            <w:vAlign w:val="center"/>
            <w:hideMark/>
          </w:tcPr>
          <w:p w14:paraId="1C4AC414"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6</w:t>
            </w:r>
          </w:p>
        </w:tc>
        <w:tc>
          <w:tcPr>
            <w:tcW w:w="577" w:type="dxa"/>
            <w:tcBorders>
              <w:top w:val="single" w:sz="4" w:space="0" w:color="auto"/>
              <w:left w:val="single" w:sz="4" w:space="0" w:color="auto"/>
              <w:bottom w:val="single" w:sz="4" w:space="0" w:color="auto"/>
              <w:right w:val="single" w:sz="4" w:space="0" w:color="auto"/>
            </w:tcBorders>
            <w:shd w:val="clear" w:color="000000" w:fill="FDC27D"/>
            <w:noWrap/>
            <w:vAlign w:val="center"/>
            <w:hideMark/>
          </w:tcPr>
          <w:p w14:paraId="7B50FB91"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96</w:t>
            </w:r>
          </w:p>
        </w:tc>
        <w:tc>
          <w:tcPr>
            <w:tcW w:w="4151" w:type="dxa"/>
            <w:tcBorders>
              <w:top w:val="nil"/>
              <w:left w:val="nil"/>
              <w:bottom w:val="single" w:sz="4" w:space="0" w:color="auto"/>
              <w:right w:val="single" w:sz="4" w:space="0" w:color="auto"/>
            </w:tcBorders>
            <w:shd w:val="clear" w:color="auto" w:fill="auto"/>
            <w:vAlign w:val="center"/>
            <w:hideMark/>
          </w:tcPr>
          <w:p w14:paraId="6CCFF4BE"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 use of friction grips</w:t>
            </w:r>
          </w:p>
        </w:tc>
        <w:tc>
          <w:tcPr>
            <w:tcW w:w="222" w:type="dxa"/>
            <w:gridSpan w:val="2"/>
            <w:vAlign w:val="center"/>
            <w:hideMark/>
          </w:tcPr>
          <w:p w14:paraId="00ECFBA9"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653E6F55" w14:textId="77777777" w:rsidTr="00B67498">
        <w:trPr>
          <w:gridAfter w:val="1"/>
          <w:wAfter w:w="1428" w:type="dxa"/>
          <w:trHeight w:val="990"/>
        </w:trPr>
        <w:tc>
          <w:tcPr>
            <w:tcW w:w="995"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13A3E245" w14:textId="77777777" w:rsidR="00007DE4" w:rsidRPr="00C44F8D" w:rsidRDefault="00007DE4" w:rsidP="000622B8">
            <w:pPr>
              <w:spacing w:after="0" w:line="240" w:lineRule="auto"/>
              <w:ind w:left="113" w:right="113"/>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Lift device from chute</w:t>
            </w: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112C384A"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proofErr w:type="gramStart"/>
            <w:r w:rsidRPr="00C44F8D">
              <w:rPr>
                <w:rFonts w:ascii="Calibri" w:eastAsia="Times New Roman" w:hAnsi="Calibri" w:cs="Calibri"/>
                <w:color w:val="000000"/>
                <w:sz w:val="18"/>
                <w:szCs w:val="18"/>
                <w:lang w:eastAsia="en-GB"/>
              </w:rPr>
              <w:t>Doesn't</w:t>
            </w:r>
            <w:proofErr w:type="gramEnd"/>
            <w:r w:rsidRPr="00C44F8D">
              <w:rPr>
                <w:rFonts w:ascii="Calibri" w:eastAsia="Times New Roman" w:hAnsi="Calibri" w:cs="Calibri"/>
                <w:color w:val="000000"/>
                <w:sz w:val="18"/>
                <w:szCs w:val="18"/>
                <w:lang w:eastAsia="en-GB"/>
              </w:rPr>
              <w:t xml:space="preserve"> lift</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68782817"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No function</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64A6DB33"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10</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703417C7"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Failure of program, no power, program not started, overload of cobot</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19812ED9"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0BEEF08F"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688F5A7D"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w:t>
            </w:r>
          </w:p>
        </w:tc>
        <w:tc>
          <w:tcPr>
            <w:tcW w:w="577" w:type="dxa"/>
            <w:tcBorders>
              <w:top w:val="single" w:sz="4" w:space="0" w:color="auto"/>
              <w:left w:val="single" w:sz="4" w:space="0" w:color="auto"/>
              <w:bottom w:val="single" w:sz="4" w:space="0" w:color="auto"/>
              <w:right w:val="single" w:sz="4" w:space="0" w:color="auto"/>
            </w:tcBorders>
            <w:shd w:val="clear" w:color="auto" w:fill="A4D07E"/>
            <w:noWrap/>
            <w:vAlign w:val="center"/>
            <w:hideMark/>
          </w:tcPr>
          <w:p w14:paraId="5E8F649F"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20</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3E14013A"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 lightweight design</w:t>
            </w:r>
          </w:p>
        </w:tc>
        <w:tc>
          <w:tcPr>
            <w:tcW w:w="222" w:type="dxa"/>
            <w:gridSpan w:val="2"/>
            <w:vAlign w:val="center"/>
            <w:hideMark/>
          </w:tcPr>
          <w:p w14:paraId="207FE344"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33073847" w14:textId="77777777" w:rsidTr="00B67498">
        <w:trPr>
          <w:gridAfter w:val="1"/>
          <w:wAfter w:w="1428" w:type="dxa"/>
          <w:trHeight w:val="1306"/>
        </w:trPr>
        <w:tc>
          <w:tcPr>
            <w:tcW w:w="995" w:type="dxa"/>
            <w:vMerge/>
            <w:tcBorders>
              <w:top w:val="nil"/>
              <w:left w:val="single" w:sz="4" w:space="0" w:color="auto"/>
              <w:bottom w:val="single" w:sz="4" w:space="0" w:color="000000"/>
              <w:right w:val="single" w:sz="4" w:space="0" w:color="auto"/>
            </w:tcBorders>
            <w:textDirection w:val="btLr"/>
            <w:vAlign w:val="center"/>
            <w:hideMark/>
          </w:tcPr>
          <w:p w14:paraId="27420299"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auto"/>
            <w:vAlign w:val="center"/>
            <w:hideMark/>
          </w:tcPr>
          <w:p w14:paraId="2A6A5E95"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Lifts excessively high</w:t>
            </w:r>
          </w:p>
        </w:tc>
        <w:tc>
          <w:tcPr>
            <w:tcW w:w="2764" w:type="dxa"/>
            <w:tcBorders>
              <w:top w:val="nil"/>
              <w:left w:val="nil"/>
              <w:bottom w:val="single" w:sz="4" w:space="0" w:color="auto"/>
              <w:right w:val="single" w:sz="4" w:space="0" w:color="auto"/>
            </w:tcBorders>
            <w:shd w:val="clear" w:color="auto" w:fill="auto"/>
            <w:vAlign w:val="center"/>
            <w:hideMark/>
          </w:tcPr>
          <w:p w14:paraId="4DBB3A0B" w14:textId="0E43FF01"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Misalignment of device, misalignment of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ejection of device, damage to device, damage to </w:t>
            </w:r>
            <w:r w:rsidR="00B67498">
              <w:rPr>
                <w:rFonts w:ascii="Calibri" w:eastAsia="Times New Roman" w:hAnsi="Calibri" w:cs="Calibri"/>
                <w:color w:val="000000"/>
                <w:sz w:val="18"/>
                <w:szCs w:val="18"/>
                <w:lang w:eastAsia="en-GB"/>
              </w:rPr>
              <w:t>end-effector</w:t>
            </w:r>
          </w:p>
        </w:tc>
        <w:tc>
          <w:tcPr>
            <w:tcW w:w="462" w:type="dxa"/>
            <w:tcBorders>
              <w:top w:val="nil"/>
              <w:left w:val="nil"/>
              <w:bottom w:val="single" w:sz="4" w:space="0" w:color="auto"/>
              <w:right w:val="single" w:sz="4" w:space="0" w:color="auto"/>
            </w:tcBorders>
            <w:shd w:val="clear" w:color="auto" w:fill="auto"/>
            <w:noWrap/>
            <w:vAlign w:val="center"/>
            <w:hideMark/>
          </w:tcPr>
          <w:p w14:paraId="22AE8F84"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6</w:t>
            </w:r>
          </w:p>
        </w:tc>
        <w:tc>
          <w:tcPr>
            <w:tcW w:w="1843" w:type="dxa"/>
            <w:tcBorders>
              <w:top w:val="nil"/>
              <w:left w:val="nil"/>
              <w:bottom w:val="single" w:sz="4" w:space="0" w:color="auto"/>
              <w:right w:val="single" w:sz="4" w:space="0" w:color="auto"/>
            </w:tcBorders>
            <w:shd w:val="clear" w:color="auto" w:fill="auto"/>
            <w:vAlign w:val="center"/>
            <w:hideMark/>
          </w:tcPr>
          <w:p w14:paraId="1DC4746D"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Input too high,</w:t>
            </w:r>
          </w:p>
        </w:tc>
        <w:tc>
          <w:tcPr>
            <w:tcW w:w="461" w:type="dxa"/>
            <w:tcBorders>
              <w:top w:val="nil"/>
              <w:left w:val="nil"/>
              <w:bottom w:val="single" w:sz="4" w:space="0" w:color="auto"/>
              <w:right w:val="single" w:sz="4" w:space="0" w:color="auto"/>
            </w:tcBorders>
            <w:shd w:val="clear" w:color="auto" w:fill="auto"/>
            <w:noWrap/>
            <w:vAlign w:val="center"/>
            <w:hideMark/>
          </w:tcPr>
          <w:p w14:paraId="14B3394A"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1613" w:type="dxa"/>
            <w:tcBorders>
              <w:top w:val="nil"/>
              <w:left w:val="nil"/>
              <w:bottom w:val="single" w:sz="4" w:space="0" w:color="auto"/>
              <w:right w:val="single" w:sz="4" w:space="0" w:color="auto"/>
            </w:tcBorders>
            <w:shd w:val="clear" w:color="auto" w:fill="auto"/>
            <w:vAlign w:val="center"/>
            <w:hideMark/>
          </w:tcPr>
          <w:p w14:paraId="3AA98E7F"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auto"/>
            <w:noWrap/>
            <w:vAlign w:val="center"/>
            <w:hideMark/>
          </w:tcPr>
          <w:p w14:paraId="15CC63F9" w14:textId="4F63ED49" w:rsidR="00007DE4" w:rsidRPr="00C44F8D" w:rsidRDefault="00B67498" w:rsidP="00B67498">
            <w:pPr>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2</w:t>
            </w:r>
          </w:p>
        </w:tc>
        <w:tc>
          <w:tcPr>
            <w:tcW w:w="577" w:type="dxa"/>
            <w:tcBorders>
              <w:top w:val="single" w:sz="4" w:space="0" w:color="auto"/>
              <w:left w:val="single" w:sz="4" w:space="0" w:color="auto"/>
              <w:bottom w:val="single" w:sz="4" w:space="0" w:color="auto"/>
              <w:right w:val="single" w:sz="4" w:space="0" w:color="auto"/>
            </w:tcBorders>
            <w:shd w:val="clear" w:color="auto" w:fill="A4D07E"/>
            <w:noWrap/>
            <w:vAlign w:val="center"/>
            <w:hideMark/>
          </w:tcPr>
          <w:p w14:paraId="5D240605" w14:textId="11D72962" w:rsidR="00B67498" w:rsidRPr="00C44F8D" w:rsidRDefault="00B67498" w:rsidP="00B67498">
            <w:pPr>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24</w:t>
            </w:r>
          </w:p>
        </w:tc>
        <w:tc>
          <w:tcPr>
            <w:tcW w:w="4151" w:type="dxa"/>
            <w:tcBorders>
              <w:top w:val="nil"/>
              <w:left w:val="nil"/>
              <w:bottom w:val="single" w:sz="4" w:space="0" w:color="auto"/>
              <w:right w:val="single" w:sz="4" w:space="0" w:color="auto"/>
            </w:tcBorders>
            <w:shd w:val="clear" w:color="auto" w:fill="auto"/>
            <w:vAlign w:val="center"/>
            <w:hideMark/>
          </w:tcPr>
          <w:p w14:paraId="4A07E15B"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222" w:type="dxa"/>
            <w:gridSpan w:val="2"/>
            <w:vAlign w:val="center"/>
            <w:hideMark/>
          </w:tcPr>
          <w:p w14:paraId="2B5D3D59"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5A05F09E" w14:textId="77777777" w:rsidTr="008D1C05">
        <w:trPr>
          <w:gridAfter w:val="1"/>
          <w:wAfter w:w="1428" w:type="dxa"/>
          <w:trHeight w:val="1126"/>
        </w:trPr>
        <w:tc>
          <w:tcPr>
            <w:tcW w:w="995" w:type="dxa"/>
            <w:vMerge/>
            <w:tcBorders>
              <w:top w:val="nil"/>
              <w:left w:val="single" w:sz="4" w:space="0" w:color="auto"/>
              <w:bottom w:val="single" w:sz="4" w:space="0" w:color="000000"/>
              <w:right w:val="single" w:sz="4" w:space="0" w:color="auto"/>
            </w:tcBorders>
            <w:textDirection w:val="btLr"/>
            <w:vAlign w:val="center"/>
            <w:hideMark/>
          </w:tcPr>
          <w:p w14:paraId="3706D76E"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1C83766C"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Lifts too little</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7A62D071" w14:textId="76C01C84"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Misalignment of device, misalignment of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damage to device, damage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damage to machine</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3BE37CA2"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7</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213116D0"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Input too low. Overload of cobot</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7344F9BC"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382D88C6"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45E4E7ED"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7</w:t>
            </w:r>
          </w:p>
        </w:tc>
        <w:tc>
          <w:tcPr>
            <w:tcW w:w="577" w:type="dxa"/>
            <w:tcBorders>
              <w:top w:val="single" w:sz="4" w:space="0" w:color="auto"/>
              <w:left w:val="single" w:sz="4" w:space="0" w:color="auto"/>
              <w:bottom w:val="single" w:sz="4" w:space="0" w:color="auto"/>
              <w:right w:val="single" w:sz="4" w:space="0" w:color="auto"/>
            </w:tcBorders>
            <w:shd w:val="clear" w:color="000000" w:fill="FFEB84"/>
            <w:noWrap/>
            <w:vAlign w:val="center"/>
            <w:hideMark/>
          </w:tcPr>
          <w:p w14:paraId="79A23A53"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49</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5FA46A14"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 lightweight design</w:t>
            </w:r>
          </w:p>
        </w:tc>
        <w:tc>
          <w:tcPr>
            <w:tcW w:w="222" w:type="dxa"/>
            <w:gridSpan w:val="2"/>
            <w:vAlign w:val="center"/>
            <w:hideMark/>
          </w:tcPr>
          <w:p w14:paraId="418658B5"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1E03857D" w14:textId="77777777" w:rsidTr="008D1C05">
        <w:trPr>
          <w:gridAfter w:val="1"/>
          <w:wAfter w:w="1428" w:type="dxa"/>
          <w:trHeight w:val="1540"/>
        </w:trPr>
        <w:tc>
          <w:tcPr>
            <w:tcW w:w="995" w:type="dxa"/>
            <w:vMerge/>
            <w:tcBorders>
              <w:top w:val="nil"/>
              <w:left w:val="single" w:sz="4" w:space="0" w:color="auto"/>
              <w:bottom w:val="single" w:sz="4" w:space="0" w:color="000000"/>
              <w:right w:val="single" w:sz="4" w:space="0" w:color="auto"/>
            </w:tcBorders>
            <w:textDirection w:val="btLr"/>
            <w:vAlign w:val="center"/>
            <w:hideMark/>
          </w:tcPr>
          <w:p w14:paraId="30ECC793"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auto"/>
            <w:vAlign w:val="center"/>
            <w:hideMark/>
          </w:tcPr>
          <w:p w14:paraId="06B114A5"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Hits obstacle</w:t>
            </w:r>
          </w:p>
        </w:tc>
        <w:tc>
          <w:tcPr>
            <w:tcW w:w="2764" w:type="dxa"/>
            <w:tcBorders>
              <w:top w:val="nil"/>
              <w:left w:val="nil"/>
              <w:bottom w:val="single" w:sz="4" w:space="0" w:color="auto"/>
              <w:right w:val="single" w:sz="4" w:space="0" w:color="auto"/>
            </w:tcBorders>
            <w:shd w:val="clear" w:color="auto" w:fill="auto"/>
            <w:vAlign w:val="center"/>
            <w:hideMark/>
          </w:tcPr>
          <w:p w14:paraId="5271A0EF" w14:textId="5AD1A384"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Misalignment of device, misalignment of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damage to device, damage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damage to machine, damage to obstacle</w:t>
            </w:r>
          </w:p>
        </w:tc>
        <w:tc>
          <w:tcPr>
            <w:tcW w:w="462" w:type="dxa"/>
            <w:tcBorders>
              <w:top w:val="nil"/>
              <w:left w:val="nil"/>
              <w:bottom w:val="single" w:sz="4" w:space="0" w:color="auto"/>
              <w:right w:val="single" w:sz="4" w:space="0" w:color="auto"/>
            </w:tcBorders>
            <w:shd w:val="clear" w:color="auto" w:fill="auto"/>
            <w:noWrap/>
            <w:vAlign w:val="center"/>
            <w:hideMark/>
          </w:tcPr>
          <w:p w14:paraId="6C37C3FE"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8</w:t>
            </w:r>
          </w:p>
        </w:tc>
        <w:tc>
          <w:tcPr>
            <w:tcW w:w="1843" w:type="dxa"/>
            <w:tcBorders>
              <w:top w:val="nil"/>
              <w:left w:val="nil"/>
              <w:bottom w:val="single" w:sz="4" w:space="0" w:color="auto"/>
              <w:right w:val="single" w:sz="4" w:space="0" w:color="auto"/>
            </w:tcBorders>
            <w:shd w:val="clear" w:color="auto" w:fill="auto"/>
            <w:vAlign w:val="center"/>
            <w:hideMark/>
          </w:tcPr>
          <w:p w14:paraId="3266D8F1"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misalignment of cobot, obstacle not detected</w:t>
            </w:r>
          </w:p>
        </w:tc>
        <w:tc>
          <w:tcPr>
            <w:tcW w:w="461" w:type="dxa"/>
            <w:tcBorders>
              <w:top w:val="nil"/>
              <w:left w:val="nil"/>
              <w:bottom w:val="single" w:sz="4" w:space="0" w:color="auto"/>
              <w:right w:val="single" w:sz="4" w:space="0" w:color="auto"/>
            </w:tcBorders>
            <w:shd w:val="clear" w:color="auto" w:fill="auto"/>
            <w:noWrap/>
            <w:vAlign w:val="center"/>
            <w:hideMark/>
          </w:tcPr>
          <w:p w14:paraId="2E9D5E28"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1613" w:type="dxa"/>
            <w:tcBorders>
              <w:top w:val="nil"/>
              <w:left w:val="nil"/>
              <w:bottom w:val="single" w:sz="4" w:space="0" w:color="auto"/>
              <w:right w:val="single" w:sz="4" w:space="0" w:color="auto"/>
            </w:tcBorders>
            <w:shd w:val="clear" w:color="auto" w:fill="auto"/>
            <w:vAlign w:val="center"/>
            <w:hideMark/>
          </w:tcPr>
          <w:p w14:paraId="6631FEBE"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auto"/>
            <w:noWrap/>
            <w:vAlign w:val="center"/>
            <w:hideMark/>
          </w:tcPr>
          <w:p w14:paraId="2706B38A"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577" w:type="dxa"/>
            <w:tcBorders>
              <w:top w:val="single" w:sz="4" w:space="0" w:color="auto"/>
              <w:left w:val="single" w:sz="4" w:space="0" w:color="auto"/>
              <w:bottom w:val="single" w:sz="4" w:space="0" w:color="auto"/>
              <w:right w:val="single" w:sz="4" w:space="0" w:color="auto"/>
            </w:tcBorders>
            <w:shd w:val="clear" w:color="000000" w:fill="FFEB84"/>
            <w:noWrap/>
            <w:vAlign w:val="center"/>
            <w:hideMark/>
          </w:tcPr>
          <w:p w14:paraId="472279EB"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48</w:t>
            </w:r>
          </w:p>
        </w:tc>
        <w:tc>
          <w:tcPr>
            <w:tcW w:w="4151" w:type="dxa"/>
            <w:tcBorders>
              <w:top w:val="nil"/>
              <w:left w:val="nil"/>
              <w:bottom w:val="single" w:sz="4" w:space="0" w:color="auto"/>
              <w:right w:val="single" w:sz="4" w:space="0" w:color="auto"/>
            </w:tcBorders>
            <w:shd w:val="clear" w:color="auto" w:fill="auto"/>
            <w:vAlign w:val="center"/>
            <w:hideMark/>
          </w:tcPr>
          <w:p w14:paraId="10ABFC79"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 alignment jig for cobot, vision system</w:t>
            </w:r>
          </w:p>
        </w:tc>
        <w:tc>
          <w:tcPr>
            <w:tcW w:w="222" w:type="dxa"/>
            <w:gridSpan w:val="2"/>
            <w:vAlign w:val="center"/>
            <w:hideMark/>
          </w:tcPr>
          <w:p w14:paraId="3101681A"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32D1CB8C" w14:textId="77777777" w:rsidTr="008D1C05">
        <w:trPr>
          <w:gridAfter w:val="1"/>
          <w:wAfter w:w="1428" w:type="dxa"/>
          <w:trHeight w:val="1265"/>
        </w:trPr>
        <w:tc>
          <w:tcPr>
            <w:tcW w:w="995" w:type="dxa"/>
            <w:vMerge/>
            <w:tcBorders>
              <w:top w:val="nil"/>
              <w:left w:val="single" w:sz="4" w:space="0" w:color="auto"/>
              <w:bottom w:val="single" w:sz="4" w:space="0" w:color="000000"/>
              <w:right w:val="single" w:sz="4" w:space="0" w:color="auto"/>
            </w:tcBorders>
            <w:textDirection w:val="btLr"/>
            <w:vAlign w:val="center"/>
            <w:hideMark/>
          </w:tcPr>
          <w:p w14:paraId="0824D04D"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0757BCD1"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Lifts too quickly</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4BF36329" w14:textId="0156F8D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Misalignment of device, ejection of device, damage to device, damage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damage to machine</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532FEF70"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6</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710189D4"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input too high</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63118AAA"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33019751"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5F16C60E"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5</w:t>
            </w:r>
          </w:p>
        </w:tc>
        <w:tc>
          <w:tcPr>
            <w:tcW w:w="577" w:type="dxa"/>
            <w:tcBorders>
              <w:top w:val="single" w:sz="4" w:space="0" w:color="auto"/>
              <w:left w:val="single" w:sz="4" w:space="0" w:color="auto"/>
              <w:bottom w:val="single" w:sz="4" w:space="0" w:color="auto"/>
              <w:right w:val="single" w:sz="4" w:space="0" w:color="auto"/>
            </w:tcBorders>
            <w:shd w:val="clear" w:color="000000" w:fill="FFE183"/>
            <w:noWrap/>
            <w:vAlign w:val="center"/>
            <w:hideMark/>
          </w:tcPr>
          <w:p w14:paraId="07B8F9CE"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60</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5E540AD5"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222" w:type="dxa"/>
            <w:gridSpan w:val="2"/>
            <w:vAlign w:val="center"/>
            <w:hideMark/>
          </w:tcPr>
          <w:p w14:paraId="593073A8"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33A0AE9B" w14:textId="77777777" w:rsidTr="008D1C05">
        <w:trPr>
          <w:gridAfter w:val="1"/>
          <w:wAfter w:w="1428" w:type="dxa"/>
          <w:trHeight w:val="950"/>
        </w:trPr>
        <w:tc>
          <w:tcPr>
            <w:tcW w:w="995" w:type="dxa"/>
            <w:vMerge w:val="restart"/>
            <w:tcBorders>
              <w:top w:val="nil"/>
              <w:left w:val="single" w:sz="4" w:space="0" w:color="auto"/>
              <w:bottom w:val="single" w:sz="4" w:space="0" w:color="000000"/>
              <w:right w:val="single" w:sz="4" w:space="0" w:color="auto"/>
            </w:tcBorders>
            <w:shd w:val="clear" w:color="auto" w:fill="DEEAF6" w:themeFill="accent5" w:themeFillTint="33"/>
            <w:textDirection w:val="btLr"/>
            <w:vAlign w:val="center"/>
            <w:hideMark/>
          </w:tcPr>
          <w:p w14:paraId="357A99B2" w14:textId="77777777" w:rsidR="00007DE4" w:rsidRPr="00C44F8D" w:rsidRDefault="00007DE4" w:rsidP="000622B8">
            <w:pPr>
              <w:spacing w:after="0" w:line="240" w:lineRule="auto"/>
              <w:ind w:left="113" w:right="113"/>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Support weight of device</w:t>
            </w:r>
          </w:p>
        </w:tc>
        <w:tc>
          <w:tcPr>
            <w:tcW w:w="1145" w:type="dxa"/>
            <w:tcBorders>
              <w:top w:val="nil"/>
              <w:left w:val="nil"/>
              <w:bottom w:val="single" w:sz="4" w:space="0" w:color="auto"/>
              <w:right w:val="single" w:sz="4" w:space="0" w:color="auto"/>
            </w:tcBorders>
            <w:shd w:val="clear" w:color="auto" w:fill="auto"/>
            <w:vAlign w:val="center"/>
            <w:hideMark/>
          </w:tcPr>
          <w:p w14:paraId="3B67015B"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proofErr w:type="gramStart"/>
            <w:r w:rsidRPr="00C44F8D">
              <w:rPr>
                <w:rFonts w:ascii="Calibri" w:eastAsia="Times New Roman" w:hAnsi="Calibri" w:cs="Calibri"/>
                <w:color w:val="000000"/>
                <w:sz w:val="18"/>
                <w:szCs w:val="18"/>
                <w:lang w:eastAsia="en-GB"/>
              </w:rPr>
              <w:t>Doesn't</w:t>
            </w:r>
            <w:proofErr w:type="gramEnd"/>
            <w:r w:rsidRPr="00C44F8D">
              <w:rPr>
                <w:rFonts w:ascii="Calibri" w:eastAsia="Times New Roman" w:hAnsi="Calibri" w:cs="Calibri"/>
                <w:color w:val="000000"/>
                <w:sz w:val="18"/>
                <w:szCs w:val="18"/>
                <w:lang w:eastAsia="en-GB"/>
              </w:rPr>
              <w:t xml:space="preserve"> support weight</w:t>
            </w:r>
          </w:p>
        </w:tc>
        <w:tc>
          <w:tcPr>
            <w:tcW w:w="2764" w:type="dxa"/>
            <w:tcBorders>
              <w:top w:val="nil"/>
              <w:left w:val="nil"/>
              <w:bottom w:val="single" w:sz="4" w:space="0" w:color="auto"/>
              <w:right w:val="single" w:sz="4" w:space="0" w:color="auto"/>
            </w:tcBorders>
            <w:shd w:val="clear" w:color="auto" w:fill="auto"/>
            <w:vAlign w:val="center"/>
            <w:hideMark/>
          </w:tcPr>
          <w:p w14:paraId="79ABC2AB" w14:textId="71244C60"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No function, damage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damage to device, dropped device</w:t>
            </w:r>
          </w:p>
        </w:tc>
        <w:tc>
          <w:tcPr>
            <w:tcW w:w="462" w:type="dxa"/>
            <w:tcBorders>
              <w:top w:val="nil"/>
              <w:left w:val="nil"/>
              <w:bottom w:val="single" w:sz="4" w:space="0" w:color="auto"/>
              <w:right w:val="single" w:sz="4" w:space="0" w:color="auto"/>
            </w:tcBorders>
            <w:shd w:val="clear" w:color="auto" w:fill="auto"/>
            <w:noWrap/>
            <w:vAlign w:val="center"/>
            <w:hideMark/>
          </w:tcPr>
          <w:p w14:paraId="4D580651"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5</w:t>
            </w:r>
          </w:p>
        </w:tc>
        <w:tc>
          <w:tcPr>
            <w:tcW w:w="1843" w:type="dxa"/>
            <w:tcBorders>
              <w:top w:val="nil"/>
              <w:left w:val="nil"/>
              <w:bottom w:val="single" w:sz="4" w:space="0" w:color="auto"/>
              <w:right w:val="single" w:sz="4" w:space="0" w:color="auto"/>
            </w:tcBorders>
            <w:shd w:val="clear" w:color="auto" w:fill="auto"/>
            <w:vAlign w:val="center"/>
            <w:hideMark/>
          </w:tcPr>
          <w:p w14:paraId="44F7365B" w14:textId="262D9C98"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Program error, no input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error</w:t>
            </w:r>
          </w:p>
        </w:tc>
        <w:tc>
          <w:tcPr>
            <w:tcW w:w="461" w:type="dxa"/>
            <w:tcBorders>
              <w:top w:val="nil"/>
              <w:left w:val="nil"/>
              <w:bottom w:val="single" w:sz="4" w:space="0" w:color="auto"/>
              <w:right w:val="single" w:sz="4" w:space="0" w:color="auto"/>
            </w:tcBorders>
            <w:shd w:val="clear" w:color="auto" w:fill="auto"/>
            <w:noWrap/>
            <w:vAlign w:val="center"/>
            <w:hideMark/>
          </w:tcPr>
          <w:p w14:paraId="5AED0E3C"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w:t>
            </w:r>
          </w:p>
        </w:tc>
        <w:tc>
          <w:tcPr>
            <w:tcW w:w="1613" w:type="dxa"/>
            <w:tcBorders>
              <w:top w:val="nil"/>
              <w:left w:val="nil"/>
              <w:bottom w:val="single" w:sz="4" w:space="0" w:color="auto"/>
              <w:right w:val="single" w:sz="4" w:space="0" w:color="auto"/>
            </w:tcBorders>
            <w:shd w:val="clear" w:color="auto" w:fill="auto"/>
            <w:vAlign w:val="center"/>
            <w:hideMark/>
          </w:tcPr>
          <w:p w14:paraId="5347F115"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auto"/>
            <w:noWrap/>
            <w:vAlign w:val="center"/>
            <w:hideMark/>
          </w:tcPr>
          <w:p w14:paraId="09F891F1"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577" w:type="dxa"/>
            <w:tcBorders>
              <w:top w:val="single" w:sz="4" w:space="0" w:color="auto"/>
              <w:left w:val="single" w:sz="4" w:space="0" w:color="auto"/>
              <w:bottom w:val="single" w:sz="4" w:space="0" w:color="auto"/>
              <w:right w:val="single" w:sz="4" w:space="0" w:color="auto"/>
            </w:tcBorders>
            <w:shd w:val="clear" w:color="000000" w:fill="E5E382"/>
            <w:noWrap/>
            <w:vAlign w:val="center"/>
            <w:hideMark/>
          </w:tcPr>
          <w:p w14:paraId="20037FD4"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40</w:t>
            </w:r>
          </w:p>
        </w:tc>
        <w:tc>
          <w:tcPr>
            <w:tcW w:w="4151" w:type="dxa"/>
            <w:tcBorders>
              <w:top w:val="nil"/>
              <w:left w:val="nil"/>
              <w:bottom w:val="single" w:sz="4" w:space="0" w:color="auto"/>
              <w:right w:val="single" w:sz="4" w:space="0" w:color="auto"/>
            </w:tcBorders>
            <w:shd w:val="clear" w:color="auto" w:fill="auto"/>
            <w:vAlign w:val="center"/>
            <w:hideMark/>
          </w:tcPr>
          <w:p w14:paraId="414BA11C" w14:textId="46EB57C6"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Detailed program planning,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testing, vision system</w:t>
            </w:r>
          </w:p>
        </w:tc>
        <w:tc>
          <w:tcPr>
            <w:tcW w:w="222" w:type="dxa"/>
            <w:gridSpan w:val="2"/>
            <w:vAlign w:val="center"/>
            <w:hideMark/>
          </w:tcPr>
          <w:p w14:paraId="0D7098C0"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3675C217" w14:textId="77777777" w:rsidTr="008D1C05">
        <w:trPr>
          <w:gridAfter w:val="1"/>
          <w:wAfter w:w="1428" w:type="dxa"/>
          <w:trHeight w:val="987"/>
        </w:trPr>
        <w:tc>
          <w:tcPr>
            <w:tcW w:w="995" w:type="dxa"/>
            <w:vMerge/>
            <w:tcBorders>
              <w:top w:val="nil"/>
              <w:left w:val="single" w:sz="4" w:space="0" w:color="auto"/>
              <w:bottom w:val="single" w:sz="4" w:space="0" w:color="000000"/>
              <w:right w:val="single" w:sz="4" w:space="0" w:color="auto"/>
            </w:tcBorders>
            <w:shd w:val="clear" w:color="auto" w:fill="DEEAF6" w:themeFill="accent5" w:themeFillTint="33"/>
            <w:textDirection w:val="btLr"/>
            <w:vAlign w:val="center"/>
            <w:hideMark/>
          </w:tcPr>
          <w:p w14:paraId="36573445"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4A7D0B3D"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intermittent support</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3A250AA3" w14:textId="1FD5DD52"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No function, damage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damage to device, dropped device</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3A15E323"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5</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74B779F9" w14:textId="3AC1AEC8"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Program error, no input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error</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3DCF3181"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50AAF901"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4A1F7EB8"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w:t>
            </w:r>
          </w:p>
        </w:tc>
        <w:tc>
          <w:tcPr>
            <w:tcW w:w="577" w:type="dxa"/>
            <w:tcBorders>
              <w:top w:val="single" w:sz="4" w:space="0" w:color="auto"/>
              <w:left w:val="single" w:sz="4" w:space="0" w:color="auto"/>
              <w:bottom w:val="single" w:sz="4" w:space="0" w:color="auto"/>
              <w:right w:val="single" w:sz="4" w:space="0" w:color="auto"/>
            </w:tcBorders>
            <w:shd w:val="clear" w:color="000000" w:fill="93CC7D"/>
            <w:noWrap/>
            <w:vAlign w:val="center"/>
            <w:hideMark/>
          </w:tcPr>
          <w:p w14:paraId="354D2D24"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15</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6CC97ED0" w14:textId="45BDE92E"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Detailed program planning,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testing, vision system</w:t>
            </w:r>
          </w:p>
        </w:tc>
        <w:tc>
          <w:tcPr>
            <w:tcW w:w="222" w:type="dxa"/>
            <w:gridSpan w:val="2"/>
            <w:vAlign w:val="center"/>
            <w:hideMark/>
          </w:tcPr>
          <w:p w14:paraId="0912EF5F"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6948D5AD" w14:textId="77777777" w:rsidTr="008D1C05">
        <w:trPr>
          <w:gridAfter w:val="1"/>
          <w:wAfter w:w="1428" w:type="dxa"/>
          <w:trHeight w:val="797"/>
        </w:trPr>
        <w:tc>
          <w:tcPr>
            <w:tcW w:w="995"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5EA3B722" w14:textId="77777777" w:rsidR="00007DE4" w:rsidRPr="00C44F8D" w:rsidRDefault="00007DE4" w:rsidP="000622B8">
            <w:pPr>
              <w:spacing w:after="0" w:line="240" w:lineRule="auto"/>
              <w:ind w:left="113" w:right="113"/>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Move device into vicinity of AGV</w:t>
            </w:r>
          </w:p>
        </w:tc>
        <w:tc>
          <w:tcPr>
            <w:tcW w:w="1145" w:type="dxa"/>
            <w:tcBorders>
              <w:top w:val="nil"/>
              <w:left w:val="nil"/>
              <w:bottom w:val="single" w:sz="4" w:space="0" w:color="auto"/>
              <w:right w:val="single" w:sz="4" w:space="0" w:color="auto"/>
            </w:tcBorders>
            <w:shd w:val="clear" w:color="auto" w:fill="auto"/>
            <w:vAlign w:val="center"/>
            <w:hideMark/>
          </w:tcPr>
          <w:p w14:paraId="49B577D5"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No movement</w:t>
            </w:r>
          </w:p>
        </w:tc>
        <w:tc>
          <w:tcPr>
            <w:tcW w:w="2764" w:type="dxa"/>
            <w:tcBorders>
              <w:top w:val="nil"/>
              <w:left w:val="nil"/>
              <w:bottom w:val="single" w:sz="4" w:space="0" w:color="auto"/>
              <w:right w:val="single" w:sz="4" w:space="0" w:color="auto"/>
            </w:tcBorders>
            <w:shd w:val="clear" w:color="auto" w:fill="auto"/>
            <w:vAlign w:val="center"/>
            <w:hideMark/>
          </w:tcPr>
          <w:p w14:paraId="51C2F01C"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No function</w:t>
            </w:r>
          </w:p>
        </w:tc>
        <w:tc>
          <w:tcPr>
            <w:tcW w:w="462" w:type="dxa"/>
            <w:tcBorders>
              <w:top w:val="nil"/>
              <w:left w:val="nil"/>
              <w:bottom w:val="single" w:sz="4" w:space="0" w:color="auto"/>
              <w:right w:val="single" w:sz="4" w:space="0" w:color="auto"/>
            </w:tcBorders>
            <w:shd w:val="clear" w:color="auto" w:fill="auto"/>
            <w:noWrap/>
            <w:vAlign w:val="center"/>
            <w:hideMark/>
          </w:tcPr>
          <w:p w14:paraId="3E8231D2"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10</w:t>
            </w:r>
          </w:p>
        </w:tc>
        <w:tc>
          <w:tcPr>
            <w:tcW w:w="1843" w:type="dxa"/>
            <w:tcBorders>
              <w:top w:val="nil"/>
              <w:left w:val="nil"/>
              <w:bottom w:val="single" w:sz="4" w:space="0" w:color="auto"/>
              <w:right w:val="single" w:sz="4" w:space="0" w:color="auto"/>
            </w:tcBorders>
            <w:shd w:val="clear" w:color="auto" w:fill="auto"/>
            <w:vAlign w:val="center"/>
            <w:hideMark/>
          </w:tcPr>
          <w:p w14:paraId="23BE225A"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no input to cobot</w:t>
            </w:r>
          </w:p>
        </w:tc>
        <w:tc>
          <w:tcPr>
            <w:tcW w:w="461" w:type="dxa"/>
            <w:tcBorders>
              <w:top w:val="nil"/>
              <w:left w:val="nil"/>
              <w:bottom w:val="single" w:sz="4" w:space="0" w:color="auto"/>
              <w:right w:val="single" w:sz="4" w:space="0" w:color="auto"/>
            </w:tcBorders>
            <w:shd w:val="clear" w:color="auto" w:fill="auto"/>
            <w:noWrap/>
            <w:vAlign w:val="center"/>
            <w:hideMark/>
          </w:tcPr>
          <w:p w14:paraId="5038A119"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1613" w:type="dxa"/>
            <w:tcBorders>
              <w:top w:val="nil"/>
              <w:left w:val="nil"/>
              <w:bottom w:val="single" w:sz="4" w:space="0" w:color="auto"/>
              <w:right w:val="single" w:sz="4" w:space="0" w:color="auto"/>
            </w:tcBorders>
            <w:shd w:val="clear" w:color="auto" w:fill="auto"/>
            <w:vAlign w:val="center"/>
            <w:hideMark/>
          </w:tcPr>
          <w:p w14:paraId="27892416"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auto"/>
            <w:noWrap/>
            <w:vAlign w:val="center"/>
            <w:hideMark/>
          </w:tcPr>
          <w:p w14:paraId="533A17F6"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w:t>
            </w:r>
          </w:p>
        </w:tc>
        <w:tc>
          <w:tcPr>
            <w:tcW w:w="577" w:type="dxa"/>
            <w:tcBorders>
              <w:top w:val="single" w:sz="4" w:space="0" w:color="auto"/>
              <w:left w:val="single" w:sz="4" w:space="0" w:color="auto"/>
              <w:bottom w:val="single" w:sz="4" w:space="0" w:color="auto"/>
              <w:right w:val="single" w:sz="4" w:space="0" w:color="auto"/>
            </w:tcBorders>
            <w:shd w:val="clear" w:color="000000" w:fill="A4D07E"/>
            <w:noWrap/>
            <w:vAlign w:val="center"/>
            <w:hideMark/>
          </w:tcPr>
          <w:p w14:paraId="76B62C81"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20</w:t>
            </w:r>
          </w:p>
        </w:tc>
        <w:tc>
          <w:tcPr>
            <w:tcW w:w="4151" w:type="dxa"/>
            <w:tcBorders>
              <w:top w:val="nil"/>
              <w:left w:val="nil"/>
              <w:bottom w:val="single" w:sz="4" w:space="0" w:color="auto"/>
              <w:right w:val="single" w:sz="4" w:space="0" w:color="auto"/>
            </w:tcBorders>
            <w:shd w:val="clear" w:color="auto" w:fill="auto"/>
            <w:vAlign w:val="center"/>
            <w:hideMark/>
          </w:tcPr>
          <w:p w14:paraId="45D63F88"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Detailed program planning, pre-start checks</w:t>
            </w:r>
          </w:p>
        </w:tc>
        <w:tc>
          <w:tcPr>
            <w:tcW w:w="222" w:type="dxa"/>
            <w:gridSpan w:val="2"/>
            <w:vAlign w:val="center"/>
            <w:hideMark/>
          </w:tcPr>
          <w:p w14:paraId="4750292F"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21AB6BDC" w14:textId="77777777" w:rsidTr="008D1C05">
        <w:trPr>
          <w:gridAfter w:val="1"/>
          <w:wAfter w:w="1428" w:type="dxa"/>
          <w:trHeight w:val="1401"/>
        </w:trPr>
        <w:tc>
          <w:tcPr>
            <w:tcW w:w="995" w:type="dxa"/>
            <w:vMerge/>
            <w:tcBorders>
              <w:top w:val="nil"/>
              <w:left w:val="single" w:sz="4" w:space="0" w:color="auto"/>
              <w:bottom w:val="single" w:sz="4" w:space="0" w:color="000000"/>
              <w:right w:val="single" w:sz="4" w:space="0" w:color="auto"/>
            </w:tcBorders>
            <w:textDirection w:val="btLr"/>
            <w:vAlign w:val="center"/>
            <w:hideMark/>
          </w:tcPr>
          <w:p w14:paraId="2A3A3361"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15D1C870"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Moves too far</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2C032D0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Misalignment of device, damage to device, damage to cobot, damage to machine, device dropped</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10E261AC"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8</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57C9C2F3" w14:textId="2E46C286"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Program error, misalignment of Cobot, hit obstacle, misalignment of </w:t>
            </w:r>
            <w:r w:rsidR="00B67498">
              <w:rPr>
                <w:rFonts w:ascii="Calibri" w:eastAsia="Times New Roman" w:hAnsi="Calibri" w:cs="Calibri"/>
                <w:color w:val="000000"/>
                <w:sz w:val="18"/>
                <w:szCs w:val="18"/>
                <w:lang w:eastAsia="en-GB"/>
              </w:rPr>
              <w:t>end-effector</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7248B858"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6AD50087"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08821EED"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577" w:type="dxa"/>
            <w:tcBorders>
              <w:top w:val="single" w:sz="4" w:space="0" w:color="auto"/>
              <w:left w:val="single" w:sz="4" w:space="0" w:color="auto"/>
              <w:bottom w:val="single" w:sz="4" w:space="0" w:color="auto"/>
              <w:right w:val="single" w:sz="4" w:space="0" w:color="auto"/>
            </w:tcBorders>
            <w:shd w:val="clear" w:color="000000" w:fill="FDC27D"/>
            <w:noWrap/>
            <w:vAlign w:val="center"/>
            <w:hideMark/>
          </w:tcPr>
          <w:p w14:paraId="02E92286"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96</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44DE198A" w14:textId="296D30EA"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Detailed program planning, alignment jig for cobot, alignment jig for </w:t>
            </w:r>
            <w:r w:rsidR="00B67498">
              <w:rPr>
                <w:rFonts w:ascii="Calibri" w:eastAsia="Times New Roman" w:hAnsi="Calibri" w:cs="Calibri"/>
                <w:color w:val="000000"/>
                <w:sz w:val="18"/>
                <w:szCs w:val="18"/>
                <w:lang w:eastAsia="en-GB"/>
              </w:rPr>
              <w:t>end-effector</w:t>
            </w:r>
          </w:p>
        </w:tc>
        <w:tc>
          <w:tcPr>
            <w:tcW w:w="222" w:type="dxa"/>
            <w:gridSpan w:val="2"/>
            <w:vAlign w:val="center"/>
            <w:hideMark/>
          </w:tcPr>
          <w:p w14:paraId="17869915"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151E3A22" w14:textId="77777777" w:rsidTr="008D1C05">
        <w:trPr>
          <w:gridAfter w:val="1"/>
          <w:wAfter w:w="1428" w:type="dxa"/>
          <w:trHeight w:val="2100"/>
        </w:trPr>
        <w:tc>
          <w:tcPr>
            <w:tcW w:w="995" w:type="dxa"/>
            <w:vMerge/>
            <w:tcBorders>
              <w:top w:val="nil"/>
              <w:left w:val="single" w:sz="4" w:space="0" w:color="auto"/>
              <w:bottom w:val="single" w:sz="4" w:space="0" w:color="000000"/>
              <w:right w:val="single" w:sz="4" w:space="0" w:color="auto"/>
            </w:tcBorders>
            <w:textDirection w:val="btLr"/>
            <w:vAlign w:val="center"/>
            <w:hideMark/>
          </w:tcPr>
          <w:p w14:paraId="4855975C"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auto"/>
            <w:vAlign w:val="center"/>
            <w:hideMark/>
          </w:tcPr>
          <w:p w14:paraId="169C865B"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Move too little</w:t>
            </w:r>
          </w:p>
        </w:tc>
        <w:tc>
          <w:tcPr>
            <w:tcW w:w="2764" w:type="dxa"/>
            <w:tcBorders>
              <w:top w:val="nil"/>
              <w:left w:val="nil"/>
              <w:bottom w:val="single" w:sz="4" w:space="0" w:color="auto"/>
              <w:right w:val="single" w:sz="4" w:space="0" w:color="auto"/>
            </w:tcBorders>
            <w:shd w:val="clear" w:color="auto" w:fill="auto"/>
            <w:vAlign w:val="center"/>
            <w:hideMark/>
          </w:tcPr>
          <w:p w14:paraId="0DDB140C"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Misalignment of device, damage to device, damage to cobot, damage to machine, device dropped</w:t>
            </w:r>
          </w:p>
        </w:tc>
        <w:tc>
          <w:tcPr>
            <w:tcW w:w="462" w:type="dxa"/>
            <w:tcBorders>
              <w:top w:val="nil"/>
              <w:left w:val="nil"/>
              <w:bottom w:val="single" w:sz="4" w:space="0" w:color="auto"/>
              <w:right w:val="single" w:sz="4" w:space="0" w:color="auto"/>
            </w:tcBorders>
            <w:shd w:val="clear" w:color="auto" w:fill="auto"/>
            <w:noWrap/>
            <w:vAlign w:val="center"/>
            <w:hideMark/>
          </w:tcPr>
          <w:p w14:paraId="289CD2AC"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8</w:t>
            </w:r>
          </w:p>
        </w:tc>
        <w:tc>
          <w:tcPr>
            <w:tcW w:w="1843" w:type="dxa"/>
            <w:tcBorders>
              <w:top w:val="nil"/>
              <w:left w:val="nil"/>
              <w:bottom w:val="single" w:sz="4" w:space="0" w:color="auto"/>
              <w:right w:val="single" w:sz="4" w:space="0" w:color="auto"/>
            </w:tcBorders>
            <w:shd w:val="clear" w:color="auto" w:fill="auto"/>
            <w:vAlign w:val="center"/>
            <w:hideMark/>
          </w:tcPr>
          <w:p w14:paraId="234AE0CF" w14:textId="080C7015"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Program error, misalignment of Cobot, hit obstacle, misalignment of </w:t>
            </w:r>
            <w:r w:rsidR="00B67498">
              <w:rPr>
                <w:rFonts w:ascii="Calibri" w:eastAsia="Times New Roman" w:hAnsi="Calibri" w:cs="Calibri"/>
                <w:color w:val="000000"/>
                <w:sz w:val="18"/>
                <w:szCs w:val="18"/>
                <w:lang w:eastAsia="en-GB"/>
              </w:rPr>
              <w:t>end-effector</w:t>
            </w:r>
          </w:p>
        </w:tc>
        <w:tc>
          <w:tcPr>
            <w:tcW w:w="461" w:type="dxa"/>
            <w:tcBorders>
              <w:top w:val="nil"/>
              <w:left w:val="nil"/>
              <w:bottom w:val="single" w:sz="4" w:space="0" w:color="auto"/>
              <w:right w:val="single" w:sz="4" w:space="0" w:color="auto"/>
            </w:tcBorders>
            <w:shd w:val="clear" w:color="auto" w:fill="auto"/>
            <w:noWrap/>
            <w:vAlign w:val="center"/>
            <w:hideMark/>
          </w:tcPr>
          <w:p w14:paraId="0A9F3441"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w:t>
            </w:r>
          </w:p>
        </w:tc>
        <w:tc>
          <w:tcPr>
            <w:tcW w:w="1613" w:type="dxa"/>
            <w:tcBorders>
              <w:top w:val="nil"/>
              <w:left w:val="nil"/>
              <w:bottom w:val="single" w:sz="4" w:space="0" w:color="auto"/>
              <w:right w:val="single" w:sz="4" w:space="0" w:color="auto"/>
            </w:tcBorders>
            <w:shd w:val="clear" w:color="auto" w:fill="auto"/>
            <w:vAlign w:val="center"/>
            <w:hideMark/>
          </w:tcPr>
          <w:p w14:paraId="18A446EE"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auto"/>
            <w:noWrap/>
            <w:vAlign w:val="center"/>
            <w:hideMark/>
          </w:tcPr>
          <w:p w14:paraId="7141DD78"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577" w:type="dxa"/>
            <w:tcBorders>
              <w:top w:val="single" w:sz="4" w:space="0" w:color="auto"/>
              <w:left w:val="single" w:sz="4" w:space="0" w:color="auto"/>
              <w:bottom w:val="single" w:sz="4" w:space="0" w:color="auto"/>
              <w:right w:val="single" w:sz="4" w:space="0" w:color="auto"/>
            </w:tcBorders>
            <w:shd w:val="clear" w:color="000000" w:fill="FDC27D"/>
            <w:noWrap/>
            <w:vAlign w:val="center"/>
            <w:hideMark/>
          </w:tcPr>
          <w:p w14:paraId="06DA299A"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96</w:t>
            </w:r>
          </w:p>
        </w:tc>
        <w:tc>
          <w:tcPr>
            <w:tcW w:w="4151" w:type="dxa"/>
            <w:tcBorders>
              <w:top w:val="nil"/>
              <w:left w:val="nil"/>
              <w:bottom w:val="single" w:sz="4" w:space="0" w:color="auto"/>
              <w:right w:val="single" w:sz="4" w:space="0" w:color="auto"/>
            </w:tcBorders>
            <w:shd w:val="clear" w:color="auto" w:fill="auto"/>
            <w:vAlign w:val="center"/>
            <w:hideMark/>
          </w:tcPr>
          <w:p w14:paraId="7A7AA6B9" w14:textId="59ADABCA"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Detailed program planning, alignment jig for cobot, alignment jig for </w:t>
            </w:r>
            <w:r w:rsidR="00B67498">
              <w:rPr>
                <w:rFonts w:ascii="Calibri" w:eastAsia="Times New Roman" w:hAnsi="Calibri" w:cs="Calibri"/>
                <w:color w:val="000000"/>
                <w:sz w:val="18"/>
                <w:szCs w:val="18"/>
                <w:lang w:eastAsia="en-GB"/>
              </w:rPr>
              <w:t>end-effector</w:t>
            </w:r>
          </w:p>
        </w:tc>
        <w:tc>
          <w:tcPr>
            <w:tcW w:w="222" w:type="dxa"/>
            <w:gridSpan w:val="2"/>
            <w:vAlign w:val="center"/>
            <w:hideMark/>
          </w:tcPr>
          <w:p w14:paraId="4E5B06BC"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6168A2FC" w14:textId="77777777" w:rsidTr="008D1C05">
        <w:trPr>
          <w:gridAfter w:val="1"/>
          <w:wAfter w:w="1428" w:type="dxa"/>
          <w:trHeight w:val="970"/>
        </w:trPr>
        <w:tc>
          <w:tcPr>
            <w:tcW w:w="995" w:type="dxa"/>
            <w:vMerge/>
            <w:tcBorders>
              <w:top w:val="nil"/>
              <w:left w:val="single" w:sz="4" w:space="0" w:color="auto"/>
              <w:bottom w:val="single" w:sz="4" w:space="0" w:color="000000"/>
              <w:right w:val="single" w:sz="4" w:space="0" w:color="auto"/>
            </w:tcBorders>
            <w:textDirection w:val="btLr"/>
            <w:vAlign w:val="center"/>
            <w:hideMark/>
          </w:tcPr>
          <w:p w14:paraId="43A8EA0A"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42276A9C"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Move too slow</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7D31A880"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excessive time taken for one operation</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751A41CA"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0B5AD600"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Input to cobot too low</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36D07BF7"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6</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773094E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1DCCA05C"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5</w:t>
            </w:r>
          </w:p>
        </w:tc>
        <w:tc>
          <w:tcPr>
            <w:tcW w:w="577" w:type="dxa"/>
            <w:tcBorders>
              <w:top w:val="single" w:sz="4" w:space="0" w:color="auto"/>
              <w:left w:val="single" w:sz="4" w:space="0" w:color="auto"/>
              <w:bottom w:val="single" w:sz="4" w:space="0" w:color="auto"/>
              <w:right w:val="single" w:sz="4" w:space="0" w:color="auto"/>
            </w:tcBorders>
            <w:shd w:val="clear" w:color="000000" w:fill="C4DA80"/>
            <w:noWrap/>
            <w:vAlign w:val="center"/>
            <w:hideMark/>
          </w:tcPr>
          <w:p w14:paraId="4E309F72"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30</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3A61B0D5"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Detailed program planning</w:t>
            </w:r>
          </w:p>
        </w:tc>
        <w:tc>
          <w:tcPr>
            <w:tcW w:w="222" w:type="dxa"/>
            <w:gridSpan w:val="2"/>
            <w:vAlign w:val="center"/>
            <w:hideMark/>
          </w:tcPr>
          <w:p w14:paraId="50C99BBE"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2F55BA86" w14:textId="77777777" w:rsidTr="008D1C05">
        <w:trPr>
          <w:gridAfter w:val="1"/>
          <w:wAfter w:w="1428" w:type="dxa"/>
          <w:trHeight w:val="1021"/>
        </w:trPr>
        <w:tc>
          <w:tcPr>
            <w:tcW w:w="995" w:type="dxa"/>
            <w:vMerge/>
            <w:tcBorders>
              <w:top w:val="nil"/>
              <w:left w:val="single" w:sz="4" w:space="0" w:color="auto"/>
              <w:bottom w:val="single" w:sz="4" w:space="0" w:color="000000"/>
              <w:right w:val="single" w:sz="4" w:space="0" w:color="auto"/>
            </w:tcBorders>
            <w:textDirection w:val="btLr"/>
            <w:vAlign w:val="center"/>
            <w:hideMark/>
          </w:tcPr>
          <w:p w14:paraId="06418B05"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auto"/>
            <w:vAlign w:val="center"/>
            <w:hideMark/>
          </w:tcPr>
          <w:p w14:paraId="1B7F00C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Moves too fast</w:t>
            </w:r>
          </w:p>
        </w:tc>
        <w:tc>
          <w:tcPr>
            <w:tcW w:w="2764" w:type="dxa"/>
            <w:tcBorders>
              <w:top w:val="nil"/>
              <w:left w:val="nil"/>
              <w:bottom w:val="single" w:sz="4" w:space="0" w:color="auto"/>
              <w:right w:val="single" w:sz="4" w:space="0" w:color="auto"/>
            </w:tcBorders>
            <w:shd w:val="clear" w:color="auto" w:fill="auto"/>
            <w:vAlign w:val="center"/>
            <w:hideMark/>
          </w:tcPr>
          <w:p w14:paraId="724CBFF5" w14:textId="1A1B7288"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Damage to </w:t>
            </w:r>
            <w:proofErr w:type="spellStart"/>
            <w:r w:rsidRPr="00C44F8D">
              <w:rPr>
                <w:rFonts w:ascii="Calibri" w:eastAsia="Times New Roman" w:hAnsi="Calibri" w:cs="Calibri"/>
                <w:color w:val="000000"/>
                <w:sz w:val="18"/>
                <w:szCs w:val="18"/>
                <w:lang w:eastAsia="en-GB"/>
              </w:rPr>
              <w:t>cobot</w:t>
            </w:r>
            <w:proofErr w:type="spellEnd"/>
            <w:r w:rsidRPr="00C44F8D">
              <w:rPr>
                <w:rFonts w:ascii="Calibri" w:eastAsia="Times New Roman" w:hAnsi="Calibri" w:cs="Calibri"/>
                <w:color w:val="000000"/>
                <w:sz w:val="18"/>
                <w:szCs w:val="18"/>
                <w:lang w:eastAsia="en-GB"/>
              </w:rPr>
              <w:t xml:space="preserve">, damage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ejection of device, damage to damage.</w:t>
            </w:r>
          </w:p>
        </w:tc>
        <w:tc>
          <w:tcPr>
            <w:tcW w:w="462" w:type="dxa"/>
            <w:tcBorders>
              <w:top w:val="nil"/>
              <w:left w:val="nil"/>
              <w:bottom w:val="single" w:sz="4" w:space="0" w:color="auto"/>
              <w:right w:val="single" w:sz="4" w:space="0" w:color="auto"/>
            </w:tcBorders>
            <w:shd w:val="clear" w:color="auto" w:fill="auto"/>
            <w:noWrap/>
            <w:vAlign w:val="center"/>
            <w:hideMark/>
          </w:tcPr>
          <w:p w14:paraId="056CFDAA"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9</w:t>
            </w:r>
          </w:p>
        </w:tc>
        <w:tc>
          <w:tcPr>
            <w:tcW w:w="1843" w:type="dxa"/>
            <w:tcBorders>
              <w:top w:val="nil"/>
              <w:left w:val="nil"/>
              <w:bottom w:val="single" w:sz="4" w:space="0" w:color="auto"/>
              <w:right w:val="single" w:sz="4" w:space="0" w:color="auto"/>
            </w:tcBorders>
            <w:shd w:val="clear" w:color="auto" w:fill="auto"/>
            <w:vAlign w:val="center"/>
            <w:hideMark/>
          </w:tcPr>
          <w:p w14:paraId="414C0659"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Input to cobot too high</w:t>
            </w:r>
          </w:p>
        </w:tc>
        <w:tc>
          <w:tcPr>
            <w:tcW w:w="461" w:type="dxa"/>
            <w:tcBorders>
              <w:top w:val="nil"/>
              <w:left w:val="nil"/>
              <w:bottom w:val="single" w:sz="4" w:space="0" w:color="auto"/>
              <w:right w:val="single" w:sz="4" w:space="0" w:color="auto"/>
            </w:tcBorders>
            <w:shd w:val="clear" w:color="auto" w:fill="auto"/>
            <w:noWrap/>
            <w:vAlign w:val="center"/>
            <w:hideMark/>
          </w:tcPr>
          <w:p w14:paraId="1C9C68E3"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1613" w:type="dxa"/>
            <w:tcBorders>
              <w:top w:val="nil"/>
              <w:left w:val="nil"/>
              <w:bottom w:val="single" w:sz="4" w:space="0" w:color="auto"/>
              <w:right w:val="single" w:sz="4" w:space="0" w:color="auto"/>
            </w:tcBorders>
            <w:shd w:val="clear" w:color="auto" w:fill="auto"/>
            <w:vAlign w:val="center"/>
            <w:hideMark/>
          </w:tcPr>
          <w:p w14:paraId="37709D2A"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auto"/>
            <w:noWrap/>
            <w:vAlign w:val="center"/>
            <w:hideMark/>
          </w:tcPr>
          <w:p w14:paraId="764A1FC8"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6</w:t>
            </w:r>
          </w:p>
        </w:tc>
        <w:tc>
          <w:tcPr>
            <w:tcW w:w="577" w:type="dxa"/>
            <w:tcBorders>
              <w:top w:val="single" w:sz="4" w:space="0" w:color="auto"/>
              <w:left w:val="single" w:sz="4" w:space="0" w:color="auto"/>
              <w:bottom w:val="single" w:sz="4" w:space="0" w:color="auto"/>
              <w:right w:val="single" w:sz="4" w:space="0" w:color="auto"/>
            </w:tcBorders>
            <w:shd w:val="clear" w:color="000000" w:fill="FA8A72"/>
            <w:noWrap/>
            <w:vAlign w:val="center"/>
            <w:hideMark/>
          </w:tcPr>
          <w:p w14:paraId="14B23F75"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162</w:t>
            </w:r>
          </w:p>
        </w:tc>
        <w:tc>
          <w:tcPr>
            <w:tcW w:w="4151" w:type="dxa"/>
            <w:tcBorders>
              <w:top w:val="nil"/>
              <w:left w:val="nil"/>
              <w:bottom w:val="single" w:sz="4" w:space="0" w:color="auto"/>
              <w:right w:val="single" w:sz="4" w:space="0" w:color="auto"/>
            </w:tcBorders>
            <w:shd w:val="clear" w:color="auto" w:fill="auto"/>
            <w:vAlign w:val="center"/>
            <w:hideMark/>
          </w:tcPr>
          <w:p w14:paraId="15393277"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Detailed program planning. </w:t>
            </w:r>
          </w:p>
        </w:tc>
        <w:tc>
          <w:tcPr>
            <w:tcW w:w="222" w:type="dxa"/>
            <w:gridSpan w:val="2"/>
            <w:vAlign w:val="center"/>
            <w:hideMark/>
          </w:tcPr>
          <w:p w14:paraId="4E51B33B"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26A50286" w14:textId="77777777" w:rsidTr="008D1C05">
        <w:trPr>
          <w:gridAfter w:val="1"/>
          <w:wAfter w:w="1428" w:type="dxa"/>
          <w:trHeight w:val="1262"/>
        </w:trPr>
        <w:tc>
          <w:tcPr>
            <w:tcW w:w="995" w:type="dxa"/>
            <w:vMerge w:val="restart"/>
            <w:tcBorders>
              <w:top w:val="nil"/>
              <w:left w:val="single" w:sz="4" w:space="0" w:color="auto"/>
              <w:bottom w:val="single" w:sz="4" w:space="0" w:color="000000"/>
              <w:right w:val="single" w:sz="4" w:space="0" w:color="auto"/>
            </w:tcBorders>
            <w:shd w:val="clear" w:color="auto" w:fill="DEEAF6" w:themeFill="accent5" w:themeFillTint="33"/>
            <w:textDirection w:val="btLr"/>
            <w:vAlign w:val="center"/>
            <w:hideMark/>
          </w:tcPr>
          <w:p w14:paraId="06E1633A" w14:textId="77777777" w:rsidR="00007DE4" w:rsidRPr="00C44F8D" w:rsidRDefault="00007DE4" w:rsidP="000622B8">
            <w:pPr>
              <w:spacing w:after="0" w:line="240" w:lineRule="auto"/>
              <w:ind w:left="113" w:right="113"/>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Locate device onto platform</w:t>
            </w: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0FA8528F"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proofErr w:type="gramStart"/>
            <w:r w:rsidRPr="00C44F8D">
              <w:rPr>
                <w:rFonts w:ascii="Calibri" w:eastAsia="Times New Roman" w:hAnsi="Calibri" w:cs="Calibri"/>
                <w:color w:val="000000"/>
                <w:sz w:val="18"/>
                <w:szCs w:val="18"/>
                <w:lang w:eastAsia="en-GB"/>
              </w:rPr>
              <w:t>Doesn't</w:t>
            </w:r>
            <w:proofErr w:type="gramEnd"/>
            <w:r w:rsidRPr="00C44F8D">
              <w:rPr>
                <w:rFonts w:ascii="Calibri" w:eastAsia="Times New Roman" w:hAnsi="Calibri" w:cs="Calibri"/>
                <w:color w:val="000000"/>
                <w:sz w:val="18"/>
                <w:szCs w:val="18"/>
                <w:lang w:eastAsia="en-GB"/>
              </w:rPr>
              <w:t xml:space="preserve"> locate</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4773EB0D" w14:textId="3145E5BD"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Damage to device, damage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d</w:t>
            </w:r>
            <w:r>
              <w:rPr>
                <w:rFonts w:ascii="Calibri" w:eastAsia="Times New Roman" w:hAnsi="Calibri" w:cs="Calibri"/>
                <w:color w:val="000000"/>
                <w:sz w:val="18"/>
                <w:szCs w:val="18"/>
                <w:lang w:eastAsia="en-GB"/>
              </w:rPr>
              <w:t>a</w:t>
            </w:r>
            <w:r w:rsidRPr="00C44F8D">
              <w:rPr>
                <w:rFonts w:ascii="Calibri" w:eastAsia="Times New Roman" w:hAnsi="Calibri" w:cs="Calibri"/>
                <w:color w:val="000000"/>
                <w:sz w:val="18"/>
                <w:szCs w:val="18"/>
                <w:lang w:eastAsia="en-GB"/>
              </w:rPr>
              <w:t>mage to AGV</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450D26EB"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8</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249ACD01"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misalignment of Cobot, misalignment of AGV</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61B76BB7"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5</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54AC28D7"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6BA7A661"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577" w:type="dxa"/>
            <w:tcBorders>
              <w:top w:val="single" w:sz="4" w:space="0" w:color="auto"/>
              <w:left w:val="single" w:sz="4" w:space="0" w:color="auto"/>
              <w:bottom w:val="single" w:sz="4" w:space="0" w:color="auto"/>
              <w:right w:val="single" w:sz="4" w:space="0" w:color="auto"/>
            </w:tcBorders>
            <w:shd w:val="clear" w:color="000000" w:fill="FCAE79"/>
            <w:noWrap/>
            <w:vAlign w:val="center"/>
            <w:hideMark/>
          </w:tcPr>
          <w:p w14:paraId="19A6D51F"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120</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304ABFBC"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Detailed program planning, Alignment jig for cobot, alignment adjusted for AGV</w:t>
            </w:r>
          </w:p>
        </w:tc>
        <w:tc>
          <w:tcPr>
            <w:tcW w:w="222" w:type="dxa"/>
            <w:gridSpan w:val="2"/>
            <w:vAlign w:val="center"/>
            <w:hideMark/>
          </w:tcPr>
          <w:p w14:paraId="3EAA4EFD"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00A63C72" w14:textId="77777777" w:rsidTr="008D1C05">
        <w:trPr>
          <w:gridAfter w:val="1"/>
          <w:wAfter w:w="1428" w:type="dxa"/>
          <w:trHeight w:val="1267"/>
        </w:trPr>
        <w:tc>
          <w:tcPr>
            <w:tcW w:w="995" w:type="dxa"/>
            <w:vMerge/>
            <w:tcBorders>
              <w:top w:val="nil"/>
              <w:left w:val="single" w:sz="4" w:space="0" w:color="auto"/>
              <w:bottom w:val="single" w:sz="4" w:space="0" w:color="000000"/>
              <w:right w:val="single" w:sz="4" w:space="0" w:color="auto"/>
            </w:tcBorders>
            <w:shd w:val="clear" w:color="auto" w:fill="DEEAF6" w:themeFill="accent5" w:themeFillTint="33"/>
            <w:textDirection w:val="btLr"/>
            <w:vAlign w:val="center"/>
            <w:hideMark/>
          </w:tcPr>
          <w:p w14:paraId="235E9484"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auto"/>
            <w:vAlign w:val="center"/>
            <w:hideMark/>
          </w:tcPr>
          <w:p w14:paraId="7E744A84"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Locate too far from platform</w:t>
            </w:r>
          </w:p>
        </w:tc>
        <w:tc>
          <w:tcPr>
            <w:tcW w:w="2764" w:type="dxa"/>
            <w:tcBorders>
              <w:top w:val="nil"/>
              <w:left w:val="nil"/>
              <w:bottom w:val="single" w:sz="4" w:space="0" w:color="auto"/>
              <w:right w:val="single" w:sz="4" w:space="0" w:color="auto"/>
            </w:tcBorders>
            <w:shd w:val="clear" w:color="auto" w:fill="auto"/>
            <w:vAlign w:val="center"/>
            <w:hideMark/>
          </w:tcPr>
          <w:p w14:paraId="4E5B9D7E" w14:textId="38A61F28"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Damage to device, damage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d</w:t>
            </w:r>
            <w:r>
              <w:rPr>
                <w:rFonts w:ascii="Calibri" w:eastAsia="Times New Roman" w:hAnsi="Calibri" w:cs="Calibri"/>
                <w:color w:val="000000"/>
                <w:sz w:val="18"/>
                <w:szCs w:val="18"/>
                <w:lang w:eastAsia="en-GB"/>
              </w:rPr>
              <w:t>a</w:t>
            </w:r>
            <w:r w:rsidRPr="00C44F8D">
              <w:rPr>
                <w:rFonts w:ascii="Calibri" w:eastAsia="Times New Roman" w:hAnsi="Calibri" w:cs="Calibri"/>
                <w:color w:val="000000"/>
                <w:sz w:val="18"/>
                <w:szCs w:val="18"/>
                <w:lang w:eastAsia="en-GB"/>
              </w:rPr>
              <w:t>mage to AGV</w:t>
            </w:r>
          </w:p>
        </w:tc>
        <w:tc>
          <w:tcPr>
            <w:tcW w:w="462" w:type="dxa"/>
            <w:tcBorders>
              <w:top w:val="nil"/>
              <w:left w:val="nil"/>
              <w:bottom w:val="single" w:sz="4" w:space="0" w:color="auto"/>
              <w:right w:val="single" w:sz="4" w:space="0" w:color="auto"/>
            </w:tcBorders>
            <w:shd w:val="clear" w:color="auto" w:fill="auto"/>
            <w:noWrap/>
            <w:vAlign w:val="center"/>
            <w:hideMark/>
          </w:tcPr>
          <w:p w14:paraId="2BB5C836"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6</w:t>
            </w:r>
          </w:p>
        </w:tc>
        <w:tc>
          <w:tcPr>
            <w:tcW w:w="1843" w:type="dxa"/>
            <w:tcBorders>
              <w:top w:val="nil"/>
              <w:left w:val="nil"/>
              <w:bottom w:val="single" w:sz="4" w:space="0" w:color="auto"/>
              <w:right w:val="single" w:sz="4" w:space="0" w:color="auto"/>
            </w:tcBorders>
            <w:shd w:val="clear" w:color="auto" w:fill="auto"/>
            <w:vAlign w:val="center"/>
            <w:hideMark/>
          </w:tcPr>
          <w:p w14:paraId="77CE867F"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misalignment of Cobot, misalignment of AGV</w:t>
            </w:r>
          </w:p>
        </w:tc>
        <w:tc>
          <w:tcPr>
            <w:tcW w:w="461" w:type="dxa"/>
            <w:tcBorders>
              <w:top w:val="nil"/>
              <w:left w:val="nil"/>
              <w:bottom w:val="single" w:sz="4" w:space="0" w:color="auto"/>
              <w:right w:val="single" w:sz="4" w:space="0" w:color="auto"/>
            </w:tcBorders>
            <w:shd w:val="clear" w:color="auto" w:fill="auto"/>
            <w:noWrap/>
            <w:vAlign w:val="center"/>
            <w:hideMark/>
          </w:tcPr>
          <w:p w14:paraId="490AAFE5"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5</w:t>
            </w:r>
          </w:p>
        </w:tc>
        <w:tc>
          <w:tcPr>
            <w:tcW w:w="1613" w:type="dxa"/>
            <w:tcBorders>
              <w:top w:val="nil"/>
              <w:left w:val="nil"/>
              <w:bottom w:val="single" w:sz="4" w:space="0" w:color="auto"/>
              <w:right w:val="single" w:sz="4" w:space="0" w:color="auto"/>
            </w:tcBorders>
            <w:shd w:val="clear" w:color="auto" w:fill="auto"/>
            <w:vAlign w:val="center"/>
            <w:hideMark/>
          </w:tcPr>
          <w:p w14:paraId="3A0AC47A"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auto"/>
            <w:noWrap/>
            <w:vAlign w:val="center"/>
            <w:hideMark/>
          </w:tcPr>
          <w:p w14:paraId="4A203F75"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w:t>
            </w:r>
          </w:p>
        </w:tc>
        <w:tc>
          <w:tcPr>
            <w:tcW w:w="577" w:type="dxa"/>
            <w:tcBorders>
              <w:top w:val="single" w:sz="4" w:space="0" w:color="auto"/>
              <w:left w:val="single" w:sz="4" w:space="0" w:color="auto"/>
              <w:bottom w:val="single" w:sz="4" w:space="0" w:color="auto"/>
              <w:right w:val="single" w:sz="4" w:space="0" w:color="auto"/>
            </w:tcBorders>
            <w:shd w:val="clear" w:color="000000" w:fill="FCAE79"/>
            <w:noWrap/>
            <w:vAlign w:val="center"/>
            <w:hideMark/>
          </w:tcPr>
          <w:p w14:paraId="522F3BC0"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120</w:t>
            </w:r>
          </w:p>
        </w:tc>
        <w:tc>
          <w:tcPr>
            <w:tcW w:w="4151" w:type="dxa"/>
            <w:tcBorders>
              <w:top w:val="nil"/>
              <w:left w:val="nil"/>
              <w:bottom w:val="single" w:sz="4" w:space="0" w:color="auto"/>
              <w:right w:val="single" w:sz="4" w:space="0" w:color="auto"/>
            </w:tcBorders>
            <w:shd w:val="clear" w:color="auto" w:fill="auto"/>
            <w:vAlign w:val="center"/>
            <w:hideMark/>
          </w:tcPr>
          <w:p w14:paraId="79142331"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Detailed program planning, Alignment jig for cobot, alignment adjusted for AGV</w:t>
            </w:r>
          </w:p>
        </w:tc>
        <w:tc>
          <w:tcPr>
            <w:tcW w:w="222" w:type="dxa"/>
            <w:gridSpan w:val="2"/>
            <w:vAlign w:val="center"/>
            <w:hideMark/>
          </w:tcPr>
          <w:p w14:paraId="149704F7"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7BDD6F24" w14:textId="77777777" w:rsidTr="008D1C05">
        <w:trPr>
          <w:gridAfter w:val="1"/>
          <w:wAfter w:w="1428" w:type="dxa"/>
          <w:trHeight w:val="1270"/>
        </w:trPr>
        <w:tc>
          <w:tcPr>
            <w:tcW w:w="995" w:type="dxa"/>
            <w:vMerge/>
            <w:tcBorders>
              <w:top w:val="nil"/>
              <w:left w:val="single" w:sz="4" w:space="0" w:color="auto"/>
              <w:bottom w:val="single" w:sz="4" w:space="0" w:color="000000"/>
              <w:right w:val="single" w:sz="4" w:space="0" w:color="auto"/>
            </w:tcBorders>
            <w:shd w:val="clear" w:color="auto" w:fill="DEEAF6" w:themeFill="accent5" w:themeFillTint="33"/>
            <w:textDirection w:val="btLr"/>
            <w:vAlign w:val="center"/>
            <w:hideMark/>
          </w:tcPr>
          <w:p w14:paraId="0469842F"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5F00BD57"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Incorrect orientation</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3A6C95C5" w14:textId="494D91D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Damage to device, damage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d</w:t>
            </w:r>
            <w:r>
              <w:rPr>
                <w:rFonts w:ascii="Calibri" w:eastAsia="Times New Roman" w:hAnsi="Calibri" w:cs="Calibri"/>
                <w:color w:val="000000"/>
                <w:sz w:val="18"/>
                <w:szCs w:val="18"/>
                <w:lang w:eastAsia="en-GB"/>
              </w:rPr>
              <w:t>a</w:t>
            </w:r>
            <w:r w:rsidRPr="00C44F8D">
              <w:rPr>
                <w:rFonts w:ascii="Calibri" w:eastAsia="Times New Roman" w:hAnsi="Calibri" w:cs="Calibri"/>
                <w:color w:val="000000"/>
                <w:sz w:val="18"/>
                <w:szCs w:val="18"/>
                <w:lang w:eastAsia="en-GB"/>
              </w:rPr>
              <w:t>mage to AGV</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72BA7503"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5</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7627FB1C"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misalignment of Cobot, misalignment of AGV</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76D9474C"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6</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08911EA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4250CF3E"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577" w:type="dxa"/>
            <w:tcBorders>
              <w:top w:val="single" w:sz="4" w:space="0" w:color="auto"/>
              <w:left w:val="single" w:sz="4" w:space="0" w:color="auto"/>
              <w:bottom w:val="single" w:sz="4" w:space="0" w:color="auto"/>
              <w:right w:val="single" w:sz="4" w:space="0" w:color="auto"/>
            </w:tcBorders>
            <w:shd w:val="clear" w:color="000000" w:fill="FEC87E"/>
            <w:noWrap/>
            <w:vAlign w:val="center"/>
            <w:hideMark/>
          </w:tcPr>
          <w:p w14:paraId="312B65AD"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90</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68E863C1" w14:textId="2986388E"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Detailed program planning, Alignment jig for cobot, alignment adjusted for AGV, pre-start checks, alignment jig for </w:t>
            </w:r>
            <w:r w:rsidR="00B67498">
              <w:rPr>
                <w:rFonts w:ascii="Calibri" w:eastAsia="Times New Roman" w:hAnsi="Calibri" w:cs="Calibri"/>
                <w:color w:val="000000"/>
                <w:sz w:val="18"/>
                <w:szCs w:val="18"/>
                <w:lang w:eastAsia="en-GB"/>
              </w:rPr>
              <w:t>end-effector</w:t>
            </w:r>
          </w:p>
        </w:tc>
        <w:tc>
          <w:tcPr>
            <w:tcW w:w="222" w:type="dxa"/>
            <w:gridSpan w:val="2"/>
            <w:vAlign w:val="center"/>
            <w:hideMark/>
          </w:tcPr>
          <w:p w14:paraId="3647CF03"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280C2951" w14:textId="77777777" w:rsidTr="008D1C05">
        <w:trPr>
          <w:gridAfter w:val="1"/>
          <w:wAfter w:w="1428" w:type="dxa"/>
          <w:trHeight w:val="1132"/>
        </w:trPr>
        <w:tc>
          <w:tcPr>
            <w:tcW w:w="995"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78FDBC19" w14:textId="77777777" w:rsidR="00007DE4" w:rsidRPr="00C44F8D" w:rsidRDefault="00007DE4" w:rsidP="000622B8">
            <w:pPr>
              <w:spacing w:after="0" w:line="240" w:lineRule="auto"/>
              <w:ind w:left="113" w:right="113"/>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Remove support</w:t>
            </w:r>
          </w:p>
        </w:tc>
        <w:tc>
          <w:tcPr>
            <w:tcW w:w="1145" w:type="dxa"/>
            <w:tcBorders>
              <w:top w:val="nil"/>
              <w:left w:val="nil"/>
              <w:bottom w:val="single" w:sz="4" w:space="0" w:color="auto"/>
              <w:right w:val="single" w:sz="4" w:space="0" w:color="auto"/>
            </w:tcBorders>
            <w:shd w:val="clear" w:color="auto" w:fill="auto"/>
            <w:vAlign w:val="center"/>
            <w:hideMark/>
          </w:tcPr>
          <w:p w14:paraId="39260D6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proofErr w:type="gramStart"/>
            <w:r w:rsidRPr="00C44F8D">
              <w:rPr>
                <w:rFonts w:ascii="Calibri" w:eastAsia="Times New Roman" w:hAnsi="Calibri" w:cs="Calibri"/>
                <w:color w:val="000000"/>
                <w:sz w:val="18"/>
                <w:szCs w:val="18"/>
                <w:lang w:eastAsia="en-GB"/>
              </w:rPr>
              <w:t>Doesn't</w:t>
            </w:r>
            <w:proofErr w:type="gramEnd"/>
            <w:r w:rsidRPr="00C44F8D">
              <w:rPr>
                <w:rFonts w:ascii="Calibri" w:eastAsia="Times New Roman" w:hAnsi="Calibri" w:cs="Calibri"/>
                <w:color w:val="000000"/>
                <w:sz w:val="18"/>
                <w:szCs w:val="18"/>
                <w:lang w:eastAsia="en-GB"/>
              </w:rPr>
              <w:t xml:space="preserve"> remove support</w:t>
            </w:r>
          </w:p>
        </w:tc>
        <w:tc>
          <w:tcPr>
            <w:tcW w:w="2764" w:type="dxa"/>
            <w:tcBorders>
              <w:top w:val="nil"/>
              <w:left w:val="nil"/>
              <w:bottom w:val="single" w:sz="4" w:space="0" w:color="auto"/>
              <w:right w:val="single" w:sz="4" w:space="0" w:color="auto"/>
            </w:tcBorders>
            <w:shd w:val="clear" w:color="auto" w:fill="auto"/>
            <w:vAlign w:val="center"/>
            <w:hideMark/>
          </w:tcPr>
          <w:p w14:paraId="03DC3DA6"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Damage to device, damage to AGV</w:t>
            </w:r>
          </w:p>
        </w:tc>
        <w:tc>
          <w:tcPr>
            <w:tcW w:w="462" w:type="dxa"/>
            <w:tcBorders>
              <w:top w:val="nil"/>
              <w:left w:val="nil"/>
              <w:bottom w:val="single" w:sz="4" w:space="0" w:color="auto"/>
              <w:right w:val="single" w:sz="4" w:space="0" w:color="auto"/>
            </w:tcBorders>
            <w:shd w:val="clear" w:color="auto" w:fill="auto"/>
            <w:noWrap/>
            <w:vAlign w:val="center"/>
            <w:hideMark/>
          </w:tcPr>
          <w:p w14:paraId="3335C300"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5</w:t>
            </w:r>
          </w:p>
        </w:tc>
        <w:tc>
          <w:tcPr>
            <w:tcW w:w="1843" w:type="dxa"/>
            <w:tcBorders>
              <w:top w:val="nil"/>
              <w:left w:val="nil"/>
              <w:bottom w:val="single" w:sz="4" w:space="0" w:color="auto"/>
              <w:right w:val="single" w:sz="4" w:space="0" w:color="auto"/>
            </w:tcBorders>
            <w:shd w:val="clear" w:color="auto" w:fill="auto"/>
            <w:vAlign w:val="center"/>
            <w:hideMark/>
          </w:tcPr>
          <w:p w14:paraId="3086AB98" w14:textId="016DD8E9"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Program error, damaged </w:t>
            </w:r>
            <w:r w:rsidR="00B67498">
              <w:rPr>
                <w:rFonts w:ascii="Calibri" w:eastAsia="Times New Roman" w:hAnsi="Calibri" w:cs="Calibri"/>
                <w:color w:val="000000"/>
                <w:sz w:val="18"/>
                <w:szCs w:val="18"/>
                <w:lang w:eastAsia="en-GB"/>
              </w:rPr>
              <w:t>end-effector</w:t>
            </w:r>
          </w:p>
        </w:tc>
        <w:tc>
          <w:tcPr>
            <w:tcW w:w="461" w:type="dxa"/>
            <w:tcBorders>
              <w:top w:val="nil"/>
              <w:left w:val="nil"/>
              <w:bottom w:val="single" w:sz="4" w:space="0" w:color="auto"/>
              <w:right w:val="single" w:sz="4" w:space="0" w:color="auto"/>
            </w:tcBorders>
            <w:shd w:val="clear" w:color="auto" w:fill="auto"/>
            <w:noWrap/>
            <w:vAlign w:val="center"/>
            <w:hideMark/>
          </w:tcPr>
          <w:p w14:paraId="3971C2D5"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w:t>
            </w:r>
          </w:p>
        </w:tc>
        <w:tc>
          <w:tcPr>
            <w:tcW w:w="1613" w:type="dxa"/>
            <w:tcBorders>
              <w:top w:val="nil"/>
              <w:left w:val="nil"/>
              <w:bottom w:val="single" w:sz="4" w:space="0" w:color="auto"/>
              <w:right w:val="single" w:sz="4" w:space="0" w:color="auto"/>
            </w:tcBorders>
            <w:shd w:val="clear" w:color="auto" w:fill="auto"/>
            <w:vAlign w:val="center"/>
            <w:hideMark/>
          </w:tcPr>
          <w:p w14:paraId="5C4C2C56"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Pre-start checks</w:t>
            </w:r>
          </w:p>
        </w:tc>
        <w:tc>
          <w:tcPr>
            <w:tcW w:w="460" w:type="dxa"/>
            <w:tcBorders>
              <w:top w:val="nil"/>
              <w:left w:val="nil"/>
              <w:bottom w:val="single" w:sz="4" w:space="0" w:color="auto"/>
              <w:right w:val="single" w:sz="4" w:space="0" w:color="auto"/>
            </w:tcBorders>
            <w:shd w:val="clear" w:color="auto" w:fill="auto"/>
            <w:noWrap/>
            <w:vAlign w:val="center"/>
            <w:hideMark/>
          </w:tcPr>
          <w:p w14:paraId="714DB99A"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w:t>
            </w:r>
          </w:p>
        </w:tc>
        <w:tc>
          <w:tcPr>
            <w:tcW w:w="577" w:type="dxa"/>
            <w:tcBorders>
              <w:top w:val="single" w:sz="4" w:space="0" w:color="auto"/>
              <w:left w:val="single" w:sz="4" w:space="0" w:color="auto"/>
              <w:bottom w:val="single" w:sz="4" w:space="0" w:color="auto"/>
              <w:right w:val="single" w:sz="4" w:space="0" w:color="auto"/>
            </w:tcBorders>
            <w:shd w:val="clear" w:color="000000" w:fill="A4D07E"/>
            <w:noWrap/>
            <w:vAlign w:val="center"/>
            <w:hideMark/>
          </w:tcPr>
          <w:p w14:paraId="4DD64B65"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20</w:t>
            </w:r>
          </w:p>
        </w:tc>
        <w:tc>
          <w:tcPr>
            <w:tcW w:w="4151" w:type="dxa"/>
            <w:tcBorders>
              <w:top w:val="nil"/>
              <w:left w:val="nil"/>
              <w:bottom w:val="single" w:sz="4" w:space="0" w:color="auto"/>
              <w:right w:val="single" w:sz="4" w:space="0" w:color="auto"/>
            </w:tcBorders>
            <w:shd w:val="clear" w:color="auto" w:fill="auto"/>
            <w:vAlign w:val="center"/>
            <w:hideMark/>
          </w:tcPr>
          <w:p w14:paraId="311744AC" w14:textId="6DA7E800"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Detailed program planning. Inspection of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prior to start up.</w:t>
            </w:r>
          </w:p>
        </w:tc>
        <w:tc>
          <w:tcPr>
            <w:tcW w:w="222" w:type="dxa"/>
            <w:gridSpan w:val="2"/>
            <w:vAlign w:val="center"/>
            <w:hideMark/>
          </w:tcPr>
          <w:p w14:paraId="64B2524C"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2E2DC492" w14:textId="77777777" w:rsidTr="008D1C05">
        <w:trPr>
          <w:gridAfter w:val="1"/>
          <w:wAfter w:w="1428" w:type="dxa"/>
          <w:trHeight w:val="993"/>
        </w:trPr>
        <w:tc>
          <w:tcPr>
            <w:tcW w:w="995" w:type="dxa"/>
            <w:vMerge/>
            <w:tcBorders>
              <w:top w:val="nil"/>
              <w:left w:val="single" w:sz="4" w:space="0" w:color="auto"/>
              <w:bottom w:val="single" w:sz="4" w:space="0" w:color="000000"/>
              <w:right w:val="single" w:sz="4" w:space="0" w:color="auto"/>
            </w:tcBorders>
            <w:textDirection w:val="btLr"/>
            <w:vAlign w:val="center"/>
            <w:hideMark/>
          </w:tcPr>
          <w:p w14:paraId="7599DDFE"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2AE643C0"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Support removed too quickly</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5EC1D492" w14:textId="014FE2A5"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Dropped device, damaged device, Damaged </w:t>
            </w:r>
            <w:r w:rsidR="00B67498">
              <w:rPr>
                <w:rFonts w:ascii="Calibri" w:eastAsia="Times New Roman" w:hAnsi="Calibri" w:cs="Calibri"/>
                <w:color w:val="000000"/>
                <w:sz w:val="18"/>
                <w:szCs w:val="18"/>
                <w:lang w:eastAsia="en-GB"/>
              </w:rPr>
              <w:t>end-effector</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4D04CB3E"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4BF5DA1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Input to cobot too high</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31BBC87F"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0C076F74"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144B7B47"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577" w:type="dxa"/>
            <w:tcBorders>
              <w:top w:val="single" w:sz="4" w:space="0" w:color="auto"/>
              <w:left w:val="single" w:sz="4" w:space="0" w:color="auto"/>
              <w:bottom w:val="single" w:sz="4" w:space="0" w:color="auto"/>
              <w:right w:val="single" w:sz="4" w:space="0" w:color="auto"/>
            </w:tcBorders>
            <w:shd w:val="clear" w:color="000000" w:fill="FFEB84"/>
            <w:noWrap/>
            <w:vAlign w:val="center"/>
            <w:hideMark/>
          </w:tcPr>
          <w:p w14:paraId="2EC506DF"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48</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57A555B4"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Detailed program planning, Pre-start checks</w:t>
            </w:r>
          </w:p>
        </w:tc>
        <w:tc>
          <w:tcPr>
            <w:tcW w:w="222" w:type="dxa"/>
            <w:gridSpan w:val="2"/>
            <w:vAlign w:val="center"/>
            <w:hideMark/>
          </w:tcPr>
          <w:p w14:paraId="7CD5B92C"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73FD4FBD" w14:textId="77777777" w:rsidTr="008D1C05">
        <w:trPr>
          <w:gridAfter w:val="1"/>
          <w:wAfter w:w="1428" w:type="dxa"/>
          <w:trHeight w:val="1249"/>
        </w:trPr>
        <w:tc>
          <w:tcPr>
            <w:tcW w:w="995" w:type="dxa"/>
            <w:vMerge/>
            <w:tcBorders>
              <w:top w:val="nil"/>
              <w:left w:val="single" w:sz="4" w:space="0" w:color="auto"/>
              <w:bottom w:val="single" w:sz="4" w:space="0" w:color="000000"/>
              <w:right w:val="single" w:sz="4" w:space="0" w:color="auto"/>
            </w:tcBorders>
            <w:textDirection w:val="btLr"/>
            <w:vAlign w:val="center"/>
            <w:hideMark/>
          </w:tcPr>
          <w:p w14:paraId="2CDAEAFC"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auto"/>
            <w:vAlign w:val="center"/>
            <w:hideMark/>
          </w:tcPr>
          <w:p w14:paraId="6575862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Support not fully removed</w:t>
            </w:r>
          </w:p>
        </w:tc>
        <w:tc>
          <w:tcPr>
            <w:tcW w:w="2764" w:type="dxa"/>
            <w:tcBorders>
              <w:top w:val="nil"/>
              <w:left w:val="nil"/>
              <w:bottom w:val="single" w:sz="4" w:space="0" w:color="auto"/>
              <w:right w:val="single" w:sz="4" w:space="0" w:color="auto"/>
            </w:tcBorders>
            <w:shd w:val="clear" w:color="auto" w:fill="auto"/>
            <w:vAlign w:val="center"/>
            <w:hideMark/>
          </w:tcPr>
          <w:p w14:paraId="68A7B638" w14:textId="25FCFF78"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Dropped device, damaged device, Damaged </w:t>
            </w:r>
            <w:r w:rsidR="00B67498">
              <w:rPr>
                <w:rFonts w:ascii="Calibri" w:eastAsia="Times New Roman" w:hAnsi="Calibri" w:cs="Calibri"/>
                <w:color w:val="000000"/>
                <w:sz w:val="18"/>
                <w:szCs w:val="18"/>
                <w:lang w:eastAsia="en-GB"/>
              </w:rPr>
              <w:t>end-effector</w:t>
            </w:r>
          </w:p>
        </w:tc>
        <w:tc>
          <w:tcPr>
            <w:tcW w:w="462" w:type="dxa"/>
            <w:tcBorders>
              <w:top w:val="nil"/>
              <w:left w:val="nil"/>
              <w:bottom w:val="single" w:sz="4" w:space="0" w:color="auto"/>
              <w:right w:val="single" w:sz="4" w:space="0" w:color="auto"/>
            </w:tcBorders>
            <w:shd w:val="clear" w:color="auto" w:fill="auto"/>
            <w:noWrap/>
            <w:vAlign w:val="center"/>
            <w:hideMark/>
          </w:tcPr>
          <w:p w14:paraId="05066374"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w:t>
            </w:r>
          </w:p>
        </w:tc>
        <w:tc>
          <w:tcPr>
            <w:tcW w:w="1843" w:type="dxa"/>
            <w:tcBorders>
              <w:top w:val="nil"/>
              <w:left w:val="nil"/>
              <w:bottom w:val="single" w:sz="4" w:space="0" w:color="auto"/>
              <w:right w:val="single" w:sz="4" w:space="0" w:color="auto"/>
            </w:tcBorders>
            <w:shd w:val="clear" w:color="auto" w:fill="auto"/>
            <w:vAlign w:val="center"/>
            <w:hideMark/>
          </w:tcPr>
          <w:p w14:paraId="61221C33"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misalignment of cobot, misalignment of AGV</w:t>
            </w:r>
          </w:p>
        </w:tc>
        <w:tc>
          <w:tcPr>
            <w:tcW w:w="461" w:type="dxa"/>
            <w:tcBorders>
              <w:top w:val="nil"/>
              <w:left w:val="nil"/>
              <w:bottom w:val="single" w:sz="4" w:space="0" w:color="auto"/>
              <w:right w:val="single" w:sz="4" w:space="0" w:color="auto"/>
            </w:tcBorders>
            <w:shd w:val="clear" w:color="auto" w:fill="auto"/>
            <w:noWrap/>
            <w:vAlign w:val="center"/>
            <w:hideMark/>
          </w:tcPr>
          <w:p w14:paraId="74A0C02B"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1613" w:type="dxa"/>
            <w:tcBorders>
              <w:top w:val="nil"/>
              <w:left w:val="nil"/>
              <w:bottom w:val="single" w:sz="4" w:space="0" w:color="auto"/>
              <w:right w:val="single" w:sz="4" w:space="0" w:color="auto"/>
            </w:tcBorders>
            <w:shd w:val="clear" w:color="auto" w:fill="auto"/>
            <w:vAlign w:val="center"/>
            <w:hideMark/>
          </w:tcPr>
          <w:p w14:paraId="55F9242F"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 pre-start checks</w:t>
            </w:r>
          </w:p>
        </w:tc>
        <w:tc>
          <w:tcPr>
            <w:tcW w:w="460" w:type="dxa"/>
            <w:tcBorders>
              <w:top w:val="nil"/>
              <w:left w:val="nil"/>
              <w:bottom w:val="single" w:sz="4" w:space="0" w:color="auto"/>
              <w:right w:val="single" w:sz="4" w:space="0" w:color="auto"/>
            </w:tcBorders>
            <w:shd w:val="clear" w:color="auto" w:fill="auto"/>
            <w:noWrap/>
            <w:vAlign w:val="center"/>
            <w:hideMark/>
          </w:tcPr>
          <w:p w14:paraId="51EE14F0"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577" w:type="dxa"/>
            <w:tcBorders>
              <w:top w:val="single" w:sz="4" w:space="0" w:color="auto"/>
              <w:left w:val="single" w:sz="4" w:space="0" w:color="auto"/>
              <w:bottom w:val="single" w:sz="4" w:space="0" w:color="auto"/>
              <w:right w:val="single" w:sz="4" w:space="0" w:color="auto"/>
            </w:tcBorders>
            <w:shd w:val="clear" w:color="000000" w:fill="D8DF81"/>
            <w:noWrap/>
            <w:vAlign w:val="center"/>
            <w:hideMark/>
          </w:tcPr>
          <w:p w14:paraId="35A60A50"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36</w:t>
            </w:r>
          </w:p>
        </w:tc>
        <w:tc>
          <w:tcPr>
            <w:tcW w:w="4151" w:type="dxa"/>
            <w:tcBorders>
              <w:top w:val="nil"/>
              <w:left w:val="nil"/>
              <w:bottom w:val="single" w:sz="4" w:space="0" w:color="auto"/>
              <w:right w:val="single" w:sz="4" w:space="0" w:color="auto"/>
            </w:tcBorders>
            <w:shd w:val="clear" w:color="auto" w:fill="auto"/>
            <w:vAlign w:val="center"/>
            <w:hideMark/>
          </w:tcPr>
          <w:p w14:paraId="3DE671B5"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Detailed program planning, alignment jig for cobot, alignment jig for AGV</w:t>
            </w:r>
          </w:p>
        </w:tc>
        <w:tc>
          <w:tcPr>
            <w:tcW w:w="222" w:type="dxa"/>
            <w:gridSpan w:val="2"/>
            <w:vAlign w:val="center"/>
            <w:hideMark/>
          </w:tcPr>
          <w:p w14:paraId="4CA51401"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72725123" w14:textId="77777777" w:rsidTr="008D1C05">
        <w:trPr>
          <w:gridAfter w:val="1"/>
          <w:wAfter w:w="1428" w:type="dxa"/>
          <w:trHeight w:val="997"/>
        </w:trPr>
        <w:tc>
          <w:tcPr>
            <w:tcW w:w="995" w:type="dxa"/>
            <w:vMerge/>
            <w:tcBorders>
              <w:top w:val="nil"/>
              <w:left w:val="single" w:sz="4" w:space="0" w:color="auto"/>
              <w:bottom w:val="single" w:sz="4" w:space="0" w:color="000000"/>
              <w:right w:val="single" w:sz="4" w:space="0" w:color="auto"/>
            </w:tcBorders>
            <w:textDirection w:val="btLr"/>
            <w:vAlign w:val="center"/>
            <w:hideMark/>
          </w:tcPr>
          <w:p w14:paraId="57E8FCA5" w14:textId="77777777" w:rsidR="00007DE4" w:rsidRPr="00C44F8D" w:rsidRDefault="00007DE4" w:rsidP="000622B8">
            <w:pPr>
              <w:spacing w:after="0" w:line="240" w:lineRule="auto"/>
              <w:ind w:left="113" w:right="113"/>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203130DE"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Support removed too slow</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1A2C6FD8"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excessive time taken for one operation</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35CB77FA"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59C688BC"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Input to cobot too low</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3078891D"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6</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1B30D7D5"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3BD4C5FE"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577" w:type="dxa"/>
            <w:tcBorders>
              <w:top w:val="single" w:sz="4" w:space="0" w:color="auto"/>
              <w:left w:val="single" w:sz="4" w:space="0" w:color="auto"/>
              <w:bottom w:val="single" w:sz="4" w:space="0" w:color="auto"/>
              <w:right w:val="single" w:sz="4" w:space="0" w:color="auto"/>
            </w:tcBorders>
            <w:shd w:val="clear" w:color="000000" w:fill="8AC97D"/>
            <w:noWrap/>
            <w:vAlign w:val="center"/>
            <w:hideMark/>
          </w:tcPr>
          <w:p w14:paraId="6CBC8347"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12</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17052B1D"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Detailed program planning</w:t>
            </w:r>
          </w:p>
        </w:tc>
        <w:tc>
          <w:tcPr>
            <w:tcW w:w="222" w:type="dxa"/>
            <w:gridSpan w:val="2"/>
            <w:vAlign w:val="center"/>
            <w:hideMark/>
          </w:tcPr>
          <w:p w14:paraId="3C53B5CD"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5451CF32" w14:textId="77777777" w:rsidTr="008D1C05">
        <w:trPr>
          <w:gridAfter w:val="1"/>
          <w:wAfter w:w="1428" w:type="dxa"/>
          <w:trHeight w:val="1236"/>
        </w:trPr>
        <w:tc>
          <w:tcPr>
            <w:tcW w:w="995" w:type="dxa"/>
            <w:vMerge w:val="restart"/>
            <w:tcBorders>
              <w:top w:val="nil"/>
              <w:left w:val="single" w:sz="4" w:space="0" w:color="auto"/>
              <w:bottom w:val="single" w:sz="4" w:space="0" w:color="000000"/>
              <w:right w:val="single" w:sz="4" w:space="0" w:color="auto"/>
            </w:tcBorders>
            <w:shd w:val="clear" w:color="auto" w:fill="DEEAF6" w:themeFill="accent5" w:themeFillTint="33"/>
            <w:textDirection w:val="btLr"/>
            <w:vAlign w:val="center"/>
            <w:hideMark/>
          </w:tcPr>
          <w:p w14:paraId="269F997D" w14:textId="617ABE2C" w:rsidR="00007DE4" w:rsidRPr="00C44F8D" w:rsidRDefault="00007DE4" w:rsidP="000622B8">
            <w:pPr>
              <w:spacing w:after="0" w:line="240" w:lineRule="auto"/>
              <w:ind w:left="113" w:right="113"/>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Remove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from vicinity of device</w:t>
            </w:r>
          </w:p>
        </w:tc>
        <w:tc>
          <w:tcPr>
            <w:tcW w:w="1145" w:type="dxa"/>
            <w:tcBorders>
              <w:top w:val="nil"/>
              <w:left w:val="nil"/>
              <w:bottom w:val="single" w:sz="4" w:space="0" w:color="auto"/>
              <w:right w:val="single" w:sz="4" w:space="0" w:color="auto"/>
            </w:tcBorders>
            <w:shd w:val="clear" w:color="auto" w:fill="auto"/>
            <w:vAlign w:val="center"/>
            <w:hideMark/>
          </w:tcPr>
          <w:p w14:paraId="53D007EE" w14:textId="41847ED6" w:rsidR="00007DE4" w:rsidRPr="00C44F8D" w:rsidRDefault="00007DE4" w:rsidP="000622B8">
            <w:pPr>
              <w:spacing w:after="0" w:line="240" w:lineRule="auto"/>
              <w:rPr>
                <w:rFonts w:ascii="Calibri" w:eastAsia="Times New Roman" w:hAnsi="Calibri" w:cs="Calibri"/>
                <w:color w:val="000000"/>
                <w:sz w:val="18"/>
                <w:szCs w:val="18"/>
                <w:lang w:eastAsia="en-GB"/>
              </w:rPr>
            </w:pPr>
            <w:proofErr w:type="gramStart"/>
            <w:r w:rsidRPr="00C44F8D">
              <w:rPr>
                <w:rFonts w:ascii="Calibri" w:eastAsia="Times New Roman" w:hAnsi="Calibri" w:cs="Calibri"/>
                <w:color w:val="000000"/>
                <w:sz w:val="18"/>
                <w:szCs w:val="18"/>
                <w:lang w:eastAsia="en-GB"/>
              </w:rPr>
              <w:t>Doesn't</w:t>
            </w:r>
            <w:proofErr w:type="gramEnd"/>
            <w:r w:rsidRPr="00C44F8D">
              <w:rPr>
                <w:rFonts w:ascii="Calibri" w:eastAsia="Times New Roman" w:hAnsi="Calibri" w:cs="Calibri"/>
                <w:color w:val="000000"/>
                <w:sz w:val="18"/>
                <w:szCs w:val="18"/>
                <w:lang w:eastAsia="en-GB"/>
              </w:rPr>
              <w:t xml:space="preserve"> remove </w:t>
            </w:r>
            <w:r w:rsidR="00B67498">
              <w:rPr>
                <w:rFonts w:ascii="Calibri" w:eastAsia="Times New Roman" w:hAnsi="Calibri" w:cs="Calibri"/>
                <w:color w:val="000000"/>
                <w:sz w:val="18"/>
                <w:szCs w:val="18"/>
                <w:lang w:eastAsia="en-GB"/>
              </w:rPr>
              <w:t>end-effector</w:t>
            </w:r>
          </w:p>
        </w:tc>
        <w:tc>
          <w:tcPr>
            <w:tcW w:w="2764" w:type="dxa"/>
            <w:tcBorders>
              <w:top w:val="nil"/>
              <w:left w:val="nil"/>
              <w:bottom w:val="single" w:sz="4" w:space="0" w:color="auto"/>
              <w:right w:val="single" w:sz="4" w:space="0" w:color="auto"/>
            </w:tcBorders>
            <w:shd w:val="clear" w:color="auto" w:fill="auto"/>
            <w:vAlign w:val="center"/>
            <w:hideMark/>
          </w:tcPr>
          <w:p w14:paraId="6ECD2627"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No function</w:t>
            </w:r>
          </w:p>
        </w:tc>
        <w:tc>
          <w:tcPr>
            <w:tcW w:w="462" w:type="dxa"/>
            <w:tcBorders>
              <w:top w:val="nil"/>
              <w:left w:val="nil"/>
              <w:bottom w:val="single" w:sz="4" w:space="0" w:color="auto"/>
              <w:right w:val="single" w:sz="4" w:space="0" w:color="auto"/>
            </w:tcBorders>
            <w:shd w:val="clear" w:color="auto" w:fill="auto"/>
            <w:noWrap/>
            <w:vAlign w:val="center"/>
            <w:hideMark/>
          </w:tcPr>
          <w:p w14:paraId="4F3D8733"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10</w:t>
            </w:r>
          </w:p>
        </w:tc>
        <w:tc>
          <w:tcPr>
            <w:tcW w:w="1843" w:type="dxa"/>
            <w:tcBorders>
              <w:top w:val="nil"/>
              <w:left w:val="nil"/>
              <w:bottom w:val="single" w:sz="4" w:space="0" w:color="auto"/>
              <w:right w:val="single" w:sz="4" w:space="0" w:color="auto"/>
            </w:tcBorders>
            <w:shd w:val="clear" w:color="auto" w:fill="auto"/>
            <w:vAlign w:val="center"/>
            <w:hideMark/>
          </w:tcPr>
          <w:p w14:paraId="06789210"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no input to cobot</w:t>
            </w:r>
          </w:p>
        </w:tc>
        <w:tc>
          <w:tcPr>
            <w:tcW w:w="461" w:type="dxa"/>
            <w:tcBorders>
              <w:top w:val="nil"/>
              <w:left w:val="nil"/>
              <w:bottom w:val="single" w:sz="4" w:space="0" w:color="auto"/>
              <w:right w:val="single" w:sz="4" w:space="0" w:color="auto"/>
            </w:tcBorders>
            <w:shd w:val="clear" w:color="auto" w:fill="auto"/>
            <w:noWrap/>
            <w:vAlign w:val="center"/>
            <w:hideMark/>
          </w:tcPr>
          <w:p w14:paraId="5A881DD1"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1613" w:type="dxa"/>
            <w:tcBorders>
              <w:top w:val="nil"/>
              <w:left w:val="nil"/>
              <w:bottom w:val="single" w:sz="4" w:space="0" w:color="auto"/>
              <w:right w:val="single" w:sz="4" w:space="0" w:color="auto"/>
            </w:tcBorders>
            <w:shd w:val="clear" w:color="auto" w:fill="auto"/>
            <w:vAlign w:val="center"/>
            <w:hideMark/>
          </w:tcPr>
          <w:p w14:paraId="32ECC8FF"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auto"/>
            <w:noWrap/>
            <w:vAlign w:val="center"/>
            <w:hideMark/>
          </w:tcPr>
          <w:p w14:paraId="40E7B1F5"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1</w:t>
            </w:r>
          </w:p>
        </w:tc>
        <w:tc>
          <w:tcPr>
            <w:tcW w:w="577" w:type="dxa"/>
            <w:tcBorders>
              <w:top w:val="single" w:sz="4" w:space="0" w:color="auto"/>
              <w:left w:val="single" w:sz="4" w:space="0" w:color="auto"/>
              <w:bottom w:val="single" w:sz="4" w:space="0" w:color="auto"/>
              <w:right w:val="single" w:sz="4" w:space="0" w:color="auto"/>
            </w:tcBorders>
            <w:shd w:val="clear" w:color="000000" w:fill="A4D07E"/>
            <w:noWrap/>
            <w:vAlign w:val="center"/>
            <w:hideMark/>
          </w:tcPr>
          <w:p w14:paraId="13A2DD3F"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20</w:t>
            </w:r>
          </w:p>
        </w:tc>
        <w:tc>
          <w:tcPr>
            <w:tcW w:w="4151" w:type="dxa"/>
            <w:tcBorders>
              <w:top w:val="nil"/>
              <w:left w:val="nil"/>
              <w:bottom w:val="single" w:sz="4" w:space="0" w:color="auto"/>
              <w:right w:val="single" w:sz="4" w:space="0" w:color="auto"/>
            </w:tcBorders>
            <w:shd w:val="clear" w:color="auto" w:fill="auto"/>
            <w:vAlign w:val="center"/>
            <w:hideMark/>
          </w:tcPr>
          <w:p w14:paraId="6A0E7A2C"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Detailed program planning, pre-start checks</w:t>
            </w:r>
          </w:p>
        </w:tc>
        <w:tc>
          <w:tcPr>
            <w:tcW w:w="222" w:type="dxa"/>
            <w:gridSpan w:val="2"/>
            <w:vAlign w:val="center"/>
            <w:hideMark/>
          </w:tcPr>
          <w:p w14:paraId="4871E458"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6AF6A537" w14:textId="77777777" w:rsidTr="008D1C05">
        <w:trPr>
          <w:gridAfter w:val="1"/>
          <w:wAfter w:w="1428" w:type="dxa"/>
          <w:trHeight w:val="1142"/>
        </w:trPr>
        <w:tc>
          <w:tcPr>
            <w:tcW w:w="995"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61869916"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03ABDEBA" w14:textId="69973078" w:rsidR="00007DE4" w:rsidRPr="00C44F8D" w:rsidRDefault="00B67498" w:rsidP="000622B8">
            <w:pPr>
              <w:spacing w:after="0" w:line="240" w:lineRule="auto"/>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End-effector</w:t>
            </w:r>
            <w:r w:rsidR="00007DE4" w:rsidRPr="00C44F8D">
              <w:rPr>
                <w:rFonts w:ascii="Calibri" w:eastAsia="Times New Roman" w:hAnsi="Calibri" w:cs="Calibri"/>
                <w:color w:val="000000"/>
                <w:sz w:val="18"/>
                <w:szCs w:val="18"/>
                <w:lang w:eastAsia="en-GB"/>
              </w:rPr>
              <w:t xml:space="preserve"> moved too little</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738C311A" w14:textId="6523BF28"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Hit obstacle, damage to AGV, damage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damage to </w:t>
            </w:r>
            <w:proofErr w:type="spellStart"/>
            <w:r w:rsidRPr="00C44F8D">
              <w:rPr>
                <w:rFonts w:ascii="Calibri" w:eastAsia="Times New Roman" w:hAnsi="Calibri" w:cs="Calibri"/>
                <w:color w:val="000000"/>
                <w:sz w:val="18"/>
                <w:szCs w:val="18"/>
                <w:lang w:eastAsia="en-GB"/>
              </w:rPr>
              <w:t>cobot</w:t>
            </w:r>
            <w:proofErr w:type="spellEnd"/>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6444A0BD"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7</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37D75AE3"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misalignment of Cobot, misalignment of AGV</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5BC68357"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69A98861"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27E1E108"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577" w:type="dxa"/>
            <w:tcBorders>
              <w:top w:val="single" w:sz="4" w:space="0" w:color="auto"/>
              <w:left w:val="single" w:sz="4" w:space="0" w:color="auto"/>
              <w:bottom w:val="single" w:sz="4" w:space="0" w:color="auto"/>
              <w:right w:val="single" w:sz="4" w:space="0" w:color="auto"/>
            </w:tcBorders>
            <w:shd w:val="clear" w:color="000000" w:fill="EBE582"/>
            <w:noWrap/>
            <w:vAlign w:val="center"/>
            <w:hideMark/>
          </w:tcPr>
          <w:p w14:paraId="1F82CA0C"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42</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778DF58A"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Detailed program planning, pre-start checks</w:t>
            </w:r>
          </w:p>
        </w:tc>
        <w:tc>
          <w:tcPr>
            <w:tcW w:w="222" w:type="dxa"/>
            <w:gridSpan w:val="2"/>
            <w:vAlign w:val="center"/>
            <w:hideMark/>
          </w:tcPr>
          <w:p w14:paraId="1C119E67"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4EFFCE5D" w14:textId="77777777" w:rsidTr="008D1C05">
        <w:trPr>
          <w:gridAfter w:val="1"/>
          <w:wAfter w:w="1428" w:type="dxa"/>
          <w:trHeight w:val="989"/>
        </w:trPr>
        <w:tc>
          <w:tcPr>
            <w:tcW w:w="995"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132D19FB"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auto"/>
            <w:vAlign w:val="center"/>
            <w:hideMark/>
          </w:tcPr>
          <w:p w14:paraId="444A7458" w14:textId="10BA7C44" w:rsidR="00007DE4" w:rsidRPr="00C44F8D" w:rsidRDefault="00B67498" w:rsidP="000622B8">
            <w:pPr>
              <w:spacing w:after="0" w:line="240" w:lineRule="auto"/>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End-effector</w:t>
            </w:r>
            <w:r w:rsidR="00007DE4" w:rsidRPr="00C44F8D">
              <w:rPr>
                <w:rFonts w:ascii="Calibri" w:eastAsia="Times New Roman" w:hAnsi="Calibri" w:cs="Calibri"/>
                <w:color w:val="000000"/>
                <w:sz w:val="18"/>
                <w:szCs w:val="18"/>
                <w:lang w:eastAsia="en-GB"/>
              </w:rPr>
              <w:t xml:space="preserve"> moved too far</w:t>
            </w:r>
          </w:p>
        </w:tc>
        <w:tc>
          <w:tcPr>
            <w:tcW w:w="2764" w:type="dxa"/>
            <w:tcBorders>
              <w:top w:val="nil"/>
              <w:left w:val="nil"/>
              <w:bottom w:val="single" w:sz="4" w:space="0" w:color="auto"/>
              <w:right w:val="single" w:sz="4" w:space="0" w:color="auto"/>
            </w:tcBorders>
            <w:shd w:val="clear" w:color="auto" w:fill="auto"/>
            <w:vAlign w:val="center"/>
            <w:hideMark/>
          </w:tcPr>
          <w:p w14:paraId="775E3CB7" w14:textId="2C8FE23F"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Hit obstacle, damage to </w:t>
            </w:r>
            <w:r w:rsidR="00B67498">
              <w:rPr>
                <w:rFonts w:ascii="Calibri" w:eastAsia="Times New Roman" w:hAnsi="Calibri" w:cs="Calibri"/>
                <w:color w:val="000000"/>
                <w:sz w:val="18"/>
                <w:szCs w:val="18"/>
                <w:lang w:eastAsia="en-GB"/>
              </w:rPr>
              <w:t>end-effector</w:t>
            </w:r>
          </w:p>
        </w:tc>
        <w:tc>
          <w:tcPr>
            <w:tcW w:w="462" w:type="dxa"/>
            <w:tcBorders>
              <w:top w:val="nil"/>
              <w:left w:val="nil"/>
              <w:bottom w:val="single" w:sz="4" w:space="0" w:color="auto"/>
              <w:right w:val="single" w:sz="4" w:space="0" w:color="auto"/>
            </w:tcBorders>
            <w:shd w:val="clear" w:color="auto" w:fill="auto"/>
            <w:noWrap/>
            <w:vAlign w:val="center"/>
            <w:hideMark/>
          </w:tcPr>
          <w:p w14:paraId="754C3622"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6</w:t>
            </w:r>
          </w:p>
        </w:tc>
        <w:tc>
          <w:tcPr>
            <w:tcW w:w="1843" w:type="dxa"/>
            <w:tcBorders>
              <w:top w:val="nil"/>
              <w:left w:val="nil"/>
              <w:bottom w:val="single" w:sz="4" w:space="0" w:color="auto"/>
              <w:right w:val="single" w:sz="4" w:space="0" w:color="auto"/>
            </w:tcBorders>
            <w:shd w:val="clear" w:color="auto" w:fill="auto"/>
            <w:vAlign w:val="center"/>
            <w:hideMark/>
          </w:tcPr>
          <w:p w14:paraId="07C5A7B9"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misalignment of cobot</w:t>
            </w:r>
          </w:p>
        </w:tc>
        <w:tc>
          <w:tcPr>
            <w:tcW w:w="461" w:type="dxa"/>
            <w:tcBorders>
              <w:top w:val="nil"/>
              <w:left w:val="nil"/>
              <w:bottom w:val="single" w:sz="4" w:space="0" w:color="auto"/>
              <w:right w:val="single" w:sz="4" w:space="0" w:color="auto"/>
            </w:tcBorders>
            <w:shd w:val="clear" w:color="auto" w:fill="auto"/>
            <w:noWrap/>
            <w:vAlign w:val="center"/>
            <w:hideMark/>
          </w:tcPr>
          <w:p w14:paraId="44C010F0"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1613" w:type="dxa"/>
            <w:tcBorders>
              <w:top w:val="nil"/>
              <w:left w:val="nil"/>
              <w:bottom w:val="single" w:sz="4" w:space="0" w:color="auto"/>
              <w:right w:val="single" w:sz="4" w:space="0" w:color="auto"/>
            </w:tcBorders>
            <w:shd w:val="clear" w:color="auto" w:fill="auto"/>
            <w:vAlign w:val="center"/>
            <w:hideMark/>
          </w:tcPr>
          <w:p w14:paraId="1756B1E3"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w:t>
            </w:r>
          </w:p>
        </w:tc>
        <w:tc>
          <w:tcPr>
            <w:tcW w:w="460" w:type="dxa"/>
            <w:tcBorders>
              <w:top w:val="nil"/>
              <w:left w:val="nil"/>
              <w:bottom w:val="single" w:sz="4" w:space="0" w:color="auto"/>
              <w:right w:val="single" w:sz="4" w:space="0" w:color="auto"/>
            </w:tcBorders>
            <w:shd w:val="clear" w:color="auto" w:fill="auto"/>
            <w:noWrap/>
            <w:vAlign w:val="center"/>
            <w:hideMark/>
          </w:tcPr>
          <w:p w14:paraId="73F31E1D"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5</w:t>
            </w:r>
          </w:p>
        </w:tc>
        <w:tc>
          <w:tcPr>
            <w:tcW w:w="577" w:type="dxa"/>
            <w:tcBorders>
              <w:top w:val="single" w:sz="4" w:space="0" w:color="auto"/>
              <w:left w:val="single" w:sz="4" w:space="0" w:color="auto"/>
              <w:bottom w:val="single" w:sz="4" w:space="0" w:color="auto"/>
              <w:right w:val="single" w:sz="4" w:space="0" w:color="auto"/>
            </w:tcBorders>
            <w:shd w:val="clear" w:color="000000" w:fill="FEC87E"/>
            <w:noWrap/>
            <w:vAlign w:val="center"/>
            <w:hideMark/>
          </w:tcPr>
          <w:p w14:paraId="50D737C5"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90</w:t>
            </w:r>
          </w:p>
        </w:tc>
        <w:tc>
          <w:tcPr>
            <w:tcW w:w="4151" w:type="dxa"/>
            <w:tcBorders>
              <w:top w:val="nil"/>
              <w:left w:val="nil"/>
              <w:bottom w:val="single" w:sz="4" w:space="0" w:color="auto"/>
              <w:right w:val="single" w:sz="4" w:space="0" w:color="auto"/>
            </w:tcBorders>
            <w:shd w:val="clear" w:color="auto" w:fill="auto"/>
            <w:vAlign w:val="center"/>
            <w:hideMark/>
          </w:tcPr>
          <w:p w14:paraId="6B835682"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Detailed program planning, alignment jig for cobot</w:t>
            </w:r>
          </w:p>
        </w:tc>
        <w:tc>
          <w:tcPr>
            <w:tcW w:w="222" w:type="dxa"/>
            <w:gridSpan w:val="2"/>
            <w:vAlign w:val="center"/>
            <w:hideMark/>
          </w:tcPr>
          <w:p w14:paraId="289AA02E" w14:textId="77777777" w:rsidR="00007DE4" w:rsidRPr="00C44F8D" w:rsidRDefault="00007DE4" w:rsidP="000622B8">
            <w:pPr>
              <w:spacing w:after="0" w:line="240" w:lineRule="auto"/>
              <w:rPr>
                <w:rFonts w:ascii="Times New Roman" w:eastAsia="Times New Roman" w:hAnsi="Times New Roman" w:cs="Times New Roman"/>
                <w:sz w:val="20"/>
                <w:szCs w:val="20"/>
                <w:lang w:eastAsia="en-GB"/>
              </w:rPr>
            </w:pPr>
          </w:p>
        </w:tc>
      </w:tr>
      <w:tr w:rsidR="00007DE4" w:rsidRPr="00C44F8D" w14:paraId="702C6A43" w14:textId="77777777" w:rsidTr="008D1C05">
        <w:trPr>
          <w:gridAfter w:val="1"/>
          <w:wAfter w:w="1428" w:type="dxa"/>
          <w:trHeight w:val="1568"/>
        </w:trPr>
        <w:tc>
          <w:tcPr>
            <w:tcW w:w="995"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469CB4D4"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p>
        </w:tc>
        <w:tc>
          <w:tcPr>
            <w:tcW w:w="1145" w:type="dxa"/>
            <w:tcBorders>
              <w:top w:val="nil"/>
              <w:left w:val="nil"/>
              <w:bottom w:val="single" w:sz="4" w:space="0" w:color="auto"/>
              <w:right w:val="single" w:sz="4" w:space="0" w:color="auto"/>
            </w:tcBorders>
            <w:shd w:val="clear" w:color="auto" w:fill="DEEAF6" w:themeFill="accent5" w:themeFillTint="33"/>
            <w:vAlign w:val="center"/>
            <w:hideMark/>
          </w:tcPr>
          <w:p w14:paraId="04D20A34"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Hit obstacle</w:t>
            </w:r>
          </w:p>
        </w:tc>
        <w:tc>
          <w:tcPr>
            <w:tcW w:w="2764" w:type="dxa"/>
            <w:tcBorders>
              <w:top w:val="nil"/>
              <w:left w:val="nil"/>
              <w:bottom w:val="single" w:sz="4" w:space="0" w:color="auto"/>
              <w:right w:val="single" w:sz="4" w:space="0" w:color="auto"/>
            </w:tcBorders>
            <w:shd w:val="clear" w:color="auto" w:fill="DEEAF6" w:themeFill="accent5" w:themeFillTint="33"/>
            <w:vAlign w:val="center"/>
            <w:hideMark/>
          </w:tcPr>
          <w:p w14:paraId="08DE108F" w14:textId="137AE2FD"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 xml:space="preserve">damage to </w:t>
            </w:r>
            <w:r w:rsidR="00B67498">
              <w:rPr>
                <w:rFonts w:ascii="Calibri" w:eastAsia="Times New Roman" w:hAnsi="Calibri" w:cs="Calibri"/>
                <w:color w:val="000000"/>
                <w:sz w:val="18"/>
                <w:szCs w:val="18"/>
                <w:lang w:eastAsia="en-GB"/>
              </w:rPr>
              <w:t>end-effector</w:t>
            </w:r>
            <w:r w:rsidRPr="00C44F8D">
              <w:rPr>
                <w:rFonts w:ascii="Calibri" w:eastAsia="Times New Roman" w:hAnsi="Calibri" w:cs="Calibri"/>
                <w:color w:val="000000"/>
                <w:sz w:val="18"/>
                <w:szCs w:val="18"/>
                <w:lang w:eastAsia="en-GB"/>
              </w:rPr>
              <w:t xml:space="preserve">, damage to </w:t>
            </w:r>
            <w:proofErr w:type="spellStart"/>
            <w:r w:rsidRPr="00C44F8D">
              <w:rPr>
                <w:rFonts w:ascii="Calibri" w:eastAsia="Times New Roman" w:hAnsi="Calibri" w:cs="Calibri"/>
                <w:color w:val="000000"/>
                <w:sz w:val="18"/>
                <w:szCs w:val="18"/>
                <w:lang w:eastAsia="en-GB"/>
              </w:rPr>
              <w:t>cobot</w:t>
            </w:r>
            <w:proofErr w:type="spellEnd"/>
            <w:r w:rsidRPr="00C44F8D">
              <w:rPr>
                <w:rFonts w:ascii="Calibri" w:eastAsia="Times New Roman" w:hAnsi="Calibri" w:cs="Calibri"/>
                <w:color w:val="000000"/>
                <w:sz w:val="18"/>
                <w:szCs w:val="18"/>
                <w:lang w:eastAsia="en-GB"/>
              </w:rPr>
              <w:t>, damage to obstacle</w:t>
            </w:r>
          </w:p>
        </w:tc>
        <w:tc>
          <w:tcPr>
            <w:tcW w:w="462" w:type="dxa"/>
            <w:tcBorders>
              <w:top w:val="nil"/>
              <w:left w:val="nil"/>
              <w:bottom w:val="single" w:sz="4" w:space="0" w:color="auto"/>
              <w:right w:val="single" w:sz="4" w:space="0" w:color="auto"/>
            </w:tcBorders>
            <w:shd w:val="clear" w:color="auto" w:fill="DEEAF6" w:themeFill="accent5" w:themeFillTint="33"/>
            <w:noWrap/>
            <w:vAlign w:val="center"/>
            <w:hideMark/>
          </w:tcPr>
          <w:p w14:paraId="4A2E031C"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6</w:t>
            </w:r>
          </w:p>
        </w:tc>
        <w:tc>
          <w:tcPr>
            <w:tcW w:w="1843" w:type="dxa"/>
            <w:tcBorders>
              <w:top w:val="nil"/>
              <w:left w:val="nil"/>
              <w:bottom w:val="single" w:sz="4" w:space="0" w:color="auto"/>
              <w:right w:val="single" w:sz="4" w:space="0" w:color="auto"/>
            </w:tcBorders>
            <w:shd w:val="clear" w:color="auto" w:fill="DEEAF6" w:themeFill="accent5" w:themeFillTint="33"/>
            <w:vAlign w:val="center"/>
            <w:hideMark/>
          </w:tcPr>
          <w:p w14:paraId="623A15BF"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error misalignment of cobot, no control of obstacles in vicinity of cobot</w:t>
            </w:r>
          </w:p>
        </w:tc>
        <w:tc>
          <w:tcPr>
            <w:tcW w:w="461" w:type="dxa"/>
            <w:tcBorders>
              <w:top w:val="nil"/>
              <w:left w:val="nil"/>
              <w:bottom w:val="single" w:sz="4" w:space="0" w:color="auto"/>
              <w:right w:val="single" w:sz="4" w:space="0" w:color="auto"/>
            </w:tcBorders>
            <w:shd w:val="clear" w:color="auto" w:fill="DEEAF6" w:themeFill="accent5" w:themeFillTint="33"/>
            <w:noWrap/>
            <w:vAlign w:val="center"/>
            <w:hideMark/>
          </w:tcPr>
          <w:p w14:paraId="696132A6"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w:t>
            </w:r>
          </w:p>
        </w:tc>
        <w:tc>
          <w:tcPr>
            <w:tcW w:w="1613" w:type="dxa"/>
            <w:tcBorders>
              <w:top w:val="nil"/>
              <w:left w:val="nil"/>
              <w:bottom w:val="single" w:sz="4" w:space="0" w:color="auto"/>
              <w:right w:val="single" w:sz="4" w:space="0" w:color="auto"/>
            </w:tcBorders>
            <w:shd w:val="clear" w:color="auto" w:fill="DEEAF6" w:themeFill="accent5" w:themeFillTint="33"/>
            <w:vAlign w:val="center"/>
            <w:hideMark/>
          </w:tcPr>
          <w:p w14:paraId="50E10A95"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Program planning, pre-start checks</w:t>
            </w:r>
          </w:p>
        </w:tc>
        <w:tc>
          <w:tcPr>
            <w:tcW w:w="460" w:type="dxa"/>
            <w:tcBorders>
              <w:top w:val="nil"/>
              <w:left w:val="nil"/>
              <w:bottom w:val="single" w:sz="4" w:space="0" w:color="auto"/>
              <w:right w:val="single" w:sz="4" w:space="0" w:color="auto"/>
            </w:tcBorders>
            <w:shd w:val="clear" w:color="auto" w:fill="DEEAF6" w:themeFill="accent5" w:themeFillTint="33"/>
            <w:noWrap/>
            <w:vAlign w:val="center"/>
            <w:hideMark/>
          </w:tcPr>
          <w:p w14:paraId="645FCEC4"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2</w:t>
            </w:r>
          </w:p>
        </w:tc>
        <w:tc>
          <w:tcPr>
            <w:tcW w:w="577" w:type="dxa"/>
            <w:tcBorders>
              <w:top w:val="single" w:sz="4" w:space="0" w:color="auto"/>
              <w:left w:val="single" w:sz="4" w:space="0" w:color="auto"/>
              <w:bottom w:val="single" w:sz="4" w:space="0" w:color="auto"/>
              <w:right w:val="single" w:sz="4" w:space="0" w:color="auto"/>
            </w:tcBorders>
            <w:shd w:val="clear" w:color="000000" w:fill="D8DF81"/>
            <w:noWrap/>
            <w:vAlign w:val="center"/>
            <w:hideMark/>
          </w:tcPr>
          <w:p w14:paraId="4A8C30D6" w14:textId="77777777" w:rsidR="00007DE4" w:rsidRPr="00C44F8D" w:rsidRDefault="00007DE4" w:rsidP="000622B8">
            <w:pPr>
              <w:spacing w:after="0" w:line="240" w:lineRule="auto"/>
              <w:jc w:val="center"/>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36</w:t>
            </w:r>
          </w:p>
        </w:tc>
        <w:tc>
          <w:tcPr>
            <w:tcW w:w="4151" w:type="dxa"/>
            <w:tcBorders>
              <w:top w:val="nil"/>
              <w:left w:val="nil"/>
              <w:bottom w:val="single" w:sz="4" w:space="0" w:color="auto"/>
              <w:right w:val="single" w:sz="4" w:space="0" w:color="auto"/>
            </w:tcBorders>
            <w:shd w:val="clear" w:color="auto" w:fill="DEEAF6" w:themeFill="accent5" w:themeFillTint="33"/>
            <w:vAlign w:val="center"/>
            <w:hideMark/>
          </w:tcPr>
          <w:p w14:paraId="7F3A5057" w14:textId="77777777" w:rsidR="00007DE4" w:rsidRPr="00C44F8D" w:rsidRDefault="00007DE4" w:rsidP="000622B8">
            <w:pPr>
              <w:spacing w:after="0" w:line="240" w:lineRule="auto"/>
              <w:rPr>
                <w:rFonts w:ascii="Calibri" w:eastAsia="Times New Roman" w:hAnsi="Calibri" w:cs="Calibri"/>
                <w:color w:val="000000"/>
                <w:sz w:val="18"/>
                <w:szCs w:val="18"/>
                <w:lang w:eastAsia="en-GB"/>
              </w:rPr>
            </w:pPr>
            <w:r w:rsidRPr="00C44F8D">
              <w:rPr>
                <w:rFonts w:ascii="Calibri" w:eastAsia="Times New Roman" w:hAnsi="Calibri" w:cs="Calibri"/>
                <w:color w:val="000000"/>
                <w:sz w:val="18"/>
                <w:szCs w:val="18"/>
                <w:lang w:eastAsia="en-GB"/>
              </w:rPr>
              <w:t>Detailed program planning, alignment jig for cobot, cordon area around cobot vision system</w:t>
            </w:r>
          </w:p>
        </w:tc>
        <w:tc>
          <w:tcPr>
            <w:tcW w:w="222" w:type="dxa"/>
            <w:gridSpan w:val="2"/>
            <w:vAlign w:val="center"/>
            <w:hideMark/>
          </w:tcPr>
          <w:p w14:paraId="7B290832" w14:textId="77777777" w:rsidR="00007DE4" w:rsidRPr="00C44F8D" w:rsidRDefault="00007DE4" w:rsidP="000622B8">
            <w:pPr>
              <w:keepNext/>
              <w:spacing w:after="0" w:line="240" w:lineRule="auto"/>
              <w:rPr>
                <w:rFonts w:ascii="Times New Roman" w:eastAsia="Times New Roman" w:hAnsi="Times New Roman" w:cs="Times New Roman"/>
                <w:sz w:val="20"/>
                <w:szCs w:val="20"/>
                <w:lang w:eastAsia="en-GB"/>
              </w:rPr>
            </w:pPr>
          </w:p>
        </w:tc>
      </w:tr>
      <w:tr w:rsidR="008D1C05" w:rsidRPr="00C44F8D" w14:paraId="1EDCB9F6" w14:textId="77777777" w:rsidTr="008D1C05">
        <w:trPr>
          <w:gridAfter w:val="1"/>
          <w:wAfter w:w="1428" w:type="dxa"/>
          <w:trHeight w:val="1568"/>
        </w:trPr>
        <w:tc>
          <w:tcPr>
            <w:tcW w:w="2140"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665D800" w14:textId="28EEAFC6" w:rsidR="008D1C05" w:rsidRPr="00C44F8D" w:rsidRDefault="008D1C05" w:rsidP="008D1C05">
            <w:pPr>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Legend</w:t>
            </w:r>
          </w:p>
        </w:tc>
        <w:tc>
          <w:tcPr>
            <w:tcW w:w="3226" w:type="dxa"/>
            <w:gridSpan w:val="2"/>
            <w:tcBorders>
              <w:top w:val="single" w:sz="4" w:space="0" w:color="auto"/>
              <w:left w:val="nil"/>
              <w:bottom w:val="single" w:sz="4" w:space="0" w:color="auto"/>
              <w:right w:val="single" w:sz="4" w:space="0" w:color="auto"/>
            </w:tcBorders>
            <w:shd w:val="clear" w:color="auto" w:fill="auto"/>
            <w:vAlign w:val="center"/>
          </w:tcPr>
          <w:p w14:paraId="3E552A58" w14:textId="77777777" w:rsidR="008D1C05" w:rsidRDefault="008D1C05" w:rsidP="008D1C05">
            <w:pPr>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Severity</w:t>
            </w:r>
          </w:p>
          <w:p w14:paraId="31C50196" w14:textId="645A27C1" w:rsidR="008D1C05" w:rsidRPr="00C44F8D" w:rsidRDefault="008D1C05" w:rsidP="008D1C05">
            <w:pPr>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1 (least severe) – 10(most severe)</w:t>
            </w:r>
          </w:p>
        </w:tc>
        <w:tc>
          <w:tcPr>
            <w:tcW w:w="3917" w:type="dxa"/>
            <w:gridSpan w:val="3"/>
            <w:tcBorders>
              <w:top w:val="single" w:sz="4" w:space="0" w:color="auto"/>
              <w:left w:val="nil"/>
              <w:bottom w:val="single" w:sz="4" w:space="0" w:color="auto"/>
              <w:right w:val="single" w:sz="4" w:space="0" w:color="auto"/>
            </w:tcBorders>
            <w:shd w:val="clear" w:color="auto" w:fill="DEEAF6" w:themeFill="accent5" w:themeFillTint="33"/>
            <w:vAlign w:val="center"/>
          </w:tcPr>
          <w:p w14:paraId="06161F57" w14:textId="4C8C0BE3" w:rsidR="008D1C05" w:rsidRDefault="008D1C05" w:rsidP="008D1C05">
            <w:pPr>
              <w:shd w:val="clear" w:color="auto" w:fill="DEEAF6" w:themeFill="accent5" w:themeFillTint="33"/>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Occurrence</w:t>
            </w:r>
          </w:p>
          <w:p w14:paraId="24CA292A" w14:textId="778BDD3B" w:rsidR="008D1C05" w:rsidRPr="00C44F8D" w:rsidRDefault="008D1C05" w:rsidP="008D1C05">
            <w:pPr>
              <w:shd w:val="clear" w:color="auto" w:fill="DEEAF6" w:themeFill="accent5" w:themeFillTint="33"/>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1(remote) – 10(frequent)</w:t>
            </w:r>
          </w:p>
        </w:tc>
        <w:tc>
          <w:tcPr>
            <w:tcW w:w="5188" w:type="dxa"/>
            <w:gridSpan w:val="3"/>
            <w:tcBorders>
              <w:top w:val="single" w:sz="4" w:space="0" w:color="auto"/>
              <w:left w:val="nil"/>
              <w:bottom w:val="single" w:sz="4" w:space="0" w:color="auto"/>
              <w:right w:val="single" w:sz="4" w:space="0" w:color="auto"/>
            </w:tcBorders>
            <w:shd w:val="clear" w:color="auto" w:fill="auto"/>
            <w:noWrap/>
            <w:vAlign w:val="center"/>
          </w:tcPr>
          <w:p w14:paraId="31C8B4C7" w14:textId="7265CAE0" w:rsidR="008D1C05" w:rsidRDefault="008D1C05" w:rsidP="008D1C05">
            <w:pPr>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Detectability</w:t>
            </w:r>
          </w:p>
          <w:p w14:paraId="54526196" w14:textId="4624F3F4" w:rsidR="008D1C05" w:rsidRPr="00C44F8D" w:rsidRDefault="008D1C05" w:rsidP="008D1C05">
            <w:pPr>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1(highly detectable) – 10(undetectable)</w:t>
            </w:r>
          </w:p>
        </w:tc>
        <w:tc>
          <w:tcPr>
            <w:tcW w:w="222" w:type="dxa"/>
            <w:gridSpan w:val="2"/>
            <w:vAlign w:val="center"/>
          </w:tcPr>
          <w:p w14:paraId="7776AD21" w14:textId="77777777" w:rsidR="008D1C05" w:rsidRPr="00C44F8D" w:rsidRDefault="008D1C05" w:rsidP="000622B8">
            <w:pPr>
              <w:keepNext/>
              <w:spacing w:after="0" w:line="240" w:lineRule="auto"/>
              <w:rPr>
                <w:rFonts w:ascii="Times New Roman" w:eastAsia="Times New Roman" w:hAnsi="Times New Roman" w:cs="Times New Roman"/>
                <w:sz w:val="20"/>
                <w:szCs w:val="20"/>
                <w:lang w:eastAsia="en-GB"/>
              </w:rPr>
            </w:pPr>
          </w:p>
        </w:tc>
      </w:tr>
    </w:tbl>
    <w:p w14:paraId="4254171E" w14:textId="1E395A80" w:rsidR="00007DE4" w:rsidRDefault="00007DE4" w:rsidP="00007DE4"/>
    <w:p w14:paraId="19519BB2" w14:textId="77777777" w:rsidR="008D1C05" w:rsidRDefault="008D1C05" w:rsidP="00007DE4"/>
    <w:p w14:paraId="77FD45DC" w14:textId="77777777" w:rsidR="00007DE4" w:rsidRDefault="00007DE4" w:rsidP="00B07DBE"/>
    <w:p w14:paraId="7A9D3F94" w14:textId="77777777" w:rsidR="00007DE4" w:rsidRDefault="00007DE4" w:rsidP="00B07DBE"/>
    <w:p w14:paraId="62BF6720" w14:textId="4A6E0AB3" w:rsidR="00007DE4" w:rsidRDefault="00007DE4" w:rsidP="00B07DBE">
      <w:pPr>
        <w:sectPr w:rsidR="00007DE4" w:rsidSect="00007DE4">
          <w:pgSz w:w="16838" w:h="23811" w:code="8"/>
          <w:pgMar w:top="720" w:right="720" w:bottom="720" w:left="720" w:header="283" w:footer="283" w:gutter="0"/>
          <w:cols w:space="720"/>
          <w:titlePg/>
          <w:docGrid w:linePitch="360"/>
        </w:sectPr>
      </w:pPr>
    </w:p>
    <w:p w14:paraId="5EF2E4B2" w14:textId="7A89E4D4" w:rsidR="00007DE4" w:rsidRDefault="00007DE4" w:rsidP="00007DE4">
      <w:pPr>
        <w:pStyle w:val="Heading2"/>
      </w:pPr>
      <w:bookmarkStart w:id="26" w:name="_Toc106322320"/>
      <w:r>
        <w:lastRenderedPageBreak/>
        <w:t>Appendix C</w:t>
      </w:r>
      <w:r w:rsidR="00DC7204">
        <w:t xml:space="preserve"> – Quality Function Deployment</w:t>
      </w:r>
      <w:bookmarkEnd w:id="26"/>
    </w:p>
    <w:p w14:paraId="3C4BC112" w14:textId="446894C5" w:rsidR="006904EC" w:rsidRDefault="00007DE4" w:rsidP="006904EC">
      <w:pPr>
        <w:jc w:val="center"/>
        <w:sectPr w:rsidR="006904EC" w:rsidSect="007249E7">
          <w:pgSz w:w="23811" w:h="16838" w:orient="landscape" w:code="8"/>
          <w:pgMar w:top="720" w:right="720" w:bottom="720" w:left="720" w:header="284" w:footer="284" w:gutter="0"/>
          <w:cols w:space="720"/>
          <w:titlePg/>
          <w:docGrid w:linePitch="360"/>
        </w:sectPr>
      </w:pPr>
      <w:r>
        <w:rPr>
          <w:noProof/>
        </w:rPr>
        <w:drawing>
          <wp:inline distT="0" distB="0" distL="0" distR="0" wp14:anchorId="19FA99CB" wp14:editId="57A2C8D3">
            <wp:extent cx="10830111" cy="9060873"/>
            <wp:effectExtent l="0" t="0" r="9525" b="6985"/>
            <wp:docPr id="9" name="Picture 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engineering drawing&#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41376" b="30697"/>
                    <a:stretch/>
                  </pic:blipFill>
                  <pic:spPr bwMode="auto">
                    <a:xfrm>
                      <a:off x="0" y="0"/>
                      <a:ext cx="10844751" cy="9073122"/>
                    </a:xfrm>
                    <a:prstGeom prst="rect">
                      <a:avLst/>
                    </a:prstGeom>
                    <a:noFill/>
                    <a:ln>
                      <a:noFill/>
                    </a:ln>
                    <a:extLst>
                      <a:ext uri="{53640926-AAD7-44D8-BBD7-CCE9431645EC}">
                        <a14:shadowObscured xmlns:a14="http://schemas.microsoft.com/office/drawing/2010/main"/>
                      </a:ext>
                    </a:extLst>
                  </pic:spPr>
                </pic:pic>
              </a:graphicData>
            </a:graphic>
          </wp:inline>
        </w:drawing>
      </w:r>
    </w:p>
    <w:p w14:paraId="443ABF91" w14:textId="7EDC8172" w:rsidR="00007DE4" w:rsidRDefault="00007DE4" w:rsidP="00007DE4">
      <w:pPr>
        <w:pStyle w:val="Heading2"/>
      </w:pPr>
      <w:bookmarkStart w:id="27" w:name="_Toc106322321"/>
      <w:r>
        <w:lastRenderedPageBreak/>
        <w:t>Appendix D</w:t>
      </w:r>
      <w:r w:rsidR="00DC7204">
        <w:t xml:space="preserve"> – Universal Robots UR3 Cobot Technical Specification</w:t>
      </w:r>
      <w:bookmarkEnd w:id="27"/>
    </w:p>
    <w:p w14:paraId="25056FD9" w14:textId="5A4123AA" w:rsidR="006904EC" w:rsidRDefault="006904EC" w:rsidP="006904EC">
      <w:pPr>
        <w:jc w:val="center"/>
      </w:pPr>
      <w:r>
        <w:rPr>
          <w:noProof/>
        </w:rPr>
        <w:drawing>
          <wp:inline distT="0" distB="0" distL="0" distR="0" wp14:anchorId="1002055B" wp14:editId="52DEA878">
            <wp:extent cx="6708279" cy="8905875"/>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23"/>
                    <a:srcRect l="9901" t="5072" r="1360" b="1271"/>
                    <a:stretch/>
                  </pic:blipFill>
                  <pic:spPr bwMode="auto">
                    <a:xfrm>
                      <a:off x="0" y="0"/>
                      <a:ext cx="6731489" cy="8936689"/>
                    </a:xfrm>
                    <a:prstGeom prst="rect">
                      <a:avLst/>
                    </a:prstGeom>
                    <a:ln>
                      <a:noFill/>
                    </a:ln>
                    <a:extLst>
                      <a:ext uri="{53640926-AAD7-44D8-BBD7-CCE9431645EC}">
                        <a14:shadowObscured xmlns:a14="http://schemas.microsoft.com/office/drawing/2010/main"/>
                      </a:ext>
                    </a:extLst>
                  </pic:spPr>
                </pic:pic>
              </a:graphicData>
            </a:graphic>
          </wp:inline>
        </w:drawing>
      </w:r>
    </w:p>
    <w:p w14:paraId="16A86064" w14:textId="77777777" w:rsidR="006904EC" w:rsidRDefault="006904EC" w:rsidP="00007DE4"/>
    <w:p w14:paraId="0CD757B0" w14:textId="5CA08F5A" w:rsidR="006904EC" w:rsidRDefault="006904EC" w:rsidP="00007DE4">
      <w:pPr>
        <w:sectPr w:rsidR="006904EC" w:rsidSect="006904EC">
          <w:pgSz w:w="11906" w:h="16838" w:code="9"/>
          <w:pgMar w:top="720" w:right="720" w:bottom="720" w:left="720" w:header="284" w:footer="284" w:gutter="0"/>
          <w:cols w:space="720"/>
          <w:titlePg/>
          <w:docGrid w:linePitch="360"/>
        </w:sectPr>
      </w:pPr>
    </w:p>
    <w:p w14:paraId="1CD3E3A9" w14:textId="2F51CCE7" w:rsidR="00007DE4" w:rsidRDefault="00007DE4" w:rsidP="00007DE4"/>
    <w:p w14:paraId="0E96BA7E" w14:textId="7CCB3FE2" w:rsidR="00007DE4" w:rsidRDefault="00007DE4" w:rsidP="00007DE4">
      <w:pPr>
        <w:pStyle w:val="Heading2"/>
      </w:pPr>
      <w:bookmarkStart w:id="28" w:name="_Toc106322322"/>
      <w:r>
        <w:t>Appendix E</w:t>
      </w:r>
      <w:r w:rsidR="00DC7204">
        <w:t xml:space="preserve"> – Functional Means Analysis</w:t>
      </w:r>
      <w:bookmarkEnd w:id="28"/>
    </w:p>
    <w:p w14:paraId="0ABDF0D0" w14:textId="77777777" w:rsidR="00007DE4" w:rsidRPr="00007DE4" w:rsidRDefault="00007DE4" w:rsidP="00007DE4"/>
    <w:p w14:paraId="6126CA6A" w14:textId="2830282A" w:rsidR="00007DE4" w:rsidRDefault="00007DE4" w:rsidP="00B07DBE"/>
    <w:p w14:paraId="5A819D10" w14:textId="43EEC683" w:rsidR="00007DE4" w:rsidRDefault="00D84152" w:rsidP="00B07DBE">
      <w:r>
        <w:rPr>
          <w:noProof/>
        </w:rPr>
        <w:drawing>
          <wp:inline distT="0" distB="0" distL="0" distR="0" wp14:anchorId="3A4268FB" wp14:editId="4A525717">
            <wp:extent cx="14235961" cy="4667003"/>
            <wp:effectExtent l="0" t="0" r="0" b="635"/>
            <wp:docPr id="19" name="Picture 19"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website&#10;&#10;Description automatically generated"/>
                    <pic:cNvPicPr/>
                  </pic:nvPicPr>
                  <pic:blipFill>
                    <a:blip r:embed="rId24"/>
                    <a:stretch>
                      <a:fillRect/>
                    </a:stretch>
                  </pic:blipFill>
                  <pic:spPr>
                    <a:xfrm>
                      <a:off x="0" y="0"/>
                      <a:ext cx="14268242" cy="4677586"/>
                    </a:xfrm>
                    <a:prstGeom prst="rect">
                      <a:avLst/>
                    </a:prstGeom>
                  </pic:spPr>
                </pic:pic>
              </a:graphicData>
            </a:graphic>
          </wp:inline>
        </w:drawing>
      </w:r>
    </w:p>
    <w:p w14:paraId="163B65E7" w14:textId="7FC119B1" w:rsidR="00007DE4" w:rsidRDefault="00007DE4" w:rsidP="00B07DBE"/>
    <w:p w14:paraId="2E03A625" w14:textId="5D09A33F" w:rsidR="00007DE4" w:rsidRDefault="00007DE4" w:rsidP="00B07DBE"/>
    <w:p w14:paraId="55C87E81" w14:textId="07A9F3CF" w:rsidR="00007DE4" w:rsidRDefault="00007DE4" w:rsidP="00B07DBE"/>
    <w:p w14:paraId="1DFAF09E" w14:textId="3EED9B84" w:rsidR="00007DE4" w:rsidRDefault="00007DE4" w:rsidP="00B07DBE"/>
    <w:p w14:paraId="3C73E0AF" w14:textId="447F6939" w:rsidR="00007DE4" w:rsidRDefault="00007DE4" w:rsidP="00B07DBE"/>
    <w:p w14:paraId="66F48CC4" w14:textId="4DE16970" w:rsidR="00007DE4" w:rsidRDefault="00007DE4" w:rsidP="00B07DBE"/>
    <w:p w14:paraId="5B96BAF7" w14:textId="408F8167" w:rsidR="004A747B" w:rsidRDefault="004A747B" w:rsidP="00B07DBE"/>
    <w:p w14:paraId="5C6426EE" w14:textId="0936627D" w:rsidR="004A747B" w:rsidRDefault="004A747B" w:rsidP="00B07DBE"/>
    <w:p w14:paraId="066D09B7" w14:textId="201A5CB7" w:rsidR="004A747B" w:rsidRDefault="004A747B" w:rsidP="00B07DBE"/>
    <w:p w14:paraId="2E63AAE7" w14:textId="40A03244" w:rsidR="004A747B" w:rsidRDefault="004A747B" w:rsidP="00B07DBE"/>
    <w:p w14:paraId="5CB52614" w14:textId="2C82C321" w:rsidR="004A747B" w:rsidRDefault="004A747B" w:rsidP="00B07DBE"/>
    <w:p w14:paraId="2F84981D" w14:textId="77777777" w:rsidR="004A747B" w:rsidRDefault="004A747B" w:rsidP="00B07DBE"/>
    <w:p w14:paraId="45D41ADD" w14:textId="4C8899A1" w:rsidR="00007DE4" w:rsidRDefault="00007DE4" w:rsidP="00B07DBE"/>
    <w:p w14:paraId="30C608EA" w14:textId="5BCE607C" w:rsidR="004A747B" w:rsidRDefault="004A747B" w:rsidP="004A747B">
      <w:pPr>
        <w:pStyle w:val="Heading2"/>
      </w:pPr>
      <w:bookmarkStart w:id="29" w:name="_Toc106322323"/>
      <w:r>
        <w:lastRenderedPageBreak/>
        <w:t>Appendix F</w:t>
      </w:r>
      <w:r w:rsidR="00F845AF">
        <w:t xml:space="preserve"> – Concept 1: Scoop</w:t>
      </w:r>
      <w:bookmarkEnd w:id="29"/>
    </w:p>
    <w:p w14:paraId="1BAE7D90" w14:textId="5B9FD8DC" w:rsidR="00007DE4" w:rsidRDefault="004A747B" w:rsidP="004A747B">
      <w:pPr>
        <w:jc w:val="center"/>
      </w:pPr>
      <w:r>
        <w:rPr>
          <w:noProof/>
        </w:rPr>
        <w:drawing>
          <wp:inline distT="0" distB="0" distL="0" distR="0" wp14:anchorId="1E4F5CCC" wp14:editId="7D092710">
            <wp:extent cx="13333863" cy="9423905"/>
            <wp:effectExtent l="0" t="0" r="1270" b="6350"/>
            <wp:docPr id="14" name="Picture 1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engineering drawing&#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86050" cy="9460789"/>
                    </a:xfrm>
                    <a:prstGeom prst="rect">
                      <a:avLst/>
                    </a:prstGeom>
                    <a:noFill/>
                    <a:ln>
                      <a:noFill/>
                    </a:ln>
                  </pic:spPr>
                </pic:pic>
              </a:graphicData>
            </a:graphic>
          </wp:inline>
        </w:drawing>
      </w:r>
    </w:p>
    <w:p w14:paraId="30512731" w14:textId="4E129732" w:rsidR="004A747B" w:rsidRDefault="004A747B" w:rsidP="004A747B">
      <w:pPr>
        <w:pStyle w:val="Heading2"/>
      </w:pPr>
      <w:bookmarkStart w:id="30" w:name="_Toc106322324"/>
      <w:r>
        <w:lastRenderedPageBreak/>
        <w:t>Appendix G</w:t>
      </w:r>
      <w:r w:rsidR="00F845AF">
        <w:t xml:space="preserve"> – Concept 2: Single Piece Gripper</w:t>
      </w:r>
      <w:bookmarkEnd w:id="30"/>
    </w:p>
    <w:p w14:paraId="3930DD7F" w14:textId="1082F941" w:rsidR="004A747B" w:rsidRDefault="004A747B" w:rsidP="00B07DBE">
      <w:r>
        <w:rPr>
          <w:noProof/>
        </w:rPr>
        <w:drawing>
          <wp:inline distT="0" distB="0" distL="0" distR="0" wp14:anchorId="4608B7EA" wp14:editId="6973F779">
            <wp:extent cx="13347510" cy="9429913"/>
            <wp:effectExtent l="0" t="0" r="6985" b="0"/>
            <wp:docPr id="15" name="Picture 1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 engineering drawing&#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350705" cy="9432170"/>
                    </a:xfrm>
                    <a:prstGeom prst="rect">
                      <a:avLst/>
                    </a:prstGeom>
                    <a:noFill/>
                    <a:ln>
                      <a:noFill/>
                    </a:ln>
                  </pic:spPr>
                </pic:pic>
              </a:graphicData>
            </a:graphic>
          </wp:inline>
        </w:drawing>
      </w:r>
    </w:p>
    <w:p w14:paraId="3137EE40" w14:textId="256301B7" w:rsidR="004A747B" w:rsidRDefault="004A747B" w:rsidP="004A747B">
      <w:pPr>
        <w:pStyle w:val="Heading2"/>
      </w:pPr>
      <w:bookmarkStart w:id="31" w:name="_Toc106322325"/>
      <w:r>
        <w:lastRenderedPageBreak/>
        <w:t>Appendix H</w:t>
      </w:r>
      <w:r w:rsidR="00F845AF">
        <w:t xml:space="preserve"> – Concept 3: Locking Gripper</w:t>
      </w:r>
      <w:bookmarkEnd w:id="31"/>
    </w:p>
    <w:p w14:paraId="51FDC928" w14:textId="2FD0639A" w:rsidR="00007DE4" w:rsidRDefault="004A747B" w:rsidP="004A747B">
      <w:pPr>
        <w:jc w:val="center"/>
      </w:pPr>
      <w:r>
        <w:rPr>
          <w:noProof/>
        </w:rPr>
        <w:drawing>
          <wp:inline distT="0" distB="0" distL="0" distR="0" wp14:anchorId="0DD718D3" wp14:editId="20E9BE4B">
            <wp:extent cx="13402101" cy="9468481"/>
            <wp:effectExtent l="0" t="0" r="0" b="0"/>
            <wp:docPr id="16" name="Picture 1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engineering drawing&#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408673" cy="9473124"/>
                    </a:xfrm>
                    <a:prstGeom prst="rect">
                      <a:avLst/>
                    </a:prstGeom>
                    <a:noFill/>
                    <a:ln>
                      <a:noFill/>
                    </a:ln>
                  </pic:spPr>
                </pic:pic>
              </a:graphicData>
            </a:graphic>
          </wp:inline>
        </w:drawing>
      </w:r>
    </w:p>
    <w:p w14:paraId="5A443747" w14:textId="5F06C20C" w:rsidR="00BF5D55" w:rsidRDefault="00BF5D55" w:rsidP="004A747B">
      <w:pPr>
        <w:sectPr w:rsidR="00BF5D55" w:rsidSect="007249E7">
          <w:pgSz w:w="23811" w:h="16838" w:orient="landscape" w:code="8"/>
          <w:pgMar w:top="720" w:right="720" w:bottom="720" w:left="720" w:header="284" w:footer="284" w:gutter="0"/>
          <w:cols w:space="720"/>
          <w:titlePg/>
          <w:docGrid w:linePitch="360"/>
        </w:sectPr>
      </w:pPr>
    </w:p>
    <w:p w14:paraId="08B7C23B" w14:textId="439A7CC8" w:rsidR="00431719" w:rsidRDefault="00431719" w:rsidP="00894C93">
      <w:pPr>
        <w:pStyle w:val="Heading2"/>
      </w:pPr>
      <w:bookmarkStart w:id="32" w:name="_Toc106322326"/>
      <w:r>
        <w:lastRenderedPageBreak/>
        <w:t>Appendix I</w:t>
      </w:r>
      <w:r w:rsidR="003F6AE3">
        <w:t xml:space="preserve"> – </w:t>
      </w:r>
      <w:r w:rsidR="00C95A84">
        <w:t xml:space="preserve">Design Failure Mode and Effect </w:t>
      </w:r>
      <w:commentRangeStart w:id="33"/>
      <w:r w:rsidR="00C95A84">
        <w:t>Analysis</w:t>
      </w:r>
      <w:commentRangeEnd w:id="33"/>
      <w:r w:rsidR="00B67498">
        <w:rPr>
          <w:rStyle w:val="CommentReference"/>
          <w:rFonts w:asciiTheme="minorHAnsi" w:eastAsiaTheme="minorHAnsi" w:hAnsiTheme="minorHAnsi" w:cstheme="minorBidi"/>
          <w:color w:val="auto"/>
        </w:rPr>
        <w:commentReference w:id="33"/>
      </w:r>
      <w:bookmarkEnd w:id="32"/>
    </w:p>
    <w:p w14:paraId="18B1D608" w14:textId="77777777" w:rsidR="00C30A9A" w:rsidRPr="00C30A9A" w:rsidRDefault="00C30A9A" w:rsidP="00C30A9A"/>
    <w:tbl>
      <w:tblPr>
        <w:tblW w:w="15021" w:type="dxa"/>
        <w:jc w:val="center"/>
        <w:tblLook w:val="04A0" w:firstRow="1" w:lastRow="0" w:firstColumn="1" w:lastColumn="0" w:noHBand="0" w:noVBand="1"/>
      </w:tblPr>
      <w:tblGrid>
        <w:gridCol w:w="1660"/>
        <w:gridCol w:w="1660"/>
        <w:gridCol w:w="1660"/>
        <w:gridCol w:w="500"/>
        <w:gridCol w:w="1660"/>
        <w:gridCol w:w="500"/>
        <w:gridCol w:w="500"/>
        <w:gridCol w:w="521"/>
        <w:gridCol w:w="2180"/>
        <w:gridCol w:w="2180"/>
        <w:gridCol w:w="500"/>
        <w:gridCol w:w="500"/>
        <w:gridCol w:w="500"/>
        <w:gridCol w:w="500"/>
      </w:tblGrid>
      <w:tr w:rsidR="00C30A9A" w:rsidRPr="00C30A9A" w14:paraId="653CFDFE" w14:textId="77777777" w:rsidTr="000F2DAA">
        <w:trPr>
          <w:trHeight w:val="582"/>
          <w:jc w:val="center"/>
        </w:trPr>
        <w:tc>
          <w:tcPr>
            <w:tcW w:w="15021" w:type="dxa"/>
            <w:gridSpan w:val="14"/>
            <w:tcBorders>
              <w:top w:val="single" w:sz="4" w:space="0" w:color="auto"/>
              <w:left w:val="single" w:sz="4" w:space="0" w:color="auto"/>
              <w:bottom w:val="nil"/>
              <w:right w:val="single" w:sz="4" w:space="0" w:color="auto"/>
            </w:tcBorders>
            <w:shd w:val="clear" w:color="auto" w:fill="auto"/>
            <w:noWrap/>
            <w:vAlign w:val="center"/>
            <w:hideMark/>
          </w:tcPr>
          <w:p w14:paraId="14F3BA41" w14:textId="4894418D" w:rsidR="00C30A9A" w:rsidRPr="00C30A9A" w:rsidRDefault="00C30A9A" w:rsidP="00C30A9A">
            <w:pPr>
              <w:spacing w:after="0" w:line="240" w:lineRule="auto"/>
              <w:jc w:val="center"/>
              <w:rPr>
                <w:rFonts w:ascii="Arial" w:eastAsia="Times New Roman" w:hAnsi="Arial" w:cs="Arial"/>
                <w:b/>
                <w:bCs/>
                <w:sz w:val="28"/>
                <w:szCs w:val="28"/>
                <w:lang w:eastAsia="en-GB"/>
              </w:rPr>
            </w:pPr>
            <w:r w:rsidRPr="00C30A9A">
              <w:rPr>
                <w:rFonts w:ascii="Arial" w:eastAsia="Times New Roman" w:hAnsi="Arial" w:cs="Arial"/>
                <w:b/>
                <w:bCs/>
                <w:sz w:val="28"/>
                <w:szCs w:val="28"/>
                <w:lang w:eastAsia="en-GB"/>
              </w:rPr>
              <w:t>DESIGN FAILURE MODE AND EFFECT ANALYSIS</w:t>
            </w:r>
          </w:p>
        </w:tc>
      </w:tr>
      <w:tr w:rsidR="00C30A9A" w:rsidRPr="00C30A9A" w14:paraId="4CDC6FE4" w14:textId="77777777" w:rsidTr="000F2DAA">
        <w:trPr>
          <w:trHeight w:val="582"/>
          <w:jc w:val="center"/>
        </w:trPr>
        <w:tc>
          <w:tcPr>
            <w:tcW w:w="1660" w:type="dxa"/>
            <w:tcBorders>
              <w:top w:val="nil"/>
              <w:left w:val="single" w:sz="4" w:space="0" w:color="auto"/>
              <w:bottom w:val="nil"/>
              <w:right w:val="nil"/>
            </w:tcBorders>
            <w:shd w:val="clear" w:color="auto" w:fill="auto"/>
            <w:noWrap/>
            <w:vAlign w:val="bottom"/>
            <w:hideMark/>
          </w:tcPr>
          <w:p w14:paraId="6FE8E3D2" w14:textId="77777777" w:rsidR="00C30A9A" w:rsidRPr="00C30A9A" w:rsidRDefault="00C30A9A" w:rsidP="00C30A9A">
            <w:pPr>
              <w:spacing w:after="0" w:line="240" w:lineRule="auto"/>
              <w:jc w:val="right"/>
              <w:rPr>
                <w:rFonts w:ascii="Arial" w:eastAsia="Times New Roman" w:hAnsi="Arial" w:cs="Arial"/>
                <w:sz w:val="20"/>
                <w:szCs w:val="20"/>
                <w:lang w:eastAsia="en-GB"/>
              </w:rPr>
            </w:pPr>
            <w:r w:rsidRPr="00C30A9A">
              <w:rPr>
                <w:rFonts w:ascii="Arial" w:eastAsia="Times New Roman" w:hAnsi="Arial" w:cs="Arial"/>
                <w:sz w:val="20"/>
                <w:szCs w:val="20"/>
                <w:lang w:eastAsia="en-GB"/>
              </w:rPr>
              <w:t>Item:</w:t>
            </w:r>
          </w:p>
        </w:tc>
        <w:tc>
          <w:tcPr>
            <w:tcW w:w="3820" w:type="dxa"/>
            <w:gridSpan w:val="3"/>
            <w:tcBorders>
              <w:top w:val="nil"/>
              <w:left w:val="nil"/>
              <w:bottom w:val="nil"/>
              <w:right w:val="nil"/>
            </w:tcBorders>
            <w:shd w:val="clear" w:color="auto" w:fill="auto"/>
            <w:noWrap/>
            <w:vAlign w:val="bottom"/>
            <w:hideMark/>
          </w:tcPr>
          <w:p w14:paraId="5478D45E" w14:textId="26217499" w:rsidR="00C30A9A" w:rsidRPr="00C30A9A" w:rsidRDefault="00C30A9A" w:rsidP="00C30A9A">
            <w:pPr>
              <w:spacing w:after="0" w:line="240" w:lineRule="auto"/>
              <w:rPr>
                <w:rFonts w:ascii="Arial" w:eastAsia="Times New Roman" w:hAnsi="Arial" w:cs="Arial"/>
                <w:sz w:val="20"/>
                <w:szCs w:val="20"/>
                <w:lang w:eastAsia="en-GB"/>
              </w:rPr>
            </w:pPr>
            <w:r w:rsidRPr="00C30A9A">
              <w:rPr>
                <w:rFonts w:ascii="Arial" w:eastAsia="Times New Roman" w:hAnsi="Arial" w:cs="Arial"/>
                <w:sz w:val="20"/>
                <w:szCs w:val="20"/>
                <w:lang w:eastAsia="en-GB"/>
              </w:rPr>
              <w:t xml:space="preserve">Mobile phone gripping </w:t>
            </w:r>
            <w:r w:rsidR="00B67498">
              <w:rPr>
                <w:rFonts w:ascii="Arial" w:eastAsia="Times New Roman" w:hAnsi="Arial" w:cs="Arial"/>
                <w:sz w:val="20"/>
                <w:szCs w:val="20"/>
                <w:lang w:eastAsia="en-GB"/>
              </w:rPr>
              <w:t>end-effector</w:t>
            </w:r>
          </w:p>
        </w:tc>
        <w:tc>
          <w:tcPr>
            <w:tcW w:w="2160" w:type="dxa"/>
            <w:gridSpan w:val="2"/>
            <w:tcBorders>
              <w:top w:val="nil"/>
              <w:left w:val="nil"/>
              <w:bottom w:val="nil"/>
              <w:right w:val="nil"/>
            </w:tcBorders>
            <w:shd w:val="clear" w:color="auto" w:fill="auto"/>
            <w:noWrap/>
            <w:vAlign w:val="bottom"/>
            <w:hideMark/>
          </w:tcPr>
          <w:p w14:paraId="3A77F556" w14:textId="77777777" w:rsidR="00C30A9A" w:rsidRPr="00C30A9A" w:rsidRDefault="00C30A9A" w:rsidP="00C30A9A">
            <w:pPr>
              <w:spacing w:after="0" w:line="240" w:lineRule="auto"/>
              <w:rPr>
                <w:rFonts w:ascii="Arial" w:eastAsia="Times New Roman" w:hAnsi="Arial" w:cs="Arial"/>
                <w:sz w:val="20"/>
                <w:szCs w:val="20"/>
                <w:lang w:eastAsia="en-GB"/>
              </w:rPr>
            </w:pPr>
          </w:p>
        </w:tc>
        <w:tc>
          <w:tcPr>
            <w:tcW w:w="1021" w:type="dxa"/>
            <w:gridSpan w:val="2"/>
            <w:tcBorders>
              <w:top w:val="nil"/>
              <w:left w:val="nil"/>
              <w:bottom w:val="nil"/>
              <w:right w:val="nil"/>
            </w:tcBorders>
            <w:shd w:val="clear" w:color="auto" w:fill="auto"/>
            <w:noWrap/>
            <w:vAlign w:val="bottom"/>
            <w:hideMark/>
          </w:tcPr>
          <w:p w14:paraId="270BC042" w14:textId="77777777" w:rsidR="00C30A9A" w:rsidRPr="00C30A9A" w:rsidRDefault="00C30A9A" w:rsidP="00C30A9A">
            <w:pPr>
              <w:spacing w:after="0" w:line="240" w:lineRule="auto"/>
              <w:rPr>
                <w:rFonts w:ascii="Times New Roman" w:eastAsia="Times New Roman" w:hAnsi="Times New Roman" w:cs="Times New Roman"/>
                <w:sz w:val="20"/>
                <w:szCs w:val="20"/>
                <w:lang w:eastAsia="en-GB"/>
              </w:rPr>
            </w:pPr>
          </w:p>
        </w:tc>
        <w:tc>
          <w:tcPr>
            <w:tcW w:w="2180" w:type="dxa"/>
            <w:tcBorders>
              <w:top w:val="nil"/>
              <w:left w:val="nil"/>
              <w:bottom w:val="nil"/>
              <w:right w:val="nil"/>
            </w:tcBorders>
            <w:shd w:val="clear" w:color="auto" w:fill="auto"/>
            <w:noWrap/>
            <w:vAlign w:val="bottom"/>
            <w:hideMark/>
          </w:tcPr>
          <w:p w14:paraId="08DB598E" w14:textId="77777777" w:rsidR="00C30A9A" w:rsidRPr="00C30A9A" w:rsidRDefault="00C30A9A" w:rsidP="00C30A9A">
            <w:pPr>
              <w:spacing w:after="0" w:line="240" w:lineRule="auto"/>
              <w:rPr>
                <w:rFonts w:ascii="Times New Roman" w:eastAsia="Times New Roman" w:hAnsi="Times New Roman" w:cs="Times New Roman"/>
                <w:sz w:val="20"/>
                <w:szCs w:val="20"/>
                <w:lang w:eastAsia="en-GB"/>
              </w:rPr>
            </w:pPr>
          </w:p>
        </w:tc>
        <w:tc>
          <w:tcPr>
            <w:tcW w:w="4180" w:type="dxa"/>
            <w:gridSpan w:val="5"/>
            <w:tcBorders>
              <w:top w:val="nil"/>
              <w:left w:val="nil"/>
              <w:bottom w:val="nil"/>
              <w:right w:val="single" w:sz="4" w:space="0" w:color="000000"/>
            </w:tcBorders>
            <w:shd w:val="clear" w:color="auto" w:fill="auto"/>
            <w:noWrap/>
            <w:vAlign w:val="bottom"/>
            <w:hideMark/>
          </w:tcPr>
          <w:p w14:paraId="62074B31" w14:textId="77777777" w:rsidR="00C30A9A" w:rsidRPr="00C30A9A" w:rsidRDefault="00C30A9A" w:rsidP="00C30A9A">
            <w:pPr>
              <w:spacing w:after="0" w:line="240" w:lineRule="auto"/>
              <w:rPr>
                <w:rFonts w:ascii="Times New Roman" w:eastAsia="Times New Roman" w:hAnsi="Times New Roman" w:cs="Times New Roman"/>
                <w:sz w:val="20"/>
                <w:szCs w:val="20"/>
                <w:lang w:eastAsia="en-GB"/>
              </w:rPr>
            </w:pPr>
          </w:p>
        </w:tc>
      </w:tr>
      <w:tr w:rsidR="00C30A9A" w:rsidRPr="00C30A9A" w14:paraId="5830E080" w14:textId="77777777" w:rsidTr="000F2DAA">
        <w:trPr>
          <w:trHeight w:val="206"/>
          <w:jc w:val="center"/>
        </w:trPr>
        <w:tc>
          <w:tcPr>
            <w:tcW w:w="1660" w:type="dxa"/>
            <w:tcBorders>
              <w:top w:val="nil"/>
              <w:left w:val="single" w:sz="4" w:space="0" w:color="auto"/>
              <w:bottom w:val="single" w:sz="4" w:space="0" w:color="auto"/>
              <w:right w:val="nil"/>
            </w:tcBorders>
            <w:shd w:val="clear" w:color="auto" w:fill="auto"/>
            <w:noWrap/>
            <w:vAlign w:val="center"/>
            <w:hideMark/>
          </w:tcPr>
          <w:p w14:paraId="3FBD568B" w14:textId="77777777" w:rsidR="00C30A9A" w:rsidRPr="00C30A9A" w:rsidRDefault="00C30A9A" w:rsidP="00C30A9A">
            <w:pPr>
              <w:spacing w:after="0" w:line="240" w:lineRule="auto"/>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1660" w:type="dxa"/>
            <w:tcBorders>
              <w:top w:val="nil"/>
              <w:left w:val="nil"/>
              <w:bottom w:val="single" w:sz="4" w:space="0" w:color="auto"/>
              <w:right w:val="nil"/>
            </w:tcBorders>
            <w:shd w:val="clear" w:color="auto" w:fill="auto"/>
            <w:noWrap/>
            <w:vAlign w:val="center"/>
            <w:hideMark/>
          </w:tcPr>
          <w:p w14:paraId="5DADEEBB" w14:textId="77777777" w:rsidR="00C30A9A" w:rsidRPr="00C30A9A" w:rsidRDefault="00C30A9A" w:rsidP="00C30A9A">
            <w:pPr>
              <w:spacing w:after="0" w:line="240" w:lineRule="auto"/>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1660" w:type="dxa"/>
            <w:tcBorders>
              <w:top w:val="nil"/>
              <w:left w:val="nil"/>
              <w:bottom w:val="single" w:sz="4" w:space="0" w:color="auto"/>
              <w:right w:val="nil"/>
            </w:tcBorders>
            <w:shd w:val="clear" w:color="auto" w:fill="auto"/>
            <w:noWrap/>
            <w:vAlign w:val="center"/>
            <w:hideMark/>
          </w:tcPr>
          <w:p w14:paraId="74AC6CC6" w14:textId="77777777" w:rsidR="00C30A9A" w:rsidRPr="00C30A9A" w:rsidRDefault="00C30A9A" w:rsidP="00C30A9A">
            <w:pPr>
              <w:spacing w:after="0" w:line="240" w:lineRule="auto"/>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500" w:type="dxa"/>
            <w:tcBorders>
              <w:top w:val="nil"/>
              <w:left w:val="nil"/>
              <w:bottom w:val="single" w:sz="4" w:space="0" w:color="auto"/>
              <w:right w:val="nil"/>
            </w:tcBorders>
            <w:shd w:val="clear" w:color="auto" w:fill="auto"/>
            <w:noWrap/>
            <w:vAlign w:val="center"/>
            <w:hideMark/>
          </w:tcPr>
          <w:p w14:paraId="15D5D6E7" w14:textId="77777777" w:rsidR="00C30A9A" w:rsidRPr="00C30A9A" w:rsidRDefault="00C30A9A" w:rsidP="00C30A9A">
            <w:pPr>
              <w:spacing w:after="0" w:line="240" w:lineRule="auto"/>
              <w:jc w:val="center"/>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1660" w:type="dxa"/>
            <w:tcBorders>
              <w:top w:val="nil"/>
              <w:left w:val="nil"/>
              <w:bottom w:val="single" w:sz="4" w:space="0" w:color="auto"/>
              <w:right w:val="nil"/>
            </w:tcBorders>
            <w:shd w:val="clear" w:color="auto" w:fill="auto"/>
            <w:noWrap/>
            <w:vAlign w:val="center"/>
            <w:hideMark/>
          </w:tcPr>
          <w:p w14:paraId="47A20FD8" w14:textId="77777777" w:rsidR="00C30A9A" w:rsidRPr="00C30A9A" w:rsidRDefault="00C30A9A" w:rsidP="00C30A9A">
            <w:pPr>
              <w:spacing w:after="0" w:line="240" w:lineRule="auto"/>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500" w:type="dxa"/>
            <w:tcBorders>
              <w:top w:val="nil"/>
              <w:left w:val="nil"/>
              <w:bottom w:val="single" w:sz="4" w:space="0" w:color="auto"/>
              <w:right w:val="nil"/>
            </w:tcBorders>
            <w:shd w:val="clear" w:color="auto" w:fill="auto"/>
            <w:noWrap/>
            <w:vAlign w:val="center"/>
            <w:hideMark/>
          </w:tcPr>
          <w:p w14:paraId="2F46A697" w14:textId="77777777" w:rsidR="00C30A9A" w:rsidRPr="00C30A9A" w:rsidRDefault="00C30A9A" w:rsidP="00C30A9A">
            <w:pPr>
              <w:spacing w:after="0" w:line="240" w:lineRule="auto"/>
              <w:jc w:val="center"/>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500" w:type="dxa"/>
            <w:tcBorders>
              <w:top w:val="nil"/>
              <w:left w:val="nil"/>
              <w:bottom w:val="single" w:sz="4" w:space="0" w:color="auto"/>
              <w:right w:val="nil"/>
            </w:tcBorders>
            <w:shd w:val="clear" w:color="auto" w:fill="auto"/>
            <w:noWrap/>
            <w:vAlign w:val="center"/>
            <w:hideMark/>
          </w:tcPr>
          <w:p w14:paraId="4471AF85" w14:textId="77777777" w:rsidR="00C30A9A" w:rsidRPr="00C30A9A" w:rsidRDefault="00C30A9A" w:rsidP="00C30A9A">
            <w:pPr>
              <w:spacing w:after="0" w:line="240" w:lineRule="auto"/>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521" w:type="dxa"/>
            <w:tcBorders>
              <w:top w:val="nil"/>
              <w:left w:val="nil"/>
              <w:bottom w:val="single" w:sz="4" w:space="0" w:color="auto"/>
              <w:right w:val="nil"/>
            </w:tcBorders>
            <w:shd w:val="clear" w:color="auto" w:fill="auto"/>
            <w:noWrap/>
            <w:vAlign w:val="center"/>
            <w:hideMark/>
          </w:tcPr>
          <w:p w14:paraId="586751CA" w14:textId="77777777" w:rsidR="00C30A9A" w:rsidRPr="00C30A9A" w:rsidRDefault="00C30A9A" w:rsidP="00C30A9A">
            <w:pPr>
              <w:spacing w:after="0" w:line="240" w:lineRule="auto"/>
              <w:jc w:val="center"/>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2180" w:type="dxa"/>
            <w:tcBorders>
              <w:top w:val="nil"/>
              <w:left w:val="nil"/>
              <w:bottom w:val="single" w:sz="4" w:space="0" w:color="auto"/>
              <w:right w:val="nil"/>
            </w:tcBorders>
            <w:shd w:val="clear" w:color="auto" w:fill="auto"/>
            <w:noWrap/>
            <w:vAlign w:val="center"/>
            <w:hideMark/>
          </w:tcPr>
          <w:p w14:paraId="0EB98F5F" w14:textId="77777777" w:rsidR="00C30A9A" w:rsidRPr="00C30A9A" w:rsidRDefault="00C30A9A" w:rsidP="00C30A9A">
            <w:pPr>
              <w:spacing w:after="0" w:line="240" w:lineRule="auto"/>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2180" w:type="dxa"/>
            <w:tcBorders>
              <w:top w:val="nil"/>
              <w:left w:val="nil"/>
              <w:bottom w:val="single" w:sz="4" w:space="0" w:color="auto"/>
              <w:right w:val="nil"/>
            </w:tcBorders>
            <w:shd w:val="clear" w:color="auto" w:fill="auto"/>
            <w:noWrap/>
            <w:vAlign w:val="center"/>
            <w:hideMark/>
          </w:tcPr>
          <w:p w14:paraId="7FBDF2F2" w14:textId="77777777" w:rsidR="00C30A9A" w:rsidRPr="00C30A9A" w:rsidRDefault="00C30A9A" w:rsidP="00C30A9A">
            <w:pPr>
              <w:spacing w:after="0" w:line="240" w:lineRule="auto"/>
              <w:jc w:val="center"/>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500" w:type="dxa"/>
            <w:tcBorders>
              <w:top w:val="nil"/>
              <w:left w:val="nil"/>
              <w:bottom w:val="single" w:sz="4" w:space="0" w:color="auto"/>
              <w:right w:val="nil"/>
            </w:tcBorders>
            <w:shd w:val="clear" w:color="auto" w:fill="auto"/>
            <w:noWrap/>
            <w:vAlign w:val="center"/>
            <w:hideMark/>
          </w:tcPr>
          <w:p w14:paraId="351E1A09" w14:textId="77777777" w:rsidR="00C30A9A" w:rsidRPr="00C30A9A" w:rsidRDefault="00C30A9A" w:rsidP="00C30A9A">
            <w:pPr>
              <w:spacing w:after="0" w:line="240" w:lineRule="auto"/>
              <w:jc w:val="center"/>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500" w:type="dxa"/>
            <w:tcBorders>
              <w:top w:val="nil"/>
              <w:left w:val="nil"/>
              <w:bottom w:val="single" w:sz="4" w:space="0" w:color="auto"/>
              <w:right w:val="nil"/>
            </w:tcBorders>
            <w:shd w:val="clear" w:color="auto" w:fill="auto"/>
            <w:noWrap/>
            <w:vAlign w:val="center"/>
            <w:hideMark/>
          </w:tcPr>
          <w:p w14:paraId="5ED9A94E" w14:textId="77777777" w:rsidR="00C30A9A" w:rsidRPr="00C30A9A" w:rsidRDefault="00C30A9A" w:rsidP="00C30A9A">
            <w:pPr>
              <w:spacing w:after="0" w:line="240" w:lineRule="auto"/>
              <w:jc w:val="center"/>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500" w:type="dxa"/>
            <w:tcBorders>
              <w:top w:val="nil"/>
              <w:left w:val="nil"/>
              <w:bottom w:val="single" w:sz="4" w:space="0" w:color="auto"/>
              <w:right w:val="nil"/>
            </w:tcBorders>
            <w:shd w:val="clear" w:color="auto" w:fill="auto"/>
            <w:noWrap/>
            <w:vAlign w:val="center"/>
            <w:hideMark/>
          </w:tcPr>
          <w:p w14:paraId="5F40ED9A" w14:textId="77777777" w:rsidR="00C30A9A" w:rsidRPr="00C30A9A" w:rsidRDefault="00C30A9A" w:rsidP="00C30A9A">
            <w:pPr>
              <w:spacing w:after="0" w:line="240" w:lineRule="auto"/>
              <w:jc w:val="center"/>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c>
          <w:tcPr>
            <w:tcW w:w="500" w:type="dxa"/>
            <w:tcBorders>
              <w:top w:val="nil"/>
              <w:left w:val="nil"/>
              <w:bottom w:val="single" w:sz="4" w:space="0" w:color="auto"/>
              <w:right w:val="single" w:sz="4" w:space="0" w:color="auto"/>
            </w:tcBorders>
            <w:shd w:val="clear" w:color="auto" w:fill="auto"/>
            <w:noWrap/>
            <w:vAlign w:val="center"/>
            <w:hideMark/>
          </w:tcPr>
          <w:p w14:paraId="58E805BC" w14:textId="77777777" w:rsidR="00C30A9A" w:rsidRPr="00C30A9A" w:rsidRDefault="00C30A9A" w:rsidP="00C30A9A">
            <w:pPr>
              <w:spacing w:after="0" w:line="240" w:lineRule="auto"/>
              <w:jc w:val="center"/>
              <w:rPr>
                <w:rFonts w:ascii="Arial" w:eastAsia="Times New Roman" w:hAnsi="Arial" w:cs="Arial"/>
                <w:sz w:val="20"/>
                <w:szCs w:val="20"/>
                <w:lang w:eastAsia="en-GB"/>
              </w:rPr>
            </w:pPr>
            <w:r w:rsidRPr="00C30A9A">
              <w:rPr>
                <w:rFonts w:ascii="Arial" w:eastAsia="Times New Roman" w:hAnsi="Arial" w:cs="Arial"/>
                <w:sz w:val="20"/>
                <w:szCs w:val="20"/>
                <w:lang w:eastAsia="en-GB"/>
              </w:rPr>
              <w:t> </w:t>
            </w:r>
          </w:p>
        </w:tc>
      </w:tr>
      <w:tr w:rsidR="00C30A9A" w:rsidRPr="00C30A9A" w14:paraId="31954912" w14:textId="77777777" w:rsidTr="000F2DAA">
        <w:trPr>
          <w:trHeight w:val="1200"/>
          <w:jc w:val="center"/>
        </w:trPr>
        <w:tc>
          <w:tcPr>
            <w:tcW w:w="1660" w:type="dxa"/>
            <w:vMerge w:val="restart"/>
            <w:tcBorders>
              <w:top w:val="nil"/>
              <w:left w:val="single" w:sz="4" w:space="0" w:color="auto"/>
              <w:bottom w:val="single" w:sz="4" w:space="0" w:color="000000"/>
              <w:right w:val="single" w:sz="4" w:space="0" w:color="auto"/>
            </w:tcBorders>
            <w:shd w:val="clear" w:color="auto" w:fill="9CC2E5" w:themeFill="accent5" w:themeFillTint="99"/>
            <w:vAlign w:val="center"/>
            <w:hideMark/>
          </w:tcPr>
          <w:p w14:paraId="66217B38"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Process Function</w:t>
            </w:r>
          </w:p>
        </w:tc>
        <w:tc>
          <w:tcPr>
            <w:tcW w:w="1660" w:type="dxa"/>
            <w:vMerge w:val="restart"/>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2D8102B0"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Potential Failure Mode</w:t>
            </w:r>
          </w:p>
        </w:tc>
        <w:tc>
          <w:tcPr>
            <w:tcW w:w="1660" w:type="dxa"/>
            <w:vMerge w:val="restart"/>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4950F0A1"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Potential Effect(s) of Failure</w:t>
            </w:r>
          </w:p>
        </w:tc>
        <w:tc>
          <w:tcPr>
            <w:tcW w:w="500" w:type="dxa"/>
            <w:vMerge w:val="restart"/>
            <w:tcBorders>
              <w:top w:val="nil"/>
              <w:left w:val="single" w:sz="4" w:space="0" w:color="auto"/>
              <w:bottom w:val="single" w:sz="4" w:space="0" w:color="auto"/>
              <w:right w:val="single" w:sz="4" w:space="0" w:color="auto"/>
            </w:tcBorders>
            <w:shd w:val="clear" w:color="auto" w:fill="9CC2E5" w:themeFill="accent5" w:themeFillTint="99"/>
            <w:textDirection w:val="tbLrV"/>
            <w:vAlign w:val="center"/>
            <w:hideMark/>
          </w:tcPr>
          <w:p w14:paraId="412C3066"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Sev</w:t>
            </w:r>
          </w:p>
        </w:tc>
        <w:tc>
          <w:tcPr>
            <w:tcW w:w="1660" w:type="dxa"/>
            <w:vMerge w:val="restart"/>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57497FB6"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Potential Cause(s)/ Mechanism(s) of Failure</w:t>
            </w:r>
          </w:p>
        </w:tc>
        <w:tc>
          <w:tcPr>
            <w:tcW w:w="500" w:type="dxa"/>
            <w:vMerge w:val="restart"/>
            <w:tcBorders>
              <w:top w:val="nil"/>
              <w:left w:val="single" w:sz="4" w:space="0" w:color="auto"/>
              <w:bottom w:val="single" w:sz="4" w:space="0" w:color="auto"/>
              <w:right w:val="single" w:sz="4" w:space="0" w:color="auto"/>
            </w:tcBorders>
            <w:shd w:val="clear" w:color="auto" w:fill="9CC2E5" w:themeFill="accent5" w:themeFillTint="99"/>
            <w:textDirection w:val="tbLrV"/>
            <w:vAlign w:val="center"/>
            <w:hideMark/>
          </w:tcPr>
          <w:p w14:paraId="39B54DF9"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Occur</w:t>
            </w:r>
          </w:p>
        </w:tc>
        <w:tc>
          <w:tcPr>
            <w:tcW w:w="500" w:type="dxa"/>
            <w:vMerge w:val="restart"/>
            <w:tcBorders>
              <w:top w:val="nil"/>
              <w:left w:val="single" w:sz="4" w:space="0" w:color="auto"/>
              <w:bottom w:val="single" w:sz="4" w:space="0" w:color="auto"/>
              <w:right w:val="single" w:sz="4" w:space="0" w:color="auto"/>
            </w:tcBorders>
            <w:shd w:val="clear" w:color="auto" w:fill="9CC2E5" w:themeFill="accent5" w:themeFillTint="99"/>
            <w:textDirection w:val="tbLrV"/>
            <w:vAlign w:val="center"/>
            <w:hideMark/>
          </w:tcPr>
          <w:p w14:paraId="7B7D0FA9"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Detec</w:t>
            </w:r>
          </w:p>
        </w:tc>
        <w:tc>
          <w:tcPr>
            <w:tcW w:w="521" w:type="dxa"/>
            <w:vMerge w:val="restart"/>
            <w:tcBorders>
              <w:top w:val="nil"/>
              <w:left w:val="single" w:sz="4" w:space="0" w:color="auto"/>
              <w:bottom w:val="single" w:sz="4" w:space="0" w:color="auto"/>
              <w:right w:val="single" w:sz="4" w:space="0" w:color="auto"/>
            </w:tcBorders>
            <w:shd w:val="clear" w:color="auto" w:fill="9CC2E5" w:themeFill="accent5" w:themeFillTint="99"/>
            <w:textDirection w:val="tbLrV"/>
            <w:vAlign w:val="center"/>
            <w:hideMark/>
          </w:tcPr>
          <w:p w14:paraId="07CECE2B"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RPN</w:t>
            </w:r>
          </w:p>
        </w:tc>
        <w:tc>
          <w:tcPr>
            <w:tcW w:w="2180" w:type="dxa"/>
            <w:vMerge w:val="restart"/>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23C80032"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Recommended Action(s)</w:t>
            </w:r>
          </w:p>
        </w:tc>
        <w:tc>
          <w:tcPr>
            <w:tcW w:w="4180" w:type="dxa"/>
            <w:gridSpan w:val="5"/>
            <w:tcBorders>
              <w:top w:val="single" w:sz="4" w:space="0" w:color="auto"/>
              <w:left w:val="nil"/>
              <w:bottom w:val="single" w:sz="4" w:space="0" w:color="auto"/>
              <w:right w:val="single" w:sz="4" w:space="0" w:color="auto"/>
            </w:tcBorders>
            <w:shd w:val="clear" w:color="auto" w:fill="9CC2E5" w:themeFill="accent5" w:themeFillTint="99"/>
            <w:vAlign w:val="center"/>
            <w:hideMark/>
          </w:tcPr>
          <w:p w14:paraId="4ABC36F6"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Action Results</w:t>
            </w:r>
          </w:p>
        </w:tc>
      </w:tr>
      <w:tr w:rsidR="00C30A9A" w:rsidRPr="00C30A9A" w14:paraId="52DF31CC" w14:textId="77777777" w:rsidTr="000F2DAA">
        <w:trPr>
          <w:trHeight w:val="1200"/>
          <w:jc w:val="center"/>
        </w:trPr>
        <w:tc>
          <w:tcPr>
            <w:tcW w:w="1660" w:type="dxa"/>
            <w:vMerge/>
            <w:tcBorders>
              <w:top w:val="nil"/>
              <w:left w:val="single" w:sz="4" w:space="0" w:color="auto"/>
              <w:bottom w:val="single" w:sz="4" w:space="0" w:color="000000"/>
              <w:right w:val="single" w:sz="4" w:space="0" w:color="auto"/>
            </w:tcBorders>
            <w:shd w:val="clear" w:color="auto" w:fill="9CC2E5" w:themeFill="accent5" w:themeFillTint="99"/>
            <w:vAlign w:val="center"/>
            <w:hideMark/>
          </w:tcPr>
          <w:p w14:paraId="4720F8E0" w14:textId="77777777" w:rsidR="00C30A9A" w:rsidRPr="00C30A9A" w:rsidRDefault="00C30A9A" w:rsidP="00C30A9A">
            <w:pPr>
              <w:spacing w:after="0" w:line="240" w:lineRule="auto"/>
              <w:rPr>
                <w:rFonts w:ascii="Arial" w:eastAsia="Times New Roman" w:hAnsi="Arial" w:cs="Arial"/>
                <w:b/>
                <w:bCs/>
                <w:sz w:val="20"/>
                <w:szCs w:val="20"/>
                <w:lang w:eastAsia="en-GB"/>
              </w:rPr>
            </w:pPr>
          </w:p>
        </w:tc>
        <w:tc>
          <w:tcPr>
            <w:tcW w:w="1660"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56F89233" w14:textId="77777777" w:rsidR="00C30A9A" w:rsidRPr="00C30A9A" w:rsidRDefault="00C30A9A" w:rsidP="00C30A9A">
            <w:pPr>
              <w:spacing w:after="0" w:line="240" w:lineRule="auto"/>
              <w:rPr>
                <w:rFonts w:ascii="Arial" w:eastAsia="Times New Roman" w:hAnsi="Arial" w:cs="Arial"/>
                <w:b/>
                <w:bCs/>
                <w:sz w:val="20"/>
                <w:szCs w:val="20"/>
                <w:lang w:eastAsia="en-GB"/>
              </w:rPr>
            </w:pPr>
          </w:p>
        </w:tc>
        <w:tc>
          <w:tcPr>
            <w:tcW w:w="1660"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190D8CCA" w14:textId="77777777" w:rsidR="00C30A9A" w:rsidRPr="00C30A9A" w:rsidRDefault="00C30A9A" w:rsidP="00C30A9A">
            <w:pPr>
              <w:spacing w:after="0" w:line="240" w:lineRule="auto"/>
              <w:rPr>
                <w:rFonts w:ascii="Arial" w:eastAsia="Times New Roman" w:hAnsi="Arial" w:cs="Arial"/>
                <w:b/>
                <w:bCs/>
                <w:sz w:val="20"/>
                <w:szCs w:val="20"/>
                <w:lang w:eastAsia="en-GB"/>
              </w:rPr>
            </w:pPr>
          </w:p>
        </w:tc>
        <w:tc>
          <w:tcPr>
            <w:tcW w:w="500"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37DEE831" w14:textId="77777777" w:rsidR="00C30A9A" w:rsidRPr="00C30A9A" w:rsidRDefault="00C30A9A" w:rsidP="00C30A9A">
            <w:pPr>
              <w:spacing w:after="0" w:line="240" w:lineRule="auto"/>
              <w:rPr>
                <w:rFonts w:ascii="Arial" w:eastAsia="Times New Roman" w:hAnsi="Arial" w:cs="Arial"/>
                <w:b/>
                <w:bCs/>
                <w:sz w:val="20"/>
                <w:szCs w:val="20"/>
                <w:lang w:eastAsia="en-GB"/>
              </w:rPr>
            </w:pPr>
          </w:p>
        </w:tc>
        <w:tc>
          <w:tcPr>
            <w:tcW w:w="1660"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7D7E6C39" w14:textId="77777777" w:rsidR="00C30A9A" w:rsidRPr="00C30A9A" w:rsidRDefault="00C30A9A" w:rsidP="00C30A9A">
            <w:pPr>
              <w:spacing w:after="0" w:line="240" w:lineRule="auto"/>
              <w:rPr>
                <w:rFonts w:ascii="Arial" w:eastAsia="Times New Roman" w:hAnsi="Arial" w:cs="Arial"/>
                <w:b/>
                <w:bCs/>
                <w:sz w:val="20"/>
                <w:szCs w:val="20"/>
                <w:lang w:eastAsia="en-GB"/>
              </w:rPr>
            </w:pPr>
          </w:p>
        </w:tc>
        <w:tc>
          <w:tcPr>
            <w:tcW w:w="500"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760AD165" w14:textId="77777777" w:rsidR="00C30A9A" w:rsidRPr="00C30A9A" w:rsidRDefault="00C30A9A" w:rsidP="00C30A9A">
            <w:pPr>
              <w:spacing w:after="0" w:line="240" w:lineRule="auto"/>
              <w:rPr>
                <w:rFonts w:ascii="Arial" w:eastAsia="Times New Roman" w:hAnsi="Arial" w:cs="Arial"/>
                <w:b/>
                <w:bCs/>
                <w:sz w:val="20"/>
                <w:szCs w:val="20"/>
                <w:lang w:eastAsia="en-GB"/>
              </w:rPr>
            </w:pPr>
          </w:p>
        </w:tc>
        <w:tc>
          <w:tcPr>
            <w:tcW w:w="500"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1810184A" w14:textId="77777777" w:rsidR="00C30A9A" w:rsidRPr="00C30A9A" w:rsidRDefault="00C30A9A" w:rsidP="00C30A9A">
            <w:pPr>
              <w:spacing w:after="0" w:line="240" w:lineRule="auto"/>
              <w:rPr>
                <w:rFonts w:ascii="Arial" w:eastAsia="Times New Roman" w:hAnsi="Arial" w:cs="Arial"/>
                <w:b/>
                <w:bCs/>
                <w:sz w:val="20"/>
                <w:szCs w:val="20"/>
                <w:lang w:eastAsia="en-GB"/>
              </w:rPr>
            </w:pPr>
          </w:p>
        </w:tc>
        <w:tc>
          <w:tcPr>
            <w:tcW w:w="521"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3C808774" w14:textId="77777777" w:rsidR="00C30A9A" w:rsidRPr="00C30A9A" w:rsidRDefault="00C30A9A" w:rsidP="00C30A9A">
            <w:pPr>
              <w:spacing w:after="0" w:line="240" w:lineRule="auto"/>
              <w:rPr>
                <w:rFonts w:ascii="Arial" w:eastAsia="Times New Roman" w:hAnsi="Arial" w:cs="Arial"/>
                <w:b/>
                <w:bCs/>
                <w:sz w:val="20"/>
                <w:szCs w:val="20"/>
                <w:lang w:eastAsia="en-GB"/>
              </w:rPr>
            </w:pPr>
          </w:p>
        </w:tc>
        <w:tc>
          <w:tcPr>
            <w:tcW w:w="2180" w:type="dxa"/>
            <w:vMerge/>
            <w:tcBorders>
              <w:top w:val="nil"/>
              <w:left w:val="single" w:sz="4" w:space="0" w:color="auto"/>
              <w:bottom w:val="single" w:sz="4" w:space="0" w:color="auto"/>
              <w:right w:val="single" w:sz="4" w:space="0" w:color="auto"/>
            </w:tcBorders>
            <w:shd w:val="clear" w:color="auto" w:fill="9CC2E5" w:themeFill="accent5" w:themeFillTint="99"/>
            <w:vAlign w:val="center"/>
            <w:hideMark/>
          </w:tcPr>
          <w:p w14:paraId="29D94C4D" w14:textId="77777777" w:rsidR="00C30A9A" w:rsidRPr="00C30A9A" w:rsidRDefault="00C30A9A" w:rsidP="00C30A9A">
            <w:pPr>
              <w:spacing w:after="0" w:line="240" w:lineRule="auto"/>
              <w:rPr>
                <w:rFonts w:ascii="Arial" w:eastAsia="Times New Roman" w:hAnsi="Arial" w:cs="Arial"/>
                <w:b/>
                <w:bCs/>
                <w:sz w:val="20"/>
                <w:szCs w:val="20"/>
                <w:lang w:eastAsia="en-GB"/>
              </w:rPr>
            </w:pPr>
          </w:p>
        </w:tc>
        <w:tc>
          <w:tcPr>
            <w:tcW w:w="2180" w:type="dxa"/>
            <w:tcBorders>
              <w:top w:val="nil"/>
              <w:left w:val="nil"/>
              <w:bottom w:val="single" w:sz="4" w:space="0" w:color="auto"/>
              <w:right w:val="single" w:sz="4" w:space="0" w:color="auto"/>
            </w:tcBorders>
            <w:shd w:val="clear" w:color="auto" w:fill="9CC2E5" w:themeFill="accent5" w:themeFillTint="99"/>
            <w:vAlign w:val="center"/>
            <w:hideMark/>
          </w:tcPr>
          <w:p w14:paraId="1050F3AD"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Actions Taken</w:t>
            </w:r>
          </w:p>
        </w:tc>
        <w:tc>
          <w:tcPr>
            <w:tcW w:w="500" w:type="dxa"/>
            <w:tcBorders>
              <w:top w:val="nil"/>
              <w:left w:val="nil"/>
              <w:bottom w:val="single" w:sz="4" w:space="0" w:color="auto"/>
              <w:right w:val="single" w:sz="4" w:space="0" w:color="auto"/>
            </w:tcBorders>
            <w:shd w:val="clear" w:color="auto" w:fill="9CC2E5" w:themeFill="accent5" w:themeFillTint="99"/>
            <w:textDirection w:val="tbLrV"/>
            <w:vAlign w:val="center"/>
            <w:hideMark/>
          </w:tcPr>
          <w:p w14:paraId="0CA0F530"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Sev</w:t>
            </w:r>
          </w:p>
        </w:tc>
        <w:tc>
          <w:tcPr>
            <w:tcW w:w="500" w:type="dxa"/>
            <w:tcBorders>
              <w:top w:val="nil"/>
              <w:left w:val="nil"/>
              <w:bottom w:val="single" w:sz="4" w:space="0" w:color="auto"/>
              <w:right w:val="single" w:sz="4" w:space="0" w:color="auto"/>
            </w:tcBorders>
            <w:shd w:val="clear" w:color="auto" w:fill="9CC2E5" w:themeFill="accent5" w:themeFillTint="99"/>
            <w:textDirection w:val="tbLrV"/>
            <w:vAlign w:val="center"/>
            <w:hideMark/>
          </w:tcPr>
          <w:p w14:paraId="15EAF4E7"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proofErr w:type="spellStart"/>
            <w:r w:rsidRPr="00C30A9A">
              <w:rPr>
                <w:rFonts w:ascii="Arial" w:eastAsia="Times New Roman" w:hAnsi="Arial" w:cs="Arial"/>
                <w:b/>
                <w:bCs/>
                <w:sz w:val="20"/>
                <w:szCs w:val="20"/>
                <w:lang w:eastAsia="en-GB"/>
              </w:rPr>
              <w:t>Occ</w:t>
            </w:r>
            <w:proofErr w:type="spellEnd"/>
          </w:p>
        </w:tc>
        <w:tc>
          <w:tcPr>
            <w:tcW w:w="500" w:type="dxa"/>
            <w:tcBorders>
              <w:top w:val="nil"/>
              <w:left w:val="nil"/>
              <w:bottom w:val="single" w:sz="4" w:space="0" w:color="auto"/>
              <w:right w:val="single" w:sz="4" w:space="0" w:color="auto"/>
            </w:tcBorders>
            <w:shd w:val="clear" w:color="auto" w:fill="9CC2E5" w:themeFill="accent5" w:themeFillTint="99"/>
            <w:textDirection w:val="tbLrV"/>
            <w:vAlign w:val="center"/>
            <w:hideMark/>
          </w:tcPr>
          <w:p w14:paraId="71C1F9D0"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Det</w:t>
            </w:r>
          </w:p>
        </w:tc>
        <w:tc>
          <w:tcPr>
            <w:tcW w:w="500" w:type="dxa"/>
            <w:tcBorders>
              <w:top w:val="nil"/>
              <w:left w:val="nil"/>
              <w:bottom w:val="single" w:sz="4" w:space="0" w:color="auto"/>
              <w:right w:val="single" w:sz="4" w:space="0" w:color="auto"/>
            </w:tcBorders>
            <w:shd w:val="clear" w:color="auto" w:fill="9CC2E5" w:themeFill="accent5" w:themeFillTint="99"/>
            <w:textDirection w:val="tbLrV"/>
            <w:vAlign w:val="center"/>
            <w:hideMark/>
          </w:tcPr>
          <w:p w14:paraId="39998DBC" w14:textId="77777777" w:rsidR="00C30A9A" w:rsidRPr="00C30A9A" w:rsidRDefault="00C30A9A" w:rsidP="00C30A9A">
            <w:pPr>
              <w:spacing w:after="0" w:line="240" w:lineRule="auto"/>
              <w:jc w:val="center"/>
              <w:rPr>
                <w:rFonts w:ascii="Arial" w:eastAsia="Times New Roman" w:hAnsi="Arial" w:cs="Arial"/>
                <w:b/>
                <w:bCs/>
                <w:sz w:val="20"/>
                <w:szCs w:val="20"/>
                <w:lang w:eastAsia="en-GB"/>
              </w:rPr>
            </w:pPr>
            <w:r w:rsidRPr="00C30A9A">
              <w:rPr>
                <w:rFonts w:ascii="Arial" w:eastAsia="Times New Roman" w:hAnsi="Arial" w:cs="Arial"/>
                <w:b/>
                <w:bCs/>
                <w:sz w:val="20"/>
                <w:szCs w:val="20"/>
                <w:lang w:eastAsia="en-GB"/>
              </w:rPr>
              <w:t>RPN</w:t>
            </w:r>
          </w:p>
        </w:tc>
      </w:tr>
      <w:tr w:rsidR="00C30A9A" w:rsidRPr="00C30A9A" w14:paraId="18859A5C" w14:textId="77777777" w:rsidTr="000F2DAA">
        <w:trPr>
          <w:trHeight w:val="1174"/>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57864A68"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Assembly: fitting e-clip</w:t>
            </w:r>
          </w:p>
        </w:tc>
        <w:tc>
          <w:tcPr>
            <w:tcW w:w="1660" w:type="dxa"/>
            <w:tcBorders>
              <w:top w:val="nil"/>
              <w:left w:val="nil"/>
              <w:bottom w:val="single" w:sz="4" w:space="0" w:color="auto"/>
              <w:right w:val="single" w:sz="4" w:space="0" w:color="auto"/>
            </w:tcBorders>
            <w:shd w:val="clear" w:color="auto" w:fill="auto"/>
            <w:vAlign w:val="center"/>
            <w:hideMark/>
          </w:tcPr>
          <w:p w14:paraId="55E155D1"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E-clip cannot be located</w:t>
            </w:r>
          </w:p>
        </w:tc>
        <w:tc>
          <w:tcPr>
            <w:tcW w:w="1660" w:type="dxa"/>
            <w:tcBorders>
              <w:top w:val="nil"/>
              <w:left w:val="nil"/>
              <w:bottom w:val="single" w:sz="4" w:space="0" w:color="auto"/>
              <w:right w:val="single" w:sz="4" w:space="0" w:color="auto"/>
            </w:tcBorders>
            <w:shd w:val="clear" w:color="auto" w:fill="auto"/>
            <w:vAlign w:val="center"/>
            <w:hideMark/>
          </w:tcPr>
          <w:p w14:paraId="40A60B31"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Damage to fixing plate</w:t>
            </w:r>
          </w:p>
        </w:tc>
        <w:tc>
          <w:tcPr>
            <w:tcW w:w="500" w:type="dxa"/>
            <w:tcBorders>
              <w:top w:val="nil"/>
              <w:left w:val="nil"/>
              <w:bottom w:val="single" w:sz="4" w:space="0" w:color="auto"/>
              <w:right w:val="single" w:sz="4" w:space="0" w:color="auto"/>
            </w:tcBorders>
            <w:shd w:val="clear" w:color="auto" w:fill="auto"/>
            <w:noWrap/>
            <w:vAlign w:val="center"/>
            <w:hideMark/>
          </w:tcPr>
          <w:p w14:paraId="3D082F97"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8</w:t>
            </w:r>
          </w:p>
        </w:tc>
        <w:tc>
          <w:tcPr>
            <w:tcW w:w="1660" w:type="dxa"/>
            <w:tcBorders>
              <w:top w:val="nil"/>
              <w:left w:val="nil"/>
              <w:bottom w:val="single" w:sz="4" w:space="0" w:color="auto"/>
              <w:right w:val="single" w:sz="4" w:space="0" w:color="auto"/>
            </w:tcBorders>
            <w:shd w:val="clear" w:color="auto" w:fill="auto"/>
            <w:vAlign w:val="center"/>
            <w:hideMark/>
          </w:tcPr>
          <w:p w14:paraId="7E16970F"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Assembly orientation, low clearance</w:t>
            </w:r>
          </w:p>
        </w:tc>
        <w:tc>
          <w:tcPr>
            <w:tcW w:w="500" w:type="dxa"/>
            <w:tcBorders>
              <w:top w:val="nil"/>
              <w:left w:val="nil"/>
              <w:bottom w:val="single" w:sz="4" w:space="0" w:color="auto"/>
              <w:right w:val="single" w:sz="4" w:space="0" w:color="auto"/>
            </w:tcBorders>
            <w:shd w:val="clear" w:color="auto" w:fill="auto"/>
            <w:noWrap/>
            <w:vAlign w:val="center"/>
            <w:hideMark/>
          </w:tcPr>
          <w:p w14:paraId="43AE072C"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6</w:t>
            </w:r>
          </w:p>
        </w:tc>
        <w:tc>
          <w:tcPr>
            <w:tcW w:w="500" w:type="dxa"/>
            <w:tcBorders>
              <w:top w:val="nil"/>
              <w:left w:val="nil"/>
              <w:bottom w:val="single" w:sz="4" w:space="0" w:color="auto"/>
              <w:right w:val="single" w:sz="4" w:space="0" w:color="auto"/>
            </w:tcBorders>
            <w:shd w:val="clear" w:color="auto" w:fill="auto"/>
            <w:noWrap/>
            <w:vAlign w:val="center"/>
            <w:hideMark/>
          </w:tcPr>
          <w:p w14:paraId="0655EC0B"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2</w:t>
            </w:r>
          </w:p>
        </w:tc>
        <w:tc>
          <w:tcPr>
            <w:tcW w:w="521" w:type="dxa"/>
            <w:tcBorders>
              <w:top w:val="single" w:sz="4" w:space="0" w:color="auto"/>
              <w:left w:val="single" w:sz="4" w:space="0" w:color="auto"/>
              <w:bottom w:val="single" w:sz="4" w:space="0" w:color="auto"/>
              <w:right w:val="single" w:sz="4" w:space="0" w:color="auto"/>
            </w:tcBorders>
            <w:shd w:val="clear" w:color="000000" w:fill="9DCE7E"/>
            <w:noWrap/>
            <w:vAlign w:val="center"/>
            <w:hideMark/>
          </w:tcPr>
          <w:p w14:paraId="294D194B"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96</w:t>
            </w:r>
          </w:p>
        </w:tc>
        <w:tc>
          <w:tcPr>
            <w:tcW w:w="2180" w:type="dxa"/>
            <w:tcBorders>
              <w:top w:val="nil"/>
              <w:left w:val="nil"/>
              <w:bottom w:val="single" w:sz="4" w:space="0" w:color="auto"/>
              <w:right w:val="single" w:sz="4" w:space="0" w:color="auto"/>
            </w:tcBorders>
            <w:shd w:val="clear" w:color="auto" w:fill="auto"/>
            <w:vAlign w:val="center"/>
            <w:hideMark/>
          </w:tcPr>
          <w:p w14:paraId="0DD02E09"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Use push fittings instead</w:t>
            </w:r>
          </w:p>
        </w:tc>
        <w:tc>
          <w:tcPr>
            <w:tcW w:w="2180" w:type="dxa"/>
            <w:tcBorders>
              <w:top w:val="nil"/>
              <w:left w:val="nil"/>
              <w:bottom w:val="single" w:sz="4" w:space="0" w:color="auto"/>
              <w:right w:val="single" w:sz="4" w:space="0" w:color="auto"/>
            </w:tcBorders>
            <w:shd w:val="clear" w:color="auto" w:fill="auto"/>
            <w:vAlign w:val="center"/>
            <w:hideMark/>
          </w:tcPr>
          <w:p w14:paraId="0682D64E" w14:textId="616039E9"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Use push fittings</w:t>
            </w:r>
          </w:p>
        </w:tc>
        <w:tc>
          <w:tcPr>
            <w:tcW w:w="500" w:type="dxa"/>
            <w:tcBorders>
              <w:top w:val="nil"/>
              <w:left w:val="nil"/>
              <w:bottom w:val="single" w:sz="4" w:space="0" w:color="auto"/>
              <w:right w:val="single" w:sz="4" w:space="0" w:color="auto"/>
            </w:tcBorders>
            <w:shd w:val="clear" w:color="auto" w:fill="auto"/>
            <w:noWrap/>
            <w:vAlign w:val="center"/>
            <w:hideMark/>
          </w:tcPr>
          <w:p w14:paraId="6464294D"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2</w:t>
            </w:r>
          </w:p>
        </w:tc>
        <w:tc>
          <w:tcPr>
            <w:tcW w:w="500" w:type="dxa"/>
            <w:tcBorders>
              <w:top w:val="nil"/>
              <w:left w:val="nil"/>
              <w:bottom w:val="single" w:sz="4" w:space="0" w:color="auto"/>
              <w:right w:val="single" w:sz="4" w:space="0" w:color="auto"/>
            </w:tcBorders>
            <w:shd w:val="clear" w:color="auto" w:fill="auto"/>
            <w:noWrap/>
            <w:vAlign w:val="center"/>
            <w:hideMark/>
          </w:tcPr>
          <w:p w14:paraId="71916D4D"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2</w:t>
            </w:r>
          </w:p>
        </w:tc>
        <w:tc>
          <w:tcPr>
            <w:tcW w:w="500" w:type="dxa"/>
            <w:tcBorders>
              <w:top w:val="nil"/>
              <w:left w:val="nil"/>
              <w:bottom w:val="single" w:sz="4" w:space="0" w:color="auto"/>
              <w:right w:val="single" w:sz="4" w:space="0" w:color="auto"/>
            </w:tcBorders>
            <w:shd w:val="clear" w:color="auto" w:fill="auto"/>
            <w:noWrap/>
            <w:vAlign w:val="center"/>
            <w:hideMark/>
          </w:tcPr>
          <w:p w14:paraId="731B0640"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2</w:t>
            </w:r>
          </w:p>
        </w:tc>
        <w:tc>
          <w:tcPr>
            <w:tcW w:w="500" w:type="dxa"/>
            <w:tcBorders>
              <w:top w:val="single" w:sz="4" w:space="0" w:color="auto"/>
              <w:left w:val="single" w:sz="4" w:space="0" w:color="auto"/>
              <w:bottom w:val="single" w:sz="4" w:space="0" w:color="auto"/>
              <w:right w:val="single" w:sz="4" w:space="0" w:color="auto"/>
            </w:tcBorders>
            <w:shd w:val="clear" w:color="000000" w:fill="BED880"/>
            <w:noWrap/>
            <w:vAlign w:val="center"/>
            <w:hideMark/>
          </w:tcPr>
          <w:p w14:paraId="6ECBB903"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8</w:t>
            </w:r>
          </w:p>
        </w:tc>
      </w:tr>
      <w:tr w:rsidR="00C30A9A" w:rsidRPr="00C30A9A" w14:paraId="79C43FCC" w14:textId="77777777" w:rsidTr="000F2DAA">
        <w:trPr>
          <w:trHeight w:val="1245"/>
          <w:jc w:val="center"/>
        </w:trPr>
        <w:tc>
          <w:tcPr>
            <w:tcW w:w="1660" w:type="dxa"/>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587F6F0C"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Assembly: fitting springs</w:t>
            </w:r>
          </w:p>
        </w:tc>
        <w:tc>
          <w:tcPr>
            <w:tcW w:w="1660" w:type="dxa"/>
            <w:tcBorders>
              <w:top w:val="nil"/>
              <w:left w:val="nil"/>
              <w:bottom w:val="single" w:sz="4" w:space="0" w:color="auto"/>
              <w:right w:val="single" w:sz="4" w:space="0" w:color="auto"/>
            </w:tcBorders>
            <w:shd w:val="clear" w:color="auto" w:fill="DEEAF6" w:themeFill="accent5" w:themeFillTint="33"/>
            <w:vAlign w:val="center"/>
            <w:hideMark/>
          </w:tcPr>
          <w:p w14:paraId="2BD3FEF8"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Spring not locating</w:t>
            </w:r>
          </w:p>
        </w:tc>
        <w:tc>
          <w:tcPr>
            <w:tcW w:w="1660" w:type="dxa"/>
            <w:tcBorders>
              <w:top w:val="nil"/>
              <w:left w:val="nil"/>
              <w:bottom w:val="single" w:sz="4" w:space="0" w:color="auto"/>
              <w:right w:val="single" w:sz="4" w:space="0" w:color="auto"/>
            </w:tcBorders>
            <w:shd w:val="clear" w:color="auto" w:fill="DEEAF6" w:themeFill="accent5" w:themeFillTint="33"/>
            <w:vAlign w:val="center"/>
            <w:hideMark/>
          </w:tcPr>
          <w:p w14:paraId="7EE9413D"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No/reduced grip, damage to device</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5578B67F"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7</w:t>
            </w:r>
          </w:p>
        </w:tc>
        <w:tc>
          <w:tcPr>
            <w:tcW w:w="1660" w:type="dxa"/>
            <w:tcBorders>
              <w:top w:val="nil"/>
              <w:left w:val="nil"/>
              <w:bottom w:val="single" w:sz="4" w:space="0" w:color="auto"/>
              <w:right w:val="single" w:sz="4" w:space="0" w:color="auto"/>
            </w:tcBorders>
            <w:shd w:val="clear" w:color="auto" w:fill="DEEAF6" w:themeFill="accent5" w:themeFillTint="33"/>
            <w:vAlign w:val="center"/>
            <w:hideMark/>
          </w:tcPr>
          <w:p w14:paraId="12FE115D"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Assembly orientation.</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37ECCD7D"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8</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129410CD"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4</w:t>
            </w:r>
          </w:p>
        </w:tc>
        <w:tc>
          <w:tcPr>
            <w:tcW w:w="521" w:type="dxa"/>
            <w:tcBorders>
              <w:top w:val="single" w:sz="4" w:space="0" w:color="auto"/>
              <w:left w:val="single" w:sz="4" w:space="0" w:color="auto"/>
              <w:bottom w:val="single" w:sz="4" w:space="0" w:color="auto"/>
              <w:right w:val="single" w:sz="4" w:space="0" w:color="auto"/>
            </w:tcBorders>
            <w:shd w:val="clear" w:color="000000" w:fill="F8696B"/>
            <w:noWrap/>
            <w:vAlign w:val="center"/>
            <w:hideMark/>
          </w:tcPr>
          <w:p w14:paraId="55553A86"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224</w:t>
            </w:r>
          </w:p>
        </w:tc>
        <w:tc>
          <w:tcPr>
            <w:tcW w:w="2180" w:type="dxa"/>
            <w:tcBorders>
              <w:top w:val="nil"/>
              <w:left w:val="nil"/>
              <w:bottom w:val="single" w:sz="4" w:space="0" w:color="auto"/>
              <w:right w:val="single" w:sz="4" w:space="0" w:color="auto"/>
            </w:tcBorders>
            <w:shd w:val="clear" w:color="auto" w:fill="DEEAF6" w:themeFill="accent5" w:themeFillTint="33"/>
            <w:vAlign w:val="center"/>
            <w:hideMark/>
          </w:tcPr>
          <w:p w14:paraId="41B30D68"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Guided fitment</w:t>
            </w:r>
          </w:p>
        </w:tc>
        <w:tc>
          <w:tcPr>
            <w:tcW w:w="2180" w:type="dxa"/>
            <w:tcBorders>
              <w:top w:val="nil"/>
              <w:left w:val="nil"/>
              <w:bottom w:val="single" w:sz="4" w:space="0" w:color="auto"/>
              <w:right w:val="single" w:sz="4" w:space="0" w:color="auto"/>
            </w:tcBorders>
            <w:shd w:val="clear" w:color="auto" w:fill="DEEAF6" w:themeFill="accent5" w:themeFillTint="33"/>
            <w:vAlign w:val="center"/>
            <w:hideMark/>
          </w:tcPr>
          <w:p w14:paraId="0D1629BF"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Guided fitment</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264C4B7F"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4</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57F90913"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3</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07DDF1C0"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3</w:t>
            </w:r>
          </w:p>
        </w:tc>
        <w:tc>
          <w:tcPr>
            <w:tcW w:w="500" w:type="dxa"/>
            <w:tcBorders>
              <w:top w:val="single" w:sz="4" w:space="0" w:color="auto"/>
              <w:left w:val="single" w:sz="4" w:space="0" w:color="auto"/>
              <w:bottom w:val="single" w:sz="4" w:space="0" w:color="auto"/>
              <w:right w:val="single" w:sz="4" w:space="0" w:color="auto"/>
            </w:tcBorders>
            <w:shd w:val="clear" w:color="000000" w:fill="F8696B"/>
            <w:noWrap/>
            <w:vAlign w:val="center"/>
            <w:hideMark/>
          </w:tcPr>
          <w:p w14:paraId="6890100A"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36</w:t>
            </w:r>
          </w:p>
        </w:tc>
      </w:tr>
      <w:tr w:rsidR="00C30A9A" w:rsidRPr="00C30A9A" w14:paraId="14A24E5C" w14:textId="77777777" w:rsidTr="000F2DAA">
        <w:trPr>
          <w:trHeight w:val="2131"/>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78D07216"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Assembly: fitting switch</w:t>
            </w:r>
          </w:p>
        </w:tc>
        <w:tc>
          <w:tcPr>
            <w:tcW w:w="1660" w:type="dxa"/>
            <w:tcBorders>
              <w:top w:val="nil"/>
              <w:left w:val="nil"/>
              <w:bottom w:val="single" w:sz="4" w:space="0" w:color="auto"/>
              <w:right w:val="single" w:sz="4" w:space="0" w:color="auto"/>
            </w:tcBorders>
            <w:shd w:val="clear" w:color="auto" w:fill="auto"/>
            <w:vAlign w:val="center"/>
            <w:hideMark/>
          </w:tcPr>
          <w:p w14:paraId="6FB5B54B"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Switch does not fit</w:t>
            </w:r>
          </w:p>
        </w:tc>
        <w:tc>
          <w:tcPr>
            <w:tcW w:w="1660" w:type="dxa"/>
            <w:tcBorders>
              <w:top w:val="nil"/>
              <w:left w:val="nil"/>
              <w:bottom w:val="single" w:sz="4" w:space="0" w:color="auto"/>
              <w:right w:val="single" w:sz="4" w:space="0" w:color="auto"/>
            </w:tcBorders>
            <w:shd w:val="clear" w:color="auto" w:fill="auto"/>
            <w:vAlign w:val="center"/>
            <w:hideMark/>
          </w:tcPr>
          <w:p w14:paraId="28F8EF77" w14:textId="0C04BE88"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 xml:space="preserve">Switch </w:t>
            </w:r>
            <w:r w:rsidR="000F2DAA" w:rsidRPr="00C30A9A">
              <w:rPr>
                <w:rFonts w:ascii="Calibri" w:eastAsia="Times New Roman" w:hAnsi="Calibri" w:cs="Calibri"/>
                <w:color w:val="000000"/>
                <w:sz w:val="20"/>
                <w:szCs w:val="20"/>
                <w:lang w:eastAsia="en-GB"/>
              </w:rPr>
              <w:t>not located;</w:t>
            </w:r>
            <w:r w:rsidRPr="00C30A9A">
              <w:rPr>
                <w:rFonts w:ascii="Calibri" w:eastAsia="Times New Roman" w:hAnsi="Calibri" w:cs="Calibri"/>
                <w:color w:val="000000"/>
                <w:sz w:val="20"/>
                <w:szCs w:val="20"/>
                <w:lang w:eastAsia="en-GB"/>
              </w:rPr>
              <w:t xml:space="preserve"> snap fittings fail</w:t>
            </w:r>
          </w:p>
        </w:tc>
        <w:tc>
          <w:tcPr>
            <w:tcW w:w="500" w:type="dxa"/>
            <w:tcBorders>
              <w:top w:val="nil"/>
              <w:left w:val="nil"/>
              <w:bottom w:val="single" w:sz="4" w:space="0" w:color="auto"/>
              <w:right w:val="single" w:sz="4" w:space="0" w:color="auto"/>
            </w:tcBorders>
            <w:shd w:val="clear" w:color="auto" w:fill="auto"/>
            <w:noWrap/>
            <w:vAlign w:val="center"/>
            <w:hideMark/>
          </w:tcPr>
          <w:p w14:paraId="71076D63"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9</w:t>
            </w:r>
          </w:p>
        </w:tc>
        <w:tc>
          <w:tcPr>
            <w:tcW w:w="1660" w:type="dxa"/>
            <w:tcBorders>
              <w:top w:val="nil"/>
              <w:left w:val="nil"/>
              <w:bottom w:val="single" w:sz="4" w:space="0" w:color="auto"/>
              <w:right w:val="single" w:sz="4" w:space="0" w:color="auto"/>
            </w:tcBorders>
            <w:shd w:val="clear" w:color="auto" w:fill="auto"/>
            <w:vAlign w:val="center"/>
            <w:hideMark/>
          </w:tcPr>
          <w:p w14:paraId="44FC61E8"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Fitting clearance, print orientation</w:t>
            </w:r>
          </w:p>
        </w:tc>
        <w:tc>
          <w:tcPr>
            <w:tcW w:w="500" w:type="dxa"/>
            <w:tcBorders>
              <w:top w:val="nil"/>
              <w:left w:val="nil"/>
              <w:bottom w:val="single" w:sz="4" w:space="0" w:color="auto"/>
              <w:right w:val="single" w:sz="4" w:space="0" w:color="auto"/>
            </w:tcBorders>
            <w:shd w:val="clear" w:color="auto" w:fill="auto"/>
            <w:noWrap/>
            <w:vAlign w:val="center"/>
            <w:hideMark/>
          </w:tcPr>
          <w:p w14:paraId="2144CD56"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5</w:t>
            </w:r>
          </w:p>
        </w:tc>
        <w:tc>
          <w:tcPr>
            <w:tcW w:w="500" w:type="dxa"/>
            <w:tcBorders>
              <w:top w:val="nil"/>
              <w:left w:val="nil"/>
              <w:bottom w:val="single" w:sz="4" w:space="0" w:color="auto"/>
              <w:right w:val="single" w:sz="4" w:space="0" w:color="auto"/>
            </w:tcBorders>
            <w:shd w:val="clear" w:color="auto" w:fill="auto"/>
            <w:noWrap/>
            <w:vAlign w:val="center"/>
            <w:hideMark/>
          </w:tcPr>
          <w:p w14:paraId="67861DBA"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3</w:t>
            </w:r>
          </w:p>
        </w:tc>
        <w:tc>
          <w:tcPr>
            <w:tcW w:w="521" w:type="dxa"/>
            <w:tcBorders>
              <w:top w:val="single" w:sz="4" w:space="0" w:color="auto"/>
              <w:left w:val="single" w:sz="4" w:space="0" w:color="auto"/>
              <w:bottom w:val="single" w:sz="4" w:space="0" w:color="auto"/>
              <w:right w:val="single" w:sz="4" w:space="0" w:color="auto"/>
            </w:tcBorders>
            <w:shd w:val="clear" w:color="000000" w:fill="FFDC82"/>
            <w:noWrap/>
            <w:vAlign w:val="center"/>
            <w:hideMark/>
          </w:tcPr>
          <w:p w14:paraId="1F2F5F55"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135</w:t>
            </w:r>
          </w:p>
        </w:tc>
        <w:tc>
          <w:tcPr>
            <w:tcW w:w="2180" w:type="dxa"/>
            <w:tcBorders>
              <w:top w:val="nil"/>
              <w:left w:val="nil"/>
              <w:bottom w:val="single" w:sz="4" w:space="0" w:color="auto"/>
              <w:right w:val="single" w:sz="4" w:space="0" w:color="auto"/>
            </w:tcBorders>
            <w:shd w:val="clear" w:color="auto" w:fill="auto"/>
            <w:vAlign w:val="center"/>
            <w:hideMark/>
          </w:tcPr>
          <w:p w14:paraId="776915E5"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Change orientation of snap-fit features, provide sufficient clearance, correct proportions of snap fit feature</w:t>
            </w:r>
          </w:p>
        </w:tc>
        <w:tc>
          <w:tcPr>
            <w:tcW w:w="2180" w:type="dxa"/>
            <w:tcBorders>
              <w:top w:val="nil"/>
              <w:left w:val="nil"/>
              <w:bottom w:val="single" w:sz="4" w:space="0" w:color="auto"/>
              <w:right w:val="single" w:sz="4" w:space="0" w:color="auto"/>
            </w:tcBorders>
            <w:shd w:val="clear" w:color="auto" w:fill="auto"/>
            <w:vAlign w:val="center"/>
            <w:hideMark/>
          </w:tcPr>
          <w:p w14:paraId="1579E01D"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Change orientation of snap-fit features, provide sufficient clearance, correct proportions of snap fit feature</w:t>
            </w:r>
          </w:p>
        </w:tc>
        <w:tc>
          <w:tcPr>
            <w:tcW w:w="500" w:type="dxa"/>
            <w:tcBorders>
              <w:top w:val="nil"/>
              <w:left w:val="nil"/>
              <w:bottom w:val="single" w:sz="4" w:space="0" w:color="auto"/>
              <w:right w:val="single" w:sz="4" w:space="0" w:color="auto"/>
            </w:tcBorders>
            <w:shd w:val="clear" w:color="auto" w:fill="auto"/>
            <w:noWrap/>
            <w:vAlign w:val="center"/>
            <w:hideMark/>
          </w:tcPr>
          <w:p w14:paraId="7F977DFD"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4</w:t>
            </w:r>
          </w:p>
        </w:tc>
        <w:tc>
          <w:tcPr>
            <w:tcW w:w="500" w:type="dxa"/>
            <w:tcBorders>
              <w:top w:val="nil"/>
              <w:left w:val="nil"/>
              <w:bottom w:val="single" w:sz="4" w:space="0" w:color="auto"/>
              <w:right w:val="single" w:sz="4" w:space="0" w:color="auto"/>
            </w:tcBorders>
            <w:shd w:val="clear" w:color="auto" w:fill="auto"/>
            <w:noWrap/>
            <w:vAlign w:val="center"/>
            <w:hideMark/>
          </w:tcPr>
          <w:p w14:paraId="71C961B9"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2</w:t>
            </w:r>
          </w:p>
        </w:tc>
        <w:tc>
          <w:tcPr>
            <w:tcW w:w="500" w:type="dxa"/>
            <w:tcBorders>
              <w:top w:val="nil"/>
              <w:left w:val="nil"/>
              <w:bottom w:val="single" w:sz="4" w:space="0" w:color="auto"/>
              <w:right w:val="single" w:sz="4" w:space="0" w:color="auto"/>
            </w:tcBorders>
            <w:shd w:val="clear" w:color="auto" w:fill="auto"/>
            <w:noWrap/>
            <w:vAlign w:val="center"/>
            <w:hideMark/>
          </w:tcPr>
          <w:p w14:paraId="55B6D823"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3</w:t>
            </w:r>
          </w:p>
        </w:tc>
        <w:tc>
          <w:tcPr>
            <w:tcW w:w="500" w:type="dxa"/>
            <w:tcBorders>
              <w:top w:val="single" w:sz="4" w:space="0" w:color="auto"/>
              <w:left w:val="single" w:sz="4" w:space="0" w:color="auto"/>
              <w:bottom w:val="single" w:sz="4" w:space="0" w:color="auto"/>
              <w:right w:val="single" w:sz="4" w:space="0" w:color="auto"/>
            </w:tcBorders>
            <w:shd w:val="clear" w:color="000000" w:fill="FCAD79"/>
            <w:noWrap/>
            <w:vAlign w:val="center"/>
            <w:hideMark/>
          </w:tcPr>
          <w:p w14:paraId="628EA023"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24</w:t>
            </w:r>
          </w:p>
        </w:tc>
      </w:tr>
      <w:tr w:rsidR="00C30A9A" w:rsidRPr="00C30A9A" w14:paraId="6C6AD491" w14:textId="77777777" w:rsidTr="000F2DAA">
        <w:trPr>
          <w:trHeight w:val="1800"/>
          <w:jc w:val="center"/>
        </w:trPr>
        <w:tc>
          <w:tcPr>
            <w:tcW w:w="1660" w:type="dxa"/>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31A4EBA0"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Assembly: Fixing to UR3</w:t>
            </w:r>
          </w:p>
        </w:tc>
        <w:tc>
          <w:tcPr>
            <w:tcW w:w="1660" w:type="dxa"/>
            <w:tcBorders>
              <w:top w:val="nil"/>
              <w:left w:val="nil"/>
              <w:bottom w:val="single" w:sz="4" w:space="0" w:color="auto"/>
              <w:right w:val="single" w:sz="4" w:space="0" w:color="auto"/>
            </w:tcBorders>
            <w:shd w:val="clear" w:color="auto" w:fill="DEEAF6" w:themeFill="accent5" w:themeFillTint="33"/>
            <w:vAlign w:val="center"/>
            <w:hideMark/>
          </w:tcPr>
          <w:p w14:paraId="1EF0288D"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Screws cannot locate</w:t>
            </w:r>
          </w:p>
        </w:tc>
        <w:tc>
          <w:tcPr>
            <w:tcW w:w="1660" w:type="dxa"/>
            <w:tcBorders>
              <w:top w:val="nil"/>
              <w:left w:val="nil"/>
              <w:bottom w:val="single" w:sz="4" w:space="0" w:color="auto"/>
              <w:right w:val="single" w:sz="4" w:space="0" w:color="auto"/>
            </w:tcBorders>
            <w:shd w:val="clear" w:color="auto" w:fill="DEEAF6" w:themeFill="accent5" w:themeFillTint="33"/>
            <w:vAlign w:val="center"/>
            <w:hideMark/>
          </w:tcPr>
          <w:p w14:paraId="7E507160" w14:textId="741E7075"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 xml:space="preserve">Cannot fit </w:t>
            </w:r>
            <w:r w:rsidR="00B67498">
              <w:rPr>
                <w:rFonts w:ascii="Calibri" w:eastAsia="Times New Roman" w:hAnsi="Calibri" w:cs="Calibri"/>
                <w:color w:val="000000"/>
                <w:sz w:val="20"/>
                <w:szCs w:val="20"/>
                <w:lang w:eastAsia="en-GB"/>
              </w:rPr>
              <w:t>end-effector</w:t>
            </w:r>
            <w:r w:rsidRPr="00C30A9A">
              <w:rPr>
                <w:rFonts w:ascii="Calibri" w:eastAsia="Times New Roman" w:hAnsi="Calibri" w:cs="Calibri"/>
                <w:color w:val="000000"/>
                <w:sz w:val="20"/>
                <w:szCs w:val="20"/>
                <w:lang w:eastAsia="en-GB"/>
              </w:rPr>
              <w:t>, damage to screw threads, damage to UR3 threads</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6F1A6D01"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8</w:t>
            </w:r>
          </w:p>
        </w:tc>
        <w:tc>
          <w:tcPr>
            <w:tcW w:w="1660" w:type="dxa"/>
            <w:tcBorders>
              <w:top w:val="nil"/>
              <w:left w:val="nil"/>
              <w:bottom w:val="single" w:sz="4" w:space="0" w:color="auto"/>
              <w:right w:val="single" w:sz="4" w:space="0" w:color="auto"/>
            </w:tcBorders>
            <w:shd w:val="clear" w:color="auto" w:fill="DEEAF6" w:themeFill="accent5" w:themeFillTint="33"/>
            <w:vAlign w:val="center"/>
            <w:hideMark/>
          </w:tcPr>
          <w:p w14:paraId="63D4A663"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No/restricted access to screw holes</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70001AE0"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10</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4F13E754"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w:t>
            </w:r>
          </w:p>
        </w:tc>
        <w:tc>
          <w:tcPr>
            <w:tcW w:w="521"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99E6758"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80</w:t>
            </w:r>
          </w:p>
        </w:tc>
        <w:tc>
          <w:tcPr>
            <w:tcW w:w="2180" w:type="dxa"/>
            <w:tcBorders>
              <w:top w:val="nil"/>
              <w:left w:val="nil"/>
              <w:bottom w:val="single" w:sz="4" w:space="0" w:color="auto"/>
              <w:right w:val="single" w:sz="4" w:space="0" w:color="auto"/>
            </w:tcBorders>
            <w:shd w:val="clear" w:color="auto" w:fill="DEEAF6" w:themeFill="accent5" w:themeFillTint="33"/>
            <w:vAlign w:val="center"/>
            <w:hideMark/>
          </w:tcPr>
          <w:p w14:paraId="5CEF6F09" w14:textId="3089DA93"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 xml:space="preserve">Provide access to screws through </w:t>
            </w:r>
            <w:r w:rsidR="00B67498">
              <w:rPr>
                <w:rFonts w:ascii="Calibri" w:eastAsia="Times New Roman" w:hAnsi="Calibri" w:cs="Calibri"/>
                <w:color w:val="000000"/>
                <w:sz w:val="20"/>
                <w:szCs w:val="20"/>
                <w:lang w:eastAsia="en-GB"/>
              </w:rPr>
              <w:t>end-effector</w:t>
            </w:r>
          </w:p>
        </w:tc>
        <w:tc>
          <w:tcPr>
            <w:tcW w:w="2180" w:type="dxa"/>
            <w:tcBorders>
              <w:top w:val="nil"/>
              <w:left w:val="nil"/>
              <w:bottom w:val="single" w:sz="4" w:space="0" w:color="auto"/>
              <w:right w:val="single" w:sz="4" w:space="0" w:color="auto"/>
            </w:tcBorders>
            <w:shd w:val="clear" w:color="auto" w:fill="DEEAF6" w:themeFill="accent5" w:themeFillTint="33"/>
            <w:vAlign w:val="center"/>
            <w:hideMark/>
          </w:tcPr>
          <w:p w14:paraId="6883A4D4" w14:textId="2898CE43"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 xml:space="preserve">Provide access to screws through </w:t>
            </w:r>
            <w:r w:rsidR="00B67498">
              <w:rPr>
                <w:rFonts w:ascii="Calibri" w:eastAsia="Times New Roman" w:hAnsi="Calibri" w:cs="Calibri"/>
                <w:color w:val="000000"/>
                <w:sz w:val="20"/>
                <w:szCs w:val="20"/>
                <w:lang w:eastAsia="en-GB"/>
              </w:rPr>
              <w:t>end-effector</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1D573CD3"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36C51C08"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42D12D48"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w:t>
            </w:r>
          </w:p>
        </w:tc>
        <w:tc>
          <w:tcPr>
            <w:tcW w:w="50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DC2FCD8"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w:t>
            </w:r>
          </w:p>
        </w:tc>
      </w:tr>
      <w:tr w:rsidR="00C30A9A" w:rsidRPr="00C30A9A" w14:paraId="5548973B" w14:textId="77777777" w:rsidTr="000F2DAA">
        <w:trPr>
          <w:trHeight w:val="1500"/>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5969A04E"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Operation: gripping onto device/holding device</w:t>
            </w:r>
          </w:p>
        </w:tc>
        <w:tc>
          <w:tcPr>
            <w:tcW w:w="1660" w:type="dxa"/>
            <w:tcBorders>
              <w:top w:val="nil"/>
              <w:left w:val="nil"/>
              <w:bottom w:val="single" w:sz="4" w:space="0" w:color="auto"/>
              <w:right w:val="single" w:sz="4" w:space="0" w:color="auto"/>
            </w:tcBorders>
            <w:shd w:val="clear" w:color="auto" w:fill="auto"/>
            <w:vAlign w:val="center"/>
            <w:hideMark/>
          </w:tcPr>
          <w:p w14:paraId="4437C440" w14:textId="38EAB84A" w:rsidR="00C30A9A" w:rsidRPr="00C30A9A" w:rsidRDefault="00B67498" w:rsidP="00C30A9A">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End-effector</w:t>
            </w:r>
            <w:r w:rsidR="00C30A9A" w:rsidRPr="00C30A9A">
              <w:rPr>
                <w:rFonts w:ascii="Calibri" w:eastAsia="Times New Roman" w:hAnsi="Calibri" w:cs="Calibri"/>
                <w:color w:val="000000"/>
                <w:sz w:val="20"/>
                <w:szCs w:val="20"/>
                <w:lang w:eastAsia="en-GB"/>
              </w:rPr>
              <w:t xml:space="preserve"> cannot provide enough grip to device</w:t>
            </w:r>
          </w:p>
        </w:tc>
        <w:tc>
          <w:tcPr>
            <w:tcW w:w="1660" w:type="dxa"/>
            <w:tcBorders>
              <w:top w:val="nil"/>
              <w:left w:val="nil"/>
              <w:bottom w:val="single" w:sz="4" w:space="0" w:color="auto"/>
              <w:right w:val="single" w:sz="4" w:space="0" w:color="auto"/>
            </w:tcBorders>
            <w:shd w:val="clear" w:color="auto" w:fill="auto"/>
            <w:vAlign w:val="center"/>
            <w:hideMark/>
          </w:tcPr>
          <w:p w14:paraId="2A70A504"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Cannot grip or hold device</w:t>
            </w:r>
          </w:p>
        </w:tc>
        <w:tc>
          <w:tcPr>
            <w:tcW w:w="500" w:type="dxa"/>
            <w:tcBorders>
              <w:top w:val="nil"/>
              <w:left w:val="nil"/>
              <w:bottom w:val="single" w:sz="4" w:space="0" w:color="auto"/>
              <w:right w:val="single" w:sz="4" w:space="0" w:color="auto"/>
            </w:tcBorders>
            <w:shd w:val="clear" w:color="auto" w:fill="auto"/>
            <w:noWrap/>
            <w:vAlign w:val="center"/>
            <w:hideMark/>
          </w:tcPr>
          <w:p w14:paraId="3E775528"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3</w:t>
            </w:r>
          </w:p>
        </w:tc>
        <w:tc>
          <w:tcPr>
            <w:tcW w:w="1660" w:type="dxa"/>
            <w:tcBorders>
              <w:top w:val="nil"/>
              <w:left w:val="nil"/>
              <w:bottom w:val="single" w:sz="4" w:space="0" w:color="auto"/>
              <w:right w:val="single" w:sz="4" w:space="0" w:color="auto"/>
            </w:tcBorders>
            <w:shd w:val="clear" w:color="auto" w:fill="auto"/>
            <w:vAlign w:val="center"/>
            <w:hideMark/>
          </w:tcPr>
          <w:p w14:paraId="030ABD0C"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 xml:space="preserve">Gripper material too hard, Surface </w:t>
            </w:r>
            <w:proofErr w:type="spellStart"/>
            <w:r w:rsidRPr="00C30A9A">
              <w:rPr>
                <w:rFonts w:ascii="Calibri" w:eastAsia="Times New Roman" w:hAnsi="Calibri" w:cs="Calibri"/>
                <w:color w:val="000000"/>
                <w:sz w:val="20"/>
                <w:szCs w:val="20"/>
                <w:lang w:eastAsia="en-GB"/>
              </w:rPr>
              <w:t>rouhgness</w:t>
            </w:r>
            <w:proofErr w:type="spellEnd"/>
            <w:r w:rsidRPr="00C30A9A">
              <w:rPr>
                <w:rFonts w:ascii="Calibri" w:eastAsia="Times New Roman" w:hAnsi="Calibri" w:cs="Calibri"/>
                <w:color w:val="000000"/>
                <w:sz w:val="20"/>
                <w:szCs w:val="20"/>
                <w:lang w:eastAsia="en-GB"/>
              </w:rPr>
              <w:t xml:space="preserve"> too low</w:t>
            </w:r>
          </w:p>
        </w:tc>
        <w:tc>
          <w:tcPr>
            <w:tcW w:w="500" w:type="dxa"/>
            <w:tcBorders>
              <w:top w:val="nil"/>
              <w:left w:val="nil"/>
              <w:bottom w:val="single" w:sz="4" w:space="0" w:color="auto"/>
              <w:right w:val="single" w:sz="4" w:space="0" w:color="auto"/>
            </w:tcBorders>
            <w:shd w:val="clear" w:color="auto" w:fill="auto"/>
            <w:noWrap/>
            <w:vAlign w:val="center"/>
            <w:hideMark/>
          </w:tcPr>
          <w:p w14:paraId="4E031CD9"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7</w:t>
            </w:r>
          </w:p>
        </w:tc>
        <w:tc>
          <w:tcPr>
            <w:tcW w:w="500" w:type="dxa"/>
            <w:tcBorders>
              <w:top w:val="nil"/>
              <w:left w:val="nil"/>
              <w:bottom w:val="single" w:sz="4" w:space="0" w:color="auto"/>
              <w:right w:val="single" w:sz="4" w:space="0" w:color="auto"/>
            </w:tcBorders>
            <w:shd w:val="clear" w:color="auto" w:fill="auto"/>
            <w:noWrap/>
            <w:vAlign w:val="center"/>
            <w:hideMark/>
          </w:tcPr>
          <w:p w14:paraId="6876801B"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6</w:t>
            </w:r>
          </w:p>
        </w:tc>
        <w:tc>
          <w:tcPr>
            <w:tcW w:w="521" w:type="dxa"/>
            <w:tcBorders>
              <w:top w:val="single" w:sz="4" w:space="0" w:color="auto"/>
              <w:left w:val="single" w:sz="4" w:space="0" w:color="auto"/>
              <w:bottom w:val="single" w:sz="4" w:space="0" w:color="auto"/>
              <w:right w:val="single" w:sz="4" w:space="0" w:color="auto"/>
            </w:tcBorders>
            <w:shd w:val="clear" w:color="000000" w:fill="FFE884"/>
            <w:noWrap/>
            <w:vAlign w:val="center"/>
            <w:hideMark/>
          </w:tcPr>
          <w:p w14:paraId="251D8365"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126</w:t>
            </w:r>
          </w:p>
        </w:tc>
        <w:tc>
          <w:tcPr>
            <w:tcW w:w="2180" w:type="dxa"/>
            <w:tcBorders>
              <w:top w:val="nil"/>
              <w:left w:val="nil"/>
              <w:bottom w:val="single" w:sz="4" w:space="0" w:color="auto"/>
              <w:right w:val="single" w:sz="4" w:space="0" w:color="auto"/>
            </w:tcBorders>
            <w:shd w:val="clear" w:color="auto" w:fill="auto"/>
            <w:vAlign w:val="center"/>
            <w:hideMark/>
          </w:tcPr>
          <w:p w14:paraId="78468FA2"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Add friction material to grip surfaces</w:t>
            </w:r>
          </w:p>
        </w:tc>
        <w:tc>
          <w:tcPr>
            <w:tcW w:w="2180" w:type="dxa"/>
            <w:tcBorders>
              <w:top w:val="nil"/>
              <w:left w:val="nil"/>
              <w:bottom w:val="single" w:sz="4" w:space="0" w:color="auto"/>
              <w:right w:val="single" w:sz="4" w:space="0" w:color="auto"/>
            </w:tcBorders>
            <w:shd w:val="clear" w:color="auto" w:fill="auto"/>
            <w:vAlign w:val="center"/>
            <w:hideMark/>
          </w:tcPr>
          <w:p w14:paraId="460120CE"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Add friction material to grip surfaces</w:t>
            </w:r>
          </w:p>
        </w:tc>
        <w:tc>
          <w:tcPr>
            <w:tcW w:w="500" w:type="dxa"/>
            <w:tcBorders>
              <w:top w:val="nil"/>
              <w:left w:val="nil"/>
              <w:bottom w:val="single" w:sz="4" w:space="0" w:color="auto"/>
              <w:right w:val="single" w:sz="4" w:space="0" w:color="auto"/>
            </w:tcBorders>
            <w:shd w:val="clear" w:color="auto" w:fill="auto"/>
            <w:noWrap/>
            <w:vAlign w:val="center"/>
            <w:hideMark/>
          </w:tcPr>
          <w:p w14:paraId="3454487E"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3</w:t>
            </w:r>
          </w:p>
        </w:tc>
        <w:tc>
          <w:tcPr>
            <w:tcW w:w="500" w:type="dxa"/>
            <w:tcBorders>
              <w:top w:val="nil"/>
              <w:left w:val="nil"/>
              <w:bottom w:val="single" w:sz="4" w:space="0" w:color="auto"/>
              <w:right w:val="single" w:sz="4" w:space="0" w:color="auto"/>
            </w:tcBorders>
            <w:shd w:val="clear" w:color="auto" w:fill="auto"/>
            <w:noWrap/>
            <w:vAlign w:val="center"/>
            <w:hideMark/>
          </w:tcPr>
          <w:p w14:paraId="206DD275"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w:t>
            </w:r>
          </w:p>
        </w:tc>
        <w:tc>
          <w:tcPr>
            <w:tcW w:w="500" w:type="dxa"/>
            <w:tcBorders>
              <w:top w:val="nil"/>
              <w:left w:val="nil"/>
              <w:bottom w:val="single" w:sz="4" w:space="0" w:color="auto"/>
              <w:right w:val="single" w:sz="4" w:space="0" w:color="auto"/>
            </w:tcBorders>
            <w:shd w:val="clear" w:color="auto" w:fill="auto"/>
            <w:noWrap/>
            <w:vAlign w:val="center"/>
            <w:hideMark/>
          </w:tcPr>
          <w:p w14:paraId="302F8D53"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6</w:t>
            </w:r>
          </w:p>
        </w:tc>
        <w:tc>
          <w:tcPr>
            <w:tcW w:w="500" w:type="dxa"/>
            <w:tcBorders>
              <w:top w:val="single" w:sz="4" w:space="0" w:color="auto"/>
              <w:left w:val="single" w:sz="4" w:space="0" w:color="auto"/>
              <w:bottom w:val="single" w:sz="4" w:space="0" w:color="auto"/>
              <w:right w:val="single" w:sz="4" w:space="0" w:color="auto"/>
            </w:tcBorders>
            <w:shd w:val="clear" w:color="000000" w:fill="FECF7F"/>
            <w:noWrap/>
            <w:vAlign w:val="center"/>
            <w:hideMark/>
          </w:tcPr>
          <w:p w14:paraId="2B4D732F"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18</w:t>
            </w:r>
          </w:p>
        </w:tc>
      </w:tr>
      <w:tr w:rsidR="00C30A9A" w:rsidRPr="00C30A9A" w14:paraId="2BFF9F7C" w14:textId="77777777" w:rsidTr="000F2DAA">
        <w:trPr>
          <w:trHeight w:val="1200"/>
          <w:jc w:val="center"/>
        </w:trPr>
        <w:tc>
          <w:tcPr>
            <w:tcW w:w="1660" w:type="dxa"/>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5CDEA55F"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Operation: gripping onto device</w:t>
            </w:r>
          </w:p>
        </w:tc>
        <w:tc>
          <w:tcPr>
            <w:tcW w:w="1660" w:type="dxa"/>
            <w:tcBorders>
              <w:top w:val="nil"/>
              <w:left w:val="nil"/>
              <w:bottom w:val="single" w:sz="4" w:space="0" w:color="auto"/>
              <w:right w:val="single" w:sz="4" w:space="0" w:color="auto"/>
            </w:tcBorders>
            <w:shd w:val="clear" w:color="auto" w:fill="DEEAF6" w:themeFill="accent5" w:themeFillTint="33"/>
            <w:vAlign w:val="center"/>
            <w:hideMark/>
          </w:tcPr>
          <w:p w14:paraId="647B1FC7"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 xml:space="preserve">Cannot detect when jaws </w:t>
            </w:r>
            <w:proofErr w:type="gramStart"/>
            <w:r w:rsidRPr="00C30A9A">
              <w:rPr>
                <w:rFonts w:ascii="Calibri" w:eastAsia="Times New Roman" w:hAnsi="Calibri" w:cs="Calibri"/>
                <w:color w:val="000000"/>
                <w:sz w:val="20"/>
                <w:szCs w:val="20"/>
                <w:lang w:eastAsia="en-GB"/>
              </w:rPr>
              <w:t>are closed</w:t>
            </w:r>
            <w:proofErr w:type="gramEnd"/>
          </w:p>
        </w:tc>
        <w:tc>
          <w:tcPr>
            <w:tcW w:w="1660" w:type="dxa"/>
            <w:tcBorders>
              <w:top w:val="nil"/>
              <w:left w:val="nil"/>
              <w:bottom w:val="single" w:sz="4" w:space="0" w:color="auto"/>
              <w:right w:val="single" w:sz="4" w:space="0" w:color="auto"/>
            </w:tcBorders>
            <w:shd w:val="clear" w:color="auto" w:fill="DEEAF6" w:themeFill="accent5" w:themeFillTint="33"/>
            <w:vAlign w:val="center"/>
            <w:hideMark/>
          </w:tcPr>
          <w:p w14:paraId="627EEF35"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Fail to grip device, drops device, damage device</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3AAB9CE5"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5</w:t>
            </w:r>
          </w:p>
        </w:tc>
        <w:tc>
          <w:tcPr>
            <w:tcW w:w="1660" w:type="dxa"/>
            <w:tcBorders>
              <w:top w:val="nil"/>
              <w:left w:val="nil"/>
              <w:bottom w:val="single" w:sz="4" w:space="0" w:color="auto"/>
              <w:right w:val="single" w:sz="4" w:space="0" w:color="auto"/>
            </w:tcBorders>
            <w:shd w:val="clear" w:color="auto" w:fill="DEEAF6" w:themeFill="accent5" w:themeFillTint="33"/>
            <w:vAlign w:val="center"/>
            <w:hideMark/>
          </w:tcPr>
          <w:p w14:paraId="64AED275"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Lack of sensing ability/</w:t>
            </w:r>
            <w:proofErr w:type="spellStart"/>
            <w:r w:rsidRPr="00C30A9A">
              <w:rPr>
                <w:rFonts w:ascii="Calibri" w:eastAsia="Times New Roman" w:hAnsi="Calibri" w:cs="Calibri"/>
                <w:color w:val="000000"/>
                <w:sz w:val="20"/>
                <w:szCs w:val="20"/>
                <w:lang w:eastAsia="en-GB"/>
              </w:rPr>
              <w:t>Jidoka</w:t>
            </w:r>
            <w:proofErr w:type="spellEnd"/>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21CCC778"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4</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480D0ED3"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6</w:t>
            </w:r>
          </w:p>
        </w:tc>
        <w:tc>
          <w:tcPr>
            <w:tcW w:w="521" w:type="dxa"/>
            <w:tcBorders>
              <w:top w:val="single" w:sz="4" w:space="0" w:color="auto"/>
              <w:left w:val="single" w:sz="4" w:space="0" w:color="auto"/>
              <w:bottom w:val="single" w:sz="4" w:space="0" w:color="auto"/>
              <w:right w:val="single" w:sz="4" w:space="0" w:color="auto"/>
            </w:tcBorders>
            <w:shd w:val="clear" w:color="000000" w:fill="F4E783"/>
            <w:noWrap/>
            <w:vAlign w:val="center"/>
            <w:hideMark/>
          </w:tcPr>
          <w:p w14:paraId="37FE9263"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120</w:t>
            </w:r>
          </w:p>
        </w:tc>
        <w:tc>
          <w:tcPr>
            <w:tcW w:w="2180" w:type="dxa"/>
            <w:tcBorders>
              <w:top w:val="nil"/>
              <w:left w:val="nil"/>
              <w:bottom w:val="single" w:sz="4" w:space="0" w:color="auto"/>
              <w:right w:val="single" w:sz="4" w:space="0" w:color="auto"/>
            </w:tcBorders>
            <w:shd w:val="clear" w:color="auto" w:fill="DEEAF6" w:themeFill="accent5" w:themeFillTint="33"/>
            <w:vAlign w:val="center"/>
            <w:hideMark/>
          </w:tcPr>
          <w:p w14:paraId="3C42C2B9"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Add switch to detect open or closed jaw</w:t>
            </w:r>
          </w:p>
        </w:tc>
        <w:tc>
          <w:tcPr>
            <w:tcW w:w="2180" w:type="dxa"/>
            <w:tcBorders>
              <w:top w:val="nil"/>
              <w:left w:val="nil"/>
              <w:bottom w:val="single" w:sz="4" w:space="0" w:color="auto"/>
              <w:right w:val="single" w:sz="4" w:space="0" w:color="auto"/>
            </w:tcBorders>
            <w:shd w:val="clear" w:color="auto" w:fill="DEEAF6" w:themeFill="accent5" w:themeFillTint="33"/>
            <w:vAlign w:val="center"/>
            <w:hideMark/>
          </w:tcPr>
          <w:p w14:paraId="6834F61E" w14:textId="77777777" w:rsidR="00C30A9A" w:rsidRPr="00C30A9A" w:rsidRDefault="00C30A9A" w:rsidP="00C30A9A">
            <w:pPr>
              <w:spacing w:after="0" w:line="240" w:lineRule="auto"/>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Add switch to detect open or closed jaw</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52D2BE9B"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79E714C0"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1</w:t>
            </w:r>
          </w:p>
        </w:tc>
        <w:tc>
          <w:tcPr>
            <w:tcW w:w="500" w:type="dxa"/>
            <w:tcBorders>
              <w:top w:val="nil"/>
              <w:left w:val="nil"/>
              <w:bottom w:val="single" w:sz="4" w:space="0" w:color="auto"/>
              <w:right w:val="single" w:sz="4" w:space="0" w:color="auto"/>
            </w:tcBorders>
            <w:shd w:val="clear" w:color="auto" w:fill="DEEAF6" w:themeFill="accent5" w:themeFillTint="33"/>
            <w:noWrap/>
            <w:vAlign w:val="center"/>
            <w:hideMark/>
          </w:tcPr>
          <w:p w14:paraId="3113FECA"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6</w:t>
            </w:r>
          </w:p>
        </w:tc>
        <w:tc>
          <w:tcPr>
            <w:tcW w:w="500" w:type="dxa"/>
            <w:tcBorders>
              <w:top w:val="single" w:sz="4" w:space="0" w:color="auto"/>
              <w:left w:val="single" w:sz="4" w:space="0" w:color="auto"/>
              <w:bottom w:val="single" w:sz="4" w:space="0" w:color="auto"/>
              <w:right w:val="single" w:sz="4" w:space="0" w:color="auto"/>
            </w:tcBorders>
            <w:shd w:val="clear" w:color="000000" w:fill="A4D07E"/>
            <w:noWrap/>
            <w:vAlign w:val="center"/>
            <w:hideMark/>
          </w:tcPr>
          <w:p w14:paraId="67225ABB" w14:textId="77777777" w:rsidR="00C30A9A" w:rsidRPr="00C30A9A" w:rsidRDefault="00C30A9A" w:rsidP="00C30A9A">
            <w:pPr>
              <w:spacing w:after="0" w:line="240" w:lineRule="auto"/>
              <w:jc w:val="center"/>
              <w:rPr>
                <w:rFonts w:ascii="Calibri" w:eastAsia="Times New Roman" w:hAnsi="Calibri" w:cs="Calibri"/>
                <w:color w:val="000000"/>
                <w:sz w:val="20"/>
                <w:szCs w:val="20"/>
                <w:lang w:eastAsia="en-GB"/>
              </w:rPr>
            </w:pPr>
            <w:r w:rsidRPr="00C30A9A">
              <w:rPr>
                <w:rFonts w:ascii="Calibri" w:eastAsia="Times New Roman" w:hAnsi="Calibri" w:cs="Calibri"/>
                <w:color w:val="000000"/>
                <w:sz w:val="20"/>
                <w:szCs w:val="20"/>
                <w:lang w:eastAsia="en-GB"/>
              </w:rPr>
              <w:t>6</w:t>
            </w:r>
          </w:p>
        </w:tc>
      </w:tr>
      <w:tr w:rsidR="000F2DAA" w:rsidRPr="00C30A9A" w14:paraId="749AB5CD" w14:textId="77777777" w:rsidTr="000F2DAA">
        <w:trPr>
          <w:trHeight w:val="1200"/>
          <w:jc w:val="center"/>
        </w:trPr>
        <w:tc>
          <w:tcPr>
            <w:tcW w:w="3320"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2019296" w14:textId="2B7CC5FB" w:rsidR="000F2DAA" w:rsidRPr="00C30A9A" w:rsidRDefault="000F2DAA" w:rsidP="000F2DAA">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18"/>
                <w:szCs w:val="18"/>
                <w:lang w:eastAsia="en-GB"/>
              </w:rPr>
              <w:t>Legend</w:t>
            </w:r>
          </w:p>
        </w:tc>
        <w:tc>
          <w:tcPr>
            <w:tcW w:w="3820"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6CC3E734" w14:textId="77777777" w:rsidR="000F2DAA" w:rsidRDefault="000F2DAA" w:rsidP="000F2DAA">
            <w:pPr>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Severity</w:t>
            </w:r>
          </w:p>
          <w:p w14:paraId="1330131C" w14:textId="3289987F" w:rsidR="000F2DAA" w:rsidRPr="00C30A9A" w:rsidRDefault="000F2DAA" w:rsidP="000F2DAA">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18"/>
                <w:szCs w:val="18"/>
                <w:lang w:eastAsia="en-GB"/>
              </w:rPr>
              <w:t>1 (least severe) – 10(most severe)</w:t>
            </w:r>
          </w:p>
        </w:tc>
        <w:tc>
          <w:tcPr>
            <w:tcW w:w="3701" w:type="dxa"/>
            <w:gridSpan w:val="4"/>
            <w:tcBorders>
              <w:top w:val="single" w:sz="4" w:space="0" w:color="auto"/>
              <w:left w:val="nil"/>
              <w:bottom w:val="single" w:sz="4" w:space="0" w:color="auto"/>
              <w:right w:val="single" w:sz="4" w:space="0" w:color="auto"/>
            </w:tcBorders>
            <w:shd w:val="clear" w:color="auto" w:fill="DEEAF6" w:themeFill="accent5" w:themeFillTint="33"/>
            <w:noWrap/>
            <w:vAlign w:val="center"/>
          </w:tcPr>
          <w:p w14:paraId="63AC1B79" w14:textId="77777777" w:rsidR="000F2DAA" w:rsidRDefault="000F2DAA" w:rsidP="000F2DAA">
            <w:pPr>
              <w:shd w:val="clear" w:color="auto" w:fill="DEEAF6" w:themeFill="accent5" w:themeFillTint="33"/>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Occurrence</w:t>
            </w:r>
          </w:p>
          <w:p w14:paraId="275E5C52" w14:textId="5CA6DAE7" w:rsidR="000F2DAA" w:rsidRPr="00C30A9A" w:rsidRDefault="000F2DAA" w:rsidP="000F2DAA">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18"/>
                <w:szCs w:val="18"/>
                <w:lang w:eastAsia="en-GB"/>
              </w:rPr>
              <w:t>1(remote) – 10(frequent)</w:t>
            </w:r>
          </w:p>
        </w:tc>
        <w:tc>
          <w:tcPr>
            <w:tcW w:w="4180" w:type="dxa"/>
            <w:gridSpan w:val="5"/>
            <w:tcBorders>
              <w:top w:val="single" w:sz="4" w:space="0" w:color="auto"/>
              <w:left w:val="nil"/>
              <w:bottom w:val="single" w:sz="4" w:space="0" w:color="auto"/>
              <w:right w:val="single" w:sz="4" w:space="0" w:color="auto"/>
            </w:tcBorders>
            <w:shd w:val="clear" w:color="auto" w:fill="FFFFFF" w:themeFill="background1"/>
            <w:vAlign w:val="center"/>
          </w:tcPr>
          <w:p w14:paraId="0828C9FB" w14:textId="77777777" w:rsidR="000F2DAA" w:rsidRDefault="000F2DAA" w:rsidP="000F2DAA">
            <w:pPr>
              <w:shd w:val="clear" w:color="auto" w:fill="FFFFFF" w:themeFill="background1"/>
              <w:spacing w:after="0" w:line="240" w:lineRule="auto"/>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Detectability</w:t>
            </w:r>
          </w:p>
          <w:p w14:paraId="59718F7E" w14:textId="1FD9518A" w:rsidR="000F2DAA" w:rsidRPr="00C30A9A" w:rsidRDefault="000F2DAA" w:rsidP="000F2DAA">
            <w:pPr>
              <w:shd w:val="clear" w:color="auto" w:fill="FFFFFF" w:themeFill="background1"/>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18"/>
                <w:szCs w:val="18"/>
                <w:lang w:eastAsia="en-GB"/>
              </w:rPr>
              <w:t>1(highly detectable) – 10(undetectable)</w:t>
            </w:r>
          </w:p>
        </w:tc>
      </w:tr>
    </w:tbl>
    <w:p w14:paraId="0C5A158D" w14:textId="77777777" w:rsidR="00C30A9A" w:rsidRDefault="00C30A9A" w:rsidP="00894C93">
      <w:pPr>
        <w:sectPr w:rsidR="00C30A9A" w:rsidSect="00E36D2D">
          <w:pgSz w:w="23811" w:h="16838" w:orient="landscape" w:code="8"/>
          <w:pgMar w:top="720" w:right="720" w:bottom="720" w:left="720" w:header="283" w:footer="283" w:gutter="0"/>
          <w:cols w:space="720"/>
          <w:titlePg/>
          <w:docGrid w:linePitch="360"/>
        </w:sectPr>
      </w:pPr>
    </w:p>
    <w:p w14:paraId="26C8BE84" w14:textId="24049CD5" w:rsidR="007C65FD" w:rsidRDefault="003F6AE3" w:rsidP="00FE0463">
      <w:pPr>
        <w:pStyle w:val="Heading2"/>
      </w:pPr>
      <w:bookmarkStart w:id="34" w:name="_Toc106322327"/>
      <w:r>
        <w:lastRenderedPageBreak/>
        <w:t>Appendix J</w:t>
      </w:r>
      <w:r w:rsidR="00FE0463">
        <w:t xml:space="preserve"> – Stress Analysis: Fixed Jaw</w:t>
      </w:r>
      <w:bookmarkEnd w:id="34"/>
    </w:p>
    <w:p w14:paraId="600161B5" w14:textId="77777777" w:rsidR="004B53DC" w:rsidRPr="004B53DC" w:rsidRDefault="004B53DC" w:rsidP="004B53DC"/>
    <w:p w14:paraId="2606E72C" w14:textId="76507826" w:rsidR="004B53DC" w:rsidRPr="004B53DC" w:rsidRDefault="004B53DC" w:rsidP="004B53DC">
      <w:r>
        <w:rPr>
          <w:noProof/>
        </w:rPr>
        <w:drawing>
          <wp:inline distT="0" distB="0" distL="0" distR="0" wp14:anchorId="081E3734" wp14:editId="4235F4D9">
            <wp:extent cx="9473486" cy="4448175"/>
            <wp:effectExtent l="0" t="0" r="0" b="0"/>
            <wp:docPr id="139" name="Picture 139"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containing icon&#10;&#10;Description automatically generated"/>
                    <pic:cNvPicPr/>
                  </pic:nvPicPr>
                  <pic:blipFill rotWithShape="1">
                    <a:blip r:embed="rId32"/>
                    <a:srcRect t="3397"/>
                    <a:stretch/>
                  </pic:blipFill>
                  <pic:spPr bwMode="auto">
                    <a:xfrm>
                      <a:off x="0" y="0"/>
                      <a:ext cx="9482604" cy="4452456"/>
                    </a:xfrm>
                    <a:prstGeom prst="rect">
                      <a:avLst/>
                    </a:prstGeom>
                    <a:ln>
                      <a:noFill/>
                    </a:ln>
                    <a:extLst>
                      <a:ext uri="{53640926-AAD7-44D8-BBD7-CCE9431645EC}">
                        <a14:shadowObscured xmlns:a14="http://schemas.microsoft.com/office/drawing/2010/main"/>
                      </a:ext>
                    </a:extLst>
                  </pic:spPr>
                </pic:pic>
              </a:graphicData>
            </a:graphic>
          </wp:inline>
        </w:drawing>
      </w:r>
    </w:p>
    <w:p w14:paraId="36FFF1BB" w14:textId="48A5F9F2" w:rsidR="007C65FD" w:rsidRDefault="007C65FD" w:rsidP="007C65FD">
      <w:r>
        <w:rPr>
          <w:noProof/>
        </w:rPr>
        <w:drawing>
          <wp:inline distT="0" distB="0" distL="0" distR="0" wp14:anchorId="382D2F28" wp14:editId="2AFF0C1D">
            <wp:extent cx="9464762" cy="4381500"/>
            <wp:effectExtent l="0" t="0" r="3175" b="0"/>
            <wp:docPr id="129" name="Picture 12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A picture containing text&#10;&#10;Description automatically generated"/>
                    <pic:cNvPicPr/>
                  </pic:nvPicPr>
                  <pic:blipFill>
                    <a:blip r:embed="rId33"/>
                    <a:stretch>
                      <a:fillRect/>
                    </a:stretch>
                  </pic:blipFill>
                  <pic:spPr>
                    <a:xfrm>
                      <a:off x="0" y="0"/>
                      <a:ext cx="9485128" cy="4390928"/>
                    </a:xfrm>
                    <a:prstGeom prst="rect">
                      <a:avLst/>
                    </a:prstGeom>
                  </pic:spPr>
                </pic:pic>
              </a:graphicData>
            </a:graphic>
          </wp:inline>
        </w:drawing>
      </w:r>
    </w:p>
    <w:p w14:paraId="007CDF1D" w14:textId="039EA94E" w:rsidR="00FE0463" w:rsidRPr="007C65FD" w:rsidRDefault="007C65FD" w:rsidP="007C65FD">
      <w:r>
        <w:rPr>
          <w:noProof/>
        </w:rPr>
        <w:drawing>
          <wp:inline distT="0" distB="0" distL="0" distR="0" wp14:anchorId="51BF9CE1" wp14:editId="158081DD">
            <wp:extent cx="9443981" cy="4524375"/>
            <wp:effectExtent l="0" t="0" r="5080" b="0"/>
            <wp:docPr id="130" name="Picture 130"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A picture containing text, toy&#10;&#10;Description automatically generated"/>
                    <pic:cNvPicPr/>
                  </pic:nvPicPr>
                  <pic:blipFill>
                    <a:blip r:embed="rId34"/>
                    <a:stretch>
                      <a:fillRect/>
                    </a:stretch>
                  </pic:blipFill>
                  <pic:spPr>
                    <a:xfrm>
                      <a:off x="0" y="0"/>
                      <a:ext cx="9470059" cy="4536868"/>
                    </a:xfrm>
                    <a:prstGeom prst="rect">
                      <a:avLst/>
                    </a:prstGeom>
                  </pic:spPr>
                </pic:pic>
              </a:graphicData>
            </a:graphic>
          </wp:inline>
        </w:drawing>
      </w:r>
    </w:p>
    <w:p w14:paraId="518811A2" w14:textId="6116AAC8" w:rsidR="00FE0463" w:rsidRDefault="00FE0463">
      <w:pPr>
        <w:pStyle w:val="Heading2"/>
      </w:pPr>
      <w:bookmarkStart w:id="35" w:name="_Toc106322328"/>
      <w:r>
        <w:lastRenderedPageBreak/>
        <w:t>Appendix K – Stress Analysis: Moving Jaw</w:t>
      </w:r>
      <w:bookmarkEnd w:id="35"/>
    </w:p>
    <w:p w14:paraId="3DA2A79A" w14:textId="77777777" w:rsidR="004B53DC" w:rsidRPr="004B53DC" w:rsidRDefault="004B53DC" w:rsidP="004B53DC"/>
    <w:p w14:paraId="38479B3E" w14:textId="5109109B" w:rsidR="00857D4A" w:rsidRDefault="004B53DC" w:rsidP="00857D4A">
      <w:r>
        <w:rPr>
          <w:noProof/>
        </w:rPr>
        <w:drawing>
          <wp:inline distT="0" distB="0" distL="0" distR="0" wp14:anchorId="63CEE186" wp14:editId="7E02C024">
            <wp:extent cx="9852105" cy="4248150"/>
            <wp:effectExtent l="0" t="0" r="0" b="0"/>
            <wp:docPr id="136" name="Picture 136" descr="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Surface chart&#10;&#10;Description automatically generated"/>
                    <pic:cNvPicPr/>
                  </pic:nvPicPr>
                  <pic:blipFill rotWithShape="1">
                    <a:blip r:embed="rId35"/>
                    <a:srcRect l="7925" t="6407" r="5554" b="6979"/>
                    <a:stretch/>
                  </pic:blipFill>
                  <pic:spPr bwMode="auto">
                    <a:xfrm>
                      <a:off x="0" y="0"/>
                      <a:ext cx="9920551" cy="4277663"/>
                    </a:xfrm>
                    <a:prstGeom prst="rect">
                      <a:avLst/>
                    </a:prstGeom>
                    <a:ln>
                      <a:noFill/>
                    </a:ln>
                    <a:extLst>
                      <a:ext uri="{53640926-AAD7-44D8-BBD7-CCE9431645EC}">
                        <a14:shadowObscured xmlns:a14="http://schemas.microsoft.com/office/drawing/2010/main"/>
                      </a:ext>
                    </a:extLst>
                  </pic:spPr>
                </pic:pic>
              </a:graphicData>
            </a:graphic>
          </wp:inline>
        </w:drawing>
      </w:r>
    </w:p>
    <w:p w14:paraId="6F563ABF" w14:textId="5BDB2F3A" w:rsidR="00857D4A" w:rsidRDefault="004B53DC" w:rsidP="00857D4A">
      <w:r>
        <w:rPr>
          <w:noProof/>
        </w:rPr>
        <w:drawing>
          <wp:inline distT="0" distB="0" distL="0" distR="0" wp14:anchorId="3A61C88F" wp14:editId="4A922282">
            <wp:extent cx="9746752" cy="4371975"/>
            <wp:effectExtent l="0" t="0" r="6985" b="0"/>
            <wp:docPr id="137" name="Picture 137"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A picture containing text, electronics&#10;&#10;Description automatically generated"/>
                    <pic:cNvPicPr/>
                  </pic:nvPicPr>
                  <pic:blipFill rotWithShape="1">
                    <a:blip r:embed="rId36"/>
                    <a:srcRect l="1541" t="4724" b="4908"/>
                    <a:stretch/>
                  </pic:blipFill>
                  <pic:spPr bwMode="auto">
                    <a:xfrm>
                      <a:off x="0" y="0"/>
                      <a:ext cx="9815087" cy="4402627"/>
                    </a:xfrm>
                    <a:prstGeom prst="rect">
                      <a:avLst/>
                    </a:prstGeom>
                    <a:ln>
                      <a:noFill/>
                    </a:ln>
                    <a:extLst>
                      <a:ext uri="{53640926-AAD7-44D8-BBD7-CCE9431645EC}">
                        <a14:shadowObscured xmlns:a14="http://schemas.microsoft.com/office/drawing/2010/main"/>
                      </a:ext>
                    </a:extLst>
                  </pic:spPr>
                </pic:pic>
              </a:graphicData>
            </a:graphic>
          </wp:inline>
        </w:drawing>
      </w:r>
    </w:p>
    <w:p w14:paraId="02AFABDA" w14:textId="03F8C74B" w:rsidR="004B53DC" w:rsidRDefault="004B53DC" w:rsidP="00857D4A">
      <w:r>
        <w:rPr>
          <w:noProof/>
        </w:rPr>
        <w:drawing>
          <wp:inline distT="0" distB="0" distL="0" distR="0" wp14:anchorId="7A024502" wp14:editId="6342B1C3">
            <wp:extent cx="9667875" cy="4502156"/>
            <wp:effectExtent l="0" t="0" r="0" b="0"/>
            <wp:docPr id="138" name="Picture 138" descr="A picture containing tex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A picture containing text, sky&#10;&#10;Description automatically generated"/>
                    <pic:cNvPicPr/>
                  </pic:nvPicPr>
                  <pic:blipFill rotWithShape="1">
                    <a:blip r:embed="rId37"/>
                    <a:srcRect t="1381" b="1299"/>
                    <a:stretch/>
                  </pic:blipFill>
                  <pic:spPr bwMode="auto">
                    <a:xfrm>
                      <a:off x="0" y="0"/>
                      <a:ext cx="9714214" cy="4523735"/>
                    </a:xfrm>
                    <a:prstGeom prst="rect">
                      <a:avLst/>
                    </a:prstGeom>
                    <a:ln>
                      <a:noFill/>
                    </a:ln>
                    <a:extLst>
                      <a:ext uri="{53640926-AAD7-44D8-BBD7-CCE9431645EC}">
                        <a14:shadowObscured xmlns:a14="http://schemas.microsoft.com/office/drawing/2010/main"/>
                      </a:ext>
                    </a:extLst>
                  </pic:spPr>
                </pic:pic>
              </a:graphicData>
            </a:graphic>
          </wp:inline>
        </w:drawing>
      </w:r>
    </w:p>
    <w:p w14:paraId="76B8456F" w14:textId="77777777" w:rsidR="00BB2566" w:rsidRDefault="00BB2566" w:rsidP="00857D4A">
      <w:pPr>
        <w:sectPr w:rsidR="00BB2566" w:rsidSect="00E36D2D">
          <w:pgSz w:w="16838" w:h="23811" w:code="8"/>
          <w:pgMar w:top="720" w:right="720" w:bottom="720" w:left="720" w:header="283" w:footer="283" w:gutter="0"/>
          <w:cols w:space="720"/>
          <w:titlePg/>
          <w:docGrid w:linePitch="360"/>
        </w:sectPr>
      </w:pPr>
    </w:p>
    <w:p w14:paraId="6C19533C" w14:textId="0D08BB21" w:rsidR="00FE0463" w:rsidRDefault="00857D4A">
      <w:pPr>
        <w:pStyle w:val="Heading2"/>
      </w:pPr>
      <w:bookmarkStart w:id="36" w:name="_Toc106322329"/>
      <w:r>
        <w:lastRenderedPageBreak/>
        <w:t xml:space="preserve">Appendix L </w:t>
      </w:r>
      <w:r w:rsidR="00783ED9">
        <w:t>–</w:t>
      </w:r>
      <w:r>
        <w:t xml:space="preserve"> </w:t>
      </w:r>
      <w:r w:rsidR="00783ED9">
        <w:t>Final Design</w:t>
      </w:r>
      <w:bookmarkEnd w:id="36"/>
      <w:r w:rsidR="00783ED9">
        <w:t xml:space="preserve"> </w:t>
      </w:r>
    </w:p>
    <w:p w14:paraId="2274C255" w14:textId="36B08618" w:rsidR="00783ED9" w:rsidRDefault="00783ED9" w:rsidP="00783ED9">
      <w:pPr>
        <w:jc w:val="center"/>
      </w:pPr>
      <w:r>
        <w:rPr>
          <w:noProof/>
        </w:rPr>
        <mc:AlternateContent>
          <mc:Choice Requires="wpg">
            <w:drawing>
              <wp:inline distT="0" distB="0" distL="0" distR="0" wp14:anchorId="4E270324" wp14:editId="49B0638E">
                <wp:extent cx="13210540" cy="9339580"/>
                <wp:effectExtent l="0" t="0" r="0" b="0"/>
                <wp:docPr id="145" name="Group 145"/>
                <wp:cNvGraphicFramePr/>
                <a:graphic xmlns:a="http://schemas.openxmlformats.org/drawingml/2006/main">
                  <a:graphicData uri="http://schemas.microsoft.com/office/word/2010/wordprocessingGroup">
                    <wpg:wgp>
                      <wpg:cNvGrpSpPr/>
                      <wpg:grpSpPr>
                        <a:xfrm>
                          <a:off x="0" y="0"/>
                          <a:ext cx="13210540" cy="9339580"/>
                          <a:chOff x="0" y="0"/>
                          <a:chExt cx="13210540" cy="9339580"/>
                        </a:xfrm>
                      </wpg:grpSpPr>
                      <pic:pic xmlns:pic="http://schemas.openxmlformats.org/drawingml/2006/picture">
                        <pic:nvPicPr>
                          <pic:cNvPr id="144" name="Picture 144" descr="Diagram, engineering drawing&#10;&#10;Description automatically generated"/>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210540" cy="9339580"/>
                          </a:xfrm>
                          <a:prstGeom prst="rect">
                            <a:avLst/>
                          </a:prstGeom>
                          <a:noFill/>
                          <a:ln>
                            <a:noFill/>
                          </a:ln>
                        </pic:spPr>
                      </pic:pic>
                      <wps:wsp>
                        <wps:cNvPr id="217" name="Text Box 2"/>
                        <wps:cNvSpPr txBox="1">
                          <a:spLocks noChangeArrowheads="1"/>
                        </wps:cNvSpPr>
                        <wps:spPr bwMode="auto">
                          <a:xfrm>
                            <a:off x="10331532" y="8956344"/>
                            <a:ext cx="665979" cy="301276"/>
                          </a:xfrm>
                          <a:prstGeom prst="rect">
                            <a:avLst/>
                          </a:prstGeom>
                          <a:noFill/>
                          <a:ln w="9525">
                            <a:noFill/>
                            <a:miter lim="800000"/>
                            <a:headEnd/>
                            <a:tailEnd/>
                          </a:ln>
                        </wps:spPr>
                        <wps:txbx>
                          <w:txbxContent>
                            <w:p w14:paraId="5DF5CEC9" w14:textId="77777777" w:rsidR="00783ED9" w:rsidRPr="00783ED9" w:rsidRDefault="00783ED9" w:rsidP="00783ED9">
                              <w:pPr>
                                <w:rPr>
                                  <w:sz w:val="14"/>
                                  <w:szCs w:val="14"/>
                                </w:rPr>
                              </w:pPr>
                              <w:r w:rsidRPr="00783ED9">
                                <w:rPr>
                                  <w:sz w:val="14"/>
                                  <w:szCs w:val="14"/>
                                </w:rPr>
                                <w:t>215.68g</w:t>
                              </w:r>
                            </w:p>
                          </w:txbxContent>
                        </wps:txbx>
                        <wps:bodyPr rot="0" vert="horz" wrap="square" lIns="91440" tIns="45720" rIns="91440" bIns="45720" anchor="t" anchorCtr="0">
                          <a:noAutofit/>
                        </wps:bodyPr>
                      </wps:wsp>
                    </wpg:wgp>
                  </a:graphicData>
                </a:graphic>
              </wp:inline>
            </w:drawing>
          </mc:Choice>
          <mc:Fallback>
            <w:pict>
              <v:group w14:anchorId="4E270324" id="Group 145" o:spid="_x0000_s1028" style="width:1040.2pt;height:735.4pt;mso-position-horizontal-relative:char;mso-position-vertical-relative:line" coordsize="132105,933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&#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&#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TZJEiXdI20evpQs0bDKtQA6imtPEpAZuv3RjrTgQw3KeD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&#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&#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wfiT8LPhj8ZfCdx4C+L3w60LxVod1j7VoviPSYb60mx03RT&#10;KyN+IreooA5b4U/A74K/AfwongT4HfCHwv4M0OO4a4j0bwnoNvp1qsrDDSCK3REDEdWxk11IAHQ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4" o:spid="_x0000_s1029" type="#_x0000_t75" alt="Diagram, engineering drawing&#10;&#10;Description automatically generated" style="position:absolute;width:132105;height:93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">
                  <v:imagedata r:id="rId39" o:title="Diagram, engineering drawing&#10;&#10;Description automatically generated"/>
                </v:shape>
                <v:shape id="Text Box 2" o:spid="_x0000_s1030" type="#_x0000_t202" style="position:absolute;left:103315;top:89563;width:6660;height:3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5DF5CEC9" w14:textId="77777777" w:rsidR="00783ED9" w:rsidRPr="00783ED9" w:rsidRDefault="00783ED9" w:rsidP="00783ED9">
                        <w:pPr>
                          <w:rPr>
                            <w:sz w:val="14"/>
                            <w:szCs w:val="14"/>
                          </w:rPr>
                        </w:pPr>
                        <w:r w:rsidRPr="00783ED9">
                          <w:rPr>
                            <w:sz w:val="14"/>
                            <w:szCs w:val="14"/>
                          </w:rPr>
                          <w:t>215.68g</w:t>
                        </w:r>
                      </w:p>
                    </w:txbxContent>
                  </v:textbox>
                </v:shape>
                <w10:anchorlock/>
              </v:group>
            </w:pict>
          </mc:Fallback>
        </mc:AlternateContent>
      </w:r>
    </w:p>
    <w:p w14:paraId="2D151DDD" w14:textId="45703DF3" w:rsidR="00783ED9" w:rsidRDefault="00783ED9" w:rsidP="00783ED9">
      <w:pPr>
        <w:jc w:val="center"/>
      </w:pPr>
      <w:r>
        <w:rPr>
          <w:noProof/>
        </w:rPr>
        <w:lastRenderedPageBreak/>
        <w:drawing>
          <wp:inline distT="0" distB="0" distL="0" distR="0" wp14:anchorId="416F2329" wp14:editId="77C1BACC">
            <wp:extent cx="13815060" cy="9777730"/>
            <wp:effectExtent l="0" t="0" r="0" b="0"/>
            <wp:docPr id="146" name="Picture 14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Diagram, engineering drawing&#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815060" cy="9777730"/>
                    </a:xfrm>
                    <a:prstGeom prst="rect">
                      <a:avLst/>
                    </a:prstGeom>
                    <a:noFill/>
                    <a:ln>
                      <a:noFill/>
                    </a:ln>
                  </pic:spPr>
                </pic:pic>
              </a:graphicData>
            </a:graphic>
          </wp:inline>
        </w:drawing>
      </w:r>
    </w:p>
    <w:p w14:paraId="7E056DA3" w14:textId="3C774BF9" w:rsidR="00783ED9" w:rsidRDefault="00783ED9" w:rsidP="00783ED9">
      <w:pPr>
        <w:jc w:val="center"/>
      </w:pPr>
      <w:r>
        <w:rPr>
          <w:noProof/>
        </w:rPr>
        <w:lastRenderedPageBreak/>
        <w:drawing>
          <wp:inline distT="0" distB="0" distL="0" distR="0" wp14:anchorId="5115C3AA" wp14:editId="1E5AB83B">
            <wp:extent cx="13815060" cy="9777730"/>
            <wp:effectExtent l="0" t="0" r="0" b="0"/>
            <wp:docPr id="147" name="Picture 14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descr="Diagram, engineering drawing&#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815060" cy="9777730"/>
                    </a:xfrm>
                    <a:prstGeom prst="rect">
                      <a:avLst/>
                    </a:prstGeom>
                    <a:noFill/>
                    <a:ln>
                      <a:noFill/>
                    </a:ln>
                  </pic:spPr>
                </pic:pic>
              </a:graphicData>
            </a:graphic>
          </wp:inline>
        </w:drawing>
      </w:r>
    </w:p>
    <w:p w14:paraId="47AA5211" w14:textId="0BFFC6C6" w:rsidR="00783ED9" w:rsidRDefault="00783ED9" w:rsidP="00783ED9">
      <w:pPr>
        <w:jc w:val="center"/>
      </w:pPr>
      <w:r>
        <w:rPr>
          <w:noProof/>
        </w:rPr>
        <w:lastRenderedPageBreak/>
        <w:drawing>
          <wp:inline distT="0" distB="0" distL="0" distR="0" wp14:anchorId="1B8FED4E" wp14:editId="1F6BF76D">
            <wp:extent cx="13815060" cy="9777730"/>
            <wp:effectExtent l="0" t="0" r="0" b="0"/>
            <wp:docPr id="148" name="Picture 14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Diagram, engineering drawing&#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815060" cy="9777730"/>
                    </a:xfrm>
                    <a:prstGeom prst="rect">
                      <a:avLst/>
                    </a:prstGeom>
                    <a:noFill/>
                    <a:ln>
                      <a:noFill/>
                    </a:ln>
                  </pic:spPr>
                </pic:pic>
              </a:graphicData>
            </a:graphic>
          </wp:inline>
        </w:drawing>
      </w:r>
    </w:p>
    <w:p w14:paraId="781AC97C" w14:textId="7C4EFBFF" w:rsidR="00783ED9" w:rsidRPr="00783ED9" w:rsidRDefault="00783ED9" w:rsidP="00783ED9">
      <w:pPr>
        <w:jc w:val="center"/>
      </w:pPr>
      <w:r>
        <w:rPr>
          <w:noProof/>
        </w:rPr>
        <w:lastRenderedPageBreak/>
        <w:drawing>
          <wp:inline distT="0" distB="0" distL="0" distR="0" wp14:anchorId="1688305E" wp14:editId="44AEADD1">
            <wp:extent cx="13815060" cy="9777730"/>
            <wp:effectExtent l="0" t="0" r="0" b="0"/>
            <wp:docPr id="149" name="Picture 14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descr="Diagram, engineering drawing&#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815060" cy="9777730"/>
                    </a:xfrm>
                    <a:prstGeom prst="rect">
                      <a:avLst/>
                    </a:prstGeom>
                    <a:noFill/>
                    <a:ln>
                      <a:noFill/>
                    </a:ln>
                  </pic:spPr>
                </pic:pic>
              </a:graphicData>
            </a:graphic>
          </wp:inline>
        </w:drawing>
      </w:r>
    </w:p>
    <w:sectPr w:rsidR="00783ED9" w:rsidRPr="00783ED9" w:rsidSect="00E36D2D">
      <w:pgSz w:w="23811" w:h="16838" w:orient="landscape" w:code="8"/>
      <w:pgMar w:top="720" w:right="720" w:bottom="720" w:left="720" w:header="283" w:footer="283"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3" w:author="Andrew Burgess (2115107)" w:date="2022-06-17T00:22:00Z" w:initials="AB(">
    <w:p w14:paraId="667E7CA1" w14:textId="77777777" w:rsidR="00B67498" w:rsidRDefault="00B67498" w:rsidP="00FE0452">
      <w:pPr>
        <w:pStyle w:val="CommentText"/>
      </w:pPr>
      <w:r>
        <w:rPr>
          <w:rStyle w:val="CommentReference"/>
        </w:rPr>
        <w:annotationRef/>
      </w:r>
      <w:r>
        <w:t>Add legend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7E7CA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647D2" w16cex:dateUtc="2022-06-16T23: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7E7CA1" w16cid:durableId="265647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04EF8" w14:textId="77777777" w:rsidR="00B91D52" w:rsidRDefault="00B91D52" w:rsidP="00B91D52">
      <w:pPr>
        <w:spacing w:after="0" w:line="240" w:lineRule="auto"/>
      </w:pPr>
      <w:r>
        <w:separator/>
      </w:r>
    </w:p>
  </w:endnote>
  <w:endnote w:type="continuationSeparator" w:id="0">
    <w:p w14:paraId="2345DE9E" w14:textId="77777777" w:rsidR="00B91D52" w:rsidRDefault="00B91D52" w:rsidP="00B91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425619"/>
      <w:docPartObj>
        <w:docPartGallery w:val="Page Numbers (Bottom of Page)"/>
        <w:docPartUnique/>
      </w:docPartObj>
    </w:sdtPr>
    <w:sdtEndPr>
      <w:rPr>
        <w:noProof/>
      </w:rPr>
    </w:sdtEndPr>
    <w:sdtContent>
      <w:p w14:paraId="26D8F2E5" w14:textId="3102B5B5" w:rsidR="00E36D2D" w:rsidRDefault="00E36D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B7E271" w14:textId="77777777" w:rsidR="00E36D2D" w:rsidRDefault="00E36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91055" w14:textId="77777777" w:rsidR="00B91D52" w:rsidRDefault="00B91D52" w:rsidP="00B91D52">
      <w:pPr>
        <w:spacing w:after="0" w:line="240" w:lineRule="auto"/>
      </w:pPr>
      <w:r>
        <w:separator/>
      </w:r>
    </w:p>
  </w:footnote>
  <w:footnote w:type="continuationSeparator" w:id="0">
    <w:p w14:paraId="58CFAB42" w14:textId="77777777" w:rsidR="00B91D52" w:rsidRDefault="00B91D52" w:rsidP="00B91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786303"/>
      <w:docPartObj>
        <w:docPartGallery w:val="Page Numbers (Top of Page)"/>
        <w:docPartUnique/>
      </w:docPartObj>
    </w:sdtPr>
    <w:sdtEndPr>
      <w:rPr>
        <w:noProof/>
      </w:rPr>
    </w:sdtEndPr>
    <w:sdtContent>
      <w:p w14:paraId="52C1D586" w14:textId="2ADC04C8" w:rsidR="00B91D52" w:rsidRDefault="00B91D5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BD1A6FD" w14:textId="77777777" w:rsidR="00B91D52" w:rsidRDefault="00B91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90F68"/>
    <w:multiLevelType w:val="multilevel"/>
    <w:tmpl w:val="C178C230"/>
    <w:lvl w:ilvl="0">
      <w:start w:val="1"/>
      <w:numFmt w:val="decimal"/>
      <w:lvlText w:val="%1."/>
      <w:lvlJc w:val="left"/>
      <w:pPr>
        <w:ind w:left="74" w:hanging="434"/>
      </w:pPr>
      <w:rPr>
        <w:rFonts w:hint="default"/>
      </w:rPr>
    </w:lvl>
    <w:lvl w:ilvl="1">
      <w:start w:val="1"/>
      <w:numFmt w:val="decimal"/>
      <w:lvlText w:val="%1.%2"/>
      <w:lvlJc w:val="left"/>
      <w:pPr>
        <w:ind w:left="414" w:hanging="54"/>
      </w:pPr>
      <w:rPr>
        <w:rFonts w:hint="default"/>
      </w:rPr>
    </w:lvl>
    <w:lvl w:ilvl="2">
      <w:start w:val="1"/>
      <w:numFmt w:val="decimal"/>
      <w:lvlText w:val="%2.%1.%3"/>
      <w:lvlJc w:val="right"/>
      <w:pPr>
        <w:ind w:left="1440" w:hanging="180"/>
      </w:pPr>
      <w:rPr>
        <w:rFonts w:hint="default"/>
      </w:rPr>
    </w:lvl>
    <w:lvl w:ilvl="3">
      <w:start w:val="1"/>
      <w:numFmt w:val="decimal"/>
      <w:lvlText w:val="%1.%2.%3.%4"/>
      <w:lvlJc w:val="left"/>
      <w:pPr>
        <w:ind w:left="216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right"/>
      <w:pPr>
        <w:ind w:left="3600" w:hanging="180"/>
      </w:pPr>
      <w:rPr>
        <w:rFonts w:hint="default"/>
      </w:rPr>
    </w:lvl>
    <w:lvl w:ilvl="6">
      <w:start w:val="1"/>
      <w:numFmt w:val="decimal"/>
      <w:lvlText w:val="%7."/>
      <w:lvlJc w:val="left"/>
      <w:pPr>
        <w:ind w:left="432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right"/>
      <w:pPr>
        <w:ind w:left="5760" w:hanging="180"/>
      </w:pPr>
      <w:rPr>
        <w:rFonts w:hint="default"/>
      </w:rPr>
    </w:lvl>
  </w:abstractNum>
  <w:abstractNum w:abstractNumId="1" w15:restartNumberingAfterBreak="0">
    <w:nsid w:val="09BB79A4"/>
    <w:multiLevelType w:val="hybridMultilevel"/>
    <w:tmpl w:val="AFEA34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741EBD"/>
    <w:multiLevelType w:val="hybridMultilevel"/>
    <w:tmpl w:val="B77A71D4"/>
    <w:lvl w:ilvl="0" w:tplc="8DEAB794">
      <w:start w:val="1"/>
      <w:numFmt w:val="bullet"/>
      <w:suff w:val="space"/>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533664"/>
    <w:multiLevelType w:val="hybridMultilevel"/>
    <w:tmpl w:val="618E22C0"/>
    <w:lvl w:ilvl="0" w:tplc="8DEAB794">
      <w:start w:val="1"/>
      <w:numFmt w:val="bullet"/>
      <w:suff w:val="space"/>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45483D"/>
    <w:multiLevelType w:val="hybridMultilevel"/>
    <w:tmpl w:val="454E1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231959"/>
    <w:multiLevelType w:val="hybridMultilevel"/>
    <w:tmpl w:val="DEF86D8C"/>
    <w:lvl w:ilvl="0" w:tplc="8DEAB794">
      <w:start w:val="1"/>
      <w:numFmt w:val="bullet"/>
      <w:suff w:val="space"/>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6278D4"/>
    <w:multiLevelType w:val="hybridMultilevel"/>
    <w:tmpl w:val="157A61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CE20C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58E16FF"/>
    <w:multiLevelType w:val="hybridMultilevel"/>
    <w:tmpl w:val="AEF0A6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D796DC6"/>
    <w:multiLevelType w:val="hybridMultilevel"/>
    <w:tmpl w:val="322C3F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5503537">
    <w:abstractNumId w:val="6"/>
  </w:num>
  <w:num w:numId="2" w16cid:durableId="1655913446">
    <w:abstractNumId w:val="7"/>
  </w:num>
  <w:num w:numId="3" w16cid:durableId="1386831050">
    <w:abstractNumId w:val="9"/>
  </w:num>
  <w:num w:numId="4" w16cid:durableId="502404523">
    <w:abstractNumId w:val="0"/>
  </w:num>
  <w:num w:numId="5" w16cid:durableId="52850105">
    <w:abstractNumId w:val="4"/>
  </w:num>
  <w:num w:numId="6" w16cid:durableId="1302033221">
    <w:abstractNumId w:val="8"/>
  </w:num>
  <w:num w:numId="7" w16cid:durableId="501356081">
    <w:abstractNumId w:val="1"/>
  </w:num>
  <w:num w:numId="8" w16cid:durableId="1535998967">
    <w:abstractNumId w:val="3"/>
  </w:num>
  <w:num w:numId="9" w16cid:durableId="178392274">
    <w:abstractNumId w:val="2"/>
  </w:num>
  <w:num w:numId="10" w16cid:durableId="650446365">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drew Burgess (2115107)">
    <w15:presenceInfo w15:providerId="None" w15:userId="Andrew Burgess (21151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0AFAF7"/>
    <w:rsid w:val="00001EEA"/>
    <w:rsid w:val="00007DE4"/>
    <w:rsid w:val="00020CAF"/>
    <w:rsid w:val="00034147"/>
    <w:rsid w:val="0003562D"/>
    <w:rsid w:val="00043B14"/>
    <w:rsid w:val="00050D8C"/>
    <w:rsid w:val="0005648B"/>
    <w:rsid w:val="000569A7"/>
    <w:rsid w:val="00066738"/>
    <w:rsid w:val="00073663"/>
    <w:rsid w:val="00073CFE"/>
    <w:rsid w:val="00081F50"/>
    <w:rsid w:val="0008579F"/>
    <w:rsid w:val="000952D6"/>
    <w:rsid w:val="000A09E6"/>
    <w:rsid w:val="000A5FCD"/>
    <w:rsid w:val="000B2B6F"/>
    <w:rsid w:val="000C6405"/>
    <w:rsid w:val="000C6C56"/>
    <w:rsid w:val="000D7ABF"/>
    <w:rsid w:val="000E44C2"/>
    <w:rsid w:val="000F26C1"/>
    <w:rsid w:val="000F2DAA"/>
    <w:rsid w:val="00100BC2"/>
    <w:rsid w:val="00104E91"/>
    <w:rsid w:val="00110120"/>
    <w:rsid w:val="00116D7E"/>
    <w:rsid w:val="001228E7"/>
    <w:rsid w:val="00127958"/>
    <w:rsid w:val="001435E1"/>
    <w:rsid w:val="00144BAD"/>
    <w:rsid w:val="00150292"/>
    <w:rsid w:val="001533C4"/>
    <w:rsid w:val="00157208"/>
    <w:rsid w:val="00157C99"/>
    <w:rsid w:val="00161400"/>
    <w:rsid w:val="001624D4"/>
    <w:rsid w:val="00163BB4"/>
    <w:rsid w:val="00165549"/>
    <w:rsid w:val="00192B36"/>
    <w:rsid w:val="00196DEB"/>
    <w:rsid w:val="001A634B"/>
    <w:rsid w:val="001B2C20"/>
    <w:rsid w:val="001B4866"/>
    <w:rsid w:val="001E6CB1"/>
    <w:rsid w:val="001F432E"/>
    <w:rsid w:val="001F7716"/>
    <w:rsid w:val="0020162D"/>
    <w:rsid w:val="0021028A"/>
    <w:rsid w:val="002126F4"/>
    <w:rsid w:val="00213A72"/>
    <w:rsid w:val="00215147"/>
    <w:rsid w:val="002200DF"/>
    <w:rsid w:val="00221F03"/>
    <w:rsid w:val="00223918"/>
    <w:rsid w:val="00232677"/>
    <w:rsid w:val="002500D3"/>
    <w:rsid w:val="00255D5E"/>
    <w:rsid w:val="0025613E"/>
    <w:rsid w:val="00256B71"/>
    <w:rsid w:val="0025754A"/>
    <w:rsid w:val="00261907"/>
    <w:rsid w:val="0027664E"/>
    <w:rsid w:val="002779C4"/>
    <w:rsid w:val="002842DB"/>
    <w:rsid w:val="00286161"/>
    <w:rsid w:val="00297938"/>
    <w:rsid w:val="002A17EA"/>
    <w:rsid w:val="002A20A6"/>
    <w:rsid w:val="002D0580"/>
    <w:rsid w:val="002D67B0"/>
    <w:rsid w:val="002D73AB"/>
    <w:rsid w:val="002D7959"/>
    <w:rsid w:val="002F5D4C"/>
    <w:rsid w:val="002F7316"/>
    <w:rsid w:val="0031429E"/>
    <w:rsid w:val="00324601"/>
    <w:rsid w:val="003260BF"/>
    <w:rsid w:val="003337AD"/>
    <w:rsid w:val="003343A0"/>
    <w:rsid w:val="00336F72"/>
    <w:rsid w:val="0034602A"/>
    <w:rsid w:val="0034700E"/>
    <w:rsid w:val="00367C35"/>
    <w:rsid w:val="00370294"/>
    <w:rsid w:val="00371179"/>
    <w:rsid w:val="00374E76"/>
    <w:rsid w:val="003A4853"/>
    <w:rsid w:val="003B353A"/>
    <w:rsid w:val="003C11B1"/>
    <w:rsid w:val="003C31C2"/>
    <w:rsid w:val="003D2297"/>
    <w:rsid w:val="003D75AC"/>
    <w:rsid w:val="003E488E"/>
    <w:rsid w:val="003F0F70"/>
    <w:rsid w:val="003F6AE3"/>
    <w:rsid w:val="004031A8"/>
    <w:rsid w:val="00414642"/>
    <w:rsid w:val="0042050C"/>
    <w:rsid w:val="00431719"/>
    <w:rsid w:val="00432E4A"/>
    <w:rsid w:val="00452A15"/>
    <w:rsid w:val="004615A1"/>
    <w:rsid w:val="004617D1"/>
    <w:rsid w:val="00461C50"/>
    <w:rsid w:val="00463D74"/>
    <w:rsid w:val="00466E68"/>
    <w:rsid w:val="00471CF6"/>
    <w:rsid w:val="00480DD3"/>
    <w:rsid w:val="0048365E"/>
    <w:rsid w:val="004A1E00"/>
    <w:rsid w:val="004A747B"/>
    <w:rsid w:val="004B53DC"/>
    <w:rsid w:val="004C2217"/>
    <w:rsid w:val="004D3D74"/>
    <w:rsid w:val="004D779D"/>
    <w:rsid w:val="004E1FCC"/>
    <w:rsid w:val="004E24D3"/>
    <w:rsid w:val="004E7389"/>
    <w:rsid w:val="004F3386"/>
    <w:rsid w:val="005061D9"/>
    <w:rsid w:val="005101EB"/>
    <w:rsid w:val="00512374"/>
    <w:rsid w:val="00521297"/>
    <w:rsid w:val="00523A04"/>
    <w:rsid w:val="00523A83"/>
    <w:rsid w:val="0053165D"/>
    <w:rsid w:val="005465B8"/>
    <w:rsid w:val="0056342D"/>
    <w:rsid w:val="005666CB"/>
    <w:rsid w:val="005712D1"/>
    <w:rsid w:val="0057491B"/>
    <w:rsid w:val="00580A8D"/>
    <w:rsid w:val="005834C5"/>
    <w:rsid w:val="00587858"/>
    <w:rsid w:val="00593194"/>
    <w:rsid w:val="005B0DBC"/>
    <w:rsid w:val="005B5894"/>
    <w:rsid w:val="005B6694"/>
    <w:rsid w:val="005C5070"/>
    <w:rsid w:val="005C5822"/>
    <w:rsid w:val="005D2E8B"/>
    <w:rsid w:val="005E4DCF"/>
    <w:rsid w:val="005F0119"/>
    <w:rsid w:val="005F03CC"/>
    <w:rsid w:val="005F77C7"/>
    <w:rsid w:val="005F7DB0"/>
    <w:rsid w:val="00612C7C"/>
    <w:rsid w:val="00615426"/>
    <w:rsid w:val="00627F84"/>
    <w:rsid w:val="00640E9D"/>
    <w:rsid w:val="00643238"/>
    <w:rsid w:val="00645D00"/>
    <w:rsid w:val="006502D8"/>
    <w:rsid w:val="00650C80"/>
    <w:rsid w:val="006559C9"/>
    <w:rsid w:val="006601AD"/>
    <w:rsid w:val="00661C48"/>
    <w:rsid w:val="00662CC1"/>
    <w:rsid w:val="00662F7F"/>
    <w:rsid w:val="006636A5"/>
    <w:rsid w:val="00665573"/>
    <w:rsid w:val="0067269B"/>
    <w:rsid w:val="006904EC"/>
    <w:rsid w:val="006A6CF3"/>
    <w:rsid w:val="006B3896"/>
    <w:rsid w:val="006B41FE"/>
    <w:rsid w:val="006B4AE8"/>
    <w:rsid w:val="006B6830"/>
    <w:rsid w:val="006C7492"/>
    <w:rsid w:val="006D0971"/>
    <w:rsid w:val="006D4569"/>
    <w:rsid w:val="006E0897"/>
    <w:rsid w:val="006E4E39"/>
    <w:rsid w:val="006E5D97"/>
    <w:rsid w:val="006F54F5"/>
    <w:rsid w:val="007211FF"/>
    <w:rsid w:val="007249E7"/>
    <w:rsid w:val="0073424D"/>
    <w:rsid w:val="00737397"/>
    <w:rsid w:val="00747591"/>
    <w:rsid w:val="00750CEC"/>
    <w:rsid w:val="007525EA"/>
    <w:rsid w:val="007639CA"/>
    <w:rsid w:val="00763DDC"/>
    <w:rsid w:val="00766B92"/>
    <w:rsid w:val="00775106"/>
    <w:rsid w:val="00780A58"/>
    <w:rsid w:val="00782293"/>
    <w:rsid w:val="00783ED9"/>
    <w:rsid w:val="00797024"/>
    <w:rsid w:val="007A26FF"/>
    <w:rsid w:val="007A418A"/>
    <w:rsid w:val="007A7D1B"/>
    <w:rsid w:val="007B0E98"/>
    <w:rsid w:val="007B7B24"/>
    <w:rsid w:val="007C5D05"/>
    <w:rsid w:val="007C65FD"/>
    <w:rsid w:val="007D703C"/>
    <w:rsid w:val="007E5343"/>
    <w:rsid w:val="007F65B5"/>
    <w:rsid w:val="00800084"/>
    <w:rsid w:val="00804DC3"/>
    <w:rsid w:val="008108AC"/>
    <w:rsid w:val="00814FB7"/>
    <w:rsid w:val="00816D25"/>
    <w:rsid w:val="00824946"/>
    <w:rsid w:val="00826D28"/>
    <w:rsid w:val="00827AFB"/>
    <w:rsid w:val="00831792"/>
    <w:rsid w:val="008425EA"/>
    <w:rsid w:val="00855AAA"/>
    <w:rsid w:val="0085771C"/>
    <w:rsid w:val="00857D4A"/>
    <w:rsid w:val="00885CF6"/>
    <w:rsid w:val="00894C93"/>
    <w:rsid w:val="00894D33"/>
    <w:rsid w:val="008955DA"/>
    <w:rsid w:val="00896186"/>
    <w:rsid w:val="008D1C05"/>
    <w:rsid w:val="008F26B8"/>
    <w:rsid w:val="008F5BCB"/>
    <w:rsid w:val="008F733E"/>
    <w:rsid w:val="00904FBB"/>
    <w:rsid w:val="0090641E"/>
    <w:rsid w:val="00906CA5"/>
    <w:rsid w:val="00913491"/>
    <w:rsid w:val="00933B60"/>
    <w:rsid w:val="009412C0"/>
    <w:rsid w:val="0094133A"/>
    <w:rsid w:val="00955E8B"/>
    <w:rsid w:val="00956BAA"/>
    <w:rsid w:val="0096445D"/>
    <w:rsid w:val="00965BAA"/>
    <w:rsid w:val="009662B3"/>
    <w:rsid w:val="00977AF1"/>
    <w:rsid w:val="009827CA"/>
    <w:rsid w:val="00985057"/>
    <w:rsid w:val="0098735D"/>
    <w:rsid w:val="00990F80"/>
    <w:rsid w:val="00992111"/>
    <w:rsid w:val="009922ED"/>
    <w:rsid w:val="0099500C"/>
    <w:rsid w:val="00997543"/>
    <w:rsid w:val="009A0FD0"/>
    <w:rsid w:val="009A3C2B"/>
    <w:rsid w:val="009C36C0"/>
    <w:rsid w:val="009D3514"/>
    <w:rsid w:val="009D6BCF"/>
    <w:rsid w:val="009D7976"/>
    <w:rsid w:val="009E69E2"/>
    <w:rsid w:val="009E79E1"/>
    <w:rsid w:val="009F6339"/>
    <w:rsid w:val="00A030DF"/>
    <w:rsid w:val="00A046B5"/>
    <w:rsid w:val="00A11117"/>
    <w:rsid w:val="00A15086"/>
    <w:rsid w:val="00A25F98"/>
    <w:rsid w:val="00A360D4"/>
    <w:rsid w:val="00A42659"/>
    <w:rsid w:val="00A51053"/>
    <w:rsid w:val="00A658E0"/>
    <w:rsid w:val="00A712C6"/>
    <w:rsid w:val="00A7284A"/>
    <w:rsid w:val="00A82FE7"/>
    <w:rsid w:val="00A85165"/>
    <w:rsid w:val="00A85B86"/>
    <w:rsid w:val="00A96647"/>
    <w:rsid w:val="00AB0F96"/>
    <w:rsid w:val="00AB12D5"/>
    <w:rsid w:val="00AB1F0F"/>
    <w:rsid w:val="00AD7830"/>
    <w:rsid w:val="00AE424C"/>
    <w:rsid w:val="00AF6388"/>
    <w:rsid w:val="00B04C4F"/>
    <w:rsid w:val="00B05A69"/>
    <w:rsid w:val="00B07DBE"/>
    <w:rsid w:val="00B12FDA"/>
    <w:rsid w:val="00B16738"/>
    <w:rsid w:val="00B24F37"/>
    <w:rsid w:val="00B26702"/>
    <w:rsid w:val="00B27111"/>
    <w:rsid w:val="00B274A9"/>
    <w:rsid w:val="00B27B6D"/>
    <w:rsid w:val="00B415BC"/>
    <w:rsid w:val="00B42CAC"/>
    <w:rsid w:val="00B442A0"/>
    <w:rsid w:val="00B47810"/>
    <w:rsid w:val="00B51702"/>
    <w:rsid w:val="00B529FE"/>
    <w:rsid w:val="00B53ED1"/>
    <w:rsid w:val="00B551E4"/>
    <w:rsid w:val="00B67498"/>
    <w:rsid w:val="00B75288"/>
    <w:rsid w:val="00B75E1F"/>
    <w:rsid w:val="00B766C9"/>
    <w:rsid w:val="00B91D52"/>
    <w:rsid w:val="00BA752A"/>
    <w:rsid w:val="00BB2566"/>
    <w:rsid w:val="00BD3D53"/>
    <w:rsid w:val="00BD5F11"/>
    <w:rsid w:val="00BD6E4C"/>
    <w:rsid w:val="00BE27F2"/>
    <w:rsid w:val="00BF52BD"/>
    <w:rsid w:val="00BF5D55"/>
    <w:rsid w:val="00BF6E4F"/>
    <w:rsid w:val="00C06E49"/>
    <w:rsid w:val="00C12FFB"/>
    <w:rsid w:val="00C30A9A"/>
    <w:rsid w:val="00C33409"/>
    <w:rsid w:val="00C44F8D"/>
    <w:rsid w:val="00C53EE5"/>
    <w:rsid w:val="00C53F39"/>
    <w:rsid w:val="00C558D5"/>
    <w:rsid w:val="00C56C8F"/>
    <w:rsid w:val="00C770FF"/>
    <w:rsid w:val="00C803F4"/>
    <w:rsid w:val="00C834F9"/>
    <w:rsid w:val="00C84965"/>
    <w:rsid w:val="00C84993"/>
    <w:rsid w:val="00C90E10"/>
    <w:rsid w:val="00C95A84"/>
    <w:rsid w:val="00C95F8A"/>
    <w:rsid w:val="00CA76DE"/>
    <w:rsid w:val="00CB2242"/>
    <w:rsid w:val="00CB3AD7"/>
    <w:rsid w:val="00CB57B3"/>
    <w:rsid w:val="00CD5733"/>
    <w:rsid w:val="00CD640E"/>
    <w:rsid w:val="00CF021C"/>
    <w:rsid w:val="00CF3163"/>
    <w:rsid w:val="00D07675"/>
    <w:rsid w:val="00D14780"/>
    <w:rsid w:val="00D14ADA"/>
    <w:rsid w:val="00D31E8C"/>
    <w:rsid w:val="00D52183"/>
    <w:rsid w:val="00D56D88"/>
    <w:rsid w:val="00D64BB7"/>
    <w:rsid w:val="00D66A47"/>
    <w:rsid w:val="00D72D9F"/>
    <w:rsid w:val="00D80B59"/>
    <w:rsid w:val="00D84152"/>
    <w:rsid w:val="00D8604C"/>
    <w:rsid w:val="00D8699C"/>
    <w:rsid w:val="00DA4351"/>
    <w:rsid w:val="00DA6DBA"/>
    <w:rsid w:val="00DB5A7C"/>
    <w:rsid w:val="00DB7ED3"/>
    <w:rsid w:val="00DC5FFE"/>
    <w:rsid w:val="00DC624F"/>
    <w:rsid w:val="00DC7204"/>
    <w:rsid w:val="00DF075C"/>
    <w:rsid w:val="00E053A4"/>
    <w:rsid w:val="00E164D5"/>
    <w:rsid w:val="00E224FA"/>
    <w:rsid w:val="00E34620"/>
    <w:rsid w:val="00E3535A"/>
    <w:rsid w:val="00E35652"/>
    <w:rsid w:val="00E36D2D"/>
    <w:rsid w:val="00E47DBC"/>
    <w:rsid w:val="00E52A6D"/>
    <w:rsid w:val="00E65E4C"/>
    <w:rsid w:val="00E75613"/>
    <w:rsid w:val="00E809E2"/>
    <w:rsid w:val="00E80E90"/>
    <w:rsid w:val="00EA5F98"/>
    <w:rsid w:val="00EB0460"/>
    <w:rsid w:val="00EC1B9E"/>
    <w:rsid w:val="00EC1F2D"/>
    <w:rsid w:val="00EC39FA"/>
    <w:rsid w:val="00EC5897"/>
    <w:rsid w:val="00EC719C"/>
    <w:rsid w:val="00ED2D24"/>
    <w:rsid w:val="00EF678A"/>
    <w:rsid w:val="00F0032E"/>
    <w:rsid w:val="00F03810"/>
    <w:rsid w:val="00F043BE"/>
    <w:rsid w:val="00F22431"/>
    <w:rsid w:val="00F30219"/>
    <w:rsid w:val="00F3056F"/>
    <w:rsid w:val="00F36269"/>
    <w:rsid w:val="00F66C96"/>
    <w:rsid w:val="00F75AC4"/>
    <w:rsid w:val="00F7603A"/>
    <w:rsid w:val="00F81CA4"/>
    <w:rsid w:val="00F8369F"/>
    <w:rsid w:val="00F845AF"/>
    <w:rsid w:val="00F9082C"/>
    <w:rsid w:val="00F91720"/>
    <w:rsid w:val="00F92571"/>
    <w:rsid w:val="00F9507C"/>
    <w:rsid w:val="00FB6211"/>
    <w:rsid w:val="00FD03CA"/>
    <w:rsid w:val="00FD1C1D"/>
    <w:rsid w:val="00FD4F34"/>
    <w:rsid w:val="00FE0463"/>
    <w:rsid w:val="00FE121F"/>
    <w:rsid w:val="00FE7E72"/>
    <w:rsid w:val="00FF54CD"/>
    <w:rsid w:val="430AF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F84DAF"/>
  <w15:chartTrackingRefBased/>
  <w15:docId w15:val="{5B50127F-3A94-4DB6-8E94-0F724E661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A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05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53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05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0580"/>
    <w:rPr>
      <w:rFonts w:eastAsiaTheme="minorEastAsia"/>
      <w:lang w:val="en-US"/>
    </w:rPr>
  </w:style>
  <w:style w:type="character" w:customStyle="1" w:styleId="Heading1Char">
    <w:name w:val="Heading 1 Char"/>
    <w:basedOn w:val="DefaultParagraphFont"/>
    <w:link w:val="Heading1"/>
    <w:uiPriority w:val="9"/>
    <w:rsid w:val="00452A1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2A15"/>
    <w:pPr>
      <w:outlineLvl w:val="9"/>
    </w:pPr>
    <w:rPr>
      <w:lang w:val="en-US"/>
    </w:rPr>
  </w:style>
  <w:style w:type="paragraph" w:styleId="TOC1">
    <w:name w:val="toc 1"/>
    <w:basedOn w:val="Normal"/>
    <w:next w:val="Normal"/>
    <w:autoRedefine/>
    <w:uiPriority w:val="39"/>
    <w:unhideWhenUsed/>
    <w:rsid w:val="00452A15"/>
    <w:pPr>
      <w:spacing w:after="100"/>
    </w:pPr>
  </w:style>
  <w:style w:type="character" w:styleId="Hyperlink">
    <w:name w:val="Hyperlink"/>
    <w:basedOn w:val="DefaultParagraphFont"/>
    <w:uiPriority w:val="99"/>
    <w:unhideWhenUsed/>
    <w:rsid w:val="00452A15"/>
    <w:rPr>
      <w:color w:val="0563C1" w:themeColor="hyperlink"/>
      <w:u w:val="single"/>
    </w:rPr>
  </w:style>
  <w:style w:type="paragraph" w:styleId="ListParagraph">
    <w:name w:val="List Paragraph"/>
    <w:basedOn w:val="Normal"/>
    <w:uiPriority w:val="34"/>
    <w:qFormat/>
    <w:rsid w:val="00466E68"/>
    <w:pPr>
      <w:ind w:left="720"/>
      <w:contextualSpacing/>
    </w:pPr>
  </w:style>
  <w:style w:type="character" w:customStyle="1" w:styleId="Heading2Char">
    <w:name w:val="Heading 2 Char"/>
    <w:basedOn w:val="DefaultParagraphFont"/>
    <w:link w:val="Heading2"/>
    <w:uiPriority w:val="9"/>
    <w:rsid w:val="0042050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91D52"/>
    <w:pPr>
      <w:spacing w:after="100"/>
      <w:ind w:left="220"/>
    </w:pPr>
  </w:style>
  <w:style w:type="paragraph" w:styleId="Header">
    <w:name w:val="header"/>
    <w:basedOn w:val="Normal"/>
    <w:link w:val="HeaderChar"/>
    <w:uiPriority w:val="99"/>
    <w:unhideWhenUsed/>
    <w:rsid w:val="00B91D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D52"/>
  </w:style>
  <w:style w:type="paragraph" w:styleId="Footer">
    <w:name w:val="footer"/>
    <w:basedOn w:val="Normal"/>
    <w:link w:val="FooterChar"/>
    <w:uiPriority w:val="99"/>
    <w:unhideWhenUsed/>
    <w:rsid w:val="00B91D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D52"/>
  </w:style>
  <w:style w:type="paragraph" w:styleId="Caption">
    <w:name w:val="caption"/>
    <w:basedOn w:val="Normal"/>
    <w:next w:val="Normal"/>
    <w:uiPriority w:val="35"/>
    <w:unhideWhenUsed/>
    <w:qFormat/>
    <w:rsid w:val="00B07DB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824946"/>
  </w:style>
  <w:style w:type="table" w:styleId="TableGrid">
    <w:name w:val="Table Grid"/>
    <w:basedOn w:val="TableNormal"/>
    <w:uiPriority w:val="39"/>
    <w:rsid w:val="00A03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A030D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uiPriority w:val="9"/>
    <w:rsid w:val="00E3535A"/>
    <w:rPr>
      <w:rFonts w:asciiTheme="majorHAnsi" w:eastAsiaTheme="majorEastAsia" w:hAnsiTheme="majorHAnsi" w:cstheme="majorBidi"/>
      <w:color w:val="1F3763" w:themeColor="accent1" w:themeShade="7F"/>
      <w:sz w:val="24"/>
      <w:szCs w:val="24"/>
    </w:rPr>
  </w:style>
  <w:style w:type="table" w:styleId="GridTable5Dark-Accent1">
    <w:name w:val="Grid Table 5 Dark Accent 1"/>
    <w:basedOn w:val="TableNormal"/>
    <w:uiPriority w:val="50"/>
    <w:rsid w:val="00D14A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3">
    <w:name w:val="toc 3"/>
    <w:basedOn w:val="Normal"/>
    <w:next w:val="Normal"/>
    <w:autoRedefine/>
    <w:uiPriority w:val="39"/>
    <w:unhideWhenUsed/>
    <w:rsid w:val="00826D28"/>
    <w:pPr>
      <w:spacing w:after="100"/>
      <w:ind w:left="440"/>
    </w:pPr>
  </w:style>
  <w:style w:type="character" w:styleId="PlaceholderText">
    <w:name w:val="Placeholder Text"/>
    <w:basedOn w:val="DefaultParagraphFont"/>
    <w:uiPriority w:val="99"/>
    <w:semiHidden/>
    <w:rsid w:val="005D2E8B"/>
    <w:rPr>
      <w:color w:val="808080"/>
    </w:rPr>
  </w:style>
  <w:style w:type="character" w:styleId="CommentReference">
    <w:name w:val="annotation reference"/>
    <w:basedOn w:val="DefaultParagraphFont"/>
    <w:uiPriority w:val="99"/>
    <w:semiHidden/>
    <w:unhideWhenUsed/>
    <w:rsid w:val="00B67498"/>
    <w:rPr>
      <w:sz w:val="16"/>
      <w:szCs w:val="16"/>
    </w:rPr>
  </w:style>
  <w:style w:type="paragraph" w:styleId="CommentText">
    <w:name w:val="annotation text"/>
    <w:basedOn w:val="Normal"/>
    <w:link w:val="CommentTextChar"/>
    <w:uiPriority w:val="99"/>
    <w:unhideWhenUsed/>
    <w:rsid w:val="00B67498"/>
    <w:pPr>
      <w:spacing w:line="240" w:lineRule="auto"/>
    </w:pPr>
    <w:rPr>
      <w:sz w:val="20"/>
      <w:szCs w:val="20"/>
    </w:rPr>
  </w:style>
  <w:style w:type="character" w:customStyle="1" w:styleId="CommentTextChar">
    <w:name w:val="Comment Text Char"/>
    <w:basedOn w:val="DefaultParagraphFont"/>
    <w:link w:val="CommentText"/>
    <w:uiPriority w:val="99"/>
    <w:rsid w:val="00B67498"/>
    <w:rPr>
      <w:sz w:val="20"/>
      <w:szCs w:val="20"/>
    </w:rPr>
  </w:style>
  <w:style w:type="paragraph" w:styleId="CommentSubject">
    <w:name w:val="annotation subject"/>
    <w:basedOn w:val="CommentText"/>
    <w:next w:val="CommentText"/>
    <w:link w:val="CommentSubjectChar"/>
    <w:uiPriority w:val="99"/>
    <w:semiHidden/>
    <w:unhideWhenUsed/>
    <w:rsid w:val="00B67498"/>
    <w:rPr>
      <w:b/>
      <w:bCs/>
    </w:rPr>
  </w:style>
  <w:style w:type="character" w:customStyle="1" w:styleId="CommentSubjectChar">
    <w:name w:val="Comment Subject Char"/>
    <w:basedOn w:val="CommentTextChar"/>
    <w:link w:val="CommentSubject"/>
    <w:uiPriority w:val="99"/>
    <w:semiHidden/>
    <w:rsid w:val="00B6749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182">
      <w:bodyDiv w:val="1"/>
      <w:marLeft w:val="0"/>
      <w:marRight w:val="0"/>
      <w:marTop w:val="0"/>
      <w:marBottom w:val="0"/>
      <w:divBdr>
        <w:top w:val="none" w:sz="0" w:space="0" w:color="auto"/>
        <w:left w:val="none" w:sz="0" w:space="0" w:color="auto"/>
        <w:bottom w:val="none" w:sz="0" w:space="0" w:color="auto"/>
        <w:right w:val="none" w:sz="0" w:space="0" w:color="auto"/>
      </w:divBdr>
    </w:div>
    <w:div w:id="6102845">
      <w:bodyDiv w:val="1"/>
      <w:marLeft w:val="0"/>
      <w:marRight w:val="0"/>
      <w:marTop w:val="0"/>
      <w:marBottom w:val="0"/>
      <w:divBdr>
        <w:top w:val="none" w:sz="0" w:space="0" w:color="auto"/>
        <w:left w:val="none" w:sz="0" w:space="0" w:color="auto"/>
        <w:bottom w:val="none" w:sz="0" w:space="0" w:color="auto"/>
        <w:right w:val="none" w:sz="0" w:space="0" w:color="auto"/>
      </w:divBdr>
    </w:div>
    <w:div w:id="6910683">
      <w:bodyDiv w:val="1"/>
      <w:marLeft w:val="0"/>
      <w:marRight w:val="0"/>
      <w:marTop w:val="0"/>
      <w:marBottom w:val="0"/>
      <w:divBdr>
        <w:top w:val="none" w:sz="0" w:space="0" w:color="auto"/>
        <w:left w:val="none" w:sz="0" w:space="0" w:color="auto"/>
        <w:bottom w:val="none" w:sz="0" w:space="0" w:color="auto"/>
        <w:right w:val="none" w:sz="0" w:space="0" w:color="auto"/>
      </w:divBdr>
    </w:div>
    <w:div w:id="7416308">
      <w:bodyDiv w:val="1"/>
      <w:marLeft w:val="0"/>
      <w:marRight w:val="0"/>
      <w:marTop w:val="0"/>
      <w:marBottom w:val="0"/>
      <w:divBdr>
        <w:top w:val="none" w:sz="0" w:space="0" w:color="auto"/>
        <w:left w:val="none" w:sz="0" w:space="0" w:color="auto"/>
        <w:bottom w:val="none" w:sz="0" w:space="0" w:color="auto"/>
        <w:right w:val="none" w:sz="0" w:space="0" w:color="auto"/>
      </w:divBdr>
    </w:div>
    <w:div w:id="8416598">
      <w:bodyDiv w:val="1"/>
      <w:marLeft w:val="0"/>
      <w:marRight w:val="0"/>
      <w:marTop w:val="0"/>
      <w:marBottom w:val="0"/>
      <w:divBdr>
        <w:top w:val="none" w:sz="0" w:space="0" w:color="auto"/>
        <w:left w:val="none" w:sz="0" w:space="0" w:color="auto"/>
        <w:bottom w:val="none" w:sz="0" w:space="0" w:color="auto"/>
        <w:right w:val="none" w:sz="0" w:space="0" w:color="auto"/>
      </w:divBdr>
    </w:div>
    <w:div w:id="8610481">
      <w:bodyDiv w:val="1"/>
      <w:marLeft w:val="0"/>
      <w:marRight w:val="0"/>
      <w:marTop w:val="0"/>
      <w:marBottom w:val="0"/>
      <w:divBdr>
        <w:top w:val="none" w:sz="0" w:space="0" w:color="auto"/>
        <w:left w:val="none" w:sz="0" w:space="0" w:color="auto"/>
        <w:bottom w:val="none" w:sz="0" w:space="0" w:color="auto"/>
        <w:right w:val="none" w:sz="0" w:space="0" w:color="auto"/>
      </w:divBdr>
    </w:div>
    <w:div w:id="12810276">
      <w:bodyDiv w:val="1"/>
      <w:marLeft w:val="0"/>
      <w:marRight w:val="0"/>
      <w:marTop w:val="0"/>
      <w:marBottom w:val="0"/>
      <w:divBdr>
        <w:top w:val="none" w:sz="0" w:space="0" w:color="auto"/>
        <w:left w:val="none" w:sz="0" w:space="0" w:color="auto"/>
        <w:bottom w:val="none" w:sz="0" w:space="0" w:color="auto"/>
        <w:right w:val="none" w:sz="0" w:space="0" w:color="auto"/>
      </w:divBdr>
    </w:div>
    <w:div w:id="13847832">
      <w:bodyDiv w:val="1"/>
      <w:marLeft w:val="0"/>
      <w:marRight w:val="0"/>
      <w:marTop w:val="0"/>
      <w:marBottom w:val="0"/>
      <w:divBdr>
        <w:top w:val="none" w:sz="0" w:space="0" w:color="auto"/>
        <w:left w:val="none" w:sz="0" w:space="0" w:color="auto"/>
        <w:bottom w:val="none" w:sz="0" w:space="0" w:color="auto"/>
        <w:right w:val="none" w:sz="0" w:space="0" w:color="auto"/>
      </w:divBdr>
    </w:div>
    <w:div w:id="30427318">
      <w:bodyDiv w:val="1"/>
      <w:marLeft w:val="0"/>
      <w:marRight w:val="0"/>
      <w:marTop w:val="0"/>
      <w:marBottom w:val="0"/>
      <w:divBdr>
        <w:top w:val="none" w:sz="0" w:space="0" w:color="auto"/>
        <w:left w:val="none" w:sz="0" w:space="0" w:color="auto"/>
        <w:bottom w:val="none" w:sz="0" w:space="0" w:color="auto"/>
        <w:right w:val="none" w:sz="0" w:space="0" w:color="auto"/>
      </w:divBdr>
    </w:div>
    <w:div w:id="30542224">
      <w:bodyDiv w:val="1"/>
      <w:marLeft w:val="0"/>
      <w:marRight w:val="0"/>
      <w:marTop w:val="0"/>
      <w:marBottom w:val="0"/>
      <w:divBdr>
        <w:top w:val="none" w:sz="0" w:space="0" w:color="auto"/>
        <w:left w:val="none" w:sz="0" w:space="0" w:color="auto"/>
        <w:bottom w:val="none" w:sz="0" w:space="0" w:color="auto"/>
        <w:right w:val="none" w:sz="0" w:space="0" w:color="auto"/>
      </w:divBdr>
    </w:div>
    <w:div w:id="37317978">
      <w:bodyDiv w:val="1"/>
      <w:marLeft w:val="0"/>
      <w:marRight w:val="0"/>
      <w:marTop w:val="0"/>
      <w:marBottom w:val="0"/>
      <w:divBdr>
        <w:top w:val="none" w:sz="0" w:space="0" w:color="auto"/>
        <w:left w:val="none" w:sz="0" w:space="0" w:color="auto"/>
        <w:bottom w:val="none" w:sz="0" w:space="0" w:color="auto"/>
        <w:right w:val="none" w:sz="0" w:space="0" w:color="auto"/>
      </w:divBdr>
    </w:div>
    <w:div w:id="37584657">
      <w:bodyDiv w:val="1"/>
      <w:marLeft w:val="0"/>
      <w:marRight w:val="0"/>
      <w:marTop w:val="0"/>
      <w:marBottom w:val="0"/>
      <w:divBdr>
        <w:top w:val="none" w:sz="0" w:space="0" w:color="auto"/>
        <w:left w:val="none" w:sz="0" w:space="0" w:color="auto"/>
        <w:bottom w:val="none" w:sz="0" w:space="0" w:color="auto"/>
        <w:right w:val="none" w:sz="0" w:space="0" w:color="auto"/>
      </w:divBdr>
    </w:div>
    <w:div w:id="44182738">
      <w:bodyDiv w:val="1"/>
      <w:marLeft w:val="0"/>
      <w:marRight w:val="0"/>
      <w:marTop w:val="0"/>
      <w:marBottom w:val="0"/>
      <w:divBdr>
        <w:top w:val="none" w:sz="0" w:space="0" w:color="auto"/>
        <w:left w:val="none" w:sz="0" w:space="0" w:color="auto"/>
        <w:bottom w:val="none" w:sz="0" w:space="0" w:color="auto"/>
        <w:right w:val="none" w:sz="0" w:space="0" w:color="auto"/>
      </w:divBdr>
    </w:div>
    <w:div w:id="46489563">
      <w:bodyDiv w:val="1"/>
      <w:marLeft w:val="0"/>
      <w:marRight w:val="0"/>
      <w:marTop w:val="0"/>
      <w:marBottom w:val="0"/>
      <w:divBdr>
        <w:top w:val="none" w:sz="0" w:space="0" w:color="auto"/>
        <w:left w:val="none" w:sz="0" w:space="0" w:color="auto"/>
        <w:bottom w:val="none" w:sz="0" w:space="0" w:color="auto"/>
        <w:right w:val="none" w:sz="0" w:space="0" w:color="auto"/>
      </w:divBdr>
    </w:div>
    <w:div w:id="49426956">
      <w:bodyDiv w:val="1"/>
      <w:marLeft w:val="0"/>
      <w:marRight w:val="0"/>
      <w:marTop w:val="0"/>
      <w:marBottom w:val="0"/>
      <w:divBdr>
        <w:top w:val="none" w:sz="0" w:space="0" w:color="auto"/>
        <w:left w:val="none" w:sz="0" w:space="0" w:color="auto"/>
        <w:bottom w:val="none" w:sz="0" w:space="0" w:color="auto"/>
        <w:right w:val="none" w:sz="0" w:space="0" w:color="auto"/>
      </w:divBdr>
    </w:div>
    <w:div w:id="49889255">
      <w:bodyDiv w:val="1"/>
      <w:marLeft w:val="0"/>
      <w:marRight w:val="0"/>
      <w:marTop w:val="0"/>
      <w:marBottom w:val="0"/>
      <w:divBdr>
        <w:top w:val="none" w:sz="0" w:space="0" w:color="auto"/>
        <w:left w:val="none" w:sz="0" w:space="0" w:color="auto"/>
        <w:bottom w:val="none" w:sz="0" w:space="0" w:color="auto"/>
        <w:right w:val="none" w:sz="0" w:space="0" w:color="auto"/>
      </w:divBdr>
    </w:div>
    <w:div w:id="50349582">
      <w:bodyDiv w:val="1"/>
      <w:marLeft w:val="0"/>
      <w:marRight w:val="0"/>
      <w:marTop w:val="0"/>
      <w:marBottom w:val="0"/>
      <w:divBdr>
        <w:top w:val="none" w:sz="0" w:space="0" w:color="auto"/>
        <w:left w:val="none" w:sz="0" w:space="0" w:color="auto"/>
        <w:bottom w:val="none" w:sz="0" w:space="0" w:color="auto"/>
        <w:right w:val="none" w:sz="0" w:space="0" w:color="auto"/>
      </w:divBdr>
    </w:div>
    <w:div w:id="51314820">
      <w:bodyDiv w:val="1"/>
      <w:marLeft w:val="0"/>
      <w:marRight w:val="0"/>
      <w:marTop w:val="0"/>
      <w:marBottom w:val="0"/>
      <w:divBdr>
        <w:top w:val="none" w:sz="0" w:space="0" w:color="auto"/>
        <w:left w:val="none" w:sz="0" w:space="0" w:color="auto"/>
        <w:bottom w:val="none" w:sz="0" w:space="0" w:color="auto"/>
        <w:right w:val="none" w:sz="0" w:space="0" w:color="auto"/>
      </w:divBdr>
    </w:div>
    <w:div w:id="54278632">
      <w:bodyDiv w:val="1"/>
      <w:marLeft w:val="0"/>
      <w:marRight w:val="0"/>
      <w:marTop w:val="0"/>
      <w:marBottom w:val="0"/>
      <w:divBdr>
        <w:top w:val="none" w:sz="0" w:space="0" w:color="auto"/>
        <w:left w:val="none" w:sz="0" w:space="0" w:color="auto"/>
        <w:bottom w:val="none" w:sz="0" w:space="0" w:color="auto"/>
        <w:right w:val="none" w:sz="0" w:space="0" w:color="auto"/>
      </w:divBdr>
    </w:div>
    <w:div w:id="55393798">
      <w:bodyDiv w:val="1"/>
      <w:marLeft w:val="0"/>
      <w:marRight w:val="0"/>
      <w:marTop w:val="0"/>
      <w:marBottom w:val="0"/>
      <w:divBdr>
        <w:top w:val="none" w:sz="0" w:space="0" w:color="auto"/>
        <w:left w:val="none" w:sz="0" w:space="0" w:color="auto"/>
        <w:bottom w:val="none" w:sz="0" w:space="0" w:color="auto"/>
        <w:right w:val="none" w:sz="0" w:space="0" w:color="auto"/>
      </w:divBdr>
    </w:div>
    <w:div w:id="58359581">
      <w:bodyDiv w:val="1"/>
      <w:marLeft w:val="0"/>
      <w:marRight w:val="0"/>
      <w:marTop w:val="0"/>
      <w:marBottom w:val="0"/>
      <w:divBdr>
        <w:top w:val="none" w:sz="0" w:space="0" w:color="auto"/>
        <w:left w:val="none" w:sz="0" w:space="0" w:color="auto"/>
        <w:bottom w:val="none" w:sz="0" w:space="0" w:color="auto"/>
        <w:right w:val="none" w:sz="0" w:space="0" w:color="auto"/>
      </w:divBdr>
    </w:div>
    <w:div w:id="58870993">
      <w:bodyDiv w:val="1"/>
      <w:marLeft w:val="0"/>
      <w:marRight w:val="0"/>
      <w:marTop w:val="0"/>
      <w:marBottom w:val="0"/>
      <w:divBdr>
        <w:top w:val="none" w:sz="0" w:space="0" w:color="auto"/>
        <w:left w:val="none" w:sz="0" w:space="0" w:color="auto"/>
        <w:bottom w:val="none" w:sz="0" w:space="0" w:color="auto"/>
        <w:right w:val="none" w:sz="0" w:space="0" w:color="auto"/>
      </w:divBdr>
    </w:div>
    <w:div w:id="58944105">
      <w:bodyDiv w:val="1"/>
      <w:marLeft w:val="0"/>
      <w:marRight w:val="0"/>
      <w:marTop w:val="0"/>
      <w:marBottom w:val="0"/>
      <w:divBdr>
        <w:top w:val="none" w:sz="0" w:space="0" w:color="auto"/>
        <w:left w:val="none" w:sz="0" w:space="0" w:color="auto"/>
        <w:bottom w:val="none" w:sz="0" w:space="0" w:color="auto"/>
        <w:right w:val="none" w:sz="0" w:space="0" w:color="auto"/>
      </w:divBdr>
    </w:div>
    <w:div w:id="59329362">
      <w:bodyDiv w:val="1"/>
      <w:marLeft w:val="0"/>
      <w:marRight w:val="0"/>
      <w:marTop w:val="0"/>
      <w:marBottom w:val="0"/>
      <w:divBdr>
        <w:top w:val="none" w:sz="0" w:space="0" w:color="auto"/>
        <w:left w:val="none" w:sz="0" w:space="0" w:color="auto"/>
        <w:bottom w:val="none" w:sz="0" w:space="0" w:color="auto"/>
        <w:right w:val="none" w:sz="0" w:space="0" w:color="auto"/>
      </w:divBdr>
    </w:div>
    <w:div w:id="65955196">
      <w:bodyDiv w:val="1"/>
      <w:marLeft w:val="0"/>
      <w:marRight w:val="0"/>
      <w:marTop w:val="0"/>
      <w:marBottom w:val="0"/>
      <w:divBdr>
        <w:top w:val="none" w:sz="0" w:space="0" w:color="auto"/>
        <w:left w:val="none" w:sz="0" w:space="0" w:color="auto"/>
        <w:bottom w:val="none" w:sz="0" w:space="0" w:color="auto"/>
        <w:right w:val="none" w:sz="0" w:space="0" w:color="auto"/>
      </w:divBdr>
    </w:div>
    <w:div w:id="67383486">
      <w:bodyDiv w:val="1"/>
      <w:marLeft w:val="0"/>
      <w:marRight w:val="0"/>
      <w:marTop w:val="0"/>
      <w:marBottom w:val="0"/>
      <w:divBdr>
        <w:top w:val="none" w:sz="0" w:space="0" w:color="auto"/>
        <w:left w:val="none" w:sz="0" w:space="0" w:color="auto"/>
        <w:bottom w:val="none" w:sz="0" w:space="0" w:color="auto"/>
        <w:right w:val="none" w:sz="0" w:space="0" w:color="auto"/>
      </w:divBdr>
    </w:div>
    <w:div w:id="69618089">
      <w:bodyDiv w:val="1"/>
      <w:marLeft w:val="0"/>
      <w:marRight w:val="0"/>
      <w:marTop w:val="0"/>
      <w:marBottom w:val="0"/>
      <w:divBdr>
        <w:top w:val="none" w:sz="0" w:space="0" w:color="auto"/>
        <w:left w:val="none" w:sz="0" w:space="0" w:color="auto"/>
        <w:bottom w:val="none" w:sz="0" w:space="0" w:color="auto"/>
        <w:right w:val="none" w:sz="0" w:space="0" w:color="auto"/>
      </w:divBdr>
    </w:div>
    <w:div w:id="75058096">
      <w:bodyDiv w:val="1"/>
      <w:marLeft w:val="0"/>
      <w:marRight w:val="0"/>
      <w:marTop w:val="0"/>
      <w:marBottom w:val="0"/>
      <w:divBdr>
        <w:top w:val="none" w:sz="0" w:space="0" w:color="auto"/>
        <w:left w:val="none" w:sz="0" w:space="0" w:color="auto"/>
        <w:bottom w:val="none" w:sz="0" w:space="0" w:color="auto"/>
        <w:right w:val="none" w:sz="0" w:space="0" w:color="auto"/>
      </w:divBdr>
    </w:div>
    <w:div w:id="82847819">
      <w:bodyDiv w:val="1"/>
      <w:marLeft w:val="0"/>
      <w:marRight w:val="0"/>
      <w:marTop w:val="0"/>
      <w:marBottom w:val="0"/>
      <w:divBdr>
        <w:top w:val="none" w:sz="0" w:space="0" w:color="auto"/>
        <w:left w:val="none" w:sz="0" w:space="0" w:color="auto"/>
        <w:bottom w:val="none" w:sz="0" w:space="0" w:color="auto"/>
        <w:right w:val="none" w:sz="0" w:space="0" w:color="auto"/>
      </w:divBdr>
    </w:div>
    <w:div w:id="84881662">
      <w:bodyDiv w:val="1"/>
      <w:marLeft w:val="0"/>
      <w:marRight w:val="0"/>
      <w:marTop w:val="0"/>
      <w:marBottom w:val="0"/>
      <w:divBdr>
        <w:top w:val="none" w:sz="0" w:space="0" w:color="auto"/>
        <w:left w:val="none" w:sz="0" w:space="0" w:color="auto"/>
        <w:bottom w:val="none" w:sz="0" w:space="0" w:color="auto"/>
        <w:right w:val="none" w:sz="0" w:space="0" w:color="auto"/>
      </w:divBdr>
    </w:div>
    <w:div w:id="89278421">
      <w:bodyDiv w:val="1"/>
      <w:marLeft w:val="0"/>
      <w:marRight w:val="0"/>
      <w:marTop w:val="0"/>
      <w:marBottom w:val="0"/>
      <w:divBdr>
        <w:top w:val="none" w:sz="0" w:space="0" w:color="auto"/>
        <w:left w:val="none" w:sz="0" w:space="0" w:color="auto"/>
        <w:bottom w:val="none" w:sz="0" w:space="0" w:color="auto"/>
        <w:right w:val="none" w:sz="0" w:space="0" w:color="auto"/>
      </w:divBdr>
    </w:div>
    <w:div w:id="90857388">
      <w:bodyDiv w:val="1"/>
      <w:marLeft w:val="0"/>
      <w:marRight w:val="0"/>
      <w:marTop w:val="0"/>
      <w:marBottom w:val="0"/>
      <w:divBdr>
        <w:top w:val="none" w:sz="0" w:space="0" w:color="auto"/>
        <w:left w:val="none" w:sz="0" w:space="0" w:color="auto"/>
        <w:bottom w:val="none" w:sz="0" w:space="0" w:color="auto"/>
        <w:right w:val="none" w:sz="0" w:space="0" w:color="auto"/>
      </w:divBdr>
    </w:div>
    <w:div w:id="91711626">
      <w:bodyDiv w:val="1"/>
      <w:marLeft w:val="0"/>
      <w:marRight w:val="0"/>
      <w:marTop w:val="0"/>
      <w:marBottom w:val="0"/>
      <w:divBdr>
        <w:top w:val="none" w:sz="0" w:space="0" w:color="auto"/>
        <w:left w:val="none" w:sz="0" w:space="0" w:color="auto"/>
        <w:bottom w:val="none" w:sz="0" w:space="0" w:color="auto"/>
        <w:right w:val="none" w:sz="0" w:space="0" w:color="auto"/>
      </w:divBdr>
    </w:div>
    <w:div w:id="92626390">
      <w:bodyDiv w:val="1"/>
      <w:marLeft w:val="0"/>
      <w:marRight w:val="0"/>
      <w:marTop w:val="0"/>
      <w:marBottom w:val="0"/>
      <w:divBdr>
        <w:top w:val="none" w:sz="0" w:space="0" w:color="auto"/>
        <w:left w:val="none" w:sz="0" w:space="0" w:color="auto"/>
        <w:bottom w:val="none" w:sz="0" w:space="0" w:color="auto"/>
        <w:right w:val="none" w:sz="0" w:space="0" w:color="auto"/>
      </w:divBdr>
    </w:div>
    <w:div w:id="98110294">
      <w:bodyDiv w:val="1"/>
      <w:marLeft w:val="0"/>
      <w:marRight w:val="0"/>
      <w:marTop w:val="0"/>
      <w:marBottom w:val="0"/>
      <w:divBdr>
        <w:top w:val="none" w:sz="0" w:space="0" w:color="auto"/>
        <w:left w:val="none" w:sz="0" w:space="0" w:color="auto"/>
        <w:bottom w:val="none" w:sz="0" w:space="0" w:color="auto"/>
        <w:right w:val="none" w:sz="0" w:space="0" w:color="auto"/>
      </w:divBdr>
    </w:div>
    <w:div w:id="98138729">
      <w:bodyDiv w:val="1"/>
      <w:marLeft w:val="0"/>
      <w:marRight w:val="0"/>
      <w:marTop w:val="0"/>
      <w:marBottom w:val="0"/>
      <w:divBdr>
        <w:top w:val="none" w:sz="0" w:space="0" w:color="auto"/>
        <w:left w:val="none" w:sz="0" w:space="0" w:color="auto"/>
        <w:bottom w:val="none" w:sz="0" w:space="0" w:color="auto"/>
        <w:right w:val="none" w:sz="0" w:space="0" w:color="auto"/>
      </w:divBdr>
    </w:div>
    <w:div w:id="98910853">
      <w:bodyDiv w:val="1"/>
      <w:marLeft w:val="0"/>
      <w:marRight w:val="0"/>
      <w:marTop w:val="0"/>
      <w:marBottom w:val="0"/>
      <w:divBdr>
        <w:top w:val="none" w:sz="0" w:space="0" w:color="auto"/>
        <w:left w:val="none" w:sz="0" w:space="0" w:color="auto"/>
        <w:bottom w:val="none" w:sz="0" w:space="0" w:color="auto"/>
        <w:right w:val="none" w:sz="0" w:space="0" w:color="auto"/>
      </w:divBdr>
    </w:div>
    <w:div w:id="104158200">
      <w:bodyDiv w:val="1"/>
      <w:marLeft w:val="0"/>
      <w:marRight w:val="0"/>
      <w:marTop w:val="0"/>
      <w:marBottom w:val="0"/>
      <w:divBdr>
        <w:top w:val="none" w:sz="0" w:space="0" w:color="auto"/>
        <w:left w:val="none" w:sz="0" w:space="0" w:color="auto"/>
        <w:bottom w:val="none" w:sz="0" w:space="0" w:color="auto"/>
        <w:right w:val="none" w:sz="0" w:space="0" w:color="auto"/>
      </w:divBdr>
    </w:div>
    <w:div w:id="112093990">
      <w:bodyDiv w:val="1"/>
      <w:marLeft w:val="0"/>
      <w:marRight w:val="0"/>
      <w:marTop w:val="0"/>
      <w:marBottom w:val="0"/>
      <w:divBdr>
        <w:top w:val="none" w:sz="0" w:space="0" w:color="auto"/>
        <w:left w:val="none" w:sz="0" w:space="0" w:color="auto"/>
        <w:bottom w:val="none" w:sz="0" w:space="0" w:color="auto"/>
        <w:right w:val="none" w:sz="0" w:space="0" w:color="auto"/>
      </w:divBdr>
    </w:div>
    <w:div w:id="112333392">
      <w:bodyDiv w:val="1"/>
      <w:marLeft w:val="0"/>
      <w:marRight w:val="0"/>
      <w:marTop w:val="0"/>
      <w:marBottom w:val="0"/>
      <w:divBdr>
        <w:top w:val="none" w:sz="0" w:space="0" w:color="auto"/>
        <w:left w:val="none" w:sz="0" w:space="0" w:color="auto"/>
        <w:bottom w:val="none" w:sz="0" w:space="0" w:color="auto"/>
        <w:right w:val="none" w:sz="0" w:space="0" w:color="auto"/>
      </w:divBdr>
    </w:div>
    <w:div w:id="112602245">
      <w:bodyDiv w:val="1"/>
      <w:marLeft w:val="0"/>
      <w:marRight w:val="0"/>
      <w:marTop w:val="0"/>
      <w:marBottom w:val="0"/>
      <w:divBdr>
        <w:top w:val="none" w:sz="0" w:space="0" w:color="auto"/>
        <w:left w:val="none" w:sz="0" w:space="0" w:color="auto"/>
        <w:bottom w:val="none" w:sz="0" w:space="0" w:color="auto"/>
        <w:right w:val="none" w:sz="0" w:space="0" w:color="auto"/>
      </w:divBdr>
    </w:div>
    <w:div w:id="115565079">
      <w:bodyDiv w:val="1"/>
      <w:marLeft w:val="0"/>
      <w:marRight w:val="0"/>
      <w:marTop w:val="0"/>
      <w:marBottom w:val="0"/>
      <w:divBdr>
        <w:top w:val="none" w:sz="0" w:space="0" w:color="auto"/>
        <w:left w:val="none" w:sz="0" w:space="0" w:color="auto"/>
        <w:bottom w:val="none" w:sz="0" w:space="0" w:color="auto"/>
        <w:right w:val="none" w:sz="0" w:space="0" w:color="auto"/>
      </w:divBdr>
    </w:div>
    <w:div w:id="120848668">
      <w:bodyDiv w:val="1"/>
      <w:marLeft w:val="0"/>
      <w:marRight w:val="0"/>
      <w:marTop w:val="0"/>
      <w:marBottom w:val="0"/>
      <w:divBdr>
        <w:top w:val="none" w:sz="0" w:space="0" w:color="auto"/>
        <w:left w:val="none" w:sz="0" w:space="0" w:color="auto"/>
        <w:bottom w:val="none" w:sz="0" w:space="0" w:color="auto"/>
        <w:right w:val="none" w:sz="0" w:space="0" w:color="auto"/>
      </w:divBdr>
    </w:div>
    <w:div w:id="126507022">
      <w:bodyDiv w:val="1"/>
      <w:marLeft w:val="0"/>
      <w:marRight w:val="0"/>
      <w:marTop w:val="0"/>
      <w:marBottom w:val="0"/>
      <w:divBdr>
        <w:top w:val="none" w:sz="0" w:space="0" w:color="auto"/>
        <w:left w:val="none" w:sz="0" w:space="0" w:color="auto"/>
        <w:bottom w:val="none" w:sz="0" w:space="0" w:color="auto"/>
        <w:right w:val="none" w:sz="0" w:space="0" w:color="auto"/>
      </w:divBdr>
    </w:div>
    <w:div w:id="129321757">
      <w:bodyDiv w:val="1"/>
      <w:marLeft w:val="0"/>
      <w:marRight w:val="0"/>
      <w:marTop w:val="0"/>
      <w:marBottom w:val="0"/>
      <w:divBdr>
        <w:top w:val="none" w:sz="0" w:space="0" w:color="auto"/>
        <w:left w:val="none" w:sz="0" w:space="0" w:color="auto"/>
        <w:bottom w:val="none" w:sz="0" w:space="0" w:color="auto"/>
        <w:right w:val="none" w:sz="0" w:space="0" w:color="auto"/>
      </w:divBdr>
    </w:div>
    <w:div w:id="137649598">
      <w:bodyDiv w:val="1"/>
      <w:marLeft w:val="0"/>
      <w:marRight w:val="0"/>
      <w:marTop w:val="0"/>
      <w:marBottom w:val="0"/>
      <w:divBdr>
        <w:top w:val="none" w:sz="0" w:space="0" w:color="auto"/>
        <w:left w:val="none" w:sz="0" w:space="0" w:color="auto"/>
        <w:bottom w:val="none" w:sz="0" w:space="0" w:color="auto"/>
        <w:right w:val="none" w:sz="0" w:space="0" w:color="auto"/>
      </w:divBdr>
    </w:div>
    <w:div w:id="140463558">
      <w:bodyDiv w:val="1"/>
      <w:marLeft w:val="0"/>
      <w:marRight w:val="0"/>
      <w:marTop w:val="0"/>
      <w:marBottom w:val="0"/>
      <w:divBdr>
        <w:top w:val="none" w:sz="0" w:space="0" w:color="auto"/>
        <w:left w:val="none" w:sz="0" w:space="0" w:color="auto"/>
        <w:bottom w:val="none" w:sz="0" w:space="0" w:color="auto"/>
        <w:right w:val="none" w:sz="0" w:space="0" w:color="auto"/>
      </w:divBdr>
    </w:div>
    <w:div w:id="143012674">
      <w:bodyDiv w:val="1"/>
      <w:marLeft w:val="0"/>
      <w:marRight w:val="0"/>
      <w:marTop w:val="0"/>
      <w:marBottom w:val="0"/>
      <w:divBdr>
        <w:top w:val="none" w:sz="0" w:space="0" w:color="auto"/>
        <w:left w:val="none" w:sz="0" w:space="0" w:color="auto"/>
        <w:bottom w:val="none" w:sz="0" w:space="0" w:color="auto"/>
        <w:right w:val="none" w:sz="0" w:space="0" w:color="auto"/>
      </w:divBdr>
    </w:div>
    <w:div w:id="148786526">
      <w:bodyDiv w:val="1"/>
      <w:marLeft w:val="0"/>
      <w:marRight w:val="0"/>
      <w:marTop w:val="0"/>
      <w:marBottom w:val="0"/>
      <w:divBdr>
        <w:top w:val="none" w:sz="0" w:space="0" w:color="auto"/>
        <w:left w:val="none" w:sz="0" w:space="0" w:color="auto"/>
        <w:bottom w:val="none" w:sz="0" w:space="0" w:color="auto"/>
        <w:right w:val="none" w:sz="0" w:space="0" w:color="auto"/>
      </w:divBdr>
    </w:div>
    <w:div w:id="154344377">
      <w:bodyDiv w:val="1"/>
      <w:marLeft w:val="0"/>
      <w:marRight w:val="0"/>
      <w:marTop w:val="0"/>
      <w:marBottom w:val="0"/>
      <w:divBdr>
        <w:top w:val="none" w:sz="0" w:space="0" w:color="auto"/>
        <w:left w:val="none" w:sz="0" w:space="0" w:color="auto"/>
        <w:bottom w:val="none" w:sz="0" w:space="0" w:color="auto"/>
        <w:right w:val="none" w:sz="0" w:space="0" w:color="auto"/>
      </w:divBdr>
    </w:div>
    <w:div w:id="154801523">
      <w:bodyDiv w:val="1"/>
      <w:marLeft w:val="0"/>
      <w:marRight w:val="0"/>
      <w:marTop w:val="0"/>
      <w:marBottom w:val="0"/>
      <w:divBdr>
        <w:top w:val="none" w:sz="0" w:space="0" w:color="auto"/>
        <w:left w:val="none" w:sz="0" w:space="0" w:color="auto"/>
        <w:bottom w:val="none" w:sz="0" w:space="0" w:color="auto"/>
        <w:right w:val="none" w:sz="0" w:space="0" w:color="auto"/>
      </w:divBdr>
    </w:div>
    <w:div w:id="161816956">
      <w:bodyDiv w:val="1"/>
      <w:marLeft w:val="0"/>
      <w:marRight w:val="0"/>
      <w:marTop w:val="0"/>
      <w:marBottom w:val="0"/>
      <w:divBdr>
        <w:top w:val="none" w:sz="0" w:space="0" w:color="auto"/>
        <w:left w:val="none" w:sz="0" w:space="0" w:color="auto"/>
        <w:bottom w:val="none" w:sz="0" w:space="0" w:color="auto"/>
        <w:right w:val="none" w:sz="0" w:space="0" w:color="auto"/>
      </w:divBdr>
    </w:div>
    <w:div w:id="164324420">
      <w:bodyDiv w:val="1"/>
      <w:marLeft w:val="0"/>
      <w:marRight w:val="0"/>
      <w:marTop w:val="0"/>
      <w:marBottom w:val="0"/>
      <w:divBdr>
        <w:top w:val="none" w:sz="0" w:space="0" w:color="auto"/>
        <w:left w:val="none" w:sz="0" w:space="0" w:color="auto"/>
        <w:bottom w:val="none" w:sz="0" w:space="0" w:color="auto"/>
        <w:right w:val="none" w:sz="0" w:space="0" w:color="auto"/>
      </w:divBdr>
    </w:div>
    <w:div w:id="164591463">
      <w:bodyDiv w:val="1"/>
      <w:marLeft w:val="0"/>
      <w:marRight w:val="0"/>
      <w:marTop w:val="0"/>
      <w:marBottom w:val="0"/>
      <w:divBdr>
        <w:top w:val="none" w:sz="0" w:space="0" w:color="auto"/>
        <w:left w:val="none" w:sz="0" w:space="0" w:color="auto"/>
        <w:bottom w:val="none" w:sz="0" w:space="0" w:color="auto"/>
        <w:right w:val="none" w:sz="0" w:space="0" w:color="auto"/>
      </w:divBdr>
    </w:div>
    <w:div w:id="169297515">
      <w:bodyDiv w:val="1"/>
      <w:marLeft w:val="0"/>
      <w:marRight w:val="0"/>
      <w:marTop w:val="0"/>
      <w:marBottom w:val="0"/>
      <w:divBdr>
        <w:top w:val="none" w:sz="0" w:space="0" w:color="auto"/>
        <w:left w:val="none" w:sz="0" w:space="0" w:color="auto"/>
        <w:bottom w:val="none" w:sz="0" w:space="0" w:color="auto"/>
        <w:right w:val="none" w:sz="0" w:space="0" w:color="auto"/>
      </w:divBdr>
    </w:div>
    <w:div w:id="173112551">
      <w:bodyDiv w:val="1"/>
      <w:marLeft w:val="0"/>
      <w:marRight w:val="0"/>
      <w:marTop w:val="0"/>
      <w:marBottom w:val="0"/>
      <w:divBdr>
        <w:top w:val="none" w:sz="0" w:space="0" w:color="auto"/>
        <w:left w:val="none" w:sz="0" w:space="0" w:color="auto"/>
        <w:bottom w:val="none" w:sz="0" w:space="0" w:color="auto"/>
        <w:right w:val="none" w:sz="0" w:space="0" w:color="auto"/>
      </w:divBdr>
    </w:div>
    <w:div w:id="177277473">
      <w:bodyDiv w:val="1"/>
      <w:marLeft w:val="0"/>
      <w:marRight w:val="0"/>
      <w:marTop w:val="0"/>
      <w:marBottom w:val="0"/>
      <w:divBdr>
        <w:top w:val="none" w:sz="0" w:space="0" w:color="auto"/>
        <w:left w:val="none" w:sz="0" w:space="0" w:color="auto"/>
        <w:bottom w:val="none" w:sz="0" w:space="0" w:color="auto"/>
        <w:right w:val="none" w:sz="0" w:space="0" w:color="auto"/>
      </w:divBdr>
    </w:div>
    <w:div w:id="179315514">
      <w:bodyDiv w:val="1"/>
      <w:marLeft w:val="0"/>
      <w:marRight w:val="0"/>
      <w:marTop w:val="0"/>
      <w:marBottom w:val="0"/>
      <w:divBdr>
        <w:top w:val="none" w:sz="0" w:space="0" w:color="auto"/>
        <w:left w:val="none" w:sz="0" w:space="0" w:color="auto"/>
        <w:bottom w:val="none" w:sz="0" w:space="0" w:color="auto"/>
        <w:right w:val="none" w:sz="0" w:space="0" w:color="auto"/>
      </w:divBdr>
    </w:div>
    <w:div w:id="183251803">
      <w:bodyDiv w:val="1"/>
      <w:marLeft w:val="0"/>
      <w:marRight w:val="0"/>
      <w:marTop w:val="0"/>
      <w:marBottom w:val="0"/>
      <w:divBdr>
        <w:top w:val="none" w:sz="0" w:space="0" w:color="auto"/>
        <w:left w:val="none" w:sz="0" w:space="0" w:color="auto"/>
        <w:bottom w:val="none" w:sz="0" w:space="0" w:color="auto"/>
        <w:right w:val="none" w:sz="0" w:space="0" w:color="auto"/>
      </w:divBdr>
    </w:div>
    <w:div w:id="191653323">
      <w:bodyDiv w:val="1"/>
      <w:marLeft w:val="0"/>
      <w:marRight w:val="0"/>
      <w:marTop w:val="0"/>
      <w:marBottom w:val="0"/>
      <w:divBdr>
        <w:top w:val="none" w:sz="0" w:space="0" w:color="auto"/>
        <w:left w:val="none" w:sz="0" w:space="0" w:color="auto"/>
        <w:bottom w:val="none" w:sz="0" w:space="0" w:color="auto"/>
        <w:right w:val="none" w:sz="0" w:space="0" w:color="auto"/>
      </w:divBdr>
    </w:div>
    <w:div w:id="194316837">
      <w:bodyDiv w:val="1"/>
      <w:marLeft w:val="0"/>
      <w:marRight w:val="0"/>
      <w:marTop w:val="0"/>
      <w:marBottom w:val="0"/>
      <w:divBdr>
        <w:top w:val="none" w:sz="0" w:space="0" w:color="auto"/>
        <w:left w:val="none" w:sz="0" w:space="0" w:color="auto"/>
        <w:bottom w:val="none" w:sz="0" w:space="0" w:color="auto"/>
        <w:right w:val="none" w:sz="0" w:space="0" w:color="auto"/>
      </w:divBdr>
    </w:div>
    <w:div w:id="195821613">
      <w:bodyDiv w:val="1"/>
      <w:marLeft w:val="0"/>
      <w:marRight w:val="0"/>
      <w:marTop w:val="0"/>
      <w:marBottom w:val="0"/>
      <w:divBdr>
        <w:top w:val="none" w:sz="0" w:space="0" w:color="auto"/>
        <w:left w:val="none" w:sz="0" w:space="0" w:color="auto"/>
        <w:bottom w:val="none" w:sz="0" w:space="0" w:color="auto"/>
        <w:right w:val="none" w:sz="0" w:space="0" w:color="auto"/>
      </w:divBdr>
    </w:div>
    <w:div w:id="196282377">
      <w:bodyDiv w:val="1"/>
      <w:marLeft w:val="0"/>
      <w:marRight w:val="0"/>
      <w:marTop w:val="0"/>
      <w:marBottom w:val="0"/>
      <w:divBdr>
        <w:top w:val="none" w:sz="0" w:space="0" w:color="auto"/>
        <w:left w:val="none" w:sz="0" w:space="0" w:color="auto"/>
        <w:bottom w:val="none" w:sz="0" w:space="0" w:color="auto"/>
        <w:right w:val="none" w:sz="0" w:space="0" w:color="auto"/>
      </w:divBdr>
    </w:div>
    <w:div w:id="196625316">
      <w:bodyDiv w:val="1"/>
      <w:marLeft w:val="0"/>
      <w:marRight w:val="0"/>
      <w:marTop w:val="0"/>
      <w:marBottom w:val="0"/>
      <w:divBdr>
        <w:top w:val="none" w:sz="0" w:space="0" w:color="auto"/>
        <w:left w:val="none" w:sz="0" w:space="0" w:color="auto"/>
        <w:bottom w:val="none" w:sz="0" w:space="0" w:color="auto"/>
        <w:right w:val="none" w:sz="0" w:space="0" w:color="auto"/>
      </w:divBdr>
    </w:div>
    <w:div w:id="198512752">
      <w:bodyDiv w:val="1"/>
      <w:marLeft w:val="0"/>
      <w:marRight w:val="0"/>
      <w:marTop w:val="0"/>
      <w:marBottom w:val="0"/>
      <w:divBdr>
        <w:top w:val="none" w:sz="0" w:space="0" w:color="auto"/>
        <w:left w:val="none" w:sz="0" w:space="0" w:color="auto"/>
        <w:bottom w:val="none" w:sz="0" w:space="0" w:color="auto"/>
        <w:right w:val="none" w:sz="0" w:space="0" w:color="auto"/>
      </w:divBdr>
    </w:div>
    <w:div w:id="204293508">
      <w:bodyDiv w:val="1"/>
      <w:marLeft w:val="0"/>
      <w:marRight w:val="0"/>
      <w:marTop w:val="0"/>
      <w:marBottom w:val="0"/>
      <w:divBdr>
        <w:top w:val="none" w:sz="0" w:space="0" w:color="auto"/>
        <w:left w:val="none" w:sz="0" w:space="0" w:color="auto"/>
        <w:bottom w:val="none" w:sz="0" w:space="0" w:color="auto"/>
        <w:right w:val="none" w:sz="0" w:space="0" w:color="auto"/>
      </w:divBdr>
    </w:div>
    <w:div w:id="207105089">
      <w:bodyDiv w:val="1"/>
      <w:marLeft w:val="0"/>
      <w:marRight w:val="0"/>
      <w:marTop w:val="0"/>
      <w:marBottom w:val="0"/>
      <w:divBdr>
        <w:top w:val="none" w:sz="0" w:space="0" w:color="auto"/>
        <w:left w:val="none" w:sz="0" w:space="0" w:color="auto"/>
        <w:bottom w:val="none" w:sz="0" w:space="0" w:color="auto"/>
        <w:right w:val="none" w:sz="0" w:space="0" w:color="auto"/>
      </w:divBdr>
    </w:div>
    <w:div w:id="217475157">
      <w:bodyDiv w:val="1"/>
      <w:marLeft w:val="0"/>
      <w:marRight w:val="0"/>
      <w:marTop w:val="0"/>
      <w:marBottom w:val="0"/>
      <w:divBdr>
        <w:top w:val="none" w:sz="0" w:space="0" w:color="auto"/>
        <w:left w:val="none" w:sz="0" w:space="0" w:color="auto"/>
        <w:bottom w:val="none" w:sz="0" w:space="0" w:color="auto"/>
        <w:right w:val="none" w:sz="0" w:space="0" w:color="auto"/>
      </w:divBdr>
    </w:div>
    <w:div w:id="222107369">
      <w:bodyDiv w:val="1"/>
      <w:marLeft w:val="0"/>
      <w:marRight w:val="0"/>
      <w:marTop w:val="0"/>
      <w:marBottom w:val="0"/>
      <w:divBdr>
        <w:top w:val="none" w:sz="0" w:space="0" w:color="auto"/>
        <w:left w:val="none" w:sz="0" w:space="0" w:color="auto"/>
        <w:bottom w:val="none" w:sz="0" w:space="0" w:color="auto"/>
        <w:right w:val="none" w:sz="0" w:space="0" w:color="auto"/>
      </w:divBdr>
    </w:div>
    <w:div w:id="226190607">
      <w:bodyDiv w:val="1"/>
      <w:marLeft w:val="0"/>
      <w:marRight w:val="0"/>
      <w:marTop w:val="0"/>
      <w:marBottom w:val="0"/>
      <w:divBdr>
        <w:top w:val="none" w:sz="0" w:space="0" w:color="auto"/>
        <w:left w:val="none" w:sz="0" w:space="0" w:color="auto"/>
        <w:bottom w:val="none" w:sz="0" w:space="0" w:color="auto"/>
        <w:right w:val="none" w:sz="0" w:space="0" w:color="auto"/>
      </w:divBdr>
    </w:div>
    <w:div w:id="228342740">
      <w:bodyDiv w:val="1"/>
      <w:marLeft w:val="0"/>
      <w:marRight w:val="0"/>
      <w:marTop w:val="0"/>
      <w:marBottom w:val="0"/>
      <w:divBdr>
        <w:top w:val="none" w:sz="0" w:space="0" w:color="auto"/>
        <w:left w:val="none" w:sz="0" w:space="0" w:color="auto"/>
        <w:bottom w:val="none" w:sz="0" w:space="0" w:color="auto"/>
        <w:right w:val="none" w:sz="0" w:space="0" w:color="auto"/>
      </w:divBdr>
    </w:div>
    <w:div w:id="233128897">
      <w:bodyDiv w:val="1"/>
      <w:marLeft w:val="0"/>
      <w:marRight w:val="0"/>
      <w:marTop w:val="0"/>
      <w:marBottom w:val="0"/>
      <w:divBdr>
        <w:top w:val="none" w:sz="0" w:space="0" w:color="auto"/>
        <w:left w:val="none" w:sz="0" w:space="0" w:color="auto"/>
        <w:bottom w:val="none" w:sz="0" w:space="0" w:color="auto"/>
        <w:right w:val="none" w:sz="0" w:space="0" w:color="auto"/>
      </w:divBdr>
    </w:div>
    <w:div w:id="238446345">
      <w:bodyDiv w:val="1"/>
      <w:marLeft w:val="0"/>
      <w:marRight w:val="0"/>
      <w:marTop w:val="0"/>
      <w:marBottom w:val="0"/>
      <w:divBdr>
        <w:top w:val="none" w:sz="0" w:space="0" w:color="auto"/>
        <w:left w:val="none" w:sz="0" w:space="0" w:color="auto"/>
        <w:bottom w:val="none" w:sz="0" w:space="0" w:color="auto"/>
        <w:right w:val="none" w:sz="0" w:space="0" w:color="auto"/>
      </w:divBdr>
    </w:div>
    <w:div w:id="240259235">
      <w:bodyDiv w:val="1"/>
      <w:marLeft w:val="0"/>
      <w:marRight w:val="0"/>
      <w:marTop w:val="0"/>
      <w:marBottom w:val="0"/>
      <w:divBdr>
        <w:top w:val="none" w:sz="0" w:space="0" w:color="auto"/>
        <w:left w:val="none" w:sz="0" w:space="0" w:color="auto"/>
        <w:bottom w:val="none" w:sz="0" w:space="0" w:color="auto"/>
        <w:right w:val="none" w:sz="0" w:space="0" w:color="auto"/>
      </w:divBdr>
    </w:div>
    <w:div w:id="247811110">
      <w:bodyDiv w:val="1"/>
      <w:marLeft w:val="0"/>
      <w:marRight w:val="0"/>
      <w:marTop w:val="0"/>
      <w:marBottom w:val="0"/>
      <w:divBdr>
        <w:top w:val="none" w:sz="0" w:space="0" w:color="auto"/>
        <w:left w:val="none" w:sz="0" w:space="0" w:color="auto"/>
        <w:bottom w:val="none" w:sz="0" w:space="0" w:color="auto"/>
        <w:right w:val="none" w:sz="0" w:space="0" w:color="auto"/>
      </w:divBdr>
    </w:div>
    <w:div w:id="248587086">
      <w:bodyDiv w:val="1"/>
      <w:marLeft w:val="0"/>
      <w:marRight w:val="0"/>
      <w:marTop w:val="0"/>
      <w:marBottom w:val="0"/>
      <w:divBdr>
        <w:top w:val="none" w:sz="0" w:space="0" w:color="auto"/>
        <w:left w:val="none" w:sz="0" w:space="0" w:color="auto"/>
        <w:bottom w:val="none" w:sz="0" w:space="0" w:color="auto"/>
        <w:right w:val="none" w:sz="0" w:space="0" w:color="auto"/>
      </w:divBdr>
    </w:div>
    <w:div w:id="249629323">
      <w:bodyDiv w:val="1"/>
      <w:marLeft w:val="0"/>
      <w:marRight w:val="0"/>
      <w:marTop w:val="0"/>
      <w:marBottom w:val="0"/>
      <w:divBdr>
        <w:top w:val="none" w:sz="0" w:space="0" w:color="auto"/>
        <w:left w:val="none" w:sz="0" w:space="0" w:color="auto"/>
        <w:bottom w:val="none" w:sz="0" w:space="0" w:color="auto"/>
        <w:right w:val="none" w:sz="0" w:space="0" w:color="auto"/>
      </w:divBdr>
    </w:div>
    <w:div w:id="252013495">
      <w:bodyDiv w:val="1"/>
      <w:marLeft w:val="0"/>
      <w:marRight w:val="0"/>
      <w:marTop w:val="0"/>
      <w:marBottom w:val="0"/>
      <w:divBdr>
        <w:top w:val="none" w:sz="0" w:space="0" w:color="auto"/>
        <w:left w:val="none" w:sz="0" w:space="0" w:color="auto"/>
        <w:bottom w:val="none" w:sz="0" w:space="0" w:color="auto"/>
        <w:right w:val="none" w:sz="0" w:space="0" w:color="auto"/>
      </w:divBdr>
    </w:div>
    <w:div w:id="252400142">
      <w:bodyDiv w:val="1"/>
      <w:marLeft w:val="0"/>
      <w:marRight w:val="0"/>
      <w:marTop w:val="0"/>
      <w:marBottom w:val="0"/>
      <w:divBdr>
        <w:top w:val="none" w:sz="0" w:space="0" w:color="auto"/>
        <w:left w:val="none" w:sz="0" w:space="0" w:color="auto"/>
        <w:bottom w:val="none" w:sz="0" w:space="0" w:color="auto"/>
        <w:right w:val="none" w:sz="0" w:space="0" w:color="auto"/>
      </w:divBdr>
    </w:div>
    <w:div w:id="254092993">
      <w:bodyDiv w:val="1"/>
      <w:marLeft w:val="0"/>
      <w:marRight w:val="0"/>
      <w:marTop w:val="0"/>
      <w:marBottom w:val="0"/>
      <w:divBdr>
        <w:top w:val="none" w:sz="0" w:space="0" w:color="auto"/>
        <w:left w:val="none" w:sz="0" w:space="0" w:color="auto"/>
        <w:bottom w:val="none" w:sz="0" w:space="0" w:color="auto"/>
        <w:right w:val="none" w:sz="0" w:space="0" w:color="auto"/>
      </w:divBdr>
    </w:div>
    <w:div w:id="254822493">
      <w:bodyDiv w:val="1"/>
      <w:marLeft w:val="0"/>
      <w:marRight w:val="0"/>
      <w:marTop w:val="0"/>
      <w:marBottom w:val="0"/>
      <w:divBdr>
        <w:top w:val="none" w:sz="0" w:space="0" w:color="auto"/>
        <w:left w:val="none" w:sz="0" w:space="0" w:color="auto"/>
        <w:bottom w:val="none" w:sz="0" w:space="0" w:color="auto"/>
        <w:right w:val="none" w:sz="0" w:space="0" w:color="auto"/>
      </w:divBdr>
    </w:div>
    <w:div w:id="256982541">
      <w:bodyDiv w:val="1"/>
      <w:marLeft w:val="0"/>
      <w:marRight w:val="0"/>
      <w:marTop w:val="0"/>
      <w:marBottom w:val="0"/>
      <w:divBdr>
        <w:top w:val="none" w:sz="0" w:space="0" w:color="auto"/>
        <w:left w:val="none" w:sz="0" w:space="0" w:color="auto"/>
        <w:bottom w:val="none" w:sz="0" w:space="0" w:color="auto"/>
        <w:right w:val="none" w:sz="0" w:space="0" w:color="auto"/>
      </w:divBdr>
    </w:div>
    <w:div w:id="265624115">
      <w:bodyDiv w:val="1"/>
      <w:marLeft w:val="0"/>
      <w:marRight w:val="0"/>
      <w:marTop w:val="0"/>
      <w:marBottom w:val="0"/>
      <w:divBdr>
        <w:top w:val="none" w:sz="0" w:space="0" w:color="auto"/>
        <w:left w:val="none" w:sz="0" w:space="0" w:color="auto"/>
        <w:bottom w:val="none" w:sz="0" w:space="0" w:color="auto"/>
        <w:right w:val="none" w:sz="0" w:space="0" w:color="auto"/>
      </w:divBdr>
    </w:div>
    <w:div w:id="271859758">
      <w:bodyDiv w:val="1"/>
      <w:marLeft w:val="0"/>
      <w:marRight w:val="0"/>
      <w:marTop w:val="0"/>
      <w:marBottom w:val="0"/>
      <w:divBdr>
        <w:top w:val="none" w:sz="0" w:space="0" w:color="auto"/>
        <w:left w:val="none" w:sz="0" w:space="0" w:color="auto"/>
        <w:bottom w:val="none" w:sz="0" w:space="0" w:color="auto"/>
        <w:right w:val="none" w:sz="0" w:space="0" w:color="auto"/>
      </w:divBdr>
    </w:div>
    <w:div w:id="272641008">
      <w:bodyDiv w:val="1"/>
      <w:marLeft w:val="0"/>
      <w:marRight w:val="0"/>
      <w:marTop w:val="0"/>
      <w:marBottom w:val="0"/>
      <w:divBdr>
        <w:top w:val="none" w:sz="0" w:space="0" w:color="auto"/>
        <w:left w:val="none" w:sz="0" w:space="0" w:color="auto"/>
        <w:bottom w:val="none" w:sz="0" w:space="0" w:color="auto"/>
        <w:right w:val="none" w:sz="0" w:space="0" w:color="auto"/>
      </w:divBdr>
    </w:div>
    <w:div w:id="273440915">
      <w:bodyDiv w:val="1"/>
      <w:marLeft w:val="0"/>
      <w:marRight w:val="0"/>
      <w:marTop w:val="0"/>
      <w:marBottom w:val="0"/>
      <w:divBdr>
        <w:top w:val="none" w:sz="0" w:space="0" w:color="auto"/>
        <w:left w:val="none" w:sz="0" w:space="0" w:color="auto"/>
        <w:bottom w:val="none" w:sz="0" w:space="0" w:color="auto"/>
        <w:right w:val="none" w:sz="0" w:space="0" w:color="auto"/>
      </w:divBdr>
    </w:div>
    <w:div w:id="278805175">
      <w:bodyDiv w:val="1"/>
      <w:marLeft w:val="0"/>
      <w:marRight w:val="0"/>
      <w:marTop w:val="0"/>
      <w:marBottom w:val="0"/>
      <w:divBdr>
        <w:top w:val="none" w:sz="0" w:space="0" w:color="auto"/>
        <w:left w:val="none" w:sz="0" w:space="0" w:color="auto"/>
        <w:bottom w:val="none" w:sz="0" w:space="0" w:color="auto"/>
        <w:right w:val="none" w:sz="0" w:space="0" w:color="auto"/>
      </w:divBdr>
    </w:div>
    <w:div w:id="280645616">
      <w:bodyDiv w:val="1"/>
      <w:marLeft w:val="0"/>
      <w:marRight w:val="0"/>
      <w:marTop w:val="0"/>
      <w:marBottom w:val="0"/>
      <w:divBdr>
        <w:top w:val="none" w:sz="0" w:space="0" w:color="auto"/>
        <w:left w:val="none" w:sz="0" w:space="0" w:color="auto"/>
        <w:bottom w:val="none" w:sz="0" w:space="0" w:color="auto"/>
        <w:right w:val="none" w:sz="0" w:space="0" w:color="auto"/>
      </w:divBdr>
    </w:div>
    <w:div w:id="284313169">
      <w:bodyDiv w:val="1"/>
      <w:marLeft w:val="0"/>
      <w:marRight w:val="0"/>
      <w:marTop w:val="0"/>
      <w:marBottom w:val="0"/>
      <w:divBdr>
        <w:top w:val="none" w:sz="0" w:space="0" w:color="auto"/>
        <w:left w:val="none" w:sz="0" w:space="0" w:color="auto"/>
        <w:bottom w:val="none" w:sz="0" w:space="0" w:color="auto"/>
        <w:right w:val="none" w:sz="0" w:space="0" w:color="auto"/>
      </w:divBdr>
    </w:div>
    <w:div w:id="286738349">
      <w:bodyDiv w:val="1"/>
      <w:marLeft w:val="0"/>
      <w:marRight w:val="0"/>
      <w:marTop w:val="0"/>
      <w:marBottom w:val="0"/>
      <w:divBdr>
        <w:top w:val="none" w:sz="0" w:space="0" w:color="auto"/>
        <w:left w:val="none" w:sz="0" w:space="0" w:color="auto"/>
        <w:bottom w:val="none" w:sz="0" w:space="0" w:color="auto"/>
        <w:right w:val="none" w:sz="0" w:space="0" w:color="auto"/>
      </w:divBdr>
    </w:div>
    <w:div w:id="287123783">
      <w:bodyDiv w:val="1"/>
      <w:marLeft w:val="0"/>
      <w:marRight w:val="0"/>
      <w:marTop w:val="0"/>
      <w:marBottom w:val="0"/>
      <w:divBdr>
        <w:top w:val="none" w:sz="0" w:space="0" w:color="auto"/>
        <w:left w:val="none" w:sz="0" w:space="0" w:color="auto"/>
        <w:bottom w:val="none" w:sz="0" w:space="0" w:color="auto"/>
        <w:right w:val="none" w:sz="0" w:space="0" w:color="auto"/>
      </w:divBdr>
    </w:div>
    <w:div w:id="292059933">
      <w:bodyDiv w:val="1"/>
      <w:marLeft w:val="0"/>
      <w:marRight w:val="0"/>
      <w:marTop w:val="0"/>
      <w:marBottom w:val="0"/>
      <w:divBdr>
        <w:top w:val="none" w:sz="0" w:space="0" w:color="auto"/>
        <w:left w:val="none" w:sz="0" w:space="0" w:color="auto"/>
        <w:bottom w:val="none" w:sz="0" w:space="0" w:color="auto"/>
        <w:right w:val="none" w:sz="0" w:space="0" w:color="auto"/>
      </w:divBdr>
    </w:div>
    <w:div w:id="292833454">
      <w:bodyDiv w:val="1"/>
      <w:marLeft w:val="0"/>
      <w:marRight w:val="0"/>
      <w:marTop w:val="0"/>
      <w:marBottom w:val="0"/>
      <w:divBdr>
        <w:top w:val="none" w:sz="0" w:space="0" w:color="auto"/>
        <w:left w:val="none" w:sz="0" w:space="0" w:color="auto"/>
        <w:bottom w:val="none" w:sz="0" w:space="0" w:color="auto"/>
        <w:right w:val="none" w:sz="0" w:space="0" w:color="auto"/>
      </w:divBdr>
    </w:div>
    <w:div w:id="296884030">
      <w:bodyDiv w:val="1"/>
      <w:marLeft w:val="0"/>
      <w:marRight w:val="0"/>
      <w:marTop w:val="0"/>
      <w:marBottom w:val="0"/>
      <w:divBdr>
        <w:top w:val="none" w:sz="0" w:space="0" w:color="auto"/>
        <w:left w:val="none" w:sz="0" w:space="0" w:color="auto"/>
        <w:bottom w:val="none" w:sz="0" w:space="0" w:color="auto"/>
        <w:right w:val="none" w:sz="0" w:space="0" w:color="auto"/>
      </w:divBdr>
    </w:div>
    <w:div w:id="298338279">
      <w:bodyDiv w:val="1"/>
      <w:marLeft w:val="0"/>
      <w:marRight w:val="0"/>
      <w:marTop w:val="0"/>
      <w:marBottom w:val="0"/>
      <w:divBdr>
        <w:top w:val="none" w:sz="0" w:space="0" w:color="auto"/>
        <w:left w:val="none" w:sz="0" w:space="0" w:color="auto"/>
        <w:bottom w:val="none" w:sz="0" w:space="0" w:color="auto"/>
        <w:right w:val="none" w:sz="0" w:space="0" w:color="auto"/>
      </w:divBdr>
    </w:div>
    <w:div w:id="307519029">
      <w:bodyDiv w:val="1"/>
      <w:marLeft w:val="0"/>
      <w:marRight w:val="0"/>
      <w:marTop w:val="0"/>
      <w:marBottom w:val="0"/>
      <w:divBdr>
        <w:top w:val="none" w:sz="0" w:space="0" w:color="auto"/>
        <w:left w:val="none" w:sz="0" w:space="0" w:color="auto"/>
        <w:bottom w:val="none" w:sz="0" w:space="0" w:color="auto"/>
        <w:right w:val="none" w:sz="0" w:space="0" w:color="auto"/>
      </w:divBdr>
    </w:div>
    <w:div w:id="311641788">
      <w:bodyDiv w:val="1"/>
      <w:marLeft w:val="0"/>
      <w:marRight w:val="0"/>
      <w:marTop w:val="0"/>
      <w:marBottom w:val="0"/>
      <w:divBdr>
        <w:top w:val="none" w:sz="0" w:space="0" w:color="auto"/>
        <w:left w:val="none" w:sz="0" w:space="0" w:color="auto"/>
        <w:bottom w:val="none" w:sz="0" w:space="0" w:color="auto"/>
        <w:right w:val="none" w:sz="0" w:space="0" w:color="auto"/>
      </w:divBdr>
    </w:div>
    <w:div w:id="314919531">
      <w:bodyDiv w:val="1"/>
      <w:marLeft w:val="0"/>
      <w:marRight w:val="0"/>
      <w:marTop w:val="0"/>
      <w:marBottom w:val="0"/>
      <w:divBdr>
        <w:top w:val="none" w:sz="0" w:space="0" w:color="auto"/>
        <w:left w:val="none" w:sz="0" w:space="0" w:color="auto"/>
        <w:bottom w:val="none" w:sz="0" w:space="0" w:color="auto"/>
        <w:right w:val="none" w:sz="0" w:space="0" w:color="auto"/>
      </w:divBdr>
    </w:div>
    <w:div w:id="316809378">
      <w:bodyDiv w:val="1"/>
      <w:marLeft w:val="0"/>
      <w:marRight w:val="0"/>
      <w:marTop w:val="0"/>
      <w:marBottom w:val="0"/>
      <w:divBdr>
        <w:top w:val="none" w:sz="0" w:space="0" w:color="auto"/>
        <w:left w:val="none" w:sz="0" w:space="0" w:color="auto"/>
        <w:bottom w:val="none" w:sz="0" w:space="0" w:color="auto"/>
        <w:right w:val="none" w:sz="0" w:space="0" w:color="auto"/>
      </w:divBdr>
    </w:div>
    <w:div w:id="319239975">
      <w:bodyDiv w:val="1"/>
      <w:marLeft w:val="0"/>
      <w:marRight w:val="0"/>
      <w:marTop w:val="0"/>
      <w:marBottom w:val="0"/>
      <w:divBdr>
        <w:top w:val="none" w:sz="0" w:space="0" w:color="auto"/>
        <w:left w:val="none" w:sz="0" w:space="0" w:color="auto"/>
        <w:bottom w:val="none" w:sz="0" w:space="0" w:color="auto"/>
        <w:right w:val="none" w:sz="0" w:space="0" w:color="auto"/>
      </w:divBdr>
    </w:div>
    <w:div w:id="322054814">
      <w:bodyDiv w:val="1"/>
      <w:marLeft w:val="0"/>
      <w:marRight w:val="0"/>
      <w:marTop w:val="0"/>
      <w:marBottom w:val="0"/>
      <w:divBdr>
        <w:top w:val="none" w:sz="0" w:space="0" w:color="auto"/>
        <w:left w:val="none" w:sz="0" w:space="0" w:color="auto"/>
        <w:bottom w:val="none" w:sz="0" w:space="0" w:color="auto"/>
        <w:right w:val="none" w:sz="0" w:space="0" w:color="auto"/>
      </w:divBdr>
    </w:div>
    <w:div w:id="322438466">
      <w:bodyDiv w:val="1"/>
      <w:marLeft w:val="0"/>
      <w:marRight w:val="0"/>
      <w:marTop w:val="0"/>
      <w:marBottom w:val="0"/>
      <w:divBdr>
        <w:top w:val="none" w:sz="0" w:space="0" w:color="auto"/>
        <w:left w:val="none" w:sz="0" w:space="0" w:color="auto"/>
        <w:bottom w:val="none" w:sz="0" w:space="0" w:color="auto"/>
        <w:right w:val="none" w:sz="0" w:space="0" w:color="auto"/>
      </w:divBdr>
    </w:div>
    <w:div w:id="326597518">
      <w:bodyDiv w:val="1"/>
      <w:marLeft w:val="0"/>
      <w:marRight w:val="0"/>
      <w:marTop w:val="0"/>
      <w:marBottom w:val="0"/>
      <w:divBdr>
        <w:top w:val="none" w:sz="0" w:space="0" w:color="auto"/>
        <w:left w:val="none" w:sz="0" w:space="0" w:color="auto"/>
        <w:bottom w:val="none" w:sz="0" w:space="0" w:color="auto"/>
        <w:right w:val="none" w:sz="0" w:space="0" w:color="auto"/>
      </w:divBdr>
    </w:div>
    <w:div w:id="333070727">
      <w:bodyDiv w:val="1"/>
      <w:marLeft w:val="0"/>
      <w:marRight w:val="0"/>
      <w:marTop w:val="0"/>
      <w:marBottom w:val="0"/>
      <w:divBdr>
        <w:top w:val="none" w:sz="0" w:space="0" w:color="auto"/>
        <w:left w:val="none" w:sz="0" w:space="0" w:color="auto"/>
        <w:bottom w:val="none" w:sz="0" w:space="0" w:color="auto"/>
        <w:right w:val="none" w:sz="0" w:space="0" w:color="auto"/>
      </w:divBdr>
    </w:div>
    <w:div w:id="337780164">
      <w:bodyDiv w:val="1"/>
      <w:marLeft w:val="0"/>
      <w:marRight w:val="0"/>
      <w:marTop w:val="0"/>
      <w:marBottom w:val="0"/>
      <w:divBdr>
        <w:top w:val="none" w:sz="0" w:space="0" w:color="auto"/>
        <w:left w:val="none" w:sz="0" w:space="0" w:color="auto"/>
        <w:bottom w:val="none" w:sz="0" w:space="0" w:color="auto"/>
        <w:right w:val="none" w:sz="0" w:space="0" w:color="auto"/>
      </w:divBdr>
    </w:div>
    <w:div w:id="341516595">
      <w:bodyDiv w:val="1"/>
      <w:marLeft w:val="0"/>
      <w:marRight w:val="0"/>
      <w:marTop w:val="0"/>
      <w:marBottom w:val="0"/>
      <w:divBdr>
        <w:top w:val="none" w:sz="0" w:space="0" w:color="auto"/>
        <w:left w:val="none" w:sz="0" w:space="0" w:color="auto"/>
        <w:bottom w:val="none" w:sz="0" w:space="0" w:color="auto"/>
        <w:right w:val="none" w:sz="0" w:space="0" w:color="auto"/>
      </w:divBdr>
    </w:div>
    <w:div w:id="342633231">
      <w:bodyDiv w:val="1"/>
      <w:marLeft w:val="0"/>
      <w:marRight w:val="0"/>
      <w:marTop w:val="0"/>
      <w:marBottom w:val="0"/>
      <w:divBdr>
        <w:top w:val="none" w:sz="0" w:space="0" w:color="auto"/>
        <w:left w:val="none" w:sz="0" w:space="0" w:color="auto"/>
        <w:bottom w:val="none" w:sz="0" w:space="0" w:color="auto"/>
        <w:right w:val="none" w:sz="0" w:space="0" w:color="auto"/>
      </w:divBdr>
    </w:div>
    <w:div w:id="343630216">
      <w:bodyDiv w:val="1"/>
      <w:marLeft w:val="0"/>
      <w:marRight w:val="0"/>
      <w:marTop w:val="0"/>
      <w:marBottom w:val="0"/>
      <w:divBdr>
        <w:top w:val="none" w:sz="0" w:space="0" w:color="auto"/>
        <w:left w:val="none" w:sz="0" w:space="0" w:color="auto"/>
        <w:bottom w:val="none" w:sz="0" w:space="0" w:color="auto"/>
        <w:right w:val="none" w:sz="0" w:space="0" w:color="auto"/>
      </w:divBdr>
    </w:div>
    <w:div w:id="343630387">
      <w:bodyDiv w:val="1"/>
      <w:marLeft w:val="0"/>
      <w:marRight w:val="0"/>
      <w:marTop w:val="0"/>
      <w:marBottom w:val="0"/>
      <w:divBdr>
        <w:top w:val="none" w:sz="0" w:space="0" w:color="auto"/>
        <w:left w:val="none" w:sz="0" w:space="0" w:color="auto"/>
        <w:bottom w:val="none" w:sz="0" w:space="0" w:color="auto"/>
        <w:right w:val="none" w:sz="0" w:space="0" w:color="auto"/>
      </w:divBdr>
    </w:div>
    <w:div w:id="345526904">
      <w:bodyDiv w:val="1"/>
      <w:marLeft w:val="0"/>
      <w:marRight w:val="0"/>
      <w:marTop w:val="0"/>
      <w:marBottom w:val="0"/>
      <w:divBdr>
        <w:top w:val="none" w:sz="0" w:space="0" w:color="auto"/>
        <w:left w:val="none" w:sz="0" w:space="0" w:color="auto"/>
        <w:bottom w:val="none" w:sz="0" w:space="0" w:color="auto"/>
        <w:right w:val="none" w:sz="0" w:space="0" w:color="auto"/>
      </w:divBdr>
    </w:div>
    <w:div w:id="348532579">
      <w:bodyDiv w:val="1"/>
      <w:marLeft w:val="0"/>
      <w:marRight w:val="0"/>
      <w:marTop w:val="0"/>
      <w:marBottom w:val="0"/>
      <w:divBdr>
        <w:top w:val="none" w:sz="0" w:space="0" w:color="auto"/>
        <w:left w:val="none" w:sz="0" w:space="0" w:color="auto"/>
        <w:bottom w:val="none" w:sz="0" w:space="0" w:color="auto"/>
        <w:right w:val="none" w:sz="0" w:space="0" w:color="auto"/>
      </w:divBdr>
    </w:div>
    <w:div w:id="353263273">
      <w:bodyDiv w:val="1"/>
      <w:marLeft w:val="0"/>
      <w:marRight w:val="0"/>
      <w:marTop w:val="0"/>
      <w:marBottom w:val="0"/>
      <w:divBdr>
        <w:top w:val="none" w:sz="0" w:space="0" w:color="auto"/>
        <w:left w:val="none" w:sz="0" w:space="0" w:color="auto"/>
        <w:bottom w:val="none" w:sz="0" w:space="0" w:color="auto"/>
        <w:right w:val="none" w:sz="0" w:space="0" w:color="auto"/>
      </w:divBdr>
    </w:div>
    <w:div w:id="357508191">
      <w:bodyDiv w:val="1"/>
      <w:marLeft w:val="0"/>
      <w:marRight w:val="0"/>
      <w:marTop w:val="0"/>
      <w:marBottom w:val="0"/>
      <w:divBdr>
        <w:top w:val="none" w:sz="0" w:space="0" w:color="auto"/>
        <w:left w:val="none" w:sz="0" w:space="0" w:color="auto"/>
        <w:bottom w:val="none" w:sz="0" w:space="0" w:color="auto"/>
        <w:right w:val="none" w:sz="0" w:space="0" w:color="auto"/>
      </w:divBdr>
    </w:div>
    <w:div w:id="358091825">
      <w:bodyDiv w:val="1"/>
      <w:marLeft w:val="0"/>
      <w:marRight w:val="0"/>
      <w:marTop w:val="0"/>
      <w:marBottom w:val="0"/>
      <w:divBdr>
        <w:top w:val="none" w:sz="0" w:space="0" w:color="auto"/>
        <w:left w:val="none" w:sz="0" w:space="0" w:color="auto"/>
        <w:bottom w:val="none" w:sz="0" w:space="0" w:color="auto"/>
        <w:right w:val="none" w:sz="0" w:space="0" w:color="auto"/>
      </w:divBdr>
    </w:div>
    <w:div w:id="360320847">
      <w:bodyDiv w:val="1"/>
      <w:marLeft w:val="0"/>
      <w:marRight w:val="0"/>
      <w:marTop w:val="0"/>
      <w:marBottom w:val="0"/>
      <w:divBdr>
        <w:top w:val="none" w:sz="0" w:space="0" w:color="auto"/>
        <w:left w:val="none" w:sz="0" w:space="0" w:color="auto"/>
        <w:bottom w:val="none" w:sz="0" w:space="0" w:color="auto"/>
        <w:right w:val="none" w:sz="0" w:space="0" w:color="auto"/>
      </w:divBdr>
    </w:div>
    <w:div w:id="360670571">
      <w:bodyDiv w:val="1"/>
      <w:marLeft w:val="0"/>
      <w:marRight w:val="0"/>
      <w:marTop w:val="0"/>
      <w:marBottom w:val="0"/>
      <w:divBdr>
        <w:top w:val="none" w:sz="0" w:space="0" w:color="auto"/>
        <w:left w:val="none" w:sz="0" w:space="0" w:color="auto"/>
        <w:bottom w:val="none" w:sz="0" w:space="0" w:color="auto"/>
        <w:right w:val="none" w:sz="0" w:space="0" w:color="auto"/>
      </w:divBdr>
    </w:div>
    <w:div w:id="361589144">
      <w:bodyDiv w:val="1"/>
      <w:marLeft w:val="0"/>
      <w:marRight w:val="0"/>
      <w:marTop w:val="0"/>
      <w:marBottom w:val="0"/>
      <w:divBdr>
        <w:top w:val="none" w:sz="0" w:space="0" w:color="auto"/>
        <w:left w:val="none" w:sz="0" w:space="0" w:color="auto"/>
        <w:bottom w:val="none" w:sz="0" w:space="0" w:color="auto"/>
        <w:right w:val="none" w:sz="0" w:space="0" w:color="auto"/>
      </w:divBdr>
    </w:div>
    <w:div w:id="363605403">
      <w:bodyDiv w:val="1"/>
      <w:marLeft w:val="0"/>
      <w:marRight w:val="0"/>
      <w:marTop w:val="0"/>
      <w:marBottom w:val="0"/>
      <w:divBdr>
        <w:top w:val="none" w:sz="0" w:space="0" w:color="auto"/>
        <w:left w:val="none" w:sz="0" w:space="0" w:color="auto"/>
        <w:bottom w:val="none" w:sz="0" w:space="0" w:color="auto"/>
        <w:right w:val="none" w:sz="0" w:space="0" w:color="auto"/>
      </w:divBdr>
    </w:div>
    <w:div w:id="373769799">
      <w:bodyDiv w:val="1"/>
      <w:marLeft w:val="0"/>
      <w:marRight w:val="0"/>
      <w:marTop w:val="0"/>
      <w:marBottom w:val="0"/>
      <w:divBdr>
        <w:top w:val="none" w:sz="0" w:space="0" w:color="auto"/>
        <w:left w:val="none" w:sz="0" w:space="0" w:color="auto"/>
        <w:bottom w:val="none" w:sz="0" w:space="0" w:color="auto"/>
        <w:right w:val="none" w:sz="0" w:space="0" w:color="auto"/>
      </w:divBdr>
    </w:div>
    <w:div w:id="376009778">
      <w:bodyDiv w:val="1"/>
      <w:marLeft w:val="0"/>
      <w:marRight w:val="0"/>
      <w:marTop w:val="0"/>
      <w:marBottom w:val="0"/>
      <w:divBdr>
        <w:top w:val="none" w:sz="0" w:space="0" w:color="auto"/>
        <w:left w:val="none" w:sz="0" w:space="0" w:color="auto"/>
        <w:bottom w:val="none" w:sz="0" w:space="0" w:color="auto"/>
        <w:right w:val="none" w:sz="0" w:space="0" w:color="auto"/>
      </w:divBdr>
    </w:div>
    <w:div w:id="376973128">
      <w:bodyDiv w:val="1"/>
      <w:marLeft w:val="0"/>
      <w:marRight w:val="0"/>
      <w:marTop w:val="0"/>
      <w:marBottom w:val="0"/>
      <w:divBdr>
        <w:top w:val="none" w:sz="0" w:space="0" w:color="auto"/>
        <w:left w:val="none" w:sz="0" w:space="0" w:color="auto"/>
        <w:bottom w:val="none" w:sz="0" w:space="0" w:color="auto"/>
        <w:right w:val="none" w:sz="0" w:space="0" w:color="auto"/>
      </w:divBdr>
    </w:div>
    <w:div w:id="381907819">
      <w:bodyDiv w:val="1"/>
      <w:marLeft w:val="0"/>
      <w:marRight w:val="0"/>
      <w:marTop w:val="0"/>
      <w:marBottom w:val="0"/>
      <w:divBdr>
        <w:top w:val="none" w:sz="0" w:space="0" w:color="auto"/>
        <w:left w:val="none" w:sz="0" w:space="0" w:color="auto"/>
        <w:bottom w:val="none" w:sz="0" w:space="0" w:color="auto"/>
        <w:right w:val="none" w:sz="0" w:space="0" w:color="auto"/>
      </w:divBdr>
    </w:div>
    <w:div w:id="383867717">
      <w:bodyDiv w:val="1"/>
      <w:marLeft w:val="0"/>
      <w:marRight w:val="0"/>
      <w:marTop w:val="0"/>
      <w:marBottom w:val="0"/>
      <w:divBdr>
        <w:top w:val="none" w:sz="0" w:space="0" w:color="auto"/>
        <w:left w:val="none" w:sz="0" w:space="0" w:color="auto"/>
        <w:bottom w:val="none" w:sz="0" w:space="0" w:color="auto"/>
        <w:right w:val="none" w:sz="0" w:space="0" w:color="auto"/>
      </w:divBdr>
    </w:div>
    <w:div w:id="384528239">
      <w:bodyDiv w:val="1"/>
      <w:marLeft w:val="0"/>
      <w:marRight w:val="0"/>
      <w:marTop w:val="0"/>
      <w:marBottom w:val="0"/>
      <w:divBdr>
        <w:top w:val="none" w:sz="0" w:space="0" w:color="auto"/>
        <w:left w:val="none" w:sz="0" w:space="0" w:color="auto"/>
        <w:bottom w:val="none" w:sz="0" w:space="0" w:color="auto"/>
        <w:right w:val="none" w:sz="0" w:space="0" w:color="auto"/>
      </w:divBdr>
    </w:div>
    <w:div w:id="390857124">
      <w:bodyDiv w:val="1"/>
      <w:marLeft w:val="0"/>
      <w:marRight w:val="0"/>
      <w:marTop w:val="0"/>
      <w:marBottom w:val="0"/>
      <w:divBdr>
        <w:top w:val="none" w:sz="0" w:space="0" w:color="auto"/>
        <w:left w:val="none" w:sz="0" w:space="0" w:color="auto"/>
        <w:bottom w:val="none" w:sz="0" w:space="0" w:color="auto"/>
        <w:right w:val="none" w:sz="0" w:space="0" w:color="auto"/>
      </w:divBdr>
    </w:div>
    <w:div w:id="393941114">
      <w:bodyDiv w:val="1"/>
      <w:marLeft w:val="0"/>
      <w:marRight w:val="0"/>
      <w:marTop w:val="0"/>
      <w:marBottom w:val="0"/>
      <w:divBdr>
        <w:top w:val="none" w:sz="0" w:space="0" w:color="auto"/>
        <w:left w:val="none" w:sz="0" w:space="0" w:color="auto"/>
        <w:bottom w:val="none" w:sz="0" w:space="0" w:color="auto"/>
        <w:right w:val="none" w:sz="0" w:space="0" w:color="auto"/>
      </w:divBdr>
    </w:div>
    <w:div w:id="394813394">
      <w:bodyDiv w:val="1"/>
      <w:marLeft w:val="0"/>
      <w:marRight w:val="0"/>
      <w:marTop w:val="0"/>
      <w:marBottom w:val="0"/>
      <w:divBdr>
        <w:top w:val="none" w:sz="0" w:space="0" w:color="auto"/>
        <w:left w:val="none" w:sz="0" w:space="0" w:color="auto"/>
        <w:bottom w:val="none" w:sz="0" w:space="0" w:color="auto"/>
        <w:right w:val="none" w:sz="0" w:space="0" w:color="auto"/>
      </w:divBdr>
    </w:div>
    <w:div w:id="410588643">
      <w:bodyDiv w:val="1"/>
      <w:marLeft w:val="0"/>
      <w:marRight w:val="0"/>
      <w:marTop w:val="0"/>
      <w:marBottom w:val="0"/>
      <w:divBdr>
        <w:top w:val="none" w:sz="0" w:space="0" w:color="auto"/>
        <w:left w:val="none" w:sz="0" w:space="0" w:color="auto"/>
        <w:bottom w:val="none" w:sz="0" w:space="0" w:color="auto"/>
        <w:right w:val="none" w:sz="0" w:space="0" w:color="auto"/>
      </w:divBdr>
    </w:div>
    <w:div w:id="413665989">
      <w:bodyDiv w:val="1"/>
      <w:marLeft w:val="0"/>
      <w:marRight w:val="0"/>
      <w:marTop w:val="0"/>
      <w:marBottom w:val="0"/>
      <w:divBdr>
        <w:top w:val="none" w:sz="0" w:space="0" w:color="auto"/>
        <w:left w:val="none" w:sz="0" w:space="0" w:color="auto"/>
        <w:bottom w:val="none" w:sz="0" w:space="0" w:color="auto"/>
        <w:right w:val="none" w:sz="0" w:space="0" w:color="auto"/>
      </w:divBdr>
    </w:div>
    <w:div w:id="414009262">
      <w:bodyDiv w:val="1"/>
      <w:marLeft w:val="0"/>
      <w:marRight w:val="0"/>
      <w:marTop w:val="0"/>
      <w:marBottom w:val="0"/>
      <w:divBdr>
        <w:top w:val="none" w:sz="0" w:space="0" w:color="auto"/>
        <w:left w:val="none" w:sz="0" w:space="0" w:color="auto"/>
        <w:bottom w:val="none" w:sz="0" w:space="0" w:color="auto"/>
        <w:right w:val="none" w:sz="0" w:space="0" w:color="auto"/>
      </w:divBdr>
    </w:div>
    <w:div w:id="414937415">
      <w:bodyDiv w:val="1"/>
      <w:marLeft w:val="0"/>
      <w:marRight w:val="0"/>
      <w:marTop w:val="0"/>
      <w:marBottom w:val="0"/>
      <w:divBdr>
        <w:top w:val="none" w:sz="0" w:space="0" w:color="auto"/>
        <w:left w:val="none" w:sz="0" w:space="0" w:color="auto"/>
        <w:bottom w:val="none" w:sz="0" w:space="0" w:color="auto"/>
        <w:right w:val="none" w:sz="0" w:space="0" w:color="auto"/>
      </w:divBdr>
    </w:div>
    <w:div w:id="417219717">
      <w:bodyDiv w:val="1"/>
      <w:marLeft w:val="0"/>
      <w:marRight w:val="0"/>
      <w:marTop w:val="0"/>
      <w:marBottom w:val="0"/>
      <w:divBdr>
        <w:top w:val="none" w:sz="0" w:space="0" w:color="auto"/>
        <w:left w:val="none" w:sz="0" w:space="0" w:color="auto"/>
        <w:bottom w:val="none" w:sz="0" w:space="0" w:color="auto"/>
        <w:right w:val="none" w:sz="0" w:space="0" w:color="auto"/>
      </w:divBdr>
    </w:div>
    <w:div w:id="420955766">
      <w:bodyDiv w:val="1"/>
      <w:marLeft w:val="0"/>
      <w:marRight w:val="0"/>
      <w:marTop w:val="0"/>
      <w:marBottom w:val="0"/>
      <w:divBdr>
        <w:top w:val="none" w:sz="0" w:space="0" w:color="auto"/>
        <w:left w:val="none" w:sz="0" w:space="0" w:color="auto"/>
        <w:bottom w:val="none" w:sz="0" w:space="0" w:color="auto"/>
        <w:right w:val="none" w:sz="0" w:space="0" w:color="auto"/>
      </w:divBdr>
    </w:div>
    <w:div w:id="421992844">
      <w:bodyDiv w:val="1"/>
      <w:marLeft w:val="0"/>
      <w:marRight w:val="0"/>
      <w:marTop w:val="0"/>
      <w:marBottom w:val="0"/>
      <w:divBdr>
        <w:top w:val="none" w:sz="0" w:space="0" w:color="auto"/>
        <w:left w:val="none" w:sz="0" w:space="0" w:color="auto"/>
        <w:bottom w:val="none" w:sz="0" w:space="0" w:color="auto"/>
        <w:right w:val="none" w:sz="0" w:space="0" w:color="auto"/>
      </w:divBdr>
    </w:div>
    <w:div w:id="424880504">
      <w:bodyDiv w:val="1"/>
      <w:marLeft w:val="0"/>
      <w:marRight w:val="0"/>
      <w:marTop w:val="0"/>
      <w:marBottom w:val="0"/>
      <w:divBdr>
        <w:top w:val="none" w:sz="0" w:space="0" w:color="auto"/>
        <w:left w:val="none" w:sz="0" w:space="0" w:color="auto"/>
        <w:bottom w:val="none" w:sz="0" w:space="0" w:color="auto"/>
        <w:right w:val="none" w:sz="0" w:space="0" w:color="auto"/>
      </w:divBdr>
    </w:div>
    <w:div w:id="427040942">
      <w:bodyDiv w:val="1"/>
      <w:marLeft w:val="0"/>
      <w:marRight w:val="0"/>
      <w:marTop w:val="0"/>
      <w:marBottom w:val="0"/>
      <w:divBdr>
        <w:top w:val="none" w:sz="0" w:space="0" w:color="auto"/>
        <w:left w:val="none" w:sz="0" w:space="0" w:color="auto"/>
        <w:bottom w:val="none" w:sz="0" w:space="0" w:color="auto"/>
        <w:right w:val="none" w:sz="0" w:space="0" w:color="auto"/>
      </w:divBdr>
    </w:div>
    <w:div w:id="429935040">
      <w:bodyDiv w:val="1"/>
      <w:marLeft w:val="0"/>
      <w:marRight w:val="0"/>
      <w:marTop w:val="0"/>
      <w:marBottom w:val="0"/>
      <w:divBdr>
        <w:top w:val="none" w:sz="0" w:space="0" w:color="auto"/>
        <w:left w:val="none" w:sz="0" w:space="0" w:color="auto"/>
        <w:bottom w:val="none" w:sz="0" w:space="0" w:color="auto"/>
        <w:right w:val="none" w:sz="0" w:space="0" w:color="auto"/>
      </w:divBdr>
    </w:div>
    <w:div w:id="430977253">
      <w:bodyDiv w:val="1"/>
      <w:marLeft w:val="0"/>
      <w:marRight w:val="0"/>
      <w:marTop w:val="0"/>
      <w:marBottom w:val="0"/>
      <w:divBdr>
        <w:top w:val="none" w:sz="0" w:space="0" w:color="auto"/>
        <w:left w:val="none" w:sz="0" w:space="0" w:color="auto"/>
        <w:bottom w:val="none" w:sz="0" w:space="0" w:color="auto"/>
        <w:right w:val="none" w:sz="0" w:space="0" w:color="auto"/>
      </w:divBdr>
    </w:div>
    <w:div w:id="433792342">
      <w:bodyDiv w:val="1"/>
      <w:marLeft w:val="0"/>
      <w:marRight w:val="0"/>
      <w:marTop w:val="0"/>
      <w:marBottom w:val="0"/>
      <w:divBdr>
        <w:top w:val="none" w:sz="0" w:space="0" w:color="auto"/>
        <w:left w:val="none" w:sz="0" w:space="0" w:color="auto"/>
        <w:bottom w:val="none" w:sz="0" w:space="0" w:color="auto"/>
        <w:right w:val="none" w:sz="0" w:space="0" w:color="auto"/>
      </w:divBdr>
    </w:div>
    <w:div w:id="434718045">
      <w:bodyDiv w:val="1"/>
      <w:marLeft w:val="0"/>
      <w:marRight w:val="0"/>
      <w:marTop w:val="0"/>
      <w:marBottom w:val="0"/>
      <w:divBdr>
        <w:top w:val="none" w:sz="0" w:space="0" w:color="auto"/>
        <w:left w:val="none" w:sz="0" w:space="0" w:color="auto"/>
        <w:bottom w:val="none" w:sz="0" w:space="0" w:color="auto"/>
        <w:right w:val="none" w:sz="0" w:space="0" w:color="auto"/>
      </w:divBdr>
    </w:div>
    <w:div w:id="435104680">
      <w:bodyDiv w:val="1"/>
      <w:marLeft w:val="0"/>
      <w:marRight w:val="0"/>
      <w:marTop w:val="0"/>
      <w:marBottom w:val="0"/>
      <w:divBdr>
        <w:top w:val="none" w:sz="0" w:space="0" w:color="auto"/>
        <w:left w:val="none" w:sz="0" w:space="0" w:color="auto"/>
        <w:bottom w:val="none" w:sz="0" w:space="0" w:color="auto"/>
        <w:right w:val="none" w:sz="0" w:space="0" w:color="auto"/>
      </w:divBdr>
    </w:div>
    <w:div w:id="440493433">
      <w:bodyDiv w:val="1"/>
      <w:marLeft w:val="0"/>
      <w:marRight w:val="0"/>
      <w:marTop w:val="0"/>
      <w:marBottom w:val="0"/>
      <w:divBdr>
        <w:top w:val="none" w:sz="0" w:space="0" w:color="auto"/>
        <w:left w:val="none" w:sz="0" w:space="0" w:color="auto"/>
        <w:bottom w:val="none" w:sz="0" w:space="0" w:color="auto"/>
        <w:right w:val="none" w:sz="0" w:space="0" w:color="auto"/>
      </w:divBdr>
    </w:div>
    <w:div w:id="441725485">
      <w:bodyDiv w:val="1"/>
      <w:marLeft w:val="0"/>
      <w:marRight w:val="0"/>
      <w:marTop w:val="0"/>
      <w:marBottom w:val="0"/>
      <w:divBdr>
        <w:top w:val="none" w:sz="0" w:space="0" w:color="auto"/>
        <w:left w:val="none" w:sz="0" w:space="0" w:color="auto"/>
        <w:bottom w:val="none" w:sz="0" w:space="0" w:color="auto"/>
        <w:right w:val="none" w:sz="0" w:space="0" w:color="auto"/>
      </w:divBdr>
    </w:div>
    <w:div w:id="443816598">
      <w:bodyDiv w:val="1"/>
      <w:marLeft w:val="0"/>
      <w:marRight w:val="0"/>
      <w:marTop w:val="0"/>
      <w:marBottom w:val="0"/>
      <w:divBdr>
        <w:top w:val="none" w:sz="0" w:space="0" w:color="auto"/>
        <w:left w:val="none" w:sz="0" w:space="0" w:color="auto"/>
        <w:bottom w:val="none" w:sz="0" w:space="0" w:color="auto"/>
        <w:right w:val="none" w:sz="0" w:space="0" w:color="auto"/>
      </w:divBdr>
    </w:div>
    <w:div w:id="448861505">
      <w:bodyDiv w:val="1"/>
      <w:marLeft w:val="0"/>
      <w:marRight w:val="0"/>
      <w:marTop w:val="0"/>
      <w:marBottom w:val="0"/>
      <w:divBdr>
        <w:top w:val="none" w:sz="0" w:space="0" w:color="auto"/>
        <w:left w:val="none" w:sz="0" w:space="0" w:color="auto"/>
        <w:bottom w:val="none" w:sz="0" w:space="0" w:color="auto"/>
        <w:right w:val="none" w:sz="0" w:space="0" w:color="auto"/>
      </w:divBdr>
    </w:div>
    <w:div w:id="449978262">
      <w:bodyDiv w:val="1"/>
      <w:marLeft w:val="0"/>
      <w:marRight w:val="0"/>
      <w:marTop w:val="0"/>
      <w:marBottom w:val="0"/>
      <w:divBdr>
        <w:top w:val="none" w:sz="0" w:space="0" w:color="auto"/>
        <w:left w:val="none" w:sz="0" w:space="0" w:color="auto"/>
        <w:bottom w:val="none" w:sz="0" w:space="0" w:color="auto"/>
        <w:right w:val="none" w:sz="0" w:space="0" w:color="auto"/>
      </w:divBdr>
    </w:div>
    <w:div w:id="450058565">
      <w:bodyDiv w:val="1"/>
      <w:marLeft w:val="0"/>
      <w:marRight w:val="0"/>
      <w:marTop w:val="0"/>
      <w:marBottom w:val="0"/>
      <w:divBdr>
        <w:top w:val="none" w:sz="0" w:space="0" w:color="auto"/>
        <w:left w:val="none" w:sz="0" w:space="0" w:color="auto"/>
        <w:bottom w:val="none" w:sz="0" w:space="0" w:color="auto"/>
        <w:right w:val="none" w:sz="0" w:space="0" w:color="auto"/>
      </w:divBdr>
    </w:div>
    <w:div w:id="450249586">
      <w:bodyDiv w:val="1"/>
      <w:marLeft w:val="0"/>
      <w:marRight w:val="0"/>
      <w:marTop w:val="0"/>
      <w:marBottom w:val="0"/>
      <w:divBdr>
        <w:top w:val="none" w:sz="0" w:space="0" w:color="auto"/>
        <w:left w:val="none" w:sz="0" w:space="0" w:color="auto"/>
        <w:bottom w:val="none" w:sz="0" w:space="0" w:color="auto"/>
        <w:right w:val="none" w:sz="0" w:space="0" w:color="auto"/>
      </w:divBdr>
    </w:div>
    <w:div w:id="456871138">
      <w:bodyDiv w:val="1"/>
      <w:marLeft w:val="0"/>
      <w:marRight w:val="0"/>
      <w:marTop w:val="0"/>
      <w:marBottom w:val="0"/>
      <w:divBdr>
        <w:top w:val="none" w:sz="0" w:space="0" w:color="auto"/>
        <w:left w:val="none" w:sz="0" w:space="0" w:color="auto"/>
        <w:bottom w:val="none" w:sz="0" w:space="0" w:color="auto"/>
        <w:right w:val="none" w:sz="0" w:space="0" w:color="auto"/>
      </w:divBdr>
    </w:div>
    <w:div w:id="459691708">
      <w:bodyDiv w:val="1"/>
      <w:marLeft w:val="0"/>
      <w:marRight w:val="0"/>
      <w:marTop w:val="0"/>
      <w:marBottom w:val="0"/>
      <w:divBdr>
        <w:top w:val="none" w:sz="0" w:space="0" w:color="auto"/>
        <w:left w:val="none" w:sz="0" w:space="0" w:color="auto"/>
        <w:bottom w:val="none" w:sz="0" w:space="0" w:color="auto"/>
        <w:right w:val="none" w:sz="0" w:space="0" w:color="auto"/>
      </w:divBdr>
    </w:div>
    <w:div w:id="465702572">
      <w:bodyDiv w:val="1"/>
      <w:marLeft w:val="0"/>
      <w:marRight w:val="0"/>
      <w:marTop w:val="0"/>
      <w:marBottom w:val="0"/>
      <w:divBdr>
        <w:top w:val="none" w:sz="0" w:space="0" w:color="auto"/>
        <w:left w:val="none" w:sz="0" w:space="0" w:color="auto"/>
        <w:bottom w:val="none" w:sz="0" w:space="0" w:color="auto"/>
        <w:right w:val="none" w:sz="0" w:space="0" w:color="auto"/>
      </w:divBdr>
    </w:div>
    <w:div w:id="467554762">
      <w:bodyDiv w:val="1"/>
      <w:marLeft w:val="0"/>
      <w:marRight w:val="0"/>
      <w:marTop w:val="0"/>
      <w:marBottom w:val="0"/>
      <w:divBdr>
        <w:top w:val="none" w:sz="0" w:space="0" w:color="auto"/>
        <w:left w:val="none" w:sz="0" w:space="0" w:color="auto"/>
        <w:bottom w:val="none" w:sz="0" w:space="0" w:color="auto"/>
        <w:right w:val="none" w:sz="0" w:space="0" w:color="auto"/>
      </w:divBdr>
    </w:div>
    <w:div w:id="468131906">
      <w:bodyDiv w:val="1"/>
      <w:marLeft w:val="0"/>
      <w:marRight w:val="0"/>
      <w:marTop w:val="0"/>
      <w:marBottom w:val="0"/>
      <w:divBdr>
        <w:top w:val="none" w:sz="0" w:space="0" w:color="auto"/>
        <w:left w:val="none" w:sz="0" w:space="0" w:color="auto"/>
        <w:bottom w:val="none" w:sz="0" w:space="0" w:color="auto"/>
        <w:right w:val="none" w:sz="0" w:space="0" w:color="auto"/>
      </w:divBdr>
    </w:div>
    <w:div w:id="471027167">
      <w:bodyDiv w:val="1"/>
      <w:marLeft w:val="0"/>
      <w:marRight w:val="0"/>
      <w:marTop w:val="0"/>
      <w:marBottom w:val="0"/>
      <w:divBdr>
        <w:top w:val="none" w:sz="0" w:space="0" w:color="auto"/>
        <w:left w:val="none" w:sz="0" w:space="0" w:color="auto"/>
        <w:bottom w:val="none" w:sz="0" w:space="0" w:color="auto"/>
        <w:right w:val="none" w:sz="0" w:space="0" w:color="auto"/>
      </w:divBdr>
    </w:div>
    <w:div w:id="472524837">
      <w:bodyDiv w:val="1"/>
      <w:marLeft w:val="0"/>
      <w:marRight w:val="0"/>
      <w:marTop w:val="0"/>
      <w:marBottom w:val="0"/>
      <w:divBdr>
        <w:top w:val="none" w:sz="0" w:space="0" w:color="auto"/>
        <w:left w:val="none" w:sz="0" w:space="0" w:color="auto"/>
        <w:bottom w:val="none" w:sz="0" w:space="0" w:color="auto"/>
        <w:right w:val="none" w:sz="0" w:space="0" w:color="auto"/>
      </w:divBdr>
    </w:div>
    <w:div w:id="475417205">
      <w:bodyDiv w:val="1"/>
      <w:marLeft w:val="0"/>
      <w:marRight w:val="0"/>
      <w:marTop w:val="0"/>
      <w:marBottom w:val="0"/>
      <w:divBdr>
        <w:top w:val="none" w:sz="0" w:space="0" w:color="auto"/>
        <w:left w:val="none" w:sz="0" w:space="0" w:color="auto"/>
        <w:bottom w:val="none" w:sz="0" w:space="0" w:color="auto"/>
        <w:right w:val="none" w:sz="0" w:space="0" w:color="auto"/>
      </w:divBdr>
    </w:div>
    <w:div w:id="475529899">
      <w:bodyDiv w:val="1"/>
      <w:marLeft w:val="0"/>
      <w:marRight w:val="0"/>
      <w:marTop w:val="0"/>
      <w:marBottom w:val="0"/>
      <w:divBdr>
        <w:top w:val="none" w:sz="0" w:space="0" w:color="auto"/>
        <w:left w:val="none" w:sz="0" w:space="0" w:color="auto"/>
        <w:bottom w:val="none" w:sz="0" w:space="0" w:color="auto"/>
        <w:right w:val="none" w:sz="0" w:space="0" w:color="auto"/>
      </w:divBdr>
    </w:div>
    <w:div w:id="477959244">
      <w:bodyDiv w:val="1"/>
      <w:marLeft w:val="0"/>
      <w:marRight w:val="0"/>
      <w:marTop w:val="0"/>
      <w:marBottom w:val="0"/>
      <w:divBdr>
        <w:top w:val="none" w:sz="0" w:space="0" w:color="auto"/>
        <w:left w:val="none" w:sz="0" w:space="0" w:color="auto"/>
        <w:bottom w:val="none" w:sz="0" w:space="0" w:color="auto"/>
        <w:right w:val="none" w:sz="0" w:space="0" w:color="auto"/>
      </w:divBdr>
    </w:div>
    <w:div w:id="486286288">
      <w:bodyDiv w:val="1"/>
      <w:marLeft w:val="0"/>
      <w:marRight w:val="0"/>
      <w:marTop w:val="0"/>
      <w:marBottom w:val="0"/>
      <w:divBdr>
        <w:top w:val="none" w:sz="0" w:space="0" w:color="auto"/>
        <w:left w:val="none" w:sz="0" w:space="0" w:color="auto"/>
        <w:bottom w:val="none" w:sz="0" w:space="0" w:color="auto"/>
        <w:right w:val="none" w:sz="0" w:space="0" w:color="auto"/>
      </w:divBdr>
    </w:div>
    <w:div w:id="488442268">
      <w:bodyDiv w:val="1"/>
      <w:marLeft w:val="0"/>
      <w:marRight w:val="0"/>
      <w:marTop w:val="0"/>
      <w:marBottom w:val="0"/>
      <w:divBdr>
        <w:top w:val="none" w:sz="0" w:space="0" w:color="auto"/>
        <w:left w:val="none" w:sz="0" w:space="0" w:color="auto"/>
        <w:bottom w:val="none" w:sz="0" w:space="0" w:color="auto"/>
        <w:right w:val="none" w:sz="0" w:space="0" w:color="auto"/>
      </w:divBdr>
    </w:div>
    <w:div w:id="495649826">
      <w:bodyDiv w:val="1"/>
      <w:marLeft w:val="0"/>
      <w:marRight w:val="0"/>
      <w:marTop w:val="0"/>
      <w:marBottom w:val="0"/>
      <w:divBdr>
        <w:top w:val="none" w:sz="0" w:space="0" w:color="auto"/>
        <w:left w:val="none" w:sz="0" w:space="0" w:color="auto"/>
        <w:bottom w:val="none" w:sz="0" w:space="0" w:color="auto"/>
        <w:right w:val="none" w:sz="0" w:space="0" w:color="auto"/>
      </w:divBdr>
    </w:div>
    <w:div w:id="496388937">
      <w:bodyDiv w:val="1"/>
      <w:marLeft w:val="0"/>
      <w:marRight w:val="0"/>
      <w:marTop w:val="0"/>
      <w:marBottom w:val="0"/>
      <w:divBdr>
        <w:top w:val="none" w:sz="0" w:space="0" w:color="auto"/>
        <w:left w:val="none" w:sz="0" w:space="0" w:color="auto"/>
        <w:bottom w:val="none" w:sz="0" w:space="0" w:color="auto"/>
        <w:right w:val="none" w:sz="0" w:space="0" w:color="auto"/>
      </w:divBdr>
    </w:div>
    <w:div w:id="498038798">
      <w:bodyDiv w:val="1"/>
      <w:marLeft w:val="0"/>
      <w:marRight w:val="0"/>
      <w:marTop w:val="0"/>
      <w:marBottom w:val="0"/>
      <w:divBdr>
        <w:top w:val="none" w:sz="0" w:space="0" w:color="auto"/>
        <w:left w:val="none" w:sz="0" w:space="0" w:color="auto"/>
        <w:bottom w:val="none" w:sz="0" w:space="0" w:color="auto"/>
        <w:right w:val="none" w:sz="0" w:space="0" w:color="auto"/>
      </w:divBdr>
    </w:div>
    <w:div w:id="504133820">
      <w:bodyDiv w:val="1"/>
      <w:marLeft w:val="0"/>
      <w:marRight w:val="0"/>
      <w:marTop w:val="0"/>
      <w:marBottom w:val="0"/>
      <w:divBdr>
        <w:top w:val="none" w:sz="0" w:space="0" w:color="auto"/>
        <w:left w:val="none" w:sz="0" w:space="0" w:color="auto"/>
        <w:bottom w:val="none" w:sz="0" w:space="0" w:color="auto"/>
        <w:right w:val="none" w:sz="0" w:space="0" w:color="auto"/>
      </w:divBdr>
    </w:div>
    <w:div w:id="506672705">
      <w:bodyDiv w:val="1"/>
      <w:marLeft w:val="0"/>
      <w:marRight w:val="0"/>
      <w:marTop w:val="0"/>
      <w:marBottom w:val="0"/>
      <w:divBdr>
        <w:top w:val="none" w:sz="0" w:space="0" w:color="auto"/>
        <w:left w:val="none" w:sz="0" w:space="0" w:color="auto"/>
        <w:bottom w:val="none" w:sz="0" w:space="0" w:color="auto"/>
        <w:right w:val="none" w:sz="0" w:space="0" w:color="auto"/>
      </w:divBdr>
    </w:div>
    <w:div w:id="507208534">
      <w:bodyDiv w:val="1"/>
      <w:marLeft w:val="0"/>
      <w:marRight w:val="0"/>
      <w:marTop w:val="0"/>
      <w:marBottom w:val="0"/>
      <w:divBdr>
        <w:top w:val="none" w:sz="0" w:space="0" w:color="auto"/>
        <w:left w:val="none" w:sz="0" w:space="0" w:color="auto"/>
        <w:bottom w:val="none" w:sz="0" w:space="0" w:color="auto"/>
        <w:right w:val="none" w:sz="0" w:space="0" w:color="auto"/>
      </w:divBdr>
    </w:div>
    <w:div w:id="525019765">
      <w:bodyDiv w:val="1"/>
      <w:marLeft w:val="0"/>
      <w:marRight w:val="0"/>
      <w:marTop w:val="0"/>
      <w:marBottom w:val="0"/>
      <w:divBdr>
        <w:top w:val="none" w:sz="0" w:space="0" w:color="auto"/>
        <w:left w:val="none" w:sz="0" w:space="0" w:color="auto"/>
        <w:bottom w:val="none" w:sz="0" w:space="0" w:color="auto"/>
        <w:right w:val="none" w:sz="0" w:space="0" w:color="auto"/>
      </w:divBdr>
    </w:div>
    <w:div w:id="531695190">
      <w:bodyDiv w:val="1"/>
      <w:marLeft w:val="0"/>
      <w:marRight w:val="0"/>
      <w:marTop w:val="0"/>
      <w:marBottom w:val="0"/>
      <w:divBdr>
        <w:top w:val="none" w:sz="0" w:space="0" w:color="auto"/>
        <w:left w:val="none" w:sz="0" w:space="0" w:color="auto"/>
        <w:bottom w:val="none" w:sz="0" w:space="0" w:color="auto"/>
        <w:right w:val="none" w:sz="0" w:space="0" w:color="auto"/>
      </w:divBdr>
    </w:div>
    <w:div w:id="534201367">
      <w:bodyDiv w:val="1"/>
      <w:marLeft w:val="0"/>
      <w:marRight w:val="0"/>
      <w:marTop w:val="0"/>
      <w:marBottom w:val="0"/>
      <w:divBdr>
        <w:top w:val="none" w:sz="0" w:space="0" w:color="auto"/>
        <w:left w:val="none" w:sz="0" w:space="0" w:color="auto"/>
        <w:bottom w:val="none" w:sz="0" w:space="0" w:color="auto"/>
        <w:right w:val="none" w:sz="0" w:space="0" w:color="auto"/>
      </w:divBdr>
    </w:div>
    <w:div w:id="535195885">
      <w:bodyDiv w:val="1"/>
      <w:marLeft w:val="0"/>
      <w:marRight w:val="0"/>
      <w:marTop w:val="0"/>
      <w:marBottom w:val="0"/>
      <w:divBdr>
        <w:top w:val="none" w:sz="0" w:space="0" w:color="auto"/>
        <w:left w:val="none" w:sz="0" w:space="0" w:color="auto"/>
        <w:bottom w:val="none" w:sz="0" w:space="0" w:color="auto"/>
        <w:right w:val="none" w:sz="0" w:space="0" w:color="auto"/>
      </w:divBdr>
    </w:div>
    <w:div w:id="536554216">
      <w:bodyDiv w:val="1"/>
      <w:marLeft w:val="0"/>
      <w:marRight w:val="0"/>
      <w:marTop w:val="0"/>
      <w:marBottom w:val="0"/>
      <w:divBdr>
        <w:top w:val="none" w:sz="0" w:space="0" w:color="auto"/>
        <w:left w:val="none" w:sz="0" w:space="0" w:color="auto"/>
        <w:bottom w:val="none" w:sz="0" w:space="0" w:color="auto"/>
        <w:right w:val="none" w:sz="0" w:space="0" w:color="auto"/>
      </w:divBdr>
    </w:div>
    <w:div w:id="538444194">
      <w:bodyDiv w:val="1"/>
      <w:marLeft w:val="0"/>
      <w:marRight w:val="0"/>
      <w:marTop w:val="0"/>
      <w:marBottom w:val="0"/>
      <w:divBdr>
        <w:top w:val="none" w:sz="0" w:space="0" w:color="auto"/>
        <w:left w:val="none" w:sz="0" w:space="0" w:color="auto"/>
        <w:bottom w:val="none" w:sz="0" w:space="0" w:color="auto"/>
        <w:right w:val="none" w:sz="0" w:space="0" w:color="auto"/>
      </w:divBdr>
    </w:div>
    <w:div w:id="538973513">
      <w:bodyDiv w:val="1"/>
      <w:marLeft w:val="0"/>
      <w:marRight w:val="0"/>
      <w:marTop w:val="0"/>
      <w:marBottom w:val="0"/>
      <w:divBdr>
        <w:top w:val="none" w:sz="0" w:space="0" w:color="auto"/>
        <w:left w:val="none" w:sz="0" w:space="0" w:color="auto"/>
        <w:bottom w:val="none" w:sz="0" w:space="0" w:color="auto"/>
        <w:right w:val="none" w:sz="0" w:space="0" w:color="auto"/>
      </w:divBdr>
    </w:div>
    <w:div w:id="547380025">
      <w:bodyDiv w:val="1"/>
      <w:marLeft w:val="0"/>
      <w:marRight w:val="0"/>
      <w:marTop w:val="0"/>
      <w:marBottom w:val="0"/>
      <w:divBdr>
        <w:top w:val="none" w:sz="0" w:space="0" w:color="auto"/>
        <w:left w:val="none" w:sz="0" w:space="0" w:color="auto"/>
        <w:bottom w:val="none" w:sz="0" w:space="0" w:color="auto"/>
        <w:right w:val="none" w:sz="0" w:space="0" w:color="auto"/>
      </w:divBdr>
    </w:div>
    <w:div w:id="549996374">
      <w:bodyDiv w:val="1"/>
      <w:marLeft w:val="0"/>
      <w:marRight w:val="0"/>
      <w:marTop w:val="0"/>
      <w:marBottom w:val="0"/>
      <w:divBdr>
        <w:top w:val="none" w:sz="0" w:space="0" w:color="auto"/>
        <w:left w:val="none" w:sz="0" w:space="0" w:color="auto"/>
        <w:bottom w:val="none" w:sz="0" w:space="0" w:color="auto"/>
        <w:right w:val="none" w:sz="0" w:space="0" w:color="auto"/>
      </w:divBdr>
    </w:div>
    <w:div w:id="554246299">
      <w:bodyDiv w:val="1"/>
      <w:marLeft w:val="0"/>
      <w:marRight w:val="0"/>
      <w:marTop w:val="0"/>
      <w:marBottom w:val="0"/>
      <w:divBdr>
        <w:top w:val="none" w:sz="0" w:space="0" w:color="auto"/>
        <w:left w:val="none" w:sz="0" w:space="0" w:color="auto"/>
        <w:bottom w:val="none" w:sz="0" w:space="0" w:color="auto"/>
        <w:right w:val="none" w:sz="0" w:space="0" w:color="auto"/>
      </w:divBdr>
    </w:div>
    <w:div w:id="554852116">
      <w:bodyDiv w:val="1"/>
      <w:marLeft w:val="0"/>
      <w:marRight w:val="0"/>
      <w:marTop w:val="0"/>
      <w:marBottom w:val="0"/>
      <w:divBdr>
        <w:top w:val="none" w:sz="0" w:space="0" w:color="auto"/>
        <w:left w:val="none" w:sz="0" w:space="0" w:color="auto"/>
        <w:bottom w:val="none" w:sz="0" w:space="0" w:color="auto"/>
        <w:right w:val="none" w:sz="0" w:space="0" w:color="auto"/>
      </w:divBdr>
    </w:div>
    <w:div w:id="556166388">
      <w:bodyDiv w:val="1"/>
      <w:marLeft w:val="0"/>
      <w:marRight w:val="0"/>
      <w:marTop w:val="0"/>
      <w:marBottom w:val="0"/>
      <w:divBdr>
        <w:top w:val="none" w:sz="0" w:space="0" w:color="auto"/>
        <w:left w:val="none" w:sz="0" w:space="0" w:color="auto"/>
        <w:bottom w:val="none" w:sz="0" w:space="0" w:color="auto"/>
        <w:right w:val="none" w:sz="0" w:space="0" w:color="auto"/>
      </w:divBdr>
    </w:div>
    <w:div w:id="557739745">
      <w:bodyDiv w:val="1"/>
      <w:marLeft w:val="0"/>
      <w:marRight w:val="0"/>
      <w:marTop w:val="0"/>
      <w:marBottom w:val="0"/>
      <w:divBdr>
        <w:top w:val="none" w:sz="0" w:space="0" w:color="auto"/>
        <w:left w:val="none" w:sz="0" w:space="0" w:color="auto"/>
        <w:bottom w:val="none" w:sz="0" w:space="0" w:color="auto"/>
        <w:right w:val="none" w:sz="0" w:space="0" w:color="auto"/>
      </w:divBdr>
    </w:div>
    <w:div w:id="559635552">
      <w:bodyDiv w:val="1"/>
      <w:marLeft w:val="0"/>
      <w:marRight w:val="0"/>
      <w:marTop w:val="0"/>
      <w:marBottom w:val="0"/>
      <w:divBdr>
        <w:top w:val="none" w:sz="0" w:space="0" w:color="auto"/>
        <w:left w:val="none" w:sz="0" w:space="0" w:color="auto"/>
        <w:bottom w:val="none" w:sz="0" w:space="0" w:color="auto"/>
        <w:right w:val="none" w:sz="0" w:space="0" w:color="auto"/>
      </w:divBdr>
    </w:div>
    <w:div w:id="565072326">
      <w:bodyDiv w:val="1"/>
      <w:marLeft w:val="0"/>
      <w:marRight w:val="0"/>
      <w:marTop w:val="0"/>
      <w:marBottom w:val="0"/>
      <w:divBdr>
        <w:top w:val="none" w:sz="0" w:space="0" w:color="auto"/>
        <w:left w:val="none" w:sz="0" w:space="0" w:color="auto"/>
        <w:bottom w:val="none" w:sz="0" w:space="0" w:color="auto"/>
        <w:right w:val="none" w:sz="0" w:space="0" w:color="auto"/>
      </w:divBdr>
    </w:div>
    <w:div w:id="569850383">
      <w:bodyDiv w:val="1"/>
      <w:marLeft w:val="0"/>
      <w:marRight w:val="0"/>
      <w:marTop w:val="0"/>
      <w:marBottom w:val="0"/>
      <w:divBdr>
        <w:top w:val="none" w:sz="0" w:space="0" w:color="auto"/>
        <w:left w:val="none" w:sz="0" w:space="0" w:color="auto"/>
        <w:bottom w:val="none" w:sz="0" w:space="0" w:color="auto"/>
        <w:right w:val="none" w:sz="0" w:space="0" w:color="auto"/>
      </w:divBdr>
    </w:div>
    <w:div w:id="580679009">
      <w:bodyDiv w:val="1"/>
      <w:marLeft w:val="0"/>
      <w:marRight w:val="0"/>
      <w:marTop w:val="0"/>
      <w:marBottom w:val="0"/>
      <w:divBdr>
        <w:top w:val="none" w:sz="0" w:space="0" w:color="auto"/>
        <w:left w:val="none" w:sz="0" w:space="0" w:color="auto"/>
        <w:bottom w:val="none" w:sz="0" w:space="0" w:color="auto"/>
        <w:right w:val="none" w:sz="0" w:space="0" w:color="auto"/>
      </w:divBdr>
    </w:div>
    <w:div w:id="581139634">
      <w:bodyDiv w:val="1"/>
      <w:marLeft w:val="0"/>
      <w:marRight w:val="0"/>
      <w:marTop w:val="0"/>
      <w:marBottom w:val="0"/>
      <w:divBdr>
        <w:top w:val="none" w:sz="0" w:space="0" w:color="auto"/>
        <w:left w:val="none" w:sz="0" w:space="0" w:color="auto"/>
        <w:bottom w:val="none" w:sz="0" w:space="0" w:color="auto"/>
        <w:right w:val="none" w:sz="0" w:space="0" w:color="auto"/>
      </w:divBdr>
    </w:div>
    <w:div w:id="583219895">
      <w:bodyDiv w:val="1"/>
      <w:marLeft w:val="0"/>
      <w:marRight w:val="0"/>
      <w:marTop w:val="0"/>
      <w:marBottom w:val="0"/>
      <w:divBdr>
        <w:top w:val="none" w:sz="0" w:space="0" w:color="auto"/>
        <w:left w:val="none" w:sz="0" w:space="0" w:color="auto"/>
        <w:bottom w:val="none" w:sz="0" w:space="0" w:color="auto"/>
        <w:right w:val="none" w:sz="0" w:space="0" w:color="auto"/>
      </w:divBdr>
    </w:div>
    <w:div w:id="583271250">
      <w:bodyDiv w:val="1"/>
      <w:marLeft w:val="0"/>
      <w:marRight w:val="0"/>
      <w:marTop w:val="0"/>
      <w:marBottom w:val="0"/>
      <w:divBdr>
        <w:top w:val="none" w:sz="0" w:space="0" w:color="auto"/>
        <w:left w:val="none" w:sz="0" w:space="0" w:color="auto"/>
        <w:bottom w:val="none" w:sz="0" w:space="0" w:color="auto"/>
        <w:right w:val="none" w:sz="0" w:space="0" w:color="auto"/>
      </w:divBdr>
    </w:div>
    <w:div w:id="584996409">
      <w:bodyDiv w:val="1"/>
      <w:marLeft w:val="0"/>
      <w:marRight w:val="0"/>
      <w:marTop w:val="0"/>
      <w:marBottom w:val="0"/>
      <w:divBdr>
        <w:top w:val="none" w:sz="0" w:space="0" w:color="auto"/>
        <w:left w:val="none" w:sz="0" w:space="0" w:color="auto"/>
        <w:bottom w:val="none" w:sz="0" w:space="0" w:color="auto"/>
        <w:right w:val="none" w:sz="0" w:space="0" w:color="auto"/>
      </w:divBdr>
    </w:div>
    <w:div w:id="586495896">
      <w:bodyDiv w:val="1"/>
      <w:marLeft w:val="0"/>
      <w:marRight w:val="0"/>
      <w:marTop w:val="0"/>
      <w:marBottom w:val="0"/>
      <w:divBdr>
        <w:top w:val="none" w:sz="0" w:space="0" w:color="auto"/>
        <w:left w:val="none" w:sz="0" w:space="0" w:color="auto"/>
        <w:bottom w:val="none" w:sz="0" w:space="0" w:color="auto"/>
        <w:right w:val="none" w:sz="0" w:space="0" w:color="auto"/>
      </w:divBdr>
    </w:div>
    <w:div w:id="592861465">
      <w:bodyDiv w:val="1"/>
      <w:marLeft w:val="0"/>
      <w:marRight w:val="0"/>
      <w:marTop w:val="0"/>
      <w:marBottom w:val="0"/>
      <w:divBdr>
        <w:top w:val="none" w:sz="0" w:space="0" w:color="auto"/>
        <w:left w:val="none" w:sz="0" w:space="0" w:color="auto"/>
        <w:bottom w:val="none" w:sz="0" w:space="0" w:color="auto"/>
        <w:right w:val="none" w:sz="0" w:space="0" w:color="auto"/>
      </w:divBdr>
    </w:div>
    <w:div w:id="593513938">
      <w:bodyDiv w:val="1"/>
      <w:marLeft w:val="0"/>
      <w:marRight w:val="0"/>
      <w:marTop w:val="0"/>
      <w:marBottom w:val="0"/>
      <w:divBdr>
        <w:top w:val="none" w:sz="0" w:space="0" w:color="auto"/>
        <w:left w:val="none" w:sz="0" w:space="0" w:color="auto"/>
        <w:bottom w:val="none" w:sz="0" w:space="0" w:color="auto"/>
        <w:right w:val="none" w:sz="0" w:space="0" w:color="auto"/>
      </w:divBdr>
    </w:div>
    <w:div w:id="593901195">
      <w:bodyDiv w:val="1"/>
      <w:marLeft w:val="0"/>
      <w:marRight w:val="0"/>
      <w:marTop w:val="0"/>
      <w:marBottom w:val="0"/>
      <w:divBdr>
        <w:top w:val="none" w:sz="0" w:space="0" w:color="auto"/>
        <w:left w:val="none" w:sz="0" w:space="0" w:color="auto"/>
        <w:bottom w:val="none" w:sz="0" w:space="0" w:color="auto"/>
        <w:right w:val="none" w:sz="0" w:space="0" w:color="auto"/>
      </w:divBdr>
    </w:div>
    <w:div w:id="595098691">
      <w:bodyDiv w:val="1"/>
      <w:marLeft w:val="0"/>
      <w:marRight w:val="0"/>
      <w:marTop w:val="0"/>
      <w:marBottom w:val="0"/>
      <w:divBdr>
        <w:top w:val="none" w:sz="0" w:space="0" w:color="auto"/>
        <w:left w:val="none" w:sz="0" w:space="0" w:color="auto"/>
        <w:bottom w:val="none" w:sz="0" w:space="0" w:color="auto"/>
        <w:right w:val="none" w:sz="0" w:space="0" w:color="auto"/>
      </w:divBdr>
    </w:div>
    <w:div w:id="600453727">
      <w:bodyDiv w:val="1"/>
      <w:marLeft w:val="0"/>
      <w:marRight w:val="0"/>
      <w:marTop w:val="0"/>
      <w:marBottom w:val="0"/>
      <w:divBdr>
        <w:top w:val="none" w:sz="0" w:space="0" w:color="auto"/>
        <w:left w:val="none" w:sz="0" w:space="0" w:color="auto"/>
        <w:bottom w:val="none" w:sz="0" w:space="0" w:color="auto"/>
        <w:right w:val="none" w:sz="0" w:space="0" w:color="auto"/>
      </w:divBdr>
    </w:div>
    <w:div w:id="600458879">
      <w:bodyDiv w:val="1"/>
      <w:marLeft w:val="0"/>
      <w:marRight w:val="0"/>
      <w:marTop w:val="0"/>
      <w:marBottom w:val="0"/>
      <w:divBdr>
        <w:top w:val="none" w:sz="0" w:space="0" w:color="auto"/>
        <w:left w:val="none" w:sz="0" w:space="0" w:color="auto"/>
        <w:bottom w:val="none" w:sz="0" w:space="0" w:color="auto"/>
        <w:right w:val="none" w:sz="0" w:space="0" w:color="auto"/>
      </w:divBdr>
    </w:div>
    <w:div w:id="602759761">
      <w:bodyDiv w:val="1"/>
      <w:marLeft w:val="0"/>
      <w:marRight w:val="0"/>
      <w:marTop w:val="0"/>
      <w:marBottom w:val="0"/>
      <w:divBdr>
        <w:top w:val="none" w:sz="0" w:space="0" w:color="auto"/>
        <w:left w:val="none" w:sz="0" w:space="0" w:color="auto"/>
        <w:bottom w:val="none" w:sz="0" w:space="0" w:color="auto"/>
        <w:right w:val="none" w:sz="0" w:space="0" w:color="auto"/>
      </w:divBdr>
    </w:div>
    <w:div w:id="609051227">
      <w:bodyDiv w:val="1"/>
      <w:marLeft w:val="0"/>
      <w:marRight w:val="0"/>
      <w:marTop w:val="0"/>
      <w:marBottom w:val="0"/>
      <w:divBdr>
        <w:top w:val="none" w:sz="0" w:space="0" w:color="auto"/>
        <w:left w:val="none" w:sz="0" w:space="0" w:color="auto"/>
        <w:bottom w:val="none" w:sz="0" w:space="0" w:color="auto"/>
        <w:right w:val="none" w:sz="0" w:space="0" w:color="auto"/>
      </w:divBdr>
    </w:div>
    <w:div w:id="613754912">
      <w:bodyDiv w:val="1"/>
      <w:marLeft w:val="0"/>
      <w:marRight w:val="0"/>
      <w:marTop w:val="0"/>
      <w:marBottom w:val="0"/>
      <w:divBdr>
        <w:top w:val="none" w:sz="0" w:space="0" w:color="auto"/>
        <w:left w:val="none" w:sz="0" w:space="0" w:color="auto"/>
        <w:bottom w:val="none" w:sz="0" w:space="0" w:color="auto"/>
        <w:right w:val="none" w:sz="0" w:space="0" w:color="auto"/>
      </w:divBdr>
    </w:div>
    <w:div w:id="615867778">
      <w:bodyDiv w:val="1"/>
      <w:marLeft w:val="0"/>
      <w:marRight w:val="0"/>
      <w:marTop w:val="0"/>
      <w:marBottom w:val="0"/>
      <w:divBdr>
        <w:top w:val="none" w:sz="0" w:space="0" w:color="auto"/>
        <w:left w:val="none" w:sz="0" w:space="0" w:color="auto"/>
        <w:bottom w:val="none" w:sz="0" w:space="0" w:color="auto"/>
        <w:right w:val="none" w:sz="0" w:space="0" w:color="auto"/>
      </w:divBdr>
    </w:div>
    <w:div w:id="620112013">
      <w:bodyDiv w:val="1"/>
      <w:marLeft w:val="0"/>
      <w:marRight w:val="0"/>
      <w:marTop w:val="0"/>
      <w:marBottom w:val="0"/>
      <w:divBdr>
        <w:top w:val="none" w:sz="0" w:space="0" w:color="auto"/>
        <w:left w:val="none" w:sz="0" w:space="0" w:color="auto"/>
        <w:bottom w:val="none" w:sz="0" w:space="0" w:color="auto"/>
        <w:right w:val="none" w:sz="0" w:space="0" w:color="auto"/>
      </w:divBdr>
    </w:div>
    <w:div w:id="621494430">
      <w:bodyDiv w:val="1"/>
      <w:marLeft w:val="0"/>
      <w:marRight w:val="0"/>
      <w:marTop w:val="0"/>
      <w:marBottom w:val="0"/>
      <w:divBdr>
        <w:top w:val="none" w:sz="0" w:space="0" w:color="auto"/>
        <w:left w:val="none" w:sz="0" w:space="0" w:color="auto"/>
        <w:bottom w:val="none" w:sz="0" w:space="0" w:color="auto"/>
        <w:right w:val="none" w:sz="0" w:space="0" w:color="auto"/>
      </w:divBdr>
    </w:div>
    <w:div w:id="629283331">
      <w:bodyDiv w:val="1"/>
      <w:marLeft w:val="0"/>
      <w:marRight w:val="0"/>
      <w:marTop w:val="0"/>
      <w:marBottom w:val="0"/>
      <w:divBdr>
        <w:top w:val="none" w:sz="0" w:space="0" w:color="auto"/>
        <w:left w:val="none" w:sz="0" w:space="0" w:color="auto"/>
        <w:bottom w:val="none" w:sz="0" w:space="0" w:color="auto"/>
        <w:right w:val="none" w:sz="0" w:space="0" w:color="auto"/>
      </w:divBdr>
    </w:div>
    <w:div w:id="656301871">
      <w:bodyDiv w:val="1"/>
      <w:marLeft w:val="0"/>
      <w:marRight w:val="0"/>
      <w:marTop w:val="0"/>
      <w:marBottom w:val="0"/>
      <w:divBdr>
        <w:top w:val="none" w:sz="0" w:space="0" w:color="auto"/>
        <w:left w:val="none" w:sz="0" w:space="0" w:color="auto"/>
        <w:bottom w:val="none" w:sz="0" w:space="0" w:color="auto"/>
        <w:right w:val="none" w:sz="0" w:space="0" w:color="auto"/>
      </w:divBdr>
    </w:div>
    <w:div w:id="657616922">
      <w:bodyDiv w:val="1"/>
      <w:marLeft w:val="0"/>
      <w:marRight w:val="0"/>
      <w:marTop w:val="0"/>
      <w:marBottom w:val="0"/>
      <w:divBdr>
        <w:top w:val="none" w:sz="0" w:space="0" w:color="auto"/>
        <w:left w:val="none" w:sz="0" w:space="0" w:color="auto"/>
        <w:bottom w:val="none" w:sz="0" w:space="0" w:color="auto"/>
        <w:right w:val="none" w:sz="0" w:space="0" w:color="auto"/>
      </w:divBdr>
    </w:div>
    <w:div w:id="661154328">
      <w:bodyDiv w:val="1"/>
      <w:marLeft w:val="0"/>
      <w:marRight w:val="0"/>
      <w:marTop w:val="0"/>
      <w:marBottom w:val="0"/>
      <w:divBdr>
        <w:top w:val="none" w:sz="0" w:space="0" w:color="auto"/>
        <w:left w:val="none" w:sz="0" w:space="0" w:color="auto"/>
        <w:bottom w:val="none" w:sz="0" w:space="0" w:color="auto"/>
        <w:right w:val="none" w:sz="0" w:space="0" w:color="auto"/>
      </w:divBdr>
    </w:div>
    <w:div w:id="670137932">
      <w:bodyDiv w:val="1"/>
      <w:marLeft w:val="0"/>
      <w:marRight w:val="0"/>
      <w:marTop w:val="0"/>
      <w:marBottom w:val="0"/>
      <w:divBdr>
        <w:top w:val="none" w:sz="0" w:space="0" w:color="auto"/>
        <w:left w:val="none" w:sz="0" w:space="0" w:color="auto"/>
        <w:bottom w:val="none" w:sz="0" w:space="0" w:color="auto"/>
        <w:right w:val="none" w:sz="0" w:space="0" w:color="auto"/>
      </w:divBdr>
    </w:div>
    <w:div w:id="671762024">
      <w:bodyDiv w:val="1"/>
      <w:marLeft w:val="0"/>
      <w:marRight w:val="0"/>
      <w:marTop w:val="0"/>
      <w:marBottom w:val="0"/>
      <w:divBdr>
        <w:top w:val="none" w:sz="0" w:space="0" w:color="auto"/>
        <w:left w:val="none" w:sz="0" w:space="0" w:color="auto"/>
        <w:bottom w:val="none" w:sz="0" w:space="0" w:color="auto"/>
        <w:right w:val="none" w:sz="0" w:space="0" w:color="auto"/>
      </w:divBdr>
    </w:div>
    <w:div w:id="672414904">
      <w:bodyDiv w:val="1"/>
      <w:marLeft w:val="0"/>
      <w:marRight w:val="0"/>
      <w:marTop w:val="0"/>
      <w:marBottom w:val="0"/>
      <w:divBdr>
        <w:top w:val="none" w:sz="0" w:space="0" w:color="auto"/>
        <w:left w:val="none" w:sz="0" w:space="0" w:color="auto"/>
        <w:bottom w:val="none" w:sz="0" w:space="0" w:color="auto"/>
        <w:right w:val="none" w:sz="0" w:space="0" w:color="auto"/>
      </w:divBdr>
    </w:div>
    <w:div w:id="679700284">
      <w:bodyDiv w:val="1"/>
      <w:marLeft w:val="0"/>
      <w:marRight w:val="0"/>
      <w:marTop w:val="0"/>
      <w:marBottom w:val="0"/>
      <w:divBdr>
        <w:top w:val="none" w:sz="0" w:space="0" w:color="auto"/>
        <w:left w:val="none" w:sz="0" w:space="0" w:color="auto"/>
        <w:bottom w:val="none" w:sz="0" w:space="0" w:color="auto"/>
        <w:right w:val="none" w:sz="0" w:space="0" w:color="auto"/>
      </w:divBdr>
    </w:div>
    <w:div w:id="695931597">
      <w:bodyDiv w:val="1"/>
      <w:marLeft w:val="0"/>
      <w:marRight w:val="0"/>
      <w:marTop w:val="0"/>
      <w:marBottom w:val="0"/>
      <w:divBdr>
        <w:top w:val="none" w:sz="0" w:space="0" w:color="auto"/>
        <w:left w:val="none" w:sz="0" w:space="0" w:color="auto"/>
        <w:bottom w:val="none" w:sz="0" w:space="0" w:color="auto"/>
        <w:right w:val="none" w:sz="0" w:space="0" w:color="auto"/>
      </w:divBdr>
    </w:div>
    <w:div w:id="699017270">
      <w:bodyDiv w:val="1"/>
      <w:marLeft w:val="0"/>
      <w:marRight w:val="0"/>
      <w:marTop w:val="0"/>
      <w:marBottom w:val="0"/>
      <w:divBdr>
        <w:top w:val="none" w:sz="0" w:space="0" w:color="auto"/>
        <w:left w:val="none" w:sz="0" w:space="0" w:color="auto"/>
        <w:bottom w:val="none" w:sz="0" w:space="0" w:color="auto"/>
        <w:right w:val="none" w:sz="0" w:space="0" w:color="auto"/>
      </w:divBdr>
    </w:div>
    <w:div w:id="700938462">
      <w:bodyDiv w:val="1"/>
      <w:marLeft w:val="0"/>
      <w:marRight w:val="0"/>
      <w:marTop w:val="0"/>
      <w:marBottom w:val="0"/>
      <w:divBdr>
        <w:top w:val="none" w:sz="0" w:space="0" w:color="auto"/>
        <w:left w:val="none" w:sz="0" w:space="0" w:color="auto"/>
        <w:bottom w:val="none" w:sz="0" w:space="0" w:color="auto"/>
        <w:right w:val="none" w:sz="0" w:space="0" w:color="auto"/>
      </w:divBdr>
    </w:div>
    <w:div w:id="702167998">
      <w:bodyDiv w:val="1"/>
      <w:marLeft w:val="0"/>
      <w:marRight w:val="0"/>
      <w:marTop w:val="0"/>
      <w:marBottom w:val="0"/>
      <w:divBdr>
        <w:top w:val="none" w:sz="0" w:space="0" w:color="auto"/>
        <w:left w:val="none" w:sz="0" w:space="0" w:color="auto"/>
        <w:bottom w:val="none" w:sz="0" w:space="0" w:color="auto"/>
        <w:right w:val="none" w:sz="0" w:space="0" w:color="auto"/>
      </w:divBdr>
    </w:div>
    <w:div w:id="704018774">
      <w:bodyDiv w:val="1"/>
      <w:marLeft w:val="0"/>
      <w:marRight w:val="0"/>
      <w:marTop w:val="0"/>
      <w:marBottom w:val="0"/>
      <w:divBdr>
        <w:top w:val="none" w:sz="0" w:space="0" w:color="auto"/>
        <w:left w:val="none" w:sz="0" w:space="0" w:color="auto"/>
        <w:bottom w:val="none" w:sz="0" w:space="0" w:color="auto"/>
        <w:right w:val="none" w:sz="0" w:space="0" w:color="auto"/>
      </w:divBdr>
    </w:div>
    <w:div w:id="715080870">
      <w:bodyDiv w:val="1"/>
      <w:marLeft w:val="0"/>
      <w:marRight w:val="0"/>
      <w:marTop w:val="0"/>
      <w:marBottom w:val="0"/>
      <w:divBdr>
        <w:top w:val="none" w:sz="0" w:space="0" w:color="auto"/>
        <w:left w:val="none" w:sz="0" w:space="0" w:color="auto"/>
        <w:bottom w:val="none" w:sz="0" w:space="0" w:color="auto"/>
        <w:right w:val="none" w:sz="0" w:space="0" w:color="auto"/>
      </w:divBdr>
    </w:div>
    <w:div w:id="717170892">
      <w:bodyDiv w:val="1"/>
      <w:marLeft w:val="0"/>
      <w:marRight w:val="0"/>
      <w:marTop w:val="0"/>
      <w:marBottom w:val="0"/>
      <w:divBdr>
        <w:top w:val="none" w:sz="0" w:space="0" w:color="auto"/>
        <w:left w:val="none" w:sz="0" w:space="0" w:color="auto"/>
        <w:bottom w:val="none" w:sz="0" w:space="0" w:color="auto"/>
        <w:right w:val="none" w:sz="0" w:space="0" w:color="auto"/>
      </w:divBdr>
    </w:div>
    <w:div w:id="718745171">
      <w:bodyDiv w:val="1"/>
      <w:marLeft w:val="0"/>
      <w:marRight w:val="0"/>
      <w:marTop w:val="0"/>
      <w:marBottom w:val="0"/>
      <w:divBdr>
        <w:top w:val="none" w:sz="0" w:space="0" w:color="auto"/>
        <w:left w:val="none" w:sz="0" w:space="0" w:color="auto"/>
        <w:bottom w:val="none" w:sz="0" w:space="0" w:color="auto"/>
        <w:right w:val="none" w:sz="0" w:space="0" w:color="auto"/>
      </w:divBdr>
    </w:div>
    <w:div w:id="720901584">
      <w:bodyDiv w:val="1"/>
      <w:marLeft w:val="0"/>
      <w:marRight w:val="0"/>
      <w:marTop w:val="0"/>
      <w:marBottom w:val="0"/>
      <w:divBdr>
        <w:top w:val="none" w:sz="0" w:space="0" w:color="auto"/>
        <w:left w:val="none" w:sz="0" w:space="0" w:color="auto"/>
        <w:bottom w:val="none" w:sz="0" w:space="0" w:color="auto"/>
        <w:right w:val="none" w:sz="0" w:space="0" w:color="auto"/>
      </w:divBdr>
    </w:div>
    <w:div w:id="722943926">
      <w:bodyDiv w:val="1"/>
      <w:marLeft w:val="0"/>
      <w:marRight w:val="0"/>
      <w:marTop w:val="0"/>
      <w:marBottom w:val="0"/>
      <w:divBdr>
        <w:top w:val="none" w:sz="0" w:space="0" w:color="auto"/>
        <w:left w:val="none" w:sz="0" w:space="0" w:color="auto"/>
        <w:bottom w:val="none" w:sz="0" w:space="0" w:color="auto"/>
        <w:right w:val="none" w:sz="0" w:space="0" w:color="auto"/>
      </w:divBdr>
    </w:div>
    <w:div w:id="723723254">
      <w:bodyDiv w:val="1"/>
      <w:marLeft w:val="0"/>
      <w:marRight w:val="0"/>
      <w:marTop w:val="0"/>
      <w:marBottom w:val="0"/>
      <w:divBdr>
        <w:top w:val="none" w:sz="0" w:space="0" w:color="auto"/>
        <w:left w:val="none" w:sz="0" w:space="0" w:color="auto"/>
        <w:bottom w:val="none" w:sz="0" w:space="0" w:color="auto"/>
        <w:right w:val="none" w:sz="0" w:space="0" w:color="auto"/>
      </w:divBdr>
    </w:div>
    <w:div w:id="731077738">
      <w:bodyDiv w:val="1"/>
      <w:marLeft w:val="0"/>
      <w:marRight w:val="0"/>
      <w:marTop w:val="0"/>
      <w:marBottom w:val="0"/>
      <w:divBdr>
        <w:top w:val="none" w:sz="0" w:space="0" w:color="auto"/>
        <w:left w:val="none" w:sz="0" w:space="0" w:color="auto"/>
        <w:bottom w:val="none" w:sz="0" w:space="0" w:color="auto"/>
        <w:right w:val="none" w:sz="0" w:space="0" w:color="auto"/>
      </w:divBdr>
    </w:div>
    <w:div w:id="732504400">
      <w:bodyDiv w:val="1"/>
      <w:marLeft w:val="0"/>
      <w:marRight w:val="0"/>
      <w:marTop w:val="0"/>
      <w:marBottom w:val="0"/>
      <w:divBdr>
        <w:top w:val="none" w:sz="0" w:space="0" w:color="auto"/>
        <w:left w:val="none" w:sz="0" w:space="0" w:color="auto"/>
        <w:bottom w:val="none" w:sz="0" w:space="0" w:color="auto"/>
        <w:right w:val="none" w:sz="0" w:space="0" w:color="auto"/>
      </w:divBdr>
    </w:div>
    <w:div w:id="732896963">
      <w:bodyDiv w:val="1"/>
      <w:marLeft w:val="0"/>
      <w:marRight w:val="0"/>
      <w:marTop w:val="0"/>
      <w:marBottom w:val="0"/>
      <w:divBdr>
        <w:top w:val="none" w:sz="0" w:space="0" w:color="auto"/>
        <w:left w:val="none" w:sz="0" w:space="0" w:color="auto"/>
        <w:bottom w:val="none" w:sz="0" w:space="0" w:color="auto"/>
        <w:right w:val="none" w:sz="0" w:space="0" w:color="auto"/>
      </w:divBdr>
    </w:div>
    <w:div w:id="735083994">
      <w:bodyDiv w:val="1"/>
      <w:marLeft w:val="0"/>
      <w:marRight w:val="0"/>
      <w:marTop w:val="0"/>
      <w:marBottom w:val="0"/>
      <w:divBdr>
        <w:top w:val="none" w:sz="0" w:space="0" w:color="auto"/>
        <w:left w:val="none" w:sz="0" w:space="0" w:color="auto"/>
        <w:bottom w:val="none" w:sz="0" w:space="0" w:color="auto"/>
        <w:right w:val="none" w:sz="0" w:space="0" w:color="auto"/>
      </w:divBdr>
    </w:div>
    <w:div w:id="737023396">
      <w:bodyDiv w:val="1"/>
      <w:marLeft w:val="0"/>
      <w:marRight w:val="0"/>
      <w:marTop w:val="0"/>
      <w:marBottom w:val="0"/>
      <w:divBdr>
        <w:top w:val="none" w:sz="0" w:space="0" w:color="auto"/>
        <w:left w:val="none" w:sz="0" w:space="0" w:color="auto"/>
        <w:bottom w:val="none" w:sz="0" w:space="0" w:color="auto"/>
        <w:right w:val="none" w:sz="0" w:space="0" w:color="auto"/>
      </w:divBdr>
    </w:div>
    <w:div w:id="740837579">
      <w:bodyDiv w:val="1"/>
      <w:marLeft w:val="0"/>
      <w:marRight w:val="0"/>
      <w:marTop w:val="0"/>
      <w:marBottom w:val="0"/>
      <w:divBdr>
        <w:top w:val="none" w:sz="0" w:space="0" w:color="auto"/>
        <w:left w:val="none" w:sz="0" w:space="0" w:color="auto"/>
        <w:bottom w:val="none" w:sz="0" w:space="0" w:color="auto"/>
        <w:right w:val="none" w:sz="0" w:space="0" w:color="auto"/>
      </w:divBdr>
    </w:div>
    <w:div w:id="741833603">
      <w:bodyDiv w:val="1"/>
      <w:marLeft w:val="0"/>
      <w:marRight w:val="0"/>
      <w:marTop w:val="0"/>
      <w:marBottom w:val="0"/>
      <w:divBdr>
        <w:top w:val="none" w:sz="0" w:space="0" w:color="auto"/>
        <w:left w:val="none" w:sz="0" w:space="0" w:color="auto"/>
        <w:bottom w:val="none" w:sz="0" w:space="0" w:color="auto"/>
        <w:right w:val="none" w:sz="0" w:space="0" w:color="auto"/>
      </w:divBdr>
    </w:div>
    <w:div w:id="742339578">
      <w:bodyDiv w:val="1"/>
      <w:marLeft w:val="0"/>
      <w:marRight w:val="0"/>
      <w:marTop w:val="0"/>
      <w:marBottom w:val="0"/>
      <w:divBdr>
        <w:top w:val="none" w:sz="0" w:space="0" w:color="auto"/>
        <w:left w:val="none" w:sz="0" w:space="0" w:color="auto"/>
        <w:bottom w:val="none" w:sz="0" w:space="0" w:color="auto"/>
        <w:right w:val="none" w:sz="0" w:space="0" w:color="auto"/>
      </w:divBdr>
    </w:div>
    <w:div w:id="744186131">
      <w:bodyDiv w:val="1"/>
      <w:marLeft w:val="0"/>
      <w:marRight w:val="0"/>
      <w:marTop w:val="0"/>
      <w:marBottom w:val="0"/>
      <w:divBdr>
        <w:top w:val="none" w:sz="0" w:space="0" w:color="auto"/>
        <w:left w:val="none" w:sz="0" w:space="0" w:color="auto"/>
        <w:bottom w:val="none" w:sz="0" w:space="0" w:color="auto"/>
        <w:right w:val="none" w:sz="0" w:space="0" w:color="auto"/>
      </w:divBdr>
    </w:div>
    <w:div w:id="745033566">
      <w:bodyDiv w:val="1"/>
      <w:marLeft w:val="0"/>
      <w:marRight w:val="0"/>
      <w:marTop w:val="0"/>
      <w:marBottom w:val="0"/>
      <w:divBdr>
        <w:top w:val="none" w:sz="0" w:space="0" w:color="auto"/>
        <w:left w:val="none" w:sz="0" w:space="0" w:color="auto"/>
        <w:bottom w:val="none" w:sz="0" w:space="0" w:color="auto"/>
        <w:right w:val="none" w:sz="0" w:space="0" w:color="auto"/>
      </w:divBdr>
    </w:div>
    <w:div w:id="745150670">
      <w:bodyDiv w:val="1"/>
      <w:marLeft w:val="0"/>
      <w:marRight w:val="0"/>
      <w:marTop w:val="0"/>
      <w:marBottom w:val="0"/>
      <w:divBdr>
        <w:top w:val="none" w:sz="0" w:space="0" w:color="auto"/>
        <w:left w:val="none" w:sz="0" w:space="0" w:color="auto"/>
        <w:bottom w:val="none" w:sz="0" w:space="0" w:color="auto"/>
        <w:right w:val="none" w:sz="0" w:space="0" w:color="auto"/>
      </w:divBdr>
    </w:div>
    <w:div w:id="748431920">
      <w:bodyDiv w:val="1"/>
      <w:marLeft w:val="0"/>
      <w:marRight w:val="0"/>
      <w:marTop w:val="0"/>
      <w:marBottom w:val="0"/>
      <w:divBdr>
        <w:top w:val="none" w:sz="0" w:space="0" w:color="auto"/>
        <w:left w:val="none" w:sz="0" w:space="0" w:color="auto"/>
        <w:bottom w:val="none" w:sz="0" w:space="0" w:color="auto"/>
        <w:right w:val="none" w:sz="0" w:space="0" w:color="auto"/>
      </w:divBdr>
    </w:div>
    <w:div w:id="749233020">
      <w:bodyDiv w:val="1"/>
      <w:marLeft w:val="0"/>
      <w:marRight w:val="0"/>
      <w:marTop w:val="0"/>
      <w:marBottom w:val="0"/>
      <w:divBdr>
        <w:top w:val="none" w:sz="0" w:space="0" w:color="auto"/>
        <w:left w:val="none" w:sz="0" w:space="0" w:color="auto"/>
        <w:bottom w:val="none" w:sz="0" w:space="0" w:color="auto"/>
        <w:right w:val="none" w:sz="0" w:space="0" w:color="auto"/>
      </w:divBdr>
    </w:div>
    <w:div w:id="751241647">
      <w:bodyDiv w:val="1"/>
      <w:marLeft w:val="0"/>
      <w:marRight w:val="0"/>
      <w:marTop w:val="0"/>
      <w:marBottom w:val="0"/>
      <w:divBdr>
        <w:top w:val="none" w:sz="0" w:space="0" w:color="auto"/>
        <w:left w:val="none" w:sz="0" w:space="0" w:color="auto"/>
        <w:bottom w:val="none" w:sz="0" w:space="0" w:color="auto"/>
        <w:right w:val="none" w:sz="0" w:space="0" w:color="auto"/>
      </w:divBdr>
    </w:div>
    <w:div w:id="752510430">
      <w:bodyDiv w:val="1"/>
      <w:marLeft w:val="0"/>
      <w:marRight w:val="0"/>
      <w:marTop w:val="0"/>
      <w:marBottom w:val="0"/>
      <w:divBdr>
        <w:top w:val="none" w:sz="0" w:space="0" w:color="auto"/>
        <w:left w:val="none" w:sz="0" w:space="0" w:color="auto"/>
        <w:bottom w:val="none" w:sz="0" w:space="0" w:color="auto"/>
        <w:right w:val="none" w:sz="0" w:space="0" w:color="auto"/>
      </w:divBdr>
    </w:div>
    <w:div w:id="754087551">
      <w:bodyDiv w:val="1"/>
      <w:marLeft w:val="0"/>
      <w:marRight w:val="0"/>
      <w:marTop w:val="0"/>
      <w:marBottom w:val="0"/>
      <w:divBdr>
        <w:top w:val="none" w:sz="0" w:space="0" w:color="auto"/>
        <w:left w:val="none" w:sz="0" w:space="0" w:color="auto"/>
        <w:bottom w:val="none" w:sz="0" w:space="0" w:color="auto"/>
        <w:right w:val="none" w:sz="0" w:space="0" w:color="auto"/>
      </w:divBdr>
    </w:div>
    <w:div w:id="754325269">
      <w:bodyDiv w:val="1"/>
      <w:marLeft w:val="0"/>
      <w:marRight w:val="0"/>
      <w:marTop w:val="0"/>
      <w:marBottom w:val="0"/>
      <w:divBdr>
        <w:top w:val="none" w:sz="0" w:space="0" w:color="auto"/>
        <w:left w:val="none" w:sz="0" w:space="0" w:color="auto"/>
        <w:bottom w:val="none" w:sz="0" w:space="0" w:color="auto"/>
        <w:right w:val="none" w:sz="0" w:space="0" w:color="auto"/>
      </w:divBdr>
    </w:div>
    <w:div w:id="755370346">
      <w:bodyDiv w:val="1"/>
      <w:marLeft w:val="0"/>
      <w:marRight w:val="0"/>
      <w:marTop w:val="0"/>
      <w:marBottom w:val="0"/>
      <w:divBdr>
        <w:top w:val="none" w:sz="0" w:space="0" w:color="auto"/>
        <w:left w:val="none" w:sz="0" w:space="0" w:color="auto"/>
        <w:bottom w:val="none" w:sz="0" w:space="0" w:color="auto"/>
        <w:right w:val="none" w:sz="0" w:space="0" w:color="auto"/>
      </w:divBdr>
    </w:div>
    <w:div w:id="759259659">
      <w:bodyDiv w:val="1"/>
      <w:marLeft w:val="0"/>
      <w:marRight w:val="0"/>
      <w:marTop w:val="0"/>
      <w:marBottom w:val="0"/>
      <w:divBdr>
        <w:top w:val="none" w:sz="0" w:space="0" w:color="auto"/>
        <w:left w:val="none" w:sz="0" w:space="0" w:color="auto"/>
        <w:bottom w:val="none" w:sz="0" w:space="0" w:color="auto"/>
        <w:right w:val="none" w:sz="0" w:space="0" w:color="auto"/>
      </w:divBdr>
    </w:div>
    <w:div w:id="762727976">
      <w:bodyDiv w:val="1"/>
      <w:marLeft w:val="0"/>
      <w:marRight w:val="0"/>
      <w:marTop w:val="0"/>
      <w:marBottom w:val="0"/>
      <w:divBdr>
        <w:top w:val="none" w:sz="0" w:space="0" w:color="auto"/>
        <w:left w:val="none" w:sz="0" w:space="0" w:color="auto"/>
        <w:bottom w:val="none" w:sz="0" w:space="0" w:color="auto"/>
        <w:right w:val="none" w:sz="0" w:space="0" w:color="auto"/>
      </w:divBdr>
    </w:div>
    <w:div w:id="763259468">
      <w:bodyDiv w:val="1"/>
      <w:marLeft w:val="0"/>
      <w:marRight w:val="0"/>
      <w:marTop w:val="0"/>
      <w:marBottom w:val="0"/>
      <w:divBdr>
        <w:top w:val="none" w:sz="0" w:space="0" w:color="auto"/>
        <w:left w:val="none" w:sz="0" w:space="0" w:color="auto"/>
        <w:bottom w:val="none" w:sz="0" w:space="0" w:color="auto"/>
        <w:right w:val="none" w:sz="0" w:space="0" w:color="auto"/>
      </w:divBdr>
    </w:div>
    <w:div w:id="768936216">
      <w:bodyDiv w:val="1"/>
      <w:marLeft w:val="0"/>
      <w:marRight w:val="0"/>
      <w:marTop w:val="0"/>
      <w:marBottom w:val="0"/>
      <w:divBdr>
        <w:top w:val="none" w:sz="0" w:space="0" w:color="auto"/>
        <w:left w:val="none" w:sz="0" w:space="0" w:color="auto"/>
        <w:bottom w:val="none" w:sz="0" w:space="0" w:color="auto"/>
        <w:right w:val="none" w:sz="0" w:space="0" w:color="auto"/>
      </w:divBdr>
    </w:div>
    <w:div w:id="770706653">
      <w:bodyDiv w:val="1"/>
      <w:marLeft w:val="0"/>
      <w:marRight w:val="0"/>
      <w:marTop w:val="0"/>
      <w:marBottom w:val="0"/>
      <w:divBdr>
        <w:top w:val="none" w:sz="0" w:space="0" w:color="auto"/>
        <w:left w:val="none" w:sz="0" w:space="0" w:color="auto"/>
        <w:bottom w:val="none" w:sz="0" w:space="0" w:color="auto"/>
        <w:right w:val="none" w:sz="0" w:space="0" w:color="auto"/>
      </w:divBdr>
    </w:div>
    <w:div w:id="775518449">
      <w:bodyDiv w:val="1"/>
      <w:marLeft w:val="0"/>
      <w:marRight w:val="0"/>
      <w:marTop w:val="0"/>
      <w:marBottom w:val="0"/>
      <w:divBdr>
        <w:top w:val="none" w:sz="0" w:space="0" w:color="auto"/>
        <w:left w:val="none" w:sz="0" w:space="0" w:color="auto"/>
        <w:bottom w:val="none" w:sz="0" w:space="0" w:color="auto"/>
        <w:right w:val="none" w:sz="0" w:space="0" w:color="auto"/>
      </w:divBdr>
    </w:div>
    <w:div w:id="779879869">
      <w:bodyDiv w:val="1"/>
      <w:marLeft w:val="0"/>
      <w:marRight w:val="0"/>
      <w:marTop w:val="0"/>
      <w:marBottom w:val="0"/>
      <w:divBdr>
        <w:top w:val="none" w:sz="0" w:space="0" w:color="auto"/>
        <w:left w:val="none" w:sz="0" w:space="0" w:color="auto"/>
        <w:bottom w:val="none" w:sz="0" w:space="0" w:color="auto"/>
        <w:right w:val="none" w:sz="0" w:space="0" w:color="auto"/>
      </w:divBdr>
    </w:div>
    <w:div w:id="780076903">
      <w:bodyDiv w:val="1"/>
      <w:marLeft w:val="0"/>
      <w:marRight w:val="0"/>
      <w:marTop w:val="0"/>
      <w:marBottom w:val="0"/>
      <w:divBdr>
        <w:top w:val="none" w:sz="0" w:space="0" w:color="auto"/>
        <w:left w:val="none" w:sz="0" w:space="0" w:color="auto"/>
        <w:bottom w:val="none" w:sz="0" w:space="0" w:color="auto"/>
        <w:right w:val="none" w:sz="0" w:space="0" w:color="auto"/>
      </w:divBdr>
    </w:div>
    <w:div w:id="780103113">
      <w:bodyDiv w:val="1"/>
      <w:marLeft w:val="0"/>
      <w:marRight w:val="0"/>
      <w:marTop w:val="0"/>
      <w:marBottom w:val="0"/>
      <w:divBdr>
        <w:top w:val="none" w:sz="0" w:space="0" w:color="auto"/>
        <w:left w:val="none" w:sz="0" w:space="0" w:color="auto"/>
        <w:bottom w:val="none" w:sz="0" w:space="0" w:color="auto"/>
        <w:right w:val="none" w:sz="0" w:space="0" w:color="auto"/>
      </w:divBdr>
    </w:div>
    <w:div w:id="788007737">
      <w:bodyDiv w:val="1"/>
      <w:marLeft w:val="0"/>
      <w:marRight w:val="0"/>
      <w:marTop w:val="0"/>
      <w:marBottom w:val="0"/>
      <w:divBdr>
        <w:top w:val="none" w:sz="0" w:space="0" w:color="auto"/>
        <w:left w:val="none" w:sz="0" w:space="0" w:color="auto"/>
        <w:bottom w:val="none" w:sz="0" w:space="0" w:color="auto"/>
        <w:right w:val="none" w:sz="0" w:space="0" w:color="auto"/>
      </w:divBdr>
    </w:div>
    <w:div w:id="791480489">
      <w:bodyDiv w:val="1"/>
      <w:marLeft w:val="0"/>
      <w:marRight w:val="0"/>
      <w:marTop w:val="0"/>
      <w:marBottom w:val="0"/>
      <w:divBdr>
        <w:top w:val="none" w:sz="0" w:space="0" w:color="auto"/>
        <w:left w:val="none" w:sz="0" w:space="0" w:color="auto"/>
        <w:bottom w:val="none" w:sz="0" w:space="0" w:color="auto"/>
        <w:right w:val="none" w:sz="0" w:space="0" w:color="auto"/>
      </w:divBdr>
    </w:div>
    <w:div w:id="792285853">
      <w:bodyDiv w:val="1"/>
      <w:marLeft w:val="0"/>
      <w:marRight w:val="0"/>
      <w:marTop w:val="0"/>
      <w:marBottom w:val="0"/>
      <w:divBdr>
        <w:top w:val="none" w:sz="0" w:space="0" w:color="auto"/>
        <w:left w:val="none" w:sz="0" w:space="0" w:color="auto"/>
        <w:bottom w:val="none" w:sz="0" w:space="0" w:color="auto"/>
        <w:right w:val="none" w:sz="0" w:space="0" w:color="auto"/>
      </w:divBdr>
    </w:div>
    <w:div w:id="793449124">
      <w:bodyDiv w:val="1"/>
      <w:marLeft w:val="0"/>
      <w:marRight w:val="0"/>
      <w:marTop w:val="0"/>
      <w:marBottom w:val="0"/>
      <w:divBdr>
        <w:top w:val="none" w:sz="0" w:space="0" w:color="auto"/>
        <w:left w:val="none" w:sz="0" w:space="0" w:color="auto"/>
        <w:bottom w:val="none" w:sz="0" w:space="0" w:color="auto"/>
        <w:right w:val="none" w:sz="0" w:space="0" w:color="auto"/>
      </w:divBdr>
    </w:div>
    <w:div w:id="794181141">
      <w:bodyDiv w:val="1"/>
      <w:marLeft w:val="0"/>
      <w:marRight w:val="0"/>
      <w:marTop w:val="0"/>
      <w:marBottom w:val="0"/>
      <w:divBdr>
        <w:top w:val="none" w:sz="0" w:space="0" w:color="auto"/>
        <w:left w:val="none" w:sz="0" w:space="0" w:color="auto"/>
        <w:bottom w:val="none" w:sz="0" w:space="0" w:color="auto"/>
        <w:right w:val="none" w:sz="0" w:space="0" w:color="auto"/>
      </w:divBdr>
    </w:div>
    <w:div w:id="795947468">
      <w:bodyDiv w:val="1"/>
      <w:marLeft w:val="0"/>
      <w:marRight w:val="0"/>
      <w:marTop w:val="0"/>
      <w:marBottom w:val="0"/>
      <w:divBdr>
        <w:top w:val="none" w:sz="0" w:space="0" w:color="auto"/>
        <w:left w:val="none" w:sz="0" w:space="0" w:color="auto"/>
        <w:bottom w:val="none" w:sz="0" w:space="0" w:color="auto"/>
        <w:right w:val="none" w:sz="0" w:space="0" w:color="auto"/>
      </w:divBdr>
    </w:div>
    <w:div w:id="800610728">
      <w:bodyDiv w:val="1"/>
      <w:marLeft w:val="0"/>
      <w:marRight w:val="0"/>
      <w:marTop w:val="0"/>
      <w:marBottom w:val="0"/>
      <w:divBdr>
        <w:top w:val="none" w:sz="0" w:space="0" w:color="auto"/>
        <w:left w:val="none" w:sz="0" w:space="0" w:color="auto"/>
        <w:bottom w:val="none" w:sz="0" w:space="0" w:color="auto"/>
        <w:right w:val="none" w:sz="0" w:space="0" w:color="auto"/>
      </w:divBdr>
    </w:div>
    <w:div w:id="802045861">
      <w:bodyDiv w:val="1"/>
      <w:marLeft w:val="0"/>
      <w:marRight w:val="0"/>
      <w:marTop w:val="0"/>
      <w:marBottom w:val="0"/>
      <w:divBdr>
        <w:top w:val="none" w:sz="0" w:space="0" w:color="auto"/>
        <w:left w:val="none" w:sz="0" w:space="0" w:color="auto"/>
        <w:bottom w:val="none" w:sz="0" w:space="0" w:color="auto"/>
        <w:right w:val="none" w:sz="0" w:space="0" w:color="auto"/>
      </w:divBdr>
    </w:div>
    <w:div w:id="802816266">
      <w:bodyDiv w:val="1"/>
      <w:marLeft w:val="0"/>
      <w:marRight w:val="0"/>
      <w:marTop w:val="0"/>
      <w:marBottom w:val="0"/>
      <w:divBdr>
        <w:top w:val="none" w:sz="0" w:space="0" w:color="auto"/>
        <w:left w:val="none" w:sz="0" w:space="0" w:color="auto"/>
        <w:bottom w:val="none" w:sz="0" w:space="0" w:color="auto"/>
        <w:right w:val="none" w:sz="0" w:space="0" w:color="auto"/>
      </w:divBdr>
    </w:div>
    <w:div w:id="803237454">
      <w:bodyDiv w:val="1"/>
      <w:marLeft w:val="0"/>
      <w:marRight w:val="0"/>
      <w:marTop w:val="0"/>
      <w:marBottom w:val="0"/>
      <w:divBdr>
        <w:top w:val="none" w:sz="0" w:space="0" w:color="auto"/>
        <w:left w:val="none" w:sz="0" w:space="0" w:color="auto"/>
        <w:bottom w:val="none" w:sz="0" w:space="0" w:color="auto"/>
        <w:right w:val="none" w:sz="0" w:space="0" w:color="auto"/>
      </w:divBdr>
    </w:div>
    <w:div w:id="817383157">
      <w:bodyDiv w:val="1"/>
      <w:marLeft w:val="0"/>
      <w:marRight w:val="0"/>
      <w:marTop w:val="0"/>
      <w:marBottom w:val="0"/>
      <w:divBdr>
        <w:top w:val="none" w:sz="0" w:space="0" w:color="auto"/>
        <w:left w:val="none" w:sz="0" w:space="0" w:color="auto"/>
        <w:bottom w:val="none" w:sz="0" w:space="0" w:color="auto"/>
        <w:right w:val="none" w:sz="0" w:space="0" w:color="auto"/>
      </w:divBdr>
    </w:div>
    <w:div w:id="819810348">
      <w:bodyDiv w:val="1"/>
      <w:marLeft w:val="0"/>
      <w:marRight w:val="0"/>
      <w:marTop w:val="0"/>
      <w:marBottom w:val="0"/>
      <w:divBdr>
        <w:top w:val="none" w:sz="0" w:space="0" w:color="auto"/>
        <w:left w:val="none" w:sz="0" w:space="0" w:color="auto"/>
        <w:bottom w:val="none" w:sz="0" w:space="0" w:color="auto"/>
        <w:right w:val="none" w:sz="0" w:space="0" w:color="auto"/>
      </w:divBdr>
    </w:div>
    <w:div w:id="825048996">
      <w:bodyDiv w:val="1"/>
      <w:marLeft w:val="0"/>
      <w:marRight w:val="0"/>
      <w:marTop w:val="0"/>
      <w:marBottom w:val="0"/>
      <w:divBdr>
        <w:top w:val="none" w:sz="0" w:space="0" w:color="auto"/>
        <w:left w:val="none" w:sz="0" w:space="0" w:color="auto"/>
        <w:bottom w:val="none" w:sz="0" w:space="0" w:color="auto"/>
        <w:right w:val="none" w:sz="0" w:space="0" w:color="auto"/>
      </w:divBdr>
    </w:div>
    <w:div w:id="830488141">
      <w:bodyDiv w:val="1"/>
      <w:marLeft w:val="0"/>
      <w:marRight w:val="0"/>
      <w:marTop w:val="0"/>
      <w:marBottom w:val="0"/>
      <w:divBdr>
        <w:top w:val="none" w:sz="0" w:space="0" w:color="auto"/>
        <w:left w:val="none" w:sz="0" w:space="0" w:color="auto"/>
        <w:bottom w:val="none" w:sz="0" w:space="0" w:color="auto"/>
        <w:right w:val="none" w:sz="0" w:space="0" w:color="auto"/>
      </w:divBdr>
    </w:div>
    <w:div w:id="834301474">
      <w:bodyDiv w:val="1"/>
      <w:marLeft w:val="0"/>
      <w:marRight w:val="0"/>
      <w:marTop w:val="0"/>
      <w:marBottom w:val="0"/>
      <w:divBdr>
        <w:top w:val="none" w:sz="0" w:space="0" w:color="auto"/>
        <w:left w:val="none" w:sz="0" w:space="0" w:color="auto"/>
        <w:bottom w:val="none" w:sz="0" w:space="0" w:color="auto"/>
        <w:right w:val="none" w:sz="0" w:space="0" w:color="auto"/>
      </w:divBdr>
    </w:div>
    <w:div w:id="838228158">
      <w:bodyDiv w:val="1"/>
      <w:marLeft w:val="0"/>
      <w:marRight w:val="0"/>
      <w:marTop w:val="0"/>
      <w:marBottom w:val="0"/>
      <w:divBdr>
        <w:top w:val="none" w:sz="0" w:space="0" w:color="auto"/>
        <w:left w:val="none" w:sz="0" w:space="0" w:color="auto"/>
        <w:bottom w:val="none" w:sz="0" w:space="0" w:color="auto"/>
        <w:right w:val="none" w:sz="0" w:space="0" w:color="auto"/>
      </w:divBdr>
    </w:div>
    <w:div w:id="843206947">
      <w:bodyDiv w:val="1"/>
      <w:marLeft w:val="0"/>
      <w:marRight w:val="0"/>
      <w:marTop w:val="0"/>
      <w:marBottom w:val="0"/>
      <w:divBdr>
        <w:top w:val="none" w:sz="0" w:space="0" w:color="auto"/>
        <w:left w:val="none" w:sz="0" w:space="0" w:color="auto"/>
        <w:bottom w:val="none" w:sz="0" w:space="0" w:color="auto"/>
        <w:right w:val="none" w:sz="0" w:space="0" w:color="auto"/>
      </w:divBdr>
    </w:div>
    <w:div w:id="844058824">
      <w:bodyDiv w:val="1"/>
      <w:marLeft w:val="0"/>
      <w:marRight w:val="0"/>
      <w:marTop w:val="0"/>
      <w:marBottom w:val="0"/>
      <w:divBdr>
        <w:top w:val="none" w:sz="0" w:space="0" w:color="auto"/>
        <w:left w:val="none" w:sz="0" w:space="0" w:color="auto"/>
        <w:bottom w:val="none" w:sz="0" w:space="0" w:color="auto"/>
        <w:right w:val="none" w:sz="0" w:space="0" w:color="auto"/>
      </w:divBdr>
    </w:div>
    <w:div w:id="849444553">
      <w:bodyDiv w:val="1"/>
      <w:marLeft w:val="0"/>
      <w:marRight w:val="0"/>
      <w:marTop w:val="0"/>
      <w:marBottom w:val="0"/>
      <w:divBdr>
        <w:top w:val="none" w:sz="0" w:space="0" w:color="auto"/>
        <w:left w:val="none" w:sz="0" w:space="0" w:color="auto"/>
        <w:bottom w:val="none" w:sz="0" w:space="0" w:color="auto"/>
        <w:right w:val="none" w:sz="0" w:space="0" w:color="auto"/>
      </w:divBdr>
    </w:div>
    <w:div w:id="850144013">
      <w:bodyDiv w:val="1"/>
      <w:marLeft w:val="0"/>
      <w:marRight w:val="0"/>
      <w:marTop w:val="0"/>
      <w:marBottom w:val="0"/>
      <w:divBdr>
        <w:top w:val="none" w:sz="0" w:space="0" w:color="auto"/>
        <w:left w:val="none" w:sz="0" w:space="0" w:color="auto"/>
        <w:bottom w:val="none" w:sz="0" w:space="0" w:color="auto"/>
        <w:right w:val="none" w:sz="0" w:space="0" w:color="auto"/>
      </w:divBdr>
    </w:div>
    <w:div w:id="852185872">
      <w:bodyDiv w:val="1"/>
      <w:marLeft w:val="0"/>
      <w:marRight w:val="0"/>
      <w:marTop w:val="0"/>
      <w:marBottom w:val="0"/>
      <w:divBdr>
        <w:top w:val="none" w:sz="0" w:space="0" w:color="auto"/>
        <w:left w:val="none" w:sz="0" w:space="0" w:color="auto"/>
        <w:bottom w:val="none" w:sz="0" w:space="0" w:color="auto"/>
        <w:right w:val="none" w:sz="0" w:space="0" w:color="auto"/>
      </w:divBdr>
    </w:div>
    <w:div w:id="856118571">
      <w:bodyDiv w:val="1"/>
      <w:marLeft w:val="0"/>
      <w:marRight w:val="0"/>
      <w:marTop w:val="0"/>
      <w:marBottom w:val="0"/>
      <w:divBdr>
        <w:top w:val="none" w:sz="0" w:space="0" w:color="auto"/>
        <w:left w:val="none" w:sz="0" w:space="0" w:color="auto"/>
        <w:bottom w:val="none" w:sz="0" w:space="0" w:color="auto"/>
        <w:right w:val="none" w:sz="0" w:space="0" w:color="auto"/>
      </w:divBdr>
    </w:div>
    <w:div w:id="858592691">
      <w:bodyDiv w:val="1"/>
      <w:marLeft w:val="0"/>
      <w:marRight w:val="0"/>
      <w:marTop w:val="0"/>
      <w:marBottom w:val="0"/>
      <w:divBdr>
        <w:top w:val="none" w:sz="0" w:space="0" w:color="auto"/>
        <w:left w:val="none" w:sz="0" w:space="0" w:color="auto"/>
        <w:bottom w:val="none" w:sz="0" w:space="0" w:color="auto"/>
        <w:right w:val="none" w:sz="0" w:space="0" w:color="auto"/>
      </w:divBdr>
    </w:div>
    <w:div w:id="858851684">
      <w:bodyDiv w:val="1"/>
      <w:marLeft w:val="0"/>
      <w:marRight w:val="0"/>
      <w:marTop w:val="0"/>
      <w:marBottom w:val="0"/>
      <w:divBdr>
        <w:top w:val="none" w:sz="0" w:space="0" w:color="auto"/>
        <w:left w:val="none" w:sz="0" w:space="0" w:color="auto"/>
        <w:bottom w:val="none" w:sz="0" w:space="0" w:color="auto"/>
        <w:right w:val="none" w:sz="0" w:space="0" w:color="auto"/>
      </w:divBdr>
    </w:div>
    <w:div w:id="874392115">
      <w:bodyDiv w:val="1"/>
      <w:marLeft w:val="0"/>
      <w:marRight w:val="0"/>
      <w:marTop w:val="0"/>
      <w:marBottom w:val="0"/>
      <w:divBdr>
        <w:top w:val="none" w:sz="0" w:space="0" w:color="auto"/>
        <w:left w:val="none" w:sz="0" w:space="0" w:color="auto"/>
        <w:bottom w:val="none" w:sz="0" w:space="0" w:color="auto"/>
        <w:right w:val="none" w:sz="0" w:space="0" w:color="auto"/>
      </w:divBdr>
    </w:div>
    <w:div w:id="878587269">
      <w:bodyDiv w:val="1"/>
      <w:marLeft w:val="0"/>
      <w:marRight w:val="0"/>
      <w:marTop w:val="0"/>
      <w:marBottom w:val="0"/>
      <w:divBdr>
        <w:top w:val="none" w:sz="0" w:space="0" w:color="auto"/>
        <w:left w:val="none" w:sz="0" w:space="0" w:color="auto"/>
        <w:bottom w:val="none" w:sz="0" w:space="0" w:color="auto"/>
        <w:right w:val="none" w:sz="0" w:space="0" w:color="auto"/>
      </w:divBdr>
    </w:div>
    <w:div w:id="887448429">
      <w:bodyDiv w:val="1"/>
      <w:marLeft w:val="0"/>
      <w:marRight w:val="0"/>
      <w:marTop w:val="0"/>
      <w:marBottom w:val="0"/>
      <w:divBdr>
        <w:top w:val="none" w:sz="0" w:space="0" w:color="auto"/>
        <w:left w:val="none" w:sz="0" w:space="0" w:color="auto"/>
        <w:bottom w:val="none" w:sz="0" w:space="0" w:color="auto"/>
        <w:right w:val="none" w:sz="0" w:space="0" w:color="auto"/>
      </w:divBdr>
    </w:div>
    <w:div w:id="889616227">
      <w:bodyDiv w:val="1"/>
      <w:marLeft w:val="0"/>
      <w:marRight w:val="0"/>
      <w:marTop w:val="0"/>
      <w:marBottom w:val="0"/>
      <w:divBdr>
        <w:top w:val="none" w:sz="0" w:space="0" w:color="auto"/>
        <w:left w:val="none" w:sz="0" w:space="0" w:color="auto"/>
        <w:bottom w:val="none" w:sz="0" w:space="0" w:color="auto"/>
        <w:right w:val="none" w:sz="0" w:space="0" w:color="auto"/>
      </w:divBdr>
    </w:div>
    <w:div w:id="897134736">
      <w:bodyDiv w:val="1"/>
      <w:marLeft w:val="0"/>
      <w:marRight w:val="0"/>
      <w:marTop w:val="0"/>
      <w:marBottom w:val="0"/>
      <w:divBdr>
        <w:top w:val="none" w:sz="0" w:space="0" w:color="auto"/>
        <w:left w:val="none" w:sz="0" w:space="0" w:color="auto"/>
        <w:bottom w:val="none" w:sz="0" w:space="0" w:color="auto"/>
        <w:right w:val="none" w:sz="0" w:space="0" w:color="auto"/>
      </w:divBdr>
    </w:div>
    <w:div w:id="904997471">
      <w:bodyDiv w:val="1"/>
      <w:marLeft w:val="0"/>
      <w:marRight w:val="0"/>
      <w:marTop w:val="0"/>
      <w:marBottom w:val="0"/>
      <w:divBdr>
        <w:top w:val="none" w:sz="0" w:space="0" w:color="auto"/>
        <w:left w:val="none" w:sz="0" w:space="0" w:color="auto"/>
        <w:bottom w:val="none" w:sz="0" w:space="0" w:color="auto"/>
        <w:right w:val="none" w:sz="0" w:space="0" w:color="auto"/>
      </w:divBdr>
    </w:div>
    <w:div w:id="907496999">
      <w:bodyDiv w:val="1"/>
      <w:marLeft w:val="0"/>
      <w:marRight w:val="0"/>
      <w:marTop w:val="0"/>
      <w:marBottom w:val="0"/>
      <w:divBdr>
        <w:top w:val="none" w:sz="0" w:space="0" w:color="auto"/>
        <w:left w:val="none" w:sz="0" w:space="0" w:color="auto"/>
        <w:bottom w:val="none" w:sz="0" w:space="0" w:color="auto"/>
        <w:right w:val="none" w:sz="0" w:space="0" w:color="auto"/>
      </w:divBdr>
    </w:div>
    <w:div w:id="910236529">
      <w:bodyDiv w:val="1"/>
      <w:marLeft w:val="0"/>
      <w:marRight w:val="0"/>
      <w:marTop w:val="0"/>
      <w:marBottom w:val="0"/>
      <w:divBdr>
        <w:top w:val="none" w:sz="0" w:space="0" w:color="auto"/>
        <w:left w:val="none" w:sz="0" w:space="0" w:color="auto"/>
        <w:bottom w:val="none" w:sz="0" w:space="0" w:color="auto"/>
        <w:right w:val="none" w:sz="0" w:space="0" w:color="auto"/>
      </w:divBdr>
    </w:div>
    <w:div w:id="910584046">
      <w:bodyDiv w:val="1"/>
      <w:marLeft w:val="0"/>
      <w:marRight w:val="0"/>
      <w:marTop w:val="0"/>
      <w:marBottom w:val="0"/>
      <w:divBdr>
        <w:top w:val="none" w:sz="0" w:space="0" w:color="auto"/>
        <w:left w:val="none" w:sz="0" w:space="0" w:color="auto"/>
        <w:bottom w:val="none" w:sz="0" w:space="0" w:color="auto"/>
        <w:right w:val="none" w:sz="0" w:space="0" w:color="auto"/>
      </w:divBdr>
    </w:div>
    <w:div w:id="913592782">
      <w:bodyDiv w:val="1"/>
      <w:marLeft w:val="0"/>
      <w:marRight w:val="0"/>
      <w:marTop w:val="0"/>
      <w:marBottom w:val="0"/>
      <w:divBdr>
        <w:top w:val="none" w:sz="0" w:space="0" w:color="auto"/>
        <w:left w:val="none" w:sz="0" w:space="0" w:color="auto"/>
        <w:bottom w:val="none" w:sz="0" w:space="0" w:color="auto"/>
        <w:right w:val="none" w:sz="0" w:space="0" w:color="auto"/>
      </w:divBdr>
    </w:div>
    <w:div w:id="929771971">
      <w:bodyDiv w:val="1"/>
      <w:marLeft w:val="0"/>
      <w:marRight w:val="0"/>
      <w:marTop w:val="0"/>
      <w:marBottom w:val="0"/>
      <w:divBdr>
        <w:top w:val="none" w:sz="0" w:space="0" w:color="auto"/>
        <w:left w:val="none" w:sz="0" w:space="0" w:color="auto"/>
        <w:bottom w:val="none" w:sz="0" w:space="0" w:color="auto"/>
        <w:right w:val="none" w:sz="0" w:space="0" w:color="auto"/>
      </w:divBdr>
    </w:div>
    <w:div w:id="929972068">
      <w:bodyDiv w:val="1"/>
      <w:marLeft w:val="0"/>
      <w:marRight w:val="0"/>
      <w:marTop w:val="0"/>
      <w:marBottom w:val="0"/>
      <w:divBdr>
        <w:top w:val="none" w:sz="0" w:space="0" w:color="auto"/>
        <w:left w:val="none" w:sz="0" w:space="0" w:color="auto"/>
        <w:bottom w:val="none" w:sz="0" w:space="0" w:color="auto"/>
        <w:right w:val="none" w:sz="0" w:space="0" w:color="auto"/>
      </w:divBdr>
    </w:div>
    <w:div w:id="944727014">
      <w:bodyDiv w:val="1"/>
      <w:marLeft w:val="0"/>
      <w:marRight w:val="0"/>
      <w:marTop w:val="0"/>
      <w:marBottom w:val="0"/>
      <w:divBdr>
        <w:top w:val="none" w:sz="0" w:space="0" w:color="auto"/>
        <w:left w:val="none" w:sz="0" w:space="0" w:color="auto"/>
        <w:bottom w:val="none" w:sz="0" w:space="0" w:color="auto"/>
        <w:right w:val="none" w:sz="0" w:space="0" w:color="auto"/>
      </w:divBdr>
    </w:div>
    <w:div w:id="945769335">
      <w:bodyDiv w:val="1"/>
      <w:marLeft w:val="0"/>
      <w:marRight w:val="0"/>
      <w:marTop w:val="0"/>
      <w:marBottom w:val="0"/>
      <w:divBdr>
        <w:top w:val="none" w:sz="0" w:space="0" w:color="auto"/>
        <w:left w:val="none" w:sz="0" w:space="0" w:color="auto"/>
        <w:bottom w:val="none" w:sz="0" w:space="0" w:color="auto"/>
        <w:right w:val="none" w:sz="0" w:space="0" w:color="auto"/>
      </w:divBdr>
    </w:div>
    <w:div w:id="949052647">
      <w:bodyDiv w:val="1"/>
      <w:marLeft w:val="0"/>
      <w:marRight w:val="0"/>
      <w:marTop w:val="0"/>
      <w:marBottom w:val="0"/>
      <w:divBdr>
        <w:top w:val="none" w:sz="0" w:space="0" w:color="auto"/>
        <w:left w:val="none" w:sz="0" w:space="0" w:color="auto"/>
        <w:bottom w:val="none" w:sz="0" w:space="0" w:color="auto"/>
        <w:right w:val="none" w:sz="0" w:space="0" w:color="auto"/>
      </w:divBdr>
    </w:div>
    <w:div w:id="950553038">
      <w:bodyDiv w:val="1"/>
      <w:marLeft w:val="0"/>
      <w:marRight w:val="0"/>
      <w:marTop w:val="0"/>
      <w:marBottom w:val="0"/>
      <w:divBdr>
        <w:top w:val="none" w:sz="0" w:space="0" w:color="auto"/>
        <w:left w:val="none" w:sz="0" w:space="0" w:color="auto"/>
        <w:bottom w:val="none" w:sz="0" w:space="0" w:color="auto"/>
        <w:right w:val="none" w:sz="0" w:space="0" w:color="auto"/>
      </w:divBdr>
    </w:div>
    <w:div w:id="959337154">
      <w:bodyDiv w:val="1"/>
      <w:marLeft w:val="0"/>
      <w:marRight w:val="0"/>
      <w:marTop w:val="0"/>
      <w:marBottom w:val="0"/>
      <w:divBdr>
        <w:top w:val="none" w:sz="0" w:space="0" w:color="auto"/>
        <w:left w:val="none" w:sz="0" w:space="0" w:color="auto"/>
        <w:bottom w:val="none" w:sz="0" w:space="0" w:color="auto"/>
        <w:right w:val="none" w:sz="0" w:space="0" w:color="auto"/>
      </w:divBdr>
    </w:div>
    <w:div w:id="962615481">
      <w:bodyDiv w:val="1"/>
      <w:marLeft w:val="0"/>
      <w:marRight w:val="0"/>
      <w:marTop w:val="0"/>
      <w:marBottom w:val="0"/>
      <w:divBdr>
        <w:top w:val="none" w:sz="0" w:space="0" w:color="auto"/>
        <w:left w:val="none" w:sz="0" w:space="0" w:color="auto"/>
        <w:bottom w:val="none" w:sz="0" w:space="0" w:color="auto"/>
        <w:right w:val="none" w:sz="0" w:space="0" w:color="auto"/>
      </w:divBdr>
    </w:div>
    <w:div w:id="962807364">
      <w:bodyDiv w:val="1"/>
      <w:marLeft w:val="0"/>
      <w:marRight w:val="0"/>
      <w:marTop w:val="0"/>
      <w:marBottom w:val="0"/>
      <w:divBdr>
        <w:top w:val="none" w:sz="0" w:space="0" w:color="auto"/>
        <w:left w:val="none" w:sz="0" w:space="0" w:color="auto"/>
        <w:bottom w:val="none" w:sz="0" w:space="0" w:color="auto"/>
        <w:right w:val="none" w:sz="0" w:space="0" w:color="auto"/>
      </w:divBdr>
    </w:div>
    <w:div w:id="963389350">
      <w:bodyDiv w:val="1"/>
      <w:marLeft w:val="0"/>
      <w:marRight w:val="0"/>
      <w:marTop w:val="0"/>
      <w:marBottom w:val="0"/>
      <w:divBdr>
        <w:top w:val="none" w:sz="0" w:space="0" w:color="auto"/>
        <w:left w:val="none" w:sz="0" w:space="0" w:color="auto"/>
        <w:bottom w:val="none" w:sz="0" w:space="0" w:color="auto"/>
        <w:right w:val="none" w:sz="0" w:space="0" w:color="auto"/>
      </w:divBdr>
    </w:div>
    <w:div w:id="965351586">
      <w:bodyDiv w:val="1"/>
      <w:marLeft w:val="0"/>
      <w:marRight w:val="0"/>
      <w:marTop w:val="0"/>
      <w:marBottom w:val="0"/>
      <w:divBdr>
        <w:top w:val="none" w:sz="0" w:space="0" w:color="auto"/>
        <w:left w:val="none" w:sz="0" w:space="0" w:color="auto"/>
        <w:bottom w:val="none" w:sz="0" w:space="0" w:color="auto"/>
        <w:right w:val="none" w:sz="0" w:space="0" w:color="auto"/>
      </w:divBdr>
    </w:div>
    <w:div w:id="968821715">
      <w:bodyDiv w:val="1"/>
      <w:marLeft w:val="0"/>
      <w:marRight w:val="0"/>
      <w:marTop w:val="0"/>
      <w:marBottom w:val="0"/>
      <w:divBdr>
        <w:top w:val="none" w:sz="0" w:space="0" w:color="auto"/>
        <w:left w:val="none" w:sz="0" w:space="0" w:color="auto"/>
        <w:bottom w:val="none" w:sz="0" w:space="0" w:color="auto"/>
        <w:right w:val="none" w:sz="0" w:space="0" w:color="auto"/>
      </w:divBdr>
    </w:div>
    <w:div w:id="973102403">
      <w:bodyDiv w:val="1"/>
      <w:marLeft w:val="0"/>
      <w:marRight w:val="0"/>
      <w:marTop w:val="0"/>
      <w:marBottom w:val="0"/>
      <w:divBdr>
        <w:top w:val="none" w:sz="0" w:space="0" w:color="auto"/>
        <w:left w:val="none" w:sz="0" w:space="0" w:color="auto"/>
        <w:bottom w:val="none" w:sz="0" w:space="0" w:color="auto"/>
        <w:right w:val="none" w:sz="0" w:space="0" w:color="auto"/>
      </w:divBdr>
    </w:div>
    <w:div w:id="974871864">
      <w:bodyDiv w:val="1"/>
      <w:marLeft w:val="0"/>
      <w:marRight w:val="0"/>
      <w:marTop w:val="0"/>
      <w:marBottom w:val="0"/>
      <w:divBdr>
        <w:top w:val="none" w:sz="0" w:space="0" w:color="auto"/>
        <w:left w:val="none" w:sz="0" w:space="0" w:color="auto"/>
        <w:bottom w:val="none" w:sz="0" w:space="0" w:color="auto"/>
        <w:right w:val="none" w:sz="0" w:space="0" w:color="auto"/>
      </w:divBdr>
    </w:div>
    <w:div w:id="974914879">
      <w:bodyDiv w:val="1"/>
      <w:marLeft w:val="0"/>
      <w:marRight w:val="0"/>
      <w:marTop w:val="0"/>
      <w:marBottom w:val="0"/>
      <w:divBdr>
        <w:top w:val="none" w:sz="0" w:space="0" w:color="auto"/>
        <w:left w:val="none" w:sz="0" w:space="0" w:color="auto"/>
        <w:bottom w:val="none" w:sz="0" w:space="0" w:color="auto"/>
        <w:right w:val="none" w:sz="0" w:space="0" w:color="auto"/>
      </w:divBdr>
    </w:div>
    <w:div w:id="978612265">
      <w:bodyDiv w:val="1"/>
      <w:marLeft w:val="0"/>
      <w:marRight w:val="0"/>
      <w:marTop w:val="0"/>
      <w:marBottom w:val="0"/>
      <w:divBdr>
        <w:top w:val="none" w:sz="0" w:space="0" w:color="auto"/>
        <w:left w:val="none" w:sz="0" w:space="0" w:color="auto"/>
        <w:bottom w:val="none" w:sz="0" w:space="0" w:color="auto"/>
        <w:right w:val="none" w:sz="0" w:space="0" w:color="auto"/>
      </w:divBdr>
    </w:div>
    <w:div w:id="979386521">
      <w:bodyDiv w:val="1"/>
      <w:marLeft w:val="0"/>
      <w:marRight w:val="0"/>
      <w:marTop w:val="0"/>
      <w:marBottom w:val="0"/>
      <w:divBdr>
        <w:top w:val="none" w:sz="0" w:space="0" w:color="auto"/>
        <w:left w:val="none" w:sz="0" w:space="0" w:color="auto"/>
        <w:bottom w:val="none" w:sz="0" w:space="0" w:color="auto"/>
        <w:right w:val="none" w:sz="0" w:space="0" w:color="auto"/>
      </w:divBdr>
    </w:div>
    <w:div w:id="981739131">
      <w:bodyDiv w:val="1"/>
      <w:marLeft w:val="0"/>
      <w:marRight w:val="0"/>
      <w:marTop w:val="0"/>
      <w:marBottom w:val="0"/>
      <w:divBdr>
        <w:top w:val="none" w:sz="0" w:space="0" w:color="auto"/>
        <w:left w:val="none" w:sz="0" w:space="0" w:color="auto"/>
        <w:bottom w:val="none" w:sz="0" w:space="0" w:color="auto"/>
        <w:right w:val="none" w:sz="0" w:space="0" w:color="auto"/>
      </w:divBdr>
    </w:div>
    <w:div w:id="982853730">
      <w:bodyDiv w:val="1"/>
      <w:marLeft w:val="0"/>
      <w:marRight w:val="0"/>
      <w:marTop w:val="0"/>
      <w:marBottom w:val="0"/>
      <w:divBdr>
        <w:top w:val="none" w:sz="0" w:space="0" w:color="auto"/>
        <w:left w:val="none" w:sz="0" w:space="0" w:color="auto"/>
        <w:bottom w:val="none" w:sz="0" w:space="0" w:color="auto"/>
        <w:right w:val="none" w:sz="0" w:space="0" w:color="auto"/>
      </w:divBdr>
    </w:div>
    <w:div w:id="983045578">
      <w:bodyDiv w:val="1"/>
      <w:marLeft w:val="0"/>
      <w:marRight w:val="0"/>
      <w:marTop w:val="0"/>
      <w:marBottom w:val="0"/>
      <w:divBdr>
        <w:top w:val="none" w:sz="0" w:space="0" w:color="auto"/>
        <w:left w:val="none" w:sz="0" w:space="0" w:color="auto"/>
        <w:bottom w:val="none" w:sz="0" w:space="0" w:color="auto"/>
        <w:right w:val="none" w:sz="0" w:space="0" w:color="auto"/>
      </w:divBdr>
    </w:div>
    <w:div w:id="983852533">
      <w:bodyDiv w:val="1"/>
      <w:marLeft w:val="0"/>
      <w:marRight w:val="0"/>
      <w:marTop w:val="0"/>
      <w:marBottom w:val="0"/>
      <w:divBdr>
        <w:top w:val="none" w:sz="0" w:space="0" w:color="auto"/>
        <w:left w:val="none" w:sz="0" w:space="0" w:color="auto"/>
        <w:bottom w:val="none" w:sz="0" w:space="0" w:color="auto"/>
        <w:right w:val="none" w:sz="0" w:space="0" w:color="auto"/>
      </w:divBdr>
    </w:div>
    <w:div w:id="984088725">
      <w:bodyDiv w:val="1"/>
      <w:marLeft w:val="0"/>
      <w:marRight w:val="0"/>
      <w:marTop w:val="0"/>
      <w:marBottom w:val="0"/>
      <w:divBdr>
        <w:top w:val="none" w:sz="0" w:space="0" w:color="auto"/>
        <w:left w:val="none" w:sz="0" w:space="0" w:color="auto"/>
        <w:bottom w:val="none" w:sz="0" w:space="0" w:color="auto"/>
        <w:right w:val="none" w:sz="0" w:space="0" w:color="auto"/>
      </w:divBdr>
    </w:div>
    <w:div w:id="987397893">
      <w:bodyDiv w:val="1"/>
      <w:marLeft w:val="0"/>
      <w:marRight w:val="0"/>
      <w:marTop w:val="0"/>
      <w:marBottom w:val="0"/>
      <w:divBdr>
        <w:top w:val="none" w:sz="0" w:space="0" w:color="auto"/>
        <w:left w:val="none" w:sz="0" w:space="0" w:color="auto"/>
        <w:bottom w:val="none" w:sz="0" w:space="0" w:color="auto"/>
        <w:right w:val="none" w:sz="0" w:space="0" w:color="auto"/>
      </w:divBdr>
    </w:div>
    <w:div w:id="991374406">
      <w:bodyDiv w:val="1"/>
      <w:marLeft w:val="0"/>
      <w:marRight w:val="0"/>
      <w:marTop w:val="0"/>
      <w:marBottom w:val="0"/>
      <w:divBdr>
        <w:top w:val="none" w:sz="0" w:space="0" w:color="auto"/>
        <w:left w:val="none" w:sz="0" w:space="0" w:color="auto"/>
        <w:bottom w:val="none" w:sz="0" w:space="0" w:color="auto"/>
        <w:right w:val="none" w:sz="0" w:space="0" w:color="auto"/>
      </w:divBdr>
    </w:div>
    <w:div w:id="995382281">
      <w:bodyDiv w:val="1"/>
      <w:marLeft w:val="0"/>
      <w:marRight w:val="0"/>
      <w:marTop w:val="0"/>
      <w:marBottom w:val="0"/>
      <w:divBdr>
        <w:top w:val="none" w:sz="0" w:space="0" w:color="auto"/>
        <w:left w:val="none" w:sz="0" w:space="0" w:color="auto"/>
        <w:bottom w:val="none" w:sz="0" w:space="0" w:color="auto"/>
        <w:right w:val="none" w:sz="0" w:space="0" w:color="auto"/>
      </w:divBdr>
    </w:div>
    <w:div w:id="997421003">
      <w:bodyDiv w:val="1"/>
      <w:marLeft w:val="0"/>
      <w:marRight w:val="0"/>
      <w:marTop w:val="0"/>
      <w:marBottom w:val="0"/>
      <w:divBdr>
        <w:top w:val="none" w:sz="0" w:space="0" w:color="auto"/>
        <w:left w:val="none" w:sz="0" w:space="0" w:color="auto"/>
        <w:bottom w:val="none" w:sz="0" w:space="0" w:color="auto"/>
        <w:right w:val="none" w:sz="0" w:space="0" w:color="auto"/>
      </w:divBdr>
    </w:div>
    <w:div w:id="997919751">
      <w:bodyDiv w:val="1"/>
      <w:marLeft w:val="0"/>
      <w:marRight w:val="0"/>
      <w:marTop w:val="0"/>
      <w:marBottom w:val="0"/>
      <w:divBdr>
        <w:top w:val="none" w:sz="0" w:space="0" w:color="auto"/>
        <w:left w:val="none" w:sz="0" w:space="0" w:color="auto"/>
        <w:bottom w:val="none" w:sz="0" w:space="0" w:color="auto"/>
        <w:right w:val="none" w:sz="0" w:space="0" w:color="auto"/>
      </w:divBdr>
    </w:div>
    <w:div w:id="1000428024">
      <w:bodyDiv w:val="1"/>
      <w:marLeft w:val="0"/>
      <w:marRight w:val="0"/>
      <w:marTop w:val="0"/>
      <w:marBottom w:val="0"/>
      <w:divBdr>
        <w:top w:val="none" w:sz="0" w:space="0" w:color="auto"/>
        <w:left w:val="none" w:sz="0" w:space="0" w:color="auto"/>
        <w:bottom w:val="none" w:sz="0" w:space="0" w:color="auto"/>
        <w:right w:val="none" w:sz="0" w:space="0" w:color="auto"/>
      </w:divBdr>
    </w:div>
    <w:div w:id="1009715628">
      <w:bodyDiv w:val="1"/>
      <w:marLeft w:val="0"/>
      <w:marRight w:val="0"/>
      <w:marTop w:val="0"/>
      <w:marBottom w:val="0"/>
      <w:divBdr>
        <w:top w:val="none" w:sz="0" w:space="0" w:color="auto"/>
        <w:left w:val="none" w:sz="0" w:space="0" w:color="auto"/>
        <w:bottom w:val="none" w:sz="0" w:space="0" w:color="auto"/>
        <w:right w:val="none" w:sz="0" w:space="0" w:color="auto"/>
      </w:divBdr>
    </w:div>
    <w:div w:id="1013410146">
      <w:bodyDiv w:val="1"/>
      <w:marLeft w:val="0"/>
      <w:marRight w:val="0"/>
      <w:marTop w:val="0"/>
      <w:marBottom w:val="0"/>
      <w:divBdr>
        <w:top w:val="none" w:sz="0" w:space="0" w:color="auto"/>
        <w:left w:val="none" w:sz="0" w:space="0" w:color="auto"/>
        <w:bottom w:val="none" w:sz="0" w:space="0" w:color="auto"/>
        <w:right w:val="none" w:sz="0" w:space="0" w:color="auto"/>
      </w:divBdr>
    </w:div>
    <w:div w:id="1015503392">
      <w:bodyDiv w:val="1"/>
      <w:marLeft w:val="0"/>
      <w:marRight w:val="0"/>
      <w:marTop w:val="0"/>
      <w:marBottom w:val="0"/>
      <w:divBdr>
        <w:top w:val="none" w:sz="0" w:space="0" w:color="auto"/>
        <w:left w:val="none" w:sz="0" w:space="0" w:color="auto"/>
        <w:bottom w:val="none" w:sz="0" w:space="0" w:color="auto"/>
        <w:right w:val="none" w:sz="0" w:space="0" w:color="auto"/>
      </w:divBdr>
    </w:div>
    <w:div w:id="1018117195">
      <w:bodyDiv w:val="1"/>
      <w:marLeft w:val="0"/>
      <w:marRight w:val="0"/>
      <w:marTop w:val="0"/>
      <w:marBottom w:val="0"/>
      <w:divBdr>
        <w:top w:val="none" w:sz="0" w:space="0" w:color="auto"/>
        <w:left w:val="none" w:sz="0" w:space="0" w:color="auto"/>
        <w:bottom w:val="none" w:sz="0" w:space="0" w:color="auto"/>
        <w:right w:val="none" w:sz="0" w:space="0" w:color="auto"/>
      </w:divBdr>
    </w:div>
    <w:div w:id="1022508926">
      <w:bodyDiv w:val="1"/>
      <w:marLeft w:val="0"/>
      <w:marRight w:val="0"/>
      <w:marTop w:val="0"/>
      <w:marBottom w:val="0"/>
      <w:divBdr>
        <w:top w:val="none" w:sz="0" w:space="0" w:color="auto"/>
        <w:left w:val="none" w:sz="0" w:space="0" w:color="auto"/>
        <w:bottom w:val="none" w:sz="0" w:space="0" w:color="auto"/>
        <w:right w:val="none" w:sz="0" w:space="0" w:color="auto"/>
      </w:divBdr>
    </w:div>
    <w:div w:id="1022780147">
      <w:bodyDiv w:val="1"/>
      <w:marLeft w:val="0"/>
      <w:marRight w:val="0"/>
      <w:marTop w:val="0"/>
      <w:marBottom w:val="0"/>
      <w:divBdr>
        <w:top w:val="none" w:sz="0" w:space="0" w:color="auto"/>
        <w:left w:val="none" w:sz="0" w:space="0" w:color="auto"/>
        <w:bottom w:val="none" w:sz="0" w:space="0" w:color="auto"/>
        <w:right w:val="none" w:sz="0" w:space="0" w:color="auto"/>
      </w:divBdr>
    </w:div>
    <w:div w:id="1023289412">
      <w:bodyDiv w:val="1"/>
      <w:marLeft w:val="0"/>
      <w:marRight w:val="0"/>
      <w:marTop w:val="0"/>
      <w:marBottom w:val="0"/>
      <w:divBdr>
        <w:top w:val="none" w:sz="0" w:space="0" w:color="auto"/>
        <w:left w:val="none" w:sz="0" w:space="0" w:color="auto"/>
        <w:bottom w:val="none" w:sz="0" w:space="0" w:color="auto"/>
        <w:right w:val="none" w:sz="0" w:space="0" w:color="auto"/>
      </w:divBdr>
    </w:div>
    <w:div w:id="1038551026">
      <w:bodyDiv w:val="1"/>
      <w:marLeft w:val="0"/>
      <w:marRight w:val="0"/>
      <w:marTop w:val="0"/>
      <w:marBottom w:val="0"/>
      <w:divBdr>
        <w:top w:val="none" w:sz="0" w:space="0" w:color="auto"/>
        <w:left w:val="none" w:sz="0" w:space="0" w:color="auto"/>
        <w:bottom w:val="none" w:sz="0" w:space="0" w:color="auto"/>
        <w:right w:val="none" w:sz="0" w:space="0" w:color="auto"/>
      </w:divBdr>
    </w:div>
    <w:div w:id="1046179578">
      <w:bodyDiv w:val="1"/>
      <w:marLeft w:val="0"/>
      <w:marRight w:val="0"/>
      <w:marTop w:val="0"/>
      <w:marBottom w:val="0"/>
      <w:divBdr>
        <w:top w:val="none" w:sz="0" w:space="0" w:color="auto"/>
        <w:left w:val="none" w:sz="0" w:space="0" w:color="auto"/>
        <w:bottom w:val="none" w:sz="0" w:space="0" w:color="auto"/>
        <w:right w:val="none" w:sz="0" w:space="0" w:color="auto"/>
      </w:divBdr>
    </w:div>
    <w:div w:id="1046874322">
      <w:bodyDiv w:val="1"/>
      <w:marLeft w:val="0"/>
      <w:marRight w:val="0"/>
      <w:marTop w:val="0"/>
      <w:marBottom w:val="0"/>
      <w:divBdr>
        <w:top w:val="none" w:sz="0" w:space="0" w:color="auto"/>
        <w:left w:val="none" w:sz="0" w:space="0" w:color="auto"/>
        <w:bottom w:val="none" w:sz="0" w:space="0" w:color="auto"/>
        <w:right w:val="none" w:sz="0" w:space="0" w:color="auto"/>
      </w:divBdr>
    </w:div>
    <w:div w:id="1048915696">
      <w:bodyDiv w:val="1"/>
      <w:marLeft w:val="0"/>
      <w:marRight w:val="0"/>
      <w:marTop w:val="0"/>
      <w:marBottom w:val="0"/>
      <w:divBdr>
        <w:top w:val="none" w:sz="0" w:space="0" w:color="auto"/>
        <w:left w:val="none" w:sz="0" w:space="0" w:color="auto"/>
        <w:bottom w:val="none" w:sz="0" w:space="0" w:color="auto"/>
        <w:right w:val="none" w:sz="0" w:space="0" w:color="auto"/>
      </w:divBdr>
    </w:div>
    <w:div w:id="1052000571">
      <w:bodyDiv w:val="1"/>
      <w:marLeft w:val="0"/>
      <w:marRight w:val="0"/>
      <w:marTop w:val="0"/>
      <w:marBottom w:val="0"/>
      <w:divBdr>
        <w:top w:val="none" w:sz="0" w:space="0" w:color="auto"/>
        <w:left w:val="none" w:sz="0" w:space="0" w:color="auto"/>
        <w:bottom w:val="none" w:sz="0" w:space="0" w:color="auto"/>
        <w:right w:val="none" w:sz="0" w:space="0" w:color="auto"/>
      </w:divBdr>
    </w:div>
    <w:div w:id="1056197811">
      <w:bodyDiv w:val="1"/>
      <w:marLeft w:val="0"/>
      <w:marRight w:val="0"/>
      <w:marTop w:val="0"/>
      <w:marBottom w:val="0"/>
      <w:divBdr>
        <w:top w:val="none" w:sz="0" w:space="0" w:color="auto"/>
        <w:left w:val="none" w:sz="0" w:space="0" w:color="auto"/>
        <w:bottom w:val="none" w:sz="0" w:space="0" w:color="auto"/>
        <w:right w:val="none" w:sz="0" w:space="0" w:color="auto"/>
      </w:divBdr>
    </w:div>
    <w:div w:id="1056707994">
      <w:bodyDiv w:val="1"/>
      <w:marLeft w:val="0"/>
      <w:marRight w:val="0"/>
      <w:marTop w:val="0"/>
      <w:marBottom w:val="0"/>
      <w:divBdr>
        <w:top w:val="none" w:sz="0" w:space="0" w:color="auto"/>
        <w:left w:val="none" w:sz="0" w:space="0" w:color="auto"/>
        <w:bottom w:val="none" w:sz="0" w:space="0" w:color="auto"/>
        <w:right w:val="none" w:sz="0" w:space="0" w:color="auto"/>
      </w:divBdr>
    </w:div>
    <w:div w:id="1062559114">
      <w:bodyDiv w:val="1"/>
      <w:marLeft w:val="0"/>
      <w:marRight w:val="0"/>
      <w:marTop w:val="0"/>
      <w:marBottom w:val="0"/>
      <w:divBdr>
        <w:top w:val="none" w:sz="0" w:space="0" w:color="auto"/>
        <w:left w:val="none" w:sz="0" w:space="0" w:color="auto"/>
        <w:bottom w:val="none" w:sz="0" w:space="0" w:color="auto"/>
        <w:right w:val="none" w:sz="0" w:space="0" w:color="auto"/>
      </w:divBdr>
    </w:div>
    <w:div w:id="1063331862">
      <w:bodyDiv w:val="1"/>
      <w:marLeft w:val="0"/>
      <w:marRight w:val="0"/>
      <w:marTop w:val="0"/>
      <w:marBottom w:val="0"/>
      <w:divBdr>
        <w:top w:val="none" w:sz="0" w:space="0" w:color="auto"/>
        <w:left w:val="none" w:sz="0" w:space="0" w:color="auto"/>
        <w:bottom w:val="none" w:sz="0" w:space="0" w:color="auto"/>
        <w:right w:val="none" w:sz="0" w:space="0" w:color="auto"/>
      </w:divBdr>
    </w:div>
    <w:div w:id="1067143325">
      <w:bodyDiv w:val="1"/>
      <w:marLeft w:val="0"/>
      <w:marRight w:val="0"/>
      <w:marTop w:val="0"/>
      <w:marBottom w:val="0"/>
      <w:divBdr>
        <w:top w:val="none" w:sz="0" w:space="0" w:color="auto"/>
        <w:left w:val="none" w:sz="0" w:space="0" w:color="auto"/>
        <w:bottom w:val="none" w:sz="0" w:space="0" w:color="auto"/>
        <w:right w:val="none" w:sz="0" w:space="0" w:color="auto"/>
      </w:divBdr>
    </w:div>
    <w:div w:id="1070885279">
      <w:bodyDiv w:val="1"/>
      <w:marLeft w:val="0"/>
      <w:marRight w:val="0"/>
      <w:marTop w:val="0"/>
      <w:marBottom w:val="0"/>
      <w:divBdr>
        <w:top w:val="none" w:sz="0" w:space="0" w:color="auto"/>
        <w:left w:val="none" w:sz="0" w:space="0" w:color="auto"/>
        <w:bottom w:val="none" w:sz="0" w:space="0" w:color="auto"/>
        <w:right w:val="none" w:sz="0" w:space="0" w:color="auto"/>
      </w:divBdr>
    </w:div>
    <w:div w:id="1076979531">
      <w:bodyDiv w:val="1"/>
      <w:marLeft w:val="0"/>
      <w:marRight w:val="0"/>
      <w:marTop w:val="0"/>
      <w:marBottom w:val="0"/>
      <w:divBdr>
        <w:top w:val="none" w:sz="0" w:space="0" w:color="auto"/>
        <w:left w:val="none" w:sz="0" w:space="0" w:color="auto"/>
        <w:bottom w:val="none" w:sz="0" w:space="0" w:color="auto"/>
        <w:right w:val="none" w:sz="0" w:space="0" w:color="auto"/>
      </w:divBdr>
    </w:div>
    <w:div w:id="1077634974">
      <w:bodyDiv w:val="1"/>
      <w:marLeft w:val="0"/>
      <w:marRight w:val="0"/>
      <w:marTop w:val="0"/>
      <w:marBottom w:val="0"/>
      <w:divBdr>
        <w:top w:val="none" w:sz="0" w:space="0" w:color="auto"/>
        <w:left w:val="none" w:sz="0" w:space="0" w:color="auto"/>
        <w:bottom w:val="none" w:sz="0" w:space="0" w:color="auto"/>
        <w:right w:val="none" w:sz="0" w:space="0" w:color="auto"/>
      </w:divBdr>
    </w:div>
    <w:div w:id="1077897620">
      <w:bodyDiv w:val="1"/>
      <w:marLeft w:val="0"/>
      <w:marRight w:val="0"/>
      <w:marTop w:val="0"/>
      <w:marBottom w:val="0"/>
      <w:divBdr>
        <w:top w:val="none" w:sz="0" w:space="0" w:color="auto"/>
        <w:left w:val="none" w:sz="0" w:space="0" w:color="auto"/>
        <w:bottom w:val="none" w:sz="0" w:space="0" w:color="auto"/>
        <w:right w:val="none" w:sz="0" w:space="0" w:color="auto"/>
      </w:divBdr>
    </w:div>
    <w:div w:id="1080172845">
      <w:bodyDiv w:val="1"/>
      <w:marLeft w:val="0"/>
      <w:marRight w:val="0"/>
      <w:marTop w:val="0"/>
      <w:marBottom w:val="0"/>
      <w:divBdr>
        <w:top w:val="none" w:sz="0" w:space="0" w:color="auto"/>
        <w:left w:val="none" w:sz="0" w:space="0" w:color="auto"/>
        <w:bottom w:val="none" w:sz="0" w:space="0" w:color="auto"/>
        <w:right w:val="none" w:sz="0" w:space="0" w:color="auto"/>
      </w:divBdr>
    </w:div>
    <w:div w:id="1082339925">
      <w:bodyDiv w:val="1"/>
      <w:marLeft w:val="0"/>
      <w:marRight w:val="0"/>
      <w:marTop w:val="0"/>
      <w:marBottom w:val="0"/>
      <w:divBdr>
        <w:top w:val="none" w:sz="0" w:space="0" w:color="auto"/>
        <w:left w:val="none" w:sz="0" w:space="0" w:color="auto"/>
        <w:bottom w:val="none" w:sz="0" w:space="0" w:color="auto"/>
        <w:right w:val="none" w:sz="0" w:space="0" w:color="auto"/>
      </w:divBdr>
    </w:div>
    <w:div w:id="1084449828">
      <w:bodyDiv w:val="1"/>
      <w:marLeft w:val="0"/>
      <w:marRight w:val="0"/>
      <w:marTop w:val="0"/>
      <w:marBottom w:val="0"/>
      <w:divBdr>
        <w:top w:val="none" w:sz="0" w:space="0" w:color="auto"/>
        <w:left w:val="none" w:sz="0" w:space="0" w:color="auto"/>
        <w:bottom w:val="none" w:sz="0" w:space="0" w:color="auto"/>
        <w:right w:val="none" w:sz="0" w:space="0" w:color="auto"/>
      </w:divBdr>
    </w:div>
    <w:div w:id="1085348084">
      <w:bodyDiv w:val="1"/>
      <w:marLeft w:val="0"/>
      <w:marRight w:val="0"/>
      <w:marTop w:val="0"/>
      <w:marBottom w:val="0"/>
      <w:divBdr>
        <w:top w:val="none" w:sz="0" w:space="0" w:color="auto"/>
        <w:left w:val="none" w:sz="0" w:space="0" w:color="auto"/>
        <w:bottom w:val="none" w:sz="0" w:space="0" w:color="auto"/>
        <w:right w:val="none" w:sz="0" w:space="0" w:color="auto"/>
      </w:divBdr>
    </w:div>
    <w:div w:id="1091468456">
      <w:bodyDiv w:val="1"/>
      <w:marLeft w:val="0"/>
      <w:marRight w:val="0"/>
      <w:marTop w:val="0"/>
      <w:marBottom w:val="0"/>
      <w:divBdr>
        <w:top w:val="none" w:sz="0" w:space="0" w:color="auto"/>
        <w:left w:val="none" w:sz="0" w:space="0" w:color="auto"/>
        <w:bottom w:val="none" w:sz="0" w:space="0" w:color="auto"/>
        <w:right w:val="none" w:sz="0" w:space="0" w:color="auto"/>
      </w:divBdr>
    </w:div>
    <w:div w:id="1096555419">
      <w:bodyDiv w:val="1"/>
      <w:marLeft w:val="0"/>
      <w:marRight w:val="0"/>
      <w:marTop w:val="0"/>
      <w:marBottom w:val="0"/>
      <w:divBdr>
        <w:top w:val="none" w:sz="0" w:space="0" w:color="auto"/>
        <w:left w:val="none" w:sz="0" w:space="0" w:color="auto"/>
        <w:bottom w:val="none" w:sz="0" w:space="0" w:color="auto"/>
        <w:right w:val="none" w:sz="0" w:space="0" w:color="auto"/>
      </w:divBdr>
    </w:div>
    <w:div w:id="1100033186">
      <w:bodyDiv w:val="1"/>
      <w:marLeft w:val="0"/>
      <w:marRight w:val="0"/>
      <w:marTop w:val="0"/>
      <w:marBottom w:val="0"/>
      <w:divBdr>
        <w:top w:val="none" w:sz="0" w:space="0" w:color="auto"/>
        <w:left w:val="none" w:sz="0" w:space="0" w:color="auto"/>
        <w:bottom w:val="none" w:sz="0" w:space="0" w:color="auto"/>
        <w:right w:val="none" w:sz="0" w:space="0" w:color="auto"/>
      </w:divBdr>
    </w:div>
    <w:div w:id="1103454524">
      <w:bodyDiv w:val="1"/>
      <w:marLeft w:val="0"/>
      <w:marRight w:val="0"/>
      <w:marTop w:val="0"/>
      <w:marBottom w:val="0"/>
      <w:divBdr>
        <w:top w:val="none" w:sz="0" w:space="0" w:color="auto"/>
        <w:left w:val="none" w:sz="0" w:space="0" w:color="auto"/>
        <w:bottom w:val="none" w:sz="0" w:space="0" w:color="auto"/>
        <w:right w:val="none" w:sz="0" w:space="0" w:color="auto"/>
      </w:divBdr>
    </w:div>
    <w:div w:id="1104885030">
      <w:bodyDiv w:val="1"/>
      <w:marLeft w:val="0"/>
      <w:marRight w:val="0"/>
      <w:marTop w:val="0"/>
      <w:marBottom w:val="0"/>
      <w:divBdr>
        <w:top w:val="none" w:sz="0" w:space="0" w:color="auto"/>
        <w:left w:val="none" w:sz="0" w:space="0" w:color="auto"/>
        <w:bottom w:val="none" w:sz="0" w:space="0" w:color="auto"/>
        <w:right w:val="none" w:sz="0" w:space="0" w:color="auto"/>
      </w:divBdr>
    </w:div>
    <w:div w:id="1112820086">
      <w:bodyDiv w:val="1"/>
      <w:marLeft w:val="0"/>
      <w:marRight w:val="0"/>
      <w:marTop w:val="0"/>
      <w:marBottom w:val="0"/>
      <w:divBdr>
        <w:top w:val="none" w:sz="0" w:space="0" w:color="auto"/>
        <w:left w:val="none" w:sz="0" w:space="0" w:color="auto"/>
        <w:bottom w:val="none" w:sz="0" w:space="0" w:color="auto"/>
        <w:right w:val="none" w:sz="0" w:space="0" w:color="auto"/>
      </w:divBdr>
    </w:div>
    <w:div w:id="1113865261">
      <w:bodyDiv w:val="1"/>
      <w:marLeft w:val="0"/>
      <w:marRight w:val="0"/>
      <w:marTop w:val="0"/>
      <w:marBottom w:val="0"/>
      <w:divBdr>
        <w:top w:val="none" w:sz="0" w:space="0" w:color="auto"/>
        <w:left w:val="none" w:sz="0" w:space="0" w:color="auto"/>
        <w:bottom w:val="none" w:sz="0" w:space="0" w:color="auto"/>
        <w:right w:val="none" w:sz="0" w:space="0" w:color="auto"/>
      </w:divBdr>
    </w:div>
    <w:div w:id="1118644856">
      <w:bodyDiv w:val="1"/>
      <w:marLeft w:val="0"/>
      <w:marRight w:val="0"/>
      <w:marTop w:val="0"/>
      <w:marBottom w:val="0"/>
      <w:divBdr>
        <w:top w:val="none" w:sz="0" w:space="0" w:color="auto"/>
        <w:left w:val="none" w:sz="0" w:space="0" w:color="auto"/>
        <w:bottom w:val="none" w:sz="0" w:space="0" w:color="auto"/>
        <w:right w:val="none" w:sz="0" w:space="0" w:color="auto"/>
      </w:divBdr>
    </w:div>
    <w:div w:id="1126655295">
      <w:bodyDiv w:val="1"/>
      <w:marLeft w:val="0"/>
      <w:marRight w:val="0"/>
      <w:marTop w:val="0"/>
      <w:marBottom w:val="0"/>
      <w:divBdr>
        <w:top w:val="none" w:sz="0" w:space="0" w:color="auto"/>
        <w:left w:val="none" w:sz="0" w:space="0" w:color="auto"/>
        <w:bottom w:val="none" w:sz="0" w:space="0" w:color="auto"/>
        <w:right w:val="none" w:sz="0" w:space="0" w:color="auto"/>
      </w:divBdr>
    </w:div>
    <w:div w:id="1127242825">
      <w:bodyDiv w:val="1"/>
      <w:marLeft w:val="0"/>
      <w:marRight w:val="0"/>
      <w:marTop w:val="0"/>
      <w:marBottom w:val="0"/>
      <w:divBdr>
        <w:top w:val="none" w:sz="0" w:space="0" w:color="auto"/>
        <w:left w:val="none" w:sz="0" w:space="0" w:color="auto"/>
        <w:bottom w:val="none" w:sz="0" w:space="0" w:color="auto"/>
        <w:right w:val="none" w:sz="0" w:space="0" w:color="auto"/>
      </w:divBdr>
    </w:div>
    <w:div w:id="1127814089">
      <w:bodyDiv w:val="1"/>
      <w:marLeft w:val="0"/>
      <w:marRight w:val="0"/>
      <w:marTop w:val="0"/>
      <w:marBottom w:val="0"/>
      <w:divBdr>
        <w:top w:val="none" w:sz="0" w:space="0" w:color="auto"/>
        <w:left w:val="none" w:sz="0" w:space="0" w:color="auto"/>
        <w:bottom w:val="none" w:sz="0" w:space="0" w:color="auto"/>
        <w:right w:val="none" w:sz="0" w:space="0" w:color="auto"/>
      </w:divBdr>
    </w:div>
    <w:div w:id="1128351053">
      <w:bodyDiv w:val="1"/>
      <w:marLeft w:val="0"/>
      <w:marRight w:val="0"/>
      <w:marTop w:val="0"/>
      <w:marBottom w:val="0"/>
      <w:divBdr>
        <w:top w:val="none" w:sz="0" w:space="0" w:color="auto"/>
        <w:left w:val="none" w:sz="0" w:space="0" w:color="auto"/>
        <w:bottom w:val="none" w:sz="0" w:space="0" w:color="auto"/>
        <w:right w:val="none" w:sz="0" w:space="0" w:color="auto"/>
      </w:divBdr>
    </w:div>
    <w:div w:id="1132017515">
      <w:bodyDiv w:val="1"/>
      <w:marLeft w:val="0"/>
      <w:marRight w:val="0"/>
      <w:marTop w:val="0"/>
      <w:marBottom w:val="0"/>
      <w:divBdr>
        <w:top w:val="none" w:sz="0" w:space="0" w:color="auto"/>
        <w:left w:val="none" w:sz="0" w:space="0" w:color="auto"/>
        <w:bottom w:val="none" w:sz="0" w:space="0" w:color="auto"/>
        <w:right w:val="none" w:sz="0" w:space="0" w:color="auto"/>
      </w:divBdr>
    </w:div>
    <w:div w:id="1138261321">
      <w:bodyDiv w:val="1"/>
      <w:marLeft w:val="0"/>
      <w:marRight w:val="0"/>
      <w:marTop w:val="0"/>
      <w:marBottom w:val="0"/>
      <w:divBdr>
        <w:top w:val="none" w:sz="0" w:space="0" w:color="auto"/>
        <w:left w:val="none" w:sz="0" w:space="0" w:color="auto"/>
        <w:bottom w:val="none" w:sz="0" w:space="0" w:color="auto"/>
        <w:right w:val="none" w:sz="0" w:space="0" w:color="auto"/>
      </w:divBdr>
    </w:div>
    <w:div w:id="1138689644">
      <w:bodyDiv w:val="1"/>
      <w:marLeft w:val="0"/>
      <w:marRight w:val="0"/>
      <w:marTop w:val="0"/>
      <w:marBottom w:val="0"/>
      <w:divBdr>
        <w:top w:val="none" w:sz="0" w:space="0" w:color="auto"/>
        <w:left w:val="none" w:sz="0" w:space="0" w:color="auto"/>
        <w:bottom w:val="none" w:sz="0" w:space="0" w:color="auto"/>
        <w:right w:val="none" w:sz="0" w:space="0" w:color="auto"/>
      </w:divBdr>
    </w:div>
    <w:div w:id="1148277878">
      <w:bodyDiv w:val="1"/>
      <w:marLeft w:val="0"/>
      <w:marRight w:val="0"/>
      <w:marTop w:val="0"/>
      <w:marBottom w:val="0"/>
      <w:divBdr>
        <w:top w:val="none" w:sz="0" w:space="0" w:color="auto"/>
        <w:left w:val="none" w:sz="0" w:space="0" w:color="auto"/>
        <w:bottom w:val="none" w:sz="0" w:space="0" w:color="auto"/>
        <w:right w:val="none" w:sz="0" w:space="0" w:color="auto"/>
      </w:divBdr>
    </w:div>
    <w:div w:id="1149250384">
      <w:bodyDiv w:val="1"/>
      <w:marLeft w:val="0"/>
      <w:marRight w:val="0"/>
      <w:marTop w:val="0"/>
      <w:marBottom w:val="0"/>
      <w:divBdr>
        <w:top w:val="none" w:sz="0" w:space="0" w:color="auto"/>
        <w:left w:val="none" w:sz="0" w:space="0" w:color="auto"/>
        <w:bottom w:val="none" w:sz="0" w:space="0" w:color="auto"/>
        <w:right w:val="none" w:sz="0" w:space="0" w:color="auto"/>
      </w:divBdr>
    </w:div>
    <w:div w:id="1149250693">
      <w:bodyDiv w:val="1"/>
      <w:marLeft w:val="0"/>
      <w:marRight w:val="0"/>
      <w:marTop w:val="0"/>
      <w:marBottom w:val="0"/>
      <w:divBdr>
        <w:top w:val="none" w:sz="0" w:space="0" w:color="auto"/>
        <w:left w:val="none" w:sz="0" w:space="0" w:color="auto"/>
        <w:bottom w:val="none" w:sz="0" w:space="0" w:color="auto"/>
        <w:right w:val="none" w:sz="0" w:space="0" w:color="auto"/>
      </w:divBdr>
    </w:div>
    <w:div w:id="1151872254">
      <w:bodyDiv w:val="1"/>
      <w:marLeft w:val="0"/>
      <w:marRight w:val="0"/>
      <w:marTop w:val="0"/>
      <w:marBottom w:val="0"/>
      <w:divBdr>
        <w:top w:val="none" w:sz="0" w:space="0" w:color="auto"/>
        <w:left w:val="none" w:sz="0" w:space="0" w:color="auto"/>
        <w:bottom w:val="none" w:sz="0" w:space="0" w:color="auto"/>
        <w:right w:val="none" w:sz="0" w:space="0" w:color="auto"/>
      </w:divBdr>
    </w:div>
    <w:div w:id="1156997753">
      <w:bodyDiv w:val="1"/>
      <w:marLeft w:val="0"/>
      <w:marRight w:val="0"/>
      <w:marTop w:val="0"/>
      <w:marBottom w:val="0"/>
      <w:divBdr>
        <w:top w:val="none" w:sz="0" w:space="0" w:color="auto"/>
        <w:left w:val="none" w:sz="0" w:space="0" w:color="auto"/>
        <w:bottom w:val="none" w:sz="0" w:space="0" w:color="auto"/>
        <w:right w:val="none" w:sz="0" w:space="0" w:color="auto"/>
      </w:divBdr>
    </w:div>
    <w:div w:id="1157259144">
      <w:bodyDiv w:val="1"/>
      <w:marLeft w:val="0"/>
      <w:marRight w:val="0"/>
      <w:marTop w:val="0"/>
      <w:marBottom w:val="0"/>
      <w:divBdr>
        <w:top w:val="none" w:sz="0" w:space="0" w:color="auto"/>
        <w:left w:val="none" w:sz="0" w:space="0" w:color="auto"/>
        <w:bottom w:val="none" w:sz="0" w:space="0" w:color="auto"/>
        <w:right w:val="none" w:sz="0" w:space="0" w:color="auto"/>
      </w:divBdr>
    </w:div>
    <w:div w:id="1162963212">
      <w:bodyDiv w:val="1"/>
      <w:marLeft w:val="0"/>
      <w:marRight w:val="0"/>
      <w:marTop w:val="0"/>
      <w:marBottom w:val="0"/>
      <w:divBdr>
        <w:top w:val="none" w:sz="0" w:space="0" w:color="auto"/>
        <w:left w:val="none" w:sz="0" w:space="0" w:color="auto"/>
        <w:bottom w:val="none" w:sz="0" w:space="0" w:color="auto"/>
        <w:right w:val="none" w:sz="0" w:space="0" w:color="auto"/>
      </w:divBdr>
    </w:div>
    <w:div w:id="1166163664">
      <w:bodyDiv w:val="1"/>
      <w:marLeft w:val="0"/>
      <w:marRight w:val="0"/>
      <w:marTop w:val="0"/>
      <w:marBottom w:val="0"/>
      <w:divBdr>
        <w:top w:val="none" w:sz="0" w:space="0" w:color="auto"/>
        <w:left w:val="none" w:sz="0" w:space="0" w:color="auto"/>
        <w:bottom w:val="none" w:sz="0" w:space="0" w:color="auto"/>
        <w:right w:val="none" w:sz="0" w:space="0" w:color="auto"/>
      </w:divBdr>
    </w:div>
    <w:div w:id="1172405688">
      <w:bodyDiv w:val="1"/>
      <w:marLeft w:val="0"/>
      <w:marRight w:val="0"/>
      <w:marTop w:val="0"/>
      <w:marBottom w:val="0"/>
      <w:divBdr>
        <w:top w:val="none" w:sz="0" w:space="0" w:color="auto"/>
        <w:left w:val="none" w:sz="0" w:space="0" w:color="auto"/>
        <w:bottom w:val="none" w:sz="0" w:space="0" w:color="auto"/>
        <w:right w:val="none" w:sz="0" w:space="0" w:color="auto"/>
      </w:divBdr>
    </w:div>
    <w:div w:id="1176075529">
      <w:bodyDiv w:val="1"/>
      <w:marLeft w:val="0"/>
      <w:marRight w:val="0"/>
      <w:marTop w:val="0"/>
      <w:marBottom w:val="0"/>
      <w:divBdr>
        <w:top w:val="none" w:sz="0" w:space="0" w:color="auto"/>
        <w:left w:val="none" w:sz="0" w:space="0" w:color="auto"/>
        <w:bottom w:val="none" w:sz="0" w:space="0" w:color="auto"/>
        <w:right w:val="none" w:sz="0" w:space="0" w:color="auto"/>
      </w:divBdr>
    </w:div>
    <w:div w:id="1176110738">
      <w:bodyDiv w:val="1"/>
      <w:marLeft w:val="0"/>
      <w:marRight w:val="0"/>
      <w:marTop w:val="0"/>
      <w:marBottom w:val="0"/>
      <w:divBdr>
        <w:top w:val="none" w:sz="0" w:space="0" w:color="auto"/>
        <w:left w:val="none" w:sz="0" w:space="0" w:color="auto"/>
        <w:bottom w:val="none" w:sz="0" w:space="0" w:color="auto"/>
        <w:right w:val="none" w:sz="0" w:space="0" w:color="auto"/>
      </w:divBdr>
    </w:div>
    <w:div w:id="1177816350">
      <w:bodyDiv w:val="1"/>
      <w:marLeft w:val="0"/>
      <w:marRight w:val="0"/>
      <w:marTop w:val="0"/>
      <w:marBottom w:val="0"/>
      <w:divBdr>
        <w:top w:val="none" w:sz="0" w:space="0" w:color="auto"/>
        <w:left w:val="none" w:sz="0" w:space="0" w:color="auto"/>
        <w:bottom w:val="none" w:sz="0" w:space="0" w:color="auto"/>
        <w:right w:val="none" w:sz="0" w:space="0" w:color="auto"/>
      </w:divBdr>
    </w:div>
    <w:div w:id="1181774626">
      <w:bodyDiv w:val="1"/>
      <w:marLeft w:val="0"/>
      <w:marRight w:val="0"/>
      <w:marTop w:val="0"/>
      <w:marBottom w:val="0"/>
      <w:divBdr>
        <w:top w:val="none" w:sz="0" w:space="0" w:color="auto"/>
        <w:left w:val="none" w:sz="0" w:space="0" w:color="auto"/>
        <w:bottom w:val="none" w:sz="0" w:space="0" w:color="auto"/>
        <w:right w:val="none" w:sz="0" w:space="0" w:color="auto"/>
      </w:divBdr>
    </w:div>
    <w:div w:id="1182166638">
      <w:bodyDiv w:val="1"/>
      <w:marLeft w:val="0"/>
      <w:marRight w:val="0"/>
      <w:marTop w:val="0"/>
      <w:marBottom w:val="0"/>
      <w:divBdr>
        <w:top w:val="none" w:sz="0" w:space="0" w:color="auto"/>
        <w:left w:val="none" w:sz="0" w:space="0" w:color="auto"/>
        <w:bottom w:val="none" w:sz="0" w:space="0" w:color="auto"/>
        <w:right w:val="none" w:sz="0" w:space="0" w:color="auto"/>
      </w:divBdr>
    </w:div>
    <w:div w:id="1183741833">
      <w:bodyDiv w:val="1"/>
      <w:marLeft w:val="0"/>
      <w:marRight w:val="0"/>
      <w:marTop w:val="0"/>
      <w:marBottom w:val="0"/>
      <w:divBdr>
        <w:top w:val="none" w:sz="0" w:space="0" w:color="auto"/>
        <w:left w:val="none" w:sz="0" w:space="0" w:color="auto"/>
        <w:bottom w:val="none" w:sz="0" w:space="0" w:color="auto"/>
        <w:right w:val="none" w:sz="0" w:space="0" w:color="auto"/>
      </w:divBdr>
    </w:div>
    <w:div w:id="1186136762">
      <w:bodyDiv w:val="1"/>
      <w:marLeft w:val="0"/>
      <w:marRight w:val="0"/>
      <w:marTop w:val="0"/>
      <w:marBottom w:val="0"/>
      <w:divBdr>
        <w:top w:val="none" w:sz="0" w:space="0" w:color="auto"/>
        <w:left w:val="none" w:sz="0" w:space="0" w:color="auto"/>
        <w:bottom w:val="none" w:sz="0" w:space="0" w:color="auto"/>
        <w:right w:val="none" w:sz="0" w:space="0" w:color="auto"/>
      </w:divBdr>
    </w:div>
    <w:div w:id="1188635907">
      <w:bodyDiv w:val="1"/>
      <w:marLeft w:val="0"/>
      <w:marRight w:val="0"/>
      <w:marTop w:val="0"/>
      <w:marBottom w:val="0"/>
      <w:divBdr>
        <w:top w:val="none" w:sz="0" w:space="0" w:color="auto"/>
        <w:left w:val="none" w:sz="0" w:space="0" w:color="auto"/>
        <w:bottom w:val="none" w:sz="0" w:space="0" w:color="auto"/>
        <w:right w:val="none" w:sz="0" w:space="0" w:color="auto"/>
      </w:divBdr>
    </w:div>
    <w:div w:id="1188759019">
      <w:bodyDiv w:val="1"/>
      <w:marLeft w:val="0"/>
      <w:marRight w:val="0"/>
      <w:marTop w:val="0"/>
      <w:marBottom w:val="0"/>
      <w:divBdr>
        <w:top w:val="none" w:sz="0" w:space="0" w:color="auto"/>
        <w:left w:val="none" w:sz="0" w:space="0" w:color="auto"/>
        <w:bottom w:val="none" w:sz="0" w:space="0" w:color="auto"/>
        <w:right w:val="none" w:sz="0" w:space="0" w:color="auto"/>
      </w:divBdr>
    </w:div>
    <w:div w:id="1203905874">
      <w:bodyDiv w:val="1"/>
      <w:marLeft w:val="0"/>
      <w:marRight w:val="0"/>
      <w:marTop w:val="0"/>
      <w:marBottom w:val="0"/>
      <w:divBdr>
        <w:top w:val="none" w:sz="0" w:space="0" w:color="auto"/>
        <w:left w:val="none" w:sz="0" w:space="0" w:color="auto"/>
        <w:bottom w:val="none" w:sz="0" w:space="0" w:color="auto"/>
        <w:right w:val="none" w:sz="0" w:space="0" w:color="auto"/>
      </w:divBdr>
    </w:div>
    <w:div w:id="1204176774">
      <w:bodyDiv w:val="1"/>
      <w:marLeft w:val="0"/>
      <w:marRight w:val="0"/>
      <w:marTop w:val="0"/>
      <w:marBottom w:val="0"/>
      <w:divBdr>
        <w:top w:val="none" w:sz="0" w:space="0" w:color="auto"/>
        <w:left w:val="none" w:sz="0" w:space="0" w:color="auto"/>
        <w:bottom w:val="none" w:sz="0" w:space="0" w:color="auto"/>
        <w:right w:val="none" w:sz="0" w:space="0" w:color="auto"/>
      </w:divBdr>
    </w:div>
    <w:div w:id="1204370744">
      <w:bodyDiv w:val="1"/>
      <w:marLeft w:val="0"/>
      <w:marRight w:val="0"/>
      <w:marTop w:val="0"/>
      <w:marBottom w:val="0"/>
      <w:divBdr>
        <w:top w:val="none" w:sz="0" w:space="0" w:color="auto"/>
        <w:left w:val="none" w:sz="0" w:space="0" w:color="auto"/>
        <w:bottom w:val="none" w:sz="0" w:space="0" w:color="auto"/>
        <w:right w:val="none" w:sz="0" w:space="0" w:color="auto"/>
      </w:divBdr>
    </w:div>
    <w:div w:id="1208447557">
      <w:bodyDiv w:val="1"/>
      <w:marLeft w:val="0"/>
      <w:marRight w:val="0"/>
      <w:marTop w:val="0"/>
      <w:marBottom w:val="0"/>
      <w:divBdr>
        <w:top w:val="none" w:sz="0" w:space="0" w:color="auto"/>
        <w:left w:val="none" w:sz="0" w:space="0" w:color="auto"/>
        <w:bottom w:val="none" w:sz="0" w:space="0" w:color="auto"/>
        <w:right w:val="none" w:sz="0" w:space="0" w:color="auto"/>
      </w:divBdr>
    </w:div>
    <w:div w:id="1236284658">
      <w:bodyDiv w:val="1"/>
      <w:marLeft w:val="0"/>
      <w:marRight w:val="0"/>
      <w:marTop w:val="0"/>
      <w:marBottom w:val="0"/>
      <w:divBdr>
        <w:top w:val="none" w:sz="0" w:space="0" w:color="auto"/>
        <w:left w:val="none" w:sz="0" w:space="0" w:color="auto"/>
        <w:bottom w:val="none" w:sz="0" w:space="0" w:color="auto"/>
        <w:right w:val="none" w:sz="0" w:space="0" w:color="auto"/>
      </w:divBdr>
    </w:div>
    <w:div w:id="1237325855">
      <w:bodyDiv w:val="1"/>
      <w:marLeft w:val="0"/>
      <w:marRight w:val="0"/>
      <w:marTop w:val="0"/>
      <w:marBottom w:val="0"/>
      <w:divBdr>
        <w:top w:val="none" w:sz="0" w:space="0" w:color="auto"/>
        <w:left w:val="none" w:sz="0" w:space="0" w:color="auto"/>
        <w:bottom w:val="none" w:sz="0" w:space="0" w:color="auto"/>
        <w:right w:val="none" w:sz="0" w:space="0" w:color="auto"/>
      </w:divBdr>
    </w:div>
    <w:div w:id="1239365093">
      <w:bodyDiv w:val="1"/>
      <w:marLeft w:val="0"/>
      <w:marRight w:val="0"/>
      <w:marTop w:val="0"/>
      <w:marBottom w:val="0"/>
      <w:divBdr>
        <w:top w:val="none" w:sz="0" w:space="0" w:color="auto"/>
        <w:left w:val="none" w:sz="0" w:space="0" w:color="auto"/>
        <w:bottom w:val="none" w:sz="0" w:space="0" w:color="auto"/>
        <w:right w:val="none" w:sz="0" w:space="0" w:color="auto"/>
      </w:divBdr>
    </w:div>
    <w:div w:id="1239486754">
      <w:bodyDiv w:val="1"/>
      <w:marLeft w:val="0"/>
      <w:marRight w:val="0"/>
      <w:marTop w:val="0"/>
      <w:marBottom w:val="0"/>
      <w:divBdr>
        <w:top w:val="none" w:sz="0" w:space="0" w:color="auto"/>
        <w:left w:val="none" w:sz="0" w:space="0" w:color="auto"/>
        <w:bottom w:val="none" w:sz="0" w:space="0" w:color="auto"/>
        <w:right w:val="none" w:sz="0" w:space="0" w:color="auto"/>
      </w:divBdr>
    </w:div>
    <w:div w:id="1240168757">
      <w:bodyDiv w:val="1"/>
      <w:marLeft w:val="0"/>
      <w:marRight w:val="0"/>
      <w:marTop w:val="0"/>
      <w:marBottom w:val="0"/>
      <w:divBdr>
        <w:top w:val="none" w:sz="0" w:space="0" w:color="auto"/>
        <w:left w:val="none" w:sz="0" w:space="0" w:color="auto"/>
        <w:bottom w:val="none" w:sz="0" w:space="0" w:color="auto"/>
        <w:right w:val="none" w:sz="0" w:space="0" w:color="auto"/>
      </w:divBdr>
    </w:div>
    <w:div w:id="1246570468">
      <w:bodyDiv w:val="1"/>
      <w:marLeft w:val="0"/>
      <w:marRight w:val="0"/>
      <w:marTop w:val="0"/>
      <w:marBottom w:val="0"/>
      <w:divBdr>
        <w:top w:val="none" w:sz="0" w:space="0" w:color="auto"/>
        <w:left w:val="none" w:sz="0" w:space="0" w:color="auto"/>
        <w:bottom w:val="none" w:sz="0" w:space="0" w:color="auto"/>
        <w:right w:val="none" w:sz="0" w:space="0" w:color="auto"/>
      </w:divBdr>
    </w:div>
    <w:div w:id="1252592050">
      <w:bodyDiv w:val="1"/>
      <w:marLeft w:val="0"/>
      <w:marRight w:val="0"/>
      <w:marTop w:val="0"/>
      <w:marBottom w:val="0"/>
      <w:divBdr>
        <w:top w:val="none" w:sz="0" w:space="0" w:color="auto"/>
        <w:left w:val="none" w:sz="0" w:space="0" w:color="auto"/>
        <w:bottom w:val="none" w:sz="0" w:space="0" w:color="auto"/>
        <w:right w:val="none" w:sz="0" w:space="0" w:color="auto"/>
      </w:divBdr>
    </w:div>
    <w:div w:id="1253011964">
      <w:bodyDiv w:val="1"/>
      <w:marLeft w:val="0"/>
      <w:marRight w:val="0"/>
      <w:marTop w:val="0"/>
      <w:marBottom w:val="0"/>
      <w:divBdr>
        <w:top w:val="none" w:sz="0" w:space="0" w:color="auto"/>
        <w:left w:val="none" w:sz="0" w:space="0" w:color="auto"/>
        <w:bottom w:val="none" w:sz="0" w:space="0" w:color="auto"/>
        <w:right w:val="none" w:sz="0" w:space="0" w:color="auto"/>
      </w:divBdr>
    </w:div>
    <w:div w:id="1262105717">
      <w:bodyDiv w:val="1"/>
      <w:marLeft w:val="0"/>
      <w:marRight w:val="0"/>
      <w:marTop w:val="0"/>
      <w:marBottom w:val="0"/>
      <w:divBdr>
        <w:top w:val="none" w:sz="0" w:space="0" w:color="auto"/>
        <w:left w:val="none" w:sz="0" w:space="0" w:color="auto"/>
        <w:bottom w:val="none" w:sz="0" w:space="0" w:color="auto"/>
        <w:right w:val="none" w:sz="0" w:space="0" w:color="auto"/>
      </w:divBdr>
    </w:div>
    <w:div w:id="1267269827">
      <w:bodyDiv w:val="1"/>
      <w:marLeft w:val="0"/>
      <w:marRight w:val="0"/>
      <w:marTop w:val="0"/>
      <w:marBottom w:val="0"/>
      <w:divBdr>
        <w:top w:val="none" w:sz="0" w:space="0" w:color="auto"/>
        <w:left w:val="none" w:sz="0" w:space="0" w:color="auto"/>
        <w:bottom w:val="none" w:sz="0" w:space="0" w:color="auto"/>
        <w:right w:val="none" w:sz="0" w:space="0" w:color="auto"/>
      </w:divBdr>
    </w:div>
    <w:div w:id="1267539028">
      <w:bodyDiv w:val="1"/>
      <w:marLeft w:val="0"/>
      <w:marRight w:val="0"/>
      <w:marTop w:val="0"/>
      <w:marBottom w:val="0"/>
      <w:divBdr>
        <w:top w:val="none" w:sz="0" w:space="0" w:color="auto"/>
        <w:left w:val="none" w:sz="0" w:space="0" w:color="auto"/>
        <w:bottom w:val="none" w:sz="0" w:space="0" w:color="auto"/>
        <w:right w:val="none" w:sz="0" w:space="0" w:color="auto"/>
      </w:divBdr>
    </w:div>
    <w:div w:id="1268929074">
      <w:bodyDiv w:val="1"/>
      <w:marLeft w:val="0"/>
      <w:marRight w:val="0"/>
      <w:marTop w:val="0"/>
      <w:marBottom w:val="0"/>
      <w:divBdr>
        <w:top w:val="none" w:sz="0" w:space="0" w:color="auto"/>
        <w:left w:val="none" w:sz="0" w:space="0" w:color="auto"/>
        <w:bottom w:val="none" w:sz="0" w:space="0" w:color="auto"/>
        <w:right w:val="none" w:sz="0" w:space="0" w:color="auto"/>
      </w:divBdr>
    </w:div>
    <w:div w:id="1271090269">
      <w:bodyDiv w:val="1"/>
      <w:marLeft w:val="0"/>
      <w:marRight w:val="0"/>
      <w:marTop w:val="0"/>
      <w:marBottom w:val="0"/>
      <w:divBdr>
        <w:top w:val="none" w:sz="0" w:space="0" w:color="auto"/>
        <w:left w:val="none" w:sz="0" w:space="0" w:color="auto"/>
        <w:bottom w:val="none" w:sz="0" w:space="0" w:color="auto"/>
        <w:right w:val="none" w:sz="0" w:space="0" w:color="auto"/>
      </w:divBdr>
    </w:div>
    <w:div w:id="1275208604">
      <w:bodyDiv w:val="1"/>
      <w:marLeft w:val="0"/>
      <w:marRight w:val="0"/>
      <w:marTop w:val="0"/>
      <w:marBottom w:val="0"/>
      <w:divBdr>
        <w:top w:val="none" w:sz="0" w:space="0" w:color="auto"/>
        <w:left w:val="none" w:sz="0" w:space="0" w:color="auto"/>
        <w:bottom w:val="none" w:sz="0" w:space="0" w:color="auto"/>
        <w:right w:val="none" w:sz="0" w:space="0" w:color="auto"/>
      </w:divBdr>
    </w:div>
    <w:div w:id="1276987185">
      <w:bodyDiv w:val="1"/>
      <w:marLeft w:val="0"/>
      <w:marRight w:val="0"/>
      <w:marTop w:val="0"/>
      <w:marBottom w:val="0"/>
      <w:divBdr>
        <w:top w:val="none" w:sz="0" w:space="0" w:color="auto"/>
        <w:left w:val="none" w:sz="0" w:space="0" w:color="auto"/>
        <w:bottom w:val="none" w:sz="0" w:space="0" w:color="auto"/>
        <w:right w:val="none" w:sz="0" w:space="0" w:color="auto"/>
      </w:divBdr>
    </w:div>
    <w:div w:id="1280382526">
      <w:bodyDiv w:val="1"/>
      <w:marLeft w:val="0"/>
      <w:marRight w:val="0"/>
      <w:marTop w:val="0"/>
      <w:marBottom w:val="0"/>
      <w:divBdr>
        <w:top w:val="none" w:sz="0" w:space="0" w:color="auto"/>
        <w:left w:val="none" w:sz="0" w:space="0" w:color="auto"/>
        <w:bottom w:val="none" w:sz="0" w:space="0" w:color="auto"/>
        <w:right w:val="none" w:sz="0" w:space="0" w:color="auto"/>
      </w:divBdr>
    </w:div>
    <w:div w:id="1282155251">
      <w:bodyDiv w:val="1"/>
      <w:marLeft w:val="0"/>
      <w:marRight w:val="0"/>
      <w:marTop w:val="0"/>
      <w:marBottom w:val="0"/>
      <w:divBdr>
        <w:top w:val="none" w:sz="0" w:space="0" w:color="auto"/>
        <w:left w:val="none" w:sz="0" w:space="0" w:color="auto"/>
        <w:bottom w:val="none" w:sz="0" w:space="0" w:color="auto"/>
        <w:right w:val="none" w:sz="0" w:space="0" w:color="auto"/>
      </w:divBdr>
    </w:div>
    <w:div w:id="1284114048">
      <w:bodyDiv w:val="1"/>
      <w:marLeft w:val="0"/>
      <w:marRight w:val="0"/>
      <w:marTop w:val="0"/>
      <w:marBottom w:val="0"/>
      <w:divBdr>
        <w:top w:val="none" w:sz="0" w:space="0" w:color="auto"/>
        <w:left w:val="none" w:sz="0" w:space="0" w:color="auto"/>
        <w:bottom w:val="none" w:sz="0" w:space="0" w:color="auto"/>
        <w:right w:val="none" w:sz="0" w:space="0" w:color="auto"/>
      </w:divBdr>
    </w:div>
    <w:div w:id="1285388811">
      <w:bodyDiv w:val="1"/>
      <w:marLeft w:val="0"/>
      <w:marRight w:val="0"/>
      <w:marTop w:val="0"/>
      <w:marBottom w:val="0"/>
      <w:divBdr>
        <w:top w:val="none" w:sz="0" w:space="0" w:color="auto"/>
        <w:left w:val="none" w:sz="0" w:space="0" w:color="auto"/>
        <w:bottom w:val="none" w:sz="0" w:space="0" w:color="auto"/>
        <w:right w:val="none" w:sz="0" w:space="0" w:color="auto"/>
      </w:divBdr>
    </w:div>
    <w:div w:id="1285623042">
      <w:bodyDiv w:val="1"/>
      <w:marLeft w:val="0"/>
      <w:marRight w:val="0"/>
      <w:marTop w:val="0"/>
      <w:marBottom w:val="0"/>
      <w:divBdr>
        <w:top w:val="none" w:sz="0" w:space="0" w:color="auto"/>
        <w:left w:val="none" w:sz="0" w:space="0" w:color="auto"/>
        <w:bottom w:val="none" w:sz="0" w:space="0" w:color="auto"/>
        <w:right w:val="none" w:sz="0" w:space="0" w:color="auto"/>
      </w:divBdr>
    </w:div>
    <w:div w:id="1288510334">
      <w:bodyDiv w:val="1"/>
      <w:marLeft w:val="0"/>
      <w:marRight w:val="0"/>
      <w:marTop w:val="0"/>
      <w:marBottom w:val="0"/>
      <w:divBdr>
        <w:top w:val="none" w:sz="0" w:space="0" w:color="auto"/>
        <w:left w:val="none" w:sz="0" w:space="0" w:color="auto"/>
        <w:bottom w:val="none" w:sz="0" w:space="0" w:color="auto"/>
        <w:right w:val="none" w:sz="0" w:space="0" w:color="auto"/>
      </w:divBdr>
    </w:div>
    <w:div w:id="1293176479">
      <w:bodyDiv w:val="1"/>
      <w:marLeft w:val="0"/>
      <w:marRight w:val="0"/>
      <w:marTop w:val="0"/>
      <w:marBottom w:val="0"/>
      <w:divBdr>
        <w:top w:val="none" w:sz="0" w:space="0" w:color="auto"/>
        <w:left w:val="none" w:sz="0" w:space="0" w:color="auto"/>
        <w:bottom w:val="none" w:sz="0" w:space="0" w:color="auto"/>
        <w:right w:val="none" w:sz="0" w:space="0" w:color="auto"/>
      </w:divBdr>
    </w:div>
    <w:div w:id="1297108082">
      <w:bodyDiv w:val="1"/>
      <w:marLeft w:val="0"/>
      <w:marRight w:val="0"/>
      <w:marTop w:val="0"/>
      <w:marBottom w:val="0"/>
      <w:divBdr>
        <w:top w:val="none" w:sz="0" w:space="0" w:color="auto"/>
        <w:left w:val="none" w:sz="0" w:space="0" w:color="auto"/>
        <w:bottom w:val="none" w:sz="0" w:space="0" w:color="auto"/>
        <w:right w:val="none" w:sz="0" w:space="0" w:color="auto"/>
      </w:divBdr>
    </w:div>
    <w:div w:id="1300719882">
      <w:bodyDiv w:val="1"/>
      <w:marLeft w:val="0"/>
      <w:marRight w:val="0"/>
      <w:marTop w:val="0"/>
      <w:marBottom w:val="0"/>
      <w:divBdr>
        <w:top w:val="none" w:sz="0" w:space="0" w:color="auto"/>
        <w:left w:val="none" w:sz="0" w:space="0" w:color="auto"/>
        <w:bottom w:val="none" w:sz="0" w:space="0" w:color="auto"/>
        <w:right w:val="none" w:sz="0" w:space="0" w:color="auto"/>
      </w:divBdr>
    </w:div>
    <w:div w:id="1302035777">
      <w:bodyDiv w:val="1"/>
      <w:marLeft w:val="0"/>
      <w:marRight w:val="0"/>
      <w:marTop w:val="0"/>
      <w:marBottom w:val="0"/>
      <w:divBdr>
        <w:top w:val="none" w:sz="0" w:space="0" w:color="auto"/>
        <w:left w:val="none" w:sz="0" w:space="0" w:color="auto"/>
        <w:bottom w:val="none" w:sz="0" w:space="0" w:color="auto"/>
        <w:right w:val="none" w:sz="0" w:space="0" w:color="auto"/>
      </w:divBdr>
    </w:div>
    <w:div w:id="1306397992">
      <w:bodyDiv w:val="1"/>
      <w:marLeft w:val="0"/>
      <w:marRight w:val="0"/>
      <w:marTop w:val="0"/>
      <w:marBottom w:val="0"/>
      <w:divBdr>
        <w:top w:val="none" w:sz="0" w:space="0" w:color="auto"/>
        <w:left w:val="none" w:sz="0" w:space="0" w:color="auto"/>
        <w:bottom w:val="none" w:sz="0" w:space="0" w:color="auto"/>
        <w:right w:val="none" w:sz="0" w:space="0" w:color="auto"/>
      </w:divBdr>
    </w:div>
    <w:div w:id="1309440282">
      <w:bodyDiv w:val="1"/>
      <w:marLeft w:val="0"/>
      <w:marRight w:val="0"/>
      <w:marTop w:val="0"/>
      <w:marBottom w:val="0"/>
      <w:divBdr>
        <w:top w:val="none" w:sz="0" w:space="0" w:color="auto"/>
        <w:left w:val="none" w:sz="0" w:space="0" w:color="auto"/>
        <w:bottom w:val="none" w:sz="0" w:space="0" w:color="auto"/>
        <w:right w:val="none" w:sz="0" w:space="0" w:color="auto"/>
      </w:divBdr>
    </w:div>
    <w:div w:id="1309824656">
      <w:bodyDiv w:val="1"/>
      <w:marLeft w:val="0"/>
      <w:marRight w:val="0"/>
      <w:marTop w:val="0"/>
      <w:marBottom w:val="0"/>
      <w:divBdr>
        <w:top w:val="none" w:sz="0" w:space="0" w:color="auto"/>
        <w:left w:val="none" w:sz="0" w:space="0" w:color="auto"/>
        <w:bottom w:val="none" w:sz="0" w:space="0" w:color="auto"/>
        <w:right w:val="none" w:sz="0" w:space="0" w:color="auto"/>
      </w:divBdr>
    </w:div>
    <w:div w:id="1314530804">
      <w:bodyDiv w:val="1"/>
      <w:marLeft w:val="0"/>
      <w:marRight w:val="0"/>
      <w:marTop w:val="0"/>
      <w:marBottom w:val="0"/>
      <w:divBdr>
        <w:top w:val="none" w:sz="0" w:space="0" w:color="auto"/>
        <w:left w:val="none" w:sz="0" w:space="0" w:color="auto"/>
        <w:bottom w:val="none" w:sz="0" w:space="0" w:color="auto"/>
        <w:right w:val="none" w:sz="0" w:space="0" w:color="auto"/>
      </w:divBdr>
    </w:div>
    <w:div w:id="1314748506">
      <w:bodyDiv w:val="1"/>
      <w:marLeft w:val="0"/>
      <w:marRight w:val="0"/>
      <w:marTop w:val="0"/>
      <w:marBottom w:val="0"/>
      <w:divBdr>
        <w:top w:val="none" w:sz="0" w:space="0" w:color="auto"/>
        <w:left w:val="none" w:sz="0" w:space="0" w:color="auto"/>
        <w:bottom w:val="none" w:sz="0" w:space="0" w:color="auto"/>
        <w:right w:val="none" w:sz="0" w:space="0" w:color="auto"/>
      </w:divBdr>
    </w:div>
    <w:div w:id="1314749028">
      <w:bodyDiv w:val="1"/>
      <w:marLeft w:val="0"/>
      <w:marRight w:val="0"/>
      <w:marTop w:val="0"/>
      <w:marBottom w:val="0"/>
      <w:divBdr>
        <w:top w:val="none" w:sz="0" w:space="0" w:color="auto"/>
        <w:left w:val="none" w:sz="0" w:space="0" w:color="auto"/>
        <w:bottom w:val="none" w:sz="0" w:space="0" w:color="auto"/>
        <w:right w:val="none" w:sz="0" w:space="0" w:color="auto"/>
      </w:divBdr>
    </w:div>
    <w:div w:id="1318653748">
      <w:bodyDiv w:val="1"/>
      <w:marLeft w:val="0"/>
      <w:marRight w:val="0"/>
      <w:marTop w:val="0"/>
      <w:marBottom w:val="0"/>
      <w:divBdr>
        <w:top w:val="none" w:sz="0" w:space="0" w:color="auto"/>
        <w:left w:val="none" w:sz="0" w:space="0" w:color="auto"/>
        <w:bottom w:val="none" w:sz="0" w:space="0" w:color="auto"/>
        <w:right w:val="none" w:sz="0" w:space="0" w:color="auto"/>
      </w:divBdr>
    </w:div>
    <w:div w:id="1324701041">
      <w:bodyDiv w:val="1"/>
      <w:marLeft w:val="0"/>
      <w:marRight w:val="0"/>
      <w:marTop w:val="0"/>
      <w:marBottom w:val="0"/>
      <w:divBdr>
        <w:top w:val="none" w:sz="0" w:space="0" w:color="auto"/>
        <w:left w:val="none" w:sz="0" w:space="0" w:color="auto"/>
        <w:bottom w:val="none" w:sz="0" w:space="0" w:color="auto"/>
        <w:right w:val="none" w:sz="0" w:space="0" w:color="auto"/>
      </w:divBdr>
    </w:div>
    <w:div w:id="1328750907">
      <w:bodyDiv w:val="1"/>
      <w:marLeft w:val="0"/>
      <w:marRight w:val="0"/>
      <w:marTop w:val="0"/>
      <w:marBottom w:val="0"/>
      <w:divBdr>
        <w:top w:val="none" w:sz="0" w:space="0" w:color="auto"/>
        <w:left w:val="none" w:sz="0" w:space="0" w:color="auto"/>
        <w:bottom w:val="none" w:sz="0" w:space="0" w:color="auto"/>
        <w:right w:val="none" w:sz="0" w:space="0" w:color="auto"/>
      </w:divBdr>
    </w:div>
    <w:div w:id="1332827412">
      <w:bodyDiv w:val="1"/>
      <w:marLeft w:val="0"/>
      <w:marRight w:val="0"/>
      <w:marTop w:val="0"/>
      <w:marBottom w:val="0"/>
      <w:divBdr>
        <w:top w:val="none" w:sz="0" w:space="0" w:color="auto"/>
        <w:left w:val="none" w:sz="0" w:space="0" w:color="auto"/>
        <w:bottom w:val="none" w:sz="0" w:space="0" w:color="auto"/>
        <w:right w:val="none" w:sz="0" w:space="0" w:color="auto"/>
      </w:divBdr>
    </w:div>
    <w:div w:id="1336373877">
      <w:bodyDiv w:val="1"/>
      <w:marLeft w:val="0"/>
      <w:marRight w:val="0"/>
      <w:marTop w:val="0"/>
      <w:marBottom w:val="0"/>
      <w:divBdr>
        <w:top w:val="none" w:sz="0" w:space="0" w:color="auto"/>
        <w:left w:val="none" w:sz="0" w:space="0" w:color="auto"/>
        <w:bottom w:val="none" w:sz="0" w:space="0" w:color="auto"/>
        <w:right w:val="none" w:sz="0" w:space="0" w:color="auto"/>
      </w:divBdr>
    </w:div>
    <w:div w:id="1336424490">
      <w:bodyDiv w:val="1"/>
      <w:marLeft w:val="0"/>
      <w:marRight w:val="0"/>
      <w:marTop w:val="0"/>
      <w:marBottom w:val="0"/>
      <w:divBdr>
        <w:top w:val="none" w:sz="0" w:space="0" w:color="auto"/>
        <w:left w:val="none" w:sz="0" w:space="0" w:color="auto"/>
        <w:bottom w:val="none" w:sz="0" w:space="0" w:color="auto"/>
        <w:right w:val="none" w:sz="0" w:space="0" w:color="auto"/>
      </w:divBdr>
    </w:div>
    <w:div w:id="1337423631">
      <w:bodyDiv w:val="1"/>
      <w:marLeft w:val="0"/>
      <w:marRight w:val="0"/>
      <w:marTop w:val="0"/>
      <w:marBottom w:val="0"/>
      <w:divBdr>
        <w:top w:val="none" w:sz="0" w:space="0" w:color="auto"/>
        <w:left w:val="none" w:sz="0" w:space="0" w:color="auto"/>
        <w:bottom w:val="none" w:sz="0" w:space="0" w:color="auto"/>
        <w:right w:val="none" w:sz="0" w:space="0" w:color="auto"/>
      </w:divBdr>
    </w:div>
    <w:div w:id="1343312721">
      <w:bodyDiv w:val="1"/>
      <w:marLeft w:val="0"/>
      <w:marRight w:val="0"/>
      <w:marTop w:val="0"/>
      <w:marBottom w:val="0"/>
      <w:divBdr>
        <w:top w:val="none" w:sz="0" w:space="0" w:color="auto"/>
        <w:left w:val="none" w:sz="0" w:space="0" w:color="auto"/>
        <w:bottom w:val="none" w:sz="0" w:space="0" w:color="auto"/>
        <w:right w:val="none" w:sz="0" w:space="0" w:color="auto"/>
      </w:divBdr>
    </w:div>
    <w:div w:id="1344165673">
      <w:bodyDiv w:val="1"/>
      <w:marLeft w:val="0"/>
      <w:marRight w:val="0"/>
      <w:marTop w:val="0"/>
      <w:marBottom w:val="0"/>
      <w:divBdr>
        <w:top w:val="none" w:sz="0" w:space="0" w:color="auto"/>
        <w:left w:val="none" w:sz="0" w:space="0" w:color="auto"/>
        <w:bottom w:val="none" w:sz="0" w:space="0" w:color="auto"/>
        <w:right w:val="none" w:sz="0" w:space="0" w:color="auto"/>
      </w:divBdr>
    </w:div>
    <w:div w:id="1352410174">
      <w:bodyDiv w:val="1"/>
      <w:marLeft w:val="0"/>
      <w:marRight w:val="0"/>
      <w:marTop w:val="0"/>
      <w:marBottom w:val="0"/>
      <w:divBdr>
        <w:top w:val="none" w:sz="0" w:space="0" w:color="auto"/>
        <w:left w:val="none" w:sz="0" w:space="0" w:color="auto"/>
        <w:bottom w:val="none" w:sz="0" w:space="0" w:color="auto"/>
        <w:right w:val="none" w:sz="0" w:space="0" w:color="auto"/>
      </w:divBdr>
    </w:div>
    <w:div w:id="1354456765">
      <w:bodyDiv w:val="1"/>
      <w:marLeft w:val="0"/>
      <w:marRight w:val="0"/>
      <w:marTop w:val="0"/>
      <w:marBottom w:val="0"/>
      <w:divBdr>
        <w:top w:val="none" w:sz="0" w:space="0" w:color="auto"/>
        <w:left w:val="none" w:sz="0" w:space="0" w:color="auto"/>
        <w:bottom w:val="none" w:sz="0" w:space="0" w:color="auto"/>
        <w:right w:val="none" w:sz="0" w:space="0" w:color="auto"/>
      </w:divBdr>
    </w:div>
    <w:div w:id="1356274645">
      <w:bodyDiv w:val="1"/>
      <w:marLeft w:val="0"/>
      <w:marRight w:val="0"/>
      <w:marTop w:val="0"/>
      <w:marBottom w:val="0"/>
      <w:divBdr>
        <w:top w:val="none" w:sz="0" w:space="0" w:color="auto"/>
        <w:left w:val="none" w:sz="0" w:space="0" w:color="auto"/>
        <w:bottom w:val="none" w:sz="0" w:space="0" w:color="auto"/>
        <w:right w:val="none" w:sz="0" w:space="0" w:color="auto"/>
      </w:divBdr>
    </w:div>
    <w:div w:id="1358046658">
      <w:bodyDiv w:val="1"/>
      <w:marLeft w:val="0"/>
      <w:marRight w:val="0"/>
      <w:marTop w:val="0"/>
      <w:marBottom w:val="0"/>
      <w:divBdr>
        <w:top w:val="none" w:sz="0" w:space="0" w:color="auto"/>
        <w:left w:val="none" w:sz="0" w:space="0" w:color="auto"/>
        <w:bottom w:val="none" w:sz="0" w:space="0" w:color="auto"/>
        <w:right w:val="none" w:sz="0" w:space="0" w:color="auto"/>
      </w:divBdr>
    </w:div>
    <w:div w:id="1360862163">
      <w:bodyDiv w:val="1"/>
      <w:marLeft w:val="0"/>
      <w:marRight w:val="0"/>
      <w:marTop w:val="0"/>
      <w:marBottom w:val="0"/>
      <w:divBdr>
        <w:top w:val="none" w:sz="0" w:space="0" w:color="auto"/>
        <w:left w:val="none" w:sz="0" w:space="0" w:color="auto"/>
        <w:bottom w:val="none" w:sz="0" w:space="0" w:color="auto"/>
        <w:right w:val="none" w:sz="0" w:space="0" w:color="auto"/>
      </w:divBdr>
    </w:div>
    <w:div w:id="1363214556">
      <w:bodyDiv w:val="1"/>
      <w:marLeft w:val="0"/>
      <w:marRight w:val="0"/>
      <w:marTop w:val="0"/>
      <w:marBottom w:val="0"/>
      <w:divBdr>
        <w:top w:val="none" w:sz="0" w:space="0" w:color="auto"/>
        <w:left w:val="none" w:sz="0" w:space="0" w:color="auto"/>
        <w:bottom w:val="none" w:sz="0" w:space="0" w:color="auto"/>
        <w:right w:val="none" w:sz="0" w:space="0" w:color="auto"/>
      </w:divBdr>
    </w:div>
    <w:div w:id="1363363839">
      <w:bodyDiv w:val="1"/>
      <w:marLeft w:val="0"/>
      <w:marRight w:val="0"/>
      <w:marTop w:val="0"/>
      <w:marBottom w:val="0"/>
      <w:divBdr>
        <w:top w:val="none" w:sz="0" w:space="0" w:color="auto"/>
        <w:left w:val="none" w:sz="0" w:space="0" w:color="auto"/>
        <w:bottom w:val="none" w:sz="0" w:space="0" w:color="auto"/>
        <w:right w:val="none" w:sz="0" w:space="0" w:color="auto"/>
      </w:divBdr>
    </w:div>
    <w:div w:id="1365405414">
      <w:bodyDiv w:val="1"/>
      <w:marLeft w:val="0"/>
      <w:marRight w:val="0"/>
      <w:marTop w:val="0"/>
      <w:marBottom w:val="0"/>
      <w:divBdr>
        <w:top w:val="none" w:sz="0" w:space="0" w:color="auto"/>
        <w:left w:val="none" w:sz="0" w:space="0" w:color="auto"/>
        <w:bottom w:val="none" w:sz="0" w:space="0" w:color="auto"/>
        <w:right w:val="none" w:sz="0" w:space="0" w:color="auto"/>
      </w:divBdr>
    </w:div>
    <w:div w:id="1371950443">
      <w:bodyDiv w:val="1"/>
      <w:marLeft w:val="0"/>
      <w:marRight w:val="0"/>
      <w:marTop w:val="0"/>
      <w:marBottom w:val="0"/>
      <w:divBdr>
        <w:top w:val="none" w:sz="0" w:space="0" w:color="auto"/>
        <w:left w:val="none" w:sz="0" w:space="0" w:color="auto"/>
        <w:bottom w:val="none" w:sz="0" w:space="0" w:color="auto"/>
        <w:right w:val="none" w:sz="0" w:space="0" w:color="auto"/>
      </w:divBdr>
    </w:div>
    <w:div w:id="1372657844">
      <w:bodyDiv w:val="1"/>
      <w:marLeft w:val="0"/>
      <w:marRight w:val="0"/>
      <w:marTop w:val="0"/>
      <w:marBottom w:val="0"/>
      <w:divBdr>
        <w:top w:val="none" w:sz="0" w:space="0" w:color="auto"/>
        <w:left w:val="none" w:sz="0" w:space="0" w:color="auto"/>
        <w:bottom w:val="none" w:sz="0" w:space="0" w:color="auto"/>
        <w:right w:val="none" w:sz="0" w:space="0" w:color="auto"/>
      </w:divBdr>
    </w:div>
    <w:div w:id="1375500872">
      <w:bodyDiv w:val="1"/>
      <w:marLeft w:val="0"/>
      <w:marRight w:val="0"/>
      <w:marTop w:val="0"/>
      <w:marBottom w:val="0"/>
      <w:divBdr>
        <w:top w:val="none" w:sz="0" w:space="0" w:color="auto"/>
        <w:left w:val="none" w:sz="0" w:space="0" w:color="auto"/>
        <w:bottom w:val="none" w:sz="0" w:space="0" w:color="auto"/>
        <w:right w:val="none" w:sz="0" w:space="0" w:color="auto"/>
      </w:divBdr>
    </w:div>
    <w:div w:id="1381828820">
      <w:bodyDiv w:val="1"/>
      <w:marLeft w:val="0"/>
      <w:marRight w:val="0"/>
      <w:marTop w:val="0"/>
      <w:marBottom w:val="0"/>
      <w:divBdr>
        <w:top w:val="none" w:sz="0" w:space="0" w:color="auto"/>
        <w:left w:val="none" w:sz="0" w:space="0" w:color="auto"/>
        <w:bottom w:val="none" w:sz="0" w:space="0" w:color="auto"/>
        <w:right w:val="none" w:sz="0" w:space="0" w:color="auto"/>
      </w:divBdr>
    </w:div>
    <w:div w:id="1384333341">
      <w:bodyDiv w:val="1"/>
      <w:marLeft w:val="0"/>
      <w:marRight w:val="0"/>
      <w:marTop w:val="0"/>
      <w:marBottom w:val="0"/>
      <w:divBdr>
        <w:top w:val="none" w:sz="0" w:space="0" w:color="auto"/>
        <w:left w:val="none" w:sz="0" w:space="0" w:color="auto"/>
        <w:bottom w:val="none" w:sz="0" w:space="0" w:color="auto"/>
        <w:right w:val="none" w:sz="0" w:space="0" w:color="auto"/>
      </w:divBdr>
    </w:div>
    <w:div w:id="1389691620">
      <w:bodyDiv w:val="1"/>
      <w:marLeft w:val="0"/>
      <w:marRight w:val="0"/>
      <w:marTop w:val="0"/>
      <w:marBottom w:val="0"/>
      <w:divBdr>
        <w:top w:val="none" w:sz="0" w:space="0" w:color="auto"/>
        <w:left w:val="none" w:sz="0" w:space="0" w:color="auto"/>
        <w:bottom w:val="none" w:sz="0" w:space="0" w:color="auto"/>
        <w:right w:val="none" w:sz="0" w:space="0" w:color="auto"/>
      </w:divBdr>
    </w:div>
    <w:div w:id="1391075274">
      <w:bodyDiv w:val="1"/>
      <w:marLeft w:val="0"/>
      <w:marRight w:val="0"/>
      <w:marTop w:val="0"/>
      <w:marBottom w:val="0"/>
      <w:divBdr>
        <w:top w:val="none" w:sz="0" w:space="0" w:color="auto"/>
        <w:left w:val="none" w:sz="0" w:space="0" w:color="auto"/>
        <w:bottom w:val="none" w:sz="0" w:space="0" w:color="auto"/>
        <w:right w:val="none" w:sz="0" w:space="0" w:color="auto"/>
      </w:divBdr>
    </w:div>
    <w:div w:id="1398626086">
      <w:bodyDiv w:val="1"/>
      <w:marLeft w:val="0"/>
      <w:marRight w:val="0"/>
      <w:marTop w:val="0"/>
      <w:marBottom w:val="0"/>
      <w:divBdr>
        <w:top w:val="none" w:sz="0" w:space="0" w:color="auto"/>
        <w:left w:val="none" w:sz="0" w:space="0" w:color="auto"/>
        <w:bottom w:val="none" w:sz="0" w:space="0" w:color="auto"/>
        <w:right w:val="none" w:sz="0" w:space="0" w:color="auto"/>
      </w:divBdr>
    </w:div>
    <w:div w:id="1400321150">
      <w:bodyDiv w:val="1"/>
      <w:marLeft w:val="0"/>
      <w:marRight w:val="0"/>
      <w:marTop w:val="0"/>
      <w:marBottom w:val="0"/>
      <w:divBdr>
        <w:top w:val="none" w:sz="0" w:space="0" w:color="auto"/>
        <w:left w:val="none" w:sz="0" w:space="0" w:color="auto"/>
        <w:bottom w:val="none" w:sz="0" w:space="0" w:color="auto"/>
        <w:right w:val="none" w:sz="0" w:space="0" w:color="auto"/>
      </w:divBdr>
    </w:div>
    <w:div w:id="1401364443">
      <w:bodyDiv w:val="1"/>
      <w:marLeft w:val="0"/>
      <w:marRight w:val="0"/>
      <w:marTop w:val="0"/>
      <w:marBottom w:val="0"/>
      <w:divBdr>
        <w:top w:val="none" w:sz="0" w:space="0" w:color="auto"/>
        <w:left w:val="none" w:sz="0" w:space="0" w:color="auto"/>
        <w:bottom w:val="none" w:sz="0" w:space="0" w:color="auto"/>
        <w:right w:val="none" w:sz="0" w:space="0" w:color="auto"/>
      </w:divBdr>
    </w:div>
    <w:div w:id="1401634716">
      <w:bodyDiv w:val="1"/>
      <w:marLeft w:val="0"/>
      <w:marRight w:val="0"/>
      <w:marTop w:val="0"/>
      <w:marBottom w:val="0"/>
      <w:divBdr>
        <w:top w:val="none" w:sz="0" w:space="0" w:color="auto"/>
        <w:left w:val="none" w:sz="0" w:space="0" w:color="auto"/>
        <w:bottom w:val="none" w:sz="0" w:space="0" w:color="auto"/>
        <w:right w:val="none" w:sz="0" w:space="0" w:color="auto"/>
      </w:divBdr>
    </w:div>
    <w:div w:id="1402169350">
      <w:bodyDiv w:val="1"/>
      <w:marLeft w:val="0"/>
      <w:marRight w:val="0"/>
      <w:marTop w:val="0"/>
      <w:marBottom w:val="0"/>
      <w:divBdr>
        <w:top w:val="none" w:sz="0" w:space="0" w:color="auto"/>
        <w:left w:val="none" w:sz="0" w:space="0" w:color="auto"/>
        <w:bottom w:val="none" w:sz="0" w:space="0" w:color="auto"/>
        <w:right w:val="none" w:sz="0" w:space="0" w:color="auto"/>
      </w:divBdr>
    </w:div>
    <w:div w:id="1411662518">
      <w:bodyDiv w:val="1"/>
      <w:marLeft w:val="0"/>
      <w:marRight w:val="0"/>
      <w:marTop w:val="0"/>
      <w:marBottom w:val="0"/>
      <w:divBdr>
        <w:top w:val="none" w:sz="0" w:space="0" w:color="auto"/>
        <w:left w:val="none" w:sz="0" w:space="0" w:color="auto"/>
        <w:bottom w:val="none" w:sz="0" w:space="0" w:color="auto"/>
        <w:right w:val="none" w:sz="0" w:space="0" w:color="auto"/>
      </w:divBdr>
    </w:div>
    <w:div w:id="1415928966">
      <w:bodyDiv w:val="1"/>
      <w:marLeft w:val="0"/>
      <w:marRight w:val="0"/>
      <w:marTop w:val="0"/>
      <w:marBottom w:val="0"/>
      <w:divBdr>
        <w:top w:val="none" w:sz="0" w:space="0" w:color="auto"/>
        <w:left w:val="none" w:sz="0" w:space="0" w:color="auto"/>
        <w:bottom w:val="none" w:sz="0" w:space="0" w:color="auto"/>
        <w:right w:val="none" w:sz="0" w:space="0" w:color="auto"/>
      </w:divBdr>
    </w:div>
    <w:div w:id="1418362039">
      <w:bodyDiv w:val="1"/>
      <w:marLeft w:val="0"/>
      <w:marRight w:val="0"/>
      <w:marTop w:val="0"/>
      <w:marBottom w:val="0"/>
      <w:divBdr>
        <w:top w:val="none" w:sz="0" w:space="0" w:color="auto"/>
        <w:left w:val="none" w:sz="0" w:space="0" w:color="auto"/>
        <w:bottom w:val="none" w:sz="0" w:space="0" w:color="auto"/>
        <w:right w:val="none" w:sz="0" w:space="0" w:color="auto"/>
      </w:divBdr>
    </w:div>
    <w:div w:id="1418482011">
      <w:bodyDiv w:val="1"/>
      <w:marLeft w:val="0"/>
      <w:marRight w:val="0"/>
      <w:marTop w:val="0"/>
      <w:marBottom w:val="0"/>
      <w:divBdr>
        <w:top w:val="none" w:sz="0" w:space="0" w:color="auto"/>
        <w:left w:val="none" w:sz="0" w:space="0" w:color="auto"/>
        <w:bottom w:val="none" w:sz="0" w:space="0" w:color="auto"/>
        <w:right w:val="none" w:sz="0" w:space="0" w:color="auto"/>
      </w:divBdr>
    </w:div>
    <w:div w:id="1421559562">
      <w:bodyDiv w:val="1"/>
      <w:marLeft w:val="0"/>
      <w:marRight w:val="0"/>
      <w:marTop w:val="0"/>
      <w:marBottom w:val="0"/>
      <w:divBdr>
        <w:top w:val="none" w:sz="0" w:space="0" w:color="auto"/>
        <w:left w:val="none" w:sz="0" w:space="0" w:color="auto"/>
        <w:bottom w:val="none" w:sz="0" w:space="0" w:color="auto"/>
        <w:right w:val="none" w:sz="0" w:space="0" w:color="auto"/>
      </w:divBdr>
    </w:div>
    <w:div w:id="1424718469">
      <w:bodyDiv w:val="1"/>
      <w:marLeft w:val="0"/>
      <w:marRight w:val="0"/>
      <w:marTop w:val="0"/>
      <w:marBottom w:val="0"/>
      <w:divBdr>
        <w:top w:val="none" w:sz="0" w:space="0" w:color="auto"/>
        <w:left w:val="none" w:sz="0" w:space="0" w:color="auto"/>
        <w:bottom w:val="none" w:sz="0" w:space="0" w:color="auto"/>
        <w:right w:val="none" w:sz="0" w:space="0" w:color="auto"/>
      </w:divBdr>
    </w:div>
    <w:div w:id="1429889431">
      <w:bodyDiv w:val="1"/>
      <w:marLeft w:val="0"/>
      <w:marRight w:val="0"/>
      <w:marTop w:val="0"/>
      <w:marBottom w:val="0"/>
      <w:divBdr>
        <w:top w:val="none" w:sz="0" w:space="0" w:color="auto"/>
        <w:left w:val="none" w:sz="0" w:space="0" w:color="auto"/>
        <w:bottom w:val="none" w:sz="0" w:space="0" w:color="auto"/>
        <w:right w:val="none" w:sz="0" w:space="0" w:color="auto"/>
      </w:divBdr>
    </w:div>
    <w:div w:id="1431853858">
      <w:bodyDiv w:val="1"/>
      <w:marLeft w:val="0"/>
      <w:marRight w:val="0"/>
      <w:marTop w:val="0"/>
      <w:marBottom w:val="0"/>
      <w:divBdr>
        <w:top w:val="none" w:sz="0" w:space="0" w:color="auto"/>
        <w:left w:val="none" w:sz="0" w:space="0" w:color="auto"/>
        <w:bottom w:val="none" w:sz="0" w:space="0" w:color="auto"/>
        <w:right w:val="none" w:sz="0" w:space="0" w:color="auto"/>
      </w:divBdr>
    </w:div>
    <w:div w:id="1432703094">
      <w:bodyDiv w:val="1"/>
      <w:marLeft w:val="0"/>
      <w:marRight w:val="0"/>
      <w:marTop w:val="0"/>
      <w:marBottom w:val="0"/>
      <w:divBdr>
        <w:top w:val="none" w:sz="0" w:space="0" w:color="auto"/>
        <w:left w:val="none" w:sz="0" w:space="0" w:color="auto"/>
        <w:bottom w:val="none" w:sz="0" w:space="0" w:color="auto"/>
        <w:right w:val="none" w:sz="0" w:space="0" w:color="auto"/>
      </w:divBdr>
    </w:div>
    <w:div w:id="1436174538">
      <w:bodyDiv w:val="1"/>
      <w:marLeft w:val="0"/>
      <w:marRight w:val="0"/>
      <w:marTop w:val="0"/>
      <w:marBottom w:val="0"/>
      <w:divBdr>
        <w:top w:val="none" w:sz="0" w:space="0" w:color="auto"/>
        <w:left w:val="none" w:sz="0" w:space="0" w:color="auto"/>
        <w:bottom w:val="none" w:sz="0" w:space="0" w:color="auto"/>
        <w:right w:val="none" w:sz="0" w:space="0" w:color="auto"/>
      </w:divBdr>
    </w:div>
    <w:div w:id="1438057930">
      <w:bodyDiv w:val="1"/>
      <w:marLeft w:val="0"/>
      <w:marRight w:val="0"/>
      <w:marTop w:val="0"/>
      <w:marBottom w:val="0"/>
      <w:divBdr>
        <w:top w:val="none" w:sz="0" w:space="0" w:color="auto"/>
        <w:left w:val="none" w:sz="0" w:space="0" w:color="auto"/>
        <w:bottom w:val="none" w:sz="0" w:space="0" w:color="auto"/>
        <w:right w:val="none" w:sz="0" w:space="0" w:color="auto"/>
      </w:divBdr>
    </w:div>
    <w:div w:id="1438479188">
      <w:bodyDiv w:val="1"/>
      <w:marLeft w:val="0"/>
      <w:marRight w:val="0"/>
      <w:marTop w:val="0"/>
      <w:marBottom w:val="0"/>
      <w:divBdr>
        <w:top w:val="none" w:sz="0" w:space="0" w:color="auto"/>
        <w:left w:val="none" w:sz="0" w:space="0" w:color="auto"/>
        <w:bottom w:val="none" w:sz="0" w:space="0" w:color="auto"/>
        <w:right w:val="none" w:sz="0" w:space="0" w:color="auto"/>
      </w:divBdr>
    </w:div>
    <w:div w:id="1439259038">
      <w:bodyDiv w:val="1"/>
      <w:marLeft w:val="0"/>
      <w:marRight w:val="0"/>
      <w:marTop w:val="0"/>
      <w:marBottom w:val="0"/>
      <w:divBdr>
        <w:top w:val="none" w:sz="0" w:space="0" w:color="auto"/>
        <w:left w:val="none" w:sz="0" w:space="0" w:color="auto"/>
        <w:bottom w:val="none" w:sz="0" w:space="0" w:color="auto"/>
        <w:right w:val="none" w:sz="0" w:space="0" w:color="auto"/>
      </w:divBdr>
    </w:div>
    <w:div w:id="1446118967">
      <w:bodyDiv w:val="1"/>
      <w:marLeft w:val="0"/>
      <w:marRight w:val="0"/>
      <w:marTop w:val="0"/>
      <w:marBottom w:val="0"/>
      <w:divBdr>
        <w:top w:val="none" w:sz="0" w:space="0" w:color="auto"/>
        <w:left w:val="none" w:sz="0" w:space="0" w:color="auto"/>
        <w:bottom w:val="none" w:sz="0" w:space="0" w:color="auto"/>
        <w:right w:val="none" w:sz="0" w:space="0" w:color="auto"/>
      </w:divBdr>
    </w:div>
    <w:div w:id="1448307267">
      <w:bodyDiv w:val="1"/>
      <w:marLeft w:val="0"/>
      <w:marRight w:val="0"/>
      <w:marTop w:val="0"/>
      <w:marBottom w:val="0"/>
      <w:divBdr>
        <w:top w:val="none" w:sz="0" w:space="0" w:color="auto"/>
        <w:left w:val="none" w:sz="0" w:space="0" w:color="auto"/>
        <w:bottom w:val="none" w:sz="0" w:space="0" w:color="auto"/>
        <w:right w:val="none" w:sz="0" w:space="0" w:color="auto"/>
      </w:divBdr>
    </w:div>
    <w:div w:id="1449205554">
      <w:bodyDiv w:val="1"/>
      <w:marLeft w:val="0"/>
      <w:marRight w:val="0"/>
      <w:marTop w:val="0"/>
      <w:marBottom w:val="0"/>
      <w:divBdr>
        <w:top w:val="none" w:sz="0" w:space="0" w:color="auto"/>
        <w:left w:val="none" w:sz="0" w:space="0" w:color="auto"/>
        <w:bottom w:val="none" w:sz="0" w:space="0" w:color="auto"/>
        <w:right w:val="none" w:sz="0" w:space="0" w:color="auto"/>
      </w:divBdr>
    </w:div>
    <w:div w:id="1451391063">
      <w:bodyDiv w:val="1"/>
      <w:marLeft w:val="0"/>
      <w:marRight w:val="0"/>
      <w:marTop w:val="0"/>
      <w:marBottom w:val="0"/>
      <w:divBdr>
        <w:top w:val="none" w:sz="0" w:space="0" w:color="auto"/>
        <w:left w:val="none" w:sz="0" w:space="0" w:color="auto"/>
        <w:bottom w:val="none" w:sz="0" w:space="0" w:color="auto"/>
        <w:right w:val="none" w:sz="0" w:space="0" w:color="auto"/>
      </w:divBdr>
    </w:div>
    <w:div w:id="1453019652">
      <w:bodyDiv w:val="1"/>
      <w:marLeft w:val="0"/>
      <w:marRight w:val="0"/>
      <w:marTop w:val="0"/>
      <w:marBottom w:val="0"/>
      <w:divBdr>
        <w:top w:val="none" w:sz="0" w:space="0" w:color="auto"/>
        <w:left w:val="none" w:sz="0" w:space="0" w:color="auto"/>
        <w:bottom w:val="none" w:sz="0" w:space="0" w:color="auto"/>
        <w:right w:val="none" w:sz="0" w:space="0" w:color="auto"/>
      </w:divBdr>
    </w:div>
    <w:div w:id="1457680640">
      <w:bodyDiv w:val="1"/>
      <w:marLeft w:val="0"/>
      <w:marRight w:val="0"/>
      <w:marTop w:val="0"/>
      <w:marBottom w:val="0"/>
      <w:divBdr>
        <w:top w:val="none" w:sz="0" w:space="0" w:color="auto"/>
        <w:left w:val="none" w:sz="0" w:space="0" w:color="auto"/>
        <w:bottom w:val="none" w:sz="0" w:space="0" w:color="auto"/>
        <w:right w:val="none" w:sz="0" w:space="0" w:color="auto"/>
      </w:divBdr>
    </w:div>
    <w:div w:id="1460997685">
      <w:bodyDiv w:val="1"/>
      <w:marLeft w:val="0"/>
      <w:marRight w:val="0"/>
      <w:marTop w:val="0"/>
      <w:marBottom w:val="0"/>
      <w:divBdr>
        <w:top w:val="none" w:sz="0" w:space="0" w:color="auto"/>
        <w:left w:val="none" w:sz="0" w:space="0" w:color="auto"/>
        <w:bottom w:val="none" w:sz="0" w:space="0" w:color="auto"/>
        <w:right w:val="none" w:sz="0" w:space="0" w:color="auto"/>
      </w:divBdr>
    </w:div>
    <w:div w:id="1464038198">
      <w:bodyDiv w:val="1"/>
      <w:marLeft w:val="0"/>
      <w:marRight w:val="0"/>
      <w:marTop w:val="0"/>
      <w:marBottom w:val="0"/>
      <w:divBdr>
        <w:top w:val="none" w:sz="0" w:space="0" w:color="auto"/>
        <w:left w:val="none" w:sz="0" w:space="0" w:color="auto"/>
        <w:bottom w:val="none" w:sz="0" w:space="0" w:color="auto"/>
        <w:right w:val="none" w:sz="0" w:space="0" w:color="auto"/>
      </w:divBdr>
    </w:div>
    <w:div w:id="1467770678">
      <w:bodyDiv w:val="1"/>
      <w:marLeft w:val="0"/>
      <w:marRight w:val="0"/>
      <w:marTop w:val="0"/>
      <w:marBottom w:val="0"/>
      <w:divBdr>
        <w:top w:val="none" w:sz="0" w:space="0" w:color="auto"/>
        <w:left w:val="none" w:sz="0" w:space="0" w:color="auto"/>
        <w:bottom w:val="none" w:sz="0" w:space="0" w:color="auto"/>
        <w:right w:val="none" w:sz="0" w:space="0" w:color="auto"/>
      </w:divBdr>
    </w:div>
    <w:div w:id="1468203959">
      <w:bodyDiv w:val="1"/>
      <w:marLeft w:val="0"/>
      <w:marRight w:val="0"/>
      <w:marTop w:val="0"/>
      <w:marBottom w:val="0"/>
      <w:divBdr>
        <w:top w:val="none" w:sz="0" w:space="0" w:color="auto"/>
        <w:left w:val="none" w:sz="0" w:space="0" w:color="auto"/>
        <w:bottom w:val="none" w:sz="0" w:space="0" w:color="auto"/>
        <w:right w:val="none" w:sz="0" w:space="0" w:color="auto"/>
      </w:divBdr>
    </w:div>
    <w:div w:id="1469779043">
      <w:bodyDiv w:val="1"/>
      <w:marLeft w:val="0"/>
      <w:marRight w:val="0"/>
      <w:marTop w:val="0"/>
      <w:marBottom w:val="0"/>
      <w:divBdr>
        <w:top w:val="none" w:sz="0" w:space="0" w:color="auto"/>
        <w:left w:val="none" w:sz="0" w:space="0" w:color="auto"/>
        <w:bottom w:val="none" w:sz="0" w:space="0" w:color="auto"/>
        <w:right w:val="none" w:sz="0" w:space="0" w:color="auto"/>
      </w:divBdr>
    </w:div>
    <w:div w:id="1472481806">
      <w:bodyDiv w:val="1"/>
      <w:marLeft w:val="0"/>
      <w:marRight w:val="0"/>
      <w:marTop w:val="0"/>
      <w:marBottom w:val="0"/>
      <w:divBdr>
        <w:top w:val="none" w:sz="0" w:space="0" w:color="auto"/>
        <w:left w:val="none" w:sz="0" w:space="0" w:color="auto"/>
        <w:bottom w:val="none" w:sz="0" w:space="0" w:color="auto"/>
        <w:right w:val="none" w:sz="0" w:space="0" w:color="auto"/>
      </w:divBdr>
    </w:div>
    <w:div w:id="1473715274">
      <w:bodyDiv w:val="1"/>
      <w:marLeft w:val="0"/>
      <w:marRight w:val="0"/>
      <w:marTop w:val="0"/>
      <w:marBottom w:val="0"/>
      <w:divBdr>
        <w:top w:val="none" w:sz="0" w:space="0" w:color="auto"/>
        <w:left w:val="none" w:sz="0" w:space="0" w:color="auto"/>
        <w:bottom w:val="none" w:sz="0" w:space="0" w:color="auto"/>
        <w:right w:val="none" w:sz="0" w:space="0" w:color="auto"/>
      </w:divBdr>
    </w:div>
    <w:div w:id="1475484128">
      <w:bodyDiv w:val="1"/>
      <w:marLeft w:val="0"/>
      <w:marRight w:val="0"/>
      <w:marTop w:val="0"/>
      <w:marBottom w:val="0"/>
      <w:divBdr>
        <w:top w:val="none" w:sz="0" w:space="0" w:color="auto"/>
        <w:left w:val="none" w:sz="0" w:space="0" w:color="auto"/>
        <w:bottom w:val="none" w:sz="0" w:space="0" w:color="auto"/>
        <w:right w:val="none" w:sz="0" w:space="0" w:color="auto"/>
      </w:divBdr>
    </w:div>
    <w:div w:id="1476527944">
      <w:bodyDiv w:val="1"/>
      <w:marLeft w:val="0"/>
      <w:marRight w:val="0"/>
      <w:marTop w:val="0"/>
      <w:marBottom w:val="0"/>
      <w:divBdr>
        <w:top w:val="none" w:sz="0" w:space="0" w:color="auto"/>
        <w:left w:val="none" w:sz="0" w:space="0" w:color="auto"/>
        <w:bottom w:val="none" w:sz="0" w:space="0" w:color="auto"/>
        <w:right w:val="none" w:sz="0" w:space="0" w:color="auto"/>
      </w:divBdr>
    </w:div>
    <w:div w:id="1482963605">
      <w:bodyDiv w:val="1"/>
      <w:marLeft w:val="0"/>
      <w:marRight w:val="0"/>
      <w:marTop w:val="0"/>
      <w:marBottom w:val="0"/>
      <w:divBdr>
        <w:top w:val="none" w:sz="0" w:space="0" w:color="auto"/>
        <w:left w:val="none" w:sz="0" w:space="0" w:color="auto"/>
        <w:bottom w:val="none" w:sz="0" w:space="0" w:color="auto"/>
        <w:right w:val="none" w:sz="0" w:space="0" w:color="auto"/>
      </w:divBdr>
    </w:div>
    <w:div w:id="1486777090">
      <w:bodyDiv w:val="1"/>
      <w:marLeft w:val="0"/>
      <w:marRight w:val="0"/>
      <w:marTop w:val="0"/>
      <w:marBottom w:val="0"/>
      <w:divBdr>
        <w:top w:val="none" w:sz="0" w:space="0" w:color="auto"/>
        <w:left w:val="none" w:sz="0" w:space="0" w:color="auto"/>
        <w:bottom w:val="none" w:sz="0" w:space="0" w:color="auto"/>
        <w:right w:val="none" w:sz="0" w:space="0" w:color="auto"/>
      </w:divBdr>
    </w:div>
    <w:div w:id="1488011655">
      <w:bodyDiv w:val="1"/>
      <w:marLeft w:val="0"/>
      <w:marRight w:val="0"/>
      <w:marTop w:val="0"/>
      <w:marBottom w:val="0"/>
      <w:divBdr>
        <w:top w:val="none" w:sz="0" w:space="0" w:color="auto"/>
        <w:left w:val="none" w:sz="0" w:space="0" w:color="auto"/>
        <w:bottom w:val="none" w:sz="0" w:space="0" w:color="auto"/>
        <w:right w:val="none" w:sz="0" w:space="0" w:color="auto"/>
      </w:divBdr>
    </w:div>
    <w:div w:id="1488672923">
      <w:bodyDiv w:val="1"/>
      <w:marLeft w:val="0"/>
      <w:marRight w:val="0"/>
      <w:marTop w:val="0"/>
      <w:marBottom w:val="0"/>
      <w:divBdr>
        <w:top w:val="none" w:sz="0" w:space="0" w:color="auto"/>
        <w:left w:val="none" w:sz="0" w:space="0" w:color="auto"/>
        <w:bottom w:val="none" w:sz="0" w:space="0" w:color="auto"/>
        <w:right w:val="none" w:sz="0" w:space="0" w:color="auto"/>
      </w:divBdr>
    </w:div>
    <w:div w:id="1490167539">
      <w:bodyDiv w:val="1"/>
      <w:marLeft w:val="0"/>
      <w:marRight w:val="0"/>
      <w:marTop w:val="0"/>
      <w:marBottom w:val="0"/>
      <w:divBdr>
        <w:top w:val="none" w:sz="0" w:space="0" w:color="auto"/>
        <w:left w:val="none" w:sz="0" w:space="0" w:color="auto"/>
        <w:bottom w:val="none" w:sz="0" w:space="0" w:color="auto"/>
        <w:right w:val="none" w:sz="0" w:space="0" w:color="auto"/>
      </w:divBdr>
    </w:div>
    <w:div w:id="1493448361">
      <w:bodyDiv w:val="1"/>
      <w:marLeft w:val="0"/>
      <w:marRight w:val="0"/>
      <w:marTop w:val="0"/>
      <w:marBottom w:val="0"/>
      <w:divBdr>
        <w:top w:val="none" w:sz="0" w:space="0" w:color="auto"/>
        <w:left w:val="none" w:sz="0" w:space="0" w:color="auto"/>
        <w:bottom w:val="none" w:sz="0" w:space="0" w:color="auto"/>
        <w:right w:val="none" w:sz="0" w:space="0" w:color="auto"/>
      </w:divBdr>
    </w:div>
    <w:div w:id="1496263437">
      <w:bodyDiv w:val="1"/>
      <w:marLeft w:val="0"/>
      <w:marRight w:val="0"/>
      <w:marTop w:val="0"/>
      <w:marBottom w:val="0"/>
      <w:divBdr>
        <w:top w:val="none" w:sz="0" w:space="0" w:color="auto"/>
        <w:left w:val="none" w:sz="0" w:space="0" w:color="auto"/>
        <w:bottom w:val="none" w:sz="0" w:space="0" w:color="auto"/>
        <w:right w:val="none" w:sz="0" w:space="0" w:color="auto"/>
      </w:divBdr>
    </w:div>
    <w:div w:id="1496800444">
      <w:bodyDiv w:val="1"/>
      <w:marLeft w:val="0"/>
      <w:marRight w:val="0"/>
      <w:marTop w:val="0"/>
      <w:marBottom w:val="0"/>
      <w:divBdr>
        <w:top w:val="none" w:sz="0" w:space="0" w:color="auto"/>
        <w:left w:val="none" w:sz="0" w:space="0" w:color="auto"/>
        <w:bottom w:val="none" w:sz="0" w:space="0" w:color="auto"/>
        <w:right w:val="none" w:sz="0" w:space="0" w:color="auto"/>
      </w:divBdr>
    </w:div>
    <w:div w:id="1500462124">
      <w:bodyDiv w:val="1"/>
      <w:marLeft w:val="0"/>
      <w:marRight w:val="0"/>
      <w:marTop w:val="0"/>
      <w:marBottom w:val="0"/>
      <w:divBdr>
        <w:top w:val="none" w:sz="0" w:space="0" w:color="auto"/>
        <w:left w:val="none" w:sz="0" w:space="0" w:color="auto"/>
        <w:bottom w:val="none" w:sz="0" w:space="0" w:color="auto"/>
        <w:right w:val="none" w:sz="0" w:space="0" w:color="auto"/>
      </w:divBdr>
    </w:div>
    <w:div w:id="1501390926">
      <w:bodyDiv w:val="1"/>
      <w:marLeft w:val="0"/>
      <w:marRight w:val="0"/>
      <w:marTop w:val="0"/>
      <w:marBottom w:val="0"/>
      <w:divBdr>
        <w:top w:val="none" w:sz="0" w:space="0" w:color="auto"/>
        <w:left w:val="none" w:sz="0" w:space="0" w:color="auto"/>
        <w:bottom w:val="none" w:sz="0" w:space="0" w:color="auto"/>
        <w:right w:val="none" w:sz="0" w:space="0" w:color="auto"/>
      </w:divBdr>
    </w:div>
    <w:div w:id="1501501093">
      <w:bodyDiv w:val="1"/>
      <w:marLeft w:val="0"/>
      <w:marRight w:val="0"/>
      <w:marTop w:val="0"/>
      <w:marBottom w:val="0"/>
      <w:divBdr>
        <w:top w:val="none" w:sz="0" w:space="0" w:color="auto"/>
        <w:left w:val="none" w:sz="0" w:space="0" w:color="auto"/>
        <w:bottom w:val="none" w:sz="0" w:space="0" w:color="auto"/>
        <w:right w:val="none" w:sz="0" w:space="0" w:color="auto"/>
      </w:divBdr>
    </w:div>
    <w:div w:id="1503348634">
      <w:bodyDiv w:val="1"/>
      <w:marLeft w:val="0"/>
      <w:marRight w:val="0"/>
      <w:marTop w:val="0"/>
      <w:marBottom w:val="0"/>
      <w:divBdr>
        <w:top w:val="none" w:sz="0" w:space="0" w:color="auto"/>
        <w:left w:val="none" w:sz="0" w:space="0" w:color="auto"/>
        <w:bottom w:val="none" w:sz="0" w:space="0" w:color="auto"/>
        <w:right w:val="none" w:sz="0" w:space="0" w:color="auto"/>
      </w:divBdr>
    </w:div>
    <w:div w:id="1509906480">
      <w:bodyDiv w:val="1"/>
      <w:marLeft w:val="0"/>
      <w:marRight w:val="0"/>
      <w:marTop w:val="0"/>
      <w:marBottom w:val="0"/>
      <w:divBdr>
        <w:top w:val="none" w:sz="0" w:space="0" w:color="auto"/>
        <w:left w:val="none" w:sz="0" w:space="0" w:color="auto"/>
        <w:bottom w:val="none" w:sz="0" w:space="0" w:color="auto"/>
        <w:right w:val="none" w:sz="0" w:space="0" w:color="auto"/>
      </w:divBdr>
    </w:div>
    <w:div w:id="1513493454">
      <w:bodyDiv w:val="1"/>
      <w:marLeft w:val="0"/>
      <w:marRight w:val="0"/>
      <w:marTop w:val="0"/>
      <w:marBottom w:val="0"/>
      <w:divBdr>
        <w:top w:val="none" w:sz="0" w:space="0" w:color="auto"/>
        <w:left w:val="none" w:sz="0" w:space="0" w:color="auto"/>
        <w:bottom w:val="none" w:sz="0" w:space="0" w:color="auto"/>
        <w:right w:val="none" w:sz="0" w:space="0" w:color="auto"/>
      </w:divBdr>
    </w:div>
    <w:div w:id="1515146088">
      <w:bodyDiv w:val="1"/>
      <w:marLeft w:val="0"/>
      <w:marRight w:val="0"/>
      <w:marTop w:val="0"/>
      <w:marBottom w:val="0"/>
      <w:divBdr>
        <w:top w:val="none" w:sz="0" w:space="0" w:color="auto"/>
        <w:left w:val="none" w:sz="0" w:space="0" w:color="auto"/>
        <w:bottom w:val="none" w:sz="0" w:space="0" w:color="auto"/>
        <w:right w:val="none" w:sz="0" w:space="0" w:color="auto"/>
      </w:divBdr>
    </w:div>
    <w:div w:id="1516534911">
      <w:bodyDiv w:val="1"/>
      <w:marLeft w:val="0"/>
      <w:marRight w:val="0"/>
      <w:marTop w:val="0"/>
      <w:marBottom w:val="0"/>
      <w:divBdr>
        <w:top w:val="none" w:sz="0" w:space="0" w:color="auto"/>
        <w:left w:val="none" w:sz="0" w:space="0" w:color="auto"/>
        <w:bottom w:val="none" w:sz="0" w:space="0" w:color="auto"/>
        <w:right w:val="none" w:sz="0" w:space="0" w:color="auto"/>
      </w:divBdr>
    </w:div>
    <w:div w:id="1516843881">
      <w:bodyDiv w:val="1"/>
      <w:marLeft w:val="0"/>
      <w:marRight w:val="0"/>
      <w:marTop w:val="0"/>
      <w:marBottom w:val="0"/>
      <w:divBdr>
        <w:top w:val="none" w:sz="0" w:space="0" w:color="auto"/>
        <w:left w:val="none" w:sz="0" w:space="0" w:color="auto"/>
        <w:bottom w:val="none" w:sz="0" w:space="0" w:color="auto"/>
        <w:right w:val="none" w:sz="0" w:space="0" w:color="auto"/>
      </w:divBdr>
    </w:div>
    <w:div w:id="1517234351">
      <w:bodyDiv w:val="1"/>
      <w:marLeft w:val="0"/>
      <w:marRight w:val="0"/>
      <w:marTop w:val="0"/>
      <w:marBottom w:val="0"/>
      <w:divBdr>
        <w:top w:val="none" w:sz="0" w:space="0" w:color="auto"/>
        <w:left w:val="none" w:sz="0" w:space="0" w:color="auto"/>
        <w:bottom w:val="none" w:sz="0" w:space="0" w:color="auto"/>
        <w:right w:val="none" w:sz="0" w:space="0" w:color="auto"/>
      </w:divBdr>
    </w:div>
    <w:div w:id="1517620961">
      <w:bodyDiv w:val="1"/>
      <w:marLeft w:val="0"/>
      <w:marRight w:val="0"/>
      <w:marTop w:val="0"/>
      <w:marBottom w:val="0"/>
      <w:divBdr>
        <w:top w:val="none" w:sz="0" w:space="0" w:color="auto"/>
        <w:left w:val="none" w:sz="0" w:space="0" w:color="auto"/>
        <w:bottom w:val="none" w:sz="0" w:space="0" w:color="auto"/>
        <w:right w:val="none" w:sz="0" w:space="0" w:color="auto"/>
      </w:divBdr>
    </w:div>
    <w:div w:id="1520848565">
      <w:bodyDiv w:val="1"/>
      <w:marLeft w:val="0"/>
      <w:marRight w:val="0"/>
      <w:marTop w:val="0"/>
      <w:marBottom w:val="0"/>
      <w:divBdr>
        <w:top w:val="none" w:sz="0" w:space="0" w:color="auto"/>
        <w:left w:val="none" w:sz="0" w:space="0" w:color="auto"/>
        <w:bottom w:val="none" w:sz="0" w:space="0" w:color="auto"/>
        <w:right w:val="none" w:sz="0" w:space="0" w:color="auto"/>
      </w:divBdr>
    </w:div>
    <w:div w:id="1524175689">
      <w:bodyDiv w:val="1"/>
      <w:marLeft w:val="0"/>
      <w:marRight w:val="0"/>
      <w:marTop w:val="0"/>
      <w:marBottom w:val="0"/>
      <w:divBdr>
        <w:top w:val="none" w:sz="0" w:space="0" w:color="auto"/>
        <w:left w:val="none" w:sz="0" w:space="0" w:color="auto"/>
        <w:bottom w:val="none" w:sz="0" w:space="0" w:color="auto"/>
        <w:right w:val="none" w:sz="0" w:space="0" w:color="auto"/>
      </w:divBdr>
    </w:div>
    <w:div w:id="1525484649">
      <w:bodyDiv w:val="1"/>
      <w:marLeft w:val="0"/>
      <w:marRight w:val="0"/>
      <w:marTop w:val="0"/>
      <w:marBottom w:val="0"/>
      <w:divBdr>
        <w:top w:val="none" w:sz="0" w:space="0" w:color="auto"/>
        <w:left w:val="none" w:sz="0" w:space="0" w:color="auto"/>
        <w:bottom w:val="none" w:sz="0" w:space="0" w:color="auto"/>
        <w:right w:val="none" w:sz="0" w:space="0" w:color="auto"/>
      </w:divBdr>
    </w:div>
    <w:div w:id="1530072618">
      <w:bodyDiv w:val="1"/>
      <w:marLeft w:val="0"/>
      <w:marRight w:val="0"/>
      <w:marTop w:val="0"/>
      <w:marBottom w:val="0"/>
      <w:divBdr>
        <w:top w:val="none" w:sz="0" w:space="0" w:color="auto"/>
        <w:left w:val="none" w:sz="0" w:space="0" w:color="auto"/>
        <w:bottom w:val="none" w:sz="0" w:space="0" w:color="auto"/>
        <w:right w:val="none" w:sz="0" w:space="0" w:color="auto"/>
      </w:divBdr>
    </w:div>
    <w:div w:id="1533029924">
      <w:bodyDiv w:val="1"/>
      <w:marLeft w:val="0"/>
      <w:marRight w:val="0"/>
      <w:marTop w:val="0"/>
      <w:marBottom w:val="0"/>
      <w:divBdr>
        <w:top w:val="none" w:sz="0" w:space="0" w:color="auto"/>
        <w:left w:val="none" w:sz="0" w:space="0" w:color="auto"/>
        <w:bottom w:val="none" w:sz="0" w:space="0" w:color="auto"/>
        <w:right w:val="none" w:sz="0" w:space="0" w:color="auto"/>
      </w:divBdr>
    </w:div>
    <w:div w:id="1535926993">
      <w:bodyDiv w:val="1"/>
      <w:marLeft w:val="0"/>
      <w:marRight w:val="0"/>
      <w:marTop w:val="0"/>
      <w:marBottom w:val="0"/>
      <w:divBdr>
        <w:top w:val="none" w:sz="0" w:space="0" w:color="auto"/>
        <w:left w:val="none" w:sz="0" w:space="0" w:color="auto"/>
        <w:bottom w:val="none" w:sz="0" w:space="0" w:color="auto"/>
        <w:right w:val="none" w:sz="0" w:space="0" w:color="auto"/>
      </w:divBdr>
    </w:div>
    <w:div w:id="1535999563">
      <w:bodyDiv w:val="1"/>
      <w:marLeft w:val="0"/>
      <w:marRight w:val="0"/>
      <w:marTop w:val="0"/>
      <w:marBottom w:val="0"/>
      <w:divBdr>
        <w:top w:val="none" w:sz="0" w:space="0" w:color="auto"/>
        <w:left w:val="none" w:sz="0" w:space="0" w:color="auto"/>
        <w:bottom w:val="none" w:sz="0" w:space="0" w:color="auto"/>
        <w:right w:val="none" w:sz="0" w:space="0" w:color="auto"/>
      </w:divBdr>
    </w:div>
    <w:div w:id="1537742218">
      <w:bodyDiv w:val="1"/>
      <w:marLeft w:val="0"/>
      <w:marRight w:val="0"/>
      <w:marTop w:val="0"/>
      <w:marBottom w:val="0"/>
      <w:divBdr>
        <w:top w:val="none" w:sz="0" w:space="0" w:color="auto"/>
        <w:left w:val="none" w:sz="0" w:space="0" w:color="auto"/>
        <w:bottom w:val="none" w:sz="0" w:space="0" w:color="auto"/>
        <w:right w:val="none" w:sz="0" w:space="0" w:color="auto"/>
      </w:divBdr>
    </w:div>
    <w:div w:id="1543591532">
      <w:bodyDiv w:val="1"/>
      <w:marLeft w:val="0"/>
      <w:marRight w:val="0"/>
      <w:marTop w:val="0"/>
      <w:marBottom w:val="0"/>
      <w:divBdr>
        <w:top w:val="none" w:sz="0" w:space="0" w:color="auto"/>
        <w:left w:val="none" w:sz="0" w:space="0" w:color="auto"/>
        <w:bottom w:val="none" w:sz="0" w:space="0" w:color="auto"/>
        <w:right w:val="none" w:sz="0" w:space="0" w:color="auto"/>
      </w:divBdr>
    </w:div>
    <w:div w:id="1544098372">
      <w:bodyDiv w:val="1"/>
      <w:marLeft w:val="0"/>
      <w:marRight w:val="0"/>
      <w:marTop w:val="0"/>
      <w:marBottom w:val="0"/>
      <w:divBdr>
        <w:top w:val="none" w:sz="0" w:space="0" w:color="auto"/>
        <w:left w:val="none" w:sz="0" w:space="0" w:color="auto"/>
        <w:bottom w:val="none" w:sz="0" w:space="0" w:color="auto"/>
        <w:right w:val="none" w:sz="0" w:space="0" w:color="auto"/>
      </w:divBdr>
    </w:div>
    <w:div w:id="1544631372">
      <w:bodyDiv w:val="1"/>
      <w:marLeft w:val="0"/>
      <w:marRight w:val="0"/>
      <w:marTop w:val="0"/>
      <w:marBottom w:val="0"/>
      <w:divBdr>
        <w:top w:val="none" w:sz="0" w:space="0" w:color="auto"/>
        <w:left w:val="none" w:sz="0" w:space="0" w:color="auto"/>
        <w:bottom w:val="none" w:sz="0" w:space="0" w:color="auto"/>
        <w:right w:val="none" w:sz="0" w:space="0" w:color="auto"/>
      </w:divBdr>
    </w:div>
    <w:div w:id="1544905112">
      <w:bodyDiv w:val="1"/>
      <w:marLeft w:val="0"/>
      <w:marRight w:val="0"/>
      <w:marTop w:val="0"/>
      <w:marBottom w:val="0"/>
      <w:divBdr>
        <w:top w:val="none" w:sz="0" w:space="0" w:color="auto"/>
        <w:left w:val="none" w:sz="0" w:space="0" w:color="auto"/>
        <w:bottom w:val="none" w:sz="0" w:space="0" w:color="auto"/>
        <w:right w:val="none" w:sz="0" w:space="0" w:color="auto"/>
      </w:divBdr>
    </w:div>
    <w:div w:id="1545554269">
      <w:bodyDiv w:val="1"/>
      <w:marLeft w:val="0"/>
      <w:marRight w:val="0"/>
      <w:marTop w:val="0"/>
      <w:marBottom w:val="0"/>
      <w:divBdr>
        <w:top w:val="none" w:sz="0" w:space="0" w:color="auto"/>
        <w:left w:val="none" w:sz="0" w:space="0" w:color="auto"/>
        <w:bottom w:val="none" w:sz="0" w:space="0" w:color="auto"/>
        <w:right w:val="none" w:sz="0" w:space="0" w:color="auto"/>
      </w:divBdr>
    </w:div>
    <w:div w:id="1547522248">
      <w:bodyDiv w:val="1"/>
      <w:marLeft w:val="0"/>
      <w:marRight w:val="0"/>
      <w:marTop w:val="0"/>
      <w:marBottom w:val="0"/>
      <w:divBdr>
        <w:top w:val="none" w:sz="0" w:space="0" w:color="auto"/>
        <w:left w:val="none" w:sz="0" w:space="0" w:color="auto"/>
        <w:bottom w:val="none" w:sz="0" w:space="0" w:color="auto"/>
        <w:right w:val="none" w:sz="0" w:space="0" w:color="auto"/>
      </w:divBdr>
    </w:div>
    <w:div w:id="1547906562">
      <w:bodyDiv w:val="1"/>
      <w:marLeft w:val="0"/>
      <w:marRight w:val="0"/>
      <w:marTop w:val="0"/>
      <w:marBottom w:val="0"/>
      <w:divBdr>
        <w:top w:val="none" w:sz="0" w:space="0" w:color="auto"/>
        <w:left w:val="none" w:sz="0" w:space="0" w:color="auto"/>
        <w:bottom w:val="none" w:sz="0" w:space="0" w:color="auto"/>
        <w:right w:val="none" w:sz="0" w:space="0" w:color="auto"/>
      </w:divBdr>
    </w:div>
    <w:div w:id="1548102293">
      <w:bodyDiv w:val="1"/>
      <w:marLeft w:val="0"/>
      <w:marRight w:val="0"/>
      <w:marTop w:val="0"/>
      <w:marBottom w:val="0"/>
      <w:divBdr>
        <w:top w:val="none" w:sz="0" w:space="0" w:color="auto"/>
        <w:left w:val="none" w:sz="0" w:space="0" w:color="auto"/>
        <w:bottom w:val="none" w:sz="0" w:space="0" w:color="auto"/>
        <w:right w:val="none" w:sz="0" w:space="0" w:color="auto"/>
      </w:divBdr>
    </w:div>
    <w:div w:id="1548643015">
      <w:bodyDiv w:val="1"/>
      <w:marLeft w:val="0"/>
      <w:marRight w:val="0"/>
      <w:marTop w:val="0"/>
      <w:marBottom w:val="0"/>
      <w:divBdr>
        <w:top w:val="none" w:sz="0" w:space="0" w:color="auto"/>
        <w:left w:val="none" w:sz="0" w:space="0" w:color="auto"/>
        <w:bottom w:val="none" w:sz="0" w:space="0" w:color="auto"/>
        <w:right w:val="none" w:sz="0" w:space="0" w:color="auto"/>
      </w:divBdr>
    </w:div>
    <w:div w:id="1549027415">
      <w:bodyDiv w:val="1"/>
      <w:marLeft w:val="0"/>
      <w:marRight w:val="0"/>
      <w:marTop w:val="0"/>
      <w:marBottom w:val="0"/>
      <w:divBdr>
        <w:top w:val="none" w:sz="0" w:space="0" w:color="auto"/>
        <w:left w:val="none" w:sz="0" w:space="0" w:color="auto"/>
        <w:bottom w:val="none" w:sz="0" w:space="0" w:color="auto"/>
        <w:right w:val="none" w:sz="0" w:space="0" w:color="auto"/>
      </w:divBdr>
    </w:div>
    <w:div w:id="1550991662">
      <w:bodyDiv w:val="1"/>
      <w:marLeft w:val="0"/>
      <w:marRight w:val="0"/>
      <w:marTop w:val="0"/>
      <w:marBottom w:val="0"/>
      <w:divBdr>
        <w:top w:val="none" w:sz="0" w:space="0" w:color="auto"/>
        <w:left w:val="none" w:sz="0" w:space="0" w:color="auto"/>
        <w:bottom w:val="none" w:sz="0" w:space="0" w:color="auto"/>
        <w:right w:val="none" w:sz="0" w:space="0" w:color="auto"/>
      </w:divBdr>
    </w:div>
    <w:div w:id="1551963453">
      <w:bodyDiv w:val="1"/>
      <w:marLeft w:val="0"/>
      <w:marRight w:val="0"/>
      <w:marTop w:val="0"/>
      <w:marBottom w:val="0"/>
      <w:divBdr>
        <w:top w:val="none" w:sz="0" w:space="0" w:color="auto"/>
        <w:left w:val="none" w:sz="0" w:space="0" w:color="auto"/>
        <w:bottom w:val="none" w:sz="0" w:space="0" w:color="auto"/>
        <w:right w:val="none" w:sz="0" w:space="0" w:color="auto"/>
      </w:divBdr>
    </w:div>
    <w:div w:id="1554342112">
      <w:bodyDiv w:val="1"/>
      <w:marLeft w:val="0"/>
      <w:marRight w:val="0"/>
      <w:marTop w:val="0"/>
      <w:marBottom w:val="0"/>
      <w:divBdr>
        <w:top w:val="none" w:sz="0" w:space="0" w:color="auto"/>
        <w:left w:val="none" w:sz="0" w:space="0" w:color="auto"/>
        <w:bottom w:val="none" w:sz="0" w:space="0" w:color="auto"/>
        <w:right w:val="none" w:sz="0" w:space="0" w:color="auto"/>
      </w:divBdr>
    </w:div>
    <w:div w:id="1556232726">
      <w:bodyDiv w:val="1"/>
      <w:marLeft w:val="0"/>
      <w:marRight w:val="0"/>
      <w:marTop w:val="0"/>
      <w:marBottom w:val="0"/>
      <w:divBdr>
        <w:top w:val="none" w:sz="0" w:space="0" w:color="auto"/>
        <w:left w:val="none" w:sz="0" w:space="0" w:color="auto"/>
        <w:bottom w:val="none" w:sz="0" w:space="0" w:color="auto"/>
        <w:right w:val="none" w:sz="0" w:space="0" w:color="auto"/>
      </w:divBdr>
    </w:div>
    <w:div w:id="1561745650">
      <w:bodyDiv w:val="1"/>
      <w:marLeft w:val="0"/>
      <w:marRight w:val="0"/>
      <w:marTop w:val="0"/>
      <w:marBottom w:val="0"/>
      <w:divBdr>
        <w:top w:val="none" w:sz="0" w:space="0" w:color="auto"/>
        <w:left w:val="none" w:sz="0" w:space="0" w:color="auto"/>
        <w:bottom w:val="none" w:sz="0" w:space="0" w:color="auto"/>
        <w:right w:val="none" w:sz="0" w:space="0" w:color="auto"/>
      </w:divBdr>
    </w:div>
    <w:div w:id="1564411885">
      <w:bodyDiv w:val="1"/>
      <w:marLeft w:val="0"/>
      <w:marRight w:val="0"/>
      <w:marTop w:val="0"/>
      <w:marBottom w:val="0"/>
      <w:divBdr>
        <w:top w:val="none" w:sz="0" w:space="0" w:color="auto"/>
        <w:left w:val="none" w:sz="0" w:space="0" w:color="auto"/>
        <w:bottom w:val="none" w:sz="0" w:space="0" w:color="auto"/>
        <w:right w:val="none" w:sz="0" w:space="0" w:color="auto"/>
      </w:divBdr>
    </w:div>
    <w:div w:id="1574705222">
      <w:bodyDiv w:val="1"/>
      <w:marLeft w:val="0"/>
      <w:marRight w:val="0"/>
      <w:marTop w:val="0"/>
      <w:marBottom w:val="0"/>
      <w:divBdr>
        <w:top w:val="none" w:sz="0" w:space="0" w:color="auto"/>
        <w:left w:val="none" w:sz="0" w:space="0" w:color="auto"/>
        <w:bottom w:val="none" w:sz="0" w:space="0" w:color="auto"/>
        <w:right w:val="none" w:sz="0" w:space="0" w:color="auto"/>
      </w:divBdr>
    </w:div>
    <w:div w:id="1587230033">
      <w:bodyDiv w:val="1"/>
      <w:marLeft w:val="0"/>
      <w:marRight w:val="0"/>
      <w:marTop w:val="0"/>
      <w:marBottom w:val="0"/>
      <w:divBdr>
        <w:top w:val="none" w:sz="0" w:space="0" w:color="auto"/>
        <w:left w:val="none" w:sz="0" w:space="0" w:color="auto"/>
        <w:bottom w:val="none" w:sz="0" w:space="0" w:color="auto"/>
        <w:right w:val="none" w:sz="0" w:space="0" w:color="auto"/>
      </w:divBdr>
    </w:div>
    <w:div w:id="1590961614">
      <w:bodyDiv w:val="1"/>
      <w:marLeft w:val="0"/>
      <w:marRight w:val="0"/>
      <w:marTop w:val="0"/>
      <w:marBottom w:val="0"/>
      <w:divBdr>
        <w:top w:val="none" w:sz="0" w:space="0" w:color="auto"/>
        <w:left w:val="none" w:sz="0" w:space="0" w:color="auto"/>
        <w:bottom w:val="none" w:sz="0" w:space="0" w:color="auto"/>
        <w:right w:val="none" w:sz="0" w:space="0" w:color="auto"/>
      </w:divBdr>
    </w:div>
    <w:div w:id="1593584370">
      <w:bodyDiv w:val="1"/>
      <w:marLeft w:val="0"/>
      <w:marRight w:val="0"/>
      <w:marTop w:val="0"/>
      <w:marBottom w:val="0"/>
      <w:divBdr>
        <w:top w:val="none" w:sz="0" w:space="0" w:color="auto"/>
        <w:left w:val="none" w:sz="0" w:space="0" w:color="auto"/>
        <w:bottom w:val="none" w:sz="0" w:space="0" w:color="auto"/>
        <w:right w:val="none" w:sz="0" w:space="0" w:color="auto"/>
      </w:divBdr>
    </w:div>
    <w:div w:id="1593736145">
      <w:bodyDiv w:val="1"/>
      <w:marLeft w:val="0"/>
      <w:marRight w:val="0"/>
      <w:marTop w:val="0"/>
      <w:marBottom w:val="0"/>
      <w:divBdr>
        <w:top w:val="none" w:sz="0" w:space="0" w:color="auto"/>
        <w:left w:val="none" w:sz="0" w:space="0" w:color="auto"/>
        <w:bottom w:val="none" w:sz="0" w:space="0" w:color="auto"/>
        <w:right w:val="none" w:sz="0" w:space="0" w:color="auto"/>
      </w:divBdr>
    </w:div>
    <w:div w:id="1594968647">
      <w:bodyDiv w:val="1"/>
      <w:marLeft w:val="0"/>
      <w:marRight w:val="0"/>
      <w:marTop w:val="0"/>
      <w:marBottom w:val="0"/>
      <w:divBdr>
        <w:top w:val="none" w:sz="0" w:space="0" w:color="auto"/>
        <w:left w:val="none" w:sz="0" w:space="0" w:color="auto"/>
        <w:bottom w:val="none" w:sz="0" w:space="0" w:color="auto"/>
        <w:right w:val="none" w:sz="0" w:space="0" w:color="auto"/>
      </w:divBdr>
    </w:div>
    <w:div w:id="1597060964">
      <w:bodyDiv w:val="1"/>
      <w:marLeft w:val="0"/>
      <w:marRight w:val="0"/>
      <w:marTop w:val="0"/>
      <w:marBottom w:val="0"/>
      <w:divBdr>
        <w:top w:val="none" w:sz="0" w:space="0" w:color="auto"/>
        <w:left w:val="none" w:sz="0" w:space="0" w:color="auto"/>
        <w:bottom w:val="none" w:sz="0" w:space="0" w:color="auto"/>
        <w:right w:val="none" w:sz="0" w:space="0" w:color="auto"/>
      </w:divBdr>
    </w:div>
    <w:div w:id="1599290798">
      <w:bodyDiv w:val="1"/>
      <w:marLeft w:val="0"/>
      <w:marRight w:val="0"/>
      <w:marTop w:val="0"/>
      <w:marBottom w:val="0"/>
      <w:divBdr>
        <w:top w:val="none" w:sz="0" w:space="0" w:color="auto"/>
        <w:left w:val="none" w:sz="0" w:space="0" w:color="auto"/>
        <w:bottom w:val="none" w:sz="0" w:space="0" w:color="auto"/>
        <w:right w:val="none" w:sz="0" w:space="0" w:color="auto"/>
      </w:divBdr>
    </w:div>
    <w:div w:id="1602954490">
      <w:bodyDiv w:val="1"/>
      <w:marLeft w:val="0"/>
      <w:marRight w:val="0"/>
      <w:marTop w:val="0"/>
      <w:marBottom w:val="0"/>
      <w:divBdr>
        <w:top w:val="none" w:sz="0" w:space="0" w:color="auto"/>
        <w:left w:val="none" w:sz="0" w:space="0" w:color="auto"/>
        <w:bottom w:val="none" w:sz="0" w:space="0" w:color="auto"/>
        <w:right w:val="none" w:sz="0" w:space="0" w:color="auto"/>
      </w:divBdr>
    </w:div>
    <w:div w:id="1603536789">
      <w:bodyDiv w:val="1"/>
      <w:marLeft w:val="0"/>
      <w:marRight w:val="0"/>
      <w:marTop w:val="0"/>
      <w:marBottom w:val="0"/>
      <w:divBdr>
        <w:top w:val="none" w:sz="0" w:space="0" w:color="auto"/>
        <w:left w:val="none" w:sz="0" w:space="0" w:color="auto"/>
        <w:bottom w:val="none" w:sz="0" w:space="0" w:color="auto"/>
        <w:right w:val="none" w:sz="0" w:space="0" w:color="auto"/>
      </w:divBdr>
    </w:div>
    <w:div w:id="1609465672">
      <w:bodyDiv w:val="1"/>
      <w:marLeft w:val="0"/>
      <w:marRight w:val="0"/>
      <w:marTop w:val="0"/>
      <w:marBottom w:val="0"/>
      <w:divBdr>
        <w:top w:val="none" w:sz="0" w:space="0" w:color="auto"/>
        <w:left w:val="none" w:sz="0" w:space="0" w:color="auto"/>
        <w:bottom w:val="none" w:sz="0" w:space="0" w:color="auto"/>
        <w:right w:val="none" w:sz="0" w:space="0" w:color="auto"/>
      </w:divBdr>
    </w:div>
    <w:div w:id="1612585579">
      <w:bodyDiv w:val="1"/>
      <w:marLeft w:val="0"/>
      <w:marRight w:val="0"/>
      <w:marTop w:val="0"/>
      <w:marBottom w:val="0"/>
      <w:divBdr>
        <w:top w:val="none" w:sz="0" w:space="0" w:color="auto"/>
        <w:left w:val="none" w:sz="0" w:space="0" w:color="auto"/>
        <w:bottom w:val="none" w:sz="0" w:space="0" w:color="auto"/>
        <w:right w:val="none" w:sz="0" w:space="0" w:color="auto"/>
      </w:divBdr>
    </w:div>
    <w:div w:id="1612930303">
      <w:bodyDiv w:val="1"/>
      <w:marLeft w:val="0"/>
      <w:marRight w:val="0"/>
      <w:marTop w:val="0"/>
      <w:marBottom w:val="0"/>
      <w:divBdr>
        <w:top w:val="none" w:sz="0" w:space="0" w:color="auto"/>
        <w:left w:val="none" w:sz="0" w:space="0" w:color="auto"/>
        <w:bottom w:val="none" w:sz="0" w:space="0" w:color="auto"/>
        <w:right w:val="none" w:sz="0" w:space="0" w:color="auto"/>
      </w:divBdr>
    </w:div>
    <w:div w:id="1614289998">
      <w:bodyDiv w:val="1"/>
      <w:marLeft w:val="0"/>
      <w:marRight w:val="0"/>
      <w:marTop w:val="0"/>
      <w:marBottom w:val="0"/>
      <w:divBdr>
        <w:top w:val="none" w:sz="0" w:space="0" w:color="auto"/>
        <w:left w:val="none" w:sz="0" w:space="0" w:color="auto"/>
        <w:bottom w:val="none" w:sz="0" w:space="0" w:color="auto"/>
        <w:right w:val="none" w:sz="0" w:space="0" w:color="auto"/>
      </w:divBdr>
    </w:div>
    <w:div w:id="1627083203">
      <w:bodyDiv w:val="1"/>
      <w:marLeft w:val="0"/>
      <w:marRight w:val="0"/>
      <w:marTop w:val="0"/>
      <w:marBottom w:val="0"/>
      <w:divBdr>
        <w:top w:val="none" w:sz="0" w:space="0" w:color="auto"/>
        <w:left w:val="none" w:sz="0" w:space="0" w:color="auto"/>
        <w:bottom w:val="none" w:sz="0" w:space="0" w:color="auto"/>
        <w:right w:val="none" w:sz="0" w:space="0" w:color="auto"/>
      </w:divBdr>
    </w:div>
    <w:div w:id="1631789335">
      <w:bodyDiv w:val="1"/>
      <w:marLeft w:val="0"/>
      <w:marRight w:val="0"/>
      <w:marTop w:val="0"/>
      <w:marBottom w:val="0"/>
      <w:divBdr>
        <w:top w:val="none" w:sz="0" w:space="0" w:color="auto"/>
        <w:left w:val="none" w:sz="0" w:space="0" w:color="auto"/>
        <w:bottom w:val="none" w:sz="0" w:space="0" w:color="auto"/>
        <w:right w:val="none" w:sz="0" w:space="0" w:color="auto"/>
      </w:divBdr>
    </w:div>
    <w:div w:id="1634483987">
      <w:bodyDiv w:val="1"/>
      <w:marLeft w:val="0"/>
      <w:marRight w:val="0"/>
      <w:marTop w:val="0"/>
      <w:marBottom w:val="0"/>
      <w:divBdr>
        <w:top w:val="none" w:sz="0" w:space="0" w:color="auto"/>
        <w:left w:val="none" w:sz="0" w:space="0" w:color="auto"/>
        <w:bottom w:val="none" w:sz="0" w:space="0" w:color="auto"/>
        <w:right w:val="none" w:sz="0" w:space="0" w:color="auto"/>
      </w:divBdr>
    </w:div>
    <w:div w:id="1638872261">
      <w:bodyDiv w:val="1"/>
      <w:marLeft w:val="0"/>
      <w:marRight w:val="0"/>
      <w:marTop w:val="0"/>
      <w:marBottom w:val="0"/>
      <w:divBdr>
        <w:top w:val="none" w:sz="0" w:space="0" w:color="auto"/>
        <w:left w:val="none" w:sz="0" w:space="0" w:color="auto"/>
        <w:bottom w:val="none" w:sz="0" w:space="0" w:color="auto"/>
        <w:right w:val="none" w:sz="0" w:space="0" w:color="auto"/>
      </w:divBdr>
    </w:div>
    <w:div w:id="1639918804">
      <w:bodyDiv w:val="1"/>
      <w:marLeft w:val="0"/>
      <w:marRight w:val="0"/>
      <w:marTop w:val="0"/>
      <w:marBottom w:val="0"/>
      <w:divBdr>
        <w:top w:val="none" w:sz="0" w:space="0" w:color="auto"/>
        <w:left w:val="none" w:sz="0" w:space="0" w:color="auto"/>
        <w:bottom w:val="none" w:sz="0" w:space="0" w:color="auto"/>
        <w:right w:val="none" w:sz="0" w:space="0" w:color="auto"/>
      </w:divBdr>
    </w:div>
    <w:div w:id="1641419593">
      <w:bodyDiv w:val="1"/>
      <w:marLeft w:val="0"/>
      <w:marRight w:val="0"/>
      <w:marTop w:val="0"/>
      <w:marBottom w:val="0"/>
      <w:divBdr>
        <w:top w:val="none" w:sz="0" w:space="0" w:color="auto"/>
        <w:left w:val="none" w:sz="0" w:space="0" w:color="auto"/>
        <w:bottom w:val="none" w:sz="0" w:space="0" w:color="auto"/>
        <w:right w:val="none" w:sz="0" w:space="0" w:color="auto"/>
      </w:divBdr>
    </w:div>
    <w:div w:id="1641810688">
      <w:bodyDiv w:val="1"/>
      <w:marLeft w:val="0"/>
      <w:marRight w:val="0"/>
      <w:marTop w:val="0"/>
      <w:marBottom w:val="0"/>
      <w:divBdr>
        <w:top w:val="none" w:sz="0" w:space="0" w:color="auto"/>
        <w:left w:val="none" w:sz="0" w:space="0" w:color="auto"/>
        <w:bottom w:val="none" w:sz="0" w:space="0" w:color="auto"/>
        <w:right w:val="none" w:sz="0" w:space="0" w:color="auto"/>
      </w:divBdr>
    </w:div>
    <w:div w:id="1643197430">
      <w:bodyDiv w:val="1"/>
      <w:marLeft w:val="0"/>
      <w:marRight w:val="0"/>
      <w:marTop w:val="0"/>
      <w:marBottom w:val="0"/>
      <w:divBdr>
        <w:top w:val="none" w:sz="0" w:space="0" w:color="auto"/>
        <w:left w:val="none" w:sz="0" w:space="0" w:color="auto"/>
        <w:bottom w:val="none" w:sz="0" w:space="0" w:color="auto"/>
        <w:right w:val="none" w:sz="0" w:space="0" w:color="auto"/>
      </w:divBdr>
    </w:div>
    <w:div w:id="1646541364">
      <w:bodyDiv w:val="1"/>
      <w:marLeft w:val="0"/>
      <w:marRight w:val="0"/>
      <w:marTop w:val="0"/>
      <w:marBottom w:val="0"/>
      <w:divBdr>
        <w:top w:val="none" w:sz="0" w:space="0" w:color="auto"/>
        <w:left w:val="none" w:sz="0" w:space="0" w:color="auto"/>
        <w:bottom w:val="none" w:sz="0" w:space="0" w:color="auto"/>
        <w:right w:val="none" w:sz="0" w:space="0" w:color="auto"/>
      </w:divBdr>
    </w:div>
    <w:div w:id="1647397180">
      <w:bodyDiv w:val="1"/>
      <w:marLeft w:val="0"/>
      <w:marRight w:val="0"/>
      <w:marTop w:val="0"/>
      <w:marBottom w:val="0"/>
      <w:divBdr>
        <w:top w:val="none" w:sz="0" w:space="0" w:color="auto"/>
        <w:left w:val="none" w:sz="0" w:space="0" w:color="auto"/>
        <w:bottom w:val="none" w:sz="0" w:space="0" w:color="auto"/>
        <w:right w:val="none" w:sz="0" w:space="0" w:color="auto"/>
      </w:divBdr>
    </w:div>
    <w:div w:id="1649897306">
      <w:bodyDiv w:val="1"/>
      <w:marLeft w:val="0"/>
      <w:marRight w:val="0"/>
      <w:marTop w:val="0"/>
      <w:marBottom w:val="0"/>
      <w:divBdr>
        <w:top w:val="none" w:sz="0" w:space="0" w:color="auto"/>
        <w:left w:val="none" w:sz="0" w:space="0" w:color="auto"/>
        <w:bottom w:val="none" w:sz="0" w:space="0" w:color="auto"/>
        <w:right w:val="none" w:sz="0" w:space="0" w:color="auto"/>
      </w:divBdr>
    </w:div>
    <w:div w:id="1652758268">
      <w:bodyDiv w:val="1"/>
      <w:marLeft w:val="0"/>
      <w:marRight w:val="0"/>
      <w:marTop w:val="0"/>
      <w:marBottom w:val="0"/>
      <w:divBdr>
        <w:top w:val="none" w:sz="0" w:space="0" w:color="auto"/>
        <w:left w:val="none" w:sz="0" w:space="0" w:color="auto"/>
        <w:bottom w:val="none" w:sz="0" w:space="0" w:color="auto"/>
        <w:right w:val="none" w:sz="0" w:space="0" w:color="auto"/>
      </w:divBdr>
    </w:div>
    <w:div w:id="1658418295">
      <w:bodyDiv w:val="1"/>
      <w:marLeft w:val="0"/>
      <w:marRight w:val="0"/>
      <w:marTop w:val="0"/>
      <w:marBottom w:val="0"/>
      <w:divBdr>
        <w:top w:val="none" w:sz="0" w:space="0" w:color="auto"/>
        <w:left w:val="none" w:sz="0" w:space="0" w:color="auto"/>
        <w:bottom w:val="none" w:sz="0" w:space="0" w:color="auto"/>
        <w:right w:val="none" w:sz="0" w:space="0" w:color="auto"/>
      </w:divBdr>
    </w:div>
    <w:div w:id="1660843656">
      <w:bodyDiv w:val="1"/>
      <w:marLeft w:val="0"/>
      <w:marRight w:val="0"/>
      <w:marTop w:val="0"/>
      <w:marBottom w:val="0"/>
      <w:divBdr>
        <w:top w:val="none" w:sz="0" w:space="0" w:color="auto"/>
        <w:left w:val="none" w:sz="0" w:space="0" w:color="auto"/>
        <w:bottom w:val="none" w:sz="0" w:space="0" w:color="auto"/>
        <w:right w:val="none" w:sz="0" w:space="0" w:color="auto"/>
      </w:divBdr>
    </w:div>
    <w:div w:id="1663970947">
      <w:bodyDiv w:val="1"/>
      <w:marLeft w:val="0"/>
      <w:marRight w:val="0"/>
      <w:marTop w:val="0"/>
      <w:marBottom w:val="0"/>
      <w:divBdr>
        <w:top w:val="none" w:sz="0" w:space="0" w:color="auto"/>
        <w:left w:val="none" w:sz="0" w:space="0" w:color="auto"/>
        <w:bottom w:val="none" w:sz="0" w:space="0" w:color="auto"/>
        <w:right w:val="none" w:sz="0" w:space="0" w:color="auto"/>
      </w:divBdr>
    </w:div>
    <w:div w:id="1667198150">
      <w:bodyDiv w:val="1"/>
      <w:marLeft w:val="0"/>
      <w:marRight w:val="0"/>
      <w:marTop w:val="0"/>
      <w:marBottom w:val="0"/>
      <w:divBdr>
        <w:top w:val="none" w:sz="0" w:space="0" w:color="auto"/>
        <w:left w:val="none" w:sz="0" w:space="0" w:color="auto"/>
        <w:bottom w:val="none" w:sz="0" w:space="0" w:color="auto"/>
        <w:right w:val="none" w:sz="0" w:space="0" w:color="auto"/>
      </w:divBdr>
    </w:div>
    <w:div w:id="1673099842">
      <w:bodyDiv w:val="1"/>
      <w:marLeft w:val="0"/>
      <w:marRight w:val="0"/>
      <w:marTop w:val="0"/>
      <w:marBottom w:val="0"/>
      <w:divBdr>
        <w:top w:val="none" w:sz="0" w:space="0" w:color="auto"/>
        <w:left w:val="none" w:sz="0" w:space="0" w:color="auto"/>
        <w:bottom w:val="none" w:sz="0" w:space="0" w:color="auto"/>
        <w:right w:val="none" w:sz="0" w:space="0" w:color="auto"/>
      </w:divBdr>
    </w:div>
    <w:div w:id="1673681657">
      <w:bodyDiv w:val="1"/>
      <w:marLeft w:val="0"/>
      <w:marRight w:val="0"/>
      <w:marTop w:val="0"/>
      <w:marBottom w:val="0"/>
      <w:divBdr>
        <w:top w:val="none" w:sz="0" w:space="0" w:color="auto"/>
        <w:left w:val="none" w:sz="0" w:space="0" w:color="auto"/>
        <w:bottom w:val="none" w:sz="0" w:space="0" w:color="auto"/>
        <w:right w:val="none" w:sz="0" w:space="0" w:color="auto"/>
      </w:divBdr>
    </w:div>
    <w:div w:id="1675954283">
      <w:bodyDiv w:val="1"/>
      <w:marLeft w:val="0"/>
      <w:marRight w:val="0"/>
      <w:marTop w:val="0"/>
      <w:marBottom w:val="0"/>
      <w:divBdr>
        <w:top w:val="none" w:sz="0" w:space="0" w:color="auto"/>
        <w:left w:val="none" w:sz="0" w:space="0" w:color="auto"/>
        <w:bottom w:val="none" w:sz="0" w:space="0" w:color="auto"/>
        <w:right w:val="none" w:sz="0" w:space="0" w:color="auto"/>
      </w:divBdr>
    </w:div>
    <w:div w:id="1677030470">
      <w:bodyDiv w:val="1"/>
      <w:marLeft w:val="0"/>
      <w:marRight w:val="0"/>
      <w:marTop w:val="0"/>
      <w:marBottom w:val="0"/>
      <w:divBdr>
        <w:top w:val="none" w:sz="0" w:space="0" w:color="auto"/>
        <w:left w:val="none" w:sz="0" w:space="0" w:color="auto"/>
        <w:bottom w:val="none" w:sz="0" w:space="0" w:color="auto"/>
        <w:right w:val="none" w:sz="0" w:space="0" w:color="auto"/>
      </w:divBdr>
    </w:div>
    <w:div w:id="1678338709">
      <w:bodyDiv w:val="1"/>
      <w:marLeft w:val="0"/>
      <w:marRight w:val="0"/>
      <w:marTop w:val="0"/>
      <w:marBottom w:val="0"/>
      <w:divBdr>
        <w:top w:val="none" w:sz="0" w:space="0" w:color="auto"/>
        <w:left w:val="none" w:sz="0" w:space="0" w:color="auto"/>
        <w:bottom w:val="none" w:sz="0" w:space="0" w:color="auto"/>
        <w:right w:val="none" w:sz="0" w:space="0" w:color="auto"/>
      </w:divBdr>
    </w:div>
    <w:div w:id="1679187814">
      <w:bodyDiv w:val="1"/>
      <w:marLeft w:val="0"/>
      <w:marRight w:val="0"/>
      <w:marTop w:val="0"/>
      <w:marBottom w:val="0"/>
      <w:divBdr>
        <w:top w:val="none" w:sz="0" w:space="0" w:color="auto"/>
        <w:left w:val="none" w:sz="0" w:space="0" w:color="auto"/>
        <w:bottom w:val="none" w:sz="0" w:space="0" w:color="auto"/>
        <w:right w:val="none" w:sz="0" w:space="0" w:color="auto"/>
      </w:divBdr>
    </w:div>
    <w:div w:id="1680159707">
      <w:bodyDiv w:val="1"/>
      <w:marLeft w:val="0"/>
      <w:marRight w:val="0"/>
      <w:marTop w:val="0"/>
      <w:marBottom w:val="0"/>
      <w:divBdr>
        <w:top w:val="none" w:sz="0" w:space="0" w:color="auto"/>
        <w:left w:val="none" w:sz="0" w:space="0" w:color="auto"/>
        <w:bottom w:val="none" w:sz="0" w:space="0" w:color="auto"/>
        <w:right w:val="none" w:sz="0" w:space="0" w:color="auto"/>
      </w:divBdr>
    </w:div>
    <w:div w:id="1684475226">
      <w:bodyDiv w:val="1"/>
      <w:marLeft w:val="0"/>
      <w:marRight w:val="0"/>
      <w:marTop w:val="0"/>
      <w:marBottom w:val="0"/>
      <w:divBdr>
        <w:top w:val="none" w:sz="0" w:space="0" w:color="auto"/>
        <w:left w:val="none" w:sz="0" w:space="0" w:color="auto"/>
        <w:bottom w:val="none" w:sz="0" w:space="0" w:color="auto"/>
        <w:right w:val="none" w:sz="0" w:space="0" w:color="auto"/>
      </w:divBdr>
    </w:div>
    <w:div w:id="1684890657">
      <w:bodyDiv w:val="1"/>
      <w:marLeft w:val="0"/>
      <w:marRight w:val="0"/>
      <w:marTop w:val="0"/>
      <w:marBottom w:val="0"/>
      <w:divBdr>
        <w:top w:val="none" w:sz="0" w:space="0" w:color="auto"/>
        <w:left w:val="none" w:sz="0" w:space="0" w:color="auto"/>
        <w:bottom w:val="none" w:sz="0" w:space="0" w:color="auto"/>
        <w:right w:val="none" w:sz="0" w:space="0" w:color="auto"/>
      </w:divBdr>
    </w:div>
    <w:div w:id="1685474727">
      <w:bodyDiv w:val="1"/>
      <w:marLeft w:val="0"/>
      <w:marRight w:val="0"/>
      <w:marTop w:val="0"/>
      <w:marBottom w:val="0"/>
      <w:divBdr>
        <w:top w:val="none" w:sz="0" w:space="0" w:color="auto"/>
        <w:left w:val="none" w:sz="0" w:space="0" w:color="auto"/>
        <w:bottom w:val="none" w:sz="0" w:space="0" w:color="auto"/>
        <w:right w:val="none" w:sz="0" w:space="0" w:color="auto"/>
      </w:divBdr>
    </w:div>
    <w:div w:id="1707632588">
      <w:bodyDiv w:val="1"/>
      <w:marLeft w:val="0"/>
      <w:marRight w:val="0"/>
      <w:marTop w:val="0"/>
      <w:marBottom w:val="0"/>
      <w:divBdr>
        <w:top w:val="none" w:sz="0" w:space="0" w:color="auto"/>
        <w:left w:val="none" w:sz="0" w:space="0" w:color="auto"/>
        <w:bottom w:val="none" w:sz="0" w:space="0" w:color="auto"/>
        <w:right w:val="none" w:sz="0" w:space="0" w:color="auto"/>
      </w:divBdr>
    </w:div>
    <w:div w:id="1711106083">
      <w:bodyDiv w:val="1"/>
      <w:marLeft w:val="0"/>
      <w:marRight w:val="0"/>
      <w:marTop w:val="0"/>
      <w:marBottom w:val="0"/>
      <w:divBdr>
        <w:top w:val="none" w:sz="0" w:space="0" w:color="auto"/>
        <w:left w:val="none" w:sz="0" w:space="0" w:color="auto"/>
        <w:bottom w:val="none" w:sz="0" w:space="0" w:color="auto"/>
        <w:right w:val="none" w:sz="0" w:space="0" w:color="auto"/>
      </w:divBdr>
    </w:div>
    <w:div w:id="1712610275">
      <w:bodyDiv w:val="1"/>
      <w:marLeft w:val="0"/>
      <w:marRight w:val="0"/>
      <w:marTop w:val="0"/>
      <w:marBottom w:val="0"/>
      <w:divBdr>
        <w:top w:val="none" w:sz="0" w:space="0" w:color="auto"/>
        <w:left w:val="none" w:sz="0" w:space="0" w:color="auto"/>
        <w:bottom w:val="none" w:sz="0" w:space="0" w:color="auto"/>
        <w:right w:val="none" w:sz="0" w:space="0" w:color="auto"/>
      </w:divBdr>
    </w:div>
    <w:div w:id="1713192647">
      <w:bodyDiv w:val="1"/>
      <w:marLeft w:val="0"/>
      <w:marRight w:val="0"/>
      <w:marTop w:val="0"/>
      <w:marBottom w:val="0"/>
      <w:divBdr>
        <w:top w:val="none" w:sz="0" w:space="0" w:color="auto"/>
        <w:left w:val="none" w:sz="0" w:space="0" w:color="auto"/>
        <w:bottom w:val="none" w:sz="0" w:space="0" w:color="auto"/>
        <w:right w:val="none" w:sz="0" w:space="0" w:color="auto"/>
      </w:divBdr>
    </w:div>
    <w:div w:id="1713575934">
      <w:bodyDiv w:val="1"/>
      <w:marLeft w:val="0"/>
      <w:marRight w:val="0"/>
      <w:marTop w:val="0"/>
      <w:marBottom w:val="0"/>
      <w:divBdr>
        <w:top w:val="none" w:sz="0" w:space="0" w:color="auto"/>
        <w:left w:val="none" w:sz="0" w:space="0" w:color="auto"/>
        <w:bottom w:val="none" w:sz="0" w:space="0" w:color="auto"/>
        <w:right w:val="none" w:sz="0" w:space="0" w:color="auto"/>
      </w:divBdr>
    </w:div>
    <w:div w:id="1714621750">
      <w:bodyDiv w:val="1"/>
      <w:marLeft w:val="0"/>
      <w:marRight w:val="0"/>
      <w:marTop w:val="0"/>
      <w:marBottom w:val="0"/>
      <w:divBdr>
        <w:top w:val="none" w:sz="0" w:space="0" w:color="auto"/>
        <w:left w:val="none" w:sz="0" w:space="0" w:color="auto"/>
        <w:bottom w:val="none" w:sz="0" w:space="0" w:color="auto"/>
        <w:right w:val="none" w:sz="0" w:space="0" w:color="auto"/>
      </w:divBdr>
    </w:div>
    <w:div w:id="1717125602">
      <w:bodyDiv w:val="1"/>
      <w:marLeft w:val="0"/>
      <w:marRight w:val="0"/>
      <w:marTop w:val="0"/>
      <w:marBottom w:val="0"/>
      <w:divBdr>
        <w:top w:val="none" w:sz="0" w:space="0" w:color="auto"/>
        <w:left w:val="none" w:sz="0" w:space="0" w:color="auto"/>
        <w:bottom w:val="none" w:sz="0" w:space="0" w:color="auto"/>
        <w:right w:val="none" w:sz="0" w:space="0" w:color="auto"/>
      </w:divBdr>
    </w:div>
    <w:div w:id="1720277753">
      <w:bodyDiv w:val="1"/>
      <w:marLeft w:val="0"/>
      <w:marRight w:val="0"/>
      <w:marTop w:val="0"/>
      <w:marBottom w:val="0"/>
      <w:divBdr>
        <w:top w:val="none" w:sz="0" w:space="0" w:color="auto"/>
        <w:left w:val="none" w:sz="0" w:space="0" w:color="auto"/>
        <w:bottom w:val="none" w:sz="0" w:space="0" w:color="auto"/>
        <w:right w:val="none" w:sz="0" w:space="0" w:color="auto"/>
      </w:divBdr>
    </w:div>
    <w:div w:id="1720397493">
      <w:bodyDiv w:val="1"/>
      <w:marLeft w:val="0"/>
      <w:marRight w:val="0"/>
      <w:marTop w:val="0"/>
      <w:marBottom w:val="0"/>
      <w:divBdr>
        <w:top w:val="none" w:sz="0" w:space="0" w:color="auto"/>
        <w:left w:val="none" w:sz="0" w:space="0" w:color="auto"/>
        <w:bottom w:val="none" w:sz="0" w:space="0" w:color="auto"/>
        <w:right w:val="none" w:sz="0" w:space="0" w:color="auto"/>
      </w:divBdr>
    </w:div>
    <w:div w:id="1723140815">
      <w:bodyDiv w:val="1"/>
      <w:marLeft w:val="0"/>
      <w:marRight w:val="0"/>
      <w:marTop w:val="0"/>
      <w:marBottom w:val="0"/>
      <w:divBdr>
        <w:top w:val="none" w:sz="0" w:space="0" w:color="auto"/>
        <w:left w:val="none" w:sz="0" w:space="0" w:color="auto"/>
        <w:bottom w:val="none" w:sz="0" w:space="0" w:color="auto"/>
        <w:right w:val="none" w:sz="0" w:space="0" w:color="auto"/>
      </w:divBdr>
    </w:div>
    <w:div w:id="1734307950">
      <w:bodyDiv w:val="1"/>
      <w:marLeft w:val="0"/>
      <w:marRight w:val="0"/>
      <w:marTop w:val="0"/>
      <w:marBottom w:val="0"/>
      <w:divBdr>
        <w:top w:val="none" w:sz="0" w:space="0" w:color="auto"/>
        <w:left w:val="none" w:sz="0" w:space="0" w:color="auto"/>
        <w:bottom w:val="none" w:sz="0" w:space="0" w:color="auto"/>
        <w:right w:val="none" w:sz="0" w:space="0" w:color="auto"/>
      </w:divBdr>
    </w:div>
    <w:div w:id="1735425644">
      <w:bodyDiv w:val="1"/>
      <w:marLeft w:val="0"/>
      <w:marRight w:val="0"/>
      <w:marTop w:val="0"/>
      <w:marBottom w:val="0"/>
      <w:divBdr>
        <w:top w:val="none" w:sz="0" w:space="0" w:color="auto"/>
        <w:left w:val="none" w:sz="0" w:space="0" w:color="auto"/>
        <w:bottom w:val="none" w:sz="0" w:space="0" w:color="auto"/>
        <w:right w:val="none" w:sz="0" w:space="0" w:color="auto"/>
      </w:divBdr>
    </w:div>
    <w:div w:id="1738356341">
      <w:bodyDiv w:val="1"/>
      <w:marLeft w:val="0"/>
      <w:marRight w:val="0"/>
      <w:marTop w:val="0"/>
      <w:marBottom w:val="0"/>
      <w:divBdr>
        <w:top w:val="none" w:sz="0" w:space="0" w:color="auto"/>
        <w:left w:val="none" w:sz="0" w:space="0" w:color="auto"/>
        <w:bottom w:val="none" w:sz="0" w:space="0" w:color="auto"/>
        <w:right w:val="none" w:sz="0" w:space="0" w:color="auto"/>
      </w:divBdr>
    </w:div>
    <w:div w:id="1738433383">
      <w:bodyDiv w:val="1"/>
      <w:marLeft w:val="0"/>
      <w:marRight w:val="0"/>
      <w:marTop w:val="0"/>
      <w:marBottom w:val="0"/>
      <w:divBdr>
        <w:top w:val="none" w:sz="0" w:space="0" w:color="auto"/>
        <w:left w:val="none" w:sz="0" w:space="0" w:color="auto"/>
        <w:bottom w:val="none" w:sz="0" w:space="0" w:color="auto"/>
        <w:right w:val="none" w:sz="0" w:space="0" w:color="auto"/>
      </w:divBdr>
    </w:div>
    <w:div w:id="1742483336">
      <w:bodyDiv w:val="1"/>
      <w:marLeft w:val="0"/>
      <w:marRight w:val="0"/>
      <w:marTop w:val="0"/>
      <w:marBottom w:val="0"/>
      <w:divBdr>
        <w:top w:val="none" w:sz="0" w:space="0" w:color="auto"/>
        <w:left w:val="none" w:sz="0" w:space="0" w:color="auto"/>
        <w:bottom w:val="none" w:sz="0" w:space="0" w:color="auto"/>
        <w:right w:val="none" w:sz="0" w:space="0" w:color="auto"/>
      </w:divBdr>
    </w:div>
    <w:div w:id="1743259894">
      <w:bodyDiv w:val="1"/>
      <w:marLeft w:val="0"/>
      <w:marRight w:val="0"/>
      <w:marTop w:val="0"/>
      <w:marBottom w:val="0"/>
      <w:divBdr>
        <w:top w:val="none" w:sz="0" w:space="0" w:color="auto"/>
        <w:left w:val="none" w:sz="0" w:space="0" w:color="auto"/>
        <w:bottom w:val="none" w:sz="0" w:space="0" w:color="auto"/>
        <w:right w:val="none" w:sz="0" w:space="0" w:color="auto"/>
      </w:divBdr>
    </w:div>
    <w:div w:id="1746560964">
      <w:bodyDiv w:val="1"/>
      <w:marLeft w:val="0"/>
      <w:marRight w:val="0"/>
      <w:marTop w:val="0"/>
      <w:marBottom w:val="0"/>
      <w:divBdr>
        <w:top w:val="none" w:sz="0" w:space="0" w:color="auto"/>
        <w:left w:val="none" w:sz="0" w:space="0" w:color="auto"/>
        <w:bottom w:val="none" w:sz="0" w:space="0" w:color="auto"/>
        <w:right w:val="none" w:sz="0" w:space="0" w:color="auto"/>
      </w:divBdr>
    </w:div>
    <w:div w:id="1746952473">
      <w:bodyDiv w:val="1"/>
      <w:marLeft w:val="0"/>
      <w:marRight w:val="0"/>
      <w:marTop w:val="0"/>
      <w:marBottom w:val="0"/>
      <w:divBdr>
        <w:top w:val="none" w:sz="0" w:space="0" w:color="auto"/>
        <w:left w:val="none" w:sz="0" w:space="0" w:color="auto"/>
        <w:bottom w:val="none" w:sz="0" w:space="0" w:color="auto"/>
        <w:right w:val="none" w:sz="0" w:space="0" w:color="auto"/>
      </w:divBdr>
    </w:div>
    <w:div w:id="1750075986">
      <w:bodyDiv w:val="1"/>
      <w:marLeft w:val="0"/>
      <w:marRight w:val="0"/>
      <w:marTop w:val="0"/>
      <w:marBottom w:val="0"/>
      <w:divBdr>
        <w:top w:val="none" w:sz="0" w:space="0" w:color="auto"/>
        <w:left w:val="none" w:sz="0" w:space="0" w:color="auto"/>
        <w:bottom w:val="none" w:sz="0" w:space="0" w:color="auto"/>
        <w:right w:val="none" w:sz="0" w:space="0" w:color="auto"/>
      </w:divBdr>
    </w:div>
    <w:div w:id="1751928525">
      <w:bodyDiv w:val="1"/>
      <w:marLeft w:val="0"/>
      <w:marRight w:val="0"/>
      <w:marTop w:val="0"/>
      <w:marBottom w:val="0"/>
      <w:divBdr>
        <w:top w:val="none" w:sz="0" w:space="0" w:color="auto"/>
        <w:left w:val="none" w:sz="0" w:space="0" w:color="auto"/>
        <w:bottom w:val="none" w:sz="0" w:space="0" w:color="auto"/>
        <w:right w:val="none" w:sz="0" w:space="0" w:color="auto"/>
      </w:divBdr>
    </w:div>
    <w:div w:id="1757706223">
      <w:bodyDiv w:val="1"/>
      <w:marLeft w:val="0"/>
      <w:marRight w:val="0"/>
      <w:marTop w:val="0"/>
      <w:marBottom w:val="0"/>
      <w:divBdr>
        <w:top w:val="none" w:sz="0" w:space="0" w:color="auto"/>
        <w:left w:val="none" w:sz="0" w:space="0" w:color="auto"/>
        <w:bottom w:val="none" w:sz="0" w:space="0" w:color="auto"/>
        <w:right w:val="none" w:sz="0" w:space="0" w:color="auto"/>
      </w:divBdr>
    </w:div>
    <w:div w:id="1764522071">
      <w:bodyDiv w:val="1"/>
      <w:marLeft w:val="0"/>
      <w:marRight w:val="0"/>
      <w:marTop w:val="0"/>
      <w:marBottom w:val="0"/>
      <w:divBdr>
        <w:top w:val="none" w:sz="0" w:space="0" w:color="auto"/>
        <w:left w:val="none" w:sz="0" w:space="0" w:color="auto"/>
        <w:bottom w:val="none" w:sz="0" w:space="0" w:color="auto"/>
        <w:right w:val="none" w:sz="0" w:space="0" w:color="auto"/>
      </w:divBdr>
    </w:div>
    <w:div w:id="1769809650">
      <w:bodyDiv w:val="1"/>
      <w:marLeft w:val="0"/>
      <w:marRight w:val="0"/>
      <w:marTop w:val="0"/>
      <w:marBottom w:val="0"/>
      <w:divBdr>
        <w:top w:val="none" w:sz="0" w:space="0" w:color="auto"/>
        <w:left w:val="none" w:sz="0" w:space="0" w:color="auto"/>
        <w:bottom w:val="none" w:sz="0" w:space="0" w:color="auto"/>
        <w:right w:val="none" w:sz="0" w:space="0" w:color="auto"/>
      </w:divBdr>
    </w:div>
    <w:div w:id="1774276660">
      <w:bodyDiv w:val="1"/>
      <w:marLeft w:val="0"/>
      <w:marRight w:val="0"/>
      <w:marTop w:val="0"/>
      <w:marBottom w:val="0"/>
      <w:divBdr>
        <w:top w:val="none" w:sz="0" w:space="0" w:color="auto"/>
        <w:left w:val="none" w:sz="0" w:space="0" w:color="auto"/>
        <w:bottom w:val="none" w:sz="0" w:space="0" w:color="auto"/>
        <w:right w:val="none" w:sz="0" w:space="0" w:color="auto"/>
      </w:divBdr>
    </w:div>
    <w:div w:id="1775780130">
      <w:bodyDiv w:val="1"/>
      <w:marLeft w:val="0"/>
      <w:marRight w:val="0"/>
      <w:marTop w:val="0"/>
      <w:marBottom w:val="0"/>
      <w:divBdr>
        <w:top w:val="none" w:sz="0" w:space="0" w:color="auto"/>
        <w:left w:val="none" w:sz="0" w:space="0" w:color="auto"/>
        <w:bottom w:val="none" w:sz="0" w:space="0" w:color="auto"/>
        <w:right w:val="none" w:sz="0" w:space="0" w:color="auto"/>
      </w:divBdr>
    </w:div>
    <w:div w:id="1784499305">
      <w:bodyDiv w:val="1"/>
      <w:marLeft w:val="0"/>
      <w:marRight w:val="0"/>
      <w:marTop w:val="0"/>
      <w:marBottom w:val="0"/>
      <w:divBdr>
        <w:top w:val="none" w:sz="0" w:space="0" w:color="auto"/>
        <w:left w:val="none" w:sz="0" w:space="0" w:color="auto"/>
        <w:bottom w:val="none" w:sz="0" w:space="0" w:color="auto"/>
        <w:right w:val="none" w:sz="0" w:space="0" w:color="auto"/>
      </w:divBdr>
    </w:div>
    <w:div w:id="1785345531">
      <w:bodyDiv w:val="1"/>
      <w:marLeft w:val="0"/>
      <w:marRight w:val="0"/>
      <w:marTop w:val="0"/>
      <w:marBottom w:val="0"/>
      <w:divBdr>
        <w:top w:val="none" w:sz="0" w:space="0" w:color="auto"/>
        <w:left w:val="none" w:sz="0" w:space="0" w:color="auto"/>
        <w:bottom w:val="none" w:sz="0" w:space="0" w:color="auto"/>
        <w:right w:val="none" w:sz="0" w:space="0" w:color="auto"/>
      </w:divBdr>
    </w:div>
    <w:div w:id="1785690392">
      <w:bodyDiv w:val="1"/>
      <w:marLeft w:val="0"/>
      <w:marRight w:val="0"/>
      <w:marTop w:val="0"/>
      <w:marBottom w:val="0"/>
      <w:divBdr>
        <w:top w:val="none" w:sz="0" w:space="0" w:color="auto"/>
        <w:left w:val="none" w:sz="0" w:space="0" w:color="auto"/>
        <w:bottom w:val="none" w:sz="0" w:space="0" w:color="auto"/>
        <w:right w:val="none" w:sz="0" w:space="0" w:color="auto"/>
      </w:divBdr>
    </w:div>
    <w:div w:id="1787305851">
      <w:bodyDiv w:val="1"/>
      <w:marLeft w:val="0"/>
      <w:marRight w:val="0"/>
      <w:marTop w:val="0"/>
      <w:marBottom w:val="0"/>
      <w:divBdr>
        <w:top w:val="none" w:sz="0" w:space="0" w:color="auto"/>
        <w:left w:val="none" w:sz="0" w:space="0" w:color="auto"/>
        <w:bottom w:val="none" w:sz="0" w:space="0" w:color="auto"/>
        <w:right w:val="none" w:sz="0" w:space="0" w:color="auto"/>
      </w:divBdr>
    </w:div>
    <w:div w:id="1787576532">
      <w:bodyDiv w:val="1"/>
      <w:marLeft w:val="0"/>
      <w:marRight w:val="0"/>
      <w:marTop w:val="0"/>
      <w:marBottom w:val="0"/>
      <w:divBdr>
        <w:top w:val="none" w:sz="0" w:space="0" w:color="auto"/>
        <w:left w:val="none" w:sz="0" w:space="0" w:color="auto"/>
        <w:bottom w:val="none" w:sz="0" w:space="0" w:color="auto"/>
        <w:right w:val="none" w:sz="0" w:space="0" w:color="auto"/>
      </w:divBdr>
    </w:div>
    <w:div w:id="1789272234">
      <w:bodyDiv w:val="1"/>
      <w:marLeft w:val="0"/>
      <w:marRight w:val="0"/>
      <w:marTop w:val="0"/>
      <w:marBottom w:val="0"/>
      <w:divBdr>
        <w:top w:val="none" w:sz="0" w:space="0" w:color="auto"/>
        <w:left w:val="none" w:sz="0" w:space="0" w:color="auto"/>
        <w:bottom w:val="none" w:sz="0" w:space="0" w:color="auto"/>
        <w:right w:val="none" w:sz="0" w:space="0" w:color="auto"/>
      </w:divBdr>
    </w:div>
    <w:div w:id="1796370914">
      <w:bodyDiv w:val="1"/>
      <w:marLeft w:val="0"/>
      <w:marRight w:val="0"/>
      <w:marTop w:val="0"/>
      <w:marBottom w:val="0"/>
      <w:divBdr>
        <w:top w:val="none" w:sz="0" w:space="0" w:color="auto"/>
        <w:left w:val="none" w:sz="0" w:space="0" w:color="auto"/>
        <w:bottom w:val="none" w:sz="0" w:space="0" w:color="auto"/>
        <w:right w:val="none" w:sz="0" w:space="0" w:color="auto"/>
      </w:divBdr>
    </w:div>
    <w:div w:id="1799569486">
      <w:bodyDiv w:val="1"/>
      <w:marLeft w:val="0"/>
      <w:marRight w:val="0"/>
      <w:marTop w:val="0"/>
      <w:marBottom w:val="0"/>
      <w:divBdr>
        <w:top w:val="none" w:sz="0" w:space="0" w:color="auto"/>
        <w:left w:val="none" w:sz="0" w:space="0" w:color="auto"/>
        <w:bottom w:val="none" w:sz="0" w:space="0" w:color="auto"/>
        <w:right w:val="none" w:sz="0" w:space="0" w:color="auto"/>
      </w:divBdr>
    </w:div>
    <w:div w:id="1805541032">
      <w:bodyDiv w:val="1"/>
      <w:marLeft w:val="0"/>
      <w:marRight w:val="0"/>
      <w:marTop w:val="0"/>
      <w:marBottom w:val="0"/>
      <w:divBdr>
        <w:top w:val="none" w:sz="0" w:space="0" w:color="auto"/>
        <w:left w:val="none" w:sz="0" w:space="0" w:color="auto"/>
        <w:bottom w:val="none" w:sz="0" w:space="0" w:color="auto"/>
        <w:right w:val="none" w:sz="0" w:space="0" w:color="auto"/>
      </w:divBdr>
    </w:div>
    <w:div w:id="1807384023">
      <w:bodyDiv w:val="1"/>
      <w:marLeft w:val="0"/>
      <w:marRight w:val="0"/>
      <w:marTop w:val="0"/>
      <w:marBottom w:val="0"/>
      <w:divBdr>
        <w:top w:val="none" w:sz="0" w:space="0" w:color="auto"/>
        <w:left w:val="none" w:sz="0" w:space="0" w:color="auto"/>
        <w:bottom w:val="none" w:sz="0" w:space="0" w:color="auto"/>
        <w:right w:val="none" w:sz="0" w:space="0" w:color="auto"/>
      </w:divBdr>
    </w:div>
    <w:div w:id="1809975799">
      <w:bodyDiv w:val="1"/>
      <w:marLeft w:val="0"/>
      <w:marRight w:val="0"/>
      <w:marTop w:val="0"/>
      <w:marBottom w:val="0"/>
      <w:divBdr>
        <w:top w:val="none" w:sz="0" w:space="0" w:color="auto"/>
        <w:left w:val="none" w:sz="0" w:space="0" w:color="auto"/>
        <w:bottom w:val="none" w:sz="0" w:space="0" w:color="auto"/>
        <w:right w:val="none" w:sz="0" w:space="0" w:color="auto"/>
      </w:divBdr>
    </w:div>
    <w:div w:id="1810704073">
      <w:bodyDiv w:val="1"/>
      <w:marLeft w:val="0"/>
      <w:marRight w:val="0"/>
      <w:marTop w:val="0"/>
      <w:marBottom w:val="0"/>
      <w:divBdr>
        <w:top w:val="none" w:sz="0" w:space="0" w:color="auto"/>
        <w:left w:val="none" w:sz="0" w:space="0" w:color="auto"/>
        <w:bottom w:val="none" w:sz="0" w:space="0" w:color="auto"/>
        <w:right w:val="none" w:sz="0" w:space="0" w:color="auto"/>
      </w:divBdr>
    </w:div>
    <w:div w:id="1813987015">
      <w:bodyDiv w:val="1"/>
      <w:marLeft w:val="0"/>
      <w:marRight w:val="0"/>
      <w:marTop w:val="0"/>
      <w:marBottom w:val="0"/>
      <w:divBdr>
        <w:top w:val="none" w:sz="0" w:space="0" w:color="auto"/>
        <w:left w:val="none" w:sz="0" w:space="0" w:color="auto"/>
        <w:bottom w:val="none" w:sz="0" w:space="0" w:color="auto"/>
        <w:right w:val="none" w:sz="0" w:space="0" w:color="auto"/>
      </w:divBdr>
    </w:div>
    <w:div w:id="1816137992">
      <w:bodyDiv w:val="1"/>
      <w:marLeft w:val="0"/>
      <w:marRight w:val="0"/>
      <w:marTop w:val="0"/>
      <w:marBottom w:val="0"/>
      <w:divBdr>
        <w:top w:val="none" w:sz="0" w:space="0" w:color="auto"/>
        <w:left w:val="none" w:sz="0" w:space="0" w:color="auto"/>
        <w:bottom w:val="none" w:sz="0" w:space="0" w:color="auto"/>
        <w:right w:val="none" w:sz="0" w:space="0" w:color="auto"/>
      </w:divBdr>
    </w:div>
    <w:div w:id="1816216533">
      <w:bodyDiv w:val="1"/>
      <w:marLeft w:val="0"/>
      <w:marRight w:val="0"/>
      <w:marTop w:val="0"/>
      <w:marBottom w:val="0"/>
      <w:divBdr>
        <w:top w:val="none" w:sz="0" w:space="0" w:color="auto"/>
        <w:left w:val="none" w:sz="0" w:space="0" w:color="auto"/>
        <w:bottom w:val="none" w:sz="0" w:space="0" w:color="auto"/>
        <w:right w:val="none" w:sz="0" w:space="0" w:color="auto"/>
      </w:divBdr>
    </w:div>
    <w:div w:id="1823230068">
      <w:bodyDiv w:val="1"/>
      <w:marLeft w:val="0"/>
      <w:marRight w:val="0"/>
      <w:marTop w:val="0"/>
      <w:marBottom w:val="0"/>
      <w:divBdr>
        <w:top w:val="none" w:sz="0" w:space="0" w:color="auto"/>
        <w:left w:val="none" w:sz="0" w:space="0" w:color="auto"/>
        <w:bottom w:val="none" w:sz="0" w:space="0" w:color="auto"/>
        <w:right w:val="none" w:sz="0" w:space="0" w:color="auto"/>
      </w:divBdr>
    </w:div>
    <w:div w:id="1824079564">
      <w:bodyDiv w:val="1"/>
      <w:marLeft w:val="0"/>
      <w:marRight w:val="0"/>
      <w:marTop w:val="0"/>
      <w:marBottom w:val="0"/>
      <w:divBdr>
        <w:top w:val="none" w:sz="0" w:space="0" w:color="auto"/>
        <w:left w:val="none" w:sz="0" w:space="0" w:color="auto"/>
        <w:bottom w:val="none" w:sz="0" w:space="0" w:color="auto"/>
        <w:right w:val="none" w:sz="0" w:space="0" w:color="auto"/>
      </w:divBdr>
    </w:div>
    <w:div w:id="1824083078">
      <w:bodyDiv w:val="1"/>
      <w:marLeft w:val="0"/>
      <w:marRight w:val="0"/>
      <w:marTop w:val="0"/>
      <w:marBottom w:val="0"/>
      <w:divBdr>
        <w:top w:val="none" w:sz="0" w:space="0" w:color="auto"/>
        <w:left w:val="none" w:sz="0" w:space="0" w:color="auto"/>
        <w:bottom w:val="none" w:sz="0" w:space="0" w:color="auto"/>
        <w:right w:val="none" w:sz="0" w:space="0" w:color="auto"/>
      </w:divBdr>
    </w:div>
    <w:div w:id="1825271487">
      <w:bodyDiv w:val="1"/>
      <w:marLeft w:val="0"/>
      <w:marRight w:val="0"/>
      <w:marTop w:val="0"/>
      <w:marBottom w:val="0"/>
      <w:divBdr>
        <w:top w:val="none" w:sz="0" w:space="0" w:color="auto"/>
        <w:left w:val="none" w:sz="0" w:space="0" w:color="auto"/>
        <w:bottom w:val="none" w:sz="0" w:space="0" w:color="auto"/>
        <w:right w:val="none" w:sz="0" w:space="0" w:color="auto"/>
      </w:divBdr>
    </w:div>
    <w:div w:id="1831941012">
      <w:bodyDiv w:val="1"/>
      <w:marLeft w:val="0"/>
      <w:marRight w:val="0"/>
      <w:marTop w:val="0"/>
      <w:marBottom w:val="0"/>
      <w:divBdr>
        <w:top w:val="none" w:sz="0" w:space="0" w:color="auto"/>
        <w:left w:val="none" w:sz="0" w:space="0" w:color="auto"/>
        <w:bottom w:val="none" w:sz="0" w:space="0" w:color="auto"/>
        <w:right w:val="none" w:sz="0" w:space="0" w:color="auto"/>
      </w:divBdr>
    </w:div>
    <w:div w:id="1840072202">
      <w:bodyDiv w:val="1"/>
      <w:marLeft w:val="0"/>
      <w:marRight w:val="0"/>
      <w:marTop w:val="0"/>
      <w:marBottom w:val="0"/>
      <w:divBdr>
        <w:top w:val="none" w:sz="0" w:space="0" w:color="auto"/>
        <w:left w:val="none" w:sz="0" w:space="0" w:color="auto"/>
        <w:bottom w:val="none" w:sz="0" w:space="0" w:color="auto"/>
        <w:right w:val="none" w:sz="0" w:space="0" w:color="auto"/>
      </w:divBdr>
    </w:div>
    <w:div w:id="1842505521">
      <w:bodyDiv w:val="1"/>
      <w:marLeft w:val="0"/>
      <w:marRight w:val="0"/>
      <w:marTop w:val="0"/>
      <w:marBottom w:val="0"/>
      <w:divBdr>
        <w:top w:val="none" w:sz="0" w:space="0" w:color="auto"/>
        <w:left w:val="none" w:sz="0" w:space="0" w:color="auto"/>
        <w:bottom w:val="none" w:sz="0" w:space="0" w:color="auto"/>
        <w:right w:val="none" w:sz="0" w:space="0" w:color="auto"/>
      </w:divBdr>
    </w:div>
    <w:div w:id="1846702291">
      <w:bodyDiv w:val="1"/>
      <w:marLeft w:val="0"/>
      <w:marRight w:val="0"/>
      <w:marTop w:val="0"/>
      <w:marBottom w:val="0"/>
      <w:divBdr>
        <w:top w:val="none" w:sz="0" w:space="0" w:color="auto"/>
        <w:left w:val="none" w:sz="0" w:space="0" w:color="auto"/>
        <w:bottom w:val="none" w:sz="0" w:space="0" w:color="auto"/>
        <w:right w:val="none" w:sz="0" w:space="0" w:color="auto"/>
      </w:divBdr>
    </w:div>
    <w:div w:id="1850288294">
      <w:bodyDiv w:val="1"/>
      <w:marLeft w:val="0"/>
      <w:marRight w:val="0"/>
      <w:marTop w:val="0"/>
      <w:marBottom w:val="0"/>
      <w:divBdr>
        <w:top w:val="none" w:sz="0" w:space="0" w:color="auto"/>
        <w:left w:val="none" w:sz="0" w:space="0" w:color="auto"/>
        <w:bottom w:val="none" w:sz="0" w:space="0" w:color="auto"/>
        <w:right w:val="none" w:sz="0" w:space="0" w:color="auto"/>
      </w:divBdr>
    </w:div>
    <w:div w:id="1851406359">
      <w:bodyDiv w:val="1"/>
      <w:marLeft w:val="0"/>
      <w:marRight w:val="0"/>
      <w:marTop w:val="0"/>
      <w:marBottom w:val="0"/>
      <w:divBdr>
        <w:top w:val="none" w:sz="0" w:space="0" w:color="auto"/>
        <w:left w:val="none" w:sz="0" w:space="0" w:color="auto"/>
        <w:bottom w:val="none" w:sz="0" w:space="0" w:color="auto"/>
        <w:right w:val="none" w:sz="0" w:space="0" w:color="auto"/>
      </w:divBdr>
    </w:div>
    <w:div w:id="1854343368">
      <w:bodyDiv w:val="1"/>
      <w:marLeft w:val="0"/>
      <w:marRight w:val="0"/>
      <w:marTop w:val="0"/>
      <w:marBottom w:val="0"/>
      <w:divBdr>
        <w:top w:val="none" w:sz="0" w:space="0" w:color="auto"/>
        <w:left w:val="none" w:sz="0" w:space="0" w:color="auto"/>
        <w:bottom w:val="none" w:sz="0" w:space="0" w:color="auto"/>
        <w:right w:val="none" w:sz="0" w:space="0" w:color="auto"/>
      </w:divBdr>
    </w:div>
    <w:div w:id="1856073383">
      <w:bodyDiv w:val="1"/>
      <w:marLeft w:val="0"/>
      <w:marRight w:val="0"/>
      <w:marTop w:val="0"/>
      <w:marBottom w:val="0"/>
      <w:divBdr>
        <w:top w:val="none" w:sz="0" w:space="0" w:color="auto"/>
        <w:left w:val="none" w:sz="0" w:space="0" w:color="auto"/>
        <w:bottom w:val="none" w:sz="0" w:space="0" w:color="auto"/>
        <w:right w:val="none" w:sz="0" w:space="0" w:color="auto"/>
      </w:divBdr>
    </w:div>
    <w:div w:id="1857423622">
      <w:bodyDiv w:val="1"/>
      <w:marLeft w:val="0"/>
      <w:marRight w:val="0"/>
      <w:marTop w:val="0"/>
      <w:marBottom w:val="0"/>
      <w:divBdr>
        <w:top w:val="none" w:sz="0" w:space="0" w:color="auto"/>
        <w:left w:val="none" w:sz="0" w:space="0" w:color="auto"/>
        <w:bottom w:val="none" w:sz="0" w:space="0" w:color="auto"/>
        <w:right w:val="none" w:sz="0" w:space="0" w:color="auto"/>
      </w:divBdr>
    </w:div>
    <w:div w:id="1862208812">
      <w:bodyDiv w:val="1"/>
      <w:marLeft w:val="0"/>
      <w:marRight w:val="0"/>
      <w:marTop w:val="0"/>
      <w:marBottom w:val="0"/>
      <w:divBdr>
        <w:top w:val="none" w:sz="0" w:space="0" w:color="auto"/>
        <w:left w:val="none" w:sz="0" w:space="0" w:color="auto"/>
        <w:bottom w:val="none" w:sz="0" w:space="0" w:color="auto"/>
        <w:right w:val="none" w:sz="0" w:space="0" w:color="auto"/>
      </w:divBdr>
    </w:div>
    <w:div w:id="1865946284">
      <w:bodyDiv w:val="1"/>
      <w:marLeft w:val="0"/>
      <w:marRight w:val="0"/>
      <w:marTop w:val="0"/>
      <w:marBottom w:val="0"/>
      <w:divBdr>
        <w:top w:val="none" w:sz="0" w:space="0" w:color="auto"/>
        <w:left w:val="none" w:sz="0" w:space="0" w:color="auto"/>
        <w:bottom w:val="none" w:sz="0" w:space="0" w:color="auto"/>
        <w:right w:val="none" w:sz="0" w:space="0" w:color="auto"/>
      </w:divBdr>
    </w:div>
    <w:div w:id="1869416336">
      <w:bodyDiv w:val="1"/>
      <w:marLeft w:val="0"/>
      <w:marRight w:val="0"/>
      <w:marTop w:val="0"/>
      <w:marBottom w:val="0"/>
      <w:divBdr>
        <w:top w:val="none" w:sz="0" w:space="0" w:color="auto"/>
        <w:left w:val="none" w:sz="0" w:space="0" w:color="auto"/>
        <w:bottom w:val="none" w:sz="0" w:space="0" w:color="auto"/>
        <w:right w:val="none" w:sz="0" w:space="0" w:color="auto"/>
      </w:divBdr>
    </w:div>
    <w:div w:id="1870215017">
      <w:bodyDiv w:val="1"/>
      <w:marLeft w:val="0"/>
      <w:marRight w:val="0"/>
      <w:marTop w:val="0"/>
      <w:marBottom w:val="0"/>
      <w:divBdr>
        <w:top w:val="none" w:sz="0" w:space="0" w:color="auto"/>
        <w:left w:val="none" w:sz="0" w:space="0" w:color="auto"/>
        <w:bottom w:val="none" w:sz="0" w:space="0" w:color="auto"/>
        <w:right w:val="none" w:sz="0" w:space="0" w:color="auto"/>
      </w:divBdr>
    </w:div>
    <w:div w:id="1873688501">
      <w:bodyDiv w:val="1"/>
      <w:marLeft w:val="0"/>
      <w:marRight w:val="0"/>
      <w:marTop w:val="0"/>
      <w:marBottom w:val="0"/>
      <w:divBdr>
        <w:top w:val="none" w:sz="0" w:space="0" w:color="auto"/>
        <w:left w:val="none" w:sz="0" w:space="0" w:color="auto"/>
        <w:bottom w:val="none" w:sz="0" w:space="0" w:color="auto"/>
        <w:right w:val="none" w:sz="0" w:space="0" w:color="auto"/>
      </w:divBdr>
    </w:div>
    <w:div w:id="1878078268">
      <w:bodyDiv w:val="1"/>
      <w:marLeft w:val="0"/>
      <w:marRight w:val="0"/>
      <w:marTop w:val="0"/>
      <w:marBottom w:val="0"/>
      <w:divBdr>
        <w:top w:val="none" w:sz="0" w:space="0" w:color="auto"/>
        <w:left w:val="none" w:sz="0" w:space="0" w:color="auto"/>
        <w:bottom w:val="none" w:sz="0" w:space="0" w:color="auto"/>
        <w:right w:val="none" w:sz="0" w:space="0" w:color="auto"/>
      </w:divBdr>
    </w:div>
    <w:div w:id="1878809309">
      <w:bodyDiv w:val="1"/>
      <w:marLeft w:val="0"/>
      <w:marRight w:val="0"/>
      <w:marTop w:val="0"/>
      <w:marBottom w:val="0"/>
      <w:divBdr>
        <w:top w:val="none" w:sz="0" w:space="0" w:color="auto"/>
        <w:left w:val="none" w:sz="0" w:space="0" w:color="auto"/>
        <w:bottom w:val="none" w:sz="0" w:space="0" w:color="auto"/>
        <w:right w:val="none" w:sz="0" w:space="0" w:color="auto"/>
      </w:divBdr>
    </w:div>
    <w:div w:id="1881627311">
      <w:bodyDiv w:val="1"/>
      <w:marLeft w:val="0"/>
      <w:marRight w:val="0"/>
      <w:marTop w:val="0"/>
      <w:marBottom w:val="0"/>
      <w:divBdr>
        <w:top w:val="none" w:sz="0" w:space="0" w:color="auto"/>
        <w:left w:val="none" w:sz="0" w:space="0" w:color="auto"/>
        <w:bottom w:val="none" w:sz="0" w:space="0" w:color="auto"/>
        <w:right w:val="none" w:sz="0" w:space="0" w:color="auto"/>
      </w:divBdr>
    </w:div>
    <w:div w:id="1881894040">
      <w:bodyDiv w:val="1"/>
      <w:marLeft w:val="0"/>
      <w:marRight w:val="0"/>
      <w:marTop w:val="0"/>
      <w:marBottom w:val="0"/>
      <w:divBdr>
        <w:top w:val="none" w:sz="0" w:space="0" w:color="auto"/>
        <w:left w:val="none" w:sz="0" w:space="0" w:color="auto"/>
        <w:bottom w:val="none" w:sz="0" w:space="0" w:color="auto"/>
        <w:right w:val="none" w:sz="0" w:space="0" w:color="auto"/>
      </w:divBdr>
    </w:div>
    <w:div w:id="1882786772">
      <w:bodyDiv w:val="1"/>
      <w:marLeft w:val="0"/>
      <w:marRight w:val="0"/>
      <w:marTop w:val="0"/>
      <w:marBottom w:val="0"/>
      <w:divBdr>
        <w:top w:val="none" w:sz="0" w:space="0" w:color="auto"/>
        <w:left w:val="none" w:sz="0" w:space="0" w:color="auto"/>
        <w:bottom w:val="none" w:sz="0" w:space="0" w:color="auto"/>
        <w:right w:val="none" w:sz="0" w:space="0" w:color="auto"/>
      </w:divBdr>
    </w:div>
    <w:div w:id="1884291811">
      <w:bodyDiv w:val="1"/>
      <w:marLeft w:val="0"/>
      <w:marRight w:val="0"/>
      <w:marTop w:val="0"/>
      <w:marBottom w:val="0"/>
      <w:divBdr>
        <w:top w:val="none" w:sz="0" w:space="0" w:color="auto"/>
        <w:left w:val="none" w:sz="0" w:space="0" w:color="auto"/>
        <w:bottom w:val="none" w:sz="0" w:space="0" w:color="auto"/>
        <w:right w:val="none" w:sz="0" w:space="0" w:color="auto"/>
      </w:divBdr>
    </w:div>
    <w:div w:id="1891647299">
      <w:bodyDiv w:val="1"/>
      <w:marLeft w:val="0"/>
      <w:marRight w:val="0"/>
      <w:marTop w:val="0"/>
      <w:marBottom w:val="0"/>
      <w:divBdr>
        <w:top w:val="none" w:sz="0" w:space="0" w:color="auto"/>
        <w:left w:val="none" w:sz="0" w:space="0" w:color="auto"/>
        <w:bottom w:val="none" w:sz="0" w:space="0" w:color="auto"/>
        <w:right w:val="none" w:sz="0" w:space="0" w:color="auto"/>
      </w:divBdr>
    </w:div>
    <w:div w:id="1899588281">
      <w:bodyDiv w:val="1"/>
      <w:marLeft w:val="0"/>
      <w:marRight w:val="0"/>
      <w:marTop w:val="0"/>
      <w:marBottom w:val="0"/>
      <w:divBdr>
        <w:top w:val="none" w:sz="0" w:space="0" w:color="auto"/>
        <w:left w:val="none" w:sz="0" w:space="0" w:color="auto"/>
        <w:bottom w:val="none" w:sz="0" w:space="0" w:color="auto"/>
        <w:right w:val="none" w:sz="0" w:space="0" w:color="auto"/>
      </w:divBdr>
    </w:div>
    <w:div w:id="1901599391">
      <w:bodyDiv w:val="1"/>
      <w:marLeft w:val="0"/>
      <w:marRight w:val="0"/>
      <w:marTop w:val="0"/>
      <w:marBottom w:val="0"/>
      <w:divBdr>
        <w:top w:val="none" w:sz="0" w:space="0" w:color="auto"/>
        <w:left w:val="none" w:sz="0" w:space="0" w:color="auto"/>
        <w:bottom w:val="none" w:sz="0" w:space="0" w:color="auto"/>
        <w:right w:val="none" w:sz="0" w:space="0" w:color="auto"/>
      </w:divBdr>
    </w:div>
    <w:div w:id="1907061704">
      <w:bodyDiv w:val="1"/>
      <w:marLeft w:val="0"/>
      <w:marRight w:val="0"/>
      <w:marTop w:val="0"/>
      <w:marBottom w:val="0"/>
      <w:divBdr>
        <w:top w:val="none" w:sz="0" w:space="0" w:color="auto"/>
        <w:left w:val="none" w:sz="0" w:space="0" w:color="auto"/>
        <w:bottom w:val="none" w:sz="0" w:space="0" w:color="auto"/>
        <w:right w:val="none" w:sz="0" w:space="0" w:color="auto"/>
      </w:divBdr>
    </w:div>
    <w:div w:id="1910768200">
      <w:bodyDiv w:val="1"/>
      <w:marLeft w:val="0"/>
      <w:marRight w:val="0"/>
      <w:marTop w:val="0"/>
      <w:marBottom w:val="0"/>
      <w:divBdr>
        <w:top w:val="none" w:sz="0" w:space="0" w:color="auto"/>
        <w:left w:val="none" w:sz="0" w:space="0" w:color="auto"/>
        <w:bottom w:val="none" w:sz="0" w:space="0" w:color="auto"/>
        <w:right w:val="none" w:sz="0" w:space="0" w:color="auto"/>
      </w:divBdr>
    </w:div>
    <w:div w:id="1920941913">
      <w:bodyDiv w:val="1"/>
      <w:marLeft w:val="0"/>
      <w:marRight w:val="0"/>
      <w:marTop w:val="0"/>
      <w:marBottom w:val="0"/>
      <w:divBdr>
        <w:top w:val="none" w:sz="0" w:space="0" w:color="auto"/>
        <w:left w:val="none" w:sz="0" w:space="0" w:color="auto"/>
        <w:bottom w:val="none" w:sz="0" w:space="0" w:color="auto"/>
        <w:right w:val="none" w:sz="0" w:space="0" w:color="auto"/>
      </w:divBdr>
    </w:div>
    <w:div w:id="1922059079">
      <w:bodyDiv w:val="1"/>
      <w:marLeft w:val="0"/>
      <w:marRight w:val="0"/>
      <w:marTop w:val="0"/>
      <w:marBottom w:val="0"/>
      <w:divBdr>
        <w:top w:val="none" w:sz="0" w:space="0" w:color="auto"/>
        <w:left w:val="none" w:sz="0" w:space="0" w:color="auto"/>
        <w:bottom w:val="none" w:sz="0" w:space="0" w:color="auto"/>
        <w:right w:val="none" w:sz="0" w:space="0" w:color="auto"/>
      </w:divBdr>
    </w:div>
    <w:div w:id="1932736945">
      <w:bodyDiv w:val="1"/>
      <w:marLeft w:val="0"/>
      <w:marRight w:val="0"/>
      <w:marTop w:val="0"/>
      <w:marBottom w:val="0"/>
      <w:divBdr>
        <w:top w:val="none" w:sz="0" w:space="0" w:color="auto"/>
        <w:left w:val="none" w:sz="0" w:space="0" w:color="auto"/>
        <w:bottom w:val="none" w:sz="0" w:space="0" w:color="auto"/>
        <w:right w:val="none" w:sz="0" w:space="0" w:color="auto"/>
      </w:divBdr>
    </w:div>
    <w:div w:id="1935363558">
      <w:bodyDiv w:val="1"/>
      <w:marLeft w:val="0"/>
      <w:marRight w:val="0"/>
      <w:marTop w:val="0"/>
      <w:marBottom w:val="0"/>
      <w:divBdr>
        <w:top w:val="none" w:sz="0" w:space="0" w:color="auto"/>
        <w:left w:val="none" w:sz="0" w:space="0" w:color="auto"/>
        <w:bottom w:val="none" w:sz="0" w:space="0" w:color="auto"/>
        <w:right w:val="none" w:sz="0" w:space="0" w:color="auto"/>
      </w:divBdr>
    </w:div>
    <w:div w:id="1940016654">
      <w:bodyDiv w:val="1"/>
      <w:marLeft w:val="0"/>
      <w:marRight w:val="0"/>
      <w:marTop w:val="0"/>
      <w:marBottom w:val="0"/>
      <w:divBdr>
        <w:top w:val="none" w:sz="0" w:space="0" w:color="auto"/>
        <w:left w:val="none" w:sz="0" w:space="0" w:color="auto"/>
        <w:bottom w:val="none" w:sz="0" w:space="0" w:color="auto"/>
        <w:right w:val="none" w:sz="0" w:space="0" w:color="auto"/>
      </w:divBdr>
    </w:div>
    <w:div w:id="1943144981">
      <w:bodyDiv w:val="1"/>
      <w:marLeft w:val="0"/>
      <w:marRight w:val="0"/>
      <w:marTop w:val="0"/>
      <w:marBottom w:val="0"/>
      <w:divBdr>
        <w:top w:val="none" w:sz="0" w:space="0" w:color="auto"/>
        <w:left w:val="none" w:sz="0" w:space="0" w:color="auto"/>
        <w:bottom w:val="none" w:sz="0" w:space="0" w:color="auto"/>
        <w:right w:val="none" w:sz="0" w:space="0" w:color="auto"/>
      </w:divBdr>
    </w:div>
    <w:div w:id="1944222923">
      <w:bodyDiv w:val="1"/>
      <w:marLeft w:val="0"/>
      <w:marRight w:val="0"/>
      <w:marTop w:val="0"/>
      <w:marBottom w:val="0"/>
      <w:divBdr>
        <w:top w:val="none" w:sz="0" w:space="0" w:color="auto"/>
        <w:left w:val="none" w:sz="0" w:space="0" w:color="auto"/>
        <w:bottom w:val="none" w:sz="0" w:space="0" w:color="auto"/>
        <w:right w:val="none" w:sz="0" w:space="0" w:color="auto"/>
      </w:divBdr>
    </w:div>
    <w:div w:id="1946695488">
      <w:bodyDiv w:val="1"/>
      <w:marLeft w:val="0"/>
      <w:marRight w:val="0"/>
      <w:marTop w:val="0"/>
      <w:marBottom w:val="0"/>
      <w:divBdr>
        <w:top w:val="none" w:sz="0" w:space="0" w:color="auto"/>
        <w:left w:val="none" w:sz="0" w:space="0" w:color="auto"/>
        <w:bottom w:val="none" w:sz="0" w:space="0" w:color="auto"/>
        <w:right w:val="none" w:sz="0" w:space="0" w:color="auto"/>
      </w:divBdr>
    </w:div>
    <w:div w:id="1948343941">
      <w:bodyDiv w:val="1"/>
      <w:marLeft w:val="0"/>
      <w:marRight w:val="0"/>
      <w:marTop w:val="0"/>
      <w:marBottom w:val="0"/>
      <w:divBdr>
        <w:top w:val="none" w:sz="0" w:space="0" w:color="auto"/>
        <w:left w:val="none" w:sz="0" w:space="0" w:color="auto"/>
        <w:bottom w:val="none" w:sz="0" w:space="0" w:color="auto"/>
        <w:right w:val="none" w:sz="0" w:space="0" w:color="auto"/>
      </w:divBdr>
    </w:div>
    <w:div w:id="1952738151">
      <w:bodyDiv w:val="1"/>
      <w:marLeft w:val="0"/>
      <w:marRight w:val="0"/>
      <w:marTop w:val="0"/>
      <w:marBottom w:val="0"/>
      <w:divBdr>
        <w:top w:val="none" w:sz="0" w:space="0" w:color="auto"/>
        <w:left w:val="none" w:sz="0" w:space="0" w:color="auto"/>
        <w:bottom w:val="none" w:sz="0" w:space="0" w:color="auto"/>
        <w:right w:val="none" w:sz="0" w:space="0" w:color="auto"/>
      </w:divBdr>
    </w:div>
    <w:div w:id="1955357105">
      <w:bodyDiv w:val="1"/>
      <w:marLeft w:val="0"/>
      <w:marRight w:val="0"/>
      <w:marTop w:val="0"/>
      <w:marBottom w:val="0"/>
      <w:divBdr>
        <w:top w:val="none" w:sz="0" w:space="0" w:color="auto"/>
        <w:left w:val="none" w:sz="0" w:space="0" w:color="auto"/>
        <w:bottom w:val="none" w:sz="0" w:space="0" w:color="auto"/>
        <w:right w:val="none" w:sz="0" w:space="0" w:color="auto"/>
      </w:divBdr>
    </w:div>
    <w:div w:id="1956986869">
      <w:bodyDiv w:val="1"/>
      <w:marLeft w:val="0"/>
      <w:marRight w:val="0"/>
      <w:marTop w:val="0"/>
      <w:marBottom w:val="0"/>
      <w:divBdr>
        <w:top w:val="none" w:sz="0" w:space="0" w:color="auto"/>
        <w:left w:val="none" w:sz="0" w:space="0" w:color="auto"/>
        <w:bottom w:val="none" w:sz="0" w:space="0" w:color="auto"/>
        <w:right w:val="none" w:sz="0" w:space="0" w:color="auto"/>
      </w:divBdr>
    </w:div>
    <w:div w:id="1963732283">
      <w:bodyDiv w:val="1"/>
      <w:marLeft w:val="0"/>
      <w:marRight w:val="0"/>
      <w:marTop w:val="0"/>
      <w:marBottom w:val="0"/>
      <w:divBdr>
        <w:top w:val="none" w:sz="0" w:space="0" w:color="auto"/>
        <w:left w:val="none" w:sz="0" w:space="0" w:color="auto"/>
        <w:bottom w:val="none" w:sz="0" w:space="0" w:color="auto"/>
        <w:right w:val="none" w:sz="0" w:space="0" w:color="auto"/>
      </w:divBdr>
    </w:div>
    <w:div w:id="1965111379">
      <w:bodyDiv w:val="1"/>
      <w:marLeft w:val="0"/>
      <w:marRight w:val="0"/>
      <w:marTop w:val="0"/>
      <w:marBottom w:val="0"/>
      <w:divBdr>
        <w:top w:val="none" w:sz="0" w:space="0" w:color="auto"/>
        <w:left w:val="none" w:sz="0" w:space="0" w:color="auto"/>
        <w:bottom w:val="none" w:sz="0" w:space="0" w:color="auto"/>
        <w:right w:val="none" w:sz="0" w:space="0" w:color="auto"/>
      </w:divBdr>
    </w:div>
    <w:div w:id="1968849451">
      <w:bodyDiv w:val="1"/>
      <w:marLeft w:val="0"/>
      <w:marRight w:val="0"/>
      <w:marTop w:val="0"/>
      <w:marBottom w:val="0"/>
      <w:divBdr>
        <w:top w:val="none" w:sz="0" w:space="0" w:color="auto"/>
        <w:left w:val="none" w:sz="0" w:space="0" w:color="auto"/>
        <w:bottom w:val="none" w:sz="0" w:space="0" w:color="auto"/>
        <w:right w:val="none" w:sz="0" w:space="0" w:color="auto"/>
      </w:divBdr>
    </w:div>
    <w:div w:id="1971549018">
      <w:bodyDiv w:val="1"/>
      <w:marLeft w:val="0"/>
      <w:marRight w:val="0"/>
      <w:marTop w:val="0"/>
      <w:marBottom w:val="0"/>
      <w:divBdr>
        <w:top w:val="none" w:sz="0" w:space="0" w:color="auto"/>
        <w:left w:val="none" w:sz="0" w:space="0" w:color="auto"/>
        <w:bottom w:val="none" w:sz="0" w:space="0" w:color="auto"/>
        <w:right w:val="none" w:sz="0" w:space="0" w:color="auto"/>
      </w:divBdr>
    </w:div>
    <w:div w:id="1975139997">
      <w:bodyDiv w:val="1"/>
      <w:marLeft w:val="0"/>
      <w:marRight w:val="0"/>
      <w:marTop w:val="0"/>
      <w:marBottom w:val="0"/>
      <w:divBdr>
        <w:top w:val="none" w:sz="0" w:space="0" w:color="auto"/>
        <w:left w:val="none" w:sz="0" w:space="0" w:color="auto"/>
        <w:bottom w:val="none" w:sz="0" w:space="0" w:color="auto"/>
        <w:right w:val="none" w:sz="0" w:space="0" w:color="auto"/>
      </w:divBdr>
    </w:div>
    <w:div w:id="1978951562">
      <w:bodyDiv w:val="1"/>
      <w:marLeft w:val="0"/>
      <w:marRight w:val="0"/>
      <w:marTop w:val="0"/>
      <w:marBottom w:val="0"/>
      <w:divBdr>
        <w:top w:val="none" w:sz="0" w:space="0" w:color="auto"/>
        <w:left w:val="none" w:sz="0" w:space="0" w:color="auto"/>
        <w:bottom w:val="none" w:sz="0" w:space="0" w:color="auto"/>
        <w:right w:val="none" w:sz="0" w:space="0" w:color="auto"/>
      </w:divBdr>
    </w:div>
    <w:div w:id="1980453786">
      <w:bodyDiv w:val="1"/>
      <w:marLeft w:val="0"/>
      <w:marRight w:val="0"/>
      <w:marTop w:val="0"/>
      <w:marBottom w:val="0"/>
      <w:divBdr>
        <w:top w:val="none" w:sz="0" w:space="0" w:color="auto"/>
        <w:left w:val="none" w:sz="0" w:space="0" w:color="auto"/>
        <w:bottom w:val="none" w:sz="0" w:space="0" w:color="auto"/>
        <w:right w:val="none" w:sz="0" w:space="0" w:color="auto"/>
      </w:divBdr>
    </w:div>
    <w:div w:id="1981184909">
      <w:bodyDiv w:val="1"/>
      <w:marLeft w:val="0"/>
      <w:marRight w:val="0"/>
      <w:marTop w:val="0"/>
      <w:marBottom w:val="0"/>
      <w:divBdr>
        <w:top w:val="none" w:sz="0" w:space="0" w:color="auto"/>
        <w:left w:val="none" w:sz="0" w:space="0" w:color="auto"/>
        <w:bottom w:val="none" w:sz="0" w:space="0" w:color="auto"/>
        <w:right w:val="none" w:sz="0" w:space="0" w:color="auto"/>
      </w:divBdr>
    </w:div>
    <w:div w:id="1984384409">
      <w:bodyDiv w:val="1"/>
      <w:marLeft w:val="0"/>
      <w:marRight w:val="0"/>
      <w:marTop w:val="0"/>
      <w:marBottom w:val="0"/>
      <w:divBdr>
        <w:top w:val="none" w:sz="0" w:space="0" w:color="auto"/>
        <w:left w:val="none" w:sz="0" w:space="0" w:color="auto"/>
        <w:bottom w:val="none" w:sz="0" w:space="0" w:color="auto"/>
        <w:right w:val="none" w:sz="0" w:space="0" w:color="auto"/>
      </w:divBdr>
    </w:div>
    <w:div w:id="1987468187">
      <w:bodyDiv w:val="1"/>
      <w:marLeft w:val="0"/>
      <w:marRight w:val="0"/>
      <w:marTop w:val="0"/>
      <w:marBottom w:val="0"/>
      <w:divBdr>
        <w:top w:val="none" w:sz="0" w:space="0" w:color="auto"/>
        <w:left w:val="none" w:sz="0" w:space="0" w:color="auto"/>
        <w:bottom w:val="none" w:sz="0" w:space="0" w:color="auto"/>
        <w:right w:val="none" w:sz="0" w:space="0" w:color="auto"/>
      </w:divBdr>
    </w:div>
    <w:div w:id="1988588463">
      <w:bodyDiv w:val="1"/>
      <w:marLeft w:val="0"/>
      <w:marRight w:val="0"/>
      <w:marTop w:val="0"/>
      <w:marBottom w:val="0"/>
      <w:divBdr>
        <w:top w:val="none" w:sz="0" w:space="0" w:color="auto"/>
        <w:left w:val="none" w:sz="0" w:space="0" w:color="auto"/>
        <w:bottom w:val="none" w:sz="0" w:space="0" w:color="auto"/>
        <w:right w:val="none" w:sz="0" w:space="0" w:color="auto"/>
      </w:divBdr>
    </w:div>
    <w:div w:id="1991713698">
      <w:bodyDiv w:val="1"/>
      <w:marLeft w:val="0"/>
      <w:marRight w:val="0"/>
      <w:marTop w:val="0"/>
      <w:marBottom w:val="0"/>
      <w:divBdr>
        <w:top w:val="none" w:sz="0" w:space="0" w:color="auto"/>
        <w:left w:val="none" w:sz="0" w:space="0" w:color="auto"/>
        <w:bottom w:val="none" w:sz="0" w:space="0" w:color="auto"/>
        <w:right w:val="none" w:sz="0" w:space="0" w:color="auto"/>
      </w:divBdr>
    </w:div>
    <w:div w:id="1993630883">
      <w:bodyDiv w:val="1"/>
      <w:marLeft w:val="0"/>
      <w:marRight w:val="0"/>
      <w:marTop w:val="0"/>
      <w:marBottom w:val="0"/>
      <w:divBdr>
        <w:top w:val="none" w:sz="0" w:space="0" w:color="auto"/>
        <w:left w:val="none" w:sz="0" w:space="0" w:color="auto"/>
        <w:bottom w:val="none" w:sz="0" w:space="0" w:color="auto"/>
        <w:right w:val="none" w:sz="0" w:space="0" w:color="auto"/>
      </w:divBdr>
    </w:div>
    <w:div w:id="1996956662">
      <w:bodyDiv w:val="1"/>
      <w:marLeft w:val="0"/>
      <w:marRight w:val="0"/>
      <w:marTop w:val="0"/>
      <w:marBottom w:val="0"/>
      <w:divBdr>
        <w:top w:val="none" w:sz="0" w:space="0" w:color="auto"/>
        <w:left w:val="none" w:sz="0" w:space="0" w:color="auto"/>
        <w:bottom w:val="none" w:sz="0" w:space="0" w:color="auto"/>
        <w:right w:val="none" w:sz="0" w:space="0" w:color="auto"/>
      </w:divBdr>
    </w:div>
    <w:div w:id="1999766401">
      <w:bodyDiv w:val="1"/>
      <w:marLeft w:val="0"/>
      <w:marRight w:val="0"/>
      <w:marTop w:val="0"/>
      <w:marBottom w:val="0"/>
      <w:divBdr>
        <w:top w:val="none" w:sz="0" w:space="0" w:color="auto"/>
        <w:left w:val="none" w:sz="0" w:space="0" w:color="auto"/>
        <w:bottom w:val="none" w:sz="0" w:space="0" w:color="auto"/>
        <w:right w:val="none" w:sz="0" w:space="0" w:color="auto"/>
      </w:divBdr>
    </w:div>
    <w:div w:id="2000501542">
      <w:bodyDiv w:val="1"/>
      <w:marLeft w:val="0"/>
      <w:marRight w:val="0"/>
      <w:marTop w:val="0"/>
      <w:marBottom w:val="0"/>
      <w:divBdr>
        <w:top w:val="none" w:sz="0" w:space="0" w:color="auto"/>
        <w:left w:val="none" w:sz="0" w:space="0" w:color="auto"/>
        <w:bottom w:val="none" w:sz="0" w:space="0" w:color="auto"/>
        <w:right w:val="none" w:sz="0" w:space="0" w:color="auto"/>
      </w:divBdr>
    </w:div>
    <w:div w:id="2003921324">
      <w:bodyDiv w:val="1"/>
      <w:marLeft w:val="0"/>
      <w:marRight w:val="0"/>
      <w:marTop w:val="0"/>
      <w:marBottom w:val="0"/>
      <w:divBdr>
        <w:top w:val="none" w:sz="0" w:space="0" w:color="auto"/>
        <w:left w:val="none" w:sz="0" w:space="0" w:color="auto"/>
        <w:bottom w:val="none" w:sz="0" w:space="0" w:color="auto"/>
        <w:right w:val="none" w:sz="0" w:space="0" w:color="auto"/>
      </w:divBdr>
    </w:div>
    <w:div w:id="2004241597">
      <w:bodyDiv w:val="1"/>
      <w:marLeft w:val="0"/>
      <w:marRight w:val="0"/>
      <w:marTop w:val="0"/>
      <w:marBottom w:val="0"/>
      <w:divBdr>
        <w:top w:val="none" w:sz="0" w:space="0" w:color="auto"/>
        <w:left w:val="none" w:sz="0" w:space="0" w:color="auto"/>
        <w:bottom w:val="none" w:sz="0" w:space="0" w:color="auto"/>
        <w:right w:val="none" w:sz="0" w:space="0" w:color="auto"/>
      </w:divBdr>
    </w:div>
    <w:div w:id="2004308377">
      <w:bodyDiv w:val="1"/>
      <w:marLeft w:val="0"/>
      <w:marRight w:val="0"/>
      <w:marTop w:val="0"/>
      <w:marBottom w:val="0"/>
      <w:divBdr>
        <w:top w:val="none" w:sz="0" w:space="0" w:color="auto"/>
        <w:left w:val="none" w:sz="0" w:space="0" w:color="auto"/>
        <w:bottom w:val="none" w:sz="0" w:space="0" w:color="auto"/>
        <w:right w:val="none" w:sz="0" w:space="0" w:color="auto"/>
      </w:divBdr>
    </w:div>
    <w:div w:id="2008973305">
      <w:bodyDiv w:val="1"/>
      <w:marLeft w:val="0"/>
      <w:marRight w:val="0"/>
      <w:marTop w:val="0"/>
      <w:marBottom w:val="0"/>
      <w:divBdr>
        <w:top w:val="none" w:sz="0" w:space="0" w:color="auto"/>
        <w:left w:val="none" w:sz="0" w:space="0" w:color="auto"/>
        <w:bottom w:val="none" w:sz="0" w:space="0" w:color="auto"/>
        <w:right w:val="none" w:sz="0" w:space="0" w:color="auto"/>
      </w:divBdr>
    </w:div>
    <w:div w:id="2012368295">
      <w:bodyDiv w:val="1"/>
      <w:marLeft w:val="0"/>
      <w:marRight w:val="0"/>
      <w:marTop w:val="0"/>
      <w:marBottom w:val="0"/>
      <w:divBdr>
        <w:top w:val="none" w:sz="0" w:space="0" w:color="auto"/>
        <w:left w:val="none" w:sz="0" w:space="0" w:color="auto"/>
        <w:bottom w:val="none" w:sz="0" w:space="0" w:color="auto"/>
        <w:right w:val="none" w:sz="0" w:space="0" w:color="auto"/>
      </w:divBdr>
    </w:div>
    <w:div w:id="2014841353">
      <w:bodyDiv w:val="1"/>
      <w:marLeft w:val="0"/>
      <w:marRight w:val="0"/>
      <w:marTop w:val="0"/>
      <w:marBottom w:val="0"/>
      <w:divBdr>
        <w:top w:val="none" w:sz="0" w:space="0" w:color="auto"/>
        <w:left w:val="none" w:sz="0" w:space="0" w:color="auto"/>
        <w:bottom w:val="none" w:sz="0" w:space="0" w:color="auto"/>
        <w:right w:val="none" w:sz="0" w:space="0" w:color="auto"/>
      </w:divBdr>
    </w:div>
    <w:div w:id="2016151058">
      <w:bodyDiv w:val="1"/>
      <w:marLeft w:val="0"/>
      <w:marRight w:val="0"/>
      <w:marTop w:val="0"/>
      <w:marBottom w:val="0"/>
      <w:divBdr>
        <w:top w:val="none" w:sz="0" w:space="0" w:color="auto"/>
        <w:left w:val="none" w:sz="0" w:space="0" w:color="auto"/>
        <w:bottom w:val="none" w:sz="0" w:space="0" w:color="auto"/>
        <w:right w:val="none" w:sz="0" w:space="0" w:color="auto"/>
      </w:divBdr>
    </w:div>
    <w:div w:id="2020693652">
      <w:bodyDiv w:val="1"/>
      <w:marLeft w:val="0"/>
      <w:marRight w:val="0"/>
      <w:marTop w:val="0"/>
      <w:marBottom w:val="0"/>
      <w:divBdr>
        <w:top w:val="none" w:sz="0" w:space="0" w:color="auto"/>
        <w:left w:val="none" w:sz="0" w:space="0" w:color="auto"/>
        <w:bottom w:val="none" w:sz="0" w:space="0" w:color="auto"/>
        <w:right w:val="none" w:sz="0" w:space="0" w:color="auto"/>
      </w:divBdr>
    </w:div>
    <w:div w:id="2021277290">
      <w:bodyDiv w:val="1"/>
      <w:marLeft w:val="0"/>
      <w:marRight w:val="0"/>
      <w:marTop w:val="0"/>
      <w:marBottom w:val="0"/>
      <w:divBdr>
        <w:top w:val="none" w:sz="0" w:space="0" w:color="auto"/>
        <w:left w:val="none" w:sz="0" w:space="0" w:color="auto"/>
        <w:bottom w:val="none" w:sz="0" w:space="0" w:color="auto"/>
        <w:right w:val="none" w:sz="0" w:space="0" w:color="auto"/>
      </w:divBdr>
    </w:div>
    <w:div w:id="2026787429">
      <w:bodyDiv w:val="1"/>
      <w:marLeft w:val="0"/>
      <w:marRight w:val="0"/>
      <w:marTop w:val="0"/>
      <w:marBottom w:val="0"/>
      <w:divBdr>
        <w:top w:val="none" w:sz="0" w:space="0" w:color="auto"/>
        <w:left w:val="none" w:sz="0" w:space="0" w:color="auto"/>
        <w:bottom w:val="none" w:sz="0" w:space="0" w:color="auto"/>
        <w:right w:val="none" w:sz="0" w:space="0" w:color="auto"/>
      </w:divBdr>
    </w:div>
    <w:div w:id="2029942616">
      <w:bodyDiv w:val="1"/>
      <w:marLeft w:val="0"/>
      <w:marRight w:val="0"/>
      <w:marTop w:val="0"/>
      <w:marBottom w:val="0"/>
      <w:divBdr>
        <w:top w:val="none" w:sz="0" w:space="0" w:color="auto"/>
        <w:left w:val="none" w:sz="0" w:space="0" w:color="auto"/>
        <w:bottom w:val="none" w:sz="0" w:space="0" w:color="auto"/>
        <w:right w:val="none" w:sz="0" w:space="0" w:color="auto"/>
      </w:divBdr>
    </w:div>
    <w:div w:id="2030600026">
      <w:bodyDiv w:val="1"/>
      <w:marLeft w:val="0"/>
      <w:marRight w:val="0"/>
      <w:marTop w:val="0"/>
      <w:marBottom w:val="0"/>
      <w:divBdr>
        <w:top w:val="none" w:sz="0" w:space="0" w:color="auto"/>
        <w:left w:val="none" w:sz="0" w:space="0" w:color="auto"/>
        <w:bottom w:val="none" w:sz="0" w:space="0" w:color="auto"/>
        <w:right w:val="none" w:sz="0" w:space="0" w:color="auto"/>
      </w:divBdr>
    </w:div>
    <w:div w:id="2032948356">
      <w:bodyDiv w:val="1"/>
      <w:marLeft w:val="0"/>
      <w:marRight w:val="0"/>
      <w:marTop w:val="0"/>
      <w:marBottom w:val="0"/>
      <w:divBdr>
        <w:top w:val="none" w:sz="0" w:space="0" w:color="auto"/>
        <w:left w:val="none" w:sz="0" w:space="0" w:color="auto"/>
        <w:bottom w:val="none" w:sz="0" w:space="0" w:color="auto"/>
        <w:right w:val="none" w:sz="0" w:space="0" w:color="auto"/>
      </w:divBdr>
    </w:div>
    <w:div w:id="2034308890">
      <w:bodyDiv w:val="1"/>
      <w:marLeft w:val="0"/>
      <w:marRight w:val="0"/>
      <w:marTop w:val="0"/>
      <w:marBottom w:val="0"/>
      <w:divBdr>
        <w:top w:val="none" w:sz="0" w:space="0" w:color="auto"/>
        <w:left w:val="none" w:sz="0" w:space="0" w:color="auto"/>
        <w:bottom w:val="none" w:sz="0" w:space="0" w:color="auto"/>
        <w:right w:val="none" w:sz="0" w:space="0" w:color="auto"/>
      </w:divBdr>
    </w:div>
    <w:div w:id="2036806402">
      <w:bodyDiv w:val="1"/>
      <w:marLeft w:val="0"/>
      <w:marRight w:val="0"/>
      <w:marTop w:val="0"/>
      <w:marBottom w:val="0"/>
      <w:divBdr>
        <w:top w:val="none" w:sz="0" w:space="0" w:color="auto"/>
        <w:left w:val="none" w:sz="0" w:space="0" w:color="auto"/>
        <w:bottom w:val="none" w:sz="0" w:space="0" w:color="auto"/>
        <w:right w:val="none" w:sz="0" w:space="0" w:color="auto"/>
      </w:divBdr>
    </w:div>
    <w:div w:id="2039038721">
      <w:bodyDiv w:val="1"/>
      <w:marLeft w:val="0"/>
      <w:marRight w:val="0"/>
      <w:marTop w:val="0"/>
      <w:marBottom w:val="0"/>
      <w:divBdr>
        <w:top w:val="none" w:sz="0" w:space="0" w:color="auto"/>
        <w:left w:val="none" w:sz="0" w:space="0" w:color="auto"/>
        <w:bottom w:val="none" w:sz="0" w:space="0" w:color="auto"/>
        <w:right w:val="none" w:sz="0" w:space="0" w:color="auto"/>
      </w:divBdr>
    </w:div>
    <w:div w:id="2046247935">
      <w:bodyDiv w:val="1"/>
      <w:marLeft w:val="0"/>
      <w:marRight w:val="0"/>
      <w:marTop w:val="0"/>
      <w:marBottom w:val="0"/>
      <w:divBdr>
        <w:top w:val="none" w:sz="0" w:space="0" w:color="auto"/>
        <w:left w:val="none" w:sz="0" w:space="0" w:color="auto"/>
        <w:bottom w:val="none" w:sz="0" w:space="0" w:color="auto"/>
        <w:right w:val="none" w:sz="0" w:space="0" w:color="auto"/>
      </w:divBdr>
    </w:div>
    <w:div w:id="2047562153">
      <w:bodyDiv w:val="1"/>
      <w:marLeft w:val="0"/>
      <w:marRight w:val="0"/>
      <w:marTop w:val="0"/>
      <w:marBottom w:val="0"/>
      <w:divBdr>
        <w:top w:val="none" w:sz="0" w:space="0" w:color="auto"/>
        <w:left w:val="none" w:sz="0" w:space="0" w:color="auto"/>
        <w:bottom w:val="none" w:sz="0" w:space="0" w:color="auto"/>
        <w:right w:val="none" w:sz="0" w:space="0" w:color="auto"/>
      </w:divBdr>
    </w:div>
    <w:div w:id="2049380078">
      <w:bodyDiv w:val="1"/>
      <w:marLeft w:val="0"/>
      <w:marRight w:val="0"/>
      <w:marTop w:val="0"/>
      <w:marBottom w:val="0"/>
      <w:divBdr>
        <w:top w:val="none" w:sz="0" w:space="0" w:color="auto"/>
        <w:left w:val="none" w:sz="0" w:space="0" w:color="auto"/>
        <w:bottom w:val="none" w:sz="0" w:space="0" w:color="auto"/>
        <w:right w:val="none" w:sz="0" w:space="0" w:color="auto"/>
      </w:divBdr>
    </w:div>
    <w:div w:id="2049598383">
      <w:bodyDiv w:val="1"/>
      <w:marLeft w:val="0"/>
      <w:marRight w:val="0"/>
      <w:marTop w:val="0"/>
      <w:marBottom w:val="0"/>
      <w:divBdr>
        <w:top w:val="none" w:sz="0" w:space="0" w:color="auto"/>
        <w:left w:val="none" w:sz="0" w:space="0" w:color="auto"/>
        <w:bottom w:val="none" w:sz="0" w:space="0" w:color="auto"/>
        <w:right w:val="none" w:sz="0" w:space="0" w:color="auto"/>
      </w:divBdr>
    </w:div>
    <w:div w:id="2056418281">
      <w:bodyDiv w:val="1"/>
      <w:marLeft w:val="0"/>
      <w:marRight w:val="0"/>
      <w:marTop w:val="0"/>
      <w:marBottom w:val="0"/>
      <w:divBdr>
        <w:top w:val="none" w:sz="0" w:space="0" w:color="auto"/>
        <w:left w:val="none" w:sz="0" w:space="0" w:color="auto"/>
        <w:bottom w:val="none" w:sz="0" w:space="0" w:color="auto"/>
        <w:right w:val="none" w:sz="0" w:space="0" w:color="auto"/>
      </w:divBdr>
    </w:div>
    <w:div w:id="2057849241">
      <w:bodyDiv w:val="1"/>
      <w:marLeft w:val="0"/>
      <w:marRight w:val="0"/>
      <w:marTop w:val="0"/>
      <w:marBottom w:val="0"/>
      <w:divBdr>
        <w:top w:val="none" w:sz="0" w:space="0" w:color="auto"/>
        <w:left w:val="none" w:sz="0" w:space="0" w:color="auto"/>
        <w:bottom w:val="none" w:sz="0" w:space="0" w:color="auto"/>
        <w:right w:val="none" w:sz="0" w:space="0" w:color="auto"/>
      </w:divBdr>
    </w:div>
    <w:div w:id="2059238043">
      <w:bodyDiv w:val="1"/>
      <w:marLeft w:val="0"/>
      <w:marRight w:val="0"/>
      <w:marTop w:val="0"/>
      <w:marBottom w:val="0"/>
      <w:divBdr>
        <w:top w:val="none" w:sz="0" w:space="0" w:color="auto"/>
        <w:left w:val="none" w:sz="0" w:space="0" w:color="auto"/>
        <w:bottom w:val="none" w:sz="0" w:space="0" w:color="auto"/>
        <w:right w:val="none" w:sz="0" w:space="0" w:color="auto"/>
      </w:divBdr>
    </w:div>
    <w:div w:id="2060548461">
      <w:bodyDiv w:val="1"/>
      <w:marLeft w:val="0"/>
      <w:marRight w:val="0"/>
      <w:marTop w:val="0"/>
      <w:marBottom w:val="0"/>
      <w:divBdr>
        <w:top w:val="none" w:sz="0" w:space="0" w:color="auto"/>
        <w:left w:val="none" w:sz="0" w:space="0" w:color="auto"/>
        <w:bottom w:val="none" w:sz="0" w:space="0" w:color="auto"/>
        <w:right w:val="none" w:sz="0" w:space="0" w:color="auto"/>
      </w:divBdr>
    </w:div>
    <w:div w:id="2063821126">
      <w:bodyDiv w:val="1"/>
      <w:marLeft w:val="0"/>
      <w:marRight w:val="0"/>
      <w:marTop w:val="0"/>
      <w:marBottom w:val="0"/>
      <w:divBdr>
        <w:top w:val="none" w:sz="0" w:space="0" w:color="auto"/>
        <w:left w:val="none" w:sz="0" w:space="0" w:color="auto"/>
        <w:bottom w:val="none" w:sz="0" w:space="0" w:color="auto"/>
        <w:right w:val="none" w:sz="0" w:space="0" w:color="auto"/>
      </w:divBdr>
    </w:div>
    <w:div w:id="2069183067">
      <w:bodyDiv w:val="1"/>
      <w:marLeft w:val="0"/>
      <w:marRight w:val="0"/>
      <w:marTop w:val="0"/>
      <w:marBottom w:val="0"/>
      <w:divBdr>
        <w:top w:val="none" w:sz="0" w:space="0" w:color="auto"/>
        <w:left w:val="none" w:sz="0" w:space="0" w:color="auto"/>
        <w:bottom w:val="none" w:sz="0" w:space="0" w:color="auto"/>
        <w:right w:val="none" w:sz="0" w:space="0" w:color="auto"/>
      </w:divBdr>
    </w:div>
    <w:div w:id="2072851290">
      <w:bodyDiv w:val="1"/>
      <w:marLeft w:val="0"/>
      <w:marRight w:val="0"/>
      <w:marTop w:val="0"/>
      <w:marBottom w:val="0"/>
      <w:divBdr>
        <w:top w:val="none" w:sz="0" w:space="0" w:color="auto"/>
        <w:left w:val="none" w:sz="0" w:space="0" w:color="auto"/>
        <w:bottom w:val="none" w:sz="0" w:space="0" w:color="auto"/>
        <w:right w:val="none" w:sz="0" w:space="0" w:color="auto"/>
      </w:divBdr>
    </w:div>
    <w:div w:id="2076080838">
      <w:bodyDiv w:val="1"/>
      <w:marLeft w:val="0"/>
      <w:marRight w:val="0"/>
      <w:marTop w:val="0"/>
      <w:marBottom w:val="0"/>
      <w:divBdr>
        <w:top w:val="none" w:sz="0" w:space="0" w:color="auto"/>
        <w:left w:val="none" w:sz="0" w:space="0" w:color="auto"/>
        <w:bottom w:val="none" w:sz="0" w:space="0" w:color="auto"/>
        <w:right w:val="none" w:sz="0" w:space="0" w:color="auto"/>
      </w:divBdr>
    </w:div>
    <w:div w:id="2079396078">
      <w:bodyDiv w:val="1"/>
      <w:marLeft w:val="0"/>
      <w:marRight w:val="0"/>
      <w:marTop w:val="0"/>
      <w:marBottom w:val="0"/>
      <w:divBdr>
        <w:top w:val="none" w:sz="0" w:space="0" w:color="auto"/>
        <w:left w:val="none" w:sz="0" w:space="0" w:color="auto"/>
        <w:bottom w:val="none" w:sz="0" w:space="0" w:color="auto"/>
        <w:right w:val="none" w:sz="0" w:space="0" w:color="auto"/>
      </w:divBdr>
    </w:div>
    <w:div w:id="2079814874">
      <w:bodyDiv w:val="1"/>
      <w:marLeft w:val="0"/>
      <w:marRight w:val="0"/>
      <w:marTop w:val="0"/>
      <w:marBottom w:val="0"/>
      <w:divBdr>
        <w:top w:val="none" w:sz="0" w:space="0" w:color="auto"/>
        <w:left w:val="none" w:sz="0" w:space="0" w:color="auto"/>
        <w:bottom w:val="none" w:sz="0" w:space="0" w:color="auto"/>
        <w:right w:val="none" w:sz="0" w:space="0" w:color="auto"/>
      </w:divBdr>
    </w:div>
    <w:div w:id="2080327032">
      <w:bodyDiv w:val="1"/>
      <w:marLeft w:val="0"/>
      <w:marRight w:val="0"/>
      <w:marTop w:val="0"/>
      <w:marBottom w:val="0"/>
      <w:divBdr>
        <w:top w:val="none" w:sz="0" w:space="0" w:color="auto"/>
        <w:left w:val="none" w:sz="0" w:space="0" w:color="auto"/>
        <w:bottom w:val="none" w:sz="0" w:space="0" w:color="auto"/>
        <w:right w:val="none" w:sz="0" w:space="0" w:color="auto"/>
      </w:divBdr>
    </w:div>
    <w:div w:id="2083524536">
      <w:bodyDiv w:val="1"/>
      <w:marLeft w:val="0"/>
      <w:marRight w:val="0"/>
      <w:marTop w:val="0"/>
      <w:marBottom w:val="0"/>
      <w:divBdr>
        <w:top w:val="none" w:sz="0" w:space="0" w:color="auto"/>
        <w:left w:val="none" w:sz="0" w:space="0" w:color="auto"/>
        <w:bottom w:val="none" w:sz="0" w:space="0" w:color="auto"/>
        <w:right w:val="none" w:sz="0" w:space="0" w:color="auto"/>
      </w:divBdr>
    </w:div>
    <w:div w:id="2083677681">
      <w:bodyDiv w:val="1"/>
      <w:marLeft w:val="0"/>
      <w:marRight w:val="0"/>
      <w:marTop w:val="0"/>
      <w:marBottom w:val="0"/>
      <w:divBdr>
        <w:top w:val="none" w:sz="0" w:space="0" w:color="auto"/>
        <w:left w:val="none" w:sz="0" w:space="0" w:color="auto"/>
        <w:bottom w:val="none" w:sz="0" w:space="0" w:color="auto"/>
        <w:right w:val="none" w:sz="0" w:space="0" w:color="auto"/>
      </w:divBdr>
    </w:div>
    <w:div w:id="2090812997">
      <w:bodyDiv w:val="1"/>
      <w:marLeft w:val="0"/>
      <w:marRight w:val="0"/>
      <w:marTop w:val="0"/>
      <w:marBottom w:val="0"/>
      <w:divBdr>
        <w:top w:val="none" w:sz="0" w:space="0" w:color="auto"/>
        <w:left w:val="none" w:sz="0" w:space="0" w:color="auto"/>
        <w:bottom w:val="none" w:sz="0" w:space="0" w:color="auto"/>
        <w:right w:val="none" w:sz="0" w:space="0" w:color="auto"/>
      </w:divBdr>
    </w:div>
    <w:div w:id="2093820667">
      <w:bodyDiv w:val="1"/>
      <w:marLeft w:val="0"/>
      <w:marRight w:val="0"/>
      <w:marTop w:val="0"/>
      <w:marBottom w:val="0"/>
      <w:divBdr>
        <w:top w:val="none" w:sz="0" w:space="0" w:color="auto"/>
        <w:left w:val="none" w:sz="0" w:space="0" w:color="auto"/>
        <w:bottom w:val="none" w:sz="0" w:space="0" w:color="auto"/>
        <w:right w:val="none" w:sz="0" w:space="0" w:color="auto"/>
      </w:divBdr>
    </w:div>
    <w:div w:id="2096432307">
      <w:bodyDiv w:val="1"/>
      <w:marLeft w:val="0"/>
      <w:marRight w:val="0"/>
      <w:marTop w:val="0"/>
      <w:marBottom w:val="0"/>
      <w:divBdr>
        <w:top w:val="none" w:sz="0" w:space="0" w:color="auto"/>
        <w:left w:val="none" w:sz="0" w:space="0" w:color="auto"/>
        <w:bottom w:val="none" w:sz="0" w:space="0" w:color="auto"/>
        <w:right w:val="none" w:sz="0" w:space="0" w:color="auto"/>
      </w:divBdr>
    </w:div>
    <w:div w:id="2106227583">
      <w:bodyDiv w:val="1"/>
      <w:marLeft w:val="0"/>
      <w:marRight w:val="0"/>
      <w:marTop w:val="0"/>
      <w:marBottom w:val="0"/>
      <w:divBdr>
        <w:top w:val="none" w:sz="0" w:space="0" w:color="auto"/>
        <w:left w:val="none" w:sz="0" w:space="0" w:color="auto"/>
        <w:bottom w:val="none" w:sz="0" w:space="0" w:color="auto"/>
        <w:right w:val="none" w:sz="0" w:space="0" w:color="auto"/>
      </w:divBdr>
    </w:div>
    <w:div w:id="2109999501">
      <w:bodyDiv w:val="1"/>
      <w:marLeft w:val="0"/>
      <w:marRight w:val="0"/>
      <w:marTop w:val="0"/>
      <w:marBottom w:val="0"/>
      <w:divBdr>
        <w:top w:val="none" w:sz="0" w:space="0" w:color="auto"/>
        <w:left w:val="none" w:sz="0" w:space="0" w:color="auto"/>
        <w:bottom w:val="none" w:sz="0" w:space="0" w:color="auto"/>
        <w:right w:val="none" w:sz="0" w:space="0" w:color="auto"/>
      </w:divBdr>
    </w:div>
    <w:div w:id="2111317768">
      <w:bodyDiv w:val="1"/>
      <w:marLeft w:val="0"/>
      <w:marRight w:val="0"/>
      <w:marTop w:val="0"/>
      <w:marBottom w:val="0"/>
      <w:divBdr>
        <w:top w:val="none" w:sz="0" w:space="0" w:color="auto"/>
        <w:left w:val="none" w:sz="0" w:space="0" w:color="auto"/>
        <w:bottom w:val="none" w:sz="0" w:space="0" w:color="auto"/>
        <w:right w:val="none" w:sz="0" w:space="0" w:color="auto"/>
      </w:divBdr>
    </w:div>
    <w:div w:id="2113434931">
      <w:bodyDiv w:val="1"/>
      <w:marLeft w:val="0"/>
      <w:marRight w:val="0"/>
      <w:marTop w:val="0"/>
      <w:marBottom w:val="0"/>
      <w:divBdr>
        <w:top w:val="none" w:sz="0" w:space="0" w:color="auto"/>
        <w:left w:val="none" w:sz="0" w:space="0" w:color="auto"/>
        <w:bottom w:val="none" w:sz="0" w:space="0" w:color="auto"/>
        <w:right w:val="none" w:sz="0" w:space="0" w:color="auto"/>
      </w:divBdr>
    </w:div>
    <w:div w:id="2116748794">
      <w:bodyDiv w:val="1"/>
      <w:marLeft w:val="0"/>
      <w:marRight w:val="0"/>
      <w:marTop w:val="0"/>
      <w:marBottom w:val="0"/>
      <w:divBdr>
        <w:top w:val="none" w:sz="0" w:space="0" w:color="auto"/>
        <w:left w:val="none" w:sz="0" w:space="0" w:color="auto"/>
        <w:bottom w:val="none" w:sz="0" w:space="0" w:color="auto"/>
        <w:right w:val="none" w:sz="0" w:space="0" w:color="auto"/>
      </w:divBdr>
    </w:div>
    <w:div w:id="2117556495">
      <w:bodyDiv w:val="1"/>
      <w:marLeft w:val="0"/>
      <w:marRight w:val="0"/>
      <w:marTop w:val="0"/>
      <w:marBottom w:val="0"/>
      <w:divBdr>
        <w:top w:val="none" w:sz="0" w:space="0" w:color="auto"/>
        <w:left w:val="none" w:sz="0" w:space="0" w:color="auto"/>
        <w:bottom w:val="none" w:sz="0" w:space="0" w:color="auto"/>
        <w:right w:val="none" w:sz="0" w:space="0" w:color="auto"/>
      </w:divBdr>
    </w:div>
    <w:div w:id="2119059614">
      <w:bodyDiv w:val="1"/>
      <w:marLeft w:val="0"/>
      <w:marRight w:val="0"/>
      <w:marTop w:val="0"/>
      <w:marBottom w:val="0"/>
      <w:divBdr>
        <w:top w:val="none" w:sz="0" w:space="0" w:color="auto"/>
        <w:left w:val="none" w:sz="0" w:space="0" w:color="auto"/>
        <w:bottom w:val="none" w:sz="0" w:space="0" w:color="auto"/>
        <w:right w:val="none" w:sz="0" w:space="0" w:color="auto"/>
      </w:divBdr>
    </w:div>
    <w:div w:id="2128504046">
      <w:bodyDiv w:val="1"/>
      <w:marLeft w:val="0"/>
      <w:marRight w:val="0"/>
      <w:marTop w:val="0"/>
      <w:marBottom w:val="0"/>
      <w:divBdr>
        <w:top w:val="none" w:sz="0" w:space="0" w:color="auto"/>
        <w:left w:val="none" w:sz="0" w:space="0" w:color="auto"/>
        <w:bottom w:val="none" w:sz="0" w:space="0" w:color="auto"/>
        <w:right w:val="none" w:sz="0" w:space="0" w:color="auto"/>
      </w:divBdr>
    </w:div>
    <w:div w:id="2135174788">
      <w:bodyDiv w:val="1"/>
      <w:marLeft w:val="0"/>
      <w:marRight w:val="0"/>
      <w:marTop w:val="0"/>
      <w:marBottom w:val="0"/>
      <w:divBdr>
        <w:top w:val="none" w:sz="0" w:space="0" w:color="auto"/>
        <w:left w:val="none" w:sz="0" w:space="0" w:color="auto"/>
        <w:bottom w:val="none" w:sz="0" w:space="0" w:color="auto"/>
        <w:right w:val="none" w:sz="0" w:space="0" w:color="auto"/>
      </w:divBdr>
    </w:div>
    <w:div w:id="2146004355">
      <w:bodyDiv w:val="1"/>
      <w:marLeft w:val="0"/>
      <w:marRight w:val="0"/>
      <w:marTop w:val="0"/>
      <w:marBottom w:val="0"/>
      <w:divBdr>
        <w:top w:val="none" w:sz="0" w:space="0" w:color="auto"/>
        <w:left w:val="none" w:sz="0" w:space="0" w:color="auto"/>
        <w:bottom w:val="none" w:sz="0" w:space="0" w:color="auto"/>
        <w:right w:val="none" w:sz="0" w:space="0" w:color="auto"/>
      </w:divBdr>
    </w:div>
    <w:div w:id="2146386252">
      <w:bodyDiv w:val="1"/>
      <w:marLeft w:val="0"/>
      <w:marRight w:val="0"/>
      <w:marTop w:val="0"/>
      <w:marBottom w:val="0"/>
      <w:divBdr>
        <w:top w:val="none" w:sz="0" w:space="0" w:color="auto"/>
        <w:left w:val="none" w:sz="0" w:space="0" w:color="auto"/>
        <w:bottom w:val="none" w:sz="0" w:space="0" w:color="auto"/>
        <w:right w:val="none" w:sz="0" w:space="0" w:color="auto"/>
      </w:divBdr>
    </w:div>
    <w:div w:id="214677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jpeg"/><Relationship Id="rId39" Type="http://schemas.openxmlformats.org/officeDocument/2006/relationships/image" Target="media/image25.jpe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0.png"/><Relationship Id="rId42" Type="http://schemas.openxmlformats.org/officeDocument/2006/relationships/image" Target="media/image28.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jpeg"/><Relationship Id="rId33" Type="http://schemas.openxmlformats.org/officeDocument/2006/relationships/image" Target="media/image19.png"/><Relationship Id="rId38" Type="http://schemas.openxmlformats.org/officeDocument/2006/relationships/image" Target="media/image24.jpe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29" Type="http://schemas.microsoft.com/office/2011/relationships/commentsExtended" Target="commentsExtended.xml"/><Relationship Id="rId41" Type="http://schemas.openxmlformats.org/officeDocument/2006/relationships/image" Target="media/image2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jpeg"/><Relationship Id="rId45"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comments" Target="comments.xml"/><Relationship Id="rId36" Type="http://schemas.openxmlformats.org/officeDocument/2006/relationships/image" Target="media/image22.png"/><Relationship Id="rId10" Type="http://schemas.openxmlformats.org/officeDocument/2006/relationships/image" Target="media/image2.png"/><Relationship Id="rId19" Type="http://schemas.openxmlformats.org/officeDocument/2006/relationships/footer" Target="footer1.xml"/><Relationship Id="rId31" Type="http://schemas.microsoft.com/office/2018/08/relationships/commentsExtensible" Target="commentsExtensible.xm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jpeg"/><Relationship Id="rId27" Type="http://schemas.openxmlformats.org/officeDocument/2006/relationships/image" Target="media/image17.jpeg"/><Relationship Id="rId30" Type="http://schemas.microsoft.com/office/2016/09/relationships/commentsIds" Target="commentsIds.xml"/><Relationship Id="rId35" Type="http://schemas.openxmlformats.org/officeDocument/2006/relationships/image" Target="media/image21.png"/><Relationship Id="rId43"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Pop16</b:Tag>
    <b:SourceType>Book</b:SourceType>
    <b:Guid>{B9D619C3-2A91-4824-A3F0-771F74C9CC53}</b:Guid>
    <b:Title>Risk Assessment: A practical Guide to Assessing Operational Risks</b:Title>
    <b:City>Hoboken</b:City>
    <b:Publisher>John Wiley &amp; Sons</b:Publisher>
    <b:Year>2016</b:Year>
    <b:Author>
      <b:Author>
        <b:NameList>
          <b:Person>
            <b:Last>Popov</b:Last>
            <b:First>Georgi</b:First>
          </b:Person>
          <b:Person>
            <b:Last>Lyon</b:Last>
            <b:Middle>k</b:Middle>
            <b:First>Bruce</b:First>
          </b:Person>
          <b:Person>
            <b:Last>Hollcroft</b:Last>
            <b:First>Bruce</b:First>
          </b:Person>
        </b:NameList>
      </b:Author>
    </b:Author>
    <b:RefOrder>18</b:RefOrder>
  </b:Source>
  <b:Source>
    <b:Tag>Joh03</b:Tag>
    <b:SourceType>ElectronicSource</b:SourceType>
    <b:Guid>{3B461075-B9AB-456B-B586-B44177717B57}</b:Guid>
    <b:Title>QFD Explained</b:Title>
    <b:Year>2003</b:Year>
    <b:City>Milwaukee</b:City>
    <b:Publisher>American Society for Quality</b:Publisher>
    <b:Author>
      <b:Author>
        <b:NameList>
          <b:Person>
            <b:Last>Johnson</b:Last>
            <b:Middle>N</b:Middle>
            <b:First>Corinne</b:First>
          </b:Person>
        </b:NameList>
      </b:Author>
    </b:Author>
    <b:RefOrder>10</b:RefOrder>
  </b:Source>
  <b:Source>
    <b:Tag>Bur06</b:Tag>
    <b:SourceType>ElectronicSource</b:SourceType>
    <b:Guid>{968095ED-9EC3-4A6A-896F-17BAB53EAD66}</b:Guid>
    <b:Title>The Systems Engineering Toolbox</b:Title>
    <b:City>Coventry</b:City>
    <b:Publisher>Unpublished</b:Publisher>
    <b:Year>2006</b:Year>
    <b:Author>
      <b:Author>
        <b:NameList>
          <b:Person>
            <b:Last>Burge</b:Last>
            <b:First>Stuart</b:First>
          </b:Person>
        </b:NameList>
      </b:Author>
    </b:Author>
    <b:RefOrder>19</b:RefOrder>
  </b:Source>
  <b:Source>
    <b:Tag>Uni19</b:Tag>
    <b:SourceType>InternetSite</b:SourceType>
    <b:Guid>{527A2F6E-31EC-4062-BF5B-15117AA28487}</b:Guid>
    <b:Author>
      <b:Author>
        <b:Corporate>Universal Robots</b:Corporate>
      </b:Author>
    </b:Author>
    <b:Title>Robot Grippers Explained</b:Title>
    <b:Year>2019</b:Year>
    <b:YearAccessed>2022</b:YearAccessed>
    <b:MonthAccessed>June</b:MonthAccessed>
    <b:DayAccessed>03</b:DayAccessed>
    <b:URL>https://www.universal-robots.com/blog/robot-grippers-explained/</b:URL>
    <b:RefOrder>3</b:RefOrder>
  </b:Source>
  <b:Source>
    <b:Tag>Hon17</b:Tag>
    <b:SourceType>JournalArticle</b:SourceType>
    <b:Guid>{F9711868-43D9-4911-A762-7B59091F054A}</b:Guid>
    <b:Title>Finger Design Automation for Industrial Robot Grippers: A Review</b:Title>
    <b:Year>2017</b:Year>
    <b:JournalName>Robotics and Autonomous Systems</b:JournalName>
    <b:Pages>104-119</b:Pages>
    <b:Volume>87</b:Volume>
    <b:Author>
      <b:Author>
        <b:NameList>
          <b:Person>
            <b:Last>Honarpardaz</b:Last>
            <b:First>M.</b:First>
          </b:Person>
          <b:Person>
            <b:Last>Tarkian</b:Last>
            <b:First>Mehdi</b:First>
          </b:Person>
          <b:Person>
            <b:Last>Ölvander</b:Last>
            <b:First>Johan</b:First>
          </b:Person>
          <b:Person>
            <b:Last>Feng</b:Last>
            <b:First>X.</b:First>
          </b:Person>
        </b:NameList>
      </b:Author>
    </b:Author>
    <b:RefOrder>4</b:RefOrder>
  </b:Source>
  <b:Source>
    <b:Tag>Roy15</b:Tag>
    <b:SourceType>JournalArticle</b:SourceType>
    <b:Guid>{80A89AAC-48FA-427D-87E8-4D9B326CDAF7}</b:Guid>
    <b:Title>Development of Novel Magnetic Grippers for Use in Unstructured Robotic Workspaces</b:Title>
    <b:JournalName>Robotics and Computer-Integrated Manufacturing</b:JournalName>
    <b:Year>2015</b:Year>
    <b:Pages>16-41</b:Pages>
    <b:Volume>35</b:Volume>
    <b:Author>
      <b:Author>
        <b:NameList>
          <b:Person>
            <b:Last>Roy</b:Last>
            <b:First>Debanik</b:First>
          </b:Person>
        </b:NameList>
      </b:Author>
    </b:Author>
    <b:RefOrder>5</b:RefOrder>
  </b:Source>
  <b:Source>
    <b:Tag>Bor97</b:Tag>
    <b:SourceType>JournalArticle</b:SourceType>
    <b:Guid>{7400C9E7-4A43-46CD-9CDB-EE5EA8741419}</b:Guid>
    <b:Title>Mobile Robot Positioning: Sensors and Techniques</b:Title>
    <b:Year>1997</b:Year>
    <b:JournalName>Journal of Robotic Systems</b:JournalName>
    <b:Pages>231-249</b:Pages>
    <b:Volume>14</b:Volume>
    <b:Issue>4</b:Issue>
    <b:Author>
      <b:Author>
        <b:NameList>
          <b:Person>
            <b:Last>Borestein</b:Last>
            <b:First>J.</b:First>
          </b:Person>
          <b:Person>
            <b:Last>Everett</b:Last>
            <b:Middle>R.</b:Middle>
            <b:First>H.</b:First>
          </b:Person>
          <b:Person>
            <b:Last>Feng</b:Last>
            <b:First>L.</b:First>
          </b:Person>
          <b:Person>
            <b:Last>Wehe</b:Last>
            <b:First>D.</b:First>
          </b:Person>
        </b:NameList>
      </b:Author>
    </b:Author>
    <b:RefOrder>20</b:RefOrder>
  </b:Source>
  <b:Source>
    <b:Tag>Uni22</b:Tag>
    <b:SourceType>InternetSite</b:SourceType>
    <b:Guid>{1FF33D48-001F-4C8E-A6DD-172497A36EC2}</b:Guid>
    <b:Author>
      <b:Author>
        <b:Corporate>Universal Robots</b:Corporate>
      </b:Author>
    </b:Author>
    <b:Title>How to Calibrate Your Robot</b:Title>
    <b:Year>2022</b:Year>
    <b:YearAccessed>2022</b:YearAccessed>
    <b:MonthAccessed>May</b:MonthAccessed>
    <b:DayAccessed>5</b:DayAccessed>
    <b:URL>https://www.universal-robots.com/articles/ur/robot-care-maintenance/how-to-calibrate-your-robot/</b:URL>
    <b:RefOrder>21</b:RefOrder>
  </b:Source>
  <b:Source>
    <b:Tag>GPS22</b:Tag>
    <b:SourceType>InternetSite</b:SourceType>
    <b:Guid>{13D297EA-0215-4D65-AE76-8FCEBD15C414}</b:Guid>
    <b:Author>
      <b:Author>
        <b:Corporate>GPS.GOV</b:Corporate>
      </b:Author>
    </b:Author>
    <b:Title>GPS Accuracy</b:Title>
    <b:Year>2022</b:Year>
    <b:YearAccessed>2022</b:YearAccessed>
    <b:MonthAccessed>June</b:MonthAccessed>
    <b:DayAccessed>4</b:DayAccessed>
    <b:URL>https://www.gps.gov/systems/gps/performance/accuracy/</b:URL>
    <b:RefOrder>22</b:RefOrder>
  </b:Source>
  <b:Source>
    <b:Tag>Bur09</b:Tag>
    <b:SourceType>Report</b:SourceType>
    <b:Guid>{377401FD-774B-46E9-9DBD-9DE66C342E50}</b:Guid>
    <b:Title>Pugh Matrix (PM)</b:Title>
    <b:City>Coventry</b:City>
    <b:Publisher>BurgeHughesWalsh</b:Publisher>
    <b:Year>2009</b:Year>
    <b:Author>
      <b:Author>
        <b:NameList>
          <b:Person>
            <b:Last>Burge</b:Last>
            <b:First>Stuart</b:First>
          </b:Person>
        </b:NameList>
      </b:Author>
    </b:Author>
    <b:RefOrder>11</b:RefOrder>
  </b:Source>
  <b:Source>
    <b:Tag>Bur21</b:Tag>
    <b:SourceType>ElectronicSource</b:SourceType>
    <b:Guid>{667AE081-A804-4268-A774-81F77EC11228}</b:Guid>
    <b:Title>Perform Functional Analysis</b:Title>
    <b:Year>2021</b:Year>
    <b:City>Coventry</b:City>
    <b:Publisher>Burge Hughes Walsh Limited</b:Publisher>
    <b:Author>
      <b:Author>
        <b:NameList>
          <b:Person>
            <b:Last>Burge</b:Last>
            <b:First>Stuart</b:First>
          </b:Person>
        </b:NameList>
      </b:Author>
    </b:Author>
    <b:RefOrder>1</b:RefOrder>
  </b:Source>
  <b:Source>
    <b:Tag>How21</b:Tag>
    <b:SourceType>InternetSite</b:SourceType>
    <b:Guid>{18A68814-83CB-4B74-A0A3-005EE8F51094}</b:Guid>
    <b:Title>How High Volume 3D Printing Works?</b:Title>
    <b:City>Nampa</b:City>
    <b:Year>2021</b:Year>
    <b:YearAccessed>2022</b:YearAccessed>
    <b:MonthAccessed>June</b:MonthAccessed>
    <b:DayAccessed>5</b:DayAccessed>
    <b:URL>https://www.slant3d.com/production-3d-printing-quote-2.html</b:URL>
    <b:Author>
      <b:Author>
        <b:Corporate>Slant 3D</b:Corporate>
      </b:Author>
    </b:Author>
    <b:RefOrder>13</b:RefOrder>
  </b:Source>
  <b:Source>
    <b:Tag>Sim22</b:Tag>
    <b:SourceType>InternetSite</b:SourceType>
    <b:Guid>{7CEFE9A1-CDAB-4FBF-80A5-5D23CD4933ED}</b:Guid>
    <b:Author>
      <b:Author>
        <b:Corporate>Simplify3D</b:Corporate>
      </b:Author>
    </b:Author>
    <b:Title>Filament Properties Table</b:Title>
    <b:Year>2022</b:Year>
    <b:YearAccessed>2022</b:YearAccessed>
    <b:MonthAccessed>June</b:MonthAccessed>
    <b:DayAccessed>5</b:DayAccessed>
    <b:URL>https://www.simplify3d.com/support/materials-guide/properties-table/</b:URL>
    <b:RefOrder>23</b:RefOrder>
  </b:Source>
  <b:Source>
    <b:Tag>Mat2B</b:Tag>
    <b:SourceType>InternetSite</b:SourceType>
    <b:Guid>{A3DE451A-E055-45F7-A371-6150F786CF00}</b:Guid>
    <b:Author>
      <b:Author>
        <b:Corporate>MatWeb</b:Corporate>
      </b:Author>
    </b:Author>
    <b:Title>Overview of materials for Acrylonitrile Butadiene Styrene (ABS), Molded</b:Title>
    <b:Year>2022B</b:Year>
    <b:YearAccessed>2022</b:YearAccessed>
    <b:MonthAccessed>June</b:MonthAccessed>
    <b:DayAccessed>5</b:DayAccessed>
    <b:URL>https://www.matweb.com/search/DataSheet.aspx?MatGUID=eb7a78f5948d481c9493a67f0d089646</b:URL>
    <b:RefOrder>24</b:RefOrder>
  </b:Source>
  <b:Source>
    <b:Tag>Mat2C</b:Tag>
    <b:SourceType>InternetSite</b:SourceType>
    <b:Guid>{FDC2AC1B-5D01-4A33-8154-D2BE54E5D559}</b:Guid>
    <b:Author>
      <b:Author>
        <b:Corporate>MatWeb</b:Corporate>
      </b:Author>
    </b:Author>
    <b:Title>Overview of materials for Polylactic Acid (PLA) Biopolymer</b:Title>
    <b:Year>2022C</b:Year>
    <b:YearAccessed>2022</b:YearAccessed>
    <b:MonthAccessed>June</b:MonthAccessed>
    <b:DayAccessed>5</b:DayAccessed>
    <b:URL>https://www.matweb.com/search/DataSheet.aspx?MatGUID=ab96a4c0655c4018a8785ac4031b9278</b:URL>
    <b:RefOrder>25</b:RefOrder>
  </b:Source>
  <b:Source>
    <b:Tag>Mat22</b:Tag>
    <b:SourceType>InternetSite</b:SourceType>
    <b:Guid>{DE40F0D9-8828-4719-B3A9-9C4A6C4E8D24}</b:Guid>
    <b:Author>
      <b:Author>
        <b:Corporate>MatWeb</b:Corporate>
      </b:Author>
    </b:Author>
    <b:Title>Overview of materials for Acrylonitrile/Styrene/Acrylate (ASA), Unreinforced, Molded</b:Title>
    <b:Year>2022A</b:Year>
    <b:YearAccessed>2022</b:YearAccessed>
    <b:MonthAccessed>June</b:MonthAccessed>
    <b:DayAccessed>5</b:DayAccessed>
    <b:URL>https://www.matweb.com/search/datasheet.aspx?matguid=24c5655bc30e42c3949df6c53122bd61&amp;ckck=1</b:URL>
    <b:RefOrder>26</b:RefOrder>
  </b:Source>
  <b:Source>
    <b:Tag>Boo11</b:Tag>
    <b:SourceType>Book</b:SourceType>
    <b:Guid>{8E62F932-771B-4442-9D27-7C64091DB65E}</b:Guid>
    <b:Title>Product Design for Manufacture and Assembly</b:Title>
    <b:City>Boca Raton</b:City>
    <b:Publisher>CRC Press</b:Publisher>
    <b:Year>2011</b:Year>
    <b:Edition>3rd</b:Edition>
    <b:Author>
      <b:Author>
        <b:NameList>
          <b:Person>
            <b:Last>Boothroyd</b:Last>
            <b:First>Geoffrey</b:First>
          </b:Person>
          <b:Person>
            <b:Last>Dewhurst</b:Last>
            <b:First>Peter</b:First>
          </b:Person>
          <b:Person>
            <b:Last>Knight</b:Last>
            <b:Middle>A.</b:Middle>
            <b:First>Winston</b:First>
          </b:Person>
        </b:NameList>
      </b:Author>
    </b:Author>
    <b:RefOrder>16</b:RefOrder>
  </b:Source>
  <b:Source>
    <b:Tag>Bon16</b:Tag>
    <b:SourceType>Book</b:SourceType>
    <b:Guid>{479B26C6-300C-4BE1-AC62-D7DBA03B88AB}</b:Guid>
    <b:Title>The First Snap-Fit Handbook</b:Title>
    <b:Year>2016</b:Year>
    <b:City>München</b:City>
    <b:Publisher>Carl Hanser Verlag</b:Publisher>
    <b:Edition>3rd</b:Edition>
    <b:Author>
      <b:Author>
        <b:NameList>
          <b:Person>
            <b:Last>Bonenberger</b:Last>
            <b:First>Paul</b:First>
            <b:Middle>R.</b:Middle>
          </b:Person>
        </b:NameList>
      </b:Author>
    </b:Author>
    <b:RefOrder>27</b:RefOrder>
  </b:Source>
  <b:Source>
    <b:Tag>Red17</b:Tag>
    <b:SourceType>Book</b:SourceType>
    <b:Guid>{09F94FE1-0325-4BFD-8A67-7B5AAD8FF203}</b:Guid>
    <b:Title>The 3D Printing Handbook</b:Title>
    <b:Year>2017</b:Year>
    <b:City>Amsterdam</b:City>
    <b:Publisher>3D Hubs</b:Publisher>
    <b:Author>
      <b:Author>
        <b:NameList>
          <b:Person>
            <b:Last>Redwood</b:Last>
            <b:First>Ben</b:First>
          </b:Person>
          <b:Person>
            <b:Last>Schöffer</b:Last>
            <b:First>Filemon</b:First>
          </b:Person>
          <b:Person>
            <b:Last>Garret</b:Last>
            <b:First>Brian</b:First>
          </b:Person>
        </b:NameList>
      </b:Author>
    </b:Author>
    <b:RefOrder>17</b:RefOrder>
  </b:Source>
  <b:Source>
    <b:Tag>Mon07</b:Tag>
    <b:SourceType>Book</b:SourceType>
    <b:Guid>{1EA903EB-9CD5-427D-8A80-A159755B0335}</b:Guid>
    <b:Title>Robot Grippers</b:Title>
    <b:Year>2007</b:Year>
    <b:City>Weinheim</b:City>
    <b:Publisher>Wiley-VCH</b:Publisher>
    <b:Edition>2nd</b:Edition>
    <b:Author>
      <b:Author>
        <b:NameList>
          <b:Person>
            <b:Last>Monkman</b:Last>
            <b:Middle>J.</b:Middle>
            <b:First>Gareth</b:First>
          </b:Person>
          <b:Person>
            <b:Last>Hesse</b:Last>
            <b:First>Stefan</b:First>
          </b:Person>
          <b:Person>
            <b:Last>Steinmann</b:Last>
            <b:First>Ralf</b:First>
          </b:Person>
          <b:Person>
            <b:Last>Schunk</b:Last>
            <b:First>Henrik</b:First>
          </b:Person>
        </b:NameList>
      </b:Author>
    </b:Author>
    <b:RefOrder>7</b:RefOrder>
  </b:Source>
  <b:Source>
    <b:Tag>Chi14</b:Tag>
    <b:SourceType>Book</b:SourceType>
    <b:Guid>{4CDA3BD4-F2A0-4B8B-866B-CB3ED6E9663C}</b:Guid>
    <b:Title>Mechanical Design Engineering Handbook</b:Title>
    <b:Year>2014</b:Year>
    <b:City>Oxford</b:City>
    <b:Publisher>Elsevier</b:Publisher>
    <b:Author>
      <b:Author>
        <b:NameList>
          <b:Person>
            <b:Last>Childs</b:Last>
            <b:Middle>R.N.</b:Middle>
            <b:First>Peter</b:First>
          </b:Person>
        </b:NameList>
      </b:Author>
    </b:Author>
    <b:RefOrder>8</b:RefOrder>
  </b:Source>
  <b:Source>
    <b:Tag>Lef14</b:Tag>
    <b:SourceType>Book</b:SourceType>
    <b:Guid>{FB544150-8EA2-438F-A056-CAFD35B074AD}</b:Guid>
    <b:Title>Materials for Design</b:Title>
    <b:Year>2014</b:Year>
    <b:City>London</b:City>
    <b:Publisher>Laurence King Publishing</b:Publisher>
    <b:Author>
      <b:Author>
        <b:NameList>
          <b:Person>
            <b:Last>Lefteri</b:Last>
            <b:First>Chris</b:First>
          </b:Person>
        </b:NameList>
      </b:Author>
    </b:Author>
    <b:RefOrder>14</b:RefOrder>
  </b:Source>
  <b:Source>
    <b:Tag>Mor21</b:Tag>
    <b:SourceType>Book</b:SourceType>
    <b:Guid>{CDC893D3-1484-417A-B22B-4A3BAA98B0CF}</b:Guid>
    <b:Title>Lean Production Simplified</b:Title>
    <b:Year>2015</b:Year>
    <b:Author>
      <b:Author>
        <b:NameList>
          <b:Person>
            <b:Last>Dennis</b:Last>
            <b:First>Pascal</b:First>
          </b:Person>
        </b:NameList>
      </b:Author>
    </b:Author>
    <b:City>Boca Raton</b:City>
    <b:Publisher>CRC Press</b:Publisher>
    <b:Edition>3rd</b:Edition>
    <b:RefOrder>15</b:RefOrder>
  </b:Source>
  <b:Source>
    <b:Tag>Pro22</b:Tag>
    <b:SourceType>Book</b:SourceType>
    <b:Guid>{F3553FA2-C648-42C9-8163-7E9A0FCA45DA}</b:Guid>
    <b:Author>
      <b:Author>
        <b:NameList>
          <b:Person>
            <b:Last>Dym</b:Last>
            <b:Middle>L.</b:Middle>
            <b:First>Clive</b:First>
          </b:Person>
          <b:Person>
            <b:Last>Little</b:Last>
            <b:First>Patrick</b:First>
          </b:Person>
          <b:Person>
            <b:Last>Orwin</b:Last>
            <b:Middle>J.</b:Middle>
            <b:First>Elizabeth</b:First>
          </b:Person>
        </b:NameList>
      </b:Author>
    </b:Author>
    <b:Title>Engineering Design A product-based Introduction</b:Title>
    <b:Year>2022</b:Year>
    <b:YearAccessed>2022</b:YearAccessed>
    <b:MonthAccessed>May</b:MonthAccessed>
    <b:DayAccessed>14</b:DayAccessed>
    <b:URL>https://www.productplan.com/glossary/product-specs/</b:URL>
    <b:City>Hoboken</b:City>
    <b:Publisher>Wiley</b:Publisher>
    <b:Edition>4th</b:Edition>
    <b:RefOrder>9</b:RefOrder>
  </b:Source>
  <b:Source>
    <b:Tag>Mor15</b:Tag>
    <b:SourceType>Book</b:SourceType>
    <b:Guid>{92ACFCB4-0694-47F1-966E-3058604E7491}</b:Guid>
    <b:Title>Design for Manufacturability </b:Title>
    <b:City>Boca Raton</b:City>
    <b:Publisher>CRC Press</b:Publisher>
    <b:Year>2014</b:Year>
    <b:Author>
      <b:Author>
        <b:NameList>
          <b:Person>
            <b:Last>Anderson</b:Last>
            <b:Middle>M.</b:Middle>
            <b:First>David</b:First>
          </b:Person>
        </b:NameList>
      </b:Author>
    </b:Author>
    <b:RefOrder>6</b:RefOrder>
  </b:Source>
  <b:Source>
    <b:Tag>Jen22</b:Tag>
    <b:SourceType>JournalArticle</b:SourceType>
    <b:Guid>{371CD388-ED2E-49AF-B1C9-A0282A14F97E}</b:Guid>
    <b:Title>Nesting of 3D irregular shaped objects applied to powder-based</b:Title>
    <b:Year>2021</b:Year>
    <b:City>Swansea</b:City>
    <b:Publisher>Unpublished</b:Publisher>
    <b:Author>
      <b:Author>
        <b:NameList>
          <b:Person>
            <b:Last>Hong-Tzong</b:Last>
            <b:First>Yau</b:First>
          </b:Person>
          <b:Person>
            <b:Last>Che-Wei</b:Last>
            <b:First>Hsu</b:First>
          </b:Person>
        </b:NameList>
      </b:Author>
    </b:Author>
    <b:JournalName>The International Journal of Advanced Manufacturing Technology</b:JournalName>
    <b:Pages>1843-1858</b:Pages>
    <b:Volume>115</b:Volume>
    <b:Issue>5-6</b:Issue>
    <b:RefOrder>12</b:RefOrder>
  </b:Source>
  <b:Source>
    <b:Tag>Key22</b:Tag>
    <b:SourceType>InternetSite</b:SourceType>
    <b:Guid>{81670FC3-34C6-485F-8E79-43B2974A25D1}</b:Guid>
    <b:Author>
      <b:Author>
        <b:Corporate>Keyance</b:Corporate>
      </b:Author>
    </b:Author>
    <b:Title>Laser sensors</b:Title>
    <b:Year>2022a</b:Year>
    <b:YearAccessed>2022</b:YearAccessed>
    <b:MonthAccessed>June</b:MonthAccessed>
    <b:DayAccessed>04</b:DayAccessed>
    <b:URL>https://www.keyence.co.uk/products/sensor/laser/</b:URL>
    <b:RefOrder>28</b:RefOrder>
  </b:Source>
  <b:Source>
    <b:Tag>Key221</b:Tag>
    <b:SourceType>ElectronicSource</b:SourceType>
    <b:Guid>{F5A06351-09D1-47DB-925C-D57EFCE7EE62}</b:Guid>
    <b:Title>Vision-Guided Robotics</b:Title>
    <b:Year>2022b</b:Year>
    <b:Author>
      <b:Author>
        <b:Corporate>Keyance</b:Corporate>
      </b:Author>
    </b:Author>
    <b:City>Milton Keynes</b:City>
    <b:Publisher>Keyance (UK) Ltd</b:Publisher>
    <b:RefOrder>29</b:RefOrder>
  </b:Source>
  <b:Source>
    <b:Tag>Uni21</b:Tag>
    <b:SourceType>ElectronicSource</b:SourceType>
    <b:Guid>{834F1891-59EF-4F75-A4B6-77B2AA8FC37E}</b:Guid>
    <b:Title>UR3 Technical Specifications</b:Title>
    <b:Year>2015a</b:Year>
    <b:Author>
      <b:Author>
        <b:Corporate>Universal Robotics</b:Corporate>
      </b:Author>
    </b:Author>
    <b:City>New York</b:City>
    <b:Publisher>Universal Robotics</b:Publisher>
    <b:RefOrder>30</b:RefOrder>
  </b:Source>
  <b:Source>
    <b:Tag>Uni15</b:Tag>
    <b:SourceType>ElectronicSource</b:SourceType>
    <b:Guid>{ACC46F60-6CB3-48E7-95F4-21A74CBDD601}</b:Guid>
    <b:Title>User Manual</b:Title>
    <b:Year>2015b</b:Year>
    <b:Author>
      <b:Author>
        <b:Corporate>Universal Robots</b:Corporate>
      </b:Author>
    </b:Author>
    <b:City>Odense</b:City>
    <b:Publisher>Iniversal Robots</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E8F921-E4DC-4BE8-B064-437E79BD1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6095</Words>
  <Characters>34743</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FESTO Cyber Physical Production System – Goods Dispatch Process Automation Development</vt:lpstr>
    </vt:vector>
  </TitlesOfParts>
  <Company/>
  <LinksUpToDate>false</LinksUpToDate>
  <CharactersWithSpaces>40757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FESTO Cyber Physical Production System – Goods Dispatch Process Automation Development</dc:title>
  <dc:subject>ACMA 5002: Manufacturing Design and Technology</dc:subject>
  <dc:creator>Andrew Burgess (2115107)</dc:creator>
  <cp:keywords/>
  <dc:description/>
  <cp:lastModifiedBy>Andrew Burgess (2115107)</cp:lastModifiedBy>
  <cp:revision>2</cp:revision>
  <dcterms:created xsi:type="dcterms:W3CDTF">2022-06-17T00:38:00Z</dcterms:created>
  <dcterms:modified xsi:type="dcterms:W3CDTF">2022-06-17T00:38:00Z</dcterms:modified>
</cp:coreProperties>
</file>