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40DBF" w14:textId="6C2D1989" w:rsidR="00C04C92" w:rsidRPr="00203562" w:rsidRDefault="00C04C92" w:rsidP="00D32F29">
      <w:pPr>
        <w:spacing w:line="360" w:lineRule="auto"/>
        <w:jc w:val="center"/>
        <w:rPr>
          <w:rFonts w:cstheme="minorHAnsi"/>
          <w:b/>
          <w:sz w:val="24"/>
          <w:szCs w:val="24"/>
        </w:rPr>
      </w:pPr>
      <w:r w:rsidRPr="00203562">
        <w:rPr>
          <w:rFonts w:cstheme="minorHAnsi"/>
          <w:b/>
          <w:sz w:val="24"/>
          <w:szCs w:val="24"/>
        </w:rPr>
        <w:t>MA (Education)</w:t>
      </w:r>
      <w:r w:rsidR="00D32F29">
        <w:rPr>
          <w:rFonts w:cstheme="minorHAnsi"/>
          <w:b/>
          <w:sz w:val="24"/>
          <w:szCs w:val="24"/>
        </w:rPr>
        <w:tab/>
      </w:r>
      <w:r w:rsidR="00016D1E" w:rsidRPr="00203562">
        <w:rPr>
          <w:rFonts w:cstheme="minorHAnsi"/>
          <w:b/>
          <w:sz w:val="24"/>
          <w:szCs w:val="24"/>
        </w:rPr>
        <w:tab/>
        <w:t>Sharon Stace-Smith</w:t>
      </w:r>
      <w:r w:rsidR="00016D1E" w:rsidRPr="00203562">
        <w:rPr>
          <w:rFonts w:cstheme="minorHAnsi"/>
          <w:b/>
          <w:sz w:val="24"/>
          <w:szCs w:val="24"/>
        </w:rPr>
        <w:tab/>
      </w:r>
      <w:r w:rsidR="00D32F29">
        <w:rPr>
          <w:rFonts w:cstheme="minorHAnsi"/>
          <w:b/>
          <w:sz w:val="24"/>
          <w:szCs w:val="24"/>
        </w:rPr>
        <w:tab/>
        <w:t xml:space="preserve">Student No: </w:t>
      </w:r>
      <w:r w:rsidR="00016D1E" w:rsidRPr="00203562">
        <w:rPr>
          <w:rFonts w:cstheme="minorHAnsi"/>
          <w:b/>
          <w:sz w:val="24"/>
          <w:szCs w:val="24"/>
        </w:rPr>
        <w:t>P152424</w:t>
      </w:r>
    </w:p>
    <w:p w14:paraId="1A6F91F6" w14:textId="0118464D" w:rsidR="00497B69" w:rsidRPr="00203562" w:rsidRDefault="00497B69" w:rsidP="00203562">
      <w:pPr>
        <w:spacing w:line="360" w:lineRule="auto"/>
        <w:rPr>
          <w:rFonts w:cstheme="minorHAnsi"/>
          <w:b/>
          <w:sz w:val="24"/>
          <w:szCs w:val="24"/>
        </w:rPr>
      </w:pPr>
      <w:r w:rsidRPr="00203562">
        <w:rPr>
          <w:rFonts w:cstheme="minorHAnsi"/>
          <w:b/>
          <w:sz w:val="24"/>
          <w:szCs w:val="24"/>
        </w:rPr>
        <w:t>Semester Two</w:t>
      </w:r>
    </w:p>
    <w:p w14:paraId="4FE8BA47" w14:textId="4661365E" w:rsidR="00C04C92" w:rsidRPr="00203562" w:rsidRDefault="00C04C92" w:rsidP="00203562">
      <w:pPr>
        <w:spacing w:line="360" w:lineRule="auto"/>
        <w:rPr>
          <w:rFonts w:cstheme="minorHAnsi"/>
          <w:b/>
          <w:sz w:val="24"/>
          <w:szCs w:val="24"/>
        </w:rPr>
      </w:pPr>
      <w:r w:rsidRPr="00203562">
        <w:rPr>
          <w:rFonts w:cstheme="minorHAnsi"/>
          <w:b/>
          <w:sz w:val="24"/>
          <w:szCs w:val="24"/>
        </w:rPr>
        <w:t>Securing Quality and Accountability</w:t>
      </w:r>
    </w:p>
    <w:p w14:paraId="53E6E830" w14:textId="524E168D" w:rsidR="00C04C92" w:rsidRPr="00203562" w:rsidRDefault="00C04C92" w:rsidP="00203562">
      <w:pPr>
        <w:spacing w:line="360" w:lineRule="auto"/>
        <w:rPr>
          <w:rFonts w:cstheme="minorHAnsi"/>
          <w:b/>
          <w:sz w:val="24"/>
          <w:szCs w:val="24"/>
        </w:rPr>
      </w:pPr>
      <w:r w:rsidRPr="00203562">
        <w:rPr>
          <w:rFonts w:cstheme="minorHAnsi"/>
          <w:b/>
          <w:sz w:val="24"/>
          <w:szCs w:val="24"/>
        </w:rPr>
        <w:t xml:space="preserve">Assignment </w:t>
      </w:r>
    </w:p>
    <w:p w14:paraId="0B91020C" w14:textId="1AA87723" w:rsidR="00117809" w:rsidRPr="00203562" w:rsidRDefault="00117809" w:rsidP="00203562">
      <w:pPr>
        <w:pStyle w:val="ListParagraph"/>
        <w:numPr>
          <w:ilvl w:val="0"/>
          <w:numId w:val="1"/>
        </w:numPr>
        <w:spacing w:line="276" w:lineRule="auto"/>
        <w:rPr>
          <w:rFonts w:cstheme="minorHAnsi"/>
          <w:sz w:val="24"/>
          <w:szCs w:val="24"/>
        </w:rPr>
      </w:pPr>
      <w:r w:rsidRPr="00203562">
        <w:rPr>
          <w:rFonts w:cstheme="minorHAnsi"/>
          <w:sz w:val="24"/>
          <w:szCs w:val="24"/>
        </w:rPr>
        <w:t>Prepare a report for the Governing Body and Senior Leadership Team on one area you currently lead.  The report should contain a section on data analysis, indicating the baseline, progress made and targets for the future.  You should undertake a SWOT analysis of the initiative and present the outcomes in a format which identifies future actions, risks and an indication of how you intend to mitigate the risk.</w:t>
      </w:r>
    </w:p>
    <w:p w14:paraId="4BEF3C40" w14:textId="21180723" w:rsidR="00117809" w:rsidRPr="00203562" w:rsidRDefault="00117809" w:rsidP="00203562">
      <w:pPr>
        <w:pStyle w:val="ListParagraph"/>
        <w:numPr>
          <w:ilvl w:val="0"/>
          <w:numId w:val="1"/>
        </w:numPr>
        <w:spacing w:line="276" w:lineRule="auto"/>
        <w:rPr>
          <w:rFonts w:cstheme="minorHAnsi"/>
          <w:sz w:val="24"/>
          <w:szCs w:val="24"/>
        </w:rPr>
      </w:pPr>
      <w:r w:rsidRPr="00203562">
        <w:rPr>
          <w:rFonts w:cstheme="minorHAnsi"/>
          <w:sz w:val="24"/>
          <w:szCs w:val="24"/>
        </w:rPr>
        <w:t>Complete an evaluation of your work in relation to the National Leadership Standards.</w:t>
      </w:r>
    </w:p>
    <w:p w14:paraId="31D69F6F" w14:textId="77777777" w:rsidR="00117809" w:rsidRPr="00203562" w:rsidRDefault="00117809" w:rsidP="00203562">
      <w:pPr>
        <w:pStyle w:val="ListParagraph"/>
        <w:spacing w:line="360" w:lineRule="auto"/>
        <w:rPr>
          <w:rFonts w:cstheme="minorHAnsi"/>
          <w:sz w:val="24"/>
          <w:szCs w:val="24"/>
        </w:rPr>
      </w:pPr>
    </w:p>
    <w:p w14:paraId="1504B538" w14:textId="3BB1852E" w:rsidR="000364EB" w:rsidRPr="00203562" w:rsidRDefault="00D2686F" w:rsidP="00203562">
      <w:pPr>
        <w:spacing w:line="360" w:lineRule="auto"/>
        <w:jc w:val="center"/>
        <w:rPr>
          <w:rFonts w:cstheme="minorHAnsi"/>
          <w:sz w:val="24"/>
          <w:szCs w:val="24"/>
        </w:rPr>
      </w:pPr>
      <w:r w:rsidRPr="00203562">
        <w:rPr>
          <w:rFonts w:cstheme="minorHAnsi"/>
          <w:sz w:val="24"/>
          <w:szCs w:val="24"/>
        </w:rPr>
        <w:t>-----</w:t>
      </w:r>
      <w:r w:rsidR="00554366">
        <w:rPr>
          <w:rFonts w:cstheme="minorHAnsi"/>
          <w:sz w:val="24"/>
          <w:szCs w:val="24"/>
        </w:rPr>
        <w:t>----------------</w:t>
      </w:r>
    </w:p>
    <w:p w14:paraId="67D715BA" w14:textId="77777777" w:rsidR="00D2686F" w:rsidRPr="00203562" w:rsidRDefault="00D2686F" w:rsidP="00203562">
      <w:pPr>
        <w:spacing w:line="360" w:lineRule="auto"/>
        <w:rPr>
          <w:rFonts w:cstheme="minorHAnsi"/>
          <w:sz w:val="24"/>
          <w:szCs w:val="24"/>
        </w:rPr>
      </w:pPr>
    </w:p>
    <w:p w14:paraId="77F8B3D5" w14:textId="65FB4CCC" w:rsidR="00577A0C" w:rsidRDefault="006B4B7C" w:rsidP="00203562">
      <w:pPr>
        <w:spacing w:line="360" w:lineRule="auto"/>
        <w:rPr>
          <w:rFonts w:cstheme="minorHAnsi"/>
          <w:sz w:val="24"/>
          <w:szCs w:val="24"/>
        </w:rPr>
      </w:pPr>
      <w:r w:rsidRPr="00203562">
        <w:rPr>
          <w:rFonts w:cstheme="minorHAnsi"/>
          <w:sz w:val="24"/>
          <w:szCs w:val="24"/>
        </w:rPr>
        <w:t xml:space="preserve">In this assignment I will seek to </w:t>
      </w:r>
      <w:r w:rsidR="00554366">
        <w:rPr>
          <w:rFonts w:cstheme="minorHAnsi"/>
          <w:sz w:val="24"/>
          <w:szCs w:val="24"/>
        </w:rPr>
        <w:t xml:space="preserve">take a </w:t>
      </w:r>
      <w:r w:rsidR="003D3D39" w:rsidRPr="00203562">
        <w:rPr>
          <w:rFonts w:cstheme="minorHAnsi"/>
          <w:sz w:val="24"/>
          <w:szCs w:val="24"/>
        </w:rPr>
        <w:t xml:space="preserve">look at the historical rise of accountability in our school system, </w:t>
      </w:r>
      <w:r w:rsidR="00AE4D5F" w:rsidRPr="00203562">
        <w:rPr>
          <w:rFonts w:cstheme="minorHAnsi"/>
          <w:sz w:val="24"/>
          <w:szCs w:val="24"/>
        </w:rPr>
        <w:t>answer the question of why accountability is important to secure quality</w:t>
      </w:r>
      <w:r w:rsidR="00B74AC9" w:rsidRPr="00203562">
        <w:rPr>
          <w:rFonts w:cstheme="minorHAnsi"/>
          <w:sz w:val="24"/>
          <w:szCs w:val="24"/>
        </w:rPr>
        <w:t>, l</w:t>
      </w:r>
      <w:r w:rsidR="00AE4D5F" w:rsidRPr="00203562">
        <w:rPr>
          <w:rFonts w:cstheme="minorHAnsi"/>
          <w:sz w:val="24"/>
          <w:szCs w:val="24"/>
        </w:rPr>
        <w:t xml:space="preserve">ook at who is involved in this process and what happens when </w:t>
      </w:r>
      <w:r w:rsidR="001C2C57" w:rsidRPr="00203562">
        <w:rPr>
          <w:rFonts w:cstheme="minorHAnsi"/>
          <w:sz w:val="24"/>
          <w:szCs w:val="24"/>
        </w:rPr>
        <w:t xml:space="preserve">it goes wrong.  Following this I will </w:t>
      </w:r>
      <w:r w:rsidR="00564911">
        <w:rPr>
          <w:rFonts w:cstheme="minorHAnsi"/>
          <w:sz w:val="24"/>
          <w:szCs w:val="24"/>
        </w:rPr>
        <w:t xml:space="preserve">offer a report into a project that I have been undertaking in my school setting for SMT and Governors.  </w:t>
      </w:r>
      <w:r w:rsidR="006D03FE">
        <w:rPr>
          <w:rFonts w:cstheme="minorHAnsi"/>
          <w:sz w:val="24"/>
          <w:szCs w:val="24"/>
        </w:rPr>
        <w:t>This will include a SWOT analysis and analysis of data with recommendations.</w:t>
      </w:r>
    </w:p>
    <w:p w14:paraId="481D12CA" w14:textId="3CA94232" w:rsidR="00335461" w:rsidRPr="00203562" w:rsidRDefault="006D03FE" w:rsidP="00203562">
      <w:pPr>
        <w:spacing w:line="360" w:lineRule="auto"/>
        <w:rPr>
          <w:rFonts w:cstheme="minorHAnsi"/>
          <w:sz w:val="24"/>
          <w:szCs w:val="24"/>
        </w:rPr>
      </w:pPr>
      <w:r>
        <w:rPr>
          <w:rFonts w:cstheme="minorHAnsi"/>
          <w:sz w:val="24"/>
          <w:szCs w:val="24"/>
        </w:rPr>
        <w:t xml:space="preserve">I will then </w:t>
      </w:r>
      <w:r w:rsidR="00554366">
        <w:rPr>
          <w:rFonts w:cstheme="minorHAnsi"/>
          <w:sz w:val="24"/>
          <w:szCs w:val="24"/>
        </w:rPr>
        <w:t>evaluate this assignment against the new National Leadership Standards.</w:t>
      </w:r>
    </w:p>
    <w:p w14:paraId="634023D6" w14:textId="445D4F4E" w:rsidR="00335461" w:rsidRDefault="00335461" w:rsidP="00203562">
      <w:pPr>
        <w:spacing w:line="360" w:lineRule="auto"/>
        <w:rPr>
          <w:rFonts w:cstheme="minorHAnsi"/>
          <w:sz w:val="24"/>
          <w:szCs w:val="24"/>
        </w:rPr>
      </w:pPr>
    </w:p>
    <w:p w14:paraId="6D8BF81B" w14:textId="77777777" w:rsidR="00554366" w:rsidRPr="00203562" w:rsidRDefault="00554366" w:rsidP="00554366">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4BF3E3C0" w14:textId="2825C707" w:rsidR="006B4B7C" w:rsidRPr="00203562" w:rsidRDefault="006B4B7C" w:rsidP="00203562">
      <w:pPr>
        <w:spacing w:line="360" w:lineRule="auto"/>
        <w:rPr>
          <w:rFonts w:cstheme="minorHAnsi"/>
          <w:sz w:val="24"/>
          <w:szCs w:val="24"/>
          <w:u w:val="single"/>
        </w:rPr>
      </w:pPr>
      <w:r w:rsidRPr="00203562">
        <w:rPr>
          <w:rFonts w:cstheme="minorHAnsi"/>
          <w:sz w:val="24"/>
          <w:szCs w:val="24"/>
          <w:u w:val="single"/>
        </w:rPr>
        <w:t>The Case for Quality and Accountability</w:t>
      </w:r>
    </w:p>
    <w:p w14:paraId="28078AAB" w14:textId="0244D777" w:rsidR="00CD41BB" w:rsidRPr="00203562" w:rsidRDefault="00D908A9" w:rsidP="00203562">
      <w:pPr>
        <w:spacing w:line="360" w:lineRule="auto"/>
        <w:rPr>
          <w:rFonts w:cstheme="minorHAnsi"/>
          <w:color w:val="000000"/>
          <w:sz w:val="24"/>
          <w:szCs w:val="24"/>
        </w:rPr>
      </w:pPr>
      <w:r w:rsidRPr="00203562">
        <w:rPr>
          <w:rFonts w:cstheme="minorHAnsi"/>
          <w:sz w:val="24"/>
          <w:szCs w:val="24"/>
        </w:rPr>
        <w:t>The current</w:t>
      </w:r>
      <w:r w:rsidR="00A521CC" w:rsidRPr="00203562">
        <w:rPr>
          <w:rFonts w:cstheme="minorHAnsi"/>
          <w:sz w:val="24"/>
          <w:szCs w:val="24"/>
        </w:rPr>
        <w:t xml:space="preserve"> educational</w:t>
      </w:r>
      <w:r w:rsidRPr="00203562">
        <w:rPr>
          <w:rFonts w:cstheme="minorHAnsi"/>
          <w:sz w:val="24"/>
          <w:szCs w:val="24"/>
        </w:rPr>
        <w:t xml:space="preserve"> </w:t>
      </w:r>
      <w:r w:rsidR="002B5970" w:rsidRPr="00203562">
        <w:rPr>
          <w:rFonts w:cstheme="minorHAnsi"/>
          <w:sz w:val="24"/>
          <w:szCs w:val="24"/>
        </w:rPr>
        <w:t xml:space="preserve">holy grail of </w:t>
      </w:r>
      <w:r w:rsidR="00320065" w:rsidRPr="00203562">
        <w:rPr>
          <w:rFonts w:cstheme="minorHAnsi"/>
          <w:sz w:val="24"/>
          <w:szCs w:val="24"/>
        </w:rPr>
        <w:t>secur</w:t>
      </w:r>
      <w:r w:rsidR="002B5970" w:rsidRPr="00203562">
        <w:rPr>
          <w:rFonts w:cstheme="minorHAnsi"/>
          <w:sz w:val="24"/>
          <w:szCs w:val="24"/>
        </w:rPr>
        <w:t>ing</w:t>
      </w:r>
      <w:r w:rsidR="00320065" w:rsidRPr="00203562">
        <w:rPr>
          <w:rFonts w:cstheme="minorHAnsi"/>
          <w:sz w:val="24"/>
          <w:szCs w:val="24"/>
        </w:rPr>
        <w:t xml:space="preserve"> quality and accountability can be traced back to the early 1970s.  </w:t>
      </w:r>
      <w:r w:rsidR="00F04551" w:rsidRPr="00203562">
        <w:rPr>
          <w:rFonts w:cstheme="minorHAnsi"/>
          <w:sz w:val="24"/>
          <w:szCs w:val="24"/>
        </w:rPr>
        <w:t>The t</w:t>
      </w:r>
      <w:r w:rsidR="00E039B2" w:rsidRPr="00203562">
        <w:rPr>
          <w:rFonts w:cstheme="minorHAnsi"/>
          <w:sz w:val="24"/>
          <w:szCs w:val="24"/>
        </w:rPr>
        <w:t>hree</w:t>
      </w:r>
      <w:r w:rsidR="00F04551" w:rsidRPr="00203562">
        <w:rPr>
          <w:rFonts w:cstheme="minorHAnsi"/>
          <w:sz w:val="24"/>
          <w:szCs w:val="24"/>
        </w:rPr>
        <w:t xml:space="preserve"> decades following the Butler Education Act of 1944</w:t>
      </w:r>
      <w:r w:rsidR="009C021F" w:rsidRPr="00203562">
        <w:rPr>
          <w:rFonts w:cstheme="minorHAnsi"/>
          <w:sz w:val="24"/>
          <w:szCs w:val="24"/>
        </w:rPr>
        <w:t xml:space="preserve"> saw </w:t>
      </w:r>
      <w:r w:rsidR="007C1F00" w:rsidRPr="00203562">
        <w:rPr>
          <w:rFonts w:cstheme="minorHAnsi"/>
          <w:sz w:val="24"/>
          <w:szCs w:val="24"/>
        </w:rPr>
        <w:t>an</w:t>
      </w:r>
      <w:r w:rsidR="004E3AC8" w:rsidRPr="00203562">
        <w:rPr>
          <w:rFonts w:cstheme="minorHAnsi"/>
          <w:sz w:val="24"/>
          <w:szCs w:val="24"/>
        </w:rPr>
        <w:t xml:space="preserve"> e</w:t>
      </w:r>
      <w:r w:rsidR="007C1F00" w:rsidRPr="00203562">
        <w:rPr>
          <w:rFonts w:cstheme="minorHAnsi"/>
          <w:sz w:val="24"/>
          <w:szCs w:val="24"/>
        </w:rPr>
        <w:t>x</w:t>
      </w:r>
      <w:r w:rsidR="004E3AC8" w:rsidRPr="00203562">
        <w:rPr>
          <w:rFonts w:cstheme="minorHAnsi"/>
          <w:sz w:val="24"/>
          <w:szCs w:val="24"/>
        </w:rPr>
        <w:t>pansion of education</w:t>
      </w:r>
      <w:r w:rsidR="007C1F00" w:rsidRPr="00203562">
        <w:rPr>
          <w:rFonts w:cstheme="minorHAnsi"/>
          <w:sz w:val="24"/>
          <w:szCs w:val="24"/>
        </w:rPr>
        <w:t xml:space="preserve"> without political restraints</w:t>
      </w:r>
      <w:r w:rsidR="00E039B2" w:rsidRPr="00203562">
        <w:rPr>
          <w:rFonts w:cstheme="minorHAnsi"/>
          <w:sz w:val="24"/>
          <w:szCs w:val="24"/>
        </w:rPr>
        <w:t>, the ‘secret garden’ of education where post-war philos</w:t>
      </w:r>
      <w:r w:rsidR="00C64E0E" w:rsidRPr="00203562">
        <w:rPr>
          <w:rFonts w:cstheme="minorHAnsi"/>
          <w:sz w:val="24"/>
          <w:szCs w:val="24"/>
        </w:rPr>
        <w:t>o</w:t>
      </w:r>
      <w:r w:rsidR="00E039B2" w:rsidRPr="00203562">
        <w:rPr>
          <w:rFonts w:cstheme="minorHAnsi"/>
          <w:sz w:val="24"/>
          <w:szCs w:val="24"/>
        </w:rPr>
        <w:t>phers a</w:t>
      </w:r>
      <w:r w:rsidR="004558F6" w:rsidRPr="00203562">
        <w:rPr>
          <w:rFonts w:cstheme="minorHAnsi"/>
          <w:sz w:val="24"/>
          <w:szCs w:val="24"/>
        </w:rPr>
        <w:t>nd educationalists sought to embrace one new theory after another</w:t>
      </w:r>
      <w:r w:rsidR="000352E7" w:rsidRPr="00203562">
        <w:rPr>
          <w:rFonts w:cstheme="minorHAnsi"/>
          <w:sz w:val="24"/>
          <w:szCs w:val="24"/>
        </w:rPr>
        <w:t xml:space="preserve">.  </w:t>
      </w:r>
      <w:r w:rsidR="00AC1322" w:rsidRPr="00203562">
        <w:rPr>
          <w:rFonts w:cstheme="minorHAnsi"/>
          <w:sz w:val="24"/>
          <w:szCs w:val="24"/>
        </w:rPr>
        <w:t>The</w:t>
      </w:r>
      <w:r w:rsidR="0056197C" w:rsidRPr="00203562">
        <w:rPr>
          <w:rFonts w:cstheme="minorHAnsi"/>
          <w:sz w:val="24"/>
          <w:szCs w:val="24"/>
        </w:rPr>
        <w:t xml:space="preserve">re was </w:t>
      </w:r>
      <w:r w:rsidR="005068B6">
        <w:rPr>
          <w:rFonts w:cstheme="minorHAnsi"/>
          <w:sz w:val="24"/>
          <w:szCs w:val="24"/>
        </w:rPr>
        <w:t xml:space="preserve">little or </w:t>
      </w:r>
      <w:r w:rsidR="0056197C" w:rsidRPr="00203562">
        <w:rPr>
          <w:rFonts w:cstheme="minorHAnsi"/>
          <w:sz w:val="24"/>
          <w:szCs w:val="24"/>
        </w:rPr>
        <w:t xml:space="preserve">no </w:t>
      </w:r>
      <w:r w:rsidR="002B28A3" w:rsidRPr="00203562">
        <w:rPr>
          <w:rFonts w:cstheme="minorHAnsi"/>
          <w:sz w:val="24"/>
          <w:szCs w:val="24"/>
        </w:rPr>
        <w:t>consistency between</w:t>
      </w:r>
      <w:r w:rsidR="006E6E46" w:rsidRPr="00203562">
        <w:rPr>
          <w:rFonts w:cstheme="minorHAnsi"/>
          <w:sz w:val="24"/>
          <w:szCs w:val="24"/>
        </w:rPr>
        <w:t xml:space="preserve"> different parts of the country or</w:t>
      </w:r>
      <w:r w:rsidR="002B28A3" w:rsidRPr="00203562">
        <w:rPr>
          <w:rFonts w:cstheme="minorHAnsi"/>
          <w:sz w:val="24"/>
          <w:szCs w:val="24"/>
        </w:rPr>
        <w:t xml:space="preserve"> </w:t>
      </w:r>
      <w:r w:rsidR="001344ED" w:rsidRPr="00203562">
        <w:rPr>
          <w:rFonts w:cstheme="minorHAnsi"/>
          <w:sz w:val="24"/>
          <w:szCs w:val="24"/>
        </w:rPr>
        <w:t xml:space="preserve">local </w:t>
      </w:r>
      <w:r w:rsidR="001344ED" w:rsidRPr="00203562">
        <w:rPr>
          <w:rFonts w:cstheme="minorHAnsi"/>
          <w:sz w:val="24"/>
          <w:szCs w:val="24"/>
        </w:rPr>
        <w:lastRenderedPageBreak/>
        <w:t xml:space="preserve">authorities let alone </w:t>
      </w:r>
      <w:r w:rsidR="006E6E46" w:rsidRPr="00203562">
        <w:rPr>
          <w:rFonts w:cstheme="minorHAnsi"/>
          <w:sz w:val="24"/>
          <w:szCs w:val="24"/>
        </w:rPr>
        <w:t xml:space="preserve">between </w:t>
      </w:r>
      <w:r w:rsidR="001344ED" w:rsidRPr="00203562">
        <w:rPr>
          <w:rFonts w:cstheme="minorHAnsi"/>
          <w:sz w:val="24"/>
          <w:szCs w:val="24"/>
        </w:rPr>
        <w:t>schools</w:t>
      </w:r>
      <w:r w:rsidR="006E6E46" w:rsidRPr="00203562">
        <w:rPr>
          <w:rFonts w:cstheme="minorHAnsi"/>
          <w:sz w:val="24"/>
          <w:szCs w:val="24"/>
        </w:rPr>
        <w:t>.  This</w:t>
      </w:r>
      <w:r w:rsidR="00AC1322" w:rsidRPr="00203562">
        <w:rPr>
          <w:rFonts w:cstheme="minorHAnsi"/>
          <w:sz w:val="24"/>
          <w:szCs w:val="24"/>
        </w:rPr>
        <w:t xml:space="preserve"> lack of emphasis on a coherent national</w:t>
      </w:r>
      <w:r w:rsidR="005D6A58">
        <w:rPr>
          <w:rFonts w:cstheme="minorHAnsi"/>
          <w:sz w:val="24"/>
          <w:szCs w:val="24"/>
        </w:rPr>
        <w:t xml:space="preserve"> standard or</w:t>
      </w:r>
      <w:r w:rsidR="00AC1322" w:rsidRPr="00203562">
        <w:rPr>
          <w:rFonts w:cstheme="minorHAnsi"/>
          <w:sz w:val="24"/>
          <w:szCs w:val="24"/>
        </w:rPr>
        <w:t xml:space="preserve"> quality resulted in ‘patchy’ education</w:t>
      </w:r>
      <w:r w:rsidR="00D57624" w:rsidRPr="00203562">
        <w:rPr>
          <w:rFonts w:cstheme="minorHAnsi"/>
          <w:sz w:val="24"/>
          <w:szCs w:val="24"/>
        </w:rPr>
        <w:t xml:space="preserve"> with pupil outcomes being heavily depend</w:t>
      </w:r>
      <w:r w:rsidR="009C504F" w:rsidRPr="00203562">
        <w:rPr>
          <w:rFonts w:cstheme="minorHAnsi"/>
          <w:sz w:val="24"/>
          <w:szCs w:val="24"/>
        </w:rPr>
        <w:t>e</w:t>
      </w:r>
      <w:r w:rsidR="00D57624" w:rsidRPr="00203562">
        <w:rPr>
          <w:rFonts w:cstheme="minorHAnsi"/>
          <w:sz w:val="24"/>
          <w:szCs w:val="24"/>
        </w:rPr>
        <w:t>nt on individual teachers</w:t>
      </w:r>
      <w:r w:rsidR="008228A0" w:rsidRPr="00203562">
        <w:rPr>
          <w:rFonts w:cstheme="minorHAnsi"/>
          <w:sz w:val="24"/>
          <w:szCs w:val="24"/>
        </w:rPr>
        <w:t xml:space="preserve"> and schools</w:t>
      </w:r>
      <w:r w:rsidR="00D57624" w:rsidRPr="00203562">
        <w:rPr>
          <w:rFonts w:cstheme="minorHAnsi"/>
          <w:sz w:val="24"/>
          <w:szCs w:val="24"/>
        </w:rPr>
        <w:t xml:space="preserve">.  This was </w:t>
      </w:r>
      <w:r w:rsidR="008228A0" w:rsidRPr="00203562">
        <w:rPr>
          <w:rFonts w:cstheme="minorHAnsi"/>
          <w:sz w:val="24"/>
          <w:szCs w:val="24"/>
        </w:rPr>
        <w:t xml:space="preserve">blatantly </w:t>
      </w:r>
      <w:r w:rsidR="00665185" w:rsidRPr="00203562">
        <w:rPr>
          <w:rFonts w:cstheme="minorHAnsi"/>
          <w:sz w:val="24"/>
          <w:szCs w:val="24"/>
        </w:rPr>
        <w:t>evident</w:t>
      </w:r>
      <w:r w:rsidR="009C504F" w:rsidRPr="00203562">
        <w:rPr>
          <w:rFonts w:cstheme="minorHAnsi"/>
          <w:sz w:val="24"/>
          <w:szCs w:val="24"/>
        </w:rPr>
        <w:t xml:space="preserve"> in a report commissioned</w:t>
      </w:r>
      <w:r w:rsidR="00A56E2E" w:rsidRPr="00203562">
        <w:rPr>
          <w:rFonts w:cstheme="minorHAnsi"/>
          <w:sz w:val="24"/>
          <w:szCs w:val="24"/>
        </w:rPr>
        <w:t xml:space="preserve"> by the Inner London Education Authority into </w:t>
      </w:r>
      <w:r w:rsidR="00665185" w:rsidRPr="00203562">
        <w:rPr>
          <w:rFonts w:cstheme="minorHAnsi"/>
          <w:sz w:val="24"/>
          <w:szCs w:val="24"/>
        </w:rPr>
        <w:t xml:space="preserve">the William Tyndale Primary School.  Known ever since as the Tyndale Affair, </w:t>
      </w:r>
      <w:r w:rsidR="002B4881" w:rsidRPr="00203562">
        <w:rPr>
          <w:rFonts w:cstheme="minorHAnsi"/>
          <w:sz w:val="24"/>
          <w:szCs w:val="24"/>
        </w:rPr>
        <w:t>it resulted in a</w:t>
      </w:r>
      <w:r w:rsidR="00EF491C" w:rsidRPr="00203562">
        <w:rPr>
          <w:rFonts w:cstheme="minorHAnsi"/>
          <w:sz w:val="24"/>
          <w:szCs w:val="24"/>
        </w:rPr>
        <w:t>n investigation and a</w:t>
      </w:r>
      <w:r w:rsidR="002B4881" w:rsidRPr="00203562">
        <w:rPr>
          <w:rFonts w:cstheme="minorHAnsi"/>
          <w:sz w:val="24"/>
          <w:szCs w:val="24"/>
        </w:rPr>
        <w:t xml:space="preserve"> damning report from </w:t>
      </w:r>
      <w:r w:rsidR="00EF491C" w:rsidRPr="00203562">
        <w:rPr>
          <w:rFonts w:cstheme="minorHAnsi"/>
          <w:sz w:val="24"/>
          <w:szCs w:val="24"/>
        </w:rPr>
        <w:t>Robin Auld, QC</w:t>
      </w:r>
      <w:r w:rsidR="00BC4AE0" w:rsidRPr="00203562">
        <w:rPr>
          <w:rFonts w:cstheme="minorHAnsi"/>
          <w:sz w:val="24"/>
          <w:szCs w:val="24"/>
        </w:rPr>
        <w:t xml:space="preserve"> in 1976.  The school</w:t>
      </w:r>
      <w:r w:rsidR="001B6DA1" w:rsidRPr="00203562">
        <w:rPr>
          <w:rFonts w:cstheme="minorHAnsi"/>
          <w:sz w:val="24"/>
          <w:szCs w:val="24"/>
        </w:rPr>
        <w:t>,</w:t>
      </w:r>
      <w:r w:rsidR="00BC4AE0" w:rsidRPr="00203562">
        <w:rPr>
          <w:rFonts w:cstheme="minorHAnsi"/>
          <w:sz w:val="24"/>
          <w:szCs w:val="24"/>
        </w:rPr>
        <w:t xml:space="preserve"> modelling itself on a </w:t>
      </w:r>
      <w:r w:rsidR="00D65A1D" w:rsidRPr="00203562">
        <w:rPr>
          <w:rFonts w:cstheme="minorHAnsi"/>
          <w:sz w:val="24"/>
          <w:szCs w:val="24"/>
        </w:rPr>
        <w:t xml:space="preserve">system </w:t>
      </w:r>
      <w:r w:rsidR="00731A93" w:rsidRPr="00203562">
        <w:rPr>
          <w:rFonts w:cstheme="minorHAnsi"/>
          <w:sz w:val="24"/>
          <w:szCs w:val="24"/>
        </w:rPr>
        <w:t>k</w:t>
      </w:r>
      <w:r w:rsidR="00D65A1D" w:rsidRPr="00203562">
        <w:rPr>
          <w:rFonts w:cstheme="minorHAnsi"/>
          <w:sz w:val="24"/>
          <w:szCs w:val="24"/>
        </w:rPr>
        <w:t xml:space="preserve">nown as the integrated day, saw a </w:t>
      </w:r>
      <w:r w:rsidR="00041266" w:rsidRPr="00203562">
        <w:rPr>
          <w:rFonts w:cstheme="minorHAnsi"/>
          <w:sz w:val="24"/>
          <w:szCs w:val="24"/>
        </w:rPr>
        <w:t xml:space="preserve">lack of leadership, </w:t>
      </w:r>
      <w:r w:rsidR="008001F6" w:rsidRPr="00203562">
        <w:rPr>
          <w:rFonts w:cstheme="minorHAnsi"/>
          <w:sz w:val="24"/>
          <w:szCs w:val="24"/>
        </w:rPr>
        <w:t xml:space="preserve">severe </w:t>
      </w:r>
      <w:r w:rsidR="00041266" w:rsidRPr="00203562">
        <w:rPr>
          <w:rFonts w:cstheme="minorHAnsi"/>
          <w:sz w:val="24"/>
          <w:szCs w:val="24"/>
        </w:rPr>
        <w:t xml:space="preserve">staff disaffection </w:t>
      </w:r>
      <w:r w:rsidR="001B6DA1" w:rsidRPr="00203562">
        <w:rPr>
          <w:rFonts w:cstheme="minorHAnsi"/>
          <w:sz w:val="24"/>
          <w:szCs w:val="24"/>
        </w:rPr>
        <w:t>leading to</w:t>
      </w:r>
      <w:r w:rsidR="00041266" w:rsidRPr="00203562">
        <w:rPr>
          <w:rFonts w:cstheme="minorHAnsi"/>
          <w:sz w:val="24"/>
          <w:szCs w:val="24"/>
        </w:rPr>
        <w:t xml:space="preserve"> unprofessional conduct, a plummeting of pupil standards, a </w:t>
      </w:r>
      <w:r w:rsidR="00D65A1D" w:rsidRPr="00203562">
        <w:rPr>
          <w:rFonts w:cstheme="minorHAnsi"/>
          <w:sz w:val="24"/>
          <w:szCs w:val="24"/>
        </w:rPr>
        <w:t>break</w:t>
      </w:r>
      <w:r w:rsidR="008001F6" w:rsidRPr="00203562">
        <w:rPr>
          <w:rFonts w:cstheme="minorHAnsi"/>
          <w:sz w:val="24"/>
          <w:szCs w:val="24"/>
        </w:rPr>
        <w:t>-</w:t>
      </w:r>
      <w:r w:rsidR="00D65A1D" w:rsidRPr="00203562">
        <w:rPr>
          <w:rFonts w:cstheme="minorHAnsi"/>
          <w:sz w:val="24"/>
          <w:szCs w:val="24"/>
        </w:rPr>
        <w:t>down in pupil discipline</w:t>
      </w:r>
      <w:r w:rsidR="00041266" w:rsidRPr="00203562">
        <w:rPr>
          <w:rFonts w:cstheme="minorHAnsi"/>
          <w:sz w:val="24"/>
          <w:szCs w:val="24"/>
        </w:rPr>
        <w:t xml:space="preserve"> and </w:t>
      </w:r>
      <w:r w:rsidR="004413C4" w:rsidRPr="00203562">
        <w:rPr>
          <w:rFonts w:cstheme="minorHAnsi"/>
          <w:sz w:val="24"/>
          <w:szCs w:val="24"/>
        </w:rPr>
        <w:t>role numbers in free-fall.  The results, jumped on by the national press, were</w:t>
      </w:r>
      <w:r w:rsidR="00B67676" w:rsidRPr="00203562">
        <w:rPr>
          <w:rFonts w:cstheme="minorHAnsi"/>
          <w:sz w:val="24"/>
          <w:szCs w:val="24"/>
        </w:rPr>
        <w:t xml:space="preserve"> ripe pickings for the then Prime Minister, James Callaghan, to make his prim</w:t>
      </w:r>
      <w:r w:rsidR="00731A93" w:rsidRPr="00203562">
        <w:rPr>
          <w:rFonts w:cstheme="minorHAnsi"/>
          <w:sz w:val="24"/>
          <w:szCs w:val="24"/>
        </w:rPr>
        <w:t>e</w:t>
      </w:r>
      <w:r w:rsidR="00B67676" w:rsidRPr="00203562">
        <w:rPr>
          <w:rFonts w:cstheme="minorHAnsi"/>
          <w:sz w:val="24"/>
          <w:szCs w:val="24"/>
        </w:rPr>
        <w:t xml:space="preserve">-ministerial mark in an area </w:t>
      </w:r>
      <w:r w:rsidR="00731A93" w:rsidRPr="00203562">
        <w:rPr>
          <w:rFonts w:cstheme="minorHAnsi"/>
          <w:sz w:val="24"/>
          <w:szCs w:val="24"/>
        </w:rPr>
        <w:t>hitherto untouched by politicians – that of educational reform.  He made a very plausible case for the need for reform</w:t>
      </w:r>
      <w:r w:rsidR="007A1DFE" w:rsidRPr="00203562">
        <w:rPr>
          <w:rFonts w:cstheme="minorHAnsi"/>
          <w:sz w:val="24"/>
          <w:szCs w:val="24"/>
        </w:rPr>
        <w:t xml:space="preserve">, quoting </w:t>
      </w:r>
      <w:r w:rsidR="009112CF" w:rsidRPr="00203562">
        <w:rPr>
          <w:rFonts w:cstheme="minorHAnsi"/>
          <w:sz w:val="24"/>
          <w:szCs w:val="24"/>
        </w:rPr>
        <w:t>the historian</w:t>
      </w:r>
      <w:r w:rsidR="00841273" w:rsidRPr="00203562">
        <w:rPr>
          <w:rFonts w:cstheme="minorHAnsi"/>
          <w:sz w:val="24"/>
          <w:szCs w:val="24"/>
        </w:rPr>
        <w:t xml:space="preserve">, </w:t>
      </w:r>
      <w:r w:rsidR="00670FA9" w:rsidRPr="00203562">
        <w:rPr>
          <w:rFonts w:cstheme="minorHAnsi"/>
          <w:sz w:val="24"/>
          <w:szCs w:val="24"/>
        </w:rPr>
        <w:t>RH</w:t>
      </w:r>
      <w:r w:rsidR="004D7DBD" w:rsidRPr="00203562">
        <w:rPr>
          <w:rFonts w:cstheme="minorHAnsi"/>
          <w:sz w:val="24"/>
          <w:szCs w:val="24"/>
        </w:rPr>
        <w:t xml:space="preserve"> </w:t>
      </w:r>
      <w:r w:rsidR="004376C0" w:rsidRPr="00203562">
        <w:rPr>
          <w:rFonts w:cstheme="minorHAnsi"/>
          <w:color w:val="000000"/>
          <w:sz w:val="24"/>
          <w:szCs w:val="24"/>
        </w:rPr>
        <w:t>Tawney</w:t>
      </w:r>
      <w:r w:rsidR="00841273" w:rsidRPr="00203562">
        <w:rPr>
          <w:rFonts w:cstheme="minorHAnsi"/>
          <w:color w:val="000000"/>
          <w:sz w:val="24"/>
          <w:szCs w:val="24"/>
        </w:rPr>
        <w:t>,</w:t>
      </w:r>
    </w:p>
    <w:p w14:paraId="2F07F7F0" w14:textId="79A7A0F7" w:rsidR="00D84F1F" w:rsidRPr="00203562" w:rsidRDefault="001823A5" w:rsidP="00203562">
      <w:pPr>
        <w:spacing w:line="360" w:lineRule="auto"/>
        <w:ind w:left="720"/>
        <w:rPr>
          <w:rFonts w:cstheme="minorHAnsi"/>
          <w:color w:val="000000"/>
          <w:sz w:val="24"/>
          <w:szCs w:val="24"/>
        </w:rPr>
      </w:pPr>
      <w:r w:rsidRPr="00203562">
        <w:rPr>
          <w:rFonts w:cstheme="minorHAnsi"/>
          <w:color w:val="000000"/>
          <w:sz w:val="24"/>
          <w:szCs w:val="24"/>
        </w:rPr>
        <w:t>‘</w:t>
      </w:r>
      <w:r w:rsidR="00266F1B" w:rsidRPr="00203562">
        <w:rPr>
          <w:rFonts w:cstheme="minorHAnsi"/>
          <w:color w:val="000000"/>
          <w:sz w:val="24"/>
          <w:szCs w:val="24"/>
        </w:rPr>
        <w:t>…. What</w:t>
      </w:r>
      <w:r w:rsidR="004376C0" w:rsidRPr="00203562">
        <w:rPr>
          <w:rFonts w:cstheme="minorHAnsi"/>
          <w:color w:val="000000"/>
          <w:sz w:val="24"/>
          <w:szCs w:val="24"/>
        </w:rPr>
        <w:t xml:space="preserve"> a wise parent would wish for their children, so the state must wish for all its children.'</w:t>
      </w:r>
      <w:r w:rsidR="00CF016A" w:rsidRPr="00203562">
        <w:rPr>
          <w:rStyle w:val="FootnoteReference"/>
          <w:rFonts w:cstheme="minorHAnsi"/>
          <w:color w:val="000000"/>
          <w:sz w:val="24"/>
          <w:szCs w:val="24"/>
        </w:rPr>
        <w:footnoteReference w:id="1"/>
      </w:r>
      <w:r w:rsidR="00BD26D9" w:rsidRPr="00203562">
        <w:rPr>
          <w:rFonts w:cstheme="minorHAnsi"/>
          <w:color w:val="000000"/>
          <w:sz w:val="24"/>
          <w:szCs w:val="24"/>
        </w:rPr>
        <w:t xml:space="preserve">  </w:t>
      </w:r>
    </w:p>
    <w:p w14:paraId="62A04BAE" w14:textId="0C140437" w:rsidR="00252D3A" w:rsidRPr="00203562" w:rsidRDefault="00BD26D9" w:rsidP="00203562">
      <w:pPr>
        <w:spacing w:line="360" w:lineRule="auto"/>
        <w:rPr>
          <w:rFonts w:cstheme="minorHAnsi"/>
          <w:color w:val="000000"/>
          <w:sz w:val="24"/>
          <w:szCs w:val="24"/>
        </w:rPr>
      </w:pPr>
      <w:r w:rsidRPr="00203562">
        <w:rPr>
          <w:rFonts w:cstheme="minorHAnsi"/>
          <w:color w:val="000000"/>
          <w:sz w:val="24"/>
          <w:szCs w:val="24"/>
        </w:rPr>
        <w:t xml:space="preserve">However the speech </w:t>
      </w:r>
      <w:r w:rsidR="00BB0AAD" w:rsidRPr="00203562">
        <w:rPr>
          <w:rFonts w:cstheme="minorHAnsi"/>
          <w:color w:val="000000"/>
          <w:sz w:val="24"/>
          <w:szCs w:val="24"/>
        </w:rPr>
        <w:t xml:space="preserve">set </w:t>
      </w:r>
      <w:r w:rsidR="00F50702" w:rsidRPr="00203562">
        <w:rPr>
          <w:rFonts w:cstheme="minorHAnsi"/>
          <w:color w:val="000000"/>
          <w:sz w:val="24"/>
          <w:szCs w:val="24"/>
        </w:rPr>
        <w:t xml:space="preserve">a precedence for political  posturing </w:t>
      </w:r>
      <w:r w:rsidRPr="00203562">
        <w:rPr>
          <w:rFonts w:cstheme="minorHAnsi"/>
          <w:color w:val="000000"/>
          <w:sz w:val="24"/>
          <w:szCs w:val="24"/>
        </w:rPr>
        <w:t>which led i</w:t>
      </w:r>
      <w:r w:rsidR="002D2EFC" w:rsidRPr="00203562">
        <w:rPr>
          <w:rFonts w:cstheme="minorHAnsi"/>
          <w:color w:val="000000"/>
          <w:sz w:val="24"/>
          <w:szCs w:val="24"/>
        </w:rPr>
        <w:t>nexorably</w:t>
      </w:r>
      <w:r w:rsidRPr="00203562">
        <w:rPr>
          <w:rFonts w:cstheme="minorHAnsi"/>
          <w:color w:val="000000"/>
          <w:sz w:val="24"/>
          <w:szCs w:val="24"/>
        </w:rPr>
        <w:t xml:space="preserve"> to further education reforms, </w:t>
      </w:r>
      <w:r w:rsidR="008A6E5C" w:rsidRPr="00203562">
        <w:rPr>
          <w:rFonts w:cstheme="minorHAnsi"/>
          <w:color w:val="000000"/>
          <w:sz w:val="24"/>
          <w:szCs w:val="24"/>
        </w:rPr>
        <w:t>the Education Act of 1980 which made it mandatory for all schools to appoint a governing body</w:t>
      </w:r>
      <w:r w:rsidR="002000F8" w:rsidRPr="00203562">
        <w:rPr>
          <w:rFonts w:cstheme="minorHAnsi"/>
          <w:color w:val="000000"/>
          <w:sz w:val="24"/>
          <w:szCs w:val="24"/>
        </w:rPr>
        <w:t xml:space="preserve">, </w:t>
      </w:r>
      <w:r w:rsidRPr="00203562">
        <w:rPr>
          <w:rFonts w:cstheme="minorHAnsi"/>
          <w:color w:val="000000"/>
          <w:sz w:val="24"/>
          <w:szCs w:val="24"/>
        </w:rPr>
        <w:t>the introduction of School Inspections, the</w:t>
      </w:r>
      <w:r w:rsidR="00BF0A88" w:rsidRPr="00203562">
        <w:rPr>
          <w:rFonts w:cstheme="minorHAnsi"/>
          <w:color w:val="000000"/>
          <w:sz w:val="24"/>
          <w:szCs w:val="24"/>
        </w:rPr>
        <w:t xml:space="preserve"> Education Act of 1988 and the</w:t>
      </w:r>
      <w:r w:rsidRPr="00203562">
        <w:rPr>
          <w:rFonts w:cstheme="minorHAnsi"/>
          <w:color w:val="000000"/>
          <w:sz w:val="24"/>
          <w:szCs w:val="24"/>
        </w:rPr>
        <w:t xml:space="preserve"> introd</w:t>
      </w:r>
      <w:r w:rsidR="00BB0AAD" w:rsidRPr="00203562">
        <w:rPr>
          <w:rFonts w:cstheme="minorHAnsi"/>
          <w:color w:val="000000"/>
          <w:sz w:val="24"/>
          <w:szCs w:val="24"/>
        </w:rPr>
        <w:t>u</w:t>
      </w:r>
      <w:r w:rsidRPr="00203562">
        <w:rPr>
          <w:rFonts w:cstheme="minorHAnsi"/>
          <w:color w:val="000000"/>
          <w:sz w:val="24"/>
          <w:szCs w:val="24"/>
        </w:rPr>
        <w:t xml:space="preserve">ction of </w:t>
      </w:r>
      <w:r w:rsidR="003D3E2C" w:rsidRPr="00203562">
        <w:rPr>
          <w:rFonts w:cstheme="minorHAnsi"/>
          <w:color w:val="000000"/>
          <w:sz w:val="24"/>
          <w:szCs w:val="24"/>
        </w:rPr>
        <w:t xml:space="preserve">a National Curriculum and the ensuing </w:t>
      </w:r>
      <w:r w:rsidRPr="00203562">
        <w:rPr>
          <w:rFonts w:cstheme="minorHAnsi"/>
          <w:color w:val="000000"/>
          <w:sz w:val="24"/>
          <w:szCs w:val="24"/>
        </w:rPr>
        <w:t xml:space="preserve">political </w:t>
      </w:r>
      <w:r w:rsidR="003D3E2C" w:rsidRPr="00203562">
        <w:rPr>
          <w:rFonts w:cstheme="minorHAnsi"/>
          <w:color w:val="000000"/>
          <w:sz w:val="24"/>
          <w:szCs w:val="24"/>
        </w:rPr>
        <w:t>ping-pong</w:t>
      </w:r>
      <w:r w:rsidRPr="00203562">
        <w:rPr>
          <w:rFonts w:cstheme="minorHAnsi"/>
          <w:color w:val="000000"/>
          <w:sz w:val="24"/>
          <w:szCs w:val="24"/>
        </w:rPr>
        <w:t xml:space="preserve"> </w:t>
      </w:r>
      <w:r w:rsidR="003D77C0" w:rsidRPr="00203562">
        <w:rPr>
          <w:rFonts w:cstheme="minorHAnsi"/>
          <w:color w:val="000000"/>
          <w:sz w:val="24"/>
          <w:szCs w:val="24"/>
        </w:rPr>
        <w:t>between</w:t>
      </w:r>
      <w:r w:rsidRPr="00203562">
        <w:rPr>
          <w:rFonts w:cstheme="minorHAnsi"/>
          <w:color w:val="000000"/>
          <w:sz w:val="24"/>
          <w:szCs w:val="24"/>
        </w:rPr>
        <w:t xml:space="preserve"> </w:t>
      </w:r>
      <w:r w:rsidR="00BF0A88" w:rsidRPr="00203562">
        <w:rPr>
          <w:rFonts w:cstheme="minorHAnsi"/>
          <w:color w:val="000000"/>
          <w:sz w:val="24"/>
          <w:szCs w:val="24"/>
        </w:rPr>
        <w:t>Conservative</w:t>
      </w:r>
      <w:r w:rsidRPr="00203562">
        <w:rPr>
          <w:rFonts w:cstheme="minorHAnsi"/>
          <w:color w:val="000000"/>
          <w:sz w:val="24"/>
          <w:szCs w:val="24"/>
        </w:rPr>
        <w:t xml:space="preserve"> </w:t>
      </w:r>
      <w:r w:rsidR="003D77C0" w:rsidRPr="00203562">
        <w:rPr>
          <w:rFonts w:cstheme="minorHAnsi"/>
          <w:color w:val="000000"/>
          <w:sz w:val="24"/>
          <w:szCs w:val="24"/>
        </w:rPr>
        <w:t>and</w:t>
      </w:r>
      <w:r w:rsidRPr="00203562">
        <w:rPr>
          <w:rFonts w:cstheme="minorHAnsi"/>
          <w:color w:val="000000"/>
          <w:sz w:val="24"/>
          <w:szCs w:val="24"/>
        </w:rPr>
        <w:t xml:space="preserve"> Labour</w:t>
      </w:r>
      <w:r w:rsidR="003D77C0" w:rsidRPr="00203562">
        <w:rPr>
          <w:rFonts w:cstheme="minorHAnsi"/>
          <w:color w:val="000000"/>
          <w:sz w:val="24"/>
          <w:szCs w:val="24"/>
        </w:rPr>
        <w:t>, through</w:t>
      </w:r>
      <w:r w:rsidR="00D84F1F" w:rsidRPr="00203562">
        <w:rPr>
          <w:rFonts w:cstheme="minorHAnsi"/>
          <w:color w:val="000000"/>
          <w:sz w:val="24"/>
          <w:szCs w:val="24"/>
        </w:rPr>
        <w:t xml:space="preserve"> </w:t>
      </w:r>
      <w:r w:rsidRPr="00203562">
        <w:rPr>
          <w:rFonts w:cstheme="minorHAnsi"/>
          <w:color w:val="000000"/>
          <w:sz w:val="24"/>
          <w:szCs w:val="24"/>
        </w:rPr>
        <w:t xml:space="preserve">Tony Blair’s ‘Education, </w:t>
      </w:r>
      <w:r w:rsidR="00D84F1F" w:rsidRPr="00203562">
        <w:rPr>
          <w:rFonts w:cstheme="minorHAnsi"/>
          <w:color w:val="000000"/>
          <w:sz w:val="24"/>
          <w:szCs w:val="24"/>
        </w:rPr>
        <w:t>E</w:t>
      </w:r>
      <w:r w:rsidRPr="00203562">
        <w:rPr>
          <w:rFonts w:cstheme="minorHAnsi"/>
          <w:color w:val="000000"/>
          <w:sz w:val="24"/>
          <w:szCs w:val="24"/>
        </w:rPr>
        <w:t xml:space="preserve">ducation, </w:t>
      </w:r>
      <w:r w:rsidR="00D84F1F" w:rsidRPr="00203562">
        <w:rPr>
          <w:rFonts w:cstheme="minorHAnsi"/>
          <w:color w:val="000000"/>
          <w:sz w:val="24"/>
          <w:szCs w:val="24"/>
        </w:rPr>
        <w:t>E</w:t>
      </w:r>
      <w:r w:rsidRPr="00203562">
        <w:rPr>
          <w:rFonts w:cstheme="minorHAnsi"/>
          <w:color w:val="000000"/>
          <w:sz w:val="24"/>
          <w:szCs w:val="24"/>
        </w:rPr>
        <w:t xml:space="preserve">ducation’ </w:t>
      </w:r>
      <w:r w:rsidR="00E6726E" w:rsidRPr="00203562">
        <w:rPr>
          <w:rFonts w:cstheme="minorHAnsi"/>
          <w:color w:val="000000"/>
          <w:sz w:val="24"/>
          <w:szCs w:val="24"/>
        </w:rPr>
        <w:t xml:space="preserve">speech of 2001 and ensuing </w:t>
      </w:r>
      <w:r w:rsidRPr="00203562">
        <w:rPr>
          <w:rFonts w:cstheme="minorHAnsi"/>
          <w:color w:val="000000"/>
          <w:sz w:val="24"/>
          <w:szCs w:val="24"/>
        </w:rPr>
        <w:t xml:space="preserve">policies </w:t>
      </w:r>
      <w:r w:rsidR="003D77C0" w:rsidRPr="00203562">
        <w:rPr>
          <w:rFonts w:cstheme="minorHAnsi"/>
          <w:color w:val="000000"/>
          <w:sz w:val="24"/>
          <w:szCs w:val="24"/>
        </w:rPr>
        <w:t>and beyond</w:t>
      </w:r>
      <w:r w:rsidR="00252792" w:rsidRPr="00203562">
        <w:rPr>
          <w:rFonts w:cstheme="minorHAnsi"/>
          <w:color w:val="000000"/>
          <w:sz w:val="24"/>
          <w:szCs w:val="24"/>
        </w:rPr>
        <w:t xml:space="preserve"> </w:t>
      </w:r>
      <w:r w:rsidR="003532F8" w:rsidRPr="00203562">
        <w:rPr>
          <w:rFonts w:cstheme="minorHAnsi"/>
          <w:color w:val="000000"/>
          <w:sz w:val="24"/>
          <w:szCs w:val="24"/>
        </w:rPr>
        <w:t>through</w:t>
      </w:r>
      <w:r w:rsidR="00252792" w:rsidRPr="00203562">
        <w:rPr>
          <w:rFonts w:cstheme="minorHAnsi"/>
          <w:color w:val="000000"/>
          <w:sz w:val="24"/>
          <w:szCs w:val="24"/>
        </w:rPr>
        <w:t xml:space="preserve"> Michael Gove, Minister of State for Education being heckled by </w:t>
      </w:r>
      <w:r w:rsidR="000E72AA" w:rsidRPr="00203562">
        <w:rPr>
          <w:rFonts w:cstheme="minorHAnsi"/>
          <w:color w:val="000000"/>
          <w:sz w:val="24"/>
          <w:szCs w:val="24"/>
        </w:rPr>
        <w:t xml:space="preserve">headteachers at the NAHT </w:t>
      </w:r>
      <w:r w:rsidR="003E4D4D" w:rsidRPr="00203562">
        <w:rPr>
          <w:rFonts w:cstheme="minorHAnsi"/>
          <w:color w:val="000000"/>
          <w:sz w:val="24"/>
          <w:szCs w:val="24"/>
        </w:rPr>
        <w:t>C</w:t>
      </w:r>
      <w:r w:rsidR="000E72AA" w:rsidRPr="00203562">
        <w:rPr>
          <w:rFonts w:cstheme="minorHAnsi"/>
          <w:color w:val="000000"/>
          <w:sz w:val="24"/>
          <w:szCs w:val="24"/>
        </w:rPr>
        <w:t>onference in Birmingham after receiving a vote of no confidence from them in 2013</w:t>
      </w:r>
      <w:r w:rsidR="003532F8" w:rsidRPr="00203562">
        <w:rPr>
          <w:rFonts w:cstheme="minorHAnsi"/>
          <w:color w:val="000000"/>
          <w:sz w:val="24"/>
          <w:szCs w:val="24"/>
        </w:rPr>
        <w:t xml:space="preserve"> and </w:t>
      </w:r>
      <w:r w:rsidR="001F6547">
        <w:rPr>
          <w:rFonts w:cstheme="minorHAnsi"/>
          <w:color w:val="000000"/>
          <w:sz w:val="24"/>
          <w:szCs w:val="24"/>
        </w:rPr>
        <w:t>so on to 2018</w:t>
      </w:r>
      <w:r w:rsidR="00D639D1" w:rsidRPr="00203562">
        <w:rPr>
          <w:rFonts w:cstheme="minorHAnsi"/>
          <w:color w:val="000000"/>
          <w:sz w:val="24"/>
          <w:szCs w:val="24"/>
        </w:rPr>
        <w:t xml:space="preserve">.  Callaghan’s words of 1976 </w:t>
      </w:r>
      <w:r w:rsidR="003E4D4D" w:rsidRPr="00203562">
        <w:rPr>
          <w:rFonts w:cstheme="minorHAnsi"/>
          <w:color w:val="000000"/>
          <w:sz w:val="24"/>
          <w:szCs w:val="24"/>
        </w:rPr>
        <w:t xml:space="preserve">still </w:t>
      </w:r>
      <w:r w:rsidR="00D639D1" w:rsidRPr="00203562">
        <w:rPr>
          <w:rFonts w:cstheme="minorHAnsi"/>
          <w:color w:val="000000"/>
          <w:sz w:val="24"/>
          <w:szCs w:val="24"/>
        </w:rPr>
        <w:t xml:space="preserve">resonate with haunting clarity </w:t>
      </w:r>
      <w:r w:rsidR="001F6547">
        <w:rPr>
          <w:rFonts w:cstheme="minorHAnsi"/>
          <w:color w:val="000000"/>
          <w:sz w:val="24"/>
          <w:szCs w:val="24"/>
        </w:rPr>
        <w:t>today</w:t>
      </w:r>
      <w:r w:rsidR="00D639D1" w:rsidRPr="00203562">
        <w:rPr>
          <w:rFonts w:cstheme="minorHAnsi"/>
          <w:color w:val="000000"/>
          <w:sz w:val="24"/>
          <w:szCs w:val="24"/>
        </w:rPr>
        <w:t xml:space="preserve">, </w:t>
      </w:r>
    </w:p>
    <w:p w14:paraId="750C82A5" w14:textId="2554F8E9" w:rsidR="00D639D1" w:rsidRPr="00203562" w:rsidRDefault="00D639D1" w:rsidP="00203562">
      <w:pPr>
        <w:spacing w:line="360" w:lineRule="auto"/>
        <w:ind w:left="720"/>
        <w:rPr>
          <w:rFonts w:cstheme="minorHAnsi"/>
          <w:color w:val="000000"/>
          <w:sz w:val="24"/>
          <w:szCs w:val="24"/>
        </w:rPr>
      </w:pPr>
      <w:r w:rsidRPr="00203562">
        <w:rPr>
          <w:rFonts w:cstheme="minorHAnsi"/>
          <w:color w:val="000000"/>
          <w:sz w:val="24"/>
          <w:szCs w:val="24"/>
        </w:rPr>
        <w:t>‘To the critics I would say that we must carry the teaching profession with us. They have the expertise and the professional approach. To the teachers I would say that you must satisfy the parents and industry that what you are doing meets their requirements and the needs of our children. For if the public is not convinced then the profession will be laying up trouble for itself in the future.</w:t>
      </w:r>
      <w:r w:rsidR="00252D3A" w:rsidRPr="00203562">
        <w:rPr>
          <w:rFonts w:cstheme="minorHAnsi"/>
          <w:color w:val="000000"/>
          <w:sz w:val="24"/>
          <w:szCs w:val="24"/>
        </w:rPr>
        <w:t xml:space="preserve">’ </w:t>
      </w:r>
      <w:r w:rsidR="00252D3A" w:rsidRPr="00203562">
        <w:rPr>
          <w:rStyle w:val="FootnoteReference"/>
          <w:rFonts w:cstheme="minorHAnsi"/>
          <w:color w:val="000000"/>
          <w:sz w:val="24"/>
          <w:szCs w:val="24"/>
        </w:rPr>
        <w:footnoteReference w:id="2"/>
      </w:r>
    </w:p>
    <w:p w14:paraId="55BBC60F" w14:textId="3D12BF42" w:rsidR="00D9720D" w:rsidRPr="00203562" w:rsidRDefault="000968D2" w:rsidP="00203562">
      <w:pPr>
        <w:spacing w:line="360" w:lineRule="auto"/>
        <w:rPr>
          <w:rFonts w:cstheme="minorHAnsi"/>
          <w:color w:val="000000"/>
          <w:sz w:val="24"/>
          <w:szCs w:val="24"/>
        </w:rPr>
      </w:pPr>
      <w:r w:rsidRPr="00203562">
        <w:rPr>
          <w:rFonts w:cstheme="minorHAnsi"/>
          <w:color w:val="000000"/>
          <w:sz w:val="24"/>
          <w:szCs w:val="24"/>
        </w:rPr>
        <w:lastRenderedPageBreak/>
        <w:t xml:space="preserve">This short quotation </w:t>
      </w:r>
      <w:r w:rsidR="002063F8" w:rsidRPr="00203562">
        <w:rPr>
          <w:rFonts w:cstheme="minorHAnsi"/>
          <w:color w:val="000000"/>
          <w:sz w:val="24"/>
          <w:szCs w:val="24"/>
        </w:rPr>
        <w:t xml:space="preserve">contains many different points to ponder.  </w:t>
      </w:r>
      <w:r w:rsidR="00BF7C8B" w:rsidRPr="00203562">
        <w:rPr>
          <w:rFonts w:cstheme="minorHAnsi"/>
          <w:color w:val="000000"/>
          <w:sz w:val="24"/>
          <w:szCs w:val="24"/>
        </w:rPr>
        <w:t>The third point of teacher</w:t>
      </w:r>
      <w:r w:rsidR="001F0488" w:rsidRPr="00203562">
        <w:rPr>
          <w:rFonts w:cstheme="minorHAnsi"/>
          <w:color w:val="000000"/>
          <w:sz w:val="24"/>
          <w:szCs w:val="24"/>
        </w:rPr>
        <w:t>s</w:t>
      </w:r>
      <w:r w:rsidR="00BF7C8B" w:rsidRPr="00203562">
        <w:rPr>
          <w:rFonts w:cstheme="minorHAnsi"/>
          <w:color w:val="000000"/>
          <w:sz w:val="24"/>
          <w:szCs w:val="24"/>
        </w:rPr>
        <w:t xml:space="preserve"> satisfyin</w:t>
      </w:r>
      <w:r w:rsidR="001F0488" w:rsidRPr="00203562">
        <w:rPr>
          <w:rFonts w:cstheme="minorHAnsi"/>
          <w:color w:val="000000"/>
          <w:sz w:val="24"/>
          <w:szCs w:val="24"/>
        </w:rPr>
        <w:t>g parents and industry</w:t>
      </w:r>
      <w:r w:rsidR="00F020D2" w:rsidRPr="00203562">
        <w:rPr>
          <w:rFonts w:cstheme="minorHAnsi"/>
          <w:color w:val="000000"/>
          <w:sz w:val="24"/>
          <w:szCs w:val="24"/>
        </w:rPr>
        <w:t xml:space="preserve"> </w:t>
      </w:r>
      <w:r w:rsidR="00E17EC7" w:rsidRPr="00203562">
        <w:rPr>
          <w:rFonts w:cstheme="minorHAnsi"/>
          <w:color w:val="000000"/>
          <w:sz w:val="24"/>
          <w:szCs w:val="24"/>
        </w:rPr>
        <w:t>i</w:t>
      </w:r>
      <w:r w:rsidR="00C90323" w:rsidRPr="00203562">
        <w:rPr>
          <w:rFonts w:cstheme="minorHAnsi"/>
          <w:color w:val="000000"/>
          <w:sz w:val="24"/>
          <w:szCs w:val="24"/>
        </w:rPr>
        <w:t>s now a given</w:t>
      </w:r>
      <w:r w:rsidR="00C27FFD" w:rsidRPr="00203562">
        <w:rPr>
          <w:rFonts w:cstheme="minorHAnsi"/>
          <w:color w:val="000000"/>
          <w:sz w:val="24"/>
          <w:szCs w:val="24"/>
        </w:rPr>
        <w:t xml:space="preserve">, underlying curriculum reform, </w:t>
      </w:r>
      <w:r w:rsidR="00E17EC7" w:rsidRPr="00203562">
        <w:rPr>
          <w:rFonts w:cstheme="minorHAnsi"/>
          <w:color w:val="000000"/>
          <w:sz w:val="24"/>
          <w:szCs w:val="24"/>
        </w:rPr>
        <w:t xml:space="preserve">school </w:t>
      </w:r>
      <w:r w:rsidR="00C27FFD" w:rsidRPr="00203562">
        <w:rPr>
          <w:rFonts w:cstheme="minorHAnsi"/>
          <w:color w:val="000000"/>
          <w:sz w:val="24"/>
          <w:szCs w:val="24"/>
        </w:rPr>
        <w:t xml:space="preserve">mission statements and whole pedagogical systems.  </w:t>
      </w:r>
      <w:r w:rsidR="00FB1113" w:rsidRPr="00203562">
        <w:rPr>
          <w:rFonts w:cstheme="minorHAnsi"/>
          <w:color w:val="000000"/>
          <w:sz w:val="24"/>
          <w:szCs w:val="24"/>
        </w:rPr>
        <w:t xml:space="preserve">It has given rise to a multitude of research and theses </w:t>
      </w:r>
      <w:r w:rsidR="00F82A25" w:rsidRPr="00203562">
        <w:rPr>
          <w:rFonts w:cstheme="minorHAnsi"/>
          <w:color w:val="000000"/>
          <w:sz w:val="24"/>
          <w:szCs w:val="24"/>
        </w:rPr>
        <w:t xml:space="preserve">on the issues of raising standards and </w:t>
      </w:r>
      <w:r w:rsidR="009C6D3E" w:rsidRPr="00203562">
        <w:rPr>
          <w:rFonts w:cstheme="minorHAnsi"/>
          <w:color w:val="000000"/>
          <w:sz w:val="24"/>
          <w:szCs w:val="24"/>
        </w:rPr>
        <w:t xml:space="preserve">accountability.  </w:t>
      </w:r>
      <w:r w:rsidR="007837A8" w:rsidRPr="00203562">
        <w:rPr>
          <w:rFonts w:cstheme="minorHAnsi"/>
          <w:color w:val="000000"/>
          <w:sz w:val="24"/>
          <w:szCs w:val="24"/>
        </w:rPr>
        <w:t>These themselves</w:t>
      </w:r>
      <w:r w:rsidR="00D8438A">
        <w:rPr>
          <w:rFonts w:cstheme="minorHAnsi"/>
          <w:color w:val="000000"/>
          <w:sz w:val="24"/>
          <w:szCs w:val="24"/>
        </w:rPr>
        <w:t>,</w:t>
      </w:r>
      <w:r w:rsidR="007837A8" w:rsidRPr="00203562">
        <w:rPr>
          <w:rFonts w:cstheme="minorHAnsi"/>
          <w:color w:val="000000"/>
          <w:sz w:val="24"/>
          <w:szCs w:val="24"/>
        </w:rPr>
        <w:t xml:space="preserve"> </w:t>
      </w:r>
      <w:r w:rsidR="00245BD1" w:rsidRPr="00203562">
        <w:rPr>
          <w:rFonts w:cstheme="minorHAnsi"/>
          <w:color w:val="000000"/>
          <w:sz w:val="24"/>
          <w:szCs w:val="24"/>
        </w:rPr>
        <w:t>it is argued by Brundrett and Rhodes in ‘Leadership for Qualit</w:t>
      </w:r>
      <w:r w:rsidR="00BE47DD" w:rsidRPr="00203562">
        <w:rPr>
          <w:rFonts w:cstheme="minorHAnsi"/>
          <w:color w:val="000000"/>
          <w:sz w:val="24"/>
          <w:szCs w:val="24"/>
        </w:rPr>
        <w:t>y</w:t>
      </w:r>
      <w:r w:rsidR="00245BD1" w:rsidRPr="00203562">
        <w:rPr>
          <w:rFonts w:cstheme="minorHAnsi"/>
          <w:color w:val="000000"/>
          <w:sz w:val="24"/>
          <w:szCs w:val="24"/>
        </w:rPr>
        <w:t xml:space="preserve"> and Accountability</w:t>
      </w:r>
      <w:r w:rsidR="00D02998" w:rsidRPr="00203562">
        <w:rPr>
          <w:rFonts w:cstheme="minorHAnsi"/>
          <w:color w:val="000000"/>
          <w:sz w:val="24"/>
          <w:szCs w:val="24"/>
        </w:rPr>
        <w:t xml:space="preserve">’, </w:t>
      </w:r>
      <w:r w:rsidR="007837A8" w:rsidRPr="00203562">
        <w:rPr>
          <w:rFonts w:cstheme="minorHAnsi"/>
          <w:color w:val="000000"/>
          <w:sz w:val="24"/>
          <w:szCs w:val="24"/>
        </w:rPr>
        <w:t xml:space="preserve">can be broadly divided into three types </w:t>
      </w:r>
      <w:r w:rsidR="00D02998" w:rsidRPr="00203562">
        <w:rPr>
          <w:rFonts w:cstheme="minorHAnsi"/>
          <w:color w:val="000000"/>
          <w:sz w:val="24"/>
          <w:szCs w:val="24"/>
        </w:rPr>
        <w:t xml:space="preserve">of text; that of </w:t>
      </w:r>
      <w:r w:rsidR="007C2336" w:rsidRPr="00203562">
        <w:rPr>
          <w:rFonts w:cstheme="minorHAnsi"/>
          <w:color w:val="000000"/>
          <w:sz w:val="24"/>
          <w:szCs w:val="24"/>
        </w:rPr>
        <w:t>the analytical model</w:t>
      </w:r>
      <w:r w:rsidR="00077161" w:rsidRPr="00203562">
        <w:rPr>
          <w:rFonts w:cstheme="minorHAnsi"/>
          <w:color w:val="000000"/>
          <w:sz w:val="24"/>
          <w:szCs w:val="24"/>
        </w:rPr>
        <w:t xml:space="preserve"> informing the processes of quality, the</w:t>
      </w:r>
      <w:r w:rsidR="0076678C" w:rsidRPr="00203562">
        <w:rPr>
          <w:rFonts w:cstheme="minorHAnsi"/>
          <w:color w:val="000000"/>
          <w:sz w:val="24"/>
          <w:szCs w:val="24"/>
        </w:rPr>
        <w:t>,</w:t>
      </w:r>
      <w:r w:rsidR="00077161" w:rsidRPr="00203562">
        <w:rPr>
          <w:rFonts w:cstheme="minorHAnsi"/>
          <w:color w:val="000000"/>
          <w:sz w:val="24"/>
          <w:szCs w:val="24"/>
        </w:rPr>
        <w:t xml:space="preserve"> often negative</w:t>
      </w:r>
      <w:r w:rsidR="0076678C" w:rsidRPr="00203562">
        <w:rPr>
          <w:rFonts w:cstheme="minorHAnsi"/>
          <w:color w:val="000000"/>
          <w:sz w:val="24"/>
          <w:szCs w:val="24"/>
        </w:rPr>
        <w:t>,</w:t>
      </w:r>
      <w:r w:rsidR="00077161" w:rsidRPr="00203562">
        <w:rPr>
          <w:rFonts w:cstheme="minorHAnsi"/>
          <w:color w:val="000000"/>
          <w:sz w:val="24"/>
          <w:szCs w:val="24"/>
        </w:rPr>
        <w:t xml:space="preserve"> critique</w:t>
      </w:r>
      <w:r w:rsidR="0076678C" w:rsidRPr="00203562">
        <w:rPr>
          <w:rFonts w:cstheme="minorHAnsi"/>
          <w:color w:val="000000"/>
          <w:sz w:val="24"/>
          <w:szCs w:val="24"/>
        </w:rPr>
        <w:t xml:space="preserve"> of external </w:t>
      </w:r>
      <w:r w:rsidR="00BE47DD" w:rsidRPr="00203562">
        <w:rPr>
          <w:rFonts w:cstheme="minorHAnsi"/>
          <w:color w:val="000000"/>
          <w:sz w:val="24"/>
          <w:szCs w:val="24"/>
        </w:rPr>
        <w:t xml:space="preserve">accountability systems and the practical guide to quality enhancement.  </w:t>
      </w:r>
      <w:r w:rsidR="00932A3A" w:rsidRPr="00203562">
        <w:rPr>
          <w:rFonts w:cstheme="minorHAnsi"/>
          <w:color w:val="000000"/>
          <w:sz w:val="24"/>
          <w:szCs w:val="24"/>
        </w:rPr>
        <w:t>Academic commentators may</w:t>
      </w:r>
      <w:r w:rsidR="00813FD3" w:rsidRPr="00203562">
        <w:rPr>
          <w:rFonts w:cstheme="minorHAnsi"/>
          <w:color w:val="000000"/>
          <w:sz w:val="24"/>
          <w:szCs w:val="24"/>
        </w:rPr>
        <w:t xml:space="preserve"> be tempted to write a very worthy treatise that may be of little or no use to practising teachers</w:t>
      </w:r>
      <w:r w:rsidR="00B15F8D" w:rsidRPr="00203562">
        <w:rPr>
          <w:rFonts w:cstheme="minorHAnsi"/>
          <w:color w:val="000000"/>
          <w:sz w:val="24"/>
          <w:szCs w:val="24"/>
        </w:rPr>
        <w:t xml:space="preserve"> whilst teachers and leaders themselves may be</w:t>
      </w:r>
      <w:r w:rsidR="00B81561" w:rsidRPr="00203562">
        <w:rPr>
          <w:rFonts w:cstheme="minorHAnsi"/>
          <w:color w:val="000000"/>
          <w:sz w:val="24"/>
          <w:szCs w:val="24"/>
        </w:rPr>
        <w:t xml:space="preserve"> too</w:t>
      </w:r>
      <w:r w:rsidR="00B15F8D" w:rsidRPr="00203562">
        <w:rPr>
          <w:rFonts w:cstheme="minorHAnsi"/>
          <w:color w:val="000000"/>
          <w:sz w:val="24"/>
          <w:szCs w:val="24"/>
        </w:rPr>
        <w:t xml:space="preserve"> bogged down with fire-fighting </w:t>
      </w:r>
      <w:r w:rsidR="00B81561" w:rsidRPr="00203562">
        <w:rPr>
          <w:rFonts w:cstheme="minorHAnsi"/>
          <w:color w:val="000000"/>
          <w:sz w:val="24"/>
          <w:szCs w:val="24"/>
        </w:rPr>
        <w:t xml:space="preserve">daily issues and/or fear </w:t>
      </w:r>
      <w:r w:rsidR="00AB4E50" w:rsidRPr="00203562">
        <w:rPr>
          <w:rFonts w:cstheme="minorHAnsi"/>
          <w:color w:val="000000"/>
          <w:sz w:val="24"/>
          <w:szCs w:val="24"/>
        </w:rPr>
        <w:t xml:space="preserve">the reality check </w:t>
      </w:r>
      <w:r w:rsidR="00B730C2">
        <w:rPr>
          <w:rFonts w:cstheme="minorHAnsi"/>
          <w:color w:val="000000"/>
          <w:sz w:val="24"/>
          <w:szCs w:val="24"/>
        </w:rPr>
        <w:t xml:space="preserve">that </w:t>
      </w:r>
      <w:r w:rsidR="00A92CB0" w:rsidRPr="00203562">
        <w:rPr>
          <w:rFonts w:cstheme="minorHAnsi"/>
          <w:color w:val="000000"/>
          <w:sz w:val="24"/>
          <w:szCs w:val="24"/>
        </w:rPr>
        <w:t>educationalists</w:t>
      </w:r>
      <w:r w:rsidR="00B730C2">
        <w:rPr>
          <w:rFonts w:cstheme="minorHAnsi"/>
          <w:color w:val="000000"/>
          <w:sz w:val="24"/>
          <w:szCs w:val="24"/>
        </w:rPr>
        <w:t xml:space="preserve"> advocate</w:t>
      </w:r>
      <w:r w:rsidR="00A92CB0" w:rsidRPr="00203562">
        <w:rPr>
          <w:rFonts w:cstheme="minorHAnsi"/>
          <w:color w:val="000000"/>
          <w:sz w:val="24"/>
          <w:szCs w:val="24"/>
        </w:rPr>
        <w:t xml:space="preserve"> and the ensuing change</w:t>
      </w:r>
      <w:r w:rsidR="00497D99" w:rsidRPr="00203562">
        <w:rPr>
          <w:rFonts w:cstheme="minorHAnsi"/>
          <w:color w:val="000000"/>
          <w:sz w:val="24"/>
          <w:szCs w:val="24"/>
        </w:rPr>
        <w:t>s</w:t>
      </w:r>
      <w:r w:rsidR="00A92CB0" w:rsidRPr="00203562">
        <w:rPr>
          <w:rFonts w:cstheme="minorHAnsi"/>
          <w:color w:val="000000"/>
          <w:sz w:val="24"/>
          <w:szCs w:val="24"/>
        </w:rPr>
        <w:t>.  Education is a largely tradition</w:t>
      </w:r>
      <w:r w:rsidR="007A6079" w:rsidRPr="00203562">
        <w:rPr>
          <w:rFonts w:cstheme="minorHAnsi"/>
          <w:color w:val="000000"/>
          <w:sz w:val="24"/>
          <w:szCs w:val="24"/>
        </w:rPr>
        <w:t>al small-c conservative profession with many professionals existing on a ‘if it ain’t broke, don’t fix it’ rule</w:t>
      </w:r>
      <w:r w:rsidR="00072D03" w:rsidRPr="00203562">
        <w:rPr>
          <w:rFonts w:cstheme="minorHAnsi"/>
          <w:color w:val="000000"/>
          <w:sz w:val="24"/>
          <w:szCs w:val="24"/>
        </w:rPr>
        <w:t xml:space="preserve"> of thumb.  </w:t>
      </w:r>
      <w:r w:rsidR="005C26FB" w:rsidRPr="00203562">
        <w:rPr>
          <w:rFonts w:cstheme="minorHAnsi"/>
          <w:color w:val="000000"/>
          <w:sz w:val="24"/>
          <w:szCs w:val="24"/>
        </w:rPr>
        <w:t xml:space="preserve">This then has led to a disconnection between academic </w:t>
      </w:r>
      <w:r w:rsidR="000A2635" w:rsidRPr="00203562">
        <w:rPr>
          <w:rFonts w:cstheme="minorHAnsi"/>
          <w:color w:val="000000"/>
          <w:sz w:val="24"/>
          <w:szCs w:val="24"/>
        </w:rPr>
        <w:t>research and educational practice.</w:t>
      </w:r>
      <w:r w:rsidR="00072D03" w:rsidRPr="00203562">
        <w:rPr>
          <w:rFonts w:cstheme="minorHAnsi"/>
          <w:color w:val="000000"/>
          <w:sz w:val="24"/>
          <w:szCs w:val="24"/>
        </w:rPr>
        <w:t xml:space="preserve"> </w:t>
      </w:r>
      <w:r w:rsidR="00B81561" w:rsidRPr="00203562">
        <w:rPr>
          <w:rFonts w:cstheme="minorHAnsi"/>
          <w:color w:val="000000"/>
          <w:sz w:val="24"/>
          <w:szCs w:val="24"/>
        </w:rPr>
        <w:t xml:space="preserve"> </w:t>
      </w:r>
      <w:r w:rsidR="00E75957" w:rsidRPr="00203562">
        <w:rPr>
          <w:rFonts w:cstheme="minorHAnsi"/>
          <w:color w:val="000000"/>
          <w:sz w:val="24"/>
          <w:szCs w:val="24"/>
        </w:rPr>
        <w:t xml:space="preserve">In truth however, it is easy to see that the one must inform the other to be truly successful.  </w:t>
      </w:r>
    </w:p>
    <w:p w14:paraId="01A4BB23" w14:textId="42272F8E" w:rsidR="00C2113D" w:rsidRPr="00203562" w:rsidRDefault="00DA6EE0" w:rsidP="00203562">
      <w:pPr>
        <w:spacing w:line="360" w:lineRule="auto"/>
        <w:rPr>
          <w:rFonts w:cstheme="minorHAnsi"/>
          <w:color w:val="000000"/>
          <w:sz w:val="24"/>
          <w:szCs w:val="24"/>
        </w:rPr>
      </w:pPr>
      <w:r w:rsidRPr="00203562">
        <w:rPr>
          <w:rFonts w:cstheme="minorHAnsi"/>
          <w:color w:val="000000"/>
          <w:sz w:val="24"/>
          <w:szCs w:val="24"/>
        </w:rPr>
        <w:t xml:space="preserve">Wales </w:t>
      </w:r>
      <w:r w:rsidR="009C7B82" w:rsidRPr="00203562">
        <w:rPr>
          <w:rFonts w:cstheme="minorHAnsi"/>
          <w:color w:val="000000"/>
          <w:sz w:val="24"/>
          <w:szCs w:val="24"/>
        </w:rPr>
        <w:t xml:space="preserve">now operates under new </w:t>
      </w:r>
      <w:r w:rsidR="008809B9" w:rsidRPr="00203562">
        <w:rPr>
          <w:rFonts w:cstheme="minorHAnsi"/>
          <w:color w:val="000000"/>
          <w:sz w:val="24"/>
          <w:szCs w:val="24"/>
        </w:rPr>
        <w:t xml:space="preserve">Teaching </w:t>
      </w:r>
      <w:r w:rsidR="009C7B82" w:rsidRPr="00203562">
        <w:rPr>
          <w:rFonts w:cstheme="minorHAnsi"/>
          <w:color w:val="000000"/>
          <w:sz w:val="24"/>
          <w:szCs w:val="24"/>
        </w:rPr>
        <w:t xml:space="preserve">Professional </w:t>
      </w:r>
      <w:r w:rsidR="008809B9" w:rsidRPr="00203562">
        <w:rPr>
          <w:rFonts w:cstheme="minorHAnsi"/>
          <w:color w:val="000000"/>
          <w:sz w:val="24"/>
          <w:szCs w:val="24"/>
        </w:rPr>
        <w:t xml:space="preserve">Standards which </w:t>
      </w:r>
      <w:r w:rsidR="006342F2" w:rsidRPr="00203562">
        <w:rPr>
          <w:rFonts w:cstheme="minorHAnsi"/>
          <w:color w:val="000000"/>
          <w:sz w:val="24"/>
          <w:szCs w:val="24"/>
        </w:rPr>
        <w:t>pla</w:t>
      </w:r>
      <w:r w:rsidR="006E3AF1" w:rsidRPr="00203562">
        <w:rPr>
          <w:rFonts w:cstheme="minorHAnsi"/>
          <w:color w:val="000000"/>
          <w:sz w:val="24"/>
          <w:szCs w:val="24"/>
        </w:rPr>
        <w:t>ce a heavy emphasis on professional learning</w:t>
      </w:r>
      <w:r w:rsidR="002B57DA" w:rsidRPr="00203562">
        <w:rPr>
          <w:rFonts w:cstheme="minorHAnsi"/>
          <w:color w:val="000000"/>
          <w:sz w:val="24"/>
          <w:szCs w:val="24"/>
        </w:rPr>
        <w:t xml:space="preserve"> through wider reading and research, networking with professional communities</w:t>
      </w:r>
      <w:r w:rsidR="002E127F" w:rsidRPr="00203562">
        <w:rPr>
          <w:rFonts w:cstheme="minorHAnsi"/>
          <w:color w:val="000000"/>
          <w:sz w:val="24"/>
          <w:szCs w:val="24"/>
        </w:rPr>
        <w:t xml:space="preserve">, improving welsh language skills and undertaking continuous professional learning.  The Welsh Assembly Government </w:t>
      </w:r>
      <w:r w:rsidR="0079528A" w:rsidRPr="00203562">
        <w:rPr>
          <w:rFonts w:cstheme="minorHAnsi"/>
          <w:color w:val="000000"/>
          <w:sz w:val="24"/>
          <w:szCs w:val="24"/>
        </w:rPr>
        <w:t>envisage that this will raise the professionalism and academic knowledge of teachers into their own profession</w:t>
      </w:r>
      <w:r w:rsidR="0037712D" w:rsidRPr="00203562">
        <w:rPr>
          <w:rFonts w:cstheme="minorHAnsi"/>
          <w:color w:val="000000"/>
          <w:sz w:val="24"/>
          <w:szCs w:val="24"/>
        </w:rPr>
        <w:t xml:space="preserve"> - ‘narrowing the gap’</w:t>
      </w:r>
      <w:r w:rsidR="00527263" w:rsidRPr="00203562">
        <w:rPr>
          <w:rFonts w:cstheme="minorHAnsi"/>
          <w:color w:val="000000"/>
          <w:sz w:val="24"/>
          <w:szCs w:val="24"/>
        </w:rPr>
        <w:t xml:space="preserve"> between teacher understanding and practice</w:t>
      </w:r>
      <w:r w:rsidR="00C7486A">
        <w:rPr>
          <w:rFonts w:cstheme="minorHAnsi"/>
          <w:color w:val="000000"/>
          <w:sz w:val="24"/>
          <w:szCs w:val="24"/>
        </w:rPr>
        <w:t>,</w:t>
      </w:r>
      <w:r w:rsidR="00527263" w:rsidRPr="00203562">
        <w:rPr>
          <w:rFonts w:cstheme="minorHAnsi"/>
          <w:color w:val="000000"/>
          <w:sz w:val="24"/>
          <w:szCs w:val="24"/>
        </w:rPr>
        <w:t xml:space="preserve"> and </w:t>
      </w:r>
      <w:r w:rsidR="000A2BAA" w:rsidRPr="00203562">
        <w:rPr>
          <w:rFonts w:cstheme="minorHAnsi"/>
          <w:color w:val="000000"/>
          <w:sz w:val="24"/>
          <w:szCs w:val="24"/>
        </w:rPr>
        <w:t>educational academic study</w:t>
      </w:r>
      <w:r w:rsidR="0037712D" w:rsidRPr="00203562">
        <w:rPr>
          <w:rFonts w:cstheme="minorHAnsi"/>
          <w:color w:val="000000"/>
          <w:sz w:val="24"/>
          <w:szCs w:val="24"/>
        </w:rPr>
        <w:t>.</w:t>
      </w:r>
    </w:p>
    <w:p w14:paraId="1F1DD960" w14:textId="05BB6880" w:rsidR="001A7980" w:rsidRPr="00203562" w:rsidRDefault="0037712D" w:rsidP="00203562">
      <w:pPr>
        <w:spacing w:line="360" w:lineRule="auto"/>
        <w:rPr>
          <w:rFonts w:cstheme="minorHAnsi"/>
          <w:color w:val="000000"/>
          <w:sz w:val="24"/>
          <w:szCs w:val="24"/>
        </w:rPr>
      </w:pPr>
      <w:r w:rsidRPr="00203562">
        <w:rPr>
          <w:rFonts w:cstheme="minorHAnsi"/>
          <w:color w:val="000000"/>
          <w:sz w:val="24"/>
          <w:szCs w:val="24"/>
        </w:rPr>
        <w:t xml:space="preserve"> </w:t>
      </w:r>
    </w:p>
    <w:p w14:paraId="59803A5B" w14:textId="0CB787CC" w:rsidR="001A7980" w:rsidRPr="00203562" w:rsidRDefault="00654930" w:rsidP="00203562">
      <w:pPr>
        <w:spacing w:line="360" w:lineRule="auto"/>
        <w:rPr>
          <w:rFonts w:cstheme="minorHAnsi"/>
          <w:color w:val="000000"/>
          <w:sz w:val="24"/>
          <w:szCs w:val="24"/>
          <w:u w:val="single"/>
        </w:rPr>
      </w:pPr>
      <w:r w:rsidRPr="00203562">
        <w:rPr>
          <w:rFonts w:cstheme="minorHAnsi"/>
          <w:color w:val="000000"/>
          <w:sz w:val="24"/>
          <w:szCs w:val="24"/>
          <w:u w:val="single"/>
        </w:rPr>
        <w:t>The Need for Accountability</w:t>
      </w:r>
      <w:r w:rsidR="00DF4AE9" w:rsidRPr="00203562">
        <w:rPr>
          <w:rFonts w:cstheme="minorHAnsi"/>
          <w:color w:val="000000"/>
          <w:sz w:val="24"/>
          <w:szCs w:val="24"/>
          <w:u w:val="single"/>
        </w:rPr>
        <w:t xml:space="preserve"> and </w:t>
      </w:r>
      <w:r w:rsidR="0056214E">
        <w:rPr>
          <w:rFonts w:cstheme="minorHAnsi"/>
          <w:color w:val="000000"/>
          <w:sz w:val="24"/>
          <w:szCs w:val="24"/>
          <w:u w:val="single"/>
        </w:rPr>
        <w:t xml:space="preserve">Clear </w:t>
      </w:r>
      <w:r w:rsidR="00DF4AE9" w:rsidRPr="00203562">
        <w:rPr>
          <w:rFonts w:cstheme="minorHAnsi"/>
          <w:color w:val="000000"/>
          <w:sz w:val="24"/>
          <w:szCs w:val="24"/>
          <w:u w:val="single"/>
        </w:rPr>
        <w:t>Leaders</w:t>
      </w:r>
    </w:p>
    <w:p w14:paraId="4072803D" w14:textId="3E3E32F3" w:rsidR="00972749" w:rsidRPr="00203562" w:rsidRDefault="00882D82" w:rsidP="00203562">
      <w:pPr>
        <w:spacing w:line="360" w:lineRule="auto"/>
        <w:rPr>
          <w:rFonts w:cstheme="minorHAnsi"/>
          <w:color w:val="000000"/>
          <w:sz w:val="24"/>
          <w:szCs w:val="24"/>
        </w:rPr>
      </w:pPr>
      <w:r w:rsidRPr="00203562">
        <w:rPr>
          <w:rFonts w:cstheme="minorHAnsi"/>
          <w:color w:val="000000"/>
          <w:sz w:val="24"/>
          <w:szCs w:val="24"/>
        </w:rPr>
        <w:t xml:space="preserve">The increasing need for scrutiny of the quality of education against </w:t>
      </w:r>
      <w:r w:rsidR="008C280A" w:rsidRPr="00203562">
        <w:rPr>
          <w:rFonts w:cstheme="minorHAnsi"/>
          <w:color w:val="000000"/>
          <w:sz w:val="24"/>
          <w:szCs w:val="24"/>
        </w:rPr>
        <w:t>regulatory and compliance-based national systems has been accepted by the education profession</w:t>
      </w:r>
      <w:r w:rsidR="00946F9B" w:rsidRPr="00203562">
        <w:rPr>
          <w:rFonts w:cstheme="minorHAnsi"/>
          <w:color w:val="000000"/>
          <w:sz w:val="24"/>
          <w:szCs w:val="24"/>
        </w:rPr>
        <w:t xml:space="preserve"> during the last three decades.  </w:t>
      </w:r>
      <w:r w:rsidR="0059199C" w:rsidRPr="00203562">
        <w:rPr>
          <w:rFonts w:cstheme="minorHAnsi"/>
          <w:color w:val="000000"/>
          <w:sz w:val="24"/>
          <w:szCs w:val="24"/>
        </w:rPr>
        <w:t>Research undertaken by UNESCO</w:t>
      </w:r>
      <w:r w:rsidR="00946F9B" w:rsidRPr="00203562">
        <w:rPr>
          <w:rFonts w:cstheme="minorHAnsi"/>
          <w:color w:val="000000"/>
          <w:sz w:val="24"/>
          <w:szCs w:val="24"/>
        </w:rPr>
        <w:t xml:space="preserve"> however</w:t>
      </w:r>
      <w:r w:rsidR="0059199C" w:rsidRPr="00203562">
        <w:rPr>
          <w:rFonts w:cstheme="minorHAnsi"/>
          <w:color w:val="000000"/>
          <w:sz w:val="24"/>
          <w:szCs w:val="24"/>
        </w:rPr>
        <w:t xml:space="preserve"> has </w:t>
      </w:r>
      <w:r w:rsidR="00B95616" w:rsidRPr="00203562">
        <w:rPr>
          <w:rFonts w:cstheme="minorHAnsi"/>
          <w:color w:val="000000"/>
          <w:sz w:val="24"/>
          <w:szCs w:val="24"/>
        </w:rPr>
        <w:t xml:space="preserve">identified an international </w:t>
      </w:r>
      <w:r w:rsidR="003F583C" w:rsidRPr="00203562">
        <w:rPr>
          <w:rFonts w:cstheme="minorHAnsi"/>
          <w:color w:val="000000"/>
          <w:sz w:val="24"/>
          <w:szCs w:val="24"/>
        </w:rPr>
        <w:t xml:space="preserve">trend across governments </w:t>
      </w:r>
      <w:r w:rsidR="009E7FA0" w:rsidRPr="00203562">
        <w:rPr>
          <w:rFonts w:cstheme="minorHAnsi"/>
          <w:color w:val="000000"/>
          <w:sz w:val="24"/>
          <w:szCs w:val="24"/>
        </w:rPr>
        <w:t xml:space="preserve">to </w:t>
      </w:r>
      <w:r w:rsidR="001D61B6" w:rsidRPr="00203562">
        <w:rPr>
          <w:rFonts w:cstheme="minorHAnsi"/>
          <w:color w:val="000000"/>
          <w:sz w:val="24"/>
          <w:szCs w:val="24"/>
        </w:rPr>
        <w:t xml:space="preserve">improve national competitiveness by </w:t>
      </w:r>
      <w:r w:rsidR="003F583C" w:rsidRPr="00203562">
        <w:rPr>
          <w:rFonts w:cstheme="minorHAnsi"/>
          <w:color w:val="000000"/>
          <w:sz w:val="24"/>
          <w:szCs w:val="24"/>
        </w:rPr>
        <w:t>scrutinis</w:t>
      </w:r>
      <w:r w:rsidR="001D61B6" w:rsidRPr="00203562">
        <w:rPr>
          <w:rFonts w:cstheme="minorHAnsi"/>
          <w:color w:val="000000"/>
          <w:sz w:val="24"/>
          <w:szCs w:val="24"/>
        </w:rPr>
        <w:t>ing</w:t>
      </w:r>
      <w:r w:rsidR="003F583C" w:rsidRPr="00203562">
        <w:rPr>
          <w:rFonts w:cstheme="minorHAnsi"/>
          <w:color w:val="000000"/>
          <w:sz w:val="24"/>
          <w:szCs w:val="24"/>
        </w:rPr>
        <w:t xml:space="preserve"> the </w:t>
      </w:r>
      <w:r w:rsidR="00170D7A" w:rsidRPr="00203562">
        <w:rPr>
          <w:rFonts w:cstheme="minorHAnsi"/>
          <w:color w:val="000000"/>
          <w:sz w:val="24"/>
          <w:szCs w:val="24"/>
        </w:rPr>
        <w:t xml:space="preserve">relative </w:t>
      </w:r>
      <w:r w:rsidR="003F583C" w:rsidRPr="00203562">
        <w:rPr>
          <w:rFonts w:cstheme="minorHAnsi"/>
          <w:color w:val="000000"/>
          <w:sz w:val="24"/>
          <w:szCs w:val="24"/>
        </w:rPr>
        <w:t>performance of their education systems</w:t>
      </w:r>
      <w:r w:rsidR="00946F9B" w:rsidRPr="00203562">
        <w:rPr>
          <w:rFonts w:cstheme="minorHAnsi"/>
          <w:color w:val="000000"/>
          <w:sz w:val="24"/>
          <w:szCs w:val="24"/>
        </w:rPr>
        <w:t xml:space="preserve"> against each other</w:t>
      </w:r>
      <w:r w:rsidR="003F583C" w:rsidRPr="00203562">
        <w:rPr>
          <w:rFonts w:cstheme="minorHAnsi"/>
          <w:color w:val="000000"/>
          <w:sz w:val="24"/>
          <w:szCs w:val="24"/>
        </w:rPr>
        <w:t xml:space="preserve">.  </w:t>
      </w:r>
      <w:r w:rsidR="009E7FA0" w:rsidRPr="00203562">
        <w:rPr>
          <w:rFonts w:cstheme="minorHAnsi"/>
          <w:color w:val="000000"/>
          <w:sz w:val="24"/>
          <w:szCs w:val="24"/>
        </w:rPr>
        <w:t>The relatively large</w:t>
      </w:r>
      <w:r w:rsidR="003F583C" w:rsidRPr="00203562">
        <w:rPr>
          <w:rFonts w:cstheme="minorHAnsi"/>
          <w:color w:val="000000"/>
          <w:sz w:val="24"/>
          <w:szCs w:val="24"/>
        </w:rPr>
        <w:t xml:space="preserve"> amounts of money spent</w:t>
      </w:r>
      <w:r w:rsidR="009E7FA0" w:rsidRPr="00203562">
        <w:rPr>
          <w:rFonts w:cstheme="minorHAnsi"/>
          <w:color w:val="000000"/>
          <w:sz w:val="24"/>
          <w:szCs w:val="24"/>
        </w:rPr>
        <w:t xml:space="preserve"> on education</w:t>
      </w:r>
      <w:r w:rsidR="00273413" w:rsidRPr="00203562">
        <w:rPr>
          <w:rFonts w:cstheme="minorHAnsi"/>
          <w:color w:val="000000"/>
          <w:sz w:val="24"/>
          <w:szCs w:val="24"/>
        </w:rPr>
        <w:t xml:space="preserve">, often in times of budget cuts, have ensured that politicians, newspapers and </w:t>
      </w:r>
      <w:r w:rsidR="00170D7A" w:rsidRPr="00203562">
        <w:rPr>
          <w:rFonts w:cstheme="minorHAnsi"/>
          <w:color w:val="000000"/>
          <w:sz w:val="24"/>
          <w:szCs w:val="24"/>
        </w:rPr>
        <w:t xml:space="preserve">the </w:t>
      </w:r>
      <w:r w:rsidR="00C74504" w:rsidRPr="00203562">
        <w:rPr>
          <w:rFonts w:cstheme="minorHAnsi"/>
          <w:color w:val="000000"/>
          <w:sz w:val="24"/>
          <w:szCs w:val="24"/>
        </w:rPr>
        <w:t>public</w:t>
      </w:r>
      <w:r w:rsidR="00DF639F" w:rsidRPr="00203562">
        <w:rPr>
          <w:rFonts w:cstheme="minorHAnsi"/>
          <w:color w:val="000000"/>
          <w:sz w:val="24"/>
          <w:szCs w:val="24"/>
        </w:rPr>
        <w:t xml:space="preserve"> feel that educators have a duty to be </w:t>
      </w:r>
      <w:r w:rsidR="008A34CC" w:rsidRPr="00203562">
        <w:rPr>
          <w:rFonts w:cstheme="minorHAnsi"/>
          <w:color w:val="000000"/>
          <w:sz w:val="24"/>
          <w:szCs w:val="24"/>
        </w:rPr>
        <w:t>publicly</w:t>
      </w:r>
      <w:r w:rsidR="00DF639F" w:rsidRPr="00203562">
        <w:rPr>
          <w:rFonts w:cstheme="minorHAnsi"/>
          <w:color w:val="000000"/>
          <w:sz w:val="24"/>
          <w:szCs w:val="24"/>
        </w:rPr>
        <w:t xml:space="preserve"> </w:t>
      </w:r>
      <w:r w:rsidR="00DF639F" w:rsidRPr="00203562">
        <w:rPr>
          <w:rFonts w:cstheme="minorHAnsi"/>
          <w:color w:val="000000"/>
          <w:sz w:val="24"/>
          <w:szCs w:val="24"/>
        </w:rPr>
        <w:lastRenderedPageBreak/>
        <w:t>accountable.</w:t>
      </w:r>
      <w:r w:rsidR="00432B77" w:rsidRPr="00203562">
        <w:rPr>
          <w:rFonts w:cstheme="minorHAnsi"/>
          <w:color w:val="000000"/>
          <w:sz w:val="24"/>
          <w:szCs w:val="24"/>
        </w:rPr>
        <w:t xml:space="preserve">  This has often resulted in negative headlines and a profession that feels questioned </w:t>
      </w:r>
      <w:r w:rsidR="00017057" w:rsidRPr="00203562">
        <w:rPr>
          <w:rFonts w:cstheme="minorHAnsi"/>
          <w:color w:val="000000"/>
          <w:sz w:val="24"/>
          <w:szCs w:val="24"/>
        </w:rPr>
        <w:t>at all turns and is left somewhat brow-</w:t>
      </w:r>
      <w:r w:rsidR="00294842">
        <w:rPr>
          <w:rFonts w:cstheme="minorHAnsi"/>
          <w:color w:val="000000"/>
          <w:sz w:val="24"/>
          <w:szCs w:val="24"/>
        </w:rPr>
        <w:t>b</w:t>
      </w:r>
      <w:r w:rsidR="00017057" w:rsidRPr="00203562">
        <w:rPr>
          <w:rFonts w:cstheme="minorHAnsi"/>
          <w:color w:val="000000"/>
          <w:sz w:val="24"/>
          <w:szCs w:val="24"/>
        </w:rPr>
        <w:t>eaten.</w:t>
      </w:r>
      <w:r w:rsidR="00DF639F" w:rsidRPr="00203562">
        <w:rPr>
          <w:rFonts w:cstheme="minorHAnsi"/>
          <w:color w:val="000000"/>
          <w:sz w:val="24"/>
          <w:szCs w:val="24"/>
        </w:rPr>
        <w:t xml:space="preserve">  </w:t>
      </w:r>
      <w:r w:rsidR="000649AB" w:rsidRPr="00203562">
        <w:rPr>
          <w:rFonts w:cstheme="minorHAnsi"/>
          <w:color w:val="000000"/>
          <w:sz w:val="24"/>
          <w:szCs w:val="24"/>
        </w:rPr>
        <w:t xml:space="preserve">League tables, </w:t>
      </w:r>
      <w:r w:rsidR="00017057" w:rsidRPr="00203562">
        <w:rPr>
          <w:rFonts w:cstheme="minorHAnsi"/>
          <w:color w:val="000000"/>
          <w:sz w:val="24"/>
          <w:szCs w:val="24"/>
        </w:rPr>
        <w:t>whether</w:t>
      </w:r>
      <w:r w:rsidR="00D249CF" w:rsidRPr="00203562">
        <w:rPr>
          <w:rFonts w:cstheme="minorHAnsi"/>
          <w:color w:val="000000"/>
          <w:sz w:val="24"/>
          <w:szCs w:val="24"/>
        </w:rPr>
        <w:t xml:space="preserve"> </w:t>
      </w:r>
      <w:r w:rsidR="008A34CC" w:rsidRPr="00203562">
        <w:rPr>
          <w:rFonts w:cstheme="minorHAnsi"/>
          <w:color w:val="000000"/>
          <w:sz w:val="24"/>
          <w:szCs w:val="24"/>
        </w:rPr>
        <w:t>publicly</w:t>
      </w:r>
      <w:r w:rsidR="00D249CF" w:rsidRPr="00203562">
        <w:rPr>
          <w:rFonts w:cstheme="minorHAnsi"/>
          <w:color w:val="000000"/>
          <w:sz w:val="24"/>
          <w:szCs w:val="24"/>
        </w:rPr>
        <w:t xml:space="preserve"> available </w:t>
      </w:r>
      <w:r w:rsidR="00017057" w:rsidRPr="00203562">
        <w:rPr>
          <w:rFonts w:cstheme="minorHAnsi"/>
          <w:color w:val="000000"/>
          <w:sz w:val="24"/>
          <w:szCs w:val="24"/>
        </w:rPr>
        <w:t>or used as a tool for performance-related pay have not help</w:t>
      </w:r>
      <w:r w:rsidR="00C3430C" w:rsidRPr="00203562">
        <w:rPr>
          <w:rFonts w:cstheme="minorHAnsi"/>
          <w:color w:val="000000"/>
          <w:sz w:val="24"/>
          <w:szCs w:val="24"/>
        </w:rPr>
        <w:t>ed</w:t>
      </w:r>
      <w:r w:rsidR="00017057" w:rsidRPr="00203562">
        <w:rPr>
          <w:rFonts w:cstheme="minorHAnsi"/>
          <w:color w:val="000000"/>
          <w:sz w:val="24"/>
          <w:szCs w:val="24"/>
        </w:rPr>
        <w:t xml:space="preserve"> and are</w:t>
      </w:r>
      <w:r w:rsidR="00D249CF" w:rsidRPr="00203562">
        <w:rPr>
          <w:rFonts w:cstheme="minorHAnsi"/>
          <w:color w:val="000000"/>
          <w:sz w:val="24"/>
          <w:szCs w:val="24"/>
        </w:rPr>
        <w:t xml:space="preserve"> </w:t>
      </w:r>
      <w:r w:rsidR="000649AB" w:rsidRPr="00203562">
        <w:rPr>
          <w:rFonts w:cstheme="minorHAnsi"/>
          <w:color w:val="000000"/>
          <w:sz w:val="24"/>
          <w:szCs w:val="24"/>
        </w:rPr>
        <w:t xml:space="preserve">exacerbated by </w:t>
      </w:r>
      <w:r w:rsidR="001C2590" w:rsidRPr="00203562">
        <w:rPr>
          <w:rFonts w:cstheme="minorHAnsi"/>
          <w:color w:val="000000"/>
          <w:sz w:val="24"/>
          <w:szCs w:val="24"/>
        </w:rPr>
        <w:t xml:space="preserve">uncomplimentary </w:t>
      </w:r>
      <w:r w:rsidR="000649AB" w:rsidRPr="00203562">
        <w:rPr>
          <w:rFonts w:cstheme="minorHAnsi"/>
          <w:color w:val="000000"/>
          <w:sz w:val="24"/>
          <w:szCs w:val="24"/>
        </w:rPr>
        <w:t>PISA rankings every three years</w:t>
      </w:r>
      <w:r w:rsidR="00D249CF" w:rsidRPr="00203562">
        <w:rPr>
          <w:rFonts w:cstheme="minorHAnsi"/>
          <w:color w:val="000000"/>
          <w:sz w:val="24"/>
          <w:szCs w:val="24"/>
        </w:rPr>
        <w:t xml:space="preserve">.  The start </w:t>
      </w:r>
      <w:r w:rsidR="00723CB3" w:rsidRPr="00203562">
        <w:rPr>
          <w:rFonts w:cstheme="minorHAnsi"/>
          <w:color w:val="000000"/>
          <w:sz w:val="24"/>
          <w:szCs w:val="24"/>
        </w:rPr>
        <w:t>of</w:t>
      </w:r>
      <w:r w:rsidR="00D249CF" w:rsidRPr="00203562">
        <w:rPr>
          <w:rFonts w:cstheme="minorHAnsi"/>
          <w:color w:val="000000"/>
          <w:sz w:val="24"/>
          <w:szCs w:val="24"/>
        </w:rPr>
        <w:t xml:space="preserve"> the 21</w:t>
      </w:r>
      <w:r w:rsidR="00D249CF" w:rsidRPr="00203562">
        <w:rPr>
          <w:rFonts w:cstheme="minorHAnsi"/>
          <w:color w:val="000000"/>
          <w:sz w:val="24"/>
          <w:szCs w:val="24"/>
          <w:vertAlign w:val="superscript"/>
        </w:rPr>
        <w:t>st</w:t>
      </w:r>
      <w:r w:rsidR="00D249CF" w:rsidRPr="00203562">
        <w:rPr>
          <w:rFonts w:cstheme="minorHAnsi"/>
          <w:color w:val="000000"/>
          <w:sz w:val="24"/>
          <w:szCs w:val="24"/>
        </w:rPr>
        <w:t xml:space="preserve"> century has, in short, seen a rise </w:t>
      </w:r>
      <w:r w:rsidR="009C2FD2" w:rsidRPr="00203562">
        <w:rPr>
          <w:rFonts w:cstheme="minorHAnsi"/>
          <w:color w:val="000000"/>
          <w:sz w:val="24"/>
          <w:szCs w:val="24"/>
        </w:rPr>
        <w:t xml:space="preserve">in demands </w:t>
      </w:r>
      <w:r w:rsidR="003210FC" w:rsidRPr="00203562">
        <w:rPr>
          <w:rFonts w:cstheme="minorHAnsi"/>
          <w:color w:val="000000"/>
          <w:sz w:val="24"/>
          <w:szCs w:val="24"/>
        </w:rPr>
        <w:t xml:space="preserve">from all aspects of society </w:t>
      </w:r>
      <w:r w:rsidR="009C2FD2" w:rsidRPr="00203562">
        <w:rPr>
          <w:rFonts w:cstheme="minorHAnsi"/>
          <w:color w:val="000000"/>
          <w:sz w:val="24"/>
          <w:szCs w:val="24"/>
        </w:rPr>
        <w:t xml:space="preserve">that </w:t>
      </w:r>
      <w:r w:rsidR="003210FC" w:rsidRPr="00203562">
        <w:rPr>
          <w:rFonts w:cstheme="minorHAnsi"/>
          <w:color w:val="000000"/>
          <w:sz w:val="24"/>
          <w:szCs w:val="24"/>
        </w:rPr>
        <w:t xml:space="preserve">professional performance be judged by results.  </w:t>
      </w:r>
    </w:p>
    <w:p w14:paraId="5C69BC7B" w14:textId="2E92CF97" w:rsidR="004E5A31" w:rsidRPr="00203562" w:rsidRDefault="00C3430C" w:rsidP="00203562">
      <w:pPr>
        <w:spacing w:line="360" w:lineRule="auto"/>
        <w:rPr>
          <w:rFonts w:cstheme="minorHAnsi"/>
          <w:color w:val="000000"/>
          <w:sz w:val="24"/>
          <w:szCs w:val="24"/>
        </w:rPr>
      </w:pPr>
      <w:r w:rsidRPr="00203562">
        <w:rPr>
          <w:rFonts w:cstheme="minorHAnsi"/>
          <w:color w:val="000000"/>
          <w:sz w:val="24"/>
          <w:szCs w:val="24"/>
        </w:rPr>
        <w:t xml:space="preserve">It is generally held that </w:t>
      </w:r>
      <w:r w:rsidR="00E3324B" w:rsidRPr="00203562">
        <w:rPr>
          <w:rFonts w:cstheme="minorHAnsi"/>
          <w:color w:val="000000"/>
          <w:sz w:val="24"/>
          <w:szCs w:val="24"/>
        </w:rPr>
        <w:t>there are t</w:t>
      </w:r>
      <w:r w:rsidR="0001646E" w:rsidRPr="00203562">
        <w:rPr>
          <w:rFonts w:cstheme="minorHAnsi"/>
          <w:color w:val="000000"/>
          <w:sz w:val="24"/>
          <w:szCs w:val="24"/>
        </w:rPr>
        <w:t>hree types of accountability systems operat</w:t>
      </w:r>
      <w:r w:rsidR="00E3324B" w:rsidRPr="00203562">
        <w:rPr>
          <w:rFonts w:cstheme="minorHAnsi"/>
          <w:color w:val="000000"/>
          <w:sz w:val="24"/>
          <w:szCs w:val="24"/>
        </w:rPr>
        <w:t>ing</w:t>
      </w:r>
      <w:r w:rsidR="00294842">
        <w:rPr>
          <w:rFonts w:cstheme="minorHAnsi"/>
          <w:color w:val="000000"/>
          <w:sz w:val="24"/>
          <w:szCs w:val="24"/>
        </w:rPr>
        <w:t>;</w:t>
      </w:r>
      <w:r w:rsidR="0001646E" w:rsidRPr="00203562">
        <w:rPr>
          <w:rFonts w:cstheme="minorHAnsi"/>
          <w:color w:val="000000"/>
          <w:sz w:val="24"/>
          <w:szCs w:val="24"/>
        </w:rPr>
        <w:t xml:space="preserve"> compliance with regulations, adherence to professional </w:t>
      </w:r>
      <w:r w:rsidR="00B9008A" w:rsidRPr="00203562">
        <w:rPr>
          <w:rFonts w:cstheme="minorHAnsi"/>
          <w:color w:val="000000"/>
          <w:sz w:val="24"/>
          <w:szCs w:val="24"/>
        </w:rPr>
        <w:t>standard</w:t>
      </w:r>
      <w:r w:rsidR="0001646E" w:rsidRPr="00203562">
        <w:rPr>
          <w:rFonts w:cstheme="minorHAnsi"/>
          <w:color w:val="000000"/>
          <w:sz w:val="24"/>
          <w:szCs w:val="24"/>
        </w:rPr>
        <w:t>s and results</w:t>
      </w:r>
      <w:r w:rsidR="007F4D5E" w:rsidRPr="00203562">
        <w:rPr>
          <w:rFonts w:cstheme="minorHAnsi"/>
          <w:color w:val="000000"/>
          <w:sz w:val="24"/>
          <w:szCs w:val="24"/>
        </w:rPr>
        <w:t>-</w:t>
      </w:r>
      <w:r w:rsidR="0001646E" w:rsidRPr="00203562">
        <w:rPr>
          <w:rFonts w:cstheme="minorHAnsi"/>
          <w:color w:val="000000"/>
          <w:sz w:val="24"/>
          <w:szCs w:val="24"/>
        </w:rPr>
        <w:t xml:space="preserve">driven </w:t>
      </w:r>
      <w:r w:rsidR="00E33227" w:rsidRPr="00203562">
        <w:rPr>
          <w:rFonts w:cstheme="minorHAnsi"/>
          <w:color w:val="000000"/>
          <w:sz w:val="24"/>
          <w:szCs w:val="24"/>
        </w:rPr>
        <w:t>compliance.  Most school systems use a variety of implementation strategies</w:t>
      </w:r>
      <w:r w:rsidR="008D5CEB" w:rsidRPr="00203562">
        <w:rPr>
          <w:rFonts w:cstheme="minorHAnsi"/>
          <w:color w:val="000000"/>
          <w:sz w:val="24"/>
          <w:szCs w:val="24"/>
        </w:rPr>
        <w:t xml:space="preserve"> with varying degrees of success.  </w:t>
      </w:r>
      <w:r w:rsidR="007F4D5E" w:rsidRPr="00203562">
        <w:rPr>
          <w:rFonts w:cstheme="minorHAnsi"/>
          <w:color w:val="000000"/>
          <w:sz w:val="24"/>
          <w:szCs w:val="24"/>
        </w:rPr>
        <w:t xml:space="preserve">But it is this third </w:t>
      </w:r>
      <w:r w:rsidR="007B218A" w:rsidRPr="00203562">
        <w:rPr>
          <w:rFonts w:cstheme="minorHAnsi"/>
          <w:color w:val="000000"/>
          <w:sz w:val="24"/>
          <w:szCs w:val="24"/>
        </w:rPr>
        <w:t xml:space="preserve">one of </w:t>
      </w:r>
      <w:r w:rsidR="00681CD5" w:rsidRPr="00203562">
        <w:rPr>
          <w:rFonts w:cstheme="minorHAnsi"/>
          <w:color w:val="000000"/>
          <w:sz w:val="24"/>
          <w:szCs w:val="24"/>
        </w:rPr>
        <w:t xml:space="preserve">results defined by student learning </w:t>
      </w:r>
      <w:r w:rsidR="007F4D5E" w:rsidRPr="00203562">
        <w:rPr>
          <w:rFonts w:cstheme="minorHAnsi"/>
          <w:color w:val="000000"/>
          <w:sz w:val="24"/>
          <w:szCs w:val="24"/>
        </w:rPr>
        <w:t>which</w:t>
      </w:r>
      <w:r w:rsidR="00681CD5" w:rsidRPr="00203562">
        <w:rPr>
          <w:rFonts w:cstheme="minorHAnsi"/>
          <w:color w:val="000000"/>
          <w:sz w:val="24"/>
          <w:szCs w:val="24"/>
        </w:rPr>
        <w:t xml:space="preserve"> i</w:t>
      </w:r>
      <w:r w:rsidR="007F4D5E" w:rsidRPr="00203562">
        <w:rPr>
          <w:rFonts w:cstheme="minorHAnsi"/>
          <w:color w:val="000000"/>
          <w:sz w:val="24"/>
          <w:szCs w:val="24"/>
        </w:rPr>
        <w:t>s</w:t>
      </w:r>
      <w:r w:rsidR="00681CD5" w:rsidRPr="00203562">
        <w:rPr>
          <w:rFonts w:cstheme="minorHAnsi"/>
          <w:color w:val="000000"/>
          <w:sz w:val="24"/>
          <w:szCs w:val="24"/>
        </w:rPr>
        <w:t xml:space="preserve"> </w:t>
      </w:r>
      <w:r w:rsidR="00A011DF" w:rsidRPr="00203562">
        <w:rPr>
          <w:rFonts w:cstheme="minorHAnsi"/>
          <w:color w:val="000000"/>
          <w:sz w:val="24"/>
          <w:szCs w:val="24"/>
        </w:rPr>
        <w:t xml:space="preserve">having the most impact </w:t>
      </w:r>
      <w:r w:rsidR="00333962" w:rsidRPr="00203562">
        <w:rPr>
          <w:rFonts w:cstheme="minorHAnsi"/>
          <w:color w:val="000000"/>
          <w:sz w:val="24"/>
          <w:szCs w:val="24"/>
        </w:rPr>
        <w:t xml:space="preserve">on today’s profession.  </w:t>
      </w:r>
      <w:r w:rsidR="00F047D4" w:rsidRPr="00203562">
        <w:rPr>
          <w:rFonts w:cstheme="minorHAnsi"/>
          <w:color w:val="000000"/>
          <w:sz w:val="24"/>
          <w:szCs w:val="24"/>
        </w:rPr>
        <w:t>Many</w:t>
      </w:r>
      <w:r w:rsidR="00816AA3">
        <w:rPr>
          <w:rFonts w:cstheme="minorHAnsi"/>
          <w:color w:val="000000"/>
          <w:sz w:val="24"/>
          <w:szCs w:val="24"/>
        </w:rPr>
        <w:t xml:space="preserve"> failing or coasting</w:t>
      </w:r>
      <w:r w:rsidR="00F047D4" w:rsidRPr="00203562">
        <w:rPr>
          <w:rFonts w:cstheme="minorHAnsi"/>
          <w:color w:val="000000"/>
          <w:sz w:val="24"/>
          <w:szCs w:val="24"/>
        </w:rPr>
        <w:t xml:space="preserve"> schools focus on </w:t>
      </w:r>
      <w:r w:rsidR="00CC121F" w:rsidRPr="00203562">
        <w:rPr>
          <w:rFonts w:cstheme="minorHAnsi"/>
          <w:color w:val="000000"/>
          <w:sz w:val="24"/>
          <w:szCs w:val="24"/>
        </w:rPr>
        <w:t xml:space="preserve">short-term strategies designed to ‘fix’ a specific problem, one </w:t>
      </w:r>
      <w:r w:rsidR="009B5473">
        <w:rPr>
          <w:rFonts w:cstheme="minorHAnsi"/>
          <w:color w:val="000000"/>
          <w:sz w:val="24"/>
          <w:szCs w:val="24"/>
        </w:rPr>
        <w:t xml:space="preserve">that has </w:t>
      </w:r>
      <w:r w:rsidR="00CC121F" w:rsidRPr="00203562">
        <w:rPr>
          <w:rFonts w:cstheme="minorHAnsi"/>
          <w:color w:val="000000"/>
          <w:sz w:val="24"/>
          <w:szCs w:val="24"/>
        </w:rPr>
        <w:t xml:space="preserve">often </w:t>
      </w:r>
      <w:r w:rsidR="009B5473">
        <w:rPr>
          <w:rFonts w:cstheme="minorHAnsi"/>
          <w:color w:val="000000"/>
          <w:sz w:val="24"/>
          <w:szCs w:val="24"/>
        </w:rPr>
        <w:t xml:space="preserve">been </w:t>
      </w:r>
      <w:r w:rsidR="00CC121F" w:rsidRPr="00203562">
        <w:rPr>
          <w:rFonts w:cstheme="minorHAnsi"/>
          <w:color w:val="000000"/>
          <w:sz w:val="24"/>
          <w:szCs w:val="24"/>
        </w:rPr>
        <w:t>highlighted by an outside inspecting agency</w:t>
      </w:r>
      <w:r w:rsidR="009B5473">
        <w:rPr>
          <w:rFonts w:cstheme="minorHAnsi"/>
          <w:color w:val="000000"/>
          <w:sz w:val="24"/>
          <w:szCs w:val="24"/>
        </w:rPr>
        <w:t>,</w:t>
      </w:r>
      <w:r w:rsidR="00716470" w:rsidRPr="00203562">
        <w:rPr>
          <w:rFonts w:cstheme="minorHAnsi"/>
          <w:color w:val="000000"/>
          <w:sz w:val="24"/>
          <w:szCs w:val="24"/>
        </w:rPr>
        <w:t xml:space="preserve"> rather than </w:t>
      </w:r>
      <w:r w:rsidR="001023D9">
        <w:rPr>
          <w:rFonts w:cstheme="minorHAnsi"/>
          <w:color w:val="000000"/>
          <w:sz w:val="24"/>
          <w:szCs w:val="24"/>
        </w:rPr>
        <w:t xml:space="preserve">focussing on </w:t>
      </w:r>
      <w:r w:rsidR="00716470" w:rsidRPr="00203562">
        <w:rPr>
          <w:rFonts w:cstheme="minorHAnsi"/>
          <w:color w:val="000000"/>
          <w:sz w:val="24"/>
          <w:szCs w:val="24"/>
        </w:rPr>
        <w:t xml:space="preserve">trying to </w:t>
      </w:r>
      <w:r w:rsidR="006C131A" w:rsidRPr="00203562">
        <w:rPr>
          <w:rFonts w:cstheme="minorHAnsi"/>
          <w:color w:val="000000"/>
          <w:sz w:val="24"/>
          <w:szCs w:val="24"/>
        </w:rPr>
        <w:t>create a new vision and pathway</w:t>
      </w:r>
      <w:r w:rsidR="00CC121F" w:rsidRPr="00203562">
        <w:rPr>
          <w:rFonts w:cstheme="minorHAnsi"/>
          <w:color w:val="000000"/>
          <w:sz w:val="24"/>
          <w:szCs w:val="24"/>
        </w:rPr>
        <w:t xml:space="preserve">.  </w:t>
      </w:r>
      <w:r w:rsidR="00396C7B" w:rsidRPr="00203562">
        <w:rPr>
          <w:rFonts w:cstheme="minorHAnsi"/>
          <w:color w:val="000000"/>
          <w:sz w:val="24"/>
          <w:szCs w:val="24"/>
        </w:rPr>
        <w:t>Bernhardt</w:t>
      </w:r>
      <w:r w:rsidR="00C03FB1" w:rsidRPr="00203562">
        <w:rPr>
          <w:rFonts w:cstheme="minorHAnsi"/>
          <w:color w:val="000000"/>
          <w:sz w:val="24"/>
          <w:szCs w:val="24"/>
        </w:rPr>
        <w:t>,</w:t>
      </w:r>
      <w:r w:rsidR="00396C7B" w:rsidRPr="00203562">
        <w:rPr>
          <w:rFonts w:cstheme="minorHAnsi"/>
          <w:color w:val="000000"/>
          <w:sz w:val="24"/>
          <w:szCs w:val="24"/>
        </w:rPr>
        <w:t xml:space="preserve"> in ‘Data Analysis for Continuous School Improvement’</w:t>
      </w:r>
      <w:r w:rsidR="00C03FB1" w:rsidRPr="00203562">
        <w:rPr>
          <w:rFonts w:cstheme="minorHAnsi"/>
          <w:color w:val="000000"/>
          <w:sz w:val="24"/>
          <w:szCs w:val="24"/>
        </w:rPr>
        <w:t xml:space="preserve">, </w:t>
      </w:r>
      <w:r w:rsidR="004A65F0" w:rsidRPr="00203562">
        <w:rPr>
          <w:rFonts w:cstheme="minorHAnsi"/>
          <w:color w:val="000000"/>
          <w:sz w:val="24"/>
          <w:szCs w:val="24"/>
        </w:rPr>
        <w:t xml:space="preserve">looks in depth </w:t>
      </w:r>
      <w:r w:rsidR="001F35C3" w:rsidRPr="00203562">
        <w:rPr>
          <w:rFonts w:cstheme="minorHAnsi"/>
          <w:color w:val="000000"/>
          <w:sz w:val="24"/>
          <w:szCs w:val="24"/>
        </w:rPr>
        <w:t xml:space="preserve">at differing </w:t>
      </w:r>
      <w:r w:rsidR="008E4000" w:rsidRPr="00203562">
        <w:rPr>
          <w:rFonts w:cstheme="minorHAnsi"/>
          <w:color w:val="000000"/>
          <w:sz w:val="24"/>
          <w:szCs w:val="24"/>
        </w:rPr>
        <w:t>results</w:t>
      </w:r>
      <w:r w:rsidR="001F35C3" w:rsidRPr="00203562">
        <w:rPr>
          <w:rFonts w:cstheme="minorHAnsi"/>
          <w:color w:val="000000"/>
          <w:sz w:val="24"/>
          <w:szCs w:val="24"/>
        </w:rPr>
        <w:t xml:space="preserve"> of </w:t>
      </w:r>
      <w:r w:rsidR="00C03FB1" w:rsidRPr="00203562">
        <w:rPr>
          <w:rFonts w:cstheme="minorHAnsi"/>
          <w:color w:val="000000"/>
          <w:sz w:val="24"/>
          <w:szCs w:val="24"/>
        </w:rPr>
        <w:t>‘compliance to commitment</w:t>
      </w:r>
      <w:r w:rsidR="001F35C3" w:rsidRPr="00203562">
        <w:rPr>
          <w:rFonts w:cstheme="minorHAnsi"/>
          <w:color w:val="000000"/>
          <w:sz w:val="24"/>
          <w:szCs w:val="24"/>
        </w:rPr>
        <w:t>’</w:t>
      </w:r>
      <w:r w:rsidR="006C131A" w:rsidRPr="00203562">
        <w:rPr>
          <w:rStyle w:val="FootnoteReference"/>
          <w:rFonts w:cstheme="minorHAnsi"/>
          <w:color w:val="000000"/>
          <w:sz w:val="24"/>
          <w:szCs w:val="24"/>
        </w:rPr>
        <w:footnoteReference w:id="3"/>
      </w:r>
      <w:r w:rsidR="001F35C3" w:rsidRPr="00203562">
        <w:rPr>
          <w:rFonts w:cstheme="minorHAnsi"/>
          <w:color w:val="000000"/>
          <w:sz w:val="24"/>
          <w:szCs w:val="24"/>
        </w:rPr>
        <w:t xml:space="preserve">.  </w:t>
      </w:r>
      <w:r w:rsidR="00BB4558" w:rsidRPr="00203562">
        <w:rPr>
          <w:rFonts w:cstheme="minorHAnsi"/>
          <w:color w:val="000000"/>
          <w:sz w:val="24"/>
          <w:szCs w:val="24"/>
        </w:rPr>
        <w:t>She looks at the outcomes</w:t>
      </w:r>
      <w:r w:rsidR="009D10C4" w:rsidRPr="00203562">
        <w:rPr>
          <w:rFonts w:cstheme="minorHAnsi"/>
          <w:color w:val="000000"/>
          <w:sz w:val="24"/>
          <w:szCs w:val="24"/>
        </w:rPr>
        <w:t xml:space="preserve"> </w:t>
      </w:r>
      <w:r w:rsidR="00ED54A9" w:rsidRPr="00203562">
        <w:rPr>
          <w:rFonts w:cstheme="minorHAnsi"/>
          <w:color w:val="000000"/>
          <w:sz w:val="24"/>
          <w:szCs w:val="24"/>
        </w:rPr>
        <w:t>of those</w:t>
      </w:r>
      <w:r w:rsidR="00B12C51" w:rsidRPr="00203562">
        <w:rPr>
          <w:rFonts w:cstheme="minorHAnsi"/>
          <w:color w:val="000000"/>
          <w:sz w:val="24"/>
          <w:szCs w:val="24"/>
        </w:rPr>
        <w:t xml:space="preserve"> schools focussed solely on compliance and</w:t>
      </w:r>
      <w:r w:rsidR="00ED54A9" w:rsidRPr="00203562">
        <w:rPr>
          <w:rFonts w:cstheme="minorHAnsi"/>
          <w:color w:val="000000"/>
          <w:sz w:val="24"/>
          <w:szCs w:val="24"/>
        </w:rPr>
        <w:t xml:space="preserve"> of</w:t>
      </w:r>
      <w:r w:rsidR="00B12C51" w:rsidRPr="00203562">
        <w:rPr>
          <w:rFonts w:cstheme="minorHAnsi"/>
          <w:color w:val="000000"/>
          <w:sz w:val="24"/>
          <w:szCs w:val="24"/>
        </w:rPr>
        <w:t xml:space="preserve"> those committed to </w:t>
      </w:r>
      <w:r w:rsidR="00ED54A9" w:rsidRPr="00203562">
        <w:rPr>
          <w:rFonts w:cstheme="minorHAnsi"/>
          <w:color w:val="000000"/>
          <w:sz w:val="24"/>
          <w:szCs w:val="24"/>
        </w:rPr>
        <w:t xml:space="preserve">genuine </w:t>
      </w:r>
      <w:r w:rsidR="00B12C51" w:rsidRPr="00203562">
        <w:rPr>
          <w:rFonts w:cstheme="minorHAnsi"/>
          <w:color w:val="000000"/>
          <w:sz w:val="24"/>
          <w:szCs w:val="24"/>
        </w:rPr>
        <w:t xml:space="preserve">continuous school improvement.  </w:t>
      </w:r>
    </w:p>
    <w:p w14:paraId="521AA21C" w14:textId="5E279A69" w:rsidR="00B04759" w:rsidRPr="00203562" w:rsidRDefault="004E5A31" w:rsidP="00203562">
      <w:pPr>
        <w:spacing w:line="360" w:lineRule="auto"/>
        <w:rPr>
          <w:rFonts w:cstheme="minorHAnsi"/>
          <w:color w:val="000000"/>
          <w:sz w:val="24"/>
          <w:szCs w:val="24"/>
        </w:rPr>
      </w:pPr>
      <w:r w:rsidRPr="00203562">
        <w:rPr>
          <w:rFonts w:cstheme="minorHAnsi"/>
          <w:color w:val="000000"/>
          <w:sz w:val="24"/>
          <w:szCs w:val="24"/>
        </w:rPr>
        <w:t>In the first case, a school often lack</w:t>
      </w:r>
      <w:r w:rsidR="00CC7CAA" w:rsidRPr="00203562">
        <w:rPr>
          <w:rFonts w:cstheme="minorHAnsi"/>
          <w:color w:val="000000"/>
          <w:sz w:val="24"/>
          <w:szCs w:val="24"/>
        </w:rPr>
        <w:t>s</w:t>
      </w:r>
      <w:r w:rsidRPr="00203562">
        <w:rPr>
          <w:rFonts w:cstheme="minorHAnsi"/>
          <w:color w:val="000000"/>
          <w:sz w:val="24"/>
          <w:szCs w:val="24"/>
        </w:rPr>
        <w:t xml:space="preserve"> vision and strong leadership, staff may be poorly motivated</w:t>
      </w:r>
      <w:r w:rsidR="00461D81" w:rsidRPr="00203562">
        <w:rPr>
          <w:rFonts w:cstheme="minorHAnsi"/>
          <w:color w:val="000000"/>
          <w:sz w:val="24"/>
          <w:szCs w:val="24"/>
        </w:rPr>
        <w:t>, results are often poor over a sustained period with staff looking to blame a particular cohort o</w:t>
      </w:r>
      <w:r w:rsidR="00B04759" w:rsidRPr="00203562">
        <w:rPr>
          <w:rFonts w:cstheme="minorHAnsi"/>
          <w:color w:val="000000"/>
          <w:sz w:val="24"/>
          <w:szCs w:val="24"/>
        </w:rPr>
        <w:t>r</w:t>
      </w:r>
      <w:r w:rsidR="00461D81" w:rsidRPr="00203562">
        <w:rPr>
          <w:rFonts w:cstheme="minorHAnsi"/>
          <w:color w:val="000000"/>
          <w:sz w:val="24"/>
          <w:szCs w:val="24"/>
        </w:rPr>
        <w:t xml:space="preserve"> other outside agencies for </w:t>
      </w:r>
      <w:r w:rsidR="004F49BB" w:rsidRPr="00203562">
        <w:rPr>
          <w:rFonts w:cstheme="minorHAnsi"/>
          <w:color w:val="000000"/>
          <w:sz w:val="24"/>
          <w:szCs w:val="24"/>
        </w:rPr>
        <w:t>declining results.  Fire-fighting is common with SMT lurching from one crisis to the next</w:t>
      </w:r>
      <w:r w:rsidR="00B04759" w:rsidRPr="00203562">
        <w:rPr>
          <w:rFonts w:cstheme="minorHAnsi"/>
          <w:color w:val="000000"/>
          <w:sz w:val="24"/>
          <w:szCs w:val="24"/>
        </w:rPr>
        <w:t xml:space="preserve"> with ever-increasing pupil-parent dissatisfaction and high sickness rates amongst staff.  </w:t>
      </w:r>
      <w:r w:rsidR="004015E3">
        <w:rPr>
          <w:rFonts w:cstheme="minorHAnsi"/>
          <w:color w:val="000000"/>
          <w:sz w:val="24"/>
          <w:szCs w:val="24"/>
        </w:rPr>
        <w:t>Data analysis is infrequence and</w:t>
      </w:r>
      <w:r w:rsidR="00E92502">
        <w:rPr>
          <w:rFonts w:cstheme="minorHAnsi"/>
          <w:color w:val="000000"/>
          <w:sz w:val="24"/>
          <w:szCs w:val="24"/>
        </w:rPr>
        <w:t xml:space="preserve"> S</w:t>
      </w:r>
      <w:r w:rsidR="00B71111" w:rsidRPr="00203562">
        <w:rPr>
          <w:rFonts w:cstheme="minorHAnsi"/>
          <w:color w:val="000000"/>
          <w:sz w:val="24"/>
          <w:szCs w:val="24"/>
        </w:rPr>
        <w:t xml:space="preserve">chool improvement plans are focused on meeting compliance </w:t>
      </w:r>
      <w:r w:rsidR="000F08DB" w:rsidRPr="00203562">
        <w:rPr>
          <w:rFonts w:cstheme="minorHAnsi"/>
          <w:color w:val="000000"/>
          <w:sz w:val="24"/>
          <w:szCs w:val="24"/>
        </w:rPr>
        <w:t>and closing gaps in pupil attainment with short-term</w:t>
      </w:r>
      <w:r w:rsidR="00967A3E" w:rsidRPr="00203562">
        <w:rPr>
          <w:rFonts w:cstheme="minorHAnsi"/>
          <w:color w:val="000000"/>
          <w:sz w:val="24"/>
          <w:szCs w:val="24"/>
        </w:rPr>
        <w:t xml:space="preserve"> educational programmes.  </w:t>
      </w:r>
      <w:r w:rsidR="0048065F" w:rsidRPr="00203562">
        <w:rPr>
          <w:rFonts w:cstheme="minorHAnsi"/>
          <w:color w:val="000000"/>
          <w:sz w:val="24"/>
          <w:szCs w:val="24"/>
        </w:rPr>
        <w:t>Staff professional development is dictated as a reaction o</w:t>
      </w:r>
      <w:r w:rsidR="00DD65BE" w:rsidRPr="00203562">
        <w:rPr>
          <w:rFonts w:cstheme="minorHAnsi"/>
          <w:color w:val="000000"/>
          <w:sz w:val="24"/>
          <w:szCs w:val="24"/>
        </w:rPr>
        <w:t>f</w:t>
      </w:r>
      <w:r w:rsidR="0048065F" w:rsidRPr="00203562">
        <w:rPr>
          <w:rFonts w:cstheme="minorHAnsi"/>
          <w:color w:val="000000"/>
          <w:sz w:val="24"/>
          <w:szCs w:val="24"/>
        </w:rPr>
        <w:t xml:space="preserve"> the latest</w:t>
      </w:r>
      <w:r w:rsidR="00DD65BE" w:rsidRPr="00203562">
        <w:rPr>
          <w:rFonts w:cstheme="minorHAnsi"/>
          <w:color w:val="000000"/>
          <w:sz w:val="24"/>
          <w:szCs w:val="24"/>
        </w:rPr>
        <w:t>, usually negative,</w:t>
      </w:r>
      <w:r w:rsidR="0048065F" w:rsidRPr="00203562">
        <w:rPr>
          <w:rFonts w:cstheme="minorHAnsi"/>
          <w:color w:val="000000"/>
          <w:sz w:val="24"/>
          <w:szCs w:val="24"/>
        </w:rPr>
        <w:t xml:space="preserve"> report and usually involves the whole staff being subjected to </w:t>
      </w:r>
      <w:r w:rsidR="00C7425E" w:rsidRPr="00203562">
        <w:rPr>
          <w:rFonts w:cstheme="minorHAnsi"/>
          <w:color w:val="000000"/>
          <w:sz w:val="24"/>
          <w:szCs w:val="24"/>
        </w:rPr>
        <w:t xml:space="preserve">a particular course or strategy regardless of existing skills and knowledge.  </w:t>
      </w:r>
      <w:r w:rsidR="00B03FCE" w:rsidRPr="00203562">
        <w:rPr>
          <w:rFonts w:cstheme="minorHAnsi"/>
          <w:color w:val="000000"/>
          <w:sz w:val="24"/>
          <w:szCs w:val="24"/>
        </w:rPr>
        <w:t xml:space="preserve">This is not a school where children are expected or encouraged to </w:t>
      </w:r>
      <w:r w:rsidR="00BC451B" w:rsidRPr="00203562">
        <w:rPr>
          <w:rFonts w:cstheme="minorHAnsi"/>
          <w:color w:val="000000"/>
          <w:sz w:val="24"/>
          <w:szCs w:val="24"/>
        </w:rPr>
        <w:t xml:space="preserve">grow and flourish except at the hands of a minority of dedicated teachers </w:t>
      </w:r>
      <w:r w:rsidR="00656146">
        <w:rPr>
          <w:rFonts w:cstheme="minorHAnsi"/>
          <w:color w:val="000000"/>
          <w:sz w:val="24"/>
          <w:szCs w:val="24"/>
        </w:rPr>
        <w:t xml:space="preserve">who </w:t>
      </w:r>
      <w:r w:rsidR="00BC451B" w:rsidRPr="00203562">
        <w:rPr>
          <w:rFonts w:cstheme="minorHAnsi"/>
          <w:color w:val="000000"/>
          <w:sz w:val="24"/>
          <w:szCs w:val="24"/>
        </w:rPr>
        <w:t>succeed against the odds.</w:t>
      </w:r>
    </w:p>
    <w:p w14:paraId="535FE397" w14:textId="33E168AB" w:rsidR="00BC451B" w:rsidRPr="00203562" w:rsidRDefault="006E740D" w:rsidP="00203562">
      <w:pPr>
        <w:spacing w:line="360" w:lineRule="auto"/>
        <w:rPr>
          <w:rFonts w:cstheme="minorHAnsi"/>
          <w:color w:val="000000"/>
          <w:sz w:val="24"/>
          <w:szCs w:val="24"/>
        </w:rPr>
      </w:pPr>
      <w:r w:rsidRPr="00203562">
        <w:rPr>
          <w:rFonts w:cstheme="minorHAnsi"/>
          <w:color w:val="000000"/>
          <w:sz w:val="24"/>
          <w:szCs w:val="24"/>
        </w:rPr>
        <w:lastRenderedPageBreak/>
        <w:t xml:space="preserve">Those schools who embrace </w:t>
      </w:r>
      <w:r w:rsidR="00656B40" w:rsidRPr="00203562">
        <w:rPr>
          <w:rFonts w:cstheme="minorHAnsi"/>
          <w:color w:val="000000"/>
          <w:sz w:val="24"/>
          <w:szCs w:val="24"/>
        </w:rPr>
        <w:t xml:space="preserve">a process of genuine continuous school improvement </w:t>
      </w:r>
      <w:r w:rsidR="00AB48EC" w:rsidRPr="00203562">
        <w:rPr>
          <w:rFonts w:cstheme="minorHAnsi"/>
          <w:color w:val="000000"/>
          <w:sz w:val="24"/>
          <w:szCs w:val="24"/>
        </w:rPr>
        <w:t xml:space="preserve">have a clear vision, shared </w:t>
      </w:r>
      <w:r w:rsidR="004A59E8" w:rsidRPr="00203562">
        <w:rPr>
          <w:rFonts w:cstheme="minorHAnsi"/>
          <w:color w:val="000000"/>
          <w:sz w:val="24"/>
          <w:szCs w:val="24"/>
        </w:rPr>
        <w:t xml:space="preserve">by all.  There is clear strong leadership which values the </w:t>
      </w:r>
      <w:r w:rsidR="00EC34E3" w:rsidRPr="00203562">
        <w:rPr>
          <w:rFonts w:cstheme="minorHAnsi"/>
          <w:color w:val="000000"/>
          <w:sz w:val="24"/>
          <w:szCs w:val="24"/>
        </w:rPr>
        <w:t xml:space="preserve">creative </w:t>
      </w:r>
      <w:r w:rsidR="004A59E8" w:rsidRPr="00203562">
        <w:rPr>
          <w:rFonts w:cstheme="minorHAnsi"/>
          <w:color w:val="000000"/>
          <w:sz w:val="24"/>
          <w:szCs w:val="24"/>
        </w:rPr>
        <w:t xml:space="preserve">input of all staff and actively seeks to ‘train up’ the next cohort of leaders.  </w:t>
      </w:r>
      <w:r w:rsidR="009171AC" w:rsidRPr="00203562">
        <w:rPr>
          <w:rFonts w:cstheme="minorHAnsi"/>
          <w:color w:val="000000"/>
          <w:sz w:val="24"/>
          <w:szCs w:val="24"/>
        </w:rPr>
        <w:t xml:space="preserve">Staff feel valued and work collaboratively, sharing </w:t>
      </w:r>
      <w:r w:rsidR="00CA395A" w:rsidRPr="00203562">
        <w:rPr>
          <w:rFonts w:cstheme="minorHAnsi"/>
          <w:color w:val="000000"/>
          <w:sz w:val="24"/>
          <w:szCs w:val="24"/>
        </w:rPr>
        <w:t xml:space="preserve">best practice and seeking help when needed.  Professional development is tailored to individual and departmental needs and </w:t>
      </w:r>
      <w:r w:rsidR="00CD1C6A">
        <w:rPr>
          <w:rFonts w:cstheme="minorHAnsi"/>
          <w:color w:val="000000"/>
          <w:sz w:val="24"/>
          <w:szCs w:val="24"/>
        </w:rPr>
        <w:t>there is</w:t>
      </w:r>
      <w:r w:rsidR="00B11CAA" w:rsidRPr="00203562">
        <w:rPr>
          <w:rFonts w:cstheme="minorHAnsi"/>
          <w:color w:val="000000"/>
          <w:sz w:val="24"/>
          <w:szCs w:val="24"/>
        </w:rPr>
        <w:t xml:space="preserve"> a high regard for active practitioner research to trial new ideas and pedagogies.  </w:t>
      </w:r>
      <w:r w:rsidR="006505AF" w:rsidRPr="00203562">
        <w:rPr>
          <w:rFonts w:cstheme="minorHAnsi"/>
          <w:color w:val="000000"/>
          <w:sz w:val="24"/>
          <w:szCs w:val="24"/>
        </w:rPr>
        <w:t xml:space="preserve">Pupil satisfaction will be average to good and parental involvement will be minimal as parents who are satisfied and happy with their child’s education are typically less </w:t>
      </w:r>
      <w:r w:rsidR="00411AE5" w:rsidRPr="00203562">
        <w:rPr>
          <w:rFonts w:cstheme="minorHAnsi"/>
          <w:color w:val="000000"/>
          <w:sz w:val="24"/>
          <w:szCs w:val="24"/>
        </w:rPr>
        <w:t>voluble</w:t>
      </w:r>
      <w:r w:rsidR="006505AF" w:rsidRPr="00203562">
        <w:rPr>
          <w:rFonts w:cstheme="minorHAnsi"/>
          <w:color w:val="000000"/>
          <w:sz w:val="24"/>
          <w:szCs w:val="24"/>
        </w:rPr>
        <w:t>.</w:t>
      </w:r>
      <w:r w:rsidR="00EC34E3" w:rsidRPr="00203562">
        <w:rPr>
          <w:rFonts w:cstheme="minorHAnsi"/>
          <w:color w:val="000000"/>
          <w:sz w:val="24"/>
          <w:szCs w:val="24"/>
        </w:rPr>
        <w:t xml:space="preserve">  </w:t>
      </w:r>
      <w:r w:rsidR="000D30F2" w:rsidRPr="00203562">
        <w:rPr>
          <w:rFonts w:cstheme="minorHAnsi"/>
          <w:color w:val="000000"/>
          <w:sz w:val="24"/>
          <w:szCs w:val="24"/>
        </w:rPr>
        <w:t>Data analysis happens routinely to track the effectiveness of strategie</w:t>
      </w:r>
      <w:r w:rsidR="00AA56E7" w:rsidRPr="00203562">
        <w:rPr>
          <w:rFonts w:cstheme="minorHAnsi"/>
          <w:color w:val="000000"/>
          <w:sz w:val="24"/>
          <w:szCs w:val="24"/>
        </w:rPr>
        <w:t xml:space="preserve">s </w:t>
      </w:r>
      <w:r w:rsidR="00E92502">
        <w:rPr>
          <w:rFonts w:cstheme="minorHAnsi"/>
          <w:color w:val="000000"/>
          <w:sz w:val="24"/>
          <w:szCs w:val="24"/>
        </w:rPr>
        <w:t xml:space="preserve">which will </w:t>
      </w:r>
      <w:r w:rsidR="00AA56E7" w:rsidRPr="00203562">
        <w:rPr>
          <w:rFonts w:cstheme="minorHAnsi"/>
          <w:color w:val="000000"/>
          <w:sz w:val="24"/>
          <w:szCs w:val="24"/>
        </w:rPr>
        <w:t>be changed</w:t>
      </w:r>
      <w:r w:rsidR="00185742">
        <w:rPr>
          <w:rFonts w:cstheme="minorHAnsi"/>
          <w:color w:val="000000"/>
          <w:sz w:val="24"/>
          <w:szCs w:val="24"/>
        </w:rPr>
        <w:t xml:space="preserve"> and/or altered as needed</w:t>
      </w:r>
      <w:r w:rsidR="00AA56E7" w:rsidRPr="00203562">
        <w:rPr>
          <w:rFonts w:cstheme="minorHAnsi"/>
          <w:color w:val="000000"/>
          <w:sz w:val="24"/>
          <w:szCs w:val="24"/>
        </w:rPr>
        <w:t xml:space="preserve"> to enhance pupil learning.  School development plans address the findings of reports and of compliance issues but are not driven by </w:t>
      </w:r>
      <w:r w:rsidR="00312D0F" w:rsidRPr="00203562">
        <w:rPr>
          <w:rFonts w:cstheme="minorHAnsi"/>
          <w:color w:val="000000"/>
          <w:sz w:val="24"/>
          <w:szCs w:val="24"/>
        </w:rPr>
        <w:t>them.  Th</w:t>
      </w:r>
      <w:r w:rsidR="00185742">
        <w:rPr>
          <w:rFonts w:cstheme="minorHAnsi"/>
          <w:color w:val="000000"/>
          <w:sz w:val="24"/>
          <w:szCs w:val="24"/>
        </w:rPr>
        <w:t xml:space="preserve">ese </w:t>
      </w:r>
      <w:r w:rsidR="00312D0F" w:rsidRPr="00203562">
        <w:rPr>
          <w:rFonts w:cstheme="minorHAnsi"/>
          <w:color w:val="000000"/>
          <w:sz w:val="24"/>
          <w:szCs w:val="24"/>
        </w:rPr>
        <w:t>school</w:t>
      </w:r>
      <w:r w:rsidR="00185742">
        <w:rPr>
          <w:rFonts w:cstheme="minorHAnsi"/>
          <w:color w:val="000000"/>
          <w:sz w:val="24"/>
          <w:szCs w:val="24"/>
        </w:rPr>
        <w:t>s</w:t>
      </w:r>
      <w:r w:rsidR="00312D0F" w:rsidRPr="00203562">
        <w:rPr>
          <w:rFonts w:cstheme="minorHAnsi"/>
          <w:color w:val="000000"/>
          <w:sz w:val="24"/>
          <w:szCs w:val="24"/>
        </w:rPr>
        <w:t xml:space="preserve"> ha</w:t>
      </w:r>
      <w:r w:rsidR="00185742">
        <w:rPr>
          <w:rFonts w:cstheme="minorHAnsi"/>
          <w:color w:val="000000"/>
          <w:sz w:val="24"/>
          <w:szCs w:val="24"/>
        </w:rPr>
        <w:t>ve</w:t>
      </w:r>
      <w:r w:rsidR="00312D0F" w:rsidRPr="00203562">
        <w:rPr>
          <w:rFonts w:cstheme="minorHAnsi"/>
          <w:color w:val="000000"/>
          <w:sz w:val="24"/>
          <w:szCs w:val="24"/>
        </w:rPr>
        <w:t xml:space="preserve"> high professional standards of both staff and pupils and </w:t>
      </w:r>
      <w:r w:rsidR="00282D06">
        <w:rPr>
          <w:rFonts w:cstheme="minorHAnsi"/>
          <w:color w:val="000000"/>
          <w:sz w:val="24"/>
          <w:szCs w:val="24"/>
        </w:rPr>
        <w:t xml:space="preserve">are places </w:t>
      </w:r>
      <w:r w:rsidR="00312D0F" w:rsidRPr="00203562">
        <w:rPr>
          <w:rFonts w:cstheme="minorHAnsi"/>
          <w:color w:val="000000"/>
          <w:sz w:val="24"/>
          <w:szCs w:val="24"/>
        </w:rPr>
        <w:t xml:space="preserve">where pupils, regardless of socio-economic background, are expected </w:t>
      </w:r>
      <w:r w:rsidR="00282D06">
        <w:rPr>
          <w:rFonts w:cstheme="minorHAnsi"/>
          <w:color w:val="000000"/>
          <w:sz w:val="24"/>
          <w:szCs w:val="24"/>
        </w:rPr>
        <w:t xml:space="preserve">and enabled </w:t>
      </w:r>
      <w:r w:rsidR="00312D0F" w:rsidRPr="00203562">
        <w:rPr>
          <w:rFonts w:cstheme="minorHAnsi"/>
          <w:color w:val="000000"/>
          <w:sz w:val="24"/>
          <w:szCs w:val="24"/>
        </w:rPr>
        <w:t xml:space="preserve">to </w:t>
      </w:r>
      <w:r w:rsidR="00510076" w:rsidRPr="00203562">
        <w:rPr>
          <w:rFonts w:cstheme="minorHAnsi"/>
          <w:color w:val="000000"/>
          <w:sz w:val="24"/>
          <w:szCs w:val="24"/>
        </w:rPr>
        <w:t>perform well to their full potential.  These s</w:t>
      </w:r>
      <w:r w:rsidR="00411AE5" w:rsidRPr="00203562">
        <w:rPr>
          <w:rFonts w:cstheme="minorHAnsi"/>
          <w:color w:val="000000"/>
          <w:sz w:val="24"/>
          <w:szCs w:val="24"/>
        </w:rPr>
        <w:t>c</w:t>
      </w:r>
      <w:r w:rsidR="00510076" w:rsidRPr="00203562">
        <w:rPr>
          <w:rFonts w:cstheme="minorHAnsi"/>
          <w:color w:val="000000"/>
          <w:sz w:val="24"/>
          <w:szCs w:val="24"/>
        </w:rPr>
        <w:t xml:space="preserve">hools will have good </w:t>
      </w:r>
      <w:r w:rsidR="00781687" w:rsidRPr="00203562">
        <w:rPr>
          <w:rFonts w:cstheme="minorHAnsi"/>
          <w:color w:val="000000"/>
          <w:sz w:val="24"/>
          <w:szCs w:val="24"/>
        </w:rPr>
        <w:t xml:space="preserve">collaboration with outside community groups and will look to </w:t>
      </w:r>
      <w:r w:rsidR="00411AE5" w:rsidRPr="00203562">
        <w:rPr>
          <w:rFonts w:cstheme="minorHAnsi"/>
          <w:color w:val="000000"/>
          <w:sz w:val="24"/>
          <w:szCs w:val="24"/>
        </w:rPr>
        <w:t>provide an education for their pupils which will fit them for the next stage in their lives.</w:t>
      </w:r>
    </w:p>
    <w:p w14:paraId="19B5381B" w14:textId="5BD7B991" w:rsidR="00C27B98" w:rsidRPr="00203562" w:rsidRDefault="00D55A47" w:rsidP="00203562">
      <w:pPr>
        <w:spacing w:line="360" w:lineRule="auto"/>
        <w:rPr>
          <w:rFonts w:cstheme="minorHAnsi"/>
          <w:color w:val="000000"/>
          <w:sz w:val="24"/>
          <w:szCs w:val="24"/>
        </w:rPr>
      </w:pPr>
      <w:r w:rsidRPr="00203562">
        <w:rPr>
          <w:rFonts w:cstheme="minorHAnsi"/>
          <w:color w:val="000000"/>
          <w:sz w:val="24"/>
          <w:szCs w:val="24"/>
        </w:rPr>
        <w:t>Outlined as starkly as this, the way forward seems clear.  Why then do many schools still shy away from this second model.</w:t>
      </w:r>
      <w:r w:rsidR="00471BB1" w:rsidRPr="00203562">
        <w:rPr>
          <w:rFonts w:cstheme="minorHAnsi"/>
          <w:color w:val="000000"/>
          <w:sz w:val="24"/>
          <w:szCs w:val="24"/>
        </w:rPr>
        <w:t xml:space="preserve">  Why is there such teacher dissatisfaction and why are teachers still sometimes seen as </w:t>
      </w:r>
      <w:r w:rsidR="006F4038" w:rsidRPr="00203562">
        <w:rPr>
          <w:rFonts w:cstheme="minorHAnsi"/>
          <w:color w:val="000000"/>
          <w:sz w:val="24"/>
          <w:szCs w:val="24"/>
        </w:rPr>
        <w:t>an impediment to educational progress?</w:t>
      </w:r>
    </w:p>
    <w:p w14:paraId="2481C6FD" w14:textId="664E1D9A" w:rsidR="00A734F1" w:rsidRPr="00203562" w:rsidRDefault="006F4038" w:rsidP="00203562">
      <w:pPr>
        <w:spacing w:line="360" w:lineRule="auto"/>
        <w:rPr>
          <w:rFonts w:cstheme="minorHAnsi"/>
          <w:color w:val="000000"/>
          <w:sz w:val="24"/>
          <w:szCs w:val="24"/>
        </w:rPr>
      </w:pPr>
      <w:r w:rsidRPr="00203562">
        <w:rPr>
          <w:rFonts w:cstheme="minorHAnsi"/>
          <w:color w:val="000000"/>
          <w:sz w:val="24"/>
          <w:szCs w:val="24"/>
        </w:rPr>
        <w:t>There</w:t>
      </w:r>
      <w:r w:rsidR="00BA5801" w:rsidRPr="00203562">
        <w:rPr>
          <w:rFonts w:cstheme="minorHAnsi"/>
          <w:color w:val="000000"/>
          <w:sz w:val="24"/>
          <w:szCs w:val="24"/>
        </w:rPr>
        <w:t xml:space="preserve"> are </w:t>
      </w:r>
      <w:r w:rsidR="000B4987" w:rsidRPr="00203562">
        <w:rPr>
          <w:rFonts w:cstheme="minorHAnsi"/>
          <w:color w:val="000000"/>
          <w:sz w:val="24"/>
          <w:szCs w:val="24"/>
        </w:rPr>
        <w:t>many</w:t>
      </w:r>
      <w:r w:rsidR="00BA5801" w:rsidRPr="00203562">
        <w:rPr>
          <w:rFonts w:cstheme="minorHAnsi"/>
          <w:color w:val="000000"/>
          <w:sz w:val="24"/>
          <w:szCs w:val="24"/>
        </w:rPr>
        <w:t xml:space="preserve"> issues fac</w:t>
      </w:r>
      <w:r w:rsidR="000B4987" w:rsidRPr="00203562">
        <w:rPr>
          <w:rFonts w:cstheme="minorHAnsi"/>
          <w:color w:val="000000"/>
          <w:sz w:val="24"/>
          <w:szCs w:val="24"/>
        </w:rPr>
        <w:t>ing the teaching profession</w:t>
      </w:r>
      <w:r w:rsidR="00BA5801" w:rsidRPr="00203562">
        <w:rPr>
          <w:rFonts w:cstheme="minorHAnsi"/>
          <w:color w:val="000000"/>
          <w:sz w:val="24"/>
          <w:szCs w:val="24"/>
        </w:rPr>
        <w:t xml:space="preserve"> in 2018</w:t>
      </w:r>
      <w:r w:rsidRPr="00203562">
        <w:rPr>
          <w:rFonts w:cstheme="minorHAnsi"/>
          <w:color w:val="000000"/>
          <w:sz w:val="24"/>
          <w:szCs w:val="24"/>
        </w:rPr>
        <w:t xml:space="preserve"> - s</w:t>
      </w:r>
      <w:r w:rsidR="00092142" w:rsidRPr="00203562">
        <w:rPr>
          <w:rFonts w:cstheme="minorHAnsi"/>
          <w:color w:val="000000"/>
          <w:sz w:val="24"/>
          <w:szCs w:val="24"/>
        </w:rPr>
        <w:t xml:space="preserve">hortages of </w:t>
      </w:r>
      <w:r w:rsidR="00252430" w:rsidRPr="00203562">
        <w:rPr>
          <w:rFonts w:cstheme="minorHAnsi"/>
          <w:color w:val="000000"/>
          <w:sz w:val="24"/>
          <w:szCs w:val="24"/>
        </w:rPr>
        <w:t>teachers in specialist subjects</w:t>
      </w:r>
      <w:r w:rsidR="005E080D" w:rsidRPr="00203562">
        <w:rPr>
          <w:rFonts w:cstheme="minorHAnsi"/>
          <w:color w:val="000000"/>
          <w:sz w:val="24"/>
          <w:szCs w:val="24"/>
        </w:rPr>
        <w:t xml:space="preserve"> to teach GCSE and A level</w:t>
      </w:r>
      <w:r w:rsidR="007309DC" w:rsidRPr="00203562">
        <w:rPr>
          <w:rFonts w:cstheme="minorHAnsi"/>
          <w:color w:val="000000"/>
          <w:sz w:val="24"/>
          <w:szCs w:val="24"/>
        </w:rPr>
        <w:t xml:space="preserve"> leading to under-qualified teachers being made to teach out of their comfort zone</w:t>
      </w:r>
      <w:r w:rsidR="00845DF1" w:rsidRPr="00203562">
        <w:rPr>
          <w:rFonts w:cstheme="minorHAnsi"/>
          <w:color w:val="000000"/>
          <w:sz w:val="24"/>
          <w:szCs w:val="24"/>
        </w:rPr>
        <w:t xml:space="preserve"> - </w:t>
      </w:r>
      <w:r w:rsidR="00F176BD" w:rsidRPr="00203562">
        <w:rPr>
          <w:rFonts w:cstheme="minorHAnsi"/>
          <w:color w:val="000000"/>
          <w:sz w:val="24"/>
          <w:szCs w:val="24"/>
        </w:rPr>
        <w:t xml:space="preserve"> a</w:t>
      </w:r>
      <w:r w:rsidR="00252430" w:rsidRPr="00203562">
        <w:rPr>
          <w:rFonts w:cstheme="minorHAnsi"/>
          <w:color w:val="000000"/>
          <w:sz w:val="24"/>
          <w:szCs w:val="24"/>
        </w:rPr>
        <w:t xml:space="preserve"> shortage of male primary teachers</w:t>
      </w:r>
      <w:r w:rsidR="00901874" w:rsidRPr="00203562">
        <w:rPr>
          <w:rFonts w:cstheme="minorHAnsi"/>
          <w:color w:val="000000"/>
          <w:sz w:val="24"/>
          <w:szCs w:val="24"/>
        </w:rPr>
        <w:t xml:space="preserve"> </w:t>
      </w:r>
      <w:r w:rsidR="007F27B1">
        <w:rPr>
          <w:rFonts w:cstheme="minorHAnsi"/>
          <w:color w:val="000000"/>
          <w:sz w:val="24"/>
          <w:szCs w:val="24"/>
        </w:rPr>
        <w:t xml:space="preserve">and male role models </w:t>
      </w:r>
      <w:r w:rsidR="005A565F">
        <w:rPr>
          <w:rFonts w:cstheme="minorHAnsi"/>
          <w:color w:val="000000"/>
          <w:sz w:val="24"/>
          <w:szCs w:val="24"/>
        </w:rPr>
        <w:t>for young children</w:t>
      </w:r>
      <w:r w:rsidR="00845DF1" w:rsidRPr="00203562">
        <w:rPr>
          <w:rFonts w:cstheme="minorHAnsi"/>
          <w:color w:val="000000"/>
          <w:sz w:val="24"/>
          <w:szCs w:val="24"/>
        </w:rPr>
        <w:t xml:space="preserve"> - </w:t>
      </w:r>
      <w:r w:rsidR="005E080D" w:rsidRPr="00203562">
        <w:rPr>
          <w:rFonts w:cstheme="minorHAnsi"/>
          <w:color w:val="000000"/>
          <w:sz w:val="24"/>
          <w:szCs w:val="24"/>
        </w:rPr>
        <w:t>the crisis in retention of Newly Qualified Teachers</w:t>
      </w:r>
      <w:r w:rsidR="007453D8" w:rsidRPr="00203562">
        <w:rPr>
          <w:rFonts w:cstheme="minorHAnsi"/>
          <w:color w:val="000000"/>
          <w:sz w:val="24"/>
          <w:szCs w:val="24"/>
        </w:rPr>
        <w:t xml:space="preserve"> following </w:t>
      </w:r>
      <w:r w:rsidR="00E0064F" w:rsidRPr="00203562">
        <w:rPr>
          <w:rFonts w:cstheme="minorHAnsi"/>
          <w:color w:val="000000"/>
          <w:sz w:val="24"/>
          <w:szCs w:val="24"/>
        </w:rPr>
        <w:t xml:space="preserve">early </w:t>
      </w:r>
      <w:r w:rsidR="007453D8" w:rsidRPr="00203562">
        <w:rPr>
          <w:rFonts w:cstheme="minorHAnsi"/>
          <w:color w:val="000000"/>
          <w:sz w:val="24"/>
          <w:szCs w:val="24"/>
        </w:rPr>
        <w:t>disillusionment</w:t>
      </w:r>
      <w:r w:rsidR="00E0064F" w:rsidRPr="00203562">
        <w:rPr>
          <w:rFonts w:cstheme="minorHAnsi"/>
          <w:color w:val="000000"/>
          <w:sz w:val="24"/>
          <w:szCs w:val="24"/>
        </w:rPr>
        <w:t xml:space="preserve"> and an overload of bureaucracy</w:t>
      </w:r>
      <w:r w:rsidR="005E080D" w:rsidRPr="00203562">
        <w:rPr>
          <w:rFonts w:cstheme="minorHAnsi"/>
          <w:color w:val="000000"/>
          <w:sz w:val="24"/>
          <w:szCs w:val="24"/>
        </w:rPr>
        <w:t xml:space="preserve"> </w:t>
      </w:r>
      <w:r w:rsidR="00845DF1" w:rsidRPr="00203562">
        <w:rPr>
          <w:rFonts w:cstheme="minorHAnsi"/>
          <w:color w:val="000000"/>
          <w:sz w:val="24"/>
          <w:szCs w:val="24"/>
        </w:rPr>
        <w:t xml:space="preserve">- </w:t>
      </w:r>
      <w:r w:rsidR="005E080D" w:rsidRPr="00203562">
        <w:rPr>
          <w:rFonts w:cstheme="minorHAnsi"/>
          <w:color w:val="000000"/>
          <w:sz w:val="24"/>
          <w:szCs w:val="24"/>
        </w:rPr>
        <w:t>and the lack of teachers coming forward to take on Senior Management Roles and Headships</w:t>
      </w:r>
      <w:r w:rsidR="003B2D36" w:rsidRPr="00203562">
        <w:rPr>
          <w:rFonts w:cstheme="minorHAnsi"/>
          <w:color w:val="000000"/>
          <w:sz w:val="24"/>
          <w:szCs w:val="24"/>
        </w:rPr>
        <w:t xml:space="preserve"> </w:t>
      </w:r>
      <w:r w:rsidR="005A7BC1" w:rsidRPr="00203562">
        <w:rPr>
          <w:rFonts w:cstheme="minorHAnsi"/>
          <w:color w:val="000000"/>
          <w:sz w:val="24"/>
          <w:szCs w:val="24"/>
        </w:rPr>
        <w:t>(</w:t>
      </w:r>
      <w:r w:rsidR="003B2D36" w:rsidRPr="00203562">
        <w:rPr>
          <w:rFonts w:cstheme="minorHAnsi"/>
          <w:color w:val="000000"/>
          <w:sz w:val="24"/>
          <w:szCs w:val="24"/>
        </w:rPr>
        <w:t xml:space="preserve">why after all would anyone want to </w:t>
      </w:r>
      <w:r w:rsidR="005A7BC1" w:rsidRPr="00203562">
        <w:rPr>
          <w:rFonts w:cstheme="minorHAnsi"/>
          <w:color w:val="000000"/>
          <w:sz w:val="24"/>
          <w:szCs w:val="24"/>
        </w:rPr>
        <w:t>‘</w:t>
      </w:r>
      <w:r w:rsidR="003B2D36" w:rsidRPr="00203562">
        <w:rPr>
          <w:rFonts w:cstheme="minorHAnsi"/>
          <w:color w:val="000000"/>
          <w:sz w:val="24"/>
          <w:szCs w:val="24"/>
        </w:rPr>
        <w:t>stick their head above the parapet</w:t>
      </w:r>
      <w:r w:rsidR="005A7BC1" w:rsidRPr="00203562">
        <w:rPr>
          <w:rFonts w:cstheme="minorHAnsi"/>
          <w:color w:val="000000"/>
          <w:sz w:val="24"/>
          <w:szCs w:val="24"/>
        </w:rPr>
        <w:t>’</w:t>
      </w:r>
      <w:r w:rsidR="003B2D36" w:rsidRPr="00203562">
        <w:rPr>
          <w:rFonts w:cstheme="minorHAnsi"/>
          <w:color w:val="000000"/>
          <w:sz w:val="24"/>
          <w:szCs w:val="24"/>
        </w:rPr>
        <w:t xml:space="preserve"> for very little </w:t>
      </w:r>
      <w:r w:rsidR="005A7BC1" w:rsidRPr="00203562">
        <w:rPr>
          <w:rFonts w:cstheme="minorHAnsi"/>
          <w:color w:val="000000"/>
          <w:sz w:val="24"/>
          <w:szCs w:val="24"/>
        </w:rPr>
        <w:t>pecuniary</w:t>
      </w:r>
      <w:r w:rsidR="003B2D36" w:rsidRPr="00203562">
        <w:rPr>
          <w:rFonts w:cstheme="minorHAnsi"/>
          <w:color w:val="000000"/>
          <w:sz w:val="24"/>
          <w:szCs w:val="24"/>
        </w:rPr>
        <w:t xml:space="preserve"> reward and a lot of </w:t>
      </w:r>
      <w:r w:rsidR="000B4987" w:rsidRPr="00203562">
        <w:rPr>
          <w:rFonts w:cstheme="minorHAnsi"/>
          <w:color w:val="000000"/>
          <w:sz w:val="24"/>
          <w:szCs w:val="24"/>
        </w:rPr>
        <w:t>stress</w:t>
      </w:r>
      <w:r w:rsidR="005A7BC1" w:rsidRPr="00203562">
        <w:rPr>
          <w:rFonts w:cstheme="minorHAnsi"/>
          <w:color w:val="000000"/>
          <w:sz w:val="24"/>
          <w:szCs w:val="24"/>
        </w:rPr>
        <w:t>)</w:t>
      </w:r>
      <w:r w:rsidR="00A81584" w:rsidRPr="00203562">
        <w:rPr>
          <w:rFonts w:cstheme="minorHAnsi"/>
          <w:color w:val="000000"/>
          <w:sz w:val="24"/>
          <w:szCs w:val="24"/>
        </w:rPr>
        <w:t xml:space="preserve">.  Both England and Wales are looking at overhauling their </w:t>
      </w:r>
      <w:r w:rsidR="00A92BDA">
        <w:rPr>
          <w:rFonts w:cstheme="minorHAnsi"/>
          <w:color w:val="000000"/>
          <w:sz w:val="24"/>
          <w:szCs w:val="24"/>
        </w:rPr>
        <w:t xml:space="preserve">respective educational </w:t>
      </w:r>
      <w:r w:rsidR="00A81584" w:rsidRPr="00203562">
        <w:rPr>
          <w:rFonts w:cstheme="minorHAnsi"/>
          <w:color w:val="000000"/>
          <w:sz w:val="24"/>
          <w:szCs w:val="24"/>
        </w:rPr>
        <w:t>systems with differentiated pay for</w:t>
      </w:r>
      <w:r w:rsidR="00B666CD" w:rsidRPr="00203562">
        <w:rPr>
          <w:rFonts w:cstheme="minorHAnsi"/>
          <w:color w:val="000000"/>
          <w:sz w:val="24"/>
          <w:szCs w:val="24"/>
        </w:rPr>
        <w:t xml:space="preserve"> certain</w:t>
      </w:r>
      <w:r w:rsidR="00A81584" w:rsidRPr="00203562">
        <w:rPr>
          <w:rFonts w:cstheme="minorHAnsi"/>
          <w:color w:val="000000"/>
          <w:sz w:val="24"/>
          <w:szCs w:val="24"/>
        </w:rPr>
        <w:t xml:space="preserve"> subject</w:t>
      </w:r>
      <w:r w:rsidR="00B666CD" w:rsidRPr="00203562">
        <w:rPr>
          <w:rFonts w:cstheme="minorHAnsi"/>
          <w:color w:val="000000"/>
          <w:sz w:val="24"/>
          <w:szCs w:val="24"/>
        </w:rPr>
        <w:t xml:space="preserve"> specialisms</w:t>
      </w:r>
      <w:r w:rsidR="00A81584" w:rsidRPr="00203562">
        <w:rPr>
          <w:rFonts w:cstheme="minorHAnsi"/>
          <w:color w:val="000000"/>
          <w:sz w:val="24"/>
          <w:szCs w:val="24"/>
        </w:rPr>
        <w:t xml:space="preserve"> / demographic area being amon</w:t>
      </w:r>
      <w:r w:rsidR="005A7BC1" w:rsidRPr="00203562">
        <w:rPr>
          <w:rFonts w:cstheme="minorHAnsi"/>
          <w:color w:val="000000"/>
          <w:sz w:val="24"/>
          <w:szCs w:val="24"/>
        </w:rPr>
        <w:t>g</w:t>
      </w:r>
      <w:r w:rsidR="00A81584" w:rsidRPr="00203562">
        <w:rPr>
          <w:rFonts w:cstheme="minorHAnsi"/>
          <w:color w:val="000000"/>
          <w:sz w:val="24"/>
          <w:szCs w:val="24"/>
        </w:rPr>
        <w:t xml:space="preserve"> the options being considered</w:t>
      </w:r>
      <w:r w:rsidR="00D5610C" w:rsidRPr="00203562">
        <w:rPr>
          <w:rFonts w:cstheme="minorHAnsi"/>
          <w:color w:val="000000"/>
          <w:sz w:val="24"/>
          <w:szCs w:val="24"/>
        </w:rPr>
        <w:t xml:space="preserve"> as well as curriculum and examination changes</w:t>
      </w:r>
      <w:r w:rsidR="00A81584" w:rsidRPr="00203562">
        <w:rPr>
          <w:rFonts w:cstheme="minorHAnsi"/>
          <w:color w:val="000000"/>
          <w:sz w:val="24"/>
          <w:szCs w:val="24"/>
        </w:rPr>
        <w:t xml:space="preserve">.  </w:t>
      </w:r>
      <w:r w:rsidR="00F176BD" w:rsidRPr="00203562">
        <w:rPr>
          <w:rFonts w:cstheme="minorHAnsi"/>
          <w:color w:val="000000"/>
          <w:sz w:val="24"/>
          <w:szCs w:val="24"/>
        </w:rPr>
        <w:t xml:space="preserve"> </w:t>
      </w:r>
      <w:r w:rsidR="008875D0" w:rsidRPr="00203562">
        <w:rPr>
          <w:rFonts w:cstheme="minorHAnsi"/>
          <w:color w:val="000000"/>
          <w:sz w:val="24"/>
          <w:szCs w:val="24"/>
        </w:rPr>
        <w:t>Political expediency often plays an unhelpful role</w:t>
      </w:r>
      <w:r w:rsidR="00A92BDA">
        <w:rPr>
          <w:rFonts w:cstheme="minorHAnsi"/>
          <w:color w:val="000000"/>
          <w:sz w:val="24"/>
          <w:szCs w:val="24"/>
        </w:rPr>
        <w:t xml:space="preserve"> in this debate,</w:t>
      </w:r>
      <w:r w:rsidR="008875D0" w:rsidRPr="00203562">
        <w:rPr>
          <w:rFonts w:cstheme="minorHAnsi"/>
          <w:color w:val="000000"/>
          <w:sz w:val="24"/>
          <w:szCs w:val="24"/>
        </w:rPr>
        <w:t xml:space="preserve"> making it all to easy for a beleaguered </w:t>
      </w:r>
      <w:r w:rsidR="00707A4F" w:rsidRPr="00203562">
        <w:rPr>
          <w:rFonts w:cstheme="minorHAnsi"/>
          <w:color w:val="000000"/>
          <w:sz w:val="24"/>
          <w:szCs w:val="24"/>
        </w:rPr>
        <w:t xml:space="preserve">profession to blame those in power rather than addressing the issues that may well be of their own making.  </w:t>
      </w:r>
    </w:p>
    <w:p w14:paraId="1C532B5F" w14:textId="00F54BA6" w:rsidR="00F43410" w:rsidRPr="00203562" w:rsidRDefault="00415BD5" w:rsidP="00203562">
      <w:pPr>
        <w:spacing w:line="360" w:lineRule="auto"/>
        <w:rPr>
          <w:rFonts w:cstheme="minorHAnsi"/>
          <w:color w:val="000000"/>
          <w:sz w:val="24"/>
          <w:szCs w:val="24"/>
        </w:rPr>
      </w:pPr>
      <w:r w:rsidRPr="00203562">
        <w:rPr>
          <w:rFonts w:cstheme="minorHAnsi"/>
          <w:color w:val="000000"/>
          <w:sz w:val="24"/>
          <w:szCs w:val="24"/>
        </w:rPr>
        <w:lastRenderedPageBreak/>
        <w:t xml:space="preserve">The role of the leader within a learning organisation is </w:t>
      </w:r>
      <w:r w:rsidR="0092149F" w:rsidRPr="00203562">
        <w:rPr>
          <w:rFonts w:cstheme="minorHAnsi"/>
          <w:color w:val="000000"/>
          <w:sz w:val="24"/>
          <w:szCs w:val="24"/>
        </w:rPr>
        <w:t>of paramount importance</w:t>
      </w:r>
      <w:r w:rsidR="009F5714">
        <w:rPr>
          <w:rFonts w:cstheme="minorHAnsi"/>
          <w:color w:val="000000"/>
          <w:sz w:val="24"/>
          <w:szCs w:val="24"/>
        </w:rPr>
        <w:t xml:space="preserve"> therefore</w:t>
      </w:r>
      <w:r w:rsidR="0092149F" w:rsidRPr="00203562">
        <w:rPr>
          <w:rFonts w:cstheme="minorHAnsi"/>
          <w:color w:val="000000"/>
          <w:sz w:val="24"/>
          <w:szCs w:val="24"/>
        </w:rPr>
        <w:t>.  A leader who can provide a clear vision for the organisation</w:t>
      </w:r>
      <w:r w:rsidR="004E699C" w:rsidRPr="00203562">
        <w:rPr>
          <w:rFonts w:cstheme="minorHAnsi"/>
          <w:color w:val="000000"/>
          <w:sz w:val="24"/>
          <w:szCs w:val="24"/>
        </w:rPr>
        <w:t xml:space="preserve">, carrying staff along with them, empowering them to improve their teaching knowledge and abilities through </w:t>
      </w:r>
      <w:r w:rsidR="004131F9">
        <w:rPr>
          <w:rFonts w:cstheme="minorHAnsi"/>
          <w:color w:val="000000"/>
          <w:sz w:val="24"/>
          <w:szCs w:val="24"/>
        </w:rPr>
        <w:t>continuous C</w:t>
      </w:r>
      <w:r w:rsidR="004E699C" w:rsidRPr="00203562">
        <w:rPr>
          <w:rFonts w:cstheme="minorHAnsi"/>
          <w:color w:val="000000"/>
          <w:sz w:val="24"/>
          <w:szCs w:val="24"/>
        </w:rPr>
        <w:t>PD and research</w:t>
      </w:r>
      <w:r w:rsidR="007931F2" w:rsidRPr="00203562">
        <w:rPr>
          <w:rFonts w:cstheme="minorHAnsi"/>
          <w:color w:val="000000"/>
          <w:sz w:val="24"/>
          <w:szCs w:val="24"/>
        </w:rPr>
        <w:t xml:space="preserve"> and to enable them to carry out strategies effectively to deliver curriculum and skills</w:t>
      </w:r>
      <w:r w:rsidR="00F3671D" w:rsidRPr="00203562">
        <w:rPr>
          <w:rFonts w:cstheme="minorHAnsi"/>
          <w:color w:val="000000"/>
          <w:sz w:val="24"/>
          <w:szCs w:val="24"/>
        </w:rPr>
        <w:t xml:space="preserve"> will </w:t>
      </w:r>
      <w:r w:rsidR="007E4582" w:rsidRPr="00203562">
        <w:rPr>
          <w:rFonts w:cstheme="minorHAnsi"/>
          <w:color w:val="000000"/>
          <w:sz w:val="24"/>
          <w:szCs w:val="24"/>
        </w:rPr>
        <w:t xml:space="preserve">see their </w:t>
      </w:r>
      <w:r w:rsidR="00AC6076" w:rsidRPr="00203562">
        <w:rPr>
          <w:rFonts w:cstheme="minorHAnsi"/>
          <w:color w:val="000000"/>
          <w:sz w:val="24"/>
          <w:szCs w:val="24"/>
        </w:rPr>
        <w:t xml:space="preserve">school ratings improve </w:t>
      </w:r>
      <w:r w:rsidR="00FC4615" w:rsidRPr="00203562">
        <w:rPr>
          <w:rFonts w:cstheme="minorHAnsi"/>
          <w:color w:val="000000"/>
          <w:sz w:val="24"/>
          <w:szCs w:val="24"/>
        </w:rPr>
        <w:t>exponentially</w:t>
      </w:r>
      <w:r w:rsidR="00AC6076" w:rsidRPr="00203562">
        <w:rPr>
          <w:rFonts w:cstheme="minorHAnsi"/>
          <w:color w:val="000000"/>
          <w:sz w:val="24"/>
          <w:szCs w:val="24"/>
        </w:rPr>
        <w:t>.  The creation of a highly-skilled workforce enables a strong SMT</w:t>
      </w:r>
      <w:r w:rsidR="00AB43E7" w:rsidRPr="00203562">
        <w:rPr>
          <w:rFonts w:cstheme="minorHAnsi"/>
          <w:color w:val="000000"/>
          <w:sz w:val="24"/>
          <w:szCs w:val="24"/>
        </w:rPr>
        <w:t xml:space="preserve"> which in turn will not shy from effective scrutiny of data</w:t>
      </w:r>
      <w:r w:rsidR="00FC4615" w:rsidRPr="00203562">
        <w:rPr>
          <w:rFonts w:cstheme="minorHAnsi"/>
          <w:color w:val="000000"/>
          <w:sz w:val="24"/>
          <w:szCs w:val="24"/>
        </w:rPr>
        <w:t xml:space="preserve"> to enhance and inform the ongoing direction of the school.   </w:t>
      </w:r>
      <w:r w:rsidR="00AE6ED3" w:rsidRPr="00203562">
        <w:rPr>
          <w:rFonts w:cstheme="minorHAnsi"/>
          <w:color w:val="000000"/>
          <w:sz w:val="24"/>
          <w:szCs w:val="24"/>
        </w:rPr>
        <w:t>In such a school, those issues</w:t>
      </w:r>
      <w:r w:rsidR="00731F14">
        <w:rPr>
          <w:rFonts w:cstheme="minorHAnsi"/>
          <w:color w:val="000000"/>
          <w:sz w:val="24"/>
          <w:szCs w:val="24"/>
        </w:rPr>
        <w:t xml:space="preserve"> of retention and disillusionment</w:t>
      </w:r>
      <w:r w:rsidR="00AE6ED3" w:rsidRPr="00203562">
        <w:rPr>
          <w:rFonts w:cstheme="minorHAnsi"/>
          <w:color w:val="000000"/>
          <w:sz w:val="24"/>
          <w:szCs w:val="24"/>
        </w:rPr>
        <w:t xml:space="preserve"> outlined above</w:t>
      </w:r>
      <w:r w:rsidR="00731F14">
        <w:rPr>
          <w:rFonts w:cstheme="minorHAnsi"/>
          <w:color w:val="000000"/>
          <w:sz w:val="24"/>
          <w:szCs w:val="24"/>
        </w:rPr>
        <w:t>,</w:t>
      </w:r>
      <w:r w:rsidR="00AE6ED3" w:rsidRPr="00203562">
        <w:rPr>
          <w:rFonts w:cstheme="minorHAnsi"/>
          <w:color w:val="000000"/>
          <w:sz w:val="24"/>
          <w:szCs w:val="24"/>
        </w:rPr>
        <w:t xml:space="preserve"> a</w:t>
      </w:r>
      <w:r w:rsidR="00731F14">
        <w:rPr>
          <w:rFonts w:cstheme="minorHAnsi"/>
          <w:color w:val="000000"/>
          <w:sz w:val="24"/>
          <w:szCs w:val="24"/>
        </w:rPr>
        <w:t>re</w:t>
      </w:r>
      <w:r w:rsidR="00AE6ED3" w:rsidRPr="00203562">
        <w:rPr>
          <w:rFonts w:cstheme="minorHAnsi"/>
          <w:color w:val="000000"/>
          <w:sz w:val="24"/>
          <w:szCs w:val="24"/>
        </w:rPr>
        <w:t xml:space="preserve"> lessened considerably as NQTs feel supported and valued, new staff want to teach at that </w:t>
      </w:r>
      <w:r w:rsidR="001B3421" w:rsidRPr="00203562">
        <w:rPr>
          <w:rFonts w:cstheme="minorHAnsi"/>
          <w:color w:val="000000"/>
          <w:sz w:val="24"/>
          <w:szCs w:val="24"/>
        </w:rPr>
        <w:t>school,</w:t>
      </w:r>
      <w:r w:rsidR="006C3B81" w:rsidRPr="00203562">
        <w:rPr>
          <w:rFonts w:cstheme="minorHAnsi"/>
          <w:color w:val="000000"/>
          <w:sz w:val="24"/>
          <w:szCs w:val="24"/>
        </w:rPr>
        <w:t xml:space="preserve"> so retention rates are high and parents and pupils </w:t>
      </w:r>
      <w:r w:rsidR="00AA3481" w:rsidRPr="00203562">
        <w:rPr>
          <w:rFonts w:cstheme="minorHAnsi"/>
          <w:color w:val="000000"/>
          <w:sz w:val="24"/>
          <w:szCs w:val="24"/>
        </w:rPr>
        <w:t>have a higher respect for staff leading to less behavioural issues and greater pupil involvement and success.</w:t>
      </w:r>
      <w:r w:rsidR="009D1D13" w:rsidRPr="00203562">
        <w:rPr>
          <w:rFonts w:cstheme="minorHAnsi"/>
          <w:color w:val="000000"/>
          <w:sz w:val="24"/>
          <w:szCs w:val="24"/>
        </w:rPr>
        <w:t xml:space="preserve">  </w:t>
      </w:r>
      <w:r w:rsidR="00F43410" w:rsidRPr="00203562">
        <w:rPr>
          <w:rFonts w:cstheme="minorHAnsi"/>
          <w:color w:val="000000"/>
          <w:sz w:val="24"/>
          <w:szCs w:val="24"/>
        </w:rPr>
        <w:t xml:space="preserve">Leadership matters </w:t>
      </w:r>
      <w:r w:rsidR="00731F14">
        <w:rPr>
          <w:rFonts w:cstheme="minorHAnsi"/>
          <w:color w:val="000000"/>
          <w:sz w:val="24"/>
          <w:szCs w:val="24"/>
        </w:rPr>
        <w:t>obviously</w:t>
      </w:r>
      <w:r w:rsidR="009D1D13" w:rsidRPr="00203562">
        <w:rPr>
          <w:rFonts w:cstheme="minorHAnsi"/>
          <w:color w:val="000000"/>
          <w:sz w:val="24"/>
          <w:szCs w:val="24"/>
        </w:rPr>
        <w:t>.</w:t>
      </w:r>
      <w:r w:rsidR="00901D78" w:rsidRPr="00203562">
        <w:rPr>
          <w:rFonts w:cstheme="minorHAnsi"/>
          <w:color w:val="000000"/>
          <w:sz w:val="24"/>
          <w:szCs w:val="24"/>
        </w:rPr>
        <w:t xml:space="preserve">  </w:t>
      </w:r>
    </w:p>
    <w:p w14:paraId="77C7B122" w14:textId="28F496CE" w:rsidR="00901D78" w:rsidRPr="00203562" w:rsidRDefault="00901D78" w:rsidP="00203562">
      <w:pPr>
        <w:spacing w:line="360" w:lineRule="auto"/>
        <w:rPr>
          <w:rFonts w:cstheme="minorHAnsi"/>
          <w:color w:val="000000"/>
          <w:sz w:val="24"/>
          <w:szCs w:val="24"/>
        </w:rPr>
      </w:pPr>
      <w:r w:rsidRPr="00203562">
        <w:rPr>
          <w:rFonts w:cstheme="minorHAnsi"/>
          <w:color w:val="000000"/>
          <w:sz w:val="24"/>
          <w:szCs w:val="24"/>
        </w:rPr>
        <w:t>The role of school governors must not be underplayed in this whole process.  There is a political move in Wales at present to redefine the role and importance</w:t>
      </w:r>
      <w:r w:rsidR="003538F7" w:rsidRPr="00203562">
        <w:rPr>
          <w:rFonts w:cstheme="minorHAnsi"/>
          <w:color w:val="000000"/>
          <w:sz w:val="24"/>
          <w:szCs w:val="24"/>
        </w:rPr>
        <w:t xml:space="preserve"> of governors in schools </w:t>
      </w:r>
      <w:r w:rsidR="003A11CE" w:rsidRPr="00203562">
        <w:rPr>
          <w:rFonts w:cstheme="minorHAnsi"/>
          <w:color w:val="000000"/>
          <w:sz w:val="24"/>
          <w:szCs w:val="24"/>
        </w:rPr>
        <w:t xml:space="preserve">as </w:t>
      </w:r>
      <w:r w:rsidR="003538F7" w:rsidRPr="00203562">
        <w:rPr>
          <w:rFonts w:cstheme="minorHAnsi"/>
          <w:color w:val="000000"/>
          <w:sz w:val="24"/>
          <w:szCs w:val="24"/>
        </w:rPr>
        <w:t>learning organisations.  Governors themselves hold</w:t>
      </w:r>
      <w:r w:rsidR="00290252" w:rsidRPr="00203562">
        <w:rPr>
          <w:rFonts w:cstheme="minorHAnsi"/>
          <w:color w:val="000000"/>
          <w:sz w:val="24"/>
          <w:szCs w:val="24"/>
        </w:rPr>
        <w:t xml:space="preserve"> considerable power within a school and local authorities, consortia and Estyn are now looking to them to prove that they </w:t>
      </w:r>
      <w:r w:rsidR="003A11CE" w:rsidRPr="00203562">
        <w:rPr>
          <w:rFonts w:cstheme="minorHAnsi"/>
          <w:color w:val="000000"/>
          <w:sz w:val="24"/>
          <w:szCs w:val="24"/>
        </w:rPr>
        <w:t xml:space="preserve">too </w:t>
      </w:r>
      <w:r w:rsidR="00290252" w:rsidRPr="00203562">
        <w:rPr>
          <w:rFonts w:cstheme="minorHAnsi"/>
          <w:color w:val="000000"/>
          <w:sz w:val="24"/>
          <w:szCs w:val="24"/>
        </w:rPr>
        <w:t>are exercising this power with due diligence and consistency.</w:t>
      </w:r>
      <w:r w:rsidR="00EC72AE" w:rsidRPr="00203562">
        <w:rPr>
          <w:rFonts w:cstheme="minorHAnsi"/>
          <w:color w:val="000000"/>
          <w:sz w:val="24"/>
          <w:szCs w:val="24"/>
        </w:rPr>
        <w:t xml:space="preserve">  </w:t>
      </w:r>
      <w:r w:rsidR="002D0888" w:rsidRPr="00203562">
        <w:rPr>
          <w:rFonts w:cstheme="minorHAnsi"/>
          <w:color w:val="000000"/>
          <w:sz w:val="24"/>
          <w:szCs w:val="24"/>
        </w:rPr>
        <w:t>There is an expectation that their role as the ‘critical friend’ who scrutinises</w:t>
      </w:r>
      <w:r w:rsidR="001F6700" w:rsidRPr="00203562">
        <w:rPr>
          <w:rFonts w:cstheme="minorHAnsi"/>
          <w:color w:val="000000"/>
          <w:sz w:val="24"/>
          <w:szCs w:val="24"/>
        </w:rPr>
        <w:t xml:space="preserve"> strategies and result</w:t>
      </w:r>
      <w:r w:rsidR="00A41C72">
        <w:rPr>
          <w:rFonts w:cstheme="minorHAnsi"/>
          <w:color w:val="000000"/>
          <w:sz w:val="24"/>
          <w:szCs w:val="24"/>
        </w:rPr>
        <w:t>s</w:t>
      </w:r>
      <w:r w:rsidR="00316B11">
        <w:rPr>
          <w:rFonts w:cstheme="minorHAnsi"/>
          <w:color w:val="000000"/>
          <w:sz w:val="24"/>
          <w:szCs w:val="24"/>
        </w:rPr>
        <w:t>,</w:t>
      </w:r>
      <w:r w:rsidR="001F6700" w:rsidRPr="00203562">
        <w:rPr>
          <w:rFonts w:cstheme="minorHAnsi"/>
          <w:color w:val="000000"/>
          <w:sz w:val="24"/>
          <w:szCs w:val="24"/>
        </w:rPr>
        <w:t xml:space="preserve"> is also open to</w:t>
      </w:r>
      <w:r w:rsidR="000300B5" w:rsidRPr="00203562">
        <w:rPr>
          <w:rFonts w:cstheme="minorHAnsi"/>
          <w:color w:val="000000"/>
          <w:sz w:val="24"/>
          <w:szCs w:val="24"/>
        </w:rPr>
        <w:t xml:space="preserve"> accountability </w:t>
      </w:r>
      <w:r w:rsidR="001F6700" w:rsidRPr="00203562">
        <w:rPr>
          <w:rFonts w:cstheme="minorHAnsi"/>
          <w:color w:val="000000"/>
          <w:sz w:val="24"/>
          <w:szCs w:val="24"/>
        </w:rPr>
        <w:t xml:space="preserve">– </w:t>
      </w:r>
      <w:r w:rsidR="008269FC" w:rsidRPr="00203562">
        <w:rPr>
          <w:rFonts w:cstheme="minorHAnsi"/>
          <w:color w:val="000000"/>
          <w:sz w:val="24"/>
          <w:szCs w:val="24"/>
        </w:rPr>
        <w:t>governors too must be seen to be self-critical in their pursuit of securing quality</w:t>
      </w:r>
      <w:r w:rsidR="0043387E" w:rsidRPr="00203562">
        <w:rPr>
          <w:rFonts w:cstheme="minorHAnsi"/>
          <w:color w:val="000000"/>
          <w:sz w:val="24"/>
          <w:szCs w:val="24"/>
        </w:rPr>
        <w:t xml:space="preserve"> within</w:t>
      </w:r>
      <w:r w:rsidR="000300B5" w:rsidRPr="00203562">
        <w:rPr>
          <w:rFonts w:cstheme="minorHAnsi"/>
          <w:color w:val="000000"/>
          <w:sz w:val="24"/>
          <w:szCs w:val="24"/>
        </w:rPr>
        <w:t xml:space="preserve"> their </w:t>
      </w:r>
      <w:r w:rsidR="0078535E" w:rsidRPr="00203562">
        <w:rPr>
          <w:rFonts w:cstheme="minorHAnsi"/>
          <w:color w:val="000000"/>
          <w:sz w:val="24"/>
          <w:szCs w:val="24"/>
        </w:rPr>
        <w:t>role</w:t>
      </w:r>
      <w:r w:rsidR="00AE39A7" w:rsidRPr="00203562">
        <w:rPr>
          <w:rFonts w:cstheme="minorHAnsi"/>
          <w:color w:val="000000"/>
          <w:sz w:val="24"/>
          <w:szCs w:val="24"/>
        </w:rPr>
        <w:t xml:space="preserve"> in the running of the school. </w:t>
      </w:r>
    </w:p>
    <w:p w14:paraId="0A6766D8" w14:textId="28C9A0A9" w:rsidR="0078535E" w:rsidRPr="00203562" w:rsidRDefault="009E1DE3" w:rsidP="00203562">
      <w:pPr>
        <w:spacing w:line="360" w:lineRule="auto"/>
        <w:rPr>
          <w:rFonts w:cstheme="minorHAnsi"/>
          <w:color w:val="000000"/>
          <w:sz w:val="24"/>
          <w:szCs w:val="24"/>
        </w:rPr>
      </w:pPr>
      <w:r w:rsidRPr="00203562">
        <w:rPr>
          <w:rFonts w:cstheme="minorHAnsi"/>
          <w:color w:val="000000"/>
          <w:sz w:val="24"/>
          <w:szCs w:val="24"/>
        </w:rPr>
        <w:t xml:space="preserve">This </w:t>
      </w:r>
      <w:r w:rsidR="008519A9" w:rsidRPr="00203562">
        <w:rPr>
          <w:rFonts w:cstheme="minorHAnsi"/>
          <w:color w:val="000000"/>
          <w:sz w:val="24"/>
          <w:szCs w:val="24"/>
        </w:rPr>
        <w:t>question of ‘who is watching the watcher?’ runs right the way through the education system</w:t>
      </w:r>
      <w:r w:rsidR="00235F0C" w:rsidRPr="00203562">
        <w:rPr>
          <w:rFonts w:cstheme="minorHAnsi"/>
          <w:color w:val="000000"/>
          <w:sz w:val="24"/>
          <w:szCs w:val="24"/>
        </w:rPr>
        <w:t xml:space="preserve">, through Local Authority, Estyn and Consortia with the political master in WAG, Cardiff at the top of the food-chain.  </w:t>
      </w:r>
      <w:r w:rsidR="008F5B10" w:rsidRPr="00203562">
        <w:rPr>
          <w:rFonts w:cstheme="minorHAnsi"/>
          <w:color w:val="000000"/>
          <w:sz w:val="24"/>
          <w:szCs w:val="24"/>
        </w:rPr>
        <w:t xml:space="preserve">It is important to remember here that chains only work when there is no weak link, when all parties involved engage in the kind of </w:t>
      </w:r>
      <w:r w:rsidR="00286E3B" w:rsidRPr="00203562">
        <w:rPr>
          <w:rFonts w:cstheme="minorHAnsi"/>
          <w:color w:val="000000"/>
          <w:sz w:val="24"/>
          <w:szCs w:val="24"/>
        </w:rPr>
        <w:t>positive quest for self-imp</w:t>
      </w:r>
      <w:r w:rsidR="00FA07AC" w:rsidRPr="00203562">
        <w:rPr>
          <w:rFonts w:cstheme="minorHAnsi"/>
          <w:color w:val="000000"/>
          <w:sz w:val="24"/>
          <w:szCs w:val="24"/>
        </w:rPr>
        <w:t>ro</w:t>
      </w:r>
      <w:r w:rsidR="00286E3B" w:rsidRPr="00203562">
        <w:rPr>
          <w:rFonts w:cstheme="minorHAnsi"/>
          <w:color w:val="000000"/>
          <w:sz w:val="24"/>
          <w:szCs w:val="24"/>
        </w:rPr>
        <w:t>vement outlined above.  If not, it is those on the journey down and ultimately the children at the bottom who will suffer most</w:t>
      </w:r>
      <w:r w:rsidR="00FA07AC" w:rsidRPr="00203562">
        <w:rPr>
          <w:rFonts w:cstheme="minorHAnsi"/>
          <w:color w:val="000000"/>
          <w:sz w:val="24"/>
          <w:szCs w:val="24"/>
        </w:rPr>
        <w:t>.  Can the education system afford to disenfranchise yet another generation?  Probably not.</w:t>
      </w:r>
    </w:p>
    <w:p w14:paraId="5A253721" w14:textId="091C303A" w:rsidR="000C6565" w:rsidRPr="00203562" w:rsidRDefault="000C6565" w:rsidP="00203562">
      <w:pPr>
        <w:spacing w:line="360" w:lineRule="auto"/>
        <w:rPr>
          <w:rFonts w:cstheme="minorHAnsi"/>
          <w:color w:val="000000"/>
          <w:sz w:val="24"/>
          <w:szCs w:val="24"/>
          <w:u w:val="single"/>
        </w:rPr>
      </w:pPr>
      <w:r w:rsidRPr="00203562">
        <w:rPr>
          <w:rFonts w:cstheme="minorHAnsi"/>
          <w:color w:val="000000"/>
          <w:sz w:val="24"/>
          <w:szCs w:val="24"/>
          <w:u w:val="single"/>
        </w:rPr>
        <w:t>Measuring Success</w:t>
      </w:r>
    </w:p>
    <w:p w14:paraId="288FF8DA" w14:textId="59F05073" w:rsidR="00252D3A" w:rsidRPr="00203562" w:rsidRDefault="000C6565" w:rsidP="00203562">
      <w:pPr>
        <w:spacing w:line="360" w:lineRule="auto"/>
        <w:rPr>
          <w:rFonts w:cstheme="minorHAnsi"/>
          <w:color w:val="000000"/>
          <w:sz w:val="24"/>
          <w:szCs w:val="24"/>
        </w:rPr>
      </w:pPr>
      <w:r w:rsidRPr="00203562">
        <w:rPr>
          <w:rFonts w:cstheme="minorHAnsi"/>
          <w:color w:val="000000"/>
          <w:sz w:val="24"/>
          <w:szCs w:val="24"/>
        </w:rPr>
        <w:t xml:space="preserve">How then, is to be achieved?  </w:t>
      </w:r>
      <w:r w:rsidR="009E6B62" w:rsidRPr="00203562">
        <w:rPr>
          <w:rFonts w:cstheme="minorHAnsi"/>
          <w:color w:val="000000"/>
          <w:sz w:val="24"/>
          <w:szCs w:val="24"/>
        </w:rPr>
        <w:t>Agencies and stakeholders</w:t>
      </w:r>
      <w:r w:rsidR="005D7DD9" w:rsidRPr="00203562">
        <w:rPr>
          <w:rFonts w:cstheme="minorHAnsi"/>
          <w:color w:val="000000"/>
          <w:sz w:val="24"/>
          <w:szCs w:val="24"/>
        </w:rPr>
        <w:t xml:space="preserve">, both on a large and small scale, </w:t>
      </w:r>
      <w:r w:rsidR="001B3421" w:rsidRPr="00203562">
        <w:rPr>
          <w:rFonts w:cstheme="minorHAnsi"/>
          <w:color w:val="000000"/>
          <w:sz w:val="24"/>
          <w:szCs w:val="24"/>
        </w:rPr>
        <w:t>must</w:t>
      </w:r>
      <w:r w:rsidR="009E6B62" w:rsidRPr="00203562">
        <w:rPr>
          <w:rFonts w:cstheme="minorHAnsi"/>
          <w:color w:val="000000"/>
          <w:sz w:val="24"/>
          <w:szCs w:val="24"/>
        </w:rPr>
        <w:t xml:space="preserve"> work together, following a clear vision</w:t>
      </w:r>
      <w:r w:rsidR="005D7DD9" w:rsidRPr="00203562">
        <w:rPr>
          <w:rFonts w:cstheme="minorHAnsi"/>
          <w:color w:val="000000"/>
          <w:sz w:val="24"/>
          <w:szCs w:val="24"/>
        </w:rPr>
        <w:t xml:space="preserve"> that will benefit those for whom it is intended.  </w:t>
      </w:r>
      <w:r w:rsidR="005D7DD9" w:rsidRPr="00203562">
        <w:rPr>
          <w:rFonts w:cstheme="minorHAnsi"/>
          <w:color w:val="000000"/>
          <w:sz w:val="24"/>
          <w:szCs w:val="24"/>
        </w:rPr>
        <w:lastRenderedPageBreak/>
        <w:t>Analysing reams of data and providing pretty</w:t>
      </w:r>
      <w:r w:rsidR="0095341E">
        <w:rPr>
          <w:rFonts w:cstheme="minorHAnsi"/>
          <w:color w:val="000000"/>
          <w:sz w:val="24"/>
          <w:szCs w:val="24"/>
        </w:rPr>
        <w:t>,</w:t>
      </w:r>
      <w:r w:rsidR="005D7DD9" w:rsidRPr="00203562">
        <w:rPr>
          <w:rFonts w:cstheme="minorHAnsi"/>
          <w:color w:val="000000"/>
          <w:sz w:val="24"/>
          <w:szCs w:val="24"/>
        </w:rPr>
        <w:t xml:space="preserve"> coloured charts to impress a challenge advisor will have little impact on student </w:t>
      </w:r>
      <w:r w:rsidR="00A77D70" w:rsidRPr="00203562">
        <w:rPr>
          <w:rFonts w:cstheme="minorHAnsi"/>
          <w:color w:val="000000"/>
          <w:sz w:val="24"/>
          <w:szCs w:val="24"/>
        </w:rPr>
        <w:t xml:space="preserve">learning if it does not inform teacher practice and school strategies.  </w:t>
      </w:r>
      <w:r w:rsidR="007A0DC8" w:rsidRPr="00203562">
        <w:rPr>
          <w:rFonts w:cstheme="minorHAnsi"/>
          <w:color w:val="000000"/>
          <w:sz w:val="24"/>
          <w:szCs w:val="24"/>
        </w:rPr>
        <w:t xml:space="preserve">Performance measures such as those used in Primary Schools – overall achievement, </w:t>
      </w:r>
      <w:r w:rsidR="00792B07" w:rsidRPr="00203562">
        <w:rPr>
          <w:rFonts w:cstheme="minorHAnsi"/>
          <w:color w:val="000000"/>
          <w:sz w:val="24"/>
          <w:szCs w:val="24"/>
        </w:rPr>
        <w:t xml:space="preserve">% of learners achieving CSI at FP and </w:t>
      </w:r>
      <w:r w:rsidR="00550464" w:rsidRPr="00203562">
        <w:rPr>
          <w:rFonts w:cstheme="minorHAnsi"/>
          <w:color w:val="000000"/>
          <w:sz w:val="24"/>
          <w:szCs w:val="24"/>
        </w:rPr>
        <w:t xml:space="preserve">at </w:t>
      </w:r>
      <w:r w:rsidR="00792B07" w:rsidRPr="00203562">
        <w:rPr>
          <w:rFonts w:cstheme="minorHAnsi"/>
          <w:color w:val="000000"/>
          <w:sz w:val="24"/>
          <w:szCs w:val="24"/>
        </w:rPr>
        <w:t>KS2</w:t>
      </w:r>
      <w:r w:rsidR="00550464" w:rsidRPr="00203562">
        <w:rPr>
          <w:rFonts w:cstheme="minorHAnsi"/>
          <w:color w:val="000000"/>
          <w:sz w:val="24"/>
          <w:szCs w:val="24"/>
        </w:rPr>
        <w:t>, % of learners achieving expected outcome</w:t>
      </w:r>
      <w:r w:rsidR="00DE1B6A" w:rsidRPr="00203562">
        <w:rPr>
          <w:rFonts w:cstheme="minorHAnsi"/>
          <w:color w:val="000000"/>
          <w:sz w:val="24"/>
          <w:szCs w:val="24"/>
        </w:rPr>
        <w:t xml:space="preserve">s plus one or above at the end of key stage and finally attendance </w:t>
      </w:r>
      <w:r w:rsidR="00590FF3" w:rsidRPr="00203562">
        <w:rPr>
          <w:rFonts w:cstheme="minorHAnsi"/>
          <w:color w:val="000000"/>
          <w:sz w:val="24"/>
          <w:szCs w:val="24"/>
        </w:rPr>
        <w:t>– can be incredibly informative to a staff when used positively and skilfully</w:t>
      </w:r>
      <w:r w:rsidR="00B722A9">
        <w:rPr>
          <w:rFonts w:cstheme="minorHAnsi"/>
          <w:color w:val="000000"/>
          <w:sz w:val="24"/>
          <w:szCs w:val="24"/>
        </w:rPr>
        <w:t xml:space="preserve"> but will be </w:t>
      </w:r>
      <w:r w:rsidR="00FE2941">
        <w:rPr>
          <w:rFonts w:cstheme="minorHAnsi"/>
          <w:color w:val="000000"/>
          <w:sz w:val="24"/>
          <w:szCs w:val="24"/>
        </w:rPr>
        <w:t>only seen as negative and needless in the hands of the pessimist</w:t>
      </w:r>
      <w:r w:rsidR="00590FF3" w:rsidRPr="00203562">
        <w:rPr>
          <w:rFonts w:cstheme="minorHAnsi"/>
          <w:color w:val="000000"/>
          <w:sz w:val="24"/>
          <w:szCs w:val="24"/>
        </w:rPr>
        <w:t>.  When data is analysed regularly throughout the year, trends can be spotted</w:t>
      </w:r>
      <w:r w:rsidR="00C2587A" w:rsidRPr="00203562">
        <w:rPr>
          <w:rFonts w:cstheme="minorHAnsi"/>
          <w:color w:val="000000"/>
          <w:sz w:val="24"/>
          <w:szCs w:val="24"/>
        </w:rPr>
        <w:t>,</w:t>
      </w:r>
      <w:r w:rsidR="00590FF3" w:rsidRPr="00203562">
        <w:rPr>
          <w:rFonts w:cstheme="minorHAnsi"/>
          <w:color w:val="000000"/>
          <w:sz w:val="24"/>
          <w:szCs w:val="24"/>
        </w:rPr>
        <w:t xml:space="preserve"> and strategies introduced or </w:t>
      </w:r>
      <w:r w:rsidR="00C2587A" w:rsidRPr="00203562">
        <w:rPr>
          <w:rFonts w:cstheme="minorHAnsi"/>
          <w:color w:val="000000"/>
          <w:sz w:val="24"/>
          <w:szCs w:val="24"/>
        </w:rPr>
        <w:t xml:space="preserve">altered to improve results.  </w:t>
      </w:r>
      <w:r w:rsidR="00415AF8" w:rsidRPr="00203562">
        <w:rPr>
          <w:rFonts w:cstheme="minorHAnsi"/>
          <w:color w:val="000000"/>
          <w:sz w:val="24"/>
          <w:szCs w:val="24"/>
        </w:rPr>
        <w:t xml:space="preserve">Continuous effective data analysis through regular staff / </w:t>
      </w:r>
      <w:r w:rsidR="008045B4" w:rsidRPr="00203562">
        <w:rPr>
          <w:rFonts w:cstheme="minorHAnsi"/>
          <w:color w:val="000000"/>
          <w:sz w:val="24"/>
          <w:szCs w:val="24"/>
        </w:rPr>
        <w:t xml:space="preserve">team meetings will avoid ‘painful’ surprises and </w:t>
      </w:r>
      <w:r w:rsidR="00825DBB" w:rsidRPr="00203562">
        <w:rPr>
          <w:rFonts w:cstheme="minorHAnsi"/>
          <w:color w:val="000000"/>
          <w:sz w:val="24"/>
          <w:szCs w:val="24"/>
        </w:rPr>
        <w:t>negate the need for fire-fighting and crisis-management.  School Evaluation Report</w:t>
      </w:r>
      <w:r w:rsidR="00FE2941">
        <w:rPr>
          <w:rFonts w:cstheme="minorHAnsi"/>
          <w:color w:val="000000"/>
          <w:sz w:val="24"/>
          <w:szCs w:val="24"/>
        </w:rPr>
        <w:t>s</w:t>
      </w:r>
      <w:r w:rsidR="00825DBB" w:rsidRPr="00203562">
        <w:rPr>
          <w:rFonts w:cstheme="minorHAnsi"/>
          <w:color w:val="000000"/>
          <w:sz w:val="24"/>
          <w:szCs w:val="24"/>
        </w:rPr>
        <w:t xml:space="preserve"> and the subsequent School Development Plan</w:t>
      </w:r>
      <w:r w:rsidR="006073DE">
        <w:rPr>
          <w:rFonts w:cstheme="minorHAnsi"/>
          <w:color w:val="000000"/>
          <w:sz w:val="24"/>
          <w:szCs w:val="24"/>
        </w:rPr>
        <w:t>s</w:t>
      </w:r>
      <w:r w:rsidR="00825DBB" w:rsidRPr="00203562">
        <w:rPr>
          <w:rFonts w:cstheme="minorHAnsi"/>
          <w:color w:val="000000"/>
          <w:sz w:val="24"/>
          <w:szCs w:val="24"/>
        </w:rPr>
        <w:t xml:space="preserve"> should be working documents, constantly evolving each</w:t>
      </w:r>
      <w:r w:rsidR="00844429" w:rsidRPr="00203562">
        <w:rPr>
          <w:rFonts w:cstheme="minorHAnsi"/>
          <w:color w:val="000000"/>
          <w:sz w:val="24"/>
          <w:szCs w:val="24"/>
        </w:rPr>
        <w:t xml:space="preserve"> half term as the children themselves develop as the year progresses.  </w:t>
      </w:r>
      <w:r w:rsidR="0055218E" w:rsidRPr="00203562">
        <w:rPr>
          <w:rFonts w:cstheme="minorHAnsi"/>
          <w:color w:val="000000"/>
          <w:sz w:val="24"/>
          <w:szCs w:val="24"/>
        </w:rPr>
        <w:t xml:space="preserve">External examinations at Secondary level are harder to predict but </w:t>
      </w:r>
      <w:r w:rsidR="002A07B2" w:rsidRPr="00203562">
        <w:rPr>
          <w:rFonts w:cstheme="minorHAnsi"/>
          <w:color w:val="000000"/>
          <w:sz w:val="24"/>
          <w:szCs w:val="24"/>
        </w:rPr>
        <w:t>year on year, result</w:t>
      </w:r>
      <w:r w:rsidR="0055218E" w:rsidRPr="00203562">
        <w:rPr>
          <w:rFonts w:cstheme="minorHAnsi"/>
          <w:color w:val="000000"/>
          <w:sz w:val="24"/>
          <w:szCs w:val="24"/>
        </w:rPr>
        <w:t xml:space="preserve">s are more consistent and </w:t>
      </w:r>
      <w:r w:rsidR="005F2F2A" w:rsidRPr="00203562">
        <w:rPr>
          <w:rFonts w:cstheme="minorHAnsi"/>
          <w:color w:val="000000"/>
          <w:sz w:val="24"/>
          <w:szCs w:val="24"/>
        </w:rPr>
        <w:t xml:space="preserve">higher in </w:t>
      </w:r>
      <w:r w:rsidR="00DC36DB" w:rsidRPr="00203562">
        <w:rPr>
          <w:rFonts w:cstheme="minorHAnsi"/>
          <w:color w:val="000000"/>
          <w:sz w:val="24"/>
          <w:szCs w:val="24"/>
        </w:rPr>
        <w:t>those</w:t>
      </w:r>
      <w:r w:rsidR="002A07B2" w:rsidRPr="00203562">
        <w:rPr>
          <w:rFonts w:cstheme="minorHAnsi"/>
          <w:color w:val="000000"/>
          <w:sz w:val="24"/>
          <w:szCs w:val="24"/>
        </w:rPr>
        <w:t xml:space="preserve"> </w:t>
      </w:r>
      <w:r w:rsidR="005F2F2A" w:rsidRPr="00203562">
        <w:rPr>
          <w:rFonts w:cstheme="minorHAnsi"/>
          <w:color w:val="000000"/>
          <w:sz w:val="24"/>
          <w:szCs w:val="24"/>
        </w:rPr>
        <w:t>schools</w:t>
      </w:r>
      <w:r w:rsidR="00DC36DB" w:rsidRPr="00203562">
        <w:rPr>
          <w:rFonts w:cstheme="minorHAnsi"/>
          <w:color w:val="000000"/>
          <w:sz w:val="24"/>
          <w:szCs w:val="24"/>
        </w:rPr>
        <w:t xml:space="preserve"> rated 1A in the WAG banding system and graded as ‘good to excellent’ in Estyn inspections</w:t>
      </w:r>
      <w:r w:rsidR="006073DE">
        <w:rPr>
          <w:rFonts w:cstheme="minorHAnsi"/>
          <w:color w:val="000000"/>
          <w:sz w:val="24"/>
          <w:szCs w:val="24"/>
        </w:rPr>
        <w:t xml:space="preserve"> – those school with a clear, shared vision and effective self-evaluation</w:t>
      </w:r>
      <w:r w:rsidR="00DC36DB" w:rsidRPr="00203562">
        <w:rPr>
          <w:rFonts w:cstheme="minorHAnsi"/>
          <w:color w:val="000000"/>
          <w:sz w:val="24"/>
          <w:szCs w:val="24"/>
        </w:rPr>
        <w:t>.</w:t>
      </w:r>
      <w:r w:rsidR="005F2F2A" w:rsidRPr="00203562">
        <w:rPr>
          <w:rFonts w:cstheme="minorHAnsi"/>
          <w:color w:val="000000"/>
          <w:sz w:val="24"/>
          <w:szCs w:val="24"/>
        </w:rPr>
        <w:t xml:space="preserve"> </w:t>
      </w:r>
    </w:p>
    <w:p w14:paraId="66F49CAE" w14:textId="24C2CE8C" w:rsidR="00157966" w:rsidRPr="00203562" w:rsidRDefault="0028319E" w:rsidP="00203562">
      <w:pPr>
        <w:spacing w:line="360" w:lineRule="auto"/>
        <w:rPr>
          <w:rFonts w:cstheme="minorHAnsi"/>
          <w:color w:val="000000"/>
          <w:sz w:val="24"/>
          <w:szCs w:val="24"/>
        </w:rPr>
      </w:pPr>
      <w:r w:rsidRPr="00203562">
        <w:rPr>
          <w:rFonts w:cstheme="minorHAnsi"/>
          <w:color w:val="000000"/>
          <w:sz w:val="24"/>
          <w:szCs w:val="24"/>
        </w:rPr>
        <w:t>As Gil</w:t>
      </w:r>
      <w:r w:rsidR="00DE61AF">
        <w:rPr>
          <w:rFonts w:cstheme="minorHAnsi"/>
          <w:color w:val="000000"/>
          <w:sz w:val="24"/>
          <w:szCs w:val="24"/>
        </w:rPr>
        <w:t>bert</w:t>
      </w:r>
      <w:r w:rsidRPr="00203562">
        <w:rPr>
          <w:rFonts w:cstheme="minorHAnsi"/>
          <w:color w:val="000000"/>
          <w:sz w:val="24"/>
          <w:szCs w:val="24"/>
        </w:rPr>
        <w:t xml:space="preserve"> asserts in, </w:t>
      </w:r>
      <w:r w:rsidR="00694FF5" w:rsidRPr="00203562">
        <w:rPr>
          <w:rFonts w:cstheme="minorHAnsi"/>
          <w:color w:val="000000"/>
          <w:sz w:val="24"/>
          <w:szCs w:val="24"/>
        </w:rPr>
        <w:t xml:space="preserve">‘Towards a self-improving system: the role of school accountability’, </w:t>
      </w:r>
      <w:r w:rsidR="008E2111" w:rsidRPr="00203562">
        <w:rPr>
          <w:rFonts w:cstheme="minorHAnsi"/>
          <w:color w:val="000000"/>
          <w:sz w:val="24"/>
          <w:szCs w:val="24"/>
        </w:rPr>
        <w:t>rigorous self-evaluation involves all key stakeholders</w:t>
      </w:r>
      <w:r w:rsidR="00087D3C" w:rsidRPr="00203562">
        <w:rPr>
          <w:rFonts w:cstheme="minorHAnsi"/>
          <w:color w:val="000000"/>
          <w:sz w:val="24"/>
          <w:szCs w:val="24"/>
        </w:rPr>
        <w:t xml:space="preserve"> with leaders, ‘taking collective professional accountability seriously’</w:t>
      </w:r>
      <w:r w:rsidR="00087D3C" w:rsidRPr="00203562">
        <w:rPr>
          <w:rStyle w:val="FootnoteReference"/>
          <w:rFonts w:cstheme="minorHAnsi"/>
          <w:color w:val="000000"/>
          <w:sz w:val="24"/>
          <w:szCs w:val="24"/>
        </w:rPr>
        <w:footnoteReference w:id="4"/>
      </w:r>
      <w:r w:rsidR="00F20592" w:rsidRPr="00203562">
        <w:rPr>
          <w:rFonts w:cstheme="minorHAnsi"/>
          <w:color w:val="000000"/>
          <w:sz w:val="24"/>
          <w:szCs w:val="24"/>
        </w:rPr>
        <w:t xml:space="preserve"> and supporting and enabling teachers to learn collaboratively</w:t>
      </w:r>
      <w:r w:rsidR="0057233E" w:rsidRPr="00203562">
        <w:rPr>
          <w:rFonts w:cstheme="minorHAnsi"/>
          <w:color w:val="000000"/>
          <w:sz w:val="24"/>
          <w:szCs w:val="24"/>
        </w:rPr>
        <w:t xml:space="preserve"> within a culture of shared classroom practice through observation</w:t>
      </w:r>
      <w:r w:rsidR="003A1299" w:rsidRPr="00203562">
        <w:rPr>
          <w:rFonts w:cstheme="minorHAnsi"/>
          <w:color w:val="000000"/>
          <w:sz w:val="24"/>
          <w:szCs w:val="24"/>
        </w:rPr>
        <w:t>, peer learning and development.  Time must be allowed for practices to embed and for successes to be shared and passed on.</w:t>
      </w:r>
      <w:r w:rsidR="00B13392" w:rsidRPr="00203562">
        <w:rPr>
          <w:rFonts w:cstheme="minorHAnsi"/>
          <w:color w:val="000000"/>
          <w:sz w:val="24"/>
          <w:szCs w:val="24"/>
        </w:rPr>
        <w:t xml:space="preserve">  As a tool for balancing the twin aspects of </w:t>
      </w:r>
      <w:r w:rsidR="00CA696B" w:rsidRPr="00203562">
        <w:rPr>
          <w:rFonts w:cstheme="minorHAnsi"/>
          <w:color w:val="000000"/>
          <w:sz w:val="24"/>
          <w:szCs w:val="24"/>
        </w:rPr>
        <w:t>summative and formative evaluation,</w:t>
      </w:r>
      <w:r w:rsidR="00157966" w:rsidRPr="00203562">
        <w:rPr>
          <w:rFonts w:cstheme="minorHAnsi"/>
          <w:color w:val="000000"/>
          <w:sz w:val="24"/>
          <w:szCs w:val="24"/>
        </w:rPr>
        <w:t xml:space="preserve"> schools need to look honestly at themselves and be prepared and supported to share what they find.</w:t>
      </w:r>
    </w:p>
    <w:p w14:paraId="7E8314E3" w14:textId="09FCDE0A" w:rsidR="00A607CF" w:rsidRDefault="001A6385" w:rsidP="00203562">
      <w:pPr>
        <w:spacing w:line="360" w:lineRule="auto"/>
        <w:rPr>
          <w:rFonts w:cstheme="minorHAnsi"/>
          <w:color w:val="000000"/>
          <w:sz w:val="24"/>
          <w:szCs w:val="24"/>
        </w:rPr>
      </w:pPr>
      <w:r>
        <w:rPr>
          <w:rFonts w:cstheme="minorHAnsi"/>
          <w:color w:val="000000"/>
          <w:sz w:val="24"/>
          <w:szCs w:val="24"/>
        </w:rPr>
        <w:t>T</w:t>
      </w:r>
      <w:r w:rsidR="00382A00">
        <w:rPr>
          <w:rFonts w:cstheme="minorHAnsi"/>
          <w:color w:val="000000"/>
          <w:sz w:val="24"/>
          <w:szCs w:val="24"/>
        </w:rPr>
        <w:t>hrough these processes, schools can hope to move forward and rebalance t</w:t>
      </w:r>
      <w:r w:rsidR="00A31C28">
        <w:rPr>
          <w:rFonts w:cstheme="minorHAnsi"/>
          <w:color w:val="000000"/>
          <w:sz w:val="24"/>
          <w:szCs w:val="24"/>
        </w:rPr>
        <w:t>he scales in favour of the teacher as professional</w:t>
      </w:r>
      <w:r w:rsidR="0020460D">
        <w:rPr>
          <w:rFonts w:cstheme="minorHAnsi"/>
          <w:color w:val="000000"/>
          <w:sz w:val="24"/>
          <w:szCs w:val="24"/>
        </w:rPr>
        <w:t xml:space="preserve">.  After all, the man who many quote with starting this </w:t>
      </w:r>
      <w:r w:rsidR="0020460D">
        <w:rPr>
          <w:rFonts w:cstheme="minorHAnsi"/>
          <w:color w:val="000000"/>
          <w:sz w:val="24"/>
          <w:szCs w:val="24"/>
        </w:rPr>
        <w:lastRenderedPageBreak/>
        <w:t xml:space="preserve">whole process, predicted </w:t>
      </w:r>
      <w:r w:rsidR="00A607CF">
        <w:rPr>
          <w:rFonts w:cstheme="minorHAnsi"/>
          <w:color w:val="000000"/>
          <w:sz w:val="24"/>
          <w:szCs w:val="24"/>
        </w:rPr>
        <w:t>as much in 1976, ‘</w:t>
      </w:r>
      <w:r w:rsidR="00A607CF" w:rsidRPr="00203562">
        <w:rPr>
          <w:rFonts w:cstheme="minorHAnsi"/>
          <w:color w:val="000000"/>
          <w:sz w:val="24"/>
          <w:szCs w:val="24"/>
        </w:rPr>
        <w:t>we must carry the teaching profession with us. They have the expertise and the professional approach</w:t>
      </w:r>
      <w:r w:rsidR="00A607CF">
        <w:rPr>
          <w:rFonts w:cstheme="minorHAnsi"/>
          <w:color w:val="000000"/>
          <w:sz w:val="24"/>
          <w:szCs w:val="24"/>
        </w:rPr>
        <w:t>’.</w:t>
      </w:r>
      <w:r w:rsidR="00A607CF">
        <w:rPr>
          <w:rStyle w:val="FootnoteReference"/>
          <w:rFonts w:cstheme="minorHAnsi"/>
          <w:color w:val="000000"/>
          <w:sz w:val="24"/>
          <w:szCs w:val="24"/>
        </w:rPr>
        <w:footnoteReference w:id="5"/>
      </w:r>
    </w:p>
    <w:p w14:paraId="44DEEE03" w14:textId="182D4BD0" w:rsidR="00CF10D6" w:rsidRDefault="00CF10D6" w:rsidP="00203562">
      <w:pPr>
        <w:spacing w:line="360" w:lineRule="auto"/>
        <w:rPr>
          <w:rFonts w:cstheme="minorHAnsi"/>
          <w:color w:val="000000"/>
          <w:sz w:val="24"/>
          <w:szCs w:val="24"/>
        </w:rPr>
      </w:pPr>
    </w:p>
    <w:p w14:paraId="1CC229BB" w14:textId="30342020" w:rsidR="00E838DC" w:rsidRPr="00E838DC" w:rsidRDefault="00E838DC" w:rsidP="00E838DC">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25B8175B" w14:textId="77777777" w:rsidR="00CF10D6" w:rsidRPr="00203562" w:rsidRDefault="00CF10D6" w:rsidP="00203562">
      <w:pPr>
        <w:spacing w:line="360" w:lineRule="auto"/>
        <w:rPr>
          <w:rFonts w:cstheme="minorHAnsi"/>
          <w:color w:val="000000"/>
          <w:sz w:val="24"/>
          <w:szCs w:val="24"/>
        </w:rPr>
      </w:pPr>
    </w:p>
    <w:p w14:paraId="3BD18473" w14:textId="2C72F09C" w:rsidR="008B458A" w:rsidRPr="00203562" w:rsidRDefault="008B458A" w:rsidP="00203562">
      <w:pPr>
        <w:spacing w:line="360" w:lineRule="auto"/>
        <w:rPr>
          <w:rFonts w:cstheme="minorHAnsi"/>
          <w:color w:val="000000"/>
          <w:sz w:val="24"/>
          <w:szCs w:val="24"/>
          <w:u w:val="single"/>
        </w:rPr>
      </w:pPr>
      <w:r w:rsidRPr="00203562">
        <w:rPr>
          <w:rFonts w:cstheme="minorHAnsi"/>
          <w:color w:val="000000"/>
          <w:sz w:val="24"/>
          <w:szCs w:val="24"/>
          <w:u w:val="single"/>
        </w:rPr>
        <w:t>First</w:t>
      </w:r>
      <w:r w:rsidR="00864105" w:rsidRPr="00203562">
        <w:rPr>
          <w:rFonts w:cstheme="minorHAnsi"/>
          <w:color w:val="000000"/>
          <w:sz w:val="24"/>
          <w:szCs w:val="24"/>
          <w:u w:val="single"/>
        </w:rPr>
        <w:t>,</w:t>
      </w:r>
      <w:r w:rsidRPr="00203562">
        <w:rPr>
          <w:rFonts w:cstheme="minorHAnsi"/>
          <w:color w:val="000000"/>
          <w:sz w:val="24"/>
          <w:szCs w:val="24"/>
          <w:u w:val="single"/>
        </w:rPr>
        <w:t xml:space="preserve"> </w:t>
      </w:r>
      <w:r w:rsidR="00316B9D" w:rsidRPr="00203562">
        <w:rPr>
          <w:rFonts w:cstheme="minorHAnsi"/>
          <w:color w:val="000000"/>
          <w:sz w:val="24"/>
          <w:szCs w:val="24"/>
          <w:u w:val="single"/>
        </w:rPr>
        <w:t>Identify</w:t>
      </w:r>
      <w:r w:rsidRPr="00203562">
        <w:rPr>
          <w:rFonts w:cstheme="minorHAnsi"/>
          <w:color w:val="000000"/>
          <w:sz w:val="24"/>
          <w:szCs w:val="24"/>
          <w:u w:val="single"/>
        </w:rPr>
        <w:t xml:space="preserve"> your</w:t>
      </w:r>
      <w:r w:rsidR="00316B9D" w:rsidRPr="00203562">
        <w:rPr>
          <w:rFonts w:cstheme="minorHAnsi"/>
          <w:color w:val="000000"/>
          <w:sz w:val="24"/>
          <w:szCs w:val="24"/>
          <w:u w:val="single"/>
        </w:rPr>
        <w:t xml:space="preserve"> Problem</w:t>
      </w:r>
    </w:p>
    <w:p w14:paraId="508556BB" w14:textId="1DE14F6B" w:rsidR="0020283D" w:rsidRPr="00203562" w:rsidRDefault="0020283D" w:rsidP="00203562">
      <w:pPr>
        <w:spacing w:line="360" w:lineRule="auto"/>
        <w:rPr>
          <w:rFonts w:cstheme="minorHAnsi"/>
          <w:color w:val="000000"/>
          <w:sz w:val="24"/>
          <w:szCs w:val="24"/>
          <w:u w:val="single"/>
        </w:rPr>
      </w:pPr>
      <w:r w:rsidRPr="00203562">
        <w:rPr>
          <w:rFonts w:cstheme="minorHAnsi"/>
          <w:color w:val="000000"/>
          <w:sz w:val="24"/>
          <w:szCs w:val="24"/>
          <w:u w:val="single"/>
        </w:rPr>
        <w:t>The Setting</w:t>
      </w:r>
    </w:p>
    <w:p w14:paraId="13362A8D" w14:textId="77777777" w:rsidR="00BC5E4A" w:rsidRDefault="0020283D" w:rsidP="00203562">
      <w:pPr>
        <w:spacing w:line="360" w:lineRule="auto"/>
        <w:rPr>
          <w:rFonts w:cstheme="minorHAnsi"/>
          <w:sz w:val="24"/>
          <w:szCs w:val="24"/>
        </w:rPr>
      </w:pPr>
      <w:r w:rsidRPr="00203562">
        <w:rPr>
          <w:rFonts w:cstheme="minorHAnsi"/>
          <w:color w:val="000000"/>
          <w:sz w:val="24"/>
          <w:szCs w:val="24"/>
        </w:rPr>
        <w:t>Within my own setting of a small primary school in an area of coastal and rural deprivation, there is a small teaching staff of 4 with a support staff of</w:t>
      </w:r>
      <w:r w:rsidR="00CF10D6">
        <w:rPr>
          <w:rFonts w:cstheme="minorHAnsi"/>
          <w:color w:val="000000"/>
          <w:sz w:val="24"/>
          <w:szCs w:val="24"/>
        </w:rPr>
        <w:t xml:space="preserve"> 8</w:t>
      </w:r>
      <w:r w:rsidRPr="00203562">
        <w:rPr>
          <w:rFonts w:cstheme="minorHAnsi"/>
          <w:color w:val="000000"/>
          <w:sz w:val="24"/>
          <w:szCs w:val="24"/>
        </w:rPr>
        <w:t xml:space="preserve"> LSAs, admin and volunteers.  The school has been on a steep journey of self-improvement during the last five years when the previous head left, leaving </w:t>
      </w:r>
      <w:r w:rsidR="00CF10D6">
        <w:rPr>
          <w:rFonts w:cstheme="minorHAnsi"/>
          <w:color w:val="000000"/>
          <w:sz w:val="24"/>
          <w:szCs w:val="24"/>
        </w:rPr>
        <w:t>the</w:t>
      </w:r>
      <w:r w:rsidRPr="00203562">
        <w:rPr>
          <w:rFonts w:cstheme="minorHAnsi"/>
          <w:color w:val="000000"/>
          <w:sz w:val="24"/>
          <w:szCs w:val="24"/>
        </w:rPr>
        <w:t xml:space="preserve"> school facing closure due to low numbers and parent / LA dissatisfaction and mildly damning external reports.  In the ensuing five years, numbers on role have doubled, relationships with parents and stakeholders have improved hugely and inspection reports / banding are all excellent.  Class sizes are still small with mixed-age group classes which allows for a lot of teacher-child interaction and give staff the opportunities to understand the academic and social needs of the children in </w:t>
      </w:r>
      <w:r w:rsidR="00C206FF">
        <w:rPr>
          <w:rFonts w:cstheme="minorHAnsi"/>
          <w:color w:val="000000"/>
          <w:sz w:val="24"/>
          <w:szCs w:val="24"/>
        </w:rPr>
        <w:t xml:space="preserve">their </w:t>
      </w:r>
      <w:r w:rsidRPr="00203562">
        <w:rPr>
          <w:rFonts w:cstheme="minorHAnsi"/>
          <w:color w:val="000000"/>
          <w:sz w:val="24"/>
          <w:szCs w:val="24"/>
        </w:rPr>
        <w:t xml:space="preserve">care.  </w:t>
      </w:r>
      <w:r w:rsidRPr="00203562">
        <w:rPr>
          <w:rFonts w:cstheme="minorHAnsi"/>
          <w:sz w:val="24"/>
          <w:szCs w:val="24"/>
        </w:rPr>
        <w:t xml:space="preserve">Maslow’s Hierarchy of Needs are a daily part of life in the school with all staff sharing the dictum that unless a child is psychologically and emotionally in a place of safety and security, learning cannot begin.  The school therefore places a high importance on well-being and has been a philosophy school for many years, allowing children to explore feelings, emotions and dilemmas in safety, whilst developing the emotional intelligence and oracy skills necessary to articulate feelings and find solutions.  </w:t>
      </w:r>
    </w:p>
    <w:p w14:paraId="601BFAD7" w14:textId="1DD8DB8E" w:rsidR="0020283D" w:rsidRPr="00203562" w:rsidRDefault="0020283D" w:rsidP="00203562">
      <w:pPr>
        <w:spacing w:line="360" w:lineRule="auto"/>
        <w:rPr>
          <w:rFonts w:cstheme="minorHAnsi"/>
          <w:sz w:val="24"/>
          <w:szCs w:val="24"/>
        </w:rPr>
      </w:pPr>
      <w:r w:rsidRPr="00203562">
        <w:rPr>
          <w:rFonts w:cstheme="minorHAnsi"/>
          <w:color w:val="000000"/>
          <w:sz w:val="24"/>
          <w:szCs w:val="24"/>
        </w:rPr>
        <w:t xml:space="preserve">However, nothing is ever perfect, and the staff are committed to improving standards for the children through effective self-evaluation leading to continuous development through CPD, research and peer collaboration.   </w:t>
      </w:r>
    </w:p>
    <w:p w14:paraId="0C571245" w14:textId="016CCBAB" w:rsidR="00021CDE" w:rsidRPr="00203562" w:rsidRDefault="00021CDE" w:rsidP="00203562">
      <w:pPr>
        <w:spacing w:line="360" w:lineRule="auto"/>
        <w:rPr>
          <w:rFonts w:cstheme="minorHAnsi"/>
          <w:color w:val="000000"/>
          <w:sz w:val="24"/>
          <w:szCs w:val="24"/>
        </w:rPr>
      </w:pPr>
      <w:r w:rsidRPr="00203562">
        <w:rPr>
          <w:rFonts w:cstheme="minorHAnsi"/>
          <w:color w:val="000000"/>
          <w:sz w:val="24"/>
          <w:szCs w:val="24"/>
          <w:u w:val="single"/>
        </w:rPr>
        <w:t>Self-evaluation findings of Summer 2017</w:t>
      </w:r>
      <w:r w:rsidRPr="00203562">
        <w:rPr>
          <w:rFonts w:cstheme="minorHAnsi"/>
          <w:color w:val="000000"/>
          <w:sz w:val="24"/>
          <w:szCs w:val="24"/>
        </w:rPr>
        <w:t xml:space="preserve">.  </w:t>
      </w:r>
    </w:p>
    <w:p w14:paraId="05593069" w14:textId="67DAFD6C" w:rsidR="00BF5897" w:rsidRPr="00203562" w:rsidRDefault="00BF5897" w:rsidP="00203562">
      <w:pPr>
        <w:spacing w:line="360" w:lineRule="auto"/>
        <w:rPr>
          <w:rFonts w:cstheme="minorHAnsi"/>
          <w:color w:val="000000"/>
          <w:sz w:val="24"/>
          <w:szCs w:val="24"/>
        </w:rPr>
      </w:pPr>
      <w:r w:rsidRPr="00203562">
        <w:rPr>
          <w:rFonts w:cstheme="minorHAnsi"/>
          <w:color w:val="000000"/>
          <w:sz w:val="24"/>
          <w:szCs w:val="24"/>
        </w:rPr>
        <w:lastRenderedPageBreak/>
        <w:t xml:space="preserve">As part of our continuous self-evaluation, the </w:t>
      </w:r>
      <w:r w:rsidR="005B3EB1" w:rsidRPr="00203562">
        <w:rPr>
          <w:rFonts w:cstheme="minorHAnsi"/>
          <w:color w:val="000000"/>
          <w:sz w:val="24"/>
          <w:szCs w:val="24"/>
        </w:rPr>
        <w:t xml:space="preserve">staff </w:t>
      </w:r>
      <w:r w:rsidRPr="00203562">
        <w:rPr>
          <w:rFonts w:cstheme="minorHAnsi"/>
          <w:color w:val="000000"/>
          <w:sz w:val="24"/>
          <w:szCs w:val="24"/>
        </w:rPr>
        <w:t xml:space="preserve">analysed National Test Data (WNTs), End of Key Stage Core Subject Indicators </w:t>
      </w:r>
      <w:r w:rsidR="00326F52" w:rsidRPr="00203562">
        <w:rPr>
          <w:rFonts w:cstheme="minorHAnsi"/>
          <w:color w:val="000000"/>
          <w:sz w:val="24"/>
          <w:szCs w:val="24"/>
        </w:rPr>
        <w:t xml:space="preserve">(CSIs), teacher reports and teacher assessments.  </w:t>
      </w:r>
      <w:r w:rsidR="00037F04" w:rsidRPr="00203562">
        <w:rPr>
          <w:rFonts w:cstheme="minorHAnsi"/>
          <w:color w:val="000000"/>
          <w:sz w:val="24"/>
          <w:szCs w:val="24"/>
        </w:rPr>
        <w:t>It was decided that</w:t>
      </w:r>
      <w:r w:rsidR="00B94983" w:rsidRPr="00203562">
        <w:rPr>
          <w:rFonts w:cstheme="minorHAnsi"/>
          <w:color w:val="000000"/>
          <w:sz w:val="24"/>
          <w:szCs w:val="24"/>
        </w:rPr>
        <w:t>,</w:t>
      </w:r>
      <w:r w:rsidR="00037F04" w:rsidRPr="00203562">
        <w:rPr>
          <w:rFonts w:cstheme="minorHAnsi"/>
          <w:color w:val="000000"/>
          <w:sz w:val="24"/>
          <w:szCs w:val="24"/>
        </w:rPr>
        <w:t xml:space="preserve"> whilst there was much improvement in Assessment for Learning (AfL) within the school as a whole, this was not </w:t>
      </w:r>
      <w:r w:rsidR="00913E13" w:rsidRPr="00203562">
        <w:rPr>
          <w:rFonts w:cstheme="minorHAnsi"/>
          <w:color w:val="000000"/>
          <w:sz w:val="24"/>
          <w:szCs w:val="24"/>
        </w:rPr>
        <w:t xml:space="preserve">embedded </w:t>
      </w:r>
      <w:r w:rsidR="00175834" w:rsidRPr="00203562">
        <w:rPr>
          <w:rFonts w:cstheme="minorHAnsi"/>
          <w:color w:val="000000"/>
          <w:sz w:val="24"/>
          <w:szCs w:val="24"/>
        </w:rPr>
        <w:t>in the pupil body</w:t>
      </w:r>
      <w:r w:rsidR="00913E13" w:rsidRPr="00203562">
        <w:rPr>
          <w:rFonts w:cstheme="minorHAnsi"/>
          <w:color w:val="000000"/>
          <w:sz w:val="24"/>
          <w:szCs w:val="24"/>
        </w:rPr>
        <w:t xml:space="preserve"> </w:t>
      </w:r>
      <w:r w:rsidR="007238FF" w:rsidRPr="00203562">
        <w:rPr>
          <w:rFonts w:cstheme="minorHAnsi"/>
          <w:color w:val="000000"/>
          <w:sz w:val="24"/>
          <w:szCs w:val="24"/>
        </w:rPr>
        <w:t xml:space="preserve">as effectively </w:t>
      </w:r>
      <w:r w:rsidR="00913E13" w:rsidRPr="00203562">
        <w:rPr>
          <w:rFonts w:cstheme="minorHAnsi"/>
          <w:color w:val="000000"/>
          <w:sz w:val="24"/>
          <w:szCs w:val="24"/>
        </w:rPr>
        <w:t>as staff would like</w:t>
      </w:r>
      <w:r w:rsidR="00175834" w:rsidRPr="00203562">
        <w:rPr>
          <w:rFonts w:cstheme="minorHAnsi"/>
          <w:color w:val="000000"/>
          <w:sz w:val="24"/>
          <w:szCs w:val="24"/>
        </w:rPr>
        <w:t xml:space="preserve">. </w:t>
      </w:r>
      <w:r w:rsidR="005B3EB1" w:rsidRPr="00203562">
        <w:rPr>
          <w:rFonts w:cstheme="minorHAnsi"/>
          <w:color w:val="000000"/>
          <w:sz w:val="24"/>
          <w:szCs w:val="24"/>
        </w:rPr>
        <w:t xml:space="preserve"> </w:t>
      </w:r>
      <w:r w:rsidR="00AA677C">
        <w:rPr>
          <w:rFonts w:cstheme="minorHAnsi"/>
          <w:color w:val="000000"/>
          <w:sz w:val="24"/>
          <w:szCs w:val="24"/>
        </w:rPr>
        <w:t>Teachers</w:t>
      </w:r>
      <w:r w:rsidR="00913E13" w:rsidRPr="00203562">
        <w:rPr>
          <w:rFonts w:cstheme="minorHAnsi"/>
          <w:color w:val="000000"/>
          <w:sz w:val="24"/>
          <w:szCs w:val="24"/>
        </w:rPr>
        <w:t xml:space="preserve"> </w:t>
      </w:r>
      <w:r w:rsidR="00175834" w:rsidRPr="00203562">
        <w:rPr>
          <w:rFonts w:cstheme="minorHAnsi"/>
          <w:color w:val="000000"/>
          <w:sz w:val="24"/>
          <w:szCs w:val="24"/>
        </w:rPr>
        <w:t xml:space="preserve">had been taking an active interest in </w:t>
      </w:r>
      <w:r w:rsidR="003F2145" w:rsidRPr="00203562">
        <w:rPr>
          <w:rFonts w:cstheme="minorHAnsi"/>
          <w:color w:val="000000"/>
          <w:sz w:val="24"/>
          <w:szCs w:val="24"/>
        </w:rPr>
        <w:t xml:space="preserve">curriculum and pedagogy developments </w:t>
      </w:r>
      <w:r w:rsidR="00AA677C">
        <w:rPr>
          <w:rFonts w:cstheme="minorHAnsi"/>
          <w:color w:val="000000"/>
          <w:sz w:val="24"/>
          <w:szCs w:val="24"/>
        </w:rPr>
        <w:t>in</w:t>
      </w:r>
      <w:r w:rsidR="003F2145" w:rsidRPr="00203562">
        <w:rPr>
          <w:rFonts w:cstheme="minorHAnsi"/>
          <w:color w:val="000000"/>
          <w:sz w:val="24"/>
          <w:szCs w:val="24"/>
        </w:rPr>
        <w:t xml:space="preserve"> </w:t>
      </w:r>
      <w:r w:rsidR="00ED05DE" w:rsidRPr="00203562">
        <w:rPr>
          <w:rFonts w:cstheme="minorHAnsi"/>
          <w:color w:val="000000"/>
          <w:sz w:val="24"/>
          <w:szCs w:val="24"/>
        </w:rPr>
        <w:t xml:space="preserve">Successful Futures with the school collaborating with a small group of other primaries from the </w:t>
      </w:r>
      <w:r w:rsidR="00406FE2">
        <w:rPr>
          <w:rFonts w:cstheme="minorHAnsi"/>
          <w:color w:val="000000"/>
          <w:sz w:val="24"/>
          <w:szCs w:val="24"/>
        </w:rPr>
        <w:t>LA</w:t>
      </w:r>
      <w:r w:rsidR="00ED05DE" w:rsidRPr="00203562">
        <w:rPr>
          <w:rFonts w:cstheme="minorHAnsi"/>
          <w:color w:val="000000"/>
          <w:sz w:val="24"/>
          <w:szCs w:val="24"/>
        </w:rPr>
        <w:t xml:space="preserve"> on developing a county-wide</w:t>
      </w:r>
      <w:r w:rsidR="00756D94" w:rsidRPr="00203562">
        <w:rPr>
          <w:rFonts w:cstheme="minorHAnsi"/>
          <w:color w:val="000000"/>
          <w:sz w:val="24"/>
          <w:szCs w:val="24"/>
        </w:rPr>
        <w:t xml:space="preserve"> approach to the new Curriculum.  W</w:t>
      </w:r>
      <w:r w:rsidR="00701EBD" w:rsidRPr="00203562">
        <w:rPr>
          <w:rFonts w:cstheme="minorHAnsi"/>
          <w:color w:val="000000"/>
          <w:sz w:val="24"/>
          <w:szCs w:val="24"/>
        </w:rPr>
        <w:t>hilst this curriculum is not due to be implemented until 2020, all staff</w:t>
      </w:r>
      <w:r w:rsidR="00756D94" w:rsidRPr="00203562">
        <w:rPr>
          <w:rFonts w:cstheme="minorHAnsi"/>
          <w:color w:val="000000"/>
          <w:sz w:val="24"/>
          <w:szCs w:val="24"/>
        </w:rPr>
        <w:t xml:space="preserve"> have been triall</w:t>
      </w:r>
      <w:r w:rsidR="00D62FF3" w:rsidRPr="00203562">
        <w:rPr>
          <w:rFonts w:cstheme="minorHAnsi"/>
          <w:color w:val="000000"/>
          <w:sz w:val="24"/>
          <w:szCs w:val="24"/>
        </w:rPr>
        <w:t xml:space="preserve">ing aspects of </w:t>
      </w:r>
      <w:r w:rsidR="00220270" w:rsidRPr="00203562">
        <w:rPr>
          <w:rFonts w:cstheme="minorHAnsi"/>
          <w:color w:val="000000"/>
          <w:sz w:val="24"/>
          <w:szCs w:val="24"/>
        </w:rPr>
        <w:t>research</w:t>
      </w:r>
      <w:r w:rsidR="00087ED8" w:rsidRPr="00203562">
        <w:rPr>
          <w:rFonts w:cstheme="minorHAnsi"/>
          <w:color w:val="000000"/>
          <w:sz w:val="24"/>
          <w:szCs w:val="24"/>
        </w:rPr>
        <w:t>,</w:t>
      </w:r>
      <w:r w:rsidR="00220270" w:rsidRPr="00203562">
        <w:rPr>
          <w:rFonts w:cstheme="minorHAnsi"/>
          <w:color w:val="000000"/>
          <w:sz w:val="24"/>
          <w:szCs w:val="24"/>
        </w:rPr>
        <w:t xml:space="preserve"> new ideas and pedag</w:t>
      </w:r>
      <w:r w:rsidR="00932B15" w:rsidRPr="00203562">
        <w:rPr>
          <w:rFonts w:cstheme="minorHAnsi"/>
          <w:color w:val="000000"/>
          <w:sz w:val="24"/>
          <w:szCs w:val="24"/>
        </w:rPr>
        <w:t>ogies</w:t>
      </w:r>
      <w:r w:rsidR="00406FE2">
        <w:rPr>
          <w:rFonts w:cstheme="minorHAnsi"/>
          <w:color w:val="000000"/>
          <w:sz w:val="24"/>
          <w:szCs w:val="24"/>
        </w:rPr>
        <w:t>,</w:t>
      </w:r>
      <w:r w:rsidR="00932B15" w:rsidRPr="00203562">
        <w:rPr>
          <w:rFonts w:cstheme="minorHAnsi"/>
          <w:color w:val="000000"/>
          <w:sz w:val="24"/>
          <w:szCs w:val="24"/>
        </w:rPr>
        <w:t xml:space="preserve"> learn</w:t>
      </w:r>
      <w:r w:rsidR="00D62FF3" w:rsidRPr="00203562">
        <w:rPr>
          <w:rFonts w:cstheme="minorHAnsi"/>
          <w:color w:val="000000"/>
          <w:sz w:val="24"/>
          <w:szCs w:val="24"/>
        </w:rPr>
        <w:t>ing</w:t>
      </w:r>
      <w:r w:rsidR="00932B15" w:rsidRPr="00203562">
        <w:rPr>
          <w:rFonts w:cstheme="minorHAnsi"/>
          <w:color w:val="000000"/>
          <w:sz w:val="24"/>
          <w:szCs w:val="24"/>
        </w:rPr>
        <w:t xml:space="preserve"> collaboratively from </w:t>
      </w:r>
      <w:r w:rsidR="00E9790C" w:rsidRPr="00203562">
        <w:rPr>
          <w:rFonts w:cstheme="minorHAnsi"/>
          <w:color w:val="000000"/>
          <w:sz w:val="24"/>
          <w:szCs w:val="24"/>
        </w:rPr>
        <w:t>each other’s</w:t>
      </w:r>
      <w:r w:rsidR="00D62FF3" w:rsidRPr="00203562">
        <w:rPr>
          <w:rFonts w:cstheme="minorHAnsi"/>
          <w:color w:val="000000"/>
          <w:sz w:val="24"/>
          <w:szCs w:val="24"/>
        </w:rPr>
        <w:t xml:space="preserve"> experiences</w:t>
      </w:r>
      <w:r w:rsidR="00087ED8" w:rsidRPr="00203562">
        <w:rPr>
          <w:rFonts w:cstheme="minorHAnsi"/>
          <w:color w:val="000000"/>
          <w:sz w:val="24"/>
          <w:szCs w:val="24"/>
        </w:rPr>
        <w:t xml:space="preserve">.  </w:t>
      </w:r>
      <w:r w:rsidR="003E0C93" w:rsidRPr="00203562">
        <w:rPr>
          <w:rFonts w:cstheme="minorHAnsi"/>
          <w:color w:val="000000"/>
          <w:sz w:val="24"/>
          <w:szCs w:val="24"/>
        </w:rPr>
        <w:t>This academic year we plan</w:t>
      </w:r>
      <w:r w:rsidR="000E2ED2" w:rsidRPr="00203562">
        <w:rPr>
          <w:rFonts w:cstheme="minorHAnsi"/>
          <w:color w:val="000000"/>
          <w:sz w:val="24"/>
          <w:szCs w:val="24"/>
        </w:rPr>
        <w:t xml:space="preserve"> to move this forward further as part of the school vision</w:t>
      </w:r>
      <w:r w:rsidR="00087ED8" w:rsidRPr="00203562">
        <w:rPr>
          <w:rFonts w:cstheme="minorHAnsi"/>
          <w:color w:val="000000"/>
          <w:sz w:val="24"/>
          <w:szCs w:val="24"/>
        </w:rPr>
        <w:t>,</w:t>
      </w:r>
      <w:r w:rsidR="00932B15" w:rsidRPr="00203562">
        <w:rPr>
          <w:rFonts w:cstheme="minorHAnsi"/>
          <w:color w:val="000000"/>
          <w:sz w:val="24"/>
          <w:szCs w:val="24"/>
        </w:rPr>
        <w:t xml:space="preserve"> towards the shared goal of helping the learning needs of all the children in the school.  </w:t>
      </w:r>
    </w:p>
    <w:p w14:paraId="19830ACA" w14:textId="2B38D47E" w:rsidR="00B92B82" w:rsidRPr="00203562" w:rsidRDefault="00327BD8" w:rsidP="00203562">
      <w:pPr>
        <w:spacing w:line="360" w:lineRule="auto"/>
        <w:rPr>
          <w:rFonts w:cstheme="minorHAnsi"/>
          <w:color w:val="000000"/>
          <w:sz w:val="24"/>
          <w:szCs w:val="24"/>
        </w:rPr>
      </w:pPr>
      <w:r w:rsidRPr="00203562">
        <w:rPr>
          <w:rFonts w:cstheme="minorHAnsi"/>
          <w:color w:val="000000"/>
          <w:sz w:val="24"/>
          <w:szCs w:val="24"/>
        </w:rPr>
        <w:t xml:space="preserve">After scrutinising all the available data from the summer term, an analysis of the current position was made.  This report is going to </w:t>
      </w:r>
      <w:r w:rsidR="00E26F89" w:rsidRPr="00203562">
        <w:rPr>
          <w:rFonts w:cstheme="minorHAnsi"/>
          <w:color w:val="000000"/>
          <w:sz w:val="24"/>
          <w:szCs w:val="24"/>
        </w:rPr>
        <w:t>focus on one</w:t>
      </w:r>
      <w:r w:rsidR="0037533F" w:rsidRPr="00203562">
        <w:rPr>
          <w:rFonts w:cstheme="minorHAnsi"/>
          <w:color w:val="000000"/>
          <w:sz w:val="24"/>
          <w:szCs w:val="24"/>
        </w:rPr>
        <w:t xml:space="preserve"> area of concern in one</w:t>
      </w:r>
      <w:r w:rsidR="00E26F89" w:rsidRPr="00203562">
        <w:rPr>
          <w:rFonts w:cstheme="minorHAnsi"/>
          <w:color w:val="000000"/>
          <w:sz w:val="24"/>
          <w:szCs w:val="24"/>
        </w:rPr>
        <w:t xml:space="preserve"> particular class – that of Year 5 and 6.  This mixed-age class</w:t>
      </w:r>
      <w:r w:rsidR="00C127C9" w:rsidRPr="00203562">
        <w:rPr>
          <w:rFonts w:cstheme="minorHAnsi"/>
          <w:color w:val="000000"/>
          <w:sz w:val="24"/>
          <w:szCs w:val="24"/>
        </w:rPr>
        <w:t xml:space="preserve"> </w:t>
      </w:r>
      <w:r w:rsidR="00D01163">
        <w:rPr>
          <w:rFonts w:cstheme="minorHAnsi"/>
          <w:color w:val="000000"/>
          <w:sz w:val="24"/>
          <w:szCs w:val="24"/>
        </w:rPr>
        <w:t>wa</w:t>
      </w:r>
      <w:r w:rsidR="00C127C9" w:rsidRPr="00203562">
        <w:rPr>
          <w:rFonts w:cstheme="minorHAnsi"/>
          <w:color w:val="000000"/>
          <w:sz w:val="24"/>
          <w:szCs w:val="24"/>
        </w:rPr>
        <w:t xml:space="preserve">s presenting itself as a very different cohort from previous years.  We have always known </w:t>
      </w:r>
      <w:r w:rsidR="00B06392" w:rsidRPr="00203562">
        <w:rPr>
          <w:rFonts w:cstheme="minorHAnsi"/>
          <w:color w:val="000000"/>
          <w:sz w:val="24"/>
          <w:szCs w:val="24"/>
        </w:rPr>
        <w:t>that</w:t>
      </w:r>
      <w:r w:rsidR="00C127C9" w:rsidRPr="00203562">
        <w:rPr>
          <w:rFonts w:cstheme="minorHAnsi"/>
          <w:color w:val="000000"/>
          <w:sz w:val="24"/>
          <w:szCs w:val="24"/>
        </w:rPr>
        <w:t xml:space="preserve"> the particular </w:t>
      </w:r>
      <w:r w:rsidR="00D01163">
        <w:rPr>
          <w:rFonts w:cstheme="minorHAnsi"/>
          <w:color w:val="000000"/>
          <w:sz w:val="24"/>
          <w:szCs w:val="24"/>
        </w:rPr>
        <w:t xml:space="preserve">learning </w:t>
      </w:r>
      <w:r w:rsidR="00C127C9" w:rsidRPr="00203562">
        <w:rPr>
          <w:rFonts w:cstheme="minorHAnsi"/>
          <w:color w:val="000000"/>
          <w:sz w:val="24"/>
          <w:szCs w:val="24"/>
        </w:rPr>
        <w:t>needs of this group of individuals – issues of ALN, substantial BESD</w:t>
      </w:r>
      <w:r w:rsidR="00D01163">
        <w:rPr>
          <w:rFonts w:cstheme="minorHAnsi"/>
          <w:color w:val="000000"/>
          <w:sz w:val="24"/>
          <w:szCs w:val="24"/>
        </w:rPr>
        <w:t xml:space="preserve"> </w:t>
      </w:r>
      <w:r w:rsidR="00490853" w:rsidRPr="00203562">
        <w:rPr>
          <w:rFonts w:cstheme="minorHAnsi"/>
          <w:color w:val="000000"/>
          <w:sz w:val="24"/>
          <w:szCs w:val="24"/>
        </w:rPr>
        <w:t>and home problems, EAL, potential MAT children under</w:t>
      </w:r>
      <w:r w:rsidR="00C72551" w:rsidRPr="00203562">
        <w:rPr>
          <w:rFonts w:cstheme="minorHAnsi"/>
          <w:color w:val="000000"/>
          <w:sz w:val="24"/>
          <w:szCs w:val="24"/>
        </w:rPr>
        <w:t>-p</w:t>
      </w:r>
      <w:r w:rsidR="00490853" w:rsidRPr="00203562">
        <w:rPr>
          <w:rFonts w:cstheme="minorHAnsi"/>
          <w:color w:val="000000"/>
          <w:sz w:val="24"/>
          <w:szCs w:val="24"/>
        </w:rPr>
        <w:t>erforming, FSM, under-achieving boys and reluctant readers</w:t>
      </w:r>
      <w:r w:rsidR="00D46AF8" w:rsidRPr="00203562">
        <w:rPr>
          <w:rFonts w:cstheme="minorHAnsi"/>
          <w:color w:val="000000"/>
          <w:sz w:val="24"/>
          <w:szCs w:val="24"/>
        </w:rPr>
        <w:t xml:space="preserve"> </w:t>
      </w:r>
      <w:r w:rsidR="00B06392" w:rsidRPr="00203562">
        <w:rPr>
          <w:rFonts w:cstheme="minorHAnsi"/>
          <w:color w:val="000000"/>
          <w:sz w:val="24"/>
          <w:szCs w:val="24"/>
        </w:rPr>
        <w:t xml:space="preserve">– </w:t>
      </w:r>
      <w:r w:rsidR="00DC2759">
        <w:rPr>
          <w:rFonts w:cstheme="minorHAnsi"/>
          <w:color w:val="000000"/>
          <w:sz w:val="24"/>
          <w:szCs w:val="24"/>
        </w:rPr>
        <w:t xml:space="preserve">have always </w:t>
      </w:r>
      <w:r w:rsidR="00B06392" w:rsidRPr="00203562">
        <w:rPr>
          <w:rFonts w:cstheme="minorHAnsi"/>
          <w:color w:val="000000"/>
          <w:sz w:val="24"/>
          <w:szCs w:val="24"/>
        </w:rPr>
        <w:t>pose</w:t>
      </w:r>
      <w:r w:rsidR="00DC2759">
        <w:rPr>
          <w:rFonts w:cstheme="minorHAnsi"/>
          <w:color w:val="000000"/>
          <w:sz w:val="24"/>
          <w:szCs w:val="24"/>
        </w:rPr>
        <w:t>d</w:t>
      </w:r>
      <w:r w:rsidR="00B06392" w:rsidRPr="00203562">
        <w:rPr>
          <w:rFonts w:cstheme="minorHAnsi"/>
          <w:color w:val="000000"/>
          <w:sz w:val="24"/>
          <w:szCs w:val="24"/>
        </w:rPr>
        <w:t xml:space="preserve"> </w:t>
      </w:r>
      <w:r w:rsidR="00D30296" w:rsidRPr="00203562">
        <w:rPr>
          <w:rFonts w:cstheme="minorHAnsi"/>
          <w:color w:val="000000"/>
          <w:sz w:val="24"/>
          <w:szCs w:val="24"/>
        </w:rPr>
        <w:t>challenging teaching and learning issues</w:t>
      </w:r>
      <w:r w:rsidR="00607B5F" w:rsidRPr="00203562">
        <w:rPr>
          <w:rFonts w:cstheme="minorHAnsi"/>
          <w:color w:val="000000"/>
          <w:sz w:val="24"/>
          <w:szCs w:val="24"/>
        </w:rPr>
        <w:t xml:space="preserve">.  </w:t>
      </w:r>
      <w:r w:rsidR="005A2C38" w:rsidRPr="00203562">
        <w:rPr>
          <w:rFonts w:cstheme="minorHAnsi"/>
          <w:color w:val="000000"/>
          <w:sz w:val="24"/>
          <w:szCs w:val="24"/>
        </w:rPr>
        <w:t>It was felt that w</w:t>
      </w:r>
      <w:r w:rsidR="00607B5F" w:rsidRPr="00203562">
        <w:rPr>
          <w:rFonts w:cstheme="minorHAnsi"/>
          <w:color w:val="000000"/>
          <w:sz w:val="24"/>
          <w:szCs w:val="24"/>
        </w:rPr>
        <w:t>hilst considerable progress ha</w:t>
      </w:r>
      <w:r w:rsidR="005A2C38" w:rsidRPr="00203562">
        <w:rPr>
          <w:rFonts w:cstheme="minorHAnsi"/>
          <w:color w:val="000000"/>
          <w:sz w:val="24"/>
          <w:szCs w:val="24"/>
        </w:rPr>
        <w:t>d</w:t>
      </w:r>
      <w:r w:rsidR="00607B5F" w:rsidRPr="00203562">
        <w:rPr>
          <w:rFonts w:cstheme="minorHAnsi"/>
          <w:color w:val="000000"/>
          <w:sz w:val="24"/>
          <w:szCs w:val="24"/>
        </w:rPr>
        <w:t xml:space="preserve"> been made in supporting these children through Lower KS2, the added pressure that comes with preparing </w:t>
      </w:r>
      <w:r w:rsidR="00DC2759">
        <w:rPr>
          <w:rFonts w:cstheme="minorHAnsi"/>
          <w:color w:val="000000"/>
          <w:sz w:val="24"/>
          <w:szCs w:val="24"/>
        </w:rPr>
        <w:t xml:space="preserve">them </w:t>
      </w:r>
      <w:r w:rsidR="00607B5F" w:rsidRPr="00203562">
        <w:rPr>
          <w:rFonts w:cstheme="minorHAnsi"/>
          <w:color w:val="000000"/>
          <w:sz w:val="24"/>
          <w:szCs w:val="24"/>
        </w:rPr>
        <w:t xml:space="preserve">for </w:t>
      </w:r>
      <w:r w:rsidR="00B72F41" w:rsidRPr="00203562">
        <w:rPr>
          <w:rFonts w:cstheme="minorHAnsi"/>
          <w:color w:val="000000"/>
          <w:sz w:val="24"/>
          <w:szCs w:val="24"/>
        </w:rPr>
        <w:t xml:space="preserve">and going through Transition </w:t>
      </w:r>
      <w:r w:rsidR="005A2C38" w:rsidRPr="00203562">
        <w:rPr>
          <w:rFonts w:cstheme="minorHAnsi"/>
          <w:color w:val="000000"/>
          <w:sz w:val="24"/>
          <w:szCs w:val="24"/>
        </w:rPr>
        <w:t>could</w:t>
      </w:r>
      <w:r w:rsidR="00B72F41" w:rsidRPr="00203562">
        <w:rPr>
          <w:rFonts w:cstheme="minorHAnsi"/>
          <w:color w:val="000000"/>
          <w:sz w:val="24"/>
          <w:szCs w:val="24"/>
        </w:rPr>
        <w:t xml:space="preserve"> de-motivate the</w:t>
      </w:r>
      <w:r w:rsidR="00B92B82" w:rsidRPr="00203562">
        <w:rPr>
          <w:rFonts w:cstheme="minorHAnsi"/>
          <w:color w:val="000000"/>
          <w:sz w:val="24"/>
          <w:szCs w:val="24"/>
        </w:rPr>
        <w:t>m</w:t>
      </w:r>
      <w:r w:rsidR="00B72F41" w:rsidRPr="00203562">
        <w:rPr>
          <w:rFonts w:cstheme="minorHAnsi"/>
          <w:color w:val="000000"/>
          <w:sz w:val="24"/>
          <w:szCs w:val="24"/>
        </w:rPr>
        <w:t xml:space="preserve"> and cause them to underperform as a cohort.  </w:t>
      </w:r>
    </w:p>
    <w:p w14:paraId="091B8AD6" w14:textId="00A9EAE5" w:rsidR="00ED5BE1" w:rsidRPr="00203562" w:rsidRDefault="00ED5BE1" w:rsidP="00203562">
      <w:pPr>
        <w:spacing w:line="360" w:lineRule="auto"/>
        <w:rPr>
          <w:rFonts w:cstheme="minorHAnsi"/>
          <w:color w:val="000000"/>
          <w:sz w:val="24"/>
          <w:szCs w:val="24"/>
        </w:rPr>
      </w:pPr>
    </w:p>
    <w:p w14:paraId="11A4FAAF" w14:textId="1878DE67" w:rsidR="00ED5BE1" w:rsidRPr="00203562" w:rsidRDefault="00056B56" w:rsidP="00203562">
      <w:pPr>
        <w:spacing w:line="360" w:lineRule="auto"/>
        <w:rPr>
          <w:rFonts w:cstheme="minorHAnsi"/>
          <w:color w:val="000000"/>
          <w:sz w:val="24"/>
          <w:szCs w:val="24"/>
          <w:u w:val="single"/>
        </w:rPr>
      </w:pPr>
      <w:r w:rsidRPr="00203562">
        <w:rPr>
          <w:rFonts w:cstheme="minorHAnsi"/>
          <w:color w:val="000000"/>
          <w:sz w:val="24"/>
          <w:szCs w:val="24"/>
          <w:u w:val="single"/>
        </w:rPr>
        <w:t>Act Quickly but with Forethought</w:t>
      </w:r>
    </w:p>
    <w:p w14:paraId="6C60E9B8" w14:textId="3E8D03A7" w:rsidR="00C94A5C" w:rsidRPr="00203562" w:rsidRDefault="00B72F41" w:rsidP="00203562">
      <w:pPr>
        <w:spacing w:line="360" w:lineRule="auto"/>
        <w:rPr>
          <w:rFonts w:cstheme="minorHAnsi"/>
          <w:color w:val="000000"/>
          <w:sz w:val="24"/>
          <w:szCs w:val="24"/>
        </w:rPr>
      </w:pPr>
      <w:r w:rsidRPr="00203562">
        <w:rPr>
          <w:rFonts w:cstheme="minorHAnsi"/>
          <w:color w:val="000000"/>
          <w:sz w:val="24"/>
          <w:szCs w:val="24"/>
        </w:rPr>
        <w:t>T</w:t>
      </w:r>
      <w:r w:rsidR="00B92B82" w:rsidRPr="00203562">
        <w:rPr>
          <w:rFonts w:cstheme="minorHAnsi"/>
          <w:color w:val="000000"/>
          <w:sz w:val="24"/>
          <w:szCs w:val="24"/>
        </w:rPr>
        <w:t>his t</w:t>
      </w:r>
      <w:r w:rsidRPr="00203562">
        <w:rPr>
          <w:rFonts w:cstheme="minorHAnsi"/>
          <w:color w:val="000000"/>
          <w:sz w:val="24"/>
          <w:szCs w:val="24"/>
        </w:rPr>
        <w:t>herefore</w:t>
      </w:r>
      <w:r w:rsidR="00B92B82" w:rsidRPr="00203562">
        <w:rPr>
          <w:rFonts w:cstheme="minorHAnsi"/>
          <w:color w:val="000000"/>
          <w:sz w:val="24"/>
          <w:szCs w:val="24"/>
        </w:rPr>
        <w:t xml:space="preserve"> was our concern</w:t>
      </w:r>
      <w:r w:rsidR="007E561D" w:rsidRPr="00203562">
        <w:rPr>
          <w:rFonts w:cstheme="minorHAnsi"/>
          <w:color w:val="000000"/>
          <w:sz w:val="24"/>
          <w:szCs w:val="24"/>
        </w:rPr>
        <w:t xml:space="preserve"> and our fears </w:t>
      </w:r>
      <w:r w:rsidR="00B92B82" w:rsidRPr="00203562">
        <w:rPr>
          <w:rFonts w:cstheme="minorHAnsi"/>
          <w:color w:val="000000"/>
          <w:sz w:val="24"/>
          <w:szCs w:val="24"/>
        </w:rPr>
        <w:t>soon be</w:t>
      </w:r>
      <w:r w:rsidR="007E561D" w:rsidRPr="00203562">
        <w:rPr>
          <w:rFonts w:cstheme="minorHAnsi"/>
          <w:color w:val="000000"/>
          <w:sz w:val="24"/>
          <w:szCs w:val="24"/>
        </w:rPr>
        <w:t>gan to become</w:t>
      </w:r>
      <w:r w:rsidR="00B92B82" w:rsidRPr="00203562">
        <w:rPr>
          <w:rFonts w:cstheme="minorHAnsi"/>
          <w:color w:val="000000"/>
          <w:sz w:val="24"/>
          <w:szCs w:val="24"/>
        </w:rPr>
        <w:t xml:space="preserve"> evident.  The considerable needs of these children manifested th</w:t>
      </w:r>
      <w:r w:rsidR="00A274F6" w:rsidRPr="00203562">
        <w:rPr>
          <w:rFonts w:cstheme="minorHAnsi"/>
          <w:color w:val="000000"/>
          <w:sz w:val="24"/>
          <w:szCs w:val="24"/>
        </w:rPr>
        <w:t>emselves</w:t>
      </w:r>
      <w:r w:rsidR="007E561D" w:rsidRPr="00203562">
        <w:rPr>
          <w:rFonts w:cstheme="minorHAnsi"/>
          <w:color w:val="000000"/>
          <w:sz w:val="24"/>
          <w:szCs w:val="24"/>
        </w:rPr>
        <w:t xml:space="preserve"> from the start</w:t>
      </w:r>
      <w:r w:rsidR="00A274F6" w:rsidRPr="00203562">
        <w:rPr>
          <w:rFonts w:cstheme="minorHAnsi"/>
          <w:color w:val="000000"/>
          <w:sz w:val="24"/>
          <w:szCs w:val="24"/>
        </w:rPr>
        <w:t xml:space="preserve"> in a reluctance and, in some cases, an inability to work independently.  </w:t>
      </w:r>
      <w:r w:rsidR="00D873AB" w:rsidRPr="00203562">
        <w:rPr>
          <w:rFonts w:cstheme="minorHAnsi"/>
          <w:color w:val="000000"/>
          <w:sz w:val="24"/>
          <w:szCs w:val="24"/>
        </w:rPr>
        <w:t>The skill of taking control of one</w:t>
      </w:r>
      <w:r w:rsidR="007E561D" w:rsidRPr="00203562">
        <w:rPr>
          <w:rFonts w:cstheme="minorHAnsi"/>
          <w:color w:val="000000"/>
          <w:sz w:val="24"/>
          <w:szCs w:val="24"/>
        </w:rPr>
        <w:t>’</w:t>
      </w:r>
      <w:r w:rsidR="00D873AB" w:rsidRPr="00203562">
        <w:rPr>
          <w:rFonts w:cstheme="minorHAnsi"/>
          <w:color w:val="000000"/>
          <w:sz w:val="24"/>
          <w:szCs w:val="24"/>
        </w:rPr>
        <w:t>s learning, of looking forward to what is g</w:t>
      </w:r>
      <w:r w:rsidR="00437DC3" w:rsidRPr="00203562">
        <w:rPr>
          <w:rFonts w:cstheme="minorHAnsi"/>
          <w:color w:val="000000"/>
          <w:sz w:val="24"/>
          <w:szCs w:val="24"/>
        </w:rPr>
        <w:t>oing to be achieved and working out the logical steps needed to be taken along the way are essential learning tools for UKS2.  The ability to self-reflect and measure one’s successes whilst acknowledging</w:t>
      </w:r>
      <w:r w:rsidR="00C94A5C" w:rsidRPr="00203562">
        <w:rPr>
          <w:rFonts w:cstheme="minorHAnsi"/>
          <w:color w:val="000000"/>
          <w:sz w:val="24"/>
          <w:szCs w:val="24"/>
        </w:rPr>
        <w:t xml:space="preserve"> successes and</w:t>
      </w:r>
      <w:r w:rsidR="00437DC3" w:rsidRPr="00203562">
        <w:rPr>
          <w:rFonts w:cstheme="minorHAnsi"/>
          <w:color w:val="000000"/>
          <w:sz w:val="24"/>
          <w:szCs w:val="24"/>
        </w:rPr>
        <w:t xml:space="preserve"> improvement</w:t>
      </w:r>
      <w:r w:rsidR="00C94A5C" w:rsidRPr="00203562">
        <w:rPr>
          <w:rFonts w:cstheme="minorHAnsi"/>
          <w:color w:val="000000"/>
          <w:sz w:val="24"/>
          <w:szCs w:val="24"/>
        </w:rPr>
        <w:t xml:space="preserve"> in equal measure</w:t>
      </w:r>
      <w:r w:rsidR="00437DC3" w:rsidRPr="00203562">
        <w:rPr>
          <w:rFonts w:cstheme="minorHAnsi"/>
          <w:color w:val="000000"/>
          <w:sz w:val="24"/>
          <w:szCs w:val="24"/>
        </w:rPr>
        <w:t xml:space="preserve"> are vital to effective AfL and </w:t>
      </w:r>
      <w:r w:rsidR="00B45E04" w:rsidRPr="00203562">
        <w:rPr>
          <w:rFonts w:cstheme="minorHAnsi"/>
          <w:color w:val="000000"/>
          <w:sz w:val="24"/>
          <w:szCs w:val="24"/>
        </w:rPr>
        <w:t>‘</w:t>
      </w:r>
      <w:r w:rsidR="00437DC3" w:rsidRPr="00203562">
        <w:rPr>
          <w:rFonts w:cstheme="minorHAnsi"/>
          <w:color w:val="000000"/>
          <w:sz w:val="24"/>
          <w:szCs w:val="24"/>
        </w:rPr>
        <w:t>next ste</w:t>
      </w:r>
      <w:r w:rsidR="00B45E04" w:rsidRPr="00203562">
        <w:rPr>
          <w:rFonts w:cstheme="minorHAnsi"/>
          <w:color w:val="000000"/>
          <w:sz w:val="24"/>
          <w:szCs w:val="24"/>
        </w:rPr>
        <w:t xml:space="preserve">ps’ learning. </w:t>
      </w:r>
      <w:r w:rsidR="00C94A5C" w:rsidRPr="00203562">
        <w:rPr>
          <w:rFonts w:cstheme="minorHAnsi"/>
          <w:color w:val="000000"/>
          <w:sz w:val="24"/>
          <w:szCs w:val="24"/>
        </w:rPr>
        <w:t xml:space="preserve"> Our con</w:t>
      </w:r>
      <w:r w:rsidR="00B94EF3" w:rsidRPr="00203562">
        <w:rPr>
          <w:rFonts w:cstheme="minorHAnsi"/>
          <w:color w:val="000000"/>
          <w:sz w:val="24"/>
          <w:szCs w:val="24"/>
        </w:rPr>
        <w:t>cern that</w:t>
      </w:r>
      <w:r w:rsidR="00FC63D0" w:rsidRPr="00203562">
        <w:rPr>
          <w:rFonts w:cstheme="minorHAnsi"/>
          <w:color w:val="000000"/>
          <w:sz w:val="24"/>
          <w:szCs w:val="24"/>
        </w:rPr>
        <w:t xml:space="preserve"> the</w:t>
      </w:r>
      <w:r w:rsidR="00B94EF3" w:rsidRPr="00203562">
        <w:rPr>
          <w:rFonts w:cstheme="minorHAnsi"/>
          <w:color w:val="000000"/>
          <w:sz w:val="24"/>
          <w:szCs w:val="24"/>
        </w:rPr>
        <w:t xml:space="preserve"> </w:t>
      </w:r>
      <w:r w:rsidR="00B94EF3" w:rsidRPr="00203562">
        <w:rPr>
          <w:rFonts w:cstheme="minorHAnsi"/>
          <w:color w:val="000000"/>
          <w:sz w:val="24"/>
          <w:szCs w:val="24"/>
        </w:rPr>
        <w:lastRenderedPageBreak/>
        <w:t xml:space="preserve">learning </w:t>
      </w:r>
      <w:r w:rsidR="00FC63D0" w:rsidRPr="00203562">
        <w:rPr>
          <w:rFonts w:cstheme="minorHAnsi"/>
          <w:color w:val="000000"/>
          <w:sz w:val="24"/>
          <w:szCs w:val="24"/>
        </w:rPr>
        <w:t xml:space="preserve">and emotional needs of these children </w:t>
      </w:r>
      <w:r w:rsidR="00641F3B" w:rsidRPr="00203562">
        <w:rPr>
          <w:rFonts w:cstheme="minorHAnsi"/>
          <w:color w:val="000000"/>
          <w:sz w:val="24"/>
          <w:szCs w:val="24"/>
        </w:rPr>
        <w:t xml:space="preserve">was going to impede progress </w:t>
      </w:r>
      <w:r w:rsidR="00FF1888" w:rsidRPr="00203562">
        <w:rPr>
          <w:rFonts w:cstheme="minorHAnsi"/>
          <w:color w:val="000000"/>
          <w:sz w:val="24"/>
          <w:szCs w:val="24"/>
        </w:rPr>
        <w:t xml:space="preserve">had been well-founded.  </w:t>
      </w:r>
    </w:p>
    <w:p w14:paraId="1E7353DE" w14:textId="580FF213" w:rsidR="00FB0377" w:rsidRPr="00203562" w:rsidRDefault="002B232A" w:rsidP="00203562">
      <w:pPr>
        <w:spacing w:line="360" w:lineRule="auto"/>
        <w:rPr>
          <w:rFonts w:cstheme="minorHAnsi"/>
          <w:color w:val="000000"/>
          <w:sz w:val="24"/>
          <w:szCs w:val="24"/>
        </w:rPr>
      </w:pPr>
      <w:r w:rsidRPr="00203562">
        <w:rPr>
          <w:rFonts w:cstheme="minorHAnsi"/>
          <w:color w:val="000000"/>
          <w:sz w:val="24"/>
          <w:szCs w:val="24"/>
        </w:rPr>
        <w:t xml:space="preserve">Quick action was </w:t>
      </w:r>
      <w:r w:rsidR="004416DB" w:rsidRPr="00203562">
        <w:rPr>
          <w:rFonts w:cstheme="minorHAnsi"/>
          <w:color w:val="000000"/>
          <w:sz w:val="24"/>
          <w:szCs w:val="24"/>
        </w:rPr>
        <w:t xml:space="preserve">needed to halt any decline.  Baseline scores from the summer </w:t>
      </w:r>
      <w:r w:rsidR="0030561C">
        <w:rPr>
          <w:rFonts w:cstheme="minorHAnsi"/>
          <w:color w:val="000000"/>
          <w:sz w:val="24"/>
          <w:szCs w:val="24"/>
        </w:rPr>
        <w:t xml:space="preserve">WNTs and end of key stage predictions </w:t>
      </w:r>
      <w:r w:rsidR="004416DB" w:rsidRPr="00203562">
        <w:rPr>
          <w:rFonts w:cstheme="minorHAnsi"/>
          <w:color w:val="000000"/>
          <w:sz w:val="24"/>
          <w:szCs w:val="24"/>
        </w:rPr>
        <w:t xml:space="preserve">were collated </w:t>
      </w:r>
      <w:r w:rsidR="001C5DD8">
        <w:rPr>
          <w:rFonts w:cstheme="minorHAnsi"/>
          <w:color w:val="000000"/>
          <w:sz w:val="24"/>
          <w:szCs w:val="24"/>
        </w:rPr>
        <w:t xml:space="preserve">as usual </w:t>
      </w:r>
      <w:r w:rsidR="004416DB" w:rsidRPr="00203562">
        <w:rPr>
          <w:rFonts w:cstheme="minorHAnsi"/>
          <w:color w:val="000000"/>
          <w:sz w:val="24"/>
          <w:szCs w:val="24"/>
        </w:rPr>
        <w:t xml:space="preserve">and </w:t>
      </w:r>
      <w:r w:rsidR="008D088F" w:rsidRPr="00203562">
        <w:rPr>
          <w:rFonts w:cstheme="minorHAnsi"/>
          <w:color w:val="000000"/>
          <w:sz w:val="24"/>
          <w:szCs w:val="24"/>
        </w:rPr>
        <w:t xml:space="preserve">fresh in-house testing was </w:t>
      </w:r>
      <w:r w:rsidR="008E0B3F" w:rsidRPr="00203562">
        <w:rPr>
          <w:rFonts w:cstheme="minorHAnsi"/>
          <w:color w:val="000000"/>
          <w:sz w:val="24"/>
          <w:szCs w:val="24"/>
        </w:rPr>
        <w:t xml:space="preserve">done </w:t>
      </w:r>
      <w:r w:rsidR="008E0B3F">
        <w:rPr>
          <w:rFonts w:cstheme="minorHAnsi"/>
          <w:color w:val="000000"/>
          <w:sz w:val="24"/>
          <w:szCs w:val="24"/>
        </w:rPr>
        <w:t>in</w:t>
      </w:r>
      <w:r w:rsidR="00C52905">
        <w:rPr>
          <w:rFonts w:cstheme="minorHAnsi"/>
          <w:color w:val="000000"/>
          <w:sz w:val="24"/>
          <w:szCs w:val="24"/>
        </w:rPr>
        <w:t xml:space="preserve"> the first few weeks of September </w:t>
      </w:r>
      <w:r w:rsidR="00340E2B" w:rsidRPr="00203562">
        <w:rPr>
          <w:rFonts w:cstheme="minorHAnsi"/>
          <w:color w:val="000000"/>
          <w:sz w:val="24"/>
          <w:szCs w:val="24"/>
        </w:rPr>
        <w:t xml:space="preserve">- </w:t>
      </w:r>
      <w:r w:rsidR="008D088F" w:rsidRPr="00203562">
        <w:rPr>
          <w:rFonts w:cstheme="minorHAnsi"/>
          <w:color w:val="000000"/>
          <w:sz w:val="24"/>
          <w:szCs w:val="24"/>
        </w:rPr>
        <w:t>spelling age, reading age, NVR through RAPID and LASS testing</w:t>
      </w:r>
      <w:r w:rsidR="00F871A2" w:rsidRPr="00203562">
        <w:rPr>
          <w:rFonts w:cstheme="minorHAnsi"/>
          <w:color w:val="000000"/>
          <w:sz w:val="24"/>
          <w:szCs w:val="24"/>
        </w:rPr>
        <w:t xml:space="preserve">, times tables testing and teacher assessment through oral, </w:t>
      </w:r>
      <w:r w:rsidR="00340E2B" w:rsidRPr="00203562">
        <w:rPr>
          <w:rFonts w:cstheme="minorHAnsi"/>
          <w:color w:val="000000"/>
          <w:sz w:val="24"/>
          <w:szCs w:val="24"/>
        </w:rPr>
        <w:t xml:space="preserve">and written means.  </w:t>
      </w:r>
      <w:r w:rsidR="00785E99" w:rsidRPr="00203562">
        <w:rPr>
          <w:rFonts w:cstheme="minorHAnsi"/>
          <w:color w:val="000000"/>
          <w:sz w:val="24"/>
          <w:szCs w:val="24"/>
        </w:rPr>
        <w:t>All of the</w:t>
      </w:r>
      <w:r w:rsidR="006F4ED5" w:rsidRPr="00203562">
        <w:rPr>
          <w:rFonts w:cstheme="minorHAnsi"/>
          <w:color w:val="000000"/>
          <w:sz w:val="24"/>
          <w:szCs w:val="24"/>
        </w:rPr>
        <w:t>s</w:t>
      </w:r>
      <w:r w:rsidR="00785E99" w:rsidRPr="00203562">
        <w:rPr>
          <w:rFonts w:cstheme="minorHAnsi"/>
          <w:color w:val="000000"/>
          <w:sz w:val="24"/>
          <w:szCs w:val="24"/>
        </w:rPr>
        <w:t xml:space="preserve">e were carried out over a three-week period and entered into with </w:t>
      </w:r>
      <w:r w:rsidR="00201ECE" w:rsidRPr="00203562">
        <w:rPr>
          <w:rFonts w:cstheme="minorHAnsi"/>
          <w:color w:val="000000"/>
          <w:sz w:val="24"/>
          <w:szCs w:val="24"/>
        </w:rPr>
        <w:t xml:space="preserve">‘fun’ activities etc with the emphasis being on, ‘We need to know what </w:t>
      </w:r>
      <w:r w:rsidR="00201ECE" w:rsidRPr="00203562">
        <w:rPr>
          <w:rFonts w:cstheme="minorHAnsi"/>
          <w:i/>
          <w:color w:val="000000"/>
          <w:sz w:val="24"/>
          <w:szCs w:val="24"/>
        </w:rPr>
        <w:t>we</w:t>
      </w:r>
      <w:r w:rsidR="00201ECE" w:rsidRPr="00203562">
        <w:rPr>
          <w:rFonts w:cstheme="minorHAnsi"/>
          <w:color w:val="000000"/>
          <w:sz w:val="24"/>
          <w:szCs w:val="24"/>
        </w:rPr>
        <w:t xml:space="preserve"> need to do to help you’</w:t>
      </w:r>
      <w:r w:rsidR="006F4ED5" w:rsidRPr="00203562">
        <w:rPr>
          <w:rFonts w:cstheme="minorHAnsi"/>
          <w:color w:val="000000"/>
          <w:sz w:val="24"/>
          <w:szCs w:val="24"/>
        </w:rPr>
        <w:t xml:space="preserve"> which ensured t</w:t>
      </w:r>
      <w:r w:rsidR="00AB296B">
        <w:rPr>
          <w:rFonts w:cstheme="minorHAnsi"/>
          <w:color w:val="000000"/>
          <w:sz w:val="24"/>
          <w:szCs w:val="24"/>
        </w:rPr>
        <w:t>he</w:t>
      </w:r>
      <w:r w:rsidR="006F4ED5" w:rsidRPr="00203562">
        <w:rPr>
          <w:rFonts w:cstheme="minorHAnsi"/>
          <w:color w:val="000000"/>
          <w:sz w:val="24"/>
          <w:szCs w:val="24"/>
        </w:rPr>
        <w:t xml:space="preserve"> compliance of the children in the process.</w:t>
      </w:r>
      <w:r w:rsidR="00201ECE" w:rsidRPr="00203562">
        <w:rPr>
          <w:rFonts w:cstheme="minorHAnsi"/>
          <w:color w:val="000000"/>
          <w:sz w:val="24"/>
          <w:szCs w:val="24"/>
        </w:rPr>
        <w:t xml:space="preserve">  </w:t>
      </w:r>
      <w:r w:rsidR="00FB0377" w:rsidRPr="00203562">
        <w:rPr>
          <w:rFonts w:cstheme="minorHAnsi"/>
          <w:color w:val="000000"/>
          <w:sz w:val="24"/>
          <w:szCs w:val="24"/>
        </w:rPr>
        <w:t>(</w:t>
      </w:r>
      <w:r w:rsidR="00201ECE" w:rsidRPr="00203562">
        <w:rPr>
          <w:rFonts w:cstheme="minorHAnsi"/>
          <w:color w:val="000000"/>
          <w:sz w:val="24"/>
          <w:szCs w:val="24"/>
        </w:rPr>
        <w:t>It must be said at this point that all staff at the school believe testing has a place as part of ongoing evaluation but can never be seen as and end in its own right</w:t>
      </w:r>
      <w:r w:rsidR="00FB0377" w:rsidRPr="00203562">
        <w:rPr>
          <w:rFonts w:cstheme="minorHAnsi"/>
          <w:color w:val="000000"/>
          <w:sz w:val="24"/>
          <w:szCs w:val="24"/>
        </w:rPr>
        <w:t xml:space="preserve"> however it is part of our role to prepare the children for all that awaits them, including WNTs and external examinations.)</w:t>
      </w:r>
    </w:p>
    <w:p w14:paraId="65E68FE8" w14:textId="4E0C9770" w:rsidR="003F4FF2" w:rsidRPr="00203562" w:rsidRDefault="003F4FF2" w:rsidP="00203562">
      <w:pPr>
        <w:spacing w:line="360" w:lineRule="auto"/>
        <w:rPr>
          <w:rFonts w:cstheme="minorHAnsi"/>
          <w:color w:val="000000"/>
          <w:sz w:val="24"/>
          <w:szCs w:val="24"/>
        </w:rPr>
      </w:pPr>
      <w:r w:rsidRPr="00203562">
        <w:rPr>
          <w:rFonts w:cstheme="minorHAnsi"/>
          <w:color w:val="000000"/>
          <w:sz w:val="24"/>
          <w:szCs w:val="24"/>
        </w:rPr>
        <w:t xml:space="preserve">An analysis of this fresh September data </w:t>
      </w:r>
      <w:r w:rsidR="00FB6E7C">
        <w:rPr>
          <w:rFonts w:cstheme="minorHAnsi"/>
          <w:color w:val="000000"/>
          <w:sz w:val="24"/>
          <w:szCs w:val="24"/>
        </w:rPr>
        <w:t>against</w:t>
      </w:r>
      <w:r w:rsidRPr="00203562">
        <w:rPr>
          <w:rFonts w:cstheme="minorHAnsi"/>
          <w:color w:val="000000"/>
          <w:sz w:val="24"/>
          <w:szCs w:val="24"/>
        </w:rPr>
        <w:t xml:space="preserve"> the Summer </w:t>
      </w:r>
      <w:r w:rsidR="00FB6E7C">
        <w:rPr>
          <w:rFonts w:cstheme="minorHAnsi"/>
          <w:color w:val="000000"/>
          <w:sz w:val="24"/>
          <w:szCs w:val="24"/>
        </w:rPr>
        <w:t>data</w:t>
      </w:r>
      <w:r w:rsidRPr="00203562">
        <w:rPr>
          <w:rFonts w:cstheme="minorHAnsi"/>
          <w:color w:val="000000"/>
          <w:sz w:val="24"/>
          <w:szCs w:val="24"/>
        </w:rPr>
        <w:t xml:space="preserve"> revealed</w:t>
      </w:r>
      <w:r w:rsidR="00631A0E" w:rsidRPr="00203562">
        <w:rPr>
          <w:rFonts w:cstheme="minorHAnsi"/>
          <w:color w:val="000000"/>
          <w:sz w:val="24"/>
          <w:szCs w:val="24"/>
        </w:rPr>
        <w:t xml:space="preserve"> reading scores to be </w:t>
      </w:r>
      <w:r w:rsidR="00233745">
        <w:rPr>
          <w:rFonts w:cstheme="minorHAnsi"/>
          <w:color w:val="000000"/>
          <w:sz w:val="24"/>
          <w:szCs w:val="24"/>
        </w:rPr>
        <w:t>approximately similar</w:t>
      </w:r>
      <w:r w:rsidR="00631A0E" w:rsidRPr="00203562">
        <w:rPr>
          <w:rFonts w:cstheme="minorHAnsi"/>
          <w:color w:val="000000"/>
          <w:sz w:val="24"/>
          <w:szCs w:val="24"/>
        </w:rPr>
        <w:t xml:space="preserve"> apart from a decline in </w:t>
      </w:r>
      <w:r w:rsidR="00060084">
        <w:rPr>
          <w:rFonts w:cstheme="minorHAnsi"/>
          <w:color w:val="000000"/>
          <w:sz w:val="24"/>
          <w:szCs w:val="24"/>
        </w:rPr>
        <w:t>three</w:t>
      </w:r>
      <w:r w:rsidR="00631A0E" w:rsidRPr="00203562">
        <w:rPr>
          <w:rFonts w:cstheme="minorHAnsi"/>
          <w:color w:val="000000"/>
          <w:sz w:val="24"/>
          <w:szCs w:val="24"/>
        </w:rPr>
        <w:t xml:space="preserve"> male reluctant readers who had had no parental input during the summer holiday. </w:t>
      </w:r>
      <w:r w:rsidR="00690254" w:rsidRPr="00203562">
        <w:rPr>
          <w:rFonts w:cstheme="minorHAnsi"/>
          <w:color w:val="000000"/>
          <w:sz w:val="24"/>
          <w:szCs w:val="24"/>
        </w:rPr>
        <w:t>Times tables scores were universally down in September</w:t>
      </w:r>
      <w:r w:rsidR="00A76725" w:rsidRPr="00203562">
        <w:rPr>
          <w:rFonts w:cstheme="minorHAnsi"/>
          <w:color w:val="000000"/>
          <w:sz w:val="24"/>
          <w:szCs w:val="24"/>
        </w:rPr>
        <w:t xml:space="preserve"> following the six-week break,</w:t>
      </w:r>
      <w:r w:rsidR="00690254" w:rsidRPr="00203562">
        <w:rPr>
          <w:rFonts w:cstheme="minorHAnsi"/>
          <w:color w:val="000000"/>
          <w:sz w:val="24"/>
          <w:szCs w:val="24"/>
        </w:rPr>
        <w:t xml:space="preserve"> but NVR scores </w:t>
      </w:r>
      <w:r w:rsidR="00233745">
        <w:rPr>
          <w:rFonts w:cstheme="minorHAnsi"/>
          <w:color w:val="000000"/>
          <w:sz w:val="24"/>
          <w:szCs w:val="24"/>
        </w:rPr>
        <w:t xml:space="preserve">generally </w:t>
      </w:r>
      <w:r w:rsidR="00690254" w:rsidRPr="00203562">
        <w:rPr>
          <w:rFonts w:cstheme="minorHAnsi"/>
          <w:color w:val="000000"/>
          <w:sz w:val="24"/>
          <w:szCs w:val="24"/>
        </w:rPr>
        <w:t xml:space="preserve">followed the same trajectory from previous tests.  </w:t>
      </w:r>
      <w:r w:rsidR="002C5CA2" w:rsidRPr="00203562">
        <w:rPr>
          <w:rFonts w:cstheme="minorHAnsi"/>
          <w:color w:val="000000"/>
          <w:sz w:val="24"/>
          <w:szCs w:val="24"/>
        </w:rPr>
        <w:t>What was note-worthy</w:t>
      </w:r>
      <w:r w:rsidR="00CD18A3">
        <w:rPr>
          <w:rFonts w:cstheme="minorHAnsi"/>
          <w:color w:val="000000"/>
          <w:sz w:val="24"/>
          <w:szCs w:val="24"/>
        </w:rPr>
        <w:t xml:space="preserve"> however, </w:t>
      </w:r>
      <w:r w:rsidR="002C5CA2" w:rsidRPr="00203562">
        <w:rPr>
          <w:rFonts w:cstheme="minorHAnsi"/>
          <w:color w:val="000000"/>
          <w:sz w:val="24"/>
          <w:szCs w:val="24"/>
        </w:rPr>
        <w:t xml:space="preserve">was that teacher assessment of reading comprehension </w:t>
      </w:r>
      <w:r w:rsidR="00C428F7" w:rsidRPr="00203562">
        <w:rPr>
          <w:rFonts w:cstheme="minorHAnsi"/>
          <w:color w:val="000000"/>
          <w:sz w:val="24"/>
          <w:szCs w:val="24"/>
        </w:rPr>
        <w:t xml:space="preserve">of Year 5s </w:t>
      </w:r>
      <w:r w:rsidR="002C5CA2" w:rsidRPr="00203562">
        <w:rPr>
          <w:rFonts w:cstheme="minorHAnsi"/>
          <w:color w:val="000000"/>
          <w:sz w:val="24"/>
          <w:szCs w:val="24"/>
        </w:rPr>
        <w:t>saw 80% of children with a lower</w:t>
      </w:r>
      <w:r w:rsidR="00A6327F" w:rsidRPr="00203562">
        <w:rPr>
          <w:rFonts w:cstheme="minorHAnsi"/>
          <w:color w:val="000000"/>
          <w:sz w:val="24"/>
          <w:szCs w:val="24"/>
        </w:rPr>
        <w:t xml:space="preserve"> ability to comprehend what they had read rather than the ability to read the words.  </w:t>
      </w:r>
      <w:r w:rsidR="004E3C3C" w:rsidRPr="00203562">
        <w:rPr>
          <w:rFonts w:cstheme="minorHAnsi"/>
          <w:color w:val="000000"/>
          <w:sz w:val="24"/>
          <w:szCs w:val="24"/>
        </w:rPr>
        <w:t>When asked to explain or elaborate an idea, 70% were unable to do this, 10</w:t>
      </w:r>
      <w:r w:rsidR="00C428F7" w:rsidRPr="00203562">
        <w:rPr>
          <w:rFonts w:cstheme="minorHAnsi"/>
          <w:color w:val="000000"/>
          <w:sz w:val="24"/>
          <w:szCs w:val="24"/>
        </w:rPr>
        <w:t>% could try but got muddled</w:t>
      </w:r>
      <w:r w:rsidR="00BB21FF" w:rsidRPr="00203562">
        <w:rPr>
          <w:rFonts w:cstheme="minorHAnsi"/>
          <w:color w:val="000000"/>
          <w:sz w:val="24"/>
          <w:szCs w:val="24"/>
        </w:rPr>
        <w:t xml:space="preserve"> and only 20% could see beyond the superficial meaning</w:t>
      </w:r>
      <w:r w:rsidR="00273F4D" w:rsidRPr="00203562">
        <w:rPr>
          <w:rFonts w:cstheme="minorHAnsi"/>
          <w:color w:val="000000"/>
          <w:sz w:val="24"/>
          <w:szCs w:val="24"/>
        </w:rPr>
        <w:t xml:space="preserve"> of a text.  Those that weren’t able to try were focussing on getting some kind of visual clue or verbal prompt from the teacher.  </w:t>
      </w:r>
      <w:r w:rsidR="000F11F3" w:rsidRPr="00203562">
        <w:rPr>
          <w:rFonts w:cstheme="minorHAnsi"/>
          <w:color w:val="000000"/>
          <w:sz w:val="24"/>
          <w:szCs w:val="24"/>
        </w:rPr>
        <w:t xml:space="preserve">This bore out what we were seeing in other parts of their work – that of the </w:t>
      </w:r>
      <w:r w:rsidR="00060084">
        <w:rPr>
          <w:rFonts w:cstheme="minorHAnsi"/>
          <w:color w:val="000000"/>
          <w:sz w:val="24"/>
          <w:szCs w:val="24"/>
        </w:rPr>
        <w:t>in</w:t>
      </w:r>
      <w:r w:rsidR="000F11F3" w:rsidRPr="00203562">
        <w:rPr>
          <w:rFonts w:cstheme="minorHAnsi"/>
          <w:color w:val="000000"/>
          <w:sz w:val="24"/>
          <w:szCs w:val="24"/>
        </w:rPr>
        <w:t>ability to think independently</w:t>
      </w:r>
      <w:r w:rsidR="003D2D30" w:rsidRPr="00203562">
        <w:rPr>
          <w:rFonts w:cstheme="minorHAnsi"/>
          <w:color w:val="000000"/>
          <w:sz w:val="24"/>
          <w:szCs w:val="24"/>
        </w:rPr>
        <w:t xml:space="preserve">.  </w:t>
      </w:r>
    </w:p>
    <w:p w14:paraId="205FCAA9" w14:textId="3D2760A4" w:rsidR="000D258F" w:rsidRPr="00203562" w:rsidRDefault="007D6260" w:rsidP="00203562">
      <w:pPr>
        <w:spacing w:line="360" w:lineRule="auto"/>
        <w:rPr>
          <w:rFonts w:cstheme="minorHAnsi"/>
          <w:color w:val="000000"/>
          <w:sz w:val="24"/>
          <w:szCs w:val="24"/>
        </w:rPr>
      </w:pPr>
      <w:r w:rsidRPr="00203562">
        <w:rPr>
          <w:rFonts w:cstheme="minorHAnsi"/>
          <w:color w:val="000000"/>
          <w:sz w:val="24"/>
          <w:szCs w:val="24"/>
        </w:rPr>
        <w:t>Following research findings from the likes of Bern</w:t>
      </w:r>
      <w:r w:rsidR="00B944FB" w:rsidRPr="00203562">
        <w:rPr>
          <w:rFonts w:cstheme="minorHAnsi"/>
          <w:color w:val="000000"/>
          <w:sz w:val="24"/>
          <w:szCs w:val="24"/>
        </w:rPr>
        <w:t>hardt in ‘Data Analysis for Continuous School Impro</w:t>
      </w:r>
      <w:r w:rsidR="00E33EA3" w:rsidRPr="00203562">
        <w:rPr>
          <w:rFonts w:cstheme="minorHAnsi"/>
          <w:color w:val="000000"/>
          <w:sz w:val="24"/>
          <w:szCs w:val="24"/>
        </w:rPr>
        <w:t>v</w:t>
      </w:r>
      <w:r w:rsidR="00B944FB" w:rsidRPr="00203562">
        <w:rPr>
          <w:rFonts w:cstheme="minorHAnsi"/>
          <w:color w:val="000000"/>
          <w:sz w:val="24"/>
          <w:szCs w:val="24"/>
        </w:rPr>
        <w:t>ement’</w:t>
      </w:r>
      <w:r w:rsidR="00697F8D" w:rsidRPr="00203562">
        <w:rPr>
          <w:rFonts w:cstheme="minorHAnsi"/>
          <w:color w:val="000000"/>
          <w:sz w:val="24"/>
          <w:szCs w:val="24"/>
        </w:rPr>
        <w:t xml:space="preserve">, it was decided that this was not just a gap to be closed but that </w:t>
      </w:r>
      <w:r w:rsidR="00356DA1" w:rsidRPr="00203562">
        <w:rPr>
          <w:rFonts w:cstheme="minorHAnsi"/>
          <w:color w:val="000000"/>
          <w:sz w:val="24"/>
          <w:szCs w:val="24"/>
        </w:rPr>
        <w:t>a more fundamental change was needed.  The evaluation process needed to inform what was going to be taught and how.</w:t>
      </w:r>
    </w:p>
    <w:p w14:paraId="1631375E" w14:textId="10A896D4" w:rsidR="00356DA1" w:rsidRPr="00203562" w:rsidRDefault="00CD1894" w:rsidP="00203562">
      <w:pPr>
        <w:spacing w:line="360" w:lineRule="auto"/>
        <w:rPr>
          <w:sz w:val="24"/>
          <w:szCs w:val="24"/>
        </w:rPr>
      </w:pPr>
      <w:r w:rsidRPr="00203562">
        <w:rPr>
          <w:rFonts w:cstheme="minorHAnsi"/>
          <w:color w:val="000000"/>
          <w:sz w:val="24"/>
          <w:szCs w:val="24"/>
        </w:rPr>
        <w:t xml:space="preserve">At this time, staff were receiving CPD training in </w:t>
      </w:r>
      <w:r w:rsidR="00E6044D" w:rsidRPr="00203562">
        <w:rPr>
          <w:rFonts w:cstheme="minorHAnsi"/>
          <w:color w:val="000000"/>
          <w:sz w:val="24"/>
          <w:szCs w:val="24"/>
        </w:rPr>
        <w:t>‘Dil</w:t>
      </w:r>
      <w:r w:rsidR="00E33EA3" w:rsidRPr="00203562">
        <w:rPr>
          <w:rFonts w:cstheme="minorHAnsi"/>
          <w:color w:val="000000"/>
          <w:sz w:val="24"/>
          <w:szCs w:val="24"/>
        </w:rPr>
        <w:t>e</w:t>
      </w:r>
      <w:r w:rsidR="00E6044D" w:rsidRPr="00203562">
        <w:rPr>
          <w:rFonts w:cstheme="minorHAnsi"/>
          <w:color w:val="000000"/>
          <w:sz w:val="24"/>
          <w:szCs w:val="24"/>
        </w:rPr>
        <w:t>mma</w:t>
      </w:r>
      <w:r w:rsidR="002B498B" w:rsidRPr="00203562">
        <w:rPr>
          <w:rFonts w:cstheme="minorHAnsi"/>
          <w:color w:val="000000"/>
          <w:sz w:val="24"/>
          <w:szCs w:val="24"/>
        </w:rPr>
        <w:t>-based</w:t>
      </w:r>
      <w:r w:rsidR="00E6044D" w:rsidRPr="00203562">
        <w:rPr>
          <w:rFonts w:cstheme="minorHAnsi"/>
          <w:color w:val="000000"/>
          <w:sz w:val="24"/>
          <w:szCs w:val="24"/>
        </w:rPr>
        <w:t xml:space="preserve"> </w:t>
      </w:r>
      <w:r w:rsidR="002B498B" w:rsidRPr="00203562">
        <w:rPr>
          <w:rFonts w:cstheme="minorHAnsi"/>
          <w:color w:val="000000"/>
          <w:sz w:val="24"/>
          <w:szCs w:val="24"/>
        </w:rPr>
        <w:t>Learning</w:t>
      </w:r>
      <w:r w:rsidR="00E6044D" w:rsidRPr="00203562">
        <w:rPr>
          <w:rFonts w:cstheme="minorHAnsi"/>
          <w:color w:val="000000"/>
          <w:sz w:val="24"/>
          <w:szCs w:val="24"/>
        </w:rPr>
        <w:t>’, a style of Active Learning</w:t>
      </w:r>
      <w:r w:rsidR="002B498B" w:rsidRPr="00203562">
        <w:rPr>
          <w:sz w:val="24"/>
          <w:szCs w:val="24"/>
        </w:rPr>
        <w:t xml:space="preserve"> put forward by Hywel Roberts and Debra Kidd.  In it, children are immersed in a </w:t>
      </w:r>
      <w:r w:rsidR="002B498B" w:rsidRPr="00203562">
        <w:rPr>
          <w:sz w:val="24"/>
          <w:szCs w:val="24"/>
        </w:rPr>
        <w:lastRenderedPageBreak/>
        <w:t>topic of interest and are then faced with a dilemma which the</w:t>
      </w:r>
      <w:r w:rsidR="00F76B2D" w:rsidRPr="00203562">
        <w:rPr>
          <w:sz w:val="24"/>
          <w:szCs w:val="24"/>
        </w:rPr>
        <w:t>y</w:t>
      </w:r>
      <w:r w:rsidR="002B498B" w:rsidRPr="00203562">
        <w:rPr>
          <w:sz w:val="24"/>
          <w:szCs w:val="24"/>
        </w:rPr>
        <w:t xml:space="preserve"> have to work</w:t>
      </w:r>
      <w:r w:rsidR="00661F82">
        <w:rPr>
          <w:sz w:val="24"/>
          <w:szCs w:val="24"/>
        </w:rPr>
        <w:t xml:space="preserve"> through</w:t>
      </w:r>
      <w:r w:rsidR="002B498B" w:rsidRPr="00203562">
        <w:rPr>
          <w:sz w:val="24"/>
          <w:szCs w:val="24"/>
        </w:rPr>
        <w:t xml:space="preserve"> collaboratively to solve.  It was immediately felt</w:t>
      </w:r>
      <w:r w:rsidR="00C72000">
        <w:rPr>
          <w:sz w:val="24"/>
          <w:szCs w:val="24"/>
        </w:rPr>
        <w:t xml:space="preserve"> by teachers and LSAs</w:t>
      </w:r>
      <w:r w:rsidR="002B498B" w:rsidRPr="00203562">
        <w:rPr>
          <w:sz w:val="24"/>
          <w:szCs w:val="24"/>
        </w:rPr>
        <w:t xml:space="preserve"> that this approach could help t</w:t>
      </w:r>
      <w:r w:rsidR="00262184" w:rsidRPr="00203562">
        <w:rPr>
          <w:sz w:val="24"/>
          <w:szCs w:val="24"/>
        </w:rPr>
        <w:t>he whole cohort</w:t>
      </w:r>
      <w:r w:rsidR="006D4359" w:rsidRPr="00203562">
        <w:rPr>
          <w:sz w:val="24"/>
          <w:szCs w:val="24"/>
        </w:rPr>
        <w:t xml:space="preserve">.   </w:t>
      </w:r>
    </w:p>
    <w:p w14:paraId="5EA4F258" w14:textId="292C3700" w:rsidR="00CB66EC" w:rsidRPr="00203562" w:rsidRDefault="008216C7" w:rsidP="00203562">
      <w:pPr>
        <w:spacing w:line="360" w:lineRule="auto"/>
        <w:rPr>
          <w:rFonts w:cstheme="minorHAnsi"/>
          <w:color w:val="000000"/>
          <w:sz w:val="24"/>
          <w:szCs w:val="24"/>
        </w:rPr>
      </w:pPr>
      <w:r w:rsidRPr="00203562">
        <w:rPr>
          <w:rFonts w:cstheme="minorHAnsi"/>
          <w:color w:val="000000"/>
          <w:sz w:val="24"/>
          <w:szCs w:val="24"/>
        </w:rPr>
        <w:t>The first step</w:t>
      </w:r>
      <w:r w:rsidR="00085F3C" w:rsidRPr="00203562">
        <w:rPr>
          <w:rFonts w:cstheme="minorHAnsi"/>
          <w:color w:val="000000"/>
          <w:sz w:val="24"/>
          <w:szCs w:val="24"/>
        </w:rPr>
        <w:t xml:space="preserve"> had already been</w:t>
      </w:r>
      <w:r w:rsidRPr="00203562">
        <w:rPr>
          <w:rFonts w:cstheme="minorHAnsi"/>
          <w:color w:val="000000"/>
          <w:sz w:val="24"/>
          <w:szCs w:val="24"/>
        </w:rPr>
        <w:t xml:space="preserve"> </w:t>
      </w:r>
      <w:r w:rsidR="00C72000">
        <w:rPr>
          <w:rFonts w:cstheme="minorHAnsi"/>
          <w:color w:val="000000"/>
          <w:sz w:val="24"/>
          <w:szCs w:val="24"/>
        </w:rPr>
        <w:t xml:space="preserve">implemented by this stage of the term - </w:t>
      </w:r>
      <w:r w:rsidRPr="00203562">
        <w:rPr>
          <w:rFonts w:cstheme="minorHAnsi"/>
          <w:color w:val="000000"/>
          <w:sz w:val="24"/>
          <w:szCs w:val="24"/>
        </w:rPr>
        <w:t xml:space="preserve">to </w:t>
      </w:r>
      <w:r w:rsidR="0019026F">
        <w:rPr>
          <w:rFonts w:cstheme="minorHAnsi"/>
          <w:color w:val="000000"/>
          <w:sz w:val="24"/>
          <w:szCs w:val="24"/>
        </w:rPr>
        <w:t xml:space="preserve">start to </w:t>
      </w:r>
      <w:r w:rsidRPr="00203562">
        <w:rPr>
          <w:rFonts w:cstheme="minorHAnsi"/>
          <w:color w:val="000000"/>
          <w:sz w:val="24"/>
          <w:szCs w:val="24"/>
        </w:rPr>
        <w:t xml:space="preserve">change teaching styles and introduce more Active Learning with </w:t>
      </w:r>
      <w:r w:rsidR="00085F3C" w:rsidRPr="00203562">
        <w:rPr>
          <w:rFonts w:cstheme="minorHAnsi"/>
          <w:color w:val="000000"/>
          <w:sz w:val="24"/>
          <w:szCs w:val="24"/>
        </w:rPr>
        <w:t>the majority of</w:t>
      </w:r>
      <w:r w:rsidR="00326AA3" w:rsidRPr="00203562">
        <w:rPr>
          <w:rFonts w:cstheme="minorHAnsi"/>
          <w:color w:val="000000"/>
          <w:sz w:val="24"/>
          <w:szCs w:val="24"/>
        </w:rPr>
        <w:t xml:space="preserve"> curriculum areas and skills being covered through </w:t>
      </w:r>
      <w:r w:rsidR="0019026F">
        <w:rPr>
          <w:rFonts w:cstheme="minorHAnsi"/>
          <w:color w:val="000000"/>
          <w:sz w:val="24"/>
          <w:szCs w:val="24"/>
        </w:rPr>
        <w:t xml:space="preserve">small </w:t>
      </w:r>
      <w:r w:rsidR="00326AA3" w:rsidRPr="00203562">
        <w:rPr>
          <w:rFonts w:cstheme="minorHAnsi"/>
          <w:color w:val="000000"/>
          <w:sz w:val="24"/>
          <w:szCs w:val="24"/>
        </w:rPr>
        <w:t>topic</w:t>
      </w:r>
      <w:r w:rsidR="0019026F">
        <w:rPr>
          <w:rFonts w:cstheme="minorHAnsi"/>
          <w:color w:val="000000"/>
          <w:sz w:val="24"/>
          <w:szCs w:val="24"/>
        </w:rPr>
        <w:t>s</w:t>
      </w:r>
      <w:r w:rsidR="00D53D9B" w:rsidRPr="00203562">
        <w:rPr>
          <w:rFonts w:cstheme="minorHAnsi"/>
          <w:color w:val="000000"/>
          <w:sz w:val="24"/>
          <w:szCs w:val="24"/>
        </w:rPr>
        <w:t xml:space="preserve"> supplemented by discrete teaching of specific skills</w:t>
      </w:r>
      <w:r w:rsidR="009C075A" w:rsidRPr="00203562">
        <w:rPr>
          <w:rFonts w:cstheme="minorHAnsi"/>
          <w:color w:val="000000"/>
          <w:sz w:val="24"/>
          <w:szCs w:val="24"/>
        </w:rPr>
        <w:t>.  Th</w:t>
      </w:r>
      <w:r w:rsidR="00B8338E" w:rsidRPr="00203562">
        <w:rPr>
          <w:rFonts w:cstheme="minorHAnsi"/>
          <w:color w:val="000000"/>
          <w:sz w:val="24"/>
          <w:szCs w:val="24"/>
        </w:rPr>
        <w:t>e</w:t>
      </w:r>
      <w:r w:rsidR="009C075A" w:rsidRPr="00203562">
        <w:rPr>
          <w:rFonts w:cstheme="minorHAnsi"/>
          <w:color w:val="000000"/>
          <w:sz w:val="24"/>
          <w:szCs w:val="24"/>
        </w:rPr>
        <w:t>s</w:t>
      </w:r>
      <w:r w:rsidR="00B8338E" w:rsidRPr="00203562">
        <w:rPr>
          <w:rFonts w:cstheme="minorHAnsi"/>
          <w:color w:val="000000"/>
          <w:sz w:val="24"/>
          <w:szCs w:val="24"/>
        </w:rPr>
        <w:t>e topics</w:t>
      </w:r>
      <w:r w:rsidR="009C075A" w:rsidRPr="00203562">
        <w:rPr>
          <w:rFonts w:cstheme="minorHAnsi"/>
          <w:color w:val="000000"/>
          <w:sz w:val="24"/>
          <w:szCs w:val="24"/>
        </w:rPr>
        <w:t xml:space="preserve"> often </w:t>
      </w:r>
      <w:r w:rsidR="0049589C" w:rsidRPr="00203562">
        <w:rPr>
          <w:rFonts w:cstheme="minorHAnsi"/>
          <w:color w:val="000000"/>
          <w:sz w:val="24"/>
          <w:szCs w:val="24"/>
        </w:rPr>
        <w:t>stemm</w:t>
      </w:r>
      <w:r w:rsidR="009C075A" w:rsidRPr="00203562">
        <w:rPr>
          <w:rFonts w:cstheme="minorHAnsi"/>
          <w:color w:val="000000"/>
          <w:sz w:val="24"/>
          <w:szCs w:val="24"/>
        </w:rPr>
        <w:t>ed a simple question</w:t>
      </w:r>
      <w:r w:rsidR="00996A52" w:rsidRPr="00203562">
        <w:rPr>
          <w:rFonts w:cstheme="minorHAnsi"/>
          <w:color w:val="000000"/>
          <w:sz w:val="24"/>
          <w:szCs w:val="24"/>
        </w:rPr>
        <w:t xml:space="preserve"> such as, ‘Wh</w:t>
      </w:r>
      <w:r w:rsidR="00194627" w:rsidRPr="00203562">
        <w:rPr>
          <w:rFonts w:cstheme="minorHAnsi"/>
          <w:color w:val="000000"/>
          <w:sz w:val="24"/>
          <w:szCs w:val="24"/>
        </w:rPr>
        <w:t>y d</w:t>
      </w:r>
      <w:r w:rsidR="001A32FF" w:rsidRPr="00203562">
        <w:rPr>
          <w:rFonts w:cstheme="minorHAnsi"/>
          <w:color w:val="000000"/>
          <w:sz w:val="24"/>
          <w:szCs w:val="24"/>
        </w:rPr>
        <w:t>on’t we get much snow?’</w:t>
      </w:r>
      <w:r w:rsidR="0049589C" w:rsidRPr="00203562">
        <w:rPr>
          <w:rFonts w:cstheme="minorHAnsi"/>
          <w:color w:val="000000"/>
          <w:sz w:val="24"/>
          <w:szCs w:val="24"/>
        </w:rPr>
        <w:t xml:space="preserve"> and would grow through pupil engagement and inquiry into a </w:t>
      </w:r>
      <w:r w:rsidR="009F52DF">
        <w:rPr>
          <w:rFonts w:cstheme="minorHAnsi"/>
          <w:color w:val="000000"/>
          <w:sz w:val="24"/>
          <w:szCs w:val="24"/>
        </w:rPr>
        <w:t xml:space="preserve">three - </w:t>
      </w:r>
      <w:r w:rsidR="00BD3E62" w:rsidRPr="00203562">
        <w:rPr>
          <w:rFonts w:cstheme="minorHAnsi"/>
          <w:color w:val="000000"/>
          <w:sz w:val="24"/>
          <w:szCs w:val="24"/>
        </w:rPr>
        <w:t xml:space="preserve">five-week topic covering geography, time zones, hemispheres, </w:t>
      </w:r>
      <w:r w:rsidR="0044530C" w:rsidRPr="00203562">
        <w:rPr>
          <w:rFonts w:cstheme="minorHAnsi"/>
          <w:color w:val="000000"/>
          <w:sz w:val="24"/>
          <w:szCs w:val="24"/>
        </w:rPr>
        <w:t xml:space="preserve">the movements of the solar system, studying climates around the world and </w:t>
      </w:r>
      <w:r w:rsidR="00540013" w:rsidRPr="00203562">
        <w:rPr>
          <w:rFonts w:cstheme="minorHAnsi"/>
          <w:color w:val="000000"/>
          <w:sz w:val="24"/>
          <w:szCs w:val="24"/>
        </w:rPr>
        <w:t xml:space="preserve">defining the difference between climate and weather.  With the advent of the snow, it also carried onto a full topic on </w:t>
      </w:r>
      <w:r w:rsidR="008E0B3F" w:rsidRPr="00203562">
        <w:rPr>
          <w:rFonts w:cstheme="minorHAnsi"/>
          <w:color w:val="000000"/>
          <w:sz w:val="24"/>
          <w:szCs w:val="24"/>
        </w:rPr>
        <w:t>Shackleton’s</w:t>
      </w:r>
      <w:r w:rsidR="00540013" w:rsidRPr="00203562">
        <w:rPr>
          <w:rFonts w:cstheme="minorHAnsi"/>
          <w:color w:val="000000"/>
          <w:sz w:val="24"/>
          <w:szCs w:val="24"/>
        </w:rPr>
        <w:t xml:space="preserve"> voyage to the Antarctic</w:t>
      </w:r>
      <w:r w:rsidR="008310EF" w:rsidRPr="00203562">
        <w:rPr>
          <w:rFonts w:cstheme="minorHAnsi"/>
          <w:color w:val="000000"/>
          <w:sz w:val="24"/>
          <w:szCs w:val="24"/>
        </w:rPr>
        <w:t xml:space="preserve">, research into the Antarctic, food webs and many practical science experiments including, </w:t>
      </w:r>
      <w:r w:rsidR="00FB327A" w:rsidRPr="00203562">
        <w:rPr>
          <w:rFonts w:cstheme="minorHAnsi"/>
          <w:color w:val="000000"/>
          <w:sz w:val="24"/>
          <w:szCs w:val="24"/>
        </w:rPr>
        <w:t>‘</w:t>
      </w:r>
      <w:r w:rsidR="008310EF" w:rsidRPr="00203562">
        <w:rPr>
          <w:rFonts w:cstheme="minorHAnsi"/>
          <w:color w:val="000000"/>
          <w:sz w:val="24"/>
          <w:szCs w:val="24"/>
        </w:rPr>
        <w:t xml:space="preserve">why do we </w:t>
      </w:r>
      <w:r w:rsidR="00FB327A" w:rsidRPr="00203562">
        <w:rPr>
          <w:rFonts w:cstheme="minorHAnsi"/>
          <w:color w:val="000000"/>
          <w:sz w:val="24"/>
          <w:szCs w:val="24"/>
        </w:rPr>
        <w:t xml:space="preserve">need coats?’ and ‘why do penguins huddle?’.  During this time the children covered maths, numeracy, measuring, conversion charts, timetables, </w:t>
      </w:r>
      <w:r w:rsidR="00DD067F" w:rsidRPr="00203562">
        <w:rPr>
          <w:rFonts w:cstheme="minorHAnsi"/>
          <w:color w:val="000000"/>
          <w:sz w:val="24"/>
          <w:szCs w:val="24"/>
        </w:rPr>
        <w:t xml:space="preserve">letter writing, persuasive writing, writing in role, questionnaires, report writing, non-chronological reports, newspaper writing, </w:t>
      </w:r>
      <w:r w:rsidR="0082167D" w:rsidRPr="00203562">
        <w:rPr>
          <w:rFonts w:cstheme="minorHAnsi"/>
          <w:color w:val="000000"/>
          <w:sz w:val="24"/>
          <w:szCs w:val="24"/>
        </w:rPr>
        <w:t>debates, c</w:t>
      </w:r>
      <w:r w:rsidR="00DD067F" w:rsidRPr="00203562">
        <w:rPr>
          <w:rFonts w:cstheme="minorHAnsi"/>
          <w:color w:val="000000"/>
          <w:sz w:val="24"/>
          <w:szCs w:val="24"/>
        </w:rPr>
        <w:t>urriculum Cymreig</w:t>
      </w:r>
      <w:r w:rsidR="0082167D" w:rsidRPr="00203562">
        <w:rPr>
          <w:rFonts w:cstheme="minorHAnsi"/>
          <w:color w:val="000000"/>
          <w:sz w:val="24"/>
          <w:szCs w:val="24"/>
        </w:rPr>
        <w:t xml:space="preserve">, oracy, comprehension, ICT skills and many more besides.  </w:t>
      </w:r>
    </w:p>
    <w:p w14:paraId="72E546A8" w14:textId="34E87BFD" w:rsidR="00DF723A" w:rsidRPr="00203562" w:rsidRDefault="00CB66EC" w:rsidP="00203562">
      <w:pPr>
        <w:spacing w:line="360" w:lineRule="auto"/>
        <w:rPr>
          <w:rFonts w:cstheme="minorHAnsi"/>
          <w:color w:val="000000"/>
          <w:sz w:val="24"/>
          <w:szCs w:val="24"/>
        </w:rPr>
      </w:pPr>
      <w:r w:rsidRPr="00203562">
        <w:rPr>
          <w:rFonts w:cstheme="minorHAnsi"/>
          <w:color w:val="000000"/>
          <w:sz w:val="24"/>
          <w:szCs w:val="24"/>
        </w:rPr>
        <w:t>Children were given a variety of tasks to complete, often with a degree of choice</w:t>
      </w:r>
      <w:r w:rsidR="00D02362" w:rsidRPr="00203562">
        <w:rPr>
          <w:rFonts w:cstheme="minorHAnsi"/>
          <w:color w:val="000000"/>
          <w:sz w:val="24"/>
          <w:szCs w:val="24"/>
        </w:rPr>
        <w:t xml:space="preserve"> (carefully </w:t>
      </w:r>
      <w:r w:rsidR="00DF723A" w:rsidRPr="00203562">
        <w:rPr>
          <w:rFonts w:cstheme="minorHAnsi"/>
          <w:color w:val="000000"/>
          <w:sz w:val="24"/>
          <w:szCs w:val="24"/>
        </w:rPr>
        <w:t>posed</w:t>
      </w:r>
      <w:r w:rsidR="00D02362" w:rsidRPr="00203562">
        <w:rPr>
          <w:rFonts w:cstheme="minorHAnsi"/>
          <w:color w:val="000000"/>
          <w:sz w:val="24"/>
          <w:szCs w:val="24"/>
        </w:rPr>
        <w:t xml:space="preserve"> to ensure </w:t>
      </w:r>
      <w:r w:rsidR="00524799" w:rsidRPr="00203562">
        <w:rPr>
          <w:rFonts w:cstheme="minorHAnsi"/>
          <w:color w:val="000000"/>
          <w:sz w:val="24"/>
          <w:szCs w:val="24"/>
        </w:rPr>
        <w:t xml:space="preserve">skills coverage).  </w:t>
      </w:r>
      <w:r w:rsidR="00D02362" w:rsidRPr="00203562">
        <w:rPr>
          <w:rFonts w:cstheme="minorHAnsi"/>
          <w:color w:val="000000"/>
          <w:sz w:val="24"/>
          <w:szCs w:val="24"/>
        </w:rPr>
        <w:t xml:space="preserve"> </w:t>
      </w:r>
      <w:r w:rsidR="00DF723A" w:rsidRPr="00203562">
        <w:rPr>
          <w:rFonts w:cstheme="minorHAnsi"/>
          <w:color w:val="000000"/>
          <w:sz w:val="24"/>
          <w:szCs w:val="24"/>
        </w:rPr>
        <w:t xml:space="preserve">This was then supplemented by </w:t>
      </w:r>
      <w:r w:rsidR="006D4D22" w:rsidRPr="00203562">
        <w:rPr>
          <w:rFonts w:cstheme="minorHAnsi"/>
          <w:color w:val="000000"/>
          <w:sz w:val="24"/>
          <w:szCs w:val="24"/>
        </w:rPr>
        <w:t>planning and writing skeletons to help the children to plan and carry out the activity themselves.  Teacher and part-time support staff</w:t>
      </w:r>
      <w:r w:rsidR="004453DD" w:rsidRPr="00203562">
        <w:rPr>
          <w:rFonts w:cstheme="minorHAnsi"/>
          <w:color w:val="000000"/>
          <w:sz w:val="24"/>
          <w:szCs w:val="24"/>
        </w:rPr>
        <w:t xml:space="preserve"> carefully divided time amongst all the class so that no one child could dominate their time and relapse back into dependency.  </w:t>
      </w:r>
      <w:r w:rsidR="00EF0468" w:rsidRPr="00203562">
        <w:rPr>
          <w:rFonts w:cstheme="minorHAnsi"/>
          <w:color w:val="000000"/>
          <w:sz w:val="24"/>
          <w:szCs w:val="24"/>
        </w:rPr>
        <w:t xml:space="preserve">Discrete lessons on the importance of planning, first draft, second and subsequent drafts with ongoing self and peer assessment during the drafting process </w:t>
      </w:r>
      <w:r w:rsidR="00144DA0" w:rsidRPr="00203562">
        <w:rPr>
          <w:rFonts w:cstheme="minorHAnsi"/>
          <w:color w:val="000000"/>
          <w:sz w:val="24"/>
          <w:szCs w:val="24"/>
        </w:rPr>
        <w:t xml:space="preserve">were given a high priority and whilst presentation of work was important, it was stressed that </w:t>
      </w:r>
      <w:r w:rsidR="0085678C" w:rsidRPr="00203562">
        <w:rPr>
          <w:rFonts w:cstheme="minorHAnsi"/>
          <w:color w:val="000000"/>
          <w:sz w:val="24"/>
          <w:szCs w:val="24"/>
        </w:rPr>
        <w:t>only the final draft would count towards any formal assessment.  It was soon realised by the children that</w:t>
      </w:r>
      <w:r w:rsidR="003C54F8">
        <w:rPr>
          <w:rFonts w:cstheme="minorHAnsi"/>
          <w:color w:val="000000"/>
          <w:sz w:val="24"/>
          <w:szCs w:val="24"/>
        </w:rPr>
        <w:t>,</w:t>
      </w:r>
      <w:r w:rsidR="0085678C" w:rsidRPr="00203562">
        <w:rPr>
          <w:rFonts w:cstheme="minorHAnsi"/>
          <w:color w:val="000000"/>
          <w:sz w:val="24"/>
          <w:szCs w:val="24"/>
        </w:rPr>
        <w:t xml:space="preserve"> by this stage, the </w:t>
      </w:r>
      <w:r w:rsidR="00F305E4" w:rsidRPr="00203562">
        <w:rPr>
          <w:rFonts w:cstheme="minorHAnsi"/>
          <w:color w:val="000000"/>
          <w:sz w:val="24"/>
          <w:szCs w:val="24"/>
        </w:rPr>
        <w:t xml:space="preserve">work was often of a very high standard and they were proud to share it.  Children were encouraged but not forced to share work and findings – including problems during the </w:t>
      </w:r>
      <w:r w:rsidR="00891854" w:rsidRPr="00203562">
        <w:rPr>
          <w:rFonts w:cstheme="minorHAnsi"/>
          <w:color w:val="000000"/>
          <w:sz w:val="24"/>
          <w:szCs w:val="24"/>
        </w:rPr>
        <w:t>redrafting stage so that their peers could see that all the class, including those</w:t>
      </w:r>
      <w:r w:rsidR="00090449">
        <w:rPr>
          <w:rFonts w:cstheme="minorHAnsi"/>
          <w:color w:val="000000"/>
          <w:sz w:val="24"/>
          <w:szCs w:val="24"/>
        </w:rPr>
        <w:t xml:space="preserve"> who were</w:t>
      </w:r>
      <w:r w:rsidR="00891854" w:rsidRPr="00203562">
        <w:rPr>
          <w:rFonts w:cstheme="minorHAnsi"/>
          <w:color w:val="000000"/>
          <w:sz w:val="24"/>
          <w:szCs w:val="24"/>
        </w:rPr>
        <w:t xml:space="preserve"> often thought of as the ‘cleverest’, </w:t>
      </w:r>
      <w:r w:rsidR="00090449">
        <w:rPr>
          <w:rFonts w:cstheme="minorHAnsi"/>
          <w:color w:val="000000"/>
          <w:sz w:val="24"/>
          <w:szCs w:val="24"/>
        </w:rPr>
        <w:t>encountered</w:t>
      </w:r>
      <w:r w:rsidR="008647CB" w:rsidRPr="00203562">
        <w:rPr>
          <w:rFonts w:cstheme="minorHAnsi"/>
          <w:color w:val="000000"/>
          <w:sz w:val="24"/>
          <w:szCs w:val="24"/>
        </w:rPr>
        <w:t xml:space="preserve"> problems that had to be </w:t>
      </w:r>
      <w:r w:rsidR="00090449">
        <w:rPr>
          <w:rFonts w:cstheme="minorHAnsi"/>
          <w:color w:val="000000"/>
          <w:sz w:val="24"/>
          <w:szCs w:val="24"/>
        </w:rPr>
        <w:t>resolved</w:t>
      </w:r>
      <w:r w:rsidR="008647CB" w:rsidRPr="00203562">
        <w:rPr>
          <w:rFonts w:cstheme="minorHAnsi"/>
          <w:color w:val="000000"/>
          <w:sz w:val="24"/>
          <w:szCs w:val="24"/>
        </w:rPr>
        <w:t>.  This revelation was particularly enlightening for the reluctant writers and ALN children</w:t>
      </w:r>
      <w:r w:rsidR="00134FEF" w:rsidRPr="00203562">
        <w:rPr>
          <w:rFonts w:cstheme="minorHAnsi"/>
          <w:color w:val="000000"/>
          <w:sz w:val="24"/>
          <w:szCs w:val="24"/>
        </w:rPr>
        <w:t xml:space="preserve"> </w:t>
      </w:r>
      <w:r w:rsidR="007C28DB" w:rsidRPr="00203562">
        <w:rPr>
          <w:rFonts w:cstheme="minorHAnsi"/>
          <w:color w:val="000000"/>
          <w:sz w:val="24"/>
          <w:szCs w:val="24"/>
        </w:rPr>
        <w:t>wh</w:t>
      </w:r>
      <w:r w:rsidR="00134FEF" w:rsidRPr="00203562">
        <w:rPr>
          <w:rFonts w:cstheme="minorHAnsi"/>
          <w:color w:val="000000"/>
          <w:sz w:val="24"/>
          <w:szCs w:val="24"/>
        </w:rPr>
        <w:t xml:space="preserve">o began to see </w:t>
      </w:r>
      <w:r w:rsidR="00134FEF" w:rsidRPr="00203562">
        <w:rPr>
          <w:rFonts w:cstheme="minorHAnsi"/>
          <w:color w:val="000000"/>
          <w:sz w:val="24"/>
          <w:szCs w:val="24"/>
        </w:rPr>
        <w:lastRenderedPageBreak/>
        <w:t>themselves in the same way as those around them.  They became more responsive, more willing to have a go, were less reliant on teacher support</w:t>
      </w:r>
      <w:r w:rsidR="000E12EE" w:rsidRPr="00203562">
        <w:rPr>
          <w:rFonts w:cstheme="minorHAnsi"/>
          <w:color w:val="000000"/>
          <w:sz w:val="24"/>
          <w:szCs w:val="24"/>
        </w:rPr>
        <w:t xml:space="preserve"> and most importantly of all, were fully engaged </w:t>
      </w:r>
      <w:r w:rsidR="00816A8D" w:rsidRPr="00203562">
        <w:rPr>
          <w:rFonts w:cstheme="minorHAnsi"/>
          <w:color w:val="000000"/>
          <w:sz w:val="24"/>
          <w:szCs w:val="24"/>
        </w:rPr>
        <w:t>in lessons</w:t>
      </w:r>
      <w:r w:rsidR="000E12EE" w:rsidRPr="00203562">
        <w:rPr>
          <w:rFonts w:cstheme="minorHAnsi"/>
          <w:color w:val="000000"/>
          <w:sz w:val="24"/>
          <w:szCs w:val="24"/>
        </w:rPr>
        <w:t xml:space="preserve">.  </w:t>
      </w:r>
    </w:p>
    <w:p w14:paraId="3198EB1F" w14:textId="624F9FFB" w:rsidR="000E12EE" w:rsidRPr="00203562" w:rsidRDefault="000E12EE" w:rsidP="00203562">
      <w:pPr>
        <w:spacing w:line="360" w:lineRule="auto"/>
        <w:rPr>
          <w:rFonts w:cstheme="minorHAnsi"/>
          <w:color w:val="000000"/>
          <w:sz w:val="24"/>
          <w:szCs w:val="24"/>
        </w:rPr>
      </w:pPr>
      <w:r w:rsidRPr="00203562">
        <w:rPr>
          <w:rFonts w:cstheme="minorHAnsi"/>
          <w:color w:val="000000"/>
          <w:sz w:val="24"/>
          <w:szCs w:val="24"/>
        </w:rPr>
        <w:t>The under-achi</w:t>
      </w:r>
      <w:r w:rsidR="00DF2A62" w:rsidRPr="00203562">
        <w:rPr>
          <w:rFonts w:cstheme="minorHAnsi"/>
          <w:color w:val="000000"/>
          <w:sz w:val="24"/>
          <w:szCs w:val="24"/>
        </w:rPr>
        <w:t>e</w:t>
      </w:r>
      <w:r w:rsidRPr="00203562">
        <w:rPr>
          <w:rFonts w:cstheme="minorHAnsi"/>
          <w:color w:val="000000"/>
          <w:sz w:val="24"/>
          <w:szCs w:val="24"/>
        </w:rPr>
        <w:t>ving MAT children were encouraged to use</w:t>
      </w:r>
      <w:r w:rsidR="00780A07" w:rsidRPr="00203562">
        <w:rPr>
          <w:rFonts w:cstheme="minorHAnsi"/>
          <w:color w:val="000000"/>
          <w:sz w:val="24"/>
          <w:szCs w:val="24"/>
        </w:rPr>
        <w:t xml:space="preserve"> rubrics </w:t>
      </w:r>
      <w:r w:rsidR="005208B3" w:rsidRPr="00203562">
        <w:rPr>
          <w:rFonts w:cstheme="minorHAnsi"/>
          <w:color w:val="000000"/>
          <w:sz w:val="24"/>
          <w:szCs w:val="24"/>
        </w:rPr>
        <w:t xml:space="preserve">(see figure 2) </w:t>
      </w:r>
      <w:r w:rsidR="00780A07" w:rsidRPr="00203562">
        <w:rPr>
          <w:rFonts w:cstheme="minorHAnsi"/>
          <w:color w:val="000000"/>
          <w:sz w:val="24"/>
          <w:szCs w:val="24"/>
        </w:rPr>
        <w:t xml:space="preserve">to enhance their work </w:t>
      </w:r>
      <w:r w:rsidR="00FF269C" w:rsidRPr="00203562">
        <w:rPr>
          <w:rFonts w:cstheme="minorHAnsi"/>
          <w:color w:val="000000"/>
          <w:sz w:val="24"/>
          <w:szCs w:val="24"/>
        </w:rPr>
        <w:t>and skills,</w:t>
      </w:r>
      <w:r w:rsidR="00780A07" w:rsidRPr="00203562">
        <w:rPr>
          <w:rFonts w:cstheme="minorHAnsi"/>
          <w:color w:val="000000"/>
          <w:sz w:val="24"/>
          <w:szCs w:val="24"/>
        </w:rPr>
        <w:t xml:space="preserve"> push</w:t>
      </w:r>
      <w:r w:rsidR="00FF269C" w:rsidRPr="00203562">
        <w:rPr>
          <w:rFonts w:cstheme="minorHAnsi"/>
          <w:color w:val="000000"/>
          <w:sz w:val="24"/>
          <w:szCs w:val="24"/>
        </w:rPr>
        <w:t>ing</w:t>
      </w:r>
      <w:r w:rsidR="00780A07" w:rsidRPr="00203562">
        <w:rPr>
          <w:rFonts w:cstheme="minorHAnsi"/>
          <w:color w:val="000000"/>
          <w:sz w:val="24"/>
          <w:szCs w:val="24"/>
        </w:rPr>
        <w:t xml:space="preserve"> t</w:t>
      </w:r>
      <w:r w:rsidR="00FF269C" w:rsidRPr="00203562">
        <w:rPr>
          <w:rFonts w:cstheme="minorHAnsi"/>
          <w:color w:val="000000"/>
          <w:sz w:val="24"/>
          <w:szCs w:val="24"/>
        </w:rPr>
        <w:t>hem</w:t>
      </w:r>
      <w:r w:rsidR="00780A07" w:rsidRPr="00203562">
        <w:rPr>
          <w:rFonts w:cstheme="minorHAnsi"/>
          <w:color w:val="000000"/>
          <w:sz w:val="24"/>
          <w:szCs w:val="24"/>
        </w:rPr>
        <w:t xml:space="preserve"> on to the next level or sub-level.  </w:t>
      </w:r>
      <w:r w:rsidR="00532526" w:rsidRPr="00203562">
        <w:rPr>
          <w:rFonts w:cstheme="minorHAnsi"/>
          <w:color w:val="000000"/>
          <w:sz w:val="24"/>
          <w:szCs w:val="24"/>
        </w:rPr>
        <w:t>Ongoing</w:t>
      </w:r>
      <w:r w:rsidR="00E05D48" w:rsidRPr="00203562">
        <w:rPr>
          <w:rFonts w:cstheme="minorHAnsi"/>
          <w:color w:val="000000"/>
          <w:sz w:val="24"/>
          <w:szCs w:val="24"/>
        </w:rPr>
        <w:t xml:space="preserve"> evaluation of</w:t>
      </w:r>
      <w:r w:rsidR="00532526" w:rsidRPr="00203562">
        <w:rPr>
          <w:rFonts w:cstheme="minorHAnsi"/>
          <w:color w:val="000000"/>
          <w:sz w:val="24"/>
          <w:szCs w:val="24"/>
        </w:rPr>
        <w:t xml:space="preserve"> </w:t>
      </w:r>
      <w:r w:rsidR="003C2795" w:rsidRPr="00203562">
        <w:rPr>
          <w:rFonts w:cstheme="minorHAnsi"/>
          <w:color w:val="000000"/>
          <w:sz w:val="24"/>
          <w:szCs w:val="24"/>
        </w:rPr>
        <w:t>this</w:t>
      </w:r>
      <w:r w:rsidR="00AE3DA3" w:rsidRPr="00203562">
        <w:rPr>
          <w:rFonts w:cstheme="minorHAnsi"/>
          <w:color w:val="000000"/>
          <w:sz w:val="24"/>
          <w:szCs w:val="24"/>
        </w:rPr>
        <w:t xml:space="preserve"> process</w:t>
      </w:r>
      <w:r w:rsidR="003C2795" w:rsidRPr="00203562">
        <w:rPr>
          <w:rFonts w:cstheme="minorHAnsi"/>
          <w:color w:val="000000"/>
          <w:sz w:val="24"/>
          <w:szCs w:val="24"/>
        </w:rPr>
        <w:t xml:space="preserve"> soon revealed that the </w:t>
      </w:r>
      <w:r w:rsidR="00AE3DA3" w:rsidRPr="00203562">
        <w:rPr>
          <w:rFonts w:cstheme="minorHAnsi"/>
          <w:color w:val="000000"/>
          <w:sz w:val="24"/>
          <w:szCs w:val="24"/>
        </w:rPr>
        <w:t>nearly all</w:t>
      </w:r>
      <w:r w:rsidR="003C2795" w:rsidRPr="00203562">
        <w:rPr>
          <w:rFonts w:cstheme="minorHAnsi"/>
          <w:color w:val="000000"/>
          <w:sz w:val="24"/>
          <w:szCs w:val="24"/>
        </w:rPr>
        <w:t xml:space="preserve"> children</w:t>
      </w:r>
      <w:r w:rsidR="00AE3DA3" w:rsidRPr="00203562">
        <w:rPr>
          <w:rFonts w:cstheme="minorHAnsi"/>
          <w:color w:val="000000"/>
          <w:sz w:val="24"/>
          <w:szCs w:val="24"/>
        </w:rPr>
        <w:t xml:space="preserve"> wanted to use the same system.</w:t>
      </w:r>
      <w:r w:rsidR="008E4A54">
        <w:rPr>
          <w:rFonts w:cstheme="minorHAnsi"/>
          <w:color w:val="000000"/>
          <w:sz w:val="24"/>
          <w:szCs w:val="24"/>
        </w:rPr>
        <w:t xml:space="preserve">  This they were encouraged to do</w:t>
      </w:r>
      <w:r w:rsidR="000A4297">
        <w:rPr>
          <w:rFonts w:cstheme="minorHAnsi"/>
          <w:color w:val="000000"/>
          <w:sz w:val="24"/>
          <w:szCs w:val="24"/>
        </w:rPr>
        <w:t xml:space="preserve">.  </w:t>
      </w:r>
      <w:r w:rsidR="005A4DB8">
        <w:rPr>
          <w:rFonts w:cstheme="minorHAnsi"/>
          <w:color w:val="000000"/>
          <w:sz w:val="24"/>
          <w:szCs w:val="24"/>
        </w:rPr>
        <w:t>All children were</w:t>
      </w:r>
      <w:r w:rsidR="00266EC7">
        <w:rPr>
          <w:rFonts w:cstheme="minorHAnsi"/>
          <w:color w:val="000000"/>
          <w:sz w:val="24"/>
          <w:szCs w:val="24"/>
        </w:rPr>
        <w:t xml:space="preserve"> encouraged to work out and write their own Learning Objectives and Success Criteria which led on to the </w:t>
      </w:r>
      <w:r w:rsidR="00063E46">
        <w:rPr>
          <w:rFonts w:cstheme="minorHAnsi"/>
          <w:color w:val="000000"/>
          <w:sz w:val="24"/>
          <w:szCs w:val="24"/>
        </w:rPr>
        <w:t xml:space="preserve">natural </w:t>
      </w:r>
      <w:r w:rsidR="00266EC7">
        <w:rPr>
          <w:rFonts w:cstheme="minorHAnsi"/>
          <w:color w:val="000000"/>
          <w:sz w:val="24"/>
          <w:szCs w:val="24"/>
        </w:rPr>
        <w:t xml:space="preserve">question </w:t>
      </w:r>
      <w:r w:rsidR="00063E46">
        <w:rPr>
          <w:rFonts w:cstheme="minorHAnsi"/>
          <w:color w:val="000000"/>
          <w:sz w:val="24"/>
          <w:szCs w:val="24"/>
        </w:rPr>
        <w:t xml:space="preserve">about what skills they needed to cover.  The next </w:t>
      </w:r>
      <w:r w:rsidR="00467FAA">
        <w:rPr>
          <w:rFonts w:cstheme="minorHAnsi"/>
          <w:color w:val="000000"/>
          <w:sz w:val="24"/>
          <w:szCs w:val="24"/>
        </w:rPr>
        <w:t>logical step seemed to be to</w:t>
      </w:r>
      <w:r w:rsidR="00D842CC" w:rsidRPr="00203562">
        <w:rPr>
          <w:rFonts w:cstheme="minorHAnsi"/>
          <w:color w:val="000000"/>
          <w:sz w:val="24"/>
          <w:szCs w:val="24"/>
        </w:rPr>
        <w:t xml:space="preserve"> show the</w:t>
      </w:r>
      <w:r w:rsidR="00467FAA">
        <w:rPr>
          <w:rFonts w:cstheme="minorHAnsi"/>
          <w:color w:val="000000"/>
          <w:sz w:val="24"/>
          <w:szCs w:val="24"/>
        </w:rPr>
        <w:t>m the</w:t>
      </w:r>
      <w:r w:rsidR="00AE3DA3" w:rsidRPr="00203562">
        <w:rPr>
          <w:rFonts w:cstheme="minorHAnsi"/>
          <w:color w:val="000000"/>
          <w:sz w:val="24"/>
          <w:szCs w:val="24"/>
        </w:rPr>
        <w:t xml:space="preserve"> online</w:t>
      </w:r>
      <w:r w:rsidR="00365C49" w:rsidRPr="00203562">
        <w:rPr>
          <w:rFonts w:cstheme="minorHAnsi"/>
          <w:color w:val="000000"/>
          <w:sz w:val="24"/>
          <w:szCs w:val="24"/>
        </w:rPr>
        <w:t xml:space="preserve"> version of the </w:t>
      </w:r>
      <w:r w:rsidR="00AE3DA3" w:rsidRPr="00203562">
        <w:rPr>
          <w:rFonts w:cstheme="minorHAnsi"/>
          <w:color w:val="000000"/>
          <w:sz w:val="24"/>
          <w:szCs w:val="24"/>
        </w:rPr>
        <w:t>National Curriculum</w:t>
      </w:r>
      <w:r w:rsidR="00467FAA">
        <w:rPr>
          <w:rStyle w:val="FootnoteReference"/>
          <w:rFonts w:cstheme="minorHAnsi"/>
          <w:color w:val="000000"/>
          <w:sz w:val="24"/>
          <w:szCs w:val="24"/>
        </w:rPr>
        <w:footnoteReference w:id="6"/>
      </w:r>
      <w:r w:rsidR="00AE3DA3" w:rsidRPr="00203562">
        <w:rPr>
          <w:rFonts w:cstheme="minorHAnsi"/>
          <w:color w:val="000000"/>
          <w:sz w:val="24"/>
          <w:szCs w:val="24"/>
        </w:rPr>
        <w:t xml:space="preserve"> </w:t>
      </w:r>
      <w:r w:rsidR="00D842CC" w:rsidRPr="00203562">
        <w:rPr>
          <w:rFonts w:cstheme="minorHAnsi"/>
          <w:color w:val="000000"/>
          <w:sz w:val="24"/>
          <w:szCs w:val="24"/>
        </w:rPr>
        <w:t xml:space="preserve">which proved too unwieldly for them to access effectively.  </w:t>
      </w:r>
      <w:r w:rsidR="00823B90" w:rsidRPr="00203562">
        <w:rPr>
          <w:rFonts w:cstheme="minorHAnsi"/>
          <w:color w:val="000000"/>
          <w:sz w:val="24"/>
          <w:szCs w:val="24"/>
        </w:rPr>
        <w:t xml:space="preserve">An easily-accessible </w:t>
      </w:r>
      <w:r w:rsidR="00831A22" w:rsidRPr="00203562">
        <w:rPr>
          <w:rFonts w:cstheme="minorHAnsi"/>
          <w:color w:val="000000"/>
          <w:sz w:val="24"/>
          <w:szCs w:val="24"/>
        </w:rPr>
        <w:t xml:space="preserve">version was </w:t>
      </w:r>
      <w:r w:rsidR="00462846">
        <w:rPr>
          <w:rFonts w:cstheme="minorHAnsi"/>
          <w:color w:val="000000"/>
          <w:sz w:val="24"/>
          <w:szCs w:val="24"/>
        </w:rPr>
        <w:t xml:space="preserve">therefore </w:t>
      </w:r>
      <w:r w:rsidR="00831A22" w:rsidRPr="00203562">
        <w:rPr>
          <w:rFonts w:cstheme="minorHAnsi"/>
          <w:color w:val="000000"/>
          <w:sz w:val="24"/>
          <w:szCs w:val="24"/>
        </w:rPr>
        <w:t>made for them</w:t>
      </w:r>
      <w:r w:rsidR="00647171" w:rsidRPr="00203562">
        <w:rPr>
          <w:rFonts w:cstheme="minorHAnsi"/>
          <w:color w:val="000000"/>
          <w:sz w:val="24"/>
          <w:szCs w:val="24"/>
        </w:rPr>
        <w:t xml:space="preserve"> and </w:t>
      </w:r>
      <w:r w:rsidR="00237E6E" w:rsidRPr="00203562">
        <w:rPr>
          <w:rFonts w:cstheme="minorHAnsi"/>
          <w:color w:val="000000"/>
          <w:sz w:val="24"/>
          <w:szCs w:val="24"/>
        </w:rPr>
        <w:t>was</w:t>
      </w:r>
      <w:r w:rsidR="00647171" w:rsidRPr="00203562">
        <w:rPr>
          <w:rFonts w:cstheme="minorHAnsi"/>
          <w:color w:val="000000"/>
          <w:sz w:val="24"/>
          <w:szCs w:val="24"/>
        </w:rPr>
        <w:t xml:space="preserve"> duly </w:t>
      </w:r>
      <w:r w:rsidR="00237E6E" w:rsidRPr="00203562">
        <w:rPr>
          <w:rFonts w:cstheme="minorHAnsi"/>
          <w:color w:val="000000"/>
          <w:sz w:val="24"/>
          <w:szCs w:val="24"/>
        </w:rPr>
        <w:t>presented</w:t>
      </w:r>
      <w:r w:rsidR="00647171" w:rsidRPr="00203562">
        <w:rPr>
          <w:rFonts w:cstheme="minorHAnsi"/>
          <w:color w:val="000000"/>
          <w:sz w:val="24"/>
          <w:szCs w:val="24"/>
        </w:rPr>
        <w:t xml:space="preserve">.  The children were, with help, able to pick out strands for </w:t>
      </w:r>
      <w:r w:rsidR="005A502D" w:rsidRPr="00203562">
        <w:rPr>
          <w:rFonts w:cstheme="minorHAnsi"/>
          <w:color w:val="000000"/>
          <w:sz w:val="24"/>
          <w:szCs w:val="24"/>
        </w:rPr>
        <w:t>group and individual improvement, reflecting on their growing set of skills.</w:t>
      </w:r>
      <w:r w:rsidR="002E5421" w:rsidRPr="00203562">
        <w:rPr>
          <w:rFonts w:cstheme="minorHAnsi"/>
          <w:color w:val="000000"/>
          <w:sz w:val="24"/>
          <w:szCs w:val="24"/>
        </w:rPr>
        <w:t xml:space="preserve">  As literacy co-ordinator, only the Literacy Framework </w:t>
      </w:r>
      <w:r w:rsidR="00462846">
        <w:rPr>
          <w:rFonts w:cstheme="minorHAnsi"/>
          <w:color w:val="000000"/>
          <w:sz w:val="24"/>
          <w:szCs w:val="24"/>
        </w:rPr>
        <w:t xml:space="preserve">was </w:t>
      </w:r>
      <w:r w:rsidR="002E5421" w:rsidRPr="00203562">
        <w:rPr>
          <w:rFonts w:cstheme="minorHAnsi"/>
          <w:color w:val="000000"/>
          <w:sz w:val="24"/>
          <w:szCs w:val="24"/>
        </w:rPr>
        <w:t>used with the children</w:t>
      </w:r>
      <w:r w:rsidR="00BE6599">
        <w:rPr>
          <w:rFonts w:cstheme="minorHAnsi"/>
          <w:color w:val="000000"/>
          <w:sz w:val="24"/>
          <w:szCs w:val="24"/>
        </w:rPr>
        <w:t xml:space="preserve"> to begin with</w:t>
      </w:r>
      <w:r w:rsidR="00BD535A">
        <w:rPr>
          <w:rFonts w:cstheme="minorHAnsi"/>
          <w:color w:val="000000"/>
          <w:sz w:val="24"/>
          <w:szCs w:val="24"/>
        </w:rPr>
        <w:t>,</w:t>
      </w:r>
      <w:r w:rsidR="002E5421" w:rsidRPr="00203562">
        <w:rPr>
          <w:rFonts w:cstheme="minorHAnsi"/>
          <w:color w:val="000000"/>
          <w:sz w:val="24"/>
          <w:szCs w:val="24"/>
        </w:rPr>
        <w:t xml:space="preserve"> but</w:t>
      </w:r>
      <w:r w:rsidR="00BE6599">
        <w:rPr>
          <w:rFonts w:cstheme="minorHAnsi"/>
          <w:color w:val="000000"/>
          <w:sz w:val="24"/>
          <w:szCs w:val="24"/>
        </w:rPr>
        <w:t xml:space="preserve"> the success of </w:t>
      </w:r>
      <w:r w:rsidR="005544A8" w:rsidRPr="00203562">
        <w:rPr>
          <w:rFonts w:cstheme="minorHAnsi"/>
          <w:color w:val="000000"/>
          <w:sz w:val="24"/>
          <w:szCs w:val="24"/>
        </w:rPr>
        <w:t>rubrics</w:t>
      </w:r>
      <w:r w:rsidR="00BE6599">
        <w:rPr>
          <w:rFonts w:cstheme="minorHAnsi"/>
          <w:color w:val="000000"/>
          <w:sz w:val="24"/>
          <w:szCs w:val="24"/>
        </w:rPr>
        <w:t xml:space="preserve"> saw them being used in both</w:t>
      </w:r>
      <w:r w:rsidR="005544A8" w:rsidRPr="00203562">
        <w:rPr>
          <w:rFonts w:cstheme="minorHAnsi"/>
          <w:color w:val="000000"/>
          <w:sz w:val="24"/>
          <w:szCs w:val="24"/>
        </w:rPr>
        <w:t xml:space="preserve"> Maths / numeracy and Welsh.  </w:t>
      </w:r>
    </w:p>
    <w:p w14:paraId="087883C7" w14:textId="1EA72736" w:rsidR="00924D12" w:rsidRPr="00203562" w:rsidRDefault="00FC1E8C" w:rsidP="00203562">
      <w:pPr>
        <w:spacing w:line="360" w:lineRule="auto"/>
        <w:rPr>
          <w:rFonts w:cstheme="minorHAnsi"/>
          <w:color w:val="000000"/>
          <w:sz w:val="24"/>
          <w:szCs w:val="24"/>
        </w:rPr>
      </w:pPr>
      <w:r w:rsidRPr="00203562">
        <w:rPr>
          <w:rFonts w:cstheme="minorHAnsi"/>
          <w:color w:val="000000"/>
          <w:sz w:val="24"/>
          <w:szCs w:val="24"/>
        </w:rPr>
        <w:t>By the end of the summer term 2018, learners were all engaged and learning, gai</w:t>
      </w:r>
      <w:r w:rsidR="006E607E" w:rsidRPr="00203562">
        <w:rPr>
          <w:rFonts w:cstheme="minorHAnsi"/>
          <w:color w:val="000000"/>
          <w:sz w:val="24"/>
          <w:szCs w:val="24"/>
        </w:rPr>
        <w:t>n</w:t>
      </w:r>
      <w:r w:rsidRPr="00203562">
        <w:rPr>
          <w:rFonts w:cstheme="minorHAnsi"/>
          <w:color w:val="000000"/>
          <w:sz w:val="24"/>
          <w:szCs w:val="24"/>
        </w:rPr>
        <w:t xml:space="preserve">ing and improving key skills.  There was still much work to be done but </w:t>
      </w:r>
      <w:r w:rsidR="00AD760B" w:rsidRPr="00203562">
        <w:rPr>
          <w:rFonts w:cstheme="minorHAnsi"/>
          <w:color w:val="000000"/>
          <w:sz w:val="24"/>
          <w:szCs w:val="24"/>
        </w:rPr>
        <w:t>the key aim of enabling</w:t>
      </w:r>
      <w:r w:rsidR="000D44DC">
        <w:rPr>
          <w:rFonts w:cstheme="minorHAnsi"/>
          <w:color w:val="000000"/>
          <w:sz w:val="24"/>
          <w:szCs w:val="24"/>
        </w:rPr>
        <w:t xml:space="preserve"> the</w:t>
      </w:r>
      <w:r w:rsidR="00AD760B" w:rsidRPr="00203562">
        <w:rPr>
          <w:rFonts w:cstheme="minorHAnsi"/>
          <w:color w:val="000000"/>
          <w:sz w:val="24"/>
          <w:szCs w:val="24"/>
        </w:rPr>
        <w:t xml:space="preserve"> learner to become engaged in their own learning journey</w:t>
      </w:r>
      <w:r w:rsidR="007515D7" w:rsidRPr="00203562">
        <w:rPr>
          <w:rFonts w:cstheme="minorHAnsi"/>
          <w:color w:val="000000"/>
          <w:sz w:val="24"/>
          <w:szCs w:val="24"/>
        </w:rPr>
        <w:t xml:space="preserve"> had been a success.  </w:t>
      </w:r>
    </w:p>
    <w:p w14:paraId="3FF63F4A" w14:textId="77777777" w:rsidR="00C342C4" w:rsidRPr="00203562" w:rsidRDefault="00C342C4" w:rsidP="00203562">
      <w:pPr>
        <w:spacing w:line="360" w:lineRule="auto"/>
        <w:rPr>
          <w:rFonts w:cstheme="minorHAnsi"/>
          <w:color w:val="000000"/>
          <w:sz w:val="24"/>
          <w:szCs w:val="24"/>
          <w:u w:val="single"/>
        </w:rPr>
      </w:pPr>
      <w:r w:rsidRPr="00203562">
        <w:rPr>
          <w:rFonts w:cstheme="minorHAnsi"/>
          <w:color w:val="000000"/>
          <w:sz w:val="24"/>
          <w:szCs w:val="24"/>
          <w:u w:val="single"/>
        </w:rPr>
        <w:t>Re-evaluate</w:t>
      </w:r>
    </w:p>
    <w:p w14:paraId="5228D1FE" w14:textId="2451FA1F" w:rsidR="007515D7" w:rsidRPr="00203562" w:rsidRDefault="007515D7" w:rsidP="00203562">
      <w:pPr>
        <w:spacing w:line="360" w:lineRule="auto"/>
        <w:rPr>
          <w:rFonts w:cstheme="minorHAnsi"/>
          <w:color w:val="000000"/>
          <w:sz w:val="24"/>
          <w:szCs w:val="24"/>
        </w:rPr>
      </w:pPr>
      <w:r w:rsidRPr="00203562">
        <w:rPr>
          <w:rFonts w:cstheme="minorHAnsi"/>
          <w:color w:val="000000"/>
          <w:sz w:val="24"/>
          <w:szCs w:val="24"/>
        </w:rPr>
        <w:t xml:space="preserve">At the end of the summer term 2018, </w:t>
      </w:r>
      <w:r w:rsidR="00077ECB" w:rsidRPr="00203562">
        <w:rPr>
          <w:rFonts w:cstheme="minorHAnsi"/>
          <w:color w:val="000000"/>
          <w:sz w:val="24"/>
          <w:szCs w:val="24"/>
        </w:rPr>
        <w:t xml:space="preserve">the children were asked to </w:t>
      </w:r>
      <w:r w:rsidR="00017925" w:rsidRPr="00203562">
        <w:rPr>
          <w:rFonts w:cstheme="minorHAnsi"/>
          <w:color w:val="000000"/>
          <w:sz w:val="24"/>
          <w:szCs w:val="24"/>
        </w:rPr>
        <w:t>reflect on their progress during the year</w:t>
      </w:r>
      <w:r w:rsidR="000B5ED6" w:rsidRPr="00203562">
        <w:rPr>
          <w:rFonts w:cstheme="minorHAnsi"/>
          <w:color w:val="000000"/>
          <w:sz w:val="24"/>
          <w:szCs w:val="24"/>
        </w:rPr>
        <w:t xml:space="preserve"> and</w:t>
      </w:r>
      <w:r w:rsidR="00471AAD">
        <w:rPr>
          <w:rFonts w:cstheme="minorHAnsi"/>
          <w:color w:val="000000"/>
          <w:sz w:val="24"/>
          <w:szCs w:val="24"/>
        </w:rPr>
        <w:t xml:space="preserve"> to</w:t>
      </w:r>
      <w:r w:rsidR="000B5ED6" w:rsidRPr="00203562">
        <w:rPr>
          <w:rFonts w:cstheme="minorHAnsi"/>
          <w:color w:val="000000"/>
          <w:sz w:val="24"/>
          <w:szCs w:val="24"/>
        </w:rPr>
        <w:t xml:space="preserve"> write a report for themselves referring to the skills they and learnt and what their next steps should be.  The </w:t>
      </w:r>
      <w:r w:rsidR="002C7197" w:rsidRPr="00203562">
        <w:rPr>
          <w:rFonts w:cstheme="minorHAnsi"/>
          <w:color w:val="000000"/>
          <w:sz w:val="24"/>
          <w:szCs w:val="24"/>
        </w:rPr>
        <w:t>results were mixed from all groups with some being too hard on themselves while others still needed help</w:t>
      </w:r>
      <w:r w:rsidR="006E465F">
        <w:rPr>
          <w:rFonts w:cstheme="minorHAnsi"/>
          <w:color w:val="000000"/>
          <w:sz w:val="24"/>
          <w:szCs w:val="24"/>
        </w:rPr>
        <w:t xml:space="preserve"> and scaffolding </w:t>
      </w:r>
      <w:r w:rsidR="002C7197" w:rsidRPr="00203562">
        <w:rPr>
          <w:rFonts w:cstheme="minorHAnsi"/>
          <w:color w:val="000000"/>
          <w:sz w:val="24"/>
          <w:szCs w:val="24"/>
        </w:rPr>
        <w:t>to</w:t>
      </w:r>
      <w:r w:rsidR="000A38AF" w:rsidRPr="00203562">
        <w:rPr>
          <w:rFonts w:cstheme="minorHAnsi"/>
          <w:color w:val="000000"/>
          <w:sz w:val="24"/>
          <w:szCs w:val="24"/>
        </w:rPr>
        <w:t xml:space="preserve"> look objectively</w:t>
      </w:r>
      <w:r w:rsidR="00042A2B">
        <w:rPr>
          <w:rFonts w:cstheme="minorHAnsi"/>
          <w:color w:val="000000"/>
          <w:sz w:val="24"/>
          <w:szCs w:val="24"/>
        </w:rPr>
        <w:t xml:space="preserve"> at their progress</w:t>
      </w:r>
      <w:r w:rsidR="000A38AF" w:rsidRPr="00203562">
        <w:rPr>
          <w:rFonts w:cstheme="minorHAnsi"/>
          <w:color w:val="000000"/>
          <w:sz w:val="24"/>
          <w:szCs w:val="24"/>
        </w:rPr>
        <w:t>.  However</w:t>
      </w:r>
      <w:r w:rsidR="004342A0">
        <w:rPr>
          <w:rFonts w:cstheme="minorHAnsi"/>
          <w:color w:val="000000"/>
          <w:sz w:val="24"/>
          <w:szCs w:val="24"/>
        </w:rPr>
        <w:t>,</w:t>
      </w:r>
      <w:r w:rsidR="000A38AF" w:rsidRPr="00203562">
        <w:rPr>
          <w:rFonts w:cstheme="minorHAnsi"/>
          <w:color w:val="000000"/>
          <w:sz w:val="24"/>
          <w:szCs w:val="24"/>
        </w:rPr>
        <w:t xml:space="preserve"> the pertinent point is that they were all able</w:t>
      </w:r>
      <w:r w:rsidR="004342A0">
        <w:rPr>
          <w:rFonts w:cstheme="minorHAnsi"/>
          <w:color w:val="000000"/>
          <w:sz w:val="24"/>
          <w:szCs w:val="24"/>
        </w:rPr>
        <w:t>.</w:t>
      </w:r>
      <w:r w:rsidR="000A38AF" w:rsidRPr="00203562">
        <w:rPr>
          <w:rFonts w:cstheme="minorHAnsi"/>
          <w:color w:val="000000"/>
          <w:sz w:val="24"/>
          <w:szCs w:val="24"/>
        </w:rPr>
        <w:t xml:space="preserve"> to a certain extent,</w:t>
      </w:r>
      <w:r w:rsidR="00E0116C" w:rsidRPr="00203562">
        <w:rPr>
          <w:rFonts w:cstheme="minorHAnsi"/>
          <w:color w:val="000000"/>
          <w:sz w:val="24"/>
          <w:szCs w:val="24"/>
        </w:rPr>
        <w:t xml:space="preserve"> to</w:t>
      </w:r>
      <w:r w:rsidR="000A38AF" w:rsidRPr="00203562">
        <w:rPr>
          <w:rFonts w:cstheme="minorHAnsi"/>
          <w:color w:val="000000"/>
          <w:sz w:val="24"/>
          <w:szCs w:val="24"/>
        </w:rPr>
        <w:t xml:space="preserve"> undertake a process which the majority had been unable to do 12 months earlier</w:t>
      </w:r>
      <w:r w:rsidR="00E0116C" w:rsidRPr="00203562">
        <w:rPr>
          <w:rFonts w:cstheme="minorHAnsi"/>
          <w:color w:val="000000"/>
          <w:sz w:val="24"/>
          <w:szCs w:val="24"/>
        </w:rPr>
        <w:t xml:space="preserve">.  Peer evaluation was </w:t>
      </w:r>
      <w:r w:rsidR="00263115">
        <w:rPr>
          <w:rFonts w:cstheme="minorHAnsi"/>
          <w:color w:val="000000"/>
          <w:sz w:val="24"/>
          <w:szCs w:val="24"/>
        </w:rPr>
        <w:t>much more effective</w:t>
      </w:r>
      <w:r w:rsidR="004342A0">
        <w:rPr>
          <w:rFonts w:cstheme="minorHAnsi"/>
          <w:color w:val="000000"/>
          <w:sz w:val="24"/>
          <w:szCs w:val="24"/>
        </w:rPr>
        <w:t>,</w:t>
      </w:r>
      <w:r w:rsidR="00E0116C" w:rsidRPr="00203562">
        <w:rPr>
          <w:rFonts w:cstheme="minorHAnsi"/>
          <w:color w:val="000000"/>
          <w:sz w:val="24"/>
          <w:szCs w:val="24"/>
        </w:rPr>
        <w:t xml:space="preserve"> with children being able to spot improvements in each other and give positive feedback as well as </w:t>
      </w:r>
      <w:r w:rsidR="00D10B3C">
        <w:rPr>
          <w:rFonts w:cstheme="minorHAnsi"/>
          <w:color w:val="000000"/>
          <w:sz w:val="24"/>
          <w:szCs w:val="24"/>
        </w:rPr>
        <w:t>good</w:t>
      </w:r>
      <w:r w:rsidR="00E0116C" w:rsidRPr="00203562">
        <w:rPr>
          <w:rFonts w:cstheme="minorHAnsi"/>
          <w:color w:val="000000"/>
          <w:sz w:val="24"/>
          <w:szCs w:val="24"/>
        </w:rPr>
        <w:t>-natured comments for improvement.  Teacher evaluation based on observations, discussions and work completed showed that all children had made</w:t>
      </w:r>
      <w:r w:rsidR="00805FEE" w:rsidRPr="00203562">
        <w:rPr>
          <w:rFonts w:cstheme="minorHAnsi"/>
          <w:color w:val="000000"/>
          <w:sz w:val="24"/>
          <w:szCs w:val="24"/>
        </w:rPr>
        <w:t xml:space="preserve"> progress</w:t>
      </w:r>
      <w:r w:rsidR="00504A19" w:rsidRPr="00203562">
        <w:rPr>
          <w:rFonts w:cstheme="minorHAnsi"/>
          <w:color w:val="000000"/>
          <w:sz w:val="24"/>
          <w:szCs w:val="24"/>
        </w:rPr>
        <w:t xml:space="preserve">.  End of key stage indicators showed </w:t>
      </w:r>
      <w:r w:rsidR="00504A19" w:rsidRPr="00203562">
        <w:rPr>
          <w:rFonts w:cstheme="minorHAnsi"/>
          <w:color w:val="000000"/>
          <w:sz w:val="24"/>
          <w:szCs w:val="24"/>
        </w:rPr>
        <w:lastRenderedPageBreak/>
        <w:t xml:space="preserve">that of the Year 6s, </w:t>
      </w:r>
      <w:r w:rsidR="00294147" w:rsidRPr="00203562">
        <w:rPr>
          <w:rFonts w:cstheme="minorHAnsi"/>
          <w:color w:val="000000"/>
          <w:sz w:val="24"/>
          <w:szCs w:val="24"/>
        </w:rPr>
        <w:t>3</w:t>
      </w:r>
      <w:r w:rsidR="00F104D0" w:rsidRPr="00203562">
        <w:rPr>
          <w:rFonts w:cstheme="minorHAnsi"/>
          <w:color w:val="000000"/>
          <w:sz w:val="24"/>
          <w:szCs w:val="24"/>
        </w:rPr>
        <w:t>0% had reached their expected level</w:t>
      </w:r>
      <w:r w:rsidR="003732D9" w:rsidRPr="00203562">
        <w:rPr>
          <w:rFonts w:cstheme="minorHAnsi"/>
          <w:color w:val="000000"/>
          <w:sz w:val="24"/>
          <w:szCs w:val="24"/>
        </w:rPr>
        <w:t>,</w:t>
      </w:r>
      <w:r w:rsidR="00F104D0" w:rsidRPr="00203562">
        <w:rPr>
          <w:rFonts w:cstheme="minorHAnsi"/>
          <w:color w:val="000000"/>
          <w:sz w:val="24"/>
          <w:szCs w:val="24"/>
        </w:rPr>
        <w:t xml:space="preserve"> </w:t>
      </w:r>
      <w:r w:rsidR="00AA5DC5" w:rsidRPr="00203562">
        <w:rPr>
          <w:rFonts w:cstheme="minorHAnsi"/>
          <w:color w:val="000000"/>
          <w:sz w:val="24"/>
          <w:szCs w:val="24"/>
        </w:rPr>
        <w:t>5</w:t>
      </w:r>
      <w:r w:rsidR="00F104D0" w:rsidRPr="00203562">
        <w:rPr>
          <w:rFonts w:cstheme="minorHAnsi"/>
          <w:color w:val="000000"/>
          <w:sz w:val="24"/>
          <w:szCs w:val="24"/>
        </w:rPr>
        <w:t>0</w:t>
      </w:r>
      <w:r w:rsidR="003732D9" w:rsidRPr="00203562">
        <w:rPr>
          <w:rFonts w:cstheme="minorHAnsi"/>
          <w:color w:val="000000"/>
          <w:sz w:val="24"/>
          <w:szCs w:val="24"/>
        </w:rPr>
        <w:t xml:space="preserve">% had improved their target by 1-2 </w:t>
      </w:r>
      <w:r w:rsidR="00AA5DC5" w:rsidRPr="00203562">
        <w:rPr>
          <w:rFonts w:cstheme="minorHAnsi"/>
          <w:color w:val="000000"/>
          <w:sz w:val="24"/>
          <w:szCs w:val="24"/>
        </w:rPr>
        <w:t>s</w:t>
      </w:r>
      <w:r w:rsidR="003732D9" w:rsidRPr="00203562">
        <w:rPr>
          <w:rFonts w:cstheme="minorHAnsi"/>
          <w:color w:val="000000"/>
          <w:sz w:val="24"/>
          <w:szCs w:val="24"/>
        </w:rPr>
        <w:t>ub levels</w:t>
      </w:r>
      <w:r w:rsidR="00AA5DC5" w:rsidRPr="00203562">
        <w:rPr>
          <w:rFonts w:cstheme="minorHAnsi"/>
          <w:color w:val="000000"/>
          <w:sz w:val="24"/>
          <w:szCs w:val="24"/>
        </w:rPr>
        <w:t xml:space="preserve"> and </w:t>
      </w:r>
      <w:r w:rsidR="00294147" w:rsidRPr="00203562">
        <w:rPr>
          <w:rFonts w:cstheme="minorHAnsi"/>
          <w:color w:val="000000"/>
          <w:sz w:val="24"/>
          <w:szCs w:val="24"/>
        </w:rPr>
        <w:t>2</w:t>
      </w:r>
      <w:r w:rsidR="003732D9" w:rsidRPr="00203562">
        <w:rPr>
          <w:rFonts w:cstheme="minorHAnsi"/>
          <w:color w:val="000000"/>
          <w:sz w:val="24"/>
          <w:szCs w:val="24"/>
        </w:rPr>
        <w:t>0</w:t>
      </w:r>
      <w:r w:rsidR="00AA5DC5" w:rsidRPr="00203562">
        <w:rPr>
          <w:rFonts w:cstheme="minorHAnsi"/>
          <w:color w:val="000000"/>
          <w:sz w:val="24"/>
          <w:szCs w:val="24"/>
        </w:rPr>
        <w:t xml:space="preserve">% had improved their target by 3 or more sub levels.  </w:t>
      </w:r>
      <w:r w:rsidR="006C4732" w:rsidRPr="00203562">
        <w:rPr>
          <w:rFonts w:cstheme="minorHAnsi"/>
          <w:color w:val="000000"/>
          <w:sz w:val="24"/>
          <w:szCs w:val="24"/>
        </w:rPr>
        <w:t>Of the Year 5s, only one child failed to make significant progress though this was due to ongoing social and emotional difficulties at home.  All others made considerable progress w</w:t>
      </w:r>
      <w:r w:rsidR="00456475" w:rsidRPr="00203562">
        <w:rPr>
          <w:rFonts w:cstheme="minorHAnsi"/>
          <w:color w:val="000000"/>
          <w:sz w:val="24"/>
          <w:szCs w:val="24"/>
        </w:rPr>
        <w:t>ith</w:t>
      </w:r>
      <w:r w:rsidR="006C4732" w:rsidRPr="00203562">
        <w:rPr>
          <w:rFonts w:cstheme="minorHAnsi"/>
          <w:color w:val="000000"/>
          <w:sz w:val="24"/>
          <w:szCs w:val="24"/>
        </w:rPr>
        <w:t xml:space="preserve"> </w:t>
      </w:r>
      <w:r w:rsidR="0082343F" w:rsidRPr="00203562">
        <w:rPr>
          <w:rFonts w:cstheme="minorHAnsi"/>
          <w:color w:val="000000"/>
          <w:sz w:val="24"/>
          <w:szCs w:val="24"/>
        </w:rPr>
        <w:t xml:space="preserve">50% </w:t>
      </w:r>
      <w:r w:rsidR="00456475" w:rsidRPr="00203562">
        <w:rPr>
          <w:rFonts w:cstheme="minorHAnsi"/>
          <w:color w:val="000000"/>
          <w:sz w:val="24"/>
          <w:szCs w:val="24"/>
        </w:rPr>
        <w:t xml:space="preserve">making above expected improvements in all areas of learning.  </w:t>
      </w:r>
      <w:r w:rsidR="00971F2C" w:rsidRPr="00203562">
        <w:rPr>
          <w:rFonts w:cstheme="minorHAnsi"/>
          <w:color w:val="000000"/>
          <w:sz w:val="24"/>
          <w:szCs w:val="24"/>
        </w:rPr>
        <w:t>Improvements in reading comprehension were fair but less marked in Year 5</w:t>
      </w:r>
      <w:r w:rsidR="004F4B82" w:rsidRPr="00203562">
        <w:rPr>
          <w:rFonts w:cstheme="minorHAnsi"/>
          <w:color w:val="000000"/>
          <w:sz w:val="24"/>
          <w:szCs w:val="24"/>
        </w:rPr>
        <w:t xml:space="preserve"> with standardised scores either remaining </w:t>
      </w:r>
      <w:r w:rsidR="00EA661B" w:rsidRPr="00203562">
        <w:rPr>
          <w:rFonts w:cstheme="minorHAnsi"/>
          <w:color w:val="000000"/>
          <w:sz w:val="24"/>
          <w:szCs w:val="24"/>
        </w:rPr>
        <w:t>comparative to actual age or improving by 5-10%</w:t>
      </w:r>
      <w:r w:rsidR="00971F2C" w:rsidRPr="00203562">
        <w:rPr>
          <w:rFonts w:cstheme="minorHAnsi"/>
          <w:color w:val="000000"/>
          <w:sz w:val="24"/>
          <w:szCs w:val="24"/>
        </w:rPr>
        <w:t xml:space="preserve"> although WNTs in </w:t>
      </w:r>
      <w:r w:rsidR="004F4B82" w:rsidRPr="00203562">
        <w:rPr>
          <w:rFonts w:cstheme="minorHAnsi"/>
          <w:color w:val="000000"/>
          <w:sz w:val="24"/>
          <w:szCs w:val="24"/>
        </w:rPr>
        <w:t>Y</w:t>
      </w:r>
      <w:r w:rsidR="00971F2C" w:rsidRPr="00203562">
        <w:rPr>
          <w:rFonts w:cstheme="minorHAnsi"/>
          <w:color w:val="000000"/>
          <w:sz w:val="24"/>
          <w:szCs w:val="24"/>
        </w:rPr>
        <w:t xml:space="preserve">ear 6 showed </w:t>
      </w:r>
      <w:r w:rsidR="00EA661B" w:rsidRPr="00203562">
        <w:rPr>
          <w:rFonts w:cstheme="minorHAnsi"/>
          <w:color w:val="000000"/>
          <w:sz w:val="24"/>
          <w:szCs w:val="24"/>
        </w:rPr>
        <w:t xml:space="preserve">a marked improvement in all children </w:t>
      </w:r>
      <w:r w:rsidR="00186B2B" w:rsidRPr="00203562">
        <w:rPr>
          <w:rFonts w:cstheme="minorHAnsi"/>
          <w:color w:val="000000"/>
          <w:sz w:val="24"/>
          <w:szCs w:val="24"/>
        </w:rPr>
        <w:t xml:space="preserve">who sat the tests with all improving standardised scores by 5-20%.  </w:t>
      </w:r>
    </w:p>
    <w:p w14:paraId="2C971E12" w14:textId="13EBA052" w:rsidR="000F130B" w:rsidRPr="00203562" w:rsidRDefault="000F130B" w:rsidP="00203562">
      <w:pPr>
        <w:spacing w:line="360" w:lineRule="auto"/>
        <w:rPr>
          <w:rFonts w:cstheme="minorHAnsi"/>
          <w:color w:val="000000"/>
          <w:sz w:val="24"/>
          <w:szCs w:val="24"/>
          <w:u w:val="single"/>
        </w:rPr>
      </w:pPr>
      <w:r w:rsidRPr="00203562">
        <w:rPr>
          <w:rFonts w:cstheme="minorHAnsi"/>
          <w:color w:val="000000"/>
          <w:sz w:val="24"/>
          <w:szCs w:val="24"/>
          <w:u w:val="single"/>
        </w:rPr>
        <w:t>Next Steps</w:t>
      </w:r>
    </w:p>
    <w:p w14:paraId="321A7F9A" w14:textId="6AEB6272" w:rsidR="00A34974" w:rsidRPr="00203562" w:rsidRDefault="00DC5311" w:rsidP="00203562">
      <w:pPr>
        <w:spacing w:line="360" w:lineRule="auto"/>
        <w:rPr>
          <w:rFonts w:cstheme="minorHAnsi"/>
          <w:color w:val="000000"/>
          <w:sz w:val="24"/>
          <w:szCs w:val="24"/>
        </w:rPr>
      </w:pPr>
      <w:r w:rsidRPr="00203562">
        <w:rPr>
          <w:rFonts w:cstheme="minorHAnsi"/>
          <w:color w:val="000000"/>
          <w:sz w:val="24"/>
          <w:szCs w:val="24"/>
        </w:rPr>
        <w:t xml:space="preserve">It is not possible to make a comparison with this </w:t>
      </w:r>
      <w:r w:rsidR="0041001F" w:rsidRPr="00203562">
        <w:rPr>
          <w:rFonts w:cstheme="minorHAnsi"/>
          <w:color w:val="000000"/>
          <w:sz w:val="24"/>
          <w:szCs w:val="24"/>
        </w:rPr>
        <w:t xml:space="preserve">September </w:t>
      </w:r>
      <w:r w:rsidRPr="00203562">
        <w:rPr>
          <w:rFonts w:cstheme="minorHAnsi"/>
          <w:color w:val="000000"/>
          <w:sz w:val="24"/>
          <w:szCs w:val="24"/>
        </w:rPr>
        <w:t>2018</w:t>
      </w:r>
      <w:r w:rsidR="0041001F" w:rsidRPr="00203562">
        <w:rPr>
          <w:rFonts w:cstheme="minorHAnsi"/>
          <w:color w:val="000000"/>
          <w:sz w:val="24"/>
          <w:szCs w:val="24"/>
        </w:rPr>
        <w:t xml:space="preserve"> in-house scores</w:t>
      </w:r>
      <w:r w:rsidR="00314464">
        <w:rPr>
          <w:rFonts w:cstheme="minorHAnsi"/>
          <w:color w:val="000000"/>
          <w:sz w:val="24"/>
          <w:szCs w:val="24"/>
        </w:rPr>
        <w:t xml:space="preserve"> </w:t>
      </w:r>
      <w:r w:rsidR="008E0B3F">
        <w:rPr>
          <w:rFonts w:cstheme="minorHAnsi"/>
          <w:color w:val="000000"/>
          <w:sz w:val="24"/>
          <w:szCs w:val="24"/>
        </w:rPr>
        <w:t>yet,</w:t>
      </w:r>
      <w:r w:rsidR="0041001F" w:rsidRPr="00203562">
        <w:rPr>
          <w:rFonts w:cstheme="minorHAnsi"/>
          <w:color w:val="000000"/>
          <w:sz w:val="24"/>
          <w:szCs w:val="24"/>
        </w:rPr>
        <w:t xml:space="preserve"> but it will be an interesting </w:t>
      </w:r>
      <w:r w:rsidR="007B6B9F" w:rsidRPr="00203562">
        <w:rPr>
          <w:rFonts w:cstheme="minorHAnsi"/>
          <w:color w:val="000000"/>
          <w:sz w:val="24"/>
          <w:szCs w:val="24"/>
        </w:rPr>
        <w:t xml:space="preserve">journey to follow.  This year, we plan to continue and increase the amount of time </w:t>
      </w:r>
      <w:r w:rsidR="00BC3691" w:rsidRPr="00203562">
        <w:rPr>
          <w:rFonts w:cstheme="minorHAnsi"/>
          <w:color w:val="000000"/>
          <w:sz w:val="24"/>
          <w:szCs w:val="24"/>
        </w:rPr>
        <w:t xml:space="preserve">laid over to Active Learning and have already begun reorganising the classroom to reflect the different areas of learning in the new curriculum.  </w:t>
      </w:r>
      <w:r w:rsidR="009C1318" w:rsidRPr="00203562">
        <w:rPr>
          <w:rFonts w:cstheme="minorHAnsi"/>
          <w:color w:val="000000"/>
          <w:sz w:val="24"/>
          <w:szCs w:val="24"/>
        </w:rPr>
        <w:t xml:space="preserve">The </w:t>
      </w:r>
      <w:r w:rsidR="00740F14">
        <w:rPr>
          <w:rFonts w:cstheme="minorHAnsi"/>
          <w:color w:val="000000"/>
          <w:sz w:val="24"/>
          <w:szCs w:val="24"/>
        </w:rPr>
        <w:t xml:space="preserve">pupil-friendly </w:t>
      </w:r>
      <w:r w:rsidR="009C1318" w:rsidRPr="00203562">
        <w:rPr>
          <w:rFonts w:cstheme="minorHAnsi"/>
          <w:color w:val="000000"/>
          <w:sz w:val="24"/>
          <w:szCs w:val="24"/>
        </w:rPr>
        <w:t xml:space="preserve">version of the LNF has been rolled out to include numeracy and Welsh and more skill-specific rubrics are being made.  It is planned to give all children their own online version of the amended LNF pictured below </w:t>
      </w:r>
      <w:r w:rsidR="00BA6DE5" w:rsidRPr="00203562">
        <w:rPr>
          <w:rFonts w:cstheme="minorHAnsi"/>
          <w:color w:val="000000"/>
          <w:sz w:val="24"/>
          <w:szCs w:val="24"/>
        </w:rPr>
        <w:t>(see</w:t>
      </w:r>
      <w:r w:rsidR="00207B50" w:rsidRPr="00203562">
        <w:rPr>
          <w:rFonts w:cstheme="minorHAnsi"/>
          <w:color w:val="000000"/>
          <w:sz w:val="24"/>
          <w:szCs w:val="24"/>
        </w:rPr>
        <w:t xml:space="preserve"> figure 1</w:t>
      </w:r>
      <w:r w:rsidR="00BA6DE5" w:rsidRPr="00203562">
        <w:rPr>
          <w:rFonts w:cstheme="minorHAnsi"/>
          <w:color w:val="000000"/>
          <w:sz w:val="24"/>
          <w:szCs w:val="24"/>
        </w:rPr>
        <w:t>)</w:t>
      </w:r>
      <w:r w:rsidR="00207B50" w:rsidRPr="00203562">
        <w:rPr>
          <w:rFonts w:cstheme="minorHAnsi"/>
          <w:color w:val="000000"/>
          <w:sz w:val="24"/>
          <w:szCs w:val="24"/>
        </w:rPr>
        <w:t xml:space="preserve"> </w:t>
      </w:r>
      <w:r w:rsidR="009C1318" w:rsidRPr="00203562">
        <w:rPr>
          <w:rFonts w:cstheme="minorHAnsi"/>
          <w:color w:val="000000"/>
          <w:sz w:val="24"/>
          <w:szCs w:val="24"/>
        </w:rPr>
        <w:t>so that they can, with varying degrees of help, chart their own progress</w:t>
      </w:r>
      <w:r w:rsidR="00612134" w:rsidRPr="00203562">
        <w:rPr>
          <w:rFonts w:cstheme="minorHAnsi"/>
          <w:color w:val="000000"/>
          <w:sz w:val="24"/>
          <w:szCs w:val="24"/>
        </w:rPr>
        <w:t xml:space="preserve"> throughout the year</w:t>
      </w:r>
      <w:r w:rsidR="00061F83" w:rsidRPr="00203562">
        <w:rPr>
          <w:rFonts w:cstheme="minorHAnsi"/>
          <w:color w:val="000000"/>
          <w:sz w:val="24"/>
          <w:szCs w:val="24"/>
        </w:rPr>
        <w:t xml:space="preserve"> with RAG rating (though rather than red, amber green, the colours gr</w:t>
      </w:r>
      <w:r w:rsidR="00C05715">
        <w:rPr>
          <w:rFonts w:cstheme="minorHAnsi"/>
          <w:color w:val="000000"/>
          <w:sz w:val="24"/>
          <w:szCs w:val="24"/>
        </w:rPr>
        <w:t>o</w:t>
      </w:r>
      <w:r w:rsidR="00061F83" w:rsidRPr="00203562">
        <w:rPr>
          <w:rFonts w:cstheme="minorHAnsi"/>
          <w:color w:val="000000"/>
          <w:sz w:val="24"/>
          <w:szCs w:val="24"/>
        </w:rPr>
        <w:t>w from yellow through to dark green to avoid any preconceptions of red equa</w:t>
      </w:r>
      <w:r w:rsidR="00C05715">
        <w:rPr>
          <w:rFonts w:cstheme="minorHAnsi"/>
          <w:color w:val="000000"/>
          <w:sz w:val="24"/>
          <w:szCs w:val="24"/>
        </w:rPr>
        <w:t>ll</w:t>
      </w:r>
      <w:r w:rsidR="00061F83" w:rsidRPr="00203562">
        <w:rPr>
          <w:rFonts w:cstheme="minorHAnsi"/>
          <w:color w:val="000000"/>
          <w:sz w:val="24"/>
          <w:szCs w:val="24"/>
        </w:rPr>
        <w:t>ing failure).  T</w:t>
      </w:r>
      <w:r w:rsidR="00612134" w:rsidRPr="00203562">
        <w:rPr>
          <w:rFonts w:cstheme="minorHAnsi"/>
          <w:color w:val="000000"/>
          <w:sz w:val="24"/>
          <w:szCs w:val="24"/>
        </w:rPr>
        <w:t xml:space="preserve">hey will all be encouraged and helped to keep an online file of ‘Best Work’ and a blog of progress made so that they can reflect positively on </w:t>
      </w:r>
      <w:r w:rsidR="00A34974" w:rsidRPr="00203562">
        <w:rPr>
          <w:rFonts w:cstheme="minorHAnsi"/>
          <w:color w:val="000000"/>
          <w:sz w:val="24"/>
          <w:szCs w:val="24"/>
        </w:rPr>
        <w:t>the</w:t>
      </w:r>
      <w:r w:rsidR="008731CB">
        <w:rPr>
          <w:rFonts w:cstheme="minorHAnsi"/>
          <w:color w:val="000000"/>
          <w:sz w:val="24"/>
          <w:szCs w:val="24"/>
        </w:rPr>
        <w:t>ir achievements</w:t>
      </w:r>
      <w:r w:rsidR="00A34974" w:rsidRPr="00203562">
        <w:rPr>
          <w:rFonts w:cstheme="minorHAnsi"/>
          <w:color w:val="000000"/>
          <w:sz w:val="24"/>
          <w:szCs w:val="24"/>
        </w:rPr>
        <w:t>.</w:t>
      </w:r>
    </w:p>
    <w:p w14:paraId="5671BFE2" w14:textId="3F349699" w:rsidR="00F74762" w:rsidRPr="00203562" w:rsidRDefault="00A34974" w:rsidP="00203562">
      <w:pPr>
        <w:spacing w:line="360" w:lineRule="auto"/>
        <w:rPr>
          <w:rFonts w:cstheme="minorHAnsi"/>
          <w:color w:val="000000"/>
          <w:sz w:val="24"/>
          <w:szCs w:val="24"/>
        </w:rPr>
      </w:pPr>
      <w:r w:rsidRPr="00203562">
        <w:rPr>
          <w:rFonts w:cstheme="minorHAnsi"/>
          <w:color w:val="000000"/>
          <w:sz w:val="24"/>
          <w:szCs w:val="24"/>
        </w:rPr>
        <w:t xml:space="preserve">After the autumn term, when initial teething problems have been sorted out, it is hoped to roll out </w:t>
      </w:r>
      <w:r w:rsidR="008731CB">
        <w:rPr>
          <w:rFonts w:cstheme="minorHAnsi"/>
          <w:color w:val="000000"/>
          <w:sz w:val="24"/>
          <w:szCs w:val="24"/>
        </w:rPr>
        <w:t>a version of th</w:t>
      </w:r>
      <w:r w:rsidR="00B778AC">
        <w:rPr>
          <w:rFonts w:cstheme="minorHAnsi"/>
          <w:color w:val="000000"/>
          <w:sz w:val="24"/>
          <w:szCs w:val="24"/>
        </w:rPr>
        <w:t>is self-assessment process</w:t>
      </w:r>
      <w:r w:rsidRPr="00203562">
        <w:rPr>
          <w:rFonts w:cstheme="minorHAnsi"/>
          <w:color w:val="000000"/>
          <w:sz w:val="24"/>
          <w:szCs w:val="24"/>
        </w:rPr>
        <w:t xml:space="preserve"> to Lower Key Stage 2</w:t>
      </w:r>
      <w:r w:rsidR="008F193F" w:rsidRPr="00203562">
        <w:rPr>
          <w:rFonts w:cstheme="minorHAnsi"/>
          <w:color w:val="000000"/>
          <w:sz w:val="24"/>
          <w:szCs w:val="24"/>
        </w:rPr>
        <w:t xml:space="preserve"> to trial.  The Foundation Phase Teacher is watching carefully to see which if any aspects could be of use to </w:t>
      </w:r>
      <w:r w:rsidR="00C12A0C" w:rsidRPr="00203562">
        <w:rPr>
          <w:rFonts w:cstheme="minorHAnsi"/>
          <w:color w:val="000000"/>
          <w:sz w:val="24"/>
          <w:szCs w:val="24"/>
        </w:rPr>
        <w:t xml:space="preserve">FP children.  </w:t>
      </w:r>
      <w:r w:rsidRPr="00203562">
        <w:rPr>
          <w:rFonts w:cstheme="minorHAnsi"/>
          <w:color w:val="000000"/>
          <w:sz w:val="24"/>
          <w:szCs w:val="24"/>
        </w:rPr>
        <w:t xml:space="preserve"> </w:t>
      </w:r>
      <w:r w:rsidR="00EF1B17" w:rsidRPr="00203562">
        <w:rPr>
          <w:rFonts w:cstheme="minorHAnsi"/>
          <w:color w:val="000000"/>
          <w:sz w:val="24"/>
          <w:szCs w:val="24"/>
        </w:rPr>
        <w:t xml:space="preserve">Through continued collaboration, we hope to enhance learning opportunities and outcomes for all </w:t>
      </w:r>
      <w:r w:rsidR="00F74762" w:rsidRPr="00203562">
        <w:rPr>
          <w:rFonts w:cstheme="minorHAnsi"/>
          <w:color w:val="000000"/>
          <w:sz w:val="24"/>
          <w:szCs w:val="24"/>
        </w:rPr>
        <w:t>pupils.</w:t>
      </w:r>
    </w:p>
    <w:p w14:paraId="153C50AF" w14:textId="7DF6D844" w:rsidR="00203562" w:rsidRDefault="009C1318" w:rsidP="00203562">
      <w:pPr>
        <w:spacing w:line="360" w:lineRule="auto"/>
        <w:rPr>
          <w:rFonts w:cstheme="minorHAnsi"/>
          <w:color w:val="000000"/>
          <w:sz w:val="24"/>
          <w:szCs w:val="24"/>
        </w:rPr>
      </w:pPr>
      <w:r w:rsidRPr="00203562">
        <w:rPr>
          <w:rFonts w:cstheme="minorHAnsi"/>
          <w:color w:val="000000"/>
          <w:sz w:val="24"/>
          <w:szCs w:val="24"/>
        </w:rPr>
        <w:t xml:space="preserve"> </w:t>
      </w:r>
    </w:p>
    <w:p w14:paraId="730B6CE7" w14:textId="129D6A40" w:rsidR="00647171" w:rsidRPr="00203562" w:rsidRDefault="008354F7" w:rsidP="00203562">
      <w:pPr>
        <w:spacing w:line="360" w:lineRule="auto"/>
        <w:rPr>
          <w:rFonts w:cstheme="minorHAnsi"/>
          <w:color w:val="000000"/>
          <w:sz w:val="24"/>
          <w:szCs w:val="24"/>
        </w:rPr>
      </w:pPr>
      <w:r w:rsidRPr="00203562">
        <w:rPr>
          <w:rFonts w:cstheme="minorHAnsi"/>
          <w:noProof/>
          <w:color w:val="000000"/>
          <w:sz w:val="24"/>
          <w:szCs w:val="24"/>
        </w:rPr>
        <w:lastRenderedPageBreak/>
        <w:drawing>
          <wp:anchor distT="0" distB="0" distL="114300" distR="114300" simplePos="0" relativeHeight="251660288" behindDoc="1" locked="0" layoutInCell="1" allowOverlap="1" wp14:anchorId="1DAFA76E" wp14:editId="7D50CAD9">
            <wp:simplePos x="0" y="0"/>
            <wp:positionH relativeFrom="column">
              <wp:posOffset>170121</wp:posOffset>
            </wp:positionH>
            <wp:positionV relativeFrom="paragraph">
              <wp:posOffset>172026</wp:posOffset>
            </wp:positionV>
            <wp:extent cx="5048054" cy="3004272"/>
            <wp:effectExtent l="171450" t="171450" r="172085" b="196215"/>
            <wp:wrapTight wrapText="bothSides">
              <wp:wrapPolygon edited="0">
                <wp:start x="-652" y="-1233"/>
                <wp:lineTo x="-734" y="21367"/>
                <wp:lineTo x="-489" y="22874"/>
                <wp:lineTo x="22010" y="22874"/>
                <wp:lineTo x="22255" y="21093"/>
                <wp:lineTo x="22173" y="-1233"/>
                <wp:lineTo x="-652" y="-1233"/>
              </wp:wrapPolygon>
            </wp:wrapTight>
            <wp:docPr id="3" name="Picture 3"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5).png"/>
                    <pic:cNvPicPr/>
                  </pic:nvPicPr>
                  <pic:blipFill rotWithShape="1">
                    <a:blip r:embed="rId8" cstate="print">
                      <a:extLst>
                        <a:ext uri="{28A0092B-C50C-407E-A947-70E740481C1C}">
                          <a14:useLocalDpi xmlns:a14="http://schemas.microsoft.com/office/drawing/2010/main" val="0"/>
                        </a:ext>
                      </a:extLst>
                    </a:blip>
                    <a:srcRect t="11940" r="6530" b="4615"/>
                    <a:stretch/>
                  </pic:blipFill>
                  <pic:spPr bwMode="auto">
                    <a:xfrm>
                      <a:off x="0" y="0"/>
                      <a:ext cx="5048054" cy="300427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anchor>
        </w:drawing>
      </w:r>
    </w:p>
    <w:p w14:paraId="335BF467" w14:textId="69BBDC9F" w:rsidR="00796324" w:rsidRPr="00203562" w:rsidRDefault="00796324" w:rsidP="00203562">
      <w:pPr>
        <w:spacing w:line="360" w:lineRule="auto"/>
        <w:rPr>
          <w:rFonts w:cstheme="minorHAnsi"/>
          <w:color w:val="000000"/>
          <w:sz w:val="24"/>
          <w:szCs w:val="24"/>
        </w:rPr>
      </w:pPr>
    </w:p>
    <w:p w14:paraId="670BAB5B" w14:textId="45B9BBF8" w:rsidR="00796324" w:rsidRPr="00203562" w:rsidRDefault="00796324" w:rsidP="00203562">
      <w:pPr>
        <w:spacing w:line="360" w:lineRule="auto"/>
        <w:rPr>
          <w:rFonts w:cstheme="minorHAnsi"/>
          <w:color w:val="000000"/>
          <w:sz w:val="24"/>
          <w:szCs w:val="24"/>
        </w:rPr>
      </w:pPr>
    </w:p>
    <w:p w14:paraId="016CE0E1" w14:textId="48FBCBAA" w:rsidR="00796324" w:rsidRPr="00203562" w:rsidRDefault="00796324" w:rsidP="00203562">
      <w:pPr>
        <w:spacing w:line="360" w:lineRule="auto"/>
        <w:rPr>
          <w:rFonts w:cstheme="minorHAnsi"/>
          <w:color w:val="000000"/>
          <w:sz w:val="24"/>
          <w:szCs w:val="24"/>
        </w:rPr>
      </w:pPr>
    </w:p>
    <w:p w14:paraId="7EC10DE0" w14:textId="4F3E3CDD" w:rsidR="00796324" w:rsidRPr="00203562" w:rsidRDefault="00796324" w:rsidP="00203562">
      <w:pPr>
        <w:spacing w:line="360" w:lineRule="auto"/>
        <w:rPr>
          <w:rFonts w:cstheme="minorHAnsi"/>
          <w:color w:val="000000"/>
          <w:sz w:val="24"/>
          <w:szCs w:val="24"/>
        </w:rPr>
      </w:pPr>
    </w:p>
    <w:p w14:paraId="21B1D91B" w14:textId="3EE2AD16" w:rsidR="00796324" w:rsidRPr="00203562" w:rsidRDefault="00796324" w:rsidP="00203562">
      <w:pPr>
        <w:spacing w:line="360" w:lineRule="auto"/>
        <w:rPr>
          <w:rFonts w:cstheme="minorHAnsi"/>
          <w:color w:val="000000"/>
          <w:sz w:val="24"/>
          <w:szCs w:val="24"/>
        </w:rPr>
      </w:pPr>
    </w:p>
    <w:p w14:paraId="1916FB63" w14:textId="21B6C900" w:rsidR="00796324" w:rsidRPr="00203562" w:rsidRDefault="00796324" w:rsidP="00203562">
      <w:pPr>
        <w:spacing w:line="360" w:lineRule="auto"/>
        <w:rPr>
          <w:rFonts w:cstheme="minorHAnsi"/>
          <w:color w:val="000000"/>
          <w:sz w:val="24"/>
          <w:szCs w:val="24"/>
        </w:rPr>
      </w:pPr>
    </w:p>
    <w:p w14:paraId="7C49DC23" w14:textId="388F346F" w:rsidR="00796324" w:rsidRPr="00203562" w:rsidRDefault="00796324" w:rsidP="00203562">
      <w:pPr>
        <w:spacing w:line="360" w:lineRule="auto"/>
        <w:rPr>
          <w:rFonts w:cstheme="minorHAnsi"/>
          <w:color w:val="000000"/>
          <w:sz w:val="24"/>
          <w:szCs w:val="24"/>
        </w:rPr>
      </w:pPr>
    </w:p>
    <w:p w14:paraId="68DB5AC4" w14:textId="0A77C8BE" w:rsidR="00796324" w:rsidRPr="00203562" w:rsidRDefault="00B5165A" w:rsidP="00203562">
      <w:pPr>
        <w:spacing w:line="360" w:lineRule="auto"/>
        <w:rPr>
          <w:rFonts w:cstheme="minorHAnsi"/>
          <w:color w:val="000000"/>
          <w:sz w:val="24"/>
          <w:szCs w:val="24"/>
        </w:rPr>
      </w:pPr>
      <w:r w:rsidRPr="00203562">
        <w:rPr>
          <w:rFonts w:cstheme="minorHAnsi"/>
          <w:b/>
          <w:noProof/>
          <w:color w:val="000000"/>
          <w:sz w:val="24"/>
          <w:szCs w:val="24"/>
        </w:rPr>
        <mc:AlternateContent>
          <mc:Choice Requires="wps">
            <w:drawing>
              <wp:anchor distT="45720" distB="45720" distL="114300" distR="114300" simplePos="0" relativeHeight="251664384" behindDoc="0" locked="0" layoutInCell="1" allowOverlap="1" wp14:anchorId="15E55098" wp14:editId="5D6C305C">
                <wp:simplePos x="0" y="0"/>
                <wp:positionH relativeFrom="column">
                  <wp:posOffset>87630</wp:posOffset>
                </wp:positionH>
                <wp:positionV relativeFrom="paragraph">
                  <wp:posOffset>290195</wp:posOffset>
                </wp:positionV>
                <wp:extent cx="5160645" cy="262890"/>
                <wp:effectExtent l="0" t="0" r="20955"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0645" cy="262890"/>
                        </a:xfrm>
                        <a:prstGeom prst="rect">
                          <a:avLst/>
                        </a:prstGeom>
                        <a:solidFill>
                          <a:srgbClr val="FFFFFF"/>
                        </a:solidFill>
                        <a:ln w="9525">
                          <a:solidFill>
                            <a:srgbClr val="000000"/>
                          </a:solidFill>
                          <a:miter lim="800000"/>
                          <a:headEnd/>
                          <a:tailEnd/>
                        </a:ln>
                      </wps:spPr>
                      <wps:txbx>
                        <w:txbxContent>
                          <w:p w14:paraId="0EDABFD3" w14:textId="4740DE42" w:rsidR="00796324" w:rsidRPr="00B5165A" w:rsidRDefault="00796324" w:rsidP="00796324">
                            <w:pPr>
                              <w:rPr>
                                <w:sz w:val="20"/>
                                <w:szCs w:val="20"/>
                              </w:rPr>
                            </w:pPr>
                            <w:r w:rsidRPr="00B5165A">
                              <w:rPr>
                                <w:rFonts w:cstheme="minorHAnsi"/>
                                <w:color w:val="000000"/>
                                <w:sz w:val="20"/>
                                <w:szCs w:val="20"/>
                              </w:rPr>
                              <w:t>Fig. 1: Pupil Self-assessment LNF literacy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E55098" id="_x0000_t202" coordsize="21600,21600" o:spt="202" path="m,l,21600r21600,l21600,xe">
                <v:stroke joinstyle="miter"/>
                <v:path gradientshapeok="t" o:connecttype="rect"/>
              </v:shapetype>
              <v:shape id="Text Box 2" o:spid="_x0000_s1026" type="#_x0000_t202" style="position:absolute;margin-left:6.9pt;margin-top:22.85pt;width:406.35pt;height:20.7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">
                <v:textbox>
                  <w:txbxContent>
                    <w:p w14:paraId="0EDABFD3" w14:textId="4740DE42" w:rsidR="00796324" w:rsidRPr="00B5165A" w:rsidRDefault="00796324" w:rsidP="00796324">
                      <w:pPr>
                        <w:rPr>
                          <w:sz w:val="20"/>
                          <w:szCs w:val="20"/>
                        </w:rPr>
                      </w:pPr>
                      <w:r w:rsidRPr="00B5165A">
                        <w:rPr>
                          <w:rFonts w:cstheme="minorHAnsi"/>
                          <w:color w:val="000000"/>
                          <w:sz w:val="20"/>
                          <w:szCs w:val="20"/>
                        </w:rPr>
                        <w:t>Fig. 1: Pupil Self-assessment LNF literacy page</w:t>
                      </w:r>
                    </w:p>
                  </w:txbxContent>
                </v:textbox>
                <w10:wrap type="square"/>
              </v:shape>
            </w:pict>
          </mc:Fallback>
        </mc:AlternateContent>
      </w:r>
    </w:p>
    <w:p w14:paraId="2D9A47B9" w14:textId="1ABAC72D" w:rsidR="00796324" w:rsidRPr="00203562" w:rsidRDefault="00796324" w:rsidP="00203562">
      <w:pPr>
        <w:spacing w:line="360" w:lineRule="auto"/>
        <w:rPr>
          <w:rFonts w:cstheme="minorHAnsi"/>
          <w:color w:val="000000"/>
          <w:sz w:val="24"/>
          <w:szCs w:val="24"/>
        </w:rPr>
      </w:pPr>
    </w:p>
    <w:p w14:paraId="5F83255E" w14:textId="5EBA639D" w:rsidR="00490C9F" w:rsidRPr="00203562" w:rsidRDefault="005208B3" w:rsidP="00203562">
      <w:pPr>
        <w:spacing w:line="360" w:lineRule="auto"/>
        <w:rPr>
          <w:rFonts w:cstheme="minorHAnsi"/>
          <w:color w:val="000000"/>
          <w:sz w:val="24"/>
          <w:szCs w:val="24"/>
        </w:rPr>
      </w:pPr>
      <w:r w:rsidRPr="00203562">
        <w:rPr>
          <w:rFonts w:cstheme="minorHAnsi"/>
          <w:noProof/>
          <w:color w:val="000000"/>
          <w:sz w:val="24"/>
          <w:szCs w:val="24"/>
        </w:rPr>
        <w:drawing>
          <wp:anchor distT="0" distB="0" distL="114300" distR="114300" simplePos="0" relativeHeight="251659264" behindDoc="1" locked="0" layoutInCell="1" allowOverlap="1" wp14:anchorId="5E24EED0" wp14:editId="7F7E744A">
            <wp:simplePos x="0" y="0"/>
            <wp:positionH relativeFrom="column">
              <wp:posOffset>1325407</wp:posOffset>
            </wp:positionH>
            <wp:positionV relativeFrom="paragraph">
              <wp:posOffset>124194</wp:posOffset>
            </wp:positionV>
            <wp:extent cx="3182620" cy="4184650"/>
            <wp:effectExtent l="190500" t="171450" r="189230" b="196850"/>
            <wp:wrapTight wrapText="bothSides">
              <wp:wrapPolygon edited="0">
                <wp:start x="-1034" y="-885"/>
                <wp:lineTo x="-1293" y="885"/>
                <wp:lineTo x="-1293" y="21338"/>
                <wp:lineTo x="-905" y="22518"/>
                <wp:lineTo x="22496" y="22518"/>
                <wp:lineTo x="22755" y="21338"/>
                <wp:lineTo x="22755" y="885"/>
                <wp:lineTo x="22496" y="-590"/>
                <wp:lineTo x="22496" y="-885"/>
                <wp:lineTo x="-1034" y="-885"/>
              </wp:wrapPolygon>
            </wp:wrapTight>
            <wp:docPr id="2" name="Picture 2"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2620" cy="41846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3E1FA1" w:rsidRPr="00203562">
        <w:rPr>
          <w:rFonts w:cstheme="minorHAnsi"/>
          <w:color w:val="000000"/>
          <w:sz w:val="24"/>
          <w:szCs w:val="24"/>
        </w:rPr>
        <w:t xml:space="preserve"> </w:t>
      </w:r>
    </w:p>
    <w:p w14:paraId="69EA6940" w14:textId="7E39A9DD" w:rsidR="00490C9F" w:rsidRPr="00203562" w:rsidRDefault="00490C9F" w:rsidP="00203562">
      <w:pPr>
        <w:spacing w:line="360" w:lineRule="auto"/>
        <w:rPr>
          <w:rFonts w:cstheme="minorHAnsi"/>
          <w:color w:val="000000"/>
          <w:sz w:val="24"/>
          <w:szCs w:val="24"/>
        </w:rPr>
      </w:pPr>
    </w:p>
    <w:p w14:paraId="5A3EFDD8" w14:textId="3E47AF71" w:rsidR="006F3D89" w:rsidRPr="00203562" w:rsidRDefault="006F3D89" w:rsidP="00203562">
      <w:pPr>
        <w:spacing w:line="360" w:lineRule="auto"/>
        <w:rPr>
          <w:rFonts w:cstheme="minorHAnsi"/>
          <w:color w:val="000000"/>
          <w:sz w:val="24"/>
          <w:szCs w:val="24"/>
        </w:rPr>
      </w:pPr>
    </w:p>
    <w:p w14:paraId="78988965" w14:textId="481CDA9C" w:rsidR="000D258F" w:rsidRPr="00203562" w:rsidRDefault="000D258F" w:rsidP="00203562">
      <w:pPr>
        <w:spacing w:line="360" w:lineRule="auto"/>
        <w:rPr>
          <w:rFonts w:cstheme="minorHAnsi"/>
          <w:color w:val="000000"/>
          <w:sz w:val="24"/>
          <w:szCs w:val="24"/>
        </w:rPr>
      </w:pPr>
    </w:p>
    <w:p w14:paraId="17D1EC87" w14:textId="3EA97A56" w:rsidR="0020283D" w:rsidRPr="00203562" w:rsidRDefault="0020283D" w:rsidP="00203562">
      <w:pPr>
        <w:spacing w:line="360" w:lineRule="auto"/>
        <w:rPr>
          <w:rFonts w:cstheme="minorHAnsi"/>
          <w:color w:val="000000"/>
          <w:sz w:val="24"/>
          <w:szCs w:val="24"/>
        </w:rPr>
      </w:pPr>
    </w:p>
    <w:p w14:paraId="6397AA72" w14:textId="4B2C0CD4" w:rsidR="0098316F" w:rsidRPr="00203562" w:rsidRDefault="0098316F" w:rsidP="00203562">
      <w:pPr>
        <w:spacing w:line="360" w:lineRule="auto"/>
        <w:rPr>
          <w:rFonts w:cstheme="minorHAnsi"/>
          <w:color w:val="000000"/>
          <w:sz w:val="24"/>
          <w:szCs w:val="24"/>
        </w:rPr>
      </w:pPr>
    </w:p>
    <w:p w14:paraId="4CEFB8A7" w14:textId="67D7DA07" w:rsidR="00DC36DB" w:rsidRPr="00203562" w:rsidRDefault="00DC36DB" w:rsidP="00203562">
      <w:pPr>
        <w:spacing w:line="360" w:lineRule="auto"/>
        <w:rPr>
          <w:rFonts w:cstheme="minorHAnsi"/>
          <w:color w:val="000000"/>
          <w:sz w:val="24"/>
          <w:szCs w:val="24"/>
        </w:rPr>
      </w:pPr>
    </w:p>
    <w:p w14:paraId="39B921E0" w14:textId="77777777" w:rsidR="009D1D13" w:rsidRPr="00203562" w:rsidRDefault="009D1D13" w:rsidP="00203562">
      <w:pPr>
        <w:spacing w:line="360" w:lineRule="auto"/>
        <w:rPr>
          <w:rFonts w:cstheme="minorHAnsi"/>
          <w:color w:val="000000"/>
          <w:sz w:val="24"/>
          <w:szCs w:val="24"/>
        </w:rPr>
      </w:pPr>
    </w:p>
    <w:p w14:paraId="03D78963" w14:textId="4DFD7E91" w:rsidR="006B4B7C" w:rsidRPr="00203562" w:rsidRDefault="006B4B7C" w:rsidP="00203562">
      <w:pPr>
        <w:spacing w:line="360" w:lineRule="auto"/>
        <w:rPr>
          <w:rFonts w:cstheme="minorHAnsi"/>
          <w:sz w:val="24"/>
          <w:szCs w:val="24"/>
        </w:rPr>
      </w:pPr>
    </w:p>
    <w:p w14:paraId="4E711CCC" w14:textId="3BA7AD01" w:rsidR="00AE6DCE" w:rsidRPr="00203562" w:rsidRDefault="00AE6DCE" w:rsidP="00203562">
      <w:pPr>
        <w:spacing w:line="360" w:lineRule="auto"/>
        <w:rPr>
          <w:rFonts w:cstheme="minorHAnsi"/>
          <w:sz w:val="24"/>
          <w:szCs w:val="24"/>
        </w:rPr>
      </w:pPr>
    </w:p>
    <w:p w14:paraId="6BE90DB1" w14:textId="13671F9F" w:rsidR="00AE6DCE" w:rsidRPr="00203562" w:rsidRDefault="005208B3" w:rsidP="00203562">
      <w:pPr>
        <w:spacing w:line="360" w:lineRule="auto"/>
        <w:rPr>
          <w:rFonts w:cstheme="minorHAnsi"/>
          <w:sz w:val="24"/>
          <w:szCs w:val="24"/>
        </w:rPr>
      </w:pPr>
      <w:r w:rsidRPr="00203562">
        <w:rPr>
          <w:rFonts w:cstheme="minorHAnsi"/>
          <w:noProof/>
          <w:sz w:val="24"/>
          <w:szCs w:val="24"/>
        </w:rPr>
        <mc:AlternateContent>
          <mc:Choice Requires="wps">
            <w:drawing>
              <wp:anchor distT="45720" distB="45720" distL="114300" distR="114300" simplePos="0" relativeHeight="251666432" behindDoc="0" locked="0" layoutInCell="1" allowOverlap="1" wp14:anchorId="50CC2D24" wp14:editId="44B78330">
                <wp:simplePos x="0" y="0"/>
                <wp:positionH relativeFrom="column">
                  <wp:posOffset>1239520</wp:posOffset>
                </wp:positionH>
                <wp:positionV relativeFrom="paragraph">
                  <wp:posOffset>652780</wp:posOffset>
                </wp:positionV>
                <wp:extent cx="3321050" cy="288925"/>
                <wp:effectExtent l="0" t="0" r="12700" b="158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1050" cy="288925"/>
                        </a:xfrm>
                        <a:prstGeom prst="rect">
                          <a:avLst/>
                        </a:prstGeom>
                        <a:solidFill>
                          <a:srgbClr val="FFFFFF"/>
                        </a:solidFill>
                        <a:ln w="9525">
                          <a:solidFill>
                            <a:srgbClr val="000000"/>
                          </a:solidFill>
                          <a:miter lim="800000"/>
                          <a:headEnd/>
                          <a:tailEnd/>
                        </a:ln>
                      </wps:spPr>
                      <wps:txbx>
                        <w:txbxContent>
                          <w:p w14:paraId="07BA28C3" w14:textId="4AEA23A7" w:rsidR="00C23957" w:rsidRPr="00B5165A" w:rsidRDefault="00C23957" w:rsidP="00C23957">
                            <w:pPr>
                              <w:rPr>
                                <w:rFonts w:cstheme="minorHAnsi"/>
                                <w:color w:val="000000"/>
                                <w:sz w:val="20"/>
                                <w:szCs w:val="20"/>
                              </w:rPr>
                            </w:pPr>
                            <w:r w:rsidRPr="00B5165A">
                              <w:rPr>
                                <w:rFonts w:cstheme="minorHAnsi"/>
                                <w:color w:val="000000"/>
                                <w:sz w:val="20"/>
                                <w:szCs w:val="20"/>
                              </w:rPr>
                              <w:t xml:space="preserve">Fig. </w:t>
                            </w:r>
                            <w:r w:rsidR="005208B3" w:rsidRPr="00B5165A">
                              <w:rPr>
                                <w:rFonts w:cstheme="minorHAnsi"/>
                                <w:color w:val="000000"/>
                                <w:sz w:val="20"/>
                                <w:szCs w:val="20"/>
                              </w:rPr>
                              <w:t>2</w:t>
                            </w:r>
                            <w:r w:rsidRPr="00B5165A">
                              <w:rPr>
                                <w:rFonts w:cstheme="minorHAnsi"/>
                                <w:color w:val="000000"/>
                                <w:sz w:val="20"/>
                                <w:szCs w:val="20"/>
                              </w:rPr>
                              <w:t>: Example of rubric</w:t>
                            </w:r>
                          </w:p>
                          <w:p w14:paraId="491F39C5" w14:textId="00B5FB6E" w:rsidR="00C23957" w:rsidRDefault="00C23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C2D24" id="_x0000_s1027" type="#_x0000_t202" style="position:absolute;margin-left:97.6pt;margin-top:51.4pt;width:261.5pt;height:22.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">
                <v:textbox>
                  <w:txbxContent>
                    <w:p w14:paraId="07BA28C3" w14:textId="4AEA23A7" w:rsidR="00C23957" w:rsidRPr="00B5165A" w:rsidRDefault="00C23957" w:rsidP="00C23957">
                      <w:pPr>
                        <w:rPr>
                          <w:rFonts w:cstheme="minorHAnsi"/>
                          <w:color w:val="000000"/>
                          <w:sz w:val="20"/>
                          <w:szCs w:val="20"/>
                        </w:rPr>
                      </w:pPr>
                      <w:r w:rsidRPr="00B5165A">
                        <w:rPr>
                          <w:rFonts w:cstheme="minorHAnsi"/>
                          <w:color w:val="000000"/>
                          <w:sz w:val="20"/>
                          <w:szCs w:val="20"/>
                        </w:rPr>
                        <w:t xml:space="preserve">Fig. </w:t>
                      </w:r>
                      <w:r w:rsidR="005208B3" w:rsidRPr="00B5165A">
                        <w:rPr>
                          <w:rFonts w:cstheme="minorHAnsi"/>
                          <w:color w:val="000000"/>
                          <w:sz w:val="20"/>
                          <w:szCs w:val="20"/>
                        </w:rPr>
                        <w:t>2</w:t>
                      </w:r>
                      <w:r w:rsidRPr="00B5165A">
                        <w:rPr>
                          <w:rFonts w:cstheme="minorHAnsi"/>
                          <w:color w:val="000000"/>
                          <w:sz w:val="20"/>
                          <w:szCs w:val="20"/>
                        </w:rPr>
                        <w:t>: Example of rubric</w:t>
                      </w:r>
                    </w:p>
                    <w:p w14:paraId="491F39C5" w14:textId="00B5FB6E" w:rsidR="00C23957" w:rsidRDefault="00C23957"/>
                  </w:txbxContent>
                </v:textbox>
                <w10:wrap type="square"/>
              </v:shape>
            </w:pict>
          </mc:Fallback>
        </mc:AlternateContent>
      </w:r>
      <w:r w:rsidR="00AE6DCE" w:rsidRPr="00203562">
        <w:rPr>
          <w:rFonts w:cstheme="minorHAnsi"/>
          <w:sz w:val="24"/>
          <w:szCs w:val="24"/>
        </w:rPr>
        <w:br w:type="page"/>
      </w:r>
    </w:p>
    <w:p w14:paraId="23604BDA" w14:textId="0A555B44" w:rsidR="00440494" w:rsidRPr="00203562" w:rsidRDefault="00B5165A" w:rsidP="00203562">
      <w:pPr>
        <w:spacing w:line="360" w:lineRule="auto"/>
        <w:rPr>
          <w:rFonts w:cstheme="minorHAnsi"/>
          <w:sz w:val="24"/>
          <w:szCs w:val="24"/>
        </w:rPr>
      </w:pPr>
      <w:r w:rsidRPr="00203562">
        <w:rPr>
          <w:rFonts w:cstheme="minorHAnsi"/>
          <w:noProof/>
          <w:sz w:val="24"/>
          <w:szCs w:val="24"/>
        </w:rPr>
        <w:lastRenderedPageBreak/>
        <mc:AlternateContent>
          <mc:Choice Requires="wps">
            <w:drawing>
              <wp:anchor distT="45720" distB="45720" distL="114300" distR="114300" simplePos="0" relativeHeight="251668480" behindDoc="0" locked="0" layoutInCell="1" allowOverlap="1" wp14:anchorId="54297BB6" wp14:editId="2C53EFF7">
                <wp:simplePos x="0" y="0"/>
                <wp:positionH relativeFrom="column">
                  <wp:posOffset>3175</wp:posOffset>
                </wp:positionH>
                <wp:positionV relativeFrom="paragraph">
                  <wp:posOffset>8463280</wp:posOffset>
                </wp:positionV>
                <wp:extent cx="5694680" cy="281305"/>
                <wp:effectExtent l="0" t="0" r="2032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4680" cy="281305"/>
                        </a:xfrm>
                        <a:prstGeom prst="rect">
                          <a:avLst/>
                        </a:prstGeom>
                        <a:solidFill>
                          <a:srgbClr val="FFFFFF"/>
                        </a:solidFill>
                        <a:ln w="9525">
                          <a:solidFill>
                            <a:srgbClr val="000000"/>
                          </a:solidFill>
                          <a:miter lim="800000"/>
                          <a:headEnd/>
                          <a:tailEnd/>
                        </a:ln>
                      </wps:spPr>
                      <wps:txbx>
                        <w:txbxContent>
                          <w:p w14:paraId="4F2A7B78" w14:textId="3E5AC283" w:rsidR="00F839FF" w:rsidRPr="00B5165A" w:rsidRDefault="00F839FF">
                            <w:pPr>
                              <w:rPr>
                                <w:sz w:val="20"/>
                                <w:szCs w:val="20"/>
                              </w:rPr>
                            </w:pPr>
                            <w:r w:rsidRPr="00B5165A">
                              <w:rPr>
                                <w:sz w:val="20"/>
                                <w:szCs w:val="20"/>
                              </w:rPr>
                              <w:t>Fig. 3: SWOT analysis of project after 12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97BB6" id="_x0000_s1028" type="#_x0000_t202" style="position:absolute;margin-left:.25pt;margin-top:666.4pt;width:448.4pt;height:22.1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">
                <v:textbox>
                  <w:txbxContent>
                    <w:p w14:paraId="4F2A7B78" w14:textId="3E5AC283" w:rsidR="00F839FF" w:rsidRPr="00B5165A" w:rsidRDefault="00F839FF">
                      <w:pPr>
                        <w:rPr>
                          <w:sz w:val="20"/>
                          <w:szCs w:val="20"/>
                        </w:rPr>
                      </w:pPr>
                      <w:r w:rsidRPr="00B5165A">
                        <w:rPr>
                          <w:sz w:val="20"/>
                          <w:szCs w:val="20"/>
                        </w:rPr>
                        <w:t>Fig. 3: SWOT analysis of project after 12 months.</w:t>
                      </w:r>
                    </w:p>
                  </w:txbxContent>
                </v:textbox>
                <w10:wrap type="square"/>
              </v:shape>
            </w:pict>
          </mc:Fallback>
        </mc:AlternateContent>
      </w:r>
      <w:r w:rsidR="0018155E" w:rsidRPr="00203562">
        <w:rPr>
          <w:rFonts w:cstheme="minorHAnsi"/>
          <w:sz w:val="24"/>
          <w:szCs w:val="24"/>
        </w:rPr>
        <w:t xml:space="preserve">As part of the evaluation process, a SWOT analysis was undertaken, </w:t>
      </w:r>
      <w:r w:rsidR="00440494" w:rsidRPr="00203562">
        <w:rPr>
          <w:rFonts w:cstheme="minorHAnsi"/>
          <w:sz w:val="24"/>
          <w:szCs w:val="24"/>
        </w:rPr>
        <w:t>(</w:t>
      </w:r>
      <w:r w:rsidR="00F839FF" w:rsidRPr="00203562">
        <w:rPr>
          <w:rFonts w:cstheme="minorHAnsi"/>
          <w:sz w:val="24"/>
          <w:szCs w:val="24"/>
        </w:rPr>
        <w:t xml:space="preserve">see </w:t>
      </w:r>
      <w:r w:rsidR="00440494" w:rsidRPr="00203562">
        <w:rPr>
          <w:rFonts w:cstheme="minorHAnsi"/>
          <w:sz w:val="24"/>
          <w:szCs w:val="24"/>
        </w:rPr>
        <w:t>figure 3).</w:t>
      </w:r>
    </w:p>
    <w:tbl>
      <w:tblPr>
        <w:tblStyle w:val="TableGrid"/>
        <w:tblW w:w="9209" w:type="dxa"/>
        <w:tblLook w:val="04A0" w:firstRow="1" w:lastRow="0" w:firstColumn="1" w:lastColumn="0" w:noHBand="0" w:noVBand="1"/>
      </w:tblPr>
      <w:tblGrid>
        <w:gridCol w:w="4604"/>
        <w:gridCol w:w="4605"/>
      </w:tblGrid>
      <w:tr w:rsidR="00BA25AC" w:rsidRPr="00203562" w14:paraId="629005D1" w14:textId="77777777" w:rsidTr="009E5B1D">
        <w:tc>
          <w:tcPr>
            <w:tcW w:w="4604" w:type="dxa"/>
          </w:tcPr>
          <w:p w14:paraId="6AEA118A" w14:textId="19A99BDF" w:rsidR="00BA25AC" w:rsidRPr="00203562" w:rsidRDefault="00150B4B" w:rsidP="00203562">
            <w:pPr>
              <w:spacing w:line="360" w:lineRule="auto"/>
              <w:rPr>
                <w:rFonts w:cstheme="minorHAnsi"/>
                <w:b/>
                <w:sz w:val="24"/>
                <w:szCs w:val="24"/>
              </w:rPr>
            </w:pPr>
            <w:r w:rsidRPr="00203562">
              <w:rPr>
                <w:rFonts w:cstheme="minorHAnsi"/>
                <w:b/>
                <w:sz w:val="24"/>
                <w:szCs w:val="24"/>
              </w:rPr>
              <w:t xml:space="preserve">Helpful </w:t>
            </w:r>
          </w:p>
        </w:tc>
        <w:tc>
          <w:tcPr>
            <w:tcW w:w="4605" w:type="dxa"/>
          </w:tcPr>
          <w:p w14:paraId="30AFC7C8" w14:textId="72039CAF" w:rsidR="00BA25AC" w:rsidRPr="00203562" w:rsidRDefault="00150B4B" w:rsidP="00203562">
            <w:pPr>
              <w:spacing w:line="360" w:lineRule="auto"/>
              <w:rPr>
                <w:rFonts w:cstheme="minorHAnsi"/>
                <w:b/>
                <w:sz w:val="24"/>
                <w:szCs w:val="24"/>
              </w:rPr>
            </w:pPr>
            <w:r w:rsidRPr="00203562">
              <w:rPr>
                <w:rFonts w:cstheme="minorHAnsi"/>
                <w:b/>
                <w:sz w:val="24"/>
                <w:szCs w:val="24"/>
              </w:rPr>
              <w:t>Harmful</w:t>
            </w:r>
          </w:p>
        </w:tc>
      </w:tr>
      <w:tr w:rsidR="00BA25AC" w:rsidRPr="00203562" w14:paraId="0B830703" w14:textId="77777777" w:rsidTr="009E5B1D">
        <w:tc>
          <w:tcPr>
            <w:tcW w:w="4604" w:type="dxa"/>
            <w:shd w:val="clear" w:color="auto" w:fill="92D050"/>
          </w:tcPr>
          <w:p w14:paraId="69763372" w14:textId="7DB4023F" w:rsidR="00BA25AC" w:rsidRPr="00203562" w:rsidRDefault="004F5906" w:rsidP="00203562">
            <w:pPr>
              <w:spacing w:line="276" w:lineRule="auto"/>
              <w:rPr>
                <w:rFonts w:cstheme="minorHAnsi"/>
                <w:sz w:val="24"/>
                <w:szCs w:val="24"/>
                <w:u w:val="single"/>
              </w:rPr>
            </w:pPr>
            <w:r w:rsidRPr="00203562">
              <w:rPr>
                <w:rFonts w:cstheme="minorHAnsi"/>
                <w:sz w:val="24"/>
                <w:szCs w:val="24"/>
                <w:u w:val="single"/>
              </w:rPr>
              <w:t>Strengths</w:t>
            </w:r>
          </w:p>
          <w:p w14:paraId="0AD32901" w14:textId="68F3A5D9" w:rsidR="00BA25AC" w:rsidRPr="00203562" w:rsidRDefault="00A774A5"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 xml:space="preserve">Staff have a deep knowledge </w:t>
            </w:r>
            <w:r w:rsidR="00187C9D">
              <w:rPr>
                <w:rFonts w:cstheme="minorHAnsi"/>
                <w:sz w:val="24"/>
                <w:szCs w:val="24"/>
              </w:rPr>
              <w:t xml:space="preserve">of </w:t>
            </w:r>
            <w:r w:rsidRPr="00203562">
              <w:rPr>
                <w:rFonts w:cstheme="minorHAnsi"/>
                <w:sz w:val="24"/>
                <w:szCs w:val="24"/>
              </w:rPr>
              <w:t>the children and their potential</w:t>
            </w:r>
            <w:r w:rsidR="00A65CA3" w:rsidRPr="00203562">
              <w:rPr>
                <w:rFonts w:cstheme="minorHAnsi"/>
                <w:sz w:val="24"/>
                <w:szCs w:val="24"/>
              </w:rPr>
              <w:t xml:space="preserve"> and </w:t>
            </w:r>
            <w:r w:rsidR="00187C9D">
              <w:rPr>
                <w:rFonts w:cstheme="minorHAnsi"/>
                <w:sz w:val="24"/>
                <w:szCs w:val="24"/>
              </w:rPr>
              <w:t xml:space="preserve">know of </w:t>
            </w:r>
            <w:r w:rsidR="00A65CA3" w:rsidRPr="00203562">
              <w:rPr>
                <w:rFonts w:cstheme="minorHAnsi"/>
                <w:sz w:val="24"/>
                <w:szCs w:val="24"/>
              </w:rPr>
              <w:t>proven ways to help mitigate emotional / home problems.</w:t>
            </w:r>
          </w:p>
          <w:p w14:paraId="07AC7ECB" w14:textId="192AF8F3" w:rsidR="00780D2C" w:rsidRPr="00203562" w:rsidRDefault="00780D2C"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Pupils have a good basis of skills learnt providing a solid foundation for improvement.</w:t>
            </w:r>
          </w:p>
          <w:p w14:paraId="205526B8" w14:textId="09C687BA" w:rsidR="00780D2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Considerable progress made</w:t>
            </w:r>
            <w:r w:rsidR="004D752F">
              <w:rPr>
                <w:rFonts w:cstheme="minorHAnsi"/>
                <w:sz w:val="24"/>
                <w:szCs w:val="24"/>
              </w:rPr>
              <w:t xml:space="preserve"> already</w:t>
            </w:r>
            <w:r w:rsidRPr="00203562">
              <w:rPr>
                <w:rFonts w:cstheme="minorHAnsi"/>
                <w:sz w:val="24"/>
                <w:szCs w:val="24"/>
              </w:rPr>
              <w:t xml:space="preserve"> in first 12 months of trial.</w:t>
            </w:r>
          </w:p>
          <w:p w14:paraId="16E3CC36" w14:textId="0A7DF747" w:rsidR="00F839FF" w:rsidRPr="00203562" w:rsidRDefault="00F839FF"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Children are already engaged and eager to continue with the project.</w:t>
            </w:r>
          </w:p>
          <w:p w14:paraId="04391CF4" w14:textId="1D7D0171" w:rsidR="00BA25A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Willingness of all staff to work collaboratively towards a common vision.</w:t>
            </w:r>
          </w:p>
          <w:p w14:paraId="2AAEBF47" w14:textId="5E3DD508" w:rsidR="00BA25A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Support shown by all colleagues including LSAs towards project.</w:t>
            </w:r>
          </w:p>
          <w:p w14:paraId="4A3C0BAD" w14:textId="1E1870DE" w:rsidR="00BA25AC" w:rsidRPr="00203562" w:rsidRDefault="00BA25AC" w:rsidP="00203562">
            <w:pPr>
              <w:spacing w:line="276" w:lineRule="auto"/>
              <w:rPr>
                <w:rFonts w:cstheme="minorHAnsi"/>
                <w:sz w:val="24"/>
                <w:szCs w:val="24"/>
              </w:rPr>
            </w:pPr>
          </w:p>
        </w:tc>
        <w:tc>
          <w:tcPr>
            <w:tcW w:w="4605" w:type="dxa"/>
            <w:shd w:val="clear" w:color="auto" w:fill="FFC000"/>
          </w:tcPr>
          <w:p w14:paraId="6C5CF835" w14:textId="77777777" w:rsidR="00BA25AC" w:rsidRPr="00203562" w:rsidRDefault="004F5906" w:rsidP="00203562">
            <w:pPr>
              <w:spacing w:line="276" w:lineRule="auto"/>
              <w:rPr>
                <w:rFonts w:cstheme="minorHAnsi"/>
                <w:sz w:val="24"/>
                <w:szCs w:val="24"/>
                <w:u w:val="single"/>
              </w:rPr>
            </w:pPr>
            <w:r w:rsidRPr="00203562">
              <w:rPr>
                <w:rFonts w:cstheme="minorHAnsi"/>
                <w:sz w:val="24"/>
                <w:szCs w:val="24"/>
                <w:u w:val="single"/>
              </w:rPr>
              <w:t>Weaknesses</w:t>
            </w:r>
          </w:p>
          <w:p w14:paraId="490A73B4" w14:textId="7631A226" w:rsidR="00180AE1" w:rsidRPr="00203562" w:rsidRDefault="009F32E4"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Pupil self-belief</w:t>
            </w:r>
            <w:r w:rsidR="00BE4FDF" w:rsidRPr="00203562">
              <w:rPr>
                <w:rFonts w:cstheme="minorHAnsi"/>
                <w:sz w:val="24"/>
                <w:szCs w:val="24"/>
              </w:rPr>
              <w:t xml:space="preserve"> and confidence</w:t>
            </w:r>
            <w:r w:rsidRPr="00203562">
              <w:rPr>
                <w:rFonts w:cstheme="minorHAnsi"/>
                <w:sz w:val="24"/>
                <w:szCs w:val="24"/>
              </w:rPr>
              <w:t xml:space="preserve"> </w:t>
            </w:r>
            <w:r w:rsidR="004D752F">
              <w:rPr>
                <w:rFonts w:cstheme="minorHAnsi"/>
                <w:sz w:val="24"/>
                <w:szCs w:val="24"/>
              </w:rPr>
              <w:t>has been</w:t>
            </w:r>
            <w:r w:rsidRPr="00203562">
              <w:rPr>
                <w:rFonts w:cstheme="minorHAnsi"/>
                <w:sz w:val="24"/>
                <w:szCs w:val="24"/>
              </w:rPr>
              <w:t xml:space="preserve"> very low</w:t>
            </w:r>
            <w:r w:rsidR="004D752F">
              <w:rPr>
                <w:rFonts w:cstheme="minorHAnsi"/>
                <w:sz w:val="24"/>
                <w:szCs w:val="24"/>
              </w:rPr>
              <w:t xml:space="preserve"> and could fall once again</w:t>
            </w:r>
            <w:r w:rsidRPr="00203562">
              <w:rPr>
                <w:rFonts w:cstheme="minorHAnsi"/>
                <w:sz w:val="24"/>
                <w:szCs w:val="24"/>
              </w:rPr>
              <w:t>.</w:t>
            </w:r>
          </w:p>
          <w:p w14:paraId="646E386E" w14:textId="583A7316" w:rsidR="009F32E4" w:rsidRPr="00203562" w:rsidRDefault="009F32E4"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Pupil’s fear their academic future and failure</w:t>
            </w:r>
            <w:r w:rsidR="00BE4FDF" w:rsidRPr="00203562">
              <w:rPr>
                <w:rFonts w:cstheme="minorHAnsi"/>
                <w:sz w:val="24"/>
                <w:szCs w:val="24"/>
              </w:rPr>
              <w:t xml:space="preserve"> and underperform to ‘save face’.</w:t>
            </w:r>
          </w:p>
          <w:p w14:paraId="1996A56B" w14:textId="065CA5C0" w:rsidR="009F32E4"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In most cases, home support is negative or minimal.</w:t>
            </w:r>
          </w:p>
          <w:p w14:paraId="2B4F5805" w14:textId="4A586DD3" w:rsidR="00D92A38"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Substantial ALN, BESD.</w:t>
            </w:r>
          </w:p>
          <w:p w14:paraId="4CCB1446" w14:textId="7D62CA75" w:rsidR="006A777A"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There has been a sustained withdrawal of LA support through outside agencies such as Sandy Bears and Speech and Language</w:t>
            </w:r>
            <w:r w:rsidR="001F178A" w:rsidRPr="00203562">
              <w:rPr>
                <w:rFonts w:cstheme="minorHAnsi"/>
                <w:sz w:val="24"/>
                <w:szCs w:val="24"/>
              </w:rPr>
              <w:t xml:space="preserve"> with </w:t>
            </w:r>
            <w:r w:rsidR="00574962">
              <w:rPr>
                <w:rFonts w:cstheme="minorHAnsi"/>
                <w:sz w:val="24"/>
                <w:szCs w:val="24"/>
              </w:rPr>
              <w:t xml:space="preserve">the </w:t>
            </w:r>
            <w:r w:rsidR="006A777A" w:rsidRPr="00203562">
              <w:rPr>
                <w:rFonts w:cstheme="minorHAnsi"/>
                <w:sz w:val="24"/>
                <w:szCs w:val="24"/>
              </w:rPr>
              <w:t>ALN register ha</w:t>
            </w:r>
            <w:r w:rsidR="001F178A" w:rsidRPr="00203562">
              <w:rPr>
                <w:rFonts w:cstheme="minorHAnsi"/>
                <w:sz w:val="24"/>
                <w:szCs w:val="24"/>
              </w:rPr>
              <w:t>ving</w:t>
            </w:r>
            <w:r w:rsidR="006A777A" w:rsidRPr="00203562">
              <w:rPr>
                <w:rFonts w:cstheme="minorHAnsi"/>
                <w:sz w:val="24"/>
                <w:szCs w:val="24"/>
              </w:rPr>
              <w:t xml:space="preserve"> be</w:t>
            </w:r>
            <w:r w:rsidR="001F178A" w:rsidRPr="00203562">
              <w:rPr>
                <w:rFonts w:cstheme="minorHAnsi"/>
                <w:sz w:val="24"/>
                <w:szCs w:val="24"/>
              </w:rPr>
              <w:t>en</w:t>
            </w:r>
            <w:r w:rsidR="006A777A" w:rsidRPr="00203562">
              <w:rPr>
                <w:rFonts w:cstheme="minorHAnsi"/>
                <w:sz w:val="24"/>
                <w:szCs w:val="24"/>
              </w:rPr>
              <w:t xml:space="preserve"> ‘realigned’ by LA meaning fewer pupils are eligible for any support</w:t>
            </w:r>
            <w:r w:rsidR="001F178A" w:rsidRPr="00203562">
              <w:rPr>
                <w:rFonts w:cstheme="minorHAnsi"/>
                <w:sz w:val="24"/>
                <w:szCs w:val="24"/>
              </w:rPr>
              <w:t xml:space="preserve"> even if it were available.</w:t>
            </w:r>
            <w:r w:rsidR="006A777A" w:rsidRPr="00203562">
              <w:rPr>
                <w:rFonts w:cstheme="minorHAnsi"/>
                <w:sz w:val="24"/>
                <w:szCs w:val="24"/>
              </w:rPr>
              <w:t xml:space="preserve"> </w:t>
            </w:r>
          </w:p>
          <w:p w14:paraId="7C98C323" w14:textId="45AAEB1C" w:rsidR="00180AE1" w:rsidRPr="00203562" w:rsidRDefault="00180AE1" w:rsidP="00203562">
            <w:pPr>
              <w:spacing w:line="276" w:lineRule="auto"/>
              <w:rPr>
                <w:rFonts w:cstheme="minorHAnsi"/>
                <w:sz w:val="24"/>
                <w:szCs w:val="24"/>
              </w:rPr>
            </w:pPr>
          </w:p>
        </w:tc>
      </w:tr>
      <w:tr w:rsidR="00BA25AC" w:rsidRPr="00203562" w14:paraId="4764BD75" w14:textId="77777777" w:rsidTr="009E5B1D">
        <w:tc>
          <w:tcPr>
            <w:tcW w:w="4604" w:type="dxa"/>
            <w:shd w:val="clear" w:color="auto" w:fill="00B050"/>
          </w:tcPr>
          <w:p w14:paraId="75F3FE36" w14:textId="102871AE" w:rsidR="00BA25AC" w:rsidRPr="00203562" w:rsidRDefault="00180AE1" w:rsidP="00203562">
            <w:pPr>
              <w:spacing w:line="276" w:lineRule="auto"/>
              <w:rPr>
                <w:rFonts w:cstheme="minorHAnsi"/>
                <w:sz w:val="24"/>
                <w:szCs w:val="24"/>
                <w:u w:val="single"/>
              </w:rPr>
            </w:pPr>
            <w:r w:rsidRPr="00203562">
              <w:rPr>
                <w:rFonts w:cstheme="minorHAnsi"/>
                <w:sz w:val="24"/>
                <w:szCs w:val="24"/>
                <w:u w:val="single"/>
              </w:rPr>
              <w:t>Opportunities</w:t>
            </w:r>
          </w:p>
          <w:p w14:paraId="52B465EB" w14:textId="38B3A3AC" w:rsidR="00BA25AC" w:rsidRPr="00203562" w:rsidRDefault="00437112"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 xml:space="preserve">The chance to build on existing progress and improve </w:t>
            </w:r>
            <w:r w:rsidR="00FA690C">
              <w:rPr>
                <w:rFonts w:cstheme="minorHAnsi"/>
                <w:sz w:val="24"/>
                <w:szCs w:val="24"/>
              </w:rPr>
              <w:t xml:space="preserve">learning experiences and outcomes </w:t>
            </w:r>
            <w:r w:rsidRPr="00203562">
              <w:rPr>
                <w:rFonts w:cstheme="minorHAnsi"/>
                <w:sz w:val="24"/>
                <w:szCs w:val="24"/>
              </w:rPr>
              <w:t>further.</w:t>
            </w:r>
          </w:p>
          <w:p w14:paraId="63AF20E2" w14:textId="75F9087C" w:rsidR="00437112" w:rsidRPr="00203562" w:rsidRDefault="00437112"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Opportunity to enhance learning for pupils concerned, giving them a chance of a better transition to Secondary School.</w:t>
            </w:r>
          </w:p>
          <w:p w14:paraId="1B1B00C3" w14:textId="0162CB85" w:rsidR="00437112" w:rsidRPr="00203562" w:rsidRDefault="007E3AB3"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If moderately successful, the project could be rolled out to other classes in the school, enhancing learning opportunities and experiences for all children.</w:t>
            </w:r>
          </w:p>
          <w:p w14:paraId="5E171556" w14:textId="77777777" w:rsidR="009E5B1D" w:rsidRDefault="001C5E77" w:rsidP="00203562">
            <w:pPr>
              <w:pStyle w:val="ListParagraph"/>
              <w:numPr>
                <w:ilvl w:val="0"/>
                <w:numId w:val="5"/>
              </w:numPr>
              <w:spacing w:line="276" w:lineRule="auto"/>
              <w:ind w:left="455"/>
              <w:rPr>
                <w:rFonts w:cstheme="minorHAnsi"/>
                <w:sz w:val="24"/>
                <w:szCs w:val="24"/>
              </w:rPr>
            </w:pPr>
            <w:r w:rsidRPr="00944E51">
              <w:rPr>
                <w:rFonts w:cstheme="minorHAnsi"/>
                <w:sz w:val="24"/>
                <w:szCs w:val="24"/>
              </w:rPr>
              <w:t>Opportunity to trial effectiveness of project in other curriculum areas, namely numeracy and Welsh, an</w:t>
            </w:r>
            <w:r w:rsidR="001F178A" w:rsidRPr="00944E51">
              <w:rPr>
                <w:rFonts w:cstheme="minorHAnsi"/>
                <w:sz w:val="24"/>
                <w:szCs w:val="24"/>
              </w:rPr>
              <w:t>other</w:t>
            </w:r>
            <w:r w:rsidRPr="00944E51">
              <w:rPr>
                <w:rFonts w:cstheme="minorHAnsi"/>
                <w:sz w:val="24"/>
                <w:szCs w:val="24"/>
              </w:rPr>
              <w:t xml:space="preserve"> </w:t>
            </w:r>
          </w:p>
          <w:p w14:paraId="5803561F" w14:textId="342FE19D" w:rsidR="00BA25AC" w:rsidRPr="00203562" w:rsidRDefault="001C5E77" w:rsidP="009E5B1D">
            <w:pPr>
              <w:pStyle w:val="ListParagraph"/>
              <w:numPr>
                <w:ilvl w:val="0"/>
                <w:numId w:val="5"/>
              </w:numPr>
              <w:spacing w:line="276" w:lineRule="auto"/>
              <w:ind w:left="455"/>
              <w:rPr>
                <w:rFonts w:cstheme="minorHAnsi"/>
                <w:sz w:val="24"/>
                <w:szCs w:val="24"/>
              </w:rPr>
            </w:pPr>
            <w:r w:rsidRPr="00944E51">
              <w:rPr>
                <w:rFonts w:cstheme="minorHAnsi"/>
                <w:sz w:val="24"/>
                <w:szCs w:val="24"/>
              </w:rPr>
              <w:t xml:space="preserve">area </w:t>
            </w:r>
            <w:r w:rsidR="001F178A" w:rsidRPr="00944E51">
              <w:rPr>
                <w:rFonts w:cstheme="minorHAnsi"/>
                <w:sz w:val="24"/>
                <w:szCs w:val="24"/>
              </w:rPr>
              <w:t>for development</w:t>
            </w:r>
            <w:r w:rsidRPr="00944E51">
              <w:rPr>
                <w:rFonts w:cstheme="minorHAnsi"/>
                <w:sz w:val="24"/>
                <w:szCs w:val="24"/>
              </w:rPr>
              <w:t xml:space="preserve"> in </w:t>
            </w:r>
            <w:r w:rsidR="001F178A" w:rsidRPr="00944E51">
              <w:rPr>
                <w:rFonts w:cstheme="minorHAnsi"/>
                <w:sz w:val="24"/>
                <w:szCs w:val="24"/>
              </w:rPr>
              <w:t>school at present.</w:t>
            </w:r>
          </w:p>
        </w:tc>
        <w:tc>
          <w:tcPr>
            <w:tcW w:w="4605" w:type="dxa"/>
            <w:shd w:val="clear" w:color="auto" w:fill="FF0000"/>
          </w:tcPr>
          <w:p w14:paraId="3E28C48C" w14:textId="77777777" w:rsidR="00BA25AC" w:rsidRPr="00203562" w:rsidRDefault="00180AE1" w:rsidP="00203562">
            <w:pPr>
              <w:spacing w:line="276" w:lineRule="auto"/>
              <w:rPr>
                <w:rFonts w:cstheme="minorHAnsi"/>
                <w:sz w:val="24"/>
                <w:szCs w:val="24"/>
                <w:u w:val="single"/>
              </w:rPr>
            </w:pPr>
            <w:r w:rsidRPr="00203562">
              <w:rPr>
                <w:rFonts w:cstheme="minorHAnsi"/>
                <w:sz w:val="24"/>
                <w:szCs w:val="24"/>
                <w:u w:val="single"/>
              </w:rPr>
              <w:t>Threats</w:t>
            </w:r>
          </w:p>
          <w:p w14:paraId="1DA577F4" w14:textId="505BB7DB" w:rsidR="00180AE1" w:rsidRPr="00203562" w:rsidRDefault="00A00DE2"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Budget cuts mean larger class sizes and less LSA support.</w:t>
            </w:r>
          </w:p>
          <w:p w14:paraId="69A91A2F" w14:textId="11FD61CB" w:rsidR="00A00DE2" w:rsidRPr="00203562" w:rsidRDefault="00257492"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Negative family intervention could undermine progress made so far with negative attitude towards school and all learning.</w:t>
            </w:r>
          </w:p>
          <w:p w14:paraId="409D7313" w14:textId="4886C4AA" w:rsidR="00257492" w:rsidRPr="00203562" w:rsidRDefault="00914299"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 xml:space="preserve">Social media influences </w:t>
            </w:r>
            <w:r w:rsidR="00FA690C">
              <w:rPr>
                <w:rFonts w:cstheme="minorHAnsi"/>
                <w:sz w:val="24"/>
                <w:szCs w:val="24"/>
              </w:rPr>
              <w:t xml:space="preserve">have adverse effects </w:t>
            </w:r>
            <w:r w:rsidRPr="00203562">
              <w:rPr>
                <w:rFonts w:cstheme="minorHAnsi"/>
                <w:sz w:val="24"/>
                <w:szCs w:val="24"/>
              </w:rPr>
              <w:t>on vulnerable children.</w:t>
            </w:r>
          </w:p>
          <w:p w14:paraId="25AE6F30" w14:textId="00EAA503" w:rsidR="00914299" w:rsidRPr="00203562" w:rsidRDefault="00914299"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Poorly-managed screen-time</w:t>
            </w:r>
            <w:r w:rsidR="0050203E" w:rsidRPr="00203562">
              <w:rPr>
                <w:rFonts w:cstheme="minorHAnsi"/>
                <w:sz w:val="24"/>
                <w:szCs w:val="24"/>
              </w:rPr>
              <w:t xml:space="preserve"> at home is leading to children with sleep deprivation issues leading to poor concentration in school.</w:t>
            </w:r>
          </w:p>
          <w:p w14:paraId="130BD12F" w14:textId="3DE54C61" w:rsidR="00180AE1" w:rsidRPr="00203562" w:rsidRDefault="00180AE1" w:rsidP="00203562">
            <w:pPr>
              <w:spacing w:line="276" w:lineRule="auto"/>
              <w:rPr>
                <w:rFonts w:cstheme="minorHAnsi"/>
                <w:sz w:val="24"/>
                <w:szCs w:val="24"/>
              </w:rPr>
            </w:pPr>
          </w:p>
        </w:tc>
      </w:tr>
    </w:tbl>
    <w:p w14:paraId="048F80C1" w14:textId="217B99B1" w:rsidR="00D107E0" w:rsidRPr="00203562" w:rsidRDefault="00BA6DE5" w:rsidP="00203562">
      <w:pPr>
        <w:spacing w:line="360" w:lineRule="auto"/>
        <w:rPr>
          <w:rFonts w:cstheme="minorHAnsi"/>
          <w:sz w:val="24"/>
          <w:szCs w:val="24"/>
        </w:rPr>
      </w:pPr>
      <w:r w:rsidRPr="00203562">
        <w:rPr>
          <w:rFonts w:cstheme="minorHAnsi"/>
          <w:sz w:val="24"/>
          <w:szCs w:val="24"/>
        </w:rPr>
        <w:lastRenderedPageBreak/>
        <w:t>Analysis of this</w:t>
      </w:r>
      <w:r w:rsidR="004B7B3E">
        <w:rPr>
          <w:rFonts w:cstheme="minorHAnsi"/>
          <w:sz w:val="24"/>
          <w:szCs w:val="24"/>
        </w:rPr>
        <w:t xml:space="preserve"> process</w:t>
      </w:r>
      <w:r w:rsidRPr="00203562">
        <w:rPr>
          <w:rFonts w:cstheme="minorHAnsi"/>
          <w:sz w:val="24"/>
          <w:szCs w:val="24"/>
        </w:rPr>
        <w:t xml:space="preserve"> found that</w:t>
      </w:r>
      <w:r w:rsidR="00BB5594" w:rsidRPr="00203562">
        <w:rPr>
          <w:rFonts w:cstheme="minorHAnsi"/>
          <w:sz w:val="24"/>
          <w:szCs w:val="24"/>
        </w:rPr>
        <w:t xml:space="preserve"> positives and negatives were roughly balanced at present with </w:t>
      </w:r>
      <w:r w:rsidR="008D339B" w:rsidRPr="00203562">
        <w:rPr>
          <w:rFonts w:cstheme="minorHAnsi"/>
          <w:sz w:val="24"/>
          <w:szCs w:val="24"/>
        </w:rPr>
        <w:t xml:space="preserve">Strengths outweighing Weaknesses by 1.  </w:t>
      </w:r>
      <w:r w:rsidR="00CD7E91" w:rsidRPr="00203562">
        <w:rPr>
          <w:rFonts w:cstheme="minorHAnsi"/>
          <w:sz w:val="24"/>
          <w:szCs w:val="24"/>
        </w:rPr>
        <w:t>However</w:t>
      </w:r>
      <w:r w:rsidR="00ED2C55" w:rsidRPr="00203562">
        <w:rPr>
          <w:rFonts w:cstheme="minorHAnsi"/>
          <w:sz w:val="24"/>
          <w:szCs w:val="24"/>
        </w:rPr>
        <w:t>,</w:t>
      </w:r>
      <w:r w:rsidR="00CD7E91" w:rsidRPr="00203562">
        <w:rPr>
          <w:rFonts w:cstheme="minorHAnsi"/>
          <w:sz w:val="24"/>
          <w:szCs w:val="24"/>
        </w:rPr>
        <w:t xml:space="preserve"> of the Harmful aspects, </w:t>
      </w:r>
      <w:r w:rsidR="00383C29" w:rsidRPr="00203562">
        <w:rPr>
          <w:rFonts w:cstheme="minorHAnsi"/>
          <w:sz w:val="24"/>
          <w:szCs w:val="24"/>
        </w:rPr>
        <w:t xml:space="preserve">3 </w:t>
      </w:r>
      <w:r w:rsidR="0060567E" w:rsidRPr="00203562">
        <w:rPr>
          <w:rFonts w:cstheme="minorHAnsi"/>
          <w:sz w:val="24"/>
          <w:szCs w:val="24"/>
        </w:rPr>
        <w:t>T</w:t>
      </w:r>
      <w:r w:rsidR="00383C29" w:rsidRPr="00203562">
        <w:rPr>
          <w:rFonts w:cstheme="minorHAnsi"/>
          <w:sz w:val="24"/>
          <w:szCs w:val="24"/>
        </w:rPr>
        <w:t xml:space="preserve">hreats and 1 </w:t>
      </w:r>
      <w:r w:rsidR="0060567E" w:rsidRPr="00203562">
        <w:rPr>
          <w:rFonts w:cstheme="minorHAnsi"/>
          <w:sz w:val="24"/>
          <w:szCs w:val="24"/>
        </w:rPr>
        <w:t>W</w:t>
      </w:r>
      <w:r w:rsidR="00383C29" w:rsidRPr="00203562">
        <w:rPr>
          <w:rFonts w:cstheme="minorHAnsi"/>
          <w:sz w:val="24"/>
          <w:szCs w:val="24"/>
        </w:rPr>
        <w:t xml:space="preserve">eakness were due to social / home life problems, </w:t>
      </w:r>
      <w:r w:rsidR="00A845C7" w:rsidRPr="00203562">
        <w:rPr>
          <w:rFonts w:cstheme="minorHAnsi"/>
          <w:sz w:val="24"/>
          <w:szCs w:val="24"/>
        </w:rPr>
        <w:t>1 Threat and 1 Weakness were down to a withdrawal of LA support, 2 Weaknesses were due to pupil attitude and only 1 related to pupil ability.  Therefore</w:t>
      </w:r>
      <w:r w:rsidR="00FA6B91" w:rsidRPr="00203562">
        <w:rPr>
          <w:rFonts w:cstheme="minorHAnsi"/>
          <w:sz w:val="24"/>
          <w:szCs w:val="24"/>
        </w:rPr>
        <w:t>,</w:t>
      </w:r>
      <w:r w:rsidR="00A845C7" w:rsidRPr="00203562">
        <w:rPr>
          <w:rFonts w:cstheme="minorHAnsi"/>
          <w:sz w:val="24"/>
          <w:szCs w:val="24"/>
        </w:rPr>
        <w:t xml:space="preserve"> out of the 9 </w:t>
      </w:r>
      <w:r w:rsidR="0060567E" w:rsidRPr="00203562">
        <w:rPr>
          <w:rFonts w:cstheme="minorHAnsi"/>
          <w:sz w:val="24"/>
          <w:szCs w:val="24"/>
        </w:rPr>
        <w:t xml:space="preserve">items listed, </w:t>
      </w:r>
      <w:r w:rsidR="002D44F7" w:rsidRPr="00203562">
        <w:rPr>
          <w:rFonts w:cstheme="minorHAnsi"/>
          <w:sz w:val="24"/>
          <w:szCs w:val="24"/>
        </w:rPr>
        <w:t>all 9</w:t>
      </w:r>
      <w:r w:rsidR="005272D3" w:rsidRPr="00203562">
        <w:rPr>
          <w:rFonts w:cstheme="minorHAnsi"/>
          <w:sz w:val="24"/>
          <w:szCs w:val="24"/>
        </w:rPr>
        <w:t xml:space="preserve"> could </w:t>
      </w:r>
      <w:r w:rsidR="00A870D5" w:rsidRPr="00203562">
        <w:rPr>
          <w:rFonts w:cstheme="minorHAnsi"/>
          <w:sz w:val="24"/>
          <w:szCs w:val="24"/>
        </w:rPr>
        <w:t xml:space="preserve">be mitigated to a certain extent by school.  </w:t>
      </w:r>
      <w:r w:rsidR="003C0B2F" w:rsidRPr="00203562">
        <w:rPr>
          <w:rFonts w:cstheme="minorHAnsi"/>
          <w:sz w:val="24"/>
          <w:szCs w:val="24"/>
        </w:rPr>
        <w:t>The John Adams Quote, ‘</w:t>
      </w:r>
      <w:r w:rsidR="003C0B2F" w:rsidRPr="00203562">
        <w:rPr>
          <w:rFonts w:cstheme="minorHAnsi"/>
          <w:i/>
          <w:sz w:val="24"/>
          <w:szCs w:val="24"/>
        </w:rPr>
        <w:t>A problem is an opportunity in disguise</w:t>
      </w:r>
      <w:r w:rsidR="003C0B2F" w:rsidRPr="00203562">
        <w:rPr>
          <w:rFonts w:cstheme="minorHAnsi"/>
          <w:sz w:val="24"/>
          <w:szCs w:val="24"/>
        </w:rPr>
        <w:t>’, is certainly a view held by the staff</w:t>
      </w:r>
      <w:r w:rsidR="008D347A" w:rsidRPr="00203562">
        <w:rPr>
          <w:rFonts w:cstheme="minorHAnsi"/>
          <w:sz w:val="24"/>
          <w:szCs w:val="24"/>
        </w:rPr>
        <w:t xml:space="preserve">. </w:t>
      </w:r>
      <w:r w:rsidR="00080665" w:rsidRPr="00203562">
        <w:rPr>
          <w:rFonts w:cstheme="minorHAnsi"/>
          <w:sz w:val="24"/>
          <w:szCs w:val="24"/>
        </w:rPr>
        <w:t xml:space="preserve"> </w:t>
      </w:r>
    </w:p>
    <w:p w14:paraId="5DFDBCFC" w14:textId="20473093" w:rsidR="00D107E0" w:rsidRPr="00203562" w:rsidRDefault="00DA62C4" w:rsidP="00203562">
      <w:pPr>
        <w:pStyle w:val="ListParagraph"/>
        <w:numPr>
          <w:ilvl w:val="0"/>
          <w:numId w:val="6"/>
        </w:numPr>
        <w:spacing w:line="360" w:lineRule="auto"/>
        <w:rPr>
          <w:rFonts w:cstheme="minorHAnsi"/>
          <w:sz w:val="24"/>
          <w:szCs w:val="24"/>
        </w:rPr>
      </w:pPr>
      <w:r>
        <w:rPr>
          <w:rFonts w:cstheme="minorHAnsi"/>
          <w:sz w:val="24"/>
          <w:szCs w:val="24"/>
        </w:rPr>
        <w:t>As such</w:t>
      </w:r>
      <w:r w:rsidR="00ED2C55" w:rsidRPr="00203562">
        <w:rPr>
          <w:rFonts w:cstheme="minorHAnsi"/>
          <w:sz w:val="24"/>
          <w:szCs w:val="24"/>
        </w:rPr>
        <w:t>,</w:t>
      </w:r>
      <w:r w:rsidR="00080665" w:rsidRPr="00203562">
        <w:rPr>
          <w:rFonts w:cstheme="minorHAnsi"/>
          <w:sz w:val="24"/>
          <w:szCs w:val="24"/>
        </w:rPr>
        <w:t xml:space="preserve"> the LA </w:t>
      </w:r>
      <w:r w:rsidR="0059569B" w:rsidRPr="00203562">
        <w:rPr>
          <w:rFonts w:cstheme="minorHAnsi"/>
          <w:sz w:val="24"/>
          <w:szCs w:val="24"/>
        </w:rPr>
        <w:t>withdrawal</w:t>
      </w:r>
      <w:r w:rsidR="00080665" w:rsidRPr="00203562">
        <w:rPr>
          <w:rFonts w:cstheme="minorHAnsi"/>
          <w:sz w:val="24"/>
          <w:szCs w:val="24"/>
        </w:rPr>
        <w:t xml:space="preserve"> </w:t>
      </w:r>
      <w:r w:rsidR="0059569B" w:rsidRPr="00203562">
        <w:rPr>
          <w:rFonts w:cstheme="minorHAnsi"/>
          <w:sz w:val="24"/>
          <w:szCs w:val="24"/>
        </w:rPr>
        <w:t xml:space="preserve">of </w:t>
      </w:r>
      <w:r w:rsidR="00080665" w:rsidRPr="00203562">
        <w:rPr>
          <w:rFonts w:cstheme="minorHAnsi"/>
          <w:sz w:val="24"/>
          <w:szCs w:val="24"/>
        </w:rPr>
        <w:t xml:space="preserve">support has been an opportunity for staff to upskill </w:t>
      </w:r>
      <w:r w:rsidR="00E419D7" w:rsidRPr="00203562">
        <w:rPr>
          <w:rFonts w:cstheme="minorHAnsi"/>
          <w:sz w:val="24"/>
          <w:szCs w:val="24"/>
        </w:rPr>
        <w:t xml:space="preserve">into </w:t>
      </w:r>
      <w:r w:rsidR="00762493">
        <w:rPr>
          <w:rFonts w:cstheme="minorHAnsi"/>
          <w:sz w:val="24"/>
          <w:szCs w:val="24"/>
        </w:rPr>
        <w:t>new</w:t>
      </w:r>
      <w:r w:rsidR="00E419D7" w:rsidRPr="00203562">
        <w:rPr>
          <w:rFonts w:cstheme="minorHAnsi"/>
          <w:sz w:val="24"/>
          <w:szCs w:val="24"/>
        </w:rPr>
        <w:t xml:space="preserve"> area</w:t>
      </w:r>
      <w:r w:rsidR="00762493">
        <w:rPr>
          <w:rFonts w:cstheme="minorHAnsi"/>
          <w:sz w:val="24"/>
          <w:szCs w:val="24"/>
        </w:rPr>
        <w:t>s</w:t>
      </w:r>
      <w:r w:rsidR="00E419D7" w:rsidRPr="00203562">
        <w:rPr>
          <w:rFonts w:cstheme="minorHAnsi"/>
          <w:sz w:val="24"/>
          <w:szCs w:val="24"/>
        </w:rPr>
        <w:t xml:space="preserve"> so that specialist support can be given at any time needed</w:t>
      </w:r>
      <w:r w:rsidR="000363E7" w:rsidRPr="00203562">
        <w:rPr>
          <w:rFonts w:cstheme="minorHAnsi"/>
          <w:sz w:val="24"/>
          <w:szCs w:val="24"/>
        </w:rPr>
        <w:t xml:space="preserve"> thereby helping the children </w:t>
      </w:r>
      <w:r w:rsidR="00762493">
        <w:rPr>
          <w:rFonts w:cstheme="minorHAnsi"/>
          <w:sz w:val="24"/>
          <w:szCs w:val="24"/>
        </w:rPr>
        <w:t>while enhancing</w:t>
      </w:r>
      <w:r w:rsidR="000363E7" w:rsidRPr="00203562">
        <w:rPr>
          <w:rFonts w:cstheme="minorHAnsi"/>
          <w:sz w:val="24"/>
          <w:szCs w:val="24"/>
        </w:rPr>
        <w:t xml:space="preserve"> staff CPD</w:t>
      </w:r>
      <w:r w:rsidR="00E419D7" w:rsidRPr="00203562">
        <w:rPr>
          <w:rFonts w:cstheme="minorHAnsi"/>
          <w:sz w:val="24"/>
          <w:szCs w:val="24"/>
        </w:rPr>
        <w:t xml:space="preserve">.  </w:t>
      </w:r>
      <w:r w:rsidR="009D3C91" w:rsidRPr="00203562">
        <w:rPr>
          <w:rFonts w:cstheme="minorHAnsi"/>
          <w:sz w:val="24"/>
          <w:szCs w:val="24"/>
        </w:rPr>
        <w:t xml:space="preserve">This also applies to budget-cuts with teachers </w:t>
      </w:r>
      <w:r w:rsidR="00174ADC" w:rsidRPr="00203562">
        <w:rPr>
          <w:rFonts w:cstheme="minorHAnsi"/>
          <w:sz w:val="24"/>
          <w:szCs w:val="24"/>
        </w:rPr>
        <w:t>improved CPD</w:t>
      </w:r>
      <w:r w:rsidR="00562DED">
        <w:rPr>
          <w:rFonts w:cstheme="minorHAnsi"/>
          <w:sz w:val="24"/>
          <w:szCs w:val="24"/>
        </w:rPr>
        <w:t xml:space="preserve"> and greater teaching skills</w:t>
      </w:r>
      <w:r w:rsidR="00174ADC" w:rsidRPr="00203562">
        <w:rPr>
          <w:rFonts w:cstheme="minorHAnsi"/>
          <w:sz w:val="24"/>
          <w:szCs w:val="24"/>
        </w:rPr>
        <w:t xml:space="preserve"> mitigating against an increasing work-load.</w:t>
      </w:r>
    </w:p>
    <w:p w14:paraId="6788C1D4" w14:textId="78A3652A" w:rsidR="00D107E0" w:rsidRPr="00203562" w:rsidRDefault="00E419D7"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Poor parenting and home life </w:t>
      </w:r>
      <w:r w:rsidR="00E95BA1" w:rsidRPr="00203562">
        <w:rPr>
          <w:rFonts w:cstheme="minorHAnsi"/>
          <w:sz w:val="24"/>
          <w:szCs w:val="24"/>
        </w:rPr>
        <w:t>are addressed every day through open-door policies that put the child at the centre</w:t>
      </w:r>
      <w:r w:rsidR="006211CB">
        <w:rPr>
          <w:rFonts w:cstheme="minorHAnsi"/>
          <w:sz w:val="24"/>
          <w:szCs w:val="24"/>
        </w:rPr>
        <w:t xml:space="preserve">, </w:t>
      </w:r>
      <w:r w:rsidR="00E95BA1" w:rsidRPr="00203562">
        <w:rPr>
          <w:rFonts w:cstheme="minorHAnsi"/>
          <w:sz w:val="24"/>
          <w:szCs w:val="24"/>
        </w:rPr>
        <w:t xml:space="preserve">with break-fast clubs, regular parent-school meetings, regular meetings with </w:t>
      </w:r>
      <w:r w:rsidR="00CF168A" w:rsidRPr="00203562">
        <w:rPr>
          <w:rFonts w:cstheme="minorHAnsi"/>
          <w:sz w:val="24"/>
          <w:szCs w:val="24"/>
        </w:rPr>
        <w:t xml:space="preserve">school nurse, health visitor etc, </w:t>
      </w:r>
      <w:r w:rsidR="001338DC" w:rsidRPr="00203562">
        <w:rPr>
          <w:rFonts w:cstheme="minorHAnsi"/>
          <w:sz w:val="24"/>
          <w:szCs w:val="24"/>
        </w:rPr>
        <w:t>Design to Smile and dentist visits arranged to ensure that children have regular dental care</w:t>
      </w:r>
      <w:r w:rsidR="00885557" w:rsidRPr="00203562">
        <w:rPr>
          <w:rFonts w:cstheme="minorHAnsi"/>
          <w:sz w:val="24"/>
          <w:szCs w:val="24"/>
        </w:rPr>
        <w:t xml:space="preserve">, parenting classes being offered and </w:t>
      </w:r>
      <w:r w:rsidR="00CF168A" w:rsidRPr="00203562">
        <w:rPr>
          <w:rFonts w:cstheme="minorHAnsi"/>
          <w:sz w:val="24"/>
          <w:szCs w:val="24"/>
        </w:rPr>
        <w:t xml:space="preserve">PCSO open surgeries being held at the school </w:t>
      </w:r>
      <w:r w:rsidR="00451780" w:rsidRPr="00203562">
        <w:rPr>
          <w:rFonts w:cstheme="minorHAnsi"/>
          <w:sz w:val="24"/>
          <w:szCs w:val="24"/>
        </w:rPr>
        <w:t xml:space="preserve">once a month </w:t>
      </w:r>
      <w:r w:rsidR="00885557" w:rsidRPr="00203562">
        <w:rPr>
          <w:rFonts w:cstheme="minorHAnsi"/>
          <w:sz w:val="24"/>
          <w:szCs w:val="24"/>
        </w:rPr>
        <w:t>with</w:t>
      </w:r>
      <w:r w:rsidR="00451780" w:rsidRPr="00203562">
        <w:rPr>
          <w:rFonts w:cstheme="minorHAnsi"/>
          <w:sz w:val="24"/>
          <w:szCs w:val="24"/>
        </w:rPr>
        <w:t xml:space="preserve"> PCSOs working closely with the children in school to build a relationship and help with any issues outside o</w:t>
      </w:r>
      <w:r w:rsidR="001338DC" w:rsidRPr="00203562">
        <w:rPr>
          <w:rFonts w:cstheme="minorHAnsi"/>
          <w:sz w:val="24"/>
          <w:szCs w:val="24"/>
        </w:rPr>
        <w:t>f</w:t>
      </w:r>
      <w:r w:rsidR="00451780" w:rsidRPr="00203562">
        <w:rPr>
          <w:rFonts w:cstheme="minorHAnsi"/>
          <w:sz w:val="24"/>
          <w:szCs w:val="24"/>
        </w:rPr>
        <w:t xml:space="preserve"> school</w:t>
      </w:r>
      <w:r w:rsidR="001338DC" w:rsidRPr="00203562">
        <w:rPr>
          <w:rFonts w:cstheme="minorHAnsi"/>
          <w:sz w:val="24"/>
          <w:szCs w:val="24"/>
        </w:rPr>
        <w:t>.</w:t>
      </w:r>
      <w:r w:rsidR="00CF168A" w:rsidRPr="00203562">
        <w:rPr>
          <w:rFonts w:cstheme="minorHAnsi"/>
          <w:sz w:val="24"/>
          <w:szCs w:val="24"/>
        </w:rPr>
        <w:t xml:space="preserve"> </w:t>
      </w:r>
    </w:p>
    <w:p w14:paraId="15F7E814" w14:textId="6A6A3C4C" w:rsidR="002D44F7" w:rsidRPr="00203562" w:rsidRDefault="00D107E0" w:rsidP="00203562">
      <w:pPr>
        <w:pStyle w:val="ListParagraph"/>
        <w:numPr>
          <w:ilvl w:val="0"/>
          <w:numId w:val="6"/>
        </w:numPr>
        <w:spacing w:line="360" w:lineRule="auto"/>
        <w:rPr>
          <w:rFonts w:cstheme="minorHAnsi"/>
          <w:sz w:val="24"/>
          <w:szCs w:val="24"/>
        </w:rPr>
      </w:pPr>
      <w:r w:rsidRPr="00203562">
        <w:rPr>
          <w:rFonts w:cstheme="minorHAnsi"/>
          <w:sz w:val="24"/>
          <w:szCs w:val="24"/>
        </w:rPr>
        <w:t>P</w:t>
      </w:r>
      <w:r w:rsidR="00753BCD" w:rsidRPr="00203562">
        <w:rPr>
          <w:rFonts w:cstheme="minorHAnsi"/>
          <w:sz w:val="24"/>
          <w:szCs w:val="24"/>
        </w:rPr>
        <w:t>oor self-belief</w:t>
      </w:r>
      <w:r w:rsidR="003030FD" w:rsidRPr="00203562">
        <w:rPr>
          <w:rFonts w:cstheme="minorHAnsi"/>
          <w:sz w:val="24"/>
          <w:szCs w:val="24"/>
        </w:rPr>
        <w:t xml:space="preserve">, </w:t>
      </w:r>
      <w:r w:rsidR="00753BCD" w:rsidRPr="00203562">
        <w:rPr>
          <w:rFonts w:cstheme="minorHAnsi"/>
          <w:sz w:val="24"/>
          <w:szCs w:val="24"/>
        </w:rPr>
        <w:t>low confidence</w:t>
      </w:r>
      <w:r w:rsidR="003030FD" w:rsidRPr="00203562">
        <w:rPr>
          <w:rFonts w:cstheme="minorHAnsi"/>
          <w:sz w:val="24"/>
          <w:szCs w:val="24"/>
        </w:rPr>
        <w:t xml:space="preserve"> and under-performance</w:t>
      </w:r>
      <w:r w:rsidR="00753BCD" w:rsidRPr="00203562">
        <w:rPr>
          <w:rFonts w:cstheme="minorHAnsi"/>
          <w:sz w:val="24"/>
          <w:szCs w:val="24"/>
        </w:rPr>
        <w:t xml:space="preserve"> are the issues that this project is hoping to tackle.  </w:t>
      </w:r>
    </w:p>
    <w:p w14:paraId="3BB3C670" w14:textId="35FEDC17" w:rsidR="00753BCD" w:rsidRPr="00203562" w:rsidRDefault="00753BCD" w:rsidP="00203562">
      <w:pPr>
        <w:pStyle w:val="ListParagraph"/>
        <w:numPr>
          <w:ilvl w:val="0"/>
          <w:numId w:val="6"/>
        </w:numPr>
        <w:spacing w:line="360" w:lineRule="auto"/>
        <w:rPr>
          <w:rFonts w:cstheme="minorHAnsi"/>
          <w:sz w:val="24"/>
          <w:szCs w:val="24"/>
        </w:rPr>
      </w:pPr>
      <w:r w:rsidRPr="00203562">
        <w:rPr>
          <w:rFonts w:cstheme="minorHAnsi"/>
          <w:sz w:val="24"/>
          <w:szCs w:val="24"/>
        </w:rPr>
        <w:t>That leaves only ALN and BESD</w:t>
      </w:r>
      <w:r w:rsidR="002D44F7" w:rsidRPr="00203562">
        <w:rPr>
          <w:rFonts w:cstheme="minorHAnsi"/>
          <w:sz w:val="24"/>
          <w:szCs w:val="24"/>
        </w:rPr>
        <w:t xml:space="preserve">. </w:t>
      </w:r>
      <w:r w:rsidR="00ED44DC" w:rsidRPr="00203562">
        <w:rPr>
          <w:rFonts w:cstheme="minorHAnsi"/>
          <w:sz w:val="24"/>
          <w:szCs w:val="24"/>
        </w:rPr>
        <w:t xml:space="preserve"> The school has a good track record of spotting specific learning needs early on and the staff have a wealth of knowledge, training and experience in helping children with a huge range of </w:t>
      </w:r>
      <w:r w:rsidR="00806DC2" w:rsidRPr="00203562">
        <w:rPr>
          <w:rFonts w:cstheme="minorHAnsi"/>
          <w:sz w:val="24"/>
          <w:szCs w:val="24"/>
        </w:rPr>
        <w:t xml:space="preserve">complex needs.  Many children arrive relatively late in their primary school life – often in Year 5 or 6 – when parents realise that their children’s unhappiness </w:t>
      </w:r>
      <w:r w:rsidR="00417F8C">
        <w:rPr>
          <w:rFonts w:cstheme="minorHAnsi"/>
          <w:sz w:val="24"/>
          <w:szCs w:val="24"/>
        </w:rPr>
        <w:t xml:space="preserve">at another school </w:t>
      </w:r>
      <w:r w:rsidR="00806DC2" w:rsidRPr="00203562">
        <w:rPr>
          <w:rFonts w:cstheme="minorHAnsi"/>
          <w:sz w:val="24"/>
          <w:szCs w:val="24"/>
        </w:rPr>
        <w:t xml:space="preserve">has reached new </w:t>
      </w:r>
      <w:r w:rsidR="00417F8C">
        <w:rPr>
          <w:rFonts w:cstheme="minorHAnsi"/>
          <w:sz w:val="24"/>
          <w:szCs w:val="24"/>
        </w:rPr>
        <w:t>low</w:t>
      </w:r>
      <w:r w:rsidR="00806DC2" w:rsidRPr="00203562">
        <w:rPr>
          <w:rFonts w:cstheme="minorHAnsi"/>
          <w:sz w:val="24"/>
          <w:szCs w:val="24"/>
        </w:rPr>
        <w:t xml:space="preserve">s and that they will not be prepared for Secondary School. </w:t>
      </w:r>
      <w:r w:rsidR="00CC7A72" w:rsidRPr="00203562">
        <w:rPr>
          <w:rFonts w:cstheme="minorHAnsi"/>
          <w:sz w:val="24"/>
          <w:szCs w:val="24"/>
        </w:rPr>
        <w:t xml:space="preserve"> </w:t>
      </w:r>
      <w:r w:rsidR="00656AF2">
        <w:rPr>
          <w:rFonts w:cstheme="minorHAnsi"/>
          <w:sz w:val="24"/>
          <w:szCs w:val="24"/>
        </w:rPr>
        <w:t>Our</w:t>
      </w:r>
      <w:r w:rsidR="00CC7A72" w:rsidRPr="00203562">
        <w:rPr>
          <w:rFonts w:cstheme="minorHAnsi"/>
          <w:sz w:val="24"/>
          <w:szCs w:val="24"/>
        </w:rPr>
        <w:t xml:space="preserve"> school has helped </w:t>
      </w:r>
      <w:r w:rsidR="00656AF2">
        <w:rPr>
          <w:rFonts w:cstheme="minorHAnsi"/>
          <w:sz w:val="24"/>
          <w:szCs w:val="24"/>
        </w:rPr>
        <w:t>all</w:t>
      </w:r>
      <w:r w:rsidR="00CC7A72" w:rsidRPr="00203562">
        <w:rPr>
          <w:rFonts w:cstheme="minorHAnsi"/>
          <w:sz w:val="24"/>
          <w:szCs w:val="24"/>
        </w:rPr>
        <w:t xml:space="preserve"> of these transient children, with the vast majority reaching their full academic potential with many </w:t>
      </w:r>
      <w:r w:rsidR="00154177" w:rsidRPr="00203562">
        <w:rPr>
          <w:rFonts w:cstheme="minorHAnsi"/>
          <w:sz w:val="24"/>
          <w:szCs w:val="24"/>
        </w:rPr>
        <w:t xml:space="preserve">‘holes in skills and knowledge’ being bridged and more importantly with the children feeling happy, safe and enthused about school and learning.  </w:t>
      </w:r>
      <w:r w:rsidR="00416F9A" w:rsidRPr="00203562">
        <w:rPr>
          <w:rFonts w:cstheme="minorHAnsi"/>
          <w:sz w:val="24"/>
          <w:szCs w:val="24"/>
        </w:rPr>
        <w:t xml:space="preserve">Our vision of the importance of nurturing the whole child in a supportive </w:t>
      </w:r>
      <w:r w:rsidR="00416F9A" w:rsidRPr="00203562">
        <w:rPr>
          <w:rFonts w:cstheme="minorHAnsi"/>
          <w:sz w:val="24"/>
          <w:szCs w:val="24"/>
        </w:rPr>
        <w:lastRenderedPageBreak/>
        <w:t xml:space="preserve">way has enabled this to happen.  </w:t>
      </w:r>
      <w:r w:rsidR="00650480" w:rsidRPr="00203562">
        <w:rPr>
          <w:rFonts w:cstheme="minorHAnsi"/>
          <w:sz w:val="24"/>
          <w:szCs w:val="24"/>
        </w:rPr>
        <w:t>We have a very good relationship with our Secondary Sch</w:t>
      </w:r>
      <w:r w:rsidR="00E53109" w:rsidRPr="00203562">
        <w:rPr>
          <w:rFonts w:cstheme="minorHAnsi"/>
          <w:sz w:val="24"/>
          <w:szCs w:val="24"/>
        </w:rPr>
        <w:t>ool</w:t>
      </w:r>
      <w:r w:rsidR="005531BE">
        <w:rPr>
          <w:rFonts w:cstheme="minorHAnsi"/>
          <w:sz w:val="24"/>
          <w:szCs w:val="24"/>
        </w:rPr>
        <w:t>,</w:t>
      </w:r>
      <w:r w:rsidR="00E53109" w:rsidRPr="00203562">
        <w:rPr>
          <w:rFonts w:cstheme="minorHAnsi"/>
          <w:sz w:val="24"/>
          <w:szCs w:val="24"/>
        </w:rPr>
        <w:t xml:space="preserve"> and the transition process, though intense for staff, is successful for the students.</w:t>
      </w:r>
      <w:r w:rsidR="00A661E7" w:rsidRPr="00203562">
        <w:rPr>
          <w:rFonts w:cstheme="minorHAnsi"/>
          <w:sz w:val="24"/>
          <w:szCs w:val="24"/>
        </w:rPr>
        <w:t xml:space="preserve">  Structures, strategies and programmes put in place and followed, evaluated, reassessed, altered, changed, re</w:t>
      </w:r>
      <w:r w:rsidR="006D3179" w:rsidRPr="00203562">
        <w:rPr>
          <w:rFonts w:cstheme="minorHAnsi"/>
          <w:sz w:val="24"/>
          <w:szCs w:val="24"/>
        </w:rPr>
        <w:t>-</w:t>
      </w:r>
      <w:r w:rsidR="00A661E7" w:rsidRPr="00203562">
        <w:rPr>
          <w:rFonts w:cstheme="minorHAnsi"/>
          <w:sz w:val="24"/>
          <w:szCs w:val="24"/>
        </w:rPr>
        <w:t xml:space="preserve">evaluated and so on ensure that </w:t>
      </w:r>
      <w:r w:rsidR="006D3179" w:rsidRPr="00203562">
        <w:rPr>
          <w:rFonts w:cstheme="minorHAnsi"/>
          <w:sz w:val="24"/>
          <w:szCs w:val="24"/>
        </w:rPr>
        <w:t xml:space="preserve">each child’s needs are catered for. </w:t>
      </w:r>
    </w:p>
    <w:p w14:paraId="2EBC3FFF" w14:textId="529B6AA5" w:rsidR="00BA6DE5" w:rsidRPr="00203562" w:rsidRDefault="00D14A0F" w:rsidP="00203562">
      <w:pPr>
        <w:spacing w:line="360" w:lineRule="auto"/>
        <w:rPr>
          <w:rFonts w:cstheme="minorHAnsi"/>
          <w:sz w:val="24"/>
          <w:szCs w:val="24"/>
          <w:u w:val="single"/>
        </w:rPr>
      </w:pPr>
      <w:r w:rsidRPr="00203562">
        <w:rPr>
          <w:rFonts w:cstheme="minorHAnsi"/>
          <w:sz w:val="24"/>
          <w:szCs w:val="24"/>
          <w:u w:val="single"/>
        </w:rPr>
        <w:t>Future Actions</w:t>
      </w:r>
    </w:p>
    <w:p w14:paraId="52DAEE02" w14:textId="671EBE3D" w:rsidR="00D14A0F" w:rsidRPr="00203562" w:rsidRDefault="00D14A0F"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 SWOT </w:t>
      </w:r>
      <w:r w:rsidR="007E1478" w:rsidRPr="00203562">
        <w:rPr>
          <w:rFonts w:cstheme="minorHAnsi"/>
          <w:sz w:val="24"/>
          <w:szCs w:val="24"/>
        </w:rPr>
        <w:t>analysis shows that the CPD and upskilling of staff needs to continue</w:t>
      </w:r>
      <w:r w:rsidR="003B76CE" w:rsidRPr="00203562">
        <w:rPr>
          <w:rFonts w:cstheme="minorHAnsi"/>
          <w:sz w:val="24"/>
          <w:szCs w:val="24"/>
        </w:rPr>
        <w:t xml:space="preserve"> to ensure </w:t>
      </w:r>
      <w:r w:rsidR="001C25CB" w:rsidRPr="00203562">
        <w:rPr>
          <w:rFonts w:cstheme="minorHAnsi"/>
          <w:sz w:val="24"/>
          <w:szCs w:val="24"/>
        </w:rPr>
        <w:t>effective coverage and current knowledge of ALN issues.</w:t>
      </w:r>
    </w:p>
    <w:p w14:paraId="7017ED06" w14:textId="778FE2B7" w:rsidR="003B76CE" w:rsidRPr="00203562" w:rsidRDefault="003B76CE" w:rsidP="00203562">
      <w:pPr>
        <w:pStyle w:val="ListParagraph"/>
        <w:numPr>
          <w:ilvl w:val="0"/>
          <w:numId w:val="6"/>
        </w:numPr>
        <w:spacing w:line="360" w:lineRule="auto"/>
        <w:rPr>
          <w:rFonts w:cstheme="minorHAnsi"/>
          <w:sz w:val="24"/>
          <w:szCs w:val="24"/>
        </w:rPr>
      </w:pPr>
      <w:r w:rsidRPr="00203562">
        <w:rPr>
          <w:rFonts w:cstheme="minorHAnsi"/>
          <w:sz w:val="24"/>
          <w:szCs w:val="24"/>
        </w:rPr>
        <w:t>Liaison between and home-school relationships need to continue to be fostered despite the time constraints that this causes on teaching staff.</w:t>
      </w:r>
    </w:p>
    <w:p w14:paraId="65F96C15" w14:textId="2E79B176" w:rsidR="003B76CE" w:rsidRPr="00203562" w:rsidRDefault="000B0646" w:rsidP="00203562">
      <w:pPr>
        <w:pStyle w:val="ListParagraph"/>
        <w:numPr>
          <w:ilvl w:val="0"/>
          <w:numId w:val="6"/>
        </w:numPr>
        <w:spacing w:line="360" w:lineRule="auto"/>
        <w:rPr>
          <w:rFonts w:cstheme="minorHAnsi"/>
          <w:sz w:val="24"/>
          <w:szCs w:val="24"/>
        </w:rPr>
      </w:pPr>
      <w:r w:rsidRPr="00203562">
        <w:rPr>
          <w:rFonts w:cstheme="minorHAnsi"/>
          <w:sz w:val="24"/>
          <w:szCs w:val="24"/>
        </w:rPr>
        <w:t>Active Learning and trialling different pedagogies needs to continue to ensure that all children are able to access education in a way that optimises their learning experiences.</w:t>
      </w:r>
    </w:p>
    <w:p w14:paraId="0D99C7D9" w14:textId="5A28F59A" w:rsidR="000B0646" w:rsidRPr="00203562" w:rsidRDefault="000B0646" w:rsidP="00203562">
      <w:pPr>
        <w:pStyle w:val="ListParagraph"/>
        <w:numPr>
          <w:ilvl w:val="0"/>
          <w:numId w:val="6"/>
        </w:numPr>
        <w:spacing w:line="360" w:lineRule="auto"/>
        <w:rPr>
          <w:rFonts w:cstheme="minorHAnsi"/>
          <w:sz w:val="24"/>
          <w:szCs w:val="24"/>
        </w:rPr>
      </w:pPr>
      <w:r w:rsidRPr="00203562">
        <w:rPr>
          <w:rFonts w:cstheme="minorHAnsi"/>
          <w:sz w:val="24"/>
          <w:szCs w:val="24"/>
        </w:rPr>
        <w:t>Staff need to continue to work collaboratively – both with each other and across cluster / key stages</w:t>
      </w:r>
      <w:r w:rsidR="00C25EDD" w:rsidRPr="00203562">
        <w:rPr>
          <w:rFonts w:cstheme="minorHAnsi"/>
          <w:sz w:val="24"/>
          <w:szCs w:val="24"/>
        </w:rPr>
        <w:t xml:space="preserve"> to share best practice.</w:t>
      </w:r>
    </w:p>
    <w:p w14:paraId="7062FBE5" w14:textId="0B50F3A6" w:rsidR="00C25EDD" w:rsidRPr="00203562" w:rsidRDefault="00C25EDD" w:rsidP="00203562">
      <w:pPr>
        <w:pStyle w:val="ListParagraph"/>
        <w:numPr>
          <w:ilvl w:val="0"/>
          <w:numId w:val="6"/>
        </w:numPr>
        <w:spacing w:line="360" w:lineRule="auto"/>
        <w:rPr>
          <w:rFonts w:cstheme="minorHAnsi"/>
          <w:sz w:val="24"/>
          <w:szCs w:val="24"/>
        </w:rPr>
      </w:pPr>
      <w:r w:rsidRPr="00203562">
        <w:rPr>
          <w:rFonts w:cstheme="minorHAnsi"/>
          <w:sz w:val="24"/>
          <w:szCs w:val="24"/>
        </w:rPr>
        <w:t>Opportunities for outside agencies such as Lead Creative Schools</w:t>
      </w:r>
      <w:r w:rsidR="003B2894" w:rsidRPr="00203562">
        <w:rPr>
          <w:rFonts w:cstheme="minorHAnsi"/>
          <w:sz w:val="24"/>
          <w:szCs w:val="24"/>
        </w:rPr>
        <w:t xml:space="preserve"> and CPD training such as Dilemma-based Learning</w:t>
      </w:r>
      <w:r w:rsidRPr="00203562">
        <w:rPr>
          <w:rFonts w:cstheme="minorHAnsi"/>
          <w:sz w:val="24"/>
          <w:szCs w:val="24"/>
        </w:rPr>
        <w:t xml:space="preserve"> needs to continue </w:t>
      </w:r>
      <w:r w:rsidR="003B2894" w:rsidRPr="00203562">
        <w:rPr>
          <w:rFonts w:cstheme="minorHAnsi"/>
          <w:sz w:val="24"/>
          <w:szCs w:val="24"/>
        </w:rPr>
        <w:t>to enhance staff skills and promote</w:t>
      </w:r>
      <w:r w:rsidR="00D47B9D" w:rsidRPr="00203562">
        <w:rPr>
          <w:rFonts w:cstheme="minorHAnsi"/>
          <w:sz w:val="24"/>
          <w:szCs w:val="24"/>
        </w:rPr>
        <w:t xml:space="preserve"> </w:t>
      </w:r>
      <w:r w:rsidR="00C81F4F">
        <w:rPr>
          <w:rFonts w:cstheme="minorHAnsi"/>
          <w:sz w:val="24"/>
          <w:szCs w:val="24"/>
        </w:rPr>
        <w:t xml:space="preserve">a variety of </w:t>
      </w:r>
      <w:r w:rsidR="00D47B9D" w:rsidRPr="00203562">
        <w:rPr>
          <w:rFonts w:cstheme="minorHAnsi"/>
          <w:sz w:val="24"/>
          <w:szCs w:val="24"/>
        </w:rPr>
        <w:t>learning</w:t>
      </w:r>
      <w:r w:rsidR="00C81F4F">
        <w:rPr>
          <w:rFonts w:cstheme="minorHAnsi"/>
          <w:sz w:val="24"/>
          <w:szCs w:val="24"/>
        </w:rPr>
        <w:t xml:space="preserve"> experiences</w:t>
      </w:r>
      <w:r w:rsidR="00D47B9D" w:rsidRPr="00203562">
        <w:rPr>
          <w:rFonts w:cstheme="minorHAnsi"/>
          <w:sz w:val="24"/>
          <w:szCs w:val="24"/>
        </w:rPr>
        <w:t>.</w:t>
      </w:r>
    </w:p>
    <w:p w14:paraId="009028E0" w14:textId="4F92B5AB" w:rsidR="00D47B9D" w:rsidRPr="00203562" w:rsidRDefault="00D47B9D" w:rsidP="00203562">
      <w:pPr>
        <w:pStyle w:val="ListParagraph"/>
        <w:numPr>
          <w:ilvl w:val="0"/>
          <w:numId w:val="6"/>
        </w:numPr>
        <w:spacing w:line="360" w:lineRule="auto"/>
        <w:rPr>
          <w:rFonts w:cstheme="minorHAnsi"/>
          <w:sz w:val="24"/>
          <w:szCs w:val="24"/>
        </w:rPr>
      </w:pPr>
      <w:r w:rsidRPr="00203562">
        <w:rPr>
          <w:rFonts w:cstheme="minorHAnsi"/>
          <w:sz w:val="24"/>
          <w:szCs w:val="24"/>
        </w:rPr>
        <w:t>Successful strategies need to be shared and rolled-out across different age-groups</w:t>
      </w:r>
      <w:r w:rsidR="007B34AF" w:rsidRPr="00203562">
        <w:rPr>
          <w:rFonts w:cstheme="minorHAnsi"/>
          <w:sz w:val="24"/>
          <w:szCs w:val="24"/>
        </w:rPr>
        <w:t xml:space="preserve"> to trial </w:t>
      </w:r>
      <w:r w:rsidR="006C0785">
        <w:rPr>
          <w:rFonts w:cstheme="minorHAnsi"/>
          <w:sz w:val="24"/>
          <w:szCs w:val="24"/>
        </w:rPr>
        <w:t xml:space="preserve">in order </w:t>
      </w:r>
      <w:r w:rsidR="007B34AF" w:rsidRPr="00203562">
        <w:rPr>
          <w:rFonts w:cstheme="minorHAnsi"/>
          <w:sz w:val="24"/>
          <w:szCs w:val="24"/>
        </w:rPr>
        <w:t>to cascade success across the school.</w:t>
      </w:r>
    </w:p>
    <w:p w14:paraId="1CDBF112" w14:textId="7B236910" w:rsidR="007B34AF" w:rsidRPr="00203562" w:rsidRDefault="007F26E6"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All strategies, pedagogies and trials need to be </w:t>
      </w:r>
      <w:r w:rsidR="009706DE" w:rsidRPr="00203562">
        <w:rPr>
          <w:rFonts w:cstheme="minorHAnsi"/>
          <w:sz w:val="24"/>
          <w:szCs w:val="24"/>
        </w:rPr>
        <w:t>re-evaluated regularly by both staff and children to assess effectiveness with changes being implemented without delay.</w:t>
      </w:r>
    </w:p>
    <w:p w14:paraId="18827D61" w14:textId="400BE213" w:rsidR="009706DE" w:rsidRPr="00203562" w:rsidRDefault="009706DE"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All results and findings </w:t>
      </w:r>
      <w:r w:rsidR="006C0785">
        <w:rPr>
          <w:rFonts w:cstheme="minorHAnsi"/>
          <w:sz w:val="24"/>
          <w:szCs w:val="24"/>
        </w:rPr>
        <w:t xml:space="preserve">need to continue </w:t>
      </w:r>
      <w:r w:rsidRPr="00203562">
        <w:rPr>
          <w:rFonts w:cstheme="minorHAnsi"/>
          <w:sz w:val="24"/>
          <w:szCs w:val="24"/>
        </w:rPr>
        <w:t>to be shared as part of the School Evaluation Report with significant findings going forward to the School Development Plan</w:t>
      </w:r>
      <w:r w:rsidR="004B4791" w:rsidRPr="00203562">
        <w:rPr>
          <w:rFonts w:cstheme="minorHAnsi"/>
          <w:sz w:val="24"/>
          <w:szCs w:val="24"/>
        </w:rPr>
        <w:t xml:space="preserve"> to enhance the learning of all pupils, </w:t>
      </w:r>
      <w:r w:rsidR="001A073F" w:rsidRPr="00203562">
        <w:rPr>
          <w:rFonts w:cstheme="minorHAnsi"/>
          <w:sz w:val="24"/>
          <w:szCs w:val="24"/>
        </w:rPr>
        <w:t xml:space="preserve">promote the </w:t>
      </w:r>
      <w:r w:rsidR="004B4791" w:rsidRPr="00203562">
        <w:rPr>
          <w:rFonts w:cstheme="minorHAnsi"/>
          <w:sz w:val="24"/>
          <w:szCs w:val="24"/>
        </w:rPr>
        <w:t>well</w:t>
      </w:r>
      <w:r w:rsidR="001A073F" w:rsidRPr="00203562">
        <w:rPr>
          <w:rFonts w:cstheme="minorHAnsi"/>
          <w:sz w:val="24"/>
          <w:szCs w:val="24"/>
        </w:rPr>
        <w:t>-</w:t>
      </w:r>
      <w:r w:rsidR="004B4791" w:rsidRPr="00203562">
        <w:rPr>
          <w:rFonts w:cstheme="minorHAnsi"/>
          <w:sz w:val="24"/>
          <w:szCs w:val="24"/>
        </w:rPr>
        <w:t xml:space="preserve">being of staff and </w:t>
      </w:r>
      <w:r w:rsidR="001A073F" w:rsidRPr="00203562">
        <w:rPr>
          <w:rFonts w:cstheme="minorHAnsi"/>
          <w:sz w:val="24"/>
          <w:szCs w:val="24"/>
        </w:rPr>
        <w:t>inform the School Vision and ethos.</w:t>
      </w:r>
    </w:p>
    <w:p w14:paraId="4158B818" w14:textId="3BE58014" w:rsidR="001A073F" w:rsidRPr="00203562" w:rsidRDefault="001A073F" w:rsidP="00203562">
      <w:pPr>
        <w:spacing w:line="360" w:lineRule="auto"/>
        <w:rPr>
          <w:rFonts w:cstheme="minorHAnsi"/>
          <w:sz w:val="24"/>
          <w:szCs w:val="24"/>
          <w:u w:val="single"/>
        </w:rPr>
      </w:pPr>
      <w:r w:rsidRPr="00203562">
        <w:rPr>
          <w:rFonts w:cstheme="minorHAnsi"/>
          <w:sz w:val="24"/>
          <w:szCs w:val="24"/>
          <w:u w:val="single"/>
        </w:rPr>
        <w:t>Risks and Mitigation</w:t>
      </w:r>
    </w:p>
    <w:p w14:paraId="6F6A1536" w14:textId="3BB6D326" w:rsidR="00F16951" w:rsidRPr="00203562" w:rsidRDefault="00BC7CC2"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 biggest risk is that the project will not provide the hoped-for improvement </w:t>
      </w:r>
      <w:r w:rsidR="005F4640" w:rsidRPr="00203562">
        <w:rPr>
          <w:rFonts w:cstheme="minorHAnsi"/>
          <w:sz w:val="24"/>
          <w:szCs w:val="24"/>
        </w:rPr>
        <w:t>but as self-belief and confidence was at an all-time low with this cohort, the progress made so far is an improvement</w:t>
      </w:r>
      <w:r w:rsidR="002C7C35">
        <w:rPr>
          <w:rFonts w:cstheme="minorHAnsi"/>
          <w:sz w:val="24"/>
          <w:szCs w:val="24"/>
        </w:rPr>
        <w:t xml:space="preserve"> and anything further will be a bonus</w:t>
      </w:r>
      <w:r w:rsidR="005F4640" w:rsidRPr="00203562">
        <w:rPr>
          <w:rFonts w:cstheme="minorHAnsi"/>
          <w:sz w:val="24"/>
          <w:szCs w:val="24"/>
        </w:rPr>
        <w:t xml:space="preserve">.  The Year 5s </w:t>
      </w:r>
      <w:r w:rsidR="005F4640" w:rsidRPr="00203562">
        <w:rPr>
          <w:rFonts w:cstheme="minorHAnsi"/>
          <w:sz w:val="24"/>
          <w:szCs w:val="24"/>
        </w:rPr>
        <w:lastRenderedPageBreak/>
        <w:t>who now find themselves as Year 6s and facing transition in a term and a half</w:t>
      </w:r>
      <w:r w:rsidR="00F16951" w:rsidRPr="00203562">
        <w:rPr>
          <w:rFonts w:cstheme="minorHAnsi"/>
          <w:sz w:val="24"/>
          <w:szCs w:val="24"/>
        </w:rPr>
        <w:t xml:space="preserve"> are already in a much better position to cope, both emotionally and academically. </w:t>
      </w:r>
    </w:p>
    <w:p w14:paraId="7F0C1231" w14:textId="1BBBB57A" w:rsidR="00D37C1E" w:rsidRPr="00203562" w:rsidRDefault="00D37C1E"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There is the </w:t>
      </w:r>
      <w:r w:rsidR="00B71FEC" w:rsidRPr="00203562">
        <w:rPr>
          <w:rFonts w:cstheme="minorHAnsi"/>
          <w:sz w:val="24"/>
          <w:szCs w:val="24"/>
        </w:rPr>
        <w:t xml:space="preserve">distinct </w:t>
      </w:r>
      <w:r w:rsidRPr="00203562">
        <w:rPr>
          <w:rFonts w:cstheme="minorHAnsi"/>
          <w:sz w:val="24"/>
          <w:szCs w:val="24"/>
        </w:rPr>
        <w:t>possibility that the self-evaluation aspects of the project to be trialled this year will not work for younger age</w:t>
      </w:r>
      <w:r w:rsidR="00B71FEC" w:rsidRPr="00203562">
        <w:rPr>
          <w:rFonts w:cstheme="minorHAnsi"/>
          <w:sz w:val="24"/>
          <w:szCs w:val="24"/>
        </w:rPr>
        <w:t xml:space="preserve"> groups and may cause confusion.  This is why it will be trialled with LKS2 first an</w:t>
      </w:r>
      <w:r w:rsidR="004744D5" w:rsidRPr="00203562">
        <w:rPr>
          <w:rFonts w:cstheme="minorHAnsi"/>
          <w:sz w:val="24"/>
          <w:szCs w:val="24"/>
        </w:rPr>
        <w:t>d, if successful, an easier version will be made for FP.  If unsuccessful, the trial will be stoppe</w:t>
      </w:r>
      <w:r w:rsidR="007F7D63" w:rsidRPr="00203562">
        <w:rPr>
          <w:rFonts w:cstheme="minorHAnsi"/>
          <w:sz w:val="24"/>
          <w:szCs w:val="24"/>
        </w:rPr>
        <w:t>d,</w:t>
      </w:r>
      <w:r w:rsidR="004744D5" w:rsidRPr="00203562">
        <w:rPr>
          <w:rFonts w:cstheme="minorHAnsi"/>
          <w:sz w:val="24"/>
          <w:szCs w:val="24"/>
        </w:rPr>
        <w:t xml:space="preserve"> re-assessed</w:t>
      </w:r>
      <w:r w:rsidR="007F7D63" w:rsidRPr="00203562">
        <w:rPr>
          <w:rFonts w:cstheme="minorHAnsi"/>
          <w:sz w:val="24"/>
          <w:szCs w:val="24"/>
        </w:rPr>
        <w:t xml:space="preserve"> and altered before any retrial.  If totally unsuccessful then it will be abandoned and something completely different may be trialled instead.  It will be informative for teachers in any case to see </w:t>
      </w:r>
      <w:r w:rsidR="007F7D63" w:rsidRPr="00203562">
        <w:rPr>
          <w:rFonts w:cstheme="minorHAnsi"/>
          <w:i/>
          <w:sz w:val="24"/>
          <w:szCs w:val="24"/>
        </w:rPr>
        <w:t>where</w:t>
      </w:r>
      <w:r w:rsidR="0071241A" w:rsidRPr="00203562">
        <w:rPr>
          <w:rFonts w:cstheme="minorHAnsi"/>
          <w:i/>
          <w:sz w:val="24"/>
          <w:szCs w:val="24"/>
        </w:rPr>
        <w:t xml:space="preserve"> </w:t>
      </w:r>
      <w:r w:rsidR="0071241A" w:rsidRPr="00203562">
        <w:rPr>
          <w:rFonts w:cstheme="minorHAnsi"/>
          <w:sz w:val="24"/>
          <w:szCs w:val="24"/>
        </w:rPr>
        <w:t>and</w:t>
      </w:r>
      <w:r w:rsidR="0071241A" w:rsidRPr="00203562">
        <w:rPr>
          <w:rFonts w:cstheme="minorHAnsi"/>
          <w:i/>
          <w:sz w:val="24"/>
          <w:szCs w:val="24"/>
        </w:rPr>
        <w:t xml:space="preserve"> how</w:t>
      </w:r>
      <w:r w:rsidR="007F7D63" w:rsidRPr="00203562">
        <w:rPr>
          <w:rFonts w:cstheme="minorHAnsi"/>
          <w:i/>
          <w:sz w:val="24"/>
          <w:szCs w:val="24"/>
        </w:rPr>
        <w:t xml:space="preserve"> </w:t>
      </w:r>
      <w:r w:rsidR="007F7D63" w:rsidRPr="00203562">
        <w:rPr>
          <w:rFonts w:cstheme="minorHAnsi"/>
          <w:sz w:val="24"/>
          <w:szCs w:val="24"/>
        </w:rPr>
        <w:t xml:space="preserve">it fails so </w:t>
      </w:r>
      <w:r w:rsidR="0071241A" w:rsidRPr="00203562">
        <w:rPr>
          <w:rFonts w:cstheme="minorHAnsi"/>
          <w:sz w:val="24"/>
          <w:szCs w:val="24"/>
        </w:rPr>
        <w:t>that different ideas can be tried instead.</w:t>
      </w:r>
    </w:p>
    <w:p w14:paraId="6E6F4B64" w14:textId="7BCCCD86" w:rsidR="001A073F" w:rsidRPr="00203562" w:rsidRDefault="009D3C91"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Budget constraints </w:t>
      </w:r>
      <w:r w:rsidR="00174ADC" w:rsidRPr="00203562">
        <w:rPr>
          <w:rFonts w:cstheme="minorHAnsi"/>
          <w:sz w:val="24"/>
          <w:szCs w:val="24"/>
        </w:rPr>
        <w:t xml:space="preserve">and cuts could have a significant effect on both the training budget and class-sizes / LSA redundancies.  The Headteacher and SMT </w:t>
      </w:r>
      <w:r w:rsidR="007C6CE4" w:rsidRPr="00203562">
        <w:rPr>
          <w:rFonts w:cstheme="minorHAnsi"/>
          <w:sz w:val="24"/>
          <w:szCs w:val="24"/>
        </w:rPr>
        <w:t xml:space="preserve">are continually looking for ways to keep the existing </w:t>
      </w:r>
      <w:r w:rsidR="008E0B3F" w:rsidRPr="00203562">
        <w:rPr>
          <w:rFonts w:cstheme="minorHAnsi"/>
          <w:sz w:val="24"/>
          <w:szCs w:val="24"/>
        </w:rPr>
        <w:t>staff:</w:t>
      </w:r>
      <w:r w:rsidR="00A26755" w:rsidRPr="00203562">
        <w:rPr>
          <w:rFonts w:cstheme="minorHAnsi"/>
          <w:sz w:val="24"/>
          <w:szCs w:val="24"/>
        </w:rPr>
        <w:t xml:space="preserve"> </w:t>
      </w:r>
      <w:r w:rsidR="007C6CE4" w:rsidRPr="00203562">
        <w:rPr>
          <w:rFonts w:cstheme="minorHAnsi"/>
          <w:sz w:val="24"/>
          <w:szCs w:val="24"/>
        </w:rPr>
        <w:t>pupil ratios stable and training budgets are supplemented by the school taking on volunteers and students and training them</w:t>
      </w:r>
      <w:r w:rsidR="00C77B3E">
        <w:rPr>
          <w:rFonts w:cstheme="minorHAnsi"/>
          <w:sz w:val="24"/>
          <w:szCs w:val="24"/>
        </w:rPr>
        <w:t xml:space="preserve"> through Schools as Learning Organisations</w:t>
      </w:r>
      <w:r w:rsidR="00A007C5" w:rsidRPr="00203562">
        <w:rPr>
          <w:rFonts w:cstheme="minorHAnsi"/>
          <w:sz w:val="24"/>
          <w:szCs w:val="24"/>
        </w:rPr>
        <w:t>.  In this way, we have an increasingly skilled workforce and the ability to offer further training to existing staff.</w:t>
      </w:r>
    </w:p>
    <w:p w14:paraId="3584AFDC" w14:textId="7AE9B01E" w:rsidR="006C384C" w:rsidRDefault="009C4D6B" w:rsidP="00203562">
      <w:pPr>
        <w:pStyle w:val="ListParagraph"/>
        <w:numPr>
          <w:ilvl w:val="0"/>
          <w:numId w:val="6"/>
        </w:numPr>
        <w:spacing w:line="360" w:lineRule="auto"/>
        <w:rPr>
          <w:rFonts w:cstheme="minorHAnsi"/>
          <w:sz w:val="24"/>
          <w:szCs w:val="24"/>
        </w:rPr>
      </w:pPr>
      <w:r w:rsidRPr="00203562">
        <w:rPr>
          <w:rFonts w:cstheme="minorHAnsi"/>
          <w:sz w:val="24"/>
          <w:szCs w:val="24"/>
        </w:rPr>
        <w:t>Home/school relations account for a large amount of teacher and Headteacher time however staff including LSAs and admin support each other</w:t>
      </w:r>
      <w:r w:rsidR="00DB615B" w:rsidRPr="00203562">
        <w:rPr>
          <w:rFonts w:cstheme="minorHAnsi"/>
          <w:sz w:val="24"/>
          <w:szCs w:val="24"/>
        </w:rPr>
        <w:t xml:space="preserve"> well ensuring that </w:t>
      </w:r>
      <w:r w:rsidR="009C7AF9" w:rsidRPr="00203562">
        <w:rPr>
          <w:rFonts w:cstheme="minorHAnsi"/>
          <w:sz w:val="24"/>
          <w:szCs w:val="24"/>
        </w:rPr>
        <w:t xml:space="preserve">staff well-being is promoted and supported.  </w:t>
      </w:r>
      <w:r w:rsidR="00E27D96" w:rsidRPr="00203562">
        <w:rPr>
          <w:rFonts w:cstheme="minorHAnsi"/>
          <w:sz w:val="24"/>
          <w:szCs w:val="24"/>
        </w:rPr>
        <w:t xml:space="preserve">Health checks </w:t>
      </w:r>
      <w:r w:rsidR="00281621" w:rsidRPr="00203562">
        <w:rPr>
          <w:rFonts w:cstheme="minorHAnsi"/>
          <w:sz w:val="24"/>
          <w:szCs w:val="24"/>
        </w:rPr>
        <w:t>for all staff from visiting LHB nurses are now offered with all staff taking advantage</w:t>
      </w:r>
      <w:r w:rsidR="00E27D96" w:rsidRPr="00203562">
        <w:rPr>
          <w:rFonts w:cstheme="minorHAnsi"/>
          <w:sz w:val="24"/>
          <w:szCs w:val="24"/>
        </w:rPr>
        <w:t xml:space="preserve"> </w:t>
      </w:r>
      <w:r w:rsidR="00AE4CE5" w:rsidRPr="00203562">
        <w:rPr>
          <w:rFonts w:cstheme="minorHAnsi"/>
          <w:sz w:val="24"/>
          <w:szCs w:val="24"/>
        </w:rPr>
        <w:t>of the offer during the</w:t>
      </w:r>
      <w:r w:rsidR="00C61533">
        <w:rPr>
          <w:rFonts w:cstheme="minorHAnsi"/>
          <w:sz w:val="24"/>
          <w:szCs w:val="24"/>
        </w:rPr>
        <w:t>ir</w:t>
      </w:r>
      <w:r w:rsidR="00AE4CE5" w:rsidRPr="00203562">
        <w:rPr>
          <w:rFonts w:cstheme="minorHAnsi"/>
          <w:sz w:val="24"/>
          <w:szCs w:val="24"/>
        </w:rPr>
        <w:t xml:space="preserve"> working day.  </w:t>
      </w:r>
    </w:p>
    <w:p w14:paraId="72166415" w14:textId="24CA10E3" w:rsidR="00FD5862" w:rsidRPr="00FD5862" w:rsidRDefault="008D0EA0" w:rsidP="00FD5862">
      <w:pPr>
        <w:spacing w:line="360" w:lineRule="auto"/>
        <w:rPr>
          <w:rFonts w:cstheme="minorHAnsi"/>
          <w:sz w:val="24"/>
          <w:szCs w:val="24"/>
        </w:rPr>
      </w:pPr>
      <w:r>
        <w:rPr>
          <w:rFonts w:cstheme="minorHAnsi"/>
          <w:sz w:val="24"/>
          <w:szCs w:val="24"/>
        </w:rPr>
        <w:t xml:space="preserve">This report has sought to offer an insight into one </w:t>
      </w:r>
      <w:r w:rsidR="00420A89">
        <w:rPr>
          <w:rFonts w:cstheme="minorHAnsi"/>
          <w:sz w:val="24"/>
          <w:szCs w:val="24"/>
        </w:rPr>
        <w:t>of</w:t>
      </w:r>
      <w:r>
        <w:rPr>
          <w:rFonts w:cstheme="minorHAnsi"/>
          <w:sz w:val="24"/>
          <w:szCs w:val="24"/>
        </w:rPr>
        <w:t xml:space="preserve"> the problems faced by a group of children </w:t>
      </w:r>
      <w:r w:rsidR="00420A89">
        <w:rPr>
          <w:rFonts w:cstheme="minorHAnsi"/>
          <w:sz w:val="24"/>
          <w:szCs w:val="24"/>
        </w:rPr>
        <w:t xml:space="preserve">beginning </w:t>
      </w:r>
      <w:r>
        <w:rPr>
          <w:rFonts w:cstheme="minorHAnsi"/>
          <w:sz w:val="24"/>
          <w:szCs w:val="24"/>
        </w:rPr>
        <w:t>12 months ago.</w:t>
      </w:r>
      <w:r w:rsidR="00420A89">
        <w:rPr>
          <w:rFonts w:cstheme="minorHAnsi"/>
          <w:sz w:val="24"/>
          <w:szCs w:val="24"/>
        </w:rPr>
        <w:t xml:space="preserve">  It is envisaged that the project will run for another 12 months before a final evaluation is undertaken.  However regular reassessments have and will continue to take place to inform the direction and efficacy of the project </w:t>
      </w:r>
      <w:r w:rsidR="00CB3DCC">
        <w:rPr>
          <w:rFonts w:cstheme="minorHAnsi"/>
          <w:sz w:val="24"/>
          <w:szCs w:val="24"/>
        </w:rPr>
        <w:t>during its journey.  A further report with fuller analysis</w:t>
      </w:r>
      <w:r w:rsidR="00041B87">
        <w:rPr>
          <w:rFonts w:cstheme="minorHAnsi"/>
          <w:sz w:val="24"/>
          <w:szCs w:val="24"/>
        </w:rPr>
        <w:t xml:space="preserve"> of the extended data will then be available for scrutiny and discussion.  It is hoped that the results of this project will not just have had a beneficial effect on one particular cohort of children but will</w:t>
      </w:r>
      <w:r>
        <w:rPr>
          <w:rFonts w:cstheme="minorHAnsi"/>
          <w:sz w:val="24"/>
          <w:szCs w:val="24"/>
        </w:rPr>
        <w:t xml:space="preserve"> </w:t>
      </w:r>
      <w:r w:rsidR="00041B87">
        <w:rPr>
          <w:rFonts w:cstheme="minorHAnsi"/>
          <w:sz w:val="24"/>
          <w:szCs w:val="24"/>
        </w:rPr>
        <w:t xml:space="preserve">continue to benefit all learners and </w:t>
      </w:r>
      <w:r w:rsidR="00CC5A8B">
        <w:rPr>
          <w:rFonts w:cstheme="minorHAnsi"/>
          <w:sz w:val="24"/>
          <w:szCs w:val="24"/>
        </w:rPr>
        <w:t xml:space="preserve">teachers in the school.  </w:t>
      </w:r>
    </w:p>
    <w:p w14:paraId="36CE8237" w14:textId="77777777" w:rsidR="00754C18" w:rsidRDefault="006B0326" w:rsidP="00203562">
      <w:pPr>
        <w:spacing w:line="360" w:lineRule="auto"/>
        <w:rPr>
          <w:rFonts w:cstheme="minorHAnsi"/>
          <w:sz w:val="24"/>
          <w:szCs w:val="24"/>
        </w:rPr>
      </w:pPr>
      <w:r>
        <w:rPr>
          <w:rFonts w:cstheme="minorHAnsi"/>
          <w:sz w:val="24"/>
          <w:szCs w:val="24"/>
        </w:rPr>
        <w:t>A</w:t>
      </w:r>
      <w:r w:rsidR="00C43939">
        <w:rPr>
          <w:rFonts w:cstheme="minorHAnsi"/>
          <w:sz w:val="24"/>
          <w:szCs w:val="24"/>
        </w:rPr>
        <w:t xml:space="preserve">s </w:t>
      </w:r>
      <w:r w:rsidR="00754C18">
        <w:rPr>
          <w:rFonts w:cstheme="minorHAnsi"/>
          <w:sz w:val="24"/>
          <w:szCs w:val="24"/>
        </w:rPr>
        <w:t>stated in the Welsh Assembly’s national mission</w:t>
      </w:r>
      <w:r w:rsidR="00C43939">
        <w:rPr>
          <w:rFonts w:cstheme="minorHAnsi"/>
          <w:sz w:val="24"/>
          <w:szCs w:val="24"/>
        </w:rPr>
        <w:t>,</w:t>
      </w:r>
    </w:p>
    <w:p w14:paraId="23987ED1" w14:textId="2F965F30" w:rsidR="00D14A0F" w:rsidRPr="00203562" w:rsidRDefault="00C43939" w:rsidP="00BB6A19">
      <w:pPr>
        <w:spacing w:line="276" w:lineRule="auto"/>
        <w:ind w:left="720"/>
        <w:rPr>
          <w:rFonts w:cstheme="minorHAnsi"/>
          <w:sz w:val="24"/>
          <w:szCs w:val="24"/>
        </w:rPr>
      </w:pPr>
      <w:r>
        <w:rPr>
          <w:rFonts w:cstheme="minorHAnsi"/>
          <w:sz w:val="24"/>
          <w:szCs w:val="24"/>
        </w:rPr>
        <w:t xml:space="preserve">’A self-improving system is one in which school leaders and </w:t>
      </w:r>
      <w:r w:rsidR="001729F9">
        <w:rPr>
          <w:rFonts w:cstheme="minorHAnsi"/>
          <w:sz w:val="24"/>
          <w:szCs w:val="24"/>
        </w:rPr>
        <w:t>t</w:t>
      </w:r>
      <w:r>
        <w:rPr>
          <w:rFonts w:cstheme="minorHAnsi"/>
          <w:sz w:val="24"/>
          <w:szCs w:val="24"/>
        </w:rPr>
        <w:t xml:space="preserve">eachers have </w:t>
      </w:r>
      <w:r w:rsidR="00E81A9A">
        <w:rPr>
          <w:rFonts w:cstheme="minorHAnsi"/>
          <w:sz w:val="24"/>
          <w:szCs w:val="24"/>
        </w:rPr>
        <w:t>th</w:t>
      </w:r>
      <w:r>
        <w:rPr>
          <w:rFonts w:cstheme="minorHAnsi"/>
          <w:sz w:val="24"/>
          <w:szCs w:val="24"/>
        </w:rPr>
        <w:t xml:space="preserve">e skills, capacity and commitment to </w:t>
      </w:r>
      <w:r w:rsidR="00E81A9A">
        <w:rPr>
          <w:rFonts w:cstheme="minorHAnsi"/>
          <w:sz w:val="24"/>
          <w:szCs w:val="24"/>
        </w:rPr>
        <w:t>c</w:t>
      </w:r>
      <w:r>
        <w:rPr>
          <w:rFonts w:cstheme="minorHAnsi"/>
          <w:sz w:val="24"/>
          <w:szCs w:val="24"/>
        </w:rPr>
        <w:t>ontinually learn and impro</w:t>
      </w:r>
      <w:r w:rsidR="00E81A9A">
        <w:rPr>
          <w:rFonts w:cstheme="minorHAnsi"/>
          <w:sz w:val="24"/>
          <w:szCs w:val="24"/>
        </w:rPr>
        <w:t>v</w:t>
      </w:r>
      <w:r>
        <w:rPr>
          <w:rFonts w:cstheme="minorHAnsi"/>
          <w:sz w:val="24"/>
          <w:szCs w:val="24"/>
        </w:rPr>
        <w:t>e their practise….</w:t>
      </w:r>
      <w:r w:rsidR="00D13226">
        <w:rPr>
          <w:rFonts w:cstheme="minorHAnsi"/>
          <w:sz w:val="24"/>
          <w:szCs w:val="24"/>
        </w:rPr>
        <w:t xml:space="preserve"> It is our </w:t>
      </w:r>
      <w:r w:rsidR="00D13226">
        <w:rPr>
          <w:rFonts w:cstheme="minorHAnsi"/>
          <w:sz w:val="24"/>
          <w:szCs w:val="24"/>
        </w:rPr>
        <w:lastRenderedPageBreak/>
        <w:t>ambition and expectation that all parts of the education system become participants in this model</w:t>
      </w:r>
      <w:r w:rsidR="00631856">
        <w:rPr>
          <w:rFonts w:cstheme="minorHAnsi"/>
          <w:sz w:val="24"/>
          <w:szCs w:val="24"/>
        </w:rPr>
        <w:t>, so that strengths are spread across the system, a</w:t>
      </w:r>
      <w:r w:rsidR="001B37FB">
        <w:rPr>
          <w:rFonts w:cstheme="minorHAnsi"/>
          <w:sz w:val="24"/>
          <w:szCs w:val="24"/>
        </w:rPr>
        <w:t>nd areas for improvement are tackled through peer engagement and support.’</w:t>
      </w:r>
      <w:r w:rsidR="00141407">
        <w:rPr>
          <w:rFonts w:cstheme="minorHAnsi"/>
          <w:sz w:val="24"/>
          <w:szCs w:val="24"/>
        </w:rPr>
        <w:t xml:space="preserve"> (Education in Wales, 2017, p</w:t>
      </w:r>
      <w:r w:rsidR="00754C18">
        <w:rPr>
          <w:rFonts w:cstheme="minorHAnsi"/>
          <w:sz w:val="24"/>
          <w:szCs w:val="24"/>
        </w:rPr>
        <w:t>36)</w:t>
      </w:r>
      <w:r w:rsidR="001B37FB">
        <w:rPr>
          <w:rStyle w:val="FootnoteReference"/>
          <w:rFonts w:cstheme="minorHAnsi"/>
          <w:sz w:val="24"/>
          <w:szCs w:val="24"/>
        </w:rPr>
        <w:footnoteReference w:id="7"/>
      </w:r>
    </w:p>
    <w:p w14:paraId="6FE0112D" w14:textId="3AF3C53C" w:rsidR="00F839FF" w:rsidRPr="00203562" w:rsidRDefault="00F839FF" w:rsidP="00203562">
      <w:pPr>
        <w:spacing w:line="360" w:lineRule="auto"/>
        <w:rPr>
          <w:rFonts w:cstheme="minorHAnsi"/>
          <w:sz w:val="24"/>
          <w:szCs w:val="24"/>
        </w:rPr>
      </w:pPr>
    </w:p>
    <w:p w14:paraId="6ACA926E" w14:textId="77777777" w:rsidR="00DF75BF" w:rsidRPr="00203562" w:rsidRDefault="00DF75BF" w:rsidP="00DF75BF">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288C5C14" w14:textId="77777777" w:rsidR="00DF75BF" w:rsidRDefault="00DF75BF" w:rsidP="00203562">
      <w:pPr>
        <w:spacing w:line="360" w:lineRule="auto"/>
        <w:rPr>
          <w:rFonts w:cstheme="minorHAnsi"/>
          <w:sz w:val="24"/>
          <w:szCs w:val="24"/>
          <w:u w:val="single"/>
        </w:rPr>
      </w:pPr>
    </w:p>
    <w:p w14:paraId="79AE9F1A" w14:textId="77777777" w:rsidR="005227EC" w:rsidRDefault="005227EC">
      <w:pPr>
        <w:rPr>
          <w:rFonts w:cstheme="minorHAnsi"/>
          <w:sz w:val="24"/>
          <w:szCs w:val="24"/>
          <w:u w:val="single"/>
        </w:rPr>
      </w:pPr>
      <w:r>
        <w:rPr>
          <w:rFonts w:cstheme="minorHAnsi"/>
          <w:sz w:val="24"/>
          <w:szCs w:val="24"/>
          <w:u w:val="single"/>
        </w:rPr>
        <w:br w:type="page"/>
      </w:r>
    </w:p>
    <w:p w14:paraId="38FF041A" w14:textId="32B58B52" w:rsidR="00DF75BF" w:rsidRDefault="00DF75BF" w:rsidP="00203562">
      <w:pPr>
        <w:spacing w:line="360" w:lineRule="auto"/>
        <w:rPr>
          <w:rFonts w:cstheme="minorHAnsi"/>
          <w:sz w:val="24"/>
          <w:szCs w:val="24"/>
          <w:u w:val="single"/>
        </w:rPr>
      </w:pPr>
      <w:r>
        <w:rPr>
          <w:rFonts w:cstheme="minorHAnsi"/>
          <w:sz w:val="24"/>
          <w:szCs w:val="24"/>
          <w:u w:val="single"/>
        </w:rPr>
        <w:lastRenderedPageBreak/>
        <w:t>Evaluation of Assignment against National Leadership Standards</w:t>
      </w:r>
    </w:p>
    <w:p w14:paraId="354DD2C8" w14:textId="4086D35B" w:rsidR="007E477A" w:rsidRDefault="00DA4500" w:rsidP="00203562">
      <w:pPr>
        <w:spacing w:line="360" w:lineRule="auto"/>
        <w:rPr>
          <w:rFonts w:cstheme="minorHAnsi"/>
          <w:sz w:val="24"/>
          <w:szCs w:val="24"/>
        </w:rPr>
      </w:pPr>
      <w:r>
        <w:rPr>
          <w:rFonts w:cstheme="minorHAnsi"/>
          <w:sz w:val="24"/>
          <w:szCs w:val="24"/>
        </w:rPr>
        <w:t xml:space="preserve">This assignment has been completed at the </w:t>
      </w:r>
      <w:r w:rsidR="008729D3">
        <w:rPr>
          <w:rFonts w:cstheme="minorHAnsi"/>
          <w:sz w:val="24"/>
          <w:szCs w:val="24"/>
        </w:rPr>
        <w:t xml:space="preserve">same time as the National Professional and Leadership Standards come into force in Wales.  It is fitting then that this </w:t>
      </w:r>
      <w:r w:rsidR="003C5C8F">
        <w:rPr>
          <w:rFonts w:cstheme="minorHAnsi"/>
          <w:sz w:val="24"/>
          <w:szCs w:val="24"/>
        </w:rPr>
        <w:t>assignment</w:t>
      </w:r>
      <w:r w:rsidR="00346B40">
        <w:rPr>
          <w:rFonts w:cstheme="minorHAnsi"/>
          <w:sz w:val="24"/>
          <w:szCs w:val="24"/>
        </w:rPr>
        <w:t>,</w:t>
      </w:r>
      <w:r w:rsidR="003C5C8F">
        <w:rPr>
          <w:rFonts w:cstheme="minorHAnsi"/>
          <w:sz w:val="24"/>
          <w:szCs w:val="24"/>
        </w:rPr>
        <w:t xml:space="preserve"> as part of an ongoing process of professional development</w:t>
      </w:r>
      <w:r w:rsidR="00346B40">
        <w:rPr>
          <w:rFonts w:cstheme="minorHAnsi"/>
          <w:sz w:val="24"/>
          <w:szCs w:val="24"/>
        </w:rPr>
        <w:t>,</w:t>
      </w:r>
      <w:r w:rsidR="003C5C8F">
        <w:rPr>
          <w:rFonts w:cstheme="minorHAnsi"/>
          <w:sz w:val="24"/>
          <w:szCs w:val="24"/>
        </w:rPr>
        <w:t xml:space="preserve"> be </w:t>
      </w:r>
      <w:r w:rsidR="00346B40">
        <w:rPr>
          <w:rFonts w:cstheme="minorHAnsi"/>
          <w:sz w:val="24"/>
          <w:szCs w:val="24"/>
        </w:rPr>
        <w:t xml:space="preserve">evaluated according to these standards.  </w:t>
      </w:r>
    </w:p>
    <w:p w14:paraId="0F671CB5" w14:textId="45C2B7A7" w:rsidR="00AB0C47" w:rsidRDefault="00AB0C47" w:rsidP="00203562">
      <w:pPr>
        <w:spacing w:line="360" w:lineRule="auto"/>
        <w:rPr>
          <w:rFonts w:cstheme="minorHAnsi"/>
          <w:sz w:val="24"/>
          <w:szCs w:val="24"/>
        </w:rPr>
      </w:pPr>
      <w:r>
        <w:rPr>
          <w:rFonts w:cstheme="minorHAnsi"/>
          <w:sz w:val="24"/>
          <w:szCs w:val="24"/>
        </w:rPr>
        <w:t>As a professional</w:t>
      </w:r>
      <w:r w:rsidR="00851D9E">
        <w:rPr>
          <w:rFonts w:cstheme="minorHAnsi"/>
          <w:sz w:val="24"/>
          <w:szCs w:val="24"/>
        </w:rPr>
        <w:t xml:space="preserve">, </w:t>
      </w:r>
      <w:r>
        <w:rPr>
          <w:rFonts w:cstheme="minorHAnsi"/>
          <w:sz w:val="24"/>
          <w:szCs w:val="24"/>
        </w:rPr>
        <w:t xml:space="preserve">the </w:t>
      </w:r>
      <w:r w:rsidR="003317B0">
        <w:rPr>
          <w:rFonts w:cstheme="minorHAnsi"/>
          <w:sz w:val="24"/>
          <w:szCs w:val="24"/>
        </w:rPr>
        <w:t>‘</w:t>
      </w:r>
      <w:r w:rsidR="00851D9E">
        <w:rPr>
          <w:rFonts w:cstheme="minorHAnsi"/>
          <w:sz w:val="24"/>
          <w:szCs w:val="24"/>
        </w:rPr>
        <w:t xml:space="preserve">overarching values and dispositions’ </w:t>
      </w:r>
      <w:r w:rsidR="003317B0">
        <w:rPr>
          <w:rFonts w:cstheme="minorHAnsi"/>
          <w:sz w:val="24"/>
          <w:szCs w:val="24"/>
        </w:rPr>
        <w:t xml:space="preserve">of the standards </w:t>
      </w:r>
      <w:r w:rsidR="00851D9E">
        <w:rPr>
          <w:rFonts w:cstheme="minorHAnsi"/>
          <w:sz w:val="24"/>
          <w:szCs w:val="24"/>
        </w:rPr>
        <w:t>are</w:t>
      </w:r>
      <w:r w:rsidR="003317B0">
        <w:rPr>
          <w:rFonts w:cstheme="minorHAnsi"/>
          <w:sz w:val="24"/>
          <w:szCs w:val="24"/>
        </w:rPr>
        <w:t xml:space="preserve"> ones</w:t>
      </w:r>
      <w:r w:rsidR="00851D9E">
        <w:rPr>
          <w:rFonts w:cstheme="minorHAnsi"/>
          <w:sz w:val="24"/>
          <w:szCs w:val="24"/>
        </w:rPr>
        <w:t xml:space="preserve"> </w:t>
      </w:r>
      <w:r w:rsidR="003317B0">
        <w:rPr>
          <w:rFonts w:cstheme="minorHAnsi"/>
          <w:sz w:val="24"/>
          <w:szCs w:val="24"/>
        </w:rPr>
        <w:t xml:space="preserve">to value and </w:t>
      </w:r>
      <w:r w:rsidR="00822943">
        <w:rPr>
          <w:rFonts w:cstheme="minorHAnsi"/>
          <w:sz w:val="24"/>
          <w:szCs w:val="24"/>
        </w:rPr>
        <w:t xml:space="preserve">aspire to; values such as </w:t>
      </w:r>
      <w:r w:rsidR="00FA79A8">
        <w:rPr>
          <w:rFonts w:cstheme="minorHAnsi"/>
          <w:sz w:val="24"/>
          <w:szCs w:val="24"/>
        </w:rPr>
        <w:t>‘</w:t>
      </w:r>
      <w:r w:rsidR="00822943">
        <w:rPr>
          <w:rFonts w:cstheme="minorHAnsi"/>
          <w:sz w:val="24"/>
          <w:szCs w:val="24"/>
        </w:rPr>
        <w:t>professional entitlement</w:t>
      </w:r>
      <w:r w:rsidR="00FA79A8">
        <w:rPr>
          <w:rFonts w:cstheme="minorHAnsi"/>
          <w:sz w:val="24"/>
          <w:szCs w:val="24"/>
        </w:rPr>
        <w:t>’</w:t>
      </w:r>
      <w:r w:rsidR="00822943">
        <w:rPr>
          <w:rFonts w:cstheme="minorHAnsi"/>
          <w:sz w:val="24"/>
          <w:szCs w:val="24"/>
        </w:rPr>
        <w:t xml:space="preserve">, </w:t>
      </w:r>
      <w:r w:rsidR="00FA79A8">
        <w:rPr>
          <w:rFonts w:cstheme="minorHAnsi"/>
          <w:sz w:val="24"/>
          <w:szCs w:val="24"/>
        </w:rPr>
        <w:t>‘</w:t>
      </w:r>
      <w:r w:rsidR="00822943">
        <w:rPr>
          <w:rFonts w:cstheme="minorHAnsi"/>
          <w:sz w:val="24"/>
          <w:szCs w:val="24"/>
        </w:rPr>
        <w:t xml:space="preserve">rights </w:t>
      </w:r>
      <w:r w:rsidR="00773C9E">
        <w:rPr>
          <w:rFonts w:cstheme="minorHAnsi"/>
          <w:sz w:val="24"/>
          <w:szCs w:val="24"/>
        </w:rPr>
        <w:t>of learners</w:t>
      </w:r>
      <w:r w:rsidR="00FA79A8">
        <w:rPr>
          <w:rFonts w:cstheme="minorHAnsi"/>
          <w:sz w:val="24"/>
          <w:szCs w:val="24"/>
        </w:rPr>
        <w:t>’</w:t>
      </w:r>
      <w:r w:rsidR="00773C9E">
        <w:rPr>
          <w:rFonts w:cstheme="minorHAnsi"/>
          <w:sz w:val="24"/>
          <w:szCs w:val="24"/>
        </w:rPr>
        <w:t xml:space="preserve"> and </w:t>
      </w:r>
      <w:r w:rsidR="00FA79A8">
        <w:rPr>
          <w:rFonts w:cstheme="minorHAnsi"/>
          <w:sz w:val="24"/>
          <w:szCs w:val="24"/>
        </w:rPr>
        <w:t>‘</w:t>
      </w:r>
      <w:r w:rsidR="00773C9E">
        <w:rPr>
          <w:rFonts w:cstheme="minorHAnsi"/>
          <w:sz w:val="24"/>
          <w:szCs w:val="24"/>
        </w:rPr>
        <w:t>the professional learner</w:t>
      </w:r>
      <w:r w:rsidR="00FA79A8">
        <w:rPr>
          <w:rFonts w:cstheme="minorHAnsi"/>
          <w:sz w:val="24"/>
          <w:szCs w:val="24"/>
        </w:rPr>
        <w:t>’</w:t>
      </w:r>
      <w:r w:rsidR="00773C9E">
        <w:rPr>
          <w:rFonts w:cstheme="minorHAnsi"/>
          <w:sz w:val="24"/>
          <w:szCs w:val="24"/>
        </w:rPr>
        <w:t xml:space="preserve"> all seek to place the teacher at the heart of </w:t>
      </w:r>
      <w:r w:rsidR="00A95AF0">
        <w:rPr>
          <w:rFonts w:cstheme="minorHAnsi"/>
          <w:sz w:val="24"/>
          <w:szCs w:val="24"/>
        </w:rPr>
        <w:t xml:space="preserve">professional improvement and practice.  </w:t>
      </w:r>
    </w:p>
    <w:p w14:paraId="474037D7" w14:textId="5DB9420F" w:rsidR="00A95AF0" w:rsidRDefault="00790C67" w:rsidP="00203562">
      <w:pPr>
        <w:spacing w:line="360" w:lineRule="auto"/>
        <w:rPr>
          <w:rFonts w:cstheme="minorHAnsi"/>
          <w:sz w:val="24"/>
          <w:szCs w:val="24"/>
        </w:rPr>
      </w:pPr>
      <w:r>
        <w:rPr>
          <w:rFonts w:cstheme="minorHAnsi"/>
          <w:sz w:val="24"/>
          <w:szCs w:val="24"/>
        </w:rPr>
        <w:t xml:space="preserve">The five </w:t>
      </w:r>
      <w:r w:rsidR="004A6674">
        <w:rPr>
          <w:rFonts w:cstheme="minorHAnsi"/>
          <w:sz w:val="24"/>
          <w:szCs w:val="24"/>
        </w:rPr>
        <w:t>professional</w:t>
      </w:r>
      <w:r w:rsidR="00FB494B">
        <w:rPr>
          <w:rFonts w:cstheme="minorHAnsi"/>
          <w:sz w:val="24"/>
          <w:szCs w:val="24"/>
        </w:rPr>
        <w:t xml:space="preserve"> standards</w:t>
      </w:r>
      <w:r w:rsidR="004A6674">
        <w:rPr>
          <w:rFonts w:cstheme="minorHAnsi"/>
          <w:sz w:val="24"/>
          <w:szCs w:val="24"/>
        </w:rPr>
        <w:t xml:space="preserve"> relate to </w:t>
      </w:r>
      <w:r w:rsidR="00681817">
        <w:rPr>
          <w:rFonts w:cstheme="minorHAnsi"/>
          <w:sz w:val="24"/>
          <w:szCs w:val="24"/>
        </w:rPr>
        <w:t xml:space="preserve">pedagogy, collaboration, innovation, professional learning and leadership.  </w:t>
      </w:r>
    </w:p>
    <w:p w14:paraId="2728214D" w14:textId="77777777" w:rsidR="004A77B4" w:rsidRDefault="004A77B4" w:rsidP="00203562">
      <w:pPr>
        <w:spacing w:line="360" w:lineRule="auto"/>
        <w:rPr>
          <w:rFonts w:cstheme="minorHAnsi"/>
          <w:sz w:val="24"/>
          <w:szCs w:val="24"/>
        </w:rPr>
      </w:pPr>
    </w:p>
    <w:p w14:paraId="34FBB420" w14:textId="2AD68405" w:rsidR="001C2BAF" w:rsidRPr="00447141" w:rsidRDefault="00A472F7" w:rsidP="00203562">
      <w:pPr>
        <w:spacing w:line="360" w:lineRule="auto"/>
        <w:rPr>
          <w:rFonts w:cstheme="minorHAnsi"/>
          <w:sz w:val="24"/>
          <w:szCs w:val="24"/>
          <w:u w:val="double"/>
        </w:rPr>
      </w:pPr>
      <w:r w:rsidRPr="00447141">
        <w:rPr>
          <w:rFonts w:cstheme="minorHAnsi"/>
          <w:sz w:val="24"/>
          <w:szCs w:val="24"/>
          <w:u w:val="double"/>
        </w:rPr>
        <w:t>P</w:t>
      </w:r>
      <w:r w:rsidR="001C2BAF" w:rsidRPr="00447141">
        <w:rPr>
          <w:rFonts w:cstheme="minorHAnsi"/>
          <w:sz w:val="24"/>
          <w:szCs w:val="24"/>
          <w:u w:val="double"/>
        </w:rPr>
        <w:t>edagogy</w:t>
      </w:r>
    </w:p>
    <w:p w14:paraId="0E2EAD88" w14:textId="73363C9C" w:rsidR="004A77B4" w:rsidRPr="00077EE0" w:rsidRDefault="000A4D68" w:rsidP="00203562">
      <w:pPr>
        <w:spacing w:line="360" w:lineRule="auto"/>
      </w:pPr>
      <w:r>
        <w:t xml:space="preserve">Assessment against this standard </w:t>
      </w:r>
      <w:r w:rsidR="00A00AE8">
        <w:t xml:space="preserve">has been the most effective.  This is </w:t>
      </w:r>
      <w:r w:rsidR="006336B1">
        <w:t xml:space="preserve">to be expected as the central approach of the project is to change pedagogy to initiate and effect change.  </w:t>
      </w:r>
      <w:r w:rsidR="00F62D91">
        <w:t>6 descriptors match aspects of the work undertaken to date with 1,</w:t>
      </w:r>
      <w:r w:rsidR="00F62D91" w:rsidRPr="00F62D91">
        <w:t xml:space="preserve"> </w:t>
      </w:r>
      <w:r w:rsidR="00654705">
        <w:t>‘</w:t>
      </w:r>
      <w:r w:rsidR="00F62D91" w:rsidRPr="00F62D91">
        <w:t>Accepting accountability for outcomes and learner well-being</w:t>
      </w:r>
      <w:r w:rsidR="00654705">
        <w:t>’</w:t>
      </w:r>
      <w:r w:rsidR="00F62D91">
        <w:t xml:space="preserve">, </w:t>
      </w:r>
      <w:r w:rsidR="00DD0543">
        <w:t>being partly covered with the final accountability built into the latter stages of the project.  The last descriptor in th</w:t>
      </w:r>
      <w:r w:rsidR="00296553">
        <w:t>e</w:t>
      </w:r>
      <w:r w:rsidR="00DD0543">
        <w:t xml:space="preserve"> section below, </w:t>
      </w:r>
      <w:r w:rsidR="00296553">
        <w:t>‘</w:t>
      </w:r>
      <w:r w:rsidR="00DF5032">
        <w:t>Reporting on effectiveness</w:t>
      </w:r>
      <w:r w:rsidR="00296553">
        <w:t>’</w:t>
      </w:r>
      <w:r w:rsidR="00DF5032">
        <w:t xml:space="preserve">, is not covered fully in this work as </w:t>
      </w:r>
      <w:r w:rsidR="00164E2A">
        <w:t>‘</w:t>
      </w:r>
      <w:r w:rsidR="003B548C">
        <w:t xml:space="preserve">the </w:t>
      </w:r>
      <w:r w:rsidR="00164E2A" w:rsidRPr="00FC5847">
        <w:rPr>
          <w:i/>
        </w:rPr>
        <w:t>full</w:t>
      </w:r>
      <w:r w:rsidR="00164E2A">
        <w:t xml:space="preserve"> range of responsible and external agencies and partners</w:t>
      </w:r>
      <w:r w:rsidR="003B548C">
        <w:t xml:space="preserve">’ has not yet happened.  </w:t>
      </w:r>
      <w:r w:rsidR="009F5E6C">
        <w:t>However,</w:t>
      </w:r>
      <w:r w:rsidR="003B548C">
        <w:t xml:space="preserve"> one part of the higher level descriptor does apply in that ‘</w:t>
      </w:r>
      <w:r w:rsidR="004A77B4">
        <w:t>Learners are engaged strongly in the process’.</w:t>
      </w:r>
    </w:p>
    <w:p w14:paraId="7161B0D6" w14:textId="6C5B5EA5" w:rsidR="001C2BAF" w:rsidRDefault="000C7F90" w:rsidP="00203562">
      <w:pPr>
        <w:spacing w:line="360" w:lineRule="auto"/>
      </w:pPr>
      <w:r w:rsidRPr="00B14D67">
        <w:rPr>
          <w:u w:val="single"/>
        </w:rPr>
        <w:t>Promoting the pedagogic vision for 2025</w:t>
      </w:r>
      <w:r>
        <w:t>: Effective formal leadership descriptor: Leadership develops strategies, structures and systems to ensure that the school is working effectively towards the achievement of its vision.</w:t>
      </w:r>
    </w:p>
    <w:p w14:paraId="084AD6EE" w14:textId="7CCA1553" w:rsidR="00C5645C" w:rsidRDefault="000124E2" w:rsidP="001E26EC">
      <w:pPr>
        <w:pStyle w:val="ListParagraph"/>
        <w:numPr>
          <w:ilvl w:val="0"/>
          <w:numId w:val="6"/>
        </w:numPr>
        <w:spacing w:line="360" w:lineRule="auto"/>
      </w:pPr>
      <w:r>
        <w:t>This has been my personal</w:t>
      </w:r>
      <w:r w:rsidR="00E20E92">
        <w:t xml:space="preserve"> project from inception to delivery.  After the initial idea, arising from the processes outlined in the report, I took </w:t>
      </w:r>
      <w:r w:rsidR="00FF2CBA">
        <w:t>the proposal</w:t>
      </w:r>
      <w:r w:rsidR="00E20E92">
        <w:t xml:space="preserve"> to SMT</w:t>
      </w:r>
      <w:r w:rsidR="00E43533">
        <w:t xml:space="preserve"> and outlined its potent</w:t>
      </w:r>
      <w:r w:rsidR="00FA6CE2">
        <w:t>ial.  They immediately appr</w:t>
      </w:r>
      <w:r w:rsidR="00DD23B7">
        <w:t>oved.</w:t>
      </w:r>
      <w:r w:rsidR="004753A8">
        <w:t xml:space="preserve">  </w:t>
      </w:r>
      <w:r w:rsidR="00FF2CBA">
        <w:t>All</w:t>
      </w:r>
      <w:r w:rsidR="004753A8">
        <w:t xml:space="preserve"> agreed then o</w:t>
      </w:r>
      <w:r w:rsidR="00FF2CBA">
        <w:t>n</w:t>
      </w:r>
      <w:r w:rsidR="004753A8">
        <w:t xml:space="preserve"> the collaborative potential</w:t>
      </w:r>
      <w:r w:rsidR="002118A2">
        <w:t xml:space="preserve"> of the project</w:t>
      </w:r>
      <w:r w:rsidR="008B2544">
        <w:t>.</w:t>
      </w:r>
    </w:p>
    <w:p w14:paraId="764963CF" w14:textId="6450D301" w:rsidR="004C2EA2" w:rsidRDefault="004C2EA2" w:rsidP="00203562">
      <w:pPr>
        <w:spacing w:line="360" w:lineRule="auto"/>
      </w:pPr>
      <w:r w:rsidRPr="00B14D67">
        <w:rPr>
          <w:u w:val="single"/>
        </w:rPr>
        <w:t>Sustaining highly effective teaching</w:t>
      </w:r>
      <w:r>
        <w:t>: Effective formal leadership descriptor: Leadership ensures that learners experience highly effective teaching in all contexts.</w:t>
      </w:r>
    </w:p>
    <w:p w14:paraId="58E2D7A5" w14:textId="49AAF35C" w:rsidR="008B2544" w:rsidRDefault="00BF2590" w:rsidP="00BF2590">
      <w:pPr>
        <w:pStyle w:val="ListParagraph"/>
        <w:numPr>
          <w:ilvl w:val="0"/>
          <w:numId w:val="6"/>
        </w:numPr>
        <w:spacing w:line="360" w:lineRule="auto"/>
      </w:pPr>
      <w:r>
        <w:lastRenderedPageBreak/>
        <w:t xml:space="preserve">The purpose of the project </w:t>
      </w:r>
      <w:r w:rsidR="007F7A5E">
        <w:t xml:space="preserve">is to trial, alter and effect positive change </w:t>
      </w:r>
      <w:r w:rsidR="002118A2">
        <w:t>in</w:t>
      </w:r>
      <w:r w:rsidR="007F7A5E">
        <w:t xml:space="preserve"> teaching to benefit </w:t>
      </w:r>
      <w:r w:rsidR="002118A2">
        <w:t xml:space="preserve">all </w:t>
      </w:r>
      <w:r w:rsidR="007F7A5E">
        <w:t>learners.</w:t>
      </w:r>
    </w:p>
    <w:p w14:paraId="39F1A262" w14:textId="22791198" w:rsidR="004C2EA2" w:rsidRDefault="00A3695E" w:rsidP="00203562">
      <w:pPr>
        <w:spacing w:line="360" w:lineRule="auto"/>
      </w:pPr>
      <w:r w:rsidRPr="00B14D67">
        <w:rPr>
          <w:u w:val="single"/>
        </w:rPr>
        <w:t>Advan</w:t>
      </w:r>
      <w:r w:rsidR="000C729D" w:rsidRPr="00B14D67">
        <w:rPr>
          <w:u w:val="single"/>
        </w:rPr>
        <w:t>cing</w:t>
      </w:r>
      <w:r w:rsidRPr="00B14D67">
        <w:rPr>
          <w:u w:val="single"/>
        </w:rPr>
        <w:t xml:space="preserve"> pedagogic approaches</w:t>
      </w:r>
      <w:r>
        <w:t>: Sustained highly-effective formal leadership descriptor: A range of pedagogic approaches from a range of sources is regularly considered with a view to potential effective implementation.</w:t>
      </w:r>
    </w:p>
    <w:p w14:paraId="19A4ABBE" w14:textId="0F527284" w:rsidR="007F7A5E" w:rsidRDefault="00BB20DA" w:rsidP="00AD3FA8">
      <w:pPr>
        <w:pStyle w:val="ListParagraph"/>
        <w:numPr>
          <w:ilvl w:val="0"/>
          <w:numId w:val="6"/>
        </w:numPr>
        <w:spacing w:line="360" w:lineRule="auto"/>
      </w:pPr>
      <w:r>
        <w:t>The approaches outlined in the report arise from</w:t>
      </w:r>
      <w:r w:rsidR="00CF07AC">
        <w:t xml:space="preserve"> personal research and whole staff CPD training.</w:t>
      </w:r>
    </w:p>
    <w:p w14:paraId="2A455DE8" w14:textId="570954DA" w:rsidR="00A3695E" w:rsidRDefault="00041F6F" w:rsidP="00203562">
      <w:pPr>
        <w:spacing w:line="360" w:lineRule="auto"/>
      </w:pPr>
      <w:r w:rsidRPr="00B14D67">
        <w:rPr>
          <w:u w:val="single"/>
        </w:rPr>
        <w:t>Accepting accountability for outcomes and learner well-being</w:t>
      </w:r>
      <w:r>
        <w:t xml:space="preserve">: </w:t>
      </w:r>
      <w:r w:rsidR="00FA7C68">
        <w:t>(</w:t>
      </w:r>
      <w:r>
        <w:t>Effective formal leadership descriptor: Leadership promotes, demands and ensures that the learning success, achievement and well-being of all learners is evident throughout the school.</w:t>
      </w:r>
      <w:r w:rsidR="00FA7C68">
        <w:t>)</w:t>
      </w:r>
      <w:r w:rsidR="00064E86">
        <w:t xml:space="preserve"> </w:t>
      </w:r>
    </w:p>
    <w:p w14:paraId="3F531921" w14:textId="17875291" w:rsidR="00CF07AC" w:rsidRDefault="00FA7C68" w:rsidP="005E71B5">
      <w:pPr>
        <w:pStyle w:val="ListParagraph"/>
        <w:numPr>
          <w:ilvl w:val="0"/>
          <w:numId w:val="6"/>
        </w:numPr>
        <w:spacing w:line="360" w:lineRule="auto"/>
      </w:pPr>
      <w:r>
        <w:t>The first stages of dissemination and sharing of information ha</w:t>
      </w:r>
      <w:r w:rsidR="002E2FE1">
        <w:t>ve</w:t>
      </w:r>
      <w:r>
        <w:t xml:space="preserve"> begun with other teachers </w:t>
      </w:r>
      <w:r w:rsidR="00394323">
        <w:t xml:space="preserve">being very interested in the project.  LSAs have been trained by </w:t>
      </w:r>
      <w:proofErr w:type="gramStart"/>
      <w:r w:rsidR="00394323">
        <w:t>myself</w:t>
      </w:r>
      <w:proofErr w:type="gramEnd"/>
      <w:r w:rsidR="00394323">
        <w:t xml:space="preserve"> into the process</w:t>
      </w:r>
      <w:r w:rsidR="00237317">
        <w:t>es involved so that successful delivery can be effected.  This descriptor will become more</w:t>
      </w:r>
      <w:r w:rsidR="009046F6">
        <w:t xml:space="preserve"> relevant as the project progresses through the next 12 months.</w:t>
      </w:r>
    </w:p>
    <w:p w14:paraId="4C8E77D6" w14:textId="23081CE3" w:rsidR="00041F6F" w:rsidRDefault="00877893" w:rsidP="00203562">
      <w:pPr>
        <w:spacing w:line="360" w:lineRule="auto"/>
      </w:pPr>
      <w:r w:rsidRPr="00E81693">
        <w:rPr>
          <w:u w:val="single"/>
        </w:rPr>
        <w:t>Ensuring and protecting learner entitlement</w:t>
      </w:r>
      <w:r>
        <w:t>: Effective formal leadership descriptor: Leadership ensures that all learners, including those with additional learning needs, gain full access to opportunities and achieve.</w:t>
      </w:r>
    </w:p>
    <w:p w14:paraId="0948E8AA" w14:textId="723F45F0" w:rsidR="009046F6" w:rsidRDefault="00816A82" w:rsidP="009046F6">
      <w:pPr>
        <w:pStyle w:val="ListParagraph"/>
        <w:numPr>
          <w:ilvl w:val="0"/>
          <w:numId w:val="6"/>
        </w:numPr>
        <w:spacing w:line="360" w:lineRule="auto"/>
      </w:pPr>
      <w:r>
        <w:t>The underpinning goal of this project is to ensure that all learners, especially those with ALN access</w:t>
      </w:r>
      <w:r w:rsidR="003147B0">
        <w:t xml:space="preserve"> a full and improving education.</w:t>
      </w:r>
    </w:p>
    <w:p w14:paraId="265A3A00" w14:textId="006AEFBE" w:rsidR="00BB5C4F" w:rsidRDefault="00BB5C4F" w:rsidP="00203562">
      <w:pPr>
        <w:spacing w:line="360" w:lineRule="auto"/>
      </w:pPr>
      <w:r w:rsidRPr="00E81693">
        <w:rPr>
          <w:u w:val="single"/>
        </w:rPr>
        <w:t>Monitoring and evaluating impact:</w:t>
      </w:r>
      <w:r>
        <w:t xml:space="preserve"> Effective formal leadership descriptor: Effective systems are used consistently to monitor and evaluate the impact of all learning experiences for learners’ progress and to bring about sustained improvement.</w:t>
      </w:r>
    </w:p>
    <w:p w14:paraId="217C00B3" w14:textId="2C56C5DC" w:rsidR="003147B0" w:rsidRDefault="000933BB" w:rsidP="003147B0">
      <w:pPr>
        <w:pStyle w:val="ListParagraph"/>
        <w:numPr>
          <w:ilvl w:val="0"/>
          <w:numId w:val="6"/>
        </w:numPr>
        <w:spacing w:line="360" w:lineRule="auto"/>
      </w:pPr>
      <w:r>
        <w:t>At the outset, it was decided which data and processes were available to me to effectively monitor the project, both as a snapshot in time and as</w:t>
      </w:r>
      <w:r w:rsidR="005C6CDE">
        <w:t xml:space="preserve"> part of</w:t>
      </w:r>
      <w:r>
        <w:t xml:space="preserve"> </w:t>
      </w:r>
      <w:r w:rsidR="00F35B34">
        <w:t xml:space="preserve">an </w:t>
      </w:r>
      <w:r>
        <w:t>ongoing</w:t>
      </w:r>
      <w:r w:rsidR="00F35B34">
        <w:t xml:space="preserve"> process.  These have been outlined in the report above.</w:t>
      </w:r>
    </w:p>
    <w:p w14:paraId="454ABAE0" w14:textId="540E82F6" w:rsidR="00077EE0" w:rsidRDefault="0043716F" w:rsidP="00203562">
      <w:pPr>
        <w:spacing w:line="360" w:lineRule="auto"/>
      </w:pPr>
      <w:r w:rsidRPr="00E81693">
        <w:rPr>
          <w:u w:val="single"/>
        </w:rPr>
        <w:t>Reporting on effectiveness</w:t>
      </w:r>
      <w:r>
        <w:t xml:space="preserve">: Effective formal leadership descriptor: Reporting of learner progress and well-being is effectively managed with the </w:t>
      </w:r>
      <w:r w:rsidR="00832935">
        <w:t>(</w:t>
      </w:r>
      <w:r>
        <w:t>full range of</w:t>
      </w:r>
      <w:r w:rsidR="00832935">
        <w:t>)</w:t>
      </w:r>
      <w:r>
        <w:t xml:space="preserve"> responsible and external agencies and partners. Recommendations arising from reports are effectively communicated, implemented and addressed.</w:t>
      </w:r>
    </w:p>
    <w:p w14:paraId="151F4D6A" w14:textId="6562A956" w:rsidR="00832583" w:rsidRDefault="00832583" w:rsidP="00832583">
      <w:pPr>
        <w:pStyle w:val="ListParagraph"/>
        <w:numPr>
          <w:ilvl w:val="0"/>
          <w:numId w:val="6"/>
        </w:numPr>
        <w:spacing w:line="360" w:lineRule="auto"/>
      </w:pPr>
      <w:r>
        <w:t xml:space="preserve">This </w:t>
      </w:r>
      <w:r w:rsidR="00832935">
        <w:t>is only partly covered</w:t>
      </w:r>
      <w:r w:rsidR="002E36FC">
        <w:t xml:space="preserve">, hence the brackets, as reporting to the full range of external agencies and partners outside of school is being addressed more fully once the project has </w:t>
      </w:r>
      <w:r w:rsidR="002E36FC">
        <w:lastRenderedPageBreak/>
        <w:t xml:space="preserve">completed.  </w:t>
      </w:r>
      <w:proofErr w:type="gramStart"/>
      <w:r w:rsidR="002E36FC">
        <w:t>However</w:t>
      </w:r>
      <w:proofErr w:type="gramEnd"/>
      <w:r w:rsidR="002E36FC">
        <w:t xml:space="preserve"> SMT, support staff</w:t>
      </w:r>
      <w:r w:rsidR="009146FF">
        <w:t>, Governors</w:t>
      </w:r>
      <w:r w:rsidR="006D3B0B">
        <w:t xml:space="preserve">, LA partners in Project Wonder </w:t>
      </w:r>
      <w:r w:rsidR="00CC0F0F">
        <w:t>(</w:t>
      </w:r>
      <w:r w:rsidR="006D3B0B">
        <w:t xml:space="preserve">the liaison with other primaries and </w:t>
      </w:r>
      <w:r w:rsidR="00CC0F0F">
        <w:t>LA staff to build a county</w:t>
      </w:r>
      <w:r w:rsidR="00A5409A">
        <w:t>-</w:t>
      </w:r>
      <w:r w:rsidR="00CC0F0F">
        <w:t>wide direction for the new curriculum)</w:t>
      </w:r>
      <w:r w:rsidR="009146FF">
        <w:t xml:space="preserve"> and</w:t>
      </w:r>
      <w:r w:rsidR="00CC0F0F">
        <w:t xml:space="preserve"> our Challenge Advisor have all been </w:t>
      </w:r>
      <w:r w:rsidR="00F115E1">
        <w:t>informed of the projects aim</w:t>
      </w:r>
      <w:r w:rsidR="00A5409A">
        <w:t>s</w:t>
      </w:r>
      <w:r w:rsidR="00F115E1">
        <w:t>, direction and success to date.</w:t>
      </w:r>
    </w:p>
    <w:p w14:paraId="352A784D" w14:textId="1E313A89" w:rsidR="0043716F" w:rsidRDefault="005F3B19" w:rsidP="00203562">
      <w:pPr>
        <w:spacing w:line="360" w:lineRule="auto"/>
      </w:pPr>
      <w:r>
        <w:t>This also include</w:t>
      </w:r>
      <w:r w:rsidR="007B1401">
        <w:t>s</w:t>
      </w:r>
      <w:r>
        <w:t xml:space="preserve"> </w:t>
      </w:r>
      <w:r w:rsidR="0030081D">
        <w:t>an</w:t>
      </w:r>
      <w:r>
        <w:t xml:space="preserve"> element of </w:t>
      </w:r>
      <w:r w:rsidRPr="007B1401">
        <w:rPr>
          <w:u w:val="single"/>
        </w:rPr>
        <w:t>sustained highly-effective formal leadership descriptor</w:t>
      </w:r>
      <w:r>
        <w:t xml:space="preserve"> in Learners are engaged strongly in the process.</w:t>
      </w:r>
    </w:p>
    <w:p w14:paraId="0EAEA9EA" w14:textId="77777777" w:rsidR="004A77B4" w:rsidRDefault="004A77B4" w:rsidP="00203562">
      <w:pPr>
        <w:spacing w:line="360" w:lineRule="auto"/>
      </w:pPr>
    </w:p>
    <w:p w14:paraId="415EA6F9" w14:textId="2FC401F7" w:rsidR="0030081D" w:rsidRDefault="0030081D" w:rsidP="00203562">
      <w:pPr>
        <w:spacing w:line="360" w:lineRule="auto"/>
        <w:rPr>
          <w:u w:val="double"/>
        </w:rPr>
      </w:pPr>
      <w:r w:rsidRPr="00447141">
        <w:rPr>
          <w:u w:val="double"/>
        </w:rPr>
        <w:t>Collaboration</w:t>
      </w:r>
    </w:p>
    <w:p w14:paraId="6485660F" w14:textId="4CF216BD" w:rsidR="00461BFF" w:rsidRPr="004A77B4" w:rsidRDefault="004A77B4" w:rsidP="00203562">
      <w:pPr>
        <w:spacing w:line="360" w:lineRule="auto"/>
      </w:pPr>
      <w:r>
        <w:t xml:space="preserve">This </w:t>
      </w:r>
      <w:r w:rsidR="00872BDB">
        <w:t xml:space="preserve">work only reaches one </w:t>
      </w:r>
      <w:r>
        <w:t>standard</w:t>
      </w:r>
      <w:r w:rsidR="00872BDB">
        <w:t xml:space="preserve"> for collaboration, that of ‘seeking advice and support’</w:t>
      </w:r>
      <w:r w:rsidR="00461BFF">
        <w:t>, as collaboration between staff, teachers and LSAs has been central to the project.</w:t>
      </w:r>
    </w:p>
    <w:p w14:paraId="20A325FE" w14:textId="619F557C" w:rsidR="0030081D" w:rsidRDefault="002114A6" w:rsidP="00203562">
      <w:pPr>
        <w:spacing w:line="360" w:lineRule="auto"/>
      </w:pPr>
      <w:r w:rsidRPr="00447141">
        <w:rPr>
          <w:u w:val="single"/>
        </w:rPr>
        <w:t>Seeking advice and support</w:t>
      </w:r>
      <w:r>
        <w:t>: Effective formal leadership descriptor: Leadership’s own and school professional challenges are recognised, accepted, articulated and addressed through formal and structured collaboration.</w:t>
      </w:r>
    </w:p>
    <w:p w14:paraId="389F6D55" w14:textId="14FFF57F" w:rsidR="007B1401" w:rsidRDefault="003D6B80" w:rsidP="007B1401">
      <w:pPr>
        <w:pStyle w:val="ListParagraph"/>
        <w:numPr>
          <w:ilvl w:val="0"/>
          <w:numId w:val="6"/>
        </w:numPr>
        <w:spacing w:line="360" w:lineRule="auto"/>
      </w:pPr>
      <w:r>
        <w:t>As stated above, the idea, form and scope of the project was taken forward to SMT and then onto the whole staff</w:t>
      </w:r>
      <w:r w:rsidR="00D715EB">
        <w:t>.  During this process,</w:t>
      </w:r>
      <w:r w:rsidR="007859AA">
        <w:t xml:space="preserve"> the need for the initiative</w:t>
      </w:r>
      <w:r w:rsidR="008552BC">
        <w:t>,</w:t>
      </w:r>
      <w:r w:rsidR="007859AA">
        <w:t xml:space="preserve"> in light of shortcoming</w:t>
      </w:r>
      <w:r w:rsidR="008552BC">
        <w:t xml:space="preserve">s in teaching and learning styles </w:t>
      </w:r>
      <w:r w:rsidR="007859AA">
        <w:t>for the specific cohort</w:t>
      </w:r>
      <w:r w:rsidR="008552BC">
        <w:t>,</w:t>
      </w:r>
      <w:r w:rsidR="00117D11">
        <w:t xml:space="preserve"> was addressed.  T</w:t>
      </w:r>
      <w:r w:rsidR="001B2779">
        <w:t xml:space="preserve">eaching techniques, </w:t>
      </w:r>
      <w:r w:rsidR="007859AA">
        <w:t xml:space="preserve">with wider, school-wide collaboration </w:t>
      </w:r>
      <w:r w:rsidR="00117D11">
        <w:t xml:space="preserve">is </w:t>
      </w:r>
      <w:r w:rsidR="007859AA">
        <w:t>being rolled out in the next stage of the project.</w:t>
      </w:r>
    </w:p>
    <w:p w14:paraId="34712439" w14:textId="77777777" w:rsidR="00461BFF" w:rsidRDefault="00461BFF" w:rsidP="00203562">
      <w:pPr>
        <w:spacing w:line="360" w:lineRule="auto"/>
      </w:pPr>
    </w:p>
    <w:p w14:paraId="6AFC3A58" w14:textId="13822147" w:rsidR="009379CB" w:rsidRPr="00447141" w:rsidRDefault="009379CB" w:rsidP="00203562">
      <w:pPr>
        <w:spacing w:line="360" w:lineRule="auto"/>
        <w:rPr>
          <w:u w:val="double"/>
        </w:rPr>
      </w:pPr>
      <w:r w:rsidRPr="00447141">
        <w:rPr>
          <w:u w:val="double"/>
        </w:rPr>
        <w:t>Professional Learning</w:t>
      </w:r>
    </w:p>
    <w:p w14:paraId="22C34FA0" w14:textId="0049CA9A" w:rsidR="00461BFF" w:rsidRPr="00A2110C" w:rsidRDefault="00095638" w:rsidP="00203562">
      <w:pPr>
        <w:spacing w:line="360" w:lineRule="auto"/>
      </w:pPr>
      <w:r w:rsidRPr="00A2110C">
        <w:t xml:space="preserve">Professional Learning only features once as, until the results and </w:t>
      </w:r>
      <w:r w:rsidR="00B7704F" w:rsidRPr="00A2110C">
        <w:t xml:space="preserve">any </w:t>
      </w:r>
      <w:r w:rsidR="009F5E6C" w:rsidRPr="00A2110C">
        <w:t>relative</w:t>
      </w:r>
      <w:r w:rsidR="00B7704F" w:rsidRPr="00A2110C">
        <w:t xml:space="preserve"> success has been assessed, sharing with professional learner partners may seem precipitous.  </w:t>
      </w:r>
      <w:r w:rsidR="00005B72" w:rsidRPr="00A2110C">
        <w:t>It has already been proposed and discussed, that if the project is a success, it will be taken to the wide</w:t>
      </w:r>
      <w:r w:rsidR="00A75812">
        <w:t>r</w:t>
      </w:r>
      <w:r w:rsidR="00005B72" w:rsidRPr="00A2110C">
        <w:t xml:space="preserve"> learning and teaching community</w:t>
      </w:r>
      <w:r w:rsidR="00A2110C" w:rsidRPr="00A2110C">
        <w:t>.</w:t>
      </w:r>
    </w:p>
    <w:p w14:paraId="02435360" w14:textId="1BF54CCC" w:rsidR="009379CB" w:rsidRDefault="00ED2A92" w:rsidP="00203562">
      <w:pPr>
        <w:spacing w:line="360" w:lineRule="auto"/>
      </w:pPr>
      <w:r w:rsidRPr="00447141">
        <w:rPr>
          <w:u w:val="single"/>
        </w:rPr>
        <w:t>Continuing professional learning for all staff</w:t>
      </w:r>
      <w:r>
        <w:t>: Effective formal leadership descriptor: Leadership ensures the sustained and focused professional learning of all staff, including self, carefully framing professional growth within the context of the four purposes and a commitment to create development opportunities for colleagues within and beyond the school.</w:t>
      </w:r>
    </w:p>
    <w:p w14:paraId="2C8FE4CF" w14:textId="323EEC81" w:rsidR="001B2779" w:rsidRDefault="003E4447" w:rsidP="001B2779">
      <w:pPr>
        <w:pStyle w:val="ListParagraph"/>
        <w:numPr>
          <w:ilvl w:val="0"/>
          <w:numId w:val="6"/>
        </w:numPr>
        <w:spacing w:line="360" w:lineRule="auto"/>
      </w:pPr>
      <w:r>
        <w:t xml:space="preserve">The project and its </w:t>
      </w:r>
      <w:r w:rsidR="00980A7D">
        <w:t xml:space="preserve">formation have arisen out of study of the Four Purposes and as a result of </w:t>
      </w:r>
      <w:r w:rsidR="00BE0723">
        <w:t>continued personal professional research and development.</w:t>
      </w:r>
    </w:p>
    <w:p w14:paraId="7040B5CE" w14:textId="77777777" w:rsidR="00A2110C" w:rsidRDefault="00A2110C" w:rsidP="00203562">
      <w:pPr>
        <w:spacing w:line="360" w:lineRule="auto"/>
      </w:pPr>
    </w:p>
    <w:p w14:paraId="06404D25" w14:textId="7D8BA2A8" w:rsidR="00ED2A92" w:rsidRDefault="006146F1" w:rsidP="00203562">
      <w:pPr>
        <w:spacing w:line="360" w:lineRule="auto"/>
        <w:rPr>
          <w:u w:val="double"/>
        </w:rPr>
      </w:pPr>
      <w:r w:rsidRPr="00447141">
        <w:rPr>
          <w:u w:val="double"/>
        </w:rPr>
        <w:lastRenderedPageBreak/>
        <w:t>Innovation</w:t>
      </w:r>
    </w:p>
    <w:p w14:paraId="3447DB7E" w14:textId="1EE7522F" w:rsidR="00BE0723" w:rsidRPr="00A2110C" w:rsidRDefault="00A2110C" w:rsidP="00203562">
      <w:pPr>
        <w:spacing w:line="360" w:lineRule="auto"/>
      </w:pPr>
      <w:r>
        <w:t xml:space="preserve">Three aspects of the innovation standard compare favourably to this report, </w:t>
      </w:r>
      <w:r w:rsidR="005F4F72">
        <w:t>although as previously stated, at present, practice is being shared within the school</w:t>
      </w:r>
      <w:r w:rsidR="002A486D">
        <w:t>, with wider community dissemination coming later at the end of the project.</w:t>
      </w:r>
    </w:p>
    <w:p w14:paraId="6DFE10A9" w14:textId="2B489A3C" w:rsidR="007F17AD" w:rsidRDefault="007F17AD" w:rsidP="00203562">
      <w:pPr>
        <w:spacing w:line="360" w:lineRule="auto"/>
      </w:pPr>
      <w:r w:rsidRPr="00447141">
        <w:rPr>
          <w:u w:val="single"/>
        </w:rPr>
        <w:t>Developing new techniques</w:t>
      </w:r>
      <w:r>
        <w:t>: Sustained highly-effective formal leadership descriptor: Leadership is committed to structured use of pilot and prototype development in the most appropriate settings and to ensuring continuous and sustained success as far as possible.</w:t>
      </w:r>
    </w:p>
    <w:p w14:paraId="1B51BC60" w14:textId="65819CCA" w:rsidR="00BE0723" w:rsidRDefault="0048204F" w:rsidP="00BE0723">
      <w:pPr>
        <w:pStyle w:val="ListParagraph"/>
        <w:numPr>
          <w:ilvl w:val="0"/>
          <w:numId w:val="6"/>
        </w:numPr>
        <w:spacing w:line="360" w:lineRule="auto"/>
      </w:pPr>
      <w:r>
        <w:t xml:space="preserve">This descriptor describes the </w:t>
      </w:r>
      <w:r w:rsidR="00B136BE">
        <w:t xml:space="preserve">whole </w:t>
      </w:r>
      <w:r>
        <w:t xml:space="preserve">project and its processes and vision </w:t>
      </w:r>
      <w:r w:rsidR="00F811AD">
        <w:t>as outlined in the report above.</w:t>
      </w:r>
    </w:p>
    <w:p w14:paraId="18B81C3D" w14:textId="6793349C" w:rsidR="007F17AD" w:rsidRDefault="0070656B" w:rsidP="00203562">
      <w:pPr>
        <w:spacing w:line="360" w:lineRule="auto"/>
      </w:pPr>
      <w:r w:rsidRPr="00447141">
        <w:rPr>
          <w:u w:val="single"/>
        </w:rPr>
        <w:t>Seeking and extending best practice</w:t>
      </w:r>
      <w:r>
        <w:t>: Effective formal leadership descriptor: Leadership ensures that the expertise and experience are continually developed and shared within and across the school and beyond.</w:t>
      </w:r>
    </w:p>
    <w:p w14:paraId="15563F42" w14:textId="2E052092" w:rsidR="00F811AD" w:rsidRDefault="0043317E" w:rsidP="00F811AD">
      <w:pPr>
        <w:pStyle w:val="ListParagraph"/>
        <w:numPr>
          <w:ilvl w:val="0"/>
          <w:numId w:val="6"/>
        </w:numPr>
        <w:spacing w:line="360" w:lineRule="auto"/>
      </w:pPr>
      <w:r>
        <w:t>This process has been started through sharing o</w:t>
      </w:r>
      <w:r w:rsidR="00B136BE">
        <w:t>f</w:t>
      </w:r>
      <w:r>
        <w:t xml:space="preserve"> information, explanation of processes and strategies and progress made so far.  </w:t>
      </w:r>
      <w:r w:rsidR="00007F0A">
        <w:t>The willing collaboration of other staff to share best practice outcomes of the project</w:t>
      </w:r>
      <w:r w:rsidR="00E52BAA">
        <w:t xml:space="preserve"> has been sought and given to date</w:t>
      </w:r>
      <w:r w:rsidR="00B136BE">
        <w:t xml:space="preserve">.  This </w:t>
      </w:r>
      <w:r w:rsidR="00E52BAA">
        <w:t>will be more prevalent as the project progresses through the next 12 months.</w:t>
      </w:r>
    </w:p>
    <w:p w14:paraId="32FE4FEE" w14:textId="614C9E99" w:rsidR="0070656B" w:rsidRDefault="001234A4" w:rsidP="00203562">
      <w:pPr>
        <w:spacing w:line="360" w:lineRule="auto"/>
      </w:pPr>
      <w:r w:rsidRPr="00447141">
        <w:rPr>
          <w:u w:val="single"/>
        </w:rPr>
        <w:t>Evaluating the impact of changes in practice</w:t>
      </w:r>
      <w:r>
        <w:t>: Effective formal leadership descriptor: Evidence deriving from innovative practice is collected and shared with others, both within and beyond the school community, to contribute to growing understandings and other related developments elsewhere.</w:t>
      </w:r>
    </w:p>
    <w:p w14:paraId="536D3A4F" w14:textId="3DFF5BC4" w:rsidR="00E52BAA" w:rsidRDefault="003C24CB" w:rsidP="00E52BAA">
      <w:pPr>
        <w:pStyle w:val="ListParagraph"/>
        <w:numPr>
          <w:ilvl w:val="0"/>
          <w:numId w:val="6"/>
        </w:numPr>
        <w:spacing w:line="360" w:lineRule="auto"/>
      </w:pPr>
      <w:r>
        <w:t xml:space="preserve">This descriptor outlines the existing and next stages of the project in regard to </w:t>
      </w:r>
      <w:r w:rsidR="00D30255">
        <w:t xml:space="preserve">the </w:t>
      </w:r>
      <w:r>
        <w:t>evaluation and ana</w:t>
      </w:r>
      <w:r w:rsidR="00D30255">
        <w:t>lysis of data and outcomes.</w:t>
      </w:r>
    </w:p>
    <w:p w14:paraId="09C69DB3" w14:textId="77777777" w:rsidR="002A486D" w:rsidRDefault="002A486D" w:rsidP="00203562">
      <w:pPr>
        <w:spacing w:line="360" w:lineRule="auto"/>
      </w:pPr>
    </w:p>
    <w:p w14:paraId="77B44A86" w14:textId="30680C15" w:rsidR="00A0427D" w:rsidRPr="00447141" w:rsidRDefault="00A0427D" w:rsidP="00203562">
      <w:pPr>
        <w:spacing w:line="360" w:lineRule="auto"/>
        <w:rPr>
          <w:u w:val="double"/>
        </w:rPr>
      </w:pPr>
      <w:r w:rsidRPr="00447141">
        <w:rPr>
          <w:u w:val="double"/>
        </w:rPr>
        <w:t>Leadership</w:t>
      </w:r>
    </w:p>
    <w:p w14:paraId="490ECFF7" w14:textId="3CD2B61F" w:rsidR="002A486D" w:rsidRPr="0030608D" w:rsidRDefault="00705C31" w:rsidP="00203562">
      <w:pPr>
        <w:spacing w:line="360" w:lineRule="auto"/>
      </w:pPr>
      <w:r w:rsidRPr="0030608D">
        <w:t xml:space="preserve">Only one aspect of the Leadership (for Leaders) standard can be seen to favourably assess against this report, that of </w:t>
      </w:r>
      <w:r w:rsidR="00C81AE0">
        <w:t>‘</w:t>
      </w:r>
      <w:r w:rsidRPr="0030608D">
        <w:t>supporting other set</w:t>
      </w:r>
      <w:r w:rsidR="00E3229B" w:rsidRPr="0030608D">
        <w:t>tings</w:t>
      </w:r>
      <w:r w:rsidR="00C81AE0">
        <w:t>'</w:t>
      </w:r>
      <w:bookmarkStart w:id="0" w:name="_GoBack"/>
      <w:bookmarkEnd w:id="0"/>
      <w:r w:rsidR="00E3229B" w:rsidRPr="0030608D">
        <w:t xml:space="preserve">.  This is due to the collaboration to date and further extension of the project this coming year to other parts of the school.  </w:t>
      </w:r>
    </w:p>
    <w:p w14:paraId="44D50958" w14:textId="4CBB6DC8" w:rsidR="001234A4" w:rsidRDefault="00A0427D" w:rsidP="00203562">
      <w:pPr>
        <w:spacing w:line="360" w:lineRule="auto"/>
      </w:pPr>
      <w:r w:rsidRPr="00447141">
        <w:rPr>
          <w:u w:val="single"/>
        </w:rPr>
        <w:t>Supporting other settings</w:t>
      </w:r>
      <w:r>
        <w:t>: Effective formal leadership descriptor: Leadership seeks to offer its strengths to support other departments and schools as a role model and exemplar. Where appropriate, collaborative teaching or support provides tangible guidance.</w:t>
      </w:r>
    </w:p>
    <w:p w14:paraId="4D6F7EFA" w14:textId="14625205" w:rsidR="00D30255" w:rsidRDefault="00DC5B63" w:rsidP="00D30255">
      <w:pPr>
        <w:pStyle w:val="ListParagraph"/>
        <w:numPr>
          <w:ilvl w:val="0"/>
          <w:numId w:val="6"/>
        </w:numPr>
        <w:spacing w:line="360" w:lineRule="auto"/>
      </w:pPr>
      <w:r>
        <w:lastRenderedPageBreak/>
        <w:t>As stated previously in the report, the further collaboration I envisage this academic year will involve a high level of collaborative teaching wit</w:t>
      </w:r>
      <w:r w:rsidR="00067B13">
        <w:t>h detailed support</w:t>
      </w:r>
      <w:r w:rsidR="003C5F59">
        <w:t xml:space="preserve">, guidance </w:t>
      </w:r>
      <w:r w:rsidR="00067B13">
        <w:t>and tailoring to individual cohort needs.  The efficacy of this and impact on</w:t>
      </w:r>
      <w:r w:rsidR="003C5F59">
        <w:t xml:space="preserve"> the learners will then be measured and analysed as part of the project.</w:t>
      </w:r>
    </w:p>
    <w:p w14:paraId="0DCBE098" w14:textId="6173DFCA" w:rsidR="000F1F94" w:rsidRDefault="000F1F94" w:rsidP="00203562">
      <w:pPr>
        <w:spacing w:line="360" w:lineRule="auto"/>
      </w:pPr>
    </w:p>
    <w:p w14:paraId="404F7219" w14:textId="49F71418" w:rsidR="00BB5C4F" w:rsidRPr="004C2EA2" w:rsidRDefault="000F1F94" w:rsidP="00203562">
      <w:pPr>
        <w:spacing w:line="360" w:lineRule="auto"/>
      </w:pPr>
      <w:r>
        <w:t xml:space="preserve">In total, 13 aspects of all 6 standards have been achieved through this project and work.  </w:t>
      </w:r>
      <w:r w:rsidR="00CF003B">
        <w:t>As a middle leader and member of Senior Management Team, the fact that I can assess myself against the Leadership Professional Standards at all is encouraging</w:t>
      </w:r>
      <w:r w:rsidR="00835460">
        <w:t xml:space="preserve"> and self-affirming.  </w:t>
      </w:r>
      <w:r w:rsidR="001855EF">
        <w:t xml:space="preserve">The self-evaluation </w:t>
      </w:r>
      <w:r w:rsidR="003B4FBC">
        <w:t>process</w:t>
      </w:r>
      <w:r w:rsidR="00835460">
        <w:t xml:space="preserve"> to enhance and ensure quality is obviously working.</w:t>
      </w:r>
    </w:p>
    <w:p w14:paraId="0A118BDC" w14:textId="77777777" w:rsidR="006C74EF" w:rsidRDefault="006C74EF">
      <w:pPr>
        <w:rPr>
          <w:rFonts w:cstheme="minorHAnsi"/>
          <w:u w:val="single"/>
        </w:rPr>
      </w:pPr>
      <w:r>
        <w:rPr>
          <w:rFonts w:cstheme="minorHAnsi"/>
          <w:u w:val="single"/>
        </w:rPr>
        <w:br w:type="page"/>
      </w:r>
    </w:p>
    <w:p w14:paraId="485386C7" w14:textId="34A71D08" w:rsidR="00207B50" w:rsidRPr="00207B50" w:rsidRDefault="00207B50" w:rsidP="00203562">
      <w:pPr>
        <w:spacing w:line="360" w:lineRule="auto"/>
        <w:rPr>
          <w:rFonts w:cstheme="minorHAnsi"/>
          <w:u w:val="single"/>
        </w:rPr>
      </w:pPr>
      <w:r w:rsidRPr="00207B50">
        <w:rPr>
          <w:rFonts w:cstheme="minorHAnsi"/>
          <w:u w:val="single"/>
        </w:rPr>
        <w:lastRenderedPageBreak/>
        <w:t>References</w:t>
      </w:r>
    </w:p>
    <w:p w14:paraId="44AEDBC7" w14:textId="2668611F" w:rsidR="002B24A8" w:rsidRDefault="00B86F25" w:rsidP="000C3136">
      <w:pPr>
        <w:spacing w:after="0" w:line="360" w:lineRule="auto"/>
        <w:rPr>
          <w:rFonts w:cstheme="minorHAnsi"/>
        </w:rPr>
      </w:pPr>
      <w:r w:rsidRPr="002A320D">
        <w:rPr>
          <w:rFonts w:cstheme="minorHAnsi"/>
        </w:rPr>
        <w:t>Anderson</w:t>
      </w:r>
      <w:r w:rsidR="000A18F0">
        <w:rPr>
          <w:rFonts w:cstheme="minorHAnsi"/>
        </w:rPr>
        <w:t>, JA</w:t>
      </w:r>
      <w:r w:rsidR="00330D10">
        <w:rPr>
          <w:rFonts w:cstheme="minorHAnsi"/>
        </w:rPr>
        <w:t xml:space="preserve"> (2005)</w:t>
      </w:r>
      <w:r w:rsidRPr="002A320D">
        <w:rPr>
          <w:rFonts w:cstheme="minorHAnsi"/>
        </w:rPr>
        <w:t xml:space="preserve"> </w:t>
      </w:r>
      <w:r w:rsidR="003C2077" w:rsidRPr="00330D10">
        <w:rPr>
          <w:rFonts w:cstheme="minorHAnsi"/>
          <w:i/>
        </w:rPr>
        <w:t>Accountability in Education</w:t>
      </w:r>
      <w:r w:rsidR="003C2077" w:rsidRPr="002A320D">
        <w:rPr>
          <w:rFonts w:cstheme="minorHAnsi"/>
        </w:rPr>
        <w:t xml:space="preserve">, </w:t>
      </w:r>
      <w:r w:rsidR="00C9206A" w:rsidRPr="002A320D">
        <w:rPr>
          <w:rFonts w:cstheme="minorHAnsi"/>
        </w:rPr>
        <w:t>Education Policy Series,</w:t>
      </w:r>
      <w:r w:rsidR="00DF5205" w:rsidRPr="002A320D">
        <w:rPr>
          <w:rFonts w:cstheme="minorHAnsi"/>
        </w:rPr>
        <w:t xml:space="preserve"> International Academy of Education, UNESCO</w:t>
      </w:r>
      <w:r w:rsidR="00C9206A" w:rsidRPr="002A320D">
        <w:rPr>
          <w:rFonts w:cstheme="minorHAnsi"/>
        </w:rPr>
        <w:t xml:space="preserve"> </w:t>
      </w:r>
    </w:p>
    <w:p w14:paraId="0D629AFC" w14:textId="77777777" w:rsidR="005C3362" w:rsidRPr="002A320D" w:rsidRDefault="005C3362" w:rsidP="000C3136">
      <w:pPr>
        <w:spacing w:after="0" w:line="360" w:lineRule="auto"/>
        <w:rPr>
          <w:rFonts w:cstheme="minorHAnsi"/>
        </w:rPr>
      </w:pPr>
    </w:p>
    <w:p w14:paraId="21A0AE42" w14:textId="1AE07C48" w:rsidR="00957373" w:rsidRDefault="009C7138" w:rsidP="000C3136">
      <w:pPr>
        <w:spacing w:after="0" w:line="360" w:lineRule="auto"/>
        <w:rPr>
          <w:rFonts w:cstheme="minorHAnsi"/>
        </w:rPr>
      </w:pPr>
      <w:r w:rsidRPr="002A320D">
        <w:rPr>
          <w:rFonts w:cstheme="minorHAnsi"/>
        </w:rPr>
        <w:t>Bernhardt</w:t>
      </w:r>
      <w:r w:rsidR="00A81985">
        <w:rPr>
          <w:rFonts w:cstheme="minorHAnsi"/>
        </w:rPr>
        <w:t>, V (2013)</w:t>
      </w:r>
      <w:r w:rsidRPr="00A81985">
        <w:rPr>
          <w:rFonts w:cstheme="minorHAnsi"/>
          <w:i/>
        </w:rPr>
        <w:t xml:space="preserve"> Data Analysis for Continuous School Improvement</w:t>
      </w:r>
      <w:r w:rsidR="004F19DF">
        <w:rPr>
          <w:rFonts w:cstheme="minorHAnsi"/>
          <w:i/>
        </w:rPr>
        <w:t>.</w:t>
      </w:r>
      <w:r w:rsidRPr="002A320D">
        <w:rPr>
          <w:rFonts w:cstheme="minorHAnsi"/>
        </w:rPr>
        <w:t xml:space="preserve"> </w:t>
      </w:r>
      <w:r w:rsidR="00A02E25" w:rsidRPr="002A320D">
        <w:rPr>
          <w:rFonts w:cstheme="minorHAnsi"/>
        </w:rPr>
        <w:t>New York</w:t>
      </w:r>
      <w:r w:rsidR="004F19DF">
        <w:rPr>
          <w:rFonts w:cstheme="minorHAnsi"/>
        </w:rPr>
        <w:t>:</w:t>
      </w:r>
      <w:r w:rsidR="00A02E25" w:rsidRPr="002A320D">
        <w:rPr>
          <w:rFonts w:cstheme="minorHAnsi"/>
        </w:rPr>
        <w:t xml:space="preserve"> </w:t>
      </w:r>
      <w:r w:rsidRPr="002A320D">
        <w:rPr>
          <w:rFonts w:cstheme="minorHAnsi"/>
        </w:rPr>
        <w:t xml:space="preserve">Routledge </w:t>
      </w:r>
    </w:p>
    <w:p w14:paraId="310C9B9E" w14:textId="77777777" w:rsidR="005C3362" w:rsidRPr="002A320D" w:rsidRDefault="005C3362" w:rsidP="000C3136">
      <w:pPr>
        <w:spacing w:after="0" w:line="360" w:lineRule="auto"/>
        <w:rPr>
          <w:rFonts w:cstheme="minorHAnsi"/>
        </w:rPr>
      </w:pPr>
    </w:p>
    <w:p w14:paraId="507D6BAA" w14:textId="4BBABE7C" w:rsidR="009C7138" w:rsidRDefault="00AF798F" w:rsidP="000C3136">
      <w:pPr>
        <w:spacing w:after="0" w:line="360" w:lineRule="auto"/>
        <w:rPr>
          <w:rFonts w:cstheme="minorHAnsi"/>
        </w:rPr>
      </w:pPr>
      <w:r w:rsidRPr="002A320D">
        <w:rPr>
          <w:rFonts w:cstheme="minorHAnsi"/>
        </w:rPr>
        <w:t>Brundrett</w:t>
      </w:r>
      <w:r w:rsidR="008E1DE1">
        <w:rPr>
          <w:rFonts w:cstheme="minorHAnsi"/>
        </w:rPr>
        <w:t>, M</w:t>
      </w:r>
      <w:r w:rsidRPr="002A320D">
        <w:rPr>
          <w:rFonts w:cstheme="minorHAnsi"/>
        </w:rPr>
        <w:t xml:space="preserve"> </w:t>
      </w:r>
      <w:r w:rsidR="008E1DE1">
        <w:rPr>
          <w:rFonts w:cstheme="minorHAnsi"/>
        </w:rPr>
        <w:t>and</w:t>
      </w:r>
      <w:r w:rsidRPr="002A320D">
        <w:rPr>
          <w:rFonts w:cstheme="minorHAnsi"/>
        </w:rPr>
        <w:t xml:space="preserve"> Rhodes</w:t>
      </w:r>
      <w:r w:rsidR="004F19DF">
        <w:rPr>
          <w:rFonts w:cstheme="minorHAnsi"/>
        </w:rPr>
        <w:t xml:space="preserve"> (2010)</w:t>
      </w:r>
      <w:r w:rsidR="00A02E25">
        <w:rPr>
          <w:rFonts w:cstheme="minorHAnsi"/>
        </w:rPr>
        <w:t xml:space="preserve"> C</w:t>
      </w:r>
      <w:r w:rsidRPr="002A320D">
        <w:rPr>
          <w:rFonts w:cstheme="minorHAnsi"/>
        </w:rPr>
        <w:t xml:space="preserve"> </w:t>
      </w:r>
      <w:r w:rsidRPr="00A02E25">
        <w:rPr>
          <w:rFonts w:cstheme="minorHAnsi"/>
          <w:i/>
        </w:rPr>
        <w:t>Leadership for Quality and Accountability</w:t>
      </w:r>
      <w:r w:rsidR="004F19DF">
        <w:rPr>
          <w:rFonts w:cstheme="minorHAnsi"/>
          <w:i/>
        </w:rPr>
        <w:t>.</w:t>
      </w:r>
      <w:r w:rsidR="00AB2585" w:rsidRPr="002A320D">
        <w:rPr>
          <w:rFonts w:cstheme="minorHAnsi"/>
        </w:rPr>
        <w:t xml:space="preserve"> </w:t>
      </w:r>
      <w:r w:rsidR="00A02E25" w:rsidRPr="002A320D">
        <w:rPr>
          <w:rFonts w:cstheme="minorHAnsi"/>
        </w:rPr>
        <w:t>London</w:t>
      </w:r>
      <w:r w:rsidR="004F19DF">
        <w:rPr>
          <w:rFonts w:cstheme="minorHAnsi"/>
        </w:rPr>
        <w:t>:</w:t>
      </w:r>
      <w:r w:rsidR="00A02E25" w:rsidRPr="002A320D">
        <w:rPr>
          <w:rFonts w:cstheme="minorHAnsi"/>
        </w:rPr>
        <w:t xml:space="preserve"> </w:t>
      </w:r>
      <w:r w:rsidR="00AB2585" w:rsidRPr="002A320D">
        <w:rPr>
          <w:rFonts w:cstheme="minorHAnsi"/>
        </w:rPr>
        <w:t xml:space="preserve">Routledge </w:t>
      </w:r>
    </w:p>
    <w:p w14:paraId="562A7CD4" w14:textId="77777777" w:rsidR="005C3362" w:rsidRPr="002A320D" w:rsidRDefault="005C3362" w:rsidP="000C3136">
      <w:pPr>
        <w:spacing w:after="0" w:line="360" w:lineRule="auto"/>
        <w:rPr>
          <w:rFonts w:cstheme="minorHAnsi"/>
        </w:rPr>
      </w:pPr>
    </w:p>
    <w:p w14:paraId="5B04232F" w14:textId="3703AC6E" w:rsidR="00AB2585" w:rsidRDefault="00E674FB" w:rsidP="000C3136">
      <w:pPr>
        <w:spacing w:after="0" w:line="360" w:lineRule="auto"/>
        <w:rPr>
          <w:rFonts w:cstheme="minorHAnsi"/>
        </w:rPr>
      </w:pPr>
      <w:r w:rsidRPr="002A320D">
        <w:rPr>
          <w:rFonts w:cstheme="minorHAnsi"/>
        </w:rPr>
        <w:t>Burnaford,</w:t>
      </w:r>
      <w:r w:rsidR="008E1DE1">
        <w:rPr>
          <w:rFonts w:cstheme="minorHAnsi"/>
        </w:rPr>
        <w:t xml:space="preserve"> GE, </w:t>
      </w:r>
      <w:r w:rsidRPr="002A320D">
        <w:rPr>
          <w:rFonts w:cstheme="minorHAnsi"/>
        </w:rPr>
        <w:t>Fischer</w:t>
      </w:r>
      <w:r w:rsidR="008E1DE1">
        <w:rPr>
          <w:rFonts w:cstheme="minorHAnsi"/>
        </w:rPr>
        <w:t>, J</w:t>
      </w:r>
      <w:r w:rsidRPr="002A320D">
        <w:rPr>
          <w:rFonts w:cstheme="minorHAnsi"/>
        </w:rPr>
        <w:t xml:space="preserve"> </w:t>
      </w:r>
      <w:r w:rsidR="009D5D74">
        <w:rPr>
          <w:rFonts w:cstheme="minorHAnsi"/>
        </w:rPr>
        <w:t xml:space="preserve">and </w:t>
      </w:r>
      <w:r w:rsidRPr="002A320D">
        <w:rPr>
          <w:rFonts w:cstheme="minorHAnsi"/>
        </w:rPr>
        <w:t>Hobson,</w:t>
      </w:r>
      <w:r w:rsidR="009D5D74">
        <w:rPr>
          <w:rFonts w:cstheme="minorHAnsi"/>
        </w:rPr>
        <w:t xml:space="preserve"> D</w:t>
      </w:r>
      <w:r w:rsidR="00D33EF3">
        <w:rPr>
          <w:rFonts w:cstheme="minorHAnsi"/>
        </w:rPr>
        <w:t xml:space="preserve"> (2000)</w:t>
      </w:r>
      <w:r w:rsidRPr="002A320D">
        <w:rPr>
          <w:rFonts w:cstheme="minorHAnsi"/>
        </w:rPr>
        <w:t xml:space="preserve"> </w:t>
      </w:r>
      <w:r w:rsidRPr="009D5D74">
        <w:rPr>
          <w:rFonts w:cstheme="minorHAnsi"/>
          <w:i/>
        </w:rPr>
        <w:t>Teachers Doing Research: The Power of Action Through Inquiry</w:t>
      </w:r>
      <w:r w:rsidR="004F19DF">
        <w:rPr>
          <w:rFonts w:cstheme="minorHAnsi"/>
          <w:i/>
        </w:rPr>
        <w:t>.</w:t>
      </w:r>
      <w:r w:rsidRPr="009D5D74">
        <w:rPr>
          <w:rFonts w:cstheme="minorHAnsi"/>
          <w:i/>
        </w:rPr>
        <w:t xml:space="preserve"> </w:t>
      </w:r>
      <w:r w:rsidR="001E6986" w:rsidRPr="002A320D">
        <w:rPr>
          <w:rFonts w:cstheme="minorHAnsi"/>
        </w:rPr>
        <w:t>2</w:t>
      </w:r>
      <w:r w:rsidR="001E6986" w:rsidRPr="002A320D">
        <w:rPr>
          <w:rFonts w:cstheme="minorHAnsi"/>
          <w:vertAlign w:val="superscript"/>
        </w:rPr>
        <w:t>nd</w:t>
      </w:r>
      <w:r w:rsidR="001E6986" w:rsidRPr="002A320D">
        <w:rPr>
          <w:rFonts w:cstheme="minorHAnsi"/>
        </w:rPr>
        <w:t xml:space="preserve"> edition</w:t>
      </w:r>
      <w:r w:rsidR="008516F1">
        <w:rPr>
          <w:rFonts w:cstheme="minorHAnsi"/>
        </w:rPr>
        <w:t>.</w:t>
      </w:r>
      <w:r w:rsidR="00D33EF3">
        <w:rPr>
          <w:rFonts w:cstheme="minorHAnsi"/>
        </w:rPr>
        <w:t xml:space="preserve"> </w:t>
      </w:r>
      <w:r w:rsidR="00D33EF3" w:rsidRPr="002A320D">
        <w:rPr>
          <w:rFonts w:cstheme="minorHAnsi"/>
        </w:rPr>
        <w:t>New York</w:t>
      </w:r>
      <w:r w:rsidR="004F19DF">
        <w:rPr>
          <w:rFonts w:cstheme="minorHAnsi"/>
        </w:rPr>
        <w:t>:</w:t>
      </w:r>
      <w:r w:rsidR="00D33EF3" w:rsidRPr="002A320D">
        <w:rPr>
          <w:rFonts w:cstheme="minorHAnsi"/>
        </w:rPr>
        <w:t xml:space="preserve"> </w:t>
      </w:r>
      <w:r w:rsidR="001E6986" w:rsidRPr="002A320D">
        <w:rPr>
          <w:rFonts w:cstheme="minorHAnsi"/>
        </w:rPr>
        <w:t xml:space="preserve">Routledge </w:t>
      </w:r>
    </w:p>
    <w:p w14:paraId="22FAC284" w14:textId="77777777" w:rsidR="005C3362" w:rsidRPr="002A320D" w:rsidRDefault="005C3362" w:rsidP="000C3136">
      <w:pPr>
        <w:spacing w:after="0" w:line="360" w:lineRule="auto"/>
        <w:rPr>
          <w:rFonts w:cstheme="minorHAnsi"/>
        </w:rPr>
      </w:pPr>
    </w:p>
    <w:p w14:paraId="2194B341" w14:textId="35232A87" w:rsidR="004D3063" w:rsidRDefault="004D3063" w:rsidP="000C3136">
      <w:pPr>
        <w:spacing w:after="0" w:line="360" w:lineRule="auto"/>
        <w:rPr>
          <w:rFonts w:cstheme="minorHAnsi"/>
        </w:rPr>
      </w:pPr>
      <w:r w:rsidRPr="002A320D">
        <w:rPr>
          <w:rFonts w:cstheme="minorHAnsi"/>
        </w:rPr>
        <w:t>Cohen</w:t>
      </w:r>
      <w:r w:rsidR="00E10926">
        <w:rPr>
          <w:rFonts w:cstheme="minorHAnsi"/>
        </w:rPr>
        <w:t>, L</w:t>
      </w:r>
      <w:r w:rsidRPr="002A320D">
        <w:rPr>
          <w:rFonts w:cstheme="minorHAnsi"/>
        </w:rPr>
        <w:t>, Manion</w:t>
      </w:r>
      <w:r w:rsidR="00E10926">
        <w:rPr>
          <w:rFonts w:cstheme="minorHAnsi"/>
        </w:rPr>
        <w:t>, L</w:t>
      </w:r>
      <w:r w:rsidRPr="002A320D">
        <w:rPr>
          <w:rFonts w:cstheme="minorHAnsi"/>
        </w:rPr>
        <w:t xml:space="preserve"> </w:t>
      </w:r>
      <w:r w:rsidR="00E10926">
        <w:rPr>
          <w:rFonts w:cstheme="minorHAnsi"/>
        </w:rPr>
        <w:t>and</w:t>
      </w:r>
      <w:r w:rsidRPr="002A320D">
        <w:rPr>
          <w:rFonts w:cstheme="minorHAnsi"/>
        </w:rPr>
        <w:t xml:space="preserve"> Morrison,</w:t>
      </w:r>
      <w:r w:rsidR="00E10926">
        <w:rPr>
          <w:rFonts w:cstheme="minorHAnsi"/>
        </w:rPr>
        <w:t xml:space="preserve"> K (2007)</w:t>
      </w:r>
      <w:r w:rsidRPr="002A320D">
        <w:rPr>
          <w:rFonts w:cstheme="minorHAnsi"/>
        </w:rPr>
        <w:t xml:space="preserve"> </w:t>
      </w:r>
      <w:r w:rsidRPr="00A43B5D">
        <w:rPr>
          <w:rFonts w:cstheme="minorHAnsi"/>
          <w:i/>
        </w:rPr>
        <w:t>Research Methods in Education</w:t>
      </w:r>
      <w:r w:rsidR="00A43B5D">
        <w:rPr>
          <w:rFonts w:cstheme="minorHAnsi"/>
          <w:i/>
        </w:rPr>
        <w:t>.</w:t>
      </w:r>
      <w:r w:rsidRPr="002A320D">
        <w:rPr>
          <w:rFonts w:cstheme="minorHAnsi"/>
        </w:rPr>
        <w:t xml:space="preserve"> 6</w:t>
      </w:r>
      <w:r w:rsidRPr="002A320D">
        <w:rPr>
          <w:rFonts w:cstheme="minorHAnsi"/>
          <w:vertAlign w:val="superscript"/>
        </w:rPr>
        <w:t>th</w:t>
      </w:r>
      <w:r w:rsidRPr="002A320D">
        <w:rPr>
          <w:rFonts w:cstheme="minorHAnsi"/>
        </w:rPr>
        <w:t xml:space="preserve"> edition</w:t>
      </w:r>
      <w:r w:rsidR="00A43B5D">
        <w:rPr>
          <w:rFonts w:cstheme="minorHAnsi"/>
        </w:rPr>
        <w:t>.</w:t>
      </w:r>
      <w:r w:rsidR="00F210ED" w:rsidRPr="002A320D">
        <w:rPr>
          <w:rFonts w:cstheme="minorHAnsi"/>
        </w:rPr>
        <w:t xml:space="preserve"> </w:t>
      </w:r>
      <w:r w:rsidR="00695891">
        <w:rPr>
          <w:rFonts w:cstheme="minorHAnsi"/>
        </w:rPr>
        <w:t xml:space="preserve">London: </w:t>
      </w:r>
      <w:r w:rsidR="00F210ED" w:rsidRPr="002A320D">
        <w:rPr>
          <w:rFonts w:cstheme="minorHAnsi"/>
        </w:rPr>
        <w:t xml:space="preserve">Routledge </w:t>
      </w:r>
    </w:p>
    <w:p w14:paraId="21233F48" w14:textId="77777777" w:rsidR="003B69F2" w:rsidRPr="002A320D" w:rsidRDefault="003B69F2" w:rsidP="000C3136">
      <w:pPr>
        <w:spacing w:after="0" w:line="360" w:lineRule="auto"/>
        <w:rPr>
          <w:rFonts w:cstheme="minorHAnsi"/>
        </w:rPr>
      </w:pPr>
    </w:p>
    <w:p w14:paraId="26007C26" w14:textId="603F7682" w:rsidR="00054F16" w:rsidRDefault="000E2105" w:rsidP="000C3136">
      <w:pPr>
        <w:spacing w:after="0" w:line="360" w:lineRule="auto"/>
        <w:rPr>
          <w:rFonts w:cstheme="minorHAnsi"/>
        </w:rPr>
      </w:pPr>
      <w:r w:rsidRPr="002A320D">
        <w:rPr>
          <w:rFonts w:cstheme="minorHAnsi"/>
        </w:rPr>
        <w:t>Durrant,</w:t>
      </w:r>
      <w:r w:rsidR="00F87791">
        <w:rPr>
          <w:rFonts w:cstheme="minorHAnsi"/>
        </w:rPr>
        <w:t xml:space="preserve"> J, </w:t>
      </w:r>
      <w:r w:rsidRPr="002A320D">
        <w:rPr>
          <w:rFonts w:cstheme="minorHAnsi"/>
        </w:rPr>
        <w:t>Frost,</w:t>
      </w:r>
      <w:r w:rsidR="00F87791">
        <w:rPr>
          <w:rFonts w:cstheme="minorHAnsi"/>
        </w:rPr>
        <w:t xml:space="preserve"> D, </w:t>
      </w:r>
      <w:r w:rsidRPr="002A320D">
        <w:rPr>
          <w:rFonts w:cstheme="minorHAnsi"/>
        </w:rPr>
        <w:t>Head</w:t>
      </w:r>
      <w:r w:rsidR="00F87791">
        <w:rPr>
          <w:rFonts w:cstheme="minorHAnsi"/>
        </w:rPr>
        <w:t xml:space="preserve">, M and </w:t>
      </w:r>
      <w:r w:rsidRPr="002A320D">
        <w:rPr>
          <w:rFonts w:cstheme="minorHAnsi"/>
        </w:rPr>
        <w:t>Holden,</w:t>
      </w:r>
      <w:r w:rsidR="00F87791">
        <w:rPr>
          <w:rFonts w:cstheme="minorHAnsi"/>
        </w:rPr>
        <w:t xml:space="preserve"> G</w:t>
      </w:r>
      <w:r w:rsidR="00054F16">
        <w:rPr>
          <w:rFonts w:cstheme="minorHAnsi"/>
        </w:rPr>
        <w:t xml:space="preserve"> (2000)</w:t>
      </w:r>
      <w:r w:rsidRPr="002A320D">
        <w:rPr>
          <w:rFonts w:cstheme="minorHAnsi"/>
        </w:rPr>
        <w:t xml:space="preserve"> </w:t>
      </w:r>
      <w:r w:rsidRPr="00054F16">
        <w:rPr>
          <w:rFonts w:cstheme="minorHAnsi"/>
          <w:i/>
        </w:rPr>
        <w:t>Teacher-led School Improvement</w:t>
      </w:r>
      <w:r w:rsidR="00054F16">
        <w:rPr>
          <w:rFonts w:cstheme="minorHAnsi"/>
        </w:rPr>
        <w:t xml:space="preserve">. London: </w:t>
      </w:r>
      <w:r w:rsidR="007243A6" w:rsidRPr="002A320D">
        <w:rPr>
          <w:rFonts w:cstheme="minorHAnsi"/>
        </w:rPr>
        <w:t>Routledge</w:t>
      </w:r>
      <w:r w:rsidR="00054F16" w:rsidRPr="00054F16">
        <w:rPr>
          <w:rFonts w:cstheme="minorHAnsi"/>
        </w:rPr>
        <w:t xml:space="preserve"> </w:t>
      </w:r>
    </w:p>
    <w:p w14:paraId="7DB252C2" w14:textId="77777777" w:rsidR="003B69F2" w:rsidRDefault="003B69F2" w:rsidP="000C3136">
      <w:pPr>
        <w:spacing w:after="0" w:line="360" w:lineRule="auto"/>
        <w:rPr>
          <w:rFonts w:cstheme="minorHAnsi"/>
        </w:rPr>
      </w:pPr>
    </w:p>
    <w:p w14:paraId="69688A91" w14:textId="3D1DCE25" w:rsidR="007243A6" w:rsidRDefault="007243A6" w:rsidP="000C3136">
      <w:pPr>
        <w:spacing w:after="0" w:line="360" w:lineRule="auto"/>
        <w:rPr>
          <w:rFonts w:cstheme="minorHAnsi"/>
        </w:rPr>
      </w:pPr>
      <w:r w:rsidRPr="002A320D">
        <w:rPr>
          <w:rFonts w:cstheme="minorHAnsi"/>
        </w:rPr>
        <w:t>Henning</w:t>
      </w:r>
      <w:r w:rsidR="008516F1">
        <w:rPr>
          <w:rFonts w:cstheme="minorHAnsi"/>
        </w:rPr>
        <w:t>, JE</w:t>
      </w:r>
      <w:r w:rsidRPr="002A320D">
        <w:rPr>
          <w:rFonts w:cstheme="minorHAnsi"/>
        </w:rPr>
        <w:t>, Stone</w:t>
      </w:r>
      <w:r w:rsidR="008516F1">
        <w:rPr>
          <w:rFonts w:cstheme="minorHAnsi"/>
        </w:rPr>
        <w:t>, JM and</w:t>
      </w:r>
      <w:r w:rsidRPr="002A320D">
        <w:rPr>
          <w:rFonts w:cstheme="minorHAnsi"/>
        </w:rPr>
        <w:t xml:space="preserve"> Kelly</w:t>
      </w:r>
      <w:r w:rsidR="008516F1">
        <w:rPr>
          <w:rFonts w:cstheme="minorHAnsi"/>
        </w:rPr>
        <w:t xml:space="preserve">, JL </w:t>
      </w:r>
      <w:r w:rsidR="00C470CE">
        <w:rPr>
          <w:rFonts w:cstheme="minorHAnsi"/>
        </w:rPr>
        <w:t>(2008)</w:t>
      </w:r>
      <w:r w:rsidRPr="002A320D">
        <w:rPr>
          <w:rFonts w:cstheme="minorHAnsi"/>
        </w:rPr>
        <w:t xml:space="preserve"> </w:t>
      </w:r>
      <w:r w:rsidRPr="00C470CE">
        <w:rPr>
          <w:rFonts w:cstheme="minorHAnsi"/>
          <w:i/>
        </w:rPr>
        <w:t>Using Action Research to Improve Instruction: An Interactive Guide for Teachers</w:t>
      </w:r>
      <w:r w:rsidR="00C470CE" w:rsidRPr="00C470CE">
        <w:rPr>
          <w:rFonts w:cstheme="minorHAnsi"/>
          <w:i/>
        </w:rPr>
        <w:t>.</w:t>
      </w:r>
      <w:r w:rsidR="00F14582" w:rsidRPr="002A320D">
        <w:rPr>
          <w:rFonts w:cstheme="minorHAnsi"/>
        </w:rPr>
        <w:t xml:space="preserve"> </w:t>
      </w:r>
      <w:r w:rsidR="00C470CE" w:rsidRPr="002A320D">
        <w:rPr>
          <w:rFonts w:cstheme="minorHAnsi"/>
        </w:rPr>
        <w:t>New York</w:t>
      </w:r>
      <w:r w:rsidR="00C470CE">
        <w:rPr>
          <w:rFonts w:cstheme="minorHAnsi"/>
        </w:rPr>
        <w:t>:</w:t>
      </w:r>
      <w:r w:rsidR="00C470CE" w:rsidRPr="002A320D">
        <w:rPr>
          <w:rFonts w:cstheme="minorHAnsi"/>
        </w:rPr>
        <w:t xml:space="preserve"> </w:t>
      </w:r>
      <w:r w:rsidR="00F14582" w:rsidRPr="002A320D">
        <w:rPr>
          <w:rFonts w:cstheme="minorHAnsi"/>
        </w:rPr>
        <w:t xml:space="preserve">Routledge </w:t>
      </w:r>
    </w:p>
    <w:p w14:paraId="3B7A2A0C" w14:textId="77777777" w:rsidR="003B69F2" w:rsidRPr="002A320D" w:rsidRDefault="003B69F2" w:rsidP="000C3136">
      <w:pPr>
        <w:spacing w:after="0" w:line="360" w:lineRule="auto"/>
        <w:rPr>
          <w:rFonts w:cstheme="minorHAnsi"/>
        </w:rPr>
      </w:pPr>
    </w:p>
    <w:p w14:paraId="0C598F4D" w14:textId="4CD20636" w:rsidR="00D977C2" w:rsidRDefault="007F524A" w:rsidP="000C3136">
      <w:pPr>
        <w:spacing w:after="0" w:line="360" w:lineRule="auto"/>
        <w:rPr>
          <w:rFonts w:cstheme="minorHAnsi"/>
          <w:i/>
        </w:rPr>
      </w:pPr>
      <w:r w:rsidRPr="002A320D">
        <w:rPr>
          <w:rFonts w:cstheme="minorHAnsi"/>
        </w:rPr>
        <w:t>Gilbert,</w:t>
      </w:r>
      <w:r>
        <w:rPr>
          <w:rFonts w:cstheme="minorHAnsi"/>
        </w:rPr>
        <w:t xml:space="preserve"> C (2012)</w:t>
      </w:r>
      <w:r w:rsidRPr="002A320D">
        <w:rPr>
          <w:rFonts w:cstheme="minorHAnsi"/>
        </w:rPr>
        <w:t xml:space="preserve"> </w:t>
      </w:r>
      <w:r w:rsidRPr="00A81985">
        <w:rPr>
          <w:rFonts w:cstheme="minorHAnsi"/>
          <w:i/>
        </w:rPr>
        <w:t>Towards a self-improving system: the role of school accountability,</w:t>
      </w:r>
      <w:r w:rsidRPr="002A320D">
        <w:rPr>
          <w:rFonts w:cstheme="minorHAnsi"/>
        </w:rPr>
        <w:t xml:space="preserve"> National College for School Leadership</w:t>
      </w:r>
      <w:r w:rsidR="00D977C2" w:rsidRPr="00D977C2">
        <w:rPr>
          <w:rFonts w:cstheme="minorHAnsi"/>
          <w:i/>
        </w:rPr>
        <w:t xml:space="preserve"> </w:t>
      </w:r>
    </w:p>
    <w:p w14:paraId="304517E4" w14:textId="77777777" w:rsidR="00D96B62" w:rsidRDefault="00D96B62" w:rsidP="000C3136">
      <w:pPr>
        <w:spacing w:after="0" w:line="360" w:lineRule="auto"/>
        <w:rPr>
          <w:rFonts w:cstheme="minorHAnsi"/>
          <w:i/>
        </w:rPr>
      </w:pPr>
    </w:p>
    <w:p w14:paraId="49D7C0F0" w14:textId="1F14E2F3" w:rsidR="00D96B62" w:rsidRDefault="00D96B62" w:rsidP="00D96B62">
      <w:pPr>
        <w:spacing w:line="276" w:lineRule="auto"/>
      </w:pPr>
      <w:r>
        <w:t xml:space="preserve">Roberts, H (2012) </w:t>
      </w:r>
      <w:r>
        <w:rPr>
          <w:i/>
        </w:rPr>
        <w:t xml:space="preserve">Oops! Helping children learn accidentally. </w:t>
      </w:r>
      <w:r>
        <w:t xml:space="preserve">Independent Thinking Press, Crown House Publishing </w:t>
      </w:r>
    </w:p>
    <w:p w14:paraId="03D6D9C9" w14:textId="77777777" w:rsidR="00D96B62" w:rsidRPr="00FF6031" w:rsidRDefault="00D96B62" w:rsidP="00D96B62">
      <w:pPr>
        <w:spacing w:line="276" w:lineRule="auto"/>
      </w:pPr>
    </w:p>
    <w:p w14:paraId="751196B8" w14:textId="1A149B6E" w:rsidR="00D96B62" w:rsidRDefault="00D96B62" w:rsidP="00D96B62">
      <w:pPr>
        <w:spacing w:line="276" w:lineRule="auto"/>
      </w:pPr>
      <w:r>
        <w:t xml:space="preserve">Waters, M (2013) </w:t>
      </w:r>
      <w:r>
        <w:rPr>
          <w:i/>
        </w:rPr>
        <w:t xml:space="preserve">Thinking Allowed, on Schooling. </w:t>
      </w:r>
      <w:r>
        <w:t xml:space="preserve">Crown House </w:t>
      </w:r>
    </w:p>
    <w:p w14:paraId="5C1617F3" w14:textId="77777777" w:rsidR="00D96B62" w:rsidRPr="002D438A" w:rsidRDefault="00D96B62" w:rsidP="00D96B62">
      <w:pPr>
        <w:spacing w:line="276" w:lineRule="auto"/>
      </w:pPr>
    </w:p>
    <w:p w14:paraId="3ED00163" w14:textId="10BB5B13" w:rsidR="00D96B62" w:rsidRDefault="00D96B62" w:rsidP="00D96B62">
      <w:pPr>
        <w:spacing w:line="276" w:lineRule="auto"/>
      </w:pPr>
      <w:r>
        <w:t xml:space="preserve">Williams, J (2003) </w:t>
      </w:r>
      <w:r w:rsidRPr="00263666">
        <w:rPr>
          <w:i/>
        </w:rPr>
        <w:t>Promoting Independent Learning in The Primary Classroom</w:t>
      </w:r>
      <w:r>
        <w:rPr>
          <w:i/>
        </w:rPr>
        <w:t>.</w:t>
      </w:r>
      <w:r>
        <w:t xml:space="preserve"> Open University Press, reproduced by McGraw-Hill Education (UK)</w:t>
      </w:r>
    </w:p>
    <w:p w14:paraId="56061D8D" w14:textId="04F70141" w:rsidR="003B69F2" w:rsidRDefault="003B69F2" w:rsidP="000C3136">
      <w:pPr>
        <w:spacing w:after="0" w:line="360" w:lineRule="auto"/>
        <w:rPr>
          <w:rFonts w:cstheme="minorHAnsi"/>
          <w:i/>
        </w:rPr>
      </w:pPr>
    </w:p>
    <w:p w14:paraId="12F7DCA1" w14:textId="77777777" w:rsidR="00D96B62" w:rsidRDefault="00D96B62" w:rsidP="000C3136">
      <w:pPr>
        <w:spacing w:after="0" w:line="360" w:lineRule="auto"/>
        <w:rPr>
          <w:rFonts w:cstheme="minorHAnsi"/>
          <w:i/>
        </w:rPr>
      </w:pPr>
    </w:p>
    <w:p w14:paraId="676C6977" w14:textId="43A8955F" w:rsidR="007F524A" w:rsidRDefault="00D977C2" w:rsidP="000C3136">
      <w:pPr>
        <w:spacing w:after="0" w:line="360" w:lineRule="auto"/>
        <w:rPr>
          <w:rFonts w:cstheme="minorHAnsi"/>
        </w:rPr>
      </w:pPr>
      <w:r w:rsidRPr="000C5548">
        <w:rPr>
          <w:rFonts w:cstheme="minorHAnsi"/>
          <w:i/>
        </w:rPr>
        <w:t>Education in Wales: Our national mission, Action plan 2017-21.</w:t>
      </w:r>
      <w:r>
        <w:rPr>
          <w:rFonts w:cstheme="minorHAnsi"/>
        </w:rPr>
        <w:t xml:space="preserve"> (2017) OGL Crown Copyright</w:t>
      </w:r>
    </w:p>
    <w:p w14:paraId="35772D9C" w14:textId="77777777" w:rsidR="003B69F2" w:rsidRPr="002A320D" w:rsidRDefault="003B69F2" w:rsidP="000C3136">
      <w:pPr>
        <w:spacing w:after="0" w:line="360" w:lineRule="auto"/>
        <w:rPr>
          <w:rFonts w:cstheme="minorHAnsi"/>
        </w:rPr>
      </w:pPr>
    </w:p>
    <w:p w14:paraId="28358879" w14:textId="381D9A2E" w:rsidR="000A4064" w:rsidRDefault="000A4064" w:rsidP="000C3136">
      <w:pPr>
        <w:spacing w:after="0" w:line="360" w:lineRule="auto"/>
        <w:rPr>
          <w:rFonts w:cstheme="minorHAnsi"/>
        </w:rPr>
      </w:pPr>
      <w:r w:rsidRPr="002A320D">
        <w:rPr>
          <w:rFonts w:cstheme="minorHAnsi"/>
        </w:rPr>
        <w:lastRenderedPageBreak/>
        <w:t xml:space="preserve">Callaghan, J </w:t>
      </w:r>
      <w:r>
        <w:rPr>
          <w:rFonts w:cstheme="minorHAnsi"/>
        </w:rPr>
        <w:t>(</w:t>
      </w:r>
      <w:r w:rsidRPr="002A320D">
        <w:rPr>
          <w:rFonts w:cstheme="minorHAnsi"/>
        </w:rPr>
        <w:t>18 Oct 1976</w:t>
      </w:r>
      <w:r>
        <w:rPr>
          <w:rFonts w:cstheme="minorHAnsi"/>
        </w:rPr>
        <w:t>)</w:t>
      </w:r>
      <w:r w:rsidRPr="002A320D">
        <w:rPr>
          <w:rFonts w:cstheme="minorHAnsi"/>
        </w:rPr>
        <w:t xml:space="preserve"> </w:t>
      </w:r>
      <w:r w:rsidRPr="000A4064">
        <w:rPr>
          <w:rFonts w:cstheme="minorHAnsi"/>
          <w:i/>
        </w:rPr>
        <w:t>A rational debate based on the facts</w:t>
      </w:r>
      <w:r>
        <w:rPr>
          <w:rFonts w:cstheme="minorHAnsi"/>
        </w:rPr>
        <w:t>.</w:t>
      </w:r>
      <w:r w:rsidRPr="002A320D">
        <w:rPr>
          <w:rFonts w:cstheme="minorHAnsi"/>
        </w:rPr>
        <w:t xml:space="preserve"> </w:t>
      </w:r>
      <w:r>
        <w:rPr>
          <w:rFonts w:cstheme="minorHAnsi"/>
        </w:rPr>
        <w:t xml:space="preserve">Speech at </w:t>
      </w:r>
      <w:r w:rsidRPr="002A320D">
        <w:rPr>
          <w:rFonts w:cstheme="minorHAnsi"/>
        </w:rPr>
        <w:t>Ruskin College</w:t>
      </w:r>
      <w:r>
        <w:rPr>
          <w:rFonts w:cstheme="minorHAnsi"/>
        </w:rPr>
        <w:t>,</w:t>
      </w:r>
      <w:r w:rsidRPr="002A320D">
        <w:rPr>
          <w:rFonts w:cstheme="minorHAnsi"/>
        </w:rPr>
        <w:t xml:space="preserve"> Oxford</w:t>
      </w:r>
      <w:r>
        <w:rPr>
          <w:rFonts w:cstheme="minorHAnsi"/>
        </w:rPr>
        <w:t xml:space="preserve">. Available at: </w:t>
      </w:r>
      <w:hyperlink r:id="rId10" w:history="1">
        <w:r w:rsidRPr="001C156C">
          <w:rPr>
            <w:rStyle w:val="Hyperlink"/>
            <w:rFonts w:cstheme="minorHAnsi"/>
          </w:rPr>
          <w:t>http://www.educationengland.org.uk/documents/speeches/1976ruskin.html</w:t>
        </w:r>
      </w:hyperlink>
      <w:r w:rsidRPr="002A320D">
        <w:rPr>
          <w:rFonts w:cstheme="minorHAnsi"/>
        </w:rPr>
        <w:t xml:space="preserve"> </w:t>
      </w:r>
      <w:r>
        <w:rPr>
          <w:rFonts w:cstheme="minorHAnsi"/>
        </w:rPr>
        <w:t xml:space="preserve">(accessed </w:t>
      </w:r>
      <w:r w:rsidR="001B42E1">
        <w:rPr>
          <w:rFonts w:cstheme="minorHAnsi"/>
        </w:rPr>
        <w:t xml:space="preserve">18 </w:t>
      </w:r>
      <w:r>
        <w:rPr>
          <w:rFonts w:cstheme="minorHAnsi"/>
        </w:rPr>
        <w:t>Aug 2018)</w:t>
      </w:r>
    </w:p>
    <w:p w14:paraId="62B0AEC0" w14:textId="3657B9DF" w:rsidR="003B69F2" w:rsidRDefault="003B69F2" w:rsidP="000C3136">
      <w:pPr>
        <w:spacing w:after="0" w:line="360" w:lineRule="auto"/>
        <w:rPr>
          <w:rFonts w:cstheme="minorHAnsi"/>
        </w:rPr>
      </w:pPr>
    </w:p>
    <w:p w14:paraId="5E8273A1" w14:textId="371A01E4" w:rsidR="00605359" w:rsidRPr="00BB46DB" w:rsidRDefault="00F74B2D" w:rsidP="000C3136">
      <w:pPr>
        <w:spacing w:after="0" w:line="360" w:lineRule="auto"/>
        <w:rPr>
          <w:rFonts w:cstheme="minorHAnsi"/>
        </w:rPr>
      </w:pPr>
      <w:r>
        <w:rPr>
          <w:rFonts w:cstheme="minorHAnsi"/>
        </w:rPr>
        <w:t xml:space="preserve">Blair, T (2001) </w:t>
      </w:r>
      <w:r w:rsidR="00020AE6">
        <w:rPr>
          <w:rFonts w:cstheme="minorHAnsi"/>
        </w:rPr>
        <w:t>‘Full text of Tony Blair’s speech on education</w:t>
      </w:r>
      <w:r w:rsidR="00BB46DB">
        <w:rPr>
          <w:rFonts w:cstheme="minorHAnsi"/>
        </w:rPr>
        <w:t xml:space="preserve">’, </w:t>
      </w:r>
      <w:r w:rsidR="00BB46DB">
        <w:rPr>
          <w:rFonts w:cstheme="minorHAnsi"/>
          <w:i/>
        </w:rPr>
        <w:t>The Guardian</w:t>
      </w:r>
      <w:r w:rsidR="00BB46DB">
        <w:rPr>
          <w:rFonts w:cstheme="minorHAnsi"/>
        </w:rPr>
        <w:t xml:space="preserve">, </w:t>
      </w:r>
      <w:r w:rsidR="00C57E53">
        <w:rPr>
          <w:rFonts w:cstheme="minorHAnsi"/>
        </w:rPr>
        <w:t xml:space="preserve">23 May 2001. Available at: </w:t>
      </w:r>
      <w:hyperlink r:id="rId11" w:history="1">
        <w:r w:rsidR="00D27B55" w:rsidRPr="00CE6C57">
          <w:rPr>
            <w:rStyle w:val="Hyperlink"/>
            <w:rFonts w:cstheme="minorHAnsi"/>
          </w:rPr>
          <w:t>https://www.theguardian.com/politics/2001/may/23/labour.tonyblair</w:t>
        </w:r>
      </w:hyperlink>
      <w:r w:rsidR="00D27B55">
        <w:rPr>
          <w:rFonts w:cstheme="minorHAnsi"/>
        </w:rPr>
        <w:t xml:space="preserve"> (accessed 3 Sept 2018)</w:t>
      </w:r>
      <w:r w:rsidR="00455E73">
        <w:rPr>
          <w:rFonts w:cstheme="minorHAnsi"/>
        </w:rPr>
        <w:t xml:space="preserve"> </w:t>
      </w:r>
      <w:r w:rsidR="003E7CF4">
        <w:rPr>
          <w:rFonts w:cstheme="minorHAnsi"/>
        </w:rPr>
        <w:t xml:space="preserve"> </w:t>
      </w:r>
    </w:p>
    <w:p w14:paraId="490DD61D" w14:textId="77777777" w:rsidR="00605359" w:rsidRDefault="00605359" w:rsidP="000C3136">
      <w:pPr>
        <w:spacing w:after="0" w:line="360" w:lineRule="auto"/>
        <w:rPr>
          <w:rFonts w:cstheme="minorHAnsi"/>
        </w:rPr>
      </w:pPr>
    </w:p>
    <w:p w14:paraId="4727C8E7" w14:textId="11D27CE3" w:rsidR="002805AB" w:rsidRDefault="002805AB" w:rsidP="000C3136">
      <w:pPr>
        <w:spacing w:after="0" w:line="360" w:lineRule="auto"/>
        <w:rPr>
          <w:rFonts w:cstheme="minorHAnsi"/>
        </w:rPr>
      </w:pPr>
      <w:r>
        <w:rPr>
          <w:rFonts w:cstheme="minorHAnsi"/>
          <w:i/>
        </w:rPr>
        <w:t xml:space="preserve">A curriculum for Wales – a curriculum for life. </w:t>
      </w:r>
      <w:r>
        <w:rPr>
          <w:rFonts w:cstheme="minorHAnsi"/>
        </w:rPr>
        <w:t>(2015)</w:t>
      </w:r>
      <w:r w:rsidR="00F86028">
        <w:rPr>
          <w:rFonts w:cstheme="minorHAnsi"/>
        </w:rPr>
        <w:t xml:space="preserve"> Available at: </w:t>
      </w:r>
      <w:hyperlink r:id="rId12" w:history="1">
        <w:r w:rsidR="00B01FF6" w:rsidRPr="00CE6C57">
          <w:rPr>
            <w:rStyle w:val="Hyperlink"/>
            <w:rFonts w:cstheme="minorHAnsi"/>
          </w:rPr>
          <w:t>http://www.gov.wales/docs/dcells/publications/151021-a-curriculum-for-wales-a-curriculum-for-life-en.pdf</w:t>
        </w:r>
      </w:hyperlink>
      <w:r w:rsidR="00B01FF6">
        <w:rPr>
          <w:rFonts w:cstheme="minorHAnsi"/>
        </w:rPr>
        <w:t xml:space="preserve"> </w:t>
      </w:r>
    </w:p>
    <w:p w14:paraId="530DD912" w14:textId="77777777" w:rsidR="006C5B9E" w:rsidRPr="002805AB" w:rsidRDefault="006C5B9E" w:rsidP="000C3136">
      <w:pPr>
        <w:spacing w:after="0" w:line="360" w:lineRule="auto"/>
        <w:rPr>
          <w:rFonts w:cstheme="minorHAnsi"/>
        </w:rPr>
      </w:pPr>
    </w:p>
    <w:p w14:paraId="75D64F94" w14:textId="2F2CE600" w:rsidR="00F14582" w:rsidRDefault="00C32D34" w:rsidP="000C3136">
      <w:pPr>
        <w:spacing w:after="0" w:line="360" w:lineRule="auto"/>
        <w:rPr>
          <w:rFonts w:cstheme="minorHAnsi"/>
        </w:rPr>
      </w:pPr>
      <w:r w:rsidRPr="00C32D34">
        <w:rPr>
          <w:rFonts w:cstheme="minorHAnsi"/>
          <w:i/>
        </w:rPr>
        <w:t>P</w:t>
      </w:r>
      <w:r w:rsidR="00B06C51" w:rsidRPr="00C32D34">
        <w:rPr>
          <w:rFonts w:cstheme="minorHAnsi"/>
          <w:i/>
        </w:rPr>
        <w:t>rofessional development for school leaders</w:t>
      </w:r>
      <w:r>
        <w:rPr>
          <w:rFonts w:cstheme="minorHAnsi"/>
        </w:rPr>
        <w:t>.</w:t>
      </w:r>
      <w:r w:rsidR="00A90E34" w:rsidRPr="002A320D">
        <w:rPr>
          <w:rFonts w:cstheme="minorHAnsi"/>
        </w:rPr>
        <w:t xml:space="preserve"> </w:t>
      </w:r>
      <w:r w:rsidR="00A90E34">
        <w:rPr>
          <w:rFonts w:cstheme="minorHAnsi"/>
        </w:rPr>
        <w:t>(</w:t>
      </w:r>
      <w:r w:rsidR="00A90E34" w:rsidRPr="002A320D">
        <w:rPr>
          <w:rFonts w:cstheme="minorHAnsi"/>
        </w:rPr>
        <w:t>2014</w:t>
      </w:r>
      <w:r w:rsidR="00A90E34">
        <w:rPr>
          <w:rFonts w:cstheme="minorHAnsi"/>
        </w:rPr>
        <w:t>, revised</w:t>
      </w:r>
      <w:r w:rsidR="00A90E34" w:rsidRPr="002A320D">
        <w:rPr>
          <w:rFonts w:cstheme="minorHAnsi"/>
        </w:rPr>
        <w:t xml:space="preserve"> 2017</w:t>
      </w:r>
      <w:r w:rsidR="00A90E34">
        <w:rPr>
          <w:rFonts w:cstheme="minorHAnsi"/>
        </w:rPr>
        <w:t xml:space="preserve">) </w:t>
      </w:r>
      <w:r w:rsidR="00A90E34" w:rsidRPr="002A320D">
        <w:rPr>
          <w:rFonts w:cstheme="minorHAnsi"/>
        </w:rPr>
        <w:t>Gov.UK</w:t>
      </w:r>
      <w:r w:rsidR="00A90E34">
        <w:rPr>
          <w:rFonts w:cstheme="minorHAnsi"/>
        </w:rPr>
        <w:t>.</w:t>
      </w:r>
      <w:r w:rsidR="00A90E34" w:rsidRPr="002A320D">
        <w:rPr>
          <w:rFonts w:cstheme="minorHAnsi"/>
        </w:rPr>
        <w:t xml:space="preserve"> </w:t>
      </w:r>
      <w:r>
        <w:rPr>
          <w:rFonts w:cstheme="minorHAnsi"/>
        </w:rPr>
        <w:t>Available at:</w:t>
      </w:r>
      <w:r w:rsidR="00B06C51" w:rsidRPr="002A320D">
        <w:rPr>
          <w:rFonts w:cstheme="minorHAnsi"/>
        </w:rPr>
        <w:t xml:space="preserve"> </w:t>
      </w:r>
      <w:hyperlink r:id="rId13" w:history="1">
        <w:r w:rsidR="00901D78" w:rsidRPr="002A320D">
          <w:rPr>
            <w:rStyle w:val="Hyperlink"/>
            <w:rFonts w:cstheme="minorHAnsi"/>
          </w:rPr>
          <w:t>https://www.gov.uk/government/collections/professional-development-for-school-leaders</w:t>
        </w:r>
      </w:hyperlink>
      <w:r w:rsidR="00B06C51" w:rsidRPr="002A320D">
        <w:rPr>
          <w:rFonts w:cstheme="minorHAnsi"/>
        </w:rPr>
        <w:t xml:space="preserve"> </w:t>
      </w:r>
      <w:r w:rsidR="00F033C6">
        <w:rPr>
          <w:rFonts w:cstheme="minorHAnsi"/>
        </w:rPr>
        <w:t xml:space="preserve">(accessed </w:t>
      </w:r>
      <w:r w:rsidR="000C74A1">
        <w:rPr>
          <w:rFonts w:cstheme="minorHAnsi"/>
        </w:rPr>
        <w:t xml:space="preserve">21 </w:t>
      </w:r>
      <w:r w:rsidR="00F033C6">
        <w:rPr>
          <w:rFonts w:cstheme="minorHAnsi"/>
        </w:rPr>
        <w:t>Aug 2018)</w:t>
      </w:r>
    </w:p>
    <w:p w14:paraId="68805734" w14:textId="77777777" w:rsidR="003B69F2" w:rsidRPr="002A320D" w:rsidRDefault="003B69F2" w:rsidP="000C3136">
      <w:pPr>
        <w:spacing w:after="0" w:line="360" w:lineRule="auto"/>
        <w:rPr>
          <w:rFonts w:cstheme="minorHAnsi"/>
        </w:rPr>
      </w:pPr>
    </w:p>
    <w:p w14:paraId="031EB18A" w14:textId="6AA61F3E" w:rsidR="000A4064" w:rsidRDefault="000A4064" w:rsidP="000C3136">
      <w:pPr>
        <w:spacing w:after="0" w:line="360" w:lineRule="auto"/>
        <w:rPr>
          <w:rFonts w:cstheme="minorHAnsi"/>
        </w:rPr>
      </w:pPr>
      <w:r w:rsidRPr="00A90E34">
        <w:rPr>
          <w:rFonts w:cstheme="minorHAnsi"/>
          <w:i/>
        </w:rPr>
        <w:t>Learning Wales National Teaching Standards.</w:t>
      </w:r>
      <w:r w:rsidRPr="002A320D">
        <w:rPr>
          <w:rFonts w:cstheme="minorHAnsi"/>
        </w:rPr>
        <w:t xml:space="preserve"> </w:t>
      </w:r>
      <w:r>
        <w:rPr>
          <w:rFonts w:cstheme="minorHAnsi"/>
        </w:rPr>
        <w:t>(</w:t>
      </w:r>
      <w:r w:rsidR="00BC5763">
        <w:rPr>
          <w:rFonts w:cstheme="minorHAnsi"/>
        </w:rPr>
        <w:t>2017</w:t>
      </w:r>
      <w:r>
        <w:rPr>
          <w:rFonts w:cstheme="minorHAnsi"/>
        </w:rPr>
        <w:t xml:space="preserve">) Available at: </w:t>
      </w:r>
      <w:r w:rsidR="002618D4" w:rsidRPr="002618D4">
        <w:rPr>
          <w:rStyle w:val="Hyperlink"/>
          <w:rFonts w:cstheme="minorHAnsi"/>
        </w:rPr>
        <w:t>http://learning.gov.wales/docs/learningwales/publications/170901-professional-standards-for-teaching-and-leadership-en.pdf</w:t>
      </w:r>
      <w:r w:rsidRPr="002A320D">
        <w:rPr>
          <w:rFonts w:cstheme="minorHAnsi"/>
        </w:rPr>
        <w:t xml:space="preserve"> </w:t>
      </w:r>
      <w:r>
        <w:rPr>
          <w:rFonts w:cstheme="minorHAnsi"/>
        </w:rPr>
        <w:t xml:space="preserve">(accessed </w:t>
      </w:r>
      <w:r w:rsidR="000C74A1">
        <w:rPr>
          <w:rFonts w:cstheme="minorHAnsi"/>
        </w:rPr>
        <w:t xml:space="preserve">28 </w:t>
      </w:r>
      <w:r>
        <w:rPr>
          <w:rFonts w:cstheme="minorHAnsi"/>
        </w:rPr>
        <w:t>Aug</w:t>
      </w:r>
      <w:r w:rsidR="00400D5B">
        <w:rPr>
          <w:rFonts w:cstheme="minorHAnsi"/>
        </w:rPr>
        <w:t xml:space="preserve"> </w:t>
      </w:r>
      <w:r>
        <w:rPr>
          <w:rFonts w:cstheme="minorHAnsi"/>
        </w:rPr>
        <w:t>2018)</w:t>
      </w:r>
    </w:p>
    <w:p w14:paraId="3AA8FBF5" w14:textId="77777777" w:rsidR="003B69F2" w:rsidRDefault="003B69F2" w:rsidP="000C3136">
      <w:pPr>
        <w:spacing w:after="0" w:line="360" w:lineRule="auto"/>
        <w:rPr>
          <w:rFonts w:cstheme="minorHAnsi"/>
        </w:rPr>
      </w:pPr>
    </w:p>
    <w:p w14:paraId="26BBF3F9" w14:textId="2280C42E" w:rsidR="003314BC" w:rsidRDefault="003314BC" w:rsidP="000C3136">
      <w:pPr>
        <w:spacing w:after="0" w:line="360" w:lineRule="auto"/>
        <w:rPr>
          <w:rFonts w:cstheme="minorHAnsi"/>
        </w:rPr>
      </w:pPr>
      <w:r w:rsidRPr="000C5548">
        <w:rPr>
          <w:rFonts w:cstheme="minorHAnsi"/>
          <w:i/>
        </w:rPr>
        <w:t>Learning Wales Literacy and Numeracy Framework</w:t>
      </w:r>
      <w:r>
        <w:rPr>
          <w:rFonts w:cstheme="minorHAnsi"/>
        </w:rPr>
        <w:t xml:space="preserve"> (2014) Available at:</w:t>
      </w:r>
    </w:p>
    <w:p w14:paraId="63619200" w14:textId="7FD6ADC8" w:rsidR="003314BC" w:rsidRDefault="00557719" w:rsidP="000C3136">
      <w:pPr>
        <w:spacing w:after="0" w:line="360" w:lineRule="auto"/>
        <w:rPr>
          <w:rFonts w:cstheme="minorHAnsi"/>
        </w:rPr>
      </w:pPr>
      <w:hyperlink r:id="rId14" w:history="1">
        <w:r w:rsidR="003314BC" w:rsidRPr="00E47B47">
          <w:rPr>
            <w:rStyle w:val="Hyperlink"/>
            <w:rFonts w:cstheme="minorHAnsi"/>
          </w:rPr>
          <w:t>http://learning.gov.wales/resources/browse-all/nlnf/framework?lang=en</w:t>
        </w:r>
      </w:hyperlink>
      <w:r w:rsidR="003314BC">
        <w:rPr>
          <w:rFonts w:cstheme="minorHAnsi"/>
        </w:rPr>
        <w:t xml:space="preserve"> </w:t>
      </w:r>
      <w:r w:rsidR="00400D5B">
        <w:rPr>
          <w:rFonts w:cstheme="minorHAnsi"/>
        </w:rPr>
        <w:t xml:space="preserve">(accessed </w:t>
      </w:r>
      <w:r w:rsidR="000C74A1">
        <w:rPr>
          <w:rFonts w:cstheme="minorHAnsi"/>
        </w:rPr>
        <w:t xml:space="preserve">21 </w:t>
      </w:r>
      <w:r w:rsidR="00400D5B">
        <w:rPr>
          <w:rFonts w:cstheme="minorHAnsi"/>
        </w:rPr>
        <w:t>July 2018)</w:t>
      </w:r>
    </w:p>
    <w:p w14:paraId="69D5D24E" w14:textId="77777777" w:rsidR="003B69F2" w:rsidRPr="002A320D" w:rsidRDefault="003B69F2" w:rsidP="000C3136">
      <w:pPr>
        <w:spacing w:after="0" w:line="360" w:lineRule="auto"/>
        <w:rPr>
          <w:rFonts w:cstheme="minorHAnsi"/>
        </w:rPr>
      </w:pPr>
    </w:p>
    <w:p w14:paraId="12246226" w14:textId="4AF1F5E4" w:rsidR="00B32B35" w:rsidRDefault="00B32B35" w:rsidP="000C3136">
      <w:pPr>
        <w:spacing w:after="0" w:line="360" w:lineRule="auto"/>
        <w:rPr>
          <w:rFonts w:cstheme="minorHAnsi"/>
        </w:rPr>
      </w:pPr>
      <w:r w:rsidRPr="002A320D">
        <w:rPr>
          <w:rFonts w:cstheme="minorHAnsi"/>
        </w:rPr>
        <w:t>National College for Teaching and Leadership</w:t>
      </w:r>
      <w:r w:rsidR="00051660">
        <w:rPr>
          <w:rFonts w:cstheme="minorHAnsi"/>
        </w:rPr>
        <w:t>.</w:t>
      </w:r>
      <w:r w:rsidR="00DB6A75">
        <w:rPr>
          <w:rFonts w:cstheme="minorHAnsi"/>
        </w:rPr>
        <w:t xml:space="preserve"> </w:t>
      </w:r>
      <w:r w:rsidRPr="002A320D">
        <w:rPr>
          <w:rFonts w:cstheme="minorHAnsi"/>
        </w:rPr>
        <w:t xml:space="preserve"> Section 03: </w:t>
      </w:r>
      <w:r w:rsidRPr="00DB6A75">
        <w:rPr>
          <w:rFonts w:cstheme="minorHAnsi"/>
          <w:i/>
        </w:rPr>
        <w:t>Ensuring clear and consistent approaches</w:t>
      </w:r>
      <w:r w:rsidR="00714B62">
        <w:rPr>
          <w:rFonts w:cstheme="minorHAnsi"/>
          <w:i/>
        </w:rPr>
        <w:t>.</w:t>
      </w:r>
      <w:r w:rsidRPr="002A320D">
        <w:rPr>
          <w:rFonts w:cstheme="minorHAnsi"/>
        </w:rPr>
        <w:t xml:space="preserve"> </w:t>
      </w:r>
      <w:hyperlink r:id="rId15" w:history="1">
        <w:r w:rsidRPr="002A320D">
          <w:rPr>
            <w:rStyle w:val="Hyperlink"/>
            <w:rFonts w:cstheme="minorHAnsi"/>
          </w:rPr>
          <w:t>https://www.nationalcollege.org.uk/transfer/open/behaviour-toolkit/bt-s3/bt-s3-t1.html</w:t>
        </w:r>
      </w:hyperlink>
      <w:r w:rsidRPr="002A320D">
        <w:rPr>
          <w:rFonts w:cstheme="minorHAnsi"/>
        </w:rPr>
        <w:t xml:space="preserve"> </w:t>
      </w:r>
      <w:r w:rsidR="00F033C6">
        <w:rPr>
          <w:rFonts w:cstheme="minorHAnsi"/>
        </w:rPr>
        <w:t xml:space="preserve">(accessed </w:t>
      </w:r>
      <w:r w:rsidR="000C74A1">
        <w:rPr>
          <w:rFonts w:cstheme="minorHAnsi"/>
        </w:rPr>
        <w:t xml:space="preserve">29 </w:t>
      </w:r>
      <w:r w:rsidR="00F033C6">
        <w:rPr>
          <w:rFonts w:cstheme="minorHAnsi"/>
        </w:rPr>
        <w:t>Aug 2018)</w:t>
      </w:r>
    </w:p>
    <w:p w14:paraId="3F7319D3" w14:textId="77777777" w:rsidR="003B69F2" w:rsidRDefault="003B69F2" w:rsidP="000C3136">
      <w:pPr>
        <w:spacing w:after="0" w:line="360" w:lineRule="auto"/>
        <w:rPr>
          <w:rFonts w:cstheme="minorHAnsi"/>
        </w:rPr>
      </w:pPr>
    </w:p>
    <w:p w14:paraId="446F7520" w14:textId="0C9B09A8" w:rsidR="005D610A" w:rsidRDefault="00E5475F" w:rsidP="000C3136">
      <w:pPr>
        <w:spacing w:after="0" w:line="360" w:lineRule="auto"/>
        <w:rPr>
          <w:rFonts w:cstheme="minorHAnsi"/>
        </w:rPr>
      </w:pPr>
      <w:r>
        <w:rPr>
          <w:rFonts w:cstheme="minorHAnsi"/>
        </w:rPr>
        <w:t xml:space="preserve">Prosperity for All: the national strategy. (2017) Available at: </w:t>
      </w:r>
      <w:hyperlink r:id="rId16" w:history="1">
        <w:r w:rsidR="007355BD" w:rsidRPr="00CE6C57">
          <w:rPr>
            <w:rStyle w:val="Hyperlink"/>
            <w:rFonts w:cstheme="minorHAnsi"/>
          </w:rPr>
          <w:t>https://www.beta.gov.wales/sites/default/files/publications/2017-10/prosperity-for-all-the-national-strategy.pdf</w:t>
        </w:r>
      </w:hyperlink>
      <w:r w:rsidR="007355BD">
        <w:rPr>
          <w:rFonts w:cstheme="minorHAnsi"/>
        </w:rPr>
        <w:t xml:space="preserve"> </w:t>
      </w:r>
      <w:r w:rsidR="00F45772">
        <w:rPr>
          <w:rFonts w:cstheme="minorHAnsi"/>
        </w:rPr>
        <w:t xml:space="preserve"> </w:t>
      </w:r>
      <w:r w:rsidR="007355BD">
        <w:rPr>
          <w:rFonts w:cstheme="minorHAnsi"/>
        </w:rPr>
        <w:t xml:space="preserve"> </w:t>
      </w:r>
      <w:r w:rsidR="00F45772">
        <w:rPr>
          <w:rFonts w:cstheme="minorHAnsi"/>
        </w:rPr>
        <w:t xml:space="preserve">(accessed </w:t>
      </w:r>
      <w:r w:rsidR="000C74A1">
        <w:rPr>
          <w:rFonts w:cstheme="minorHAnsi"/>
        </w:rPr>
        <w:t xml:space="preserve">2 </w:t>
      </w:r>
      <w:r w:rsidR="00F45772">
        <w:rPr>
          <w:rFonts w:cstheme="minorHAnsi"/>
        </w:rPr>
        <w:t>Sept</w:t>
      </w:r>
      <w:r w:rsidR="00786DDD">
        <w:rPr>
          <w:rFonts w:cstheme="minorHAnsi"/>
        </w:rPr>
        <w:t xml:space="preserve"> 2018</w:t>
      </w:r>
      <w:r w:rsidR="007355BD">
        <w:rPr>
          <w:rFonts w:cstheme="minorHAnsi"/>
        </w:rPr>
        <w:t>)</w:t>
      </w:r>
    </w:p>
    <w:p w14:paraId="5C478634" w14:textId="77777777" w:rsidR="00F45772" w:rsidRPr="002A320D" w:rsidRDefault="00F45772" w:rsidP="000C3136">
      <w:pPr>
        <w:spacing w:after="0" w:line="360" w:lineRule="auto"/>
        <w:rPr>
          <w:rFonts w:cstheme="minorHAnsi"/>
        </w:rPr>
      </w:pPr>
    </w:p>
    <w:p w14:paraId="52B58686" w14:textId="6849AA24" w:rsidR="000A4064" w:rsidRPr="002A320D" w:rsidRDefault="000A4064" w:rsidP="000C3136">
      <w:pPr>
        <w:spacing w:after="0" w:line="360" w:lineRule="auto"/>
        <w:rPr>
          <w:rFonts w:cstheme="minorHAnsi"/>
        </w:rPr>
      </w:pPr>
      <w:r w:rsidRPr="002A320D">
        <w:rPr>
          <w:rFonts w:cstheme="minorHAnsi"/>
        </w:rPr>
        <w:t xml:space="preserve">Spicker, P </w:t>
      </w:r>
      <w:r>
        <w:rPr>
          <w:rFonts w:cstheme="minorHAnsi"/>
        </w:rPr>
        <w:t>(</w:t>
      </w:r>
      <w:r w:rsidRPr="002A320D">
        <w:rPr>
          <w:rFonts w:cstheme="minorHAnsi"/>
        </w:rPr>
        <w:t>2018</w:t>
      </w:r>
      <w:r>
        <w:rPr>
          <w:rFonts w:cstheme="minorHAnsi"/>
        </w:rPr>
        <w:t xml:space="preserve">) </w:t>
      </w:r>
      <w:r w:rsidRPr="00E10926">
        <w:rPr>
          <w:rFonts w:cstheme="minorHAnsi"/>
          <w:i/>
        </w:rPr>
        <w:t>Education and Social Policy: Theory and Practice</w:t>
      </w:r>
      <w:r>
        <w:rPr>
          <w:rFonts w:cstheme="minorHAnsi"/>
          <w:i/>
        </w:rPr>
        <w:t>.</w:t>
      </w:r>
      <w:r w:rsidRPr="002A320D">
        <w:rPr>
          <w:rFonts w:cstheme="minorHAnsi"/>
        </w:rPr>
        <w:t xml:space="preserve"> </w:t>
      </w:r>
      <w:r>
        <w:rPr>
          <w:rFonts w:cstheme="minorHAnsi"/>
        </w:rPr>
        <w:t xml:space="preserve">Available at: </w:t>
      </w:r>
      <w:hyperlink r:id="rId17" w:history="1">
        <w:r w:rsidRPr="001C156C">
          <w:rPr>
            <w:rStyle w:val="Hyperlink"/>
            <w:rFonts w:cstheme="minorHAnsi"/>
          </w:rPr>
          <w:t>http://www.spicker.uk/social-policy/education.htm</w:t>
        </w:r>
      </w:hyperlink>
      <w:r w:rsidRPr="002A320D">
        <w:rPr>
          <w:rFonts w:cstheme="minorHAnsi"/>
        </w:rPr>
        <w:t xml:space="preserve"> </w:t>
      </w:r>
      <w:r>
        <w:rPr>
          <w:rFonts w:cstheme="minorHAnsi"/>
        </w:rPr>
        <w:t xml:space="preserve">(accessed </w:t>
      </w:r>
      <w:r w:rsidR="000C74A1">
        <w:rPr>
          <w:rFonts w:cstheme="minorHAnsi"/>
        </w:rPr>
        <w:t xml:space="preserve">26 </w:t>
      </w:r>
      <w:r>
        <w:rPr>
          <w:rFonts w:cstheme="minorHAnsi"/>
        </w:rPr>
        <w:t>Aug 2018)</w:t>
      </w:r>
    </w:p>
    <w:p w14:paraId="660DE8AB" w14:textId="77777777" w:rsidR="00B06C51" w:rsidRPr="002A320D" w:rsidRDefault="00B06C51" w:rsidP="000C3136">
      <w:pPr>
        <w:spacing w:after="0" w:line="360" w:lineRule="auto"/>
        <w:rPr>
          <w:rFonts w:cstheme="minorHAnsi"/>
        </w:rPr>
      </w:pPr>
    </w:p>
    <w:p w14:paraId="08374C59" w14:textId="77777777" w:rsidR="001E6986" w:rsidRPr="002A320D" w:rsidRDefault="001E6986" w:rsidP="000C3136">
      <w:pPr>
        <w:spacing w:after="0" w:line="360" w:lineRule="auto"/>
        <w:rPr>
          <w:rFonts w:cstheme="minorHAnsi"/>
        </w:rPr>
      </w:pPr>
    </w:p>
    <w:sectPr w:rsidR="001E6986" w:rsidRPr="002A320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0A4F6" w14:textId="77777777" w:rsidR="00557719" w:rsidRDefault="00557719" w:rsidP="00CF016A">
      <w:pPr>
        <w:spacing w:after="0" w:line="240" w:lineRule="auto"/>
      </w:pPr>
      <w:r>
        <w:separator/>
      </w:r>
    </w:p>
  </w:endnote>
  <w:endnote w:type="continuationSeparator" w:id="0">
    <w:p w14:paraId="1FA5B20A" w14:textId="77777777" w:rsidR="00557719" w:rsidRDefault="00557719" w:rsidP="00CF0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34632"/>
      <w:docPartObj>
        <w:docPartGallery w:val="Page Numbers (Bottom of Page)"/>
        <w:docPartUnique/>
      </w:docPartObj>
    </w:sdtPr>
    <w:sdtEndPr>
      <w:rPr>
        <w:noProof/>
      </w:rPr>
    </w:sdtEndPr>
    <w:sdtContent>
      <w:p w14:paraId="35D39D80" w14:textId="558C4457" w:rsidR="00B7198F" w:rsidRDefault="00B719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CD992A" w14:textId="77777777" w:rsidR="00B7198F" w:rsidRDefault="00B71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0FC5A" w14:textId="77777777" w:rsidR="00557719" w:rsidRDefault="00557719" w:rsidP="00CF016A">
      <w:pPr>
        <w:spacing w:after="0" w:line="240" w:lineRule="auto"/>
      </w:pPr>
      <w:r>
        <w:separator/>
      </w:r>
    </w:p>
  </w:footnote>
  <w:footnote w:type="continuationSeparator" w:id="0">
    <w:p w14:paraId="520DA640" w14:textId="77777777" w:rsidR="00557719" w:rsidRDefault="00557719" w:rsidP="00CF016A">
      <w:pPr>
        <w:spacing w:after="0" w:line="240" w:lineRule="auto"/>
      </w:pPr>
      <w:r>
        <w:continuationSeparator/>
      </w:r>
    </w:p>
  </w:footnote>
  <w:footnote w:id="1">
    <w:p w14:paraId="7C068A90" w14:textId="26F318D7" w:rsidR="00CF016A" w:rsidRDefault="00CF016A">
      <w:pPr>
        <w:pStyle w:val="FootnoteText"/>
      </w:pPr>
      <w:r>
        <w:rPr>
          <w:rStyle w:val="FootnoteReference"/>
        </w:rPr>
        <w:footnoteRef/>
      </w:r>
      <w:r>
        <w:t xml:space="preserve"> </w:t>
      </w:r>
      <w:r w:rsidR="00ED5CDB" w:rsidRPr="002A320D">
        <w:rPr>
          <w:rFonts w:cstheme="minorHAnsi"/>
        </w:rPr>
        <w:t xml:space="preserve">Callaghan, J </w:t>
      </w:r>
      <w:r w:rsidR="00ED5CDB">
        <w:rPr>
          <w:rFonts w:cstheme="minorHAnsi"/>
        </w:rPr>
        <w:t>(</w:t>
      </w:r>
      <w:r w:rsidR="00ED5CDB" w:rsidRPr="002A320D">
        <w:rPr>
          <w:rFonts w:cstheme="minorHAnsi"/>
        </w:rPr>
        <w:t>18 Oct 1976</w:t>
      </w:r>
      <w:r w:rsidR="00ED5CDB">
        <w:rPr>
          <w:rFonts w:cstheme="minorHAnsi"/>
        </w:rPr>
        <w:t>)</w:t>
      </w:r>
      <w:r w:rsidR="00ED5CDB" w:rsidRPr="002A320D">
        <w:rPr>
          <w:rFonts w:cstheme="minorHAnsi"/>
        </w:rPr>
        <w:t xml:space="preserve"> </w:t>
      </w:r>
      <w:r w:rsidR="00ED5CDB" w:rsidRPr="000A4064">
        <w:rPr>
          <w:rFonts w:cstheme="minorHAnsi"/>
          <w:i/>
        </w:rPr>
        <w:t>A rational debate based on the facts</w:t>
      </w:r>
      <w:r w:rsidR="00ED5CDB">
        <w:rPr>
          <w:rFonts w:cstheme="minorHAnsi"/>
        </w:rPr>
        <w:t>.</w:t>
      </w:r>
      <w:r w:rsidR="00ED5CDB" w:rsidRPr="002A320D">
        <w:rPr>
          <w:rFonts w:cstheme="minorHAnsi"/>
        </w:rPr>
        <w:t xml:space="preserve"> </w:t>
      </w:r>
      <w:r w:rsidR="00ED5CDB">
        <w:rPr>
          <w:rFonts w:cstheme="minorHAnsi"/>
        </w:rPr>
        <w:t xml:space="preserve">Speech at </w:t>
      </w:r>
      <w:r w:rsidR="00ED5CDB" w:rsidRPr="002A320D">
        <w:rPr>
          <w:rFonts w:cstheme="minorHAnsi"/>
        </w:rPr>
        <w:t>Ruskin College</w:t>
      </w:r>
      <w:r w:rsidR="00ED5CDB">
        <w:rPr>
          <w:rFonts w:cstheme="minorHAnsi"/>
        </w:rPr>
        <w:t>,</w:t>
      </w:r>
      <w:r w:rsidR="00ED5CDB" w:rsidRPr="002A320D">
        <w:rPr>
          <w:rFonts w:cstheme="minorHAnsi"/>
        </w:rPr>
        <w:t xml:space="preserve"> Oxford</w:t>
      </w:r>
      <w:r w:rsidR="00ED5CDB">
        <w:rPr>
          <w:rFonts w:cstheme="minorHAnsi"/>
        </w:rPr>
        <w:t>.</w:t>
      </w:r>
    </w:p>
  </w:footnote>
  <w:footnote w:id="2">
    <w:p w14:paraId="47DDCF12" w14:textId="29D63777" w:rsidR="00252D3A" w:rsidRDefault="00252D3A">
      <w:pPr>
        <w:pStyle w:val="FootnoteText"/>
      </w:pPr>
      <w:r>
        <w:rPr>
          <w:rStyle w:val="FootnoteReference"/>
        </w:rPr>
        <w:footnoteRef/>
      </w:r>
      <w:r>
        <w:t xml:space="preserve"> </w:t>
      </w:r>
      <w:r w:rsidR="00ED5CDB">
        <w:t>Callag</w:t>
      </w:r>
      <w:r w:rsidR="00D40C19">
        <w:t xml:space="preserve">han </w:t>
      </w:r>
      <w:r>
        <w:t>ibid</w:t>
      </w:r>
    </w:p>
  </w:footnote>
  <w:footnote w:id="3">
    <w:p w14:paraId="2A7622E6" w14:textId="74FF8844" w:rsidR="006C131A" w:rsidRPr="001B5CE5" w:rsidRDefault="006C131A" w:rsidP="001B5CE5">
      <w:pPr>
        <w:spacing w:after="0" w:line="360" w:lineRule="auto"/>
        <w:rPr>
          <w:rFonts w:cstheme="minorHAnsi"/>
        </w:rPr>
      </w:pPr>
      <w:r>
        <w:rPr>
          <w:rStyle w:val="FootnoteReference"/>
        </w:rPr>
        <w:footnoteRef/>
      </w:r>
      <w:r>
        <w:t xml:space="preserve"> </w:t>
      </w:r>
      <w:r w:rsidR="00D40C19" w:rsidRPr="002A320D">
        <w:rPr>
          <w:rFonts w:cstheme="minorHAnsi"/>
        </w:rPr>
        <w:t>Bernhardt</w:t>
      </w:r>
      <w:r w:rsidR="00D40C19">
        <w:rPr>
          <w:rFonts w:cstheme="minorHAnsi"/>
        </w:rPr>
        <w:t>, V (2013)</w:t>
      </w:r>
      <w:r w:rsidR="00D40C19" w:rsidRPr="00A81985">
        <w:rPr>
          <w:rFonts w:cstheme="minorHAnsi"/>
          <w:i/>
        </w:rPr>
        <w:t xml:space="preserve"> Data Analysis for Continuous School Improvement</w:t>
      </w:r>
      <w:r w:rsidR="00D40C19">
        <w:rPr>
          <w:rFonts w:cstheme="minorHAnsi"/>
          <w:i/>
        </w:rPr>
        <w:t>.</w:t>
      </w:r>
      <w:r w:rsidR="00D40C19" w:rsidRPr="002A320D">
        <w:rPr>
          <w:rFonts w:cstheme="minorHAnsi"/>
        </w:rPr>
        <w:t xml:space="preserve"> New York</w:t>
      </w:r>
      <w:r w:rsidR="00D40C19">
        <w:rPr>
          <w:rFonts w:cstheme="minorHAnsi"/>
        </w:rPr>
        <w:t>:</w:t>
      </w:r>
      <w:r w:rsidR="00D40C19" w:rsidRPr="002A320D">
        <w:rPr>
          <w:rFonts w:cstheme="minorHAnsi"/>
        </w:rPr>
        <w:t xml:space="preserve"> Routledge </w:t>
      </w:r>
    </w:p>
  </w:footnote>
  <w:footnote w:id="4">
    <w:p w14:paraId="4A3873D8" w14:textId="719037B1" w:rsidR="00087D3C" w:rsidRPr="00DE61AF" w:rsidRDefault="00087D3C" w:rsidP="00DE61AF">
      <w:pPr>
        <w:spacing w:after="0" w:line="360" w:lineRule="auto"/>
        <w:rPr>
          <w:rFonts w:cstheme="minorHAnsi"/>
          <w:i/>
        </w:rPr>
      </w:pPr>
      <w:r>
        <w:rPr>
          <w:rStyle w:val="FootnoteReference"/>
        </w:rPr>
        <w:footnoteRef/>
      </w:r>
      <w:r>
        <w:t xml:space="preserve"> </w:t>
      </w:r>
      <w:r w:rsidR="00DE61AF" w:rsidRPr="002A320D">
        <w:rPr>
          <w:rFonts w:cstheme="minorHAnsi"/>
        </w:rPr>
        <w:t>Gilbert,</w:t>
      </w:r>
      <w:r w:rsidR="00DE61AF">
        <w:rPr>
          <w:rFonts w:cstheme="minorHAnsi"/>
        </w:rPr>
        <w:t xml:space="preserve"> C (2012)</w:t>
      </w:r>
      <w:r w:rsidR="00DE61AF" w:rsidRPr="002A320D">
        <w:rPr>
          <w:rFonts w:cstheme="minorHAnsi"/>
        </w:rPr>
        <w:t xml:space="preserve"> </w:t>
      </w:r>
      <w:r w:rsidR="00DE61AF" w:rsidRPr="00A81985">
        <w:rPr>
          <w:rFonts w:cstheme="minorHAnsi"/>
          <w:i/>
        </w:rPr>
        <w:t>Towards a self-improving system: the role of school accountability,</w:t>
      </w:r>
      <w:r w:rsidR="00DE61AF" w:rsidRPr="002A320D">
        <w:rPr>
          <w:rFonts w:cstheme="minorHAnsi"/>
        </w:rPr>
        <w:t xml:space="preserve"> National College for School Leadership</w:t>
      </w:r>
      <w:r w:rsidR="00DE61AF" w:rsidRPr="00D977C2">
        <w:rPr>
          <w:rFonts w:cstheme="minorHAnsi"/>
          <w:i/>
        </w:rPr>
        <w:t xml:space="preserve"> </w:t>
      </w:r>
    </w:p>
  </w:footnote>
  <w:footnote w:id="5">
    <w:p w14:paraId="28AEAA25" w14:textId="327F9F0E" w:rsidR="00A607CF" w:rsidRDefault="00A607CF">
      <w:pPr>
        <w:pStyle w:val="FootnoteText"/>
      </w:pPr>
      <w:r>
        <w:rPr>
          <w:rStyle w:val="FootnoteReference"/>
        </w:rPr>
        <w:footnoteRef/>
      </w:r>
      <w:r>
        <w:t xml:space="preserve"> </w:t>
      </w:r>
      <w:r w:rsidR="00ED5CDB" w:rsidRPr="002A320D">
        <w:rPr>
          <w:rFonts w:cstheme="minorHAnsi"/>
        </w:rPr>
        <w:t xml:space="preserve">Callaghan, J </w:t>
      </w:r>
      <w:r w:rsidR="00ED5CDB">
        <w:rPr>
          <w:rFonts w:cstheme="minorHAnsi"/>
        </w:rPr>
        <w:t>(</w:t>
      </w:r>
      <w:r w:rsidR="00ED5CDB" w:rsidRPr="002A320D">
        <w:rPr>
          <w:rFonts w:cstheme="minorHAnsi"/>
        </w:rPr>
        <w:t>18 Oct 1976</w:t>
      </w:r>
      <w:r w:rsidR="00ED5CDB">
        <w:rPr>
          <w:rFonts w:cstheme="minorHAnsi"/>
        </w:rPr>
        <w:t>)</w:t>
      </w:r>
      <w:r w:rsidR="00ED5CDB" w:rsidRPr="002A320D">
        <w:rPr>
          <w:rFonts w:cstheme="minorHAnsi"/>
        </w:rPr>
        <w:t xml:space="preserve"> </w:t>
      </w:r>
      <w:r w:rsidR="00ED5CDB" w:rsidRPr="000A4064">
        <w:rPr>
          <w:rFonts w:cstheme="minorHAnsi"/>
          <w:i/>
        </w:rPr>
        <w:t>A rational debate based on the facts</w:t>
      </w:r>
      <w:r w:rsidR="00ED5CDB">
        <w:rPr>
          <w:rFonts w:cstheme="minorHAnsi"/>
        </w:rPr>
        <w:t>.</w:t>
      </w:r>
      <w:r w:rsidR="00ED5CDB" w:rsidRPr="002A320D">
        <w:rPr>
          <w:rFonts w:cstheme="minorHAnsi"/>
        </w:rPr>
        <w:t xml:space="preserve"> </w:t>
      </w:r>
      <w:r w:rsidR="00ED5CDB">
        <w:rPr>
          <w:rFonts w:cstheme="minorHAnsi"/>
        </w:rPr>
        <w:t xml:space="preserve">Speech at </w:t>
      </w:r>
      <w:r w:rsidR="00ED5CDB" w:rsidRPr="002A320D">
        <w:rPr>
          <w:rFonts w:cstheme="minorHAnsi"/>
        </w:rPr>
        <w:t>Ruskin College</w:t>
      </w:r>
      <w:r w:rsidR="00ED5CDB">
        <w:rPr>
          <w:rFonts w:cstheme="minorHAnsi"/>
        </w:rPr>
        <w:t>,</w:t>
      </w:r>
      <w:r w:rsidR="00ED5CDB" w:rsidRPr="002A320D">
        <w:rPr>
          <w:rFonts w:cstheme="minorHAnsi"/>
        </w:rPr>
        <w:t xml:space="preserve"> Oxford</w:t>
      </w:r>
      <w:r w:rsidR="00ED5CDB">
        <w:rPr>
          <w:rFonts w:cstheme="minorHAnsi"/>
        </w:rPr>
        <w:t>.</w:t>
      </w:r>
    </w:p>
  </w:footnote>
  <w:footnote w:id="6">
    <w:p w14:paraId="218F467F" w14:textId="5CBC600A" w:rsidR="00467FAA" w:rsidRDefault="00467FAA">
      <w:pPr>
        <w:pStyle w:val="FootnoteText"/>
      </w:pPr>
      <w:r>
        <w:rPr>
          <w:rStyle w:val="FootnoteReference"/>
        </w:rPr>
        <w:footnoteRef/>
      </w:r>
      <w:r>
        <w:t xml:space="preserve"> Available at: </w:t>
      </w:r>
      <w:hyperlink r:id="rId1" w:history="1">
        <w:r w:rsidRPr="00203562">
          <w:rPr>
            <w:rStyle w:val="Hyperlink"/>
            <w:rFonts w:cstheme="minorHAnsi"/>
            <w:sz w:val="24"/>
            <w:szCs w:val="24"/>
          </w:rPr>
          <w:t>http://learning.gov.wales/resources/browse-all/nlnf/framework?lang=en</w:t>
        </w:r>
      </w:hyperlink>
    </w:p>
  </w:footnote>
  <w:footnote w:id="7">
    <w:p w14:paraId="4394C4C1" w14:textId="77777777" w:rsidR="00D96B62" w:rsidRDefault="001B37FB" w:rsidP="00D96B62">
      <w:pPr>
        <w:spacing w:after="0" w:line="360" w:lineRule="auto"/>
        <w:rPr>
          <w:rFonts w:cstheme="minorHAnsi"/>
        </w:rPr>
      </w:pPr>
      <w:r>
        <w:rPr>
          <w:rStyle w:val="FootnoteReference"/>
        </w:rPr>
        <w:footnoteRef/>
      </w:r>
      <w:r>
        <w:rPr>
          <w:rStyle w:val="FootnoteReference"/>
        </w:rPr>
        <w:footnoteRef/>
      </w:r>
      <w:r>
        <w:t xml:space="preserve"> </w:t>
      </w:r>
      <w:r w:rsidR="00D96B62" w:rsidRPr="000C5548">
        <w:rPr>
          <w:rFonts w:cstheme="minorHAnsi"/>
          <w:i/>
        </w:rPr>
        <w:t>Education in Wales: Our national mission, Action plan 2017-21.</w:t>
      </w:r>
      <w:r w:rsidR="00D96B62">
        <w:rPr>
          <w:rFonts w:cstheme="minorHAnsi"/>
        </w:rPr>
        <w:t xml:space="preserve"> (2017) OGL Crown Copyright</w:t>
      </w:r>
    </w:p>
    <w:p w14:paraId="02654F59" w14:textId="3757EFBC" w:rsidR="001B37FB" w:rsidRDefault="001B37F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6530B"/>
    <w:multiLevelType w:val="hybridMultilevel"/>
    <w:tmpl w:val="19682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904C6"/>
    <w:multiLevelType w:val="hybridMultilevel"/>
    <w:tmpl w:val="828CB2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867BA"/>
    <w:multiLevelType w:val="hybridMultilevel"/>
    <w:tmpl w:val="472E2D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23A2B"/>
    <w:multiLevelType w:val="hybridMultilevel"/>
    <w:tmpl w:val="A7C24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C6C4C"/>
    <w:multiLevelType w:val="hybridMultilevel"/>
    <w:tmpl w:val="C128D2AC"/>
    <w:lvl w:ilvl="0" w:tplc="F4D07B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3B1900"/>
    <w:multiLevelType w:val="hybridMultilevel"/>
    <w:tmpl w:val="8A765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A80"/>
    <w:rsid w:val="000005C1"/>
    <w:rsid w:val="00005B72"/>
    <w:rsid w:val="00007F0A"/>
    <w:rsid w:val="000124E2"/>
    <w:rsid w:val="000129CD"/>
    <w:rsid w:val="0001646E"/>
    <w:rsid w:val="00016D1E"/>
    <w:rsid w:val="00017057"/>
    <w:rsid w:val="00017925"/>
    <w:rsid w:val="00020AE6"/>
    <w:rsid w:val="00021CDE"/>
    <w:rsid w:val="000300B5"/>
    <w:rsid w:val="000352E7"/>
    <w:rsid w:val="000363E7"/>
    <w:rsid w:val="000364EB"/>
    <w:rsid w:val="00037F04"/>
    <w:rsid w:val="00041266"/>
    <w:rsid w:val="00041B87"/>
    <w:rsid w:val="00041F6F"/>
    <w:rsid w:val="00042A2B"/>
    <w:rsid w:val="0004548D"/>
    <w:rsid w:val="00051660"/>
    <w:rsid w:val="00054F16"/>
    <w:rsid w:val="00056B56"/>
    <w:rsid w:val="00060084"/>
    <w:rsid w:val="00061F83"/>
    <w:rsid w:val="00063E46"/>
    <w:rsid w:val="000649AB"/>
    <w:rsid w:val="00064E86"/>
    <w:rsid w:val="00067B13"/>
    <w:rsid w:val="00072D03"/>
    <w:rsid w:val="000745F7"/>
    <w:rsid w:val="00077161"/>
    <w:rsid w:val="00077ECB"/>
    <w:rsid w:val="00077EE0"/>
    <w:rsid w:val="00080665"/>
    <w:rsid w:val="00085F3C"/>
    <w:rsid w:val="00086ACE"/>
    <w:rsid w:val="00087D3C"/>
    <w:rsid w:val="00087ED8"/>
    <w:rsid w:val="00090449"/>
    <w:rsid w:val="00090743"/>
    <w:rsid w:val="00092142"/>
    <w:rsid w:val="00092E27"/>
    <w:rsid w:val="000933BB"/>
    <w:rsid w:val="00095638"/>
    <w:rsid w:val="000968D2"/>
    <w:rsid w:val="000A18F0"/>
    <w:rsid w:val="000A2635"/>
    <w:rsid w:val="000A2BAA"/>
    <w:rsid w:val="000A38AF"/>
    <w:rsid w:val="000A4064"/>
    <w:rsid w:val="000A4297"/>
    <w:rsid w:val="000A4D68"/>
    <w:rsid w:val="000B0646"/>
    <w:rsid w:val="000B3593"/>
    <w:rsid w:val="000B4987"/>
    <w:rsid w:val="000B5ED6"/>
    <w:rsid w:val="000C3136"/>
    <w:rsid w:val="000C5548"/>
    <w:rsid w:val="000C6565"/>
    <w:rsid w:val="000C729D"/>
    <w:rsid w:val="000C74A1"/>
    <w:rsid w:val="000C7F90"/>
    <w:rsid w:val="000D258F"/>
    <w:rsid w:val="000D30F2"/>
    <w:rsid w:val="000D44DC"/>
    <w:rsid w:val="000D5C13"/>
    <w:rsid w:val="000E12EE"/>
    <w:rsid w:val="000E1503"/>
    <w:rsid w:val="000E2105"/>
    <w:rsid w:val="000E2ED2"/>
    <w:rsid w:val="000E3F7F"/>
    <w:rsid w:val="000E72AA"/>
    <w:rsid w:val="000F08DB"/>
    <w:rsid w:val="000F11F3"/>
    <w:rsid w:val="000F130B"/>
    <w:rsid w:val="000F1F94"/>
    <w:rsid w:val="000F2FD5"/>
    <w:rsid w:val="000F46B0"/>
    <w:rsid w:val="001022A9"/>
    <w:rsid w:val="001023D9"/>
    <w:rsid w:val="00105392"/>
    <w:rsid w:val="00117809"/>
    <w:rsid w:val="00117D11"/>
    <w:rsid w:val="001234A4"/>
    <w:rsid w:val="00125D96"/>
    <w:rsid w:val="00126F89"/>
    <w:rsid w:val="001338DC"/>
    <w:rsid w:val="001344ED"/>
    <w:rsid w:val="00134FEF"/>
    <w:rsid w:val="00141407"/>
    <w:rsid w:val="00144DA0"/>
    <w:rsid w:val="00150B4B"/>
    <w:rsid w:val="00154177"/>
    <w:rsid w:val="00157966"/>
    <w:rsid w:val="00161B05"/>
    <w:rsid w:val="00164E2A"/>
    <w:rsid w:val="00165555"/>
    <w:rsid w:val="00170449"/>
    <w:rsid w:val="00170A31"/>
    <w:rsid w:val="00170D7A"/>
    <w:rsid w:val="001729F9"/>
    <w:rsid w:val="00174ADC"/>
    <w:rsid w:val="00175834"/>
    <w:rsid w:val="0017709F"/>
    <w:rsid w:val="00177B35"/>
    <w:rsid w:val="00180AE1"/>
    <w:rsid w:val="001810D5"/>
    <w:rsid w:val="0018155E"/>
    <w:rsid w:val="001823A5"/>
    <w:rsid w:val="001855EF"/>
    <w:rsid w:val="00185742"/>
    <w:rsid w:val="00186B2B"/>
    <w:rsid w:val="00187C9D"/>
    <w:rsid w:val="0019026F"/>
    <w:rsid w:val="00194627"/>
    <w:rsid w:val="001A073F"/>
    <w:rsid w:val="001A1635"/>
    <w:rsid w:val="001A32FF"/>
    <w:rsid w:val="001A6385"/>
    <w:rsid w:val="001A7980"/>
    <w:rsid w:val="001B2779"/>
    <w:rsid w:val="001B3421"/>
    <w:rsid w:val="001B37FB"/>
    <w:rsid w:val="001B42E1"/>
    <w:rsid w:val="001B5CE5"/>
    <w:rsid w:val="001B6DA1"/>
    <w:rsid w:val="001C2590"/>
    <w:rsid w:val="001C25CB"/>
    <w:rsid w:val="001C2BAF"/>
    <w:rsid w:val="001C2C57"/>
    <w:rsid w:val="001C5DD8"/>
    <w:rsid w:val="001C5E77"/>
    <w:rsid w:val="001D19BD"/>
    <w:rsid w:val="001D61B6"/>
    <w:rsid w:val="001D7E65"/>
    <w:rsid w:val="001E26EC"/>
    <w:rsid w:val="001E4B42"/>
    <w:rsid w:val="001E5243"/>
    <w:rsid w:val="001E6986"/>
    <w:rsid w:val="001E6F33"/>
    <w:rsid w:val="001F0488"/>
    <w:rsid w:val="001F178A"/>
    <w:rsid w:val="001F35C3"/>
    <w:rsid w:val="001F6547"/>
    <w:rsid w:val="001F6700"/>
    <w:rsid w:val="002000F8"/>
    <w:rsid w:val="00201ECE"/>
    <w:rsid w:val="0020283D"/>
    <w:rsid w:val="00203562"/>
    <w:rsid w:val="002036AE"/>
    <w:rsid w:val="0020460D"/>
    <w:rsid w:val="002063F8"/>
    <w:rsid w:val="002064C4"/>
    <w:rsid w:val="00207B50"/>
    <w:rsid w:val="002114A6"/>
    <w:rsid w:val="002118A2"/>
    <w:rsid w:val="00213065"/>
    <w:rsid w:val="00220270"/>
    <w:rsid w:val="00233745"/>
    <w:rsid w:val="00235F0C"/>
    <w:rsid w:val="00237317"/>
    <w:rsid w:val="00237E6E"/>
    <w:rsid w:val="00242458"/>
    <w:rsid w:val="00245BD1"/>
    <w:rsid w:val="00252430"/>
    <w:rsid w:val="00252792"/>
    <w:rsid w:val="00252D3A"/>
    <w:rsid w:val="00257492"/>
    <w:rsid w:val="002618D4"/>
    <w:rsid w:val="00262184"/>
    <w:rsid w:val="00263115"/>
    <w:rsid w:val="002651B5"/>
    <w:rsid w:val="00266A58"/>
    <w:rsid w:val="00266EC7"/>
    <w:rsid w:val="00266F1B"/>
    <w:rsid w:val="00273413"/>
    <w:rsid w:val="00273F4D"/>
    <w:rsid w:val="002805AB"/>
    <w:rsid w:val="00281621"/>
    <w:rsid w:val="00281722"/>
    <w:rsid w:val="00282D06"/>
    <w:rsid w:val="0028319E"/>
    <w:rsid w:val="00283730"/>
    <w:rsid w:val="00286E3B"/>
    <w:rsid w:val="00290252"/>
    <w:rsid w:val="00294147"/>
    <w:rsid w:val="00294842"/>
    <w:rsid w:val="00296553"/>
    <w:rsid w:val="002A07B2"/>
    <w:rsid w:val="002A0CF3"/>
    <w:rsid w:val="002A320D"/>
    <w:rsid w:val="002A486D"/>
    <w:rsid w:val="002B1DE1"/>
    <w:rsid w:val="002B232A"/>
    <w:rsid w:val="002B24A8"/>
    <w:rsid w:val="002B28A3"/>
    <w:rsid w:val="002B4881"/>
    <w:rsid w:val="002B498B"/>
    <w:rsid w:val="002B57DA"/>
    <w:rsid w:val="002B5970"/>
    <w:rsid w:val="002C3CDC"/>
    <w:rsid w:val="002C5CA2"/>
    <w:rsid w:val="002C7197"/>
    <w:rsid w:val="002C7C35"/>
    <w:rsid w:val="002D0888"/>
    <w:rsid w:val="002D2EFC"/>
    <w:rsid w:val="002D33A0"/>
    <w:rsid w:val="002D44F7"/>
    <w:rsid w:val="002D5E7A"/>
    <w:rsid w:val="002E127F"/>
    <w:rsid w:val="002E2FE1"/>
    <w:rsid w:val="002E36FC"/>
    <w:rsid w:val="002E5421"/>
    <w:rsid w:val="0030081D"/>
    <w:rsid w:val="003030FD"/>
    <w:rsid w:val="0030561C"/>
    <w:rsid w:val="0030608D"/>
    <w:rsid w:val="00310E42"/>
    <w:rsid w:val="00312D0F"/>
    <w:rsid w:val="00314464"/>
    <w:rsid w:val="003147B0"/>
    <w:rsid w:val="00316B11"/>
    <w:rsid w:val="00316B9D"/>
    <w:rsid w:val="00320065"/>
    <w:rsid w:val="003210FC"/>
    <w:rsid w:val="003212A0"/>
    <w:rsid w:val="0032566D"/>
    <w:rsid w:val="003267F6"/>
    <w:rsid w:val="00326AA3"/>
    <w:rsid w:val="00326F52"/>
    <w:rsid w:val="00327BD8"/>
    <w:rsid w:val="00330D10"/>
    <w:rsid w:val="003314BC"/>
    <w:rsid w:val="003317B0"/>
    <w:rsid w:val="00333962"/>
    <w:rsid w:val="00335461"/>
    <w:rsid w:val="00340E2B"/>
    <w:rsid w:val="00346B40"/>
    <w:rsid w:val="00347613"/>
    <w:rsid w:val="003532F8"/>
    <w:rsid w:val="003538F7"/>
    <w:rsid w:val="00356DA1"/>
    <w:rsid w:val="00365C49"/>
    <w:rsid w:val="003732D9"/>
    <w:rsid w:val="0037533F"/>
    <w:rsid w:val="0037712D"/>
    <w:rsid w:val="003818EC"/>
    <w:rsid w:val="00382A00"/>
    <w:rsid w:val="003834BF"/>
    <w:rsid w:val="00383A62"/>
    <w:rsid w:val="00383C29"/>
    <w:rsid w:val="00394323"/>
    <w:rsid w:val="00396C7B"/>
    <w:rsid w:val="003A11CE"/>
    <w:rsid w:val="003A1299"/>
    <w:rsid w:val="003A683D"/>
    <w:rsid w:val="003B2894"/>
    <w:rsid w:val="003B2D36"/>
    <w:rsid w:val="003B4FBC"/>
    <w:rsid w:val="003B548C"/>
    <w:rsid w:val="003B69F2"/>
    <w:rsid w:val="003B76CE"/>
    <w:rsid w:val="003C0B2F"/>
    <w:rsid w:val="003C2077"/>
    <w:rsid w:val="003C24CB"/>
    <w:rsid w:val="003C2795"/>
    <w:rsid w:val="003C54F8"/>
    <w:rsid w:val="003C5C8F"/>
    <w:rsid w:val="003C5F59"/>
    <w:rsid w:val="003D2D30"/>
    <w:rsid w:val="003D3D39"/>
    <w:rsid w:val="003D3E2C"/>
    <w:rsid w:val="003D6B80"/>
    <w:rsid w:val="003D77C0"/>
    <w:rsid w:val="003E0C93"/>
    <w:rsid w:val="003E1FA1"/>
    <w:rsid w:val="003E4447"/>
    <w:rsid w:val="003E4D4D"/>
    <w:rsid w:val="003E7CF4"/>
    <w:rsid w:val="003F2145"/>
    <w:rsid w:val="003F3F8B"/>
    <w:rsid w:val="003F45FB"/>
    <w:rsid w:val="003F4FF2"/>
    <w:rsid w:val="003F583C"/>
    <w:rsid w:val="00400D5B"/>
    <w:rsid w:val="004015E3"/>
    <w:rsid w:val="00406FE2"/>
    <w:rsid w:val="0041001F"/>
    <w:rsid w:val="00410330"/>
    <w:rsid w:val="00411AE5"/>
    <w:rsid w:val="004131F9"/>
    <w:rsid w:val="00415AF8"/>
    <w:rsid w:val="00415BD5"/>
    <w:rsid w:val="00416F9A"/>
    <w:rsid w:val="00417F8C"/>
    <w:rsid w:val="00420A89"/>
    <w:rsid w:val="00432B77"/>
    <w:rsid w:val="00433019"/>
    <w:rsid w:val="0043317E"/>
    <w:rsid w:val="0043387E"/>
    <w:rsid w:val="004342A0"/>
    <w:rsid w:val="00437112"/>
    <w:rsid w:val="0043716F"/>
    <w:rsid w:val="004376C0"/>
    <w:rsid w:val="00437DC3"/>
    <w:rsid w:val="00440494"/>
    <w:rsid w:val="004413C4"/>
    <w:rsid w:val="004416DB"/>
    <w:rsid w:val="0044530C"/>
    <w:rsid w:val="004453DD"/>
    <w:rsid w:val="004456E3"/>
    <w:rsid w:val="00447141"/>
    <w:rsid w:val="00451780"/>
    <w:rsid w:val="00452C9A"/>
    <w:rsid w:val="00453086"/>
    <w:rsid w:val="004558F6"/>
    <w:rsid w:val="00455E73"/>
    <w:rsid w:val="00456475"/>
    <w:rsid w:val="00461BFF"/>
    <w:rsid w:val="00461D81"/>
    <w:rsid w:val="00462846"/>
    <w:rsid w:val="00467FAA"/>
    <w:rsid w:val="00471AAD"/>
    <w:rsid w:val="00471BB1"/>
    <w:rsid w:val="00472BBF"/>
    <w:rsid w:val="004744D5"/>
    <w:rsid w:val="004753A8"/>
    <w:rsid w:val="00477CF2"/>
    <w:rsid w:val="0048065F"/>
    <w:rsid w:val="0048204F"/>
    <w:rsid w:val="00490853"/>
    <w:rsid w:val="00490C9F"/>
    <w:rsid w:val="00492B3B"/>
    <w:rsid w:val="004948B8"/>
    <w:rsid w:val="0049589C"/>
    <w:rsid w:val="00497B69"/>
    <w:rsid w:val="00497D99"/>
    <w:rsid w:val="004A59E8"/>
    <w:rsid w:val="004A65F0"/>
    <w:rsid w:val="004A6674"/>
    <w:rsid w:val="004A77B4"/>
    <w:rsid w:val="004B26FF"/>
    <w:rsid w:val="004B4791"/>
    <w:rsid w:val="004B7B3E"/>
    <w:rsid w:val="004C2EA2"/>
    <w:rsid w:val="004C48A9"/>
    <w:rsid w:val="004C65DD"/>
    <w:rsid w:val="004C6641"/>
    <w:rsid w:val="004C7B9B"/>
    <w:rsid w:val="004D3063"/>
    <w:rsid w:val="004D3A7D"/>
    <w:rsid w:val="004D3A82"/>
    <w:rsid w:val="004D752F"/>
    <w:rsid w:val="004D7DBD"/>
    <w:rsid w:val="004E3AC8"/>
    <w:rsid w:val="004E3C3C"/>
    <w:rsid w:val="004E5A31"/>
    <w:rsid w:val="004E699C"/>
    <w:rsid w:val="004F19DF"/>
    <w:rsid w:val="004F49BB"/>
    <w:rsid w:val="004F4B82"/>
    <w:rsid w:val="004F5906"/>
    <w:rsid w:val="004F6B7F"/>
    <w:rsid w:val="0050203E"/>
    <w:rsid w:val="00504A19"/>
    <w:rsid w:val="00505BF5"/>
    <w:rsid w:val="005068B6"/>
    <w:rsid w:val="00510076"/>
    <w:rsid w:val="005208B3"/>
    <w:rsid w:val="005227EC"/>
    <w:rsid w:val="00523E78"/>
    <w:rsid w:val="00524799"/>
    <w:rsid w:val="00527263"/>
    <w:rsid w:val="005272D3"/>
    <w:rsid w:val="00532526"/>
    <w:rsid w:val="005355FF"/>
    <w:rsid w:val="00540013"/>
    <w:rsid w:val="00550464"/>
    <w:rsid w:val="0055218E"/>
    <w:rsid w:val="005531BE"/>
    <w:rsid w:val="00554366"/>
    <w:rsid w:val="005544A8"/>
    <w:rsid w:val="00557719"/>
    <w:rsid w:val="0056197C"/>
    <w:rsid w:val="0056214E"/>
    <w:rsid w:val="00562DED"/>
    <w:rsid w:val="00564911"/>
    <w:rsid w:val="0057233E"/>
    <w:rsid w:val="00574962"/>
    <w:rsid w:val="00577A0C"/>
    <w:rsid w:val="00577F4B"/>
    <w:rsid w:val="00590FF3"/>
    <w:rsid w:val="0059199C"/>
    <w:rsid w:val="00592A3C"/>
    <w:rsid w:val="0059569B"/>
    <w:rsid w:val="005A2C38"/>
    <w:rsid w:val="005A4DB8"/>
    <w:rsid w:val="005A502D"/>
    <w:rsid w:val="005A565F"/>
    <w:rsid w:val="005A7BC1"/>
    <w:rsid w:val="005B3EB1"/>
    <w:rsid w:val="005C254C"/>
    <w:rsid w:val="005C26FB"/>
    <w:rsid w:val="005C3362"/>
    <w:rsid w:val="005C6CDE"/>
    <w:rsid w:val="005D610A"/>
    <w:rsid w:val="005D6A58"/>
    <w:rsid w:val="005D7DD9"/>
    <w:rsid w:val="005E080D"/>
    <w:rsid w:val="005E71B5"/>
    <w:rsid w:val="005F0D93"/>
    <w:rsid w:val="005F2F2A"/>
    <w:rsid w:val="005F3B19"/>
    <w:rsid w:val="005F4640"/>
    <w:rsid w:val="005F4F72"/>
    <w:rsid w:val="00605359"/>
    <w:rsid w:val="0060567E"/>
    <w:rsid w:val="006073DE"/>
    <w:rsid w:val="00607B5F"/>
    <w:rsid w:val="00612134"/>
    <w:rsid w:val="006146F1"/>
    <w:rsid w:val="006211CB"/>
    <w:rsid w:val="00631856"/>
    <w:rsid w:val="00631A0E"/>
    <w:rsid w:val="006336B1"/>
    <w:rsid w:val="006342F2"/>
    <w:rsid w:val="00641F3B"/>
    <w:rsid w:val="00644395"/>
    <w:rsid w:val="00647171"/>
    <w:rsid w:val="00650480"/>
    <w:rsid w:val="006505AF"/>
    <w:rsid w:val="00654705"/>
    <w:rsid w:val="00654930"/>
    <w:rsid w:val="00656146"/>
    <w:rsid w:val="00656AF2"/>
    <w:rsid w:val="00656B40"/>
    <w:rsid w:val="00661F82"/>
    <w:rsid w:val="00665185"/>
    <w:rsid w:val="00670F16"/>
    <w:rsid w:val="00670FA9"/>
    <w:rsid w:val="00681817"/>
    <w:rsid w:val="00681CD5"/>
    <w:rsid w:val="006852B4"/>
    <w:rsid w:val="0068686D"/>
    <w:rsid w:val="00690254"/>
    <w:rsid w:val="006934F7"/>
    <w:rsid w:val="00694FF5"/>
    <w:rsid w:val="00695891"/>
    <w:rsid w:val="00697F8D"/>
    <w:rsid w:val="006A2A18"/>
    <w:rsid w:val="006A4BC6"/>
    <w:rsid w:val="006A4FFD"/>
    <w:rsid w:val="006A777A"/>
    <w:rsid w:val="006B0326"/>
    <w:rsid w:val="006B4B7C"/>
    <w:rsid w:val="006C0785"/>
    <w:rsid w:val="006C131A"/>
    <w:rsid w:val="006C384C"/>
    <w:rsid w:val="006C3B81"/>
    <w:rsid w:val="006C4732"/>
    <w:rsid w:val="006C5722"/>
    <w:rsid w:val="006C5B9E"/>
    <w:rsid w:val="006C6F6B"/>
    <w:rsid w:val="006C74EF"/>
    <w:rsid w:val="006D03FE"/>
    <w:rsid w:val="006D12CD"/>
    <w:rsid w:val="006D3179"/>
    <w:rsid w:val="006D3B0B"/>
    <w:rsid w:val="006D4359"/>
    <w:rsid w:val="006D4D22"/>
    <w:rsid w:val="006E2429"/>
    <w:rsid w:val="006E3AF1"/>
    <w:rsid w:val="006E465F"/>
    <w:rsid w:val="006E607E"/>
    <w:rsid w:val="006E6E46"/>
    <w:rsid w:val="006E740D"/>
    <w:rsid w:val="006F3D89"/>
    <w:rsid w:val="006F4038"/>
    <w:rsid w:val="006F4ED5"/>
    <w:rsid w:val="00701EBD"/>
    <w:rsid w:val="00705C31"/>
    <w:rsid w:val="0070656B"/>
    <w:rsid w:val="00707A4F"/>
    <w:rsid w:val="00707ECE"/>
    <w:rsid w:val="0071241A"/>
    <w:rsid w:val="00714B62"/>
    <w:rsid w:val="00716470"/>
    <w:rsid w:val="00717C78"/>
    <w:rsid w:val="007238FF"/>
    <w:rsid w:val="00723CB3"/>
    <w:rsid w:val="007243A6"/>
    <w:rsid w:val="007262A6"/>
    <w:rsid w:val="007309DC"/>
    <w:rsid w:val="00731A93"/>
    <w:rsid w:val="00731F14"/>
    <w:rsid w:val="007355BD"/>
    <w:rsid w:val="00740F14"/>
    <w:rsid w:val="007453D8"/>
    <w:rsid w:val="007515D7"/>
    <w:rsid w:val="00753BCD"/>
    <w:rsid w:val="00754C18"/>
    <w:rsid w:val="00754DBF"/>
    <w:rsid w:val="00756D94"/>
    <w:rsid w:val="00761B8C"/>
    <w:rsid w:val="00762493"/>
    <w:rsid w:val="00763DA9"/>
    <w:rsid w:val="00763F75"/>
    <w:rsid w:val="00765BF5"/>
    <w:rsid w:val="0076678C"/>
    <w:rsid w:val="0077095E"/>
    <w:rsid w:val="00773C9E"/>
    <w:rsid w:val="00775F73"/>
    <w:rsid w:val="00780A07"/>
    <w:rsid w:val="00780D2C"/>
    <w:rsid w:val="0078131D"/>
    <w:rsid w:val="00781687"/>
    <w:rsid w:val="0078303A"/>
    <w:rsid w:val="007837A8"/>
    <w:rsid w:val="007850F3"/>
    <w:rsid w:val="0078535E"/>
    <w:rsid w:val="007859AA"/>
    <w:rsid w:val="00785E99"/>
    <w:rsid w:val="00786DDD"/>
    <w:rsid w:val="00790C67"/>
    <w:rsid w:val="00792B07"/>
    <w:rsid w:val="007931F2"/>
    <w:rsid w:val="0079528A"/>
    <w:rsid w:val="00796324"/>
    <w:rsid w:val="007A0DC8"/>
    <w:rsid w:val="007A1DFE"/>
    <w:rsid w:val="007A6079"/>
    <w:rsid w:val="007B1401"/>
    <w:rsid w:val="007B218A"/>
    <w:rsid w:val="007B28D8"/>
    <w:rsid w:val="007B34AF"/>
    <w:rsid w:val="007B6B9F"/>
    <w:rsid w:val="007C1F00"/>
    <w:rsid w:val="007C2336"/>
    <w:rsid w:val="007C28DB"/>
    <w:rsid w:val="007C6CE4"/>
    <w:rsid w:val="007D0794"/>
    <w:rsid w:val="007D6260"/>
    <w:rsid w:val="007E1478"/>
    <w:rsid w:val="007E3AB3"/>
    <w:rsid w:val="007E4582"/>
    <w:rsid w:val="007E477A"/>
    <w:rsid w:val="007E561D"/>
    <w:rsid w:val="007E5B92"/>
    <w:rsid w:val="007E7A4D"/>
    <w:rsid w:val="007F17AD"/>
    <w:rsid w:val="007F26E6"/>
    <w:rsid w:val="007F27B1"/>
    <w:rsid w:val="007F4D5E"/>
    <w:rsid w:val="007F524A"/>
    <w:rsid w:val="007F7A5E"/>
    <w:rsid w:val="007F7D63"/>
    <w:rsid w:val="008001F6"/>
    <w:rsid w:val="008014CA"/>
    <w:rsid w:val="008045B4"/>
    <w:rsid w:val="00805FEE"/>
    <w:rsid w:val="00806DC2"/>
    <w:rsid w:val="00813FD3"/>
    <w:rsid w:val="00816A82"/>
    <w:rsid w:val="00816A8D"/>
    <w:rsid w:val="00816AA3"/>
    <w:rsid w:val="0081719D"/>
    <w:rsid w:val="0082167D"/>
    <w:rsid w:val="008216C7"/>
    <w:rsid w:val="008228A0"/>
    <w:rsid w:val="00822943"/>
    <w:rsid w:val="0082343F"/>
    <w:rsid w:val="00823B90"/>
    <w:rsid w:val="00825DBB"/>
    <w:rsid w:val="008269FC"/>
    <w:rsid w:val="00830993"/>
    <w:rsid w:val="008310EF"/>
    <w:rsid w:val="00831A22"/>
    <w:rsid w:val="00832583"/>
    <w:rsid w:val="00832935"/>
    <w:rsid w:val="00835460"/>
    <w:rsid w:val="008354F7"/>
    <w:rsid w:val="00841273"/>
    <w:rsid w:val="00844429"/>
    <w:rsid w:val="00845DF1"/>
    <w:rsid w:val="0084768A"/>
    <w:rsid w:val="008516F1"/>
    <w:rsid w:val="008519A9"/>
    <w:rsid w:val="00851D9E"/>
    <w:rsid w:val="008552BC"/>
    <w:rsid w:val="0085678C"/>
    <w:rsid w:val="00864105"/>
    <w:rsid w:val="008647CB"/>
    <w:rsid w:val="00872438"/>
    <w:rsid w:val="008729D3"/>
    <w:rsid w:val="00872BDB"/>
    <w:rsid w:val="008731CB"/>
    <w:rsid w:val="00873B82"/>
    <w:rsid w:val="00877893"/>
    <w:rsid w:val="008809B9"/>
    <w:rsid w:val="00882D82"/>
    <w:rsid w:val="00885557"/>
    <w:rsid w:val="008875D0"/>
    <w:rsid w:val="00891854"/>
    <w:rsid w:val="008A34CC"/>
    <w:rsid w:val="008A4120"/>
    <w:rsid w:val="008A6E5C"/>
    <w:rsid w:val="008B016B"/>
    <w:rsid w:val="008B2544"/>
    <w:rsid w:val="008B3141"/>
    <w:rsid w:val="008B458A"/>
    <w:rsid w:val="008B48CF"/>
    <w:rsid w:val="008C280A"/>
    <w:rsid w:val="008C6A0B"/>
    <w:rsid w:val="008D088F"/>
    <w:rsid w:val="008D0EA0"/>
    <w:rsid w:val="008D339B"/>
    <w:rsid w:val="008D347A"/>
    <w:rsid w:val="008D5CEB"/>
    <w:rsid w:val="008E0B3F"/>
    <w:rsid w:val="008E1DE1"/>
    <w:rsid w:val="008E2111"/>
    <w:rsid w:val="008E4000"/>
    <w:rsid w:val="008E4A54"/>
    <w:rsid w:val="008E784B"/>
    <w:rsid w:val="008F193F"/>
    <w:rsid w:val="008F5B10"/>
    <w:rsid w:val="00901874"/>
    <w:rsid w:val="00901D78"/>
    <w:rsid w:val="00902C0F"/>
    <w:rsid w:val="009046F6"/>
    <w:rsid w:val="009112CF"/>
    <w:rsid w:val="00913E13"/>
    <w:rsid w:val="00914299"/>
    <w:rsid w:val="009146FF"/>
    <w:rsid w:val="009171AC"/>
    <w:rsid w:val="0092149F"/>
    <w:rsid w:val="00924D12"/>
    <w:rsid w:val="00932A3A"/>
    <w:rsid w:val="00932B15"/>
    <w:rsid w:val="009379CB"/>
    <w:rsid w:val="00943A80"/>
    <w:rsid w:val="00944E51"/>
    <w:rsid w:val="00946F9B"/>
    <w:rsid w:val="0095341E"/>
    <w:rsid w:val="00957373"/>
    <w:rsid w:val="00967A3E"/>
    <w:rsid w:val="009706DE"/>
    <w:rsid w:val="00971F2C"/>
    <w:rsid w:val="00972749"/>
    <w:rsid w:val="00980A7D"/>
    <w:rsid w:val="0098316F"/>
    <w:rsid w:val="00995631"/>
    <w:rsid w:val="00996966"/>
    <w:rsid w:val="00996A52"/>
    <w:rsid w:val="009A596A"/>
    <w:rsid w:val="009B5473"/>
    <w:rsid w:val="009C021F"/>
    <w:rsid w:val="009C075A"/>
    <w:rsid w:val="009C1318"/>
    <w:rsid w:val="009C29B3"/>
    <w:rsid w:val="009C2FD2"/>
    <w:rsid w:val="009C4D6B"/>
    <w:rsid w:val="009C504F"/>
    <w:rsid w:val="009C6D3E"/>
    <w:rsid w:val="009C7138"/>
    <w:rsid w:val="009C7AF9"/>
    <w:rsid w:val="009C7B82"/>
    <w:rsid w:val="009D10C4"/>
    <w:rsid w:val="009D1D13"/>
    <w:rsid w:val="009D3C91"/>
    <w:rsid w:val="009D5D74"/>
    <w:rsid w:val="009E1DE3"/>
    <w:rsid w:val="009E5B1D"/>
    <w:rsid w:val="009E6B62"/>
    <w:rsid w:val="009E7FA0"/>
    <w:rsid w:val="009F32E4"/>
    <w:rsid w:val="009F41B7"/>
    <w:rsid w:val="009F52DF"/>
    <w:rsid w:val="009F556B"/>
    <w:rsid w:val="009F5714"/>
    <w:rsid w:val="009F5E6C"/>
    <w:rsid w:val="00A007C5"/>
    <w:rsid w:val="00A00AE8"/>
    <w:rsid w:val="00A00DE2"/>
    <w:rsid w:val="00A011DF"/>
    <w:rsid w:val="00A02E25"/>
    <w:rsid w:val="00A0427D"/>
    <w:rsid w:val="00A2110C"/>
    <w:rsid w:val="00A26755"/>
    <w:rsid w:val="00A274F6"/>
    <w:rsid w:val="00A31C28"/>
    <w:rsid w:val="00A34974"/>
    <w:rsid w:val="00A3695E"/>
    <w:rsid w:val="00A41C72"/>
    <w:rsid w:val="00A43B5D"/>
    <w:rsid w:val="00A472F7"/>
    <w:rsid w:val="00A521CC"/>
    <w:rsid w:val="00A5409A"/>
    <w:rsid w:val="00A56E2E"/>
    <w:rsid w:val="00A607CF"/>
    <w:rsid w:val="00A6327F"/>
    <w:rsid w:val="00A65CA3"/>
    <w:rsid w:val="00A661E7"/>
    <w:rsid w:val="00A734F1"/>
    <w:rsid w:val="00A75812"/>
    <w:rsid w:val="00A76725"/>
    <w:rsid w:val="00A774A5"/>
    <w:rsid w:val="00A77D70"/>
    <w:rsid w:val="00A81584"/>
    <w:rsid w:val="00A81985"/>
    <w:rsid w:val="00A845C7"/>
    <w:rsid w:val="00A870D5"/>
    <w:rsid w:val="00A90E34"/>
    <w:rsid w:val="00A92BDA"/>
    <w:rsid w:val="00A92CB0"/>
    <w:rsid w:val="00A95AF0"/>
    <w:rsid w:val="00AA30B1"/>
    <w:rsid w:val="00AA3481"/>
    <w:rsid w:val="00AA3AB5"/>
    <w:rsid w:val="00AA56E7"/>
    <w:rsid w:val="00AA5DC5"/>
    <w:rsid w:val="00AA677C"/>
    <w:rsid w:val="00AB0C47"/>
    <w:rsid w:val="00AB2585"/>
    <w:rsid w:val="00AB296B"/>
    <w:rsid w:val="00AB43E7"/>
    <w:rsid w:val="00AB48EC"/>
    <w:rsid w:val="00AB4E50"/>
    <w:rsid w:val="00AC0615"/>
    <w:rsid w:val="00AC1322"/>
    <w:rsid w:val="00AC6076"/>
    <w:rsid w:val="00AD3FA8"/>
    <w:rsid w:val="00AD760B"/>
    <w:rsid w:val="00AE0E51"/>
    <w:rsid w:val="00AE39A7"/>
    <w:rsid w:val="00AE3DA3"/>
    <w:rsid w:val="00AE4CE5"/>
    <w:rsid w:val="00AE4D5F"/>
    <w:rsid w:val="00AE5B40"/>
    <w:rsid w:val="00AE6DCE"/>
    <w:rsid w:val="00AE6ED3"/>
    <w:rsid w:val="00AF798F"/>
    <w:rsid w:val="00B0139E"/>
    <w:rsid w:val="00B01FF6"/>
    <w:rsid w:val="00B03FCE"/>
    <w:rsid w:val="00B04759"/>
    <w:rsid w:val="00B06392"/>
    <w:rsid w:val="00B06C51"/>
    <w:rsid w:val="00B1001C"/>
    <w:rsid w:val="00B11CAA"/>
    <w:rsid w:val="00B12C23"/>
    <w:rsid w:val="00B12C51"/>
    <w:rsid w:val="00B13392"/>
    <w:rsid w:val="00B136BE"/>
    <w:rsid w:val="00B14D67"/>
    <w:rsid w:val="00B15F8D"/>
    <w:rsid w:val="00B32B35"/>
    <w:rsid w:val="00B37ABF"/>
    <w:rsid w:val="00B43F80"/>
    <w:rsid w:val="00B45E04"/>
    <w:rsid w:val="00B46D52"/>
    <w:rsid w:val="00B5165A"/>
    <w:rsid w:val="00B5408A"/>
    <w:rsid w:val="00B56FF1"/>
    <w:rsid w:val="00B666CD"/>
    <w:rsid w:val="00B67676"/>
    <w:rsid w:val="00B71111"/>
    <w:rsid w:val="00B7198F"/>
    <w:rsid w:val="00B71FEC"/>
    <w:rsid w:val="00B722A9"/>
    <w:rsid w:val="00B72F41"/>
    <w:rsid w:val="00B730C2"/>
    <w:rsid w:val="00B746E9"/>
    <w:rsid w:val="00B74AC9"/>
    <w:rsid w:val="00B75756"/>
    <w:rsid w:val="00B7704F"/>
    <w:rsid w:val="00B778AC"/>
    <w:rsid w:val="00B81561"/>
    <w:rsid w:val="00B8338E"/>
    <w:rsid w:val="00B86F25"/>
    <w:rsid w:val="00B9008A"/>
    <w:rsid w:val="00B9061F"/>
    <w:rsid w:val="00B92B82"/>
    <w:rsid w:val="00B944FB"/>
    <w:rsid w:val="00B94983"/>
    <w:rsid w:val="00B94EF3"/>
    <w:rsid w:val="00B95616"/>
    <w:rsid w:val="00BA0FC0"/>
    <w:rsid w:val="00BA25AC"/>
    <w:rsid w:val="00BA5801"/>
    <w:rsid w:val="00BA6DE5"/>
    <w:rsid w:val="00BB0AAD"/>
    <w:rsid w:val="00BB20DA"/>
    <w:rsid w:val="00BB21FF"/>
    <w:rsid w:val="00BB2E02"/>
    <w:rsid w:val="00BB4558"/>
    <w:rsid w:val="00BB46DB"/>
    <w:rsid w:val="00BB5594"/>
    <w:rsid w:val="00BB5C4F"/>
    <w:rsid w:val="00BB6A19"/>
    <w:rsid w:val="00BB7CC4"/>
    <w:rsid w:val="00BC1A86"/>
    <w:rsid w:val="00BC3691"/>
    <w:rsid w:val="00BC451B"/>
    <w:rsid w:val="00BC4AE0"/>
    <w:rsid w:val="00BC5763"/>
    <w:rsid w:val="00BC5E4A"/>
    <w:rsid w:val="00BC7CC2"/>
    <w:rsid w:val="00BD26D9"/>
    <w:rsid w:val="00BD2827"/>
    <w:rsid w:val="00BD3E62"/>
    <w:rsid w:val="00BD535A"/>
    <w:rsid w:val="00BE0723"/>
    <w:rsid w:val="00BE22BE"/>
    <w:rsid w:val="00BE47DD"/>
    <w:rsid w:val="00BE4FDF"/>
    <w:rsid w:val="00BE6599"/>
    <w:rsid w:val="00BF0A88"/>
    <w:rsid w:val="00BF2590"/>
    <w:rsid w:val="00BF5897"/>
    <w:rsid w:val="00BF7C8B"/>
    <w:rsid w:val="00C00410"/>
    <w:rsid w:val="00C00642"/>
    <w:rsid w:val="00C03FB1"/>
    <w:rsid w:val="00C04C92"/>
    <w:rsid w:val="00C056E0"/>
    <w:rsid w:val="00C05715"/>
    <w:rsid w:val="00C127C9"/>
    <w:rsid w:val="00C12A0C"/>
    <w:rsid w:val="00C206FF"/>
    <w:rsid w:val="00C2113D"/>
    <w:rsid w:val="00C23957"/>
    <w:rsid w:val="00C2587A"/>
    <w:rsid w:val="00C25EDD"/>
    <w:rsid w:val="00C27B98"/>
    <w:rsid w:val="00C27FFD"/>
    <w:rsid w:val="00C32D34"/>
    <w:rsid w:val="00C342C4"/>
    <w:rsid w:val="00C3430C"/>
    <w:rsid w:val="00C428F7"/>
    <w:rsid w:val="00C43939"/>
    <w:rsid w:val="00C470CE"/>
    <w:rsid w:val="00C52905"/>
    <w:rsid w:val="00C5645C"/>
    <w:rsid w:val="00C57E53"/>
    <w:rsid w:val="00C61533"/>
    <w:rsid w:val="00C64E0E"/>
    <w:rsid w:val="00C6703D"/>
    <w:rsid w:val="00C72000"/>
    <w:rsid w:val="00C72551"/>
    <w:rsid w:val="00C7425E"/>
    <w:rsid w:val="00C74504"/>
    <w:rsid w:val="00C7486A"/>
    <w:rsid w:val="00C77B3E"/>
    <w:rsid w:val="00C81AE0"/>
    <w:rsid w:val="00C81F4F"/>
    <w:rsid w:val="00C86362"/>
    <w:rsid w:val="00C90323"/>
    <w:rsid w:val="00C90A2F"/>
    <w:rsid w:val="00C9206A"/>
    <w:rsid w:val="00C94A5C"/>
    <w:rsid w:val="00C97351"/>
    <w:rsid w:val="00CA395A"/>
    <w:rsid w:val="00CA696B"/>
    <w:rsid w:val="00CB0CD5"/>
    <w:rsid w:val="00CB3DCC"/>
    <w:rsid w:val="00CB66EC"/>
    <w:rsid w:val="00CB689A"/>
    <w:rsid w:val="00CC0F0F"/>
    <w:rsid w:val="00CC121F"/>
    <w:rsid w:val="00CC3ED4"/>
    <w:rsid w:val="00CC4763"/>
    <w:rsid w:val="00CC5A8B"/>
    <w:rsid w:val="00CC7A72"/>
    <w:rsid w:val="00CC7CAA"/>
    <w:rsid w:val="00CD0CA4"/>
    <w:rsid w:val="00CD17DB"/>
    <w:rsid w:val="00CD1894"/>
    <w:rsid w:val="00CD18A3"/>
    <w:rsid w:val="00CD1C6A"/>
    <w:rsid w:val="00CD41BB"/>
    <w:rsid w:val="00CD7E91"/>
    <w:rsid w:val="00CF003B"/>
    <w:rsid w:val="00CF016A"/>
    <w:rsid w:val="00CF07AC"/>
    <w:rsid w:val="00CF10D6"/>
    <w:rsid w:val="00CF168A"/>
    <w:rsid w:val="00D01163"/>
    <w:rsid w:val="00D02362"/>
    <w:rsid w:val="00D02998"/>
    <w:rsid w:val="00D107E0"/>
    <w:rsid w:val="00D10B3C"/>
    <w:rsid w:val="00D13226"/>
    <w:rsid w:val="00D14A0F"/>
    <w:rsid w:val="00D249CF"/>
    <w:rsid w:val="00D2686F"/>
    <w:rsid w:val="00D27B55"/>
    <w:rsid w:val="00D30255"/>
    <w:rsid w:val="00D30296"/>
    <w:rsid w:val="00D32619"/>
    <w:rsid w:val="00D32F29"/>
    <w:rsid w:val="00D33EF3"/>
    <w:rsid w:val="00D37C1E"/>
    <w:rsid w:val="00D40C19"/>
    <w:rsid w:val="00D46AF8"/>
    <w:rsid w:val="00D47B9D"/>
    <w:rsid w:val="00D522B2"/>
    <w:rsid w:val="00D53D9B"/>
    <w:rsid w:val="00D55A47"/>
    <w:rsid w:val="00D5610C"/>
    <w:rsid w:val="00D57624"/>
    <w:rsid w:val="00D62FF3"/>
    <w:rsid w:val="00D639D1"/>
    <w:rsid w:val="00D65A1D"/>
    <w:rsid w:val="00D715EB"/>
    <w:rsid w:val="00D842CC"/>
    <w:rsid w:val="00D8438A"/>
    <w:rsid w:val="00D84F1F"/>
    <w:rsid w:val="00D873AB"/>
    <w:rsid w:val="00D908A9"/>
    <w:rsid w:val="00D910A8"/>
    <w:rsid w:val="00D92A38"/>
    <w:rsid w:val="00D96927"/>
    <w:rsid w:val="00D96B62"/>
    <w:rsid w:val="00D9720D"/>
    <w:rsid w:val="00D977C2"/>
    <w:rsid w:val="00DA4500"/>
    <w:rsid w:val="00DA62C4"/>
    <w:rsid w:val="00DA6EE0"/>
    <w:rsid w:val="00DB51F5"/>
    <w:rsid w:val="00DB615B"/>
    <w:rsid w:val="00DB646C"/>
    <w:rsid w:val="00DB6A75"/>
    <w:rsid w:val="00DC2759"/>
    <w:rsid w:val="00DC36DB"/>
    <w:rsid w:val="00DC5311"/>
    <w:rsid w:val="00DC5B63"/>
    <w:rsid w:val="00DD0543"/>
    <w:rsid w:val="00DD067F"/>
    <w:rsid w:val="00DD23B7"/>
    <w:rsid w:val="00DD65BE"/>
    <w:rsid w:val="00DE1B6A"/>
    <w:rsid w:val="00DE61AF"/>
    <w:rsid w:val="00DF2A62"/>
    <w:rsid w:val="00DF4AE9"/>
    <w:rsid w:val="00DF5032"/>
    <w:rsid w:val="00DF5205"/>
    <w:rsid w:val="00DF639F"/>
    <w:rsid w:val="00DF719D"/>
    <w:rsid w:val="00DF723A"/>
    <w:rsid w:val="00DF75BF"/>
    <w:rsid w:val="00DF7AFD"/>
    <w:rsid w:val="00E0064F"/>
    <w:rsid w:val="00E0116C"/>
    <w:rsid w:val="00E039B2"/>
    <w:rsid w:val="00E05D48"/>
    <w:rsid w:val="00E07431"/>
    <w:rsid w:val="00E10926"/>
    <w:rsid w:val="00E17EC7"/>
    <w:rsid w:val="00E20E92"/>
    <w:rsid w:val="00E23DA9"/>
    <w:rsid w:val="00E26F89"/>
    <w:rsid w:val="00E27D96"/>
    <w:rsid w:val="00E3229B"/>
    <w:rsid w:val="00E33227"/>
    <w:rsid w:val="00E3324B"/>
    <w:rsid w:val="00E33EA3"/>
    <w:rsid w:val="00E405E1"/>
    <w:rsid w:val="00E419D7"/>
    <w:rsid w:val="00E41B69"/>
    <w:rsid w:val="00E43533"/>
    <w:rsid w:val="00E451CD"/>
    <w:rsid w:val="00E51554"/>
    <w:rsid w:val="00E52BAA"/>
    <w:rsid w:val="00E53109"/>
    <w:rsid w:val="00E5475F"/>
    <w:rsid w:val="00E6044D"/>
    <w:rsid w:val="00E6726E"/>
    <w:rsid w:val="00E674FB"/>
    <w:rsid w:val="00E71265"/>
    <w:rsid w:val="00E71452"/>
    <w:rsid w:val="00E75957"/>
    <w:rsid w:val="00E81693"/>
    <w:rsid w:val="00E81A9A"/>
    <w:rsid w:val="00E838DC"/>
    <w:rsid w:val="00E92502"/>
    <w:rsid w:val="00E95BA1"/>
    <w:rsid w:val="00E9790C"/>
    <w:rsid w:val="00EA0014"/>
    <w:rsid w:val="00EA2C7A"/>
    <w:rsid w:val="00EA2FD8"/>
    <w:rsid w:val="00EA661B"/>
    <w:rsid w:val="00EC34E3"/>
    <w:rsid w:val="00EC72AE"/>
    <w:rsid w:val="00ED05DE"/>
    <w:rsid w:val="00ED2A92"/>
    <w:rsid w:val="00ED2C55"/>
    <w:rsid w:val="00ED44DC"/>
    <w:rsid w:val="00ED54A9"/>
    <w:rsid w:val="00ED5BE1"/>
    <w:rsid w:val="00ED5CDB"/>
    <w:rsid w:val="00ED66CE"/>
    <w:rsid w:val="00ED67F8"/>
    <w:rsid w:val="00ED681D"/>
    <w:rsid w:val="00ED6E6F"/>
    <w:rsid w:val="00EF0468"/>
    <w:rsid w:val="00EF1B17"/>
    <w:rsid w:val="00EF3F09"/>
    <w:rsid w:val="00EF491C"/>
    <w:rsid w:val="00F020D2"/>
    <w:rsid w:val="00F033C6"/>
    <w:rsid w:val="00F04551"/>
    <w:rsid w:val="00F047D4"/>
    <w:rsid w:val="00F104D0"/>
    <w:rsid w:val="00F115E1"/>
    <w:rsid w:val="00F14582"/>
    <w:rsid w:val="00F16951"/>
    <w:rsid w:val="00F176BD"/>
    <w:rsid w:val="00F20592"/>
    <w:rsid w:val="00F210ED"/>
    <w:rsid w:val="00F26C58"/>
    <w:rsid w:val="00F305E4"/>
    <w:rsid w:val="00F35225"/>
    <w:rsid w:val="00F35B34"/>
    <w:rsid w:val="00F3671D"/>
    <w:rsid w:val="00F43410"/>
    <w:rsid w:val="00F45772"/>
    <w:rsid w:val="00F50702"/>
    <w:rsid w:val="00F56FB5"/>
    <w:rsid w:val="00F62D91"/>
    <w:rsid w:val="00F74762"/>
    <w:rsid w:val="00F74B2D"/>
    <w:rsid w:val="00F76AF4"/>
    <w:rsid w:val="00F76B2D"/>
    <w:rsid w:val="00F811AD"/>
    <w:rsid w:val="00F82A25"/>
    <w:rsid w:val="00F839FF"/>
    <w:rsid w:val="00F844F7"/>
    <w:rsid w:val="00F86028"/>
    <w:rsid w:val="00F871A2"/>
    <w:rsid w:val="00F87791"/>
    <w:rsid w:val="00FA07AC"/>
    <w:rsid w:val="00FA1F25"/>
    <w:rsid w:val="00FA690C"/>
    <w:rsid w:val="00FA6B91"/>
    <w:rsid w:val="00FA6CE2"/>
    <w:rsid w:val="00FA79A8"/>
    <w:rsid w:val="00FA7C68"/>
    <w:rsid w:val="00FB0377"/>
    <w:rsid w:val="00FB1113"/>
    <w:rsid w:val="00FB327A"/>
    <w:rsid w:val="00FB494B"/>
    <w:rsid w:val="00FB6E7C"/>
    <w:rsid w:val="00FC1E8C"/>
    <w:rsid w:val="00FC4615"/>
    <w:rsid w:val="00FC52D3"/>
    <w:rsid w:val="00FC5847"/>
    <w:rsid w:val="00FC63D0"/>
    <w:rsid w:val="00FD42BC"/>
    <w:rsid w:val="00FD5862"/>
    <w:rsid w:val="00FE2941"/>
    <w:rsid w:val="00FF1888"/>
    <w:rsid w:val="00FF269C"/>
    <w:rsid w:val="00FF2CBA"/>
    <w:rsid w:val="00FF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A3B0D"/>
  <w15:chartTrackingRefBased/>
  <w15:docId w15:val="{13D02EA0-E5E7-489A-BFD2-73B9A18D6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F75"/>
    <w:rPr>
      <w:color w:val="0563C1" w:themeColor="hyperlink"/>
      <w:u w:val="single"/>
    </w:rPr>
  </w:style>
  <w:style w:type="character" w:styleId="UnresolvedMention">
    <w:name w:val="Unresolved Mention"/>
    <w:basedOn w:val="DefaultParagraphFont"/>
    <w:uiPriority w:val="99"/>
    <w:semiHidden/>
    <w:unhideWhenUsed/>
    <w:rsid w:val="00763F75"/>
    <w:rPr>
      <w:color w:val="605E5C"/>
      <w:shd w:val="clear" w:color="auto" w:fill="E1DFDD"/>
    </w:rPr>
  </w:style>
  <w:style w:type="paragraph" w:styleId="FootnoteText">
    <w:name w:val="footnote text"/>
    <w:basedOn w:val="Normal"/>
    <w:link w:val="FootnoteTextChar"/>
    <w:uiPriority w:val="99"/>
    <w:semiHidden/>
    <w:unhideWhenUsed/>
    <w:rsid w:val="00CF01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016A"/>
    <w:rPr>
      <w:sz w:val="20"/>
      <w:szCs w:val="20"/>
    </w:rPr>
  </w:style>
  <w:style w:type="character" w:styleId="FootnoteReference">
    <w:name w:val="footnote reference"/>
    <w:basedOn w:val="DefaultParagraphFont"/>
    <w:uiPriority w:val="99"/>
    <w:semiHidden/>
    <w:unhideWhenUsed/>
    <w:rsid w:val="00CF016A"/>
    <w:rPr>
      <w:vertAlign w:val="superscript"/>
    </w:rPr>
  </w:style>
  <w:style w:type="paragraph" w:styleId="ListParagraph">
    <w:name w:val="List Paragraph"/>
    <w:basedOn w:val="Normal"/>
    <w:uiPriority w:val="34"/>
    <w:qFormat/>
    <w:rsid w:val="00117809"/>
    <w:pPr>
      <w:ind w:left="720"/>
      <w:contextualSpacing/>
    </w:pPr>
  </w:style>
  <w:style w:type="table" w:styleId="TableGrid">
    <w:name w:val="Table Grid"/>
    <w:basedOn w:val="TableNormal"/>
    <w:uiPriority w:val="39"/>
    <w:rsid w:val="00BA25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1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98F"/>
  </w:style>
  <w:style w:type="paragraph" w:styleId="Footer">
    <w:name w:val="footer"/>
    <w:basedOn w:val="Normal"/>
    <w:link w:val="FooterChar"/>
    <w:uiPriority w:val="99"/>
    <w:unhideWhenUsed/>
    <w:rsid w:val="00B71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98F"/>
  </w:style>
  <w:style w:type="paragraph" w:styleId="BalloonText">
    <w:name w:val="Balloon Text"/>
    <w:basedOn w:val="Normal"/>
    <w:link w:val="BalloonTextChar"/>
    <w:uiPriority w:val="99"/>
    <w:semiHidden/>
    <w:unhideWhenUsed/>
    <w:rsid w:val="002D33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33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collections/professional-development-for-school-leader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ov.wales/docs/dcells/publications/151021-a-curriculum-for-wales-a-curriculum-for-life-en.pdf" TargetMode="External"/><Relationship Id="rId17" Type="http://schemas.openxmlformats.org/officeDocument/2006/relationships/hyperlink" Target="http://www.spicker.uk/social-policy/education.htm" TargetMode="External"/><Relationship Id="rId2" Type="http://schemas.openxmlformats.org/officeDocument/2006/relationships/numbering" Target="numbering.xml"/><Relationship Id="rId16" Type="http://schemas.openxmlformats.org/officeDocument/2006/relationships/hyperlink" Target="https://www.beta.gov.wales/sites/default/files/publications/2017-10/prosperity-for-all-the-national-strategy.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politics/2001/may/23/labour.tonyblair" TargetMode="External"/><Relationship Id="rId5" Type="http://schemas.openxmlformats.org/officeDocument/2006/relationships/webSettings" Target="webSettings.xml"/><Relationship Id="rId15" Type="http://schemas.openxmlformats.org/officeDocument/2006/relationships/hyperlink" Target="https://www.nationalcollege.org.uk/transfer/open/behaviour-toolkit/bt-s3/bt-s3-t1.html" TargetMode="External"/><Relationship Id="rId10" Type="http://schemas.openxmlformats.org/officeDocument/2006/relationships/hyperlink" Target="http://www.educationengland.org.uk/documents/speeches/1976ruskin.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earning.gov.wales/resources/browse-all/nlnf/framework?lang=e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AE94E-8146-40A0-A0E3-1E6984DFB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26</Pages>
  <Words>7861</Words>
  <Characters>44811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Stace-Smith</dc:creator>
  <cp:keywords/>
  <dc:description/>
  <cp:lastModifiedBy>Sharon Stace-Smith</cp:lastModifiedBy>
  <cp:revision>39</cp:revision>
  <cp:lastPrinted>2018-09-06T11:34:00Z</cp:lastPrinted>
  <dcterms:created xsi:type="dcterms:W3CDTF">2018-09-06T07:10:00Z</dcterms:created>
  <dcterms:modified xsi:type="dcterms:W3CDTF">2018-09-06T11:36:00Z</dcterms:modified>
</cp:coreProperties>
</file>