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95608449"/>
        <w:docPartObj>
          <w:docPartGallery w:val="Cover Pages"/>
          <w:docPartUnique/>
        </w:docPartObj>
      </w:sdtPr>
      <w:sdtEndPr>
        <w:rPr>
          <w:sz w:val="20"/>
          <w:szCs w:val="20"/>
        </w:rPr>
      </w:sdtEndPr>
      <w:sdtContent>
        <w:p w14:paraId="79FCD239" w14:textId="08F5E4FF" w:rsidR="002420A7" w:rsidRDefault="002420A7">
          <w:r>
            <w:rPr>
              <w:noProof/>
            </w:rPr>
            <mc:AlternateContent>
              <mc:Choice Requires="wpg">
                <w:drawing>
                  <wp:anchor distT="0" distB="0" distL="114300" distR="114300" simplePos="0" relativeHeight="251659264" behindDoc="1" locked="0" layoutInCell="1" allowOverlap="1" wp14:anchorId="7319D44F" wp14:editId="24DBE084">
                    <wp:simplePos x="0" y="0"/>
                    <wp:positionH relativeFrom="page">
                      <wp:posOffset>95250</wp:posOffset>
                    </wp:positionH>
                    <wp:positionV relativeFrom="page">
                      <wp:posOffset>304800</wp:posOffset>
                    </wp:positionV>
                    <wp:extent cx="7218824" cy="10034680"/>
                    <wp:effectExtent l="0" t="0" r="1270" b="5080"/>
                    <wp:wrapNone/>
                    <wp:docPr id="48" name="Group 48"/>
                    <wp:cNvGraphicFramePr/>
                    <a:graphic xmlns:a="http://schemas.openxmlformats.org/drawingml/2006/main">
                      <a:graphicData uri="http://schemas.microsoft.com/office/word/2010/wordprocessingGroup">
                        <wpg:wgp>
                          <wpg:cNvGrpSpPr/>
                          <wpg:grpSpPr>
                            <a:xfrm>
                              <a:off x="0" y="0"/>
                              <a:ext cx="7218824" cy="10034680"/>
                              <a:chOff x="-360870" y="-185195"/>
                              <a:chExt cx="7218824" cy="10034680"/>
                            </a:xfrm>
                          </wpg:grpSpPr>
                          <wpg:grpSp>
                            <wpg:cNvPr id="49" name="Group 49"/>
                            <wpg:cNvGrpSpPr/>
                            <wpg:grpSpPr>
                              <a:xfrm>
                                <a:off x="-46" y="-185195"/>
                                <a:ext cx="6858000" cy="10034680"/>
                                <a:chOff x="-46" y="-185195"/>
                                <a:chExt cx="6858000" cy="10034680"/>
                              </a:xfrm>
                            </wpg:grpSpPr>
                            <wps:wsp>
                              <wps:cNvPr id="54" name="Rectangle 54"/>
                              <wps:cNvSpPr/>
                              <wps:spPr>
                                <a:xfrm>
                                  <a:off x="-46" y="-185195"/>
                                  <a:ext cx="6858000" cy="1003468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67212F0" w14:textId="77777777" w:rsidR="002420A7" w:rsidRDefault="002420A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360870" y="7476248"/>
                                <a:ext cx="5810250" cy="20273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69D3D4F" w14:textId="5B840DEF" w:rsidR="002420A7" w:rsidRDefault="002420A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Report &amp; Documentation of Website</w:t>
                                      </w:r>
                                    </w:p>
                                  </w:sdtContent>
                                </w:sdt>
                                <w:sdt>
                                  <w:sdtPr>
                                    <w:rPr>
                                      <w:color w:val="A6A6A6" w:themeColor="background1" w:themeShade="A6"/>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945FA6F" w14:textId="0A81F918" w:rsidR="002420A7" w:rsidRDefault="002420A7">
                                      <w:pPr>
                                        <w:pStyle w:val="NoSpacing"/>
                                        <w:spacing w:before="120"/>
                                        <w:rPr>
                                          <w:color w:val="4472C4" w:themeColor="accent1"/>
                                          <w:sz w:val="36"/>
                                          <w:szCs w:val="36"/>
                                        </w:rPr>
                                      </w:pPr>
                                      <w:r w:rsidRPr="002420A7">
                                        <w:rPr>
                                          <w:color w:val="A6A6A6" w:themeColor="background1" w:themeShade="A6"/>
                                          <w:sz w:val="36"/>
                                          <w:szCs w:val="36"/>
                                        </w:rPr>
                                        <w:t>Web &amp; Mobile Technologies</w:t>
                                      </w:r>
                                      <w:r w:rsidR="002D385F">
                                        <w:rPr>
                                          <w:color w:val="A6A6A6" w:themeColor="background1" w:themeShade="A6"/>
                                          <w:sz w:val="36"/>
                                          <w:szCs w:val="36"/>
                                        </w:rPr>
                                        <w:t xml:space="preserve"> | Finley Clarke</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319D44F" id="Group 48" o:spid="_x0000_s1026" style="position:absolute;margin-left:7.5pt;margin-top:24pt;width:568.4pt;height:790.15pt;z-index:-251657216;mso-position-horizontal-relative:page;mso-position-vertical-relative:page" coordorigin="-3608,-1851" coordsize="72188,1003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nYvvQgAANQrAAAOAAAAZHJzL2Uyb0RvYy54bWzsWt2P2zYSfz+g/4OgxwMS61u2EadI0yY4&#10;INcGzR76zJXlD0QWVUkbO/fX32+GpEzLkr3d3UvzsC8SRY6GM8OZ34wovvrxsCucL3ndbGW5cP2X&#10;nuvkZSaX23K9cP9z8+7F1HWaVpRLUcgyX7hf88b98fUP/3i1r+Z5IDeyWOa1AyZlM99XC3fTttV8&#10;MmmyTb4TzUtZ5SUGV7LeiRaP9XqyrMUe3HfFJPC8ZLKX9bKqZZY3DXp/VoPua+a/WuVZ+9tq1eSt&#10;UyxcyNbytebrLV0nr1+J+boW1WabaTHEA6TYiW2JSTtWP4tWOHf19ozVbpvVspGr9mUmdxO5Wm2z&#10;nHWANr7X0+Z9Le8q1mU936+rzkwwbc9OD2ab/frlY+1slws3wkqVYoc14mkdPMM4+2o9B837uvpU&#10;fax1x1o9kb6HVb2jOzRxDmzWr51Z80PrZOhMA386DSLXyTDme14YJVNt+WyD5aEXX4SJN02xQiB5&#10;4U9jfxartck2v1xjMzFiTEjaTrjuodPCaDrraTp7gKYvouRcWKNxMo2nngdtLmk8xOCo7SiLUW0R&#10;QM3RR5rH+cinjahydr2G1l9bLsYiKh/5HZElynWRO+hjt2C6zkmaeQN/GfCQh9mtU1rMq7pp3+dy&#10;51Bj4dYQhCNPfPnQtJAEpIZEB+Ty3bYouN2ARDWcSsJCcEasEvUw4ORvi9r5IgAVy88Bd7fbslU9&#10;s5RIwV/MN3f5v+VSdwOEdHcj2q7bT2Zdf3G3s/oj3Q8xuzlZ6HVzJtlF0ZqNWOZaiKSb7EQIkk0L&#10;ZwtBonH3oAzoXBs7FdvSwSov3MRXvJwmE0UOtPDJFERai868RUkalJLMrUapB0FpnIFb7dciJ7qi&#10;/D1fAXkQ/MrWnTmUUiLL8rL11eocdY1HhWeGxHmF+TveWOJB9rTCSkhNTm/mnDG6dwftb+RSL3dv&#10;8MSybLuXd9tS1kO+VUApPbOiNzZSliEjtYfbA0ioeSuXXxF9tVSpq6myd1s4/gfRtB9FjVwFlEH+&#10;bX/DZVXI/cKVuuU6G1n/d6if6AEPGHWdPXLfwm3+vBN17jrFv0qEhcIeZMuTp5qfZn4EF3adW36K&#10;4pQDwCnvdm8lAsdHuq8yboKobgvTXNVy9wdy9RuaGkOizCDAwm1N822r0jJyfZa/ecNEyJGVaD+U&#10;n6qMWJONKbZvDn+IutIA0AJ0f5UGr8S8hwOKlt4s5Zu7Vq62DBJH02rrAztVnuD80U8ZcWyATyVH&#10;9p2/mBuDOIj8AIzOM2QUBjPfD1W+iKKZ74WcfcW8S5Aw2fG9Y5oYexOhaVJzI4ttF6O9ILtdG1+0&#10;qPpp9FskFiRTlVje1XlO5Z4TJxQltE7IP5RXaA2b6oPMPjcUPicj9EAJx7ndA2tRwwgsNfuLsYIu&#10;UPzY89N0cBGCaZCGsDsn7WAaxgHoVKAaJtmdyj0kivEzYODSpJWlVuIGq7XaFYjOf06cyNk7fjpl&#10;QxOxoUGodDQYT5wNkbHWNllgkXkjrOA5NqtghBWyt0WWJiPcYJ2OzBthhfXqaEi5EVapRRaPsILF&#10;O1ZjtkLF1tH0bEVJyCyA2KgaAHFzKPWioKVymEJz5H2qN2mFEE83xv1BRYs6Qow1IOJQu8NlYliZ&#10;iI3vXCZWReRNei/OsBRx5nIVajNndde6UjHU/9KpgdUL95YmAHqKlkxkmg7SBa0eUgU3Eg6ZHTLI&#10;jWSalmylFDK+iQmPBEVpEyqbgtCkVjNs7hXzQwAqtU0RYobN3ZCRYFDYWNIMm7siO5PODGeFbHIV&#10;v6Q2IMPSn8xmBTNAX1ctVJiQ6lfKGJ2Wr2VSzpYmkXKyRFI85tGTNAoEPCbR0fT4hCmRIVQpcpoE&#10;vwXgAxn6gM9BcALrTwD4cMYkxGTwoyBIPSRZDgTzpRbGURJRPqAvNfOgnOZRoB8DEIMg5G8jG81t&#10;0KdxYOIQWR/0h2hs0A+CYDbCygZ9JhsWrA/6QzPaoM/CD7Pqg/4QKxv0x2xlgz5Pd7QVwvcZ9B8B&#10;+rwkBPrcILw7YrqCVVUimaW7CvrkWTqHGfw1d8WPCSgKL4O+Euwq6J9JZyZ7Bn21b3OsTynrdd9M&#10;Guf/LtBH1PdBX+8yPm2VP438UBf5vjeLzcdUB/rRNE1NpR/qhycA/RmBvj/jPDYK+hgnpB4gOwP9&#10;AZoT0Pdn4QirE9DH7uuIYGegPzDjCeiT8MM62qDv01fDkIY26o8Z6wT1ab4jq2fUR8n/GNSn5WXU&#10;p8YQ6sP4VCjRsIqHY1owCKvgXJX6IDTfRGbY3DXqw/eY5RXUZ8Ews3+Z7kw8M9sz7H/PsI9l68O+&#10;/uXytLDvB37i6R22aDaluv602Mcem0cOycU+qIn4iXDfnyWXd3hmCe/w4KaEOm4E9XF/iJWN+/g3&#10;RqgIsjNWNu6DLABYD3Hr4/4QKxv3iccIKxv36RNkiFUf9odEsmGfeFisnmH/cbDP5uYdHvKYcdg3&#10;S3e12CcH1HFjANjcFeyT690D9pVggP3Lnw4K9S3pzGTPqP8do36CEqGH+ugC2j71Do/edYzDGaD9&#10;BO9Pf46EYerFpr541OYObcMHaXC5zk9D2obHLwXeDLU/B/p4P8TKxnuMT0dY2XgPMsL7IW59vB+S&#10;ysZ74jHCysZ72tEfYmXj/ZitbLwnHharZ7x/HN6zB3CZT843hPe6ete+eRXvwZAjC4QGes1dl/lw&#10;vXvgvRLs6ubOmXRmsme8fxjeH3/o8v6PPiOlkPj/fmYIZbHOAze0//KTPDiqUrbygNMe0E+/+HV+&#10;GDs8ZJ0SS6M0CdQhNRzc0GfE4inV9HAgqvADD8CSmg9Ug/jmcJBDjevnh7r/QOT79L8sCcGfgqob&#10;4bCgHnUYBB/o9E1hfkkrMzcDx17ucbxk+EzLPV781odalp/Nn9TVpUMtfNKwW+W//2wLPMX6HYcn&#10;dawFDetf3F870HL7PR1o4cjH0VH4IyoQdcyVzqbaz+yr8+4w7uv/AQAA//8DAFBLAwQUAAYACAAA&#10;ACEAEGxKI+AAAAALAQAADwAAAGRycy9kb3ducmV2LnhtbEyPQWvCQBCF74X+h2WE3uom2kiI2YhI&#10;25MUqoXS25gdk2B2N2TXJP77jqf2NPN4w5vv5ZvJtGKg3jfOKojnEQiypdONrRR8Hd+eUxA+oNXY&#10;OksKbuRhUzw+5JhpN9pPGg6hEhxifYYK6hC6TEpf1mTQz11Hlr2z6w0Gln0ldY8jh5tWLqJoJQ02&#10;lj/U2NGupvJyuBoF7yOO22X8Ouwv593t55h8fO9jUuppNm3XIAJN4e8Y7viMDgUzndzVai9a1glX&#10;CQpeUp53P05i7nLibbVIlyCLXP7vUPwCAAD//wMAUEsBAi0AFAAGAAgAAAAhALaDOJL+AAAA4QEA&#10;ABMAAAAAAAAAAAAAAAAAAAAAAFtDb250ZW50X1R5cGVzXS54bWxQSwECLQAUAAYACAAAACEAOP0h&#10;/9YAAACUAQAACwAAAAAAAAAAAAAAAAAvAQAAX3JlbHMvLnJlbHNQSwECLQAUAAYACAAAACEAwZ52&#10;L70IAADUKwAADgAAAAAAAAAAAAAAAAAuAgAAZHJzL2Uyb0RvYy54bWxQSwECLQAUAAYACAAAACEA&#10;EGxKI+AAAAALAQAADwAAAAAAAAAAAAAAAAAXCwAAZHJzL2Rvd25yZXYueG1sUEsFBgAAAAAEAAQA&#10;8wAAACQMAAAAAA==&#10;">
                    <v:group id="Group 49" o:spid="_x0000_s1027" style="position:absolute;top:-1851;width:68579;height:100345" coordorigin=",-1851" coordsize="68580,100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top:-1851;width:68579;height:100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67212F0" w14:textId="77777777" w:rsidR="002420A7" w:rsidRDefault="002420A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3608;top:74762;width:58101;height:202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69D3D4F" w14:textId="5B840DEF" w:rsidR="002420A7" w:rsidRDefault="002420A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Report &amp; Documentation of Website</w:t>
                                </w:r>
                              </w:p>
                            </w:sdtContent>
                          </w:sdt>
                          <w:sdt>
                            <w:sdtPr>
                              <w:rPr>
                                <w:color w:val="A6A6A6" w:themeColor="background1" w:themeShade="A6"/>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945FA6F" w14:textId="0A81F918" w:rsidR="002420A7" w:rsidRDefault="002420A7">
                                <w:pPr>
                                  <w:pStyle w:val="NoSpacing"/>
                                  <w:spacing w:before="120"/>
                                  <w:rPr>
                                    <w:color w:val="4472C4" w:themeColor="accent1"/>
                                    <w:sz w:val="36"/>
                                    <w:szCs w:val="36"/>
                                  </w:rPr>
                                </w:pPr>
                                <w:r w:rsidRPr="002420A7">
                                  <w:rPr>
                                    <w:color w:val="A6A6A6" w:themeColor="background1" w:themeShade="A6"/>
                                    <w:sz w:val="36"/>
                                    <w:szCs w:val="36"/>
                                  </w:rPr>
                                  <w:t>Web &amp; Mobile Technologies</w:t>
                                </w:r>
                                <w:r w:rsidR="002D385F">
                                  <w:rPr>
                                    <w:color w:val="A6A6A6" w:themeColor="background1" w:themeShade="A6"/>
                                    <w:sz w:val="36"/>
                                    <w:szCs w:val="36"/>
                                  </w:rPr>
                                  <w:t xml:space="preserve"> | Finley Clarke</w:t>
                                </w:r>
                              </w:p>
                            </w:sdtContent>
                          </w:sdt>
                        </w:txbxContent>
                      </v:textbox>
                    </v:shape>
                    <w10:wrap anchorx="page" anchory="page"/>
                  </v:group>
                </w:pict>
              </mc:Fallback>
            </mc:AlternateContent>
          </w:r>
        </w:p>
        <w:p w14:paraId="015597BD" w14:textId="77777777" w:rsidR="007C54CB" w:rsidRDefault="002420A7">
          <w:r>
            <w:br w:type="page"/>
          </w:r>
        </w:p>
        <w:sdt>
          <w:sdtPr>
            <w:id w:val="-158753105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0583D2" w14:textId="2453AD6C" w:rsidR="00A26541" w:rsidRDefault="00A26541">
              <w:pPr>
                <w:pStyle w:val="TOCHeading"/>
              </w:pPr>
              <w:r>
                <w:t>CONTENTS</w:t>
              </w:r>
            </w:p>
            <w:p w14:paraId="7038001A" w14:textId="77777777" w:rsidR="00A26541" w:rsidRPr="00A26541" w:rsidRDefault="00A26541" w:rsidP="00A26541">
              <w:pPr>
                <w:rPr>
                  <w:lang w:val="en-US"/>
                </w:rPr>
              </w:pPr>
            </w:p>
            <w:p w14:paraId="7B63F9CE" w14:textId="456C7BD0" w:rsidR="00706DA8" w:rsidRDefault="00A265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840617" w:history="1">
                <w:r w:rsidR="00706DA8" w:rsidRPr="00A815FF">
                  <w:rPr>
                    <w:rStyle w:val="Hyperlink"/>
                    <w:b/>
                    <w:bCs/>
                    <w:noProof/>
                  </w:rPr>
                  <w:t>INTRODUCTION:</w:t>
                </w:r>
                <w:r w:rsidR="00706DA8">
                  <w:rPr>
                    <w:noProof/>
                    <w:webHidden/>
                  </w:rPr>
                  <w:tab/>
                </w:r>
                <w:r w:rsidR="00706DA8">
                  <w:rPr>
                    <w:noProof/>
                    <w:webHidden/>
                  </w:rPr>
                  <w:fldChar w:fldCharType="begin"/>
                </w:r>
                <w:r w:rsidR="00706DA8">
                  <w:rPr>
                    <w:noProof/>
                    <w:webHidden/>
                  </w:rPr>
                  <w:instrText xml:space="preserve"> PAGEREF _Toc62840617 \h </w:instrText>
                </w:r>
                <w:r w:rsidR="00706DA8">
                  <w:rPr>
                    <w:noProof/>
                    <w:webHidden/>
                  </w:rPr>
                </w:r>
                <w:r w:rsidR="00706DA8">
                  <w:rPr>
                    <w:noProof/>
                    <w:webHidden/>
                  </w:rPr>
                  <w:fldChar w:fldCharType="separate"/>
                </w:r>
                <w:r w:rsidR="00706DA8">
                  <w:rPr>
                    <w:noProof/>
                    <w:webHidden/>
                  </w:rPr>
                  <w:t>2</w:t>
                </w:r>
                <w:r w:rsidR="00706DA8">
                  <w:rPr>
                    <w:noProof/>
                    <w:webHidden/>
                  </w:rPr>
                  <w:fldChar w:fldCharType="end"/>
                </w:r>
              </w:hyperlink>
            </w:p>
            <w:p w14:paraId="45735D08" w14:textId="085A4113" w:rsidR="00706DA8" w:rsidRDefault="00706DA8">
              <w:pPr>
                <w:pStyle w:val="TOC1"/>
                <w:tabs>
                  <w:tab w:val="right" w:leader="dot" w:pos="9016"/>
                </w:tabs>
                <w:rPr>
                  <w:rFonts w:eastAsiaTheme="minorEastAsia"/>
                  <w:noProof/>
                  <w:lang w:eastAsia="en-GB"/>
                </w:rPr>
              </w:pPr>
              <w:hyperlink w:anchor="_Toc62840618" w:history="1">
                <w:r w:rsidRPr="00A815FF">
                  <w:rPr>
                    <w:rStyle w:val="Hyperlink"/>
                    <w:b/>
                    <w:bCs/>
                    <w:noProof/>
                  </w:rPr>
                  <w:t>JAVASCRIPT SHOWCASE #1:</w:t>
                </w:r>
                <w:r>
                  <w:rPr>
                    <w:noProof/>
                    <w:webHidden/>
                  </w:rPr>
                  <w:tab/>
                </w:r>
                <w:r>
                  <w:rPr>
                    <w:noProof/>
                    <w:webHidden/>
                  </w:rPr>
                  <w:fldChar w:fldCharType="begin"/>
                </w:r>
                <w:r>
                  <w:rPr>
                    <w:noProof/>
                    <w:webHidden/>
                  </w:rPr>
                  <w:instrText xml:space="preserve"> PAGEREF _Toc62840618 \h </w:instrText>
                </w:r>
                <w:r>
                  <w:rPr>
                    <w:noProof/>
                    <w:webHidden/>
                  </w:rPr>
                </w:r>
                <w:r>
                  <w:rPr>
                    <w:noProof/>
                    <w:webHidden/>
                  </w:rPr>
                  <w:fldChar w:fldCharType="separate"/>
                </w:r>
                <w:r>
                  <w:rPr>
                    <w:noProof/>
                    <w:webHidden/>
                  </w:rPr>
                  <w:t>3</w:t>
                </w:r>
                <w:r>
                  <w:rPr>
                    <w:noProof/>
                    <w:webHidden/>
                  </w:rPr>
                  <w:fldChar w:fldCharType="end"/>
                </w:r>
              </w:hyperlink>
            </w:p>
            <w:p w14:paraId="75C4C5DC" w14:textId="094A6670" w:rsidR="00706DA8" w:rsidRDefault="00706DA8">
              <w:pPr>
                <w:pStyle w:val="TOC1"/>
                <w:tabs>
                  <w:tab w:val="right" w:leader="dot" w:pos="9016"/>
                </w:tabs>
                <w:rPr>
                  <w:rFonts w:eastAsiaTheme="minorEastAsia"/>
                  <w:noProof/>
                  <w:lang w:eastAsia="en-GB"/>
                </w:rPr>
              </w:pPr>
              <w:hyperlink w:anchor="_Toc62840619" w:history="1">
                <w:r w:rsidRPr="00A815FF">
                  <w:rPr>
                    <w:rStyle w:val="Hyperlink"/>
                    <w:b/>
                    <w:bCs/>
                    <w:noProof/>
                  </w:rPr>
                  <w:t>JAVASCRIPT SHOWCASE #2:</w:t>
                </w:r>
                <w:r>
                  <w:rPr>
                    <w:noProof/>
                    <w:webHidden/>
                  </w:rPr>
                  <w:tab/>
                </w:r>
                <w:r>
                  <w:rPr>
                    <w:noProof/>
                    <w:webHidden/>
                  </w:rPr>
                  <w:fldChar w:fldCharType="begin"/>
                </w:r>
                <w:r>
                  <w:rPr>
                    <w:noProof/>
                    <w:webHidden/>
                  </w:rPr>
                  <w:instrText xml:space="preserve"> PAGEREF _Toc62840619 \h </w:instrText>
                </w:r>
                <w:r>
                  <w:rPr>
                    <w:noProof/>
                    <w:webHidden/>
                  </w:rPr>
                </w:r>
                <w:r>
                  <w:rPr>
                    <w:noProof/>
                    <w:webHidden/>
                  </w:rPr>
                  <w:fldChar w:fldCharType="separate"/>
                </w:r>
                <w:r>
                  <w:rPr>
                    <w:noProof/>
                    <w:webHidden/>
                  </w:rPr>
                  <w:t>4</w:t>
                </w:r>
                <w:r>
                  <w:rPr>
                    <w:noProof/>
                    <w:webHidden/>
                  </w:rPr>
                  <w:fldChar w:fldCharType="end"/>
                </w:r>
              </w:hyperlink>
            </w:p>
            <w:p w14:paraId="18E76D7A" w14:textId="4C54EC4D" w:rsidR="00706DA8" w:rsidRDefault="00706DA8">
              <w:pPr>
                <w:pStyle w:val="TOC1"/>
                <w:tabs>
                  <w:tab w:val="right" w:leader="dot" w:pos="9016"/>
                </w:tabs>
                <w:rPr>
                  <w:rFonts w:eastAsiaTheme="minorEastAsia"/>
                  <w:noProof/>
                  <w:lang w:eastAsia="en-GB"/>
                </w:rPr>
              </w:pPr>
              <w:hyperlink w:anchor="_Toc62840620" w:history="1">
                <w:r w:rsidRPr="00A815FF">
                  <w:rPr>
                    <w:rStyle w:val="Hyperlink"/>
                    <w:b/>
                    <w:bCs/>
                    <w:noProof/>
                  </w:rPr>
                  <w:t>JAVASCRIPT SHOWCASE #3:</w:t>
                </w:r>
                <w:r>
                  <w:rPr>
                    <w:noProof/>
                    <w:webHidden/>
                  </w:rPr>
                  <w:tab/>
                </w:r>
                <w:r>
                  <w:rPr>
                    <w:noProof/>
                    <w:webHidden/>
                  </w:rPr>
                  <w:fldChar w:fldCharType="begin"/>
                </w:r>
                <w:r>
                  <w:rPr>
                    <w:noProof/>
                    <w:webHidden/>
                  </w:rPr>
                  <w:instrText xml:space="preserve"> PAGEREF _Toc62840620 \h </w:instrText>
                </w:r>
                <w:r>
                  <w:rPr>
                    <w:noProof/>
                    <w:webHidden/>
                  </w:rPr>
                </w:r>
                <w:r>
                  <w:rPr>
                    <w:noProof/>
                    <w:webHidden/>
                  </w:rPr>
                  <w:fldChar w:fldCharType="separate"/>
                </w:r>
                <w:r>
                  <w:rPr>
                    <w:noProof/>
                    <w:webHidden/>
                  </w:rPr>
                  <w:t>5</w:t>
                </w:r>
                <w:r>
                  <w:rPr>
                    <w:noProof/>
                    <w:webHidden/>
                  </w:rPr>
                  <w:fldChar w:fldCharType="end"/>
                </w:r>
              </w:hyperlink>
            </w:p>
            <w:p w14:paraId="015FB22C" w14:textId="7E721088" w:rsidR="00706DA8" w:rsidRDefault="00706DA8">
              <w:pPr>
                <w:pStyle w:val="TOC1"/>
                <w:tabs>
                  <w:tab w:val="right" w:leader="dot" w:pos="9016"/>
                </w:tabs>
                <w:rPr>
                  <w:rFonts w:eastAsiaTheme="minorEastAsia"/>
                  <w:noProof/>
                  <w:lang w:eastAsia="en-GB"/>
                </w:rPr>
              </w:pPr>
              <w:hyperlink w:anchor="_Toc62840621" w:history="1">
                <w:r w:rsidRPr="00A815FF">
                  <w:rPr>
                    <w:rStyle w:val="Hyperlink"/>
                    <w:b/>
                    <w:bCs/>
                    <w:noProof/>
                  </w:rPr>
                  <w:t>CONCLUSION:</w:t>
                </w:r>
                <w:r>
                  <w:rPr>
                    <w:noProof/>
                    <w:webHidden/>
                  </w:rPr>
                  <w:tab/>
                </w:r>
                <w:r>
                  <w:rPr>
                    <w:noProof/>
                    <w:webHidden/>
                  </w:rPr>
                  <w:fldChar w:fldCharType="begin"/>
                </w:r>
                <w:r>
                  <w:rPr>
                    <w:noProof/>
                    <w:webHidden/>
                  </w:rPr>
                  <w:instrText xml:space="preserve"> PAGEREF _Toc62840621 \h </w:instrText>
                </w:r>
                <w:r>
                  <w:rPr>
                    <w:noProof/>
                    <w:webHidden/>
                  </w:rPr>
                </w:r>
                <w:r>
                  <w:rPr>
                    <w:noProof/>
                    <w:webHidden/>
                  </w:rPr>
                  <w:fldChar w:fldCharType="separate"/>
                </w:r>
                <w:r>
                  <w:rPr>
                    <w:noProof/>
                    <w:webHidden/>
                  </w:rPr>
                  <w:t>6</w:t>
                </w:r>
                <w:r>
                  <w:rPr>
                    <w:noProof/>
                    <w:webHidden/>
                  </w:rPr>
                  <w:fldChar w:fldCharType="end"/>
                </w:r>
              </w:hyperlink>
            </w:p>
            <w:p w14:paraId="029EDE44" w14:textId="4F42F516" w:rsidR="00A26541" w:rsidRDefault="00A26541">
              <w:r>
                <w:rPr>
                  <w:b/>
                  <w:bCs/>
                  <w:noProof/>
                </w:rPr>
                <w:fldChar w:fldCharType="end"/>
              </w:r>
            </w:p>
          </w:sdtContent>
        </w:sdt>
        <w:p w14:paraId="73F39FC0" w14:textId="77777777" w:rsidR="007C54CB" w:rsidRDefault="007C54CB"/>
        <w:p w14:paraId="31A348B5" w14:textId="77777777" w:rsidR="007C54CB" w:rsidRDefault="007C54CB">
          <w:r>
            <w:br w:type="page"/>
          </w:r>
        </w:p>
        <w:p w14:paraId="3D94A73C" w14:textId="41EBFE8E" w:rsidR="00A26541" w:rsidRPr="001751CF" w:rsidRDefault="007C54CB" w:rsidP="001751CF">
          <w:pPr>
            <w:pStyle w:val="Heading1"/>
            <w:rPr>
              <w:b/>
              <w:bCs/>
            </w:rPr>
          </w:pPr>
          <w:bookmarkStart w:id="0" w:name="_Toc62840617"/>
          <w:r w:rsidRPr="00A26541">
            <w:rPr>
              <w:b/>
              <w:bCs/>
              <w:color w:val="auto"/>
              <w:sz w:val="40"/>
              <w:szCs w:val="40"/>
            </w:rPr>
            <w:lastRenderedPageBreak/>
            <w:t>INTRODUCTION:</w:t>
          </w:r>
          <w:bookmarkEnd w:id="0"/>
        </w:p>
        <w:p w14:paraId="3693955D" w14:textId="6C98D0F1" w:rsidR="008A6EEC" w:rsidRDefault="00D51E91">
          <w:r>
            <w:t xml:space="preserve">The objective for this undertaking was to produce a website that demonstrated clear JavaScript (via JQuery or JQueryUI libraries or otherwise) understanding. The objective was to produce around 2-3 webpages, each with a unique showcase of JS. This document will detail the production of those webpages, the HTML and JS that went into each of them, the annotated comments that accompany the code and any other notes </w:t>
          </w:r>
          <w:r w:rsidR="00D65E04">
            <w:t>regarding</w:t>
          </w:r>
          <w:r>
            <w:t xml:space="preserve"> the </w:t>
          </w:r>
          <w:r w:rsidR="00831D98">
            <w:t>website</w:t>
          </w:r>
          <w:r>
            <w:t xml:space="preserve">. </w:t>
          </w:r>
          <w:r w:rsidR="008F478E">
            <w:t>So upcoming will be individual rundowns of each JS function</w:t>
          </w:r>
          <w:r w:rsidR="007B15B6">
            <w:t xml:space="preserve"> and how they work, screenshots of the JS code itself, the methodology behind it and any other important notes to highlight.</w:t>
          </w:r>
        </w:p>
        <w:p w14:paraId="7791394B" w14:textId="4A8A99C3" w:rsidR="00831D98" w:rsidRDefault="008A6EEC">
          <w:r>
            <w:t>The website was produced using Visual Studio Code. A very simple (it’s seen as the lightweight alternative to normal Visual Studio) yet intuitive program that allows for the construction and running of code.</w:t>
          </w:r>
          <w:r w:rsidR="00831D98">
            <w:t xml:space="preserve"> V</w:t>
          </w:r>
          <w:r w:rsidR="00786CB9">
            <w:t xml:space="preserve">isual </w:t>
          </w:r>
          <w:r w:rsidR="00831D98">
            <w:t>S</w:t>
          </w:r>
          <w:r w:rsidR="00786CB9">
            <w:t xml:space="preserve">tudio </w:t>
          </w:r>
          <w:r w:rsidR="00831D98">
            <w:t>C</w:t>
          </w:r>
          <w:r w:rsidR="00786CB9">
            <w:t>ode</w:t>
          </w:r>
          <w:r w:rsidR="00831D98">
            <w:t xml:space="preserve"> requires extensions to be installed so that it can understand the code being produced. For example,</w:t>
          </w:r>
          <w:r w:rsidR="00AD48C8">
            <w:t xml:space="preserve"> an extension for C#/C++ would need to be installed in order to compile code written in those two languages.</w:t>
          </w:r>
        </w:p>
        <w:p w14:paraId="737E0BC8" w14:textId="25A13359" w:rsidR="00D012B1" w:rsidRDefault="00A26541">
          <w:r>
            <w:rPr>
              <w:noProof/>
            </w:rPr>
            <w:drawing>
              <wp:anchor distT="0" distB="0" distL="114300" distR="114300" simplePos="0" relativeHeight="251660288" behindDoc="0" locked="0" layoutInCell="1" allowOverlap="1" wp14:anchorId="0A419A7E" wp14:editId="02F92BC8">
                <wp:simplePos x="0" y="0"/>
                <wp:positionH relativeFrom="column">
                  <wp:posOffset>9525</wp:posOffset>
                </wp:positionH>
                <wp:positionV relativeFrom="paragraph">
                  <wp:posOffset>84455</wp:posOffset>
                </wp:positionV>
                <wp:extent cx="3952875" cy="2172970"/>
                <wp:effectExtent l="76200" t="76200" r="142875" b="132080"/>
                <wp:wrapSquare wrapText="bothSides"/>
                <wp:docPr id="1" name="Picture 1" descr="Download Visual Studio Code - Mac, Linux, Win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Visual Studio Code - Mac, Linux, Windows"/>
                        <pic:cNvPicPr>
                          <a:picLocks noChangeAspect="1" noChangeArrowheads="1"/>
                        </pic:cNvPicPr>
                      </pic:nvPicPr>
                      <pic:blipFill rotWithShape="1">
                        <a:blip r:embed="rId7">
                          <a:extLst>
                            <a:ext uri="{28A0092B-C50C-407E-A947-70E740481C1C}">
                              <a14:useLocalDpi xmlns:a14="http://schemas.microsoft.com/office/drawing/2010/main" val="0"/>
                            </a:ext>
                          </a:extLst>
                        </a:blip>
                        <a:srcRect l="6315" t="2977" r="5440"/>
                        <a:stretch/>
                      </pic:blipFill>
                      <pic:spPr bwMode="auto">
                        <a:xfrm>
                          <a:off x="0" y="0"/>
                          <a:ext cx="3952875" cy="217297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31D98">
            <w:t xml:space="preserve"> </w:t>
          </w:r>
          <w:r w:rsidR="008F478E">
            <w:t xml:space="preserve"> </w:t>
          </w:r>
        </w:p>
        <w:p w14:paraId="0B925B92" w14:textId="18EBB591" w:rsidR="00AD48C8" w:rsidRDefault="00AD48C8">
          <w:pPr>
            <w:rPr>
              <w:i/>
              <w:iCs/>
            </w:rPr>
          </w:pPr>
        </w:p>
        <w:p w14:paraId="23B4CE9D" w14:textId="6BFA9383" w:rsidR="00AD48C8" w:rsidRDefault="00AD48C8">
          <w:pPr>
            <w:rPr>
              <w:i/>
              <w:iCs/>
            </w:rPr>
          </w:pPr>
        </w:p>
        <w:p w14:paraId="456786B6" w14:textId="2C11388D" w:rsidR="007C54CB" w:rsidRPr="00AF1165" w:rsidRDefault="00D012B1">
          <w:pPr>
            <w:rPr>
              <w:sz w:val="20"/>
              <w:szCs w:val="20"/>
            </w:rPr>
          </w:pPr>
          <w:r w:rsidRPr="00AF1165">
            <w:rPr>
              <w:i/>
              <w:iCs/>
              <w:sz w:val="20"/>
              <w:szCs w:val="20"/>
            </w:rPr>
            <w:t>Visual Studio Code was launched in 2015</w:t>
          </w:r>
        </w:p>
      </w:sdtContent>
    </w:sdt>
    <w:p w14:paraId="2BB3491A" w14:textId="0BC10947" w:rsidR="00A26541" w:rsidRDefault="00A26541"/>
    <w:p w14:paraId="078DAC62" w14:textId="611AD8EE" w:rsidR="00A26541" w:rsidRDefault="00A26541"/>
    <w:p w14:paraId="5E011E8A" w14:textId="6BFD8C8A" w:rsidR="00A26541" w:rsidRDefault="00A26541"/>
    <w:p w14:paraId="7905865C" w14:textId="64007DEB" w:rsidR="00A26541" w:rsidRDefault="00A26541"/>
    <w:p w14:paraId="6AEB2965" w14:textId="77777777" w:rsidR="003607E9" w:rsidRDefault="00786CB9">
      <w:r>
        <w:t>Other functions that Visual Studio Code supports is the ability to setup up servers that can allow for things like being able to work on webpages while displaying them in a browser and update them in real-time.</w:t>
      </w:r>
    </w:p>
    <w:p w14:paraId="015D1073" w14:textId="0B087780" w:rsidR="00DF6E79" w:rsidRPr="00EC08DF" w:rsidRDefault="003607E9" w:rsidP="00EC08DF">
      <w:pPr>
        <w:pStyle w:val="Heading1"/>
        <w:rPr>
          <w:b/>
          <w:bCs/>
          <w:color w:val="auto"/>
          <w:sz w:val="40"/>
          <w:szCs w:val="40"/>
        </w:rPr>
      </w:pPr>
      <w:r>
        <w:br w:type="page"/>
      </w:r>
      <w:bookmarkStart w:id="1" w:name="_Toc62840618"/>
      <w:r w:rsidRPr="003607E9">
        <w:rPr>
          <w:b/>
          <w:bCs/>
          <w:color w:val="auto"/>
          <w:sz w:val="40"/>
          <w:szCs w:val="40"/>
        </w:rPr>
        <w:lastRenderedPageBreak/>
        <w:t>J</w:t>
      </w:r>
      <w:r>
        <w:rPr>
          <w:b/>
          <w:bCs/>
          <w:color w:val="auto"/>
          <w:sz w:val="40"/>
          <w:szCs w:val="40"/>
        </w:rPr>
        <w:t>AVASCRIPT</w:t>
      </w:r>
      <w:r w:rsidRPr="003607E9">
        <w:rPr>
          <w:b/>
          <w:bCs/>
          <w:color w:val="auto"/>
          <w:sz w:val="40"/>
          <w:szCs w:val="40"/>
        </w:rPr>
        <w:t xml:space="preserve"> S</w:t>
      </w:r>
      <w:r>
        <w:rPr>
          <w:b/>
          <w:bCs/>
          <w:color w:val="auto"/>
          <w:sz w:val="40"/>
          <w:szCs w:val="40"/>
        </w:rPr>
        <w:t>HOWCASE</w:t>
      </w:r>
      <w:r w:rsidRPr="003607E9">
        <w:rPr>
          <w:b/>
          <w:bCs/>
          <w:color w:val="auto"/>
          <w:sz w:val="40"/>
          <w:szCs w:val="40"/>
        </w:rPr>
        <w:t xml:space="preserve"> #1</w:t>
      </w:r>
      <w:r>
        <w:rPr>
          <w:b/>
          <w:bCs/>
          <w:color w:val="auto"/>
          <w:sz w:val="40"/>
          <w:szCs w:val="40"/>
        </w:rPr>
        <w:t>:</w:t>
      </w:r>
      <w:bookmarkEnd w:id="1"/>
    </w:p>
    <w:p w14:paraId="4EFE0837" w14:textId="028DFA94" w:rsidR="001D322F" w:rsidRPr="007E6352" w:rsidRDefault="00EC08DF" w:rsidP="00DF6E79">
      <w:pPr>
        <w:rPr>
          <w:i/>
          <w:iCs/>
          <w:sz w:val="28"/>
          <w:szCs w:val="28"/>
        </w:rPr>
      </w:pPr>
      <w:r w:rsidRPr="00EC08DF">
        <w:rPr>
          <w:i/>
          <w:iCs/>
          <w:sz w:val="28"/>
          <w:szCs w:val="28"/>
        </w:rPr>
        <w:t>Clock Display -</w:t>
      </w:r>
    </w:p>
    <w:p w14:paraId="523EBABE" w14:textId="0F0BEC63" w:rsidR="00EC08DF" w:rsidRDefault="00962A40" w:rsidP="00DF6E79">
      <w:r w:rsidRPr="005C2912">
        <w:drawing>
          <wp:anchor distT="0" distB="0" distL="114300" distR="114300" simplePos="0" relativeHeight="251662336" behindDoc="0" locked="0" layoutInCell="1" allowOverlap="1" wp14:anchorId="33F9700D" wp14:editId="781C4ECC">
            <wp:simplePos x="0" y="0"/>
            <wp:positionH relativeFrom="margin">
              <wp:align>center</wp:align>
            </wp:positionH>
            <wp:positionV relativeFrom="paragraph">
              <wp:posOffset>1360805</wp:posOffset>
            </wp:positionV>
            <wp:extent cx="5731510" cy="104775"/>
            <wp:effectExtent l="76200" t="76200" r="97790" b="1428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104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001F17">
        <w:drawing>
          <wp:anchor distT="0" distB="0" distL="114300" distR="114300" simplePos="0" relativeHeight="251661312" behindDoc="0" locked="0" layoutInCell="1" allowOverlap="1" wp14:anchorId="1D9A19B0" wp14:editId="3142D8CC">
            <wp:simplePos x="0" y="0"/>
            <wp:positionH relativeFrom="margin">
              <wp:posOffset>19050</wp:posOffset>
            </wp:positionH>
            <wp:positionV relativeFrom="paragraph">
              <wp:posOffset>620395</wp:posOffset>
            </wp:positionV>
            <wp:extent cx="5648325" cy="542925"/>
            <wp:effectExtent l="76200" t="76200" r="142875" b="1428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r="1451" b="76044"/>
                    <a:stretch/>
                  </pic:blipFill>
                  <pic:spPr bwMode="auto">
                    <a:xfrm>
                      <a:off x="0" y="0"/>
                      <a:ext cx="5648325" cy="542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r w:rsidR="00DF6E79">
        <w:t xml:space="preserve">The first showcase of JavaScript </w:t>
      </w:r>
      <w:r w:rsidR="007E6352">
        <w:t>is</w:t>
      </w:r>
      <w:r w:rsidR="00DF6E79">
        <w:t xml:space="preserve"> be the clock function that was embedded into the Navbar.</w:t>
      </w:r>
      <w:r w:rsidR="00001F17">
        <w:t xml:space="preserve"> It displays to the left of the Navbar title.</w:t>
      </w:r>
      <w:r w:rsidR="007E6352">
        <w:t xml:space="preserve"> It runs in </w:t>
      </w:r>
      <w:r>
        <w:t>real-time,</w:t>
      </w:r>
      <w:r w:rsidR="007E6352">
        <w:t xml:space="preserve"> so the correct time is running always when the user visits the page.</w:t>
      </w:r>
    </w:p>
    <w:p w14:paraId="464067D3" w14:textId="006ACCA6" w:rsidR="00EC08DF" w:rsidRDefault="00962A40" w:rsidP="00DF6E79">
      <w:r w:rsidRPr="005C2912">
        <w:drawing>
          <wp:anchor distT="0" distB="0" distL="114300" distR="114300" simplePos="0" relativeHeight="251663360" behindDoc="0" locked="0" layoutInCell="1" allowOverlap="1" wp14:anchorId="17C13B23" wp14:editId="5EC3EF5C">
            <wp:simplePos x="0" y="0"/>
            <wp:positionH relativeFrom="margin">
              <wp:align>right</wp:align>
            </wp:positionH>
            <wp:positionV relativeFrom="paragraph">
              <wp:posOffset>1453515</wp:posOffset>
            </wp:positionV>
            <wp:extent cx="5731510" cy="97155"/>
            <wp:effectExtent l="76200" t="76200" r="97790" b="131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971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5C2912">
        <w:t>The scripting above links the clock on the HTML page to its JS source which allows the clock to function. The JS itself is being sourced from the ‘Clock Function.js’ file.</w:t>
      </w:r>
    </w:p>
    <w:p w14:paraId="0DFAE4BF" w14:textId="4D38358A" w:rsidR="00EC08DF" w:rsidRDefault="00EC08DF" w:rsidP="00DF6E79">
      <w:r>
        <w:t>This div tag contains the clock display which is situated inside of the header tag where the navbar is placed</w:t>
      </w:r>
      <w:r w:rsidR="00E03394">
        <w:t xml:space="preserve"> which is what allows the clock to display on the webpage</w:t>
      </w:r>
      <w:r>
        <w:t>.</w:t>
      </w:r>
    </w:p>
    <w:p w14:paraId="7736F510" w14:textId="78C652AA" w:rsidR="00D13E27" w:rsidRDefault="00962A40">
      <w:r w:rsidRPr="00EC08DF">
        <w:drawing>
          <wp:anchor distT="0" distB="0" distL="114300" distR="114300" simplePos="0" relativeHeight="251664384" behindDoc="0" locked="0" layoutInCell="1" allowOverlap="1" wp14:anchorId="0BCCA525" wp14:editId="0AD74788">
            <wp:simplePos x="0" y="0"/>
            <wp:positionH relativeFrom="margin">
              <wp:align>left</wp:align>
            </wp:positionH>
            <wp:positionV relativeFrom="paragraph">
              <wp:posOffset>491490</wp:posOffset>
            </wp:positionV>
            <wp:extent cx="5731510" cy="4568825"/>
            <wp:effectExtent l="76200" t="76200" r="135890" b="136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4568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EC08DF">
        <w:t xml:space="preserve">This is the JS code above that the script shown above this links to. </w:t>
      </w:r>
      <w:r w:rsidR="00037F27">
        <w:t>This is in a separate file called ‘Clock Function.js’.</w:t>
      </w:r>
      <w:r w:rsidR="00D13E27">
        <w:br w:type="page"/>
      </w:r>
    </w:p>
    <w:p w14:paraId="4EE0371C" w14:textId="79394FCF" w:rsidR="00D13E27" w:rsidRDefault="00D13E27" w:rsidP="00D13E27">
      <w:pPr>
        <w:pStyle w:val="Heading1"/>
        <w:rPr>
          <w:b/>
          <w:bCs/>
          <w:color w:val="auto"/>
          <w:sz w:val="40"/>
          <w:szCs w:val="40"/>
        </w:rPr>
      </w:pPr>
      <w:bookmarkStart w:id="2" w:name="_Toc62840619"/>
      <w:r w:rsidRPr="00D13E27">
        <w:rPr>
          <w:b/>
          <w:bCs/>
          <w:color w:val="auto"/>
          <w:sz w:val="40"/>
          <w:szCs w:val="40"/>
        </w:rPr>
        <w:lastRenderedPageBreak/>
        <w:t>JAVASCRIPT SHOWCASE #2:</w:t>
      </w:r>
      <w:bookmarkEnd w:id="2"/>
    </w:p>
    <w:p w14:paraId="43337861" w14:textId="1BD2B604" w:rsidR="001D322F" w:rsidRDefault="007E6352" w:rsidP="00D13E27">
      <w:pPr>
        <w:rPr>
          <w:i/>
          <w:iCs/>
          <w:sz w:val="28"/>
          <w:szCs w:val="28"/>
        </w:rPr>
      </w:pPr>
      <w:r>
        <w:rPr>
          <w:i/>
          <w:iCs/>
          <w:sz w:val="28"/>
          <w:szCs w:val="28"/>
        </w:rPr>
        <w:t xml:space="preserve">Content </w:t>
      </w:r>
      <w:r w:rsidR="00D13E27">
        <w:rPr>
          <w:i/>
          <w:iCs/>
          <w:sz w:val="28"/>
          <w:szCs w:val="28"/>
        </w:rPr>
        <w:t>Toggle –</w:t>
      </w:r>
    </w:p>
    <w:p w14:paraId="5B5AD00B" w14:textId="2AC07B70" w:rsidR="001D322F" w:rsidRPr="00114603" w:rsidRDefault="001D322F" w:rsidP="00D13E27">
      <w:r w:rsidRPr="00114603">
        <w:drawing>
          <wp:anchor distT="0" distB="0" distL="114300" distR="114300" simplePos="0" relativeHeight="251665408" behindDoc="0" locked="0" layoutInCell="1" allowOverlap="1" wp14:anchorId="4A61637E" wp14:editId="422CF50C">
            <wp:simplePos x="0" y="0"/>
            <wp:positionH relativeFrom="margin">
              <wp:align>center</wp:align>
            </wp:positionH>
            <wp:positionV relativeFrom="paragraph">
              <wp:posOffset>510881</wp:posOffset>
            </wp:positionV>
            <wp:extent cx="5731510" cy="156845"/>
            <wp:effectExtent l="76200" t="76200" r="97790" b="128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156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114603">
        <w:t>The second showcase of JavaScript in the form of JQuery is the content toggle that allows for the hiding of content on a webpage.</w:t>
      </w:r>
    </w:p>
    <w:p w14:paraId="3358D4F7" w14:textId="1642A13B" w:rsidR="00114603" w:rsidRPr="00114603" w:rsidRDefault="00114603" w:rsidP="00D13E27">
      <w:r w:rsidRPr="00114603">
        <w:drawing>
          <wp:anchor distT="0" distB="0" distL="114300" distR="114300" simplePos="0" relativeHeight="251666432" behindDoc="0" locked="0" layoutInCell="1" allowOverlap="1" wp14:anchorId="525063CB" wp14:editId="5BB04AF3">
            <wp:simplePos x="0" y="0"/>
            <wp:positionH relativeFrom="margin">
              <wp:align>center</wp:align>
            </wp:positionH>
            <wp:positionV relativeFrom="paragraph">
              <wp:posOffset>981710</wp:posOffset>
            </wp:positionV>
            <wp:extent cx="5731510" cy="578485"/>
            <wp:effectExtent l="76200" t="76200" r="135890" b="12636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578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1D322F" w:rsidRPr="00114603">
        <w:t>The two lines of scripting above are to allow for the toggle to function on the page it’s situated on. The link takes one to the external script that is required for the</w:t>
      </w:r>
      <w:r w:rsidRPr="00114603">
        <w:t xml:space="preserve"> toggle to work properly. The second script links to the separate .js document that contains JS code that is also required.</w:t>
      </w:r>
    </w:p>
    <w:p w14:paraId="33BCB427" w14:textId="6D77CDF0" w:rsidR="00114603" w:rsidRPr="00180F05" w:rsidRDefault="00114603" w:rsidP="00D13E27">
      <w:r w:rsidRPr="00180F05">
        <w:t xml:space="preserve">Notice the </w:t>
      </w:r>
      <w:r w:rsidRPr="00180F05">
        <w:rPr>
          <w:i/>
          <w:iCs/>
        </w:rPr>
        <w:t>‘id’</w:t>
      </w:r>
      <w:r w:rsidRPr="00180F05">
        <w:t xml:space="preserve"> tags used within the div tags above, ‘showpic’ and ‘image’? Those are what are used in the ‘Fade Toggle.js’ which are shown in the </w:t>
      </w:r>
      <w:r w:rsidR="00F95444" w:rsidRPr="00180F05">
        <w:t>screenshot</w:t>
      </w:r>
      <w:r w:rsidRPr="00180F05">
        <w:t xml:space="preserve"> below. </w:t>
      </w:r>
    </w:p>
    <w:p w14:paraId="603F7336" w14:textId="7186DC03" w:rsidR="001D322F" w:rsidRPr="001D322F" w:rsidRDefault="00114603" w:rsidP="00D13E27">
      <w:pPr>
        <w:rPr>
          <w:sz w:val="24"/>
          <w:szCs w:val="24"/>
        </w:rPr>
      </w:pPr>
      <w:r w:rsidRPr="00114603">
        <w:rPr>
          <w:sz w:val="24"/>
          <w:szCs w:val="24"/>
        </w:rPr>
        <w:drawing>
          <wp:anchor distT="0" distB="0" distL="114300" distR="114300" simplePos="0" relativeHeight="251667456" behindDoc="0" locked="0" layoutInCell="1" allowOverlap="1" wp14:anchorId="5A5ACCF8" wp14:editId="5733AE14">
            <wp:simplePos x="0" y="0"/>
            <wp:positionH relativeFrom="column">
              <wp:posOffset>-47625</wp:posOffset>
            </wp:positionH>
            <wp:positionV relativeFrom="paragraph">
              <wp:posOffset>22860</wp:posOffset>
            </wp:positionV>
            <wp:extent cx="3924848" cy="1381318"/>
            <wp:effectExtent l="76200" t="76200" r="133350" b="14287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924848" cy="13813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sz w:val="24"/>
          <w:szCs w:val="24"/>
        </w:rPr>
        <w:t xml:space="preserve"> </w:t>
      </w:r>
    </w:p>
    <w:p w14:paraId="5222646D" w14:textId="07F4D98A" w:rsidR="00D13E27" w:rsidRPr="00D13E27" w:rsidRDefault="00D13E27" w:rsidP="00D13E27">
      <w:pPr>
        <w:rPr>
          <w:sz w:val="28"/>
          <w:szCs w:val="28"/>
        </w:rPr>
      </w:pPr>
    </w:p>
    <w:p w14:paraId="1B891FC0" w14:textId="2FCB2097" w:rsidR="00E03394" w:rsidRDefault="00E03394" w:rsidP="00DF6E79"/>
    <w:p w14:paraId="1EAE015F" w14:textId="14775C0D" w:rsidR="00180F05" w:rsidRDefault="00180F05" w:rsidP="00DF6E79"/>
    <w:p w14:paraId="42131D96" w14:textId="7262EC8A" w:rsidR="00180F05" w:rsidRDefault="00180F05" w:rsidP="00DF6E79"/>
    <w:p w14:paraId="58195D4C" w14:textId="601D0D7D" w:rsidR="00180F05" w:rsidRDefault="00180F05" w:rsidP="00DF6E79"/>
    <w:p w14:paraId="559B6F4B" w14:textId="71A5E749" w:rsidR="002D385F" w:rsidRDefault="002D385F" w:rsidP="00DF6E79">
      <w:r w:rsidRPr="00C94A96">
        <w:drawing>
          <wp:anchor distT="0" distB="0" distL="114300" distR="114300" simplePos="0" relativeHeight="251669504" behindDoc="0" locked="0" layoutInCell="1" allowOverlap="1" wp14:anchorId="04207F55" wp14:editId="5D84547E">
            <wp:simplePos x="0" y="0"/>
            <wp:positionH relativeFrom="column">
              <wp:posOffset>2790825</wp:posOffset>
            </wp:positionH>
            <wp:positionV relativeFrom="paragraph">
              <wp:posOffset>611505</wp:posOffset>
            </wp:positionV>
            <wp:extent cx="3295650" cy="2524125"/>
            <wp:effectExtent l="76200" t="76200" r="133350" b="14287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r="42500" b="59285"/>
                    <a:stretch/>
                  </pic:blipFill>
                  <pic:spPr bwMode="auto">
                    <a:xfrm>
                      <a:off x="0" y="0"/>
                      <a:ext cx="3295650" cy="252412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anchor>
        </w:drawing>
      </w:r>
      <w:r w:rsidRPr="0089402A">
        <w:drawing>
          <wp:anchor distT="0" distB="0" distL="114300" distR="114300" simplePos="0" relativeHeight="251668480" behindDoc="0" locked="0" layoutInCell="1" allowOverlap="1" wp14:anchorId="7AA376CF" wp14:editId="55B6256E">
            <wp:simplePos x="0" y="0"/>
            <wp:positionH relativeFrom="margin">
              <wp:posOffset>-76200</wp:posOffset>
            </wp:positionH>
            <wp:positionV relativeFrom="paragraph">
              <wp:posOffset>449580</wp:posOffset>
            </wp:positionV>
            <wp:extent cx="2743200" cy="2981325"/>
            <wp:effectExtent l="76200" t="76200" r="133350" b="1428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r="56494" b="6451"/>
                    <a:stretch/>
                  </pic:blipFill>
                  <pic:spPr bwMode="auto">
                    <a:xfrm>
                      <a:off x="0" y="0"/>
                      <a:ext cx="2743200" cy="298132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0F05">
        <w:t>The finished result can be seen below</w:t>
      </w:r>
      <w:r w:rsidR="00080F58">
        <w:t>, the user would click on the text below the image in order to hide it or display it</w:t>
      </w:r>
      <w:r w:rsidR="00180F05">
        <w:t>:</w:t>
      </w:r>
    </w:p>
    <w:p w14:paraId="2E0261A4" w14:textId="37311957" w:rsidR="002D385F" w:rsidRDefault="002D385F">
      <w:r>
        <w:br w:type="page"/>
      </w:r>
    </w:p>
    <w:p w14:paraId="78B5FC34" w14:textId="37985288" w:rsidR="00180F05" w:rsidRPr="002D385F" w:rsidRDefault="002D385F" w:rsidP="002D385F">
      <w:pPr>
        <w:pStyle w:val="Heading1"/>
        <w:rPr>
          <w:b/>
          <w:bCs/>
        </w:rPr>
      </w:pPr>
      <w:bookmarkStart w:id="3" w:name="_Toc62840620"/>
      <w:r w:rsidRPr="002D385F">
        <w:rPr>
          <w:b/>
          <w:bCs/>
          <w:color w:val="auto"/>
          <w:sz w:val="40"/>
          <w:szCs w:val="40"/>
        </w:rPr>
        <w:lastRenderedPageBreak/>
        <w:t>JAVASCRIPT SHOWCASE #3:</w:t>
      </w:r>
      <w:bookmarkEnd w:id="3"/>
    </w:p>
    <w:p w14:paraId="11066907" w14:textId="3A1490D2" w:rsidR="00080F58" w:rsidRDefault="002D385F" w:rsidP="00DF6E79">
      <w:pPr>
        <w:rPr>
          <w:i/>
          <w:iCs/>
          <w:sz w:val="28"/>
          <w:szCs w:val="28"/>
        </w:rPr>
      </w:pPr>
      <w:r>
        <w:rPr>
          <w:i/>
          <w:iCs/>
          <w:sz w:val="28"/>
          <w:szCs w:val="28"/>
        </w:rPr>
        <w:t>Quiz Page –</w:t>
      </w:r>
    </w:p>
    <w:p w14:paraId="5BBA8527" w14:textId="5DC48717" w:rsidR="002D385F" w:rsidRDefault="005656F9" w:rsidP="00DF6E79">
      <w:r w:rsidRPr="007102D5">
        <w:drawing>
          <wp:anchor distT="0" distB="0" distL="114300" distR="114300" simplePos="0" relativeHeight="251671552" behindDoc="0" locked="0" layoutInCell="1" allowOverlap="1" wp14:anchorId="3F9E6264" wp14:editId="577F661B">
            <wp:simplePos x="0" y="0"/>
            <wp:positionH relativeFrom="margin">
              <wp:align>center</wp:align>
            </wp:positionH>
            <wp:positionV relativeFrom="paragraph">
              <wp:posOffset>2453640</wp:posOffset>
            </wp:positionV>
            <wp:extent cx="5731510" cy="793115"/>
            <wp:effectExtent l="76200" t="76200" r="135890" b="14033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793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2D385F">
        <w:drawing>
          <wp:anchor distT="0" distB="0" distL="114300" distR="114300" simplePos="0" relativeHeight="251670528" behindDoc="0" locked="0" layoutInCell="1" allowOverlap="1" wp14:anchorId="7A14D48F" wp14:editId="6A6DF840">
            <wp:simplePos x="0" y="0"/>
            <wp:positionH relativeFrom="margin">
              <wp:align>center</wp:align>
            </wp:positionH>
            <wp:positionV relativeFrom="paragraph">
              <wp:posOffset>443865</wp:posOffset>
            </wp:positionV>
            <wp:extent cx="5731510" cy="1889760"/>
            <wp:effectExtent l="76200" t="76200" r="135890" b="129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1889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2D385F">
        <w:t>The third showcase of JavaScript for the website is the quiz page. The quiz displays two questions to test user’s knowledge on the topics covered on previous webpages.</w:t>
      </w:r>
    </w:p>
    <w:p w14:paraId="1ECB8FB5" w14:textId="584741D0" w:rsidR="007102D5" w:rsidRDefault="005656F9" w:rsidP="00DF6E79">
      <w:r w:rsidRPr="00DF1211">
        <w:drawing>
          <wp:anchor distT="0" distB="0" distL="114300" distR="114300" simplePos="0" relativeHeight="251672576" behindDoc="0" locked="0" layoutInCell="1" allowOverlap="1" wp14:anchorId="1305D626" wp14:editId="06F4D589">
            <wp:simplePos x="0" y="0"/>
            <wp:positionH relativeFrom="column">
              <wp:posOffset>-76200</wp:posOffset>
            </wp:positionH>
            <wp:positionV relativeFrom="paragraph">
              <wp:posOffset>3365500</wp:posOffset>
            </wp:positionV>
            <wp:extent cx="4010025" cy="3578860"/>
            <wp:effectExtent l="76200" t="76200" r="142875" b="135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r="4319"/>
                    <a:stretch/>
                  </pic:blipFill>
                  <pic:spPr bwMode="auto">
                    <a:xfrm>
                      <a:off x="0" y="0"/>
                      <a:ext cx="4010025" cy="357886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02D5">
        <w:t>The div tags above the JS scripting holds the submit button but has an ‘id’ label that states it as a Quiz. The real code is held within the .js file which is linked via the script line as ‘Quiz Function.js’.</w:t>
      </w:r>
    </w:p>
    <w:p w14:paraId="3777B325" w14:textId="34D7DD08" w:rsidR="00DF1211" w:rsidRDefault="00DF1211" w:rsidP="00DF6E79"/>
    <w:p w14:paraId="0D4F201A" w14:textId="48526198" w:rsidR="00B95752" w:rsidRDefault="00B95752" w:rsidP="00DF6E79"/>
    <w:p w14:paraId="1B76D0CC" w14:textId="3834EE03" w:rsidR="00B95752" w:rsidRDefault="00B95752" w:rsidP="00DF6E79"/>
    <w:p w14:paraId="619BC301" w14:textId="2F94D601" w:rsidR="00B95752" w:rsidRDefault="00B95752" w:rsidP="00DF6E79"/>
    <w:p w14:paraId="7BE2B9A1" w14:textId="43F84A74" w:rsidR="00B95752" w:rsidRDefault="00B95752" w:rsidP="00DF6E79"/>
    <w:p w14:paraId="274D0C73" w14:textId="51E3561E" w:rsidR="00B95752" w:rsidRDefault="00B95752" w:rsidP="00DF6E79"/>
    <w:p w14:paraId="196B9B89" w14:textId="503A9A0E" w:rsidR="00B95752" w:rsidRDefault="00B95752" w:rsidP="00DF6E79"/>
    <w:p w14:paraId="7334E945" w14:textId="4FE5E245" w:rsidR="00B95752" w:rsidRDefault="00B95752" w:rsidP="00DF6E79"/>
    <w:p w14:paraId="4126419D" w14:textId="73B007FD" w:rsidR="00B95752" w:rsidRDefault="00B95752" w:rsidP="00DF6E79"/>
    <w:p w14:paraId="432F5A97" w14:textId="0AB31911" w:rsidR="00B95752" w:rsidRDefault="00B95752" w:rsidP="00DF6E79"/>
    <w:p w14:paraId="13D55C39" w14:textId="7B3FAF46" w:rsidR="00B95752" w:rsidRDefault="00B95752" w:rsidP="00DF6E79"/>
    <w:p w14:paraId="553415F3" w14:textId="4A3AFF7E" w:rsidR="00B95752" w:rsidRDefault="00B95752" w:rsidP="00DF6E79"/>
    <w:p w14:paraId="52D523E6" w14:textId="77777777" w:rsidR="00B95752" w:rsidRDefault="00B95752" w:rsidP="00DF6E79"/>
    <w:p w14:paraId="41ADC31B" w14:textId="106246A5" w:rsidR="00330AFE" w:rsidRDefault="00B95752" w:rsidP="00DF6E79">
      <w:r>
        <w:t>This variable above holds the questions that will be displayed on the webpage as well as determining the correct answer for each question.</w:t>
      </w:r>
      <w:r w:rsidR="005656F9">
        <w:t xml:space="preserve"> The rest of this code can be viewed via the ‘Quiz Function.js’ file.</w:t>
      </w:r>
      <w:r w:rsidR="00330AFE">
        <w:t xml:space="preserve"> NOTE: The rest of the code in this function can be viewed in the ‘Quiz Function.js’ file.</w:t>
      </w:r>
    </w:p>
    <w:p w14:paraId="65293B89" w14:textId="5450533F" w:rsidR="005656F9" w:rsidRDefault="001751CF" w:rsidP="001751CF">
      <w:pPr>
        <w:pStyle w:val="Heading1"/>
        <w:rPr>
          <w:b/>
          <w:bCs/>
          <w:color w:val="auto"/>
          <w:sz w:val="40"/>
          <w:szCs w:val="40"/>
        </w:rPr>
      </w:pPr>
      <w:bookmarkStart w:id="4" w:name="_Toc62840621"/>
      <w:r w:rsidRPr="001751CF">
        <w:rPr>
          <w:b/>
          <w:bCs/>
          <w:color w:val="auto"/>
          <w:sz w:val="40"/>
          <w:szCs w:val="40"/>
        </w:rPr>
        <w:lastRenderedPageBreak/>
        <w:t>CONCLUSION:</w:t>
      </w:r>
      <w:bookmarkEnd w:id="4"/>
    </w:p>
    <w:p w14:paraId="28966FA1" w14:textId="12D0E751" w:rsidR="001751CF" w:rsidRDefault="008601C6" w:rsidP="001751CF">
      <w:r>
        <w:t>JavaScript is known as a dynamic and interpreting programming language which, apart from the similar namesake, shares no relation to the Java programming language. As the name suggests, it’s based upon scripting. It gets it’s use mostly from designing appealing UI effects for websites most especially. While most other languages have dynamic elements, JavaScript is nearly entirely dynamic in comparison because it’s variables that are used can be created at multiple instances, like at runtime for example.</w:t>
      </w:r>
    </w:p>
    <w:p w14:paraId="217B8CE9" w14:textId="00B03282" w:rsidR="00196DB6" w:rsidRDefault="00195933" w:rsidP="001751CF">
      <w:r>
        <w:t>JQuery is a library based off JavaScript. It simplifies JavaScript programming significantly which makes it very easy to learn and get to grips with.</w:t>
      </w:r>
      <w:r w:rsidR="00706DA8">
        <w:t xml:space="preserve"> JQuery was used in order to program the toggling effect on the webpage (see above on </w:t>
      </w:r>
      <w:r w:rsidR="00196DB6">
        <w:rPr>
          <w:b/>
          <w:bCs/>
        </w:rPr>
        <w:t>JAVASCRIPT SHOWCASE</w:t>
      </w:r>
      <w:r w:rsidR="00706DA8" w:rsidRPr="00706DA8">
        <w:rPr>
          <w:b/>
          <w:bCs/>
        </w:rPr>
        <w:t xml:space="preserve"> #2</w:t>
      </w:r>
      <w:r w:rsidR="00706DA8">
        <w:t>) for example.</w:t>
      </w:r>
    </w:p>
    <w:p w14:paraId="7346B8AF" w14:textId="5BBB837C" w:rsidR="00195933" w:rsidRDefault="00196DB6" w:rsidP="001751CF">
      <w:r>
        <w:t xml:space="preserve">JavaScript is the more complicated and advanced of the two and can take a lot more time to come to grips with and learn it’s innerworkings. This can make it a more intimidating language to learn, especially for newcomers. JQuery in comparison is  </w:t>
      </w:r>
      <w:r w:rsidR="00195933">
        <w:t xml:space="preserve"> </w:t>
      </w:r>
    </w:p>
    <w:p w14:paraId="04502CBC" w14:textId="77777777" w:rsidR="00195933" w:rsidRDefault="00195933" w:rsidP="001751CF"/>
    <w:p w14:paraId="31FC94FA" w14:textId="77777777" w:rsidR="001751CF" w:rsidRPr="001751CF" w:rsidRDefault="001751CF" w:rsidP="001751CF"/>
    <w:sectPr w:rsidR="001751CF" w:rsidRPr="001751CF" w:rsidSect="002420A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0560CC" w14:textId="77777777" w:rsidR="00D273F1" w:rsidRDefault="00D273F1" w:rsidP="00706DA8">
      <w:pPr>
        <w:spacing w:after="0" w:line="240" w:lineRule="auto"/>
      </w:pPr>
      <w:r>
        <w:separator/>
      </w:r>
    </w:p>
  </w:endnote>
  <w:endnote w:type="continuationSeparator" w:id="0">
    <w:p w14:paraId="53DA250A" w14:textId="77777777" w:rsidR="00D273F1" w:rsidRDefault="00D273F1" w:rsidP="00706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0287762"/>
      <w:docPartObj>
        <w:docPartGallery w:val="Page Numbers (Bottom of Page)"/>
        <w:docPartUnique/>
      </w:docPartObj>
    </w:sdtPr>
    <w:sdtEndPr>
      <w:rPr>
        <w:noProof/>
      </w:rPr>
    </w:sdtEndPr>
    <w:sdtContent>
      <w:p w14:paraId="50FC6AFB" w14:textId="4A362527" w:rsidR="00706DA8" w:rsidRDefault="00706DA8">
        <w:pPr>
          <w:pStyle w:val="Footer"/>
          <w:jc w:val="center"/>
        </w:pPr>
        <w:r>
          <w:rPr>
            <w:noProof/>
          </w:rPr>
          <mc:AlternateContent>
            <mc:Choice Requires="wps">
              <w:drawing>
                <wp:inline distT="0" distB="0" distL="0" distR="0" wp14:anchorId="3A810BF8" wp14:editId="3BF97BC0">
                  <wp:extent cx="5467350" cy="54610"/>
                  <wp:effectExtent l="9525" t="19050" r="9525" b="12065"/>
                  <wp:docPr id="23" name="Flowchart: Decision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3046C922" id="_x0000_t110" coordsize="21600,21600" o:spt="110" path="m10800,l,10800,10800,21600,21600,10800xe">
                  <v:stroke joinstyle="miter"/>
                  <v:path gradientshapeok="t" o:connecttype="rect" textboxrect="5400,5400,16200,16200"/>
                </v:shapetype>
                <v:shape id="Flowchart: Decision 2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q+HKgIAAFQEAAAOAAAAZHJzL2Uyb0RvYy54bWysVNtuEzEQfUfiHyy/003SpJdVNlWVUoRU&#10;SqXCB0y83qyF12PGTjbl6xl7k5DCC0LkwfLs2MdzzpnJ/GbXWbHVFAy6So7PRlJop7A2bl3Jr1/u&#10;311JESK4Giw6XckXHeTN4u2bee9LPcEWba1JMIgLZe8r2cboy6IIqtUdhDP02nGyQeogckjroibo&#10;Gb2zxWQ0uih6pNoTKh0Cf70bknKR8ZtGq/i5aYKOwlaSa4t5pbyu0los5lCuCXxr1L4M+IcqOjCO&#10;Hz1C3UEEsSHzB1RnFGHAJp4p7ApsGqN05sBsxqPf2Dy34HXmwuIEf5Qp/D9Y9bh9ImHqSk7OpXDQ&#10;sUf3FnvVAsVS3GllkrWCsyxV70PJN579EyWywT+g+haEw2ULbq1vibBvNdRc4DidL15dSEHgq2LV&#10;f8KaH4JNxKzarqEuAbIeYpfNeTmao3dRKP44m15cns/YQ8U5DsbZvALKw2VPIX7Q2Im0qWTDLLgs&#10;igcO+SXYPoSYKoPycD4zQWvqe2NtDmi9WloSW0hNk3+ZDBM+PWad6Ct5PZvMMvKrXPg7iM5E7n5r&#10;ukpeHd+BMkn43tW5NyMYO+y5ZOv2miYZBztWWL+wpIRDa/Mo8qZF+iFFz21dyfB9A6SlsB8d23I9&#10;nk7THORgOruccECnmdVpBpxiqEpGKYbtMg6zs/Fk1i2/NM7cHd6ylY3Jyiabh6r2xXLrZsH3Y5Zm&#10;4zTOp379GSx+AgAA//8DAFBLAwQUAAYACAAAACEAIuX8+dkAAAADAQAADwAAAGRycy9kb3ducmV2&#10;LnhtbEyPQU/DMAyF70j8h8hI3Fg6DtUoTacJgeCCBB1jV6/x2kLjVE3WFX49Hhe4WH561vP38uXk&#10;OjXSEFrPBuazBBRx5W3LtYG39cPVAlSIyBY7z2TgiwIsi/OzHDPrj/xKYxlrJSEcMjTQxNhnWoeq&#10;IYdh5nti8fZ+cBhFDrW2Ax4l3HX6OklS7bBl+dBgT3cNVZ/lwRno0/fHp/3LdlOXI43h4/5m850+&#10;G3N5Ma1uQUWa4t8xnPAFHQph2vkD26A6A1Ik/k7xFulc5O60gC5y/Z+9+AEAAP//AwBQSwECLQAU&#10;AAYACAAAACEAtoM4kv4AAADhAQAAEwAAAAAAAAAAAAAAAAAAAAAAW0NvbnRlbnRfVHlwZXNdLnht&#10;bFBLAQItABQABgAIAAAAIQA4/SH/1gAAAJQBAAALAAAAAAAAAAAAAAAAAC8BAABfcmVscy8ucmVs&#10;c1BLAQItABQABgAIAAAAIQAqgq+HKgIAAFQEAAAOAAAAAAAAAAAAAAAAAC4CAABkcnMvZTJvRG9j&#10;LnhtbFBLAQItABQABgAIAAAAIQAi5fz52QAAAAMBAAAPAAAAAAAAAAAAAAAAAIQEAABkcnMvZG93&#10;bnJldi54bWxQSwUGAAAAAAQABADzAAAAigUAAAAA&#10;" fillcolor="black">
                  <w10:anchorlock/>
                </v:shape>
              </w:pict>
            </mc:Fallback>
          </mc:AlternateContent>
        </w:r>
      </w:p>
      <w:p w14:paraId="7EA0F9C5" w14:textId="32E304A6" w:rsidR="00706DA8" w:rsidRDefault="00706D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6E7047" w14:textId="7BA9C1E9" w:rsidR="00706DA8" w:rsidRDefault="00706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5611A8" w14:textId="77777777" w:rsidR="00D273F1" w:rsidRDefault="00D273F1" w:rsidP="00706DA8">
      <w:pPr>
        <w:spacing w:after="0" w:line="240" w:lineRule="auto"/>
      </w:pPr>
      <w:r>
        <w:separator/>
      </w:r>
    </w:p>
  </w:footnote>
  <w:footnote w:type="continuationSeparator" w:id="0">
    <w:p w14:paraId="0ECC51A7" w14:textId="77777777" w:rsidR="00D273F1" w:rsidRDefault="00D273F1" w:rsidP="00706D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E72"/>
    <w:rsid w:val="00001F17"/>
    <w:rsid w:val="00037F27"/>
    <w:rsid w:val="00080F58"/>
    <w:rsid w:val="000F3557"/>
    <w:rsid w:val="00114603"/>
    <w:rsid w:val="001751CF"/>
    <w:rsid w:val="00180F05"/>
    <w:rsid w:val="00195933"/>
    <w:rsid w:val="00196DB6"/>
    <w:rsid w:val="001D322F"/>
    <w:rsid w:val="002420A7"/>
    <w:rsid w:val="002D385F"/>
    <w:rsid w:val="00330AFE"/>
    <w:rsid w:val="003607E9"/>
    <w:rsid w:val="00551E72"/>
    <w:rsid w:val="005656F9"/>
    <w:rsid w:val="005C2912"/>
    <w:rsid w:val="00706DA8"/>
    <w:rsid w:val="007102D5"/>
    <w:rsid w:val="00786CB9"/>
    <w:rsid w:val="007B15B6"/>
    <w:rsid w:val="007C54CB"/>
    <w:rsid w:val="007E6352"/>
    <w:rsid w:val="0082329E"/>
    <w:rsid w:val="00831D98"/>
    <w:rsid w:val="008601C6"/>
    <w:rsid w:val="0089402A"/>
    <w:rsid w:val="008A6EEC"/>
    <w:rsid w:val="008F478E"/>
    <w:rsid w:val="00962A40"/>
    <w:rsid w:val="00A26541"/>
    <w:rsid w:val="00AD48C8"/>
    <w:rsid w:val="00AF1165"/>
    <w:rsid w:val="00B95752"/>
    <w:rsid w:val="00C20C46"/>
    <w:rsid w:val="00C94A96"/>
    <w:rsid w:val="00D012B1"/>
    <w:rsid w:val="00D13E27"/>
    <w:rsid w:val="00D273F1"/>
    <w:rsid w:val="00D51E91"/>
    <w:rsid w:val="00D65E04"/>
    <w:rsid w:val="00DF1211"/>
    <w:rsid w:val="00DF6E79"/>
    <w:rsid w:val="00E03394"/>
    <w:rsid w:val="00EC08DF"/>
    <w:rsid w:val="00F95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71B973"/>
  <w15:chartTrackingRefBased/>
  <w15:docId w15:val="{7B2CB763-3153-4F16-AADE-98B789CFD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4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20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20A7"/>
    <w:rPr>
      <w:rFonts w:eastAsiaTheme="minorEastAsia"/>
      <w:lang w:val="en-US"/>
    </w:rPr>
  </w:style>
  <w:style w:type="character" w:customStyle="1" w:styleId="Heading1Char">
    <w:name w:val="Heading 1 Char"/>
    <w:basedOn w:val="DefaultParagraphFont"/>
    <w:link w:val="Heading1"/>
    <w:uiPriority w:val="9"/>
    <w:rsid w:val="007C54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54CB"/>
    <w:pPr>
      <w:outlineLvl w:val="9"/>
    </w:pPr>
    <w:rPr>
      <w:lang w:val="en-US"/>
    </w:rPr>
  </w:style>
  <w:style w:type="paragraph" w:styleId="Title">
    <w:name w:val="Title"/>
    <w:basedOn w:val="Normal"/>
    <w:next w:val="Normal"/>
    <w:link w:val="TitleChar"/>
    <w:uiPriority w:val="10"/>
    <w:qFormat/>
    <w:rsid w:val="00A265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541"/>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A26541"/>
    <w:pPr>
      <w:spacing w:after="100"/>
    </w:pPr>
  </w:style>
  <w:style w:type="character" w:styleId="Hyperlink">
    <w:name w:val="Hyperlink"/>
    <w:basedOn w:val="DefaultParagraphFont"/>
    <w:uiPriority w:val="99"/>
    <w:unhideWhenUsed/>
    <w:rsid w:val="00A26541"/>
    <w:rPr>
      <w:color w:val="0563C1" w:themeColor="hyperlink"/>
      <w:u w:val="single"/>
    </w:rPr>
  </w:style>
  <w:style w:type="paragraph" w:styleId="Header">
    <w:name w:val="header"/>
    <w:basedOn w:val="Normal"/>
    <w:link w:val="HeaderChar"/>
    <w:uiPriority w:val="99"/>
    <w:unhideWhenUsed/>
    <w:rsid w:val="00706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6DA8"/>
  </w:style>
  <w:style w:type="paragraph" w:styleId="Footer">
    <w:name w:val="footer"/>
    <w:basedOn w:val="Normal"/>
    <w:link w:val="FooterChar"/>
    <w:uiPriority w:val="99"/>
    <w:unhideWhenUsed/>
    <w:rsid w:val="00706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6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1E520-6A06-45C4-BE8A-ACA9CDE72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7</Pages>
  <Words>757</Words>
  <Characters>4318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Report &amp; Documentation of Website</vt:lpstr>
    </vt:vector>
  </TitlesOfParts>
  <Company/>
  <LinksUpToDate>false</LinksUpToDate>
  <CharactersWithSpaces>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&amp; Documentation of Website</dc:title>
  <dc:subject>Web &amp; Mobile Technologies | Finley Clarke</dc:subject>
  <dc:creator>Finley Clarke</dc:creator>
  <cp:keywords/>
  <dc:description/>
  <cp:lastModifiedBy>Finley Clarke</cp:lastModifiedBy>
  <cp:revision>26</cp:revision>
  <dcterms:created xsi:type="dcterms:W3CDTF">2021-01-29T13:50:00Z</dcterms:created>
  <dcterms:modified xsi:type="dcterms:W3CDTF">2021-01-29T19:31:00Z</dcterms:modified>
</cp:coreProperties>
</file>