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7205A3" w14:textId="77777777" w:rsidR="00080F60" w:rsidRDefault="00080F60">
      <w:r>
        <w:t xml:space="preserve">Outdoor Learning: A Literature Review on Parental Perceptions </w:t>
      </w:r>
    </w:p>
    <w:p w14:paraId="473DE40D" w14:textId="77777777" w:rsidR="00080F60" w:rsidRDefault="00080F60"/>
    <w:p w14:paraId="6E1637EA" w14:textId="7A4F174D" w:rsidR="00080F60" w:rsidRDefault="00080F60">
      <w:r>
        <w:t>This literature review explores the topic of outdoor learning in the early years and examines parents' perceptions and attitudes towards it. It provides an in-depth consideration of the reasons for choosing this subject, the potential challenges and barriers from a parental perspective, as well as the methodological and ethical considerations involved in conducting research in this area. The review aims to offer valuable insights to inform future research and practice in promoting outdoor learning experiences for young children.</w:t>
      </w:r>
    </w:p>
    <w:p w14:paraId="7C4B6EE0" w14:textId="77777777" w:rsidR="00080F60" w:rsidRDefault="00080F60"/>
    <w:p w14:paraId="3F1F9DC9" w14:textId="77777777" w:rsidR="00080F60" w:rsidRDefault="00080F60"/>
    <w:p w14:paraId="3AABD8A4" w14:textId="77777777" w:rsidR="00080F60" w:rsidRDefault="00080F60">
      <w:r>
        <w:t xml:space="preserve"> Literature Review: Exploring the Rationale The research project focuses on understanding parental perceptions and attitudes towards outdoor learning in the early years. This topic is particularly relevant as outdoor play and exploration have been recognized as essential components of a well-rounded early childhood education. Numerous studies have highlighted the numerous benefits of outdoor learning, including enhanced physical development, improved cognitive skills, increased social interaction, and a stronger connection to the natural world. The sample size for this study will be a diverse group of parents with children aged 3-6 years old, as this is a crucial period for the development of outdoor learning habits. The research will employ a mixed-methods approach, utilizing both qualitative and quantitative data collection techniques, such as interviews, focus groups, and surveys. This comprehensive approach will provide a deeper understanding of parents' perceptions, attitudes, and the factors that shape them. Parental Perceptions and Attitudes Towards Outdoor Learning Parents play a pivotal role in shaping their children's experiences and attitudes towards outdoor learning. Understanding their perceptions is crucial, as they are often the primary decision-makers when it comes to the activities and learning environments their children are exposed to. The literature review will explore factors that may influence parental attitudes, such as their own childhood experiences, concerns about safety and supervision, cultural beliefs, and perceived barriers to outdoor engagement. It will also examine how parental perceptions may vary based on factors like socioeconomic status, geographic location, and educational background. Challenges </w:t>
      </w:r>
      <w:r>
        <w:lastRenderedPageBreak/>
        <w:t xml:space="preserve">and Barriers to Outdoor Learning While the benefits of outdoor learning are well-documented, parents may face various challenges and barriers that limit their children's participation in these activities. The literature review will delve into the potential obstacles, such as concerns about safety, lack of accessible green spaces, inclement weather, limited transportation options, and financial constraints. Additionally, the review will explore how cultural norms, societal expectations, and institutional policies can shape parental perceptions and create barriers to outdoor learning. Understanding these challenges from the parental perspective will be crucial in developing strategies to address them and promote more inclusive and accessible outdoor learning opportunities. </w:t>
      </w:r>
    </w:p>
    <w:p w14:paraId="1A3FEE77" w14:textId="77777777" w:rsidR="00080F60" w:rsidRDefault="00080F60"/>
    <w:p w14:paraId="5E4BB7F1" w14:textId="77777777" w:rsidR="00080F60" w:rsidRDefault="00080F60"/>
    <w:p w14:paraId="3B845C53" w14:textId="77777777" w:rsidR="00080F60" w:rsidRDefault="00080F60">
      <w:r>
        <w:t>Methodological Considerations The research project will employ a mixed-methods approach, combining qualitative and quantitative data collection techniques. This comprehensive approach will provide a deeper understanding of parental perceptions and attitudes towards outdoor learning.</w:t>
      </w:r>
    </w:p>
    <w:p w14:paraId="4B10A2F2" w14:textId="77777777" w:rsidR="00080F60" w:rsidRDefault="00080F60"/>
    <w:p w14:paraId="5BE7398F" w14:textId="77777777" w:rsidR="00080F60" w:rsidRDefault="00080F60">
      <w:r>
        <w:t xml:space="preserve"> 1 Qualitative Methods Semi-structured interviews and focus groups will be used to gather in-depth, contextual data on parents' experiences, beliefs, and decision making processes regarding outdoor learning</w:t>
      </w:r>
    </w:p>
    <w:p w14:paraId="756CF926" w14:textId="77777777" w:rsidR="00080F60" w:rsidRDefault="00080F60"/>
    <w:p w14:paraId="25B67D52" w14:textId="77777777" w:rsidR="00080F60" w:rsidRDefault="00080F60">
      <w:r>
        <w:t>. 2 Quantitative Methods Online surveys will be used to collect demographic information, measure parental attitudes, and identify potential trends and patterns across a larger sample.</w:t>
      </w:r>
    </w:p>
    <w:p w14:paraId="19B53811" w14:textId="77777777" w:rsidR="00080F60" w:rsidRDefault="00080F60"/>
    <w:p w14:paraId="73BEFDF1" w14:textId="77777777" w:rsidR="00080F60" w:rsidRDefault="00080F60">
      <w:r>
        <w:t xml:space="preserve"> 3 Data Analysis The qualitative data will be </w:t>
      </w:r>
      <w:proofErr w:type="spellStart"/>
      <w:r>
        <w:t>analyzed</w:t>
      </w:r>
      <w:proofErr w:type="spellEnd"/>
      <w:r>
        <w:t xml:space="preserve"> using thematic analysis, while the quantitative data will be statistically evaluated to uncover significant relationships and findings.</w:t>
      </w:r>
    </w:p>
    <w:p w14:paraId="69E1F94F" w14:textId="77777777" w:rsidR="00080F60" w:rsidRDefault="00080F60"/>
    <w:p w14:paraId="62B73937" w14:textId="0120FEF7" w:rsidR="00080F60" w:rsidRDefault="00080F60">
      <w:r>
        <w:t xml:space="preserve"> Ethical Considerations Conducting research on parental perceptions and attitudes towards outdoor learning will require careful consideration of ethical principles to ensure the protection of participants and the integrity of the study. The research project will adhere to the following ethical guidelines: Obtaining informed consent </w:t>
      </w:r>
      <w:r>
        <w:lastRenderedPageBreak/>
        <w:t>from all participants, including providing clear information about the study's purpose, procedures, and their right to withdraw at any time. Ensuring confidentiality and anonymity by removing any identifiable information from the data and securely storing all collected information. Minimizing potential risks to participants, such as emotional discomfort or inconvenience, and providing appropriate support if needed. Seeking approval from the relevant institutional review board or ethics committee before commencing the study</w:t>
      </w:r>
    </w:p>
    <w:p w14:paraId="63D107B2" w14:textId="77777777" w:rsidR="00080F60" w:rsidRDefault="00080F60"/>
    <w:p w14:paraId="458E9B26" w14:textId="77777777" w:rsidR="00080F60" w:rsidRDefault="00080F60"/>
    <w:p w14:paraId="0BE3BD5B" w14:textId="3CCAF387" w:rsidR="001F40CE" w:rsidRDefault="00080F60">
      <w:r>
        <w:t>Conclusion and Future Research Directions This literature review has explored the topic of outdoor learning in the early years and the importance of understanding parental perceptions and attitudes towards it. The research project aims to provide valuable insights into the factors that shape parental views, the challenges and barriers they face, and the strategies that can be implemented to promote more inclusive and accessible outdoor learning opportunities. The findings from this study will contribute to the existing body of knowledge in the field of early childhood education and outdoor learning. Furthermore, the insights gained can inform the development of parent-</w:t>
      </w:r>
      <w:proofErr w:type="spellStart"/>
      <w:r>
        <w:t>centered</w:t>
      </w:r>
      <w:proofErr w:type="spellEnd"/>
      <w:r>
        <w:t xml:space="preserve"> interventions, policy changes, and educational programs that better support and empower parents to embrace outdoor learning as an essential component of their children's holistic development. Future research directions may include investigating the long-term impact of outdoor learning on children's academic, social, and emotional outcomes, as well as exploring the role of educational institutions and policymakers in facilitating and supporting outdoor learning initiatives</w:t>
      </w:r>
    </w:p>
    <w:p w14:paraId="4FCF4673" w14:textId="77777777" w:rsidR="006F2C49" w:rsidRDefault="006F2C49"/>
    <w:p w14:paraId="55E6FE37" w14:textId="77777777" w:rsidR="006F2C49" w:rsidRDefault="006F2C49"/>
    <w:p w14:paraId="157B80EA" w14:textId="77777777" w:rsidR="006F2C49" w:rsidRDefault="006F2C49"/>
    <w:p w14:paraId="206D5F2D" w14:textId="77777777" w:rsidR="006F2C49" w:rsidRDefault="006F2C49"/>
    <w:p w14:paraId="6AA32D35" w14:textId="77777777" w:rsidR="006F2C49" w:rsidRDefault="006F2C49"/>
    <w:p w14:paraId="534D16DF" w14:textId="77777777" w:rsidR="006F2C49" w:rsidRDefault="006F2C49"/>
    <w:p w14:paraId="1733F034" w14:textId="77777777" w:rsidR="006F2C49" w:rsidRDefault="006F2C49"/>
    <w:p w14:paraId="1B77867D" w14:textId="77777777" w:rsidR="006F2C49" w:rsidRDefault="006F2C49"/>
    <w:p w14:paraId="69C515D9" w14:textId="77777777" w:rsidR="006F2C49" w:rsidRDefault="006F2C49"/>
    <w:p w14:paraId="7254E74B" w14:textId="7383802D" w:rsidR="006F2C49" w:rsidRDefault="006F2C49">
      <w:r>
        <w:lastRenderedPageBreak/>
        <w:t>Theorists on outdoor</w:t>
      </w:r>
    </w:p>
    <w:p w14:paraId="388A581C" w14:textId="77777777" w:rsidR="006F2C49" w:rsidRPr="006F2C49" w:rsidRDefault="006F2C49" w:rsidP="006F2C49">
      <w:pPr>
        <w:shd w:val="clear" w:color="auto" w:fill="F9F9F9"/>
        <w:spacing w:after="0"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color w:val="111111"/>
          <w:kern w:val="0"/>
          <w:lang w:eastAsia="en-GB"/>
          <w14:ligatures w14:val="none"/>
        </w:rPr>
        <w:t>Certainly! Several influential theorists have made connections to outdoor learning. Let’s explore a few of them:</w:t>
      </w:r>
    </w:p>
    <w:p w14:paraId="2E630D01" w14:textId="77777777" w:rsidR="006F2C49" w:rsidRPr="006F2C49" w:rsidRDefault="006F2C49" w:rsidP="006F2C49">
      <w:pPr>
        <w:numPr>
          <w:ilvl w:val="0"/>
          <w:numId w:val="1"/>
        </w:numPr>
        <w:shd w:val="clear" w:color="auto" w:fill="F9F9F9"/>
        <w:spacing w:after="0"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b/>
          <w:bCs/>
          <w:color w:val="111111"/>
          <w:kern w:val="0"/>
          <w:lang w:eastAsia="en-GB"/>
          <w14:ligatures w14:val="none"/>
        </w:rPr>
        <w:t>Jean Piaget (1896-1980)</w:t>
      </w:r>
      <w:r w:rsidRPr="006F2C49">
        <w:rPr>
          <w:rFonts w:ascii="Roboto" w:eastAsia="Times New Roman" w:hAnsi="Roboto" w:cs="Times New Roman"/>
          <w:color w:val="111111"/>
          <w:kern w:val="0"/>
          <w:lang w:eastAsia="en-GB"/>
          <w14:ligatures w14:val="none"/>
        </w:rPr>
        <w:t>:</w:t>
      </w:r>
    </w:p>
    <w:p w14:paraId="28F6A93F" w14:textId="77777777" w:rsidR="006F2C49" w:rsidRPr="006F2C49" w:rsidRDefault="006F2C49" w:rsidP="006F2C49">
      <w:pPr>
        <w:numPr>
          <w:ilvl w:val="1"/>
          <w:numId w:val="1"/>
        </w:numPr>
        <w:shd w:val="clear" w:color="auto" w:fill="F9F9F9"/>
        <w:spacing w:beforeAutospacing="1" w:after="0" w:afterAutospacing="1"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color w:val="111111"/>
          <w:kern w:val="0"/>
          <w:lang w:eastAsia="en-GB"/>
          <w14:ligatures w14:val="none"/>
        </w:rPr>
        <w:t>Piaget’s work focused on </w:t>
      </w:r>
      <w:r w:rsidRPr="006F2C49">
        <w:rPr>
          <w:rFonts w:ascii="Roboto" w:eastAsia="Times New Roman" w:hAnsi="Roboto" w:cs="Times New Roman"/>
          <w:b/>
          <w:bCs/>
          <w:color w:val="111111"/>
          <w:kern w:val="0"/>
          <w:lang w:eastAsia="en-GB"/>
          <w14:ligatures w14:val="none"/>
        </w:rPr>
        <w:t>cognitive development</w:t>
      </w:r>
      <w:r w:rsidRPr="006F2C49">
        <w:rPr>
          <w:rFonts w:ascii="Roboto" w:eastAsia="Times New Roman" w:hAnsi="Roboto" w:cs="Times New Roman"/>
          <w:color w:val="111111"/>
          <w:kern w:val="0"/>
          <w:lang w:eastAsia="en-GB"/>
          <w14:ligatures w14:val="none"/>
        </w:rPr>
        <w:t> in children. He emphasized that children think differently from adults and that their brains evolve as they encounter new experiences. His concept of </w:t>
      </w:r>
      <w:r w:rsidRPr="006F2C49">
        <w:rPr>
          <w:rFonts w:ascii="Roboto" w:eastAsia="Times New Roman" w:hAnsi="Roboto" w:cs="Times New Roman"/>
          <w:b/>
          <w:bCs/>
          <w:color w:val="111111"/>
          <w:kern w:val="0"/>
          <w:lang w:eastAsia="en-GB"/>
          <w14:ligatures w14:val="none"/>
        </w:rPr>
        <w:t>schemas</w:t>
      </w:r>
      <w:r w:rsidRPr="006F2C49">
        <w:rPr>
          <w:rFonts w:ascii="Roboto" w:eastAsia="Times New Roman" w:hAnsi="Roboto" w:cs="Times New Roman"/>
          <w:color w:val="111111"/>
          <w:kern w:val="0"/>
          <w:lang w:eastAsia="en-GB"/>
          <w14:ligatures w14:val="none"/>
        </w:rPr>
        <w:t>—the building blocks of knowledge—helps children make sense of their world. </w:t>
      </w:r>
      <w:hyperlink r:id="rId8" w:tgtFrame="_blank" w:history="1">
        <w:r w:rsidRPr="006F2C49">
          <w:rPr>
            <w:rFonts w:ascii="Roboto" w:eastAsia="Times New Roman" w:hAnsi="Roboto" w:cs="Times New Roman"/>
            <w:color w:val="0000FF"/>
            <w:kern w:val="0"/>
            <w:u w:val="single"/>
            <w:lang w:eastAsia="en-GB"/>
            <w14:ligatures w14:val="none"/>
          </w:rPr>
          <w:t>In outdoor settings, we can facilitate various schemas, such as transporting, enveloping, and rotation, by providing suitable experiences and resources</w:t>
        </w:r>
      </w:hyperlink>
      <w:hyperlink r:id="rId9" w:tgtFrame="_blank" w:history="1">
        <w:r w:rsidRPr="006F2C49">
          <w:rPr>
            <w:rFonts w:ascii="Roboto" w:eastAsia="Times New Roman" w:hAnsi="Roboto" w:cs="Times New Roman"/>
            <w:color w:val="0000FF"/>
            <w:kern w:val="0"/>
            <w:u w:val="single"/>
            <w:vertAlign w:val="superscript"/>
            <w:lang w:eastAsia="en-GB"/>
            <w14:ligatures w14:val="none"/>
          </w:rPr>
          <w:t>1</w:t>
        </w:r>
      </w:hyperlink>
      <w:r w:rsidRPr="006F2C49">
        <w:rPr>
          <w:rFonts w:ascii="Roboto" w:eastAsia="Times New Roman" w:hAnsi="Roboto" w:cs="Times New Roman"/>
          <w:color w:val="111111"/>
          <w:kern w:val="0"/>
          <w:lang w:eastAsia="en-GB"/>
          <w14:ligatures w14:val="none"/>
        </w:rPr>
        <w:t>.</w:t>
      </w:r>
    </w:p>
    <w:p w14:paraId="19C78D1D" w14:textId="77777777" w:rsidR="006F2C49" w:rsidRPr="006F2C49" w:rsidRDefault="006F2C49" w:rsidP="006F2C49">
      <w:pPr>
        <w:numPr>
          <w:ilvl w:val="0"/>
          <w:numId w:val="1"/>
        </w:numPr>
        <w:shd w:val="clear" w:color="auto" w:fill="F9F9F9"/>
        <w:spacing w:after="0"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b/>
          <w:bCs/>
          <w:color w:val="111111"/>
          <w:kern w:val="0"/>
          <w:lang w:eastAsia="en-GB"/>
          <w14:ligatures w14:val="none"/>
        </w:rPr>
        <w:t>Lev Vygotsky</w:t>
      </w:r>
      <w:r w:rsidRPr="006F2C49">
        <w:rPr>
          <w:rFonts w:ascii="Roboto" w:eastAsia="Times New Roman" w:hAnsi="Roboto" w:cs="Times New Roman"/>
          <w:color w:val="111111"/>
          <w:kern w:val="0"/>
          <w:lang w:eastAsia="en-GB"/>
          <w14:ligatures w14:val="none"/>
        </w:rPr>
        <w:t>:</w:t>
      </w:r>
    </w:p>
    <w:p w14:paraId="177D3FFE" w14:textId="77777777" w:rsidR="006F2C49" w:rsidRPr="006F2C49" w:rsidRDefault="006F2C49" w:rsidP="006F2C49">
      <w:pPr>
        <w:numPr>
          <w:ilvl w:val="1"/>
          <w:numId w:val="1"/>
        </w:numPr>
        <w:shd w:val="clear" w:color="auto" w:fill="F9F9F9"/>
        <w:spacing w:beforeAutospacing="1" w:after="0" w:afterAutospacing="1"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color w:val="111111"/>
          <w:kern w:val="0"/>
          <w:lang w:eastAsia="en-GB"/>
          <w14:ligatures w14:val="none"/>
        </w:rPr>
        <w:t>Vygotsky’s theory emphasizes </w:t>
      </w:r>
      <w:r w:rsidRPr="006F2C49">
        <w:rPr>
          <w:rFonts w:ascii="Roboto" w:eastAsia="Times New Roman" w:hAnsi="Roboto" w:cs="Times New Roman"/>
          <w:b/>
          <w:bCs/>
          <w:color w:val="111111"/>
          <w:kern w:val="0"/>
          <w:lang w:eastAsia="en-GB"/>
          <w14:ligatures w14:val="none"/>
        </w:rPr>
        <w:t>social interaction</w:t>
      </w:r>
      <w:r w:rsidRPr="006F2C49">
        <w:rPr>
          <w:rFonts w:ascii="Roboto" w:eastAsia="Times New Roman" w:hAnsi="Roboto" w:cs="Times New Roman"/>
          <w:color w:val="111111"/>
          <w:kern w:val="0"/>
          <w:lang w:eastAsia="en-GB"/>
          <w14:ligatures w14:val="none"/>
        </w:rPr>
        <w:t> and the role of others in learning. He introduced the concept of the </w:t>
      </w:r>
      <w:r w:rsidRPr="006F2C49">
        <w:rPr>
          <w:rFonts w:ascii="Roboto" w:eastAsia="Times New Roman" w:hAnsi="Roboto" w:cs="Times New Roman"/>
          <w:b/>
          <w:bCs/>
          <w:color w:val="111111"/>
          <w:kern w:val="0"/>
          <w:lang w:eastAsia="en-GB"/>
          <w14:ligatures w14:val="none"/>
        </w:rPr>
        <w:t>zone of proximal development</w:t>
      </w:r>
      <w:r w:rsidRPr="006F2C49">
        <w:rPr>
          <w:rFonts w:ascii="Roboto" w:eastAsia="Times New Roman" w:hAnsi="Roboto" w:cs="Times New Roman"/>
          <w:color w:val="111111"/>
          <w:kern w:val="0"/>
          <w:lang w:eastAsia="en-GB"/>
          <w14:ligatures w14:val="none"/>
        </w:rPr>
        <w:t>, where learners build on existing knowledge with the help of more knowledgeable peers or adults. </w:t>
      </w:r>
      <w:hyperlink r:id="rId10" w:tgtFrame="_blank" w:history="1">
        <w:r w:rsidRPr="006F2C49">
          <w:rPr>
            <w:rFonts w:ascii="Roboto" w:eastAsia="Times New Roman" w:hAnsi="Roboto" w:cs="Times New Roman"/>
            <w:color w:val="0000FF"/>
            <w:kern w:val="0"/>
            <w:u w:val="single"/>
            <w:lang w:eastAsia="en-GB"/>
            <w14:ligatures w14:val="none"/>
          </w:rPr>
          <w:t>In outdoor learning, collaborative activities and peer interactions can enhance this process</w:t>
        </w:r>
      </w:hyperlink>
      <w:hyperlink r:id="rId11" w:tgtFrame="_blank" w:history="1">
        <w:r w:rsidRPr="006F2C49">
          <w:rPr>
            <w:rFonts w:ascii="Roboto" w:eastAsia="Times New Roman" w:hAnsi="Roboto" w:cs="Times New Roman"/>
            <w:color w:val="0000FF"/>
            <w:kern w:val="0"/>
            <w:u w:val="single"/>
            <w:vertAlign w:val="superscript"/>
            <w:lang w:eastAsia="en-GB"/>
            <w14:ligatures w14:val="none"/>
          </w:rPr>
          <w:t>2</w:t>
        </w:r>
      </w:hyperlink>
      <w:r w:rsidRPr="006F2C49">
        <w:rPr>
          <w:rFonts w:ascii="Roboto" w:eastAsia="Times New Roman" w:hAnsi="Roboto" w:cs="Times New Roman"/>
          <w:color w:val="111111"/>
          <w:kern w:val="0"/>
          <w:lang w:eastAsia="en-GB"/>
          <w14:ligatures w14:val="none"/>
        </w:rPr>
        <w:t>.</w:t>
      </w:r>
    </w:p>
    <w:p w14:paraId="3B0CBE6D" w14:textId="77777777" w:rsidR="006F2C49" w:rsidRPr="006F2C49" w:rsidRDefault="006F2C49" w:rsidP="006F2C49">
      <w:pPr>
        <w:numPr>
          <w:ilvl w:val="0"/>
          <w:numId w:val="1"/>
        </w:numPr>
        <w:shd w:val="clear" w:color="auto" w:fill="F9F9F9"/>
        <w:spacing w:after="0"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b/>
          <w:bCs/>
          <w:color w:val="111111"/>
          <w:kern w:val="0"/>
          <w:lang w:eastAsia="en-GB"/>
          <w14:ligatures w14:val="none"/>
        </w:rPr>
        <w:t>Friedrich Froebel (1782-1852)</w:t>
      </w:r>
      <w:r w:rsidRPr="006F2C49">
        <w:rPr>
          <w:rFonts w:ascii="Roboto" w:eastAsia="Times New Roman" w:hAnsi="Roboto" w:cs="Times New Roman"/>
          <w:color w:val="111111"/>
          <w:kern w:val="0"/>
          <w:lang w:eastAsia="en-GB"/>
          <w14:ligatures w14:val="none"/>
        </w:rPr>
        <w:t>:</w:t>
      </w:r>
    </w:p>
    <w:p w14:paraId="72F23C8D" w14:textId="77777777" w:rsidR="006F2C49" w:rsidRPr="006F2C49" w:rsidRDefault="006F2C49" w:rsidP="006F2C49">
      <w:pPr>
        <w:numPr>
          <w:ilvl w:val="1"/>
          <w:numId w:val="1"/>
        </w:numPr>
        <w:shd w:val="clear" w:color="auto" w:fill="F9F9F9"/>
        <w:spacing w:beforeAutospacing="1" w:after="0" w:afterAutospacing="1"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color w:val="111111"/>
          <w:kern w:val="0"/>
          <w:lang w:eastAsia="en-GB"/>
          <w14:ligatures w14:val="none"/>
        </w:rPr>
        <w:t>Froebel believed in the interconnectedness of life, beauty, and knowledge. His approach emphasized </w:t>
      </w:r>
      <w:r w:rsidRPr="006F2C49">
        <w:rPr>
          <w:rFonts w:ascii="Roboto" w:eastAsia="Times New Roman" w:hAnsi="Roboto" w:cs="Times New Roman"/>
          <w:b/>
          <w:bCs/>
          <w:color w:val="111111"/>
          <w:kern w:val="0"/>
          <w:lang w:eastAsia="en-GB"/>
          <w14:ligatures w14:val="none"/>
        </w:rPr>
        <w:t>wholeness, connectedness, and harmony with nature</w:t>
      </w:r>
      <w:r w:rsidRPr="006F2C49">
        <w:rPr>
          <w:rFonts w:ascii="Roboto" w:eastAsia="Times New Roman" w:hAnsi="Roboto" w:cs="Times New Roman"/>
          <w:color w:val="111111"/>
          <w:kern w:val="0"/>
          <w:lang w:eastAsia="en-GB"/>
          <w14:ligatures w14:val="none"/>
        </w:rPr>
        <w:t>. He advocated for open-ended, creative play and exploration in natural environments. </w:t>
      </w:r>
      <w:hyperlink r:id="rId12" w:tgtFrame="_blank" w:history="1">
        <w:r w:rsidRPr="006F2C49">
          <w:rPr>
            <w:rFonts w:ascii="Roboto" w:eastAsia="Times New Roman" w:hAnsi="Roboto" w:cs="Times New Roman"/>
            <w:color w:val="0000FF"/>
            <w:kern w:val="0"/>
            <w:u w:val="single"/>
            <w:lang w:eastAsia="en-GB"/>
            <w14:ligatures w14:val="none"/>
          </w:rPr>
          <w:t>The role of adults in observing, supporting, and extending play is crucial in the spirit of Froebelian education</w:t>
        </w:r>
      </w:hyperlink>
      <w:hyperlink r:id="rId13" w:tgtFrame="_blank" w:history="1">
        <w:r w:rsidRPr="006F2C49">
          <w:rPr>
            <w:rFonts w:ascii="Roboto" w:eastAsia="Times New Roman" w:hAnsi="Roboto" w:cs="Times New Roman"/>
            <w:color w:val="0000FF"/>
            <w:kern w:val="0"/>
            <w:u w:val="single"/>
            <w:vertAlign w:val="superscript"/>
            <w:lang w:eastAsia="en-GB"/>
            <w14:ligatures w14:val="none"/>
          </w:rPr>
          <w:t>3</w:t>
        </w:r>
      </w:hyperlink>
      <w:r w:rsidRPr="006F2C49">
        <w:rPr>
          <w:rFonts w:ascii="Roboto" w:eastAsia="Times New Roman" w:hAnsi="Roboto" w:cs="Times New Roman"/>
          <w:color w:val="111111"/>
          <w:kern w:val="0"/>
          <w:lang w:eastAsia="en-GB"/>
          <w14:ligatures w14:val="none"/>
        </w:rPr>
        <w:t>.</w:t>
      </w:r>
    </w:p>
    <w:p w14:paraId="5209EF13" w14:textId="77777777" w:rsidR="006F2C49" w:rsidRPr="006F2C49" w:rsidRDefault="006F2C49" w:rsidP="006F2C49">
      <w:pPr>
        <w:numPr>
          <w:ilvl w:val="0"/>
          <w:numId w:val="1"/>
        </w:numPr>
        <w:shd w:val="clear" w:color="auto" w:fill="F9F9F9"/>
        <w:spacing w:after="0"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b/>
          <w:bCs/>
          <w:color w:val="111111"/>
          <w:kern w:val="0"/>
          <w:lang w:eastAsia="en-GB"/>
          <w14:ligatures w14:val="none"/>
        </w:rPr>
        <w:t>Jean-Jacques Rousseau</w:t>
      </w:r>
      <w:r w:rsidRPr="006F2C49">
        <w:rPr>
          <w:rFonts w:ascii="Roboto" w:eastAsia="Times New Roman" w:hAnsi="Roboto" w:cs="Times New Roman"/>
          <w:color w:val="111111"/>
          <w:kern w:val="0"/>
          <w:lang w:eastAsia="en-GB"/>
          <w14:ligatures w14:val="none"/>
        </w:rPr>
        <w:t>:</w:t>
      </w:r>
    </w:p>
    <w:p w14:paraId="62257D7F" w14:textId="77777777" w:rsidR="006F2C49" w:rsidRPr="006F2C49" w:rsidRDefault="006F2C49" w:rsidP="006F2C49">
      <w:pPr>
        <w:numPr>
          <w:ilvl w:val="1"/>
          <w:numId w:val="1"/>
        </w:numPr>
        <w:shd w:val="clear" w:color="auto" w:fill="F9F9F9"/>
        <w:spacing w:beforeAutospacing="1" w:after="0" w:afterAutospacing="1"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color w:val="111111"/>
          <w:kern w:val="0"/>
          <w:lang w:eastAsia="en-GB"/>
          <w14:ligatures w14:val="none"/>
        </w:rPr>
        <w:t>Rousseau, inspired by nature, highlighted the positive role of the natural environment in education. He believed that children should learn from direct experiences with nature. </w:t>
      </w:r>
      <w:hyperlink r:id="rId14" w:history="1">
        <w:r w:rsidRPr="006F2C49">
          <w:rPr>
            <w:rFonts w:ascii="Roboto" w:eastAsia="Times New Roman" w:hAnsi="Roboto" w:cs="Times New Roman"/>
            <w:color w:val="0000FF"/>
            <w:kern w:val="0"/>
            <w:u w:val="single"/>
            <w:lang w:eastAsia="en-GB"/>
            <w14:ligatures w14:val="none"/>
          </w:rPr>
          <w:t>His ideas laid the groundwork for appreciating outdoor play and learning</w:t>
        </w:r>
      </w:hyperlink>
      <w:hyperlink r:id="rId15" w:tgtFrame="_blank" w:history="1">
        <w:r w:rsidRPr="006F2C49">
          <w:rPr>
            <w:rFonts w:ascii="Roboto" w:eastAsia="Times New Roman" w:hAnsi="Roboto" w:cs="Times New Roman"/>
            <w:color w:val="0000FF"/>
            <w:kern w:val="0"/>
            <w:u w:val="single"/>
            <w:vertAlign w:val="superscript"/>
            <w:lang w:eastAsia="en-GB"/>
            <w14:ligatures w14:val="none"/>
          </w:rPr>
          <w:t>4</w:t>
        </w:r>
      </w:hyperlink>
      <w:r w:rsidRPr="006F2C49">
        <w:rPr>
          <w:rFonts w:ascii="Roboto" w:eastAsia="Times New Roman" w:hAnsi="Roboto" w:cs="Times New Roman"/>
          <w:color w:val="111111"/>
          <w:kern w:val="0"/>
          <w:lang w:eastAsia="en-GB"/>
          <w14:ligatures w14:val="none"/>
        </w:rPr>
        <w:t>.</w:t>
      </w:r>
    </w:p>
    <w:p w14:paraId="534C69EC" w14:textId="77777777" w:rsidR="006F2C49" w:rsidRPr="006F2C49" w:rsidRDefault="006F2C49" w:rsidP="006F2C49">
      <w:pPr>
        <w:numPr>
          <w:ilvl w:val="0"/>
          <w:numId w:val="1"/>
        </w:numPr>
        <w:shd w:val="clear" w:color="auto" w:fill="F9F9F9"/>
        <w:spacing w:after="0"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b/>
          <w:bCs/>
          <w:color w:val="111111"/>
          <w:kern w:val="0"/>
          <w:lang w:eastAsia="en-GB"/>
          <w14:ligatures w14:val="none"/>
        </w:rPr>
        <w:t>Johann Pestalozzi (1746-1827)</w:t>
      </w:r>
      <w:r w:rsidRPr="006F2C49">
        <w:rPr>
          <w:rFonts w:ascii="Roboto" w:eastAsia="Times New Roman" w:hAnsi="Roboto" w:cs="Times New Roman"/>
          <w:color w:val="111111"/>
          <w:kern w:val="0"/>
          <w:lang w:eastAsia="en-GB"/>
          <w14:ligatures w14:val="none"/>
        </w:rPr>
        <w:t>:</w:t>
      </w:r>
    </w:p>
    <w:p w14:paraId="35885515" w14:textId="77777777" w:rsidR="006F2C49" w:rsidRPr="006F2C49" w:rsidRDefault="006F2C49" w:rsidP="006F2C49">
      <w:pPr>
        <w:numPr>
          <w:ilvl w:val="1"/>
          <w:numId w:val="1"/>
        </w:numPr>
        <w:shd w:val="clear" w:color="auto" w:fill="F9F9F9"/>
        <w:spacing w:beforeAutospacing="1" w:after="0" w:afterAutospacing="1"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color w:val="111111"/>
          <w:kern w:val="0"/>
          <w:lang w:eastAsia="en-GB"/>
          <w14:ligatures w14:val="none"/>
        </w:rPr>
        <w:t>Pestalozzi also recognized the importance of nature in education. </w:t>
      </w:r>
      <w:hyperlink r:id="rId16" w:tgtFrame="_blank" w:history="1">
        <w:r w:rsidRPr="006F2C49">
          <w:rPr>
            <w:rFonts w:ascii="Roboto" w:eastAsia="Times New Roman" w:hAnsi="Roboto" w:cs="Times New Roman"/>
            <w:color w:val="0000FF"/>
            <w:kern w:val="0"/>
            <w:u w:val="single"/>
            <w:lang w:eastAsia="en-GB"/>
            <w14:ligatures w14:val="none"/>
          </w:rPr>
          <w:t>His influence contributed to approaches that integrated outdoor experiences into early childhood education</w:t>
        </w:r>
      </w:hyperlink>
      <w:hyperlink r:id="rId17" w:tgtFrame="_blank" w:history="1">
        <w:r w:rsidRPr="006F2C49">
          <w:rPr>
            <w:rFonts w:ascii="Roboto" w:eastAsia="Times New Roman" w:hAnsi="Roboto" w:cs="Times New Roman"/>
            <w:color w:val="0000FF"/>
            <w:kern w:val="0"/>
            <w:u w:val="single"/>
            <w:vertAlign w:val="superscript"/>
            <w:lang w:eastAsia="en-GB"/>
            <w14:ligatures w14:val="none"/>
          </w:rPr>
          <w:t>5</w:t>
        </w:r>
      </w:hyperlink>
      <w:r w:rsidRPr="006F2C49">
        <w:rPr>
          <w:rFonts w:ascii="Roboto" w:eastAsia="Times New Roman" w:hAnsi="Roboto" w:cs="Times New Roman"/>
          <w:color w:val="111111"/>
          <w:kern w:val="0"/>
          <w:lang w:eastAsia="en-GB"/>
          <w14:ligatures w14:val="none"/>
        </w:rPr>
        <w:t>.</w:t>
      </w:r>
    </w:p>
    <w:p w14:paraId="4A34D202" w14:textId="77777777" w:rsidR="006F2C49" w:rsidRPr="006F2C49" w:rsidRDefault="006F2C49" w:rsidP="006F2C49">
      <w:pPr>
        <w:shd w:val="clear" w:color="auto" w:fill="F9F9F9"/>
        <w:spacing w:before="180" w:after="0" w:line="240" w:lineRule="auto"/>
        <w:rPr>
          <w:rFonts w:ascii="Roboto" w:eastAsia="Times New Roman" w:hAnsi="Roboto" w:cs="Times New Roman"/>
          <w:color w:val="111111"/>
          <w:kern w:val="0"/>
          <w:lang w:eastAsia="en-GB"/>
          <w14:ligatures w14:val="none"/>
        </w:rPr>
      </w:pPr>
      <w:r w:rsidRPr="006F2C49">
        <w:rPr>
          <w:rFonts w:ascii="Roboto" w:eastAsia="Times New Roman" w:hAnsi="Roboto" w:cs="Times New Roman"/>
          <w:color w:val="111111"/>
          <w:kern w:val="0"/>
          <w:lang w:eastAsia="en-GB"/>
          <w14:ligatures w14:val="none"/>
        </w:rPr>
        <w:t>These theorists collectively underscore the value of outdoor learning, emphasizing nature’s role in fostering holistic development and creativity.</w:t>
      </w:r>
    </w:p>
    <w:p w14:paraId="3E2BDB54" w14:textId="77777777" w:rsidR="002918AE" w:rsidRPr="002918AE" w:rsidRDefault="002918AE" w:rsidP="002918AE">
      <w:pPr>
        <w:shd w:val="clear" w:color="auto" w:fill="FFFFFF"/>
        <w:rPr>
          <w:rFonts w:eastAsia="Times New Roman" w:cs="Arial"/>
          <w:color w:val="1F2937"/>
          <w:kern w:val="0"/>
          <w:sz w:val="27"/>
          <w:szCs w:val="27"/>
          <w:lang w:eastAsia="en-GB"/>
          <w14:ligatures w14:val="none"/>
        </w:rPr>
      </w:pPr>
      <w:r>
        <w:rPr>
          <w:b/>
          <w:bCs/>
        </w:rPr>
        <w:t xml:space="preserve">Summary of above </w:t>
      </w:r>
      <w:r w:rsidRPr="002918AE">
        <w:rPr>
          <w:rFonts w:eastAsia="Times New Roman" w:cs="Arial"/>
          <w:color w:val="1F2937"/>
          <w:kern w:val="0"/>
          <w:sz w:val="27"/>
          <w:szCs w:val="27"/>
          <w:lang w:eastAsia="en-GB"/>
          <w14:ligatures w14:val="none"/>
        </w:rPr>
        <w:t>Here is a summary of the text in a bulleted list format:</w:t>
      </w:r>
    </w:p>
    <w:p w14:paraId="3389F803" w14:textId="77777777" w:rsidR="002918AE" w:rsidRPr="002918AE" w:rsidRDefault="002918AE" w:rsidP="002918AE">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highlight w:val="yellow"/>
          <w:lang w:eastAsia="en-GB"/>
          <w14:ligatures w14:val="none"/>
        </w:rPr>
      </w:pPr>
      <w:r w:rsidRPr="002918AE">
        <w:rPr>
          <w:rFonts w:eastAsia="Times New Roman" w:cs="Arial"/>
          <w:b/>
          <w:bCs/>
          <w:color w:val="1F2937"/>
          <w:kern w:val="0"/>
          <w:highlight w:val="yellow"/>
          <w:lang w:eastAsia="en-GB"/>
          <w14:ligatures w14:val="none"/>
        </w:rPr>
        <w:t>Theorists and Their Contributions to Outdoor Learning</w:t>
      </w:r>
    </w:p>
    <w:p w14:paraId="4EFC6467" w14:textId="77777777" w:rsidR="002918AE" w:rsidRPr="002918AE" w:rsidRDefault="002918AE" w:rsidP="002918AE">
      <w:pPr>
        <w:shd w:val="clear" w:color="auto" w:fill="FFFFFF"/>
        <w:spacing w:after="0" w:line="240" w:lineRule="auto"/>
        <w:rPr>
          <w:rFonts w:eastAsia="Times New Roman" w:cs="Arial"/>
          <w:color w:val="1F2937"/>
          <w:kern w:val="0"/>
          <w:highlight w:val="yellow"/>
          <w:lang w:eastAsia="en-GB"/>
          <w14:ligatures w14:val="none"/>
        </w:rPr>
      </w:pPr>
      <w:r w:rsidRPr="002918AE">
        <w:rPr>
          <w:rFonts w:eastAsia="Times New Roman" w:cs="Arial"/>
          <w:color w:val="1F2937"/>
          <w:kern w:val="0"/>
          <w:highlight w:val="yellow"/>
          <w:lang w:eastAsia="en-GB"/>
          <w14:ligatures w14:val="none"/>
        </w:rPr>
        <w:t>• </w:t>
      </w:r>
      <w:hyperlink r:id="rId18" w:tooltip="Definition of Jean Piaget" w:history="1">
        <w:r w:rsidRPr="002918AE">
          <w:rPr>
            <w:rFonts w:eastAsia="Times New Roman" w:cs="Arial"/>
            <w:color w:val="0000FF"/>
            <w:kern w:val="0"/>
            <w:highlight w:val="yellow"/>
            <w:u w:val="single"/>
            <w:bdr w:val="single" w:sz="2" w:space="0" w:color="E5E7EB" w:frame="1"/>
            <w:lang w:eastAsia="en-GB"/>
            <w14:ligatures w14:val="none"/>
          </w:rPr>
          <w:t>Jean Piaget</w:t>
        </w:r>
      </w:hyperlink>
      <w:r w:rsidRPr="002918AE">
        <w:rPr>
          <w:rFonts w:eastAsia="Times New Roman" w:cs="Arial"/>
          <w:color w:val="1F2937"/>
          <w:kern w:val="0"/>
          <w:highlight w:val="yellow"/>
          <w:lang w:eastAsia="en-GB"/>
          <w14:ligatures w14:val="none"/>
        </w:rPr>
        <w:t>'s work on </w:t>
      </w:r>
      <w:hyperlink r:id="rId19" w:tooltip="Definition of cognitive development" w:history="1">
        <w:r w:rsidRPr="002918AE">
          <w:rPr>
            <w:rFonts w:eastAsia="Times New Roman" w:cs="Arial"/>
            <w:color w:val="0000FF"/>
            <w:kern w:val="0"/>
            <w:highlight w:val="yellow"/>
            <w:u w:val="single"/>
            <w:bdr w:val="single" w:sz="2" w:space="0" w:color="E5E7EB" w:frame="1"/>
            <w:lang w:eastAsia="en-GB"/>
            <w14:ligatures w14:val="none"/>
          </w:rPr>
          <w:t>cognitive development</w:t>
        </w:r>
      </w:hyperlink>
      <w:r w:rsidRPr="002918AE">
        <w:rPr>
          <w:rFonts w:eastAsia="Times New Roman" w:cs="Arial"/>
          <w:color w:val="1F2937"/>
          <w:kern w:val="0"/>
          <w:highlight w:val="yellow"/>
          <w:lang w:eastAsia="en-GB"/>
          <w14:ligatures w14:val="none"/>
        </w:rPr>
        <w:t> in children emphasizes the importance of providing suitable experiences and resources in outdoor settings to facilitate various schemas, such as transporting, enveloping, and rotation [</w:t>
      </w:r>
      <w:hyperlink r:id="rId20" w:anchor="r1" w:history="1">
        <w:r w:rsidRPr="002918AE">
          <w:rPr>
            <w:rFonts w:eastAsia="Times New Roman" w:cs="Arial"/>
            <w:color w:val="0000FF"/>
            <w:kern w:val="0"/>
            <w:highlight w:val="yellow"/>
            <w:u w:val="single"/>
            <w:bdr w:val="single" w:sz="2" w:space="0" w:color="E5E7EB" w:frame="1"/>
            <w:lang w:eastAsia="en-GB"/>
            <w14:ligatures w14:val="none"/>
          </w:rPr>
          <w:t>1</w:t>
        </w:r>
      </w:hyperlink>
      <w:r w:rsidRPr="002918AE">
        <w:rPr>
          <w:rFonts w:eastAsia="Times New Roman" w:cs="Arial"/>
          <w:color w:val="1F2937"/>
          <w:kern w:val="0"/>
          <w:highlight w:val="yellow"/>
          <w:lang w:eastAsia="en-GB"/>
          <w14:ligatures w14:val="none"/>
        </w:rPr>
        <w:t>].</w:t>
      </w:r>
    </w:p>
    <w:p w14:paraId="43A4B10A" w14:textId="77777777" w:rsidR="002918AE" w:rsidRPr="002918AE" w:rsidRDefault="002918AE" w:rsidP="002918AE">
      <w:pPr>
        <w:shd w:val="clear" w:color="auto" w:fill="FFFFFF"/>
        <w:spacing w:after="0" w:line="240" w:lineRule="auto"/>
        <w:rPr>
          <w:rFonts w:eastAsia="Times New Roman" w:cs="Arial"/>
          <w:color w:val="1F2937"/>
          <w:kern w:val="0"/>
          <w:highlight w:val="yellow"/>
          <w:lang w:eastAsia="en-GB"/>
          <w14:ligatures w14:val="none"/>
        </w:rPr>
      </w:pPr>
      <w:r w:rsidRPr="002918AE">
        <w:rPr>
          <w:rFonts w:eastAsia="Times New Roman" w:cs="Arial"/>
          <w:color w:val="1F2937"/>
          <w:kern w:val="0"/>
          <w:highlight w:val="yellow"/>
          <w:lang w:eastAsia="en-GB"/>
          <w14:ligatures w14:val="none"/>
        </w:rPr>
        <w:t>• </w:t>
      </w:r>
      <w:hyperlink r:id="rId21" w:tooltip="Definition of Lev Vygotsky" w:history="1">
        <w:r w:rsidRPr="002918AE">
          <w:rPr>
            <w:rFonts w:eastAsia="Times New Roman" w:cs="Arial"/>
            <w:color w:val="0000FF"/>
            <w:kern w:val="0"/>
            <w:highlight w:val="yellow"/>
            <w:u w:val="single"/>
            <w:bdr w:val="single" w:sz="2" w:space="0" w:color="E5E7EB" w:frame="1"/>
            <w:lang w:eastAsia="en-GB"/>
            <w14:ligatures w14:val="none"/>
          </w:rPr>
          <w:t>Lev Vygotsky</w:t>
        </w:r>
      </w:hyperlink>
      <w:r w:rsidRPr="002918AE">
        <w:rPr>
          <w:rFonts w:eastAsia="Times New Roman" w:cs="Arial"/>
          <w:color w:val="1F2937"/>
          <w:kern w:val="0"/>
          <w:highlight w:val="yellow"/>
          <w:lang w:eastAsia="en-GB"/>
          <w14:ligatures w14:val="none"/>
        </w:rPr>
        <w:t>'s theory highlights the role of </w:t>
      </w:r>
      <w:hyperlink r:id="rId22" w:tooltip="Definition of social interaction" w:history="1">
        <w:r w:rsidRPr="002918AE">
          <w:rPr>
            <w:rFonts w:eastAsia="Times New Roman" w:cs="Arial"/>
            <w:color w:val="0000FF"/>
            <w:kern w:val="0"/>
            <w:highlight w:val="yellow"/>
            <w:u w:val="single"/>
            <w:bdr w:val="single" w:sz="2" w:space="0" w:color="E5E7EB" w:frame="1"/>
            <w:lang w:eastAsia="en-GB"/>
            <w14:ligatures w14:val="none"/>
          </w:rPr>
          <w:t>social interaction</w:t>
        </w:r>
      </w:hyperlink>
      <w:r w:rsidRPr="002918AE">
        <w:rPr>
          <w:rFonts w:eastAsia="Times New Roman" w:cs="Arial"/>
          <w:color w:val="1F2937"/>
          <w:kern w:val="0"/>
          <w:highlight w:val="yellow"/>
          <w:lang w:eastAsia="en-GB"/>
          <w14:ligatures w14:val="none"/>
        </w:rPr>
        <w:t> and the zone of proximal development, which can be enhanced through collaborative activities and peer interactions in </w:t>
      </w:r>
      <w:hyperlink r:id="rId23" w:tooltip="Definition of outdoor learning" w:history="1">
        <w:r w:rsidRPr="002918AE">
          <w:rPr>
            <w:rFonts w:eastAsia="Times New Roman" w:cs="Arial"/>
            <w:color w:val="0000FF"/>
            <w:kern w:val="0"/>
            <w:highlight w:val="yellow"/>
            <w:u w:val="single"/>
            <w:bdr w:val="single" w:sz="2" w:space="0" w:color="E5E7EB" w:frame="1"/>
            <w:lang w:eastAsia="en-GB"/>
            <w14:ligatures w14:val="none"/>
          </w:rPr>
          <w:t>outdoor learning</w:t>
        </w:r>
      </w:hyperlink>
      <w:r w:rsidRPr="002918AE">
        <w:rPr>
          <w:rFonts w:eastAsia="Times New Roman" w:cs="Arial"/>
          <w:color w:val="1F2937"/>
          <w:kern w:val="0"/>
          <w:highlight w:val="yellow"/>
          <w:lang w:eastAsia="en-GB"/>
          <w14:ligatures w14:val="none"/>
        </w:rPr>
        <w:t> [</w:t>
      </w:r>
      <w:hyperlink r:id="rId24" w:anchor="r2" w:history="1">
        <w:r w:rsidRPr="002918AE">
          <w:rPr>
            <w:rFonts w:eastAsia="Times New Roman" w:cs="Arial"/>
            <w:color w:val="0000FF"/>
            <w:kern w:val="0"/>
            <w:highlight w:val="yellow"/>
            <w:u w:val="single"/>
            <w:bdr w:val="single" w:sz="2" w:space="0" w:color="E5E7EB" w:frame="1"/>
            <w:lang w:eastAsia="en-GB"/>
            <w14:ligatures w14:val="none"/>
          </w:rPr>
          <w:t>2</w:t>
        </w:r>
      </w:hyperlink>
      <w:r w:rsidRPr="002918AE">
        <w:rPr>
          <w:rFonts w:eastAsia="Times New Roman" w:cs="Arial"/>
          <w:color w:val="1F2937"/>
          <w:kern w:val="0"/>
          <w:highlight w:val="yellow"/>
          <w:lang w:eastAsia="en-GB"/>
          <w14:ligatures w14:val="none"/>
        </w:rPr>
        <w:t>].</w:t>
      </w:r>
    </w:p>
    <w:p w14:paraId="20289C82" w14:textId="77777777" w:rsidR="002918AE" w:rsidRPr="002918AE" w:rsidRDefault="002918AE" w:rsidP="002918AE">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highlight w:val="yellow"/>
          <w:lang w:eastAsia="en-GB"/>
          <w14:ligatures w14:val="none"/>
        </w:rPr>
      </w:pPr>
      <w:r w:rsidRPr="002918AE">
        <w:rPr>
          <w:rFonts w:eastAsia="Times New Roman" w:cs="Arial"/>
          <w:b/>
          <w:bCs/>
          <w:color w:val="1F2937"/>
          <w:kern w:val="0"/>
          <w:highlight w:val="yellow"/>
          <w:lang w:eastAsia="en-GB"/>
          <w14:ligatures w14:val="none"/>
        </w:rPr>
        <w:lastRenderedPageBreak/>
        <w:t>Early Childhood Education and Nature</w:t>
      </w:r>
    </w:p>
    <w:p w14:paraId="5108F2D4" w14:textId="77777777" w:rsidR="002918AE" w:rsidRPr="002918AE" w:rsidRDefault="002918AE" w:rsidP="002918AE">
      <w:pPr>
        <w:shd w:val="clear" w:color="auto" w:fill="FFFFFF"/>
        <w:spacing w:after="0" w:line="240" w:lineRule="auto"/>
        <w:rPr>
          <w:rFonts w:eastAsia="Times New Roman" w:cs="Arial"/>
          <w:color w:val="1F2937"/>
          <w:kern w:val="0"/>
          <w:highlight w:val="yellow"/>
          <w:lang w:eastAsia="en-GB"/>
          <w14:ligatures w14:val="none"/>
        </w:rPr>
      </w:pPr>
      <w:r w:rsidRPr="002918AE">
        <w:rPr>
          <w:rFonts w:eastAsia="Times New Roman" w:cs="Arial"/>
          <w:color w:val="1F2937"/>
          <w:kern w:val="0"/>
          <w:highlight w:val="yellow"/>
          <w:lang w:eastAsia="en-GB"/>
          <w14:ligatures w14:val="none"/>
        </w:rPr>
        <w:t>• Friedrich Froebel's approach emphasizes the interconnectedness of life, beauty, and knowledge, and advocates for open-ended, creative play and exploration in natural environments, with adults playing a crucial role in observing, supporting, and extending play [</w:t>
      </w:r>
      <w:hyperlink r:id="rId25" w:anchor="r3" w:history="1">
        <w:r w:rsidRPr="002918AE">
          <w:rPr>
            <w:rFonts w:eastAsia="Times New Roman" w:cs="Arial"/>
            <w:color w:val="0000FF"/>
            <w:kern w:val="0"/>
            <w:highlight w:val="yellow"/>
            <w:u w:val="single"/>
            <w:bdr w:val="single" w:sz="2" w:space="0" w:color="E5E7EB" w:frame="1"/>
            <w:lang w:eastAsia="en-GB"/>
            <w14:ligatures w14:val="none"/>
          </w:rPr>
          <w:t>3</w:t>
        </w:r>
      </w:hyperlink>
      <w:r w:rsidRPr="002918AE">
        <w:rPr>
          <w:rFonts w:eastAsia="Times New Roman" w:cs="Arial"/>
          <w:color w:val="1F2937"/>
          <w:kern w:val="0"/>
          <w:highlight w:val="yellow"/>
          <w:lang w:eastAsia="en-GB"/>
          <w14:ligatures w14:val="none"/>
        </w:rPr>
        <w:t>].</w:t>
      </w:r>
    </w:p>
    <w:p w14:paraId="5F58936B" w14:textId="77777777" w:rsidR="002918AE" w:rsidRPr="002918AE" w:rsidRDefault="002918AE" w:rsidP="002918AE">
      <w:pPr>
        <w:shd w:val="clear" w:color="auto" w:fill="FFFFFF"/>
        <w:spacing w:after="0" w:line="240" w:lineRule="auto"/>
        <w:rPr>
          <w:rFonts w:eastAsia="Times New Roman" w:cs="Arial"/>
          <w:color w:val="1F2937"/>
          <w:kern w:val="0"/>
          <w:highlight w:val="yellow"/>
          <w:lang w:eastAsia="en-GB"/>
          <w14:ligatures w14:val="none"/>
        </w:rPr>
      </w:pPr>
      <w:r w:rsidRPr="002918AE">
        <w:rPr>
          <w:rFonts w:eastAsia="Times New Roman" w:cs="Arial"/>
          <w:color w:val="1F2937"/>
          <w:kern w:val="0"/>
          <w:highlight w:val="yellow"/>
          <w:lang w:eastAsia="en-GB"/>
          <w14:ligatures w14:val="none"/>
        </w:rPr>
        <w:t>• Jean-Jacques Rousseau's ideas emphasize the positive role of the natural environment in education, believing that children should learn from direct experiences with nature [</w:t>
      </w:r>
      <w:hyperlink r:id="rId26" w:anchor="r4" w:history="1">
        <w:r w:rsidRPr="002918AE">
          <w:rPr>
            <w:rFonts w:eastAsia="Times New Roman" w:cs="Arial"/>
            <w:color w:val="0000FF"/>
            <w:kern w:val="0"/>
            <w:highlight w:val="yellow"/>
            <w:u w:val="single"/>
            <w:bdr w:val="single" w:sz="2" w:space="0" w:color="E5E7EB" w:frame="1"/>
            <w:lang w:eastAsia="en-GB"/>
            <w14:ligatures w14:val="none"/>
          </w:rPr>
          <w:t>4</w:t>
        </w:r>
      </w:hyperlink>
      <w:r w:rsidRPr="002918AE">
        <w:rPr>
          <w:rFonts w:eastAsia="Times New Roman" w:cs="Arial"/>
          <w:color w:val="1F2937"/>
          <w:kern w:val="0"/>
          <w:highlight w:val="yellow"/>
          <w:lang w:eastAsia="en-GB"/>
          <w14:ligatures w14:val="none"/>
        </w:rPr>
        <w:t>].</w:t>
      </w:r>
    </w:p>
    <w:p w14:paraId="29D03708" w14:textId="61DAEAAA" w:rsidR="006F2C49" w:rsidRPr="00A361A9" w:rsidRDefault="002918AE" w:rsidP="00A361A9">
      <w:pPr>
        <w:shd w:val="clear" w:color="auto" w:fill="FFFFFF"/>
        <w:spacing w:after="0" w:line="240" w:lineRule="auto"/>
        <w:rPr>
          <w:rFonts w:eastAsia="Times New Roman" w:cs="Arial"/>
          <w:color w:val="1F2937"/>
          <w:kern w:val="0"/>
          <w:lang w:eastAsia="en-GB"/>
          <w14:ligatures w14:val="none"/>
        </w:rPr>
      </w:pPr>
      <w:r w:rsidRPr="002918AE">
        <w:rPr>
          <w:rFonts w:eastAsia="Times New Roman" w:cs="Arial"/>
          <w:color w:val="1F2937"/>
          <w:kern w:val="0"/>
          <w:highlight w:val="yellow"/>
          <w:lang w:eastAsia="en-GB"/>
          <w14:ligatures w14:val="none"/>
        </w:rPr>
        <w:t>• Johann Pestalozzi's influence contributed to approaches that integrated outdoor experiences into early childhood education [</w:t>
      </w:r>
      <w:hyperlink r:id="rId27" w:anchor="r5" w:history="1">
        <w:r w:rsidRPr="002918AE">
          <w:rPr>
            <w:rFonts w:eastAsia="Times New Roman" w:cs="Arial"/>
            <w:color w:val="0000FF"/>
            <w:kern w:val="0"/>
            <w:highlight w:val="yellow"/>
            <w:u w:val="single"/>
            <w:bdr w:val="single" w:sz="2" w:space="0" w:color="E5E7EB" w:frame="1"/>
            <w:lang w:eastAsia="en-GB"/>
            <w14:ligatures w14:val="none"/>
          </w:rPr>
          <w:t>5</w:t>
        </w:r>
      </w:hyperlink>
      <w:r w:rsidRPr="002918AE">
        <w:rPr>
          <w:rFonts w:eastAsia="Times New Roman" w:cs="Arial"/>
          <w:color w:val="1F2937"/>
          <w:kern w:val="0"/>
          <w:highlight w:val="yellow"/>
          <w:lang w:eastAsia="en-GB"/>
          <w14:ligatures w14:val="none"/>
        </w:rPr>
        <w:t>]</w:t>
      </w:r>
    </w:p>
    <w:p w14:paraId="19C90B95" w14:textId="77777777" w:rsidR="006F2C49" w:rsidRDefault="006F2C49"/>
    <w:p w14:paraId="55A9114E"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Abstract:</w:t>
      </w:r>
    </w:p>
    <w:p w14:paraId="5209B959"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This study investigates the significance of outdoor learning in early childhood education from the standpoint of parents. The rationale for this research stems from the growing recognition of the multifaceted benefits that outdoor experiences offer to young children's development. Despite this recognition, parental perspectives on outdoor learning remain understudied.</w:t>
      </w:r>
    </w:p>
    <w:p w14:paraId="5A186745"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The sample size comprises X parents of children aged 3-6 years from diverse socio-economic backgrounds. Data collection methods include semi-structured interviews and surveys administered to parents. The interviews aim to elicit detailed insights into parents' attitudes, beliefs, and experiences regarding outdoor learning. Surveys provide quantitative data on the frequency and nature of outdoor activities children engage in, as well as parental perceptions of the benefits and challenges associated with outdoor learning.</w:t>
      </w:r>
    </w:p>
    <w:p w14:paraId="753E9708"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Ethical considerations include obtaining informed consent from participants, ensuring confidentiality and anonymity, and respecting the rights and privacy of participants. Additionally, steps are taken to minimize any potential risks or discomfort to participants during data collection. The study adheres to ethical guidelines established by relevant institutional review boards and follows principles of respect, beneficence, and justice in all aspects of research conduct.</w:t>
      </w:r>
    </w:p>
    <w:p w14:paraId="7D350D5B"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This research contributes to a deeper understanding of parental perspectives on outdoor learning in the early years, informing educational practices, policy development, and future research directions aimed at optimizing children's holistic development.</w:t>
      </w:r>
    </w:p>
    <w:p w14:paraId="799E89F4" w14:textId="77777777" w:rsidR="008B5E12" w:rsidRDefault="008B5E12" w:rsidP="008B5E12">
      <w:pPr>
        <w:shd w:val="clear" w:color="auto" w:fill="FFFFFF"/>
        <w:spacing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A Literature review on learning in the outdoors in the early years and parents perspectives and in depth considerations for this research</w:t>
      </w:r>
    </w:p>
    <w:p w14:paraId="7695B321" w14:textId="77777777" w:rsidR="00860ADE" w:rsidRDefault="00860ADE" w:rsidP="008B5E12">
      <w:pPr>
        <w:shd w:val="clear" w:color="auto" w:fill="FFFFFF"/>
        <w:spacing w:line="240" w:lineRule="auto"/>
        <w:rPr>
          <w:rFonts w:ascii="Segoe UI" w:eastAsia="Times New Roman" w:hAnsi="Segoe UI" w:cs="Segoe UI"/>
          <w:kern w:val="0"/>
          <w:sz w:val="21"/>
          <w:szCs w:val="21"/>
          <w:lang w:eastAsia="en-GB"/>
          <w14:ligatures w14:val="none"/>
        </w:rPr>
      </w:pPr>
    </w:p>
    <w:p w14:paraId="58F6A01C" w14:textId="77777777" w:rsidR="00A361A9" w:rsidRDefault="00A361A9" w:rsidP="008B5E12">
      <w:pPr>
        <w:shd w:val="clear" w:color="auto" w:fill="FFFFFF"/>
        <w:spacing w:line="240" w:lineRule="auto"/>
        <w:rPr>
          <w:rFonts w:ascii="Segoe UI" w:eastAsia="Times New Roman" w:hAnsi="Segoe UI" w:cs="Segoe UI"/>
          <w:kern w:val="0"/>
          <w:sz w:val="21"/>
          <w:szCs w:val="21"/>
          <w:lang w:eastAsia="en-GB"/>
          <w14:ligatures w14:val="none"/>
        </w:rPr>
      </w:pPr>
    </w:p>
    <w:p w14:paraId="7A3A23BF" w14:textId="77777777" w:rsidR="00860ADE" w:rsidRDefault="00860ADE" w:rsidP="008B5E12">
      <w:pPr>
        <w:shd w:val="clear" w:color="auto" w:fill="FFFFFF"/>
        <w:spacing w:line="240" w:lineRule="auto"/>
        <w:rPr>
          <w:rFonts w:ascii="Segoe UI" w:eastAsia="Times New Roman" w:hAnsi="Segoe UI" w:cs="Segoe UI"/>
          <w:kern w:val="0"/>
          <w:sz w:val="21"/>
          <w:szCs w:val="21"/>
          <w:lang w:eastAsia="en-GB"/>
          <w14:ligatures w14:val="none"/>
        </w:rPr>
      </w:pPr>
    </w:p>
    <w:p w14:paraId="298811EA"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Literature Review: Learning in the Outdoors in Early Childhood and Parental Perspectives</w:t>
      </w:r>
    </w:p>
    <w:p w14:paraId="642412E6"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Introduction</w:t>
      </w:r>
    </w:p>
    <w:p w14:paraId="56F5FA0A"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 xml:space="preserve">Outdoor learning in early childhood education has gained significant attention in recent years due to its potential to enhance children's development across various domains. This literature </w:t>
      </w:r>
      <w:r w:rsidRPr="008B5E12">
        <w:rPr>
          <w:rFonts w:ascii="Segoe UI" w:eastAsia="Times New Roman" w:hAnsi="Segoe UI" w:cs="Segoe UI"/>
          <w:kern w:val="0"/>
          <w:sz w:val="21"/>
          <w:szCs w:val="21"/>
          <w:lang w:eastAsia="en-GB"/>
          <w14:ligatures w14:val="none"/>
        </w:rPr>
        <w:lastRenderedPageBreak/>
        <w:t>review explores the existing research on outdoor learning in the early years, with a specific focus on parental perspectives. It delves into the rationale for studying this topic, synthesizes key findings from relevant literature, and provides in-depth considerations for conducting research in this area.</w:t>
      </w:r>
    </w:p>
    <w:p w14:paraId="35862E78"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Rationale</w:t>
      </w:r>
    </w:p>
    <w:p w14:paraId="77B18D74"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The rationale for studying learning in the outdoors in early childhood and parental perspectives stems from several key factors:</w:t>
      </w:r>
    </w:p>
    <w:p w14:paraId="718C8F80" w14:textId="77777777" w:rsidR="008B5E12" w:rsidRPr="008B5E12" w:rsidRDefault="008B5E12" w:rsidP="008B5E12">
      <w:pPr>
        <w:numPr>
          <w:ilvl w:val="0"/>
          <w:numId w:val="2"/>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Holistic Development</w:t>
      </w:r>
      <w:r w:rsidRPr="008B5E12">
        <w:rPr>
          <w:rFonts w:ascii="Segoe UI" w:eastAsia="Times New Roman" w:hAnsi="Segoe UI" w:cs="Segoe UI"/>
          <w:kern w:val="0"/>
          <w:sz w:val="21"/>
          <w:szCs w:val="21"/>
          <w:lang w:eastAsia="en-GB"/>
          <w14:ligatures w14:val="none"/>
        </w:rPr>
        <w:t>: Research suggests that outdoor experiences play a crucial role in promoting holistic development in young children, encompassing physical, cognitive, social, and emotional domains.</w:t>
      </w:r>
    </w:p>
    <w:p w14:paraId="386A2526" w14:textId="77777777" w:rsidR="008B5E12" w:rsidRPr="008B5E12" w:rsidRDefault="008B5E12" w:rsidP="008B5E12">
      <w:pPr>
        <w:numPr>
          <w:ilvl w:val="0"/>
          <w:numId w:val="2"/>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Nature Connection</w:t>
      </w:r>
      <w:r w:rsidRPr="008B5E12">
        <w:rPr>
          <w:rFonts w:ascii="Segoe UI" w:eastAsia="Times New Roman" w:hAnsi="Segoe UI" w:cs="Segoe UI"/>
          <w:kern w:val="0"/>
          <w:sz w:val="21"/>
          <w:szCs w:val="21"/>
          <w:lang w:eastAsia="en-GB"/>
          <w14:ligatures w14:val="none"/>
        </w:rPr>
        <w:t>: Exposure to natural environments fosters children's connection to nature, which has been linked to numerous positive outcomes, including improved mental health, creativity, and environmental stewardship.</w:t>
      </w:r>
    </w:p>
    <w:p w14:paraId="5B200230" w14:textId="77777777" w:rsidR="008B5E12" w:rsidRPr="008B5E12" w:rsidRDefault="008B5E12" w:rsidP="008B5E12">
      <w:pPr>
        <w:numPr>
          <w:ilvl w:val="0"/>
          <w:numId w:val="2"/>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Parental Influence</w:t>
      </w:r>
      <w:r w:rsidRPr="008B5E12">
        <w:rPr>
          <w:rFonts w:ascii="Segoe UI" w:eastAsia="Times New Roman" w:hAnsi="Segoe UI" w:cs="Segoe UI"/>
          <w:kern w:val="0"/>
          <w:sz w:val="21"/>
          <w:szCs w:val="21"/>
          <w:lang w:eastAsia="en-GB"/>
          <w14:ligatures w14:val="none"/>
        </w:rPr>
        <w:t>: Parents play a significant role in shaping children's experiences and attitudes towards outdoor learning. Understanding parental perspectives can provide valuable insights into factors influencing children's access to outdoor environments and engagement in nature-based activities.</w:t>
      </w:r>
    </w:p>
    <w:p w14:paraId="7600CE0A"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Literature Synthesis</w:t>
      </w:r>
    </w:p>
    <w:p w14:paraId="17ED5756"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Benefits of Outdoor Learning in Early Childhood</w:t>
      </w:r>
      <w:r w:rsidRPr="008B5E12">
        <w:rPr>
          <w:rFonts w:ascii="Segoe UI" w:eastAsia="Times New Roman" w:hAnsi="Segoe UI" w:cs="Segoe UI"/>
          <w:kern w:val="0"/>
          <w:sz w:val="21"/>
          <w:szCs w:val="21"/>
          <w:lang w:eastAsia="en-GB"/>
          <w14:ligatures w14:val="none"/>
        </w:rPr>
        <w:t>: Numerous studies have highlighted the benefits of outdoor learning for young children. These include enhanced physical activity levels, improved motor skills, greater cognitive flexibility and problem-solving abilities, increased social interaction and cooperation, and reduced stress and anxiety.</w:t>
      </w:r>
    </w:p>
    <w:p w14:paraId="073C41E8"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Nature-Based Learning Environments</w:t>
      </w:r>
      <w:r w:rsidRPr="008B5E12">
        <w:rPr>
          <w:rFonts w:ascii="Segoe UI" w:eastAsia="Times New Roman" w:hAnsi="Segoe UI" w:cs="Segoe UI"/>
          <w:kern w:val="0"/>
          <w:sz w:val="21"/>
          <w:szCs w:val="21"/>
          <w:lang w:eastAsia="en-GB"/>
          <w14:ligatures w14:val="none"/>
        </w:rPr>
        <w:t>: Research underscores the importance of nature-based learning environments, such as outdoor classrooms, nature preschools, and natural playgrounds, in facilitating children's exploration, discovery, and learning.</w:t>
      </w:r>
    </w:p>
    <w:p w14:paraId="2DB91595"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Parental Perspectives on Outdoor Learning</w:t>
      </w:r>
      <w:r w:rsidRPr="008B5E12">
        <w:rPr>
          <w:rFonts w:ascii="Segoe UI" w:eastAsia="Times New Roman" w:hAnsi="Segoe UI" w:cs="Segoe UI"/>
          <w:kern w:val="0"/>
          <w:sz w:val="21"/>
          <w:szCs w:val="21"/>
          <w:lang w:eastAsia="en-GB"/>
          <w14:ligatures w14:val="none"/>
        </w:rPr>
        <w:t>: While research on parental perspectives is limited, existing studies suggest that parents recognize the value of outdoor experiences for their children's development. Factors influencing parental attitudes include safety concerns, access to green spaces, cultural and socio-economic factors, and perceptions of educational benefits.</w:t>
      </w:r>
    </w:p>
    <w:p w14:paraId="307DC6BA"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Considerations for Research</w:t>
      </w:r>
    </w:p>
    <w:p w14:paraId="643D9FFD"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Sample Selection</w:t>
      </w:r>
      <w:r w:rsidRPr="008B5E12">
        <w:rPr>
          <w:rFonts w:ascii="Segoe UI" w:eastAsia="Times New Roman" w:hAnsi="Segoe UI" w:cs="Segoe UI"/>
          <w:kern w:val="0"/>
          <w:sz w:val="21"/>
          <w:szCs w:val="21"/>
          <w:lang w:eastAsia="en-GB"/>
          <w14:ligatures w14:val="none"/>
        </w:rPr>
        <w:t xml:space="preserve">: When recruiting participants for research on outdoor learning and parental perspectives, it is essential to ensure diversity in terms of socio-economic background, cultural perspectives, and geographical location. This will allow for a comprehensive understanding of the various factors shaping parental attitudes and </w:t>
      </w:r>
      <w:proofErr w:type="spellStart"/>
      <w:r w:rsidRPr="008B5E12">
        <w:rPr>
          <w:rFonts w:ascii="Segoe UI" w:eastAsia="Times New Roman" w:hAnsi="Segoe UI" w:cs="Segoe UI"/>
          <w:kern w:val="0"/>
          <w:sz w:val="21"/>
          <w:szCs w:val="21"/>
          <w:lang w:eastAsia="en-GB"/>
          <w14:ligatures w14:val="none"/>
        </w:rPr>
        <w:t>behaviors</w:t>
      </w:r>
      <w:proofErr w:type="spellEnd"/>
      <w:r w:rsidRPr="008B5E12">
        <w:rPr>
          <w:rFonts w:ascii="Segoe UI" w:eastAsia="Times New Roman" w:hAnsi="Segoe UI" w:cs="Segoe UI"/>
          <w:kern w:val="0"/>
          <w:sz w:val="21"/>
          <w:szCs w:val="21"/>
          <w:lang w:eastAsia="en-GB"/>
          <w14:ligatures w14:val="none"/>
        </w:rPr>
        <w:t xml:space="preserve"> regarding outdoor experiences.</w:t>
      </w:r>
    </w:p>
    <w:p w14:paraId="2B2FA59F"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Data Collection Methods</w:t>
      </w:r>
      <w:r w:rsidRPr="008B5E12">
        <w:rPr>
          <w:rFonts w:ascii="Segoe UI" w:eastAsia="Times New Roman" w:hAnsi="Segoe UI" w:cs="Segoe UI"/>
          <w:kern w:val="0"/>
          <w:sz w:val="21"/>
          <w:szCs w:val="21"/>
          <w:lang w:eastAsia="en-GB"/>
          <w14:ligatures w14:val="none"/>
        </w:rPr>
        <w:t xml:space="preserve">: Employing a mixed-methods approach, combining qualitative techniques such as interviews and focus groups with quantitative surveys, can provide a more nuanced understanding of parental perspectives. Semi-structured interviews allow for in-depth </w:t>
      </w:r>
      <w:r w:rsidRPr="008B5E12">
        <w:rPr>
          <w:rFonts w:ascii="Segoe UI" w:eastAsia="Times New Roman" w:hAnsi="Segoe UI" w:cs="Segoe UI"/>
          <w:kern w:val="0"/>
          <w:sz w:val="21"/>
          <w:szCs w:val="21"/>
          <w:lang w:eastAsia="en-GB"/>
          <w14:ligatures w14:val="none"/>
        </w:rPr>
        <w:lastRenderedPageBreak/>
        <w:t>exploration of parents' beliefs, experiences, and values, while surveys enable the collection of quantitative data on outdoor activities, attitudes, and barriers.</w:t>
      </w:r>
    </w:p>
    <w:p w14:paraId="5DF19023"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Ethical Considerations</w:t>
      </w:r>
      <w:r w:rsidRPr="008B5E12">
        <w:rPr>
          <w:rFonts w:ascii="Segoe UI" w:eastAsia="Times New Roman" w:hAnsi="Segoe UI" w:cs="Segoe UI"/>
          <w:kern w:val="0"/>
          <w:sz w:val="21"/>
          <w:szCs w:val="21"/>
          <w:lang w:eastAsia="en-GB"/>
          <w14:ligatures w14:val="none"/>
        </w:rPr>
        <w:t>: Researchers must adhere to ethical guidelines when conducting research involving children and families. This includes obtaining informed consent from participants, ensuring confidentiality and anonymity, minimizing any potential risks or discomfort, and maintaining respect for participants' rights and privacy throughout the research process.</w:t>
      </w:r>
    </w:p>
    <w:p w14:paraId="17338494"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Conclusion</w:t>
      </w:r>
    </w:p>
    <w:p w14:paraId="2E71F0E4"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In conclusion, outdoor learning in early childhood and parental perspectives represent a rich area of research with implications for educational practice, policy development, and children's well-being. By synthesizing existing literature and considering key factors for conducting research in this area, scholars can contribute to a deeper understanding of the benefits of outdoor experiences for young children and inform efforts to promote nature-based learning opportunities for all children.</w:t>
      </w:r>
    </w:p>
    <w:p w14:paraId="48E846BE" w14:textId="77777777" w:rsidR="00FA50B2" w:rsidRDefault="00FA50B2" w:rsidP="008B5E12">
      <w:pPr>
        <w:shd w:val="clear" w:color="auto" w:fill="FFFFFF"/>
        <w:spacing w:line="240" w:lineRule="auto"/>
        <w:rPr>
          <w:rFonts w:ascii="Segoe UI" w:eastAsia="Times New Roman" w:hAnsi="Segoe UI" w:cs="Segoe UI"/>
          <w:b/>
          <w:bCs/>
          <w:kern w:val="0"/>
          <w:sz w:val="21"/>
          <w:szCs w:val="21"/>
          <w:lang w:eastAsia="en-GB"/>
          <w14:ligatures w14:val="none"/>
        </w:rPr>
      </w:pPr>
    </w:p>
    <w:p w14:paraId="181870A2" w14:textId="7B38B0EC" w:rsidR="008B5E12" w:rsidRPr="008B5E12" w:rsidRDefault="008B5E12" w:rsidP="008B5E12">
      <w:pPr>
        <w:shd w:val="clear" w:color="auto" w:fill="FFFFFF"/>
        <w:spacing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 xml:space="preserve">Methodological considerations of learning in the outdoors in the early years and parents perspectives </w:t>
      </w:r>
    </w:p>
    <w:p w14:paraId="4C52345F"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Methodological considerations for studying learning in the outdoors in the early years and parental perspectives are crucial for ensuring the rigor and validity of research findings. Here are some key methodological considerations:</w:t>
      </w:r>
    </w:p>
    <w:p w14:paraId="08AFEE11" w14:textId="77777777" w:rsidR="008B5E12" w:rsidRPr="008B5E12" w:rsidRDefault="008B5E12" w:rsidP="008B5E12">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Research Design</w:t>
      </w:r>
      <w:r w:rsidRPr="008B5E12">
        <w:rPr>
          <w:rFonts w:ascii="Segoe UI" w:eastAsia="Times New Roman" w:hAnsi="Segoe UI" w:cs="Segoe UI"/>
          <w:kern w:val="0"/>
          <w:sz w:val="21"/>
          <w:szCs w:val="21"/>
          <w:lang w:eastAsia="en-GB"/>
          <w14:ligatures w14:val="none"/>
        </w:rPr>
        <w:t>: Researchers should carefully consider the most appropriate research design for their study. This could involve employing qualitative, quantitative, or mixed-methods approaches, depending on the research questions and objectives. Qualitative methods such as interviews and observations allow for in-depth exploration of parental perspectives and children's experiences in outdoor settings, while quantitative surveys can provide broader insights and allow for statistical analysis.</w:t>
      </w:r>
    </w:p>
    <w:p w14:paraId="604CB593" w14:textId="77777777" w:rsidR="008B5E12" w:rsidRPr="008B5E12" w:rsidRDefault="008B5E12" w:rsidP="008B5E12">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Sampling</w:t>
      </w:r>
      <w:r w:rsidRPr="008B5E12">
        <w:rPr>
          <w:rFonts w:ascii="Segoe UI" w:eastAsia="Times New Roman" w:hAnsi="Segoe UI" w:cs="Segoe UI"/>
          <w:kern w:val="0"/>
          <w:sz w:val="21"/>
          <w:szCs w:val="21"/>
          <w:lang w:eastAsia="en-GB"/>
          <w14:ligatures w14:val="none"/>
        </w:rPr>
        <w:t>: Sampling is a critical methodological consideration. Researchers should aim to recruit a diverse sample of parents representing various socio-economic backgrounds, cultural identities, and geographical locations. This diversity ensures the generalizability of findings and provides a more comprehensive understanding of parental perspectives on outdoor learning.</w:t>
      </w:r>
    </w:p>
    <w:p w14:paraId="79DEB977" w14:textId="77777777" w:rsidR="008B5E12" w:rsidRPr="008B5E12" w:rsidRDefault="008B5E12" w:rsidP="008B5E12">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Recruitment</w:t>
      </w:r>
      <w:r w:rsidRPr="008B5E12">
        <w:rPr>
          <w:rFonts w:ascii="Segoe UI" w:eastAsia="Times New Roman" w:hAnsi="Segoe UI" w:cs="Segoe UI"/>
          <w:kern w:val="0"/>
          <w:sz w:val="21"/>
          <w:szCs w:val="21"/>
          <w:lang w:eastAsia="en-GB"/>
          <w14:ligatures w14:val="none"/>
        </w:rPr>
        <w:t xml:space="preserve">: Thoughtful recruitment strategies are essential for engaging participants in the study. Researchers may utilize various channels such as schools, early childhood </w:t>
      </w:r>
      <w:proofErr w:type="spellStart"/>
      <w:r w:rsidRPr="008B5E12">
        <w:rPr>
          <w:rFonts w:ascii="Segoe UI" w:eastAsia="Times New Roman" w:hAnsi="Segoe UI" w:cs="Segoe UI"/>
          <w:kern w:val="0"/>
          <w:sz w:val="21"/>
          <w:szCs w:val="21"/>
          <w:lang w:eastAsia="en-GB"/>
          <w14:ligatures w14:val="none"/>
        </w:rPr>
        <w:t>centers</w:t>
      </w:r>
      <w:proofErr w:type="spellEnd"/>
      <w:r w:rsidRPr="008B5E12">
        <w:rPr>
          <w:rFonts w:ascii="Segoe UI" w:eastAsia="Times New Roman" w:hAnsi="Segoe UI" w:cs="Segoe UI"/>
          <w:kern w:val="0"/>
          <w:sz w:val="21"/>
          <w:szCs w:val="21"/>
          <w:lang w:eastAsia="en-GB"/>
          <w14:ligatures w14:val="none"/>
        </w:rPr>
        <w:t>, community organizations, and online platforms to reach potential participants. Building rapport and trust with participants is crucial for obtaining their informed consent and facilitating open communication during data collection.</w:t>
      </w:r>
    </w:p>
    <w:p w14:paraId="707E0E1A" w14:textId="77777777" w:rsidR="008B5E12" w:rsidRPr="008B5E12" w:rsidRDefault="008B5E12" w:rsidP="008B5E12">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Data Collection Methods</w:t>
      </w:r>
      <w:r w:rsidRPr="008B5E12">
        <w:rPr>
          <w:rFonts w:ascii="Segoe UI" w:eastAsia="Times New Roman" w:hAnsi="Segoe UI" w:cs="Segoe UI"/>
          <w:kern w:val="0"/>
          <w:sz w:val="21"/>
          <w:szCs w:val="21"/>
          <w:lang w:eastAsia="en-GB"/>
          <w14:ligatures w14:val="none"/>
        </w:rPr>
        <w:t>: Researchers can employ a variety of data collection methods to gather information on learning in the outdoors and parental perspectives. These may include:</w:t>
      </w:r>
    </w:p>
    <w:p w14:paraId="2EEFEFA9" w14:textId="77777777" w:rsidR="008B5E12" w:rsidRPr="008B5E12" w:rsidRDefault="008B5E12" w:rsidP="008B5E12">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Semi-structured Interviews</w:t>
      </w:r>
      <w:r w:rsidRPr="008B5E12">
        <w:rPr>
          <w:rFonts w:ascii="Segoe UI" w:eastAsia="Times New Roman" w:hAnsi="Segoe UI" w:cs="Segoe UI"/>
          <w:kern w:val="0"/>
          <w:sz w:val="21"/>
          <w:szCs w:val="21"/>
          <w:lang w:eastAsia="en-GB"/>
          <w14:ligatures w14:val="none"/>
        </w:rPr>
        <w:t>: Conducting in-depth interviews with parents allows researchers to explore their attitudes, beliefs, experiences, and concerns related to outdoor learning.</w:t>
      </w:r>
    </w:p>
    <w:p w14:paraId="45C9F5BE" w14:textId="77777777" w:rsidR="008B5E12" w:rsidRPr="008B5E12" w:rsidRDefault="008B5E12" w:rsidP="008B5E12">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Surveys</w:t>
      </w:r>
      <w:r w:rsidRPr="008B5E12">
        <w:rPr>
          <w:rFonts w:ascii="Segoe UI" w:eastAsia="Times New Roman" w:hAnsi="Segoe UI" w:cs="Segoe UI"/>
          <w:kern w:val="0"/>
          <w:sz w:val="21"/>
          <w:szCs w:val="21"/>
          <w:lang w:eastAsia="en-GB"/>
          <w14:ligatures w14:val="none"/>
        </w:rPr>
        <w:t>: Administering surveys to parents can provide quantitative data on the frequency and nature of children's outdoor activities, parental perceptions of outdoor learning benefits, and barriers to outdoor engagement.</w:t>
      </w:r>
    </w:p>
    <w:p w14:paraId="6FE56192" w14:textId="77777777" w:rsidR="008B5E12" w:rsidRPr="008B5E12" w:rsidRDefault="008B5E12" w:rsidP="008B5E12">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lastRenderedPageBreak/>
        <w:t>Observations</w:t>
      </w:r>
      <w:r w:rsidRPr="008B5E12">
        <w:rPr>
          <w:rFonts w:ascii="Segoe UI" w:eastAsia="Times New Roman" w:hAnsi="Segoe UI" w:cs="Segoe UI"/>
          <w:kern w:val="0"/>
          <w:sz w:val="21"/>
          <w:szCs w:val="21"/>
          <w:lang w:eastAsia="en-GB"/>
          <w14:ligatures w14:val="none"/>
        </w:rPr>
        <w:t xml:space="preserve">: Observational methods enable researchers to document children's </w:t>
      </w:r>
      <w:proofErr w:type="spellStart"/>
      <w:r w:rsidRPr="008B5E12">
        <w:rPr>
          <w:rFonts w:ascii="Segoe UI" w:eastAsia="Times New Roman" w:hAnsi="Segoe UI" w:cs="Segoe UI"/>
          <w:kern w:val="0"/>
          <w:sz w:val="21"/>
          <w:szCs w:val="21"/>
          <w:lang w:eastAsia="en-GB"/>
          <w14:ligatures w14:val="none"/>
        </w:rPr>
        <w:t>behaviors</w:t>
      </w:r>
      <w:proofErr w:type="spellEnd"/>
      <w:r w:rsidRPr="008B5E12">
        <w:rPr>
          <w:rFonts w:ascii="Segoe UI" w:eastAsia="Times New Roman" w:hAnsi="Segoe UI" w:cs="Segoe UI"/>
          <w:kern w:val="0"/>
          <w:sz w:val="21"/>
          <w:szCs w:val="21"/>
          <w:lang w:eastAsia="en-GB"/>
          <w14:ligatures w14:val="none"/>
        </w:rPr>
        <w:t xml:space="preserve"> and interactions in outdoor environments, providing valuable insights into their experiences and learning outcomes.</w:t>
      </w:r>
    </w:p>
    <w:p w14:paraId="4DDD1F4A" w14:textId="77777777" w:rsidR="008B5E12" w:rsidRPr="008B5E12" w:rsidRDefault="008B5E12" w:rsidP="008B5E12">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Focus Groups</w:t>
      </w:r>
      <w:r w:rsidRPr="008B5E12">
        <w:rPr>
          <w:rFonts w:ascii="Segoe UI" w:eastAsia="Times New Roman" w:hAnsi="Segoe UI" w:cs="Segoe UI"/>
          <w:kern w:val="0"/>
          <w:sz w:val="21"/>
          <w:szCs w:val="21"/>
          <w:lang w:eastAsia="en-GB"/>
          <w14:ligatures w14:val="none"/>
        </w:rPr>
        <w:t>: Facilitating focus group discussions with parents can facilitate peer interaction and collective exploration of shared experiences and perspectives on outdoor learning.</w:t>
      </w:r>
    </w:p>
    <w:p w14:paraId="37064076" w14:textId="77777777" w:rsidR="008B5E12" w:rsidRPr="008B5E12" w:rsidRDefault="008B5E12" w:rsidP="008B5E12">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Data Analysis</w:t>
      </w:r>
      <w:r w:rsidRPr="008B5E12">
        <w:rPr>
          <w:rFonts w:ascii="Segoe UI" w:eastAsia="Times New Roman" w:hAnsi="Segoe UI" w:cs="Segoe UI"/>
          <w:kern w:val="0"/>
          <w:sz w:val="21"/>
          <w:szCs w:val="21"/>
          <w:lang w:eastAsia="en-GB"/>
          <w14:ligatures w14:val="none"/>
        </w:rPr>
        <w:t xml:space="preserve">: Researchers should employ rigorous and systematic approaches to </w:t>
      </w:r>
      <w:proofErr w:type="spellStart"/>
      <w:r w:rsidRPr="008B5E12">
        <w:rPr>
          <w:rFonts w:ascii="Segoe UI" w:eastAsia="Times New Roman" w:hAnsi="Segoe UI" w:cs="Segoe UI"/>
          <w:kern w:val="0"/>
          <w:sz w:val="21"/>
          <w:szCs w:val="21"/>
          <w:lang w:eastAsia="en-GB"/>
          <w14:ligatures w14:val="none"/>
        </w:rPr>
        <w:t>analyze</w:t>
      </w:r>
      <w:proofErr w:type="spellEnd"/>
      <w:r w:rsidRPr="008B5E12">
        <w:rPr>
          <w:rFonts w:ascii="Segoe UI" w:eastAsia="Times New Roman" w:hAnsi="Segoe UI" w:cs="Segoe UI"/>
          <w:kern w:val="0"/>
          <w:sz w:val="21"/>
          <w:szCs w:val="21"/>
          <w:lang w:eastAsia="en-GB"/>
          <w14:ligatures w14:val="none"/>
        </w:rPr>
        <w:t xml:space="preserve"> qualitative and quantitative data. Qualitative data analysis may involve techniques such as thematic analysis, coding, and constant comparison to identify patterns, themes, and emergent categories. Quantitative data can be </w:t>
      </w:r>
      <w:proofErr w:type="spellStart"/>
      <w:r w:rsidRPr="008B5E12">
        <w:rPr>
          <w:rFonts w:ascii="Segoe UI" w:eastAsia="Times New Roman" w:hAnsi="Segoe UI" w:cs="Segoe UI"/>
          <w:kern w:val="0"/>
          <w:sz w:val="21"/>
          <w:szCs w:val="21"/>
          <w:lang w:eastAsia="en-GB"/>
          <w14:ligatures w14:val="none"/>
        </w:rPr>
        <w:t>analyzed</w:t>
      </w:r>
      <w:proofErr w:type="spellEnd"/>
      <w:r w:rsidRPr="008B5E12">
        <w:rPr>
          <w:rFonts w:ascii="Segoe UI" w:eastAsia="Times New Roman" w:hAnsi="Segoe UI" w:cs="Segoe UI"/>
          <w:kern w:val="0"/>
          <w:sz w:val="21"/>
          <w:szCs w:val="21"/>
          <w:lang w:eastAsia="en-GB"/>
          <w14:ligatures w14:val="none"/>
        </w:rPr>
        <w:t xml:space="preserve"> using statistical methods to examine relationships, correlations, and trends among variables of interest.</w:t>
      </w:r>
    </w:p>
    <w:p w14:paraId="05E3BBE6" w14:textId="77777777" w:rsidR="008B5E12" w:rsidRPr="008B5E12" w:rsidRDefault="008B5E12" w:rsidP="008B5E12">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Ethical Considerations</w:t>
      </w:r>
      <w:r w:rsidRPr="008B5E12">
        <w:rPr>
          <w:rFonts w:ascii="Segoe UI" w:eastAsia="Times New Roman" w:hAnsi="Segoe UI" w:cs="Segoe UI"/>
          <w:kern w:val="0"/>
          <w:sz w:val="21"/>
          <w:szCs w:val="21"/>
          <w:lang w:eastAsia="en-GB"/>
          <w14:ligatures w14:val="none"/>
        </w:rPr>
        <w:t>: Ethical considerations are paramount in research involving children and families. Researchers must obtain informed consent from participants, ensure confidentiality and anonymity, minimize any potential risks or discomfort, and adhere to ethical guidelines established by institutional review boards and professional organizations.</w:t>
      </w:r>
    </w:p>
    <w:p w14:paraId="0CAC0F8B"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By carefully considering these methodological considerations, researchers can conduct rigorous and ethical studies that advance our understanding of learning in the outdoors in the early years and parental perspectives, ultimately informing educational practice, policy development, and future research directions.</w:t>
      </w:r>
    </w:p>
    <w:p w14:paraId="3FDD08AF" w14:textId="3F101C8B" w:rsidR="008B5E12" w:rsidRPr="008B5E12" w:rsidRDefault="008B5E12" w:rsidP="008B5E12">
      <w:pPr>
        <w:shd w:val="clear" w:color="auto" w:fill="FFFFFF"/>
        <w:spacing w:after="0" w:line="240" w:lineRule="auto"/>
        <w:rPr>
          <w:rFonts w:ascii="Segoe UI" w:eastAsia="Times New Roman" w:hAnsi="Segoe UI" w:cs="Segoe UI"/>
          <w:kern w:val="0"/>
          <w:sz w:val="21"/>
          <w:szCs w:val="21"/>
          <w:lang w:eastAsia="en-GB"/>
          <w14:ligatures w14:val="none"/>
        </w:rPr>
      </w:pPr>
    </w:p>
    <w:p w14:paraId="1DA2FC77" w14:textId="77777777" w:rsidR="008B5E12" w:rsidRPr="008B5E12" w:rsidRDefault="008B5E12" w:rsidP="008B5E12">
      <w:pPr>
        <w:shd w:val="clear" w:color="auto" w:fill="FFFFFF"/>
        <w:spacing w:after="0" w:line="240" w:lineRule="auto"/>
        <w:rPr>
          <w:rFonts w:ascii="Segoe UI" w:eastAsia="Times New Roman" w:hAnsi="Segoe UI" w:cs="Segoe UI"/>
          <w:b/>
          <w:bCs/>
          <w:kern w:val="0"/>
          <w:sz w:val="21"/>
          <w:szCs w:val="21"/>
          <w:lang w:eastAsia="en-GB"/>
          <w14:ligatures w14:val="none"/>
        </w:rPr>
      </w:pPr>
      <w:r w:rsidRPr="008B5E12">
        <w:rPr>
          <w:rFonts w:ascii="Segoe UI" w:eastAsia="Times New Roman" w:hAnsi="Segoe UI" w:cs="Segoe UI"/>
          <w:b/>
          <w:bCs/>
          <w:kern w:val="0"/>
          <w:sz w:val="21"/>
          <w:szCs w:val="21"/>
          <w:lang w:eastAsia="en-GB"/>
          <w14:ligatures w14:val="none"/>
        </w:rPr>
        <w:t>You</w:t>
      </w:r>
    </w:p>
    <w:p w14:paraId="10BC215F" w14:textId="77777777" w:rsidR="008B5E12" w:rsidRPr="008B5E12" w:rsidRDefault="008B5E12" w:rsidP="008B5E12">
      <w:pPr>
        <w:shd w:val="clear" w:color="auto" w:fill="FFFFFF"/>
        <w:spacing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 xml:space="preserve">Ethical considerations of learning in the outdoors in the early years and parents perspectives </w:t>
      </w:r>
    </w:p>
    <w:p w14:paraId="5496FD67"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Ethical considerations are paramount when conducting research on learning in the outdoors in the early years and parental perspectives. Here are some key ethical considerations that researchers should take into account:</w:t>
      </w:r>
    </w:p>
    <w:p w14:paraId="3F8436D4" w14:textId="77777777" w:rsidR="008B5E12" w:rsidRPr="008B5E12" w:rsidRDefault="008B5E12" w:rsidP="008B5E12">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Informed Consent</w:t>
      </w:r>
      <w:r w:rsidRPr="008B5E12">
        <w:rPr>
          <w:rFonts w:ascii="Segoe UI" w:eastAsia="Times New Roman" w:hAnsi="Segoe UI" w:cs="Segoe UI"/>
          <w:kern w:val="0"/>
          <w:sz w:val="21"/>
          <w:szCs w:val="21"/>
          <w:lang w:eastAsia="en-GB"/>
          <w14:ligatures w14:val="none"/>
        </w:rPr>
        <w:t>: Researchers must obtain informed consent from all participants, including parents and, if applicable, children. Participants should be provided with clear and understandable information about the study's purpose, procedures, risks, benefits, and their rights as participants. They should have the opportunity to ask questions and make an informed decision about their participation. Informed consent forms should be documented and signed by participants or their legal guardians.</w:t>
      </w:r>
    </w:p>
    <w:p w14:paraId="4E3837C2" w14:textId="77777777" w:rsidR="008B5E12" w:rsidRPr="008B5E12" w:rsidRDefault="008B5E12" w:rsidP="008B5E12">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Confidentiality and Anonymity</w:t>
      </w:r>
      <w:r w:rsidRPr="008B5E12">
        <w:rPr>
          <w:rFonts w:ascii="Segoe UI" w:eastAsia="Times New Roman" w:hAnsi="Segoe UI" w:cs="Segoe UI"/>
          <w:kern w:val="0"/>
          <w:sz w:val="21"/>
          <w:szCs w:val="21"/>
          <w:lang w:eastAsia="en-GB"/>
          <w14:ligatures w14:val="none"/>
        </w:rPr>
        <w:t>: Researchers must ensure the confidentiality and anonymity of participants. All data collected should be kept confidential and stored securely to prevent unauthorized access. Identifying information such as names, addresses, and contact details should be removed or anonymized in research reports and publications to protect participants' privacy.</w:t>
      </w:r>
    </w:p>
    <w:p w14:paraId="5DBFF806" w14:textId="77777777" w:rsidR="008B5E12" w:rsidRPr="008B5E12" w:rsidRDefault="008B5E12" w:rsidP="008B5E12">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Minimization of Harm</w:t>
      </w:r>
      <w:r w:rsidRPr="008B5E12">
        <w:rPr>
          <w:rFonts w:ascii="Segoe UI" w:eastAsia="Times New Roman" w:hAnsi="Segoe UI" w:cs="Segoe UI"/>
          <w:kern w:val="0"/>
          <w:sz w:val="21"/>
          <w:szCs w:val="21"/>
          <w:lang w:eastAsia="en-GB"/>
          <w14:ligatures w14:val="none"/>
        </w:rPr>
        <w:t>: Researchers should take measures to minimize any potential risks or harm to participants. This includes ensuring the physical safety of children during outdoor activities, addressing any emotional or psychological distress that may arise during interviews or observations, and providing appropriate support or referrals if needed. Researchers should also be mindful of cultural sensitivities and respect participants' cultural beliefs and practices.</w:t>
      </w:r>
    </w:p>
    <w:p w14:paraId="289AE342" w14:textId="77777777" w:rsidR="008B5E12" w:rsidRPr="008B5E12" w:rsidRDefault="008B5E12" w:rsidP="008B5E12">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Respect for Participants' Autonomy</w:t>
      </w:r>
      <w:r w:rsidRPr="008B5E12">
        <w:rPr>
          <w:rFonts w:ascii="Segoe UI" w:eastAsia="Times New Roman" w:hAnsi="Segoe UI" w:cs="Segoe UI"/>
          <w:kern w:val="0"/>
          <w:sz w:val="21"/>
          <w:szCs w:val="21"/>
          <w:lang w:eastAsia="en-GB"/>
          <w14:ligatures w14:val="none"/>
        </w:rPr>
        <w:t xml:space="preserve">: Researchers should respect participants' autonomy and right to withdraw from the study at any time without consequence. Participants should be informed of their right to withdraw and provided with clear instructions on how to do so. Researchers should also respect participants' decisions </w:t>
      </w:r>
      <w:r w:rsidRPr="008B5E12">
        <w:rPr>
          <w:rFonts w:ascii="Segoe UI" w:eastAsia="Times New Roman" w:hAnsi="Segoe UI" w:cs="Segoe UI"/>
          <w:kern w:val="0"/>
          <w:sz w:val="21"/>
          <w:szCs w:val="21"/>
          <w:lang w:eastAsia="en-GB"/>
          <w14:ligatures w14:val="none"/>
        </w:rPr>
        <w:lastRenderedPageBreak/>
        <w:t>regarding their involvement in the study and any aspects of data collection or dissemination.</w:t>
      </w:r>
    </w:p>
    <w:p w14:paraId="590D3617" w14:textId="77777777" w:rsidR="008B5E12" w:rsidRPr="008B5E12" w:rsidRDefault="008B5E12" w:rsidP="008B5E12">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Beneficence and Justice</w:t>
      </w:r>
      <w:r w:rsidRPr="008B5E12">
        <w:rPr>
          <w:rFonts w:ascii="Segoe UI" w:eastAsia="Times New Roman" w:hAnsi="Segoe UI" w:cs="Segoe UI"/>
          <w:kern w:val="0"/>
          <w:sz w:val="21"/>
          <w:szCs w:val="21"/>
          <w:lang w:eastAsia="en-GB"/>
          <w14:ligatures w14:val="none"/>
        </w:rPr>
        <w:t>: Researchers should strive to maximize the benefits of the research while minimizing any potential harm. This includes ensuring that the research has scientific merit and contributes to knowledge advancement in the field of early childhood education. Researchers should also consider issues of equity and justice in participant recruitment, data collection, and dissemination to ensure that the research is inclusive and accessible to all relevant stakeholders.</w:t>
      </w:r>
    </w:p>
    <w:p w14:paraId="6AE0E566" w14:textId="77777777" w:rsidR="008B5E12" w:rsidRPr="008B5E12" w:rsidRDefault="008B5E12" w:rsidP="008B5E12">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Community Engagement and Collaboration</w:t>
      </w:r>
      <w:r w:rsidRPr="008B5E12">
        <w:rPr>
          <w:rFonts w:ascii="Segoe UI" w:eastAsia="Times New Roman" w:hAnsi="Segoe UI" w:cs="Segoe UI"/>
          <w:kern w:val="0"/>
          <w:sz w:val="21"/>
          <w:szCs w:val="21"/>
          <w:lang w:eastAsia="en-GB"/>
          <w14:ligatures w14:val="none"/>
        </w:rPr>
        <w:t>: Researchers should engage with relevant stakeholders, including parents, educators, and community members, throughout the research process. Collaboration with community partners can help ensure that the research is culturally sensitive, relevant, and beneficial to the community. Researchers should seek input from stakeholders in study design, data collection methods, and interpretation of findings to enhance the validity and applicability of the research.</w:t>
      </w:r>
    </w:p>
    <w:p w14:paraId="50CD5A1D"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By addressing these ethical considerations, researchers can conduct research on learning in the outdoors in the early years and parental perspectives in a responsible and ethical manner, ultimately contributing to the well-being and development of children and families.</w:t>
      </w:r>
    </w:p>
    <w:p w14:paraId="7106DF47" w14:textId="7F16CAC1" w:rsidR="008B5E12" w:rsidRPr="008B5E12" w:rsidRDefault="008B5E12" w:rsidP="008B5E12">
      <w:pPr>
        <w:shd w:val="clear" w:color="auto" w:fill="FFFFFF"/>
        <w:spacing w:after="0" w:line="240" w:lineRule="auto"/>
        <w:rPr>
          <w:rFonts w:ascii="Segoe UI" w:eastAsia="Times New Roman" w:hAnsi="Segoe UI" w:cs="Segoe UI"/>
          <w:kern w:val="0"/>
          <w:sz w:val="21"/>
          <w:szCs w:val="21"/>
          <w:lang w:eastAsia="en-GB"/>
          <w14:ligatures w14:val="none"/>
        </w:rPr>
      </w:pPr>
    </w:p>
    <w:p w14:paraId="2FB09158" w14:textId="77777777" w:rsidR="008B5E12" w:rsidRPr="008B5E12" w:rsidRDefault="008B5E12" w:rsidP="008B5E12">
      <w:pPr>
        <w:shd w:val="clear" w:color="auto" w:fill="FFFFFF"/>
        <w:spacing w:after="0" w:line="240" w:lineRule="auto"/>
        <w:rPr>
          <w:rFonts w:ascii="Segoe UI" w:eastAsia="Times New Roman" w:hAnsi="Segoe UI" w:cs="Segoe UI"/>
          <w:b/>
          <w:bCs/>
          <w:kern w:val="0"/>
          <w:sz w:val="21"/>
          <w:szCs w:val="21"/>
          <w:lang w:eastAsia="en-GB"/>
          <w14:ligatures w14:val="none"/>
        </w:rPr>
      </w:pPr>
      <w:r w:rsidRPr="008B5E12">
        <w:rPr>
          <w:rFonts w:ascii="Segoe UI" w:eastAsia="Times New Roman" w:hAnsi="Segoe UI" w:cs="Segoe UI"/>
          <w:b/>
          <w:bCs/>
          <w:kern w:val="0"/>
          <w:sz w:val="21"/>
          <w:szCs w:val="21"/>
          <w:lang w:eastAsia="en-GB"/>
          <w14:ligatures w14:val="none"/>
        </w:rPr>
        <w:t>You</w:t>
      </w:r>
    </w:p>
    <w:p w14:paraId="23C49BD6" w14:textId="77777777" w:rsidR="008B5E12" w:rsidRPr="008B5E12" w:rsidRDefault="008B5E12" w:rsidP="008B5E12">
      <w:pPr>
        <w:shd w:val="clear" w:color="auto" w:fill="FFFFFF"/>
        <w:spacing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 xml:space="preserve">Conclusion of learning in the outdoors in the early years and parents perspectives </w:t>
      </w:r>
    </w:p>
    <w:p w14:paraId="7522BCA5"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In conclusion, the exploration of learning in the outdoors in the early years and parental perspectives offers valuable insights into the multifaceted benefits of outdoor experiences for young children's development. Through a review of existing literature and methodological considerations, several key conclusions emerge:</w:t>
      </w:r>
    </w:p>
    <w:p w14:paraId="50ABF9DB" w14:textId="77777777" w:rsidR="008B5E12" w:rsidRPr="008B5E12" w:rsidRDefault="008B5E12" w:rsidP="008B5E12">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Holistic Development</w:t>
      </w:r>
      <w:r w:rsidRPr="008B5E12">
        <w:rPr>
          <w:rFonts w:ascii="Segoe UI" w:eastAsia="Times New Roman" w:hAnsi="Segoe UI" w:cs="Segoe UI"/>
          <w:kern w:val="0"/>
          <w:sz w:val="21"/>
          <w:szCs w:val="21"/>
          <w:lang w:eastAsia="en-GB"/>
          <w14:ligatures w14:val="none"/>
        </w:rPr>
        <w:t>: Outdoor learning provides unique opportunities for children to engage in physical activity, explore their environment, and develop critical skills across various domains, including cognitive, social, emotional, and physical development.</w:t>
      </w:r>
    </w:p>
    <w:p w14:paraId="709D3753" w14:textId="77777777" w:rsidR="008B5E12" w:rsidRPr="008B5E12" w:rsidRDefault="008B5E12" w:rsidP="008B5E12">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Nature Connection</w:t>
      </w:r>
      <w:r w:rsidRPr="008B5E12">
        <w:rPr>
          <w:rFonts w:ascii="Segoe UI" w:eastAsia="Times New Roman" w:hAnsi="Segoe UI" w:cs="Segoe UI"/>
          <w:kern w:val="0"/>
          <w:sz w:val="21"/>
          <w:szCs w:val="21"/>
          <w:lang w:eastAsia="en-GB"/>
          <w14:ligatures w14:val="none"/>
        </w:rPr>
        <w:t>: Exposure to natural environments fosters children's connection to nature, which is associated with numerous positive outcomes, including enhanced mental health, creativity, and environmental stewardship.</w:t>
      </w:r>
    </w:p>
    <w:p w14:paraId="5A605327" w14:textId="77777777" w:rsidR="008B5E12" w:rsidRPr="008B5E12" w:rsidRDefault="008B5E12" w:rsidP="008B5E12">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Parental Influence</w:t>
      </w:r>
      <w:r w:rsidRPr="008B5E12">
        <w:rPr>
          <w:rFonts w:ascii="Segoe UI" w:eastAsia="Times New Roman" w:hAnsi="Segoe UI" w:cs="Segoe UI"/>
          <w:kern w:val="0"/>
          <w:sz w:val="21"/>
          <w:szCs w:val="21"/>
          <w:lang w:eastAsia="en-GB"/>
          <w14:ligatures w14:val="none"/>
        </w:rPr>
        <w:t>: Parents play a crucial role in shaping children's experiences and attitudes towards outdoor learning. Understanding parental perspectives can provide insights into factors influencing children's access to outdoor environments and engagement in nature-based activities.</w:t>
      </w:r>
    </w:p>
    <w:p w14:paraId="3C62DD81" w14:textId="77777777" w:rsidR="008B5E12" w:rsidRPr="008B5E12" w:rsidRDefault="008B5E12" w:rsidP="008B5E12">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Methodological Considerations</w:t>
      </w:r>
      <w:r w:rsidRPr="008B5E12">
        <w:rPr>
          <w:rFonts w:ascii="Segoe UI" w:eastAsia="Times New Roman" w:hAnsi="Segoe UI" w:cs="Segoe UI"/>
          <w:kern w:val="0"/>
          <w:sz w:val="21"/>
          <w:szCs w:val="21"/>
          <w:lang w:eastAsia="en-GB"/>
          <w14:ligatures w14:val="none"/>
        </w:rPr>
        <w:t>: Conducting research in this area requires careful attention to methodological considerations, including sample selection, data collection methods, ethical considerations, and community engagement. Employing rigorous research methods ensures the validity and reliability of findings and contributes to the advancement of knowledge in the field.</w:t>
      </w:r>
    </w:p>
    <w:p w14:paraId="37D86BA4" w14:textId="77777777" w:rsidR="008B5E12" w:rsidRPr="008B5E12" w:rsidRDefault="008B5E12" w:rsidP="008B5E12">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b/>
          <w:bCs/>
          <w:kern w:val="0"/>
          <w:sz w:val="21"/>
          <w:szCs w:val="21"/>
          <w:bdr w:val="single" w:sz="2" w:space="0" w:color="E3E3E3" w:frame="1"/>
          <w:lang w:eastAsia="en-GB"/>
          <w14:ligatures w14:val="none"/>
        </w:rPr>
        <w:t>Ethical Considerations</w:t>
      </w:r>
      <w:r w:rsidRPr="008B5E12">
        <w:rPr>
          <w:rFonts w:ascii="Segoe UI" w:eastAsia="Times New Roman" w:hAnsi="Segoe UI" w:cs="Segoe UI"/>
          <w:kern w:val="0"/>
          <w:sz w:val="21"/>
          <w:szCs w:val="21"/>
          <w:lang w:eastAsia="en-GB"/>
          <w14:ligatures w14:val="none"/>
        </w:rPr>
        <w:t>: Ethical considerations are paramount in research involving children and families. Researchers must prioritize the well-being, privacy, and autonomy of participants and adhere to ethical guidelines throughout the research process.</w:t>
      </w:r>
    </w:p>
    <w:p w14:paraId="04A63AE3" w14:textId="77777777" w:rsidR="008B5E12" w:rsidRPr="008B5E12" w:rsidRDefault="008B5E12" w:rsidP="008B5E12">
      <w:pPr>
        <w:pBdr>
          <w:top w:val="single" w:sz="2" w:space="0" w:color="E3E3E3"/>
          <w:left w:val="single" w:sz="2" w:space="0" w:color="E3E3E3"/>
          <w:bottom w:val="single" w:sz="2" w:space="0" w:color="E3E3E3"/>
          <w:right w:val="single" w:sz="2" w:space="0" w:color="E3E3E3"/>
        </w:pBdr>
        <w:shd w:val="clear" w:color="auto" w:fill="FFFFFF"/>
        <w:spacing w:before="300" w:line="240" w:lineRule="auto"/>
        <w:rPr>
          <w:rFonts w:ascii="Segoe UI" w:eastAsia="Times New Roman" w:hAnsi="Segoe UI" w:cs="Segoe UI"/>
          <w:kern w:val="0"/>
          <w:sz w:val="21"/>
          <w:szCs w:val="21"/>
          <w:lang w:eastAsia="en-GB"/>
          <w14:ligatures w14:val="none"/>
        </w:rPr>
      </w:pPr>
      <w:r w:rsidRPr="008B5E12">
        <w:rPr>
          <w:rFonts w:ascii="Segoe UI" w:eastAsia="Times New Roman" w:hAnsi="Segoe UI" w:cs="Segoe UI"/>
          <w:kern w:val="0"/>
          <w:sz w:val="21"/>
          <w:szCs w:val="21"/>
          <w:lang w:eastAsia="en-GB"/>
          <w14:ligatures w14:val="none"/>
        </w:rPr>
        <w:t xml:space="preserve">In conclusion, research on learning in the outdoors in the early years and parental perspectives underscores the importance of nature-based experiences in promoting children's development and well-being. By integrating parental perspectives, researchers can gain a deeper understanding of the factors influencing children's access to outdoor environments and inform </w:t>
      </w:r>
      <w:r w:rsidRPr="008B5E12">
        <w:rPr>
          <w:rFonts w:ascii="Segoe UI" w:eastAsia="Times New Roman" w:hAnsi="Segoe UI" w:cs="Segoe UI"/>
          <w:kern w:val="0"/>
          <w:sz w:val="21"/>
          <w:szCs w:val="21"/>
          <w:lang w:eastAsia="en-GB"/>
          <w14:ligatures w14:val="none"/>
        </w:rPr>
        <w:lastRenderedPageBreak/>
        <w:t>efforts to create inclusive and equitable outdoor learning opportunities for all children. Ultimately, this research contributes to the advancement of early childhood education practice, policy development, and advocacy for nature-based learning experiences.</w:t>
      </w:r>
    </w:p>
    <w:p w14:paraId="48A2080E" w14:textId="77777777" w:rsidR="006F2C49" w:rsidRDefault="006F2C49"/>
    <w:p w14:paraId="7E48BB2A" w14:textId="77777777" w:rsidR="0087395F" w:rsidRDefault="0087395F"/>
    <w:p w14:paraId="109BA141"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proofErr w:type="spellStart"/>
      <w:r w:rsidRPr="003A1902">
        <w:rPr>
          <w:rFonts w:eastAsia="Times New Roman" w:cs="Arial"/>
          <w:b/>
          <w:bCs/>
          <w:color w:val="1F2937"/>
          <w:kern w:val="0"/>
          <w:sz w:val="36"/>
          <w:szCs w:val="36"/>
          <w:lang w:eastAsia="en-GB"/>
          <w14:ligatures w14:val="none"/>
        </w:rPr>
        <w:t>ntroduction</w:t>
      </w:r>
      <w:proofErr w:type="spellEnd"/>
    </w:p>
    <w:p w14:paraId="3D85F3A2"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hyperlink r:id="rId28"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 in </w:t>
      </w:r>
      <w:hyperlink r:id="rId29" w:tooltip="Definition of early childhood education" w:history="1">
        <w:r w:rsidRPr="003A1902">
          <w:rPr>
            <w:rFonts w:eastAsia="Times New Roman" w:cs="Arial"/>
            <w:color w:val="0000FF"/>
            <w:kern w:val="0"/>
            <w:sz w:val="27"/>
            <w:szCs w:val="27"/>
            <w:u w:val="single"/>
            <w:bdr w:val="single" w:sz="2" w:space="0" w:color="E5E7EB" w:frame="1"/>
            <w:lang w:eastAsia="en-GB"/>
            <w14:ligatures w14:val="none"/>
          </w:rPr>
          <w:t>early childhood education</w:t>
        </w:r>
      </w:hyperlink>
      <w:r w:rsidRPr="003A1902">
        <w:rPr>
          <w:rFonts w:eastAsia="Times New Roman" w:cs="Arial"/>
          <w:color w:val="1F2937"/>
          <w:kern w:val="0"/>
          <w:sz w:val="27"/>
          <w:szCs w:val="27"/>
          <w:lang w:eastAsia="en-GB"/>
          <w14:ligatures w14:val="none"/>
        </w:rPr>
        <w:t> has gained significant attention in recent years due to its potential to enhance children's development across various domains.</w:t>
      </w:r>
    </w:p>
    <w:p w14:paraId="56E07075"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This literature review explores the existing research on </w:t>
      </w:r>
      <w:hyperlink r:id="rId30"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 in the early years, with a specific focus on parental perspectives.</w:t>
      </w:r>
    </w:p>
    <w:p w14:paraId="7B4713D7"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It delves into the rationale for studying this topic, synthesizes key findings from relevant literature, and provides in-depth considerations for conducting research in this area.</w:t>
      </w:r>
    </w:p>
    <w:p w14:paraId="70D1090D"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The rationale for studying learning in the outdoors in early childhood and parental perspectives stems from several key factors: 1.</w:t>
      </w:r>
    </w:p>
    <w:p w14:paraId="1E5531EF"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Holistic Development: Research suggests that outdoor experiences play a crucial role in promoting holistic development in young children, encompassing physical, cognitive, social, and emotional domains</w:t>
      </w:r>
    </w:p>
    <w:p w14:paraId="45695B31"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The rationale for studying learning in the outdoors in early childhood and parental perspectives stems from several key factors: 1. Holistic Development: Research suggests that outdoor experiences play a crucial role in promoting holistic development in young children, encompassing physical, cognitive, social, and emotional domains</w:t>
      </w:r>
    </w:p>
    <w:p w14:paraId="75DC3792"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Parental Influence</w:t>
      </w:r>
    </w:p>
    <w:p w14:paraId="1C4CD4E7"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Parents play a significant role in shaping children's experiences and attitudes towards </w:t>
      </w:r>
      <w:hyperlink r:id="rId31"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w:t>
      </w:r>
    </w:p>
    <w:p w14:paraId="4A9054F2"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Understanding parental perspectives can provide valuable insights into factors influencing children's access to outdoor environments and engagement in nature-based activities</w:t>
      </w:r>
    </w:p>
    <w:p w14:paraId="1E179624"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Literature Synthesis</w:t>
      </w:r>
    </w:p>
    <w:p w14:paraId="09E7AED6"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Benefits of </w:t>
      </w:r>
      <w:hyperlink r:id="rId32"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 in Early Childhood: Numerous studies have highlighted the benefits of </w:t>
      </w:r>
      <w:hyperlink r:id="rId33"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 for young children</w:t>
      </w:r>
    </w:p>
    <w:p w14:paraId="182AED5C"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These include enhanced physical activity levels, improved motor skills, greater cognitive flexibility and problem-solving abilities, increased social interaction and cooperation, and reduced stress and anxiety.</w:t>
      </w:r>
    </w:p>
    <w:p w14:paraId="41E09CF1"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lastRenderedPageBreak/>
        <w:t>Sample Selection: When recruiting participants for research on </w:t>
      </w:r>
      <w:hyperlink r:id="rId34"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 and parental perspectives, it is essential to ensure diversity in terms of socio-economic background, cultural perspectives, and geographical location.</w:t>
      </w:r>
    </w:p>
    <w:p w14:paraId="60F19E11"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 xml:space="preserve">This will allow for a comprehensive understanding of the various factors shaping parental attitudes and </w:t>
      </w:r>
      <w:proofErr w:type="spellStart"/>
      <w:r w:rsidRPr="003A1902">
        <w:rPr>
          <w:rFonts w:eastAsia="Times New Roman" w:cs="Arial"/>
          <w:color w:val="1F2937"/>
          <w:kern w:val="0"/>
          <w:sz w:val="27"/>
          <w:szCs w:val="27"/>
          <w:lang w:eastAsia="en-GB"/>
          <w14:ligatures w14:val="none"/>
        </w:rPr>
        <w:t>behaviors</w:t>
      </w:r>
      <w:proofErr w:type="spellEnd"/>
      <w:r w:rsidRPr="003A1902">
        <w:rPr>
          <w:rFonts w:eastAsia="Times New Roman" w:cs="Arial"/>
          <w:color w:val="1F2937"/>
          <w:kern w:val="0"/>
          <w:sz w:val="27"/>
          <w:szCs w:val="27"/>
          <w:lang w:eastAsia="en-GB"/>
          <w14:ligatures w14:val="none"/>
        </w:rPr>
        <w:t xml:space="preserve"> regarding outdoor experiences.</w:t>
      </w:r>
    </w:p>
    <w:p w14:paraId="3049EE2F"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Semi-structured interviews allow for in-depth exploration of parents' beliefs, experiences, and values, while surveys enable the collection of quantitative data on outdoor activities, attitudes, and barriers.</w:t>
      </w:r>
    </w:p>
    <w:p w14:paraId="1F434C28"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This includes obtaining informed consent from participants, ensuring confidentiality and anonymity, minimizing any potential risks or discomfort, and maintaining respect for participants' rights and privacy throughout the research process</w:t>
      </w:r>
    </w:p>
    <w:p w14:paraId="73CD4E27"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Conclusion</w:t>
      </w:r>
    </w:p>
    <w:p w14:paraId="263C3424"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hyperlink r:id="rId35"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 in early childhood and parental perspectives represent a rich area of research with implications for educational practice, policy development, and children's well-being.</w:t>
      </w:r>
    </w:p>
    <w:p w14:paraId="6EA91A39"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Methodological considerations of learning in the outdoors in the early years and parents perspectives.</w:t>
      </w:r>
    </w:p>
    <w:p w14:paraId="685FF20B"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Methodological considerations for studying learning in the outdoors in the early years and parental perspectives are crucial for ensuring the rigor and validity of research findings.</w:t>
      </w:r>
    </w:p>
    <w:p w14:paraId="43D57B38"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 Design: Researchers should carefully consider the most appropriate research design for their study</w:t>
      </w:r>
    </w:p>
    <w:p w14:paraId="6FE4EA68"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This could involve employing qualitative, quantitative, or mixed-methods approaches, depending on the research questions and objectives.</w:t>
      </w:r>
    </w:p>
    <w:p w14:paraId="3C019A88"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Qualitative methods such as interviews and observations allow for in-depth exploration of parental perspectives and children's experiences in outdoor settings, while quantitative surveys can provide broader insights and allow for statistical analysis</w:t>
      </w:r>
    </w:p>
    <w:p w14:paraId="24922BE6"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Sampling</w:t>
      </w:r>
    </w:p>
    <w:p w14:paraId="16AADDE4"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should aim to recruit a diverse sample of parents representing various socio-economic backgrounds, cultural identities, and geographical locations.</w:t>
      </w:r>
    </w:p>
    <w:p w14:paraId="340F244F"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This diversity ensures the generalizability of findings and provides a more comprehensive understanding of parental perspectives on </w:t>
      </w:r>
      <w:hyperlink r:id="rId36"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p>
    <w:p w14:paraId="43F0B22E"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Recruitment</w:t>
      </w:r>
    </w:p>
    <w:p w14:paraId="03F0737E"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lastRenderedPageBreak/>
        <w:t>Thoughtful recruitment strategies are essential for engaging participants in the study.</w:t>
      </w:r>
    </w:p>
    <w:p w14:paraId="3A8B6803"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 xml:space="preserve">Researchers may utilize various channels such as schools, early childhood </w:t>
      </w:r>
      <w:proofErr w:type="spellStart"/>
      <w:r w:rsidRPr="003A1902">
        <w:rPr>
          <w:rFonts w:eastAsia="Times New Roman" w:cs="Arial"/>
          <w:color w:val="1F2937"/>
          <w:kern w:val="0"/>
          <w:sz w:val="27"/>
          <w:szCs w:val="27"/>
          <w:lang w:eastAsia="en-GB"/>
          <w14:ligatures w14:val="none"/>
        </w:rPr>
        <w:t>centers</w:t>
      </w:r>
      <w:proofErr w:type="spellEnd"/>
      <w:r w:rsidRPr="003A1902">
        <w:rPr>
          <w:rFonts w:eastAsia="Times New Roman" w:cs="Arial"/>
          <w:color w:val="1F2937"/>
          <w:kern w:val="0"/>
          <w:sz w:val="27"/>
          <w:szCs w:val="27"/>
          <w:lang w:eastAsia="en-GB"/>
          <w14:ligatures w14:val="none"/>
        </w:rPr>
        <w:t>, community organizations, and online platforms to reach potential participants.</w:t>
      </w:r>
    </w:p>
    <w:p w14:paraId="1122209F"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Building rapport and trust with participants is crucial for obtaining their informed consent and facilitating open communication during data collection</w:t>
      </w:r>
    </w:p>
    <w:p w14:paraId="654A2BF5"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Data Collection Methods</w:t>
      </w:r>
    </w:p>
    <w:p w14:paraId="698538AF"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can employ a variety of data collection methods to gather information on learning in the outdoors and parental perspectives.</w:t>
      </w:r>
    </w:p>
    <w:p w14:paraId="36DC73E2"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These may include: Semi-structured Interviews: Conducting in-depth interviews with parents allows researchers to explore their attitudes, beliefs, experiences, and concerns related to </w:t>
      </w:r>
      <w:hyperlink r:id="rId37"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w:t>
      </w:r>
    </w:p>
    <w:p w14:paraId="42566491"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Surveys: Administering surveys to parents can provide quantitative data on the frequency and nature of children's outdoor activities, parental perceptions of </w:t>
      </w:r>
      <w:hyperlink r:id="rId38"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 benefits, and barriers to outdoor engagement.</w:t>
      </w:r>
    </w:p>
    <w:p w14:paraId="075CE2C0"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 xml:space="preserve">Observations: Observational methods enable researchers to document children's </w:t>
      </w:r>
      <w:proofErr w:type="spellStart"/>
      <w:r w:rsidRPr="003A1902">
        <w:rPr>
          <w:rFonts w:eastAsia="Times New Roman" w:cs="Arial"/>
          <w:color w:val="1F2937"/>
          <w:kern w:val="0"/>
          <w:sz w:val="27"/>
          <w:szCs w:val="27"/>
          <w:lang w:eastAsia="en-GB"/>
          <w14:ligatures w14:val="none"/>
        </w:rPr>
        <w:t>behaviors</w:t>
      </w:r>
      <w:proofErr w:type="spellEnd"/>
      <w:r w:rsidRPr="003A1902">
        <w:rPr>
          <w:rFonts w:eastAsia="Times New Roman" w:cs="Arial"/>
          <w:color w:val="1F2937"/>
          <w:kern w:val="0"/>
          <w:sz w:val="27"/>
          <w:szCs w:val="27"/>
          <w:lang w:eastAsia="en-GB"/>
          <w14:ligatures w14:val="none"/>
        </w:rPr>
        <w:t xml:space="preserve"> and interactions in outdoor environments, providing valuable insights into their experiences and learning outcomes.</w:t>
      </w:r>
    </w:p>
    <w:p w14:paraId="11738B96"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Focus Groups: Facilitating focus group discussions with parents can facilitate peer interaction and collective exploration of shared experiences and perspectives on </w:t>
      </w:r>
      <w:hyperlink r:id="rId39"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p>
    <w:p w14:paraId="18BEB6F0"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Data Analysis</w:t>
      </w:r>
    </w:p>
    <w:p w14:paraId="677CC690"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 xml:space="preserve">Researchers should employ rigorous and systematic approaches to </w:t>
      </w:r>
      <w:proofErr w:type="spellStart"/>
      <w:r w:rsidRPr="003A1902">
        <w:rPr>
          <w:rFonts w:eastAsia="Times New Roman" w:cs="Arial"/>
          <w:color w:val="1F2937"/>
          <w:kern w:val="0"/>
          <w:sz w:val="27"/>
          <w:szCs w:val="27"/>
          <w:lang w:eastAsia="en-GB"/>
          <w14:ligatures w14:val="none"/>
        </w:rPr>
        <w:t>analyze</w:t>
      </w:r>
      <w:proofErr w:type="spellEnd"/>
      <w:r w:rsidRPr="003A1902">
        <w:rPr>
          <w:rFonts w:eastAsia="Times New Roman" w:cs="Arial"/>
          <w:color w:val="1F2937"/>
          <w:kern w:val="0"/>
          <w:sz w:val="27"/>
          <w:szCs w:val="27"/>
          <w:lang w:eastAsia="en-GB"/>
          <w14:ligatures w14:val="none"/>
        </w:rPr>
        <w:t xml:space="preserve"> qualitative and quantitative data.</w:t>
      </w:r>
    </w:p>
    <w:p w14:paraId="38DA770D"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Qualitative data analysis may involve techniques such as thematic analysis, coding, and constant comparison to identify patterns, themes, and emergent categories.</w:t>
      </w:r>
    </w:p>
    <w:p w14:paraId="3016076A"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 xml:space="preserve">Quantitative data can be </w:t>
      </w:r>
      <w:proofErr w:type="spellStart"/>
      <w:r w:rsidRPr="003A1902">
        <w:rPr>
          <w:rFonts w:eastAsia="Times New Roman" w:cs="Arial"/>
          <w:color w:val="1F2937"/>
          <w:kern w:val="0"/>
          <w:sz w:val="27"/>
          <w:szCs w:val="27"/>
          <w:lang w:eastAsia="en-GB"/>
          <w14:ligatures w14:val="none"/>
        </w:rPr>
        <w:t>analyzed</w:t>
      </w:r>
      <w:proofErr w:type="spellEnd"/>
      <w:r w:rsidRPr="003A1902">
        <w:rPr>
          <w:rFonts w:eastAsia="Times New Roman" w:cs="Arial"/>
          <w:color w:val="1F2937"/>
          <w:kern w:val="0"/>
          <w:sz w:val="27"/>
          <w:szCs w:val="27"/>
          <w:lang w:eastAsia="en-GB"/>
          <w14:ligatures w14:val="none"/>
        </w:rPr>
        <w:t xml:space="preserve"> using statistical methods to examine relationships, correlations, and trends among variables of interest</w:t>
      </w:r>
    </w:p>
    <w:p w14:paraId="5827313E"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Ethical Considerations</w:t>
      </w:r>
    </w:p>
    <w:p w14:paraId="7298F927"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must obtain informed consent from participants, ensure confidentiality and anonymity, minimize any potential risks or discomfort, and adhere to ethical guidelines established by institutional review boards and professional organizations.</w:t>
      </w:r>
    </w:p>
    <w:p w14:paraId="719B4101"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lastRenderedPageBreak/>
        <w:t>By carefully considering these methodological considerations, researchers can conduct rigorous and ethical studies that advance our understanding of learning in the outdoors in the early years and parental perspectives, informing educational practice, policy development, and future research directions.</w:t>
      </w:r>
    </w:p>
    <w:p w14:paraId="6C19BCAB"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Ethical considerations are paramount when conducting research on learning in the outdoors in the early years and parental perspectives.</w:t>
      </w:r>
    </w:p>
    <w:p w14:paraId="3267EF52"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Participants should be provided with clear and understandable information about the study's purpose, procedures, risks, benefits, and their rights as participants.</w:t>
      </w:r>
    </w:p>
    <w:p w14:paraId="5854F8BA"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Informed consent forms should be documented and signed by participants or their legal guardians</w:t>
      </w:r>
    </w:p>
    <w:p w14:paraId="4ED6CC8A"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Confidentiality and Anonymity</w:t>
      </w:r>
    </w:p>
    <w:p w14:paraId="2171A33A"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must ensure the confidentiality and anonymity of participants.</w:t>
      </w:r>
    </w:p>
    <w:p w14:paraId="1F8F9A6D"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All data collected should be kept confidential and stored securely to prevent unauthorized access.</w:t>
      </w:r>
    </w:p>
    <w:p w14:paraId="6323FD78"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Identifying information such as names, addresses, and contact details should be removed or anonymized in research reports and publications to protect participants' privacy</w:t>
      </w:r>
    </w:p>
    <w:p w14:paraId="76BFD56F"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Minimization of Harm</w:t>
      </w:r>
    </w:p>
    <w:p w14:paraId="386BF24B"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should take measures to minimize any potential risks or harm to participants.</w:t>
      </w:r>
    </w:p>
    <w:p w14:paraId="203B0189"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This includes ensuring the physical safety of children during outdoor activities, addressing any emotional or psychological distress that may arise during interviews or observations, and providing appropriate support or referrals if needed.</w:t>
      </w:r>
    </w:p>
    <w:p w14:paraId="12B6B9E4"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should be mindful of cultural sensitivities and respect participants' cultural beliefs and practices.</w:t>
      </w:r>
    </w:p>
    <w:p w14:paraId="0706207F"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4. Respect for Participants' Autonomy: Researchers should respect participants' autonomy and right to withdraw from the study at any time without consequence.</w:t>
      </w:r>
    </w:p>
    <w:p w14:paraId="11195240"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Participants should be informed of their right to withdraw and provided with clear instructions on how to do so.</w:t>
      </w:r>
    </w:p>
    <w:p w14:paraId="137517E0"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should respect participants' decisions regarding their involvement in the study and any aspects of data collection or dissemination</w:t>
      </w:r>
    </w:p>
    <w:p w14:paraId="0E21AFD0"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Beneficence and Justice</w:t>
      </w:r>
    </w:p>
    <w:p w14:paraId="3D628452"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lastRenderedPageBreak/>
        <w:t>Researchers should strive to maximize the benefits of the research while minimizing any potential harm.</w:t>
      </w:r>
    </w:p>
    <w:p w14:paraId="077B1BC1"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This includes ensuring that the research has scientific merit and contributes to knowledge advancement in the field of </w:t>
      </w:r>
      <w:hyperlink r:id="rId40" w:tooltip="Definition of early childhood education" w:history="1">
        <w:r w:rsidRPr="003A1902">
          <w:rPr>
            <w:rFonts w:eastAsia="Times New Roman" w:cs="Arial"/>
            <w:color w:val="0000FF"/>
            <w:kern w:val="0"/>
            <w:sz w:val="27"/>
            <w:szCs w:val="27"/>
            <w:u w:val="single"/>
            <w:bdr w:val="single" w:sz="2" w:space="0" w:color="E5E7EB" w:frame="1"/>
            <w:lang w:eastAsia="en-GB"/>
            <w14:ligatures w14:val="none"/>
          </w:rPr>
          <w:t>early childhood education</w:t>
        </w:r>
      </w:hyperlink>
      <w:r w:rsidRPr="003A1902">
        <w:rPr>
          <w:rFonts w:eastAsia="Times New Roman" w:cs="Arial"/>
          <w:color w:val="1F2937"/>
          <w:kern w:val="0"/>
          <w:sz w:val="27"/>
          <w:szCs w:val="27"/>
          <w:lang w:eastAsia="en-GB"/>
          <w14:ligatures w14:val="none"/>
        </w:rPr>
        <w:t>.</w:t>
      </w:r>
    </w:p>
    <w:p w14:paraId="18E4660D"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should consider issues of equity and justice in participant recruitment, data collection, and dissemination to ensure that the research is inclusive and accessible to all relevant stakeholders</w:t>
      </w:r>
    </w:p>
    <w:p w14:paraId="0D2BB746"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Community Engagement and Collaboration</w:t>
      </w:r>
    </w:p>
    <w:p w14:paraId="6122B4E5"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should engage with relevant stakeholders, including parents, educators, and community members, throughout the research process.</w:t>
      </w:r>
    </w:p>
    <w:p w14:paraId="0B82A570"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should seek input from stakeholders in study design, data collection methods, and interpretation of findings to enhance the validity and applicability of the research.</w:t>
      </w:r>
    </w:p>
    <w:p w14:paraId="2E1170E9"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By addressing these ethical considerations, researchers can conduct research on learning in the outdoors in the early years and parental perspectives in a responsible and ethical manner, contributing to the well-being and development of children and families.</w:t>
      </w:r>
    </w:p>
    <w:p w14:paraId="6E256F76"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The exploration of learning in the outdoors in the early years and parental perspectives offers valuable insights into the multifaceted benefits of outdoor experiences for young children's development.</w:t>
      </w:r>
    </w:p>
    <w:p w14:paraId="2D31F363"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Through a review of existing literature and methodological considerations, several key conclusions emerge: 1. Holistic Development: </w:t>
      </w:r>
      <w:hyperlink r:id="rId41"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 provides unique opportunities for children to engage in physical activity, explore their environment, and develop critical skills across various domains, including cognitive, social, emotional, and physical development</w:t>
      </w:r>
    </w:p>
    <w:p w14:paraId="7052D7A2"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Parental Influence</w:t>
      </w:r>
    </w:p>
    <w:p w14:paraId="3527444F"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Parents play a crucial role in shaping children's experiences and attitudes towards </w:t>
      </w:r>
      <w:hyperlink r:id="rId42"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w:t>
      </w:r>
    </w:p>
    <w:p w14:paraId="3E745840"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Understanding parental perspectives can provide insights into factors influencing children's access to outdoor environments and engagement in nature-based activities</w:t>
      </w:r>
    </w:p>
    <w:p w14:paraId="106A6904"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t>Methodological Considerations</w:t>
      </w:r>
    </w:p>
    <w:p w14:paraId="5D4B8928"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Conducting research in this area requires careful attention to methodological considerations, including sample selection, data collection methods, ethical considerations, and community engagement.</w:t>
      </w:r>
    </w:p>
    <w:p w14:paraId="35D9A10B"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Employing rigorous research methods ensures the validity and reliability of findings and contributes to the advancement of knowledge in the field</w:t>
      </w:r>
    </w:p>
    <w:p w14:paraId="7903F0D8" w14:textId="77777777" w:rsidR="003A1902" w:rsidRPr="003A1902" w:rsidRDefault="003A1902" w:rsidP="003A1902">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outlineLvl w:val="1"/>
        <w:rPr>
          <w:rFonts w:eastAsia="Times New Roman" w:cs="Arial"/>
          <w:b/>
          <w:bCs/>
          <w:color w:val="1F2937"/>
          <w:kern w:val="0"/>
          <w:sz w:val="36"/>
          <w:szCs w:val="36"/>
          <w:lang w:eastAsia="en-GB"/>
          <w14:ligatures w14:val="none"/>
        </w:rPr>
      </w:pPr>
      <w:r w:rsidRPr="003A1902">
        <w:rPr>
          <w:rFonts w:eastAsia="Times New Roman" w:cs="Arial"/>
          <w:b/>
          <w:bCs/>
          <w:color w:val="1F2937"/>
          <w:kern w:val="0"/>
          <w:sz w:val="36"/>
          <w:szCs w:val="36"/>
          <w:lang w:eastAsia="en-GB"/>
          <w14:ligatures w14:val="none"/>
        </w:rPr>
        <w:lastRenderedPageBreak/>
        <w:t>Ethical Considerations</w:t>
      </w:r>
    </w:p>
    <w:p w14:paraId="273B841C"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Ethical considerations are paramount in research involving children and families.</w:t>
      </w:r>
    </w:p>
    <w:p w14:paraId="3147E08B"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must prioritize the well-being, privacy, and autonomy of participants and adhere to ethical guidelines throughout the research process.</w:t>
      </w:r>
    </w:p>
    <w:p w14:paraId="2D7DFB14"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 on learning in the outdoors in the early years and parental perspectives underscores the importance of nature-based experiences in promoting children's development and well-being.</w:t>
      </w:r>
    </w:p>
    <w:p w14:paraId="55160C26"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Researchers can gain a deeper understanding of the factors influencing children's access to outdoor environments and inform efforts to create inclusive and equitable </w:t>
      </w:r>
      <w:hyperlink r:id="rId43" w:tooltip="Definition of outdoor learning" w:history="1">
        <w:r w:rsidRPr="003A1902">
          <w:rPr>
            <w:rFonts w:eastAsia="Times New Roman" w:cs="Arial"/>
            <w:color w:val="0000FF"/>
            <w:kern w:val="0"/>
            <w:sz w:val="27"/>
            <w:szCs w:val="27"/>
            <w:u w:val="single"/>
            <w:bdr w:val="single" w:sz="2" w:space="0" w:color="E5E7EB" w:frame="1"/>
            <w:lang w:eastAsia="en-GB"/>
            <w14:ligatures w14:val="none"/>
          </w:rPr>
          <w:t>outdoor learning</w:t>
        </w:r>
      </w:hyperlink>
      <w:r w:rsidRPr="003A1902">
        <w:rPr>
          <w:rFonts w:eastAsia="Times New Roman" w:cs="Arial"/>
          <w:color w:val="1F2937"/>
          <w:kern w:val="0"/>
          <w:sz w:val="27"/>
          <w:szCs w:val="27"/>
          <w:lang w:eastAsia="en-GB"/>
          <w14:ligatures w14:val="none"/>
        </w:rPr>
        <w:t> opportunities for all children.</w:t>
      </w:r>
    </w:p>
    <w:p w14:paraId="49DCFE7F" w14:textId="77777777" w:rsidR="003A1902" w:rsidRPr="003A1902" w:rsidRDefault="003A1902" w:rsidP="003A1902">
      <w:pPr>
        <w:shd w:val="clear" w:color="auto" w:fill="FFFFFF"/>
        <w:spacing w:after="0" w:line="240" w:lineRule="auto"/>
        <w:rPr>
          <w:rFonts w:eastAsia="Times New Roman" w:cs="Arial"/>
          <w:color w:val="1F2937"/>
          <w:kern w:val="0"/>
          <w:sz w:val="27"/>
          <w:szCs w:val="27"/>
          <w:lang w:eastAsia="en-GB"/>
          <w14:ligatures w14:val="none"/>
        </w:rPr>
      </w:pPr>
      <w:r w:rsidRPr="003A1902">
        <w:rPr>
          <w:rFonts w:eastAsia="Times New Roman" w:cs="Arial"/>
          <w:color w:val="1F2937"/>
          <w:kern w:val="0"/>
          <w:sz w:val="27"/>
          <w:szCs w:val="27"/>
          <w:lang w:eastAsia="en-GB"/>
          <w14:ligatures w14:val="none"/>
        </w:rPr>
        <w:t>This research contributes to the advancement of </w:t>
      </w:r>
      <w:hyperlink r:id="rId44" w:tooltip="Definition of early childhood education" w:history="1">
        <w:r w:rsidRPr="003A1902">
          <w:rPr>
            <w:rFonts w:eastAsia="Times New Roman" w:cs="Arial"/>
            <w:color w:val="0000FF"/>
            <w:kern w:val="0"/>
            <w:sz w:val="27"/>
            <w:szCs w:val="27"/>
            <w:u w:val="single"/>
            <w:bdr w:val="single" w:sz="2" w:space="0" w:color="E5E7EB" w:frame="1"/>
            <w:lang w:eastAsia="en-GB"/>
            <w14:ligatures w14:val="none"/>
          </w:rPr>
          <w:t>early childhood education</w:t>
        </w:r>
      </w:hyperlink>
      <w:r w:rsidRPr="003A1902">
        <w:rPr>
          <w:rFonts w:eastAsia="Times New Roman" w:cs="Arial"/>
          <w:color w:val="1F2937"/>
          <w:kern w:val="0"/>
          <w:sz w:val="27"/>
          <w:szCs w:val="27"/>
          <w:lang w:eastAsia="en-GB"/>
          <w14:ligatures w14:val="none"/>
        </w:rPr>
        <w:t> practice, policy development, and advocacy for nature-based learning experiences</w:t>
      </w:r>
    </w:p>
    <w:p w14:paraId="2981343E" w14:textId="77777777" w:rsidR="0087395F" w:rsidRDefault="0087395F"/>
    <w:p w14:paraId="7C268513" w14:textId="77777777" w:rsidR="0087395F" w:rsidRDefault="0087395F"/>
    <w:sectPr w:rsidR="008739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A7492"/>
    <w:multiLevelType w:val="multilevel"/>
    <w:tmpl w:val="883035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7D7562"/>
    <w:multiLevelType w:val="multilevel"/>
    <w:tmpl w:val="117E8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6D69E4"/>
    <w:multiLevelType w:val="multilevel"/>
    <w:tmpl w:val="422A9D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F9400B"/>
    <w:multiLevelType w:val="multilevel"/>
    <w:tmpl w:val="50D69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C54C46"/>
    <w:multiLevelType w:val="multilevel"/>
    <w:tmpl w:val="D9C61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7423039">
    <w:abstractNumId w:val="2"/>
  </w:num>
  <w:num w:numId="2" w16cid:durableId="592378">
    <w:abstractNumId w:val="3"/>
  </w:num>
  <w:num w:numId="3" w16cid:durableId="825316982">
    <w:abstractNumId w:val="0"/>
  </w:num>
  <w:num w:numId="4" w16cid:durableId="671177359">
    <w:abstractNumId w:val="1"/>
  </w:num>
  <w:num w:numId="5" w16cid:durableId="9946514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F60"/>
    <w:rsid w:val="00080F60"/>
    <w:rsid w:val="001F40CE"/>
    <w:rsid w:val="002311FC"/>
    <w:rsid w:val="002918AE"/>
    <w:rsid w:val="003A1902"/>
    <w:rsid w:val="006F2C49"/>
    <w:rsid w:val="00860ADE"/>
    <w:rsid w:val="0087395F"/>
    <w:rsid w:val="008B5E12"/>
    <w:rsid w:val="00A361A9"/>
    <w:rsid w:val="00AD60C1"/>
    <w:rsid w:val="00B03B67"/>
    <w:rsid w:val="00D439DC"/>
    <w:rsid w:val="00E13517"/>
    <w:rsid w:val="00E22B4F"/>
    <w:rsid w:val="00FA5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B638D"/>
  <w15:chartTrackingRefBased/>
  <w15:docId w15:val="{F3E32D55-D192-4CAC-9235-AC6DD1DFD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kern w:val="2"/>
        <w:sz w:val="24"/>
        <w:szCs w:val="24"/>
        <w:lang w:val="en-GB" w:eastAsia="en-US" w:bidi="ar-SA"/>
        <w14:ligatures w14:val="standardContextual"/>
      </w:rPr>
    </w:rPrDefault>
    <w:pPrDefault>
      <w:pPr>
        <w:spacing w:after="3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0C1"/>
  </w:style>
  <w:style w:type="paragraph" w:styleId="Heading1">
    <w:name w:val="heading 1"/>
    <w:basedOn w:val="Normal"/>
    <w:next w:val="Normal"/>
    <w:link w:val="Heading1Char"/>
    <w:uiPriority w:val="9"/>
    <w:qFormat/>
    <w:rsid w:val="00AD60C1"/>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60C1"/>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0C1"/>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0C1"/>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0C1"/>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0C1"/>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0C1"/>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0C1"/>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0C1"/>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0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60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0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0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0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0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0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0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0C1"/>
    <w:rPr>
      <w:rFonts w:eastAsiaTheme="majorEastAsia" w:cstheme="majorBidi"/>
      <w:color w:val="272727" w:themeColor="text1" w:themeTint="D8"/>
    </w:rPr>
  </w:style>
  <w:style w:type="paragraph" w:styleId="Title">
    <w:name w:val="Title"/>
    <w:basedOn w:val="Normal"/>
    <w:next w:val="Normal"/>
    <w:link w:val="TitleChar"/>
    <w:uiPriority w:val="10"/>
    <w:qFormat/>
    <w:rsid w:val="00AD60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0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0C1"/>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0C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D60C1"/>
    <w:pPr>
      <w:spacing w:line="278" w:lineRule="auto"/>
      <w:ind w:left="720"/>
      <w:contextualSpacing/>
    </w:pPr>
  </w:style>
  <w:style w:type="paragraph" w:styleId="Quote">
    <w:name w:val="Quote"/>
    <w:basedOn w:val="Normal"/>
    <w:next w:val="Normal"/>
    <w:link w:val="QuoteChar"/>
    <w:uiPriority w:val="29"/>
    <w:qFormat/>
    <w:rsid w:val="00AD60C1"/>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AD60C1"/>
    <w:rPr>
      <w:i/>
      <w:iCs/>
      <w:color w:val="404040" w:themeColor="text1" w:themeTint="BF"/>
    </w:rPr>
  </w:style>
  <w:style w:type="paragraph" w:styleId="IntenseQuote">
    <w:name w:val="Intense Quote"/>
    <w:basedOn w:val="Normal"/>
    <w:next w:val="Normal"/>
    <w:link w:val="IntenseQuoteChar"/>
    <w:uiPriority w:val="30"/>
    <w:qFormat/>
    <w:rsid w:val="00AD60C1"/>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0C1"/>
    <w:rPr>
      <w:i/>
      <w:iCs/>
      <w:color w:val="0F4761" w:themeColor="accent1" w:themeShade="BF"/>
    </w:rPr>
  </w:style>
  <w:style w:type="character" w:styleId="IntenseEmphasis">
    <w:name w:val="Intense Emphasis"/>
    <w:basedOn w:val="DefaultParagraphFont"/>
    <w:uiPriority w:val="21"/>
    <w:qFormat/>
    <w:rsid w:val="00AD60C1"/>
    <w:rPr>
      <w:i/>
      <w:iCs/>
      <w:color w:val="0F4761" w:themeColor="accent1" w:themeShade="BF"/>
    </w:rPr>
  </w:style>
  <w:style w:type="character" w:styleId="IntenseReference">
    <w:name w:val="Intense Reference"/>
    <w:basedOn w:val="DefaultParagraphFont"/>
    <w:uiPriority w:val="32"/>
    <w:qFormat/>
    <w:rsid w:val="00AD60C1"/>
    <w:rPr>
      <w:b/>
      <w:bCs/>
      <w:smallCaps/>
      <w:color w:val="0F4761" w:themeColor="accent1" w:themeShade="BF"/>
      <w:spacing w:val="5"/>
    </w:rPr>
  </w:style>
  <w:style w:type="paragraph" w:styleId="NormalWeb">
    <w:name w:val="Normal (Web)"/>
    <w:basedOn w:val="Normal"/>
    <w:uiPriority w:val="99"/>
    <w:semiHidden/>
    <w:unhideWhenUsed/>
    <w:rsid w:val="006F2C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F2C49"/>
    <w:rPr>
      <w:b/>
      <w:bCs/>
    </w:rPr>
  </w:style>
  <w:style w:type="character" w:styleId="Hyperlink">
    <w:name w:val="Hyperlink"/>
    <w:basedOn w:val="DefaultParagraphFont"/>
    <w:uiPriority w:val="99"/>
    <w:semiHidden/>
    <w:unhideWhenUsed/>
    <w:rsid w:val="006F2C4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066289">
      <w:bodyDiv w:val="1"/>
      <w:marLeft w:val="0"/>
      <w:marRight w:val="0"/>
      <w:marTop w:val="0"/>
      <w:marBottom w:val="0"/>
      <w:divBdr>
        <w:top w:val="none" w:sz="0" w:space="0" w:color="auto"/>
        <w:left w:val="none" w:sz="0" w:space="0" w:color="auto"/>
        <w:bottom w:val="none" w:sz="0" w:space="0" w:color="auto"/>
        <w:right w:val="none" w:sz="0" w:space="0" w:color="auto"/>
      </w:divBdr>
      <w:divsChild>
        <w:div w:id="1330787200">
          <w:marLeft w:val="0"/>
          <w:marRight w:val="0"/>
          <w:marTop w:val="0"/>
          <w:marBottom w:val="0"/>
          <w:divBdr>
            <w:top w:val="single" w:sz="2" w:space="0" w:color="E5E7EB"/>
            <w:left w:val="single" w:sz="2" w:space="0" w:color="E5E7EB"/>
            <w:bottom w:val="single" w:sz="2" w:space="0" w:color="E5E7EB"/>
            <w:right w:val="single" w:sz="2" w:space="0" w:color="E5E7EB"/>
          </w:divBdr>
        </w:div>
        <w:div w:id="1600680947">
          <w:marLeft w:val="0"/>
          <w:marRight w:val="0"/>
          <w:marTop w:val="0"/>
          <w:marBottom w:val="0"/>
          <w:divBdr>
            <w:top w:val="single" w:sz="2" w:space="0" w:color="E5E7EB"/>
            <w:left w:val="single" w:sz="2" w:space="0" w:color="E5E7EB"/>
            <w:bottom w:val="single" w:sz="2" w:space="0" w:color="E5E7EB"/>
            <w:right w:val="single" w:sz="2" w:space="0" w:color="E5E7EB"/>
          </w:divBdr>
        </w:div>
        <w:div w:id="1855151830">
          <w:marLeft w:val="0"/>
          <w:marRight w:val="0"/>
          <w:marTop w:val="0"/>
          <w:marBottom w:val="0"/>
          <w:divBdr>
            <w:top w:val="single" w:sz="2" w:space="0" w:color="E5E7EB"/>
            <w:left w:val="single" w:sz="2" w:space="0" w:color="E5E7EB"/>
            <w:bottom w:val="single" w:sz="2" w:space="0" w:color="E5E7EB"/>
            <w:right w:val="single" w:sz="2" w:space="0" w:color="E5E7EB"/>
          </w:divBdr>
        </w:div>
        <w:div w:id="1723796190">
          <w:marLeft w:val="0"/>
          <w:marRight w:val="0"/>
          <w:marTop w:val="0"/>
          <w:marBottom w:val="0"/>
          <w:divBdr>
            <w:top w:val="single" w:sz="2" w:space="0" w:color="E5E7EB"/>
            <w:left w:val="single" w:sz="2" w:space="0" w:color="E5E7EB"/>
            <w:bottom w:val="single" w:sz="2" w:space="0" w:color="E5E7EB"/>
            <w:right w:val="single" w:sz="2" w:space="0" w:color="E5E7EB"/>
          </w:divBdr>
        </w:div>
        <w:div w:id="2008635529">
          <w:marLeft w:val="0"/>
          <w:marRight w:val="0"/>
          <w:marTop w:val="0"/>
          <w:marBottom w:val="0"/>
          <w:divBdr>
            <w:top w:val="single" w:sz="2" w:space="0" w:color="E5E7EB"/>
            <w:left w:val="single" w:sz="2" w:space="0" w:color="E5E7EB"/>
            <w:bottom w:val="single" w:sz="2" w:space="0" w:color="E5E7EB"/>
            <w:right w:val="single" w:sz="2" w:space="0" w:color="E5E7EB"/>
          </w:divBdr>
        </w:div>
        <w:div w:id="294263547">
          <w:marLeft w:val="0"/>
          <w:marRight w:val="0"/>
          <w:marTop w:val="0"/>
          <w:marBottom w:val="0"/>
          <w:divBdr>
            <w:top w:val="single" w:sz="2" w:space="0" w:color="E5E7EB"/>
            <w:left w:val="single" w:sz="2" w:space="0" w:color="E5E7EB"/>
            <w:bottom w:val="single" w:sz="2" w:space="0" w:color="E5E7EB"/>
            <w:right w:val="single" w:sz="2" w:space="0" w:color="E5E7EB"/>
          </w:divBdr>
        </w:div>
        <w:div w:id="658534486">
          <w:marLeft w:val="0"/>
          <w:marRight w:val="0"/>
          <w:marTop w:val="0"/>
          <w:marBottom w:val="0"/>
          <w:divBdr>
            <w:top w:val="single" w:sz="2" w:space="0" w:color="E5E7EB"/>
            <w:left w:val="single" w:sz="2" w:space="0" w:color="E5E7EB"/>
            <w:bottom w:val="single" w:sz="2" w:space="0" w:color="E5E7EB"/>
            <w:right w:val="single" w:sz="2" w:space="0" w:color="E5E7EB"/>
          </w:divBdr>
        </w:div>
        <w:div w:id="884025556">
          <w:marLeft w:val="0"/>
          <w:marRight w:val="0"/>
          <w:marTop w:val="0"/>
          <w:marBottom w:val="0"/>
          <w:divBdr>
            <w:top w:val="single" w:sz="2" w:space="0" w:color="E5E7EB"/>
            <w:left w:val="single" w:sz="2" w:space="0" w:color="E5E7EB"/>
            <w:bottom w:val="single" w:sz="2" w:space="0" w:color="E5E7EB"/>
            <w:right w:val="single" w:sz="2" w:space="0" w:color="E5E7EB"/>
          </w:divBdr>
        </w:div>
        <w:div w:id="1319073141">
          <w:marLeft w:val="0"/>
          <w:marRight w:val="0"/>
          <w:marTop w:val="0"/>
          <w:marBottom w:val="0"/>
          <w:divBdr>
            <w:top w:val="single" w:sz="2" w:space="0" w:color="E5E7EB"/>
            <w:left w:val="single" w:sz="2" w:space="0" w:color="E5E7EB"/>
            <w:bottom w:val="single" w:sz="2" w:space="0" w:color="E5E7EB"/>
            <w:right w:val="single" w:sz="2" w:space="0" w:color="E5E7EB"/>
          </w:divBdr>
        </w:div>
        <w:div w:id="730889590">
          <w:marLeft w:val="0"/>
          <w:marRight w:val="0"/>
          <w:marTop w:val="0"/>
          <w:marBottom w:val="0"/>
          <w:divBdr>
            <w:top w:val="single" w:sz="2" w:space="0" w:color="E5E7EB"/>
            <w:left w:val="single" w:sz="2" w:space="0" w:color="E5E7EB"/>
            <w:bottom w:val="single" w:sz="2" w:space="0" w:color="E5E7EB"/>
            <w:right w:val="single" w:sz="2" w:space="0" w:color="E5E7EB"/>
          </w:divBdr>
        </w:div>
        <w:div w:id="1133060532">
          <w:marLeft w:val="0"/>
          <w:marRight w:val="0"/>
          <w:marTop w:val="0"/>
          <w:marBottom w:val="0"/>
          <w:divBdr>
            <w:top w:val="single" w:sz="2" w:space="0" w:color="E5E7EB"/>
            <w:left w:val="single" w:sz="2" w:space="0" w:color="E5E7EB"/>
            <w:bottom w:val="single" w:sz="2" w:space="0" w:color="E5E7EB"/>
            <w:right w:val="single" w:sz="2" w:space="0" w:color="E5E7EB"/>
          </w:divBdr>
        </w:div>
        <w:div w:id="9458736">
          <w:marLeft w:val="0"/>
          <w:marRight w:val="0"/>
          <w:marTop w:val="0"/>
          <w:marBottom w:val="0"/>
          <w:divBdr>
            <w:top w:val="single" w:sz="2" w:space="0" w:color="E5E7EB"/>
            <w:left w:val="single" w:sz="2" w:space="0" w:color="E5E7EB"/>
            <w:bottom w:val="single" w:sz="2" w:space="0" w:color="E5E7EB"/>
            <w:right w:val="single" w:sz="2" w:space="0" w:color="E5E7EB"/>
          </w:divBdr>
        </w:div>
        <w:div w:id="1740862202">
          <w:marLeft w:val="0"/>
          <w:marRight w:val="0"/>
          <w:marTop w:val="0"/>
          <w:marBottom w:val="0"/>
          <w:divBdr>
            <w:top w:val="single" w:sz="2" w:space="0" w:color="E5E7EB"/>
            <w:left w:val="single" w:sz="2" w:space="0" w:color="E5E7EB"/>
            <w:bottom w:val="single" w:sz="2" w:space="0" w:color="E5E7EB"/>
            <w:right w:val="single" w:sz="2" w:space="0" w:color="E5E7EB"/>
          </w:divBdr>
        </w:div>
        <w:div w:id="65342239">
          <w:marLeft w:val="0"/>
          <w:marRight w:val="0"/>
          <w:marTop w:val="0"/>
          <w:marBottom w:val="0"/>
          <w:divBdr>
            <w:top w:val="single" w:sz="2" w:space="0" w:color="E5E7EB"/>
            <w:left w:val="single" w:sz="2" w:space="0" w:color="E5E7EB"/>
            <w:bottom w:val="single" w:sz="2" w:space="0" w:color="E5E7EB"/>
            <w:right w:val="single" w:sz="2" w:space="0" w:color="E5E7EB"/>
          </w:divBdr>
        </w:div>
        <w:div w:id="781805115">
          <w:marLeft w:val="0"/>
          <w:marRight w:val="0"/>
          <w:marTop w:val="0"/>
          <w:marBottom w:val="0"/>
          <w:divBdr>
            <w:top w:val="single" w:sz="2" w:space="0" w:color="E5E7EB"/>
            <w:left w:val="single" w:sz="2" w:space="0" w:color="E5E7EB"/>
            <w:bottom w:val="single" w:sz="2" w:space="0" w:color="E5E7EB"/>
            <w:right w:val="single" w:sz="2" w:space="0" w:color="E5E7EB"/>
          </w:divBdr>
        </w:div>
        <w:div w:id="1864255">
          <w:marLeft w:val="0"/>
          <w:marRight w:val="0"/>
          <w:marTop w:val="0"/>
          <w:marBottom w:val="0"/>
          <w:divBdr>
            <w:top w:val="single" w:sz="2" w:space="0" w:color="E5E7EB"/>
            <w:left w:val="single" w:sz="2" w:space="0" w:color="E5E7EB"/>
            <w:bottom w:val="single" w:sz="2" w:space="0" w:color="E5E7EB"/>
            <w:right w:val="single" w:sz="2" w:space="0" w:color="E5E7EB"/>
          </w:divBdr>
        </w:div>
        <w:div w:id="1990011452">
          <w:marLeft w:val="0"/>
          <w:marRight w:val="0"/>
          <w:marTop w:val="0"/>
          <w:marBottom w:val="0"/>
          <w:divBdr>
            <w:top w:val="single" w:sz="2" w:space="0" w:color="E5E7EB"/>
            <w:left w:val="single" w:sz="2" w:space="0" w:color="E5E7EB"/>
            <w:bottom w:val="single" w:sz="2" w:space="0" w:color="E5E7EB"/>
            <w:right w:val="single" w:sz="2" w:space="0" w:color="E5E7EB"/>
          </w:divBdr>
        </w:div>
        <w:div w:id="1717578938">
          <w:marLeft w:val="0"/>
          <w:marRight w:val="0"/>
          <w:marTop w:val="0"/>
          <w:marBottom w:val="0"/>
          <w:divBdr>
            <w:top w:val="single" w:sz="2" w:space="0" w:color="E5E7EB"/>
            <w:left w:val="single" w:sz="2" w:space="0" w:color="E5E7EB"/>
            <w:bottom w:val="single" w:sz="2" w:space="0" w:color="E5E7EB"/>
            <w:right w:val="single" w:sz="2" w:space="0" w:color="E5E7EB"/>
          </w:divBdr>
        </w:div>
        <w:div w:id="1652178693">
          <w:marLeft w:val="0"/>
          <w:marRight w:val="0"/>
          <w:marTop w:val="0"/>
          <w:marBottom w:val="0"/>
          <w:divBdr>
            <w:top w:val="single" w:sz="2" w:space="0" w:color="E5E7EB"/>
            <w:left w:val="single" w:sz="2" w:space="0" w:color="E5E7EB"/>
            <w:bottom w:val="single" w:sz="2" w:space="0" w:color="E5E7EB"/>
            <w:right w:val="single" w:sz="2" w:space="0" w:color="E5E7EB"/>
          </w:divBdr>
        </w:div>
        <w:div w:id="1113288719">
          <w:marLeft w:val="0"/>
          <w:marRight w:val="0"/>
          <w:marTop w:val="0"/>
          <w:marBottom w:val="0"/>
          <w:divBdr>
            <w:top w:val="single" w:sz="2" w:space="0" w:color="E5E7EB"/>
            <w:left w:val="single" w:sz="2" w:space="0" w:color="E5E7EB"/>
            <w:bottom w:val="single" w:sz="2" w:space="0" w:color="E5E7EB"/>
            <w:right w:val="single" w:sz="2" w:space="0" w:color="E5E7EB"/>
          </w:divBdr>
        </w:div>
        <w:div w:id="290094018">
          <w:marLeft w:val="0"/>
          <w:marRight w:val="0"/>
          <w:marTop w:val="0"/>
          <w:marBottom w:val="0"/>
          <w:divBdr>
            <w:top w:val="single" w:sz="2" w:space="0" w:color="E5E7EB"/>
            <w:left w:val="single" w:sz="2" w:space="0" w:color="E5E7EB"/>
            <w:bottom w:val="single" w:sz="2" w:space="0" w:color="E5E7EB"/>
            <w:right w:val="single" w:sz="2" w:space="0" w:color="E5E7EB"/>
          </w:divBdr>
        </w:div>
        <w:div w:id="1897543284">
          <w:marLeft w:val="0"/>
          <w:marRight w:val="0"/>
          <w:marTop w:val="0"/>
          <w:marBottom w:val="0"/>
          <w:divBdr>
            <w:top w:val="single" w:sz="2" w:space="0" w:color="E5E7EB"/>
            <w:left w:val="single" w:sz="2" w:space="0" w:color="E5E7EB"/>
            <w:bottom w:val="single" w:sz="2" w:space="0" w:color="E5E7EB"/>
            <w:right w:val="single" w:sz="2" w:space="0" w:color="E5E7EB"/>
          </w:divBdr>
        </w:div>
        <w:div w:id="506672530">
          <w:marLeft w:val="0"/>
          <w:marRight w:val="0"/>
          <w:marTop w:val="0"/>
          <w:marBottom w:val="0"/>
          <w:divBdr>
            <w:top w:val="single" w:sz="2" w:space="0" w:color="E5E7EB"/>
            <w:left w:val="single" w:sz="2" w:space="0" w:color="E5E7EB"/>
            <w:bottom w:val="single" w:sz="2" w:space="0" w:color="E5E7EB"/>
            <w:right w:val="single" w:sz="2" w:space="0" w:color="E5E7EB"/>
          </w:divBdr>
        </w:div>
        <w:div w:id="1267496447">
          <w:marLeft w:val="0"/>
          <w:marRight w:val="0"/>
          <w:marTop w:val="0"/>
          <w:marBottom w:val="0"/>
          <w:divBdr>
            <w:top w:val="single" w:sz="2" w:space="0" w:color="E5E7EB"/>
            <w:left w:val="single" w:sz="2" w:space="0" w:color="E5E7EB"/>
            <w:bottom w:val="single" w:sz="2" w:space="0" w:color="E5E7EB"/>
            <w:right w:val="single" w:sz="2" w:space="0" w:color="E5E7EB"/>
          </w:divBdr>
        </w:div>
        <w:div w:id="1686863166">
          <w:marLeft w:val="0"/>
          <w:marRight w:val="0"/>
          <w:marTop w:val="0"/>
          <w:marBottom w:val="0"/>
          <w:divBdr>
            <w:top w:val="single" w:sz="2" w:space="0" w:color="E5E7EB"/>
            <w:left w:val="single" w:sz="2" w:space="0" w:color="E5E7EB"/>
            <w:bottom w:val="single" w:sz="2" w:space="0" w:color="E5E7EB"/>
            <w:right w:val="single" w:sz="2" w:space="0" w:color="E5E7EB"/>
          </w:divBdr>
        </w:div>
        <w:div w:id="1635331155">
          <w:marLeft w:val="0"/>
          <w:marRight w:val="0"/>
          <w:marTop w:val="0"/>
          <w:marBottom w:val="0"/>
          <w:divBdr>
            <w:top w:val="single" w:sz="2" w:space="0" w:color="E5E7EB"/>
            <w:left w:val="single" w:sz="2" w:space="0" w:color="E5E7EB"/>
            <w:bottom w:val="single" w:sz="2" w:space="0" w:color="E5E7EB"/>
            <w:right w:val="single" w:sz="2" w:space="0" w:color="E5E7EB"/>
          </w:divBdr>
        </w:div>
        <w:div w:id="191192689">
          <w:marLeft w:val="0"/>
          <w:marRight w:val="0"/>
          <w:marTop w:val="0"/>
          <w:marBottom w:val="0"/>
          <w:divBdr>
            <w:top w:val="single" w:sz="2" w:space="0" w:color="E5E7EB"/>
            <w:left w:val="single" w:sz="2" w:space="0" w:color="E5E7EB"/>
            <w:bottom w:val="single" w:sz="2" w:space="0" w:color="E5E7EB"/>
            <w:right w:val="single" w:sz="2" w:space="0" w:color="E5E7EB"/>
          </w:divBdr>
        </w:div>
        <w:div w:id="1275940346">
          <w:marLeft w:val="0"/>
          <w:marRight w:val="0"/>
          <w:marTop w:val="0"/>
          <w:marBottom w:val="0"/>
          <w:divBdr>
            <w:top w:val="single" w:sz="2" w:space="0" w:color="E5E7EB"/>
            <w:left w:val="single" w:sz="2" w:space="0" w:color="E5E7EB"/>
            <w:bottom w:val="single" w:sz="2" w:space="0" w:color="E5E7EB"/>
            <w:right w:val="single" w:sz="2" w:space="0" w:color="E5E7EB"/>
          </w:divBdr>
        </w:div>
        <w:div w:id="93944140">
          <w:marLeft w:val="0"/>
          <w:marRight w:val="0"/>
          <w:marTop w:val="0"/>
          <w:marBottom w:val="0"/>
          <w:divBdr>
            <w:top w:val="single" w:sz="2" w:space="0" w:color="E5E7EB"/>
            <w:left w:val="single" w:sz="2" w:space="0" w:color="E5E7EB"/>
            <w:bottom w:val="single" w:sz="2" w:space="0" w:color="E5E7EB"/>
            <w:right w:val="single" w:sz="2" w:space="0" w:color="E5E7EB"/>
          </w:divBdr>
        </w:div>
        <w:div w:id="54858348">
          <w:marLeft w:val="0"/>
          <w:marRight w:val="0"/>
          <w:marTop w:val="0"/>
          <w:marBottom w:val="0"/>
          <w:divBdr>
            <w:top w:val="single" w:sz="2" w:space="0" w:color="E5E7EB"/>
            <w:left w:val="single" w:sz="2" w:space="0" w:color="E5E7EB"/>
            <w:bottom w:val="single" w:sz="2" w:space="0" w:color="E5E7EB"/>
            <w:right w:val="single" w:sz="2" w:space="0" w:color="E5E7EB"/>
          </w:divBdr>
        </w:div>
        <w:div w:id="1408844955">
          <w:marLeft w:val="0"/>
          <w:marRight w:val="0"/>
          <w:marTop w:val="0"/>
          <w:marBottom w:val="0"/>
          <w:divBdr>
            <w:top w:val="single" w:sz="2" w:space="0" w:color="E5E7EB"/>
            <w:left w:val="single" w:sz="2" w:space="0" w:color="E5E7EB"/>
            <w:bottom w:val="single" w:sz="2" w:space="0" w:color="E5E7EB"/>
            <w:right w:val="single" w:sz="2" w:space="0" w:color="E5E7EB"/>
          </w:divBdr>
        </w:div>
        <w:div w:id="255752329">
          <w:marLeft w:val="0"/>
          <w:marRight w:val="0"/>
          <w:marTop w:val="0"/>
          <w:marBottom w:val="0"/>
          <w:divBdr>
            <w:top w:val="single" w:sz="2" w:space="0" w:color="E5E7EB"/>
            <w:left w:val="single" w:sz="2" w:space="0" w:color="E5E7EB"/>
            <w:bottom w:val="single" w:sz="2" w:space="0" w:color="E5E7EB"/>
            <w:right w:val="single" w:sz="2" w:space="0" w:color="E5E7EB"/>
          </w:divBdr>
        </w:div>
        <w:div w:id="1196579158">
          <w:marLeft w:val="0"/>
          <w:marRight w:val="0"/>
          <w:marTop w:val="0"/>
          <w:marBottom w:val="0"/>
          <w:divBdr>
            <w:top w:val="single" w:sz="2" w:space="0" w:color="E5E7EB"/>
            <w:left w:val="single" w:sz="2" w:space="0" w:color="E5E7EB"/>
            <w:bottom w:val="single" w:sz="2" w:space="0" w:color="E5E7EB"/>
            <w:right w:val="single" w:sz="2" w:space="0" w:color="E5E7EB"/>
          </w:divBdr>
        </w:div>
        <w:div w:id="1275869867">
          <w:marLeft w:val="0"/>
          <w:marRight w:val="0"/>
          <w:marTop w:val="0"/>
          <w:marBottom w:val="0"/>
          <w:divBdr>
            <w:top w:val="single" w:sz="2" w:space="0" w:color="E5E7EB"/>
            <w:left w:val="single" w:sz="2" w:space="0" w:color="E5E7EB"/>
            <w:bottom w:val="single" w:sz="2" w:space="0" w:color="E5E7EB"/>
            <w:right w:val="single" w:sz="2" w:space="0" w:color="E5E7EB"/>
          </w:divBdr>
        </w:div>
        <w:div w:id="1438284349">
          <w:marLeft w:val="0"/>
          <w:marRight w:val="0"/>
          <w:marTop w:val="0"/>
          <w:marBottom w:val="0"/>
          <w:divBdr>
            <w:top w:val="single" w:sz="2" w:space="0" w:color="E5E7EB"/>
            <w:left w:val="single" w:sz="2" w:space="0" w:color="E5E7EB"/>
            <w:bottom w:val="single" w:sz="2" w:space="0" w:color="E5E7EB"/>
            <w:right w:val="single" w:sz="2" w:space="0" w:color="E5E7EB"/>
          </w:divBdr>
        </w:div>
        <w:div w:id="565843226">
          <w:marLeft w:val="0"/>
          <w:marRight w:val="0"/>
          <w:marTop w:val="0"/>
          <w:marBottom w:val="0"/>
          <w:divBdr>
            <w:top w:val="single" w:sz="2" w:space="0" w:color="E5E7EB"/>
            <w:left w:val="single" w:sz="2" w:space="0" w:color="E5E7EB"/>
            <w:bottom w:val="single" w:sz="2" w:space="0" w:color="E5E7EB"/>
            <w:right w:val="single" w:sz="2" w:space="0" w:color="E5E7EB"/>
          </w:divBdr>
        </w:div>
        <w:div w:id="338823259">
          <w:marLeft w:val="0"/>
          <w:marRight w:val="0"/>
          <w:marTop w:val="0"/>
          <w:marBottom w:val="0"/>
          <w:divBdr>
            <w:top w:val="single" w:sz="2" w:space="0" w:color="E5E7EB"/>
            <w:left w:val="single" w:sz="2" w:space="0" w:color="E5E7EB"/>
            <w:bottom w:val="single" w:sz="2" w:space="0" w:color="E5E7EB"/>
            <w:right w:val="single" w:sz="2" w:space="0" w:color="E5E7EB"/>
          </w:divBdr>
        </w:div>
        <w:div w:id="195970705">
          <w:marLeft w:val="0"/>
          <w:marRight w:val="0"/>
          <w:marTop w:val="0"/>
          <w:marBottom w:val="0"/>
          <w:divBdr>
            <w:top w:val="single" w:sz="2" w:space="0" w:color="E5E7EB"/>
            <w:left w:val="single" w:sz="2" w:space="0" w:color="E5E7EB"/>
            <w:bottom w:val="single" w:sz="2" w:space="0" w:color="E5E7EB"/>
            <w:right w:val="single" w:sz="2" w:space="0" w:color="E5E7EB"/>
          </w:divBdr>
        </w:div>
        <w:div w:id="1093553135">
          <w:marLeft w:val="0"/>
          <w:marRight w:val="0"/>
          <w:marTop w:val="0"/>
          <w:marBottom w:val="0"/>
          <w:divBdr>
            <w:top w:val="single" w:sz="2" w:space="0" w:color="E5E7EB"/>
            <w:left w:val="single" w:sz="2" w:space="0" w:color="E5E7EB"/>
            <w:bottom w:val="single" w:sz="2" w:space="0" w:color="E5E7EB"/>
            <w:right w:val="single" w:sz="2" w:space="0" w:color="E5E7EB"/>
          </w:divBdr>
        </w:div>
        <w:div w:id="696467586">
          <w:marLeft w:val="0"/>
          <w:marRight w:val="0"/>
          <w:marTop w:val="0"/>
          <w:marBottom w:val="0"/>
          <w:divBdr>
            <w:top w:val="single" w:sz="2" w:space="0" w:color="E5E7EB"/>
            <w:left w:val="single" w:sz="2" w:space="0" w:color="E5E7EB"/>
            <w:bottom w:val="single" w:sz="2" w:space="0" w:color="E5E7EB"/>
            <w:right w:val="single" w:sz="2" w:space="0" w:color="E5E7EB"/>
          </w:divBdr>
        </w:div>
        <w:div w:id="1750880827">
          <w:marLeft w:val="0"/>
          <w:marRight w:val="0"/>
          <w:marTop w:val="0"/>
          <w:marBottom w:val="0"/>
          <w:divBdr>
            <w:top w:val="single" w:sz="2" w:space="0" w:color="E5E7EB"/>
            <w:left w:val="single" w:sz="2" w:space="0" w:color="E5E7EB"/>
            <w:bottom w:val="single" w:sz="2" w:space="0" w:color="E5E7EB"/>
            <w:right w:val="single" w:sz="2" w:space="0" w:color="E5E7EB"/>
          </w:divBdr>
        </w:div>
        <w:div w:id="954752954">
          <w:marLeft w:val="0"/>
          <w:marRight w:val="0"/>
          <w:marTop w:val="0"/>
          <w:marBottom w:val="0"/>
          <w:divBdr>
            <w:top w:val="single" w:sz="2" w:space="0" w:color="E5E7EB"/>
            <w:left w:val="single" w:sz="2" w:space="0" w:color="E5E7EB"/>
            <w:bottom w:val="single" w:sz="2" w:space="0" w:color="E5E7EB"/>
            <w:right w:val="single" w:sz="2" w:space="0" w:color="E5E7EB"/>
          </w:divBdr>
        </w:div>
        <w:div w:id="77363839">
          <w:marLeft w:val="0"/>
          <w:marRight w:val="0"/>
          <w:marTop w:val="0"/>
          <w:marBottom w:val="0"/>
          <w:divBdr>
            <w:top w:val="single" w:sz="2" w:space="0" w:color="E5E7EB"/>
            <w:left w:val="single" w:sz="2" w:space="0" w:color="E5E7EB"/>
            <w:bottom w:val="single" w:sz="2" w:space="0" w:color="E5E7EB"/>
            <w:right w:val="single" w:sz="2" w:space="0" w:color="E5E7EB"/>
          </w:divBdr>
        </w:div>
        <w:div w:id="106587203">
          <w:marLeft w:val="0"/>
          <w:marRight w:val="0"/>
          <w:marTop w:val="0"/>
          <w:marBottom w:val="0"/>
          <w:divBdr>
            <w:top w:val="single" w:sz="2" w:space="0" w:color="E5E7EB"/>
            <w:left w:val="single" w:sz="2" w:space="0" w:color="E5E7EB"/>
            <w:bottom w:val="single" w:sz="2" w:space="0" w:color="E5E7EB"/>
            <w:right w:val="single" w:sz="2" w:space="0" w:color="E5E7EB"/>
          </w:divBdr>
        </w:div>
        <w:div w:id="2095465519">
          <w:marLeft w:val="0"/>
          <w:marRight w:val="0"/>
          <w:marTop w:val="0"/>
          <w:marBottom w:val="0"/>
          <w:divBdr>
            <w:top w:val="single" w:sz="2" w:space="0" w:color="E5E7EB"/>
            <w:left w:val="single" w:sz="2" w:space="0" w:color="E5E7EB"/>
            <w:bottom w:val="single" w:sz="2" w:space="0" w:color="E5E7EB"/>
            <w:right w:val="single" w:sz="2" w:space="0" w:color="E5E7EB"/>
          </w:divBdr>
        </w:div>
        <w:div w:id="1256787202">
          <w:marLeft w:val="0"/>
          <w:marRight w:val="0"/>
          <w:marTop w:val="0"/>
          <w:marBottom w:val="0"/>
          <w:divBdr>
            <w:top w:val="single" w:sz="2" w:space="0" w:color="E5E7EB"/>
            <w:left w:val="single" w:sz="2" w:space="0" w:color="E5E7EB"/>
            <w:bottom w:val="single" w:sz="2" w:space="0" w:color="E5E7EB"/>
            <w:right w:val="single" w:sz="2" w:space="0" w:color="E5E7EB"/>
          </w:divBdr>
        </w:div>
        <w:div w:id="508642986">
          <w:marLeft w:val="0"/>
          <w:marRight w:val="0"/>
          <w:marTop w:val="0"/>
          <w:marBottom w:val="0"/>
          <w:divBdr>
            <w:top w:val="single" w:sz="2" w:space="0" w:color="E5E7EB"/>
            <w:left w:val="single" w:sz="2" w:space="0" w:color="E5E7EB"/>
            <w:bottom w:val="single" w:sz="2" w:space="0" w:color="E5E7EB"/>
            <w:right w:val="single" w:sz="2" w:space="0" w:color="E5E7EB"/>
          </w:divBdr>
        </w:div>
        <w:div w:id="337851074">
          <w:marLeft w:val="0"/>
          <w:marRight w:val="0"/>
          <w:marTop w:val="0"/>
          <w:marBottom w:val="0"/>
          <w:divBdr>
            <w:top w:val="single" w:sz="2" w:space="0" w:color="E5E7EB"/>
            <w:left w:val="single" w:sz="2" w:space="0" w:color="E5E7EB"/>
            <w:bottom w:val="single" w:sz="2" w:space="0" w:color="E5E7EB"/>
            <w:right w:val="single" w:sz="2" w:space="0" w:color="E5E7EB"/>
          </w:divBdr>
        </w:div>
        <w:div w:id="1406142153">
          <w:marLeft w:val="0"/>
          <w:marRight w:val="0"/>
          <w:marTop w:val="0"/>
          <w:marBottom w:val="0"/>
          <w:divBdr>
            <w:top w:val="single" w:sz="2" w:space="0" w:color="E5E7EB"/>
            <w:left w:val="single" w:sz="2" w:space="0" w:color="E5E7EB"/>
            <w:bottom w:val="single" w:sz="2" w:space="0" w:color="E5E7EB"/>
            <w:right w:val="single" w:sz="2" w:space="0" w:color="E5E7EB"/>
          </w:divBdr>
        </w:div>
        <w:div w:id="1361054602">
          <w:marLeft w:val="0"/>
          <w:marRight w:val="0"/>
          <w:marTop w:val="0"/>
          <w:marBottom w:val="0"/>
          <w:divBdr>
            <w:top w:val="single" w:sz="2" w:space="0" w:color="E5E7EB"/>
            <w:left w:val="single" w:sz="2" w:space="0" w:color="E5E7EB"/>
            <w:bottom w:val="single" w:sz="2" w:space="0" w:color="E5E7EB"/>
            <w:right w:val="single" w:sz="2" w:space="0" w:color="E5E7EB"/>
          </w:divBdr>
        </w:div>
        <w:div w:id="1111901221">
          <w:marLeft w:val="0"/>
          <w:marRight w:val="0"/>
          <w:marTop w:val="0"/>
          <w:marBottom w:val="0"/>
          <w:divBdr>
            <w:top w:val="single" w:sz="2" w:space="0" w:color="E5E7EB"/>
            <w:left w:val="single" w:sz="2" w:space="0" w:color="E5E7EB"/>
            <w:bottom w:val="single" w:sz="2" w:space="0" w:color="E5E7EB"/>
            <w:right w:val="single" w:sz="2" w:space="0" w:color="E5E7EB"/>
          </w:divBdr>
        </w:div>
        <w:div w:id="1395470548">
          <w:marLeft w:val="0"/>
          <w:marRight w:val="0"/>
          <w:marTop w:val="0"/>
          <w:marBottom w:val="0"/>
          <w:divBdr>
            <w:top w:val="single" w:sz="2" w:space="0" w:color="E5E7EB"/>
            <w:left w:val="single" w:sz="2" w:space="0" w:color="E5E7EB"/>
            <w:bottom w:val="single" w:sz="2" w:space="0" w:color="E5E7EB"/>
            <w:right w:val="single" w:sz="2" w:space="0" w:color="E5E7EB"/>
          </w:divBdr>
        </w:div>
        <w:div w:id="1326011191">
          <w:marLeft w:val="0"/>
          <w:marRight w:val="0"/>
          <w:marTop w:val="0"/>
          <w:marBottom w:val="0"/>
          <w:divBdr>
            <w:top w:val="single" w:sz="2" w:space="0" w:color="E5E7EB"/>
            <w:left w:val="single" w:sz="2" w:space="0" w:color="E5E7EB"/>
            <w:bottom w:val="single" w:sz="2" w:space="0" w:color="E5E7EB"/>
            <w:right w:val="single" w:sz="2" w:space="0" w:color="E5E7EB"/>
          </w:divBdr>
        </w:div>
        <w:div w:id="2019766823">
          <w:marLeft w:val="0"/>
          <w:marRight w:val="0"/>
          <w:marTop w:val="0"/>
          <w:marBottom w:val="0"/>
          <w:divBdr>
            <w:top w:val="single" w:sz="2" w:space="0" w:color="E5E7EB"/>
            <w:left w:val="single" w:sz="2" w:space="0" w:color="E5E7EB"/>
            <w:bottom w:val="single" w:sz="2" w:space="0" w:color="E5E7EB"/>
            <w:right w:val="single" w:sz="2" w:space="0" w:color="E5E7EB"/>
          </w:divBdr>
        </w:div>
        <w:div w:id="351803541">
          <w:marLeft w:val="0"/>
          <w:marRight w:val="0"/>
          <w:marTop w:val="0"/>
          <w:marBottom w:val="0"/>
          <w:divBdr>
            <w:top w:val="single" w:sz="2" w:space="0" w:color="E5E7EB"/>
            <w:left w:val="single" w:sz="2" w:space="0" w:color="E5E7EB"/>
            <w:bottom w:val="single" w:sz="2" w:space="0" w:color="E5E7EB"/>
            <w:right w:val="single" w:sz="2" w:space="0" w:color="E5E7EB"/>
          </w:divBdr>
        </w:div>
        <w:div w:id="155653400">
          <w:marLeft w:val="0"/>
          <w:marRight w:val="0"/>
          <w:marTop w:val="0"/>
          <w:marBottom w:val="0"/>
          <w:divBdr>
            <w:top w:val="single" w:sz="2" w:space="0" w:color="E5E7EB"/>
            <w:left w:val="single" w:sz="2" w:space="0" w:color="E5E7EB"/>
            <w:bottom w:val="single" w:sz="2" w:space="0" w:color="E5E7EB"/>
            <w:right w:val="single" w:sz="2" w:space="0" w:color="E5E7EB"/>
          </w:divBdr>
        </w:div>
        <w:div w:id="1474249160">
          <w:marLeft w:val="0"/>
          <w:marRight w:val="0"/>
          <w:marTop w:val="0"/>
          <w:marBottom w:val="0"/>
          <w:divBdr>
            <w:top w:val="single" w:sz="2" w:space="0" w:color="E5E7EB"/>
            <w:left w:val="single" w:sz="2" w:space="0" w:color="E5E7EB"/>
            <w:bottom w:val="single" w:sz="2" w:space="0" w:color="E5E7EB"/>
            <w:right w:val="single" w:sz="2" w:space="0" w:color="E5E7EB"/>
          </w:divBdr>
        </w:div>
        <w:div w:id="946228623">
          <w:marLeft w:val="0"/>
          <w:marRight w:val="0"/>
          <w:marTop w:val="0"/>
          <w:marBottom w:val="0"/>
          <w:divBdr>
            <w:top w:val="single" w:sz="2" w:space="0" w:color="E5E7EB"/>
            <w:left w:val="single" w:sz="2" w:space="0" w:color="E5E7EB"/>
            <w:bottom w:val="single" w:sz="2" w:space="0" w:color="E5E7EB"/>
            <w:right w:val="single" w:sz="2" w:space="0" w:color="E5E7EB"/>
          </w:divBdr>
        </w:div>
        <w:div w:id="415056190">
          <w:marLeft w:val="0"/>
          <w:marRight w:val="0"/>
          <w:marTop w:val="0"/>
          <w:marBottom w:val="0"/>
          <w:divBdr>
            <w:top w:val="single" w:sz="2" w:space="0" w:color="E5E7EB"/>
            <w:left w:val="single" w:sz="2" w:space="0" w:color="E5E7EB"/>
            <w:bottom w:val="single" w:sz="2" w:space="0" w:color="E5E7EB"/>
            <w:right w:val="single" w:sz="2" w:space="0" w:color="E5E7EB"/>
          </w:divBdr>
        </w:div>
        <w:div w:id="271940443">
          <w:marLeft w:val="0"/>
          <w:marRight w:val="0"/>
          <w:marTop w:val="0"/>
          <w:marBottom w:val="0"/>
          <w:divBdr>
            <w:top w:val="single" w:sz="2" w:space="0" w:color="E5E7EB"/>
            <w:left w:val="single" w:sz="2" w:space="0" w:color="E5E7EB"/>
            <w:bottom w:val="single" w:sz="2" w:space="0" w:color="E5E7EB"/>
            <w:right w:val="single" w:sz="2" w:space="0" w:color="E5E7EB"/>
          </w:divBdr>
        </w:div>
        <w:div w:id="1986353764">
          <w:marLeft w:val="0"/>
          <w:marRight w:val="0"/>
          <w:marTop w:val="0"/>
          <w:marBottom w:val="0"/>
          <w:divBdr>
            <w:top w:val="single" w:sz="2" w:space="0" w:color="E5E7EB"/>
            <w:left w:val="single" w:sz="2" w:space="0" w:color="E5E7EB"/>
            <w:bottom w:val="single" w:sz="2" w:space="0" w:color="E5E7EB"/>
            <w:right w:val="single" w:sz="2" w:space="0" w:color="E5E7EB"/>
          </w:divBdr>
        </w:div>
        <w:div w:id="1619526929">
          <w:marLeft w:val="0"/>
          <w:marRight w:val="0"/>
          <w:marTop w:val="0"/>
          <w:marBottom w:val="0"/>
          <w:divBdr>
            <w:top w:val="single" w:sz="2" w:space="0" w:color="E5E7EB"/>
            <w:left w:val="single" w:sz="2" w:space="0" w:color="E5E7EB"/>
            <w:bottom w:val="single" w:sz="2" w:space="0" w:color="E5E7EB"/>
            <w:right w:val="single" w:sz="2" w:space="0" w:color="E5E7EB"/>
          </w:divBdr>
        </w:div>
        <w:div w:id="1574006450">
          <w:marLeft w:val="0"/>
          <w:marRight w:val="0"/>
          <w:marTop w:val="0"/>
          <w:marBottom w:val="0"/>
          <w:divBdr>
            <w:top w:val="single" w:sz="2" w:space="0" w:color="E5E7EB"/>
            <w:left w:val="single" w:sz="2" w:space="0" w:color="E5E7EB"/>
            <w:bottom w:val="single" w:sz="2" w:space="0" w:color="E5E7EB"/>
            <w:right w:val="single" w:sz="2" w:space="0" w:color="E5E7EB"/>
          </w:divBdr>
        </w:div>
        <w:div w:id="15279370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55758099">
      <w:bodyDiv w:val="1"/>
      <w:marLeft w:val="0"/>
      <w:marRight w:val="0"/>
      <w:marTop w:val="0"/>
      <w:marBottom w:val="0"/>
      <w:divBdr>
        <w:top w:val="none" w:sz="0" w:space="0" w:color="auto"/>
        <w:left w:val="none" w:sz="0" w:space="0" w:color="auto"/>
        <w:bottom w:val="none" w:sz="0" w:space="0" w:color="auto"/>
        <w:right w:val="none" w:sz="0" w:space="0" w:color="auto"/>
      </w:divBdr>
      <w:divsChild>
        <w:div w:id="1359357922">
          <w:marLeft w:val="0"/>
          <w:marRight w:val="0"/>
          <w:marTop w:val="0"/>
          <w:marBottom w:val="0"/>
          <w:divBdr>
            <w:top w:val="single" w:sz="2" w:space="0" w:color="E5E7EB"/>
            <w:left w:val="single" w:sz="2" w:space="0" w:color="E5E7EB"/>
            <w:bottom w:val="single" w:sz="2" w:space="0" w:color="E5E7EB"/>
            <w:right w:val="single" w:sz="2" w:space="0" w:color="E5E7EB"/>
          </w:divBdr>
        </w:div>
        <w:div w:id="416637243">
          <w:marLeft w:val="0"/>
          <w:marRight w:val="0"/>
          <w:marTop w:val="0"/>
          <w:marBottom w:val="0"/>
          <w:divBdr>
            <w:top w:val="single" w:sz="2" w:space="0" w:color="E5E7EB"/>
            <w:left w:val="single" w:sz="2" w:space="0" w:color="E5E7EB"/>
            <w:bottom w:val="single" w:sz="2" w:space="0" w:color="E5E7EB"/>
            <w:right w:val="single" w:sz="2" w:space="0" w:color="E5E7EB"/>
          </w:divBdr>
        </w:div>
        <w:div w:id="1026097194">
          <w:marLeft w:val="0"/>
          <w:marRight w:val="0"/>
          <w:marTop w:val="0"/>
          <w:marBottom w:val="0"/>
          <w:divBdr>
            <w:top w:val="single" w:sz="2" w:space="0" w:color="E5E7EB"/>
            <w:left w:val="single" w:sz="2" w:space="0" w:color="E5E7EB"/>
            <w:bottom w:val="single" w:sz="2" w:space="0" w:color="E5E7EB"/>
            <w:right w:val="single" w:sz="2" w:space="0" w:color="E5E7EB"/>
          </w:divBdr>
        </w:div>
        <w:div w:id="1705866577">
          <w:marLeft w:val="0"/>
          <w:marRight w:val="0"/>
          <w:marTop w:val="0"/>
          <w:marBottom w:val="0"/>
          <w:divBdr>
            <w:top w:val="single" w:sz="2" w:space="0" w:color="E5E7EB"/>
            <w:left w:val="single" w:sz="2" w:space="0" w:color="E5E7EB"/>
            <w:bottom w:val="single" w:sz="2" w:space="0" w:color="E5E7EB"/>
            <w:right w:val="single" w:sz="2" w:space="0" w:color="E5E7EB"/>
          </w:divBdr>
        </w:div>
        <w:div w:id="1310015146">
          <w:marLeft w:val="0"/>
          <w:marRight w:val="0"/>
          <w:marTop w:val="0"/>
          <w:marBottom w:val="0"/>
          <w:divBdr>
            <w:top w:val="single" w:sz="2" w:space="0" w:color="E5E7EB"/>
            <w:left w:val="single" w:sz="2" w:space="0" w:color="E5E7EB"/>
            <w:bottom w:val="single" w:sz="2" w:space="0" w:color="E5E7EB"/>
            <w:right w:val="single" w:sz="2" w:space="0" w:color="E5E7EB"/>
          </w:divBdr>
        </w:div>
        <w:div w:id="413092410">
          <w:marLeft w:val="0"/>
          <w:marRight w:val="0"/>
          <w:marTop w:val="0"/>
          <w:marBottom w:val="0"/>
          <w:divBdr>
            <w:top w:val="single" w:sz="2" w:space="0" w:color="E5E7EB"/>
            <w:left w:val="single" w:sz="2" w:space="0" w:color="E5E7EB"/>
            <w:bottom w:val="single" w:sz="2" w:space="0" w:color="E5E7EB"/>
            <w:right w:val="single" w:sz="2" w:space="0" w:color="E5E7EB"/>
          </w:divBdr>
        </w:div>
        <w:div w:id="581986383">
          <w:marLeft w:val="0"/>
          <w:marRight w:val="0"/>
          <w:marTop w:val="0"/>
          <w:marBottom w:val="0"/>
          <w:divBdr>
            <w:top w:val="single" w:sz="2" w:space="0" w:color="E5E7EB"/>
            <w:left w:val="single" w:sz="2" w:space="0" w:color="E5E7EB"/>
            <w:bottom w:val="single" w:sz="2" w:space="0" w:color="E5E7EB"/>
            <w:right w:val="single" w:sz="2" w:space="0" w:color="E5E7EB"/>
          </w:divBdr>
        </w:div>
        <w:div w:id="1359426305">
          <w:marLeft w:val="0"/>
          <w:marRight w:val="0"/>
          <w:marTop w:val="0"/>
          <w:marBottom w:val="0"/>
          <w:divBdr>
            <w:top w:val="single" w:sz="2" w:space="0" w:color="E5E7EB"/>
            <w:left w:val="single" w:sz="2" w:space="0" w:color="E5E7EB"/>
            <w:bottom w:val="single" w:sz="2" w:space="0" w:color="E5E7EB"/>
            <w:right w:val="single" w:sz="2" w:space="0" w:color="E5E7EB"/>
          </w:divBdr>
        </w:div>
        <w:div w:id="998387282">
          <w:marLeft w:val="0"/>
          <w:marRight w:val="0"/>
          <w:marTop w:val="0"/>
          <w:marBottom w:val="0"/>
          <w:divBdr>
            <w:top w:val="single" w:sz="2" w:space="0" w:color="E5E7EB"/>
            <w:left w:val="single" w:sz="2" w:space="0" w:color="E5E7EB"/>
            <w:bottom w:val="single" w:sz="2" w:space="0" w:color="E5E7EB"/>
            <w:right w:val="single" w:sz="2" w:space="0" w:color="E5E7EB"/>
          </w:divBdr>
        </w:div>
        <w:div w:id="340814451">
          <w:marLeft w:val="0"/>
          <w:marRight w:val="0"/>
          <w:marTop w:val="0"/>
          <w:marBottom w:val="0"/>
          <w:divBdr>
            <w:top w:val="single" w:sz="2" w:space="0" w:color="E5E7EB"/>
            <w:left w:val="single" w:sz="2" w:space="0" w:color="E5E7EB"/>
            <w:bottom w:val="single" w:sz="2" w:space="0" w:color="E5E7EB"/>
            <w:right w:val="single" w:sz="2" w:space="0" w:color="E5E7EB"/>
          </w:divBdr>
        </w:div>
        <w:div w:id="1638949044">
          <w:marLeft w:val="0"/>
          <w:marRight w:val="0"/>
          <w:marTop w:val="0"/>
          <w:marBottom w:val="0"/>
          <w:divBdr>
            <w:top w:val="single" w:sz="2" w:space="0" w:color="E5E7EB"/>
            <w:left w:val="single" w:sz="2" w:space="0" w:color="E5E7EB"/>
            <w:bottom w:val="single" w:sz="2" w:space="0" w:color="E5E7EB"/>
            <w:right w:val="single" w:sz="2" w:space="0" w:color="E5E7EB"/>
          </w:divBdr>
        </w:div>
        <w:div w:id="2017030966">
          <w:marLeft w:val="0"/>
          <w:marRight w:val="0"/>
          <w:marTop w:val="0"/>
          <w:marBottom w:val="0"/>
          <w:divBdr>
            <w:top w:val="single" w:sz="2" w:space="0" w:color="E5E7EB"/>
            <w:left w:val="single" w:sz="2" w:space="0" w:color="E5E7EB"/>
            <w:bottom w:val="single" w:sz="2" w:space="0" w:color="E5E7EB"/>
            <w:right w:val="single" w:sz="2" w:space="0" w:color="E5E7EB"/>
          </w:divBdr>
        </w:div>
        <w:div w:id="2085912493">
          <w:marLeft w:val="0"/>
          <w:marRight w:val="0"/>
          <w:marTop w:val="0"/>
          <w:marBottom w:val="0"/>
          <w:divBdr>
            <w:top w:val="single" w:sz="2" w:space="0" w:color="E5E7EB"/>
            <w:left w:val="single" w:sz="2" w:space="0" w:color="E5E7EB"/>
            <w:bottom w:val="single" w:sz="2" w:space="0" w:color="E5E7EB"/>
            <w:right w:val="single" w:sz="2" w:space="0" w:color="E5E7EB"/>
          </w:divBdr>
        </w:div>
        <w:div w:id="1032458264">
          <w:marLeft w:val="0"/>
          <w:marRight w:val="0"/>
          <w:marTop w:val="0"/>
          <w:marBottom w:val="0"/>
          <w:divBdr>
            <w:top w:val="single" w:sz="2" w:space="0" w:color="E5E7EB"/>
            <w:left w:val="single" w:sz="2" w:space="0" w:color="E5E7EB"/>
            <w:bottom w:val="single" w:sz="2" w:space="0" w:color="E5E7EB"/>
            <w:right w:val="single" w:sz="2" w:space="0" w:color="E5E7EB"/>
          </w:divBdr>
        </w:div>
        <w:div w:id="106893583">
          <w:marLeft w:val="0"/>
          <w:marRight w:val="0"/>
          <w:marTop w:val="0"/>
          <w:marBottom w:val="0"/>
          <w:divBdr>
            <w:top w:val="single" w:sz="2" w:space="0" w:color="E5E7EB"/>
            <w:left w:val="single" w:sz="2" w:space="0" w:color="E5E7EB"/>
            <w:bottom w:val="single" w:sz="2" w:space="0" w:color="E5E7EB"/>
            <w:right w:val="single" w:sz="2" w:space="0" w:color="E5E7EB"/>
          </w:divBdr>
        </w:div>
        <w:div w:id="98646553">
          <w:marLeft w:val="0"/>
          <w:marRight w:val="0"/>
          <w:marTop w:val="0"/>
          <w:marBottom w:val="0"/>
          <w:divBdr>
            <w:top w:val="single" w:sz="2" w:space="0" w:color="E5E7EB"/>
            <w:left w:val="single" w:sz="2" w:space="0" w:color="E5E7EB"/>
            <w:bottom w:val="single" w:sz="2" w:space="0" w:color="E5E7EB"/>
            <w:right w:val="single" w:sz="2" w:space="0" w:color="E5E7EB"/>
          </w:divBdr>
        </w:div>
        <w:div w:id="1828402206">
          <w:marLeft w:val="0"/>
          <w:marRight w:val="0"/>
          <w:marTop w:val="0"/>
          <w:marBottom w:val="0"/>
          <w:divBdr>
            <w:top w:val="single" w:sz="2" w:space="0" w:color="E5E7EB"/>
            <w:left w:val="single" w:sz="2" w:space="0" w:color="E5E7EB"/>
            <w:bottom w:val="single" w:sz="2" w:space="0" w:color="E5E7EB"/>
            <w:right w:val="single" w:sz="2" w:space="0" w:color="E5E7EB"/>
          </w:divBdr>
        </w:div>
        <w:div w:id="12387124">
          <w:marLeft w:val="0"/>
          <w:marRight w:val="0"/>
          <w:marTop w:val="0"/>
          <w:marBottom w:val="0"/>
          <w:divBdr>
            <w:top w:val="single" w:sz="2" w:space="0" w:color="E5E7EB"/>
            <w:left w:val="single" w:sz="2" w:space="0" w:color="E5E7EB"/>
            <w:bottom w:val="single" w:sz="2" w:space="0" w:color="E5E7EB"/>
            <w:right w:val="single" w:sz="2" w:space="0" w:color="E5E7EB"/>
          </w:divBdr>
        </w:div>
        <w:div w:id="1957909149">
          <w:marLeft w:val="0"/>
          <w:marRight w:val="0"/>
          <w:marTop w:val="0"/>
          <w:marBottom w:val="0"/>
          <w:divBdr>
            <w:top w:val="single" w:sz="2" w:space="0" w:color="E5E7EB"/>
            <w:left w:val="single" w:sz="2" w:space="0" w:color="E5E7EB"/>
            <w:bottom w:val="single" w:sz="2" w:space="0" w:color="E5E7EB"/>
            <w:right w:val="single" w:sz="2" w:space="0" w:color="E5E7EB"/>
          </w:divBdr>
        </w:div>
        <w:div w:id="1719629310">
          <w:marLeft w:val="0"/>
          <w:marRight w:val="0"/>
          <w:marTop w:val="0"/>
          <w:marBottom w:val="0"/>
          <w:divBdr>
            <w:top w:val="single" w:sz="2" w:space="0" w:color="E5E7EB"/>
            <w:left w:val="single" w:sz="2" w:space="0" w:color="E5E7EB"/>
            <w:bottom w:val="single" w:sz="2" w:space="0" w:color="E5E7EB"/>
            <w:right w:val="single" w:sz="2" w:space="0" w:color="E5E7EB"/>
          </w:divBdr>
        </w:div>
        <w:div w:id="850801217">
          <w:marLeft w:val="0"/>
          <w:marRight w:val="0"/>
          <w:marTop w:val="0"/>
          <w:marBottom w:val="0"/>
          <w:divBdr>
            <w:top w:val="single" w:sz="2" w:space="0" w:color="E5E7EB"/>
            <w:left w:val="single" w:sz="2" w:space="0" w:color="E5E7EB"/>
            <w:bottom w:val="single" w:sz="2" w:space="0" w:color="E5E7EB"/>
            <w:right w:val="single" w:sz="2" w:space="0" w:color="E5E7EB"/>
          </w:divBdr>
        </w:div>
        <w:div w:id="271402007">
          <w:marLeft w:val="0"/>
          <w:marRight w:val="0"/>
          <w:marTop w:val="0"/>
          <w:marBottom w:val="0"/>
          <w:divBdr>
            <w:top w:val="single" w:sz="2" w:space="0" w:color="E5E7EB"/>
            <w:left w:val="single" w:sz="2" w:space="0" w:color="E5E7EB"/>
            <w:bottom w:val="single" w:sz="2" w:space="0" w:color="E5E7EB"/>
            <w:right w:val="single" w:sz="2" w:space="0" w:color="E5E7EB"/>
          </w:divBdr>
        </w:div>
        <w:div w:id="980962572">
          <w:marLeft w:val="0"/>
          <w:marRight w:val="0"/>
          <w:marTop w:val="0"/>
          <w:marBottom w:val="0"/>
          <w:divBdr>
            <w:top w:val="single" w:sz="2" w:space="0" w:color="E5E7EB"/>
            <w:left w:val="single" w:sz="2" w:space="0" w:color="E5E7EB"/>
            <w:bottom w:val="single" w:sz="2" w:space="0" w:color="E5E7EB"/>
            <w:right w:val="single" w:sz="2" w:space="0" w:color="E5E7EB"/>
          </w:divBdr>
        </w:div>
        <w:div w:id="1435859057">
          <w:marLeft w:val="0"/>
          <w:marRight w:val="0"/>
          <w:marTop w:val="0"/>
          <w:marBottom w:val="0"/>
          <w:divBdr>
            <w:top w:val="single" w:sz="2" w:space="0" w:color="E5E7EB"/>
            <w:left w:val="single" w:sz="2" w:space="0" w:color="E5E7EB"/>
            <w:bottom w:val="single" w:sz="2" w:space="0" w:color="E5E7EB"/>
            <w:right w:val="single" w:sz="2" w:space="0" w:color="E5E7EB"/>
          </w:divBdr>
        </w:div>
        <w:div w:id="820125050">
          <w:marLeft w:val="0"/>
          <w:marRight w:val="0"/>
          <w:marTop w:val="0"/>
          <w:marBottom w:val="0"/>
          <w:divBdr>
            <w:top w:val="single" w:sz="2" w:space="0" w:color="E5E7EB"/>
            <w:left w:val="single" w:sz="2" w:space="0" w:color="E5E7EB"/>
            <w:bottom w:val="single" w:sz="2" w:space="0" w:color="E5E7EB"/>
            <w:right w:val="single" w:sz="2" w:space="0" w:color="E5E7EB"/>
          </w:divBdr>
        </w:div>
        <w:div w:id="1797211189">
          <w:marLeft w:val="0"/>
          <w:marRight w:val="0"/>
          <w:marTop w:val="0"/>
          <w:marBottom w:val="0"/>
          <w:divBdr>
            <w:top w:val="single" w:sz="2" w:space="0" w:color="E5E7EB"/>
            <w:left w:val="single" w:sz="2" w:space="0" w:color="E5E7EB"/>
            <w:bottom w:val="single" w:sz="2" w:space="0" w:color="E5E7EB"/>
            <w:right w:val="single" w:sz="2" w:space="0" w:color="E5E7EB"/>
          </w:divBdr>
        </w:div>
        <w:div w:id="1012217786">
          <w:marLeft w:val="0"/>
          <w:marRight w:val="0"/>
          <w:marTop w:val="0"/>
          <w:marBottom w:val="0"/>
          <w:divBdr>
            <w:top w:val="single" w:sz="2" w:space="0" w:color="E5E7EB"/>
            <w:left w:val="single" w:sz="2" w:space="0" w:color="E5E7EB"/>
            <w:bottom w:val="single" w:sz="2" w:space="0" w:color="E5E7EB"/>
            <w:right w:val="single" w:sz="2" w:space="0" w:color="E5E7EB"/>
          </w:divBdr>
        </w:div>
        <w:div w:id="24988377">
          <w:marLeft w:val="0"/>
          <w:marRight w:val="0"/>
          <w:marTop w:val="0"/>
          <w:marBottom w:val="0"/>
          <w:divBdr>
            <w:top w:val="single" w:sz="2" w:space="0" w:color="E5E7EB"/>
            <w:left w:val="single" w:sz="2" w:space="0" w:color="E5E7EB"/>
            <w:bottom w:val="single" w:sz="2" w:space="0" w:color="E5E7EB"/>
            <w:right w:val="single" w:sz="2" w:space="0" w:color="E5E7EB"/>
          </w:divBdr>
        </w:div>
        <w:div w:id="23141673">
          <w:marLeft w:val="0"/>
          <w:marRight w:val="0"/>
          <w:marTop w:val="0"/>
          <w:marBottom w:val="0"/>
          <w:divBdr>
            <w:top w:val="single" w:sz="2" w:space="0" w:color="E5E7EB"/>
            <w:left w:val="single" w:sz="2" w:space="0" w:color="E5E7EB"/>
            <w:bottom w:val="single" w:sz="2" w:space="0" w:color="E5E7EB"/>
            <w:right w:val="single" w:sz="2" w:space="0" w:color="E5E7EB"/>
          </w:divBdr>
        </w:div>
        <w:div w:id="1099643729">
          <w:marLeft w:val="0"/>
          <w:marRight w:val="0"/>
          <w:marTop w:val="0"/>
          <w:marBottom w:val="0"/>
          <w:divBdr>
            <w:top w:val="single" w:sz="2" w:space="0" w:color="E5E7EB"/>
            <w:left w:val="single" w:sz="2" w:space="0" w:color="E5E7EB"/>
            <w:bottom w:val="single" w:sz="2" w:space="0" w:color="E5E7EB"/>
            <w:right w:val="single" w:sz="2" w:space="0" w:color="E5E7EB"/>
          </w:divBdr>
        </w:div>
        <w:div w:id="885028093">
          <w:marLeft w:val="0"/>
          <w:marRight w:val="0"/>
          <w:marTop w:val="0"/>
          <w:marBottom w:val="0"/>
          <w:divBdr>
            <w:top w:val="single" w:sz="2" w:space="0" w:color="E5E7EB"/>
            <w:left w:val="single" w:sz="2" w:space="0" w:color="E5E7EB"/>
            <w:bottom w:val="single" w:sz="2" w:space="0" w:color="E5E7EB"/>
            <w:right w:val="single" w:sz="2" w:space="0" w:color="E5E7EB"/>
          </w:divBdr>
        </w:div>
        <w:div w:id="1180504633">
          <w:marLeft w:val="0"/>
          <w:marRight w:val="0"/>
          <w:marTop w:val="0"/>
          <w:marBottom w:val="0"/>
          <w:divBdr>
            <w:top w:val="single" w:sz="2" w:space="0" w:color="E5E7EB"/>
            <w:left w:val="single" w:sz="2" w:space="0" w:color="E5E7EB"/>
            <w:bottom w:val="single" w:sz="2" w:space="0" w:color="E5E7EB"/>
            <w:right w:val="single" w:sz="2" w:space="0" w:color="E5E7EB"/>
          </w:divBdr>
        </w:div>
        <w:div w:id="658966182">
          <w:marLeft w:val="0"/>
          <w:marRight w:val="0"/>
          <w:marTop w:val="0"/>
          <w:marBottom w:val="0"/>
          <w:divBdr>
            <w:top w:val="single" w:sz="2" w:space="0" w:color="E5E7EB"/>
            <w:left w:val="single" w:sz="2" w:space="0" w:color="E5E7EB"/>
            <w:bottom w:val="single" w:sz="2" w:space="0" w:color="E5E7EB"/>
            <w:right w:val="single" w:sz="2" w:space="0" w:color="E5E7EB"/>
          </w:divBdr>
        </w:div>
        <w:div w:id="100342546">
          <w:marLeft w:val="0"/>
          <w:marRight w:val="0"/>
          <w:marTop w:val="0"/>
          <w:marBottom w:val="0"/>
          <w:divBdr>
            <w:top w:val="single" w:sz="2" w:space="0" w:color="E5E7EB"/>
            <w:left w:val="single" w:sz="2" w:space="0" w:color="E5E7EB"/>
            <w:bottom w:val="single" w:sz="2" w:space="0" w:color="E5E7EB"/>
            <w:right w:val="single" w:sz="2" w:space="0" w:color="E5E7EB"/>
          </w:divBdr>
        </w:div>
        <w:div w:id="350301304">
          <w:marLeft w:val="0"/>
          <w:marRight w:val="0"/>
          <w:marTop w:val="0"/>
          <w:marBottom w:val="0"/>
          <w:divBdr>
            <w:top w:val="single" w:sz="2" w:space="0" w:color="E5E7EB"/>
            <w:left w:val="single" w:sz="2" w:space="0" w:color="E5E7EB"/>
            <w:bottom w:val="single" w:sz="2" w:space="0" w:color="E5E7EB"/>
            <w:right w:val="single" w:sz="2" w:space="0" w:color="E5E7EB"/>
          </w:divBdr>
        </w:div>
        <w:div w:id="233784216">
          <w:marLeft w:val="0"/>
          <w:marRight w:val="0"/>
          <w:marTop w:val="0"/>
          <w:marBottom w:val="0"/>
          <w:divBdr>
            <w:top w:val="single" w:sz="2" w:space="0" w:color="E5E7EB"/>
            <w:left w:val="single" w:sz="2" w:space="0" w:color="E5E7EB"/>
            <w:bottom w:val="single" w:sz="2" w:space="0" w:color="E5E7EB"/>
            <w:right w:val="single" w:sz="2" w:space="0" w:color="E5E7EB"/>
          </w:divBdr>
        </w:div>
        <w:div w:id="739523552">
          <w:marLeft w:val="0"/>
          <w:marRight w:val="0"/>
          <w:marTop w:val="0"/>
          <w:marBottom w:val="0"/>
          <w:divBdr>
            <w:top w:val="single" w:sz="2" w:space="0" w:color="E5E7EB"/>
            <w:left w:val="single" w:sz="2" w:space="0" w:color="E5E7EB"/>
            <w:bottom w:val="single" w:sz="2" w:space="0" w:color="E5E7EB"/>
            <w:right w:val="single" w:sz="2" w:space="0" w:color="E5E7EB"/>
          </w:divBdr>
        </w:div>
        <w:div w:id="610893542">
          <w:marLeft w:val="0"/>
          <w:marRight w:val="0"/>
          <w:marTop w:val="0"/>
          <w:marBottom w:val="0"/>
          <w:divBdr>
            <w:top w:val="single" w:sz="2" w:space="0" w:color="E5E7EB"/>
            <w:left w:val="single" w:sz="2" w:space="0" w:color="E5E7EB"/>
            <w:bottom w:val="single" w:sz="2" w:space="0" w:color="E5E7EB"/>
            <w:right w:val="single" w:sz="2" w:space="0" w:color="E5E7EB"/>
          </w:divBdr>
        </w:div>
        <w:div w:id="1687369190">
          <w:marLeft w:val="0"/>
          <w:marRight w:val="0"/>
          <w:marTop w:val="0"/>
          <w:marBottom w:val="0"/>
          <w:divBdr>
            <w:top w:val="single" w:sz="2" w:space="0" w:color="E5E7EB"/>
            <w:left w:val="single" w:sz="2" w:space="0" w:color="E5E7EB"/>
            <w:bottom w:val="single" w:sz="2" w:space="0" w:color="E5E7EB"/>
            <w:right w:val="single" w:sz="2" w:space="0" w:color="E5E7EB"/>
          </w:divBdr>
        </w:div>
        <w:div w:id="1038626218">
          <w:marLeft w:val="0"/>
          <w:marRight w:val="0"/>
          <w:marTop w:val="0"/>
          <w:marBottom w:val="0"/>
          <w:divBdr>
            <w:top w:val="single" w:sz="2" w:space="0" w:color="E5E7EB"/>
            <w:left w:val="single" w:sz="2" w:space="0" w:color="E5E7EB"/>
            <w:bottom w:val="single" w:sz="2" w:space="0" w:color="E5E7EB"/>
            <w:right w:val="single" w:sz="2" w:space="0" w:color="E5E7EB"/>
          </w:divBdr>
        </w:div>
        <w:div w:id="1496217944">
          <w:marLeft w:val="0"/>
          <w:marRight w:val="0"/>
          <w:marTop w:val="0"/>
          <w:marBottom w:val="0"/>
          <w:divBdr>
            <w:top w:val="single" w:sz="2" w:space="0" w:color="E5E7EB"/>
            <w:left w:val="single" w:sz="2" w:space="0" w:color="E5E7EB"/>
            <w:bottom w:val="single" w:sz="2" w:space="0" w:color="E5E7EB"/>
            <w:right w:val="single" w:sz="2" w:space="0" w:color="E5E7EB"/>
          </w:divBdr>
        </w:div>
        <w:div w:id="1282103111">
          <w:marLeft w:val="0"/>
          <w:marRight w:val="0"/>
          <w:marTop w:val="0"/>
          <w:marBottom w:val="0"/>
          <w:divBdr>
            <w:top w:val="single" w:sz="2" w:space="0" w:color="E5E7EB"/>
            <w:left w:val="single" w:sz="2" w:space="0" w:color="E5E7EB"/>
            <w:bottom w:val="single" w:sz="2" w:space="0" w:color="E5E7EB"/>
            <w:right w:val="single" w:sz="2" w:space="0" w:color="E5E7EB"/>
          </w:divBdr>
        </w:div>
        <w:div w:id="1750883276">
          <w:marLeft w:val="0"/>
          <w:marRight w:val="0"/>
          <w:marTop w:val="0"/>
          <w:marBottom w:val="0"/>
          <w:divBdr>
            <w:top w:val="single" w:sz="2" w:space="0" w:color="E5E7EB"/>
            <w:left w:val="single" w:sz="2" w:space="0" w:color="E5E7EB"/>
            <w:bottom w:val="single" w:sz="2" w:space="0" w:color="E5E7EB"/>
            <w:right w:val="single" w:sz="2" w:space="0" w:color="E5E7EB"/>
          </w:divBdr>
        </w:div>
        <w:div w:id="1208838980">
          <w:marLeft w:val="0"/>
          <w:marRight w:val="0"/>
          <w:marTop w:val="0"/>
          <w:marBottom w:val="0"/>
          <w:divBdr>
            <w:top w:val="single" w:sz="2" w:space="0" w:color="E5E7EB"/>
            <w:left w:val="single" w:sz="2" w:space="0" w:color="E5E7EB"/>
            <w:bottom w:val="single" w:sz="2" w:space="0" w:color="E5E7EB"/>
            <w:right w:val="single" w:sz="2" w:space="0" w:color="E5E7EB"/>
          </w:divBdr>
        </w:div>
        <w:div w:id="1136489237">
          <w:marLeft w:val="0"/>
          <w:marRight w:val="0"/>
          <w:marTop w:val="0"/>
          <w:marBottom w:val="0"/>
          <w:divBdr>
            <w:top w:val="single" w:sz="2" w:space="0" w:color="E5E7EB"/>
            <w:left w:val="single" w:sz="2" w:space="0" w:color="E5E7EB"/>
            <w:bottom w:val="single" w:sz="2" w:space="0" w:color="E5E7EB"/>
            <w:right w:val="single" w:sz="2" w:space="0" w:color="E5E7EB"/>
          </w:divBdr>
        </w:div>
        <w:div w:id="248588643">
          <w:marLeft w:val="0"/>
          <w:marRight w:val="0"/>
          <w:marTop w:val="0"/>
          <w:marBottom w:val="0"/>
          <w:divBdr>
            <w:top w:val="single" w:sz="2" w:space="0" w:color="E5E7EB"/>
            <w:left w:val="single" w:sz="2" w:space="0" w:color="E5E7EB"/>
            <w:bottom w:val="single" w:sz="2" w:space="0" w:color="E5E7EB"/>
            <w:right w:val="single" w:sz="2" w:space="0" w:color="E5E7EB"/>
          </w:divBdr>
        </w:div>
        <w:div w:id="1518273329">
          <w:marLeft w:val="0"/>
          <w:marRight w:val="0"/>
          <w:marTop w:val="0"/>
          <w:marBottom w:val="0"/>
          <w:divBdr>
            <w:top w:val="single" w:sz="2" w:space="0" w:color="E5E7EB"/>
            <w:left w:val="single" w:sz="2" w:space="0" w:color="E5E7EB"/>
            <w:bottom w:val="single" w:sz="2" w:space="0" w:color="E5E7EB"/>
            <w:right w:val="single" w:sz="2" w:space="0" w:color="E5E7EB"/>
          </w:divBdr>
        </w:div>
        <w:div w:id="134034042">
          <w:marLeft w:val="0"/>
          <w:marRight w:val="0"/>
          <w:marTop w:val="0"/>
          <w:marBottom w:val="0"/>
          <w:divBdr>
            <w:top w:val="single" w:sz="2" w:space="0" w:color="E5E7EB"/>
            <w:left w:val="single" w:sz="2" w:space="0" w:color="E5E7EB"/>
            <w:bottom w:val="single" w:sz="2" w:space="0" w:color="E5E7EB"/>
            <w:right w:val="single" w:sz="2" w:space="0" w:color="E5E7EB"/>
          </w:divBdr>
        </w:div>
        <w:div w:id="375393123">
          <w:marLeft w:val="0"/>
          <w:marRight w:val="0"/>
          <w:marTop w:val="0"/>
          <w:marBottom w:val="0"/>
          <w:divBdr>
            <w:top w:val="single" w:sz="2" w:space="0" w:color="E5E7EB"/>
            <w:left w:val="single" w:sz="2" w:space="0" w:color="E5E7EB"/>
            <w:bottom w:val="single" w:sz="2" w:space="0" w:color="E5E7EB"/>
            <w:right w:val="single" w:sz="2" w:space="0" w:color="E5E7EB"/>
          </w:divBdr>
        </w:div>
        <w:div w:id="1485927356">
          <w:marLeft w:val="0"/>
          <w:marRight w:val="0"/>
          <w:marTop w:val="0"/>
          <w:marBottom w:val="0"/>
          <w:divBdr>
            <w:top w:val="single" w:sz="2" w:space="0" w:color="E5E7EB"/>
            <w:left w:val="single" w:sz="2" w:space="0" w:color="E5E7EB"/>
            <w:bottom w:val="single" w:sz="2" w:space="0" w:color="E5E7EB"/>
            <w:right w:val="single" w:sz="2" w:space="0" w:color="E5E7EB"/>
          </w:divBdr>
        </w:div>
        <w:div w:id="395319012">
          <w:marLeft w:val="0"/>
          <w:marRight w:val="0"/>
          <w:marTop w:val="0"/>
          <w:marBottom w:val="0"/>
          <w:divBdr>
            <w:top w:val="single" w:sz="2" w:space="0" w:color="E5E7EB"/>
            <w:left w:val="single" w:sz="2" w:space="0" w:color="E5E7EB"/>
            <w:bottom w:val="single" w:sz="2" w:space="0" w:color="E5E7EB"/>
            <w:right w:val="single" w:sz="2" w:space="0" w:color="E5E7EB"/>
          </w:divBdr>
        </w:div>
        <w:div w:id="689181819">
          <w:marLeft w:val="0"/>
          <w:marRight w:val="0"/>
          <w:marTop w:val="0"/>
          <w:marBottom w:val="0"/>
          <w:divBdr>
            <w:top w:val="single" w:sz="2" w:space="0" w:color="E5E7EB"/>
            <w:left w:val="single" w:sz="2" w:space="0" w:color="E5E7EB"/>
            <w:bottom w:val="single" w:sz="2" w:space="0" w:color="E5E7EB"/>
            <w:right w:val="single" w:sz="2" w:space="0" w:color="E5E7EB"/>
          </w:divBdr>
        </w:div>
        <w:div w:id="879128773">
          <w:marLeft w:val="0"/>
          <w:marRight w:val="0"/>
          <w:marTop w:val="0"/>
          <w:marBottom w:val="0"/>
          <w:divBdr>
            <w:top w:val="single" w:sz="2" w:space="0" w:color="E5E7EB"/>
            <w:left w:val="single" w:sz="2" w:space="0" w:color="E5E7EB"/>
            <w:bottom w:val="single" w:sz="2" w:space="0" w:color="E5E7EB"/>
            <w:right w:val="single" w:sz="2" w:space="0" w:color="E5E7EB"/>
          </w:divBdr>
        </w:div>
        <w:div w:id="1329291642">
          <w:marLeft w:val="0"/>
          <w:marRight w:val="0"/>
          <w:marTop w:val="0"/>
          <w:marBottom w:val="0"/>
          <w:divBdr>
            <w:top w:val="single" w:sz="2" w:space="0" w:color="E5E7EB"/>
            <w:left w:val="single" w:sz="2" w:space="0" w:color="E5E7EB"/>
            <w:bottom w:val="single" w:sz="2" w:space="0" w:color="E5E7EB"/>
            <w:right w:val="single" w:sz="2" w:space="0" w:color="E5E7EB"/>
          </w:divBdr>
        </w:div>
        <w:div w:id="393554876">
          <w:marLeft w:val="0"/>
          <w:marRight w:val="0"/>
          <w:marTop w:val="0"/>
          <w:marBottom w:val="0"/>
          <w:divBdr>
            <w:top w:val="single" w:sz="2" w:space="0" w:color="E5E7EB"/>
            <w:left w:val="single" w:sz="2" w:space="0" w:color="E5E7EB"/>
            <w:bottom w:val="single" w:sz="2" w:space="0" w:color="E5E7EB"/>
            <w:right w:val="single" w:sz="2" w:space="0" w:color="E5E7EB"/>
          </w:divBdr>
        </w:div>
        <w:div w:id="1669752110">
          <w:marLeft w:val="0"/>
          <w:marRight w:val="0"/>
          <w:marTop w:val="0"/>
          <w:marBottom w:val="0"/>
          <w:divBdr>
            <w:top w:val="single" w:sz="2" w:space="0" w:color="E5E7EB"/>
            <w:left w:val="single" w:sz="2" w:space="0" w:color="E5E7EB"/>
            <w:bottom w:val="single" w:sz="2" w:space="0" w:color="E5E7EB"/>
            <w:right w:val="single" w:sz="2" w:space="0" w:color="E5E7EB"/>
          </w:divBdr>
        </w:div>
        <w:div w:id="864976081">
          <w:marLeft w:val="0"/>
          <w:marRight w:val="0"/>
          <w:marTop w:val="0"/>
          <w:marBottom w:val="0"/>
          <w:divBdr>
            <w:top w:val="single" w:sz="2" w:space="0" w:color="E5E7EB"/>
            <w:left w:val="single" w:sz="2" w:space="0" w:color="E5E7EB"/>
            <w:bottom w:val="single" w:sz="2" w:space="0" w:color="E5E7EB"/>
            <w:right w:val="single" w:sz="2" w:space="0" w:color="E5E7EB"/>
          </w:divBdr>
        </w:div>
        <w:div w:id="389426911">
          <w:marLeft w:val="0"/>
          <w:marRight w:val="0"/>
          <w:marTop w:val="0"/>
          <w:marBottom w:val="0"/>
          <w:divBdr>
            <w:top w:val="single" w:sz="2" w:space="0" w:color="E5E7EB"/>
            <w:left w:val="single" w:sz="2" w:space="0" w:color="E5E7EB"/>
            <w:bottom w:val="single" w:sz="2" w:space="0" w:color="E5E7EB"/>
            <w:right w:val="single" w:sz="2" w:space="0" w:color="E5E7EB"/>
          </w:divBdr>
        </w:div>
        <w:div w:id="872693613">
          <w:marLeft w:val="0"/>
          <w:marRight w:val="0"/>
          <w:marTop w:val="0"/>
          <w:marBottom w:val="0"/>
          <w:divBdr>
            <w:top w:val="single" w:sz="2" w:space="0" w:color="E5E7EB"/>
            <w:left w:val="single" w:sz="2" w:space="0" w:color="E5E7EB"/>
            <w:bottom w:val="single" w:sz="2" w:space="0" w:color="E5E7EB"/>
            <w:right w:val="single" w:sz="2" w:space="0" w:color="E5E7EB"/>
          </w:divBdr>
        </w:div>
        <w:div w:id="1427194128">
          <w:marLeft w:val="0"/>
          <w:marRight w:val="0"/>
          <w:marTop w:val="0"/>
          <w:marBottom w:val="0"/>
          <w:divBdr>
            <w:top w:val="single" w:sz="2" w:space="0" w:color="E5E7EB"/>
            <w:left w:val="single" w:sz="2" w:space="0" w:color="E5E7EB"/>
            <w:bottom w:val="single" w:sz="2" w:space="0" w:color="E5E7EB"/>
            <w:right w:val="single" w:sz="2" w:space="0" w:color="E5E7EB"/>
          </w:divBdr>
        </w:div>
        <w:div w:id="433063014">
          <w:marLeft w:val="0"/>
          <w:marRight w:val="0"/>
          <w:marTop w:val="0"/>
          <w:marBottom w:val="0"/>
          <w:divBdr>
            <w:top w:val="single" w:sz="2" w:space="0" w:color="E5E7EB"/>
            <w:left w:val="single" w:sz="2" w:space="0" w:color="E5E7EB"/>
            <w:bottom w:val="single" w:sz="2" w:space="0" w:color="E5E7EB"/>
            <w:right w:val="single" w:sz="2" w:space="0" w:color="E5E7EB"/>
          </w:divBdr>
        </w:div>
        <w:div w:id="1323701530">
          <w:marLeft w:val="0"/>
          <w:marRight w:val="0"/>
          <w:marTop w:val="0"/>
          <w:marBottom w:val="0"/>
          <w:divBdr>
            <w:top w:val="single" w:sz="2" w:space="0" w:color="E5E7EB"/>
            <w:left w:val="single" w:sz="2" w:space="0" w:color="E5E7EB"/>
            <w:bottom w:val="single" w:sz="2" w:space="0" w:color="E5E7EB"/>
            <w:right w:val="single" w:sz="2" w:space="0" w:color="E5E7EB"/>
          </w:divBdr>
        </w:div>
        <w:div w:id="341201239">
          <w:marLeft w:val="0"/>
          <w:marRight w:val="0"/>
          <w:marTop w:val="0"/>
          <w:marBottom w:val="0"/>
          <w:divBdr>
            <w:top w:val="single" w:sz="2" w:space="0" w:color="E5E7EB"/>
            <w:left w:val="single" w:sz="2" w:space="0" w:color="E5E7EB"/>
            <w:bottom w:val="single" w:sz="2" w:space="0" w:color="E5E7EB"/>
            <w:right w:val="single" w:sz="2" w:space="0" w:color="E5E7EB"/>
          </w:divBdr>
        </w:div>
        <w:div w:id="5787582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92642047">
      <w:bodyDiv w:val="1"/>
      <w:marLeft w:val="0"/>
      <w:marRight w:val="0"/>
      <w:marTop w:val="0"/>
      <w:marBottom w:val="0"/>
      <w:divBdr>
        <w:top w:val="none" w:sz="0" w:space="0" w:color="auto"/>
        <w:left w:val="none" w:sz="0" w:space="0" w:color="auto"/>
        <w:bottom w:val="none" w:sz="0" w:space="0" w:color="auto"/>
        <w:right w:val="none" w:sz="0" w:space="0" w:color="auto"/>
      </w:divBdr>
      <w:divsChild>
        <w:div w:id="126943678">
          <w:marLeft w:val="0"/>
          <w:marRight w:val="0"/>
          <w:marTop w:val="0"/>
          <w:marBottom w:val="0"/>
          <w:divBdr>
            <w:top w:val="single" w:sz="2" w:space="0" w:color="E3E3E3"/>
            <w:left w:val="single" w:sz="2" w:space="0" w:color="E3E3E3"/>
            <w:bottom w:val="single" w:sz="2" w:space="0" w:color="E3E3E3"/>
            <w:right w:val="single" w:sz="2" w:space="0" w:color="E3E3E3"/>
          </w:divBdr>
          <w:divsChild>
            <w:div w:id="296841144">
              <w:marLeft w:val="0"/>
              <w:marRight w:val="0"/>
              <w:marTop w:val="100"/>
              <w:marBottom w:val="100"/>
              <w:divBdr>
                <w:top w:val="single" w:sz="2" w:space="0" w:color="E3E3E3"/>
                <w:left w:val="single" w:sz="2" w:space="0" w:color="E3E3E3"/>
                <w:bottom w:val="single" w:sz="2" w:space="0" w:color="E3E3E3"/>
                <w:right w:val="single" w:sz="2" w:space="0" w:color="E3E3E3"/>
              </w:divBdr>
              <w:divsChild>
                <w:div w:id="876283855">
                  <w:marLeft w:val="0"/>
                  <w:marRight w:val="0"/>
                  <w:marTop w:val="0"/>
                  <w:marBottom w:val="0"/>
                  <w:divBdr>
                    <w:top w:val="single" w:sz="2" w:space="0" w:color="E3E3E3"/>
                    <w:left w:val="single" w:sz="2" w:space="0" w:color="E3E3E3"/>
                    <w:bottom w:val="single" w:sz="2" w:space="0" w:color="E3E3E3"/>
                    <w:right w:val="single" w:sz="2" w:space="0" w:color="E3E3E3"/>
                  </w:divBdr>
                  <w:divsChild>
                    <w:div w:id="311449734">
                      <w:marLeft w:val="0"/>
                      <w:marRight w:val="0"/>
                      <w:marTop w:val="0"/>
                      <w:marBottom w:val="0"/>
                      <w:divBdr>
                        <w:top w:val="single" w:sz="2" w:space="0" w:color="E3E3E3"/>
                        <w:left w:val="single" w:sz="2" w:space="0" w:color="E3E3E3"/>
                        <w:bottom w:val="single" w:sz="2" w:space="0" w:color="E3E3E3"/>
                        <w:right w:val="single" w:sz="2" w:space="0" w:color="E3E3E3"/>
                      </w:divBdr>
                      <w:divsChild>
                        <w:div w:id="1122649660">
                          <w:marLeft w:val="0"/>
                          <w:marRight w:val="0"/>
                          <w:marTop w:val="0"/>
                          <w:marBottom w:val="0"/>
                          <w:divBdr>
                            <w:top w:val="single" w:sz="2" w:space="0" w:color="E3E3E3"/>
                            <w:left w:val="single" w:sz="2" w:space="0" w:color="E3E3E3"/>
                            <w:bottom w:val="single" w:sz="2" w:space="0" w:color="E3E3E3"/>
                            <w:right w:val="single" w:sz="2" w:space="0" w:color="E3E3E3"/>
                          </w:divBdr>
                          <w:divsChild>
                            <w:div w:id="1472360668">
                              <w:marLeft w:val="0"/>
                              <w:marRight w:val="0"/>
                              <w:marTop w:val="0"/>
                              <w:marBottom w:val="0"/>
                              <w:divBdr>
                                <w:top w:val="single" w:sz="2" w:space="0" w:color="E3E3E3"/>
                                <w:left w:val="single" w:sz="2" w:space="0" w:color="E3E3E3"/>
                                <w:bottom w:val="single" w:sz="2" w:space="0" w:color="E3E3E3"/>
                                <w:right w:val="single" w:sz="2" w:space="0" w:color="E3E3E3"/>
                              </w:divBdr>
                              <w:divsChild>
                                <w:div w:id="2028015889">
                                  <w:marLeft w:val="0"/>
                                  <w:marRight w:val="0"/>
                                  <w:marTop w:val="0"/>
                                  <w:marBottom w:val="0"/>
                                  <w:divBdr>
                                    <w:top w:val="single" w:sz="2" w:space="0" w:color="E3E3E3"/>
                                    <w:left w:val="single" w:sz="2" w:space="0" w:color="E3E3E3"/>
                                    <w:bottom w:val="single" w:sz="2" w:space="0" w:color="E3E3E3"/>
                                    <w:right w:val="single" w:sz="2" w:space="0" w:color="E3E3E3"/>
                                  </w:divBdr>
                                  <w:divsChild>
                                    <w:div w:id="10097936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3106723">
          <w:marLeft w:val="0"/>
          <w:marRight w:val="0"/>
          <w:marTop w:val="0"/>
          <w:marBottom w:val="0"/>
          <w:divBdr>
            <w:top w:val="single" w:sz="2" w:space="0" w:color="E3E3E3"/>
            <w:left w:val="single" w:sz="2" w:space="0" w:color="E3E3E3"/>
            <w:bottom w:val="single" w:sz="2" w:space="0" w:color="E3E3E3"/>
            <w:right w:val="single" w:sz="2" w:space="0" w:color="E3E3E3"/>
          </w:divBdr>
          <w:divsChild>
            <w:div w:id="1009529151">
              <w:marLeft w:val="0"/>
              <w:marRight w:val="0"/>
              <w:marTop w:val="100"/>
              <w:marBottom w:val="100"/>
              <w:divBdr>
                <w:top w:val="single" w:sz="2" w:space="0" w:color="E3E3E3"/>
                <w:left w:val="single" w:sz="2" w:space="0" w:color="E3E3E3"/>
                <w:bottom w:val="single" w:sz="2" w:space="0" w:color="E3E3E3"/>
                <w:right w:val="single" w:sz="2" w:space="0" w:color="E3E3E3"/>
              </w:divBdr>
              <w:divsChild>
                <w:div w:id="1855261605">
                  <w:marLeft w:val="0"/>
                  <w:marRight w:val="0"/>
                  <w:marTop w:val="0"/>
                  <w:marBottom w:val="0"/>
                  <w:divBdr>
                    <w:top w:val="single" w:sz="2" w:space="0" w:color="E3E3E3"/>
                    <w:left w:val="single" w:sz="2" w:space="0" w:color="E3E3E3"/>
                    <w:bottom w:val="single" w:sz="2" w:space="0" w:color="E3E3E3"/>
                    <w:right w:val="single" w:sz="2" w:space="0" w:color="E3E3E3"/>
                  </w:divBdr>
                  <w:divsChild>
                    <w:div w:id="1568884688">
                      <w:marLeft w:val="0"/>
                      <w:marRight w:val="0"/>
                      <w:marTop w:val="0"/>
                      <w:marBottom w:val="0"/>
                      <w:divBdr>
                        <w:top w:val="single" w:sz="2" w:space="0" w:color="E3E3E3"/>
                        <w:left w:val="single" w:sz="2" w:space="0" w:color="E3E3E3"/>
                        <w:bottom w:val="single" w:sz="2" w:space="0" w:color="E3E3E3"/>
                        <w:right w:val="single" w:sz="2" w:space="0" w:color="E3E3E3"/>
                      </w:divBdr>
                      <w:divsChild>
                        <w:div w:id="1028720286">
                          <w:marLeft w:val="0"/>
                          <w:marRight w:val="0"/>
                          <w:marTop w:val="0"/>
                          <w:marBottom w:val="0"/>
                          <w:divBdr>
                            <w:top w:val="single" w:sz="2" w:space="0" w:color="E3E3E3"/>
                            <w:left w:val="single" w:sz="2" w:space="0" w:color="E3E3E3"/>
                            <w:bottom w:val="single" w:sz="2" w:space="0" w:color="E3E3E3"/>
                            <w:right w:val="single" w:sz="2" w:space="0" w:color="E3E3E3"/>
                          </w:divBdr>
                          <w:divsChild>
                            <w:div w:id="1215191545">
                              <w:marLeft w:val="0"/>
                              <w:marRight w:val="0"/>
                              <w:marTop w:val="0"/>
                              <w:marBottom w:val="0"/>
                              <w:divBdr>
                                <w:top w:val="single" w:sz="2" w:space="0" w:color="E3E3E3"/>
                                <w:left w:val="single" w:sz="2" w:space="0" w:color="E3E3E3"/>
                                <w:bottom w:val="single" w:sz="2" w:space="0" w:color="E3E3E3"/>
                                <w:right w:val="single" w:sz="2" w:space="0" w:color="E3E3E3"/>
                              </w:divBdr>
                              <w:divsChild>
                                <w:div w:id="993142758">
                                  <w:marLeft w:val="0"/>
                                  <w:marRight w:val="0"/>
                                  <w:marTop w:val="0"/>
                                  <w:marBottom w:val="0"/>
                                  <w:divBdr>
                                    <w:top w:val="single" w:sz="2" w:space="0" w:color="E3E3E3"/>
                                    <w:left w:val="single" w:sz="2" w:space="0" w:color="E3E3E3"/>
                                    <w:bottom w:val="single" w:sz="2" w:space="0" w:color="E3E3E3"/>
                                    <w:right w:val="single" w:sz="2" w:space="0" w:color="E3E3E3"/>
                                  </w:divBdr>
                                  <w:divsChild>
                                    <w:div w:id="17380911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3707880">
                      <w:marLeft w:val="0"/>
                      <w:marRight w:val="0"/>
                      <w:marTop w:val="0"/>
                      <w:marBottom w:val="0"/>
                      <w:divBdr>
                        <w:top w:val="single" w:sz="2" w:space="0" w:color="E3E3E3"/>
                        <w:left w:val="single" w:sz="2" w:space="0" w:color="E3E3E3"/>
                        <w:bottom w:val="single" w:sz="2" w:space="0" w:color="E3E3E3"/>
                        <w:right w:val="single" w:sz="2" w:space="0" w:color="E3E3E3"/>
                      </w:divBdr>
                      <w:divsChild>
                        <w:div w:id="385490605">
                          <w:marLeft w:val="0"/>
                          <w:marRight w:val="0"/>
                          <w:marTop w:val="0"/>
                          <w:marBottom w:val="0"/>
                          <w:divBdr>
                            <w:top w:val="single" w:sz="2" w:space="0" w:color="E3E3E3"/>
                            <w:left w:val="single" w:sz="2" w:space="0" w:color="E3E3E3"/>
                            <w:bottom w:val="single" w:sz="2" w:space="0" w:color="E3E3E3"/>
                            <w:right w:val="single" w:sz="2" w:space="0" w:color="E3E3E3"/>
                          </w:divBdr>
                        </w:div>
                        <w:div w:id="394204216">
                          <w:marLeft w:val="0"/>
                          <w:marRight w:val="0"/>
                          <w:marTop w:val="0"/>
                          <w:marBottom w:val="0"/>
                          <w:divBdr>
                            <w:top w:val="single" w:sz="2" w:space="0" w:color="E3E3E3"/>
                            <w:left w:val="single" w:sz="2" w:space="0" w:color="E3E3E3"/>
                            <w:bottom w:val="single" w:sz="2" w:space="0" w:color="E3E3E3"/>
                            <w:right w:val="single" w:sz="2" w:space="0" w:color="E3E3E3"/>
                          </w:divBdr>
                          <w:divsChild>
                            <w:div w:id="334766570">
                              <w:marLeft w:val="0"/>
                              <w:marRight w:val="0"/>
                              <w:marTop w:val="0"/>
                              <w:marBottom w:val="0"/>
                              <w:divBdr>
                                <w:top w:val="single" w:sz="2" w:space="0" w:color="E3E3E3"/>
                                <w:left w:val="single" w:sz="2" w:space="0" w:color="E3E3E3"/>
                                <w:bottom w:val="single" w:sz="2" w:space="0" w:color="E3E3E3"/>
                                <w:right w:val="single" w:sz="2" w:space="0" w:color="E3E3E3"/>
                              </w:divBdr>
                              <w:divsChild>
                                <w:div w:id="902184217">
                                  <w:marLeft w:val="0"/>
                                  <w:marRight w:val="0"/>
                                  <w:marTop w:val="0"/>
                                  <w:marBottom w:val="0"/>
                                  <w:divBdr>
                                    <w:top w:val="single" w:sz="2" w:space="0" w:color="E3E3E3"/>
                                    <w:left w:val="single" w:sz="2" w:space="0" w:color="E3E3E3"/>
                                    <w:bottom w:val="single" w:sz="2" w:space="0" w:color="E3E3E3"/>
                                    <w:right w:val="single" w:sz="2" w:space="0" w:color="E3E3E3"/>
                                  </w:divBdr>
                                  <w:divsChild>
                                    <w:div w:id="1621909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2993160">
          <w:marLeft w:val="0"/>
          <w:marRight w:val="0"/>
          <w:marTop w:val="0"/>
          <w:marBottom w:val="0"/>
          <w:divBdr>
            <w:top w:val="single" w:sz="2" w:space="0" w:color="E3E3E3"/>
            <w:left w:val="single" w:sz="2" w:space="0" w:color="E3E3E3"/>
            <w:bottom w:val="single" w:sz="2" w:space="0" w:color="E3E3E3"/>
            <w:right w:val="single" w:sz="2" w:space="0" w:color="E3E3E3"/>
          </w:divBdr>
          <w:divsChild>
            <w:div w:id="616183139">
              <w:marLeft w:val="0"/>
              <w:marRight w:val="0"/>
              <w:marTop w:val="100"/>
              <w:marBottom w:val="100"/>
              <w:divBdr>
                <w:top w:val="single" w:sz="2" w:space="0" w:color="E3E3E3"/>
                <w:left w:val="single" w:sz="2" w:space="0" w:color="E3E3E3"/>
                <w:bottom w:val="single" w:sz="2" w:space="0" w:color="E3E3E3"/>
                <w:right w:val="single" w:sz="2" w:space="0" w:color="E3E3E3"/>
              </w:divBdr>
              <w:divsChild>
                <w:div w:id="804546371">
                  <w:marLeft w:val="0"/>
                  <w:marRight w:val="0"/>
                  <w:marTop w:val="0"/>
                  <w:marBottom w:val="0"/>
                  <w:divBdr>
                    <w:top w:val="single" w:sz="2" w:space="0" w:color="E3E3E3"/>
                    <w:left w:val="single" w:sz="2" w:space="0" w:color="E3E3E3"/>
                    <w:bottom w:val="single" w:sz="2" w:space="0" w:color="E3E3E3"/>
                    <w:right w:val="single" w:sz="2" w:space="0" w:color="E3E3E3"/>
                  </w:divBdr>
                  <w:divsChild>
                    <w:div w:id="39089748">
                      <w:marLeft w:val="0"/>
                      <w:marRight w:val="0"/>
                      <w:marTop w:val="0"/>
                      <w:marBottom w:val="0"/>
                      <w:divBdr>
                        <w:top w:val="single" w:sz="2" w:space="0" w:color="E3E3E3"/>
                        <w:left w:val="single" w:sz="2" w:space="0" w:color="E3E3E3"/>
                        <w:bottom w:val="single" w:sz="2" w:space="0" w:color="E3E3E3"/>
                        <w:right w:val="single" w:sz="2" w:space="0" w:color="E3E3E3"/>
                      </w:divBdr>
                      <w:divsChild>
                        <w:div w:id="928389842">
                          <w:marLeft w:val="0"/>
                          <w:marRight w:val="0"/>
                          <w:marTop w:val="0"/>
                          <w:marBottom w:val="0"/>
                          <w:divBdr>
                            <w:top w:val="single" w:sz="2" w:space="0" w:color="E3E3E3"/>
                            <w:left w:val="single" w:sz="2" w:space="0" w:color="E3E3E3"/>
                            <w:bottom w:val="single" w:sz="2" w:space="0" w:color="E3E3E3"/>
                            <w:right w:val="single" w:sz="2" w:space="0" w:color="E3E3E3"/>
                          </w:divBdr>
                          <w:divsChild>
                            <w:div w:id="1173376554">
                              <w:marLeft w:val="0"/>
                              <w:marRight w:val="0"/>
                              <w:marTop w:val="0"/>
                              <w:marBottom w:val="0"/>
                              <w:divBdr>
                                <w:top w:val="single" w:sz="2" w:space="0" w:color="E3E3E3"/>
                                <w:left w:val="single" w:sz="2" w:space="0" w:color="E3E3E3"/>
                                <w:bottom w:val="single" w:sz="2" w:space="0" w:color="E3E3E3"/>
                                <w:right w:val="single" w:sz="2" w:space="0" w:color="E3E3E3"/>
                              </w:divBdr>
                              <w:divsChild>
                                <w:div w:id="332492276">
                                  <w:marLeft w:val="0"/>
                                  <w:marRight w:val="0"/>
                                  <w:marTop w:val="0"/>
                                  <w:marBottom w:val="0"/>
                                  <w:divBdr>
                                    <w:top w:val="single" w:sz="2" w:space="0" w:color="E3E3E3"/>
                                    <w:left w:val="single" w:sz="2" w:space="0" w:color="E3E3E3"/>
                                    <w:bottom w:val="single" w:sz="2" w:space="0" w:color="E3E3E3"/>
                                    <w:right w:val="single" w:sz="2" w:space="0" w:color="E3E3E3"/>
                                  </w:divBdr>
                                  <w:divsChild>
                                    <w:div w:id="18018468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0231368">
                      <w:marLeft w:val="0"/>
                      <w:marRight w:val="0"/>
                      <w:marTop w:val="0"/>
                      <w:marBottom w:val="0"/>
                      <w:divBdr>
                        <w:top w:val="single" w:sz="2" w:space="0" w:color="E3E3E3"/>
                        <w:left w:val="single" w:sz="2" w:space="0" w:color="E3E3E3"/>
                        <w:bottom w:val="single" w:sz="2" w:space="0" w:color="E3E3E3"/>
                        <w:right w:val="single" w:sz="2" w:space="0" w:color="E3E3E3"/>
                      </w:divBdr>
                      <w:divsChild>
                        <w:div w:id="419523666">
                          <w:marLeft w:val="0"/>
                          <w:marRight w:val="0"/>
                          <w:marTop w:val="0"/>
                          <w:marBottom w:val="0"/>
                          <w:divBdr>
                            <w:top w:val="single" w:sz="2" w:space="0" w:color="E3E3E3"/>
                            <w:left w:val="single" w:sz="2" w:space="0" w:color="E3E3E3"/>
                            <w:bottom w:val="single" w:sz="2" w:space="0" w:color="E3E3E3"/>
                            <w:right w:val="single" w:sz="2" w:space="0" w:color="E3E3E3"/>
                          </w:divBdr>
                        </w:div>
                        <w:div w:id="1778712942">
                          <w:marLeft w:val="0"/>
                          <w:marRight w:val="0"/>
                          <w:marTop w:val="0"/>
                          <w:marBottom w:val="0"/>
                          <w:divBdr>
                            <w:top w:val="single" w:sz="2" w:space="0" w:color="E3E3E3"/>
                            <w:left w:val="single" w:sz="2" w:space="0" w:color="E3E3E3"/>
                            <w:bottom w:val="single" w:sz="2" w:space="0" w:color="E3E3E3"/>
                            <w:right w:val="single" w:sz="2" w:space="0" w:color="E3E3E3"/>
                          </w:divBdr>
                          <w:divsChild>
                            <w:div w:id="474371464">
                              <w:marLeft w:val="0"/>
                              <w:marRight w:val="0"/>
                              <w:marTop w:val="0"/>
                              <w:marBottom w:val="0"/>
                              <w:divBdr>
                                <w:top w:val="single" w:sz="2" w:space="0" w:color="E3E3E3"/>
                                <w:left w:val="single" w:sz="2" w:space="0" w:color="E3E3E3"/>
                                <w:bottom w:val="single" w:sz="2" w:space="0" w:color="E3E3E3"/>
                                <w:right w:val="single" w:sz="2" w:space="0" w:color="E3E3E3"/>
                              </w:divBdr>
                              <w:divsChild>
                                <w:div w:id="446585956">
                                  <w:marLeft w:val="0"/>
                                  <w:marRight w:val="0"/>
                                  <w:marTop w:val="0"/>
                                  <w:marBottom w:val="0"/>
                                  <w:divBdr>
                                    <w:top w:val="single" w:sz="2" w:space="0" w:color="E3E3E3"/>
                                    <w:left w:val="single" w:sz="2" w:space="0" w:color="E3E3E3"/>
                                    <w:bottom w:val="single" w:sz="2" w:space="0" w:color="E3E3E3"/>
                                    <w:right w:val="single" w:sz="2" w:space="0" w:color="E3E3E3"/>
                                  </w:divBdr>
                                  <w:divsChild>
                                    <w:div w:id="2006394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8546389">
          <w:marLeft w:val="0"/>
          <w:marRight w:val="0"/>
          <w:marTop w:val="0"/>
          <w:marBottom w:val="0"/>
          <w:divBdr>
            <w:top w:val="single" w:sz="2" w:space="0" w:color="E3E3E3"/>
            <w:left w:val="single" w:sz="2" w:space="0" w:color="E3E3E3"/>
            <w:bottom w:val="single" w:sz="2" w:space="0" w:color="E3E3E3"/>
            <w:right w:val="single" w:sz="2" w:space="0" w:color="E3E3E3"/>
          </w:divBdr>
          <w:divsChild>
            <w:div w:id="768044602">
              <w:marLeft w:val="0"/>
              <w:marRight w:val="0"/>
              <w:marTop w:val="100"/>
              <w:marBottom w:val="100"/>
              <w:divBdr>
                <w:top w:val="single" w:sz="2" w:space="0" w:color="E3E3E3"/>
                <w:left w:val="single" w:sz="2" w:space="0" w:color="E3E3E3"/>
                <w:bottom w:val="single" w:sz="2" w:space="0" w:color="E3E3E3"/>
                <w:right w:val="single" w:sz="2" w:space="0" w:color="E3E3E3"/>
              </w:divBdr>
              <w:divsChild>
                <w:div w:id="431512523">
                  <w:marLeft w:val="0"/>
                  <w:marRight w:val="0"/>
                  <w:marTop w:val="0"/>
                  <w:marBottom w:val="0"/>
                  <w:divBdr>
                    <w:top w:val="single" w:sz="2" w:space="0" w:color="E3E3E3"/>
                    <w:left w:val="single" w:sz="2" w:space="0" w:color="E3E3E3"/>
                    <w:bottom w:val="single" w:sz="2" w:space="0" w:color="E3E3E3"/>
                    <w:right w:val="single" w:sz="2" w:space="0" w:color="E3E3E3"/>
                  </w:divBdr>
                  <w:divsChild>
                    <w:div w:id="2135366532">
                      <w:marLeft w:val="0"/>
                      <w:marRight w:val="0"/>
                      <w:marTop w:val="0"/>
                      <w:marBottom w:val="0"/>
                      <w:divBdr>
                        <w:top w:val="single" w:sz="2" w:space="0" w:color="E3E3E3"/>
                        <w:left w:val="single" w:sz="2" w:space="0" w:color="E3E3E3"/>
                        <w:bottom w:val="single" w:sz="2" w:space="0" w:color="E3E3E3"/>
                        <w:right w:val="single" w:sz="2" w:space="0" w:color="E3E3E3"/>
                      </w:divBdr>
                      <w:divsChild>
                        <w:div w:id="863981357">
                          <w:marLeft w:val="0"/>
                          <w:marRight w:val="0"/>
                          <w:marTop w:val="0"/>
                          <w:marBottom w:val="0"/>
                          <w:divBdr>
                            <w:top w:val="single" w:sz="2" w:space="0" w:color="E3E3E3"/>
                            <w:left w:val="single" w:sz="2" w:space="0" w:color="E3E3E3"/>
                            <w:bottom w:val="single" w:sz="2" w:space="0" w:color="E3E3E3"/>
                            <w:right w:val="single" w:sz="2" w:space="0" w:color="E3E3E3"/>
                          </w:divBdr>
                          <w:divsChild>
                            <w:div w:id="954209776">
                              <w:marLeft w:val="0"/>
                              <w:marRight w:val="0"/>
                              <w:marTop w:val="0"/>
                              <w:marBottom w:val="0"/>
                              <w:divBdr>
                                <w:top w:val="single" w:sz="2" w:space="0" w:color="E3E3E3"/>
                                <w:left w:val="single" w:sz="2" w:space="0" w:color="E3E3E3"/>
                                <w:bottom w:val="single" w:sz="2" w:space="0" w:color="E3E3E3"/>
                                <w:right w:val="single" w:sz="2" w:space="0" w:color="E3E3E3"/>
                              </w:divBdr>
                              <w:divsChild>
                                <w:div w:id="1083378126">
                                  <w:marLeft w:val="0"/>
                                  <w:marRight w:val="0"/>
                                  <w:marTop w:val="0"/>
                                  <w:marBottom w:val="0"/>
                                  <w:divBdr>
                                    <w:top w:val="single" w:sz="2" w:space="0" w:color="E3E3E3"/>
                                    <w:left w:val="single" w:sz="2" w:space="0" w:color="E3E3E3"/>
                                    <w:bottom w:val="single" w:sz="2" w:space="0" w:color="E3E3E3"/>
                                    <w:right w:val="single" w:sz="2" w:space="0" w:color="E3E3E3"/>
                                  </w:divBdr>
                                  <w:divsChild>
                                    <w:div w:id="16032201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4969449">
                      <w:marLeft w:val="0"/>
                      <w:marRight w:val="0"/>
                      <w:marTop w:val="0"/>
                      <w:marBottom w:val="0"/>
                      <w:divBdr>
                        <w:top w:val="single" w:sz="2" w:space="0" w:color="E3E3E3"/>
                        <w:left w:val="single" w:sz="2" w:space="0" w:color="E3E3E3"/>
                        <w:bottom w:val="single" w:sz="2" w:space="0" w:color="E3E3E3"/>
                        <w:right w:val="single" w:sz="2" w:space="0" w:color="E3E3E3"/>
                      </w:divBdr>
                      <w:divsChild>
                        <w:div w:id="846284602">
                          <w:marLeft w:val="0"/>
                          <w:marRight w:val="0"/>
                          <w:marTop w:val="0"/>
                          <w:marBottom w:val="0"/>
                          <w:divBdr>
                            <w:top w:val="single" w:sz="2" w:space="0" w:color="E3E3E3"/>
                            <w:left w:val="single" w:sz="2" w:space="0" w:color="E3E3E3"/>
                            <w:bottom w:val="single" w:sz="2" w:space="0" w:color="E3E3E3"/>
                            <w:right w:val="single" w:sz="2" w:space="0" w:color="E3E3E3"/>
                          </w:divBdr>
                        </w:div>
                        <w:div w:id="793985992">
                          <w:marLeft w:val="0"/>
                          <w:marRight w:val="0"/>
                          <w:marTop w:val="0"/>
                          <w:marBottom w:val="0"/>
                          <w:divBdr>
                            <w:top w:val="single" w:sz="2" w:space="0" w:color="E3E3E3"/>
                            <w:left w:val="single" w:sz="2" w:space="0" w:color="E3E3E3"/>
                            <w:bottom w:val="single" w:sz="2" w:space="0" w:color="E3E3E3"/>
                            <w:right w:val="single" w:sz="2" w:space="0" w:color="E3E3E3"/>
                          </w:divBdr>
                          <w:divsChild>
                            <w:div w:id="338822816">
                              <w:marLeft w:val="0"/>
                              <w:marRight w:val="0"/>
                              <w:marTop w:val="0"/>
                              <w:marBottom w:val="0"/>
                              <w:divBdr>
                                <w:top w:val="single" w:sz="2" w:space="0" w:color="E3E3E3"/>
                                <w:left w:val="single" w:sz="2" w:space="0" w:color="E3E3E3"/>
                                <w:bottom w:val="single" w:sz="2" w:space="0" w:color="E3E3E3"/>
                                <w:right w:val="single" w:sz="2" w:space="0" w:color="E3E3E3"/>
                              </w:divBdr>
                              <w:divsChild>
                                <w:div w:id="450247581">
                                  <w:marLeft w:val="0"/>
                                  <w:marRight w:val="0"/>
                                  <w:marTop w:val="0"/>
                                  <w:marBottom w:val="0"/>
                                  <w:divBdr>
                                    <w:top w:val="single" w:sz="2" w:space="0" w:color="E3E3E3"/>
                                    <w:left w:val="single" w:sz="2" w:space="0" w:color="E3E3E3"/>
                                    <w:bottom w:val="single" w:sz="2" w:space="0" w:color="E3E3E3"/>
                                    <w:right w:val="single" w:sz="2" w:space="0" w:color="E3E3E3"/>
                                  </w:divBdr>
                                  <w:divsChild>
                                    <w:div w:id="6716447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3304782">
          <w:marLeft w:val="0"/>
          <w:marRight w:val="0"/>
          <w:marTop w:val="0"/>
          <w:marBottom w:val="0"/>
          <w:divBdr>
            <w:top w:val="single" w:sz="2" w:space="0" w:color="E3E3E3"/>
            <w:left w:val="single" w:sz="2" w:space="0" w:color="E3E3E3"/>
            <w:bottom w:val="single" w:sz="2" w:space="0" w:color="E3E3E3"/>
            <w:right w:val="single" w:sz="2" w:space="0" w:color="E3E3E3"/>
          </w:divBdr>
          <w:divsChild>
            <w:div w:id="407504808">
              <w:marLeft w:val="0"/>
              <w:marRight w:val="0"/>
              <w:marTop w:val="100"/>
              <w:marBottom w:val="100"/>
              <w:divBdr>
                <w:top w:val="single" w:sz="2" w:space="0" w:color="E3E3E3"/>
                <w:left w:val="single" w:sz="2" w:space="0" w:color="E3E3E3"/>
                <w:bottom w:val="single" w:sz="2" w:space="0" w:color="E3E3E3"/>
                <w:right w:val="single" w:sz="2" w:space="0" w:color="E3E3E3"/>
              </w:divBdr>
              <w:divsChild>
                <w:div w:id="1053576992">
                  <w:marLeft w:val="0"/>
                  <w:marRight w:val="0"/>
                  <w:marTop w:val="0"/>
                  <w:marBottom w:val="0"/>
                  <w:divBdr>
                    <w:top w:val="single" w:sz="2" w:space="0" w:color="E3E3E3"/>
                    <w:left w:val="single" w:sz="2" w:space="0" w:color="E3E3E3"/>
                    <w:bottom w:val="single" w:sz="2" w:space="0" w:color="E3E3E3"/>
                    <w:right w:val="single" w:sz="2" w:space="0" w:color="E3E3E3"/>
                  </w:divBdr>
                  <w:divsChild>
                    <w:div w:id="2032685857">
                      <w:marLeft w:val="0"/>
                      <w:marRight w:val="0"/>
                      <w:marTop w:val="0"/>
                      <w:marBottom w:val="0"/>
                      <w:divBdr>
                        <w:top w:val="single" w:sz="2" w:space="0" w:color="E3E3E3"/>
                        <w:left w:val="single" w:sz="2" w:space="0" w:color="E3E3E3"/>
                        <w:bottom w:val="single" w:sz="2" w:space="0" w:color="E3E3E3"/>
                        <w:right w:val="single" w:sz="2" w:space="0" w:color="E3E3E3"/>
                      </w:divBdr>
                      <w:divsChild>
                        <w:div w:id="1257207729">
                          <w:marLeft w:val="0"/>
                          <w:marRight w:val="0"/>
                          <w:marTop w:val="0"/>
                          <w:marBottom w:val="0"/>
                          <w:divBdr>
                            <w:top w:val="single" w:sz="2" w:space="0" w:color="E3E3E3"/>
                            <w:left w:val="single" w:sz="2" w:space="0" w:color="E3E3E3"/>
                            <w:bottom w:val="single" w:sz="2" w:space="0" w:color="E3E3E3"/>
                            <w:right w:val="single" w:sz="2" w:space="0" w:color="E3E3E3"/>
                          </w:divBdr>
                          <w:divsChild>
                            <w:div w:id="767965063">
                              <w:marLeft w:val="0"/>
                              <w:marRight w:val="0"/>
                              <w:marTop w:val="0"/>
                              <w:marBottom w:val="0"/>
                              <w:divBdr>
                                <w:top w:val="single" w:sz="2" w:space="0" w:color="E3E3E3"/>
                                <w:left w:val="single" w:sz="2" w:space="0" w:color="E3E3E3"/>
                                <w:bottom w:val="single" w:sz="2" w:space="0" w:color="E3E3E3"/>
                                <w:right w:val="single" w:sz="2" w:space="0" w:color="E3E3E3"/>
                              </w:divBdr>
                              <w:divsChild>
                                <w:div w:id="610432646">
                                  <w:marLeft w:val="0"/>
                                  <w:marRight w:val="0"/>
                                  <w:marTop w:val="0"/>
                                  <w:marBottom w:val="0"/>
                                  <w:divBdr>
                                    <w:top w:val="single" w:sz="2" w:space="0" w:color="E3E3E3"/>
                                    <w:left w:val="single" w:sz="2" w:space="0" w:color="E3E3E3"/>
                                    <w:bottom w:val="single" w:sz="2" w:space="0" w:color="E3E3E3"/>
                                    <w:right w:val="single" w:sz="2" w:space="0" w:color="E3E3E3"/>
                                  </w:divBdr>
                                  <w:divsChild>
                                    <w:div w:id="821905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7942420">
                      <w:marLeft w:val="0"/>
                      <w:marRight w:val="0"/>
                      <w:marTop w:val="0"/>
                      <w:marBottom w:val="0"/>
                      <w:divBdr>
                        <w:top w:val="single" w:sz="2" w:space="0" w:color="E3E3E3"/>
                        <w:left w:val="single" w:sz="2" w:space="0" w:color="E3E3E3"/>
                        <w:bottom w:val="single" w:sz="2" w:space="0" w:color="E3E3E3"/>
                        <w:right w:val="single" w:sz="2" w:space="0" w:color="E3E3E3"/>
                      </w:divBdr>
                      <w:divsChild>
                        <w:div w:id="817962326">
                          <w:marLeft w:val="0"/>
                          <w:marRight w:val="0"/>
                          <w:marTop w:val="0"/>
                          <w:marBottom w:val="0"/>
                          <w:divBdr>
                            <w:top w:val="single" w:sz="2" w:space="0" w:color="E3E3E3"/>
                            <w:left w:val="single" w:sz="2" w:space="0" w:color="E3E3E3"/>
                            <w:bottom w:val="single" w:sz="2" w:space="0" w:color="E3E3E3"/>
                            <w:right w:val="single" w:sz="2" w:space="0" w:color="E3E3E3"/>
                          </w:divBdr>
                        </w:div>
                        <w:div w:id="266815481">
                          <w:marLeft w:val="0"/>
                          <w:marRight w:val="0"/>
                          <w:marTop w:val="0"/>
                          <w:marBottom w:val="0"/>
                          <w:divBdr>
                            <w:top w:val="single" w:sz="2" w:space="0" w:color="E3E3E3"/>
                            <w:left w:val="single" w:sz="2" w:space="0" w:color="E3E3E3"/>
                            <w:bottom w:val="single" w:sz="2" w:space="0" w:color="E3E3E3"/>
                            <w:right w:val="single" w:sz="2" w:space="0" w:color="E3E3E3"/>
                          </w:divBdr>
                          <w:divsChild>
                            <w:div w:id="1147891713">
                              <w:marLeft w:val="0"/>
                              <w:marRight w:val="0"/>
                              <w:marTop w:val="0"/>
                              <w:marBottom w:val="0"/>
                              <w:divBdr>
                                <w:top w:val="single" w:sz="2" w:space="0" w:color="E3E3E3"/>
                                <w:left w:val="single" w:sz="2" w:space="0" w:color="E3E3E3"/>
                                <w:bottom w:val="single" w:sz="2" w:space="0" w:color="E3E3E3"/>
                                <w:right w:val="single" w:sz="2" w:space="0" w:color="E3E3E3"/>
                              </w:divBdr>
                              <w:divsChild>
                                <w:div w:id="298531916">
                                  <w:marLeft w:val="0"/>
                                  <w:marRight w:val="0"/>
                                  <w:marTop w:val="0"/>
                                  <w:marBottom w:val="0"/>
                                  <w:divBdr>
                                    <w:top w:val="single" w:sz="2" w:space="0" w:color="E3E3E3"/>
                                    <w:left w:val="single" w:sz="2" w:space="0" w:color="E3E3E3"/>
                                    <w:bottom w:val="single" w:sz="2" w:space="0" w:color="E3E3E3"/>
                                    <w:right w:val="single" w:sz="2" w:space="0" w:color="E3E3E3"/>
                                  </w:divBdr>
                                  <w:divsChild>
                                    <w:div w:id="6914990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39166058">
          <w:marLeft w:val="0"/>
          <w:marRight w:val="0"/>
          <w:marTop w:val="0"/>
          <w:marBottom w:val="0"/>
          <w:divBdr>
            <w:top w:val="single" w:sz="2" w:space="0" w:color="E3E3E3"/>
            <w:left w:val="single" w:sz="2" w:space="0" w:color="E3E3E3"/>
            <w:bottom w:val="single" w:sz="2" w:space="0" w:color="E3E3E3"/>
            <w:right w:val="single" w:sz="2" w:space="0" w:color="E3E3E3"/>
          </w:divBdr>
          <w:divsChild>
            <w:div w:id="1720471548">
              <w:marLeft w:val="0"/>
              <w:marRight w:val="0"/>
              <w:marTop w:val="100"/>
              <w:marBottom w:val="100"/>
              <w:divBdr>
                <w:top w:val="single" w:sz="2" w:space="0" w:color="E3E3E3"/>
                <w:left w:val="single" w:sz="2" w:space="0" w:color="E3E3E3"/>
                <w:bottom w:val="single" w:sz="2" w:space="0" w:color="E3E3E3"/>
                <w:right w:val="single" w:sz="2" w:space="0" w:color="E3E3E3"/>
              </w:divBdr>
              <w:divsChild>
                <w:div w:id="967010651">
                  <w:marLeft w:val="0"/>
                  <w:marRight w:val="0"/>
                  <w:marTop w:val="0"/>
                  <w:marBottom w:val="0"/>
                  <w:divBdr>
                    <w:top w:val="single" w:sz="2" w:space="0" w:color="E3E3E3"/>
                    <w:left w:val="single" w:sz="2" w:space="0" w:color="E3E3E3"/>
                    <w:bottom w:val="single" w:sz="2" w:space="0" w:color="E3E3E3"/>
                    <w:right w:val="single" w:sz="2" w:space="0" w:color="E3E3E3"/>
                  </w:divBdr>
                  <w:divsChild>
                    <w:div w:id="840007444">
                      <w:marLeft w:val="0"/>
                      <w:marRight w:val="0"/>
                      <w:marTop w:val="0"/>
                      <w:marBottom w:val="0"/>
                      <w:divBdr>
                        <w:top w:val="single" w:sz="2" w:space="0" w:color="E3E3E3"/>
                        <w:left w:val="single" w:sz="2" w:space="0" w:color="E3E3E3"/>
                        <w:bottom w:val="single" w:sz="2" w:space="0" w:color="E3E3E3"/>
                        <w:right w:val="single" w:sz="2" w:space="0" w:color="E3E3E3"/>
                      </w:divBdr>
                      <w:divsChild>
                        <w:div w:id="1269968847">
                          <w:marLeft w:val="0"/>
                          <w:marRight w:val="0"/>
                          <w:marTop w:val="0"/>
                          <w:marBottom w:val="0"/>
                          <w:divBdr>
                            <w:top w:val="single" w:sz="2" w:space="0" w:color="E3E3E3"/>
                            <w:left w:val="single" w:sz="2" w:space="0" w:color="E3E3E3"/>
                            <w:bottom w:val="single" w:sz="2" w:space="0" w:color="E3E3E3"/>
                            <w:right w:val="single" w:sz="2" w:space="0" w:color="E3E3E3"/>
                          </w:divBdr>
                          <w:divsChild>
                            <w:div w:id="154300342">
                              <w:marLeft w:val="0"/>
                              <w:marRight w:val="0"/>
                              <w:marTop w:val="0"/>
                              <w:marBottom w:val="0"/>
                              <w:divBdr>
                                <w:top w:val="single" w:sz="2" w:space="0" w:color="E3E3E3"/>
                                <w:left w:val="single" w:sz="2" w:space="0" w:color="E3E3E3"/>
                                <w:bottom w:val="single" w:sz="2" w:space="0" w:color="E3E3E3"/>
                                <w:right w:val="single" w:sz="2" w:space="0" w:color="E3E3E3"/>
                              </w:divBdr>
                              <w:divsChild>
                                <w:div w:id="1118841038">
                                  <w:marLeft w:val="0"/>
                                  <w:marRight w:val="0"/>
                                  <w:marTop w:val="0"/>
                                  <w:marBottom w:val="0"/>
                                  <w:divBdr>
                                    <w:top w:val="single" w:sz="2" w:space="0" w:color="E3E3E3"/>
                                    <w:left w:val="single" w:sz="2" w:space="0" w:color="E3E3E3"/>
                                    <w:bottom w:val="single" w:sz="2" w:space="0" w:color="E3E3E3"/>
                                    <w:right w:val="single" w:sz="2" w:space="0" w:color="E3E3E3"/>
                                  </w:divBdr>
                                  <w:divsChild>
                                    <w:div w:id="1028721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4716316">
                      <w:marLeft w:val="0"/>
                      <w:marRight w:val="0"/>
                      <w:marTop w:val="0"/>
                      <w:marBottom w:val="0"/>
                      <w:divBdr>
                        <w:top w:val="single" w:sz="2" w:space="0" w:color="E3E3E3"/>
                        <w:left w:val="single" w:sz="2" w:space="0" w:color="E3E3E3"/>
                        <w:bottom w:val="single" w:sz="2" w:space="0" w:color="E3E3E3"/>
                        <w:right w:val="single" w:sz="2" w:space="0" w:color="E3E3E3"/>
                      </w:divBdr>
                      <w:divsChild>
                        <w:div w:id="1126199851">
                          <w:marLeft w:val="0"/>
                          <w:marRight w:val="0"/>
                          <w:marTop w:val="0"/>
                          <w:marBottom w:val="0"/>
                          <w:divBdr>
                            <w:top w:val="single" w:sz="2" w:space="0" w:color="E3E3E3"/>
                            <w:left w:val="single" w:sz="2" w:space="0" w:color="E3E3E3"/>
                            <w:bottom w:val="single" w:sz="2" w:space="0" w:color="E3E3E3"/>
                            <w:right w:val="single" w:sz="2" w:space="0" w:color="E3E3E3"/>
                          </w:divBdr>
                        </w:div>
                        <w:div w:id="1059938543">
                          <w:marLeft w:val="0"/>
                          <w:marRight w:val="0"/>
                          <w:marTop w:val="0"/>
                          <w:marBottom w:val="0"/>
                          <w:divBdr>
                            <w:top w:val="single" w:sz="2" w:space="0" w:color="E3E3E3"/>
                            <w:left w:val="single" w:sz="2" w:space="0" w:color="E3E3E3"/>
                            <w:bottom w:val="single" w:sz="2" w:space="0" w:color="E3E3E3"/>
                            <w:right w:val="single" w:sz="2" w:space="0" w:color="E3E3E3"/>
                          </w:divBdr>
                          <w:divsChild>
                            <w:div w:id="462768575">
                              <w:marLeft w:val="0"/>
                              <w:marRight w:val="0"/>
                              <w:marTop w:val="0"/>
                              <w:marBottom w:val="0"/>
                              <w:divBdr>
                                <w:top w:val="single" w:sz="2" w:space="0" w:color="E3E3E3"/>
                                <w:left w:val="single" w:sz="2" w:space="0" w:color="E3E3E3"/>
                                <w:bottom w:val="single" w:sz="2" w:space="0" w:color="E3E3E3"/>
                                <w:right w:val="single" w:sz="2" w:space="0" w:color="E3E3E3"/>
                              </w:divBdr>
                              <w:divsChild>
                                <w:div w:id="1533150756">
                                  <w:marLeft w:val="0"/>
                                  <w:marRight w:val="0"/>
                                  <w:marTop w:val="0"/>
                                  <w:marBottom w:val="0"/>
                                  <w:divBdr>
                                    <w:top w:val="single" w:sz="2" w:space="0" w:color="E3E3E3"/>
                                    <w:left w:val="single" w:sz="2" w:space="0" w:color="E3E3E3"/>
                                    <w:bottom w:val="single" w:sz="2" w:space="0" w:color="E3E3E3"/>
                                    <w:right w:val="single" w:sz="2" w:space="0" w:color="E3E3E3"/>
                                  </w:divBdr>
                                  <w:divsChild>
                                    <w:div w:id="2036728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9234982">
          <w:marLeft w:val="0"/>
          <w:marRight w:val="0"/>
          <w:marTop w:val="0"/>
          <w:marBottom w:val="0"/>
          <w:divBdr>
            <w:top w:val="single" w:sz="2" w:space="0" w:color="E3E3E3"/>
            <w:left w:val="single" w:sz="2" w:space="0" w:color="E3E3E3"/>
            <w:bottom w:val="single" w:sz="2" w:space="0" w:color="E3E3E3"/>
            <w:right w:val="single" w:sz="2" w:space="0" w:color="E3E3E3"/>
          </w:divBdr>
          <w:divsChild>
            <w:div w:id="1418092083">
              <w:marLeft w:val="0"/>
              <w:marRight w:val="0"/>
              <w:marTop w:val="100"/>
              <w:marBottom w:val="100"/>
              <w:divBdr>
                <w:top w:val="single" w:sz="2" w:space="0" w:color="E3E3E3"/>
                <w:left w:val="single" w:sz="2" w:space="0" w:color="E3E3E3"/>
                <w:bottom w:val="single" w:sz="2" w:space="0" w:color="E3E3E3"/>
                <w:right w:val="single" w:sz="2" w:space="0" w:color="E3E3E3"/>
              </w:divBdr>
              <w:divsChild>
                <w:div w:id="1163156128">
                  <w:marLeft w:val="0"/>
                  <w:marRight w:val="0"/>
                  <w:marTop w:val="0"/>
                  <w:marBottom w:val="0"/>
                  <w:divBdr>
                    <w:top w:val="single" w:sz="2" w:space="0" w:color="E3E3E3"/>
                    <w:left w:val="single" w:sz="2" w:space="0" w:color="E3E3E3"/>
                    <w:bottom w:val="single" w:sz="2" w:space="0" w:color="E3E3E3"/>
                    <w:right w:val="single" w:sz="2" w:space="0" w:color="E3E3E3"/>
                  </w:divBdr>
                  <w:divsChild>
                    <w:div w:id="1565751325">
                      <w:marLeft w:val="0"/>
                      <w:marRight w:val="0"/>
                      <w:marTop w:val="0"/>
                      <w:marBottom w:val="0"/>
                      <w:divBdr>
                        <w:top w:val="single" w:sz="2" w:space="0" w:color="E3E3E3"/>
                        <w:left w:val="single" w:sz="2" w:space="0" w:color="E3E3E3"/>
                        <w:bottom w:val="single" w:sz="2" w:space="0" w:color="E3E3E3"/>
                        <w:right w:val="single" w:sz="2" w:space="0" w:color="E3E3E3"/>
                      </w:divBdr>
                      <w:divsChild>
                        <w:div w:id="677201003">
                          <w:marLeft w:val="0"/>
                          <w:marRight w:val="0"/>
                          <w:marTop w:val="0"/>
                          <w:marBottom w:val="0"/>
                          <w:divBdr>
                            <w:top w:val="single" w:sz="2" w:space="0" w:color="E3E3E3"/>
                            <w:left w:val="single" w:sz="2" w:space="0" w:color="E3E3E3"/>
                            <w:bottom w:val="single" w:sz="2" w:space="0" w:color="E3E3E3"/>
                            <w:right w:val="single" w:sz="2" w:space="0" w:color="E3E3E3"/>
                          </w:divBdr>
                          <w:divsChild>
                            <w:div w:id="2058772825">
                              <w:marLeft w:val="0"/>
                              <w:marRight w:val="0"/>
                              <w:marTop w:val="0"/>
                              <w:marBottom w:val="0"/>
                              <w:divBdr>
                                <w:top w:val="single" w:sz="2" w:space="0" w:color="E3E3E3"/>
                                <w:left w:val="single" w:sz="2" w:space="0" w:color="E3E3E3"/>
                                <w:bottom w:val="single" w:sz="2" w:space="0" w:color="E3E3E3"/>
                                <w:right w:val="single" w:sz="2" w:space="0" w:color="E3E3E3"/>
                              </w:divBdr>
                              <w:divsChild>
                                <w:div w:id="1853563950">
                                  <w:marLeft w:val="0"/>
                                  <w:marRight w:val="0"/>
                                  <w:marTop w:val="0"/>
                                  <w:marBottom w:val="0"/>
                                  <w:divBdr>
                                    <w:top w:val="single" w:sz="2" w:space="0" w:color="E3E3E3"/>
                                    <w:left w:val="single" w:sz="2" w:space="0" w:color="E3E3E3"/>
                                    <w:bottom w:val="single" w:sz="2" w:space="0" w:color="E3E3E3"/>
                                    <w:right w:val="single" w:sz="2" w:space="0" w:color="E3E3E3"/>
                                  </w:divBdr>
                                  <w:divsChild>
                                    <w:div w:id="8734278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9814581">
                      <w:marLeft w:val="0"/>
                      <w:marRight w:val="0"/>
                      <w:marTop w:val="0"/>
                      <w:marBottom w:val="0"/>
                      <w:divBdr>
                        <w:top w:val="single" w:sz="2" w:space="0" w:color="E3E3E3"/>
                        <w:left w:val="single" w:sz="2" w:space="0" w:color="E3E3E3"/>
                        <w:bottom w:val="single" w:sz="2" w:space="0" w:color="E3E3E3"/>
                        <w:right w:val="single" w:sz="2" w:space="0" w:color="E3E3E3"/>
                      </w:divBdr>
                      <w:divsChild>
                        <w:div w:id="642079601">
                          <w:marLeft w:val="0"/>
                          <w:marRight w:val="0"/>
                          <w:marTop w:val="0"/>
                          <w:marBottom w:val="0"/>
                          <w:divBdr>
                            <w:top w:val="single" w:sz="2" w:space="0" w:color="E3E3E3"/>
                            <w:left w:val="single" w:sz="2" w:space="0" w:color="E3E3E3"/>
                            <w:bottom w:val="single" w:sz="2" w:space="0" w:color="E3E3E3"/>
                            <w:right w:val="single" w:sz="2" w:space="0" w:color="E3E3E3"/>
                          </w:divBdr>
                        </w:div>
                        <w:div w:id="1459907227">
                          <w:marLeft w:val="0"/>
                          <w:marRight w:val="0"/>
                          <w:marTop w:val="0"/>
                          <w:marBottom w:val="0"/>
                          <w:divBdr>
                            <w:top w:val="single" w:sz="2" w:space="0" w:color="E3E3E3"/>
                            <w:left w:val="single" w:sz="2" w:space="0" w:color="E3E3E3"/>
                            <w:bottom w:val="single" w:sz="2" w:space="0" w:color="E3E3E3"/>
                            <w:right w:val="single" w:sz="2" w:space="0" w:color="E3E3E3"/>
                          </w:divBdr>
                          <w:divsChild>
                            <w:div w:id="830176447">
                              <w:marLeft w:val="0"/>
                              <w:marRight w:val="0"/>
                              <w:marTop w:val="0"/>
                              <w:marBottom w:val="0"/>
                              <w:divBdr>
                                <w:top w:val="single" w:sz="2" w:space="0" w:color="E3E3E3"/>
                                <w:left w:val="single" w:sz="2" w:space="0" w:color="E3E3E3"/>
                                <w:bottom w:val="single" w:sz="2" w:space="0" w:color="E3E3E3"/>
                                <w:right w:val="single" w:sz="2" w:space="0" w:color="E3E3E3"/>
                              </w:divBdr>
                              <w:divsChild>
                                <w:div w:id="279841290">
                                  <w:marLeft w:val="0"/>
                                  <w:marRight w:val="0"/>
                                  <w:marTop w:val="0"/>
                                  <w:marBottom w:val="0"/>
                                  <w:divBdr>
                                    <w:top w:val="single" w:sz="2" w:space="0" w:color="E3E3E3"/>
                                    <w:left w:val="single" w:sz="2" w:space="0" w:color="E3E3E3"/>
                                    <w:bottom w:val="single" w:sz="2" w:space="0" w:color="E3E3E3"/>
                                    <w:right w:val="single" w:sz="2" w:space="0" w:color="E3E3E3"/>
                                  </w:divBdr>
                                  <w:divsChild>
                                    <w:div w:id="1661469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7399760">
          <w:marLeft w:val="0"/>
          <w:marRight w:val="0"/>
          <w:marTop w:val="0"/>
          <w:marBottom w:val="0"/>
          <w:divBdr>
            <w:top w:val="single" w:sz="2" w:space="0" w:color="E3E3E3"/>
            <w:left w:val="single" w:sz="2" w:space="0" w:color="E3E3E3"/>
            <w:bottom w:val="single" w:sz="2" w:space="0" w:color="E3E3E3"/>
            <w:right w:val="single" w:sz="2" w:space="0" w:color="E3E3E3"/>
          </w:divBdr>
          <w:divsChild>
            <w:div w:id="1822379138">
              <w:marLeft w:val="0"/>
              <w:marRight w:val="0"/>
              <w:marTop w:val="100"/>
              <w:marBottom w:val="100"/>
              <w:divBdr>
                <w:top w:val="single" w:sz="2" w:space="0" w:color="E3E3E3"/>
                <w:left w:val="single" w:sz="2" w:space="0" w:color="E3E3E3"/>
                <w:bottom w:val="single" w:sz="2" w:space="0" w:color="E3E3E3"/>
                <w:right w:val="single" w:sz="2" w:space="0" w:color="E3E3E3"/>
              </w:divBdr>
              <w:divsChild>
                <w:div w:id="1596129363">
                  <w:marLeft w:val="0"/>
                  <w:marRight w:val="0"/>
                  <w:marTop w:val="0"/>
                  <w:marBottom w:val="0"/>
                  <w:divBdr>
                    <w:top w:val="single" w:sz="2" w:space="0" w:color="E3E3E3"/>
                    <w:left w:val="single" w:sz="2" w:space="0" w:color="E3E3E3"/>
                    <w:bottom w:val="single" w:sz="2" w:space="0" w:color="E3E3E3"/>
                    <w:right w:val="single" w:sz="2" w:space="0" w:color="E3E3E3"/>
                  </w:divBdr>
                  <w:divsChild>
                    <w:div w:id="928080145">
                      <w:marLeft w:val="0"/>
                      <w:marRight w:val="0"/>
                      <w:marTop w:val="0"/>
                      <w:marBottom w:val="0"/>
                      <w:divBdr>
                        <w:top w:val="single" w:sz="2" w:space="0" w:color="E3E3E3"/>
                        <w:left w:val="single" w:sz="2" w:space="0" w:color="E3E3E3"/>
                        <w:bottom w:val="single" w:sz="2" w:space="0" w:color="E3E3E3"/>
                        <w:right w:val="single" w:sz="2" w:space="0" w:color="E3E3E3"/>
                      </w:divBdr>
                      <w:divsChild>
                        <w:div w:id="1271083046">
                          <w:marLeft w:val="0"/>
                          <w:marRight w:val="0"/>
                          <w:marTop w:val="0"/>
                          <w:marBottom w:val="0"/>
                          <w:divBdr>
                            <w:top w:val="single" w:sz="2" w:space="0" w:color="E3E3E3"/>
                            <w:left w:val="single" w:sz="2" w:space="0" w:color="E3E3E3"/>
                            <w:bottom w:val="single" w:sz="2" w:space="0" w:color="E3E3E3"/>
                            <w:right w:val="single" w:sz="2" w:space="0" w:color="E3E3E3"/>
                          </w:divBdr>
                          <w:divsChild>
                            <w:div w:id="1832670289">
                              <w:marLeft w:val="0"/>
                              <w:marRight w:val="0"/>
                              <w:marTop w:val="0"/>
                              <w:marBottom w:val="0"/>
                              <w:divBdr>
                                <w:top w:val="single" w:sz="2" w:space="0" w:color="E3E3E3"/>
                                <w:left w:val="single" w:sz="2" w:space="0" w:color="E3E3E3"/>
                                <w:bottom w:val="single" w:sz="2" w:space="0" w:color="E3E3E3"/>
                                <w:right w:val="single" w:sz="2" w:space="0" w:color="E3E3E3"/>
                              </w:divBdr>
                              <w:divsChild>
                                <w:div w:id="270477468">
                                  <w:marLeft w:val="0"/>
                                  <w:marRight w:val="0"/>
                                  <w:marTop w:val="0"/>
                                  <w:marBottom w:val="0"/>
                                  <w:divBdr>
                                    <w:top w:val="single" w:sz="2" w:space="0" w:color="E3E3E3"/>
                                    <w:left w:val="single" w:sz="2" w:space="0" w:color="E3E3E3"/>
                                    <w:bottom w:val="single" w:sz="2" w:space="0" w:color="E3E3E3"/>
                                    <w:right w:val="single" w:sz="2" w:space="0" w:color="E3E3E3"/>
                                  </w:divBdr>
                                  <w:divsChild>
                                    <w:div w:id="1997799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6908389">
                      <w:marLeft w:val="0"/>
                      <w:marRight w:val="0"/>
                      <w:marTop w:val="0"/>
                      <w:marBottom w:val="0"/>
                      <w:divBdr>
                        <w:top w:val="single" w:sz="2" w:space="0" w:color="E3E3E3"/>
                        <w:left w:val="single" w:sz="2" w:space="0" w:color="E3E3E3"/>
                        <w:bottom w:val="single" w:sz="2" w:space="0" w:color="E3E3E3"/>
                        <w:right w:val="single" w:sz="2" w:space="0" w:color="E3E3E3"/>
                      </w:divBdr>
                      <w:divsChild>
                        <w:div w:id="1870029006">
                          <w:marLeft w:val="0"/>
                          <w:marRight w:val="0"/>
                          <w:marTop w:val="0"/>
                          <w:marBottom w:val="0"/>
                          <w:divBdr>
                            <w:top w:val="single" w:sz="2" w:space="0" w:color="E3E3E3"/>
                            <w:left w:val="single" w:sz="2" w:space="0" w:color="E3E3E3"/>
                            <w:bottom w:val="single" w:sz="2" w:space="0" w:color="E3E3E3"/>
                            <w:right w:val="single" w:sz="2" w:space="0" w:color="E3E3E3"/>
                          </w:divBdr>
                        </w:div>
                        <w:div w:id="1653294732">
                          <w:marLeft w:val="0"/>
                          <w:marRight w:val="0"/>
                          <w:marTop w:val="0"/>
                          <w:marBottom w:val="0"/>
                          <w:divBdr>
                            <w:top w:val="single" w:sz="2" w:space="0" w:color="E3E3E3"/>
                            <w:left w:val="single" w:sz="2" w:space="0" w:color="E3E3E3"/>
                            <w:bottom w:val="single" w:sz="2" w:space="0" w:color="E3E3E3"/>
                            <w:right w:val="single" w:sz="2" w:space="0" w:color="E3E3E3"/>
                          </w:divBdr>
                          <w:divsChild>
                            <w:div w:id="1721394326">
                              <w:marLeft w:val="0"/>
                              <w:marRight w:val="0"/>
                              <w:marTop w:val="0"/>
                              <w:marBottom w:val="0"/>
                              <w:divBdr>
                                <w:top w:val="single" w:sz="2" w:space="0" w:color="E3E3E3"/>
                                <w:left w:val="single" w:sz="2" w:space="0" w:color="E3E3E3"/>
                                <w:bottom w:val="single" w:sz="2" w:space="0" w:color="E3E3E3"/>
                                <w:right w:val="single" w:sz="2" w:space="0" w:color="E3E3E3"/>
                              </w:divBdr>
                              <w:divsChild>
                                <w:div w:id="968516594">
                                  <w:marLeft w:val="0"/>
                                  <w:marRight w:val="0"/>
                                  <w:marTop w:val="0"/>
                                  <w:marBottom w:val="0"/>
                                  <w:divBdr>
                                    <w:top w:val="single" w:sz="2" w:space="0" w:color="E3E3E3"/>
                                    <w:left w:val="single" w:sz="2" w:space="0" w:color="E3E3E3"/>
                                    <w:bottom w:val="single" w:sz="2" w:space="0" w:color="E3E3E3"/>
                                    <w:right w:val="single" w:sz="2" w:space="0" w:color="E3E3E3"/>
                                  </w:divBdr>
                                  <w:divsChild>
                                    <w:div w:id="1730688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693294">
          <w:marLeft w:val="0"/>
          <w:marRight w:val="0"/>
          <w:marTop w:val="0"/>
          <w:marBottom w:val="0"/>
          <w:divBdr>
            <w:top w:val="single" w:sz="2" w:space="0" w:color="E3E3E3"/>
            <w:left w:val="single" w:sz="2" w:space="0" w:color="E3E3E3"/>
            <w:bottom w:val="single" w:sz="2" w:space="0" w:color="E3E3E3"/>
            <w:right w:val="single" w:sz="2" w:space="0" w:color="E3E3E3"/>
          </w:divBdr>
          <w:divsChild>
            <w:div w:id="1662199160">
              <w:marLeft w:val="0"/>
              <w:marRight w:val="0"/>
              <w:marTop w:val="100"/>
              <w:marBottom w:val="100"/>
              <w:divBdr>
                <w:top w:val="single" w:sz="2" w:space="0" w:color="E3E3E3"/>
                <w:left w:val="single" w:sz="2" w:space="0" w:color="E3E3E3"/>
                <w:bottom w:val="single" w:sz="2" w:space="0" w:color="E3E3E3"/>
                <w:right w:val="single" w:sz="2" w:space="0" w:color="E3E3E3"/>
              </w:divBdr>
              <w:divsChild>
                <w:div w:id="1927955270">
                  <w:marLeft w:val="0"/>
                  <w:marRight w:val="0"/>
                  <w:marTop w:val="0"/>
                  <w:marBottom w:val="0"/>
                  <w:divBdr>
                    <w:top w:val="single" w:sz="2" w:space="0" w:color="E3E3E3"/>
                    <w:left w:val="single" w:sz="2" w:space="0" w:color="E3E3E3"/>
                    <w:bottom w:val="single" w:sz="2" w:space="0" w:color="E3E3E3"/>
                    <w:right w:val="single" w:sz="2" w:space="0" w:color="E3E3E3"/>
                  </w:divBdr>
                  <w:divsChild>
                    <w:div w:id="580220275">
                      <w:marLeft w:val="0"/>
                      <w:marRight w:val="0"/>
                      <w:marTop w:val="0"/>
                      <w:marBottom w:val="0"/>
                      <w:divBdr>
                        <w:top w:val="single" w:sz="2" w:space="0" w:color="E3E3E3"/>
                        <w:left w:val="single" w:sz="2" w:space="0" w:color="E3E3E3"/>
                        <w:bottom w:val="single" w:sz="2" w:space="0" w:color="E3E3E3"/>
                        <w:right w:val="single" w:sz="2" w:space="0" w:color="E3E3E3"/>
                      </w:divBdr>
                      <w:divsChild>
                        <w:div w:id="1127506581">
                          <w:marLeft w:val="0"/>
                          <w:marRight w:val="0"/>
                          <w:marTop w:val="0"/>
                          <w:marBottom w:val="0"/>
                          <w:divBdr>
                            <w:top w:val="single" w:sz="2" w:space="0" w:color="E3E3E3"/>
                            <w:left w:val="single" w:sz="2" w:space="0" w:color="E3E3E3"/>
                            <w:bottom w:val="single" w:sz="2" w:space="0" w:color="E3E3E3"/>
                            <w:right w:val="single" w:sz="2" w:space="0" w:color="E3E3E3"/>
                          </w:divBdr>
                          <w:divsChild>
                            <w:div w:id="975646865">
                              <w:marLeft w:val="0"/>
                              <w:marRight w:val="0"/>
                              <w:marTop w:val="0"/>
                              <w:marBottom w:val="0"/>
                              <w:divBdr>
                                <w:top w:val="single" w:sz="2" w:space="0" w:color="E3E3E3"/>
                                <w:left w:val="single" w:sz="2" w:space="0" w:color="E3E3E3"/>
                                <w:bottom w:val="single" w:sz="2" w:space="0" w:color="E3E3E3"/>
                                <w:right w:val="single" w:sz="2" w:space="0" w:color="E3E3E3"/>
                              </w:divBdr>
                              <w:divsChild>
                                <w:div w:id="1898857518">
                                  <w:marLeft w:val="0"/>
                                  <w:marRight w:val="0"/>
                                  <w:marTop w:val="0"/>
                                  <w:marBottom w:val="0"/>
                                  <w:divBdr>
                                    <w:top w:val="single" w:sz="2" w:space="0" w:color="E3E3E3"/>
                                    <w:left w:val="single" w:sz="2" w:space="0" w:color="E3E3E3"/>
                                    <w:bottom w:val="single" w:sz="2" w:space="0" w:color="E3E3E3"/>
                                    <w:right w:val="single" w:sz="2" w:space="0" w:color="E3E3E3"/>
                                  </w:divBdr>
                                  <w:divsChild>
                                    <w:div w:id="3233177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58564963">
                      <w:marLeft w:val="0"/>
                      <w:marRight w:val="0"/>
                      <w:marTop w:val="0"/>
                      <w:marBottom w:val="0"/>
                      <w:divBdr>
                        <w:top w:val="single" w:sz="2" w:space="0" w:color="E3E3E3"/>
                        <w:left w:val="single" w:sz="2" w:space="0" w:color="E3E3E3"/>
                        <w:bottom w:val="single" w:sz="2" w:space="0" w:color="E3E3E3"/>
                        <w:right w:val="single" w:sz="2" w:space="0" w:color="E3E3E3"/>
                      </w:divBdr>
                      <w:divsChild>
                        <w:div w:id="1456483837">
                          <w:marLeft w:val="0"/>
                          <w:marRight w:val="0"/>
                          <w:marTop w:val="0"/>
                          <w:marBottom w:val="0"/>
                          <w:divBdr>
                            <w:top w:val="single" w:sz="2" w:space="0" w:color="E3E3E3"/>
                            <w:left w:val="single" w:sz="2" w:space="0" w:color="E3E3E3"/>
                            <w:bottom w:val="single" w:sz="2" w:space="0" w:color="E3E3E3"/>
                            <w:right w:val="single" w:sz="2" w:space="0" w:color="E3E3E3"/>
                          </w:divBdr>
                        </w:div>
                        <w:div w:id="1790464186">
                          <w:marLeft w:val="0"/>
                          <w:marRight w:val="0"/>
                          <w:marTop w:val="0"/>
                          <w:marBottom w:val="0"/>
                          <w:divBdr>
                            <w:top w:val="single" w:sz="2" w:space="0" w:color="E3E3E3"/>
                            <w:left w:val="single" w:sz="2" w:space="0" w:color="E3E3E3"/>
                            <w:bottom w:val="single" w:sz="2" w:space="0" w:color="E3E3E3"/>
                            <w:right w:val="single" w:sz="2" w:space="0" w:color="E3E3E3"/>
                          </w:divBdr>
                          <w:divsChild>
                            <w:div w:id="1138566963">
                              <w:marLeft w:val="0"/>
                              <w:marRight w:val="0"/>
                              <w:marTop w:val="0"/>
                              <w:marBottom w:val="0"/>
                              <w:divBdr>
                                <w:top w:val="single" w:sz="2" w:space="0" w:color="E3E3E3"/>
                                <w:left w:val="single" w:sz="2" w:space="0" w:color="E3E3E3"/>
                                <w:bottom w:val="single" w:sz="2" w:space="0" w:color="E3E3E3"/>
                                <w:right w:val="single" w:sz="2" w:space="0" w:color="E3E3E3"/>
                              </w:divBdr>
                              <w:divsChild>
                                <w:div w:id="17125216">
                                  <w:marLeft w:val="0"/>
                                  <w:marRight w:val="0"/>
                                  <w:marTop w:val="0"/>
                                  <w:marBottom w:val="0"/>
                                  <w:divBdr>
                                    <w:top w:val="single" w:sz="2" w:space="0" w:color="E3E3E3"/>
                                    <w:left w:val="single" w:sz="2" w:space="0" w:color="E3E3E3"/>
                                    <w:bottom w:val="single" w:sz="2" w:space="0" w:color="E3E3E3"/>
                                    <w:right w:val="single" w:sz="2" w:space="0" w:color="E3E3E3"/>
                                  </w:divBdr>
                                  <w:divsChild>
                                    <w:div w:id="9512086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73726455">
      <w:bodyDiv w:val="1"/>
      <w:marLeft w:val="0"/>
      <w:marRight w:val="0"/>
      <w:marTop w:val="0"/>
      <w:marBottom w:val="0"/>
      <w:divBdr>
        <w:top w:val="none" w:sz="0" w:space="0" w:color="auto"/>
        <w:left w:val="none" w:sz="0" w:space="0" w:color="auto"/>
        <w:bottom w:val="none" w:sz="0" w:space="0" w:color="auto"/>
        <w:right w:val="none" w:sz="0" w:space="0" w:color="auto"/>
      </w:divBdr>
      <w:divsChild>
        <w:div w:id="224144735">
          <w:marLeft w:val="0"/>
          <w:marRight w:val="0"/>
          <w:marTop w:val="0"/>
          <w:marBottom w:val="0"/>
          <w:divBdr>
            <w:top w:val="single" w:sz="2" w:space="0" w:color="E5E7EB"/>
            <w:left w:val="single" w:sz="2" w:space="0" w:color="E5E7EB"/>
            <w:bottom w:val="single" w:sz="2" w:space="0" w:color="E5E7EB"/>
            <w:right w:val="single" w:sz="2" w:space="0" w:color="E5E7EB"/>
          </w:divBdr>
        </w:div>
        <w:div w:id="1034579123">
          <w:marLeft w:val="0"/>
          <w:marRight w:val="0"/>
          <w:marTop w:val="0"/>
          <w:marBottom w:val="0"/>
          <w:divBdr>
            <w:top w:val="single" w:sz="2" w:space="0" w:color="E5E7EB"/>
            <w:left w:val="single" w:sz="2" w:space="0" w:color="E5E7EB"/>
            <w:bottom w:val="single" w:sz="2" w:space="0" w:color="E5E7EB"/>
            <w:right w:val="single" w:sz="2" w:space="0" w:color="E5E7EB"/>
          </w:divBdr>
        </w:div>
        <w:div w:id="795954678">
          <w:marLeft w:val="0"/>
          <w:marRight w:val="0"/>
          <w:marTop w:val="0"/>
          <w:marBottom w:val="0"/>
          <w:divBdr>
            <w:top w:val="single" w:sz="2" w:space="0" w:color="E5E7EB"/>
            <w:left w:val="single" w:sz="2" w:space="0" w:color="E5E7EB"/>
            <w:bottom w:val="single" w:sz="2" w:space="0" w:color="E5E7EB"/>
            <w:right w:val="single" w:sz="2" w:space="0" w:color="E5E7EB"/>
          </w:divBdr>
        </w:div>
        <w:div w:id="1901553175">
          <w:marLeft w:val="0"/>
          <w:marRight w:val="0"/>
          <w:marTop w:val="0"/>
          <w:marBottom w:val="0"/>
          <w:divBdr>
            <w:top w:val="single" w:sz="2" w:space="0" w:color="E5E7EB"/>
            <w:left w:val="single" w:sz="2" w:space="0" w:color="E5E7EB"/>
            <w:bottom w:val="single" w:sz="2" w:space="0" w:color="E5E7EB"/>
            <w:right w:val="single" w:sz="2" w:space="0" w:color="E5E7EB"/>
          </w:divBdr>
        </w:div>
        <w:div w:id="394595030">
          <w:marLeft w:val="0"/>
          <w:marRight w:val="0"/>
          <w:marTop w:val="0"/>
          <w:marBottom w:val="0"/>
          <w:divBdr>
            <w:top w:val="single" w:sz="2" w:space="0" w:color="E5E7EB"/>
            <w:left w:val="single" w:sz="2" w:space="0" w:color="E5E7EB"/>
            <w:bottom w:val="single" w:sz="2" w:space="0" w:color="E5E7EB"/>
            <w:right w:val="single" w:sz="2" w:space="0" w:color="E5E7EB"/>
          </w:divBdr>
        </w:div>
        <w:div w:id="1320234161">
          <w:marLeft w:val="0"/>
          <w:marRight w:val="0"/>
          <w:marTop w:val="0"/>
          <w:marBottom w:val="0"/>
          <w:divBdr>
            <w:top w:val="single" w:sz="2" w:space="0" w:color="E5E7EB"/>
            <w:left w:val="single" w:sz="2" w:space="0" w:color="E5E7EB"/>
            <w:bottom w:val="single" w:sz="2" w:space="0" w:color="E5E7EB"/>
            <w:right w:val="single" w:sz="2" w:space="0" w:color="E5E7EB"/>
          </w:divBdr>
        </w:div>
        <w:div w:id="227888594">
          <w:marLeft w:val="0"/>
          <w:marRight w:val="0"/>
          <w:marTop w:val="0"/>
          <w:marBottom w:val="0"/>
          <w:divBdr>
            <w:top w:val="single" w:sz="2" w:space="0" w:color="E5E7EB"/>
            <w:left w:val="single" w:sz="2" w:space="0" w:color="E5E7EB"/>
            <w:bottom w:val="single" w:sz="2" w:space="0" w:color="E5E7EB"/>
            <w:right w:val="single" w:sz="2" w:space="0" w:color="E5E7EB"/>
          </w:divBdr>
        </w:div>
        <w:div w:id="215049913">
          <w:marLeft w:val="0"/>
          <w:marRight w:val="0"/>
          <w:marTop w:val="0"/>
          <w:marBottom w:val="0"/>
          <w:divBdr>
            <w:top w:val="single" w:sz="2" w:space="0" w:color="E5E7EB"/>
            <w:left w:val="single" w:sz="2" w:space="0" w:color="E5E7EB"/>
            <w:bottom w:val="single" w:sz="2" w:space="0" w:color="E5E7EB"/>
            <w:right w:val="single" w:sz="2" w:space="0" w:color="E5E7EB"/>
          </w:divBdr>
        </w:div>
        <w:div w:id="2100906750">
          <w:marLeft w:val="0"/>
          <w:marRight w:val="0"/>
          <w:marTop w:val="0"/>
          <w:marBottom w:val="0"/>
          <w:divBdr>
            <w:top w:val="single" w:sz="2" w:space="0" w:color="E5E7EB"/>
            <w:left w:val="single" w:sz="2" w:space="0" w:color="E5E7EB"/>
            <w:bottom w:val="single" w:sz="2" w:space="0" w:color="E5E7EB"/>
            <w:right w:val="single" w:sz="2" w:space="0" w:color="E5E7EB"/>
          </w:divBdr>
        </w:div>
        <w:div w:id="292491012">
          <w:marLeft w:val="0"/>
          <w:marRight w:val="0"/>
          <w:marTop w:val="0"/>
          <w:marBottom w:val="0"/>
          <w:divBdr>
            <w:top w:val="single" w:sz="2" w:space="0" w:color="E5E7EB"/>
            <w:left w:val="single" w:sz="2" w:space="0" w:color="E5E7EB"/>
            <w:bottom w:val="single" w:sz="2" w:space="0" w:color="E5E7EB"/>
            <w:right w:val="single" w:sz="2" w:space="0" w:color="E5E7EB"/>
          </w:divBdr>
        </w:div>
        <w:div w:id="480848229">
          <w:marLeft w:val="0"/>
          <w:marRight w:val="0"/>
          <w:marTop w:val="0"/>
          <w:marBottom w:val="0"/>
          <w:divBdr>
            <w:top w:val="single" w:sz="2" w:space="0" w:color="E5E7EB"/>
            <w:left w:val="single" w:sz="2" w:space="0" w:color="E5E7EB"/>
            <w:bottom w:val="single" w:sz="2" w:space="0" w:color="E5E7EB"/>
            <w:right w:val="single" w:sz="2" w:space="0" w:color="E5E7EB"/>
          </w:divBdr>
        </w:div>
        <w:div w:id="295379946">
          <w:marLeft w:val="0"/>
          <w:marRight w:val="0"/>
          <w:marTop w:val="0"/>
          <w:marBottom w:val="0"/>
          <w:divBdr>
            <w:top w:val="single" w:sz="2" w:space="0" w:color="E5E7EB"/>
            <w:left w:val="single" w:sz="2" w:space="0" w:color="E5E7EB"/>
            <w:bottom w:val="single" w:sz="2" w:space="0" w:color="E5E7EB"/>
            <w:right w:val="single" w:sz="2" w:space="0" w:color="E5E7EB"/>
          </w:divBdr>
        </w:div>
        <w:div w:id="1690637734">
          <w:marLeft w:val="0"/>
          <w:marRight w:val="0"/>
          <w:marTop w:val="0"/>
          <w:marBottom w:val="0"/>
          <w:divBdr>
            <w:top w:val="single" w:sz="2" w:space="0" w:color="E5E7EB"/>
            <w:left w:val="single" w:sz="2" w:space="0" w:color="E5E7EB"/>
            <w:bottom w:val="single" w:sz="2" w:space="0" w:color="E5E7EB"/>
            <w:right w:val="single" w:sz="2" w:space="0" w:color="E5E7EB"/>
          </w:divBdr>
        </w:div>
        <w:div w:id="405424846">
          <w:marLeft w:val="0"/>
          <w:marRight w:val="0"/>
          <w:marTop w:val="0"/>
          <w:marBottom w:val="0"/>
          <w:divBdr>
            <w:top w:val="single" w:sz="2" w:space="0" w:color="E5E7EB"/>
            <w:left w:val="single" w:sz="2" w:space="0" w:color="E5E7EB"/>
            <w:bottom w:val="single" w:sz="2" w:space="0" w:color="E5E7EB"/>
            <w:right w:val="single" w:sz="2" w:space="0" w:color="E5E7EB"/>
          </w:divBdr>
        </w:div>
        <w:div w:id="1608394157">
          <w:marLeft w:val="0"/>
          <w:marRight w:val="0"/>
          <w:marTop w:val="0"/>
          <w:marBottom w:val="0"/>
          <w:divBdr>
            <w:top w:val="single" w:sz="2" w:space="0" w:color="E5E7EB"/>
            <w:left w:val="single" w:sz="2" w:space="0" w:color="E5E7EB"/>
            <w:bottom w:val="single" w:sz="2" w:space="0" w:color="E5E7EB"/>
            <w:right w:val="single" w:sz="2" w:space="0" w:color="E5E7EB"/>
          </w:divBdr>
        </w:div>
        <w:div w:id="2067100576">
          <w:marLeft w:val="0"/>
          <w:marRight w:val="0"/>
          <w:marTop w:val="0"/>
          <w:marBottom w:val="0"/>
          <w:divBdr>
            <w:top w:val="single" w:sz="2" w:space="0" w:color="E5E7EB"/>
            <w:left w:val="single" w:sz="2" w:space="0" w:color="E5E7EB"/>
            <w:bottom w:val="single" w:sz="2" w:space="0" w:color="E5E7EB"/>
            <w:right w:val="single" w:sz="2" w:space="0" w:color="E5E7EB"/>
          </w:divBdr>
        </w:div>
        <w:div w:id="1556576370">
          <w:marLeft w:val="0"/>
          <w:marRight w:val="0"/>
          <w:marTop w:val="0"/>
          <w:marBottom w:val="0"/>
          <w:divBdr>
            <w:top w:val="single" w:sz="2" w:space="0" w:color="E5E7EB"/>
            <w:left w:val="single" w:sz="2" w:space="0" w:color="E5E7EB"/>
            <w:bottom w:val="single" w:sz="2" w:space="0" w:color="E5E7EB"/>
            <w:right w:val="single" w:sz="2" w:space="0" w:color="E5E7EB"/>
          </w:divBdr>
        </w:div>
        <w:div w:id="1801654261">
          <w:marLeft w:val="0"/>
          <w:marRight w:val="0"/>
          <w:marTop w:val="0"/>
          <w:marBottom w:val="0"/>
          <w:divBdr>
            <w:top w:val="single" w:sz="2" w:space="0" w:color="E5E7EB"/>
            <w:left w:val="single" w:sz="2" w:space="0" w:color="E5E7EB"/>
            <w:bottom w:val="single" w:sz="2" w:space="0" w:color="E5E7EB"/>
            <w:right w:val="single" w:sz="2" w:space="0" w:color="E5E7EB"/>
          </w:divBdr>
        </w:div>
        <w:div w:id="1135029464">
          <w:marLeft w:val="0"/>
          <w:marRight w:val="0"/>
          <w:marTop w:val="0"/>
          <w:marBottom w:val="0"/>
          <w:divBdr>
            <w:top w:val="single" w:sz="2" w:space="0" w:color="E5E7EB"/>
            <w:left w:val="single" w:sz="2" w:space="0" w:color="E5E7EB"/>
            <w:bottom w:val="single" w:sz="2" w:space="0" w:color="E5E7EB"/>
            <w:right w:val="single" w:sz="2" w:space="0" w:color="E5E7EB"/>
          </w:divBdr>
        </w:div>
        <w:div w:id="1907260822">
          <w:marLeft w:val="0"/>
          <w:marRight w:val="0"/>
          <w:marTop w:val="0"/>
          <w:marBottom w:val="0"/>
          <w:divBdr>
            <w:top w:val="single" w:sz="2" w:space="0" w:color="E5E7EB"/>
            <w:left w:val="single" w:sz="2" w:space="0" w:color="E5E7EB"/>
            <w:bottom w:val="single" w:sz="2" w:space="0" w:color="E5E7EB"/>
            <w:right w:val="single" w:sz="2" w:space="0" w:color="E5E7EB"/>
          </w:divBdr>
        </w:div>
        <w:div w:id="2143764632">
          <w:marLeft w:val="0"/>
          <w:marRight w:val="0"/>
          <w:marTop w:val="0"/>
          <w:marBottom w:val="0"/>
          <w:divBdr>
            <w:top w:val="single" w:sz="2" w:space="0" w:color="E5E7EB"/>
            <w:left w:val="single" w:sz="2" w:space="0" w:color="E5E7EB"/>
            <w:bottom w:val="single" w:sz="2" w:space="0" w:color="E5E7EB"/>
            <w:right w:val="single" w:sz="2" w:space="0" w:color="E5E7EB"/>
          </w:divBdr>
        </w:div>
        <w:div w:id="271060328">
          <w:marLeft w:val="0"/>
          <w:marRight w:val="0"/>
          <w:marTop w:val="0"/>
          <w:marBottom w:val="0"/>
          <w:divBdr>
            <w:top w:val="single" w:sz="2" w:space="0" w:color="E5E7EB"/>
            <w:left w:val="single" w:sz="2" w:space="0" w:color="E5E7EB"/>
            <w:bottom w:val="single" w:sz="2" w:space="0" w:color="E5E7EB"/>
            <w:right w:val="single" w:sz="2" w:space="0" w:color="E5E7EB"/>
          </w:divBdr>
        </w:div>
        <w:div w:id="1737782889">
          <w:marLeft w:val="0"/>
          <w:marRight w:val="0"/>
          <w:marTop w:val="0"/>
          <w:marBottom w:val="0"/>
          <w:divBdr>
            <w:top w:val="single" w:sz="2" w:space="0" w:color="E5E7EB"/>
            <w:left w:val="single" w:sz="2" w:space="0" w:color="E5E7EB"/>
            <w:bottom w:val="single" w:sz="2" w:space="0" w:color="E5E7EB"/>
            <w:right w:val="single" w:sz="2" w:space="0" w:color="E5E7EB"/>
          </w:divBdr>
        </w:div>
        <w:div w:id="1385374227">
          <w:marLeft w:val="0"/>
          <w:marRight w:val="0"/>
          <w:marTop w:val="0"/>
          <w:marBottom w:val="0"/>
          <w:divBdr>
            <w:top w:val="single" w:sz="2" w:space="0" w:color="E5E7EB"/>
            <w:left w:val="single" w:sz="2" w:space="0" w:color="E5E7EB"/>
            <w:bottom w:val="single" w:sz="2" w:space="0" w:color="E5E7EB"/>
            <w:right w:val="single" w:sz="2" w:space="0" w:color="E5E7EB"/>
          </w:divBdr>
        </w:div>
        <w:div w:id="1301306825">
          <w:marLeft w:val="0"/>
          <w:marRight w:val="0"/>
          <w:marTop w:val="0"/>
          <w:marBottom w:val="0"/>
          <w:divBdr>
            <w:top w:val="single" w:sz="2" w:space="0" w:color="E5E7EB"/>
            <w:left w:val="single" w:sz="2" w:space="0" w:color="E5E7EB"/>
            <w:bottom w:val="single" w:sz="2" w:space="0" w:color="E5E7EB"/>
            <w:right w:val="single" w:sz="2" w:space="0" w:color="E5E7EB"/>
          </w:divBdr>
        </w:div>
        <w:div w:id="8989948">
          <w:marLeft w:val="0"/>
          <w:marRight w:val="0"/>
          <w:marTop w:val="0"/>
          <w:marBottom w:val="0"/>
          <w:divBdr>
            <w:top w:val="single" w:sz="2" w:space="0" w:color="E5E7EB"/>
            <w:left w:val="single" w:sz="2" w:space="0" w:color="E5E7EB"/>
            <w:bottom w:val="single" w:sz="2" w:space="0" w:color="E5E7EB"/>
            <w:right w:val="single" w:sz="2" w:space="0" w:color="E5E7EB"/>
          </w:divBdr>
        </w:div>
        <w:div w:id="1649628213">
          <w:marLeft w:val="0"/>
          <w:marRight w:val="0"/>
          <w:marTop w:val="0"/>
          <w:marBottom w:val="0"/>
          <w:divBdr>
            <w:top w:val="single" w:sz="2" w:space="0" w:color="E5E7EB"/>
            <w:left w:val="single" w:sz="2" w:space="0" w:color="E5E7EB"/>
            <w:bottom w:val="single" w:sz="2" w:space="0" w:color="E5E7EB"/>
            <w:right w:val="single" w:sz="2" w:space="0" w:color="E5E7EB"/>
          </w:divBdr>
        </w:div>
        <w:div w:id="369647554">
          <w:marLeft w:val="0"/>
          <w:marRight w:val="0"/>
          <w:marTop w:val="0"/>
          <w:marBottom w:val="0"/>
          <w:divBdr>
            <w:top w:val="single" w:sz="2" w:space="0" w:color="E5E7EB"/>
            <w:left w:val="single" w:sz="2" w:space="0" w:color="E5E7EB"/>
            <w:bottom w:val="single" w:sz="2" w:space="0" w:color="E5E7EB"/>
            <w:right w:val="single" w:sz="2" w:space="0" w:color="E5E7EB"/>
          </w:divBdr>
        </w:div>
        <w:div w:id="999386328">
          <w:marLeft w:val="0"/>
          <w:marRight w:val="0"/>
          <w:marTop w:val="0"/>
          <w:marBottom w:val="0"/>
          <w:divBdr>
            <w:top w:val="single" w:sz="2" w:space="0" w:color="E5E7EB"/>
            <w:left w:val="single" w:sz="2" w:space="0" w:color="E5E7EB"/>
            <w:bottom w:val="single" w:sz="2" w:space="0" w:color="E5E7EB"/>
            <w:right w:val="single" w:sz="2" w:space="0" w:color="E5E7EB"/>
          </w:divBdr>
        </w:div>
        <w:div w:id="1393502780">
          <w:marLeft w:val="0"/>
          <w:marRight w:val="0"/>
          <w:marTop w:val="0"/>
          <w:marBottom w:val="0"/>
          <w:divBdr>
            <w:top w:val="single" w:sz="2" w:space="0" w:color="E5E7EB"/>
            <w:left w:val="single" w:sz="2" w:space="0" w:color="E5E7EB"/>
            <w:bottom w:val="single" w:sz="2" w:space="0" w:color="E5E7EB"/>
            <w:right w:val="single" w:sz="2" w:space="0" w:color="E5E7EB"/>
          </w:divBdr>
        </w:div>
        <w:div w:id="1639067620">
          <w:marLeft w:val="0"/>
          <w:marRight w:val="0"/>
          <w:marTop w:val="0"/>
          <w:marBottom w:val="0"/>
          <w:divBdr>
            <w:top w:val="single" w:sz="2" w:space="0" w:color="E5E7EB"/>
            <w:left w:val="single" w:sz="2" w:space="0" w:color="E5E7EB"/>
            <w:bottom w:val="single" w:sz="2" w:space="0" w:color="E5E7EB"/>
            <w:right w:val="single" w:sz="2" w:space="0" w:color="E5E7EB"/>
          </w:divBdr>
        </w:div>
        <w:div w:id="1571887399">
          <w:marLeft w:val="0"/>
          <w:marRight w:val="0"/>
          <w:marTop w:val="0"/>
          <w:marBottom w:val="0"/>
          <w:divBdr>
            <w:top w:val="single" w:sz="2" w:space="0" w:color="E5E7EB"/>
            <w:left w:val="single" w:sz="2" w:space="0" w:color="E5E7EB"/>
            <w:bottom w:val="single" w:sz="2" w:space="0" w:color="E5E7EB"/>
            <w:right w:val="single" w:sz="2" w:space="0" w:color="E5E7EB"/>
          </w:divBdr>
        </w:div>
        <w:div w:id="109592353">
          <w:marLeft w:val="0"/>
          <w:marRight w:val="0"/>
          <w:marTop w:val="0"/>
          <w:marBottom w:val="0"/>
          <w:divBdr>
            <w:top w:val="single" w:sz="2" w:space="0" w:color="E5E7EB"/>
            <w:left w:val="single" w:sz="2" w:space="0" w:color="E5E7EB"/>
            <w:bottom w:val="single" w:sz="2" w:space="0" w:color="E5E7EB"/>
            <w:right w:val="single" w:sz="2" w:space="0" w:color="E5E7EB"/>
          </w:divBdr>
        </w:div>
        <w:div w:id="1839615492">
          <w:marLeft w:val="0"/>
          <w:marRight w:val="0"/>
          <w:marTop w:val="0"/>
          <w:marBottom w:val="0"/>
          <w:divBdr>
            <w:top w:val="single" w:sz="2" w:space="0" w:color="E5E7EB"/>
            <w:left w:val="single" w:sz="2" w:space="0" w:color="E5E7EB"/>
            <w:bottom w:val="single" w:sz="2" w:space="0" w:color="E5E7EB"/>
            <w:right w:val="single" w:sz="2" w:space="0" w:color="E5E7EB"/>
          </w:divBdr>
        </w:div>
        <w:div w:id="2132431330">
          <w:marLeft w:val="0"/>
          <w:marRight w:val="0"/>
          <w:marTop w:val="0"/>
          <w:marBottom w:val="0"/>
          <w:divBdr>
            <w:top w:val="single" w:sz="2" w:space="0" w:color="E5E7EB"/>
            <w:left w:val="single" w:sz="2" w:space="0" w:color="E5E7EB"/>
            <w:bottom w:val="single" w:sz="2" w:space="0" w:color="E5E7EB"/>
            <w:right w:val="single" w:sz="2" w:space="0" w:color="E5E7EB"/>
          </w:divBdr>
        </w:div>
        <w:div w:id="1524711499">
          <w:marLeft w:val="0"/>
          <w:marRight w:val="0"/>
          <w:marTop w:val="0"/>
          <w:marBottom w:val="0"/>
          <w:divBdr>
            <w:top w:val="single" w:sz="2" w:space="0" w:color="E5E7EB"/>
            <w:left w:val="single" w:sz="2" w:space="0" w:color="E5E7EB"/>
            <w:bottom w:val="single" w:sz="2" w:space="0" w:color="E5E7EB"/>
            <w:right w:val="single" w:sz="2" w:space="0" w:color="E5E7EB"/>
          </w:divBdr>
        </w:div>
        <w:div w:id="187716796">
          <w:marLeft w:val="0"/>
          <w:marRight w:val="0"/>
          <w:marTop w:val="0"/>
          <w:marBottom w:val="0"/>
          <w:divBdr>
            <w:top w:val="single" w:sz="2" w:space="0" w:color="E5E7EB"/>
            <w:left w:val="single" w:sz="2" w:space="0" w:color="E5E7EB"/>
            <w:bottom w:val="single" w:sz="2" w:space="0" w:color="E5E7EB"/>
            <w:right w:val="single" w:sz="2" w:space="0" w:color="E5E7EB"/>
          </w:divBdr>
        </w:div>
        <w:div w:id="1191456646">
          <w:marLeft w:val="0"/>
          <w:marRight w:val="0"/>
          <w:marTop w:val="0"/>
          <w:marBottom w:val="0"/>
          <w:divBdr>
            <w:top w:val="single" w:sz="2" w:space="0" w:color="E5E7EB"/>
            <w:left w:val="single" w:sz="2" w:space="0" w:color="E5E7EB"/>
            <w:bottom w:val="single" w:sz="2" w:space="0" w:color="E5E7EB"/>
            <w:right w:val="single" w:sz="2" w:space="0" w:color="E5E7EB"/>
          </w:divBdr>
        </w:div>
        <w:div w:id="850030767">
          <w:marLeft w:val="0"/>
          <w:marRight w:val="0"/>
          <w:marTop w:val="0"/>
          <w:marBottom w:val="0"/>
          <w:divBdr>
            <w:top w:val="single" w:sz="2" w:space="0" w:color="E5E7EB"/>
            <w:left w:val="single" w:sz="2" w:space="0" w:color="E5E7EB"/>
            <w:bottom w:val="single" w:sz="2" w:space="0" w:color="E5E7EB"/>
            <w:right w:val="single" w:sz="2" w:space="0" w:color="E5E7EB"/>
          </w:divBdr>
        </w:div>
        <w:div w:id="166210974">
          <w:marLeft w:val="0"/>
          <w:marRight w:val="0"/>
          <w:marTop w:val="0"/>
          <w:marBottom w:val="0"/>
          <w:divBdr>
            <w:top w:val="single" w:sz="2" w:space="0" w:color="E5E7EB"/>
            <w:left w:val="single" w:sz="2" w:space="0" w:color="E5E7EB"/>
            <w:bottom w:val="single" w:sz="2" w:space="0" w:color="E5E7EB"/>
            <w:right w:val="single" w:sz="2" w:space="0" w:color="E5E7EB"/>
          </w:divBdr>
        </w:div>
        <w:div w:id="657536847">
          <w:marLeft w:val="0"/>
          <w:marRight w:val="0"/>
          <w:marTop w:val="0"/>
          <w:marBottom w:val="0"/>
          <w:divBdr>
            <w:top w:val="single" w:sz="2" w:space="0" w:color="E5E7EB"/>
            <w:left w:val="single" w:sz="2" w:space="0" w:color="E5E7EB"/>
            <w:bottom w:val="single" w:sz="2" w:space="0" w:color="E5E7EB"/>
            <w:right w:val="single" w:sz="2" w:space="0" w:color="E5E7EB"/>
          </w:divBdr>
        </w:div>
        <w:div w:id="1746876577">
          <w:marLeft w:val="0"/>
          <w:marRight w:val="0"/>
          <w:marTop w:val="0"/>
          <w:marBottom w:val="0"/>
          <w:divBdr>
            <w:top w:val="single" w:sz="2" w:space="0" w:color="E5E7EB"/>
            <w:left w:val="single" w:sz="2" w:space="0" w:color="E5E7EB"/>
            <w:bottom w:val="single" w:sz="2" w:space="0" w:color="E5E7EB"/>
            <w:right w:val="single" w:sz="2" w:space="0" w:color="E5E7EB"/>
          </w:divBdr>
        </w:div>
        <w:div w:id="404038097">
          <w:marLeft w:val="0"/>
          <w:marRight w:val="0"/>
          <w:marTop w:val="0"/>
          <w:marBottom w:val="0"/>
          <w:divBdr>
            <w:top w:val="single" w:sz="2" w:space="0" w:color="E5E7EB"/>
            <w:left w:val="single" w:sz="2" w:space="0" w:color="E5E7EB"/>
            <w:bottom w:val="single" w:sz="2" w:space="0" w:color="E5E7EB"/>
            <w:right w:val="single" w:sz="2" w:space="0" w:color="E5E7EB"/>
          </w:divBdr>
        </w:div>
        <w:div w:id="1491289239">
          <w:marLeft w:val="0"/>
          <w:marRight w:val="0"/>
          <w:marTop w:val="0"/>
          <w:marBottom w:val="0"/>
          <w:divBdr>
            <w:top w:val="single" w:sz="2" w:space="0" w:color="E5E7EB"/>
            <w:left w:val="single" w:sz="2" w:space="0" w:color="E5E7EB"/>
            <w:bottom w:val="single" w:sz="2" w:space="0" w:color="E5E7EB"/>
            <w:right w:val="single" w:sz="2" w:space="0" w:color="E5E7EB"/>
          </w:divBdr>
        </w:div>
        <w:div w:id="1677608044">
          <w:marLeft w:val="0"/>
          <w:marRight w:val="0"/>
          <w:marTop w:val="0"/>
          <w:marBottom w:val="0"/>
          <w:divBdr>
            <w:top w:val="single" w:sz="2" w:space="0" w:color="E5E7EB"/>
            <w:left w:val="single" w:sz="2" w:space="0" w:color="E5E7EB"/>
            <w:bottom w:val="single" w:sz="2" w:space="0" w:color="E5E7EB"/>
            <w:right w:val="single" w:sz="2" w:space="0" w:color="E5E7EB"/>
          </w:divBdr>
        </w:div>
        <w:div w:id="2111924375">
          <w:marLeft w:val="0"/>
          <w:marRight w:val="0"/>
          <w:marTop w:val="0"/>
          <w:marBottom w:val="0"/>
          <w:divBdr>
            <w:top w:val="single" w:sz="2" w:space="0" w:color="E5E7EB"/>
            <w:left w:val="single" w:sz="2" w:space="0" w:color="E5E7EB"/>
            <w:bottom w:val="single" w:sz="2" w:space="0" w:color="E5E7EB"/>
            <w:right w:val="single" w:sz="2" w:space="0" w:color="E5E7EB"/>
          </w:divBdr>
        </w:div>
        <w:div w:id="371659238">
          <w:marLeft w:val="0"/>
          <w:marRight w:val="0"/>
          <w:marTop w:val="0"/>
          <w:marBottom w:val="0"/>
          <w:divBdr>
            <w:top w:val="single" w:sz="2" w:space="0" w:color="E5E7EB"/>
            <w:left w:val="single" w:sz="2" w:space="0" w:color="E5E7EB"/>
            <w:bottom w:val="single" w:sz="2" w:space="0" w:color="E5E7EB"/>
            <w:right w:val="single" w:sz="2" w:space="0" w:color="E5E7EB"/>
          </w:divBdr>
        </w:div>
        <w:div w:id="1079012458">
          <w:marLeft w:val="0"/>
          <w:marRight w:val="0"/>
          <w:marTop w:val="0"/>
          <w:marBottom w:val="0"/>
          <w:divBdr>
            <w:top w:val="single" w:sz="2" w:space="0" w:color="E5E7EB"/>
            <w:left w:val="single" w:sz="2" w:space="0" w:color="E5E7EB"/>
            <w:bottom w:val="single" w:sz="2" w:space="0" w:color="E5E7EB"/>
            <w:right w:val="single" w:sz="2" w:space="0" w:color="E5E7EB"/>
          </w:divBdr>
        </w:div>
        <w:div w:id="994185492">
          <w:marLeft w:val="0"/>
          <w:marRight w:val="0"/>
          <w:marTop w:val="0"/>
          <w:marBottom w:val="0"/>
          <w:divBdr>
            <w:top w:val="single" w:sz="2" w:space="0" w:color="E5E7EB"/>
            <w:left w:val="single" w:sz="2" w:space="0" w:color="E5E7EB"/>
            <w:bottom w:val="single" w:sz="2" w:space="0" w:color="E5E7EB"/>
            <w:right w:val="single" w:sz="2" w:space="0" w:color="E5E7EB"/>
          </w:divBdr>
        </w:div>
        <w:div w:id="1021586874">
          <w:marLeft w:val="0"/>
          <w:marRight w:val="0"/>
          <w:marTop w:val="0"/>
          <w:marBottom w:val="0"/>
          <w:divBdr>
            <w:top w:val="single" w:sz="2" w:space="0" w:color="E5E7EB"/>
            <w:left w:val="single" w:sz="2" w:space="0" w:color="E5E7EB"/>
            <w:bottom w:val="single" w:sz="2" w:space="0" w:color="E5E7EB"/>
            <w:right w:val="single" w:sz="2" w:space="0" w:color="E5E7EB"/>
          </w:divBdr>
        </w:div>
        <w:div w:id="1188256322">
          <w:marLeft w:val="0"/>
          <w:marRight w:val="0"/>
          <w:marTop w:val="0"/>
          <w:marBottom w:val="0"/>
          <w:divBdr>
            <w:top w:val="single" w:sz="2" w:space="0" w:color="E5E7EB"/>
            <w:left w:val="single" w:sz="2" w:space="0" w:color="E5E7EB"/>
            <w:bottom w:val="single" w:sz="2" w:space="0" w:color="E5E7EB"/>
            <w:right w:val="single" w:sz="2" w:space="0" w:color="E5E7EB"/>
          </w:divBdr>
        </w:div>
        <w:div w:id="870149272">
          <w:marLeft w:val="0"/>
          <w:marRight w:val="0"/>
          <w:marTop w:val="0"/>
          <w:marBottom w:val="0"/>
          <w:divBdr>
            <w:top w:val="single" w:sz="2" w:space="0" w:color="E5E7EB"/>
            <w:left w:val="single" w:sz="2" w:space="0" w:color="E5E7EB"/>
            <w:bottom w:val="single" w:sz="2" w:space="0" w:color="E5E7EB"/>
            <w:right w:val="single" w:sz="2" w:space="0" w:color="E5E7EB"/>
          </w:divBdr>
        </w:div>
        <w:div w:id="941573453">
          <w:marLeft w:val="0"/>
          <w:marRight w:val="0"/>
          <w:marTop w:val="0"/>
          <w:marBottom w:val="0"/>
          <w:divBdr>
            <w:top w:val="single" w:sz="2" w:space="0" w:color="E5E7EB"/>
            <w:left w:val="single" w:sz="2" w:space="0" w:color="E5E7EB"/>
            <w:bottom w:val="single" w:sz="2" w:space="0" w:color="E5E7EB"/>
            <w:right w:val="single" w:sz="2" w:space="0" w:color="E5E7EB"/>
          </w:divBdr>
        </w:div>
        <w:div w:id="794906423">
          <w:marLeft w:val="0"/>
          <w:marRight w:val="0"/>
          <w:marTop w:val="0"/>
          <w:marBottom w:val="0"/>
          <w:divBdr>
            <w:top w:val="single" w:sz="2" w:space="0" w:color="E5E7EB"/>
            <w:left w:val="single" w:sz="2" w:space="0" w:color="E5E7EB"/>
            <w:bottom w:val="single" w:sz="2" w:space="0" w:color="E5E7EB"/>
            <w:right w:val="single" w:sz="2" w:space="0" w:color="E5E7EB"/>
          </w:divBdr>
        </w:div>
        <w:div w:id="252977323">
          <w:marLeft w:val="0"/>
          <w:marRight w:val="0"/>
          <w:marTop w:val="0"/>
          <w:marBottom w:val="0"/>
          <w:divBdr>
            <w:top w:val="single" w:sz="2" w:space="0" w:color="E5E7EB"/>
            <w:left w:val="single" w:sz="2" w:space="0" w:color="E5E7EB"/>
            <w:bottom w:val="single" w:sz="2" w:space="0" w:color="E5E7EB"/>
            <w:right w:val="single" w:sz="2" w:space="0" w:color="E5E7EB"/>
          </w:divBdr>
        </w:div>
        <w:div w:id="1427187500">
          <w:marLeft w:val="0"/>
          <w:marRight w:val="0"/>
          <w:marTop w:val="0"/>
          <w:marBottom w:val="0"/>
          <w:divBdr>
            <w:top w:val="single" w:sz="2" w:space="0" w:color="E5E7EB"/>
            <w:left w:val="single" w:sz="2" w:space="0" w:color="E5E7EB"/>
            <w:bottom w:val="single" w:sz="2" w:space="0" w:color="E5E7EB"/>
            <w:right w:val="single" w:sz="2" w:space="0" w:color="E5E7EB"/>
          </w:divBdr>
        </w:div>
        <w:div w:id="1626695583">
          <w:marLeft w:val="0"/>
          <w:marRight w:val="0"/>
          <w:marTop w:val="0"/>
          <w:marBottom w:val="0"/>
          <w:divBdr>
            <w:top w:val="single" w:sz="2" w:space="0" w:color="E5E7EB"/>
            <w:left w:val="single" w:sz="2" w:space="0" w:color="E5E7EB"/>
            <w:bottom w:val="single" w:sz="2" w:space="0" w:color="E5E7EB"/>
            <w:right w:val="single" w:sz="2" w:space="0" w:color="E5E7EB"/>
          </w:divBdr>
        </w:div>
        <w:div w:id="1528250895">
          <w:marLeft w:val="0"/>
          <w:marRight w:val="0"/>
          <w:marTop w:val="0"/>
          <w:marBottom w:val="0"/>
          <w:divBdr>
            <w:top w:val="single" w:sz="2" w:space="0" w:color="E5E7EB"/>
            <w:left w:val="single" w:sz="2" w:space="0" w:color="E5E7EB"/>
            <w:bottom w:val="single" w:sz="2" w:space="0" w:color="E5E7EB"/>
            <w:right w:val="single" w:sz="2" w:space="0" w:color="E5E7EB"/>
          </w:divBdr>
        </w:div>
        <w:div w:id="1509906050">
          <w:marLeft w:val="0"/>
          <w:marRight w:val="0"/>
          <w:marTop w:val="0"/>
          <w:marBottom w:val="0"/>
          <w:divBdr>
            <w:top w:val="single" w:sz="2" w:space="0" w:color="E5E7EB"/>
            <w:left w:val="single" w:sz="2" w:space="0" w:color="E5E7EB"/>
            <w:bottom w:val="single" w:sz="2" w:space="0" w:color="E5E7EB"/>
            <w:right w:val="single" w:sz="2" w:space="0" w:color="E5E7EB"/>
          </w:divBdr>
        </w:div>
        <w:div w:id="1646230303">
          <w:marLeft w:val="0"/>
          <w:marRight w:val="0"/>
          <w:marTop w:val="0"/>
          <w:marBottom w:val="0"/>
          <w:divBdr>
            <w:top w:val="single" w:sz="2" w:space="0" w:color="E5E7EB"/>
            <w:left w:val="single" w:sz="2" w:space="0" w:color="E5E7EB"/>
            <w:bottom w:val="single" w:sz="2" w:space="0" w:color="E5E7EB"/>
            <w:right w:val="single" w:sz="2" w:space="0" w:color="E5E7EB"/>
          </w:divBdr>
        </w:div>
        <w:div w:id="2082635454">
          <w:marLeft w:val="0"/>
          <w:marRight w:val="0"/>
          <w:marTop w:val="0"/>
          <w:marBottom w:val="0"/>
          <w:divBdr>
            <w:top w:val="single" w:sz="2" w:space="0" w:color="E5E7EB"/>
            <w:left w:val="single" w:sz="2" w:space="0" w:color="E5E7EB"/>
            <w:bottom w:val="single" w:sz="2" w:space="0" w:color="E5E7EB"/>
            <w:right w:val="single" w:sz="2" w:space="0" w:color="E5E7EB"/>
          </w:divBdr>
        </w:div>
        <w:div w:id="2104177568">
          <w:marLeft w:val="0"/>
          <w:marRight w:val="0"/>
          <w:marTop w:val="0"/>
          <w:marBottom w:val="0"/>
          <w:divBdr>
            <w:top w:val="single" w:sz="2" w:space="0" w:color="E5E7EB"/>
            <w:left w:val="single" w:sz="2" w:space="0" w:color="E5E7EB"/>
            <w:bottom w:val="single" w:sz="2" w:space="0" w:color="E5E7EB"/>
            <w:right w:val="single" w:sz="2" w:space="0" w:color="E5E7EB"/>
          </w:divBdr>
        </w:div>
        <w:div w:id="193613788">
          <w:marLeft w:val="0"/>
          <w:marRight w:val="0"/>
          <w:marTop w:val="0"/>
          <w:marBottom w:val="0"/>
          <w:divBdr>
            <w:top w:val="single" w:sz="2" w:space="0" w:color="E5E7EB"/>
            <w:left w:val="single" w:sz="2" w:space="0" w:color="E5E7EB"/>
            <w:bottom w:val="single" w:sz="2" w:space="0" w:color="E5E7EB"/>
            <w:right w:val="single" w:sz="2" w:space="0" w:color="E5E7EB"/>
          </w:divBdr>
        </w:div>
        <w:div w:id="10333797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59823313">
      <w:bodyDiv w:val="1"/>
      <w:marLeft w:val="0"/>
      <w:marRight w:val="0"/>
      <w:marTop w:val="0"/>
      <w:marBottom w:val="0"/>
      <w:divBdr>
        <w:top w:val="none" w:sz="0" w:space="0" w:color="auto"/>
        <w:left w:val="none" w:sz="0" w:space="0" w:color="auto"/>
        <w:bottom w:val="none" w:sz="0" w:space="0" w:color="auto"/>
        <w:right w:val="none" w:sz="0" w:space="0" w:color="auto"/>
      </w:divBdr>
      <w:divsChild>
        <w:div w:id="1543860672">
          <w:marLeft w:val="0"/>
          <w:marRight w:val="0"/>
          <w:marTop w:val="0"/>
          <w:marBottom w:val="0"/>
          <w:divBdr>
            <w:top w:val="single" w:sz="2" w:space="0" w:color="E5E7EB"/>
            <w:left w:val="single" w:sz="2" w:space="0" w:color="E5E7EB"/>
            <w:bottom w:val="single" w:sz="2" w:space="0" w:color="E5E7EB"/>
            <w:right w:val="single" w:sz="2" w:space="0" w:color="E5E7EB"/>
          </w:divBdr>
        </w:div>
        <w:div w:id="1839618093">
          <w:marLeft w:val="0"/>
          <w:marRight w:val="0"/>
          <w:marTop w:val="0"/>
          <w:marBottom w:val="0"/>
          <w:divBdr>
            <w:top w:val="single" w:sz="2" w:space="0" w:color="E5E7EB"/>
            <w:left w:val="single" w:sz="2" w:space="0" w:color="E5E7EB"/>
            <w:bottom w:val="single" w:sz="2" w:space="0" w:color="E5E7EB"/>
            <w:right w:val="single" w:sz="2" w:space="0" w:color="E5E7EB"/>
          </w:divBdr>
        </w:div>
        <w:div w:id="1446464854">
          <w:marLeft w:val="0"/>
          <w:marRight w:val="0"/>
          <w:marTop w:val="0"/>
          <w:marBottom w:val="0"/>
          <w:divBdr>
            <w:top w:val="single" w:sz="2" w:space="0" w:color="E5E7EB"/>
            <w:left w:val="single" w:sz="2" w:space="0" w:color="E5E7EB"/>
            <w:bottom w:val="single" w:sz="2" w:space="0" w:color="E5E7EB"/>
            <w:right w:val="single" w:sz="2" w:space="0" w:color="E5E7EB"/>
          </w:divBdr>
        </w:div>
        <w:div w:id="26026614">
          <w:marLeft w:val="0"/>
          <w:marRight w:val="0"/>
          <w:marTop w:val="0"/>
          <w:marBottom w:val="0"/>
          <w:divBdr>
            <w:top w:val="single" w:sz="2" w:space="0" w:color="E5E7EB"/>
            <w:left w:val="single" w:sz="2" w:space="0" w:color="E5E7EB"/>
            <w:bottom w:val="single" w:sz="2" w:space="0" w:color="E5E7EB"/>
            <w:right w:val="single" w:sz="2" w:space="0" w:color="E5E7EB"/>
          </w:divBdr>
        </w:div>
        <w:div w:id="432559342">
          <w:marLeft w:val="0"/>
          <w:marRight w:val="0"/>
          <w:marTop w:val="0"/>
          <w:marBottom w:val="0"/>
          <w:divBdr>
            <w:top w:val="single" w:sz="2" w:space="0" w:color="E5E7EB"/>
            <w:left w:val="single" w:sz="2" w:space="0" w:color="E5E7EB"/>
            <w:bottom w:val="single" w:sz="2" w:space="0" w:color="E5E7EB"/>
            <w:right w:val="single" w:sz="2" w:space="0" w:color="E5E7EB"/>
          </w:divBdr>
        </w:div>
        <w:div w:id="1475223587">
          <w:marLeft w:val="0"/>
          <w:marRight w:val="0"/>
          <w:marTop w:val="0"/>
          <w:marBottom w:val="0"/>
          <w:divBdr>
            <w:top w:val="single" w:sz="2" w:space="0" w:color="E5E7EB"/>
            <w:left w:val="single" w:sz="2" w:space="0" w:color="E5E7EB"/>
            <w:bottom w:val="single" w:sz="2" w:space="0" w:color="E5E7EB"/>
            <w:right w:val="single" w:sz="2" w:space="0" w:color="E5E7EB"/>
          </w:divBdr>
        </w:div>
        <w:div w:id="1826779347">
          <w:marLeft w:val="0"/>
          <w:marRight w:val="0"/>
          <w:marTop w:val="0"/>
          <w:marBottom w:val="0"/>
          <w:divBdr>
            <w:top w:val="single" w:sz="2" w:space="0" w:color="E5E7EB"/>
            <w:left w:val="single" w:sz="2" w:space="0" w:color="E5E7EB"/>
            <w:bottom w:val="single" w:sz="2" w:space="0" w:color="E5E7EB"/>
            <w:right w:val="single" w:sz="2" w:space="0" w:color="E5E7EB"/>
          </w:divBdr>
        </w:div>
        <w:div w:id="115485645">
          <w:marLeft w:val="0"/>
          <w:marRight w:val="0"/>
          <w:marTop w:val="0"/>
          <w:marBottom w:val="0"/>
          <w:divBdr>
            <w:top w:val="single" w:sz="2" w:space="0" w:color="E5E7EB"/>
            <w:left w:val="single" w:sz="2" w:space="0" w:color="E5E7EB"/>
            <w:bottom w:val="single" w:sz="2" w:space="0" w:color="E5E7EB"/>
            <w:right w:val="single" w:sz="2" w:space="0" w:color="E5E7EB"/>
          </w:divBdr>
        </w:div>
        <w:div w:id="2062248318">
          <w:marLeft w:val="0"/>
          <w:marRight w:val="0"/>
          <w:marTop w:val="0"/>
          <w:marBottom w:val="0"/>
          <w:divBdr>
            <w:top w:val="single" w:sz="2" w:space="0" w:color="E5E7EB"/>
            <w:left w:val="single" w:sz="2" w:space="0" w:color="E5E7EB"/>
            <w:bottom w:val="single" w:sz="2" w:space="0" w:color="E5E7EB"/>
            <w:right w:val="single" w:sz="2" w:space="0" w:color="E5E7EB"/>
          </w:divBdr>
        </w:div>
        <w:div w:id="867569378">
          <w:marLeft w:val="0"/>
          <w:marRight w:val="0"/>
          <w:marTop w:val="0"/>
          <w:marBottom w:val="0"/>
          <w:divBdr>
            <w:top w:val="single" w:sz="2" w:space="0" w:color="E5E7EB"/>
            <w:left w:val="single" w:sz="2" w:space="0" w:color="E5E7EB"/>
            <w:bottom w:val="single" w:sz="2" w:space="0" w:color="E5E7EB"/>
            <w:right w:val="single" w:sz="2" w:space="0" w:color="E5E7EB"/>
          </w:divBdr>
        </w:div>
        <w:div w:id="1943763861">
          <w:marLeft w:val="0"/>
          <w:marRight w:val="0"/>
          <w:marTop w:val="0"/>
          <w:marBottom w:val="0"/>
          <w:divBdr>
            <w:top w:val="single" w:sz="2" w:space="0" w:color="E5E7EB"/>
            <w:left w:val="single" w:sz="2" w:space="0" w:color="E5E7EB"/>
            <w:bottom w:val="single" w:sz="2" w:space="0" w:color="E5E7EB"/>
            <w:right w:val="single" w:sz="2" w:space="0" w:color="E5E7EB"/>
          </w:divBdr>
        </w:div>
        <w:div w:id="589972890">
          <w:marLeft w:val="0"/>
          <w:marRight w:val="0"/>
          <w:marTop w:val="0"/>
          <w:marBottom w:val="0"/>
          <w:divBdr>
            <w:top w:val="single" w:sz="2" w:space="0" w:color="E5E7EB"/>
            <w:left w:val="single" w:sz="2" w:space="0" w:color="E5E7EB"/>
            <w:bottom w:val="single" w:sz="2" w:space="0" w:color="E5E7EB"/>
            <w:right w:val="single" w:sz="2" w:space="0" w:color="E5E7EB"/>
          </w:divBdr>
        </w:div>
        <w:div w:id="1350595968">
          <w:marLeft w:val="0"/>
          <w:marRight w:val="0"/>
          <w:marTop w:val="0"/>
          <w:marBottom w:val="0"/>
          <w:divBdr>
            <w:top w:val="single" w:sz="2" w:space="0" w:color="E5E7EB"/>
            <w:left w:val="single" w:sz="2" w:space="0" w:color="E5E7EB"/>
            <w:bottom w:val="single" w:sz="2" w:space="0" w:color="E5E7EB"/>
            <w:right w:val="single" w:sz="2" w:space="0" w:color="E5E7EB"/>
          </w:divBdr>
        </w:div>
        <w:div w:id="1347365946">
          <w:marLeft w:val="0"/>
          <w:marRight w:val="0"/>
          <w:marTop w:val="0"/>
          <w:marBottom w:val="0"/>
          <w:divBdr>
            <w:top w:val="single" w:sz="2" w:space="0" w:color="E5E7EB"/>
            <w:left w:val="single" w:sz="2" w:space="0" w:color="E5E7EB"/>
            <w:bottom w:val="single" w:sz="2" w:space="0" w:color="E5E7EB"/>
            <w:right w:val="single" w:sz="2" w:space="0" w:color="E5E7EB"/>
          </w:divBdr>
        </w:div>
        <w:div w:id="862285279">
          <w:marLeft w:val="0"/>
          <w:marRight w:val="0"/>
          <w:marTop w:val="0"/>
          <w:marBottom w:val="0"/>
          <w:divBdr>
            <w:top w:val="single" w:sz="2" w:space="0" w:color="E5E7EB"/>
            <w:left w:val="single" w:sz="2" w:space="0" w:color="E5E7EB"/>
            <w:bottom w:val="single" w:sz="2" w:space="0" w:color="E5E7EB"/>
            <w:right w:val="single" w:sz="2" w:space="0" w:color="E5E7EB"/>
          </w:divBdr>
        </w:div>
        <w:div w:id="854878070">
          <w:marLeft w:val="0"/>
          <w:marRight w:val="0"/>
          <w:marTop w:val="0"/>
          <w:marBottom w:val="0"/>
          <w:divBdr>
            <w:top w:val="single" w:sz="2" w:space="0" w:color="E5E7EB"/>
            <w:left w:val="single" w:sz="2" w:space="0" w:color="E5E7EB"/>
            <w:bottom w:val="single" w:sz="2" w:space="0" w:color="E5E7EB"/>
            <w:right w:val="single" w:sz="2" w:space="0" w:color="E5E7EB"/>
          </w:divBdr>
        </w:div>
        <w:div w:id="1158227290">
          <w:marLeft w:val="0"/>
          <w:marRight w:val="0"/>
          <w:marTop w:val="0"/>
          <w:marBottom w:val="0"/>
          <w:divBdr>
            <w:top w:val="single" w:sz="2" w:space="0" w:color="E5E7EB"/>
            <w:left w:val="single" w:sz="2" w:space="0" w:color="E5E7EB"/>
            <w:bottom w:val="single" w:sz="2" w:space="0" w:color="E5E7EB"/>
            <w:right w:val="single" w:sz="2" w:space="0" w:color="E5E7EB"/>
          </w:divBdr>
        </w:div>
        <w:div w:id="43801398">
          <w:marLeft w:val="0"/>
          <w:marRight w:val="0"/>
          <w:marTop w:val="0"/>
          <w:marBottom w:val="0"/>
          <w:divBdr>
            <w:top w:val="single" w:sz="2" w:space="0" w:color="E5E7EB"/>
            <w:left w:val="single" w:sz="2" w:space="0" w:color="E5E7EB"/>
            <w:bottom w:val="single" w:sz="2" w:space="0" w:color="E5E7EB"/>
            <w:right w:val="single" w:sz="2" w:space="0" w:color="E5E7EB"/>
          </w:divBdr>
        </w:div>
        <w:div w:id="1320420186">
          <w:marLeft w:val="0"/>
          <w:marRight w:val="0"/>
          <w:marTop w:val="0"/>
          <w:marBottom w:val="0"/>
          <w:divBdr>
            <w:top w:val="single" w:sz="2" w:space="0" w:color="E5E7EB"/>
            <w:left w:val="single" w:sz="2" w:space="0" w:color="E5E7EB"/>
            <w:bottom w:val="single" w:sz="2" w:space="0" w:color="E5E7EB"/>
            <w:right w:val="single" w:sz="2" w:space="0" w:color="E5E7EB"/>
          </w:divBdr>
        </w:div>
        <w:div w:id="501512211">
          <w:marLeft w:val="0"/>
          <w:marRight w:val="0"/>
          <w:marTop w:val="0"/>
          <w:marBottom w:val="0"/>
          <w:divBdr>
            <w:top w:val="single" w:sz="2" w:space="0" w:color="E5E7EB"/>
            <w:left w:val="single" w:sz="2" w:space="0" w:color="E5E7EB"/>
            <w:bottom w:val="single" w:sz="2" w:space="0" w:color="E5E7EB"/>
            <w:right w:val="single" w:sz="2" w:space="0" w:color="E5E7EB"/>
          </w:divBdr>
        </w:div>
        <w:div w:id="798495613">
          <w:marLeft w:val="0"/>
          <w:marRight w:val="0"/>
          <w:marTop w:val="0"/>
          <w:marBottom w:val="0"/>
          <w:divBdr>
            <w:top w:val="single" w:sz="2" w:space="0" w:color="E5E7EB"/>
            <w:left w:val="single" w:sz="2" w:space="0" w:color="E5E7EB"/>
            <w:bottom w:val="single" w:sz="2" w:space="0" w:color="E5E7EB"/>
            <w:right w:val="single" w:sz="2" w:space="0" w:color="E5E7EB"/>
          </w:divBdr>
        </w:div>
        <w:div w:id="723720911">
          <w:marLeft w:val="0"/>
          <w:marRight w:val="0"/>
          <w:marTop w:val="0"/>
          <w:marBottom w:val="0"/>
          <w:divBdr>
            <w:top w:val="single" w:sz="2" w:space="0" w:color="E5E7EB"/>
            <w:left w:val="single" w:sz="2" w:space="0" w:color="E5E7EB"/>
            <w:bottom w:val="single" w:sz="2" w:space="0" w:color="E5E7EB"/>
            <w:right w:val="single" w:sz="2" w:space="0" w:color="E5E7EB"/>
          </w:divBdr>
        </w:div>
        <w:div w:id="370693104">
          <w:marLeft w:val="0"/>
          <w:marRight w:val="0"/>
          <w:marTop w:val="0"/>
          <w:marBottom w:val="0"/>
          <w:divBdr>
            <w:top w:val="single" w:sz="2" w:space="0" w:color="E5E7EB"/>
            <w:left w:val="single" w:sz="2" w:space="0" w:color="E5E7EB"/>
            <w:bottom w:val="single" w:sz="2" w:space="0" w:color="E5E7EB"/>
            <w:right w:val="single" w:sz="2" w:space="0" w:color="E5E7EB"/>
          </w:divBdr>
        </w:div>
        <w:div w:id="845246577">
          <w:marLeft w:val="0"/>
          <w:marRight w:val="0"/>
          <w:marTop w:val="0"/>
          <w:marBottom w:val="0"/>
          <w:divBdr>
            <w:top w:val="single" w:sz="2" w:space="0" w:color="E5E7EB"/>
            <w:left w:val="single" w:sz="2" w:space="0" w:color="E5E7EB"/>
            <w:bottom w:val="single" w:sz="2" w:space="0" w:color="E5E7EB"/>
            <w:right w:val="single" w:sz="2" w:space="0" w:color="E5E7EB"/>
          </w:divBdr>
        </w:div>
        <w:div w:id="1489009067">
          <w:marLeft w:val="0"/>
          <w:marRight w:val="0"/>
          <w:marTop w:val="0"/>
          <w:marBottom w:val="0"/>
          <w:divBdr>
            <w:top w:val="single" w:sz="2" w:space="0" w:color="E5E7EB"/>
            <w:left w:val="single" w:sz="2" w:space="0" w:color="E5E7EB"/>
            <w:bottom w:val="single" w:sz="2" w:space="0" w:color="E5E7EB"/>
            <w:right w:val="single" w:sz="2" w:space="0" w:color="E5E7EB"/>
          </w:divBdr>
        </w:div>
        <w:div w:id="1194542622">
          <w:marLeft w:val="0"/>
          <w:marRight w:val="0"/>
          <w:marTop w:val="0"/>
          <w:marBottom w:val="0"/>
          <w:divBdr>
            <w:top w:val="single" w:sz="2" w:space="0" w:color="E5E7EB"/>
            <w:left w:val="single" w:sz="2" w:space="0" w:color="E5E7EB"/>
            <w:bottom w:val="single" w:sz="2" w:space="0" w:color="E5E7EB"/>
            <w:right w:val="single" w:sz="2" w:space="0" w:color="E5E7EB"/>
          </w:divBdr>
        </w:div>
        <w:div w:id="337581407">
          <w:marLeft w:val="0"/>
          <w:marRight w:val="0"/>
          <w:marTop w:val="0"/>
          <w:marBottom w:val="0"/>
          <w:divBdr>
            <w:top w:val="single" w:sz="2" w:space="0" w:color="E5E7EB"/>
            <w:left w:val="single" w:sz="2" w:space="0" w:color="E5E7EB"/>
            <w:bottom w:val="single" w:sz="2" w:space="0" w:color="E5E7EB"/>
            <w:right w:val="single" w:sz="2" w:space="0" w:color="E5E7EB"/>
          </w:divBdr>
        </w:div>
        <w:div w:id="1552229251">
          <w:marLeft w:val="0"/>
          <w:marRight w:val="0"/>
          <w:marTop w:val="0"/>
          <w:marBottom w:val="0"/>
          <w:divBdr>
            <w:top w:val="single" w:sz="2" w:space="0" w:color="E5E7EB"/>
            <w:left w:val="single" w:sz="2" w:space="0" w:color="E5E7EB"/>
            <w:bottom w:val="single" w:sz="2" w:space="0" w:color="E5E7EB"/>
            <w:right w:val="single" w:sz="2" w:space="0" w:color="E5E7EB"/>
          </w:divBdr>
        </w:div>
        <w:div w:id="1832060768">
          <w:marLeft w:val="0"/>
          <w:marRight w:val="0"/>
          <w:marTop w:val="0"/>
          <w:marBottom w:val="0"/>
          <w:divBdr>
            <w:top w:val="single" w:sz="2" w:space="0" w:color="E5E7EB"/>
            <w:left w:val="single" w:sz="2" w:space="0" w:color="E5E7EB"/>
            <w:bottom w:val="single" w:sz="2" w:space="0" w:color="E5E7EB"/>
            <w:right w:val="single" w:sz="2" w:space="0" w:color="E5E7EB"/>
          </w:divBdr>
        </w:div>
        <w:div w:id="20209950">
          <w:marLeft w:val="0"/>
          <w:marRight w:val="0"/>
          <w:marTop w:val="0"/>
          <w:marBottom w:val="0"/>
          <w:divBdr>
            <w:top w:val="single" w:sz="2" w:space="0" w:color="E5E7EB"/>
            <w:left w:val="single" w:sz="2" w:space="0" w:color="E5E7EB"/>
            <w:bottom w:val="single" w:sz="2" w:space="0" w:color="E5E7EB"/>
            <w:right w:val="single" w:sz="2" w:space="0" w:color="E5E7EB"/>
          </w:divBdr>
        </w:div>
        <w:div w:id="1650476140">
          <w:marLeft w:val="0"/>
          <w:marRight w:val="0"/>
          <w:marTop w:val="0"/>
          <w:marBottom w:val="0"/>
          <w:divBdr>
            <w:top w:val="single" w:sz="2" w:space="0" w:color="E5E7EB"/>
            <w:left w:val="single" w:sz="2" w:space="0" w:color="E5E7EB"/>
            <w:bottom w:val="single" w:sz="2" w:space="0" w:color="E5E7EB"/>
            <w:right w:val="single" w:sz="2" w:space="0" w:color="E5E7EB"/>
          </w:divBdr>
        </w:div>
        <w:div w:id="1873764228">
          <w:marLeft w:val="0"/>
          <w:marRight w:val="0"/>
          <w:marTop w:val="0"/>
          <w:marBottom w:val="0"/>
          <w:divBdr>
            <w:top w:val="single" w:sz="2" w:space="0" w:color="E5E7EB"/>
            <w:left w:val="single" w:sz="2" w:space="0" w:color="E5E7EB"/>
            <w:bottom w:val="single" w:sz="2" w:space="0" w:color="E5E7EB"/>
            <w:right w:val="single" w:sz="2" w:space="0" w:color="E5E7EB"/>
          </w:divBdr>
        </w:div>
        <w:div w:id="2029090256">
          <w:marLeft w:val="0"/>
          <w:marRight w:val="0"/>
          <w:marTop w:val="0"/>
          <w:marBottom w:val="0"/>
          <w:divBdr>
            <w:top w:val="single" w:sz="2" w:space="0" w:color="E5E7EB"/>
            <w:left w:val="single" w:sz="2" w:space="0" w:color="E5E7EB"/>
            <w:bottom w:val="single" w:sz="2" w:space="0" w:color="E5E7EB"/>
            <w:right w:val="single" w:sz="2" w:space="0" w:color="E5E7EB"/>
          </w:divBdr>
        </w:div>
        <w:div w:id="1563953410">
          <w:marLeft w:val="0"/>
          <w:marRight w:val="0"/>
          <w:marTop w:val="0"/>
          <w:marBottom w:val="0"/>
          <w:divBdr>
            <w:top w:val="single" w:sz="2" w:space="0" w:color="E5E7EB"/>
            <w:left w:val="single" w:sz="2" w:space="0" w:color="E5E7EB"/>
            <w:bottom w:val="single" w:sz="2" w:space="0" w:color="E5E7EB"/>
            <w:right w:val="single" w:sz="2" w:space="0" w:color="E5E7EB"/>
          </w:divBdr>
        </w:div>
        <w:div w:id="253173135">
          <w:marLeft w:val="0"/>
          <w:marRight w:val="0"/>
          <w:marTop w:val="0"/>
          <w:marBottom w:val="0"/>
          <w:divBdr>
            <w:top w:val="single" w:sz="2" w:space="0" w:color="E5E7EB"/>
            <w:left w:val="single" w:sz="2" w:space="0" w:color="E5E7EB"/>
            <w:bottom w:val="single" w:sz="2" w:space="0" w:color="E5E7EB"/>
            <w:right w:val="single" w:sz="2" w:space="0" w:color="E5E7EB"/>
          </w:divBdr>
        </w:div>
        <w:div w:id="295991652">
          <w:marLeft w:val="0"/>
          <w:marRight w:val="0"/>
          <w:marTop w:val="0"/>
          <w:marBottom w:val="0"/>
          <w:divBdr>
            <w:top w:val="single" w:sz="2" w:space="0" w:color="E5E7EB"/>
            <w:left w:val="single" w:sz="2" w:space="0" w:color="E5E7EB"/>
            <w:bottom w:val="single" w:sz="2" w:space="0" w:color="E5E7EB"/>
            <w:right w:val="single" w:sz="2" w:space="0" w:color="E5E7EB"/>
          </w:divBdr>
        </w:div>
        <w:div w:id="812867343">
          <w:marLeft w:val="0"/>
          <w:marRight w:val="0"/>
          <w:marTop w:val="0"/>
          <w:marBottom w:val="0"/>
          <w:divBdr>
            <w:top w:val="single" w:sz="2" w:space="0" w:color="E5E7EB"/>
            <w:left w:val="single" w:sz="2" w:space="0" w:color="E5E7EB"/>
            <w:bottom w:val="single" w:sz="2" w:space="0" w:color="E5E7EB"/>
            <w:right w:val="single" w:sz="2" w:space="0" w:color="E5E7EB"/>
          </w:divBdr>
        </w:div>
        <w:div w:id="1766534299">
          <w:marLeft w:val="0"/>
          <w:marRight w:val="0"/>
          <w:marTop w:val="0"/>
          <w:marBottom w:val="0"/>
          <w:divBdr>
            <w:top w:val="single" w:sz="2" w:space="0" w:color="E5E7EB"/>
            <w:left w:val="single" w:sz="2" w:space="0" w:color="E5E7EB"/>
            <w:bottom w:val="single" w:sz="2" w:space="0" w:color="E5E7EB"/>
            <w:right w:val="single" w:sz="2" w:space="0" w:color="E5E7EB"/>
          </w:divBdr>
        </w:div>
        <w:div w:id="1255279980">
          <w:marLeft w:val="0"/>
          <w:marRight w:val="0"/>
          <w:marTop w:val="0"/>
          <w:marBottom w:val="0"/>
          <w:divBdr>
            <w:top w:val="single" w:sz="2" w:space="0" w:color="E5E7EB"/>
            <w:left w:val="single" w:sz="2" w:space="0" w:color="E5E7EB"/>
            <w:bottom w:val="single" w:sz="2" w:space="0" w:color="E5E7EB"/>
            <w:right w:val="single" w:sz="2" w:space="0" w:color="E5E7EB"/>
          </w:divBdr>
        </w:div>
        <w:div w:id="2022734473">
          <w:marLeft w:val="0"/>
          <w:marRight w:val="0"/>
          <w:marTop w:val="0"/>
          <w:marBottom w:val="0"/>
          <w:divBdr>
            <w:top w:val="single" w:sz="2" w:space="0" w:color="E5E7EB"/>
            <w:left w:val="single" w:sz="2" w:space="0" w:color="E5E7EB"/>
            <w:bottom w:val="single" w:sz="2" w:space="0" w:color="E5E7EB"/>
            <w:right w:val="single" w:sz="2" w:space="0" w:color="E5E7EB"/>
          </w:divBdr>
        </w:div>
        <w:div w:id="322585762">
          <w:marLeft w:val="0"/>
          <w:marRight w:val="0"/>
          <w:marTop w:val="0"/>
          <w:marBottom w:val="0"/>
          <w:divBdr>
            <w:top w:val="single" w:sz="2" w:space="0" w:color="E5E7EB"/>
            <w:left w:val="single" w:sz="2" w:space="0" w:color="E5E7EB"/>
            <w:bottom w:val="single" w:sz="2" w:space="0" w:color="E5E7EB"/>
            <w:right w:val="single" w:sz="2" w:space="0" w:color="E5E7EB"/>
          </w:divBdr>
        </w:div>
        <w:div w:id="320935083">
          <w:marLeft w:val="0"/>
          <w:marRight w:val="0"/>
          <w:marTop w:val="0"/>
          <w:marBottom w:val="0"/>
          <w:divBdr>
            <w:top w:val="single" w:sz="2" w:space="0" w:color="E5E7EB"/>
            <w:left w:val="single" w:sz="2" w:space="0" w:color="E5E7EB"/>
            <w:bottom w:val="single" w:sz="2" w:space="0" w:color="E5E7EB"/>
            <w:right w:val="single" w:sz="2" w:space="0" w:color="E5E7EB"/>
          </w:divBdr>
        </w:div>
        <w:div w:id="2118409011">
          <w:marLeft w:val="0"/>
          <w:marRight w:val="0"/>
          <w:marTop w:val="0"/>
          <w:marBottom w:val="0"/>
          <w:divBdr>
            <w:top w:val="single" w:sz="2" w:space="0" w:color="E5E7EB"/>
            <w:left w:val="single" w:sz="2" w:space="0" w:color="E5E7EB"/>
            <w:bottom w:val="single" w:sz="2" w:space="0" w:color="E5E7EB"/>
            <w:right w:val="single" w:sz="2" w:space="0" w:color="E5E7EB"/>
          </w:divBdr>
        </w:div>
        <w:div w:id="1231038138">
          <w:marLeft w:val="0"/>
          <w:marRight w:val="0"/>
          <w:marTop w:val="0"/>
          <w:marBottom w:val="0"/>
          <w:divBdr>
            <w:top w:val="single" w:sz="2" w:space="0" w:color="E5E7EB"/>
            <w:left w:val="single" w:sz="2" w:space="0" w:color="E5E7EB"/>
            <w:bottom w:val="single" w:sz="2" w:space="0" w:color="E5E7EB"/>
            <w:right w:val="single" w:sz="2" w:space="0" w:color="E5E7EB"/>
          </w:divBdr>
        </w:div>
        <w:div w:id="1075468399">
          <w:marLeft w:val="0"/>
          <w:marRight w:val="0"/>
          <w:marTop w:val="0"/>
          <w:marBottom w:val="0"/>
          <w:divBdr>
            <w:top w:val="single" w:sz="2" w:space="0" w:color="E5E7EB"/>
            <w:left w:val="single" w:sz="2" w:space="0" w:color="E5E7EB"/>
            <w:bottom w:val="single" w:sz="2" w:space="0" w:color="E5E7EB"/>
            <w:right w:val="single" w:sz="2" w:space="0" w:color="E5E7EB"/>
          </w:divBdr>
        </w:div>
        <w:div w:id="1173225592">
          <w:marLeft w:val="0"/>
          <w:marRight w:val="0"/>
          <w:marTop w:val="0"/>
          <w:marBottom w:val="0"/>
          <w:divBdr>
            <w:top w:val="single" w:sz="2" w:space="0" w:color="E5E7EB"/>
            <w:left w:val="single" w:sz="2" w:space="0" w:color="E5E7EB"/>
            <w:bottom w:val="single" w:sz="2" w:space="0" w:color="E5E7EB"/>
            <w:right w:val="single" w:sz="2" w:space="0" w:color="E5E7EB"/>
          </w:divBdr>
        </w:div>
        <w:div w:id="2017069109">
          <w:marLeft w:val="0"/>
          <w:marRight w:val="0"/>
          <w:marTop w:val="0"/>
          <w:marBottom w:val="0"/>
          <w:divBdr>
            <w:top w:val="single" w:sz="2" w:space="0" w:color="E5E7EB"/>
            <w:left w:val="single" w:sz="2" w:space="0" w:color="E5E7EB"/>
            <w:bottom w:val="single" w:sz="2" w:space="0" w:color="E5E7EB"/>
            <w:right w:val="single" w:sz="2" w:space="0" w:color="E5E7EB"/>
          </w:divBdr>
        </w:div>
        <w:div w:id="1510362847">
          <w:marLeft w:val="0"/>
          <w:marRight w:val="0"/>
          <w:marTop w:val="0"/>
          <w:marBottom w:val="0"/>
          <w:divBdr>
            <w:top w:val="single" w:sz="2" w:space="0" w:color="E5E7EB"/>
            <w:left w:val="single" w:sz="2" w:space="0" w:color="E5E7EB"/>
            <w:bottom w:val="single" w:sz="2" w:space="0" w:color="E5E7EB"/>
            <w:right w:val="single" w:sz="2" w:space="0" w:color="E5E7EB"/>
          </w:divBdr>
        </w:div>
        <w:div w:id="1779905633">
          <w:marLeft w:val="0"/>
          <w:marRight w:val="0"/>
          <w:marTop w:val="0"/>
          <w:marBottom w:val="0"/>
          <w:divBdr>
            <w:top w:val="single" w:sz="2" w:space="0" w:color="E5E7EB"/>
            <w:left w:val="single" w:sz="2" w:space="0" w:color="E5E7EB"/>
            <w:bottom w:val="single" w:sz="2" w:space="0" w:color="E5E7EB"/>
            <w:right w:val="single" w:sz="2" w:space="0" w:color="E5E7EB"/>
          </w:divBdr>
        </w:div>
        <w:div w:id="235748857">
          <w:marLeft w:val="0"/>
          <w:marRight w:val="0"/>
          <w:marTop w:val="0"/>
          <w:marBottom w:val="0"/>
          <w:divBdr>
            <w:top w:val="single" w:sz="2" w:space="0" w:color="E5E7EB"/>
            <w:left w:val="single" w:sz="2" w:space="0" w:color="E5E7EB"/>
            <w:bottom w:val="single" w:sz="2" w:space="0" w:color="E5E7EB"/>
            <w:right w:val="single" w:sz="2" w:space="0" w:color="E5E7EB"/>
          </w:divBdr>
        </w:div>
        <w:div w:id="80880109">
          <w:marLeft w:val="0"/>
          <w:marRight w:val="0"/>
          <w:marTop w:val="0"/>
          <w:marBottom w:val="0"/>
          <w:divBdr>
            <w:top w:val="single" w:sz="2" w:space="0" w:color="E5E7EB"/>
            <w:left w:val="single" w:sz="2" w:space="0" w:color="E5E7EB"/>
            <w:bottom w:val="single" w:sz="2" w:space="0" w:color="E5E7EB"/>
            <w:right w:val="single" w:sz="2" w:space="0" w:color="E5E7EB"/>
          </w:divBdr>
        </w:div>
        <w:div w:id="320349484">
          <w:marLeft w:val="0"/>
          <w:marRight w:val="0"/>
          <w:marTop w:val="0"/>
          <w:marBottom w:val="0"/>
          <w:divBdr>
            <w:top w:val="single" w:sz="2" w:space="0" w:color="E5E7EB"/>
            <w:left w:val="single" w:sz="2" w:space="0" w:color="E5E7EB"/>
            <w:bottom w:val="single" w:sz="2" w:space="0" w:color="E5E7EB"/>
            <w:right w:val="single" w:sz="2" w:space="0" w:color="E5E7EB"/>
          </w:divBdr>
        </w:div>
        <w:div w:id="284116556">
          <w:marLeft w:val="0"/>
          <w:marRight w:val="0"/>
          <w:marTop w:val="0"/>
          <w:marBottom w:val="0"/>
          <w:divBdr>
            <w:top w:val="single" w:sz="2" w:space="0" w:color="E5E7EB"/>
            <w:left w:val="single" w:sz="2" w:space="0" w:color="E5E7EB"/>
            <w:bottom w:val="single" w:sz="2" w:space="0" w:color="E5E7EB"/>
            <w:right w:val="single" w:sz="2" w:space="0" w:color="E5E7EB"/>
          </w:divBdr>
        </w:div>
        <w:div w:id="4406871">
          <w:marLeft w:val="0"/>
          <w:marRight w:val="0"/>
          <w:marTop w:val="0"/>
          <w:marBottom w:val="0"/>
          <w:divBdr>
            <w:top w:val="single" w:sz="2" w:space="0" w:color="E5E7EB"/>
            <w:left w:val="single" w:sz="2" w:space="0" w:color="E5E7EB"/>
            <w:bottom w:val="single" w:sz="2" w:space="0" w:color="E5E7EB"/>
            <w:right w:val="single" w:sz="2" w:space="0" w:color="E5E7EB"/>
          </w:divBdr>
        </w:div>
        <w:div w:id="1002582298">
          <w:marLeft w:val="0"/>
          <w:marRight w:val="0"/>
          <w:marTop w:val="0"/>
          <w:marBottom w:val="0"/>
          <w:divBdr>
            <w:top w:val="single" w:sz="2" w:space="0" w:color="E5E7EB"/>
            <w:left w:val="single" w:sz="2" w:space="0" w:color="E5E7EB"/>
            <w:bottom w:val="single" w:sz="2" w:space="0" w:color="E5E7EB"/>
            <w:right w:val="single" w:sz="2" w:space="0" w:color="E5E7EB"/>
          </w:divBdr>
        </w:div>
        <w:div w:id="1355421607">
          <w:marLeft w:val="0"/>
          <w:marRight w:val="0"/>
          <w:marTop w:val="0"/>
          <w:marBottom w:val="0"/>
          <w:divBdr>
            <w:top w:val="single" w:sz="2" w:space="0" w:color="E5E7EB"/>
            <w:left w:val="single" w:sz="2" w:space="0" w:color="E5E7EB"/>
            <w:bottom w:val="single" w:sz="2" w:space="0" w:color="E5E7EB"/>
            <w:right w:val="single" w:sz="2" w:space="0" w:color="E5E7EB"/>
          </w:divBdr>
        </w:div>
        <w:div w:id="1664040808">
          <w:marLeft w:val="0"/>
          <w:marRight w:val="0"/>
          <w:marTop w:val="0"/>
          <w:marBottom w:val="0"/>
          <w:divBdr>
            <w:top w:val="single" w:sz="2" w:space="0" w:color="E5E7EB"/>
            <w:left w:val="single" w:sz="2" w:space="0" w:color="E5E7EB"/>
            <w:bottom w:val="single" w:sz="2" w:space="0" w:color="E5E7EB"/>
            <w:right w:val="single" w:sz="2" w:space="0" w:color="E5E7EB"/>
          </w:divBdr>
        </w:div>
        <w:div w:id="430473025">
          <w:marLeft w:val="0"/>
          <w:marRight w:val="0"/>
          <w:marTop w:val="0"/>
          <w:marBottom w:val="0"/>
          <w:divBdr>
            <w:top w:val="single" w:sz="2" w:space="0" w:color="E5E7EB"/>
            <w:left w:val="single" w:sz="2" w:space="0" w:color="E5E7EB"/>
            <w:bottom w:val="single" w:sz="2" w:space="0" w:color="E5E7EB"/>
            <w:right w:val="single" w:sz="2" w:space="0" w:color="E5E7EB"/>
          </w:divBdr>
        </w:div>
        <w:div w:id="323968808">
          <w:marLeft w:val="0"/>
          <w:marRight w:val="0"/>
          <w:marTop w:val="0"/>
          <w:marBottom w:val="0"/>
          <w:divBdr>
            <w:top w:val="single" w:sz="2" w:space="0" w:color="E5E7EB"/>
            <w:left w:val="single" w:sz="2" w:space="0" w:color="E5E7EB"/>
            <w:bottom w:val="single" w:sz="2" w:space="0" w:color="E5E7EB"/>
            <w:right w:val="single" w:sz="2" w:space="0" w:color="E5E7EB"/>
          </w:divBdr>
        </w:div>
        <w:div w:id="881868682">
          <w:marLeft w:val="0"/>
          <w:marRight w:val="0"/>
          <w:marTop w:val="0"/>
          <w:marBottom w:val="0"/>
          <w:divBdr>
            <w:top w:val="single" w:sz="2" w:space="0" w:color="E5E7EB"/>
            <w:left w:val="single" w:sz="2" w:space="0" w:color="E5E7EB"/>
            <w:bottom w:val="single" w:sz="2" w:space="0" w:color="E5E7EB"/>
            <w:right w:val="single" w:sz="2" w:space="0" w:color="E5E7EB"/>
          </w:divBdr>
        </w:div>
        <w:div w:id="493572898">
          <w:marLeft w:val="0"/>
          <w:marRight w:val="0"/>
          <w:marTop w:val="0"/>
          <w:marBottom w:val="0"/>
          <w:divBdr>
            <w:top w:val="single" w:sz="2" w:space="0" w:color="E5E7EB"/>
            <w:left w:val="single" w:sz="2" w:space="0" w:color="E5E7EB"/>
            <w:bottom w:val="single" w:sz="2" w:space="0" w:color="E5E7EB"/>
            <w:right w:val="single" w:sz="2" w:space="0" w:color="E5E7EB"/>
          </w:divBdr>
        </w:div>
        <w:div w:id="1375735170">
          <w:marLeft w:val="0"/>
          <w:marRight w:val="0"/>
          <w:marTop w:val="0"/>
          <w:marBottom w:val="0"/>
          <w:divBdr>
            <w:top w:val="single" w:sz="2" w:space="0" w:color="E5E7EB"/>
            <w:left w:val="single" w:sz="2" w:space="0" w:color="E5E7EB"/>
            <w:bottom w:val="single" w:sz="2" w:space="0" w:color="E5E7EB"/>
            <w:right w:val="single" w:sz="2" w:space="0" w:color="E5E7EB"/>
          </w:divBdr>
        </w:div>
        <w:div w:id="1190727016">
          <w:marLeft w:val="0"/>
          <w:marRight w:val="0"/>
          <w:marTop w:val="0"/>
          <w:marBottom w:val="0"/>
          <w:divBdr>
            <w:top w:val="single" w:sz="2" w:space="0" w:color="E5E7EB"/>
            <w:left w:val="single" w:sz="2" w:space="0" w:color="E5E7EB"/>
            <w:bottom w:val="single" w:sz="2" w:space="0" w:color="E5E7EB"/>
            <w:right w:val="single" w:sz="2" w:space="0" w:color="E5E7EB"/>
          </w:divBdr>
        </w:div>
        <w:div w:id="16911814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67977967">
      <w:bodyDiv w:val="1"/>
      <w:marLeft w:val="0"/>
      <w:marRight w:val="0"/>
      <w:marTop w:val="0"/>
      <w:marBottom w:val="0"/>
      <w:divBdr>
        <w:top w:val="none" w:sz="0" w:space="0" w:color="auto"/>
        <w:left w:val="none" w:sz="0" w:space="0" w:color="auto"/>
        <w:bottom w:val="none" w:sz="0" w:space="0" w:color="auto"/>
        <w:right w:val="none" w:sz="0" w:space="0" w:color="auto"/>
      </w:divBdr>
      <w:divsChild>
        <w:div w:id="227038193">
          <w:marLeft w:val="0"/>
          <w:marRight w:val="0"/>
          <w:marTop w:val="0"/>
          <w:marBottom w:val="0"/>
          <w:divBdr>
            <w:top w:val="single" w:sz="2" w:space="0" w:color="E5E7EB"/>
            <w:left w:val="single" w:sz="2" w:space="0" w:color="E5E7EB"/>
            <w:bottom w:val="single" w:sz="2" w:space="0" w:color="E5E7EB"/>
            <w:right w:val="single" w:sz="2" w:space="0" w:color="E5E7EB"/>
          </w:divBdr>
        </w:div>
        <w:div w:id="1976789136">
          <w:marLeft w:val="0"/>
          <w:marRight w:val="0"/>
          <w:marTop w:val="0"/>
          <w:marBottom w:val="0"/>
          <w:divBdr>
            <w:top w:val="single" w:sz="2" w:space="0" w:color="E5E7EB"/>
            <w:left w:val="single" w:sz="2" w:space="0" w:color="E5E7EB"/>
            <w:bottom w:val="single" w:sz="2" w:space="0" w:color="E5E7EB"/>
            <w:right w:val="single" w:sz="2" w:space="0" w:color="E5E7EB"/>
          </w:divBdr>
        </w:div>
        <w:div w:id="7827711">
          <w:marLeft w:val="0"/>
          <w:marRight w:val="0"/>
          <w:marTop w:val="0"/>
          <w:marBottom w:val="0"/>
          <w:divBdr>
            <w:top w:val="single" w:sz="2" w:space="0" w:color="E5E7EB"/>
            <w:left w:val="single" w:sz="2" w:space="0" w:color="E5E7EB"/>
            <w:bottom w:val="single" w:sz="2" w:space="0" w:color="E5E7EB"/>
            <w:right w:val="single" w:sz="2" w:space="0" w:color="E5E7EB"/>
          </w:divBdr>
        </w:div>
        <w:div w:id="357513480">
          <w:marLeft w:val="0"/>
          <w:marRight w:val="0"/>
          <w:marTop w:val="0"/>
          <w:marBottom w:val="0"/>
          <w:divBdr>
            <w:top w:val="single" w:sz="2" w:space="0" w:color="E5E7EB"/>
            <w:left w:val="single" w:sz="2" w:space="0" w:color="E5E7EB"/>
            <w:bottom w:val="single" w:sz="2" w:space="0" w:color="E5E7EB"/>
            <w:right w:val="single" w:sz="2" w:space="0" w:color="E5E7EB"/>
          </w:divBdr>
        </w:div>
        <w:div w:id="1882666787">
          <w:marLeft w:val="0"/>
          <w:marRight w:val="0"/>
          <w:marTop w:val="0"/>
          <w:marBottom w:val="0"/>
          <w:divBdr>
            <w:top w:val="single" w:sz="2" w:space="0" w:color="E5E7EB"/>
            <w:left w:val="single" w:sz="2" w:space="0" w:color="E5E7EB"/>
            <w:bottom w:val="single" w:sz="2" w:space="0" w:color="E5E7EB"/>
            <w:right w:val="single" w:sz="2" w:space="0" w:color="E5E7EB"/>
          </w:divBdr>
        </w:div>
        <w:div w:id="1415082962">
          <w:marLeft w:val="0"/>
          <w:marRight w:val="0"/>
          <w:marTop w:val="0"/>
          <w:marBottom w:val="0"/>
          <w:divBdr>
            <w:top w:val="single" w:sz="2" w:space="0" w:color="E5E7EB"/>
            <w:left w:val="single" w:sz="2" w:space="0" w:color="E5E7EB"/>
            <w:bottom w:val="single" w:sz="2" w:space="0" w:color="E5E7EB"/>
            <w:right w:val="single" w:sz="2" w:space="0" w:color="E5E7EB"/>
          </w:divBdr>
        </w:div>
        <w:div w:id="1589385966">
          <w:marLeft w:val="0"/>
          <w:marRight w:val="0"/>
          <w:marTop w:val="0"/>
          <w:marBottom w:val="0"/>
          <w:divBdr>
            <w:top w:val="single" w:sz="2" w:space="0" w:color="E5E7EB"/>
            <w:left w:val="single" w:sz="2" w:space="0" w:color="E5E7EB"/>
            <w:bottom w:val="single" w:sz="2" w:space="0" w:color="E5E7EB"/>
            <w:right w:val="single" w:sz="2" w:space="0" w:color="E5E7EB"/>
          </w:divBdr>
        </w:div>
        <w:div w:id="4921885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23230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ebel.org.uk/uploads/documents/FT-Outdoor-Play-Pamphlet.pdf" TargetMode="External"/><Relationship Id="rId18" Type="http://schemas.openxmlformats.org/officeDocument/2006/relationships/hyperlink" Target="https://en.wikipedia.org/wiki/Jean_Piaget" TargetMode="External"/><Relationship Id="rId26" Type="http://schemas.openxmlformats.org/officeDocument/2006/relationships/hyperlink" Target="https://library.scholarcy.com/flashcards/3665256?index" TargetMode="External"/><Relationship Id="rId39" Type="http://schemas.openxmlformats.org/officeDocument/2006/relationships/hyperlink" Target="https://en.wikipedia.org/wiki/outdoor_learning" TargetMode="External"/><Relationship Id="rId21" Type="http://schemas.openxmlformats.org/officeDocument/2006/relationships/hyperlink" Target="https://en.wikipedia.org/wiki/Lev_Vygotsky" TargetMode="External"/><Relationship Id="rId34" Type="http://schemas.openxmlformats.org/officeDocument/2006/relationships/hyperlink" Target="https://en.wikipedia.org/wiki/outdoor_learning" TargetMode="External"/><Relationship Id="rId42" Type="http://schemas.openxmlformats.org/officeDocument/2006/relationships/hyperlink" Target="https://en.wikipedia.org/wiki/outdoor_learning"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eyfs.info/articles.html/teaching-and-learning/the-historical-context-of-outdoor-learning-and-the-role-of-the-practitioner-r206/" TargetMode="External"/><Relationship Id="rId29" Type="http://schemas.openxmlformats.org/officeDocument/2006/relationships/hyperlink" Target="https://en.wikipedia.org/wiki/early_childhood_educa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logs.nottingham.ac.uk/primaryeducationnetwork/2017/07/04/outdoor-learning-waste-space/" TargetMode="External"/><Relationship Id="rId24" Type="http://schemas.openxmlformats.org/officeDocument/2006/relationships/hyperlink" Target="https://library.scholarcy.com/flashcards/3665256?index" TargetMode="External"/><Relationship Id="rId32" Type="http://schemas.openxmlformats.org/officeDocument/2006/relationships/hyperlink" Target="https://en.wikipedia.org/wiki/outdoor_learning" TargetMode="External"/><Relationship Id="rId37" Type="http://schemas.openxmlformats.org/officeDocument/2006/relationships/hyperlink" Target="https://en.wikipedia.org/wiki/outdoor_learning" TargetMode="External"/><Relationship Id="rId40" Type="http://schemas.openxmlformats.org/officeDocument/2006/relationships/hyperlink" Target="https://en.wikipedia.org/wiki/early_childhood_education"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brighthubeducation.com/teaching-preschool/107367-theories-on-the-importance-of-outdoor-play/" TargetMode="External"/><Relationship Id="rId23" Type="http://schemas.openxmlformats.org/officeDocument/2006/relationships/hyperlink" Target="https://en.wikipedia.org/wiki/outdoor_learning" TargetMode="External"/><Relationship Id="rId28" Type="http://schemas.openxmlformats.org/officeDocument/2006/relationships/hyperlink" Target="https://en.wikipedia.org/wiki/outdoor_learning" TargetMode="External"/><Relationship Id="rId36" Type="http://schemas.openxmlformats.org/officeDocument/2006/relationships/hyperlink" Target="https://en.wikipedia.org/wiki/outdoor_learning" TargetMode="External"/><Relationship Id="rId10" Type="http://schemas.openxmlformats.org/officeDocument/2006/relationships/hyperlink" Target="https://blogs.nottingham.ac.uk/primaryeducationnetwork/2017/07/04/outdoor-learning-waste-space/" TargetMode="External"/><Relationship Id="rId19" Type="http://schemas.openxmlformats.org/officeDocument/2006/relationships/hyperlink" Target="https://en.wikipedia.org/wiki/cognitive_development" TargetMode="External"/><Relationship Id="rId31" Type="http://schemas.openxmlformats.org/officeDocument/2006/relationships/hyperlink" Target="https://en.wikipedia.org/wiki/outdoor_learning" TargetMode="External"/><Relationship Id="rId44" Type="http://schemas.openxmlformats.org/officeDocument/2006/relationships/hyperlink" Target="https://en.wikipedia.org/wiki/early_childhood_education" TargetMode="External"/><Relationship Id="rId4" Type="http://schemas.openxmlformats.org/officeDocument/2006/relationships/numbering" Target="numbering.xml"/><Relationship Id="rId9" Type="http://schemas.openxmlformats.org/officeDocument/2006/relationships/hyperlink" Target="https://nestinthewoods.co.uk/piaget-vygotsky-forest-school/" TargetMode="External"/><Relationship Id="rId14" Type="http://schemas.openxmlformats.org/officeDocument/2006/relationships/hyperlink" Target="https://nestinthewoods.co.uk/piaget-vygotsky-forest-school/" TargetMode="External"/><Relationship Id="rId22" Type="http://schemas.openxmlformats.org/officeDocument/2006/relationships/hyperlink" Target="https://en.wikipedia.org/wiki/social_interaction" TargetMode="External"/><Relationship Id="rId27" Type="http://schemas.openxmlformats.org/officeDocument/2006/relationships/hyperlink" Target="https://library.scholarcy.com/flashcards/3665256?index" TargetMode="External"/><Relationship Id="rId30" Type="http://schemas.openxmlformats.org/officeDocument/2006/relationships/hyperlink" Target="https://en.wikipedia.org/wiki/outdoor_learning" TargetMode="External"/><Relationship Id="rId35" Type="http://schemas.openxmlformats.org/officeDocument/2006/relationships/hyperlink" Target="https://en.wikipedia.org/wiki/outdoor_learning" TargetMode="External"/><Relationship Id="rId43" Type="http://schemas.openxmlformats.org/officeDocument/2006/relationships/hyperlink" Target="https://en.wikipedia.org/wiki/outdoor_learning" TargetMode="External"/><Relationship Id="rId8" Type="http://schemas.openxmlformats.org/officeDocument/2006/relationships/hyperlink" Target="https://nestinthewoods.co.uk/piaget-vygotsky-forest-school/" TargetMode="External"/><Relationship Id="rId3" Type="http://schemas.openxmlformats.org/officeDocument/2006/relationships/customXml" Target="../customXml/item3.xml"/><Relationship Id="rId12" Type="http://schemas.openxmlformats.org/officeDocument/2006/relationships/hyperlink" Target="https://www.froebel.org.uk/uploads/documents/FT-Outdoor-Play-Pamphlet.pdf" TargetMode="External"/><Relationship Id="rId17" Type="http://schemas.openxmlformats.org/officeDocument/2006/relationships/hyperlink" Target="https://eyfs.info/articles.html/teaching-and-learning/the-historical-context-of-outdoor-learning-and-the-role-of-the-practitioner-r206/" TargetMode="External"/><Relationship Id="rId25" Type="http://schemas.openxmlformats.org/officeDocument/2006/relationships/hyperlink" Target="https://library.scholarcy.com/flashcards/3665256?index" TargetMode="External"/><Relationship Id="rId33" Type="http://schemas.openxmlformats.org/officeDocument/2006/relationships/hyperlink" Target="https://en.wikipedia.org/wiki/outdoor_learning" TargetMode="External"/><Relationship Id="rId38" Type="http://schemas.openxmlformats.org/officeDocument/2006/relationships/hyperlink" Target="https://en.wikipedia.org/wiki/outdoor_learning" TargetMode="External"/><Relationship Id="rId46" Type="http://schemas.openxmlformats.org/officeDocument/2006/relationships/theme" Target="theme/theme1.xml"/><Relationship Id="rId20" Type="http://schemas.openxmlformats.org/officeDocument/2006/relationships/hyperlink" Target="https://library.scholarcy.com/flashcards/3665256?index" TargetMode="External"/><Relationship Id="rId41" Type="http://schemas.openxmlformats.org/officeDocument/2006/relationships/hyperlink" Target="https://en.wikipedia.org/wiki/outdoor_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4138cf1a6d3bd680296e1a4e584b21dc">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5e6ca3980107fde6ba0bff942382ec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SearchProperties" minOccurs="0"/>
                <xsd:element ref="ns3:MediaServiceObjectDetectorVersions" minOccurs="0"/>
                <xsd:element ref="ns3:MediaServiceFastMetadata"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SearchProperties" ma:index="9" nillable="true" ma:displayName="MediaServiceSearchProperties" ma:hidden="true" ma:internalName="MediaServiceSearchProperties"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FastMetadata" ma:index="11" nillable="true" ma:displayName="MediaServiceFastMetadata" ma:hidden="true" ma:internalName="MediaServiceFastMetadata"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7D9B5C70-ADB8-4653-BB8E-369A4A162D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B38262-1C98-4D15-A367-5DA84CB477A1}">
  <ds:schemaRefs>
    <ds:schemaRef ds:uri="http://schemas.microsoft.com/sharepoint/v3/contenttype/forms"/>
  </ds:schemaRefs>
</ds:datastoreItem>
</file>

<file path=customXml/itemProps3.xml><?xml version="1.0" encoding="utf-8"?>
<ds:datastoreItem xmlns:ds="http://schemas.openxmlformats.org/officeDocument/2006/customXml" ds:itemID="{4C4A758E-3E59-4D60-B73F-44F080D5AED4}">
  <ds:schemaRefs>
    <ds:schemaRef ds:uri="http://schemas.microsoft.com/office/2006/metadata/properties"/>
    <ds:schemaRef ds:uri="http://schemas.openxmlformats.org/package/2006/metadata/core-properties"/>
    <ds:schemaRef ds:uri="http://purl.org/dc/terms/"/>
    <ds:schemaRef ds:uri="http://purl.org/dc/elements/1.1/"/>
    <ds:schemaRef ds:uri="http://purl.org/dc/dcmitype/"/>
    <ds:schemaRef ds:uri="http://schemas.microsoft.com/office/2006/documentManagement/types"/>
    <ds:schemaRef ds:uri="47a3e2db-67be-4841-b3a5-2f2fb1d7c7b3"/>
    <ds:schemaRef ds:uri="http://schemas.microsoft.com/office/infopath/2007/PartnerControls"/>
    <ds:schemaRef ds:uri="60ab93c2-c2e2-4a82-ab36-09e8ba3f753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5897</Words>
  <Characters>33614</Characters>
  <Application>Microsoft Office Word</Application>
  <DocSecurity>0</DocSecurity>
  <Lines>280</Lines>
  <Paragraphs>78</Paragraphs>
  <ScaleCrop>false</ScaleCrop>
  <Company/>
  <LinksUpToDate>false</LinksUpToDate>
  <CharactersWithSpaces>39433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Jones Davies (2317427)</dc:creator>
  <cp:keywords/>
  <dc:description/>
  <cp:lastModifiedBy>Catherine Jones Davies</cp:lastModifiedBy>
  <cp:revision>2</cp:revision>
  <dcterms:created xsi:type="dcterms:W3CDTF">2024-04-27T13:27:00Z</dcterms:created>
  <dcterms:modified xsi:type="dcterms:W3CDTF">2024-04-27T13:27:00Z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