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701" w:rsidRPr="00CA52FF" w:rsidRDefault="00C42FC6" w:rsidP="00607701">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Comments on </w:t>
      </w:r>
      <w:r w:rsidR="00607701" w:rsidRPr="00CA52FF">
        <w:rPr>
          <w:rFonts w:ascii="Times New Roman" w:hAnsi="Times New Roman" w:cs="Times New Roman"/>
          <w:b/>
          <w:sz w:val="24"/>
          <w:szCs w:val="24"/>
        </w:rPr>
        <w:t>Picking in OpenGL 2.1</w:t>
      </w:r>
    </w:p>
    <w:p w:rsidR="00607701" w:rsidRDefault="00607701" w:rsidP="00607701">
      <w:pPr>
        <w:autoSpaceDE w:val="0"/>
        <w:autoSpaceDN w:val="0"/>
        <w:adjustRightInd w:val="0"/>
        <w:spacing w:after="0" w:line="240" w:lineRule="auto"/>
        <w:rPr>
          <w:rFonts w:ascii="Times New Roman" w:hAnsi="Times New Roman" w:cs="Times New Roman"/>
          <w:sz w:val="24"/>
          <w:szCs w:val="24"/>
        </w:rPr>
      </w:pPr>
      <w:r w:rsidRPr="00CA52FF">
        <w:rPr>
          <w:rFonts w:ascii="Times New Roman" w:hAnsi="Times New Roman" w:cs="Times New Roman"/>
          <w:sz w:val="24"/>
          <w:szCs w:val="24"/>
        </w:rPr>
        <w:t>We are going to fire a ray into an OpenGL scene from the point of view of the camera and test for intersection between the ray and any bounding volume it collides with on its way through the scene</w:t>
      </w:r>
      <w:r w:rsidR="00896CB7">
        <w:rPr>
          <w:rFonts w:ascii="Times New Roman" w:hAnsi="Times New Roman" w:cs="Times New Roman"/>
          <w:sz w:val="24"/>
          <w:szCs w:val="24"/>
        </w:rPr>
        <w:t xml:space="preserve"> (in world space)</w:t>
      </w:r>
      <w:r w:rsidRPr="00CA52FF">
        <w:rPr>
          <w:rFonts w:ascii="Times New Roman" w:hAnsi="Times New Roman" w:cs="Times New Roman"/>
          <w:sz w:val="24"/>
          <w:szCs w:val="24"/>
        </w:rPr>
        <w:t xml:space="preserve">. We will use </w:t>
      </w:r>
      <w:proofErr w:type="spellStart"/>
      <w:r w:rsidRPr="00CA52FF">
        <w:rPr>
          <w:rFonts w:ascii="Times New Roman" w:hAnsi="Times New Roman" w:cs="Times New Roman"/>
          <w:sz w:val="24"/>
          <w:szCs w:val="24"/>
        </w:rPr>
        <w:t>openGL’s</w:t>
      </w:r>
      <w:proofErr w:type="spellEnd"/>
      <w:r w:rsidRPr="00CA52FF">
        <w:rPr>
          <w:rFonts w:ascii="Times New Roman" w:hAnsi="Times New Roman" w:cs="Times New Roman"/>
          <w:sz w:val="24"/>
          <w:szCs w:val="24"/>
        </w:rPr>
        <w:t xml:space="preserve"> </w:t>
      </w:r>
      <w:proofErr w:type="spellStart"/>
      <w:r w:rsidRPr="00CA52FF">
        <w:rPr>
          <w:rFonts w:ascii="Courier New" w:hAnsi="Courier New" w:cs="Courier New"/>
          <w:b/>
          <w:sz w:val="24"/>
          <w:szCs w:val="24"/>
        </w:rPr>
        <w:t>gluUnproject</w:t>
      </w:r>
      <w:proofErr w:type="spellEnd"/>
      <w:r w:rsidRPr="00CA52FF">
        <w:rPr>
          <w:rFonts w:ascii="Times New Roman" w:hAnsi="Times New Roman" w:cs="Times New Roman"/>
          <w:sz w:val="24"/>
          <w:szCs w:val="24"/>
        </w:rPr>
        <w:t xml:space="preserve"> function to help us.  The following notes describe how this is done.</w:t>
      </w:r>
    </w:p>
    <w:p w:rsidR="00C42FC6" w:rsidRPr="00CA52FF" w:rsidRDefault="00C42FC6" w:rsidP="00607701">
      <w:pPr>
        <w:autoSpaceDE w:val="0"/>
        <w:autoSpaceDN w:val="0"/>
        <w:adjustRightInd w:val="0"/>
        <w:spacing w:after="0" w:line="240" w:lineRule="auto"/>
        <w:rPr>
          <w:rFonts w:ascii="Times New Roman" w:hAnsi="Times New Roman" w:cs="Times New Roman"/>
          <w:sz w:val="24"/>
          <w:szCs w:val="24"/>
        </w:rPr>
      </w:pPr>
    </w:p>
    <w:p w:rsidR="00607701" w:rsidRPr="00CA52FF" w:rsidRDefault="00607701" w:rsidP="00607701">
      <w:pPr>
        <w:autoSpaceDE w:val="0"/>
        <w:autoSpaceDN w:val="0"/>
        <w:adjustRightInd w:val="0"/>
        <w:spacing w:after="0" w:line="240" w:lineRule="auto"/>
        <w:rPr>
          <w:rFonts w:ascii="Times New Roman" w:hAnsi="Times New Roman" w:cs="Times New Roman"/>
          <w:sz w:val="24"/>
          <w:szCs w:val="24"/>
        </w:rPr>
      </w:pPr>
      <w:r w:rsidRPr="00CA52FF">
        <w:rPr>
          <w:rFonts w:ascii="Times New Roman" w:hAnsi="Times New Roman" w:cs="Times New Roman"/>
          <w:sz w:val="24"/>
          <w:szCs w:val="24"/>
        </w:rPr>
        <w:t xml:space="preserve"> </w:t>
      </w:r>
    </w:p>
    <w:p w:rsidR="00CA52FF" w:rsidRDefault="00607701" w:rsidP="00607701">
      <w:pPr>
        <w:autoSpaceDE w:val="0"/>
        <w:autoSpaceDN w:val="0"/>
        <w:adjustRightInd w:val="0"/>
        <w:spacing w:after="0" w:line="240" w:lineRule="auto"/>
        <w:rPr>
          <w:rFonts w:ascii="Times New Roman" w:hAnsi="Times New Roman" w:cs="Times New Roman"/>
          <w:sz w:val="24"/>
          <w:szCs w:val="24"/>
        </w:rPr>
      </w:pPr>
      <w:r w:rsidRPr="00CA52FF">
        <w:rPr>
          <w:rFonts w:ascii="Times New Roman" w:hAnsi="Times New Roman" w:cs="Times New Roman"/>
          <w:sz w:val="24"/>
          <w:szCs w:val="24"/>
        </w:rPr>
        <w:t>When picking we start with the mouse window x and y co-ordinates</w:t>
      </w:r>
      <w:r w:rsidR="00D07AC2">
        <w:rPr>
          <w:rFonts w:ascii="Times New Roman" w:hAnsi="Times New Roman" w:cs="Times New Roman"/>
          <w:sz w:val="24"/>
          <w:szCs w:val="24"/>
        </w:rPr>
        <w:t>, use these to create a ray, and transform this ray back into world space where we test for intersection with objects in world space</w:t>
      </w:r>
      <w:r w:rsidRPr="00CA52FF">
        <w:rPr>
          <w:rFonts w:ascii="Times New Roman" w:hAnsi="Times New Roman" w:cs="Times New Roman"/>
          <w:sz w:val="24"/>
          <w:szCs w:val="24"/>
        </w:rPr>
        <w:t xml:space="preserve">. </w:t>
      </w:r>
      <w:r w:rsidR="00D07AC2">
        <w:rPr>
          <w:rFonts w:ascii="Times New Roman" w:hAnsi="Times New Roman" w:cs="Times New Roman"/>
          <w:sz w:val="24"/>
          <w:szCs w:val="24"/>
        </w:rPr>
        <w:t xml:space="preserve"> This is achieved </w:t>
      </w:r>
      <w:proofErr w:type="gramStart"/>
      <w:r w:rsidR="00D07AC2">
        <w:rPr>
          <w:rFonts w:ascii="Times New Roman" w:hAnsi="Times New Roman" w:cs="Times New Roman"/>
          <w:sz w:val="24"/>
          <w:szCs w:val="24"/>
        </w:rPr>
        <w:t>as  follows</w:t>
      </w:r>
      <w:proofErr w:type="gramEnd"/>
      <w:r w:rsidR="00D07AC2">
        <w:rPr>
          <w:rFonts w:ascii="Times New Roman" w:hAnsi="Times New Roman" w:cs="Times New Roman"/>
          <w:sz w:val="24"/>
          <w:szCs w:val="24"/>
        </w:rPr>
        <w:t>.</w:t>
      </w:r>
    </w:p>
    <w:p w:rsidR="00D07AC2" w:rsidRPr="00CA52FF" w:rsidRDefault="00D07AC2" w:rsidP="00607701">
      <w:pPr>
        <w:autoSpaceDE w:val="0"/>
        <w:autoSpaceDN w:val="0"/>
        <w:adjustRightInd w:val="0"/>
        <w:spacing w:after="0" w:line="240" w:lineRule="auto"/>
        <w:rPr>
          <w:rFonts w:ascii="Times New Roman" w:hAnsi="Times New Roman" w:cs="Times New Roman"/>
          <w:sz w:val="24"/>
          <w:szCs w:val="24"/>
        </w:rPr>
      </w:pPr>
    </w:p>
    <w:p w:rsidR="00C42FC6" w:rsidRPr="00C42FC6" w:rsidRDefault="00C42FC6" w:rsidP="00C42FC6">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Step 1</w:t>
      </w:r>
      <w:r w:rsidRPr="00C42FC6">
        <w:rPr>
          <w:rFonts w:ascii="Times New Roman" w:hAnsi="Times New Roman" w:cs="Times New Roman"/>
          <w:b/>
          <w:sz w:val="24"/>
          <w:szCs w:val="24"/>
        </w:rPr>
        <w:t xml:space="preserve">: Get </w:t>
      </w:r>
      <w:proofErr w:type="gramStart"/>
      <w:r w:rsidRPr="00C42FC6">
        <w:rPr>
          <w:rFonts w:ascii="Times New Roman" w:hAnsi="Times New Roman" w:cs="Times New Roman"/>
          <w:b/>
          <w:sz w:val="24"/>
          <w:szCs w:val="24"/>
        </w:rPr>
        <w:t>The</w:t>
      </w:r>
      <w:proofErr w:type="gramEnd"/>
      <w:r w:rsidRPr="00C42FC6">
        <w:rPr>
          <w:rFonts w:ascii="Times New Roman" w:hAnsi="Times New Roman" w:cs="Times New Roman"/>
          <w:b/>
          <w:sz w:val="24"/>
          <w:szCs w:val="24"/>
        </w:rPr>
        <w:t xml:space="preserve"> World transform.</w:t>
      </w:r>
    </w:p>
    <w:p w:rsidR="00C42FC6" w:rsidRPr="00C42FC6" w:rsidRDefault="00C42FC6" w:rsidP="00C42FC6">
      <w:pPr>
        <w:autoSpaceDE w:val="0"/>
        <w:autoSpaceDN w:val="0"/>
        <w:adjustRightInd w:val="0"/>
        <w:spacing w:after="0" w:line="240" w:lineRule="auto"/>
        <w:rPr>
          <w:rFonts w:ascii="Times New Roman" w:hAnsi="Times New Roman" w:cs="Times New Roman"/>
          <w:sz w:val="24"/>
          <w:szCs w:val="24"/>
        </w:rPr>
      </w:pPr>
      <w:r w:rsidRPr="00C42FC6">
        <w:rPr>
          <w:rFonts w:ascii="Times New Roman" w:hAnsi="Times New Roman" w:cs="Times New Roman"/>
          <w:sz w:val="24"/>
          <w:szCs w:val="24"/>
        </w:rPr>
        <w:t>Since we’re going to fire a ray into the scene from the point of view of the camera we need</w:t>
      </w:r>
      <w:r>
        <w:rPr>
          <w:rFonts w:ascii="Times New Roman" w:hAnsi="Times New Roman" w:cs="Times New Roman"/>
          <w:sz w:val="24"/>
          <w:szCs w:val="24"/>
        </w:rPr>
        <w:t xml:space="preserve"> to save the state of the </w:t>
      </w:r>
      <w:proofErr w:type="spellStart"/>
      <w:r>
        <w:rPr>
          <w:rFonts w:ascii="Times New Roman" w:hAnsi="Times New Roman" w:cs="Times New Roman"/>
          <w:sz w:val="24"/>
          <w:szCs w:val="24"/>
        </w:rPr>
        <w:t>modelv</w:t>
      </w:r>
      <w:r w:rsidRPr="00C42FC6">
        <w:rPr>
          <w:rFonts w:ascii="Times New Roman" w:hAnsi="Times New Roman" w:cs="Times New Roman"/>
          <w:sz w:val="24"/>
          <w:szCs w:val="24"/>
        </w:rPr>
        <w:t>iew</w:t>
      </w:r>
      <w:proofErr w:type="spellEnd"/>
      <w:r w:rsidRPr="00C42FC6">
        <w:rPr>
          <w:rFonts w:ascii="Times New Roman" w:hAnsi="Times New Roman" w:cs="Times New Roman"/>
          <w:sz w:val="24"/>
          <w:szCs w:val="24"/>
        </w:rPr>
        <w:t xml:space="preserve"> matrix immediately after the camera has been positioned. This transformation will be needed in order to move</w:t>
      </w:r>
      <w:r w:rsidR="00896CB7">
        <w:rPr>
          <w:rFonts w:ascii="Times New Roman" w:hAnsi="Times New Roman" w:cs="Times New Roman"/>
          <w:sz w:val="24"/>
          <w:szCs w:val="24"/>
        </w:rPr>
        <w:t xml:space="preserve"> (transform)</w:t>
      </w:r>
      <w:r w:rsidRPr="00C42FC6">
        <w:rPr>
          <w:rFonts w:ascii="Times New Roman" w:hAnsi="Times New Roman" w:cs="Times New Roman"/>
          <w:sz w:val="24"/>
          <w:szCs w:val="24"/>
        </w:rPr>
        <w:t xml:space="preserve"> our ray</w:t>
      </w:r>
      <w:r w:rsidR="00896CB7">
        <w:rPr>
          <w:rFonts w:ascii="Times New Roman" w:hAnsi="Times New Roman" w:cs="Times New Roman"/>
          <w:sz w:val="24"/>
          <w:szCs w:val="24"/>
        </w:rPr>
        <w:t xml:space="preserve"> from</w:t>
      </w:r>
      <w:r w:rsidRPr="00C42FC6">
        <w:rPr>
          <w:rFonts w:ascii="Times New Roman" w:hAnsi="Times New Roman" w:cs="Times New Roman"/>
          <w:sz w:val="24"/>
          <w:szCs w:val="24"/>
        </w:rPr>
        <w:t xml:space="preserve"> view space</w:t>
      </w:r>
      <w:r w:rsidR="00896CB7">
        <w:rPr>
          <w:rFonts w:ascii="Times New Roman" w:hAnsi="Times New Roman" w:cs="Times New Roman"/>
          <w:sz w:val="24"/>
          <w:szCs w:val="24"/>
        </w:rPr>
        <w:t xml:space="preserve"> into world space</w:t>
      </w:r>
      <w:r w:rsidRPr="00C42FC6">
        <w:rPr>
          <w:rFonts w:ascii="Times New Roman" w:hAnsi="Times New Roman" w:cs="Times New Roman"/>
          <w:sz w:val="24"/>
          <w:szCs w:val="24"/>
        </w:rPr>
        <w:t>.</w:t>
      </w:r>
      <w:r w:rsidR="00896CB7">
        <w:rPr>
          <w:rFonts w:ascii="Times New Roman" w:hAnsi="Times New Roman" w:cs="Times New Roman"/>
          <w:sz w:val="24"/>
          <w:szCs w:val="24"/>
        </w:rPr>
        <w:t xml:space="preserve"> We</w:t>
      </w:r>
      <w:r>
        <w:rPr>
          <w:rFonts w:ascii="Times New Roman" w:hAnsi="Times New Roman" w:cs="Times New Roman"/>
          <w:sz w:val="24"/>
          <w:szCs w:val="24"/>
        </w:rPr>
        <w:t xml:space="preserve"> can use </w:t>
      </w:r>
      <w:proofErr w:type="spellStart"/>
      <w:proofErr w:type="gramStart"/>
      <w:r w:rsidRPr="00C42FC6">
        <w:rPr>
          <w:rFonts w:ascii="Courier New" w:hAnsi="Courier New" w:cs="Courier New"/>
          <w:b/>
          <w:sz w:val="24"/>
          <w:szCs w:val="24"/>
        </w:rPr>
        <w:t>glGet</w:t>
      </w:r>
      <w:proofErr w:type="spellEnd"/>
      <w:r w:rsidRPr="00C42FC6">
        <w:rPr>
          <w:rFonts w:ascii="Courier New" w:hAnsi="Courier New" w:cs="Courier New"/>
          <w:b/>
          <w:sz w:val="24"/>
          <w:szCs w:val="24"/>
        </w:rPr>
        <w:t>(</w:t>
      </w:r>
      <w:proofErr w:type="gramEnd"/>
      <w:r w:rsidRPr="00C42FC6">
        <w:rPr>
          <w:rFonts w:ascii="Courier New" w:hAnsi="Courier New" w:cs="Courier New"/>
          <w:b/>
          <w:sz w:val="24"/>
          <w:szCs w:val="24"/>
        </w:rPr>
        <w:t>)</w:t>
      </w:r>
      <w:r>
        <w:rPr>
          <w:rFonts w:ascii="Times New Roman" w:hAnsi="Times New Roman" w:cs="Times New Roman"/>
          <w:sz w:val="24"/>
          <w:szCs w:val="24"/>
        </w:rPr>
        <w:t xml:space="preserve">to retrieve the </w:t>
      </w:r>
      <w:proofErr w:type="spellStart"/>
      <w:r>
        <w:rPr>
          <w:rFonts w:ascii="Times New Roman" w:hAnsi="Times New Roman" w:cs="Times New Roman"/>
          <w:sz w:val="24"/>
          <w:szCs w:val="24"/>
        </w:rPr>
        <w:t>modelview</w:t>
      </w:r>
      <w:proofErr w:type="spellEnd"/>
      <w:r>
        <w:rPr>
          <w:rFonts w:ascii="Times New Roman" w:hAnsi="Times New Roman" w:cs="Times New Roman"/>
          <w:sz w:val="24"/>
          <w:szCs w:val="24"/>
        </w:rPr>
        <w:t xml:space="preserve"> matrix and copy it into any convenient matrix (called </w:t>
      </w:r>
      <w:proofErr w:type="spellStart"/>
      <w:r w:rsidRPr="00C42FC6">
        <w:rPr>
          <w:rFonts w:cstheme="minorHAnsi"/>
          <w:b/>
          <w:sz w:val="24"/>
          <w:szCs w:val="24"/>
        </w:rPr>
        <w:t>WorldT</w:t>
      </w:r>
      <w:proofErr w:type="spellEnd"/>
      <w:r>
        <w:rPr>
          <w:rFonts w:ascii="Times New Roman" w:hAnsi="Times New Roman" w:cs="Times New Roman"/>
          <w:sz w:val="24"/>
          <w:szCs w:val="24"/>
        </w:rPr>
        <w:t xml:space="preserve"> here)</w:t>
      </w:r>
      <w:r w:rsidR="00896CB7">
        <w:rPr>
          <w:rFonts w:ascii="Times New Roman" w:hAnsi="Times New Roman" w:cs="Times New Roman"/>
          <w:sz w:val="24"/>
          <w:szCs w:val="24"/>
        </w:rPr>
        <w:t>. We will use this in step 4.</w:t>
      </w:r>
    </w:p>
    <w:p w:rsidR="00C42FC6" w:rsidRPr="00C34C35" w:rsidRDefault="00C42FC6" w:rsidP="00C42FC6">
      <w:pPr>
        <w:autoSpaceDE w:val="0"/>
        <w:autoSpaceDN w:val="0"/>
        <w:adjustRightInd w:val="0"/>
        <w:spacing w:after="0" w:line="240" w:lineRule="auto"/>
        <w:rPr>
          <w:rFonts w:ascii="Courier New" w:hAnsi="Courier New" w:cs="Courier New"/>
          <w:b/>
          <w:sz w:val="24"/>
          <w:szCs w:val="24"/>
        </w:rPr>
      </w:pPr>
    </w:p>
    <w:p w:rsidR="00C42FC6" w:rsidRDefault="00C42FC6" w:rsidP="00C42FC6">
      <w:pPr>
        <w:autoSpaceDE w:val="0"/>
        <w:autoSpaceDN w:val="0"/>
        <w:adjustRightInd w:val="0"/>
        <w:spacing w:after="0" w:line="240" w:lineRule="auto"/>
        <w:rPr>
          <w:rFonts w:ascii="Courier New" w:hAnsi="Courier New" w:cs="Courier New"/>
          <w:b/>
          <w:sz w:val="24"/>
          <w:szCs w:val="24"/>
        </w:rPr>
      </w:pPr>
      <w:r w:rsidRPr="00C42FC6">
        <w:rPr>
          <w:rFonts w:ascii="Courier New" w:hAnsi="Courier New" w:cs="Courier New"/>
          <w:b/>
          <w:sz w:val="24"/>
          <w:szCs w:val="24"/>
        </w:rPr>
        <w:t xml:space="preserve">   </w:t>
      </w:r>
      <w:proofErr w:type="spellStart"/>
      <w:proofErr w:type="gramStart"/>
      <w:r w:rsidRPr="00C42FC6">
        <w:rPr>
          <w:rFonts w:ascii="Courier New" w:hAnsi="Courier New" w:cs="Courier New"/>
          <w:b/>
          <w:sz w:val="24"/>
          <w:szCs w:val="24"/>
        </w:rPr>
        <w:t>glGetDoublev</w:t>
      </w:r>
      <w:proofErr w:type="spellEnd"/>
      <w:r w:rsidRPr="00C42FC6">
        <w:rPr>
          <w:rFonts w:ascii="Courier New" w:hAnsi="Courier New" w:cs="Courier New"/>
          <w:b/>
          <w:sz w:val="24"/>
          <w:szCs w:val="24"/>
        </w:rPr>
        <w:t>(</w:t>
      </w:r>
      <w:proofErr w:type="spellStart"/>
      <w:proofErr w:type="gramEnd"/>
      <w:r w:rsidRPr="00C42FC6">
        <w:rPr>
          <w:rFonts w:ascii="Courier New" w:hAnsi="Courier New" w:cs="Courier New"/>
          <w:b/>
          <w:sz w:val="24"/>
          <w:szCs w:val="24"/>
        </w:rPr>
        <w:t>GL_MODELVIEW_MATRIX,WorldT</w:t>
      </w:r>
      <w:proofErr w:type="spellEnd"/>
      <w:r w:rsidRPr="00C42FC6">
        <w:rPr>
          <w:rFonts w:ascii="Courier New" w:hAnsi="Courier New" w:cs="Courier New"/>
          <w:b/>
          <w:sz w:val="24"/>
          <w:szCs w:val="24"/>
        </w:rPr>
        <w:t>)</w:t>
      </w:r>
    </w:p>
    <w:p w:rsidR="00C42FC6" w:rsidRDefault="00C42FC6" w:rsidP="00C42FC6">
      <w:pPr>
        <w:autoSpaceDE w:val="0"/>
        <w:autoSpaceDN w:val="0"/>
        <w:adjustRightInd w:val="0"/>
        <w:spacing w:after="0" w:line="240" w:lineRule="auto"/>
        <w:rPr>
          <w:rFonts w:ascii="Courier New" w:hAnsi="Courier New" w:cs="Courier New"/>
          <w:b/>
          <w:sz w:val="24"/>
          <w:szCs w:val="24"/>
        </w:rPr>
      </w:pPr>
    </w:p>
    <w:p w:rsidR="00C42FC6" w:rsidRPr="00C42FC6" w:rsidRDefault="00C42FC6" w:rsidP="00C42FC6">
      <w:pPr>
        <w:autoSpaceDE w:val="0"/>
        <w:autoSpaceDN w:val="0"/>
        <w:adjustRightInd w:val="0"/>
        <w:spacing w:after="0" w:line="240" w:lineRule="auto"/>
        <w:rPr>
          <w:rFonts w:ascii="Times New Roman" w:hAnsi="Times New Roman" w:cs="Times New Roman"/>
          <w:b/>
          <w:i/>
          <w:sz w:val="24"/>
          <w:szCs w:val="24"/>
        </w:rPr>
      </w:pPr>
      <w:r w:rsidRPr="00C42FC6">
        <w:rPr>
          <w:rFonts w:ascii="Times New Roman" w:hAnsi="Times New Roman" w:cs="Times New Roman"/>
          <w:b/>
          <w:sz w:val="24"/>
          <w:szCs w:val="24"/>
        </w:rPr>
        <w:t>Step 2:</w:t>
      </w:r>
      <w:r w:rsidR="006A6D96">
        <w:rPr>
          <w:rFonts w:ascii="Times New Roman" w:hAnsi="Times New Roman" w:cs="Times New Roman"/>
          <w:b/>
          <w:sz w:val="24"/>
          <w:szCs w:val="24"/>
        </w:rPr>
        <w:t xml:space="preserve"> Getting the perspective projection</w:t>
      </w:r>
    </w:p>
    <w:p w:rsidR="001D050D" w:rsidRDefault="00C42FC6" w:rsidP="00C42FC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addition to getting the </w:t>
      </w:r>
      <w:proofErr w:type="spellStart"/>
      <w:r>
        <w:rPr>
          <w:rFonts w:ascii="Times New Roman" w:hAnsi="Times New Roman" w:cs="Times New Roman"/>
          <w:sz w:val="24"/>
          <w:szCs w:val="24"/>
        </w:rPr>
        <w:t>modelview</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transform  matrix</w:t>
      </w:r>
      <w:proofErr w:type="gramEnd"/>
      <w:r>
        <w:rPr>
          <w:rFonts w:ascii="Times New Roman" w:hAnsi="Times New Roman" w:cs="Times New Roman"/>
          <w:sz w:val="24"/>
          <w:szCs w:val="24"/>
        </w:rPr>
        <w:t xml:space="preserve"> we also need to get the OpenGL projection matrix.  The projection matrix performs the perspective projection of the scene</w:t>
      </w:r>
      <w:r w:rsidR="00896CB7">
        <w:rPr>
          <w:rFonts w:ascii="Times New Roman" w:hAnsi="Times New Roman" w:cs="Times New Roman"/>
          <w:sz w:val="24"/>
          <w:szCs w:val="24"/>
        </w:rPr>
        <w:t xml:space="preserve"> from the point of view of the camera (view space) </w:t>
      </w:r>
      <w:r>
        <w:rPr>
          <w:rFonts w:ascii="Times New Roman" w:hAnsi="Times New Roman" w:cs="Times New Roman"/>
          <w:sz w:val="24"/>
          <w:szCs w:val="24"/>
        </w:rPr>
        <w:t xml:space="preserve">to the </w:t>
      </w:r>
      <w:r w:rsidR="00896CB7">
        <w:rPr>
          <w:rFonts w:ascii="Times New Roman" w:hAnsi="Times New Roman" w:cs="Times New Roman"/>
          <w:sz w:val="24"/>
          <w:szCs w:val="24"/>
        </w:rPr>
        <w:t xml:space="preserve">normalised device co-ordinates </w:t>
      </w:r>
      <w:r w:rsidR="004967F4">
        <w:rPr>
          <w:rFonts w:ascii="Times New Roman" w:hAnsi="Times New Roman" w:cs="Times New Roman"/>
          <w:sz w:val="24"/>
          <w:szCs w:val="24"/>
        </w:rPr>
        <w:t xml:space="preserve">of the </w:t>
      </w:r>
      <w:r w:rsidR="00896CB7">
        <w:rPr>
          <w:rFonts w:ascii="Times New Roman" w:hAnsi="Times New Roman" w:cs="Times New Roman"/>
          <w:sz w:val="24"/>
          <w:szCs w:val="24"/>
        </w:rPr>
        <w:t>view volume</w:t>
      </w:r>
      <w:r>
        <w:rPr>
          <w:rFonts w:ascii="Times New Roman" w:hAnsi="Times New Roman" w:cs="Times New Roman"/>
          <w:sz w:val="24"/>
          <w:szCs w:val="24"/>
        </w:rPr>
        <w:t xml:space="preserve"> and if we are to work backwards from </w:t>
      </w:r>
      <w:r w:rsidR="00896CB7">
        <w:rPr>
          <w:rFonts w:ascii="Times New Roman" w:hAnsi="Times New Roman" w:cs="Times New Roman"/>
          <w:sz w:val="24"/>
          <w:szCs w:val="24"/>
        </w:rPr>
        <w:t>this</w:t>
      </w:r>
      <w:r>
        <w:rPr>
          <w:rFonts w:ascii="Times New Roman" w:hAnsi="Times New Roman" w:cs="Times New Roman"/>
          <w:sz w:val="24"/>
          <w:szCs w:val="24"/>
        </w:rPr>
        <w:t xml:space="preserve"> into </w:t>
      </w:r>
      <w:r w:rsidR="00896CB7">
        <w:rPr>
          <w:rFonts w:ascii="Times New Roman" w:hAnsi="Times New Roman" w:cs="Times New Roman"/>
          <w:sz w:val="24"/>
          <w:szCs w:val="24"/>
        </w:rPr>
        <w:t>view</w:t>
      </w:r>
      <w:r>
        <w:rPr>
          <w:rFonts w:ascii="Times New Roman" w:hAnsi="Times New Roman" w:cs="Times New Roman"/>
          <w:sz w:val="24"/>
          <w:szCs w:val="24"/>
        </w:rPr>
        <w:t xml:space="preserve"> space we also need to undo this projection.</w:t>
      </w:r>
      <w:r w:rsidR="004967F4">
        <w:rPr>
          <w:rFonts w:ascii="Times New Roman" w:hAnsi="Times New Roman" w:cs="Times New Roman"/>
          <w:sz w:val="24"/>
          <w:szCs w:val="24"/>
        </w:rPr>
        <w:t xml:space="preserve"> </w:t>
      </w:r>
      <w:r w:rsidR="00896CB7">
        <w:rPr>
          <w:rFonts w:ascii="Times New Roman" w:hAnsi="Times New Roman" w:cs="Times New Roman"/>
          <w:sz w:val="24"/>
          <w:szCs w:val="24"/>
        </w:rPr>
        <w:t>Note that the viewport co-ordinates also need to be rescaled to normalised device co-ordinate values</w:t>
      </w:r>
      <w:r w:rsidR="000D6CA8">
        <w:rPr>
          <w:rFonts w:ascii="Times New Roman" w:hAnsi="Times New Roman" w:cs="Times New Roman"/>
          <w:sz w:val="24"/>
          <w:szCs w:val="24"/>
        </w:rPr>
        <w:t xml:space="preserve"> (ranging from -1 to +1 for x and y). </w:t>
      </w:r>
      <w:r w:rsidR="00896CB7">
        <w:rPr>
          <w:rFonts w:ascii="Times New Roman" w:hAnsi="Times New Roman" w:cs="Times New Roman"/>
          <w:sz w:val="24"/>
          <w:szCs w:val="24"/>
        </w:rPr>
        <w:t xml:space="preserve">Luckily </w:t>
      </w:r>
      <w:r w:rsidR="004967F4" w:rsidRPr="00CA52FF">
        <w:rPr>
          <w:rFonts w:ascii="Times New Roman" w:hAnsi="Times New Roman" w:cs="Times New Roman"/>
          <w:sz w:val="24"/>
          <w:szCs w:val="24"/>
        </w:rPr>
        <w:t xml:space="preserve">OpenGL’s </w:t>
      </w:r>
      <w:proofErr w:type="spellStart"/>
      <w:proofErr w:type="gramStart"/>
      <w:r w:rsidR="004967F4" w:rsidRPr="001D050D">
        <w:rPr>
          <w:rFonts w:ascii="Courier New" w:hAnsi="Courier New" w:cs="Courier New"/>
          <w:b/>
          <w:sz w:val="24"/>
          <w:szCs w:val="24"/>
        </w:rPr>
        <w:t>gluUnproject</w:t>
      </w:r>
      <w:proofErr w:type="spellEnd"/>
      <w:r w:rsidR="001D050D" w:rsidRPr="001D050D">
        <w:rPr>
          <w:rFonts w:ascii="Courier New" w:hAnsi="Courier New" w:cs="Courier New"/>
          <w:b/>
          <w:sz w:val="24"/>
          <w:szCs w:val="24"/>
        </w:rPr>
        <w:t>(</w:t>
      </w:r>
      <w:proofErr w:type="gramEnd"/>
      <w:r w:rsidR="001D050D" w:rsidRPr="001D050D">
        <w:rPr>
          <w:rFonts w:ascii="Courier New" w:hAnsi="Courier New" w:cs="Courier New"/>
          <w:b/>
          <w:sz w:val="24"/>
          <w:szCs w:val="24"/>
        </w:rPr>
        <w:t>)</w:t>
      </w:r>
      <w:r w:rsidR="004967F4">
        <w:rPr>
          <w:rFonts w:ascii="Times New Roman" w:hAnsi="Times New Roman" w:cs="Times New Roman"/>
          <w:sz w:val="24"/>
          <w:szCs w:val="24"/>
        </w:rPr>
        <w:t xml:space="preserve"> does this for us so we need only convert the mouse co-ordinates to viewport co-ordinates</w:t>
      </w:r>
      <w:r w:rsidR="001D050D">
        <w:rPr>
          <w:rFonts w:ascii="Times New Roman" w:hAnsi="Times New Roman" w:cs="Times New Roman"/>
          <w:sz w:val="24"/>
          <w:szCs w:val="24"/>
        </w:rPr>
        <w:t xml:space="preserve">.  Be aware that the z co-ordinate parameter that we pass to </w:t>
      </w:r>
      <w:proofErr w:type="spellStart"/>
      <w:proofErr w:type="gramStart"/>
      <w:r w:rsidR="001D050D" w:rsidRPr="001D050D">
        <w:rPr>
          <w:rFonts w:ascii="Courier New" w:hAnsi="Courier New" w:cs="Courier New"/>
          <w:b/>
          <w:sz w:val="24"/>
          <w:szCs w:val="24"/>
        </w:rPr>
        <w:t>glUnproject</w:t>
      </w:r>
      <w:proofErr w:type="spellEnd"/>
      <w:r w:rsidR="001D050D">
        <w:rPr>
          <w:rFonts w:ascii="Courier New" w:hAnsi="Courier New" w:cs="Courier New"/>
          <w:b/>
          <w:sz w:val="24"/>
          <w:szCs w:val="24"/>
        </w:rPr>
        <w:t>(</w:t>
      </w:r>
      <w:proofErr w:type="gramEnd"/>
      <w:r w:rsidR="001D050D">
        <w:rPr>
          <w:rFonts w:ascii="Courier New" w:hAnsi="Courier New" w:cs="Courier New"/>
          <w:b/>
          <w:sz w:val="24"/>
          <w:szCs w:val="24"/>
        </w:rPr>
        <w:t>)</w:t>
      </w:r>
      <w:r w:rsidR="001D050D">
        <w:rPr>
          <w:rFonts w:ascii="Times New Roman" w:hAnsi="Times New Roman" w:cs="Times New Roman"/>
          <w:sz w:val="24"/>
          <w:szCs w:val="24"/>
        </w:rPr>
        <w:t xml:space="preserve"> needs to be in the range specified by the depth buffer, that is  from 0 to 1 where z=0.0 is at the near plane and z=1.0 at the far plane. </w:t>
      </w:r>
    </w:p>
    <w:p w:rsidR="00C42FC6" w:rsidRDefault="004967F4" w:rsidP="00C42FC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following call to </w:t>
      </w:r>
      <w:proofErr w:type="spellStart"/>
      <w:proofErr w:type="gramStart"/>
      <w:r w:rsidRPr="001D050D">
        <w:rPr>
          <w:rFonts w:ascii="Courier New" w:hAnsi="Courier New" w:cs="Courier New"/>
          <w:b/>
          <w:sz w:val="24"/>
          <w:szCs w:val="24"/>
        </w:rPr>
        <w:t>glGet</w:t>
      </w:r>
      <w:proofErr w:type="spellEnd"/>
      <w:r w:rsidR="001D050D" w:rsidRPr="001D050D">
        <w:rPr>
          <w:rFonts w:ascii="Courier New" w:hAnsi="Courier New" w:cs="Courier New"/>
          <w:b/>
          <w:sz w:val="24"/>
          <w:szCs w:val="24"/>
        </w:rPr>
        <w:t>(</w:t>
      </w:r>
      <w:proofErr w:type="gramEnd"/>
      <w:r w:rsidR="001D050D" w:rsidRPr="001D050D">
        <w:rPr>
          <w:rFonts w:ascii="Courier New" w:hAnsi="Courier New" w:cs="Courier New"/>
          <w:b/>
          <w:sz w:val="24"/>
          <w:szCs w:val="24"/>
        </w:rPr>
        <w:t>)</w:t>
      </w:r>
      <w:r>
        <w:rPr>
          <w:rFonts w:ascii="Times New Roman" w:hAnsi="Times New Roman" w:cs="Times New Roman"/>
          <w:sz w:val="24"/>
          <w:szCs w:val="24"/>
        </w:rPr>
        <w:t xml:space="preserve"> retrieves the projection matrix current</w:t>
      </w:r>
      <w:r w:rsidR="001D050D">
        <w:rPr>
          <w:rFonts w:ascii="Times New Roman" w:hAnsi="Times New Roman" w:cs="Times New Roman"/>
          <w:sz w:val="24"/>
          <w:szCs w:val="24"/>
        </w:rPr>
        <w:t>l</w:t>
      </w:r>
      <w:r>
        <w:rPr>
          <w:rFonts w:ascii="Times New Roman" w:hAnsi="Times New Roman" w:cs="Times New Roman"/>
          <w:sz w:val="24"/>
          <w:szCs w:val="24"/>
        </w:rPr>
        <w:t xml:space="preserve">y in use and saves it to an array called </w:t>
      </w:r>
      <w:proofErr w:type="spellStart"/>
      <w:r w:rsidRPr="001D050D">
        <w:rPr>
          <w:rFonts w:ascii="Arial" w:hAnsi="Arial" w:cs="Arial"/>
          <w:sz w:val="24"/>
          <w:szCs w:val="24"/>
        </w:rPr>
        <w:t>proj</w:t>
      </w:r>
      <w:proofErr w:type="spellEnd"/>
      <w:r>
        <w:rPr>
          <w:rFonts w:ascii="Times New Roman" w:hAnsi="Times New Roman" w:cs="Times New Roman"/>
          <w:sz w:val="24"/>
          <w:szCs w:val="24"/>
        </w:rPr>
        <w:t>.</w:t>
      </w:r>
    </w:p>
    <w:p w:rsidR="004967F4" w:rsidRDefault="004967F4" w:rsidP="00C42FC6">
      <w:pPr>
        <w:autoSpaceDE w:val="0"/>
        <w:autoSpaceDN w:val="0"/>
        <w:adjustRightInd w:val="0"/>
        <w:spacing w:after="0" w:line="240" w:lineRule="auto"/>
        <w:rPr>
          <w:rFonts w:ascii="Times New Roman" w:hAnsi="Times New Roman" w:cs="Times New Roman"/>
          <w:sz w:val="24"/>
          <w:szCs w:val="24"/>
        </w:rPr>
      </w:pPr>
    </w:p>
    <w:p w:rsidR="004967F4" w:rsidRPr="004967F4" w:rsidRDefault="004967F4" w:rsidP="00C42FC6">
      <w:pPr>
        <w:autoSpaceDE w:val="0"/>
        <w:autoSpaceDN w:val="0"/>
        <w:adjustRightInd w:val="0"/>
        <w:spacing w:after="0" w:line="240" w:lineRule="auto"/>
        <w:rPr>
          <w:rFonts w:ascii="Courier New" w:hAnsi="Courier New" w:cs="Courier New"/>
          <w:b/>
          <w:sz w:val="24"/>
          <w:szCs w:val="24"/>
        </w:rPr>
      </w:pPr>
      <w:proofErr w:type="spellStart"/>
      <w:proofErr w:type="gramStart"/>
      <w:r w:rsidRPr="004967F4">
        <w:rPr>
          <w:rFonts w:ascii="Courier New" w:hAnsi="Courier New" w:cs="Courier New"/>
          <w:b/>
          <w:sz w:val="24"/>
          <w:szCs w:val="24"/>
        </w:rPr>
        <w:t>glGetDoublev</w:t>
      </w:r>
      <w:proofErr w:type="spellEnd"/>
      <w:r w:rsidRPr="004967F4">
        <w:rPr>
          <w:rFonts w:ascii="Courier New" w:hAnsi="Courier New" w:cs="Courier New"/>
          <w:b/>
          <w:sz w:val="24"/>
          <w:szCs w:val="24"/>
        </w:rPr>
        <w:t>(</w:t>
      </w:r>
      <w:proofErr w:type="gramEnd"/>
      <w:r w:rsidRPr="004967F4">
        <w:rPr>
          <w:rFonts w:ascii="Courier New" w:hAnsi="Courier New" w:cs="Courier New"/>
          <w:b/>
          <w:sz w:val="24"/>
          <w:szCs w:val="24"/>
        </w:rPr>
        <w:t xml:space="preserve"> </w:t>
      </w:r>
      <w:proofErr w:type="spellStart"/>
      <w:r w:rsidRPr="004967F4">
        <w:rPr>
          <w:rFonts w:ascii="Courier New" w:hAnsi="Courier New" w:cs="Courier New"/>
          <w:b/>
          <w:sz w:val="24"/>
          <w:szCs w:val="24"/>
        </w:rPr>
        <w:t>GL_PROJECTION_MATRIX,proj</w:t>
      </w:r>
      <w:proofErr w:type="spellEnd"/>
      <w:r w:rsidRPr="004967F4">
        <w:rPr>
          <w:rFonts w:ascii="Courier New" w:hAnsi="Courier New" w:cs="Courier New"/>
          <w:b/>
          <w:sz w:val="24"/>
          <w:szCs w:val="24"/>
        </w:rPr>
        <w:t>);</w:t>
      </w:r>
    </w:p>
    <w:p w:rsidR="004967F4" w:rsidRPr="00C42FC6" w:rsidRDefault="004967F4" w:rsidP="00C42FC6">
      <w:pPr>
        <w:autoSpaceDE w:val="0"/>
        <w:autoSpaceDN w:val="0"/>
        <w:adjustRightInd w:val="0"/>
        <w:spacing w:after="0" w:line="240" w:lineRule="auto"/>
        <w:rPr>
          <w:rFonts w:ascii="Times New Roman" w:hAnsi="Times New Roman" w:cs="Times New Roman"/>
          <w:sz w:val="24"/>
          <w:szCs w:val="24"/>
        </w:rPr>
      </w:pPr>
    </w:p>
    <w:p w:rsidR="00CA52FF" w:rsidRPr="00C34C35" w:rsidRDefault="00CA52FF" w:rsidP="00607701">
      <w:pPr>
        <w:autoSpaceDE w:val="0"/>
        <w:autoSpaceDN w:val="0"/>
        <w:adjustRightInd w:val="0"/>
        <w:spacing w:after="0" w:line="240" w:lineRule="auto"/>
        <w:rPr>
          <w:rFonts w:ascii="Times New Roman" w:hAnsi="Times New Roman" w:cs="Times New Roman"/>
          <w:b/>
          <w:sz w:val="24"/>
          <w:szCs w:val="24"/>
        </w:rPr>
      </w:pPr>
      <w:r w:rsidRPr="00C34C35">
        <w:rPr>
          <w:rFonts w:ascii="Times New Roman" w:hAnsi="Times New Roman" w:cs="Times New Roman"/>
          <w:b/>
          <w:sz w:val="24"/>
          <w:szCs w:val="24"/>
        </w:rPr>
        <w:t xml:space="preserve">Step </w:t>
      </w:r>
      <w:r w:rsidR="00896CB7">
        <w:rPr>
          <w:rFonts w:ascii="Times New Roman" w:hAnsi="Times New Roman" w:cs="Times New Roman"/>
          <w:b/>
          <w:sz w:val="24"/>
          <w:szCs w:val="24"/>
        </w:rPr>
        <w:t>3</w:t>
      </w:r>
      <w:r w:rsidRPr="00C34C35">
        <w:rPr>
          <w:rFonts w:ascii="Times New Roman" w:hAnsi="Times New Roman" w:cs="Times New Roman"/>
          <w:b/>
          <w:sz w:val="24"/>
          <w:szCs w:val="24"/>
        </w:rPr>
        <w:t>: Convert</w:t>
      </w:r>
      <w:r w:rsidR="00C34C35" w:rsidRPr="00C34C35">
        <w:rPr>
          <w:rFonts w:ascii="Times New Roman" w:hAnsi="Times New Roman" w:cs="Times New Roman"/>
          <w:b/>
          <w:sz w:val="24"/>
          <w:szCs w:val="24"/>
        </w:rPr>
        <w:t xml:space="preserve"> the</w:t>
      </w:r>
      <w:r w:rsidRPr="00C34C35">
        <w:rPr>
          <w:rFonts w:ascii="Times New Roman" w:hAnsi="Times New Roman" w:cs="Times New Roman"/>
          <w:b/>
          <w:sz w:val="24"/>
          <w:szCs w:val="24"/>
        </w:rPr>
        <w:t xml:space="preserve"> mouse</w:t>
      </w:r>
      <w:r w:rsidR="00C34C35" w:rsidRPr="00C34C35">
        <w:rPr>
          <w:rFonts w:ascii="Times New Roman" w:hAnsi="Times New Roman" w:cs="Times New Roman"/>
          <w:b/>
          <w:sz w:val="24"/>
          <w:szCs w:val="24"/>
        </w:rPr>
        <w:t xml:space="preserve"> </w:t>
      </w:r>
      <w:proofErr w:type="spellStart"/>
      <w:r w:rsidRPr="00C34C35">
        <w:rPr>
          <w:rFonts w:ascii="Times New Roman" w:hAnsi="Times New Roman" w:cs="Times New Roman"/>
          <w:b/>
          <w:sz w:val="24"/>
          <w:szCs w:val="24"/>
        </w:rPr>
        <w:t>x</w:t>
      </w:r>
      <w:proofErr w:type="gramStart"/>
      <w:r w:rsidRPr="00C34C35">
        <w:rPr>
          <w:rFonts w:ascii="Times New Roman" w:hAnsi="Times New Roman" w:cs="Times New Roman"/>
          <w:b/>
          <w:sz w:val="24"/>
          <w:szCs w:val="24"/>
        </w:rPr>
        <w:t>,y</w:t>
      </w:r>
      <w:proofErr w:type="spellEnd"/>
      <w:proofErr w:type="gramEnd"/>
      <w:r w:rsidRPr="00C34C35">
        <w:rPr>
          <w:rFonts w:ascii="Times New Roman" w:hAnsi="Times New Roman" w:cs="Times New Roman"/>
          <w:b/>
          <w:sz w:val="24"/>
          <w:szCs w:val="24"/>
        </w:rPr>
        <w:t xml:space="preserve"> co-ordinates to viewport co-ordinates.</w:t>
      </w:r>
    </w:p>
    <w:p w:rsidR="006A6D96" w:rsidRDefault="00D07AC2" w:rsidP="006A6D96">
      <w:pPr>
        <w:spacing w:after="0" w:line="240" w:lineRule="auto"/>
        <w:rPr>
          <w:rFonts w:ascii="Times New Roman" w:eastAsia="Times New Roman" w:hAnsi="Times New Roman" w:cs="Times New Roman"/>
          <w:sz w:val="24"/>
          <w:szCs w:val="24"/>
          <w:lang w:eastAsia="en-GB"/>
        </w:rPr>
      </w:pPr>
      <w:r w:rsidRPr="00CA52FF">
        <w:rPr>
          <w:rFonts w:ascii="Times New Roman" w:hAnsi="Times New Roman" w:cs="Times New Roman"/>
          <w:sz w:val="24"/>
          <w:szCs w:val="24"/>
        </w:rPr>
        <w:t>Our mouse co-ordinates have an origin at the top left of the window, where as OpenGL’s viewport uses the bottom left of the window as its origin</w:t>
      </w:r>
      <w:r>
        <w:rPr>
          <w:rFonts w:ascii="Times New Roman" w:hAnsi="Times New Roman" w:cs="Times New Roman"/>
          <w:sz w:val="24"/>
          <w:szCs w:val="24"/>
        </w:rPr>
        <w:t xml:space="preserve"> so we need to convert these</w:t>
      </w:r>
      <w:r w:rsidRPr="00CA52FF">
        <w:rPr>
          <w:rFonts w:ascii="Times New Roman" w:hAnsi="Times New Roman" w:cs="Times New Roman"/>
          <w:sz w:val="24"/>
          <w:szCs w:val="24"/>
        </w:rPr>
        <w:t>. The size of the window is in pixels</w:t>
      </w:r>
      <w:r>
        <w:rPr>
          <w:rFonts w:ascii="Times New Roman" w:hAnsi="Times New Roman" w:cs="Times New Roman"/>
          <w:sz w:val="24"/>
          <w:szCs w:val="24"/>
        </w:rPr>
        <w:t xml:space="preserve"> for both the mouse and viewport co-ordinates</w:t>
      </w:r>
      <w:r w:rsidRPr="00CA52FF">
        <w:rPr>
          <w:rFonts w:ascii="Times New Roman" w:hAnsi="Times New Roman" w:cs="Times New Roman"/>
          <w:sz w:val="24"/>
          <w:szCs w:val="24"/>
        </w:rPr>
        <w:t>.</w:t>
      </w:r>
      <w:r>
        <w:rPr>
          <w:rFonts w:ascii="Times New Roman" w:hAnsi="Times New Roman" w:cs="Times New Roman"/>
          <w:sz w:val="24"/>
          <w:szCs w:val="24"/>
        </w:rPr>
        <w:t xml:space="preserve"> </w:t>
      </w:r>
      <w:r w:rsidR="00CA52FF" w:rsidRPr="00CA52FF">
        <w:rPr>
          <w:rFonts w:ascii="Times New Roman" w:hAnsi="Times New Roman" w:cs="Times New Roman"/>
          <w:sz w:val="24"/>
          <w:szCs w:val="24"/>
        </w:rPr>
        <w:t xml:space="preserve">The mouse x </w:t>
      </w:r>
      <w:r w:rsidR="00C34C35">
        <w:rPr>
          <w:rFonts w:ascii="Times New Roman" w:hAnsi="Times New Roman" w:cs="Times New Roman"/>
          <w:sz w:val="24"/>
          <w:szCs w:val="24"/>
        </w:rPr>
        <w:t>value and viewport x value</w:t>
      </w:r>
      <w:r w:rsidR="00CA52FF" w:rsidRPr="00CA52FF">
        <w:rPr>
          <w:rFonts w:ascii="Times New Roman" w:hAnsi="Times New Roman" w:cs="Times New Roman"/>
          <w:sz w:val="24"/>
          <w:szCs w:val="24"/>
        </w:rPr>
        <w:t xml:space="preserve"> are the same</w:t>
      </w:r>
      <w:r w:rsidR="00C34C35">
        <w:rPr>
          <w:rFonts w:ascii="Times New Roman" w:hAnsi="Times New Roman" w:cs="Times New Roman"/>
          <w:sz w:val="24"/>
          <w:szCs w:val="24"/>
        </w:rPr>
        <w:t xml:space="preserve"> – no changes required</w:t>
      </w:r>
      <w:r w:rsidR="00CA52FF" w:rsidRPr="00CA52FF">
        <w:rPr>
          <w:rFonts w:ascii="Times New Roman" w:hAnsi="Times New Roman" w:cs="Times New Roman"/>
          <w:sz w:val="24"/>
          <w:szCs w:val="24"/>
        </w:rPr>
        <w:t>.</w:t>
      </w:r>
      <w:r w:rsidR="00C34C35">
        <w:rPr>
          <w:rFonts w:ascii="Times New Roman" w:hAnsi="Times New Roman" w:cs="Times New Roman"/>
          <w:sz w:val="24"/>
          <w:szCs w:val="24"/>
        </w:rPr>
        <w:t xml:space="preserve"> </w:t>
      </w:r>
      <w:r w:rsidR="00CA52FF" w:rsidRPr="00CA52FF">
        <w:rPr>
          <w:rFonts w:ascii="Times New Roman" w:hAnsi="Times New Roman" w:cs="Times New Roman"/>
          <w:sz w:val="24"/>
          <w:szCs w:val="24"/>
        </w:rPr>
        <w:t xml:space="preserve">The viewport y </w:t>
      </w:r>
      <w:r w:rsidR="00C34C35">
        <w:rPr>
          <w:rFonts w:ascii="Times New Roman" w:hAnsi="Times New Roman" w:cs="Times New Roman"/>
          <w:sz w:val="24"/>
          <w:szCs w:val="24"/>
        </w:rPr>
        <w:t>value</w:t>
      </w:r>
      <w:r w:rsidR="00CA52FF" w:rsidRPr="00CA52FF">
        <w:rPr>
          <w:rFonts w:ascii="Times New Roman" w:hAnsi="Times New Roman" w:cs="Times New Roman"/>
          <w:sz w:val="24"/>
          <w:szCs w:val="24"/>
        </w:rPr>
        <w:t xml:space="preserve"> is found by getting the window’s height, subtracting the mouse</w:t>
      </w:r>
      <w:r w:rsidR="00C34C35">
        <w:rPr>
          <w:rFonts w:ascii="Times New Roman" w:hAnsi="Times New Roman" w:cs="Times New Roman"/>
          <w:sz w:val="24"/>
          <w:szCs w:val="24"/>
        </w:rPr>
        <w:t xml:space="preserve"> y value</w:t>
      </w:r>
      <w:r w:rsidR="00CA52FF" w:rsidRPr="00CA52FF">
        <w:rPr>
          <w:rFonts w:ascii="Times New Roman" w:hAnsi="Times New Roman" w:cs="Times New Roman"/>
          <w:sz w:val="24"/>
          <w:szCs w:val="24"/>
        </w:rPr>
        <w:t xml:space="preserve"> from it and finally subtracting 1 </w:t>
      </w:r>
      <w:r w:rsidR="00C34C35">
        <w:rPr>
          <w:rFonts w:ascii="Times New Roman" w:hAnsi="Times New Roman" w:cs="Times New Roman"/>
          <w:sz w:val="24"/>
          <w:szCs w:val="24"/>
        </w:rPr>
        <w:t>since</w:t>
      </w:r>
      <w:r w:rsidR="00CA52FF" w:rsidRPr="00CA52FF">
        <w:rPr>
          <w:rFonts w:ascii="Times New Roman" w:hAnsi="Times New Roman" w:cs="Times New Roman"/>
          <w:sz w:val="24"/>
          <w:szCs w:val="24"/>
        </w:rPr>
        <w:t xml:space="preserve"> the mouse </w:t>
      </w:r>
      <w:proofErr w:type="spellStart"/>
      <w:r w:rsidR="00CA52FF" w:rsidRPr="00CA52FF">
        <w:rPr>
          <w:rFonts w:ascii="Times New Roman" w:hAnsi="Times New Roman" w:cs="Times New Roman"/>
          <w:sz w:val="24"/>
          <w:szCs w:val="24"/>
        </w:rPr>
        <w:t>x,y</w:t>
      </w:r>
      <w:proofErr w:type="spellEnd"/>
      <w:r w:rsidR="00CA52FF" w:rsidRPr="00CA52FF">
        <w:rPr>
          <w:rFonts w:ascii="Times New Roman" w:hAnsi="Times New Roman" w:cs="Times New Roman"/>
          <w:sz w:val="24"/>
          <w:szCs w:val="24"/>
        </w:rPr>
        <w:t xml:space="preserve"> co-ordinates start at (0,0).</w:t>
      </w:r>
      <w:r w:rsidR="006A6D96" w:rsidRPr="006A6D96">
        <w:rPr>
          <w:rFonts w:ascii="Times New Roman" w:eastAsia="Times New Roman" w:hAnsi="Times New Roman" w:cs="Times New Roman"/>
          <w:sz w:val="24"/>
          <w:szCs w:val="24"/>
          <w:lang w:eastAsia="en-GB"/>
        </w:rPr>
        <w:t xml:space="preserve"> </w:t>
      </w:r>
      <w:r w:rsidR="006A6D96">
        <w:rPr>
          <w:rFonts w:ascii="Times New Roman" w:eastAsia="Times New Roman" w:hAnsi="Times New Roman" w:cs="Times New Roman"/>
          <w:sz w:val="24"/>
          <w:szCs w:val="24"/>
          <w:lang w:eastAsia="en-GB"/>
        </w:rPr>
        <w:t xml:space="preserve"> The code might look like this:-</w:t>
      </w:r>
    </w:p>
    <w:p w:rsidR="006A6D96" w:rsidRPr="00CA52FF" w:rsidRDefault="006A6D96" w:rsidP="006A6D96">
      <w:pPr>
        <w:spacing w:after="0" w:line="240" w:lineRule="auto"/>
        <w:rPr>
          <w:rFonts w:ascii="Times New Roman" w:eastAsia="Times New Roman" w:hAnsi="Times New Roman" w:cs="Times New Roman"/>
          <w:sz w:val="24"/>
          <w:szCs w:val="24"/>
          <w:lang w:eastAsia="en-GB"/>
        </w:rPr>
      </w:pPr>
    </w:p>
    <w:p w:rsidR="00CA52FF" w:rsidRDefault="006A6D96" w:rsidP="00607701">
      <w:pPr>
        <w:autoSpaceDE w:val="0"/>
        <w:autoSpaceDN w:val="0"/>
        <w:adjustRightInd w:val="0"/>
        <w:spacing w:after="0" w:line="240" w:lineRule="auto"/>
        <w:rPr>
          <w:rFonts w:ascii="Courier New" w:hAnsi="Courier New" w:cs="Courier New"/>
          <w:b/>
          <w:sz w:val="24"/>
          <w:szCs w:val="24"/>
        </w:rPr>
      </w:pPr>
      <w:proofErr w:type="spellStart"/>
      <w:proofErr w:type="gramStart"/>
      <w:r w:rsidRPr="00C34C35">
        <w:rPr>
          <w:rFonts w:ascii="Courier New" w:hAnsi="Courier New" w:cs="Courier New"/>
          <w:b/>
          <w:color w:val="0000FF"/>
          <w:sz w:val="24"/>
          <w:szCs w:val="24"/>
        </w:rPr>
        <w:t>int</w:t>
      </w:r>
      <w:proofErr w:type="spellEnd"/>
      <w:proofErr w:type="gramEnd"/>
      <w:r w:rsidRPr="00C34C35">
        <w:rPr>
          <w:rFonts w:ascii="Courier New" w:hAnsi="Courier New" w:cs="Courier New"/>
          <w:b/>
          <w:sz w:val="24"/>
          <w:szCs w:val="24"/>
        </w:rPr>
        <w:t xml:space="preserve"> </w:t>
      </w:r>
      <w:proofErr w:type="spellStart"/>
      <w:r w:rsidRPr="00C34C35">
        <w:rPr>
          <w:rFonts w:ascii="Courier New" w:hAnsi="Courier New" w:cs="Courier New"/>
          <w:b/>
          <w:sz w:val="24"/>
          <w:szCs w:val="24"/>
        </w:rPr>
        <w:t>realy</w:t>
      </w:r>
      <w:proofErr w:type="spellEnd"/>
      <w:r w:rsidRPr="00C34C35">
        <w:rPr>
          <w:rFonts w:ascii="Courier New" w:hAnsi="Courier New" w:cs="Courier New"/>
          <w:b/>
          <w:sz w:val="24"/>
          <w:szCs w:val="24"/>
        </w:rPr>
        <w:t xml:space="preserve"> = view[3] - (</w:t>
      </w:r>
      <w:proofErr w:type="spellStart"/>
      <w:r w:rsidRPr="00C34C35">
        <w:rPr>
          <w:rFonts w:ascii="Courier New" w:hAnsi="Courier New" w:cs="Courier New"/>
          <w:b/>
          <w:sz w:val="24"/>
          <w:szCs w:val="24"/>
        </w:rPr>
        <w:t>GLint</w:t>
      </w:r>
      <w:proofErr w:type="spellEnd"/>
      <w:r w:rsidRPr="00C34C35">
        <w:rPr>
          <w:rFonts w:ascii="Courier New" w:hAnsi="Courier New" w:cs="Courier New"/>
          <w:b/>
          <w:sz w:val="24"/>
          <w:szCs w:val="24"/>
        </w:rPr>
        <w:t>) y - 1;</w:t>
      </w:r>
    </w:p>
    <w:p w:rsidR="006A6D96" w:rsidRPr="00CA52FF" w:rsidRDefault="006A6D96" w:rsidP="00607701">
      <w:pPr>
        <w:autoSpaceDE w:val="0"/>
        <w:autoSpaceDN w:val="0"/>
        <w:adjustRightInd w:val="0"/>
        <w:spacing w:after="0" w:line="240" w:lineRule="auto"/>
        <w:rPr>
          <w:rFonts w:ascii="Times New Roman" w:hAnsi="Times New Roman" w:cs="Times New Roman"/>
          <w:sz w:val="24"/>
          <w:szCs w:val="24"/>
        </w:rPr>
      </w:pPr>
    </w:p>
    <w:p w:rsidR="00CA52FF" w:rsidRPr="00CA52FF" w:rsidRDefault="00CA52FF" w:rsidP="00607701">
      <w:pPr>
        <w:autoSpaceDE w:val="0"/>
        <w:autoSpaceDN w:val="0"/>
        <w:adjustRightInd w:val="0"/>
        <w:spacing w:after="0" w:line="240" w:lineRule="auto"/>
        <w:rPr>
          <w:rFonts w:ascii="Times New Roman" w:hAnsi="Times New Roman" w:cs="Times New Roman"/>
          <w:sz w:val="24"/>
          <w:szCs w:val="24"/>
        </w:rPr>
      </w:pPr>
      <w:r w:rsidRPr="00CA52FF">
        <w:rPr>
          <w:rFonts w:ascii="Times New Roman" w:hAnsi="Times New Roman" w:cs="Times New Roman"/>
          <w:sz w:val="24"/>
          <w:szCs w:val="24"/>
        </w:rPr>
        <w:lastRenderedPageBreak/>
        <w:t>We get the viewport parameters</w:t>
      </w:r>
      <w:r w:rsidR="00C34C35">
        <w:rPr>
          <w:rFonts w:ascii="Times New Roman" w:hAnsi="Times New Roman" w:cs="Times New Roman"/>
          <w:sz w:val="24"/>
          <w:szCs w:val="24"/>
        </w:rPr>
        <w:t xml:space="preserve"> </w:t>
      </w:r>
      <w:r w:rsidRPr="00CA52FF">
        <w:rPr>
          <w:rFonts w:ascii="Times New Roman" w:hAnsi="Times New Roman" w:cs="Times New Roman"/>
          <w:sz w:val="24"/>
          <w:szCs w:val="24"/>
        </w:rPr>
        <w:t>using:-</w:t>
      </w:r>
    </w:p>
    <w:p w:rsidR="00CA52FF" w:rsidRPr="00CA52FF" w:rsidRDefault="00CA52FF" w:rsidP="00607701">
      <w:pPr>
        <w:autoSpaceDE w:val="0"/>
        <w:autoSpaceDN w:val="0"/>
        <w:adjustRightInd w:val="0"/>
        <w:spacing w:after="0" w:line="240" w:lineRule="auto"/>
        <w:rPr>
          <w:rFonts w:ascii="Times New Roman" w:hAnsi="Times New Roman" w:cs="Times New Roman"/>
          <w:sz w:val="24"/>
          <w:szCs w:val="24"/>
        </w:rPr>
      </w:pPr>
    </w:p>
    <w:p w:rsidR="00607701" w:rsidRPr="00C34C35" w:rsidRDefault="00607701" w:rsidP="00607701">
      <w:pPr>
        <w:autoSpaceDE w:val="0"/>
        <w:autoSpaceDN w:val="0"/>
        <w:adjustRightInd w:val="0"/>
        <w:spacing w:after="0" w:line="240" w:lineRule="auto"/>
        <w:rPr>
          <w:rFonts w:ascii="Courier New" w:hAnsi="Courier New" w:cs="Courier New"/>
          <w:b/>
          <w:sz w:val="24"/>
          <w:szCs w:val="24"/>
        </w:rPr>
      </w:pPr>
      <w:r w:rsidRPr="00C34C35">
        <w:rPr>
          <w:rFonts w:ascii="Courier New" w:hAnsi="Courier New" w:cs="Courier New"/>
          <w:b/>
          <w:sz w:val="24"/>
          <w:szCs w:val="24"/>
        </w:rPr>
        <w:t xml:space="preserve"> </w:t>
      </w:r>
      <w:proofErr w:type="spellStart"/>
      <w:proofErr w:type="gramStart"/>
      <w:r w:rsidRPr="00C34C35">
        <w:rPr>
          <w:rFonts w:ascii="Courier New" w:hAnsi="Courier New" w:cs="Courier New"/>
          <w:b/>
          <w:sz w:val="24"/>
          <w:szCs w:val="24"/>
        </w:rPr>
        <w:t>glGetIntegerv</w:t>
      </w:r>
      <w:proofErr w:type="spellEnd"/>
      <w:r w:rsidRPr="00C34C35">
        <w:rPr>
          <w:rFonts w:ascii="Courier New" w:hAnsi="Courier New" w:cs="Courier New"/>
          <w:b/>
          <w:sz w:val="24"/>
          <w:szCs w:val="24"/>
        </w:rPr>
        <w:t>(</w:t>
      </w:r>
      <w:proofErr w:type="spellStart"/>
      <w:proofErr w:type="gramEnd"/>
      <w:r w:rsidRPr="00C34C35">
        <w:rPr>
          <w:rFonts w:ascii="Courier New" w:hAnsi="Courier New" w:cs="Courier New"/>
          <w:b/>
          <w:sz w:val="24"/>
          <w:szCs w:val="24"/>
        </w:rPr>
        <w:t>GL_VIEWPORT,view</w:t>
      </w:r>
      <w:proofErr w:type="spellEnd"/>
      <w:r w:rsidRPr="00C34C35">
        <w:rPr>
          <w:rFonts w:ascii="Courier New" w:hAnsi="Courier New" w:cs="Courier New"/>
          <w:b/>
          <w:sz w:val="24"/>
          <w:szCs w:val="24"/>
        </w:rPr>
        <w:t>);</w:t>
      </w:r>
      <w:r w:rsidRPr="00C34C35">
        <w:rPr>
          <w:rFonts w:ascii="Courier New" w:hAnsi="Courier New" w:cs="Courier New"/>
          <w:b/>
          <w:sz w:val="24"/>
          <w:szCs w:val="24"/>
        </w:rPr>
        <w:tab/>
      </w:r>
    </w:p>
    <w:p w:rsidR="00607701" w:rsidRPr="00CA52FF" w:rsidRDefault="00607701" w:rsidP="00607701">
      <w:pPr>
        <w:autoSpaceDE w:val="0"/>
        <w:autoSpaceDN w:val="0"/>
        <w:adjustRightInd w:val="0"/>
        <w:spacing w:after="0" w:line="240" w:lineRule="auto"/>
        <w:rPr>
          <w:rFonts w:ascii="Times New Roman" w:hAnsi="Times New Roman" w:cs="Times New Roman"/>
          <w:sz w:val="24"/>
          <w:szCs w:val="24"/>
        </w:rPr>
      </w:pPr>
    </w:p>
    <w:p w:rsidR="00607701" w:rsidRPr="00CA52FF" w:rsidRDefault="00CA52FF" w:rsidP="00607701">
      <w:pPr>
        <w:autoSpaceDE w:val="0"/>
        <w:autoSpaceDN w:val="0"/>
        <w:adjustRightInd w:val="0"/>
        <w:spacing w:after="0" w:line="240" w:lineRule="auto"/>
        <w:rPr>
          <w:rFonts w:ascii="Times New Roman" w:hAnsi="Times New Roman" w:cs="Times New Roman"/>
          <w:sz w:val="24"/>
          <w:szCs w:val="24"/>
        </w:rPr>
      </w:pPr>
      <w:r w:rsidRPr="00CA52FF">
        <w:rPr>
          <w:rFonts w:ascii="Times New Roman" w:hAnsi="Times New Roman" w:cs="Times New Roman"/>
          <w:sz w:val="24"/>
          <w:szCs w:val="24"/>
        </w:rPr>
        <w:t>This returns an array of 4 values</w:t>
      </w:r>
      <w:r w:rsidR="00C34C35">
        <w:rPr>
          <w:rFonts w:ascii="Times New Roman" w:hAnsi="Times New Roman" w:cs="Times New Roman"/>
          <w:sz w:val="24"/>
          <w:szCs w:val="24"/>
        </w:rPr>
        <w:t xml:space="preserve"> in the specified array.</w:t>
      </w:r>
    </w:p>
    <w:p w:rsidR="00C34C35" w:rsidRDefault="00C34C35" w:rsidP="006A6D9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Here </w:t>
      </w:r>
      <w:proofErr w:type="gramStart"/>
      <w:r>
        <w:rPr>
          <w:rFonts w:ascii="Times New Roman" w:eastAsia="Times New Roman" w:hAnsi="Times New Roman" w:cs="Times New Roman"/>
          <w:sz w:val="24"/>
          <w:szCs w:val="24"/>
          <w:lang w:eastAsia="en-GB"/>
        </w:rPr>
        <w:t>view[</w:t>
      </w:r>
      <w:proofErr w:type="gramEnd"/>
      <w:r>
        <w:rPr>
          <w:rFonts w:ascii="Times New Roman" w:eastAsia="Times New Roman" w:hAnsi="Times New Roman" w:cs="Times New Roman"/>
          <w:sz w:val="24"/>
          <w:szCs w:val="24"/>
          <w:lang w:eastAsia="en-GB"/>
        </w:rPr>
        <w:t>0] =</w:t>
      </w:r>
      <w:r w:rsidRPr="00D07AC2">
        <w:rPr>
          <w:rFonts w:ascii="Times New Roman" w:eastAsia="Times New Roman" w:hAnsi="Times New Roman" w:cs="Times New Roman"/>
          <w:i/>
          <w:sz w:val="24"/>
          <w:szCs w:val="24"/>
          <w:lang w:eastAsia="en-GB"/>
        </w:rPr>
        <w:t>x</w:t>
      </w:r>
      <w:r>
        <w:rPr>
          <w:rFonts w:ascii="Times New Roman" w:eastAsia="Times New Roman" w:hAnsi="Times New Roman" w:cs="Times New Roman"/>
          <w:sz w:val="24"/>
          <w:szCs w:val="24"/>
          <w:lang w:eastAsia="en-GB"/>
        </w:rPr>
        <w:t>;</w:t>
      </w:r>
      <w:r w:rsidRPr="00C34C35">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view[1] =</w:t>
      </w:r>
      <w:r w:rsidRPr="00D07AC2">
        <w:rPr>
          <w:rFonts w:ascii="Times New Roman" w:eastAsia="Times New Roman" w:hAnsi="Times New Roman" w:cs="Times New Roman"/>
          <w:i/>
          <w:sz w:val="24"/>
          <w:szCs w:val="24"/>
          <w:lang w:eastAsia="en-GB"/>
        </w:rPr>
        <w:t>y</w:t>
      </w:r>
      <w:r>
        <w:rPr>
          <w:rFonts w:ascii="Times New Roman" w:eastAsia="Times New Roman" w:hAnsi="Times New Roman" w:cs="Times New Roman"/>
          <w:sz w:val="24"/>
          <w:szCs w:val="24"/>
          <w:lang w:eastAsia="en-GB"/>
        </w:rPr>
        <w:t>;</w:t>
      </w:r>
      <w:r w:rsidR="00CA52FF" w:rsidRPr="00CA52FF">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view[2]= </w:t>
      </w:r>
      <w:r w:rsidRPr="00D07AC2">
        <w:rPr>
          <w:rFonts w:ascii="Times New Roman" w:eastAsia="Times New Roman" w:hAnsi="Times New Roman" w:cs="Times New Roman"/>
          <w:i/>
          <w:sz w:val="24"/>
          <w:szCs w:val="24"/>
          <w:lang w:eastAsia="en-GB"/>
        </w:rPr>
        <w:t>width</w:t>
      </w:r>
      <w:r>
        <w:rPr>
          <w:rFonts w:ascii="Times New Roman" w:eastAsia="Times New Roman" w:hAnsi="Times New Roman" w:cs="Times New Roman"/>
          <w:sz w:val="24"/>
          <w:szCs w:val="24"/>
          <w:lang w:eastAsia="en-GB"/>
        </w:rPr>
        <w:t>;</w:t>
      </w:r>
      <w:r w:rsidRPr="00C34C35">
        <w:rPr>
          <w:rFonts w:ascii="Times New Roman" w:eastAsia="Times New Roman" w:hAnsi="Times New Roman" w:cs="Times New Roman"/>
          <w:sz w:val="24"/>
          <w:szCs w:val="24"/>
          <w:lang w:eastAsia="en-GB"/>
        </w:rPr>
        <w:t xml:space="preserve"> </w:t>
      </w:r>
      <w:r w:rsidR="00D07AC2">
        <w:rPr>
          <w:rFonts w:ascii="Times New Roman" w:eastAsia="Times New Roman" w:hAnsi="Times New Roman" w:cs="Times New Roman"/>
          <w:sz w:val="24"/>
          <w:szCs w:val="24"/>
          <w:lang w:eastAsia="en-GB"/>
        </w:rPr>
        <w:t>view[3]=</w:t>
      </w:r>
      <w:r>
        <w:rPr>
          <w:rFonts w:ascii="Times New Roman" w:eastAsia="Times New Roman" w:hAnsi="Times New Roman" w:cs="Times New Roman"/>
          <w:sz w:val="24"/>
          <w:szCs w:val="24"/>
          <w:lang w:eastAsia="en-GB"/>
        </w:rPr>
        <w:t xml:space="preserve"> </w:t>
      </w:r>
      <w:r w:rsidRPr="00D07AC2">
        <w:rPr>
          <w:rFonts w:ascii="Times New Roman" w:eastAsia="Times New Roman" w:hAnsi="Times New Roman" w:cs="Times New Roman"/>
          <w:i/>
          <w:sz w:val="24"/>
          <w:szCs w:val="24"/>
          <w:lang w:eastAsia="en-GB"/>
        </w:rPr>
        <w:t>height</w:t>
      </w:r>
      <w:r w:rsidR="004967F4">
        <w:rPr>
          <w:rFonts w:ascii="Times New Roman" w:eastAsia="Times New Roman" w:hAnsi="Times New Roman" w:cs="Times New Roman"/>
          <w:sz w:val="24"/>
          <w:szCs w:val="24"/>
          <w:lang w:eastAsia="en-GB"/>
        </w:rPr>
        <w:t>, where</w:t>
      </w:r>
      <w:r w:rsidR="00D07AC2">
        <w:rPr>
          <w:rFonts w:ascii="Times New Roman" w:eastAsia="Times New Roman" w:hAnsi="Times New Roman" w:cs="Times New Roman"/>
          <w:sz w:val="24"/>
          <w:szCs w:val="24"/>
          <w:lang w:eastAsia="en-GB"/>
        </w:rPr>
        <w:t xml:space="preserve"> </w:t>
      </w:r>
      <w:proofErr w:type="spellStart"/>
      <w:r w:rsidRPr="00C34C35">
        <w:rPr>
          <w:rFonts w:ascii="Times New Roman" w:eastAsia="Times New Roman" w:hAnsi="Times New Roman" w:cs="Times New Roman"/>
          <w:i/>
          <w:sz w:val="24"/>
          <w:szCs w:val="24"/>
          <w:lang w:eastAsia="en-GB"/>
        </w:rPr>
        <w:t>x,y</w:t>
      </w:r>
      <w:proofErr w:type="spellEnd"/>
      <w:r w:rsidRPr="00C34C35">
        <w:rPr>
          <w:rFonts w:ascii="Times New Roman" w:eastAsia="Times New Roman" w:hAnsi="Times New Roman" w:cs="Times New Roman"/>
          <w:i/>
          <w:sz w:val="24"/>
          <w:szCs w:val="24"/>
          <w:lang w:eastAsia="en-GB"/>
        </w:rPr>
        <w:t xml:space="preserve"> </w:t>
      </w:r>
      <w:r w:rsidR="00D07AC2">
        <w:rPr>
          <w:rFonts w:ascii="Times New Roman" w:eastAsia="Times New Roman" w:hAnsi="Times New Roman" w:cs="Times New Roman"/>
          <w:i/>
          <w:sz w:val="24"/>
          <w:szCs w:val="24"/>
          <w:lang w:eastAsia="en-GB"/>
        </w:rPr>
        <w:t>s</w:t>
      </w:r>
      <w:r w:rsidR="00CA52FF" w:rsidRPr="00CA52FF">
        <w:rPr>
          <w:rFonts w:ascii="Times New Roman" w:eastAsia="Times New Roman" w:hAnsi="Times New Roman" w:cs="Times New Roman"/>
          <w:sz w:val="24"/>
          <w:szCs w:val="24"/>
          <w:lang w:eastAsia="en-GB"/>
        </w:rPr>
        <w:t>pecify the lower left corner of the viewport rectangle, in pixels. The initial value is (0</w:t>
      </w:r>
      <w:proofErr w:type="gramStart"/>
      <w:r w:rsidR="00CA52FF" w:rsidRPr="00CA52FF">
        <w:rPr>
          <w:rFonts w:ascii="Times New Roman" w:eastAsia="Times New Roman" w:hAnsi="Times New Roman" w:cs="Times New Roman"/>
          <w:sz w:val="24"/>
          <w:szCs w:val="24"/>
          <w:lang w:eastAsia="en-GB"/>
        </w:rPr>
        <w:t>,0</w:t>
      </w:r>
      <w:proofErr w:type="gramEnd"/>
      <w:r w:rsidR="00CA52FF" w:rsidRPr="00CA52FF">
        <w:rPr>
          <w:rFonts w:ascii="Times New Roman" w:eastAsia="Times New Roman" w:hAnsi="Times New Roman" w:cs="Times New Roman"/>
          <w:sz w:val="24"/>
          <w:szCs w:val="24"/>
          <w:lang w:eastAsia="en-GB"/>
        </w:rPr>
        <w:t xml:space="preserve">). </w:t>
      </w:r>
      <w:r w:rsidR="00D07AC2">
        <w:rPr>
          <w:rFonts w:ascii="Times New Roman" w:eastAsia="Times New Roman" w:hAnsi="Times New Roman" w:cs="Times New Roman"/>
          <w:sz w:val="24"/>
          <w:szCs w:val="24"/>
          <w:lang w:eastAsia="en-GB"/>
        </w:rPr>
        <w:t xml:space="preserve"> Also </w:t>
      </w:r>
      <w:r w:rsidR="00CA52FF" w:rsidRPr="00CA52FF">
        <w:rPr>
          <w:rFonts w:ascii="Times New Roman" w:eastAsia="Times New Roman" w:hAnsi="Times New Roman" w:cs="Times New Roman"/>
          <w:i/>
          <w:iCs/>
          <w:sz w:val="24"/>
          <w:szCs w:val="24"/>
          <w:lang w:eastAsia="en-GB"/>
        </w:rPr>
        <w:t>width</w:t>
      </w:r>
      <w:r w:rsidR="00CA52FF" w:rsidRPr="00CA52FF">
        <w:rPr>
          <w:rFonts w:ascii="Times New Roman" w:eastAsia="Times New Roman" w:hAnsi="Times New Roman" w:cs="Times New Roman"/>
          <w:sz w:val="24"/>
          <w:szCs w:val="24"/>
          <w:lang w:eastAsia="en-GB"/>
        </w:rPr>
        <w:t xml:space="preserve">, </w:t>
      </w:r>
      <w:proofErr w:type="gramStart"/>
      <w:r w:rsidR="00CA52FF" w:rsidRPr="00CA52FF">
        <w:rPr>
          <w:rFonts w:ascii="Times New Roman" w:eastAsia="Times New Roman" w:hAnsi="Times New Roman" w:cs="Times New Roman"/>
          <w:i/>
          <w:iCs/>
          <w:sz w:val="24"/>
          <w:szCs w:val="24"/>
          <w:lang w:eastAsia="en-GB"/>
        </w:rPr>
        <w:t>height</w:t>
      </w:r>
      <w:r w:rsidR="00D07AC2">
        <w:rPr>
          <w:rFonts w:ascii="Times New Roman" w:eastAsia="Times New Roman" w:hAnsi="Times New Roman" w:cs="Times New Roman"/>
          <w:i/>
          <w:iCs/>
          <w:sz w:val="24"/>
          <w:szCs w:val="24"/>
          <w:lang w:eastAsia="en-GB"/>
        </w:rPr>
        <w:t xml:space="preserve"> s</w:t>
      </w:r>
      <w:r w:rsidR="00CA52FF" w:rsidRPr="00CA52FF">
        <w:rPr>
          <w:rFonts w:ascii="Times New Roman" w:eastAsia="Times New Roman" w:hAnsi="Times New Roman" w:cs="Times New Roman"/>
          <w:sz w:val="24"/>
          <w:szCs w:val="24"/>
          <w:lang w:eastAsia="en-GB"/>
        </w:rPr>
        <w:t>pecify</w:t>
      </w:r>
      <w:proofErr w:type="gramEnd"/>
      <w:r w:rsidR="00CA52FF" w:rsidRPr="00CA52FF">
        <w:rPr>
          <w:rFonts w:ascii="Times New Roman" w:eastAsia="Times New Roman" w:hAnsi="Times New Roman" w:cs="Times New Roman"/>
          <w:sz w:val="24"/>
          <w:szCs w:val="24"/>
          <w:lang w:eastAsia="en-GB"/>
        </w:rPr>
        <w:t xml:space="preserve"> the width and height of the viewport. When a GL context is first attached to a window, </w:t>
      </w:r>
      <w:r w:rsidR="00CA52FF" w:rsidRPr="00CA52FF">
        <w:rPr>
          <w:rFonts w:ascii="Times New Roman" w:eastAsia="Times New Roman" w:hAnsi="Times New Roman" w:cs="Times New Roman"/>
          <w:i/>
          <w:iCs/>
          <w:sz w:val="24"/>
          <w:szCs w:val="24"/>
          <w:lang w:eastAsia="en-GB"/>
        </w:rPr>
        <w:t>width</w:t>
      </w:r>
      <w:r w:rsidR="00CA52FF" w:rsidRPr="00CA52FF">
        <w:rPr>
          <w:rFonts w:ascii="Times New Roman" w:eastAsia="Times New Roman" w:hAnsi="Times New Roman" w:cs="Times New Roman"/>
          <w:sz w:val="24"/>
          <w:szCs w:val="24"/>
          <w:lang w:eastAsia="en-GB"/>
        </w:rPr>
        <w:t xml:space="preserve"> and </w:t>
      </w:r>
      <w:r w:rsidR="00CA52FF" w:rsidRPr="00CA52FF">
        <w:rPr>
          <w:rFonts w:ascii="Times New Roman" w:eastAsia="Times New Roman" w:hAnsi="Times New Roman" w:cs="Times New Roman"/>
          <w:i/>
          <w:iCs/>
          <w:sz w:val="24"/>
          <w:szCs w:val="24"/>
          <w:lang w:eastAsia="en-GB"/>
        </w:rPr>
        <w:t>height</w:t>
      </w:r>
      <w:r w:rsidR="00CA52FF" w:rsidRPr="00CA52FF">
        <w:rPr>
          <w:rFonts w:ascii="Times New Roman" w:eastAsia="Times New Roman" w:hAnsi="Times New Roman" w:cs="Times New Roman"/>
          <w:sz w:val="24"/>
          <w:szCs w:val="24"/>
          <w:lang w:eastAsia="en-GB"/>
        </w:rPr>
        <w:t xml:space="preserve"> are set to the dimensions of that window. </w:t>
      </w:r>
    </w:p>
    <w:p w:rsidR="006A6D96" w:rsidRDefault="006A6D96" w:rsidP="006A6D96">
      <w:pPr>
        <w:spacing w:after="0" w:line="240" w:lineRule="auto"/>
        <w:rPr>
          <w:rFonts w:ascii="Times New Roman" w:eastAsia="Times New Roman" w:hAnsi="Times New Roman" w:cs="Times New Roman"/>
          <w:sz w:val="24"/>
          <w:szCs w:val="24"/>
          <w:lang w:eastAsia="en-GB"/>
        </w:rPr>
      </w:pPr>
    </w:p>
    <w:p w:rsidR="006A6D96" w:rsidRPr="00C42FC6" w:rsidRDefault="006A6D96" w:rsidP="006A6D96">
      <w:pPr>
        <w:spacing w:after="0" w:line="240" w:lineRule="auto"/>
        <w:rPr>
          <w:rFonts w:ascii="Times New Roman" w:hAnsi="Times New Roman" w:cs="Times New Roman"/>
          <w:sz w:val="24"/>
          <w:szCs w:val="24"/>
        </w:rPr>
      </w:pPr>
    </w:p>
    <w:p w:rsidR="00C42FC6" w:rsidRPr="004967F4" w:rsidRDefault="00C42FC6" w:rsidP="00607701">
      <w:pPr>
        <w:autoSpaceDE w:val="0"/>
        <w:autoSpaceDN w:val="0"/>
        <w:adjustRightInd w:val="0"/>
        <w:spacing w:after="0" w:line="240" w:lineRule="auto"/>
        <w:rPr>
          <w:rFonts w:ascii="Times New Roman" w:hAnsi="Times New Roman" w:cs="Times New Roman"/>
          <w:b/>
          <w:sz w:val="24"/>
          <w:szCs w:val="24"/>
        </w:rPr>
      </w:pPr>
      <w:r w:rsidRPr="004967F4">
        <w:rPr>
          <w:rFonts w:ascii="Times New Roman" w:hAnsi="Times New Roman" w:cs="Times New Roman"/>
          <w:b/>
          <w:sz w:val="24"/>
          <w:szCs w:val="24"/>
        </w:rPr>
        <w:t>Step</w:t>
      </w:r>
      <w:r w:rsidR="004967F4" w:rsidRPr="004967F4">
        <w:rPr>
          <w:rFonts w:ascii="Times New Roman" w:hAnsi="Times New Roman" w:cs="Times New Roman"/>
          <w:b/>
          <w:sz w:val="24"/>
          <w:szCs w:val="24"/>
        </w:rPr>
        <w:t xml:space="preserve">4 Use </w:t>
      </w:r>
      <w:proofErr w:type="spellStart"/>
      <w:proofErr w:type="gramStart"/>
      <w:r w:rsidR="004967F4" w:rsidRPr="004967F4">
        <w:rPr>
          <w:rFonts w:ascii="Times New Roman" w:hAnsi="Times New Roman" w:cs="Times New Roman"/>
          <w:b/>
          <w:sz w:val="24"/>
          <w:szCs w:val="24"/>
        </w:rPr>
        <w:t>gluUnproject</w:t>
      </w:r>
      <w:proofErr w:type="spellEnd"/>
      <w:r w:rsidR="004967F4" w:rsidRPr="004967F4">
        <w:rPr>
          <w:rFonts w:ascii="Times New Roman" w:hAnsi="Times New Roman" w:cs="Times New Roman"/>
          <w:b/>
          <w:sz w:val="24"/>
          <w:szCs w:val="24"/>
        </w:rPr>
        <w:t>(</w:t>
      </w:r>
      <w:proofErr w:type="gramEnd"/>
      <w:r w:rsidR="004967F4" w:rsidRPr="004967F4">
        <w:rPr>
          <w:rFonts w:ascii="Times New Roman" w:hAnsi="Times New Roman" w:cs="Times New Roman"/>
          <w:b/>
          <w:sz w:val="24"/>
          <w:szCs w:val="24"/>
        </w:rPr>
        <w:t xml:space="preserve">) to find the </w:t>
      </w:r>
      <w:proofErr w:type="spellStart"/>
      <w:r w:rsidR="004967F4" w:rsidRPr="004967F4">
        <w:rPr>
          <w:rFonts w:ascii="Times New Roman" w:hAnsi="Times New Roman" w:cs="Times New Roman"/>
          <w:b/>
          <w:sz w:val="24"/>
          <w:szCs w:val="24"/>
        </w:rPr>
        <w:t>unprojected</w:t>
      </w:r>
      <w:proofErr w:type="spellEnd"/>
      <w:r w:rsidR="004967F4" w:rsidRPr="004967F4">
        <w:rPr>
          <w:rFonts w:ascii="Times New Roman" w:hAnsi="Times New Roman" w:cs="Times New Roman"/>
          <w:b/>
          <w:sz w:val="24"/>
          <w:szCs w:val="24"/>
        </w:rPr>
        <w:t xml:space="preserve"> ray.</w:t>
      </w:r>
    </w:p>
    <w:p w:rsidR="004967F4" w:rsidRDefault="004967F4" w:rsidP="00607701">
      <w:pPr>
        <w:autoSpaceDE w:val="0"/>
        <w:autoSpaceDN w:val="0"/>
        <w:adjustRightInd w:val="0"/>
        <w:spacing w:after="0" w:line="240" w:lineRule="auto"/>
        <w:rPr>
          <w:rFonts w:ascii="Times New Roman" w:hAnsi="Times New Roman" w:cs="Times New Roman"/>
          <w:sz w:val="24"/>
          <w:szCs w:val="24"/>
        </w:rPr>
      </w:pPr>
    </w:p>
    <w:p w:rsidR="004967F4" w:rsidRPr="00D07AC2" w:rsidRDefault="004967F4" w:rsidP="00607701">
      <w:pPr>
        <w:autoSpaceDE w:val="0"/>
        <w:autoSpaceDN w:val="0"/>
        <w:adjustRightInd w:val="0"/>
        <w:spacing w:after="0" w:line="240" w:lineRule="auto"/>
        <w:rPr>
          <w:rFonts w:ascii="Times New Roman" w:hAnsi="Times New Roman" w:cs="Times New Roman"/>
          <w:b/>
          <w:sz w:val="24"/>
          <w:szCs w:val="24"/>
        </w:rPr>
      </w:pPr>
      <w:r w:rsidRPr="00D07AC2">
        <w:rPr>
          <w:rFonts w:ascii="Times New Roman" w:hAnsi="Times New Roman" w:cs="Times New Roman"/>
          <w:b/>
          <w:sz w:val="24"/>
          <w:szCs w:val="24"/>
        </w:rPr>
        <w:t>Recap.</w:t>
      </w:r>
    </w:p>
    <w:p w:rsidR="004967F4" w:rsidRDefault="004967F4" w:rsidP="0060770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 ray is a line that starts at a given point and continues on to infinity.  We usually represent it using a pair of attributes, a point and a vector that points in the direction of the line.  The start point</w:t>
      </w:r>
      <w:r w:rsidR="00DA0D58">
        <w:rPr>
          <w:rFonts w:ascii="Times New Roman" w:hAnsi="Times New Roman" w:cs="Times New Roman"/>
          <w:sz w:val="24"/>
          <w:szCs w:val="24"/>
        </w:rPr>
        <w:t xml:space="preserve"> is given by the mouse </w:t>
      </w:r>
      <w:proofErr w:type="spellStart"/>
      <w:r w:rsidR="00DA0D58">
        <w:rPr>
          <w:rFonts w:ascii="Times New Roman" w:hAnsi="Times New Roman" w:cs="Times New Roman"/>
          <w:sz w:val="24"/>
          <w:szCs w:val="24"/>
        </w:rPr>
        <w:t>x</w:t>
      </w:r>
      <w:proofErr w:type="gramStart"/>
      <w:r w:rsidR="00DA0D58">
        <w:rPr>
          <w:rFonts w:ascii="Times New Roman" w:hAnsi="Times New Roman" w:cs="Times New Roman"/>
          <w:sz w:val="24"/>
          <w:szCs w:val="24"/>
        </w:rPr>
        <w:t>,y</w:t>
      </w:r>
      <w:proofErr w:type="spellEnd"/>
      <w:proofErr w:type="gramEnd"/>
      <w:r w:rsidR="00DA0D58">
        <w:rPr>
          <w:rFonts w:ascii="Times New Roman" w:hAnsi="Times New Roman" w:cs="Times New Roman"/>
          <w:sz w:val="24"/>
          <w:szCs w:val="24"/>
        </w:rPr>
        <w:t xml:space="preserve">, co-ordinates, with the z co-ordinate conveniently set to </w:t>
      </w:r>
      <w:r w:rsidR="001D050D">
        <w:rPr>
          <w:rFonts w:ascii="Times New Roman" w:hAnsi="Times New Roman" w:cs="Times New Roman"/>
          <w:sz w:val="24"/>
          <w:szCs w:val="24"/>
        </w:rPr>
        <w:t>0 (i.e. our ray begins at the near plane</w:t>
      </w:r>
      <w:r w:rsidR="00D07AC2">
        <w:rPr>
          <w:rFonts w:ascii="Times New Roman" w:hAnsi="Times New Roman" w:cs="Times New Roman"/>
          <w:sz w:val="24"/>
          <w:szCs w:val="24"/>
        </w:rPr>
        <w:t>)</w:t>
      </w:r>
      <w:r w:rsidR="00DA0D58">
        <w:rPr>
          <w:rFonts w:ascii="Times New Roman" w:hAnsi="Times New Roman" w:cs="Times New Roman"/>
          <w:sz w:val="24"/>
          <w:szCs w:val="24"/>
        </w:rPr>
        <w:t>.</w:t>
      </w:r>
    </w:p>
    <w:p w:rsidR="00DA0D58" w:rsidRDefault="00DA0D58" w:rsidP="00607701">
      <w:pPr>
        <w:autoSpaceDE w:val="0"/>
        <w:autoSpaceDN w:val="0"/>
        <w:adjustRightInd w:val="0"/>
        <w:spacing w:after="0" w:line="240" w:lineRule="auto"/>
        <w:rPr>
          <w:rFonts w:ascii="Times New Roman" w:hAnsi="Times New Roman" w:cs="Times New Roman"/>
          <w:sz w:val="24"/>
          <w:szCs w:val="24"/>
        </w:rPr>
      </w:pPr>
    </w:p>
    <w:p w:rsidR="00DA0D58" w:rsidRDefault="00367677" w:rsidP="0060770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pict>
          <v:shapetype id="_x0000_t202" coordsize="21600,21600" o:spt="202" path="m,l,21600r21600,l21600,xe">
            <v:stroke joinstyle="miter"/>
            <v:path gradientshapeok="t" o:connecttype="rect"/>
          </v:shapetype>
          <v:shape id="_x0000_s1044" type="#_x0000_t202" style="position:absolute;margin-left:326.8pt;margin-top:37.5pt;width:180.35pt;height:33.2pt;z-index:251674624" stroked="f">
            <v:textbox>
              <w:txbxContent>
                <w:p w:rsidR="001135D5" w:rsidRDefault="00DC4B24" w:rsidP="00DC4B24">
                  <w:pPr>
                    <w:spacing w:after="0" w:line="240" w:lineRule="auto"/>
                    <w:rPr>
                      <w:sz w:val="18"/>
                      <w:szCs w:val="18"/>
                    </w:rPr>
                  </w:pPr>
                  <w:r>
                    <w:rPr>
                      <w:sz w:val="18"/>
                      <w:szCs w:val="18"/>
                    </w:rPr>
                    <w:t>Transformed m</w:t>
                  </w:r>
                  <w:r w:rsidR="001135D5" w:rsidRPr="001135D5">
                    <w:rPr>
                      <w:sz w:val="18"/>
                      <w:szCs w:val="18"/>
                    </w:rPr>
                    <w:t xml:space="preserve">ouse </w:t>
                  </w:r>
                  <w:r w:rsidR="001135D5">
                    <w:rPr>
                      <w:sz w:val="18"/>
                      <w:szCs w:val="18"/>
                    </w:rPr>
                    <w:t>(</w:t>
                  </w:r>
                  <w:proofErr w:type="spellStart"/>
                  <w:r w:rsidR="001135D5" w:rsidRPr="001135D5">
                    <w:rPr>
                      <w:sz w:val="18"/>
                      <w:szCs w:val="18"/>
                    </w:rPr>
                    <w:t>x</w:t>
                  </w:r>
                  <w:proofErr w:type="gramStart"/>
                  <w:r w:rsidR="001135D5" w:rsidRPr="001135D5">
                    <w:rPr>
                      <w:sz w:val="18"/>
                      <w:szCs w:val="18"/>
                    </w:rPr>
                    <w:t>,y</w:t>
                  </w:r>
                  <w:proofErr w:type="spellEnd"/>
                  <w:proofErr w:type="gramEnd"/>
                  <w:r w:rsidR="001135D5">
                    <w:rPr>
                      <w:sz w:val="18"/>
                      <w:szCs w:val="18"/>
                    </w:rPr>
                    <w:t>)</w:t>
                  </w:r>
                  <w:r w:rsidR="001135D5" w:rsidRPr="001135D5">
                    <w:rPr>
                      <w:sz w:val="18"/>
                      <w:szCs w:val="18"/>
                    </w:rPr>
                    <w:t xml:space="preserve"> co-</w:t>
                  </w:r>
                  <w:proofErr w:type="spellStart"/>
                  <w:r w:rsidR="001135D5" w:rsidRPr="001135D5">
                    <w:rPr>
                      <w:sz w:val="18"/>
                      <w:szCs w:val="18"/>
                    </w:rPr>
                    <w:t>ords</w:t>
                  </w:r>
                  <w:proofErr w:type="spellEnd"/>
                  <w:r>
                    <w:rPr>
                      <w:sz w:val="18"/>
                      <w:szCs w:val="18"/>
                    </w:rPr>
                    <w:t xml:space="preserve"> and z=0 .</w:t>
                  </w:r>
                </w:p>
                <w:p w:rsidR="00DC4B24" w:rsidRPr="001135D5" w:rsidRDefault="00DC4B24" w:rsidP="00DC4B24">
                  <w:pPr>
                    <w:spacing w:after="0" w:line="240" w:lineRule="auto"/>
                    <w:rPr>
                      <w:sz w:val="18"/>
                      <w:szCs w:val="18"/>
                    </w:rPr>
                  </w:pPr>
                  <w:r>
                    <w:rPr>
                      <w:sz w:val="18"/>
                      <w:szCs w:val="18"/>
                    </w:rPr>
                    <w:t>Call this</w:t>
                  </w:r>
                  <w:r w:rsidR="00813D8B">
                    <w:rPr>
                      <w:sz w:val="18"/>
                      <w:szCs w:val="18"/>
                    </w:rPr>
                    <w:t xml:space="preserve"> point</w:t>
                  </w:r>
                  <w:r>
                    <w:rPr>
                      <w:sz w:val="18"/>
                      <w:szCs w:val="18"/>
                    </w:rPr>
                    <w:t xml:space="preserve"> P0.</w:t>
                  </w:r>
                </w:p>
              </w:txbxContent>
            </v:textbox>
          </v:shape>
        </w:pict>
      </w:r>
      <w:r w:rsidR="00DA0D58">
        <w:rPr>
          <w:rFonts w:ascii="Times New Roman" w:hAnsi="Times New Roman" w:cs="Times New Roman"/>
          <w:sz w:val="24"/>
          <w:szCs w:val="24"/>
        </w:rPr>
        <w:t>To see why recall that the viewing frustum</w:t>
      </w:r>
      <w:r w:rsidR="00D07AC2">
        <w:rPr>
          <w:rFonts w:ascii="Times New Roman" w:hAnsi="Times New Roman" w:cs="Times New Roman"/>
          <w:sz w:val="24"/>
          <w:szCs w:val="24"/>
        </w:rPr>
        <w:t xml:space="preserve"> can be thought to be transformed </w:t>
      </w:r>
      <w:r w:rsidR="001135D5">
        <w:rPr>
          <w:rFonts w:ascii="Times New Roman" w:hAnsi="Times New Roman" w:cs="Times New Roman"/>
          <w:sz w:val="24"/>
          <w:szCs w:val="24"/>
        </w:rPr>
        <w:t xml:space="preserve">into a cube </w:t>
      </w:r>
      <w:r w:rsidR="00D07AC2">
        <w:rPr>
          <w:rFonts w:ascii="Times New Roman" w:hAnsi="Times New Roman" w:cs="Times New Roman"/>
          <w:sz w:val="24"/>
          <w:szCs w:val="24"/>
        </w:rPr>
        <w:t>by the perspective projection</w:t>
      </w:r>
      <w:r w:rsidR="001135D5">
        <w:rPr>
          <w:rFonts w:ascii="Times New Roman" w:hAnsi="Times New Roman" w:cs="Times New Roman"/>
          <w:sz w:val="24"/>
          <w:szCs w:val="24"/>
        </w:rPr>
        <w:t>. This cube is</w:t>
      </w:r>
      <w:r w:rsidR="00D07AC2">
        <w:rPr>
          <w:rFonts w:ascii="Times New Roman" w:hAnsi="Times New Roman" w:cs="Times New Roman"/>
          <w:sz w:val="24"/>
          <w:szCs w:val="24"/>
        </w:rPr>
        <w:t xml:space="preserve"> known as the canonical </w:t>
      </w:r>
      <w:r w:rsidR="001135D5">
        <w:rPr>
          <w:rFonts w:ascii="Times New Roman" w:hAnsi="Times New Roman" w:cs="Times New Roman"/>
          <w:sz w:val="24"/>
          <w:szCs w:val="24"/>
        </w:rPr>
        <w:t>view volume as shown in th</w:t>
      </w:r>
      <w:r w:rsidR="00D07AC2">
        <w:rPr>
          <w:rFonts w:ascii="Times New Roman" w:hAnsi="Times New Roman" w:cs="Times New Roman"/>
          <w:sz w:val="24"/>
          <w:szCs w:val="24"/>
        </w:rPr>
        <w:t>e figure below.</w:t>
      </w:r>
    </w:p>
    <w:p w:rsidR="00D07AC2" w:rsidRDefault="00B86327" w:rsidP="0060770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pi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_x0000_s1045" type="#_x0000_t102" style="position:absolute;margin-left:223.55pt;margin-top:9.4pt;width:99.55pt;height:66.7pt;z-index:251675648" adj=",,14266" filled="f" strokecolor="#272727 [2749]">
            <v:stroke dashstyle="1 1"/>
          </v:shape>
        </w:pict>
      </w:r>
      <w:r w:rsidR="00367677">
        <w:rPr>
          <w:rFonts w:ascii="Times New Roman" w:hAnsi="Times New Roman" w:cs="Times New Roman"/>
          <w:noProof/>
          <w:sz w:val="24"/>
          <w:szCs w:val="24"/>
          <w:lang w:eastAsia="en-GB"/>
        </w:rPr>
        <w:pict>
          <v:shapetype id="_x0000_t32" coordsize="21600,21600" o:spt="32" o:oned="t" path="m,l21600,21600e" filled="f">
            <v:path arrowok="t" fillok="f" o:connecttype="none"/>
            <o:lock v:ext="edit" shapetype="t"/>
          </v:shapetype>
          <v:shape id="_x0000_s1038" type="#_x0000_t32" style="position:absolute;margin-left:254.2pt;margin-top:44.3pt;width:151.45pt;height:0;flip:x;z-index:251668480" o:connectortype="straight">
            <v:stroke dashstyle="dash"/>
          </v:shape>
        </w:pict>
      </w:r>
      <w:r w:rsidR="00367677">
        <w:rPr>
          <w:rFonts w:ascii="Times New Roman" w:hAnsi="Times New Roman" w:cs="Times New Roman"/>
          <w:noProof/>
          <w:sz w:val="24"/>
          <w:szCs w:val="24"/>
          <w:lang w:eastAsia="en-GB"/>
        </w:rPr>
        <w:pict>
          <v:shapetype id="_x0000_t109" coordsize="21600,21600" o:spt="109" path="m,l,21600r21600,l21600,xe">
            <v:stroke joinstyle="miter"/>
            <v:path gradientshapeok="t" o:connecttype="rect"/>
          </v:shapetype>
          <v:shape id="_x0000_s1028" type="#_x0000_t109" style="position:absolute;margin-left:330.55pt;margin-top:44.3pt;width:75.1pt;height:81.4pt;flip:y;z-index:251660288">
            <o:extrusion v:ext="view" on="t" viewpoint="-34.72222mm" viewpointorigin="-.5" skewangle="-45" lightposition="-50000" lightposition2="50000"/>
          </v:shape>
        </w:pict>
      </w:r>
      <w:r w:rsidR="00367677">
        <w:rPr>
          <w:rFonts w:ascii="Times New Roman" w:hAnsi="Times New Roman" w:cs="Times New Roman"/>
          <w:noProof/>
          <w:sz w:val="24"/>
          <w:szCs w:val="24"/>
          <w:lang w:eastAsia="en-GB"/>
        </w:rPr>
        <w:pict>
          <v:shape id="_x0000_s1041" type="#_x0000_t32" style="position:absolute;margin-left:254.2pt;margin-top:125.7pt;width:151.45pt;height:0;flip:x;z-index:251671552" o:connectortype="straight">
            <v:stroke dashstyle="dash"/>
          </v:shape>
        </w:pict>
      </w:r>
      <w:r w:rsidR="00367677">
        <w:rPr>
          <w:rFonts w:ascii="Times New Roman" w:hAnsi="Times New Roman" w:cs="Times New Roman"/>
          <w:noProof/>
          <w:sz w:val="24"/>
          <w:szCs w:val="24"/>
          <w:lang w:eastAsia="en-GB"/>
        </w:rPr>
        <w:pict>
          <v:shape id="_x0000_s1040" type="#_x0000_t32" style="position:absolute;margin-left:254.2pt;margin-top:100.05pt;width:143.35pt;height:.05pt;flip:x;z-index:251670528" o:connectortype="straight">
            <v:stroke dashstyle="dash"/>
          </v:shape>
        </w:pict>
      </w:r>
      <w:r w:rsidR="00367677">
        <w:rPr>
          <w:rFonts w:ascii="Times New Roman" w:hAnsi="Times New Roman" w:cs="Times New Roman"/>
          <w:noProof/>
          <w:sz w:val="24"/>
          <w:szCs w:val="24"/>
          <w:lang w:eastAsia="en-GB"/>
        </w:rPr>
        <w:pict>
          <v:shapetyp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_x0000_s1030" type="#_x0000_t93" style="position:absolute;margin-left:148.75pt;margin-top:16.45pt;width:29.9pt;height:15.75pt;rotation:270;z-index:251662336"/>
        </w:pict>
      </w:r>
    </w:p>
    <w:p w:rsidR="00D07AC2" w:rsidRDefault="001135D5" w:rsidP="001135D5">
      <w:pPr>
        <w:tabs>
          <w:tab w:val="left" w:pos="5522"/>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r>
    </w:p>
    <w:p w:rsidR="004967F4" w:rsidRDefault="00367677" w:rsidP="0060770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pict>
          <v:shapetype id="_x0000_t119" coordsize="21600,21600" o:spt="119" path="m,l21600,,17240,21600r-12880,xe">
            <v:stroke joinstyle="miter"/>
            <v:path gradientshapeok="t" o:connecttype="custom" o:connectlocs="10800,0;2180,10800;10800,21600;19420,10800" textboxrect="4321,0,17204,21600"/>
          </v:shapetype>
          <v:shape id="_x0000_s1027" type="#_x0000_t119" style="position:absolute;margin-left:147.45pt;margin-top:22pt;width:86.4pt;height:65.8pt;rotation:270;flip:x;z-index:251659264">
            <o:extrusion v:ext="view" backdepth="1in" on="t" rotationangle=",-20" type="perspective"/>
          </v:shape>
        </w:pict>
      </w:r>
      <w:r>
        <w:rPr>
          <w:rFonts w:ascii="Times New Roman" w:hAnsi="Times New Roman" w:cs="Times New Roman"/>
          <w:noProof/>
          <w:sz w:val="24"/>
          <w:szCs w:val="24"/>
          <w:lang w:eastAsia="en-GB"/>
        </w:rPr>
        <w:pict>
          <v:shape id="_x0000_s1034" type="#_x0000_t32" style="position:absolute;margin-left:40.7pt;margin-top:11.7pt;width:182.85pt;height:52pt;flip:x;z-index:251666432" o:connectortype="straight">
            <v:stroke dashstyle="dash"/>
          </v:shape>
        </w:pict>
      </w:r>
    </w:p>
    <w:p w:rsidR="004967F4" w:rsidRPr="00CA52FF" w:rsidRDefault="00367677" w:rsidP="00E30FDA">
      <w:pPr>
        <w:tabs>
          <w:tab w:val="left" w:pos="2567"/>
        </w:tabs>
        <w:autoSpaceDE w:val="0"/>
        <w:autoSpaceDN w:val="0"/>
        <w:adjustRightInd w:val="0"/>
        <w:spacing w:after="0" w:line="240" w:lineRule="auto"/>
        <w:rPr>
          <w:rFonts w:ascii="Times New Roman" w:hAnsi="Times New Roman" w:cs="Times New Roman"/>
          <w:sz w:val="24"/>
          <w:szCs w:val="24"/>
        </w:rPr>
      </w:pPr>
      <w:r w:rsidRPr="00367677">
        <w:rPr>
          <w:rFonts w:ascii="Consolas" w:hAnsi="Consolas" w:cs="Consolas"/>
          <w:noProof/>
          <w:sz w:val="19"/>
          <w:szCs w:val="19"/>
          <w:lang w:eastAsia="en-GB"/>
        </w:rPr>
        <w:pict>
          <v:shape id="_x0000_s1054" type="#_x0000_t202" style="position:absolute;margin-left:437pt;margin-top:11.35pt;width:57.5pt;height:54.8pt;z-index:251677696" stroked="f">
            <v:textbox>
              <w:txbxContent>
                <w:p w:rsidR="008C6A29" w:rsidRDefault="00813D8B" w:rsidP="00DC4B24">
                  <w:pPr>
                    <w:rPr>
                      <w:sz w:val="18"/>
                      <w:szCs w:val="18"/>
                    </w:rPr>
                  </w:pPr>
                  <w:r>
                    <w:rPr>
                      <w:sz w:val="18"/>
                      <w:szCs w:val="18"/>
                    </w:rPr>
                    <w:t xml:space="preserve">Point </w:t>
                  </w:r>
                  <w:r w:rsidR="008C6A29">
                    <w:rPr>
                      <w:sz w:val="18"/>
                      <w:szCs w:val="18"/>
                    </w:rPr>
                    <w:t>P1</w:t>
                  </w:r>
                </w:p>
                <w:p w:rsidR="00DC4B24" w:rsidRPr="001135D5" w:rsidRDefault="00DC4B24" w:rsidP="00DC4B24">
                  <w:pPr>
                    <w:rPr>
                      <w:sz w:val="18"/>
                      <w:szCs w:val="18"/>
                    </w:rPr>
                  </w:pPr>
                  <w:r>
                    <w:rPr>
                      <w:sz w:val="18"/>
                      <w:szCs w:val="18"/>
                    </w:rPr>
                    <w:t>-z-axis</w:t>
                  </w:r>
                </w:p>
              </w:txbxContent>
            </v:textbox>
          </v:shape>
        </w:pict>
      </w:r>
      <w:r w:rsidR="00E30FDA">
        <w:rPr>
          <w:rFonts w:ascii="Times New Roman" w:hAnsi="Times New Roman" w:cs="Times New Roman"/>
          <w:sz w:val="24"/>
          <w:szCs w:val="24"/>
        </w:rPr>
        <w:tab/>
      </w:r>
    </w:p>
    <w:p w:rsidR="00607701" w:rsidRDefault="00367677" w:rsidP="00607701">
      <w:pPr>
        <w:autoSpaceDE w:val="0"/>
        <w:autoSpaceDN w:val="0"/>
        <w:adjustRightInd w:val="0"/>
        <w:spacing w:after="0" w:line="240" w:lineRule="auto"/>
        <w:rPr>
          <w:rFonts w:ascii="Consolas" w:hAnsi="Consolas" w:cs="Consolas"/>
          <w:sz w:val="19"/>
          <w:szCs w:val="19"/>
        </w:rPr>
      </w:pPr>
      <w:r>
        <w:rPr>
          <w:rFonts w:ascii="Consolas" w:hAnsi="Consolas" w:cs="Consolas"/>
          <w:noProof/>
          <w:sz w:val="19"/>
          <w:szCs w:val="19"/>
          <w:lang w:eastAsia="en-GB"/>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56" type="#_x0000_t66" style="position:absolute;margin-left:397.55pt;margin-top:4.15pt;width:39.45pt;height:7.15pt;z-index:251679744" filled="f" strokecolor="#404040 [2429]">
            <v:stroke dashstyle="1 1"/>
          </v:shape>
        </w:pict>
      </w:r>
      <w:r>
        <w:rPr>
          <w:rFonts w:ascii="Consolas" w:hAnsi="Consolas" w:cs="Consolas"/>
          <w:noProof/>
          <w:sz w:val="19"/>
          <w:szCs w:val="19"/>
          <w:lang w:eastAsia="en-GB"/>
        </w:rPr>
        <w:pict>
          <v:shapetype id="_x0000_t4" coordsize="21600,21600" o:spt="4" path="m10800,l,10800,10800,21600,21600,10800xe">
            <v:stroke joinstyle="miter"/>
            <v:path gradientshapeok="t" o:connecttype="rect" textboxrect="5400,5400,16200,16200"/>
          </v:shapetype>
          <v:shape id="_x0000_s1033" type="#_x0000_t4" style="position:absolute;margin-left:319.9pt;margin-top:9.15pt;width:10.65pt;height:35.7pt;z-index:251665408"/>
        </w:pict>
      </w:r>
      <w:r w:rsidRPr="00367677">
        <w:rPr>
          <w:rFonts w:ascii="Times New Roman" w:hAnsi="Times New Roman" w:cs="Times New Roman"/>
          <w:noProof/>
          <w:sz w:val="24"/>
          <w:szCs w:val="24"/>
          <w:lang w:eastAsia="en-GB"/>
        </w:rPr>
        <w:pict>
          <v:shape id="_x0000_s1039" type="#_x0000_t32" style="position:absolute;margin-left:254.2pt;margin-top:9.15pt;width:143.35pt;height:.05pt;flip:x;z-index:251669504" o:connectortype="straight">
            <v:stroke dashstyle="dash"/>
          </v:shape>
        </w:pict>
      </w:r>
      <w:r w:rsidRPr="00367677">
        <w:rPr>
          <w:rFonts w:ascii="Times New Roman" w:hAnsi="Times New Roman" w:cs="Times New Roman"/>
          <w:noProof/>
          <w:sz w:val="24"/>
          <w:szCs w:val="24"/>
          <w:lang w:eastAsia="en-GB"/>
        </w:rPr>
        <w:pict>
          <v:shape id="_x0000_s1042" type="#_x0000_t32" style="position:absolute;margin-left:40.7pt;margin-top:4.15pt;width:175.95pt;height:31.95pt;flip:x;z-index:251672576" o:connectortype="straight">
            <v:stroke dashstyle="dash"/>
          </v:shape>
        </w:pict>
      </w:r>
      <w:r w:rsidR="00607701">
        <w:rPr>
          <w:rFonts w:ascii="Consolas" w:hAnsi="Consolas" w:cs="Consolas"/>
          <w:sz w:val="19"/>
          <w:szCs w:val="19"/>
        </w:rPr>
        <w:t xml:space="preserve">   </w:t>
      </w:r>
    </w:p>
    <w:p w:rsidR="00D07AC2" w:rsidRDefault="00367677" w:rsidP="00607701">
      <w:pPr>
        <w:autoSpaceDE w:val="0"/>
        <w:autoSpaceDN w:val="0"/>
        <w:adjustRightInd w:val="0"/>
        <w:spacing w:after="0" w:line="240" w:lineRule="auto"/>
        <w:rPr>
          <w:rFonts w:ascii="Consolas" w:hAnsi="Consolas" w:cs="Consolas"/>
          <w:sz w:val="19"/>
          <w:szCs w:val="19"/>
        </w:rPr>
      </w:pPr>
      <w:r>
        <w:rPr>
          <w:rFonts w:ascii="Consolas" w:hAnsi="Consolas" w:cs="Consolas"/>
          <w:noProof/>
          <w:sz w:val="19"/>
          <w:szCs w:val="19"/>
          <w:lang w:eastAsia="en-GB"/>
        </w:rPr>
        <w:pict>
          <v:shape id="_x0000_s1032" type="#_x0000_t4" style="position:absolute;margin-left:149.65pt;margin-top:5.05pt;width:6.15pt;height:24.25pt;z-index:251664384"/>
        </w:pict>
      </w:r>
    </w:p>
    <w:p w:rsidR="00D07AC2" w:rsidRDefault="00367677" w:rsidP="00607701">
      <w:pPr>
        <w:autoSpaceDE w:val="0"/>
        <w:autoSpaceDN w:val="0"/>
        <w:adjustRightInd w:val="0"/>
        <w:spacing w:after="0" w:line="240" w:lineRule="auto"/>
        <w:rPr>
          <w:rFonts w:ascii="Consolas" w:hAnsi="Consolas" w:cs="Consolas"/>
          <w:sz w:val="19"/>
          <w:szCs w:val="19"/>
        </w:rPr>
      </w:pPr>
      <w:r>
        <w:rPr>
          <w:rFonts w:ascii="Consolas" w:hAnsi="Consolas" w:cs="Consolas"/>
          <w:noProof/>
          <w:sz w:val="19"/>
          <w:szCs w:val="19"/>
          <w:lang w:eastAsia="en-GB"/>
        </w:rPr>
        <w:pict>
          <v:shape id="_x0000_s1055" type="#_x0000_t32" style="position:absolute;margin-left:254.2pt;margin-top:6.9pt;width:172.15pt;height:.65pt;z-index:251678720" o:connectortype="straight">
            <v:stroke endarrow="block"/>
          </v:shape>
        </w:pict>
      </w:r>
    </w:p>
    <w:p w:rsidR="00D07AC2" w:rsidRDefault="00367677" w:rsidP="00607701">
      <w:pPr>
        <w:autoSpaceDE w:val="0"/>
        <w:autoSpaceDN w:val="0"/>
        <w:adjustRightInd w:val="0"/>
        <w:spacing w:after="0" w:line="240" w:lineRule="auto"/>
        <w:rPr>
          <w:rFonts w:ascii="Consolas" w:hAnsi="Consolas" w:cs="Consolas"/>
          <w:sz w:val="19"/>
          <w:szCs w:val="19"/>
        </w:rPr>
      </w:pPr>
      <w:r w:rsidRPr="00367677">
        <w:rPr>
          <w:rFonts w:ascii="Times New Roman" w:hAnsi="Times New Roman" w:cs="Times New Roman"/>
          <w:noProof/>
          <w:sz w:val="24"/>
          <w:szCs w:val="24"/>
          <w:lang w:eastAsia="en-GB"/>
        </w:rPr>
        <w:pict>
          <v:shape id="_x0000_s1043" type="#_x0000_t32" style="position:absolute;margin-left:40.7pt;margin-top:2.7pt;width:175.95pt;height:8.75pt;flip:x y;z-index:251673600" o:connectortype="straight">
            <v:stroke dashstyle="dash"/>
          </v:shape>
        </w:pict>
      </w:r>
      <w:r w:rsidRPr="00367677">
        <w:rPr>
          <w:rFonts w:ascii="Times New Roman" w:hAnsi="Times New Roman" w:cs="Times New Roman"/>
          <w:noProof/>
          <w:sz w:val="24"/>
          <w:szCs w:val="24"/>
          <w:lang w:eastAsia="en-GB"/>
        </w:rPr>
        <w:pict>
          <v:shape id="_x0000_s1035" type="#_x0000_t32" style="position:absolute;margin-left:40.7pt;margin-top:2.7pt;width:182.85pt;height:31.25pt;flip:x y;z-index:251667456" o:connectortype="straight">
            <v:stroke dashstyle="dash"/>
          </v:shape>
        </w:pict>
      </w:r>
    </w:p>
    <w:p w:rsidR="00D07AC2" w:rsidRDefault="00D07AC2" w:rsidP="00607701">
      <w:pPr>
        <w:autoSpaceDE w:val="0"/>
        <w:autoSpaceDN w:val="0"/>
        <w:adjustRightInd w:val="0"/>
        <w:spacing w:after="0" w:line="240" w:lineRule="auto"/>
        <w:rPr>
          <w:rFonts w:ascii="Consolas" w:hAnsi="Consolas" w:cs="Consolas"/>
          <w:sz w:val="19"/>
          <w:szCs w:val="19"/>
        </w:rPr>
      </w:pPr>
    </w:p>
    <w:p w:rsidR="00D07AC2" w:rsidRDefault="00D07AC2" w:rsidP="00607701">
      <w:pPr>
        <w:autoSpaceDE w:val="0"/>
        <w:autoSpaceDN w:val="0"/>
        <w:adjustRightInd w:val="0"/>
        <w:spacing w:after="0" w:line="240" w:lineRule="auto"/>
        <w:rPr>
          <w:rFonts w:ascii="Consolas" w:hAnsi="Consolas" w:cs="Consolas"/>
          <w:sz w:val="19"/>
          <w:szCs w:val="19"/>
        </w:rPr>
      </w:pPr>
    </w:p>
    <w:p w:rsidR="00D07AC2" w:rsidRDefault="00367677" w:rsidP="00607701">
      <w:pPr>
        <w:autoSpaceDE w:val="0"/>
        <w:autoSpaceDN w:val="0"/>
        <w:adjustRightInd w:val="0"/>
        <w:spacing w:after="0" w:line="240" w:lineRule="auto"/>
        <w:rPr>
          <w:rFonts w:ascii="Consolas" w:hAnsi="Consolas" w:cs="Consolas"/>
          <w:sz w:val="19"/>
          <w:szCs w:val="19"/>
        </w:rPr>
      </w:pPr>
      <w:r w:rsidRPr="00367677">
        <w:rPr>
          <w:rFonts w:ascii="Times New Roman" w:hAnsi="Times New Roman" w:cs="Times New Roman"/>
          <w:noProof/>
          <w:sz w:val="24"/>
          <w:szCs w:val="24"/>
          <w:lang w:eastAsia="en-GB"/>
        </w:rPr>
        <w:pict>
          <v:shape id="_x0000_s1031" type="#_x0000_t93" style="position:absolute;margin-left:148.75pt;margin-top:10.8pt;width:29.9pt;height:15.75pt;rotation:90;z-index:251663360"/>
        </w:pict>
      </w:r>
    </w:p>
    <w:p w:rsidR="00D07AC2" w:rsidRDefault="00D07AC2" w:rsidP="00607701">
      <w:pPr>
        <w:autoSpaceDE w:val="0"/>
        <w:autoSpaceDN w:val="0"/>
        <w:adjustRightInd w:val="0"/>
        <w:spacing w:after="0" w:line="240" w:lineRule="auto"/>
        <w:rPr>
          <w:rFonts w:ascii="Consolas" w:hAnsi="Consolas" w:cs="Consolas"/>
          <w:sz w:val="19"/>
          <w:szCs w:val="19"/>
        </w:rPr>
      </w:pPr>
    </w:p>
    <w:p w:rsidR="00B973F8" w:rsidRDefault="00B973F8" w:rsidP="00B973F8">
      <w:pPr>
        <w:autoSpaceDE w:val="0"/>
        <w:autoSpaceDN w:val="0"/>
        <w:adjustRightInd w:val="0"/>
        <w:spacing w:after="0" w:line="240" w:lineRule="auto"/>
        <w:rPr>
          <w:rFonts w:ascii="Consolas" w:hAnsi="Consolas" w:cs="Consolas"/>
          <w:sz w:val="19"/>
          <w:szCs w:val="19"/>
        </w:rPr>
      </w:pPr>
    </w:p>
    <w:p w:rsidR="00E30FDA" w:rsidRPr="00B973F8" w:rsidRDefault="00B973F8" w:rsidP="00B973F8">
      <w:pPr>
        <w:autoSpaceDE w:val="0"/>
        <w:autoSpaceDN w:val="0"/>
        <w:adjustRightInd w:val="0"/>
        <w:spacing w:after="0" w:line="240" w:lineRule="auto"/>
        <w:rPr>
          <w:rFonts w:ascii="Times New Roman" w:hAnsi="Times New Roman" w:cs="Times New Roman"/>
          <w:sz w:val="19"/>
          <w:szCs w:val="19"/>
        </w:rPr>
      </w:pPr>
      <w:r w:rsidRPr="00B973F8">
        <w:rPr>
          <w:rFonts w:ascii="Times New Roman" w:hAnsi="Times New Roman" w:cs="Times New Roman"/>
          <w:sz w:val="19"/>
          <w:szCs w:val="19"/>
        </w:rPr>
        <w:tab/>
      </w:r>
      <w:r w:rsidRPr="00B973F8">
        <w:rPr>
          <w:rFonts w:ascii="Times New Roman" w:hAnsi="Times New Roman" w:cs="Times New Roman"/>
          <w:sz w:val="19"/>
          <w:szCs w:val="19"/>
        </w:rPr>
        <w:tab/>
        <w:t xml:space="preserve"> </w:t>
      </w:r>
    </w:p>
    <w:p w:rsidR="00E30FDA" w:rsidRPr="00B973F8" w:rsidRDefault="00B973F8" w:rsidP="00B973F8">
      <w:pPr>
        <w:autoSpaceDE w:val="0"/>
        <w:autoSpaceDN w:val="0"/>
        <w:adjustRightInd w:val="0"/>
        <w:spacing w:after="0" w:line="240" w:lineRule="auto"/>
        <w:rPr>
          <w:rFonts w:ascii="Times New Roman" w:hAnsi="Times New Roman" w:cs="Times New Roman"/>
          <w:sz w:val="19"/>
          <w:szCs w:val="19"/>
        </w:rPr>
      </w:pPr>
      <w:proofErr w:type="gramStart"/>
      <w:r>
        <w:rPr>
          <w:rFonts w:ascii="Times New Roman" w:hAnsi="Times New Roman" w:cs="Times New Roman"/>
          <w:sz w:val="19"/>
          <w:szCs w:val="19"/>
        </w:rPr>
        <w:t>Figure 1.</w:t>
      </w:r>
      <w:proofErr w:type="gramEnd"/>
      <w:r>
        <w:rPr>
          <w:rFonts w:ascii="Times New Roman" w:hAnsi="Times New Roman" w:cs="Times New Roman"/>
          <w:sz w:val="19"/>
          <w:szCs w:val="19"/>
        </w:rPr>
        <w:t xml:space="preserve">  a) </w:t>
      </w:r>
      <w:r w:rsidRPr="00B973F8">
        <w:rPr>
          <w:rFonts w:ascii="Times New Roman" w:hAnsi="Times New Roman" w:cs="Times New Roman"/>
          <w:sz w:val="19"/>
          <w:szCs w:val="19"/>
        </w:rPr>
        <w:t xml:space="preserve">Before perspective warping </w:t>
      </w:r>
      <w:r>
        <w:rPr>
          <w:rFonts w:ascii="Times New Roman" w:hAnsi="Times New Roman" w:cs="Times New Roman"/>
          <w:sz w:val="19"/>
          <w:szCs w:val="19"/>
        </w:rPr>
        <w:tab/>
      </w:r>
      <w:r w:rsidRPr="00B973F8">
        <w:rPr>
          <w:rFonts w:ascii="Times New Roman" w:hAnsi="Times New Roman" w:cs="Times New Roman"/>
          <w:sz w:val="19"/>
          <w:szCs w:val="19"/>
        </w:rPr>
        <w:tab/>
      </w:r>
      <w:r>
        <w:rPr>
          <w:rFonts w:ascii="Times New Roman" w:hAnsi="Times New Roman" w:cs="Times New Roman"/>
          <w:sz w:val="19"/>
          <w:szCs w:val="19"/>
        </w:rPr>
        <w:tab/>
      </w:r>
      <w:r>
        <w:rPr>
          <w:rFonts w:ascii="Times New Roman" w:hAnsi="Times New Roman" w:cs="Times New Roman"/>
          <w:sz w:val="19"/>
          <w:szCs w:val="19"/>
        </w:rPr>
        <w:tab/>
      </w:r>
      <w:r w:rsidRPr="00B973F8">
        <w:rPr>
          <w:rFonts w:ascii="Times New Roman" w:hAnsi="Times New Roman" w:cs="Times New Roman"/>
          <w:sz w:val="19"/>
          <w:szCs w:val="19"/>
        </w:rPr>
        <w:t>b) After perspective warping</w:t>
      </w:r>
    </w:p>
    <w:p w:rsidR="00E30FDA" w:rsidRDefault="00E30FDA" w:rsidP="00607701">
      <w:pPr>
        <w:autoSpaceDE w:val="0"/>
        <w:autoSpaceDN w:val="0"/>
        <w:adjustRightInd w:val="0"/>
        <w:spacing w:after="0" w:line="240" w:lineRule="auto"/>
        <w:rPr>
          <w:rFonts w:ascii="Consolas" w:hAnsi="Consolas" w:cs="Consolas"/>
          <w:sz w:val="19"/>
          <w:szCs w:val="19"/>
        </w:rPr>
      </w:pPr>
    </w:p>
    <w:p w:rsidR="001135D5" w:rsidRDefault="001135D5" w:rsidP="00607701">
      <w:pPr>
        <w:autoSpaceDE w:val="0"/>
        <w:autoSpaceDN w:val="0"/>
        <w:adjustRightInd w:val="0"/>
        <w:spacing w:after="0" w:line="240" w:lineRule="auto"/>
        <w:rPr>
          <w:rFonts w:ascii="Consolas" w:hAnsi="Consolas" w:cs="Consolas"/>
          <w:sz w:val="19"/>
          <w:szCs w:val="19"/>
        </w:rPr>
      </w:pPr>
    </w:p>
    <w:p w:rsidR="001135D5" w:rsidRDefault="001135D5" w:rsidP="0060770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Note that the lines of sight that converge onto the focal point in figure 1a) become parallel lines after the perspective projection transform has been applied and that these lines are parallel with the z-axis.  </w:t>
      </w:r>
      <w:r w:rsidR="00DC4B24">
        <w:rPr>
          <w:rFonts w:ascii="Times New Roman" w:hAnsi="Times New Roman" w:cs="Times New Roman"/>
          <w:sz w:val="24"/>
          <w:szCs w:val="24"/>
        </w:rPr>
        <w:t>We can form a ray that follows any of these parallel lines by specifying a start point, P0</w:t>
      </w:r>
      <w:proofErr w:type="gramStart"/>
      <w:r w:rsidR="00DC4B24">
        <w:rPr>
          <w:rFonts w:ascii="Times New Roman" w:hAnsi="Times New Roman" w:cs="Times New Roman"/>
          <w:sz w:val="24"/>
          <w:szCs w:val="24"/>
        </w:rPr>
        <w:t>,  composed</w:t>
      </w:r>
      <w:proofErr w:type="gramEnd"/>
      <w:r w:rsidR="00DC4B24">
        <w:rPr>
          <w:rFonts w:ascii="Times New Roman" w:hAnsi="Times New Roman" w:cs="Times New Roman"/>
          <w:sz w:val="24"/>
          <w:szCs w:val="24"/>
        </w:rPr>
        <w:t xml:space="preserve"> of the mouse co-ordinates (suitably transformed onto the near plane of the view volume) and any z value (e.g. near plane where z=0) together with a vector formed by P1-P0 where P1 is </w:t>
      </w:r>
      <w:r w:rsidR="008C6A29">
        <w:rPr>
          <w:rFonts w:ascii="Times New Roman" w:hAnsi="Times New Roman" w:cs="Times New Roman"/>
          <w:sz w:val="24"/>
          <w:szCs w:val="24"/>
        </w:rPr>
        <w:t xml:space="preserve">made up of the mouse </w:t>
      </w:r>
      <w:proofErr w:type="spellStart"/>
      <w:r w:rsidR="008C6A29">
        <w:rPr>
          <w:rFonts w:ascii="Times New Roman" w:hAnsi="Times New Roman" w:cs="Times New Roman"/>
          <w:sz w:val="24"/>
          <w:szCs w:val="24"/>
        </w:rPr>
        <w:t>x,y</w:t>
      </w:r>
      <w:proofErr w:type="spellEnd"/>
      <w:r w:rsidR="008C6A29">
        <w:rPr>
          <w:rFonts w:ascii="Times New Roman" w:hAnsi="Times New Roman" w:cs="Times New Roman"/>
          <w:sz w:val="24"/>
          <w:szCs w:val="24"/>
        </w:rPr>
        <w:t>, co-ordinates and any other z value (e.g. the far plane z value, z=1).</w:t>
      </w:r>
    </w:p>
    <w:p w:rsidR="008C6A29" w:rsidRDefault="008C6A29" w:rsidP="00607701">
      <w:pPr>
        <w:autoSpaceDE w:val="0"/>
        <w:autoSpaceDN w:val="0"/>
        <w:adjustRightInd w:val="0"/>
        <w:spacing w:after="0" w:line="240" w:lineRule="auto"/>
        <w:rPr>
          <w:rFonts w:ascii="Times New Roman" w:hAnsi="Times New Roman" w:cs="Times New Roman"/>
          <w:sz w:val="24"/>
          <w:szCs w:val="24"/>
        </w:rPr>
      </w:pPr>
    </w:p>
    <w:p w:rsidR="008C6A29" w:rsidRPr="006A6D96" w:rsidRDefault="008C6A29" w:rsidP="0060770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OpenGL utility </w:t>
      </w:r>
      <w:r w:rsidRPr="006A6D96">
        <w:rPr>
          <w:rFonts w:ascii="Times New Roman" w:hAnsi="Times New Roman" w:cs="Times New Roman"/>
          <w:sz w:val="24"/>
          <w:szCs w:val="24"/>
        </w:rPr>
        <w:t xml:space="preserve">library’s </w:t>
      </w:r>
      <w:proofErr w:type="spellStart"/>
      <w:proofErr w:type="gramStart"/>
      <w:r w:rsidRPr="006A6D96">
        <w:rPr>
          <w:rFonts w:ascii="Courier New" w:hAnsi="Courier New" w:cs="Courier New"/>
          <w:b/>
          <w:sz w:val="24"/>
          <w:szCs w:val="24"/>
        </w:rPr>
        <w:t>gluUnProject</w:t>
      </w:r>
      <w:proofErr w:type="spellEnd"/>
      <w:r w:rsidRPr="006A6D96">
        <w:rPr>
          <w:rFonts w:ascii="Courier New" w:hAnsi="Courier New" w:cs="Courier New"/>
          <w:b/>
          <w:sz w:val="24"/>
          <w:szCs w:val="24"/>
        </w:rPr>
        <w:t>(</w:t>
      </w:r>
      <w:proofErr w:type="gramEnd"/>
      <w:r w:rsidRPr="006A6D96">
        <w:rPr>
          <w:rFonts w:ascii="Courier New" w:hAnsi="Courier New" w:cs="Courier New"/>
          <w:b/>
          <w:sz w:val="24"/>
          <w:szCs w:val="24"/>
        </w:rPr>
        <w:t>)</w:t>
      </w:r>
      <w:r w:rsidRPr="006A6D96">
        <w:rPr>
          <w:rFonts w:ascii="Times New Roman" w:hAnsi="Times New Roman" w:cs="Times New Roman"/>
          <w:sz w:val="24"/>
          <w:szCs w:val="24"/>
        </w:rPr>
        <w:t xml:space="preserve"> will take the points P0 and P1</w:t>
      </w:r>
      <w:r w:rsidR="006A6D96">
        <w:rPr>
          <w:rFonts w:ascii="Times New Roman" w:hAnsi="Times New Roman" w:cs="Times New Roman"/>
          <w:sz w:val="24"/>
          <w:szCs w:val="24"/>
        </w:rPr>
        <w:t>(see figure 1)</w:t>
      </w:r>
      <w:r w:rsidRPr="006A6D96">
        <w:rPr>
          <w:rFonts w:ascii="Times New Roman" w:hAnsi="Times New Roman" w:cs="Times New Roman"/>
          <w:sz w:val="24"/>
          <w:szCs w:val="24"/>
        </w:rPr>
        <w:t xml:space="preserve"> specified as viewport co-ordinates and </w:t>
      </w:r>
      <w:proofErr w:type="spellStart"/>
      <w:r w:rsidRPr="006A6D96">
        <w:rPr>
          <w:rFonts w:ascii="Times New Roman" w:hAnsi="Times New Roman" w:cs="Times New Roman"/>
          <w:sz w:val="24"/>
          <w:szCs w:val="24"/>
        </w:rPr>
        <w:t>unproject</w:t>
      </w:r>
      <w:proofErr w:type="spellEnd"/>
      <w:r w:rsidRPr="006A6D96">
        <w:rPr>
          <w:rFonts w:ascii="Times New Roman" w:hAnsi="Times New Roman" w:cs="Times New Roman"/>
          <w:sz w:val="24"/>
          <w:szCs w:val="24"/>
        </w:rPr>
        <w:t xml:space="preserve"> them into world space for us if we provide the </w:t>
      </w:r>
      <w:r w:rsidRPr="006A6D96">
        <w:rPr>
          <w:rFonts w:ascii="Times New Roman" w:hAnsi="Times New Roman" w:cs="Times New Roman"/>
          <w:sz w:val="24"/>
          <w:szCs w:val="24"/>
        </w:rPr>
        <w:lastRenderedPageBreak/>
        <w:t xml:space="preserve">relevant parameters.  We have already obtained these in steps 1 to 3.  Now we pass these as parameters to </w:t>
      </w:r>
      <w:proofErr w:type="spellStart"/>
      <w:r w:rsidRPr="006A6D96">
        <w:rPr>
          <w:rFonts w:ascii="Courier New" w:hAnsi="Courier New" w:cs="Courier New"/>
          <w:b/>
          <w:sz w:val="24"/>
          <w:szCs w:val="24"/>
        </w:rPr>
        <w:t>gluUnproject</w:t>
      </w:r>
      <w:proofErr w:type="spellEnd"/>
      <w:r w:rsidR="006A6D96" w:rsidRPr="006A6D96">
        <w:rPr>
          <w:rFonts w:ascii="Courier New" w:hAnsi="Courier New" w:cs="Courier New"/>
          <w:b/>
          <w:sz w:val="24"/>
          <w:szCs w:val="24"/>
        </w:rPr>
        <w:t>()</w:t>
      </w:r>
      <w:r w:rsidRPr="006A6D96">
        <w:rPr>
          <w:rFonts w:ascii="Times New Roman" w:hAnsi="Times New Roman" w:cs="Times New Roman"/>
          <w:sz w:val="24"/>
          <w:szCs w:val="24"/>
        </w:rPr>
        <w:t xml:space="preserve"> where </w:t>
      </w:r>
      <w:proofErr w:type="spellStart"/>
      <w:r w:rsidRPr="00813D8B">
        <w:rPr>
          <w:rFonts w:ascii="Courier New" w:hAnsi="Courier New" w:cs="Courier New"/>
          <w:b/>
          <w:sz w:val="24"/>
          <w:szCs w:val="24"/>
        </w:rPr>
        <w:t>x,realy</w:t>
      </w:r>
      <w:proofErr w:type="spellEnd"/>
      <w:r w:rsidRPr="006A6D96">
        <w:rPr>
          <w:rFonts w:ascii="Times New Roman" w:hAnsi="Times New Roman" w:cs="Times New Roman"/>
          <w:sz w:val="24"/>
          <w:szCs w:val="24"/>
        </w:rPr>
        <w:t xml:space="preserve"> and </w:t>
      </w:r>
      <w:r w:rsidRPr="00813D8B">
        <w:rPr>
          <w:rFonts w:ascii="Courier New" w:hAnsi="Courier New" w:cs="Courier New"/>
          <w:b/>
          <w:sz w:val="24"/>
          <w:szCs w:val="24"/>
        </w:rPr>
        <w:t>0</w:t>
      </w:r>
      <w:r w:rsidRPr="006A6D96">
        <w:rPr>
          <w:rFonts w:ascii="Times New Roman" w:hAnsi="Times New Roman" w:cs="Times New Roman"/>
          <w:sz w:val="24"/>
          <w:szCs w:val="24"/>
        </w:rPr>
        <w:t xml:space="preserve"> represent point P0, </w:t>
      </w:r>
      <w:proofErr w:type="spellStart"/>
      <w:r w:rsidRPr="006A6D96">
        <w:rPr>
          <w:rFonts w:ascii="Courier New" w:hAnsi="Courier New" w:cs="Courier New"/>
          <w:b/>
          <w:sz w:val="24"/>
          <w:szCs w:val="24"/>
        </w:rPr>
        <w:t>WorldT</w:t>
      </w:r>
      <w:proofErr w:type="spellEnd"/>
      <w:r w:rsidRPr="006A6D96">
        <w:rPr>
          <w:rFonts w:ascii="Times New Roman" w:hAnsi="Times New Roman" w:cs="Times New Roman"/>
          <w:sz w:val="24"/>
          <w:szCs w:val="24"/>
        </w:rPr>
        <w:t xml:space="preserve"> holds the camera view transform, </w:t>
      </w:r>
      <w:r w:rsidRPr="006A6D96">
        <w:rPr>
          <w:rFonts w:ascii="Courier New" w:hAnsi="Courier New" w:cs="Courier New"/>
          <w:b/>
          <w:sz w:val="24"/>
          <w:szCs w:val="24"/>
        </w:rPr>
        <w:t>view</w:t>
      </w:r>
      <w:r w:rsidRPr="006A6D96">
        <w:rPr>
          <w:rFonts w:ascii="Times New Roman" w:hAnsi="Times New Roman" w:cs="Times New Roman"/>
          <w:sz w:val="24"/>
          <w:szCs w:val="24"/>
        </w:rPr>
        <w:t xml:space="preserve"> holds the view port details and </w:t>
      </w:r>
      <w:proofErr w:type="spellStart"/>
      <w:r w:rsidRPr="006A6D96">
        <w:rPr>
          <w:rFonts w:ascii="Courier New" w:hAnsi="Courier New" w:cs="Courier New"/>
          <w:b/>
          <w:sz w:val="24"/>
          <w:szCs w:val="24"/>
        </w:rPr>
        <w:t>proj</w:t>
      </w:r>
      <w:proofErr w:type="spellEnd"/>
      <w:r w:rsidRPr="006A6D96">
        <w:rPr>
          <w:rFonts w:ascii="Times New Roman" w:hAnsi="Times New Roman" w:cs="Times New Roman"/>
          <w:sz w:val="24"/>
          <w:szCs w:val="24"/>
        </w:rPr>
        <w:t xml:space="preserve"> holds the perspective transformation. The </w:t>
      </w:r>
      <w:proofErr w:type="spellStart"/>
      <w:r w:rsidRPr="006A6D96">
        <w:rPr>
          <w:rFonts w:ascii="Times New Roman" w:hAnsi="Times New Roman" w:cs="Times New Roman"/>
          <w:sz w:val="24"/>
          <w:szCs w:val="24"/>
        </w:rPr>
        <w:t>unprojected</w:t>
      </w:r>
      <w:proofErr w:type="spellEnd"/>
      <w:r w:rsidRPr="006A6D96">
        <w:rPr>
          <w:rFonts w:ascii="Times New Roman" w:hAnsi="Times New Roman" w:cs="Times New Roman"/>
          <w:sz w:val="24"/>
          <w:szCs w:val="24"/>
        </w:rPr>
        <w:t xml:space="preserve"> point corresponding to P0 </w:t>
      </w:r>
      <w:r w:rsidR="006A6D96">
        <w:rPr>
          <w:rFonts w:ascii="Times New Roman" w:hAnsi="Times New Roman" w:cs="Times New Roman"/>
          <w:sz w:val="24"/>
          <w:szCs w:val="24"/>
        </w:rPr>
        <w:t xml:space="preserve">in world space </w:t>
      </w:r>
      <w:r w:rsidRPr="006A6D96">
        <w:rPr>
          <w:rFonts w:ascii="Times New Roman" w:hAnsi="Times New Roman" w:cs="Times New Roman"/>
          <w:sz w:val="24"/>
          <w:szCs w:val="24"/>
        </w:rPr>
        <w:t xml:space="preserve">is returned in the array </w:t>
      </w:r>
      <w:proofErr w:type="spellStart"/>
      <w:r w:rsidRPr="006A6D96">
        <w:rPr>
          <w:rFonts w:ascii="Courier New" w:hAnsi="Courier New" w:cs="Courier New"/>
          <w:b/>
          <w:sz w:val="24"/>
          <w:szCs w:val="24"/>
        </w:rPr>
        <w:t>objectNear</w:t>
      </w:r>
      <w:proofErr w:type="spellEnd"/>
      <w:r w:rsidRPr="006A6D96">
        <w:rPr>
          <w:rFonts w:ascii="Times New Roman" w:hAnsi="Times New Roman" w:cs="Times New Roman"/>
          <w:sz w:val="24"/>
          <w:szCs w:val="24"/>
        </w:rPr>
        <w:t>.</w:t>
      </w:r>
    </w:p>
    <w:p w:rsidR="008C6A29" w:rsidRPr="006A6D96" w:rsidRDefault="008C6A29" w:rsidP="00607701">
      <w:pPr>
        <w:autoSpaceDE w:val="0"/>
        <w:autoSpaceDN w:val="0"/>
        <w:adjustRightInd w:val="0"/>
        <w:spacing w:after="0" w:line="240" w:lineRule="auto"/>
        <w:rPr>
          <w:rFonts w:ascii="Times New Roman" w:hAnsi="Times New Roman" w:cs="Times New Roman"/>
          <w:sz w:val="24"/>
          <w:szCs w:val="24"/>
        </w:rPr>
      </w:pPr>
    </w:p>
    <w:p w:rsidR="00813D8B" w:rsidRPr="006A6D96" w:rsidRDefault="008C6A29" w:rsidP="00813D8B">
      <w:pPr>
        <w:autoSpaceDE w:val="0"/>
        <w:autoSpaceDN w:val="0"/>
        <w:adjustRightInd w:val="0"/>
        <w:spacing w:after="0" w:line="240" w:lineRule="auto"/>
        <w:rPr>
          <w:rFonts w:ascii="Times New Roman" w:hAnsi="Times New Roman" w:cs="Times New Roman"/>
          <w:sz w:val="24"/>
          <w:szCs w:val="24"/>
        </w:rPr>
      </w:pPr>
      <w:r w:rsidRPr="006A6D96">
        <w:rPr>
          <w:rFonts w:ascii="Times New Roman" w:hAnsi="Times New Roman" w:cs="Times New Roman"/>
          <w:sz w:val="24"/>
          <w:szCs w:val="24"/>
        </w:rPr>
        <w:t xml:space="preserve">We repeat the call to </w:t>
      </w:r>
      <w:proofErr w:type="spellStart"/>
      <w:proofErr w:type="gramStart"/>
      <w:r w:rsidRPr="006A6D96">
        <w:rPr>
          <w:rFonts w:ascii="Courier New" w:hAnsi="Courier New" w:cs="Courier New"/>
          <w:b/>
          <w:sz w:val="24"/>
          <w:szCs w:val="24"/>
        </w:rPr>
        <w:t>gluUnproject</w:t>
      </w:r>
      <w:proofErr w:type="spellEnd"/>
      <w:r w:rsidRPr="006A6D96">
        <w:rPr>
          <w:rFonts w:ascii="Courier New" w:hAnsi="Courier New" w:cs="Courier New"/>
          <w:b/>
          <w:sz w:val="24"/>
          <w:szCs w:val="24"/>
        </w:rPr>
        <w:t>(</w:t>
      </w:r>
      <w:proofErr w:type="gramEnd"/>
      <w:r w:rsidRPr="006A6D96">
        <w:rPr>
          <w:rFonts w:ascii="Courier New" w:hAnsi="Courier New" w:cs="Courier New"/>
          <w:b/>
          <w:sz w:val="24"/>
          <w:szCs w:val="24"/>
        </w:rPr>
        <w:t>)</w:t>
      </w:r>
      <w:r w:rsidRPr="006A6D96">
        <w:rPr>
          <w:rFonts w:ascii="Times New Roman" w:hAnsi="Times New Roman" w:cs="Times New Roman"/>
          <w:sz w:val="24"/>
          <w:szCs w:val="24"/>
        </w:rPr>
        <w:t xml:space="preserve"> again this time passing point P1 which has the same mouse </w:t>
      </w:r>
      <w:proofErr w:type="spellStart"/>
      <w:r w:rsidRPr="006A6D96">
        <w:rPr>
          <w:rFonts w:ascii="Times New Roman" w:hAnsi="Times New Roman" w:cs="Times New Roman"/>
          <w:sz w:val="24"/>
          <w:szCs w:val="24"/>
        </w:rPr>
        <w:t>x,y</w:t>
      </w:r>
      <w:proofErr w:type="spellEnd"/>
      <w:r w:rsidRPr="006A6D96">
        <w:rPr>
          <w:rFonts w:ascii="Times New Roman" w:hAnsi="Times New Roman" w:cs="Times New Roman"/>
          <w:sz w:val="24"/>
          <w:szCs w:val="24"/>
        </w:rPr>
        <w:t xml:space="preserve"> co-ordinates but a different z value, z=1.</w:t>
      </w:r>
      <w:r w:rsidR="00813D8B">
        <w:rPr>
          <w:rFonts w:ascii="Times New Roman" w:hAnsi="Times New Roman" w:cs="Times New Roman"/>
          <w:sz w:val="24"/>
          <w:szCs w:val="24"/>
        </w:rPr>
        <w:t xml:space="preserve"> </w:t>
      </w:r>
      <w:r w:rsidR="00813D8B" w:rsidRPr="006A6D96">
        <w:rPr>
          <w:rFonts w:ascii="Times New Roman" w:hAnsi="Times New Roman" w:cs="Times New Roman"/>
          <w:sz w:val="24"/>
          <w:szCs w:val="24"/>
        </w:rPr>
        <w:t>T</w:t>
      </w:r>
      <w:r w:rsidR="00813D8B">
        <w:rPr>
          <w:rFonts w:ascii="Times New Roman" w:hAnsi="Times New Roman" w:cs="Times New Roman"/>
          <w:sz w:val="24"/>
          <w:szCs w:val="24"/>
        </w:rPr>
        <w:t>his time t</w:t>
      </w:r>
      <w:r w:rsidR="00813D8B" w:rsidRPr="006A6D96">
        <w:rPr>
          <w:rFonts w:ascii="Times New Roman" w:hAnsi="Times New Roman" w:cs="Times New Roman"/>
          <w:sz w:val="24"/>
          <w:szCs w:val="24"/>
        </w:rPr>
        <w:t xml:space="preserve">he </w:t>
      </w:r>
      <w:proofErr w:type="spellStart"/>
      <w:r w:rsidR="00813D8B" w:rsidRPr="006A6D96">
        <w:rPr>
          <w:rFonts w:ascii="Times New Roman" w:hAnsi="Times New Roman" w:cs="Times New Roman"/>
          <w:sz w:val="24"/>
          <w:szCs w:val="24"/>
        </w:rPr>
        <w:t>unpro</w:t>
      </w:r>
      <w:r w:rsidR="00813D8B">
        <w:rPr>
          <w:rFonts w:ascii="Times New Roman" w:hAnsi="Times New Roman" w:cs="Times New Roman"/>
          <w:sz w:val="24"/>
          <w:szCs w:val="24"/>
        </w:rPr>
        <w:t>jected</w:t>
      </w:r>
      <w:proofErr w:type="spellEnd"/>
      <w:r w:rsidR="00813D8B">
        <w:rPr>
          <w:rFonts w:ascii="Times New Roman" w:hAnsi="Times New Roman" w:cs="Times New Roman"/>
          <w:sz w:val="24"/>
          <w:szCs w:val="24"/>
        </w:rPr>
        <w:t xml:space="preserve"> point corresponding to P1</w:t>
      </w:r>
      <w:r w:rsidR="00813D8B" w:rsidRPr="006A6D96">
        <w:rPr>
          <w:rFonts w:ascii="Times New Roman" w:hAnsi="Times New Roman" w:cs="Times New Roman"/>
          <w:sz w:val="24"/>
          <w:szCs w:val="24"/>
        </w:rPr>
        <w:t xml:space="preserve"> </w:t>
      </w:r>
      <w:r w:rsidR="00813D8B">
        <w:rPr>
          <w:rFonts w:ascii="Times New Roman" w:hAnsi="Times New Roman" w:cs="Times New Roman"/>
          <w:sz w:val="24"/>
          <w:szCs w:val="24"/>
        </w:rPr>
        <w:t xml:space="preserve">in world space </w:t>
      </w:r>
      <w:r w:rsidR="00813D8B" w:rsidRPr="006A6D96">
        <w:rPr>
          <w:rFonts w:ascii="Times New Roman" w:hAnsi="Times New Roman" w:cs="Times New Roman"/>
          <w:sz w:val="24"/>
          <w:szCs w:val="24"/>
        </w:rPr>
        <w:t xml:space="preserve">is returned in the array </w:t>
      </w:r>
      <w:proofErr w:type="spellStart"/>
      <w:r w:rsidR="00813D8B" w:rsidRPr="006A6D96">
        <w:rPr>
          <w:rFonts w:ascii="Courier New" w:hAnsi="Courier New" w:cs="Courier New"/>
          <w:b/>
          <w:sz w:val="24"/>
          <w:szCs w:val="24"/>
        </w:rPr>
        <w:t>object</w:t>
      </w:r>
      <w:r w:rsidR="00813D8B">
        <w:rPr>
          <w:rFonts w:ascii="Courier New" w:hAnsi="Courier New" w:cs="Courier New"/>
          <w:b/>
          <w:sz w:val="24"/>
          <w:szCs w:val="24"/>
        </w:rPr>
        <w:t>Far</w:t>
      </w:r>
      <w:proofErr w:type="spellEnd"/>
      <w:r w:rsidR="00813D8B" w:rsidRPr="006A6D96">
        <w:rPr>
          <w:rFonts w:ascii="Times New Roman" w:hAnsi="Times New Roman" w:cs="Times New Roman"/>
          <w:sz w:val="24"/>
          <w:szCs w:val="24"/>
        </w:rPr>
        <w:t>.</w:t>
      </w:r>
    </w:p>
    <w:p w:rsidR="008C6A29" w:rsidRPr="006A6D96" w:rsidRDefault="008C6A29" w:rsidP="00607701">
      <w:pPr>
        <w:autoSpaceDE w:val="0"/>
        <w:autoSpaceDN w:val="0"/>
        <w:adjustRightInd w:val="0"/>
        <w:spacing w:after="0" w:line="240" w:lineRule="auto"/>
        <w:rPr>
          <w:rFonts w:ascii="Times New Roman" w:hAnsi="Times New Roman" w:cs="Times New Roman"/>
          <w:sz w:val="24"/>
          <w:szCs w:val="24"/>
        </w:rPr>
      </w:pPr>
    </w:p>
    <w:p w:rsidR="006A6D96" w:rsidRPr="006A6D96" w:rsidRDefault="006A6D96" w:rsidP="00607701">
      <w:pPr>
        <w:autoSpaceDE w:val="0"/>
        <w:autoSpaceDN w:val="0"/>
        <w:adjustRightInd w:val="0"/>
        <w:spacing w:after="0" w:line="240" w:lineRule="auto"/>
        <w:rPr>
          <w:rFonts w:ascii="Times New Roman" w:hAnsi="Times New Roman" w:cs="Times New Roman"/>
          <w:sz w:val="24"/>
          <w:szCs w:val="24"/>
        </w:rPr>
      </w:pPr>
    </w:p>
    <w:p w:rsidR="006A6D96" w:rsidRPr="006A6D96" w:rsidRDefault="006A6D96" w:rsidP="00607701">
      <w:pPr>
        <w:autoSpaceDE w:val="0"/>
        <w:autoSpaceDN w:val="0"/>
        <w:adjustRightInd w:val="0"/>
        <w:spacing w:after="0" w:line="240" w:lineRule="auto"/>
        <w:rPr>
          <w:rFonts w:ascii="Times New Roman" w:hAnsi="Times New Roman" w:cs="Times New Roman"/>
          <w:sz w:val="24"/>
          <w:szCs w:val="24"/>
        </w:rPr>
      </w:pPr>
      <w:r w:rsidRPr="006A6D96">
        <w:rPr>
          <w:rFonts w:ascii="Times New Roman" w:hAnsi="Times New Roman" w:cs="Times New Roman"/>
          <w:sz w:val="24"/>
          <w:szCs w:val="24"/>
        </w:rPr>
        <w:t>The two returned points</w:t>
      </w:r>
      <w:r>
        <w:rPr>
          <w:rFonts w:ascii="Times New Roman" w:hAnsi="Times New Roman" w:cs="Times New Roman"/>
          <w:sz w:val="24"/>
          <w:szCs w:val="24"/>
        </w:rPr>
        <w:t xml:space="preserve">, </w:t>
      </w:r>
      <w:proofErr w:type="spellStart"/>
      <w:r>
        <w:rPr>
          <w:rFonts w:ascii="Times New Roman" w:hAnsi="Times New Roman" w:cs="Times New Roman"/>
          <w:sz w:val="24"/>
          <w:szCs w:val="24"/>
        </w:rPr>
        <w:t>lets</w:t>
      </w:r>
      <w:proofErr w:type="spellEnd"/>
      <w:r>
        <w:rPr>
          <w:rFonts w:ascii="Times New Roman" w:hAnsi="Times New Roman" w:cs="Times New Roman"/>
          <w:sz w:val="24"/>
          <w:szCs w:val="24"/>
        </w:rPr>
        <w:t xml:space="preserve"> call them P</w:t>
      </w:r>
      <w:r w:rsidRPr="006A6D96">
        <w:rPr>
          <w:rFonts w:ascii="Times New Roman" w:hAnsi="Times New Roman" w:cs="Times New Roman"/>
          <w:sz w:val="24"/>
          <w:szCs w:val="24"/>
        </w:rPr>
        <w:t>0’</w:t>
      </w:r>
      <w:r>
        <w:rPr>
          <w:rFonts w:ascii="Times New Roman" w:hAnsi="Times New Roman" w:cs="Times New Roman"/>
          <w:sz w:val="24"/>
          <w:szCs w:val="24"/>
        </w:rPr>
        <w:t xml:space="preserve"> and P</w:t>
      </w:r>
      <w:r w:rsidRPr="006A6D96">
        <w:rPr>
          <w:rFonts w:ascii="Times New Roman" w:hAnsi="Times New Roman" w:cs="Times New Roman"/>
          <w:sz w:val="24"/>
          <w:szCs w:val="24"/>
        </w:rPr>
        <w:t>1’ are points in world space (i.e. world space before the camera view transform was applied) that we use to form a ray.</w:t>
      </w:r>
      <w:r>
        <w:rPr>
          <w:rFonts w:ascii="Times New Roman" w:hAnsi="Times New Roman" w:cs="Times New Roman"/>
          <w:sz w:val="24"/>
          <w:szCs w:val="24"/>
        </w:rPr>
        <w:t xml:space="preserve">  The </w:t>
      </w:r>
      <w:proofErr w:type="spellStart"/>
      <w:proofErr w:type="gramStart"/>
      <w:r>
        <w:rPr>
          <w:rFonts w:ascii="Times New Roman" w:hAnsi="Times New Roman" w:cs="Times New Roman"/>
          <w:sz w:val="24"/>
          <w:szCs w:val="24"/>
        </w:rPr>
        <w:t>gluUnproject</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calls look like:-</w:t>
      </w:r>
    </w:p>
    <w:p w:rsidR="008C6A29" w:rsidRPr="006A6D96" w:rsidRDefault="008C6A29" w:rsidP="00607701">
      <w:pPr>
        <w:autoSpaceDE w:val="0"/>
        <w:autoSpaceDN w:val="0"/>
        <w:adjustRightInd w:val="0"/>
        <w:spacing w:after="0" w:line="240" w:lineRule="auto"/>
        <w:rPr>
          <w:rFonts w:ascii="Times New Roman" w:hAnsi="Times New Roman" w:cs="Times New Roman"/>
          <w:sz w:val="24"/>
          <w:szCs w:val="24"/>
        </w:rPr>
      </w:pPr>
    </w:p>
    <w:p w:rsidR="008C6A29" w:rsidRPr="001135D5" w:rsidRDefault="008C6A29" w:rsidP="00607701">
      <w:pPr>
        <w:autoSpaceDE w:val="0"/>
        <w:autoSpaceDN w:val="0"/>
        <w:adjustRightInd w:val="0"/>
        <w:spacing w:after="0" w:line="240" w:lineRule="auto"/>
        <w:rPr>
          <w:rFonts w:ascii="Times New Roman" w:hAnsi="Times New Roman" w:cs="Times New Roman"/>
          <w:sz w:val="24"/>
          <w:szCs w:val="24"/>
        </w:rPr>
      </w:pPr>
    </w:p>
    <w:p w:rsidR="00607701" w:rsidRPr="006A6D96" w:rsidRDefault="00607701" w:rsidP="00607701">
      <w:pPr>
        <w:autoSpaceDE w:val="0"/>
        <w:autoSpaceDN w:val="0"/>
        <w:adjustRightInd w:val="0"/>
        <w:spacing w:after="0" w:line="240" w:lineRule="auto"/>
        <w:rPr>
          <w:rFonts w:ascii="Courier New" w:hAnsi="Courier New" w:cs="Courier New"/>
          <w:b/>
        </w:rPr>
      </w:pPr>
      <w:proofErr w:type="spellStart"/>
      <w:proofErr w:type="gramStart"/>
      <w:r w:rsidRPr="006A6D96">
        <w:rPr>
          <w:rFonts w:ascii="Courier New" w:hAnsi="Courier New" w:cs="Courier New"/>
          <w:b/>
          <w:color w:val="0000FF"/>
        </w:rPr>
        <w:t>int</w:t>
      </w:r>
      <w:proofErr w:type="spellEnd"/>
      <w:proofErr w:type="gramEnd"/>
      <w:r w:rsidR="006A6D96">
        <w:rPr>
          <w:rFonts w:ascii="Courier New" w:hAnsi="Courier New" w:cs="Courier New"/>
          <w:b/>
        </w:rPr>
        <w:t xml:space="preserve"> check = </w:t>
      </w:r>
      <w:proofErr w:type="spellStart"/>
      <w:r w:rsidR="006A6D96">
        <w:rPr>
          <w:rFonts w:ascii="Courier New" w:hAnsi="Courier New" w:cs="Courier New"/>
          <w:b/>
        </w:rPr>
        <w:t>gluUnProject</w:t>
      </w:r>
      <w:proofErr w:type="spellEnd"/>
      <w:r w:rsidR="006A6D96">
        <w:rPr>
          <w:rFonts w:ascii="Courier New" w:hAnsi="Courier New" w:cs="Courier New"/>
          <w:b/>
        </w:rPr>
        <w:t xml:space="preserve">(x, </w:t>
      </w:r>
      <w:proofErr w:type="spellStart"/>
      <w:r w:rsidR="006A6D96">
        <w:rPr>
          <w:rFonts w:ascii="Courier New" w:hAnsi="Courier New" w:cs="Courier New"/>
          <w:b/>
        </w:rPr>
        <w:t>realy</w:t>
      </w:r>
      <w:proofErr w:type="spellEnd"/>
      <w:r w:rsidR="006A6D96">
        <w:rPr>
          <w:rFonts w:ascii="Courier New" w:hAnsi="Courier New" w:cs="Courier New"/>
          <w:b/>
        </w:rPr>
        <w:t>, 0</w:t>
      </w:r>
      <w:r w:rsidRPr="006A6D96">
        <w:rPr>
          <w:rFonts w:ascii="Courier New" w:hAnsi="Courier New" w:cs="Courier New"/>
          <w:b/>
        </w:rPr>
        <w:t>,</w:t>
      </w:r>
      <w:r w:rsidR="006A6D96">
        <w:rPr>
          <w:rFonts w:ascii="Courier New" w:hAnsi="Courier New" w:cs="Courier New"/>
          <w:b/>
        </w:rPr>
        <w:t xml:space="preserve"> </w:t>
      </w:r>
      <w:proofErr w:type="spellStart"/>
      <w:r w:rsidRPr="006A6D96">
        <w:rPr>
          <w:rFonts w:ascii="Courier New" w:hAnsi="Courier New" w:cs="Courier New"/>
          <w:b/>
        </w:rPr>
        <w:t>WorldT</w:t>
      </w:r>
      <w:proofErr w:type="spellEnd"/>
      <w:r w:rsidRPr="006A6D96">
        <w:rPr>
          <w:rFonts w:ascii="Courier New" w:hAnsi="Courier New" w:cs="Courier New"/>
          <w:b/>
        </w:rPr>
        <w:t>,</w:t>
      </w:r>
      <w:r w:rsidR="006A6D96">
        <w:rPr>
          <w:rFonts w:ascii="Courier New" w:hAnsi="Courier New" w:cs="Courier New"/>
          <w:b/>
        </w:rPr>
        <w:t xml:space="preserve"> </w:t>
      </w:r>
      <w:proofErr w:type="spellStart"/>
      <w:r w:rsidRPr="006A6D96">
        <w:rPr>
          <w:rFonts w:ascii="Courier New" w:hAnsi="Courier New" w:cs="Courier New"/>
          <w:b/>
        </w:rPr>
        <w:t>proj</w:t>
      </w:r>
      <w:proofErr w:type="spellEnd"/>
      <w:r w:rsidRPr="006A6D96">
        <w:rPr>
          <w:rFonts w:ascii="Courier New" w:hAnsi="Courier New" w:cs="Courier New"/>
          <w:b/>
        </w:rPr>
        <w:t>,</w:t>
      </w:r>
      <w:r w:rsidR="006A6D96">
        <w:rPr>
          <w:rFonts w:ascii="Courier New" w:hAnsi="Courier New" w:cs="Courier New"/>
          <w:b/>
        </w:rPr>
        <w:t xml:space="preserve"> </w:t>
      </w:r>
      <w:r w:rsidRPr="006A6D96">
        <w:rPr>
          <w:rFonts w:ascii="Courier New" w:hAnsi="Courier New" w:cs="Courier New"/>
          <w:b/>
        </w:rPr>
        <w:t>view,</w:t>
      </w:r>
      <w:r w:rsidR="006A6D96">
        <w:rPr>
          <w:rFonts w:ascii="Courier New" w:hAnsi="Courier New" w:cs="Courier New"/>
          <w:b/>
        </w:rPr>
        <w:t xml:space="preserve"> </w:t>
      </w:r>
      <w:proofErr w:type="spellStart"/>
      <w:r w:rsidRPr="006A6D96">
        <w:rPr>
          <w:rFonts w:ascii="Courier New" w:hAnsi="Courier New" w:cs="Courier New"/>
          <w:b/>
        </w:rPr>
        <w:t>objectNear</w:t>
      </w:r>
      <w:proofErr w:type="spellEnd"/>
      <w:r w:rsidRPr="006A6D96">
        <w:rPr>
          <w:rFonts w:ascii="Courier New" w:hAnsi="Courier New" w:cs="Courier New"/>
          <w:b/>
        </w:rPr>
        <w:t>,</w:t>
      </w:r>
      <w:r w:rsidR="006A6D96">
        <w:rPr>
          <w:rFonts w:ascii="Courier New" w:hAnsi="Courier New" w:cs="Courier New"/>
          <w:b/>
        </w:rPr>
        <w:t xml:space="preserve"> </w:t>
      </w:r>
      <w:r w:rsidRPr="006A6D96">
        <w:rPr>
          <w:rFonts w:ascii="Courier New" w:hAnsi="Courier New" w:cs="Courier New"/>
          <w:b/>
        </w:rPr>
        <w:t>objectNear+1,objectNear+2);</w:t>
      </w:r>
      <w:r w:rsidR="006A6D96">
        <w:rPr>
          <w:rFonts w:ascii="Courier New" w:hAnsi="Courier New" w:cs="Courier New"/>
          <w:b/>
        </w:rPr>
        <w:t xml:space="preserve">    </w:t>
      </w:r>
      <w:r w:rsidR="006A6D96" w:rsidRPr="006A6D96">
        <w:rPr>
          <w:rFonts w:ascii="Times New Roman" w:hAnsi="Times New Roman" w:cs="Times New Roman"/>
          <w:sz w:val="24"/>
          <w:szCs w:val="24"/>
        </w:rPr>
        <w:t xml:space="preserve"> </w:t>
      </w:r>
      <w:r w:rsidR="006A6D96" w:rsidRPr="006A6D96">
        <w:rPr>
          <w:rFonts w:ascii="Courier New" w:hAnsi="Courier New" w:cs="Courier New"/>
          <w:b/>
          <w:sz w:val="24"/>
          <w:szCs w:val="24"/>
        </w:rPr>
        <w:t>//</w:t>
      </w:r>
      <w:proofErr w:type="spellStart"/>
      <w:r w:rsidR="006A6D96" w:rsidRPr="006A6D96">
        <w:rPr>
          <w:rFonts w:ascii="Courier New" w:hAnsi="Courier New" w:cs="Courier New"/>
          <w:b/>
          <w:sz w:val="24"/>
          <w:szCs w:val="24"/>
        </w:rPr>
        <w:t>objectNear</w:t>
      </w:r>
      <w:proofErr w:type="spellEnd"/>
      <w:r w:rsidR="006A6D96" w:rsidRPr="006A6D96">
        <w:rPr>
          <w:rFonts w:ascii="Courier New" w:hAnsi="Courier New" w:cs="Courier New"/>
          <w:b/>
          <w:sz w:val="24"/>
          <w:szCs w:val="24"/>
        </w:rPr>
        <w:t xml:space="preserve"> holds P0</w:t>
      </w:r>
    </w:p>
    <w:p w:rsidR="006A6D96" w:rsidRDefault="006A6D96">
      <w:pPr>
        <w:rPr>
          <w:rFonts w:ascii="Times New Roman" w:hAnsi="Times New Roman" w:cs="Times New Roman"/>
          <w:sz w:val="24"/>
          <w:szCs w:val="24"/>
        </w:rPr>
      </w:pPr>
    </w:p>
    <w:p w:rsidR="006A6D96" w:rsidRPr="006A6D96" w:rsidRDefault="006A6D96">
      <w:pPr>
        <w:rPr>
          <w:rFonts w:ascii="Times New Roman" w:hAnsi="Times New Roman" w:cs="Times New Roman"/>
          <w:sz w:val="24"/>
          <w:szCs w:val="24"/>
        </w:rPr>
      </w:pPr>
      <w:proofErr w:type="gramStart"/>
      <w:r w:rsidRPr="006A6D96">
        <w:rPr>
          <w:rFonts w:ascii="Times New Roman" w:hAnsi="Times New Roman" w:cs="Times New Roman"/>
          <w:sz w:val="24"/>
          <w:szCs w:val="24"/>
        </w:rPr>
        <w:t>and</w:t>
      </w:r>
      <w:proofErr w:type="gramEnd"/>
    </w:p>
    <w:p w:rsidR="006A6D96" w:rsidRPr="006A6D96" w:rsidRDefault="006A6D96" w:rsidP="006A6D96">
      <w:pPr>
        <w:autoSpaceDE w:val="0"/>
        <w:autoSpaceDN w:val="0"/>
        <w:adjustRightInd w:val="0"/>
        <w:spacing w:after="0" w:line="240" w:lineRule="auto"/>
        <w:rPr>
          <w:rFonts w:ascii="Courier New" w:hAnsi="Courier New" w:cs="Courier New"/>
          <w:b/>
        </w:rPr>
      </w:pPr>
      <w:proofErr w:type="spellStart"/>
      <w:proofErr w:type="gramStart"/>
      <w:r w:rsidRPr="006A6D96">
        <w:rPr>
          <w:rFonts w:ascii="Courier New" w:hAnsi="Courier New" w:cs="Courier New"/>
          <w:b/>
          <w:color w:val="0000FF"/>
        </w:rPr>
        <w:t>int</w:t>
      </w:r>
      <w:proofErr w:type="spellEnd"/>
      <w:proofErr w:type="gramEnd"/>
      <w:r>
        <w:rPr>
          <w:rFonts w:ascii="Courier New" w:hAnsi="Courier New" w:cs="Courier New"/>
          <w:b/>
        </w:rPr>
        <w:t xml:space="preserve"> check = </w:t>
      </w:r>
      <w:proofErr w:type="spellStart"/>
      <w:r>
        <w:rPr>
          <w:rFonts w:ascii="Courier New" w:hAnsi="Courier New" w:cs="Courier New"/>
          <w:b/>
        </w:rPr>
        <w:t>gluUnProject</w:t>
      </w:r>
      <w:proofErr w:type="spellEnd"/>
      <w:r>
        <w:rPr>
          <w:rFonts w:ascii="Courier New" w:hAnsi="Courier New" w:cs="Courier New"/>
          <w:b/>
        </w:rPr>
        <w:t xml:space="preserve">(x, </w:t>
      </w:r>
      <w:proofErr w:type="spellStart"/>
      <w:r>
        <w:rPr>
          <w:rFonts w:ascii="Courier New" w:hAnsi="Courier New" w:cs="Courier New"/>
          <w:b/>
        </w:rPr>
        <w:t>realy</w:t>
      </w:r>
      <w:proofErr w:type="spellEnd"/>
      <w:r>
        <w:rPr>
          <w:rFonts w:ascii="Courier New" w:hAnsi="Courier New" w:cs="Courier New"/>
          <w:b/>
        </w:rPr>
        <w:t>, 1</w:t>
      </w:r>
      <w:r w:rsidRPr="006A6D96">
        <w:rPr>
          <w:rFonts w:ascii="Courier New" w:hAnsi="Courier New" w:cs="Courier New"/>
          <w:b/>
        </w:rPr>
        <w:t>,</w:t>
      </w:r>
      <w:r>
        <w:rPr>
          <w:rFonts w:ascii="Courier New" w:hAnsi="Courier New" w:cs="Courier New"/>
          <w:b/>
        </w:rPr>
        <w:t xml:space="preserve"> </w:t>
      </w:r>
      <w:proofErr w:type="spellStart"/>
      <w:r w:rsidRPr="006A6D96">
        <w:rPr>
          <w:rFonts w:ascii="Courier New" w:hAnsi="Courier New" w:cs="Courier New"/>
          <w:b/>
        </w:rPr>
        <w:t>WorldT</w:t>
      </w:r>
      <w:proofErr w:type="spellEnd"/>
      <w:r w:rsidRPr="006A6D96">
        <w:rPr>
          <w:rFonts w:ascii="Courier New" w:hAnsi="Courier New" w:cs="Courier New"/>
          <w:b/>
        </w:rPr>
        <w:t>,</w:t>
      </w:r>
      <w:r>
        <w:rPr>
          <w:rFonts w:ascii="Courier New" w:hAnsi="Courier New" w:cs="Courier New"/>
          <w:b/>
        </w:rPr>
        <w:t xml:space="preserve"> </w:t>
      </w:r>
      <w:proofErr w:type="spellStart"/>
      <w:r w:rsidRPr="006A6D96">
        <w:rPr>
          <w:rFonts w:ascii="Courier New" w:hAnsi="Courier New" w:cs="Courier New"/>
          <w:b/>
        </w:rPr>
        <w:t>proj</w:t>
      </w:r>
      <w:proofErr w:type="spellEnd"/>
      <w:r w:rsidRPr="006A6D96">
        <w:rPr>
          <w:rFonts w:ascii="Courier New" w:hAnsi="Courier New" w:cs="Courier New"/>
          <w:b/>
        </w:rPr>
        <w:t>,</w:t>
      </w:r>
      <w:r>
        <w:rPr>
          <w:rFonts w:ascii="Courier New" w:hAnsi="Courier New" w:cs="Courier New"/>
          <w:b/>
        </w:rPr>
        <w:t xml:space="preserve"> </w:t>
      </w:r>
      <w:r w:rsidRPr="006A6D96">
        <w:rPr>
          <w:rFonts w:ascii="Courier New" w:hAnsi="Courier New" w:cs="Courier New"/>
          <w:b/>
        </w:rPr>
        <w:t>view,</w:t>
      </w:r>
      <w:r>
        <w:rPr>
          <w:rFonts w:ascii="Courier New" w:hAnsi="Courier New" w:cs="Courier New"/>
          <w:b/>
        </w:rPr>
        <w:t xml:space="preserve"> </w:t>
      </w:r>
      <w:proofErr w:type="spellStart"/>
      <w:r w:rsidRPr="006A6D96">
        <w:rPr>
          <w:rFonts w:ascii="Courier New" w:hAnsi="Courier New" w:cs="Courier New"/>
          <w:b/>
        </w:rPr>
        <w:t>object</w:t>
      </w:r>
      <w:r w:rsidR="00813D8B">
        <w:rPr>
          <w:rFonts w:ascii="Courier New" w:hAnsi="Courier New" w:cs="Courier New"/>
          <w:b/>
        </w:rPr>
        <w:t>Far</w:t>
      </w:r>
      <w:proofErr w:type="spellEnd"/>
      <w:r w:rsidRPr="006A6D96">
        <w:rPr>
          <w:rFonts w:ascii="Courier New" w:hAnsi="Courier New" w:cs="Courier New"/>
          <w:b/>
        </w:rPr>
        <w:t>,</w:t>
      </w:r>
      <w:r>
        <w:rPr>
          <w:rFonts w:ascii="Courier New" w:hAnsi="Courier New" w:cs="Courier New"/>
          <w:b/>
        </w:rPr>
        <w:t xml:space="preserve"> </w:t>
      </w:r>
      <w:r w:rsidRPr="006A6D96">
        <w:rPr>
          <w:rFonts w:ascii="Courier New" w:hAnsi="Courier New" w:cs="Courier New"/>
          <w:b/>
        </w:rPr>
        <w:t>object</w:t>
      </w:r>
      <w:r w:rsidR="00813D8B">
        <w:rPr>
          <w:rFonts w:ascii="Courier New" w:hAnsi="Courier New" w:cs="Courier New"/>
          <w:b/>
        </w:rPr>
        <w:t>Far</w:t>
      </w:r>
      <w:r w:rsidRPr="006A6D96">
        <w:rPr>
          <w:rFonts w:ascii="Courier New" w:hAnsi="Courier New" w:cs="Courier New"/>
          <w:b/>
        </w:rPr>
        <w:t>+1,object</w:t>
      </w:r>
      <w:r w:rsidR="00813D8B">
        <w:rPr>
          <w:rFonts w:ascii="Courier New" w:hAnsi="Courier New" w:cs="Courier New"/>
          <w:b/>
        </w:rPr>
        <w:t>Far</w:t>
      </w:r>
      <w:r w:rsidRPr="006A6D96">
        <w:rPr>
          <w:rFonts w:ascii="Courier New" w:hAnsi="Courier New" w:cs="Courier New"/>
          <w:b/>
        </w:rPr>
        <w:t>+2);</w:t>
      </w:r>
      <w:r>
        <w:rPr>
          <w:rFonts w:ascii="Courier New" w:hAnsi="Courier New" w:cs="Courier New"/>
          <w:b/>
        </w:rPr>
        <w:t xml:space="preserve">    </w:t>
      </w:r>
      <w:r w:rsidRPr="006A6D96">
        <w:rPr>
          <w:rFonts w:ascii="Times New Roman" w:hAnsi="Times New Roman" w:cs="Times New Roman"/>
          <w:sz w:val="24"/>
          <w:szCs w:val="24"/>
        </w:rPr>
        <w:t xml:space="preserve"> </w:t>
      </w:r>
      <w:r w:rsidRPr="006A6D96">
        <w:rPr>
          <w:rFonts w:ascii="Courier New" w:hAnsi="Courier New" w:cs="Courier New"/>
          <w:b/>
          <w:sz w:val="24"/>
          <w:szCs w:val="24"/>
        </w:rPr>
        <w:t>//</w:t>
      </w:r>
      <w:proofErr w:type="spellStart"/>
      <w:r w:rsidRPr="006A6D96">
        <w:rPr>
          <w:rFonts w:ascii="Courier New" w:hAnsi="Courier New" w:cs="Courier New"/>
          <w:b/>
          <w:sz w:val="24"/>
          <w:szCs w:val="24"/>
        </w:rPr>
        <w:t>object</w:t>
      </w:r>
      <w:r w:rsidR="00813D8B">
        <w:rPr>
          <w:rFonts w:ascii="Courier New" w:hAnsi="Courier New" w:cs="Courier New"/>
          <w:b/>
          <w:sz w:val="24"/>
          <w:szCs w:val="24"/>
        </w:rPr>
        <w:t>Far</w:t>
      </w:r>
      <w:proofErr w:type="spellEnd"/>
      <w:r w:rsidRPr="006A6D96">
        <w:rPr>
          <w:rFonts w:ascii="Courier New" w:hAnsi="Courier New" w:cs="Courier New"/>
          <w:b/>
          <w:sz w:val="24"/>
          <w:szCs w:val="24"/>
        </w:rPr>
        <w:t xml:space="preserve"> holds P</w:t>
      </w:r>
      <w:r>
        <w:rPr>
          <w:rFonts w:ascii="Courier New" w:hAnsi="Courier New" w:cs="Courier New"/>
          <w:b/>
          <w:sz w:val="24"/>
          <w:szCs w:val="24"/>
        </w:rPr>
        <w:t>1</w:t>
      </w:r>
    </w:p>
    <w:p w:rsidR="006A6D96" w:rsidRDefault="006A6D96" w:rsidP="006A6D96"/>
    <w:p w:rsidR="006A6D96" w:rsidRPr="006A6D96" w:rsidRDefault="00813D8B">
      <w:pPr>
        <w:rPr>
          <w:rFonts w:ascii="Times New Roman" w:hAnsi="Times New Roman" w:cs="Times New Roman"/>
          <w:sz w:val="24"/>
          <w:szCs w:val="24"/>
        </w:rPr>
      </w:pPr>
      <w:r>
        <w:rPr>
          <w:rFonts w:ascii="Times New Roman" w:hAnsi="Times New Roman" w:cs="Times New Roman"/>
          <w:sz w:val="24"/>
          <w:szCs w:val="24"/>
        </w:rPr>
        <w:t>Once we have our ray (P0’, P1’-P0’) we need only perform collision detection between the ray and all objects in the scene (!).</w:t>
      </w:r>
    </w:p>
    <w:sectPr w:rsidR="006A6D96" w:rsidRPr="006A6D96" w:rsidSect="00AD4803">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FB63A0"/>
    <w:multiLevelType w:val="hybridMultilevel"/>
    <w:tmpl w:val="C13E12AA"/>
    <w:lvl w:ilvl="0" w:tplc="751E815A">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nsid w:val="60B2481B"/>
    <w:multiLevelType w:val="hybridMultilevel"/>
    <w:tmpl w:val="EF86A1DE"/>
    <w:lvl w:ilvl="0" w:tplc="92DA523A">
      <w:start w:val="1"/>
      <w:numFmt w:val="lowerLetter"/>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607701"/>
    <w:rsid w:val="000D6CA8"/>
    <w:rsid w:val="001135D5"/>
    <w:rsid w:val="001D050D"/>
    <w:rsid w:val="00367677"/>
    <w:rsid w:val="004967F4"/>
    <w:rsid w:val="005F46F5"/>
    <w:rsid w:val="00607701"/>
    <w:rsid w:val="0066323E"/>
    <w:rsid w:val="006A6D96"/>
    <w:rsid w:val="00813D8B"/>
    <w:rsid w:val="00846377"/>
    <w:rsid w:val="00896CB7"/>
    <w:rsid w:val="008C096F"/>
    <w:rsid w:val="008C6A29"/>
    <w:rsid w:val="008D7C71"/>
    <w:rsid w:val="009E372E"/>
    <w:rsid w:val="00B86327"/>
    <w:rsid w:val="00B973F8"/>
    <w:rsid w:val="00C34C35"/>
    <w:rsid w:val="00C42FC6"/>
    <w:rsid w:val="00CA52FF"/>
    <w:rsid w:val="00CC0B84"/>
    <w:rsid w:val="00CF62C5"/>
    <w:rsid w:val="00D07AC2"/>
    <w:rsid w:val="00D16AEA"/>
    <w:rsid w:val="00D20CB0"/>
    <w:rsid w:val="00DA0D58"/>
    <w:rsid w:val="00DC4B24"/>
    <w:rsid w:val="00E30FD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0" type="connector" idref="#_x0000_s1035"/>
        <o:r id="V:Rule11" type="connector" idref="#_x0000_s1034"/>
        <o:r id="V:Rule12" type="connector" idref="#_x0000_s1040"/>
        <o:r id="V:Rule13" type="connector" idref="#_x0000_s1055"/>
        <o:r id="V:Rule14" type="connector" idref="#_x0000_s1039"/>
        <o:r id="V:Rule15" type="connector" idref="#_x0000_s1038"/>
        <o:r id="V:Rule16" type="connector" idref="#_x0000_s1043"/>
        <o:r id="V:Rule17" type="connector" idref="#_x0000_s1041"/>
        <o:r id="V:Rule18" type="connector" idref="#_x0000_s104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6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rm">
    <w:name w:val="term"/>
    <w:basedOn w:val="DefaultParagraphFont"/>
    <w:rsid w:val="00CA52FF"/>
  </w:style>
  <w:style w:type="character" w:styleId="HTMLCode">
    <w:name w:val="HTML Code"/>
    <w:basedOn w:val="DefaultParagraphFont"/>
    <w:uiPriority w:val="99"/>
    <w:semiHidden/>
    <w:unhideWhenUsed/>
    <w:rsid w:val="00CA52FF"/>
    <w:rPr>
      <w:rFonts w:ascii="Courier New" w:eastAsia="Times New Roman" w:hAnsi="Courier New" w:cs="Courier New"/>
      <w:sz w:val="20"/>
      <w:szCs w:val="20"/>
    </w:rPr>
  </w:style>
  <w:style w:type="paragraph" w:styleId="NormalWeb">
    <w:name w:val="Normal (Web)"/>
    <w:basedOn w:val="Normal"/>
    <w:uiPriority w:val="99"/>
    <w:semiHidden/>
    <w:unhideWhenUsed/>
    <w:rsid w:val="00CA52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973F8"/>
    <w:pPr>
      <w:ind w:left="720"/>
      <w:contextualSpacing/>
    </w:pPr>
  </w:style>
</w:styles>
</file>

<file path=word/webSettings.xml><?xml version="1.0" encoding="utf-8"?>
<w:webSettings xmlns:r="http://schemas.openxmlformats.org/officeDocument/2006/relationships" xmlns:w="http://schemas.openxmlformats.org/wordprocessingml/2006/main">
  <w:divs>
    <w:div w:id="1897355588">
      <w:bodyDiv w:val="1"/>
      <w:marLeft w:val="0"/>
      <w:marRight w:val="0"/>
      <w:marTop w:val="0"/>
      <w:marBottom w:val="0"/>
      <w:divBdr>
        <w:top w:val="none" w:sz="0" w:space="0" w:color="auto"/>
        <w:left w:val="none" w:sz="0" w:space="0" w:color="auto"/>
        <w:bottom w:val="none" w:sz="0" w:space="0" w:color="auto"/>
        <w:right w:val="none" w:sz="0" w:space="0" w:color="auto"/>
      </w:divBdr>
      <w:divsChild>
        <w:div w:id="1082261884">
          <w:marLeft w:val="0"/>
          <w:marRight w:val="0"/>
          <w:marTop w:val="0"/>
          <w:marBottom w:val="0"/>
          <w:divBdr>
            <w:top w:val="none" w:sz="0" w:space="0" w:color="auto"/>
            <w:left w:val="none" w:sz="0" w:space="0" w:color="auto"/>
            <w:bottom w:val="none" w:sz="0" w:space="0" w:color="auto"/>
            <w:right w:val="none" w:sz="0" w:space="0" w:color="auto"/>
          </w:divBdr>
          <w:divsChild>
            <w:div w:id="1742562419">
              <w:marLeft w:val="0"/>
              <w:marRight w:val="0"/>
              <w:marTop w:val="0"/>
              <w:marBottom w:val="0"/>
              <w:divBdr>
                <w:top w:val="none" w:sz="0" w:space="0" w:color="auto"/>
                <w:left w:val="none" w:sz="0" w:space="0" w:color="auto"/>
                <w:bottom w:val="none" w:sz="0" w:space="0" w:color="auto"/>
                <w:right w:val="none" w:sz="0" w:space="0" w:color="auto"/>
              </w:divBdr>
              <w:divsChild>
                <w:div w:id="11201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359</TotalTime>
  <Pages>3</Pages>
  <Words>891</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sc-gd</dc:creator>
  <cp:lastModifiedBy>sc-gd</cp:lastModifiedBy>
  <cp:revision>4</cp:revision>
  <dcterms:created xsi:type="dcterms:W3CDTF">2012-02-08T15:44:00Z</dcterms:created>
  <dcterms:modified xsi:type="dcterms:W3CDTF">2012-02-14T12:35:00Z</dcterms:modified>
</cp:coreProperties>
</file>