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54"/>
        <w:gridCol w:w="2254"/>
        <w:gridCol w:w="2254"/>
        <w:gridCol w:w="2254"/>
      </w:tblGrid>
      <w:tr w:rsidR="00203524" w14:paraId="3CD78DAB" w14:textId="77777777" w:rsidTr="00203524">
        <w:tc>
          <w:tcPr>
            <w:tcW w:w="2254" w:type="dxa"/>
          </w:tcPr>
          <w:p w14:paraId="39BD63B7" w14:textId="28F5F6B2" w:rsidR="00203524" w:rsidRDefault="00203524">
            <w:r>
              <w:t>Student name</w:t>
            </w:r>
          </w:p>
        </w:tc>
        <w:tc>
          <w:tcPr>
            <w:tcW w:w="2254" w:type="dxa"/>
          </w:tcPr>
          <w:p w14:paraId="31A7256B" w14:textId="02CF7486" w:rsidR="00203524" w:rsidRDefault="00203524">
            <w:proofErr w:type="spellStart"/>
            <w:r>
              <w:t>Paraschiva</w:t>
            </w:r>
            <w:proofErr w:type="spellEnd"/>
            <w:r>
              <w:t xml:space="preserve"> </w:t>
            </w:r>
            <w:proofErr w:type="spellStart"/>
            <w:r>
              <w:t>Nunuca</w:t>
            </w:r>
            <w:proofErr w:type="spellEnd"/>
          </w:p>
        </w:tc>
        <w:tc>
          <w:tcPr>
            <w:tcW w:w="2254" w:type="dxa"/>
          </w:tcPr>
          <w:p w14:paraId="74534DB7" w14:textId="31502508" w:rsidR="00203524" w:rsidRDefault="00203524">
            <w:r>
              <w:t xml:space="preserve">Student number </w:t>
            </w:r>
          </w:p>
        </w:tc>
        <w:tc>
          <w:tcPr>
            <w:tcW w:w="2254" w:type="dxa"/>
          </w:tcPr>
          <w:p w14:paraId="3AD94923" w14:textId="252A1165" w:rsidR="00203524" w:rsidRDefault="00203524">
            <w:r>
              <w:t>2029228</w:t>
            </w:r>
          </w:p>
        </w:tc>
      </w:tr>
      <w:tr w:rsidR="00203524" w14:paraId="3881B14D" w14:textId="77777777" w:rsidTr="00203524">
        <w:tc>
          <w:tcPr>
            <w:tcW w:w="2254" w:type="dxa"/>
          </w:tcPr>
          <w:p w14:paraId="3462BDAD" w14:textId="6103115B" w:rsidR="00203524" w:rsidRDefault="00203524">
            <w:r>
              <w:t>Programme</w:t>
            </w:r>
          </w:p>
        </w:tc>
        <w:tc>
          <w:tcPr>
            <w:tcW w:w="2254" w:type="dxa"/>
          </w:tcPr>
          <w:p w14:paraId="4B13668C" w14:textId="71393D2D" w:rsidR="00203524" w:rsidRDefault="00203524">
            <w:r>
              <w:t>Certificate of Higher Education skills for the workplace</w:t>
            </w:r>
          </w:p>
        </w:tc>
        <w:tc>
          <w:tcPr>
            <w:tcW w:w="2254" w:type="dxa"/>
          </w:tcPr>
          <w:p w14:paraId="4251D463" w14:textId="77777777" w:rsidR="00203524" w:rsidRDefault="00203524"/>
        </w:tc>
        <w:tc>
          <w:tcPr>
            <w:tcW w:w="2254" w:type="dxa"/>
          </w:tcPr>
          <w:p w14:paraId="584DB766" w14:textId="77777777" w:rsidR="00203524" w:rsidRDefault="00203524"/>
        </w:tc>
      </w:tr>
      <w:tr w:rsidR="00203524" w14:paraId="136AFEC8" w14:textId="77777777" w:rsidTr="00203524">
        <w:tc>
          <w:tcPr>
            <w:tcW w:w="2254" w:type="dxa"/>
          </w:tcPr>
          <w:p w14:paraId="627BAA5E" w14:textId="43EE9B86" w:rsidR="00203524" w:rsidRDefault="00203524">
            <w:r>
              <w:t>Module</w:t>
            </w:r>
          </w:p>
        </w:tc>
        <w:tc>
          <w:tcPr>
            <w:tcW w:w="2254" w:type="dxa"/>
          </w:tcPr>
          <w:p w14:paraId="3D43B85B" w14:textId="61515DC0" w:rsidR="00203524" w:rsidRDefault="00203524">
            <w:r>
              <w:t>Professional and Career development</w:t>
            </w:r>
          </w:p>
        </w:tc>
        <w:tc>
          <w:tcPr>
            <w:tcW w:w="2254" w:type="dxa"/>
          </w:tcPr>
          <w:p w14:paraId="6A045D96" w14:textId="77777777" w:rsidR="00203524" w:rsidRDefault="00203524"/>
        </w:tc>
        <w:tc>
          <w:tcPr>
            <w:tcW w:w="2254" w:type="dxa"/>
          </w:tcPr>
          <w:p w14:paraId="44873E3A" w14:textId="77777777" w:rsidR="00203524" w:rsidRDefault="00203524"/>
        </w:tc>
      </w:tr>
      <w:tr w:rsidR="00203524" w14:paraId="2E98795B" w14:textId="77777777" w:rsidTr="00203524">
        <w:tc>
          <w:tcPr>
            <w:tcW w:w="2254" w:type="dxa"/>
          </w:tcPr>
          <w:p w14:paraId="0ABCEB9E" w14:textId="2BA1C0C0" w:rsidR="00203524" w:rsidRDefault="00203524">
            <w:r>
              <w:t xml:space="preserve">Module Code </w:t>
            </w:r>
          </w:p>
        </w:tc>
        <w:tc>
          <w:tcPr>
            <w:tcW w:w="2254" w:type="dxa"/>
          </w:tcPr>
          <w:p w14:paraId="0CA7BF47" w14:textId="56CB23B6" w:rsidR="00203524" w:rsidRDefault="00203524">
            <w:r>
              <w:t>BMSW4005</w:t>
            </w:r>
          </w:p>
        </w:tc>
        <w:tc>
          <w:tcPr>
            <w:tcW w:w="2254" w:type="dxa"/>
          </w:tcPr>
          <w:p w14:paraId="1A61C716" w14:textId="48700670" w:rsidR="00203524" w:rsidRDefault="00203524">
            <w:r>
              <w:t xml:space="preserve">Contribution to Overall Module </w:t>
            </w:r>
            <w:proofErr w:type="spellStart"/>
            <w:r>
              <w:t>Assesment</w:t>
            </w:r>
            <w:proofErr w:type="spellEnd"/>
            <w:r>
              <w:t xml:space="preserve"> %</w:t>
            </w:r>
          </w:p>
        </w:tc>
        <w:tc>
          <w:tcPr>
            <w:tcW w:w="2254" w:type="dxa"/>
          </w:tcPr>
          <w:p w14:paraId="341F44A0" w14:textId="3E119667" w:rsidR="00203524" w:rsidRDefault="00203524">
            <w:r>
              <w:t>100%</w:t>
            </w:r>
          </w:p>
        </w:tc>
      </w:tr>
      <w:tr w:rsidR="00203524" w14:paraId="7F6841EA" w14:textId="77777777" w:rsidTr="00203524">
        <w:tc>
          <w:tcPr>
            <w:tcW w:w="2254" w:type="dxa"/>
          </w:tcPr>
          <w:p w14:paraId="2A74599F" w14:textId="0F2B9B27" w:rsidR="00203524" w:rsidRDefault="00203524">
            <w:r>
              <w:t>Module Leader</w:t>
            </w:r>
          </w:p>
        </w:tc>
        <w:tc>
          <w:tcPr>
            <w:tcW w:w="2254" w:type="dxa"/>
          </w:tcPr>
          <w:p w14:paraId="4C9F0021" w14:textId="1E38C584" w:rsidR="00203524" w:rsidRDefault="00203524">
            <w:proofErr w:type="spellStart"/>
            <w:r>
              <w:t>Olobukola</w:t>
            </w:r>
            <w:proofErr w:type="spellEnd"/>
            <w:r>
              <w:t xml:space="preserve"> Adegbite</w:t>
            </w:r>
          </w:p>
        </w:tc>
        <w:tc>
          <w:tcPr>
            <w:tcW w:w="2254" w:type="dxa"/>
          </w:tcPr>
          <w:p w14:paraId="0AD4C3E3" w14:textId="1776F503" w:rsidR="00203524" w:rsidRDefault="00203524">
            <w:r>
              <w:t>Internal Verifier</w:t>
            </w:r>
          </w:p>
        </w:tc>
        <w:tc>
          <w:tcPr>
            <w:tcW w:w="2254" w:type="dxa"/>
          </w:tcPr>
          <w:p w14:paraId="1F6BA366" w14:textId="1B280827" w:rsidR="00203524" w:rsidRDefault="00203524">
            <w:r>
              <w:t xml:space="preserve">Yohan </w:t>
            </w:r>
            <w:proofErr w:type="spellStart"/>
            <w:r>
              <w:t>Mendis</w:t>
            </w:r>
            <w:proofErr w:type="spellEnd"/>
          </w:p>
        </w:tc>
      </w:tr>
      <w:tr w:rsidR="00203524" w14:paraId="3866585B" w14:textId="77777777" w:rsidTr="00203524">
        <w:tc>
          <w:tcPr>
            <w:tcW w:w="2254" w:type="dxa"/>
          </w:tcPr>
          <w:p w14:paraId="5DB5A13F" w14:textId="752702D5" w:rsidR="00203524" w:rsidRDefault="00203524">
            <w:r>
              <w:t>Assignment title</w:t>
            </w:r>
          </w:p>
        </w:tc>
        <w:tc>
          <w:tcPr>
            <w:tcW w:w="2254" w:type="dxa"/>
          </w:tcPr>
          <w:p w14:paraId="1BF7D5D1" w14:textId="455588A3" w:rsidR="00203524" w:rsidRDefault="00203524">
            <w:r>
              <w:t>Portfolio of work</w:t>
            </w:r>
          </w:p>
        </w:tc>
        <w:tc>
          <w:tcPr>
            <w:tcW w:w="2254" w:type="dxa"/>
          </w:tcPr>
          <w:p w14:paraId="0DD263EF" w14:textId="6816F620" w:rsidR="00203524" w:rsidRDefault="00203524">
            <w:r>
              <w:t>Word Count</w:t>
            </w:r>
          </w:p>
        </w:tc>
        <w:tc>
          <w:tcPr>
            <w:tcW w:w="2254" w:type="dxa"/>
          </w:tcPr>
          <w:p w14:paraId="5B50735B" w14:textId="527B50DD" w:rsidR="00203524" w:rsidRDefault="00203524">
            <w:r>
              <w:t>2000 words</w:t>
            </w:r>
          </w:p>
        </w:tc>
      </w:tr>
      <w:tr w:rsidR="00203524" w14:paraId="6F471264" w14:textId="77777777" w:rsidTr="00203524">
        <w:tc>
          <w:tcPr>
            <w:tcW w:w="2254" w:type="dxa"/>
          </w:tcPr>
          <w:p w14:paraId="49585CEC" w14:textId="77777777" w:rsidR="00203524" w:rsidRDefault="00203524"/>
        </w:tc>
        <w:tc>
          <w:tcPr>
            <w:tcW w:w="2254" w:type="dxa"/>
          </w:tcPr>
          <w:p w14:paraId="5DF1969C" w14:textId="77777777" w:rsidR="00203524" w:rsidRDefault="00203524"/>
        </w:tc>
        <w:tc>
          <w:tcPr>
            <w:tcW w:w="2254" w:type="dxa"/>
          </w:tcPr>
          <w:p w14:paraId="182BC673" w14:textId="77777777" w:rsidR="00203524" w:rsidRDefault="00203524"/>
        </w:tc>
        <w:tc>
          <w:tcPr>
            <w:tcW w:w="2254" w:type="dxa"/>
          </w:tcPr>
          <w:p w14:paraId="6268F335" w14:textId="77777777" w:rsidR="00203524" w:rsidRDefault="00203524"/>
        </w:tc>
      </w:tr>
    </w:tbl>
    <w:p w14:paraId="6D7798D6" w14:textId="75730DE4" w:rsidR="00203524" w:rsidRDefault="00203524"/>
    <w:p w14:paraId="59E8D1D2" w14:textId="53C65801" w:rsidR="00242119" w:rsidRDefault="00242119"/>
    <w:p w14:paraId="7B2AFBB8" w14:textId="3B07CE7C" w:rsidR="00242119" w:rsidRDefault="00242119"/>
    <w:p w14:paraId="358942A4" w14:textId="6DCE4E04" w:rsidR="00242119" w:rsidRDefault="00242119"/>
    <w:p w14:paraId="1E93D163" w14:textId="27D48607" w:rsidR="00242119" w:rsidRDefault="00242119"/>
    <w:p w14:paraId="1F2683D3" w14:textId="239C01DB" w:rsidR="00242119" w:rsidRDefault="00242119"/>
    <w:p w14:paraId="32FFFDFC" w14:textId="21BF74B4" w:rsidR="00242119" w:rsidRDefault="00242119"/>
    <w:p w14:paraId="48ECF428" w14:textId="1942B976" w:rsidR="00242119" w:rsidRDefault="00242119"/>
    <w:p w14:paraId="2FD1A50E" w14:textId="18B5E4FA" w:rsidR="00242119" w:rsidRDefault="00242119"/>
    <w:p w14:paraId="151E0AF6" w14:textId="24375384" w:rsidR="00242119" w:rsidRPr="006F29DC" w:rsidRDefault="00242119">
      <w:pPr>
        <w:rPr>
          <w:rFonts w:cs="Times New Roman (Body CS)"/>
          <w:b/>
          <w:bCs/>
          <w:i/>
          <w:iCs/>
          <w:sz w:val="44"/>
          <w:szCs w:val="44"/>
          <w:u w:val="single"/>
        </w:rPr>
      </w:pPr>
      <w:r w:rsidRPr="006F29DC">
        <w:rPr>
          <w:rFonts w:cs="Times New Roman (Body CS)"/>
          <w:b/>
          <w:bCs/>
          <w:i/>
          <w:iCs/>
          <w:sz w:val="44"/>
          <w:szCs w:val="44"/>
          <w:u w:val="single"/>
        </w:rPr>
        <w:tab/>
        <w:t>REFLECTIVE PORTFOLIO</w:t>
      </w:r>
    </w:p>
    <w:p w14:paraId="798BAF03" w14:textId="7EC611E7" w:rsidR="00242119" w:rsidRDefault="00242119">
      <w:pPr>
        <w:rPr>
          <w:rFonts w:cs="Times New Roman (Body CS)"/>
          <w:b/>
          <w:bCs/>
          <w:i/>
          <w:iCs/>
          <w:sz w:val="36"/>
          <w:u w:val="single"/>
        </w:rPr>
      </w:pPr>
    </w:p>
    <w:p w14:paraId="0FA9C907" w14:textId="7F91B9A0" w:rsidR="00242119" w:rsidRDefault="00242119">
      <w:pPr>
        <w:rPr>
          <w:rFonts w:cs="Times New Roman (Body CS)"/>
          <w:b/>
          <w:bCs/>
          <w:i/>
          <w:iCs/>
          <w:sz w:val="36"/>
          <w:u w:val="single"/>
        </w:rPr>
      </w:pPr>
    </w:p>
    <w:p w14:paraId="148B3626" w14:textId="3BA90F92" w:rsidR="00242119" w:rsidRDefault="00242119">
      <w:pPr>
        <w:rPr>
          <w:rFonts w:cs="Times New Roman (Body CS)"/>
          <w:b/>
          <w:bCs/>
          <w:i/>
          <w:iCs/>
          <w:sz w:val="36"/>
          <w:u w:val="single"/>
        </w:rPr>
      </w:pPr>
    </w:p>
    <w:p w14:paraId="5FC71D9E" w14:textId="74C81E79" w:rsidR="00242119" w:rsidRDefault="00242119">
      <w:pPr>
        <w:rPr>
          <w:rFonts w:cs="Times New Roman (Body CS)"/>
          <w:b/>
          <w:bCs/>
          <w:i/>
          <w:iCs/>
          <w:sz w:val="36"/>
          <w:u w:val="single"/>
        </w:rPr>
      </w:pPr>
    </w:p>
    <w:p w14:paraId="3C45ED43" w14:textId="61ABECFE" w:rsidR="00242119" w:rsidRDefault="00242119">
      <w:pPr>
        <w:rPr>
          <w:rFonts w:cs="Times New Roman (Body CS)"/>
          <w:b/>
          <w:bCs/>
          <w:i/>
          <w:iCs/>
          <w:sz w:val="36"/>
          <w:u w:val="single"/>
        </w:rPr>
      </w:pPr>
    </w:p>
    <w:p w14:paraId="1BAFBB52" w14:textId="09B7BF96" w:rsidR="00242119" w:rsidRDefault="00242119">
      <w:pPr>
        <w:rPr>
          <w:rFonts w:cs="Times New Roman (Body CS)"/>
          <w:b/>
          <w:bCs/>
          <w:sz w:val="36"/>
        </w:rPr>
      </w:pPr>
      <w:r>
        <w:rPr>
          <w:rFonts w:cs="Times New Roman (Body CS)"/>
          <w:b/>
          <w:bCs/>
          <w:sz w:val="36"/>
        </w:rPr>
        <w:t>Table of Contents</w:t>
      </w:r>
    </w:p>
    <w:p w14:paraId="693D8175" w14:textId="779C5D87" w:rsidR="00242119" w:rsidRDefault="00242119">
      <w:pPr>
        <w:rPr>
          <w:rFonts w:cs="Times New Roman (Body CS)"/>
          <w:b/>
          <w:bCs/>
          <w:sz w:val="36"/>
        </w:rPr>
      </w:pPr>
    </w:p>
    <w:p w14:paraId="44BCF483" w14:textId="5B0B75AE" w:rsidR="00242119" w:rsidRDefault="00242119">
      <w:pPr>
        <w:rPr>
          <w:rFonts w:cs="Times New Roman (Body CS)"/>
          <w:b/>
          <w:bCs/>
          <w:sz w:val="36"/>
        </w:rPr>
      </w:pPr>
      <w:r>
        <w:rPr>
          <w:rFonts w:cs="Times New Roman (Body CS)"/>
          <w:b/>
          <w:bCs/>
          <w:sz w:val="36"/>
        </w:rPr>
        <w:t>TASK 3………………………………………………………………………….3</w:t>
      </w:r>
    </w:p>
    <w:p w14:paraId="61AE7CCF" w14:textId="7DF700EA" w:rsidR="00242119" w:rsidRDefault="00242119">
      <w:pPr>
        <w:rPr>
          <w:rFonts w:cs="Times New Roman (Body CS)"/>
          <w:b/>
          <w:bCs/>
          <w:sz w:val="36"/>
        </w:rPr>
      </w:pPr>
    </w:p>
    <w:p w14:paraId="07EB0A8C" w14:textId="08E0A457" w:rsidR="00242119" w:rsidRDefault="00242119">
      <w:pPr>
        <w:rPr>
          <w:rFonts w:cs="Times New Roman (Body CS)"/>
          <w:b/>
          <w:bCs/>
          <w:sz w:val="36"/>
        </w:rPr>
      </w:pPr>
      <w:r>
        <w:rPr>
          <w:rFonts w:cs="Times New Roman (Body CS)"/>
          <w:b/>
          <w:bCs/>
          <w:sz w:val="36"/>
        </w:rPr>
        <w:t>1.Swot analysis…………………………………………………………….3</w:t>
      </w:r>
    </w:p>
    <w:p w14:paraId="2D0D531B" w14:textId="18687514" w:rsidR="00242119" w:rsidRDefault="00242119">
      <w:pPr>
        <w:rPr>
          <w:rFonts w:cs="Times New Roman (Body CS)"/>
          <w:b/>
          <w:bCs/>
          <w:sz w:val="36"/>
        </w:rPr>
      </w:pPr>
      <w:r>
        <w:rPr>
          <w:rFonts w:cs="Times New Roman (Body CS)"/>
          <w:b/>
          <w:bCs/>
          <w:sz w:val="36"/>
        </w:rPr>
        <w:t>PDP………………………………………………………………………………3</w:t>
      </w:r>
    </w:p>
    <w:p w14:paraId="7A603204" w14:textId="0BB9DDF9" w:rsidR="00242119" w:rsidRDefault="00242119">
      <w:pPr>
        <w:rPr>
          <w:rFonts w:cs="Times New Roman (Body CS)"/>
          <w:b/>
          <w:bCs/>
          <w:sz w:val="36"/>
        </w:rPr>
      </w:pPr>
      <w:r>
        <w:rPr>
          <w:rFonts w:cs="Times New Roman (Body CS)"/>
          <w:b/>
          <w:bCs/>
          <w:sz w:val="36"/>
        </w:rPr>
        <w:t>2.Evaluating learning and developing theories…………</w:t>
      </w:r>
      <w:proofErr w:type="gramStart"/>
      <w:r>
        <w:rPr>
          <w:rFonts w:cs="Times New Roman (Body CS)"/>
          <w:b/>
          <w:bCs/>
          <w:sz w:val="36"/>
        </w:rPr>
        <w:t>…..</w:t>
      </w:r>
      <w:proofErr w:type="gramEnd"/>
      <w:r>
        <w:rPr>
          <w:rFonts w:cs="Times New Roman (Body CS)"/>
          <w:b/>
          <w:bCs/>
          <w:sz w:val="36"/>
        </w:rPr>
        <w:t>4</w:t>
      </w:r>
    </w:p>
    <w:p w14:paraId="74855625" w14:textId="518222D2" w:rsidR="00242119" w:rsidRDefault="00242119">
      <w:pPr>
        <w:rPr>
          <w:rFonts w:cs="Times New Roman (Body CS)"/>
          <w:b/>
          <w:bCs/>
          <w:sz w:val="36"/>
        </w:rPr>
      </w:pPr>
      <w:r>
        <w:rPr>
          <w:rFonts w:cs="Times New Roman (Body CS)"/>
          <w:b/>
          <w:bCs/>
          <w:sz w:val="36"/>
        </w:rPr>
        <w:t>3.Gibbs model of reflection………………………………………</w:t>
      </w:r>
      <w:proofErr w:type="gramStart"/>
      <w:r>
        <w:rPr>
          <w:rFonts w:cs="Times New Roman (Body CS)"/>
          <w:b/>
          <w:bCs/>
          <w:sz w:val="36"/>
        </w:rPr>
        <w:t>…..</w:t>
      </w:r>
      <w:proofErr w:type="gramEnd"/>
      <w:r>
        <w:rPr>
          <w:rFonts w:cs="Times New Roman (Body CS)"/>
          <w:b/>
          <w:bCs/>
          <w:sz w:val="36"/>
        </w:rPr>
        <w:t>5</w:t>
      </w:r>
    </w:p>
    <w:p w14:paraId="087EB7BF" w14:textId="4B60F406" w:rsidR="00242119" w:rsidRDefault="00242119">
      <w:pPr>
        <w:rPr>
          <w:rFonts w:cs="Times New Roman (Body CS)"/>
          <w:b/>
          <w:bCs/>
          <w:sz w:val="36"/>
        </w:rPr>
      </w:pPr>
      <w:r>
        <w:rPr>
          <w:rFonts w:cs="Times New Roman (Body CS)"/>
          <w:b/>
          <w:bCs/>
          <w:sz w:val="36"/>
        </w:rPr>
        <w:t>Kolb’s model of reflection……………………………………</w:t>
      </w:r>
      <w:r w:rsidR="00F338CF">
        <w:rPr>
          <w:rFonts w:cs="Times New Roman (Body CS)"/>
          <w:b/>
          <w:bCs/>
          <w:sz w:val="36"/>
        </w:rPr>
        <w:t>……</w:t>
      </w:r>
      <w:proofErr w:type="gramStart"/>
      <w:r w:rsidR="00F338CF">
        <w:rPr>
          <w:rFonts w:cs="Times New Roman (Body CS)"/>
          <w:b/>
          <w:bCs/>
          <w:sz w:val="36"/>
        </w:rPr>
        <w:t>…..</w:t>
      </w:r>
      <w:proofErr w:type="gramEnd"/>
      <w:r w:rsidR="00F338CF">
        <w:rPr>
          <w:rFonts w:cs="Times New Roman (Body CS)"/>
          <w:b/>
          <w:bCs/>
          <w:sz w:val="36"/>
        </w:rPr>
        <w:t>6</w:t>
      </w:r>
    </w:p>
    <w:p w14:paraId="617E78D9" w14:textId="4611CC75" w:rsidR="00F338CF" w:rsidRDefault="00F338CF">
      <w:pPr>
        <w:rPr>
          <w:rFonts w:cs="Times New Roman (Body CS)"/>
          <w:b/>
          <w:bCs/>
          <w:sz w:val="36"/>
        </w:rPr>
      </w:pPr>
      <w:r>
        <w:rPr>
          <w:rFonts w:cs="Times New Roman (Body CS)"/>
          <w:b/>
          <w:bCs/>
          <w:sz w:val="36"/>
        </w:rPr>
        <w:t>REFERENCES………………………………………………………………….7</w:t>
      </w:r>
    </w:p>
    <w:p w14:paraId="33DD8157" w14:textId="53B7C277" w:rsidR="00F338CF" w:rsidRDefault="00F338CF">
      <w:pPr>
        <w:rPr>
          <w:rFonts w:cs="Times New Roman (Body CS)"/>
          <w:b/>
          <w:bCs/>
          <w:sz w:val="36"/>
        </w:rPr>
      </w:pPr>
    </w:p>
    <w:p w14:paraId="4BAC4398" w14:textId="2AA9FB6E" w:rsidR="00F338CF" w:rsidRDefault="00F338CF">
      <w:pPr>
        <w:rPr>
          <w:rFonts w:cs="Times New Roman (Body CS)"/>
          <w:b/>
          <w:bCs/>
          <w:sz w:val="36"/>
        </w:rPr>
      </w:pPr>
    </w:p>
    <w:p w14:paraId="561F834D" w14:textId="710E3CA6" w:rsidR="00F338CF" w:rsidRDefault="00F338CF">
      <w:pPr>
        <w:rPr>
          <w:rFonts w:cs="Times New Roman (Body CS)"/>
          <w:b/>
          <w:bCs/>
          <w:sz w:val="36"/>
        </w:rPr>
      </w:pPr>
      <w:r>
        <w:rPr>
          <w:rFonts w:cs="Times New Roman (Body CS)"/>
          <w:b/>
          <w:bCs/>
          <w:sz w:val="36"/>
        </w:rPr>
        <w:t>TASK 3</w:t>
      </w:r>
    </w:p>
    <w:p w14:paraId="4A399DAC" w14:textId="1F62A295" w:rsidR="00F338CF" w:rsidRDefault="00F338CF">
      <w:pPr>
        <w:rPr>
          <w:rFonts w:cs="Times New Roman (Body CS)"/>
          <w:b/>
          <w:bCs/>
          <w:sz w:val="36"/>
        </w:rPr>
      </w:pPr>
    </w:p>
    <w:p w14:paraId="2603F277" w14:textId="6CFA4F50" w:rsidR="00F338CF" w:rsidRDefault="00F338CF">
      <w:pPr>
        <w:rPr>
          <w:rFonts w:cs="Times New Roman (Body CS)"/>
          <w:b/>
          <w:bCs/>
          <w:sz w:val="36"/>
        </w:rPr>
      </w:pPr>
      <w:r>
        <w:rPr>
          <w:rFonts w:cs="Times New Roman (Body CS)"/>
          <w:b/>
          <w:bCs/>
          <w:sz w:val="36"/>
        </w:rPr>
        <w:t>1.Swot analysis-</w:t>
      </w:r>
    </w:p>
    <w:p w14:paraId="59C1A6F9" w14:textId="752F827C" w:rsidR="00F338CF" w:rsidRDefault="00F338CF">
      <w:pPr>
        <w:rPr>
          <w:rFonts w:cs="Times New Roman (Body CS)"/>
          <w:b/>
          <w:bCs/>
          <w:sz w:val="36"/>
        </w:rPr>
      </w:pPr>
    </w:p>
    <w:p w14:paraId="4DEFCB19" w14:textId="650AE01B" w:rsidR="00F338CF" w:rsidRDefault="00F338CF">
      <w:pPr>
        <w:rPr>
          <w:rFonts w:cs="Times New Roman (Body CS)"/>
          <w:b/>
          <w:bCs/>
          <w:sz w:val="36"/>
        </w:rPr>
      </w:pPr>
      <w:proofErr w:type="gramStart"/>
      <w:r>
        <w:rPr>
          <w:rFonts w:cs="Times New Roman (Body CS)"/>
          <w:b/>
          <w:bCs/>
          <w:sz w:val="36"/>
        </w:rPr>
        <w:t>On the basis of</w:t>
      </w:r>
      <w:proofErr w:type="gramEnd"/>
      <w:r>
        <w:rPr>
          <w:rFonts w:cs="Times New Roman (Body CS)"/>
          <w:b/>
          <w:bCs/>
          <w:sz w:val="36"/>
        </w:rPr>
        <w:t xml:space="preserve"> Swot analysis in has been identified that I am good at communication skill that helps me to speak in class in regard to sharing or asking question with professors. Then that is also helped for building the confidence which is most important tool for the student in order to face the situation (</w:t>
      </w:r>
      <w:proofErr w:type="spellStart"/>
      <w:r>
        <w:rPr>
          <w:rFonts w:cs="Times New Roman (Body CS)"/>
          <w:b/>
          <w:bCs/>
          <w:sz w:val="36"/>
        </w:rPr>
        <w:t>Benzaghta</w:t>
      </w:r>
      <w:proofErr w:type="spellEnd"/>
      <w:r>
        <w:rPr>
          <w:rFonts w:cs="Times New Roman (Body CS)"/>
          <w:b/>
          <w:bCs/>
          <w:sz w:val="36"/>
        </w:rPr>
        <w:t xml:space="preserve">, Erkan and Rahman, 2021) Also, weakness </w:t>
      </w:r>
      <w:proofErr w:type="gramStart"/>
      <w:r>
        <w:rPr>
          <w:rFonts w:cs="Times New Roman (Body CS)"/>
          <w:b/>
          <w:bCs/>
          <w:sz w:val="36"/>
        </w:rPr>
        <w:t>are</w:t>
      </w:r>
      <w:proofErr w:type="gramEnd"/>
      <w:r>
        <w:rPr>
          <w:rFonts w:cs="Times New Roman (Body CS)"/>
          <w:b/>
          <w:bCs/>
          <w:sz w:val="36"/>
        </w:rPr>
        <w:t xml:space="preserve"> related</w:t>
      </w:r>
      <w:r w:rsidR="00965481">
        <w:rPr>
          <w:rFonts w:cs="Times New Roman (Body CS)"/>
          <w:b/>
          <w:bCs/>
          <w:sz w:val="36"/>
        </w:rPr>
        <w:t xml:space="preserve"> to team management because I am not able to manage the team on the basis of completing group project so that I have faced problem in this. The opportunity of mine is using interpersonal skill at organisations in future which help me to uses my communication skills in order to manage the conflicts and resolution skills. Lastly, the threat I can </w:t>
      </w:r>
      <w:proofErr w:type="spellStart"/>
      <w:r w:rsidR="00965481">
        <w:rPr>
          <w:rFonts w:cs="Times New Roman (Body CS)"/>
          <w:b/>
          <w:bCs/>
          <w:sz w:val="36"/>
        </w:rPr>
        <w:t>sat</w:t>
      </w:r>
      <w:proofErr w:type="spellEnd"/>
      <w:r w:rsidR="00965481">
        <w:rPr>
          <w:rFonts w:cs="Times New Roman (Body CS)"/>
          <w:b/>
          <w:bCs/>
          <w:sz w:val="36"/>
        </w:rPr>
        <w:t xml:space="preserve"> that fear of public speaking which affect in future in the corporate world.</w:t>
      </w:r>
    </w:p>
    <w:p w14:paraId="6D445887" w14:textId="72052262" w:rsidR="00965481" w:rsidRDefault="00965481">
      <w:pPr>
        <w:rPr>
          <w:rFonts w:cs="Times New Roman (Body CS)"/>
          <w:b/>
          <w:bCs/>
          <w:sz w:val="36"/>
        </w:rPr>
      </w:pPr>
    </w:p>
    <w:p w14:paraId="4A0506CE" w14:textId="004DDB53" w:rsidR="00965481" w:rsidRDefault="00965481">
      <w:pPr>
        <w:rPr>
          <w:rFonts w:cs="Times New Roman (Body CS)"/>
          <w:b/>
          <w:bCs/>
          <w:sz w:val="36"/>
        </w:rPr>
      </w:pPr>
      <w:r>
        <w:rPr>
          <w:rFonts w:cs="Times New Roman (Body CS)"/>
          <w:b/>
          <w:bCs/>
          <w:sz w:val="36"/>
        </w:rPr>
        <w:t>PDP</w:t>
      </w:r>
    </w:p>
    <w:tbl>
      <w:tblPr>
        <w:tblStyle w:val="TableGrid"/>
        <w:tblW w:w="0" w:type="auto"/>
        <w:tblLook w:val="04A0" w:firstRow="1" w:lastRow="0" w:firstColumn="1" w:lastColumn="0" w:noHBand="0" w:noVBand="1"/>
      </w:tblPr>
      <w:tblGrid>
        <w:gridCol w:w="2249"/>
        <w:gridCol w:w="2646"/>
        <w:gridCol w:w="2095"/>
        <w:gridCol w:w="2026"/>
      </w:tblGrid>
      <w:tr w:rsidR="00536F62" w14:paraId="08859E36" w14:textId="77777777" w:rsidTr="00965481">
        <w:tc>
          <w:tcPr>
            <w:tcW w:w="2254" w:type="dxa"/>
          </w:tcPr>
          <w:p w14:paraId="1264E57E" w14:textId="7E1CC49B" w:rsidR="00965481" w:rsidRDefault="00965481">
            <w:pPr>
              <w:rPr>
                <w:rFonts w:cs="Times New Roman (Body CS)"/>
                <w:b/>
                <w:bCs/>
                <w:sz w:val="36"/>
              </w:rPr>
            </w:pPr>
            <w:r>
              <w:rPr>
                <w:rFonts w:cs="Times New Roman (Body CS)"/>
                <w:b/>
                <w:bCs/>
                <w:sz w:val="36"/>
              </w:rPr>
              <w:t>Goals</w:t>
            </w:r>
          </w:p>
        </w:tc>
        <w:tc>
          <w:tcPr>
            <w:tcW w:w="2254" w:type="dxa"/>
          </w:tcPr>
          <w:p w14:paraId="43C4D349" w14:textId="73FF6401" w:rsidR="00965481" w:rsidRDefault="00965481">
            <w:pPr>
              <w:rPr>
                <w:rFonts w:cs="Times New Roman (Body CS)"/>
                <w:b/>
                <w:bCs/>
                <w:sz w:val="36"/>
              </w:rPr>
            </w:pPr>
            <w:r>
              <w:rPr>
                <w:rFonts w:cs="Times New Roman (Body CS)"/>
                <w:b/>
                <w:bCs/>
                <w:sz w:val="36"/>
              </w:rPr>
              <w:t>Significance</w:t>
            </w:r>
          </w:p>
        </w:tc>
        <w:tc>
          <w:tcPr>
            <w:tcW w:w="2254" w:type="dxa"/>
          </w:tcPr>
          <w:p w14:paraId="70EA806B" w14:textId="640D1B6E" w:rsidR="00965481" w:rsidRDefault="00965481">
            <w:pPr>
              <w:rPr>
                <w:rFonts w:cs="Times New Roman (Body CS)"/>
                <w:b/>
                <w:bCs/>
                <w:sz w:val="36"/>
              </w:rPr>
            </w:pPr>
            <w:r>
              <w:rPr>
                <w:rFonts w:cs="Times New Roman (Body CS)"/>
                <w:b/>
                <w:bCs/>
                <w:sz w:val="36"/>
              </w:rPr>
              <w:t>Resources</w:t>
            </w:r>
          </w:p>
        </w:tc>
        <w:tc>
          <w:tcPr>
            <w:tcW w:w="2254" w:type="dxa"/>
          </w:tcPr>
          <w:p w14:paraId="6F4D6E19" w14:textId="45494676" w:rsidR="00965481" w:rsidRDefault="00965481">
            <w:pPr>
              <w:rPr>
                <w:rFonts w:cs="Times New Roman (Body CS)"/>
                <w:b/>
                <w:bCs/>
                <w:sz w:val="36"/>
              </w:rPr>
            </w:pPr>
            <w:r>
              <w:rPr>
                <w:rFonts w:cs="Times New Roman (Body CS)"/>
                <w:b/>
                <w:bCs/>
                <w:sz w:val="36"/>
              </w:rPr>
              <w:t>Timeline</w:t>
            </w:r>
          </w:p>
        </w:tc>
      </w:tr>
      <w:tr w:rsidR="00536F62" w14:paraId="1E7CBDC6" w14:textId="77777777" w:rsidTr="00965481">
        <w:tc>
          <w:tcPr>
            <w:tcW w:w="2254" w:type="dxa"/>
          </w:tcPr>
          <w:p w14:paraId="09132B1A" w14:textId="1F28CA82" w:rsidR="00965481" w:rsidRDefault="00965481">
            <w:pPr>
              <w:rPr>
                <w:rFonts w:cs="Times New Roman (Body CS)"/>
                <w:b/>
                <w:bCs/>
                <w:sz w:val="36"/>
              </w:rPr>
            </w:pPr>
            <w:r>
              <w:rPr>
                <w:rFonts w:cs="Times New Roman (Body CS)"/>
                <w:b/>
                <w:bCs/>
                <w:sz w:val="36"/>
              </w:rPr>
              <w:t>Interpersonal skill</w:t>
            </w:r>
          </w:p>
        </w:tc>
        <w:tc>
          <w:tcPr>
            <w:tcW w:w="2254" w:type="dxa"/>
          </w:tcPr>
          <w:p w14:paraId="3F6941BD" w14:textId="07F04A43" w:rsidR="00965481" w:rsidRDefault="00965481">
            <w:pPr>
              <w:rPr>
                <w:rFonts w:cs="Times New Roman (Body CS)"/>
                <w:b/>
                <w:bCs/>
                <w:sz w:val="36"/>
              </w:rPr>
            </w:pPr>
            <w:r>
              <w:rPr>
                <w:rFonts w:cs="Times New Roman (Body CS)"/>
                <w:b/>
                <w:bCs/>
                <w:sz w:val="36"/>
              </w:rPr>
              <w:t xml:space="preserve">This skill will help me for facing mock interview </w:t>
            </w:r>
            <w:proofErr w:type="gramStart"/>
            <w:r>
              <w:rPr>
                <w:rFonts w:cs="Times New Roman (Body CS)"/>
                <w:b/>
                <w:bCs/>
                <w:sz w:val="36"/>
              </w:rPr>
              <w:t>in regard to</w:t>
            </w:r>
            <w:proofErr w:type="gramEnd"/>
            <w:r>
              <w:rPr>
                <w:rFonts w:cs="Times New Roman (Body CS)"/>
                <w:b/>
                <w:bCs/>
                <w:sz w:val="36"/>
              </w:rPr>
              <w:t xml:space="preserve"> developing more knowledge</w:t>
            </w:r>
            <w:r w:rsidR="00536F62">
              <w:rPr>
                <w:rFonts w:cs="Times New Roman (Body CS)"/>
                <w:b/>
                <w:bCs/>
                <w:sz w:val="36"/>
              </w:rPr>
              <w:t xml:space="preserve"> for </w:t>
            </w:r>
            <w:r w:rsidR="00536F62">
              <w:rPr>
                <w:rFonts w:cs="Times New Roman (Body CS)"/>
                <w:b/>
                <w:bCs/>
                <w:sz w:val="36"/>
              </w:rPr>
              <w:lastRenderedPageBreak/>
              <w:t>verbal and non-verbal communication.</w:t>
            </w:r>
          </w:p>
        </w:tc>
        <w:tc>
          <w:tcPr>
            <w:tcW w:w="2254" w:type="dxa"/>
          </w:tcPr>
          <w:p w14:paraId="2DD4E009" w14:textId="5AA3925C" w:rsidR="00536F62" w:rsidRDefault="00536F62">
            <w:pPr>
              <w:rPr>
                <w:rFonts w:cs="Times New Roman (Body CS)"/>
                <w:b/>
                <w:bCs/>
                <w:sz w:val="36"/>
              </w:rPr>
            </w:pPr>
            <w:r>
              <w:rPr>
                <w:rFonts w:cs="Times New Roman (Body CS)"/>
                <w:b/>
                <w:bCs/>
                <w:sz w:val="36"/>
              </w:rPr>
              <w:lastRenderedPageBreak/>
              <w:t>Books, library, interne t,</w:t>
            </w:r>
          </w:p>
          <w:p w14:paraId="440BB977" w14:textId="67F14444" w:rsidR="00965481" w:rsidRDefault="00536F62">
            <w:pPr>
              <w:rPr>
                <w:rFonts w:cs="Times New Roman (Body CS)"/>
                <w:b/>
                <w:bCs/>
                <w:sz w:val="36"/>
              </w:rPr>
            </w:pPr>
            <w:r>
              <w:rPr>
                <w:rFonts w:cs="Times New Roman (Body CS)"/>
                <w:b/>
                <w:bCs/>
                <w:sz w:val="36"/>
              </w:rPr>
              <w:t>videos, module taught in class.</w:t>
            </w:r>
          </w:p>
        </w:tc>
        <w:tc>
          <w:tcPr>
            <w:tcW w:w="2254" w:type="dxa"/>
          </w:tcPr>
          <w:p w14:paraId="10D6E0DA" w14:textId="5F242178" w:rsidR="00965481" w:rsidRDefault="00536F62">
            <w:pPr>
              <w:rPr>
                <w:rFonts w:cs="Times New Roman (Body CS)"/>
                <w:b/>
                <w:bCs/>
                <w:sz w:val="36"/>
              </w:rPr>
            </w:pPr>
            <w:r>
              <w:rPr>
                <w:rFonts w:cs="Times New Roman (Body CS)"/>
                <w:b/>
                <w:bCs/>
                <w:sz w:val="36"/>
              </w:rPr>
              <w:t>2 Weeks</w:t>
            </w:r>
          </w:p>
        </w:tc>
      </w:tr>
      <w:tr w:rsidR="00536F62" w14:paraId="12FBA771" w14:textId="77777777" w:rsidTr="00965481">
        <w:tc>
          <w:tcPr>
            <w:tcW w:w="2254" w:type="dxa"/>
          </w:tcPr>
          <w:p w14:paraId="32891FB6" w14:textId="42F05B93" w:rsidR="00965481" w:rsidRDefault="00536F62">
            <w:pPr>
              <w:rPr>
                <w:rFonts w:cs="Times New Roman (Body CS)"/>
                <w:b/>
                <w:bCs/>
                <w:sz w:val="36"/>
              </w:rPr>
            </w:pPr>
            <w:r>
              <w:rPr>
                <w:rFonts w:cs="Times New Roman (Body CS)"/>
                <w:b/>
                <w:bCs/>
                <w:sz w:val="36"/>
              </w:rPr>
              <w:t>Academic skill</w:t>
            </w:r>
          </w:p>
        </w:tc>
        <w:tc>
          <w:tcPr>
            <w:tcW w:w="2254" w:type="dxa"/>
          </w:tcPr>
          <w:p w14:paraId="5192473B" w14:textId="25400269" w:rsidR="00965481" w:rsidRDefault="00536F62">
            <w:pPr>
              <w:rPr>
                <w:rFonts w:cs="Times New Roman (Body CS)"/>
                <w:b/>
                <w:bCs/>
                <w:sz w:val="36"/>
              </w:rPr>
            </w:pPr>
            <w:r>
              <w:rPr>
                <w:rFonts w:cs="Times New Roman (Body CS)"/>
                <w:b/>
                <w:bCs/>
                <w:sz w:val="36"/>
              </w:rPr>
              <w:t>This is the most important skill for student in order to enhance the knowledge of academics that will help in getting good grades in examination (</w:t>
            </w:r>
            <w:proofErr w:type="spellStart"/>
            <w:r>
              <w:rPr>
                <w:rFonts w:cs="Times New Roman (Body CS)"/>
                <w:b/>
                <w:bCs/>
                <w:sz w:val="36"/>
              </w:rPr>
              <w:t>Hajizadeh</w:t>
            </w:r>
            <w:proofErr w:type="spellEnd"/>
            <w:r>
              <w:rPr>
                <w:rFonts w:cs="Times New Roman (Body CS)"/>
                <w:b/>
                <w:bCs/>
                <w:sz w:val="36"/>
              </w:rPr>
              <w:t>, 2019).</w:t>
            </w:r>
          </w:p>
        </w:tc>
        <w:tc>
          <w:tcPr>
            <w:tcW w:w="2254" w:type="dxa"/>
          </w:tcPr>
          <w:p w14:paraId="73C39286" w14:textId="62DE4BE7" w:rsidR="00965481" w:rsidRDefault="00536F62">
            <w:pPr>
              <w:rPr>
                <w:rFonts w:cs="Times New Roman (Body CS)"/>
                <w:b/>
                <w:bCs/>
                <w:sz w:val="36"/>
              </w:rPr>
            </w:pPr>
            <w:r>
              <w:rPr>
                <w:rFonts w:cs="Times New Roman (Body CS)"/>
                <w:b/>
                <w:bCs/>
                <w:sz w:val="36"/>
              </w:rPr>
              <w:t xml:space="preserve"> Books, Library, internet, videos, module taught </w:t>
            </w:r>
            <w:proofErr w:type="gramStart"/>
            <w:r>
              <w:rPr>
                <w:rFonts w:cs="Times New Roman (Body CS)"/>
                <w:b/>
                <w:bCs/>
                <w:sz w:val="36"/>
              </w:rPr>
              <w:t>In</w:t>
            </w:r>
            <w:proofErr w:type="gramEnd"/>
            <w:r>
              <w:rPr>
                <w:rFonts w:cs="Times New Roman (Body CS)"/>
                <w:b/>
                <w:bCs/>
                <w:sz w:val="36"/>
              </w:rPr>
              <w:t xml:space="preserve"> class.</w:t>
            </w:r>
          </w:p>
        </w:tc>
        <w:tc>
          <w:tcPr>
            <w:tcW w:w="2254" w:type="dxa"/>
          </w:tcPr>
          <w:p w14:paraId="30D914B1" w14:textId="064F0EDA" w:rsidR="00965481" w:rsidRDefault="00536F62">
            <w:pPr>
              <w:rPr>
                <w:rFonts w:cs="Times New Roman (Body CS)"/>
                <w:b/>
                <w:bCs/>
                <w:sz w:val="36"/>
              </w:rPr>
            </w:pPr>
            <w:r>
              <w:rPr>
                <w:rFonts w:cs="Times New Roman (Body CS)"/>
                <w:b/>
                <w:bCs/>
                <w:sz w:val="36"/>
              </w:rPr>
              <w:t>1 Week</w:t>
            </w:r>
          </w:p>
        </w:tc>
      </w:tr>
      <w:tr w:rsidR="00536F62" w14:paraId="62E8DA37" w14:textId="77777777" w:rsidTr="00965481">
        <w:tc>
          <w:tcPr>
            <w:tcW w:w="2254" w:type="dxa"/>
          </w:tcPr>
          <w:p w14:paraId="5B53450F" w14:textId="773E24F9" w:rsidR="00965481" w:rsidRDefault="00536F62">
            <w:pPr>
              <w:rPr>
                <w:rFonts w:cs="Times New Roman (Body CS)"/>
                <w:b/>
                <w:bCs/>
                <w:sz w:val="36"/>
              </w:rPr>
            </w:pPr>
            <w:r>
              <w:rPr>
                <w:rFonts w:cs="Times New Roman (Body CS)"/>
                <w:b/>
                <w:bCs/>
                <w:sz w:val="36"/>
              </w:rPr>
              <w:t>Decision Making skill</w:t>
            </w:r>
          </w:p>
        </w:tc>
        <w:tc>
          <w:tcPr>
            <w:tcW w:w="2254" w:type="dxa"/>
          </w:tcPr>
          <w:p w14:paraId="248D3455" w14:textId="71FDCC6E" w:rsidR="00965481" w:rsidRDefault="00536F62">
            <w:pPr>
              <w:rPr>
                <w:rFonts w:cs="Times New Roman (Body CS)"/>
                <w:b/>
                <w:bCs/>
                <w:sz w:val="36"/>
              </w:rPr>
            </w:pPr>
            <w:r>
              <w:rPr>
                <w:rFonts w:cs="Times New Roman (Body CS)"/>
                <w:b/>
                <w:bCs/>
                <w:sz w:val="36"/>
              </w:rPr>
              <w:t>For any individual it is necessary to develop decision- making skill because it will help</w:t>
            </w:r>
            <w:r w:rsidR="00961CC9">
              <w:rPr>
                <w:rFonts w:cs="Times New Roman (Body CS)"/>
                <w:b/>
                <w:bCs/>
                <w:sz w:val="36"/>
              </w:rPr>
              <w:t xml:space="preserve"> to more work on putting team efforts and more focus on team building capacity (</w:t>
            </w:r>
            <w:proofErr w:type="spellStart"/>
            <w:r w:rsidR="00961CC9">
              <w:rPr>
                <w:rFonts w:cs="Times New Roman (Body CS)"/>
                <w:b/>
                <w:bCs/>
                <w:sz w:val="36"/>
              </w:rPr>
              <w:t>Bosmans</w:t>
            </w:r>
            <w:proofErr w:type="spellEnd"/>
            <w:r w:rsidR="00961CC9">
              <w:rPr>
                <w:rFonts w:cs="Times New Roman (Body CS)"/>
                <w:b/>
                <w:bCs/>
                <w:sz w:val="36"/>
              </w:rPr>
              <w:t xml:space="preserve">, </w:t>
            </w:r>
            <w:proofErr w:type="spellStart"/>
            <w:r w:rsidR="00961CC9">
              <w:rPr>
                <w:rFonts w:cs="Times New Roman (Body CS)"/>
                <w:b/>
                <w:bCs/>
                <w:sz w:val="36"/>
              </w:rPr>
              <w:lastRenderedPageBreak/>
              <w:t>Verhees</w:t>
            </w:r>
            <w:proofErr w:type="spellEnd"/>
            <w:r w:rsidR="00961CC9">
              <w:rPr>
                <w:rFonts w:cs="Times New Roman (Body CS)"/>
                <w:b/>
                <w:bCs/>
                <w:sz w:val="36"/>
              </w:rPr>
              <w:t xml:space="preserve"> and Van </w:t>
            </w:r>
            <w:proofErr w:type="spellStart"/>
            <w:r w:rsidR="00961CC9">
              <w:rPr>
                <w:rFonts w:cs="Times New Roman (Body CS)"/>
                <w:b/>
                <w:bCs/>
                <w:sz w:val="36"/>
              </w:rPr>
              <w:t>Ijzendoorn</w:t>
            </w:r>
            <w:proofErr w:type="spellEnd"/>
            <w:r w:rsidR="00961CC9">
              <w:rPr>
                <w:rFonts w:cs="Times New Roman (Body CS)"/>
                <w:b/>
                <w:bCs/>
                <w:sz w:val="36"/>
              </w:rPr>
              <w:t>, 2020).</w:t>
            </w:r>
          </w:p>
        </w:tc>
        <w:tc>
          <w:tcPr>
            <w:tcW w:w="2254" w:type="dxa"/>
          </w:tcPr>
          <w:p w14:paraId="581D5939" w14:textId="5B938E79" w:rsidR="00965481" w:rsidRDefault="00961CC9">
            <w:pPr>
              <w:rPr>
                <w:rFonts w:cs="Times New Roman (Body CS)"/>
                <w:b/>
                <w:bCs/>
                <w:sz w:val="36"/>
              </w:rPr>
            </w:pPr>
            <w:r>
              <w:rPr>
                <w:rFonts w:cs="Times New Roman (Body CS)"/>
                <w:b/>
                <w:bCs/>
                <w:sz w:val="36"/>
              </w:rPr>
              <w:lastRenderedPageBreak/>
              <w:t>Books, library, internet, videos, module taught in class.</w:t>
            </w:r>
          </w:p>
        </w:tc>
        <w:tc>
          <w:tcPr>
            <w:tcW w:w="2254" w:type="dxa"/>
          </w:tcPr>
          <w:p w14:paraId="78F4D052" w14:textId="7E0320F0" w:rsidR="00965481" w:rsidRDefault="00961CC9">
            <w:pPr>
              <w:rPr>
                <w:rFonts w:cs="Times New Roman (Body CS)"/>
                <w:b/>
                <w:bCs/>
                <w:sz w:val="36"/>
              </w:rPr>
            </w:pPr>
            <w:r>
              <w:rPr>
                <w:rFonts w:cs="Times New Roman (Body CS)"/>
                <w:b/>
                <w:bCs/>
                <w:sz w:val="36"/>
              </w:rPr>
              <w:t>1 Week</w:t>
            </w:r>
          </w:p>
        </w:tc>
      </w:tr>
    </w:tbl>
    <w:p w14:paraId="45E3B3D4" w14:textId="591399DC" w:rsidR="00965481" w:rsidRDefault="00965481">
      <w:pPr>
        <w:rPr>
          <w:rFonts w:cs="Times New Roman (Body CS)"/>
          <w:b/>
          <w:bCs/>
          <w:sz w:val="36"/>
        </w:rPr>
      </w:pPr>
    </w:p>
    <w:p w14:paraId="600284BB" w14:textId="5BAAE4C8" w:rsidR="00961CC9" w:rsidRDefault="00961CC9">
      <w:pPr>
        <w:rPr>
          <w:rFonts w:cs="Times New Roman (Body CS)"/>
          <w:b/>
          <w:bCs/>
          <w:sz w:val="36"/>
        </w:rPr>
      </w:pPr>
    </w:p>
    <w:p w14:paraId="4617A73F" w14:textId="00D8F4ED" w:rsidR="00961CC9" w:rsidRDefault="00961CC9">
      <w:pPr>
        <w:rPr>
          <w:rFonts w:cs="Times New Roman (Body CS)"/>
          <w:b/>
          <w:bCs/>
          <w:sz w:val="36"/>
          <w:u w:val="single"/>
        </w:rPr>
      </w:pPr>
      <w:r w:rsidRPr="00961CC9">
        <w:rPr>
          <w:rFonts w:cs="Times New Roman (Body CS)"/>
          <w:b/>
          <w:bCs/>
          <w:sz w:val="36"/>
          <w:u w:val="single"/>
        </w:rPr>
        <w:t>2.Evaluating</w:t>
      </w:r>
      <w:r>
        <w:rPr>
          <w:rFonts w:cs="Times New Roman (Body CS)"/>
          <w:b/>
          <w:bCs/>
          <w:sz w:val="36"/>
          <w:u w:val="single"/>
        </w:rPr>
        <w:t xml:space="preserve"> learning and developing theories.</w:t>
      </w:r>
    </w:p>
    <w:p w14:paraId="1E38DA61" w14:textId="061E8125" w:rsidR="00961CC9" w:rsidRDefault="00961CC9">
      <w:pPr>
        <w:rPr>
          <w:rFonts w:cs="Times New Roman (Body CS)"/>
          <w:b/>
          <w:bCs/>
          <w:sz w:val="36"/>
        </w:rPr>
      </w:pPr>
    </w:p>
    <w:p w14:paraId="5B4D1AD4" w14:textId="2E5FB297" w:rsidR="00961CC9" w:rsidRDefault="00961CC9">
      <w:pPr>
        <w:rPr>
          <w:rFonts w:cs="Times New Roman (Body CS)"/>
          <w:b/>
          <w:bCs/>
          <w:sz w:val="36"/>
        </w:rPr>
      </w:pPr>
      <w:r>
        <w:rPr>
          <w:rFonts w:cs="Times New Roman (Body CS)"/>
          <w:b/>
          <w:bCs/>
          <w:sz w:val="36"/>
        </w:rPr>
        <w:t xml:space="preserve">Being as manager it is necessary to provide regulars training to employees in order to enhance their work. Learning and development training is important for aligning the goal of the employees and their performance </w:t>
      </w:r>
      <w:proofErr w:type="gramStart"/>
      <w:r>
        <w:rPr>
          <w:rFonts w:cs="Times New Roman (Body CS)"/>
          <w:b/>
          <w:bCs/>
          <w:sz w:val="36"/>
        </w:rPr>
        <w:t>with regard to</w:t>
      </w:r>
      <w:proofErr w:type="gramEnd"/>
      <w:r>
        <w:rPr>
          <w:rFonts w:cs="Times New Roman (Body CS)"/>
          <w:b/>
          <w:bCs/>
          <w:sz w:val="36"/>
        </w:rPr>
        <w:t xml:space="preserve"> organisation</w:t>
      </w:r>
      <w:r w:rsidR="002E5892">
        <w:rPr>
          <w:rFonts w:cs="Times New Roman (Body CS)"/>
          <w:b/>
          <w:bCs/>
          <w:sz w:val="36"/>
        </w:rPr>
        <w:t xml:space="preserve">. Those who are responsible for learning and developing session are responsible for learning and development in the organisation. This is also help for identifying the skill and gap for the employees and team which are </w:t>
      </w:r>
      <w:proofErr w:type="gramStart"/>
      <w:r w:rsidR="002E5892">
        <w:rPr>
          <w:rFonts w:cs="Times New Roman (Body CS)"/>
          <w:b/>
          <w:bCs/>
          <w:sz w:val="36"/>
        </w:rPr>
        <w:t>need</w:t>
      </w:r>
      <w:proofErr w:type="gramEnd"/>
      <w:r w:rsidR="002E5892">
        <w:rPr>
          <w:rFonts w:cs="Times New Roman (Body CS)"/>
          <w:b/>
          <w:bCs/>
          <w:sz w:val="36"/>
        </w:rPr>
        <w:t xml:space="preserve"> to develop and delivering the training for filling those gaps (</w:t>
      </w:r>
      <w:proofErr w:type="spellStart"/>
      <w:r w:rsidR="002E5892">
        <w:rPr>
          <w:rFonts w:cs="Times New Roman (Body CS)"/>
          <w:b/>
          <w:bCs/>
          <w:sz w:val="36"/>
        </w:rPr>
        <w:t>Zinbarg</w:t>
      </w:r>
      <w:proofErr w:type="spellEnd"/>
      <w:r w:rsidR="002E5892">
        <w:rPr>
          <w:rFonts w:cs="Times New Roman (Body CS)"/>
          <w:b/>
          <w:bCs/>
          <w:sz w:val="36"/>
        </w:rPr>
        <w:t>, Williams and Mineka, 2022) On the basis of different theories regarding learning and developing which employees can improve their efficiency.</w:t>
      </w:r>
    </w:p>
    <w:p w14:paraId="28531DE1" w14:textId="4868CF23" w:rsidR="002E5892" w:rsidRDefault="002E5892">
      <w:pPr>
        <w:rPr>
          <w:rFonts w:cs="Times New Roman (Body CS)"/>
          <w:b/>
          <w:bCs/>
          <w:sz w:val="36"/>
        </w:rPr>
      </w:pPr>
      <w:r>
        <w:rPr>
          <w:rFonts w:cs="Times New Roman (Body CS)"/>
          <w:b/>
          <w:bCs/>
          <w:i/>
          <w:iCs/>
          <w:sz w:val="36"/>
          <w:u w:val="single"/>
        </w:rPr>
        <w:t>Constructivists leaning theory-</w:t>
      </w:r>
      <w:r>
        <w:rPr>
          <w:rFonts w:cs="Times New Roman (Body CS)"/>
          <w:b/>
          <w:bCs/>
          <w:sz w:val="36"/>
        </w:rPr>
        <w:t>In this theory learner can construct their knowledge rather than passive learning</w:t>
      </w:r>
      <w:r w:rsidR="004A7A1F">
        <w:rPr>
          <w:rFonts w:cs="Times New Roman (Body CS)"/>
          <w:b/>
          <w:bCs/>
          <w:sz w:val="36"/>
        </w:rPr>
        <w:t xml:space="preserve">, also this is help for building their own representation and </w:t>
      </w:r>
      <w:proofErr w:type="gramStart"/>
      <w:r w:rsidR="004A7A1F">
        <w:rPr>
          <w:rFonts w:cs="Times New Roman (Body CS)"/>
          <w:b/>
          <w:bCs/>
          <w:sz w:val="36"/>
        </w:rPr>
        <w:t>incorporate  new</w:t>
      </w:r>
      <w:proofErr w:type="gramEnd"/>
      <w:r w:rsidR="004A7A1F">
        <w:rPr>
          <w:rFonts w:cs="Times New Roman (Body CS)"/>
          <w:b/>
          <w:bCs/>
          <w:sz w:val="36"/>
        </w:rPr>
        <w:t xml:space="preserve"> information into their pre-existing knowledge. The training and development sessions is related to improving the knowledge. The training and development sessions is related to improving the knowledge of digital marketing that is important for marketing team’s employees who are new as well as prior (</w:t>
      </w:r>
      <w:proofErr w:type="spellStart"/>
      <w:r w:rsidR="004A7A1F">
        <w:rPr>
          <w:rFonts w:cs="Times New Roman (Body CS)"/>
          <w:b/>
          <w:bCs/>
          <w:sz w:val="36"/>
        </w:rPr>
        <w:t>Oviawe</w:t>
      </w:r>
      <w:proofErr w:type="spellEnd"/>
      <w:r w:rsidR="004A7A1F">
        <w:rPr>
          <w:rFonts w:cs="Times New Roman (Body CS)"/>
          <w:b/>
          <w:bCs/>
          <w:sz w:val="36"/>
        </w:rPr>
        <w:t xml:space="preserve">, 2020). First </w:t>
      </w:r>
      <w:r w:rsidR="00814F98">
        <w:rPr>
          <w:rFonts w:cs="Times New Roman (Body CS)"/>
          <w:b/>
          <w:bCs/>
          <w:sz w:val="36"/>
        </w:rPr>
        <w:t xml:space="preserve">of </w:t>
      </w:r>
      <w:proofErr w:type="gramStart"/>
      <w:r w:rsidR="00814F98">
        <w:rPr>
          <w:rFonts w:cs="Times New Roman (Body CS)"/>
          <w:b/>
          <w:bCs/>
          <w:sz w:val="36"/>
        </w:rPr>
        <w:t>all</w:t>
      </w:r>
      <w:proofErr w:type="gramEnd"/>
      <w:r w:rsidR="00814F98">
        <w:rPr>
          <w:rFonts w:cs="Times New Roman (Body CS)"/>
          <w:b/>
          <w:bCs/>
          <w:sz w:val="36"/>
        </w:rPr>
        <w:t xml:space="preserve"> with the help of this theory I have asked the team regarding their prior experience but and some question which helps to define their learning </w:t>
      </w:r>
      <w:r w:rsidR="00814F98">
        <w:rPr>
          <w:rFonts w:cs="Times New Roman (Body CS)"/>
          <w:b/>
          <w:bCs/>
          <w:sz w:val="36"/>
        </w:rPr>
        <w:lastRenderedPageBreak/>
        <w:t xml:space="preserve">how’s they can work on this, also I have asked normal question such as why digital marketing </w:t>
      </w:r>
      <w:r w:rsidR="000F39EA">
        <w:rPr>
          <w:rFonts w:cs="Times New Roman (Body CS)"/>
          <w:b/>
          <w:bCs/>
          <w:sz w:val="36"/>
        </w:rPr>
        <w:t xml:space="preserve">is important for organisation and how it can be better. </w:t>
      </w:r>
      <w:proofErr w:type="gramStart"/>
      <w:r w:rsidR="000F39EA">
        <w:rPr>
          <w:rFonts w:cs="Times New Roman (Body CS)"/>
          <w:b/>
          <w:bCs/>
          <w:sz w:val="36"/>
        </w:rPr>
        <w:t>Thein</w:t>
      </w:r>
      <w:proofErr w:type="gramEnd"/>
      <w:r w:rsidR="000F39EA">
        <w:rPr>
          <w:rFonts w:cs="Times New Roman (Body CS)"/>
          <w:b/>
          <w:bCs/>
          <w:sz w:val="36"/>
        </w:rPr>
        <w:t xml:space="preserve"> I have provide them different courses and hire team for digital marketing which are responsible for managing all the task. Further, for employees I have arranged different session regarding their work so that they can learn </w:t>
      </w:r>
      <w:proofErr w:type="spellStart"/>
      <w:r w:rsidR="000F39EA">
        <w:rPr>
          <w:rFonts w:cs="Times New Roman (Body CS)"/>
          <w:b/>
          <w:bCs/>
          <w:sz w:val="36"/>
        </w:rPr>
        <w:t>news</w:t>
      </w:r>
      <w:proofErr w:type="spellEnd"/>
      <w:r w:rsidR="000F39EA">
        <w:rPr>
          <w:rFonts w:cs="Times New Roman (Body CS)"/>
          <w:b/>
          <w:bCs/>
          <w:sz w:val="36"/>
        </w:rPr>
        <w:t xml:space="preserve"> things. For the existing employees they will work on to enhance their knowledge which help the company </w:t>
      </w:r>
      <w:proofErr w:type="gramStart"/>
      <w:r w:rsidR="000F39EA">
        <w:rPr>
          <w:rFonts w:cs="Times New Roman (Body CS)"/>
          <w:b/>
          <w:bCs/>
          <w:sz w:val="36"/>
        </w:rPr>
        <w:t>in the near future</w:t>
      </w:r>
      <w:proofErr w:type="gramEnd"/>
      <w:r w:rsidR="000F39EA">
        <w:rPr>
          <w:rFonts w:cs="Times New Roman (Body CS)"/>
          <w:b/>
          <w:bCs/>
          <w:sz w:val="36"/>
        </w:rPr>
        <w:t>.</w:t>
      </w:r>
    </w:p>
    <w:p w14:paraId="77DF542B" w14:textId="4DACE963" w:rsidR="000F39EA" w:rsidRDefault="000F39EA">
      <w:pPr>
        <w:rPr>
          <w:rFonts w:cs="Times New Roman (Body CS)"/>
          <w:b/>
          <w:bCs/>
          <w:sz w:val="36"/>
        </w:rPr>
      </w:pPr>
    </w:p>
    <w:p w14:paraId="7D8246DD" w14:textId="3969109C" w:rsidR="000F39EA" w:rsidRDefault="000F39EA">
      <w:pPr>
        <w:rPr>
          <w:rFonts w:cs="Times New Roman (Body CS)"/>
          <w:b/>
          <w:bCs/>
          <w:i/>
          <w:iCs/>
          <w:sz w:val="36"/>
          <w:u w:val="single"/>
        </w:rPr>
      </w:pPr>
    </w:p>
    <w:p w14:paraId="2E98F230" w14:textId="23EDFE8D" w:rsidR="000F39EA" w:rsidRDefault="000F39EA">
      <w:pPr>
        <w:rPr>
          <w:rFonts w:cs="Times New Roman (Body CS)"/>
          <w:b/>
          <w:bCs/>
          <w:sz w:val="36"/>
        </w:rPr>
      </w:pPr>
      <w:r>
        <w:rPr>
          <w:rFonts w:cs="Times New Roman (Body CS)"/>
          <w:b/>
          <w:bCs/>
          <w:i/>
          <w:iCs/>
          <w:sz w:val="36"/>
          <w:u w:val="single"/>
        </w:rPr>
        <w:t xml:space="preserve">Constructivism learning theory- </w:t>
      </w:r>
      <w:r>
        <w:rPr>
          <w:rFonts w:cs="Times New Roman (Body CS)"/>
          <w:b/>
          <w:bCs/>
          <w:sz w:val="36"/>
        </w:rPr>
        <w:t xml:space="preserve">This is the contemporary theory which help for exploring the importance of networks in how we learn and improving the knowledge. In this </w:t>
      </w:r>
      <w:r w:rsidR="00C5076C">
        <w:rPr>
          <w:rFonts w:cs="Times New Roman (Body CS)"/>
          <w:b/>
          <w:bCs/>
          <w:sz w:val="36"/>
        </w:rPr>
        <w:t xml:space="preserve">theory learning can show their experience </w:t>
      </w:r>
      <w:proofErr w:type="gramStart"/>
      <w:r w:rsidR="00C5076C">
        <w:rPr>
          <w:rFonts w:cs="Times New Roman (Body CS)"/>
          <w:b/>
          <w:bCs/>
          <w:sz w:val="36"/>
        </w:rPr>
        <w:t>in regard to</w:t>
      </w:r>
      <w:proofErr w:type="gramEnd"/>
      <w:r w:rsidR="00C5076C">
        <w:rPr>
          <w:rFonts w:cs="Times New Roman (Body CS)"/>
          <w:b/>
          <w:bCs/>
          <w:sz w:val="36"/>
        </w:rPr>
        <w:t xml:space="preserve"> building the own representation and incorporate for new information in the pre-existing knowledge. </w:t>
      </w:r>
      <w:proofErr w:type="gramStart"/>
      <w:r w:rsidR="00C5076C">
        <w:rPr>
          <w:rFonts w:cs="Times New Roman (Body CS)"/>
          <w:b/>
          <w:bCs/>
          <w:sz w:val="36"/>
        </w:rPr>
        <w:t>In regard to</w:t>
      </w:r>
      <w:proofErr w:type="gramEnd"/>
      <w:r w:rsidR="00C5076C">
        <w:rPr>
          <w:rFonts w:cs="Times New Roman (Body CS)"/>
          <w:b/>
          <w:bCs/>
          <w:sz w:val="36"/>
        </w:rPr>
        <w:t xml:space="preserve"> organisation this theory will help for developing the knowledge regarding the setting goal. The goals are related to provide training to new as well as existing employees in order to improve their work and build knowledge for digital </w:t>
      </w:r>
      <w:proofErr w:type="gramStart"/>
      <w:r w:rsidR="00C5076C">
        <w:rPr>
          <w:rFonts w:cs="Times New Roman (Body CS)"/>
          <w:b/>
          <w:bCs/>
          <w:sz w:val="36"/>
        </w:rPr>
        <w:t>marketing )</w:t>
      </w:r>
      <w:proofErr w:type="spellStart"/>
      <w:r w:rsidR="00C5076C">
        <w:rPr>
          <w:rFonts w:cs="Times New Roman (Body CS)"/>
          <w:b/>
          <w:bCs/>
          <w:sz w:val="36"/>
        </w:rPr>
        <w:t>BLemker</w:t>
      </w:r>
      <w:proofErr w:type="spellEnd"/>
      <w:proofErr w:type="gramEnd"/>
      <w:r w:rsidR="00C5076C">
        <w:rPr>
          <w:rFonts w:cs="Times New Roman (Body CS)"/>
          <w:b/>
          <w:bCs/>
          <w:sz w:val="36"/>
        </w:rPr>
        <w:t xml:space="preserve">, </w:t>
      </w:r>
      <w:proofErr w:type="spellStart"/>
      <w:r w:rsidR="00C5076C">
        <w:rPr>
          <w:rFonts w:cs="Times New Roman (Body CS)"/>
          <w:b/>
          <w:bCs/>
          <w:sz w:val="36"/>
        </w:rPr>
        <w:t>Milliron</w:t>
      </w:r>
      <w:proofErr w:type="spellEnd"/>
      <w:r w:rsidR="00C5076C">
        <w:rPr>
          <w:rFonts w:cs="Times New Roman (Body CS)"/>
          <w:b/>
          <w:bCs/>
          <w:sz w:val="36"/>
        </w:rPr>
        <w:t xml:space="preserve"> and Roberts, 2020). First of all I have hired the tam that will provide 10 days training to employees and but at the same time it helps to improve the digital marketing skill so that it can </w:t>
      </w:r>
      <w:proofErr w:type="gramStart"/>
      <w:r w:rsidR="00C5076C">
        <w:rPr>
          <w:rFonts w:cs="Times New Roman (Body CS)"/>
          <w:b/>
          <w:bCs/>
          <w:sz w:val="36"/>
        </w:rPr>
        <w:t>help  for</w:t>
      </w:r>
      <w:proofErr w:type="gramEnd"/>
      <w:r w:rsidR="00C5076C">
        <w:rPr>
          <w:rFonts w:cs="Times New Roman (Body CS)"/>
          <w:b/>
          <w:bCs/>
          <w:sz w:val="36"/>
        </w:rPr>
        <w:t xml:space="preserve"> enhancing productivity</w:t>
      </w:r>
      <w:r w:rsidR="00BE0729">
        <w:rPr>
          <w:rFonts w:cs="Times New Roman (Body CS)"/>
          <w:b/>
          <w:bCs/>
          <w:sz w:val="36"/>
        </w:rPr>
        <w:t xml:space="preserve"> of the organisation. On. The basis of this theory the first step is related to sharing the basis </w:t>
      </w:r>
      <w:proofErr w:type="spellStart"/>
      <w:proofErr w:type="gramStart"/>
      <w:r w:rsidR="00BE0729">
        <w:rPr>
          <w:rFonts w:cs="Times New Roman (Body CS)"/>
          <w:b/>
          <w:bCs/>
          <w:sz w:val="36"/>
        </w:rPr>
        <w:t>informations</w:t>
      </w:r>
      <w:proofErr w:type="spellEnd"/>
      <w:proofErr w:type="gramEnd"/>
      <w:r w:rsidR="00BE0729">
        <w:rPr>
          <w:rFonts w:cs="Times New Roman (Body CS)"/>
          <w:b/>
          <w:bCs/>
          <w:sz w:val="36"/>
        </w:rPr>
        <w:t xml:space="preserve"> which help to construct the basic knowledge regarding how digital marketing work and what tools organisation will use in near future for improving the marketing process (</w:t>
      </w:r>
      <w:proofErr w:type="spellStart"/>
      <w:r w:rsidR="00BE0729">
        <w:rPr>
          <w:rFonts w:cs="Times New Roman (Body CS)"/>
          <w:b/>
          <w:bCs/>
          <w:sz w:val="36"/>
        </w:rPr>
        <w:t>Sekarwinahyu</w:t>
      </w:r>
      <w:proofErr w:type="spellEnd"/>
      <w:r w:rsidR="00BE0729">
        <w:rPr>
          <w:rFonts w:cs="Times New Roman (Body CS)"/>
          <w:b/>
          <w:bCs/>
          <w:sz w:val="36"/>
        </w:rPr>
        <w:t xml:space="preserve">, </w:t>
      </w:r>
      <w:proofErr w:type="spellStart"/>
      <w:r w:rsidR="00BE0729">
        <w:rPr>
          <w:rFonts w:cs="Times New Roman (Body CS)"/>
          <w:b/>
          <w:bCs/>
          <w:sz w:val="36"/>
        </w:rPr>
        <w:t>Rustaman</w:t>
      </w:r>
      <w:proofErr w:type="spellEnd"/>
      <w:r w:rsidR="00BE0729">
        <w:rPr>
          <w:rFonts w:cs="Times New Roman (Body CS)"/>
          <w:b/>
          <w:bCs/>
          <w:sz w:val="36"/>
        </w:rPr>
        <w:t xml:space="preserve"> and Widodo, 2019). </w:t>
      </w:r>
    </w:p>
    <w:p w14:paraId="7C4B336C" w14:textId="48C5B2CF" w:rsidR="00BE0729" w:rsidRDefault="00BE0729">
      <w:pPr>
        <w:rPr>
          <w:rFonts w:cs="Times New Roman (Body CS)"/>
          <w:b/>
          <w:bCs/>
          <w:sz w:val="36"/>
        </w:rPr>
      </w:pPr>
      <w:r>
        <w:rPr>
          <w:rFonts w:cs="Times New Roman (Body CS)"/>
          <w:b/>
          <w:bCs/>
          <w:sz w:val="36"/>
        </w:rPr>
        <w:lastRenderedPageBreak/>
        <w:t xml:space="preserve">Then I have evaluated on the basis providing them alternative solution and multiple experience regarding the resources which are necessary for learning about session. Also, trainer has provided them </w:t>
      </w:r>
      <w:r w:rsidR="00826688">
        <w:rPr>
          <w:rFonts w:cs="Times New Roman (Body CS)"/>
          <w:b/>
          <w:bCs/>
          <w:sz w:val="36"/>
        </w:rPr>
        <w:t xml:space="preserve">presentation and module which concluded all the relevant information. Also, it is easy for the learning to learn </w:t>
      </w:r>
      <w:proofErr w:type="gramStart"/>
      <w:r w:rsidR="00826688">
        <w:rPr>
          <w:rFonts w:cs="Times New Roman (Body CS)"/>
          <w:b/>
          <w:bCs/>
          <w:sz w:val="36"/>
        </w:rPr>
        <w:t>on the basis of</w:t>
      </w:r>
      <w:proofErr w:type="gramEnd"/>
      <w:r w:rsidR="00826688">
        <w:rPr>
          <w:rFonts w:cs="Times New Roman (Body CS)"/>
          <w:b/>
          <w:bCs/>
          <w:sz w:val="36"/>
        </w:rPr>
        <w:t xml:space="preserve"> pictures that is help more in order to provide better information. It is necessary to encourage those employees by providing multiple mode of representation </w:t>
      </w:r>
      <w:proofErr w:type="gramStart"/>
      <w:r w:rsidR="00826688">
        <w:rPr>
          <w:rFonts w:cs="Times New Roman (Body CS)"/>
          <w:b/>
          <w:bCs/>
          <w:sz w:val="36"/>
        </w:rPr>
        <w:t>on the basis of</w:t>
      </w:r>
      <w:proofErr w:type="gramEnd"/>
      <w:r w:rsidR="00826688">
        <w:rPr>
          <w:rFonts w:cs="Times New Roman (Body CS)"/>
          <w:b/>
          <w:bCs/>
          <w:sz w:val="36"/>
        </w:rPr>
        <w:t xml:space="preserve"> audio, text, etc. Also, it helps to encourage the employees in orders to construct the reflection and meta-cognition.</w:t>
      </w:r>
    </w:p>
    <w:p w14:paraId="63698597" w14:textId="6236DC40" w:rsidR="00826688" w:rsidRDefault="00826688">
      <w:pPr>
        <w:rPr>
          <w:rFonts w:cs="Times New Roman (Body CS)"/>
          <w:b/>
          <w:bCs/>
          <w:sz w:val="36"/>
        </w:rPr>
      </w:pPr>
    </w:p>
    <w:p w14:paraId="6DAC80C1" w14:textId="0DD44F79" w:rsidR="00826688" w:rsidRDefault="00826688">
      <w:pPr>
        <w:rPr>
          <w:rFonts w:cs="Times New Roman (Body CS)"/>
          <w:b/>
          <w:bCs/>
          <w:sz w:val="36"/>
        </w:rPr>
      </w:pPr>
    </w:p>
    <w:p w14:paraId="24F9830A" w14:textId="1324E550" w:rsidR="00826688" w:rsidRDefault="00826688">
      <w:pPr>
        <w:rPr>
          <w:rFonts w:cs="Times New Roman (Body CS)"/>
          <w:b/>
          <w:bCs/>
          <w:sz w:val="36"/>
        </w:rPr>
      </w:pPr>
    </w:p>
    <w:p w14:paraId="097DD6E7" w14:textId="4B8DD8B8" w:rsidR="00826688" w:rsidRDefault="00826688">
      <w:pPr>
        <w:rPr>
          <w:rFonts w:cs="Times New Roman (Body CS)"/>
          <w:b/>
          <w:bCs/>
          <w:i/>
          <w:iCs/>
          <w:sz w:val="36"/>
          <w:u w:val="single"/>
        </w:rPr>
      </w:pPr>
      <w:r>
        <w:rPr>
          <w:rFonts w:cs="Times New Roman (Body CS)"/>
          <w:b/>
          <w:bCs/>
          <w:i/>
          <w:iCs/>
          <w:sz w:val="36"/>
          <w:u w:val="single"/>
        </w:rPr>
        <w:t>3.Gibbs model of reflection.</w:t>
      </w:r>
    </w:p>
    <w:p w14:paraId="353FE930" w14:textId="4187B57C" w:rsidR="00826688" w:rsidRDefault="00826688">
      <w:pPr>
        <w:rPr>
          <w:rFonts w:cs="Times New Roman (Body CS)"/>
          <w:b/>
          <w:bCs/>
          <w:sz w:val="36"/>
        </w:rPr>
      </w:pPr>
      <w:r>
        <w:rPr>
          <w:rFonts w:cs="Times New Roman (Body CS)"/>
          <w:b/>
          <w:bCs/>
          <w:sz w:val="36"/>
        </w:rPr>
        <w:t xml:space="preserve">Gibbs reflective models developed by Graham Gibbs in the years 1988 that help for giving the structures for learning from experience. On the basis of presenting </w:t>
      </w:r>
      <w:proofErr w:type="gramStart"/>
      <w:r>
        <w:rPr>
          <w:rFonts w:cs="Times New Roman (Body CS)"/>
          <w:b/>
          <w:bCs/>
          <w:sz w:val="36"/>
        </w:rPr>
        <w:t>model</w:t>
      </w:r>
      <w:proofErr w:type="gramEnd"/>
      <w:r>
        <w:rPr>
          <w:rFonts w:cs="Times New Roman (Body CS)"/>
          <w:b/>
          <w:bCs/>
          <w:sz w:val="36"/>
        </w:rPr>
        <w:t xml:space="preserve"> it has been analysed </w:t>
      </w:r>
      <w:r w:rsidR="00DD6ED1">
        <w:rPr>
          <w:rFonts w:cs="Times New Roman (Body CS)"/>
          <w:b/>
          <w:bCs/>
          <w:sz w:val="36"/>
        </w:rPr>
        <w:t>that due to covid19 there were all the mock test are taken online by institute which are typical for the first time because are different problems faced due to this in regard to internet issue not able to understanding the situations etc.</w:t>
      </w:r>
    </w:p>
    <w:p w14:paraId="0E4A2879" w14:textId="45007939" w:rsidR="00DD6ED1" w:rsidRDefault="00DD6ED1">
      <w:pPr>
        <w:rPr>
          <w:rFonts w:cs="Times New Roman (Body CS)"/>
          <w:b/>
          <w:bCs/>
          <w:sz w:val="36"/>
        </w:rPr>
      </w:pPr>
      <w:r>
        <w:rPr>
          <w:rFonts w:cs="Times New Roman (Body CS)"/>
          <w:b/>
          <w:bCs/>
          <w:i/>
          <w:iCs/>
          <w:sz w:val="36"/>
        </w:rPr>
        <w:t>Description</w:t>
      </w:r>
      <w:r>
        <w:rPr>
          <w:rFonts w:cs="Times New Roman (Body CS)"/>
          <w:b/>
          <w:bCs/>
          <w:sz w:val="36"/>
        </w:rPr>
        <w:t xml:space="preserve">-At the time of open book assessment it helps to use the technique of easily in examination because in this is the best opportunity that get by student. By supporting the model student can use textbooks, notes internet, summaries etc. I have used this material in regards </w:t>
      </w:r>
      <w:proofErr w:type="spellStart"/>
      <w:r>
        <w:rPr>
          <w:rFonts w:cs="Times New Roman (Body CS)"/>
          <w:b/>
          <w:bCs/>
          <w:sz w:val="36"/>
        </w:rPr>
        <w:t>tos</w:t>
      </w:r>
      <w:proofErr w:type="spellEnd"/>
      <w:r>
        <w:rPr>
          <w:rFonts w:cs="Times New Roman (Body CS)"/>
          <w:b/>
          <w:bCs/>
          <w:sz w:val="36"/>
        </w:rPr>
        <w:t xml:space="preserve"> develops the knowledge and understanding </w:t>
      </w:r>
      <w:proofErr w:type="spellStart"/>
      <w:r>
        <w:rPr>
          <w:rFonts w:cs="Times New Roman (Body CS)"/>
          <w:b/>
          <w:bCs/>
          <w:sz w:val="36"/>
        </w:rPr>
        <w:t>Oviawe</w:t>
      </w:r>
      <w:proofErr w:type="spellEnd"/>
      <w:r>
        <w:rPr>
          <w:rFonts w:cs="Times New Roman (Body CS)"/>
          <w:b/>
          <w:bCs/>
          <w:sz w:val="36"/>
        </w:rPr>
        <w:t>, J., 2020. Gs regarding pass in the examination.</w:t>
      </w:r>
    </w:p>
    <w:p w14:paraId="3E375893" w14:textId="15493369" w:rsidR="00DD6ED1" w:rsidRDefault="00DD6ED1">
      <w:pPr>
        <w:rPr>
          <w:rFonts w:cs="Times New Roman (Body CS)"/>
          <w:b/>
          <w:bCs/>
          <w:sz w:val="36"/>
        </w:rPr>
      </w:pPr>
      <w:r w:rsidRPr="00A0029F">
        <w:rPr>
          <w:rFonts w:cs="Times New Roman (Body CS)"/>
          <w:b/>
          <w:bCs/>
          <w:i/>
          <w:iCs/>
          <w:sz w:val="36"/>
          <w:u w:val="single"/>
        </w:rPr>
        <w:lastRenderedPageBreak/>
        <w:t>Feeling</w:t>
      </w:r>
      <w:r>
        <w:rPr>
          <w:rFonts w:cs="Times New Roman (Body CS)"/>
          <w:b/>
          <w:bCs/>
          <w:i/>
          <w:iCs/>
          <w:sz w:val="36"/>
        </w:rPr>
        <w:t>-</w:t>
      </w:r>
      <w:r>
        <w:rPr>
          <w:rFonts w:cs="Times New Roman (Body CS)"/>
          <w:b/>
          <w:bCs/>
          <w:sz w:val="36"/>
        </w:rPr>
        <w:t xml:space="preserve">The overall filling was good at that time because its helps </w:t>
      </w:r>
      <w:r w:rsidR="00A0029F">
        <w:rPr>
          <w:rFonts w:cs="Times New Roman (Body CS)"/>
          <w:b/>
          <w:bCs/>
          <w:sz w:val="36"/>
        </w:rPr>
        <w:t>to organise the material which can be used in the assessment (</w:t>
      </w:r>
      <w:proofErr w:type="spellStart"/>
      <w:r w:rsidR="00A0029F">
        <w:rPr>
          <w:rFonts w:cs="Times New Roman (Body CS)"/>
          <w:b/>
          <w:bCs/>
          <w:sz w:val="36"/>
        </w:rPr>
        <w:t>Oviawe</w:t>
      </w:r>
      <w:proofErr w:type="spellEnd"/>
      <w:r w:rsidR="00A0029F">
        <w:rPr>
          <w:rFonts w:cs="Times New Roman (Body CS)"/>
          <w:b/>
          <w:bCs/>
          <w:sz w:val="36"/>
        </w:rPr>
        <w:t xml:space="preserve">, 2020). </w:t>
      </w:r>
      <w:proofErr w:type="gramStart"/>
      <w:r w:rsidR="00A0029F">
        <w:rPr>
          <w:rFonts w:cs="Times New Roman (Body CS)"/>
          <w:b/>
          <w:bCs/>
          <w:sz w:val="36"/>
        </w:rPr>
        <w:t>Also</w:t>
      </w:r>
      <w:proofErr w:type="gramEnd"/>
      <w:r w:rsidR="00A0029F">
        <w:rPr>
          <w:rFonts w:cs="Times New Roman (Body CS)"/>
          <w:b/>
          <w:bCs/>
          <w:sz w:val="36"/>
        </w:rPr>
        <w:t xml:space="preserve"> I have used and identified concept and formulas without wasting the time. Before exam </w:t>
      </w:r>
      <w:proofErr w:type="gramStart"/>
      <w:r w:rsidR="00A0029F">
        <w:rPr>
          <w:rFonts w:cs="Times New Roman (Body CS)"/>
          <w:b/>
          <w:bCs/>
          <w:sz w:val="36"/>
        </w:rPr>
        <w:t>started</w:t>
      </w:r>
      <w:proofErr w:type="gramEnd"/>
      <w:r w:rsidR="00A0029F">
        <w:rPr>
          <w:rFonts w:cs="Times New Roman (Body CS)"/>
          <w:b/>
          <w:bCs/>
          <w:sz w:val="36"/>
        </w:rPr>
        <w:t xml:space="preserve"> I was nervous due to covid 19 </w:t>
      </w:r>
      <w:r w:rsidR="00287DF2">
        <w:rPr>
          <w:rFonts w:cs="Times New Roman (Body CS)"/>
          <w:b/>
          <w:bCs/>
          <w:sz w:val="36"/>
        </w:rPr>
        <w:t>I</w:t>
      </w:r>
      <w:r w:rsidR="00A0029F">
        <w:rPr>
          <w:rFonts w:cs="Times New Roman (Body CS)"/>
          <w:b/>
          <w:bCs/>
          <w:sz w:val="36"/>
        </w:rPr>
        <w:t xml:space="preserve"> didn’t learnt all the lessons but when I heard about opens books exam. It only takes a couple of hours for doing the exam. At the end I feel guilty to not using my knowledges that I have used in examination.</w:t>
      </w:r>
    </w:p>
    <w:p w14:paraId="23082E07" w14:textId="0BDA8C47" w:rsidR="00A0029F" w:rsidRDefault="00A0029F">
      <w:pPr>
        <w:rPr>
          <w:rFonts w:cs="Times New Roman (Body CS)"/>
          <w:b/>
          <w:bCs/>
          <w:sz w:val="36"/>
        </w:rPr>
      </w:pPr>
    </w:p>
    <w:p w14:paraId="5ABE7562" w14:textId="235D2278" w:rsidR="00A0029F" w:rsidRDefault="00A0029F">
      <w:pPr>
        <w:rPr>
          <w:rFonts w:cs="Times New Roman (Body CS)"/>
          <w:b/>
          <w:bCs/>
          <w:sz w:val="36"/>
        </w:rPr>
      </w:pPr>
      <w:r w:rsidRPr="00A0029F">
        <w:rPr>
          <w:rFonts w:cs="Times New Roman (Body CS)"/>
          <w:b/>
          <w:bCs/>
          <w:i/>
          <w:iCs/>
          <w:sz w:val="36"/>
          <w:u w:val="single"/>
        </w:rPr>
        <w:t>Evaluation</w:t>
      </w:r>
      <w:r>
        <w:rPr>
          <w:rFonts w:cs="Times New Roman (Body CS)"/>
          <w:b/>
          <w:bCs/>
          <w:i/>
          <w:iCs/>
          <w:sz w:val="36"/>
        </w:rPr>
        <w:t>-</w:t>
      </w:r>
      <w:r>
        <w:rPr>
          <w:rFonts w:cs="Times New Roman (Body CS)"/>
          <w:b/>
          <w:bCs/>
          <w:sz w:val="36"/>
        </w:rPr>
        <w:t xml:space="preserve"> </w:t>
      </w:r>
      <w:proofErr w:type="gramStart"/>
      <w:r>
        <w:rPr>
          <w:rFonts w:cs="Times New Roman (Body CS)"/>
          <w:b/>
          <w:bCs/>
          <w:sz w:val="36"/>
        </w:rPr>
        <w:t>On the basis of</w:t>
      </w:r>
      <w:proofErr w:type="gramEnd"/>
      <w:r>
        <w:rPr>
          <w:rFonts w:cs="Times New Roman (Body CS)"/>
          <w:b/>
          <w:bCs/>
          <w:sz w:val="36"/>
        </w:rPr>
        <w:t xml:space="preserve"> evolution I can say that the overalls experience was goods in order to participate in better manners. It also impacted positive on results </w:t>
      </w:r>
      <w:r w:rsidR="00222D1B">
        <w:rPr>
          <w:rFonts w:cs="Times New Roman (Body CS)"/>
          <w:b/>
          <w:bCs/>
          <w:sz w:val="36"/>
        </w:rPr>
        <w:t xml:space="preserve">but at the same time it affects due to not </w:t>
      </w:r>
      <w:proofErr w:type="gramStart"/>
      <w:r w:rsidR="00222D1B">
        <w:rPr>
          <w:rFonts w:cs="Times New Roman (Body CS)"/>
          <w:b/>
          <w:bCs/>
          <w:sz w:val="36"/>
        </w:rPr>
        <w:t>using  appropriately</w:t>
      </w:r>
      <w:proofErr w:type="gramEnd"/>
      <w:r w:rsidR="00222D1B">
        <w:rPr>
          <w:rFonts w:cs="Times New Roman (Body CS)"/>
          <w:b/>
          <w:bCs/>
          <w:sz w:val="36"/>
        </w:rPr>
        <w:t xml:space="preserve"> knowledges by students. My professor suggested me to learn again all the </w:t>
      </w:r>
      <w:proofErr w:type="gramStart"/>
      <w:r w:rsidR="00222D1B">
        <w:rPr>
          <w:rFonts w:cs="Times New Roman (Body CS)"/>
          <w:b/>
          <w:bCs/>
          <w:sz w:val="36"/>
        </w:rPr>
        <w:t>topics  because</w:t>
      </w:r>
      <w:proofErr w:type="gramEnd"/>
      <w:r w:rsidR="00222D1B">
        <w:rPr>
          <w:rFonts w:cs="Times New Roman (Body CS)"/>
          <w:b/>
          <w:bCs/>
          <w:sz w:val="36"/>
        </w:rPr>
        <w:t xml:space="preserve"> it can be very helpful in nears future. This is also affected the personal learning method in orders to demotivated by their own in orders to not focus on traditional learning method.</w:t>
      </w:r>
    </w:p>
    <w:p w14:paraId="4700119C" w14:textId="68B07A77" w:rsidR="00222D1B" w:rsidRDefault="00222D1B">
      <w:pPr>
        <w:rPr>
          <w:rFonts w:cs="Times New Roman (Body CS)"/>
          <w:b/>
          <w:bCs/>
          <w:sz w:val="36"/>
        </w:rPr>
      </w:pPr>
    </w:p>
    <w:p w14:paraId="35B6436B" w14:textId="6D91C30F" w:rsidR="00DA35CB" w:rsidRDefault="00222D1B">
      <w:pPr>
        <w:rPr>
          <w:rFonts w:cs="Times New Roman (Body CS)"/>
          <w:b/>
          <w:bCs/>
          <w:sz w:val="36"/>
        </w:rPr>
      </w:pPr>
      <w:r>
        <w:rPr>
          <w:rFonts w:cs="Times New Roman (Body CS)"/>
          <w:b/>
          <w:bCs/>
          <w:i/>
          <w:iCs/>
          <w:sz w:val="36"/>
          <w:u w:val="single"/>
        </w:rPr>
        <w:t>Analysis-</w:t>
      </w:r>
      <w:r>
        <w:rPr>
          <w:rFonts w:cs="Times New Roman (Body CS)"/>
          <w:b/>
          <w:bCs/>
          <w:sz w:val="36"/>
        </w:rPr>
        <w:t xml:space="preserve">It has been analysed that overall experience was good but due to this I have use my skill and knowledge by developing the skill of improving academic learning. With the support of literature review I have used my skill for passing in examinations. Also, I have collected all the modules before the start of the exam and it helps for used this material </w:t>
      </w:r>
      <w:proofErr w:type="gramStart"/>
      <w:r>
        <w:rPr>
          <w:rFonts w:cs="Times New Roman (Body CS)"/>
          <w:b/>
          <w:bCs/>
          <w:sz w:val="36"/>
        </w:rPr>
        <w:t>in regards</w:t>
      </w:r>
      <w:r w:rsidR="00DA35CB">
        <w:rPr>
          <w:rFonts w:cs="Times New Roman (Body CS)"/>
          <w:b/>
          <w:bCs/>
          <w:sz w:val="36"/>
        </w:rPr>
        <w:t xml:space="preserve"> to</w:t>
      </w:r>
      <w:proofErr w:type="gramEnd"/>
      <w:r w:rsidR="00DA35CB">
        <w:rPr>
          <w:rFonts w:cs="Times New Roman (Body CS)"/>
          <w:b/>
          <w:bCs/>
          <w:sz w:val="36"/>
        </w:rPr>
        <w:t xml:space="preserve"> develop the knowledge and understanding regarding pass in the examination (</w:t>
      </w:r>
      <w:proofErr w:type="spellStart"/>
      <w:r w:rsidR="00DA35CB">
        <w:rPr>
          <w:rFonts w:cs="Times New Roman (Body CS)"/>
          <w:b/>
          <w:bCs/>
          <w:sz w:val="36"/>
        </w:rPr>
        <w:t>Sekarwinahyu</w:t>
      </w:r>
      <w:proofErr w:type="spellEnd"/>
      <w:r w:rsidR="00DA35CB">
        <w:rPr>
          <w:rFonts w:cs="Times New Roman (Body CS)"/>
          <w:b/>
          <w:bCs/>
          <w:sz w:val="36"/>
        </w:rPr>
        <w:t xml:space="preserve">, </w:t>
      </w:r>
      <w:proofErr w:type="spellStart"/>
      <w:r w:rsidR="00DA35CB">
        <w:rPr>
          <w:rFonts w:cs="Times New Roman (Body CS)"/>
          <w:b/>
          <w:bCs/>
          <w:sz w:val="36"/>
        </w:rPr>
        <w:t>Rustaman</w:t>
      </w:r>
      <w:proofErr w:type="spellEnd"/>
      <w:r w:rsidR="00DA35CB">
        <w:rPr>
          <w:rFonts w:cs="Times New Roman (Body CS)"/>
          <w:b/>
          <w:bCs/>
          <w:sz w:val="36"/>
        </w:rPr>
        <w:t xml:space="preserve"> and Widodo, 2019). Further for the mock interview I was very nervous at that time because this was the first time when I faced that type of situation. </w:t>
      </w:r>
      <w:r w:rsidR="00DA35CB">
        <w:rPr>
          <w:rFonts w:cs="Times New Roman (Body CS)"/>
          <w:b/>
          <w:bCs/>
          <w:sz w:val="36"/>
        </w:rPr>
        <w:lastRenderedPageBreak/>
        <w:t xml:space="preserve">Also, I have some YouTube videos which helps me for </w:t>
      </w:r>
      <w:proofErr w:type="spellStart"/>
      <w:r w:rsidR="00DA35CB">
        <w:rPr>
          <w:rFonts w:cs="Times New Roman (Body CS)"/>
          <w:b/>
          <w:bCs/>
          <w:sz w:val="36"/>
        </w:rPr>
        <w:t>for</w:t>
      </w:r>
      <w:proofErr w:type="spellEnd"/>
      <w:r w:rsidR="00DA35CB">
        <w:rPr>
          <w:rFonts w:cs="Times New Roman (Body CS)"/>
          <w:b/>
          <w:bCs/>
          <w:sz w:val="36"/>
        </w:rPr>
        <w:t xml:space="preserve"> building confidence and at that time I can use my communications skills which is necessary for managing in order to face the situation. I have analysed that in the group interview there were team are dividing in order to segregates according to specific interest and fields of student. Every student has his own learning which help to motivate each other. In this module I have also learnt about UK employment laws in order placing and make both </w:t>
      </w:r>
      <w:r w:rsidR="00423178">
        <w:rPr>
          <w:rFonts w:cs="Times New Roman (Body CS)"/>
          <w:b/>
          <w:bCs/>
          <w:sz w:val="36"/>
        </w:rPr>
        <w:t xml:space="preserve">employers and employee protected. Professor has taught regarding legislation, holidays, pay, discrimination etc. Which are </w:t>
      </w:r>
      <w:proofErr w:type="gramStart"/>
      <w:r w:rsidR="00423178">
        <w:rPr>
          <w:rFonts w:cs="Times New Roman (Body CS)"/>
          <w:b/>
          <w:bCs/>
          <w:sz w:val="36"/>
        </w:rPr>
        <w:t>help</w:t>
      </w:r>
      <w:proofErr w:type="gramEnd"/>
      <w:r w:rsidR="00423178">
        <w:rPr>
          <w:rFonts w:cs="Times New Roman (Body CS)"/>
          <w:b/>
          <w:bCs/>
          <w:sz w:val="36"/>
        </w:rPr>
        <w:t xml:space="preserve"> to protect the</w:t>
      </w:r>
      <w:r w:rsidR="00E545F4">
        <w:rPr>
          <w:rFonts w:cs="Times New Roman (Body CS)"/>
          <w:b/>
          <w:bCs/>
          <w:sz w:val="36"/>
        </w:rPr>
        <w:t xml:space="preserve"> worker and also this is safeguarding regarding the interest of employees.</w:t>
      </w:r>
    </w:p>
    <w:p w14:paraId="0BF51B60" w14:textId="5527EE57" w:rsidR="00E545F4" w:rsidRDefault="00E545F4">
      <w:pPr>
        <w:rPr>
          <w:rFonts w:cs="Times New Roman (Body CS)"/>
          <w:b/>
          <w:bCs/>
          <w:sz w:val="36"/>
        </w:rPr>
      </w:pPr>
    </w:p>
    <w:p w14:paraId="6210C2A1" w14:textId="1356B18D" w:rsidR="00B27637" w:rsidRDefault="00E545F4">
      <w:pPr>
        <w:rPr>
          <w:rFonts w:cs="Times New Roman (Body CS)"/>
          <w:b/>
          <w:bCs/>
          <w:sz w:val="36"/>
        </w:rPr>
      </w:pPr>
      <w:r>
        <w:rPr>
          <w:rFonts w:cs="Times New Roman (Body CS)"/>
          <w:b/>
          <w:bCs/>
          <w:i/>
          <w:iCs/>
          <w:sz w:val="36"/>
          <w:u w:val="single"/>
        </w:rPr>
        <w:t>Conclusion-</w:t>
      </w:r>
      <w:r>
        <w:rPr>
          <w:rFonts w:cs="Times New Roman (Body CS)"/>
          <w:b/>
          <w:bCs/>
          <w:sz w:val="36"/>
        </w:rPr>
        <w:t xml:space="preserve"> It has been concluded that overalls experience because it was the great opportunity that anyone can have in regard to develop knowledge as well as it also helps for buildings the </w:t>
      </w:r>
      <w:proofErr w:type="gramStart"/>
      <w:r>
        <w:rPr>
          <w:rFonts w:cs="Times New Roman (Body CS)"/>
          <w:b/>
          <w:bCs/>
          <w:sz w:val="36"/>
        </w:rPr>
        <w:t>strength .</w:t>
      </w:r>
      <w:proofErr w:type="gramEnd"/>
      <w:r>
        <w:rPr>
          <w:rFonts w:cs="Times New Roman (Body CS)"/>
          <w:b/>
          <w:bCs/>
          <w:sz w:val="36"/>
        </w:rPr>
        <w:t xml:space="preserve"> I have analysed that in the group </w:t>
      </w:r>
      <w:r w:rsidR="00B27637">
        <w:rPr>
          <w:rFonts w:cs="Times New Roman (Body CS)"/>
          <w:b/>
          <w:bCs/>
          <w:sz w:val="36"/>
        </w:rPr>
        <w:t xml:space="preserve">interview </w:t>
      </w:r>
      <w:proofErr w:type="gramStart"/>
      <w:r w:rsidR="00B27637">
        <w:rPr>
          <w:rFonts w:cs="Times New Roman (Body CS)"/>
          <w:b/>
          <w:bCs/>
          <w:sz w:val="36"/>
        </w:rPr>
        <w:t>there</w:t>
      </w:r>
      <w:proofErr w:type="gramEnd"/>
      <w:r w:rsidR="00B27637">
        <w:rPr>
          <w:rFonts w:cs="Times New Roman (Body CS)"/>
          <w:b/>
          <w:bCs/>
          <w:sz w:val="36"/>
        </w:rPr>
        <w:t xml:space="preserve"> team are dividing in order to segregates according to specific interest and field of student.  Every student has his own learning which help to motivate each other. My professor suggested me to learn again all the topics because it can be helpful in nears future.</w:t>
      </w:r>
    </w:p>
    <w:p w14:paraId="7FE61C4D" w14:textId="39D8AB03" w:rsidR="00B27637" w:rsidRDefault="00B27637">
      <w:pPr>
        <w:rPr>
          <w:rFonts w:cs="Times New Roman (Body CS)"/>
          <w:b/>
          <w:bCs/>
          <w:sz w:val="36"/>
        </w:rPr>
      </w:pPr>
    </w:p>
    <w:p w14:paraId="48256170" w14:textId="5700D2F2" w:rsidR="00B27637" w:rsidRDefault="00B27637">
      <w:pPr>
        <w:rPr>
          <w:rFonts w:cs="Times New Roman (Body CS)"/>
          <w:b/>
          <w:bCs/>
          <w:sz w:val="36"/>
        </w:rPr>
      </w:pPr>
      <w:r>
        <w:rPr>
          <w:rFonts w:cs="Times New Roman (Body CS)"/>
          <w:b/>
          <w:bCs/>
          <w:i/>
          <w:iCs/>
          <w:sz w:val="36"/>
          <w:u w:val="single"/>
        </w:rPr>
        <w:t>Action plan-</w:t>
      </w:r>
      <w:r>
        <w:rPr>
          <w:rFonts w:cs="Times New Roman (Body CS)"/>
          <w:b/>
          <w:bCs/>
          <w:sz w:val="36"/>
        </w:rPr>
        <w:t xml:space="preserve">For the next time I will </w:t>
      </w:r>
      <w:r w:rsidR="001C638E">
        <w:rPr>
          <w:rFonts w:cs="Times New Roman (Body CS)"/>
          <w:b/>
          <w:bCs/>
          <w:sz w:val="36"/>
        </w:rPr>
        <w:t xml:space="preserve">prepare myself for the record all the summary of chapter and module taught in class because this is the most important method that help in the exam </w:t>
      </w:r>
      <w:proofErr w:type="gramStart"/>
      <w:r w:rsidR="001C638E">
        <w:rPr>
          <w:rFonts w:cs="Times New Roman (Body CS)"/>
          <w:b/>
          <w:bCs/>
          <w:sz w:val="36"/>
        </w:rPr>
        <w:t xml:space="preserve">( </w:t>
      </w:r>
      <w:proofErr w:type="spellStart"/>
      <w:r w:rsidR="001C638E">
        <w:rPr>
          <w:rFonts w:cs="Times New Roman (Body CS)"/>
          <w:b/>
          <w:bCs/>
          <w:sz w:val="36"/>
        </w:rPr>
        <w:t>Chng</w:t>
      </w:r>
      <w:proofErr w:type="spellEnd"/>
      <w:proofErr w:type="gramEnd"/>
      <w:r w:rsidR="001C638E">
        <w:rPr>
          <w:rFonts w:cs="Times New Roman (Body CS)"/>
          <w:b/>
          <w:bCs/>
          <w:sz w:val="36"/>
        </w:rPr>
        <w:t xml:space="preserve">, 2018). It is not possible that every time there will be open book </w:t>
      </w:r>
      <w:proofErr w:type="gramStart"/>
      <w:r w:rsidR="001C638E">
        <w:rPr>
          <w:rFonts w:cs="Times New Roman (Body CS)"/>
          <w:b/>
          <w:bCs/>
          <w:sz w:val="36"/>
        </w:rPr>
        <w:t>exam</w:t>
      </w:r>
      <w:proofErr w:type="gramEnd"/>
      <w:r w:rsidR="001C638E">
        <w:rPr>
          <w:rFonts w:cs="Times New Roman (Body CS)"/>
          <w:b/>
          <w:bCs/>
          <w:sz w:val="36"/>
        </w:rPr>
        <w:t xml:space="preserve"> so it is necessary for prepare according to the all the module taught in class. Also, I </w:t>
      </w:r>
      <w:r w:rsidR="001C638E">
        <w:rPr>
          <w:rFonts w:cs="Times New Roman (Body CS)"/>
          <w:b/>
          <w:bCs/>
          <w:sz w:val="36"/>
        </w:rPr>
        <w:lastRenderedPageBreak/>
        <w:t>prepare mock interview online and in college that help for being prepared.</w:t>
      </w:r>
    </w:p>
    <w:p w14:paraId="55A9637B" w14:textId="1B962281" w:rsidR="001C638E" w:rsidRDefault="009F2F30">
      <w:pPr>
        <w:rPr>
          <w:rFonts w:cs="Times New Roman (Body CS)"/>
          <w:b/>
          <w:bCs/>
          <w:sz w:val="36"/>
          <w:u w:val="single"/>
        </w:rPr>
      </w:pPr>
      <w:r>
        <w:rPr>
          <w:rFonts w:cs="Times New Roman (Body CS)"/>
          <w:b/>
          <w:bCs/>
          <w:sz w:val="36"/>
          <w:u w:val="single"/>
        </w:rPr>
        <w:t>Kolb’s model of reflection.</w:t>
      </w:r>
    </w:p>
    <w:p w14:paraId="69B67106" w14:textId="4F41FA4D" w:rsidR="009F2F30" w:rsidRDefault="009F2F30">
      <w:pPr>
        <w:rPr>
          <w:rFonts w:cs="Times New Roman (Body CS)"/>
          <w:b/>
          <w:bCs/>
          <w:sz w:val="36"/>
        </w:rPr>
      </w:pPr>
      <w:r>
        <w:rPr>
          <w:rFonts w:cs="Times New Roman (Body CS)"/>
          <w:b/>
          <w:bCs/>
          <w:sz w:val="36"/>
        </w:rPr>
        <w:t xml:space="preserve">Kolb stated that it is help for involving the abstract that open the concept regarding flexible range </w:t>
      </w:r>
      <w:r w:rsidR="00B2777E">
        <w:rPr>
          <w:rFonts w:cs="Times New Roman (Body CS)"/>
          <w:b/>
          <w:bCs/>
          <w:sz w:val="36"/>
        </w:rPr>
        <w:t>of situation and this is helps for impetus for development in order to use the new concept. There are four stages in this model which are as follows:</w:t>
      </w:r>
    </w:p>
    <w:p w14:paraId="6546F7FA" w14:textId="51B171A5" w:rsidR="00B2777E" w:rsidRDefault="00B2777E">
      <w:pPr>
        <w:rPr>
          <w:rFonts w:cs="Times New Roman (Body CS)"/>
          <w:b/>
          <w:bCs/>
          <w:sz w:val="36"/>
        </w:rPr>
      </w:pPr>
      <w:r>
        <w:rPr>
          <w:rFonts w:cs="Times New Roman (Body CS)"/>
          <w:b/>
          <w:bCs/>
          <w:i/>
          <w:iCs/>
          <w:sz w:val="36"/>
        </w:rPr>
        <w:t xml:space="preserve">-Concrete </w:t>
      </w:r>
      <w:proofErr w:type="gramStart"/>
      <w:r>
        <w:rPr>
          <w:rFonts w:cs="Times New Roman (Body CS)"/>
          <w:b/>
          <w:bCs/>
          <w:i/>
          <w:iCs/>
          <w:sz w:val="36"/>
        </w:rPr>
        <w:t>experience</w:t>
      </w:r>
      <w:proofErr w:type="gramEnd"/>
      <w:r>
        <w:rPr>
          <w:rFonts w:cs="Times New Roman (Body CS)"/>
          <w:b/>
          <w:bCs/>
          <w:i/>
          <w:iCs/>
          <w:sz w:val="36"/>
        </w:rPr>
        <w:t>-</w:t>
      </w:r>
      <w:r>
        <w:rPr>
          <w:rFonts w:cs="Times New Roman (Body CS)"/>
          <w:b/>
          <w:bCs/>
          <w:sz w:val="36"/>
        </w:rPr>
        <w:t xml:space="preserve">This is the first stage of this model that reflect about my new experience which is related to open book exam I never had that </w:t>
      </w:r>
      <w:r w:rsidR="0021238C">
        <w:rPr>
          <w:rFonts w:cs="Times New Roman (Body CS)"/>
          <w:b/>
          <w:bCs/>
          <w:sz w:val="36"/>
        </w:rPr>
        <w:t>type of exam but the experience was good. Also, I improved my learning by UK employment legislation.</w:t>
      </w:r>
    </w:p>
    <w:p w14:paraId="1F619552" w14:textId="7B1A5A81" w:rsidR="0021238C" w:rsidRDefault="0021238C">
      <w:pPr>
        <w:rPr>
          <w:rFonts w:cs="Times New Roman (Body CS)"/>
          <w:b/>
          <w:bCs/>
          <w:sz w:val="36"/>
        </w:rPr>
      </w:pPr>
      <w:r>
        <w:rPr>
          <w:rFonts w:cs="Times New Roman (Body CS)"/>
          <w:b/>
          <w:bCs/>
          <w:sz w:val="36"/>
        </w:rPr>
        <w:t>-</w:t>
      </w:r>
      <w:r>
        <w:rPr>
          <w:rFonts w:cs="Times New Roman (Body CS)"/>
          <w:b/>
          <w:bCs/>
          <w:i/>
          <w:iCs/>
          <w:sz w:val="36"/>
        </w:rPr>
        <w:t xml:space="preserve">Reflective observation of new experience- </w:t>
      </w:r>
      <w:r>
        <w:rPr>
          <w:rFonts w:cs="Times New Roman (Body CS)"/>
          <w:b/>
          <w:bCs/>
          <w:sz w:val="36"/>
        </w:rPr>
        <w:t xml:space="preserve">Both the </w:t>
      </w:r>
      <w:proofErr w:type="gramStart"/>
      <w:r>
        <w:rPr>
          <w:rFonts w:cs="Times New Roman (Body CS)"/>
          <w:b/>
          <w:bCs/>
          <w:sz w:val="36"/>
        </w:rPr>
        <w:t>experience  are</w:t>
      </w:r>
      <w:proofErr w:type="gramEnd"/>
      <w:r>
        <w:rPr>
          <w:rFonts w:cs="Times New Roman (Body CS)"/>
          <w:b/>
          <w:bCs/>
          <w:sz w:val="36"/>
        </w:rPr>
        <w:t xml:space="preserve"> different from one another that help for developing the knowledge regarding new learning system. Also, for the mock interview I have realized it is important to have new experience which help to develop knowledge and enhance my thinking.</w:t>
      </w:r>
    </w:p>
    <w:p w14:paraId="3D0F0FAF" w14:textId="1A4C6B25" w:rsidR="0021238C" w:rsidRDefault="0021238C">
      <w:pPr>
        <w:rPr>
          <w:rFonts w:cs="Times New Roman (Body CS)"/>
          <w:b/>
          <w:bCs/>
          <w:sz w:val="36"/>
        </w:rPr>
      </w:pPr>
      <w:r>
        <w:rPr>
          <w:rFonts w:cs="Times New Roman (Body CS)"/>
          <w:b/>
          <w:bCs/>
          <w:i/>
          <w:iCs/>
          <w:sz w:val="36"/>
        </w:rPr>
        <w:t>-Abstract conceptualization-</w:t>
      </w:r>
      <w:r>
        <w:rPr>
          <w:rFonts w:cs="Times New Roman (Body CS)"/>
          <w:b/>
          <w:bCs/>
          <w:sz w:val="36"/>
        </w:rPr>
        <w:t xml:space="preserve"> From the mock interview I have improved my communication skill before by internet and use this knowledge </w:t>
      </w:r>
      <w:r w:rsidR="00E73AE4">
        <w:rPr>
          <w:rFonts w:cs="Times New Roman (Body CS)"/>
          <w:b/>
          <w:bCs/>
          <w:sz w:val="36"/>
        </w:rPr>
        <w:t>at the time of interview. I have sued interpersonal skill which helps for modifications in the pattern of learning (Morris, 2020). In this module I have also learnt about UK employment laws in order placing and make both employers and employee protected. Professor has taught regarding legislation, holidays, pay, discrimination etc.</w:t>
      </w:r>
    </w:p>
    <w:p w14:paraId="00B739F2" w14:textId="58BAD159" w:rsidR="00E73AE4" w:rsidRDefault="00E73AE4">
      <w:pPr>
        <w:rPr>
          <w:rFonts w:cs="Times New Roman (Body CS)"/>
          <w:b/>
          <w:bCs/>
          <w:sz w:val="36"/>
        </w:rPr>
      </w:pPr>
      <w:r>
        <w:rPr>
          <w:rFonts w:cs="Times New Roman (Body CS)"/>
          <w:b/>
          <w:bCs/>
          <w:i/>
          <w:iCs/>
          <w:sz w:val="36"/>
        </w:rPr>
        <w:t>-Active experimentation-</w:t>
      </w:r>
      <w:r>
        <w:rPr>
          <w:rFonts w:cs="Times New Roman (Body CS)"/>
          <w:b/>
          <w:bCs/>
          <w:sz w:val="36"/>
        </w:rPr>
        <w:t xml:space="preserve"> This is the last stage that helps for modifying the concept of learnings in order to enhance my interpersonal skill</w:t>
      </w:r>
      <w:r w:rsidR="00287DF2">
        <w:rPr>
          <w:rFonts w:cs="Times New Roman (Body CS)"/>
          <w:b/>
          <w:bCs/>
          <w:sz w:val="36"/>
        </w:rPr>
        <w:t xml:space="preserve"> with help of mock interview. Furthers, I </w:t>
      </w:r>
      <w:r w:rsidR="00287DF2">
        <w:rPr>
          <w:rFonts w:cs="Times New Roman (Body CS)"/>
          <w:b/>
          <w:bCs/>
          <w:sz w:val="36"/>
        </w:rPr>
        <w:lastRenderedPageBreak/>
        <w:t xml:space="preserve">have identified that I need to work in decision making skill which is very important for managing the team and </w:t>
      </w:r>
      <w:proofErr w:type="gramStart"/>
      <w:r w:rsidR="00287DF2">
        <w:rPr>
          <w:rFonts w:cs="Times New Roman (Body CS)"/>
          <w:b/>
          <w:bCs/>
          <w:sz w:val="36"/>
        </w:rPr>
        <w:t>on the basis of</w:t>
      </w:r>
      <w:proofErr w:type="gramEnd"/>
      <w:r w:rsidR="00287DF2">
        <w:rPr>
          <w:rFonts w:cs="Times New Roman (Body CS)"/>
          <w:b/>
          <w:bCs/>
          <w:sz w:val="36"/>
        </w:rPr>
        <w:t xml:space="preserve"> UK employment legislation act. For the corporate worlds this will help me to develop my knowledge and skill. I was thinking regarding that it is important to enhance my knowledge and skill with the help of work on my weakness.</w:t>
      </w:r>
    </w:p>
    <w:p w14:paraId="11FE2651" w14:textId="5E10A2E0" w:rsidR="00287DF2" w:rsidRDefault="00287DF2">
      <w:pPr>
        <w:rPr>
          <w:rFonts w:cs="Times New Roman (Body CS)"/>
          <w:b/>
          <w:bCs/>
          <w:sz w:val="36"/>
        </w:rPr>
      </w:pPr>
    </w:p>
    <w:p w14:paraId="64906632" w14:textId="77777777" w:rsidR="00287DF2" w:rsidRDefault="00287DF2" w:rsidP="00287DF2">
      <w:pPr>
        <w:pStyle w:val="Heading1"/>
        <w:rPr>
          <w:u w:val="single"/>
        </w:rPr>
      </w:pPr>
      <w:r>
        <w:t>REFERENCES</w:t>
      </w:r>
    </w:p>
    <w:p w14:paraId="12AD76A4" w14:textId="77777777" w:rsidR="00287DF2" w:rsidRPr="006F29DC" w:rsidRDefault="00287DF2" w:rsidP="00287DF2">
      <w:pPr>
        <w:pStyle w:val="BodyText"/>
        <w:rPr>
          <w:b/>
          <w:bCs/>
          <w:color w:val="222222"/>
          <w:szCs w:val="24"/>
          <w:shd w:val="clear" w:color="auto" w:fill="FFFFFF"/>
        </w:rPr>
      </w:pPr>
      <w:r w:rsidRPr="006F29DC">
        <w:rPr>
          <w:b/>
          <w:bCs/>
          <w:u w:val="single"/>
        </w:rPr>
        <w:t>Books and journals</w:t>
      </w:r>
    </w:p>
    <w:p w14:paraId="23AD2954"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Benzaghta</w:t>
      </w:r>
      <w:proofErr w:type="spellEnd"/>
      <w:r w:rsidRPr="006F29DC">
        <w:rPr>
          <w:b/>
          <w:bCs/>
          <w:color w:val="222222"/>
          <w:szCs w:val="24"/>
          <w:shd w:val="clear" w:color="auto" w:fill="FFFFFF"/>
        </w:rPr>
        <w:t>, M.A., Erkan, I. and Rahman, M., 2021. SWOT analysis applications: An integrative literature review. Journal of Global Business Insights, 6(1). pp.55-73.</w:t>
      </w:r>
    </w:p>
    <w:p w14:paraId="45173463"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Hajizadeh</w:t>
      </w:r>
      <w:proofErr w:type="spellEnd"/>
      <w:r w:rsidRPr="006F29DC">
        <w:rPr>
          <w:b/>
          <w:bCs/>
          <w:color w:val="222222"/>
          <w:szCs w:val="24"/>
          <w:shd w:val="clear" w:color="auto" w:fill="FFFFFF"/>
        </w:rPr>
        <w:t>, Y., 2019. Machine learning in oil and gas; a SWOT analysis approach. Journal of Petroleum Science and Engineering, 176. pp.661-663.</w:t>
      </w:r>
    </w:p>
    <w:p w14:paraId="26418EA3"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Bosmans</w:t>
      </w:r>
      <w:proofErr w:type="spellEnd"/>
      <w:r w:rsidRPr="006F29DC">
        <w:rPr>
          <w:b/>
          <w:bCs/>
          <w:color w:val="222222"/>
          <w:szCs w:val="24"/>
          <w:shd w:val="clear" w:color="auto" w:fill="FFFFFF"/>
        </w:rPr>
        <w:t xml:space="preserve">, G., </w:t>
      </w:r>
      <w:proofErr w:type="spellStart"/>
      <w:r w:rsidRPr="006F29DC">
        <w:rPr>
          <w:b/>
          <w:bCs/>
          <w:color w:val="222222"/>
          <w:szCs w:val="24"/>
          <w:shd w:val="clear" w:color="auto" w:fill="FFFFFF"/>
        </w:rPr>
        <w:t>Verhees</w:t>
      </w:r>
      <w:proofErr w:type="spellEnd"/>
      <w:r w:rsidRPr="006F29DC">
        <w:rPr>
          <w:b/>
          <w:bCs/>
          <w:color w:val="222222"/>
          <w:szCs w:val="24"/>
          <w:shd w:val="clear" w:color="auto" w:fill="FFFFFF"/>
        </w:rPr>
        <w:t xml:space="preserve">, M.W. and van </w:t>
      </w:r>
      <w:proofErr w:type="spellStart"/>
      <w:r w:rsidRPr="006F29DC">
        <w:rPr>
          <w:b/>
          <w:bCs/>
          <w:color w:val="222222"/>
          <w:szCs w:val="24"/>
          <w:shd w:val="clear" w:color="auto" w:fill="FFFFFF"/>
        </w:rPr>
        <w:t>IJzendoorn</w:t>
      </w:r>
      <w:proofErr w:type="spellEnd"/>
      <w:r w:rsidRPr="006F29DC">
        <w:rPr>
          <w:b/>
          <w:bCs/>
          <w:color w:val="222222"/>
          <w:szCs w:val="24"/>
          <w:shd w:val="clear" w:color="auto" w:fill="FFFFFF"/>
        </w:rPr>
        <w:t xml:space="preserve">, M.H., 2020. A learning theory of attachment: </w:t>
      </w:r>
      <w:proofErr w:type="spellStart"/>
      <w:r w:rsidRPr="006F29DC">
        <w:rPr>
          <w:b/>
          <w:bCs/>
          <w:color w:val="222222"/>
          <w:szCs w:val="24"/>
          <w:shd w:val="clear" w:color="auto" w:fill="FFFFFF"/>
        </w:rPr>
        <w:t>Unraveling</w:t>
      </w:r>
      <w:proofErr w:type="spellEnd"/>
      <w:r w:rsidRPr="006F29DC">
        <w:rPr>
          <w:b/>
          <w:bCs/>
          <w:color w:val="222222"/>
          <w:szCs w:val="24"/>
          <w:shd w:val="clear" w:color="auto" w:fill="FFFFFF"/>
        </w:rPr>
        <w:t xml:space="preserve"> the black box of attachment development. Neuroscience &amp; </w:t>
      </w:r>
      <w:proofErr w:type="spellStart"/>
      <w:r w:rsidRPr="006F29DC">
        <w:rPr>
          <w:b/>
          <w:bCs/>
          <w:color w:val="222222"/>
          <w:szCs w:val="24"/>
          <w:shd w:val="clear" w:color="auto" w:fill="FFFFFF"/>
        </w:rPr>
        <w:t>Biobehavioral</w:t>
      </w:r>
      <w:proofErr w:type="spellEnd"/>
      <w:r w:rsidRPr="006F29DC">
        <w:rPr>
          <w:b/>
          <w:bCs/>
          <w:color w:val="222222"/>
          <w:szCs w:val="24"/>
          <w:shd w:val="clear" w:color="auto" w:fill="FFFFFF"/>
        </w:rPr>
        <w:t xml:space="preserve"> Reviews, 113. pp.287-298.</w:t>
      </w:r>
    </w:p>
    <w:p w14:paraId="3C09C06F"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Zinbarg</w:t>
      </w:r>
      <w:proofErr w:type="spellEnd"/>
      <w:r w:rsidRPr="006F29DC">
        <w:rPr>
          <w:b/>
          <w:bCs/>
          <w:color w:val="222222"/>
          <w:szCs w:val="24"/>
          <w:shd w:val="clear" w:color="auto" w:fill="FFFFFF"/>
        </w:rPr>
        <w:t xml:space="preserve">, R.E., Williams, A.L. and Mineka, S., 2022. A Current Learning Theory Approach to the </w:t>
      </w:r>
      <w:proofErr w:type="spellStart"/>
      <w:r w:rsidRPr="006F29DC">
        <w:rPr>
          <w:b/>
          <w:bCs/>
          <w:color w:val="222222"/>
          <w:szCs w:val="24"/>
          <w:shd w:val="clear" w:color="auto" w:fill="FFFFFF"/>
        </w:rPr>
        <w:t>Etiology</w:t>
      </w:r>
      <w:proofErr w:type="spellEnd"/>
      <w:r w:rsidRPr="006F29DC">
        <w:rPr>
          <w:b/>
          <w:bCs/>
          <w:color w:val="222222"/>
          <w:szCs w:val="24"/>
          <w:shd w:val="clear" w:color="auto" w:fill="FFFFFF"/>
        </w:rPr>
        <w:t xml:space="preserve"> and Course of Anxiety and Related Disorders. Annual Review of Clinical Psychology, 18.</w:t>
      </w:r>
    </w:p>
    <w:p w14:paraId="2249D147"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Oviawe</w:t>
      </w:r>
      <w:proofErr w:type="spellEnd"/>
      <w:r w:rsidRPr="006F29DC">
        <w:rPr>
          <w:b/>
          <w:bCs/>
          <w:color w:val="222222"/>
          <w:szCs w:val="24"/>
          <w:shd w:val="clear" w:color="auto" w:fill="FFFFFF"/>
        </w:rPr>
        <w:t xml:space="preserve">, J., 2020. Application of Graham Gibbs Model of Reflection to Improve Teaching Understanding among Technical Education Students in Ambrose Alli University </w:t>
      </w:r>
      <w:proofErr w:type="spellStart"/>
      <w:r w:rsidRPr="006F29DC">
        <w:rPr>
          <w:b/>
          <w:bCs/>
          <w:color w:val="222222"/>
          <w:szCs w:val="24"/>
          <w:shd w:val="clear" w:color="auto" w:fill="FFFFFF"/>
        </w:rPr>
        <w:t>Ekpoma</w:t>
      </w:r>
      <w:proofErr w:type="spellEnd"/>
      <w:r w:rsidRPr="006F29DC">
        <w:rPr>
          <w:b/>
          <w:bCs/>
          <w:color w:val="222222"/>
          <w:szCs w:val="24"/>
          <w:shd w:val="clear" w:color="auto" w:fill="FFFFFF"/>
        </w:rPr>
        <w:t xml:space="preserve"> Edo State. </w:t>
      </w:r>
      <w:proofErr w:type="spellStart"/>
      <w:r w:rsidRPr="006F29DC">
        <w:rPr>
          <w:b/>
          <w:bCs/>
          <w:color w:val="222222"/>
          <w:szCs w:val="24"/>
          <w:shd w:val="clear" w:color="auto" w:fill="FFFFFF"/>
        </w:rPr>
        <w:t>Sumerianz</w:t>
      </w:r>
      <w:proofErr w:type="spellEnd"/>
      <w:r w:rsidRPr="006F29DC">
        <w:rPr>
          <w:b/>
          <w:bCs/>
          <w:color w:val="222222"/>
          <w:szCs w:val="24"/>
          <w:shd w:val="clear" w:color="auto" w:fill="FFFFFF"/>
        </w:rPr>
        <w:t xml:space="preserve"> Journal of Education, Linguistics and Literature, 3(2). pp.1201-2617.</w:t>
      </w:r>
    </w:p>
    <w:p w14:paraId="04EE4F96"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Blemker</w:t>
      </w:r>
      <w:proofErr w:type="spellEnd"/>
      <w:r w:rsidRPr="006F29DC">
        <w:rPr>
          <w:b/>
          <w:bCs/>
          <w:color w:val="222222"/>
          <w:szCs w:val="24"/>
          <w:shd w:val="clear" w:color="auto" w:fill="FFFFFF"/>
        </w:rPr>
        <w:t xml:space="preserve">, M.A., </w:t>
      </w:r>
      <w:proofErr w:type="spellStart"/>
      <w:r w:rsidRPr="006F29DC">
        <w:rPr>
          <w:b/>
          <w:bCs/>
          <w:color w:val="222222"/>
          <w:szCs w:val="24"/>
          <w:shd w:val="clear" w:color="auto" w:fill="FFFFFF"/>
        </w:rPr>
        <w:t>Milliron</w:t>
      </w:r>
      <w:proofErr w:type="spellEnd"/>
      <w:r w:rsidRPr="006F29DC">
        <w:rPr>
          <w:b/>
          <w:bCs/>
          <w:color w:val="222222"/>
          <w:szCs w:val="24"/>
          <w:shd w:val="clear" w:color="auto" w:fill="FFFFFF"/>
        </w:rPr>
        <w:t>, D.J. and Roberts, S.T., 2020. Modulation of the visible absorption and reflection profiles of ITO nanocrystal thin films by plasmon excitation. ACS Photonics, 7(5). pp.1188-1196.</w:t>
      </w:r>
    </w:p>
    <w:p w14:paraId="456FE936" w14:textId="77777777" w:rsidR="00287DF2" w:rsidRPr="006F29DC" w:rsidRDefault="00287DF2" w:rsidP="00287DF2">
      <w:pPr>
        <w:pStyle w:val="BodyText"/>
        <w:spacing w:line="100" w:lineRule="atLeast"/>
        <w:ind w:left="853" w:hanging="853"/>
        <w:rPr>
          <w:b/>
          <w:bCs/>
          <w:color w:val="222222"/>
          <w:szCs w:val="24"/>
          <w:shd w:val="clear" w:color="auto" w:fill="FFFFFF"/>
        </w:rPr>
      </w:pPr>
      <w:proofErr w:type="spellStart"/>
      <w:r w:rsidRPr="006F29DC">
        <w:rPr>
          <w:b/>
          <w:bCs/>
          <w:color w:val="222222"/>
          <w:szCs w:val="24"/>
          <w:shd w:val="clear" w:color="auto" w:fill="FFFFFF"/>
        </w:rPr>
        <w:t>Sekarwinahyu</w:t>
      </w:r>
      <w:proofErr w:type="spellEnd"/>
      <w:r w:rsidRPr="006F29DC">
        <w:rPr>
          <w:b/>
          <w:bCs/>
          <w:color w:val="222222"/>
          <w:szCs w:val="24"/>
          <w:shd w:val="clear" w:color="auto" w:fill="FFFFFF"/>
        </w:rPr>
        <w:t xml:space="preserve">, M., </w:t>
      </w:r>
      <w:proofErr w:type="spellStart"/>
      <w:r w:rsidRPr="006F29DC">
        <w:rPr>
          <w:b/>
          <w:bCs/>
          <w:color w:val="222222"/>
          <w:szCs w:val="24"/>
          <w:shd w:val="clear" w:color="auto" w:fill="FFFFFF"/>
        </w:rPr>
        <w:t>Rustaman</w:t>
      </w:r>
      <w:proofErr w:type="spellEnd"/>
      <w:r w:rsidRPr="006F29DC">
        <w:rPr>
          <w:b/>
          <w:bCs/>
          <w:color w:val="222222"/>
          <w:szCs w:val="24"/>
          <w:shd w:val="clear" w:color="auto" w:fill="FFFFFF"/>
        </w:rPr>
        <w:t>, N.Y. and Widodo, A., 2019, November. Problem-based learning skills and reflection skills of biology education students through the problem-based online tutorial. In Journal of Physics: Conference Series (Vol. 1280, No. 3, p. 032004). IOP Publishing.</w:t>
      </w:r>
    </w:p>
    <w:p w14:paraId="71528D89" w14:textId="77777777" w:rsidR="00287DF2" w:rsidRPr="006F29DC" w:rsidRDefault="00287DF2" w:rsidP="00287DF2">
      <w:pPr>
        <w:pStyle w:val="BodyText"/>
        <w:spacing w:line="100" w:lineRule="atLeast"/>
        <w:ind w:left="846" w:hanging="846"/>
        <w:rPr>
          <w:b/>
          <w:bCs/>
          <w:color w:val="222222"/>
          <w:szCs w:val="24"/>
          <w:shd w:val="clear" w:color="auto" w:fill="FFFFFF"/>
        </w:rPr>
      </w:pPr>
      <w:r w:rsidRPr="006F29DC">
        <w:rPr>
          <w:b/>
          <w:bCs/>
          <w:color w:val="222222"/>
          <w:szCs w:val="24"/>
          <w:shd w:val="clear" w:color="auto" w:fill="FFFFFF"/>
        </w:rPr>
        <w:t>Morris, T.H., 2020. Experiential learning–a systematic review and revision of Kolb’s model. Interactive Learning Environments. 28(8). pp.1064-1077.</w:t>
      </w:r>
    </w:p>
    <w:p w14:paraId="070CC792" w14:textId="77777777" w:rsidR="00287DF2" w:rsidRPr="006F29DC" w:rsidRDefault="00287DF2" w:rsidP="00287DF2">
      <w:pPr>
        <w:pStyle w:val="BodyText"/>
        <w:spacing w:line="100" w:lineRule="atLeast"/>
        <w:ind w:left="846" w:hanging="846"/>
        <w:rPr>
          <w:b/>
          <w:bCs/>
          <w:color w:val="222222"/>
          <w:szCs w:val="24"/>
        </w:rPr>
      </w:pPr>
      <w:proofErr w:type="spellStart"/>
      <w:r w:rsidRPr="006F29DC">
        <w:rPr>
          <w:b/>
          <w:bCs/>
          <w:color w:val="222222"/>
          <w:szCs w:val="24"/>
          <w:shd w:val="clear" w:color="auto" w:fill="FFFFFF"/>
        </w:rPr>
        <w:t>Chng</w:t>
      </w:r>
      <w:proofErr w:type="spellEnd"/>
      <w:r w:rsidRPr="006F29DC">
        <w:rPr>
          <w:b/>
          <w:bCs/>
          <w:color w:val="222222"/>
          <w:szCs w:val="24"/>
          <w:shd w:val="clear" w:color="auto" w:fill="FFFFFF"/>
        </w:rPr>
        <w:t>, S.I., 2018. Incorporating reflection into computing classes: models and challenges. Reflective practice. 19(3). pp.358-375.</w:t>
      </w:r>
    </w:p>
    <w:p w14:paraId="3F456715" w14:textId="77777777" w:rsidR="00287DF2" w:rsidRPr="00E73AE4" w:rsidRDefault="00287DF2">
      <w:pPr>
        <w:rPr>
          <w:rFonts w:cs="Times New Roman (Body CS)"/>
          <w:b/>
          <w:bCs/>
          <w:sz w:val="36"/>
        </w:rPr>
      </w:pPr>
    </w:p>
    <w:sectPr w:rsidR="00287DF2" w:rsidRPr="00E73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672680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524"/>
    <w:rsid w:val="000F39EA"/>
    <w:rsid w:val="001C638E"/>
    <w:rsid w:val="00203524"/>
    <w:rsid w:val="0021238C"/>
    <w:rsid w:val="00222D1B"/>
    <w:rsid w:val="00242119"/>
    <w:rsid w:val="00287DF2"/>
    <w:rsid w:val="002E5892"/>
    <w:rsid w:val="00423178"/>
    <w:rsid w:val="004A7A1F"/>
    <w:rsid w:val="00536F62"/>
    <w:rsid w:val="006F29DC"/>
    <w:rsid w:val="00814F98"/>
    <w:rsid w:val="00826688"/>
    <w:rsid w:val="00961CC9"/>
    <w:rsid w:val="00965481"/>
    <w:rsid w:val="009F2F30"/>
    <w:rsid w:val="00A0029F"/>
    <w:rsid w:val="00B27637"/>
    <w:rsid w:val="00B2777E"/>
    <w:rsid w:val="00BE0729"/>
    <w:rsid w:val="00C5076C"/>
    <w:rsid w:val="00DA35CB"/>
    <w:rsid w:val="00DD6ED1"/>
    <w:rsid w:val="00E545F4"/>
    <w:rsid w:val="00E73AE4"/>
    <w:rsid w:val="00F33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9934E"/>
  <w15:chartTrackingRefBased/>
  <w15:docId w15:val="{528459FF-FD1F-EC4E-84D7-B1CE0B4A6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87DF2"/>
    <w:pPr>
      <w:keepNext/>
      <w:keepLines/>
      <w:numPr>
        <w:numId w:val="1"/>
      </w:numPr>
      <w:suppressAutoHyphens/>
      <w:spacing w:line="360" w:lineRule="auto"/>
      <w:jc w:val="both"/>
      <w:outlineLvl w:val="0"/>
    </w:pPr>
    <w:rPr>
      <w:rFonts w:ascii="Times New Roman" w:eastAsia="Times New Roman" w:hAnsi="Times New Roman" w:cs="Times New Roman"/>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287DF2"/>
    <w:rPr>
      <w:rFonts w:ascii="Times New Roman" w:eastAsia="Times New Roman" w:hAnsi="Times New Roman" w:cs="Times New Roman"/>
      <w:b/>
      <w:bCs/>
      <w:color w:val="000000"/>
      <w:sz w:val="28"/>
      <w:szCs w:val="28"/>
      <w:lang w:eastAsia="ar-SA"/>
    </w:rPr>
  </w:style>
  <w:style w:type="paragraph" w:styleId="BodyText">
    <w:name w:val="Body Text"/>
    <w:basedOn w:val="Normal"/>
    <w:link w:val="BodyTextChar"/>
    <w:rsid w:val="00287DF2"/>
    <w:pPr>
      <w:suppressAutoHyphens/>
      <w:spacing w:line="360" w:lineRule="auto"/>
      <w:jc w:val="both"/>
    </w:pPr>
    <w:rPr>
      <w:rFonts w:ascii="Times New Roman" w:eastAsia="Calibri" w:hAnsi="Times New Roman" w:cs="Times New Roman"/>
      <w:color w:val="000000"/>
      <w:szCs w:val="22"/>
      <w:lang w:eastAsia="ar-SA"/>
    </w:rPr>
  </w:style>
  <w:style w:type="character" w:customStyle="1" w:styleId="BodyTextChar">
    <w:name w:val="Body Text Char"/>
    <w:basedOn w:val="DefaultParagraphFont"/>
    <w:link w:val="BodyText"/>
    <w:rsid w:val="00287DF2"/>
    <w:rPr>
      <w:rFonts w:ascii="Times New Roman" w:eastAsia="Calibri" w:hAnsi="Times New Roman" w:cs="Times New Roman"/>
      <w:color w:val="000000"/>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10</Pages>
  <Words>2049</Words>
  <Characters>11685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Paraschiva Nunuca (2029228)</dc:creator>
  <cp:keywords/>
  <dc:description/>
  <cp:lastModifiedBy>Paraschiva Nunuca (2029228)</cp:lastModifiedBy>
  <cp:revision>1</cp:revision>
  <dcterms:created xsi:type="dcterms:W3CDTF">2022-04-08T17:25:00Z</dcterms:created>
  <dcterms:modified xsi:type="dcterms:W3CDTF">2022-04-08T20:16:00Z</dcterms:modified>
</cp:coreProperties>
</file>