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12CF7" w14:textId="77777777" w:rsidR="003A612C" w:rsidRDefault="003A612C" w:rsidP="003A612C">
      <w:pPr>
        <w:pStyle w:val="Title"/>
        <w:jc w:val="center"/>
      </w:pPr>
      <w:r>
        <w:rPr>
          <w:noProof/>
        </w:rPr>
        <w:drawing>
          <wp:inline distT="0" distB="0" distL="0" distR="0" wp14:anchorId="53770A7D" wp14:editId="18DA2E7C">
            <wp:extent cx="34194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6FD6FB23" w14:textId="77777777" w:rsidR="003A612C" w:rsidRDefault="003A612C" w:rsidP="003A612C">
      <w:pPr>
        <w:pStyle w:val="Title"/>
        <w:jc w:val="center"/>
      </w:pPr>
    </w:p>
    <w:p w14:paraId="256D4DDA" w14:textId="77777777" w:rsidR="003A612C" w:rsidRPr="0072227D" w:rsidRDefault="003A612C" w:rsidP="003A612C">
      <w:r>
        <w:t>--------------------------------------------------------------------------------------------------------------------------------------</w:t>
      </w:r>
    </w:p>
    <w:p w14:paraId="6D505978" w14:textId="77777777" w:rsidR="003A612C" w:rsidRPr="00FF4EA9" w:rsidRDefault="003A612C" w:rsidP="003A612C">
      <w:pPr>
        <w:pStyle w:val="Title"/>
        <w:jc w:val="center"/>
        <w:rPr>
          <w:rFonts w:ascii="Times New Roman" w:hAnsi="Times New Roman" w:cs="Times New Roman"/>
          <w:sz w:val="52"/>
          <w:szCs w:val="52"/>
        </w:rPr>
      </w:pPr>
      <w:r>
        <w:rPr>
          <w:rFonts w:ascii="Times New Roman" w:hAnsi="Times New Roman" w:cs="Times New Roman"/>
          <w:sz w:val="52"/>
          <w:szCs w:val="52"/>
        </w:rPr>
        <w:t xml:space="preserve">(Module): </w:t>
      </w:r>
      <w:r w:rsidRPr="00DA0B37">
        <w:rPr>
          <w:rFonts w:ascii="Times New Roman" w:hAnsi="Times New Roman" w:cs="Times New Roman"/>
          <w:sz w:val="52"/>
          <w:szCs w:val="52"/>
        </w:rPr>
        <w:t>Changemakers: Creativity and Value</w:t>
      </w:r>
      <w:r>
        <w:rPr>
          <w:rFonts w:ascii="Times New Roman" w:hAnsi="Times New Roman" w:cs="Times New Roman"/>
          <w:sz w:val="52"/>
          <w:szCs w:val="52"/>
        </w:rPr>
        <w:t xml:space="preserve"> Creation</w:t>
      </w:r>
    </w:p>
    <w:p w14:paraId="3E85300E" w14:textId="77777777" w:rsidR="003A612C" w:rsidRPr="00FF4EA9" w:rsidRDefault="003A612C" w:rsidP="003A612C">
      <w:pPr>
        <w:pStyle w:val="Title"/>
        <w:jc w:val="center"/>
        <w:rPr>
          <w:rFonts w:ascii="Times New Roman" w:hAnsi="Times New Roman" w:cs="Times New Roman"/>
          <w:sz w:val="52"/>
          <w:szCs w:val="52"/>
        </w:rPr>
      </w:pPr>
      <w:bookmarkStart w:id="0" w:name="_Hlk125311384"/>
      <w:r>
        <w:rPr>
          <w:rFonts w:ascii="Times New Roman" w:hAnsi="Times New Roman" w:cs="Times New Roman"/>
          <w:sz w:val="52"/>
          <w:szCs w:val="52"/>
        </w:rPr>
        <w:t>(</w:t>
      </w:r>
      <w:r w:rsidRPr="00FF4EA9">
        <w:rPr>
          <w:rFonts w:ascii="Times New Roman" w:hAnsi="Times New Roman" w:cs="Times New Roman"/>
          <w:sz w:val="52"/>
          <w:szCs w:val="52"/>
        </w:rPr>
        <w:t>Student Number</w:t>
      </w:r>
      <w:r>
        <w:rPr>
          <w:rFonts w:ascii="Times New Roman" w:hAnsi="Times New Roman" w:cs="Times New Roman"/>
          <w:sz w:val="52"/>
          <w:szCs w:val="52"/>
        </w:rPr>
        <w:t>)</w:t>
      </w:r>
      <w:r w:rsidRPr="00FF4EA9">
        <w:rPr>
          <w:rFonts w:ascii="Times New Roman" w:hAnsi="Times New Roman" w:cs="Times New Roman"/>
          <w:sz w:val="52"/>
          <w:szCs w:val="52"/>
        </w:rPr>
        <w:t>: 2113730</w:t>
      </w:r>
    </w:p>
    <w:p w14:paraId="16914C73" w14:textId="77777777" w:rsidR="003A612C" w:rsidRDefault="003A612C" w:rsidP="003A612C">
      <w:pPr>
        <w:jc w:val="center"/>
        <w:rPr>
          <w:rFonts w:ascii="Times New Roman" w:hAnsi="Times New Roman" w:cs="Times New Roman"/>
          <w:sz w:val="52"/>
          <w:szCs w:val="52"/>
        </w:rPr>
      </w:pPr>
      <w:r>
        <w:rPr>
          <w:rFonts w:ascii="Times New Roman" w:hAnsi="Times New Roman" w:cs="Times New Roman"/>
          <w:sz w:val="52"/>
          <w:szCs w:val="52"/>
        </w:rPr>
        <w:t>(</w:t>
      </w:r>
      <w:r w:rsidRPr="00FF4EA9">
        <w:rPr>
          <w:rFonts w:ascii="Times New Roman" w:hAnsi="Times New Roman" w:cs="Times New Roman"/>
          <w:sz w:val="52"/>
          <w:szCs w:val="52"/>
        </w:rPr>
        <w:t>Module Code</w:t>
      </w:r>
      <w:r>
        <w:rPr>
          <w:rFonts w:ascii="Times New Roman" w:hAnsi="Times New Roman" w:cs="Times New Roman"/>
          <w:sz w:val="52"/>
          <w:szCs w:val="52"/>
        </w:rPr>
        <w:t>)</w:t>
      </w:r>
      <w:r w:rsidRPr="00FF4EA9">
        <w:rPr>
          <w:rFonts w:ascii="Times New Roman" w:hAnsi="Times New Roman" w:cs="Times New Roman"/>
          <w:sz w:val="52"/>
          <w:szCs w:val="52"/>
        </w:rPr>
        <w:t>:</w:t>
      </w:r>
      <w:r w:rsidRPr="00FF4EA9">
        <w:t xml:space="preserve"> </w:t>
      </w:r>
      <w:r w:rsidRPr="00FF4EA9">
        <w:rPr>
          <w:rFonts w:ascii="Times New Roman" w:hAnsi="Times New Roman" w:cs="Times New Roman"/>
          <w:sz w:val="52"/>
          <w:szCs w:val="52"/>
        </w:rPr>
        <w:t>ECGE5001P/C</w:t>
      </w:r>
    </w:p>
    <w:bookmarkEnd w:id="0"/>
    <w:p w14:paraId="5F2E9691" w14:textId="3764480D" w:rsidR="003A612C" w:rsidRDefault="003A612C" w:rsidP="003A612C">
      <w:pPr>
        <w:jc w:val="center"/>
        <w:rPr>
          <w:rFonts w:ascii="Times New Roman" w:hAnsi="Times New Roman" w:cs="Times New Roman"/>
          <w:sz w:val="52"/>
          <w:szCs w:val="52"/>
        </w:rPr>
      </w:pPr>
      <w:r>
        <w:rPr>
          <w:rFonts w:ascii="Times New Roman" w:hAnsi="Times New Roman" w:cs="Times New Roman"/>
          <w:sz w:val="52"/>
          <w:szCs w:val="52"/>
        </w:rPr>
        <w:t>(Due Date): January 30</w:t>
      </w:r>
      <w:r w:rsidRPr="003A612C">
        <w:rPr>
          <w:rFonts w:ascii="Times New Roman" w:hAnsi="Times New Roman" w:cs="Times New Roman"/>
          <w:sz w:val="52"/>
          <w:szCs w:val="52"/>
          <w:vertAlign w:val="superscript"/>
        </w:rPr>
        <w:t>th</w:t>
      </w:r>
      <w:r>
        <w:rPr>
          <w:rFonts w:ascii="Times New Roman" w:hAnsi="Times New Roman" w:cs="Times New Roman"/>
          <w:sz w:val="52"/>
          <w:szCs w:val="52"/>
        </w:rPr>
        <w:t xml:space="preserve"> 2023</w:t>
      </w:r>
    </w:p>
    <w:p w14:paraId="19531AC2" w14:textId="77777777" w:rsidR="003A612C" w:rsidRDefault="003A612C" w:rsidP="003A612C">
      <w:pPr>
        <w:jc w:val="center"/>
        <w:rPr>
          <w:rFonts w:ascii="Times New Roman" w:hAnsi="Times New Roman" w:cs="Times New Roman"/>
          <w:sz w:val="52"/>
          <w:szCs w:val="52"/>
        </w:rPr>
      </w:pPr>
      <w:r>
        <w:rPr>
          <w:rFonts w:ascii="Times New Roman" w:hAnsi="Times New Roman" w:cs="Times New Roman"/>
          <w:sz w:val="52"/>
          <w:szCs w:val="52"/>
        </w:rPr>
        <w:t>(Lecturer): Natasha Jones</w:t>
      </w:r>
    </w:p>
    <w:p w14:paraId="24365567" w14:textId="77777777" w:rsidR="003A612C" w:rsidRDefault="003A612C" w:rsidP="003A612C">
      <w:pPr>
        <w:jc w:val="center"/>
        <w:rPr>
          <w:rFonts w:ascii="Times New Roman" w:hAnsi="Times New Roman" w:cs="Times New Roman"/>
          <w:sz w:val="52"/>
          <w:szCs w:val="52"/>
        </w:rPr>
      </w:pPr>
      <w:r>
        <w:rPr>
          <w:rFonts w:ascii="Times New Roman" w:hAnsi="Times New Roman" w:cs="Times New Roman"/>
          <w:sz w:val="52"/>
          <w:szCs w:val="52"/>
        </w:rPr>
        <w:t>----------------------------------------------------</w:t>
      </w:r>
    </w:p>
    <w:p w14:paraId="7D751CCE" w14:textId="7F0A16E6" w:rsidR="00A0014C" w:rsidRDefault="00A0014C">
      <w:pPr>
        <w:rPr>
          <w:rFonts w:ascii="Times New Roman" w:hAnsi="Times New Roman" w:cs="Times New Roman"/>
          <w:sz w:val="24"/>
          <w:szCs w:val="24"/>
        </w:rPr>
      </w:pPr>
    </w:p>
    <w:p w14:paraId="411D7682" w14:textId="22583ADC" w:rsidR="003A612C" w:rsidRDefault="003A612C">
      <w:pPr>
        <w:rPr>
          <w:rFonts w:ascii="Times New Roman" w:hAnsi="Times New Roman" w:cs="Times New Roman"/>
          <w:sz w:val="24"/>
          <w:szCs w:val="24"/>
        </w:rPr>
      </w:pPr>
    </w:p>
    <w:p w14:paraId="2DD6D766" w14:textId="261236DA" w:rsidR="003A612C" w:rsidRDefault="003A612C">
      <w:pPr>
        <w:rPr>
          <w:rFonts w:ascii="Times New Roman" w:hAnsi="Times New Roman" w:cs="Times New Roman"/>
          <w:sz w:val="24"/>
          <w:szCs w:val="24"/>
        </w:rPr>
      </w:pPr>
    </w:p>
    <w:p w14:paraId="23CF1806" w14:textId="5AD954F3" w:rsidR="003A612C" w:rsidRDefault="003A612C">
      <w:pPr>
        <w:rPr>
          <w:rFonts w:ascii="Times New Roman" w:hAnsi="Times New Roman" w:cs="Times New Roman"/>
          <w:sz w:val="24"/>
          <w:szCs w:val="24"/>
        </w:rPr>
      </w:pPr>
    </w:p>
    <w:p w14:paraId="5E9CE603" w14:textId="4430E4F8" w:rsidR="003A612C" w:rsidRDefault="003A612C">
      <w:pPr>
        <w:rPr>
          <w:rFonts w:ascii="Times New Roman" w:hAnsi="Times New Roman" w:cs="Times New Roman"/>
          <w:sz w:val="24"/>
          <w:szCs w:val="24"/>
        </w:rPr>
      </w:pPr>
    </w:p>
    <w:p w14:paraId="22CCDCCE" w14:textId="283F9517" w:rsidR="003A612C" w:rsidRDefault="003A612C">
      <w:pPr>
        <w:rPr>
          <w:rFonts w:ascii="Times New Roman" w:hAnsi="Times New Roman" w:cs="Times New Roman"/>
          <w:sz w:val="24"/>
          <w:szCs w:val="24"/>
        </w:rPr>
      </w:pPr>
    </w:p>
    <w:p w14:paraId="2A476D6C" w14:textId="113D8873" w:rsidR="003A612C" w:rsidRDefault="003A612C">
      <w:pPr>
        <w:rPr>
          <w:rFonts w:ascii="Times New Roman" w:hAnsi="Times New Roman" w:cs="Times New Roman"/>
          <w:sz w:val="24"/>
          <w:szCs w:val="24"/>
        </w:rPr>
      </w:pPr>
    </w:p>
    <w:p w14:paraId="00A870CF" w14:textId="58FC5E2F" w:rsidR="003A612C" w:rsidRDefault="003A612C">
      <w:pPr>
        <w:rPr>
          <w:rFonts w:ascii="Times New Roman" w:hAnsi="Times New Roman" w:cs="Times New Roman"/>
          <w:sz w:val="24"/>
          <w:szCs w:val="24"/>
        </w:rPr>
      </w:pPr>
    </w:p>
    <w:p w14:paraId="64B618A0" w14:textId="38DB987A" w:rsidR="003A612C" w:rsidRDefault="003A612C">
      <w:pPr>
        <w:rPr>
          <w:rFonts w:ascii="Times New Roman" w:hAnsi="Times New Roman" w:cs="Times New Roman"/>
          <w:sz w:val="24"/>
          <w:szCs w:val="24"/>
        </w:rPr>
      </w:pPr>
    </w:p>
    <w:p w14:paraId="5B755ECE" w14:textId="40C2E08C" w:rsidR="003A612C" w:rsidRDefault="003A612C">
      <w:pPr>
        <w:rPr>
          <w:rFonts w:ascii="Times New Roman" w:hAnsi="Times New Roman" w:cs="Times New Roman"/>
          <w:sz w:val="24"/>
          <w:szCs w:val="24"/>
        </w:rPr>
      </w:pPr>
    </w:p>
    <w:p w14:paraId="0F2D414A" w14:textId="562E72F9" w:rsidR="003A612C" w:rsidRDefault="003A612C">
      <w:pPr>
        <w:rPr>
          <w:rFonts w:ascii="Times New Roman" w:hAnsi="Times New Roman" w:cs="Times New Roman"/>
          <w:sz w:val="24"/>
          <w:szCs w:val="24"/>
        </w:rPr>
      </w:pPr>
    </w:p>
    <w:p w14:paraId="4EFD920C" w14:textId="70D8BD29" w:rsidR="003A612C" w:rsidRDefault="003A612C">
      <w:pPr>
        <w:rPr>
          <w:rFonts w:ascii="Times New Roman" w:hAnsi="Times New Roman" w:cs="Times New Roman"/>
          <w:sz w:val="24"/>
          <w:szCs w:val="24"/>
        </w:rPr>
      </w:pPr>
    </w:p>
    <w:p w14:paraId="45DDAFD3" w14:textId="64AF1B13" w:rsidR="003A612C" w:rsidRDefault="003A612C">
      <w:pPr>
        <w:rPr>
          <w:rFonts w:ascii="Times New Roman" w:hAnsi="Times New Roman" w:cs="Times New Roman"/>
          <w:sz w:val="24"/>
          <w:szCs w:val="24"/>
        </w:rPr>
      </w:pPr>
    </w:p>
    <w:p w14:paraId="5D3FB749" w14:textId="7F35A609" w:rsidR="003A612C" w:rsidRDefault="003A612C" w:rsidP="003A612C">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EDUCATIONAL INTIATIVES IN ENTREPRENEURSHIP</w:t>
      </w:r>
    </w:p>
    <w:p w14:paraId="482FADD7" w14:textId="682CF3A2" w:rsidR="003A612C" w:rsidRDefault="003A612C" w:rsidP="003A612C">
      <w:pPr>
        <w:jc w:val="center"/>
        <w:rPr>
          <w:rFonts w:ascii="Times New Roman" w:hAnsi="Times New Roman" w:cs="Times New Roman"/>
          <w:b/>
          <w:bCs/>
          <w:sz w:val="24"/>
          <w:szCs w:val="24"/>
        </w:rPr>
      </w:pPr>
    </w:p>
    <w:p w14:paraId="1F8B8896" w14:textId="4EDB24FC" w:rsidR="003A612C" w:rsidRDefault="003A612C" w:rsidP="003A612C">
      <w:pPr>
        <w:jc w:val="center"/>
        <w:rPr>
          <w:rFonts w:ascii="Times New Roman" w:hAnsi="Times New Roman" w:cs="Times New Roman"/>
          <w:sz w:val="24"/>
          <w:szCs w:val="24"/>
          <w:u w:val="single"/>
        </w:rPr>
      </w:pPr>
      <w:r>
        <w:rPr>
          <w:rFonts w:ascii="Times New Roman" w:hAnsi="Times New Roman" w:cs="Times New Roman"/>
          <w:sz w:val="24"/>
          <w:szCs w:val="24"/>
          <w:u w:val="single"/>
        </w:rPr>
        <w:t>GLOBAL ENTREPRENEURIAL WEEK</w:t>
      </w:r>
    </w:p>
    <w:p w14:paraId="4826C518" w14:textId="1263F2A1" w:rsidR="003A612C" w:rsidRDefault="003A612C" w:rsidP="003A612C">
      <w:pPr>
        <w:jc w:val="center"/>
        <w:rPr>
          <w:rFonts w:ascii="Times New Roman" w:hAnsi="Times New Roman" w:cs="Times New Roman"/>
          <w:sz w:val="24"/>
          <w:szCs w:val="24"/>
          <w:u w:val="single"/>
        </w:rPr>
      </w:pPr>
    </w:p>
    <w:p w14:paraId="78875807" w14:textId="77777777" w:rsidR="000A7842" w:rsidRDefault="00BF291D" w:rsidP="000A7842">
      <w:pPr>
        <w:spacing w:line="480" w:lineRule="auto"/>
        <w:jc w:val="both"/>
        <w:rPr>
          <w:rFonts w:ascii="Times New Roman" w:hAnsi="Times New Roman" w:cs="Times New Roman"/>
          <w:sz w:val="24"/>
          <w:szCs w:val="24"/>
        </w:rPr>
      </w:pPr>
      <w:r w:rsidRPr="00BF291D">
        <w:rPr>
          <w:rFonts w:ascii="Times New Roman" w:hAnsi="Times New Roman" w:cs="Times New Roman"/>
          <w:sz w:val="24"/>
          <w:szCs w:val="24"/>
        </w:rPr>
        <w:t xml:space="preserve">Entrepreneurial Education is a teaching and learning approach that pushes pupils to be innovative and think beyond the box. Personal, behavioural, motivational, attitudinal, and career planning activities are emphasised in the lessons. This innovative educational system promotes lifelong learning, which begins in elementary school and continues through all phases of education, including adult education. </w:t>
      </w:r>
    </w:p>
    <w:p w14:paraId="1F5FB3DA" w14:textId="6CA3041E" w:rsidR="003A612C" w:rsidRDefault="000A7842" w:rsidP="000A7842">
      <w:pPr>
        <w:spacing w:line="480" w:lineRule="auto"/>
        <w:jc w:val="both"/>
        <w:rPr>
          <w:rFonts w:ascii="Times New Roman" w:hAnsi="Times New Roman" w:cs="Times New Roman"/>
          <w:sz w:val="24"/>
          <w:szCs w:val="24"/>
        </w:rPr>
      </w:pPr>
      <w:r w:rsidRPr="000A7842">
        <w:rPr>
          <w:rFonts w:ascii="Times New Roman" w:hAnsi="Times New Roman" w:cs="Times New Roman"/>
          <w:sz w:val="24"/>
          <w:szCs w:val="24"/>
        </w:rPr>
        <w:t>(</w:t>
      </w:r>
      <w:proofErr w:type="spellStart"/>
      <w:r w:rsidRPr="000A7842">
        <w:rPr>
          <w:rFonts w:ascii="Times New Roman" w:hAnsi="Times New Roman" w:cs="Times New Roman"/>
          <w:sz w:val="24"/>
          <w:szCs w:val="24"/>
        </w:rPr>
        <w:t>Lackéus</w:t>
      </w:r>
      <w:proofErr w:type="spellEnd"/>
      <w:r w:rsidRPr="000A7842">
        <w:rPr>
          <w:rFonts w:ascii="Times New Roman" w:hAnsi="Times New Roman" w:cs="Times New Roman"/>
          <w:sz w:val="24"/>
          <w:szCs w:val="24"/>
        </w:rPr>
        <w:t>, 2015)</w:t>
      </w:r>
      <w:r>
        <w:rPr>
          <w:rFonts w:ascii="Times New Roman" w:hAnsi="Times New Roman" w:cs="Times New Roman"/>
          <w:sz w:val="24"/>
          <w:szCs w:val="24"/>
        </w:rPr>
        <w:t xml:space="preserve"> concluded in a repor</w:t>
      </w:r>
      <w:r w:rsidR="00C12E7C">
        <w:rPr>
          <w:rFonts w:ascii="Times New Roman" w:hAnsi="Times New Roman" w:cs="Times New Roman"/>
          <w:sz w:val="24"/>
          <w:szCs w:val="24"/>
        </w:rPr>
        <w:t>t on Entrepreneurship in Education, that</w:t>
      </w:r>
      <w:r w:rsidR="002A3894">
        <w:rPr>
          <w:rFonts w:ascii="Times New Roman" w:hAnsi="Times New Roman" w:cs="Times New Roman"/>
          <w:sz w:val="24"/>
          <w:szCs w:val="24"/>
        </w:rPr>
        <w:t xml:space="preserve"> there are</w:t>
      </w:r>
      <w:r w:rsidR="00C12E7C">
        <w:rPr>
          <w:rFonts w:ascii="Times New Roman" w:hAnsi="Times New Roman" w:cs="Times New Roman"/>
          <w:sz w:val="24"/>
          <w:szCs w:val="24"/>
        </w:rPr>
        <w:t xml:space="preserve"> </w:t>
      </w:r>
      <w:proofErr w:type="gramStart"/>
      <w:r w:rsidRPr="000A7842">
        <w:rPr>
          <w:rFonts w:ascii="Times New Roman" w:hAnsi="Times New Roman" w:cs="Times New Roman"/>
          <w:sz w:val="24"/>
          <w:szCs w:val="24"/>
        </w:rPr>
        <w:t>many  opportunities</w:t>
      </w:r>
      <w:proofErr w:type="gramEnd"/>
      <w:r w:rsidRPr="000A7842">
        <w:rPr>
          <w:rFonts w:ascii="Times New Roman" w:hAnsi="Times New Roman" w:cs="Times New Roman"/>
          <w:sz w:val="24"/>
          <w:szCs w:val="24"/>
        </w:rPr>
        <w:t xml:space="preserve"> </w:t>
      </w:r>
      <w:r w:rsidR="002A3894">
        <w:rPr>
          <w:rFonts w:ascii="Times New Roman" w:hAnsi="Times New Roman" w:cs="Times New Roman"/>
          <w:sz w:val="24"/>
          <w:szCs w:val="24"/>
        </w:rPr>
        <w:t>in</w:t>
      </w:r>
      <w:r w:rsidRPr="000A7842">
        <w:rPr>
          <w:rFonts w:ascii="Times New Roman" w:hAnsi="Times New Roman" w:cs="Times New Roman"/>
          <w:sz w:val="24"/>
          <w:szCs w:val="24"/>
        </w:rPr>
        <w:t xml:space="preserve"> entrepreneurship </w:t>
      </w:r>
      <w:r w:rsidR="002A3894">
        <w:rPr>
          <w:rFonts w:ascii="Times New Roman" w:hAnsi="Times New Roman" w:cs="Times New Roman"/>
          <w:sz w:val="24"/>
          <w:szCs w:val="24"/>
        </w:rPr>
        <w:t xml:space="preserve">in </w:t>
      </w:r>
      <w:r w:rsidRPr="000A7842">
        <w:rPr>
          <w:rFonts w:ascii="Times New Roman" w:hAnsi="Times New Roman" w:cs="Times New Roman"/>
          <w:sz w:val="24"/>
          <w:szCs w:val="24"/>
        </w:rPr>
        <w:t>education, such as its ability to trigger deep learning and instil engagement, joy, motivation, confidence, and feelings of relevance among students</w:t>
      </w:r>
      <w:r w:rsidR="002A3894">
        <w:rPr>
          <w:rFonts w:ascii="Times New Roman" w:hAnsi="Times New Roman" w:cs="Times New Roman"/>
          <w:sz w:val="24"/>
          <w:szCs w:val="24"/>
        </w:rPr>
        <w:t xml:space="preserve"> </w:t>
      </w:r>
      <w:r w:rsidRPr="000A7842">
        <w:rPr>
          <w:rFonts w:ascii="Times New Roman" w:hAnsi="Times New Roman" w:cs="Times New Roman"/>
          <w:sz w:val="24"/>
          <w:szCs w:val="24"/>
        </w:rPr>
        <w:t>and, to some extent, evidenced effects on job creation.</w:t>
      </w:r>
      <w:r>
        <w:rPr>
          <w:rFonts w:ascii="Times New Roman" w:hAnsi="Times New Roman" w:cs="Times New Roman"/>
          <w:sz w:val="24"/>
          <w:szCs w:val="24"/>
        </w:rPr>
        <w:t xml:space="preserve"> </w:t>
      </w:r>
      <w:r w:rsidRPr="000A7842">
        <w:rPr>
          <w:rFonts w:ascii="Times New Roman" w:hAnsi="Times New Roman" w:cs="Times New Roman"/>
          <w:sz w:val="24"/>
          <w:szCs w:val="24"/>
        </w:rPr>
        <w:t xml:space="preserve">Individuals, companies, and society </w:t>
      </w:r>
      <w:r w:rsidR="00B54D62" w:rsidRPr="000A7842">
        <w:rPr>
          <w:rFonts w:ascii="Times New Roman" w:hAnsi="Times New Roman" w:cs="Times New Roman"/>
          <w:sz w:val="24"/>
          <w:szCs w:val="24"/>
        </w:rPr>
        <w:t>will</w:t>
      </w:r>
      <w:r w:rsidRPr="000A7842">
        <w:rPr>
          <w:rFonts w:ascii="Times New Roman" w:hAnsi="Times New Roman" w:cs="Times New Roman"/>
          <w:sz w:val="24"/>
          <w:szCs w:val="24"/>
        </w:rPr>
        <w:t xml:space="preserve"> benefit from economic success, rejuvenation, and innovation. </w:t>
      </w:r>
      <w:r w:rsidR="00B54D62">
        <w:rPr>
          <w:rFonts w:ascii="Times New Roman" w:hAnsi="Times New Roman" w:cs="Times New Roman"/>
          <w:sz w:val="24"/>
          <w:szCs w:val="24"/>
        </w:rPr>
        <w:t>This report also outlined the challenges faced</w:t>
      </w:r>
      <w:r w:rsidRPr="000A7842">
        <w:rPr>
          <w:rFonts w:ascii="Times New Roman" w:hAnsi="Times New Roman" w:cs="Times New Roman"/>
          <w:sz w:val="24"/>
          <w:szCs w:val="24"/>
        </w:rPr>
        <w:t xml:space="preserve"> such as</w:t>
      </w:r>
      <w:r w:rsidR="00B54D62">
        <w:rPr>
          <w:rFonts w:ascii="Times New Roman" w:hAnsi="Times New Roman" w:cs="Times New Roman"/>
          <w:sz w:val="24"/>
          <w:szCs w:val="24"/>
        </w:rPr>
        <w:t>,</w:t>
      </w:r>
      <w:r w:rsidRPr="000A7842">
        <w:rPr>
          <w:rFonts w:ascii="Times New Roman" w:hAnsi="Times New Roman" w:cs="Times New Roman"/>
          <w:sz w:val="24"/>
          <w:szCs w:val="24"/>
        </w:rPr>
        <w:t xml:space="preserve"> a lack of support, time, and resources in educational institutions, assessment difficulties for both teachers and researchers</w:t>
      </w:r>
      <w:r w:rsidR="00B54D62">
        <w:rPr>
          <w:rFonts w:ascii="Times New Roman" w:hAnsi="Times New Roman" w:cs="Times New Roman"/>
          <w:sz w:val="24"/>
          <w:szCs w:val="24"/>
        </w:rPr>
        <w:t xml:space="preserve">. </w:t>
      </w:r>
      <w:r w:rsidR="002A3894">
        <w:rPr>
          <w:rFonts w:ascii="Times New Roman" w:hAnsi="Times New Roman" w:cs="Times New Roman"/>
          <w:sz w:val="24"/>
          <w:szCs w:val="24"/>
        </w:rPr>
        <w:t>Despite these named challenges however, t</w:t>
      </w:r>
      <w:r w:rsidR="00A061CE">
        <w:rPr>
          <w:rFonts w:ascii="Times New Roman" w:hAnsi="Times New Roman" w:cs="Times New Roman"/>
          <w:sz w:val="24"/>
          <w:szCs w:val="24"/>
        </w:rPr>
        <w:t xml:space="preserve">here are different Educational Initiatives that promote entrepreneurship and </w:t>
      </w:r>
      <w:r w:rsidR="00601A86">
        <w:rPr>
          <w:rFonts w:ascii="Times New Roman" w:hAnsi="Times New Roman" w:cs="Times New Roman"/>
          <w:sz w:val="24"/>
          <w:szCs w:val="24"/>
        </w:rPr>
        <w:t>the</w:t>
      </w:r>
      <w:r w:rsidR="00A061CE">
        <w:rPr>
          <w:rFonts w:ascii="Times New Roman" w:hAnsi="Times New Roman" w:cs="Times New Roman"/>
          <w:sz w:val="24"/>
          <w:szCs w:val="24"/>
        </w:rPr>
        <w:t xml:space="preserve"> ‘Global Entrepreneurship Week’ hosted by the Global Entrepreneurship Network (GEN) is one that stands out universally. </w:t>
      </w:r>
    </w:p>
    <w:p w14:paraId="4CEC76D8" w14:textId="26980D65" w:rsidR="00E72E45" w:rsidRDefault="00E72E45" w:rsidP="000A7842">
      <w:pPr>
        <w:spacing w:line="480" w:lineRule="auto"/>
        <w:jc w:val="both"/>
        <w:rPr>
          <w:rFonts w:ascii="Times New Roman" w:hAnsi="Times New Roman" w:cs="Times New Roman"/>
          <w:sz w:val="24"/>
          <w:szCs w:val="24"/>
        </w:rPr>
      </w:pPr>
    </w:p>
    <w:p w14:paraId="324695C3" w14:textId="58EC2AE9" w:rsidR="00E72E45" w:rsidRDefault="00E72E45" w:rsidP="000A7842">
      <w:pPr>
        <w:spacing w:line="480" w:lineRule="auto"/>
        <w:jc w:val="both"/>
        <w:rPr>
          <w:rFonts w:ascii="Times New Roman" w:hAnsi="Times New Roman" w:cs="Times New Roman"/>
          <w:sz w:val="24"/>
          <w:szCs w:val="24"/>
        </w:rPr>
      </w:pPr>
    </w:p>
    <w:p w14:paraId="77371B03" w14:textId="77777777" w:rsidR="00E72E45" w:rsidRDefault="00E72E45" w:rsidP="000A7842">
      <w:pPr>
        <w:spacing w:line="480" w:lineRule="auto"/>
        <w:jc w:val="both"/>
        <w:rPr>
          <w:rFonts w:ascii="Times New Roman" w:hAnsi="Times New Roman" w:cs="Times New Roman"/>
          <w:sz w:val="24"/>
          <w:szCs w:val="24"/>
        </w:rPr>
      </w:pPr>
    </w:p>
    <w:p w14:paraId="03B06EFE" w14:textId="77777777" w:rsidR="00962C03" w:rsidRDefault="007E0CE8" w:rsidP="00962C03">
      <w:pPr>
        <w:spacing w:line="480" w:lineRule="auto"/>
        <w:jc w:val="center"/>
        <w:rPr>
          <w:rFonts w:ascii="Times New Roman" w:hAnsi="Times New Roman" w:cs="Times New Roman"/>
          <w:sz w:val="16"/>
          <w:szCs w:val="16"/>
          <w:u w:val="single"/>
        </w:rPr>
      </w:pPr>
      <w:r w:rsidRPr="007E0CE8">
        <w:rPr>
          <w:rFonts w:ascii="Times New Roman" w:hAnsi="Times New Roman" w:cs="Times New Roman"/>
          <w:noProof/>
          <w:sz w:val="24"/>
          <w:szCs w:val="24"/>
        </w:rPr>
        <w:lastRenderedPageBreak/>
        <w:drawing>
          <wp:inline distT="0" distB="0" distL="0" distR="0" wp14:anchorId="49DE272E" wp14:editId="6112678D">
            <wp:extent cx="2588789" cy="132456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9536" cy="1381229"/>
                    </a:xfrm>
                    <a:prstGeom prst="rect">
                      <a:avLst/>
                    </a:prstGeom>
                    <a:noFill/>
                    <a:ln>
                      <a:noFill/>
                    </a:ln>
                  </pic:spPr>
                </pic:pic>
              </a:graphicData>
            </a:graphic>
          </wp:inline>
        </w:drawing>
      </w:r>
    </w:p>
    <w:p w14:paraId="6D53EFE7" w14:textId="074370E0" w:rsidR="007E0CE8" w:rsidRDefault="00962C03" w:rsidP="00962C03">
      <w:pPr>
        <w:spacing w:line="480" w:lineRule="auto"/>
        <w:rPr>
          <w:rFonts w:ascii="Times New Roman" w:hAnsi="Times New Roman" w:cs="Times New Roman"/>
          <w:sz w:val="16"/>
          <w:szCs w:val="16"/>
          <w:u w:val="single"/>
        </w:rPr>
      </w:pPr>
      <w:r>
        <w:rPr>
          <w:rFonts w:ascii="Times New Roman" w:hAnsi="Times New Roman" w:cs="Times New Roman"/>
          <w:sz w:val="16"/>
          <w:szCs w:val="16"/>
        </w:rPr>
        <w:t xml:space="preserve">                                                            </w:t>
      </w:r>
      <w:r>
        <w:rPr>
          <w:rFonts w:ascii="Times New Roman" w:hAnsi="Times New Roman" w:cs="Times New Roman"/>
          <w:sz w:val="16"/>
          <w:szCs w:val="16"/>
          <w:u w:val="single"/>
        </w:rPr>
        <w:t>Image by (</w:t>
      </w:r>
      <w:r w:rsidRPr="00962C03">
        <w:rPr>
          <w:rFonts w:ascii="Times New Roman" w:hAnsi="Times New Roman" w:cs="Times New Roman"/>
          <w:sz w:val="16"/>
          <w:szCs w:val="16"/>
          <w:u w:val="single"/>
        </w:rPr>
        <w:t>Global Entrepreneurship Network © 2022</w:t>
      </w:r>
      <w:r>
        <w:rPr>
          <w:rFonts w:ascii="Times New Roman" w:hAnsi="Times New Roman" w:cs="Times New Roman"/>
          <w:sz w:val="16"/>
          <w:szCs w:val="16"/>
          <w:u w:val="single"/>
        </w:rPr>
        <w:t>)</w:t>
      </w:r>
    </w:p>
    <w:p w14:paraId="73570A70" w14:textId="77777777" w:rsidR="00E72E45" w:rsidRDefault="00E72E45" w:rsidP="00962C03">
      <w:pPr>
        <w:spacing w:line="480" w:lineRule="auto"/>
        <w:jc w:val="both"/>
        <w:rPr>
          <w:rFonts w:ascii="Times New Roman" w:hAnsi="Times New Roman" w:cs="Times New Roman"/>
          <w:sz w:val="24"/>
          <w:szCs w:val="24"/>
        </w:rPr>
      </w:pPr>
    </w:p>
    <w:p w14:paraId="51AE903D" w14:textId="7B1AB7A6" w:rsidR="000015EC" w:rsidRDefault="00E72E45" w:rsidP="00962C0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better understand the purpose of ‘Global Entrepreneurship Week’ one must first appreciate its origins. </w:t>
      </w:r>
      <w:r w:rsidRPr="00E72E45">
        <w:rPr>
          <w:rFonts w:ascii="Times New Roman" w:hAnsi="Times New Roman" w:cs="Times New Roman"/>
          <w:sz w:val="24"/>
          <w:szCs w:val="24"/>
        </w:rPr>
        <w:t xml:space="preserve">The Global Entrepreneurship Network is a global network of entrepreneurs. The Global Entrepreneurship Network originally began as one of the internet's first site hosting and ecommerce solutions. In 1994, Thomas </w:t>
      </w:r>
      <w:proofErr w:type="spellStart"/>
      <w:r w:rsidRPr="00E72E45">
        <w:rPr>
          <w:rFonts w:ascii="Times New Roman" w:hAnsi="Times New Roman" w:cs="Times New Roman"/>
          <w:sz w:val="24"/>
          <w:szCs w:val="24"/>
        </w:rPr>
        <w:t>Heimann</w:t>
      </w:r>
      <w:proofErr w:type="spellEnd"/>
      <w:r w:rsidRPr="00E72E45">
        <w:rPr>
          <w:rFonts w:ascii="Times New Roman" w:hAnsi="Times New Roman" w:cs="Times New Roman"/>
          <w:sz w:val="24"/>
          <w:szCs w:val="24"/>
        </w:rPr>
        <w:t xml:space="preserve"> established the Network. Believing in the Internet's capacity for online marketing and information dissemination over distance obstacles. He desired to build an internet presence, but most solutions were too pricey. As a result, he decided to launch his own e-commerce hosting service.</w:t>
      </w:r>
      <w:r w:rsidR="000015EC">
        <w:rPr>
          <w:rFonts w:ascii="Times New Roman" w:hAnsi="Times New Roman" w:cs="Times New Roman"/>
          <w:sz w:val="24"/>
          <w:szCs w:val="24"/>
        </w:rPr>
        <w:t xml:space="preserve"> </w:t>
      </w:r>
      <w:r w:rsidRPr="00E72E45">
        <w:rPr>
          <w:rFonts w:ascii="Times New Roman" w:hAnsi="Times New Roman" w:cs="Times New Roman"/>
          <w:sz w:val="24"/>
          <w:szCs w:val="24"/>
        </w:rPr>
        <w:t xml:space="preserve"> </w:t>
      </w:r>
      <w:r w:rsidR="000015EC" w:rsidRPr="000015EC">
        <w:rPr>
          <w:rFonts w:ascii="Times New Roman" w:hAnsi="Times New Roman" w:cs="Times New Roman"/>
          <w:sz w:val="24"/>
          <w:szCs w:val="24"/>
        </w:rPr>
        <w:t xml:space="preserve">The Global Entrepreneurship Network </w:t>
      </w:r>
      <w:r w:rsidR="00601A86">
        <w:rPr>
          <w:rFonts w:ascii="Times New Roman" w:hAnsi="Times New Roman" w:cs="Times New Roman"/>
          <w:sz w:val="24"/>
          <w:szCs w:val="24"/>
        </w:rPr>
        <w:t xml:space="preserve">was </w:t>
      </w:r>
      <w:r w:rsidR="000015EC" w:rsidRPr="000015EC">
        <w:rPr>
          <w:rFonts w:ascii="Times New Roman" w:hAnsi="Times New Roman" w:cs="Times New Roman"/>
          <w:sz w:val="24"/>
          <w:szCs w:val="24"/>
        </w:rPr>
        <w:t>established in 2008. It is intended to assist aspiring entrepreneurs, particularly young people, to create their own firms. The network aims to emphasise the beneficial influence that entrepreneurs may have, particularly on innovation and sustainable development. A special emphasis is placed on building a favourable environment for businesses in less resourced areas, such as developing countries. Every year, entrepreneurs, investors, legislators, academics, and around 25,000 organisations participate in educating about entrepreneurship and improving entrepreneurial prospects.</w:t>
      </w:r>
    </w:p>
    <w:p w14:paraId="50DCB6EF" w14:textId="2A1DBB7E" w:rsidR="00962C03" w:rsidRDefault="00962C03" w:rsidP="00962C03">
      <w:pPr>
        <w:spacing w:line="480" w:lineRule="auto"/>
        <w:jc w:val="both"/>
        <w:rPr>
          <w:rFonts w:ascii="Times New Roman" w:hAnsi="Times New Roman" w:cs="Times New Roman"/>
          <w:sz w:val="24"/>
          <w:szCs w:val="24"/>
        </w:rPr>
      </w:pPr>
      <w:r w:rsidRPr="00962C03">
        <w:rPr>
          <w:rFonts w:ascii="Times New Roman" w:hAnsi="Times New Roman" w:cs="Times New Roman"/>
          <w:sz w:val="24"/>
          <w:szCs w:val="24"/>
        </w:rPr>
        <w:t xml:space="preserve">Global Entrepreneurship Week is a global celebration of entrepreneurship that takes place in the second week of November </w:t>
      </w:r>
      <w:r>
        <w:rPr>
          <w:rFonts w:ascii="Times New Roman" w:hAnsi="Times New Roman" w:cs="Times New Roman"/>
          <w:sz w:val="24"/>
          <w:szCs w:val="24"/>
        </w:rPr>
        <w:t>annually</w:t>
      </w:r>
      <w:r w:rsidRPr="00962C03">
        <w:rPr>
          <w:rFonts w:ascii="Times New Roman" w:hAnsi="Times New Roman" w:cs="Times New Roman"/>
          <w:sz w:val="24"/>
          <w:szCs w:val="24"/>
        </w:rPr>
        <w:t>, from November 13 to November 19. Throughout the week, individuals from all over the world join through local, national, and global activities to find solutions for global economic growth (National Today, n.d.)</w:t>
      </w:r>
      <w:r>
        <w:rPr>
          <w:rFonts w:ascii="Times New Roman" w:hAnsi="Times New Roman" w:cs="Times New Roman"/>
          <w:sz w:val="24"/>
          <w:szCs w:val="24"/>
        </w:rPr>
        <w:t xml:space="preserve">. </w:t>
      </w:r>
      <w:r w:rsidR="00C53625" w:rsidRPr="00C53625">
        <w:rPr>
          <w:rFonts w:ascii="Times New Roman" w:hAnsi="Times New Roman" w:cs="Times New Roman"/>
          <w:sz w:val="24"/>
          <w:szCs w:val="24"/>
        </w:rPr>
        <w:t xml:space="preserve">Global Entrepreneurship </w:t>
      </w:r>
      <w:r w:rsidR="00C53625" w:rsidRPr="00C53625">
        <w:rPr>
          <w:rFonts w:ascii="Times New Roman" w:hAnsi="Times New Roman" w:cs="Times New Roman"/>
          <w:sz w:val="24"/>
          <w:szCs w:val="24"/>
        </w:rPr>
        <w:lastRenderedPageBreak/>
        <w:t xml:space="preserve">Week (GEW) brings together over </w:t>
      </w:r>
      <w:r w:rsidR="00C53625">
        <w:rPr>
          <w:rFonts w:ascii="Times New Roman" w:hAnsi="Times New Roman" w:cs="Times New Roman"/>
          <w:sz w:val="24"/>
          <w:szCs w:val="24"/>
        </w:rPr>
        <w:t>one hundred</w:t>
      </w:r>
      <w:r w:rsidR="00C53625" w:rsidRPr="00C53625">
        <w:rPr>
          <w:rFonts w:ascii="Times New Roman" w:hAnsi="Times New Roman" w:cs="Times New Roman"/>
          <w:sz w:val="24"/>
          <w:szCs w:val="24"/>
        </w:rPr>
        <w:t xml:space="preserve"> schools and institutions to highlight their entrepreneurship programmes, outstanding student entrepreneurs, and successful alumni. </w:t>
      </w:r>
      <w:r w:rsidR="00C53625">
        <w:rPr>
          <w:rFonts w:ascii="Times New Roman" w:hAnsi="Times New Roman" w:cs="Times New Roman"/>
          <w:sz w:val="24"/>
          <w:szCs w:val="24"/>
        </w:rPr>
        <w:t xml:space="preserve">Different successful entrepreneurs highlight </w:t>
      </w:r>
      <w:r w:rsidR="00C53625" w:rsidRPr="00C53625">
        <w:rPr>
          <w:rFonts w:ascii="Times New Roman" w:hAnsi="Times New Roman" w:cs="Times New Roman"/>
          <w:sz w:val="24"/>
          <w:szCs w:val="24"/>
        </w:rPr>
        <w:t>entrepreneurial culture and inspire others to join</w:t>
      </w:r>
      <w:r w:rsidR="00C53625">
        <w:rPr>
          <w:rFonts w:ascii="Times New Roman" w:hAnsi="Times New Roman" w:cs="Times New Roman"/>
          <w:sz w:val="24"/>
          <w:szCs w:val="24"/>
        </w:rPr>
        <w:t>.</w:t>
      </w:r>
      <w:r w:rsidR="00C53625" w:rsidRPr="00C53625">
        <w:rPr>
          <w:rFonts w:ascii="Times New Roman" w:hAnsi="Times New Roman" w:cs="Times New Roman"/>
          <w:sz w:val="24"/>
          <w:szCs w:val="24"/>
        </w:rPr>
        <w:t xml:space="preserve"> </w:t>
      </w:r>
      <w:r w:rsidR="00C53625">
        <w:rPr>
          <w:rFonts w:ascii="Times New Roman" w:hAnsi="Times New Roman" w:cs="Times New Roman"/>
          <w:sz w:val="24"/>
          <w:szCs w:val="24"/>
        </w:rPr>
        <w:t>during this week</w:t>
      </w:r>
      <w:r w:rsidR="00C53625" w:rsidRPr="00C53625">
        <w:rPr>
          <w:rFonts w:ascii="Times New Roman" w:hAnsi="Times New Roman" w:cs="Times New Roman"/>
          <w:sz w:val="24"/>
          <w:szCs w:val="24"/>
        </w:rPr>
        <w:t>, there are online and in-person activities taking place, ranging from marketplaces to famous speakers.</w:t>
      </w:r>
      <w:r w:rsidR="00C53625">
        <w:rPr>
          <w:rFonts w:ascii="Times New Roman" w:hAnsi="Times New Roman" w:cs="Times New Roman"/>
          <w:sz w:val="24"/>
          <w:szCs w:val="24"/>
        </w:rPr>
        <w:t xml:space="preserve"> The primary </w:t>
      </w:r>
      <w:r w:rsidR="00C53625" w:rsidRPr="00C53625">
        <w:rPr>
          <w:rFonts w:ascii="Times New Roman" w:hAnsi="Times New Roman" w:cs="Times New Roman"/>
          <w:sz w:val="24"/>
          <w:szCs w:val="24"/>
        </w:rPr>
        <w:t>goal</w:t>
      </w:r>
      <w:r w:rsidR="00C53625">
        <w:rPr>
          <w:rFonts w:ascii="Times New Roman" w:hAnsi="Times New Roman" w:cs="Times New Roman"/>
          <w:sz w:val="24"/>
          <w:szCs w:val="24"/>
        </w:rPr>
        <w:t xml:space="preserve"> of this activity</w:t>
      </w:r>
      <w:r w:rsidR="00C53625" w:rsidRPr="00C53625">
        <w:rPr>
          <w:rFonts w:ascii="Times New Roman" w:hAnsi="Times New Roman" w:cs="Times New Roman"/>
          <w:sz w:val="24"/>
          <w:szCs w:val="24"/>
        </w:rPr>
        <w:t xml:space="preserve"> is to inspire aspiring entrepreneurs,</w:t>
      </w:r>
      <w:r w:rsidR="00C53625">
        <w:rPr>
          <w:rFonts w:ascii="Times New Roman" w:hAnsi="Times New Roman" w:cs="Times New Roman"/>
          <w:sz w:val="24"/>
          <w:szCs w:val="24"/>
        </w:rPr>
        <w:t xml:space="preserve"> especially the younger generation</w:t>
      </w:r>
      <w:r w:rsidR="00C53625" w:rsidRPr="00C53625">
        <w:rPr>
          <w:rFonts w:ascii="Times New Roman" w:hAnsi="Times New Roman" w:cs="Times New Roman"/>
          <w:sz w:val="24"/>
          <w:szCs w:val="24"/>
        </w:rPr>
        <w:t>, to launch their own firms</w:t>
      </w:r>
      <w:r w:rsidR="00C53625">
        <w:rPr>
          <w:rFonts w:ascii="Times New Roman" w:hAnsi="Times New Roman" w:cs="Times New Roman"/>
          <w:sz w:val="24"/>
          <w:szCs w:val="24"/>
        </w:rPr>
        <w:t xml:space="preserve"> and have faith in their creative ideas</w:t>
      </w:r>
      <w:r w:rsidR="00C53625" w:rsidRPr="00C53625">
        <w:rPr>
          <w:rFonts w:ascii="Times New Roman" w:hAnsi="Times New Roman" w:cs="Times New Roman"/>
          <w:sz w:val="24"/>
          <w:szCs w:val="24"/>
        </w:rPr>
        <w:t>. The network's goal is to showcase the beneficial influence that entrepreneurs can have, particularly on innovation and sustainable development.</w:t>
      </w:r>
      <w:r w:rsidR="00A061CE">
        <w:rPr>
          <w:rFonts w:ascii="Times New Roman" w:hAnsi="Times New Roman" w:cs="Times New Roman"/>
          <w:sz w:val="24"/>
          <w:szCs w:val="24"/>
        </w:rPr>
        <w:t xml:space="preserve"> </w:t>
      </w:r>
      <w:r w:rsidR="00A061CE" w:rsidRPr="00A061CE">
        <w:rPr>
          <w:rFonts w:ascii="Times New Roman" w:hAnsi="Times New Roman" w:cs="Times New Roman"/>
          <w:sz w:val="24"/>
          <w:szCs w:val="24"/>
        </w:rPr>
        <w:t xml:space="preserve">Global Entrepreneurship Week </w:t>
      </w:r>
      <w:r w:rsidR="00A061CE">
        <w:rPr>
          <w:rFonts w:ascii="Times New Roman" w:hAnsi="Times New Roman" w:cs="Times New Roman"/>
          <w:sz w:val="24"/>
          <w:szCs w:val="24"/>
        </w:rPr>
        <w:t>seeks</w:t>
      </w:r>
      <w:r w:rsidR="00A061CE" w:rsidRPr="00A061CE">
        <w:rPr>
          <w:rFonts w:ascii="Times New Roman" w:hAnsi="Times New Roman" w:cs="Times New Roman"/>
          <w:sz w:val="24"/>
          <w:szCs w:val="24"/>
        </w:rPr>
        <w:t xml:space="preserve"> to emphasise entrepreneurship as a driver of economic progress. Entrepreneurs create jobs by introducing new and improved products, services, and technology.</w:t>
      </w:r>
    </w:p>
    <w:p w14:paraId="092353E8" w14:textId="4B04677F" w:rsidR="00EF600B" w:rsidRDefault="00F44698" w:rsidP="00EF600B">
      <w:pPr>
        <w:spacing w:line="480" w:lineRule="auto"/>
        <w:jc w:val="both"/>
        <w:rPr>
          <w:rFonts w:ascii="Times New Roman" w:hAnsi="Times New Roman" w:cs="Times New Roman"/>
          <w:sz w:val="24"/>
          <w:szCs w:val="24"/>
        </w:rPr>
      </w:pPr>
      <w:r w:rsidRPr="00F44698">
        <w:rPr>
          <w:rFonts w:ascii="Times New Roman" w:hAnsi="Times New Roman" w:cs="Times New Roman"/>
          <w:sz w:val="24"/>
          <w:szCs w:val="24"/>
        </w:rPr>
        <w:t xml:space="preserve">Global Entrepreneurial Week strives to promote entrepreneurship ecosystems and stimulate collaboration among entrepreneurs worldwide. </w:t>
      </w:r>
      <w:r>
        <w:rPr>
          <w:rFonts w:ascii="Times New Roman" w:hAnsi="Times New Roman" w:cs="Times New Roman"/>
          <w:sz w:val="24"/>
          <w:szCs w:val="24"/>
        </w:rPr>
        <w:t xml:space="preserve">As the world evolves and technology with </w:t>
      </w:r>
      <w:r w:rsidR="00EF600B">
        <w:rPr>
          <w:rFonts w:ascii="Times New Roman" w:hAnsi="Times New Roman" w:cs="Times New Roman"/>
          <w:sz w:val="24"/>
          <w:szCs w:val="24"/>
        </w:rPr>
        <w:t xml:space="preserve">it, </w:t>
      </w:r>
      <w:r w:rsidRPr="00F44698">
        <w:rPr>
          <w:rFonts w:ascii="Times New Roman" w:hAnsi="Times New Roman" w:cs="Times New Roman"/>
          <w:sz w:val="24"/>
          <w:szCs w:val="24"/>
        </w:rPr>
        <w:t>people are becoming aware of how influential entrepreneurs' ideas</w:t>
      </w:r>
      <w:r>
        <w:rPr>
          <w:rFonts w:ascii="Times New Roman" w:hAnsi="Times New Roman" w:cs="Times New Roman"/>
          <w:sz w:val="24"/>
          <w:szCs w:val="24"/>
        </w:rPr>
        <w:t xml:space="preserve"> are and this is</w:t>
      </w:r>
      <w:r w:rsidRPr="00F44698">
        <w:rPr>
          <w:rFonts w:ascii="Times New Roman" w:hAnsi="Times New Roman" w:cs="Times New Roman"/>
          <w:sz w:val="24"/>
          <w:szCs w:val="24"/>
        </w:rPr>
        <w:t xml:space="preserve"> </w:t>
      </w:r>
      <w:r>
        <w:rPr>
          <w:rFonts w:ascii="Times New Roman" w:hAnsi="Times New Roman" w:cs="Times New Roman"/>
          <w:sz w:val="24"/>
          <w:szCs w:val="24"/>
        </w:rPr>
        <w:t xml:space="preserve">because </w:t>
      </w:r>
      <w:r w:rsidRPr="00F44698">
        <w:rPr>
          <w:rFonts w:ascii="Times New Roman" w:hAnsi="Times New Roman" w:cs="Times New Roman"/>
          <w:sz w:val="24"/>
          <w:szCs w:val="24"/>
        </w:rPr>
        <w:t>of their</w:t>
      </w:r>
      <w:r>
        <w:rPr>
          <w:rFonts w:ascii="Times New Roman" w:hAnsi="Times New Roman" w:cs="Times New Roman"/>
          <w:sz w:val="24"/>
          <w:szCs w:val="24"/>
        </w:rPr>
        <w:t xml:space="preserve"> undeniable ability</w:t>
      </w:r>
      <w:r w:rsidRPr="00F44698">
        <w:rPr>
          <w:rFonts w:ascii="Times New Roman" w:hAnsi="Times New Roman" w:cs="Times New Roman"/>
          <w:sz w:val="24"/>
          <w:szCs w:val="24"/>
        </w:rPr>
        <w:t xml:space="preserve"> to offer</w:t>
      </w:r>
      <w:r>
        <w:rPr>
          <w:rFonts w:ascii="Times New Roman" w:hAnsi="Times New Roman" w:cs="Times New Roman"/>
          <w:sz w:val="24"/>
          <w:szCs w:val="24"/>
        </w:rPr>
        <w:t xml:space="preserve"> innovative</w:t>
      </w:r>
      <w:r w:rsidRPr="00F44698">
        <w:rPr>
          <w:rFonts w:ascii="Times New Roman" w:hAnsi="Times New Roman" w:cs="Times New Roman"/>
          <w:sz w:val="24"/>
          <w:szCs w:val="24"/>
        </w:rPr>
        <w:t xml:space="preserve"> solutions to challenges faced by various groups.</w:t>
      </w:r>
      <w:r w:rsidR="00EF600B">
        <w:rPr>
          <w:rFonts w:ascii="Times New Roman" w:hAnsi="Times New Roman" w:cs="Times New Roman"/>
          <w:sz w:val="24"/>
          <w:szCs w:val="24"/>
        </w:rPr>
        <w:t xml:space="preserve"> </w:t>
      </w:r>
    </w:p>
    <w:p w14:paraId="1D53E9CB" w14:textId="28C75414" w:rsidR="00EF600B" w:rsidRDefault="00EF600B" w:rsidP="00862A77">
      <w:pPr>
        <w:spacing w:line="480" w:lineRule="auto"/>
        <w:jc w:val="both"/>
        <w:rPr>
          <w:rFonts w:ascii="Times New Roman" w:hAnsi="Times New Roman" w:cs="Times New Roman"/>
          <w:sz w:val="24"/>
          <w:szCs w:val="24"/>
        </w:rPr>
      </w:pPr>
      <w:r w:rsidRPr="00863F04">
        <w:rPr>
          <w:rFonts w:ascii="Times New Roman" w:hAnsi="Times New Roman" w:cs="Times New Roman"/>
          <w:sz w:val="24"/>
          <w:szCs w:val="24"/>
        </w:rPr>
        <w:t>This initiative aims to instil a variety of essential skills and attitudes in young people. Why young persons? Well, the</w:t>
      </w:r>
      <w:r w:rsidR="00863F04" w:rsidRPr="00863F04">
        <w:rPr>
          <w:rFonts w:ascii="Times New Roman" w:hAnsi="Times New Roman" w:cs="Times New Roman"/>
          <w:sz w:val="24"/>
          <w:szCs w:val="24"/>
        </w:rPr>
        <w:t>y</w:t>
      </w:r>
      <w:r w:rsidRPr="00863F04">
        <w:rPr>
          <w:rFonts w:ascii="Times New Roman" w:hAnsi="Times New Roman" w:cs="Times New Roman"/>
          <w:sz w:val="24"/>
          <w:szCs w:val="24"/>
        </w:rPr>
        <w:t xml:space="preserve"> are the ones who are going to lead the world and are the next generation of resourceful business owners. </w:t>
      </w:r>
      <w:r w:rsidR="00862A77">
        <w:rPr>
          <w:rFonts w:ascii="Times New Roman" w:hAnsi="Times New Roman" w:cs="Times New Roman"/>
          <w:sz w:val="24"/>
          <w:szCs w:val="24"/>
        </w:rPr>
        <w:t>It teaches potential</w:t>
      </w:r>
      <w:r w:rsidR="00862A77" w:rsidRPr="00862A77">
        <w:rPr>
          <w:rFonts w:ascii="Times New Roman" w:hAnsi="Times New Roman" w:cs="Times New Roman"/>
          <w:sz w:val="24"/>
          <w:szCs w:val="24"/>
        </w:rPr>
        <w:t xml:space="preserve"> entrepreneurs</w:t>
      </w:r>
      <w:r w:rsidR="00862A77">
        <w:rPr>
          <w:rFonts w:ascii="Times New Roman" w:hAnsi="Times New Roman" w:cs="Times New Roman"/>
          <w:sz w:val="24"/>
          <w:szCs w:val="24"/>
        </w:rPr>
        <w:t xml:space="preserve"> about what it takes to become successful</w:t>
      </w:r>
      <w:r w:rsidR="00862A77" w:rsidRPr="00862A77">
        <w:rPr>
          <w:rFonts w:ascii="Times New Roman" w:hAnsi="Times New Roman" w:cs="Times New Roman"/>
          <w:sz w:val="24"/>
          <w:szCs w:val="24"/>
        </w:rPr>
        <w:t xml:space="preserve"> a</w:t>
      </w:r>
      <w:r w:rsidR="00862A77">
        <w:rPr>
          <w:rFonts w:ascii="Times New Roman" w:hAnsi="Times New Roman" w:cs="Times New Roman"/>
          <w:sz w:val="24"/>
          <w:szCs w:val="24"/>
        </w:rPr>
        <w:t>nd</w:t>
      </w:r>
      <w:r w:rsidR="00862A77" w:rsidRPr="00862A77">
        <w:rPr>
          <w:rFonts w:ascii="Times New Roman" w:hAnsi="Times New Roman" w:cs="Times New Roman"/>
          <w:sz w:val="24"/>
          <w:szCs w:val="24"/>
        </w:rPr>
        <w:t xml:space="preserve"> fundamentally in charge of all aspects of business growth. </w:t>
      </w:r>
      <w:r w:rsidR="00862A77">
        <w:rPr>
          <w:rFonts w:ascii="Times New Roman" w:hAnsi="Times New Roman" w:cs="Times New Roman"/>
          <w:sz w:val="24"/>
          <w:szCs w:val="24"/>
        </w:rPr>
        <w:t xml:space="preserve">Aspiring young entrepreneurs are taught important life skills, like how to be </w:t>
      </w:r>
      <w:r w:rsidR="00862A77" w:rsidRPr="00862A77">
        <w:rPr>
          <w:rFonts w:ascii="Times New Roman" w:hAnsi="Times New Roman" w:cs="Times New Roman"/>
          <w:sz w:val="24"/>
          <w:szCs w:val="24"/>
        </w:rPr>
        <w:t>robust and adaptive. The</w:t>
      </w:r>
      <w:r w:rsidR="00A43BB9">
        <w:rPr>
          <w:rFonts w:ascii="Times New Roman" w:hAnsi="Times New Roman" w:cs="Times New Roman"/>
          <w:sz w:val="24"/>
          <w:szCs w:val="24"/>
        </w:rPr>
        <w:t xml:space="preserve">y are encouraged </w:t>
      </w:r>
      <w:r w:rsidR="00862A77" w:rsidRPr="00862A77">
        <w:rPr>
          <w:rFonts w:ascii="Times New Roman" w:hAnsi="Times New Roman" w:cs="Times New Roman"/>
          <w:sz w:val="24"/>
          <w:szCs w:val="24"/>
        </w:rPr>
        <w:t xml:space="preserve">to come up with </w:t>
      </w:r>
      <w:r w:rsidR="00A43BB9">
        <w:rPr>
          <w:rFonts w:ascii="Times New Roman" w:hAnsi="Times New Roman" w:cs="Times New Roman"/>
          <w:sz w:val="24"/>
          <w:szCs w:val="24"/>
        </w:rPr>
        <w:t>creative</w:t>
      </w:r>
      <w:r w:rsidR="00862A77" w:rsidRPr="00862A77">
        <w:rPr>
          <w:rFonts w:ascii="Times New Roman" w:hAnsi="Times New Roman" w:cs="Times New Roman"/>
          <w:sz w:val="24"/>
          <w:szCs w:val="24"/>
        </w:rPr>
        <w:t xml:space="preserve"> business concepts</w:t>
      </w:r>
      <w:r w:rsidR="00A43BB9">
        <w:rPr>
          <w:rFonts w:ascii="Times New Roman" w:hAnsi="Times New Roman" w:cs="Times New Roman"/>
          <w:sz w:val="24"/>
          <w:szCs w:val="24"/>
        </w:rPr>
        <w:t xml:space="preserve"> and</w:t>
      </w:r>
      <w:r w:rsidR="00862A77" w:rsidRPr="00862A77">
        <w:rPr>
          <w:rFonts w:ascii="Times New Roman" w:hAnsi="Times New Roman" w:cs="Times New Roman"/>
          <w:sz w:val="24"/>
          <w:szCs w:val="24"/>
        </w:rPr>
        <w:t xml:space="preserve"> to employ soft talents to locate consumers and clients. </w:t>
      </w:r>
    </w:p>
    <w:p w14:paraId="41CFE85D" w14:textId="66FA05F3" w:rsidR="0027211D" w:rsidRDefault="00D903E1" w:rsidP="00862A77">
      <w:pPr>
        <w:spacing w:line="480" w:lineRule="auto"/>
        <w:jc w:val="both"/>
        <w:rPr>
          <w:rFonts w:ascii="Times New Roman" w:hAnsi="Times New Roman" w:cs="Times New Roman"/>
          <w:sz w:val="24"/>
          <w:szCs w:val="24"/>
        </w:rPr>
      </w:pPr>
      <w:r w:rsidRPr="00D903E1">
        <w:rPr>
          <w:rFonts w:ascii="Times New Roman" w:hAnsi="Times New Roman" w:cs="Times New Roman"/>
          <w:sz w:val="24"/>
          <w:szCs w:val="24"/>
        </w:rPr>
        <w:t>A research article entitled ‘Impact of Entrepreneurial Education, Mindset, and Creativity on Entrepreneurial Intention: Mediating Role of Entrepreneurial Self-Efficacy’ (</w:t>
      </w:r>
      <w:proofErr w:type="spellStart"/>
      <w:r w:rsidRPr="00D903E1">
        <w:rPr>
          <w:rFonts w:ascii="Times New Roman" w:hAnsi="Times New Roman" w:cs="Times New Roman"/>
          <w:sz w:val="24"/>
          <w:szCs w:val="24"/>
        </w:rPr>
        <w:t>Jiatong</w:t>
      </w:r>
      <w:proofErr w:type="spellEnd"/>
      <w:r w:rsidRPr="00D903E1">
        <w:rPr>
          <w:rFonts w:ascii="Times New Roman" w:hAnsi="Times New Roman" w:cs="Times New Roman"/>
          <w:sz w:val="24"/>
          <w:szCs w:val="24"/>
        </w:rPr>
        <w:t xml:space="preserve"> et al. 2021) explains further that creativity is an important aspect of individual cognitive processing </w:t>
      </w:r>
      <w:r w:rsidRPr="00D903E1">
        <w:rPr>
          <w:rFonts w:ascii="Times New Roman" w:hAnsi="Times New Roman" w:cs="Times New Roman"/>
          <w:sz w:val="24"/>
          <w:szCs w:val="24"/>
        </w:rPr>
        <w:lastRenderedPageBreak/>
        <w:t>since it may generate fresh and beneficial ideas via the utilisation of relevant information and expertise (</w:t>
      </w:r>
      <w:proofErr w:type="spellStart"/>
      <w:r w:rsidRPr="00D903E1">
        <w:rPr>
          <w:rFonts w:ascii="Times New Roman" w:hAnsi="Times New Roman" w:cs="Times New Roman"/>
          <w:sz w:val="24"/>
          <w:szCs w:val="24"/>
        </w:rPr>
        <w:t>Zampetakis</w:t>
      </w:r>
      <w:proofErr w:type="spellEnd"/>
      <w:r w:rsidRPr="00D903E1">
        <w:rPr>
          <w:rFonts w:ascii="Times New Roman" w:hAnsi="Times New Roman" w:cs="Times New Roman"/>
          <w:sz w:val="24"/>
          <w:szCs w:val="24"/>
        </w:rPr>
        <w:t xml:space="preserve"> and </w:t>
      </w:r>
      <w:proofErr w:type="spellStart"/>
      <w:r w:rsidRPr="00D903E1">
        <w:rPr>
          <w:rFonts w:ascii="Times New Roman" w:hAnsi="Times New Roman" w:cs="Times New Roman"/>
          <w:sz w:val="24"/>
          <w:szCs w:val="24"/>
        </w:rPr>
        <w:t>Moustakis</w:t>
      </w:r>
      <w:proofErr w:type="spellEnd"/>
      <w:r w:rsidRPr="00D903E1">
        <w:rPr>
          <w:rFonts w:ascii="Times New Roman" w:hAnsi="Times New Roman" w:cs="Times New Roman"/>
          <w:sz w:val="24"/>
          <w:szCs w:val="24"/>
        </w:rPr>
        <w:t>, 2006). According to Rodrigues et al. (2019), creativity is defined as a person's capacity and skill. Individuals that are creative are more likely to engage in entrepreneurial activity.</w:t>
      </w:r>
      <w:r>
        <w:rPr>
          <w:rFonts w:ascii="Times New Roman" w:hAnsi="Times New Roman" w:cs="Times New Roman"/>
          <w:sz w:val="24"/>
          <w:szCs w:val="24"/>
        </w:rPr>
        <w:t xml:space="preserve"> </w:t>
      </w:r>
      <w:r w:rsidR="0027211D" w:rsidRPr="0027211D">
        <w:rPr>
          <w:rFonts w:ascii="Times New Roman" w:hAnsi="Times New Roman" w:cs="Times New Roman"/>
          <w:sz w:val="24"/>
          <w:szCs w:val="24"/>
        </w:rPr>
        <w:t>The suggested structural equation model was measured using SPSS and AMOS software on business students in China in this study. According to the findings, entrepreneurial self-efficacy mediates the association between education and mentality, as well as entrepreneurial mindset and entrepreneurial ambition. According to the findings of this study, entrepreneurial attitude had a greater effect on entrepreneurial intention than education and creativity.</w:t>
      </w:r>
    </w:p>
    <w:p w14:paraId="73ECC204" w14:textId="15B0FC68" w:rsidR="00FF045F" w:rsidRDefault="000A2E2F" w:rsidP="00862A77">
      <w:pPr>
        <w:spacing w:line="480" w:lineRule="auto"/>
        <w:jc w:val="both"/>
        <w:rPr>
          <w:rFonts w:ascii="Times New Roman" w:hAnsi="Times New Roman" w:cs="Times New Roman"/>
          <w:sz w:val="24"/>
          <w:szCs w:val="24"/>
        </w:rPr>
      </w:pPr>
      <w:r>
        <w:rPr>
          <w:rFonts w:ascii="Times New Roman" w:hAnsi="Times New Roman" w:cs="Times New Roman"/>
          <w:sz w:val="24"/>
          <w:szCs w:val="24"/>
        </w:rPr>
        <w:t>Global Entrepreneurship week undeniably fosters creativity by channelling</w:t>
      </w:r>
      <w:r w:rsidRPr="000A2E2F">
        <w:rPr>
          <w:rFonts w:ascii="Times New Roman" w:hAnsi="Times New Roman" w:cs="Times New Roman"/>
          <w:sz w:val="24"/>
          <w:szCs w:val="24"/>
        </w:rPr>
        <w:t xml:space="preserve"> motivation</w:t>
      </w:r>
      <w:r w:rsidR="00FA7C76">
        <w:rPr>
          <w:rFonts w:ascii="Times New Roman" w:hAnsi="Times New Roman" w:cs="Times New Roman"/>
          <w:sz w:val="24"/>
          <w:szCs w:val="24"/>
        </w:rPr>
        <w:t xml:space="preserve">, entrepreneurs and brilliant minds like Juliet Davenport and Mark Farmer who have in the past been a part of this prestigious event in </w:t>
      </w:r>
      <w:r w:rsidR="004165E9">
        <w:rPr>
          <w:rFonts w:ascii="Times New Roman" w:hAnsi="Times New Roman" w:cs="Times New Roman"/>
          <w:sz w:val="24"/>
          <w:szCs w:val="24"/>
        </w:rPr>
        <w:t xml:space="preserve">Brittan </w:t>
      </w:r>
      <w:r w:rsidR="004165E9" w:rsidRPr="000A2E2F">
        <w:rPr>
          <w:rFonts w:ascii="Times New Roman" w:hAnsi="Times New Roman" w:cs="Times New Roman"/>
          <w:sz w:val="24"/>
          <w:szCs w:val="24"/>
        </w:rPr>
        <w:t>leave</w:t>
      </w:r>
      <w:r w:rsidRPr="000A2E2F">
        <w:rPr>
          <w:rFonts w:ascii="Times New Roman" w:hAnsi="Times New Roman" w:cs="Times New Roman"/>
          <w:sz w:val="24"/>
          <w:szCs w:val="24"/>
        </w:rPr>
        <w:t xml:space="preserve"> </w:t>
      </w:r>
      <w:r w:rsidR="004165E9">
        <w:rPr>
          <w:rFonts w:ascii="Times New Roman" w:hAnsi="Times New Roman" w:cs="Times New Roman"/>
          <w:sz w:val="24"/>
          <w:szCs w:val="24"/>
        </w:rPr>
        <w:t>attendees</w:t>
      </w:r>
      <w:r w:rsidRPr="000A2E2F">
        <w:rPr>
          <w:rFonts w:ascii="Times New Roman" w:hAnsi="Times New Roman" w:cs="Times New Roman"/>
          <w:sz w:val="24"/>
          <w:szCs w:val="24"/>
        </w:rPr>
        <w:t xml:space="preserve"> feeling energised and invigorated. </w:t>
      </w:r>
      <w:r w:rsidR="004165E9">
        <w:rPr>
          <w:rFonts w:ascii="Times New Roman" w:hAnsi="Times New Roman" w:cs="Times New Roman"/>
          <w:sz w:val="24"/>
          <w:szCs w:val="24"/>
        </w:rPr>
        <w:t>One is</w:t>
      </w:r>
      <w:r w:rsidRPr="000A2E2F">
        <w:rPr>
          <w:rFonts w:ascii="Times New Roman" w:hAnsi="Times New Roman" w:cs="Times New Roman"/>
          <w:sz w:val="24"/>
          <w:szCs w:val="24"/>
        </w:rPr>
        <w:t xml:space="preserve"> encourage</w:t>
      </w:r>
      <w:r w:rsidR="004165E9">
        <w:rPr>
          <w:rFonts w:ascii="Times New Roman" w:hAnsi="Times New Roman" w:cs="Times New Roman"/>
          <w:sz w:val="24"/>
          <w:szCs w:val="24"/>
        </w:rPr>
        <w:t xml:space="preserve">d </w:t>
      </w:r>
      <w:r w:rsidRPr="000A2E2F">
        <w:rPr>
          <w:rFonts w:ascii="Times New Roman" w:hAnsi="Times New Roman" w:cs="Times New Roman"/>
          <w:sz w:val="24"/>
          <w:szCs w:val="24"/>
        </w:rPr>
        <w:t xml:space="preserve">think beyond the box by generating new ideas. </w:t>
      </w:r>
      <w:r w:rsidR="001C6DCF" w:rsidRPr="001C6DCF">
        <w:rPr>
          <w:rFonts w:ascii="Times New Roman" w:hAnsi="Times New Roman" w:cs="Times New Roman"/>
          <w:sz w:val="24"/>
          <w:szCs w:val="24"/>
        </w:rPr>
        <w:t>(CEME Business Campus, 2021)</w:t>
      </w:r>
      <w:r w:rsidR="001C6DCF">
        <w:rPr>
          <w:rFonts w:ascii="Times New Roman" w:hAnsi="Times New Roman" w:cs="Times New Roman"/>
          <w:sz w:val="24"/>
          <w:szCs w:val="24"/>
        </w:rPr>
        <w:t xml:space="preserve"> explains further that n</w:t>
      </w:r>
      <w:r w:rsidRPr="000A2E2F">
        <w:rPr>
          <w:rFonts w:ascii="Times New Roman" w:hAnsi="Times New Roman" w:cs="Times New Roman"/>
          <w:sz w:val="24"/>
          <w:szCs w:val="24"/>
        </w:rPr>
        <w:t xml:space="preserve">othing beats listening to informative speeches and conversing with new and intriguing people to renew the mind. Being away from </w:t>
      </w:r>
      <w:r w:rsidR="0079320D">
        <w:rPr>
          <w:rFonts w:ascii="Times New Roman" w:hAnsi="Times New Roman" w:cs="Times New Roman"/>
          <w:sz w:val="24"/>
          <w:szCs w:val="24"/>
        </w:rPr>
        <w:t>one’s</w:t>
      </w:r>
      <w:r w:rsidRPr="000A2E2F">
        <w:rPr>
          <w:rFonts w:ascii="Times New Roman" w:hAnsi="Times New Roman" w:cs="Times New Roman"/>
          <w:sz w:val="24"/>
          <w:szCs w:val="24"/>
        </w:rPr>
        <w:t xml:space="preserve"> everyday routine </w:t>
      </w:r>
      <w:r w:rsidR="001C6DCF">
        <w:rPr>
          <w:rFonts w:ascii="Times New Roman" w:hAnsi="Times New Roman" w:cs="Times New Roman"/>
          <w:sz w:val="24"/>
          <w:szCs w:val="24"/>
        </w:rPr>
        <w:t xml:space="preserve">can </w:t>
      </w:r>
      <w:r w:rsidRPr="000A2E2F">
        <w:rPr>
          <w:rFonts w:ascii="Times New Roman" w:hAnsi="Times New Roman" w:cs="Times New Roman"/>
          <w:sz w:val="24"/>
          <w:szCs w:val="24"/>
        </w:rPr>
        <w:t xml:space="preserve">not only be beneficial to </w:t>
      </w:r>
      <w:r w:rsidR="001C6DCF">
        <w:rPr>
          <w:rFonts w:ascii="Times New Roman" w:hAnsi="Times New Roman" w:cs="Times New Roman"/>
          <w:sz w:val="24"/>
          <w:szCs w:val="24"/>
        </w:rPr>
        <w:t>their</w:t>
      </w:r>
      <w:r w:rsidRPr="000A2E2F">
        <w:rPr>
          <w:rFonts w:ascii="Times New Roman" w:hAnsi="Times New Roman" w:cs="Times New Roman"/>
          <w:sz w:val="24"/>
          <w:szCs w:val="24"/>
        </w:rPr>
        <w:t xml:space="preserve"> mental condition, but it </w:t>
      </w:r>
      <w:r w:rsidR="001C6DCF">
        <w:rPr>
          <w:rFonts w:ascii="Times New Roman" w:hAnsi="Times New Roman" w:cs="Times New Roman"/>
          <w:sz w:val="24"/>
          <w:szCs w:val="24"/>
        </w:rPr>
        <w:t>can</w:t>
      </w:r>
      <w:r w:rsidRPr="000A2E2F">
        <w:rPr>
          <w:rFonts w:ascii="Times New Roman" w:hAnsi="Times New Roman" w:cs="Times New Roman"/>
          <w:sz w:val="24"/>
          <w:szCs w:val="24"/>
        </w:rPr>
        <w:t xml:space="preserve"> also be important to reawaken </w:t>
      </w:r>
      <w:r w:rsidR="006D0A8E">
        <w:rPr>
          <w:rFonts w:ascii="Times New Roman" w:hAnsi="Times New Roman" w:cs="Times New Roman"/>
          <w:sz w:val="24"/>
          <w:szCs w:val="24"/>
        </w:rPr>
        <w:t>one’s</w:t>
      </w:r>
      <w:r w:rsidR="001C6DCF">
        <w:rPr>
          <w:rFonts w:ascii="Times New Roman" w:hAnsi="Times New Roman" w:cs="Times New Roman"/>
          <w:sz w:val="24"/>
          <w:szCs w:val="24"/>
        </w:rPr>
        <w:t xml:space="preserve"> </w:t>
      </w:r>
      <w:r w:rsidRPr="000A2E2F">
        <w:rPr>
          <w:rFonts w:ascii="Times New Roman" w:hAnsi="Times New Roman" w:cs="Times New Roman"/>
          <w:sz w:val="24"/>
          <w:szCs w:val="24"/>
        </w:rPr>
        <w:t>creative energy</w:t>
      </w:r>
      <w:r w:rsidR="001C6DCF">
        <w:rPr>
          <w:rFonts w:ascii="Times New Roman" w:hAnsi="Times New Roman" w:cs="Times New Roman"/>
          <w:sz w:val="24"/>
          <w:szCs w:val="24"/>
        </w:rPr>
        <w:t xml:space="preserve">. </w:t>
      </w:r>
      <w:r w:rsidR="00FF045F">
        <w:rPr>
          <w:rFonts w:ascii="Times New Roman" w:hAnsi="Times New Roman" w:cs="Times New Roman"/>
          <w:sz w:val="24"/>
          <w:szCs w:val="24"/>
        </w:rPr>
        <w:t xml:space="preserve">Being an entrepreneur takes much more than the willingness to start a business and is more complexed than one simply having an ‘entrepreneurial mindset.’ </w:t>
      </w:r>
      <w:r w:rsidR="00FF045F" w:rsidRPr="00FF045F">
        <w:rPr>
          <w:rFonts w:ascii="Times New Roman" w:hAnsi="Times New Roman" w:cs="Times New Roman"/>
          <w:sz w:val="24"/>
          <w:szCs w:val="24"/>
        </w:rPr>
        <w:t>It</w:t>
      </w:r>
      <w:r w:rsidR="00FF045F">
        <w:rPr>
          <w:rFonts w:ascii="Times New Roman" w:hAnsi="Times New Roman" w:cs="Times New Roman"/>
          <w:sz w:val="24"/>
          <w:szCs w:val="24"/>
        </w:rPr>
        <w:t xml:space="preserve"> takes </w:t>
      </w:r>
      <w:r w:rsidR="00FF045F" w:rsidRPr="00FF045F">
        <w:rPr>
          <w:rFonts w:ascii="Times New Roman" w:hAnsi="Times New Roman" w:cs="Times New Roman"/>
          <w:sz w:val="24"/>
          <w:szCs w:val="24"/>
        </w:rPr>
        <w:t>a drive, a desire for successful outcomes, and a willingness to go the extra mile. CEOs consider "creativity" to be the most crucial leadership skill for the future. In the rising new-world economy, creativity has been designated a critical component for financial success.</w:t>
      </w:r>
      <w:r w:rsidR="009153CB">
        <w:rPr>
          <w:rFonts w:ascii="Times New Roman" w:hAnsi="Times New Roman" w:cs="Times New Roman"/>
          <w:sz w:val="24"/>
          <w:szCs w:val="24"/>
        </w:rPr>
        <w:t xml:space="preserve"> </w:t>
      </w:r>
    </w:p>
    <w:p w14:paraId="02526120" w14:textId="77777777" w:rsidR="00FF045F" w:rsidRDefault="00FF045F" w:rsidP="00862A77">
      <w:pPr>
        <w:spacing w:line="480" w:lineRule="auto"/>
        <w:jc w:val="both"/>
        <w:rPr>
          <w:rFonts w:ascii="Times New Roman" w:hAnsi="Times New Roman" w:cs="Times New Roman"/>
          <w:sz w:val="24"/>
          <w:szCs w:val="24"/>
        </w:rPr>
      </w:pPr>
    </w:p>
    <w:p w14:paraId="03F0515C" w14:textId="77777777" w:rsidR="00212C55" w:rsidRDefault="0079320D" w:rsidP="00212C55">
      <w:pPr>
        <w:spacing w:line="480" w:lineRule="auto"/>
        <w:jc w:val="both"/>
        <w:rPr>
          <w:rFonts w:ascii="Times New Roman" w:hAnsi="Times New Roman" w:cs="Times New Roman"/>
          <w:sz w:val="24"/>
          <w:szCs w:val="24"/>
        </w:rPr>
      </w:pPr>
      <w:r>
        <w:rPr>
          <w:rFonts w:ascii="Times New Roman" w:hAnsi="Times New Roman" w:cs="Times New Roman"/>
          <w:sz w:val="24"/>
          <w:szCs w:val="24"/>
        </w:rPr>
        <w:t>Stretching beyond creativity</w:t>
      </w:r>
      <w:r w:rsidR="006D0A8E">
        <w:rPr>
          <w:rFonts w:ascii="Times New Roman" w:hAnsi="Times New Roman" w:cs="Times New Roman"/>
          <w:sz w:val="24"/>
          <w:szCs w:val="24"/>
        </w:rPr>
        <w:t xml:space="preserve"> this initiative encourages personal growth and life long learning through the development of different life skills that can be used in and out of the work life. </w:t>
      </w:r>
      <w:r w:rsidR="00A64218">
        <w:rPr>
          <w:rFonts w:ascii="Times New Roman" w:hAnsi="Times New Roman" w:cs="Times New Roman"/>
          <w:sz w:val="24"/>
          <w:szCs w:val="24"/>
        </w:rPr>
        <w:lastRenderedPageBreak/>
        <w:t>Having an entrepreneurial mindset helps one to</w:t>
      </w:r>
      <w:r w:rsidR="00A64218" w:rsidRPr="00A64218">
        <w:rPr>
          <w:rFonts w:ascii="Times New Roman" w:hAnsi="Times New Roman" w:cs="Times New Roman"/>
          <w:sz w:val="24"/>
          <w:szCs w:val="24"/>
        </w:rPr>
        <w:t xml:space="preserve"> recognise that no matter how old or brilliant </w:t>
      </w:r>
      <w:r w:rsidR="00A64218" w:rsidRPr="00A64218">
        <w:rPr>
          <w:rFonts w:ascii="Times New Roman" w:hAnsi="Times New Roman" w:cs="Times New Roman"/>
          <w:sz w:val="24"/>
          <w:szCs w:val="24"/>
        </w:rPr>
        <w:t>t</w:t>
      </w:r>
      <w:r w:rsidR="00A64218">
        <w:rPr>
          <w:rFonts w:ascii="Times New Roman" w:hAnsi="Times New Roman" w:cs="Times New Roman"/>
          <w:sz w:val="24"/>
          <w:szCs w:val="24"/>
        </w:rPr>
        <w:t>hey</w:t>
      </w:r>
      <w:r w:rsidR="00A64218" w:rsidRPr="00A64218">
        <w:rPr>
          <w:rFonts w:ascii="Times New Roman" w:hAnsi="Times New Roman" w:cs="Times New Roman"/>
          <w:sz w:val="24"/>
          <w:szCs w:val="24"/>
        </w:rPr>
        <w:t xml:space="preserve"> are, </w:t>
      </w:r>
      <w:r w:rsidR="00A64218">
        <w:rPr>
          <w:rFonts w:ascii="Times New Roman" w:hAnsi="Times New Roman" w:cs="Times New Roman"/>
          <w:sz w:val="24"/>
          <w:szCs w:val="24"/>
        </w:rPr>
        <w:t>they are never done learning</w:t>
      </w:r>
      <w:r w:rsidR="00A64218" w:rsidRPr="00A64218">
        <w:rPr>
          <w:rFonts w:ascii="Times New Roman" w:hAnsi="Times New Roman" w:cs="Times New Roman"/>
          <w:sz w:val="24"/>
          <w:szCs w:val="24"/>
        </w:rPr>
        <w:t xml:space="preserve">. </w:t>
      </w:r>
      <w:r w:rsidR="00A64218" w:rsidRPr="00A64218">
        <w:rPr>
          <w:rFonts w:ascii="Times New Roman" w:hAnsi="Times New Roman" w:cs="Times New Roman"/>
          <w:sz w:val="24"/>
          <w:szCs w:val="24"/>
        </w:rPr>
        <w:t>There</w:t>
      </w:r>
      <w:r w:rsidR="00A64218">
        <w:rPr>
          <w:rFonts w:ascii="Times New Roman" w:hAnsi="Times New Roman" w:cs="Times New Roman"/>
          <w:sz w:val="24"/>
          <w:szCs w:val="24"/>
        </w:rPr>
        <w:t xml:space="preserve"> will always be new things out there to unwrap</w:t>
      </w:r>
      <w:r w:rsidR="00A64218" w:rsidRPr="00A64218">
        <w:rPr>
          <w:rFonts w:ascii="Times New Roman" w:hAnsi="Times New Roman" w:cs="Times New Roman"/>
          <w:sz w:val="24"/>
          <w:szCs w:val="24"/>
        </w:rPr>
        <w:t>. becoming an entrepreneur teach</w:t>
      </w:r>
      <w:r w:rsidR="00A64218">
        <w:rPr>
          <w:rFonts w:ascii="Times New Roman" w:hAnsi="Times New Roman" w:cs="Times New Roman"/>
          <w:sz w:val="24"/>
          <w:szCs w:val="24"/>
        </w:rPr>
        <w:t>es</w:t>
      </w:r>
      <w:r w:rsidR="00A64218" w:rsidRPr="00A64218">
        <w:rPr>
          <w:rFonts w:ascii="Times New Roman" w:hAnsi="Times New Roman" w:cs="Times New Roman"/>
          <w:sz w:val="24"/>
          <w:szCs w:val="24"/>
        </w:rPr>
        <w:t xml:space="preserve"> </w:t>
      </w:r>
      <w:r w:rsidR="00A64218">
        <w:rPr>
          <w:rFonts w:ascii="Times New Roman" w:hAnsi="Times New Roman" w:cs="Times New Roman"/>
          <w:sz w:val="24"/>
          <w:szCs w:val="24"/>
        </w:rPr>
        <w:t>one</w:t>
      </w:r>
      <w:r w:rsidR="00A64218" w:rsidRPr="00A64218">
        <w:rPr>
          <w:rFonts w:ascii="Times New Roman" w:hAnsi="Times New Roman" w:cs="Times New Roman"/>
          <w:sz w:val="24"/>
          <w:szCs w:val="24"/>
        </w:rPr>
        <w:t xml:space="preserve"> the value of lifelong learning</w:t>
      </w:r>
      <w:r w:rsidR="00A64218">
        <w:rPr>
          <w:rFonts w:ascii="Times New Roman" w:hAnsi="Times New Roman" w:cs="Times New Roman"/>
          <w:sz w:val="24"/>
          <w:szCs w:val="24"/>
        </w:rPr>
        <w:t xml:space="preserve"> </w:t>
      </w:r>
      <w:r w:rsidR="00A64218" w:rsidRPr="00A64218">
        <w:rPr>
          <w:rFonts w:ascii="Times New Roman" w:hAnsi="Times New Roman" w:cs="Times New Roman"/>
          <w:sz w:val="24"/>
          <w:szCs w:val="24"/>
        </w:rPr>
        <w:t>(Phoenix, AZ Patch,</w:t>
      </w:r>
      <w:r w:rsidR="00A64218">
        <w:rPr>
          <w:rFonts w:ascii="Times New Roman" w:hAnsi="Times New Roman" w:cs="Times New Roman"/>
          <w:sz w:val="24"/>
          <w:szCs w:val="24"/>
        </w:rPr>
        <w:t xml:space="preserve"> </w:t>
      </w:r>
      <w:r w:rsidR="00A64218" w:rsidRPr="00A64218">
        <w:rPr>
          <w:rFonts w:ascii="Times New Roman" w:hAnsi="Times New Roman" w:cs="Times New Roman"/>
          <w:sz w:val="24"/>
          <w:szCs w:val="24"/>
        </w:rPr>
        <w:t xml:space="preserve">2017). </w:t>
      </w:r>
      <w:r w:rsidR="00A64218">
        <w:rPr>
          <w:rFonts w:ascii="Times New Roman" w:hAnsi="Times New Roman" w:cs="Times New Roman"/>
          <w:sz w:val="24"/>
          <w:szCs w:val="24"/>
        </w:rPr>
        <w:t xml:space="preserve">Aspiring </w:t>
      </w:r>
      <w:r w:rsidR="00D02C1E">
        <w:rPr>
          <w:rFonts w:ascii="Times New Roman" w:hAnsi="Times New Roman" w:cs="Times New Roman"/>
          <w:sz w:val="24"/>
          <w:szCs w:val="24"/>
        </w:rPr>
        <w:t xml:space="preserve">entrepreneurs are encouraged </w:t>
      </w:r>
      <w:r w:rsidR="00D02C1E" w:rsidRPr="00A64218">
        <w:rPr>
          <w:rFonts w:ascii="Times New Roman" w:hAnsi="Times New Roman" w:cs="Times New Roman"/>
          <w:sz w:val="24"/>
          <w:szCs w:val="24"/>
        </w:rPr>
        <w:t>continuously</w:t>
      </w:r>
      <w:r w:rsidR="00D02C1E">
        <w:rPr>
          <w:rFonts w:ascii="Times New Roman" w:hAnsi="Times New Roman" w:cs="Times New Roman"/>
          <w:sz w:val="24"/>
          <w:szCs w:val="24"/>
        </w:rPr>
        <w:t xml:space="preserve"> to</w:t>
      </w:r>
      <w:r w:rsidR="00A64218" w:rsidRPr="00A64218">
        <w:rPr>
          <w:rFonts w:ascii="Times New Roman" w:hAnsi="Times New Roman" w:cs="Times New Roman"/>
          <w:sz w:val="24"/>
          <w:szCs w:val="24"/>
        </w:rPr>
        <w:t xml:space="preserve"> push </w:t>
      </w:r>
      <w:r w:rsidR="00D02C1E">
        <w:rPr>
          <w:rFonts w:ascii="Times New Roman" w:hAnsi="Times New Roman" w:cs="Times New Roman"/>
          <w:sz w:val="24"/>
          <w:szCs w:val="24"/>
        </w:rPr>
        <w:t>themselves</w:t>
      </w:r>
      <w:r w:rsidR="00A64218" w:rsidRPr="00A64218">
        <w:rPr>
          <w:rFonts w:ascii="Times New Roman" w:hAnsi="Times New Roman" w:cs="Times New Roman"/>
          <w:sz w:val="24"/>
          <w:szCs w:val="24"/>
        </w:rPr>
        <w:t xml:space="preserve"> to study and comprehend more, whether </w:t>
      </w:r>
      <w:r w:rsidR="00D02C1E" w:rsidRPr="00A64218">
        <w:rPr>
          <w:rFonts w:ascii="Times New Roman" w:hAnsi="Times New Roman" w:cs="Times New Roman"/>
          <w:sz w:val="24"/>
          <w:szCs w:val="24"/>
        </w:rPr>
        <w:t>it is</w:t>
      </w:r>
      <w:r w:rsidR="00A64218" w:rsidRPr="00A64218">
        <w:rPr>
          <w:rFonts w:ascii="Times New Roman" w:hAnsi="Times New Roman" w:cs="Times New Roman"/>
          <w:sz w:val="24"/>
          <w:szCs w:val="24"/>
        </w:rPr>
        <w:t xml:space="preserve"> about work, personal life, or the world in general. Lifelong learning frequently leads to improved health and happiness, as well as higher life success.</w:t>
      </w:r>
      <w:r w:rsidR="00D02C1E">
        <w:rPr>
          <w:rFonts w:ascii="Times New Roman" w:hAnsi="Times New Roman" w:cs="Times New Roman"/>
          <w:sz w:val="24"/>
          <w:szCs w:val="24"/>
        </w:rPr>
        <w:t xml:space="preserve"> Critical thinking is a lifelong skill</w:t>
      </w:r>
      <w:r w:rsidR="00D02C1E" w:rsidRPr="00D02C1E">
        <w:rPr>
          <w:rFonts w:ascii="Times New Roman" w:hAnsi="Times New Roman" w:cs="Times New Roman"/>
          <w:sz w:val="24"/>
          <w:szCs w:val="24"/>
        </w:rPr>
        <w:t xml:space="preserve"> that is</w:t>
      </w:r>
      <w:r w:rsidR="00D02C1E">
        <w:rPr>
          <w:rFonts w:ascii="Times New Roman" w:hAnsi="Times New Roman" w:cs="Times New Roman"/>
          <w:sz w:val="24"/>
          <w:szCs w:val="24"/>
        </w:rPr>
        <w:t xml:space="preserve"> crucially important within everything one does. Through events like Global Entrepreneurship Week, aspiring young</w:t>
      </w:r>
      <w:r w:rsidR="00D02C1E" w:rsidRPr="00D02C1E">
        <w:rPr>
          <w:rFonts w:ascii="Times New Roman" w:hAnsi="Times New Roman" w:cs="Times New Roman"/>
          <w:sz w:val="24"/>
          <w:szCs w:val="24"/>
        </w:rPr>
        <w:t xml:space="preserve"> </w:t>
      </w:r>
      <w:r w:rsidR="00D02C1E">
        <w:rPr>
          <w:rFonts w:ascii="Times New Roman" w:hAnsi="Times New Roman" w:cs="Times New Roman"/>
          <w:sz w:val="24"/>
          <w:szCs w:val="24"/>
        </w:rPr>
        <w:t>e</w:t>
      </w:r>
      <w:r w:rsidR="00D02C1E" w:rsidRPr="00D02C1E">
        <w:rPr>
          <w:rFonts w:ascii="Times New Roman" w:hAnsi="Times New Roman" w:cs="Times New Roman"/>
          <w:sz w:val="24"/>
          <w:szCs w:val="24"/>
        </w:rPr>
        <w:t xml:space="preserve">ntrepreneurs are </w:t>
      </w:r>
      <w:r w:rsidR="00D02C1E">
        <w:rPr>
          <w:rFonts w:ascii="Times New Roman" w:hAnsi="Times New Roman" w:cs="Times New Roman"/>
          <w:sz w:val="24"/>
          <w:szCs w:val="24"/>
        </w:rPr>
        <w:t>taught</w:t>
      </w:r>
      <w:r w:rsidR="00D02C1E" w:rsidRPr="00D02C1E">
        <w:rPr>
          <w:rFonts w:ascii="Times New Roman" w:hAnsi="Times New Roman" w:cs="Times New Roman"/>
          <w:sz w:val="24"/>
          <w:szCs w:val="24"/>
        </w:rPr>
        <w:t xml:space="preserve"> the</w:t>
      </w:r>
      <w:r w:rsidR="00D02C1E" w:rsidRPr="00D02C1E">
        <w:rPr>
          <w:rFonts w:ascii="Times New Roman" w:hAnsi="Times New Roman" w:cs="Times New Roman"/>
          <w:sz w:val="24"/>
          <w:szCs w:val="24"/>
        </w:rPr>
        <w:t xml:space="preserve"> ability</w:t>
      </w:r>
      <w:r w:rsidR="00D02C1E">
        <w:rPr>
          <w:rFonts w:ascii="Times New Roman" w:hAnsi="Times New Roman" w:cs="Times New Roman"/>
          <w:sz w:val="24"/>
          <w:szCs w:val="24"/>
        </w:rPr>
        <w:t xml:space="preserve"> and importance of being able</w:t>
      </w:r>
      <w:r w:rsidR="00D02C1E" w:rsidRPr="00D02C1E">
        <w:rPr>
          <w:rFonts w:ascii="Times New Roman" w:hAnsi="Times New Roman" w:cs="Times New Roman"/>
          <w:sz w:val="24"/>
          <w:szCs w:val="24"/>
        </w:rPr>
        <w:t xml:space="preserve"> to think critically and approach an issue in a way that allows them to examine it rather than being overwhelmed by it.</w:t>
      </w:r>
      <w:r w:rsidR="00212C55">
        <w:rPr>
          <w:rFonts w:ascii="Times New Roman" w:hAnsi="Times New Roman" w:cs="Times New Roman"/>
          <w:sz w:val="24"/>
          <w:szCs w:val="24"/>
        </w:rPr>
        <w:t xml:space="preserve"> </w:t>
      </w:r>
    </w:p>
    <w:p w14:paraId="667FA36E" w14:textId="77777777" w:rsidR="009B7706" w:rsidRDefault="00212C55" w:rsidP="00212C5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another important skill that can be learnt through entrepreneur development seminars held during Global Entrepreneurship Week. </w:t>
      </w:r>
      <w:r w:rsidRPr="00212C55">
        <w:rPr>
          <w:rFonts w:ascii="Times New Roman" w:hAnsi="Times New Roman" w:cs="Times New Roman"/>
          <w:sz w:val="24"/>
          <w:szCs w:val="24"/>
        </w:rPr>
        <w:t>(Anon,</w:t>
      </w:r>
      <w:r>
        <w:rPr>
          <w:rFonts w:ascii="Times New Roman" w:hAnsi="Times New Roman" w:cs="Times New Roman"/>
          <w:sz w:val="24"/>
          <w:szCs w:val="24"/>
        </w:rPr>
        <w:t xml:space="preserve"> 2023</w:t>
      </w:r>
      <w:r w:rsidRPr="00212C55">
        <w:rPr>
          <w:rFonts w:ascii="Times New Roman" w:hAnsi="Times New Roman" w:cs="Times New Roman"/>
          <w:sz w:val="24"/>
          <w:szCs w:val="24"/>
        </w:rPr>
        <w:t>)</w:t>
      </w:r>
      <w:r>
        <w:rPr>
          <w:rFonts w:ascii="Times New Roman" w:hAnsi="Times New Roman" w:cs="Times New Roman"/>
          <w:sz w:val="24"/>
          <w:szCs w:val="24"/>
        </w:rPr>
        <w:t xml:space="preserve"> </w:t>
      </w:r>
      <w:r w:rsidR="00917CE6">
        <w:rPr>
          <w:rFonts w:ascii="Times New Roman" w:hAnsi="Times New Roman" w:cs="Times New Roman"/>
          <w:sz w:val="24"/>
          <w:szCs w:val="24"/>
        </w:rPr>
        <w:t xml:space="preserve">a </w:t>
      </w:r>
      <w:r w:rsidRPr="00212C55">
        <w:rPr>
          <w:rFonts w:ascii="Times New Roman" w:hAnsi="Times New Roman" w:cs="Times New Roman"/>
          <w:sz w:val="24"/>
          <w:szCs w:val="24"/>
        </w:rPr>
        <w:t xml:space="preserve">chief executive officer </w:t>
      </w:r>
      <w:r w:rsidR="00917CE6">
        <w:rPr>
          <w:rFonts w:ascii="Times New Roman" w:hAnsi="Times New Roman" w:cs="Times New Roman"/>
          <w:sz w:val="24"/>
          <w:szCs w:val="24"/>
        </w:rPr>
        <w:t xml:space="preserve">who </w:t>
      </w:r>
      <w:r w:rsidRPr="00212C55">
        <w:rPr>
          <w:rFonts w:ascii="Times New Roman" w:hAnsi="Times New Roman" w:cs="Times New Roman"/>
          <w:sz w:val="24"/>
          <w:szCs w:val="24"/>
        </w:rPr>
        <w:t>is passionate about helping companies to embrace and thrive on new technology</w:t>
      </w:r>
      <w:r w:rsidR="00917CE6">
        <w:rPr>
          <w:rFonts w:ascii="Times New Roman" w:hAnsi="Times New Roman" w:cs="Times New Roman"/>
          <w:sz w:val="24"/>
          <w:szCs w:val="24"/>
        </w:rPr>
        <w:t xml:space="preserve"> explains additionally that, l</w:t>
      </w:r>
      <w:r w:rsidRPr="00212C55">
        <w:rPr>
          <w:rFonts w:ascii="Times New Roman" w:hAnsi="Times New Roman" w:cs="Times New Roman"/>
          <w:sz w:val="24"/>
          <w:szCs w:val="24"/>
        </w:rPr>
        <w:t>earning how to handle elements of</w:t>
      </w:r>
      <w:r w:rsidR="00917CE6">
        <w:rPr>
          <w:rFonts w:ascii="Times New Roman" w:hAnsi="Times New Roman" w:cs="Times New Roman"/>
          <w:sz w:val="24"/>
          <w:szCs w:val="24"/>
        </w:rPr>
        <w:t xml:space="preserve"> one’s</w:t>
      </w:r>
      <w:r w:rsidRPr="00212C55">
        <w:rPr>
          <w:rFonts w:ascii="Times New Roman" w:hAnsi="Times New Roman" w:cs="Times New Roman"/>
          <w:sz w:val="24"/>
          <w:szCs w:val="24"/>
        </w:rPr>
        <w:t xml:space="preserve"> life is only second to knowing how to communicate </w:t>
      </w:r>
      <w:r w:rsidR="00917CE6" w:rsidRPr="00212C55">
        <w:rPr>
          <w:rFonts w:ascii="Times New Roman" w:hAnsi="Times New Roman" w:cs="Times New Roman"/>
          <w:sz w:val="24"/>
          <w:szCs w:val="24"/>
        </w:rPr>
        <w:t>effectively</w:t>
      </w:r>
      <w:r w:rsidRPr="00212C55">
        <w:rPr>
          <w:rFonts w:ascii="Times New Roman" w:hAnsi="Times New Roman" w:cs="Times New Roman"/>
          <w:sz w:val="24"/>
          <w:szCs w:val="24"/>
        </w:rPr>
        <w:t xml:space="preserve"> with others. Good communication skills are essential in the environment we live in. </w:t>
      </w:r>
      <w:r w:rsidR="00917CE6">
        <w:rPr>
          <w:rFonts w:ascii="Times New Roman" w:hAnsi="Times New Roman" w:cs="Times New Roman"/>
          <w:sz w:val="24"/>
          <w:szCs w:val="24"/>
        </w:rPr>
        <w:t>“</w:t>
      </w:r>
      <w:r w:rsidRPr="00212C55">
        <w:rPr>
          <w:rFonts w:ascii="Times New Roman" w:hAnsi="Times New Roman" w:cs="Times New Roman"/>
          <w:sz w:val="24"/>
          <w:szCs w:val="24"/>
        </w:rPr>
        <w:t xml:space="preserve">Regardless of who you are, you will very certainly have to interact with other people. Even if you </w:t>
      </w:r>
      <w:r w:rsidR="00917CE6" w:rsidRPr="00212C55">
        <w:rPr>
          <w:rFonts w:ascii="Times New Roman" w:hAnsi="Times New Roman" w:cs="Times New Roman"/>
          <w:sz w:val="24"/>
          <w:szCs w:val="24"/>
        </w:rPr>
        <w:t>are not</w:t>
      </w:r>
      <w:r w:rsidRPr="00212C55">
        <w:rPr>
          <w:rFonts w:ascii="Times New Roman" w:hAnsi="Times New Roman" w:cs="Times New Roman"/>
          <w:sz w:val="24"/>
          <w:szCs w:val="24"/>
        </w:rPr>
        <w:t xml:space="preserve"> a social butterfly</w:t>
      </w:r>
      <w:r w:rsidR="00917CE6">
        <w:rPr>
          <w:rFonts w:ascii="Times New Roman" w:hAnsi="Times New Roman" w:cs="Times New Roman"/>
          <w:sz w:val="24"/>
          <w:szCs w:val="24"/>
        </w:rPr>
        <w:t>.”</w:t>
      </w:r>
      <w:r w:rsidR="009B7706">
        <w:rPr>
          <w:rFonts w:ascii="Times New Roman" w:hAnsi="Times New Roman" w:cs="Times New Roman"/>
          <w:sz w:val="24"/>
          <w:szCs w:val="24"/>
        </w:rPr>
        <w:t xml:space="preserve"> </w:t>
      </w:r>
      <w:r w:rsidR="00917CE6">
        <w:rPr>
          <w:rFonts w:ascii="Times New Roman" w:hAnsi="Times New Roman" w:cs="Times New Roman"/>
          <w:sz w:val="24"/>
          <w:szCs w:val="24"/>
        </w:rPr>
        <w:t xml:space="preserve">Effective </w:t>
      </w:r>
      <w:r w:rsidRPr="00212C55">
        <w:rPr>
          <w:rFonts w:ascii="Times New Roman" w:hAnsi="Times New Roman" w:cs="Times New Roman"/>
          <w:sz w:val="24"/>
          <w:szCs w:val="24"/>
        </w:rPr>
        <w:t>communicat</w:t>
      </w:r>
      <w:r w:rsidR="00917CE6">
        <w:rPr>
          <w:rFonts w:ascii="Times New Roman" w:hAnsi="Times New Roman" w:cs="Times New Roman"/>
          <w:sz w:val="24"/>
          <w:szCs w:val="24"/>
        </w:rPr>
        <w:t>ion is essential to conquer</w:t>
      </w:r>
      <w:r w:rsidRPr="00212C55">
        <w:rPr>
          <w:rFonts w:ascii="Times New Roman" w:hAnsi="Times New Roman" w:cs="Times New Roman"/>
          <w:sz w:val="24"/>
          <w:szCs w:val="24"/>
        </w:rPr>
        <w:t xml:space="preserve"> with people</w:t>
      </w:r>
      <w:r w:rsidR="00917CE6">
        <w:rPr>
          <w:rFonts w:ascii="Times New Roman" w:hAnsi="Times New Roman" w:cs="Times New Roman"/>
          <w:sz w:val="24"/>
          <w:szCs w:val="24"/>
        </w:rPr>
        <w:t>,</w:t>
      </w:r>
      <w:r w:rsidRPr="00212C55">
        <w:rPr>
          <w:rFonts w:ascii="Times New Roman" w:hAnsi="Times New Roman" w:cs="Times New Roman"/>
          <w:sz w:val="24"/>
          <w:szCs w:val="24"/>
        </w:rPr>
        <w:t xml:space="preserve"> is </w:t>
      </w:r>
      <w:r w:rsidR="00917CE6" w:rsidRPr="00212C55">
        <w:rPr>
          <w:rFonts w:ascii="Times New Roman" w:hAnsi="Times New Roman" w:cs="Times New Roman"/>
          <w:sz w:val="24"/>
          <w:szCs w:val="24"/>
        </w:rPr>
        <w:t>needed</w:t>
      </w:r>
      <w:r w:rsidR="00917CE6">
        <w:rPr>
          <w:rFonts w:ascii="Times New Roman" w:hAnsi="Times New Roman" w:cs="Times New Roman"/>
          <w:sz w:val="24"/>
          <w:szCs w:val="24"/>
        </w:rPr>
        <w:t xml:space="preserve"> one’s academic life, </w:t>
      </w:r>
      <w:r w:rsidR="00917CE6" w:rsidRPr="00212C55">
        <w:rPr>
          <w:rFonts w:ascii="Times New Roman" w:hAnsi="Times New Roman" w:cs="Times New Roman"/>
          <w:sz w:val="24"/>
          <w:szCs w:val="24"/>
        </w:rPr>
        <w:t>career,</w:t>
      </w:r>
      <w:r w:rsidRPr="00212C55">
        <w:rPr>
          <w:rFonts w:ascii="Times New Roman" w:hAnsi="Times New Roman" w:cs="Times New Roman"/>
          <w:sz w:val="24"/>
          <w:szCs w:val="24"/>
        </w:rPr>
        <w:t xml:space="preserve"> and personal life.</w:t>
      </w:r>
      <w:r>
        <w:rPr>
          <w:rFonts w:ascii="Times New Roman" w:hAnsi="Times New Roman" w:cs="Times New Roman"/>
          <w:sz w:val="24"/>
          <w:szCs w:val="24"/>
        </w:rPr>
        <w:t xml:space="preserve"> </w:t>
      </w:r>
      <w:r w:rsidRPr="00212C55">
        <w:rPr>
          <w:rFonts w:ascii="Times New Roman" w:hAnsi="Times New Roman" w:cs="Times New Roman"/>
          <w:sz w:val="24"/>
          <w:szCs w:val="24"/>
        </w:rPr>
        <w:t xml:space="preserve">Communication enables the creation of a network. Networking is essential for attaining  life objectives, and </w:t>
      </w:r>
      <w:r w:rsidR="00917CE6">
        <w:rPr>
          <w:rFonts w:ascii="Times New Roman" w:hAnsi="Times New Roman" w:cs="Times New Roman"/>
          <w:sz w:val="24"/>
          <w:szCs w:val="24"/>
        </w:rPr>
        <w:t xml:space="preserve">if one decides to </w:t>
      </w:r>
      <w:r w:rsidRPr="00212C55">
        <w:rPr>
          <w:rFonts w:ascii="Times New Roman" w:hAnsi="Times New Roman" w:cs="Times New Roman"/>
          <w:sz w:val="24"/>
          <w:szCs w:val="24"/>
        </w:rPr>
        <w:t>hav</w:t>
      </w:r>
      <w:r w:rsidR="00917CE6">
        <w:rPr>
          <w:rFonts w:ascii="Times New Roman" w:hAnsi="Times New Roman" w:cs="Times New Roman"/>
          <w:sz w:val="24"/>
          <w:szCs w:val="24"/>
        </w:rPr>
        <w:t>e</w:t>
      </w:r>
      <w:r w:rsidRPr="00212C55">
        <w:rPr>
          <w:rFonts w:ascii="Times New Roman" w:hAnsi="Times New Roman" w:cs="Times New Roman"/>
          <w:sz w:val="24"/>
          <w:szCs w:val="24"/>
        </w:rPr>
        <w:t xml:space="preserve"> a business </w:t>
      </w:r>
      <w:r w:rsidR="00917CE6">
        <w:rPr>
          <w:rFonts w:ascii="Times New Roman" w:hAnsi="Times New Roman" w:cs="Times New Roman"/>
          <w:sz w:val="24"/>
          <w:szCs w:val="24"/>
        </w:rPr>
        <w:t xml:space="preserve">it </w:t>
      </w:r>
      <w:r w:rsidRPr="00212C55">
        <w:rPr>
          <w:rFonts w:ascii="Times New Roman" w:hAnsi="Times New Roman" w:cs="Times New Roman"/>
          <w:sz w:val="24"/>
          <w:szCs w:val="24"/>
        </w:rPr>
        <w:t>is a fantastic reason to expand and maintain those networks.</w:t>
      </w:r>
      <w:r w:rsidR="00917CE6">
        <w:rPr>
          <w:rFonts w:ascii="Times New Roman" w:hAnsi="Times New Roman" w:cs="Times New Roman"/>
          <w:sz w:val="24"/>
          <w:szCs w:val="24"/>
        </w:rPr>
        <w:t xml:space="preserve"> Effective communication </w:t>
      </w:r>
      <w:r w:rsidR="009B7706">
        <w:rPr>
          <w:rFonts w:ascii="Times New Roman" w:hAnsi="Times New Roman" w:cs="Times New Roman"/>
          <w:sz w:val="24"/>
          <w:szCs w:val="24"/>
        </w:rPr>
        <w:t>enables one to</w:t>
      </w:r>
      <w:r w:rsidRPr="00212C55">
        <w:rPr>
          <w:rFonts w:ascii="Times New Roman" w:hAnsi="Times New Roman" w:cs="Times New Roman"/>
          <w:sz w:val="24"/>
          <w:szCs w:val="24"/>
        </w:rPr>
        <w:t xml:space="preserve"> interact with professors, employers, mentors, specialists, and workers.</w:t>
      </w:r>
      <w:r w:rsidR="009B7706">
        <w:rPr>
          <w:rFonts w:ascii="Times New Roman" w:hAnsi="Times New Roman" w:cs="Times New Roman"/>
          <w:sz w:val="24"/>
          <w:szCs w:val="24"/>
        </w:rPr>
        <w:t xml:space="preserve"> </w:t>
      </w:r>
    </w:p>
    <w:p w14:paraId="69517357" w14:textId="57CD8D8C" w:rsidR="000A2E2F" w:rsidRDefault="009B7706" w:rsidP="00212C55">
      <w:pPr>
        <w:spacing w:line="480" w:lineRule="auto"/>
        <w:jc w:val="both"/>
        <w:rPr>
          <w:rFonts w:ascii="Times New Roman" w:hAnsi="Times New Roman" w:cs="Times New Roman"/>
          <w:sz w:val="24"/>
          <w:szCs w:val="24"/>
        </w:rPr>
      </w:pPr>
      <w:r>
        <w:rPr>
          <w:rFonts w:ascii="Times New Roman" w:hAnsi="Times New Roman" w:cs="Times New Roman"/>
          <w:sz w:val="24"/>
          <w:szCs w:val="24"/>
        </w:rPr>
        <w:t>Finally, teamwork and collaboration!</w:t>
      </w:r>
      <w:r w:rsidR="0035726D" w:rsidRPr="0035726D">
        <w:rPr>
          <w:rFonts w:ascii="Roboto" w:hAnsi="Roboto"/>
          <w:color w:val="2C3E50"/>
          <w:sz w:val="23"/>
          <w:szCs w:val="23"/>
          <w:shd w:val="clear" w:color="auto" w:fill="FFFFFF"/>
        </w:rPr>
        <w:t xml:space="preserve"> </w:t>
      </w:r>
      <w:r w:rsidR="0035726D" w:rsidRPr="0035726D">
        <w:rPr>
          <w:rFonts w:ascii="Times New Roman" w:hAnsi="Times New Roman" w:cs="Times New Roman"/>
          <w:sz w:val="24"/>
          <w:szCs w:val="24"/>
        </w:rPr>
        <w:t>(Civil Service College, 2018)</w:t>
      </w:r>
      <w:r w:rsidR="0035726D">
        <w:rPr>
          <w:rFonts w:ascii="Times New Roman" w:hAnsi="Times New Roman" w:cs="Times New Roman"/>
          <w:sz w:val="24"/>
          <w:szCs w:val="24"/>
        </w:rPr>
        <w:t xml:space="preserve"> explains that collaboration</w:t>
      </w:r>
      <w:r w:rsidR="0035726D" w:rsidRPr="0035726D">
        <w:rPr>
          <w:rFonts w:ascii="Times New Roman" w:hAnsi="Times New Roman" w:cs="Times New Roman"/>
          <w:sz w:val="24"/>
          <w:szCs w:val="24"/>
        </w:rPr>
        <w:t xml:space="preserve"> and teamwork both require a group of individuals working together to achieve a common objective. The main distinction between collaboration and teamwork is that, although </w:t>
      </w:r>
      <w:r w:rsidR="0035726D" w:rsidRPr="0035726D">
        <w:rPr>
          <w:rFonts w:ascii="Times New Roman" w:hAnsi="Times New Roman" w:cs="Times New Roman"/>
          <w:sz w:val="24"/>
          <w:szCs w:val="24"/>
        </w:rPr>
        <w:lastRenderedPageBreak/>
        <w:t>teamwork integrates the individual contributions of all team members to achieve a goal, those working collaboratively finish a project collectively.</w:t>
      </w:r>
      <w:r w:rsidRPr="009B7706">
        <w:rPr>
          <w:rFonts w:ascii="Times New Roman" w:hAnsi="Times New Roman" w:cs="Times New Roman"/>
          <w:sz w:val="24"/>
          <w:szCs w:val="24"/>
        </w:rPr>
        <w:t xml:space="preserve"> Teamwork is the most effective technique to turn goals into reality and achieve success as an entrepreneur. </w:t>
      </w:r>
      <w:r w:rsidR="0035726D">
        <w:rPr>
          <w:rFonts w:ascii="Times New Roman" w:hAnsi="Times New Roman" w:cs="Times New Roman"/>
          <w:sz w:val="24"/>
          <w:szCs w:val="24"/>
        </w:rPr>
        <w:t>one</w:t>
      </w:r>
      <w:r w:rsidRPr="009B7706">
        <w:rPr>
          <w:rFonts w:ascii="Times New Roman" w:hAnsi="Times New Roman" w:cs="Times New Roman"/>
          <w:sz w:val="24"/>
          <w:szCs w:val="24"/>
        </w:rPr>
        <w:t xml:space="preserve"> must have faith in others to do their part and collaborate to achieve a common objective.</w:t>
      </w:r>
      <w:r w:rsidR="0035726D">
        <w:rPr>
          <w:rFonts w:ascii="Times New Roman" w:hAnsi="Times New Roman" w:cs="Times New Roman"/>
          <w:sz w:val="24"/>
          <w:szCs w:val="24"/>
        </w:rPr>
        <w:t xml:space="preserve"> This is a life skill invigorated not only through initiatives like Global Entrepreneurship Week, but is a skill encouraged throughout different educational initiatives in entrepreneurship </w:t>
      </w:r>
      <w:r w:rsidR="00E35290">
        <w:rPr>
          <w:rFonts w:ascii="Times New Roman" w:hAnsi="Times New Roman" w:cs="Times New Roman"/>
          <w:sz w:val="24"/>
          <w:szCs w:val="24"/>
        </w:rPr>
        <w:t>because it can</w:t>
      </w:r>
      <w:r w:rsidR="0035726D">
        <w:rPr>
          <w:rFonts w:ascii="Times New Roman" w:hAnsi="Times New Roman" w:cs="Times New Roman"/>
          <w:sz w:val="24"/>
          <w:szCs w:val="24"/>
        </w:rPr>
        <w:t xml:space="preserve"> be applied to various aspects of life and school ultimately helping to mould young persons into positive nation building citizens. </w:t>
      </w:r>
    </w:p>
    <w:p w14:paraId="28117B30" w14:textId="7C857BE4" w:rsidR="00EA5FEA" w:rsidRDefault="00E35290" w:rsidP="00E352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512AFA">
        <w:rPr>
          <w:rFonts w:ascii="Times New Roman" w:hAnsi="Times New Roman" w:cs="Times New Roman"/>
          <w:sz w:val="24"/>
          <w:szCs w:val="24"/>
        </w:rPr>
        <w:t>conclusion</w:t>
      </w:r>
      <w:r w:rsidR="00942CAF">
        <w:rPr>
          <w:rFonts w:ascii="Times New Roman" w:hAnsi="Times New Roman" w:cs="Times New Roman"/>
          <w:sz w:val="24"/>
          <w:szCs w:val="24"/>
        </w:rPr>
        <w:t>, Global Entrepreneurship Week is an educational initiative in entrepreneurship that promotes an entrepreneurial mindset and creative thinking</w:t>
      </w:r>
      <w:r w:rsidR="002214AB">
        <w:rPr>
          <w:rFonts w:ascii="Times New Roman" w:hAnsi="Times New Roman" w:cs="Times New Roman"/>
          <w:sz w:val="24"/>
          <w:szCs w:val="24"/>
        </w:rPr>
        <w:t xml:space="preserve">. </w:t>
      </w:r>
      <w:r w:rsidR="004E0BBE">
        <w:rPr>
          <w:rFonts w:ascii="Times New Roman" w:hAnsi="Times New Roman" w:cs="Times New Roman"/>
          <w:sz w:val="24"/>
          <w:szCs w:val="24"/>
        </w:rPr>
        <w:t>Lifelong</w:t>
      </w:r>
      <w:r w:rsidR="002214AB">
        <w:rPr>
          <w:rFonts w:ascii="Times New Roman" w:hAnsi="Times New Roman" w:cs="Times New Roman"/>
          <w:sz w:val="24"/>
          <w:szCs w:val="24"/>
        </w:rPr>
        <w:t xml:space="preserve"> learning and </w:t>
      </w:r>
      <w:r w:rsidR="004E0BBE">
        <w:rPr>
          <w:rFonts w:ascii="Times New Roman" w:hAnsi="Times New Roman" w:cs="Times New Roman"/>
          <w:sz w:val="24"/>
          <w:szCs w:val="24"/>
        </w:rPr>
        <w:t xml:space="preserve">lifelong </w:t>
      </w:r>
      <w:r w:rsidR="002214AB">
        <w:rPr>
          <w:rFonts w:ascii="Times New Roman" w:hAnsi="Times New Roman" w:cs="Times New Roman"/>
          <w:sz w:val="24"/>
          <w:szCs w:val="24"/>
        </w:rPr>
        <w:t xml:space="preserve">skills are developed and </w:t>
      </w:r>
      <w:r w:rsidR="004E0BBE">
        <w:rPr>
          <w:rFonts w:ascii="Times New Roman" w:hAnsi="Times New Roman" w:cs="Times New Roman"/>
          <w:sz w:val="24"/>
          <w:szCs w:val="24"/>
        </w:rPr>
        <w:t xml:space="preserve">are top priority through this initiative catered primarily at the development of young persons. </w:t>
      </w:r>
      <w:r w:rsidR="001A4782">
        <w:rPr>
          <w:rFonts w:ascii="Times New Roman" w:hAnsi="Times New Roman" w:cs="Times New Roman"/>
          <w:sz w:val="24"/>
          <w:szCs w:val="24"/>
        </w:rPr>
        <w:t xml:space="preserve">There are so many success stories surrounding Global Entrepreneurship Week for example, </w:t>
      </w:r>
      <w:r w:rsidR="00D33816" w:rsidRPr="00D33816">
        <w:rPr>
          <w:rFonts w:ascii="Times New Roman" w:hAnsi="Times New Roman" w:cs="Times New Roman"/>
          <w:sz w:val="24"/>
          <w:szCs w:val="24"/>
        </w:rPr>
        <w:t>(</w:t>
      </w:r>
      <w:r w:rsidR="00D33816">
        <w:rPr>
          <w:rFonts w:ascii="Times New Roman" w:hAnsi="Times New Roman" w:cs="Times New Roman"/>
          <w:sz w:val="24"/>
          <w:szCs w:val="24"/>
        </w:rPr>
        <w:t>S</w:t>
      </w:r>
      <w:r w:rsidR="00D33816" w:rsidRPr="00D33816">
        <w:rPr>
          <w:rFonts w:ascii="Times New Roman" w:hAnsi="Times New Roman" w:cs="Times New Roman"/>
          <w:sz w:val="24"/>
          <w:szCs w:val="24"/>
        </w:rPr>
        <w:t>heffield.ac.uk, 2021)</w:t>
      </w:r>
      <w:r w:rsidR="00D33816">
        <w:rPr>
          <w:rFonts w:ascii="Times New Roman" w:hAnsi="Times New Roman" w:cs="Times New Roman"/>
          <w:sz w:val="24"/>
          <w:szCs w:val="24"/>
        </w:rPr>
        <w:t xml:space="preserve"> tells a story of </w:t>
      </w:r>
      <w:r w:rsidR="001A4782">
        <w:rPr>
          <w:rFonts w:ascii="Times New Roman" w:hAnsi="Times New Roman" w:cs="Times New Roman"/>
          <w:sz w:val="24"/>
          <w:szCs w:val="24"/>
        </w:rPr>
        <w:t>Aaron</w:t>
      </w:r>
      <w:r w:rsidR="001A4782" w:rsidRPr="001A4782">
        <w:rPr>
          <w:rFonts w:ascii="Times New Roman" w:hAnsi="Times New Roman" w:cs="Times New Roman"/>
          <w:sz w:val="24"/>
          <w:szCs w:val="24"/>
        </w:rPr>
        <w:t xml:space="preserve">, a former Business Management student, took first place in the Well Rotherham Y-Accelerator earlier this year. His company, </w:t>
      </w:r>
      <w:proofErr w:type="spellStart"/>
      <w:r w:rsidR="001A4782" w:rsidRPr="001A4782">
        <w:rPr>
          <w:rFonts w:ascii="Times New Roman" w:hAnsi="Times New Roman" w:cs="Times New Roman"/>
          <w:sz w:val="24"/>
          <w:szCs w:val="24"/>
        </w:rPr>
        <w:t>Labre's</w:t>
      </w:r>
      <w:proofErr w:type="spellEnd"/>
      <w:r w:rsidR="001A4782" w:rsidRPr="001A4782">
        <w:rPr>
          <w:rFonts w:ascii="Times New Roman" w:hAnsi="Times New Roman" w:cs="Times New Roman"/>
          <w:sz w:val="24"/>
          <w:szCs w:val="24"/>
        </w:rPr>
        <w:t xml:space="preserve"> Hope, aims to be the first non-profit in Rotherham to combine soap, social impact, and homelessness. Aaron was given £500,000 from the UK Community Renewal Fund by the UK Government in November, and he just advanced to the quarter-finals of the renowned Santander X Entrepreneurship </w:t>
      </w:r>
      <w:r w:rsidR="001A4782" w:rsidRPr="001A4782">
        <w:rPr>
          <w:rFonts w:ascii="Times New Roman" w:hAnsi="Times New Roman" w:cs="Times New Roman"/>
          <w:sz w:val="24"/>
          <w:szCs w:val="24"/>
        </w:rPr>
        <w:t>Awards. In</w:t>
      </w:r>
      <w:r w:rsidR="001A4782" w:rsidRPr="001A4782">
        <w:rPr>
          <w:rFonts w:ascii="Times New Roman" w:hAnsi="Times New Roman" w:cs="Times New Roman"/>
          <w:sz w:val="24"/>
          <w:szCs w:val="24"/>
        </w:rPr>
        <w:t xml:space="preserve"> collaboration with Crisis and South Yorkshire Housing Association, the company aspires to establish a social venture that employs individuals suffering homelessness through referral partners to create plant-based, ecologically sustainable, high-quality cosmetics, beginning with </w:t>
      </w:r>
      <w:r w:rsidR="00C74567" w:rsidRPr="001A4782">
        <w:rPr>
          <w:rFonts w:ascii="Times New Roman" w:hAnsi="Times New Roman" w:cs="Times New Roman"/>
          <w:sz w:val="24"/>
          <w:szCs w:val="24"/>
        </w:rPr>
        <w:t>soap! Aaron</w:t>
      </w:r>
      <w:r w:rsidR="001A4782" w:rsidRPr="001A4782">
        <w:rPr>
          <w:rFonts w:ascii="Times New Roman" w:hAnsi="Times New Roman" w:cs="Times New Roman"/>
          <w:sz w:val="24"/>
          <w:szCs w:val="24"/>
        </w:rPr>
        <w:t xml:space="preserve"> is continuing to build ties in South Yorkshire and hopes to hire his first employee in early 2022.</w:t>
      </w:r>
      <w:r w:rsidR="00D33816">
        <w:rPr>
          <w:rFonts w:ascii="Times New Roman" w:hAnsi="Times New Roman" w:cs="Times New Roman"/>
          <w:sz w:val="24"/>
          <w:szCs w:val="24"/>
        </w:rPr>
        <w:t xml:space="preserve"> </w:t>
      </w:r>
      <w:r w:rsidR="00EA5FEA">
        <w:rPr>
          <w:rFonts w:ascii="Times New Roman" w:hAnsi="Times New Roman" w:cs="Times New Roman"/>
          <w:sz w:val="24"/>
          <w:szCs w:val="24"/>
        </w:rPr>
        <w:t xml:space="preserve">The Global Entrepreneurship Week Initiative stands strong as a beacon of youth development and hope for the future and because of this it will continue to be a long existing initiative for many years to come. </w:t>
      </w:r>
    </w:p>
    <w:p w14:paraId="4ACA8BBF" w14:textId="576003FD" w:rsidR="003C7348" w:rsidRDefault="003C7348" w:rsidP="00E35290">
      <w:pPr>
        <w:spacing w:line="480" w:lineRule="auto"/>
        <w:jc w:val="both"/>
        <w:rPr>
          <w:rFonts w:ascii="Times New Roman" w:hAnsi="Times New Roman" w:cs="Times New Roman"/>
          <w:sz w:val="24"/>
          <w:szCs w:val="24"/>
        </w:rPr>
      </w:pPr>
    </w:p>
    <w:p w14:paraId="1985E671" w14:textId="40E6353F" w:rsidR="003C7348" w:rsidRDefault="003C7348" w:rsidP="00E35290">
      <w:pPr>
        <w:spacing w:line="480" w:lineRule="auto"/>
        <w:jc w:val="both"/>
        <w:rPr>
          <w:rFonts w:ascii="Times New Roman" w:hAnsi="Times New Roman" w:cs="Times New Roman"/>
          <w:sz w:val="24"/>
          <w:szCs w:val="24"/>
        </w:rPr>
      </w:pPr>
    </w:p>
    <w:p w14:paraId="1F31F34D" w14:textId="344A78BA" w:rsidR="003C7348" w:rsidRPr="003C7348" w:rsidRDefault="003C7348" w:rsidP="003C7348">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Pr="003C7348">
        <w:rPr>
          <w:rFonts w:ascii="Times New Roman" w:hAnsi="Times New Roman" w:cs="Times New Roman"/>
          <w:sz w:val="24"/>
          <w:szCs w:val="24"/>
          <w:u w:val="single"/>
        </w:rPr>
        <w:t>Reference list</w:t>
      </w:r>
    </w:p>
    <w:p w14:paraId="35451846" w14:textId="77777777" w:rsidR="003C7348" w:rsidRPr="003C7348" w:rsidRDefault="003C7348" w:rsidP="003C7348">
      <w:pPr>
        <w:spacing w:line="480" w:lineRule="auto"/>
        <w:jc w:val="both"/>
        <w:rPr>
          <w:rFonts w:ascii="Times New Roman" w:hAnsi="Times New Roman" w:cs="Times New Roman"/>
          <w:sz w:val="24"/>
          <w:szCs w:val="24"/>
        </w:rPr>
      </w:pPr>
    </w:p>
    <w:p w14:paraId="5A4F8C04"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5 Reasons Successful Business Owners Regularly Attend Networking Events (2021) CEME Business Campus. Available at: https://www.ceme.co.uk/news/5-reasons-successful-business-owners-attend-networking-events/#:~:text=Attending%20events%20is%20a%20great.</w:t>
      </w:r>
    </w:p>
    <w:p w14:paraId="38BB5463"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6 Life Skills Learned from Being an Entrepreneur | Phoenix, AZ Business Directory (2017) Phoenix, AZ Patch. Available at: https://patch.com/arizona/phoenix/directory/listing/19332/6-life-skills-learned-from-being-an-entrepreneur.</w:t>
      </w:r>
    </w:p>
    <w:p w14:paraId="05A13921"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Creativity An Essential of an Entrepreneurial Mindset (no date) www.courierpress.com. Available at: https://archive.courierpress.com/business/creativity--an-essential-of-an-entrepreneurial-mindset-ep-445982061-324575931.html/.</w:t>
      </w:r>
    </w:p>
    <w:p w14:paraId="15194E54"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Global Entrepreneurship Week (no date) Global Dimension. Available at: https://globaldimension.org.uk/calendar/global-entrepreneurship-week/.</w:t>
      </w:r>
    </w:p>
    <w:p w14:paraId="06DEADDB"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 xml:space="preserve">Global Entrepreneurship Week: How it Changes Lives | </w:t>
      </w:r>
      <w:proofErr w:type="spellStart"/>
      <w:r w:rsidRPr="003C7348">
        <w:rPr>
          <w:rFonts w:ascii="Times New Roman" w:hAnsi="Times New Roman" w:cs="Times New Roman"/>
          <w:sz w:val="24"/>
          <w:szCs w:val="24"/>
        </w:rPr>
        <w:t>ProfileTree</w:t>
      </w:r>
      <w:proofErr w:type="spellEnd"/>
      <w:r w:rsidRPr="003C7348">
        <w:rPr>
          <w:rFonts w:ascii="Times New Roman" w:hAnsi="Times New Roman" w:cs="Times New Roman"/>
          <w:sz w:val="24"/>
          <w:szCs w:val="24"/>
        </w:rPr>
        <w:t xml:space="preserve"> (no date). Available at: https://profiletree.com/global-entrepreneurship-week/.</w:t>
      </w:r>
    </w:p>
    <w:p w14:paraId="27C06D06"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Global Entrepreneurship Week: Talented MDX students and graduates who have forged innovative businesses | Middlesex University London (no date) www.mdx.ac.uk. Available at: https://www.mdx.ac.uk/news/2022/11/Global-Entrepreneurship-Week (Accessed: 26 January 2023).</w:t>
      </w:r>
    </w:p>
    <w:p w14:paraId="1C233714" w14:textId="77777777" w:rsidR="003C7348" w:rsidRPr="003C7348" w:rsidRDefault="003C7348" w:rsidP="003C7348">
      <w:pPr>
        <w:spacing w:line="480" w:lineRule="auto"/>
        <w:jc w:val="both"/>
        <w:rPr>
          <w:rFonts w:ascii="Times New Roman" w:hAnsi="Times New Roman" w:cs="Times New Roman"/>
          <w:sz w:val="24"/>
          <w:szCs w:val="24"/>
        </w:rPr>
      </w:pPr>
      <w:proofErr w:type="spellStart"/>
      <w:r w:rsidRPr="003C7348">
        <w:rPr>
          <w:rFonts w:ascii="Times New Roman" w:hAnsi="Times New Roman" w:cs="Times New Roman"/>
          <w:sz w:val="24"/>
          <w:szCs w:val="24"/>
        </w:rPr>
        <w:lastRenderedPageBreak/>
        <w:t>Jiatong</w:t>
      </w:r>
      <w:proofErr w:type="spellEnd"/>
      <w:r w:rsidRPr="003C7348">
        <w:rPr>
          <w:rFonts w:ascii="Times New Roman" w:hAnsi="Times New Roman" w:cs="Times New Roman"/>
          <w:sz w:val="24"/>
          <w:szCs w:val="24"/>
        </w:rPr>
        <w:t>, W. et al. (2021) ‘Impact of Entrepreneurial Education, Mindset, and Creativity on Entrepreneurial Intention: Mediating Role of Entrepreneurial Self-Efficacy’, Frontiers in Psychology, 12. doi:10.3389/fpsyg.2021.724440.</w:t>
      </w:r>
    </w:p>
    <w:p w14:paraId="0E04C114" w14:textId="77777777" w:rsidR="003C7348" w:rsidRPr="003C7348" w:rsidRDefault="003C7348" w:rsidP="003C7348">
      <w:pPr>
        <w:spacing w:line="480" w:lineRule="auto"/>
        <w:jc w:val="both"/>
        <w:rPr>
          <w:rFonts w:ascii="Times New Roman" w:hAnsi="Times New Roman" w:cs="Times New Roman"/>
          <w:sz w:val="24"/>
          <w:szCs w:val="24"/>
        </w:rPr>
      </w:pPr>
      <w:proofErr w:type="spellStart"/>
      <w:r w:rsidRPr="003C7348">
        <w:rPr>
          <w:rFonts w:ascii="Times New Roman" w:hAnsi="Times New Roman" w:cs="Times New Roman"/>
          <w:sz w:val="24"/>
          <w:szCs w:val="24"/>
        </w:rPr>
        <w:t>Lackéus</w:t>
      </w:r>
      <w:proofErr w:type="spellEnd"/>
      <w:r w:rsidRPr="003C7348">
        <w:rPr>
          <w:rFonts w:ascii="Times New Roman" w:hAnsi="Times New Roman" w:cs="Times New Roman"/>
          <w:sz w:val="24"/>
          <w:szCs w:val="24"/>
        </w:rPr>
        <w:t>, M. (2015) BGP Entrepreneurship in Education. Available at: https://www.oecd.org/cfe/leed/BGP_Entrepreneurship-in-Education.pdf.</w:t>
      </w:r>
    </w:p>
    <w:p w14:paraId="676FC254"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Laporte, L. (2018) 6 Skills You Learn from Entrepreneurship, Medium. Available at: https://medium.com/@lisadlaporte/6-skills-you-learn-from-entrepreneurship-b2b7887c7d21.</w:t>
      </w:r>
    </w:p>
    <w:p w14:paraId="457EF4D8"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Team, E.A. (2022) Ecosystems, Education, Inclusion, Policy: Celebrating Global Entrepreneurship Week 2022, European Business Magazine. Available at: https://europeanbusinessmagazine.com/business/ecosystems-education-inclusion-policy-celebrating-global-entrepreneurship-week-2022/.</w:t>
      </w:r>
    </w:p>
    <w:p w14:paraId="3283E4A0"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The Onsight Team - B2B Sales Software Experts - Onsight (no date) www.onsightapp.com. Available at: https://www.onsightapp.com/who-we-are (Accessed: 26 January 2023).</w:t>
      </w:r>
    </w:p>
    <w:p w14:paraId="08E6A605" w14:textId="77777777" w:rsidR="003C7348" w:rsidRP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UNDERSTANDING THE DIFFERENCES BETWEEN TEAMWORK AND COLLABORATION (2018) Civil Service College. Available at: https://www.civilservicecollege.org.uk/news-understanding-the-differences-between-teamwork-and-collaboration-203#:~:text=Both%20teamwork%20and%20collaboration%20involve.</w:t>
      </w:r>
    </w:p>
    <w:p w14:paraId="5A959491" w14:textId="5060491D" w:rsidR="003C7348" w:rsidRDefault="003C7348" w:rsidP="003C7348">
      <w:pPr>
        <w:spacing w:line="480" w:lineRule="auto"/>
        <w:jc w:val="both"/>
        <w:rPr>
          <w:rFonts w:ascii="Times New Roman" w:hAnsi="Times New Roman" w:cs="Times New Roman"/>
          <w:sz w:val="24"/>
          <w:szCs w:val="24"/>
        </w:rPr>
      </w:pPr>
      <w:r w:rsidRPr="003C7348">
        <w:rPr>
          <w:rFonts w:ascii="Times New Roman" w:hAnsi="Times New Roman" w:cs="Times New Roman"/>
          <w:sz w:val="24"/>
          <w:szCs w:val="24"/>
        </w:rPr>
        <w:t xml:space="preserve">Welcome | Global Entrepreneurship Network (no date) www.genglobal.org. Available at: </w:t>
      </w:r>
      <w:hyperlink r:id="rId8" w:history="1">
        <w:r w:rsidR="00C74567" w:rsidRPr="000A6CA7">
          <w:rPr>
            <w:rStyle w:val="Hyperlink"/>
            <w:rFonts w:ascii="Times New Roman" w:hAnsi="Times New Roman" w:cs="Times New Roman"/>
            <w:sz w:val="24"/>
            <w:szCs w:val="24"/>
          </w:rPr>
          <w:t>https://www.genglobal.org/</w:t>
        </w:r>
      </w:hyperlink>
      <w:r w:rsidRPr="003C7348">
        <w:rPr>
          <w:rFonts w:ascii="Times New Roman" w:hAnsi="Times New Roman" w:cs="Times New Roman"/>
          <w:sz w:val="24"/>
          <w:szCs w:val="24"/>
        </w:rPr>
        <w:t>.</w:t>
      </w:r>
    </w:p>
    <w:p w14:paraId="08782844" w14:textId="519EB398" w:rsidR="00C74567" w:rsidRPr="00863F04" w:rsidRDefault="00C74567" w:rsidP="003C7348">
      <w:pPr>
        <w:spacing w:line="480" w:lineRule="auto"/>
        <w:jc w:val="both"/>
        <w:rPr>
          <w:rFonts w:ascii="Times New Roman" w:hAnsi="Times New Roman" w:cs="Times New Roman"/>
          <w:sz w:val="24"/>
          <w:szCs w:val="24"/>
        </w:rPr>
      </w:pPr>
      <w:r w:rsidRPr="00C74567">
        <w:rPr>
          <w:rFonts w:ascii="Times New Roman" w:hAnsi="Times New Roman" w:cs="Times New Roman"/>
          <w:sz w:val="24"/>
          <w:szCs w:val="24"/>
        </w:rPr>
        <w:t>www.sheffield.ac.uk. (2021). </w:t>
      </w:r>
      <w:r w:rsidRPr="00C74567">
        <w:rPr>
          <w:rFonts w:ascii="Times New Roman" w:hAnsi="Times New Roman" w:cs="Times New Roman"/>
          <w:i/>
          <w:iCs/>
          <w:sz w:val="24"/>
          <w:szCs w:val="24"/>
        </w:rPr>
        <w:t>Global Entrepreneurship Week stories</w:t>
      </w:r>
      <w:r w:rsidRPr="00C74567">
        <w:rPr>
          <w:rFonts w:ascii="Times New Roman" w:hAnsi="Times New Roman" w:cs="Times New Roman"/>
          <w:sz w:val="24"/>
          <w:szCs w:val="24"/>
        </w:rPr>
        <w:t>. [online] Available at: https://www.sheffield.ac.uk/entrepreneurship/stories/global-entrepreneurship-week-stories [Accessed 27 Jan. 2023].</w:t>
      </w:r>
    </w:p>
    <w:p w14:paraId="32FABC81" w14:textId="77777777" w:rsidR="00A061CE" w:rsidRPr="00962C03" w:rsidRDefault="00A061CE" w:rsidP="00962C03">
      <w:pPr>
        <w:spacing w:line="480" w:lineRule="auto"/>
        <w:jc w:val="both"/>
        <w:rPr>
          <w:rFonts w:ascii="Times New Roman" w:hAnsi="Times New Roman" w:cs="Times New Roman"/>
          <w:sz w:val="16"/>
          <w:szCs w:val="16"/>
          <w:u w:val="single"/>
        </w:rPr>
      </w:pPr>
    </w:p>
    <w:p w14:paraId="2D09E95D" w14:textId="1D352292" w:rsidR="007E0CE8" w:rsidRPr="003A612C" w:rsidRDefault="007E0CE8" w:rsidP="00962C03">
      <w:pPr>
        <w:spacing w:line="480" w:lineRule="auto"/>
        <w:jc w:val="center"/>
        <w:rPr>
          <w:rFonts w:ascii="Times New Roman" w:hAnsi="Times New Roman" w:cs="Times New Roman"/>
          <w:sz w:val="24"/>
          <w:szCs w:val="24"/>
        </w:rPr>
      </w:pPr>
    </w:p>
    <w:sectPr w:rsidR="007E0CE8" w:rsidRPr="003A612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1B41E" w14:textId="77777777" w:rsidR="007B03C0" w:rsidRDefault="007B03C0" w:rsidP="003A612C">
      <w:pPr>
        <w:spacing w:after="0" w:line="240" w:lineRule="auto"/>
      </w:pPr>
      <w:r>
        <w:separator/>
      </w:r>
    </w:p>
  </w:endnote>
  <w:endnote w:type="continuationSeparator" w:id="0">
    <w:p w14:paraId="2F11F1C6" w14:textId="77777777" w:rsidR="007B03C0" w:rsidRDefault="007B03C0" w:rsidP="003A6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14C8C" w14:textId="77777777" w:rsidR="007B03C0" w:rsidRDefault="007B03C0" w:rsidP="003A612C">
      <w:pPr>
        <w:spacing w:after="0" w:line="240" w:lineRule="auto"/>
      </w:pPr>
      <w:r>
        <w:separator/>
      </w:r>
    </w:p>
  </w:footnote>
  <w:footnote w:type="continuationSeparator" w:id="0">
    <w:p w14:paraId="36EE31BB" w14:textId="77777777" w:rsidR="007B03C0" w:rsidRDefault="007B03C0" w:rsidP="003A6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40989D" w14:textId="77777777" w:rsidR="003A612C" w:rsidRPr="003A612C" w:rsidRDefault="003A612C" w:rsidP="003A612C">
    <w:pPr>
      <w:pStyle w:val="Header"/>
    </w:pPr>
    <w:r w:rsidRPr="003A612C">
      <w:t>(Student Number): 2113730</w:t>
    </w:r>
  </w:p>
  <w:p w14:paraId="092BA10C" w14:textId="77777777" w:rsidR="003A612C" w:rsidRPr="003A612C" w:rsidRDefault="003A612C" w:rsidP="003A612C">
    <w:pPr>
      <w:pStyle w:val="Header"/>
    </w:pPr>
    <w:r w:rsidRPr="003A612C">
      <w:t>(Module Code): ECGE5001P/C</w:t>
    </w:r>
  </w:p>
  <w:p w14:paraId="2DB79E15" w14:textId="77777777" w:rsidR="003A612C" w:rsidRDefault="003A61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7C1"/>
    <w:rsid w:val="000015EC"/>
    <w:rsid w:val="000A17CE"/>
    <w:rsid w:val="000A2E2F"/>
    <w:rsid w:val="000A7842"/>
    <w:rsid w:val="00176406"/>
    <w:rsid w:val="001A4782"/>
    <w:rsid w:val="001C6DCF"/>
    <w:rsid w:val="00212C55"/>
    <w:rsid w:val="002214AB"/>
    <w:rsid w:val="00267EB6"/>
    <w:rsid w:val="0027211D"/>
    <w:rsid w:val="002A3894"/>
    <w:rsid w:val="0035726D"/>
    <w:rsid w:val="003A612C"/>
    <w:rsid w:val="003C7348"/>
    <w:rsid w:val="00403DFD"/>
    <w:rsid w:val="004165E9"/>
    <w:rsid w:val="004D32BD"/>
    <w:rsid w:val="004E0BBE"/>
    <w:rsid w:val="00512AFA"/>
    <w:rsid w:val="00601A86"/>
    <w:rsid w:val="00654C69"/>
    <w:rsid w:val="006D0A8E"/>
    <w:rsid w:val="0079320D"/>
    <w:rsid w:val="007B03C0"/>
    <w:rsid w:val="007E0CE8"/>
    <w:rsid w:val="00862A77"/>
    <w:rsid w:val="00863F04"/>
    <w:rsid w:val="009153CB"/>
    <w:rsid w:val="00917CE6"/>
    <w:rsid w:val="00942CAF"/>
    <w:rsid w:val="00962C03"/>
    <w:rsid w:val="009B7706"/>
    <w:rsid w:val="00A0014C"/>
    <w:rsid w:val="00A061CE"/>
    <w:rsid w:val="00A43BB9"/>
    <w:rsid w:val="00A64218"/>
    <w:rsid w:val="00B54D62"/>
    <w:rsid w:val="00B631D6"/>
    <w:rsid w:val="00BF291D"/>
    <w:rsid w:val="00C12E7C"/>
    <w:rsid w:val="00C226DB"/>
    <w:rsid w:val="00C53625"/>
    <w:rsid w:val="00C74567"/>
    <w:rsid w:val="00D02C1E"/>
    <w:rsid w:val="00D33816"/>
    <w:rsid w:val="00D903E1"/>
    <w:rsid w:val="00DC2C43"/>
    <w:rsid w:val="00E20B54"/>
    <w:rsid w:val="00E35290"/>
    <w:rsid w:val="00E72E45"/>
    <w:rsid w:val="00EA5FEA"/>
    <w:rsid w:val="00EF600B"/>
    <w:rsid w:val="00F257C1"/>
    <w:rsid w:val="00F44698"/>
    <w:rsid w:val="00FA7C76"/>
    <w:rsid w:val="00FF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709EA"/>
  <w15:chartTrackingRefBased/>
  <w15:docId w15:val="{4995D575-C95D-45C6-838C-C77444F07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12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61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12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A6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12C"/>
  </w:style>
  <w:style w:type="paragraph" w:styleId="Footer">
    <w:name w:val="footer"/>
    <w:basedOn w:val="Normal"/>
    <w:link w:val="FooterChar"/>
    <w:uiPriority w:val="99"/>
    <w:unhideWhenUsed/>
    <w:rsid w:val="003A6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12C"/>
  </w:style>
  <w:style w:type="character" w:styleId="Hyperlink">
    <w:name w:val="Hyperlink"/>
    <w:basedOn w:val="DefaultParagraphFont"/>
    <w:uiPriority w:val="99"/>
    <w:unhideWhenUsed/>
    <w:rsid w:val="00C74567"/>
    <w:rPr>
      <w:color w:val="0563C1" w:themeColor="hyperlink"/>
      <w:u w:val="single"/>
    </w:rPr>
  </w:style>
  <w:style w:type="character" w:styleId="UnresolvedMention">
    <w:name w:val="Unresolved Mention"/>
    <w:basedOn w:val="DefaultParagraphFont"/>
    <w:uiPriority w:val="99"/>
    <w:semiHidden/>
    <w:unhideWhenUsed/>
    <w:rsid w:val="00C745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nglobal.org/"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4881</TotalTime>
  <Pages>10</Pages>
  <Words>2231</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25</cp:revision>
  <dcterms:created xsi:type="dcterms:W3CDTF">2023-01-22T20:19:00Z</dcterms:created>
  <dcterms:modified xsi:type="dcterms:W3CDTF">2023-01-27T02:10:00Z</dcterms:modified>
</cp:coreProperties>
</file>