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7A583D" w14:textId="77777777" w:rsidR="003F40CE" w:rsidRDefault="003F40CE" w:rsidP="003F40CE">
      <w:pPr>
        <w:pStyle w:val="paragraph"/>
        <w:spacing w:before="0" w:beforeAutospacing="0" w:after="0" w:afterAutospacing="0"/>
        <w:jc w:val="center"/>
        <w:textAlignment w:val="baseline"/>
        <w:rPr>
          <w:rStyle w:val="normaltextrun"/>
          <w:rFonts w:asciiTheme="minorHAnsi" w:hAnsiTheme="minorHAnsi" w:cstheme="minorHAnsi"/>
          <w:color w:val="000000"/>
          <w:sz w:val="20"/>
          <w:szCs w:val="20"/>
          <w:lang w:val="en-US"/>
        </w:rPr>
      </w:pPr>
    </w:p>
    <w:p w14:paraId="2A58DD6F" w14:textId="77777777" w:rsidR="003F40CE" w:rsidRPr="003F40CE" w:rsidRDefault="003F40CE" w:rsidP="003F40CE">
      <w:pPr>
        <w:pStyle w:val="paragraph"/>
        <w:spacing w:before="0" w:beforeAutospacing="0" w:after="0" w:afterAutospacing="0"/>
        <w:jc w:val="center"/>
        <w:textAlignment w:val="baseline"/>
        <w:rPr>
          <w:rStyle w:val="Strong"/>
          <w:sz w:val="40"/>
          <w:szCs w:val="40"/>
        </w:rPr>
      </w:pPr>
      <w:r w:rsidRPr="003F40CE">
        <w:rPr>
          <w:rStyle w:val="Strong"/>
          <w:sz w:val="40"/>
          <w:szCs w:val="40"/>
        </w:rPr>
        <w:t>Component 1- In-class Assessment </w:t>
      </w:r>
    </w:p>
    <w:p w14:paraId="0DE14A54" w14:textId="3FC34AAB" w:rsidR="003F40CE" w:rsidRPr="003F40CE" w:rsidRDefault="003F40CE" w:rsidP="003F40CE">
      <w:pPr>
        <w:pStyle w:val="paragraph"/>
        <w:spacing w:before="0" w:beforeAutospacing="0" w:after="0" w:afterAutospacing="0"/>
        <w:jc w:val="center"/>
        <w:textAlignment w:val="baseline"/>
        <w:rPr>
          <w:rStyle w:val="Strong"/>
          <w:sz w:val="40"/>
          <w:szCs w:val="40"/>
        </w:rPr>
      </w:pPr>
      <w:r w:rsidRPr="003F40CE">
        <w:rPr>
          <w:rStyle w:val="Strong"/>
          <w:sz w:val="40"/>
          <w:szCs w:val="40"/>
        </w:rPr>
        <w:t>Gap Case Study</w:t>
      </w:r>
    </w:p>
    <w:p w14:paraId="1F0AE138" w14:textId="77777777" w:rsidR="003F40CE" w:rsidRPr="003F40CE" w:rsidRDefault="003F40CE" w:rsidP="003F40CE">
      <w:pPr>
        <w:pStyle w:val="paragraph"/>
        <w:spacing w:before="0" w:beforeAutospacing="0" w:after="0" w:afterAutospacing="0"/>
        <w:jc w:val="center"/>
        <w:textAlignment w:val="baseline"/>
        <w:rPr>
          <w:rStyle w:val="Strong"/>
          <w:sz w:val="40"/>
          <w:szCs w:val="40"/>
        </w:rPr>
      </w:pPr>
    </w:p>
    <w:p w14:paraId="24A096BB" w14:textId="42144794" w:rsidR="003F40CE" w:rsidRPr="003F40CE" w:rsidRDefault="003F40CE" w:rsidP="003F40CE">
      <w:pPr>
        <w:pStyle w:val="paragraph"/>
        <w:spacing w:before="0" w:beforeAutospacing="0" w:after="0" w:afterAutospacing="0"/>
        <w:jc w:val="center"/>
        <w:textAlignment w:val="baseline"/>
        <w:rPr>
          <w:rStyle w:val="Strong"/>
          <w:sz w:val="40"/>
          <w:szCs w:val="40"/>
        </w:rPr>
      </w:pPr>
      <w:r w:rsidRPr="003F40CE">
        <w:rPr>
          <w:rStyle w:val="Strong"/>
          <w:sz w:val="40"/>
          <w:szCs w:val="40"/>
        </w:rPr>
        <w:t>BMSW4004</w:t>
      </w:r>
    </w:p>
    <w:p w14:paraId="2AC9149B" w14:textId="77777777" w:rsidR="003F40CE" w:rsidRPr="003F40CE" w:rsidRDefault="003F40CE" w:rsidP="003F40CE">
      <w:pPr>
        <w:pStyle w:val="paragraph"/>
        <w:spacing w:before="0" w:beforeAutospacing="0" w:after="0" w:afterAutospacing="0"/>
        <w:textAlignment w:val="baseline"/>
        <w:rPr>
          <w:rStyle w:val="Strong"/>
          <w:sz w:val="36"/>
          <w:szCs w:val="36"/>
        </w:rPr>
      </w:pPr>
    </w:p>
    <w:p w14:paraId="45720D87" w14:textId="77777777" w:rsidR="003F40CE" w:rsidRDefault="003F40CE" w:rsidP="003F40CE">
      <w:pPr>
        <w:pStyle w:val="paragraph"/>
        <w:spacing w:before="0" w:beforeAutospacing="0" w:after="0" w:afterAutospacing="0"/>
        <w:jc w:val="center"/>
        <w:textAlignment w:val="baseline"/>
        <w:rPr>
          <w:rStyle w:val="normaltextrun"/>
          <w:rFonts w:asciiTheme="minorHAnsi" w:hAnsiTheme="minorHAnsi" w:cstheme="minorHAnsi"/>
          <w:color w:val="000000"/>
          <w:sz w:val="20"/>
          <w:szCs w:val="20"/>
          <w:lang w:val="en-US"/>
        </w:rPr>
      </w:pPr>
    </w:p>
    <w:p w14:paraId="49CC45BE" w14:textId="77777777" w:rsidR="003F40CE" w:rsidRDefault="003F40CE" w:rsidP="003F40CE">
      <w:pPr>
        <w:pStyle w:val="paragraph"/>
        <w:spacing w:before="0" w:beforeAutospacing="0" w:after="0" w:afterAutospacing="0"/>
        <w:jc w:val="center"/>
        <w:textAlignment w:val="baseline"/>
        <w:rPr>
          <w:rStyle w:val="normaltextrun"/>
          <w:rFonts w:asciiTheme="minorHAnsi" w:hAnsiTheme="minorHAnsi" w:cstheme="minorHAnsi"/>
          <w:color w:val="000000"/>
          <w:sz w:val="20"/>
          <w:szCs w:val="20"/>
          <w:lang w:val="en-US"/>
        </w:rPr>
      </w:pPr>
    </w:p>
    <w:p w14:paraId="73F8E301" w14:textId="785A1865" w:rsidR="00F66087" w:rsidRPr="003F40CE" w:rsidRDefault="00CC3F9D" w:rsidP="003F40CE">
      <w:pPr>
        <w:pStyle w:val="paragraph"/>
        <w:spacing w:before="0" w:beforeAutospacing="0" w:after="0" w:afterAutospacing="0"/>
        <w:jc w:val="center"/>
        <w:textAlignment w:val="baseline"/>
        <w:rPr>
          <w:rStyle w:val="SubtleEmphasis"/>
          <w:i w:val="0"/>
          <w:iCs w:val="0"/>
          <w:sz w:val="20"/>
          <w:szCs w:val="20"/>
        </w:rPr>
      </w:pPr>
      <w:r w:rsidRPr="003F40CE">
        <w:rPr>
          <w:rStyle w:val="SubtleEmphasis"/>
          <w:i w:val="0"/>
          <w:iCs w:val="0"/>
          <w:sz w:val="20"/>
          <w:szCs w:val="20"/>
        </w:rPr>
        <w:t>Mr Leighton Fernandes (1915091)</w:t>
      </w:r>
    </w:p>
    <w:p w14:paraId="600D5D44" w14:textId="77777777" w:rsidR="00CC3F9D" w:rsidRPr="003F40CE" w:rsidRDefault="00CC3F9D" w:rsidP="00F66087">
      <w:pPr>
        <w:pStyle w:val="paragraph"/>
        <w:spacing w:before="0" w:beforeAutospacing="0" w:after="0" w:afterAutospacing="0"/>
        <w:jc w:val="center"/>
        <w:textAlignment w:val="baseline"/>
        <w:rPr>
          <w:rStyle w:val="SubtleEmphasis"/>
          <w:i w:val="0"/>
          <w:iCs w:val="0"/>
          <w:sz w:val="20"/>
          <w:szCs w:val="20"/>
        </w:rPr>
      </w:pPr>
    </w:p>
    <w:p w14:paraId="718148AD" w14:textId="2DA4A9BC" w:rsidR="00CC3F9D" w:rsidRPr="003F40CE" w:rsidRDefault="00CC3F9D" w:rsidP="00F66087">
      <w:pPr>
        <w:pStyle w:val="paragraph"/>
        <w:spacing w:before="0" w:beforeAutospacing="0" w:after="0" w:afterAutospacing="0"/>
        <w:jc w:val="center"/>
        <w:textAlignment w:val="baseline"/>
        <w:rPr>
          <w:rStyle w:val="SubtleEmphasis"/>
          <w:i w:val="0"/>
          <w:iCs w:val="0"/>
          <w:sz w:val="20"/>
          <w:szCs w:val="20"/>
        </w:rPr>
      </w:pPr>
      <w:r w:rsidRPr="003F40CE">
        <w:rPr>
          <w:rStyle w:val="SubtleEmphasis"/>
          <w:i w:val="0"/>
          <w:iCs w:val="0"/>
          <w:sz w:val="20"/>
          <w:szCs w:val="20"/>
        </w:rPr>
        <w:t>University of Wales Trinity Saint David</w:t>
      </w:r>
      <w:r w:rsidR="003F40CE" w:rsidRPr="003F40CE">
        <w:rPr>
          <w:rStyle w:val="SubtleEmphasis"/>
          <w:i w:val="0"/>
          <w:iCs w:val="0"/>
          <w:sz w:val="20"/>
          <w:szCs w:val="20"/>
        </w:rPr>
        <w:t xml:space="preserve"> (UWTSD)</w:t>
      </w:r>
    </w:p>
    <w:p w14:paraId="4447D942" w14:textId="77777777" w:rsidR="00CC3F9D" w:rsidRPr="003F40CE" w:rsidRDefault="00CC3F9D" w:rsidP="00CC3F9D">
      <w:pPr>
        <w:pStyle w:val="paragraph"/>
        <w:spacing w:before="0" w:beforeAutospacing="0" w:after="0" w:afterAutospacing="0"/>
        <w:textAlignment w:val="baseline"/>
        <w:rPr>
          <w:rStyle w:val="SubtleEmphasis"/>
          <w:i w:val="0"/>
          <w:iCs w:val="0"/>
          <w:sz w:val="20"/>
          <w:szCs w:val="20"/>
        </w:rPr>
      </w:pPr>
    </w:p>
    <w:p w14:paraId="7F15E252" w14:textId="77777777" w:rsidR="00CC3F9D" w:rsidRPr="003F40CE" w:rsidRDefault="00CC3F9D" w:rsidP="00CC3F9D">
      <w:pPr>
        <w:pStyle w:val="paragraph"/>
        <w:spacing w:before="0" w:beforeAutospacing="0" w:after="0" w:afterAutospacing="0"/>
        <w:jc w:val="center"/>
        <w:textAlignment w:val="baseline"/>
        <w:rPr>
          <w:rStyle w:val="SubtleEmphasis"/>
          <w:i w:val="0"/>
          <w:iCs w:val="0"/>
          <w:sz w:val="20"/>
          <w:szCs w:val="20"/>
        </w:rPr>
      </w:pPr>
      <w:r w:rsidRPr="003F40CE">
        <w:rPr>
          <w:rStyle w:val="SubtleEmphasis"/>
          <w:i w:val="0"/>
          <w:iCs w:val="0"/>
          <w:sz w:val="20"/>
          <w:szCs w:val="20"/>
        </w:rPr>
        <w:t>12th November 2020</w:t>
      </w:r>
    </w:p>
    <w:p w14:paraId="57D9CD0E" w14:textId="77777777" w:rsidR="00CC3F9D" w:rsidRPr="003F40CE" w:rsidRDefault="00CC3F9D" w:rsidP="00CC3F9D">
      <w:pPr>
        <w:pStyle w:val="paragraph"/>
        <w:spacing w:before="0" w:beforeAutospacing="0" w:after="0" w:afterAutospacing="0"/>
        <w:textAlignment w:val="baseline"/>
        <w:rPr>
          <w:rStyle w:val="SubtleEmphasis"/>
          <w:i w:val="0"/>
          <w:iCs w:val="0"/>
          <w:sz w:val="20"/>
          <w:szCs w:val="20"/>
        </w:rPr>
      </w:pPr>
    </w:p>
    <w:p w14:paraId="11BD48D1" w14:textId="599C7B6F" w:rsidR="00CC3F9D" w:rsidRPr="003F40CE" w:rsidRDefault="00CC3F9D" w:rsidP="00CC3F9D">
      <w:pPr>
        <w:pStyle w:val="paragraph"/>
        <w:spacing w:before="0" w:beforeAutospacing="0" w:after="0" w:afterAutospacing="0"/>
        <w:jc w:val="center"/>
        <w:textAlignment w:val="baseline"/>
        <w:rPr>
          <w:rStyle w:val="SubtleEmphasis"/>
          <w:i w:val="0"/>
          <w:iCs w:val="0"/>
          <w:sz w:val="20"/>
          <w:szCs w:val="20"/>
        </w:rPr>
      </w:pPr>
      <w:r w:rsidRPr="003F40CE">
        <w:rPr>
          <w:rStyle w:val="SubtleEmphasis"/>
          <w:i w:val="0"/>
          <w:iCs w:val="0"/>
          <w:sz w:val="20"/>
          <w:szCs w:val="20"/>
        </w:rPr>
        <w:t xml:space="preserve">Lecturer: Chris </w:t>
      </w:r>
      <w:proofErr w:type="spellStart"/>
      <w:r w:rsidRPr="003F40CE">
        <w:rPr>
          <w:rStyle w:val="SubtleEmphasis"/>
          <w:i w:val="0"/>
          <w:iCs w:val="0"/>
          <w:sz w:val="20"/>
          <w:szCs w:val="20"/>
        </w:rPr>
        <w:t>Felices</w:t>
      </w:r>
      <w:proofErr w:type="spellEnd"/>
    </w:p>
    <w:p w14:paraId="684DC77A" w14:textId="4809DBA1" w:rsidR="00CC3F9D" w:rsidRDefault="00CC3F9D" w:rsidP="00F66087">
      <w:pPr>
        <w:pStyle w:val="paragraph"/>
        <w:spacing w:before="0" w:beforeAutospacing="0" w:after="0" w:afterAutospacing="0"/>
        <w:jc w:val="center"/>
        <w:textAlignment w:val="baseline"/>
        <w:rPr>
          <w:rStyle w:val="SubtleEmphasis"/>
          <w:sz w:val="20"/>
          <w:szCs w:val="20"/>
        </w:rPr>
      </w:pPr>
    </w:p>
    <w:p w14:paraId="3D3B7FBD" w14:textId="2EA03DBE" w:rsidR="003F40CE" w:rsidRDefault="003F40CE" w:rsidP="00F66087">
      <w:pPr>
        <w:pStyle w:val="paragraph"/>
        <w:spacing w:before="0" w:beforeAutospacing="0" w:after="0" w:afterAutospacing="0"/>
        <w:jc w:val="center"/>
        <w:textAlignment w:val="baseline"/>
        <w:rPr>
          <w:rStyle w:val="SubtleEmphasis"/>
          <w:sz w:val="20"/>
          <w:szCs w:val="20"/>
        </w:rPr>
      </w:pPr>
    </w:p>
    <w:p w14:paraId="546D71D2" w14:textId="7225977A" w:rsidR="003F40CE" w:rsidRDefault="003F40CE" w:rsidP="00F66087">
      <w:pPr>
        <w:pStyle w:val="paragraph"/>
        <w:spacing w:before="0" w:beforeAutospacing="0" w:after="0" w:afterAutospacing="0"/>
        <w:jc w:val="center"/>
        <w:textAlignment w:val="baseline"/>
        <w:rPr>
          <w:rStyle w:val="SubtleEmphasis"/>
          <w:i w:val="0"/>
          <w:iCs w:val="0"/>
          <w:sz w:val="20"/>
          <w:szCs w:val="20"/>
        </w:rPr>
      </w:pPr>
    </w:p>
    <w:p w14:paraId="273114D7" w14:textId="20F936C7" w:rsidR="003F40CE" w:rsidRDefault="003F40CE" w:rsidP="003F40CE">
      <w:pPr>
        <w:pStyle w:val="paragraph"/>
        <w:spacing w:before="0" w:beforeAutospacing="0" w:after="0" w:afterAutospacing="0"/>
        <w:textAlignment w:val="baseline"/>
        <w:rPr>
          <w:rStyle w:val="SubtleEmphasis"/>
          <w:i w:val="0"/>
          <w:iCs w:val="0"/>
          <w:sz w:val="20"/>
          <w:szCs w:val="20"/>
        </w:rPr>
      </w:pPr>
    </w:p>
    <w:p w14:paraId="13B72C63" w14:textId="77777777" w:rsidR="003F40CE" w:rsidRPr="003F40CE" w:rsidRDefault="003F40CE" w:rsidP="003F40CE">
      <w:pPr>
        <w:pStyle w:val="paragraph"/>
        <w:spacing w:before="0" w:beforeAutospacing="0" w:after="0" w:afterAutospacing="0"/>
        <w:textAlignment w:val="baseline"/>
        <w:rPr>
          <w:rStyle w:val="SubtleEmphasis"/>
          <w:i w:val="0"/>
          <w:iCs w:val="0"/>
          <w:sz w:val="20"/>
          <w:szCs w:val="20"/>
        </w:rPr>
      </w:pPr>
    </w:p>
    <w:p w14:paraId="18A4A4FB" w14:textId="317AAB50" w:rsidR="003F40CE" w:rsidRPr="00FD7870" w:rsidRDefault="00FD7870" w:rsidP="00FD7870">
      <w:pPr>
        <w:pStyle w:val="paragraph"/>
        <w:spacing w:before="0" w:beforeAutospacing="0" w:after="0" w:afterAutospacing="0"/>
        <w:textAlignment w:val="baseline"/>
        <w:rPr>
          <w:rStyle w:val="normaltextrun"/>
          <w:rFonts w:asciiTheme="minorHAnsi" w:hAnsiTheme="minorHAnsi" w:cstheme="minorHAnsi"/>
          <w:b/>
          <w:bCs/>
          <w:color w:val="000000"/>
          <w:sz w:val="22"/>
          <w:szCs w:val="22"/>
          <w:u w:val="single"/>
          <w:lang w:val="en-US"/>
        </w:rPr>
      </w:pPr>
      <w:r w:rsidRPr="00FD7870">
        <w:rPr>
          <w:rStyle w:val="SubtleEmphasis"/>
          <w:rFonts w:asciiTheme="minorHAnsi" w:hAnsiTheme="minorHAnsi" w:cstheme="minorHAnsi"/>
          <w:b/>
          <w:bCs/>
          <w:i w:val="0"/>
          <w:iCs w:val="0"/>
          <w:sz w:val="22"/>
          <w:szCs w:val="22"/>
          <w:u w:val="single"/>
        </w:rPr>
        <w:t>Nature</w:t>
      </w:r>
    </w:p>
    <w:p w14:paraId="50E8F0BE" w14:textId="77777777" w:rsidR="00FD7870" w:rsidRDefault="00FD7870" w:rsidP="00F66087"/>
    <w:p w14:paraId="15156B29" w14:textId="6655D7FC" w:rsidR="00E775E4" w:rsidRDefault="00171D3C" w:rsidP="00E775E4">
      <w:r>
        <w:t xml:space="preserve">Gap has come </w:t>
      </w:r>
      <w:r w:rsidRPr="005542B0">
        <w:t xml:space="preserve">under enormous financial strain, </w:t>
      </w:r>
      <w:bookmarkStart w:id="0" w:name="_Hlk56033232"/>
      <w:r w:rsidRPr="005542B0">
        <w:t xml:space="preserve">which has forced the apparel retailer to close most of its 3,300 </w:t>
      </w:r>
      <w:r w:rsidR="00237756" w:rsidRPr="005542B0">
        <w:t>sto</w:t>
      </w:r>
      <w:r w:rsidR="00AD79C8">
        <w:t>res</w:t>
      </w:r>
      <w:bookmarkEnd w:id="0"/>
      <w:r w:rsidR="004B6DF8">
        <w:t>.</w:t>
      </w:r>
      <w:r w:rsidR="002A4085">
        <w:t xml:space="preserve"> T</w:t>
      </w:r>
      <w:r w:rsidR="00E775E4">
        <w:t>he apparel retailer scrambles to conserve enough cash to weather the economic crisis triggered by the coronavirus pandemic.</w:t>
      </w:r>
    </w:p>
    <w:p w14:paraId="382738AD" w14:textId="71BCADC7" w:rsidR="00FD7870" w:rsidRPr="005542B0" w:rsidRDefault="00FD7870" w:rsidP="00E775E4"/>
    <w:p w14:paraId="09296120" w14:textId="77777777" w:rsidR="00FD7870" w:rsidRDefault="00FD7870" w:rsidP="00F66087"/>
    <w:p w14:paraId="2914C3F4" w14:textId="6CB47A73" w:rsidR="00FD7870" w:rsidRPr="00FD7870" w:rsidRDefault="00FD7870" w:rsidP="00F66087">
      <w:pPr>
        <w:rPr>
          <w:b/>
          <w:bCs/>
          <w:u w:val="single"/>
        </w:rPr>
      </w:pPr>
      <w:r w:rsidRPr="00FD7870">
        <w:rPr>
          <w:b/>
          <w:bCs/>
          <w:u w:val="single"/>
        </w:rPr>
        <w:t>Scope</w:t>
      </w:r>
    </w:p>
    <w:p w14:paraId="195B1406" w14:textId="7D51031E" w:rsidR="00906D94" w:rsidRDefault="00237756" w:rsidP="0090767D">
      <w:pPr>
        <w:tabs>
          <w:tab w:val="left" w:pos="5030"/>
        </w:tabs>
      </w:pPr>
      <w:r>
        <w:t xml:space="preserve">The nature of this problem has </w:t>
      </w:r>
      <w:r w:rsidR="00FF7109">
        <w:t xml:space="preserve">affected: </w:t>
      </w:r>
      <w:r w:rsidR="006021F3">
        <w:t xml:space="preserve"> </w:t>
      </w:r>
      <w:r w:rsidR="0090767D">
        <w:tab/>
      </w:r>
    </w:p>
    <w:p w14:paraId="0B7DE99A" w14:textId="607EDEF2" w:rsidR="00DD5CB0" w:rsidRDefault="004F0444" w:rsidP="00DD5CB0">
      <w:pPr>
        <w:pStyle w:val="ListParagraph"/>
        <w:numPr>
          <w:ilvl w:val="0"/>
          <w:numId w:val="4"/>
        </w:numPr>
      </w:pPr>
      <w:r>
        <w:t>Employees</w:t>
      </w:r>
    </w:p>
    <w:p w14:paraId="7E3BE3BE" w14:textId="77777777" w:rsidR="00DD5CB0" w:rsidRDefault="00DD5CB0" w:rsidP="00DD5CB0">
      <w:pPr>
        <w:pStyle w:val="ListParagraph"/>
        <w:ind w:left="770"/>
      </w:pPr>
    </w:p>
    <w:p w14:paraId="1FB94499" w14:textId="1AA07A67" w:rsidR="00DD5CB0" w:rsidRDefault="00DD5CB0" w:rsidP="00DD5CB0">
      <w:pPr>
        <w:pStyle w:val="ListParagraph"/>
        <w:numPr>
          <w:ilvl w:val="0"/>
          <w:numId w:val="4"/>
        </w:numPr>
      </w:pPr>
      <w:r>
        <w:t>Customers</w:t>
      </w:r>
    </w:p>
    <w:p w14:paraId="09968617" w14:textId="77777777" w:rsidR="00DD5CB0" w:rsidRDefault="00DD5CB0" w:rsidP="00DD5CB0">
      <w:pPr>
        <w:pStyle w:val="ListParagraph"/>
      </w:pPr>
    </w:p>
    <w:p w14:paraId="54C5C142" w14:textId="609EA6AD" w:rsidR="00DD5CB0" w:rsidRDefault="00DD5CB0" w:rsidP="00DD5CB0">
      <w:pPr>
        <w:pStyle w:val="ListParagraph"/>
        <w:numPr>
          <w:ilvl w:val="0"/>
          <w:numId w:val="4"/>
        </w:numPr>
      </w:pPr>
      <w:r>
        <w:t xml:space="preserve">Stakeholders </w:t>
      </w:r>
    </w:p>
    <w:p w14:paraId="15823EC7" w14:textId="77777777" w:rsidR="00424EBC" w:rsidRDefault="00424EBC" w:rsidP="00424EBC">
      <w:pPr>
        <w:pStyle w:val="ListParagraph"/>
      </w:pPr>
    </w:p>
    <w:p w14:paraId="416D3475" w14:textId="2ABA18C5" w:rsidR="00424EBC" w:rsidRDefault="00424EBC" w:rsidP="00DD5CB0">
      <w:pPr>
        <w:pStyle w:val="ListParagraph"/>
        <w:numPr>
          <w:ilvl w:val="0"/>
          <w:numId w:val="4"/>
        </w:numPr>
      </w:pPr>
      <w:r>
        <w:t xml:space="preserve">Economic </w:t>
      </w:r>
    </w:p>
    <w:p w14:paraId="6D584DE6" w14:textId="414CAE54" w:rsidR="004F0444" w:rsidRDefault="004F0444" w:rsidP="00DD5CB0">
      <w:bookmarkStart w:id="1" w:name="_Hlk56032582"/>
    </w:p>
    <w:bookmarkEnd w:id="1"/>
    <w:p w14:paraId="2041AAE7" w14:textId="77777777" w:rsidR="004F0444" w:rsidRDefault="004F0444" w:rsidP="004F0444">
      <w:pPr>
        <w:pStyle w:val="ListParagraph"/>
      </w:pPr>
    </w:p>
    <w:p w14:paraId="6FE09710" w14:textId="77777777" w:rsidR="004F0444" w:rsidRDefault="004F0444" w:rsidP="00DD5CB0">
      <w:pPr>
        <w:pStyle w:val="ListParagraph"/>
        <w:ind w:left="770"/>
      </w:pPr>
    </w:p>
    <w:p w14:paraId="022CCDCC" w14:textId="77777777" w:rsidR="004F0444" w:rsidRDefault="004F0444" w:rsidP="004F0444">
      <w:pPr>
        <w:pStyle w:val="ListParagraph"/>
      </w:pPr>
    </w:p>
    <w:p w14:paraId="5EC235A7" w14:textId="0BEB70C3" w:rsidR="00FF7109" w:rsidRDefault="00FF7109" w:rsidP="00DD5CB0">
      <w:bookmarkStart w:id="2" w:name="_Hlk56032470"/>
    </w:p>
    <w:bookmarkEnd w:id="2"/>
    <w:p w14:paraId="29ACAC58" w14:textId="77777777" w:rsidR="008D6498" w:rsidRDefault="008D6498" w:rsidP="00F66087">
      <w:pPr>
        <w:rPr>
          <w:b/>
          <w:bCs/>
          <w:u w:val="single"/>
        </w:rPr>
      </w:pPr>
    </w:p>
    <w:p w14:paraId="54FFBE46" w14:textId="3A715A94" w:rsidR="00FD7870" w:rsidRDefault="00FD7870" w:rsidP="00F66087">
      <w:pPr>
        <w:rPr>
          <w:b/>
          <w:bCs/>
          <w:u w:val="single"/>
        </w:rPr>
      </w:pPr>
      <w:r w:rsidRPr="00FD7870">
        <w:rPr>
          <w:b/>
          <w:bCs/>
          <w:u w:val="single"/>
        </w:rPr>
        <w:lastRenderedPageBreak/>
        <w:t>Impact</w:t>
      </w:r>
    </w:p>
    <w:p w14:paraId="23D03E56" w14:textId="7E950B01" w:rsidR="00FD2336" w:rsidRPr="00FD2336" w:rsidRDefault="00FD2336" w:rsidP="00F66087">
      <w:r>
        <w:t>Here is how the nature has impacted those outlined in the scope:</w:t>
      </w:r>
    </w:p>
    <w:p w14:paraId="36B78474" w14:textId="77777777" w:rsidR="00AE4C3C" w:rsidRDefault="009E598C" w:rsidP="00D31802">
      <w:r>
        <w:t>Employees</w:t>
      </w:r>
      <w:r w:rsidR="00906D94">
        <w:t>:</w:t>
      </w:r>
      <w:r w:rsidR="00AE4C3C">
        <w:t xml:space="preserve"> </w:t>
      </w:r>
    </w:p>
    <w:p w14:paraId="696311F6" w14:textId="53D8AFF1" w:rsidR="00FC0CF2" w:rsidRPr="00976C34" w:rsidRDefault="00FC0CF2" w:rsidP="00AE4C3C">
      <w:pPr>
        <w:pStyle w:val="ListParagraph"/>
        <w:numPr>
          <w:ilvl w:val="0"/>
          <w:numId w:val="10"/>
        </w:numPr>
        <w:rPr>
          <w:rStyle w:val="eop"/>
        </w:rPr>
      </w:pPr>
      <w:r w:rsidRPr="00976C34">
        <w:rPr>
          <w:rStyle w:val="eop"/>
          <w:color w:val="3F3F3F"/>
          <w:shd w:val="clear" w:color="auto" w:fill="FFFFFF"/>
        </w:rPr>
        <w:t xml:space="preserve">Gap Inc. is laying off at least 10 percent </w:t>
      </w:r>
      <w:r w:rsidR="00B830AF" w:rsidRPr="00976C34">
        <w:rPr>
          <w:rStyle w:val="eop"/>
          <w:color w:val="3F3F3F"/>
          <w:shd w:val="clear" w:color="auto" w:fill="FFFFFF"/>
        </w:rPr>
        <w:t>of its corporate employees</w:t>
      </w:r>
      <w:r w:rsidR="00EE477A">
        <w:rPr>
          <w:rStyle w:val="eop"/>
          <w:color w:val="3F3F3F"/>
          <w:shd w:val="clear" w:color="auto" w:fill="FFFFFF"/>
        </w:rPr>
        <w:t xml:space="preserve">. </w:t>
      </w:r>
      <w:r w:rsidR="00B830AF" w:rsidRPr="00976C34">
        <w:rPr>
          <w:rStyle w:val="eop"/>
          <w:color w:val="3F3F3F"/>
          <w:shd w:val="clear" w:color="auto" w:fill="FFFFFF"/>
        </w:rPr>
        <w:t>The San Franc</w:t>
      </w:r>
      <w:r w:rsidR="00BF1ECB" w:rsidRPr="00976C34">
        <w:rPr>
          <w:rStyle w:val="eop"/>
          <w:color w:val="3F3F3F"/>
          <w:shd w:val="clear" w:color="auto" w:fill="FFFFFF"/>
        </w:rPr>
        <w:t xml:space="preserve">isco-based company has about </w:t>
      </w:r>
      <w:r w:rsidR="008E2DA2" w:rsidRPr="00976C34">
        <w:rPr>
          <w:rStyle w:val="eop"/>
          <w:color w:val="3F3F3F"/>
          <w:shd w:val="clear" w:color="auto" w:fill="FFFFFF"/>
        </w:rPr>
        <w:t>12,000 employees working at its corporate level</w:t>
      </w:r>
    </w:p>
    <w:p w14:paraId="41278356" w14:textId="77777777" w:rsidR="00D31802" w:rsidRPr="00976C34" w:rsidRDefault="00D31802" w:rsidP="004E736A">
      <w:pPr>
        <w:pStyle w:val="ListParagraph"/>
        <w:rPr>
          <w:rStyle w:val="eop"/>
          <w:color w:val="3F3F3F"/>
          <w:shd w:val="clear" w:color="auto" w:fill="FFFFFF"/>
        </w:rPr>
      </w:pPr>
    </w:p>
    <w:p w14:paraId="6D8BC27B" w14:textId="45C0AD6D" w:rsidR="009E598C" w:rsidRPr="00DD5CB0" w:rsidRDefault="00FF7109" w:rsidP="00D31802">
      <w:pPr>
        <w:pStyle w:val="ListParagraph"/>
        <w:numPr>
          <w:ilvl w:val="0"/>
          <w:numId w:val="9"/>
        </w:numPr>
        <w:rPr>
          <w:rStyle w:val="eop"/>
        </w:rPr>
      </w:pPr>
      <w:r w:rsidRPr="00FF7109">
        <w:rPr>
          <w:rStyle w:val="eop"/>
          <w:color w:val="3F3F3F"/>
          <w:shd w:val="clear" w:color="auto" w:fill="FFFFFF"/>
        </w:rPr>
        <w:t>1200 jobs to go at corporate sites</w:t>
      </w:r>
      <w:r>
        <w:rPr>
          <w:rStyle w:val="eop"/>
          <w:color w:val="3F3F3F"/>
          <w:shd w:val="clear" w:color="auto" w:fill="FFFFFF"/>
        </w:rPr>
        <w:t>.</w:t>
      </w:r>
      <w:r w:rsidRPr="00FF7109">
        <w:rPr>
          <w:rStyle w:val="eop"/>
          <w:color w:val="3F3F3F"/>
          <w:shd w:val="clear" w:color="auto" w:fill="FFFFFF"/>
        </w:rPr>
        <w:t xml:space="preserve"> </w:t>
      </w:r>
    </w:p>
    <w:p w14:paraId="0BCA01D9" w14:textId="4C79AD76" w:rsidR="00DD5CB0" w:rsidRDefault="00DD5CB0" w:rsidP="00DD5CB0">
      <w:pPr>
        <w:rPr>
          <w:rStyle w:val="eop"/>
        </w:rPr>
      </w:pPr>
    </w:p>
    <w:p w14:paraId="73006766" w14:textId="396C83BB" w:rsidR="00DD5CB0" w:rsidRPr="007B593B" w:rsidRDefault="00DD5CB0" w:rsidP="00DD5CB0">
      <w:pPr>
        <w:pStyle w:val="ListParagraph"/>
        <w:numPr>
          <w:ilvl w:val="0"/>
          <w:numId w:val="9"/>
        </w:numPr>
        <w:rPr>
          <w:rStyle w:val="eop"/>
        </w:rPr>
      </w:pPr>
      <w:r w:rsidRPr="00DD5CB0">
        <w:rPr>
          <w:rStyle w:val="normaltextrun"/>
          <w:color w:val="3F3F3F"/>
          <w:shd w:val="clear" w:color="auto" w:fill="FFFFFF"/>
          <w:lang w:val="en-US"/>
        </w:rPr>
        <w:t> Gap told </w:t>
      </w:r>
      <w:proofErr w:type="spellStart"/>
      <w:r w:rsidRPr="00DD5CB0">
        <w:rPr>
          <w:rStyle w:val="normaltextrun"/>
          <w:color w:val="3F3F3F"/>
          <w:shd w:val="clear" w:color="auto" w:fill="FFFFFF"/>
          <w:lang w:val="en-US"/>
        </w:rPr>
        <w:t>BoF</w:t>
      </w:r>
      <w:proofErr w:type="spellEnd"/>
      <w:r w:rsidRPr="00DD5CB0">
        <w:rPr>
          <w:rStyle w:val="normaltextrun"/>
          <w:color w:val="3F3F3F"/>
          <w:shd w:val="clear" w:color="auto" w:fill="FFFFFF"/>
          <w:lang w:val="en-US"/>
        </w:rPr>
        <w:t> in a statement "we are taking steps to prudently manage expenses while positioning the company to emerge from this environment and win, this work includes reducing headcount across our corporate functions, as we develop a more efficient operating model in response to the evolving needs of the business and the economic impact of COVID-19."</w:t>
      </w:r>
      <w:r w:rsidRPr="00DD5CB0">
        <w:rPr>
          <w:rStyle w:val="eop"/>
          <w:color w:val="3F3F3F"/>
          <w:shd w:val="clear" w:color="auto" w:fill="FFFFFF"/>
        </w:rPr>
        <w:t> </w:t>
      </w:r>
    </w:p>
    <w:p w14:paraId="7707DE21" w14:textId="77777777" w:rsidR="007B593B" w:rsidRDefault="007B593B" w:rsidP="007B593B">
      <w:pPr>
        <w:pStyle w:val="ListParagraph"/>
        <w:rPr>
          <w:rStyle w:val="eop"/>
        </w:rPr>
      </w:pPr>
    </w:p>
    <w:p w14:paraId="5313A057" w14:textId="0080B438" w:rsidR="00DD5CB0" w:rsidRDefault="00DD5CB0" w:rsidP="00DD5CB0">
      <w:pPr>
        <w:rPr>
          <w:rStyle w:val="eop"/>
        </w:rPr>
      </w:pPr>
    </w:p>
    <w:p w14:paraId="648E8496" w14:textId="4A8149D5" w:rsidR="00DD5CB0" w:rsidRDefault="00DD5CB0" w:rsidP="00DD5CB0">
      <w:pPr>
        <w:rPr>
          <w:rStyle w:val="eop"/>
        </w:rPr>
      </w:pPr>
    </w:p>
    <w:p w14:paraId="14018F1B" w14:textId="1B43F7B0" w:rsidR="00DD5CB0" w:rsidRDefault="00DD5CB0" w:rsidP="00DD5CB0">
      <w:pPr>
        <w:rPr>
          <w:rStyle w:val="eop"/>
        </w:rPr>
      </w:pPr>
      <w:r>
        <w:rPr>
          <w:rStyle w:val="eop"/>
        </w:rPr>
        <w:t>Customers:</w:t>
      </w:r>
    </w:p>
    <w:p w14:paraId="5366EAF3" w14:textId="35C2468C" w:rsidR="00BC5253" w:rsidRDefault="00BC5253" w:rsidP="00BC5253">
      <w:pPr>
        <w:pStyle w:val="ListParagraph"/>
        <w:numPr>
          <w:ilvl w:val="0"/>
          <w:numId w:val="11"/>
        </w:numPr>
      </w:pPr>
      <w:r>
        <w:t xml:space="preserve">Gap Inc. </w:t>
      </w:r>
      <w:r w:rsidRPr="005542B0">
        <w:t xml:space="preserve">has </w:t>
      </w:r>
      <w:r>
        <w:t xml:space="preserve">been </w:t>
      </w:r>
      <w:r w:rsidRPr="005542B0">
        <w:t>forced to close most of its 3,300 sto</w:t>
      </w:r>
      <w:r>
        <w:t>res</w:t>
      </w:r>
    </w:p>
    <w:p w14:paraId="79192EEA" w14:textId="77777777" w:rsidR="00BC5253" w:rsidRDefault="00BC5253" w:rsidP="00BC5253">
      <w:pPr>
        <w:pStyle w:val="ListParagraph"/>
      </w:pPr>
    </w:p>
    <w:p w14:paraId="7D71ADB0" w14:textId="1B935C5E" w:rsidR="00BC5253" w:rsidRPr="00BC5253" w:rsidRDefault="00BC5253" w:rsidP="00DD5CB0">
      <w:pPr>
        <w:pStyle w:val="ListParagraph"/>
        <w:numPr>
          <w:ilvl w:val="0"/>
          <w:numId w:val="11"/>
        </w:numPr>
        <w:rPr>
          <w:rStyle w:val="normaltextrun"/>
        </w:rPr>
      </w:pPr>
      <w:r w:rsidRPr="00BC5253">
        <w:rPr>
          <w:rStyle w:val="normaltextrun"/>
          <w:color w:val="3F3F3F"/>
          <w:shd w:val="clear" w:color="auto" w:fill="FFFFFF"/>
          <w:lang w:val="en-US"/>
        </w:rPr>
        <w:t>The Gap brand also</w:t>
      </w:r>
      <w:hyperlink r:id="rId9" w:tgtFrame="_blank" w:history="1">
        <w:r w:rsidRPr="00BC5253">
          <w:rPr>
            <w:rStyle w:val="normaltextrun"/>
            <w:rFonts w:cs="Segoe UI"/>
            <w:color w:val="000000"/>
            <w:shd w:val="clear" w:color="auto" w:fill="FFFFFF"/>
            <w:lang w:val="en-US"/>
          </w:rPr>
          <w:t> cancelled its summer and fall orders</w:t>
        </w:r>
      </w:hyperlink>
      <w:r w:rsidRPr="00BC5253">
        <w:rPr>
          <w:rStyle w:val="normaltextrun"/>
          <w:color w:val="3F3F3F"/>
          <w:shd w:val="clear" w:color="auto" w:fill="FFFFFF"/>
          <w:lang w:val="en-US"/>
        </w:rPr>
        <w:t> in early April, </w:t>
      </w:r>
      <w:proofErr w:type="spellStart"/>
      <w:r w:rsidRPr="00BC5253">
        <w:rPr>
          <w:rStyle w:val="normaltextrun"/>
          <w:color w:val="3F3F3F"/>
          <w:shd w:val="clear" w:color="auto" w:fill="FFFFFF"/>
          <w:lang w:val="en-US"/>
        </w:rPr>
        <w:t>BoF</w:t>
      </w:r>
      <w:proofErr w:type="spellEnd"/>
      <w:r w:rsidRPr="00BC5253">
        <w:rPr>
          <w:rStyle w:val="normaltextrun"/>
          <w:color w:val="3F3F3F"/>
          <w:shd w:val="clear" w:color="auto" w:fill="FFFFFF"/>
          <w:lang w:val="en-US"/>
        </w:rPr>
        <w:t> reported, as it struggled with the losses from its shuttered stores</w:t>
      </w:r>
      <w:r w:rsidR="007B593B">
        <w:rPr>
          <w:rStyle w:val="normaltextrun"/>
          <w:color w:val="3F3F3F"/>
          <w:shd w:val="clear" w:color="auto" w:fill="FFFFFF"/>
          <w:lang w:val="en-US"/>
        </w:rPr>
        <w:t>.</w:t>
      </w:r>
    </w:p>
    <w:p w14:paraId="66A36B4E" w14:textId="77777777" w:rsidR="00BC5253" w:rsidRDefault="00BC5253" w:rsidP="00BC5253">
      <w:pPr>
        <w:pStyle w:val="ListParagraph"/>
        <w:rPr>
          <w:rStyle w:val="eop"/>
        </w:rPr>
      </w:pPr>
    </w:p>
    <w:p w14:paraId="1AD7DF6F" w14:textId="77777777" w:rsidR="00BC5253" w:rsidRPr="00BC5253" w:rsidRDefault="00BC5253" w:rsidP="007B593B">
      <w:pPr>
        <w:pStyle w:val="ListParagraph"/>
        <w:rPr>
          <w:rStyle w:val="eop"/>
        </w:rPr>
      </w:pPr>
    </w:p>
    <w:p w14:paraId="7CEE22AD" w14:textId="77777777" w:rsidR="00DD5CB0" w:rsidRPr="00BC5253" w:rsidRDefault="00DD5CB0" w:rsidP="00DD5CB0">
      <w:pPr>
        <w:rPr>
          <w:rStyle w:val="eop"/>
        </w:rPr>
      </w:pPr>
    </w:p>
    <w:p w14:paraId="164E240A" w14:textId="6EBC9F51" w:rsidR="009E598C" w:rsidRPr="000A1610" w:rsidRDefault="009B3204" w:rsidP="00ED7B9B">
      <w:r>
        <w:rPr>
          <w:rStyle w:val="eop"/>
        </w:rPr>
        <w:t xml:space="preserve"> </w:t>
      </w:r>
      <w:r w:rsidR="00FD2336">
        <w:t>Stakeholders</w:t>
      </w:r>
      <w:r w:rsidR="00FC0CF2">
        <w:t>:</w:t>
      </w:r>
      <w:r w:rsidR="00FD2336">
        <w:t xml:space="preserve"> </w:t>
      </w:r>
    </w:p>
    <w:p w14:paraId="22524A30" w14:textId="113D6DC6" w:rsidR="00FD2336" w:rsidRDefault="00FD2336" w:rsidP="00FD2336">
      <w:pPr>
        <w:pStyle w:val="ListParagraph"/>
      </w:pPr>
    </w:p>
    <w:p w14:paraId="7CA90DFB" w14:textId="4F88EA91" w:rsidR="00FD2336" w:rsidRPr="00DD5CB0" w:rsidRDefault="00FD2336" w:rsidP="00FD2336">
      <w:pPr>
        <w:pStyle w:val="ListParagraph"/>
        <w:numPr>
          <w:ilvl w:val="0"/>
          <w:numId w:val="7"/>
        </w:numPr>
        <w:rPr>
          <w:rStyle w:val="normaltextrun"/>
        </w:rPr>
      </w:pPr>
      <w:r>
        <w:rPr>
          <w:rStyle w:val="normaltextrun"/>
          <w:color w:val="3F3F3F"/>
          <w:shd w:val="clear" w:color="auto" w:fill="FFFFFF"/>
          <w:lang w:val="en-US"/>
        </w:rPr>
        <w:t>C</w:t>
      </w:r>
      <w:r w:rsidRPr="00FD2336">
        <w:rPr>
          <w:rStyle w:val="normaltextrun"/>
          <w:color w:val="3F3F3F"/>
          <w:shd w:val="clear" w:color="auto" w:fill="FFFFFF"/>
          <w:lang w:val="en-US"/>
        </w:rPr>
        <w:t>uts affect a number of different departments across the company’s portfolio, which includes Gap, </w:t>
      </w:r>
      <w:hyperlink r:id="rId10" w:tgtFrame="_blank" w:history="1">
        <w:r w:rsidRPr="00FD2336">
          <w:rPr>
            <w:rStyle w:val="normaltextrun"/>
            <w:rFonts w:cs="Segoe UI"/>
            <w:color w:val="000000"/>
            <w:shd w:val="clear" w:color="auto" w:fill="FFFFFF"/>
            <w:lang w:val="en-US"/>
          </w:rPr>
          <w:t>Banana Republic</w:t>
        </w:r>
      </w:hyperlink>
      <w:r w:rsidRPr="00FD2336">
        <w:rPr>
          <w:rStyle w:val="normaltextrun"/>
          <w:color w:val="3F3F3F"/>
          <w:shd w:val="clear" w:color="auto" w:fill="FFFFFF"/>
          <w:lang w:val="en-US"/>
        </w:rPr>
        <w:t>, </w:t>
      </w:r>
      <w:hyperlink r:id="rId11" w:tgtFrame="_blank" w:history="1">
        <w:r w:rsidRPr="00FD2336">
          <w:rPr>
            <w:rStyle w:val="normaltextrun"/>
            <w:rFonts w:cs="Segoe UI"/>
            <w:color w:val="000000"/>
            <w:shd w:val="clear" w:color="auto" w:fill="FFFFFF"/>
            <w:lang w:val="en-US"/>
          </w:rPr>
          <w:t>Old Navy</w:t>
        </w:r>
      </w:hyperlink>
      <w:r w:rsidRPr="00FD2336">
        <w:rPr>
          <w:rStyle w:val="normaltextrun"/>
          <w:color w:val="3F3F3F"/>
          <w:shd w:val="clear" w:color="auto" w:fill="FFFFFF"/>
          <w:lang w:val="en-US"/>
        </w:rPr>
        <w:t>, </w:t>
      </w:r>
      <w:proofErr w:type="spellStart"/>
      <w:r w:rsidR="00E54A0D">
        <w:fldChar w:fldCharType="begin"/>
      </w:r>
      <w:r w:rsidR="00E54A0D">
        <w:instrText xml:space="preserve"> HYPERLINK "https://www.businessoffashion.com/organi</w:instrText>
      </w:r>
      <w:r w:rsidR="00E54A0D">
        <w:instrText xml:space="preserve">sations/athleta" \t "_blank" </w:instrText>
      </w:r>
      <w:r w:rsidR="00E54A0D">
        <w:fldChar w:fldCharType="separate"/>
      </w:r>
      <w:r w:rsidRPr="00FD2336">
        <w:rPr>
          <w:rStyle w:val="normaltextrun"/>
          <w:rFonts w:cs="Segoe UI"/>
          <w:color w:val="000000"/>
          <w:shd w:val="clear" w:color="auto" w:fill="FFFFFF"/>
          <w:lang w:val="en-US"/>
        </w:rPr>
        <w:t>Athleta</w:t>
      </w:r>
      <w:proofErr w:type="spellEnd"/>
      <w:r w:rsidR="00E54A0D">
        <w:rPr>
          <w:rStyle w:val="normaltextrun"/>
          <w:rFonts w:cs="Segoe UI"/>
          <w:color w:val="000000"/>
          <w:shd w:val="clear" w:color="auto" w:fill="FFFFFF"/>
          <w:lang w:val="en-US"/>
        </w:rPr>
        <w:fldChar w:fldCharType="end"/>
      </w:r>
      <w:r w:rsidRPr="00FD2336">
        <w:rPr>
          <w:rStyle w:val="normaltextrun"/>
          <w:color w:val="3F3F3F"/>
          <w:shd w:val="clear" w:color="auto" w:fill="FFFFFF"/>
          <w:lang w:val="en-US"/>
        </w:rPr>
        <w:t>, Hill City, </w:t>
      </w:r>
      <w:hyperlink r:id="rId12" w:tgtFrame="_blank" w:history="1">
        <w:r w:rsidRPr="00FD2336">
          <w:rPr>
            <w:rStyle w:val="normaltextrun"/>
            <w:rFonts w:cs="Segoe UI"/>
            <w:color w:val="000000"/>
            <w:shd w:val="clear" w:color="auto" w:fill="FFFFFF"/>
            <w:lang w:val="en-US"/>
          </w:rPr>
          <w:t>Intermix</w:t>
        </w:r>
      </w:hyperlink>
      <w:r w:rsidRPr="00FD2336">
        <w:rPr>
          <w:rStyle w:val="normaltextrun"/>
          <w:color w:val="3F3F3F"/>
          <w:shd w:val="clear" w:color="auto" w:fill="FFFFFF"/>
          <w:lang w:val="en-US"/>
        </w:rPr>
        <w:t xml:space="preserve"> and the recently acquired kids wear brand Janie and Jack. </w:t>
      </w:r>
    </w:p>
    <w:p w14:paraId="19F10D61" w14:textId="77777777" w:rsidR="00DD5CB0" w:rsidRPr="00DD5CB0" w:rsidRDefault="00DD5CB0" w:rsidP="00DD5CB0">
      <w:pPr>
        <w:rPr>
          <w:rStyle w:val="normaltextrun"/>
        </w:rPr>
      </w:pPr>
    </w:p>
    <w:p w14:paraId="0F0FE040" w14:textId="25F24DA7" w:rsidR="004F0444" w:rsidRPr="000A1610" w:rsidRDefault="00DD5CB0" w:rsidP="00A63E8C">
      <w:pPr>
        <w:pStyle w:val="ListParagraph"/>
        <w:numPr>
          <w:ilvl w:val="0"/>
          <w:numId w:val="7"/>
        </w:numPr>
        <w:rPr>
          <w:rStyle w:val="normaltextrun"/>
        </w:rPr>
      </w:pPr>
      <w:r w:rsidRPr="000A1610">
        <w:rPr>
          <w:rStyle w:val="normaltextrun"/>
          <w:color w:val="3F3F3F"/>
          <w:shd w:val="clear" w:color="auto" w:fill="FFFFFF"/>
          <w:lang w:val="en-US"/>
        </w:rPr>
        <w:t>For months, the company teased a </w:t>
      </w:r>
      <w:hyperlink r:id="rId13" w:tgtFrame="_blank" w:history="1">
        <w:r w:rsidRPr="000A1610">
          <w:rPr>
            <w:rStyle w:val="normaltextrun"/>
            <w:rFonts w:cs="Segoe UI"/>
            <w:color w:val="000000"/>
            <w:shd w:val="clear" w:color="auto" w:fill="FFFFFF"/>
            <w:lang w:val="en-US"/>
          </w:rPr>
          <w:t>spinoff of Old Navy</w:t>
        </w:r>
      </w:hyperlink>
      <w:r w:rsidRPr="000A1610">
        <w:rPr>
          <w:rStyle w:val="normaltextrun"/>
          <w:color w:val="3F3F3F"/>
          <w:shd w:val="clear" w:color="auto" w:fill="FFFFFF"/>
          <w:lang w:val="en-US"/>
        </w:rPr>
        <w:t>. But Old Navy faced its own challenges in 2019, posting consecutive quarters of negative comparable sales growth</w:t>
      </w:r>
    </w:p>
    <w:p w14:paraId="37D8664C" w14:textId="77777777" w:rsidR="000A1610" w:rsidRDefault="000A1610" w:rsidP="000A1610">
      <w:pPr>
        <w:pStyle w:val="ListParagraph"/>
      </w:pPr>
    </w:p>
    <w:p w14:paraId="5B99D6F5" w14:textId="77777777" w:rsidR="000A1610" w:rsidRPr="004F0444" w:rsidRDefault="000A1610" w:rsidP="000A1610"/>
    <w:p w14:paraId="2ADA6027" w14:textId="14B5F3E5" w:rsidR="004F0444" w:rsidRPr="004F0444" w:rsidRDefault="004F0444" w:rsidP="004F0444">
      <w:pPr>
        <w:pStyle w:val="ListParagraph"/>
        <w:numPr>
          <w:ilvl w:val="0"/>
          <w:numId w:val="7"/>
        </w:numPr>
        <w:rPr>
          <w:rStyle w:val="normaltextrun"/>
        </w:rPr>
      </w:pPr>
      <w:r w:rsidRPr="004F0444">
        <w:rPr>
          <w:rStyle w:val="normaltextrun"/>
          <w:color w:val="3F3F3F"/>
          <w:shd w:val="clear" w:color="auto" w:fill="FFFFFF"/>
          <w:lang w:val="en-US"/>
        </w:rPr>
        <w:t>The Gap brand also</w:t>
      </w:r>
      <w:hyperlink r:id="rId14" w:tgtFrame="_blank" w:history="1">
        <w:r w:rsidRPr="004F0444">
          <w:rPr>
            <w:rStyle w:val="normaltextrun"/>
            <w:rFonts w:cs="Segoe UI"/>
            <w:color w:val="000000"/>
            <w:shd w:val="clear" w:color="auto" w:fill="FFFFFF"/>
            <w:lang w:val="en-US"/>
          </w:rPr>
          <w:t> cancelled its summer and fall orders</w:t>
        </w:r>
      </w:hyperlink>
      <w:r w:rsidRPr="004F0444">
        <w:rPr>
          <w:rStyle w:val="normaltextrun"/>
          <w:color w:val="3F3F3F"/>
          <w:shd w:val="clear" w:color="auto" w:fill="FFFFFF"/>
          <w:lang w:val="en-US"/>
        </w:rPr>
        <w:t> in early April, </w:t>
      </w:r>
      <w:proofErr w:type="spellStart"/>
      <w:r w:rsidRPr="004F0444">
        <w:rPr>
          <w:rStyle w:val="normaltextrun"/>
          <w:color w:val="3F3F3F"/>
          <w:shd w:val="clear" w:color="auto" w:fill="FFFFFF"/>
          <w:lang w:val="en-US"/>
        </w:rPr>
        <w:t>BoF</w:t>
      </w:r>
      <w:proofErr w:type="spellEnd"/>
      <w:r w:rsidRPr="004F0444">
        <w:rPr>
          <w:rStyle w:val="normaltextrun"/>
          <w:color w:val="3F3F3F"/>
          <w:shd w:val="clear" w:color="auto" w:fill="FFFFFF"/>
          <w:lang w:val="en-US"/>
        </w:rPr>
        <w:t> reported, as it struggled with the losses from its shuttered stores.</w:t>
      </w:r>
    </w:p>
    <w:p w14:paraId="5C041A8C" w14:textId="77777777" w:rsidR="004F0444" w:rsidRDefault="004F0444" w:rsidP="004F0444">
      <w:pPr>
        <w:pStyle w:val="ListParagraph"/>
      </w:pPr>
    </w:p>
    <w:p w14:paraId="39406A69" w14:textId="3BF86D05" w:rsidR="00424EBC" w:rsidRDefault="00BC5253" w:rsidP="006A024E">
      <w:pPr>
        <w:pStyle w:val="ListParagraph"/>
        <w:numPr>
          <w:ilvl w:val="0"/>
          <w:numId w:val="7"/>
        </w:numPr>
        <w:rPr>
          <w:rStyle w:val="normaltextrun"/>
        </w:rPr>
      </w:pPr>
      <w:r w:rsidRPr="00C1034D">
        <w:rPr>
          <w:rStyle w:val="normaltextrun"/>
          <w:color w:val="3F3F3F"/>
          <w:shd w:val="clear" w:color="auto" w:fill="FFFFFF"/>
          <w:lang w:val="en-US"/>
        </w:rPr>
        <w:lastRenderedPageBreak/>
        <w:t>Gap joins scores of fashion brands reeling from the lockdowns. Companies of every size, from global retail giants like Sephora to start-ups like </w:t>
      </w:r>
      <w:hyperlink r:id="rId15" w:tgtFrame="_blank" w:history="1">
        <w:r w:rsidRPr="00C1034D">
          <w:rPr>
            <w:rStyle w:val="normaltextrun"/>
            <w:rFonts w:cs="Segoe UI"/>
            <w:color w:val="000000"/>
            <w:shd w:val="clear" w:color="auto" w:fill="FFFFFF"/>
            <w:lang w:val="en-US"/>
          </w:rPr>
          <w:t>Away</w:t>
        </w:r>
      </w:hyperlink>
      <w:r w:rsidRPr="00C1034D">
        <w:rPr>
          <w:rStyle w:val="normaltextrun"/>
          <w:color w:val="3F3F3F"/>
          <w:shd w:val="clear" w:color="auto" w:fill="FFFFFF"/>
          <w:lang w:val="en-US"/>
        </w:rPr>
        <w:t>, have </w:t>
      </w:r>
      <w:hyperlink r:id="rId16" w:tgtFrame="_blank" w:history="1">
        <w:r w:rsidRPr="00C1034D">
          <w:rPr>
            <w:rStyle w:val="normaltextrun"/>
            <w:rFonts w:cs="Segoe UI"/>
            <w:color w:val="000000"/>
            <w:shd w:val="clear" w:color="auto" w:fill="FFFFFF"/>
            <w:lang w:val="en-US"/>
          </w:rPr>
          <w:t>laid off employees</w:t>
        </w:r>
      </w:hyperlink>
      <w:r w:rsidRPr="00C1034D">
        <w:rPr>
          <w:rStyle w:val="normaltextrun"/>
          <w:color w:val="3F3F3F"/>
          <w:shd w:val="clear" w:color="auto" w:fill="FFFFFF"/>
          <w:lang w:val="en-US"/>
        </w:rPr>
        <w:t> in order to remain afloat</w:t>
      </w:r>
      <w:r w:rsidR="00C1034D">
        <w:rPr>
          <w:rStyle w:val="normaltextrun"/>
          <w:color w:val="3F3F3F"/>
          <w:shd w:val="clear" w:color="auto" w:fill="FFFFFF"/>
          <w:lang w:val="en-US"/>
        </w:rPr>
        <w:t>.</w:t>
      </w:r>
    </w:p>
    <w:p w14:paraId="4F1EFCCA" w14:textId="72D4B1BD" w:rsidR="00424EBC" w:rsidRDefault="00424EBC" w:rsidP="00424EBC">
      <w:pPr>
        <w:rPr>
          <w:rStyle w:val="normaltextrun"/>
        </w:rPr>
      </w:pPr>
    </w:p>
    <w:p w14:paraId="4236D710" w14:textId="1EBAA96B" w:rsidR="00424EBC" w:rsidRDefault="00424EBC" w:rsidP="00424EBC">
      <w:pPr>
        <w:rPr>
          <w:rStyle w:val="normaltextrun"/>
        </w:rPr>
      </w:pPr>
      <w:r>
        <w:rPr>
          <w:rStyle w:val="normaltextrun"/>
        </w:rPr>
        <w:t>Economic:</w:t>
      </w:r>
    </w:p>
    <w:p w14:paraId="091121CD" w14:textId="77777777" w:rsidR="00E310DA" w:rsidRPr="00E310DA" w:rsidRDefault="00D2395D" w:rsidP="00D2395D">
      <w:pPr>
        <w:pStyle w:val="ListParagraph"/>
        <w:numPr>
          <w:ilvl w:val="0"/>
          <w:numId w:val="17"/>
        </w:numPr>
        <w:rPr>
          <w:rStyle w:val="normaltextrun"/>
          <w:rFonts w:cstheme="minorHAnsi"/>
        </w:rPr>
      </w:pPr>
      <w:r w:rsidRPr="00D2395D">
        <w:rPr>
          <w:rStyle w:val="normaltextrun"/>
          <w:rFonts w:cstheme="minorHAnsi"/>
          <w:color w:val="3F3F3F"/>
          <w:shd w:val="clear" w:color="auto" w:fill="FFFFFF"/>
          <w:lang w:val="en-US"/>
        </w:rPr>
        <w:t>The company furloughed about 80,000 retail employees in March.</w:t>
      </w:r>
    </w:p>
    <w:p w14:paraId="54CD5931" w14:textId="77777777" w:rsidR="00E310DA" w:rsidRPr="00E310DA" w:rsidRDefault="00D2395D" w:rsidP="00D2395D">
      <w:pPr>
        <w:pStyle w:val="ListParagraph"/>
        <w:numPr>
          <w:ilvl w:val="0"/>
          <w:numId w:val="17"/>
        </w:numPr>
        <w:rPr>
          <w:rStyle w:val="normaltextrun"/>
          <w:rFonts w:cstheme="minorHAnsi"/>
        </w:rPr>
      </w:pPr>
      <w:r w:rsidRPr="00D2395D">
        <w:rPr>
          <w:rStyle w:val="normaltextrun"/>
          <w:rFonts w:cstheme="minorHAnsi"/>
          <w:color w:val="3F3F3F"/>
          <w:shd w:val="clear" w:color="auto" w:fill="FFFFFF"/>
          <w:lang w:val="en-US"/>
        </w:rPr>
        <w:t xml:space="preserve"> It said it would withhold $115 million in rent payments for April, renegotiate leases and close unprofitable stores.</w:t>
      </w:r>
    </w:p>
    <w:p w14:paraId="42911310" w14:textId="6C034725" w:rsidR="00424EBC" w:rsidRPr="00D2395D" w:rsidRDefault="00D2395D" w:rsidP="00D2395D">
      <w:pPr>
        <w:pStyle w:val="ListParagraph"/>
        <w:numPr>
          <w:ilvl w:val="0"/>
          <w:numId w:val="17"/>
        </w:numPr>
        <w:rPr>
          <w:rStyle w:val="eop"/>
          <w:rFonts w:cstheme="minorHAnsi"/>
        </w:rPr>
      </w:pPr>
      <w:r w:rsidRPr="00D2395D">
        <w:rPr>
          <w:rStyle w:val="normaltextrun"/>
          <w:rFonts w:cstheme="minorHAnsi"/>
          <w:color w:val="3F3F3F"/>
          <w:shd w:val="clear" w:color="auto" w:fill="FFFFFF"/>
          <w:lang w:val="en-US"/>
        </w:rPr>
        <w:t xml:space="preserve"> </w:t>
      </w:r>
      <w:r w:rsidR="00E310DA">
        <w:rPr>
          <w:rStyle w:val="normaltextrun"/>
          <w:rFonts w:cstheme="minorHAnsi"/>
          <w:color w:val="3F3F3F"/>
          <w:shd w:val="clear" w:color="auto" w:fill="FFFFFF"/>
          <w:lang w:val="en-US"/>
        </w:rPr>
        <w:t>B</w:t>
      </w:r>
      <w:r w:rsidRPr="00D2395D">
        <w:rPr>
          <w:rStyle w:val="normaltextrun"/>
          <w:rFonts w:cstheme="minorHAnsi"/>
          <w:color w:val="3F3F3F"/>
          <w:shd w:val="clear" w:color="auto" w:fill="FFFFFF"/>
          <w:lang w:val="en-US"/>
        </w:rPr>
        <w:t>rand announced it would borrow $2.3 billion, secured by its intellectual property and real estate.</w:t>
      </w:r>
    </w:p>
    <w:p w14:paraId="19255CD7" w14:textId="4BC6D89A" w:rsidR="00424EBC" w:rsidRPr="00D2395D" w:rsidRDefault="00424EBC" w:rsidP="00424EBC">
      <w:pPr>
        <w:pStyle w:val="ListParagraph"/>
        <w:rPr>
          <w:rStyle w:val="normaltextrun"/>
          <w:rFonts w:cstheme="minorHAnsi"/>
        </w:rPr>
      </w:pPr>
    </w:p>
    <w:p w14:paraId="26707466" w14:textId="432E2879" w:rsidR="00424EBC" w:rsidRPr="00D2395D" w:rsidRDefault="00424EBC" w:rsidP="00424EBC">
      <w:pPr>
        <w:pStyle w:val="ListParagraph"/>
        <w:rPr>
          <w:rStyle w:val="normaltextrun"/>
          <w:rFonts w:cstheme="minorHAnsi"/>
        </w:rPr>
      </w:pPr>
    </w:p>
    <w:p w14:paraId="5CD3855E" w14:textId="39B05811" w:rsidR="00424EBC" w:rsidRPr="00D2395D" w:rsidRDefault="00424EBC" w:rsidP="00424EBC">
      <w:pPr>
        <w:pStyle w:val="ListParagraph"/>
        <w:rPr>
          <w:rStyle w:val="normaltextrun"/>
          <w:rFonts w:cstheme="minorHAnsi"/>
        </w:rPr>
      </w:pPr>
    </w:p>
    <w:p w14:paraId="0DBBA6FF" w14:textId="77777777" w:rsidR="00424EBC" w:rsidRDefault="00424EBC" w:rsidP="00424EBC">
      <w:pPr>
        <w:pStyle w:val="ListParagraph"/>
        <w:jc w:val="both"/>
        <w:rPr>
          <w:rStyle w:val="normaltextrun"/>
        </w:rPr>
      </w:pPr>
    </w:p>
    <w:p w14:paraId="650F1427" w14:textId="77777777" w:rsidR="00424EBC" w:rsidRPr="007B593B" w:rsidRDefault="00424EBC" w:rsidP="00424EBC">
      <w:pPr>
        <w:rPr>
          <w:rStyle w:val="normaltextrun"/>
        </w:rPr>
      </w:pPr>
    </w:p>
    <w:p w14:paraId="09254C17" w14:textId="77777777" w:rsidR="007B593B" w:rsidRDefault="007B593B" w:rsidP="007B593B">
      <w:pPr>
        <w:pStyle w:val="ListParagraph"/>
      </w:pPr>
    </w:p>
    <w:p w14:paraId="7B805F06" w14:textId="3E816228" w:rsidR="00FD7870" w:rsidRPr="00BC5253" w:rsidRDefault="00FD7870" w:rsidP="00F66087">
      <w:pPr>
        <w:rPr>
          <w:b/>
          <w:bCs/>
        </w:rPr>
      </w:pPr>
    </w:p>
    <w:p w14:paraId="1FC65481" w14:textId="16A4999B" w:rsidR="00FD7870" w:rsidRDefault="00FD7870" w:rsidP="00F66087">
      <w:pPr>
        <w:rPr>
          <w:b/>
          <w:bCs/>
          <w:u w:val="single"/>
        </w:rPr>
      </w:pPr>
    </w:p>
    <w:p w14:paraId="43A58063" w14:textId="3F3B2ED5" w:rsidR="00FD7870" w:rsidRDefault="00FD7870" w:rsidP="00F66087">
      <w:pPr>
        <w:rPr>
          <w:b/>
          <w:bCs/>
          <w:u w:val="single"/>
        </w:rPr>
      </w:pPr>
    </w:p>
    <w:p w14:paraId="0D1617D8" w14:textId="77777777" w:rsidR="008F7AFC" w:rsidRDefault="008F7AFC" w:rsidP="00F66087">
      <w:pPr>
        <w:rPr>
          <w:b/>
          <w:bCs/>
          <w:u w:val="single"/>
        </w:rPr>
      </w:pPr>
    </w:p>
    <w:p w14:paraId="6846FEA5" w14:textId="77777777" w:rsidR="008F7AFC" w:rsidRDefault="008F7AFC" w:rsidP="00F66087">
      <w:pPr>
        <w:rPr>
          <w:b/>
          <w:bCs/>
          <w:u w:val="single"/>
        </w:rPr>
      </w:pPr>
    </w:p>
    <w:p w14:paraId="5BB7C7D9" w14:textId="77777777" w:rsidR="008F7AFC" w:rsidRDefault="008F7AFC" w:rsidP="00F66087">
      <w:pPr>
        <w:rPr>
          <w:b/>
          <w:bCs/>
          <w:u w:val="single"/>
        </w:rPr>
      </w:pPr>
    </w:p>
    <w:p w14:paraId="192E0917" w14:textId="6A298697" w:rsidR="008F7AFC" w:rsidRDefault="008F7AFC" w:rsidP="00F66087">
      <w:pPr>
        <w:rPr>
          <w:b/>
          <w:bCs/>
          <w:u w:val="single"/>
        </w:rPr>
      </w:pPr>
    </w:p>
    <w:p w14:paraId="561D4D8F" w14:textId="3D3546B5" w:rsidR="00ED7B9B" w:rsidRDefault="00ED7B9B" w:rsidP="00F66087">
      <w:pPr>
        <w:rPr>
          <w:b/>
          <w:bCs/>
          <w:u w:val="single"/>
        </w:rPr>
      </w:pPr>
    </w:p>
    <w:p w14:paraId="3FE66CD7" w14:textId="05EA3AD7" w:rsidR="00ED7B9B" w:rsidRDefault="00ED7B9B" w:rsidP="00F66087">
      <w:pPr>
        <w:rPr>
          <w:b/>
          <w:bCs/>
          <w:u w:val="single"/>
        </w:rPr>
      </w:pPr>
    </w:p>
    <w:p w14:paraId="05E00F91" w14:textId="7FC1EFC2" w:rsidR="00ED7B9B" w:rsidRDefault="00ED7B9B" w:rsidP="00F66087">
      <w:pPr>
        <w:rPr>
          <w:b/>
          <w:bCs/>
          <w:u w:val="single"/>
        </w:rPr>
      </w:pPr>
    </w:p>
    <w:p w14:paraId="4E17ED9F" w14:textId="0703C841" w:rsidR="00ED7B9B" w:rsidRDefault="00ED7B9B" w:rsidP="00F66087">
      <w:pPr>
        <w:rPr>
          <w:b/>
          <w:bCs/>
          <w:u w:val="single"/>
        </w:rPr>
      </w:pPr>
    </w:p>
    <w:p w14:paraId="372610C6" w14:textId="4A5E4762" w:rsidR="00ED7B9B" w:rsidRDefault="00ED7B9B" w:rsidP="00F66087">
      <w:pPr>
        <w:rPr>
          <w:b/>
          <w:bCs/>
          <w:u w:val="single"/>
        </w:rPr>
      </w:pPr>
    </w:p>
    <w:p w14:paraId="1DE55112" w14:textId="0163EA8C" w:rsidR="00ED7B9B" w:rsidRDefault="00ED7B9B" w:rsidP="00F66087">
      <w:pPr>
        <w:rPr>
          <w:b/>
          <w:bCs/>
          <w:u w:val="single"/>
        </w:rPr>
      </w:pPr>
    </w:p>
    <w:p w14:paraId="7129A984" w14:textId="665910AF" w:rsidR="00ED7B9B" w:rsidRDefault="00ED7B9B" w:rsidP="00F66087">
      <w:pPr>
        <w:rPr>
          <w:b/>
          <w:bCs/>
          <w:u w:val="single"/>
        </w:rPr>
      </w:pPr>
    </w:p>
    <w:p w14:paraId="01E1E5F7" w14:textId="77777777" w:rsidR="00ED7B9B" w:rsidRDefault="00ED7B9B" w:rsidP="00F66087">
      <w:pPr>
        <w:rPr>
          <w:b/>
          <w:bCs/>
          <w:u w:val="single"/>
        </w:rPr>
      </w:pPr>
    </w:p>
    <w:p w14:paraId="6E2CD0F7" w14:textId="5C582687" w:rsidR="008F7AFC" w:rsidRDefault="00FD7870" w:rsidP="00F66087">
      <w:pPr>
        <w:rPr>
          <w:b/>
          <w:bCs/>
          <w:u w:val="single"/>
        </w:rPr>
      </w:pPr>
      <w:r>
        <w:rPr>
          <w:b/>
          <w:bCs/>
          <w:u w:val="single"/>
        </w:rPr>
        <w:t xml:space="preserve">SWOT analysis </w:t>
      </w:r>
    </w:p>
    <w:tbl>
      <w:tblPr>
        <w:tblStyle w:val="TableGrid"/>
        <w:tblW w:w="9493" w:type="dxa"/>
        <w:tblLook w:val="04A0" w:firstRow="1" w:lastRow="0" w:firstColumn="1" w:lastColumn="0" w:noHBand="0" w:noVBand="1"/>
      </w:tblPr>
      <w:tblGrid>
        <w:gridCol w:w="2473"/>
        <w:gridCol w:w="1824"/>
        <w:gridCol w:w="2464"/>
        <w:gridCol w:w="2732"/>
      </w:tblGrid>
      <w:tr w:rsidR="00487D9C" w14:paraId="58B8F408" w14:textId="77777777" w:rsidTr="00487D9C">
        <w:trPr>
          <w:trHeight w:val="2498"/>
        </w:trPr>
        <w:tc>
          <w:tcPr>
            <w:tcW w:w="2357" w:type="dxa"/>
          </w:tcPr>
          <w:p w14:paraId="31B7A4B4" w14:textId="77777777" w:rsidR="008F7AFC" w:rsidRDefault="008F7AFC" w:rsidP="008F7AFC">
            <w:pPr>
              <w:jc w:val="center"/>
              <w:rPr>
                <w:b/>
                <w:bCs/>
              </w:rPr>
            </w:pPr>
            <w:r w:rsidRPr="008F7AFC">
              <w:rPr>
                <w:b/>
                <w:bCs/>
              </w:rPr>
              <w:lastRenderedPageBreak/>
              <w:t>STRENGTH</w:t>
            </w:r>
          </w:p>
          <w:p w14:paraId="5BE3AB70" w14:textId="77777777" w:rsidR="008F7AFC" w:rsidRDefault="008F7AFC" w:rsidP="008F7AFC">
            <w:pPr>
              <w:jc w:val="center"/>
              <w:rPr>
                <w:b/>
                <w:bCs/>
              </w:rPr>
            </w:pPr>
          </w:p>
          <w:p w14:paraId="51798580" w14:textId="77777777" w:rsidR="008F7AFC" w:rsidRDefault="008F7AFC" w:rsidP="00A2431F">
            <w:pPr>
              <w:pStyle w:val="ListParagraph"/>
              <w:numPr>
                <w:ilvl w:val="0"/>
                <w:numId w:val="9"/>
              </w:numPr>
            </w:pPr>
            <w:r>
              <w:t>Gap inc. has a large portfolio and is a big business. So, it is highly unlikely the</w:t>
            </w:r>
            <w:r w:rsidR="009E598C">
              <w:t xml:space="preserve"> business </w:t>
            </w:r>
            <w:r>
              <w:t>will go bust.</w:t>
            </w:r>
          </w:p>
          <w:p w14:paraId="584A7081" w14:textId="77777777" w:rsidR="00A2431F" w:rsidRDefault="00A2431F" w:rsidP="00A2431F"/>
          <w:p w14:paraId="7CB03046" w14:textId="77777777" w:rsidR="00A2431F" w:rsidRDefault="00A2431F" w:rsidP="00A2431F">
            <w:pPr>
              <w:pStyle w:val="ListParagraph"/>
              <w:numPr>
                <w:ilvl w:val="0"/>
                <w:numId w:val="9"/>
              </w:numPr>
            </w:pPr>
            <w:r>
              <w:t xml:space="preserve">Portfolio of distinct set of strong brands </w:t>
            </w:r>
          </w:p>
          <w:p w14:paraId="0E38E70B" w14:textId="77777777" w:rsidR="00A2431F" w:rsidRDefault="00A2431F" w:rsidP="00A2431F">
            <w:pPr>
              <w:pStyle w:val="ListParagraph"/>
            </w:pPr>
          </w:p>
          <w:p w14:paraId="468364D1" w14:textId="77777777" w:rsidR="00A2431F" w:rsidRDefault="00A2431F" w:rsidP="00A2431F">
            <w:pPr>
              <w:pStyle w:val="ListParagraph"/>
              <w:numPr>
                <w:ilvl w:val="0"/>
                <w:numId w:val="9"/>
              </w:numPr>
            </w:pPr>
            <w:r>
              <w:t xml:space="preserve">Well positioned to take </w:t>
            </w:r>
            <w:r w:rsidR="000D4D65">
              <w:t>charge in corona pandemic</w:t>
            </w:r>
          </w:p>
          <w:p w14:paraId="39BF8D67" w14:textId="77777777" w:rsidR="00AF523C" w:rsidRDefault="00AF523C" w:rsidP="00AF523C">
            <w:pPr>
              <w:pStyle w:val="ListParagraph"/>
            </w:pPr>
          </w:p>
          <w:p w14:paraId="5C0C3BF2" w14:textId="02D7E481" w:rsidR="00AF523C" w:rsidRPr="00AF523C" w:rsidRDefault="00AF523C" w:rsidP="00A2431F">
            <w:pPr>
              <w:pStyle w:val="ListParagraph"/>
              <w:numPr>
                <w:ilvl w:val="0"/>
                <w:numId w:val="9"/>
              </w:numPr>
              <w:rPr>
                <w:rFonts w:cstheme="minorHAnsi"/>
              </w:rPr>
            </w:pPr>
            <w:r w:rsidRPr="00AF523C">
              <w:rPr>
                <w:rStyle w:val="normaltextrun"/>
                <w:rFonts w:cstheme="minorHAnsi"/>
                <w:color w:val="3F3F3F"/>
                <w:shd w:val="clear" w:color="auto" w:fill="FFFFFF"/>
                <w:lang w:val="en-US"/>
              </w:rPr>
              <w:t> Old Navy, Gap Inc.’s lower-priced chain, is the company’s strongest brand with $7.3 billion in net sales in fiscal 2019. Gap and Banana Republic brought in $2.7 billion and $2.1 billion, respectively</w:t>
            </w:r>
          </w:p>
        </w:tc>
        <w:tc>
          <w:tcPr>
            <w:tcW w:w="1741" w:type="dxa"/>
          </w:tcPr>
          <w:p w14:paraId="78E819C6" w14:textId="77777777" w:rsidR="008F7AFC" w:rsidRDefault="007B593B" w:rsidP="008F7AFC">
            <w:pPr>
              <w:jc w:val="center"/>
              <w:rPr>
                <w:b/>
                <w:bCs/>
              </w:rPr>
            </w:pPr>
            <w:r>
              <w:rPr>
                <w:b/>
                <w:bCs/>
                <w:noProof/>
                <w:u w:val="single"/>
              </w:rPr>
              <mc:AlternateContent>
                <mc:Choice Requires="wps">
                  <w:drawing>
                    <wp:anchor distT="0" distB="0" distL="114300" distR="114300" simplePos="0" relativeHeight="251660288" behindDoc="0" locked="0" layoutInCell="1" allowOverlap="1" wp14:anchorId="41640AA0" wp14:editId="73B2BE1F">
                      <wp:simplePos x="0" y="0"/>
                      <wp:positionH relativeFrom="column">
                        <wp:posOffset>-1522095</wp:posOffset>
                      </wp:positionH>
                      <wp:positionV relativeFrom="paragraph">
                        <wp:posOffset>228600</wp:posOffset>
                      </wp:positionV>
                      <wp:extent cx="5734050" cy="6350"/>
                      <wp:effectExtent l="0" t="0" r="19050" b="31750"/>
                      <wp:wrapNone/>
                      <wp:docPr id="6" name="Straight Connector 6"/>
                      <wp:cNvGraphicFramePr/>
                      <a:graphic xmlns:a="http://schemas.openxmlformats.org/drawingml/2006/main">
                        <a:graphicData uri="http://schemas.microsoft.com/office/word/2010/wordprocessingShape">
                          <wps:wsp>
                            <wps:cNvCnPr/>
                            <wps:spPr>
                              <a:xfrm flipV="1">
                                <a:off x="0" y="0"/>
                                <a:ext cx="573405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616D35F" id="Straight Connector 6"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119.85pt,18pt" to="331.65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" strokecolor="black [3200]" strokeweight=".5pt">
                      <v:stroke joinstyle="miter"/>
                    </v:line>
                  </w:pict>
                </mc:Fallback>
              </mc:AlternateContent>
            </w:r>
            <w:r w:rsidR="008F7AFC" w:rsidRPr="008F7AFC">
              <w:rPr>
                <w:b/>
                <w:bCs/>
              </w:rPr>
              <w:t>WEAKNESS</w:t>
            </w:r>
          </w:p>
          <w:p w14:paraId="3D91B545" w14:textId="77777777" w:rsidR="00A2431F" w:rsidRDefault="00A2431F" w:rsidP="008F7AFC">
            <w:pPr>
              <w:jc w:val="center"/>
              <w:rPr>
                <w:b/>
                <w:bCs/>
              </w:rPr>
            </w:pPr>
          </w:p>
          <w:p w14:paraId="3F9383D3" w14:textId="77777777" w:rsidR="00A2431F" w:rsidRDefault="00A2431F" w:rsidP="00A2431F">
            <w:pPr>
              <w:pStyle w:val="ListParagraph"/>
              <w:numPr>
                <w:ilvl w:val="0"/>
                <w:numId w:val="15"/>
              </w:numPr>
            </w:pPr>
            <w:r w:rsidRPr="00A2431F">
              <w:t xml:space="preserve">Failure </w:t>
            </w:r>
            <w:r>
              <w:t>of gap and banana republic to shift online with store closures due to pandemic</w:t>
            </w:r>
          </w:p>
          <w:p w14:paraId="5FAB76D7" w14:textId="77777777" w:rsidR="00A2431F" w:rsidRDefault="00514509" w:rsidP="00A2431F">
            <w:pPr>
              <w:pStyle w:val="ListParagraph"/>
              <w:numPr>
                <w:ilvl w:val="0"/>
                <w:numId w:val="15"/>
              </w:numPr>
            </w:pPr>
            <w:r>
              <w:t>Chief executive step</w:t>
            </w:r>
            <w:r w:rsidR="00B22304">
              <w:t>s down</w:t>
            </w:r>
          </w:p>
          <w:p w14:paraId="2D6CC661" w14:textId="77777777" w:rsidR="00B22304" w:rsidRDefault="00B22304" w:rsidP="00A2431F">
            <w:pPr>
              <w:pStyle w:val="ListParagraph"/>
              <w:numPr>
                <w:ilvl w:val="0"/>
                <w:numId w:val="15"/>
              </w:numPr>
            </w:pPr>
            <w:r>
              <w:t xml:space="preserve">1200 jobs to go </w:t>
            </w:r>
            <w:r w:rsidR="00825FFC">
              <w:t xml:space="preserve">at sites </w:t>
            </w:r>
          </w:p>
          <w:p w14:paraId="042DFF8E" w14:textId="77777777" w:rsidR="00825FFC" w:rsidRDefault="00825FFC" w:rsidP="00A2431F">
            <w:pPr>
              <w:pStyle w:val="ListParagraph"/>
              <w:numPr>
                <w:ilvl w:val="0"/>
                <w:numId w:val="15"/>
              </w:numPr>
            </w:pPr>
            <w:r>
              <w:t xml:space="preserve">Close 3300 sores </w:t>
            </w:r>
          </w:p>
          <w:p w14:paraId="22937D6D" w14:textId="64971266" w:rsidR="00825FFC" w:rsidRDefault="00825FFC" w:rsidP="00A2431F">
            <w:pPr>
              <w:pStyle w:val="ListParagraph"/>
              <w:numPr>
                <w:ilvl w:val="0"/>
                <w:numId w:val="15"/>
              </w:numPr>
            </w:pPr>
            <w:r>
              <w:t>Borrow</w:t>
            </w:r>
            <w:r w:rsidR="00487D9C">
              <w:t>e</w:t>
            </w:r>
            <w:r>
              <w:t>d money</w:t>
            </w:r>
          </w:p>
          <w:p w14:paraId="5C649EBC" w14:textId="3E822A09" w:rsidR="00825FFC" w:rsidRPr="00A2431F" w:rsidRDefault="00825FFC" w:rsidP="00A2431F">
            <w:pPr>
              <w:pStyle w:val="ListParagraph"/>
              <w:numPr>
                <w:ilvl w:val="0"/>
                <w:numId w:val="15"/>
              </w:numPr>
            </w:pPr>
          </w:p>
        </w:tc>
        <w:tc>
          <w:tcPr>
            <w:tcW w:w="2349" w:type="dxa"/>
          </w:tcPr>
          <w:p w14:paraId="3B8A0832" w14:textId="77777777" w:rsidR="008F7AFC" w:rsidRDefault="008F7AFC" w:rsidP="008F7AFC">
            <w:pPr>
              <w:jc w:val="center"/>
              <w:rPr>
                <w:b/>
                <w:bCs/>
              </w:rPr>
            </w:pPr>
            <w:r w:rsidRPr="008F7AFC">
              <w:rPr>
                <w:b/>
                <w:bCs/>
              </w:rPr>
              <w:t>OPPORTUNITY</w:t>
            </w:r>
          </w:p>
          <w:p w14:paraId="13877208" w14:textId="77777777" w:rsidR="004F0444" w:rsidRDefault="004F0444" w:rsidP="008F7AFC">
            <w:pPr>
              <w:jc w:val="center"/>
              <w:rPr>
                <w:b/>
                <w:bCs/>
              </w:rPr>
            </w:pPr>
          </w:p>
          <w:p w14:paraId="60F148DD" w14:textId="77777777" w:rsidR="004F0444" w:rsidRPr="00B66011" w:rsidRDefault="004F0444" w:rsidP="00B66011">
            <w:pPr>
              <w:pStyle w:val="ListParagraph"/>
              <w:numPr>
                <w:ilvl w:val="0"/>
                <w:numId w:val="20"/>
              </w:numPr>
              <w:rPr>
                <w:rStyle w:val="normaltextrun"/>
                <w:color w:val="3F3F3F"/>
                <w:shd w:val="clear" w:color="auto" w:fill="FFFFFF"/>
                <w:lang w:val="en-US"/>
              </w:rPr>
            </w:pPr>
            <w:r w:rsidRPr="00B66011">
              <w:rPr>
                <w:rStyle w:val="normaltextrun"/>
                <w:color w:val="3F3F3F"/>
                <w:shd w:val="clear" w:color="auto" w:fill="FFFFFF"/>
                <w:lang w:val="en-US"/>
              </w:rPr>
              <w:t>Gap Inc. announced a strategic partnership with IMG to license Gap brands, including Banana Republic and its kids wear label Janie and Jack, for new product offerings beyond the apparel category. As part of the multiyear licensing agreement, IMG would use Gap brand intellectual property to manufacture products like furniture and home decor.</w:t>
            </w:r>
          </w:p>
          <w:p w14:paraId="44FE48C7" w14:textId="77777777" w:rsidR="00B66011" w:rsidRPr="00116DF3" w:rsidRDefault="00116DF3" w:rsidP="00B66011">
            <w:pPr>
              <w:pStyle w:val="ListParagraph"/>
              <w:numPr>
                <w:ilvl w:val="0"/>
                <w:numId w:val="19"/>
              </w:numPr>
              <w:rPr>
                <w:b/>
                <w:bCs/>
              </w:rPr>
            </w:pPr>
            <w:r>
              <w:t>Lay off employees to remain a float</w:t>
            </w:r>
          </w:p>
          <w:p w14:paraId="5EC6117A" w14:textId="77777777" w:rsidR="00116DF3" w:rsidRPr="00C278DD" w:rsidRDefault="00C278DD" w:rsidP="00B66011">
            <w:pPr>
              <w:pStyle w:val="ListParagraph"/>
              <w:numPr>
                <w:ilvl w:val="0"/>
                <w:numId w:val="19"/>
              </w:numPr>
              <w:rPr>
                <w:b/>
                <w:bCs/>
              </w:rPr>
            </w:pPr>
            <w:r>
              <w:t xml:space="preserve">Old Navy strongest brand </w:t>
            </w:r>
          </w:p>
          <w:p w14:paraId="1B2A7AC0" w14:textId="2D351A7A" w:rsidR="00C278DD" w:rsidRPr="0087187B" w:rsidRDefault="0087187B" w:rsidP="00B66011">
            <w:pPr>
              <w:pStyle w:val="ListParagraph"/>
              <w:numPr>
                <w:ilvl w:val="0"/>
                <w:numId w:val="19"/>
              </w:numPr>
            </w:pPr>
            <w:r w:rsidRPr="0087187B">
              <w:t xml:space="preserve">Close unprofitable stores </w:t>
            </w:r>
          </w:p>
        </w:tc>
        <w:tc>
          <w:tcPr>
            <w:tcW w:w="3046" w:type="dxa"/>
          </w:tcPr>
          <w:p w14:paraId="2B88AF21" w14:textId="77777777" w:rsidR="008F7AFC" w:rsidRDefault="008F7AFC" w:rsidP="008F7AFC">
            <w:pPr>
              <w:jc w:val="center"/>
              <w:rPr>
                <w:b/>
                <w:bCs/>
              </w:rPr>
            </w:pPr>
            <w:r w:rsidRPr="008F7AFC">
              <w:rPr>
                <w:b/>
                <w:bCs/>
              </w:rPr>
              <w:t>THREAT</w:t>
            </w:r>
          </w:p>
          <w:p w14:paraId="3DAE5829" w14:textId="77777777" w:rsidR="0087187B" w:rsidRDefault="0087187B" w:rsidP="008F7AFC">
            <w:pPr>
              <w:jc w:val="center"/>
              <w:rPr>
                <w:b/>
                <w:bCs/>
              </w:rPr>
            </w:pPr>
          </w:p>
          <w:p w14:paraId="754E59DF" w14:textId="77777777" w:rsidR="0087187B" w:rsidRDefault="0087187B" w:rsidP="00487D9C">
            <w:pPr>
              <w:pStyle w:val="ListParagraph"/>
              <w:numPr>
                <w:ilvl w:val="0"/>
                <w:numId w:val="24"/>
              </w:numPr>
            </w:pPr>
            <w:r>
              <w:t>Cheaper stores H</w:t>
            </w:r>
            <w:r w:rsidR="00915472">
              <w:t>&amp;M</w:t>
            </w:r>
          </w:p>
          <w:p w14:paraId="39DDF349" w14:textId="77777777" w:rsidR="00915472" w:rsidRDefault="00D510E0" w:rsidP="00487D9C">
            <w:pPr>
              <w:pStyle w:val="ListParagraph"/>
              <w:numPr>
                <w:ilvl w:val="0"/>
                <w:numId w:val="24"/>
              </w:numPr>
            </w:pPr>
            <w:r>
              <w:t xml:space="preserve">Smaller businesses will </w:t>
            </w:r>
            <w:r w:rsidR="003335C9">
              <w:t xml:space="preserve">have significant success </w:t>
            </w:r>
            <w:r w:rsidR="00E85129">
              <w:t xml:space="preserve">by taking away profits </w:t>
            </w:r>
            <w:r w:rsidR="001471BC">
              <w:t>and most importantly customers who will be hard to regain</w:t>
            </w:r>
          </w:p>
          <w:p w14:paraId="1506D4E9" w14:textId="6B2D1655" w:rsidR="00750101" w:rsidRPr="00487D9C" w:rsidRDefault="00A35862" w:rsidP="00487D9C">
            <w:pPr>
              <w:pStyle w:val="ListParagraph"/>
              <w:numPr>
                <w:ilvl w:val="0"/>
                <w:numId w:val="24"/>
              </w:numPr>
              <w:rPr>
                <w:rStyle w:val="normaltextrun"/>
                <w:rFonts w:cstheme="minorHAnsi"/>
              </w:rPr>
            </w:pPr>
            <w:r>
              <w:rPr>
                <w:rStyle w:val="normaltextrun"/>
                <w:rFonts w:cstheme="minorHAnsi"/>
                <w:color w:val="3F3F3F"/>
                <w:shd w:val="clear" w:color="auto" w:fill="FFFFFF"/>
                <w:lang w:val="en-US"/>
              </w:rPr>
              <w:t>Gap</w:t>
            </w:r>
            <w:r w:rsidR="00750101" w:rsidRPr="00D2395D">
              <w:rPr>
                <w:rStyle w:val="normaltextrun"/>
                <w:rFonts w:cstheme="minorHAnsi"/>
                <w:color w:val="3F3F3F"/>
                <w:shd w:val="clear" w:color="auto" w:fill="FFFFFF"/>
                <w:lang w:val="en-US"/>
              </w:rPr>
              <w:t xml:space="preserve"> announced it would borrow $2.3billion, secured by its intellectual property and real estate.</w:t>
            </w:r>
          </w:p>
          <w:p w14:paraId="3FBA4329" w14:textId="77777777" w:rsidR="00487D9C" w:rsidRPr="004F0444" w:rsidRDefault="00487D9C" w:rsidP="00487D9C">
            <w:pPr>
              <w:pStyle w:val="ListParagraph"/>
              <w:numPr>
                <w:ilvl w:val="0"/>
                <w:numId w:val="24"/>
              </w:numPr>
              <w:rPr>
                <w:rStyle w:val="normaltextrun"/>
              </w:rPr>
            </w:pPr>
            <w:r w:rsidRPr="004F0444">
              <w:rPr>
                <w:rStyle w:val="normaltextrun"/>
                <w:color w:val="3F3F3F"/>
                <w:shd w:val="clear" w:color="auto" w:fill="FFFFFF"/>
                <w:lang w:val="en-US"/>
              </w:rPr>
              <w:t>The Gap brand also</w:t>
            </w:r>
            <w:hyperlink r:id="rId17" w:tgtFrame="_blank" w:history="1">
              <w:r w:rsidRPr="004F0444">
                <w:rPr>
                  <w:rStyle w:val="normaltextrun"/>
                  <w:rFonts w:cs="Segoe UI"/>
                  <w:color w:val="000000"/>
                  <w:shd w:val="clear" w:color="auto" w:fill="FFFFFF"/>
                  <w:lang w:val="en-US"/>
                </w:rPr>
                <w:t> cancelled its summer and fall orders</w:t>
              </w:r>
            </w:hyperlink>
            <w:r w:rsidRPr="004F0444">
              <w:rPr>
                <w:rStyle w:val="normaltextrun"/>
                <w:color w:val="3F3F3F"/>
                <w:shd w:val="clear" w:color="auto" w:fill="FFFFFF"/>
                <w:lang w:val="en-US"/>
              </w:rPr>
              <w:t> in early April, </w:t>
            </w:r>
            <w:proofErr w:type="spellStart"/>
            <w:r w:rsidRPr="004F0444">
              <w:rPr>
                <w:rStyle w:val="normaltextrun"/>
                <w:color w:val="3F3F3F"/>
                <w:shd w:val="clear" w:color="auto" w:fill="FFFFFF"/>
                <w:lang w:val="en-US"/>
              </w:rPr>
              <w:t>BoF</w:t>
            </w:r>
            <w:proofErr w:type="spellEnd"/>
            <w:r w:rsidRPr="004F0444">
              <w:rPr>
                <w:rStyle w:val="normaltextrun"/>
                <w:color w:val="3F3F3F"/>
                <w:shd w:val="clear" w:color="auto" w:fill="FFFFFF"/>
                <w:lang w:val="en-US"/>
              </w:rPr>
              <w:t> reported, as it struggled with the losses from its shuttered stores.</w:t>
            </w:r>
          </w:p>
          <w:p w14:paraId="3BBE9F22" w14:textId="77777777" w:rsidR="00487D9C" w:rsidRPr="00D2395D" w:rsidRDefault="00487D9C" w:rsidP="00487D9C">
            <w:pPr>
              <w:pStyle w:val="ListParagraph"/>
              <w:rPr>
                <w:rStyle w:val="eop"/>
                <w:rFonts w:cstheme="minorHAnsi"/>
              </w:rPr>
            </w:pPr>
          </w:p>
          <w:p w14:paraId="4222B2D4" w14:textId="77777777" w:rsidR="00750101" w:rsidRPr="00D2395D" w:rsidRDefault="00750101" w:rsidP="00750101">
            <w:pPr>
              <w:pStyle w:val="ListParagraph"/>
              <w:rPr>
                <w:rStyle w:val="normaltextrun"/>
                <w:rFonts w:cstheme="minorHAnsi"/>
              </w:rPr>
            </w:pPr>
          </w:p>
          <w:p w14:paraId="48335418" w14:textId="77777777" w:rsidR="00750101" w:rsidRPr="00D2395D" w:rsidRDefault="00750101" w:rsidP="00750101">
            <w:pPr>
              <w:pStyle w:val="ListParagraph"/>
              <w:rPr>
                <w:rStyle w:val="normaltextrun"/>
                <w:rFonts w:cstheme="minorHAnsi"/>
              </w:rPr>
            </w:pPr>
          </w:p>
          <w:p w14:paraId="47B3D32B" w14:textId="25A158F2" w:rsidR="001471BC" w:rsidRPr="0087187B" w:rsidRDefault="001471BC" w:rsidP="00A35862">
            <w:pPr>
              <w:pStyle w:val="ListParagraph"/>
            </w:pPr>
          </w:p>
        </w:tc>
      </w:tr>
    </w:tbl>
    <w:p w14:paraId="5C806530" w14:textId="46C0E202" w:rsidR="00FD7870" w:rsidRDefault="00FD7870" w:rsidP="00F66087">
      <w:pPr>
        <w:rPr>
          <w:b/>
          <w:bCs/>
          <w:u w:val="single"/>
        </w:rPr>
      </w:pPr>
    </w:p>
    <w:p w14:paraId="5ACEBD70" w14:textId="48466779" w:rsidR="00FD7870" w:rsidRDefault="00FD7870" w:rsidP="00F66087">
      <w:pPr>
        <w:rPr>
          <w:b/>
          <w:bCs/>
          <w:u w:val="single"/>
        </w:rPr>
      </w:pPr>
    </w:p>
    <w:p w14:paraId="4FFC7B7A" w14:textId="2419CE17" w:rsidR="00FD7870" w:rsidRDefault="00FD7870" w:rsidP="00F66087">
      <w:pPr>
        <w:rPr>
          <w:b/>
          <w:bCs/>
          <w:u w:val="single"/>
        </w:rPr>
      </w:pPr>
    </w:p>
    <w:p w14:paraId="0D0408DF" w14:textId="6ED5158C" w:rsidR="00FD7870" w:rsidRDefault="00FD7870" w:rsidP="00F66087">
      <w:pPr>
        <w:rPr>
          <w:b/>
          <w:bCs/>
          <w:u w:val="single"/>
        </w:rPr>
      </w:pPr>
    </w:p>
    <w:p w14:paraId="538919EF" w14:textId="77777777" w:rsidR="00094BA5" w:rsidRDefault="00FD7870" w:rsidP="00F66087">
      <w:pPr>
        <w:rPr>
          <w:b/>
          <w:bCs/>
          <w:u w:val="single"/>
        </w:rPr>
      </w:pPr>
      <w:r>
        <w:rPr>
          <w:b/>
          <w:bCs/>
          <w:u w:val="single"/>
        </w:rPr>
        <w:t>PESTLE analysis</w:t>
      </w:r>
    </w:p>
    <w:tbl>
      <w:tblPr>
        <w:tblStyle w:val="TableGrid"/>
        <w:tblW w:w="0" w:type="auto"/>
        <w:tblLook w:val="04A0" w:firstRow="1" w:lastRow="0" w:firstColumn="1" w:lastColumn="0" w:noHBand="0" w:noVBand="1"/>
      </w:tblPr>
      <w:tblGrid>
        <w:gridCol w:w="1413"/>
        <w:gridCol w:w="3544"/>
        <w:gridCol w:w="4059"/>
      </w:tblGrid>
      <w:tr w:rsidR="00A2431F" w14:paraId="667312DF" w14:textId="77777777" w:rsidTr="00A2431F">
        <w:trPr>
          <w:trHeight w:val="2950"/>
        </w:trPr>
        <w:tc>
          <w:tcPr>
            <w:tcW w:w="1413" w:type="dxa"/>
          </w:tcPr>
          <w:p w14:paraId="6C58F2AE" w14:textId="77777777" w:rsidR="00F310BC" w:rsidRDefault="00A2431F" w:rsidP="00F66087">
            <w:r>
              <w:lastRenderedPageBreak/>
              <w:t xml:space="preserve">Element  </w:t>
            </w:r>
          </w:p>
          <w:p w14:paraId="0D9B3489" w14:textId="77777777" w:rsidR="00F310BC" w:rsidRDefault="00F310BC" w:rsidP="00F66087"/>
          <w:p w14:paraId="27CB8393" w14:textId="5851D719" w:rsidR="00A2431F" w:rsidRPr="00F310BC" w:rsidRDefault="00F310BC" w:rsidP="00F66087">
            <w:pPr>
              <w:rPr>
                <w:b/>
                <w:bCs/>
              </w:rPr>
            </w:pPr>
            <w:r w:rsidRPr="00F310BC">
              <w:rPr>
                <w:b/>
                <w:bCs/>
              </w:rPr>
              <w:t>Social</w:t>
            </w:r>
            <w:r w:rsidR="00A2431F" w:rsidRPr="00F310BC">
              <w:rPr>
                <w:b/>
                <w:bCs/>
              </w:rPr>
              <w:t xml:space="preserve">                                                        </w:t>
            </w:r>
          </w:p>
        </w:tc>
        <w:tc>
          <w:tcPr>
            <w:tcW w:w="3544" w:type="dxa"/>
          </w:tcPr>
          <w:p w14:paraId="14835DC6" w14:textId="77777777" w:rsidR="00A2431F" w:rsidRDefault="00A2431F" w:rsidP="00F66087">
            <w:r>
              <w:t>Factor</w:t>
            </w:r>
          </w:p>
          <w:p w14:paraId="3BFDBFC0" w14:textId="77777777" w:rsidR="00F310BC" w:rsidRDefault="00F310BC" w:rsidP="00F66087"/>
          <w:p w14:paraId="458369A1" w14:textId="4DC328A9" w:rsidR="00F310BC" w:rsidRDefault="00022C8D" w:rsidP="005D745A">
            <w:pPr>
              <w:pStyle w:val="ListParagraph"/>
              <w:numPr>
                <w:ilvl w:val="0"/>
                <w:numId w:val="25"/>
              </w:numPr>
            </w:pPr>
            <w:r>
              <w:t xml:space="preserve">Lower priced items </w:t>
            </w:r>
            <w:r w:rsidR="00CC3C08">
              <w:t>(External)</w:t>
            </w:r>
          </w:p>
        </w:tc>
        <w:tc>
          <w:tcPr>
            <w:tcW w:w="4059" w:type="dxa"/>
          </w:tcPr>
          <w:p w14:paraId="2488CCD2" w14:textId="77777777" w:rsidR="00CC3C08" w:rsidRDefault="00CC3C08" w:rsidP="00CC3C08">
            <w:pPr>
              <w:pStyle w:val="ListParagraph"/>
              <w:rPr>
                <w:rFonts w:cstheme="minorHAnsi"/>
                <w:color w:val="212529"/>
                <w:shd w:val="clear" w:color="auto" w:fill="FFFFFF"/>
              </w:rPr>
            </w:pPr>
          </w:p>
          <w:p w14:paraId="6F3F2676" w14:textId="77777777" w:rsidR="00CC3C08" w:rsidRDefault="00CC3C08" w:rsidP="00CC3C08">
            <w:pPr>
              <w:pStyle w:val="ListParagraph"/>
              <w:rPr>
                <w:rFonts w:cstheme="minorHAnsi"/>
                <w:color w:val="212529"/>
                <w:shd w:val="clear" w:color="auto" w:fill="FFFFFF"/>
              </w:rPr>
            </w:pPr>
          </w:p>
          <w:p w14:paraId="5D782D6A" w14:textId="49B92FCA" w:rsidR="00A2431F" w:rsidRPr="00CC3C08" w:rsidRDefault="00526557" w:rsidP="00CC3C08">
            <w:pPr>
              <w:pStyle w:val="ListParagraph"/>
              <w:numPr>
                <w:ilvl w:val="0"/>
                <w:numId w:val="25"/>
              </w:numPr>
              <w:rPr>
                <w:rFonts w:cstheme="minorHAnsi"/>
              </w:rPr>
            </w:pPr>
            <w:r w:rsidRPr="00CC3C08">
              <w:rPr>
                <w:rFonts w:cstheme="minorHAnsi"/>
                <w:color w:val="212529"/>
                <w:shd w:val="clear" w:color="auto" w:fill="FFFFFF"/>
              </w:rPr>
              <w:t>Through existing resources and brand equity, Gap</w:t>
            </w:r>
            <w:r w:rsidR="00A35862" w:rsidRPr="00CC3C08">
              <w:rPr>
                <w:rFonts w:cstheme="minorHAnsi"/>
                <w:color w:val="212529"/>
                <w:shd w:val="clear" w:color="auto" w:fill="FFFFFF"/>
              </w:rPr>
              <w:t xml:space="preserve"> Inc</w:t>
            </w:r>
            <w:r w:rsidRPr="00CC3C08">
              <w:rPr>
                <w:rFonts w:cstheme="minorHAnsi"/>
                <w:color w:val="212529"/>
                <w:shd w:val="clear" w:color="auto" w:fill="FFFFFF"/>
              </w:rPr>
              <w:t xml:space="preserve"> </w:t>
            </w:r>
            <w:r w:rsidR="00E310DA" w:rsidRPr="00CC3C08">
              <w:rPr>
                <w:rFonts w:cstheme="minorHAnsi"/>
                <w:color w:val="212529"/>
                <w:shd w:val="clear" w:color="auto" w:fill="FFFFFF"/>
              </w:rPr>
              <w:t>can</w:t>
            </w:r>
            <w:r w:rsidRPr="00CC3C08">
              <w:rPr>
                <w:rFonts w:cstheme="minorHAnsi"/>
                <w:color w:val="212529"/>
                <w:shd w:val="clear" w:color="auto" w:fill="FFFFFF"/>
              </w:rPr>
              <w:t xml:space="preserve"> regain one of the top spots in the mind of the consumer for fashionable clothing</w:t>
            </w:r>
            <w:r w:rsidR="00DB6E33" w:rsidRPr="00CC3C08">
              <w:rPr>
                <w:rFonts w:cstheme="minorHAnsi"/>
                <w:color w:val="212529"/>
                <w:shd w:val="clear" w:color="auto" w:fill="FFFFFF"/>
              </w:rPr>
              <w:t xml:space="preserve"> (Opportunity)</w:t>
            </w:r>
          </w:p>
        </w:tc>
      </w:tr>
    </w:tbl>
    <w:p w14:paraId="1BFF9900" w14:textId="4FEDAB9E" w:rsidR="00FD7870" w:rsidRDefault="00FD7870" w:rsidP="00F66087">
      <w:pPr>
        <w:rPr>
          <w:b/>
          <w:bCs/>
          <w:u w:val="single"/>
        </w:rPr>
      </w:pPr>
    </w:p>
    <w:p w14:paraId="2928B407" w14:textId="6F50FA02" w:rsidR="00FD7870" w:rsidRPr="00FD7870" w:rsidRDefault="00FD7870" w:rsidP="00F66087">
      <w:pPr>
        <w:rPr>
          <w:b/>
          <w:bCs/>
          <w:u w:val="single"/>
        </w:rPr>
      </w:pPr>
    </w:p>
    <w:sectPr w:rsidR="00FD7870" w:rsidRPr="00FD78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F5547"/>
    <w:multiLevelType w:val="hybridMultilevel"/>
    <w:tmpl w:val="2D4E6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F2B83"/>
    <w:multiLevelType w:val="hybridMultilevel"/>
    <w:tmpl w:val="DB724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36C09"/>
    <w:multiLevelType w:val="hybridMultilevel"/>
    <w:tmpl w:val="B8BC8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A23A4D"/>
    <w:multiLevelType w:val="hybridMultilevel"/>
    <w:tmpl w:val="969C6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A2FD0"/>
    <w:multiLevelType w:val="hybridMultilevel"/>
    <w:tmpl w:val="100878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5BD2FC8"/>
    <w:multiLevelType w:val="hybridMultilevel"/>
    <w:tmpl w:val="73A85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E3591F"/>
    <w:multiLevelType w:val="hybridMultilevel"/>
    <w:tmpl w:val="80943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E36020"/>
    <w:multiLevelType w:val="hybridMultilevel"/>
    <w:tmpl w:val="F586D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6B4BAF"/>
    <w:multiLevelType w:val="hybridMultilevel"/>
    <w:tmpl w:val="F4C48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844932"/>
    <w:multiLevelType w:val="hybridMultilevel"/>
    <w:tmpl w:val="A0D23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9B3972"/>
    <w:multiLevelType w:val="hybridMultilevel"/>
    <w:tmpl w:val="26282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605DFB"/>
    <w:multiLevelType w:val="hybridMultilevel"/>
    <w:tmpl w:val="6B88A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CB3E05"/>
    <w:multiLevelType w:val="hybridMultilevel"/>
    <w:tmpl w:val="29C86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268628D"/>
    <w:multiLevelType w:val="hybridMultilevel"/>
    <w:tmpl w:val="75942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5264"/>
    <w:multiLevelType w:val="hybridMultilevel"/>
    <w:tmpl w:val="23CCC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E415D9"/>
    <w:multiLevelType w:val="hybridMultilevel"/>
    <w:tmpl w:val="97F62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4946F1"/>
    <w:multiLevelType w:val="hybridMultilevel"/>
    <w:tmpl w:val="7F240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CF6402"/>
    <w:multiLevelType w:val="hybridMultilevel"/>
    <w:tmpl w:val="E5049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507BEF"/>
    <w:multiLevelType w:val="hybridMultilevel"/>
    <w:tmpl w:val="9538E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47810EE"/>
    <w:multiLevelType w:val="hybridMultilevel"/>
    <w:tmpl w:val="5ED2F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121999"/>
    <w:multiLevelType w:val="hybridMultilevel"/>
    <w:tmpl w:val="C964A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7453F9"/>
    <w:multiLevelType w:val="hybridMultilevel"/>
    <w:tmpl w:val="81647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C67B68"/>
    <w:multiLevelType w:val="hybridMultilevel"/>
    <w:tmpl w:val="211EF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8962B2"/>
    <w:multiLevelType w:val="hybridMultilevel"/>
    <w:tmpl w:val="364669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CD67F73"/>
    <w:multiLevelType w:val="hybridMultilevel"/>
    <w:tmpl w:val="130C1BB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7"/>
  </w:num>
  <w:num w:numId="2">
    <w:abstractNumId w:val="16"/>
  </w:num>
  <w:num w:numId="3">
    <w:abstractNumId w:val="8"/>
  </w:num>
  <w:num w:numId="4">
    <w:abstractNumId w:val="24"/>
  </w:num>
  <w:num w:numId="5">
    <w:abstractNumId w:val="14"/>
  </w:num>
  <w:num w:numId="6">
    <w:abstractNumId w:val="23"/>
  </w:num>
  <w:num w:numId="7">
    <w:abstractNumId w:val="0"/>
  </w:num>
  <w:num w:numId="8">
    <w:abstractNumId w:val="18"/>
  </w:num>
  <w:num w:numId="9">
    <w:abstractNumId w:val="13"/>
  </w:num>
  <w:num w:numId="10">
    <w:abstractNumId w:val="11"/>
  </w:num>
  <w:num w:numId="11">
    <w:abstractNumId w:val="10"/>
  </w:num>
  <w:num w:numId="12">
    <w:abstractNumId w:val="15"/>
  </w:num>
  <w:num w:numId="13">
    <w:abstractNumId w:val="1"/>
  </w:num>
  <w:num w:numId="14">
    <w:abstractNumId w:val="6"/>
  </w:num>
  <w:num w:numId="15">
    <w:abstractNumId w:val="5"/>
  </w:num>
  <w:num w:numId="16">
    <w:abstractNumId w:val="4"/>
  </w:num>
  <w:num w:numId="17">
    <w:abstractNumId w:val="22"/>
  </w:num>
  <w:num w:numId="18">
    <w:abstractNumId w:val="9"/>
  </w:num>
  <w:num w:numId="19">
    <w:abstractNumId w:val="2"/>
  </w:num>
  <w:num w:numId="20">
    <w:abstractNumId w:val="21"/>
  </w:num>
  <w:num w:numId="21">
    <w:abstractNumId w:val="19"/>
  </w:num>
  <w:num w:numId="22">
    <w:abstractNumId w:val="17"/>
  </w:num>
  <w:num w:numId="23">
    <w:abstractNumId w:val="12"/>
  </w:num>
  <w:num w:numId="24">
    <w:abstractNumId w:val="3"/>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087"/>
    <w:rsid w:val="000172F5"/>
    <w:rsid w:val="00022C8D"/>
    <w:rsid w:val="00094BA5"/>
    <w:rsid w:val="000A1610"/>
    <w:rsid w:val="000D4D65"/>
    <w:rsid w:val="00116DF3"/>
    <w:rsid w:val="001471BC"/>
    <w:rsid w:val="00171D3C"/>
    <w:rsid w:val="00237756"/>
    <w:rsid w:val="002A4085"/>
    <w:rsid w:val="003335C9"/>
    <w:rsid w:val="0035086D"/>
    <w:rsid w:val="003E0083"/>
    <w:rsid w:val="003F40CE"/>
    <w:rsid w:val="00424EBC"/>
    <w:rsid w:val="00487D9C"/>
    <w:rsid w:val="004B6DF8"/>
    <w:rsid w:val="004E736A"/>
    <w:rsid w:val="004F0444"/>
    <w:rsid w:val="00514509"/>
    <w:rsid w:val="00526557"/>
    <w:rsid w:val="005542B0"/>
    <w:rsid w:val="005D745A"/>
    <w:rsid w:val="006021F3"/>
    <w:rsid w:val="006E4E20"/>
    <w:rsid w:val="00750101"/>
    <w:rsid w:val="007B593B"/>
    <w:rsid w:val="00825FFC"/>
    <w:rsid w:val="0087187B"/>
    <w:rsid w:val="008D6498"/>
    <w:rsid w:val="008E2DA2"/>
    <w:rsid w:val="008F7AFC"/>
    <w:rsid w:val="00906D94"/>
    <w:rsid w:val="0090767D"/>
    <w:rsid w:val="00915472"/>
    <w:rsid w:val="00976C34"/>
    <w:rsid w:val="009B3204"/>
    <w:rsid w:val="009E598C"/>
    <w:rsid w:val="00A2431F"/>
    <w:rsid w:val="00A35862"/>
    <w:rsid w:val="00AB0865"/>
    <w:rsid w:val="00AD53B1"/>
    <w:rsid w:val="00AD79C8"/>
    <w:rsid w:val="00AE16A7"/>
    <w:rsid w:val="00AE4C3C"/>
    <w:rsid w:val="00AF523C"/>
    <w:rsid w:val="00B22304"/>
    <w:rsid w:val="00B66011"/>
    <w:rsid w:val="00B830AF"/>
    <w:rsid w:val="00BC5253"/>
    <w:rsid w:val="00BF0914"/>
    <w:rsid w:val="00BF1ECB"/>
    <w:rsid w:val="00C1034D"/>
    <w:rsid w:val="00C25B33"/>
    <w:rsid w:val="00C278DD"/>
    <w:rsid w:val="00CC3C08"/>
    <w:rsid w:val="00CC3F9D"/>
    <w:rsid w:val="00CD5B24"/>
    <w:rsid w:val="00D177C3"/>
    <w:rsid w:val="00D2395D"/>
    <w:rsid w:val="00D31802"/>
    <w:rsid w:val="00D510E0"/>
    <w:rsid w:val="00DA49A1"/>
    <w:rsid w:val="00DB6E33"/>
    <w:rsid w:val="00DD5CB0"/>
    <w:rsid w:val="00DF6F97"/>
    <w:rsid w:val="00E310DA"/>
    <w:rsid w:val="00E775E4"/>
    <w:rsid w:val="00E85129"/>
    <w:rsid w:val="00ED7B9B"/>
    <w:rsid w:val="00EE477A"/>
    <w:rsid w:val="00F310BC"/>
    <w:rsid w:val="00F66087"/>
    <w:rsid w:val="00F70C05"/>
    <w:rsid w:val="00FC0CF2"/>
    <w:rsid w:val="00FD2336"/>
    <w:rsid w:val="00FD7870"/>
    <w:rsid w:val="00FF2BEB"/>
    <w:rsid w:val="00FF7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241E6"/>
  <w15:chartTrackingRefBased/>
  <w15:docId w15:val="{C9A091D8-443F-42E3-97A3-2481F63BB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660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66087"/>
  </w:style>
  <w:style w:type="character" w:customStyle="1" w:styleId="eop">
    <w:name w:val="eop"/>
    <w:basedOn w:val="DefaultParagraphFont"/>
    <w:rsid w:val="00F66087"/>
  </w:style>
  <w:style w:type="character" w:styleId="Strong">
    <w:name w:val="Strong"/>
    <w:basedOn w:val="DefaultParagraphFont"/>
    <w:uiPriority w:val="22"/>
    <w:qFormat/>
    <w:rsid w:val="003F40CE"/>
    <w:rPr>
      <w:b/>
      <w:bCs/>
    </w:rPr>
  </w:style>
  <w:style w:type="character" w:styleId="SubtleEmphasis">
    <w:name w:val="Subtle Emphasis"/>
    <w:basedOn w:val="DefaultParagraphFont"/>
    <w:uiPriority w:val="19"/>
    <w:qFormat/>
    <w:rsid w:val="003F40CE"/>
    <w:rPr>
      <w:i/>
      <w:iCs/>
      <w:color w:val="404040" w:themeColor="text1" w:themeTint="BF"/>
    </w:rPr>
  </w:style>
  <w:style w:type="paragraph" w:styleId="ListParagraph">
    <w:name w:val="List Paragraph"/>
    <w:basedOn w:val="Normal"/>
    <w:uiPriority w:val="34"/>
    <w:qFormat/>
    <w:rsid w:val="00094BA5"/>
    <w:pPr>
      <w:ind w:left="720"/>
      <w:contextualSpacing/>
    </w:pPr>
  </w:style>
  <w:style w:type="table" w:styleId="TableGrid">
    <w:name w:val="Table Grid"/>
    <w:basedOn w:val="TableNormal"/>
    <w:uiPriority w:val="39"/>
    <w:rsid w:val="008F7A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1286880">
      <w:bodyDiv w:val="1"/>
      <w:marLeft w:val="0"/>
      <w:marRight w:val="0"/>
      <w:marTop w:val="0"/>
      <w:marBottom w:val="0"/>
      <w:divBdr>
        <w:top w:val="none" w:sz="0" w:space="0" w:color="auto"/>
        <w:left w:val="none" w:sz="0" w:space="0" w:color="auto"/>
        <w:bottom w:val="none" w:sz="0" w:space="0" w:color="auto"/>
        <w:right w:val="none" w:sz="0" w:space="0" w:color="auto"/>
      </w:divBdr>
      <w:divsChild>
        <w:div w:id="314379649">
          <w:marLeft w:val="0"/>
          <w:marRight w:val="0"/>
          <w:marTop w:val="0"/>
          <w:marBottom w:val="0"/>
          <w:divBdr>
            <w:top w:val="none" w:sz="0" w:space="0" w:color="auto"/>
            <w:left w:val="none" w:sz="0" w:space="0" w:color="auto"/>
            <w:bottom w:val="none" w:sz="0" w:space="0" w:color="auto"/>
            <w:right w:val="none" w:sz="0" w:space="0" w:color="auto"/>
          </w:divBdr>
        </w:div>
        <w:div w:id="2616506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usinessoffashion.com/articles/news-analysis/gap-inc-to-split-into-two-publicly-traded-companie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usinessoffashion.com/organisations/intermix" TargetMode="External"/><Relationship Id="rId17" Type="http://schemas.openxmlformats.org/officeDocument/2006/relationships/hyperlink" Target="https://www.businessoffashion.com/articles/professional/gap-inc-cancels-summer-and-fall-orders-as-covid-19-bites" TargetMode="External"/><Relationship Id="rId2" Type="http://schemas.openxmlformats.org/officeDocument/2006/relationships/customXml" Target="../customXml/item2.xml"/><Relationship Id="rId16" Type="http://schemas.openxmlformats.org/officeDocument/2006/relationships/hyperlink" Target="https://www.businessoffashion.com/articles/news-analysis/keeping-track-of-fashions-layoff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usinessoffashion.com/organisations/old-navy" TargetMode="External"/><Relationship Id="rId5" Type="http://schemas.openxmlformats.org/officeDocument/2006/relationships/numbering" Target="numbering.xml"/><Relationship Id="rId15" Type="http://schemas.openxmlformats.org/officeDocument/2006/relationships/hyperlink" Target="https://www.businessoffashion.com/organisations/away" TargetMode="External"/><Relationship Id="rId10" Type="http://schemas.openxmlformats.org/officeDocument/2006/relationships/hyperlink" Target="https://www.businessoffashion.com/organisations/banana-republic"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www.businessoffashion.com/articles/professional/gap-inc-cancels-summer-and-fall-orders-as-covid-19-bites" TargetMode="External"/><Relationship Id="rId14" Type="http://schemas.openxmlformats.org/officeDocument/2006/relationships/hyperlink" Target="https://www.businessoffashion.com/articles/professional/gap-inc-cancels-summer-and-fall-orders-as-covid-19-bi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D04E10091D9C4AA0620A469AEF09FE" ma:contentTypeVersion="5" ma:contentTypeDescription="Create a new document." ma:contentTypeScope="" ma:versionID="81178088139118b1dc5be690922a086b">
  <xsd:schema xmlns:xsd="http://www.w3.org/2001/XMLSchema" xmlns:xs="http://www.w3.org/2001/XMLSchema" xmlns:p="http://schemas.microsoft.com/office/2006/metadata/properties" xmlns:ns3="8c130496-2dc1-4c42-9eb6-23b6e00a2cbe" xmlns:ns4="c4959f2d-5d09-4ce5-9f90-30d4e83e14e3" targetNamespace="http://schemas.microsoft.com/office/2006/metadata/properties" ma:root="true" ma:fieldsID="f03b726c98f6494625c6472def483d34" ns3:_="" ns4:_="">
    <xsd:import namespace="8c130496-2dc1-4c42-9eb6-23b6e00a2cbe"/>
    <xsd:import namespace="c4959f2d-5d09-4ce5-9f90-30d4e83e14e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c130496-2dc1-4c42-9eb6-23b6e00a2c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4959f2d-5d09-4ce5-9f90-30d4e83e14e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6209F-10A0-4F11-A89D-E5B0CBA0B1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c130496-2dc1-4c42-9eb6-23b6e00a2cbe"/>
    <ds:schemaRef ds:uri="c4959f2d-5d09-4ce5-9f90-30d4e83e1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39FD05-8174-4764-A7CC-BBD4E76166E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A734E22-CA22-44EC-BA93-FAF5B2F08C1C}">
  <ds:schemaRefs>
    <ds:schemaRef ds:uri="http://schemas.microsoft.com/sharepoint/v3/contenttype/forms"/>
  </ds:schemaRefs>
</ds:datastoreItem>
</file>

<file path=customXml/itemProps4.xml><?xml version="1.0" encoding="utf-8"?>
<ds:datastoreItem xmlns:ds="http://schemas.openxmlformats.org/officeDocument/2006/customXml" ds:itemID="{CA3E6C70-5039-49E5-A53B-82AEA30A5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795</Words>
  <Characters>4538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Chanelle Fernandes</dc:creator>
  <cp:keywords/>
  <dc:description/>
  <cp:lastModifiedBy>leighton fernandes</cp:lastModifiedBy>
  <cp:revision>2</cp:revision>
  <dcterms:created xsi:type="dcterms:W3CDTF">2020-11-12T10:52:00Z</dcterms:created>
  <dcterms:modified xsi:type="dcterms:W3CDTF">2020-11-12T10:52:00Z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0x01010001D04E10091D9C4AA0620A469AEF09FE</vt:lpwstr>
  </property>
</Properties>
</file>