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7BB9D" w14:textId="7928E579" w:rsidR="00083878" w:rsidRPr="00D126A3" w:rsidRDefault="00D126A3">
      <w:pPr>
        <w:rPr>
          <w:b/>
          <w:bCs/>
          <w:sz w:val="28"/>
          <w:szCs w:val="28"/>
          <w:lang w:val="en-US"/>
        </w:rPr>
      </w:pPr>
      <w:r w:rsidRPr="00D126A3">
        <w:rPr>
          <w:b/>
          <w:bCs/>
          <w:sz w:val="28"/>
          <w:szCs w:val="28"/>
          <w:lang w:val="en-US"/>
        </w:rPr>
        <w:t>Beverly Evans</w:t>
      </w:r>
    </w:p>
    <w:p w14:paraId="30F83C02" w14:textId="4EA0A387" w:rsidR="00D126A3" w:rsidRPr="00D126A3" w:rsidRDefault="00D126A3">
      <w:pPr>
        <w:rPr>
          <w:b/>
          <w:bCs/>
          <w:sz w:val="28"/>
          <w:szCs w:val="28"/>
          <w:lang w:val="en-US"/>
        </w:rPr>
      </w:pPr>
      <w:r w:rsidRPr="00D126A3">
        <w:rPr>
          <w:b/>
          <w:bCs/>
          <w:sz w:val="28"/>
          <w:szCs w:val="28"/>
          <w:lang w:val="en-US"/>
        </w:rPr>
        <w:t>1805521</w:t>
      </w:r>
    </w:p>
    <w:p w14:paraId="03AE4465" w14:textId="63D1C4F2" w:rsidR="00D126A3" w:rsidRDefault="00D126A3">
      <w:pPr>
        <w:rPr>
          <w:b/>
          <w:bCs/>
          <w:sz w:val="28"/>
          <w:szCs w:val="28"/>
          <w:lang w:val="en-US"/>
        </w:rPr>
      </w:pPr>
      <w:r w:rsidRPr="00D126A3">
        <w:rPr>
          <w:b/>
          <w:bCs/>
          <w:sz w:val="28"/>
          <w:szCs w:val="28"/>
          <w:lang w:val="en-US"/>
        </w:rPr>
        <w:t>Exam paper 18</w:t>
      </w:r>
      <w:r w:rsidRPr="00D126A3">
        <w:rPr>
          <w:b/>
          <w:bCs/>
          <w:sz w:val="28"/>
          <w:szCs w:val="28"/>
          <w:vertAlign w:val="superscript"/>
          <w:lang w:val="en-US"/>
        </w:rPr>
        <w:t>th</w:t>
      </w:r>
      <w:r w:rsidRPr="00D126A3">
        <w:rPr>
          <w:b/>
          <w:bCs/>
          <w:sz w:val="28"/>
          <w:szCs w:val="28"/>
          <w:lang w:val="en-US"/>
        </w:rPr>
        <w:t xml:space="preserve"> July</w:t>
      </w:r>
      <w:r>
        <w:rPr>
          <w:b/>
          <w:bCs/>
          <w:sz w:val="28"/>
          <w:szCs w:val="28"/>
          <w:lang w:val="en-US"/>
        </w:rPr>
        <w:t xml:space="preserve"> 2022</w:t>
      </w:r>
    </w:p>
    <w:p w14:paraId="1DD23E49" w14:textId="77777777" w:rsidR="00322609" w:rsidRDefault="00322609">
      <w:pPr>
        <w:rPr>
          <w:b/>
          <w:bCs/>
          <w:sz w:val="28"/>
          <w:szCs w:val="28"/>
          <w:lang w:val="en-US"/>
        </w:rPr>
      </w:pPr>
    </w:p>
    <w:p w14:paraId="58529321" w14:textId="77777777" w:rsidR="00322609" w:rsidRDefault="00322609">
      <w:pPr>
        <w:rPr>
          <w:b/>
          <w:bCs/>
          <w:sz w:val="28"/>
          <w:szCs w:val="28"/>
          <w:lang w:val="en-US"/>
        </w:rPr>
      </w:pPr>
    </w:p>
    <w:p w14:paraId="101C2C76" w14:textId="77777777" w:rsidR="00322609" w:rsidRDefault="00322609">
      <w:pPr>
        <w:rPr>
          <w:b/>
          <w:bCs/>
          <w:sz w:val="28"/>
          <w:szCs w:val="28"/>
          <w:lang w:val="en-US"/>
        </w:rPr>
      </w:pPr>
    </w:p>
    <w:p w14:paraId="3CF13729" w14:textId="77777777" w:rsidR="00322609" w:rsidRDefault="00322609">
      <w:pPr>
        <w:rPr>
          <w:b/>
          <w:bCs/>
          <w:sz w:val="28"/>
          <w:szCs w:val="28"/>
          <w:lang w:val="en-US"/>
        </w:rPr>
      </w:pPr>
    </w:p>
    <w:p w14:paraId="3A103AFD" w14:textId="77777777" w:rsidR="00322609" w:rsidRDefault="00322609">
      <w:pPr>
        <w:rPr>
          <w:b/>
          <w:bCs/>
          <w:sz w:val="28"/>
          <w:szCs w:val="28"/>
          <w:lang w:val="en-US"/>
        </w:rPr>
      </w:pPr>
    </w:p>
    <w:p w14:paraId="5B168FB3" w14:textId="77777777" w:rsidR="00322609" w:rsidRDefault="00322609">
      <w:pPr>
        <w:rPr>
          <w:b/>
          <w:bCs/>
          <w:sz w:val="28"/>
          <w:szCs w:val="28"/>
          <w:lang w:val="en-US"/>
        </w:rPr>
      </w:pPr>
    </w:p>
    <w:p w14:paraId="3B4603DA" w14:textId="77777777" w:rsidR="00322609" w:rsidRDefault="00322609">
      <w:pPr>
        <w:rPr>
          <w:b/>
          <w:bCs/>
          <w:sz w:val="28"/>
          <w:szCs w:val="28"/>
          <w:lang w:val="en-US"/>
        </w:rPr>
      </w:pPr>
    </w:p>
    <w:p w14:paraId="346ACC99" w14:textId="77777777" w:rsidR="00322609" w:rsidRDefault="00322609">
      <w:pPr>
        <w:rPr>
          <w:b/>
          <w:bCs/>
          <w:sz w:val="28"/>
          <w:szCs w:val="28"/>
          <w:lang w:val="en-US"/>
        </w:rPr>
      </w:pPr>
    </w:p>
    <w:p w14:paraId="77A15FFF" w14:textId="77777777" w:rsidR="00322609" w:rsidRDefault="00322609">
      <w:pPr>
        <w:rPr>
          <w:b/>
          <w:bCs/>
          <w:sz w:val="28"/>
          <w:szCs w:val="28"/>
          <w:lang w:val="en-US"/>
        </w:rPr>
      </w:pPr>
    </w:p>
    <w:p w14:paraId="048BFC51" w14:textId="77777777" w:rsidR="00322609" w:rsidRDefault="00322609">
      <w:pPr>
        <w:rPr>
          <w:b/>
          <w:bCs/>
          <w:sz w:val="28"/>
          <w:szCs w:val="28"/>
          <w:lang w:val="en-US"/>
        </w:rPr>
      </w:pPr>
    </w:p>
    <w:p w14:paraId="12C59FE5" w14:textId="77777777" w:rsidR="00322609" w:rsidRDefault="00322609">
      <w:pPr>
        <w:rPr>
          <w:b/>
          <w:bCs/>
          <w:sz w:val="28"/>
          <w:szCs w:val="28"/>
          <w:lang w:val="en-US"/>
        </w:rPr>
      </w:pPr>
    </w:p>
    <w:p w14:paraId="39FB2152" w14:textId="77777777" w:rsidR="00322609" w:rsidRDefault="00322609">
      <w:pPr>
        <w:rPr>
          <w:b/>
          <w:bCs/>
          <w:sz w:val="28"/>
          <w:szCs w:val="28"/>
          <w:lang w:val="en-US"/>
        </w:rPr>
      </w:pPr>
    </w:p>
    <w:p w14:paraId="398FC2D8" w14:textId="77777777" w:rsidR="00322609" w:rsidRDefault="00322609">
      <w:pPr>
        <w:rPr>
          <w:b/>
          <w:bCs/>
          <w:sz w:val="28"/>
          <w:szCs w:val="28"/>
          <w:lang w:val="en-US"/>
        </w:rPr>
      </w:pPr>
    </w:p>
    <w:p w14:paraId="420F1C75" w14:textId="77777777" w:rsidR="00322609" w:rsidRDefault="00322609">
      <w:pPr>
        <w:rPr>
          <w:b/>
          <w:bCs/>
          <w:sz w:val="28"/>
          <w:szCs w:val="28"/>
          <w:lang w:val="en-US"/>
        </w:rPr>
      </w:pPr>
    </w:p>
    <w:p w14:paraId="6354FF53" w14:textId="77777777" w:rsidR="00322609" w:rsidRDefault="00322609">
      <w:pPr>
        <w:rPr>
          <w:b/>
          <w:bCs/>
          <w:sz w:val="28"/>
          <w:szCs w:val="28"/>
          <w:lang w:val="en-US"/>
        </w:rPr>
      </w:pPr>
    </w:p>
    <w:p w14:paraId="37C6A971" w14:textId="77777777" w:rsidR="00322609" w:rsidRDefault="00322609">
      <w:pPr>
        <w:rPr>
          <w:b/>
          <w:bCs/>
          <w:sz w:val="28"/>
          <w:szCs w:val="28"/>
          <w:lang w:val="en-US"/>
        </w:rPr>
      </w:pPr>
    </w:p>
    <w:p w14:paraId="69D87EE2" w14:textId="77777777" w:rsidR="00322609" w:rsidRDefault="00322609">
      <w:pPr>
        <w:rPr>
          <w:b/>
          <w:bCs/>
          <w:sz w:val="28"/>
          <w:szCs w:val="28"/>
          <w:lang w:val="en-US"/>
        </w:rPr>
      </w:pPr>
    </w:p>
    <w:p w14:paraId="5E6B002B" w14:textId="77777777" w:rsidR="00322609" w:rsidRDefault="00322609">
      <w:pPr>
        <w:rPr>
          <w:b/>
          <w:bCs/>
          <w:sz w:val="28"/>
          <w:szCs w:val="28"/>
          <w:lang w:val="en-US"/>
        </w:rPr>
      </w:pPr>
    </w:p>
    <w:p w14:paraId="6F513F05" w14:textId="77777777" w:rsidR="00322609" w:rsidRDefault="00322609">
      <w:pPr>
        <w:rPr>
          <w:b/>
          <w:bCs/>
          <w:sz w:val="28"/>
          <w:szCs w:val="28"/>
          <w:lang w:val="en-US"/>
        </w:rPr>
      </w:pPr>
    </w:p>
    <w:p w14:paraId="5A5025CA" w14:textId="77777777" w:rsidR="00322609" w:rsidRDefault="00322609">
      <w:pPr>
        <w:rPr>
          <w:b/>
          <w:bCs/>
          <w:sz w:val="28"/>
          <w:szCs w:val="28"/>
          <w:lang w:val="en-US"/>
        </w:rPr>
      </w:pPr>
    </w:p>
    <w:p w14:paraId="1229EEC4" w14:textId="77777777" w:rsidR="00322609" w:rsidRDefault="00322609">
      <w:pPr>
        <w:rPr>
          <w:b/>
          <w:bCs/>
          <w:sz w:val="28"/>
          <w:szCs w:val="28"/>
          <w:lang w:val="en-US"/>
        </w:rPr>
      </w:pPr>
    </w:p>
    <w:p w14:paraId="03F95327" w14:textId="77777777" w:rsidR="00322609" w:rsidRDefault="00322609">
      <w:pPr>
        <w:rPr>
          <w:b/>
          <w:bCs/>
          <w:sz w:val="28"/>
          <w:szCs w:val="28"/>
          <w:lang w:val="en-US"/>
        </w:rPr>
      </w:pPr>
    </w:p>
    <w:p w14:paraId="2CCB1703" w14:textId="77777777" w:rsidR="00322609" w:rsidRDefault="00322609">
      <w:pPr>
        <w:rPr>
          <w:b/>
          <w:bCs/>
          <w:sz w:val="28"/>
          <w:szCs w:val="28"/>
          <w:lang w:val="en-US"/>
        </w:rPr>
      </w:pPr>
    </w:p>
    <w:p w14:paraId="49769390" w14:textId="052E6D5C" w:rsidR="00D126A3" w:rsidRDefault="00322609">
      <w:pPr>
        <w:rPr>
          <w:b/>
          <w:bCs/>
          <w:sz w:val="28"/>
          <w:szCs w:val="28"/>
          <w:lang w:val="en-US"/>
        </w:rPr>
      </w:pPr>
      <w:r>
        <w:rPr>
          <w:b/>
          <w:bCs/>
          <w:sz w:val="28"/>
          <w:szCs w:val="28"/>
          <w:lang w:val="en-US"/>
        </w:rPr>
        <w:lastRenderedPageBreak/>
        <w:t xml:space="preserve">Task 1 </w:t>
      </w:r>
    </w:p>
    <w:p w14:paraId="61261752" w14:textId="3B5FE751" w:rsidR="00701A49" w:rsidRDefault="00701A49">
      <w:pPr>
        <w:rPr>
          <w:b/>
          <w:bCs/>
          <w:sz w:val="28"/>
          <w:szCs w:val="28"/>
          <w:lang w:val="en-US"/>
        </w:rPr>
      </w:pPr>
      <w:r>
        <w:rPr>
          <w:b/>
          <w:bCs/>
          <w:sz w:val="28"/>
          <w:szCs w:val="28"/>
          <w:lang w:val="en-US"/>
        </w:rPr>
        <w:t>Question 1</w:t>
      </w:r>
    </w:p>
    <w:p w14:paraId="6939EDCF" w14:textId="301A9CCA" w:rsidR="00701A49" w:rsidRDefault="00701A49">
      <w:pPr>
        <w:rPr>
          <w:b/>
          <w:bCs/>
          <w:sz w:val="28"/>
          <w:szCs w:val="28"/>
          <w:lang w:val="en-US"/>
        </w:rPr>
      </w:pPr>
      <w:r>
        <w:rPr>
          <w:b/>
          <w:bCs/>
          <w:sz w:val="28"/>
          <w:szCs w:val="28"/>
          <w:lang w:val="en-US"/>
        </w:rPr>
        <w:t xml:space="preserve">This would be a partnership </w:t>
      </w:r>
    </w:p>
    <w:p w14:paraId="6313FEC4" w14:textId="1E0E68B8" w:rsidR="00701A49" w:rsidRDefault="00701A49" w:rsidP="00701A49">
      <w:pPr>
        <w:rPr>
          <w:sz w:val="28"/>
          <w:szCs w:val="28"/>
          <w:lang w:val="en-US"/>
        </w:rPr>
      </w:pPr>
      <w:r>
        <w:rPr>
          <w:sz w:val="28"/>
          <w:szCs w:val="28"/>
          <w:lang w:val="en-US"/>
        </w:rPr>
        <w:t xml:space="preserve">It would be suggested that a written agreement should be set up </w:t>
      </w:r>
      <w:r w:rsidR="00F04009">
        <w:rPr>
          <w:sz w:val="28"/>
          <w:szCs w:val="28"/>
          <w:lang w:val="en-US"/>
        </w:rPr>
        <w:t xml:space="preserve">if they do not want equal share in the profits. Because if they do not have a written agreement to state this it </w:t>
      </w:r>
      <w:r>
        <w:rPr>
          <w:sz w:val="28"/>
          <w:szCs w:val="28"/>
          <w:lang w:val="en-US"/>
        </w:rPr>
        <w:t>means the default position would be relied on under</w:t>
      </w:r>
      <w:r w:rsidR="00F04009">
        <w:rPr>
          <w:sz w:val="28"/>
          <w:szCs w:val="28"/>
          <w:lang w:val="en-US"/>
        </w:rPr>
        <w:t xml:space="preserve"> as</w:t>
      </w:r>
      <w:r>
        <w:rPr>
          <w:sz w:val="28"/>
          <w:szCs w:val="28"/>
          <w:lang w:val="en-US"/>
        </w:rPr>
        <w:t xml:space="preserve"> section 24 PA 1890 and governed by the partnership act 1890. Even although they orally agreed there would have to be a written agreement to override the act.</w:t>
      </w:r>
      <w:r w:rsidR="00F04009">
        <w:rPr>
          <w:sz w:val="28"/>
          <w:szCs w:val="28"/>
          <w:lang w:val="en-US"/>
        </w:rPr>
        <w:t xml:space="preserve"> S 24 (1) PA 1890 equal shares</w:t>
      </w:r>
      <w:r w:rsidR="00953A93">
        <w:rPr>
          <w:sz w:val="28"/>
          <w:szCs w:val="28"/>
          <w:lang w:val="en-US"/>
        </w:rPr>
        <w:t xml:space="preserve">, </w:t>
      </w:r>
      <w:proofErr w:type="gramStart"/>
      <w:r w:rsidR="00953A93">
        <w:rPr>
          <w:sz w:val="28"/>
          <w:szCs w:val="28"/>
          <w:lang w:val="en-US"/>
        </w:rPr>
        <w:t>So</w:t>
      </w:r>
      <w:proofErr w:type="gramEnd"/>
      <w:r w:rsidR="00953A93">
        <w:rPr>
          <w:sz w:val="28"/>
          <w:szCs w:val="28"/>
          <w:lang w:val="en-US"/>
        </w:rPr>
        <w:t xml:space="preserve"> this would need to be clearly stated in the agreement.</w:t>
      </w:r>
    </w:p>
    <w:p w14:paraId="6FBD31E6" w14:textId="69F0D24F" w:rsidR="00EF5EDB" w:rsidRDefault="00EF5EDB" w:rsidP="00701A49">
      <w:pPr>
        <w:rPr>
          <w:sz w:val="28"/>
          <w:szCs w:val="28"/>
          <w:lang w:val="en-US"/>
        </w:rPr>
      </w:pPr>
      <w:r>
        <w:rPr>
          <w:sz w:val="28"/>
          <w:szCs w:val="28"/>
          <w:lang w:val="en-US"/>
        </w:rPr>
        <w:t>Shares</w:t>
      </w:r>
      <w:r w:rsidR="00A6172C">
        <w:rPr>
          <w:sz w:val="28"/>
          <w:szCs w:val="28"/>
          <w:lang w:val="en-US"/>
        </w:rPr>
        <w:t xml:space="preserve"> </w:t>
      </w:r>
    </w:p>
    <w:p w14:paraId="531CE3E7" w14:textId="77777777" w:rsidR="00930BB0" w:rsidRDefault="00A6172C" w:rsidP="00701A49">
      <w:pPr>
        <w:rPr>
          <w:sz w:val="28"/>
          <w:szCs w:val="28"/>
          <w:lang w:val="en-US"/>
        </w:rPr>
      </w:pPr>
      <w:r>
        <w:rPr>
          <w:sz w:val="28"/>
          <w:szCs w:val="28"/>
          <w:lang w:val="en-US"/>
        </w:rPr>
        <w:t>Mary Maddox</w:t>
      </w:r>
      <w:r w:rsidR="00953A93">
        <w:rPr>
          <w:sz w:val="28"/>
          <w:szCs w:val="28"/>
          <w:lang w:val="en-US"/>
        </w:rPr>
        <w:t xml:space="preserve"> lending the firm money with free interest would need to be stated in an express agreement </w:t>
      </w:r>
      <w:r w:rsidR="00930BB0">
        <w:rPr>
          <w:sz w:val="28"/>
          <w:szCs w:val="28"/>
          <w:lang w:val="en-US"/>
        </w:rPr>
        <w:t>to avoid the default position in s24(3) PA 1890 of 5% interest.</w:t>
      </w:r>
    </w:p>
    <w:p w14:paraId="6719C548" w14:textId="31349A2B" w:rsidR="00322609" w:rsidRDefault="00930BB0">
      <w:pPr>
        <w:rPr>
          <w:sz w:val="28"/>
          <w:szCs w:val="28"/>
          <w:lang w:val="en-US"/>
        </w:rPr>
      </w:pPr>
      <w:r>
        <w:rPr>
          <w:sz w:val="28"/>
          <w:szCs w:val="28"/>
          <w:lang w:val="en-US"/>
        </w:rPr>
        <w:t xml:space="preserve">Julie </w:t>
      </w:r>
      <w:proofErr w:type="gramStart"/>
      <w:r>
        <w:rPr>
          <w:sz w:val="28"/>
          <w:szCs w:val="28"/>
          <w:lang w:val="en-US"/>
        </w:rPr>
        <w:t xml:space="preserve">James </w:t>
      </w:r>
      <w:r w:rsidR="00953A93">
        <w:rPr>
          <w:sz w:val="28"/>
          <w:szCs w:val="28"/>
          <w:lang w:val="en-US"/>
        </w:rPr>
        <w:t xml:space="preserve"> </w:t>
      </w:r>
      <w:r>
        <w:rPr>
          <w:sz w:val="28"/>
          <w:szCs w:val="28"/>
          <w:lang w:val="en-US"/>
        </w:rPr>
        <w:t>has</w:t>
      </w:r>
      <w:proofErr w:type="gramEnd"/>
      <w:r>
        <w:rPr>
          <w:sz w:val="28"/>
          <w:szCs w:val="28"/>
          <w:lang w:val="en-US"/>
        </w:rPr>
        <w:t xml:space="preserve"> no </w:t>
      </w:r>
      <w:r w:rsidR="004F3D9E">
        <w:rPr>
          <w:sz w:val="28"/>
          <w:szCs w:val="28"/>
          <w:lang w:val="en-US"/>
        </w:rPr>
        <w:t>experience, the question would as to whether she would be able to make a profit with no experience</w:t>
      </w:r>
      <w:r>
        <w:rPr>
          <w:sz w:val="28"/>
          <w:szCs w:val="28"/>
          <w:lang w:val="en-US"/>
        </w:rPr>
        <w:t xml:space="preserve"> </w:t>
      </w:r>
      <w:r w:rsidR="004F3D9E">
        <w:rPr>
          <w:sz w:val="28"/>
          <w:szCs w:val="28"/>
          <w:lang w:val="en-US"/>
        </w:rPr>
        <w:t xml:space="preserve">in the business </w:t>
      </w:r>
      <w:r w:rsidRPr="00275F47">
        <w:rPr>
          <w:sz w:val="28"/>
          <w:szCs w:val="28"/>
          <w:lang w:val="en-US"/>
        </w:rPr>
        <w:t>Partnership is defined as the relationship that subsist between persons carrying on business in common with a view of making a profit</w:t>
      </w:r>
      <w:r>
        <w:rPr>
          <w:sz w:val="28"/>
          <w:szCs w:val="28"/>
          <w:lang w:val="en-US"/>
        </w:rPr>
        <w:t xml:space="preserve">, Partnership act 1890 s 1. </w:t>
      </w:r>
      <w:r w:rsidR="004F3D9E">
        <w:rPr>
          <w:sz w:val="28"/>
          <w:szCs w:val="28"/>
          <w:lang w:val="en-US"/>
        </w:rPr>
        <w:t xml:space="preserve">However, her role in the business would be </w:t>
      </w:r>
      <w:r w:rsidR="00F85BB2">
        <w:rPr>
          <w:sz w:val="28"/>
          <w:szCs w:val="28"/>
          <w:lang w:val="en-US"/>
        </w:rPr>
        <w:t>suggested</w:t>
      </w:r>
      <w:r w:rsidR="004F3D9E">
        <w:rPr>
          <w:sz w:val="28"/>
          <w:szCs w:val="28"/>
          <w:lang w:val="en-US"/>
        </w:rPr>
        <w:t xml:space="preserve"> the it is written in an express agreement to avoid the default position in s24(</w:t>
      </w:r>
      <w:r w:rsidR="00F85BB2">
        <w:rPr>
          <w:sz w:val="28"/>
          <w:szCs w:val="28"/>
          <w:lang w:val="en-US"/>
        </w:rPr>
        <w:t>5) PA 1890.</w:t>
      </w:r>
    </w:p>
    <w:p w14:paraId="4A0B33F2" w14:textId="659021F4" w:rsidR="00FE51F3" w:rsidRDefault="00FE51F3">
      <w:pPr>
        <w:rPr>
          <w:sz w:val="28"/>
          <w:szCs w:val="28"/>
          <w:lang w:val="en-US"/>
        </w:rPr>
      </w:pPr>
      <w:r>
        <w:rPr>
          <w:sz w:val="28"/>
          <w:szCs w:val="28"/>
          <w:lang w:val="en-US"/>
        </w:rPr>
        <w:t xml:space="preserve">Diane James could put the hours that she would want to work in an express </w:t>
      </w:r>
      <w:proofErr w:type="gramStart"/>
      <w:r>
        <w:rPr>
          <w:sz w:val="28"/>
          <w:szCs w:val="28"/>
          <w:lang w:val="en-US"/>
        </w:rPr>
        <w:t xml:space="preserve">agreement </w:t>
      </w:r>
      <w:r w:rsidR="00960351">
        <w:rPr>
          <w:sz w:val="28"/>
          <w:szCs w:val="28"/>
          <w:lang w:val="en-US"/>
        </w:rPr>
        <w:t xml:space="preserve"> Managing</w:t>
      </w:r>
      <w:proofErr w:type="gramEnd"/>
      <w:r w:rsidR="00960351">
        <w:rPr>
          <w:sz w:val="28"/>
          <w:szCs w:val="28"/>
          <w:lang w:val="en-US"/>
        </w:rPr>
        <w:t xml:space="preserve"> one direction should be agreed between all partners and her hours that she wishes to work need to be put in a written agreement as there is no default rules for working hours. </w:t>
      </w:r>
      <w:r>
        <w:rPr>
          <w:sz w:val="28"/>
          <w:szCs w:val="28"/>
          <w:lang w:val="en-US"/>
        </w:rPr>
        <w:t xml:space="preserve">everything she earns from another </w:t>
      </w:r>
      <w:r w:rsidR="000B6DC0">
        <w:rPr>
          <w:sz w:val="28"/>
          <w:szCs w:val="28"/>
          <w:lang w:val="en-US"/>
        </w:rPr>
        <w:t>needs to be discussed between partners and put in an agreement as everything should be equal s24(1) PA 1890. DJ would need permission from the other partners for her to use the building.</w:t>
      </w:r>
    </w:p>
    <w:p w14:paraId="657370D8" w14:textId="1909E2C3" w:rsidR="000B6DC0" w:rsidRDefault="000B6DC0">
      <w:pPr>
        <w:rPr>
          <w:sz w:val="28"/>
          <w:szCs w:val="28"/>
          <w:lang w:val="en-US"/>
        </w:rPr>
      </w:pPr>
      <w:r>
        <w:rPr>
          <w:sz w:val="28"/>
          <w:szCs w:val="28"/>
          <w:lang w:val="en-US"/>
        </w:rPr>
        <w:t xml:space="preserve">It would be </w:t>
      </w:r>
      <w:r w:rsidR="00C9681F">
        <w:rPr>
          <w:sz w:val="28"/>
          <w:szCs w:val="28"/>
          <w:lang w:val="en-US"/>
        </w:rPr>
        <w:t>suggested</w:t>
      </w:r>
      <w:r>
        <w:rPr>
          <w:sz w:val="28"/>
          <w:szCs w:val="28"/>
          <w:lang w:val="en-US"/>
        </w:rPr>
        <w:t xml:space="preserve"> that if the partner</w:t>
      </w:r>
      <w:r w:rsidR="00C9681F">
        <w:rPr>
          <w:sz w:val="28"/>
          <w:szCs w:val="28"/>
          <w:lang w:val="en-US"/>
        </w:rPr>
        <w:t xml:space="preserve">s want a </w:t>
      </w:r>
      <w:proofErr w:type="gramStart"/>
      <w:r w:rsidR="00C9681F">
        <w:rPr>
          <w:sz w:val="28"/>
          <w:szCs w:val="28"/>
          <w:lang w:val="en-US"/>
        </w:rPr>
        <w:t>salary</w:t>
      </w:r>
      <w:proofErr w:type="gramEnd"/>
      <w:r w:rsidR="00C9681F">
        <w:rPr>
          <w:sz w:val="28"/>
          <w:szCs w:val="28"/>
          <w:lang w:val="en-US"/>
        </w:rPr>
        <w:t xml:space="preserve"> it would be suggested that it is written in an express agreement to avoid the default position in S24(6).</w:t>
      </w:r>
    </w:p>
    <w:p w14:paraId="2F990CC2" w14:textId="1A47BD6C" w:rsidR="004F3D9E" w:rsidRDefault="002028EB">
      <w:pPr>
        <w:rPr>
          <w:sz w:val="28"/>
          <w:szCs w:val="28"/>
          <w:lang w:val="en-US"/>
        </w:rPr>
      </w:pPr>
      <w:r>
        <w:rPr>
          <w:sz w:val="28"/>
          <w:szCs w:val="28"/>
          <w:lang w:val="en-US"/>
        </w:rPr>
        <w:t xml:space="preserve"> If the partners want to change the nature of the business it would have to be written in an express agreement to avoid the default position </w:t>
      </w:r>
      <w:r w:rsidR="003F3A0B">
        <w:rPr>
          <w:sz w:val="28"/>
          <w:szCs w:val="28"/>
          <w:lang w:val="en-US"/>
        </w:rPr>
        <w:t xml:space="preserve">Under s 24(8) </w:t>
      </w:r>
      <w:r>
        <w:rPr>
          <w:sz w:val="28"/>
          <w:szCs w:val="28"/>
          <w:lang w:val="en-US"/>
        </w:rPr>
        <w:t>PA 1890.</w:t>
      </w:r>
      <w:r w:rsidR="00CA0002">
        <w:rPr>
          <w:sz w:val="28"/>
          <w:szCs w:val="28"/>
          <w:lang w:val="en-US"/>
        </w:rPr>
        <w:t xml:space="preserve"> And </w:t>
      </w:r>
      <w:proofErr w:type="gramStart"/>
      <w:r w:rsidR="00CA0002">
        <w:rPr>
          <w:sz w:val="28"/>
          <w:szCs w:val="28"/>
          <w:lang w:val="en-US"/>
        </w:rPr>
        <w:t>also</w:t>
      </w:r>
      <w:proofErr w:type="gramEnd"/>
      <w:r w:rsidR="00CA0002">
        <w:rPr>
          <w:sz w:val="28"/>
          <w:szCs w:val="28"/>
          <w:lang w:val="en-US"/>
        </w:rPr>
        <w:t xml:space="preserve"> under s25 PA 1890 it would be suggested to have a written agreement as if not the default position would apply.</w:t>
      </w:r>
    </w:p>
    <w:p w14:paraId="7C5E4AED" w14:textId="77777777" w:rsidR="00CA0002" w:rsidRPr="00930BB0" w:rsidRDefault="00CA0002">
      <w:pPr>
        <w:rPr>
          <w:sz w:val="28"/>
          <w:szCs w:val="28"/>
          <w:lang w:val="en-US"/>
        </w:rPr>
      </w:pPr>
    </w:p>
    <w:p w14:paraId="6B87F6B5" w14:textId="77777777" w:rsidR="00322609" w:rsidRDefault="00322609">
      <w:pPr>
        <w:rPr>
          <w:b/>
          <w:bCs/>
          <w:sz w:val="28"/>
          <w:szCs w:val="28"/>
          <w:lang w:val="en-US"/>
        </w:rPr>
      </w:pPr>
    </w:p>
    <w:p w14:paraId="118D98AE" w14:textId="3E270A3D" w:rsidR="00322609" w:rsidRDefault="00322609">
      <w:pPr>
        <w:rPr>
          <w:b/>
          <w:bCs/>
          <w:sz w:val="28"/>
          <w:szCs w:val="28"/>
          <w:lang w:val="en-US"/>
        </w:rPr>
      </w:pPr>
      <w:r>
        <w:rPr>
          <w:b/>
          <w:bCs/>
          <w:sz w:val="28"/>
          <w:szCs w:val="28"/>
          <w:lang w:val="en-US"/>
        </w:rPr>
        <w:t>Task 2</w:t>
      </w:r>
    </w:p>
    <w:p w14:paraId="559C5D63" w14:textId="75B61EE9" w:rsidR="00C7091C" w:rsidRPr="00D51AA7" w:rsidRDefault="00C7091C" w:rsidP="00D51AA7">
      <w:pPr>
        <w:pStyle w:val="ListParagraph"/>
        <w:numPr>
          <w:ilvl w:val="0"/>
          <w:numId w:val="1"/>
        </w:numPr>
        <w:rPr>
          <w:sz w:val="28"/>
          <w:szCs w:val="28"/>
          <w:lang w:val="en-US"/>
        </w:rPr>
      </w:pPr>
      <w:r w:rsidRPr="00D51AA7">
        <w:rPr>
          <w:sz w:val="28"/>
          <w:szCs w:val="28"/>
          <w:lang w:val="en-US"/>
        </w:rPr>
        <w:t>A meeting would need to take place to employ a new director a</w:t>
      </w:r>
      <w:bookmarkStart w:id="0" w:name="_Hlk92710494"/>
      <w:r w:rsidRPr="00D51AA7">
        <w:rPr>
          <w:sz w:val="28"/>
          <w:szCs w:val="28"/>
          <w:lang w:val="en-US"/>
        </w:rPr>
        <w:t xml:space="preserve"> general meeting would have to be called, s302, C</w:t>
      </w:r>
      <w:r w:rsidR="003469B1" w:rsidRPr="00D51AA7">
        <w:rPr>
          <w:sz w:val="28"/>
          <w:szCs w:val="28"/>
          <w:lang w:val="en-US"/>
        </w:rPr>
        <w:t xml:space="preserve">ompanies </w:t>
      </w:r>
      <w:r w:rsidRPr="00D51AA7">
        <w:rPr>
          <w:sz w:val="28"/>
          <w:szCs w:val="28"/>
          <w:lang w:val="en-US"/>
        </w:rPr>
        <w:t>A</w:t>
      </w:r>
      <w:r w:rsidR="003469B1" w:rsidRPr="00D51AA7">
        <w:rPr>
          <w:sz w:val="28"/>
          <w:szCs w:val="28"/>
          <w:lang w:val="en-US"/>
        </w:rPr>
        <w:t>ct</w:t>
      </w:r>
      <w:r w:rsidRPr="00D51AA7">
        <w:rPr>
          <w:sz w:val="28"/>
          <w:szCs w:val="28"/>
          <w:lang w:val="en-US"/>
        </w:rPr>
        <w:t xml:space="preserve"> 2006, and the procedure for this would be that</w:t>
      </w:r>
      <w:r w:rsidR="00C301FF" w:rsidRPr="00D51AA7">
        <w:rPr>
          <w:sz w:val="28"/>
          <w:szCs w:val="28"/>
          <w:lang w:val="en-US"/>
        </w:rPr>
        <w:t xml:space="preserve"> with at least 2 people attending MAA 11. </w:t>
      </w:r>
    </w:p>
    <w:p w14:paraId="7BA516E4" w14:textId="04EA7604" w:rsidR="003469B1" w:rsidRDefault="003469B1" w:rsidP="00C7091C">
      <w:pPr>
        <w:rPr>
          <w:sz w:val="28"/>
          <w:szCs w:val="28"/>
          <w:lang w:val="en-US"/>
        </w:rPr>
      </w:pPr>
      <w:proofErr w:type="spellStart"/>
      <w:r>
        <w:rPr>
          <w:sz w:val="28"/>
          <w:szCs w:val="28"/>
          <w:lang w:val="en-US"/>
        </w:rPr>
        <w:t>Abdule</w:t>
      </w:r>
      <w:proofErr w:type="spellEnd"/>
      <w:r>
        <w:rPr>
          <w:sz w:val="28"/>
          <w:szCs w:val="28"/>
          <w:lang w:val="en-US"/>
        </w:rPr>
        <w:t xml:space="preserve"> has to be at the age of 16years </w:t>
      </w:r>
      <w:bookmarkStart w:id="1" w:name="_Hlk109037938"/>
      <w:r>
        <w:rPr>
          <w:sz w:val="28"/>
          <w:szCs w:val="28"/>
          <w:lang w:val="en-US"/>
        </w:rPr>
        <w:t>CA 2006 s157</w:t>
      </w:r>
      <w:bookmarkEnd w:id="1"/>
    </w:p>
    <w:p w14:paraId="31BE3C3D" w14:textId="78F1847B" w:rsidR="00F15C7A" w:rsidRDefault="00F15C7A" w:rsidP="00C7091C">
      <w:pPr>
        <w:rPr>
          <w:sz w:val="28"/>
          <w:szCs w:val="28"/>
          <w:lang w:val="en-US"/>
        </w:rPr>
      </w:pPr>
    </w:p>
    <w:p w14:paraId="0B2284E5" w14:textId="69534FFB" w:rsidR="003469B1" w:rsidRDefault="003469B1" w:rsidP="00C7091C">
      <w:pPr>
        <w:rPr>
          <w:sz w:val="28"/>
          <w:szCs w:val="28"/>
          <w:lang w:val="en-US"/>
        </w:rPr>
      </w:pPr>
      <w:r>
        <w:rPr>
          <w:sz w:val="28"/>
          <w:szCs w:val="28"/>
          <w:lang w:val="en-US"/>
        </w:rPr>
        <w:t xml:space="preserve">Particulars of claims </w:t>
      </w:r>
    </w:p>
    <w:p w14:paraId="3C303EEE" w14:textId="486C2DD2" w:rsidR="00D51AA7" w:rsidRPr="002B32A3" w:rsidRDefault="00D51AA7" w:rsidP="00D51AA7">
      <w:pPr>
        <w:pStyle w:val="ListParagraph"/>
        <w:numPr>
          <w:ilvl w:val="0"/>
          <w:numId w:val="1"/>
        </w:numPr>
        <w:rPr>
          <w:sz w:val="28"/>
          <w:szCs w:val="28"/>
          <w:lang w:val="en-US"/>
        </w:rPr>
      </w:pPr>
      <w:r>
        <w:rPr>
          <w:sz w:val="28"/>
          <w:szCs w:val="28"/>
          <w:lang w:val="en-US"/>
        </w:rPr>
        <w:t>Because Kit has not been</w:t>
      </w:r>
      <w:r w:rsidR="00A56EF8">
        <w:rPr>
          <w:sz w:val="28"/>
          <w:szCs w:val="28"/>
          <w:lang w:val="en-US"/>
        </w:rPr>
        <w:t xml:space="preserve"> formally appointed as a director she could not have a say in decision </w:t>
      </w:r>
      <w:proofErr w:type="gramStart"/>
      <w:r w:rsidR="00A56EF8">
        <w:rPr>
          <w:sz w:val="28"/>
          <w:szCs w:val="28"/>
          <w:lang w:val="en-US"/>
        </w:rPr>
        <w:t xml:space="preserve">making </w:t>
      </w:r>
      <w:r>
        <w:rPr>
          <w:sz w:val="28"/>
          <w:szCs w:val="28"/>
          <w:lang w:val="en-US"/>
        </w:rPr>
        <w:t xml:space="preserve"> she</w:t>
      </w:r>
      <w:proofErr w:type="gramEnd"/>
      <w:r>
        <w:rPr>
          <w:sz w:val="28"/>
          <w:szCs w:val="28"/>
          <w:lang w:val="en-US"/>
        </w:rPr>
        <w:t xml:space="preserve"> could not be classed a director</w:t>
      </w:r>
      <w:r w:rsidR="00DB02B8">
        <w:rPr>
          <w:sz w:val="28"/>
          <w:szCs w:val="28"/>
          <w:lang w:val="en-US"/>
        </w:rPr>
        <w:t xml:space="preserve"> Kit would have to be approved by the shareholders and a general meeting to appoint her as director as she is 18years old </w:t>
      </w:r>
      <w:r>
        <w:rPr>
          <w:sz w:val="28"/>
          <w:szCs w:val="28"/>
          <w:lang w:val="en-US"/>
        </w:rPr>
        <w:t xml:space="preserve"> </w:t>
      </w:r>
      <w:r w:rsidR="00DB02B8" w:rsidRPr="00DB02B8">
        <w:rPr>
          <w:sz w:val="28"/>
          <w:szCs w:val="28"/>
          <w:lang w:val="en-US"/>
        </w:rPr>
        <w:t>CA 2006 s157</w:t>
      </w:r>
      <w:r w:rsidR="00DB02B8">
        <w:rPr>
          <w:sz w:val="28"/>
          <w:szCs w:val="28"/>
          <w:lang w:val="en-US"/>
        </w:rPr>
        <w:t xml:space="preserve"> </w:t>
      </w:r>
      <w:r w:rsidR="000442D3" w:rsidRPr="000442D3">
        <w:rPr>
          <w:sz w:val="28"/>
          <w:szCs w:val="28"/>
        </w:rPr>
        <w:t>Given the facts, it appears likely that shareholder approval has not been obtained if s190 CA 2006 applies in this case, the results of that would be found in CA 2006 s195 as the law covers this. First, Section 195(2) makes the contract once more voidable at the company's request.</w:t>
      </w:r>
      <w:r w:rsidR="000442D3">
        <w:rPr>
          <w:sz w:val="28"/>
          <w:szCs w:val="28"/>
        </w:rPr>
        <w:t xml:space="preserve"> </w:t>
      </w:r>
    </w:p>
    <w:p w14:paraId="7926B564" w14:textId="6A53EF7F" w:rsidR="002B32A3" w:rsidRPr="00D51AA7" w:rsidRDefault="002B32A3" w:rsidP="002B32A3">
      <w:pPr>
        <w:pStyle w:val="ListParagraph"/>
        <w:rPr>
          <w:sz w:val="28"/>
          <w:szCs w:val="28"/>
          <w:lang w:val="en-US"/>
        </w:rPr>
      </w:pPr>
      <w:r>
        <w:rPr>
          <w:sz w:val="28"/>
          <w:szCs w:val="28"/>
        </w:rPr>
        <w:t>Share holders powers MAA</w:t>
      </w:r>
      <w:r w:rsidR="00475D08">
        <w:rPr>
          <w:sz w:val="28"/>
          <w:szCs w:val="28"/>
        </w:rPr>
        <w:t xml:space="preserve"> 4 MAA .18 </w:t>
      </w:r>
    </w:p>
    <w:bookmarkEnd w:id="0"/>
    <w:p w14:paraId="6FE7F0A3" w14:textId="77777777" w:rsidR="00322609" w:rsidRDefault="00322609">
      <w:pPr>
        <w:rPr>
          <w:b/>
          <w:bCs/>
          <w:sz w:val="28"/>
          <w:szCs w:val="28"/>
          <w:lang w:val="en-US"/>
        </w:rPr>
      </w:pPr>
    </w:p>
    <w:p w14:paraId="2ECA4812" w14:textId="77777777" w:rsidR="00322609" w:rsidRDefault="00322609">
      <w:pPr>
        <w:rPr>
          <w:b/>
          <w:bCs/>
          <w:sz w:val="28"/>
          <w:szCs w:val="28"/>
          <w:lang w:val="en-US"/>
        </w:rPr>
      </w:pPr>
    </w:p>
    <w:p w14:paraId="0910EF99" w14:textId="77777777" w:rsidR="00322609" w:rsidRDefault="00322609">
      <w:pPr>
        <w:rPr>
          <w:b/>
          <w:bCs/>
          <w:sz w:val="28"/>
          <w:szCs w:val="28"/>
          <w:lang w:val="en-US"/>
        </w:rPr>
      </w:pPr>
    </w:p>
    <w:p w14:paraId="2FC21F57" w14:textId="77777777" w:rsidR="00322609" w:rsidRDefault="00322609">
      <w:pPr>
        <w:rPr>
          <w:b/>
          <w:bCs/>
          <w:sz w:val="28"/>
          <w:szCs w:val="28"/>
          <w:lang w:val="en-US"/>
        </w:rPr>
      </w:pPr>
    </w:p>
    <w:p w14:paraId="397F77E0" w14:textId="77777777" w:rsidR="00322609" w:rsidRDefault="00322609">
      <w:pPr>
        <w:rPr>
          <w:b/>
          <w:bCs/>
          <w:sz w:val="28"/>
          <w:szCs w:val="28"/>
          <w:lang w:val="en-US"/>
        </w:rPr>
      </w:pPr>
    </w:p>
    <w:p w14:paraId="68A75564" w14:textId="77777777" w:rsidR="00322609" w:rsidRDefault="00322609">
      <w:pPr>
        <w:rPr>
          <w:b/>
          <w:bCs/>
          <w:sz w:val="28"/>
          <w:szCs w:val="28"/>
          <w:lang w:val="en-US"/>
        </w:rPr>
      </w:pPr>
    </w:p>
    <w:p w14:paraId="3DCB82F6" w14:textId="77777777" w:rsidR="00322609" w:rsidRPr="00D126A3" w:rsidRDefault="00322609">
      <w:pPr>
        <w:rPr>
          <w:b/>
          <w:bCs/>
          <w:sz w:val="28"/>
          <w:szCs w:val="28"/>
          <w:lang w:val="en-US"/>
        </w:rPr>
      </w:pPr>
    </w:p>
    <w:sectPr w:rsidR="00322609" w:rsidRPr="00D12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B59E7"/>
    <w:multiLevelType w:val="hybridMultilevel"/>
    <w:tmpl w:val="8A4E6806"/>
    <w:lvl w:ilvl="0" w:tplc="1598AE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43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6A3"/>
    <w:rsid w:val="000442D3"/>
    <w:rsid w:val="00083878"/>
    <w:rsid w:val="000B6DC0"/>
    <w:rsid w:val="002028EB"/>
    <w:rsid w:val="002B32A3"/>
    <w:rsid w:val="00322609"/>
    <w:rsid w:val="003469B1"/>
    <w:rsid w:val="003F3A0B"/>
    <w:rsid w:val="00475D08"/>
    <w:rsid w:val="004F3D9E"/>
    <w:rsid w:val="005C316E"/>
    <w:rsid w:val="00701A49"/>
    <w:rsid w:val="0085256C"/>
    <w:rsid w:val="00930BB0"/>
    <w:rsid w:val="00953A93"/>
    <w:rsid w:val="00960351"/>
    <w:rsid w:val="00A25BD5"/>
    <w:rsid w:val="00A56EF8"/>
    <w:rsid w:val="00A6172C"/>
    <w:rsid w:val="00C301FF"/>
    <w:rsid w:val="00C559AD"/>
    <w:rsid w:val="00C7091C"/>
    <w:rsid w:val="00C9681F"/>
    <w:rsid w:val="00CA0002"/>
    <w:rsid w:val="00D126A3"/>
    <w:rsid w:val="00D51AA7"/>
    <w:rsid w:val="00DB02B8"/>
    <w:rsid w:val="00EF5EDB"/>
    <w:rsid w:val="00F04009"/>
    <w:rsid w:val="00F15C7A"/>
    <w:rsid w:val="00F85BB2"/>
    <w:rsid w:val="00FE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183A"/>
  <w15:chartTrackingRefBased/>
  <w15:docId w15:val="{0A9766F9-2695-4247-8F78-EC2B40FD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454</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Evans</dc:creator>
  <cp:keywords/>
  <dc:description/>
  <cp:lastModifiedBy>Beverly Evans</cp:lastModifiedBy>
  <cp:revision>9</cp:revision>
  <dcterms:created xsi:type="dcterms:W3CDTF">2022-07-18T21:21:00Z</dcterms:created>
  <dcterms:modified xsi:type="dcterms:W3CDTF">2022-07-19T00:18:00Z</dcterms:modified>
</cp:coreProperties>
</file>