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D9E" w:rsidRDefault="001C4D9E" w:rsidP="001C4D9E">
      <w:pPr>
        <w:rPr>
          <w:rFonts w:ascii="Times New Roman" w:hAnsi="Times New Roman" w:cs="Times New Roman"/>
          <w:b/>
          <w:sz w:val="48"/>
        </w:rPr>
      </w:pPr>
      <w:r>
        <w:rPr>
          <w:rFonts w:ascii="Times New Roman" w:hAnsi="Times New Roman" w:cs="Times New Roman"/>
          <w:b/>
          <w:sz w:val="48"/>
        </w:rPr>
        <w:t>Network Services</w:t>
      </w:r>
    </w:p>
    <w:p w:rsidR="001C4D9E" w:rsidRDefault="001C4D9E" w:rsidP="001C4D9E">
      <w:pPr>
        <w:rPr>
          <w:rFonts w:ascii="Times New Roman" w:hAnsi="Times New Roman" w:cs="Times New Roman"/>
          <w:b/>
          <w:sz w:val="48"/>
        </w:rPr>
      </w:pPr>
      <w:r>
        <w:rPr>
          <w:rFonts w:ascii="Times New Roman" w:hAnsi="Times New Roman" w:cs="Times New Roman"/>
          <w:b/>
          <w:sz w:val="48"/>
        </w:rPr>
        <w:t>Networking Operating Systems and Security</w:t>
      </w:r>
      <w:r w:rsidR="004E5707">
        <w:rPr>
          <w:rFonts w:ascii="Times New Roman" w:hAnsi="Times New Roman" w:cs="Times New Roman"/>
          <w:b/>
          <w:sz w:val="48"/>
        </w:rPr>
        <w:t xml:space="preserve"> Report</w:t>
      </w:r>
    </w:p>
    <w:p w:rsidR="001C4D9E" w:rsidRDefault="001C4D9E" w:rsidP="001C4D9E">
      <w:pPr>
        <w:rPr>
          <w:rFonts w:ascii="Times New Roman" w:hAnsi="Times New Roman" w:cs="Times New Roman"/>
          <w:b/>
          <w:sz w:val="48"/>
        </w:rPr>
      </w:pPr>
      <w:r>
        <w:rPr>
          <w:rFonts w:ascii="Times New Roman" w:hAnsi="Times New Roman" w:cs="Times New Roman"/>
          <w:b/>
          <w:sz w:val="48"/>
        </w:rPr>
        <w:t>M2X8522</w:t>
      </w: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8"/>
        </w:rPr>
      </w:pPr>
    </w:p>
    <w:p w:rsidR="001C4D9E" w:rsidRDefault="001C4D9E" w:rsidP="001C4D9E">
      <w:pPr>
        <w:rPr>
          <w:rFonts w:ascii="Times New Roman" w:hAnsi="Times New Roman" w:cs="Times New Roman"/>
          <w:b/>
          <w:sz w:val="40"/>
        </w:rPr>
      </w:pPr>
      <w:r>
        <w:rPr>
          <w:rFonts w:ascii="Times New Roman" w:hAnsi="Times New Roman" w:cs="Times New Roman"/>
          <w:b/>
          <w:sz w:val="40"/>
        </w:rPr>
        <w:t>Student: David Price</w:t>
      </w:r>
    </w:p>
    <w:p w:rsidR="001C4D9E" w:rsidRDefault="001C4D9E" w:rsidP="001C4D9E">
      <w:pPr>
        <w:rPr>
          <w:rFonts w:ascii="Times New Roman" w:hAnsi="Times New Roman" w:cs="Times New Roman"/>
          <w:b/>
          <w:sz w:val="40"/>
        </w:rPr>
      </w:pPr>
      <w:r>
        <w:rPr>
          <w:rFonts w:ascii="Times New Roman" w:hAnsi="Times New Roman" w:cs="Times New Roman"/>
          <w:b/>
          <w:sz w:val="40"/>
        </w:rPr>
        <w:t>Student number: P131188</w:t>
      </w:r>
    </w:p>
    <w:p w:rsidR="001C4D9E" w:rsidRDefault="001C4D9E" w:rsidP="001C4D9E">
      <w:pPr>
        <w:rPr>
          <w:rFonts w:ascii="Times New Roman" w:hAnsi="Times New Roman" w:cs="Times New Roman"/>
          <w:b/>
          <w:sz w:val="40"/>
        </w:rPr>
      </w:pPr>
      <w:r>
        <w:rPr>
          <w:rFonts w:ascii="Times New Roman" w:hAnsi="Times New Roman" w:cs="Times New Roman"/>
          <w:b/>
          <w:sz w:val="40"/>
        </w:rPr>
        <w:t>Lecturer: Dr Tim Bashford</w:t>
      </w:r>
    </w:p>
    <w:p w:rsidR="000F37BF" w:rsidRDefault="000F37BF" w:rsidP="001C4D9E">
      <w:pPr>
        <w:rPr>
          <w:rFonts w:ascii="Times New Roman" w:hAnsi="Times New Roman" w:cs="Times New Roman"/>
          <w:b/>
          <w:sz w:val="32"/>
          <w:u w:val="single"/>
        </w:rPr>
      </w:pPr>
      <w:r>
        <w:rPr>
          <w:rFonts w:ascii="Times New Roman" w:hAnsi="Times New Roman" w:cs="Times New Roman"/>
          <w:b/>
          <w:sz w:val="32"/>
          <w:u w:val="single"/>
        </w:rPr>
        <w:lastRenderedPageBreak/>
        <w:t>Table of contents</w:t>
      </w:r>
    </w:p>
    <w:sdt>
      <w:sdtPr>
        <w:rPr>
          <w:rFonts w:asciiTheme="majorHAnsi" w:eastAsiaTheme="majorEastAsia" w:hAnsiTheme="majorHAnsi" w:cstheme="majorBidi"/>
          <w:color w:val="2F5496" w:themeColor="accent1" w:themeShade="BF"/>
          <w:sz w:val="32"/>
          <w:szCs w:val="32"/>
          <w:lang w:val="en-US"/>
        </w:rPr>
        <w:id w:val="-777488788"/>
        <w:docPartObj>
          <w:docPartGallery w:val="Table of Contents"/>
          <w:docPartUnique/>
        </w:docPartObj>
      </w:sdtPr>
      <w:sdtEndPr>
        <w:rPr>
          <w:b/>
          <w:bCs/>
          <w:noProof/>
        </w:rPr>
      </w:sdtEndPr>
      <w:sdtContent>
        <w:p w:rsidR="00BE1559" w:rsidRPr="00C23613" w:rsidRDefault="000F37BF">
          <w:pPr>
            <w:pStyle w:val="TOC1"/>
            <w:tabs>
              <w:tab w:val="right" w:leader="dot" w:pos="9016"/>
            </w:tabs>
            <w:rPr>
              <w:rFonts w:ascii="Times New Roman" w:eastAsiaTheme="minorEastAsia" w:hAnsi="Times New Roman" w:cs="Times New Roman"/>
              <w:noProof/>
              <w:sz w:val="24"/>
              <w:szCs w:val="24"/>
              <w:lang w:eastAsia="en-GB"/>
            </w:rPr>
          </w:pPr>
          <w:r w:rsidRPr="00C23613">
            <w:rPr>
              <w:rFonts w:ascii="Times New Roman" w:hAnsi="Times New Roman" w:cs="Times New Roman"/>
              <w:sz w:val="24"/>
              <w:szCs w:val="24"/>
            </w:rPr>
            <w:fldChar w:fldCharType="begin"/>
          </w:r>
          <w:r w:rsidRPr="00C23613">
            <w:rPr>
              <w:rFonts w:ascii="Times New Roman" w:hAnsi="Times New Roman" w:cs="Times New Roman"/>
              <w:sz w:val="24"/>
              <w:szCs w:val="24"/>
            </w:rPr>
            <w:instrText xml:space="preserve"> TOC \o "1-3" \h \z \u </w:instrText>
          </w:r>
          <w:r w:rsidRPr="00C23613">
            <w:rPr>
              <w:rFonts w:ascii="Times New Roman" w:hAnsi="Times New Roman" w:cs="Times New Roman"/>
              <w:sz w:val="24"/>
              <w:szCs w:val="24"/>
            </w:rPr>
            <w:fldChar w:fldCharType="separate"/>
          </w:r>
          <w:hyperlink w:anchor="_Toc514855131" w:history="1">
            <w:r w:rsidR="00BE1559" w:rsidRPr="00C23613">
              <w:rPr>
                <w:rStyle w:val="Hyperlink"/>
                <w:rFonts w:ascii="Times New Roman" w:hAnsi="Times New Roman" w:cs="Times New Roman"/>
                <w:noProof/>
                <w:color w:val="auto"/>
                <w:sz w:val="24"/>
                <w:szCs w:val="24"/>
              </w:rPr>
              <w:t>Table of Figures</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_Toc514855131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3</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32" w:history="1">
            <w:r w:rsidR="00BE1559" w:rsidRPr="00C23613">
              <w:rPr>
                <w:rStyle w:val="Hyperlink"/>
                <w:rFonts w:ascii="Times New Roman" w:hAnsi="Times New Roman" w:cs="Times New Roman"/>
                <w:noProof/>
                <w:color w:val="auto"/>
                <w:sz w:val="24"/>
                <w:szCs w:val="24"/>
              </w:rPr>
              <w:t>Introduction</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_Toc514855132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4</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33" w:history="1">
            <w:r w:rsidR="00BE1559" w:rsidRPr="00C23613">
              <w:rPr>
                <w:rStyle w:val="Hyperlink"/>
                <w:rFonts w:ascii="Times New Roman" w:hAnsi="Times New Roman" w:cs="Times New Roman"/>
                <w:noProof/>
                <w:color w:val="auto"/>
                <w:sz w:val="24"/>
                <w:szCs w:val="24"/>
              </w:rPr>
              <w:t>Background Research</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_Toc514855133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4</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34" w:history="1">
            <w:r w:rsidR="00BE1559" w:rsidRPr="00C23613">
              <w:rPr>
                <w:rStyle w:val="Hyperlink"/>
                <w:rFonts w:ascii="Times New Roman" w:hAnsi="Times New Roman" w:cs="Times New Roman"/>
                <w:noProof/>
                <w:color w:val="auto"/>
                <w:sz w:val="24"/>
                <w:szCs w:val="24"/>
              </w:rPr>
              <w:t>Threats</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_Toc514855134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6</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2"/>
            <w:tabs>
              <w:tab w:val="right" w:leader="dot" w:pos="9016"/>
            </w:tabs>
            <w:rPr>
              <w:rFonts w:ascii="Times New Roman" w:eastAsiaTheme="minorEastAsia" w:hAnsi="Times New Roman" w:cs="Times New Roman"/>
              <w:noProof/>
              <w:sz w:val="24"/>
              <w:szCs w:val="24"/>
              <w:lang w:eastAsia="en-GB"/>
            </w:rPr>
          </w:pPr>
          <w:hyperlink w:anchor="_Toc514855135" w:history="1">
            <w:r w:rsidR="00BE1559" w:rsidRPr="00C23613">
              <w:rPr>
                <w:rStyle w:val="Hyperlink"/>
                <w:rFonts w:ascii="Times New Roman" w:hAnsi="Times New Roman" w:cs="Times New Roman"/>
                <w:noProof/>
                <w:color w:val="auto"/>
                <w:sz w:val="24"/>
                <w:szCs w:val="24"/>
              </w:rPr>
              <w:t>Denial of Service (DoS)</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_Toc514855135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6</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2"/>
            <w:tabs>
              <w:tab w:val="right" w:leader="dot" w:pos="9016"/>
            </w:tabs>
            <w:rPr>
              <w:rFonts w:ascii="Times New Roman" w:eastAsiaTheme="minorEastAsia" w:hAnsi="Times New Roman" w:cs="Times New Roman"/>
              <w:noProof/>
              <w:sz w:val="24"/>
              <w:szCs w:val="24"/>
              <w:lang w:eastAsia="en-GB"/>
            </w:rPr>
          </w:pPr>
          <w:hyperlink w:anchor="_Toc514855136" w:history="1">
            <w:r w:rsidR="00BE1559" w:rsidRPr="00C23613">
              <w:rPr>
                <w:rStyle w:val="Hyperlink"/>
                <w:rFonts w:ascii="Times New Roman" w:hAnsi="Times New Roman" w:cs="Times New Roman"/>
                <w:noProof/>
                <w:color w:val="auto"/>
                <w:sz w:val="24"/>
                <w:szCs w:val="24"/>
              </w:rPr>
              <w:t>Rogue DHCP Servers</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_Toc514855136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7</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2"/>
            <w:tabs>
              <w:tab w:val="right" w:leader="dot" w:pos="9016"/>
            </w:tabs>
            <w:rPr>
              <w:rFonts w:ascii="Times New Roman" w:eastAsiaTheme="minorEastAsia" w:hAnsi="Times New Roman" w:cs="Times New Roman"/>
              <w:noProof/>
              <w:sz w:val="24"/>
              <w:szCs w:val="24"/>
              <w:lang w:eastAsia="en-GB"/>
            </w:rPr>
          </w:pPr>
          <w:hyperlink w:anchor="_Toc514855137" w:history="1">
            <w:r w:rsidR="00BE1559" w:rsidRPr="00C23613">
              <w:rPr>
                <w:rStyle w:val="Hyperlink"/>
                <w:rFonts w:ascii="Times New Roman" w:hAnsi="Times New Roman" w:cs="Times New Roman"/>
                <w:noProof/>
                <w:color w:val="auto"/>
                <w:sz w:val="24"/>
                <w:szCs w:val="24"/>
              </w:rPr>
              <w:t>ARP Spoofing</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_Toc514855137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8</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2"/>
            <w:tabs>
              <w:tab w:val="right" w:leader="dot" w:pos="9016"/>
            </w:tabs>
            <w:rPr>
              <w:rFonts w:ascii="Times New Roman" w:eastAsiaTheme="minorEastAsia" w:hAnsi="Times New Roman" w:cs="Times New Roman"/>
              <w:noProof/>
              <w:sz w:val="24"/>
              <w:szCs w:val="24"/>
              <w:lang w:eastAsia="en-GB"/>
            </w:rPr>
          </w:pPr>
          <w:hyperlink w:anchor="_Toc514855138" w:history="1">
            <w:r w:rsidR="00BE1559" w:rsidRPr="00C23613">
              <w:rPr>
                <w:rStyle w:val="Hyperlink"/>
                <w:rFonts w:ascii="Times New Roman" w:hAnsi="Times New Roman" w:cs="Times New Roman"/>
                <w:noProof/>
                <w:color w:val="auto"/>
                <w:sz w:val="24"/>
                <w:szCs w:val="24"/>
              </w:rPr>
              <w:t>Packet Sniffing</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_Toc514855138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9</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2"/>
            <w:tabs>
              <w:tab w:val="right" w:leader="dot" w:pos="9016"/>
            </w:tabs>
            <w:rPr>
              <w:rFonts w:ascii="Times New Roman" w:eastAsiaTheme="minorEastAsia" w:hAnsi="Times New Roman" w:cs="Times New Roman"/>
              <w:noProof/>
              <w:sz w:val="24"/>
              <w:szCs w:val="24"/>
              <w:lang w:eastAsia="en-GB"/>
            </w:rPr>
          </w:pPr>
          <w:hyperlink w:anchor="_Toc514855139" w:history="1">
            <w:r w:rsidR="00BE1559" w:rsidRPr="00C23613">
              <w:rPr>
                <w:rStyle w:val="Hyperlink"/>
                <w:rFonts w:ascii="Times New Roman" w:hAnsi="Times New Roman" w:cs="Times New Roman"/>
                <w:noProof/>
                <w:color w:val="auto"/>
                <w:sz w:val="24"/>
                <w:szCs w:val="24"/>
              </w:rPr>
              <w:t>Password Cracking</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_Toc514855139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10</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40" w:history="1">
            <w:r w:rsidR="00BE1559" w:rsidRPr="00C23613">
              <w:rPr>
                <w:rStyle w:val="Hyperlink"/>
                <w:rFonts w:ascii="Times New Roman" w:hAnsi="Times New Roman" w:cs="Times New Roman"/>
                <w:noProof/>
                <w:color w:val="auto"/>
                <w:sz w:val="24"/>
                <w:szCs w:val="24"/>
              </w:rPr>
              <w:t>Conclusion</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_Toc514855140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11</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41" w:history="1">
            <w:r w:rsidR="00BE1559" w:rsidRPr="00C23613">
              <w:rPr>
                <w:rStyle w:val="Hyperlink"/>
                <w:rFonts w:ascii="Times New Roman" w:hAnsi="Times New Roman" w:cs="Times New Roman"/>
                <w:noProof/>
                <w:color w:val="auto"/>
                <w:sz w:val="24"/>
                <w:szCs w:val="24"/>
              </w:rPr>
              <w:t>References</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_Toc514855141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12</w:t>
            </w:r>
            <w:r w:rsidR="00BE1559" w:rsidRPr="00C23613">
              <w:rPr>
                <w:rFonts w:ascii="Times New Roman" w:hAnsi="Times New Roman" w:cs="Times New Roman"/>
                <w:noProof/>
                <w:webHidden/>
                <w:sz w:val="24"/>
                <w:szCs w:val="24"/>
              </w:rPr>
              <w:fldChar w:fldCharType="end"/>
            </w:r>
          </w:hyperlink>
        </w:p>
        <w:p w:rsidR="00BE1559" w:rsidRPr="00C23613" w:rsidRDefault="00B60707">
          <w:pPr>
            <w:pStyle w:val="TOC1"/>
            <w:tabs>
              <w:tab w:val="right" w:leader="dot" w:pos="9016"/>
            </w:tabs>
            <w:rPr>
              <w:rFonts w:ascii="Times New Roman" w:eastAsiaTheme="minorEastAsia" w:hAnsi="Times New Roman" w:cs="Times New Roman"/>
              <w:noProof/>
              <w:sz w:val="24"/>
              <w:szCs w:val="24"/>
              <w:lang w:eastAsia="en-GB"/>
            </w:rPr>
          </w:pPr>
          <w:hyperlink w:anchor="_Toc514855142" w:history="1">
            <w:r w:rsidR="00BE1559" w:rsidRPr="00C23613">
              <w:rPr>
                <w:rStyle w:val="Hyperlink"/>
                <w:rFonts w:ascii="Times New Roman" w:hAnsi="Times New Roman" w:cs="Times New Roman"/>
                <w:noProof/>
                <w:color w:val="auto"/>
                <w:sz w:val="24"/>
                <w:szCs w:val="24"/>
              </w:rPr>
              <w:t>Bibliography</w:t>
            </w:r>
            <w:r w:rsidR="00BE1559" w:rsidRPr="00C23613">
              <w:rPr>
                <w:rFonts w:ascii="Times New Roman" w:hAnsi="Times New Roman" w:cs="Times New Roman"/>
                <w:noProof/>
                <w:webHidden/>
                <w:sz w:val="24"/>
                <w:szCs w:val="24"/>
              </w:rPr>
              <w:tab/>
            </w:r>
            <w:r w:rsidR="00BE1559" w:rsidRPr="00C23613">
              <w:rPr>
                <w:rFonts w:ascii="Times New Roman" w:hAnsi="Times New Roman" w:cs="Times New Roman"/>
                <w:noProof/>
                <w:webHidden/>
                <w:sz w:val="24"/>
                <w:szCs w:val="24"/>
              </w:rPr>
              <w:fldChar w:fldCharType="begin"/>
            </w:r>
            <w:r w:rsidR="00BE1559" w:rsidRPr="00C23613">
              <w:rPr>
                <w:rFonts w:ascii="Times New Roman" w:hAnsi="Times New Roman" w:cs="Times New Roman"/>
                <w:noProof/>
                <w:webHidden/>
                <w:sz w:val="24"/>
                <w:szCs w:val="24"/>
              </w:rPr>
              <w:instrText xml:space="preserve"> PAGEREF _Toc514855142 \h </w:instrText>
            </w:r>
            <w:r w:rsidR="00BE1559" w:rsidRPr="00C23613">
              <w:rPr>
                <w:rFonts w:ascii="Times New Roman" w:hAnsi="Times New Roman" w:cs="Times New Roman"/>
                <w:noProof/>
                <w:webHidden/>
                <w:sz w:val="24"/>
                <w:szCs w:val="24"/>
              </w:rPr>
            </w:r>
            <w:r w:rsidR="00BE1559" w:rsidRPr="00C23613">
              <w:rPr>
                <w:rFonts w:ascii="Times New Roman" w:hAnsi="Times New Roman" w:cs="Times New Roman"/>
                <w:noProof/>
                <w:webHidden/>
                <w:sz w:val="24"/>
                <w:szCs w:val="24"/>
              </w:rPr>
              <w:fldChar w:fldCharType="separate"/>
            </w:r>
            <w:r w:rsidR="00C23613">
              <w:rPr>
                <w:rFonts w:ascii="Times New Roman" w:hAnsi="Times New Roman" w:cs="Times New Roman"/>
                <w:noProof/>
                <w:webHidden/>
                <w:sz w:val="24"/>
                <w:szCs w:val="24"/>
              </w:rPr>
              <w:t>13</w:t>
            </w:r>
            <w:r w:rsidR="00BE1559" w:rsidRPr="00C23613">
              <w:rPr>
                <w:rFonts w:ascii="Times New Roman" w:hAnsi="Times New Roman" w:cs="Times New Roman"/>
                <w:noProof/>
                <w:webHidden/>
                <w:sz w:val="24"/>
                <w:szCs w:val="24"/>
              </w:rPr>
              <w:fldChar w:fldCharType="end"/>
            </w:r>
          </w:hyperlink>
        </w:p>
        <w:p w:rsidR="000F37BF" w:rsidRDefault="000F37BF" w:rsidP="000F37BF">
          <w:pPr>
            <w:pStyle w:val="TOCHeading"/>
          </w:pPr>
          <w:r w:rsidRPr="00C23613">
            <w:rPr>
              <w:rFonts w:ascii="Times New Roman" w:hAnsi="Times New Roman" w:cs="Times New Roman"/>
              <w:b/>
              <w:bCs/>
              <w:noProof/>
              <w:color w:val="auto"/>
              <w:sz w:val="24"/>
              <w:szCs w:val="24"/>
            </w:rPr>
            <w:fldChar w:fldCharType="end"/>
          </w:r>
        </w:p>
      </w:sdtContent>
    </w:sdt>
    <w:p w:rsidR="000F37BF" w:rsidRPr="000F37BF" w:rsidRDefault="000F37BF" w:rsidP="001C4D9E">
      <w:pPr>
        <w:rPr>
          <w:rFonts w:ascii="Times New Roman" w:hAnsi="Times New Roman" w:cs="Times New Roman"/>
          <w:b/>
          <w:sz w:val="32"/>
          <w:u w:val="single"/>
        </w:rPr>
      </w:pPr>
    </w:p>
    <w:p w:rsidR="00F77B96" w:rsidRDefault="00F77B96"/>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0F37BF" w:rsidRDefault="000F37BF"/>
    <w:p w:rsidR="001247C8" w:rsidRDefault="001247C8" w:rsidP="001247C8">
      <w:pPr>
        <w:pStyle w:val="Heading1"/>
        <w:rPr>
          <w:sz w:val="32"/>
          <w:u w:val="single"/>
        </w:rPr>
      </w:pPr>
      <w:bookmarkStart w:id="0" w:name="_Toc514855131"/>
      <w:r w:rsidRPr="001247C8">
        <w:rPr>
          <w:sz w:val="32"/>
          <w:u w:val="single"/>
        </w:rPr>
        <w:lastRenderedPageBreak/>
        <w:t>Table o</w:t>
      </w:r>
      <w:bookmarkStart w:id="1" w:name="_GoBack"/>
      <w:bookmarkEnd w:id="1"/>
      <w:r w:rsidRPr="001247C8">
        <w:rPr>
          <w:sz w:val="32"/>
          <w:u w:val="single"/>
        </w:rPr>
        <w:t>f Figures</w:t>
      </w:r>
      <w:bookmarkEnd w:id="0"/>
    </w:p>
    <w:p w:rsidR="0045044E" w:rsidRPr="00D30990" w:rsidRDefault="00127CD0">
      <w:pPr>
        <w:pStyle w:val="TableofFigures"/>
        <w:tabs>
          <w:tab w:val="right" w:leader="dot" w:pos="9016"/>
        </w:tabs>
        <w:rPr>
          <w:rFonts w:ascii="Times New Roman" w:eastAsiaTheme="minorEastAsia" w:hAnsi="Times New Roman" w:cs="Times New Roman"/>
          <w:noProof/>
          <w:sz w:val="24"/>
          <w:lang w:eastAsia="en-GB"/>
        </w:rPr>
      </w:pPr>
      <w:r w:rsidRPr="00D30990">
        <w:rPr>
          <w:rFonts w:ascii="Times New Roman" w:hAnsi="Times New Roman" w:cs="Times New Roman"/>
          <w:sz w:val="24"/>
        </w:rPr>
        <w:fldChar w:fldCharType="begin"/>
      </w:r>
      <w:r w:rsidRPr="00D30990">
        <w:rPr>
          <w:rFonts w:ascii="Times New Roman" w:hAnsi="Times New Roman" w:cs="Times New Roman"/>
          <w:sz w:val="24"/>
        </w:rPr>
        <w:instrText xml:space="preserve"> TOC \h \z \c "Figure" </w:instrText>
      </w:r>
      <w:r w:rsidRPr="00D30990">
        <w:rPr>
          <w:rFonts w:ascii="Times New Roman" w:hAnsi="Times New Roman" w:cs="Times New Roman"/>
          <w:sz w:val="24"/>
        </w:rPr>
        <w:fldChar w:fldCharType="separate"/>
      </w:r>
      <w:hyperlink w:anchor="_Toc514854954" w:history="1">
        <w:r w:rsidR="0045044E" w:rsidRPr="00D30990">
          <w:rPr>
            <w:rStyle w:val="Hyperlink"/>
            <w:rFonts w:ascii="Times New Roman" w:hAnsi="Times New Roman" w:cs="Times New Roman"/>
            <w:noProof/>
            <w:sz w:val="24"/>
          </w:rPr>
          <w:t>Figure 1 - A diagram of a simple network[4].</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_Toc514854954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4</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55" w:history="1">
        <w:r w:rsidR="0045044E" w:rsidRPr="00D30990">
          <w:rPr>
            <w:rStyle w:val="Hyperlink"/>
            <w:rFonts w:ascii="Times New Roman" w:hAnsi="Times New Roman" w:cs="Times New Roman"/>
            <w:noProof/>
            <w:sz w:val="24"/>
          </w:rPr>
          <w:t>Figure 2 - Various threats and their implications[7].</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_Toc514854955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5</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56" w:history="1">
        <w:r w:rsidR="0045044E" w:rsidRPr="00D30990">
          <w:rPr>
            <w:rStyle w:val="Hyperlink"/>
            <w:rFonts w:ascii="Times New Roman" w:hAnsi="Times New Roman" w:cs="Times New Roman"/>
            <w:noProof/>
            <w:sz w:val="24"/>
          </w:rPr>
          <w:t>Figure 3 - Overview of an DoS attack [9].</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_Toc514854956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6</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57" w:history="1">
        <w:r w:rsidR="0045044E" w:rsidRPr="00D30990">
          <w:rPr>
            <w:rStyle w:val="Hyperlink"/>
            <w:rFonts w:ascii="Times New Roman" w:hAnsi="Times New Roman" w:cs="Times New Roman"/>
            <w:noProof/>
            <w:sz w:val="24"/>
          </w:rPr>
          <w:t>Figure 4 - Rogue DHCP Server attack[13].</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_Toc514854957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7</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58" w:history="1">
        <w:r w:rsidR="0045044E" w:rsidRPr="00D30990">
          <w:rPr>
            <w:rStyle w:val="Hyperlink"/>
            <w:rFonts w:ascii="Times New Roman" w:hAnsi="Times New Roman" w:cs="Times New Roman"/>
            <w:noProof/>
            <w:sz w:val="24"/>
          </w:rPr>
          <w:t>Figure 5 - ARP spoofing[15].</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_Toc514854958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8</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59" w:history="1">
        <w:r w:rsidR="0045044E" w:rsidRPr="00D30990">
          <w:rPr>
            <w:rStyle w:val="Hyperlink"/>
            <w:rFonts w:ascii="Times New Roman" w:hAnsi="Times New Roman" w:cs="Times New Roman"/>
            <w:noProof/>
            <w:sz w:val="24"/>
          </w:rPr>
          <w:t>Figure 6 - Packet sniffing in practice[17].</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_Toc514854959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9</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60" w:history="1">
        <w:r w:rsidR="0045044E" w:rsidRPr="00D30990">
          <w:rPr>
            <w:rStyle w:val="Hyperlink"/>
            <w:rFonts w:ascii="Times New Roman" w:hAnsi="Times New Roman" w:cs="Times New Roman"/>
            <w:noProof/>
            <w:sz w:val="24"/>
          </w:rPr>
          <w:t>Figure 7 - Possible password attacking threats[18].</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_Toc514854960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10</w:t>
        </w:r>
        <w:r w:rsidR="0045044E" w:rsidRPr="00D30990">
          <w:rPr>
            <w:rFonts w:ascii="Times New Roman" w:hAnsi="Times New Roman" w:cs="Times New Roman"/>
            <w:noProof/>
            <w:webHidden/>
            <w:sz w:val="24"/>
          </w:rPr>
          <w:fldChar w:fldCharType="end"/>
        </w:r>
      </w:hyperlink>
    </w:p>
    <w:p w:rsidR="0045044E" w:rsidRPr="00D30990" w:rsidRDefault="00B60707">
      <w:pPr>
        <w:pStyle w:val="TableofFigures"/>
        <w:tabs>
          <w:tab w:val="right" w:leader="dot" w:pos="9016"/>
        </w:tabs>
        <w:rPr>
          <w:rFonts w:ascii="Times New Roman" w:eastAsiaTheme="minorEastAsia" w:hAnsi="Times New Roman" w:cs="Times New Roman"/>
          <w:noProof/>
          <w:sz w:val="24"/>
          <w:lang w:eastAsia="en-GB"/>
        </w:rPr>
      </w:pPr>
      <w:hyperlink w:anchor="_Toc514854961" w:history="1">
        <w:r w:rsidR="0045044E" w:rsidRPr="00D30990">
          <w:rPr>
            <w:rStyle w:val="Hyperlink"/>
            <w:rFonts w:ascii="Times New Roman" w:hAnsi="Times New Roman" w:cs="Times New Roman"/>
            <w:noProof/>
            <w:sz w:val="24"/>
          </w:rPr>
          <w:t>Figure 8 - Estimated time to brute force a password[20].</w:t>
        </w:r>
        <w:r w:rsidR="0045044E" w:rsidRPr="00D30990">
          <w:rPr>
            <w:rFonts w:ascii="Times New Roman" w:hAnsi="Times New Roman" w:cs="Times New Roman"/>
            <w:noProof/>
            <w:webHidden/>
            <w:sz w:val="24"/>
          </w:rPr>
          <w:tab/>
        </w:r>
        <w:r w:rsidR="0045044E" w:rsidRPr="00D30990">
          <w:rPr>
            <w:rFonts w:ascii="Times New Roman" w:hAnsi="Times New Roman" w:cs="Times New Roman"/>
            <w:noProof/>
            <w:webHidden/>
            <w:sz w:val="24"/>
          </w:rPr>
          <w:fldChar w:fldCharType="begin"/>
        </w:r>
        <w:r w:rsidR="0045044E" w:rsidRPr="00D30990">
          <w:rPr>
            <w:rFonts w:ascii="Times New Roman" w:hAnsi="Times New Roman" w:cs="Times New Roman"/>
            <w:noProof/>
            <w:webHidden/>
            <w:sz w:val="24"/>
          </w:rPr>
          <w:instrText xml:space="preserve"> PAGEREF _Toc514854961 \h </w:instrText>
        </w:r>
        <w:r w:rsidR="0045044E" w:rsidRPr="00D30990">
          <w:rPr>
            <w:rFonts w:ascii="Times New Roman" w:hAnsi="Times New Roman" w:cs="Times New Roman"/>
            <w:noProof/>
            <w:webHidden/>
            <w:sz w:val="24"/>
          </w:rPr>
        </w:r>
        <w:r w:rsidR="0045044E" w:rsidRPr="00D30990">
          <w:rPr>
            <w:rFonts w:ascii="Times New Roman" w:hAnsi="Times New Roman" w:cs="Times New Roman"/>
            <w:noProof/>
            <w:webHidden/>
            <w:sz w:val="24"/>
          </w:rPr>
          <w:fldChar w:fldCharType="separate"/>
        </w:r>
        <w:r w:rsidR="00C23613">
          <w:rPr>
            <w:rFonts w:ascii="Times New Roman" w:hAnsi="Times New Roman" w:cs="Times New Roman"/>
            <w:noProof/>
            <w:webHidden/>
            <w:sz w:val="24"/>
          </w:rPr>
          <w:t>11</w:t>
        </w:r>
        <w:r w:rsidR="0045044E" w:rsidRPr="00D30990">
          <w:rPr>
            <w:rFonts w:ascii="Times New Roman" w:hAnsi="Times New Roman" w:cs="Times New Roman"/>
            <w:noProof/>
            <w:webHidden/>
            <w:sz w:val="24"/>
          </w:rPr>
          <w:fldChar w:fldCharType="end"/>
        </w:r>
      </w:hyperlink>
    </w:p>
    <w:p w:rsidR="001247C8" w:rsidRDefault="00127CD0" w:rsidP="001247C8">
      <w:pPr>
        <w:pStyle w:val="NoSpacing"/>
      </w:pPr>
      <w:r w:rsidRPr="00D30990">
        <w:rPr>
          <w:rFonts w:ascii="Times New Roman" w:hAnsi="Times New Roman" w:cs="Times New Roman"/>
          <w:b/>
          <w:bCs/>
          <w:noProof/>
          <w:sz w:val="24"/>
          <w:lang w:val="en-US"/>
        </w:rPr>
        <w:fldChar w:fldCharType="end"/>
      </w: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Default="001247C8" w:rsidP="001247C8">
      <w:pPr>
        <w:pStyle w:val="NoSpacing"/>
      </w:pPr>
    </w:p>
    <w:p w:rsidR="001247C8" w:rsidRPr="001247C8" w:rsidRDefault="001247C8" w:rsidP="001247C8">
      <w:pPr>
        <w:pStyle w:val="NoSpacing"/>
      </w:pPr>
    </w:p>
    <w:p w:rsidR="0013379A" w:rsidRDefault="000F37BF" w:rsidP="0013379A">
      <w:pPr>
        <w:pStyle w:val="Heading1"/>
        <w:spacing w:after="0" w:afterAutospacing="0"/>
        <w:rPr>
          <w:sz w:val="28"/>
          <w:u w:val="single"/>
        </w:rPr>
      </w:pPr>
      <w:bookmarkStart w:id="2" w:name="_Toc514855132"/>
      <w:r w:rsidRPr="000F37BF">
        <w:rPr>
          <w:sz w:val="28"/>
          <w:u w:val="single"/>
        </w:rPr>
        <w:lastRenderedPageBreak/>
        <w:t>Introduction</w:t>
      </w:r>
      <w:bookmarkEnd w:id="2"/>
    </w:p>
    <w:p w:rsidR="009F3049" w:rsidRDefault="005257AB" w:rsidP="009F3049">
      <w:pPr>
        <w:pStyle w:val="NoSpacing"/>
        <w:rPr>
          <w:rFonts w:ascii="Times New Roman" w:hAnsi="Times New Roman" w:cs="Times New Roman"/>
          <w:sz w:val="24"/>
        </w:rPr>
      </w:pPr>
      <w:r>
        <w:rPr>
          <w:rFonts w:ascii="Times New Roman" w:hAnsi="Times New Roman" w:cs="Times New Roman"/>
          <w:sz w:val="24"/>
        </w:rPr>
        <w:t xml:space="preserve">This report will </w:t>
      </w:r>
      <w:r w:rsidR="00BB7F6B">
        <w:rPr>
          <w:rFonts w:ascii="Times New Roman" w:hAnsi="Times New Roman" w:cs="Times New Roman"/>
          <w:sz w:val="24"/>
        </w:rPr>
        <w:t xml:space="preserve">analyse </w:t>
      </w:r>
      <w:r>
        <w:rPr>
          <w:rFonts w:ascii="Times New Roman" w:hAnsi="Times New Roman" w:cs="Times New Roman"/>
          <w:sz w:val="24"/>
        </w:rPr>
        <w:t>scenarios that are considered risks to security of a computer network and outlining th</w:t>
      </w:r>
      <w:r w:rsidR="00BB7F6B">
        <w:rPr>
          <w:rFonts w:ascii="Times New Roman" w:hAnsi="Times New Roman" w:cs="Times New Roman"/>
          <w:sz w:val="24"/>
        </w:rPr>
        <w:t>ese risks with recommendations of how they may be prevented, defended against and consider what cracking tools can be used to help against these risks. Included in this report there will be a brief overview of the common security risks listed and what they do and how they work particularly efficient when attacking a computer network.</w:t>
      </w:r>
      <w:r w:rsidR="0016019D">
        <w:rPr>
          <w:rFonts w:ascii="Times New Roman" w:hAnsi="Times New Roman" w:cs="Times New Roman"/>
          <w:sz w:val="24"/>
        </w:rPr>
        <w:t xml:space="preserve"> There will be literature pertained to this field of work which will show more clearly of what occurrences may happen to a computer network that is affected by those considered risks.</w:t>
      </w:r>
    </w:p>
    <w:p w:rsidR="009F3049" w:rsidRDefault="00C83CD5" w:rsidP="009F3049">
      <w:pPr>
        <w:pStyle w:val="Heading1"/>
        <w:spacing w:after="0" w:afterAutospacing="0"/>
        <w:rPr>
          <w:sz w:val="28"/>
          <w:u w:val="single"/>
        </w:rPr>
      </w:pPr>
      <w:bookmarkStart w:id="3" w:name="_Toc514855133"/>
      <w:r>
        <w:rPr>
          <w:sz w:val="28"/>
          <w:u w:val="single"/>
        </w:rPr>
        <w:t>Background Research</w:t>
      </w:r>
      <w:bookmarkEnd w:id="3"/>
    </w:p>
    <w:p w:rsidR="0032705A" w:rsidRDefault="0088053E" w:rsidP="0088053E">
      <w:pPr>
        <w:pStyle w:val="NoSpacing"/>
        <w:rPr>
          <w:rFonts w:ascii="Times New Roman" w:hAnsi="Times New Roman" w:cs="Times New Roman"/>
          <w:sz w:val="24"/>
        </w:rPr>
      </w:pPr>
      <w:r>
        <w:rPr>
          <w:rFonts w:ascii="Times New Roman" w:hAnsi="Times New Roman" w:cs="Times New Roman"/>
          <w:sz w:val="24"/>
        </w:rPr>
        <w:t>Network security is vital in society today as networks is used to share sensitive data and resources through nodes inside the network, to prevent any wrongdoing inside the network, governing bodies are there to set restrictions and policies in place that businesses must adopt to prevent any unauthorised access to that data being shared amongst varied nodes within the network.</w:t>
      </w:r>
      <w:r w:rsidR="0032705A">
        <w:rPr>
          <w:rFonts w:ascii="Times New Roman" w:hAnsi="Times New Roman" w:cs="Times New Roman"/>
          <w:sz w:val="24"/>
        </w:rPr>
        <w:t xml:space="preserve"> </w:t>
      </w:r>
      <w:r w:rsidR="009138B5">
        <w:rPr>
          <w:rFonts w:ascii="Times New Roman" w:hAnsi="Times New Roman" w:cs="Times New Roman"/>
          <w:sz w:val="24"/>
        </w:rPr>
        <w:t xml:space="preserve">Network security at its core is where </w:t>
      </w:r>
      <w:r w:rsidR="0032705A" w:rsidRPr="0032705A">
        <w:rPr>
          <w:rFonts w:ascii="Times New Roman" w:hAnsi="Times New Roman" w:cs="Times New Roman"/>
          <w:sz w:val="24"/>
          <w:szCs w:val="24"/>
        </w:rPr>
        <w:t>“a perpetrator who tries to find holes and the designer or administrator who tries to close them. The great advantage that the attacker has is that he or she need only find a single weakness, while the designer must find and eliminate all weaknesses”</w:t>
      </w:r>
      <w:r w:rsidR="0032705A">
        <w:rPr>
          <w:rFonts w:ascii="Times New Roman" w:hAnsi="Times New Roman" w:cs="Times New Roman"/>
          <w:sz w:val="24"/>
          <w:szCs w:val="24"/>
        </w:rPr>
        <w:fldChar w:fldCharType="begin" w:fldLock="1"/>
      </w:r>
      <w:r w:rsidR="002923DB">
        <w:rPr>
          <w:rFonts w:ascii="Times New Roman" w:hAnsi="Times New Roman" w:cs="Times New Roman"/>
          <w:sz w:val="24"/>
          <w:szCs w:val="24"/>
        </w:rPr>
        <w:instrText>ADDIN CSL_CITATION { "citationItems" : [ { "id" : "ITEM-1", "itemData" : { "ISBN" : "9780136108054", "abstract" : "In this age of universal electronic connectivity, of viruses and hackers, of electronic eavesdropping and electronic fraud, there is indeed no time at which security does not matter.Two trends have come together to make the topic of this book of vital interest. First, the explosive growth in computer systems and their interconnections via networks has increased the dependence of both organizations and individuals on the information stored and communicated using these systems. This, in turn, has led to a heightened awareness of the need to protect data and resources from disclosure, to guarantee the authenticity of data and messages, and to protect systems from network-based attacks. Second, the disciplines of cryptography and network security have matured, leading to the development of practical, readily available applications to enforce network security.", "author" : [ { "dropping-particle" : "", "family" : "Stallings", "given" : "William", "non-dropping-particle" : "", "parse-names" : false, "suffix" : "" }, { "dropping-particle" : "", "family" : "Copyright", "given" : "Tallings", "non-dropping-particle" : "", "parse-names" : false, "suffix" : "" } ], "id" : "ITEM-1", "issued" : { "date-parts" : [ [ "2013" ] ] }, "number-of-pages" : "1-417", "title" : "Cryptography and Network Security : Applications and Standards", "type" : "book" }, "uris" : [ "http://www.mendeley.com/documents/?uuid=6d201a4d-37ef-4701-946b-e5720a58fcf7" ] } ], "mendeley" : { "formattedCitation" : "[1]", "plainTextFormattedCitation" : "[1]", "previouslyFormattedCitation" : "[1]" }, "properties" : { "noteIndex" : 0 }, "schema" : "https://github.com/citation-style-language/schema/raw/master/csl-citation.json" }</w:instrText>
      </w:r>
      <w:r w:rsidR="0032705A">
        <w:rPr>
          <w:rFonts w:ascii="Times New Roman" w:hAnsi="Times New Roman" w:cs="Times New Roman"/>
          <w:sz w:val="24"/>
          <w:szCs w:val="24"/>
        </w:rPr>
        <w:fldChar w:fldCharType="separate"/>
      </w:r>
      <w:r w:rsidR="0032705A" w:rsidRPr="0032705A">
        <w:rPr>
          <w:rFonts w:ascii="Times New Roman" w:hAnsi="Times New Roman" w:cs="Times New Roman"/>
          <w:noProof/>
          <w:sz w:val="24"/>
          <w:szCs w:val="24"/>
        </w:rPr>
        <w:t>[1]</w:t>
      </w:r>
      <w:r w:rsidR="0032705A">
        <w:rPr>
          <w:rFonts w:ascii="Times New Roman" w:hAnsi="Times New Roman" w:cs="Times New Roman"/>
          <w:sz w:val="24"/>
          <w:szCs w:val="24"/>
        </w:rPr>
        <w:fldChar w:fldCharType="end"/>
      </w:r>
      <w:r w:rsidR="009138B5">
        <w:rPr>
          <w:rFonts w:ascii="Times New Roman" w:hAnsi="Times New Roman" w:cs="Times New Roman"/>
          <w:sz w:val="24"/>
          <w:szCs w:val="24"/>
        </w:rPr>
        <w:t>.</w:t>
      </w:r>
      <w:r w:rsidR="0032705A">
        <w:rPr>
          <w:rFonts w:ascii="Times New Roman" w:hAnsi="Times New Roman" w:cs="Times New Roman"/>
          <w:sz w:val="24"/>
        </w:rPr>
        <w:t xml:space="preserve"> </w:t>
      </w:r>
    </w:p>
    <w:p w:rsidR="0032705A" w:rsidRDefault="0032705A" w:rsidP="0088053E">
      <w:pPr>
        <w:pStyle w:val="NoSpacing"/>
        <w:rPr>
          <w:rFonts w:ascii="Times New Roman" w:hAnsi="Times New Roman" w:cs="Times New Roman"/>
          <w:sz w:val="24"/>
        </w:rPr>
      </w:pPr>
    </w:p>
    <w:p w:rsidR="00A907FF" w:rsidRDefault="0088053E" w:rsidP="0088053E">
      <w:pPr>
        <w:pStyle w:val="NoSpacing"/>
        <w:rPr>
          <w:rFonts w:ascii="Times New Roman" w:hAnsi="Times New Roman" w:cs="Times New Roman"/>
          <w:sz w:val="24"/>
          <w:szCs w:val="24"/>
        </w:rPr>
      </w:pPr>
      <w:r>
        <w:rPr>
          <w:rFonts w:ascii="Times New Roman" w:hAnsi="Times New Roman" w:cs="Times New Roman"/>
          <w:sz w:val="24"/>
        </w:rPr>
        <w:t>A</w:t>
      </w:r>
      <w:r w:rsidR="00142606">
        <w:rPr>
          <w:rFonts w:ascii="Times New Roman" w:hAnsi="Times New Roman" w:cs="Times New Roman"/>
          <w:sz w:val="24"/>
        </w:rPr>
        <w:t>chieving a</w:t>
      </w:r>
      <w:r>
        <w:rPr>
          <w:rFonts w:ascii="Times New Roman" w:hAnsi="Times New Roman" w:cs="Times New Roman"/>
          <w:sz w:val="24"/>
        </w:rPr>
        <w:t xml:space="preserve"> secured network is important, </w:t>
      </w:r>
      <w:r w:rsidRPr="0088053E">
        <w:rPr>
          <w:rFonts w:ascii="Times New Roman" w:hAnsi="Times New Roman" w:cs="Times New Roman"/>
          <w:sz w:val="24"/>
          <w:szCs w:val="24"/>
        </w:rPr>
        <w:t>“it is crucial for organizations to define why they want to achieve computer security to determine how they will achieve it”</w:t>
      </w:r>
      <w:r>
        <w:rPr>
          <w:rFonts w:ascii="Times New Roman" w:hAnsi="Times New Roman" w:cs="Times New Roman"/>
          <w:sz w:val="24"/>
          <w:szCs w:val="24"/>
        </w:rPr>
        <w:fldChar w:fldCharType="begin" w:fldLock="1"/>
      </w:r>
      <w:r w:rsidR="0032705A">
        <w:rPr>
          <w:rFonts w:ascii="Times New Roman" w:hAnsi="Times New Roman" w:cs="Times New Roman"/>
          <w:sz w:val="24"/>
          <w:szCs w:val="24"/>
        </w:rPr>
        <w:instrText>ADDIN CSL_CITATION { "citationItems" : [ { "id" : "ITEM-1", "itemData" : { "ISBN" : "1580531768", "author" : [ { "dropping-particle" : "", "family" : "Canavan", "given" : "John E", "non-dropping-particle" : "", "parse-names" : false, "suffix" : "" }, { "dropping-particle" : "", "family" : "John", "given" : "E", "non-dropping-particle" : "", "parse-names" : false, "suffix" : "" } ], "id" : "ITEM-1", "issued" : { "date-parts" : [ [ "2001" ] ] }, "title" : "Fundamentals of Network Security British Library Cataloguing in Publication Data", "type" : "book" }, "uris" : [ "http://www.mendeley.com/documents/?uuid=cfc00dc5-3d68-415c-897c-3881865ad696" ] } ], "mendeley" : { "formattedCitation" : "[2]", "plainTextFormattedCitation" : "[2]", "previouslyFormattedCitation" : "[2]" }, "properties" : { "noteIndex" : 0 }, "schema" : "https://github.com/citation-style-language/schema/raw/master/csl-citation.json" }</w:instrText>
      </w:r>
      <w:r>
        <w:rPr>
          <w:rFonts w:ascii="Times New Roman" w:hAnsi="Times New Roman" w:cs="Times New Roman"/>
          <w:sz w:val="24"/>
          <w:szCs w:val="24"/>
        </w:rPr>
        <w:fldChar w:fldCharType="separate"/>
      </w:r>
      <w:r w:rsidR="0032705A" w:rsidRPr="0032705A">
        <w:rPr>
          <w:rFonts w:ascii="Times New Roman" w:hAnsi="Times New Roman" w:cs="Times New Roman"/>
          <w:noProof/>
          <w:sz w:val="24"/>
          <w:szCs w:val="24"/>
        </w:rPr>
        <w:t>[2]</w:t>
      </w:r>
      <w:r>
        <w:rPr>
          <w:rFonts w:ascii="Times New Roman" w:hAnsi="Times New Roman" w:cs="Times New Roman"/>
          <w:sz w:val="24"/>
          <w:szCs w:val="24"/>
        </w:rPr>
        <w:fldChar w:fldCharType="end"/>
      </w:r>
      <w:r w:rsidR="00FF5A21">
        <w:rPr>
          <w:rFonts w:ascii="Times New Roman" w:hAnsi="Times New Roman" w:cs="Times New Roman"/>
          <w:sz w:val="24"/>
          <w:szCs w:val="24"/>
        </w:rPr>
        <w:t>.</w:t>
      </w:r>
      <w:r w:rsidR="00142606">
        <w:rPr>
          <w:rFonts w:ascii="Times New Roman" w:hAnsi="Times New Roman" w:cs="Times New Roman"/>
          <w:sz w:val="24"/>
          <w:szCs w:val="24"/>
        </w:rPr>
        <w:t xml:space="preserve"> The challenging section is there are a vast amounts of local area networks in all different institutions and home where these local area networks are connected to the outside nodes within a network via gateways and wide area networks</w:t>
      </w:r>
      <w:r w:rsidR="00A907FF">
        <w:rPr>
          <w:rFonts w:ascii="Times New Roman" w:hAnsi="Times New Roman" w:cs="Times New Roman"/>
          <w:sz w:val="24"/>
          <w:szCs w:val="24"/>
        </w:rPr>
        <w:t>, by the lack of security within these network that are sharing data and resources, remote computers can use varying methods to retrieve the data being shared. There will be discussion about the types of methods used in this attack in the later section of this report.</w:t>
      </w:r>
    </w:p>
    <w:p w:rsidR="00625E52" w:rsidRDefault="00625E52" w:rsidP="0088053E">
      <w:pPr>
        <w:pStyle w:val="NoSpacing"/>
        <w:rPr>
          <w:rFonts w:ascii="Times New Roman" w:hAnsi="Times New Roman" w:cs="Times New Roman"/>
          <w:sz w:val="24"/>
          <w:szCs w:val="24"/>
        </w:rPr>
      </w:pPr>
    </w:p>
    <w:p w:rsidR="006B5F3B" w:rsidRDefault="006B5F3B" w:rsidP="0088053E">
      <w:pPr>
        <w:pStyle w:val="NoSpacing"/>
        <w:rPr>
          <w:rFonts w:ascii="Times New Roman" w:hAnsi="Times New Roman" w:cs="Times New Roman"/>
          <w:sz w:val="24"/>
          <w:szCs w:val="24"/>
        </w:rPr>
      </w:pPr>
      <w:r>
        <w:rPr>
          <w:rFonts w:ascii="Times New Roman" w:hAnsi="Times New Roman" w:cs="Times New Roman"/>
          <w:sz w:val="24"/>
          <w:szCs w:val="24"/>
        </w:rPr>
        <w:t>The local area network is usually connected to the following:</w:t>
      </w:r>
    </w:p>
    <w:p w:rsidR="006B5F3B" w:rsidRDefault="006B5F3B" w:rsidP="006B5F3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Network gateways which gives access</w:t>
      </w:r>
    </w:p>
    <w:p w:rsidR="006B5F3B" w:rsidRDefault="006B5F3B" w:rsidP="006B5F3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Network communications</w:t>
      </w:r>
    </w:p>
    <w:p w:rsidR="006B5F3B" w:rsidRDefault="006B5F3B" w:rsidP="006B5F3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Network control resources</w:t>
      </w:r>
    </w:p>
    <w:p w:rsidR="006B5F3B" w:rsidRDefault="006B5F3B" w:rsidP="006B5F3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Network routers</w:t>
      </w:r>
    </w:p>
    <w:p w:rsidR="006B5F3B" w:rsidRDefault="006B5F3B" w:rsidP="006B5F3B">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Network resources, e.g. databases</w:t>
      </w:r>
      <w:r w:rsidR="002923DB">
        <w:rPr>
          <w:rFonts w:ascii="Times New Roman" w:hAnsi="Times New Roman" w:cs="Times New Roman"/>
          <w:sz w:val="24"/>
          <w:szCs w:val="24"/>
        </w:rPr>
        <w:fldChar w:fldCharType="begin" w:fldLock="1"/>
      </w:r>
      <w:r w:rsidR="001D30E4">
        <w:rPr>
          <w:rFonts w:ascii="Times New Roman" w:hAnsi="Times New Roman" w:cs="Times New Roman"/>
          <w:sz w:val="24"/>
          <w:szCs w:val="24"/>
        </w:rPr>
        <w:instrText>ADDIN CSL_CITATION { "citationItems" : [ { "id" : "ITEM-1", "itemData" : { "ISBN" : "9780132390774", "abstract" : "Every day, the news media give more and more visibility to the effects of computer security on our daily lives. For example, on a single day in June 2006, the Washington Post included three important articles about security. On the front page, one article discussed the loss of a laptop computer containing personal data on 26.5 million veterans. A second article, on the front page of the business section, described Microsoft's new product suite to combat malicious code, spying, and unsecured vulnerabilities in its operating system. Further back, a third article reported on a major consumer electronics retailer that inadvertently installed software on its customers' computers, making them part of a web of compromised slave computers. The sad fact is that news like this appears almost every day, and has done so for a number of years. There is no end in sight. Even though the language of computer securityterms such as virus, Trojan horse, phishing, spywareis common, the application of solutions to computer security problems is uncommon. Moreover, new attacks are clever applications of old problems. The pressure to get a new product or new release to market still in many cases overrides security requirements for careful study of potential vulnerabilities and countermeasures. Finally, many people are in denial, blissfully ignoring the serious harm that insecure computing can cause.", "author" : [ { "dropping-particle" : "", "family" : "Pfleeger", "given" : "Charles P", "non-dropping-particle" : "", "parse-names" : false, "suffix" : "" }, { "dropping-particle" : "", "family" : "Pfleeger", "given" : "Shari L", "non-dropping-particle" : "", "parse-names" : false, "suffix" : "" } ], "id" : "ITEM-1", "issued" : { "date-parts" : [ [ "2006" ] ] }, "number-of-pages" : "1-880", "publisher" : "Prentice Hall", "title" : "Security in Computing , Fourth Edition", "type" : "book" }, "uris" : [ "http://www.mendeley.com/documents/?uuid=419f602f-4988-4935-92d3-4151f575b51c" ] } ], "mendeley" : { "formattedCitation" : "[3]", "plainTextFormattedCitation" : "[3]", "previouslyFormattedCitation" : "[3]" }, "properties" : { "noteIndex" : 0 }, "schema" : "https://github.com/citation-style-language/schema/raw/master/csl-citation.json" }</w:instrText>
      </w:r>
      <w:r w:rsidR="002923DB">
        <w:rPr>
          <w:rFonts w:ascii="Times New Roman" w:hAnsi="Times New Roman" w:cs="Times New Roman"/>
          <w:sz w:val="24"/>
          <w:szCs w:val="24"/>
        </w:rPr>
        <w:fldChar w:fldCharType="separate"/>
      </w:r>
      <w:r w:rsidR="002923DB" w:rsidRPr="002923DB">
        <w:rPr>
          <w:rFonts w:ascii="Times New Roman" w:hAnsi="Times New Roman" w:cs="Times New Roman"/>
          <w:noProof/>
          <w:sz w:val="24"/>
          <w:szCs w:val="24"/>
        </w:rPr>
        <w:t>[3]</w:t>
      </w:r>
      <w:r w:rsidR="002923DB">
        <w:rPr>
          <w:rFonts w:ascii="Times New Roman" w:hAnsi="Times New Roman" w:cs="Times New Roman"/>
          <w:sz w:val="24"/>
          <w:szCs w:val="24"/>
        </w:rPr>
        <w:fldChar w:fldCharType="end"/>
      </w:r>
    </w:p>
    <w:p w:rsidR="006D2B4B" w:rsidRDefault="006D2B4B" w:rsidP="006D2B4B">
      <w:pPr>
        <w:pStyle w:val="NoSpacing"/>
        <w:rPr>
          <w:rFonts w:ascii="Times New Roman" w:hAnsi="Times New Roman" w:cs="Times New Roman"/>
          <w:sz w:val="24"/>
          <w:szCs w:val="24"/>
        </w:rPr>
      </w:pPr>
    </w:p>
    <w:p w:rsidR="006D2B4B" w:rsidRDefault="006D2B4B" w:rsidP="006D2B4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1772920"/>
            <wp:effectExtent l="0" t="0" r="2540" b="0"/>
            <wp:docPr id="2" name="Picture 2" descr="A picture containing screensho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mple network.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772920"/>
                    </a:xfrm>
                    <a:prstGeom prst="rect">
                      <a:avLst/>
                    </a:prstGeom>
                  </pic:spPr>
                </pic:pic>
              </a:graphicData>
            </a:graphic>
          </wp:inline>
        </w:drawing>
      </w:r>
    </w:p>
    <w:p w:rsidR="006D2B4B" w:rsidRPr="006D2B4B" w:rsidRDefault="006D2B4B" w:rsidP="006D2B4B">
      <w:pPr>
        <w:pStyle w:val="Caption"/>
        <w:rPr>
          <w:rFonts w:ascii="Times New Roman" w:hAnsi="Times New Roman" w:cs="Times New Roman"/>
          <w:color w:val="auto"/>
          <w:sz w:val="36"/>
          <w:szCs w:val="24"/>
        </w:rPr>
      </w:pPr>
      <w:bookmarkStart w:id="4" w:name="_Toc514854954"/>
      <w:r w:rsidRPr="006D2B4B">
        <w:rPr>
          <w:rFonts w:ascii="Times New Roman" w:hAnsi="Times New Roman" w:cs="Times New Roman"/>
          <w:color w:val="auto"/>
          <w:sz w:val="24"/>
        </w:rPr>
        <w:t xml:space="preserve">Figure </w:t>
      </w:r>
      <w:r w:rsidRPr="006D2B4B">
        <w:rPr>
          <w:rFonts w:ascii="Times New Roman" w:hAnsi="Times New Roman" w:cs="Times New Roman"/>
          <w:color w:val="auto"/>
          <w:sz w:val="24"/>
        </w:rPr>
        <w:fldChar w:fldCharType="begin"/>
      </w:r>
      <w:r w:rsidRPr="006D2B4B">
        <w:rPr>
          <w:rFonts w:ascii="Times New Roman" w:hAnsi="Times New Roman" w:cs="Times New Roman"/>
          <w:color w:val="auto"/>
          <w:sz w:val="24"/>
        </w:rPr>
        <w:instrText xml:space="preserve"> SEQ Figure \* ARABIC </w:instrText>
      </w:r>
      <w:r w:rsidRPr="006D2B4B">
        <w:rPr>
          <w:rFonts w:ascii="Times New Roman" w:hAnsi="Times New Roman" w:cs="Times New Roman"/>
          <w:color w:val="auto"/>
          <w:sz w:val="24"/>
        </w:rPr>
        <w:fldChar w:fldCharType="separate"/>
      </w:r>
      <w:r w:rsidR="003B5FFA">
        <w:rPr>
          <w:rFonts w:ascii="Times New Roman" w:hAnsi="Times New Roman" w:cs="Times New Roman"/>
          <w:noProof/>
          <w:color w:val="auto"/>
          <w:sz w:val="24"/>
        </w:rPr>
        <w:t>1</w:t>
      </w:r>
      <w:r w:rsidRPr="006D2B4B">
        <w:rPr>
          <w:rFonts w:ascii="Times New Roman" w:hAnsi="Times New Roman" w:cs="Times New Roman"/>
          <w:color w:val="auto"/>
          <w:sz w:val="24"/>
        </w:rPr>
        <w:fldChar w:fldCharType="end"/>
      </w:r>
      <w:r w:rsidRPr="006D2B4B">
        <w:rPr>
          <w:rFonts w:ascii="Times New Roman" w:hAnsi="Times New Roman" w:cs="Times New Roman"/>
          <w:color w:val="auto"/>
          <w:sz w:val="24"/>
        </w:rPr>
        <w:t xml:space="preserve"> - A diagram of a simple network</w:t>
      </w:r>
      <w:r w:rsidRPr="006D2B4B">
        <w:rPr>
          <w:rFonts w:ascii="Times New Roman" w:hAnsi="Times New Roman" w:cs="Times New Roman"/>
          <w:color w:val="auto"/>
          <w:sz w:val="24"/>
        </w:rPr>
        <w:fldChar w:fldCharType="begin" w:fldLock="1"/>
      </w:r>
      <w:r w:rsidR="00115628">
        <w:rPr>
          <w:rFonts w:ascii="Times New Roman" w:hAnsi="Times New Roman" w:cs="Times New Roman"/>
          <w:color w:val="auto"/>
          <w:sz w:val="24"/>
        </w:rPr>
        <w:instrText>ADDIN CSL_CITATION { "citationItems" : [ { "id" : "ITEM-1", "itemData" : { "ISBN" : "978-1-587-13212-4", "abstract" : "978-1-58713-212-4 ISBN", "author" : [ { "dropping-particle" : "", "family" : "Cisco Press", "given" : "", "non-dropping-particle" : "", "parse-names" : false, "suffix" : "" } ], "id" : "ITEM-1", "issued" : { "date-parts" : [ [ "2014" ] ] }, "page" : "1-48", "title" : "Introducing Network Design Concepts", "type" : "article-journal" }, "uris" : [ "http://www.mendeley.com/documents/?uuid=ff5712f0-b466-4625-8ed8-1ab7b22f2b8e" ] } ], "mendeley" : { "formattedCitation" : "[4]", "plainTextFormattedCitation" : "[4]", "previouslyFormattedCitation" : "[4]" }, "properties" : { "noteIndex" : 0 }, "schema" : "https://github.com/citation-style-language/schema/raw/master/csl-citation.json" }</w:instrText>
      </w:r>
      <w:r w:rsidRPr="006D2B4B">
        <w:rPr>
          <w:rFonts w:ascii="Times New Roman" w:hAnsi="Times New Roman" w:cs="Times New Roman"/>
          <w:color w:val="auto"/>
          <w:sz w:val="24"/>
        </w:rPr>
        <w:fldChar w:fldCharType="separate"/>
      </w:r>
      <w:r w:rsidRPr="006D2B4B">
        <w:rPr>
          <w:rFonts w:ascii="Times New Roman" w:hAnsi="Times New Roman" w:cs="Times New Roman"/>
          <w:i w:val="0"/>
          <w:noProof/>
          <w:color w:val="auto"/>
          <w:sz w:val="24"/>
        </w:rPr>
        <w:t>[4]</w:t>
      </w:r>
      <w:r w:rsidRPr="006D2B4B">
        <w:rPr>
          <w:rFonts w:ascii="Times New Roman" w:hAnsi="Times New Roman" w:cs="Times New Roman"/>
          <w:color w:val="auto"/>
          <w:sz w:val="24"/>
        </w:rPr>
        <w:fldChar w:fldCharType="end"/>
      </w:r>
      <w:r w:rsidRPr="006D2B4B">
        <w:rPr>
          <w:rFonts w:ascii="Times New Roman" w:hAnsi="Times New Roman" w:cs="Times New Roman"/>
          <w:color w:val="auto"/>
          <w:sz w:val="24"/>
        </w:rPr>
        <w:t>.</w:t>
      </w:r>
      <w:bookmarkEnd w:id="4"/>
    </w:p>
    <w:p w:rsidR="00097155" w:rsidRDefault="00097155" w:rsidP="0088053E">
      <w:pPr>
        <w:pStyle w:val="NoSpacing"/>
      </w:pPr>
    </w:p>
    <w:p w:rsidR="00343394" w:rsidRDefault="0063322E" w:rsidP="001D30E4">
      <w:pPr>
        <w:pStyle w:val="NoSpacing"/>
        <w:rPr>
          <w:rFonts w:ascii="Times New Roman" w:hAnsi="Times New Roman" w:cs="Times New Roman"/>
          <w:sz w:val="24"/>
          <w:szCs w:val="24"/>
        </w:rPr>
      </w:pPr>
      <w:r>
        <w:rPr>
          <w:rFonts w:ascii="Times New Roman" w:hAnsi="Times New Roman" w:cs="Times New Roman"/>
          <w:sz w:val="24"/>
          <w:szCs w:val="24"/>
        </w:rPr>
        <w:t>A vulnerable implementation of a network i</w:t>
      </w:r>
      <w:r w:rsidR="00B172AE">
        <w:rPr>
          <w:rFonts w:ascii="Times New Roman" w:hAnsi="Times New Roman" w:cs="Times New Roman"/>
          <w:sz w:val="24"/>
          <w:szCs w:val="24"/>
        </w:rPr>
        <w:t xml:space="preserve">n which the administrator hasn’t been sufficient in which how the network has been initialised </w:t>
      </w:r>
      <w:r>
        <w:rPr>
          <w:rFonts w:ascii="Times New Roman" w:hAnsi="Times New Roman" w:cs="Times New Roman"/>
          <w:sz w:val="24"/>
          <w:szCs w:val="24"/>
        </w:rPr>
        <w:t xml:space="preserve">is a major underlying cause </w:t>
      </w:r>
      <w:r w:rsidR="00B172AE">
        <w:rPr>
          <w:rFonts w:ascii="Times New Roman" w:hAnsi="Times New Roman" w:cs="Times New Roman"/>
          <w:sz w:val="24"/>
          <w:szCs w:val="24"/>
        </w:rPr>
        <w:t xml:space="preserve">which allows the </w:t>
      </w:r>
      <w:r w:rsidR="00B172AE">
        <w:rPr>
          <w:rFonts w:ascii="Times New Roman" w:hAnsi="Times New Roman" w:cs="Times New Roman"/>
          <w:sz w:val="24"/>
          <w:szCs w:val="24"/>
        </w:rPr>
        <w:lastRenderedPageBreak/>
        <w:t>perpetrator to identify weakness within that network</w:t>
      </w:r>
      <w:r w:rsidR="004C7E5C">
        <w:rPr>
          <w:rFonts w:ascii="Times New Roman" w:hAnsi="Times New Roman" w:cs="Times New Roman"/>
          <w:sz w:val="24"/>
          <w:szCs w:val="24"/>
        </w:rPr>
        <w:t xml:space="preserve"> to gain unauthorised access</w:t>
      </w:r>
      <w:r w:rsidR="00142757">
        <w:rPr>
          <w:rFonts w:ascii="Times New Roman" w:hAnsi="Times New Roman" w:cs="Times New Roman"/>
          <w:sz w:val="24"/>
          <w:szCs w:val="24"/>
        </w:rPr>
        <w:t xml:space="preserve">. Essentially network vulnerability </w:t>
      </w:r>
      <w:r w:rsidR="00B172AE" w:rsidRPr="001E07D6">
        <w:rPr>
          <w:rFonts w:ascii="Times New Roman" w:hAnsi="Times New Roman" w:cs="Times New Roman"/>
          <w:sz w:val="24"/>
          <w:szCs w:val="24"/>
        </w:rPr>
        <w:t>“</w:t>
      </w:r>
      <w:r w:rsidR="001E07D6" w:rsidRPr="001E07D6">
        <w:rPr>
          <w:rFonts w:ascii="Times New Roman" w:hAnsi="Times New Roman" w:cs="Times New Roman"/>
          <w:sz w:val="24"/>
          <w:szCs w:val="24"/>
        </w:rPr>
        <w:t>is a flaw in the design or implementation of an information system that could be intentionally or unintentionally exploited to adversely affect an organization’s operations or assets through a loss of confidentiality, integrity or availability”</w:t>
      </w:r>
      <w:r w:rsidR="001E07D6">
        <w:rPr>
          <w:rFonts w:ascii="Times New Roman" w:hAnsi="Times New Roman" w:cs="Times New Roman"/>
          <w:sz w:val="24"/>
          <w:szCs w:val="24"/>
        </w:rPr>
        <w:fldChar w:fldCharType="begin" w:fldLock="1"/>
      </w:r>
      <w:r w:rsidR="00115628">
        <w:rPr>
          <w:rFonts w:ascii="Times New Roman" w:hAnsi="Times New Roman" w:cs="Times New Roman"/>
          <w:sz w:val="24"/>
          <w:szCs w:val="24"/>
        </w:rPr>
        <w:instrText>ADDIN CSL_CITATION { "citationItems" : [ { "id" : "ITEM-1", "itemData" : { "abstract" : "Computer networks have arguably become ubiquitous (having grown exponentially over the last 15 years) and synonymous with organisations that thrive on excellence. Hardly will anyone set-ting up a firm today, do so without thinking of the modalities of incorporating an efficient com-puter network infrastructure that connects the business to the outside world especially via the in-ternet. This is because present day businesses depend heavily on platforms and network infra-structures that make communication easy, efficient, available and accessible. Robust computer networks provide such basis for interactivity, thereby bringing a whole lot of people and busi-nesses together. Also, in this age of the internet, almost anyone anywhere, can access information from any part of the world. Consequently, all these have amounted to growing security concerns over the years, critical across sectors and industries. In this paper, a comprehensive study of some network vulnerabilities is carried out and counter-measures on how they can be prevented or con-tained to prevent malicious attacks and how to prevent wanton escalation in the event of a suc-cessful attack.", "author" : [ { "dropping-particle" : "", "family" : "Awodele", "given" : "Oludele", "non-dropping-particle" : "", "parse-names" : false, "suffix" : "" }, { "dropping-particle" : "", "family" : "Onuiri", "given" : "Ernest Enyinnaya", "non-dropping-particle" : "", "parse-names" : false, "suffix" : "" }, { "dropping-particle" : "", "family" : "Okolie", "given" : "Samuel O", "non-dropping-particle" : "", "parse-names" : false, "suffix" : "" } ], "id" : "ITEM-1", "issued" : { "date-parts" : [ [ "2012" ] ] }, "title" : "Vulnerabilities in Network Infrastructures and Prevention / Containment Measures", "type" : "article-journal" }, "uris" : [ "http://www.mendeley.com/documents/?uuid=2f990654-d313-4fda-b710-a3d455273432" ] } ], "mendeley" : { "formattedCitation" : "[5]", "plainTextFormattedCitation" : "[5]", "previouslyFormattedCitation" : "[5]" }, "properties" : { "noteIndex" : 0 }, "schema" : "https://github.com/citation-style-language/schema/raw/master/csl-citation.json" }</w:instrText>
      </w:r>
      <w:r w:rsidR="001E07D6">
        <w:rPr>
          <w:rFonts w:ascii="Times New Roman" w:hAnsi="Times New Roman" w:cs="Times New Roman"/>
          <w:sz w:val="24"/>
          <w:szCs w:val="24"/>
        </w:rPr>
        <w:fldChar w:fldCharType="separate"/>
      </w:r>
      <w:r w:rsidR="006D2B4B" w:rsidRPr="006D2B4B">
        <w:rPr>
          <w:rFonts w:ascii="Times New Roman" w:hAnsi="Times New Roman" w:cs="Times New Roman"/>
          <w:noProof/>
          <w:sz w:val="24"/>
          <w:szCs w:val="24"/>
        </w:rPr>
        <w:t>[5]</w:t>
      </w:r>
      <w:r w:rsidR="001E07D6">
        <w:rPr>
          <w:rFonts w:ascii="Times New Roman" w:hAnsi="Times New Roman" w:cs="Times New Roman"/>
          <w:sz w:val="24"/>
          <w:szCs w:val="24"/>
        </w:rPr>
        <w:fldChar w:fldCharType="end"/>
      </w:r>
      <w:r w:rsidR="00E72F0D">
        <w:rPr>
          <w:rFonts w:ascii="Times New Roman" w:hAnsi="Times New Roman" w:cs="Times New Roman"/>
          <w:sz w:val="24"/>
          <w:szCs w:val="24"/>
        </w:rPr>
        <w:t>.</w:t>
      </w:r>
    </w:p>
    <w:p w:rsidR="00343394" w:rsidRDefault="00343394" w:rsidP="001D30E4">
      <w:pPr>
        <w:pStyle w:val="NoSpacing"/>
        <w:rPr>
          <w:rFonts w:ascii="Times New Roman" w:hAnsi="Times New Roman" w:cs="Times New Roman"/>
          <w:sz w:val="24"/>
          <w:szCs w:val="24"/>
        </w:rPr>
      </w:pPr>
    </w:p>
    <w:p w:rsidR="00343394" w:rsidRDefault="00ED35CE" w:rsidP="001D30E4">
      <w:pPr>
        <w:pStyle w:val="NoSpacing"/>
        <w:rPr>
          <w:rFonts w:ascii="Times New Roman" w:hAnsi="Times New Roman" w:cs="Times New Roman"/>
          <w:sz w:val="24"/>
          <w:szCs w:val="24"/>
        </w:rPr>
      </w:pPr>
      <w:r>
        <w:rPr>
          <w:rFonts w:ascii="Times New Roman" w:hAnsi="Times New Roman" w:cs="Times New Roman"/>
          <w:sz w:val="24"/>
          <w:szCs w:val="24"/>
        </w:rPr>
        <w:t>Vulnerabilities can be found in some software such as the operating system, application software and control software</w:t>
      </w:r>
      <w:r>
        <w:rPr>
          <w:rFonts w:ascii="Times New Roman" w:hAnsi="Times New Roman" w:cs="Times New Roman"/>
          <w:sz w:val="24"/>
          <w:szCs w:val="24"/>
        </w:rPr>
        <w:fldChar w:fldCharType="begin" w:fldLock="1"/>
      </w:r>
      <w:r w:rsidR="00115628">
        <w:rPr>
          <w:rFonts w:ascii="Times New Roman" w:hAnsi="Times New Roman" w:cs="Times New Roman"/>
          <w:sz w:val="24"/>
          <w:szCs w:val="24"/>
        </w:rPr>
        <w:instrText>ADDIN CSL_CITATION { "citationItems" : [ { "id" : "ITEM-1", "itemData" : { "DOI" : "10.13052/jcsm2245-1439.414", "ISSN" : "2245-1439", "abstract" : "Internet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 "author" : [ { "dropping-particle" : "", "family" : "Abomhara", "given" : "Mohamed", "non-dropping-particle" : "", "parse-names" : false, "suffix" : "" }, { "dropping-particle" : "", "family" : "K\u00f8ien", "given" : "Geir M.", "non-dropping-particle" : "", "parse-names" : false, "suffix" : "" } ], "container-title" : "Journal of Cyber Security and Mobility", "id" : "ITEM-1", "issue" : "1", "issued" : { "date-parts" : [ [ "2015" ] ] }, "page" : "65-88", "title" : "Cyber Security and the Internet of Things: Vulnerabilities, Threats, Intruders and Attacks", "type" : "article-journal", "volume" : "4" }, "uris" : [ "http://www.mendeley.com/documents/?uuid=2699dcf3-ffa2-42b9-8bb1-fddeda33d598" ] } ], "mendeley" : { "formattedCitation" : "[6]", "plainTextFormattedCitation" : "[6]", "previouslyFormattedCitation" : "[6]" }, "properties" : { "noteIndex" : 0 }, "schema" : "https://github.com/citation-style-language/schema/raw/master/csl-citation.json" }</w:instrText>
      </w:r>
      <w:r>
        <w:rPr>
          <w:rFonts w:ascii="Times New Roman" w:hAnsi="Times New Roman" w:cs="Times New Roman"/>
          <w:sz w:val="24"/>
          <w:szCs w:val="24"/>
        </w:rPr>
        <w:fldChar w:fldCharType="separate"/>
      </w:r>
      <w:r w:rsidR="006D2B4B" w:rsidRPr="006D2B4B">
        <w:rPr>
          <w:rFonts w:ascii="Times New Roman" w:hAnsi="Times New Roman" w:cs="Times New Roman"/>
          <w:noProof/>
          <w:sz w:val="24"/>
          <w:szCs w:val="24"/>
        </w:rPr>
        <w:t>[6]</w:t>
      </w:r>
      <w:r>
        <w:rPr>
          <w:rFonts w:ascii="Times New Roman" w:hAnsi="Times New Roman" w:cs="Times New Roman"/>
          <w:sz w:val="24"/>
          <w:szCs w:val="24"/>
        </w:rPr>
        <w:fldChar w:fldCharType="end"/>
      </w:r>
      <w:r w:rsidR="000A26E1">
        <w:rPr>
          <w:rFonts w:ascii="Times New Roman" w:hAnsi="Times New Roman" w:cs="Times New Roman"/>
          <w:sz w:val="24"/>
          <w:szCs w:val="24"/>
        </w:rPr>
        <w:t xml:space="preserve">, regarding these potential weaknesses within a computer they are usually down to human factors rather than computer or software factors. A network is </w:t>
      </w:r>
      <w:r w:rsidR="006C2C0A">
        <w:rPr>
          <w:rFonts w:ascii="Times New Roman" w:hAnsi="Times New Roman" w:cs="Times New Roman"/>
          <w:sz w:val="24"/>
          <w:szCs w:val="24"/>
        </w:rPr>
        <w:t>more likely to be vulnerable caused by the human administrator rather than the software to implement the network.</w:t>
      </w:r>
    </w:p>
    <w:p w:rsidR="00E34F3B" w:rsidRDefault="00262893" w:rsidP="00262893">
      <w:pPr>
        <w:pStyle w:val="Caption"/>
        <w:rPr>
          <w:rFonts w:ascii="Times New Roman" w:hAnsi="Times New Roman" w:cs="Times New Roman"/>
          <w:color w:val="auto"/>
          <w:sz w:val="24"/>
        </w:rPr>
      </w:pPr>
      <w:r>
        <w:rPr>
          <w:rFonts w:ascii="Times New Roman" w:hAnsi="Times New Roman" w:cs="Times New Roman"/>
          <w:noProof/>
          <w:sz w:val="24"/>
          <w:szCs w:val="24"/>
        </w:rPr>
        <w:drawing>
          <wp:inline distT="0" distB="0" distL="0" distR="0">
            <wp:extent cx="4048151" cy="4772025"/>
            <wp:effectExtent l="0" t="0" r="9525" b="0"/>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reats.PNG"/>
                    <pic:cNvPicPr/>
                  </pic:nvPicPr>
                  <pic:blipFill>
                    <a:blip r:embed="rId9">
                      <a:extLst>
                        <a:ext uri="{28A0092B-C50C-407E-A947-70E740481C1C}">
                          <a14:useLocalDpi xmlns:a14="http://schemas.microsoft.com/office/drawing/2010/main" val="0"/>
                        </a:ext>
                      </a:extLst>
                    </a:blip>
                    <a:stretch>
                      <a:fillRect/>
                    </a:stretch>
                  </pic:blipFill>
                  <pic:spPr>
                    <a:xfrm>
                      <a:off x="0" y="0"/>
                      <a:ext cx="4125207" cy="4862860"/>
                    </a:xfrm>
                    <a:prstGeom prst="rect">
                      <a:avLst/>
                    </a:prstGeom>
                  </pic:spPr>
                </pic:pic>
              </a:graphicData>
            </a:graphic>
          </wp:inline>
        </w:drawing>
      </w:r>
    </w:p>
    <w:p w:rsidR="00142606" w:rsidRDefault="00262893" w:rsidP="00F60D19">
      <w:pPr>
        <w:pStyle w:val="Caption"/>
        <w:rPr>
          <w:rFonts w:ascii="Times New Roman" w:hAnsi="Times New Roman" w:cs="Times New Roman"/>
          <w:color w:val="auto"/>
          <w:sz w:val="24"/>
        </w:rPr>
      </w:pPr>
      <w:bookmarkStart w:id="5" w:name="_Toc514854955"/>
      <w:r w:rsidRPr="00262893">
        <w:rPr>
          <w:rFonts w:ascii="Times New Roman" w:hAnsi="Times New Roman" w:cs="Times New Roman"/>
          <w:color w:val="auto"/>
          <w:sz w:val="24"/>
        </w:rPr>
        <w:t xml:space="preserve">Figure </w:t>
      </w:r>
      <w:r w:rsidRPr="00262893">
        <w:rPr>
          <w:rFonts w:ascii="Times New Roman" w:hAnsi="Times New Roman" w:cs="Times New Roman"/>
          <w:color w:val="auto"/>
          <w:sz w:val="24"/>
        </w:rPr>
        <w:fldChar w:fldCharType="begin"/>
      </w:r>
      <w:r w:rsidRPr="00262893">
        <w:rPr>
          <w:rFonts w:ascii="Times New Roman" w:hAnsi="Times New Roman" w:cs="Times New Roman"/>
          <w:color w:val="auto"/>
          <w:sz w:val="24"/>
        </w:rPr>
        <w:instrText xml:space="preserve"> SEQ Figure \* ARABIC </w:instrText>
      </w:r>
      <w:r w:rsidRPr="00262893">
        <w:rPr>
          <w:rFonts w:ascii="Times New Roman" w:hAnsi="Times New Roman" w:cs="Times New Roman"/>
          <w:color w:val="auto"/>
          <w:sz w:val="24"/>
        </w:rPr>
        <w:fldChar w:fldCharType="separate"/>
      </w:r>
      <w:r w:rsidR="003B5FFA">
        <w:rPr>
          <w:rFonts w:ascii="Times New Roman" w:hAnsi="Times New Roman" w:cs="Times New Roman"/>
          <w:noProof/>
          <w:color w:val="auto"/>
          <w:sz w:val="24"/>
        </w:rPr>
        <w:t>2</w:t>
      </w:r>
      <w:r w:rsidRPr="00262893">
        <w:rPr>
          <w:rFonts w:ascii="Times New Roman" w:hAnsi="Times New Roman" w:cs="Times New Roman"/>
          <w:color w:val="auto"/>
          <w:sz w:val="24"/>
        </w:rPr>
        <w:fldChar w:fldCharType="end"/>
      </w:r>
      <w:r w:rsidRPr="00262893">
        <w:rPr>
          <w:rFonts w:ascii="Times New Roman" w:hAnsi="Times New Roman" w:cs="Times New Roman"/>
          <w:color w:val="auto"/>
          <w:sz w:val="24"/>
        </w:rPr>
        <w:t xml:space="preserve"> - Various threats and their implications</w:t>
      </w:r>
      <w:r w:rsidR="00B61490">
        <w:rPr>
          <w:rFonts w:ascii="Times New Roman" w:hAnsi="Times New Roman" w:cs="Times New Roman"/>
          <w:color w:val="auto"/>
          <w:sz w:val="24"/>
        </w:rPr>
        <w:fldChar w:fldCharType="begin" w:fldLock="1"/>
      </w:r>
      <w:r w:rsidR="00115628">
        <w:rPr>
          <w:rFonts w:ascii="Times New Roman" w:hAnsi="Times New Roman" w:cs="Times New Roman"/>
          <w:color w:val="auto"/>
          <w:sz w:val="24"/>
        </w:rPr>
        <w:instrText>ADDIN CSL_CITATION { "citationItems" : [ { "id" : "ITEM-1", "itemData" : { "ISBN" : "09750290", "ISSN" : "0975-0290", "abstract" : "The spread of information networks in communities and organizations have led to a daily huge volume of information exchange between different networks which, of course, has resulted in new threats to the national organizations. It can be said that information security has become today one of the most challenging areas. In other words, defects and disadvantages of computer network security address irreparable damage for enterprises. Therefore, identification of security threats and ways of dealing with them is essential. But the question raised in this regard is that what are the strategies and policies to deal with security threats that must be taken to ensure the security of computer networks? In this context, the present study intends to do a review of the literature by using earlier researches and library approach, to provide security solutions in the face of threats to their computer networks. The results of this research can lead to more understanding of security threats and ways to deal with them and help to implement a secure information platform.", "author" : [ { "dropping-particle" : "", "family" : "Roozbahani", "given" : "Fatemeh Soleimani", "non-dropping-particle" : "", "parse-names" : false, "suffix" : "" }, { "dropping-particle" : "", "family" : "Azad", "given" : "Reihaneh", "non-dropping-particle" : "", "parse-names" : false, "suffix" : "" } ], "container-title" : "Int. J", "id" : "ITEM-1", "issued" : { "date-parts" : [ [ "2015" ] ] }, "page" : "2576-2581", "title" : "Security Solutions against Computer Networks Threats", "type" : "article-journal", "volume" : "2581" }, "uris" : [ "http://www.mendeley.com/documents/?uuid=b80c7de6-e033-4d62-98b3-5f67d0dedef0" ] } ], "mendeley" : { "formattedCitation" : "[7]", "plainTextFormattedCitation" : "[7]", "previouslyFormattedCitation" : "[7]" }, "properties" : { "noteIndex" : 0 }, "schema" : "https://github.com/citation-style-language/schema/raw/master/csl-citation.json" }</w:instrText>
      </w:r>
      <w:r w:rsidR="00B61490">
        <w:rPr>
          <w:rFonts w:ascii="Times New Roman" w:hAnsi="Times New Roman" w:cs="Times New Roman"/>
          <w:color w:val="auto"/>
          <w:sz w:val="24"/>
        </w:rPr>
        <w:fldChar w:fldCharType="separate"/>
      </w:r>
      <w:r w:rsidR="006D2B4B" w:rsidRPr="006D2B4B">
        <w:rPr>
          <w:rFonts w:ascii="Times New Roman" w:hAnsi="Times New Roman" w:cs="Times New Roman"/>
          <w:i w:val="0"/>
          <w:noProof/>
          <w:color w:val="auto"/>
          <w:sz w:val="24"/>
        </w:rPr>
        <w:t>[7]</w:t>
      </w:r>
      <w:r w:rsidR="00B61490">
        <w:rPr>
          <w:rFonts w:ascii="Times New Roman" w:hAnsi="Times New Roman" w:cs="Times New Roman"/>
          <w:color w:val="auto"/>
          <w:sz w:val="24"/>
        </w:rPr>
        <w:fldChar w:fldCharType="end"/>
      </w:r>
      <w:r w:rsidR="00B61490">
        <w:rPr>
          <w:rFonts w:ascii="Times New Roman" w:hAnsi="Times New Roman" w:cs="Times New Roman"/>
          <w:color w:val="auto"/>
          <w:sz w:val="24"/>
        </w:rPr>
        <w:t>.</w:t>
      </w:r>
      <w:bookmarkEnd w:id="5"/>
    </w:p>
    <w:p w:rsidR="00142606" w:rsidRDefault="00126F03" w:rsidP="0088053E">
      <w:pPr>
        <w:pStyle w:val="NoSpacing"/>
        <w:rPr>
          <w:rFonts w:ascii="Times New Roman" w:hAnsi="Times New Roman" w:cs="Times New Roman"/>
          <w:sz w:val="24"/>
          <w:szCs w:val="24"/>
        </w:rPr>
      </w:pPr>
      <w:r>
        <w:rPr>
          <w:rFonts w:ascii="Times New Roman" w:hAnsi="Times New Roman" w:cs="Times New Roman"/>
          <w:sz w:val="24"/>
          <w:szCs w:val="24"/>
        </w:rPr>
        <w:t>Threats can harm a network in all different manners, they can range from internal to external attacks. This report will look at the more common attacks a perpetrator might attempt but the attacks vary in how they gain access and what they are able to retrieve once access is gained.</w:t>
      </w:r>
    </w:p>
    <w:p w:rsidR="00306845" w:rsidRDefault="00306845" w:rsidP="0088053E">
      <w:pPr>
        <w:pStyle w:val="NoSpacing"/>
        <w:rPr>
          <w:rFonts w:ascii="Times New Roman" w:hAnsi="Times New Roman" w:cs="Times New Roman"/>
          <w:sz w:val="24"/>
          <w:szCs w:val="24"/>
        </w:rPr>
      </w:pPr>
    </w:p>
    <w:p w:rsidR="000C10CF" w:rsidRPr="00733F07" w:rsidRDefault="00306845" w:rsidP="0088053E">
      <w:pPr>
        <w:pStyle w:val="NoSpacing"/>
        <w:rPr>
          <w:rFonts w:ascii="Times New Roman" w:hAnsi="Times New Roman" w:cs="Times New Roman"/>
          <w:sz w:val="24"/>
          <w:szCs w:val="24"/>
        </w:rPr>
      </w:pPr>
      <w:r>
        <w:rPr>
          <w:rFonts w:ascii="Times New Roman" w:hAnsi="Times New Roman" w:cs="Times New Roman"/>
          <w:sz w:val="24"/>
          <w:szCs w:val="24"/>
        </w:rPr>
        <w:t>The</w:t>
      </w:r>
      <w:r w:rsidR="000C10CF">
        <w:rPr>
          <w:rFonts w:ascii="Times New Roman" w:hAnsi="Times New Roman" w:cs="Times New Roman"/>
          <w:sz w:val="24"/>
          <w:szCs w:val="24"/>
        </w:rPr>
        <w:t xml:space="preserve">re are ethical penetration tools such as ‘Kali Linux’ which allows ethical hackers to use to penetrate applications which allows them to identify potential weaknesses within a system, within Kali are the same tools that unethical hackers use to steal sensitive data and gain unauthorised access to system/networks in the real-world, whereas these ethical hackers use these tools behind closed doors before an application/network/systems is available to the public where the unethical hackers get their hands on it. Using ethical penetration tools to </w:t>
      </w:r>
      <w:r w:rsidR="000C10CF">
        <w:rPr>
          <w:rFonts w:ascii="Times New Roman" w:hAnsi="Times New Roman" w:cs="Times New Roman"/>
          <w:sz w:val="24"/>
          <w:szCs w:val="24"/>
        </w:rPr>
        <w:lastRenderedPageBreak/>
        <w:t xml:space="preserve">identify weaknesses which show what needs to be fixed is vital for a business as it can save them money and embarrassment in the future if their application is hacked in to, it can become very detrimental to the business and their image, ethical hackers </w:t>
      </w:r>
      <w:r w:rsidR="00F53E84">
        <w:rPr>
          <w:rFonts w:ascii="Times New Roman" w:hAnsi="Times New Roman" w:cs="Times New Roman"/>
          <w:sz w:val="24"/>
          <w:szCs w:val="24"/>
        </w:rPr>
        <w:t xml:space="preserve">can </w:t>
      </w:r>
      <w:r w:rsidR="00602AD6">
        <w:rPr>
          <w:rFonts w:ascii="Times New Roman" w:hAnsi="Times New Roman" w:cs="Times New Roman"/>
          <w:sz w:val="24"/>
          <w:szCs w:val="24"/>
        </w:rPr>
        <w:t>resolve this problem if the potential threat is found quickly and efficiently, more importantly before a hacker gets there, this is vital that the ethical hacker finds weaknesses first.</w:t>
      </w:r>
    </w:p>
    <w:p w:rsidR="00126F03" w:rsidRDefault="00126F03" w:rsidP="00126F03">
      <w:pPr>
        <w:pStyle w:val="Heading1"/>
        <w:spacing w:after="0" w:afterAutospacing="0"/>
        <w:rPr>
          <w:sz w:val="28"/>
          <w:u w:val="single"/>
        </w:rPr>
      </w:pPr>
      <w:bookmarkStart w:id="6" w:name="_Toc514855134"/>
      <w:r>
        <w:rPr>
          <w:sz w:val="28"/>
          <w:u w:val="single"/>
        </w:rPr>
        <w:t>Threats</w:t>
      </w:r>
      <w:bookmarkEnd w:id="6"/>
    </w:p>
    <w:p w:rsidR="0088053E" w:rsidRDefault="00E51789" w:rsidP="0088053E">
      <w:pPr>
        <w:pStyle w:val="NoSpacing"/>
        <w:rPr>
          <w:rFonts w:ascii="Times New Roman" w:hAnsi="Times New Roman" w:cs="Times New Roman"/>
          <w:sz w:val="24"/>
          <w:szCs w:val="24"/>
        </w:rPr>
      </w:pPr>
      <w:r>
        <w:rPr>
          <w:rFonts w:ascii="Times New Roman" w:hAnsi="Times New Roman" w:cs="Times New Roman"/>
          <w:sz w:val="24"/>
          <w:szCs w:val="24"/>
        </w:rPr>
        <w:t>The previous section briefly looked into how a computer network can be infiltrated and the components of a network which connects and shares data which the perpetrator is trying to gain access to, this section will consider some of the possible methods and tools an attacker would use to try to gain unauthorised access.</w:t>
      </w:r>
    </w:p>
    <w:p w:rsidR="00E51789" w:rsidRDefault="00E51789" w:rsidP="0088053E">
      <w:pPr>
        <w:pStyle w:val="NoSpacing"/>
        <w:rPr>
          <w:rFonts w:ascii="Times New Roman" w:hAnsi="Times New Roman" w:cs="Times New Roman"/>
          <w:sz w:val="24"/>
          <w:szCs w:val="24"/>
        </w:rPr>
      </w:pPr>
    </w:p>
    <w:p w:rsidR="0088053E" w:rsidRDefault="00E51789" w:rsidP="0088053E">
      <w:pPr>
        <w:pStyle w:val="NoSpacing"/>
        <w:rPr>
          <w:rFonts w:ascii="Times New Roman" w:hAnsi="Times New Roman" w:cs="Times New Roman"/>
          <w:sz w:val="24"/>
          <w:szCs w:val="24"/>
        </w:rPr>
      </w:pPr>
      <w:r>
        <w:rPr>
          <w:rFonts w:ascii="Times New Roman" w:hAnsi="Times New Roman" w:cs="Times New Roman"/>
          <w:sz w:val="24"/>
          <w:szCs w:val="24"/>
        </w:rPr>
        <w:t xml:space="preserve">Methods this report will </w:t>
      </w:r>
      <w:r w:rsidR="00CB6D8C">
        <w:rPr>
          <w:rFonts w:ascii="Times New Roman" w:hAnsi="Times New Roman" w:cs="Times New Roman"/>
          <w:sz w:val="24"/>
          <w:szCs w:val="24"/>
        </w:rPr>
        <w:t>consider</w:t>
      </w:r>
      <w:r>
        <w:rPr>
          <w:rFonts w:ascii="Times New Roman" w:hAnsi="Times New Roman" w:cs="Times New Roman"/>
          <w:sz w:val="24"/>
          <w:szCs w:val="24"/>
        </w:rPr>
        <w:t xml:space="preserve"> are as followed:</w:t>
      </w:r>
    </w:p>
    <w:p w:rsidR="00E51789" w:rsidRDefault="00B20A48" w:rsidP="00CB6D8C">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Denial of Service</w:t>
      </w:r>
    </w:p>
    <w:p w:rsidR="00B20A48" w:rsidRDefault="00B20A48" w:rsidP="00CB6D8C">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Rogue DHCP Servers</w:t>
      </w:r>
    </w:p>
    <w:p w:rsidR="00B20A48" w:rsidRDefault="00B20A48" w:rsidP="00CB6D8C">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ARP Spoofing</w:t>
      </w:r>
    </w:p>
    <w:p w:rsidR="00B20A48" w:rsidRDefault="00B20A48" w:rsidP="00CB6D8C">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Packet Sniffing</w:t>
      </w:r>
    </w:p>
    <w:p w:rsidR="00B20A48" w:rsidRDefault="00B20A48" w:rsidP="00CB6D8C">
      <w:pPr>
        <w:pStyle w:val="NoSpacing"/>
        <w:numPr>
          <w:ilvl w:val="0"/>
          <w:numId w:val="2"/>
        </w:numPr>
        <w:rPr>
          <w:rFonts w:ascii="Times New Roman" w:hAnsi="Times New Roman" w:cs="Times New Roman"/>
          <w:sz w:val="24"/>
          <w:szCs w:val="24"/>
        </w:rPr>
      </w:pPr>
      <w:r>
        <w:rPr>
          <w:rFonts w:ascii="Times New Roman" w:hAnsi="Times New Roman" w:cs="Times New Roman"/>
          <w:sz w:val="24"/>
          <w:szCs w:val="24"/>
        </w:rPr>
        <w:t>Password Cracking</w:t>
      </w:r>
    </w:p>
    <w:p w:rsidR="00935C87" w:rsidRDefault="00935C87" w:rsidP="0088053E">
      <w:pPr>
        <w:pStyle w:val="NoSpacing"/>
        <w:rPr>
          <w:rFonts w:ascii="Times New Roman" w:hAnsi="Times New Roman" w:cs="Times New Roman"/>
          <w:sz w:val="24"/>
          <w:szCs w:val="24"/>
        </w:rPr>
      </w:pPr>
    </w:p>
    <w:p w:rsidR="0088053E" w:rsidRDefault="001A0333" w:rsidP="0088053E">
      <w:pPr>
        <w:pStyle w:val="NoSpacing"/>
        <w:rPr>
          <w:rFonts w:ascii="Times New Roman" w:hAnsi="Times New Roman" w:cs="Times New Roman"/>
          <w:sz w:val="24"/>
          <w:szCs w:val="24"/>
        </w:rPr>
      </w:pPr>
      <w:r>
        <w:rPr>
          <w:rFonts w:ascii="Times New Roman" w:hAnsi="Times New Roman" w:cs="Times New Roman"/>
          <w:sz w:val="24"/>
          <w:szCs w:val="24"/>
        </w:rPr>
        <w:t xml:space="preserve">The following sections will consider how each of these methods will work and how to prevent </w:t>
      </w:r>
      <w:r w:rsidR="005A6990">
        <w:rPr>
          <w:rFonts w:ascii="Times New Roman" w:hAnsi="Times New Roman" w:cs="Times New Roman"/>
          <w:sz w:val="24"/>
          <w:szCs w:val="24"/>
        </w:rPr>
        <w:t xml:space="preserve">their infiltrations and attacks, also through illustrations will give a </w:t>
      </w:r>
      <w:r w:rsidR="009808EC">
        <w:rPr>
          <w:rFonts w:ascii="Times New Roman" w:hAnsi="Times New Roman" w:cs="Times New Roman"/>
          <w:sz w:val="24"/>
          <w:szCs w:val="24"/>
        </w:rPr>
        <w:t>clearer</w:t>
      </w:r>
      <w:r w:rsidR="005A6990">
        <w:rPr>
          <w:rFonts w:ascii="Times New Roman" w:hAnsi="Times New Roman" w:cs="Times New Roman"/>
          <w:sz w:val="24"/>
          <w:szCs w:val="24"/>
        </w:rPr>
        <w:t xml:space="preserve"> insight into how the attacks are initialised and how they are finalised</w:t>
      </w:r>
      <w:r w:rsidR="00A52FD0">
        <w:rPr>
          <w:rFonts w:ascii="Times New Roman" w:hAnsi="Times New Roman" w:cs="Times New Roman"/>
          <w:sz w:val="24"/>
          <w:szCs w:val="24"/>
        </w:rPr>
        <w:t>.</w:t>
      </w:r>
    </w:p>
    <w:p w:rsidR="0088053E" w:rsidRDefault="0088053E" w:rsidP="0088053E">
      <w:pPr>
        <w:pStyle w:val="NoSpacing"/>
        <w:rPr>
          <w:rFonts w:ascii="Times New Roman" w:hAnsi="Times New Roman" w:cs="Times New Roman"/>
          <w:sz w:val="24"/>
          <w:szCs w:val="24"/>
        </w:rPr>
      </w:pPr>
    </w:p>
    <w:p w:rsidR="00361F21" w:rsidRPr="00361F21" w:rsidRDefault="00361F21" w:rsidP="00361F21">
      <w:pPr>
        <w:pStyle w:val="Heading2"/>
        <w:rPr>
          <w:rFonts w:ascii="Times New Roman" w:hAnsi="Times New Roman" w:cs="Times New Roman"/>
          <w:b/>
          <w:color w:val="auto"/>
          <w:sz w:val="24"/>
          <w:u w:val="single"/>
        </w:rPr>
      </w:pPr>
      <w:bookmarkStart w:id="7" w:name="_Toc514855135"/>
      <w:r w:rsidRPr="00361F21">
        <w:rPr>
          <w:rFonts w:ascii="Times New Roman" w:hAnsi="Times New Roman" w:cs="Times New Roman"/>
          <w:b/>
          <w:color w:val="auto"/>
          <w:sz w:val="24"/>
          <w:u w:val="single"/>
        </w:rPr>
        <w:t>Denial of Service (DoS)</w:t>
      </w:r>
      <w:bookmarkEnd w:id="7"/>
    </w:p>
    <w:p w:rsidR="00115628" w:rsidRDefault="00394C35" w:rsidP="0088053E">
      <w:pPr>
        <w:pStyle w:val="NoSpacing"/>
        <w:rPr>
          <w:rFonts w:ascii="Times New Roman" w:hAnsi="Times New Roman" w:cs="Times New Roman"/>
          <w:sz w:val="24"/>
          <w:szCs w:val="24"/>
        </w:rPr>
      </w:pPr>
      <w:r>
        <w:rPr>
          <w:rFonts w:ascii="Times New Roman" w:hAnsi="Times New Roman" w:cs="Times New Roman"/>
          <w:sz w:val="24"/>
          <w:szCs w:val="24"/>
        </w:rPr>
        <w:t xml:space="preserve">Firstly, </w:t>
      </w:r>
      <w:r w:rsidR="00E06AD0">
        <w:rPr>
          <w:rFonts w:ascii="Times New Roman" w:hAnsi="Times New Roman" w:cs="Times New Roman"/>
          <w:sz w:val="24"/>
          <w:szCs w:val="24"/>
        </w:rPr>
        <w:t xml:space="preserve">Denial of Service </w:t>
      </w:r>
      <w:r w:rsidR="005A6990">
        <w:rPr>
          <w:rFonts w:ascii="Times New Roman" w:hAnsi="Times New Roman" w:cs="Times New Roman"/>
          <w:sz w:val="24"/>
          <w:szCs w:val="24"/>
        </w:rPr>
        <w:t xml:space="preserve">or (DoS) </w:t>
      </w:r>
      <w:r w:rsidR="009808EC">
        <w:rPr>
          <w:rFonts w:ascii="Times New Roman" w:hAnsi="Times New Roman" w:cs="Times New Roman"/>
          <w:sz w:val="24"/>
          <w:szCs w:val="24"/>
        </w:rPr>
        <w:t>attacks are used</w:t>
      </w:r>
      <w:r w:rsidR="00115628">
        <w:rPr>
          <w:rFonts w:ascii="Times New Roman" w:hAnsi="Times New Roman" w:cs="Times New Roman"/>
          <w:sz w:val="24"/>
          <w:szCs w:val="24"/>
        </w:rPr>
        <w:t xml:space="preserve"> on a network structure</w:t>
      </w:r>
      <w:r w:rsidR="009808EC">
        <w:rPr>
          <w:rFonts w:ascii="Times New Roman" w:hAnsi="Times New Roman" w:cs="Times New Roman"/>
          <w:sz w:val="24"/>
          <w:szCs w:val="24"/>
        </w:rPr>
        <w:t xml:space="preserve"> to essentially</w:t>
      </w:r>
      <w:r w:rsidR="00115628">
        <w:rPr>
          <w:rFonts w:ascii="Times New Roman" w:hAnsi="Times New Roman" w:cs="Times New Roman"/>
          <w:sz w:val="24"/>
          <w:szCs w:val="24"/>
        </w:rPr>
        <w:t xml:space="preserve"> take a server offline or to slow it down this is achieved by sending vast amount of data packets requests which can range in the millions, the attack itself is simple as the tools needed to perform a DoS attacks are available to download on the internet so anyone is capable to use it. The purpose of this type of attack is to consume the victims’ resources, this can be things like </w:t>
      </w:r>
      <w:r w:rsidR="00115628" w:rsidRPr="00115628">
        <w:rPr>
          <w:rFonts w:ascii="Times New Roman" w:hAnsi="Times New Roman" w:cs="Times New Roman"/>
          <w:sz w:val="24"/>
          <w:szCs w:val="24"/>
        </w:rPr>
        <w:t>“network computing and service performance, such as link bandwidth, TCP connection buffers, application/service buffer, CPU cycles”</w:t>
      </w:r>
      <w:r w:rsidR="00115628">
        <w:rPr>
          <w:rFonts w:ascii="Times New Roman" w:hAnsi="Times New Roman" w:cs="Times New Roman"/>
          <w:sz w:val="24"/>
          <w:szCs w:val="24"/>
        </w:rPr>
        <w:fldChar w:fldCharType="begin" w:fldLock="1"/>
      </w:r>
      <w:r w:rsidR="00A25A4B">
        <w:rPr>
          <w:rFonts w:ascii="Times New Roman" w:hAnsi="Times New Roman" w:cs="Times New Roman"/>
          <w:sz w:val="24"/>
          <w:szCs w:val="24"/>
        </w:rPr>
        <w:instrText>ADDIN CSL_CITATION { "citationItems" : [ { "id" : "ITEM-1", "itemData" : { "DOI" : "10.1002/9781118256107.ch29", "ISBN" : "9780471784609", "ISSN" : "21660735", "abstract" : "Different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user\u2019s perspective, developer\u2019s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 "author" : [ { "dropping-particle" : "", "family" : "Gu", "given" : "Qijun", "non-dropping-particle" : "", "parse-names" : false, "suffix" : "" }, { "dropping-particle" : "", "family" : "Liu", "given" : "Peng", "non-dropping-particle" : "", "parse-names" : false, "suffix" : "" } ], "container-title" : "Handbook of Computer Networks", "id" : "ITEM-1", "issued" : { "date-parts" : [ [ "2012" ] ] }, "page" : "454-468", "title" : "Denial of Service Attacks", "type" : "article-journal", "volume" : "3" }, "uris" : [ "http://www.mendeley.com/documents/?uuid=30cdb3dd-1605-4cd9-9c90-45942437b264" ] } ], "mendeley" : { "formattedCitation" : "[8]", "plainTextFormattedCitation" : "[8]", "previouslyFormattedCitation" : "[8]" }, "properties" : { "noteIndex" : 0 }, "schema" : "https://github.com/citation-style-language/schema/raw/master/csl-citation.json" }</w:instrText>
      </w:r>
      <w:r w:rsidR="00115628">
        <w:rPr>
          <w:rFonts w:ascii="Times New Roman" w:hAnsi="Times New Roman" w:cs="Times New Roman"/>
          <w:sz w:val="24"/>
          <w:szCs w:val="24"/>
        </w:rPr>
        <w:fldChar w:fldCharType="separate"/>
      </w:r>
      <w:r w:rsidR="00115628" w:rsidRPr="00115628">
        <w:rPr>
          <w:rFonts w:ascii="Times New Roman" w:hAnsi="Times New Roman" w:cs="Times New Roman"/>
          <w:noProof/>
          <w:sz w:val="24"/>
          <w:szCs w:val="24"/>
        </w:rPr>
        <w:t>[8]</w:t>
      </w:r>
      <w:r w:rsidR="00115628">
        <w:rPr>
          <w:rFonts w:ascii="Times New Roman" w:hAnsi="Times New Roman" w:cs="Times New Roman"/>
          <w:sz w:val="24"/>
          <w:szCs w:val="24"/>
        </w:rPr>
        <w:fldChar w:fldCharType="end"/>
      </w:r>
      <w:r w:rsidR="00115628">
        <w:rPr>
          <w:rFonts w:ascii="Times New Roman" w:hAnsi="Times New Roman" w:cs="Times New Roman"/>
          <w:sz w:val="24"/>
          <w:szCs w:val="24"/>
        </w:rPr>
        <w:t>.</w:t>
      </w:r>
      <w:r w:rsidR="00B77C12">
        <w:rPr>
          <w:rFonts w:ascii="Times New Roman" w:hAnsi="Times New Roman" w:cs="Times New Roman"/>
          <w:sz w:val="24"/>
          <w:szCs w:val="24"/>
        </w:rPr>
        <w:t xml:space="preserve"> DoS is a </w:t>
      </w:r>
      <w:r w:rsidR="00361F21">
        <w:rPr>
          <w:rFonts w:ascii="Times New Roman" w:hAnsi="Times New Roman" w:cs="Times New Roman"/>
          <w:sz w:val="24"/>
          <w:szCs w:val="24"/>
        </w:rPr>
        <w:t>high-volume</w:t>
      </w:r>
      <w:r w:rsidR="00B77C12">
        <w:rPr>
          <w:rFonts w:ascii="Times New Roman" w:hAnsi="Times New Roman" w:cs="Times New Roman"/>
          <w:sz w:val="24"/>
          <w:szCs w:val="24"/>
        </w:rPr>
        <w:t xml:space="preserve"> tool which penetrates systems that have limited resources to handles such high volume of data.</w:t>
      </w:r>
    </w:p>
    <w:p w:rsidR="00A25A4B" w:rsidRDefault="00A25A4B" w:rsidP="0088053E">
      <w:pPr>
        <w:pStyle w:val="NoSpacing"/>
        <w:rPr>
          <w:rFonts w:ascii="Times New Roman" w:hAnsi="Times New Roman" w:cs="Times New Roman"/>
          <w:sz w:val="24"/>
          <w:szCs w:val="24"/>
        </w:rPr>
      </w:pPr>
    </w:p>
    <w:p w:rsidR="00A25A4B" w:rsidRDefault="00A25A4B" w:rsidP="0088053E">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762500" cy="2711097"/>
            <wp:effectExtent l="0" t="0" r="0" b="0"/>
            <wp:docPr id="4" name="Picture 4" descr="A picture containing sky,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s diagram.PNG"/>
                    <pic:cNvPicPr/>
                  </pic:nvPicPr>
                  <pic:blipFill>
                    <a:blip r:embed="rId10">
                      <a:extLst>
                        <a:ext uri="{28A0092B-C50C-407E-A947-70E740481C1C}">
                          <a14:useLocalDpi xmlns:a14="http://schemas.microsoft.com/office/drawing/2010/main" val="0"/>
                        </a:ext>
                      </a:extLst>
                    </a:blip>
                    <a:stretch>
                      <a:fillRect/>
                    </a:stretch>
                  </pic:blipFill>
                  <pic:spPr>
                    <a:xfrm>
                      <a:off x="0" y="0"/>
                      <a:ext cx="4820207" cy="2743947"/>
                    </a:xfrm>
                    <a:prstGeom prst="rect">
                      <a:avLst/>
                    </a:prstGeom>
                  </pic:spPr>
                </pic:pic>
              </a:graphicData>
            </a:graphic>
          </wp:inline>
        </w:drawing>
      </w:r>
    </w:p>
    <w:p w:rsidR="00A25A4B" w:rsidRPr="00A25A4B" w:rsidRDefault="00A25A4B" w:rsidP="00A25A4B">
      <w:pPr>
        <w:pStyle w:val="Caption"/>
        <w:rPr>
          <w:rFonts w:ascii="Times New Roman" w:hAnsi="Times New Roman" w:cs="Times New Roman"/>
          <w:color w:val="auto"/>
          <w:sz w:val="36"/>
          <w:szCs w:val="24"/>
        </w:rPr>
      </w:pPr>
      <w:bookmarkStart w:id="8" w:name="_Toc514854956"/>
      <w:r w:rsidRPr="00A25A4B">
        <w:rPr>
          <w:rFonts w:ascii="Times New Roman" w:hAnsi="Times New Roman" w:cs="Times New Roman"/>
          <w:color w:val="auto"/>
          <w:sz w:val="24"/>
        </w:rPr>
        <w:t xml:space="preserve">Figure </w:t>
      </w:r>
      <w:r w:rsidRPr="00A25A4B">
        <w:rPr>
          <w:rFonts w:ascii="Times New Roman" w:hAnsi="Times New Roman" w:cs="Times New Roman"/>
          <w:color w:val="auto"/>
          <w:sz w:val="24"/>
        </w:rPr>
        <w:fldChar w:fldCharType="begin"/>
      </w:r>
      <w:r w:rsidRPr="00A25A4B">
        <w:rPr>
          <w:rFonts w:ascii="Times New Roman" w:hAnsi="Times New Roman" w:cs="Times New Roman"/>
          <w:color w:val="auto"/>
          <w:sz w:val="24"/>
        </w:rPr>
        <w:instrText xml:space="preserve"> SEQ Figure \* ARABIC </w:instrText>
      </w:r>
      <w:r w:rsidRPr="00A25A4B">
        <w:rPr>
          <w:rFonts w:ascii="Times New Roman" w:hAnsi="Times New Roman" w:cs="Times New Roman"/>
          <w:color w:val="auto"/>
          <w:sz w:val="24"/>
        </w:rPr>
        <w:fldChar w:fldCharType="separate"/>
      </w:r>
      <w:r w:rsidR="003B5FFA">
        <w:rPr>
          <w:rFonts w:ascii="Times New Roman" w:hAnsi="Times New Roman" w:cs="Times New Roman"/>
          <w:noProof/>
          <w:color w:val="auto"/>
          <w:sz w:val="24"/>
        </w:rPr>
        <w:t>3</w:t>
      </w:r>
      <w:r w:rsidRPr="00A25A4B">
        <w:rPr>
          <w:rFonts w:ascii="Times New Roman" w:hAnsi="Times New Roman" w:cs="Times New Roman"/>
          <w:color w:val="auto"/>
          <w:sz w:val="24"/>
        </w:rPr>
        <w:fldChar w:fldCharType="end"/>
      </w:r>
      <w:r w:rsidRPr="00A25A4B">
        <w:rPr>
          <w:rFonts w:ascii="Times New Roman" w:hAnsi="Times New Roman" w:cs="Times New Roman"/>
          <w:color w:val="auto"/>
          <w:sz w:val="24"/>
        </w:rPr>
        <w:t xml:space="preserve"> - Overview of an DoS attack </w:t>
      </w:r>
      <w:r w:rsidRPr="00A25A4B">
        <w:rPr>
          <w:rFonts w:ascii="Times New Roman" w:hAnsi="Times New Roman" w:cs="Times New Roman"/>
          <w:color w:val="auto"/>
          <w:sz w:val="24"/>
        </w:rPr>
        <w:fldChar w:fldCharType="begin" w:fldLock="1"/>
      </w:r>
      <w:r w:rsidR="00D93157">
        <w:rPr>
          <w:rFonts w:ascii="Times New Roman" w:hAnsi="Times New Roman" w:cs="Times New Roman"/>
          <w:color w:val="auto"/>
          <w:sz w:val="24"/>
        </w:rPr>
        <w:instrText>ADDIN CSL_CITATION { "citationItems" : [ { "id" : "ITEM-1", "itemData" : { "author" : [ { "dropping-particle" : "", "family" : "Kumar", "given" : "Krishan", "non-dropping-particle" : "", "parse-names" : false, "suffix" : "" }, { "dropping-particle" : "", "family" : "Joshi", "given" : "R C", "non-dropping-particle" : "", "parse-names" : false, "suffix" : "" }, { "dropping-particle" : "", "family" : "Singh", "given" : "Kuldip", "non-dropping-particle" : "", "parse-names" : false, "suffix" : "" } ], "container-title" : "Iriss", "id" : "ITEM-1", "issued" : { "date-parts" : [ [ "2006" ] ] }, "page" : "1-6", "title" : "An Integrated Approach for Defending Against Distributed Denial-of-Service ( DDoS ) Attacks", "type" : "article-journal" }, "uris" : [ "http://www.mendeley.com/documents/?uuid=09825aa7-e607-4bf2-8b30-379eaa2c2937" ] } ], "mendeley" : { "formattedCitation" : "[9]", "plainTextFormattedCitation" : "[9]", "previouslyFormattedCitation" : "[9]" }, "properties" : { "noteIndex" : 0 }, "schema" : "https://github.com/citation-style-language/schema/raw/master/csl-citation.json" }</w:instrText>
      </w:r>
      <w:r w:rsidRPr="00A25A4B">
        <w:rPr>
          <w:rFonts w:ascii="Times New Roman" w:hAnsi="Times New Roman" w:cs="Times New Roman"/>
          <w:color w:val="auto"/>
          <w:sz w:val="24"/>
        </w:rPr>
        <w:fldChar w:fldCharType="separate"/>
      </w:r>
      <w:r w:rsidRPr="00A25A4B">
        <w:rPr>
          <w:rFonts w:ascii="Times New Roman" w:hAnsi="Times New Roman" w:cs="Times New Roman"/>
          <w:i w:val="0"/>
          <w:noProof/>
          <w:color w:val="auto"/>
          <w:sz w:val="24"/>
        </w:rPr>
        <w:t>[9]</w:t>
      </w:r>
      <w:r w:rsidRPr="00A25A4B">
        <w:rPr>
          <w:rFonts w:ascii="Times New Roman" w:hAnsi="Times New Roman" w:cs="Times New Roman"/>
          <w:color w:val="auto"/>
          <w:sz w:val="24"/>
        </w:rPr>
        <w:fldChar w:fldCharType="end"/>
      </w:r>
      <w:r w:rsidRPr="00A25A4B">
        <w:rPr>
          <w:rFonts w:ascii="Times New Roman" w:hAnsi="Times New Roman" w:cs="Times New Roman"/>
          <w:color w:val="auto"/>
          <w:sz w:val="24"/>
        </w:rPr>
        <w:t>.</w:t>
      </w:r>
      <w:bookmarkEnd w:id="8"/>
    </w:p>
    <w:p w:rsidR="00115628" w:rsidRDefault="00115628" w:rsidP="0088053E">
      <w:pPr>
        <w:pStyle w:val="NoSpacing"/>
        <w:rPr>
          <w:rFonts w:ascii="Times New Roman" w:hAnsi="Times New Roman" w:cs="Times New Roman"/>
          <w:sz w:val="24"/>
          <w:szCs w:val="24"/>
        </w:rPr>
      </w:pPr>
    </w:p>
    <w:p w:rsidR="0088053E" w:rsidRDefault="00A25A4B" w:rsidP="0088053E">
      <w:pPr>
        <w:pStyle w:val="NoSpacing"/>
        <w:rPr>
          <w:rFonts w:ascii="Times New Roman" w:hAnsi="Times New Roman" w:cs="Times New Roman"/>
          <w:sz w:val="24"/>
          <w:szCs w:val="24"/>
        </w:rPr>
      </w:pPr>
      <w:r>
        <w:rPr>
          <w:rFonts w:ascii="Times New Roman" w:hAnsi="Times New Roman" w:cs="Times New Roman"/>
          <w:sz w:val="24"/>
          <w:szCs w:val="24"/>
        </w:rPr>
        <w:t>T</w:t>
      </w:r>
      <w:r w:rsidR="00115628">
        <w:rPr>
          <w:rFonts w:ascii="Times New Roman" w:hAnsi="Times New Roman" w:cs="Times New Roman"/>
          <w:sz w:val="24"/>
          <w:szCs w:val="24"/>
        </w:rPr>
        <w:t>he consequences for this attack are troublesome:</w:t>
      </w:r>
    </w:p>
    <w:p w:rsidR="00115628" w:rsidRDefault="00B77C12" w:rsidP="00115628">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Harmful for an institution in which relies on a server being online</w:t>
      </w:r>
    </w:p>
    <w:p w:rsidR="00B77C12" w:rsidRDefault="00B77C12" w:rsidP="00115628">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Immediate impact to the victim/business</w:t>
      </w:r>
    </w:p>
    <w:p w:rsidR="00B77C12" w:rsidRDefault="00B77C12" w:rsidP="00115628">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Costly to fix</w:t>
      </w:r>
    </w:p>
    <w:p w:rsidR="00B77C12" w:rsidRDefault="00B77C12" w:rsidP="00B77C12">
      <w:pPr>
        <w:pStyle w:val="NoSpacing"/>
        <w:rPr>
          <w:rFonts w:ascii="Times New Roman" w:hAnsi="Times New Roman" w:cs="Times New Roman"/>
          <w:sz w:val="24"/>
          <w:szCs w:val="24"/>
        </w:rPr>
      </w:pPr>
    </w:p>
    <w:p w:rsidR="00B77C12" w:rsidRDefault="00B77C12" w:rsidP="00B77C12">
      <w:pPr>
        <w:pStyle w:val="NoSpacing"/>
        <w:rPr>
          <w:rFonts w:ascii="Times New Roman" w:hAnsi="Times New Roman" w:cs="Times New Roman"/>
          <w:sz w:val="24"/>
          <w:szCs w:val="24"/>
        </w:rPr>
      </w:pPr>
      <w:r>
        <w:rPr>
          <w:rFonts w:ascii="Times New Roman" w:hAnsi="Times New Roman" w:cs="Times New Roman"/>
          <w:sz w:val="24"/>
          <w:szCs w:val="24"/>
        </w:rPr>
        <w:t xml:space="preserve">There are many prevention techniques against this type of attack, by adjusting certain aspects of their system or network can stop these very subtle but harmful attacks. </w:t>
      </w:r>
      <w:r w:rsidR="00D93157">
        <w:rPr>
          <w:rFonts w:ascii="Times New Roman" w:hAnsi="Times New Roman" w:cs="Times New Roman"/>
          <w:sz w:val="24"/>
          <w:szCs w:val="24"/>
        </w:rPr>
        <w:t xml:space="preserve">The main </w:t>
      </w:r>
      <w:r w:rsidR="00D93157" w:rsidRPr="00D93157">
        <w:rPr>
          <w:rFonts w:ascii="Times New Roman" w:hAnsi="Times New Roman" w:cs="Times New Roman"/>
          <w:sz w:val="24"/>
          <w:szCs w:val="24"/>
        </w:rPr>
        <w:t>“DDoS defence system is to relieve victim’s resources from high volume of counterfeit packets sent by attackers”</w:t>
      </w:r>
      <w:r w:rsidR="00D93157">
        <w:rPr>
          <w:rFonts w:ascii="Times New Roman" w:hAnsi="Times New Roman" w:cs="Times New Roman"/>
          <w:sz w:val="24"/>
          <w:szCs w:val="24"/>
        </w:rPr>
        <w:fldChar w:fldCharType="begin" w:fldLock="1"/>
      </w:r>
      <w:r w:rsidR="00B64D9A">
        <w:rPr>
          <w:rFonts w:ascii="Times New Roman" w:hAnsi="Times New Roman" w:cs="Times New Roman"/>
          <w:sz w:val="24"/>
          <w:szCs w:val="24"/>
        </w:rPr>
        <w:instrText>ADDIN CSL_CITATION { "citationItems" : [ { "id" : "ITEM-1", "itemData" : { "ISSN" : "16833198", "abstract" : "The phenomenal growth and success of Internet has changed the way traditional essential services such as banking, transportation, medicine, education and defence are operated. Now they are being progressively replaced by cheaper and more efficient Internet-based applications. In present era, the world is highly dependent on the Internet and it is considered as main infrastructure of the global information society. Therefore, the availability of Internet is very critical for the socio-economic growth of the society. However, the inherent vulnerabilities of the Internet architecture provide opportunities for a lot of attacks on its infrastructure and services. Distributeddenial-of-service attack is one such kind of attack, which poses an immense threat to the availability of the Internet. One of the biggest challenges before researchers is to find details of these attacks because to avoid defamation most of the commercial sites do not even reveal that they were attacked. In this paper, an overview of distributed denial-of-service problem and Inherent vulnerabilities in the Internet architecture are provided. Real distributed denial-of-service incidents with their financial impact are critically analyzed and finally need for a comprehensive distributed denial-of-service solution is highlighted.", "author" : [ { "dropping-particle" : "", "family" : "Sachdeva", "given" : "Monika", "non-dropping-particle" : "", "parse-names" : false, "suffix" : "" }, { "dropping-particle" : "", "family" : "Singh", "given" : "Gurvinder", "non-dropping-particle" : "", "parse-names" : false, "suffix" : "" }, { "dropping-particle" : "", "family" : "Kumar", "given" : "Krishan", "non-dropping-particle" : "", "parse-names" : false, "suffix" : "" }, { "dropping-particle" : "", "family" : "Singh", "given" : "Kuldip", "non-dropping-particle" : "", "parse-names" : false, "suffix" : "" } ], "container-title" : "International Arab Journal of Information Technology", "id" : "ITEM-1", "issue" : "1", "issued" : { "date-parts" : [ [ "2010" ] ] }, "page" : "14-20", "title" : "DDoS incidents and their impact: A review", "type" : "article-journal", "volume" : "7" }, "uris" : [ "http://www.mendeley.com/documents/?uuid=e27f5853-9eb2-497a-95b7-984fc857a1ae" ] } ], "mendeley" : { "formattedCitation" : "[10]", "plainTextFormattedCitation" : "[10]", "previouslyFormattedCitation" : "[10]" }, "properties" : { "noteIndex" : 0 }, "schema" : "https://github.com/citation-style-language/schema/raw/master/csl-citation.json" }</w:instrText>
      </w:r>
      <w:r w:rsidR="00D93157">
        <w:rPr>
          <w:rFonts w:ascii="Times New Roman" w:hAnsi="Times New Roman" w:cs="Times New Roman"/>
          <w:sz w:val="24"/>
          <w:szCs w:val="24"/>
        </w:rPr>
        <w:fldChar w:fldCharType="separate"/>
      </w:r>
      <w:r w:rsidR="00D93157" w:rsidRPr="00D93157">
        <w:rPr>
          <w:rFonts w:ascii="Times New Roman" w:hAnsi="Times New Roman" w:cs="Times New Roman"/>
          <w:noProof/>
          <w:sz w:val="24"/>
          <w:szCs w:val="24"/>
        </w:rPr>
        <w:t>[10]</w:t>
      </w:r>
      <w:r w:rsidR="00D93157">
        <w:rPr>
          <w:rFonts w:ascii="Times New Roman" w:hAnsi="Times New Roman" w:cs="Times New Roman"/>
          <w:sz w:val="24"/>
          <w:szCs w:val="24"/>
        </w:rPr>
        <w:fldChar w:fldCharType="end"/>
      </w:r>
      <w:r w:rsidR="00D93157">
        <w:rPr>
          <w:rFonts w:ascii="Times New Roman" w:hAnsi="Times New Roman" w:cs="Times New Roman"/>
          <w:sz w:val="24"/>
          <w:szCs w:val="24"/>
        </w:rPr>
        <w:t>.</w:t>
      </w:r>
      <w:r w:rsidR="00D93157">
        <w:t xml:space="preserve"> </w:t>
      </w:r>
      <w:r>
        <w:rPr>
          <w:rFonts w:ascii="Times New Roman" w:hAnsi="Times New Roman" w:cs="Times New Roman"/>
          <w:sz w:val="24"/>
          <w:szCs w:val="24"/>
        </w:rPr>
        <w:t>Some methods/tools that can help prevent or completely discontinue the attack are as followed:</w:t>
      </w:r>
    </w:p>
    <w:p w:rsidR="00D93157" w:rsidRPr="00D93157" w:rsidRDefault="00D93157" w:rsidP="00B77C12">
      <w:pPr>
        <w:pStyle w:val="NoSpacing"/>
      </w:pPr>
    </w:p>
    <w:p w:rsidR="00B77C12" w:rsidRDefault="00B77C12" w:rsidP="00B77C12">
      <w:pPr>
        <w:pStyle w:val="NoSpacing"/>
        <w:numPr>
          <w:ilvl w:val="0"/>
          <w:numId w:val="4"/>
        </w:numPr>
        <w:rPr>
          <w:rFonts w:ascii="Times New Roman" w:hAnsi="Times New Roman" w:cs="Times New Roman"/>
          <w:sz w:val="24"/>
          <w:szCs w:val="24"/>
        </w:rPr>
      </w:pPr>
      <w:r>
        <w:rPr>
          <w:rFonts w:ascii="Times New Roman" w:hAnsi="Times New Roman" w:cs="Times New Roman"/>
          <w:sz w:val="24"/>
          <w:szCs w:val="24"/>
        </w:rPr>
        <w:t>Adjust</w:t>
      </w:r>
      <w:r w:rsidR="00D93157">
        <w:rPr>
          <w:rFonts w:ascii="Times New Roman" w:hAnsi="Times New Roman" w:cs="Times New Roman"/>
          <w:sz w:val="24"/>
          <w:szCs w:val="24"/>
        </w:rPr>
        <w:t>ment of</w:t>
      </w:r>
      <w:r>
        <w:rPr>
          <w:rFonts w:ascii="Times New Roman" w:hAnsi="Times New Roman" w:cs="Times New Roman"/>
          <w:sz w:val="24"/>
          <w:szCs w:val="24"/>
        </w:rPr>
        <w:t xml:space="preserve"> firewall settings</w:t>
      </w:r>
    </w:p>
    <w:p w:rsidR="00B77C12" w:rsidRDefault="00D93157" w:rsidP="00B77C12">
      <w:pPr>
        <w:pStyle w:val="NoSpacing"/>
        <w:numPr>
          <w:ilvl w:val="0"/>
          <w:numId w:val="4"/>
        </w:numPr>
        <w:rPr>
          <w:rFonts w:ascii="Times New Roman" w:hAnsi="Times New Roman" w:cs="Times New Roman"/>
          <w:sz w:val="24"/>
          <w:szCs w:val="24"/>
        </w:rPr>
      </w:pPr>
      <w:r>
        <w:rPr>
          <w:rFonts w:ascii="Times New Roman" w:hAnsi="Times New Roman" w:cs="Times New Roman"/>
          <w:sz w:val="24"/>
          <w:szCs w:val="24"/>
        </w:rPr>
        <w:t>Null route the target</w:t>
      </w:r>
    </w:p>
    <w:p w:rsidR="00D93157" w:rsidRDefault="0085222D" w:rsidP="00B77C12">
      <w:pPr>
        <w:pStyle w:val="NoSpacing"/>
        <w:numPr>
          <w:ilvl w:val="0"/>
          <w:numId w:val="4"/>
        </w:numPr>
        <w:rPr>
          <w:rFonts w:ascii="Times New Roman" w:hAnsi="Times New Roman" w:cs="Times New Roman"/>
          <w:sz w:val="24"/>
          <w:szCs w:val="24"/>
        </w:rPr>
      </w:pPr>
      <w:r>
        <w:rPr>
          <w:rFonts w:ascii="Times New Roman" w:hAnsi="Times New Roman" w:cs="Times New Roman"/>
          <w:sz w:val="24"/>
          <w:szCs w:val="24"/>
        </w:rPr>
        <w:t xml:space="preserve">Network behaviour </w:t>
      </w:r>
      <w:r w:rsidR="00416445">
        <w:rPr>
          <w:rFonts w:ascii="Times New Roman" w:hAnsi="Times New Roman" w:cs="Times New Roman"/>
          <w:sz w:val="24"/>
          <w:szCs w:val="24"/>
        </w:rPr>
        <w:t>analysis</w:t>
      </w:r>
      <w:r>
        <w:rPr>
          <w:rFonts w:ascii="Times New Roman" w:hAnsi="Times New Roman" w:cs="Times New Roman"/>
          <w:sz w:val="24"/>
          <w:szCs w:val="24"/>
        </w:rPr>
        <w:t xml:space="preserve"> </w:t>
      </w:r>
    </w:p>
    <w:p w:rsidR="00416445" w:rsidRDefault="006731A5" w:rsidP="00B77C12">
      <w:pPr>
        <w:pStyle w:val="NoSpacing"/>
        <w:numPr>
          <w:ilvl w:val="0"/>
          <w:numId w:val="4"/>
        </w:numPr>
        <w:rPr>
          <w:rFonts w:ascii="Times New Roman" w:hAnsi="Times New Roman" w:cs="Times New Roman"/>
          <w:sz w:val="24"/>
          <w:szCs w:val="24"/>
        </w:rPr>
      </w:pPr>
      <w:r>
        <w:rPr>
          <w:rFonts w:ascii="Times New Roman" w:hAnsi="Times New Roman" w:cs="Times New Roman"/>
          <w:sz w:val="24"/>
          <w:szCs w:val="24"/>
        </w:rPr>
        <w:t>IPS software threat prevention</w:t>
      </w:r>
    </w:p>
    <w:p w:rsidR="00416445" w:rsidRDefault="00416445" w:rsidP="00416445">
      <w:pPr>
        <w:pStyle w:val="NoSpacing"/>
        <w:rPr>
          <w:rFonts w:ascii="Times New Roman" w:hAnsi="Times New Roman" w:cs="Times New Roman"/>
          <w:sz w:val="24"/>
          <w:szCs w:val="24"/>
        </w:rPr>
      </w:pPr>
    </w:p>
    <w:p w:rsidR="00416445" w:rsidRDefault="00416445" w:rsidP="00416445">
      <w:pPr>
        <w:pStyle w:val="NoSpacing"/>
        <w:rPr>
          <w:rFonts w:ascii="Times New Roman" w:hAnsi="Times New Roman" w:cs="Times New Roman"/>
          <w:sz w:val="24"/>
          <w:szCs w:val="24"/>
        </w:rPr>
      </w:pPr>
      <w:r>
        <w:rPr>
          <w:rFonts w:ascii="Times New Roman" w:hAnsi="Times New Roman" w:cs="Times New Roman"/>
          <w:sz w:val="24"/>
          <w:szCs w:val="24"/>
        </w:rPr>
        <w:t>These methods/tools listed will prevent and limit the damage caused and stop any more damage being inflicted which then allows time for the server to restart or for it to be fixed entirely depending on the amount of damage that has been caused.</w:t>
      </w:r>
    </w:p>
    <w:p w:rsidR="0088053E" w:rsidRDefault="0088053E" w:rsidP="0088053E">
      <w:pPr>
        <w:pStyle w:val="NoSpacing"/>
        <w:rPr>
          <w:rFonts w:ascii="Times New Roman" w:hAnsi="Times New Roman" w:cs="Times New Roman"/>
          <w:sz w:val="24"/>
          <w:szCs w:val="24"/>
        </w:rPr>
      </w:pPr>
    </w:p>
    <w:p w:rsidR="00361F21" w:rsidRPr="00361F21" w:rsidRDefault="00361F21" w:rsidP="00361F21">
      <w:pPr>
        <w:pStyle w:val="Heading2"/>
        <w:rPr>
          <w:rFonts w:ascii="Times New Roman" w:hAnsi="Times New Roman" w:cs="Times New Roman"/>
          <w:b/>
          <w:color w:val="auto"/>
          <w:sz w:val="24"/>
          <w:u w:val="single"/>
        </w:rPr>
      </w:pPr>
      <w:bookmarkStart w:id="9" w:name="_Toc514855136"/>
      <w:r>
        <w:rPr>
          <w:rFonts w:ascii="Times New Roman" w:hAnsi="Times New Roman" w:cs="Times New Roman"/>
          <w:b/>
          <w:color w:val="auto"/>
          <w:sz w:val="24"/>
          <w:u w:val="single"/>
        </w:rPr>
        <w:t>Rogue DHCP Servers</w:t>
      </w:r>
      <w:bookmarkEnd w:id="9"/>
    </w:p>
    <w:p w:rsidR="0088053E" w:rsidRPr="00AF6454" w:rsidRDefault="00361F21" w:rsidP="00AF6454">
      <w:pPr>
        <w:pStyle w:val="HTMLPreformatted"/>
        <w:rPr>
          <w:color w:val="000000"/>
        </w:rPr>
      </w:pPr>
      <w:r>
        <w:rPr>
          <w:rFonts w:ascii="Times New Roman" w:hAnsi="Times New Roman" w:cs="Times New Roman"/>
          <w:sz w:val="24"/>
          <w:szCs w:val="24"/>
        </w:rPr>
        <w:t>Secondly, Rogue DHCP Servers</w:t>
      </w:r>
      <w:r w:rsidR="004808E9">
        <w:rPr>
          <w:rFonts w:ascii="Times New Roman" w:hAnsi="Times New Roman" w:cs="Times New Roman"/>
          <w:sz w:val="24"/>
          <w:szCs w:val="24"/>
        </w:rPr>
        <w:t xml:space="preserve"> is a server within a network that has an administrator of the network has no control over,</w:t>
      </w:r>
      <w:r w:rsidR="00B64D9A">
        <w:rPr>
          <w:rFonts w:ascii="Times New Roman" w:hAnsi="Times New Roman" w:cs="Times New Roman"/>
          <w:sz w:val="24"/>
          <w:szCs w:val="24"/>
        </w:rPr>
        <w:t xml:space="preserve"> DHCP allows devices to obtain an IP address dynamically once connected to the network. </w:t>
      </w:r>
      <w:r w:rsidR="00B64D9A" w:rsidRPr="00B64D9A">
        <w:rPr>
          <w:rFonts w:ascii="Times New Roman" w:hAnsi="Times New Roman" w:cs="Times New Roman"/>
          <w:sz w:val="24"/>
          <w:szCs w:val="24"/>
        </w:rPr>
        <w:t>“This service automates the assignment of IP addresses, subnet masks, gateway and other IP networking parameters”</w:t>
      </w:r>
      <w:r w:rsidR="00B64D9A">
        <w:rPr>
          <w:rFonts w:ascii="Times New Roman" w:hAnsi="Times New Roman" w:cs="Times New Roman"/>
          <w:sz w:val="24"/>
          <w:szCs w:val="24"/>
        </w:rPr>
        <w:fldChar w:fldCharType="begin" w:fldLock="1"/>
      </w:r>
      <w:r w:rsidR="00472F15">
        <w:rPr>
          <w:rFonts w:ascii="Times New Roman" w:hAnsi="Times New Roman" w:cs="Times New Roman"/>
          <w:sz w:val="24"/>
          <w:szCs w:val="24"/>
        </w:rPr>
        <w:instrText>ADDIN CSL_CITATION { "citationItems" : [ { "id" : "ITEM-1", "itemData" : { "DOI" : "10.4236/jcc.2016.41005", "ISSN" : "2327-5219", "abstract" : "Network security has become more of a concern with the rapid growth and expansion of the Internet. While there are several ways to provide security in the application, transport, or network layers of a network, the data link layer (Layer 2) security has not yet been adequately addressed. Data link layer protocols used in local area networks (LANs) are not designed with security features. Dynamic host configuration protocol (DHCP) is one of the most used network protocols for host configuration that works in data link layer. DHCP is vulnerable to a number of attacks, such as the DHCP rouge server attack, DHCP starvation attack, and malicious DHCP client attack. This work introduces a new scheme called Secure DHCP (S-DHCP) to secure DHCP protocol. The proposed solution consists of two techniques. The first is the authentication and key management technique that is used for entities authentication and management of security key. It is based on using Diffie-Hellman key exchange algorithm supported by the difficulty of Elliptic Curve Discrete Logarithm Problem (ECDLP) and a strong cryptographic one-way hash function. The second technique is the message authentication technique, which uses the digital signature to authenticate the DHCP messages exchanged between the clients and server.", "author" : [ { "dropping-particle" : "", "family" : "Younes", "given" : "Osama S.", "non-dropping-particle" : "", "parse-names" : false, "suffix" : "" } ], "container-title" : "Journal of Computer and Communications", "id" : "ITEM-1", "issue" : "01", "issued" : { "date-parts" : [ [ "2016" ] ] }, "page" : "39-50", "title" : "A Secure DHCP Protocol to Mitigate LAN Attacks", "type" : "article-journal", "volume" : "04" }, "uris" : [ "http://www.mendeley.com/documents/?uuid=747ae816-3ca1-462e-b874-528a3295fe51" ] } ], "mendeley" : { "formattedCitation" : "[11]", "plainTextFormattedCitation" : "[11]", "previouslyFormattedCitation" : "[11]" }, "properties" : { "noteIndex" : 0 }, "schema" : "https://github.com/citation-style-language/schema/raw/master/csl-citation.json" }</w:instrText>
      </w:r>
      <w:r w:rsidR="00B64D9A">
        <w:rPr>
          <w:rFonts w:ascii="Times New Roman" w:hAnsi="Times New Roman" w:cs="Times New Roman"/>
          <w:sz w:val="24"/>
          <w:szCs w:val="24"/>
        </w:rPr>
        <w:fldChar w:fldCharType="separate"/>
      </w:r>
      <w:r w:rsidR="00B64D9A" w:rsidRPr="00B64D9A">
        <w:rPr>
          <w:rFonts w:ascii="Times New Roman" w:hAnsi="Times New Roman" w:cs="Times New Roman"/>
          <w:noProof/>
          <w:sz w:val="24"/>
          <w:szCs w:val="24"/>
        </w:rPr>
        <w:t>[11]</w:t>
      </w:r>
      <w:r w:rsidR="00B64D9A">
        <w:rPr>
          <w:rFonts w:ascii="Times New Roman" w:hAnsi="Times New Roman" w:cs="Times New Roman"/>
          <w:sz w:val="24"/>
          <w:szCs w:val="24"/>
        </w:rPr>
        <w:fldChar w:fldCharType="end"/>
      </w:r>
      <w:r w:rsidR="005A19FC">
        <w:rPr>
          <w:rFonts w:ascii="Times New Roman" w:hAnsi="Times New Roman" w:cs="Times New Roman"/>
          <w:sz w:val="24"/>
          <w:szCs w:val="24"/>
        </w:rPr>
        <w:t>.</w:t>
      </w:r>
      <w:r w:rsidR="0095199C">
        <w:rPr>
          <w:rFonts w:ascii="Times New Roman" w:hAnsi="Times New Roman" w:cs="Times New Roman"/>
          <w:sz w:val="24"/>
          <w:szCs w:val="24"/>
        </w:rPr>
        <w:t xml:space="preserve"> The attacker will act as the DHCP server which then can assign wrong default gateway, wrong DNS server and wrong IP address to the connected devices. By having a device connected to these applications which are wrong will allow the attacker to gain unauthorised access to devices data and resources</w:t>
      </w:r>
      <w:r w:rsidR="00AF6454">
        <w:rPr>
          <w:rFonts w:ascii="Times New Roman" w:hAnsi="Times New Roman" w:cs="Times New Roman"/>
          <w:sz w:val="24"/>
          <w:szCs w:val="24"/>
        </w:rPr>
        <w:t>, “a rogue DHCP server might be able to redirect traffic to another site”</w:t>
      </w:r>
      <w:r w:rsidR="00AF6454">
        <w:rPr>
          <w:rFonts w:ascii="Times New Roman" w:hAnsi="Times New Roman" w:cs="Times New Roman"/>
          <w:sz w:val="24"/>
          <w:szCs w:val="24"/>
        </w:rPr>
        <w:fldChar w:fldCharType="begin" w:fldLock="1"/>
      </w:r>
      <w:r w:rsidR="00911442">
        <w:rPr>
          <w:rFonts w:ascii="Times New Roman" w:hAnsi="Times New Roman" w:cs="Times New Roman"/>
          <w:sz w:val="24"/>
          <w:szCs w:val="24"/>
        </w:rPr>
        <w:instrText>ADDIN CSL_CITATION { "citationItems" : [ { "id" : "ITEM-1", "itemData" : { "abstract" : "The Dynamic Host Configuration Protocol (DHCP) [RFC2131] provides a mechanism for host configuration. [RFC2132] and [RFC2937] allow DHCP servers to pass name service configuration information to DHCP clients. In some circumstances, it is useful for the DHCP client to be configured with the domain search list. This document defines a new DHCP option which is passed from the DHCP Server to the DHCP Client to specify the domain search list used when resolving hostnames with DNS. This option applies only to DNS and does not apply to other name resolution mechanisms.", "author" : [ { "dropping-particle" : "", "family" : "Aboba", "given" : "B", "non-dropping-particle" : "", "parse-names" : false, "suffix" : "" }, { "dropping-particle" : "", "family" : "Chesire", "given" : "S", "non-dropping-particle" : "", "parse-names" : false, "suffix" : "" } ], "id" : "ITEM-1", "issued" : { "date-parts" : [ [ "2002" ] ] }, "page" : "1-8", "publisher" : "Network Working Group", "title" : "Dynamic Host Configuration Protocol (DHCP) Domain Search Option", "type" : "article" }, "uris" : [ "http://www.mendeley.com/documents/?uuid=31f2666d-2181-41f4-a0d6-60adac73bcb1" ] } ], "mendeley" : { "formattedCitation" : "[12]", "plainTextFormattedCitation" : "[12]", "previouslyFormattedCitation" : "[12]" }, "properties" : { "noteIndex" : 0 }, "schema" : "https://github.com/citation-style-language/schema/raw/master/csl-citation.json" }</w:instrText>
      </w:r>
      <w:r w:rsidR="00AF6454">
        <w:rPr>
          <w:rFonts w:ascii="Times New Roman" w:hAnsi="Times New Roman" w:cs="Times New Roman"/>
          <w:sz w:val="24"/>
          <w:szCs w:val="24"/>
        </w:rPr>
        <w:fldChar w:fldCharType="separate"/>
      </w:r>
      <w:r w:rsidR="00AF6454" w:rsidRPr="00AF6454">
        <w:rPr>
          <w:rFonts w:ascii="Times New Roman" w:hAnsi="Times New Roman" w:cs="Times New Roman"/>
          <w:noProof/>
          <w:sz w:val="24"/>
          <w:szCs w:val="24"/>
        </w:rPr>
        <w:t>[12]</w:t>
      </w:r>
      <w:r w:rsidR="00AF6454">
        <w:rPr>
          <w:rFonts w:ascii="Times New Roman" w:hAnsi="Times New Roman" w:cs="Times New Roman"/>
          <w:sz w:val="24"/>
          <w:szCs w:val="24"/>
        </w:rPr>
        <w:fldChar w:fldCharType="end"/>
      </w:r>
      <w:r w:rsidR="00AF6454">
        <w:rPr>
          <w:rFonts w:ascii="Times New Roman" w:hAnsi="Times New Roman" w:cs="Times New Roman"/>
          <w:sz w:val="24"/>
          <w:szCs w:val="24"/>
        </w:rPr>
        <w:t>.</w:t>
      </w:r>
      <w:r w:rsidR="0095199C">
        <w:rPr>
          <w:rFonts w:ascii="Times New Roman" w:hAnsi="Times New Roman" w:cs="Times New Roman"/>
          <w:sz w:val="24"/>
          <w:szCs w:val="24"/>
        </w:rPr>
        <w:t xml:space="preserve"> </w:t>
      </w:r>
    </w:p>
    <w:p w:rsidR="005A19FC" w:rsidRDefault="005A19FC" w:rsidP="0088053E">
      <w:pPr>
        <w:pStyle w:val="NoSpacing"/>
        <w:rPr>
          <w:rFonts w:ascii="Times New Roman" w:hAnsi="Times New Roman" w:cs="Times New Roman"/>
          <w:sz w:val="24"/>
          <w:szCs w:val="24"/>
        </w:rPr>
      </w:pPr>
    </w:p>
    <w:p w:rsidR="005A19FC" w:rsidRDefault="005A19FC" w:rsidP="0088053E">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353050" cy="3012796"/>
            <wp:effectExtent l="0" t="0" r="0" b="0"/>
            <wp:docPr id="5" name="Picture 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hcp.PNG"/>
                    <pic:cNvPicPr/>
                  </pic:nvPicPr>
                  <pic:blipFill>
                    <a:blip r:embed="rId11">
                      <a:extLst>
                        <a:ext uri="{28A0092B-C50C-407E-A947-70E740481C1C}">
                          <a14:useLocalDpi xmlns:a14="http://schemas.microsoft.com/office/drawing/2010/main" val="0"/>
                        </a:ext>
                      </a:extLst>
                    </a:blip>
                    <a:stretch>
                      <a:fillRect/>
                    </a:stretch>
                  </pic:blipFill>
                  <pic:spPr>
                    <a:xfrm>
                      <a:off x="0" y="0"/>
                      <a:ext cx="5365436" cy="3019767"/>
                    </a:xfrm>
                    <a:prstGeom prst="rect">
                      <a:avLst/>
                    </a:prstGeom>
                  </pic:spPr>
                </pic:pic>
              </a:graphicData>
            </a:graphic>
          </wp:inline>
        </w:drawing>
      </w:r>
    </w:p>
    <w:p w:rsidR="00472F15" w:rsidRPr="00A8144E" w:rsidRDefault="005A19FC" w:rsidP="00A8144E">
      <w:pPr>
        <w:pStyle w:val="Caption"/>
        <w:rPr>
          <w:rFonts w:ascii="Times New Roman" w:hAnsi="Times New Roman" w:cs="Times New Roman"/>
          <w:color w:val="auto"/>
          <w:sz w:val="36"/>
          <w:szCs w:val="24"/>
        </w:rPr>
      </w:pPr>
      <w:bookmarkStart w:id="10" w:name="_Toc514854957"/>
      <w:r w:rsidRPr="005A19FC">
        <w:rPr>
          <w:rFonts w:ascii="Times New Roman" w:hAnsi="Times New Roman" w:cs="Times New Roman"/>
          <w:color w:val="auto"/>
          <w:sz w:val="24"/>
        </w:rPr>
        <w:t xml:space="preserve">Figure </w:t>
      </w:r>
      <w:r w:rsidRPr="005A19FC">
        <w:rPr>
          <w:rFonts w:ascii="Times New Roman" w:hAnsi="Times New Roman" w:cs="Times New Roman"/>
          <w:color w:val="auto"/>
          <w:sz w:val="24"/>
        </w:rPr>
        <w:fldChar w:fldCharType="begin"/>
      </w:r>
      <w:r w:rsidRPr="005A19FC">
        <w:rPr>
          <w:rFonts w:ascii="Times New Roman" w:hAnsi="Times New Roman" w:cs="Times New Roman"/>
          <w:color w:val="auto"/>
          <w:sz w:val="24"/>
        </w:rPr>
        <w:instrText xml:space="preserve"> SEQ Figure \* ARABIC </w:instrText>
      </w:r>
      <w:r w:rsidRPr="005A19FC">
        <w:rPr>
          <w:rFonts w:ascii="Times New Roman" w:hAnsi="Times New Roman" w:cs="Times New Roman"/>
          <w:color w:val="auto"/>
          <w:sz w:val="24"/>
        </w:rPr>
        <w:fldChar w:fldCharType="separate"/>
      </w:r>
      <w:r w:rsidR="003B5FFA">
        <w:rPr>
          <w:rFonts w:ascii="Times New Roman" w:hAnsi="Times New Roman" w:cs="Times New Roman"/>
          <w:noProof/>
          <w:color w:val="auto"/>
          <w:sz w:val="24"/>
        </w:rPr>
        <w:t>4</w:t>
      </w:r>
      <w:r w:rsidRPr="005A19FC">
        <w:rPr>
          <w:rFonts w:ascii="Times New Roman" w:hAnsi="Times New Roman" w:cs="Times New Roman"/>
          <w:color w:val="auto"/>
          <w:sz w:val="24"/>
        </w:rPr>
        <w:fldChar w:fldCharType="end"/>
      </w:r>
      <w:r w:rsidRPr="005A19FC">
        <w:rPr>
          <w:rFonts w:ascii="Times New Roman" w:hAnsi="Times New Roman" w:cs="Times New Roman"/>
          <w:color w:val="auto"/>
          <w:sz w:val="24"/>
        </w:rPr>
        <w:t xml:space="preserve"> - Rogue DHCP Server attack</w:t>
      </w:r>
      <w:r w:rsidRPr="005A19FC">
        <w:rPr>
          <w:rFonts w:ascii="Times New Roman" w:hAnsi="Times New Roman" w:cs="Times New Roman"/>
          <w:color w:val="auto"/>
          <w:sz w:val="24"/>
        </w:rPr>
        <w:fldChar w:fldCharType="begin" w:fldLock="1"/>
      </w:r>
      <w:r w:rsidR="00911442">
        <w:rPr>
          <w:rFonts w:ascii="Times New Roman" w:hAnsi="Times New Roman" w:cs="Times New Roman"/>
          <w:color w:val="auto"/>
          <w:sz w:val="24"/>
        </w:rPr>
        <w:instrText>ADDIN CSL_CITATION { "citationItems" : [ { "id" : "ITEM-1", "itemData" : { "author" : [ { "dropping-particle" : "", "family" : "Systems", "given" : "Cisco", "non-dropping-particle" : "", "parse-names" : false, "suffix" : "" } ], "container-title" : "Design", "id" : "ITEM-1", "issued" : { "date-parts" : [ [ "2008" ] ] }, "page" : "1-61", "title" : "Understanding , Preventing , and Defending Against Layer 2 Attacks", "type" : "article-journal" }, "uris" : [ "http://www.mendeley.com/documents/?uuid=97b9e445-9f15-47e1-b304-862973f1c5c6" ] } ], "mendeley" : { "formattedCitation" : "[13]", "plainTextFormattedCitation" : "[13]", "previouslyFormattedCitation" : "[13]" }, "properties" : { "noteIndex" : 0 }, "schema" : "https://github.com/citation-style-language/schema/raw/master/csl-citation.json" }</w:instrText>
      </w:r>
      <w:r w:rsidRPr="005A19FC">
        <w:rPr>
          <w:rFonts w:ascii="Times New Roman" w:hAnsi="Times New Roman" w:cs="Times New Roman"/>
          <w:color w:val="auto"/>
          <w:sz w:val="24"/>
        </w:rPr>
        <w:fldChar w:fldCharType="separate"/>
      </w:r>
      <w:r w:rsidR="00AF6454" w:rsidRPr="00AF6454">
        <w:rPr>
          <w:rFonts w:ascii="Times New Roman" w:hAnsi="Times New Roman" w:cs="Times New Roman"/>
          <w:i w:val="0"/>
          <w:noProof/>
          <w:color w:val="auto"/>
          <w:sz w:val="24"/>
        </w:rPr>
        <w:t>[13]</w:t>
      </w:r>
      <w:r w:rsidRPr="005A19FC">
        <w:rPr>
          <w:rFonts w:ascii="Times New Roman" w:hAnsi="Times New Roman" w:cs="Times New Roman"/>
          <w:color w:val="auto"/>
          <w:sz w:val="24"/>
        </w:rPr>
        <w:fldChar w:fldCharType="end"/>
      </w:r>
      <w:r w:rsidRPr="005A19FC">
        <w:rPr>
          <w:rFonts w:ascii="Times New Roman" w:hAnsi="Times New Roman" w:cs="Times New Roman"/>
          <w:color w:val="auto"/>
          <w:sz w:val="24"/>
        </w:rPr>
        <w:t>.</w:t>
      </w:r>
      <w:bookmarkEnd w:id="10"/>
    </w:p>
    <w:p w:rsidR="005A19FC" w:rsidRDefault="005A19FC" w:rsidP="005A19FC">
      <w:pPr>
        <w:pStyle w:val="NoSpacing"/>
        <w:rPr>
          <w:rFonts w:ascii="Times New Roman" w:hAnsi="Times New Roman" w:cs="Times New Roman"/>
          <w:sz w:val="24"/>
        </w:rPr>
      </w:pPr>
      <w:r w:rsidRPr="005A19FC">
        <w:rPr>
          <w:rFonts w:ascii="Times New Roman" w:hAnsi="Times New Roman" w:cs="Times New Roman"/>
          <w:sz w:val="24"/>
        </w:rPr>
        <w:lastRenderedPageBreak/>
        <w:t>There</w:t>
      </w:r>
      <w:r>
        <w:rPr>
          <w:rFonts w:ascii="Times New Roman" w:hAnsi="Times New Roman" w:cs="Times New Roman"/>
          <w:sz w:val="24"/>
        </w:rPr>
        <w:t xml:space="preserve"> are tools available to identify the rogue server within the network, these tools will help identify and prevent any more damage or unauthorised access to data and resources, </w:t>
      </w:r>
      <w:r w:rsidR="00A8144E">
        <w:rPr>
          <w:rFonts w:ascii="Times New Roman" w:hAnsi="Times New Roman" w:cs="Times New Roman"/>
          <w:sz w:val="24"/>
        </w:rPr>
        <w:t>such as:</w:t>
      </w:r>
    </w:p>
    <w:p w:rsidR="00A8144E" w:rsidRDefault="00A8144E" w:rsidP="00A8144E">
      <w:pPr>
        <w:pStyle w:val="NoSpacing"/>
        <w:numPr>
          <w:ilvl w:val="0"/>
          <w:numId w:val="5"/>
        </w:numPr>
        <w:rPr>
          <w:rFonts w:ascii="Times New Roman" w:hAnsi="Times New Roman" w:cs="Times New Roman"/>
          <w:sz w:val="24"/>
        </w:rPr>
      </w:pPr>
      <w:r>
        <w:rPr>
          <w:rFonts w:ascii="Times New Roman" w:hAnsi="Times New Roman" w:cs="Times New Roman"/>
          <w:sz w:val="24"/>
        </w:rPr>
        <w:t>DHCP snooping which drops traffic that deemed to be unstable or unacceptable</w:t>
      </w:r>
    </w:p>
    <w:p w:rsidR="00A8144E" w:rsidRDefault="00A8144E" w:rsidP="00A8144E">
      <w:pPr>
        <w:pStyle w:val="NoSpacing"/>
        <w:numPr>
          <w:ilvl w:val="0"/>
          <w:numId w:val="5"/>
        </w:numPr>
        <w:rPr>
          <w:rFonts w:ascii="Times New Roman" w:hAnsi="Times New Roman" w:cs="Times New Roman"/>
          <w:sz w:val="24"/>
        </w:rPr>
      </w:pPr>
      <w:r>
        <w:rPr>
          <w:rFonts w:ascii="Times New Roman" w:hAnsi="Times New Roman" w:cs="Times New Roman"/>
          <w:sz w:val="24"/>
        </w:rPr>
        <w:t>DHCPDump to find IP address if there are no snooping on the switches within the network</w:t>
      </w:r>
    </w:p>
    <w:p w:rsidR="00E12E14" w:rsidRDefault="00E12E14" w:rsidP="00A8144E">
      <w:pPr>
        <w:pStyle w:val="NoSpacing"/>
        <w:numPr>
          <w:ilvl w:val="0"/>
          <w:numId w:val="5"/>
        </w:numPr>
        <w:rPr>
          <w:rFonts w:ascii="Times New Roman" w:hAnsi="Times New Roman" w:cs="Times New Roman"/>
          <w:sz w:val="24"/>
        </w:rPr>
      </w:pPr>
      <w:r>
        <w:rPr>
          <w:rFonts w:ascii="Times New Roman" w:hAnsi="Times New Roman" w:cs="Times New Roman"/>
          <w:sz w:val="24"/>
        </w:rPr>
        <w:t>Temporarily disable the DHCP server and connect a device and follow the route to what server it reaches to identify the rogue server</w:t>
      </w:r>
    </w:p>
    <w:p w:rsidR="00B1418F" w:rsidRPr="00B1418F" w:rsidRDefault="00B1418F" w:rsidP="00A8144E">
      <w:pPr>
        <w:pStyle w:val="NoSpacing"/>
        <w:numPr>
          <w:ilvl w:val="0"/>
          <w:numId w:val="5"/>
        </w:numPr>
        <w:rPr>
          <w:rFonts w:ascii="Times New Roman" w:hAnsi="Times New Roman" w:cs="Times New Roman"/>
          <w:sz w:val="24"/>
          <w:szCs w:val="24"/>
        </w:rPr>
      </w:pPr>
      <w:r w:rsidRPr="00B1418F">
        <w:rPr>
          <w:rFonts w:ascii="Times New Roman" w:hAnsi="Times New Roman" w:cs="Times New Roman"/>
          <w:sz w:val="24"/>
          <w:szCs w:val="24"/>
        </w:rPr>
        <w:t>“Rogue DHCP servers can be mitigated by DHCP Snooping features”</w:t>
      </w:r>
      <w:r>
        <w:rPr>
          <w:rFonts w:ascii="Times New Roman" w:hAnsi="Times New Roman" w:cs="Times New Roman"/>
          <w:sz w:val="24"/>
          <w:szCs w:val="24"/>
        </w:rPr>
        <w:fldChar w:fldCharType="begin" w:fldLock="1"/>
      </w:r>
      <w:r w:rsidR="00911442">
        <w:rPr>
          <w:rFonts w:ascii="Times New Roman" w:hAnsi="Times New Roman" w:cs="Times New Roman"/>
          <w:sz w:val="24"/>
          <w:szCs w:val="24"/>
        </w:rPr>
        <w:instrText>ADDIN CSL_CITATION { "citationItems" : [ { "id" : "ITEM-1", "itemData" : { "author" : [ { "dropping-particle" : "", "family" : "Systems", "given" : "Cisco", "non-dropping-particle" : "", "parse-names" : false, "suffix" : "" } ], "container-title" : "Design", "id" : "ITEM-1", "issued" : { "date-parts" : [ [ "2008" ] ] }, "page" : "1-61", "title" : "Understanding , Preventing , and Defending Against Layer 2 Attacks", "type" : "article-journal" }, "uris" : [ "http://www.mendeley.com/documents/?uuid=97b9e445-9f15-47e1-b304-862973f1c5c6" ] } ], "mendeley" : { "formattedCitation" : "[13]", "plainTextFormattedCitation" : "[13]", "previouslyFormattedCitation" : "[13]" }, "properties" : { "noteIndex" : 0 }, "schema" : "https://github.com/citation-style-language/schema/raw/master/csl-citation.json" }</w:instrText>
      </w:r>
      <w:r>
        <w:rPr>
          <w:rFonts w:ascii="Times New Roman" w:hAnsi="Times New Roman" w:cs="Times New Roman"/>
          <w:sz w:val="24"/>
          <w:szCs w:val="24"/>
        </w:rPr>
        <w:fldChar w:fldCharType="separate"/>
      </w:r>
      <w:r w:rsidR="00AF6454" w:rsidRPr="00AF6454">
        <w:rPr>
          <w:rFonts w:ascii="Times New Roman" w:hAnsi="Times New Roman" w:cs="Times New Roman"/>
          <w:noProof/>
          <w:sz w:val="24"/>
          <w:szCs w:val="24"/>
        </w:rPr>
        <w:t>[13]</w:t>
      </w:r>
      <w:r>
        <w:rPr>
          <w:rFonts w:ascii="Times New Roman" w:hAnsi="Times New Roman" w:cs="Times New Roman"/>
          <w:sz w:val="24"/>
          <w:szCs w:val="24"/>
        </w:rPr>
        <w:fldChar w:fldCharType="end"/>
      </w:r>
    </w:p>
    <w:p w:rsidR="00BC4C21" w:rsidRDefault="00BC4C21" w:rsidP="00BC4C21">
      <w:pPr>
        <w:pStyle w:val="NoSpacing"/>
        <w:rPr>
          <w:rFonts w:ascii="Times New Roman" w:hAnsi="Times New Roman" w:cs="Times New Roman"/>
          <w:sz w:val="24"/>
        </w:rPr>
      </w:pPr>
    </w:p>
    <w:p w:rsidR="00B371B9" w:rsidRPr="00BC4C21" w:rsidRDefault="00BC4C21" w:rsidP="00BC4C21">
      <w:pPr>
        <w:pStyle w:val="NoSpacing"/>
        <w:rPr>
          <w:rFonts w:ascii="Times New Roman" w:hAnsi="Times New Roman" w:cs="Times New Roman"/>
          <w:sz w:val="24"/>
        </w:rPr>
      </w:pPr>
      <w:r>
        <w:rPr>
          <w:rFonts w:ascii="Times New Roman" w:hAnsi="Times New Roman" w:cs="Times New Roman"/>
          <w:sz w:val="24"/>
        </w:rPr>
        <w:t>This attack is essentially a ‘man in the middle’ attack, in which the attack alters and hides behind someone or something else and acts unethically, more commonly used for eavesdropping which neither party knows what is happens.</w:t>
      </w:r>
    </w:p>
    <w:p w:rsidR="0088053E" w:rsidRDefault="0088053E" w:rsidP="0088053E">
      <w:pPr>
        <w:pStyle w:val="NoSpacing"/>
        <w:rPr>
          <w:rFonts w:ascii="Times New Roman" w:hAnsi="Times New Roman" w:cs="Times New Roman"/>
          <w:sz w:val="24"/>
          <w:szCs w:val="24"/>
        </w:rPr>
      </w:pPr>
    </w:p>
    <w:p w:rsidR="00776915" w:rsidRPr="00361F21" w:rsidRDefault="00776915" w:rsidP="00776915">
      <w:pPr>
        <w:pStyle w:val="Heading2"/>
        <w:rPr>
          <w:rFonts w:ascii="Times New Roman" w:hAnsi="Times New Roman" w:cs="Times New Roman"/>
          <w:b/>
          <w:color w:val="auto"/>
          <w:sz w:val="24"/>
          <w:u w:val="single"/>
        </w:rPr>
      </w:pPr>
      <w:bookmarkStart w:id="11" w:name="_Toc514855137"/>
      <w:r>
        <w:rPr>
          <w:rFonts w:ascii="Times New Roman" w:hAnsi="Times New Roman" w:cs="Times New Roman"/>
          <w:b/>
          <w:color w:val="auto"/>
          <w:sz w:val="24"/>
          <w:u w:val="single"/>
        </w:rPr>
        <w:t>ARP Spoofing</w:t>
      </w:r>
      <w:bookmarkEnd w:id="11"/>
    </w:p>
    <w:p w:rsidR="00247932" w:rsidRDefault="00776915" w:rsidP="0088053E">
      <w:pPr>
        <w:pStyle w:val="NoSpacing"/>
        <w:rPr>
          <w:rFonts w:ascii="Times New Roman" w:hAnsi="Times New Roman" w:cs="Times New Roman"/>
          <w:sz w:val="24"/>
          <w:szCs w:val="24"/>
        </w:rPr>
      </w:pPr>
      <w:r>
        <w:rPr>
          <w:rFonts w:ascii="Times New Roman" w:hAnsi="Times New Roman" w:cs="Times New Roman"/>
          <w:sz w:val="24"/>
          <w:szCs w:val="24"/>
        </w:rPr>
        <w:t>Thirdly, ARP Spoofing</w:t>
      </w:r>
      <w:r w:rsidR="006C4895">
        <w:rPr>
          <w:rFonts w:ascii="Times New Roman" w:hAnsi="Times New Roman" w:cs="Times New Roman"/>
          <w:sz w:val="24"/>
          <w:szCs w:val="24"/>
        </w:rPr>
        <w:t xml:space="preserve"> is an attack that </w:t>
      </w:r>
      <w:r w:rsidR="00384357">
        <w:rPr>
          <w:rFonts w:ascii="Times New Roman" w:hAnsi="Times New Roman" w:cs="Times New Roman"/>
          <w:sz w:val="24"/>
          <w:szCs w:val="24"/>
        </w:rPr>
        <w:t>works in conjunction with how ARP protocol is used, ARP protocol is the way to map IP address to specific hardware by linking them, operating below the network layer. ARP spoofing is where it sends inaccurate ARP protocol messages over a network, this allows the process of obtain device MAC addresses and pairing them with a IP address of another device within the network.</w:t>
      </w:r>
      <w:r w:rsidR="00F10A9B">
        <w:rPr>
          <w:rFonts w:ascii="Times New Roman" w:hAnsi="Times New Roman" w:cs="Times New Roman"/>
          <w:sz w:val="24"/>
          <w:szCs w:val="24"/>
        </w:rPr>
        <w:t xml:space="preserve"> </w:t>
      </w:r>
      <w:r w:rsidR="00247932" w:rsidRPr="00247932">
        <w:rPr>
          <w:rFonts w:ascii="Times New Roman" w:hAnsi="Times New Roman" w:cs="Times New Roman"/>
          <w:sz w:val="24"/>
          <w:szCs w:val="24"/>
        </w:rPr>
        <w:t>“</w:t>
      </w:r>
      <w:r w:rsidR="00247932">
        <w:rPr>
          <w:rFonts w:ascii="Times New Roman" w:hAnsi="Times New Roman" w:cs="Times New Roman"/>
          <w:sz w:val="24"/>
          <w:szCs w:val="24"/>
        </w:rPr>
        <w:t>A</w:t>
      </w:r>
      <w:r w:rsidR="00247932" w:rsidRPr="00247932">
        <w:rPr>
          <w:rFonts w:ascii="Times New Roman" w:hAnsi="Times New Roman" w:cs="Times New Roman"/>
          <w:sz w:val="24"/>
          <w:szCs w:val="24"/>
        </w:rPr>
        <w:t>RP spoofing involves constructing forged ARP request and reply packets. By sending forged ARP replies, a target computer could be convinced to send frames destined for computer A to instead go to computer B.”</w:t>
      </w:r>
      <w:r w:rsidR="00247932">
        <w:rPr>
          <w:rFonts w:ascii="Times New Roman" w:hAnsi="Times New Roman" w:cs="Times New Roman"/>
          <w:sz w:val="24"/>
          <w:szCs w:val="24"/>
        </w:rPr>
        <w:fldChar w:fldCharType="begin" w:fldLock="1"/>
      </w:r>
      <w:r w:rsidR="00EE0D78">
        <w:rPr>
          <w:rFonts w:ascii="Times New Roman" w:hAnsi="Times New Roman" w:cs="Times New Roman"/>
          <w:sz w:val="24"/>
          <w:szCs w:val="24"/>
        </w:rPr>
        <w:instrText>ADDIN CSL_CITATION { "citationItems" : [ { "id" : "ITEM-1", "itemData" : { "author" : [ { "dropping-particle" : "", "family" : "Sean Whalen", "given" : "", "non-dropping-particle" : "", "parse-names" : false, "suffix" : "" } ], "id" : "ITEM-1", "issued" : { "date-parts" : [ [ "2001" ] ] }, "page" : "7", "title" : "An Introduction to Arp Spoofing", "type" : "article-journal" }, "uris" : [ "http://www.mendeley.com/documents/?uuid=22023987-20d5-44e5-a312-215f3edc3850" ] } ], "mendeley" : { "formattedCitation" : "[14]", "plainTextFormattedCitation" : "[14]", "previouslyFormattedCitation" : "[14]" }, "properties" : { "noteIndex" : 0 }, "schema" : "https://github.com/citation-style-language/schema/raw/master/csl-citation.json" }</w:instrText>
      </w:r>
      <w:r w:rsidR="00247932">
        <w:rPr>
          <w:rFonts w:ascii="Times New Roman" w:hAnsi="Times New Roman" w:cs="Times New Roman"/>
          <w:sz w:val="24"/>
          <w:szCs w:val="24"/>
        </w:rPr>
        <w:fldChar w:fldCharType="separate"/>
      </w:r>
      <w:r w:rsidR="00247932" w:rsidRPr="00247932">
        <w:rPr>
          <w:rFonts w:ascii="Times New Roman" w:hAnsi="Times New Roman" w:cs="Times New Roman"/>
          <w:noProof/>
          <w:sz w:val="24"/>
          <w:szCs w:val="24"/>
        </w:rPr>
        <w:t>[14]</w:t>
      </w:r>
      <w:r w:rsidR="00247932">
        <w:rPr>
          <w:rFonts w:ascii="Times New Roman" w:hAnsi="Times New Roman" w:cs="Times New Roman"/>
          <w:sz w:val="24"/>
          <w:szCs w:val="24"/>
        </w:rPr>
        <w:fldChar w:fldCharType="end"/>
      </w:r>
      <w:r w:rsidR="00247932">
        <w:rPr>
          <w:rFonts w:ascii="Times New Roman" w:hAnsi="Times New Roman" w:cs="Times New Roman"/>
          <w:sz w:val="24"/>
          <w:szCs w:val="24"/>
        </w:rPr>
        <w:t>.</w:t>
      </w:r>
    </w:p>
    <w:p w:rsidR="00247932" w:rsidRDefault="00247932" w:rsidP="0088053E">
      <w:pPr>
        <w:pStyle w:val="NoSpacing"/>
        <w:rPr>
          <w:rFonts w:ascii="Times New Roman" w:hAnsi="Times New Roman" w:cs="Times New Roman"/>
          <w:sz w:val="24"/>
          <w:szCs w:val="24"/>
        </w:rPr>
      </w:pPr>
    </w:p>
    <w:p w:rsidR="00EC6F7F" w:rsidRDefault="00F10A9B" w:rsidP="0088053E">
      <w:pPr>
        <w:pStyle w:val="NoSpacing"/>
        <w:rPr>
          <w:rFonts w:ascii="Times New Roman" w:hAnsi="Times New Roman" w:cs="Times New Roman"/>
          <w:sz w:val="24"/>
          <w:szCs w:val="24"/>
        </w:rPr>
      </w:pPr>
      <w:r>
        <w:rPr>
          <w:rFonts w:ascii="Times New Roman" w:hAnsi="Times New Roman" w:cs="Times New Roman"/>
          <w:sz w:val="24"/>
          <w:szCs w:val="24"/>
        </w:rPr>
        <w:t>ARP spoofing allows the opportunity of other attacks to be initiated, such as a DoS attacks. ARP spoofing gains access to which then other malicious attacking software can be used</w:t>
      </w:r>
      <w:r w:rsidR="00E24481">
        <w:rPr>
          <w:rFonts w:ascii="Times New Roman" w:hAnsi="Times New Roman" w:cs="Times New Roman"/>
          <w:sz w:val="24"/>
          <w:szCs w:val="24"/>
        </w:rPr>
        <w:t>, these attacks are:</w:t>
      </w:r>
    </w:p>
    <w:p w:rsidR="00E24481" w:rsidRDefault="00E24481" w:rsidP="00E24481">
      <w:pPr>
        <w:pStyle w:val="NoSpacing"/>
        <w:numPr>
          <w:ilvl w:val="0"/>
          <w:numId w:val="6"/>
        </w:numPr>
        <w:rPr>
          <w:rFonts w:ascii="Times New Roman" w:hAnsi="Times New Roman" w:cs="Times New Roman"/>
          <w:sz w:val="24"/>
          <w:szCs w:val="24"/>
        </w:rPr>
      </w:pPr>
      <w:r>
        <w:rPr>
          <w:rFonts w:ascii="Times New Roman" w:hAnsi="Times New Roman" w:cs="Times New Roman"/>
          <w:sz w:val="24"/>
          <w:szCs w:val="24"/>
        </w:rPr>
        <w:t>Denial of Service</w:t>
      </w:r>
      <w:r w:rsidR="00DC6F4B">
        <w:rPr>
          <w:rFonts w:ascii="Times New Roman" w:hAnsi="Times New Roman" w:cs="Times New Roman"/>
          <w:sz w:val="24"/>
          <w:szCs w:val="24"/>
        </w:rPr>
        <w:t xml:space="preserve"> (Dos)</w:t>
      </w:r>
    </w:p>
    <w:p w:rsidR="00E24481" w:rsidRDefault="00E24481" w:rsidP="00E24481">
      <w:pPr>
        <w:pStyle w:val="NoSpacing"/>
        <w:numPr>
          <w:ilvl w:val="0"/>
          <w:numId w:val="6"/>
        </w:numPr>
        <w:rPr>
          <w:rFonts w:ascii="Times New Roman" w:hAnsi="Times New Roman" w:cs="Times New Roman"/>
          <w:sz w:val="24"/>
          <w:szCs w:val="24"/>
        </w:rPr>
      </w:pPr>
      <w:r>
        <w:rPr>
          <w:rFonts w:ascii="Times New Roman" w:hAnsi="Times New Roman" w:cs="Times New Roman"/>
          <w:sz w:val="24"/>
          <w:szCs w:val="24"/>
        </w:rPr>
        <w:t>Man in the middle</w:t>
      </w:r>
      <w:r w:rsidR="00DC6F4B">
        <w:rPr>
          <w:rFonts w:ascii="Times New Roman" w:hAnsi="Times New Roman" w:cs="Times New Roman"/>
          <w:sz w:val="24"/>
          <w:szCs w:val="24"/>
        </w:rPr>
        <w:t xml:space="preserve"> (MITM)</w:t>
      </w:r>
    </w:p>
    <w:p w:rsidR="00E24481" w:rsidRDefault="00911442" w:rsidP="00E24481">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324384" cy="3400425"/>
            <wp:effectExtent l="0" t="0" r="635" b="0"/>
            <wp:docPr id="6" name="Picture 6"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pspoof.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31261" cy="3404123"/>
                    </a:xfrm>
                    <a:prstGeom prst="rect">
                      <a:avLst/>
                    </a:prstGeom>
                  </pic:spPr>
                </pic:pic>
              </a:graphicData>
            </a:graphic>
          </wp:inline>
        </w:drawing>
      </w:r>
    </w:p>
    <w:p w:rsidR="00911442" w:rsidRDefault="00911442" w:rsidP="00911442">
      <w:pPr>
        <w:pStyle w:val="Caption"/>
        <w:rPr>
          <w:rFonts w:ascii="Times New Roman" w:hAnsi="Times New Roman" w:cs="Times New Roman"/>
          <w:color w:val="auto"/>
          <w:sz w:val="24"/>
        </w:rPr>
      </w:pPr>
      <w:bookmarkStart w:id="12" w:name="_Toc514854958"/>
      <w:r w:rsidRPr="00911442">
        <w:rPr>
          <w:rFonts w:ascii="Times New Roman" w:hAnsi="Times New Roman" w:cs="Times New Roman"/>
          <w:color w:val="auto"/>
          <w:sz w:val="24"/>
        </w:rPr>
        <w:t xml:space="preserve">Figure </w:t>
      </w:r>
      <w:r w:rsidRPr="00911442">
        <w:rPr>
          <w:rFonts w:ascii="Times New Roman" w:hAnsi="Times New Roman" w:cs="Times New Roman"/>
          <w:color w:val="auto"/>
          <w:sz w:val="24"/>
        </w:rPr>
        <w:fldChar w:fldCharType="begin"/>
      </w:r>
      <w:r w:rsidRPr="00911442">
        <w:rPr>
          <w:rFonts w:ascii="Times New Roman" w:hAnsi="Times New Roman" w:cs="Times New Roman"/>
          <w:color w:val="auto"/>
          <w:sz w:val="24"/>
        </w:rPr>
        <w:instrText xml:space="preserve"> SEQ Figure \* ARABIC </w:instrText>
      </w:r>
      <w:r w:rsidRPr="00911442">
        <w:rPr>
          <w:rFonts w:ascii="Times New Roman" w:hAnsi="Times New Roman" w:cs="Times New Roman"/>
          <w:color w:val="auto"/>
          <w:sz w:val="24"/>
        </w:rPr>
        <w:fldChar w:fldCharType="separate"/>
      </w:r>
      <w:r w:rsidR="003B5FFA">
        <w:rPr>
          <w:rFonts w:ascii="Times New Roman" w:hAnsi="Times New Roman" w:cs="Times New Roman"/>
          <w:noProof/>
          <w:color w:val="auto"/>
          <w:sz w:val="24"/>
        </w:rPr>
        <w:t>5</w:t>
      </w:r>
      <w:r w:rsidRPr="00911442">
        <w:rPr>
          <w:rFonts w:ascii="Times New Roman" w:hAnsi="Times New Roman" w:cs="Times New Roman"/>
          <w:color w:val="auto"/>
          <w:sz w:val="24"/>
        </w:rPr>
        <w:fldChar w:fldCharType="end"/>
      </w:r>
      <w:r w:rsidRPr="00911442">
        <w:rPr>
          <w:rFonts w:ascii="Times New Roman" w:hAnsi="Times New Roman" w:cs="Times New Roman"/>
          <w:color w:val="auto"/>
          <w:sz w:val="24"/>
        </w:rPr>
        <w:t xml:space="preserve"> - ARP spoofing</w:t>
      </w:r>
      <w:r w:rsidRPr="00911442">
        <w:rPr>
          <w:rFonts w:ascii="Times New Roman" w:hAnsi="Times New Roman" w:cs="Times New Roman"/>
          <w:color w:val="auto"/>
          <w:sz w:val="24"/>
        </w:rPr>
        <w:fldChar w:fldCharType="begin" w:fldLock="1"/>
      </w:r>
      <w:r w:rsidR="00EE0D78">
        <w:rPr>
          <w:rFonts w:ascii="Times New Roman" w:hAnsi="Times New Roman" w:cs="Times New Roman"/>
          <w:color w:val="auto"/>
          <w:sz w:val="24"/>
        </w:rPr>
        <w:instrText>ADDIN CSL_CITATION { "citationItems" : [ { "id" : "ITEM-1", "itemData" : { "abstract" : "This paper presents a survey of man-in-the-middle (MIM) attacks in communication networks and methods of protection against them. In real time communication, the attack can in many situations be discovered by the use of timing information. The most common attacks occur due to Address Resolution Protocol (ARP) cache poisoning, DNS spoofing, session hijacking, and SSL hijacking. Introduction Man-in-the-Middle (MIM) attacks make the task of keeping data secure and private particularly challenging since attacks can be mounted from remote computers with fake addresses. Whereas communications security was primarily that of breaking of encryption transformations (as in the case of the Enigma machine during the Second World War [1]), the problem of security in computer networks also involves active interference by intruders, and of these MIM attack is one of the most spectacular. The MIM attack takes advantage of the weaknesses in the authentication protocols being used by the communicating parties. Since authentication is generally provided by third parties who issue certificates, the system of certificate generation becomes another source of potential weakness. The MIM attack allows the intruder or the unauthorized party to snoop on data through the backdoor. This intervention is also being used by companies to pry upon their employees and for adware. For example, in early 2015, it was discovered that Lenovo computers came preinstalled with adware called Superfish that injects advertising on browsers such as Google Chrome and Internet Explorer. Superfish installs a self-generated root certificate into the Windows certificate store and then resigns all SSL certificates presented by HTTPS sites with its own certificate. This could allow hackers to potentially steal sensitive data like banking credentials or to spy on the users' activities [2].", "author" : [ { "dropping-particle" : "", "family" : "Gangan", "given" : "Subodh", "non-dropping-particle" : "", "parse-names" : false, "suffix" : "" } ], "container-title" : "Cryptology and Security", "id" : "ITEM-1", "issue" : "Mim", "issued" : { "date-parts" : [ [ "2015" ] ] }, "page" : "1-12", "title" : "A Review of Man-in-the-Middle Attacks", "type" : "article-journal" }, "uris" : [ "http://www.mendeley.com/documents/?uuid=de475bbb-a9ab-4c91-9cde-2d0a0407364c" ] } ], "mendeley" : { "formattedCitation" : "[15]", "plainTextFormattedCitation" : "[15]", "previouslyFormattedCitation" : "[15]" }, "properties" : { "noteIndex" : 0 }, "schema" : "https://github.com/citation-style-language/schema/raw/master/csl-citation.json" }</w:instrText>
      </w:r>
      <w:r w:rsidRPr="00911442">
        <w:rPr>
          <w:rFonts w:ascii="Times New Roman" w:hAnsi="Times New Roman" w:cs="Times New Roman"/>
          <w:color w:val="auto"/>
          <w:sz w:val="24"/>
        </w:rPr>
        <w:fldChar w:fldCharType="separate"/>
      </w:r>
      <w:r w:rsidR="00247932" w:rsidRPr="00247932">
        <w:rPr>
          <w:rFonts w:ascii="Times New Roman" w:hAnsi="Times New Roman" w:cs="Times New Roman"/>
          <w:i w:val="0"/>
          <w:noProof/>
          <w:color w:val="auto"/>
          <w:sz w:val="24"/>
        </w:rPr>
        <w:t>[15]</w:t>
      </w:r>
      <w:r w:rsidRPr="00911442">
        <w:rPr>
          <w:rFonts w:ascii="Times New Roman" w:hAnsi="Times New Roman" w:cs="Times New Roman"/>
          <w:color w:val="auto"/>
          <w:sz w:val="24"/>
        </w:rPr>
        <w:fldChar w:fldCharType="end"/>
      </w:r>
      <w:r w:rsidRPr="00911442">
        <w:rPr>
          <w:rFonts w:ascii="Times New Roman" w:hAnsi="Times New Roman" w:cs="Times New Roman"/>
          <w:color w:val="auto"/>
          <w:sz w:val="24"/>
        </w:rPr>
        <w:t>.</w:t>
      </w:r>
      <w:bookmarkEnd w:id="12"/>
    </w:p>
    <w:p w:rsidR="00022AD7" w:rsidRDefault="008E5E60" w:rsidP="008E5E60">
      <w:pPr>
        <w:pStyle w:val="NoSpacing"/>
        <w:rPr>
          <w:rFonts w:ascii="Times New Roman" w:hAnsi="Times New Roman" w:cs="Times New Roman"/>
          <w:sz w:val="24"/>
        </w:rPr>
      </w:pPr>
      <w:r>
        <w:rPr>
          <w:rFonts w:ascii="Times New Roman" w:hAnsi="Times New Roman" w:cs="Times New Roman"/>
          <w:sz w:val="24"/>
        </w:rPr>
        <w:lastRenderedPageBreak/>
        <w:t xml:space="preserve">The steps taking when ARP spoofing has been successful on the </w:t>
      </w:r>
      <w:r w:rsidR="00502844">
        <w:rPr>
          <w:rFonts w:ascii="Times New Roman" w:hAnsi="Times New Roman" w:cs="Times New Roman"/>
          <w:sz w:val="24"/>
        </w:rPr>
        <w:t>attackers’</w:t>
      </w:r>
      <w:r>
        <w:rPr>
          <w:rFonts w:ascii="Times New Roman" w:hAnsi="Times New Roman" w:cs="Times New Roman"/>
          <w:sz w:val="24"/>
        </w:rPr>
        <w:t xml:space="preserve"> end is to try and prevent any wrongdoing and stop the attack from happing, there are methods used for ARP spoofing for detecting </w:t>
      </w:r>
      <w:r w:rsidR="004C1587">
        <w:rPr>
          <w:rFonts w:ascii="Times New Roman" w:hAnsi="Times New Roman" w:cs="Times New Roman"/>
          <w:sz w:val="24"/>
        </w:rPr>
        <w:t xml:space="preserve">and stopping </w:t>
      </w:r>
      <w:r>
        <w:rPr>
          <w:rFonts w:ascii="Times New Roman" w:hAnsi="Times New Roman" w:cs="Times New Roman"/>
          <w:sz w:val="24"/>
        </w:rPr>
        <w:t>the attack, such as:</w:t>
      </w:r>
    </w:p>
    <w:p w:rsidR="008E5E60" w:rsidRDefault="00502844" w:rsidP="00502844">
      <w:pPr>
        <w:pStyle w:val="NoSpacing"/>
        <w:numPr>
          <w:ilvl w:val="0"/>
          <w:numId w:val="7"/>
        </w:numPr>
        <w:rPr>
          <w:rFonts w:ascii="Times New Roman" w:hAnsi="Times New Roman" w:cs="Times New Roman"/>
          <w:sz w:val="24"/>
        </w:rPr>
      </w:pPr>
      <w:r>
        <w:rPr>
          <w:rFonts w:ascii="Times New Roman" w:hAnsi="Times New Roman" w:cs="Times New Roman"/>
          <w:sz w:val="24"/>
        </w:rPr>
        <w:t>Enabling MAC binding on the switch</w:t>
      </w:r>
    </w:p>
    <w:p w:rsidR="00905BB0" w:rsidRDefault="000C4F78" w:rsidP="00905BB0">
      <w:pPr>
        <w:pStyle w:val="NoSpacing"/>
        <w:numPr>
          <w:ilvl w:val="0"/>
          <w:numId w:val="7"/>
        </w:numPr>
        <w:rPr>
          <w:rFonts w:ascii="Times New Roman" w:hAnsi="Times New Roman" w:cs="Times New Roman"/>
          <w:sz w:val="24"/>
        </w:rPr>
      </w:pPr>
      <w:r>
        <w:rPr>
          <w:rFonts w:ascii="Times New Roman" w:hAnsi="Times New Roman" w:cs="Times New Roman"/>
          <w:sz w:val="24"/>
        </w:rPr>
        <w:t>Static routes, spoofed ARP replies wouldn’t be noticed</w:t>
      </w:r>
    </w:p>
    <w:p w:rsidR="00905BB0" w:rsidRPr="00905BB0" w:rsidRDefault="00905BB0" w:rsidP="00905BB0">
      <w:pPr>
        <w:pStyle w:val="NoSpacing"/>
        <w:rPr>
          <w:rFonts w:ascii="Times New Roman" w:hAnsi="Times New Roman" w:cs="Times New Roman"/>
          <w:sz w:val="24"/>
        </w:rPr>
      </w:pPr>
    </w:p>
    <w:p w:rsidR="004C1587" w:rsidRPr="004C1587" w:rsidRDefault="004C1587" w:rsidP="004C1587">
      <w:pPr>
        <w:pStyle w:val="NoSpacing"/>
        <w:rPr>
          <w:rFonts w:ascii="Times New Roman" w:hAnsi="Times New Roman" w:cs="Times New Roman"/>
          <w:sz w:val="24"/>
        </w:rPr>
      </w:pPr>
      <w:r>
        <w:rPr>
          <w:rFonts w:ascii="Times New Roman" w:hAnsi="Times New Roman" w:cs="Times New Roman"/>
          <w:sz w:val="24"/>
        </w:rPr>
        <w:t>Detecting the spoofing is the other major way of identifying the attacker and where it is coming from etc, there are plenty of free programs available to download over the internet which monitors ARP replies over a network, then save which ARP replies have reached which devices and give a clear overview of what IP address and MAC addresses</w:t>
      </w:r>
      <w:r w:rsidR="00E6401B">
        <w:rPr>
          <w:rFonts w:ascii="Times New Roman" w:hAnsi="Times New Roman" w:cs="Times New Roman"/>
          <w:sz w:val="24"/>
        </w:rPr>
        <w:t xml:space="preserve"> are connected</w:t>
      </w:r>
      <w:r>
        <w:rPr>
          <w:rFonts w:ascii="Times New Roman" w:hAnsi="Times New Roman" w:cs="Times New Roman"/>
          <w:sz w:val="24"/>
        </w:rPr>
        <w:t>.</w:t>
      </w:r>
    </w:p>
    <w:p w:rsidR="0088053E" w:rsidRDefault="0088053E" w:rsidP="0088053E">
      <w:pPr>
        <w:pStyle w:val="NoSpacing"/>
        <w:rPr>
          <w:rFonts w:ascii="Times New Roman" w:hAnsi="Times New Roman" w:cs="Times New Roman"/>
          <w:sz w:val="24"/>
          <w:szCs w:val="24"/>
        </w:rPr>
      </w:pPr>
    </w:p>
    <w:p w:rsidR="004C586B" w:rsidRPr="00361F21" w:rsidRDefault="004C586B" w:rsidP="004C586B">
      <w:pPr>
        <w:pStyle w:val="Heading2"/>
        <w:rPr>
          <w:rFonts w:ascii="Times New Roman" w:hAnsi="Times New Roman" w:cs="Times New Roman"/>
          <w:b/>
          <w:color w:val="auto"/>
          <w:sz w:val="24"/>
          <w:u w:val="single"/>
        </w:rPr>
      </w:pPr>
      <w:bookmarkStart w:id="13" w:name="_Toc514855138"/>
      <w:r>
        <w:rPr>
          <w:rFonts w:ascii="Times New Roman" w:hAnsi="Times New Roman" w:cs="Times New Roman"/>
          <w:b/>
          <w:color w:val="auto"/>
          <w:sz w:val="24"/>
          <w:u w:val="single"/>
        </w:rPr>
        <w:t>Packet Sniffing</w:t>
      </w:r>
      <w:bookmarkEnd w:id="13"/>
    </w:p>
    <w:p w:rsidR="00EE0D78" w:rsidRDefault="004C586B" w:rsidP="004C586B">
      <w:pPr>
        <w:pStyle w:val="NoSpacing"/>
        <w:rPr>
          <w:rFonts w:ascii="Times New Roman" w:hAnsi="Times New Roman" w:cs="Times New Roman"/>
          <w:sz w:val="24"/>
          <w:szCs w:val="24"/>
        </w:rPr>
      </w:pPr>
      <w:r>
        <w:rPr>
          <w:rFonts w:ascii="Times New Roman" w:hAnsi="Times New Roman" w:cs="Times New Roman"/>
          <w:sz w:val="24"/>
          <w:szCs w:val="24"/>
        </w:rPr>
        <w:t xml:space="preserve">Fourthly, Packet Sniffing is </w:t>
      </w:r>
      <w:r w:rsidR="007D72F8">
        <w:rPr>
          <w:rFonts w:ascii="Times New Roman" w:hAnsi="Times New Roman" w:cs="Times New Roman"/>
          <w:sz w:val="24"/>
          <w:szCs w:val="24"/>
        </w:rPr>
        <w:t>where attackers will monitor and intercept traffic on the network, this ‘attack’ wasn’t initially an attacking software as technicians would use this method to look at networking related issues to identify the problem and act upon the information they would retrieve from packet sniffing.</w:t>
      </w:r>
      <w:r w:rsidR="00EE0D78">
        <w:rPr>
          <w:rFonts w:ascii="Times New Roman" w:hAnsi="Times New Roman" w:cs="Times New Roman"/>
          <w:sz w:val="24"/>
          <w:szCs w:val="24"/>
        </w:rPr>
        <w:t xml:space="preserve"> </w:t>
      </w:r>
      <w:r w:rsidR="00EE0D78" w:rsidRPr="00EE0D78">
        <w:rPr>
          <w:rFonts w:ascii="Times New Roman" w:hAnsi="Times New Roman" w:cs="Times New Roman"/>
          <w:sz w:val="24"/>
          <w:szCs w:val="24"/>
        </w:rPr>
        <w:t>“Packet sniffing is a technique of monitoring network traffic. It is effective on both switched and nonswitched networks.”</w:t>
      </w:r>
      <w:r w:rsidR="00EE0D78">
        <w:rPr>
          <w:rFonts w:ascii="Times New Roman" w:hAnsi="Times New Roman" w:cs="Times New Roman"/>
          <w:sz w:val="24"/>
          <w:szCs w:val="24"/>
        </w:rPr>
        <w:fldChar w:fldCharType="begin" w:fldLock="1"/>
      </w:r>
      <w:r w:rsidR="004E48FA">
        <w:rPr>
          <w:rFonts w:ascii="Times New Roman" w:hAnsi="Times New Roman" w:cs="Times New Roman"/>
          <w:sz w:val="24"/>
          <w:szCs w:val="24"/>
        </w:rPr>
        <w:instrText>ADDIN CSL_CITATION { "citationItems" : [ { "id" : "ITEM-1", "itemData" : { "abstract" : "Packet sniffing is a technique of monitoring network traffic. It is effective on both switched and non-switched networks. This paper discusses several methods that result in packet sniffing on Layer 2 switched networks. Each of the sniffing methods will be explained in detail. The purpose of the paper is to show how sniffing can be accomplished on switched networks, and to understand how it can be prevented.", "author" : [ { "dropping-particle" : "", "family" : "Spangler", "given" : "Ryan", "non-dropping-particle" : "", "parse-names" : false, "suffix" : "" } ], "container-title" : "Networks", "id" : "ITEM-1", "issued" : { "date-parts" : [ [ "2003" ] ] }, "title" : "Packet Sniffing on Layer 2 Switched Local Area Networks", "type" : "article-journal" }, "uris" : [ "http://www.mendeley.com/documents/?uuid=6acd586e-8200-40be-81b6-4e1aa945118e" ] } ], "mendeley" : { "formattedCitation" : "[16]", "plainTextFormattedCitation" : "[16]", "previouslyFormattedCitation" : "[16]" }, "properties" : { "noteIndex" : 0 }, "schema" : "https://github.com/citation-style-language/schema/raw/master/csl-citation.json" }</w:instrText>
      </w:r>
      <w:r w:rsidR="00EE0D78">
        <w:rPr>
          <w:rFonts w:ascii="Times New Roman" w:hAnsi="Times New Roman" w:cs="Times New Roman"/>
          <w:sz w:val="24"/>
          <w:szCs w:val="24"/>
        </w:rPr>
        <w:fldChar w:fldCharType="separate"/>
      </w:r>
      <w:r w:rsidR="00EE0D78" w:rsidRPr="00EE0D78">
        <w:rPr>
          <w:rFonts w:ascii="Times New Roman" w:hAnsi="Times New Roman" w:cs="Times New Roman"/>
          <w:noProof/>
          <w:sz w:val="24"/>
          <w:szCs w:val="24"/>
        </w:rPr>
        <w:t>[16]</w:t>
      </w:r>
      <w:r w:rsidR="00EE0D78">
        <w:rPr>
          <w:rFonts w:ascii="Times New Roman" w:hAnsi="Times New Roman" w:cs="Times New Roman"/>
          <w:sz w:val="24"/>
          <w:szCs w:val="24"/>
        </w:rPr>
        <w:fldChar w:fldCharType="end"/>
      </w:r>
      <w:r w:rsidR="00EE0D78">
        <w:rPr>
          <w:rFonts w:ascii="Times New Roman" w:hAnsi="Times New Roman" w:cs="Times New Roman"/>
          <w:sz w:val="24"/>
          <w:szCs w:val="24"/>
        </w:rPr>
        <w:t>.</w:t>
      </w:r>
    </w:p>
    <w:p w:rsidR="0070244F" w:rsidRDefault="0070244F" w:rsidP="004C586B">
      <w:pPr>
        <w:pStyle w:val="NoSpacing"/>
        <w:rPr>
          <w:rFonts w:ascii="Times New Roman" w:hAnsi="Times New Roman" w:cs="Times New Roman"/>
          <w:sz w:val="24"/>
          <w:szCs w:val="24"/>
        </w:rPr>
      </w:pPr>
    </w:p>
    <w:p w:rsidR="0070244F" w:rsidRDefault="0070244F" w:rsidP="004C586B">
      <w:pPr>
        <w:pStyle w:val="NoSpacing"/>
        <w:rPr>
          <w:rFonts w:ascii="Times New Roman" w:hAnsi="Times New Roman" w:cs="Times New Roman"/>
          <w:sz w:val="24"/>
          <w:szCs w:val="24"/>
        </w:rPr>
      </w:pPr>
      <w:r>
        <w:rPr>
          <w:rFonts w:ascii="Times New Roman" w:hAnsi="Times New Roman" w:cs="Times New Roman"/>
          <w:sz w:val="24"/>
          <w:szCs w:val="24"/>
        </w:rPr>
        <w:t>Packet sniffing helps with:</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Understanding Characteristics of a network</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Who is currently on the network</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 xml:space="preserve">Available bandwidth </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Peak network usage times</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Possible attacks</w:t>
      </w:r>
    </w:p>
    <w:p w:rsidR="0070244F" w:rsidRDefault="0070244F" w:rsidP="0070244F">
      <w:pPr>
        <w:pStyle w:val="NoSpacing"/>
        <w:numPr>
          <w:ilvl w:val="0"/>
          <w:numId w:val="11"/>
        </w:numPr>
        <w:rPr>
          <w:rFonts w:ascii="Times New Roman" w:hAnsi="Times New Roman" w:cs="Times New Roman"/>
          <w:sz w:val="24"/>
          <w:szCs w:val="24"/>
        </w:rPr>
      </w:pPr>
      <w:r>
        <w:rPr>
          <w:rFonts w:ascii="Times New Roman" w:hAnsi="Times New Roman" w:cs="Times New Roman"/>
          <w:sz w:val="24"/>
          <w:szCs w:val="24"/>
        </w:rPr>
        <w:t>Unsecured applications</w:t>
      </w:r>
      <w:r>
        <w:rPr>
          <w:rFonts w:ascii="Times New Roman" w:hAnsi="Times New Roman" w:cs="Times New Roman"/>
          <w:sz w:val="24"/>
          <w:szCs w:val="24"/>
        </w:rPr>
        <w:fldChar w:fldCharType="begin" w:fldLock="1"/>
      </w:r>
      <w:r w:rsidR="00143DFE">
        <w:rPr>
          <w:rFonts w:ascii="Times New Roman" w:hAnsi="Times New Roman" w:cs="Times New Roman"/>
          <w:sz w:val="24"/>
          <w:szCs w:val="24"/>
        </w:rPr>
        <w:instrText>ADDIN CSL_CITATION { "citationItems" : [ { "id" : "ITEM-1", "itemData" : { "ISBN" : "9781593272661", "abstract" : "Practical Packet Analysis, 2nd Edition was written over the course of a year and a half, from late 2009 to mid 2011, approximately four years after the first edition\u2019s release. This book contains almost all new content, with completely new capture files and scenarios. If you liked the first edition, then you will like this one. It is written in the same tone and breaks down explanations in a simple, understandable manner. If you didn\u2019t like the first edition, you will like this one, because of the new scenarios and expanded content.", "author" : [ { "dropping-particle" : "", "family" : "Sanders", "given" : "Chris", "non-dropping-particle" : "", "parse-names" : false, "suffix" : "" } ], "id" : "ITEM-1", "issued" : { "date-parts" : [ [ "2011" ] ] }, "number-of-pages" : "1-255", "publisher" : "No Strach Press", "title" : "PRACTICAL PACKET ANALYSIS Using Wireshark to Solve Real-World Network Problems", "type" : "book" }, "uris" : [ "http://www.mendeley.com/documents/?uuid=a05a4d51-0c4e-4f49-9654-c3a4c5860797" ] } ], "mendeley" : { "formattedCitation" : "[17]", "plainTextFormattedCitation" : "[17]", "previouslyFormattedCitation" : "[17]" }, "properties" : { "noteIndex" : 0 }, "schema" : "https://github.com/citation-style-language/schema/raw/master/csl-citation.json" }</w:instrText>
      </w:r>
      <w:r>
        <w:rPr>
          <w:rFonts w:ascii="Times New Roman" w:hAnsi="Times New Roman" w:cs="Times New Roman"/>
          <w:sz w:val="24"/>
          <w:szCs w:val="24"/>
        </w:rPr>
        <w:fldChar w:fldCharType="separate"/>
      </w:r>
      <w:r w:rsidRPr="0070244F">
        <w:rPr>
          <w:rFonts w:ascii="Times New Roman" w:hAnsi="Times New Roman" w:cs="Times New Roman"/>
          <w:noProof/>
          <w:sz w:val="24"/>
          <w:szCs w:val="24"/>
        </w:rPr>
        <w:t>[17]</w:t>
      </w:r>
      <w:r>
        <w:rPr>
          <w:rFonts w:ascii="Times New Roman" w:hAnsi="Times New Roman" w:cs="Times New Roman"/>
          <w:sz w:val="24"/>
          <w:szCs w:val="24"/>
        </w:rPr>
        <w:fldChar w:fldCharType="end"/>
      </w:r>
    </w:p>
    <w:p w:rsidR="00EE0D78" w:rsidRDefault="00EE0D78" w:rsidP="004C586B">
      <w:pPr>
        <w:pStyle w:val="NoSpacing"/>
        <w:rPr>
          <w:rFonts w:ascii="Times New Roman" w:hAnsi="Times New Roman" w:cs="Times New Roman"/>
          <w:sz w:val="24"/>
          <w:szCs w:val="24"/>
        </w:rPr>
      </w:pPr>
    </w:p>
    <w:p w:rsidR="002F2D37" w:rsidRDefault="007D72F8" w:rsidP="004C586B">
      <w:pPr>
        <w:pStyle w:val="NoSpacing"/>
        <w:rPr>
          <w:rFonts w:ascii="Times New Roman" w:hAnsi="Times New Roman" w:cs="Times New Roman"/>
          <w:sz w:val="24"/>
          <w:szCs w:val="24"/>
        </w:rPr>
      </w:pPr>
      <w:r>
        <w:rPr>
          <w:rFonts w:ascii="Times New Roman" w:hAnsi="Times New Roman" w:cs="Times New Roman"/>
          <w:sz w:val="24"/>
          <w:szCs w:val="24"/>
        </w:rPr>
        <w:t xml:space="preserve">The attack comes down to that not everyone who uses the packet sniffing methods/tools is morally ethical and attackers can use this to intercept data between wired and wireless connections over the network, this can </w:t>
      </w:r>
      <w:r w:rsidR="00EE0D78">
        <w:rPr>
          <w:rFonts w:ascii="Times New Roman" w:hAnsi="Times New Roman" w:cs="Times New Roman"/>
          <w:sz w:val="24"/>
          <w:szCs w:val="24"/>
        </w:rPr>
        <w:t>allow</w:t>
      </w:r>
      <w:r>
        <w:rPr>
          <w:rFonts w:ascii="Times New Roman" w:hAnsi="Times New Roman" w:cs="Times New Roman"/>
          <w:sz w:val="24"/>
          <w:szCs w:val="24"/>
        </w:rPr>
        <w:t xml:space="preserve"> attackers to interfere, eavesdrop and access unauthorised data just to name a few reasons attackers use this.</w:t>
      </w:r>
    </w:p>
    <w:p w:rsidR="00F710F8" w:rsidRDefault="00F710F8" w:rsidP="004C586B">
      <w:pPr>
        <w:pStyle w:val="NoSpacing"/>
        <w:rPr>
          <w:rFonts w:ascii="Times New Roman" w:hAnsi="Times New Roman" w:cs="Times New Roman"/>
          <w:sz w:val="24"/>
          <w:szCs w:val="24"/>
        </w:rPr>
      </w:pPr>
    </w:p>
    <w:p w:rsidR="00F710F8" w:rsidRDefault="00143DFE" w:rsidP="004C586B">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524375" cy="2640563"/>
            <wp:effectExtent l="0" t="0" r="0" b="7620"/>
            <wp:docPr id="7" name="Picture 7" descr="A picture containing map,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acketsnifffer.PNG"/>
                    <pic:cNvPicPr/>
                  </pic:nvPicPr>
                  <pic:blipFill>
                    <a:blip r:embed="rId13">
                      <a:extLst>
                        <a:ext uri="{28A0092B-C50C-407E-A947-70E740481C1C}">
                          <a14:useLocalDpi xmlns:a14="http://schemas.microsoft.com/office/drawing/2010/main" val="0"/>
                        </a:ext>
                      </a:extLst>
                    </a:blip>
                    <a:stretch>
                      <a:fillRect/>
                    </a:stretch>
                  </pic:blipFill>
                  <pic:spPr>
                    <a:xfrm>
                      <a:off x="0" y="0"/>
                      <a:ext cx="4583135" cy="2674857"/>
                    </a:xfrm>
                    <a:prstGeom prst="rect">
                      <a:avLst/>
                    </a:prstGeom>
                  </pic:spPr>
                </pic:pic>
              </a:graphicData>
            </a:graphic>
          </wp:inline>
        </w:drawing>
      </w:r>
    </w:p>
    <w:p w:rsidR="00A3027A" w:rsidRPr="00A23039" w:rsidRDefault="00143DFE" w:rsidP="00A23039">
      <w:pPr>
        <w:pStyle w:val="Caption"/>
        <w:rPr>
          <w:rFonts w:ascii="Times New Roman" w:hAnsi="Times New Roman" w:cs="Times New Roman"/>
          <w:color w:val="auto"/>
          <w:sz w:val="36"/>
          <w:szCs w:val="24"/>
        </w:rPr>
      </w:pPr>
      <w:bookmarkStart w:id="14" w:name="_Toc514854959"/>
      <w:r w:rsidRPr="00143DFE">
        <w:rPr>
          <w:rFonts w:ascii="Times New Roman" w:hAnsi="Times New Roman" w:cs="Times New Roman"/>
          <w:color w:val="auto"/>
          <w:sz w:val="24"/>
        </w:rPr>
        <w:t xml:space="preserve">Figure </w:t>
      </w:r>
      <w:r w:rsidRPr="00143DFE">
        <w:rPr>
          <w:rFonts w:ascii="Times New Roman" w:hAnsi="Times New Roman" w:cs="Times New Roman"/>
          <w:color w:val="auto"/>
          <w:sz w:val="24"/>
        </w:rPr>
        <w:fldChar w:fldCharType="begin"/>
      </w:r>
      <w:r w:rsidRPr="00143DFE">
        <w:rPr>
          <w:rFonts w:ascii="Times New Roman" w:hAnsi="Times New Roman" w:cs="Times New Roman"/>
          <w:color w:val="auto"/>
          <w:sz w:val="24"/>
        </w:rPr>
        <w:instrText xml:space="preserve"> SEQ Figure \* ARABIC </w:instrText>
      </w:r>
      <w:r w:rsidRPr="00143DFE">
        <w:rPr>
          <w:rFonts w:ascii="Times New Roman" w:hAnsi="Times New Roman" w:cs="Times New Roman"/>
          <w:color w:val="auto"/>
          <w:sz w:val="24"/>
        </w:rPr>
        <w:fldChar w:fldCharType="separate"/>
      </w:r>
      <w:r w:rsidR="003B5FFA">
        <w:rPr>
          <w:rFonts w:ascii="Times New Roman" w:hAnsi="Times New Roman" w:cs="Times New Roman"/>
          <w:noProof/>
          <w:color w:val="auto"/>
          <w:sz w:val="24"/>
        </w:rPr>
        <w:t>6</w:t>
      </w:r>
      <w:r w:rsidRPr="00143DFE">
        <w:rPr>
          <w:rFonts w:ascii="Times New Roman" w:hAnsi="Times New Roman" w:cs="Times New Roman"/>
          <w:color w:val="auto"/>
          <w:sz w:val="24"/>
        </w:rPr>
        <w:fldChar w:fldCharType="end"/>
      </w:r>
      <w:r w:rsidRPr="00143DFE">
        <w:rPr>
          <w:rFonts w:ascii="Times New Roman" w:hAnsi="Times New Roman" w:cs="Times New Roman"/>
          <w:color w:val="auto"/>
          <w:sz w:val="24"/>
        </w:rPr>
        <w:t xml:space="preserve"> - Packet sniffing in practice</w:t>
      </w:r>
      <w:r w:rsidRPr="00143DFE">
        <w:rPr>
          <w:rFonts w:ascii="Times New Roman" w:hAnsi="Times New Roman" w:cs="Times New Roman"/>
          <w:color w:val="auto"/>
          <w:sz w:val="24"/>
        </w:rPr>
        <w:fldChar w:fldCharType="begin" w:fldLock="1"/>
      </w:r>
      <w:r w:rsidR="00565C8F">
        <w:rPr>
          <w:rFonts w:ascii="Times New Roman" w:hAnsi="Times New Roman" w:cs="Times New Roman"/>
          <w:color w:val="auto"/>
          <w:sz w:val="24"/>
        </w:rPr>
        <w:instrText>ADDIN CSL_CITATION { "citationItems" : [ { "id" : "ITEM-1", "itemData" : { "ISBN" : "9781593272661", "abstract" : "Practical Packet Analysis, 2nd Edition was written over the course of a year and a half, from late 2009 to mid 2011, approximately four years after the first edition\u2019s release. This book contains almost all new content, with completely new capture files and scenarios. If you liked the first edition, then you will like this one. It is written in the same tone and breaks down explanations in a simple, understandable manner. If you didn\u2019t like the first edition, you will like this one, because of the new scenarios and expanded content.", "author" : [ { "dropping-particle" : "", "family" : "Sanders", "given" : "Chris", "non-dropping-particle" : "", "parse-names" : false, "suffix" : "" } ], "id" : "ITEM-1", "issued" : { "date-parts" : [ [ "2011" ] ] }, "number-of-pages" : "1-255", "publisher" : "No Strach Press", "title" : "PRACTICAL PACKET ANALYSIS Using Wireshark to Solve Real-World Network Problems", "type" : "book" }, "uris" : [ "http://www.mendeley.com/documents/?uuid=a05a4d51-0c4e-4f49-9654-c3a4c5860797" ] } ], "mendeley" : { "formattedCitation" : "[17]", "plainTextFormattedCitation" : "[17]", "previouslyFormattedCitation" : "[17]" }, "properties" : { "noteIndex" : 0 }, "schema" : "https://github.com/citation-style-language/schema/raw/master/csl-citation.json" }</w:instrText>
      </w:r>
      <w:r w:rsidRPr="00143DFE">
        <w:rPr>
          <w:rFonts w:ascii="Times New Roman" w:hAnsi="Times New Roman" w:cs="Times New Roman"/>
          <w:color w:val="auto"/>
          <w:sz w:val="24"/>
        </w:rPr>
        <w:fldChar w:fldCharType="separate"/>
      </w:r>
      <w:r w:rsidRPr="00143DFE">
        <w:rPr>
          <w:rFonts w:ascii="Times New Roman" w:hAnsi="Times New Roman" w:cs="Times New Roman"/>
          <w:i w:val="0"/>
          <w:noProof/>
          <w:color w:val="auto"/>
          <w:sz w:val="24"/>
        </w:rPr>
        <w:t>[17]</w:t>
      </w:r>
      <w:r w:rsidRPr="00143DFE">
        <w:rPr>
          <w:rFonts w:ascii="Times New Roman" w:hAnsi="Times New Roman" w:cs="Times New Roman"/>
          <w:color w:val="auto"/>
          <w:sz w:val="24"/>
        </w:rPr>
        <w:fldChar w:fldCharType="end"/>
      </w:r>
      <w:r>
        <w:rPr>
          <w:rFonts w:ascii="Times New Roman" w:hAnsi="Times New Roman" w:cs="Times New Roman"/>
          <w:color w:val="auto"/>
          <w:sz w:val="24"/>
        </w:rPr>
        <w:t>.</w:t>
      </w:r>
      <w:bookmarkEnd w:id="14"/>
    </w:p>
    <w:p w:rsidR="00D33056" w:rsidRDefault="00D33056" w:rsidP="004C586B">
      <w:pPr>
        <w:pStyle w:val="NoSpacing"/>
        <w:rPr>
          <w:rFonts w:ascii="Times New Roman" w:hAnsi="Times New Roman" w:cs="Times New Roman"/>
          <w:sz w:val="24"/>
          <w:szCs w:val="24"/>
        </w:rPr>
      </w:pPr>
      <w:r>
        <w:rPr>
          <w:rFonts w:ascii="Times New Roman" w:hAnsi="Times New Roman" w:cs="Times New Roman"/>
          <w:sz w:val="24"/>
          <w:szCs w:val="24"/>
        </w:rPr>
        <w:lastRenderedPageBreak/>
        <w:t>Packet sniffing just like ARP spoofing allows other attacks to take place, the attacks listed below are the outcome of sniffing. These attacks are:</w:t>
      </w:r>
    </w:p>
    <w:p w:rsidR="00D33056" w:rsidRDefault="00D33056" w:rsidP="00D33056">
      <w:pPr>
        <w:pStyle w:val="NoSpacing"/>
        <w:numPr>
          <w:ilvl w:val="0"/>
          <w:numId w:val="10"/>
        </w:numPr>
        <w:rPr>
          <w:rFonts w:ascii="Times New Roman" w:hAnsi="Times New Roman" w:cs="Times New Roman"/>
          <w:sz w:val="24"/>
          <w:szCs w:val="24"/>
        </w:rPr>
      </w:pPr>
      <w:r>
        <w:rPr>
          <w:rFonts w:ascii="Times New Roman" w:hAnsi="Times New Roman" w:cs="Times New Roman"/>
          <w:sz w:val="24"/>
          <w:szCs w:val="24"/>
        </w:rPr>
        <w:t>ARP Cache Poisoning</w:t>
      </w:r>
    </w:p>
    <w:p w:rsidR="00D33056" w:rsidRDefault="00D33056" w:rsidP="00D33056">
      <w:pPr>
        <w:pStyle w:val="NoSpacing"/>
        <w:numPr>
          <w:ilvl w:val="0"/>
          <w:numId w:val="10"/>
        </w:numPr>
        <w:rPr>
          <w:rFonts w:ascii="Times New Roman" w:hAnsi="Times New Roman" w:cs="Times New Roman"/>
          <w:sz w:val="24"/>
          <w:szCs w:val="24"/>
        </w:rPr>
      </w:pPr>
      <w:r>
        <w:rPr>
          <w:rFonts w:ascii="Times New Roman" w:hAnsi="Times New Roman" w:cs="Times New Roman"/>
          <w:sz w:val="24"/>
          <w:szCs w:val="24"/>
        </w:rPr>
        <w:t>CAM table flooding</w:t>
      </w:r>
    </w:p>
    <w:p w:rsidR="00D33056" w:rsidRDefault="00D33056" w:rsidP="00D33056">
      <w:pPr>
        <w:pStyle w:val="NoSpacing"/>
        <w:numPr>
          <w:ilvl w:val="0"/>
          <w:numId w:val="10"/>
        </w:numPr>
        <w:rPr>
          <w:rFonts w:ascii="Times New Roman" w:hAnsi="Times New Roman" w:cs="Times New Roman"/>
          <w:sz w:val="24"/>
          <w:szCs w:val="24"/>
        </w:rPr>
      </w:pPr>
      <w:r>
        <w:rPr>
          <w:rFonts w:ascii="Times New Roman" w:hAnsi="Times New Roman" w:cs="Times New Roman"/>
          <w:sz w:val="24"/>
          <w:szCs w:val="24"/>
        </w:rPr>
        <w:t>Switch port stealing</w:t>
      </w:r>
      <w:r>
        <w:rPr>
          <w:rFonts w:ascii="Times New Roman" w:hAnsi="Times New Roman" w:cs="Times New Roman"/>
          <w:sz w:val="24"/>
          <w:szCs w:val="24"/>
        </w:rPr>
        <w:fldChar w:fldCharType="begin" w:fldLock="1"/>
      </w:r>
      <w:r w:rsidR="0070244F">
        <w:rPr>
          <w:rFonts w:ascii="Times New Roman" w:hAnsi="Times New Roman" w:cs="Times New Roman"/>
          <w:sz w:val="24"/>
          <w:szCs w:val="24"/>
        </w:rPr>
        <w:instrText>ADDIN CSL_CITATION { "citationItems" : [ { "id" : "ITEM-1", "itemData" : { "abstract" : "Packet sniffing is a technique of monitoring network traffic. It is effective on both switched and non-switched networks. This paper discusses several methods that result in packet sniffing on Layer 2 switched networks. Each of the sniffing methods will be explained in detail. The purpose of the paper is to show how sniffing can be accomplished on switched networks, and to understand how it can be prevented.", "author" : [ { "dropping-particle" : "", "family" : "Spangler", "given" : "Ryan", "non-dropping-particle" : "", "parse-names" : false, "suffix" : "" } ], "container-title" : "Networks", "id" : "ITEM-1", "issued" : { "date-parts" : [ [ "2003" ] ] }, "title" : "Packet Sniffing on Layer 2 Switched Local Area Networks", "type" : "article-journal" }, "uris" : [ "http://www.mendeley.com/documents/?uuid=6acd586e-8200-40be-81b6-4e1aa945118e" ] } ], "mendeley" : { "formattedCitation" : "[16]", "plainTextFormattedCitation" : "[16]", "previouslyFormattedCitation" : "[16]" }, "properties" : { "noteIndex" : 0 }, "schema" : "https://github.com/citation-style-language/schema/raw/master/csl-citation.json" }</w:instrText>
      </w:r>
      <w:r>
        <w:rPr>
          <w:rFonts w:ascii="Times New Roman" w:hAnsi="Times New Roman" w:cs="Times New Roman"/>
          <w:sz w:val="24"/>
          <w:szCs w:val="24"/>
        </w:rPr>
        <w:fldChar w:fldCharType="separate"/>
      </w:r>
      <w:r w:rsidRPr="00D33056">
        <w:rPr>
          <w:rFonts w:ascii="Times New Roman" w:hAnsi="Times New Roman" w:cs="Times New Roman"/>
          <w:noProof/>
          <w:sz w:val="24"/>
          <w:szCs w:val="24"/>
        </w:rPr>
        <w:t>[16]</w:t>
      </w:r>
      <w:r>
        <w:rPr>
          <w:rFonts w:ascii="Times New Roman" w:hAnsi="Times New Roman" w:cs="Times New Roman"/>
          <w:sz w:val="24"/>
          <w:szCs w:val="24"/>
        </w:rPr>
        <w:fldChar w:fldCharType="end"/>
      </w:r>
    </w:p>
    <w:p w:rsidR="00EE0D78" w:rsidRDefault="00EE0D78" w:rsidP="004C586B">
      <w:pPr>
        <w:pStyle w:val="NoSpacing"/>
        <w:rPr>
          <w:rFonts w:ascii="Times New Roman" w:hAnsi="Times New Roman" w:cs="Times New Roman"/>
          <w:sz w:val="24"/>
          <w:szCs w:val="24"/>
        </w:rPr>
      </w:pPr>
    </w:p>
    <w:p w:rsidR="00262739" w:rsidRDefault="00262739" w:rsidP="0088053E">
      <w:pPr>
        <w:pStyle w:val="NoSpacing"/>
        <w:rPr>
          <w:rFonts w:ascii="Times New Roman" w:hAnsi="Times New Roman" w:cs="Times New Roman"/>
          <w:sz w:val="24"/>
          <w:szCs w:val="24"/>
        </w:rPr>
      </w:pPr>
      <w:r>
        <w:rPr>
          <w:rFonts w:ascii="Times New Roman" w:hAnsi="Times New Roman" w:cs="Times New Roman"/>
          <w:sz w:val="24"/>
          <w:szCs w:val="24"/>
        </w:rPr>
        <w:t>The defences used when encountering an unauthorised packet sniffing within your network, there are several ways to mitigate and detect these attacks. The defences are:</w:t>
      </w:r>
    </w:p>
    <w:p w:rsidR="0088053E" w:rsidRDefault="00262739" w:rsidP="00262739">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Port security enabled on the switch</w:t>
      </w:r>
    </w:p>
    <w:p w:rsidR="00262739" w:rsidRDefault="004E48FA" w:rsidP="00262739">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Static ARP entries, administrator must create a new entry on every host</w:t>
      </w:r>
      <w:r>
        <w:rPr>
          <w:rFonts w:ascii="Times New Roman" w:hAnsi="Times New Roman" w:cs="Times New Roman"/>
          <w:sz w:val="24"/>
          <w:szCs w:val="24"/>
        </w:rPr>
        <w:fldChar w:fldCharType="begin" w:fldLock="1"/>
      </w:r>
      <w:r w:rsidR="00D33056">
        <w:rPr>
          <w:rFonts w:ascii="Times New Roman" w:hAnsi="Times New Roman" w:cs="Times New Roman"/>
          <w:sz w:val="24"/>
          <w:szCs w:val="24"/>
        </w:rPr>
        <w:instrText>ADDIN CSL_CITATION { "citationItems" : [ { "id" : "ITEM-1", "itemData" : { "abstract" : "Packet sniffing is a technique of monitoring network traffic. It is effective on both switched and non-switched networks. This paper discusses several methods that result in packet sniffing on Layer 2 switched networks. Each of the sniffing methods will be explained in detail. The purpose of the paper is to show how sniffing can be accomplished on switched networks, and to understand how it can be prevented.", "author" : [ { "dropping-particle" : "", "family" : "Spangler", "given" : "Ryan", "non-dropping-particle" : "", "parse-names" : false, "suffix" : "" } ], "container-title" : "Networks", "id" : "ITEM-1", "issued" : { "date-parts" : [ [ "2003" ] ] }, "title" : "Packet Sniffing on Layer 2 Switched Local Area Networks", "type" : "article-journal" }, "uris" : [ "http://www.mendeley.com/documents/?uuid=6acd586e-8200-40be-81b6-4e1aa945118e" ] } ], "mendeley" : { "formattedCitation" : "[16]", "plainTextFormattedCitation" : "[16]", "previouslyFormattedCitation" : "[16]" }, "properties" : { "noteIndex" : 0 }, "schema" : "https://github.com/citation-style-language/schema/raw/master/csl-citation.json" }</w:instrText>
      </w:r>
      <w:r>
        <w:rPr>
          <w:rFonts w:ascii="Times New Roman" w:hAnsi="Times New Roman" w:cs="Times New Roman"/>
          <w:sz w:val="24"/>
          <w:szCs w:val="24"/>
        </w:rPr>
        <w:fldChar w:fldCharType="separate"/>
      </w:r>
      <w:r w:rsidRPr="004E48FA">
        <w:rPr>
          <w:rFonts w:ascii="Times New Roman" w:hAnsi="Times New Roman" w:cs="Times New Roman"/>
          <w:noProof/>
          <w:sz w:val="24"/>
          <w:szCs w:val="24"/>
        </w:rPr>
        <w:t>[16]</w:t>
      </w:r>
      <w:r>
        <w:rPr>
          <w:rFonts w:ascii="Times New Roman" w:hAnsi="Times New Roman" w:cs="Times New Roman"/>
          <w:sz w:val="24"/>
          <w:szCs w:val="24"/>
        </w:rPr>
        <w:fldChar w:fldCharType="end"/>
      </w:r>
    </w:p>
    <w:p w:rsidR="00CA64CA" w:rsidRDefault="00CA64CA" w:rsidP="00262739">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Detection software can listen to ARP traffic and the replies sent and received within the network.</w:t>
      </w:r>
    </w:p>
    <w:p w:rsidR="0088053E" w:rsidRDefault="0088053E" w:rsidP="0088053E">
      <w:pPr>
        <w:pStyle w:val="NoSpacing"/>
        <w:rPr>
          <w:rFonts w:ascii="Times New Roman" w:hAnsi="Times New Roman" w:cs="Times New Roman"/>
          <w:sz w:val="24"/>
          <w:szCs w:val="24"/>
        </w:rPr>
      </w:pPr>
    </w:p>
    <w:p w:rsidR="002F2D37" w:rsidRDefault="002F2D37" w:rsidP="0088053E">
      <w:pPr>
        <w:pStyle w:val="NoSpacing"/>
        <w:rPr>
          <w:rFonts w:ascii="Times New Roman" w:hAnsi="Times New Roman" w:cs="Times New Roman"/>
          <w:sz w:val="24"/>
          <w:szCs w:val="24"/>
        </w:rPr>
      </w:pPr>
      <w:r>
        <w:rPr>
          <w:rFonts w:ascii="Times New Roman" w:hAnsi="Times New Roman" w:cs="Times New Roman"/>
          <w:sz w:val="24"/>
          <w:szCs w:val="24"/>
        </w:rPr>
        <w:t>Packet sniffing is highly debated over regarding ethical behaviour, as both technicians and hackers are using it for very different purposes it leads to the question whether it is ethical in the first place, there are laws in place to prohibit any unethical behaviour but</w:t>
      </w:r>
      <w:r w:rsidR="00133A42">
        <w:rPr>
          <w:rFonts w:ascii="Times New Roman" w:hAnsi="Times New Roman" w:cs="Times New Roman"/>
          <w:sz w:val="24"/>
          <w:szCs w:val="24"/>
        </w:rPr>
        <w:t xml:space="preserve"> there are implications as history shows that even ethical businesses/institutions can use this for unethical reasons.</w:t>
      </w:r>
      <w:r w:rsidR="00F327D9">
        <w:rPr>
          <w:rFonts w:ascii="Times New Roman" w:hAnsi="Times New Roman" w:cs="Times New Roman"/>
          <w:sz w:val="24"/>
          <w:szCs w:val="24"/>
        </w:rPr>
        <w:t xml:space="preserve"> The concern is how easily obtainable the software is for packet sniffing, this allows anyone that owns a PC to use this to eavesdrop and retrieve sensitive data from another party, this questions its illegitimate use and causes concern.</w:t>
      </w:r>
    </w:p>
    <w:p w:rsidR="002F2D37" w:rsidRDefault="002F2D37" w:rsidP="0088053E">
      <w:pPr>
        <w:pStyle w:val="NoSpacing"/>
        <w:rPr>
          <w:rFonts w:ascii="Times New Roman" w:hAnsi="Times New Roman" w:cs="Times New Roman"/>
          <w:sz w:val="24"/>
          <w:szCs w:val="24"/>
        </w:rPr>
      </w:pPr>
    </w:p>
    <w:p w:rsidR="00AE41D5" w:rsidRPr="00361F21" w:rsidRDefault="00AE41D5" w:rsidP="00AE41D5">
      <w:pPr>
        <w:pStyle w:val="Heading2"/>
        <w:rPr>
          <w:rFonts w:ascii="Times New Roman" w:hAnsi="Times New Roman" w:cs="Times New Roman"/>
          <w:b/>
          <w:color w:val="auto"/>
          <w:sz w:val="24"/>
          <w:u w:val="single"/>
        </w:rPr>
      </w:pPr>
      <w:bookmarkStart w:id="15" w:name="_Toc514855139"/>
      <w:r>
        <w:rPr>
          <w:rFonts w:ascii="Times New Roman" w:hAnsi="Times New Roman" w:cs="Times New Roman"/>
          <w:b/>
          <w:color w:val="auto"/>
          <w:sz w:val="24"/>
          <w:u w:val="single"/>
        </w:rPr>
        <w:t>Password Cracking</w:t>
      </w:r>
      <w:bookmarkEnd w:id="15"/>
    </w:p>
    <w:p w:rsidR="00885EBB" w:rsidRDefault="00AE41D5" w:rsidP="00AE41D5">
      <w:pPr>
        <w:pStyle w:val="NoSpacing"/>
        <w:rPr>
          <w:rFonts w:ascii="Times New Roman" w:hAnsi="Times New Roman" w:cs="Times New Roman"/>
          <w:sz w:val="24"/>
          <w:szCs w:val="24"/>
        </w:rPr>
      </w:pPr>
      <w:r>
        <w:rPr>
          <w:rFonts w:ascii="Times New Roman" w:hAnsi="Times New Roman" w:cs="Times New Roman"/>
          <w:sz w:val="24"/>
          <w:szCs w:val="24"/>
        </w:rPr>
        <w:t>Lastly, Password Cracking</w:t>
      </w:r>
      <w:r w:rsidR="007531F7">
        <w:rPr>
          <w:rFonts w:ascii="Times New Roman" w:hAnsi="Times New Roman" w:cs="Times New Roman"/>
          <w:sz w:val="24"/>
          <w:szCs w:val="24"/>
        </w:rPr>
        <w:t xml:space="preserve"> is one of the more common methods of penetration of applications/systems etc, this is mainly because humans tend to use very weak and penetrable passwords, we aren’t the best when it comes to remembering password, most people will use the same password for most applications, but trying to remember each individual password becomes complex which is why it is recommended to use software to </w:t>
      </w:r>
      <w:r w:rsidR="00F36668">
        <w:rPr>
          <w:rFonts w:ascii="Times New Roman" w:hAnsi="Times New Roman" w:cs="Times New Roman"/>
          <w:sz w:val="24"/>
          <w:szCs w:val="24"/>
        </w:rPr>
        <w:t>manage</w:t>
      </w:r>
      <w:r w:rsidR="007531F7">
        <w:rPr>
          <w:rFonts w:ascii="Times New Roman" w:hAnsi="Times New Roman" w:cs="Times New Roman"/>
          <w:sz w:val="24"/>
          <w:szCs w:val="24"/>
        </w:rPr>
        <w:t xml:space="preserve"> your password in one secure place, but this isn’t the solution all the time as human error is still a factor just less likely with this method. </w:t>
      </w:r>
    </w:p>
    <w:p w:rsidR="00885EBB" w:rsidRDefault="00565C8F" w:rsidP="00AE41D5">
      <w:pPr>
        <w:pStyle w:val="NoSpacing"/>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638675" cy="340474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sswordcracking.PNG"/>
                    <pic:cNvPicPr/>
                  </pic:nvPicPr>
                  <pic:blipFill>
                    <a:blip r:embed="rId14">
                      <a:extLst>
                        <a:ext uri="{28A0092B-C50C-407E-A947-70E740481C1C}">
                          <a14:useLocalDpi xmlns:a14="http://schemas.microsoft.com/office/drawing/2010/main" val="0"/>
                        </a:ext>
                      </a:extLst>
                    </a:blip>
                    <a:stretch>
                      <a:fillRect/>
                    </a:stretch>
                  </pic:blipFill>
                  <pic:spPr>
                    <a:xfrm>
                      <a:off x="0" y="0"/>
                      <a:ext cx="4666402" cy="3425096"/>
                    </a:xfrm>
                    <a:prstGeom prst="rect">
                      <a:avLst/>
                    </a:prstGeom>
                  </pic:spPr>
                </pic:pic>
              </a:graphicData>
            </a:graphic>
          </wp:inline>
        </w:drawing>
      </w:r>
    </w:p>
    <w:p w:rsidR="00565C8F" w:rsidRPr="00565C8F" w:rsidRDefault="00565C8F" w:rsidP="00565C8F">
      <w:pPr>
        <w:pStyle w:val="Caption"/>
        <w:rPr>
          <w:rFonts w:ascii="Times New Roman" w:hAnsi="Times New Roman" w:cs="Times New Roman"/>
          <w:color w:val="auto"/>
          <w:sz w:val="36"/>
          <w:szCs w:val="24"/>
        </w:rPr>
      </w:pPr>
      <w:bookmarkStart w:id="16" w:name="_Toc514854960"/>
      <w:r w:rsidRPr="00565C8F">
        <w:rPr>
          <w:rFonts w:ascii="Times New Roman" w:hAnsi="Times New Roman" w:cs="Times New Roman"/>
          <w:color w:val="auto"/>
          <w:sz w:val="24"/>
        </w:rPr>
        <w:t xml:space="preserve">Figure </w:t>
      </w:r>
      <w:r w:rsidRPr="00565C8F">
        <w:rPr>
          <w:rFonts w:ascii="Times New Roman" w:hAnsi="Times New Roman" w:cs="Times New Roman"/>
          <w:color w:val="auto"/>
          <w:sz w:val="24"/>
        </w:rPr>
        <w:fldChar w:fldCharType="begin"/>
      </w:r>
      <w:r w:rsidRPr="00565C8F">
        <w:rPr>
          <w:rFonts w:ascii="Times New Roman" w:hAnsi="Times New Roman" w:cs="Times New Roman"/>
          <w:color w:val="auto"/>
          <w:sz w:val="24"/>
        </w:rPr>
        <w:instrText xml:space="preserve"> SEQ Figure \* ARABIC </w:instrText>
      </w:r>
      <w:r w:rsidRPr="00565C8F">
        <w:rPr>
          <w:rFonts w:ascii="Times New Roman" w:hAnsi="Times New Roman" w:cs="Times New Roman"/>
          <w:color w:val="auto"/>
          <w:sz w:val="24"/>
        </w:rPr>
        <w:fldChar w:fldCharType="separate"/>
      </w:r>
      <w:r w:rsidR="003B5FFA">
        <w:rPr>
          <w:rFonts w:ascii="Times New Roman" w:hAnsi="Times New Roman" w:cs="Times New Roman"/>
          <w:noProof/>
          <w:color w:val="auto"/>
          <w:sz w:val="24"/>
        </w:rPr>
        <w:t>7</w:t>
      </w:r>
      <w:r w:rsidRPr="00565C8F">
        <w:rPr>
          <w:rFonts w:ascii="Times New Roman" w:hAnsi="Times New Roman" w:cs="Times New Roman"/>
          <w:color w:val="auto"/>
          <w:sz w:val="24"/>
        </w:rPr>
        <w:fldChar w:fldCharType="end"/>
      </w:r>
      <w:r w:rsidRPr="00565C8F">
        <w:rPr>
          <w:rFonts w:ascii="Times New Roman" w:hAnsi="Times New Roman" w:cs="Times New Roman"/>
          <w:color w:val="auto"/>
          <w:sz w:val="24"/>
        </w:rPr>
        <w:t xml:space="preserve"> - Possible password attacking threats</w:t>
      </w:r>
      <w:r w:rsidRPr="00565C8F">
        <w:rPr>
          <w:rFonts w:ascii="Times New Roman" w:hAnsi="Times New Roman" w:cs="Times New Roman"/>
          <w:color w:val="auto"/>
          <w:sz w:val="24"/>
        </w:rPr>
        <w:fldChar w:fldCharType="begin" w:fldLock="1"/>
      </w:r>
      <w:r w:rsidR="004D4D50">
        <w:rPr>
          <w:rFonts w:ascii="Times New Roman" w:hAnsi="Times New Roman" w:cs="Times New Roman"/>
          <w:color w:val="auto"/>
          <w:sz w:val="24"/>
        </w:rPr>
        <w:instrText>ADDIN CSL_CITATION { "citationItems" : [ { "id" : "ITEM-1", "itemData" : { "author" : [ { "dropping-particle" : "", "family" : "Martin", "given" : "Sam", "non-dropping-particle" : "", "parse-names" : false, "suffix" : "" }, { "dropping-particle" : "", "family" : "Tokutomi", "given" : "Mark", "non-dropping-particle" : "", "parse-names" : false, "suffix" : "" } ], "container-title" : "IT Security", "id" : "ITEM-1", "issued" : { "date-parts" : [ [ "2007" ] ] }, "page" : "1-11", "title" : "Password Cracking How Passwords are Stored", "type" : "article-journal" }, "uris" : [ "http://www.mendeley.com/documents/?uuid=9ce86903-e485-4798-bf70-0cc25a1bf08f" ] } ], "mendeley" : { "formattedCitation" : "[18]", "plainTextFormattedCitation" : "[18]", "previouslyFormattedCitation" : "[18]" }, "properties" : { "noteIndex" : 0 }, "schema" : "https://github.com/citation-style-language/schema/raw/master/csl-citation.json" }</w:instrText>
      </w:r>
      <w:r w:rsidRPr="00565C8F">
        <w:rPr>
          <w:rFonts w:ascii="Times New Roman" w:hAnsi="Times New Roman" w:cs="Times New Roman"/>
          <w:color w:val="auto"/>
          <w:sz w:val="24"/>
        </w:rPr>
        <w:fldChar w:fldCharType="separate"/>
      </w:r>
      <w:r w:rsidRPr="00565C8F">
        <w:rPr>
          <w:rFonts w:ascii="Times New Roman" w:hAnsi="Times New Roman" w:cs="Times New Roman"/>
          <w:i w:val="0"/>
          <w:noProof/>
          <w:color w:val="auto"/>
          <w:sz w:val="24"/>
        </w:rPr>
        <w:t>[18]</w:t>
      </w:r>
      <w:r w:rsidRPr="00565C8F">
        <w:rPr>
          <w:rFonts w:ascii="Times New Roman" w:hAnsi="Times New Roman" w:cs="Times New Roman"/>
          <w:color w:val="auto"/>
          <w:sz w:val="24"/>
        </w:rPr>
        <w:fldChar w:fldCharType="end"/>
      </w:r>
      <w:r w:rsidRPr="00565C8F">
        <w:rPr>
          <w:rFonts w:ascii="Times New Roman" w:hAnsi="Times New Roman" w:cs="Times New Roman"/>
          <w:color w:val="auto"/>
          <w:sz w:val="24"/>
        </w:rPr>
        <w:t>.</w:t>
      </w:r>
      <w:bookmarkEnd w:id="16"/>
    </w:p>
    <w:p w:rsidR="007531F7" w:rsidRDefault="007531F7" w:rsidP="00AE41D5">
      <w:pPr>
        <w:pStyle w:val="NoSpacing"/>
        <w:rPr>
          <w:rFonts w:ascii="Times New Roman" w:hAnsi="Times New Roman" w:cs="Times New Roman"/>
          <w:sz w:val="24"/>
          <w:szCs w:val="24"/>
        </w:rPr>
      </w:pPr>
    </w:p>
    <w:p w:rsidR="00885EBB" w:rsidRDefault="007531F7" w:rsidP="00AE41D5">
      <w:pPr>
        <w:pStyle w:val="NoSpacing"/>
        <w:rPr>
          <w:rFonts w:ascii="Times New Roman" w:hAnsi="Times New Roman" w:cs="Times New Roman"/>
          <w:sz w:val="24"/>
          <w:szCs w:val="24"/>
        </w:rPr>
      </w:pPr>
      <w:r>
        <w:rPr>
          <w:rFonts w:ascii="Times New Roman" w:hAnsi="Times New Roman" w:cs="Times New Roman"/>
          <w:sz w:val="24"/>
          <w:szCs w:val="24"/>
        </w:rPr>
        <w:t xml:space="preserve">‘Brute Force’ </w:t>
      </w:r>
      <w:r w:rsidR="00885EBB">
        <w:rPr>
          <w:rFonts w:ascii="Times New Roman" w:hAnsi="Times New Roman" w:cs="Times New Roman"/>
          <w:sz w:val="24"/>
          <w:szCs w:val="24"/>
        </w:rPr>
        <w:t xml:space="preserve">also commonly called Dictionary attack </w:t>
      </w:r>
      <w:r>
        <w:rPr>
          <w:rFonts w:ascii="Times New Roman" w:hAnsi="Times New Roman" w:cs="Times New Roman"/>
          <w:sz w:val="24"/>
          <w:szCs w:val="24"/>
        </w:rPr>
        <w:t xml:space="preserve">is a common cracking tool this is essentially throwing all possible entries at it in iterations, a way of performing this would be to get a library of passwords or common words and forcing each of these to get past the password authentication. </w:t>
      </w:r>
      <w:r w:rsidR="00CC528B">
        <w:rPr>
          <w:rFonts w:ascii="Times New Roman" w:hAnsi="Times New Roman" w:cs="Times New Roman"/>
          <w:sz w:val="24"/>
          <w:szCs w:val="24"/>
        </w:rPr>
        <w:t>This is consider</w:t>
      </w:r>
      <w:r w:rsidR="00885EBB">
        <w:rPr>
          <w:rFonts w:ascii="Times New Roman" w:hAnsi="Times New Roman" w:cs="Times New Roman"/>
          <w:sz w:val="24"/>
          <w:szCs w:val="24"/>
        </w:rPr>
        <w:t>ed</w:t>
      </w:r>
      <w:r w:rsidR="00CC528B">
        <w:rPr>
          <w:rFonts w:ascii="Times New Roman" w:hAnsi="Times New Roman" w:cs="Times New Roman"/>
          <w:sz w:val="24"/>
          <w:szCs w:val="24"/>
        </w:rPr>
        <w:t xml:space="preserve"> a low-level threat as the premise is an attacker is using computational power to gain entry.</w:t>
      </w:r>
      <w:r w:rsidR="004D4D50">
        <w:rPr>
          <w:rFonts w:ascii="Times New Roman" w:hAnsi="Times New Roman" w:cs="Times New Roman"/>
          <w:sz w:val="24"/>
          <w:szCs w:val="24"/>
        </w:rPr>
        <w:t xml:space="preserve"> </w:t>
      </w:r>
      <w:r w:rsidR="004D4D50" w:rsidRPr="004D4D50">
        <w:rPr>
          <w:rFonts w:ascii="Times New Roman" w:hAnsi="Times New Roman" w:cs="Times New Roman"/>
          <w:sz w:val="24"/>
          <w:szCs w:val="24"/>
        </w:rPr>
        <w:t>“A complete brute-force attack that includes all letters, numbers, special and printable characters can in theory guarantee a 100% success rate”</w:t>
      </w:r>
      <w:r w:rsidR="004D4D50">
        <w:rPr>
          <w:rFonts w:ascii="Times New Roman" w:hAnsi="Times New Roman" w:cs="Times New Roman"/>
          <w:sz w:val="24"/>
          <w:szCs w:val="24"/>
        </w:rPr>
        <w:fldChar w:fldCharType="begin" w:fldLock="1"/>
      </w:r>
      <w:r w:rsidR="003B5FFA">
        <w:rPr>
          <w:rFonts w:ascii="Times New Roman" w:hAnsi="Times New Roman" w:cs="Times New Roman"/>
          <w:sz w:val="24"/>
          <w:szCs w:val="24"/>
        </w:rPr>
        <w:instrText>ADDIN CSL_CITATION { "citationItems" : [ { "id" : "ITEM-1", "itemData" : { "author" : [ { "dropping-particle" : "", "family" : "Yiannis", "given" : "Chrysanthou", "non-dropping-particle" : "", "parse-names" : false, "suffix" : "" } ], "id" : "ITEM-1", "issue" : "May", "issued" : { "date-parts" : [ [ "2013" ] ] }, "title" : "Modern Password Cracking : A hands-on approach to creating an optimised and versatile attack . Modern Password Cracking : A hands-on approach to creating an optimised and versatile attack", "type" : "article-journal" }, "uris" : [ "http://www.mendeley.com/documents/?uuid=c98ffd2d-c1b6-4e28-8413-dfd931093aaa" ] } ], "mendeley" : { "formattedCitation" : "[19]", "plainTextFormattedCitation" : "[19]", "previouslyFormattedCitation" : "[19]" }, "properties" : { "noteIndex" : 0 }, "schema" : "https://github.com/citation-style-language/schema/raw/master/csl-citation.json" }</w:instrText>
      </w:r>
      <w:r w:rsidR="004D4D50">
        <w:rPr>
          <w:rFonts w:ascii="Times New Roman" w:hAnsi="Times New Roman" w:cs="Times New Roman"/>
          <w:sz w:val="24"/>
          <w:szCs w:val="24"/>
        </w:rPr>
        <w:fldChar w:fldCharType="separate"/>
      </w:r>
      <w:r w:rsidR="004D4D50" w:rsidRPr="004D4D50">
        <w:rPr>
          <w:rFonts w:ascii="Times New Roman" w:hAnsi="Times New Roman" w:cs="Times New Roman"/>
          <w:noProof/>
          <w:sz w:val="24"/>
          <w:szCs w:val="24"/>
        </w:rPr>
        <w:t>[19]</w:t>
      </w:r>
      <w:r w:rsidR="004D4D50">
        <w:rPr>
          <w:rFonts w:ascii="Times New Roman" w:hAnsi="Times New Roman" w:cs="Times New Roman"/>
          <w:sz w:val="24"/>
          <w:szCs w:val="24"/>
        </w:rPr>
        <w:fldChar w:fldCharType="end"/>
      </w:r>
      <w:r w:rsidR="004D4D50">
        <w:rPr>
          <w:rFonts w:ascii="Times New Roman" w:hAnsi="Times New Roman" w:cs="Times New Roman"/>
          <w:sz w:val="24"/>
          <w:szCs w:val="24"/>
        </w:rPr>
        <w:t>, as the success rate is 100% but is very time consuming, the more complex and sophisticated a password is the longer it’ll take to crack.</w:t>
      </w:r>
    </w:p>
    <w:p w:rsidR="003B5FFA" w:rsidRDefault="003B5FFA" w:rsidP="00AE41D5">
      <w:pPr>
        <w:pStyle w:val="NoSpacing"/>
        <w:rPr>
          <w:noProof/>
        </w:rPr>
      </w:pPr>
    </w:p>
    <w:p w:rsidR="003B5FFA" w:rsidRDefault="003B5FFA" w:rsidP="00AE41D5">
      <w:pPr>
        <w:pStyle w:val="NoSpacing"/>
        <w:rPr>
          <w:rFonts w:ascii="Times New Roman" w:hAnsi="Times New Roman" w:cs="Times New Roman"/>
          <w:sz w:val="24"/>
          <w:szCs w:val="24"/>
        </w:rPr>
      </w:pPr>
      <w:r>
        <w:rPr>
          <w:noProof/>
        </w:rPr>
        <w:drawing>
          <wp:inline distT="0" distB="0" distL="0" distR="0">
            <wp:extent cx="5730583" cy="2133600"/>
            <wp:effectExtent l="0" t="0" r="3810" b="0"/>
            <wp:docPr id="8" name="Picture 8" descr="http://1.bp.blogspot.com/-9H63bqcnjJA/T2rXty57J0I/AAAAAAAAB2o/Prov0bjJU-Y/s1600/image_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bp.blogspot.com/-9H63bqcnjJA/T2rXty57J0I/AAAAAAAAB2o/Prov0bjJU-Y/s1600/image_6.png"/>
                    <pic:cNvPicPr>
                      <a:picLocks noChangeAspect="1" noChangeArrowheads="1"/>
                    </pic:cNvPicPr>
                  </pic:nvPicPr>
                  <pic:blipFill rotWithShape="1">
                    <a:blip r:embed="rId15">
                      <a:extLst>
                        <a:ext uri="{28A0092B-C50C-407E-A947-70E740481C1C}">
                          <a14:useLocalDpi xmlns:a14="http://schemas.microsoft.com/office/drawing/2010/main" val="0"/>
                        </a:ext>
                      </a:extLst>
                    </a:blip>
                    <a:srcRect b="12659"/>
                    <a:stretch/>
                  </pic:blipFill>
                  <pic:spPr bwMode="auto">
                    <a:xfrm>
                      <a:off x="0" y="0"/>
                      <a:ext cx="5731510" cy="2133945"/>
                    </a:xfrm>
                    <a:prstGeom prst="rect">
                      <a:avLst/>
                    </a:prstGeom>
                    <a:noFill/>
                    <a:ln>
                      <a:noFill/>
                    </a:ln>
                    <a:extLst>
                      <a:ext uri="{53640926-AAD7-44D8-BBD7-CCE9431645EC}">
                        <a14:shadowObscured xmlns:a14="http://schemas.microsoft.com/office/drawing/2010/main"/>
                      </a:ext>
                    </a:extLst>
                  </pic:spPr>
                </pic:pic>
              </a:graphicData>
            </a:graphic>
          </wp:inline>
        </w:drawing>
      </w:r>
    </w:p>
    <w:p w:rsidR="003B5FFA" w:rsidRPr="003B5FFA" w:rsidRDefault="003B5FFA" w:rsidP="003B5FFA">
      <w:pPr>
        <w:pStyle w:val="Caption"/>
        <w:rPr>
          <w:rFonts w:ascii="Times New Roman" w:hAnsi="Times New Roman" w:cs="Times New Roman"/>
          <w:color w:val="auto"/>
          <w:sz w:val="36"/>
          <w:szCs w:val="24"/>
        </w:rPr>
      </w:pPr>
      <w:bookmarkStart w:id="17" w:name="_Toc514854961"/>
      <w:r w:rsidRPr="003B5FFA">
        <w:rPr>
          <w:rFonts w:ascii="Times New Roman" w:hAnsi="Times New Roman" w:cs="Times New Roman"/>
          <w:color w:val="auto"/>
          <w:sz w:val="24"/>
        </w:rPr>
        <w:t xml:space="preserve">Figure </w:t>
      </w:r>
      <w:r w:rsidRPr="003B5FFA">
        <w:rPr>
          <w:rFonts w:ascii="Times New Roman" w:hAnsi="Times New Roman" w:cs="Times New Roman"/>
          <w:color w:val="auto"/>
          <w:sz w:val="24"/>
        </w:rPr>
        <w:fldChar w:fldCharType="begin"/>
      </w:r>
      <w:r w:rsidRPr="003B5FFA">
        <w:rPr>
          <w:rFonts w:ascii="Times New Roman" w:hAnsi="Times New Roman" w:cs="Times New Roman"/>
          <w:color w:val="auto"/>
          <w:sz w:val="24"/>
        </w:rPr>
        <w:instrText xml:space="preserve"> SEQ Figure \* ARABIC </w:instrText>
      </w:r>
      <w:r w:rsidRPr="003B5FFA">
        <w:rPr>
          <w:rFonts w:ascii="Times New Roman" w:hAnsi="Times New Roman" w:cs="Times New Roman"/>
          <w:color w:val="auto"/>
          <w:sz w:val="24"/>
        </w:rPr>
        <w:fldChar w:fldCharType="separate"/>
      </w:r>
      <w:r w:rsidRPr="003B5FFA">
        <w:rPr>
          <w:rFonts w:ascii="Times New Roman" w:hAnsi="Times New Roman" w:cs="Times New Roman"/>
          <w:noProof/>
          <w:color w:val="auto"/>
          <w:sz w:val="24"/>
        </w:rPr>
        <w:t>8</w:t>
      </w:r>
      <w:r w:rsidRPr="003B5FFA">
        <w:rPr>
          <w:rFonts w:ascii="Times New Roman" w:hAnsi="Times New Roman" w:cs="Times New Roman"/>
          <w:color w:val="auto"/>
          <w:sz w:val="24"/>
        </w:rPr>
        <w:fldChar w:fldCharType="end"/>
      </w:r>
      <w:r w:rsidRPr="003B5FFA">
        <w:rPr>
          <w:rFonts w:ascii="Times New Roman" w:hAnsi="Times New Roman" w:cs="Times New Roman"/>
          <w:color w:val="auto"/>
          <w:sz w:val="24"/>
        </w:rPr>
        <w:t xml:space="preserve"> - Estimated time to brute force a password</w:t>
      </w:r>
      <w:r w:rsidRPr="003B5FFA">
        <w:rPr>
          <w:rFonts w:ascii="Times New Roman" w:hAnsi="Times New Roman" w:cs="Times New Roman"/>
          <w:color w:val="auto"/>
          <w:sz w:val="24"/>
        </w:rPr>
        <w:fldChar w:fldCharType="begin" w:fldLock="1"/>
      </w:r>
      <w:r w:rsidRPr="003B5FFA">
        <w:rPr>
          <w:rFonts w:ascii="Times New Roman" w:hAnsi="Times New Roman" w:cs="Times New Roman"/>
          <w:color w:val="auto"/>
          <w:sz w:val="24"/>
        </w:rPr>
        <w:instrText>ADDIN CSL_CITATION { "citationItems" : [ { "id" : "ITEM-1", "itemData" : { "author" : [ { "dropping-particle" : "", "family" : "Baloch", "given" : "Rafay", "non-dropping-particle" : "", "parse-names" : false, "suffix" : "" } ], "id" : "ITEM-1", "issued" : { "date-parts" : [ [ "2014" ] ] }, "page" : "1", "publisher" : "HackyShacky", "title" : "Is It Possible To Crack A Facebook Account?", "type" : "article" }, "uris" : [ "http://www.mendeley.com/documents/?uuid=0eda6076-76ef-43b4-a292-231ba10ec3b4" ] } ], "mendeley" : { "formattedCitation" : "[20]", "plainTextFormattedCitation" : "[20]" }, "properties" : { "noteIndex" : 0 }, "schema" : "https://github.com/citation-style-language/schema/raw/master/csl-citation.json" }</w:instrText>
      </w:r>
      <w:r w:rsidRPr="003B5FFA">
        <w:rPr>
          <w:rFonts w:ascii="Times New Roman" w:hAnsi="Times New Roman" w:cs="Times New Roman"/>
          <w:color w:val="auto"/>
          <w:sz w:val="24"/>
        </w:rPr>
        <w:fldChar w:fldCharType="separate"/>
      </w:r>
      <w:r w:rsidRPr="003B5FFA">
        <w:rPr>
          <w:rFonts w:ascii="Times New Roman" w:hAnsi="Times New Roman" w:cs="Times New Roman"/>
          <w:i w:val="0"/>
          <w:noProof/>
          <w:color w:val="auto"/>
          <w:sz w:val="24"/>
        </w:rPr>
        <w:t>[20]</w:t>
      </w:r>
      <w:r w:rsidRPr="003B5FFA">
        <w:rPr>
          <w:rFonts w:ascii="Times New Roman" w:hAnsi="Times New Roman" w:cs="Times New Roman"/>
          <w:color w:val="auto"/>
          <w:sz w:val="24"/>
        </w:rPr>
        <w:fldChar w:fldCharType="end"/>
      </w:r>
      <w:r>
        <w:rPr>
          <w:rFonts w:ascii="Times New Roman" w:hAnsi="Times New Roman" w:cs="Times New Roman"/>
          <w:color w:val="auto"/>
          <w:sz w:val="24"/>
        </w:rPr>
        <w:t>.</w:t>
      </w:r>
      <w:bookmarkEnd w:id="17"/>
    </w:p>
    <w:p w:rsidR="009F0629" w:rsidRDefault="009F0629" w:rsidP="00AE41D5">
      <w:pPr>
        <w:pStyle w:val="NoSpacing"/>
        <w:rPr>
          <w:rFonts w:ascii="Times New Roman" w:hAnsi="Times New Roman" w:cs="Times New Roman"/>
          <w:sz w:val="24"/>
          <w:szCs w:val="24"/>
        </w:rPr>
      </w:pPr>
    </w:p>
    <w:p w:rsidR="009F0629" w:rsidRDefault="009F0629" w:rsidP="004D3CE4">
      <w:pPr>
        <w:pStyle w:val="NoSpacing"/>
        <w:rPr>
          <w:rFonts w:ascii="Times New Roman" w:hAnsi="Times New Roman" w:cs="Times New Roman"/>
          <w:sz w:val="24"/>
          <w:szCs w:val="24"/>
        </w:rPr>
      </w:pPr>
      <w:r>
        <w:rPr>
          <w:rFonts w:ascii="Times New Roman" w:hAnsi="Times New Roman" w:cs="Times New Roman"/>
          <w:sz w:val="24"/>
          <w:szCs w:val="24"/>
        </w:rPr>
        <w:t>As the strengths of passwords are usually dependant on the user themselves, defending against password cracking tools can be quite the hassle as users mainly choose easy to remember than complex password which are harder to crack. Apart from creating stronger password with di</w:t>
      </w:r>
      <w:r w:rsidR="004D3CE4">
        <w:rPr>
          <w:rFonts w:ascii="Times New Roman" w:hAnsi="Times New Roman" w:cs="Times New Roman"/>
          <w:sz w:val="24"/>
          <w:szCs w:val="24"/>
        </w:rPr>
        <w:t>fferent characters and symbols, as the chart above shows it’s inevitable for a password to prevent a brute force attack but the best option is to make it more complex which will delay the inevitable outcome of a brute force attack.</w:t>
      </w:r>
      <w:r w:rsidR="008460A7">
        <w:rPr>
          <w:rFonts w:ascii="Times New Roman" w:hAnsi="Times New Roman" w:cs="Times New Roman"/>
          <w:sz w:val="24"/>
          <w:szCs w:val="24"/>
        </w:rPr>
        <w:t xml:space="preserve"> Through human laziness and errors, we as a species are more likely to user the same password and username on more than one occasion for different websites, this goes into the </w:t>
      </w:r>
      <w:r w:rsidR="009B71BD">
        <w:rPr>
          <w:rFonts w:ascii="Times New Roman" w:hAnsi="Times New Roman" w:cs="Times New Roman"/>
          <w:sz w:val="24"/>
          <w:szCs w:val="24"/>
        </w:rPr>
        <w:t>hackers’</w:t>
      </w:r>
      <w:r w:rsidR="008460A7">
        <w:rPr>
          <w:rFonts w:ascii="Times New Roman" w:hAnsi="Times New Roman" w:cs="Times New Roman"/>
          <w:sz w:val="24"/>
          <w:szCs w:val="24"/>
        </w:rPr>
        <w:t xml:space="preserve"> advantage when wanting to gain access to different accounts of the user over a series of different websites, by using the same password and username will give the hacker more leverage and the user has more to lose just from pure laziness when choosing a password and username.</w:t>
      </w:r>
    </w:p>
    <w:p w:rsidR="00BD6DCC" w:rsidRDefault="00BD6DCC" w:rsidP="00BD6DCC">
      <w:pPr>
        <w:pStyle w:val="Heading1"/>
        <w:spacing w:after="0" w:afterAutospacing="0"/>
        <w:rPr>
          <w:sz w:val="28"/>
          <w:u w:val="single"/>
        </w:rPr>
      </w:pPr>
      <w:bookmarkStart w:id="18" w:name="_Toc514855140"/>
      <w:r>
        <w:rPr>
          <w:sz w:val="28"/>
          <w:u w:val="single"/>
        </w:rPr>
        <w:t>Conclusion</w:t>
      </w:r>
      <w:bookmarkEnd w:id="18"/>
    </w:p>
    <w:p w:rsidR="00BD6DCC" w:rsidRDefault="00570829" w:rsidP="00AE41D5">
      <w:pPr>
        <w:pStyle w:val="NoSpacing"/>
        <w:rPr>
          <w:rFonts w:ascii="Times New Roman" w:hAnsi="Times New Roman" w:cs="Times New Roman"/>
          <w:sz w:val="24"/>
          <w:szCs w:val="24"/>
        </w:rPr>
      </w:pPr>
      <w:r>
        <w:rPr>
          <w:rFonts w:ascii="Times New Roman" w:hAnsi="Times New Roman" w:cs="Times New Roman"/>
          <w:sz w:val="24"/>
          <w:szCs w:val="24"/>
        </w:rPr>
        <w:t xml:space="preserve">This report has looked at network security threats, considered the potential outcomes and dangers that are occurred when dealing with these threats. There has been evidence shown of how to prevent these attacks </w:t>
      </w:r>
      <w:r w:rsidR="00B56ADB">
        <w:rPr>
          <w:rFonts w:ascii="Times New Roman" w:hAnsi="Times New Roman" w:cs="Times New Roman"/>
          <w:sz w:val="24"/>
          <w:szCs w:val="24"/>
        </w:rPr>
        <w:t>and</w:t>
      </w:r>
      <w:r>
        <w:rPr>
          <w:rFonts w:ascii="Times New Roman" w:hAnsi="Times New Roman" w:cs="Times New Roman"/>
          <w:sz w:val="24"/>
          <w:szCs w:val="24"/>
        </w:rPr>
        <w:t xml:space="preserve"> a brief description of how they work, as technology is adapting and growing quicker than before there will alw</w:t>
      </w:r>
      <w:r w:rsidR="00B56ADB">
        <w:rPr>
          <w:rFonts w:ascii="Times New Roman" w:hAnsi="Times New Roman" w:cs="Times New Roman"/>
          <w:sz w:val="24"/>
          <w:szCs w:val="24"/>
        </w:rPr>
        <w:t>ays be a new and complex way of retrieving unauthorised data over a computer network, this will be an on-going arms race. Keeping updated about the newest technology breakthroughs and what new threats there might be is a good way to stay secure and be cautious of what information you take in.</w:t>
      </w:r>
      <w:r w:rsidR="006830BB">
        <w:rPr>
          <w:rFonts w:ascii="Times New Roman" w:hAnsi="Times New Roman" w:cs="Times New Roman"/>
          <w:sz w:val="24"/>
          <w:szCs w:val="24"/>
        </w:rPr>
        <w:t xml:space="preserve"> This report has shown what the possible threats are today, whereas tomorrow there could be newer threats exposed, research and adapt to new potential threats by making systems more secure and harder for an attacker to gain access.</w:t>
      </w:r>
    </w:p>
    <w:p w:rsidR="006D1C35" w:rsidRDefault="006D1C35" w:rsidP="00AE41D5">
      <w:pPr>
        <w:pStyle w:val="NoSpacing"/>
        <w:rPr>
          <w:rFonts w:ascii="Times New Roman" w:hAnsi="Times New Roman" w:cs="Times New Roman"/>
          <w:sz w:val="24"/>
          <w:szCs w:val="24"/>
        </w:rPr>
      </w:pPr>
    </w:p>
    <w:p w:rsidR="0088053E" w:rsidRDefault="0088053E" w:rsidP="0088053E">
      <w:pPr>
        <w:pStyle w:val="Heading1"/>
        <w:rPr>
          <w:sz w:val="28"/>
          <w:u w:val="single"/>
        </w:rPr>
      </w:pPr>
      <w:bookmarkStart w:id="19" w:name="_Toc514855141"/>
      <w:r w:rsidRPr="0088053E">
        <w:rPr>
          <w:sz w:val="28"/>
          <w:u w:val="single"/>
        </w:rPr>
        <w:lastRenderedPageBreak/>
        <w:t>References</w:t>
      </w:r>
      <w:bookmarkEnd w:id="19"/>
    </w:p>
    <w:p w:rsidR="003B5FFA" w:rsidRPr="003B5FFA" w:rsidRDefault="0088053E"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88053E">
        <w:rPr>
          <w:rFonts w:ascii="Times New Roman" w:hAnsi="Times New Roman" w:cs="Times New Roman"/>
          <w:sz w:val="24"/>
          <w:u w:val="single"/>
        </w:rPr>
        <w:fldChar w:fldCharType="begin" w:fldLock="1"/>
      </w:r>
      <w:r w:rsidRPr="0088053E">
        <w:rPr>
          <w:rFonts w:ascii="Times New Roman" w:hAnsi="Times New Roman" w:cs="Times New Roman"/>
          <w:sz w:val="24"/>
          <w:u w:val="single"/>
        </w:rPr>
        <w:instrText xml:space="preserve">ADDIN Mendeley Bibliography CSL_BIBLIOGRAPHY </w:instrText>
      </w:r>
      <w:r w:rsidRPr="0088053E">
        <w:rPr>
          <w:rFonts w:ascii="Times New Roman" w:hAnsi="Times New Roman" w:cs="Times New Roman"/>
          <w:sz w:val="24"/>
          <w:u w:val="single"/>
        </w:rPr>
        <w:fldChar w:fldCharType="separate"/>
      </w:r>
      <w:r w:rsidR="003B5FFA" w:rsidRPr="003B5FFA">
        <w:rPr>
          <w:rFonts w:ascii="Times New Roman" w:hAnsi="Times New Roman" w:cs="Times New Roman"/>
          <w:noProof/>
          <w:sz w:val="24"/>
          <w:szCs w:val="24"/>
        </w:rPr>
        <w:t>[1]</w:t>
      </w:r>
      <w:r w:rsidR="003B5FFA" w:rsidRPr="003B5FFA">
        <w:rPr>
          <w:rFonts w:ascii="Times New Roman" w:hAnsi="Times New Roman" w:cs="Times New Roman"/>
          <w:noProof/>
          <w:sz w:val="24"/>
          <w:szCs w:val="24"/>
        </w:rPr>
        <w:tab/>
        <w:t xml:space="preserve">W. Stallings and T. Copyright, </w:t>
      </w:r>
      <w:r w:rsidR="003B5FFA" w:rsidRPr="003B5FFA">
        <w:rPr>
          <w:rFonts w:ascii="Times New Roman" w:hAnsi="Times New Roman" w:cs="Times New Roman"/>
          <w:i/>
          <w:iCs/>
          <w:noProof/>
          <w:sz w:val="24"/>
          <w:szCs w:val="24"/>
        </w:rPr>
        <w:t>Cryptography and Network Security : Applications and Standards</w:t>
      </w:r>
      <w:r w:rsidR="003B5FFA" w:rsidRPr="003B5FFA">
        <w:rPr>
          <w:rFonts w:ascii="Times New Roman" w:hAnsi="Times New Roman" w:cs="Times New Roman"/>
          <w:noProof/>
          <w:sz w:val="24"/>
          <w:szCs w:val="24"/>
        </w:rPr>
        <w:t>. 2013.</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[2]</w:t>
      </w:r>
      <w:r w:rsidRPr="003B5FFA">
        <w:rPr>
          <w:rFonts w:ascii="Times New Roman" w:hAnsi="Times New Roman" w:cs="Times New Roman"/>
          <w:noProof/>
          <w:sz w:val="24"/>
          <w:szCs w:val="24"/>
        </w:rPr>
        <w:tab/>
        <w:t xml:space="preserve">J. E. Canavan and E. John, </w:t>
      </w:r>
      <w:r w:rsidRPr="003B5FFA">
        <w:rPr>
          <w:rFonts w:ascii="Times New Roman" w:hAnsi="Times New Roman" w:cs="Times New Roman"/>
          <w:i/>
          <w:iCs/>
          <w:noProof/>
          <w:sz w:val="24"/>
          <w:szCs w:val="24"/>
        </w:rPr>
        <w:t>Fundamentals of Network Security British Library Cataloguing in Publication Data</w:t>
      </w:r>
      <w:r w:rsidRPr="003B5FFA">
        <w:rPr>
          <w:rFonts w:ascii="Times New Roman" w:hAnsi="Times New Roman" w:cs="Times New Roman"/>
          <w:noProof/>
          <w:sz w:val="24"/>
          <w:szCs w:val="24"/>
        </w:rPr>
        <w:t>. 2001.</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[3]</w:t>
      </w:r>
      <w:r w:rsidRPr="003B5FFA">
        <w:rPr>
          <w:rFonts w:ascii="Times New Roman" w:hAnsi="Times New Roman" w:cs="Times New Roman"/>
          <w:noProof/>
          <w:sz w:val="24"/>
          <w:szCs w:val="24"/>
        </w:rPr>
        <w:tab/>
        <w:t xml:space="preserve">C. P. Pfleeger and S. L. Pfleeger, </w:t>
      </w:r>
      <w:r w:rsidRPr="003B5FFA">
        <w:rPr>
          <w:rFonts w:ascii="Times New Roman" w:hAnsi="Times New Roman" w:cs="Times New Roman"/>
          <w:i/>
          <w:iCs/>
          <w:noProof/>
          <w:sz w:val="24"/>
          <w:szCs w:val="24"/>
        </w:rPr>
        <w:t>Security in Computing , Fourth Edition</w:t>
      </w:r>
      <w:r w:rsidRPr="003B5FFA">
        <w:rPr>
          <w:rFonts w:ascii="Times New Roman" w:hAnsi="Times New Roman" w:cs="Times New Roman"/>
          <w:noProof/>
          <w:sz w:val="24"/>
          <w:szCs w:val="24"/>
        </w:rPr>
        <w:t>. Prentice Hall, 2006.</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[4]</w:t>
      </w:r>
      <w:r w:rsidRPr="003B5FFA">
        <w:rPr>
          <w:rFonts w:ascii="Times New Roman" w:hAnsi="Times New Roman" w:cs="Times New Roman"/>
          <w:noProof/>
          <w:sz w:val="24"/>
          <w:szCs w:val="24"/>
        </w:rPr>
        <w:tab/>
        <w:t>Cisco Press, “Introducing Network Design Concepts,” pp. 1–48, 2014.</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[5]</w:t>
      </w:r>
      <w:r w:rsidRPr="003B5FFA">
        <w:rPr>
          <w:rFonts w:ascii="Times New Roman" w:hAnsi="Times New Roman" w:cs="Times New Roman"/>
          <w:noProof/>
          <w:sz w:val="24"/>
          <w:szCs w:val="24"/>
        </w:rPr>
        <w:tab/>
        <w:t>O. Awodele, E. E. Onuiri, and S. O. Okolie, “Vulnerabilities in Network Infrastructures and Prevention / Containment Measures,” 2012.</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[6]</w:t>
      </w:r>
      <w:r w:rsidRPr="003B5FFA">
        <w:rPr>
          <w:rFonts w:ascii="Times New Roman" w:hAnsi="Times New Roman" w:cs="Times New Roman"/>
          <w:noProof/>
          <w:sz w:val="24"/>
          <w:szCs w:val="24"/>
        </w:rPr>
        <w:tab/>
        <w:t xml:space="preserve">M. Abomhara and G. M. Køien, “Cyber Security and the Internet of Things: Vulnerabilities, Threats, Intruders and Attacks,” </w:t>
      </w:r>
      <w:r w:rsidRPr="003B5FFA">
        <w:rPr>
          <w:rFonts w:ascii="Times New Roman" w:hAnsi="Times New Roman" w:cs="Times New Roman"/>
          <w:i/>
          <w:iCs/>
          <w:noProof/>
          <w:sz w:val="24"/>
          <w:szCs w:val="24"/>
        </w:rPr>
        <w:t>J. Cyber Secur. Mobil.</w:t>
      </w:r>
      <w:r w:rsidRPr="003B5FFA">
        <w:rPr>
          <w:rFonts w:ascii="Times New Roman" w:hAnsi="Times New Roman" w:cs="Times New Roman"/>
          <w:noProof/>
          <w:sz w:val="24"/>
          <w:szCs w:val="24"/>
        </w:rPr>
        <w:t>, vol. 4, no. 1, pp. 65–88, 2015.</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[7]</w:t>
      </w:r>
      <w:r w:rsidRPr="003B5FFA">
        <w:rPr>
          <w:rFonts w:ascii="Times New Roman" w:hAnsi="Times New Roman" w:cs="Times New Roman"/>
          <w:noProof/>
          <w:sz w:val="24"/>
          <w:szCs w:val="24"/>
        </w:rPr>
        <w:tab/>
        <w:t xml:space="preserve">F. S. Roozbahani and R. Azad, “Security Solutions against Computer Networks Threats,” </w:t>
      </w:r>
      <w:r w:rsidRPr="003B5FFA">
        <w:rPr>
          <w:rFonts w:ascii="Times New Roman" w:hAnsi="Times New Roman" w:cs="Times New Roman"/>
          <w:i/>
          <w:iCs/>
          <w:noProof/>
          <w:sz w:val="24"/>
          <w:szCs w:val="24"/>
        </w:rPr>
        <w:t>Int. J</w:t>
      </w:r>
      <w:r w:rsidRPr="003B5FFA">
        <w:rPr>
          <w:rFonts w:ascii="Times New Roman" w:hAnsi="Times New Roman" w:cs="Times New Roman"/>
          <w:noProof/>
          <w:sz w:val="24"/>
          <w:szCs w:val="24"/>
        </w:rPr>
        <w:t>, vol. 2581, pp. 2576–2581, 2015.</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[8]</w:t>
      </w:r>
      <w:r w:rsidRPr="003B5FFA">
        <w:rPr>
          <w:rFonts w:ascii="Times New Roman" w:hAnsi="Times New Roman" w:cs="Times New Roman"/>
          <w:noProof/>
          <w:sz w:val="24"/>
          <w:szCs w:val="24"/>
        </w:rPr>
        <w:tab/>
        <w:t xml:space="preserve">Q. Gu and P. Liu, “Denial of Service Attacks,” </w:t>
      </w:r>
      <w:r w:rsidRPr="003B5FFA">
        <w:rPr>
          <w:rFonts w:ascii="Times New Roman" w:hAnsi="Times New Roman" w:cs="Times New Roman"/>
          <w:i/>
          <w:iCs/>
          <w:noProof/>
          <w:sz w:val="24"/>
          <w:szCs w:val="24"/>
        </w:rPr>
        <w:t>Handb. Comput. Networks</w:t>
      </w:r>
      <w:r w:rsidRPr="003B5FFA">
        <w:rPr>
          <w:rFonts w:ascii="Times New Roman" w:hAnsi="Times New Roman" w:cs="Times New Roman"/>
          <w:noProof/>
          <w:sz w:val="24"/>
          <w:szCs w:val="24"/>
        </w:rPr>
        <w:t>, vol. 3, pp. 454–468, 2012.</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[9]</w:t>
      </w:r>
      <w:r w:rsidRPr="003B5FFA">
        <w:rPr>
          <w:rFonts w:ascii="Times New Roman" w:hAnsi="Times New Roman" w:cs="Times New Roman"/>
          <w:noProof/>
          <w:sz w:val="24"/>
          <w:szCs w:val="24"/>
        </w:rPr>
        <w:tab/>
        <w:t xml:space="preserve">K. Kumar, R. C. Joshi, and K. Singh, “An Integrated Approach for Defending Against Distributed Denial-of-Service ( DDoS ) Attacks,” </w:t>
      </w:r>
      <w:r w:rsidRPr="003B5FFA">
        <w:rPr>
          <w:rFonts w:ascii="Times New Roman" w:hAnsi="Times New Roman" w:cs="Times New Roman"/>
          <w:i/>
          <w:iCs/>
          <w:noProof/>
          <w:sz w:val="24"/>
          <w:szCs w:val="24"/>
        </w:rPr>
        <w:t>Iriss</w:t>
      </w:r>
      <w:r w:rsidRPr="003B5FFA">
        <w:rPr>
          <w:rFonts w:ascii="Times New Roman" w:hAnsi="Times New Roman" w:cs="Times New Roman"/>
          <w:noProof/>
          <w:sz w:val="24"/>
          <w:szCs w:val="24"/>
        </w:rPr>
        <w:t>, pp. 1–6, 2006.</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[10]</w:t>
      </w:r>
      <w:r w:rsidRPr="003B5FFA">
        <w:rPr>
          <w:rFonts w:ascii="Times New Roman" w:hAnsi="Times New Roman" w:cs="Times New Roman"/>
          <w:noProof/>
          <w:sz w:val="24"/>
          <w:szCs w:val="24"/>
        </w:rPr>
        <w:tab/>
        <w:t xml:space="preserve">M. Sachdeva, G. Singh, K. Kumar, and K. Singh, “DDoS incidents and their impact: A review,” </w:t>
      </w:r>
      <w:r w:rsidRPr="003B5FFA">
        <w:rPr>
          <w:rFonts w:ascii="Times New Roman" w:hAnsi="Times New Roman" w:cs="Times New Roman"/>
          <w:i/>
          <w:iCs/>
          <w:noProof/>
          <w:sz w:val="24"/>
          <w:szCs w:val="24"/>
        </w:rPr>
        <w:t>Int. Arab J. Inf. Technol.</w:t>
      </w:r>
      <w:r w:rsidRPr="003B5FFA">
        <w:rPr>
          <w:rFonts w:ascii="Times New Roman" w:hAnsi="Times New Roman" w:cs="Times New Roman"/>
          <w:noProof/>
          <w:sz w:val="24"/>
          <w:szCs w:val="24"/>
        </w:rPr>
        <w:t>, vol. 7, no. 1, pp. 14–20, 2010.</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[11]</w:t>
      </w:r>
      <w:r w:rsidRPr="003B5FFA">
        <w:rPr>
          <w:rFonts w:ascii="Times New Roman" w:hAnsi="Times New Roman" w:cs="Times New Roman"/>
          <w:noProof/>
          <w:sz w:val="24"/>
          <w:szCs w:val="24"/>
        </w:rPr>
        <w:tab/>
        <w:t xml:space="preserve">O. S. Younes, “A Secure DHCP Protocol to Mitigate LAN Attacks,” </w:t>
      </w:r>
      <w:r w:rsidRPr="003B5FFA">
        <w:rPr>
          <w:rFonts w:ascii="Times New Roman" w:hAnsi="Times New Roman" w:cs="Times New Roman"/>
          <w:i/>
          <w:iCs/>
          <w:noProof/>
          <w:sz w:val="24"/>
          <w:szCs w:val="24"/>
        </w:rPr>
        <w:t>J. Comput. Commun.</w:t>
      </w:r>
      <w:r w:rsidRPr="003B5FFA">
        <w:rPr>
          <w:rFonts w:ascii="Times New Roman" w:hAnsi="Times New Roman" w:cs="Times New Roman"/>
          <w:noProof/>
          <w:sz w:val="24"/>
          <w:szCs w:val="24"/>
        </w:rPr>
        <w:t>, vol. 04, no. 01, pp. 39–50, 2016.</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[12]</w:t>
      </w:r>
      <w:r w:rsidRPr="003B5FFA">
        <w:rPr>
          <w:rFonts w:ascii="Times New Roman" w:hAnsi="Times New Roman" w:cs="Times New Roman"/>
          <w:noProof/>
          <w:sz w:val="24"/>
          <w:szCs w:val="24"/>
        </w:rPr>
        <w:tab/>
        <w:t>B. Aboba and S. Chesire, “Dynamic Host Configuration Protocol (DHCP) Domain Search Option.” Network Working Group, pp. 1–8, 2002.</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[13]</w:t>
      </w:r>
      <w:r w:rsidRPr="003B5FFA">
        <w:rPr>
          <w:rFonts w:ascii="Times New Roman" w:hAnsi="Times New Roman" w:cs="Times New Roman"/>
          <w:noProof/>
          <w:sz w:val="24"/>
          <w:szCs w:val="24"/>
        </w:rPr>
        <w:tab/>
        <w:t xml:space="preserve">C. Systems, “Understanding , Preventing , and Defending Against Layer 2 Attacks,” </w:t>
      </w:r>
      <w:r w:rsidRPr="003B5FFA">
        <w:rPr>
          <w:rFonts w:ascii="Times New Roman" w:hAnsi="Times New Roman" w:cs="Times New Roman"/>
          <w:i/>
          <w:iCs/>
          <w:noProof/>
          <w:sz w:val="24"/>
          <w:szCs w:val="24"/>
        </w:rPr>
        <w:t>Design</w:t>
      </w:r>
      <w:r w:rsidRPr="003B5FFA">
        <w:rPr>
          <w:rFonts w:ascii="Times New Roman" w:hAnsi="Times New Roman" w:cs="Times New Roman"/>
          <w:noProof/>
          <w:sz w:val="24"/>
          <w:szCs w:val="24"/>
        </w:rPr>
        <w:t>, pp. 1–61, 2008.</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[14]</w:t>
      </w:r>
      <w:r w:rsidRPr="003B5FFA">
        <w:rPr>
          <w:rFonts w:ascii="Times New Roman" w:hAnsi="Times New Roman" w:cs="Times New Roman"/>
          <w:noProof/>
          <w:sz w:val="24"/>
          <w:szCs w:val="24"/>
        </w:rPr>
        <w:tab/>
        <w:t>Sean Whalen, “An Introduction to Arp Spoofing,” p. 7, 2001.</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[15]</w:t>
      </w:r>
      <w:r w:rsidRPr="003B5FFA">
        <w:rPr>
          <w:rFonts w:ascii="Times New Roman" w:hAnsi="Times New Roman" w:cs="Times New Roman"/>
          <w:noProof/>
          <w:sz w:val="24"/>
          <w:szCs w:val="24"/>
        </w:rPr>
        <w:tab/>
        <w:t xml:space="preserve">S. Gangan, “A Review of Man-in-the-Middle Attacks,” </w:t>
      </w:r>
      <w:r w:rsidRPr="003B5FFA">
        <w:rPr>
          <w:rFonts w:ascii="Times New Roman" w:hAnsi="Times New Roman" w:cs="Times New Roman"/>
          <w:i/>
          <w:iCs/>
          <w:noProof/>
          <w:sz w:val="24"/>
          <w:szCs w:val="24"/>
        </w:rPr>
        <w:t>Cryptol. Secur.</w:t>
      </w:r>
      <w:r w:rsidRPr="003B5FFA">
        <w:rPr>
          <w:rFonts w:ascii="Times New Roman" w:hAnsi="Times New Roman" w:cs="Times New Roman"/>
          <w:noProof/>
          <w:sz w:val="24"/>
          <w:szCs w:val="24"/>
        </w:rPr>
        <w:t>, no. Mim, pp. 1–12, 2015.</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[16]</w:t>
      </w:r>
      <w:r w:rsidRPr="003B5FFA">
        <w:rPr>
          <w:rFonts w:ascii="Times New Roman" w:hAnsi="Times New Roman" w:cs="Times New Roman"/>
          <w:noProof/>
          <w:sz w:val="24"/>
          <w:szCs w:val="24"/>
        </w:rPr>
        <w:tab/>
        <w:t xml:space="preserve">R. Spangler, “Packet Sniffing on Layer 2 Switched Local Area Networks,” </w:t>
      </w:r>
      <w:r w:rsidRPr="003B5FFA">
        <w:rPr>
          <w:rFonts w:ascii="Times New Roman" w:hAnsi="Times New Roman" w:cs="Times New Roman"/>
          <w:i/>
          <w:iCs/>
          <w:noProof/>
          <w:sz w:val="24"/>
          <w:szCs w:val="24"/>
        </w:rPr>
        <w:t>Networks</w:t>
      </w:r>
      <w:r w:rsidRPr="003B5FFA">
        <w:rPr>
          <w:rFonts w:ascii="Times New Roman" w:hAnsi="Times New Roman" w:cs="Times New Roman"/>
          <w:noProof/>
          <w:sz w:val="24"/>
          <w:szCs w:val="24"/>
        </w:rPr>
        <w:t>, 2003.</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[17]</w:t>
      </w:r>
      <w:r w:rsidRPr="003B5FFA">
        <w:rPr>
          <w:rFonts w:ascii="Times New Roman" w:hAnsi="Times New Roman" w:cs="Times New Roman"/>
          <w:noProof/>
          <w:sz w:val="24"/>
          <w:szCs w:val="24"/>
        </w:rPr>
        <w:tab/>
        <w:t xml:space="preserve">C. Sanders, </w:t>
      </w:r>
      <w:r w:rsidRPr="003B5FFA">
        <w:rPr>
          <w:rFonts w:ascii="Times New Roman" w:hAnsi="Times New Roman" w:cs="Times New Roman"/>
          <w:i/>
          <w:iCs/>
          <w:noProof/>
          <w:sz w:val="24"/>
          <w:szCs w:val="24"/>
        </w:rPr>
        <w:t>PRACTICAL PACKET ANALYSIS Using Wireshark to Solve Real-World Network Problems</w:t>
      </w:r>
      <w:r w:rsidRPr="003B5FFA">
        <w:rPr>
          <w:rFonts w:ascii="Times New Roman" w:hAnsi="Times New Roman" w:cs="Times New Roman"/>
          <w:noProof/>
          <w:sz w:val="24"/>
          <w:szCs w:val="24"/>
        </w:rPr>
        <w:t>. No Strach Press, 2011.</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[18]</w:t>
      </w:r>
      <w:r w:rsidRPr="003B5FFA">
        <w:rPr>
          <w:rFonts w:ascii="Times New Roman" w:hAnsi="Times New Roman" w:cs="Times New Roman"/>
          <w:noProof/>
          <w:sz w:val="24"/>
          <w:szCs w:val="24"/>
        </w:rPr>
        <w:tab/>
        <w:t xml:space="preserve">S. Martin and M. Tokutomi, “Password Cracking How Passwords are Stored,” </w:t>
      </w:r>
      <w:r w:rsidRPr="003B5FFA">
        <w:rPr>
          <w:rFonts w:ascii="Times New Roman" w:hAnsi="Times New Roman" w:cs="Times New Roman"/>
          <w:i/>
          <w:iCs/>
          <w:noProof/>
          <w:sz w:val="24"/>
          <w:szCs w:val="24"/>
        </w:rPr>
        <w:t>IT Secur.</w:t>
      </w:r>
      <w:r w:rsidRPr="003B5FFA">
        <w:rPr>
          <w:rFonts w:ascii="Times New Roman" w:hAnsi="Times New Roman" w:cs="Times New Roman"/>
          <w:noProof/>
          <w:sz w:val="24"/>
          <w:szCs w:val="24"/>
        </w:rPr>
        <w:t>, pp. 1–11, 2007.</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szCs w:val="24"/>
        </w:rPr>
      </w:pPr>
      <w:r w:rsidRPr="003B5FFA">
        <w:rPr>
          <w:rFonts w:ascii="Times New Roman" w:hAnsi="Times New Roman" w:cs="Times New Roman"/>
          <w:noProof/>
          <w:sz w:val="24"/>
          <w:szCs w:val="24"/>
        </w:rPr>
        <w:t>[19]</w:t>
      </w:r>
      <w:r w:rsidRPr="003B5FFA">
        <w:rPr>
          <w:rFonts w:ascii="Times New Roman" w:hAnsi="Times New Roman" w:cs="Times New Roman"/>
          <w:noProof/>
          <w:sz w:val="24"/>
          <w:szCs w:val="24"/>
        </w:rPr>
        <w:tab/>
        <w:t>C. Yiannis, “Modern Password Cracking : A hands-on approach to creating an optimised and versatile attack . Modern Password Cracking : A hands-on approach to creating an optimised and versatile attack,” no. May, 2013.</w:t>
      </w:r>
    </w:p>
    <w:p w:rsidR="003B5FFA" w:rsidRPr="003B5FFA" w:rsidRDefault="003B5FFA" w:rsidP="003B5FFA">
      <w:pPr>
        <w:widowControl w:val="0"/>
        <w:autoSpaceDE w:val="0"/>
        <w:autoSpaceDN w:val="0"/>
        <w:adjustRightInd w:val="0"/>
        <w:spacing w:before="100" w:after="100" w:line="240" w:lineRule="auto"/>
        <w:ind w:left="640" w:hanging="640"/>
        <w:rPr>
          <w:rFonts w:ascii="Times New Roman" w:hAnsi="Times New Roman" w:cs="Times New Roman"/>
          <w:noProof/>
          <w:sz w:val="24"/>
        </w:rPr>
      </w:pPr>
      <w:r w:rsidRPr="003B5FFA">
        <w:rPr>
          <w:rFonts w:ascii="Times New Roman" w:hAnsi="Times New Roman" w:cs="Times New Roman"/>
          <w:noProof/>
          <w:sz w:val="24"/>
          <w:szCs w:val="24"/>
        </w:rPr>
        <w:t>[20]</w:t>
      </w:r>
      <w:r w:rsidRPr="003B5FFA">
        <w:rPr>
          <w:rFonts w:ascii="Times New Roman" w:hAnsi="Times New Roman" w:cs="Times New Roman"/>
          <w:noProof/>
          <w:sz w:val="24"/>
          <w:szCs w:val="24"/>
        </w:rPr>
        <w:tab/>
        <w:t>R. Baloch, “Is It Possible To Crack A Facebook Account?” HackyShacky, p. 1, 2014.</w:t>
      </w:r>
    </w:p>
    <w:p w:rsidR="0088053E" w:rsidRDefault="0088053E" w:rsidP="00B1418F">
      <w:pPr>
        <w:widowControl w:val="0"/>
        <w:autoSpaceDE w:val="0"/>
        <w:autoSpaceDN w:val="0"/>
        <w:adjustRightInd w:val="0"/>
        <w:spacing w:before="100" w:after="100" w:line="240" w:lineRule="auto"/>
        <w:ind w:left="640" w:hanging="640"/>
        <w:rPr>
          <w:sz w:val="24"/>
          <w:u w:val="single"/>
        </w:rPr>
      </w:pPr>
      <w:r w:rsidRPr="0088053E">
        <w:rPr>
          <w:sz w:val="24"/>
          <w:u w:val="single"/>
        </w:rPr>
        <w:fldChar w:fldCharType="end"/>
      </w:r>
    </w:p>
    <w:p w:rsidR="004A1B7C" w:rsidRDefault="004A1B7C" w:rsidP="004A1B7C">
      <w:pPr>
        <w:pStyle w:val="Heading1"/>
        <w:rPr>
          <w:noProof/>
          <w:sz w:val="28"/>
          <w:u w:val="single"/>
        </w:rPr>
      </w:pPr>
      <w:bookmarkStart w:id="20" w:name="_Toc514855142"/>
      <w:r w:rsidRPr="004A1B7C">
        <w:rPr>
          <w:noProof/>
          <w:sz w:val="28"/>
          <w:u w:val="single"/>
        </w:rPr>
        <w:lastRenderedPageBreak/>
        <w:t>Bibliography</w:t>
      </w:r>
      <w:bookmarkEnd w:id="20"/>
    </w:p>
    <w:p w:rsidR="004A1B7C" w:rsidRDefault="00B60707" w:rsidP="005719B7">
      <w:pPr>
        <w:rPr>
          <w:noProof/>
        </w:rPr>
      </w:pPr>
      <w:hyperlink r:id="rId16" w:history="1">
        <w:r w:rsidR="005719B7" w:rsidRPr="005719B7">
          <w:rPr>
            <w:rStyle w:val="Hyperlink"/>
          </w:rPr>
          <w:t>http://www.infosecwriters.com/Papers/BSullivan_Brute_Force.pdf</w:t>
        </w:r>
      </w:hyperlink>
    </w:p>
    <w:p w:rsidR="005719B7" w:rsidRDefault="00B60707" w:rsidP="005719B7">
      <w:pPr>
        <w:rPr>
          <w:noProof/>
        </w:rPr>
      </w:pPr>
      <w:hyperlink r:id="rId17" w:history="1">
        <w:r w:rsidR="005719B7" w:rsidRPr="0043312A">
          <w:rPr>
            <w:rStyle w:val="Hyperlink"/>
            <w:noProof/>
          </w:rPr>
          <w:t>https://www.ncsc.gov.uk/content/files/MWR_Threat_Intelligence_Case%20Study_Bruteforce.pdf</w:t>
        </w:r>
      </w:hyperlink>
      <w:r w:rsidR="005719B7">
        <w:rPr>
          <w:noProof/>
        </w:rPr>
        <w:t xml:space="preserve"> </w:t>
      </w:r>
    </w:p>
    <w:p w:rsidR="005719B7" w:rsidRDefault="00B60707" w:rsidP="005719B7">
      <w:pPr>
        <w:rPr>
          <w:noProof/>
        </w:rPr>
      </w:pPr>
      <w:hyperlink r:id="rId18" w:history="1">
        <w:r w:rsidR="005719B7" w:rsidRPr="0043312A">
          <w:rPr>
            <w:rStyle w:val="Hyperlink"/>
            <w:noProof/>
          </w:rPr>
          <w:t>http://www.ijstr.org/final-print/oct2015/Algorithm-To-Ensure-And-Enforce-Brute-force-Attack-resilient-Password-In-Routers.pdf</w:t>
        </w:r>
      </w:hyperlink>
      <w:r w:rsidR="005719B7">
        <w:rPr>
          <w:noProof/>
        </w:rPr>
        <w:t xml:space="preserve"> </w:t>
      </w:r>
    </w:p>
    <w:p w:rsidR="005719B7" w:rsidRDefault="00B60707" w:rsidP="005719B7">
      <w:pPr>
        <w:rPr>
          <w:noProof/>
        </w:rPr>
      </w:pPr>
      <w:hyperlink r:id="rId19" w:history="1">
        <w:r w:rsidR="005719B7" w:rsidRPr="0043312A">
          <w:rPr>
            <w:rStyle w:val="Hyperlink"/>
            <w:noProof/>
          </w:rPr>
          <w:t>https://pdfs.semanticscholar.org/presentation/dead/6516c5fd7032220f0bc48e7ef72d6fd1ed7a.pdf</w:t>
        </w:r>
      </w:hyperlink>
      <w:r w:rsidR="005719B7">
        <w:rPr>
          <w:noProof/>
        </w:rPr>
        <w:t xml:space="preserve"> </w:t>
      </w:r>
    </w:p>
    <w:p w:rsidR="005719B7" w:rsidRDefault="00B60707" w:rsidP="005719B7">
      <w:pPr>
        <w:rPr>
          <w:noProof/>
        </w:rPr>
      </w:pPr>
      <w:hyperlink r:id="rId20" w:history="1">
        <w:r w:rsidR="005719B7" w:rsidRPr="0043312A">
          <w:rPr>
            <w:rStyle w:val="Hyperlink"/>
            <w:noProof/>
          </w:rPr>
          <w:t>http://www.diva-portal.org/smash/get/diva2:833341/FULLTEXT01.pdf</w:t>
        </w:r>
      </w:hyperlink>
      <w:r w:rsidR="005719B7">
        <w:rPr>
          <w:noProof/>
        </w:rPr>
        <w:t xml:space="preserve"> </w:t>
      </w:r>
    </w:p>
    <w:p w:rsidR="005719B7" w:rsidRDefault="00B60707" w:rsidP="005719B7">
      <w:pPr>
        <w:rPr>
          <w:noProof/>
        </w:rPr>
      </w:pPr>
      <w:hyperlink r:id="rId21" w:history="1">
        <w:r w:rsidR="005719B7" w:rsidRPr="0043312A">
          <w:rPr>
            <w:rStyle w:val="Hyperlink"/>
            <w:noProof/>
          </w:rPr>
          <w:t>https://www.researchgate.net/profile/S_Shiva/publication/224123416_A_Survey_of_Game_Theory_as_Applied_to_Network_Security/links/09e415112bb6ddab50000000/A-Survey-of-Game-Theory-as-Applied-to-Network-Security.pdf</w:t>
        </w:r>
      </w:hyperlink>
      <w:r w:rsidR="005719B7">
        <w:rPr>
          <w:noProof/>
        </w:rPr>
        <w:t xml:space="preserve"> </w:t>
      </w:r>
    </w:p>
    <w:p w:rsidR="00D07377" w:rsidRPr="004A1B7C" w:rsidRDefault="00B60707" w:rsidP="005719B7">
      <w:pPr>
        <w:rPr>
          <w:noProof/>
        </w:rPr>
      </w:pPr>
      <w:hyperlink r:id="rId22" w:history="1">
        <w:r w:rsidR="00D07377" w:rsidRPr="0043312A">
          <w:rPr>
            <w:rStyle w:val="Hyperlink"/>
            <w:noProof/>
          </w:rPr>
          <w:t>http://feihu.eng.ua.edu/NSF_CPS/year1/w9_1.pdf</w:t>
        </w:r>
      </w:hyperlink>
      <w:r w:rsidR="00D07377">
        <w:rPr>
          <w:noProof/>
        </w:rPr>
        <w:t xml:space="preserve"> </w:t>
      </w:r>
    </w:p>
    <w:sectPr w:rsidR="00D07377" w:rsidRPr="004A1B7C" w:rsidSect="00010EC4">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0707" w:rsidRDefault="00B60707" w:rsidP="00010EC4">
      <w:pPr>
        <w:spacing w:after="0" w:line="240" w:lineRule="auto"/>
      </w:pPr>
      <w:r>
        <w:separator/>
      </w:r>
    </w:p>
  </w:endnote>
  <w:endnote w:type="continuationSeparator" w:id="0">
    <w:p w:rsidR="00B60707" w:rsidRDefault="00B60707" w:rsidP="00010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313031"/>
      <w:docPartObj>
        <w:docPartGallery w:val="Page Numbers (Bottom of Page)"/>
        <w:docPartUnique/>
      </w:docPartObj>
    </w:sdtPr>
    <w:sdtEndPr>
      <w:rPr>
        <w:color w:val="7F7F7F" w:themeColor="background1" w:themeShade="7F"/>
        <w:spacing w:val="60"/>
      </w:rPr>
    </w:sdtEndPr>
    <w:sdtContent>
      <w:p w:rsidR="002F2D37" w:rsidRDefault="002F2D37">
        <w:pPr>
          <w:pStyle w:val="Footer"/>
          <w:pBdr>
            <w:top w:val="single" w:sz="4" w:space="1" w:color="D9D9D9" w:themeColor="background1" w:themeShade="D9"/>
          </w:pBdr>
          <w:jc w:val="right"/>
        </w:pPr>
        <w:r>
          <w:fldChar w:fldCharType="begin"/>
        </w:r>
        <w:r>
          <w:instrText xml:space="preserve"> PAGE   \* MERGEFORMAT </w:instrText>
        </w:r>
        <w:r>
          <w:fldChar w:fldCharType="separate"/>
        </w:r>
        <w:r w:rsidR="00C23613">
          <w:rPr>
            <w:noProof/>
          </w:rPr>
          <w:t>4</w:t>
        </w:r>
        <w:r>
          <w:rPr>
            <w:noProof/>
          </w:rPr>
          <w:fldChar w:fldCharType="end"/>
        </w:r>
        <w:r>
          <w:t xml:space="preserve"> | </w:t>
        </w:r>
        <w:r>
          <w:rPr>
            <w:color w:val="7F7F7F" w:themeColor="background1" w:themeShade="7F"/>
            <w:spacing w:val="60"/>
          </w:rPr>
          <w:t>Page</w:t>
        </w:r>
      </w:p>
    </w:sdtContent>
  </w:sdt>
  <w:p w:rsidR="002F2D37" w:rsidRDefault="002F2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0707" w:rsidRDefault="00B60707" w:rsidP="00010EC4">
      <w:pPr>
        <w:spacing w:after="0" w:line="240" w:lineRule="auto"/>
      </w:pPr>
      <w:r>
        <w:separator/>
      </w:r>
    </w:p>
  </w:footnote>
  <w:footnote w:type="continuationSeparator" w:id="0">
    <w:p w:rsidR="00B60707" w:rsidRDefault="00B60707" w:rsidP="00010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76C0B"/>
    <w:multiLevelType w:val="hybridMultilevel"/>
    <w:tmpl w:val="4DB6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64F71"/>
    <w:multiLevelType w:val="hybridMultilevel"/>
    <w:tmpl w:val="B358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C3F53"/>
    <w:multiLevelType w:val="hybridMultilevel"/>
    <w:tmpl w:val="1BF61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47303"/>
    <w:multiLevelType w:val="hybridMultilevel"/>
    <w:tmpl w:val="36C6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D41FC"/>
    <w:multiLevelType w:val="hybridMultilevel"/>
    <w:tmpl w:val="60901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152AC"/>
    <w:multiLevelType w:val="hybridMultilevel"/>
    <w:tmpl w:val="BE122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3138BA"/>
    <w:multiLevelType w:val="hybridMultilevel"/>
    <w:tmpl w:val="F6D29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927182"/>
    <w:multiLevelType w:val="hybridMultilevel"/>
    <w:tmpl w:val="CD84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19524B"/>
    <w:multiLevelType w:val="hybridMultilevel"/>
    <w:tmpl w:val="88826B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6AF7ABA"/>
    <w:multiLevelType w:val="hybridMultilevel"/>
    <w:tmpl w:val="EF18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5E012B"/>
    <w:multiLevelType w:val="hybridMultilevel"/>
    <w:tmpl w:val="1F380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B06A0C"/>
    <w:multiLevelType w:val="hybridMultilevel"/>
    <w:tmpl w:val="573AD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9"/>
  </w:num>
  <w:num w:numId="4">
    <w:abstractNumId w:val="1"/>
  </w:num>
  <w:num w:numId="5">
    <w:abstractNumId w:val="3"/>
  </w:num>
  <w:num w:numId="6">
    <w:abstractNumId w:val="5"/>
  </w:num>
  <w:num w:numId="7">
    <w:abstractNumId w:val="11"/>
  </w:num>
  <w:num w:numId="8">
    <w:abstractNumId w:val="8"/>
  </w:num>
  <w:num w:numId="9">
    <w:abstractNumId w:val="4"/>
  </w:num>
  <w:num w:numId="10">
    <w:abstractNumId w:val="0"/>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D9E"/>
    <w:rsid w:val="00010EC4"/>
    <w:rsid w:val="00012D24"/>
    <w:rsid w:val="00021B73"/>
    <w:rsid w:val="00022AD7"/>
    <w:rsid w:val="00026828"/>
    <w:rsid w:val="0003716D"/>
    <w:rsid w:val="00083CB7"/>
    <w:rsid w:val="00086E06"/>
    <w:rsid w:val="000917E3"/>
    <w:rsid w:val="00097155"/>
    <w:rsid w:val="000A26E1"/>
    <w:rsid w:val="000C03AF"/>
    <w:rsid w:val="000C10CF"/>
    <w:rsid w:val="000C4F78"/>
    <w:rsid w:val="000F37BF"/>
    <w:rsid w:val="000F7F42"/>
    <w:rsid w:val="0011247F"/>
    <w:rsid w:val="00115628"/>
    <w:rsid w:val="001247C8"/>
    <w:rsid w:val="00126F03"/>
    <w:rsid w:val="00127CD0"/>
    <w:rsid w:val="0013379A"/>
    <w:rsid w:val="00133A42"/>
    <w:rsid w:val="00142606"/>
    <w:rsid w:val="00142757"/>
    <w:rsid w:val="00143DFE"/>
    <w:rsid w:val="0016019D"/>
    <w:rsid w:val="001A0333"/>
    <w:rsid w:val="001C4D9E"/>
    <w:rsid w:val="001D0C89"/>
    <w:rsid w:val="001D2CE8"/>
    <w:rsid w:val="001D30E4"/>
    <w:rsid w:val="001E07D6"/>
    <w:rsid w:val="002013C6"/>
    <w:rsid w:val="00222FAA"/>
    <w:rsid w:val="00225B4B"/>
    <w:rsid w:val="0022797E"/>
    <w:rsid w:val="00247932"/>
    <w:rsid w:val="00262739"/>
    <w:rsid w:val="00262893"/>
    <w:rsid w:val="00280822"/>
    <w:rsid w:val="00282D11"/>
    <w:rsid w:val="002923DB"/>
    <w:rsid w:val="002A27F2"/>
    <w:rsid w:val="002E5E7F"/>
    <w:rsid w:val="002F2D37"/>
    <w:rsid w:val="002F761C"/>
    <w:rsid w:val="00306845"/>
    <w:rsid w:val="003146DC"/>
    <w:rsid w:val="0032705A"/>
    <w:rsid w:val="00335C07"/>
    <w:rsid w:val="00343394"/>
    <w:rsid w:val="00361F21"/>
    <w:rsid w:val="00384357"/>
    <w:rsid w:val="00385A4A"/>
    <w:rsid w:val="00394C35"/>
    <w:rsid w:val="003B5FFA"/>
    <w:rsid w:val="003B7A31"/>
    <w:rsid w:val="003E2091"/>
    <w:rsid w:val="00401AF1"/>
    <w:rsid w:val="00410F3A"/>
    <w:rsid w:val="00414DF4"/>
    <w:rsid w:val="00416445"/>
    <w:rsid w:val="00416EDB"/>
    <w:rsid w:val="00423B8A"/>
    <w:rsid w:val="0045044E"/>
    <w:rsid w:val="004548DC"/>
    <w:rsid w:val="00472F15"/>
    <w:rsid w:val="004808E9"/>
    <w:rsid w:val="004A1B7C"/>
    <w:rsid w:val="004A4B75"/>
    <w:rsid w:val="004B35CE"/>
    <w:rsid w:val="004C1587"/>
    <w:rsid w:val="004C586B"/>
    <w:rsid w:val="004C7E5C"/>
    <w:rsid w:val="004D3CE4"/>
    <w:rsid w:val="004D4D50"/>
    <w:rsid w:val="004E48FA"/>
    <w:rsid w:val="004E5707"/>
    <w:rsid w:val="00502844"/>
    <w:rsid w:val="00507936"/>
    <w:rsid w:val="005257AB"/>
    <w:rsid w:val="00527C98"/>
    <w:rsid w:val="00564F6F"/>
    <w:rsid w:val="00565C8F"/>
    <w:rsid w:val="00570829"/>
    <w:rsid w:val="005719B7"/>
    <w:rsid w:val="005A19FC"/>
    <w:rsid w:val="005A6990"/>
    <w:rsid w:val="00602AD6"/>
    <w:rsid w:val="006050C5"/>
    <w:rsid w:val="006121C4"/>
    <w:rsid w:val="00621190"/>
    <w:rsid w:val="00625E52"/>
    <w:rsid w:val="00630A07"/>
    <w:rsid w:val="0063322E"/>
    <w:rsid w:val="00634AB8"/>
    <w:rsid w:val="00640019"/>
    <w:rsid w:val="006514DD"/>
    <w:rsid w:val="006558F0"/>
    <w:rsid w:val="00666D6A"/>
    <w:rsid w:val="006731A5"/>
    <w:rsid w:val="006816FE"/>
    <w:rsid w:val="006830BB"/>
    <w:rsid w:val="00686BCC"/>
    <w:rsid w:val="006A7B1E"/>
    <w:rsid w:val="006B5F3B"/>
    <w:rsid w:val="006B7B99"/>
    <w:rsid w:val="006C2C0A"/>
    <w:rsid w:val="006C4895"/>
    <w:rsid w:val="006D1C35"/>
    <w:rsid w:val="006D2B4B"/>
    <w:rsid w:val="006E6616"/>
    <w:rsid w:val="0070244F"/>
    <w:rsid w:val="00733F07"/>
    <w:rsid w:val="007421A6"/>
    <w:rsid w:val="00745569"/>
    <w:rsid w:val="007531F7"/>
    <w:rsid w:val="007627CB"/>
    <w:rsid w:val="00776915"/>
    <w:rsid w:val="0079228D"/>
    <w:rsid w:val="0079301F"/>
    <w:rsid w:val="007A6FD6"/>
    <w:rsid w:val="007D72F8"/>
    <w:rsid w:val="007E621D"/>
    <w:rsid w:val="007F3525"/>
    <w:rsid w:val="0080769B"/>
    <w:rsid w:val="008210C9"/>
    <w:rsid w:val="0082441E"/>
    <w:rsid w:val="008267F3"/>
    <w:rsid w:val="008460A7"/>
    <w:rsid w:val="0085222D"/>
    <w:rsid w:val="0088053E"/>
    <w:rsid w:val="00885EBB"/>
    <w:rsid w:val="008C4A35"/>
    <w:rsid w:val="008E5E60"/>
    <w:rsid w:val="008F7771"/>
    <w:rsid w:val="00905BB0"/>
    <w:rsid w:val="0091053F"/>
    <w:rsid w:val="00911442"/>
    <w:rsid w:val="009138B5"/>
    <w:rsid w:val="00935C87"/>
    <w:rsid w:val="0095199C"/>
    <w:rsid w:val="00951CB1"/>
    <w:rsid w:val="00976C13"/>
    <w:rsid w:val="009808EC"/>
    <w:rsid w:val="0098672E"/>
    <w:rsid w:val="009A437A"/>
    <w:rsid w:val="009B71BD"/>
    <w:rsid w:val="009F0629"/>
    <w:rsid w:val="009F3049"/>
    <w:rsid w:val="00A23039"/>
    <w:rsid w:val="00A25A4B"/>
    <w:rsid w:val="00A3027A"/>
    <w:rsid w:val="00A52FD0"/>
    <w:rsid w:val="00A8144E"/>
    <w:rsid w:val="00A82028"/>
    <w:rsid w:val="00A907FF"/>
    <w:rsid w:val="00AB31E8"/>
    <w:rsid w:val="00AB581C"/>
    <w:rsid w:val="00AC12A4"/>
    <w:rsid w:val="00AD4DA6"/>
    <w:rsid w:val="00AE3B77"/>
    <w:rsid w:val="00AE41D5"/>
    <w:rsid w:val="00AE6B62"/>
    <w:rsid w:val="00AF6454"/>
    <w:rsid w:val="00B05E60"/>
    <w:rsid w:val="00B1418F"/>
    <w:rsid w:val="00B172AE"/>
    <w:rsid w:val="00B20A48"/>
    <w:rsid w:val="00B2330E"/>
    <w:rsid w:val="00B3345C"/>
    <w:rsid w:val="00B371B9"/>
    <w:rsid w:val="00B56ADB"/>
    <w:rsid w:val="00B60707"/>
    <w:rsid w:val="00B61490"/>
    <w:rsid w:val="00B64D9A"/>
    <w:rsid w:val="00B677E7"/>
    <w:rsid w:val="00B77C12"/>
    <w:rsid w:val="00BA13B6"/>
    <w:rsid w:val="00BB7F6B"/>
    <w:rsid w:val="00BC4C21"/>
    <w:rsid w:val="00BD6DCC"/>
    <w:rsid w:val="00BE1559"/>
    <w:rsid w:val="00BE3BFB"/>
    <w:rsid w:val="00BF1F1E"/>
    <w:rsid w:val="00C23613"/>
    <w:rsid w:val="00C83CD5"/>
    <w:rsid w:val="00C92907"/>
    <w:rsid w:val="00C97A2C"/>
    <w:rsid w:val="00C97AEF"/>
    <w:rsid w:val="00CA6268"/>
    <w:rsid w:val="00CA64CA"/>
    <w:rsid w:val="00CB6D8C"/>
    <w:rsid w:val="00CC528B"/>
    <w:rsid w:val="00D07377"/>
    <w:rsid w:val="00D0753D"/>
    <w:rsid w:val="00D17DBC"/>
    <w:rsid w:val="00D30990"/>
    <w:rsid w:val="00D33056"/>
    <w:rsid w:val="00D85C70"/>
    <w:rsid w:val="00D93157"/>
    <w:rsid w:val="00D95FD1"/>
    <w:rsid w:val="00DB182E"/>
    <w:rsid w:val="00DC6F4B"/>
    <w:rsid w:val="00DE2A0C"/>
    <w:rsid w:val="00E06AD0"/>
    <w:rsid w:val="00E12E14"/>
    <w:rsid w:val="00E24481"/>
    <w:rsid w:val="00E24AEA"/>
    <w:rsid w:val="00E34F3B"/>
    <w:rsid w:val="00E51789"/>
    <w:rsid w:val="00E6401B"/>
    <w:rsid w:val="00E67116"/>
    <w:rsid w:val="00E72F0D"/>
    <w:rsid w:val="00E90841"/>
    <w:rsid w:val="00EC00C2"/>
    <w:rsid w:val="00EC6F7F"/>
    <w:rsid w:val="00EC7267"/>
    <w:rsid w:val="00ED35CE"/>
    <w:rsid w:val="00ED76E9"/>
    <w:rsid w:val="00EE0B3B"/>
    <w:rsid w:val="00EE0D78"/>
    <w:rsid w:val="00EF1A2C"/>
    <w:rsid w:val="00EF52C2"/>
    <w:rsid w:val="00F10A9B"/>
    <w:rsid w:val="00F327D9"/>
    <w:rsid w:val="00F36668"/>
    <w:rsid w:val="00F53E84"/>
    <w:rsid w:val="00F60D19"/>
    <w:rsid w:val="00F6279C"/>
    <w:rsid w:val="00F710F8"/>
    <w:rsid w:val="00F77B96"/>
    <w:rsid w:val="00F91FE8"/>
    <w:rsid w:val="00F943A3"/>
    <w:rsid w:val="00FD6FBC"/>
    <w:rsid w:val="00FF5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E2D9F42-A6C0-4449-8392-D19D1E4D2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4D9E"/>
    <w:pPr>
      <w:spacing w:line="254" w:lineRule="auto"/>
    </w:pPr>
    <w:rPr>
      <w:rFonts w:asciiTheme="minorHAnsi" w:hAnsiTheme="minorHAnsi" w:cstheme="minorBidi"/>
      <w:sz w:val="22"/>
    </w:rPr>
  </w:style>
  <w:style w:type="paragraph" w:styleId="Heading1">
    <w:name w:val="heading 1"/>
    <w:basedOn w:val="Normal"/>
    <w:link w:val="Heading1Char"/>
    <w:uiPriority w:val="9"/>
    <w:qFormat/>
    <w:rsid w:val="001C4D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61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D9E"/>
    <w:rPr>
      <w:rFonts w:eastAsia="Times New Roman"/>
      <w:b/>
      <w:bCs/>
      <w:kern w:val="36"/>
      <w:sz w:val="48"/>
      <w:szCs w:val="48"/>
      <w:lang w:eastAsia="en-GB"/>
    </w:rPr>
  </w:style>
  <w:style w:type="character" w:styleId="Hyperlink">
    <w:name w:val="Hyperlink"/>
    <w:basedOn w:val="DefaultParagraphFont"/>
    <w:uiPriority w:val="99"/>
    <w:unhideWhenUsed/>
    <w:rsid w:val="001C4D9E"/>
    <w:rPr>
      <w:color w:val="0563C1" w:themeColor="hyperlink"/>
      <w:u w:val="single"/>
    </w:rPr>
  </w:style>
  <w:style w:type="paragraph" w:styleId="TOC1">
    <w:name w:val="toc 1"/>
    <w:basedOn w:val="Normal"/>
    <w:next w:val="Normal"/>
    <w:autoRedefine/>
    <w:uiPriority w:val="39"/>
    <w:unhideWhenUsed/>
    <w:rsid w:val="001C4D9E"/>
    <w:pPr>
      <w:spacing w:after="100"/>
    </w:pPr>
  </w:style>
  <w:style w:type="paragraph" w:styleId="TOC2">
    <w:name w:val="toc 2"/>
    <w:basedOn w:val="Normal"/>
    <w:next w:val="Normal"/>
    <w:autoRedefine/>
    <w:uiPriority w:val="39"/>
    <w:unhideWhenUsed/>
    <w:rsid w:val="001C4D9E"/>
    <w:pPr>
      <w:spacing w:after="100"/>
      <w:ind w:left="220"/>
    </w:pPr>
  </w:style>
  <w:style w:type="paragraph" w:styleId="TableofFigures">
    <w:name w:val="table of figures"/>
    <w:basedOn w:val="Normal"/>
    <w:next w:val="Normal"/>
    <w:uiPriority w:val="99"/>
    <w:unhideWhenUsed/>
    <w:rsid w:val="001C4D9E"/>
    <w:pPr>
      <w:spacing w:after="0"/>
    </w:pPr>
  </w:style>
  <w:style w:type="paragraph" w:styleId="TOCHeading">
    <w:name w:val="TOC Heading"/>
    <w:basedOn w:val="Heading1"/>
    <w:next w:val="Normal"/>
    <w:uiPriority w:val="39"/>
    <w:unhideWhenUsed/>
    <w:qFormat/>
    <w:rsid w:val="001C4D9E"/>
    <w:pPr>
      <w:keepNext/>
      <w:keepLines/>
      <w:spacing w:before="240" w:beforeAutospacing="0" w:after="0" w:afterAutospacing="0" w:line="256"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3">
    <w:name w:val="toc 3"/>
    <w:basedOn w:val="Normal"/>
    <w:next w:val="Normal"/>
    <w:autoRedefine/>
    <w:uiPriority w:val="39"/>
    <w:unhideWhenUsed/>
    <w:rsid w:val="000F37BF"/>
    <w:pPr>
      <w:spacing w:after="100" w:line="259" w:lineRule="auto"/>
      <w:ind w:left="440"/>
    </w:pPr>
    <w:rPr>
      <w:rFonts w:eastAsiaTheme="minorEastAsia" w:cs="Times New Roman"/>
      <w:lang w:val="en-US"/>
    </w:rPr>
  </w:style>
  <w:style w:type="paragraph" w:styleId="NoSpacing">
    <w:name w:val="No Spacing"/>
    <w:uiPriority w:val="1"/>
    <w:qFormat/>
    <w:rsid w:val="001247C8"/>
    <w:pPr>
      <w:spacing w:after="0" w:line="240" w:lineRule="auto"/>
    </w:pPr>
    <w:rPr>
      <w:rFonts w:asciiTheme="minorHAnsi" w:hAnsiTheme="minorHAnsi" w:cstheme="minorBidi"/>
      <w:sz w:val="22"/>
    </w:rPr>
  </w:style>
  <w:style w:type="paragraph" w:styleId="Caption">
    <w:name w:val="caption"/>
    <w:basedOn w:val="Normal"/>
    <w:next w:val="Normal"/>
    <w:uiPriority w:val="35"/>
    <w:unhideWhenUsed/>
    <w:qFormat/>
    <w:rsid w:val="00EC726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10E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EC4"/>
    <w:rPr>
      <w:rFonts w:asciiTheme="minorHAnsi" w:hAnsiTheme="minorHAnsi" w:cstheme="minorBidi"/>
      <w:sz w:val="22"/>
    </w:rPr>
  </w:style>
  <w:style w:type="paragraph" w:styleId="Footer">
    <w:name w:val="footer"/>
    <w:basedOn w:val="Normal"/>
    <w:link w:val="FooterChar"/>
    <w:uiPriority w:val="99"/>
    <w:unhideWhenUsed/>
    <w:rsid w:val="00010E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EC4"/>
    <w:rPr>
      <w:rFonts w:asciiTheme="minorHAnsi" w:hAnsiTheme="minorHAnsi" w:cstheme="minorBidi"/>
      <w:sz w:val="22"/>
    </w:rPr>
  </w:style>
  <w:style w:type="character" w:customStyle="1" w:styleId="Heading2Char">
    <w:name w:val="Heading 2 Char"/>
    <w:basedOn w:val="DefaultParagraphFont"/>
    <w:link w:val="Heading2"/>
    <w:uiPriority w:val="9"/>
    <w:rsid w:val="00361F21"/>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unhideWhenUsed/>
    <w:rsid w:val="00AF64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F6454"/>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5719B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94779">
      <w:bodyDiv w:val="1"/>
      <w:marLeft w:val="0"/>
      <w:marRight w:val="0"/>
      <w:marTop w:val="0"/>
      <w:marBottom w:val="0"/>
      <w:divBdr>
        <w:top w:val="none" w:sz="0" w:space="0" w:color="auto"/>
        <w:left w:val="none" w:sz="0" w:space="0" w:color="auto"/>
        <w:bottom w:val="none" w:sz="0" w:space="0" w:color="auto"/>
        <w:right w:val="none" w:sz="0" w:space="0" w:color="auto"/>
      </w:divBdr>
    </w:div>
    <w:div w:id="1149248923">
      <w:bodyDiv w:val="1"/>
      <w:marLeft w:val="0"/>
      <w:marRight w:val="0"/>
      <w:marTop w:val="0"/>
      <w:marBottom w:val="0"/>
      <w:divBdr>
        <w:top w:val="none" w:sz="0" w:space="0" w:color="auto"/>
        <w:left w:val="none" w:sz="0" w:space="0" w:color="auto"/>
        <w:bottom w:val="none" w:sz="0" w:space="0" w:color="auto"/>
        <w:right w:val="none" w:sz="0" w:space="0" w:color="auto"/>
      </w:divBdr>
    </w:div>
    <w:div w:id="134790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ijstr.org/final-print/oct2015/Algorithm-To-Ensure-And-Enforce-Brute-force-Attack-resilient-Password-In-Routers.pdf" TargetMode="External"/><Relationship Id="rId3" Type="http://schemas.openxmlformats.org/officeDocument/2006/relationships/styles" Target="styles.xml"/><Relationship Id="rId21" Type="http://schemas.openxmlformats.org/officeDocument/2006/relationships/hyperlink" Target="https://www.researchgate.net/profile/S_Shiva/publication/224123416_A_Survey_of_Game_Theory_as_Applied_to_Network_Security/links/09e415112bb6ddab50000000/A-Survey-of-Game-Theory-as-Applied-to-Network-Security.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csc.gov.uk/content/files/MWR_Threat_Intelligence_Case%20Study_Bruteforc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nfosecwriters.com/Papers/BSullivan_Brute_Force.pdf" TargetMode="External"/><Relationship Id="rId20" Type="http://schemas.openxmlformats.org/officeDocument/2006/relationships/hyperlink" Target="http://www.diva-portal.org/smash/get/diva2:833341/FULLTEXT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pdfs.semanticscholar.org/presentation/dead/6516c5fd7032220f0bc48e7ef72d6fd1ed7a.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feihu.eng.ua.edu/NSF_CPS/year1/w9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3B1FCAC-6C8A-4DCA-9ACE-B9D779F3E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1</Pages>
  <Words>8576</Words>
  <Characters>48884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221</cp:revision>
  <dcterms:created xsi:type="dcterms:W3CDTF">2018-05-22T08:06:00Z</dcterms:created>
  <dcterms:modified xsi:type="dcterms:W3CDTF">2018-05-23T15:11:00Z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