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C869A0" w:rsidRDefault="004B4C7A" w14:paraId="2A06AF6B" w14:textId="77777777">
      <w:pPr>
        <w:pStyle w:val="BodyText"/>
        <w:ind w:left="220"/>
        <w:rPr>
          <w:rFonts w:ascii="Times New Roman"/>
          <w:sz w:val="20"/>
        </w:rPr>
      </w:pPr>
      <w:r>
        <w:rPr>
          <w:rFonts w:ascii="Times New Roman"/>
          <w:noProof/>
          <w:sz w:val="20"/>
          <w:lang w:val="en-GB" w:eastAsia="en-GB"/>
        </w:rPr>
        <w:drawing>
          <wp:inline distT="0" distB="0" distL="0" distR="0" wp14:anchorId="015BE16B" wp14:editId="3CE386D6">
            <wp:extent cx="3526405" cy="1313116"/>
            <wp:effectExtent l="0" t="0" r="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3526405" cy="1313116"/>
                    </a:xfrm>
                    <a:prstGeom prst="rect">
                      <a:avLst/>
                    </a:prstGeom>
                  </pic:spPr>
                </pic:pic>
              </a:graphicData>
            </a:graphic>
          </wp:inline>
        </w:drawing>
      </w:r>
    </w:p>
    <w:p w:rsidR="00C869A0" w:rsidRDefault="00C869A0" w14:paraId="5D84684C" w14:textId="77777777">
      <w:pPr>
        <w:pStyle w:val="BodyText"/>
        <w:rPr>
          <w:rFonts w:ascii="Times New Roman"/>
          <w:sz w:val="20"/>
        </w:rPr>
      </w:pPr>
    </w:p>
    <w:p w:rsidRPr="00A85BFE" w:rsidR="00FC5E1D" w:rsidP="00FC5E1D" w:rsidRDefault="00FC5E1D" w14:paraId="0ECD1863" w14:textId="77777777">
      <w:pPr>
        <w:pStyle w:val="Header"/>
        <w:jc w:val="right"/>
        <w:rPr>
          <w:b/>
          <w:sz w:val="28"/>
          <w:szCs w:val="28"/>
        </w:rPr>
      </w:pPr>
      <w:r w:rsidRPr="00A85BFE">
        <w:rPr>
          <w:b/>
          <w:sz w:val="28"/>
          <w:szCs w:val="28"/>
        </w:rPr>
        <w:t xml:space="preserve">APPENDIX </w:t>
      </w:r>
      <w:r w:rsidRPr="006379DF">
        <w:rPr>
          <w:b/>
          <w:sz w:val="28"/>
          <w:szCs w:val="28"/>
        </w:rPr>
        <w:t>GA36b</w:t>
      </w:r>
    </w:p>
    <w:p w:rsidR="00C869A0" w:rsidRDefault="00C869A0" w14:paraId="645FA3DC" w14:textId="77777777">
      <w:pPr>
        <w:pStyle w:val="BodyText"/>
        <w:spacing w:before="1"/>
        <w:rPr>
          <w:rFonts w:ascii="Times New Roman"/>
          <w:sz w:val="26"/>
        </w:rPr>
      </w:pPr>
    </w:p>
    <w:p w:rsidR="00C869A0" w:rsidP="00FC5E1D" w:rsidRDefault="004B4C7A" w14:paraId="441E0B3C" w14:textId="77777777">
      <w:pPr>
        <w:pStyle w:val="Title"/>
        <w:jc w:val="center"/>
      </w:pPr>
      <w:r>
        <w:t>LEVEL 5 ASSESSMENT SPECIFICATION</w:t>
      </w:r>
    </w:p>
    <w:p w:rsidR="00C869A0" w:rsidRDefault="00C869A0" w14:paraId="4FA1CE3E" w14:textId="77777777">
      <w:pPr>
        <w:pStyle w:val="BodyText"/>
        <w:rPr>
          <w:b/>
          <w:sz w:val="20"/>
        </w:rPr>
      </w:pPr>
    </w:p>
    <w:p w:rsidR="00C869A0" w:rsidRDefault="00C869A0" w14:paraId="0D720B60" w14:textId="77777777">
      <w:pPr>
        <w:pStyle w:val="BodyText"/>
        <w:spacing w:before="2"/>
        <w:rPr>
          <w:b/>
          <w:sz w:val="15"/>
        </w:rPr>
      </w:pPr>
    </w:p>
    <w:tbl>
      <w:tblPr>
        <w:tblW w:w="0" w:type="auto"/>
        <w:tblInd w:w="50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3"/>
        <w:gridCol w:w="3358"/>
        <w:gridCol w:w="2126"/>
        <w:gridCol w:w="2347"/>
      </w:tblGrid>
      <w:tr w:rsidR="00C869A0" w:rsidTr="28323A5B" w14:paraId="7EA33CBB" w14:textId="77777777">
        <w:trPr>
          <w:trHeight w:val="493"/>
        </w:trPr>
        <w:tc>
          <w:tcPr>
            <w:tcW w:w="2093" w:type="dxa"/>
            <w:shd w:val="clear" w:color="auto" w:fill="D9D9D9" w:themeFill="background1" w:themeFillShade="D9"/>
            <w:tcMar/>
          </w:tcPr>
          <w:p w:rsidR="00C869A0" w:rsidRDefault="004B4C7A" w14:paraId="6B2B1619" w14:textId="77777777">
            <w:pPr>
              <w:pStyle w:val="TableParagraph"/>
              <w:spacing w:before="110"/>
              <w:rPr>
                <w:b/>
              </w:rPr>
            </w:pPr>
            <w:r>
              <w:rPr>
                <w:b/>
              </w:rPr>
              <w:t>Student name:</w:t>
            </w:r>
          </w:p>
        </w:tc>
        <w:tc>
          <w:tcPr>
            <w:tcW w:w="3358" w:type="dxa"/>
            <w:tcMar/>
          </w:tcPr>
          <w:p w:rsidR="00C869A0" w:rsidRDefault="00C869A0" w14:paraId="6EFBAE12" w14:textId="77777777">
            <w:pPr>
              <w:pStyle w:val="TableParagraph"/>
              <w:ind w:left="0"/>
              <w:rPr>
                <w:rFonts w:ascii="Times New Roman"/>
              </w:rPr>
            </w:pPr>
          </w:p>
        </w:tc>
        <w:tc>
          <w:tcPr>
            <w:tcW w:w="2126" w:type="dxa"/>
            <w:shd w:val="clear" w:color="auto" w:fill="D9D9D9" w:themeFill="background1" w:themeFillShade="D9"/>
            <w:tcMar/>
          </w:tcPr>
          <w:p w:rsidR="00C869A0" w:rsidRDefault="004B4C7A" w14:paraId="4851E572" w14:textId="77777777">
            <w:pPr>
              <w:pStyle w:val="TableParagraph"/>
              <w:spacing w:before="110"/>
              <w:rPr>
                <w:b/>
              </w:rPr>
            </w:pPr>
            <w:r>
              <w:rPr>
                <w:b/>
              </w:rPr>
              <w:t>Student ID number:</w:t>
            </w:r>
          </w:p>
        </w:tc>
        <w:tc>
          <w:tcPr>
            <w:tcW w:w="2347" w:type="dxa"/>
            <w:tcMar/>
          </w:tcPr>
          <w:p w:rsidR="00C869A0" w:rsidRDefault="00C869A0" w14:paraId="08DC1877" w14:textId="77777777">
            <w:pPr>
              <w:pStyle w:val="TableParagraph"/>
              <w:ind w:left="0"/>
              <w:rPr>
                <w:rFonts w:ascii="Times New Roman"/>
              </w:rPr>
            </w:pPr>
          </w:p>
        </w:tc>
      </w:tr>
      <w:tr w:rsidR="00C869A0" w:rsidTr="28323A5B" w14:paraId="7C502C42" w14:textId="77777777">
        <w:trPr>
          <w:trHeight w:val="494"/>
        </w:trPr>
        <w:tc>
          <w:tcPr>
            <w:tcW w:w="2093" w:type="dxa"/>
            <w:shd w:val="clear" w:color="auto" w:fill="D9D9D9" w:themeFill="background1" w:themeFillShade="D9"/>
            <w:tcMar/>
          </w:tcPr>
          <w:p w:rsidR="00C869A0" w:rsidRDefault="004B4C7A" w14:paraId="575DD847" w14:textId="77777777">
            <w:pPr>
              <w:pStyle w:val="TableParagraph"/>
              <w:spacing w:before="111"/>
              <w:rPr>
                <w:b/>
              </w:rPr>
            </w:pPr>
            <w:proofErr w:type="spellStart"/>
            <w:r>
              <w:rPr>
                <w:b/>
              </w:rPr>
              <w:t>Programme</w:t>
            </w:r>
            <w:proofErr w:type="spellEnd"/>
            <w:r>
              <w:rPr>
                <w:b/>
              </w:rPr>
              <w:t>:</w:t>
            </w:r>
          </w:p>
        </w:tc>
        <w:tc>
          <w:tcPr>
            <w:tcW w:w="7831" w:type="dxa"/>
            <w:gridSpan w:val="3"/>
            <w:tcMar/>
          </w:tcPr>
          <w:p w:rsidR="00C869A0" w:rsidRDefault="004B4C7A" w14:paraId="463F0FDB" w14:textId="77777777">
            <w:pPr>
              <w:pStyle w:val="TableParagraph"/>
              <w:spacing w:before="111"/>
              <w:rPr>
                <w:b/>
              </w:rPr>
            </w:pPr>
            <w:r>
              <w:rPr>
                <w:b/>
              </w:rPr>
              <w:t>BA Business Management</w:t>
            </w:r>
          </w:p>
        </w:tc>
      </w:tr>
      <w:tr w:rsidR="00C869A0" w:rsidTr="28323A5B" w14:paraId="13B858FA" w14:textId="77777777">
        <w:trPr>
          <w:trHeight w:val="489"/>
        </w:trPr>
        <w:tc>
          <w:tcPr>
            <w:tcW w:w="2093" w:type="dxa"/>
            <w:shd w:val="clear" w:color="auto" w:fill="D9D9D9" w:themeFill="background1" w:themeFillShade="D9"/>
            <w:tcMar/>
          </w:tcPr>
          <w:p w:rsidR="00C869A0" w:rsidRDefault="004B4C7A" w14:paraId="2ABEC8CE" w14:textId="77777777">
            <w:pPr>
              <w:pStyle w:val="TableParagraph"/>
              <w:spacing w:before="110"/>
              <w:rPr>
                <w:b/>
              </w:rPr>
            </w:pPr>
            <w:r>
              <w:rPr>
                <w:b/>
              </w:rPr>
              <w:t>Module:</w:t>
            </w:r>
          </w:p>
        </w:tc>
        <w:tc>
          <w:tcPr>
            <w:tcW w:w="7831" w:type="dxa"/>
            <w:gridSpan w:val="3"/>
            <w:tcMar/>
          </w:tcPr>
          <w:p w:rsidR="00C869A0" w:rsidRDefault="00F44A6C" w14:paraId="742A3ECE" w14:textId="0D619179">
            <w:pPr>
              <w:pStyle w:val="TableParagraph"/>
              <w:spacing w:before="110"/>
              <w:rPr>
                <w:b/>
              </w:rPr>
            </w:pPr>
            <w:r>
              <w:rPr>
                <w:b/>
              </w:rPr>
              <w:t>Entrepreneurship</w:t>
            </w:r>
          </w:p>
        </w:tc>
      </w:tr>
      <w:tr w:rsidR="00C869A0" w:rsidTr="28323A5B" w14:paraId="046F941D" w14:textId="77777777">
        <w:trPr>
          <w:trHeight w:val="959"/>
        </w:trPr>
        <w:tc>
          <w:tcPr>
            <w:tcW w:w="2093" w:type="dxa"/>
            <w:shd w:val="clear" w:color="auto" w:fill="D9D9D9" w:themeFill="background1" w:themeFillShade="D9"/>
            <w:tcMar/>
          </w:tcPr>
          <w:p w:rsidR="00C869A0" w:rsidRDefault="004B4C7A" w14:paraId="223A3747" w14:textId="77777777">
            <w:pPr>
              <w:pStyle w:val="TableParagraph"/>
              <w:spacing w:before="115"/>
              <w:rPr>
                <w:b/>
              </w:rPr>
            </w:pPr>
            <w:r>
              <w:rPr>
                <w:b/>
              </w:rPr>
              <w:t>Module code:</w:t>
            </w:r>
          </w:p>
        </w:tc>
        <w:tc>
          <w:tcPr>
            <w:tcW w:w="3358" w:type="dxa"/>
            <w:tcMar/>
          </w:tcPr>
          <w:p w:rsidRPr="007B3707" w:rsidR="00C869A0" w:rsidP="002834A1" w:rsidRDefault="00C869A0" w14:paraId="2E676B12" w14:textId="77777777">
            <w:pPr>
              <w:pStyle w:val="TableParagraph"/>
              <w:ind w:left="0"/>
              <w:jc w:val="center"/>
              <w:rPr>
                <w:b/>
              </w:rPr>
            </w:pPr>
          </w:p>
          <w:p w:rsidRPr="007B3707" w:rsidR="00C869A0" w:rsidP="002834A1" w:rsidRDefault="004B4C7A" w14:paraId="508367EE" w14:textId="77777777">
            <w:pPr>
              <w:pStyle w:val="TableParagraph"/>
              <w:jc w:val="center"/>
              <w:rPr>
                <w:b/>
              </w:rPr>
            </w:pPr>
            <w:r w:rsidRPr="007B3707">
              <w:rPr>
                <w:b/>
              </w:rPr>
              <w:t>LCBB5001</w:t>
            </w:r>
          </w:p>
        </w:tc>
        <w:tc>
          <w:tcPr>
            <w:tcW w:w="2126" w:type="dxa"/>
            <w:shd w:val="clear" w:color="auto" w:fill="D9D9D9" w:themeFill="background1" w:themeFillShade="D9"/>
            <w:tcMar/>
          </w:tcPr>
          <w:p w:rsidRPr="001735AA" w:rsidR="00C869A0" w:rsidP="00A96E8F" w:rsidRDefault="004B4C7A" w14:paraId="5C36FFDC" w14:textId="77777777">
            <w:pPr>
              <w:pStyle w:val="TableParagraph"/>
              <w:spacing w:before="198" w:line="237" w:lineRule="auto"/>
              <w:jc w:val="center"/>
              <w:rPr>
                <w:b/>
                <w:color w:val="000000" w:themeColor="text1"/>
              </w:rPr>
            </w:pPr>
            <w:r w:rsidRPr="001735AA">
              <w:rPr>
                <w:b/>
                <w:color w:val="000000" w:themeColor="text1"/>
              </w:rPr>
              <w:t>Contribution to Overall Module</w:t>
            </w:r>
          </w:p>
          <w:p w:rsidRPr="001735AA" w:rsidR="00C869A0" w:rsidP="00A96E8F" w:rsidRDefault="004B4C7A" w14:paraId="45027210" w14:textId="77777777">
            <w:pPr>
              <w:pStyle w:val="TableParagraph"/>
              <w:spacing w:before="1" w:line="239" w:lineRule="exact"/>
              <w:jc w:val="center"/>
              <w:rPr>
                <w:b/>
                <w:color w:val="000000" w:themeColor="text1"/>
              </w:rPr>
            </w:pPr>
            <w:r w:rsidRPr="001735AA">
              <w:rPr>
                <w:b/>
                <w:color w:val="000000" w:themeColor="text1"/>
              </w:rPr>
              <w:t>Assessment (%):</w:t>
            </w:r>
          </w:p>
        </w:tc>
        <w:tc>
          <w:tcPr>
            <w:tcW w:w="2347" w:type="dxa"/>
            <w:tcMar/>
          </w:tcPr>
          <w:p w:rsidRPr="007B3707" w:rsidR="00C869A0" w:rsidP="007B3707" w:rsidRDefault="00C869A0" w14:paraId="09DEB32C" w14:textId="77777777">
            <w:pPr>
              <w:pStyle w:val="TableParagraph"/>
              <w:ind w:left="0"/>
              <w:jc w:val="center"/>
              <w:rPr>
                <w:b/>
                <w:color w:val="000000" w:themeColor="text1"/>
              </w:rPr>
            </w:pPr>
          </w:p>
          <w:p w:rsidRPr="007B3707" w:rsidR="00C869A0" w:rsidP="007B3707" w:rsidRDefault="004B4C7A" w14:paraId="3F8C4CEA" w14:textId="77777777">
            <w:pPr>
              <w:pStyle w:val="TableParagraph"/>
              <w:ind w:right="882"/>
              <w:jc w:val="center"/>
              <w:rPr>
                <w:b/>
              </w:rPr>
            </w:pPr>
            <w:r w:rsidRPr="007B3707">
              <w:rPr>
                <w:b/>
              </w:rPr>
              <w:t>50%</w:t>
            </w:r>
          </w:p>
        </w:tc>
      </w:tr>
      <w:tr w:rsidRPr="00780FF0" w:rsidR="00C869A0" w:rsidTr="28323A5B" w14:paraId="2ED56A57" w14:textId="77777777">
        <w:trPr>
          <w:trHeight w:val="493"/>
        </w:trPr>
        <w:tc>
          <w:tcPr>
            <w:tcW w:w="2093" w:type="dxa"/>
            <w:shd w:val="clear" w:color="auto" w:fill="D9D9D9" w:themeFill="background1" w:themeFillShade="D9"/>
            <w:tcMar/>
          </w:tcPr>
          <w:p w:rsidR="00C869A0" w:rsidRDefault="004B4C7A" w14:paraId="61FE5380" w14:textId="77777777">
            <w:pPr>
              <w:pStyle w:val="TableParagraph"/>
              <w:spacing w:before="110"/>
              <w:rPr>
                <w:b/>
              </w:rPr>
            </w:pPr>
            <w:r>
              <w:rPr>
                <w:b/>
              </w:rPr>
              <w:t>Module Leader:</w:t>
            </w:r>
          </w:p>
          <w:p w:rsidR="00D555D0" w:rsidRDefault="00D555D0" w14:paraId="4791CD9D" w14:textId="37AA9807">
            <w:pPr>
              <w:pStyle w:val="TableParagraph"/>
              <w:spacing w:before="110"/>
              <w:rPr>
                <w:b/>
              </w:rPr>
            </w:pPr>
            <w:r>
              <w:rPr>
                <w:b/>
              </w:rPr>
              <w:t>Lecturer:</w:t>
            </w:r>
          </w:p>
        </w:tc>
        <w:tc>
          <w:tcPr>
            <w:tcW w:w="3358" w:type="dxa"/>
            <w:tcMar/>
          </w:tcPr>
          <w:p w:rsidR="00C869A0" w:rsidP="002834A1" w:rsidRDefault="002A1ED7" w14:paraId="0B36ACA7" w14:textId="77777777">
            <w:pPr>
              <w:pStyle w:val="TableParagraph"/>
              <w:spacing w:before="110"/>
              <w:jc w:val="center"/>
              <w:rPr>
                <w:b/>
              </w:rPr>
            </w:pPr>
            <w:r w:rsidRPr="007B3707">
              <w:rPr>
                <w:b/>
              </w:rPr>
              <w:t xml:space="preserve">Vasilios </w:t>
            </w:r>
            <w:proofErr w:type="spellStart"/>
            <w:r w:rsidRPr="007B3707">
              <w:rPr>
                <w:b/>
              </w:rPr>
              <w:t>Tavlaridis</w:t>
            </w:r>
            <w:proofErr w:type="spellEnd"/>
          </w:p>
          <w:p w:rsidRPr="007B3707" w:rsidR="00D555D0" w:rsidP="002834A1" w:rsidRDefault="00D555D0" w14:paraId="3F89D8E7" w14:textId="26743DFC">
            <w:pPr>
              <w:pStyle w:val="TableParagraph"/>
              <w:spacing w:before="110"/>
              <w:jc w:val="center"/>
              <w:rPr>
                <w:b/>
              </w:rPr>
            </w:pPr>
          </w:p>
        </w:tc>
        <w:tc>
          <w:tcPr>
            <w:tcW w:w="2126" w:type="dxa"/>
            <w:shd w:val="clear" w:color="auto" w:fill="D9D9D9" w:themeFill="background1" w:themeFillShade="D9"/>
            <w:tcMar/>
          </w:tcPr>
          <w:p w:rsidR="00C869A0" w:rsidP="00A96E8F" w:rsidRDefault="004B4C7A" w14:paraId="2652D9BB" w14:textId="77777777">
            <w:pPr>
              <w:pStyle w:val="TableParagraph"/>
              <w:spacing w:before="110"/>
              <w:jc w:val="center"/>
              <w:rPr>
                <w:b/>
              </w:rPr>
            </w:pPr>
            <w:r>
              <w:rPr>
                <w:b/>
              </w:rPr>
              <w:t>Internal Verifier:</w:t>
            </w:r>
          </w:p>
        </w:tc>
        <w:tc>
          <w:tcPr>
            <w:tcW w:w="2347" w:type="dxa"/>
            <w:tcMar/>
          </w:tcPr>
          <w:p w:rsidRPr="00780FF0" w:rsidR="00C869A0" w:rsidP="007B3707" w:rsidRDefault="00C869A0" w14:paraId="26EDEEB6" w14:textId="77777777">
            <w:pPr>
              <w:pStyle w:val="TableParagraph"/>
              <w:ind w:left="0"/>
              <w:jc w:val="center"/>
              <w:rPr>
                <w:b/>
                <w:bCs/>
                <w:color w:val="000000" w:themeColor="text1"/>
                <w:lang w:val="pt-PT"/>
              </w:rPr>
            </w:pPr>
          </w:p>
          <w:p w:rsidRPr="00780FF0" w:rsidR="000E01F2" w:rsidP="007B3707" w:rsidRDefault="00780FF0" w14:paraId="53779D2B" w14:textId="272E9A98">
            <w:pPr>
              <w:pStyle w:val="TableParagraph"/>
              <w:ind w:left="0"/>
              <w:jc w:val="center"/>
              <w:rPr>
                <w:b/>
                <w:bCs/>
                <w:color w:val="000000" w:themeColor="text1"/>
                <w:lang w:val="pt-PT"/>
              </w:rPr>
            </w:pPr>
            <w:r w:rsidRPr="00780FF0">
              <w:rPr>
                <w:b/>
                <w:bCs/>
                <w:color w:val="000000" w:themeColor="text1"/>
                <w:lang w:val="pt-PT"/>
              </w:rPr>
              <w:t xml:space="preserve">Liyanage Rodrigo </w:t>
            </w:r>
          </w:p>
        </w:tc>
      </w:tr>
      <w:tr w:rsidR="00C869A0" w:rsidTr="28323A5B" w14:paraId="604154DE" w14:textId="77777777">
        <w:trPr>
          <w:trHeight w:val="1238"/>
        </w:trPr>
        <w:tc>
          <w:tcPr>
            <w:tcW w:w="2093" w:type="dxa"/>
            <w:shd w:val="clear" w:color="auto" w:fill="D9D9D9" w:themeFill="background1" w:themeFillShade="D9"/>
            <w:tcMar/>
          </w:tcPr>
          <w:p w:rsidR="00C869A0" w:rsidRDefault="004B4C7A" w14:paraId="4C5D5EC7" w14:textId="77777777">
            <w:pPr>
              <w:pStyle w:val="TableParagraph"/>
              <w:spacing w:before="110"/>
              <w:rPr>
                <w:b/>
              </w:rPr>
            </w:pPr>
            <w:r>
              <w:rPr>
                <w:b/>
              </w:rPr>
              <w:t>Assignment Title:</w:t>
            </w:r>
          </w:p>
        </w:tc>
        <w:tc>
          <w:tcPr>
            <w:tcW w:w="3358" w:type="dxa"/>
            <w:tcMar/>
          </w:tcPr>
          <w:p w:rsidRPr="007B3707" w:rsidR="00C869A0" w:rsidP="002834A1" w:rsidRDefault="002834A1" w14:paraId="52A18D1D" w14:textId="3EF39864">
            <w:pPr>
              <w:pStyle w:val="TableParagraph"/>
              <w:spacing w:before="208"/>
              <w:ind w:left="0"/>
              <w:jc w:val="center"/>
              <w:rPr>
                <w:b/>
              </w:rPr>
            </w:pPr>
            <w:r w:rsidRPr="007B3707">
              <w:rPr>
                <w:b/>
              </w:rPr>
              <w:t xml:space="preserve">Assessment Component 1: </w:t>
            </w:r>
            <w:r w:rsidRPr="007B3707" w:rsidR="004B4C7A">
              <w:rPr>
                <w:b/>
              </w:rPr>
              <w:t>Written Report</w:t>
            </w:r>
            <w:r w:rsidRPr="007B3707" w:rsidR="000860D8">
              <w:rPr>
                <w:b/>
              </w:rPr>
              <w:t>/ Business Plan</w:t>
            </w:r>
          </w:p>
        </w:tc>
        <w:tc>
          <w:tcPr>
            <w:tcW w:w="2126" w:type="dxa"/>
            <w:shd w:val="clear" w:color="auto" w:fill="D9D9D9" w:themeFill="background1" w:themeFillShade="D9"/>
            <w:tcMar/>
          </w:tcPr>
          <w:p w:rsidR="00C869A0" w:rsidP="00A96E8F" w:rsidRDefault="004B4C7A" w14:paraId="1AAF64C8" w14:textId="4C021648">
            <w:pPr>
              <w:pStyle w:val="TableParagraph"/>
              <w:tabs>
                <w:tab w:val="left" w:pos="969"/>
                <w:tab w:val="left" w:pos="1866"/>
              </w:tabs>
              <w:spacing w:before="110"/>
              <w:ind w:right="99"/>
              <w:jc w:val="center"/>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347" w:type="dxa"/>
            <w:tcMar/>
          </w:tcPr>
          <w:p w:rsidRPr="007B3707" w:rsidR="00C869A0" w:rsidP="007B3707" w:rsidRDefault="004B4C7A" w14:paraId="55BA1EED" w14:textId="734335CE">
            <w:pPr>
              <w:pStyle w:val="TableParagraph"/>
              <w:spacing w:before="110" w:line="355" w:lineRule="auto"/>
              <w:ind w:left="231" w:right="824"/>
              <w:jc w:val="center"/>
              <w:rPr>
                <w:b/>
              </w:rPr>
            </w:pPr>
            <w:r w:rsidRPr="007B3707">
              <w:rPr>
                <w:b/>
              </w:rPr>
              <w:t>Report – 2000</w:t>
            </w:r>
            <w:r w:rsidRPr="007B3707" w:rsidR="002834A1">
              <w:rPr>
                <w:b/>
              </w:rPr>
              <w:t xml:space="preserve"> ±</w:t>
            </w:r>
            <w:r w:rsidRPr="007B3707">
              <w:rPr>
                <w:b/>
              </w:rPr>
              <w:t xml:space="preserve"> </w:t>
            </w:r>
            <w:bookmarkStart w:name="_Hlk82637156" w:id="0"/>
            <w:r w:rsidRPr="007B3707">
              <w:rPr>
                <w:b/>
              </w:rPr>
              <w:t>10%</w:t>
            </w:r>
            <w:bookmarkEnd w:id="0"/>
          </w:p>
        </w:tc>
      </w:tr>
      <w:tr w:rsidR="00A509F5" w:rsidTr="28323A5B" w14:paraId="4D674D97" w14:textId="77777777">
        <w:trPr>
          <w:trHeight w:val="748"/>
        </w:trPr>
        <w:tc>
          <w:tcPr>
            <w:tcW w:w="2093" w:type="dxa"/>
            <w:shd w:val="clear" w:color="auto" w:fill="D9D9D9" w:themeFill="background1" w:themeFillShade="D9"/>
            <w:tcMar/>
          </w:tcPr>
          <w:p w:rsidR="00A509F5" w:rsidP="00A509F5" w:rsidRDefault="00A509F5" w14:paraId="4561C2A2" w14:textId="77777777">
            <w:pPr>
              <w:pStyle w:val="TableParagraph"/>
              <w:spacing w:before="110"/>
              <w:rPr>
                <w:b/>
              </w:rPr>
            </w:pPr>
            <w:r>
              <w:rPr>
                <w:b/>
              </w:rPr>
              <w:t>Submission deadlines:</w:t>
            </w:r>
          </w:p>
        </w:tc>
        <w:tc>
          <w:tcPr>
            <w:tcW w:w="3358" w:type="dxa"/>
            <w:tcMar/>
          </w:tcPr>
          <w:p w:rsidRPr="007B3707" w:rsidR="00A509F5" w:rsidP="00A509F5" w:rsidRDefault="00A509F5" w14:paraId="20F86C97" w14:textId="77777777">
            <w:pPr>
              <w:pStyle w:val="TableParagraph"/>
              <w:spacing w:before="1"/>
              <w:ind w:left="0"/>
              <w:rPr>
                <w:b/>
                <w:color w:val="C00000"/>
              </w:rPr>
            </w:pPr>
          </w:p>
          <w:p w:rsidRPr="007B3707" w:rsidR="00A509F5" w:rsidP="7D2D0E58" w:rsidRDefault="00A94936" w14:paraId="5CB5DD1D" w14:textId="50298602">
            <w:pPr>
              <w:pStyle w:val="TableParagraph"/>
              <w:spacing w:before="1"/>
              <w:ind w:left="0"/>
              <w:jc w:val="center"/>
              <w:rPr>
                <w:b w:val="1"/>
                <w:bCs w:val="1"/>
                <w:color w:val="C00000"/>
              </w:rPr>
            </w:pPr>
            <w:r w:rsidRPr="7D2D0E58" w:rsidR="00A94936">
              <w:rPr>
                <w:b w:val="1"/>
                <w:bCs w:val="1"/>
                <w:color w:val="FF0000"/>
              </w:rPr>
              <w:t>Submission</w:t>
            </w:r>
            <w:r w:rsidRPr="7D2D0E58" w:rsidR="00173ED8">
              <w:rPr>
                <w:b w:val="1"/>
                <w:bCs w:val="1"/>
                <w:color w:val="FF0000"/>
              </w:rPr>
              <w:t xml:space="preserve"> Date</w:t>
            </w:r>
            <w:r w:rsidRPr="7D2D0E58" w:rsidR="00A94936">
              <w:rPr>
                <w:b w:val="1"/>
                <w:bCs w:val="1"/>
                <w:color w:val="FF0000"/>
              </w:rPr>
              <w:t xml:space="preserve">: </w:t>
            </w:r>
            <w:r w:rsidRPr="7D2D0E58" w:rsidR="00C35FA5">
              <w:rPr>
                <w:b w:val="1"/>
                <w:bCs w:val="1"/>
                <w:color w:val="FF0000"/>
              </w:rPr>
              <w:t>0</w:t>
            </w:r>
            <w:r w:rsidRPr="7D2D0E58" w:rsidR="3B222F68">
              <w:rPr>
                <w:b w:val="1"/>
                <w:bCs w:val="1"/>
                <w:color w:val="FF0000"/>
              </w:rPr>
              <w:t>2</w:t>
            </w:r>
            <w:r w:rsidRPr="7D2D0E58" w:rsidR="00C35FA5">
              <w:rPr>
                <w:b w:val="1"/>
                <w:bCs w:val="1"/>
                <w:color w:val="FF0000"/>
              </w:rPr>
              <w:t>/0</w:t>
            </w:r>
            <w:r w:rsidRPr="7D2D0E58" w:rsidR="0C3C97EC">
              <w:rPr>
                <w:b w:val="1"/>
                <w:bCs w:val="1"/>
                <w:color w:val="FF0000"/>
              </w:rPr>
              <w:t>8</w:t>
            </w:r>
            <w:r w:rsidRPr="7D2D0E58" w:rsidR="00C35FA5">
              <w:rPr>
                <w:b w:val="1"/>
                <w:bCs w:val="1"/>
                <w:color w:val="FF0000"/>
              </w:rPr>
              <w:t>/2024</w:t>
            </w:r>
            <w:r w:rsidRPr="7D2D0E58" w:rsidR="00E773E6">
              <w:rPr>
                <w:b w:val="1"/>
                <w:bCs w:val="1"/>
                <w:color w:val="FF0000"/>
              </w:rPr>
              <w:t xml:space="preserve"> </w:t>
            </w:r>
            <w:r w:rsidRPr="7D2D0E58" w:rsidR="00B5430B">
              <w:rPr>
                <w:b w:val="1"/>
                <w:bCs w:val="1"/>
                <w:color w:val="FF0000"/>
              </w:rPr>
              <w:t>before</w:t>
            </w:r>
            <w:r w:rsidRPr="7D2D0E58" w:rsidR="00E773E6">
              <w:rPr>
                <w:b w:val="1"/>
                <w:bCs w:val="1"/>
                <w:color w:val="FF0000"/>
              </w:rPr>
              <w:t xml:space="preserve"> </w:t>
            </w:r>
            <w:r w:rsidRPr="7D2D0E58" w:rsidR="45E02FC0">
              <w:rPr>
                <w:b w:val="1"/>
                <w:bCs w:val="1"/>
                <w:color w:val="FF0000"/>
              </w:rPr>
              <w:t>2</w:t>
            </w:r>
            <w:r w:rsidRPr="7D2D0E58" w:rsidR="00E773E6">
              <w:rPr>
                <w:b w:val="1"/>
                <w:bCs w:val="1"/>
                <w:color w:val="FF0000"/>
              </w:rPr>
              <w:t>pm</w:t>
            </w:r>
          </w:p>
        </w:tc>
        <w:tc>
          <w:tcPr>
            <w:tcW w:w="2126" w:type="dxa"/>
            <w:shd w:val="clear" w:color="auto" w:fill="D9D9D9" w:themeFill="background1" w:themeFillShade="D9"/>
            <w:tcMar/>
          </w:tcPr>
          <w:p w:rsidRPr="00A509F5" w:rsidR="00A509F5" w:rsidP="00A96E8F" w:rsidRDefault="00A509F5" w14:paraId="47F07707" w14:textId="76C440CB">
            <w:pPr>
              <w:pStyle w:val="TableParagraph"/>
              <w:ind w:left="0"/>
              <w:jc w:val="center"/>
              <w:rPr>
                <w:rFonts w:ascii="Times New Roman"/>
                <w:bCs/>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47" w:type="dxa"/>
            <w:tcMar/>
          </w:tcPr>
          <w:p w:rsidRPr="007B3707" w:rsidR="00A509F5" w:rsidP="007B3707" w:rsidRDefault="00A509F5" w14:paraId="4B162A4D" w14:textId="77777777">
            <w:pPr>
              <w:pStyle w:val="TableParagraph"/>
              <w:jc w:val="center"/>
            </w:pPr>
          </w:p>
          <w:p w:rsidRPr="007B3707" w:rsidR="00A509F5" w:rsidP="28323A5B" w:rsidRDefault="00780FF0" w14:paraId="6F132B0C" w14:textId="22CB9B72">
            <w:pPr>
              <w:pStyle w:val="TableParagraph"/>
              <w:ind w:left="0"/>
              <w:jc w:val="center"/>
              <w:rPr>
                <w:b w:val="1"/>
                <w:bCs w:val="1"/>
                <w:color w:val="FF0000"/>
              </w:rPr>
            </w:pPr>
            <w:r w:rsidRPr="28323A5B" w:rsidR="6072CCE1">
              <w:rPr>
                <w:b w:val="1"/>
                <w:bCs w:val="1"/>
                <w:color w:val="FF0000"/>
              </w:rPr>
              <w:t>30</w:t>
            </w:r>
            <w:r w:rsidRPr="28323A5B" w:rsidR="00780FF0">
              <w:rPr>
                <w:b w:val="1"/>
                <w:bCs w:val="1"/>
                <w:color w:val="FF0000"/>
              </w:rPr>
              <w:t>/0</w:t>
            </w:r>
            <w:r w:rsidRPr="28323A5B" w:rsidR="7A84B906">
              <w:rPr>
                <w:b w:val="1"/>
                <w:bCs w:val="1"/>
                <w:color w:val="FF0000"/>
              </w:rPr>
              <w:t>8</w:t>
            </w:r>
            <w:r w:rsidRPr="28323A5B" w:rsidR="00780FF0">
              <w:rPr>
                <w:b w:val="1"/>
                <w:bCs w:val="1"/>
                <w:color w:val="FF0000"/>
              </w:rPr>
              <w:t>/2024</w:t>
            </w:r>
          </w:p>
        </w:tc>
      </w:tr>
      <w:tr w:rsidR="00C869A0" w:rsidTr="28323A5B" w14:paraId="0BD0961D" w14:textId="77777777">
        <w:trPr>
          <w:trHeight w:val="2635"/>
        </w:trPr>
        <w:tc>
          <w:tcPr>
            <w:tcW w:w="2093" w:type="dxa"/>
            <w:shd w:val="clear" w:color="auto" w:fill="D9D9D9" w:themeFill="background1" w:themeFillShade="D9"/>
            <w:tcMar/>
          </w:tcPr>
          <w:p w:rsidR="00C869A0" w:rsidRDefault="004B4C7A" w14:paraId="0F1878CB" w14:textId="77777777">
            <w:pPr>
              <w:pStyle w:val="TableParagraph"/>
              <w:spacing w:before="110"/>
              <w:rPr>
                <w:b/>
              </w:rPr>
            </w:pPr>
            <w:r>
              <w:rPr>
                <w:b/>
              </w:rPr>
              <w:t>Submission method:</w:t>
            </w:r>
          </w:p>
        </w:tc>
        <w:tc>
          <w:tcPr>
            <w:tcW w:w="7831" w:type="dxa"/>
            <w:gridSpan w:val="3"/>
            <w:tcMar/>
          </w:tcPr>
          <w:p w:rsidRPr="00A406E5" w:rsidR="00E15300" w:rsidP="00E15300" w:rsidRDefault="00E15300" w14:paraId="61F974A9" w14:textId="161B782C">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E15300" w:rsidP="00E15300" w:rsidRDefault="00E15300" w14:paraId="39FD6BD5" w14:textId="77777777">
            <w:pPr>
              <w:spacing w:before="120" w:after="120"/>
              <w:ind w:left="240" w:right="220"/>
              <w:jc w:val="both"/>
              <w:rPr>
                <w:b/>
              </w:rPr>
            </w:pPr>
            <w:r w:rsidRPr="00A406E5">
              <w:rPr>
                <w:b/>
              </w:rPr>
              <w:t xml:space="preserve">Alternative submission method (if applicable): </w:t>
            </w:r>
          </w:p>
          <w:p w:rsidR="00C869A0" w:rsidP="00E15300" w:rsidRDefault="00E15300" w14:paraId="5005DBDD" w14:textId="4A1EAE8F">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rsidTr="28323A5B" w14:paraId="6DCF87C7" w14:textId="77777777">
        <w:trPr>
          <w:trHeight w:val="1252"/>
        </w:trPr>
        <w:tc>
          <w:tcPr>
            <w:tcW w:w="2093" w:type="dxa"/>
            <w:shd w:val="clear" w:color="auto" w:fill="D9D9D9" w:themeFill="background1" w:themeFillShade="D9"/>
            <w:tcMar/>
          </w:tcPr>
          <w:p w:rsidR="00C869A0" w:rsidRDefault="004B4C7A" w14:paraId="5C1B8E6E" w14:textId="77777777">
            <w:pPr>
              <w:pStyle w:val="TableParagraph"/>
              <w:spacing w:before="110"/>
              <w:ind w:right="681"/>
              <w:rPr>
                <w:b/>
              </w:rPr>
            </w:pPr>
            <w:r>
              <w:rPr>
                <w:b/>
              </w:rPr>
              <w:t>Academic honesty / referencing:</w:t>
            </w:r>
          </w:p>
        </w:tc>
        <w:tc>
          <w:tcPr>
            <w:tcW w:w="7831" w:type="dxa"/>
            <w:gridSpan w:val="3"/>
            <w:tcMar/>
          </w:tcPr>
          <w:p w:rsidR="00C869A0" w:rsidP="00E15300" w:rsidRDefault="00E15300" w14:paraId="2833FF22" w14:textId="27761AEC">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C869A0" w:rsidRDefault="00C869A0" w14:paraId="4D98C19F" w14:textId="77777777">
      <w:pPr>
        <w:jc w:val="both"/>
        <w:sectPr w:rsidR="00C869A0">
          <w:type w:val="continuous"/>
          <w:pgSz w:w="11910" w:h="16840" w:orient="portrait"/>
          <w:pgMar w:top="1560" w:right="600" w:bottom="280" w:left="500" w:header="720" w:footer="720" w:gutter="0"/>
          <w:cols w:space="720"/>
        </w:sect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F227A6" w:rsidR="00F227A6" w:rsidTr="00627AA1" w14:paraId="6AFDD16A" w14:textId="77777777">
        <w:tc>
          <w:tcPr>
            <w:tcW w:w="9747" w:type="dxa"/>
            <w:shd w:val="pct10" w:color="auto" w:fill="auto"/>
          </w:tcPr>
          <w:p w:rsidRPr="00F227A6" w:rsidR="00F227A6" w:rsidP="00F227A6" w:rsidRDefault="00F227A6" w14:paraId="36FEE0AB" w14:textId="1951749A">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Pr="00F227A6" w:rsidR="00F227A6" w:rsidTr="00960DB5" w14:paraId="5954411D" w14:textId="77777777">
        <w:trPr>
          <w:trHeight w:val="2554"/>
        </w:trPr>
        <w:tc>
          <w:tcPr>
            <w:tcW w:w="9747" w:type="dxa"/>
          </w:tcPr>
          <w:p w:rsidRPr="00BC742C" w:rsidR="00F227A6" w:rsidP="00E15300" w:rsidRDefault="00F227A6" w14:paraId="2657D2C9" w14:textId="77777777">
            <w:pPr>
              <w:widowControl/>
              <w:autoSpaceDE/>
              <w:autoSpaceDN/>
              <w:jc w:val="center"/>
              <w:rPr>
                <w:rFonts w:eastAsia="Times New Roman"/>
                <w:lang w:val="en-GB" w:eastAsia="en-GB"/>
              </w:rPr>
            </w:pPr>
          </w:p>
          <w:p w:rsidR="00BC742C" w:rsidP="00E15300" w:rsidRDefault="00F227A6" w14:paraId="68D1E1D2" w14:textId="6D3C9825">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rsidRPr="00E15300" w:rsidR="00640DF3" w:rsidP="00E15300" w:rsidRDefault="00640DF3" w14:paraId="48A5B51C" w14:textId="77777777">
            <w:pPr>
              <w:widowControl/>
              <w:autoSpaceDE/>
              <w:autoSpaceDN/>
              <w:ind w:left="360"/>
              <w:jc w:val="center"/>
              <w:rPr>
                <w:rFonts w:eastAsia="Times New Roman"/>
                <w:b/>
                <w:bCs/>
                <w:u w:val="single"/>
                <w:lang w:val="en-GB" w:eastAsia="en-GB"/>
              </w:rPr>
            </w:pPr>
          </w:p>
          <w:p w:rsidRPr="00BC742C" w:rsidR="00F227A6" w:rsidP="002C35CE" w:rsidRDefault="00F227A6" w14:paraId="123E257D" w14:textId="2A99C972">
            <w:pPr>
              <w:widowControl/>
              <w:autoSpaceDE/>
              <w:autoSpaceDN/>
              <w:ind w:left="360"/>
              <w:rPr>
                <w:rFonts w:eastAsia="Times New Roman"/>
                <w:lang w:val="en-GB" w:eastAsia="en-GB"/>
              </w:rPr>
            </w:pPr>
            <w:r w:rsidRPr="00BC742C">
              <w:rPr>
                <w:rFonts w:eastAsia="Times New Roman"/>
                <w:lang w:val="en-GB" w:eastAsia="en-GB"/>
              </w:rPr>
              <w:t>Upon the successful completion of this module, the student should be able to:</w:t>
            </w:r>
          </w:p>
          <w:p w:rsidRPr="00BC742C" w:rsidR="00F227A6" w:rsidP="002C35CE" w:rsidRDefault="00F227A6" w14:paraId="7530F649" w14:textId="77777777">
            <w:pPr>
              <w:widowControl/>
              <w:autoSpaceDE/>
              <w:autoSpaceDN/>
              <w:ind w:left="360"/>
              <w:rPr>
                <w:rFonts w:eastAsia="Times New Roman"/>
                <w:lang w:val="en-GB" w:eastAsia="en-GB"/>
              </w:rPr>
            </w:pPr>
          </w:p>
          <w:p w:rsidRPr="00BC742C" w:rsidR="00F227A6" w:rsidP="002C35CE" w:rsidRDefault="00F227A6" w14:paraId="3BBADFDD" w14:textId="77777777">
            <w:pPr>
              <w:widowControl/>
              <w:numPr>
                <w:ilvl w:val="0"/>
                <w:numId w:val="6"/>
              </w:numPr>
              <w:autoSpaceDE/>
              <w:autoSpaceDN/>
              <w:contextualSpacing/>
              <w:rPr>
                <w:rFonts w:eastAsia="Times New Roman"/>
                <w:lang w:val="en-GB" w:eastAsia="en-GB"/>
              </w:rPr>
            </w:pPr>
            <w:r w:rsidRPr="00BC742C">
              <w:rPr>
                <w:rFonts w:eastAsia="Times New Roman"/>
                <w:lang w:val="en-GB" w:eastAsia="en-GB"/>
              </w:rPr>
              <w:t>Evaluate the theoretical knowledge of entrepreneurship</w:t>
            </w:r>
          </w:p>
          <w:p w:rsidRPr="00BC742C" w:rsidR="00F227A6" w:rsidP="002C35CE" w:rsidRDefault="00F227A6" w14:paraId="0B2AF19D" w14:textId="77777777">
            <w:pPr>
              <w:widowControl/>
              <w:autoSpaceDE/>
              <w:autoSpaceDN/>
              <w:ind w:left="1069"/>
              <w:contextualSpacing/>
              <w:rPr>
                <w:rFonts w:eastAsia="Times New Roman"/>
                <w:lang w:val="en-GB" w:eastAsia="en-GB"/>
              </w:rPr>
            </w:pPr>
          </w:p>
          <w:p w:rsidRPr="00BC742C" w:rsidR="00F227A6" w:rsidP="002C35CE" w:rsidRDefault="00F227A6" w14:paraId="1F8B82ED" w14:textId="77777777">
            <w:pPr>
              <w:widowControl/>
              <w:numPr>
                <w:ilvl w:val="0"/>
                <w:numId w:val="6"/>
              </w:numPr>
              <w:autoSpaceDE/>
              <w:autoSpaceDN/>
              <w:contextualSpacing/>
              <w:rPr>
                <w:rFonts w:eastAsia="Times New Roman"/>
                <w:lang w:val="en-GB" w:eastAsia="en-GB"/>
              </w:rPr>
            </w:pPr>
            <w:r w:rsidRPr="00BC742C">
              <w:rPr>
                <w:rFonts w:eastAsia="Times New Roman"/>
                <w:lang w:val="en-GB" w:eastAsia="en-GB"/>
              </w:rPr>
              <w:t>Apply the methods and techniques learned to review, consolidate, extend, and apply knowledge and understanding to initiate and carry out a business plan.</w:t>
            </w:r>
          </w:p>
          <w:p w:rsidRPr="00BC742C" w:rsidR="00F227A6" w:rsidP="00960DB5" w:rsidRDefault="00F227A6" w14:paraId="55487F9B" w14:textId="4FFFB339">
            <w:pPr>
              <w:widowControl/>
              <w:autoSpaceDE/>
              <w:autoSpaceDN/>
              <w:contextualSpacing/>
              <w:rPr>
                <w:rFonts w:eastAsia="Times New Roman"/>
                <w:lang w:val="en-GB" w:eastAsia="en-GB"/>
              </w:rPr>
            </w:pPr>
          </w:p>
        </w:tc>
      </w:tr>
    </w:tbl>
    <w:p w:rsidRPr="00960DB5" w:rsidR="00C869A0" w:rsidP="00960DB5" w:rsidRDefault="007614F9" w14:paraId="71C0A72E" w14:textId="329C0402">
      <w:pPr>
        <w:spacing w:before="94"/>
        <w:ind w:left="220"/>
        <w:rPr>
          <w:b/>
          <w:color w:val="FF0000"/>
          <w:lang w:val="en-GB"/>
        </w:rPr>
      </w:pPr>
      <w:r>
        <w:rPr>
          <w:noProof/>
          <w:sz w:val="24"/>
        </w:rPr>
        <mc:AlternateContent>
          <mc:Choice Requires="wps">
            <w:drawing>
              <wp:anchor distT="0" distB="0" distL="0" distR="0" simplePos="0" relativeHeight="487587840" behindDoc="1" locked="0" layoutInCell="1" allowOverlap="1" wp14:anchorId="7FB885B9" wp14:editId="420AC7B3">
                <wp:simplePos x="0" y="0"/>
                <wp:positionH relativeFrom="page">
                  <wp:posOffset>790575</wp:posOffset>
                </wp:positionH>
                <wp:positionV relativeFrom="paragraph">
                  <wp:posOffset>129540</wp:posOffset>
                </wp:positionV>
                <wp:extent cx="5726430" cy="213995"/>
                <wp:effectExtent l="0" t="0" r="0" b="0"/>
                <wp:wrapTopAndBottom/>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rsidR="00C869A0" w:rsidRDefault="004B4C7A" w14:paraId="11F0DA4B" w14:textId="77777777">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w14:anchorId="7FB885B9">
                <v:stroke joinstyle="miter"/>
                <v:path gradientshapeok="t" o:connecttype="rect"/>
              </v:shapetype>
              <v:shape id="Text Box 5" style="position:absolute;left:0;text-align:left;margin-left:62.25pt;margin-top:10.2pt;width:450.9pt;height:16.8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adaaaa"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">
                <v:textbox inset="0,0,0,0">
                  <w:txbxContent>
                    <w:p w:rsidR="00C869A0" w:rsidRDefault="004B4C7A" w14:paraId="11F0DA4B" w14:textId="77777777">
                      <w:pPr>
                        <w:spacing w:line="314" w:lineRule="exact"/>
                        <w:ind w:left="3099" w:right="3114"/>
                        <w:jc w:val="center"/>
                        <w:rPr>
                          <w:b/>
                          <w:sz w:val="28"/>
                        </w:rPr>
                      </w:pPr>
                      <w:r>
                        <w:rPr>
                          <w:b/>
                          <w:sz w:val="28"/>
                        </w:rPr>
                        <w:t>TASK DESCRIPTION</w:t>
                      </w:r>
                    </w:p>
                  </w:txbxContent>
                </v:textbox>
                <w10:wrap type="topAndBottom" anchorx="page"/>
              </v:shape>
            </w:pict>
          </mc:Fallback>
        </mc:AlternateContent>
      </w:r>
    </w:p>
    <w:p w:rsidR="00EC7C05" w:rsidP="00E112FC" w:rsidRDefault="00EC7C05" w14:paraId="3222BE41" w14:textId="1F01B26D">
      <w:pPr>
        <w:ind w:left="220"/>
        <w:jc w:val="center"/>
        <w:rPr>
          <w:b/>
        </w:rPr>
      </w:pPr>
      <w:r>
        <w:rPr>
          <w:b/>
          <w:noProof/>
        </w:rPr>
        <w:drawing>
          <wp:inline distT="0" distB="0" distL="0" distR="0" wp14:anchorId="1F26C908" wp14:editId="1D006AB0">
            <wp:extent cx="5916930" cy="1812897"/>
            <wp:effectExtent l="0" t="0" r="0" b="0"/>
            <wp:docPr id="1307224436" name="Picture 1" descr="A blue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224436" name="Picture 1" descr="A blue and white logo&#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50797" cy="1823273"/>
                    </a:xfrm>
                    <a:prstGeom prst="rect">
                      <a:avLst/>
                    </a:prstGeom>
                  </pic:spPr>
                </pic:pic>
              </a:graphicData>
            </a:graphic>
          </wp:inline>
        </w:drawing>
      </w:r>
    </w:p>
    <w:p w:rsidR="00EC7C05" w:rsidP="00E112FC" w:rsidRDefault="00EC7C05" w14:paraId="1072D206" w14:textId="77777777">
      <w:pPr>
        <w:ind w:left="220"/>
        <w:jc w:val="center"/>
        <w:rPr>
          <w:b/>
        </w:rPr>
      </w:pPr>
    </w:p>
    <w:p w:rsidR="00EC7C05" w:rsidP="00EC7C05" w:rsidRDefault="00EC7C05" w14:paraId="55AACD9E" w14:textId="77777777">
      <w:pPr>
        <w:rPr>
          <w:b/>
        </w:rPr>
      </w:pPr>
    </w:p>
    <w:p w:rsidR="00C869A0" w:rsidP="00E112FC" w:rsidRDefault="00592E63" w14:paraId="05F102C5" w14:textId="35749CA9">
      <w:pPr>
        <w:ind w:left="220"/>
        <w:jc w:val="center"/>
        <w:rPr>
          <w:b/>
        </w:rPr>
      </w:pPr>
      <w:r>
        <w:rPr>
          <w:b/>
        </w:rPr>
        <w:t>Assessment component</w:t>
      </w:r>
      <w:r w:rsidR="004B4C7A">
        <w:rPr>
          <w:b/>
        </w:rPr>
        <w:t xml:space="preserve"> </w:t>
      </w:r>
      <w:r w:rsidR="00B952D9">
        <w:rPr>
          <w:b/>
        </w:rPr>
        <w:t>1</w:t>
      </w:r>
      <w:r w:rsidR="004B4C7A">
        <w:rPr>
          <w:b/>
        </w:rPr>
        <w:t xml:space="preserve"> (</w:t>
      </w:r>
      <w:r w:rsidR="00B952D9">
        <w:rPr>
          <w:b/>
        </w:rPr>
        <w:t>20</w:t>
      </w:r>
      <w:r w:rsidR="004B4C7A">
        <w:rPr>
          <w:b/>
        </w:rPr>
        <w:t>00 words</w:t>
      </w:r>
      <w:r w:rsidR="0046209F">
        <w:rPr>
          <w:b/>
        </w:rPr>
        <w:t xml:space="preserve"> </w:t>
      </w:r>
      <w:r w:rsidR="002834A1">
        <w:rPr>
          <w:b/>
        </w:rPr>
        <w:t xml:space="preserve">± </w:t>
      </w:r>
      <w:r w:rsidRPr="0046209F" w:rsidR="0046209F">
        <w:rPr>
          <w:b/>
        </w:rPr>
        <w:t>10%</w:t>
      </w:r>
      <w:r w:rsidR="004B4C7A">
        <w:rPr>
          <w:b/>
        </w:rPr>
        <w:t>)</w:t>
      </w:r>
    </w:p>
    <w:p w:rsidR="004B0815" w:rsidP="004B0815" w:rsidRDefault="004B0815" w14:paraId="5E867DEB" w14:textId="77777777">
      <w:pPr>
        <w:spacing w:before="126"/>
        <w:ind w:left="220" w:right="161"/>
      </w:pPr>
      <w:bookmarkStart w:name="_Hlk82619999" w:id="1"/>
      <w:bookmarkStart w:name="_Hlk103815253" w:id="2"/>
      <w:r>
        <w:t>Dear Students,</w:t>
      </w:r>
    </w:p>
    <w:p w:rsidR="004B0815" w:rsidP="004B0815" w:rsidRDefault="004B0815" w14:paraId="689976FC" w14:textId="689B7D80">
      <w:pPr>
        <w:spacing w:before="126"/>
        <w:ind w:left="220" w:right="161"/>
      </w:pPr>
      <w:r w:rsidRPr="001D2F7F">
        <w:t>For assessment component one you are required to write a 2000-words business plan on your own business idea that you would like to start in the future.</w:t>
      </w:r>
      <w:r w:rsidRPr="00DA1CA2" w:rsidR="00DA1CA2">
        <w:t xml:space="preserve"> In addition, if you have established a company already, you can use it for your business plan and hopefully th</w:t>
      </w:r>
      <w:r w:rsidR="00DA1CA2">
        <w:t>is</w:t>
      </w:r>
      <w:r w:rsidRPr="00DA1CA2" w:rsidR="00DA1CA2">
        <w:t xml:space="preserve"> assessment will allow you to review your business idea further.</w:t>
      </w:r>
    </w:p>
    <w:p w:rsidR="004B0815" w:rsidP="004B0815" w:rsidRDefault="004B0815" w14:paraId="78F6D947" w14:textId="30FA7ACB">
      <w:pPr>
        <w:spacing w:before="126"/>
        <w:ind w:left="220" w:right="161"/>
        <w:jc w:val="center"/>
      </w:pPr>
      <w:r w:rsidRPr="004B0815">
        <w:rPr>
          <w:b/>
          <w:bCs/>
          <w:u w:val="single"/>
        </w:rPr>
        <w:t>Scenario:</w:t>
      </w:r>
    </w:p>
    <w:p w:rsidR="004B0815" w:rsidP="004B0815" w:rsidRDefault="004B0815" w14:paraId="7C0595F8" w14:textId="7CA63CA3">
      <w:pPr>
        <w:spacing w:before="126"/>
        <w:ind w:left="220" w:right="161"/>
      </w:pPr>
      <w:r>
        <w:t xml:space="preserve">Assume you have the chance to present your business idea to a group of investors who are prepared to invest </w:t>
      </w:r>
      <w:r w:rsidR="00DA1CA2">
        <w:t xml:space="preserve">in your business idea the amount of </w:t>
      </w:r>
      <w:r>
        <w:t>£</w:t>
      </w:r>
      <w:r w:rsidR="00DA1CA2">
        <w:t>25,000</w:t>
      </w:r>
      <w:r>
        <w:t>.</w:t>
      </w:r>
    </w:p>
    <w:p w:rsidR="004B0815" w:rsidP="004B0815" w:rsidRDefault="004B0815" w14:paraId="1A88A1FF" w14:textId="210D6F3C">
      <w:pPr>
        <w:spacing w:before="126"/>
        <w:ind w:left="220" w:right="161"/>
      </w:pPr>
      <w:r>
        <w:t xml:space="preserve">Through the written business plan, you will have the opportunity to explore your business idea further and </w:t>
      </w:r>
      <w:r w:rsidRPr="001D2F7F">
        <w:t xml:space="preserve">the available external funding </w:t>
      </w:r>
      <w:r w:rsidR="001C7BDD">
        <w:t>to you is £25,000</w:t>
      </w:r>
    </w:p>
    <w:p w:rsidRPr="001D2F7F" w:rsidR="001D2F7F" w:rsidP="001D2F7F" w:rsidRDefault="001D2F7F" w14:paraId="7A610C89" w14:textId="715E5FBF">
      <w:pPr>
        <w:spacing w:before="126"/>
        <w:ind w:left="220" w:right="161"/>
      </w:pPr>
      <w:r w:rsidRPr="001D2F7F">
        <w:t xml:space="preserve">Each key component of the business idea should be addressed clearly in the business plan. </w:t>
      </w:r>
      <w:bookmarkStart w:name="_Hlk82671757" w:id="3"/>
      <w:r w:rsidRPr="001D2F7F">
        <w:t xml:space="preserve">You can include graphs, charts, and images </w:t>
      </w:r>
      <w:bookmarkEnd w:id="3"/>
      <w:r w:rsidRPr="001D2F7F">
        <w:t xml:space="preserve">to help the readers understand </w:t>
      </w:r>
      <w:r w:rsidR="00EC7280">
        <w:t>your</w:t>
      </w:r>
      <w:r w:rsidRPr="001D2F7F">
        <w:t xml:space="preserve"> business idea better (ensure all information is appropriately referenced).</w:t>
      </w:r>
    </w:p>
    <w:bookmarkEnd w:id="1"/>
    <w:p w:rsidRPr="001D2F7F" w:rsidR="001D2F7F" w:rsidP="001D2F7F" w:rsidRDefault="001D2F7F" w14:paraId="73328AD1" w14:textId="77777777">
      <w:r w:rsidRPr="001D2F7F">
        <w:t xml:space="preserve">   </w:t>
      </w:r>
    </w:p>
    <w:p w:rsidRPr="001D2F7F" w:rsidR="001D2F7F" w:rsidP="001D2F7F" w:rsidRDefault="001D2F7F" w14:paraId="75046DC2" w14:textId="77777777">
      <w:pPr>
        <w:ind w:left="284"/>
      </w:pPr>
      <w:r w:rsidRPr="001D2F7F">
        <w:t>The business plan should include:</w:t>
      </w:r>
    </w:p>
    <w:p w:rsidRPr="001D2F7F" w:rsidR="001D2F7F" w:rsidP="001D2F7F" w:rsidRDefault="001D2F7F" w14:paraId="45F392CD" w14:textId="77777777">
      <w:bookmarkStart w:name="_Hlk103896820" w:id="4"/>
    </w:p>
    <w:p w:rsidRPr="001D2F7F" w:rsidR="001D2F7F" w:rsidP="00592E63" w:rsidRDefault="001D2F7F" w14:paraId="2C53AEE5" w14:textId="77777777">
      <w:pPr>
        <w:widowControl/>
        <w:numPr>
          <w:ilvl w:val="0"/>
          <w:numId w:val="42"/>
        </w:numPr>
        <w:autoSpaceDE/>
        <w:autoSpaceDN/>
        <w:spacing w:after="160"/>
      </w:pPr>
      <w:r w:rsidRPr="001D2F7F">
        <w:t>Title page (program of study, module name and code, your assignment title and the lecturer’s name).</w:t>
      </w:r>
    </w:p>
    <w:p w:rsidRPr="001D2F7F" w:rsidR="001D2F7F" w:rsidP="00592E63" w:rsidRDefault="001D2F7F" w14:paraId="21695AAA" w14:textId="77777777">
      <w:pPr>
        <w:widowControl/>
        <w:numPr>
          <w:ilvl w:val="0"/>
          <w:numId w:val="42"/>
        </w:numPr>
        <w:autoSpaceDE/>
        <w:autoSpaceDN/>
        <w:spacing w:after="160"/>
      </w:pPr>
      <w:r w:rsidRPr="001D2F7F">
        <w:t xml:space="preserve">Table of Contents </w:t>
      </w:r>
    </w:p>
    <w:p w:rsidRPr="001D2F7F" w:rsidR="001D2F7F" w:rsidP="00592E63" w:rsidRDefault="001D2F7F" w14:paraId="61C7EC92" w14:textId="293F6756">
      <w:pPr>
        <w:widowControl/>
        <w:numPr>
          <w:ilvl w:val="0"/>
          <w:numId w:val="42"/>
        </w:numPr>
        <w:autoSpaceDE/>
        <w:autoSpaceDN/>
        <w:spacing w:after="160"/>
      </w:pPr>
      <w:r w:rsidRPr="001D2F7F">
        <w:t>Overview of the business idea, product</w:t>
      </w:r>
      <w:r w:rsidR="002418C0">
        <w:t>/s</w:t>
      </w:r>
      <w:r w:rsidRPr="001D2F7F">
        <w:t xml:space="preserve"> and/or service</w:t>
      </w:r>
      <w:r w:rsidR="002418C0">
        <w:t>/s</w:t>
      </w:r>
      <w:r w:rsidRPr="001D2F7F">
        <w:t>.</w:t>
      </w:r>
    </w:p>
    <w:p w:rsidR="00EC7280" w:rsidP="00592E63" w:rsidRDefault="001D2F7F" w14:paraId="56E1B555" w14:textId="73405508">
      <w:pPr>
        <w:widowControl/>
        <w:numPr>
          <w:ilvl w:val="0"/>
          <w:numId w:val="42"/>
        </w:numPr>
        <w:autoSpaceDE/>
        <w:autoSpaceDN/>
        <w:spacing w:after="160"/>
      </w:pPr>
      <w:r w:rsidRPr="001D2F7F">
        <w:t>Legal format of the startup company</w:t>
      </w:r>
      <w:r w:rsidR="00B64F90">
        <w:t>.</w:t>
      </w:r>
    </w:p>
    <w:p w:rsidRPr="001D2F7F" w:rsidR="001D2F7F" w:rsidP="00592E63" w:rsidRDefault="001D2F7F" w14:paraId="4DCB7B73" w14:textId="398FA60B">
      <w:pPr>
        <w:widowControl/>
        <w:numPr>
          <w:ilvl w:val="0"/>
          <w:numId w:val="42"/>
        </w:numPr>
        <w:autoSpaceDE/>
        <w:autoSpaceDN/>
        <w:spacing w:after="160"/>
      </w:pPr>
      <w:r w:rsidRPr="001D2F7F">
        <w:t>Management of the company (Owner, employees and the requirements for external professional service/ experts).</w:t>
      </w:r>
    </w:p>
    <w:p w:rsidRPr="001D2F7F" w:rsidR="00485BF4" w:rsidP="00485BF4" w:rsidRDefault="00485BF4" w14:paraId="626B1C09" w14:textId="6CCA6189">
      <w:pPr>
        <w:widowControl/>
        <w:numPr>
          <w:ilvl w:val="0"/>
          <w:numId w:val="42"/>
        </w:numPr>
        <w:autoSpaceDE/>
        <w:autoSpaceDN/>
        <w:spacing w:after="160"/>
      </w:pPr>
      <w:r w:rsidRPr="001D2F7F">
        <w:t xml:space="preserve">Evaluation of the business idea by using the </w:t>
      </w:r>
      <w:r w:rsidR="00780FF0">
        <w:t>PESTE</w:t>
      </w:r>
      <w:r w:rsidR="00F06B51">
        <w:t>L</w:t>
      </w:r>
      <w:r w:rsidRPr="001D2F7F">
        <w:t xml:space="preserve"> analysis model.</w:t>
      </w:r>
    </w:p>
    <w:p w:rsidR="007B3707" w:rsidP="00592E63" w:rsidRDefault="007B3707" w14:paraId="0FC64905" w14:textId="199C9061">
      <w:pPr>
        <w:widowControl/>
        <w:numPr>
          <w:ilvl w:val="0"/>
          <w:numId w:val="42"/>
        </w:numPr>
        <w:autoSpaceDE/>
        <w:autoSpaceDN/>
        <w:spacing w:after="160"/>
      </w:pPr>
      <w:r>
        <w:rPr>
          <w:lang w:val="en-GB"/>
        </w:rPr>
        <w:lastRenderedPageBreak/>
        <w:t xml:space="preserve">Apply the </w:t>
      </w:r>
      <w:r w:rsidRPr="007B3707">
        <w:t xml:space="preserve">4Ps of marketing </w:t>
      </w:r>
      <w:r>
        <w:t>to your business idea</w:t>
      </w:r>
    </w:p>
    <w:p w:rsidRPr="001D2F7F" w:rsidR="001D2F7F" w:rsidP="00592E63" w:rsidRDefault="001D2F7F" w14:paraId="7C551077" w14:textId="71EF98D0">
      <w:pPr>
        <w:widowControl/>
        <w:numPr>
          <w:ilvl w:val="0"/>
          <w:numId w:val="42"/>
        </w:numPr>
        <w:autoSpaceDE/>
        <w:autoSpaceDN/>
        <w:spacing w:after="160"/>
      </w:pPr>
      <w:r w:rsidRPr="001D2F7F">
        <w:t>A cash flow forecast for the first 12 months</w:t>
      </w:r>
      <w:r w:rsidR="00EC7280">
        <w:t xml:space="preserve">. </w:t>
      </w:r>
      <w:r w:rsidRPr="001D2F7F">
        <w:t xml:space="preserve">startup </w:t>
      </w:r>
      <w:r w:rsidR="004B0815">
        <w:t>funding</w:t>
      </w:r>
      <w:r w:rsidRPr="001D2F7F">
        <w:t xml:space="preserve"> cannot exceed £25,000.</w:t>
      </w:r>
    </w:p>
    <w:p w:rsidR="001D2F7F" w:rsidP="00592E63" w:rsidRDefault="001D2F7F" w14:paraId="64D8E173" w14:textId="43843E63">
      <w:pPr>
        <w:widowControl/>
        <w:numPr>
          <w:ilvl w:val="0"/>
          <w:numId w:val="42"/>
        </w:numPr>
        <w:autoSpaceDE/>
        <w:autoSpaceDN/>
        <w:spacing w:after="160"/>
      </w:pPr>
      <w:r w:rsidRPr="001D2F7F">
        <w:t>Reference List (not included in the word count)</w:t>
      </w:r>
      <w:bookmarkEnd w:id="2"/>
      <w:bookmarkEnd w:id="4"/>
    </w:p>
    <w:p w:rsidR="000E01F2" w:rsidP="000E01F2" w:rsidRDefault="000E01F2" w14:paraId="0EB7E4CD" w14:textId="77777777">
      <w:pPr>
        <w:widowControl/>
        <w:autoSpaceDE/>
        <w:autoSpaceDN/>
        <w:spacing w:after="160"/>
      </w:pPr>
    </w:p>
    <w:p w:rsidRPr="000E01F2" w:rsidR="000E01F2" w:rsidP="000E01F2" w:rsidRDefault="000E01F2" w14:paraId="5B274C95" w14:textId="6D3507AC">
      <w:pPr>
        <w:widowControl/>
        <w:autoSpaceDE/>
        <w:autoSpaceDN/>
        <w:spacing w:after="160"/>
        <w:rPr>
          <w:b/>
          <w:bCs/>
        </w:rPr>
      </w:pPr>
      <w:r w:rsidRPr="000E01F2">
        <w:rPr>
          <w:b/>
          <w:bCs/>
        </w:rPr>
        <w:t>Should you have any query and/or need further explanation please contact your lecturer in the first instance. You may thereafter book an appointment to see the module leader for further clarification.</w:t>
      </w:r>
    </w:p>
    <w:p w:rsidRPr="005C585C" w:rsidR="00821E66" w:rsidP="00B93C9A" w:rsidRDefault="00821E66" w14:paraId="4A8B754E" w14:textId="1C0D485D">
      <w:pPr>
        <w:pStyle w:val="ListParagraph"/>
        <w:ind w:left="426" w:firstLine="0"/>
        <w:rPr>
          <w:i/>
          <w:iCs/>
        </w:rPr>
      </w:pPr>
    </w:p>
    <w:p w:rsidRPr="00E112FC" w:rsidR="008F659B" w:rsidP="00B93C9A" w:rsidRDefault="008F659B" w14:paraId="5A2FF2C4" w14:textId="77777777">
      <w:pPr>
        <w:pStyle w:val="ListParagraph"/>
        <w:ind w:left="426" w:firstLine="0"/>
        <w:rPr>
          <w:i/>
          <w:iCs/>
        </w:rPr>
      </w:pPr>
    </w:p>
    <w:p w:rsidR="00E112FC" w:rsidP="00E112FC" w:rsidRDefault="00E112FC" w14:paraId="72DF9487" w14:textId="6A1064FB">
      <w:pPr>
        <w:pStyle w:val="ListParagraph"/>
        <w:spacing w:before="127" w:after="240"/>
        <w:ind w:left="1068" w:firstLine="0"/>
      </w:pPr>
    </w:p>
    <w:p w:rsidR="00E112FC" w:rsidP="00E112FC" w:rsidRDefault="00EC7C05" w14:paraId="108F1EAC" w14:textId="449DDE71">
      <w:pPr>
        <w:pStyle w:val="ListParagraph"/>
        <w:spacing w:before="127" w:after="240"/>
        <w:ind w:left="1068" w:firstLine="0"/>
      </w:pPr>
      <w:r>
        <w:rPr>
          <w:noProof/>
        </w:rPr>
        <mc:AlternateContent>
          <mc:Choice Requires="wps">
            <w:drawing>
              <wp:anchor distT="0" distB="0" distL="114300" distR="114300" simplePos="0" relativeHeight="487590912" behindDoc="0" locked="0" layoutInCell="1" allowOverlap="1" wp14:anchorId="0C6FA736" wp14:editId="52714497">
                <wp:simplePos x="0" y="0"/>
                <wp:positionH relativeFrom="column">
                  <wp:posOffset>6516</wp:posOffset>
                </wp:positionH>
                <wp:positionV relativeFrom="paragraph">
                  <wp:posOffset>-382656</wp:posOffset>
                </wp:positionV>
                <wp:extent cx="6666865" cy="1876425"/>
                <wp:effectExtent l="0" t="0" r="0" b="0"/>
                <wp:wrapNone/>
                <wp:docPr id="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1876425"/>
                        </a:xfrm>
                        <a:prstGeom prst="rect">
                          <a:avLst/>
                        </a:prstGeom>
                        <a:solidFill>
                          <a:srgbClr val="FFFF99"/>
                        </a:solidFill>
                        <a:ln w="9525">
                          <a:solidFill>
                            <a:srgbClr val="000000"/>
                          </a:solidFill>
                          <a:miter lim="800000"/>
                          <a:headEnd/>
                          <a:tailEnd/>
                        </a:ln>
                      </wps:spPr>
                      <wps:txbx>
                        <w:txbxContent>
                          <w:p w:rsidR="00CA5634" w:rsidP="00CA5634" w:rsidRDefault="00CA5634" w14:paraId="5E3ED794" w14:textId="77777777">
                            <w:pPr>
                              <w:rPr>
                                <w:b/>
                                <w:bCs/>
                                <w:lang w:val="en-GB"/>
                              </w:rPr>
                            </w:pPr>
                            <w:r w:rsidRPr="004B772D">
                              <w:rPr>
                                <w:b/>
                                <w:bCs/>
                                <w:lang w:val="en-GB"/>
                              </w:rPr>
                              <w:t>General Submission Guidance</w:t>
                            </w:r>
                          </w:p>
                          <w:p w:rsidRPr="004B772D" w:rsidR="00CA5634" w:rsidP="00CA5634" w:rsidRDefault="00CA5634" w14:paraId="2BE13377" w14:textId="77777777">
                            <w:pPr>
                              <w:rPr>
                                <w:b/>
                                <w:bCs/>
                                <w:lang w:val="en-GB"/>
                              </w:rPr>
                            </w:pPr>
                          </w:p>
                          <w:p w:rsidR="00CA5634" w:rsidP="00CA5634" w:rsidRDefault="00CA5634" w14:paraId="798028E1" w14:textId="5772C711">
                            <w:pPr>
                              <w:pStyle w:val="ListParagraph"/>
                              <w:numPr>
                                <w:ilvl w:val="0"/>
                                <w:numId w:val="21"/>
                              </w:numPr>
                              <w:rPr>
                                <w:lang w:val="en-GB"/>
                              </w:rPr>
                            </w:pPr>
                            <w:r w:rsidRPr="004B772D">
                              <w:rPr>
                                <w:lang w:val="en-GB"/>
                              </w:rPr>
                              <w:t>All of your submissions must include</w:t>
                            </w:r>
                            <w:r>
                              <w:rPr>
                                <w:lang w:val="en-GB"/>
                              </w:rPr>
                              <w:t xml:space="preserve">, </w:t>
                            </w:r>
                            <w:r w:rsidRPr="004B772D">
                              <w:rPr>
                                <w:lang w:val="en-GB"/>
                              </w:rPr>
                              <w:t>the</w:t>
                            </w:r>
                            <w:r>
                              <w:rPr>
                                <w:lang w:val="en-GB"/>
                              </w:rPr>
                              <w:t xml:space="preserve"> </w:t>
                            </w:r>
                            <w:bookmarkStart w:name="_Hlk103909979" w:id="5"/>
                            <w:r>
                              <w:rPr>
                                <w:lang w:val="en-GB"/>
                              </w:rPr>
                              <w:t>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w:t>
                            </w:r>
                          </w:p>
                          <w:bookmarkEnd w:id="5"/>
                          <w:p w:rsidR="00CA5634" w:rsidP="00CA5634" w:rsidRDefault="00CA5634" w14:paraId="44AD38F9" w14:textId="77777777">
                            <w:pPr>
                              <w:pStyle w:val="ListParagraph"/>
                              <w:ind w:left="720" w:firstLine="0"/>
                              <w:rPr>
                                <w:lang w:val="en-GB"/>
                              </w:rPr>
                            </w:pPr>
                          </w:p>
                          <w:p w:rsidR="00CA5634" w:rsidP="00CA5634" w:rsidRDefault="00CA5634" w14:paraId="446F7E66" w14:textId="77777777">
                            <w:pPr>
                              <w:pStyle w:val="ListParagraph"/>
                              <w:numPr>
                                <w:ilvl w:val="0"/>
                                <w:numId w:val="21"/>
                              </w:numPr>
                              <w:rPr>
                                <w:lang w:val="en-GB"/>
                              </w:rPr>
                            </w:pPr>
                            <w:r w:rsidRPr="004B772D">
                              <w:rPr>
                                <w:lang w:val="en-GB"/>
                              </w:rPr>
                              <w:t xml:space="preserve">All of your submissions should be typed in Arial font, size 11. </w:t>
                            </w:r>
                          </w:p>
                          <w:p w:rsidRPr="004B772D" w:rsidR="00CA5634" w:rsidP="00CA5634" w:rsidRDefault="00CA5634" w14:paraId="0450F603" w14:textId="77777777">
                            <w:pPr>
                              <w:pStyle w:val="ListParagraph"/>
                              <w:ind w:left="720" w:firstLine="0"/>
                              <w:rPr>
                                <w:lang w:val="en-GB"/>
                              </w:rPr>
                            </w:pPr>
                          </w:p>
                          <w:p w:rsidR="00CA5634" w:rsidP="00CA5634" w:rsidRDefault="00CA5634" w14:paraId="30FA743C" w14:textId="77777777">
                            <w:pPr>
                              <w:pStyle w:val="ListParagraph"/>
                              <w:numPr>
                                <w:ilvl w:val="0"/>
                                <w:numId w:val="21"/>
                              </w:numPr>
                              <w:rPr>
                                <w:lang w:val="en-GB"/>
                              </w:rPr>
                            </w:pPr>
                            <w:r w:rsidRPr="004B772D">
                              <w:rPr>
                                <w:lang w:val="en-GB"/>
                              </w:rPr>
                              <w:t>All of your submissions should be typed with 1.5 line spacing.</w:t>
                            </w:r>
                          </w:p>
                          <w:p w:rsidRPr="004B772D" w:rsidR="00CA5634" w:rsidP="00CA5634" w:rsidRDefault="00CA5634" w14:paraId="1349DC8B" w14:textId="77777777">
                            <w:pPr>
                              <w:rPr>
                                <w:lang w:val="en-GB"/>
                              </w:rPr>
                            </w:pPr>
                          </w:p>
                          <w:p w:rsidRPr="004B772D" w:rsidR="00CA5634" w:rsidP="00CA5634" w:rsidRDefault="00CA5634" w14:paraId="139E838F" w14:textId="77777777">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3" style="position:absolute;left:0;text-align:left;margin-left:.5pt;margin-top:-30.15pt;width:524.95pt;height:147.75pt;z-index:487590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7" fillcolor="#ff9"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" w14:anchorId="0C6FA736">
                <v:textbox>
                  <w:txbxContent>
                    <w:p w:rsidR="00CA5634" w:rsidP="00CA5634" w:rsidRDefault="00CA5634" w14:paraId="5E3ED794" w14:textId="77777777">
                      <w:pPr>
                        <w:rPr>
                          <w:b/>
                          <w:bCs/>
                          <w:lang w:val="en-GB"/>
                        </w:rPr>
                      </w:pPr>
                      <w:r w:rsidRPr="004B772D">
                        <w:rPr>
                          <w:b/>
                          <w:bCs/>
                          <w:lang w:val="en-GB"/>
                        </w:rPr>
                        <w:t>General Submission Guidance</w:t>
                      </w:r>
                    </w:p>
                    <w:p w:rsidRPr="004B772D" w:rsidR="00CA5634" w:rsidP="00CA5634" w:rsidRDefault="00CA5634" w14:paraId="2BE13377" w14:textId="77777777">
                      <w:pPr>
                        <w:rPr>
                          <w:b/>
                          <w:bCs/>
                          <w:lang w:val="en-GB"/>
                        </w:rPr>
                      </w:pPr>
                    </w:p>
                    <w:p w:rsidR="00CA5634" w:rsidP="00CA5634" w:rsidRDefault="00CA5634" w14:paraId="798028E1" w14:textId="5772C711">
                      <w:pPr>
                        <w:pStyle w:val="ListParagraph"/>
                        <w:numPr>
                          <w:ilvl w:val="0"/>
                          <w:numId w:val="21"/>
                        </w:numPr>
                        <w:rPr>
                          <w:lang w:val="en-GB"/>
                        </w:rPr>
                      </w:pPr>
                      <w:proofErr w:type="gramStart"/>
                      <w:r w:rsidRPr="004B772D">
                        <w:rPr>
                          <w:lang w:val="en-GB"/>
                        </w:rPr>
                        <w:t>All of</w:t>
                      </w:r>
                      <w:proofErr w:type="gramEnd"/>
                      <w:r w:rsidRPr="004B772D">
                        <w:rPr>
                          <w:lang w:val="en-GB"/>
                        </w:rPr>
                        <w:t xml:space="preserve"> your submissions must include</w:t>
                      </w:r>
                      <w:r>
                        <w:rPr>
                          <w:lang w:val="en-GB"/>
                        </w:rPr>
                        <w:t xml:space="preserve">, </w:t>
                      </w:r>
                      <w:r w:rsidRPr="004B772D">
                        <w:rPr>
                          <w:lang w:val="en-GB"/>
                        </w:rPr>
                        <w:t>the</w:t>
                      </w:r>
                      <w:r>
                        <w:rPr>
                          <w:lang w:val="en-GB"/>
                        </w:rPr>
                        <w:t xml:space="preserve"> </w:t>
                      </w:r>
                      <w:r>
                        <w:rPr>
                          <w:lang w:val="en-GB"/>
                        </w:rPr>
                        <w:t>program of study,</w:t>
                      </w:r>
                      <w:r w:rsidRPr="004B772D">
                        <w:rPr>
                          <w:lang w:val="en-GB"/>
                        </w:rPr>
                        <w:t xml:space="preserve"> module </w:t>
                      </w:r>
                      <w:r>
                        <w:rPr>
                          <w:lang w:val="en-GB"/>
                        </w:rPr>
                        <w:t xml:space="preserve">name and </w:t>
                      </w:r>
                      <w:r w:rsidRPr="004B772D">
                        <w:rPr>
                          <w:lang w:val="en-GB"/>
                        </w:rPr>
                        <w:t>cod</w:t>
                      </w:r>
                      <w:r>
                        <w:rPr>
                          <w:lang w:val="en-GB"/>
                        </w:rPr>
                        <w:t xml:space="preserve">e, </w:t>
                      </w:r>
                      <w:r w:rsidRPr="004B772D">
                        <w:rPr>
                          <w:lang w:val="en-GB"/>
                        </w:rPr>
                        <w:t>your assignment title</w:t>
                      </w:r>
                      <w:r>
                        <w:rPr>
                          <w:lang w:val="en-GB"/>
                        </w:rPr>
                        <w:t xml:space="preserve"> and the </w:t>
                      </w:r>
                      <w:r w:rsidRPr="004B772D">
                        <w:rPr>
                          <w:lang w:val="en-GB"/>
                        </w:rPr>
                        <w:t>lecturer’s name.</w:t>
                      </w:r>
                      <w:r>
                        <w:rPr>
                          <w:lang w:val="en-GB"/>
                        </w:rPr>
                        <w:t xml:space="preserve"> </w:t>
                      </w:r>
                    </w:p>
                    <w:p w:rsidR="00CA5634" w:rsidP="00CA5634" w:rsidRDefault="00CA5634" w14:paraId="44AD38F9" w14:textId="77777777">
                      <w:pPr>
                        <w:pStyle w:val="ListParagraph"/>
                        <w:ind w:left="720" w:firstLine="0"/>
                        <w:rPr>
                          <w:lang w:val="en-GB"/>
                        </w:rPr>
                      </w:pPr>
                    </w:p>
                    <w:p w:rsidR="00CA5634" w:rsidP="00CA5634" w:rsidRDefault="00CA5634" w14:paraId="446F7E66" w14:textId="77777777">
                      <w:pPr>
                        <w:pStyle w:val="ListParagraph"/>
                        <w:numPr>
                          <w:ilvl w:val="0"/>
                          <w:numId w:val="21"/>
                        </w:numPr>
                        <w:rPr>
                          <w:lang w:val="en-GB"/>
                        </w:rPr>
                      </w:pPr>
                      <w:proofErr w:type="gramStart"/>
                      <w:r w:rsidRPr="004B772D">
                        <w:rPr>
                          <w:lang w:val="en-GB"/>
                        </w:rPr>
                        <w:t>All of</w:t>
                      </w:r>
                      <w:proofErr w:type="gramEnd"/>
                      <w:r w:rsidRPr="004B772D">
                        <w:rPr>
                          <w:lang w:val="en-GB"/>
                        </w:rPr>
                        <w:t xml:space="preserve"> your submissions should be typed in Arial font, size 11. </w:t>
                      </w:r>
                    </w:p>
                    <w:p w:rsidRPr="004B772D" w:rsidR="00CA5634" w:rsidP="00CA5634" w:rsidRDefault="00CA5634" w14:paraId="0450F603" w14:textId="77777777">
                      <w:pPr>
                        <w:pStyle w:val="ListParagraph"/>
                        <w:ind w:left="720" w:firstLine="0"/>
                        <w:rPr>
                          <w:lang w:val="en-GB"/>
                        </w:rPr>
                      </w:pPr>
                    </w:p>
                    <w:p w:rsidR="00CA5634" w:rsidP="00CA5634" w:rsidRDefault="00CA5634" w14:paraId="30FA743C" w14:textId="77777777">
                      <w:pPr>
                        <w:pStyle w:val="ListParagraph"/>
                        <w:numPr>
                          <w:ilvl w:val="0"/>
                          <w:numId w:val="21"/>
                        </w:numPr>
                        <w:rPr>
                          <w:lang w:val="en-GB"/>
                        </w:rPr>
                      </w:pPr>
                      <w:proofErr w:type="gramStart"/>
                      <w:r w:rsidRPr="004B772D">
                        <w:rPr>
                          <w:lang w:val="en-GB"/>
                        </w:rPr>
                        <w:t>All of</w:t>
                      </w:r>
                      <w:proofErr w:type="gramEnd"/>
                      <w:r w:rsidRPr="004B772D">
                        <w:rPr>
                          <w:lang w:val="en-GB"/>
                        </w:rPr>
                        <w:t xml:space="preserve"> your submissions should be typed with 1.5 line spacing.</w:t>
                      </w:r>
                    </w:p>
                    <w:p w:rsidRPr="004B772D" w:rsidR="00CA5634" w:rsidP="00CA5634" w:rsidRDefault="00CA5634" w14:paraId="1349DC8B" w14:textId="77777777">
                      <w:pPr>
                        <w:rPr>
                          <w:lang w:val="en-GB"/>
                        </w:rPr>
                      </w:pPr>
                    </w:p>
                    <w:p w:rsidRPr="004B772D" w:rsidR="00CA5634" w:rsidP="00CA5634" w:rsidRDefault="00CA5634" w14:paraId="139E838F" w14:textId="77777777">
                      <w:pPr>
                        <w:pStyle w:val="ListParagraph"/>
                        <w:numPr>
                          <w:ilvl w:val="0"/>
                          <w:numId w:val="21"/>
                        </w:numPr>
                        <w:rPr>
                          <w:lang w:val="en-GB"/>
                        </w:rPr>
                      </w:pPr>
                      <w:proofErr w:type="gramStart"/>
                      <w:r w:rsidRPr="004B772D">
                        <w:rPr>
                          <w:lang w:val="en-GB"/>
                        </w:rPr>
                        <w:t>All of</w:t>
                      </w:r>
                      <w:proofErr w:type="gramEnd"/>
                      <w:r w:rsidRPr="004B772D">
                        <w:rPr>
                          <w:lang w:val="en-GB"/>
                        </w:rPr>
                        <w:t xml:space="preserve">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txbxContent>
                </v:textbox>
              </v:shape>
            </w:pict>
          </mc:Fallback>
        </mc:AlternateContent>
      </w:r>
    </w:p>
    <w:p w:rsidR="00E112FC" w:rsidP="00E112FC" w:rsidRDefault="00E112FC" w14:paraId="3A21CC7B" w14:textId="3DAE4C52">
      <w:pPr>
        <w:pStyle w:val="ListParagraph"/>
        <w:spacing w:before="127" w:after="240"/>
        <w:ind w:left="1068" w:firstLine="0"/>
      </w:pPr>
    </w:p>
    <w:p w:rsidR="00EC7C05" w:rsidP="00E112FC" w:rsidRDefault="00EC7C05" w14:paraId="367C4BEE" w14:textId="77777777">
      <w:pPr>
        <w:pStyle w:val="ListParagraph"/>
        <w:spacing w:before="127" w:after="240"/>
        <w:ind w:left="1068" w:firstLine="0"/>
      </w:pPr>
    </w:p>
    <w:p w:rsidR="00EC7C05" w:rsidP="00E112FC" w:rsidRDefault="00EC7C05" w14:paraId="3054667D" w14:textId="77777777">
      <w:pPr>
        <w:pStyle w:val="ListParagraph"/>
        <w:spacing w:before="127" w:after="240"/>
        <w:ind w:left="1068" w:firstLine="0"/>
      </w:pPr>
    </w:p>
    <w:p w:rsidR="00EC7C05" w:rsidP="00E112FC" w:rsidRDefault="00EC7C05" w14:paraId="009EA72B" w14:textId="77777777">
      <w:pPr>
        <w:pStyle w:val="ListParagraph"/>
        <w:spacing w:before="127" w:after="240"/>
        <w:ind w:left="1068" w:firstLine="0"/>
      </w:pPr>
    </w:p>
    <w:p w:rsidR="00EC7C05" w:rsidP="00E112FC" w:rsidRDefault="00EC7C05" w14:paraId="7F64E07E" w14:textId="77777777">
      <w:pPr>
        <w:pStyle w:val="ListParagraph"/>
        <w:spacing w:before="127" w:after="240"/>
        <w:ind w:left="1068" w:firstLine="0"/>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E15300" w:rsidTr="00EC7C05" w14:paraId="465093FF" w14:textId="77777777">
        <w:trPr>
          <w:trHeight w:val="414"/>
        </w:trPr>
        <w:tc>
          <w:tcPr>
            <w:tcW w:w="10444" w:type="dxa"/>
            <w:shd w:val="clear" w:color="auto" w:fill="D9D9D9"/>
          </w:tcPr>
          <w:p w:rsidRPr="00A406E5" w:rsidR="00E15300" w:rsidP="00942475" w:rsidRDefault="00E15300" w14:paraId="06C17275" w14:textId="77777777">
            <w:pPr>
              <w:jc w:val="center"/>
              <w:rPr>
                <w:b/>
                <w:caps/>
                <w:sz w:val="40"/>
              </w:rPr>
            </w:pPr>
            <w:r w:rsidRPr="00A406E5">
              <w:rPr>
                <w:b/>
                <w:caps/>
                <w:sz w:val="40"/>
              </w:rPr>
              <w:t>GUIDANCE FOR Students IN THE COMPLETION OF TASKS</w:t>
            </w:r>
          </w:p>
        </w:tc>
      </w:tr>
    </w:tbl>
    <w:p w:rsidR="00E15300" w:rsidP="00E15300" w:rsidRDefault="00E15300" w14:paraId="2BCDD022" w14:textId="77777777">
      <w:pPr>
        <w:pStyle w:val="BodyText"/>
        <w:spacing w:before="92"/>
        <w:jc w:val="both"/>
      </w:pPr>
    </w:p>
    <w:p w:rsidR="00C869A0" w:rsidP="00E15300" w:rsidRDefault="004B4C7A" w14:paraId="0AA37E8E" w14:textId="4FCAA2A1">
      <w:pPr>
        <w:pStyle w:val="BodyText"/>
        <w:spacing w:before="92"/>
        <w:jc w:val="both"/>
      </w:pPr>
      <w:r>
        <w:t>NOTE: The guidance offered below is linked to the five common assessment criteria overleaf.</w:t>
      </w:r>
    </w:p>
    <w:p w:rsidR="00C869A0" w:rsidRDefault="00C869A0" w14:paraId="3D3AC75B" w14:textId="77777777">
      <w:pPr>
        <w:pStyle w:val="BodyText"/>
        <w:rPr>
          <w:sz w:val="26"/>
        </w:rPr>
      </w:pPr>
    </w:p>
    <w:p w:rsidR="00E15300" w:rsidP="00E15300" w:rsidRDefault="00E15300" w14:paraId="0E8FF1DA" w14:textId="62C0E35D">
      <w:pPr>
        <w:widowControl/>
        <w:numPr>
          <w:ilvl w:val="0"/>
          <w:numId w:val="24"/>
        </w:numPr>
        <w:autoSpaceDE/>
        <w:autoSpaceDN/>
        <w:jc w:val="both"/>
        <w:rPr>
          <w:b/>
        </w:rPr>
      </w:pPr>
      <w:r>
        <w:rPr>
          <w:b/>
        </w:rPr>
        <w:t>Engagement with</w:t>
      </w:r>
      <w:r w:rsidRPr="00A406E5">
        <w:rPr>
          <w:b/>
        </w:rPr>
        <w:t xml:space="preserve"> Literature </w:t>
      </w:r>
      <w:r>
        <w:rPr>
          <w:b/>
        </w:rPr>
        <w:t>Skills</w:t>
      </w:r>
    </w:p>
    <w:p w:rsidRPr="00A406E5" w:rsidR="004C7B4C" w:rsidP="004C7B4C" w:rsidRDefault="004C7B4C" w14:paraId="1CDF3F6E" w14:textId="77777777">
      <w:pPr>
        <w:widowControl/>
        <w:autoSpaceDE/>
        <w:autoSpaceDN/>
        <w:ind w:left="360"/>
        <w:jc w:val="both"/>
        <w:rPr>
          <w:b/>
        </w:rPr>
      </w:pPr>
    </w:p>
    <w:p w:rsidRPr="00A406E5" w:rsidR="00E15300" w:rsidP="00E15300" w:rsidRDefault="00E15300" w14:paraId="433DFD48" w14:textId="77777777">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w:t>
      </w:r>
      <w:proofErr w:type="spellStart"/>
      <w:r w:rsidRPr="00A406E5">
        <w:t>organisational</w:t>
      </w:r>
      <w:proofErr w:type="spellEnd"/>
      <w:r w:rsidRPr="00A406E5">
        <w:t xml:space="preserve">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rsidRPr="00A406E5" w:rsidR="00E15300" w:rsidP="00E15300" w:rsidRDefault="00E15300" w14:paraId="3C2A78C4" w14:textId="77777777">
      <w:pPr>
        <w:jc w:val="both"/>
      </w:pPr>
    </w:p>
    <w:p w:rsidR="00E15300" w:rsidP="00E15300" w:rsidRDefault="00E15300" w14:paraId="4467C73A" w14:textId="156DDCD2">
      <w:pPr>
        <w:jc w:val="both"/>
        <w:rPr>
          <w:iCs/>
        </w:rPr>
      </w:pPr>
      <w:r w:rsidRPr="004C7B4C">
        <w:rPr>
          <w:b/>
          <w:iCs/>
        </w:rPr>
        <w:t>Guidance specific to this assessment:</w:t>
      </w:r>
      <w:r w:rsidRPr="004C7B4C">
        <w:rPr>
          <w:iCs/>
        </w:rPr>
        <w:t xml:space="preserve"> </w:t>
      </w:r>
    </w:p>
    <w:p w:rsidR="008460E9" w:rsidP="00E15300" w:rsidRDefault="008460E9" w14:paraId="32BD2FF8" w14:textId="1EE6021B">
      <w:pPr>
        <w:jc w:val="both"/>
        <w:rPr>
          <w:iCs/>
        </w:rPr>
      </w:pPr>
    </w:p>
    <w:p w:rsidR="001735AA" w:rsidRDefault="0051079E" w14:paraId="780F508F" w14:textId="75CA78B7">
      <w:pPr>
        <w:spacing w:line="250" w:lineRule="exact"/>
        <w:ind w:left="220"/>
        <w:jc w:val="both"/>
        <w:rPr>
          <w:b/>
          <w:bCs/>
          <w:iCs/>
        </w:rPr>
      </w:pPr>
      <w:bookmarkStart w:name="_Hlk103904947" w:id="6"/>
      <w:r>
        <w:rPr>
          <w:b/>
          <w:bCs/>
          <w:iCs/>
        </w:rPr>
        <w:t>Y</w:t>
      </w:r>
      <w:r w:rsidRPr="005C585C" w:rsidR="005C585C">
        <w:rPr>
          <w:b/>
          <w:bCs/>
          <w:iCs/>
        </w:rPr>
        <w:t xml:space="preserve">our </w:t>
      </w:r>
      <w:r>
        <w:rPr>
          <w:b/>
          <w:bCs/>
          <w:iCs/>
        </w:rPr>
        <w:t>submission</w:t>
      </w:r>
      <w:r w:rsidRPr="005C585C" w:rsidR="005C585C">
        <w:rPr>
          <w:b/>
          <w:bCs/>
          <w:iCs/>
        </w:rPr>
        <w:t xml:space="preserve"> should:</w:t>
      </w:r>
    </w:p>
    <w:bookmarkEnd w:id="6"/>
    <w:p w:rsidRPr="006074AE" w:rsidR="005C585C" w:rsidRDefault="005C585C" w14:paraId="08400EE0" w14:textId="77777777">
      <w:pPr>
        <w:spacing w:line="250" w:lineRule="exact"/>
        <w:ind w:left="220"/>
        <w:jc w:val="both"/>
        <w:rPr>
          <w:b/>
          <w:bCs/>
          <w:iCs/>
          <w:color w:val="000000" w:themeColor="text1"/>
        </w:rPr>
      </w:pPr>
    </w:p>
    <w:p w:rsidRPr="006074AE" w:rsidR="007362AC" w:rsidP="006074AE" w:rsidRDefault="007362AC" w14:paraId="5790A7C8" w14:textId="4A3F1E1D">
      <w:pPr>
        <w:pStyle w:val="ListParagraph"/>
        <w:numPr>
          <w:ilvl w:val="0"/>
          <w:numId w:val="33"/>
        </w:numPr>
        <w:tabs>
          <w:tab w:val="left" w:pos="940"/>
          <w:tab w:val="left" w:pos="941"/>
        </w:tabs>
        <w:spacing w:line="252" w:lineRule="exact"/>
        <w:rPr>
          <w:b/>
          <w:bCs/>
          <w:iCs/>
          <w:color w:val="000000" w:themeColor="text1"/>
        </w:rPr>
      </w:pPr>
      <w:r w:rsidRPr="006074AE">
        <w:rPr>
          <w:b/>
          <w:bCs/>
          <w:iCs/>
          <w:color w:val="000000" w:themeColor="text1"/>
        </w:rPr>
        <w:t xml:space="preserve">Demonstrate </w:t>
      </w:r>
      <w:r w:rsidRPr="006074AE" w:rsidR="009E098B">
        <w:rPr>
          <w:b/>
          <w:bCs/>
          <w:iCs/>
          <w:color w:val="000000" w:themeColor="text1"/>
        </w:rPr>
        <w:t xml:space="preserve">that </w:t>
      </w:r>
      <w:r w:rsidRPr="006074AE" w:rsidR="00552088">
        <w:rPr>
          <w:b/>
          <w:bCs/>
          <w:iCs/>
          <w:color w:val="000000" w:themeColor="text1"/>
        </w:rPr>
        <w:t xml:space="preserve">you </w:t>
      </w:r>
      <w:r w:rsidRPr="006074AE" w:rsidR="006074AE">
        <w:rPr>
          <w:b/>
          <w:bCs/>
          <w:iCs/>
          <w:color w:val="000000" w:themeColor="text1"/>
        </w:rPr>
        <w:t xml:space="preserve">have </w:t>
      </w:r>
      <w:r w:rsidRPr="006074AE" w:rsidR="00552088">
        <w:rPr>
          <w:b/>
          <w:bCs/>
          <w:iCs/>
          <w:color w:val="000000" w:themeColor="text1"/>
        </w:rPr>
        <w:t>sourced the appropriate resources</w:t>
      </w:r>
      <w:r w:rsidRPr="006074AE" w:rsidR="009E098B">
        <w:rPr>
          <w:b/>
          <w:bCs/>
          <w:iCs/>
          <w:color w:val="000000" w:themeColor="text1"/>
        </w:rPr>
        <w:t xml:space="preserve"> </w:t>
      </w:r>
      <w:r w:rsidR="00592E63">
        <w:rPr>
          <w:b/>
          <w:bCs/>
          <w:iCs/>
          <w:color w:val="000000" w:themeColor="text1"/>
        </w:rPr>
        <w:t>from</w:t>
      </w:r>
      <w:r w:rsidRPr="006074AE" w:rsidR="009E098B">
        <w:rPr>
          <w:b/>
          <w:bCs/>
          <w:iCs/>
          <w:color w:val="000000" w:themeColor="text1"/>
        </w:rPr>
        <w:t xml:space="preserve"> the academic literature</w:t>
      </w:r>
      <w:r w:rsidR="006074AE">
        <w:rPr>
          <w:b/>
          <w:bCs/>
          <w:iCs/>
          <w:color w:val="000000" w:themeColor="text1"/>
        </w:rPr>
        <w:t>.</w:t>
      </w:r>
      <w:r w:rsidRPr="006074AE" w:rsidR="009E098B">
        <w:rPr>
          <w:b/>
          <w:bCs/>
          <w:iCs/>
          <w:color w:val="000000" w:themeColor="text1"/>
        </w:rPr>
        <w:t xml:space="preserve"> </w:t>
      </w:r>
    </w:p>
    <w:p w:rsidRPr="006074AE" w:rsidR="006074AE" w:rsidP="006074AE" w:rsidRDefault="006074AE" w14:paraId="2D278A63" w14:textId="4F5B6638">
      <w:pPr>
        <w:pStyle w:val="ListParagraph"/>
        <w:numPr>
          <w:ilvl w:val="0"/>
          <w:numId w:val="33"/>
        </w:numPr>
        <w:tabs>
          <w:tab w:val="left" w:pos="940"/>
          <w:tab w:val="left" w:pos="941"/>
        </w:tabs>
        <w:spacing w:line="252" w:lineRule="exact"/>
        <w:rPr>
          <w:b/>
          <w:bCs/>
          <w:iCs/>
          <w:color w:val="000000" w:themeColor="text1"/>
        </w:rPr>
      </w:pPr>
      <w:r>
        <w:rPr>
          <w:b/>
          <w:bCs/>
          <w:iCs/>
          <w:color w:val="000000" w:themeColor="text1"/>
        </w:rPr>
        <w:t>Display</w:t>
      </w:r>
      <w:r w:rsidRPr="006074AE">
        <w:rPr>
          <w:b/>
          <w:bCs/>
          <w:iCs/>
          <w:color w:val="000000" w:themeColor="text1"/>
        </w:rPr>
        <w:t xml:space="preserve"> that you have used the</w:t>
      </w:r>
      <w:r w:rsidRPr="006074AE" w:rsidR="004B4C7A">
        <w:rPr>
          <w:b/>
          <w:bCs/>
          <w:iCs/>
          <w:color w:val="000000" w:themeColor="text1"/>
        </w:rPr>
        <w:t xml:space="preserve"> Harvard referencing</w:t>
      </w:r>
      <w:r w:rsidRPr="006074AE" w:rsidR="00552088">
        <w:rPr>
          <w:b/>
          <w:bCs/>
          <w:iCs/>
          <w:color w:val="000000" w:themeColor="text1"/>
        </w:rPr>
        <w:t xml:space="preserve"> system correctly</w:t>
      </w:r>
      <w:r w:rsidRPr="006074AE" w:rsidR="003E11EF">
        <w:rPr>
          <w:b/>
          <w:bCs/>
          <w:iCs/>
          <w:color w:val="000000" w:themeColor="text1"/>
        </w:rPr>
        <w:t xml:space="preserve"> and </w:t>
      </w:r>
      <w:r w:rsidRPr="006074AE" w:rsidR="00636422">
        <w:rPr>
          <w:b/>
          <w:bCs/>
          <w:iCs/>
          <w:color w:val="000000" w:themeColor="text1"/>
        </w:rPr>
        <w:t>listed your reference in</w:t>
      </w:r>
      <w:r w:rsidRPr="006074AE" w:rsidR="003E11EF">
        <w:rPr>
          <w:b/>
          <w:bCs/>
          <w:iCs/>
          <w:color w:val="000000" w:themeColor="text1"/>
        </w:rPr>
        <w:t xml:space="preserve"> alphabetical order</w:t>
      </w:r>
      <w:r w:rsidRPr="006074AE" w:rsidR="00636422">
        <w:rPr>
          <w:b/>
          <w:bCs/>
          <w:iCs/>
          <w:color w:val="000000" w:themeColor="text1"/>
        </w:rPr>
        <w:t xml:space="preserve"> at the end of your work</w:t>
      </w:r>
      <w:r>
        <w:rPr>
          <w:b/>
          <w:bCs/>
          <w:iCs/>
          <w:color w:val="000000" w:themeColor="text1"/>
        </w:rPr>
        <w:t>.</w:t>
      </w:r>
    </w:p>
    <w:p w:rsidRPr="006074AE" w:rsidR="006074AE" w:rsidP="006074AE" w:rsidRDefault="006074AE" w14:paraId="588C55AE" w14:textId="23C1D8CD">
      <w:pPr>
        <w:pStyle w:val="ListParagraph"/>
        <w:numPr>
          <w:ilvl w:val="0"/>
          <w:numId w:val="33"/>
        </w:numPr>
        <w:tabs>
          <w:tab w:val="left" w:pos="940"/>
          <w:tab w:val="left" w:pos="941"/>
        </w:tabs>
        <w:spacing w:line="252" w:lineRule="exact"/>
        <w:rPr>
          <w:b/>
          <w:bCs/>
          <w:iCs/>
          <w:color w:val="000000" w:themeColor="text1"/>
        </w:rPr>
      </w:pPr>
      <w:r w:rsidRPr="006074AE">
        <w:rPr>
          <w:b/>
          <w:bCs/>
          <w:iCs/>
          <w:color w:val="000000" w:themeColor="text1"/>
        </w:rPr>
        <w:t>Have a</w:t>
      </w:r>
      <w:r w:rsidRPr="006074AE" w:rsidR="008F659B">
        <w:rPr>
          <w:b/>
          <w:bCs/>
          <w:iCs/>
          <w:color w:val="000000" w:themeColor="text1"/>
        </w:rPr>
        <w:t>t least 10 in-text citation</w:t>
      </w:r>
      <w:r w:rsidRPr="006074AE" w:rsidR="00E15300">
        <w:rPr>
          <w:b/>
          <w:bCs/>
          <w:iCs/>
          <w:color w:val="000000" w:themeColor="text1"/>
        </w:rPr>
        <w:t>s</w:t>
      </w:r>
      <w:r w:rsidR="008638B5">
        <w:rPr>
          <w:b/>
          <w:bCs/>
          <w:iCs/>
          <w:color w:val="000000" w:themeColor="text1"/>
        </w:rPr>
        <w:t>.</w:t>
      </w:r>
      <w:r w:rsidRPr="006074AE" w:rsidR="008F659B">
        <w:rPr>
          <w:b/>
          <w:bCs/>
          <w:iCs/>
          <w:color w:val="000000" w:themeColor="text1"/>
        </w:rPr>
        <w:t xml:space="preserve"> </w:t>
      </w:r>
    </w:p>
    <w:p w:rsidRPr="006074AE" w:rsidR="006074AE" w:rsidP="006074AE" w:rsidRDefault="006074AE" w14:paraId="293613A0" w14:textId="1C4B739B">
      <w:pPr>
        <w:tabs>
          <w:tab w:val="left" w:pos="940"/>
          <w:tab w:val="left" w:pos="941"/>
        </w:tabs>
        <w:spacing w:line="252" w:lineRule="exact"/>
        <w:rPr>
          <w:b/>
          <w:bCs/>
          <w:iCs/>
          <w:color w:val="000000" w:themeColor="text1"/>
        </w:rPr>
      </w:pPr>
    </w:p>
    <w:p w:rsidRPr="006074AE" w:rsidR="006074AE" w:rsidP="006074AE" w:rsidRDefault="006074AE" w14:paraId="159EC75F" w14:textId="77777777">
      <w:pPr>
        <w:tabs>
          <w:tab w:val="left" w:pos="940"/>
          <w:tab w:val="left" w:pos="941"/>
        </w:tabs>
        <w:spacing w:line="252" w:lineRule="exact"/>
        <w:rPr>
          <w:iCs/>
          <w:color w:val="000000" w:themeColor="text1"/>
        </w:rPr>
      </w:pPr>
    </w:p>
    <w:p w:rsidR="004C7B4C" w:rsidP="004C7B4C" w:rsidRDefault="004C7B4C" w14:paraId="5B578BFF" w14:textId="0571685D">
      <w:pPr>
        <w:widowControl/>
        <w:numPr>
          <w:ilvl w:val="0"/>
          <w:numId w:val="24"/>
        </w:numPr>
        <w:autoSpaceDE/>
        <w:autoSpaceDN/>
        <w:jc w:val="both"/>
        <w:rPr>
          <w:b/>
        </w:rPr>
      </w:pPr>
      <w:r w:rsidRPr="00A406E5">
        <w:rPr>
          <w:b/>
        </w:rPr>
        <w:t xml:space="preserve">Knowledge and Understanding </w:t>
      </w:r>
      <w:r>
        <w:rPr>
          <w:b/>
        </w:rPr>
        <w:t>Skills</w:t>
      </w:r>
    </w:p>
    <w:p w:rsidRPr="00A406E5" w:rsidR="004C7B4C" w:rsidP="004C7B4C" w:rsidRDefault="004C7B4C" w14:paraId="6ABD7094" w14:textId="77777777">
      <w:pPr>
        <w:widowControl/>
        <w:autoSpaceDE/>
        <w:autoSpaceDN/>
        <w:ind w:left="360"/>
        <w:jc w:val="both"/>
        <w:rPr>
          <w:b/>
        </w:rPr>
      </w:pPr>
    </w:p>
    <w:p w:rsidRPr="00A406E5" w:rsidR="004C7B4C" w:rsidP="004C7B4C" w:rsidRDefault="004C7B4C" w14:paraId="48A298EB" w14:textId="77777777">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w:t>
      </w:r>
      <w:r>
        <w:lastRenderedPageBreak/>
        <w:t xml:space="preserve">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rsidRPr="00A406E5" w:rsidR="004C7B4C" w:rsidP="004C7B4C" w:rsidRDefault="004C7B4C" w14:paraId="20D13CB3" w14:textId="77777777">
      <w:pPr>
        <w:jc w:val="both"/>
        <w:rPr>
          <w:b/>
          <w:i/>
        </w:rPr>
      </w:pPr>
    </w:p>
    <w:p w:rsidRPr="004C7B4C" w:rsidR="004C7B4C" w:rsidP="004C7B4C" w:rsidRDefault="004C7B4C" w14:paraId="161263E4" w14:textId="51F4EFFD">
      <w:pPr>
        <w:jc w:val="both"/>
        <w:rPr>
          <w:iCs/>
        </w:rPr>
      </w:pPr>
      <w:r w:rsidRPr="004C7B4C">
        <w:rPr>
          <w:b/>
          <w:iCs/>
        </w:rPr>
        <w:t>Guidance specific to this assessment:</w:t>
      </w:r>
      <w:r w:rsidRPr="004C7B4C">
        <w:rPr>
          <w:iCs/>
        </w:rPr>
        <w:t xml:space="preserve"> </w:t>
      </w:r>
    </w:p>
    <w:p w:rsidR="004C7B4C" w:rsidP="004C7B4C" w:rsidRDefault="004C7B4C" w14:paraId="3CA79E51" w14:textId="1B4714FB">
      <w:pPr>
        <w:jc w:val="both"/>
        <w:rPr>
          <w:iCs/>
        </w:rPr>
      </w:pPr>
    </w:p>
    <w:p w:rsidR="00BD5EC6" w:rsidP="004C7B4C" w:rsidRDefault="0051079E" w14:paraId="13943E8D" w14:textId="4AA7E02E">
      <w:pPr>
        <w:jc w:val="both"/>
        <w:rPr>
          <w:b/>
          <w:bCs/>
          <w:iCs/>
        </w:rPr>
      </w:pPr>
      <w:r w:rsidRPr="0051079E">
        <w:rPr>
          <w:b/>
          <w:bCs/>
          <w:iCs/>
        </w:rPr>
        <w:t>Your submission should:</w:t>
      </w:r>
    </w:p>
    <w:p w:rsidRPr="00BD5EC6" w:rsidR="0051079E" w:rsidP="004C7B4C" w:rsidRDefault="0051079E" w14:paraId="25501171" w14:textId="77777777">
      <w:pPr>
        <w:jc w:val="both"/>
        <w:rPr>
          <w:b/>
          <w:bCs/>
          <w:iCs/>
        </w:rPr>
      </w:pPr>
    </w:p>
    <w:p w:rsidRPr="00BD5EC6" w:rsidR="004C7B4C" w:rsidP="0051079E" w:rsidRDefault="004C7B4C" w14:paraId="062D0AF2" w14:textId="4C491ACF">
      <w:pPr>
        <w:pStyle w:val="ListParagraph"/>
        <w:numPr>
          <w:ilvl w:val="0"/>
          <w:numId w:val="38"/>
        </w:numPr>
        <w:jc w:val="both"/>
        <w:rPr>
          <w:b/>
          <w:bCs/>
          <w:iCs/>
        </w:rPr>
      </w:pPr>
      <w:bookmarkStart w:name="_Hlk124712332" w:id="7"/>
      <w:r w:rsidRPr="00BD5EC6">
        <w:rPr>
          <w:b/>
          <w:bCs/>
          <w:iCs/>
        </w:rPr>
        <w:t xml:space="preserve">Demonstrate your </w:t>
      </w:r>
      <w:r w:rsidRPr="00BD5EC6" w:rsidR="007362AC">
        <w:rPr>
          <w:b/>
          <w:bCs/>
          <w:iCs/>
        </w:rPr>
        <w:t>understanding</w:t>
      </w:r>
      <w:r w:rsidRPr="00BD5EC6">
        <w:rPr>
          <w:b/>
          <w:bCs/>
          <w:iCs/>
        </w:rPr>
        <w:t xml:space="preserve"> of </w:t>
      </w:r>
      <w:r w:rsidRPr="00BD5EC6" w:rsidR="007362AC">
        <w:rPr>
          <w:b/>
          <w:bCs/>
          <w:iCs/>
        </w:rPr>
        <w:t xml:space="preserve">the </w:t>
      </w:r>
      <w:r w:rsidRPr="00BD5EC6">
        <w:rPr>
          <w:b/>
          <w:bCs/>
          <w:iCs/>
        </w:rPr>
        <w:t xml:space="preserve">key </w:t>
      </w:r>
      <w:r w:rsidRPr="00BD5EC6" w:rsidR="003E11EF">
        <w:rPr>
          <w:b/>
          <w:bCs/>
          <w:iCs/>
        </w:rPr>
        <w:t xml:space="preserve">theories </w:t>
      </w:r>
      <w:r w:rsidRPr="00BD5EC6" w:rsidR="009E098B">
        <w:rPr>
          <w:b/>
          <w:bCs/>
          <w:iCs/>
        </w:rPr>
        <w:t>and concepts of the subject</w:t>
      </w:r>
      <w:r w:rsidRPr="00BD5EC6" w:rsidR="00BD5EC6">
        <w:rPr>
          <w:b/>
          <w:bCs/>
          <w:iCs/>
        </w:rPr>
        <w:t>.</w:t>
      </w:r>
    </w:p>
    <w:p w:rsidRPr="00BD5EC6" w:rsidR="004C7B4C" w:rsidP="0051079E" w:rsidRDefault="0051079E" w14:paraId="0909A468" w14:textId="463FA3BC">
      <w:pPr>
        <w:pStyle w:val="ListParagraph"/>
        <w:numPr>
          <w:ilvl w:val="0"/>
          <w:numId w:val="38"/>
        </w:numPr>
        <w:jc w:val="both"/>
        <w:rPr>
          <w:b/>
          <w:bCs/>
          <w:iCs/>
        </w:rPr>
      </w:pPr>
      <w:r>
        <w:rPr>
          <w:b/>
          <w:bCs/>
          <w:iCs/>
        </w:rPr>
        <w:t xml:space="preserve">Exhibit knowledge application </w:t>
      </w:r>
      <w:r w:rsidRPr="00BD5EC6" w:rsidR="00636422">
        <w:rPr>
          <w:b/>
          <w:bCs/>
          <w:iCs/>
        </w:rPr>
        <w:t>of the</w:t>
      </w:r>
      <w:r w:rsidRPr="00BD5EC6" w:rsidR="009E098B">
        <w:rPr>
          <w:b/>
          <w:bCs/>
          <w:iCs/>
        </w:rPr>
        <w:t xml:space="preserve"> </w:t>
      </w:r>
      <w:r w:rsidRPr="00BD5EC6" w:rsidR="004C7B4C">
        <w:rPr>
          <w:b/>
          <w:bCs/>
          <w:iCs/>
        </w:rPr>
        <w:t>key business plan component</w:t>
      </w:r>
      <w:r w:rsidRPr="00BD5EC6" w:rsidR="007362AC">
        <w:rPr>
          <w:b/>
          <w:bCs/>
          <w:iCs/>
        </w:rPr>
        <w:t>s</w:t>
      </w:r>
      <w:r w:rsidRPr="00BD5EC6" w:rsidR="00BD5EC6">
        <w:rPr>
          <w:b/>
          <w:bCs/>
          <w:iCs/>
        </w:rPr>
        <w:t>.</w:t>
      </w:r>
    </w:p>
    <w:bookmarkEnd w:id="7"/>
    <w:p w:rsidRPr="00A406E5" w:rsidR="004C7B4C" w:rsidP="004C7B4C" w:rsidRDefault="004C7B4C" w14:paraId="342F87CB" w14:textId="77777777">
      <w:pPr>
        <w:jc w:val="both"/>
        <w:rPr>
          <w:b/>
        </w:rPr>
      </w:pPr>
    </w:p>
    <w:p w:rsidR="004C7B4C" w:rsidP="004C7B4C" w:rsidRDefault="004C7B4C" w14:paraId="1E794F2A" w14:textId="0094D1D5">
      <w:pPr>
        <w:widowControl/>
        <w:numPr>
          <w:ilvl w:val="0"/>
          <w:numId w:val="24"/>
        </w:numPr>
        <w:autoSpaceDE/>
        <w:autoSpaceDN/>
        <w:jc w:val="both"/>
        <w:rPr>
          <w:b/>
        </w:rPr>
      </w:pPr>
      <w:r>
        <w:rPr>
          <w:b/>
        </w:rPr>
        <w:t>Cognitive and Intellectual Skills</w:t>
      </w:r>
    </w:p>
    <w:p w:rsidRPr="00A406E5" w:rsidR="004C7B4C" w:rsidP="004C7B4C" w:rsidRDefault="004C7B4C" w14:paraId="684299B7" w14:textId="77777777">
      <w:pPr>
        <w:widowControl/>
        <w:autoSpaceDE/>
        <w:autoSpaceDN/>
        <w:ind w:left="360"/>
        <w:jc w:val="both"/>
        <w:rPr>
          <w:b/>
        </w:rPr>
      </w:pPr>
    </w:p>
    <w:p w:rsidRPr="00A406E5" w:rsidR="004C7B4C" w:rsidP="004C7B4C" w:rsidRDefault="004C7B4C" w14:paraId="2EDEBE9F" w14:textId="77777777">
      <w:pPr>
        <w:jc w:val="both"/>
      </w:pPr>
      <w:r>
        <w:t>You</w:t>
      </w:r>
      <w:r w:rsidRPr="00C073F1">
        <w:t xml:space="preserve"> should be able to critically </w:t>
      </w:r>
      <w:proofErr w:type="spellStart"/>
      <w:r>
        <w:t>analyse</w:t>
      </w:r>
      <w:proofErr w:type="spellEnd"/>
      <w:r>
        <w:t xml:space="preserv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rsidRPr="00A406E5" w:rsidR="004C7B4C" w:rsidP="004C7B4C" w:rsidRDefault="004C7B4C" w14:paraId="3243B4BA" w14:textId="77777777">
      <w:pPr>
        <w:jc w:val="both"/>
      </w:pPr>
    </w:p>
    <w:p w:rsidR="004C7B4C" w:rsidP="004C7B4C" w:rsidRDefault="004C7B4C" w14:paraId="6A790AAD" w14:textId="5573DFC0">
      <w:pPr>
        <w:jc w:val="both"/>
        <w:rPr>
          <w:iCs/>
        </w:rPr>
      </w:pPr>
      <w:r w:rsidRPr="0020561D">
        <w:rPr>
          <w:b/>
          <w:iCs/>
        </w:rPr>
        <w:t>Guidance specific to this assessment:</w:t>
      </w:r>
      <w:r w:rsidRPr="0020561D">
        <w:rPr>
          <w:iCs/>
        </w:rPr>
        <w:t xml:space="preserve"> </w:t>
      </w:r>
    </w:p>
    <w:p w:rsidR="00E84466" w:rsidP="004C7B4C" w:rsidRDefault="00E84466" w14:paraId="595BA97B" w14:textId="5A9172F3">
      <w:pPr>
        <w:jc w:val="both"/>
        <w:rPr>
          <w:iCs/>
        </w:rPr>
      </w:pPr>
    </w:p>
    <w:p w:rsidRPr="00281F08" w:rsidR="00281F08" w:rsidP="004C7B4C" w:rsidRDefault="00281F08" w14:paraId="18F3B89C" w14:textId="21F9E4F7">
      <w:pPr>
        <w:jc w:val="both"/>
        <w:rPr>
          <w:b/>
          <w:bCs/>
          <w:iCs/>
        </w:rPr>
      </w:pPr>
      <w:r w:rsidRPr="00281F08">
        <w:rPr>
          <w:b/>
          <w:bCs/>
          <w:iCs/>
        </w:rPr>
        <w:t>Your submission should:</w:t>
      </w:r>
    </w:p>
    <w:p w:rsidRPr="00281F08" w:rsidR="00281F08" w:rsidP="004C7B4C" w:rsidRDefault="00281F08" w14:paraId="0AD18CDC" w14:textId="77777777">
      <w:pPr>
        <w:jc w:val="both"/>
        <w:rPr>
          <w:b/>
          <w:bCs/>
          <w:iCs/>
        </w:rPr>
      </w:pPr>
    </w:p>
    <w:p w:rsidRPr="00281F08" w:rsidR="004C7B4C" w:rsidP="00D46B69" w:rsidRDefault="008638B5" w14:paraId="2736C0A7" w14:textId="153F78F8">
      <w:pPr>
        <w:pStyle w:val="ListParagraph"/>
        <w:numPr>
          <w:ilvl w:val="0"/>
          <w:numId w:val="39"/>
        </w:numPr>
        <w:rPr>
          <w:b/>
          <w:bCs/>
        </w:rPr>
      </w:pPr>
      <w:bookmarkStart w:name="_Hlk124712515" w:id="8"/>
      <w:r w:rsidRPr="00281F08">
        <w:rPr>
          <w:b/>
          <w:bCs/>
        </w:rPr>
        <w:t>Present</w:t>
      </w:r>
      <w:r w:rsidRPr="00281F08" w:rsidR="009E098B">
        <w:rPr>
          <w:b/>
          <w:bCs/>
        </w:rPr>
        <w:t xml:space="preserve"> an</w:t>
      </w:r>
      <w:r w:rsidRPr="00281F08" w:rsidR="00E84466">
        <w:rPr>
          <w:b/>
          <w:bCs/>
        </w:rPr>
        <w:t xml:space="preserve"> analytical and critical thinking </w:t>
      </w:r>
      <w:r w:rsidRPr="00281F08" w:rsidR="001219BB">
        <w:rPr>
          <w:b/>
          <w:bCs/>
        </w:rPr>
        <w:t>within the business plan</w:t>
      </w:r>
      <w:r w:rsidRPr="00281F08" w:rsidR="00281F08">
        <w:rPr>
          <w:b/>
          <w:bCs/>
        </w:rPr>
        <w:t>,</w:t>
      </w:r>
      <w:r w:rsidRPr="00281F08" w:rsidR="001219BB">
        <w:rPr>
          <w:b/>
          <w:bCs/>
        </w:rPr>
        <w:t xml:space="preserve"> </w:t>
      </w:r>
      <w:r w:rsidRPr="00281F08" w:rsidR="009E098B">
        <w:rPr>
          <w:b/>
          <w:bCs/>
        </w:rPr>
        <w:t>supported by credible sources</w:t>
      </w:r>
      <w:r w:rsidRPr="00281F08" w:rsidR="00281F08">
        <w:rPr>
          <w:b/>
          <w:bCs/>
        </w:rPr>
        <w:t>.</w:t>
      </w:r>
    </w:p>
    <w:p w:rsidRPr="00281F08" w:rsidR="003E11EF" w:rsidP="00D46B69" w:rsidRDefault="00281F08" w14:paraId="76264CBE" w14:textId="7C74DAE2">
      <w:pPr>
        <w:pStyle w:val="ListParagraph"/>
        <w:numPr>
          <w:ilvl w:val="0"/>
          <w:numId w:val="39"/>
        </w:numPr>
        <w:rPr>
          <w:b/>
          <w:bCs/>
        </w:rPr>
      </w:pPr>
      <w:r w:rsidRPr="00281F08">
        <w:rPr>
          <w:b/>
          <w:bCs/>
        </w:rPr>
        <w:t>Show</w:t>
      </w:r>
      <w:r w:rsidRPr="00281F08" w:rsidR="003E11EF">
        <w:rPr>
          <w:b/>
          <w:bCs/>
        </w:rPr>
        <w:t xml:space="preserve"> originality and creativity</w:t>
      </w:r>
      <w:r w:rsidR="008638B5">
        <w:rPr>
          <w:b/>
          <w:bCs/>
        </w:rPr>
        <w:t xml:space="preserve"> </w:t>
      </w:r>
      <w:r w:rsidR="00D46B69">
        <w:rPr>
          <w:b/>
          <w:bCs/>
        </w:rPr>
        <w:t>throughout.</w:t>
      </w:r>
    </w:p>
    <w:bookmarkEnd w:id="8"/>
    <w:p w:rsidR="00E84466" w:rsidP="003E11EF" w:rsidRDefault="00E84466" w14:paraId="1292678B" w14:textId="77777777">
      <w:pPr>
        <w:pStyle w:val="ListParagraph"/>
        <w:ind w:firstLine="0"/>
      </w:pPr>
    </w:p>
    <w:p w:rsidRPr="0020561D" w:rsidR="0020561D" w:rsidP="0020561D" w:rsidRDefault="0020561D" w14:paraId="0D30153C" w14:textId="77777777">
      <w:pPr>
        <w:pStyle w:val="ListParagraph"/>
        <w:ind w:left="720" w:firstLine="0"/>
        <w:jc w:val="both"/>
      </w:pPr>
    </w:p>
    <w:p w:rsidR="004C7B4C" w:rsidP="004C7B4C" w:rsidRDefault="004C7B4C" w14:paraId="7A8983F5" w14:textId="08AB54C0">
      <w:pPr>
        <w:widowControl/>
        <w:numPr>
          <w:ilvl w:val="0"/>
          <w:numId w:val="24"/>
        </w:numPr>
        <w:autoSpaceDE/>
        <w:autoSpaceDN/>
        <w:jc w:val="both"/>
        <w:rPr>
          <w:b/>
        </w:rPr>
      </w:pPr>
      <w:r w:rsidRPr="00A406E5">
        <w:rPr>
          <w:b/>
        </w:rPr>
        <w:t xml:space="preserve">Practical </w:t>
      </w:r>
      <w:r>
        <w:rPr>
          <w:b/>
        </w:rPr>
        <w:t>Skills</w:t>
      </w:r>
    </w:p>
    <w:p w:rsidRPr="00A406E5" w:rsidR="0020561D" w:rsidP="0020561D" w:rsidRDefault="0020561D" w14:paraId="2FDEF4D6" w14:textId="77777777">
      <w:pPr>
        <w:widowControl/>
        <w:autoSpaceDE/>
        <w:autoSpaceDN/>
        <w:ind w:left="360"/>
        <w:jc w:val="both"/>
        <w:rPr>
          <w:b/>
        </w:rPr>
      </w:pPr>
    </w:p>
    <w:p w:rsidRPr="00A406E5" w:rsidR="004C7B4C" w:rsidP="004C7B4C" w:rsidRDefault="004C7B4C" w14:paraId="08983E2D" w14:textId="77777777">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w:t>
      </w:r>
      <w:proofErr w:type="spellStart"/>
      <w:r w:rsidRPr="00A406E5">
        <w:t>organisation</w:t>
      </w:r>
      <w:proofErr w:type="spellEnd"/>
      <w:r w:rsidRPr="00A406E5">
        <w:t xml:space="preserve"> and/or benchmarking one </w:t>
      </w:r>
      <w:r>
        <w:t xml:space="preserve">theory or </w:t>
      </w:r>
      <w:proofErr w:type="spellStart"/>
      <w:r w:rsidRPr="00A406E5">
        <w:t>organisation</w:t>
      </w:r>
      <w:proofErr w:type="spellEnd"/>
      <w:r w:rsidRPr="00A406E5">
        <w:t xml:space="preserve"> against others based on stated criteria.  You should show awareness of the limitations of concepts and theories when applied in particular contexts.</w:t>
      </w:r>
    </w:p>
    <w:p w:rsidRPr="00A406E5" w:rsidR="004C7B4C" w:rsidP="004C7B4C" w:rsidRDefault="004C7B4C" w14:paraId="5395F4AD" w14:textId="77777777">
      <w:pPr>
        <w:jc w:val="both"/>
      </w:pPr>
    </w:p>
    <w:p w:rsidR="004C7B4C" w:rsidP="004C7B4C" w:rsidRDefault="004C7B4C" w14:paraId="3AD870C2" w14:textId="2F922B46">
      <w:pPr>
        <w:jc w:val="both"/>
        <w:rPr>
          <w:iCs/>
        </w:rPr>
      </w:pPr>
      <w:r w:rsidRPr="0020561D">
        <w:rPr>
          <w:b/>
          <w:iCs/>
        </w:rPr>
        <w:t>Guidance specific to this assessment:</w:t>
      </w:r>
      <w:r w:rsidRPr="0020561D">
        <w:rPr>
          <w:iCs/>
        </w:rPr>
        <w:t xml:space="preserve"> </w:t>
      </w:r>
    </w:p>
    <w:p w:rsidR="003E11EF" w:rsidP="004C7B4C" w:rsidRDefault="003E11EF" w14:paraId="1592FA65" w14:textId="4EAD3A7B">
      <w:pPr>
        <w:jc w:val="both"/>
        <w:rPr>
          <w:iCs/>
        </w:rPr>
      </w:pPr>
    </w:p>
    <w:p w:rsidRPr="00D46B69" w:rsidR="00281F08" w:rsidP="00D46B69" w:rsidRDefault="00281F08" w14:paraId="66A967EF" w14:textId="1E8A5A32">
      <w:pPr>
        <w:rPr>
          <w:b/>
          <w:bCs/>
          <w:iCs/>
        </w:rPr>
      </w:pPr>
      <w:bookmarkStart w:name="_Hlk103905615" w:id="9"/>
      <w:r w:rsidRPr="00D46B69">
        <w:rPr>
          <w:b/>
          <w:bCs/>
          <w:iCs/>
        </w:rPr>
        <w:t>You</w:t>
      </w:r>
      <w:r w:rsidR="00727F57">
        <w:rPr>
          <w:b/>
          <w:bCs/>
          <w:iCs/>
        </w:rPr>
        <w:t>r</w:t>
      </w:r>
      <w:r w:rsidRPr="00D46B69">
        <w:rPr>
          <w:b/>
          <w:bCs/>
          <w:iCs/>
        </w:rPr>
        <w:t xml:space="preserve"> submission should:</w:t>
      </w:r>
    </w:p>
    <w:bookmarkEnd w:id="9"/>
    <w:p w:rsidRPr="00D46B69" w:rsidR="00281F08" w:rsidP="00D46B69" w:rsidRDefault="00281F08" w14:paraId="2D9D2EA2" w14:textId="77777777">
      <w:pPr>
        <w:rPr>
          <w:b/>
          <w:bCs/>
          <w:iCs/>
        </w:rPr>
      </w:pPr>
    </w:p>
    <w:p w:rsidRPr="00D46B69" w:rsidR="0020561D" w:rsidP="00D46B69" w:rsidRDefault="00EB54B5" w14:paraId="12700F98" w14:textId="54C7F129">
      <w:pPr>
        <w:pStyle w:val="ListParagraph"/>
        <w:numPr>
          <w:ilvl w:val="0"/>
          <w:numId w:val="40"/>
        </w:numPr>
        <w:rPr>
          <w:b/>
          <w:bCs/>
          <w:iCs/>
        </w:rPr>
      </w:pPr>
      <w:bookmarkStart w:name="_Hlk124712631" w:id="10"/>
      <w:r>
        <w:rPr>
          <w:b/>
          <w:bCs/>
          <w:iCs/>
        </w:rPr>
        <w:t xml:space="preserve">Demonstrate a practical </w:t>
      </w:r>
      <w:r w:rsidR="005D360D">
        <w:rPr>
          <w:b/>
          <w:bCs/>
          <w:iCs/>
        </w:rPr>
        <w:t>application of</w:t>
      </w:r>
      <w:r w:rsidRPr="00D46B69" w:rsidR="0020561D">
        <w:rPr>
          <w:b/>
          <w:bCs/>
          <w:iCs/>
        </w:rPr>
        <w:t xml:space="preserve"> </w:t>
      </w:r>
      <w:r w:rsidRPr="00D46B69" w:rsidR="003E11EF">
        <w:rPr>
          <w:b/>
          <w:bCs/>
          <w:iCs/>
        </w:rPr>
        <w:t xml:space="preserve">the theories and the </w:t>
      </w:r>
      <w:r w:rsidRPr="00D46B69" w:rsidR="0020561D">
        <w:rPr>
          <w:b/>
          <w:bCs/>
          <w:iCs/>
        </w:rPr>
        <w:t>various strategic</w:t>
      </w:r>
      <w:r w:rsidRPr="00D46B69" w:rsidR="00631062">
        <w:rPr>
          <w:b/>
          <w:bCs/>
          <w:iCs/>
        </w:rPr>
        <w:t xml:space="preserve"> framework</w:t>
      </w:r>
      <w:r w:rsidRPr="00D46B69" w:rsidR="0020561D">
        <w:rPr>
          <w:b/>
          <w:bCs/>
          <w:iCs/>
        </w:rPr>
        <w:t xml:space="preserve"> tools </w:t>
      </w:r>
      <w:r w:rsidR="005D360D">
        <w:rPr>
          <w:b/>
          <w:bCs/>
          <w:iCs/>
        </w:rPr>
        <w:t>within</w:t>
      </w:r>
      <w:r w:rsidRPr="00D46B69" w:rsidR="005D360D">
        <w:rPr>
          <w:b/>
          <w:bCs/>
          <w:iCs/>
        </w:rPr>
        <w:t xml:space="preserve"> the business plan </w:t>
      </w:r>
      <w:r w:rsidRPr="00D46B69" w:rsidR="0020561D">
        <w:rPr>
          <w:b/>
          <w:bCs/>
          <w:iCs/>
        </w:rPr>
        <w:t>(</w:t>
      </w:r>
      <w:proofErr w:type="spellStart"/>
      <w:r w:rsidRPr="00D46B69" w:rsidR="0020561D">
        <w:rPr>
          <w:b/>
          <w:bCs/>
          <w:iCs/>
        </w:rPr>
        <w:t>e.g</w:t>
      </w:r>
      <w:proofErr w:type="spellEnd"/>
      <w:r w:rsidRPr="00D46B69" w:rsidR="0020561D">
        <w:rPr>
          <w:b/>
          <w:bCs/>
          <w:iCs/>
        </w:rPr>
        <w:t xml:space="preserve"> SWOT</w:t>
      </w:r>
      <w:r w:rsidRPr="00D46B69" w:rsidR="00631062">
        <w:rPr>
          <w:b/>
          <w:bCs/>
          <w:iCs/>
        </w:rPr>
        <w:t>,</w:t>
      </w:r>
      <w:r w:rsidRPr="00D46B69" w:rsidR="0020561D">
        <w:rPr>
          <w:b/>
          <w:bCs/>
          <w:iCs/>
        </w:rPr>
        <w:t xml:space="preserve"> PEST</w:t>
      </w:r>
      <w:r w:rsidRPr="00D46B69" w:rsidR="001F666E">
        <w:rPr>
          <w:b/>
          <w:bCs/>
          <w:iCs/>
        </w:rPr>
        <w:t>EL</w:t>
      </w:r>
      <w:r w:rsidRPr="00D46B69" w:rsidR="0020561D">
        <w:rPr>
          <w:b/>
          <w:bCs/>
          <w:iCs/>
        </w:rPr>
        <w:t xml:space="preserve"> analysis</w:t>
      </w:r>
      <w:r w:rsidRPr="00D46B69" w:rsidR="00631062">
        <w:rPr>
          <w:b/>
          <w:bCs/>
          <w:iCs/>
        </w:rPr>
        <w:t>, 4Ps</w:t>
      </w:r>
      <w:r w:rsidR="005D360D">
        <w:rPr>
          <w:b/>
          <w:bCs/>
          <w:iCs/>
        </w:rPr>
        <w:t xml:space="preserve"> of Marketing</w:t>
      </w:r>
      <w:r w:rsidRPr="00D46B69" w:rsidR="0020561D">
        <w:rPr>
          <w:b/>
          <w:bCs/>
          <w:iCs/>
        </w:rPr>
        <w:t>).</w:t>
      </w:r>
    </w:p>
    <w:p w:rsidRPr="00D46B69" w:rsidR="00631062" w:rsidP="00D46B69" w:rsidRDefault="00631062" w14:paraId="54101F55" w14:textId="280DC052">
      <w:pPr>
        <w:pStyle w:val="ListParagraph"/>
        <w:numPr>
          <w:ilvl w:val="0"/>
          <w:numId w:val="40"/>
        </w:numPr>
        <w:rPr>
          <w:b/>
          <w:bCs/>
          <w:iCs/>
        </w:rPr>
      </w:pPr>
      <w:r w:rsidRPr="00D46B69">
        <w:rPr>
          <w:b/>
          <w:bCs/>
          <w:iCs/>
        </w:rPr>
        <w:t>Identif</w:t>
      </w:r>
      <w:r w:rsidR="00D46B69">
        <w:rPr>
          <w:b/>
          <w:bCs/>
          <w:iCs/>
        </w:rPr>
        <w:t>y</w:t>
      </w:r>
      <w:r w:rsidRPr="00D46B69">
        <w:rPr>
          <w:b/>
          <w:bCs/>
          <w:iCs/>
        </w:rPr>
        <w:t xml:space="preserve"> problems/ limitations </w:t>
      </w:r>
      <w:r w:rsidR="00D46B69">
        <w:rPr>
          <w:b/>
          <w:bCs/>
          <w:iCs/>
        </w:rPr>
        <w:t>of</w:t>
      </w:r>
      <w:r w:rsidRPr="00D46B69">
        <w:rPr>
          <w:b/>
          <w:bCs/>
          <w:iCs/>
        </w:rPr>
        <w:t xml:space="preserve"> the business idea within the business plan</w:t>
      </w:r>
    </w:p>
    <w:p w:rsidRPr="00D46B69" w:rsidR="0020561D" w:rsidP="00D46B69" w:rsidRDefault="0020561D" w14:paraId="7012FEB3" w14:textId="77777777">
      <w:pPr>
        <w:pStyle w:val="ListParagraph"/>
        <w:numPr>
          <w:ilvl w:val="0"/>
          <w:numId w:val="40"/>
        </w:numPr>
        <w:rPr>
          <w:b/>
          <w:bCs/>
          <w:iCs/>
        </w:rPr>
      </w:pPr>
      <w:r w:rsidRPr="00D46B69">
        <w:rPr>
          <w:b/>
          <w:bCs/>
          <w:iCs/>
        </w:rPr>
        <w:t>Use examples where appropriate to support your points/arguments</w:t>
      </w:r>
    </w:p>
    <w:bookmarkEnd w:id="10"/>
    <w:p w:rsidRPr="00D46B69" w:rsidR="004C7B4C" w:rsidP="00D46B69" w:rsidRDefault="004C7B4C" w14:paraId="1C6A8923" w14:textId="77777777">
      <w:pPr>
        <w:rPr>
          <w:b/>
          <w:bCs/>
        </w:rPr>
      </w:pPr>
    </w:p>
    <w:p w:rsidRPr="00A406E5" w:rsidR="004C7B4C" w:rsidP="004C7B4C" w:rsidRDefault="004C7B4C" w14:paraId="3E1BC235" w14:textId="77777777">
      <w:pPr>
        <w:jc w:val="both"/>
      </w:pPr>
    </w:p>
    <w:p w:rsidR="004C7B4C" w:rsidP="004C7B4C" w:rsidRDefault="004C7B4C" w14:paraId="49F63176" w14:textId="29EE2125">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rsidRPr="00A406E5" w:rsidR="0020561D" w:rsidP="0020561D" w:rsidRDefault="0020561D" w14:paraId="2F7A51A6" w14:textId="77777777">
      <w:pPr>
        <w:widowControl/>
        <w:autoSpaceDE/>
        <w:autoSpaceDN/>
        <w:ind w:left="360"/>
        <w:jc w:val="both"/>
        <w:rPr>
          <w:b/>
        </w:rPr>
      </w:pPr>
    </w:p>
    <w:p w:rsidRPr="00A406E5" w:rsidR="004C7B4C" w:rsidP="004C7B4C" w:rsidRDefault="004C7B4C" w14:paraId="04D45D47" w14:textId="77777777">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w:t>
      </w:r>
      <w:proofErr w:type="spellStart"/>
      <w:r w:rsidRPr="009315A0">
        <w:t>organisations</w:t>
      </w:r>
      <w:proofErr w:type="spellEnd"/>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xml:space="preserve">; fluency of expression; clarity and effectiveness in presentation and </w:t>
      </w:r>
      <w:proofErr w:type="spellStart"/>
      <w:r w:rsidRPr="00995D51">
        <w:t>organisation</w:t>
      </w:r>
      <w:proofErr w:type="spellEnd"/>
      <w:r>
        <w:t>.</w:t>
      </w:r>
      <w:r w:rsidRPr="00995D51">
        <w:t xml:space="preserve"> </w:t>
      </w:r>
      <w:r w:rsidRPr="00A406E5">
        <w:t xml:space="preserve">Work should be coherent and </w:t>
      </w:r>
      <w:r>
        <w:t>well-</w:t>
      </w:r>
      <w:r w:rsidRPr="00A406E5">
        <w:t xml:space="preserve">structured in presentation and </w:t>
      </w:r>
      <w:proofErr w:type="spellStart"/>
      <w:r w:rsidRPr="00A406E5">
        <w:t>organisation</w:t>
      </w:r>
      <w:proofErr w:type="spellEnd"/>
      <w:r w:rsidRPr="00A406E5">
        <w:t>.</w:t>
      </w:r>
    </w:p>
    <w:p w:rsidRPr="00A406E5" w:rsidR="004C7B4C" w:rsidP="004C7B4C" w:rsidRDefault="004C7B4C" w14:paraId="60A53FF1" w14:textId="77777777">
      <w:pPr>
        <w:jc w:val="both"/>
      </w:pPr>
    </w:p>
    <w:p w:rsidR="004C7B4C" w:rsidP="004C7B4C" w:rsidRDefault="004C7B4C" w14:paraId="3E92F49D" w14:textId="08CCD70B">
      <w:pPr>
        <w:jc w:val="both"/>
        <w:rPr>
          <w:iCs/>
        </w:rPr>
      </w:pPr>
      <w:r w:rsidRPr="0020561D">
        <w:rPr>
          <w:b/>
          <w:iCs/>
        </w:rPr>
        <w:t>Guidance specific to this assessment:</w:t>
      </w:r>
      <w:r w:rsidRPr="0020561D">
        <w:rPr>
          <w:iCs/>
        </w:rPr>
        <w:t xml:space="preserve"> </w:t>
      </w:r>
    </w:p>
    <w:p w:rsidR="00D46B69" w:rsidP="004C7B4C" w:rsidRDefault="00D46B69" w14:paraId="35627273" w14:textId="1CCD7B20">
      <w:pPr>
        <w:jc w:val="both"/>
        <w:rPr>
          <w:iCs/>
        </w:rPr>
      </w:pPr>
    </w:p>
    <w:p w:rsidRPr="00D46B69" w:rsidR="00D46B69" w:rsidP="004C7B4C" w:rsidRDefault="00D46B69" w14:paraId="11F929D5" w14:textId="13C8EF20">
      <w:pPr>
        <w:jc w:val="both"/>
        <w:rPr>
          <w:b/>
          <w:bCs/>
          <w:iCs/>
        </w:rPr>
      </w:pPr>
      <w:bookmarkStart w:name="_Hlk124713021" w:id="11"/>
      <w:r w:rsidRPr="00D46B69">
        <w:rPr>
          <w:b/>
          <w:bCs/>
          <w:iCs/>
        </w:rPr>
        <w:t>You</w:t>
      </w:r>
      <w:r w:rsidR="00727F57">
        <w:rPr>
          <w:b/>
          <w:bCs/>
          <w:iCs/>
        </w:rPr>
        <w:t xml:space="preserve">r </w:t>
      </w:r>
      <w:r w:rsidRPr="00D46B69">
        <w:rPr>
          <w:b/>
          <w:bCs/>
          <w:iCs/>
        </w:rPr>
        <w:t>submission should:</w:t>
      </w:r>
    </w:p>
    <w:bookmarkEnd w:id="11"/>
    <w:p w:rsidRPr="00D46B69" w:rsidR="00670B73" w:rsidP="004C7B4C" w:rsidRDefault="00670B73" w14:paraId="514ACBEB" w14:textId="77777777">
      <w:pPr>
        <w:jc w:val="both"/>
        <w:rPr>
          <w:b/>
          <w:bCs/>
          <w:iCs/>
        </w:rPr>
      </w:pPr>
    </w:p>
    <w:p w:rsidRPr="00D46B69" w:rsidR="0020561D" w:rsidP="00D46B69" w:rsidRDefault="0020561D" w14:paraId="552E535F" w14:textId="6749AC69">
      <w:pPr>
        <w:pStyle w:val="ListParagraph"/>
        <w:numPr>
          <w:ilvl w:val="0"/>
          <w:numId w:val="41"/>
        </w:numPr>
        <w:rPr>
          <w:b/>
          <w:bCs/>
          <w:iCs/>
        </w:rPr>
      </w:pPr>
      <w:bookmarkStart w:name="_Hlk124712988" w:id="12"/>
      <w:r w:rsidRPr="00D46B69">
        <w:rPr>
          <w:b/>
          <w:bCs/>
          <w:iCs/>
        </w:rPr>
        <w:t xml:space="preserve">Follow </w:t>
      </w:r>
      <w:r w:rsidR="00D46B69">
        <w:rPr>
          <w:b/>
          <w:bCs/>
          <w:iCs/>
        </w:rPr>
        <w:t xml:space="preserve">the </w:t>
      </w:r>
      <w:r w:rsidRPr="00D46B69">
        <w:rPr>
          <w:b/>
          <w:bCs/>
          <w:iCs/>
        </w:rPr>
        <w:t xml:space="preserve">submission guidelines </w:t>
      </w:r>
      <w:r w:rsidRPr="00D46B69" w:rsidR="005C26C8">
        <w:rPr>
          <w:b/>
          <w:bCs/>
          <w:iCs/>
        </w:rPr>
        <w:t xml:space="preserve">and </w:t>
      </w:r>
      <w:r w:rsidR="00D46B69">
        <w:rPr>
          <w:b/>
          <w:bCs/>
          <w:iCs/>
        </w:rPr>
        <w:t xml:space="preserve">cover all </w:t>
      </w:r>
      <w:r w:rsidRPr="00D46B69" w:rsidR="005C26C8">
        <w:rPr>
          <w:b/>
          <w:bCs/>
          <w:iCs/>
        </w:rPr>
        <w:t xml:space="preserve">the business plan </w:t>
      </w:r>
      <w:r w:rsidR="00EB54B5">
        <w:rPr>
          <w:b/>
          <w:bCs/>
          <w:iCs/>
        </w:rPr>
        <w:t>required sections</w:t>
      </w:r>
      <w:r w:rsidR="00D46B69">
        <w:rPr>
          <w:b/>
          <w:bCs/>
          <w:iCs/>
        </w:rPr>
        <w:t>.</w:t>
      </w:r>
    </w:p>
    <w:p w:rsidRPr="00D46B69" w:rsidR="00CB0EB6" w:rsidP="00D46B69" w:rsidRDefault="00D46B69" w14:paraId="6F027C1F" w14:textId="5007A981">
      <w:pPr>
        <w:pStyle w:val="ListParagraph"/>
        <w:numPr>
          <w:ilvl w:val="0"/>
          <w:numId w:val="41"/>
        </w:numPr>
        <w:rPr>
          <w:b/>
          <w:bCs/>
          <w:iCs/>
        </w:rPr>
      </w:pPr>
      <w:r>
        <w:rPr>
          <w:b/>
          <w:bCs/>
          <w:iCs/>
        </w:rPr>
        <w:t>Be w</w:t>
      </w:r>
      <w:r w:rsidRPr="00D46B69" w:rsidR="005C26C8">
        <w:rPr>
          <w:b/>
          <w:bCs/>
          <w:iCs/>
        </w:rPr>
        <w:t>ell-</w:t>
      </w:r>
      <w:r w:rsidRPr="00D46B69" w:rsidR="00CB0EB6">
        <w:rPr>
          <w:b/>
          <w:bCs/>
          <w:iCs/>
        </w:rPr>
        <w:t>structured and</w:t>
      </w:r>
      <w:r w:rsidRPr="00D46B69" w:rsidR="005C26C8">
        <w:rPr>
          <w:b/>
          <w:bCs/>
          <w:iCs/>
        </w:rPr>
        <w:t xml:space="preserve"> </w:t>
      </w:r>
      <w:r w:rsidRPr="00D46B69" w:rsidR="00CB0EB6">
        <w:rPr>
          <w:b/>
          <w:bCs/>
          <w:iCs/>
        </w:rPr>
        <w:t xml:space="preserve">professionally presented </w:t>
      </w:r>
      <w:r w:rsidRPr="00D46B69" w:rsidR="005C26C8">
        <w:rPr>
          <w:b/>
          <w:bCs/>
          <w:iCs/>
        </w:rPr>
        <w:t>in terms</w:t>
      </w:r>
      <w:r w:rsidRPr="00D46B69" w:rsidR="00670B73">
        <w:rPr>
          <w:b/>
          <w:bCs/>
          <w:iCs/>
        </w:rPr>
        <w:t xml:space="preserve"> of format </w:t>
      </w:r>
      <w:r>
        <w:rPr>
          <w:b/>
          <w:bCs/>
          <w:iCs/>
        </w:rPr>
        <w:t>(</w:t>
      </w:r>
      <w:r w:rsidRPr="00D46B69">
        <w:rPr>
          <w:b/>
          <w:bCs/>
          <w:iCs/>
        </w:rPr>
        <w:t>paragraphs</w:t>
      </w:r>
      <w:r w:rsidRPr="00D46B69" w:rsidR="005C26C8">
        <w:rPr>
          <w:b/>
          <w:bCs/>
          <w:iCs/>
        </w:rPr>
        <w:t>, headings,</w:t>
      </w:r>
      <w:r w:rsidRPr="00D46B69" w:rsidR="00670B73">
        <w:rPr>
          <w:b/>
          <w:bCs/>
          <w:iCs/>
        </w:rPr>
        <w:t xml:space="preserve"> </w:t>
      </w:r>
      <w:r w:rsidRPr="00D46B69" w:rsidR="005C26C8">
        <w:rPr>
          <w:b/>
          <w:bCs/>
          <w:iCs/>
        </w:rPr>
        <w:t>line spacing,</w:t>
      </w:r>
      <w:r w:rsidRPr="00D46B69" w:rsidR="00670B73">
        <w:rPr>
          <w:b/>
          <w:bCs/>
          <w:iCs/>
        </w:rPr>
        <w:t xml:space="preserve"> tables and images</w:t>
      </w:r>
      <w:r w:rsidRPr="00D46B69" w:rsidR="005C26C8">
        <w:rPr>
          <w:b/>
          <w:bCs/>
          <w:iCs/>
        </w:rPr>
        <w:t xml:space="preserve"> </w:t>
      </w:r>
      <w:proofErr w:type="spellStart"/>
      <w:r w:rsidRPr="00D46B69" w:rsidR="00CB0EB6">
        <w:rPr>
          <w:b/>
          <w:bCs/>
          <w:iCs/>
        </w:rPr>
        <w:t>etc</w:t>
      </w:r>
      <w:proofErr w:type="spellEnd"/>
      <w:r>
        <w:rPr>
          <w:b/>
          <w:bCs/>
          <w:iCs/>
        </w:rPr>
        <w:t>)</w:t>
      </w:r>
      <w:r w:rsidRPr="00D46B69" w:rsidR="00CB0EB6">
        <w:rPr>
          <w:b/>
          <w:bCs/>
          <w:iCs/>
        </w:rPr>
        <w:t>.</w:t>
      </w:r>
    </w:p>
    <w:p w:rsidRPr="00D46B69" w:rsidR="005C26C8" w:rsidP="00D46B69" w:rsidRDefault="00EB54B5" w14:paraId="66A73E6B" w14:textId="3A59674B">
      <w:pPr>
        <w:pStyle w:val="ListParagraph"/>
        <w:numPr>
          <w:ilvl w:val="0"/>
          <w:numId w:val="41"/>
        </w:numPr>
        <w:rPr>
          <w:b/>
          <w:bCs/>
          <w:iCs/>
        </w:rPr>
      </w:pPr>
      <w:r>
        <w:rPr>
          <w:b/>
          <w:bCs/>
          <w:iCs/>
        </w:rPr>
        <w:t>Have a c</w:t>
      </w:r>
      <w:r w:rsidRPr="00D46B69" w:rsidR="00CB0EB6">
        <w:rPr>
          <w:b/>
          <w:bCs/>
          <w:iCs/>
        </w:rPr>
        <w:t>lear and coherent flow</w:t>
      </w:r>
      <w:r>
        <w:rPr>
          <w:b/>
          <w:bCs/>
          <w:iCs/>
        </w:rPr>
        <w:t xml:space="preserve"> with </w:t>
      </w:r>
      <w:r w:rsidRPr="00D46B69">
        <w:rPr>
          <w:b/>
          <w:bCs/>
          <w:iCs/>
        </w:rPr>
        <w:t>minimal</w:t>
      </w:r>
      <w:r w:rsidRPr="00D46B69" w:rsidR="00CB0EB6">
        <w:rPr>
          <w:b/>
          <w:bCs/>
          <w:iCs/>
        </w:rPr>
        <w:t xml:space="preserve"> </w:t>
      </w:r>
      <w:r w:rsidRPr="00D46B69" w:rsidR="00670B73">
        <w:rPr>
          <w:b/>
          <w:bCs/>
          <w:iCs/>
        </w:rPr>
        <w:t xml:space="preserve">grammatical and </w:t>
      </w:r>
      <w:r w:rsidRPr="00D46B69" w:rsidR="005C26C8">
        <w:rPr>
          <w:b/>
          <w:bCs/>
          <w:iCs/>
        </w:rPr>
        <w:t>spelling</w:t>
      </w:r>
      <w:r w:rsidRPr="00D46B69" w:rsidR="00670B73">
        <w:rPr>
          <w:b/>
          <w:bCs/>
          <w:iCs/>
        </w:rPr>
        <w:t xml:space="preserve"> mistakes.</w:t>
      </w:r>
    </w:p>
    <w:p w:rsidR="0020561D" w:rsidP="00D46B69" w:rsidRDefault="00EB54B5" w14:paraId="6D4155C6" w14:textId="74728F52">
      <w:pPr>
        <w:pStyle w:val="ListParagraph"/>
        <w:numPr>
          <w:ilvl w:val="0"/>
          <w:numId w:val="41"/>
        </w:numPr>
        <w:rPr>
          <w:b/>
          <w:bCs/>
          <w:iCs/>
        </w:rPr>
      </w:pPr>
      <w:r>
        <w:rPr>
          <w:b/>
          <w:bCs/>
          <w:iCs/>
        </w:rPr>
        <w:t>B</w:t>
      </w:r>
      <w:r w:rsidRPr="00D46B69" w:rsidR="0020561D">
        <w:rPr>
          <w:b/>
          <w:bCs/>
          <w:iCs/>
        </w:rPr>
        <w:t xml:space="preserve">e written with </w:t>
      </w:r>
      <w:r w:rsidRPr="00D46B69" w:rsidR="005C26C8">
        <w:rPr>
          <w:b/>
          <w:bCs/>
          <w:iCs/>
        </w:rPr>
        <w:t>the business idea</w:t>
      </w:r>
      <w:r w:rsidRPr="00D46B69" w:rsidR="0020561D">
        <w:rPr>
          <w:b/>
          <w:bCs/>
          <w:iCs/>
        </w:rPr>
        <w:t xml:space="preserve"> in mind.</w:t>
      </w:r>
    </w:p>
    <w:bookmarkEnd w:id="12"/>
    <w:p w:rsidRPr="00D46B69" w:rsidR="00727F57" w:rsidP="00727F57" w:rsidRDefault="00727F57" w14:paraId="69F135CC" w14:textId="77777777">
      <w:pPr>
        <w:pStyle w:val="ListParagraph"/>
        <w:ind w:left="720" w:firstLine="0"/>
        <w:rPr>
          <w:b/>
          <w:bCs/>
          <w:iCs/>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20561D" w:rsidTr="00942475" w14:paraId="4C3BF450" w14:textId="77777777">
        <w:trPr>
          <w:jc w:val="center"/>
        </w:trPr>
        <w:tc>
          <w:tcPr>
            <w:tcW w:w="10670" w:type="dxa"/>
            <w:shd w:val="clear" w:color="auto" w:fill="BFBFBF"/>
          </w:tcPr>
          <w:p w:rsidRPr="00A406E5" w:rsidR="0020561D" w:rsidP="00942475" w:rsidRDefault="0020561D" w14:paraId="59EBF5A7" w14:textId="77777777">
            <w:r w:rsidRPr="00A406E5">
              <w:rPr>
                <w:sz w:val="32"/>
                <w:szCs w:val="32"/>
              </w:rPr>
              <w:br w:type="page"/>
            </w:r>
            <w:r>
              <w:rPr>
                <w:b/>
                <w:caps/>
                <w:sz w:val="40"/>
              </w:rPr>
              <w:t xml:space="preserve">     </w:t>
            </w:r>
            <w:r w:rsidRPr="00A406E5">
              <w:rPr>
                <w:b/>
                <w:caps/>
                <w:sz w:val="40"/>
              </w:rPr>
              <w:t>Student FEEDBACK</w:t>
            </w:r>
            <w:r>
              <w:rPr>
                <w:b/>
                <w:caps/>
                <w:sz w:val="40"/>
              </w:rPr>
              <w:t xml:space="preserve"> FORM</w:t>
            </w:r>
          </w:p>
        </w:tc>
      </w:tr>
    </w:tbl>
    <w:p w:rsidRPr="00A406E5" w:rsidR="0020561D" w:rsidP="0020561D" w:rsidRDefault="0020561D" w14:paraId="33188970" w14:textId="77777777"/>
    <w:p w:rsidRPr="00A406E5" w:rsidR="0020561D" w:rsidP="0020561D" w:rsidRDefault="0020561D" w14:paraId="3FCF6B9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20561D" w:rsidP="0020561D" w:rsidRDefault="0020561D" w14:paraId="646B7D2F" w14:textId="77777777">
      <w:pPr>
        <w:rPr>
          <w:b/>
          <w:lang w:val="en-GB"/>
        </w:rPr>
      </w:pPr>
    </w:p>
    <w:tbl>
      <w:tblPr>
        <w:tblW w:w="5000" w:type="pct"/>
        <w:tblLayout w:type="fixed"/>
        <w:tblLook w:val="04A0" w:firstRow="1" w:lastRow="0" w:firstColumn="1" w:lastColumn="0" w:noHBand="0" w:noVBand="1"/>
      </w:tblPr>
      <w:tblGrid>
        <w:gridCol w:w="8708"/>
        <w:gridCol w:w="869"/>
        <w:gridCol w:w="867"/>
      </w:tblGrid>
      <w:tr w:rsidRPr="00A406E5" w:rsidR="0020561D" w:rsidTr="00EC7C05" w14:paraId="7A108BB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20561D" w:rsidP="00942475" w:rsidRDefault="0020561D" w14:paraId="180924C3" w14:textId="77777777">
            <w:pPr>
              <w:rPr>
                <w:b/>
              </w:rPr>
            </w:pPr>
            <w:r>
              <w:rPr>
                <w:b/>
                <w:szCs w:val="16"/>
              </w:rPr>
              <w:t>Generic</w:t>
            </w:r>
            <w:r w:rsidRPr="00A406E5">
              <w:rPr>
                <w:b/>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20561D" w:rsidP="00942475" w:rsidRDefault="0020561D" w14:paraId="31D41A64" w14:textId="77777777">
            <w:pPr>
              <w:ind w:left="34" w:right="113"/>
              <w:jc w:val="center"/>
              <w:rPr>
                <w:b/>
                <w:sz w:val="18"/>
                <w:szCs w:val="18"/>
              </w:rPr>
            </w:pPr>
            <w:r w:rsidRPr="00A85BFE">
              <w:rPr>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20561D" w:rsidP="00942475" w:rsidRDefault="0020561D" w14:paraId="31054818" w14:textId="77777777">
            <w:pPr>
              <w:ind w:left="113" w:right="113"/>
              <w:jc w:val="center"/>
              <w:rPr>
                <w:b/>
                <w:sz w:val="18"/>
                <w:szCs w:val="18"/>
              </w:rPr>
            </w:pPr>
            <w:r w:rsidRPr="00A85BFE">
              <w:rPr>
                <w:b/>
                <w:sz w:val="18"/>
                <w:szCs w:val="18"/>
              </w:rPr>
              <w:t xml:space="preserve">Marks </w:t>
            </w:r>
          </w:p>
          <w:p w:rsidRPr="00A85BFE" w:rsidR="0020561D" w:rsidP="00942475" w:rsidRDefault="0020561D" w14:paraId="32AB8B6C" w14:textId="77777777">
            <w:pPr>
              <w:ind w:left="113" w:right="113"/>
              <w:jc w:val="center"/>
              <w:rPr>
                <w:b/>
                <w:sz w:val="18"/>
                <w:szCs w:val="18"/>
              </w:rPr>
            </w:pPr>
            <w:r w:rsidRPr="00A85BFE">
              <w:rPr>
                <w:b/>
                <w:sz w:val="18"/>
                <w:szCs w:val="18"/>
              </w:rPr>
              <w:t>awarded</w:t>
            </w:r>
          </w:p>
        </w:tc>
      </w:tr>
      <w:tr w:rsidRPr="00A406E5" w:rsidR="0020561D" w:rsidTr="00EC7C05" w14:paraId="3161013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0561D" w:rsidP="00942475" w:rsidRDefault="0020561D" w14:paraId="67CDEC3C" w14:textId="77777777">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rsidRPr="00A406E5" w:rsidR="0020561D" w:rsidP="00942475" w:rsidRDefault="0020561D" w14:paraId="61ECAF82" w14:textId="77777777">
            <w:pPr>
              <w:spacing w:after="120"/>
              <w:rPr>
                <w:sz w:val="14"/>
                <w:szCs w:val="14"/>
              </w:rPr>
            </w:pPr>
            <w:r w:rsidRPr="00A406E5">
              <w:rPr>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20561D" w:rsidP="00942475" w:rsidRDefault="0020561D" w14:paraId="5015F5C7" w14:textId="77777777">
            <w:pPr>
              <w:jc w:val="center"/>
              <w:rPr>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0561D" w:rsidP="00942475" w:rsidRDefault="0020561D" w14:paraId="7582AE2E" w14:textId="77777777">
            <w:pPr>
              <w:jc w:val="center"/>
              <w:rPr>
                <w:sz w:val="32"/>
              </w:rPr>
            </w:pPr>
          </w:p>
        </w:tc>
      </w:tr>
      <w:tr w:rsidRPr="00A406E5" w:rsidR="00EC7C05" w:rsidTr="00EC7C05" w14:paraId="4EBED20C" w14:textId="77777777">
        <w:trPr>
          <w:trHeight w:val="408"/>
        </w:trPr>
        <w:tc>
          <w:tcPr>
            <w:tcW w:w="4169" w:type="pct"/>
            <w:tcBorders>
              <w:top w:val="single" w:color="auto" w:sz="4" w:space="0"/>
              <w:left w:val="single" w:color="auto" w:sz="4" w:space="0"/>
              <w:right w:val="single" w:color="auto" w:sz="4" w:space="0"/>
            </w:tcBorders>
          </w:tcPr>
          <w:p w:rsidRPr="00A406E5" w:rsidR="00EC7C05" w:rsidP="00A96E8F" w:rsidRDefault="00EC7C05" w14:paraId="7589F485" w14:textId="77777777">
            <w:pPr>
              <w:spacing w:after="120"/>
              <w:rPr>
                <w:sz w:val="14"/>
                <w:szCs w:val="14"/>
              </w:rPr>
            </w:pPr>
          </w:p>
        </w:tc>
        <w:tc>
          <w:tcPr>
            <w:tcW w:w="416" w:type="pct"/>
            <w:tcBorders>
              <w:top w:val="single" w:color="auto" w:sz="4" w:space="0"/>
              <w:left w:val="single" w:color="auto" w:sz="4" w:space="0"/>
              <w:right w:val="single" w:color="auto" w:sz="4" w:space="0"/>
            </w:tcBorders>
          </w:tcPr>
          <w:p w:rsidRPr="00EC7C05" w:rsidR="00EC7C05" w:rsidP="00942475" w:rsidRDefault="00EC7C05" w14:paraId="487696B7" w14:textId="4199988D">
            <w:pPr>
              <w:jc w:val="center"/>
              <w:rPr>
                <w:sz w:val="28"/>
                <w:szCs w:val="20"/>
              </w:rPr>
            </w:pPr>
            <w:r w:rsidRPr="00EC7C05">
              <w:rPr>
                <w:sz w:val="28"/>
                <w:szCs w:val="20"/>
              </w:rPr>
              <w:t>20</w:t>
            </w:r>
          </w:p>
        </w:tc>
        <w:tc>
          <w:tcPr>
            <w:tcW w:w="415" w:type="pct"/>
            <w:tcBorders>
              <w:top w:val="single" w:color="auto" w:sz="4" w:space="0"/>
              <w:left w:val="single" w:color="auto" w:sz="4" w:space="0"/>
              <w:bottom w:val="single" w:color="auto" w:sz="4" w:space="0"/>
              <w:right w:val="single" w:color="auto" w:sz="4" w:space="0"/>
            </w:tcBorders>
          </w:tcPr>
          <w:p w:rsidRPr="00A406E5" w:rsidR="00EC7C05" w:rsidP="00942475" w:rsidRDefault="00EC7C05" w14:paraId="0880C2D3" w14:textId="77777777">
            <w:pPr>
              <w:jc w:val="center"/>
              <w:rPr>
                <w:sz w:val="32"/>
              </w:rPr>
            </w:pPr>
          </w:p>
        </w:tc>
      </w:tr>
      <w:tr w:rsidRPr="00A406E5" w:rsidR="0020561D" w:rsidTr="00EC7C05" w14:paraId="7AE0F54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0561D" w:rsidP="00942475" w:rsidRDefault="0020561D" w14:paraId="58E6B109" w14:textId="77777777">
            <w:pPr>
              <w:rPr>
                <w:b/>
              </w:rPr>
            </w:pPr>
            <w:r w:rsidRPr="00A406E5">
              <w:rPr>
                <w:b/>
                <w:szCs w:val="16"/>
              </w:rPr>
              <w:t xml:space="preserve">2. </w:t>
            </w:r>
            <w:r w:rsidRPr="00A406E5">
              <w:rPr>
                <w:b/>
              </w:rPr>
              <w:t xml:space="preserve">Knowledge and Understanding </w:t>
            </w:r>
            <w:r>
              <w:rPr>
                <w:b/>
              </w:rPr>
              <w:t>Skills</w:t>
            </w:r>
          </w:p>
          <w:p w:rsidRPr="00A406E5" w:rsidR="0020561D" w:rsidP="00942475" w:rsidRDefault="0020561D" w14:paraId="25227D90" w14:textId="77777777">
            <w:pPr>
              <w:spacing w:after="120"/>
              <w:rPr>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0561D" w:rsidP="00942475" w:rsidRDefault="0020561D" w14:paraId="3737C83E" w14:textId="77777777">
            <w:pPr>
              <w:jc w:val="center"/>
              <w:rPr>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0561D" w:rsidP="00942475" w:rsidRDefault="0020561D" w14:paraId="7209BE93" w14:textId="77777777">
            <w:pPr>
              <w:jc w:val="center"/>
              <w:rPr>
                <w:sz w:val="32"/>
              </w:rPr>
            </w:pPr>
          </w:p>
        </w:tc>
      </w:tr>
      <w:tr w:rsidRPr="00A406E5" w:rsidR="00EC7C05" w:rsidTr="00EC7C05" w14:paraId="10C3A330" w14:textId="77777777">
        <w:trPr>
          <w:trHeight w:val="436"/>
        </w:trPr>
        <w:tc>
          <w:tcPr>
            <w:tcW w:w="4169" w:type="pct"/>
            <w:tcBorders>
              <w:top w:val="single" w:color="auto" w:sz="4" w:space="0"/>
              <w:left w:val="single" w:color="auto" w:sz="4" w:space="0"/>
              <w:right w:val="single" w:color="auto" w:sz="4" w:space="0"/>
            </w:tcBorders>
          </w:tcPr>
          <w:p w:rsidRPr="00A406E5" w:rsidR="00EC7C05" w:rsidP="00A96E8F" w:rsidRDefault="00EC7C05" w14:paraId="7277B75D" w14:textId="77777777">
            <w:pPr>
              <w:spacing w:after="120"/>
              <w:rPr>
                <w:sz w:val="14"/>
                <w:szCs w:val="14"/>
              </w:rPr>
            </w:pPr>
          </w:p>
        </w:tc>
        <w:tc>
          <w:tcPr>
            <w:tcW w:w="416" w:type="pct"/>
            <w:tcBorders>
              <w:top w:val="single" w:color="auto" w:sz="4" w:space="0"/>
              <w:left w:val="single" w:color="auto" w:sz="4" w:space="0"/>
              <w:right w:val="single" w:color="auto" w:sz="4" w:space="0"/>
            </w:tcBorders>
          </w:tcPr>
          <w:p w:rsidRPr="00EC7C05" w:rsidR="00EC7C05" w:rsidP="00942475" w:rsidRDefault="00EC7C05" w14:paraId="75C25B53" w14:textId="5A7A4CE4">
            <w:pPr>
              <w:jc w:val="center"/>
              <w:rPr>
                <w:sz w:val="28"/>
                <w:szCs w:val="20"/>
              </w:rPr>
            </w:pPr>
            <w:r w:rsidRPr="00EC7C05">
              <w:rPr>
                <w:sz w:val="28"/>
                <w:szCs w:val="20"/>
              </w:rPr>
              <w:t>20</w:t>
            </w:r>
          </w:p>
        </w:tc>
        <w:tc>
          <w:tcPr>
            <w:tcW w:w="415" w:type="pct"/>
            <w:tcBorders>
              <w:top w:val="single" w:color="auto" w:sz="4" w:space="0"/>
              <w:left w:val="single" w:color="auto" w:sz="4" w:space="0"/>
              <w:bottom w:val="single" w:color="auto" w:sz="4" w:space="0"/>
              <w:right w:val="single" w:color="auto" w:sz="4" w:space="0"/>
            </w:tcBorders>
          </w:tcPr>
          <w:p w:rsidRPr="00A406E5" w:rsidR="00EC7C05" w:rsidP="00942475" w:rsidRDefault="00EC7C05" w14:paraId="3C3678C3" w14:textId="77777777">
            <w:pPr>
              <w:jc w:val="center"/>
              <w:rPr>
                <w:sz w:val="32"/>
              </w:rPr>
            </w:pPr>
          </w:p>
        </w:tc>
      </w:tr>
      <w:tr w:rsidRPr="00A406E5" w:rsidR="0020561D" w:rsidTr="00EC7C05" w14:paraId="13FD268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0561D" w:rsidP="00942475" w:rsidRDefault="0020561D" w14:paraId="7C2A9D71" w14:textId="77777777">
            <w:pPr>
              <w:rPr>
                <w:b/>
                <w:sz w:val="16"/>
                <w:szCs w:val="16"/>
              </w:rPr>
            </w:pPr>
            <w:r w:rsidRPr="00A406E5">
              <w:rPr>
                <w:b/>
                <w:szCs w:val="16"/>
              </w:rPr>
              <w:t xml:space="preserve">3. </w:t>
            </w:r>
            <w:r>
              <w:rPr>
                <w:b/>
              </w:rPr>
              <w:t>Cognitive and Intellectual Skills</w:t>
            </w:r>
          </w:p>
          <w:p w:rsidRPr="00A406E5" w:rsidR="0020561D" w:rsidP="00942475" w:rsidRDefault="0020561D" w14:paraId="09E703F2" w14:textId="77777777">
            <w:pPr>
              <w:spacing w:after="120"/>
              <w:rPr>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0561D" w:rsidP="00942475" w:rsidRDefault="0020561D" w14:paraId="7E8F132F" w14:textId="77777777">
            <w:pPr>
              <w:jc w:val="center"/>
              <w:rPr>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0561D" w:rsidP="00942475" w:rsidRDefault="0020561D" w14:paraId="51DFDBB9" w14:textId="77777777">
            <w:pPr>
              <w:jc w:val="center"/>
              <w:rPr>
                <w:sz w:val="32"/>
              </w:rPr>
            </w:pPr>
          </w:p>
        </w:tc>
      </w:tr>
      <w:tr w:rsidRPr="00A406E5" w:rsidR="00EC7C05" w:rsidTr="00EC7C05" w14:paraId="4B0BC137" w14:textId="77777777">
        <w:trPr>
          <w:trHeight w:val="436"/>
        </w:trPr>
        <w:tc>
          <w:tcPr>
            <w:tcW w:w="4169" w:type="pct"/>
            <w:tcBorders>
              <w:top w:val="single" w:color="auto" w:sz="4" w:space="0"/>
              <w:left w:val="single" w:color="auto" w:sz="4" w:space="0"/>
              <w:right w:val="single" w:color="auto" w:sz="4" w:space="0"/>
            </w:tcBorders>
          </w:tcPr>
          <w:p w:rsidRPr="00A406E5" w:rsidR="00EC7C05" w:rsidP="00A96E8F" w:rsidRDefault="00EC7C05" w14:paraId="679A74E3" w14:textId="77777777">
            <w:pPr>
              <w:spacing w:after="120"/>
              <w:rPr>
                <w:sz w:val="14"/>
                <w:szCs w:val="14"/>
              </w:rPr>
            </w:pPr>
          </w:p>
        </w:tc>
        <w:tc>
          <w:tcPr>
            <w:tcW w:w="416" w:type="pct"/>
            <w:tcBorders>
              <w:top w:val="single" w:color="auto" w:sz="4" w:space="0"/>
              <w:left w:val="single" w:color="auto" w:sz="4" w:space="0"/>
              <w:right w:val="single" w:color="auto" w:sz="4" w:space="0"/>
            </w:tcBorders>
          </w:tcPr>
          <w:p w:rsidRPr="00EC7C05" w:rsidR="00EC7C05" w:rsidP="00942475" w:rsidRDefault="00EC7C05" w14:paraId="2B830B26" w14:textId="586B8125">
            <w:pPr>
              <w:jc w:val="center"/>
              <w:rPr>
                <w:sz w:val="28"/>
                <w:szCs w:val="20"/>
              </w:rPr>
            </w:pPr>
            <w:r w:rsidRPr="00EC7C05">
              <w:rPr>
                <w:sz w:val="28"/>
                <w:szCs w:val="20"/>
              </w:rPr>
              <w:t>20</w:t>
            </w:r>
          </w:p>
        </w:tc>
        <w:tc>
          <w:tcPr>
            <w:tcW w:w="415" w:type="pct"/>
            <w:tcBorders>
              <w:top w:val="single" w:color="auto" w:sz="4" w:space="0"/>
              <w:left w:val="single" w:color="auto" w:sz="4" w:space="0"/>
              <w:bottom w:val="single" w:color="auto" w:sz="4" w:space="0"/>
              <w:right w:val="single" w:color="auto" w:sz="4" w:space="0"/>
            </w:tcBorders>
          </w:tcPr>
          <w:p w:rsidRPr="00A406E5" w:rsidR="00EC7C05" w:rsidP="00942475" w:rsidRDefault="00EC7C05" w14:paraId="5D4F6CBF" w14:textId="77777777">
            <w:pPr>
              <w:jc w:val="center"/>
              <w:rPr>
                <w:sz w:val="32"/>
              </w:rPr>
            </w:pPr>
          </w:p>
        </w:tc>
      </w:tr>
      <w:tr w:rsidRPr="00A406E5" w:rsidR="0020561D" w:rsidTr="00EC7C05" w14:paraId="5566AE8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0561D" w:rsidP="00942475" w:rsidRDefault="0020561D" w14:paraId="179F24BC" w14:textId="77777777">
            <w:pPr>
              <w:rPr>
                <w:b/>
                <w:sz w:val="16"/>
                <w:szCs w:val="16"/>
              </w:rPr>
            </w:pPr>
            <w:r w:rsidRPr="00A406E5">
              <w:rPr>
                <w:b/>
                <w:szCs w:val="16"/>
              </w:rPr>
              <w:t xml:space="preserve">4. </w:t>
            </w:r>
            <w:r w:rsidRPr="00A406E5">
              <w:rPr>
                <w:b/>
              </w:rPr>
              <w:t xml:space="preserve">Practical Application </w:t>
            </w:r>
            <w:r>
              <w:rPr>
                <w:b/>
              </w:rPr>
              <w:t>Skills</w:t>
            </w:r>
          </w:p>
          <w:p w:rsidRPr="00A406E5" w:rsidR="0020561D" w:rsidP="00942475" w:rsidRDefault="0020561D" w14:paraId="4F50F3C6" w14:textId="77777777">
            <w:pPr>
              <w:spacing w:after="120"/>
              <w:rPr>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0561D" w:rsidP="00942475" w:rsidRDefault="0020561D" w14:paraId="6FA4C499" w14:textId="77777777">
            <w:pPr>
              <w:jc w:val="center"/>
              <w:rPr>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0561D" w:rsidP="00942475" w:rsidRDefault="0020561D" w14:paraId="1F172156" w14:textId="77777777">
            <w:pPr>
              <w:jc w:val="center"/>
              <w:rPr>
                <w:sz w:val="32"/>
              </w:rPr>
            </w:pPr>
          </w:p>
        </w:tc>
      </w:tr>
      <w:tr w:rsidRPr="00A406E5" w:rsidR="00EC7C05" w:rsidTr="00EC7C05" w14:paraId="0931A7B8" w14:textId="77777777">
        <w:trPr>
          <w:trHeight w:val="450"/>
        </w:trPr>
        <w:tc>
          <w:tcPr>
            <w:tcW w:w="4169" w:type="pct"/>
            <w:tcBorders>
              <w:top w:val="single" w:color="auto" w:sz="4" w:space="0"/>
              <w:left w:val="single" w:color="auto" w:sz="4" w:space="0"/>
              <w:right w:val="single" w:color="auto" w:sz="4" w:space="0"/>
            </w:tcBorders>
          </w:tcPr>
          <w:p w:rsidRPr="00A406E5" w:rsidR="00EC7C05" w:rsidP="00942475" w:rsidRDefault="00EC7C05" w14:paraId="1FDF66DB" w14:textId="77777777">
            <w:pPr>
              <w:spacing w:after="120"/>
              <w:rPr>
                <w:sz w:val="14"/>
                <w:szCs w:val="14"/>
              </w:rPr>
            </w:pPr>
          </w:p>
          <w:p w:rsidRPr="00A406E5" w:rsidR="00EC7C05" w:rsidP="00942475" w:rsidRDefault="00EC7C05" w14:paraId="5879AC82" w14:textId="77777777">
            <w:pPr>
              <w:spacing w:after="120"/>
              <w:rPr>
                <w:sz w:val="14"/>
                <w:szCs w:val="14"/>
              </w:rPr>
            </w:pPr>
          </w:p>
        </w:tc>
        <w:tc>
          <w:tcPr>
            <w:tcW w:w="416" w:type="pct"/>
            <w:tcBorders>
              <w:top w:val="single" w:color="auto" w:sz="4" w:space="0"/>
              <w:left w:val="single" w:color="auto" w:sz="4" w:space="0"/>
              <w:right w:val="single" w:color="auto" w:sz="4" w:space="0"/>
            </w:tcBorders>
          </w:tcPr>
          <w:p w:rsidRPr="00EC7C05" w:rsidR="00EC7C05" w:rsidP="00942475" w:rsidRDefault="00EC7C05" w14:paraId="4EDBE5F8" w14:textId="12F29A4D">
            <w:pPr>
              <w:jc w:val="center"/>
              <w:rPr>
                <w:sz w:val="28"/>
                <w:szCs w:val="20"/>
              </w:rPr>
            </w:pPr>
            <w:r w:rsidRPr="00EC7C05">
              <w:rPr>
                <w:sz w:val="28"/>
                <w:szCs w:val="20"/>
              </w:rPr>
              <w:t>20</w:t>
            </w:r>
          </w:p>
        </w:tc>
        <w:tc>
          <w:tcPr>
            <w:tcW w:w="415" w:type="pct"/>
            <w:tcBorders>
              <w:top w:val="single" w:color="auto" w:sz="4" w:space="0"/>
              <w:left w:val="single" w:color="auto" w:sz="4" w:space="0"/>
              <w:bottom w:val="single" w:color="auto" w:sz="4" w:space="0"/>
              <w:right w:val="single" w:color="auto" w:sz="4" w:space="0"/>
            </w:tcBorders>
          </w:tcPr>
          <w:p w:rsidRPr="00A406E5" w:rsidR="00EC7C05" w:rsidP="00942475" w:rsidRDefault="00EC7C05" w14:paraId="651246C4" w14:textId="77777777">
            <w:pPr>
              <w:jc w:val="center"/>
              <w:rPr>
                <w:sz w:val="32"/>
              </w:rPr>
            </w:pPr>
          </w:p>
        </w:tc>
      </w:tr>
      <w:tr w:rsidRPr="00A406E5" w:rsidR="0020561D" w:rsidTr="00EC7C05" w14:paraId="1A64E03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20561D" w:rsidP="00942475" w:rsidRDefault="0020561D" w14:paraId="3714E838" w14:textId="77777777">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rsidRPr="00A406E5" w:rsidR="0020561D" w:rsidP="00942475" w:rsidRDefault="0020561D" w14:paraId="381D739A" w14:textId="77777777">
            <w:pPr>
              <w:spacing w:after="120"/>
              <w:rPr>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20561D" w:rsidP="00942475" w:rsidRDefault="0020561D" w14:paraId="5CE8AAD1" w14:textId="77777777">
            <w:pPr>
              <w:jc w:val="center"/>
              <w:rPr>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20561D" w:rsidP="00942475" w:rsidRDefault="0020561D" w14:paraId="64EE05E4" w14:textId="77777777">
            <w:pPr>
              <w:jc w:val="center"/>
              <w:rPr>
                <w:sz w:val="32"/>
              </w:rPr>
            </w:pPr>
          </w:p>
        </w:tc>
      </w:tr>
      <w:tr w:rsidRPr="00A406E5" w:rsidR="00EC7C05" w:rsidTr="00EC7C05" w14:paraId="359407CB" w14:textId="77777777">
        <w:trPr>
          <w:trHeight w:val="324"/>
        </w:trPr>
        <w:tc>
          <w:tcPr>
            <w:tcW w:w="4169" w:type="pct"/>
            <w:tcBorders>
              <w:top w:val="single" w:color="auto" w:sz="4" w:space="0"/>
              <w:left w:val="single" w:color="auto" w:sz="4" w:space="0"/>
              <w:right w:val="single" w:color="auto" w:sz="4" w:space="0"/>
            </w:tcBorders>
          </w:tcPr>
          <w:p w:rsidRPr="00A406E5" w:rsidR="00EC7C05" w:rsidP="00942475" w:rsidRDefault="00EC7C05" w14:paraId="120C2C88" w14:textId="77777777">
            <w:pPr>
              <w:spacing w:after="120"/>
              <w:rPr>
                <w:sz w:val="14"/>
                <w:szCs w:val="14"/>
              </w:rPr>
            </w:pPr>
          </w:p>
          <w:p w:rsidRPr="00A406E5" w:rsidR="00EC7C05" w:rsidP="00942475" w:rsidRDefault="00EC7C05" w14:paraId="78152B67" w14:textId="77777777">
            <w:pPr>
              <w:spacing w:after="120"/>
              <w:rPr>
                <w:sz w:val="14"/>
                <w:szCs w:val="14"/>
              </w:rPr>
            </w:pPr>
          </w:p>
        </w:tc>
        <w:tc>
          <w:tcPr>
            <w:tcW w:w="416" w:type="pct"/>
            <w:tcBorders>
              <w:top w:val="single" w:color="auto" w:sz="4" w:space="0"/>
              <w:left w:val="single" w:color="auto" w:sz="4" w:space="0"/>
              <w:right w:val="single" w:color="auto" w:sz="4" w:space="0"/>
            </w:tcBorders>
          </w:tcPr>
          <w:p w:rsidRPr="00A406E5" w:rsidR="00EC7C05" w:rsidP="00942475" w:rsidRDefault="00EC7C05" w14:paraId="5F2F11FE" w14:textId="1AF1FE87">
            <w:pPr>
              <w:jc w:val="center"/>
              <w:rPr>
                <w:sz w:val="32"/>
              </w:rPr>
            </w:pPr>
            <w:r w:rsidRPr="00EC7C05">
              <w:rPr>
                <w:sz w:val="28"/>
                <w:szCs w:val="20"/>
              </w:rPr>
              <w:t>20</w:t>
            </w:r>
          </w:p>
        </w:tc>
        <w:tc>
          <w:tcPr>
            <w:tcW w:w="415" w:type="pct"/>
            <w:tcBorders>
              <w:top w:val="single" w:color="auto" w:sz="4" w:space="0"/>
              <w:left w:val="single" w:color="auto" w:sz="4" w:space="0"/>
              <w:bottom w:val="single" w:color="auto" w:sz="4" w:space="0"/>
              <w:right w:val="single" w:color="auto" w:sz="4" w:space="0"/>
            </w:tcBorders>
          </w:tcPr>
          <w:p w:rsidRPr="00A406E5" w:rsidR="00EC7C05" w:rsidP="00942475" w:rsidRDefault="00EC7C05" w14:paraId="2BD2159E" w14:textId="77777777">
            <w:pPr>
              <w:jc w:val="center"/>
              <w:rPr>
                <w:sz w:val="32"/>
              </w:rPr>
            </w:pPr>
          </w:p>
        </w:tc>
      </w:tr>
    </w:tbl>
    <w:tbl>
      <w:tblPr>
        <w:tblpPr w:leftFromText="180" w:rightFromText="180" w:vertAnchor="text" w:horzAnchor="margin" w:tblpY="84"/>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20561D" w:rsidTr="0020561D" w14:paraId="2C908064" w14:textId="77777777">
        <w:trPr>
          <w:cantSplit/>
        </w:trPr>
        <w:tc>
          <w:tcPr>
            <w:tcW w:w="6062" w:type="dxa"/>
            <w:vMerge w:val="restart"/>
            <w:shd w:val="pct15" w:color="auto" w:fill="auto"/>
            <w:vAlign w:val="center"/>
          </w:tcPr>
          <w:p w:rsidRPr="00A406E5" w:rsidR="0020561D" w:rsidP="0020561D" w:rsidRDefault="0020561D" w14:paraId="69FFCECB" w14:textId="77777777">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20561D" w:rsidP="0020561D" w:rsidRDefault="0020561D" w14:paraId="15AD2CE5" w14:textId="77777777">
            <w:pPr>
              <w:rPr>
                <w:b/>
                <w:bCs/>
                <w:sz w:val="16"/>
                <w:szCs w:val="16"/>
              </w:rPr>
            </w:pPr>
            <w:r w:rsidRPr="00A406E5">
              <w:rPr>
                <w:b/>
                <w:sz w:val="16"/>
                <w:szCs w:val="16"/>
              </w:rPr>
              <w:t>Late Submission Penalties (tick if appropriate)</w:t>
            </w:r>
          </w:p>
        </w:tc>
        <w:tc>
          <w:tcPr>
            <w:tcW w:w="1060" w:type="dxa"/>
            <w:vMerge w:val="restart"/>
            <w:vAlign w:val="center"/>
          </w:tcPr>
          <w:p w:rsidRPr="00A406E5" w:rsidR="0020561D" w:rsidP="0020561D" w:rsidRDefault="00A96E8F" w14:paraId="2FA01D4B" w14:textId="2466133E">
            <w:pPr>
              <w:jc w:val="right"/>
              <w:rPr>
                <w:b/>
                <w:bCs/>
              </w:rPr>
            </w:pPr>
            <w:r>
              <w:rPr>
                <w:b/>
                <w:bCs/>
              </w:rPr>
              <w:t>100</w:t>
            </w:r>
            <w:r w:rsidRPr="00A406E5" w:rsidR="0020561D">
              <w:rPr>
                <w:b/>
                <w:bCs/>
              </w:rPr>
              <w:t>%</w:t>
            </w:r>
          </w:p>
        </w:tc>
      </w:tr>
      <w:tr w:rsidRPr="00A406E5" w:rsidR="0020561D" w:rsidTr="0020561D" w14:paraId="18CBC3F3" w14:textId="77777777">
        <w:trPr>
          <w:cantSplit/>
        </w:trPr>
        <w:tc>
          <w:tcPr>
            <w:tcW w:w="6062" w:type="dxa"/>
            <w:vMerge/>
            <w:vAlign w:val="bottom"/>
          </w:tcPr>
          <w:p w:rsidRPr="00A406E5" w:rsidR="0020561D" w:rsidP="0020561D" w:rsidRDefault="0020561D" w14:paraId="3E9A545F" w14:textId="77777777"/>
        </w:tc>
        <w:tc>
          <w:tcPr>
            <w:tcW w:w="2903" w:type="dxa"/>
            <w:vAlign w:val="bottom"/>
          </w:tcPr>
          <w:p w:rsidRPr="00A406E5" w:rsidR="0020561D" w:rsidP="0020561D" w:rsidRDefault="0020561D" w14:paraId="41A38466" w14:textId="77777777">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rsidRPr="00A406E5" w:rsidR="0020561D" w:rsidP="0020561D" w:rsidRDefault="0020561D" w14:paraId="391B0643" w14:textId="77777777">
            <w:pPr>
              <w:jc w:val="center"/>
              <w:rPr>
                <w:sz w:val="12"/>
                <w:szCs w:val="12"/>
              </w:rPr>
            </w:pPr>
          </w:p>
        </w:tc>
        <w:tc>
          <w:tcPr>
            <w:tcW w:w="1060" w:type="dxa"/>
            <w:vMerge/>
            <w:vAlign w:val="bottom"/>
          </w:tcPr>
          <w:p w:rsidRPr="00A406E5" w:rsidR="0020561D" w:rsidP="0020561D" w:rsidRDefault="0020561D" w14:paraId="5CCBFD92" w14:textId="77777777">
            <w:pPr>
              <w:ind w:left="156" w:leftChars="71"/>
            </w:pPr>
          </w:p>
        </w:tc>
      </w:tr>
      <w:tr w:rsidRPr="00A406E5" w:rsidR="0020561D" w:rsidTr="0020561D" w14:paraId="6D21C442" w14:textId="77777777">
        <w:trPr>
          <w:cantSplit/>
        </w:trPr>
        <w:tc>
          <w:tcPr>
            <w:tcW w:w="6062" w:type="dxa"/>
            <w:vMerge/>
            <w:vAlign w:val="bottom"/>
          </w:tcPr>
          <w:p w:rsidRPr="00A406E5" w:rsidR="0020561D" w:rsidP="0020561D" w:rsidRDefault="0020561D" w14:paraId="5C29090F" w14:textId="77777777"/>
        </w:tc>
        <w:tc>
          <w:tcPr>
            <w:tcW w:w="2903" w:type="dxa"/>
            <w:vAlign w:val="bottom"/>
          </w:tcPr>
          <w:p w:rsidRPr="00A406E5" w:rsidR="0020561D" w:rsidP="0020561D" w:rsidRDefault="0020561D" w14:paraId="2D4D5EBD" w14:textId="77777777">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rsidRPr="00A406E5" w:rsidR="0020561D" w:rsidP="0020561D" w:rsidRDefault="0020561D" w14:paraId="0C384DC8" w14:textId="77777777">
            <w:pPr>
              <w:jc w:val="center"/>
              <w:rPr>
                <w:sz w:val="12"/>
                <w:szCs w:val="12"/>
              </w:rPr>
            </w:pPr>
          </w:p>
        </w:tc>
        <w:tc>
          <w:tcPr>
            <w:tcW w:w="1060" w:type="dxa"/>
            <w:vMerge/>
            <w:vAlign w:val="bottom"/>
          </w:tcPr>
          <w:p w:rsidRPr="00A406E5" w:rsidR="0020561D" w:rsidP="0020561D" w:rsidRDefault="0020561D" w14:paraId="670CB251" w14:textId="77777777">
            <w:pPr>
              <w:ind w:firstLine="310" w:firstLineChars="141"/>
            </w:pPr>
          </w:p>
        </w:tc>
      </w:tr>
    </w:tbl>
    <w:p w:rsidRPr="0020561D" w:rsidR="0020561D" w:rsidP="0020561D" w:rsidRDefault="0020561D" w14:paraId="4D7ED608" w14:textId="0AAE4DFE">
      <w:pPr>
        <w:rPr>
          <w:b/>
          <w:lang w:val="en-GB"/>
        </w:rPr>
        <w:sectPr w:rsidRPr="0020561D" w:rsidR="0020561D" w:rsidSect="0020561D">
          <w:footerReference w:type="default" r:id="rId13"/>
          <w:pgSz w:w="11894" w:h="16834" w:orient="portrait"/>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rsidTr="004A7F7C" w14:paraId="33546D4A" w14:textId="77777777">
        <w:tc>
          <w:tcPr>
            <w:tcW w:w="15837" w:type="dxa"/>
            <w:shd w:val="clear" w:color="auto" w:fill="FF99FF"/>
          </w:tcPr>
          <w:p w:rsidRPr="00995D51" w:rsidR="00E835CB" w:rsidP="00E835CB" w:rsidRDefault="00E835CB" w14:paraId="1D8FDE6B" w14:textId="77777777">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Pr="00D9771E" w:rsidR="00E835CB" w:rsidTr="004A7F7C" w14:paraId="6D3C43ED" w14:textId="77777777">
        <w:tc>
          <w:tcPr>
            <w:tcW w:w="15911" w:type="dxa"/>
            <w:shd w:val="clear" w:color="auto" w:fill="FF99FF"/>
          </w:tcPr>
          <w:p w:rsidRPr="00D9771E" w:rsidR="00E835CB" w:rsidP="00E835CB" w:rsidRDefault="00E835CB" w14:paraId="69A154BA" w14:textId="77777777">
            <w:pPr>
              <w:rPr>
                <w:b/>
              </w:rPr>
            </w:pPr>
            <w:r>
              <w:rPr>
                <w:b/>
              </w:rPr>
              <w:t>Level 5</w:t>
            </w:r>
          </w:p>
        </w:tc>
      </w:tr>
      <w:tr w:rsidRPr="00D9771E" w:rsidR="00E835CB" w:rsidTr="004A7F7C" w14:paraId="6BBC45E0" w14:textId="77777777">
        <w:tc>
          <w:tcPr>
            <w:tcW w:w="15911" w:type="dxa"/>
            <w:shd w:val="clear" w:color="auto" w:fill="FFCCFF"/>
          </w:tcPr>
          <w:p w:rsidRPr="00B669B1" w:rsidR="00E835CB" w:rsidP="00E835CB" w:rsidRDefault="00E835CB" w14:paraId="3C06CB91" w14:textId="77777777">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7A7239" w:rsidP="00352664" w:rsidRDefault="007A7239" w14:paraId="64F7A1FF" w14:textId="77777777"/>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Pr="00D9771E" w:rsidR="007A7239" w:rsidTr="007A7239" w14:paraId="38E47DBA" w14:textId="77777777">
        <w:trPr>
          <w:tblHeader/>
        </w:trPr>
        <w:tc>
          <w:tcPr>
            <w:tcW w:w="1668" w:type="dxa"/>
            <w:shd w:val="clear" w:color="auto" w:fill="FF99FF"/>
          </w:tcPr>
          <w:p w:rsidRPr="00C73F6F" w:rsidR="00352664" w:rsidP="007A7239" w:rsidRDefault="00352664" w14:paraId="7DA86E6A" w14:textId="77777777">
            <w:pPr>
              <w:jc w:val="center"/>
              <w:rPr>
                <w:b/>
                <w:sz w:val="18"/>
                <w:szCs w:val="18"/>
              </w:rPr>
            </w:pPr>
            <w:r w:rsidRPr="00C73F6F">
              <w:rPr>
                <w:b/>
                <w:sz w:val="18"/>
                <w:szCs w:val="18"/>
              </w:rPr>
              <w:t>Level 5</w:t>
            </w:r>
          </w:p>
        </w:tc>
        <w:tc>
          <w:tcPr>
            <w:tcW w:w="1984" w:type="dxa"/>
            <w:shd w:val="clear" w:color="auto" w:fill="FF99FF"/>
            <w:vAlign w:val="center"/>
          </w:tcPr>
          <w:p w:rsidRPr="00D9771E" w:rsidR="00352664" w:rsidP="007A7239" w:rsidRDefault="00352664" w14:paraId="41A0D244" w14:textId="77777777">
            <w:pPr>
              <w:jc w:val="center"/>
              <w:rPr>
                <w:b/>
                <w:sz w:val="18"/>
                <w:szCs w:val="18"/>
              </w:rPr>
            </w:pPr>
            <w:r w:rsidRPr="00D9771E">
              <w:rPr>
                <w:b/>
                <w:sz w:val="18"/>
                <w:szCs w:val="18"/>
              </w:rPr>
              <w:t>FAIL</w:t>
            </w:r>
          </w:p>
        </w:tc>
        <w:tc>
          <w:tcPr>
            <w:tcW w:w="1985" w:type="dxa"/>
            <w:shd w:val="clear" w:color="auto" w:fill="FF99FF"/>
            <w:vAlign w:val="center"/>
          </w:tcPr>
          <w:p w:rsidRPr="00D9771E" w:rsidR="00352664" w:rsidP="007A7239" w:rsidRDefault="00352664" w14:paraId="51AF5AFC" w14:textId="77777777">
            <w:pPr>
              <w:jc w:val="center"/>
              <w:rPr>
                <w:b/>
                <w:sz w:val="18"/>
                <w:szCs w:val="18"/>
              </w:rPr>
            </w:pPr>
            <w:r w:rsidRPr="00D9771E">
              <w:rPr>
                <w:b/>
                <w:sz w:val="18"/>
                <w:szCs w:val="18"/>
              </w:rPr>
              <w:t>MARGINAL FAIL</w:t>
            </w:r>
          </w:p>
        </w:tc>
        <w:tc>
          <w:tcPr>
            <w:tcW w:w="2126" w:type="dxa"/>
            <w:shd w:val="clear" w:color="auto" w:fill="FF99FF"/>
            <w:vAlign w:val="center"/>
          </w:tcPr>
          <w:p w:rsidRPr="00D9771E" w:rsidR="00352664" w:rsidP="007A7239" w:rsidRDefault="00352664" w14:paraId="4F425F0C" w14:textId="77777777">
            <w:pPr>
              <w:jc w:val="center"/>
              <w:rPr>
                <w:b/>
                <w:sz w:val="18"/>
                <w:szCs w:val="18"/>
              </w:rPr>
            </w:pPr>
            <w:r w:rsidRPr="00D9771E">
              <w:rPr>
                <w:b/>
                <w:sz w:val="18"/>
                <w:szCs w:val="18"/>
              </w:rPr>
              <w:t>SATISFACTORY</w:t>
            </w:r>
          </w:p>
          <w:p w:rsidRPr="00D9771E" w:rsidR="00352664" w:rsidP="007A7239" w:rsidRDefault="00352664" w14:paraId="40451F9C" w14:textId="77777777">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rsidRPr="00D9771E" w:rsidR="00352664" w:rsidP="007A7239" w:rsidRDefault="00352664" w14:paraId="36DA6BC1" w14:textId="77777777">
            <w:pPr>
              <w:jc w:val="center"/>
              <w:rPr>
                <w:b/>
                <w:sz w:val="18"/>
                <w:szCs w:val="18"/>
              </w:rPr>
            </w:pPr>
            <w:r w:rsidRPr="00D9771E">
              <w:rPr>
                <w:b/>
                <w:sz w:val="18"/>
                <w:szCs w:val="18"/>
              </w:rPr>
              <w:t>GOOD</w:t>
            </w:r>
          </w:p>
          <w:p w:rsidRPr="00D9771E" w:rsidR="00352664" w:rsidP="007A7239" w:rsidRDefault="00352664" w14:paraId="74649AE9" w14:textId="77777777">
            <w:pPr>
              <w:jc w:val="center"/>
              <w:rPr>
                <w:b/>
                <w:sz w:val="18"/>
                <w:szCs w:val="18"/>
              </w:rPr>
            </w:pPr>
            <w:r>
              <w:rPr>
                <w:b/>
                <w:sz w:val="18"/>
                <w:szCs w:val="18"/>
              </w:rPr>
              <w:t>(2.2 / Pass)</w:t>
            </w:r>
          </w:p>
        </w:tc>
        <w:tc>
          <w:tcPr>
            <w:tcW w:w="1985" w:type="dxa"/>
            <w:shd w:val="clear" w:color="auto" w:fill="FF99FF"/>
            <w:vAlign w:val="center"/>
          </w:tcPr>
          <w:p w:rsidRPr="00D9771E" w:rsidR="00352664" w:rsidP="007A7239" w:rsidRDefault="00352664" w14:paraId="5297C7A4" w14:textId="77777777">
            <w:pPr>
              <w:jc w:val="center"/>
              <w:rPr>
                <w:b/>
                <w:sz w:val="18"/>
                <w:szCs w:val="18"/>
              </w:rPr>
            </w:pPr>
            <w:r w:rsidRPr="00D9771E">
              <w:rPr>
                <w:b/>
                <w:sz w:val="18"/>
                <w:szCs w:val="18"/>
              </w:rPr>
              <w:t>VERY GOOD</w:t>
            </w:r>
          </w:p>
          <w:p w:rsidRPr="00D9771E" w:rsidR="00352664" w:rsidP="007A7239" w:rsidRDefault="00352664" w14:paraId="23D2C71B" w14:textId="77777777">
            <w:pPr>
              <w:jc w:val="center"/>
              <w:rPr>
                <w:b/>
                <w:sz w:val="18"/>
                <w:szCs w:val="18"/>
              </w:rPr>
            </w:pPr>
            <w:r>
              <w:rPr>
                <w:b/>
                <w:sz w:val="18"/>
                <w:szCs w:val="18"/>
              </w:rPr>
              <w:t>(2.1 / Merit)</w:t>
            </w:r>
          </w:p>
        </w:tc>
        <w:tc>
          <w:tcPr>
            <w:tcW w:w="2126" w:type="dxa"/>
            <w:shd w:val="clear" w:color="auto" w:fill="FF99FF"/>
            <w:vAlign w:val="center"/>
          </w:tcPr>
          <w:p w:rsidRPr="00D9771E" w:rsidR="00352664" w:rsidP="007A7239" w:rsidRDefault="00352664" w14:paraId="682D1931" w14:textId="77777777">
            <w:pPr>
              <w:jc w:val="center"/>
              <w:rPr>
                <w:b/>
                <w:sz w:val="18"/>
                <w:szCs w:val="18"/>
              </w:rPr>
            </w:pPr>
            <w:r w:rsidRPr="00D9771E">
              <w:rPr>
                <w:b/>
                <w:sz w:val="18"/>
                <w:szCs w:val="18"/>
              </w:rPr>
              <w:t>EXCELLENT</w:t>
            </w:r>
          </w:p>
          <w:p w:rsidRPr="00D9771E" w:rsidR="00352664" w:rsidP="007A7239" w:rsidRDefault="00352664" w14:paraId="252C6A75" w14:textId="77777777">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rsidRPr="00D9771E" w:rsidR="00352664" w:rsidP="007A7239" w:rsidRDefault="00352664" w14:paraId="33FCD56F" w14:textId="77777777">
            <w:pPr>
              <w:jc w:val="center"/>
              <w:rPr>
                <w:b/>
                <w:sz w:val="18"/>
                <w:szCs w:val="18"/>
              </w:rPr>
            </w:pPr>
            <w:r w:rsidRPr="00D9771E">
              <w:rPr>
                <w:b/>
                <w:sz w:val="18"/>
                <w:szCs w:val="18"/>
              </w:rPr>
              <w:t>EXCEPTIONAL</w:t>
            </w:r>
          </w:p>
          <w:p w:rsidRPr="00D9771E" w:rsidR="00352664" w:rsidP="007A7239" w:rsidRDefault="00352664" w14:paraId="0594CF61" w14:textId="77777777">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Pr="00D9771E" w:rsidR="007A7239" w:rsidTr="007A7239" w14:paraId="2BEA94AC" w14:textId="77777777">
        <w:trPr>
          <w:tblHeader/>
        </w:trPr>
        <w:tc>
          <w:tcPr>
            <w:tcW w:w="1668" w:type="dxa"/>
            <w:shd w:val="clear" w:color="auto" w:fill="FF99FF"/>
          </w:tcPr>
          <w:p w:rsidRPr="00D9771E" w:rsidR="00352664" w:rsidP="007A7239" w:rsidRDefault="00352664" w14:paraId="30B818F8" w14:textId="77777777">
            <w:pPr>
              <w:jc w:val="center"/>
              <w:rPr>
                <w:sz w:val="18"/>
                <w:szCs w:val="18"/>
              </w:rPr>
            </w:pPr>
            <w:r w:rsidRPr="006A2256">
              <w:rPr>
                <w:b/>
                <w:bCs/>
              </w:rPr>
              <w:t>Category</w:t>
            </w:r>
          </w:p>
        </w:tc>
        <w:tc>
          <w:tcPr>
            <w:tcW w:w="1984" w:type="dxa"/>
            <w:shd w:val="clear" w:color="auto" w:fill="FF99FF"/>
            <w:vAlign w:val="bottom"/>
          </w:tcPr>
          <w:p w:rsidRPr="00D9771E" w:rsidR="00352664" w:rsidP="007A7239" w:rsidRDefault="00352664" w14:paraId="21A2B81D" w14:textId="77777777">
            <w:pPr>
              <w:jc w:val="center"/>
              <w:rPr>
                <w:b/>
                <w:sz w:val="18"/>
                <w:szCs w:val="18"/>
              </w:rPr>
            </w:pPr>
            <w:r w:rsidRPr="00D9771E">
              <w:rPr>
                <w:b/>
                <w:sz w:val="18"/>
                <w:szCs w:val="18"/>
              </w:rPr>
              <w:t>0-29%</w:t>
            </w:r>
          </w:p>
        </w:tc>
        <w:tc>
          <w:tcPr>
            <w:tcW w:w="1985" w:type="dxa"/>
            <w:shd w:val="clear" w:color="auto" w:fill="FF99FF"/>
            <w:vAlign w:val="bottom"/>
          </w:tcPr>
          <w:p w:rsidRPr="00D9771E" w:rsidR="00352664" w:rsidP="007A7239" w:rsidRDefault="00352664" w14:paraId="7A7DF817" w14:textId="77777777">
            <w:pPr>
              <w:jc w:val="center"/>
              <w:rPr>
                <w:b/>
                <w:sz w:val="18"/>
                <w:szCs w:val="18"/>
              </w:rPr>
            </w:pPr>
            <w:r>
              <w:rPr>
                <w:b/>
                <w:sz w:val="18"/>
                <w:szCs w:val="18"/>
              </w:rPr>
              <w:t>30-39%</w:t>
            </w:r>
          </w:p>
        </w:tc>
        <w:tc>
          <w:tcPr>
            <w:tcW w:w="2126" w:type="dxa"/>
            <w:shd w:val="clear" w:color="auto" w:fill="FF99FF"/>
            <w:vAlign w:val="bottom"/>
          </w:tcPr>
          <w:p w:rsidRPr="00D9771E" w:rsidR="00352664" w:rsidP="007A7239" w:rsidRDefault="00352664" w14:paraId="4DA3761A" w14:textId="77777777">
            <w:pPr>
              <w:jc w:val="center"/>
              <w:rPr>
                <w:b/>
                <w:sz w:val="18"/>
                <w:szCs w:val="18"/>
              </w:rPr>
            </w:pPr>
            <w:r w:rsidRPr="00D9771E">
              <w:rPr>
                <w:b/>
                <w:sz w:val="18"/>
                <w:szCs w:val="18"/>
              </w:rPr>
              <w:t>40-49%</w:t>
            </w:r>
          </w:p>
        </w:tc>
        <w:tc>
          <w:tcPr>
            <w:tcW w:w="2126" w:type="dxa"/>
            <w:shd w:val="clear" w:color="auto" w:fill="FF99FF"/>
            <w:vAlign w:val="bottom"/>
          </w:tcPr>
          <w:p w:rsidRPr="00D9771E" w:rsidR="00352664" w:rsidP="007A7239" w:rsidRDefault="00352664" w14:paraId="12F6A514" w14:textId="77777777">
            <w:pPr>
              <w:jc w:val="center"/>
              <w:rPr>
                <w:b/>
                <w:sz w:val="18"/>
                <w:szCs w:val="18"/>
              </w:rPr>
            </w:pPr>
            <w:r w:rsidRPr="00D9771E">
              <w:rPr>
                <w:b/>
                <w:sz w:val="18"/>
                <w:szCs w:val="18"/>
              </w:rPr>
              <w:t>50-59%</w:t>
            </w:r>
          </w:p>
        </w:tc>
        <w:tc>
          <w:tcPr>
            <w:tcW w:w="1985" w:type="dxa"/>
            <w:shd w:val="clear" w:color="auto" w:fill="FF99FF"/>
            <w:vAlign w:val="bottom"/>
          </w:tcPr>
          <w:p w:rsidRPr="00D9771E" w:rsidR="00352664" w:rsidP="007A7239" w:rsidRDefault="00352664" w14:paraId="1B27BDBE" w14:textId="77777777">
            <w:pPr>
              <w:jc w:val="center"/>
              <w:rPr>
                <w:b/>
                <w:sz w:val="18"/>
                <w:szCs w:val="18"/>
              </w:rPr>
            </w:pPr>
            <w:r w:rsidRPr="00D9771E">
              <w:rPr>
                <w:b/>
                <w:sz w:val="18"/>
                <w:szCs w:val="18"/>
              </w:rPr>
              <w:t>60-69%</w:t>
            </w:r>
          </w:p>
        </w:tc>
        <w:tc>
          <w:tcPr>
            <w:tcW w:w="2126" w:type="dxa"/>
            <w:shd w:val="clear" w:color="auto" w:fill="FF99FF"/>
            <w:vAlign w:val="bottom"/>
          </w:tcPr>
          <w:p w:rsidRPr="00D9771E" w:rsidR="00352664" w:rsidP="007A7239" w:rsidRDefault="00352664" w14:paraId="5EA6F4D1" w14:textId="77777777">
            <w:pPr>
              <w:jc w:val="center"/>
              <w:rPr>
                <w:b/>
                <w:sz w:val="18"/>
                <w:szCs w:val="18"/>
              </w:rPr>
            </w:pPr>
            <w:r>
              <w:rPr>
                <w:b/>
                <w:sz w:val="18"/>
                <w:szCs w:val="18"/>
              </w:rPr>
              <w:t>70-84</w:t>
            </w:r>
            <w:r w:rsidRPr="00D9771E">
              <w:rPr>
                <w:b/>
                <w:sz w:val="18"/>
                <w:szCs w:val="18"/>
              </w:rPr>
              <w:t>%</w:t>
            </w:r>
          </w:p>
        </w:tc>
        <w:tc>
          <w:tcPr>
            <w:tcW w:w="1843" w:type="dxa"/>
            <w:shd w:val="clear" w:color="auto" w:fill="FF99FF"/>
          </w:tcPr>
          <w:p w:rsidRPr="00D9771E" w:rsidR="00352664" w:rsidP="007A7239" w:rsidRDefault="00352664" w14:paraId="460AEB1D" w14:textId="77777777">
            <w:pPr>
              <w:jc w:val="center"/>
              <w:rPr>
                <w:b/>
                <w:sz w:val="18"/>
                <w:szCs w:val="18"/>
              </w:rPr>
            </w:pPr>
            <w:r>
              <w:rPr>
                <w:b/>
                <w:sz w:val="18"/>
                <w:szCs w:val="18"/>
              </w:rPr>
              <w:t>85</w:t>
            </w:r>
            <w:r w:rsidRPr="00D9771E">
              <w:rPr>
                <w:b/>
                <w:sz w:val="18"/>
                <w:szCs w:val="18"/>
              </w:rPr>
              <w:t>-100%</w:t>
            </w:r>
          </w:p>
        </w:tc>
      </w:tr>
      <w:tr w:rsidRPr="00D9771E" w:rsidR="00352664" w:rsidTr="007A7239" w14:paraId="07912676" w14:textId="77777777">
        <w:tc>
          <w:tcPr>
            <w:tcW w:w="1668" w:type="dxa"/>
            <w:shd w:val="clear" w:color="auto" w:fill="FF99FF"/>
          </w:tcPr>
          <w:p w:rsidRPr="00F65EEE" w:rsidR="00352664" w:rsidP="007A7239" w:rsidRDefault="00352664" w14:paraId="61565BDB" w14:textId="77777777">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rsidRPr="00F65EEE" w:rsidR="00352664" w:rsidP="007A7239" w:rsidRDefault="00352664" w14:paraId="490EC470" w14:textId="77777777">
            <w:pPr>
              <w:spacing w:before="34"/>
              <w:ind w:right="-54"/>
              <w:jc w:val="center"/>
              <w:rPr>
                <w:bCs/>
                <w:sz w:val="18"/>
                <w:szCs w:val="18"/>
              </w:rPr>
            </w:pPr>
            <w:r w:rsidRPr="00F65EEE">
              <w:rPr>
                <w:bCs/>
                <w:sz w:val="18"/>
                <w:szCs w:val="18"/>
              </w:rPr>
              <w:t>academic conventions and</w:t>
            </w:r>
          </w:p>
          <w:p w:rsidR="00352664" w:rsidP="007A7239" w:rsidRDefault="00352664" w14:paraId="5692DB65" w14:textId="0B0EB2A5">
            <w:pPr>
              <w:spacing w:before="34"/>
              <w:ind w:right="-54"/>
              <w:jc w:val="center"/>
              <w:rPr>
                <w:b/>
                <w:bCs/>
              </w:rPr>
            </w:pPr>
            <w:r w:rsidRPr="00F65EEE">
              <w:rPr>
                <w:bCs/>
                <w:sz w:val="18"/>
                <w:szCs w:val="18"/>
              </w:rPr>
              <w:t>academic honesty)</w:t>
            </w:r>
          </w:p>
        </w:tc>
        <w:tc>
          <w:tcPr>
            <w:tcW w:w="1984" w:type="dxa"/>
            <w:tcBorders>
              <w:top w:val="single" w:color="auto" w:sz="4" w:space="0"/>
              <w:left w:val="single" w:color="auto" w:sz="4" w:space="0"/>
              <w:bottom w:val="single" w:color="auto" w:sz="4" w:space="0"/>
              <w:right w:val="dashed" w:color="auto" w:sz="4" w:space="0"/>
            </w:tcBorders>
          </w:tcPr>
          <w:p w:rsidRPr="00B669B1" w:rsidR="00352664" w:rsidP="007A7239" w:rsidRDefault="00352664" w14:paraId="5AF7A24F" w14:textId="77777777">
            <w:pPr>
              <w:jc w:val="center"/>
            </w:pPr>
            <w:r w:rsidRPr="00B669B1">
              <w:t>Little or no evidence of reading</w:t>
            </w:r>
            <w:r>
              <w:t xml:space="preserve"> and/or r</w:t>
            </w:r>
            <w:r w:rsidRPr="002B34B7">
              <w:t>eliance on inappropriate sources</w:t>
            </w:r>
            <w:r w:rsidRPr="00B669B1">
              <w:t>.</w:t>
            </w:r>
          </w:p>
          <w:p w:rsidRPr="00B669B1" w:rsidR="00352664" w:rsidP="007A7239" w:rsidRDefault="00352664" w14:paraId="691A8AC3" w14:textId="77777777">
            <w:pPr>
              <w:jc w:val="center"/>
            </w:pPr>
            <w:r w:rsidRPr="00B669B1">
              <w:t xml:space="preserve">Views and findings </w:t>
            </w:r>
            <w:r>
              <w:t xml:space="preserve">mostly </w:t>
            </w:r>
            <w:r w:rsidRPr="00B669B1">
              <w:t>unsupported and non-authoritative.</w:t>
            </w:r>
          </w:p>
          <w:p w:rsidRPr="00B669B1" w:rsidR="00352664" w:rsidP="007A7239" w:rsidRDefault="00352664" w14:paraId="3A4A416B" w14:textId="77777777">
            <w:pPr>
              <w:jc w:val="center"/>
            </w:pPr>
            <w:r w:rsidRPr="00B669B1">
              <w:t xml:space="preserve">Referencing conventions </w:t>
            </w:r>
            <w:r>
              <w:t>used incoherently or largely absent</w:t>
            </w:r>
            <w:r w:rsidRPr="00B669B1">
              <w:t>.</w:t>
            </w:r>
          </w:p>
        </w:tc>
        <w:tc>
          <w:tcPr>
            <w:tcW w:w="1985" w:type="dxa"/>
            <w:tcBorders>
              <w:top w:val="single" w:color="auto" w:sz="4" w:space="0"/>
              <w:left w:val="dashed" w:color="auto" w:sz="4" w:space="0"/>
              <w:bottom w:val="single" w:color="auto" w:sz="4" w:space="0"/>
              <w:right w:val="double" w:color="auto" w:sz="4" w:space="0"/>
            </w:tcBorders>
          </w:tcPr>
          <w:p w:rsidR="00352664" w:rsidP="007A7239" w:rsidRDefault="00352664" w14:paraId="0DB2DEDA" w14:textId="77777777">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rsidRPr="00B669B1" w:rsidR="004A7F7C" w:rsidP="007A7239" w:rsidRDefault="004A7F7C" w14:paraId="4DBC72E6" w14:textId="273DECD1">
            <w:pPr>
              <w:jc w:val="center"/>
            </w:pPr>
          </w:p>
        </w:tc>
        <w:tc>
          <w:tcPr>
            <w:tcW w:w="2126" w:type="dxa"/>
            <w:tcBorders>
              <w:top w:val="single" w:color="auto" w:sz="4" w:space="0"/>
              <w:left w:val="double" w:color="auto" w:sz="4" w:space="0"/>
              <w:bottom w:val="single" w:color="auto" w:sz="4" w:space="0"/>
              <w:right w:val="dashed" w:color="auto" w:sz="4" w:space="0"/>
            </w:tcBorders>
          </w:tcPr>
          <w:p w:rsidRPr="00B669B1" w:rsidR="00352664" w:rsidP="007A7239" w:rsidRDefault="00352664" w14:paraId="5190B0E7" w14:textId="77777777">
            <w:pPr>
              <w:jc w:val="center"/>
            </w:pPr>
            <w:r>
              <w:t xml:space="preserve">Engagement with </w:t>
            </w:r>
            <w:r w:rsidRPr="00B669B1">
              <w:t xml:space="preserve">a limited range of mostly relevant </w:t>
            </w:r>
            <w:r>
              <w:t xml:space="preserve">and credible </w:t>
            </w:r>
            <w:r w:rsidRPr="00B669B1">
              <w:t>sources. Some omissions and minor errors.</w:t>
            </w:r>
          </w:p>
          <w:p w:rsidRPr="00B669B1" w:rsidR="00352664" w:rsidP="007A7239" w:rsidRDefault="00352664" w14:paraId="36DF7578" w14:textId="77777777">
            <w:pPr>
              <w:jc w:val="center"/>
            </w:pPr>
            <w:r w:rsidRPr="00B669B1">
              <w:t xml:space="preserve">Referencing conventions evident though not always applied </w:t>
            </w:r>
            <w:r>
              <w:t xml:space="preserve">accurately or </w:t>
            </w:r>
            <w:r w:rsidRPr="00B669B1">
              <w:t>consistently.</w:t>
            </w:r>
          </w:p>
        </w:tc>
        <w:tc>
          <w:tcPr>
            <w:tcW w:w="2126" w:type="dxa"/>
            <w:tcBorders>
              <w:top w:val="single" w:color="auto" w:sz="4" w:space="0"/>
              <w:left w:val="dashed" w:color="auto" w:sz="4" w:space="0"/>
              <w:bottom w:val="single" w:color="auto" w:sz="4" w:space="0"/>
              <w:right w:val="dashed" w:color="auto" w:sz="4" w:space="0"/>
            </w:tcBorders>
          </w:tcPr>
          <w:p w:rsidRPr="00B669B1" w:rsidR="00352664" w:rsidP="007A7239" w:rsidRDefault="00352664" w14:paraId="35AA577C" w14:textId="77777777">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color="auto" w:sz="4" w:space="0"/>
              <w:left w:val="dashed" w:color="auto" w:sz="4" w:space="0"/>
              <w:bottom w:val="single" w:color="auto" w:sz="4" w:space="0"/>
              <w:right w:val="dashed" w:color="auto" w:sz="4" w:space="0"/>
            </w:tcBorders>
          </w:tcPr>
          <w:p w:rsidRPr="00B669B1" w:rsidR="00352664" w:rsidP="007A7239" w:rsidRDefault="00352664" w14:paraId="62EAF02F" w14:textId="77777777">
            <w:pPr>
              <w:jc w:val="center"/>
            </w:pPr>
            <w:r w:rsidRPr="002B34B7">
              <w:t>Engagement with</w:t>
            </w:r>
            <w:r w:rsidRPr="00B669B1">
              <w:t xml:space="preserve"> a wide range of literature, including sources retrieved independently.</w:t>
            </w:r>
          </w:p>
          <w:p w:rsidRPr="00B669B1" w:rsidR="00352664" w:rsidP="007A7239" w:rsidRDefault="00352664" w14:paraId="6A0D277E" w14:textId="77777777">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color="auto" w:sz="4" w:space="0"/>
              <w:left w:val="dashed" w:color="auto" w:sz="4" w:space="0"/>
              <w:bottom w:val="single" w:color="auto" w:sz="4" w:space="0"/>
              <w:right w:val="dashed" w:color="auto" w:sz="4" w:space="0"/>
            </w:tcBorders>
          </w:tcPr>
          <w:p w:rsidRPr="00B669B1" w:rsidR="00352664" w:rsidP="007A7239" w:rsidRDefault="00352664" w14:paraId="15B1069C" w14:textId="4DE812D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color="auto" w:sz="4" w:space="0"/>
              <w:left w:val="dashed" w:color="auto" w:sz="4" w:space="0"/>
              <w:bottom w:val="single" w:color="auto" w:sz="4" w:space="0"/>
              <w:right w:val="single" w:color="auto" w:sz="4" w:space="0"/>
            </w:tcBorders>
          </w:tcPr>
          <w:p w:rsidRPr="00B669B1" w:rsidR="00352664" w:rsidP="007A7239" w:rsidRDefault="00352664" w14:paraId="43574F7C" w14:textId="77777777">
            <w:pPr>
              <w:jc w:val="center"/>
            </w:pPr>
            <w:r>
              <w:t>Exceptional e</w:t>
            </w:r>
            <w:r w:rsidRPr="001F7C7C">
              <w:t>ngagement with an extensive range of re</w:t>
            </w:r>
            <w:r>
              <w:t xml:space="preserve">levant and credible literature. </w:t>
            </w:r>
            <w:r w:rsidRPr="00B669B1">
              <w:t>High-level referencing skills consistently applied.</w:t>
            </w:r>
          </w:p>
        </w:tc>
      </w:tr>
      <w:tr w:rsidRPr="00D9771E" w:rsidR="00352664" w:rsidTr="007A7239" w14:paraId="49E1A47F" w14:textId="77777777">
        <w:tc>
          <w:tcPr>
            <w:tcW w:w="1668" w:type="dxa"/>
            <w:shd w:val="clear" w:color="auto" w:fill="FF99FF"/>
          </w:tcPr>
          <w:p w:rsidRPr="00D9771E" w:rsidR="00352664" w:rsidP="00942475" w:rsidRDefault="00352664" w14:paraId="667D2B3F" w14:textId="47754387">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color="auto" w:sz="4" w:space="0"/>
              <w:left w:val="single" w:color="auto" w:sz="4" w:space="0"/>
              <w:bottom w:val="single" w:color="auto" w:sz="4" w:space="0"/>
              <w:right w:val="dashed" w:color="auto" w:sz="4" w:space="0"/>
            </w:tcBorders>
          </w:tcPr>
          <w:p w:rsidRPr="00B669B1" w:rsidR="00352664" w:rsidP="00942475" w:rsidRDefault="00352664" w14:paraId="6AF0FA6F" w14:textId="4CBAD76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color="auto" w:sz="4" w:space="0"/>
              <w:left w:val="dashed" w:color="auto" w:sz="4" w:space="0"/>
              <w:bottom w:val="single" w:color="auto" w:sz="4" w:space="0"/>
              <w:right w:val="double" w:color="auto" w:sz="4" w:space="0"/>
            </w:tcBorders>
          </w:tcPr>
          <w:p w:rsidRPr="00B669B1" w:rsidR="00352664" w:rsidP="00942475" w:rsidRDefault="004A7F7C" w14:paraId="39C45967" w14:textId="646F91EC">
            <w:pPr>
              <w:spacing w:after="120"/>
            </w:pPr>
            <w:r>
              <w:lastRenderedPageBreak/>
              <w:t>F</w:t>
            </w:r>
            <w:r w:rsidR="00352664">
              <w:t>ragmentary</w:t>
            </w:r>
            <w:r w:rsidRPr="00B669B1" w:rsidR="00352664">
              <w:t xml:space="preserve"> knowledge, with only superficial</w:t>
            </w:r>
            <w:r w:rsidR="00352664">
              <w:t xml:space="preserve"> critical</w:t>
            </w:r>
            <w:r w:rsidRPr="004E4D03" w:rsidR="00352664">
              <w:t xml:space="preserve"> </w:t>
            </w:r>
            <w:r w:rsidRPr="00B669B1" w:rsidR="00352664">
              <w:t>understanding. Some significant inaccuracies</w:t>
            </w:r>
            <w:r w:rsidR="00352664">
              <w:t xml:space="preserve"> and/or irrelevant material.  Incomplete or </w:t>
            </w:r>
            <w:r w:rsidR="00352664">
              <w:lastRenderedPageBreak/>
              <w:t xml:space="preserve">partially flawed understanding of the </w:t>
            </w:r>
            <w:r w:rsidRPr="006D5CE7" w:rsidR="00352664">
              <w:t>main methods of enquiry in the discipline.</w:t>
            </w:r>
          </w:p>
        </w:tc>
        <w:tc>
          <w:tcPr>
            <w:tcW w:w="2126" w:type="dxa"/>
            <w:tcBorders>
              <w:top w:val="single" w:color="auto" w:sz="4" w:space="0"/>
              <w:left w:val="double" w:color="auto" w:sz="4" w:space="0"/>
              <w:bottom w:val="single" w:color="auto" w:sz="4" w:space="0"/>
              <w:right w:val="dashed" w:color="auto" w:sz="4" w:space="0"/>
            </w:tcBorders>
          </w:tcPr>
          <w:p w:rsidR="00352664" w:rsidP="00942475" w:rsidRDefault="00352664" w14:paraId="11D277CD" w14:textId="77777777">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rsidRPr="00B669B1" w:rsidR="00352664" w:rsidP="00942475" w:rsidRDefault="00352664" w14:paraId="3CA69F9B" w14:textId="07D1AC7A">
            <w:pPr>
              <w:spacing w:after="120"/>
            </w:pPr>
          </w:p>
        </w:tc>
        <w:tc>
          <w:tcPr>
            <w:tcW w:w="2126" w:type="dxa"/>
            <w:tcBorders>
              <w:top w:val="single" w:color="auto" w:sz="4" w:space="0"/>
              <w:left w:val="dashed" w:color="auto" w:sz="4" w:space="0"/>
              <w:bottom w:val="single" w:color="auto" w:sz="4" w:space="0"/>
              <w:right w:val="dashed" w:color="auto" w:sz="4" w:space="0"/>
            </w:tcBorders>
          </w:tcPr>
          <w:p w:rsidRPr="00B669B1" w:rsidR="00352664" w:rsidP="00942475" w:rsidRDefault="00352664" w14:paraId="5F45D952" w14:textId="0D89107E">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color="auto" w:sz="4" w:space="0"/>
              <w:left w:val="dashed" w:color="auto" w:sz="4" w:space="0"/>
              <w:bottom w:val="single" w:color="auto" w:sz="4" w:space="0"/>
              <w:right w:val="dashed" w:color="auto" w:sz="4" w:space="0"/>
            </w:tcBorders>
          </w:tcPr>
          <w:p w:rsidRPr="00B669B1" w:rsidR="00352664" w:rsidP="00942475" w:rsidRDefault="00352664" w14:paraId="15AEFABB" w14:textId="68F57758">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color="auto" w:sz="4" w:space="0"/>
              <w:left w:val="dashed" w:color="auto" w:sz="4" w:space="0"/>
              <w:bottom w:val="single" w:color="auto" w:sz="4" w:space="0"/>
              <w:right w:val="dashed" w:color="auto" w:sz="4" w:space="0"/>
            </w:tcBorders>
          </w:tcPr>
          <w:p w:rsidRPr="00B669B1" w:rsidR="00352664" w:rsidP="00942475" w:rsidRDefault="00352664" w14:paraId="74D58689" w14:textId="2FD4E38A">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color="auto" w:sz="4" w:space="0"/>
              <w:left w:val="dashed" w:color="auto" w:sz="4" w:space="0"/>
              <w:bottom w:val="single" w:color="auto" w:sz="4" w:space="0"/>
              <w:right w:val="single" w:color="auto" w:sz="4" w:space="0"/>
            </w:tcBorders>
          </w:tcPr>
          <w:p w:rsidR="00352664" w:rsidP="00942475" w:rsidRDefault="00352664" w14:paraId="125BB919" w14:textId="77777777">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rsidRPr="00B669B1" w:rsidR="007A7239" w:rsidP="00942475" w:rsidRDefault="007A7239" w14:paraId="3E973539" w14:textId="42DF7A18">
            <w:pPr>
              <w:spacing w:after="120"/>
            </w:pPr>
          </w:p>
        </w:tc>
      </w:tr>
      <w:tr w:rsidRPr="00D9771E" w:rsidR="00352664" w:rsidTr="007A7239" w14:paraId="113253C8" w14:textId="77777777">
        <w:tc>
          <w:tcPr>
            <w:tcW w:w="1668" w:type="dxa"/>
            <w:shd w:val="clear" w:color="auto" w:fill="FF99FF"/>
          </w:tcPr>
          <w:p w:rsidR="00352664" w:rsidP="00942475" w:rsidRDefault="00352664" w14:paraId="70707F57" w14:textId="77777777">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rsidRPr="00F65EEE" w:rsidR="00352664" w:rsidP="00942475" w:rsidRDefault="00352664" w14:paraId="26D21954" w14:textId="77777777">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rsidR="00352664" w:rsidP="00942475" w:rsidRDefault="00352664" w14:paraId="65227492" w14:textId="77777777">
            <w:r>
              <w:t>Wholly or almost wholly descriptive work. Little or no c</w:t>
            </w:r>
            <w:r w:rsidRPr="005E5423">
              <w:t>ritical evaluation and analysis of concepts and principles</w:t>
            </w:r>
            <w:r w:rsidRPr="00B669B1">
              <w:t>.</w:t>
            </w:r>
          </w:p>
          <w:p w:rsidR="00352664" w:rsidP="00942475" w:rsidRDefault="00352664" w14:paraId="75DEE2B2" w14:textId="77777777">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rsidRPr="00B669B1" w:rsidR="00352664" w:rsidP="00942475" w:rsidRDefault="00352664" w14:paraId="02ABC8D2" w14:textId="77777777"/>
        </w:tc>
        <w:tc>
          <w:tcPr>
            <w:tcW w:w="1985" w:type="dxa"/>
          </w:tcPr>
          <w:p w:rsidRPr="00B669B1" w:rsidR="00352664" w:rsidP="00942475" w:rsidRDefault="00352664" w14:paraId="1343C109" w14:textId="77777777">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rsidRPr="00B669B1" w:rsidR="00352664" w:rsidP="00942475" w:rsidRDefault="00352664" w14:paraId="29513836" w14:textId="77777777">
            <w:r>
              <w:t>Limited</w:t>
            </w:r>
            <w:r w:rsidRPr="00B669B1">
              <w:t xml:space="preserve"> </w:t>
            </w:r>
            <w:r>
              <w:t>attempt at</w:t>
            </w:r>
            <w:r w:rsidRPr="00B669B1">
              <w:t xml:space="preserve"> </w:t>
            </w:r>
            <w:r>
              <w:t>c</w:t>
            </w:r>
            <w:r w:rsidRPr="008E2975">
              <w:t>ritical evaluation and analysis of concepts and principles</w:t>
            </w:r>
            <w:r>
              <w:t>, tending towards description.</w:t>
            </w:r>
          </w:p>
          <w:p w:rsidR="00352664" w:rsidP="00942475" w:rsidRDefault="00352664" w14:paraId="2BE6341A" w14:textId="77777777">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rsidRPr="00E518DC" w:rsidR="00352664" w:rsidP="00942475" w:rsidRDefault="00352664" w14:paraId="3969A409" w14:textId="77777777"/>
          <w:p w:rsidRPr="00B669B1" w:rsidR="00352664" w:rsidP="00942475" w:rsidRDefault="00352664" w14:paraId="24C6B7E6" w14:textId="77777777"/>
        </w:tc>
        <w:tc>
          <w:tcPr>
            <w:tcW w:w="2126" w:type="dxa"/>
          </w:tcPr>
          <w:p w:rsidRPr="00B669B1" w:rsidR="00352664" w:rsidP="00942475" w:rsidRDefault="00352664" w14:paraId="7689C918" w14:textId="77777777">
            <w:r>
              <w:t>S</w:t>
            </w:r>
            <w:r w:rsidRPr="00B669B1">
              <w:t xml:space="preserve">ome </w:t>
            </w:r>
            <w:r>
              <w:t>c</w:t>
            </w:r>
            <w:r w:rsidRPr="008E2975">
              <w:t>ritical evaluation and analysis of concepts and principles</w:t>
            </w:r>
            <w:r>
              <w:t>, though descriptive in parts.</w:t>
            </w:r>
            <w:r w:rsidRPr="00B669B1">
              <w:t xml:space="preserve"> </w:t>
            </w:r>
          </w:p>
          <w:p w:rsidRPr="00B669B1" w:rsidR="00352664" w:rsidP="00942475" w:rsidRDefault="00352664" w14:paraId="1EF4960E" w14:textId="77777777">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rsidRPr="00B669B1" w:rsidR="00352664" w:rsidP="00942475" w:rsidRDefault="00352664" w14:paraId="282D6623" w14:textId="77777777">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rsidRPr="00B669B1" w:rsidR="00352664" w:rsidP="00942475" w:rsidRDefault="00352664" w14:paraId="70B41864" w14:textId="77777777">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rsidR="00352664" w:rsidP="00942475" w:rsidRDefault="00352664" w14:paraId="48189FB3" w14:textId="77777777">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rsidRPr="00B669B1" w:rsidR="00352664" w:rsidP="00942475" w:rsidRDefault="00352664" w14:paraId="73B37B1A" w14:textId="77777777">
            <w:r>
              <w:t>A capacity for</w:t>
            </w:r>
            <w:r w:rsidRPr="00CD770C">
              <w:t xml:space="preserve"> independent thought and ability to ‘see beyond the question’, suggesting some grasp of the broader field and wider concepts.</w:t>
            </w:r>
          </w:p>
        </w:tc>
        <w:tc>
          <w:tcPr>
            <w:tcW w:w="1843" w:type="dxa"/>
          </w:tcPr>
          <w:p w:rsidR="00352664" w:rsidP="00942475" w:rsidRDefault="00352664" w14:paraId="28E900C7" w14:textId="77777777">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rsidRPr="00B669B1" w:rsidR="004A7F7C" w:rsidP="00942475" w:rsidRDefault="004A7F7C" w14:paraId="478695EC" w14:textId="221C0B44"/>
        </w:tc>
      </w:tr>
      <w:tr w:rsidRPr="00D9771E" w:rsidR="00352664" w:rsidTr="007A7239" w14:paraId="308F4974" w14:textId="77777777">
        <w:tc>
          <w:tcPr>
            <w:tcW w:w="1668" w:type="dxa"/>
            <w:shd w:val="clear" w:color="auto" w:fill="FF99FF"/>
          </w:tcPr>
          <w:p w:rsidR="00352664" w:rsidP="00942475" w:rsidRDefault="00352664" w14:paraId="52C4D95A" w14:textId="77777777">
            <w:pPr>
              <w:spacing w:before="34" w:line="239" w:lineRule="auto"/>
              <w:ind w:left="108" w:right="-54"/>
              <w:rPr>
                <w:b/>
                <w:bCs/>
              </w:rPr>
            </w:pPr>
            <w:r w:rsidRPr="00011FB7">
              <w:rPr>
                <w:b/>
                <w:bCs/>
              </w:rPr>
              <w:lastRenderedPageBreak/>
              <w:t>Practical skills</w:t>
            </w:r>
          </w:p>
          <w:p w:rsidRPr="002E6269" w:rsidR="00352664" w:rsidP="00942475" w:rsidRDefault="00352664" w14:paraId="64D3264A" w14:textId="77777777">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rsidRPr="00B669B1" w:rsidR="00352664" w:rsidP="00942475" w:rsidRDefault="00352664" w14:paraId="1370C17F" w14:textId="77777777">
            <w:r w:rsidRPr="00B669B1">
              <w:t xml:space="preserve">Limited or no use of </w:t>
            </w:r>
            <w:r>
              <w:t xml:space="preserve">established </w:t>
            </w:r>
            <w:r w:rsidRPr="00B669B1">
              <w:t>methods, materials, tools and/or techniques.</w:t>
            </w:r>
          </w:p>
          <w:p w:rsidR="00352664" w:rsidP="00942475" w:rsidRDefault="00352664" w14:paraId="67BBEC17" w14:textId="77777777">
            <w:r w:rsidRPr="00B669B1">
              <w:t>Little or no appreciation of the context of the application.</w:t>
            </w:r>
          </w:p>
          <w:p w:rsidR="00352664" w:rsidP="00942475" w:rsidRDefault="00352664" w14:paraId="2F5D2F15" w14:textId="77777777">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rsidRPr="00B669B1" w:rsidR="00352664" w:rsidP="00942475" w:rsidRDefault="00352664" w14:paraId="24E414B8" w14:textId="77777777">
            <w:r>
              <w:t>Very weak</w:t>
            </w:r>
            <w:r w:rsidRPr="00E91CFC">
              <w:t xml:space="preserve"> problem-solving skills</w:t>
            </w:r>
            <w:r>
              <w:t xml:space="preserve"> </w:t>
            </w:r>
            <w:r w:rsidRPr="008A5056">
              <w:t>outside the context in which they were first studied</w:t>
            </w:r>
            <w:r>
              <w:t xml:space="preserve">. </w:t>
            </w:r>
          </w:p>
        </w:tc>
        <w:tc>
          <w:tcPr>
            <w:tcW w:w="1985" w:type="dxa"/>
          </w:tcPr>
          <w:p w:rsidR="00352664" w:rsidP="00942475" w:rsidRDefault="00352664" w14:paraId="5CFB9362" w14:textId="77777777">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rsidRPr="00B669B1" w:rsidR="00352664" w:rsidP="00942475" w:rsidRDefault="00352664" w14:paraId="3A520DD0" w14:textId="77777777">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rsidRPr="00B669B1" w:rsidR="00352664" w:rsidP="00942475" w:rsidRDefault="00352664" w14:paraId="78E8BE06" w14:textId="77777777"/>
          <w:p w:rsidRPr="00B669B1" w:rsidR="00352664" w:rsidP="00942475" w:rsidRDefault="00352664" w14:paraId="13CEE7BD" w14:textId="77777777"/>
        </w:tc>
        <w:tc>
          <w:tcPr>
            <w:tcW w:w="2126" w:type="dxa"/>
          </w:tcPr>
          <w:p w:rsidRPr="00B669B1" w:rsidR="00352664" w:rsidP="00942475" w:rsidRDefault="00352664" w14:paraId="039D055F" w14:textId="77777777">
            <w:r w:rsidRPr="00B669B1">
              <w:t xml:space="preserve">An adequate awareness and mostly </w:t>
            </w:r>
            <w:r>
              <w:t xml:space="preserve">appropriate application of </w:t>
            </w:r>
            <w:r w:rsidRPr="00B669B1">
              <w:t>established methods, materials, tools and/or techniques.</w:t>
            </w:r>
          </w:p>
          <w:p w:rsidR="00352664" w:rsidP="00942475" w:rsidRDefault="00352664" w14:paraId="39E3BA78" w14:textId="77777777">
            <w:r w:rsidRPr="00B669B1">
              <w:t>Basic appreciation of the context of the application.</w:t>
            </w:r>
            <w:r>
              <w:t xml:space="preserve"> T</w:t>
            </w:r>
            <w:r w:rsidRPr="004C2B2B">
              <w:t>heoretical knowledge and understanding applied in practice, but not always making logical links between the two</w:t>
            </w:r>
            <w:r>
              <w:t>.</w:t>
            </w:r>
          </w:p>
          <w:p w:rsidRPr="00B669B1" w:rsidR="00352664" w:rsidP="00942475" w:rsidRDefault="00352664" w14:paraId="707566D5" w14:textId="77777777">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rsidRPr="00B669B1" w:rsidR="00352664" w:rsidP="00942475" w:rsidRDefault="00352664" w14:paraId="62F6E007" w14:textId="77777777">
            <w:r w:rsidRPr="00B669B1">
              <w:t xml:space="preserve">A good and appropriate application of </w:t>
            </w:r>
            <w:r w:rsidRPr="008A5056">
              <w:t xml:space="preserve">established </w:t>
            </w:r>
            <w:r w:rsidRPr="00B669B1">
              <w:t>methods, materials, tools and/or techniques.</w:t>
            </w:r>
          </w:p>
          <w:p w:rsidR="00352664" w:rsidP="00942475" w:rsidRDefault="00352664" w14:paraId="33FD670D" w14:textId="77777777">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rsidRPr="00B669B1" w:rsidR="00352664" w:rsidP="00942475" w:rsidRDefault="00352664" w14:paraId="1B6736E4" w14:textId="77777777">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rsidRPr="00B669B1" w:rsidR="00352664" w:rsidP="00942475" w:rsidRDefault="00352664" w14:paraId="61B18226" w14:textId="77777777">
            <w:r w:rsidRPr="00B669B1">
              <w:t xml:space="preserve">A very good application of a range of </w:t>
            </w:r>
            <w:r w:rsidRPr="008A5056">
              <w:t xml:space="preserve">established </w:t>
            </w:r>
            <w:r w:rsidRPr="00B669B1">
              <w:t>methods, materials, tools and/or techniques.</w:t>
            </w:r>
          </w:p>
          <w:p w:rsidRPr="00B669B1" w:rsidR="00352664" w:rsidP="00942475" w:rsidRDefault="00352664" w14:paraId="71DAC3EB" w14:textId="77777777">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rsidR="00352664" w:rsidP="00942475" w:rsidRDefault="00352664" w14:paraId="705F44CD" w14:textId="77777777">
            <w:r w:rsidRPr="00B669B1">
              <w:t xml:space="preserve">Evidence of some creativity. </w:t>
            </w:r>
          </w:p>
          <w:p w:rsidRPr="00B669B1" w:rsidR="004A7F7C" w:rsidP="00942475" w:rsidRDefault="004A7F7C" w14:paraId="709AFF96" w14:textId="0DCF9A4D"/>
        </w:tc>
        <w:tc>
          <w:tcPr>
            <w:tcW w:w="2126" w:type="dxa"/>
          </w:tcPr>
          <w:p w:rsidRPr="00B669B1" w:rsidR="00352664" w:rsidP="00942475" w:rsidRDefault="00352664" w14:paraId="054C0905" w14:textId="77777777">
            <w:r w:rsidRPr="00B669B1">
              <w:t xml:space="preserve">An advanced application of a range of </w:t>
            </w:r>
            <w:r w:rsidRPr="008A5056">
              <w:t xml:space="preserve">established </w:t>
            </w:r>
            <w:r w:rsidRPr="00B669B1">
              <w:t>methods, materials, tools and/or techniques.</w:t>
            </w:r>
          </w:p>
          <w:p w:rsidRPr="00B669B1" w:rsidR="00352664" w:rsidP="00942475" w:rsidRDefault="00352664" w14:paraId="5102AB1B" w14:textId="77777777">
            <w:r w:rsidRPr="00B669B1">
              <w:t xml:space="preserve">The context of the application is well considered, </w:t>
            </w:r>
            <w:r>
              <w:t>and insightful</w:t>
            </w:r>
            <w:r w:rsidRPr="00B669B1">
              <w:t>.</w:t>
            </w:r>
          </w:p>
          <w:p w:rsidRPr="00B669B1" w:rsidR="00352664" w:rsidP="00942475" w:rsidRDefault="00352664" w14:paraId="6E6AFDAD" w14:textId="77777777">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rsidRPr="00B669B1" w:rsidR="00352664" w:rsidP="00942475" w:rsidRDefault="00352664" w14:paraId="1992D202" w14:textId="77777777">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Pr="00D9771E" w:rsidR="00352664" w:rsidTr="007A7239" w14:paraId="4211D6F5" w14:textId="77777777">
        <w:tc>
          <w:tcPr>
            <w:tcW w:w="1668" w:type="dxa"/>
            <w:shd w:val="clear" w:color="auto" w:fill="FF99FF"/>
          </w:tcPr>
          <w:p w:rsidR="00352664" w:rsidP="00942475" w:rsidRDefault="00352664" w14:paraId="0401BFDC" w14:textId="77777777">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rsidRPr="002E6269" w:rsidR="00352664" w:rsidP="00942475" w:rsidRDefault="00352664" w14:paraId="522A10CB" w14:textId="77777777">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rsidRPr="00CC222E" w:rsidR="00352664" w:rsidP="00942475" w:rsidRDefault="00352664" w14:paraId="32D32C97" w14:textId="77777777">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color="auto" w:sz="4" w:space="0"/>
              <w:left w:val="single" w:color="auto" w:sz="4" w:space="0"/>
              <w:bottom w:val="single" w:color="auto" w:sz="4" w:space="0"/>
              <w:right w:val="dashed" w:color="auto" w:sz="4" w:space="0"/>
            </w:tcBorders>
          </w:tcPr>
          <w:p w:rsidRPr="00E07BE3" w:rsidR="00352664" w:rsidP="00942475" w:rsidRDefault="00352664" w14:paraId="6A626575" w14:textId="77777777">
            <w:r>
              <w:lastRenderedPageBreak/>
              <w:t>Communication medium</w:t>
            </w:r>
            <w:r w:rsidRPr="00E07BE3">
              <w:t xml:space="preserve"> is inappropriate or misapplied.</w:t>
            </w:r>
          </w:p>
          <w:p w:rsidRPr="00E07BE3" w:rsidR="00352664" w:rsidP="00942475" w:rsidRDefault="00352664" w14:paraId="5BDB3A14" w14:textId="77777777">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rsidRPr="00ED3ABD" w:rsidR="00352664" w:rsidP="00942475" w:rsidRDefault="00352664" w14:paraId="045005C8" w14:textId="77777777"/>
          <w:p w:rsidRPr="00E07BE3" w:rsidR="00352664" w:rsidP="00942475" w:rsidRDefault="00352664" w14:paraId="0CFA8E72" w14:textId="77777777"/>
        </w:tc>
        <w:tc>
          <w:tcPr>
            <w:tcW w:w="1985" w:type="dxa"/>
            <w:tcBorders>
              <w:top w:val="single" w:color="auto" w:sz="4" w:space="0"/>
              <w:left w:val="dashed" w:color="auto" w:sz="4" w:space="0"/>
              <w:bottom w:val="single" w:color="auto" w:sz="4" w:space="0"/>
              <w:right w:val="double" w:color="auto" w:sz="4" w:space="0"/>
            </w:tcBorders>
          </w:tcPr>
          <w:p w:rsidRPr="00E07BE3" w:rsidR="00352664" w:rsidP="00942475" w:rsidRDefault="00352664" w14:paraId="03375527" w14:textId="77777777">
            <w:r w:rsidRPr="00ED3ABD">
              <w:lastRenderedPageBreak/>
              <w:t xml:space="preserve">Communication medium </w:t>
            </w:r>
            <w:r w:rsidRPr="00E07BE3">
              <w:t xml:space="preserve">is poorly designed and/or not suitable for the audience. </w:t>
            </w:r>
          </w:p>
          <w:p w:rsidRPr="00E07BE3" w:rsidR="00352664" w:rsidP="00942475" w:rsidRDefault="00352664" w14:paraId="7CCA734F" w14:textId="77777777">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color="auto" w:sz="4" w:space="0"/>
              <w:left w:val="double" w:color="auto" w:sz="4" w:space="0"/>
              <w:bottom w:val="single" w:color="auto" w:sz="4" w:space="0"/>
              <w:right w:val="dashed" w:color="auto" w:sz="4" w:space="0"/>
            </w:tcBorders>
          </w:tcPr>
          <w:p w:rsidRPr="00E07BE3" w:rsidR="00352664" w:rsidP="00942475" w:rsidRDefault="00352664" w14:paraId="7DB69C1A" w14:textId="77777777">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rsidRPr="00E07BE3" w:rsidR="00352664" w:rsidP="00942475" w:rsidRDefault="00352664" w14:paraId="618F92B2" w14:textId="77777777">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rsidRPr="00E07BE3" w:rsidR="00352664" w:rsidP="00942475" w:rsidRDefault="00352664" w14:paraId="5BFB9D3D" w14:textId="77777777">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color="auto" w:sz="4" w:space="0"/>
              <w:left w:val="dashed" w:color="auto" w:sz="4" w:space="0"/>
              <w:bottom w:val="single" w:color="auto" w:sz="4" w:space="0"/>
              <w:right w:val="dashed" w:color="auto" w:sz="4" w:space="0"/>
            </w:tcBorders>
          </w:tcPr>
          <w:p w:rsidRPr="00E07BE3" w:rsidR="00352664" w:rsidP="00942475" w:rsidRDefault="00352664" w14:paraId="5ECC208C" w14:textId="77777777">
            <w:r w:rsidRPr="00E07BE3">
              <w:lastRenderedPageBreak/>
              <w:t xml:space="preserve">Can communicate effectively in a suitable </w:t>
            </w:r>
            <w:r w:rsidRPr="00077511">
              <w:t>medium for the audience</w:t>
            </w:r>
            <w:r w:rsidRPr="00E07BE3">
              <w:t>, but may have minor errors.</w:t>
            </w:r>
          </w:p>
          <w:p w:rsidRPr="00E07BE3" w:rsidR="00352664" w:rsidP="00942475" w:rsidRDefault="00352664" w14:paraId="58099092" w14:textId="77777777">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rsidRPr="00E07BE3" w:rsidR="00352664" w:rsidP="00942475" w:rsidRDefault="00352664" w14:paraId="01FC1898" w14:textId="77777777">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color="auto" w:sz="4" w:space="0"/>
              <w:left w:val="dashed" w:color="auto" w:sz="4" w:space="0"/>
              <w:bottom w:val="single" w:color="auto" w:sz="4" w:space="0"/>
              <w:right w:val="dashed" w:color="auto" w:sz="4" w:space="0"/>
            </w:tcBorders>
          </w:tcPr>
          <w:p w:rsidRPr="00E07BE3" w:rsidR="00352664" w:rsidP="00942475" w:rsidRDefault="00352664" w14:paraId="3F4833BE" w14:textId="77777777">
            <w:r w:rsidRPr="00E07BE3">
              <w:lastRenderedPageBreak/>
              <w:t xml:space="preserve">Can communicate well, confidently and consistently in a suitable </w:t>
            </w:r>
            <w:r w:rsidRPr="00077511">
              <w:t>medium for the audience</w:t>
            </w:r>
            <w:r w:rsidRPr="00E07BE3">
              <w:t>.</w:t>
            </w:r>
          </w:p>
          <w:p w:rsidRPr="00E07BE3" w:rsidR="00352664" w:rsidP="00942475" w:rsidRDefault="00352664" w14:paraId="4FF5E687" w14:textId="77777777">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rsidRPr="00E07BE3" w:rsidR="00352664" w:rsidP="00942475" w:rsidRDefault="00352664" w14:paraId="2799A61B" w14:textId="77777777">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color="auto" w:sz="4" w:space="0"/>
              <w:left w:val="dashed" w:color="auto" w:sz="4" w:space="0"/>
              <w:bottom w:val="single" w:color="auto" w:sz="4" w:space="0"/>
              <w:right w:val="dashed" w:color="auto" w:sz="4" w:space="0"/>
            </w:tcBorders>
          </w:tcPr>
          <w:p w:rsidRPr="00E07BE3" w:rsidR="00352664" w:rsidP="00942475" w:rsidRDefault="00352664" w14:paraId="4C862436" w14:textId="77777777">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rsidRPr="00E07BE3" w:rsidR="00352664" w:rsidP="00942475" w:rsidRDefault="00352664" w14:paraId="5128139E" w14:textId="77777777">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rsidRPr="00E07BE3" w:rsidR="00352664" w:rsidP="00942475" w:rsidRDefault="00352664" w14:paraId="098572BD" w14:textId="77777777"/>
        </w:tc>
        <w:tc>
          <w:tcPr>
            <w:tcW w:w="1843" w:type="dxa"/>
            <w:tcBorders>
              <w:top w:val="single" w:color="auto" w:sz="4" w:space="0"/>
              <w:left w:val="dashed" w:color="auto" w:sz="4" w:space="0"/>
              <w:bottom w:val="single" w:color="auto" w:sz="4" w:space="0"/>
              <w:right w:val="single" w:color="auto" w:sz="4" w:space="0"/>
            </w:tcBorders>
          </w:tcPr>
          <w:p w:rsidRPr="00E07BE3" w:rsidR="00352664" w:rsidP="00942475" w:rsidRDefault="00352664" w14:paraId="5F8F6412" w14:textId="77777777">
            <w:r w:rsidRPr="00E07BE3">
              <w:lastRenderedPageBreak/>
              <w:t>Can communicate with an exceptionally high level of professionalism</w:t>
            </w:r>
            <w:r>
              <w:t>, highly suitable</w:t>
            </w:r>
            <w:r w:rsidRPr="00E07BE3">
              <w:t xml:space="preserve"> </w:t>
            </w:r>
            <w:r>
              <w:t>for the audience</w:t>
            </w:r>
            <w:r w:rsidRPr="00E07BE3">
              <w:t xml:space="preserve">. </w:t>
            </w:r>
          </w:p>
          <w:p w:rsidRPr="00E07BE3" w:rsidR="00352664" w:rsidP="00942475" w:rsidRDefault="00352664" w14:paraId="1AFEF536" w14:textId="77777777">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rsidRPr="00D9771E" w:rsidR="00352664" w:rsidP="00352664" w:rsidRDefault="00352664" w14:paraId="417053A3" w14:textId="77777777"/>
    <w:p w:rsidR="00352664" w:rsidP="00352664" w:rsidRDefault="00352664" w14:paraId="0D457DDE" w14:textId="77777777">
      <w:pPr>
        <w:pStyle w:val="NormalWeb"/>
        <w:rPr>
          <w:rFonts w:ascii="Arial" w:hAnsi="Arial" w:cs="Arial"/>
          <w:color w:val="303B44"/>
          <w:sz w:val="22"/>
          <w:szCs w:val="22"/>
        </w:rPr>
      </w:pPr>
    </w:p>
    <w:p w:rsidRPr="00352664" w:rsidR="00352664" w:rsidP="00352664" w:rsidRDefault="00352664" w14:paraId="4A1392CC" w14:textId="6BF36CA8">
      <w:pPr>
        <w:rPr>
          <w:b/>
        </w:rPr>
      </w:pPr>
      <w:r>
        <w:rPr>
          <w:b/>
        </w:rPr>
        <w:t>THIS DOCUMENT IS ALSO AVAILABLE IN WELSH</w:t>
      </w:r>
    </w:p>
    <w:sectPr w:rsidRPr="00352664" w:rsidR="00352664">
      <w:pgSz w:w="16840" w:h="11910" w:orient="landscape"/>
      <w:pgMar w:top="720" w:right="5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0436C" w:rsidRDefault="0010436C" w14:paraId="62A90537" w14:textId="77777777">
      <w:r>
        <w:separator/>
      </w:r>
    </w:p>
  </w:endnote>
  <w:endnote w:type="continuationSeparator" w:id="0">
    <w:p w:rsidR="0010436C" w:rsidRDefault="0010436C" w14:paraId="104633B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ilstone">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2874DE" w:rsidRDefault="00D637B2" w14:paraId="6DA11538"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rsidR="002874DE" w:rsidRDefault="002874DE" w14:paraId="57B804C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0436C" w:rsidRDefault="0010436C" w14:paraId="3DD6EA36" w14:textId="77777777">
      <w:r>
        <w:separator/>
      </w:r>
    </w:p>
  </w:footnote>
  <w:footnote w:type="continuationSeparator" w:id="0">
    <w:p w:rsidR="0010436C" w:rsidRDefault="0010436C" w14:paraId="587909C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hint="default" w:ascii="CordiaUPC" w:hAnsi="CordiaUPC"/>
      </w:rPr>
    </w:lvl>
    <w:lvl w:ilvl="1" w:tplc="08090003" w:tentative="1">
      <w:start w:val="1"/>
      <w:numFmt w:val="bullet"/>
      <w:lvlText w:val="o"/>
      <w:lvlJc w:val="left"/>
      <w:pPr>
        <w:ind w:left="1788" w:hanging="360"/>
      </w:pPr>
      <w:rPr>
        <w:rFonts w:hint="default" w:ascii="Courier New" w:hAnsi="Courier New" w:cs="Courier New"/>
      </w:rPr>
    </w:lvl>
    <w:lvl w:ilvl="2" w:tplc="08090005" w:tentative="1">
      <w:start w:val="1"/>
      <w:numFmt w:val="bullet"/>
      <w:lvlText w:val=""/>
      <w:lvlJc w:val="left"/>
      <w:pPr>
        <w:ind w:left="2508" w:hanging="360"/>
      </w:pPr>
      <w:rPr>
        <w:rFonts w:hint="default" w:ascii="Wingdings" w:hAnsi="Wingdings"/>
      </w:rPr>
    </w:lvl>
    <w:lvl w:ilvl="3" w:tplc="08090001" w:tentative="1">
      <w:start w:val="1"/>
      <w:numFmt w:val="bullet"/>
      <w:lvlText w:val=""/>
      <w:lvlJc w:val="left"/>
      <w:pPr>
        <w:ind w:left="3228" w:hanging="360"/>
      </w:pPr>
      <w:rPr>
        <w:rFonts w:hint="default" w:ascii="Symbol" w:hAnsi="Symbol"/>
      </w:rPr>
    </w:lvl>
    <w:lvl w:ilvl="4" w:tplc="08090003" w:tentative="1">
      <w:start w:val="1"/>
      <w:numFmt w:val="bullet"/>
      <w:lvlText w:val="o"/>
      <w:lvlJc w:val="left"/>
      <w:pPr>
        <w:ind w:left="3948" w:hanging="360"/>
      </w:pPr>
      <w:rPr>
        <w:rFonts w:hint="default" w:ascii="Courier New" w:hAnsi="Courier New" w:cs="Courier New"/>
      </w:rPr>
    </w:lvl>
    <w:lvl w:ilvl="5" w:tplc="08090005" w:tentative="1">
      <w:start w:val="1"/>
      <w:numFmt w:val="bullet"/>
      <w:lvlText w:val=""/>
      <w:lvlJc w:val="left"/>
      <w:pPr>
        <w:ind w:left="4668" w:hanging="360"/>
      </w:pPr>
      <w:rPr>
        <w:rFonts w:hint="default" w:ascii="Wingdings" w:hAnsi="Wingdings"/>
      </w:rPr>
    </w:lvl>
    <w:lvl w:ilvl="6" w:tplc="08090001" w:tentative="1">
      <w:start w:val="1"/>
      <w:numFmt w:val="bullet"/>
      <w:lvlText w:val=""/>
      <w:lvlJc w:val="left"/>
      <w:pPr>
        <w:ind w:left="5388" w:hanging="360"/>
      </w:pPr>
      <w:rPr>
        <w:rFonts w:hint="default" w:ascii="Symbol" w:hAnsi="Symbol"/>
      </w:rPr>
    </w:lvl>
    <w:lvl w:ilvl="7" w:tplc="08090003" w:tentative="1">
      <w:start w:val="1"/>
      <w:numFmt w:val="bullet"/>
      <w:lvlText w:val="o"/>
      <w:lvlJc w:val="left"/>
      <w:pPr>
        <w:ind w:left="6108" w:hanging="360"/>
      </w:pPr>
      <w:rPr>
        <w:rFonts w:hint="default" w:ascii="Courier New" w:hAnsi="Courier New" w:cs="Courier New"/>
      </w:rPr>
    </w:lvl>
    <w:lvl w:ilvl="8" w:tplc="08090005" w:tentative="1">
      <w:start w:val="1"/>
      <w:numFmt w:val="bullet"/>
      <w:lvlText w:val=""/>
      <w:lvlJc w:val="left"/>
      <w:pPr>
        <w:ind w:left="6828" w:hanging="360"/>
      </w:pPr>
      <w:rPr>
        <w:rFonts w:hint="default" w:ascii="Wingdings" w:hAnsi="Wingdings"/>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hint="default" w:ascii="Wingdings" w:hAnsi="Wingdings"/>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hint="default" w:ascii="Symbol" w:hAnsi="Symbol" w:eastAsia="Symbol" w:cs="Symbol"/>
        <w:w w:val="100"/>
        <w:sz w:val="22"/>
        <w:szCs w:val="22"/>
        <w:lang w:val="en-US" w:eastAsia="en-US" w:bidi="ar-SA"/>
      </w:rPr>
    </w:lvl>
    <w:lvl w:ilvl="1" w:tplc="443ADF80">
      <w:start w:val="1"/>
      <w:numFmt w:val="decimal"/>
      <w:lvlText w:val="%2."/>
      <w:lvlJc w:val="left"/>
      <w:pPr>
        <w:ind w:left="940" w:hanging="250"/>
        <w:jc w:val="left"/>
      </w:pPr>
      <w:rPr>
        <w:rFonts w:hint="default" w:ascii="Arial" w:hAnsi="Arial" w:eastAsia="Arial" w:cs="Arial"/>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hint="default" w:ascii="Symbol" w:hAnsi="Symbol" w:eastAsia="Symbol" w:cs="Symbol"/>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11716113"/>
    <w:multiLevelType w:val="hybridMultilevel"/>
    <w:tmpl w:val="C29203B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2BE28D6"/>
    <w:multiLevelType w:val="hybridMultilevel"/>
    <w:tmpl w:val="1728C3D0"/>
    <w:lvl w:ilvl="0" w:tplc="A9165BA2">
      <w:start w:val="1"/>
      <w:numFmt w:val="bullet"/>
      <w:lvlText w:val=""/>
      <w:lvlJc w:val="left"/>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7" w15:restartNumberingAfterBreak="0">
    <w:nsid w:val="138470F5"/>
    <w:multiLevelType w:val="hybridMultilevel"/>
    <w:tmpl w:val="8B4ED746"/>
    <w:lvl w:ilvl="0" w:tplc="B228583A">
      <w:start w:val="1"/>
      <w:numFmt w:val="bullet"/>
      <w:lvlText w:val=""/>
      <w:lvlJc w:val="left"/>
      <w:pPr>
        <w:ind w:left="786" w:hanging="360"/>
      </w:pPr>
      <w:rPr>
        <w:rFonts w:hint="default" w:ascii="Symbol" w:hAnsi="Symbol"/>
      </w:rPr>
    </w:lvl>
    <w:lvl w:ilvl="1" w:tplc="FFFFFFFF" w:tentative="1">
      <w:start w:val="1"/>
      <w:numFmt w:val="bullet"/>
      <w:lvlText w:val="o"/>
      <w:lvlJc w:val="left"/>
      <w:pPr>
        <w:ind w:left="1506" w:hanging="360"/>
      </w:pPr>
      <w:rPr>
        <w:rFonts w:hint="default" w:ascii="Courier New" w:hAnsi="Courier New" w:cs="Courier New"/>
      </w:rPr>
    </w:lvl>
    <w:lvl w:ilvl="2" w:tplc="FFFFFFFF" w:tentative="1">
      <w:start w:val="1"/>
      <w:numFmt w:val="bullet"/>
      <w:lvlText w:val=""/>
      <w:lvlJc w:val="left"/>
      <w:pPr>
        <w:ind w:left="2226" w:hanging="360"/>
      </w:pPr>
      <w:rPr>
        <w:rFonts w:hint="default" w:ascii="Wingdings" w:hAnsi="Wingdings"/>
      </w:rPr>
    </w:lvl>
    <w:lvl w:ilvl="3" w:tplc="FFFFFFFF" w:tentative="1">
      <w:start w:val="1"/>
      <w:numFmt w:val="bullet"/>
      <w:lvlText w:val=""/>
      <w:lvlJc w:val="left"/>
      <w:pPr>
        <w:ind w:left="2946" w:hanging="360"/>
      </w:pPr>
      <w:rPr>
        <w:rFonts w:hint="default" w:ascii="Symbol" w:hAnsi="Symbol"/>
      </w:rPr>
    </w:lvl>
    <w:lvl w:ilvl="4" w:tplc="FFFFFFFF" w:tentative="1">
      <w:start w:val="1"/>
      <w:numFmt w:val="bullet"/>
      <w:lvlText w:val="o"/>
      <w:lvlJc w:val="left"/>
      <w:pPr>
        <w:ind w:left="3666" w:hanging="360"/>
      </w:pPr>
      <w:rPr>
        <w:rFonts w:hint="default" w:ascii="Courier New" w:hAnsi="Courier New" w:cs="Courier New"/>
      </w:rPr>
    </w:lvl>
    <w:lvl w:ilvl="5" w:tplc="FFFFFFFF" w:tentative="1">
      <w:start w:val="1"/>
      <w:numFmt w:val="bullet"/>
      <w:lvlText w:val=""/>
      <w:lvlJc w:val="left"/>
      <w:pPr>
        <w:ind w:left="4386" w:hanging="360"/>
      </w:pPr>
      <w:rPr>
        <w:rFonts w:hint="default" w:ascii="Wingdings" w:hAnsi="Wingdings"/>
      </w:rPr>
    </w:lvl>
    <w:lvl w:ilvl="6" w:tplc="FFFFFFFF" w:tentative="1">
      <w:start w:val="1"/>
      <w:numFmt w:val="bullet"/>
      <w:lvlText w:val=""/>
      <w:lvlJc w:val="left"/>
      <w:pPr>
        <w:ind w:left="5106" w:hanging="360"/>
      </w:pPr>
      <w:rPr>
        <w:rFonts w:hint="default" w:ascii="Symbol" w:hAnsi="Symbol"/>
      </w:rPr>
    </w:lvl>
    <w:lvl w:ilvl="7" w:tplc="FFFFFFFF" w:tentative="1">
      <w:start w:val="1"/>
      <w:numFmt w:val="bullet"/>
      <w:lvlText w:val="o"/>
      <w:lvlJc w:val="left"/>
      <w:pPr>
        <w:ind w:left="5826" w:hanging="360"/>
      </w:pPr>
      <w:rPr>
        <w:rFonts w:hint="default" w:ascii="Courier New" w:hAnsi="Courier New" w:cs="Courier New"/>
      </w:rPr>
    </w:lvl>
    <w:lvl w:ilvl="8" w:tplc="FFFFFFFF" w:tentative="1">
      <w:start w:val="1"/>
      <w:numFmt w:val="bullet"/>
      <w:lvlText w:val=""/>
      <w:lvlJc w:val="left"/>
      <w:pPr>
        <w:ind w:left="6546" w:hanging="360"/>
      </w:pPr>
      <w:rPr>
        <w:rFonts w:hint="default" w:ascii="Wingdings" w:hAnsi="Wingdings"/>
      </w:rPr>
    </w:lvl>
  </w:abstractNum>
  <w:abstractNum w:abstractNumId="8"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1" w15:restartNumberingAfterBreak="0">
    <w:nsid w:val="1D2E33C1"/>
    <w:multiLevelType w:val="hybridMultilevel"/>
    <w:tmpl w:val="44C0EB3A"/>
    <w:lvl w:ilvl="0" w:tplc="332EC9A6">
      <w:start w:val="1"/>
      <w:numFmt w:val="bullet"/>
      <w:lvlText w:val="◻"/>
      <w:lvlJc w:val="left"/>
      <w:pPr>
        <w:ind w:left="720" w:hanging="360"/>
      </w:pPr>
      <w:rPr>
        <w:rFonts w:hint="default" w:ascii="CordiaUPC" w:hAnsi="CordiaUPC"/>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1FC925B8"/>
    <w:multiLevelType w:val="hybridMultilevel"/>
    <w:tmpl w:val="6774272C"/>
    <w:lvl w:ilvl="0" w:tplc="08090001">
      <w:start w:val="1"/>
      <w:numFmt w:val="bullet"/>
      <w:lvlText w:val=""/>
      <w:lvlJc w:val="left"/>
      <w:pPr>
        <w:ind w:left="940" w:hanging="360"/>
      </w:pPr>
      <w:rPr>
        <w:rFonts w:hint="default" w:ascii="Symbol" w:hAnsi="Symbol"/>
      </w:rPr>
    </w:lvl>
    <w:lvl w:ilvl="1" w:tplc="08090003" w:tentative="1">
      <w:start w:val="1"/>
      <w:numFmt w:val="bullet"/>
      <w:lvlText w:val="o"/>
      <w:lvlJc w:val="left"/>
      <w:pPr>
        <w:ind w:left="1660" w:hanging="360"/>
      </w:pPr>
      <w:rPr>
        <w:rFonts w:hint="default" w:ascii="Courier New" w:hAnsi="Courier New" w:cs="Courier New"/>
      </w:rPr>
    </w:lvl>
    <w:lvl w:ilvl="2" w:tplc="08090005" w:tentative="1">
      <w:start w:val="1"/>
      <w:numFmt w:val="bullet"/>
      <w:lvlText w:val=""/>
      <w:lvlJc w:val="left"/>
      <w:pPr>
        <w:ind w:left="2380" w:hanging="360"/>
      </w:pPr>
      <w:rPr>
        <w:rFonts w:hint="default" w:ascii="Wingdings" w:hAnsi="Wingdings"/>
      </w:rPr>
    </w:lvl>
    <w:lvl w:ilvl="3" w:tplc="08090001" w:tentative="1">
      <w:start w:val="1"/>
      <w:numFmt w:val="bullet"/>
      <w:lvlText w:val=""/>
      <w:lvlJc w:val="left"/>
      <w:pPr>
        <w:ind w:left="3100" w:hanging="360"/>
      </w:pPr>
      <w:rPr>
        <w:rFonts w:hint="default" w:ascii="Symbol" w:hAnsi="Symbol"/>
      </w:rPr>
    </w:lvl>
    <w:lvl w:ilvl="4" w:tplc="08090003" w:tentative="1">
      <w:start w:val="1"/>
      <w:numFmt w:val="bullet"/>
      <w:lvlText w:val="o"/>
      <w:lvlJc w:val="left"/>
      <w:pPr>
        <w:ind w:left="3820" w:hanging="360"/>
      </w:pPr>
      <w:rPr>
        <w:rFonts w:hint="default" w:ascii="Courier New" w:hAnsi="Courier New" w:cs="Courier New"/>
      </w:rPr>
    </w:lvl>
    <w:lvl w:ilvl="5" w:tplc="08090005" w:tentative="1">
      <w:start w:val="1"/>
      <w:numFmt w:val="bullet"/>
      <w:lvlText w:val=""/>
      <w:lvlJc w:val="left"/>
      <w:pPr>
        <w:ind w:left="4540" w:hanging="360"/>
      </w:pPr>
      <w:rPr>
        <w:rFonts w:hint="default" w:ascii="Wingdings" w:hAnsi="Wingdings"/>
      </w:rPr>
    </w:lvl>
    <w:lvl w:ilvl="6" w:tplc="08090001" w:tentative="1">
      <w:start w:val="1"/>
      <w:numFmt w:val="bullet"/>
      <w:lvlText w:val=""/>
      <w:lvlJc w:val="left"/>
      <w:pPr>
        <w:ind w:left="5260" w:hanging="360"/>
      </w:pPr>
      <w:rPr>
        <w:rFonts w:hint="default" w:ascii="Symbol" w:hAnsi="Symbol"/>
      </w:rPr>
    </w:lvl>
    <w:lvl w:ilvl="7" w:tplc="08090003" w:tentative="1">
      <w:start w:val="1"/>
      <w:numFmt w:val="bullet"/>
      <w:lvlText w:val="o"/>
      <w:lvlJc w:val="left"/>
      <w:pPr>
        <w:ind w:left="5980" w:hanging="360"/>
      </w:pPr>
      <w:rPr>
        <w:rFonts w:hint="default" w:ascii="Courier New" w:hAnsi="Courier New" w:cs="Courier New"/>
      </w:rPr>
    </w:lvl>
    <w:lvl w:ilvl="8" w:tplc="08090005" w:tentative="1">
      <w:start w:val="1"/>
      <w:numFmt w:val="bullet"/>
      <w:lvlText w:val=""/>
      <w:lvlJc w:val="left"/>
      <w:pPr>
        <w:ind w:left="6700" w:hanging="360"/>
      </w:pPr>
      <w:rPr>
        <w:rFonts w:hint="default" w:ascii="Wingdings" w:hAnsi="Wingdings"/>
      </w:rPr>
    </w:lvl>
  </w:abstractNum>
  <w:abstractNum w:abstractNumId="13"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4" w15:restartNumberingAfterBreak="0">
    <w:nsid w:val="239C4A1B"/>
    <w:multiLevelType w:val="hybridMultilevel"/>
    <w:tmpl w:val="E8D02B94"/>
    <w:lvl w:ilvl="0" w:tplc="08090001">
      <w:start w:val="1"/>
      <w:numFmt w:val="bullet"/>
      <w:lvlText w:val=""/>
      <w:lvlJc w:val="left"/>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5A678C4"/>
    <w:multiLevelType w:val="hybridMultilevel"/>
    <w:tmpl w:val="D80ABA12"/>
    <w:lvl w:ilvl="0" w:tplc="2BA0ED3E">
      <w:start w:val="1"/>
      <w:numFmt w:val="decimal"/>
      <w:lvlText w:val="%1."/>
      <w:lvlJc w:val="left"/>
      <w:pPr>
        <w:ind w:left="488" w:hanging="269"/>
        <w:jc w:val="left"/>
      </w:pPr>
      <w:rPr>
        <w:rFonts w:hint="default" w:ascii="Arial" w:hAnsi="Arial" w:eastAsia="Arial" w:cs="Arial"/>
        <w:b/>
        <w:bCs/>
        <w:spacing w:val="-5"/>
        <w:w w:val="99"/>
        <w:sz w:val="24"/>
        <w:szCs w:val="24"/>
        <w:lang w:val="en-US" w:eastAsia="en-US" w:bidi="ar-SA"/>
      </w:rPr>
    </w:lvl>
    <w:lvl w:ilvl="1" w:tplc="0809000B">
      <w:start w:val="1"/>
      <w:numFmt w:val="bullet"/>
      <w:lvlText w:val=""/>
      <w:lvlJc w:val="left"/>
      <w:pPr>
        <w:ind w:left="940" w:hanging="360"/>
      </w:pPr>
      <w:rPr>
        <w:rFonts w:hint="default" w:ascii="Wingdings" w:hAnsi="Wingdings"/>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6" w15:restartNumberingAfterBreak="0">
    <w:nsid w:val="269E3110"/>
    <w:multiLevelType w:val="hybridMultilevel"/>
    <w:tmpl w:val="F69C6D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28E16925"/>
    <w:multiLevelType w:val="hybridMultilevel"/>
    <w:tmpl w:val="EA24F5BC"/>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8" w15:restartNumberingAfterBreak="0">
    <w:nsid w:val="29171513"/>
    <w:multiLevelType w:val="hybridMultilevel"/>
    <w:tmpl w:val="48DC8C58"/>
    <w:lvl w:ilvl="0" w:tplc="A9165BA2">
      <w:start w:val="1"/>
      <w:numFmt w:val="bullet"/>
      <w:lvlText w:val=""/>
      <w:lvlJc w:val="left"/>
      <w:pPr>
        <w:ind w:left="786" w:hanging="360"/>
      </w:pPr>
      <w:rPr>
        <w:rFonts w:hint="default" w:ascii="Symbol" w:hAnsi="Symbol"/>
      </w:rPr>
    </w:lvl>
    <w:lvl w:ilvl="1" w:tplc="08090003" w:tentative="1">
      <w:start w:val="1"/>
      <w:numFmt w:val="bullet"/>
      <w:lvlText w:val="o"/>
      <w:lvlJc w:val="left"/>
      <w:pPr>
        <w:ind w:left="1506" w:hanging="360"/>
      </w:pPr>
      <w:rPr>
        <w:rFonts w:hint="default" w:ascii="Courier New" w:hAnsi="Courier New" w:cs="Courier New"/>
      </w:rPr>
    </w:lvl>
    <w:lvl w:ilvl="2" w:tplc="08090005" w:tentative="1">
      <w:start w:val="1"/>
      <w:numFmt w:val="bullet"/>
      <w:lvlText w:val=""/>
      <w:lvlJc w:val="left"/>
      <w:pPr>
        <w:ind w:left="2226" w:hanging="360"/>
      </w:pPr>
      <w:rPr>
        <w:rFonts w:hint="default" w:ascii="Wingdings" w:hAnsi="Wingdings"/>
      </w:rPr>
    </w:lvl>
    <w:lvl w:ilvl="3" w:tplc="08090001" w:tentative="1">
      <w:start w:val="1"/>
      <w:numFmt w:val="bullet"/>
      <w:lvlText w:val=""/>
      <w:lvlJc w:val="left"/>
      <w:pPr>
        <w:ind w:left="2946" w:hanging="360"/>
      </w:pPr>
      <w:rPr>
        <w:rFonts w:hint="default" w:ascii="Symbol" w:hAnsi="Symbol"/>
      </w:rPr>
    </w:lvl>
    <w:lvl w:ilvl="4" w:tplc="08090003" w:tentative="1">
      <w:start w:val="1"/>
      <w:numFmt w:val="bullet"/>
      <w:lvlText w:val="o"/>
      <w:lvlJc w:val="left"/>
      <w:pPr>
        <w:ind w:left="3666" w:hanging="360"/>
      </w:pPr>
      <w:rPr>
        <w:rFonts w:hint="default" w:ascii="Courier New" w:hAnsi="Courier New" w:cs="Courier New"/>
      </w:rPr>
    </w:lvl>
    <w:lvl w:ilvl="5" w:tplc="08090005" w:tentative="1">
      <w:start w:val="1"/>
      <w:numFmt w:val="bullet"/>
      <w:lvlText w:val=""/>
      <w:lvlJc w:val="left"/>
      <w:pPr>
        <w:ind w:left="4386" w:hanging="360"/>
      </w:pPr>
      <w:rPr>
        <w:rFonts w:hint="default" w:ascii="Wingdings" w:hAnsi="Wingdings"/>
      </w:rPr>
    </w:lvl>
    <w:lvl w:ilvl="6" w:tplc="08090001" w:tentative="1">
      <w:start w:val="1"/>
      <w:numFmt w:val="bullet"/>
      <w:lvlText w:val=""/>
      <w:lvlJc w:val="left"/>
      <w:pPr>
        <w:ind w:left="5106" w:hanging="360"/>
      </w:pPr>
      <w:rPr>
        <w:rFonts w:hint="default" w:ascii="Symbol" w:hAnsi="Symbol"/>
      </w:rPr>
    </w:lvl>
    <w:lvl w:ilvl="7" w:tplc="08090003" w:tentative="1">
      <w:start w:val="1"/>
      <w:numFmt w:val="bullet"/>
      <w:lvlText w:val="o"/>
      <w:lvlJc w:val="left"/>
      <w:pPr>
        <w:ind w:left="5826" w:hanging="360"/>
      </w:pPr>
      <w:rPr>
        <w:rFonts w:hint="default" w:ascii="Courier New" w:hAnsi="Courier New" w:cs="Courier New"/>
      </w:rPr>
    </w:lvl>
    <w:lvl w:ilvl="8" w:tplc="08090005" w:tentative="1">
      <w:start w:val="1"/>
      <w:numFmt w:val="bullet"/>
      <w:lvlText w:val=""/>
      <w:lvlJc w:val="left"/>
      <w:pPr>
        <w:ind w:left="6546" w:hanging="360"/>
      </w:pPr>
      <w:rPr>
        <w:rFonts w:hint="default" w:ascii="Wingdings" w:hAnsi="Wingdings"/>
      </w:rPr>
    </w:lvl>
  </w:abstractNum>
  <w:abstractNum w:abstractNumId="19" w15:restartNumberingAfterBreak="0">
    <w:nsid w:val="2E5D6CAF"/>
    <w:multiLevelType w:val="hybridMultilevel"/>
    <w:tmpl w:val="7088A042"/>
    <w:lvl w:ilvl="0" w:tplc="332EC9A6">
      <w:start w:val="1"/>
      <w:numFmt w:val="bullet"/>
      <w:lvlText w:val="◻"/>
      <w:lvlJc w:val="left"/>
      <w:pPr>
        <w:ind w:left="1440" w:hanging="360"/>
      </w:pPr>
      <w:rPr>
        <w:rFonts w:hint="default" w:ascii="CordiaUPC" w:hAnsi="CordiaUPC"/>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0" w15:restartNumberingAfterBreak="0">
    <w:nsid w:val="39B93F79"/>
    <w:multiLevelType w:val="hybridMultilevel"/>
    <w:tmpl w:val="95F0A56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39CF756A"/>
    <w:multiLevelType w:val="hybridMultilevel"/>
    <w:tmpl w:val="89F2935A"/>
    <w:lvl w:ilvl="0" w:tplc="08090001">
      <w:start w:val="1"/>
      <w:numFmt w:val="bullet"/>
      <w:lvlText w:val=""/>
      <w:lvlJc w:val="left"/>
      <w:pPr>
        <w:ind w:left="1068" w:hanging="360"/>
      </w:pPr>
      <w:rPr>
        <w:rFonts w:hint="default" w:ascii="Symbol" w:hAnsi="Symbol"/>
      </w:rPr>
    </w:lvl>
    <w:lvl w:ilvl="1" w:tplc="08090003" w:tentative="1">
      <w:start w:val="1"/>
      <w:numFmt w:val="bullet"/>
      <w:lvlText w:val="o"/>
      <w:lvlJc w:val="left"/>
      <w:pPr>
        <w:ind w:left="1788" w:hanging="360"/>
      </w:pPr>
      <w:rPr>
        <w:rFonts w:hint="default" w:ascii="Courier New" w:hAnsi="Courier New" w:cs="Courier New"/>
      </w:rPr>
    </w:lvl>
    <w:lvl w:ilvl="2" w:tplc="08090005" w:tentative="1">
      <w:start w:val="1"/>
      <w:numFmt w:val="bullet"/>
      <w:lvlText w:val=""/>
      <w:lvlJc w:val="left"/>
      <w:pPr>
        <w:ind w:left="2508" w:hanging="360"/>
      </w:pPr>
      <w:rPr>
        <w:rFonts w:hint="default" w:ascii="Wingdings" w:hAnsi="Wingdings"/>
      </w:rPr>
    </w:lvl>
    <w:lvl w:ilvl="3" w:tplc="08090001" w:tentative="1">
      <w:start w:val="1"/>
      <w:numFmt w:val="bullet"/>
      <w:lvlText w:val=""/>
      <w:lvlJc w:val="left"/>
      <w:pPr>
        <w:ind w:left="3228" w:hanging="360"/>
      </w:pPr>
      <w:rPr>
        <w:rFonts w:hint="default" w:ascii="Symbol" w:hAnsi="Symbol"/>
      </w:rPr>
    </w:lvl>
    <w:lvl w:ilvl="4" w:tplc="08090003" w:tentative="1">
      <w:start w:val="1"/>
      <w:numFmt w:val="bullet"/>
      <w:lvlText w:val="o"/>
      <w:lvlJc w:val="left"/>
      <w:pPr>
        <w:ind w:left="3948" w:hanging="360"/>
      </w:pPr>
      <w:rPr>
        <w:rFonts w:hint="default" w:ascii="Courier New" w:hAnsi="Courier New" w:cs="Courier New"/>
      </w:rPr>
    </w:lvl>
    <w:lvl w:ilvl="5" w:tplc="08090005" w:tentative="1">
      <w:start w:val="1"/>
      <w:numFmt w:val="bullet"/>
      <w:lvlText w:val=""/>
      <w:lvlJc w:val="left"/>
      <w:pPr>
        <w:ind w:left="4668" w:hanging="360"/>
      </w:pPr>
      <w:rPr>
        <w:rFonts w:hint="default" w:ascii="Wingdings" w:hAnsi="Wingdings"/>
      </w:rPr>
    </w:lvl>
    <w:lvl w:ilvl="6" w:tplc="08090001" w:tentative="1">
      <w:start w:val="1"/>
      <w:numFmt w:val="bullet"/>
      <w:lvlText w:val=""/>
      <w:lvlJc w:val="left"/>
      <w:pPr>
        <w:ind w:left="5388" w:hanging="360"/>
      </w:pPr>
      <w:rPr>
        <w:rFonts w:hint="default" w:ascii="Symbol" w:hAnsi="Symbol"/>
      </w:rPr>
    </w:lvl>
    <w:lvl w:ilvl="7" w:tplc="08090003" w:tentative="1">
      <w:start w:val="1"/>
      <w:numFmt w:val="bullet"/>
      <w:lvlText w:val="o"/>
      <w:lvlJc w:val="left"/>
      <w:pPr>
        <w:ind w:left="6108" w:hanging="360"/>
      </w:pPr>
      <w:rPr>
        <w:rFonts w:hint="default" w:ascii="Courier New" w:hAnsi="Courier New" w:cs="Courier New"/>
      </w:rPr>
    </w:lvl>
    <w:lvl w:ilvl="8" w:tplc="08090005" w:tentative="1">
      <w:start w:val="1"/>
      <w:numFmt w:val="bullet"/>
      <w:lvlText w:val=""/>
      <w:lvlJc w:val="left"/>
      <w:pPr>
        <w:ind w:left="6828" w:hanging="360"/>
      </w:pPr>
      <w:rPr>
        <w:rFonts w:hint="default" w:ascii="Wingdings" w:hAnsi="Wingdings"/>
      </w:rPr>
    </w:lvl>
  </w:abstractNum>
  <w:abstractNum w:abstractNumId="22"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15:restartNumberingAfterBreak="0">
    <w:nsid w:val="3A120E73"/>
    <w:multiLevelType w:val="hybridMultilevel"/>
    <w:tmpl w:val="0E9A9A1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B9E5A46"/>
    <w:multiLevelType w:val="hybridMultilevel"/>
    <w:tmpl w:val="0DA24B0C"/>
    <w:lvl w:ilvl="0" w:tplc="332EC9A6">
      <w:start w:val="1"/>
      <w:numFmt w:val="bullet"/>
      <w:lvlText w:val="◻"/>
      <w:lvlJc w:val="left"/>
      <w:pPr>
        <w:ind w:left="1068" w:hanging="360"/>
      </w:pPr>
      <w:rPr>
        <w:rFonts w:hint="default" w:ascii="CordiaUPC" w:hAnsi="CordiaUPC"/>
      </w:rPr>
    </w:lvl>
    <w:lvl w:ilvl="1" w:tplc="08090003" w:tentative="1">
      <w:start w:val="1"/>
      <w:numFmt w:val="bullet"/>
      <w:lvlText w:val="o"/>
      <w:lvlJc w:val="left"/>
      <w:pPr>
        <w:ind w:left="1788" w:hanging="360"/>
      </w:pPr>
      <w:rPr>
        <w:rFonts w:hint="default" w:ascii="Courier New" w:hAnsi="Courier New" w:cs="Courier New"/>
      </w:rPr>
    </w:lvl>
    <w:lvl w:ilvl="2" w:tplc="08090005" w:tentative="1">
      <w:start w:val="1"/>
      <w:numFmt w:val="bullet"/>
      <w:lvlText w:val=""/>
      <w:lvlJc w:val="left"/>
      <w:pPr>
        <w:ind w:left="2508" w:hanging="360"/>
      </w:pPr>
      <w:rPr>
        <w:rFonts w:hint="default" w:ascii="Wingdings" w:hAnsi="Wingdings"/>
      </w:rPr>
    </w:lvl>
    <w:lvl w:ilvl="3" w:tplc="08090001" w:tentative="1">
      <w:start w:val="1"/>
      <w:numFmt w:val="bullet"/>
      <w:lvlText w:val=""/>
      <w:lvlJc w:val="left"/>
      <w:pPr>
        <w:ind w:left="3228" w:hanging="360"/>
      </w:pPr>
      <w:rPr>
        <w:rFonts w:hint="default" w:ascii="Symbol" w:hAnsi="Symbol"/>
      </w:rPr>
    </w:lvl>
    <w:lvl w:ilvl="4" w:tplc="08090003" w:tentative="1">
      <w:start w:val="1"/>
      <w:numFmt w:val="bullet"/>
      <w:lvlText w:val="o"/>
      <w:lvlJc w:val="left"/>
      <w:pPr>
        <w:ind w:left="3948" w:hanging="360"/>
      </w:pPr>
      <w:rPr>
        <w:rFonts w:hint="default" w:ascii="Courier New" w:hAnsi="Courier New" w:cs="Courier New"/>
      </w:rPr>
    </w:lvl>
    <w:lvl w:ilvl="5" w:tplc="08090005" w:tentative="1">
      <w:start w:val="1"/>
      <w:numFmt w:val="bullet"/>
      <w:lvlText w:val=""/>
      <w:lvlJc w:val="left"/>
      <w:pPr>
        <w:ind w:left="4668" w:hanging="360"/>
      </w:pPr>
      <w:rPr>
        <w:rFonts w:hint="default" w:ascii="Wingdings" w:hAnsi="Wingdings"/>
      </w:rPr>
    </w:lvl>
    <w:lvl w:ilvl="6" w:tplc="08090001" w:tentative="1">
      <w:start w:val="1"/>
      <w:numFmt w:val="bullet"/>
      <w:lvlText w:val=""/>
      <w:lvlJc w:val="left"/>
      <w:pPr>
        <w:ind w:left="5388" w:hanging="360"/>
      </w:pPr>
      <w:rPr>
        <w:rFonts w:hint="default" w:ascii="Symbol" w:hAnsi="Symbol"/>
      </w:rPr>
    </w:lvl>
    <w:lvl w:ilvl="7" w:tplc="08090003" w:tentative="1">
      <w:start w:val="1"/>
      <w:numFmt w:val="bullet"/>
      <w:lvlText w:val="o"/>
      <w:lvlJc w:val="left"/>
      <w:pPr>
        <w:ind w:left="6108" w:hanging="360"/>
      </w:pPr>
      <w:rPr>
        <w:rFonts w:hint="default" w:ascii="Courier New" w:hAnsi="Courier New" w:cs="Courier New"/>
      </w:rPr>
    </w:lvl>
    <w:lvl w:ilvl="8" w:tplc="08090005" w:tentative="1">
      <w:start w:val="1"/>
      <w:numFmt w:val="bullet"/>
      <w:lvlText w:val=""/>
      <w:lvlJc w:val="left"/>
      <w:pPr>
        <w:ind w:left="6828" w:hanging="360"/>
      </w:pPr>
      <w:rPr>
        <w:rFonts w:hint="default" w:ascii="Wingdings" w:hAnsi="Wingdings"/>
      </w:rPr>
    </w:lvl>
  </w:abstractNum>
  <w:abstractNum w:abstractNumId="25"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7" w15:restartNumberingAfterBreak="0">
    <w:nsid w:val="48825C80"/>
    <w:multiLevelType w:val="hybridMultilevel"/>
    <w:tmpl w:val="E4820A1E"/>
    <w:lvl w:ilvl="0" w:tplc="8982DEA4">
      <w:numFmt w:val="bullet"/>
      <w:lvlText w:val=""/>
      <w:lvlJc w:val="left"/>
      <w:pPr>
        <w:ind w:left="940" w:hanging="360"/>
      </w:pPr>
      <w:rPr>
        <w:rFonts w:hint="default" w:ascii="Symbol" w:hAnsi="Symbol" w:eastAsia="Symbol" w:cs="Symbol"/>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8" w15:restartNumberingAfterBreak="0">
    <w:nsid w:val="4C4D6A96"/>
    <w:multiLevelType w:val="hybridMultilevel"/>
    <w:tmpl w:val="1A184D90"/>
    <w:lvl w:ilvl="0" w:tplc="A9165BA2">
      <w:start w:val="1"/>
      <w:numFmt w:val="bullet"/>
      <w:lvlText w:val=""/>
      <w:lvlJc w:val="left"/>
      <w:pPr>
        <w:ind w:left="720" w:hanging="360"/>
      </w:pPr>
      <w:rPr>
        <w:rFonts w:hint="default" w:ascii="Symbol" w:hAnsi="Symbol"/>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9"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1" w15:restartNumberingAfterBreak="0">
    <w:nsid w:val="5E646C1C"/>
    <w:multiLevelType w:val="hybridMultilevel"/>
    <w:tmpl w:val="916EBC32"/>
    <w:lvl w:ilvl="0" w:tplc="81E481FA">
      <w:start w:val="1"/>
      <w:numFmt w:val="bullet"/>
      <w:lvlText w:val=""/>
      <w:lvlJc w:val="left"/>
      <w:pPr>
        <w:ind w:left="786" w:hanging="360"/>
      </w:pPr>
      <w:rPr>
        <w:rFonts w:hint="default" w:ascii="Symbol" w:hAnsi="Symbol"/>
      </w:rPr>
    </w:lvl>
    <w:lvl w:ilvl="1" w:tplc="FFFFFFFF" w:tentative="1">
      <w:start w:val="1"/>
      <w:numFmt w:val="bullet"/>
      <w:lvlText w:val="o"/>
      <w:lvlJc w:val="left"/>
      <w:pPr>
        <w:ind w:left="1506" w:hanging="360"/>
      </w:pPr>
      <w:rPr>
        <w:rFonts w:hint="default" w:ascii="Courier New" w:hAnsi="Courier New" w:cs="Courier New"/>
      </w:rPr>
    </w:lvl>
    <w:lvl w:ilvl="2" w:tplc="FFFFFFFF" w:tentative="1">
      <w:start w:val="1"/>
      <w:numFmt w:val="bullet"/>
      <w:lvlText w:val=""/>
      <w:lvlJc w:val="left"/>
      <w:pPr>
        <w:ind w:left="2226" w:hanging="360"/>
      </w:pPr>
      <w:rPr>
        <w:rFonts w:hint="default" w:ascii="Wingdings" w:hAnsi="Wingdings"/>
      </w:rPr>
    </w:lvl>
    <w:lvl w:ilvl="3" w:tplc="FFFFFFFF" w:tentative="1">
      <w:start w:val="1"/>
      <w:numFmt w:val="bullet"/>
      <w:lvlText w:val=""/>
      <w:lvlJc w:val="left"/>
      <w:pPr>
        <w:ind w:left="2946" w:hanging="360"/>
      </w:pPr>
      <w:rPr>
        <w:rFonts w:hint="default" w:ascii="Symbol" w:hAnsi="Symbol"/>
      </w:rPr>
    </w:lvl>
    <w:lvl w:ilvl="4" w:tplc="FFFFFFFF" w:tentative="1">
      <w:start w:val="1"/>
      <w:numFmt w:val="bullet"/>
      <w:lvlText w:val="o"/>
      <w:lvlJc w:val="left"/>
      <w:pPr>
        <w:ind w:left="3666" w:hanging="360"/>
      </w:pPr>
      <w:rPr>
        <w:rFonts w:hint="default" w:ascii="Courier New" w:hAnsi="Courier New" w:cs="Courier New"/>
      </w:rPr>
    </w:lvl>
    <w:lvl w:ilvl="5" w:tplc="FFFFFFFF" w:tentative="1">
      <w:start w:val="1"/>
      <w:numFmt w:val="bullet"/>
      <w:lvlText w:val=""/>
      <w:lvlJc w:val="left"/>
      <w:pPr>
        <w:ind w:left="4386" w:hanging="360"/>
      </w:pPr>
      <w:rPr>
        <w:rFonts w:hint="default" w:ascii="Wingdings" w:hAnsi="Wingdings"/>
      </w:rPr>
    </w:lvl>
    <w:lvl w:ilvl="6" w:tplc="FFFFFFFF" w:tentative="1">
      <w:start w:val="1"/>
      <w:numFmt w:val="bullet"/>
      <w:lvlText w:val=""/>
      <w:lvlJc w:val="left"/>
      <w:pPr>
        <w:ind w:left="5106" w:hanging="360"/>
      </w:pPr>
      <w:rPr>
        <w:rFonts w:hint="default" w:ascii="Symbol" w:hAnsi="Symbol"/>
      </w:rPr>
    </w:lvl>
    <w:lvl w:ilvl="7" w:tplc="FFFFFFFF" w:tentative="1">
      <w:start w:val="1"/>
      <w:numFmt w:val="bullet"/>
      <w:lvlText w:val="o"/>
      <w:lvlJc w:val="left"/>
      <w:pPr>
        <w:ind w:left="5826" w:hanging="360"/>
      </w:pPr>
      <w:rPr>
        <w:rFonts w:hint="default" w:ascii="Courier New" w:hAnsi="Courier New" w:cs="Courier New"/>
      </w:rPr>
    </w:lvl>
    <w:lvl w:ilvl="8" w:tplc="FFFFFFFF" w:tentative="1">
      <w:start w:val="1"/>
      <w:numFmt w:val="bullet"/>
      <w:lvlText w:val=""/>
      <w:lvlJc w:val="left"/>
      <w:pPr>
        <w:ind w:left="6546" w:hanging="360"/>
      </w:pPr>
      <w:rPr>
        <w:rFonts w:hint="default" w:ascii="Wingdings" w:hAnsi="Wingdings"/>
      </w:rPr>
    </w:lvl>
  </w:abstractNum>
  <w:abstractNum w:abstractNumId="32" w15:restartNumberingAfterBreak="0">
    <w:nsid w:val="5E7F0670"/>
    <w:multiLevelType w:val="hybridMultilevel"/>
    <w:tmpl w:val="12E081FA"/>
    <w:lvl w:ilvl="0" w:tplc="A9165BA2">
      <w:start w:val="1"/>
      <w:numFmt w:val="bullet"/>
      <w:lvlText w:val=""/>
      <w:lvlJc w:val="left"/>
      <w:pPr>
        <w:ind w:left="786" w:hanging="360"/>
      </w:pPr>
      <w:rPr>
        <w:rFonts w:hint="default" w:ascii="Symbol" w:hAnsi="Symbol"/>
      </w:rPr>
    </w:lvl>
    <w:lvl w:ilvl="1" w:tplc="FFFFFFFF" w:tentative="1">
      <w:start w:val="1"/>
      <w:numFmt w:val="bullet"/>
      <w:lvlText w:val="o"/>
      <w:lvlJc w:val="left"/>
      <w:pPr>
        <w:ind w:left="1506" w:hanging="360"/>
      </w:pPr>
      <w:rPr>
        <w:rFonts w:hint="default" w:ascii="Courier New" w:hAnsi="Courier New" w:cs="Courier New"/>
      </w:rPr>
    </w:lvl>
    <w:lvl w:ilvl="2" w:tplc="FFFFFFFF" w:tentative="1">
      <w:start w:val="1"/>
      <w:numFmt w:val="bullet"/>
      <w:lvlText w:val=""/>
      <w:lvlJc w:val="left"/>
      <w:pPr>
        <w:ind w:left="2226" w:hanging="360"/>
      </w:pPr>
      <w:rPr>
        <w:rFonts w:hint="default" w:ascii="Wingdings" w:hAnsi="Wingdings"/>
      </w:rPr>
    </w:lvl>
    <w:lvl w:ilvl="3" w:tplc="FFFFFFFF" w:tentative="1">
      <w:start w:val="1"/>
      <w:numFmt w:val="bullet"/>
      <w:lvlText w:val=""/>
      <w:lvlJc w:val="left"/>
      <w:pPr>
        <w:ind w:left="2946" w:hanging="360"/>
      </w:pPr>
      <w:rPr>
        <w:rFonts w:hint="default" w:ascii="Symbol" w:hAnsi="Symbol"/>
      </w:rPr>
    </w:lvl>
    <w:lvl w:ilvl="4" w:tplc="FFFFFFFF" w:tentative="1">
      <w:start w:val="1"/>
      <w:numFmt w:val="bullet"/>
      <w:lvlText w:val="o"/>
      <w:lvlJc w:val="left"/>
      <w:pPr>
        <w:ind w:left="3666" w:hanging="360"/>
      </w:pPr>
      <w:rPr>
        <w:rFonts w:hint="default" w:ascii="Courier New" w:hAnsi="Courier New" w:cs="Courier New"/>
      </w:rPr>
    </w:lvl>
    <w:lvl w:ilvl="5" w:tplc="FFFFFFFF" w:tentative="1">
      <w:start w:val="1"/>
      <w:numFmt w:val="bullet"/>
      <w:lvlText w:val=""/>
      <w:lvlJc w:val="left"/>
      <w:pPr>
        <w:ind w:left="4386" w:hanging="360"/>
      </w:pPr>
      <w:rPr>
        <w:rFonts w:hint="default" w:ascii="Wingdings" w:hAnsi="Wingdings"/>
      </w:rPr>
    </w:lvl>
    <w:lvl w:ilvl="6" w:tplc="FFFFFFFF" w:tentative="1">
      <w:start w:val="1"/>
      <w:numFmt w:val="bullet"/>
      <w:lvlText w:val=""/>
      <w:lvlJc w:val="left"/>
      <w:pPr>
        <w:ind w:left="5106" w:hanging="360"/>
      </w:pPr>
      <w:rPr>
        <w:rFonts w:hint="default" w:ascii="Symbol" w:hAnsi="Symbol"/>
      </w:rPr>
    </w:lvl>
    <w:lvl w:ilvl="7" w:tplc="FFFFFFFF" w:tentative="1">
      <w:start w:val="1"/>
      <w:numFmt w:val="bullet"/>
      <w:lvlText w:val="o"/>
      <w:lvlJc w:val="left"/>
      <w:pPr>
        <w:ind w:left="5826" w:hanging="360"/>
      </w:pPr>
      <w:rPr>
        <w:rFonts w:hint="default" w:ascii="Courier New" w:hAnsi="Courier New" w:cs="Courier New"/>
      </w:rPr>
    </w:lvl>
    <w:lvl w:ilvl="8" w:tplc="FFFFFFFF" w:tentative="1">
      <w:start w:val="1"/>
      <w:numFmt w:val="bullet"/>
      <w:lvlText w:val=""/>
      <w:lvlJc w:val="left"/>
      <w:pPr>
        <w:ind w:left="6546" w:hanging="360"/>
      </w:pPr>
      <w:rPr>
        <w:rFonts w:hint="default" w:ascii="Wingdings" w:hAnsi="Wingdings"/>
      </w:rPr>
    </w:lvl>
  </w:abstractNum>
  <w:abstractNum w:abstractNumId="33"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hint="default" w:ascii="Courier New" w:hAnsi="Courier New" w:cs="Courier New"/>
      </w:rPr>
    </w:lvl>
    <w:lvl w:ilvl="2" w:tplc="FFFFFFFF" w:tentative="1">
      <w:start w:val="1"/>
      <w:numFmt w:val="bullet"/>
      <w:lvlText w:val=""/>
      <w:lvlJc w:val="left"/>
      <w:pPr>
        <w:ind w:left="2226" w:hanging="360"/>
      </w:pPr>
      <w:rPr>
        <w:rFonts w:hint="default" w:ascii="Wingdings" w:hAnsi="Wingdings"/>
      </w:rPr>
    </w:lvl>
    <w:lvl w:ilvl="3" w:tplc="FFFFFFFF" w:tentative="1">
      <w:start w:val="1"/>
      <w:numFmt w:val="bullet"/>
      <w:lvlText w:val=""/>
      <w:lvlJc w:val="left"/>
      <w:pPr>
        <w:ind w:left="2946" w:hanging="360"/>
      </w:pPr>
      <w:rPr>
        <w:rFonts w:hint="default" w:ascii="Symbol" w:hAnsi="Symbol"/>
      </w:rPr>
    </w:lvl>
    <w:lvl w:ilvl="4" w:tplc="FFFFFFFF" w:tentative="1">
      <w:start w:val="1"/>
      <w:numFmt w:val="bullet"/>
      <w:lvlText w:val="o"/>
      <w:lvlJc w:val="left"/>
      <w:pPr>
        <w:ind w:left="3666" w:hanging="360"/>
      </w:pPr>
      <w:rPr>
        <w:rFonts w:hint="default" w:ascii="Courier New" w:hAnsi="Courier New" w:cs="Courier New"/>
      </w:rPr>
    </w:lvl>
    <w:lvl w:ilvl="5" w:tplc="FFFFFFFF" w:tentative="1">
      <w:start w:val="1"/>
      <w:numFmt w:val="bullet"/>
      <w:lvlText w:val=""/>
      <w:lvlJc w:val="left"/>
      <w:pPr>
        <w:ind w:left="4386" w:hanging="360"/>
      </w:pPr>
      <w:rPr>
        <w:rFonts w:hint="default" w:ascii="Wingdings" w:hAnsi="Wingdings"/>
      </w:rPr>
    </w:lvl>
    <w:lvl w:ilvl="6" w:tplc="FFFFFFFF" w:tentative="1">
      <w:start w:val="1"/>
      <w:numFmt w:val="bullet"/>
      <w:lvlText w:val=""/>
      <w:lvlJc w:val="left"/>
      <w:pPr>
        <w:ind w:left="5106" w:hanging="360"/>
      </w:pPr>
      <w:rPr>
        <w:rFonts w:hint="default" w:ascii="Symbol" w:hAnsi="Symbol"/>
      </w:rPr>
    </w:lvl>
    <w:lvl w:ilvl="7" w:tplc="FFFFFFFF" w:tentative="1">
      <w:start w:val="1"/>
      <w:numFmt w:val="bullet"/>
      <w:lvlText w:val="o"/>
      <w:lvlJc w:val="left"/>
      <w:pPr>
        <w:ind w:left="5826" w:hanging="360"/>
      </w:pPr>
      <w:rPr>
        <w:rFonts w:hint="default" w:ascii="Courier New" w:hAnsi="Courier New" w:cs="Courier New"/>
      </w:rPr>
    </w:lvl>
    <w:lvl w:ilvl="8" w:tplc="FFFFFFFF" w:tentative="1">
      <w:start w:val="1"/>
      <w:numFmt w:val="bullet"/>
      <w:lvlText w:val=""/>
      <w:lvlJc w:val="left"/>
      <w:pPr>
        <w:ind w:left="6546" w:hanging="360"/>
      </w:pPr>
      <w:rPr>
        <w:rFonts w:hint="default" w:ascii="Wingdings" w:hAnsi="Wingdings"/>
      </w:rPr>
    </w:lvl>
  </w:abstractNum>
  <w:abstractNum w:abstractNumId="34" w15:restartNumberingAfterBreak="0">
    <w:nsid w:val="682469BC"/>
    <w:multiLevelType w:val="hybridMultilevel"/>
    <w:tmpl w:val="4704ECFC"/>
    <w:lvl w:ilvl="0" w:tplc="08090001">
      <w:start w:val="1"/>
      <w:numFmt w:val="bullet"/>
      <w:lvlText w:val=""/>
      <w:lvlJc w:val="left"/>
      <w:pPr>
        <w:ind w:left="1068" w:hanging="360"/>
      </w:pPr>
      <w:rPr>
        <w:rFonts w:hint="default" w:ascii="Symbol" w:hAnsi="Symbol"/>
      </w:rPr>
    </w:lvl>
    <w:lvl w:ilvl="1" w:tplc="08090003" w:tentative="1">
      <w:start w:val="1"/>
      <w:numFmt w:val="bullet"/>
      <w:lvlText w:val="o"/>
      <w:lvlJc w:val="left"/>
      <w:pPr>
        <w:ind w:left="1788" w:hanging="360"/>
      </w:pPr>
      <w:rPr>
        <w:rFonts w:hint="default" w:ascii="Courier New" w:hAnsi="Courier New" w:cs="Courier New"/>
      </w:rPr>
    </w:lvl>
    <w:lvl w:ilvl="2" w:tplc="08090005" w:tentative="1">
      <w:start w:val="1"/>
      <w:numFmt w:val="bullet"/>
      <w:lvlText w:val=""/>
      <w:lvlJc w:val="left"/>
      <w:pPr>
        <w:ind w:left="2508" w:hanging="360"/>
      </w:pPr>
      <w:rPr>
        <w:rFonts w:hint="default" w:ascii="Wingdings" w:hAnsi="Wingdings"/>
      </w:rPr>
    </w:lvl>
    <w:lvl w:ilvl="3" w:tplc="08090001" w:tentative="1">
      <w:start w:val="1"/>
      <w:numFmt w:val="bullet"/>
      <w:lvlText w:val=""/>
      <w:lvlJc w:val="left"/>
      <w:pPr>
        <w:ind w:left="3228" w:hanging="360"/>
      </w:pPr>
      <w:rPr>
        <w:rFonts w:hint="default" w:ascii="Symbol" w:hAnsi="Symbol"/>
      </w:rPr>
    </w:lvl>
    <w:lvl w:ilvl="4" w:tplc="08090003" w:tentative="1">
      <w:start w:val="1"/>
      <w:numFmt w:val="bullet"/>
      <w:lvlText w:val="o"/>
      <w:lvlJc w:val="left"/>
      <w:pPr>
        <w:ind w:left="3948" w:hanging="360"/>
      </w:pPr>
      <w:rPr>
        <w:rFonts w:hint="default" w:ascii="Courier New" w:hAnsi="Courier New" w:cs="Courier New"/>
      </w:rPr>
    </w:lvl>
    <w:lvl w:ilvl="5" w:tplc="08090005" w:tentative="1">
      <w:start w:val="1"/>
      <w:numFmt w:val="bullet"/>
      <w:lvlText w:val=""/>
      <w:lvlJc w:val="left"/>
      <w:pPr>
        <w:ind w:left="4668" w:hanging="360"/>
      </w:pPr>
      <w:rPr>
        <w:rFonts w:hint="default" w:ascii="Wingdings" w:hAnsi="Wingdings"/>
      </w:rPr>
    </w:lvl>
    <w:lvl w:ilvl="6" w:tplc="08090001" w:tentative="1">
      <w:start w:val="1"/>
      <w:numFmt w:val="bullet"/>
      <w:lvlText w:val=""/>
      <w:lvlJc w:val="left"/>
      <w:pPr>
        <w:ind w:left="5388" w:hanging="360"/>
      </w:pPr>
      <w:rPr>
        <w:rFonts w:hint="default" w:ascii="Symbol" w:hAnsi="Symbol"/>
      </w:rPr>
    </w:lvl>
    <w:lvl w:ilvl="7" w:tplc="08090003" w:tentative="1">
      <w:start w:val="1"/>
      <w:numFmt w:val="bullet"/>
      <w:lvlText w:val="o"/>
      <w:lvlJc w:val="left"/>
      <w:pPr>
        <w:ind w:left="6108" w:hanging="360"/>
      </w:pPr>
      <w:rPr>
        <w:rFonts w:hint="default" w:ascii="Courier New" w:hAnsi="Courier New" w:cs="Courier New"/>
      </w:rPr>
    </w:lvl>
    <w:lvl w:ilvl="8" w:tplc="08090005" w:tentative="1">
      <w:start w:val="1"/>
      <w:numFmt w:val="bullet"/>
      <w:lvlText w:val=""/>
      <w:lvlJc w:val="left"/>
      <w:pPr>
        <w:ind w:left="6828" w:hanging="360"/>
      </w:pPr>
      <w:rPr>
        <w:rFonts w:hint="default" w:ascii="Wingdings" w:hAnsi="Wingdings"/>
      </w:rPr>
    </w:lvl>
  </w:abstractNum>
  <w:abstractNum w:abstractNumId="35" w15:restartNumberingAfterBreak="0">
    <w:nsid w:val="6ACF4866"/>
    <w:multiLevelType w:val="hybridMultilevel"/>
    <w:tmpl w:val="571ADD1E"/>
    <w:lvl w:ilvl="0" w:tplc="496641BE">
      <w:start w:val="3"/>
      <w:numFmt w:val="decimal"/>
      <w:lvlText w:val="%1."/>
      <w:lvlJc w:val="left"/>
      <w:pPr>
        <w:ind w:left="1331" w:hanging="250"/>
        <w:jc w:val="left"/>
      </w:pPr>
      <w:rPr>
        <w:rFonts w:hint="default" w:ascii="Arial" w:hAnsi="Arial" w:eastAsia="Arial" w:cs="Arial"/>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6" w15:restartNumberingAfterBreak="0">
    <w:nsid w:val="6CF4215A"/>
    <w:multiLevelType w:val="hybridMultilevel"/>
    <w:tmpl w:val="D930C610"/>
    <w:lvl w:ilvl="0" w:tplc="C5DACD88">
      <w:start w:val="1"/>
      <w:numFmt w:val="decimal"/>
      <w:lvlText w:val="%1."/>
      <w:lvlJc w:val="left"/>
      <w:pPr>
        <w:ind w:left="786" w:hanging="360"/>
      </w:pPr>
      <w:rPr>
        <w:rFonts w:hint="default" w:ascii="Milstone" w:hAnsi="Milstone"/>
      </w:rPr>
    </w:lvl>
    <w:lvl w:ilvl="1" w:tplc="FFFFFFFF" w:tentative="1">
      <w:start w:val="1"/>
      <w:numFmt w:val="bullet"/>
      <w:lvlText w:val="o"/>
      <w:lvlJc w:val="left"/>
      <w:pPr>
        <w:ind w:left="1506" w:hanging="360"/>
      </w:pPr>
      <w:rPr>
        <w:rFonts w:hint="default" w:ascii="Courier New" w:hAnsi="Courier New" w:cs="Courier New"/>
      </w:rPr>
    </w:lvl>
    <w:lvl w:ilvl="2" w:tplc="FFFFFFFF" w:tentative="1">
      <w:start w:val="1"/>
      <w:numFmt w:val="bullet"/>
      <w:lvlText w:val=""/>
      <w:lvlJc w:val="left"/>
      <w:pPr>
        <w:ind w:left="2226" w:hanging="360"/>
      </w:pPr>
      <w:rPr>
        <w:rFonts w:hint="default" w:ascii="Wingdings" w:hAnsi="Wingdings"/>
      </w:rPr>
    </w:lvl>
    <w:lvl w:ilvl="3" w:tplc="FFFFFFFF" w:tentative="1">
      <w:start w:val="1"/>
      <w:numFmt w:val="bullet"/>
      <w:lvlText w:val=""/>
      <w:lvlJc w:val="left"/>
      <w:pPr>
        <w:ind w:left="2946" w:hanging="360"/>
      </w:pPr>
      <w:rPr>
        <w:rFonts w:hint="default" w:ascii="Symbol" w:hAnsi="Symbol"/>
      </w:rPr>
    </w:lvl>
    <w:lvl w:ilvl="4" w:tplc="FFFFFFFF" w:tentative="1">
      <w:start w:val="1"/>
      <w:numFmt w:val="bullet"/>
      <w:lvlText w:val="o"/>
      <w:lvlJc w:val="left"/>
      <w:pPr>
        <w:ind w:left="3666" w:hanging="360"/>
      </w:pPr>
      <w:rPr>
        <w:rFonts w:hint="default" w:ascii="Courier New" w:hAnsi="Courier New" w:cs="Courier New"/>
      </w:rPr>
    </w:lvl>
    <w:lvl w:ilvl="5" w:tplc="FFFFFFFF" w:tentative="1">
      <w:start w:val="1"/>
      <w:numFmt w:val="bullet"/>
      <w:lvlText w:val=""/>
      <w:lvlJc w:val="left"/>
      <w:pPr>
        <w:ind w:left="4386" w:hanging="360"/>
      </w:pPr>
      <w:rPr>
        <w:rFonts w:hint="default" w:ascii="Wingdings" w:hAnsi="Wingdings"/>
      </w:rPr>
    </w:lvl>
    <w:lvl w:ilvl="6" w:tplc="FFFFFFFF" w:tentative="1">
      <w:start w:val="1"/>
      <w:numFmt w:val="bullet"/>
      <w:lvlText w:val=""/>
      <w:lvlJc w:val="left"/>
      <w:pPr>
        <w:ind w:left="5106" w:hanging="360"/>
      </w:pPr>
      <w:rPr>
        <w:rFonts w:hint="default" w:ascii="Symbol" w:hAnsi="Symbol"/>
      </w:rPr>
    </w:lvl>
    <w:lvl w:ilvl="7" w:tplc="FFFFFFFF" w:tentative="1">
      <w:start w:val="1"/>
      <w:numFmt w:val="bullet"/>
      <w:lvlText w:val="o"/>
      <w:lvlJc w:val="left"/>
      <w:pPr>
        <w:ind w:left="5826" w:hanging="360"/>
      </w:pPr>
      <w:rPr>
        <w:rFonts w:hint="default" w:ascii="Courier New" w:hAnsi="Courier New" w:cs="Courier New"/>
      </w:rPr>
    </w:lvl>
    <w:lvl w:ilvl="8" w:tplc="FFFFFFFF" w:tentative="1">
      <w:start w:val="1"/>
      <w:numFmt w:val="bullet"/>
      <w:lvlText w:val=""/>
      <w:lvlJc w:val="left"/>
      <w:pPr>
        <w:ind w:left="6546" w:hanging="360"/>
      </w:pPr>
      <w:rPr>
        <w:rFonts w:hint="default" w:ascii="Wingdings" w:hAnsi="Wingdings"/>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2466CC"/>
    <w:multiLevelType w:val="hybridMultilevel"/>
    <w:tmpl w:val="C224560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9" w15:restartNumberingAfterBreak="0">
    <w:nsid w:val="79A7552F"/>
    <w:multiLevelType w:val="hybridMultilevel"/>
    <w:tmpl w:val="570A8730"/>
    <w:lvl w:ilvl="0" w:tplc="0809000B">
      <w:start w:val="1"/>
      <w:numFmt w:val="bullet"/>
      <w:lvlText w:val=""/>
      <w:lvlJc w:val="left"/>
      <w:pPr>
        <w:ind w:left="1004" w:hanging="360"/>
      </w:pPr>
      <w:rPr>
        <w:rFonts w:hint="default" w:ascii="Wingdings" w:hAnsi="Wingdings"/>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40" w15:restartNumberingAfterBreak="0">
    <w:nsid w:val="7AB1347B"/>
    <w:multiLevelType w:val="hybridMultilevel"/>
    <w:tmpl w:val="0B8C57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1" w15:restartNumberingAfterBreak="0">
    <w:nsid w:val="7C3E29F4"/>
    <w:multiLevelType w:val="hybridMultilevel"/>
    <w:tmpl w:val="78E41DB6"/>
    <w:lvl w:ilvl="0" w:tplc="A9165BA2">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839996878">
    <w:abstractNumId w:val="4"/>
  </w:num>
  <w:num w:numId="2" w16cid:durableId="2063164390">
    <w:abstractNumId w:val="27"/>
  </w:num>
  <w:num w:numId="3" w16cid:durableId="2125733211">
    <w:abstractNumId w:val="15"/>
  </w:num>
  <w:num w:numId="4" w16cid:durableId="480510228">
    <w:abstractNumId w:val="35"/>
  </w:num>
  <w:num w:numId="5" w16cid:durableId="2006124220">
    <w:abstractNumId w:val="3"/>
  </w:num>
  <w:num w:numId="6" w16cid:durableId="2074305009">
    <w:abstractNumId w:val="13"/>
  </w:num>
  <w:num w:numId="7" w16cid:durableId="2129465489">
    <w:abstractNumId w:val="22"/>
  </w:num>
  <w:num w:numId="8" w16cid:durableId="1767728354">
    <w:abstractNumId w:val="16"/>
  </w:num>
  <w:num w:numId="9" w16cid:durableId="1689722331">
    <w:abstractNumId w:val="8"/>
  </w:num>
  <w:num w:numId="10" w16cid:durableId="1619872136">
    <w:abstractNumId w:val="34"/>
  </w:num>
  <w:num w:numId="11" w16cid:durableId="1531796583">
    <w:abstractNumId w:val="26"/>
  </w:num>
  <w:num w:numId="12" w16cid:durableId="611130507">
    <w:abstractNumId w:val="21"/>
  </w:num>
  <w:num w:numId="13" w16cid:durableId="21171386">
    <w:abstractNumId w:val="10"/>
  </w:num>
  <w:num w:numId="14" w16cid:durableId="727414959">
    <w:abstractNumId w:val="25"/>
  </w:num>
  <w:num w:numId="15" w16cid:durableId="2068531869">
    <w:abstractNumId w:val="9"/>
  </w:num>
  <w:num w:numId="16" w16cid:durableId="115802438">
    <w:abstractNumId w:val="30"/>
  </w:num>
  <w:num w:numId="17" w16cid:durableId="1290553643">
    <w:abstractNumId w:val="0"/>
  </w:num>
  <w:num w:numId="18" w16cid:durableId="205606281">
    <w:abstractNumId w:val="24"/>
  </w:num>
  <w:num w:numId="19" w16cid:durableId="331225920">
    <w:abstractNumId w:val="39"/>
  </w:num>
  <w:num w:numId="20" w16cid:durableId="1401489681">
    <w:abstractNumId w:val="2"/>
  </w:num>
  <w:num w:numId="21" w16cid:durableId="815151126">
    <w:abstractNumId w:val="29"/>
  </w:num>
  <w:num w:numId="22" w16cid:durableId="244580694">
    <w:abstractNumId w:val="11"/>
  </w:num>
  <w:num w:numId="23" w16cid:durableId="219899716">
    <w:abstractNumId w:val="19"/>
  </w:num>
  <w:num w:numId="24" w16cid:durableId="338387129">
    <w:abstractNumId w:val="37"/>
  </w:num>
  <w:num w:numId="25" w16cid:durableId="1670014070">
    <w:abstractNumId w:val="20"/>
  </w:num>
  <w:num w:numId="26" w16cid:durableId="1635212458">
    <w:abstractNumId w:val="5"/>
  </w:num>
  <w:num w:numId="27" w16cid:durableId="915745011">
    <w:abstractNumId w:val="40"/>
  </w:num>
  <w:num w:numId="28" w16cid:durableId="1288121583">
    <w:abstractNumId w:val="38"/>
  </w:num>
  <w:num w:numId="29" w16cid:durableId="1729299339">
    <w:abstractNumId w:val="14"/>
  </w:num>
  <w:num w:numId="30" w16cid:durableId="1534421211">
    <w:abstractNumId w:val="23"/>
  </w:num>
  <w:num w:numId="31" w16cid:durableId="766271064">
    <w:abstractNumId w:val="12"/>
  </w:num>
  <w:num w:numId="32" w16cid:durableId="1088817102">
    <w:abstractNumId w:val="18"/>
  </w:num>
  <w:num w:numId="33" w16cid:durableId="691034460">
    <w:abstractNumId w:val="1"/>
  </w:num>
  <w:num w:numId="34" w16cid:durableId="1148740249">
    <w:abstractNumId w:val="7"/>
  </w:num>
  <w:num w:numId="35" w16cid:durableId="1297177747">
    <w:abstractNumId w:val="31"/>
  </w:num>
  <w:num w:numId="36" w16cid:durableId="505369678">
    <w:abstractNumId w:val="32"/>
  </w:num>
  <w:num w:numId="37" w16cid:durableId="665982946">
    <w:abstractNumId w:val="36"/>
  </w:num>
  <w:num w:numId="38" w16cid:durableId="244148190">
    <w:abstractNumId w:val="17"/>
  </w:num>
  <w:num w:numId="39" w16cid:durableId="1427993330">
    <w:abstractNumId w:val="6"/>
  </w:num>
  <w:num w:numId="40" w16cid:durableId="958875175">
    <w:abstractNumId w:val="41"/>
  </w:num>
  <w:num w:numId="41" w16cid:durableId="1222131809">
    <w:abstractNumId w:val="28"/>
  </w:num>
  <w:num w:numId="42" w16cid:durableId="2122147066">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9A0"/>
    <w:rsid w:val="00025789"/>
    <w:rsid w:val="00040E05"/>
    <w:rsid w:val="00063C79"/>
    <w:rsid w:val="000744C8"/>
    <w:rsid w:val="000860D8"/>
    <w:rsid w:val="000A2A07"/>
    <w:rsid w:val="000E01F2"/>
    <w:rsid w:val="000E1892"/>
    <w:rsid w:val="000E738D"/>
    <w:rsid w:val="001041E2"/>
    <w:rsid w:val="0010436C"/>
    <w:rsid w:val="0011484A"/>
    <w:rsid w:val="001169DC"/>
    <w:rsid w:val="001219BB"/>
    <w:rsid w:val="001350DE"/>
    <w:rsid w:val="00143F71"/>
    <w:rsid w:val="00150852"/>
    <w:rsid w:val="001735AA"/>
    <w:rsid w:val="00173ED8"/>
    <w:rsid w:val="001906FC"/>
    <w:rsid w:val="001C7BDD"/>
    <w:rsid w:val="001D2F7F"/>
    <w:rsid w:val="001D73DA"/>
    <w:rsid w:val="001F2F78"/>
    <w:rsid w:val="001F4C3F"/>
    <w:rsid w:val="001F59EF"/>
    <w:rsid w:val="001F666E"/>
    <w:rsid w:val="0020561D"/>
    <w:rsid w:val="00233F76"/>
    <w:rsid w:val="002418C0"/>
    <w:rsid w:val="0024288E"/>
    <w:rsid w:val="00275FE7"/>
    <w:rsid w:val="00281F08"/>
    <w:rsid w:val="002834A1"/>
    <w:rsid w:val="002874DE"/>
    <w:rsid w:val="00291DD6"/>
    <w:rsid w:val="00293DC8"/>
    <w:rsid w:val="002A1ED7"/>
    <w:rsid w:val="002C35CE"/>
    <w:rsid w:val="003407F4"/>
    <w:rsid w:val="00352664"/>
    <w:rsid w:val="00374E48"/>
    <w:rsid w:val="003B5F80"/>
    <w:rsid w:val="003D4BF2"/>
    <w:rsid w:val="003E11EF"/>
    <w:rsid w:val="003F285A"/>
    <w:rsid w:val="004347E9"/>
    <w:rsid w:val="0046209F"/>
    <w:rsid w:val="00463BED"/>
    <w:rsid w:val="00464D37"/>
    <w:rsid w:val="00485BF4"/>
    <w:rsid w:val="00495BB3"/>
    <w:rsid w:val="004A7F7C"/>
    <w:rsid w:val="004B0815"/>
    <w:rsid w:val="004B1563"/>
    <w:rsid w:val="004B3348"/>
    <w:rsid w:val="004B4C7A"/>
    <w:rsid w:val="004C7B4C"/>
    <w:rsid w:val="0051079E"/>
    <w:rsid w:val="00534D71"/>
    <w:rsid w:val="00544EC7"/>
    <w:rsid w:val="00552088"/>
    <w:rsid w:val="00566005"/>
    <w:rsid w:val="00591734"/>
    <w:rsid w:val="00592E63"/>
    <w:rsid w:val="005A18C1"/>
    <w:rsid w:val="005A464A"/>
    <w:rsid w:val="005B2A72"/>
    <w:rsid w:val="005C058A"/>
    <w:rsid w:val="005C26C8"/>
    <w:rsid w:val="005C585C"/>
    <w:rsid w:val="005D360D"/>
    <w:rsid w:val="005E3FF5"/>
    <w:rsid w:val="006074AE"/>
    <w:rsid w:val="00622034"/>
    <w:rsid w:val="00631062"/>
    <w:rsid w:val="00631DB9"/>
    <w:rsid w:val="00636422"/>
    <w:rsid w:val="00640DF3"/>
    <w:rsid w:val="006422E6"/>
    <w:rsid w:val="00670B73"/>
    <w:rsid w:val="00686C3D"/>
    <w:rsid w:val="0069568A"/>
    <w:rsid w:val="006B0985"/>
    <w:rsid w:val="006B3CF1"/>
    <w:rsid w:val="006C5424"/>
    <w:rsid w:val="006D2B96"/>
    <w:rsid w:val="006E4F8E"/>
    <w:rsid w:val="006E6D19"/>
    <w:rsid w:val="00700497"/>
    <w:rsid w:val="00727F57"/>
    <w:rsid w:val="00732973"/>
    <w:rsid w:val="007362AC"/>
    <w:rsid w:val="00755956"/>
    <w:rsid w:val="007614F9"/>
    <w:rsid w:val="00770576"/>
    <w:rsid w:val="00780FF0"/>
    <w:rsid w:val="007A7239"/>
    <w:rsid w:val="007B3707"/>
    <w:rsid w:val="007C7EF3"/>
    <w:rsid w:val="007E203F"/>
    <w:rsid w:val="007F3012"/>
    <w:rsid w:val="007F333B"/>
    <w:rsid w:val="008055FF"/>
    <w:rsid w:val="00821E66"/>
    <w:rsid w:val="008460E9"/>
    <w:rsid w:val="00852015"/>
    <w:rsid w:val="008638B5"/>
    <w:rsid w:val="00884812"/>
    <w:rsid w:val="008859C1"/>
    <w:rsid w:val="008918E3"/>
    <w:rsid w:val="008A7680"/>
    <w:rsid w:val="008F659B"/>
    <w:rsid w:val="00951181"/>
    <w:rsid w:val="00960DB5"/>
    <w:rsid w:val="00967D78"/>
    <w:rsid w:val="009A2C29"/>
    <w:rsid w:val="009E098B"/>
    <w:rsid w:val="009F6A98"/>
    <w:rsid w:val="00A15325"/>
    <w:rsid w:val="00A16CC5"/>
    <w:rsid w:val="00A17BFD"/>
    <w:rsid w:val="00A35C3E"/>
    <w:rsid w:val="00A375D0"/>
    <w:rsid w:val="00A509F5"/>
    <w:rsid w:val="00A56BBA"/>
    <w:rsid w:val="00A778F7"/>
    <w:rsid w:val="00A77A28"/>
    <w:rsid w:val="00A94936"/>
    <w:rsid w:val="00A96E8F"/>
    <w:rsid w:val="00AA1860"/>
    <w:rsid w:val="00B0584E"/>
    <w:rsid w:val="00B274E6"/>
    <w:rsid w:val="00B37773"/>
    <w:rsid w:val="00B41EB4"/>
    <w:rsid w:val="00B5430B"/>
    <w:rsid w:val="00B64F90"/>
    <w:rsid w:val="00B7449E"/>
    <w:rsid w:val="00B93C9A"/>
    <w:rsid w:val="00B952D9"/>
    <w:rsid w:val="00BB17D0"/>
    <w:rsid w:val="00BB39EB"/>
    <w:rsid w:val="00BC04BD"/>
    <w:rsid w:val="00BC742C"/>
    <w:rsid w:val="00BD5EC6"/>
    <w:rsid w:val="00BF0B36"/>
    <w:rsid w:val="00C30734"/>
    <w:rsid w:val="00C31FFC"/>
    <w:rsid w:val="00C35FA5"/>
    <w:rsid w:val="00C44A70"/>
    <w:rsid w:val="00C813A8"/>
    <w:rsid w:val="00C869A0"/>
    <w:rsid w:val="00CA5634"/>
    <w:rsid w:val="00CB0EB6"/>
    <w:rsid w:val="00CC3530"/>
    <w:rsid w:val="00CD60D6"/>
    <w:rsid w:val="00CE577B"/>
    <w:rsid w:val="00D0258D"/>
    <w:rsid w:val="00D176B7"/>
    <w:rsid w:val="00D24649"/>
    <w:rsid w:val="00D373FC"/>
    <w:rsid w:val="00D46B69"/>
    <w:rsid w:val="00D555D0"/>
    <w:rsid w:val="00D57752"/>
    <w:rsid w:val="00D637B2"/>
    <w:rsid w:val="00D9467C"/>
    <w:rsid w:val="00DA1CA2"/>
    <w:rsid w:val="00E0545D"/>
    <w:rsid w:val="00E112FC"/>
    <w:rsid w:val="00E15300"/>
    <w:rsid w:val="00E21CE2"/>
    <w:rsid w:val="00E566EC"/>
    <w:rsid w:val="00E6248A"/>
    <w:rsid w:val="00E773E6"/>
    <w:rsid w:val="00E835CB"/>
    <w:rsid w:val="00E84466"/>
    <w:rsid w:val="00E91F7E"/>
    <w:rsid w:val="00EB0A4A"/>
    <w:rsid w:val="00EB54B5"/>
    <w:rsid w:val="00EC7280"/>
    <w:rsid w:val="00EC7C05"/>
    <w:rsid w:val="00EF7C38"/>
    <w:rsid w:val="00F039E0"/>
    <w:rsid w:val="00F06B51"/>
    <w:rsid w:val="00F14D59"/>
    <w:rsid w:val="00F227A6"/>
    <w:rsid w:val="00F3086C"/>
    <w:rsid w:val="00F340D1"/>
    <w:rsid w:val="00F44A6C"/>
    <w:rsid w:val="00F52F95"/>
    <w:rsid w:val="00F73FE0"/>
    <w:rsid w:val="00FA3011"/>
    <w:rsid w:val="00FC5E1D"/>
    <w:rsid w:val="0C3C97EC"/>
    <w:rsid w:val="28323A5B"/>
    <w:rsid w:val="3B222F68"/>
    <w:rsid w:val="45E02FC0"/>
    <w:rsid w:val="6072CCE1"/>
    <w:rsid w:val="7A84B906"/>
    <w:rsid w:val="7D2D0E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rPr>
  </w:style>
  <w:style w:type="paragraph" w:styleId="Heading1">
    <w:name w:val="heading 1"/>
    <w:basedOn w:val="Normal"/>
    <w:uiPriority w:val="9"/>
    <w:qFormat/>
    <w:pPr>
      <w:ind w:left="488" w:hanging="269"/>
      <w:jc w:val="both"/>
      <w:outlineLvl w:val="0"/>
    </w:pPr>
    <w:rPr>
      <w:b/>
      <w:bCs/>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styleId="TableParagraph" w:customStyle="1">
    <w:name w:val="Table Paragraph"/>
    <w:basedOn w:val="Normal"/>
    <w:uiPriority w:val="1"/>
    <w:qFormat/>
    <w:pPr>
      <w:ind w:left="110"/>
    </w:pPr>
  </w:style>
  <w:style w:type="character" w:styleId="BodyTextChar" w:customStyle="1">
    <w:name w:val="Body Text Char"/>
    <w:basedOn w:val="DefaultParagraphFont"/>
    <w:link w:val="BodyText"/>
    <w:uiPriority w:val="1"/>
    <w:rsid w:val="001735AA"/>
    <w:rPr>
      <w:rFonts w:ascii="Arial" w:hAnsi="Arial" w:eastAsia="Arial" w:cs="Arial"/>
      <w:sz w:val="24"/>
      <w:szCs w:val="24"/>
    </w:rPr>
  </w:style>
  <w:style w:type="paragraph" w:styleId="Default" w:customStyle="1">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hAnsi="Times New Roman" w:eastAsia="Times New Roman" w:cs="Times New Roman"/>
      <w:sz w:val="20"/>
      <w:szCs w:val="20"/>
      <w:lang w:val="en-GB" w:eastAsia="en-GB"/>
    </w:rPr>
  </w:style>
  <w:style w:type="character" w:styleId="FooterChar" w:customStyle="1">
    <w:name w:val="Footer Char"/>
    <w:basedOn w:val="DefaultParagraphFont"/>
    <w:link w:val="Footer"/>
    <w:uiPriority w:val="99"/>
    <w:rsid w:val="0020561D"/>
    <w:rPr>
      <w:rFonts w:ascii="Times New Roman" w:hAnsi="Times New Roman" w:eastAsia="Times New Roman" w:cs="Times New Roman"/>
      <w:sz w:val="20"/>
      <w:szCs w:val="20"/>
      <w:lang w:val="en-GB" w:eastAsia="en-GB"/>
    </w:rPr>
  </w:style>
  <w:style w:type="paragraph" w:styleId="BodyText1" w:customStyle="1">
    <w:name w:val="Body Text1"/>
    <w:basedOn w:val="Normal"/>
    <w:rsid w:val="0020561D"/>
    <w:pPr>
      <w:widowControl/>
      <w:tabs>
        <w:tab w:val="left" w:pos="720"/>
        <w:tab w:val="left" w:pos="1440"/>
      </w:tabs>
      <w:autoSpaceDE/>
      <w:autoSpaceDN/>
    </w:pPr>
    <w:rPr>
      <w:rFonts w:ascii="CG Times (WN)" w:hAnsi="CG Times (WN)" w:eastAsia="Times New Roma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hAnsi="Times New Roman" w:eastAsia="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hAnsi="Times New Roman" w:eastAsia="Times New Roman" w:cs="Times New Roman"/>
      <w:sz w:val="20"/>
      <w:szCs w:val="20"/>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nhideWhenUsed/>
    <w:rsid w:val="00374E48"/>
    <w:pPr>
      <w:tabs>
        <w:tab w:val="center" w:pos="4513"/>
        <w:tab w:val="right" w:pos="9026"/>
      </w:tabs>
    </w:pPr>
  </w:style>
  <w:style w:type="character" w:styleId="HeaderChar" w:customStyle="1">
    <w:name w:val="Header Char"/>
    <w:basedOn w:val="DefaultParagraphFont"/>
    <w:link w:val="Header"/>
    <w:rsid w:val="00374E48"/>
    <w:rPr>
      <w:rFonts w:ascii="Arial" w:hAnsi="Arial" w:eastAsia="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jpeg"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7F6B4EC-8F54-41A1-BCF0-3D02B7AD8835}">
  <ds:schemaRefs>
    <ds:schemaRef ds:uri="http://schemas.microsoft.com/sharepoint/v3/contenttype/forms"/>
  </ds:schemaRefs>
</ds:datastoreItem>
</file>

<file path=customXml/itemProps2.xml><?xml version="1.0" encoding="utf-8"?>
<ds:datastoreItem xmlns:ds="http://schemas.openxmlformats.org/officeDocument/2006/customXml" ds:itemID="{5B2C58FD-8F1E-4C2C-95A1-EAB049F262CD}"/>
</file>

<file path=customXml/itemProps3.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customXml/itemProps4.xml><?xml version="1.0" encoding="utf-8"?>
<ds:datastoreItem xmlns:ds="http://schemas.openxmlformats.org/officeDocument/2006/customXml" ds:itemID="{77EAC077-4BF4-4445-9290-2965CF59EA08}">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Winifred Soribe</dc:creator>
  <lastModifiedBy>Michelle Tang</lastModifiedBy>
  <revision>8</revision>
  <dcterms:created xsi:type="dcterms:W3CDTF">2024-03-29T10:04:00.0000000Z</dcterms:created>
  <dcterms:modified xsi:type="dcterms:W3CDTF">2024-05-22T15:00:38.7653541Z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y fmtid="{D5CDD505-2E9C-101B-9397-08002B2CF9AE}" pid="5" name="ContentTypeId">
    <vt:lpwstr>0x0101003467A9A34852CF4AA213F8EDD3982B1D</vt:lpwstr>
  </property>
  <property fmtid="{D5CDD505-2E9C-101B-9397-08002B2CF9AE}" pid="6" name="MediaServiceImageTags">
    <vt:lpwstr/>
  </property>
</Properties>
</file>