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5B3BFF" w14:textId="03C03EB5" w:rsidR="009D0DB2" w:rsidRDefault="00CF6D8A">
      <w:pPr>
        <w:rPr>
          <w:sz w:val="28"/>
          <w:szCs w:val="28"/>
        </w:rPr>
      </w:pPr>
      <w:r>
        <w:t xml:space="preserve">                     </w:t>
      </w:r>
      <w:r w:rsidR="009D0DB2">
        <w:t xml:space="preserve">       </w:t>
      </w:r>
      <w:r>
        <w:t xml:space="preserve">   </w:t>
      </w:r>
      <w:r w:rsidRPr="009D0DB2">
        <w:rPr>
          <w:sz w:val="28"/>
          <w:szCs w:val="28"/>
        </w:rPr>
        <w:t>The Success and limitations of PACE in</w:t>
      </w:r>
      <w:r w:rsidR="009D0DB2" w:rsidRPr="009D0DB2">
        <w:rPr>
          <w:sz w:val="28"/>
          <w:szCs w:val="28"/>
        </w:rPr>
        <w:t xml:space="preserve"> preventing</w:t>
      </w:r>
    </w:p>
    <w:p w14:paraId="296F4AED" w14:textId="76D76419" w:rsidR="00523F2F" w:rsidRDefault="009D0DB2">
      <w:pPr>
        <w:rPr>
          <w:sz w:val="28"/>
          <w:szCs w:val="28"/>
        </w:rPr>
      </w:pPr>
      <w:r>
        <w:rPr>
          <w:sz w:val="28"/>
          <w:szCs w:val="28"/>
        </w:rPr>
        <w:t xml:space="preserve">                                              </w:t>
      </w:r>
      <w:r w:rsidRPr="009D0DB2">
        <w:rPr>
          <w:sz w:val="28"/>
          <w:szCs w:val="28"/>
        </w:rPr>
        <w:t xml:space="preserve"> miscarriages of justice</w:t>
      </w:r>
    </w:p>
    <w:p w14:paraId="474F6CC0" w14:textId="4D0BD059" w:rsidR="009D0DB2" w:rsidRDefault="009D0DB2">
      <w:pPr>
        <w:rPr>
          <w:sz w:val="28"/>
          <w:szCs w:val="28"/>
        </w:rPr>
      </w:pPr>
    </w:p>
    <w:p w14:paraId="205C0E03" w14:textId="025C9513" w:rsidR="00D85BF0" w:rsidRPr="00F63A8B" w:rsidRDefault="00251007" w:rsidP="00F63A8B">
      <w:pPr>
        <w:spacing w:line="480" w:lineRule="auto"/>
        <w:rPr>
          <w:rFonts w:cstheme="minorHAnsi"/>
          <w:sz w:val="24"/>
          <w:szCs w:val="24"/>
        </w:rPr>
      </w:pPr>
      <w:r w:rsidRPr="00F63A8B">
        <w:rPr>
          <w:rFonts w:cstheme="minorHAnsi"/>
          <w:sz w:val="24"/>
          <w:szCs w:val="24"/>
        </w:rPr>
        <w:t xml:space="preserve">The Brixton riots are a </w:t>
      </w:r>
      <w:r w:rsidR="0008751E" w:rsidRPr="00F63A8B">
        <w:rPr>
          <w:rFonts w:cstheme="minorHAnsi"/>
          <w:sz w:val="24"/>
          <w:szCs w:val="24"/>
        </w:rPr>
        <w:t>very</w:t>
      </w:r>
      <w:r w:rsidRPr="00F63A8B">
        <w:rPr>
          <w:rFonts w:cstheme="minorHAnsi"/>
          <w:sz w:val="24"/>
          <w:szCs w:val="24"/>
        </w:rPr>
        <w:t xml:space="preserve"> important part of the history of the British police as not only did it show the racism within the police but the </w:t>
      </w:r>
      <w:r w:rsidR="0008751E" w:rsidRPr="00F63A8B">
        <w:rPr>
          <w:rFonts w:cstheme="minorHAnsi"/>
          <w:sz w:val="24"/>
          <w:szCs w:val="24"/>
        </w:rPr>
        <w:t>S</w:t>
      </w:r>
      <w:r w:rsidRPr="00F63A8B">
        <w:rPr>
          <w:rFonts w:cstheme="minorHAnsi"/>
          <w:sz w:val="24"/>
          <w:szCs w:val="24"/>
        </w:rPr>
        <w:t xml:space="preserve">carman report that was released due to the </w:t>
      </w:r>
      <w:r w:rsidR="0008751E" w:rsidRPr="00F63A8B">
        <w:rPr>
          <w:rFonts w:cstheme="minorHAnsi"/>
          <w:sz w:val="24"/>
          <w:szCs w:val="24"/>
        </w:rPr>
        <w:t>riots was the first instance of the Police and Criminal Evidence Act 1984</w:t>
      </w:r>
      <w:r w:rsidR="00DD25F7" w:rsidRPr="00F63A8B">
        <w:rPr>
          <w:rFonts w:cstheme="minorHAnsi"/>
          <w:sz w:val="24"/>
          <w:szCs w:val="24"/>
        </w:rPr>
        <w:t xml:space="preserve"> </w:t>
      </w:r>
      <w:r w:rsidR="008B397B" w:rsidRPr="00F63A8B">
        <w:rPr>
          <w:rFonts w:cstheme="minorHAnsi"/>
          <w:color w:val="000000"/>
          <w:sz w:val="24"/>
          <w:szCs w:val="24"/>
          <w:shd w:val="clear" w:color="auto" w:fill="FFFFFF"/>
        </w:rPr>
        <w:t>(</w:t>
      </w:r>
      <w:r w:rsidR="00DA6D8C" w:rsidRPr="00F63A8B">
        <w:rPr>
          <w:rFonts w:cstheme="minorHAnsi"/>
          <w:color w:val="000000"/>
          <w:sz w:val="24"/>
          <w:szCs w:val="24"/>
          <w:shd w:val="clear" w:color="auto" w:fill="FFFFFF"/>
        </w:rPr>
        <w:t>The Police Foundation, 2012)</w:t>
      </w:r>
      <w:r w:rsidR="0008751E" w:rsidRPr="00F63A8B">
        <w:rPr>
          <w:rFonts w:cstheme="minorHAnsi"/>
          <w:sz w:val="24"/>
          <w:szCs w:val="24"/>
        </w:rPr>
        <w:t>. As the primary job of the police is to protect and serve the public</w:t>
      </w:r>
      <w:r w:rsidR="00532AD1" w:rsidRPr="00F63A8B">
        <w:rPr>
          <w:rFonts w:cstheme="minorHAnsi"/>
          <w:sz w:val="24"/>
          <w:szCs w:val="24"/>
        </w:rPr>
        <w:t>,</w:t>
      </w:r>
      <w:r w:rsidR="0008751E" w:rsidRPr="00F63A8B">
        <w:rPr>
          <w:rFonts w:cstheme="minorHAnsi"/>
          <w:sz w:val="24"/>
          <w:szCs w:val="24"/>
        </w:rPr>
        <w:t xml:space="preserve"> the racism that was </w:t>
      </w:r>
      <w:r w:rsidR="006A533D" w:rsidRPr="00F63A8B">
        <w:rPr>
          <w:rFonts w:cstheme="minorHAnsi"/>
          <w:sz w:val="24"/>
          <w:szCs w:val="24"/>
        </w:rPr>
        <w:t>seen in the police service was very worrying and a set of laws had to be put into p</w:t>
      </w:r>
      <w:r w:rsidR="002F7225" w:rsidRPr="00F63A8B">
        <w:rPr>
          <w:rFonts w:cstheme="minorHAnsi"/>
          <w:sz w:val="24"/>
          <w:szCs w:val="24"/>
        </w:rPr>
        <w:t xml:space="preserve">lace that </w:t>
      </w:r>
      <w:r w:rsidR="00365D91" w:rsidRPr="00F63A8B">
        <w:rPr>
          <w:rFonts w:cstheme="minorHAnsi"/>
          <w:sz w:val="24"/>
          <w:szCs w:val="24"/>
        </w:rPr>
        <w:t xml:space="preserve">listed the powers that the police have and a list of codes of how </w:t>
      </w:r>
      <w:r w:rsidR="00BB05AC" w:rsidRPr="00F63A8B">
        <w:rPr>
          <w:rFonts w:cstheme="minorHAnsi"/>
          <w:sz w:val="24"/>
          <w:szCs w:val="24"/>
        </w:rPr>
        <w:t>the police can use these powers.</w:t>
      </w:r>
      <w:r w:rsidR="00C255FC" w:rsidRPr="00F63A8B">
        <w:rPr>
          <w:rFonts w:cstheme="minorHAnsi"/>
          <w:sz w:val="24"/>
          <w:szCs w:val="24"/>
        </w:rPr>
        <w:t xml:space="preserve"> </w:t>
      </w:r>
      <w:r w:rsidR="00112AC2" w:rsidRPr="00F63A8B">
        <w:rPr>
          <w:rFonts w:cstheme="minorHAnsi"/>
          <w:sz w:val="24"/>
          <w:szCs w:val="24"/>
        </w:rPr>
        <w:t xml:space="preserve">There are numerous powers that the police have and range from the power to stop and search to the power of arrest but when given the powers there </w:t>
      </w:r>
      <w:r w:rsidR="006230F5" w:rsidRPr="00F63A8B">
        <w:rPr>
          <w:rFonts w:cstheme="minorHAnsi"/>
          <w:sz w:val="24"/>
          <w:szCs w:val="24"/>
        </w:rPr>
        <w:t>must</w:t>
      </w:r>
      <w:r w:rsidR="00112AC2" w:rsidRPr="00F63A8B">
        <w:rPr>
          <w:rFonts w:cstheme="minorHAnsi"/>
          <w:sz w:val="24"/>
          <w:szCs w:val="24"/>
        </w:rPr>
        <w:t xml:space="preserve"> be </w:t>
      </w:r>
      <w:r w:rsidR="007A1B55" w:rsidRPr="00F63A8B">
        <w:rPr>
          <w:rFonts w:cstheme="minorHAnsi"/>
          <w:sz w:val="24"/>
          <w:szCs w:val="24"/>
        </w:rPr>
        <w:t xml:space="preserve">regulations so they cannot be abused, these regulations are written as codes </w:t>
      </w:r>
      <w:r w:rsidR="00FA4C4C" w:rsidRPr="00F63A8B">
        <w:rPr>
          <w:rFonts w:cstheme="minorHAnsi"/>
          <w:sz w:val="24"/>
          <w:szCs w:val="24"/>
        </w:rPr>
        <w:t>in PACE 1984 and range from Code A to Code H</w:t>
      </w:r>
      <w:r w:rsidR="006230F5" w:rsidRPr="00F63A8B">
        <w:rPr>
          <w:rFonts w:cstheme="minorHAnsi"/>
          <w:sz w:val="24"/>
          <w:szCs w:val="24"/>
        </w:rPr>
        <w:t xml:space="preserve"> </w:t>
      </w:r>
      <w:r w:rsidR="009825F2" w:rsidRPr="00F63A8B">
        <w:rPr>
          <w:rFonts w:cstheme="minorHAnsi"/>
          <w:color w:val="000000"/>
          <w:sz w:val="24"/>
          <w:szCs w:val="24"/>
          <w:shd w:val="clear" w:color="auto" w:fill="FFFFFF"/>
        </w:rPr>
        <w:t>(Police and Criminal Evidence Act 1984 (PACE) codes of practice, 2021)</w:t>
      </w:r>
      <w:r w:rsidR="00D21684" w:rsidRPr="00F63A8B">
        <w:rPr>
          <w:rFonts w:cstheme="minorHAnsi"/>
          <w:sz w:val="24"/>
          <w:szCs w:val="24"/>
        </w:rPr>
        <w:t>.</w:t>
      </w:r>
      <w:r w:rsidR="00880144" w:rsidRPr="00F63A8B">
        <w:rPr>
          <w:rFonts w:cstheme="minorHAnsi"/>
          <w:sz w:val="24"/>
          <w:szCs w:val="24"/>
        </w:rPr>
        <w:t xml:space="preserve"> As humans are flawed it is expected that </w:t>
      </w:r>
      <w:r w:rsidR="00AE3A4E" w:rsidRPr="00F63A8B">
        <w:rPr>
          <w:rFonts w:cstheme="minorHAnsi"/>
          <w:sz w:val="24"/>
          <w:szCs w:val="24"/>
        </w:rPr>
        <w:t>mi</w:t>
      </w:r>
      <w:r w:rsidR="00880144" w:rsidRPr="00F63A8B">
        <w:rPr>
          <w:rFonts w:cstheme="minorHAnsi"/>
          <w:sz w:val="24"/>
          <w:szCs w:val="24"/>
        </w:rPr>
        <w:t>s</w:t>
      </w:r>
      <w:r w:rsidR="00AE3A4E" w:rsidRPr="00F63A8B">
        <w:rPr>
          <w:rFonts w:cstheme="minorHAnsi"/>
          <w:sz w:val="24"/>
          <w:szCs w:val="24"/>
        </w:rPr>
        <w:t>takes</w:t>
      </w:r>
      <w:r w:rsidR="00880144" w:rsidRPr="00F63A8B">
        <w:rPr>
          <w:rFonts w:cstheme="minorHAnsi"/>
          <w:sz w:val="24"/>
          <w:szCs w:val="24"/>
        </w:rPr>
        <w:t xml:space="preserve"> are going to be made but when a person’s freedom or life is at stake it is important that the police do not make mistakes or even intentionally get it wrong which is why PACE 1984 is a very important piece of legislation</w:t>
      </w:r>
      <w:r w:rsidR="00AE3A4E" w:rsidRPr="00F63A8B">
        <w:rPr>
          <w:rFonts w:cstheme="minorHAnsi"/>
          <w:sz w:val="24"/>
          <w:szCs w:val="24"/>
        </w:rPr>
        <w:t xml:space="preserve"> but</w:t>
      </w:r>
      <w:r w:rsidR="00880144" w:rsidRPr="00F63A8B">
        <w:rPr>
          <w:rFonts w:cstheme="minorHAnsi"/>
          <w:sz w:val="24"/>
          <w:szCs w:val="24"/>
        </w:rPr>
        <w:t xml:space="preserve"> when the police do get it wrong and a person gets blamed it is called a miscarriage of justice </w:t>
      </w:r>
      <w:r w:rsidR="009543B3" w:rsidRPr="00F63A8B">
        <w:rPr>
          <w:rFonts w:cstheme="minorHAnsi"/>
          <w:color w:val="000000"/>
          <w:sz w:val="24"/>
          <w:szCs w:val="24"/>
          <w:shd w:val="clear" w:color="auto" w:fill="FFFFFF"/>
        </w:rPr>
        <w:t>(Quirk, 2007)</w:t>
      </w:r>
      <w:r w:rsidR="00880144" w:rsidRPr="00F63A8B">
        <w:rPr>
          <w:rFonts w:cstheme="minorHAnsi"/>
          <w:sz w:val="24"/>
          <w:szCs w:val="24"/>
        </w:rPr>
        <w:t>.</w:t>
      </w:r>
      <w:r w:rsidR="00AE3A4E" w:rsidRPr="00F63A8B">
        <w:rPr>
          <w:rFonts w:cstheme="minorHAnsi"/>
          <w:sz w:val="24"/>
          <w:szCs w:val="24"/>
        </w:rPr>
        <w:t xml:space="preserve"> </w:t>
      </w:r>
      <w:r w:rsidR="001D504A" w:rsidRPr="00F63A8B">
        <w:rPr>
          <w:rFonts w:cstheme="minorHAnsi"/>
          <w:sz w:val="24"/>
          <w:szCs w:val="24"/>
        </w:rPr>
        <w:t xml:space="preserve">Even though </w:t>
      </w:r>
      <w:r w:rsidR="005A17AB" w:rsidRPr="00F63A8B">
        <w:rPr>
          <w:rFonts w:cstheme="minorHAnsi"/>
          <w:sz w:val="24"/>
          <w:szCs w:val="24"/>
        </w:rPr>
        <w:t xml:space="preserve">PACE 1984 </w:t>
      </w:r>
      <w:r w:rsidR="00A11E01" w:rsidRPr="00F63A8B">
        <w:rPr>
          <w:rFonts w:cstheme="minorHAnsi"/>
          <w:sz w:val="24"/>
          <w:szCs w:val="24"/>
        </w:rPr>
        <w:t xml:space="preserve">eliminated most of possibilities of </w:t>
      </w:r>
      <w:r w:rsidR="001C3AEA" w:rsidRPr="00F63A8B">
        <w:rPr>
          <w:rFonts w:cstheme="minorHAnsi"/>
          <w:sz w:val="24"/>
          <w:szCs w:val="24"/>
        </w:rPr>
        <w:t>miscarriages</w:t>
      </w:r>
      <w:r w:rsidR="00A11E01" w:rsidRPr="00F63A8B">
        <w:rPr>
          <w:rFonts w:cstheme="minorHAnsi"/>
          <w:sz w:val="24"/>
          <w:szCs w:val="24"/>
        </w:rPr>
        <w:t xml:space="preserve"> by adding codes there are still miscarriages of justice today as no piece of </w:t>
      </w:r>
      <w:r w:rsidR="00F11D50" w:rsidRPr="00F63A8B">
        <w:rPr>
          <w:rFonts w:cstheme="minorHAnsi"/>
          <w:sz w:val="24"/>
          <w:szCs w:val="24"/>
        </w:rPr>
        <w:t xml:space="preserve">legislation will ever be able to </w:t>
      </w:r>
      <w:r w:rsidR="001C3AEA" w:rsidRPr="00F63A8B">
        <w:rPr>
          <w:rFonts w:cstheme="minorHAnsi"/>
          <w:sz w:val="24"/>
          <w:szCs w:val="24"/>
        </w:rPr>
        <w:t>abolish miscarriages of justice from happening.</w:t>
      </w:r>
      <w:r w:rsidR="00F11D50" w:rsidRPr="00F63A8B">
        <w:rPr>
          <w:rFonts w:cstheme="minorHAnsi"/>
          <w:sz w:val="24"/>
          <w:szCs w:val="24"/>
        </w:rPr>
        <w:t xml:space="preserve"> </w:t>
      </w:r>
      <w:r w:rsidR="001A500A" w:rsidRPr="00F63A8B">
        <w:rPr>
          <w:rFonts w:cstheme="minorHAnsi"/>
          <w:sz w:val="24"/>
          <w:szCs w:val="24"/>
        </w:rPr>
        <w:t>Before PACE</w:t>
      </w:r>
      <w:r w:rsidR="00A07AD6" w:rsidRPr="00F63A8B">
        <w:rPr>
          <w:rFonts w:cstheme="minorHAnsi"/>
          <w:sz w:val="24"/>
          <w:szCs w:val="24"/>
        </w:rPr>
        <w:t xml:space="preserve"> 1984 there was not any laws that regulated </w:t>
      </w:r>
      <w:r w:rsidR="00A02C6B" w:rsidRPr="00F63A8B">
        <w:rPr>
          <w:rFonts w:cstheme="minorHAnsi"/>
          <w:sz w:val="24"/>
          <w:szCs w:val="24"/>
        </w:rPr>
        <w:t>stop and search, this meant that</w:t>
      </w:r>
      <w:r w:rsidR="0077625B" w:rsidRPr="00F63A8B">
        <w:rPr>
          <w:rFonts w:cstheme="minorHAnsi"/>
          <w:sz w:val="24"/>
          <w:szCs w:val="24"/>
        </w:rPr>
        <w:t xml:space="preserve"> the police were able to stop and search anyone whenever wanted </w:t>
      </w:r>
      <w:r w:rsidR="00517025" w:rsidRPr="00F63A8B">
        <w:rPr>
          <w:rFonts w:cstheme="minorHAnsi"/>
          <w:sz w:val="24"/>
          <w:szCs w:val="24"/>
        </w:rPr>
        <w:t>for no reason</w:t>
      </w:r>
      <w:r w:rsidR="009713A7" w:rsidRPr="00F63A8B">
        <w:rPr>
          <w:rFonts w:cstheme="minorHAnsi"/>
          <w:sz w:val="24"/>
          <w:szCs w:val="24"/>
        </w:rPr>
        <w:t xml:space="preserve"> which could lead to the abuse of power. </w:t>
      </w:r>
      <w:r w:rsidR="00D251E9" w:rsidRPr="00F63A8B">
        <w:rPr>
          <w:rFonts w:cstheme="minorHAnsi"/>
          <w:sz w:val="24"/>
          <w:szCs w:val="24"/>
        </w:rPr>
        <w:t xml:space="preserve">The biggest example of the abuse of the power of stop and search was the </w:t>
      </w:r>
      <w:r w:rsidR="00A054C0" w:rsidRPr="00F63A8B">
        <w:rPr>
          <w:rFonts w:cstheme="minorHAnsi"/>
          <w:sz w:val="24"/>
          <w:szCs w:val="24"/>
        </w:rPr>
        <w:t xml:space="preserve">Operation Swamp where the police wanted to reduce the crime </w:t>
      </w:r>
      <w:r w:rsidR="00534473" w:rsidRPr="00F63A8B">
        <w:rPr>
          <w:rFonts w:cstheme="minorHAnsi"/>
          <w:sz w:val="24"/>
          <w:szCs w:val="24"/>
        </w:rPr>
        <w:t xml:space="preserve">in Brixton </w:t>
      </w:r>
      <w:r w:rsidR="00534473" w:rsidRPr="00F63A8B">
        <w:rPr>
          <w:rFonts w:cstheme="minorHAnsi"/>
          <w:sz w:val="24"/>
          <w:szCs w:val="24"/>
        </w:rPr>
        <w:lastRenderedPageBreak/>
        <w:t xml:space="preserve">but to do this the police decided that the Black population was causing the crime which led to over 900 black youths </w:t>
      </w:r>
      <w:r w:rsidR="0063732A" w:rsidRPr="00F63A8B">
        <w:rPr>
          <w:rFonts w:cstheme="minorHAnsi"/>
          <w:sz w:val="24"/>
          <w:szCs w:val="24"/>
        </w:rPr>
        <w:t xml:space="preserve">being searched in </w:t>
      </w:r>
      <w:r w:rsidR="00206E51" w:rsidRPr="00F63A8B">
        <w:rPr>
          <w:rFonts w:cstheme="minorHAnsi"/>
          <w:sz w:val="24"/>
          <w:szCs w:val="24"/>
        </w:rPr>
        <w:t xml:space="preserve">just </w:t>
      </w:r>
      <w:r w:rsidR="0060229F" w:rsidRPr="00F63A8B">
        <w:rPr>
          <w:rFonts w:cstheme="minorHAnsi"/>
          <w:sz w:val="24"/>
          <w:szCs w:val="24"/>
        </w:rPr>
        <w:t>4</w:t>
      </w:r>
      <w:r w:rsidR="00206E51" w:rsidRPr="00F63A8B">
        <w:rPr>
          <w:rFonts w:cstheme="minorHAnsi"/>
          <w:sz w:val="24"/>
          <w:szCs w:val="24"/>
        </w:rPr>
        <w:t xml:space="preserve"> days</w:t>
      </w:r>
      <w:r w:rsidR="001058AB" w:rsidRPr="00F63A8B">
        <w:rPr>
          <w:rFonts w:cstheme="minorHAnsi"/>
          <w:sz w:val="24"/>
          <w:szCs w:val="24"/>
        </w:rPr>
        <w:t xml:space="preserve">, this caused tension between the police and the Black community which then led to the Brixton riots </w:t>
      </w:r>
      <w:r w:rsidR="0060229F" w:rsidRPr="00F63A8B">
        <w:rPr>
          <w:rFonts w:cstheme="minorHAnsi"/>
          <w:color w:val="000000"/>
          <w:sz w:val="24"/>
          <w:szCs w:val="24"/>
          <w:shd w:val="clear" w:color="auto" w:fill="FFFFFF"/>
        </w:rPr>
        <w:t>(Delsol and Shiner, 2006)</w:t>
      </w:r>
      <w:r w:rsidR="001058AB" w:rsidRPr="00F63A8B">
        <w:rPr>
          <w:rFonts w:cstheme="minorHAnsi"/>
          <w:sz w:val="24"/>
          <w:szCs w:val="24"/>
        </w:rPr>
        <w:t xml:space="preserve">. </w:t>
      </w:r>
      <w:r w:rsidR="00575F09" w:rsidRPr="00F63A8B">
        <w:rPr>
          <w:rFonts w:cstheme="minorHAnsi"/>
          <w:sz w:val="24"/>
          <w:szCs w:val="24"/>
        </w:rPr>
        <w:t xml:space="preserve">This miscarriage of Justice led to the </w:t>
      </w:r>
      <w:r w:rsidR="00044C97" w:rsidRPr="00F63A8B">
        <w:rPr>
          <w:rFonts w:cstheme="minorHAnsi"/>
          <w:sz w:val="24"/>
          <w:szCs w:val="24"/>
        </w:rPr>
        <w:t xml:space="preserve">Scarman report </w:t>
      </w:r>
      <w:r w:rsidR="00FE1562" w:rsidRPr="00F63A8B">
        <w:rPr>
          <w:rFonts w:cstheme="minorHAnsi"/>
          <w:sz w:val="24"/>
          <w:szCs w:val="24"/>
        </w:rPr>
        <w:t xml:space="preserve">that found that the public had mistrust in the police but denied that </w:t>
      </w:r>
      <w:r w:rsidR="00FE4FEC" w:rsidRPr="00F63A8B">
        <w:rPr>
          <w:rFonts w:cstheme="minorHAnsi"/>
          <w:sz w:val="24"/>
          <w:szCs w:val="24"/>
        </w:rPr>
        <w:t>the police was institutionally racist</w:t>
      </w:r>
      <w:r w:rsidR="00762D0C" w:rsidRPr="00F63A8B">
        <w:rPr>
          <w:rFonts w:cstheme="minorHAnsi"/>
          <w:sz w:val="24"/>
          <w:szCs w:val="24"/>
        </w:rPr>
        <w:t xml:space="preserve"> </w:t>
      </w:r>
      <w:r w:rsidR="00C30ED5" w:rsidRPr="00F63A8B">
        <w:rPr>
          <w:rFonts w:cstheme="minorHAnsi"/>
          <w:color w:val="000000"/>
          <w:sz w:val="24"/>
          <w:szCs w:val="24"/>
          <w:shd w:val="clear" w:color="auto" w:fill="FFFFFF"/>
        </w:rPr>
        <w:t>(Law, 2015)</w:t>
      </w:r>
      <w:r w:rsidR="00192497" w:rsidRPr="00F63A8B">
        <w:rPr>
          <w:rFonts w:cstheme="minorHAnsi"/>
          <w:sz w:val="24"/>
          <w:szCs w:val="24"/>
        </w:rPr>
        <w:t xml:space="preserve">. Three years after the Brixton riots </w:t>
      </w:r>
      <w:r w:rsidR="00E917F5" w:rsidRPr="00F63A8B">
        <w:rPr>
          <w:rFonts w:cstheme="minorHAnsi"/>
          <w:sz w:val="24"/>
          <w:szCs w:val="24"/>
        </w:rPr>
        <w:t>PACE was introduced</w:t>
      </w:r>
      <w:r w:rsidR="002E1434" w:rsidRPr="00F63A8B">
        <w:rPr>
          <w:rFonts w:cstheme="minorHAnsi"/>
          <w:sz w:val="24"/>
          <w:szCs w:val="24"/>
        </w:rPr>
        <w:t xml:space="preserve">, </w:t>
      </w:r>
      <w:r w:rsidR="003E62BB" w:rsidRPr="00F63A8B">
        <w:rPr>
          <w:rFonts w:cstheme="minorHAnsi"/>
          <w:sz w:val="24"/>
          <w:szCs w:val="24"/>
        </w:rPr>
        <w:t xml:space="preserve">stop and search was included into PACE in 1984 when it was </w:t>
      </w:r>
      <w:r w:rsidR="004A2CD2" w:rsidRPr="00F63A8B">
        <w:rPr>
          <w:rFonts w:cstheme="minorHAnsi"/>
          <w:sz w:val="24"/>
          <w:szCs w:val="24"/>
        </w:rPr>
        <w:t>written,</w:t>
      </w:r>
      <w:r w:rsidR="003E62BB" w:rsidRPr="00F63A8B">
        <w:rPr>
          <w:rFonts w:cstheme="minorHAnsi"/>
          <w:sz w:val="24"/>
          <w:szCs w:val="24"/>
        </w:rPr>
        <w:t xml:space="preserve"> and </w:t>
      </w:r>
      <w:r w:rsidR="007A7AC9" w:rsidRPr="00F63A8B">
        <w:rPr>
          <w:rFonts w:cstheme="minorHAnsi"/>
          <w:sz w:val="24"/>
          <w:szCs w:val="24"/>
        </w:rPr>
        <w:t xml:space="preserve">it stated that all stops had to be recorded even if it </w:t>
      </w:r>
      <w:r w:rsidR="004A2CD2" w:rsidRPr="00F63A8B">
        <w:rPr>
          <w:rFonts w:cstheme="minorHAnsi"/>
          <w:sz w:val="24"/>
          <w:szCs w:val="24"/>
        </w:rPr>
        <w:t>did not</w:t>
      </w:r>
      <w:r w:rsidR="007A7AC9" w:rsidRPr="00F63A8B">
        <w:rPr>
          <w:rFonts w:cstheme="minorHAnsi"/>
          <w:sz w:val="24"/>
          <w:szCs w:val="24"/>
        </w:rPr>
        <w:t xml:space="preserve"> lead to a </w:t>
      </w:r>
      <w:r w:rsidR="004A2CD2" w:rsidRPr="00F63A8B">
        <w:rPr>
          <w:rFonts w:cstheme="minorHAnsi"/>
          <w:sz w:val="24"/>
          <w:szCs w:val="24"/>
        </w:rPr>
        <w:t xml:space="preserve">search </w:t>
      </w:r>
      <w:r w:rsidR="008D1DA4" w:rsidRPr="00F63A8B">
        <w:rPr>
          <w:rFonts w:cstheme="minorHAnsi"/>
          <w:color w:val="000000"/>
          <w:sz w:val="24"/>
          <w:szCs w:val="24"/>
          <w:shd w:val="clear" w:color="auto" w:fill="FFFFFF"/>
        </w:rPr>
        <w:t>(Legal basis, 2021)</w:t>
      </w:r>
      <w:r w:rsidR="007A7AC9" w:rsidRPr="00F63A8B">
        <w:rPr>
          <w:rFonts w:cstheme="minorHAnsi"/>
          <w:sz w:val="24"/>
          <w:szCs w:val="24"/>
        </w:rPr>
        <w:t>.</w:t>
      </w:r>
      <w:r w:rsidR="004A2CD2" w:rsidRPr="00F63A8B">
        <w:rPr>
          <w:rFonts w:cstheme="minorHAnsi"/>
          <w:sz w:val="24"/>
          <w:szCs w:val="24"/>
        </w:rPr>
        <w:t xml:space="preserve"> The </w:t>
      </w:r>
      <w:r w:rsidR="00364195" w:rsidRPr="00F63A8B">
        <w:rPr>
          <w:rFonts w:cstheme="minorHAnsi"/>
          <w:sz w:val="24"/>
          <w:szCs w:val="24"/>
        </w:rPr>
        <w:t>power of stop and search was the first code of practice and was introduced in May 2015</w:t>
      </w:r>
      <w:r w:rsidR="009F3697" w:rsidRPr="00F63A8B">
        <w:rPr>
          <w:rFonts w:cstheme="minorHAnsi"/>
          <w:sz w:val="24"/>
          <w:szCs w:val="24"/>
        </w:rPr>
        <w:t xml:space="preserve"> </w:t>
      </w:r>
      <w:r w:rsidR="000720DD" w:rsidRPr="00F63A8B">
        <w:rPr>
          <w:rFonts w:cstheme="minorHAnsi"/>
          <w:color w:val="000000"/>
          <w:sz w:val="24"/>
          <w:szCs w:val="24"/>
          <w:shd w:val="clear" w:color="auto" w:fill="FFFFFF"/>
        </w:rPr>
        <w:t>(Home Office, 2015)</w:t>
      </w:r>
      <w:r w:rsidR="0079151D" w:rsidRPr="00F63A8B">
        <w:rPr>
          <w:rFonts w:cstheme="minorHAnsi"/>
          <w:sz w:val="24"/>
          <w:szCs w:val="24"/>
        </w:rPr>
        <w:t xml:space="preserve">. Stop and search is an important </w:t>
      </w:r>
      <w:r w:rsidR="0099698E" w:rsidRPr="00F63A8B">
        <w:rPr>
          <w:rFonts w:cstheme="minorHAnsi"/>
          <w:sz w:val="24"/>
          <w:szCs w:val="24"/>
        </w:rPr>
        <w:t xml:space="preserve">power that is heavily regulated by PACE 1984 which means that </w:t>
      </w:r>
      <w:r w:rsidR="006305F8" w:rsidRPr="00F63A8B">
        <w:rPr>
          <w:rFonts w:cstheme="minorHAnsi"/>
          <w:sz w:val="24"/>
          <w:szCs w:val="24"/>
        </w:rPr>
        <w:t>the police are unlikely to cause any miscarriages of jus</w:t>
      </w:r>
      <w:r w:rsidR="00335A28" w:rsidRPr="00F63A8B">
        <w:rPr>
          <w:rFonts w:cstheme="minorHAnsi"/>
          <w:sz w:val="24"/>
          <w:szCs w:val="24"/>
        </w:rPr>
        <w:t>tice but a</w:t>
      </w:r>
      <w:r w:rsidR="00407907" w:rsidRPr="00F63A8B">
        <w:rPr>
          <w:rFonts w:cstheme="minorHAnsi"/>
          <w:sz w:val="24"/>
          <w:szCs w:val="24"/>
        </w:rPr>
        <w:t xml:space="preserve">s PACE </w:t>
      </w:r>
      <w:r w:rsidR="008D3DF0" w:rsidRPr="00F63A8B">
        <w:rPr>
          <w:rFonts w:cstheme="minorHAnsi"/>
          <w:sz w:val="24"/>
          <w:szCs w:val="24"/>
        </w:rPr>
        <w:t xml:space="preserve">1984 </w:t>
      </w:r>
      <w:r w:rsidR="00407907" w:rsidRPr="00F63A8B">
        <w:rPr>
          <w:rFonts w:cstheme="minorHAnsi"/>
          <w:sz w:val="24"/>
          <w:szCs w:val="24"/>
        </w:rPr>
        <w:t xml:space="preserve">is only a piece of legislation it does not account for personal bias and stereotypes, in Code A 2015 of PACE the police are allowed to stop and search anyone if they have suspected cause without having to arrests them </w:t>
      </w:r>
      <w:r w:rsidR="00A4575D" w:rsidRPr="00F63A8B">
        <w:rPr>
          <w:rFonts w:cstheme="minorHAnsi"/>
          <w:color w:val="000000"/>
          <w:sz w:val="24"/>
          <w:szCs w:val="24"/>
          <w:shd w:val="clear" w:color="auto" w:fill="FFFFFF"/>
        </w:rPr>
        <w:t>(Police powers to stop and search, enter private property and seize goods, 2021)</w:t>
      </w:r>
      <w:r w:rsidR="00407907" w:rsidRPr="00F63A8B">
        <w:rPr>
          <w:rFonts w:cstheme="minorHAnsi"/>
          <w:sz w:val="24"/>
          <w:szCs w:val="24"/>
        </w:rPr>
        <w:t xml:space="preserve">, this is good as the police officer will have to record the stop and are not allowed to stop anyone they want without cause but it does not account for who they stop as many officers have bias and stop more people of the BAME community than they do white people. </w:t>
      </w:r>
      <w:r w:rsidR="00205DF5" w:rsidRPr="00F63A8B">
        <w:rPr>
          <w:rFonts w:cstheme="minorHAnsi"/>
          <w:sz w:val="24"/>
          <w:szCs w:val="24"/>
        </w:rPr>
        <w:t xml:space="preserve">According to </w:t>
      </w:r>
      <w:r w:rsidR="00E97AEB" w:rsidRPr="00F63A8B">
        <w:rPr>
          <w:rFonts w:cstheme="minorHAnsi"/>
          <w:color w:val="000000"/>
          <w:sz w:val="24"/>
          <w:szCs w:val="24"/>
          <w:shd w:val="clear" w:color="auto" w:fill="FFFFFF"/>
        </w:rPr>
        <w:t>(Dodd, 2019)</w:t>
      </w:r>
      <w:r w:rsidR="00205DF5" w:rsidRPr="00F63A8B">
        <w:rPr>
          <w:rFonts w:cstheme="minorHAnsi"/>
          <w:sz w:val="24"/>
          <w:szCs w:val="24"/>
        </w:rPr>
        <w:t xml:space="preserve"> In London in 2018 there was around 151,000 </w:t>
      </w:r>
      <w:r w:rsidR="0082712A" w:rsidRPr="00F63A8B">
        <w:rPr>
          <w:rFonts w:cstheme="minorHAnsi"/>
          <w:sz w:val="24"/>
          <w:szCs w:val="24"/>
        </w:rPr>
        <w:t xml:space="preserve">stops and searches and 43% of these searches were people in the BAME community, according to the census </w:t>
      </w:r>
      <w:r w:rsidR="009F62AD" w:rsidRPr="00F63A8B">
        <w:rPr>
          <w:rFonts w:cstheme="minorHAnsi"/>
          <w:color w:val="000000"/>
          <w:sz w:val="24"/>
          <w:szCs w:val="24"/>
          <w:shd w:val="clear" w:color="auto" w:fill="FFFFFF"/>
        </w:rPr>
        <w:t>(Office for National Statistics, 2011</w:t>
      </w:r>
      <w:r w:rsidR="0082712A" w:rsidRPr="00F63A8B">
        <w:rPr>
          <w:rFonts w:cstheme="minorHAnsi"/>
          <w:sz w:val="24"/>
          <w:szCs w:val="24"/>
        </w:rPr>
        <w:t xml:space="preserve">) the Black population of London was 13.3% while the white population was 44.9%, even though London has the highest population of the Black community in the UK. The limitations of PACE </w:t>
      </w:r>
      <w:r w:rsidR="00E95B6E" w:rsidRPr="00F63A8B">
        <w:rPr>
          <w:rFonts w:cstheme="minorHAnsi"/>
          <w:sz w:val="24"/>
          <w:szCs w:val="24"/>
        </w:rPr>
        <w:t>are</w:t>
      </w:r>
      <w:r w:rsidR="0082712A" w:rsidRPr="00F63A8B">
        <w:rPr>
          <w:rFonts w:cstheme="minorHAnsi"/>
          <w:sz w:val="24"/>
          <w:szCs w:val="24"/>
        </w:rPr>
        <w:t xml:space="preserve"> clearly shown </w:t>
      </w:r>
      <w:r w:rsidR="00E95B6E" w:rsidRPr="00F63A8B">
        <w:rPr>
          <w:rFonts w:cstheme="minorHAnsi"/>
          <w:sz w:val="24"/>
          <w:szCs w:val="24"/>
        </w:rPr>
        <w:t xml:space="preserve">by the stop and search which can be considered a miscarriage of justice as the police try to stop crime by stopping and searching but if the Black community is getting stopped at a higher rate than any other </w:t>
      </w:r>
      <w:r w:rsidR="00E95B6E" w:rsidRPr="00F63A8B">
        <w:rPr>
          <w:rFonts w:cstheme="minorHAnsi"/>
          <w:sz w:val="24"/>
          <w:szCs w:val="24"/>
        </w:rPr>
        <w:lastRenderedPageBreak/>
        <w:t xml:space="preserve">ethnicity in the UK then there is less of a chance that the police are going to stop and search someone that leads to arrest as they are using their bias and not if a person looks suspicious. </w:t>
      </w:r>
      <w:r w:rsidR="001739AE" w:rsidRPr="00F63A8B">
        <w:rPr>
          <w:rFonts w:cstheme="minorHAnsi"/>
          <w:sz w:val="24"/>
          <w:szCs w:val="24"/>
        </w:rPr>
        <w:t xml:space="preserve">PACE 1984 is very important in </w:t>
      </w:r>
      <w:r w:rsidR="00B60DC1" w:rsidRPr="00F63A8B">
        <w:rPr>
          <w:rFonts w:cstheme="minorHAnsi"/>
          <w:sz w:val="24"/>
          <w:szCs w:val="24"/>
        </w:rPr>
        <w:t xml:space="preserve">protecting witnesses and suspects that are held in </w:t>
      </w:r>
      <w:r w:rsidR="00F92AAF" w:rsidRPr="00F63A8B">
        <w:rPr>
          <w:rFonts w:cstheme="minorHAnsi"/>
          <w:sz w:val="24"/>
          <w:szCs w:val="24"/>
        </w:rPr>
        <w:t>custody, there are ma</w:t>
      </w:r>
      <w:r w:rsidR="006B4DEE" w:rsidRPr="00F63A8B">
        <w:rPr>
          <w:rFonts w:cstheme="minorHAnsi"/>
          <w:sz w:val="24"/>
          <w:szCs w:val="24"/>
        </w:rPr>
        <w:t xml:space="preserve">ny codes of practice that the </w:t>
      </w:r>
      <w:r w:rsidR="0066112F" w:rsidRPr="00F63A8B">
        <w:rPr>
          <w:rFonts w:cstheme="minorHAnsi"/>
          <w:sz w:val="24"/>
          <w:szCs w:val="24"/>
        </w:rPr>
        <w:t xml:space="preserve">police </w:t>
      </w:r>
      <w:r w:rsidR="00D010B1" w:rsidRPr="00F63A8B">
        <w:rPr>
          <w:rFonts w:cstheme="minorHAnsi"/>
          <w:sz w:val="24"/>
          <w:szCs w:val="24"/>
        </w:rPr>
        <w:t>must</w:t>
      </w:r>
      <w:r w:rsidR="0066112F" w:rsidRPr="00F63A8B">
        <w:rPr>
          <w:rFonts w:cstheme="minorHAnsi"/>
          <w:sz w:val="24"/>
          <w:szCs w:val="24"/>
        </w:rPr>
        <w:t xml:space="preserve"> follow when they detain a suspect and interview them</w:t>
      </w:r>
      <w:r w:rsidR="00D010B1" w:rsidRPr="00F63A8B">
        <w:rPr>
          <w:rFonts w:cstheme="minorHAnsi"/>
          <w:sz w:val="24"/>
          <w:szCs w:val="24"/>
        </w:rPr>
        <w:t xml:space="preserve"> for </w:t>
      </w:r>
      <w:r w:rsidR="00244559" w:rsidRPr="00F63A8B">
        <w:rPr>
          <w:rFonts w:cstheme="minorHAnsi"/>
          <w:sz w:val="24"/>
          <w:szCs w:val="24"/>
        </w:rPr>
        <w:t xml:space="preserve">example under code E </w:t>
      </w:r>
      <w:r w:rsidR="00D010B1" w:rsidRPr="00F63A8B">
        <w:rPr>
          <w:rFonts w:cstheme="minorHAnsi"/>
          <w:sz w:val="24"/>
          <w:szCs w:val="24"/>
        </w:rPr>
        <w:t xml:space="preserve">when interviewing a </w:t>
      </w:r>
      <w:r w:rsidR="00EC06E8" w:rsidRPr="00F63A8B">
        <w:rPr>
          <w:rFonts w:cstheme="minorHAnsi"/>
          <w:sz w:val="24"/>
          <w:szCs w:val="24"/>
        </w:rPr>
        <w:t>suspect,</w:t>
      </w:r>
      <w:r w:rsidR="00D010B1" w:rsidRPr="00F63A8B">
        <w:rPr>
          <w:rFonts w:cstheme="minorHAnsi"/>
          <w:sz w:val="24"/>
          <w:szCs w:val="24"/>
        </w:rPr>
        <w:t xml:space="preserve"> the interview must be record</w:t>
      </w:r>
      <w:r w:rsidR="00AA3E5C" w:rsidRPr="00F63A8B">
        <w:rPr>
          <w:rFonts w:cstheme="minorHAnsi"/>
          <w:sz w:val="24"/>
          <w:szCs w:val="24"/>
        </w:rPr>
        <w:t>ed</w:t>
      </w:r>
      <w:r w:rsidR="00D010B1" w:rsidRPr="00F63A8B">
        <w:rPr>
          <w:rFonts w:cstheme="minorHAnsi"/>
          <w:sz w:val="24"/>
          <w:szCs w:val="24"/>
        </w:rPr>
        <w:t xml:space="preserve"> </w:t>
      </w:r>
      <w:r w:rsidR="00B074B7" w:rsidRPr="00F63A8B">
        <w:rPr>
          <w:rFonts w:cstheme="minorHAnsi"/>
          <w:sz w:val="24"/>
          <w:szCs w:val="24"/>
        </w:rPr>
        <w:t>verbally</w:t>
      </w:r>
      <w:r w:rsidR="00244559" w:rsidRPr="00F63A8B">
        <w:rPr>
          <w:rFonts w:cstheme="minorHAnsi"/>
          <w:sz w:val="24"/>
          <w:szCs w:val="24"/>
        </w:rPr>
        <w:t xml:space="preserve">, this is to protect </w:t>
      </w:r>
      <w:r w:rsidR="00140B3F" w:rsidRPr="00F63A8B">
        <w:rPr>
          <w:rFonts w:cstheme="minorHAnsi"/>
          <w:sz w:val="24"/>
          <w:szCs w:val="24"/>
        </w:rPr>
        <w:t>the suspects</w:t>
      </w:r>
      <w:r w:rsidR="00896CA2" w:rsidRPr="00F63A8B">
        <w:rPr>
          <w:rFonts w:cstheme="minorHAnsi"/>
          <w:sz w:val="24"/>
          <w:szCs w:val="24"/>
        </w:rPr>
        <w:t xml:space="preserve"> from getting coerced into confessing or to get beaten </w:t>
      </w:r>
      <w:r w:rsidR="00614550" w:rsidRPr="00F63A8B">
        <w:rPr>
          <w:rFonts w:cstheme="minorHAnsi"/>
          <w:sz w:val="24"/>
          <w:szCs w:val="24"/>
        </w:rPr>
        <w:t xml:space="preserve">up by the police while getting interviewed </w:t>
      </w:r>
      <w:r w:rsidR="00010EA2" w:rsidRPr="00F63A8B">
        <w:rPr>
          <w:rFonts w:cstheme="minorHAnsi"/>
          <w:color w:val="000000"/>
          <w:sz w:val="24"/>
          <w:szCs w:val="24"/>
          <w:shd w:val="clear" w:color="auto" w:fill="FFFFFF"/>
        </w:rPr>
        <w:t>(Home office, 2016)</w:t>
      </w:r>
      <w:r w:rsidR="00614550" w:rsidRPr="00F63A8B">
        <w:rPr>
          <w:rFonts w:cstheme="minorHAnsi"/>
          <w:sz w:val="24"/>
          <w:szCs w:val="24"/>
        </w:rPr>
        <w:t>.</w:t>
      </w:r>
      <w:r w:rsidR="002C20E9" w:rsidRPr="00F63A8B">
        <w:rPr>
          <w:rFonts w:cstheme="minorHAnsi"/>
          <w:sz w:val="24"/>
          <w:szCs w:val="24"/>
        </w:rPr>
        <w:t xml:space="preserve"> </w:t>
      </w:r>
      <w:r w:rsidR="00C0251D" w:rsidRPr="00F63A8B">
        <w:rPr>
          <w:rFonts w:cstheme="minorHAnsi"/>
          <w:sz w:val="24"/>
          <w:szCs w:val="24"/>
        </w:rPr>
        <w:t>B</w:t>
      </w:r>
      <w:r w:rsidR="00F91343" w:rsidRPr="00F63A8B">
        <w:rPr>
          <w:rFonts w:cstheme="minorHAnsi"/>
          <w:sz w:val="24"/>
          <w:szCs w:val="24"/>
        </w:rPr>
        <w:t xml:space="preserve">efore PACE 1984 </w:t>
      </w:r>
      <w:r w:rsidR="00A54802" w:rsidRPr="00F63A8B">
        <w:rPr>
          <w:rFonts w:cstheme="minorHAnsi"/>
          <w:sz w:val="24"/>
          <w:szCs w:val="24"/>
        </w:rPr>
        <w:t xml:space="preserve">the police did not have to record </w:t>
      </w:r>
      <w:r w:rsidR="00F33BF8" w:rsidRPr="00F63A8B">
        <w:rPr>
          <w:rFonts w:cstheme="minorHAnsi"/>
          <w:sz w:val="24"/>
          <w:szCs w:val="24"/>
        </w:rPr>
        <w:t xml:space="preserve">interviews meaning that they could make someone confess even if they had nothing to do with the crime, a famous example of a false confession is </w:t>
      </w:r>
      <w:r w:rsidR="00EC0C5F" w:rsidRPr="00F63A8B">
        <w:rPr>
          <w:rFonts w:cstheme="minorHAnsi"/>
          <w:sz w:val="24"/>
          <w:szCs w:val="24"/>
        </w:rPr>
        <w:t>Stefan Kiszko is a</w:t>
      </w:r>
      <w:r w:rsidR="00CB5882" w:rsidRPr="00F63A8B">
        <w:rPr>
          <w:rFonts w:cstheme="minorHAnsi"/>
          <w:sz w:val="24"/>
          <w:szCs w:val="24"/>
        </w:rPr>
        <w:t>, in 19</w:t>
      </w:r>
      <w:r w:rsidR="00C0251D" w:rsidRPr="00F63A8B">
        <w:rPr>
          <w:rFonts w:cstheme="minorHAnsi"/>
          <w:sz w:val="24"/>
          <w:szCs w:val="24"/>
        </w:rPr>
        <w:t xml:space="preserve">76 the body of </w:t>
      </w:r>
      <w:r w:rsidR="006A0ECD" w:rsidRPr="00F63A8B">
        <w:rPr>
          <w:rFonts w:cstheme="minorHAnsi"/>
          <w:sz w:val="24"/>
          <w:szCs w:val="24"/>
        </w:rPr>
        <w:t xml:space="preserve">Lesley Molseed, </w:t>
      </w:r>
      <w:r w:rsidR="00C0251D" w:rsidRPr="00F63A8B">
        <w:rPr>
          <w:rFonts w:cstheme="minorHAnsi"/>
          <w:sz w:val="24"/>
          <w:szCs w:val="24"/>
        </w:rPr>
        <w:t xml:space="preserve">a </w:t>
      </w:r>
      <w:r w:rsidR="00861CAA" w:rsidRPr="00F63A8B">
        <w:rPr>
          <w:rFonts w:cstheme="minorHAnsi"/>
          <w:sz w:val="24"/>
          <w:szCs w:val="24"/>
        </w:rPr>
        <w:t>11-year-old</w:t>
      </w:r>
      <w:r w:rsidR="00C0251D" w:rsidRPr="00F63A8B">
        <w:rPr>
          <w:rFonts w:cstheme="minorHAnsi"/>
          <w:sz w:val="24"/>
          <w:szCs w:val="24"/>
        </w:rPr>
        <w:t xml:space="preserve"> girl was discovered in Yorkshire</w:t>
      </w:r>
      <w:r w:rsidR="000F218B" w:rsidRPr="00F63A8B">
        <w:rPr>
          <w:rFonts w:cstheme="minorHAnsi"/>
          <w:sz w:val="24"/>
          <w:szCs w:val="24"/>
        </w:rPr>
        <w:t>, the body had been stabbed 12 times</w:t>
      </w:r>
      <w:r w:rsidR="00C0251D" w:rsidRPr="00F63A8B">
        <w:rPr>
          <w:rFonts w:cstheme="minorHAnsi"/>
          <w:sz w:val="24"/>
          <w:szCs w:val="24"/>
        </w:rPr>
        <w:t xml:space="preserve">, the </w:t>
      </w:r>
      <w:r w:rsidR="00CB159D" w:rsidRPr="00F63A8B">
        <w:rPr>
          <w:rFonts w:cstheme="minorHAnsi"/>
          <w:sz w:val="24"/>
          <w:szCs w:val="24"/>
        </w:rPr>
        <w:t>girl had gone missing when she went to the shops for her mothe</w:t>
      </w:r>
      <w:r w:rsidR="000F218B" w:rsidRPr="00F63A8B">
        <w:rPr>
          <w:rFonts w:cstheme="minorHAnsi"/>
          <w:sz w:val="24"/>
          <w:szCs w:val="24"/>
        </w:rPr>
        <w:t>r</w:t>
      </w:r>
      <w:r w:rsidR="00374B43" w:rsidRPr="00F63A8B">
        <w:rPr>
          <w:rFonts w:cstheme="minorHAnsi"/>
          <w:sz w:val="24"/>
          <w:szCs w:val="24"/>
        </w:rPr>
        <w:t xml:space="preserve"> </w:t>
      </w:r>
      <w:r w:rsidR="00E7028D" w:rsidRPr="00F63A8B">
        <w:rPr>
          <w:rFonts w:cstheme="minorHAnsi"/>
          <w:color w:val="000000"/>
          <w:sz w:val="24"/>
          <w:szCs w:val="24"/>
          <w:shd w:val="clear" w:color="auto" w:fill="FFFFFF"/>
        </w:rPr>
        <w:t>(Storey, 2014)</w:t>
      </w:r>
      <w:r w:rsidR="00861CAA" w:rsidRPr="00F63A8B">
        <w:rPr>
          <w:rFonts w:cstheme="minorHAnsi"/>
          <w:sz w:val="24"/>
          <w:szCs w:val="24"/>
        </w:rPr>
        <w:t xml:space="preserve">. Soon after the murder the police became suspicious </w:t>
      </w:r>
      <w:r w:rsidR="00AB3598" w:rsidRPr="00F63A8B">
        <w:rPr>
          <w:rFonts w:cstheme="minorHAnsi"/>
          <w:sz w:val="24"/>
          <w:szCs w:val="24"/>
        </w:rPr>
        <w:t xml:space="preserve">of a man named Stefan Kiszko, </w:t>
      </w:r>
      <w:r w:rsidR="00D01705" w:rsidRPr="00F63A8B">
        <w:rPr>
          <w:rFonts w:cstheme="minorHAnsi"/>
          <w:sz w:val="24"/>
          <w:szCs w:val="24"/>
        </w:rPr>
        <w:t xml:space="preserve">the police believed that Stefan </w:t>
      </w:r>
      <w:r w:rsidR="000B4000" w:rsidRPr="00F63A8B">
        <w:rPr>
          <w:rFonts w:cstheme="minorHAnsi"/>
          <w:sz w:val="24"/>
          <w:szCs w:val="24"/>
        </w:rPr>
        <w:t>murdered</w:t>
      </w:r>
      <w:r w:rsidR="007A662C" w:rsidRPr="00F63A8B">
        <w:rPr>
          <w:rFonts w:cstheme="minorHAnsi"/>
          <w:sz w:val="24"/>
          <w:szCs w:val="24"/>
        </w:rPr>
        <w:t xml:space="preserve"> Lesley as he had learning disabilities and he lived near her. </w:t>
      </w:r>
      <w:r w:rsidR="002278E9" w:rsidRPr="00F63A8B">
        <w:rPr>
          <w:rFonts w:cstheme="minorHAnsi"/>
          <w:sz w:val="24"/>
          <w:szCs w:val="24"/>
        </w:rPr>
        <w:t>After three girls told the police that Stef</w:t>
      </w:r>
      <w:r w:rsidR="00190850" w:rsidRPr="00F63A8B">
        <w:rPr>
          <w:rFonts w:cstheme="minorHAnsi"/>
          <w:sz w:val="24"/>
          <w:szCs w:val="24"/>
        </w:rPr>
        <w:t>a</w:t>
      </w:r>
      <w:r w:rsidR="002278E9" w:rsidRPr="00F63A8B">
        <w:rPr>
          <w:rFonts w:cstheme="minorHAnsi"/>
          <w:sz w:val="24"/>
          <w:szCs w:val="24"/>
        </w:rPr>
        <w:t>n exposed himself to them the police took him in and questioned him</w:t>
      </w:r>
      <w:r w:rsidR="00E81977" w:rsidRPr="00F63A8B">
        <w:rPr>
          <w:rFonts w:cstheme="minorHAnsi"/>
          <w:sz w:val="24"/>
          <w:szCs w:val="24"/>
        </w:rPr>
        <w:t xml:space="preserve">. Stefan was arrested after he confessed but during his confession Stefan did not </w:t>
      </w:r>
      <w:r w:rsidR="00607A65" w:rsidRPr="00F63A8B">
        <w:rPr>
          <w:rFonts w:cstheme="minorHAnsi"/>
          <w:sz w:val="24"/>
          <w:szCs w:val="24"/>
        </w:rPr>
        <w:t xml:space="preserve">have representation with him such as a solicitor nor was the interview recorded </w:t>
      </w:r>
      <w:r w:rsidR="007E523B" w:rsidRPr="00F63A8B">
        <w:rPr>
          <w:rFonts w:cstheme="minorHAnsi"/>
          <w:color w:val="000000"/>
          <w:sz w:val="24"/>
          <w:szCs w:val="24"/>
          <w:shd w:val="clear" w:color="auto" w:fill="FFFFFF"/>
        </w:rPr>
        <w:t>(Robinson, 2020)</w:t>
      </w:r>
      <w:r w:rsidR="00607A65" w:rsidRPr="00F63A8B">
        <w:rPr>
          <w:rFonts w:cstheme="minorHAnsi"/>
          <w:sz w:val="24"/>
          <w:szCs w:val="24"/>
        </w:rPr>
        <w:t>.</w:t>
      </w:r>
      <w:r w:rsidR="002278E9" w:rsidRPr="00F63A8B">
        <w:rPr>
          <w:rFonts w:cstheme="minorHAnsi"/>
          <w:sz w:val="24"/>
          <w:szCs w:val="24"/>
        </w:rPr>
        <w:t xml:space="preserve"> </w:t>
      </w:r>
      <w:r w:rsidR="00F42EED" w:rsidRPr="00F63A8B">
        <w:rPr>
          <w:rFonts w:cstheme="minorHAnsi"/>
          <w:sz w:val="24"/>
          <w:szCs w:val="24"/>
        </w:rPr>
        <w:t xml:space="preserve">This </w:t>
      </w:r>
      <w:r w:rsidR="009F3E9C" w:rsidRPr="00F63A8B">
        <w:rPr>
          <w:rFonts w:cstheme="minorHAnsi"/>
          <w:sz w:val="24"/>
          <w:szCs w:val="24"/>
        </w:rPr>
        <w:t xml:space="preserve">was a huge miscarriage of justice as Stefan was bullied by the police to make a confession as well as </w:t>
      </w:r>
      <w:r w:rsidR="006869E5" w:rsidRPr="00F63A8B">
        <w:rPr>
          <w:rFonts w:cstheme="minorHAnsi"/>
          <w:sz w:val="24"/>
          <w:szCs w:val="24"/>
        </w:rPr>
        <w:t xml:space="preserve">hiding evidence which had shown that it was impossible for Stefan to be the murderer, </w:t>
      </w:r>
      <w:r w:rsidR="002A2984" w:rsidRPr="00F63A8B">
        <w:rPr>
          <w:rFonts w:cstheme="minorHAnsi"/>
          <w:sz w:val="24"/>
          <w:szCs w:val="24"/>
        </w:rPr>
        <w:t>after it was shown that Stefan could not be the murderer</w:t>
      </w:r>
      <w:r w:rsidR="004E28AC" w:rsidRPr="00F63A8B">
        <w:rPr>
          <w:rFonts w:cstheme="minorHAnsi"/>
          <w:sz w:val="24"/>
          <w:szCs w:val="24"/>
        </w:rPr>
        <w:t xml:space="preserve"> the girls that told the police that Stefan had exposed himself to them had admitted they had lied</w:t>
      </w:r>
      <w:r w:rsidR="00147D62" w:rsidRPr="00F63A8B">
        <w:rPr>
          <w:rFonts w:cstheme="minorHAnsi"/>
          <w:sz w:val="24"/>
          <w:szCs w:val="24"/>
        </w:rPr>
        <w:t xml:space="preserve">, after 16 years of imprisonment </w:t>
      </w:r>
      <w:r w:rsidR="00FC2D31" w:rsidRPr="00F63A8B">
        <w:rPr>
          <w:rFonts w:cstheme="minorHAnsi"/>
          <w:sz w:val="24"/>
          <w:szCs w:val="24"/>
        </w:rPr>
        <w:t>Stefan</w:t>
      </w:r>
      <w:r w:rsidR="00147D62" w:rsidRPr="00F63A8B">
        <w:rPr>
          <w:rFonts w:cstheme="minorHAnsi"/>
          <w:sz w:val="24"/>
          <w:szCs w:val="24"/>
        </w:rPr>
        <w:t xml:space="preserve"> was released and given five hundred thousand pounds in compensation </w:t>
      </w:r>
      <w:r w:rsidR="009D4100" w:rsidRPr="00F63A8B">
        <w:rPr>
          <w:rFonts w:cstheme="minorHAnsi"/>
          <w:color w:val="000000"/>
          <w:sz w:val="24"/>
          <w:szCs w:val="24"/>
          <w:shd w:val="clear" w:color="auto" w:fill="FFFFFF"/>
        </w:rPr>
        <w:t>(Mcsmith, 2007)</w:t>
      </w:r>
      <w:r w:rsidR="004E28AC" w:rsidRPr="00F63A8B">
        <w:rPr>
          <w:rFonts w:cstheme="minorHAnsi"/>
          <w:sz w:val="24"/>
          <w:szCs w:val="24"/>
        </w:rPr>
        <w:t>.</w:t>
      </w:r>
      <w:r w:rsidR="000B4000" w:rsidRPr="00F63A8B">
        <w:rPr>
          <w:rFonts w:cstheme="minorHAnsi"/>
          <w:sz w:val="24"/>
          <w:szCs w:val="24"/>
        </w:rPr>
        <w:t xml:space="preserve"> </w:t>
      </w:r>
      <w:r w:rsidR="00FC2D31" w:rsidRPr="00F63A8B">
        <w:rPr>
          <w:rFonts w:cstheme="minorHAnsi"/>
          <w:sz w:val="24"/>
          <w:szCs w:val="24"/>
        </w:rPr>
        <w:t xml:space="preserve">The case of the </w:t>
      </w:r>
      <w:r w:rsidR="00D25127" w:rsidRPr="00F63A8B">
        <w:rPr>
          <w:rFonts w:cstheme="minorHAnsi"/>
          <w:sz w:val="24"/>
          <w:szCs w:val="24"/>
        </w:rPr>
        <w:t>murder of Lesley Molseed and the false imprisonment of Stefan Ki</w:t>
      </w:r>
      <w:r w:rsidR="00366529" w:rsidRPr="00F63A8B">
        <w:rPr>
          <w:rFonts w:cstheme="minorHAnsi"/>
          <w:sz w:val="24"/>
          <w:szCs w:val="24"/>
        </w:rPr>
        <w:t xml:space="preserve">szko is </w:t>
      </w:r>
      <w:r w:rsidR="00283595" w:rsidRPr="00F63A8B">
        <w:rPr>
          <w:rFonts w:cstheme="minorHAnsi"/>
          <w:sz w:val="24"/>
          <w:szCs w:val="24"/>
        </w:rPr>
        <w:t xml:space="preserve">a very important case as it shows how unreliable </w:t>
      </w:r>
      <w:r w:rsidR="00283595" w:rsidRPr="00F63A8B">
        <w:rPr>
          <w:rFonts w:cstheme="minorHAnsi"/>
          <w:sz w:val="24"/>
          <w:szCs w:val="24"/>
        </w:rPr>
        <w:lastRenderedPageBreak/>
        <w:t xml:space="preserve">confessions can be </w:t>
      </w:r>
      <w:r w:rsidR="00140E6C" w:rsidRPr="00F63A8B">
        <w:rPr>
          <w:rFonts w:cstheme="minorHAnsi"/>
          <w:sz w:val="24"/>
          <w:szCs w:val="24"/>
        </w:rPr>
        <w:t>when there is not a way of recording the interview as nobody will know what went on during the interview except from the suspect and the police.</w:t>
      </w:r>
      <w:r w:rsidR="001127E6" w:rsidRPr="00F63A8B">
        <w:rPr>
          <w:rFonts w:cstheme="minorHAnsi"/>
          <w:sz w:val="24"/>
          <w:szCs w:val="24"/>
        </w:rPr>
        <w:t xml:space="preserve"> Code C of PACE is about the detention, </w:t>
      </w:r>
      <w:r w:rsidR="00406AB8" w:rsidRPr="00F63A8B">
        <w:rPr>
          <w:rFonts w:cstheme="minorHAnsi"/>
          <w:sz w:val="24"/>
          <w:szCs w:val="24"/>
        </w:rPr>
        <w:t>treatment, and questioning of suspects</w:t>
      </w:r>
      <w:r w:rsidR="0012302A" w:rsidRPr="00F63A8B">
        <w:rPr>
          <w:rFonts w:cstheme="minorHAnsi"/>
          <w:sz w:val="24"/>
          <w:szCs w:val="24"/>
        </w:rPr>
        <w:t xml:space="preserve"> </w:t>
      </w:r>
      <w:r w:rsidR="0063414F" w:rsidRPr="00F63A8B">
        <w:rPr>
          <w:rFonts w:cstheme="minorHAnsi"/>
          <w:color w:val="000000"/>
          <w:sz w:val="24"/>
          <w:szCs w:val="24"/>
          <w:shd w:val="clear" w:color="auto" w:fill="FFFFFF"/>
        </w:rPr>
        <w:t>(Home Office, 2019)</w:t>
      </w:r>
      <w:r w:rsidR="0012302A" w:rsidRPr="00F63A8B">
        <w:rPr>
          <w:rFonts w:cstheme="minorHAnsi"/>
          <w:sz w:val="24"/>
          <w:szCs w:val="24"/>
        </w:rPr>
        <w:t xml:space="preserve">. Code C of </w:t>
      </w:r>
      <w:r w:rsidR="00D94898" w:rsidRPr="00F63A8B">
        <w:rPr>
          <w:rFonts w:cstheme="minorHAnsi"/>
          <w:sz w:val="24"/>
          <w:szCs w:val="24"/>
        </w:rPr>
        <w:t xml:space="preserve">PACE is extremely important as </w:t>
      </w:r>
      <w:r w:rsidR="000F1D7B" w:rsidRPr="00F63A8B">
        <w:rPr>
          <w:rFonts w:cstheme="minorHAnsi"/>
          <w:sz w:val="24"/>
          <w:szCs w:val="24"/>
        </w:rPr>
        <w:t xml:space="preserve">it goes over many different aspects of the detention of suspects, </w:t>
      </w:r>
      <w:r w:rsidR="001A5646" w:rsidRPr="00F63A8B">
        <w:rPr>
          <w:rFonts w:cstheme="minorHAnsi"/>
          <w:sz w:val="24"/>
          <w:szCs w:val="24"/>
        </w:rPr>
        <w:t xml:space="preserve">an appropriate adult is an adult that </w:t>
      </w:r>
      <w:r w:rsidR="000D2F55" w:rsidRPr="00F63A8B">
        <w:rPr>
          <w:rFonts w:cstheme="minorHAnsi"/>
          <w:sz w:val="24"/>
          <w:szCs w:val="24"/>
        </w:rPr>
        <w:t>protects a young person or child that is in custody</w:t>
      </w:r>
      <w:r w:rsidR="00B855DB" w:rsidRPr="00F63A8B">
        <w:rPr>
          <w:rFonts w:cstheme="minorHAnsi"/>
          <w:sz w:val="24"/>
          <w:szCs w:val="24"/>
        </w:rPr>
        <w:t xml:space="preserve">, </w:t>
      </w:r>
      <w:r w:rsidR="000D2F55" w:rsidRPr="00F63A8B">
        <w:rPr>
          <w:rFonts w:cstheme="minorHAnsi"/>
          <w:sz w:val="24"/>
          <w:szCs w:val="24"/>
        </w:rPr>
        <w:t xml:space="preserve">appropriate adults are very important as they help the child to understand what is going on </w:t>
      </w:r>
      <w:r w:rsidR="00283C30" w:rsidRPr="00F63A8B">
        <w:rPr>
          <w:rFonts w:cstheme="minorHAnsi"/>
          <w:sz w:val="24"/>
          <w:szCs w:val="24"/>
        </w:rPr>
        <w:t xml:space="preserve">during </w:t>
      </w:r>
      <w:r w:rsidR="00333BD5" w:rsidRPr="00F63A8B">
        <w:rPr>
          <w:rFonts w:cstheme="minorHAnsi"/>
          <w:sz w:val="24"/>
          <w:szCs w:val="24"/>
        </w:rPr>
        <w:t>detention</w:t>
      </w:r>
      <w:r w:rsidR="00D44636" w:rsidRPr="00F63A8B">
        <w:rPr>
          <w:rFonts w:cstheme="minorHAnsi"/>
          <w:sz w:val="24"/>
          <w:szCs w:val="24"/>
        </w:rPr>
        <w:t xml:space="preserve"> </w:t>
      </w:r>
      <w:r w:rsidR="00B855DB" w:rsidRPr="00F63A8B">
        <w:rPr>
          <w:rFonts w:cstheme="minorHAnsi"/>
          <w:color w:val="000000"/>
          <w:sz w:val="24"/>
          <w:szCs w:val="24"/>
          <w:shd w:val="clear" w:color="auto" w:fill="FFFFFF"/>
        </w:rPr>
        <w:t>(Jessiman and Cameron, 2017)</w:t>
      </w:r>
      <w:r w:rsidR="008F0745" w:rsidRPr="00F63A8B">
        <w:rPr>
          <w:rFonts w:cstheme="minorHAnsi"/>
          <w:sz w:val="24"/>
          <w:szCs w:val="24"/>
        </w:rPr>
        <w:t xml:space="preserve">. </w:t>
      </w:r>
      <w:r w:rsidR="00D44636" w:rsidRPr="00F63A8B">
        <w:rPr>
          <w:rFonts w:cstheme="minorHAnsi"/>
          <w:sz w:val="24"/>
          <w:szCs w:val="24"/>
        </w:rPr>
        <w:t xml:space="preserve"> Appropriate adults are just one aspect of code C and gives an insight of how important code C is as it </w:t>
      </w:r>
      <w:r w:rsidR="00AF63BF" w:rsidRPr="00F63A8B">
        <w:rPr>
          <w:rFonts w:cstheme="minorHAnsi"/>
          <w:sz w:val="24"/>
          <w:szCs w:val="24"/>
        </w:rPr>
        <w:t xml:space="preserve">goes through everything to make sure that a suspect in detention is </w:t>
      </w:r>
      <w:r w:rsidR="003A03D4" w:rsidRPr="00F63A8B">
        <w:rPr>
          <w:rFonts w:cstheme="minorHAnsi"/>
          <w:sz w:val="24"/>
          <w:szCs w:val="24"/>
        </w:rPr>
        <w:t xml:space="preserve">treated with respect and that their human rights met, this is crucial </w:t>
      </w:r>
      <w:r w:rsidR="00926575" w:rsidRPr="00F63A8B">
        <w:rPr>
          <w:rFonts w:cstheme="minorHAnsi"/>
          <w:sz w:val="24"/>
          <w:szCs w:val="24"/>
        </w:rPr>
        <w:t xml:space="preserve">because if a </w:t>
      </w:r>
      <w:r w:rsidR="00DC7D8C" w:rsidRPr="00F63A8B">
        <w:rPr>
          <w:rFonts w:cstheme="minorHAnsi"/>
          <w:sz w:val="24"/>
          <w:szCs w:val="24"/>
        </w:rPr>
        <w:t xml:space="preserve">suspect is not treated right then they are less likely to speak and give useful information during an interview </w:t>
      </w:r>
      <w:r w:rsidR="00393453" w:rsidRPr="00F63A8B">
        <w:rPr>
          <w:rFonts w:cstheme="minorHAnsi"/>
          <w:color w:val="000000"/>
          <w:sz w:val="24"/>
          <w:szCs w:val="24"/>
          <w:shd w:val="clear" w:color="auto" w:fill="FFFFFF"/>
        </w:rPr>
        <w:t>(Skinns, Sorsby and Rice, 2020)</w:t>
      </w:r>
      <w:r w:rsidR="00DC7D8C" w:rsidRPr="00F63A8B">
        <w:rPr>
          <w:rFonts w:cstheme="minorHAnsi"/>
          <w:sz w:val="24"/>
          <w:szCs w:val="24"/>
        </w:rPr>
        <w:t xml:space="preserve">. </w:t>
      </w:r>
      <w:r w:rsidR="002913A5" w:rsidRPr="00F63A8B">
        <w:rPr>
          <w:rFonts w:cstheme="minorHAnsi"/>
          <w:sz w:val="24"/>
          <w:szCs w:val="24"/>
        </w:rPr>
        <w:t xml:space="preserve">When a suspect is taken into </w:t>
      </w:r>
      <w:r w:rsidR="00423B7E" w:rsidRPr="00F63A8B">
        <w:rPr>
          <w:rFonts w:cstheme="minorHAnsi"/>
          <w:sz w:val="24"/>
          <w:szCs w:val="24"/>
        </w:rPr>
        <w:t>custody,</w:t>
      </w:r>
      <w:r w:rsidR="002913A5" w:rsidRPr="00F63A8B">
        <w:rPr>
          <w:rFonts w:cstheme="minorHAnsi"/>
          <w:sz w:val="24"/>
          <w:szCs w:val="24"/>
        </w:rPr>
        <w:t xml:space="preserve"> they can be detained for </w:t>
      </w:r>
      <w:r w:rsidR="001F45C1" w:rsidRPr="00F63A8B">
        <w:rPr>
          <w:rFonts w:cstheme="minorHAnsi"/>
          <w:sz w:val="24"/>
          <w:szCs w:val="24"/>
        </w:rPr>
        <w:t xml:space="preserve">24 hours without with </w:t>
      </w:r>
      <w:r w:rsidR="00423B7E" w:rsidRPr="00F63A8B">
        <w:rPr>
          <w:rFonts w:cstheme="minorHAnsi"/>
          <w:sz w:val="24"/>
          <w:szCs w:val="24"/>
        </w:rPr>
        <w:t>being charged with a crime if they are not suspected of terrorism</w:t>
      </w:r>
      <w:r w:rsidR="00E35EA7" w:rsidRPr="00F63A8B">
        <w:rPr>
          <w:rFonts w:cstheme="minorHAnsi"/>
          <w:sz w:val="24"/>
          <w:szCs w:val="24"/>
        </w:rPr>
        <w:t xml:space="preserve"> </w:t>
      </w:r>
      <w:r w:rsidR="00394432" w:rsidRPr="00F63A8B">
        <w:rPr>
          <w:rFonts w:cstheme="minorHAnsi"/>
          <w:color w:val="000000"/>
          <w:sz w:val="24"/>
          <w:szCs w:val="24"/>
          <w:shd w:val="clear" w:color="auto" w:fill="FFFFFF"/>
        </w:rPr>
        <w:t>(How long can the police hold you for questioning?, 2021)</w:t>
      </w:r>
      <w:r w:rsidR="003E702F" w:rsidRPr="00F63A8B">
        <w:rPr>
          <w:rFonts w:cstheme="minorHAnsi"/>
          <w:sz w:val="24"/>
          <w:szCs w:val="24"/>
        </w:rPr>
        <w:t>.</w:t>
      </w:r>
      <w:r w:rsidR="002627E1" w:rsidRPr="00F63A8B">
        <w:rPr>
          <w:rFonts w:cstheme="minorHAnsi"/>
          <w:sz w:val="24"/>
          <w:szCs w:val="24"/>
        </w:rPr>
        <w:t xml:space="preserve"> Detaining a suspect for a day can be crucial for many reasons</w:t>
      </w:r>
      <w:r w:rsidR="00053C3E" w:rsidRPr="00F63A8B">
        <w:rPr>
          <w:rFonts w:cstheme="minorHAnsi"/>
          <w:sz w:val="24"/>
          <w:szCs w:val="24"/>
        </w:rPr>
        <w:t xml:space="preserve">, </w:t>
      </w:r>
      <w:r w:rsidR="00B13D44" w:rsidRPr="00F63A8B">
        <w:rPr>
          <w:rFonts w:cstheme="minorHAnsi"/>
          <w:sz w:val="24"/>
          <w:szCs w:val="24"/>
        </w:rPr>
        <w:t xml:space="preserve">if </w:t>
      </w:r>
      <w:r w:rsidR="000154DA" w:rsidRPr="00F63A8B">
        <w:rPr>
          <w:rFonts w:cstheme="minorHAnsi"/>
          <w:sz w:val="24"/>
          <w:szCs w:val="24"/>
        </w:rPr>
        <w:t>a murder weapon has not been found those 24 hours are cru</w:t>
      </w:r>
      <w:r w:rsidR="00527287" w:rsidRPr="00F63A8B">
        <w:rPr>
          <w:rFonts w:cstheme="minorHAnsi"/>
          <w:sz w:val="24"/>
          <w:szCs w:val="24"/>
        </w:rPr>
        <w:t>c</w:t>
      </w:r>
      <w:r w:rsidR="000154DA" w:rsidRPr="00F63A8B">
        <w:rPr>
          <w:rFonts w:cstheme="minorHAnsi"/>
          <w:sz w:val="24"/>
          <w:szCs w:val="24"/>
        </w:rPr>
        <w:t xml:space="preserve">ial as </w:t>
      </w:r>
      <w:r w:rsidR="00527287" w:rsidRPr="00F63A8B">
        <w:rPr>
          <w:rFonts w:cstheme="minorHAnsi"/>
          <w:sz w:val="24"/>
          <w:szCs w:val="24"/>
        </w:rPr>
        <w:t>when the susp</w:t>
      </w:r>
      <w:r w:rsidR="00187D51" w:rsidRPr="00F63A8B">
        <w:rPr>
          <w:rFonts w:cstheme="minorHAnsi"/>
          <w:sz w:val="24"/>
          <w:szCs w:val="24"/>
        </w:rPr>
        <w:t xml:space="preserve">ect is </w:t>
      </w:r>
      <w:r w:rsidR="00460824" w:rsidRPr="00F63A8B">
        <w:rPr>
          <w:rFonts w:cstheme="minorHAnsi"/>
          <w:sz w:val="24"/>
          <w:szCs w:val="24"/>
        </w:rPr>
        <w:t>released,</w:t>
      </w:r>
      <w:r w:rsidR="00187D51" w:rsidRPr="00F63A8B">
        <w:rPr>
          <w:rFonts w:cstheme="minorHAnsi"/>
          <w:sz w:val="24"/>
          <w:szCs w:val="24"/>
        </w:rPr>
        <w:t xml:space="preserve"> </w:t>
      </w:r>
      <w:r w:rsidR="00460824" w:rsidRPr="00F63A8B">
        <w:rPr>
          <w:rFonts w:cstheme="minorHAnsi"/>
          <w:sz w:val="24"/>
          <w:szCs w:val="24"/>
        </w:rPr>
        <w:t>they will try their best to get rid of the evidence and the witnesses.</w:t>
      </w:r>
      <w:r w:rsidR="006D0563" w:rsidRPr="00F63A8B">
        <w:rPr>
          <w:rFonts w:cstheme="minorHAnsi"/>
          <w:sz w:val="24"/>
          <w:szCs w:val="24"/>
        </w:rPr>
        <w:t xml:space="preserve"> PACE 1984 has been successful </w:t>
      </w:r>
      <w:r w:rsidR="00891E55" w:rsidRPr="00F63A8B">
        <w:rPr>
          <w:rFonts w:cstheme="minorHAnsi"/>
          <w:sz w:val="24"/>
          <w:szCs w:val="24"/>
        </w:rPr>
        <w:t>in helping to</w:t>
      </w:r>
      <w:r w:rsidR="00D76991" w:rsidRPr="00F63A8B">
        <w:rPr>
          <w:rFonts w:cstheme="minorHAnsi"/>
          <w:sz w:val="24"/>
          <w:szCs w:val="24"/>
        </w:rPr>
        <w:t xml:space="preserve"> protect the rights</w:t>
      </w:r>
      <w:r w:rsidR="00AC38B5" w:rsidRPr="00F63A8B">
        <w:rPr>
          <w:rFonts w:cstheme="minorHAnsi"/>
          <w:sz w:val="24"/>
          <w:szCs w:val="24"/>
        </w:rPr>
        <w:t xml:space="preserve"> of </w:t>
      </w:r>
      <w:r w:rsidR="00461535" w:rsidRPr="00F63A8B">
        <w:rPr>
          <w:rFonts w:cstheme="minorHAnsi"/>
          <w:sz w:val="24"/>
          <w:szCs w:val="24"/>
        </w:rPr>
        <w:t xml:space="preserve">suspects </w:t>
      </w:r>
      <w:r w:rsidR="00AC7618" w:rsidRPr="00F63A8B">
        <w:rPr>
          <w:rFonts w:cstheme="minorHAnsi"/>
          <w:sz w:val="24"/>
          <w:szCs w:val="24"/>
        </w:rPr>
        <w:t xml:space="preserve">especially the human rights, if the police do not treat a suspect with respect then the suspect will not treat the police with respect meaning that </w:t>
      </w:r>
      <w:r w:rsidR="00D94523" w:rsidRPr="00F63A8B">
        <w:rPr>
          <w:rFonts w:cstheme="minorHAnsi"/>
          <w:sz w:val="24"/>
          <w:szCs w:val="24"/>
        </w:rPr>
        <w:t>they will not talk if they have any information that is of importa</w:t>
      </w:r>
      <w:r w:rsidR="00826CD7" w:rsidRPr="00F63A8B">
        <w:rPr>
          <w:rFonts w:cstheme="minorHAnsi"/>
          <w:sz w:val="24"/>
          <w:szCs w:val="24"/>
        </w:rPr>
        <w:t>nce</w:t>
      </w:r>
      <w:r w:rsidR="000831AF" w:rsidRPr="00F63A8B">
        <w:rPr>
          <w:rFonts w:cstheme="minorHAnsi"/>
          <w:sz w:val="24"/>
          <w:szCs w:val="24"/>
        </w:rPr>
        <w:t xml:space="preserve">. Code C is </w:t>
      </w:r>
      <w:r w:rsidR="00373D74" w:rsidRPr="00F63A8B">
        <w:rPr>
          <w:rFonts w:cstheme="minorHAnsi"/>
          <w:sz w:val="24"/>
          <w:szCs w:val="24"/>
        </w:rPr>
        <w:t xml:space="preserve">not just important in establishing the rights of a suspect </w:t>
      </w:r>
      <w:r w:rsidR="00A87546" w:rsidRPr="00F63A8B">
        <w:rPr>
          <w:rFonts w:cstheme="minorHAnsi"/>
          <w:sz w:val="24"/>
          <w:szCs w:val="24"/>
        </w:rPr>
        <w:t xml:space="preserve">and minors when they are in </w:t>
      </w:r>
      <w:r w:rsidR="00C17345" w:rsidRPr="00F63A8B">
        <w:rPr>
          <w:rFonts w:cstheme="minorHAnsi"/>
          <w:sz w:val="24"/>
          <w:szCs w:val="24"/>
        </w:rPr>
        <w:t>custody,</w:t>
      </w:r>
      <w:r w:rsidR="00A87546" w:rsidRPr="00F63A8B">
        <w:rPr>
          <w:rFonts w:cstheme="minorHAnsi"/>
          <w:sz w:val="24"/>
          <w:szCs w:val="24"/>
        </w:rPr>
        <w:t xml:space="preserve"> but they also help the police </w:t>
      </w:r>
      <w:r w:rsidR="00C17345" w:rsidRPr="00F63A8B">
        <w:rPr>
          <w:rFonts w:cstheme="minorHAnsi"/>
          <w:sz w:val="24"/>
          <w:szCs w:val="24"/>
        </w:rPr>
        <w:t xml:space="preserve">to avoid miscarriages of justice as </w:t>
      </w:r>
      <w:r w:rsidR="006210F3" w:rsidRPr="00F63A8B">
        <w:rPr>
          <w:rFonts w:cstheme="minorHAnsi"/>
          <w:sz w:val="24"/>
          <w:szCs w:val="24"/>
        </w:rPr>
        <w:t xml:space="preserve">PACE </w:t>
      </w:r>
      <w:r w:rsidR="00A732ED" w:rsidRPr="00F63A8B">
        <w:rPr>
          <w:rFonts w:cstheme="minorHAnsi"/>
          <w:sz w:val="24"/>
          <w:szCs w:val="24"/>
        </w:rPr>
        <w:t xml:space="preserve">sets out laws that </w:t>
      </w:r>
      <w:r w:rsidR="00010224" w:rsidRPr="00F63A8B">
        <w:rPr>
          <w:rFonts w:cstheme="minorHAnsi"/>
          <w:sz w:val="24"/>
          <w:szCs w:val="24"/>
        </w:rPr>
        <w:t xml:space="preserve">the police </w:t>
      </w:r>
      <w:r w:rsidR="00680AE2" w:rsidRPr="00F63A8B">
        <w:rPr>
          <w:rFonts w:cstheme="minorHAnsi"/>
          <w:sz w:val="24"/>
          <w:szCs w:val="24"/>
        </w:rPr>
        <w:t>must</w:t>
      </w:r>
      <w:r w:rsidR="00010224" w:rsidRPr="00F63A8B">
        <w:rPr>
          <w:rFonts w:cstheme="minorHAnsi"/>
          <w:sz w:val="24"/>
          <w:szCs w:val="24"/>
        </w:rPr>
        <w:t xml:space="preserve"> follow to prevent them </w:t>
      </w:r>
      <w:r w:rsidR="009D047B" w:rsidRPr="00F63A8B">
        <w:rPr>
          <w:rFonts w:cstheme="minorHAnsi"/>
          <w:sz w:val="24"/>
          <w:szCs w:val="24"/>
        </w:rPr>
        <w:t>for causing miscarriages of justice.</w:t>
      </w:r>
      <w:r w:rsidR="002C23DB" w:rsidRPr="00F63A8B">
        <w:rPr>
          <w:rFonts w:cstheme="minorHAnsi"/>
          <w:sz w:val="24"/>
          <w:szCs w:val="24"/>
        </w:rPr>
        <w:t xml:space="preserve"> Even though PACE </w:t>
      </w:r>
      <w:r w:rsidR="00AC5161" w:rsidRPr="00F63A8B">
        <w:rPr>
          <w:rFonts w:cstheme="minorHAnsi"/>
          <w:sz w:val="24"/>
          <w:szCs w:val="24"/>
        </w:rPr>
        <w:t xml:space="preserve">1984 </w:t>
      </w:r>
      <w:r w:rsidR="00A359D4" w:rsidRPr="00F63A8B">
        <w:rPr>
          <w:rFonts w:cstheme="minorHAnsi"/>
          <w:sz w:val="24"/>
          <w:szCs w:val="24"/>
        </w:rPr>
        <w:t xml:space="preserve">has been successful in many ways as seen by </w:t>
      </w:r>
      <w:r w:rsidR="0057312D" w:rsidRPr="00F63A8B">
        <w:rPr>
          <w:rFonts w:cstheme="minorHAnsi"/>
          <w:sz w:val="24"/>
          <w:szCs w:val="24"/>
        </w:rPr>
        <w:t xml:space="preserve">having to record interviews and having a set of rules they need to follow there are many </w:t>
      </w:r>
      <w:r w:rsidR="00945209" w:rsidRPr="00F63A8B">
        <w:rPr>
          <w:rFonts w:cstheme="minorHAnsi"/>
          <w:sz w:val="24"/>
          <w:szCs w:val="24"/>
        </w:rPr>
        <w:t xml:space="preserve">limitations </w:t>
      </w:r>
      <w:r w:rsidR="00632597" w:rsidRPr="00F63A8B">
        <w:rPr>
          <w:rFonts w:cstheme="minorHAnsi"/>
          <w:sz w:val="24"/>
          <w:szCs w:val="24"/>
        </w:rPr>
        <w:t xml:space="preserve">of </w:t>
      </w:r>
      <w:r w:rsidR="00632597" w:rsidRPr="00F63A8B">
        <w:rPr>
          <w:rFonts w:cstheme="minorHAnsi"/>
          <w:sz w:val="24"/>
          <w:szCs w:val="24"/>
        </w:rPr>
        <w:lastRenderedPageBreak/>
        <w:t>P</w:t>
      </w:r>
      <w:r w:rsidR="00C74D80" w:rsidRPr="00F63A8B">
        <w:rPr>
          <w:rFonts w:cstheme="minorHAnsi"/>
          <w:sz w:val="24"/>
          <w:szCs w:val="24"/>
        </w:rPr>
        <w:t xml:space="preserve">ACE. </w:t>
      </w:r>
      <w:r w:rsidR="00E962ED" w:rsidRPr="00F63A8B">
        <w:rPr>
          <w:rFonts w:cstheme="minorHAnsi"/>
          <w:sz w:val="24"/>
          <w:szCs w:val="24"/>
        </w:rPr>
        <w:t xml:space="preserve">According to </w:t>
      </w:r>
      <w:r w:rsidR="007633F2" w:rsidRPr="00F63A8B">
        <w:rPr>
          <w:rFonts w:cstheme="minorHAnsi"/>
          <w:color w:val="000000"/>
          <w:sz w:val="24"/>
          <w:szCs w:val="24"/>
          <w:shd w:val="clear" w:color="auto" w:fill="FFFFFF"/>
        </w:rPr>
        <w:t>Mylonaki and Burton, (2010)</w:t>
      </w:r>
      <w:r w:rsidR="00E962ED" w:rsidRPr="00F63A8B">
        <w:rPr>
          <w:rFonts w:cstheme="minorHAnsi"/>
          <w:sz w:val="24"/>
          <w:szCs w:val="24"/>
        </w:rPr>
        <w:t xml:space="preserve"> as </w:t>
      </w:r>
      <w:r w:rsidR="00A23CE0" w:rsidRPr="00F63A8B">
        <w:rPr>
          <w:rFonts w:cstheme="minorHAnsi"/>
          <w:sz w:val="24"/>
          <w:szCs w:val="24"/>
        </w:rPr>
        <w:t xml:space="preserve">PACE is too reliant of the self-regulation </w:t>
      </w:r>
      <w:r w:rsidR="00C9613B" w:rsidRPr="00F63A8B">
        <w:rPr>
          <w:rFonts w:cstheme="minorHAnsi"/>
          <w:sz w:val="24"/>
          <w:szCs w:val="24"/>
        </w:rPr>
        <w:t xml:space="preserve">of the rules, the means that </w:t>
      </w:r>
      <w:r w:rsidR="0020363B" w:rsidRPr="00F63A8B">
        <w:rPr>
          <w:rFonts w:cstheme="minorHAnsi"/>
          <w:sz w:val="24"/>
          <w:szCs w:val="24"/>
        </w:rPr>
        <w:t>PACE relies too much on the</w:t>
      </w:r>
      <w:r w:rsidR="009E6755" w:rsidRPr="00F63A8B">
        <w:rPr>
          <w:rFonts w:cstheme="minorHAnsi"/>
          <w:sz w:val="24"/>
          <w:szCs w:val="24"/>
        </w:rPr>
        <w:t xml:space="preserve"> police observing the rules and seeing if they are </w:t>
      </w:r>
      <w:r w:rsidR="00EB4A64" w:rsidRPr="00F63A8B">
        <w:rPr>
          <w:rFonts w:cstheme="minorHAnsi"/>
          <w:sz w:val="24"/>
          <w:szCs w:val="24"/>
        </w:rPr>
        <w:t>correct or not</w:t>
      </w:r>
      <w:r w:rsidR="000C72F7" w:rsidRPr="00F63A8B">
        <w:rPr>
          <w:rFonts w:cstheme="minorHAnsi"/>
          <w:sz w:val="24"/>
          <w:szCs w:val="24"/>
        </w:rPr>
        <w:t xml:space="preserve">. </w:t>
      </w:r>
      <w:r w:rsidR="00C9119B" w:rsidRPr="00F63A8B">
        <w:rPr>
          <w:rFonts w:cstheme="minorHAnsi"/>
          <w:sz w:val="24"/>
          <w:szCs w:val="24"/>
        </w:rPr>
        <w:t xml:space="preserve">Self-regulating bodies are often seen as positive as they </w:t>
      </w:r>
      <w:r w:rsidR="00937798" w:rsidRPr="00F63A8B">
        <w:rPr>
          <w:rFonts w:cstheme="minorHAnsi"/>
          <w:sz w:val="24"/>
          <w:szCs w:val="24"/>
        </w:rPr>
        <w:t>ar</w:t>
      </w:r>
      <w:r w:rsidR="00AE2D95" w:rsidRPr="00F63A8B">
        <w:rPr>
          <w:rFonts w:cstheme="minorHAnsi"/>
          <w:sz w:val="24"/>
          <w:szCs w:val="24"/>
        </w:rPr>
        <w:t xml:space="preserve">e more efficient </w:t>
      </w:r>
      <w:r w:rsidR="001015CD" w:rsidRPr="00F63A8B">
        <w:rPr>
          <w:rFonts w:cstheme="minorHAnsi"/>
          <w:color w:val="000000"/>
          <w:sz w:val="24"/>
          <w:szCs w:val="24"/>
          <w:shd w:val="clear" w:color="auto" w:fill="FFFFFF"/>
        </w:rPr>
        <w:t>(Day, 2012)</w:t>
      </w:r>
      <w:r w:rsidR="00FF487E" w:rsidRPr="00F63A8B">
        <w:rPr>
          <w:rFonts w:cstheme="minorHAnsi"/>
          <w:sz w:val="24"/>
          <w:szCs w:val="24"/>
        </w:rPr>
        <w:t xml:space="preserve">. Self-regulation is good but </w:t>
      </w:r>
      <w:r w:rsidR="00584A05" w:rsidRPr="00F63A8B">
        <w:rPr>
          <w:rFonts w:cstheme="minorHAnsi"/>
          <w:sz w:val="24"/>
          <w:szCs w:val="24"/>
        </w:rPr>
        <w:t xml:space="preserve">when it comes to legislation that affects a public service that can ruin an innocent </w:t>
      </w:r>
      <w:r w:rsidR="00211EC4" w:rsidRPr="00F63A8B">
        <w:rPr>
          <w:rFonts w:cstheme="minorHAnsi"/>
          <w:sz w:val="24"/>
          <w:szCs w:val="24"/>
        </w:rPr>
        <w:t>person’s</w:t>
      </w:r>
      <w:r w:rsidR="00584A05" w:rsidRPr="00F63A8B">
        <w:rPr>
          <w:rFonts w:cstheme="minorHAnsi"/>
          <w:sz w:val="24"/>
          <w:szCs w:val="24"/>
        </w:rPr>
        <w:t xml:space="preserve"> life then it is important that regulatio</w:t>
      </w:r>
      <w:r w:rsidR="00AE5E35" w:rsidRPr="00F63A8B">
        <w:rPr>
          <w:rFonts w:cstheme="minorHAnsi"/>
          <w:sz w:val="24"/>
          <w:szCs w:val="24"/>
        </w:rPr>
        <w:t>n of the law and how it is being upheld is not only being regulated by it</w:t>
      </w:r>
      <w:r w:rsidR="00994F94" w:rsidRPr="00F63A8B">
        <w:rPr>
          <w:rFonts w:cstheme="minorHAnsi"/>
          <w:sz w:val="24"/>
          <w:szCs w:val="24"/>
        </w:rPr>
        <w:t xml:space="preserve">self but by another body. </w:t>
      </w:r>
      <w:r w:rsidR="00AD5E86" w:rsidRPr="00F63A8B">
        <w:rPr>
          <w:rFonts w:cstheme="minorHAnsi"/>
          <w:sz w:val="24"/>
          <w:szCs w:val="24"/>
        </w:rPr>
        <w:t xml:space="preserve">The Independent Office </w:t>
      </w:r>
      <w:r w:rsidR="00505CB2" w:rsidRPr="00F63A8B">
        <w:rPr>
          <w:rFonts w:cstheme="minorHAnsi"/>
          <w:sz w:val="24"/>
          <w:szCs w:val="24"/>
        </w:rPr>
        <w:t>for Police Conduct</w:t>
      </w:r>
      <w:r w:rsidR="003571B0" w:rsidRPr="00F63A8B">
        <w:rPr>
          <w:rFonts w:cstheme="minorHAnsi"/>
          <w:sz w:val="24"/>
          <w:szCs w:val="24"/>
        </w:rPr>
        <w:t xml:space="preserve"> is an </w:t>
      </w:r>
      <w:r w:rsidR="00211EC4" w:rsidRPr="00F63A8B">
        <w:rPr>
          <w:rFonts w:cstheme="minorHAnsi"/>
          <w:sz w:val="24"/>
          <w:szCs w:val="24"/>
        </w:rPr>
        <w:t>independent body that</w:t>
      </w:r>
      <w:r w:rsidR="00975333" w:rsidRPr="00F63A8B">
        <w:rPr>
          <w:rFonts w:cstheme="minorHAnsi"/>
          <w:sz w:val="24"/>
          <w:szCs w:val="24"/>
        </w:rPr>
        <w:t xml:space="preserve"> oversees and looks at the complaints against the police </w:t>
      </w:r>
      <w:r w:rsidR="00507C8C" w:rsidRPr="00F63A8B">
        <w:rPr>
          <w:rFonts w:cstheme="minorHAnsi"/>
          <w:color w:val="000000"/>
          <w:sz w:val="24"/>
          <w:szCs w:val="24"/>
          <w:shd w:val="clear" w:color="auto" w:fill="FFFFFF"/>
        </w:rPr>
        <w:t>(Who we are | Independent Office for Police Conduct, 2018)</w:t>
      </w:r>
      <w:r w:rsidR="00975333" w:rsidRPr="00F63A8B">
        <w:rPr>
          <w:rFonts w:cstheme="minorHAnsi"/>
          <w:sz w:val="24"/>
          <w:szCs w:val="24"/>
        </w:rPr>
        <w:t>,</w:t>
      </w:r>
      <w:r w:rsidR="004A32BA" w:rsidRPr="00F63A8B">
        <w:rPr>
          <w:rFonts w:cstheme="minorHAnsi"/>
          <w:sz w:val="24"/>
          <w:szCs w:val="24"/>
        </w:rPr>
        <w:t xml:space="preserve"> even though the IOPC exists it can be argued that the look at the complaints made against the police which is </w:t>
      </w:r>
      <w:r w:rsidR="00451D5A" w:rsidRPr="00F63A8B">
        <w:rPr>
          <w:rFonts w:cstheme="minorHAnsi"/>
          <w:sz w:val="24"/>
          <w:szCs w:val="24"/>
        </w:rPr>
        <w:t>good,</w:t>
      </w:r>
      <w:r w:rsidR="004A32BA" w:rsidRPr="00F63A8B">
        <w:rPr>
          <w:rFonts w:cstheme="minorHAnsi"/>
          <w:sz w:val="24"/>
          <w:szCs w:val="24"/>
        </w:rPr>
        <w:t xml:space="preserve"> but they </w:t>
      </w:r>
      <w:r w:rsidR="00B5021B" w:rsidRPr="00F63A8B">
        <w:rPr>
          <w:rFonts w:cstheme="minorHAnsi"/>
          <w:sz w:val="24"/>
          <w:szCs w:val="24"/>
        </w:rPr>
        <w:t xml:space="preserve">do not see how PACE is carried out </w:t>
      </w:r>
      <w:r w:rsidR="00451D5A" w:rsidRPr="00F63A8B">
        <w:rPr>
          <w:rFonts w:cstheme="minorHAnsi"/>
          <w:sz w:val="24"/>
          <w:szCs w:val="24"/>
        </w:rPr>
        <w:t>daily</w:t>
      </w:r>
      <w:r w:rsidR="00B5021B" w:rsidRPr="00F63A8B">
        <w:rPr>
          <w:rFonts w:cstheme="minorHAnsi"/>
          <w:sz w:val="24"/>
          <w:szCs w:val="24"/>
        </w:rPr>
        <w:t xml:space="preserve"> or even </w:t>
      </w:r>
      <w:r w:rsidR="00E572FF" w:rsidRPr="00F63A8B">
        <w:rPr>
          <w:rFonts w:cstheme="minorHAnsi"/>
          <w:sz w:val="24"/>
          <w:szCs w:val="24"/>
        </w:rPr>
        <w:t>just a few times a year</w:t>
      </w:r>
      <w:r w:rsidR="00A12BEA" w:rsidRPr="00F63A8B">
        <w:rPr>
          <w:rFonts w:cstheme="minorHAnsi"/>
          <w:sz w:val="24"/>
          <w:szCs w:val="24"/>
        </w:rPr>
        <w:t xml:space="preserve">. </w:t>
      </w:r>
      <w:r w:rsidR="00D56752" w:rsidRPr="00F63A8B">
        <w:rPr>
          <w:rFonts w:cstheme="minorHAnsi"/>
          <w:sz w:val="24"/>
          <w:szCs w:val="24"/>
        </w:rPr>
        <w:t xml:space="preserve">When a police officer does break </w:t>
      </w:r>
      <w:r w:rsidR="00A85BB5" w:rsidRPr="00F63A8B">
        <w:rPr>
          <w:rFonts w:cstheme="minorHAnsi"/>
          <w:sz w:val="24"/>
          <w:szCs w:val="24"/>
        </w:rPr>
        <w:t>PACE,</w:t>
      </w:r>
      <w:r w:rsidR="00D56752" w:rsidRPr="00F63A8B">
        <w:rPr>
          <w:rFonts w:cstheme="minorHAnsi"/>
          <w:sz w:val="24"/>
          <w:szCs w:val="24"/>
        </w:rPr>
        <w:t xml:space="preserve"> they are often met with criti</w:t>
      </w:r>
      <w:r w:rsidR="005C1A6F" w:rsidRPr="00F63A8B">
        <w:rPr>
          <w:rFonts w:cstheme="minorHAnsi"/>
          <w:sz w:val="24"/>
          <w:szCs w:val="24"/>
        </w:rPr>
        <w:t>ci</w:t>
      </w:r>
      <w:r w:rsidR="00D56752" w:rsidRPr="00F63A8B">
        <w:rPr>
          <w:rFonts w:cstheme="minorHAnsi"/>
          <w:sz w:val="24"/>
          <w:szCs w:val="24"/>
        </w:rPr>
        <w:t xml:space="preserve">sm </w:t>
      </w:r>
      <w:r w:rsidR="005C1A6F" w:rsidRPr="00F63A8B">
        <w:rPr>
          <w:rFonts w:cstheme="minorHAnsi"/>
          <w:sz w:val="24"/>
          <w:szCs w:val="24"/>
        </w:rPr>
        <w:t>from the public but there many instances that the officer in question keeps the position in the police and do not get punished accordingly</w:t>
      </w:r>
      <w:r w:rsidR="000E1459" w:rsidRPr="00F63A8B">
        <w:rPr>
          <w:rFonts w:cstheme="minorHAnsi"/>
          <w:sz w:val="24"/>
          <w:szCs w:val="24"/>
        </w:rPr>
        <w:t xml:space="preserve">. In </w:t>
      </w:r>
      <w:r w:rsidR="007E5058" w:rsidRPr="00F63A8B">
        <w:rPr>
          <w:rFonts w:cstheme="minorHAnsi"/>
          <w:sz w:val="24"/>
          <w:szCs w:val="24"/>
        </w:rPr>
        <w:t xml:space="preserve">2011 the police were investigating the disappearance of a woman in </w:t>
      </w:r>
      <w:r w:rsidR="00BF09FF" w:rsidRPr="00F63A8B">
        <w:rPr>
          <w:rFonts w:cstheme="minorHAnsi"/>
          <w:sz w:val="24"/>
          <w:szCs w:val="24"/>
        </w:rPr>
        <w:t>Swindon</w:t>
      </w:r>
      <w:r w:rsidR="002331F6" w:rsidRPr="00F63A8B">
        <w:rPr>
          <w:rFonts w:cstheme="minorHAnsi"/>
          <w:sz w:val="24"/>
          <w:szCs w:val="24"/>
        </w:rPr>
        <w:t xml:space="preserve"> when a taxi driver </w:t>
      </w:r>
      <w:r w:rsidR="00133D2D" w:rsidRPr="00F63A8B">
        <w:rPr>
          <w:rFonts w:cstheme="minorHAnsi"/>
          <w:sz w:val="24"/>
          <w:szCs w:val="24"/>
        </w:rPr>
        <w:t xml:space="preserve">fell under suspicion, </w:t>
      </w:r>
      <w:r w:rsidR="008D1300" w:rsidRPr="00F63A8B">
        <w:rPr>
          <w:rFonts w:cstheme="minorHAnsi"/>
          <w:sz w:val="24"/>
          <w:szCs w:val="24"/>
        </w:rPr>
        <w:t xml:space="preserve">when they arrested the taxi driver named Christopher </w:t>
      </w:r>
      <w:r w:rsidR="00FB25A4" w:rsidRPr="00F63A8B">
        <w:rPr>
          <w:rFonts w:cstheme="minorHAnsi"/>
          <w:sz w:val="24"/>
          <w:szCs w:val="24"/>
        </w:rPr>
        <w:t xml:space="preserve">Halliwell, </w:t>
      </w:r>
      <w:r w:rsidR="004A7BE4" w:rsidRPr="00F63A8B">
        <w:rPr>
          <w:rFonts w:cstheme="minorHAnsi"/>
          <w:sz w:val="24"/>
          <w:szCs w:val="24"/>
        </w:rPr>
        <w:t xml:space="preserve">once </w:t>
      </w:r>
      <w:r w:rsidR="003E0B34" w:rsidRPr="00F63A8B">
        <w:rPr>
          <w:rFonts w:cstheme="minorHAnsi"/>
          <w:sz w:val="24"/>
          <w:szCs w:val="24"/>
        </w:rPr>
        <w:t xml:space="preserve">Christopher was arrested he and Steve Fulcher where talking when Christopher led </w:t>
      </w:r>
      <w:r w:rsidR="00BD5A03" w:rsidRPr="00F63A8B">
        <w:rPr>
          <w:rFonts w:cstheme="minorHAnsi"/>
          <w:sz w:val="24"/>
          <w:szCs w:val="24"/>
        </w:rPr>
        <w:t>Steve Fulcher to the crime scene</w:t>
      </w:r>
      <w:r w:rsidR="00487FF5" w:rsidRPr="00F63A8B">
        <w:rPr>
          <w:rFonts w:cstheme="minorHAnsi"/>
          <w:sz w:val="24"/>
          <w:szCs w:val="24"/>
        </w:rPr>
        <w:t xml:space="preserve">, even though Steve Fulcher was told where the bodies were dumped </w:t>
      </w:r>
      <w:r w:rsidR="00DD5D8D" w:rsidRPr="00F63A8B">
        <w:rPr>
          <w:rFonts w:cstheme="minorHAnsi"/>
          <w:sz w:val="24"/>
          <w:szCs w:val="24"/>
        </w:rPr>
        <w:t xml:space="preserve">he was in violation of PACE </w:t>
      </w:r>
      <w:r w:rsidR="003902C7" w:rsidRPr="00F63A8B">
        <w:rPr>
          <w:rFonts w:cstheme="minorHAnsi"/>
          <w:sz w:val="24"/>
          <w:szCs w:val="24"/>
        </w:rPr>
        <w:t xml:space="preserve">for many reasons such as the interview was not recorded nor was it technically official, as a result Christopher </w:t>
      </w:r>
      <w:r w:rsidR="00D60E21" w:rsidRPr="00F63A8B">
        <w:rPr>
          <w:rFonts w:cstheme="minorHAnsi"/>
          <w:sz w:val="24"/>
          <w:szCs w:val="24"/>
        </w:rPr>
        <w:t xml:space="preserve">got charged with the </w:t>
      </w:r>
      <w:r w:rsidR="002F5E49" w:rsidRPr="00F63A8B">
        <w:rPr>
          <w:rFonts w:cstheme="minorHAnsi"/>
          <w:sz w:val="24"/>
          <w:szCs w:val="24"/>
        </w:rPr>
        <w:t xml:space="preserve">murder of </w:t>
      </w:r>
      <w:r w:rsidR="00781EBD" w:rsidRPr="00F63A8B">
        <w:rPr>
          <w:rFonts w:cstheme="minorHAnsi"/>
          <w:sz w:val="24"/>
          <w:szCs w:val="24"/>
        </w:rPr>
        <w:t xml:space="preserve">Sian O’Callaghan but because the confession he was not charged with </w:t>
      </w:r>
      <w:r w:rsidR="000D223A" w:rsidRPr="00F63A8B">
        <w:rPr>
          <w:rFonts w:cstheme="minorHAnsi"/>
          <w:sz w:val="24"/>
          <w:szCs w:val="24"/>
        </w:rPr>
        <w:t xml:space="preserve">the murder of Becky Godden as the evidence was </w:t>
      </w:r>
      <w:r w:rsidR="00B126F4" w:rsidRPr="00F63A8B">
        <w:rPr>
          <w:rFonts w:cstheme="minorHAnsi"/>
          <w:sz w:val="24"/>
          <w:szCs w:val="24"/>
        </w:rPr>
        <w:t>inadmissible (</w:t>
      </w:r>
      <w:r w:rsidR="00A5109A" w:rsidRPr="00F63A8B">
        <w:rPr>
          <w:rFonts w:cstheme="minorHAnsi"/>
          <w:color w:val="000000"/>
          <w:sz w:val="24"/>
          <w:szCs w:val="24"/>
          <w:shd w:val="clear" w:color="auto" w:fill="FFFFFF"/>
        </w:rPr>
        <w:t>Lewis, 2017</w:t>
      </w:r>
      <w:r w:rsidR="00B126F4" w:rsidRPr="00F63A8B">
        <w:rPr>
          <w:rFonts w:cstheme="minorHAnsi"/>
          <w:sz w:val="24"/>
          <w:szCs w:val="24"/>
        </w:rPr>
        <w:t>). This breach of code C of PACE should hav</w:t>
      </w:r>
      <w:r w:rsidR="0002289B" w:rsidRPr="00F63A8B">
        <w:rPr>
          <w:rFonts w:cstheme="minorHAnsi"/>
          <w:sz w:val="24"/>
          <w:szCs w:val="24"/>
        </w:rPr>
        <w:t xml:space="preserve">e got Steve Fulcher fired as he cost the family of Becky Godden </w:t>
      </w:r>
      <w:r w:rsidR="00EE1078" w:rsidRPr="00F63A8B">
        <w:rPr>
          <w:rFonts w:cstheme="minorHAnsi"/>
          <w:sz w:val="24"/>
          <w:szCs w:val="24"/>
        </w:rPr>
        <w:t xml:space="preserve">justice as Christopher did not get sentenced for her murder but </w:t>
      </w:r>
      <w:r w:rsidR="0039662F" w:rsidRPr="00F63A8B">
        <w:rPr>
          <w:rFonts w:cstheme="minorHAnsi"/>
          <w:sz w:val="24"/>
          <w:szCs w:val="24"/>
        </w:rPr>
        <w:t>even though the Independent Police Complaints Commission found he had committed gross misconduct</w:t>
      </w:r>
      <w:r w:rsidR="00EA4DE2" w:rsidRPr="00F63A8B">
        <w:rPr>
          <w:rFonts w:cstheme="minorHAnsi"/>
          <w:sz w:val="24"/>
          <w:szCs w:val="24"/>
        </w:rPr>
        <w:t xml:space="preserve"> he still did not get fired </w:t>
      </w:r>
      <w:r w:rsidR="00F63A8B" w:rsidRPr="00F63A8B">
        <w:rPr>
          <w:rFonts w:cstheme="minorHAnsi"/>
          <w:color w:val="000000"/>
          <w:sz w:val="24"/>
          <w:szCs w:val="24"/>
          <w:shd w:val="clear" w:color="auto" w:fill="FFFFFF"/>
        </w:rPr>
        <w:lastRenderedPageBreak/>
        <w:t>(misconduct, 2013)</w:t>
      </w:r>
      <w:r w:rsidR="00EA4DE2" w:rsidRPr="00F63A8B">
        <w:rPr>
          <w:rFonts w:cstheme="minorHAnsi"/>
          <w:sz w:val="24"/>
          <w:szCs w:val="24"/>
        </w:rPr>
        <w:t>. Many people could say that even though the IPCC got involved</w:t>
      </w:r>
      <w:r w:rsidR="005B5AD6" w:rsidRPr="00F63A8B">
        <w:rPr>
          <w:rFonts w:cstheme="minorHAnsi"/>
          <w:sz w:val="24"/>
          <w:szCs w:val="24"/>
        </w:rPr>
        <w:t xml:space="preserve">, as soon as </w:t>
      </w:r>
      <w:r w:rsidR="009E6440" w:rsidRPr="00F63A8B">
        <w:rPr>
          <w:rFonts w:cstheme="minorHAnsi"/>
          <w:sz w:val="24"/>
          <w:szCs w:val="24"/>
        </w:rPr>
        <w:t xml:space="preserve">the breach of PACE occurred Steve Fulcher should have been reported by another police </w:t>
      </w:r>
      <w:r w:rsidR="00A731D6" w:rsidRPr="00F63A8B">
        <w:rPr>
          <w:rFonts w:cstheme="minorHAnsi"/>
          <w:sz w:val="24"/>
          <w:szCs w:val="24"/>
        </w:rPr>
        <w:t>officer,</w:t>
      </w:r>
      <w:r w:rsidR="009E6440" w:rsidRPr="00F63A8B">
        <w:rPr>
          <w:rFonts w:cstheme="minorHAnsi"/>
          <w:sz w:val="24"/>
          <w:szCs w:val="24"/>
        </w:rPr>
        <w:t xml:space="preserve"> but it was not as he got reported by </w:t>
      </w:r>
      <w:r w:rsidR="008776DB" w:rsidRPr="00F63A8B">
        <w:rPr>
          <w:rFonts w:cstheme="minorHAnsi"/>
          <w:sz w:val="24"/>
          <w:szCs w:val="24"/>
        </w:rPr>
        <w:t xml:space="preserve">the father of one of the victims </w:t>
      </w:r>
      <w:r w:rsidR="00A731D6" w:rsidRPr="00F63A8B">
        <w:rPr>
          <w:rFonts w:cstheme="minorHAnsi"/>
          <w:color w:val="000000"/>
          <w:sz w:val="24"/>
          <w:szCs w:val="24"/>
          <w:shd w:val="clear" w:color="auto" w:fill="FFFFFF"/>
        </w:rPr>
        <w:t>(</w:t>
      </w:r>
      <w:r w:rsidR="00042DD4" w:rsidRPr="00F63A8B">
        <w:rPr>
          <w:rFonts w:cstheme="minorHAnsi"/>
          <w:color w:val="000000"/>
          <w:sz w:val="24"/>
          <w:szCs w:val="24"/>
          <w:shd w:val="clear" w:color="auto" w:fill="FFFFFF"/>
        </w:rPr>
        <w:t>Becky Godden's father angry at police for arrest mistake, 2012</w:t>
      </w:r>
      <w:r w:rsidR="00A731D6" w:rsidRPr="00F63A8B">
        <w:rPr>
          <w:rFonts w:cstheme="minorHAnsi"/>
          <w:color w:val="000000"/>
          <w:sz w:val="24"/>
          <w:szCs w:val="24"/>
          <w:shd w:val="clear" w:color="auto" w:fill="FFFFFF"/>
        </w:rPr>
        <w:t>)</w:t>
      </w:r>
      <w:r w:rsidR="008776DB" w:rsidRPr="00F63A8B">
        <w:rPr>
          <w:rFonts w:cstheme="minorHAnsi"/>
          <w:sz w:val="24"/>
          <w:szCs w:val="24"/>
        </w:rPr>
        <w:t xml:space="preserve">, this </w:t>
      </w:r>
      <w:r w:rsidR="00247E8F" w:rsidRPr="00F63A8B">
        <w:rPr>
          <w:rFonts w:cstheme="minorHAnsi"/>
          <w:sz w:val="24"/>
          <w:szCs w:val="24"/>
        </w:rPr>
        <w:t>be</w:t>
      </w:r>
      <w:r w:rsidR="008776DB" w:rsidRPr="00F63A8B">
        <w:rPr>
          <w:rFonts w:cstheme="minorHAnsi"/>
          <w:sz w:val="24"/>
          <w:szCs w:val="24"/>
        </w:rPr>
        <w:t xml:space="preserve"> </w:t>
      </w:r>
      <w:r w:rsidR="00CD1C00" w:rsidRPr="00F63A8B">
        <w:rPr>
          <w:rFonts w:cstheme="minorHAnsi"/>
          <w:sz w:val="24"/>
          <w:szCs w:val="24"/>
        </w:rPr>
        <w:t xml:space="preserve">self-regulation in PACE as lacking. </w:t>
      </w:r>
      <w:r w:rsidR="00B24788" w:rsidRPr="00F63A8B">
        <w:rPr>
          <w:rFonts w:cstheme="minorHAnsi"/>
          <w:sz w:val="24"/>
          <w:szCs w:val="24"/>
        </w:rPr>
        <w:t xml:space="preserve">There is without a doubt that </w:t>
      </w:r>
      <w:r w:rsidR="0020538E" w:rsidRPr="00F63A8B">
        <w:rPr>
          <w:rFonts w:cstheme="minorHAnsi"/>
          <w:sz w:val="24"/>
          <w:szCs w:val="24"/>
        </w:rPr>
        <w:t>PACE 1984</w:t>
      </w:r>
      <w:r w:rsidR="005A2192" w:rsidRPr="00F63A8B">
        <w:rPr>
          <w:rFonts w:cstheme="minorHAnsi"/>
          <w:sz w:val="24"/>
          <w:szCs w:val="24"/>
        </w:rPr>
        <w:t xml:space="preserve"> has been an overall hel</w:t>
      </w:r>
      <w:r w:rsidR="000137D0" w:rsidRPr="00F63A8B">
        <w:rPr>
          <w:rFonts w:cstheme="minorHAnsi"/>
          <w:sz w:val="24"/>
          <w:szCs w:val="24"/>
        </w:rPr>
        <w:t>p</w:t>
      </w:r>
      <w:r w:rsidR="005A2192" w:rsidRPr="00F63A8B">
        <w:rPr>
          <w:rFonts w:cstheme="minorHAnsi"/>
          <w:sz w:val="24"/>
          <w:szCs w:val="24"/>
        </w:rPr>
        <w:t xml:space="preserve"> in red</w:t>
      </w:r>
      <w:r w:rsidR="000137D0" w:rsidRPr="00F63A8B">
        <w:rPr>
          <w:rFonts w:cstheme="minorHAnsi"/>
          <w:sz w:val="24"/>
          <w:szCs w:val="24"/>
        </w:rPr>
        <w:t xml:space="preserve">ucing </w:t>
      </w:r>
      <w:r w:rsidR="00B657E4" w:rsidRPr="00F63A8B">
        <w:rPr>
          <w:rFonts w:cstheme="minorHAnsi"/>
          <w:sz w:val="24"/>
          <w:szCs w:val="24"/>
        </w:rPr>
        <w:t xml:space="preserve">miscarriages </w:t>
      </w:r>
      <w:r w:rsidR="00757230" w:rsidRPr="00F63A8B">
        <w:rPr>
          <w:rFonts w:cstheme="minorHAnsi"/>
          <w:sz w:val="24"/>
          <w:szCs w:val="24"/>
        </w:rPr>
        <w:t>of justice as there are laws and regulations that have been put into place</w:t>
      </w:r>
      <w:r w:rsidR="006D07EE" w:rsidRPr="00F63A8B">
        <w:rPr>
          <w:rFonts w:cstheme="minorHAnsi"/>
          <w:sz w:val="24"/>
          <w:szCs w:val="24"/>
        </w:rPr>
        <w:t xml:space="preserve"> to stop </w:t>
      </w:r>
      <w:r w:rsidR="00EA1B47" w:rsidRPr="00F63A8B">
        <w:rPr>
          <w:rFonts w:cstheme="minorHAnsi"/>
          <w:sz w:val="24"/>
          <w:szCs w:val="24"/>
        </w:rPr>
        <w:t>instances of miscarriages of justice</w:t>
      </w:r>
      <w:r w:rsidR="00D409C2" w:rsidRPr="00F63A8B">
        <w:rPr>
          <w:rFonts w:cstheme="minorHAnsi"/>
          <w:sz w:val="24"/>
          <w:szCs w:val="24"/>
        </w:rPr>
        <w:t>. It</w:t>
      </w:r>
      <w:r w:rsidR="007844C1" w:rsidRPr="00F63A8B">
        <w:rPr>
          <w:rFonts w:cstheme="minorHAnsi"/>
          <w:sz w:val="24"/>
          <w:szCs w:val="24"/>
        </w:rPr>
        <w:t xml:space="preserve"> is clear that when comparing and analysing </w:t>
      </w:r>
      <w:r w:rsidR="004940B4" w:rsidRPr="00F63A8B">
        <w:rPr>
          <w:rFonts w:cstheme="minorHAnsi"/>
          <w:sz w:val="24"/>
          <w:szCs w:val="24"/>
        </w:rPr>
        <w:t>cas</w:t>
      </w:r>
      <w:r w:rsidR="000F1CB5" w:rsidRPr="00F63A8B">
        <w:rPr>
          <w:rFonts w:cstheme="minorHAnsi"/>
          <w:sz w:val="24"/>
          <w:szCs w:val="24"/>
        </w:rPr>
        <w:t xml:space="preserve">es of miscarriages of justice that happened before PACE 1984 </w:t>
      </w:r>
      <w:r w:rsidR="00347252" w:rsidRPr="00F63A8B">
        <w:rPr>
          <w:rFonts w:cstheme="minorHAnsi"/>
          <w:sz w:val="24"/>
          <w:szCs w:val="24"/>
        </w:rPr>
        <w:t xml:space="preserve">they were due to </w:t>
      </w:r>
      <w:r w:rsidR="001A1717" w:rsidRPr="00F63A8B">
        <w:rPr>
          <w:rFonts w:cstheme="minorHAnsi"/>
          <w:sz w:val="24"/>
          <w:szCs w:val="24"/>
        </w:rPr>
        <w:t xml:space="preserve">the actions </w:t>
      </w:r>
      <w:r w:rsidR="004E05D1" w:rsidRPr="00F63A8B">
        <w:rPr>
          <w:rFonts w:cstheme="minorHAnsi"/>
          <w:sz w:val="24"/>
          <w:szCs w:val="24"/>
        </w:rPr>
        <w:t>of the police that</w:t>
      </w:r>
      <w:r w:rsidR="002452A7" w:rsidRPr="00F63A8B">
        <w:rPr>
          <w:rFonts w:cstheme="minorHAnsi"/>
          <w:sz w:val="24"/>
          <w:szCs w:val="24"/>
        </w:rPr>
        <w:t xml:space="preserve"> could have been prevented, as mentioned in the Lesley Molseed case, </w:t>
      </w:r>
      <w:r w:rsidR="006215A3" w:rsidRPr="00F63A8B">
        <w:rPr>
          <w:rFonts w:cstheme="minorHAnsi"/>
          <w:sz w:val="24"/>
          <w:szCs w:val="24"/>
        </w:rPr>
        <w:t>Stefan Kiszko would not have confessed if the interview had been recorded</w:t>
      </w:r>
      <w:r w:rsidR="00930F90" w:rsidRPr="00F63A8B">
        <w:rPr>
          <w:rFonts w:cstheme="minorHAnsi"/>
          <w:sz w:val="24"/>
          <w:szCs w:val="24"/>
        </w:rPr>
        <w:t xml:space="preserve">. </w:t>
      </w:r>
      <w:r w:rsidR="00DE556B" w:rsidRPr="00F63A8B">
        <w:rPr>
          <w:rFonts w:cstheme="minorHAnsi"/>
          <w:sz w:val="24"/>
          <w:szCs w:val="24"/>
        </w:rPr>
        <w:t xml:space="preserve">The </w:t>
      </w:r>
      <w:r w:rsidR="00DB6FE0" w:rsidRPr="00F63A8B">
        <w:rPr>
          <w:rFonts w:cstheme="minorHAnsi"/>
          <w:sz w:val="24"/>
          <w:szCs w:val="24"/>
        </w:rPr>
        <w:t xml:space="preserve">success of PACE expands to how suspects are treated when they are in custody, </w:t>
      </w:r>
      <w:r w:rsidR="00D23EB0" w:rsidRPr="00F63A8B">
        <w:rPr>
          <w:rFonts w:cstheme="minorHAnsi"/>
          <w:sz w:val="24"/>
          <w:szCs w:val="24"/>
        </w:rPr>
        <w:t xml:space="preserve">as there many different types of suspects such as children it is important the police take different approaches to </w:t>
      </w:r>
      <w:r w:rsidR="00852783" w:rsidRPr="00F63A8B">
        <w:rPr>
          <w:rFonts w:cstheme="minorHAnsi"/>
          <w:sz w:val="24"/>
          <w:szCs w:val="24"/>
        </w:rPr>
        <w:t xml:space="preserve">how they deal with suspects, this is where PACE is so successful as previously mentioned when a </w:t>
      </w:r>
      <w:r w:rsidR="00AF458A" w:rsidRPr="00F63A8B">
        <w:rPr>
          <w:rFonts w:cstheme="minorHAnsi"/>
          <w:sz w:val="24"/>
          <w:szCs w:val="24"/>
        </w:rPr>
        <w:t>suspect is under eighteen they will need an</w:t>
      </w:r>
      <w:r w:rsidR="00930F90" w:rsidRPr="00F63A8B">
        <w:rPr>
          <w:rFonts w:cstheme="minorHAnsi"/>
          <w:sz w:val="24"/>
          <w:szCs w:val="24"/>
        </w:rPr>
        <w:t xml:space="preserve"> </w:t>
      </w:r>
      <w:r w:rsidR="00E60AE1" w:rsidRPr="00F63A8B">
        <w:rPr>
          <w:rFonts w:cstheme="minorHAnsi"/>
          <w:sz w:val="24"/>
          <w:szCs w:val="24"/>
        </w:rPr>
        <w:t xml:space="preserve">appropriate adult, this is to make sure that the young person understands what happens and the appropriate adult can monitor to make sure that the young person is not getting taken advantage </w:t>
      </w:r>
      <w:r w:rsidR="00DE0E55" w:rsidRPr="00F63A8B">
        <w:rPr>
          <w:rFonts w:cstheme="minorHAnsi"/>
          <w:sz w:val="24"/>
          <w:szCs w:val="24"/>
        </w:rPr>
        <w:t xml:space="preserve">of them. PACE is successful in </w:t>
      </w:r>
      <w:r w:rsidR="00B8758D" w:rsidRPr="00F63A8B">
        <w:rPr>
          <w:rFonts w:cstheme="minorHAnsi"/>
          <w:sz w:val="24"/>
          <w:szCs w:val="24"/>
        </w:rPr>
        <w:t>prevent the human rights of a suspect are not getting violate which</w:t>
      </w:r>
      <w:r w:rsidR="001F2B25" w:rsidRPr="00F63A8B">
        <w:rPr>
          <w:rFonts w:cstheme="minorHAnsi"/>
          <w:sz w:val="24"/>
          <w:szCs w:val="24"/>
        </w:rPr>
        <w:t xml:space="preserve"> would be</w:t>
      </w:r>
      <w:r w:rsidR="00B8758D" w:rsidRPr="00F63A8B">
        <w:rPr>
          <w:rFonts w:cstheme="minorHAnsi"/>
          <w:sz w:val="24"/>
          <w:szCs w:val="24"/>
        </w:rPr>
        <w:t xml:space="preserve"> a huge miscarriage of justice</w:t>
      </w:r>
      <w:r w:rsidR="001F2B25" w:rsidRPr="00F63A8B">
        <w:rPr>
          <w:rFonts w:cstheme="minorHAnsi"/>
          <w:sz w:val="24"/>
          <w:szCs w:val="24"/>
        </w:rPr>
        <w:t>.</w:t>
      </w:r>
      <w:r w:rsidR="00F6706D" w:rsidRPr="00F63A8B">
        <w:rPr>
          <w:rFonts w:cstheme="minorHAnsi"/>
          <w:sz w:val="24"/>
          <w:szCs w:val="24"/>
        </w:rPr>
        <w:t xml:space="preserve"> </w:t>
      </w:r>
      <w:r w:rsidR="00960D53" w:rsidRPr="00F63A8B">
        <w:rPr>
          <w:rFonts w:cstheme="minorHAnsi"/>
          <w:sz w:val="24"/>
          <w:szCs w:val="24"/>
        </w:rPr>
        <w:t xml:space="preserve">Miscarriages of justice have mostly been prevented </w:t>
      </w:r>
      <w:r w:rsidR="004F0C88" w:rsidRPr="00F63A8B">
        <w:rPr>
          <w:rFonts w:cstheme="minorHAnsi"/>
          <w:sz w:val="24"/>
          <w:szCs w:val="24"/>
        </w:rPr>
        <w:t xml:space="preserve">with the introduction of PACE but with most pieces of </w:t>
      </w:r>
      <w:r w:rsidR="003C603E" w:rsidRPr="00F63A8B">
        <w:rPr>
          <w:rFonts w:cstheme="minorHAnsi"/>
          <w:sz w:val="24"/>
          <w:szCs w:val="24"/>
        </w:rPr>
        <w:t>legislation it has its limits</w:t>
      </w:r>
      <w:r w:rsidR="00415CEF" w:rsidRPr="00F63A8B">
        <w:rPr>
          <w:rFonts w:cstheme="minorHAnsi"/>
          <w:sz w:val="24"/>
          <w:szCs w:val="24"/>
        </w:rPr>
        <w:t xml:space="preserve">, these limits are very important as they can be abused, as previously mentioned one of the limitations of PACE is that </w:t>
      </w:r>
      <w:r w:rsidR="00016588" w:rsidRPr="00F63A8B">
        <w:rPr>
          <w:rFonts w:cstheme="minorHAnsi"/>
          <w:sz w:val="24"/>
          <w:szCs w:val="24"/>
        </w:rPr>
        <w:t xml:space="preserve">personal bias can affect why the police stop and search someone, in </w:t>
      </w:r>
      <w:r w:rsidR="00FE4A72" w:rsidRPr="00F63A8B">
        <w:rPr>
          <w:rFonts w:cstheme="minorHAnsi"/>
          <w:sz w:val="24"/>
          <w:szCs w:val="24"/>
        </w:rPr>
        <w:t>code A of PACE</w:t>
      </w:r>
      <w:r w:rsidR="00016588" w:rsidRPr="00F63A8B">
        <w:rPr>
          <w:rFonts w:cstheme="minorHAnsi"/>
          <w:sz w:val="24"/>
          <w:szCs w:val="24"/>
        </w:rPr>
        <w:t xml:space="preserve"> </w:t>
      </w:r>
      <w:r w:rsidR="00FE4A72" w:rsidRPr="00F63A8B">
        <w:rPr>
          <w:rFonts w:cstheme="minorHAnsi"/>
          <w:sz w:val="24"/>
          <w:szCs w:val="24"/>
        </w:rPr>
        <w:t>a police officer can</w:t>
      </w:r>
      <w:r w:rsidR="008F047C" w:rsidRPr="00F63A8B">
        <w:rPr>
          <w:rFonts w:cstheme="minorHAnsi"/>
          <w:sz w:val="24"/>
          <w:szCs w:val="24"/>
        </w:rPr>
        <w:t xml:space="preserve"> only stop and search someone if they </w:t>
      </w:r>
      <w:r w:rsidR="00ED60DE" w:rsidRPr="00F63A8B">
        <w:rPr>
          <w:rFonts w:cstheme="minorHAnsi"/>
          <w:sz w:val="24"/>
          <w:szCs w:val="24"/>
        </w:rPr>
        <w:t xml:space="preserve">have reasonable grounds to such as if someone looks suspicious but a police officers </w:t>
      </w:r>
      <w:r w:rsidR="00F929A7" w:rsidRPr="00F63A8B">
        <w:rPr>
          <w:rFonts w:cstheme="minorHAnsi"/>
          <w:sz w:val="24"/>
          <w:szCs w:val="24"/>
        </w:rPr>
        <w:t xml:space="preserve">personal biasness could mean that they think a person in the </w:t>
      </w:r>
      <w:r w:rsidR="00A731D6" w:rsidRPr="00F63A8B">
        <w:rPr>
          <w:rFonts w:cstheme="minorHAnsi"/>
          <w:sz w:val="24"/>
          <w:szCs w:val="24"/>
        </w:rPr>
        <w:t>BAM</w:t>
      </w:r>
      <w:r w:rsidR="00F929A7" w:rsidRPr="00F63A8B">
        <w:rPr>
          <w:rFonts w:cstheme="minorHAnsi"/>
          <w:sz w:val="24"/>
          <w:szCs w:val="24"/>
        </w:rPr>
        <w:t xml:space="preserve">E community is suspicious even if they have not done anything. </w:t>
      </w:r>
      <w:r w:rsidR="006766BC" w:rsidRPr="00F63A8B">
        <w:rPr>
          <w:rFonts w:cstheme="minorHAnsi"/>
          <w:sz w:val="24"/>
          <w:szCs w:val="24"/>
        </w:rPr>
        <w:lastRenderedPageBreak/>
        <w:t xml:space="preserve">The second limitation of PACE as mentioned is that PACE rely too much on the police </w:t>
      </w:r>
      <w:r w:rsidR="00834E6D" w:rsidRPr="00F63A8B">
        <w:rPr>
          <w:rFonts w:cstheme="minorHAnsi"/>
          <w:sz w:val="24"/>
          <w:szCs w:val="24"/>
        </w:rPr>
        <w:t xml:space="preserve">reporting incidents instead of a governing body that is not apart of the police, this is a negative thing as if the police do something wrong either some </w:t>
      </w:r>
      <w:r w:rsidR="00B20AF5" w:rsidRPr="00F63A8B">
        <w:rPr>
          <w:rFonts w:cstheme="minorHAnsi"/>
          <w:sz w:val="24"/>
          <w:szCs w:val="24"/>
        </w:rPr>
        <w:t xml:space="preserve">officers will </w:t>
      </w:r>
      <w:r w:rsidR="00605638" w:rsidRPr="00F63A8B">
        <w:rPr>
          <w:rFonts w:cstheme="minorHAnsi"/>
          <w:sz w:val="24"/>
          <w:szCs w:val="24"/>
        </w:rPr>
        <w:t>witness</w:t>
      </w:r>
      <w:r w:rsidR="00B20AF5" w:rsidRPr="00F63A8B">
        <w:rPr>
          <w:rFonts w:cstheme="minorHAnsi"/>
          <w:sz w:val="24"/>
          <w:szCs w:val="24"/>
        </w:rPr>
        <w:t xml:space="preserve"> </w:t>
      </w:r>
      <w:r w:rsidR="001064A9" w:rsidRPr="00F63A8B">
        <w:rPr>
          <w:rFonts w:cstheme="minorHAnsi"/>
          <w:sz w:val="24"/>
          <w:szCs w:val="24"/>
        </w:rPr>
        <w:t>wrongdoing</w:t>
      </w:r>
      <w:r w:rsidR="00B20AF5" w:rsidRPr="00F63A8B">
        <w:rPr>
          <w:rFonts w:cstheme="minorHAnsi"/>
          <w:sz w:val="24"/>
          <w:szCs w:val="24"/>
        </w:rPr>
        <w:t xml:space="preserve"> and will not report it or they will witness it and not realise that what they witnessed goes against PACE. </w:t>
      </w:r>
      <w:r w:rsidR="00696F1D" w:rsidRPr="00F63A8B">
        <w:rPr>
          <w:rFonts w:cstheme="minorHAnsi"/>
          <w:sz w:val="24"/>
          <w:szCs w:val="24"/>
        </w:rPr>
        <w:t xml:space="preserve">Overall PACE is a good piece of legislation as it has had a positive </w:t>
      </w:r>
      <w:r w:rsidR="004E75E8" w:rsidRPr="00F63A8B">
        <w:rPr>
          <w:rFonts w:cstheme="minorHAnsi"/>
          <w:sz w:val="24"/>
          <w:szCs w:val="24"/>
        </w:rPr>
        <w:t xml:space="preserve">impact that has not just affected the police but </w:t>
      </w:r>
      <w:r w:rsidR="00D272B0" w:rsidRPr="00F63A8B">
        <w:rPr>
          <w:rFonts w:cstheme="minorHAnsi"/>
          <w:sz w:val="24"/>
          <w:szCs w:val="24"/>
        </w:rPr>
        <w:t>Britain as a whole</w:t>
      </w:r>
      <w:r w:rsidR="009622DE" w:rsidRPr="00F63A8B">
        <w:rPr>
          <w:rFonts w:cstheme="minorHAnsi"/>
          <w:sz w:val="24"/>
          <w:szCs w:val="24"/>
        </w:rPr>
        <w:t xml:space="preserve">, </w:t>
      </w:r>
      <w:r w:rsidR="00D272B0" w:rsidRPr="00F63A8B">
        <w:rPr>
          <w:rFonts w:cstheme="minorHAnsi"/>
          <w:sz w:val="24"/>
          <w:szCs w:val="24"/>
        </w:rPr>
        <w:t xml:space="preserve">it has prevented miscarriages of justice from happening by implementing </w:t>
      </w:r>
      <w:r w:rsidR="000A2551" w:rsidRPr="00F63A8B">
        <w:rPr>
          <w:rFonts w:cstheme="minorHAnsi"/>
          <w:sz w:val="24"/>
          <w:szCs w:val="24"/>
        </w:rPr>
        <w:t xml:space="preserve">powers that the police have and codes that they </w:t>
      </w:r>
      <w:r w:rsidR="00F058F8" w:rsidRPr="00F63A8B">
        <w:rPr>
          <w:rFonts w:cstheme="minorHAnsi"/>
          <w:sz w:val="24"/>
          <w:szCs w:val="24"/>
        </w:rPr>
        <w:t>must</w:t>
      </w:r>
      <w:r w:rsidR="000A2551" w:rsidRPr="00F63A8B">
        <w:rPr>
          <w:rFonts w:cstheme="minorHAnsi"/>
          <w:sz w:val="24"/>
          <w:szCs w:val="24"/>
        </w:rPr>
        <w:t xml:space="preserve"> follow to make those powers leg</w:t>
      </w:r>
      <w:r w:rsidR="00F058F8" w:rsidRPr="00F63A8B">
        <w:rPr>
          <w:rFonts w:cstheme="minorHAnsi"/>
          <w:sz w:val="24"/>
          <w:szCs w:val="24"/>
        </w:rPr>
        <w:t>a</w:t>
      </w:r>
      <w:r w:rsidR="000A2551" w:rsidRPr="00F63A8B">
        <w:rPr>
          <w:rFonts w:cstheme="minorHAnsi"/>
          <w:sz w:val="24"/>
          <w:szCs w:val="24"/>
        </w:rPr>
        <w:t>l</w:t>
      </w:r>
      <w:r w:rsidR="00F058F8" w:rsidRPr="00F63A8B">
        <w:rPr>
          <w:rFonts w:cstheme="minorHAnsi"/>
          <w:sz w:val="24"/>
          <w:szCs w:val="24"/>
        </w:rPr>
        <w:t>.</w:t>
      </w:r>
      <w:r w:rsidR="004A0574" w:rsidRPr="00F63A8B">
        <w:rPr>
          <w:rFonts w:cstheme="minorHAnsi"/>
          <w:sz w:val="24"/>
          <w:szCs w:val="24"/>
        </w:rPr>
        <w:t xml:space="preserve"> It was a huge step forward </w:t>
      </w:r>
      <w:r w:rsidR="006B293E" w:rsidRPr="00F63A8B">
        <w:rPr>
          <w:rFonts w:cstheme="minorHAnsi"/>
          <w:sz w:val="24"/>
          <w:szCs w:val="24"/>
        </w:rPr>
        <w:t xml:space="preserve">introducing the Police and Criminal Evidence </w:t>
      </w:r>
      <w:r w:rsidR="008A3A3E" w:rsidRPr="00F63A8B">
        <w:rPr>
          <w:rFonts w:cstheme="minorHAnsi"/>
          <w:sz w:val="24"/>
          <w:szCs w:val="24"/>
        </w:rPr>
        <w:t>A</w:t>
      </w:r>
      <w:r w:rsidR="006B293E" w:rsidRPr="00F63A8B">
        <w:rPr>
          <w:rFonts w:cstheme="minorHAnsi"/>
          <w:sz w:val="24"/>
          <w:szCs w:val="24"/>
        </w:rPr>
        <w:t xml:space="preserve">ct but as </w:t>
      </w:r>
      <w:r w:rsidR="008A3A3E" w:rsidRPr="00F63A8B">
        <w:rPr>
          <w:rFonts w:cstheme="minorHAnsi"/>
          <w:sz w:val="24"/>
          <w:szCs w:val="24"/>
        </w:rPr>
        <w:t>policing</w:t>
      </w:r>
      <w:r w:rsidR="000265EF" w:rsidRPr="00F63A8B">
        <w:rPr>
          <w:rFonts w:cstheme="minorHAnsi"/>
          <w:sz w:val="24"/>
          <w:szCs w:val="24"/>
        </w:rPr>
        <w:t xml:space="preserve"> and the UK continues to</w:t>
      </w:r>
      <w:r w:rsidR="008A3A3E" w:rsidRPr="00F63A8B">
        <w:rPr>
          <w:rFonts w:cstheme="minorHAnsi"/>
          <w:sz w:val="24"/>
          <w:szCs w:val="24"/>
        </w:rPr>
        <w:t xml:space="preserve"> evolve the codes of practi</w:t>
      </w:r>
      <w:r w:rsidR="00BB480F" w:rsidRPr="00F63A8B">
        <w:rPr>
          <w:rFonts w:cstheme="minorHAnsi"/>
          <w:sz w:val="24"/>
          <w:szCs w:val="24"/>
        </w:rPr>
        <w:t xml:space="preserve">ce also need to evolve </w:t>
      </w:r>
      <w:r w:rsidR="00610556" w:rsidRPr="00F63A8B">
        <w:rPr>
          <w:rFonts w:cstheme="minorHAnsi"/>
          <w:sz w:val="24"/>
          <w:szCs w:val="24"/>
        </w:rPr>
        <w:t xml:space="preserve">because if they do not then </w:t>
      </w:r>
      <w:r w:rsidR="004149CD" w:rsidRPr="00F63A8B">
        <w:rPr>
          <w:rFonts w:cstheme="minorHAnsi"/>
          <w:sz w:val="24"/>
          <w:szCs w:val="24"/>
        </w:rPr>
        <w:t>PACE will become irrelevant.</w:t>
      </w:r>
      <w:r w:rsidR="00FE4A72" w:rsidRPr="00F63A8B">
        <w:rPr>
          <w:rFonts w:cstheme="minorHAnsi"/>
          <w:sz w:val="24"/>
          <w:szCs w:val="24"/>
        </w:rPr>
        <w:t xml:space="preserve"> </w:t>
      </w:r>
      <w:r w:rsidR="0073673D" w:rsidRPr="00F63A8B">
        <w:rPr>
          <w:rFonts w:cstheme="minorHAnsi"/>
          <w:sz w:val="24"/>
          <w:szCs w:val="24"/>
        </w:rPr>
        <w:t xml:space="preserve"> </w:t>
      </w:r>
      <w:r w:rsidR="00B8758D" w:rsidRPr="00F63A8B">
        <w:rPr>
          <w:rFonts w:cstheme="minorHAnsi"/>
          <w:sz w:val="24"/>
          <w:szCs w:val="24"/>
        </w:rPr>
        <w:t xml:space="preserve"> </w:t>
      </w:r>
      <w:r w:rsidR="00E9059F" w:rsidRPr="00F63A8B">
        <w:rPr>
          <w:rFonts w:cstheme="minorHAnsi"/>
          <w:sz w:val="24"/>
          <w:szCs w:val="24"/>
        </w:rPr>
        <w:t xml:space="preserve">  </w:t>
      </w:r>
    </w:p>
    <w:p w14:paraId="6900A26D" w14:textId="5864229D" w:rsidR="00DA6D8C" w:rsidRDefault="00DA6D8C" w:rsidP="00C17345"/>
    <w:p w14:paraId="1490B3E9" w14:textId="193DF1E5" w:rsidR="00DA6D8C" w:rsidRDefault="00DA6D8C" w:rsidP="00C17345">
      <w:r>
        <w:t>Bibliography:</w:t>
      </w:r>
    </w:p>
    <w:p w14:paraId="13D1BFB5" w14:textId="55BEBD16" w:rsidR="00A97301" w:rsidRPr="00F63A8B" w:rsidRDefault="00A97301"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App.college.police.uk. 2021. </w:t>
      </w:r>
      <w:r w:rsidRPr="00F63A8B">
        <w:rPr>
          <w:rFonts w:cstheme="minorHAnsi"/>
          <w:i/>
          <w:iCs/>
          <w:color w:val="000000"/>
          <w:shd w:val="clear" w:color="auto" w:fill="FFFFFF"/>
        </w:rPr>
        <w:t>Legal basis</w:t>
      </w:r>
      <w:r w:rsidRPr="00F63A8B">
        <w:rPr>
          <w:rFonts w:cstheme="minorHAnsi"/>
          <w:color w:val="000000"/>
          <w:shd w:val="clear" w:color="auto" w:fill="FFFFFF"/>
        </w:rPr>
        <w:t>. [online] Available at: &lt;https://www.app.college.police.uk/app-content/stop-and-search/legal/legal-basis/#powers-requiring-reasonable-grounds-for-suspicion&gt; [Accessed 11 February 2021].</w:t>
      </w:r>
    </w:p>
    <w:p w14:paraId="1168DF52" w14:textId="2EF93234" w:rsidR="000E7286" w:rsidRPr="00F63A8B" w:rsidRDefault="000E7286"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BBC News. 2012. </w:t>
      </w:r>
      <w:r w:rsidRPr="00F63A8B">
        <w:rPr>
          <w:rFonts w:cstheme="minorHAnsi"/>
          <w:i/>
          <w:iCs/>
          <w:color w:val="000000"/>
          <w:shd w:val="clear" w:color="auto" w:fill="FFFFFF"/>
        </w:rPr>
        <w:t>Becky Godden's father angry at police for arrest mistake</w:t>
      </w:r>
      <w:r w:rsidRPr="00F63A8B">
        <w:rPr>
          <w:rFonts w:cstheme="minorHAnsi"/>
          <w:color w:val="000000"/>
          <w:shd w:val="clear" w:color="auto" w:fill="FFFFFF"/>
        </w:rPr>
        <w:t>. [online] Available at: &lt;https://www.bbc.co.uk/news/uk-england-wiltshire-19988242&gt; [Accessed 15 February 2021].</w:t>
      </w:r>
    </w:p>
    <w:p w14:paraId="7AE46F0B" w14:textId="0E01E777" w:rsidR="00D700B3" w:rsidRPr="00F63A8B" w:rsidRDefault="00D700B3"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Citizensadvice.org.uk. 2021. </w:t>
      </w:r>
      <w:r w:rsidRPr="00F63A8B">
        <w:rPr>
          <w:rFonts w:cstheme="minorHAnsi"/>
          <w:i/>
          <w:iCs/>
          <w:color w:val="000000"/>
          <w:shd w:val="clear" w:color="auto" w:fill="FFFFFF"/>
        </w:rPr>
        <w:t>Police powers to stop and search, enter private property and seize goods</w:t>
      </w:r>
      <w:r w:rsidRPr="00F63A8B">
        <w:rPr>
          <w:rFonts w:cstheme="minorHAnsi"/>
          <w:color w:val="000000"/>
          <w:shd w:val="clear" w:color="auto" w:fill="FFFFFF"/>
        </w:rPr>
        <w:t>. [online] Available at: &lt;https://www.citizensadvice.org.uk/scotland/law-and-courts/legal-system-s/police-s/police-powers-to-stop-and-search-enter-private-property-and-seize-goods-s/&gt; [Accessed 12 February 2021].</w:t>
      </w:r>
    </w:p>
    <w:p w14:paraId="7A1970C8" w14:textId="5784DB0C" w:rsidR="0049347E" w:rsidRPr="00F63A8B" w:rsidRDefault="0049347E"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Day, L., 2012. https://www.wiltsglosstandard.co.uk/news/9997351.killer-cabbie-led-police-to-body-of-becky-godden-edwards-but-may-never-face-trial/. </w:t>
      </w:r>
      <w:r w:rsidRPr="00F63A8B">
        <w:rPr>
          <w:rFonts w:cstheme="minorHAnsi"/>
          <w:i/>
          <w:iCs/>
          <w:color w:val="000000"/>
          <w:shd w:val="clear" w:color="auto" w:fill="FFFFFF"/>
        </w:rPr>
        <w:t xml:space="preserve">Wilts and Gloucestershire </w:t>
      </w:r>
      <w:r w:rsidRPr="00F63A8B">
        <w:rPr>
          <w:rFonts w:cstheme="minorHAnsi"/>
          <w:i/>
          <w:iCs/>
          <w:color w:val="000000"/>
          <w:shd w:val="clear" w:color="auto" w:fill="FFFFFF"/>
        </w:rPr>
        <w:lastRenderedPageBreak/>
        <w:t>standard</w:t>
      </w:r>
      <w:r w:rsidRPr="00F63A8B">
        <w:rPr>
          <w:rFonts w:cstheme="minorHAnsi"/>
          <w:color w:val="000000"/>
          <w:shd w:val="clear" w:color="auto" w:fill="FFFFFF"/>
        </w:rPr>
        <w:t>, [online] Available at: &lt;https://www.wiltsglosstandard.co.uk/news/9997351.killer-cabbie-led-police-to-body-of-becky-godden-edwards-but-may-never-face-trial/&gt; [Accessed 15 February 2021].</w:t>
      </w:r>
    </w:p>
    <w:p w14:paraId="7F5E3616" w14:textId="394342FA" w:rsidR="00077718" w:rsidRPr="00F63A8B" w:rsidRDefault="00077718"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Delsol, R. and Shiner, M., 2006. Regulating stop and search: a challenge for police and community relations in England and Wales. </w:t>
      </w:r>
      <w:r w:rsidRPr="00F63A8B">
        <w:rPr>
          <w:rFonts w:cstheme="minorHAnsi"/>
          <w:i/>
          <w:iCs/>
          <w:color w:val="000000"/>
          <w:shd w:val="clear" w:color="auto" w:fill="FFFFFF"/>
        </w:rPr>
        <w:t>Critical Criminology</w:t>
      </w:r>
      <w:r w:rsidRPr="00F63A8B">
        <w:rPr>
          <w:rFonts w:cstheme="minorHAnsi"/>
          <w:color w:val="000000"/>
          <w:shd w:val="clear" w:color="auto" w:fill="FFFFFF"/>
        </w:rPr>
        <w:t>, 14(3), pp.241-263.</w:t>
      </w:r>
    </w:p>
    <w:p w14:paraId="646D3A19" w14:textId="69E92C43" w:rsidR="002C413E" w:rsidRPr="00F63A8B" w:rsidRDefault="002C413E"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Dodd, V., 2019. Met police 'disproportionately' use stop and search powers on black people. </w:t>
      </w:r>
      <w:r w:rsidRPr="00F63A8B">
        <w:rPr>
          <w:rFonts w:cstheme="minorHAnsi"/>
          <w:i/>
          <w:iCs/>
          <w:color w:val="000000"/>
          <w:shd w:val="clear" w:color="auto" w:fill="FFFFFF"/>
        </w:rPr>
        <w:t>The Guardian</w:t>
      </w:r>
      <w:r w:rsidRPr="00F63A8B">
        <w:rPr>
          <w:rFonts w:cstheme="minorHAnsi"/>
          <w:color w:val="000000"/>
          <w:shd w:val="clear" w:color="auto" w:fill="FFFFFF"/>
        </w:rPr>
        <w:t>, [online] Available at: &lt;https://www.theguardian.com/law/2019/jan/26/met-police-disproportionately-use-stop-and-search-powers-on-black-people&gt; [Accessed 12 February 2021].</w:t>
      </w:r>
    </w:p>
    <w:p w14:paraId="108CF4A2" w14:textId="46AFDCE1" w:rsidR="00CB6C9F" w:rsidRPr="00F63A8B" w:rsidRDefault="00CB6C9F"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GOV.UK. 2021. </w:t>
      </w:r>
      <w:r w:rsidRPr="00F63A8B">
        <w:rPr>
          <w:rFonts w:cstheme="minorHAnsi"/>
          <w:i/>
          <w:iCs/>
          <w:color w:val="000000"/>
          <w:shd w:val="clear" w:color="auto" w:fill="FFFFFF"/>
        </w:rPr>
        <w:t>Police and Criminal Evidence Act 1984 (PACE) codes of practice</w:t>
      </w:r>
      <w:r w:rsidRPr="00F63A8B">
        <w:rPr>
          <w:rFonts w:cstheme="minorHAnsi"/>
          <w:color w:val="000000"/>
          <w:shd w:val="clear" w:color="auto" w:fill="FFFFFF"/>
        </w:rPr>
        <w:t>. [online] Available at: &lt;https://www.gov.uk/guidance/police-and-criminal-evidence-act-1984-pace-codes-of-practice&gt; [Accessed 11 February 2021].</w:t>
      </w:r>
    </w:p>
    <w:p w14:paraId="63B983DF" w14:textId="6B06FBAF" w:rsidR="0014601E" w:rsidRPr="00F63A8B" w:rsidRDefault="0014601E"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Home Office, 2015. </w:t>
      </w:r>
      <w:r w:rsidRPr="00F63A8B">
        <w:rPr>
          <w:rFonts w:cstheme="minorHAnsi"/>
          <w:i/>
          <w:iCs/>
          <w:color w:val="000000"/>
          <w:shd w:val="clear" w:color="auto" w:fill="FFFFFF"/>
        </w:rPr>
        <w:t>PACE Code A 2015</w:t>
      </w:r>
      <w:r w:rsidRPr="00F63A8B">
        <w:rPr>
          <w:rFonts w:cstheme="minorHAnsi"/>
          <w:color w:val="000000"/>
          <w:shd w:val="clear" w:color="auto" w:fill="FFFFFF"/>
        </w:rPr>
        <w:t>.</w:t>
      </w:r>
    </w:p>
    <w:p w14:paraId="05F26BB4" w14:textId="611A780A" w:rsidR="008E6892" w:rsidRPr="00F63A8B" w:rsidRDefault="008E6892"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Home office, 2016. </w:t>
      </w:r>
      <w:r w:rsidRPr="00F63A8B">
        <w:rPr>
          <w:rFonts w:cstheme="minorHAnsi"/>
          <w:i/>
          <w:iCs/>
          <w:color w:val="000000"/>
          <w:shd w:val="clear" w:color="auto" w:fill="FFFFFF"/>
        </w:rPr>
        <w:t>CODE E Revised Code of Practice on Audio Recording Interviews with Suspects</w:t>
      </w:r>
      <w:r w:rsidRPr="00F63A8B">
        <w:rPr>
          <w:rFonts w:cstheme="minorHAnsi"/>
          <w:color w:val="000000"/>
          <w:shd w:val="clear" w:color="auto" w:fill="FFFFFF"/>
        </w:rPr>
        <w:t>. pp.7-10.</w:t>
      </w:r>
    </w:p>
    <w:p w14:paraId="4F7C0BEC" w14:textId="5CF9F17A" w:rsidR="00A7561D" w:rsidRPr="00F63A8B" w:rsidRDefault="00A7561D"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Home Office, 2019. </w:t>
      </w:r>
      <w:r w:rsidRPr="00F63A8B">
        <w:rPr>
          <w:rFonts w:cstheme="minorHAnsi"/>
          <w:i/>
          <w:iCs/>
          <w:color w:val="000000"/>
          <w:shd w:val="clear" w:color="auto" w:fill="FFFFFF"/>
        </w:rPr>
        <w:t>CODE C Revised Code of Practice for the detention, treatment and questioning of persons by Police Offcers</w:t>
      </w:r>
      <w:r w:rsidRPr="00F63A8B">
        <w:rPr>
          <w:rFonts w:cstheme="minorHAnsi"/>
          <w:color w:val="000000"/>
          <w:shd w:val="clear" w:color="auto" w:fill="FFFFFF"/>
        </w:rPr>
        <w:t>. pp.14-23.</w:t>
      </w:r>
    </w:p>
    <w:p w14:paraId="7BB1C6D5" w14:textId="1567B74E" w:rsidR="00374532" w:rsidRPr="00F63A8B" w:rsidRDefault="00374532"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Jessiman, T. and Cameron, A., 2017. The role of the appropriate adult in supporting vulnerable adults in custody: Comparing the perspectives of service users and service providers. </w:t>
      </w:r>
      <w:r w:rsidRPr="00F63A8B">
        <w:rPr>
          <w:rFonts w:cstheme="minorHAnsi"/>
          <w:i/>
          <w:iCs/>
          <w:color w:val="000000"/>
          <w:shd w:val="clear" w:color="auto" w:fill="FFFFFF"/>
        </w:rPr>
        <w:t>British Journal of Learning Disabilities</w:t>
      </w:r>
      <w:r w:rsidRPr="00F63A8B">
        <w:rPr>
          <w:rFonts w:cstheme="minorHAnsi"/>
          <w:color w:val="000000"/>
          <w:shd w:val="clear" w:color="auto" w:fill="FFFFFF"/>
        </w:rPr>
        <w:t>, 45(4), pp.246-252.</w:t>
      </w:r>
    </w:p>
    <w:p w14:paraId="1FBFC5AE" w14:textId="5A50829F" w:rsidR="00FF7AA1" w:rsidRPr="00F63A8B" w:rsidRDefault="00FF7AA1"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Law, I., 2015. Scarman Report, The. </w:t>
      </w:r>
      <w:r w:rsidRPr="00F63A8B">
        <w:rPr>
          <w:rFonts w:cstheme="minorHAnsi"/>
          <w:i/>
          <w:iCs/>
          <w:color w:val="000000"/>
          <w:shd w:val="clear" w:color="auto" w:fill="FFFFFF"/>
        </w:rPr>
        <w:t>The Wiley Blackwell Encyclopedia of Race, Ethnicity, and Nationalism</w:t>
      </w:r>
      <w:r w:rsidRPr="00F63A8B">
        <w:rPr>
          <w:rFonts w:cstheme="minorHAnsi"/>
          <w:color w:val="000000"/>
          <w:shd w:val="clear" w:color="auto" w:fill="FFFFFF"/>
        </w:rPr>
        <w:t>, pp.1-2.</w:t>
      </w:r>
    </w:p>
    <w:p w14:paraId="5DAFF89C" w14:textId="57BFE887" w:rsidR="00C14B48" w:rsidRPr="00F63A8B" w:rsidRDefault="00C14B48"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Lewis, T., 2017. ‘How I caught a serial killer – and lost my career in the police’. </w:t>
      </w:r>
      <w:r w:rsidRPr="00F63A8B">
        <w:rPr>
          <w:rFonts w:cstheme="minorHAnsi"/>
          <w:i/>
          <w:iCs/>
          <w:color w:val="000000"/>
          <w:shd w:val="clear" w:color="auto" w:fill="FFFFFF"/>
        </w:rPr>
        <w:t>The Guardian</w:t>
      </w:r>
      <w:r w:rsidRPr="00F63A8B">
        <w:rPr>
          <w:rFonts w:cstheme="minorHAnsi"/>
          <w:color w:val="000000"/>
          <w:shd w:val="clear" w:color="auto" w:fill="FFFFFF"/>
        </w:rPr>
        <w:t>, [online] Available at: &lt;https://www.theguardian.com/global/2017/jun/25/catching-a-serial-killer-stephen-fulcher-police&gt; [Accessed 16 February 2021].</w:t>
      </w:r>
    </w:p>
    <w:p w14:paraId="66EAF55B" w14:textId="3C911488" w:rsidR="00BA6100" w:rsidRPr="00F63A8B" w:rsidRDefault="00BA6100"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lastRenderedPageBreak/>
        <w:t>Mcsmith, A., 2007. Miscarriage of justice corrected as jury finds man guilty of murder. </w:t>
      </w:r>
      <w:r w:rsidRPr="00F63A8B">
        <w:rPr>
          <w:rFonts w:cstheme="minorHAnsi"/>
          <w:i/>
          <w:iCs/>
          <w:color w:val="000000"/>
          <w:shd w:val="clear" w:color="auto" w:fill="FFFFFF"/>
        </w:rPr>
        <w:t>Independent</w:t>
      </w:r>
      <w:r w:rsidRPr="00F63A8B">
        <w:rPr>
          <w:rFonts w:cstheme="minorHAnsi"/>
          <w:color w:val="000000"/>
          <w:shd w:val="clear" w:color="auto" w:fill="FFFFFF"/>
        </w:rPr>
        <w:t>,.</w:t>
      </w:r>
    </w:p>
    <w:p w14:paraId="24CD8577" w14:textId="57CFE63B" w:rsidR="00F63A8B" w:rsidRPr="00F63A8B" w:rsidRDefault="00F63A8B"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misconduct, I., 2013. </w:t>
      </w:r>
      <w:r w:rsidRPr="00F63A8B">
        <w:rPr>
          <w:rFonts w:cstheme="minorHAnsi"/>
          <w:i/>
          <w:iCs/>
          <w:color w:val="000000"/>
          <w:shd w:val="clear" w:color="auto" w:fill="FFFFFF"/>
        </w:rPr>
        <w:t>IPCC investigation into Detective Superintendent Steve Fulcher finds a case for gross misconduct | Independent Office for Police Conduct (IOPC - formerly IPCC)</w:t>
      </w:r>
      <w:r w:rsidRPr="00F63A8B">
        <w:rPr>
          <w:rFonts w:cstheme="minorHAnsi"/>
          <w:color w:val="000000"/>
          <w:shd w:val="clear" w:color="auto" w:fill="FFFFFF"/>
        </w:rPr>
        <w:t>. [online] Wired-gov.net. Available at: &lt;https://www.wired-gov.net/wg/wg-news-1.nsf/0/79FE8F9E2A47B84380257BE100537269?OpenDocument&gt; [Accessed 15 February 2021].</w:t>
      </w:r>
    </w:p>
    <w:p w14:paraId="3BC109FE" w14:textId="53439695" w:rsidR="00110639" w:rsidRPr="00F63A8B" w:rsidRDefault="00110639"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Mylonaki, E. and Burton, T., 2010. A Critique of the Deficiencies in the Regulation of Contemporary Police Powers of Detention and Questioning in England and Wales. </w:t>
      </w:r>
      <w:r w:rsidRPr="00F63A8B">
        <w:rPr>
          <w:rFonts w:cstheme="minorHAnsi"/>
          <w:i/>
          <w:iCs/>
          <w:color w:val="000000"/>
          <w:shd w:val="clear" w:color="auto" w:fill="FFFFFF"/>
        </w:rPr>
        <w:t>The Police Journal: Theory, Practice and Principles</w:t>
      </w:r>
      <w:r w:rsidRPr="00F63A8B">
        <w:rPr>
          <w:rFonts w:cstheme="minorHAnsi"/>
          <w:color w:val="000000"/>
          <w:shd w:val="clear" w:color="auto" w:fill="FFFFFF"/>
        </w:rPr>
        <w:t>, 83(1), pp.61-79.</w:t>
      </w:r>
    </w:p>
    <w:p w14:paraId="13D26B32" w14:textId="2AFC4D2E" w:rsidR="003E6A61" w:rsidRPr="00F63A8B" w:rsidRDefault="003E6A61"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Office for National Statistics, 2011. </w:t>
      </w:r>
      <w:r w:rsidRPr="00F63A8B">
        <w:rPr>
          <w:rFonts w:cstheme="minorHAnsi"/>
          <w:i/>
          <w:iCs/>
          <w:color w:val="000000"/>
          <w:shd w:val="clear" w:color="auto" w:fill="FFFFFF"/>
        </w:rPr>
        <w:t>Regional ethnic diversity</w:t>
      </w:r>
      <w:r w:rsidRPr="00F63A8B">
        <w:rPr>
          <w:rFonts w:cstheme="minorHAnsi"/>
          <w:color w:val="000000"/>
          <w:shd w:val="clear" w:color="auto" w:fill="FFFFFF"/>
        </w:rPr>
        <w:t>.</w:t>
      </w:r>
    </w:p>
    <w:p w14:paraId="78758F44" w14:textId="6F61A893" w:rsidR="00DA6D8C" w:rsidRPr="00F63A8B" w:rsidRDefault="000F5923"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The Police Foundation, 2012. </w:t>
      </w:r>
      <w:r w:rsidRPr="00F63A8B">
        <w:rPr>
          <w:rFonts w:cstheme="minorHAnsi"/>
          <w:i/>
          <w:iCs/>
          <w:color w:val="000000"/>
          <w:shd w:val="clear" w:color="auto" w:fill="FFFFFF"/>
        </w:rPr>
        <w:t>Stop and Search</w:t>
      </w:r>
      <w:r w:rsidRPr="00F63A8B">
        <w:rPr>
          <w:rFonts w:cstheme="minorHAnsi"/>
          <w:color w:val="000000"/>
          <w:shd w:val="clear" w:color="auto" w:fill="FFFFFF"/>
        </w:rPr>
        <w:t>. The Briefing. [online] The Police Foundation, pp.1-9. Available at: &lt;http://www.police-foundation.org.uk/2017/wp-content/uploads/2017/08/stop_and_search_briefing.pdf&gt; [Accessed 11 February 2021].</w:t>
      </w:r>
    </w:p>
    <w:p w14:paraId="172CA0ED" w14:textId="0EFC0950" w:rsidR="000F5923" w:rsidRPr="00F63A8B" w:rsidRDefault="006D20EB"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Quirk, H., 2007. Identifying Miscarriages of Justice: Why Innocence in the UK is Not the Answer. </w:t>
      </w:r>
      <w:r w:rsidRPr="00F63A8B">
        <w:rPr>
          <w:rFonts w:cstheme="minorHAnsi"/>
          <w:i/>
          <w:iCs/>
          <w:color w:val="000000"/>
          <w:shd w:val="clear" w:color="auto" w:fill="FFFFFF"/>
        </w:rPr>
        <w:t>Modern Law Review</w:t>
      </w:r>
      <w:r w:rsidRPr="00F63A8B">
        <w:rPr>
          <w:rFonts w:cstheme="minorHAnsi"/>
          <w:color w:val="000000"/>
          <w:shd w:val="clear" w:color="auto" w:fill="FFFFFF"/>
        </w:rPr>
        <w:t>, 70(5), pp.759-777.</w:t>
      </w:r>
    </w:p>
    <w:p w14:paraId="75FE057F" w14:textId="7D071F19" w:rsidR="00C04B1B" w:rsidRPr="00F63A8B" w:rsidRDefault="00C04B1B"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Robinson, A., 2020. The worst miscarriage of all time' - how a botched West Yorkshire police investigation put an innocent man in jail for 16 years. </w:t>
      </w:r>
      <w:r w:rsidRPr="00F63A8B">
        <w:rPr>
          <w:rFonts w:cstheme="minorHAnsi"/>
          <w:i/>
          <w:iCs/>
          <w:color w:val="000000"/>
          <w:shd w:val="clear" w:color="auto" w:fill="FFFFFF"/>
        </w:rPr>
        <w:t>The Yorkshire Live</w:t>
      </w:r>
      <w:r w:rsidRPr="00F63A8B">
        <w:rPr>
          <w:rFonts w:cstheme="minorHAnsi"/>
          <w:color w:val="000000"/>
          <w:shd w:val="clear" w:color="auto" w:fill="FFFFFF"/>
        </w:rPr>
        <w:t>, [online] Available at: &lt;http://The worst miscarriage of all time' - how a botched West Yorkshire police investigation put an innocent man in jail for 16 years&gt; [Accessed 13 February 2021].</w:t>
      </w:r>
    </w:p>
    <w:p w14:paraId="1540F087" w14:textId="49DCD0E3" w:rsidR="00605638" w:rsidRPr="00F63A8B" w:rsidRDefault="00605638"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Skinns, L., Sorsby, A. and Rice, L., 2020. “Treat them as a human being”: dignity in police detention and its implications for ‘good’ police custody. </w:t>
      </w:r>
      <w:r w:rsidRPr="00F63A8B">
        <w:rPr>
          <w:rFonts w:cstheme="minorHAnsi"/>
          <w:i/>
          <w:iCs/>
          <w:color w:val="000000"/>
          <w:shd w:val="clear" w:color="auto" w:fill="FFFFFF"/>
        </w:rPr>
        <w:t>The British Journal of Criminology</w:t>
      </w:r>
      <w:r w:rsidRPr="00F63A8B">
        <w:rPr>
          <w:rFonts w:cstheme="minorHAnsi"/>
          <w:color w:val="000000"/>
          <w:shd w:val="clear" w:color="auto" w:fill="FFFFFF"/>
        </w:rPr>
        <w:t>,.</w:t>
      </w:r>
    </w:p>
    <w:p w14:paraId="37466F94" w14:textId="3FCBC77F" w:rsidR="00CB297D" w:rsidRPr="00F63A8B" w:rsidRDefault="00CB297D" w:rsidP="00F63A8B">
      <w:pPr>
        <w:pStyle w:val="ListParagraph"/>
        <w:numPr>
          <w:ilvl w:val="0"/>
          <w:numId w:val="1"/>
        </w:numPr>
        <w:spacing w:line="480" w:lineRule="auto"/>
        <w:rPr>
          <w:rFonts w:cstheme="minorHAnsi"/>
          <w:sz w:val="24"/>
          <w:szCs w:val="24"/>
        </w:rPr>
      </w:pPr>
      <w:r w:rsidRPr="00F63A8B">
        <w:rPr>
          <w:rFonts w:cstheme="minorHAnsi"/>
          <w:i/>
          <w:iCs/>
          <w:color w:val="000000"/>
          <w:shd w:val="clear" w:color="auto" w:fill="FFFFFF"/>
        </w:rPr>
        <w:t>Stephensons</w:t>
      </w:r>
      <w:r w:rsidRPr="00F63A8B">
        <w:rPr>
          <w:rFonts w:cstheme="minorHAnsi"/>
          <w:color w:val="000000"/>
          <w:shd w:val="clear" w:color="auto" w:fill="FFFFFF"/>
        </w:rPr>
        <w:t>, 2021. How long can the police hold you for questioning?. Available at: &lt;https://www.stephensons.co.uk/site/blog/criminal-justice-blog/how-long-can-the-police-hold-you-for-questioning&gt; [Accessed 15 February 2021].</w:t>
      </w:r>
    </w:p>
    <w:p w14:paraId="554846FC" w14:textId="4E6106C0" w:rsidR="006078F0" w:rsidRPr="00F63A8B" w:rsidRDefault="006078F0"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lastRenderedPageBreak/>
        <w:t>Storey, K., 2014. https://www.manchestereveningnews.co.uk/news/greater-manchester-news/article-ronald-castrees-murder-lesley-7831883. </w:t>
      </w:r>
      <w:r w:rsidRPr="00F63A8B">
        <w:rPr>
          <w:rFonts w:cstheme="minorHAnsi"/>
          <w:i/>
          <w:iCs/>
          <w:color w:val="000000"/>
          <w:shd w:val="clear" w:color="auto" w:fill="FFFFFF"/>
        </w:rPr>
        <w:t>Manchester Evening News</w:t>
      </w:r>
      <w:r w:rsidRPr="00F63A8B">
        <w:rPr>
          <w:rFonts w:cstheme="minorHAnsi"/>
          <w:color w:val="000000"/>
          <w:shd w:val="clear" w:color="auto" w:fill="FFFFFF"/>
        </w:rPr>
        <w:t>, [online] Available at: &lt;https://www.manchestereveningnews.co.uk/news/greater-manchester-news/article-ronald-castrees-murder-lesley-7831883&gt; [Accessed 12 February 2021].</w:t>
      </w:r>
    </w:p>
    <w:p w14:paraId="7B4CC9F4" w14:textId="6A40C119" w:rsidR="003907E0" w:rsidRPr="00F63A8B" w:rsidRDefault="003907E0" w:rsidP="00F63A8B">
      <w:pPr>
        <w:pStyle w:val="ListParagraph"/>
        <w:numPr>
          <w:ilvl w:val="0"/>
          <w:numId w:val="1"/>
        </w:numPr>
        <w:spacing w:line="480" w:lineRule="auto"/>
        <w:rPr>
          <w:rFonts w:cstheme="minorHAnsi"/>
          <w:sz w:val="24"/>
          <w:szCs w:val="24"/>
        </w:rPr>
      </w:pPr>
      <w:r w:rsidRPr="00F63A8B">
        <w:rPr>
          <w:rFonts w:cstheme="minorHAnsi"/>
          <w:color w:val="000000"/>
          <w:shd w:val="clear" w:color="auto" w:fill="FFFFFF"/>
        </w:rPr>
        <w:t>Policeconduct.gov.uk. 2018. </w:t>
      </w:r>
      <w:r w:rsidRPr="00F63A8B">
        <w:rPr>
          <w:rFonts w:cstheme="minorHAnsi"/>
          <w:i/>
          <w:iCs/>
          <w:color w:val="000000"/>
          <w:shd w:val="clear" w:color="auto" w:fill="FFFFFF"/>
        </w:rPr>
        <w:t>Who we are | Independent Office for Police Conduct</w:t>
      </w:r>
      <w:r w:rsidRPr="00F63A8B">
        <w:rPr>
          <w:rFonts w:cstheme="minorHAnsi"/>
          <w:color w:val="000000"/>
          <w:shd w:val="clear" w:color="auto" w:fill="FFFFFF"/>
        </w:rPr>
        <w:t>. [online] Available at: &lt;https://www.policeconduct.gov.uk/who-we-are&gt; [Accessed 16 February 2021].</w:t>
      </w:r>
    </w:p>
    <w:sectPr w:rsidR="003907E0" w:rsidRPr="00F63A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D6EB5"/>
    <w:multiLevelType w:val="hybridMultilevel"/>
    <w:tmpl w:val="E2EE6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D8A"/>
    <w:rsid w:val="0000038B"/>
    <w:rsid w:val="00000E37"/>
    <w:rsid w:val="00010224"/>
    <w:rsid w:val="00010EA2"/>
    <w:rsid w:val="00012CBE"/>
    <w:rsid w:val="000137D0"/>
    <w:rsid w:val="000154DA"/>
    <w:rsid w:val="00016588"/>
    <w:rsid w:val="0001689C"/>
    <w:rsid w:val="0002289B"/>
    <w:rsid w:val="000265EF"/>
    <w:rsid w:val="00035986"/>
    <w:rsid w:val="00035CD8"/>
    <w:rsid w:val="00036DD1"/>
    <w:rsid w:val="0004116D"/>
    <w:rsid w:val="00042DD4"/>
    <w:rsid w:val="00044C97"/>
    <w:rsid w:val="00053C3E"/>
    <w:rsid w:val="000720DD"/>
    <w:rsid w:val="00077718"/>
    <w:rsid w:val="000831AF"/>
    <w:rsid w:val="0008751E"/>
    <w:rsid w:val="000A018C"/>
    <w:rsid w:val="000A2551"/>
    <w:rsid w:val="000B4000"/>
    <w:rsid w:val="000C72F7"/>
    <w:rsid w:val="000D223A"/>
    <w:rsid w:val="000D2F55"/>
    <w:rsid w:val="000E1459"/>
    <w:rsid w:val="000E3ECD"/>
    <w:rsid w:val="000E7286"/>
    <w:rsid w:val="000F1CB5"/>
    <w:rsid w:val="000F1D7B"/>
    <w:rsid w:val="000F218B"/>
    <w:rsid w:val="000F5923"/>
    <w:rsid w:val="001015CD"/>
    <w:rsid w:val="001058AB"/>
    <w:rsid w:val="001064A9"/>
    <w:rsid w:val="00110639"/>
    <w:rsid w:val="00110BB5"/>
    <w:rsid w:val="001127E6"/>
    <w:rsid w:val="00112AC2"/>
    <w:rsid w:val="0011370B"/>
    <w:rsid w:val="0012302A"/>
    <w:rsid w:val="00123FF9"/>
    <w:rsid w:val="00133D2D"/>
    <w:rsid w:val="00137D81"/>
    <w:rsid w:val="001408B8"/>
    <w:rsid w:val="00140B3F"/>
    <w:rsid w:val="00140E6C"/>
    <w:rsid w:val="0014601E"/>
    <w:rsid w:val="00147D62"/>
    <w:rsid w:val="00171AC4"/>
    <w:rsid w:val="001739AE"/>
    <w:rsid w:val="00175684"/>
    <w:rsid w:val="00187D51"/>
    <w:rsid w:val="00190850"/>
    <w:rsid w:val="00192497"/>
    <w:rsid w:val="001974D9"/>
    <w:rsid w:val="001A1717"/>
    <w:rsid w:val="001A500A"/>
    <w:rsid w:val="001A5646"/>
    <w:rsid w:val="001A7C9F"/>
    <w:rsid w:val="001B3C2E"/>
    <w:rsid w:val="001C3AEA"/>
    <w:rsid w:val="001C446E"/>
    <w:rsid w:val="001D504A"/>
    <w:rsid w:val="001D5BA9"/>
    <w:rsid w:val="001E0B9E"/>
    <w:rsid w:val="001E14DA"/>
    <w:rsid w:val="001E1BE8"/>
    <w:rsid w:val="001F2B25"/>
    <w:rsid w:val="001F45C1"/>
    <w:rsid w:val="001F4909"/>
    <w:rsid w:val="00202CCF"/>
    <w:rsid w:val="0020363B"/>
    <w:rsid w:val="0020538E"/>
    <w:rsid w:val="00205DF5"/>
    <w:rsid w:val="00206E51"/>
    <w:rsid w:val="002115BC"/>
    <w:rsid w:val="00211EC4"/>
    <w:rsid w:val="002152A0"/>
    <w:rsid w:val="00216AB1"/>
    <w:rsid w:val="0022513E"/>
    <w:rsid w:val="002278E9"/>
    <w:rsid w:val="002331F6"/>
    <w:rsid w:val="00244559"/>
    <w:rsid w:val="002452A7"/>
    <w:rsid w:val="00247E8F"/>
    <w:rsid w:val="00251007"/>
    <w:rsid w:val="002627E1"/>
    <w:rsid w:val="00263D33"/>
    <w:rsid w:val="0027195C"/>
    <w:rsid w:val="00274E01"/>
    <w:rsid w:val="00283595"/>
    <w:rsid w:val="00283C30"/>
    <w:rsid w:val="002913A5"/>
    <w:rsid w:val="002A2984"/>
    <w:rsid w:val="002B2ED5"/>
    <w:rsid w:val="002C20E9"/>
    <w:rsid w:val="002C23DB"/>
    <w:rsid w:val="002C413E"/>
    <w:rsid w:val="002E1434"/>
    <w:rsid w:val="002E2A6B"/>
    <w:rsid w:val="002F01E3"/>
    <w:rsid w:val="002F5E49"/>
    <w:rsid w:val="002F7225"/>
    <w:rsid w:val="00333BD5"/>
    <w:rsid w:val="00335A28"/>
    <w:rsid w:val="00343DD1"/>
    <w:rsid w:val="00347252"/>
    <w:rsid w:val="00356F8A"/>
    <w:rsid w:val="003571B0"/>
    <w:rsid w:val="00364195"/>
    <w:rsid w:val="00365D91"/>
    <w:rsid w:val="00366529"/>
    <w:rsid w:val="00373D74"/>
    <w:rsid w:val="00374532"/>
    <w:rsid w:val="00374B43"/>
    <w:rsid w:val="0038721E"/>
    <w:rsid w:val="003902C7"/>
    <w:rsid w:val="003907E0"/>
    <w:rsid w:val="00393453"/>
    <w:rsid w:val="00394432"/>
    <w:rsid w:val="0039662F"/>
    <w:rsid w:val="003A03D4"/>
    <w:rsid w:val="003B1D7C"/>
    <w:rsid w:val="003C4A79"/>
    <w:rsid w:val="003C603E"/>
    <w:rsid w:val="003D1FA2"/>
    <w:rsid w:val="003E0B34"/>
    <w:rsid w:val="003E62BB"/>
    <w:rsid w:val="003E6A61"/>
    <w:rsid w:val="003E702F"/>
    <w:rsid w:val="003F1689"/>
    <w:rsid w:val="00405694"/>
    <w:rsid w:val="00406AB8"/>
    <w:rsid w:val="00406BB6"/>
    <w:rsid w:val="0040782F"/>
    <w:rsid w:val="00407907"/>
    <w:rsid w:val="004149CD"/>
    <w:rsid w:val="00415CEF"/>
    <w:rsid w:val="00422B25"/>
    <w:rsid w:val="00423B7E"/>
    <w:rsid w:val="00423FF4"/>
    <w:rsid w:val="0042525C"/>
    <w:rsid w:val="00427E4F"/>
    <w:rsid w:val="00433957"/>
    <w:rsid w:val="00451D5A"/>
    <w:rsid w:val="00460824"/>
    <w:rsid w:val="004608C3"/>
    <w:rsid w:val="00461535"/>
    <w:rsid w:val="004629A9"/>
    <w:rsid w:val="00477B7C"/>
    <w:rsid w:val="00481CD7"/>
    <w:rsid w:val="00482494"/>
    <w:rsid w:val="00484EDD"/>
    <w:rsid w:val="00487773"/>
    <w:rsid w:val="00487FF5"/>
    <w:rsid w:val="0049347E"/>
    <w:rsid w:val="00493D4D"/>
    <w:rsid w:val="004940B4"/>
    <w:rsid w:val="004A0574"/>
    <w:rsid w:val="004A2CD2"/>
    <w:rsid w:val="004A32BA"/>
    <w:rsid w:val="004A7BE4"/>
    <w:rsid w:val="004E05D1"/>
    <w:rsid w:val="004E28AC"/>
    <w:rsid w:val="004E75E8"/>
    <w:rsid w:val="004F0C88"/>
    <w:rsid w:val="004F79B0"/>
    <w:rsid w:val="00501179"/>
    <w:rsid w:val="0050143D"/>
    <w:rsid w:val="00505CB2"/>
    <w:rsid w:val="00507C8C"/>
    <w:rsid w:val="00512F7C"/>
    <w:rsid w:val="00517025"/>
    <w:rsid w:val="00520658"/>
    <w:rsid w:val="005244EE"/>
    <w:rsid w:val="00527287"/>
    <w:rsid w:val="00532AD1"/>
    <w:rsid w:val="00534473"/>
    <w:rsid w:val="005419E0"/>
    <w:rsid w:val="0057312D"/>
    <w:rsid w:val="00574000"/>
    <w:rsid w:val="00575F09"/>
    <w:rsid w:val="00584A05"/>
    <w:rsid w:val="00584A13"/>
    <w:rsid w:val="005977C6"/>
    <w:rsid w:val="005A17AB"/>
    <w:rsid w:val="005A2192"/>
    <w:rsid w:val="005B5AD6"/>
    <w:rsid w:val="005C1A6F"/>
    <w:rsid w:val="005D1246"/>
    <w:rsid w:val="005D59AD"/>
    <w:rsid w:val="0060229F"/>
    <w:rsid w:val="00605638"/>
    <w:rsid w:val="00606FF9"/>
    <w:rsid w:val="006078F0"/>
    <w:rsid w:val="00607A65"/>
    <w:rsid w:val="00610556"/>
    <w:rsid w:val="00614550"/>
    <w:rsid w:val="006210F3"/>
    <w:rsid w:val="006215A3"/>
    <w:rsid w:val="006230F5"/>
    <w:rsid w:val="00626DC8"/>
    <w:rsid w:val="006301E9"/>
    <w:rsid w:val="006305F8"/>
    <w:rsid w:val="00632597"/>
    <w:rsid w:val="0063414F"/>
    <w:rsid w:val="00636B9F"/>
    <w:rsid w:val="0063732A"/>
    <w:rsid w:val="006470F3"/>
    <w:rsid w:val="0065785D"/>
    <w:rsid w:val="0066112F"/>
    <w:rsid w:val="00661845"/>
    <w:rsid w:val="00665B12"/>
    <w:rsid w:val="00672579"/>
    <w:rsid w:val="00674D35"/>
    <w:rsid w:val="006766BC"/>
    <w:rsid w:val="00680AE2"/>
    <w:rsid w:val="006869E5"/>
    <w:rsid w:val="00696238"/>
    <w:rsid w:val="00696F1D"/>
    <w:rsid w:val="006A0ECD"/>
    <w:rsid w:val="006A533D"/>
    <w:rsid w:val="006A5581"/>
    <w:rsid w:val="006B25E4"/>
    <w:rsid w:val="006B293E"/>
    <w:rsid w:val="006B4DEE"/>
    <w:rsid w:val="006C23B4"/>
    <w:rsid w:val="006C6579"/>
    <w:rsid w:val="006D0563"/>
    <w:rsid w:val="006D07EE"/>
    <w:rsid w:val="006D20EB"/>
    <w:rsid w:val="006E155C"/>
    <w:rsid w:val="006F0DAF"/>
    <w:rsid w:val="006F3C84"/>
    <w:rsid w:val="006F4044"/>
    <w:rsid w:val="0073673D"/>
    <w:rsid w:val="00757230"/>
    <w:rsid w:val="00762D0C"/>
    <w:rsid w:val="007633F2"/>
    <w:rsid w:val="0077055A"/>
    <w:rsid w:val="00770A5B"/>
    <w:rsid w:val="0077625B"/>
    <w:rsid w:val="00781EBD"/>
    <w:rsid w:val="007844C1"/>
    <w:rsid w:val="0079151D"/>
    <w:rsid w:val="00792E6E"/>
    <w:rsid w:val="007A1737"/>
    <w:rsid w:val="007A1B55"/>
    <w:rsid w:val="007A662C"/>
    <w:rsid w:val="007A7AC9"/>
    <w:rsid w:val="007E5058"/>
    <w:rsid w:val="007E523B"/>
    <w:rsid w:val="00812F3D"/>
    <w:rsid w:val="00826CD7"/>
    <w:rsid w:val="0082712A"/>
    <w:rsid w:val="00834E6D"/>
    <w:rsid w:val="00852783"/>
    <w:rsid w:val="00861CAA"/>
    <w:rsid w:val="008776DB"/>
    <w:rsid w:val="00880144"/>
    <w:rsid w:val="00891E55"/>
    <w:rsid w:val="00896CA2"/>
    <w:rsid w:val="008A3A3E"/>
    <w:rsid w:val="008B1D50"/>
    <w:rsid w:val="008B397B"/>
    <w:rsid w:val="008C535A"/>
    <w:rsid w:val="008C7234"/>
    <w:rsid w:val="008D1300"/>
    <w:rsid w:val="008D1DA4"/>
    <w:rsid w:val="008D3DF0"/>
    <w:rsid w:val="008E4171"/>
    <w:rsid w:val="008E6892"/>
    <w:rsid w:val="008F047C"/>
    <w:rsid w:val="008F0745"/>
    <w:rsid w:val="008F7451"/>
    <w:rsid w:val="00926575"/>
    <w:rsid w:val="00930F90"/>
    <w:rsid w:val="00937798"/>
    <w:rsid w:val="00945209"/>
    <w:rsid w:val="009543B3"/>
    <w:rsid w:val="0095733B"/>
    <w:rsid w:val="00960D53"/>
    <w:rsid w:val="009622DE"/>
    <w:rsid w:val="009713A7"/>
    <w:rsid w:val="009733B0"/>
    <w:rsid w:val="00975333"/>
    <w:rsid w:val="009825F2"/>
    <w:rsid w:val="009874C6"/>
    <w:rsid w:val="00994F94"/>
    <w:rsid w:val="0099698E"/>
    <w:rsid w:val="009A014A"/>
    <w:rsid w:val="009A219A"/>
    <w:rsid w:val="009B3BA4"/>
    <w:rsid w:val="009C4245"/>
    <w:rsid w:val="009D047B"/>
    <w:rsid w:val="009D0DB2"/>
    <w:rsid w:val="009D4100"/>
    <w:rsid w:val="009E6440"/>
    <w:rsid w:val="009E6755"/>
    <w:rsid w:val="009F1289"/>
    <w:rsid w:val="009F3697"/>
    <w:rsid w:val="009F3E9C"/>
    <w:rsid w:val="009F4850"/>
    <w:rsid w:val="009F62AD"/>
    <w:rsid w:val="00A02C6B"/>
    <w:rsid w:val="00A054C0"/>
    <w:rsid w:val="00A07AD6"/>
    <w:rsid w:val="00A11E01"/>
    <w:rsid w:val="00A12BEA"/>
    <w:rsid w:val="00A235F8"/>
    <w:rsid w:val="00A23CE0"/>
    <w:rsid w:val="00A359D4"/>
    <w:rsid w:val="00A4575D"/>
    <w:rsid w:val="00A5109A"/>
    <w:rsid w:val="00A54802"/>
    <w:rsid w:val="00A632F0"/>
    <w:rsid w:val="00A724F9"/>
    <w:rsid w:val="00A731D6"/>
    <w:rsid w:val="00A732ED"/>
    <w:rsid w:val="00A7561D"/>
    <w:rsid w:val="00A85BB5"/>
    <w:rsid w:val="00A87546"/>
    <w:rsid w:val="00A93E06"/>
    <w:rsid w:val="00A97301"/>
    <w:rsid w:val="00AA3E5C"/>
    <w:rsid w:val="00AA527D"/>
    <w:rsid w:val="00AB3598"/>
    <w:rsid w:val="00AC38B5"/>
    <w:rsid w:val="00AC5161"/>
    <w:rsid w:val="00AC7618"/>
    <w:rsid w:val="00AD5E86"/>
    <w:rsid w:val="00AD68F4"/>
    <w:rsid w:val="00AD71CE"/>
    <w:rsid w:val="00AE2D95"/>
    <w:rsid w:val="00AE3A4E"/>
    <w:rsid w:val="00AE5E35"/>
    <w:rsid w:val="00AF458A"/>
    <w:rsid w:val="00AF63BF"/>
    <w:rsid w:val="00B074B7"/>
    <w:rsid w:val="00B126F4"/>
    <w:rsid w:val="00B12E00"/>
    <w:rsid w:val="00B13D44"/>
    <w:rsid w:val="00B20AF5"/>
    <w:rsid w:val="00B24788"/>
    <w:rsid w:val="00B5021B"/>
    <w:rsid w:val="00B60DC1"/>
    <w:rsid w:val="00B650B5"/>
    <w:rsid w:val="00B657E4"/>
    <w:rsid w:val="00B855DB"/>
    <w:rsid w:val="00B8758D"/>
    <w:rsid w:val="00B94A35"/>
    <w:rsid w:val="00B94EE2"/>
    <w:rsid w:val="00BA6100"/>
    <w:rsid w:val="00BB05AC"/>
    <w:rsid w:val="00BB480F"/>
    <w:rsid w:val="00BD5A03"/>
    <w:rsid w:val="00BD6B03"/>
    <w:rsid w:val="00BF09FF"/>
    <w:rsid w:val="00C02235"/>
    <w:rsid w:val="00C0251D"/>
    <w:rsid w:val="00C04B1B"/>
    <w:rsid w:val="00C06B2E"/>
    <w:rsid w:val="00C14B48"/>
    <w:rsid w:val="00C17345"/>
    <w:rsid w:val="00C23334"/>
    <w:rsid w:val="00C255FC"/>
    <w:rsid w:val="00C30ED5"/>
    <w:rsid w:val="00C51F95"/>
    <w:rsid w:val="00C74112"/>
    <w:rsid w:val="00C74D80"/>
    <w:rsid w:val="00C9119B"/>
    <w:rsid w:val="00C9613B"/>
    <w:rsid w:val="00CB159D"/>
    <w:rsid w:val="00CB1CF7"/>
    <w:rsid w:val="00CB297D"/>
    <w:rsid w:val="00CB5882"/>
    <w:rsid w:val="00CB6C9F"/>
    <w:rsid w:val="00CC124B"/>
    <w:rsid w:val="00CD1C00"/>
    <w:rsid w:val="00CD7906"/>
    <w:rsid w:val="00CE7D91"/>
    <w:rsid w:val="00CF23EE"/>
    <w:rsid w:val="00CF6D8A"/>
    <w:rsid w:val="00D010B1"/>
    <w:rsid w:val="00D01705"/>
    <w:rsid w:val="00D07358"/>
    <w:rsid w:val="00D21684"/>
    <w:rsid w:val="00D23EB0"/>
    <w:rsid w:val="00D25127"/>
    <w:rsid w:val="00D251E9"/>
    <w:rsid w:val="00D272B0"/>
    <w:rsid w:val="00D34287"/>
    <w:rsid w:val="00D409C2"/>
    <w:rsid w:val="00D43FEA"/>
    <w:rsid w:val="00D44636"/>
    <w:rsid w:val="00D478DE"/>
    <w:rsid w:val="00D56752"/>
    <w:rsid w:val="00D60E21"/>
    <w:rsid w:val="00D700B3"/>
    <w:rsid w:val="00D76991"/>
    <w:rsid w:val="00D85BF0"/>
    <w:rsid w:val="00D91DCA"/>
    <w:rsid w:val="00D94523"/>
    <w:rsid w:val="00D94898"/>
    <w:rsid w:val="00DA13BD"/>
    <w:rsid w:val="00DA19E1"/>
    <w:rsid w:val="00DA6D8C"/>
    <w:rsid w:val="00DB6FE0"/>
    <w:rsid w:val="00DC0BB8"/>
    <w:rsid w:val="00DC7D8C"/>
    <w:rsid w:val="00DD25F7"/>
    <w:rsid w:val="00DD3927"/>
    <w:rsid w:val="00DD5D8D"/>
    <w:rsid w:val="00DE0E55"/>
    <w:rsid w:val="00DE556B"/>
    <w:rsid w:val="00E20AEC"/>
    <w:rsid w:val="00E24CB6"/>
    <w:rsid w:val="00E32BC4"/>
    <w:rsid w:val="00E35EA7"/>
    <w:rsid w:val="00E42B95"/>
    <w:rsid w:val="00E52799"/>
    <w:rsid w:val="00E572FF"/>
    <w:rsid w:val="00E60AE1"/>
    <w:rsid w:val="00E7028D"/>
    <w:rsid w:val="00E81977"/>
    <w:rsid w:val="00E82933"/>
    <w:rsid w:val="00E9059F"/>
    <w:rsid w:val="00E9106C"/>
    <w:rsid w:val="00E917F5"/>
    <w:rsid w:val="00E95B6E"/>
    <w:rsid w:val="00E96126"/>
    <w:rsid w:val="00E962ED"/>
    <w:rsid w:val="00E97AEB"/>
    <w:rsid w:val="00EA1B47"/>
    <w:rsid w:val="00EA4DE2"/>
    <w:rsid w:val="00EB22ED"/>
    <w:rsid w:val="00EB4A64"/>
    <w:rsid w:val="00EC06E8"/>
    <w:rsid w:val="00EC0C5F"/>
    <w:rsid w:val="00ED1489"/>
    <w:rsid w:val="00ED60DE"/>
    <w:rsid w:val="00EE1078"/>
    <w:rsid w:val="00EF6DFF"/>
    <w:rsid w:val="00F058F8"/>
    <w:rsid w:val="00F11D50"/>
    <w:rsid w:val="00F30DFF"/>
    <w:rsid w:val="00F33BF8"/>
    <w:rsid w:val="00F353D5"/>
    <w:rsid w:val="00F35B88"/>
    <w:rsid w:val="00F42EED"/>
    <w:rsid w:val="00F63A8B"/>
    <w:rsid w:val="00F6706D"/>
    <w:rsid w:val="00F776F3"/>
    <w:rsid w:val="00F91343"/>
    <w:rsid w:val="00F929A7"/>
    <w:rsid w:val="00F92AAF"/>
    <w:rsid w:val="00FA4C4C"/>
    <w:rsid w:val="00FB25A4"/>
    <w:rsid w:val="00FC06C2"/>
    <w:rsid w:val="00FC2D31"/>
    <w:rsid w:val="00FD3D62"/>
    <w:rsid w:val="00FE1562"/>
    <w:rsid w:val="00FE4A72"/>
    <w:rsid w:val="00FE4FEC"/>
    <w:rsid w:val="00FF487E"/>
    <w:rsid w:val="00FF7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601C"/>
  <w15:chartTrackingRefBased/>
  <w15:docId w15:val="{66CDD8D6-0E99-47A8-9F6C-1DC90710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B86D5C-4782-48CC-A703-E7942CA6C72A}">
  <ds:schemaRefs>
    <ds:schemaRef ds:uri="http://schemas.microsoft.com/sharepoint/v3/contenttype/forms"/>
  </ds:schemaRefs>
</ds:datastoreItem>
</file>

<file path=customXml/itemProps2.xml><?xml version="1.0" encoding="utf-8"?>
<ds:datastoreItem xmlns:ds="http://schemas.openxmlformats.org/officeDocument/2006/customXml" ds:itemID="{07639080-CC12-4E8A-B1A0-718849A2E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699D45-2635-408F-B3CA-1042F987A2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2799</Words>
  <Characters>15956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2</cp:revision>
  <dcterms:created xsi:type="dcterms:W3CDTF">2021-03-03T11:56:00Z</dcterms:created>
  <dcterms:modified xsi:type="dcterms:W3CDTF">2021-03-03T11:56:00Z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