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eastAsia="en-US"/>
        </w:rPr>
        <w:id w:val="1857077387"/>
        <w:docPartObj>
          <w:docPartGallery w:val="Cover Pages"/>
          <w:docPartUnique/>
        </w:docPartObj>
      </w:sdtPr>
      <w:sdtEndPr>
        <w:rPr>
          <w:rFonts w:asciiTheme="minorHAnsi" w:eastAsiaTheme="minorHAnsi" w:hAnsiTheme="minorHAnsi" w:cstheme="minorBidi"/>
          <w:sz w:val="22"/>
          <w:szCs w:val="22"/>
        </w:rPr>
      </w:sdtEndPr>
      <w:sdtContent>
        <w:p w:rsidR="00270B24" w:rsidRPr="00026973" w:rsidRDefault="00390B7D">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topMargin">
                      <wp:align>top</wp:align>
                    </wp:positionV>
                    <wp:extent cx="8140065" cy="561975"/>
                    <wp:effectExtent l="0" t="0" r="11430" b="2857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0065" cy="561975"/>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id="Rectangle 3" o:spid="_x0000_s1026" style="position:absolute;margin-left:0;margin-top:0;width:640.95pt;height:44.25pt;z-index:251660288;visibility:visible;mso-wrap-style:square;mso-width-percent:1050;mso-height-percent:0;mso-wrap-distance-left:9pt;mso-wrap-distance-top:0;mso-wrap-distance-right:9pt;mso-wrap-distance-bottom:0;mso-position-horizontal:center;mso-position-horizontal-relative:page;mso-position-vertical:top;mso-position-vertical-relative:top-margin-area;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" o:allowincell="f" fillcolor="#4bacc6 [3208]" strokecolor="#4f81bd [3204]">
                    <w10:wrap anchorx="page" anchory="margin"/>
                  </v:rect>
                </w:pict>
              </mc:Fallback>
            </mc:AlternateContent>
          </w:r>
          <w:r>
            <w:rPr>
              <w:noProof/>
              <w:lang w:val="en-GB" w:eastAsia="en-GB"/>
            </w:rPr>
            <mc:AlternateContent>
              <mc:Choice Requires="wps">
                <w:drawing>
                  <wp:anchor distT="0" distB="0" distL="114300" distR="114300" simplePos="0" relativeHeight="251662336" behindDoc="0" locked="0" layoutInCell="0" allowOverlap="1">
                    <wp:simplePos x="0" y="0"/>
                    <wp:positionH relativeFrom="leftMargin">
                      <wp:align>center</wp:align>
                    </wp:positionH>
                    <wp:positionV relativeFrom="page">
                      <wp:align>center</wp:align>
                    </wp:positionV>
                    <wp:extent cx="90805" cy="10544810"/>
                    <wp:effectExtent l="0" t="0" r="23495" b="1143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4810"/>
                            </a:xfrm>
                            <a:prstGeom prst="rect">
                              <a:avLst/>
                            </a:prstGeom>
                            <a:solidFill>
                              <a:srgbClr val="FFFFFF"/>
                            </a:solidFill>
                            <a:ln w="9525">
                              <a:solidFill>
                                <a:schemeClr val="accent1"/>
                              </a:solidFill>
                              <a:miter lim="800000"/>
                              <a:headEnd/>
                              <a:tailEnd/>
                            </a:ln>
                          </wps:spPr>
                          <wps:txbx>
                            <w:txbxContent>
                              <w:p w:rsidR="00026973" w:rsidRDefault="00026973" w:rsidP="00026973">
                                <w:pPr>
                                  <w:jc w:val="center"/>
                                </w:pPr>
                                <w: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0.3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" o:allowincell="f" strokecolor="#4f81bd [3204]">
                    <v:textbox>
                      <w:txbxContent>
                        <w:p w:rsidR="00026973" w:rsidRDefault="00026973" w:rsidP="00026973">
                          <w:pPr>
                            <w:jc w:val="center"/>
                          </w:pPr>
                          <w:r>
                            <w:t>L</w:t>
                          </w:r>
                        </w:p>
                      </w:txbxContent>
                    </v:textbox>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simplePos x="0" y="0"/>
                    <wp:positionH relativeFrom="rightMargin">
                      <wp:align>center</wp:align>
                    </wp:positionH>
                    <wp:positionV relativeFrom="page">
                      <wp:align>center</wp:align>
                    </wp:positionV>
                    <wp:extent cx="90805" cy="10544810"/>
                    <wp:effectExtent l="0" t="0" r="23495" b="1143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481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0.3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" o:allowincell="f" strokecolor="#4f81bd [3204]">
                    <w10:wrap anchorx="margin" anchory="page"/>
                  </v:rect>
                </w:pict>
              </mc:Fallback>
            </mc:AlternateContent>
          </w:r>
        </w:p>
        <w:sdt>
          <w:sdtPr>
            <w:rPr>
              <w:rFonts w:asciiTheme="majorHAnsi" w:eastAsiaTheme="majorEastAsia" w:hAnsiTheme="majorHAnsi" w:cstheme="majorBidi"/>
              <w:sz w:val="64"/>
              <w:szCs w:val="64"/>
              <w:u w:val="single"/>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270B24" w:rsidRPr="00026973" w:rsidRDefault="00270B24" w:rsidP="00D04AF1">
              <w:pPr>
                <w:pStyle w:val="NoSpacing"/>
                <w:jc w:val="center"/>
                <w:rPr>
                  <w:rFonts w:asciiTheme="majorHAnsi" w:eastAsiaTheme="majorEastAsia" w:hAnsiTheme="majorHAnsi" w:cstheme="majorBidi"/>
                  <w:sz w:val="64"/>
                  <w:szCs w:val="64"/>
                  <w:u w:val="single"/>
                </w:rPr>
              </w:pPr>
              <w:r w:rsidRPr="00026973">
                <w:rPr>
                  <w:rFonts w:asciiTheme="majorHAnsi" w:eastAsiaTheme="majorEastAsia" w:hAnsiTheme="majorHAnsi" w:cstheme="majorBidi"/>
                  <w:sz w:val="64"/>
                  <w:szCs w:val="64"/>
                  <w:u w:val="single"/>
                </w:rPr>
                <w:t>Module: Developing Workplace Critical Thinking</w:t>
              </w:r>
            </w:p>
          </w:sdtContent>
        </w:sdt>
        <w:p w:rsidR="00026973" w:rsidRPr="00026973" w:rsidRDefault="00026973" w:rsidP="00026973">
          <w:pPr>
            <w:jc w:val="center"/>
            <w:rPr>
              <w:rFonts w:asciiTheme="majorHAnsi" w:hAnsiTheme="majorHAnsi"/>
              <w:b/>
              <w:sz w:val="48"/>
              <w:szCs w:val="48"/>
            </w:rPr>
          </w:pPr>
          <w:r w:rsidRPr="00026973">
            <w:rPr>
              <w:rFonts w:asciiTheme="majorHAnsi" w:hAnsiTheme="majorHAnsi"/>
              <w:b/>
              <w:sz w:val="48"/>
              <w:szCs w:val="48"/>
            </w:rPr>
            <w:t>Work Development</w:t>
          </w:r>
        </w:p>
        <w:p w:rsidR="00026973" w:rsidRPr="00026973" w:rsidRDefault="00026973" w:rsidP="00026973">
          <w:pPr>
            <w:jc w:val="center"/>
            <w:rPr>
              <w:rFonts w:asciiTheme="majorHAnsi" w:hAnsiTheme="majorHAnsi"/>
              <w:b/>
              <w:sz w:val="52"/>
              <w:szCs w:val="52"/>
            </w:rPr>
          </w:pPr>
        </w:p>
        <w:p w:rsidR="00026973" w:rsidRDefault="00026973">
          <w:pPr>
            <w:rPr>
              <w:rFonts w:asciiTheme="majorHAnsi" w:hAnsiTheme="majorHAnsi"/>
              <w:sz w:val="28"/>
              <w:szCs w:val="28"/>
            </w:rPr>
          </w:pPr>
          <w:r>
            <w:rPr>
              <w:rFonts w:asciiTheme="majorHAnsi" w:hAnsiTheme="majorHAnsi"/>
              <w:sz w:val="28"/>
              <w:szCs w:val="28"/>
            </w:rPr>
            <w:t>Name: Angura Begum</w:t>
          </w:r>
        </w:p>
        <w:p w:rsidR="00026973" w:rsidRDefault="00026973">
          <w:pPr>
            <w:rPr>
              <w:rFonts w:asciiTheme="majorHAnsi" w:hAnsiTheme="majorHAnsi"/>
              <w:sz w:val="28"/>
              <w:szCs w:val="28"/>
            </w:rPr>
          </w:pPr>
          <w:r>
            <w:rPr>
              <w:rFonts w:asciiTheme="majorHAnsi" w:hAnsiTheme="majorHAnsi"/>
              <w:sz w:val="28"/>
              <w:szCs w:val="28"/>
            </w:rPr>
            <w:t>Student ID: 1712139</w:t>
          </w:r>
        </w:p>
        <w:p w:rsidR="00026973" w:rsidRDefault="00026973">
          <w:pPr>
            <w:rPr>
              <w:rFonts w:asciiTheme="majorHAnsi" w:hAnsiTheme="majorHAnsi"/>
              <w:sz w:val="28"/>
              <w:szCs w:val="28"/>
            </w:rPr>
          </w:pPr>
          <w:r>
            <w:rPr>
              <w:rFonts w:asciiTheme="majorHAnsi" w:hAnsiTheme="majorHAnsi"/>
              <w:sz w:val="28"/>
              <w:szCs w:val="28"/>
            </w:rPr>
            <w:t>Module Code: BSMK5001</w:t>
          </w:r>
        </w:p>
        <w:p w:rsidR="00026973" w:rsidRDefault="00026973">
          <w:pPr>
            <w:rPr>
              <w:rFonts w:asciiTheme="majorHAnsi" w:hAnsiTheme="majorHAnsi"/>
              <w:sz w:val="28"/>
              <w:szCs w:val="28"/>
            </w:rPr>
          </w:pPr>
          <w:r>
            <w:rPr>
              <w:rFonts w:asciiTheme="majorHAnsi" w:hAnsiTheme="majorHAnsi"/>
              <w:sz w:val="28"/>
              <w:szCs w:val="28"/>
            </w:rPr>
            <w:t xml:space="preserve">Lecture: </w:t>
          </w:r>
          <w:proofErr w:type="spellStart"/>
          <w:r>
            <w:rPr>
              <w:rFonts w:asciiTheme="majorHAnsi" w:hAnsiTheme="majorHAnsi"/>
              <w:sz w:val="28"/>
              <w:szCs w:val="28"/>
            </w:rPr>
            <w:t>Mr</w:t>
          </w:r>
          <w:proofErr w:type="spellEnd"/>
          <w:r>
            <w:rPr>
              <w:rFonts w:asciiTheme="majorHAnsi" w:hAnsiTheme="majorHAnsi"/>
              <w:sz w:val="28"/>
              <w:szCs w:val="28"/>
            </w:rPr>
            <w:t xml:space="preserve"> Paul </w:t>
          </w:r>
          <w:proofErr w:type="spellStart"/>
          <w:r>
            <w:rPr>
              <w:rFonts w:asciiTheme="majorHAnsi" w:hAnsiTheme="majorHAnsi"/>
              <w:sz w:val="28"/>
              <w:szCs w:val="28"/>
            </w:rPr>
            <w:t>Ranson</w:t>
          </w:r>
          <w:proofErr w:type="spellEnd"/>
          <w:r>
            <w:rPr>
              <w:rFonts w:asciiTheme="majorHAnsi" w:hAnsiTheme="majorHAnsi"/>
              <w:sz w:val="28"/>
              <w:szCs w:val="28"/>
            </w:rPr>
            <w:t xml:space="preserve"> </w:t>
          </w:r>
        </w:p>
        <w:p w:rsidR="00026973" w:rsidRPr="00026973" w:rsidRDefault="00026973">
          <w:pPr>
            <w:rPr>
              <w:rFonts w:asciiTheme="majorHAnsi" w:hAnsiTheme="majorHAnsi"/>
              <w:sz w:val="28"/>
              <w:szCs w:val="28"/>
            </w:rPr>
          </w:pPr>
        </w:p>
        <w:p w:rsidR="00270B24" w:rsidRDefault="00026973" w:rsidP="00AB5B12">
          <w:pPr>
            <w:spacing w:before="240"/>
            <w:jc w:val="right"/>
          </w:pPr>
          <w:r>
            <w:rPr>
              <w:noProof/>
              <w:lang w:val="en-GB" w:eastAsia="en-GB"/>
            </w:rPr>
            <w:drawing>
              <wp:inline distT="0" distB="0" distL="0" distR="0" wp14:anchorId="206F5C0F">
                <wp:extent cx="4298315" cy="24752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8315" cy="2475230"/>
                        </a:xfrm>
                        <a:prstGeom prst="rect">
                          <a:avLst/>
                        </a:prstGeom>
                        <a:noFill/>
                      </pic:spPr>
                    </pic:pic>
                  </a:graphicData>
                </a:graphic>
              </wp:inline>
            </w:drawing>
          </w:r>
          <w:r w:rsidR="00270B24">
            <w:br w:type="page"/>
          </w:r>
        </w:p>
      </w:sdtContent>
    </w:sdt>
    <w:p w:rsidR="00C36CCE" w:rsidRDefault="00C36CCE" w:rsidP="003D2A5B">
      <w:pPr>
        <w:pStyle w:val="Heading1"/>
        <w:spacing w:after="240" w:line="360" w:lineRule="auto"/>
        <w:jc w:val="both"/>
        <w:rPr>
          <w:rFonts w:ascii="Arial" w:hAnsi="Arial" w:cs="Arial"/>
          <w:color w:val="auto"/>
          <w:sz w:val="24"/>
          <w:szCs w:val="22"/>
        </w:rPr>
      </w:pPr>
    </w:p>
    <w:p w:rsidR="00C36CCE" w:rsidRDefault="00C36CCE" w:rsidP="003D2A5B">
      <w:pPr>
        <w:pStyle w:val="Heading1"/>
        <w:spacing w:after="240" w:line="360" w:lineRule="auto"/>
        <w:jc w:val="both"/>
        <w:rPr>
          <w:rFonts w:ascii="Arial" w:hAnsi="Arial" w:cs="Arial"/>
          <w:color w:val="auto"/>
          <w:sz w:val="24"/>
          <w:szCs w:val="22"/>
        </w:rPr>
      </w:pPr>
    </w:p>
    <w:p w:rsidR="00C36CCE" w:rsidRDefault="00C36CCE" w:rsidP="003D2A5B">
      <w:pPr>
        <w:pStyle w:val="Heading1"/>
        <w:spacing w:after="240" w:line="360" w:lineRule="auto"/>
        <w:jc w:val="both"/>
        <w:rPr>
          <w:rFonts w:ascii="Arial" w:hAnsi="Arial" w:cs="Arial"/>
          <w:color w:val="auto"/>
          <w:sz w:val="24"/>
          <w:szCs w:val="22"/>
        </w:rPr>
      </w:pPr>
    </w:p>
    <w:p w:rsidR="00C36CCE" w:rsidRDefault="00C36CCE" w:rsidP="003D2A5B">
      <w:pPr>
        <w:pStyle w:val="Heading1"/>
        <w:spacing w:after="240" w:line="360" w:lineRule="auto"/>
        <w:jc w:val="both"/>
        <w:rPr>
          <w:rFonts w:ascii="Arial" w:hAnsi="Arial" w:cs="Arial"/>
          <w:color w:val="auto"/>
          <w:sz w:val="24"/>
          <w:szCs w:val="22"/>
        </w:rPr>
      </w:pPr>
    </w:p>
    <w:sdt>
      <w:sdtPr>
        <w:rPr>
          <w:rFonts w:asciiTheme="minorHAnsi" w:eastAsiaTheme="minorHAnsi" w:hAnsiTheme="minorHAnsi" w:cstheme="minorBidi"/>
          <w:b w:val="0"/>
          <w:bCs w:val="0"/>
          <w:color w:val="auto"/>
          <w:sz w:val="22"/>
          <w:szCs w:val="22"/>
        </w:rPr>
        <w:id w:val="3457529"/>
        <w:docPartObj>
          <w:docPartGallery w:val="Table of Contents"/>
          <w:docPartUnique/>
        </w:docPartObj>
      </w:sdtPr>
      <w:sdtEndPr>
        <w:rPr>
          <w:rFonts w:ascii="Arial" w:hAnsi="Arial" w:cs="Arial"/>
        </w:rPr>
      </w:sdtEndPr>
      <w:sdtContent>
        <w:p w:rsidR="00C36CCE" w:rsidRPr="00C36CCE" w:rsidRDefault="00C36CCE" w:rsidP="00C36CCE">
          <w:pPr>
            <w:pStyle w:val="TOCHeading"/>
            <w:spacing w:line="360" w:lineRule="auto"/>
            <w:rPr>
              <w:rFonts w:ascii="Arial" w:hAnsi="Arial" w:cs="Arial"/>
              <w:color w:val="auto"/>
              <w:sz w:val="22"/>
              <w:szCs w:val="22"/>
            </w:rPr>
          </w:pPr>
          <w:r w:rsidRPr="00C36CCE">
            <w:rPr>
              <w:rFonts w:ascii="Arial" w:hAnsi="Arial" w:cs="Arial"/>
              <w:color w:val="auto"/>
              <w:sz w:val="22"/>
              <w:szCs w:val="22"/>
            </w:rPr>
            <w:t>Contents</w:t>
          </w:r>
        </w:p>
        <w:p w:rsidR="00C36CCE" w:rsidRPr="00C36CCE" w:rsidRDefault="0019085A" w:rsidP="00C36CCE">
          <w:pPr>
            <w:pStyle w:val="TOC1"/>
            <w:tabs>
              <w:tab w:val="right" w:leader="dot" w:pos="9350"/>
            </w:tabs>
            <w:spacing w:line="360" w:lineRule="auto"/>
            <w:rPr>
              <w:rFonts w:ascii="Arial" w:hAnsi="Arial" w:cs="Arial"/>
              <w:noProof/>
            </w:rPr>
          </w:pPr>
          <w:r w:rsidRPr="00C36CCE">
            <w:rPr>
              <w:rFonts w:ascii="Arial" w:hAnsi="Arial" w:cs="Arial"/>
            </w:rPr>
            <w:fldChar w:fldCharType="begin"/>
          </w:r>
          <w:r w:rsidR="00C36CCE" w:rsidRPr="00C36CCE">
            <w:rPr>
              <w:rFonts w:ascii="Arial" w:hAnsi="Arial" w:cs="Arial"/>
            </w:rPr>
            <w:instrText xml:space="preserve"> TOC \o "1-3" \h \z \u </w:instrText>
          </w:r>
          <w:r w:rsidRPr="00C36CCE">
            <w:rPr>
              <w:rFonts w:ascii="Arial" w:hAnsi="Arial" w:cs="Arial"/>
            </w:rPr>
            <w:fldChar w:fldCharType="separate"/>
          </w:r>
          <w:hyperlink w:anchor="_Toc15233004" w:history="1">
            <w:r w:rsidR="00C36CCE" w:rsidRPr="00C36CCE">
              <w:rPr>
                <w:rStyle w:val="Hyperlink"/>
                <w:rFonts w:ascii="Arial" w:hAnsi="Arial" w:cs="Arial"/>
                <w:noProof/>
                <w:color w:val="auto"/>
              </w:rPr>
              <w:t>Introduction</w:t>
            </w:r>
            <w:r w:rsidR="00C36CCE" w:rsidRPr="00C36CCE">
              <w:rPr>
                <w:rFonts w:ascii="Arial" w:hAnsi="Arial" w:cs="Arial"/>
                <w:noProof/>
                <w:webHidden/>
              </w:rPr>
              <w:tab/>
            </w:r>
            <w:r w:rsidRPr="00C36CCE">
              <w:rPr>
                <w:rFonts w:ascii="Arial" w:hAnsi="Arial" w:cs="Arial"/>
                <w:noProof/>
                <w:webHidden/>
              </w:rPr>
              <w:fldChar w:fldCharType="begin"/>
            </w:r>
            <w:r w:rsidR="00C36CCE" w:rsidRPr="00C36CCE">
              <w:rPr>
                <w:rFonts w:ascii="Arial" w:hAnsi="Arial" w:cs="Arial"/>
                <w:noProof/>
                <w:webHidden/>
              </w:rPr>
              <w:instrText xml:space="preserve"> PAGEREF _Toc15233004 \h </w:instrText>
            </w:r>
            <w:r w:rsidRPr="00C36CCE">
              <w:rPr>
                <w:rFonts w:ascii="Arial" w:hAnsi="Arial" w:cs="Arial"/>
                <w:noProof/>
                <w:webHidden/>
              </w:rPr>
            </w:r>
            <w:r w:rsidRPr="00C36CCE">
              <w:rPr>
                <w:rFonts w:ascii="Arial" w:hAnsi="Arial" w:cs="Arial"/>
                <w:noProof/>
                <w:webHidden/>
              </w:rPr>
              <w:fldChar w:fldCharType="separate"/>
            </w:r>
            <w:r w:rsidR="00C36CCE" w:rsidRPr="00C36CCE">
              <w:rPr>
                <w:rFonts w:ascii="Arial" w:hAnsi="Arial" w:cs="Arial"/>
                <w:noProof/>
                <w:webHidden/>
              </w:rPr>
              <w:t>2</w:t>
            </w:r>
            <w:r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05" w:history="1">
            <w:r w:rsidR="00C36CCE" w:rsidRPr="00C36CCE">
              <w:rPr>
                <w:rStyle w:val="Hyperlink"/>
                <w:rFonts w:ascii="Arial" w:hAnsi="Arial" w:cs="Arial"/>
                <w:noProof/>
                <w:color w:val="auto"/>
              </w:rPr>
              <w:t>Discussion</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_Toc15233005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3</w:t>
            </w:r>
            <w:r w:rsidR="0019085A"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06" w:history="1">
            <w:r w:rsidR="00C36CCE" w:rsidRPr="00C36CCE">
              <w:rPr>
                <w:rStyle w:val="Hyperlink"/>
                <w:rFonts w:ascii="Arial" w:hAnsi="Arial" w:cs="Arial"/>
                <w:noProof/>
                <w:color w:val="auto"/>
              </w:rPr>
              <w:t>Critical Analysis of Personal Attitude in Workplace</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_Toc15233006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6</w:t>
            </w:r>
            <w:r w:rsidR="0019085A"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07" w:history="1">
            <w:r w:rsidR="00C36CCE" w:rsidRPr="00C36CCE">
              <w:rPr>
                <w:rStyle w:val="Hyperlink"/>
                <w:rFonts w:ascii="Arial" w:hAnsi="Arial" w:cs="Arial"/>
                <w:noProof/>
                <w:color w:val="auto"/>
              </w:rPr>
              <w:t>Management Theory Relevant to the Role</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_Toc15233007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8</w:t>
            </w:r>
            <w:r w:rsidR="0019085A"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08" w:history="1">
            <w:r w:rsidR="00C36CCE" w:rsidRPr="00C36CCE">
              <w:rPr>
                <w:rStyle w:val="Hyperlink"/>
                <w:rFonts w:ascii="Arial" w:hAnsi="Arial" w:cs="Arial"/>
                <w:noProof/>
                <w:color w:val="auto"/>
              </w:rPr>
              <w:t>Relativeness of Theory Y to my Role</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_Toc15233008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9</w:t>
            </w:r>
            <w:r w:rsidR="0019085A"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09" w:history="1">
            <w:r w:rsidR="00C36CCE" w:rsidRPr="00C36CCE">
              <w:rPr>
                <w:rStyle w:val="Hyperlink"/>
                <w:rFonts w:ascii="Arial" w:hAnsi="Arial" w:cs="Arial"/>
                <w:noProof/>
                <w:color w:val="auto"/>
              </w:rPr>
              <w:t>Modern Day Relevance of this Theory</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_Toc15233009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9</w:t>
            </w:r>
            <w:r w:rsidR="0019085A"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10" w:history="1">
            <w:r w:rsidR="00C36CCE" w:rsidRPr="00C36CCE">
              <w:rPr>
                <w:rStyle w:val="Hyperlink"/>
                <w:rFonts w:ascii="Arial" w:hAnsi="Arial" w:cs="Arial"/>
                <w:noProof/>
                <w:color w:val="auto"/>
              </w:rPr>
              <w:t>Impact on my Personal Belief, Value and Attitude</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_Toc15233010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10</w:t>
            </w:r>
            <w:r w:rsidR="0019085A"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11" w:history="1">
            <w:r w:rsidR="00C36CCE" w:rsidRPr="00C36CCE">
              <w:rPr>
                <w:rStyle w:val="Hyperlink"/>
                <w:rFonts w:ascii="Arial" w:hAnsi="Arial" w:cs="Arial"/>
                <w:noProof/>
                <w:color w:val="auto"/>
              </w:rPr>
              <w:t>Conclusion</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_Toc15233011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10</w:t>
            </w:r>
            <w:r w:rsidR="0019085A" w:rsidRPr="00C36CCE">
              <w:rPr>
                <w:rFonts w:ascii="Arial" w:hAnsi="Arial" w:cs="Arial"/>
                <w:noProof/>
                <w:webHidden/>
              </w:rPr>
              <w:fldChar w:fldCharType="end"/>
            </w:r>
          </w:hyperlink>
        </w:p>
        <w:p w:rsidR="00C36CCE" w:rsidRPr="00C36CCE" w:rsidRDefault="00EF03FE" w:rsidP="00C36CCE">
          <w:pPr>
            <w:pStyle w:val="TOC1"/>
            <w:tabs>
              <w:tab w:val="right" w:leader="dot" w:pos="9350"/>
            </w:tabs>
            <w:spacing w:line="360" w:lineRule="auto"/>
            <w:rPr>
              <w:rFonts w:ascii="Arial" w:hAnsi="Arial" w:cs="Arial"/>
              <w:noProof/>
            </w:rPr>
          </w:pPr>
          <w:hyperlink w:anchor="_Toc15233012" w:history="1">
            <w:r w:rsidR="00C36CCE" w:rsidRPr="00C36CCE">
              <w:rPr>
                <w:rStyle w:val="Hyperlink"/>
                <w:rFonts w:ascii="Arial" w:hAnsi="Arial" w:cs="Arial"/>
                <w:noProof/>
                <w:color w:val="auto"/>
              </w:rPr>
              <w:t>References:</w:t>
            </w:r>
            <w:r w:rsidR="00C36CCE" w:rsidRPr="00C36CCE">
              <w:rPr>
                <w:rFonts w:ascii="Arial" w:hAnsi="Arial" w:cs="Arial"/>
                <w:noProof/>
                <w:webHidden/>
              </w:rPr>
              <w:tab/>
            </w:r>
            <w:r w:rsidR="0019085A" w:rsidRPr="00C36CCE">
              <w:rPr>
                <w:rFonts w:ascii="Arial" w:hAnsi="Arial" w:cs="Arial"/>
                <w:noProof/>
                <w:webHidden/>
              </w:rPr>
              <w:fldChar w:fldCharType="begin"/>
            </w:r>
            <w:r w:rsidR="00C36CCE" w:rsidRPr="00C36CCE">
              <w:rPr>
                <w:rFonts w:ascii="Arial" w:hAnsi="Arial" w:cs="Arial"/>
                <w:noProof/>
                <w:webHidden/>
              </w:rPr>
              <w:instrText xml:space="preserve"> PAGEREF _Toc15233012 \h </w:instrText>
            </w:r>
            <w:r w:rsidR="0019085A" w:rsidRPr="00C36CCE">
              <w:rPr>
                <w:rFonts w:ascii="Arial" w:hAnsi="Arial" w:cs="Arial"/>
                <w:noProof/>
                <w:webHidden/>
              </w:rPr>
            </w:r>
            <w:r w:rsidR="0019085A" w:rsidRPr="00C36CCE">
              <w:rPr>
                <w:rFonts w:ascii="Arial" w:hAnsi="Arial" w:cs="Arial"/>
                <w:noProof/>
                <w:webHidden/>
              </w:rPr>
              <w:fldChar w:fldCharType="separate"/>
            </w:r>
            <w:r w:rsidR="00C36CCE" w:rsidRPr="00C36CCE">
              <w:rPr>
                <w:rFonts w:ascii="Arial" w:hAnsi="Arial" w:cs="Arial"/>
                <w:noProof/>
                <w:webHidden/>
              </w:rPr>
              <w:t>11</w:t>
            </w:r>
            <w:r w:rsidR="0019085A" w:rsidRPr="00C36CCE">
              <w:rPr>
                <w:rFonts w:ascii="Arial" w:hAnsi="Arial" w:cs="Arial"/>
                <w:noProof/>
                <w:webHidden/>
              </w:rPr>
              <w:fldChar w:fldCharType="end"/>
            </w:r>
          </w:hyperlink>
        </w:p>
        <w:p w:rsidR="00C36CCE" w:rsidRPr="00C36CCE" w:rsidRDefault="0019085A" w:rsidP="00C36CCE">
          <w:pPr>
            <w:spacing w:line="360" w:lineRule="auto"/>
            <w:rPr>
              <w:rFonts w:ascii="Arial" w:hAnsi="Arial" w:cs="Arial"/>
            </w:rPr>
          </w:pPr>
          <w:r w:rsidRPr="00C36CCE">
            <w:rPr>
              <w:rFonts w:ascii="Arial" w:hAnsi="Arial" w:cs="Arial"/>
            </w:rPr>
            <w:fldChar w:fldCharType="end"/>
          </w:r>
        </w:p>
      </w:sdtContent>
    </w:sdt>
    <w:p w:rsidR="00C36CCE" w:rsidRPr="00C36CCE" w:rsidRDefault="00C36CCE" w:rsidP="00C36CCE">
      <w:pPr>
        <w:pStyle w:val="Heading1"/>
        <w:spacing w:after="240" w:line="360" w:lineRule="auto"/>
        <w:jc w:val="both"/>
        <w:rPr>
          <w:rFonts w:ascii="Arial" w:hAnsi="Arial" w:cs="Arial"/>
          <w:color w:val="auto"/>
          <w:sz w:val="22"/>
          <w:szCs w:val="22"/>
        </w:rPr>
      </w:pPr>
    </w:p>
    <w:p w:rsidR="00C36CCE" w:rsidRPr="00C36CCE" w:rsidRDefault="00C36CCE" w:rsidP="00C36CCE">
      <w:pPr>
        <w:pStyle w:val="Heading1"/>
        <w:spacing w:after="240" w:line="360" w:lineRule="auto"/>
        <w:jc w:val="both"/>
        <w:rPr>
          <w:rFonts w:ascii="Arial" w:hAnsi="Arial" w:cs="Arial"/>
          <w:color w:val="auto"/>
          <w:sz w:val="22"/>
          <w:szCs w:val="22"/>
        </w:rPr>
      </w:pPr>
    </w:p>
    <w:p w:rsidR="00C36CCE" w:rsidRPr="00C36CCE" w:rsidRDefault="00C36CCE" w:rsidP="00C36CCE">
      <w:pPr>
        <w:spacing w:line="360" w:lineRule="auto"/>
        <w:rPr>
          <w:rFonts w:ascii="Arial" w:hAnsi="Arial" w:cs="Arial"/>
        </w:rPr>
      </w:pPr>
    </w:p>
    <w:p w:rsidR="00C36CCE" w:rsidRPr="00C36CCE" w:rsidRDefault="00C36CCE" w:rsidP="00C36CCE">
      <w:pPr>
        <w:pStyle w:val="Heading1"/>
        <w:spacing w:after="240" w:line="360" w:lineRule="auto"/>
        <w:jc w:val="both"/>
        <w:rPr>
          <w:rFonts w:ascii="Arial" w:hAnsi="Arial" w:cs="Arial"/>
          <w:color w:val="auto"/>
          <w:sz w:val="22"/>
          <w:szCs w:val="22"/>
        </w:rPr>
      </w:pPr>
    </w:p>
    <w:p w:rsidR="00C36CCE" w:rsidRPr="00C36CCE" w:rsidRDefault="00C36CCE" w:rsidP="00C36CCE">
      <w:pPr>
        <w:spacing w:line="360" w:lineRule="auto"/>
        <w:rPr>
          <w:rFonts w:ascii="Arial" w:hAnsi="Arial" w:cs="Arial"/>
        </w:rPr>
      </w:pPr>
    </w:p>
    <w:p w:rsidR="00270AC4" w:rsidRPr="00C36CCE" w:rsidRDefault="005D089D" w:rsidP="00C36CCE">
      <w:pPr>
        <w:pStyle w:val="Heading1"/>
        <w:spacing w:after="240" w:line="360" w:lineRule="auto"/>
        <w:jc w:val="both"/>
        <w:rPr>
          <w:rFonts w:ascii="Arial" w:hAnsi="Arial" w:cs="Arial"/>
          <w:color w:val="auto"/>
          <w:sz w:val="22"/>
          <w:szCs w:val="22"/>
        </w:rPr>
      </w:pPr>
      <w:bookmarkStart w:id="0" w:name="_Toc15233004"/>
      <w:r w:rsidRPr="00C36CCE">
        <w:rPr>
          <w:rFonts w:ascii="Arial" w:hAnsi="Arial" w:cs="Arial"/>
          <w:color w:val="auto"/>
          <w:sz w:val="22"/>
          <w:szCs w:val="22"/>
        </w:rPr>
        <w:lastRenderedPageBreak/>
        <w:t>Introduction</w:t>
      </w:r>
      <w:bookmarkEnd w:id="0"/>
    </w:p>
    <w:p w:rsidR="00CC6C10" w:rsidRPr="00C36CCE" w:rsidRDefault="00CC6C10" w:rsidP="00C36CCE">
      <w:pPr>
        <w:spacing w:before="480" w:after="240" w:line="360" w:lineRule="auto"/>
        <w:jc w:val="both"/>
        <w:rPr>
          <w:rFonts w:ascii="Arial" w:hAnsi="Arial" w:cs="Arial"/>
        </w:rPr>
      </w:pPr>
      <w:r w:rsidRPr="00C36CCE">
        <w:rPr>
          <w:rFonts w:ascii="Arial" w:hAnsi="Arial" w:cs="Arial"/>
        </w:rPr>
        <w:t xml:space="preserve">Analysis and understanding of </w:t>
      </w:r>
      <w:r w:rsidR="00D631B7">
        <w:rPr>
          <w:rFonts w:ascii="Arial" w:hAnsi="Arial" w:cs="Arial"/>
        </w:rPr>
        <w:t xml:space="preserve">the </w:t>
      </w:r>
      <w:r w:rsidRPr="00C36CCE">
        <w:rPr>
          <w:rFonts w:ascii="Arial" w:hAnsi="Arial" w:cs="Arial"/>
        </w:rPr>
        <w:t xml:space="preserve">topic </w:t>
      </w:r>
      <w:r w:rsidR="00D631B7">
        <w:rPr>
          <w:rFonts w:ascii="Arial" w:hAnsi="Arial" w:cs="Arial"/>
        </w:rPr>
        <w:t>are</w:t>
      </w:r>
      <w:r w:rsidRPr="00C36CCE">
        <w:rPr>
          <w:rFonts w:ascii="Arial" w:hAnsi="Arial" w:cs="Arial"/>
        </w:rPr>
        <w:t xml:space="preserve"> based on how the </w:t>
      </w:r>
      <w:r w:rsidR="00834B59" w:rsidRPr="00C36CCE">
        <w:rPr>
          <w:rFonts w:ascii="Arial" w:hAnsi="Arial" w:cs="Arial"/>
        </w:rPr>
        <w:t>organi</w:t>
      </w:r>
      <w:r w:rsidR="00834B59">
        <w:rPr>
          <w:rFonts w:ascii="Arial" w:hAnsi="Arial" w:cs="Arial"/>
        </w:rPr>
        <w:t>z</w:t>
      </w:r>
      <w:r w:rsidR="00834B59" w:rsidRPr="00C36CCE">
        <w:rPr>
          <w:rFonts w:ascii="Arial" w:hAnsi="Arial" w:cs="Arial"/>
        </w:rPr>
        <w:t>ations</w:t>
      </w:r>
      <w:r w:rsidRPr="00C36CCE">
        <w:rPr>
          <w:rFonts w:ascii="Arial" w:hAnsi="Arial" w:cs="Arial"/>
        </w:rPr>
        <w:t xml:space="preserve"> run with employee’s performa</w:t>
      </w:r>
      <w:r w:rsidR="008851AB">
        <w:rPr>
          <w:rFonts w:ascii="Arial" w:hAnsi="Arial" w:cs="Arial"/>
        </w:rPr>
        <w:t>nces. This report is about</w:t>
      </w:r>
      <w:r w:rsidRPr="00C36CCE">
        <w:rPr>
          <w:rFonts w:ascii="Arial" w:hAnsi="Arial" w:cs="Arial"/>
        </w:rPr>
        <w:t xml:space="preserve"> workplace </w:t>
      </w:r>
      <w:r w:rsidR="00834B59" w:rsidRPr="00C36CCE">
        <w:rPr>
          <w:rFonts w:ascii="Arial" w:hAnsi="Arial" w:cs="Arial"/>
        </w:rPr>
        <w:t>behavior</w:t>
      </w:r>
      <w:r w:rsidR="00D631B7">
        <w:rPr>
          <w:rFonts w:ascii="Arial" w:hAnsi="Arial" w:cs="Arial"/>
        </w:rPr>
        <w:t>,</w:t>
      </w:r>
      <w:r w:rsidRPr="00C36CCE">
        <w:rPr>
          <w:rFonts w:ascii="Arial" w:hAnsi="Arial" w:cs="Arial"/>
        </w:rPr>
        <w:t xml:space="preserve"> and most importantly</w:t>
      </w:r>
      <w:r w:rsidR="00D631B7">
        <w:rPr>
          <w:rFonts w:ascii="Arial" w:hAnsi="Arial" w:cs="Arial"/>
        </w:rPr>
        <w:t>,</w:t>
      </w:r>
      <w:r w:rsidRPr="00C36CCE">
        <w:rPr>
          <w:rFonts w:ascii="Arial" w:hAnsi="Arial" w:cs="Arial"/>
        </w:rPr>
        <w:t xml:space="preserve"> it counts belief, attitude and value of employees.</w:t>
      </w:r>
      <w:r w:rsidR="00AA706F" w:rsidRPr="00C36CCE">
        <w:rPr>
          <w:rFonts w:ascii="Arial" w:hAnsi="Arial" w:cs="Arial"/>
        </w:rPr>
        <w:t xml:space="preserve"> </w:t>
      </w:r>
      <w:r w:rsidR="00E360C6" w:rsidRPr="00C36CCE">
        <w:rPr>
          <w:rFonts w:ascii="Arial" w:hAnsi="Arial" w:cs="Arial"/>
        </w:rPr>
        <w:t xml:space="preserve">The document is distributed into parts that include </w:t>
      </w:r>
      <w:r w:rsidR="00D631B7">
        <w:rPr>
          <w:rFonts w:ascii="Arial" w:hAnsi="Arial" w:cs="Arial"/>
        </w:rPr>
        <w:t xml:space="preserve">the </w:t>
      </w:r>
      <w:r w:rsidR="00E360C6" w:rsidRPr="00C36CCE">
        <w:rPr>
          <w:rFonts w:ascii="Arial" w:hAnsi="Arial" w:cs="Arial"/>
        </w:rPr>
        <w:t xml:space="preserve">introduction of the report, discussion about </w:t>
      </w:r>
      <w:r w:rsidR="00D631B7">
        <w:rPr>
          <w:rFonts w:ascii="Arial" w:hAnsi="Arial" w:cs="Arial"/>
        </w:rPr>
        <w:t xml:space="preserve">a </w:t>
      </w:r>
      <w:r w:rsidR="00E360C6" w:rsidRPr="00C36CCE">
        <w:rPr>
          <w:rFonts w:ascii="Arial" w:hAnsi="Arial" w:cs="Arial"/>
        </w:rPr>
        <w:t xml:space="preserve">personal experience at </w:t>
      </w:r>
      <w:r w:rsidR="00D631B7">
        <w:rPr>
          <w:rFonts w:ascii="Arial" w:hAnsi="Arial" w:cs="Arial"/>
        </w:rPr>
        <w:t xml:space="preserve">a </w:t>
      </w:r>
      <w:r w:rsidR="00E360C6" w:rsidRPr="00C36CCE">
        <w:rPr>
          <w:rFonts w:ascii="Arial" w:hAnsi="Arial" w:cs="Arial"/>
        </w:rPr>
        <w:t>workplace in T</w:t>
      </w:r>
      <w:r w:rsidR="00DF4662" w:rsidRPr="00C36CCE">
        <w:rPr>
          <w:rFonts w:ascii="Arial" w:hAnsi="Arial" w:cs="Arial"/>
        </w:rPr>
        <w:t>esco</w:t>
      </w:r>
      <w:r w:rsidR="008851AB">
        <w:rPr>
          <w:rFonts w:ascii="Arial" w:hAnsi="Arial" w:cs="Arial"/>
        </w:rPr>
        <w:t xml:space="preserve"> and t</w:t>
      </w:r>
      <w:r w:rsidR="00E360C6" w:rsidRPr="00C36CCE">
        <w:rPr>
          <w:rFonts w:ascii="Arial" w:hAnsi="Arial" w:cs="Arial"/>
        </w:rPr>
        <w:t xml:space="preserve">he learning and observation towards personal skills in the workplace. And then applying that understanding to </w:t>
      </w:r>
      <w:r w:rsidR="00834B59" w:rsidRPr="00C36CCE">
        <w:rPr>
          <w:rFonts w:ascii="Arial" w:hAnsi="Arial" w:cs="Arial"/>
        </w:rPr>
        <w:t>analy</w:t>
      </w:r>
      <w:r w:rsidR="00834B59">
        <w:rPr>
          <w:rFonts w:ascii="Arial" w:hAnsi="Arial" w:cs="Arial"/>
        </w:rPr>
        <w:t>s</w:t>
      </w:r>
      <w:r w:rsidR="00834B59" w:rsidRPr="00C36CCE">
        <w:rPr>
          <w:rFonts w:ascii="Arial" w:hAnsi="Arial" w:cs="Arial"/>
        </w:rPr>
        <w:t>es</w:t>
      </w:r>
      <w:r w:rsidR="00E360C6" w:rsidRPr="00C36CCE">
        <w:rPr>
          <w:rFonts w:ascii="Arial" w:hAnsi="Arial" w:cs="Arial"/>
        </w:rPr>
        <w:t xml:space="preserve"> how </w:t>
      </w:r>
      <w:r w:rsidR="00587BE8" w:rsidRPr="00C36CCE">
        <w:rPr>
          <w:rFonts w:ascii="Arial" w:hAnsi="Arial" w:cs="Arial"/>
        </w:rPr>
        <w:t>those</w:t>
      </w:r>
      <w:r w:rsidR="00E360C6" w:rsidRPr="00C36CCE">
        <w:rPr>
          <w:rFonts w:ascii="Arial" w:hAnsi="Arial" w:cs="Arial"/>
        </w:rPr>
        <w:t xml:space="preserve"> skills improved over time using belief</w:t>
      </w:r>
      <w:r w:rsidR="00C64459" w:rsidRPr="00C36CCE">
        <w:rPr>
          <w:rFonts w:ascii="Arial" w:hAnsi="Arial" w:cs="Arial"/>
        </w:rPr>
        <w:t>s</w:t>
      </w:r>
      <w:r w:rsidR="00E360C6" w:rsidRPr="00C36CCE">
        <w:rPr>
          <w:rFonts w:ascii="Arial" w:hAnsi="Arial" w:cs="Arial"/>
        </w:rPr>
        <w:t xml:space="preserve">, values and attitudes of my own. </w:t>
      </w:r>
      <w:r w:rsidR="00861A75" w:rsidRPr="00C36CCE">
        <w:rPr>
          <w:rFonts w:ascii="Arial" w:hAnsi="Arial" w:cs="Arial"/>
        </w:rPr>
        <w:t xml:space="preserve">The </w:t>
      </w:r>
      <w:r w:rsidR="00834B59" w:rsidRPr="00C36CCE">
        <w:rPr>
          <w:rFonts w:ascii="Arial" w:hAnsi="Arial" w:cs="Arial"/>
        </w:rPr>
        <w:t>organi</w:t>
      </w:r>
      <w:r w:rsidR="00834B59">
        <w:rPr>
          <w:rFonts w:ascii="Arial" w:hAnsi="Arial" w:cs="Arial"/>
        </w:rPr>
        <w:t>z</w:t>
      </w:r>
      <w:r w:rsidR="00834B59" w:rsidRPr="00C36CCE">
        <w:rPr>
          <w:rFonts w:ascii="Arial" w:hAnsi="Arial" w:cs="Arial"/>
        </w:rPr>
        <w:t>ation</w:t>
      </w:r>
      <w:r w:rsidR="00861A75" w:rsidRPr="00C36CCE">
        <w:rPr>
          <w:rFonts w:ascii="Arial" w:hAnsi="Arial" w:cs="Arial"/>
        </w:rPr>
        <w:t xml:space="preserve"> that will be discussed here is T</w:t>
      </w:r>
      <w:r w:rsidR="00DF4662" w:rsidRPr="00C36CCE">
        <w:rPr>
          <w:rFonts w:ascii="Arial" w:hAnsi="Arial" w:cs="Arial"/>
        </w:rPr>
        <w:t>esco</w:t>
      </w:r>
      <w:r w:rsidR="00861A75" w:rsidRPr="00C36CCE">
        <w:rPr>
          <w:rFonts w:ascii="Arial" w:hAnsi="Arial" w:cs="Arial"/>
        </w:rPr>
        <w:t xml:space="preserve">. </w:t>
      </w:r>
      <w:r w:rsidR="00D631B7">
        <w:rPr>
          <w:rFonts w:ascii="Arial" w:hAnsi="Arial" w:cs="Arial"/>
        </w:rPr>
        <w:t>The d</w:t>
      </w:r>
      <w:r w:rsidR="00861A75" w:rsidRPr="00C36CCE">
        <w:rPr>
          <w:rFonts w:ascii="Arial" w:hAnsi="Arial" w:cs="Arial"/>
        </w:rPr>
        <w:t xml:space="preserve">iscussion involves </w:t>
      </w:r>
      <w:r w:rsidR="00D631B7">
        <w:rPr>
          <w:rFonts w:ascii="Arial" w:hAnsi="Arial" w:cs="Arial"/>
        </w:rPr>
        <w:t xml:space="preserve">a </w:t>
      </w:r>
      <w:r w:rsidR="00861A75" w:rsidRPr="00C36CCE">
        <w:rPr>
          <w:rFonts w:ascii="Arial" w:hAnsi="Arial" w:cs="Arial"/>
        </w:rPr>
        <w:t>detailed understanding of how employees are treated in there, what are the possible opportunities that are available to e</w:t>
      </w:r>
      <w:r w:rsidR="003B6250" w:rsidRPr="00C36CCE">
        <w:rPr>
          <w:rFonts w:ascii="Arial" w:hAnsi="Arial" w:cs="Arial"/>
        </w:rPr>
        <w:t xml:space="preserve">mployees </w:t>
      </w:r>
      <w:r w:rsidR="002303B9" w:rsidRPr="00C36CCE">
        <w:rPr>
          <w:rFonts w:ascii="Arial" w:hAnsi="Arial" w:cs="Arial"/>
        </w:rPr>
        <w:t xml:space="preserve">for growth in those workplaces. Workplace beliefs and values differ from the personal beliefs and values of an individual. And a person who has </w:t>
      </w:r>
      <w:r w:rsidR="008851AB" w:rsidRPr="00C36CCE">
        <w:rPr>
          <w:rFonts w:ascii="Arial" w:hAnsi="Arial" w:cs="Arial"/>
        </w:rPr>
        <w:t>much</w:t>
      </w:r>
      <w:r w:rsidR="002303B9" w:rsidRPr="00C36CCE">
        <w:rPr>
          <w:rFonts w:ascii="Arial" w:hAnsi="Arial" w:cs="Arial"/>
        </w:rPr>
        <w:t xml:space="preserve"> coherence between both of them is more likely to engage in</w:t>
      </w:r>
      <w:r w:rsidR="008851AB">
        <w:rPr>
          <w:rFonts w:ascii="Arial" w:hAnsi="Arial" w:cs="Arial"/>
        </w:rPr>
        <w:t xml:space="preserve"> workplace matter efficiently a</w:t>
      </w:r>
      <w:r w:rsidR="002303B9" w:rsidRPr="00C36CCE">
        <w:rPr>
          <w:rFonts w:ascii="Arial" w:hAnsi="Arial" w:cs="Arial"/>
        </w:rPr>
        <w:t>s compared to someone, with diversity in their personal and professional beliefs. Attitudes are directly related to the belief a person has and what worth is given to a certain belief</w:t>
      </w:r>
      <w:r w:rsidR="00BC0EEC" w:rsidRPr="00C36CCE">
        <w:rPr>
          <w:rFonts w:ascii="Arial" w:hAnsi="Arial" w:cs="Arial"/>
        </w:rPr>
        <w:t xml:space="preserve"> (</w:t>
      </w:r>
      <w:r w:rsidR="00BC0EEC" w:rsidRPr="00C36CCE">
        <w:rPr>
          <w:rFonts w:ascii="Arial" w:hAnsi="Arial" w:cs="Arial"/>
          <w:shd w:val="clear" w:color="auto" w:fill="FFFFFF"/>
        </w:rPr>
        <w:t>Patrick, 2012)</w:t>
      </w:r>
      <w:r w:rsidR="002303B9" w:rsidRPr="00C36CCE">
        <w:rPr>
          <w:rFonts w:ascii="Arial" w:hAnsi="Arial" w:cs="Arial"/>
        </w:rPr>
        <w:t>.</w:t>
      </w:r>
    </w:p>
    <w:p w:rsidR="002303B9" w:rsidRPr="00C36CCE" w:rsidRDefault="00F41FCC" w:rsidP="00C36CCE">
      <w:pPr>
        <w:spacing w:before="480" w:after="240" w:line="360" w:lineRule="auto"/>
        <w:jc w:val="both"/>
        <w:rPr>
          <w:rFonts w:ascii="Arial" w:hAnsi="Arial" w:cs="Arial"/>
        </w:rPr>
      </w:pPr>
      <w:r w:rsidRPr="00C36CCE">
        <w:rPr>
          <w:rFonts w:ascii="Arial" w:hAnsi="Arial" w:cs="Arial"/>
        </w:rPr>
        <w:t xml:space="preserve">Workplace development is used to strengthen the skills of people at work. By giving people </w:t>
      </w:r>
      <w:proofErr w:type="gramStart"/>
      <w:r w:rsidR="008851AB" w:rsidRPr="00C36CCE">
        <w:rPr>
          <w:rFonts w:ascii="Arial" w:hAnsi="Arial" w:cs="Arial"/>
        </w:rPr>
        <w:t>an</w:t>
      </w:r>
      <w:proofErr w:type="gramEnd"/>
      <w:r w:rsidRPr="00C36CCE">
        <w:rPr>
          <w:rFonts w:ascii="Arial" w:hAnsi="Arial" w:cs="Arial"/>
        </w:rPr>
        <w:t xml:space="preserve"> understanding of how difficulties arise, means that their time at work can be improved. </w:t>
      </w:r>
      <w:r w:rsidR="00F71BED" w:rsidRPr="00C36CCE">
        <w:rPr>
          <w:rFonts w:ascii="Arial" w:hAnsi="Arial" w:cs="Arial"/>
        </w:rPr>
        <w:t xml:space="preserve">But the </w:t>
      </w:r>
      <w:r w:rsidR="00834B59" w:rsidRPr="00C36CCE">
        <w:rPr>
          <w:rFonts w:ascii="Arial" w:hAnsi="Arial" w:cs="Arial"/>
        </w:rPr>
        <w:t>behavio</w:t>
      </w:r>
      <w:r w:rsidR="00834B59">
        <w:rPr>
          <w:rFonts w:ascii="Arial" w:hAnsi="Arial" w:cs="Arial"/>
        </w:rPr>
        <w:t>r</w:t>
      </w:r>
      <w:r w:rsidR="00834B59" w:rsidRPr="00C36CCE">
        <w:rPr>
          <w:rFonts w:ascii="Arial" w:hAnsi="Arial" w:cs="Arial"/>
        </w:rPr>
        <w:t>al</w:t>
      </w:r>
      <w:r w:rsidR="00F71BED" w:rsidRPr="00C36CCE">
        <w:rPr>
          <w:rFonts w:ascii="Arial" w:hAnsi="Arial" w:cs="Arial"/>
        </w:rPr>
        <w:t xml:space="preserve"> analysis is a critical thinking methodology which has confronted </w:t>
      </w:r>
      <w:r w:rsidR="00CD784D" w:rsidRPr="00C36CCE">
        <w:rPr>
          <w:rFonts w:ascii="Arial" w:hAnsi="Arial" w:cs="Arial"/>
        </w:rPr>
        <w:t xml:space="preserve">ideas like mental </w:t>
      </w:r>
      <w:r w:rsidR="00771880" w:rsidRPr="00C36CCE">
        <w:rPr>
          <w:rFonts w:ascii="Arial" w:hAnsi="Arial" w:cs="Arial"/>
        </w:rPr>
        <w:t xml:space="preserve">responsiveness, best </w:t>
      </w:r>
      <w:r w:rsidR="00ED5568" w:rsidRPr="00C36CCE">
        <w:rPr>
          <w:rFonts w:ascii="Arial" w:hAnsi="Arial" w:cs="Arial"/>
        </w:rPr>
        <w:t>problem</w:t>
      </w:r>
      <w:r w:rsidR="00D631B7">
        <w:rPr>
          <w:rFonts w:ascii="Arial" w:hAnsi="Arial" w:cs="Arial"/>
        </w:rPr>
        <w:t>-</w:t>
      </w:r>
      <w:r w:rsidR="00ED5568" w:rsidRPr="00C36CCE">
        <w:rPr>
          <w:rFonts w:ascii="Arial" w:hAnsi="Arial" w:cs="Arial"/>
        </w:rPr>
        <w:t>solving approach</w:t>
      </w:r>
      <w:r w:rsidR="00771880" w:rsidRPr="00C36CCE">
        <w:rPr>
          <w:rFonts w:ascii="Arial" w:hAnsi="Arial" w:cs="Arial"/>
        </w:rPr>
        <w:t xml:space="preserve">, </w:t>
      </w:r>
      <w:r w:rsidR="00ED5568" w:rsidRPr="00C36CCE">
        <w:rPr>
          <w:rFonts w:ascii="Arial" w:hAnsi="Arial" w:cs="Arial"/>
        </w:rPr>
        <w:t xml:space="preserve">required </w:t>
      </w:r>
      <w:r w:rsidR="00771880" w:rsidRPr="00C36CCE">
        <w:rPr>
          <w:rFonts w:ascii="Arial" w:hAnsi="Arial" w:cs="Arial"/>
        </w:rPr>
        <w:t xml:space="preserve">output within </w:t>
      </w:r>
      <w:r w:rsidR="00D631B7">
        <w:rPr>
          <w:rFonts w:ascii="Arial" w:hAnsi="Arial" w:cs="Arial"/>
        </w:rPr>
        <w:t>a non-</w:t>
      </w:r>
      <w:r w:rsidR="00771880" w:rsidRPr="00C36CCE">
        <w:rPr>
          <w:rFonts w:ascii="Arial" w:hAnsi="Arial" w:cs="Arial"/>
        </w:rPr>
        <w:t xml:space="preserve">ideal situation </w:t>
      </w:r>
      <w:r w:rsidR="009151B8" w:rsidRPr="00C36CCE">
        <w:rPr>
          <w:rFonts w:ascii="Arial" w:hAnsi="Arial" w:cs="Arial"/>
        </w:rPr>
        <w:t xml:space="preserve">and </w:t>
      </w:r>
      <w:r w:rsidR="00D631B7">
        <w:rPr>
          <w:rFonts w:ascii="Arial" w:hAnsi="Arial" w:cs="Arial"/>
        </w:rPr>
        <w:t>several</w:t>
      </w:r>
      <w:r w:rsidR="009151B8" w:rsidRPr="00C36CCE">
        <w:rPr>
          <w:rFonts w:ascii="Arial" w:hAnsi="Arial" w:cs="Arial"/>
        </w:rPr>
        <w:t xml:space="preserve"> other situations. These situations </w:t>
      </w:r>
      <w:r w:rsidR="00834B59" w:rsidRPr="00C36CCE">
        <w:rPr>
          <w:rFonts w:ascii="Arial" w:hAnsi="Arial" w:cs="Arial"/>
        </w:rPr>
        <w:t>organi</w:t>
      </w:r>
      <w:r w:rsidR="00834B59">
        <w:rPr>
          <w:rFonts w:ascii="Arial" w:hAnsi="Arial" w:cs="Arial"/>
        </w:rPr>
        <w:t>z</w:t>
      </w:r>
      <w:r w:rsidR="00834B59" w:rsidRPr="00C36CCE">
        <w:rPr>
          <w:rFonts w:ascii="Arial" w:hAnsi="Arial" w:cs="Arial"/>
        </w:rPr>
        <w:t>ation</w:t>
      </w:r>
      <w:r w:rsidR="009151B8" w:rsidRPr="00C36CCE">
        <w:rPr>
          <w:rFonts w:ascii="Arial" w:hAnsi="Arial" w:cs="Arial"/>
        </w:rPr>
        <w:t xml:space="preserve"> tend to make </w:t>
      </w:r>
      <w:r w:rsidR="00D631B7">
        <w:rPr>
          <w:rFonts w:ascii="Arial" w:hAnsi="Arial" w:cs="Arial"/>
        </w:rPr>
        <w:t xml:space="preserve">the </w:t>
      </w:r>
      <w:r w:rsidR="009151B8" w:rsidRPr="00C36CCE">
        <w:rPr>
          <w:rFonts w:ascii="Arial" w:hAnsi="Arial" w:cs="Arial"/>
        </w:rPr>
        <w:t>standard of work in their workplaces. And if any employee is not able enough to cope up with all these ideal situations and work according to their standard of perfection, then those employees are considered as lazy or less efficient performers</w:t>
      </w:r>
      <w:r w:rsidR="00FE68CC" w:rsidRPr="00C36CCE">
        <w:rPr>
          <w:rFonts w:ascii="Arial" w:hAnsi="Arial" w:cs="Arial"/>
        </w:rPr>
        <w:t>.</w:t>
      </w:r>
      <w:r w:rsidR="00AA242F" w:rsidRPr="00C36CCE">
        <w:rPr>
          <w:rFonts w:ascii="Arial" w:hAnsi="Arial" w:cs="Arial"/>
        </w:rPr>
        <w:t xml:space="preserve"> </w:t>
      </w:r>
      <w:r w:rsidR="009C21BB" w:rsidRPr="00C36CCE">
        <w:rPr>
          <w:rFonts w:ascii="Arial" w:hAnsi="Arial" w:cs="Arial"/>
        </w:rPr>
        <w:t xml:space="preserve">The modern workplaces are mostly flexible in timings as well as deadlines. But they do not compromise the work quality, because </w:t>
      </w:r>
      <w:r w:rsidR="00D631B7">
        <w:rPr>
          <w:rFonts w:ascii="Arial" w:hAnsi="Arial" w:cs="Arial"/>
        </w:rPr>
        <w:t xml:space="preserve">the </w:t>
      </w:r>
      <w:r w:rsidR="009C21BB" w:rsidRPr="00C36CCE">
        <w:rPr>
          <w:rFonts w:ascii="Arial" w:hAnsi="Arial" w:cs="Arial"/>
        </w:rPr>
        <w:t xml:space="preserve">client or customer is the boss in today’s business. In such </w:t>
      </w:r>
      <w:r w:rsidR="00D631B7">
        <w:rPr>
          <w:rFonts w:ascii="Arial" w:hAnsi="Arial" w:cs="Arial"/>
        </w:rPr>
        <w:t xml:space="preserve">a </w:t>
      </w:r>
      <w:r w:rsidR="009C21BB" w:rsidRPr="00C36CCE">
        <w:rPr>
          <w:rFonts w:ascii="Arial" w:hAnsi="Arial" w:cs="Arial"/>
        </w:rPr>
        <w:t xml:space="preserve">situation, a personal attitude of an employee can take it to a better position in their </w:t>
      </w:r>
      <w:r w:rsidR="00834B59" w:rsidRPr="00C36CCE">
        <w:rPr>
          <w:rFonts w:ascii="Arial" w:hAnsi="Arial" w:cs="Arial"/>
        </w:rPr>
        <w:t>organi</w:t>
      </w:r>
      <w:r w:rsidR="00834B59">
        <w:rPr>
          <w:rFonts w:ascii="Arial" w:hAnsi="Arial" w:cs="Arial"/>
        </w:rPr>
        <w:t>z</w:t>
      </w:r>
      <w:r w:rsidR="00834B59" w:rsidRPr="00C36CCE">
        <w:rPr>
          <w:rFonts w:ascii="Arial" w:hAnsi="Arial" w:cs="Arial"/>
        </w:rPr>
        <w:t>ation</w:t>
      </w:r>
      <w:r w:rsidR="009C21BB" w:rsidRPr="00C36CCE">
        <w:rPr>
          <w:rFonts w:ascii="Arial" w:hAnsi="Arial" w:cs="Arial"/>
        </w:rPr>
        <w:t xml:space="preserve">. A good attitude is </w:t>
      </w:r>
      <w:proofErr w:type="gramStart"/>
      <w:r w:rsidR="009C21BB" w:rsidRPr="00C36CCE">
        <w:rPr>
          <w:rFonts w:ascii="Arial" w:hAnsi="Arial" w:cs="Arial"/>
        </w:rPr>
        <w:t>key</w:t>
      </w:r>
      <w:proofErr w:type="gramEnd"/>
      <w:r w:rsidR="009C21BB" w:rsidRPr="00C36CCE">
        <w:rPr>
          <w:rFonts w:ascii="Arial" w:hAnsi="Arial" w:cs="Arial"/>
        </w:rPr>
        <w:t xml:space="preserve"> to improvement as customer or client dealing needs both positive </w:t>
      </w:r>
      <w:r w:rsidR="00834B59" w:rsidRPr="00C36CCE">
        <w:rPr>
          <w:rFonts w:ascii="Arial" w:hAnsi="Arial" w:cs="Arial"/>
        </w:rPr>
        <w:t>behavio</w:t>
      </w:r>
      <w:r w:rsidR="00834B59">
        <w:rPr>
          <w:rFonts w:ascii="Arial" w:hAnsi="Arial" w:cs="Arial"/>
        </w:rPr>
        <w:t>r</w:t>
      </w:r>
      <w:r w:rsidR="009C21BB" w:rsidRPr="00C36CCE">
        <w:rPr>
          <w:rFonts w:ascii="Arial" w:hAnsi="Arial" w:cs="Arial"/>
        </w:rPr>
        <w:t xml:space="preserve"> and convincing power. For example, most of the </w:t>
      </w:r>
      <w:r w:rsidR="00834B59" w:rsidRPr="00C36CCE">
        <w:rPr>
          <w:rFonts w:ascii="Arial" w:hAnsi="Arial" w:cs="Arial"/>
        </w:rPr>
        <w:t>organi</w:t>
      </w:r>
      <w:r w:rsidR="00834B59">
        <w:rPr>
          <w:rFonts w:ascii="Arial" w:hAnsi="Arial" w:cs="Arial"/>
        </w:rPr>
        <w:t>z</w:t>
      </w:r>
      <w:r w:rsidR="00834B59" w:rsidRPr="00C36CCE">
        <w:rPr>
          <w:rFonts w:ascii="Arial" w:hAnsi="Arial" w:cs="Arial"/>
        </w:rPr>
        <w:t>ations</w:t>
      </w:r>
      <w:r w:rsidR="009C21BB" w:rsidRPr="00C36CCE">
        <w:rPr>
          <w:rFonts w:ascii="Arial" w:hAnsi="Arial" w:cs="Arial"/>
        </w:rPr>
        <w:t xml:space="preserve"> that conduct interviews are judging the applicants based on their outlook, personal </w:t>
      </w:r>
      <w:r w:rsidR="00F9279E" w:rsidRPr="00C36CCE">
        <w:rPr>
          <w:rFonts w:ascii="Arial" w:hAnsi="Arial" w:cs="Arial"/>
        </w:rPr>
        <w:t>instincts</w:t>
      </w:r>
      <w:r w:rsidR="009C21BB" w:rsidRPr="00C36CCE">
        <w:rPr>
          <w:rFonts w:ascii="Arial" w:hAnsi="Arial" w:cs="Arial"/>
        </w:rPr>
        <w:t xml:space="preserve"> and </w:t>
      </w:r>
      <w:r w:rsidR="00834B59" w:rsidRPr="00C36CCE">
        <w:rPr>
          <w:rFonts w:ascii="Arial" w:hAnsi="Arial" w:cs="Arial"/>
        </w:rPr>
        <w:t>behavio</w:t>
      </w:r>
      <w:r w:rsidR="00834B59">
        <w:rPr>
          <w:rFonts w:ascii="Arial" w:hAnsi="Arial" w:cs="Arial"/>
        </w:rPr>
        <w:t>r</w:t>
      </w:r>
      <w:r w:rsidR="00834B59" w:rsidRPr="00C36CCE">
        <w:rPr>
          <w:rFonts w:ascii="Arial" w:hAnsi="Arial" w:cs="Arial"/>
        </w:rPr>
        <w:t>s</w:t>
      </w:r>
      <w:r w:rsidR="009C21BB" w:rsidRPr="00C36CCE">
        <w:rPr>
          <w:rFonts w:ascii="Arial" w:hAnsi="Arial" w:cs="Arial"/>
        </w:rPr>
        <w:t xml:space="preserve">. These qualities count for about 70% of the entire interview, and </w:t>
      </w:r>
      <w:r w:rsidR="00D631B7">
        <w:rPr>
          <w:rFonts w:ascii="Arial" w:hAnsi="Arial" w:cs="Arial"/>
        </w:rPr>
        <w:t xml:space="preserve">the </w:t>
      </w:r>
      <w:r w:rsidR="009C21BB" w:rsidRPr="00C36CCE">
        <w:rPr>
          <w:rFonts w:ascii="Arial" w:hAnsi="Arial" w:cs="Arial"/>
        </w:rPr>
        <w:t>remaining 30% is for the skills required in the job</w:t>
      </w:r>
      <w:r w:rsidR="00C73186" w:rsidRPr="00C36CCE">
        <w:rPr>
          <w:rFonts w:ascii="Arial" w:hAnsi="Arial" w:cs="Arial"/>
        </w:rPr>
        <w:t xml:space="preserve"> </w:t>
      </w:r>
      <w:r w:rsidR="00FE68CC" w:rsidRPr="00C36CCE">
        <w:rPr>
          <w:rFonts w:ascii="Arial" w:hAnsi="Arial" w:cs="Arial"/>
        </w:rPr>
        <w:t>(</w:t>
      </w:r>
      <w:proofErr w:type="spellStart"/>
      <w:r w:rsidR="00FE68CC" w:rsidRPr="00C36CCE">
        <w:rPr>
          <w:rFonts w:ascii="Arial" w:hAnsi="Arial" w:cs="Arial"/>
          <w:shd w:val="clear" w:color="auto" w:fill="FFFFFF"/>
        </w:rPr>
        <w:t>Samnani</w:t>
      </w:r>
      <w:proofErr w:type="spellEnd"/>
      <w:r w:rsidR="00FE68CC" w:rsidRPr="00C36CCE">
        <w:rPr>
          <w:rFonts w:ascii="Arial" w:hAnsi="Arial" w:cs="Arial"/>
          <w:shd w:val="clear" w:color="auto" w:fill="FFFFFF"/>
        </w:rPr>
        <w:t>, 2014)</w:t>
      </w:r>
      <w:r w:rsidR="00FE68CC" w:rsidRPr="00C36CCE">
        <w:rPr>
          <w:rFonts w:ascii="Arial" w:hAnsi="Arial" w:cs="Arial"/>
        </w:rPr>
        <w:t>.</w:t>
      </w:r>
    </w:p>
    <w:p w:rsidR="00F9279E" w:rsidRPr="00C36CCE" w:rsidRDefault="00834B59" w:rsidP="00C36CCE">
      <w:pPr>
        <w:spacing w:before="480" w:after="240" w:line="360" w:lineRule="auto"/>
        <w:jc w:val="both"/>
        <w:rPr>
          <w:rFonts w:ascii="Arial" w:hAnsi="Arial" w:cs="Arial"/>
        </w:rPr>
      </w:pPr>
      <w:r w:rsidRPr="00C36CCE">
        <w:rPr>
          <w:rFonts w:ascii="Arial" w:hAnsi="Arial" w:cs="Arial"/>
        </w:rPr>
        <w:lastRenderedPageBreak/>
        <w:t>Behavio</w:t>
      </w:r>
      <w:r>
        <w:rPr>
          <w:rFonts w:ascii="Arial" w:hAnsi="Arial" w:cs="Arial"/>
        </w:rPr>
        <w:t>r</w:t>
      </w:r>
      <w:r w:rsidR="00F9279E" w:rsidRPr="00C36CCE">
        <w:rPr>
          <w:rFonts w:ascii="Arial" w:hAnsi="Arial" w:cs="Arial"/>
        </w:rPr>
        <w:t xml:space="preserve"> and workplace are closely related to each other. An </w:t>
      </w:r>
      <w:r w:rsidR="001F63FC" w:rsidRPr="00C36CCE">
        <w:rPr>
          <w:rFonts w:ascii="Arial" w:hAnsi="Arial" w:cs="Arial"/>
        </w:rPr>
        <w:t>ill-mannered</w:t>
      </w:r>
      <w:r w:rsidR="00F9279E" w:rsidRPr="00C36CCE">
        <w:rPr>
          <w:rFonts w:ascii="Arial" w:hAnsi="Arial" w:cs="Arial"/>
        </w:rPr>
        <w:t xml:space="preserve"> individual with 100% capability to handle business is found least suitable for a position of managers. The reason behind this statement is that </w:t>
      </w:r>
      <w:r w:rsidR="00BB3405" w:rsidRPr="00C36CCE">
        <w:rPr>
          <w:rFonts w:ascii="Arial" w:hAnsi="Arial" w:cs="Arial"/>
        </w:rPr>
        <w:t xml:space="preserve">managers have leadership skills; they should be caring about their team members as well as they should have a motivational attitude. Listening to employees is based on how much a leader is involved in their matters. That is why good </w:t>
      </w:r>
      <w:r w:rsidRPr="00C36CCE">
        <w:rPr>
          <w:rFonts w:ascii="Arial" w:hAnsi="Arial" w:cs="Arial"/>
        </w:rPr>
        <w:t>behavio</w:t>
      </w:r>
      <w:r>
        <w:rPr>
          <w:rFonts w:ascii="Arial" w:hAnsi="Arial" w:cs="Arial"/>
        </w:rPr>
        <w:t>r</w:t>
      </w:r>
      <w:r w:rsidR="00BB3405" w:rsidRPr="00C36CCE">
        <w:rPr>
          <w:rFonts w:ascii="Arial" w:hAnsi="Arial" w:cs="Arial"/>
        </w:rPr>
        <w:t xml:space="preserve"> leads to a good workplace environment. </w:t>
      </w:r>
      <w:r w:rsidR="00017B33" w:rsidRPr="00C36CCE">
        <w:rPr>
          <w:rFonts w:ascii="Arial" w:hAnsi="Arial" w:cs="Arial"/>
        </w:rPr>
        <w:t xml:space="preserve">Further discussion about personal beliefs, values and attitudes </w:t>
      </w:r>
      <w:r w:rsidR="00D631B7">
        <w:rPr>
          <w:rFonts w:ascii="Arial" w:hAnsi="Arial" w:cs="Arial"/>
        </w:rPr>
        <w:t>are</w:t>
      </w:r>
      <w:r w:rsidR="00017B33" w:rsidRPr="00C36CCE">
        <w:rPr>
          <w:rFonts w:ascii="Arial" w:hAnsi="Arial" w:cs="Arial"/>
        </w:rPr>
        <w:t xml:space="preserve"> done based on the work performance of </w:t>
      </w:r>
      <w:r w:rsidR="00A431ED" w:rsidRPr="00C36CCE">
        <w:rPr>
          <w:rFonts w:ascii="Arial" w:hAnsi="Arial" w:cs="Arial"/>
        </w:rPr>
        <w:t>me</w:t>
      </w:r>
      <w:r w:rsidR="00017B33" w:rsidRPr="00C36CCE">
        <w:rPr>
          <w:rFonts w:ascii="Arial" w:hAnsi="Arial" w:cs="Arial"/>
        </w:rPr>
        <w:t xml:space="preserve"> in one of a leading store.</w:t>
      </w:r>
    </w:p>
    <w:p w:rsidR="00A84786" w:rsidRPr="00C36CCE" w:rsidRDefault="00A84786" w:rsidP="00C36CCE">
      <w:pPr>
        <w:pStyle w:val="Heading1"/>
        <w:spacing w:after="240" w:line="360" w:lineRule="auto"/>
        <w:jc w:val="both"/>
        <w:rPr>
          <w:rFonts w:ascii="Arial" w:hAnsi="Arial" w:cs="Arial"/>
          <w:color w:val="auto"/>
          <w:sz w:val="22"/>
          <w:szCs w:val="22"/>
        </w:rPr>
      </w:pPr>
      <w:bookmarkStart w:id="1" w:name="_Toc15233005"/>
      <w:r w:rsidRPr="00C36CCE">
        <w:rPr>
          <w:rFonts w:ascii="Arial" w:hAnsi="Arial" w:cs="Arial"/>
          <w:color w:val="auto"/>
          <w:sz w:val="22"/>
          <w:szCs w:val="22"/>
        </w:rPr>
        <w:t>Discussion</w:t>
      </w:r>
      <w:bookmarkEnd w:id="1"/>
    </w:p>
    <w:p w:rsidR="00625CA6" w:rsidRPr="00C36CCE" w:rsidRDefault="00A431ED" w:rsidP="00C36CCE">
      <w:pPr>
        <w:spacing w:before="480" w:after="240" w:line="360" w:lineRule="auto"/>
        <w:jc w:val="both"/>
        <w:rPr>
          <w:rFonts w:ascii="Arial" w:hAnsi="Arial" w:cs="Arial"/>
        </w:rPr>
      </w:pPr>
      <w:r w:rsidRPr="00C36CCE">
        <w:rPr>
          <w:rFonts w:ascii="Arial" w:hAnsi="Arial" w:cs="Arial"/>
        </w:rPr>
        <w:t xml:space="preserve">As mentioned above, the work experience done is in Tesco. </w:t>
      </w:r>
      <w:r w:rsidR="00D631B7">
        <w:rPr>
          <w:rFonts w:ascii="Arial" w:hAnsi="Arial" w:cs="Arial"/>
        </w:rPr>
        <w:t>T</w:t>
      </w:r>
      <w:r w:rsidR="003D2A5B" w:rsidRPr="00C36CCE">
        <w:rPr>
          <w:rFonts w:ascii="Arial" w:hAnsi="Arial" w:cs="Arial"/>
        </w:rPr>
        <w:t xml:space="preserve">o narrate the experience, it is helpful to discuss the background of this </w:t>
      </w:r>
      <w:r w:rsidR="00834B59" w:rsidRPr="00C36CCE">
        <w:rPr>
          <w:rFonts w:ascii="Arial" w:hAnsi="Arial" w:cs="Arial"/>
        </w:rPr>
        <w:t>organi</w:t>
      </w:r>
      <w:r w:rsidR="00834B59">
        <w:rPr>
          <w:rFonts w:ascii="Arial" w:hAnsi="Arial" w:cs="Arial"/>
        </w:rPr>
        <w:t>z</w:t>
      </w:r>
      <w:r w:rsidR="00834B59" w:rsidRPr="00C36CCE">
        <w:rPr>
          <w:rFonts w:ascii="Arial" w:hAnsi="Arial" w:cs="Arial"/>
        </w:rPr>
        <w:t>ation</w:t>
      </w:r>
      <w:r w:rsidR="003D2A5B" w:rsidRPr="00C36CCE">
        <w:rPr>
          <w:rFonts w:ascii="Arial" w:hAnsi="Arial" w:cs="Arial"/>
        </w:rPr>
        <w:t xml:space="preserve"> first. </w:t>
      </w:r>
      <w:r w:rsidR="00976F81" w:rsidRPr="00C36CCE">
        <w:rPr>
          <w:rFonts w:ascii="Arial" w:hAnsi="Arial" w:cs="Arial"/>
        </w:rPr>
        <w:t>Tesco is a leading supers</w:t>
      </w:r>
      <w:r w:rsidR="008616E5" w:rsidRPr="00C36CCE">
        <w:rPr>
          <w:rFonts w:ascii="Arial" w:hAnsi="Arial" w:cs="Arial"/>
        </w:rPr>
        <w:t>tore in the United Kingdom</w:t>
      </w:r>
      <w:r w:rsidR="00CB1C30" w:rsidRPr="00C36CCE">
        <w:rPr>
          <w:rFonts w:ascii="Arial" w:hAnsi="Arial" w:cs="Arial"/>
        </w:rPr>
        <w:t xml:space="preserve"> as well as worldwide</w:t>
      </w:r>
      <w:r w:rsidR="008616E5" w:rsidRPr="00C36CCE">
        <w:rPr>
          <w:rFonts w:ascii="Arial" w:hAnsi="Arial" w:cs="Arial"/>
        </w:rPr>
        <w:t xml:space="preserve"> with </w:t>
      </w:r>
      <w:r w:rsidR="00D631B7">
        <w:rPr>
          <w:rFonts w:ascii="Arial" w:hAnsi="Arial" w:cs="Arial"/>
        </w:rPr>
        <w:t>several</w:t>
      </w:r>
      <w:r w:rsidR="008616E5" w:rsidRPr="00C36CCE">
        <w:rPr>
          <w:rFonts w:ascii="Arial" w:hAnsi="Arial" w:cs="Arial"/>
        </w:rPr>
        <w:t xml:space="preserve"> chains in </w:t>
      </w:r>
      <w:r w:rsidR="00D631B7">
        <w:rPr>
          <w:rFonts w:ascii="Arial" w:hAnsi="Arial" w:cs="Arial"/>
        </w:rPr>
        <w:t xml:space="preserve">the </w:t>
      </w:r>
      <w:r w:rsidR="008616E5" w:rsidRPr="00C36CCE">
        <w:rPr>
          <w:rFonts w:ascii="Arial" w:hAnsi="Arial" w:cs="Arial"/>
        </w:rPr>
        <w:t>UK</w:t>
      </w:r>
      <w:r w:rsidR="00D631B7">
        <w:rPr>
          <w:rFonts w:ascii="Arial" w:hAnsi="Arial" w:cs="Arial"/>
        </w:rPr>
        <w:t>,</w:t>
      </w:r>
      <w:r w:rsidR="008616E5" w:rsidRPr="00C36CCE">
        <w:rPr>
          <w:rFonts w:ascii="Arial" w:hAnsi="Arial" w:cs="Arial"/>
        </w:rPr>
        <w:t xml:space="preserve"> and it is hoping to expand its business </w:t>
      </w:r>
      <w:r w:rsidR="00CB1C30" w:rsidRPr="00C36CCE">
        <w:rPr>
          <w:rFonts w:ascii="Arial" w:hAnsi="Arial" w:cs="Arial"/>
        </w:rPr>
        <w:t>further</w:t>
      </w:r>
      <w:r w:rsidR="008616E5" w:rsidRPr="00C36CCE">
        <w:rPr>
          <w:rFonts w:ascii="Arial" w:hAnsi="Arial" w:cs="Arial"/>
        </w:rPr>
        <w:t xml:space="preserve"> in the near future. </w:t>
      </w:r>
      <w:r w:rsidR="00CB1C30" w:rsidRPr="00C36CCE">
        <w:rPr>
          <w:rFonts w:ascii="Arial" w:hAnsi="Arial" w:cs="Arial"/>
        </w:rPr>
        <w:t>Tesco is the third</w:t>
      </w:r>
      <w:r w:rsidR="00D631B7">
        <w:rPr>
          <w:rFonts w:ascii="Arial" w:hAnsi="Arial" w:cs="Arial"/>
        </w:rPr>
        <w:t>-</w:t>
      </w:r>
      <w:r w:rsidR="00CB1C30" w:rsidRPr="00C36CCE">
        <w:rPr>
          <w:rFonts w:ascii="Arial" w:hAnsi="Arial" w:cs="Arial"/>
        </w:rPr>
        <w:t xml:space="preserve">largest retailer in the world. And </w:t>
      </w:r>
      <w:proofErr w:type="gramStart"/>
      <w:r w:rsidR="00CB1C30" w:rsidRPr="00C36CCE">
        <w:rPr>
          <w:rFonts w:ascii="Arial" w:hAnsi="Arial" w:cs="Arial"/>
        </w:rPr>
        <w:t>its headquarter</w:t>
      </w:r>
      <w:proofErr w:type="gramEnd"/>
      <w:r w:rsidR="00CB1C30" w:rsidRPr="00C36CCE">
        <w:rPr>
          <w:rFonts w:ascii="Arial" w:hAnsi="Arial" w:cs="Arial"/>
        </w:rPr>
        <w:t xml:space="preserve"> is situated in Cheshunt, UK. The first two retailers are Wal-Mart and Carrefour. </w:t>
      </w:r>
      <w:r w:rsidR="00842C30" w:rsidRPr="00C36CCE">
        <w:rPr>
          <w:rFonts w:ascii="Arial" w:hAnsi="Arial" w:cs="Arial"/>
        </w:rPr>
        <w:t xml:space="preserve">As per the international record, the total number of </w:t>
      </w:r>
      <w:r w:rsidR="00D631B7">
        <w:rPr>
          <w:rFonts w:ascii="Arial" w:hAnsi="Arial" w:cs="Arial"/>
        </w:rPr>
        <w:t xml:space="preserve">Tesco stores </w:t>
      </w:r>
      <w:r w:rsidR="00842C30" w:rsidRPr="00C36CCE">
        <w:rPr>
          <w:rFonts w:ascii="Arial" w:hAnsi="Arial" w:cs="Arial"/>
        </w:rPr>
        <w:t xml:space="preserve">worldwide </w:t>
      </w:r>
      <w:r w:rsidR="00D631B7">
        <w:rPr>
          <w:rFonts w:ascii="Arial" w:hAnsi="Arial" w:cs="Arial"/>
        </w:rPr>
        <w:t xml:space="preserve">is </w:t>
      </w:r>
      <w:r w:rsidR="00842C30" w:rsidRPr="00C36CCE">
        <w:rPr>
          <w:rFonts w:ascii="Arial" w:hAnsi="Arial" w:cs="Arial"/>
        </w:rPr>
        <w:t xml:space="preserve">6,748 stores. And the number of employees that are working in such a huge </w:t>
      </w:r>
      <w:r w:rsidR="00834B59" w:rsidRPr="00C36CCE">
        <w:rPr>
          <w:rFonts w:ascii="Arial" w:hAnsi="Arial" w:cs="Arial"/>
        </w:rPr>
        <w:t>organi</w:t>
      </w:r>
      <w:r w:rsidR="00834B59">
        <w:rPr>
          <w:rFonts w:ascii="Arial" w:hAnsi="Arial" w:cs="Arial"/>
        </w:rPr>
        <w:t>z</w:t>
      </w:r>
      <w:r w:rsidR="00834B59" w:rsidRPr="00C36CCE">
        <w:rPr>
          <w:rFonts w:ascii="Arial" w:hAnsi="Arial" w:cs="Arial"/>
        </w:rPr>
        <w:t>ation</w:t>
      </w:r>
      <w:r w:rsidR="00834B59">
        <w:rPr>
          <w:rFonts w:ascii="Arial" w:hAnsi="Arial" w:cs="Arial"/>
        </w:rPr>
        <w:t>s</w:t>
      </w:r>
      <w:r w:rsidR="00842C30" w:rsidRPr="00C36CCE">
        <w:rPr>
          <w:rFonts w:ascii="Arial" w:hAnsi="Arial" w:cs="Arial"/>
        </w:rPr>
        <w:t xml:space="preserve"> are 68, 584 as per the world international operations report analysis. </w:t>
      </w:r>
      <w:r w:rsidR="00501A84" w:rsidRPr="00C36CCE">
        <w:rPr>
          <w:rFonts w:ascii="Arial" w:hAnsi="Arial" w:cs="Arial"/>
        </w:rPr>
        <w:t>The statistics are clear enough to take an idea about the extent of enlargement of this company</w:t>
      </w:r>
      <w:r w:rsidR="00356D54" w:rsidRPr="00C36CCE">
        <w:rPr>
          <w:rFonts w:ascii="Arial" w:hAnsi="Arial" w:cs="Arial"/>
        </w:rPr>
        <w:t xml:space="preserve"> (</w:t>
      </w:r>
      <w:r w:rsidR="00356D54" w:rsidRPr="00C36CCE">
        <w:rPr>
          <w:rFonts w:ascii="Arial" w:hAnsi="Arial" w:cs="Arial"/>
          <w:shd w:val="clear" w:color="auto" w:fill="FFFFFF"/>
        </w:rPr>
        <w:t>Zhao, 2014)</w:t>
      </w:r>
      <w:r w:rsidR="00501A84" w:rsidRPr="00C36CCE">
        <w:rPr>
          <w:rFonts w:ascii="Arial" w:hAnsi="Arial" w:cs="Arial"/>
        </w:rPr>
        <w:t>. Every year the profit margins and revenues of Tesco grow estimated at a rate of 11.17%. And the net profit improved from 1.21 b</w:t>
      </w:r>
      <w:r w:rsidR="008851AB">
        <w:rPr>
          <w:rFonts w:ascii="Arial" w:hAnsi="Arial" w:cs="Arial"/>
        </w:rPr>
        <w:t>illio</w:t>
      </w:r>
      <w:r w:rsidR="00501A84" w:rsidRPr="00C36CCE">
        <w:rPr>
          <w:rFonts w:ascii="Arial" w:hAnsi="Arial" w:cs="Arial"/>
        </w:rPr>
        <w:t>n to 1.32 b</w:t>
      </w:r>
      <w:r w:rsidR="008851AB">
        <w:rPr>
          <w:rFonts w:ascii="Arial" w:hAnsi="Arial" w:cs="Arial"/>
        </w:rPr>
        <w:t>illio</w:t>
      </w:r>
      <w:r w:rsidR="00501A84" w:rsidRPr="00C36CCE">
        <w:rPr>
          <w:rFonts w:ascii="Arial" w:hAnsi="Arial" w:cs="Arial"/>
        </w:rPr>
        <w:t xml:space="preserve">n in the last year. And that account for almost 9.60% of the raise. </w:t>
      </w:r>
      <w:r w:rsidR="00B94AE1" w:rsidRPr="00C36CCE">
        <w:rPr>
          <w:rFonts w:ascii="Arial" w:hAnsi="Arial" w:cs="Arial"/>
        </w:rPr>
        <w:t>The ratio of growth in this company is clearly shown</w:t>
      </w:r>
      <w:r w:rsidR="00D631B7">
        <w:rPr>
          <w:rFonts w:ascii="Arial" w:hAnsi="Arial" w:cs="Arial"/>
        </w:rPr>
        <w:t>,</w:t>
      </w:r>
      <w:r w:rsidR="00B94AE1" w:rsidRPr="00C36CCE">
        <w:rPr>
          <w:rFonts w:ascii="Arial" w:hAnsi="Arial" w:cs="Arial"/>
        </w:rPr>
        <w:t xml:space="preserve"> and this leads to better growth opportunities and ultimately further expand in the business.</w:t>
      </w:r>
      <w:r w:rsidR="00570F5D" w:rsidRPr="00C36CCE">
        <w:rPr>
          <w:rFonts w:ascii="Arial" w:hAnsi="Arial" w:cs="Arial"/>
        </w:rPr>
        <w:t xml:space="preserve"> The motto of Tesco is “Every Little Helps”. This motto is basically for the employees as well as for the customers. Such that business is dependent on the number of employees and their attitude towards </w:t>
      </w:r>
      <w:r w:rsidR="00D631B7">
        <w:rPr>
          <w:rFonts w:ascii="Arial" w:hAnsi="Arial" w:cs="Arial"/>
        </w:rPr>
        <w:t xml:space="preserve">the </w:t>
      </w:r>
      <w:r w:rsidR="00570F5D" w:rsidRPr="00C36CCE">
        <w:rPr>
          <w:rFonts w:ascii="Arial" w:hAnsi="Arial" w:cs="Arial"/>
        </w:rPr>
        <w:t>job and the belief of customers that Tesco products are worth buying and long</w:t>
      </w:r>
      <w:r w:rsidR="00D631B7">
        <w:rPr>
          <w:rFonts w:ascii="Arial" w:hAnsi="Arial" w:cs="Arial"/>
        </w:rPr>
        <w:t>-</w:t>
      </w:r>
      <w:r w:rsidR="00570F5D" w:rsidRPr="00C36CCE">
        <w:rPr>
          <w:rFonts w:ascii="Arial" w:hAnsi="Arial" w:cs="Arial"/>
        </w:rPr>
        <w:t xml:space="preserve">lasting. These two </w:t>
      </w:r>
      <w:r w:rsidR="00C16F01" w:rsidRPr="00C36CCE">
        <w:rPr>
          <w:rFonts w:ascii="Arial" w:hAnsi="Arial" w:cs="Arial"/>
        </w:rPr>
        <w:t xml:space="preserve">attributes play </w:t>
      </w:r>
      <w:r w:rsidR="00D631B7">
        <w:rPr>
          <w:rFonts w:ascii="Arial" w:hAnsi="Arial" w:cs="Arial"/>
        </w:rPr>
        <w:t xml:space="preserve">a </w:t>
      </w:r>
      <w:r w:rsidR="00C16F01" w:rsidRPr="00C36CCE">
        <w:rPr>
          <w:rFonts w:ascii="Arial" w:hAnsi="Arial" w:cs="Arial"/>
        </w:rPr>
        <w:t xml:space="preserve">vital role in </w:t>
      </w:r>
      <w:proofErr w:type="spellStart"/>
      <w:r w:rsidR="00C16F01" w:rsidRPr="00C36CCE">
        <w:rPr>
          <w:rFonts w:ascii="Arial" w:hAnsi="Arial" w:cs="Arial"/>
        </w:rPr>
        <w:t>organi</w:t>
      </w:r>
      <w:r w:rsidR="00D631B7">
        <w:rPr>
          <w:rFonts w:ascii="Arial" w:hAnsi="Arial" w:cs="Arial"/>
        </w:rPr>
        <w:t>s</w:t>
      </w:r>
      <w:r w:rsidR="00C16F01" w:rsidRPr="00C36CCE">
        <w:rPr>
          <w:rFonts w:ascii="Arial" w:hAnsi="Arial" w:cs="Arial"/>
        </w:rPr>
        <w:t>ational</w:t>
      </w:r>
      <w:proofErr w:type="spellEnd"/>
      <w:r w:rsidR="00C16F01" w:rsidRPr="00C36CCE">
        <w:rPr>
          <w:rFonts w:ascii="Arial" w:hAnsi="Arial" w:cs="Arial"/>
        </w:rPr>
        <w:t xml:space="preserve"> development and profit earning</w:t>
      </w:r>
      <w:r w:rsidR="00DA2674" w:rsidRPr="00C36CCE">
        <w:rPr>
          <w:rFonts w:ascii="Arial" w:hAnsi="Arial" w:cs="Arial"/>
        </w:rPr>
        <w:t xml:space="preserve"> (</w:t>
      </w:r>
      <w:r w:rsidR="00DA2674" w:rsidRPr="00C36CCE">
        <w:rPr>
          <w:rFonts w:ascii="Arial" w:hAnsi="Arial" w:cs="Arial"/>
          <w:shd w:val="clear" w:color="auto" w:fill="FFFFFF"/>
        </w:rPr>
        <w:t>Wood, 2016)</w:t>
      </w:r>
      <w:r w:rsidR="00C16F01" w:rsidRPr="00C36CCE">
        <w:rPr>
          <w:rFonts w:ascii="Arial" w:hAnsi="Arial" w:cs="Arial"/>
        </w:rPr>
        <w:t>.</w:t>
      </w:r>
    </w:p>
    <w:p w:rsidR="00B94AE1" w:rsidRPr="00C36CCE" w:rsidRDefault="00B94AE1" w:rsidP="00C36CCE">
      <w:pPr>
        <w:spacing w:before="480" w:after="240" w:line="360" w:lineRule="auto"/>
        <w:jc w:val="both"/>
        <w:rPr>
          <w:rFonts w:ascii="Arial" w:hAnsi="Arial" w:cs="Arial"/>
        </w:rPr>
      </w:pPr>
      <w:r w:rsidRPr="00C36CCE">
        <w:rPr>
          <w:rFonts w:ascii="Arial" w:hAnsi="Arial" w:cs="Arial"/>
        </w:rPr>
        <w:t>As per the personal experience is involved,</w:t>
      </w:r>
      <w:r w:rsidR="00B52BE2" w:rsidRPr="00C36CCE">
        <w:rPr>
          <w:rFonts w:ascii="Arial" w:hAnsi="Arial" w:cs="Arial"/>
        </w:rPr>
        <w:t xml:space="preserve"> I have been working in the </w:t>
      </w:r>
      <w:proofErr w:type="spellStart"/>
      <w:r w:rsidR="00ED0CDA" w:rsidRPr="00C36CCE">
        <w:rPr>
          <w:rFonts w:ascii="Arial" w:hAnsi="Arial" w:cs="Arial"/>
        </w:rPr>
        <w:t>organi</w:t>
      </w:r>
      <w:r w:rsidR="00D631B7">
        <w:rPr>
          <w:rFonts w:ascii="Arial" w:hAnsi="Arial" w:cs="Arial"/>
        </w:rPr>
        <w:t>s</w:t>
      </w:r>
      <w:r w:rsidR="00ED0CDA" w:rsidRPr="00C36CCE">
        <w:rPr>
          <w:rFonts w:ascii="Arial" w:hAnsi="Arial" w:cs="Arial"/>
        </w:rPr>
        <w:t>ation</w:t>
      </w:r>
      <w:proofErr w:type="spellEnd"/>
      <w:r w:rsidR="00ED0CDA" w:rsidRPr="00C36CCE">
        <w:rPr>
          <w:rFonts w:ascii="Arial" w:hAnsi="Arial" w:cs="Arial"/>
        </w:rPr>
        <w:t xml:space="preserve"> from last </w:t>
      </w:r>
      <w:r w:rsidR="00D631B7">
        <w:rPr>
          <w:rFonts w:ascii="Arial" w:hAnsi="Arial" w:cs="Arial"/>
        </w:rPr>
        <w:t>eight</w:t>
      </w:r>
      <w:r w:rsidR="00ED0CDA" w:rsidRPr="00C36CCE">
        <w:rPr>
          <w:rFonts w:ascii="Arial" w:hAnsi="Arial" w:cs="Arial"/>
        </w:rPr>
        <w:t xml:space="preserve"> months now</w:t>
      </w:r>
      <w:r w:rsidR="00D631B7">
        <w:rPr>
          <w:rFonts w:ascii="Arial" w:hAnsi="Arial" w:cs="Arial"/>
        </w:rPr>
        <w:t>,</w:t>
      </w:r>
      <w:r w:rsidR="00ED0CDA" w:rsidRPr="00C36CCE">
        <w:rPr>
          <w:rFonts w:ascii="Arial" w:hAnsi="Arial" w:cs="Arial"/>
        </w:rPr>
        <w:t xml:space="preserve"> and the timing was flexible, there were day time duties and night time duties based on a specific schedule of hours to </w:t>
      </w:r>
      <w:r w:rsidR="00C04790" w:rsidRPr="00C36CCE">
        <w:rPr>
          <w:rFonts w:ascii="Arial" w:hAnsi="Arial" w:cs="Arial"/>
        </w:rPr>
        <w:t>complete</w:t>
      </w:r>
      <w:r w:rsidR="00ED0CDA" w:rsidRPr="00C36CCE">
        <w:rPr>
          <w:rFonts w:ascii="Arial" w:hAnsi="Arial" w:cs="Arial"/>
        </w:rPr>
        <w:t xml:space="preserve">. </w:t>
      </w:r>
      <w:r w:rsidR="00B31006" w:rsidRPr="00C36CCE">
        <w:rPr>
          <w:rFonts w:ascii="Arial" w:hAnsi="Arial" w:cs="Arial"/>
        </w:rPr>
        <w:t xml:space="preserve">During my entire experience in the company, I was employed as a seller in the stores. My duties included introducing customers </w:t>
      </w:r>
      <w:r w:rsidR="00E93684" w:rsidRPr="00C36CCE">
        <w:rPr>
          <w:rFonts w:ascii="Arial" w:hAnsi="Arial" w:cs="Arial"/>
        </w:rPr>
        <w:t xml:space="preserve">to the new products in the product lines, solving their problems if any, answering their queries and </w:t>
      </w:r>
      <w:r w:rsidR="00FA4867">
        <w:rPr>
          <w:rFonts w:ascii="Arial" w:hAnsi="Arial" w:cs="Arial"/>
        </w:rPr>
        <w:lastRenderedPageBreak/>
        <w:t xml:space="preserve">giving </w:t>
      </w:r>
      <w:r w:rsidR="00E93684" w:rsidRPr="00C36CCE">
        <w:rPr>
          <w:rFonts w:ascii="Arial" w:hAnsi="Arial" w:cs="Arial"/>
        </w:rPr>
        <w:t xml:space="preserve">them to my immediate </w:t>
      </w:r>
      <w:r w:rsidR="0036585A" w:rsidRPr="00C36CCE">
        <w:rPr>
          <w:rFonts w:ascii="Arial" w:hAnsi="Arial" w:cs="Arial"/>
        </w:rPr>
        <w:t xml:space="preserve">manager for further help. </w:t>
      </w:r>
      <w:r w:rsidR="00322B9D" w:rsidRPr="00C36CCE">
        <w:rPr>
          <w:rFonts w:ascii="Arial" w:hAnsi="Arial" w:cs="Arial"/>
        </w:rPr>
        <w:t xml:space="preserve">The core areas of my job position were enhancing sales </w:t>
      </w:r>
      <w:r w:rsidR="00D631B7">
        <w:rPr>
          <w:rFonts w:ascii="Arial" w:hAnsi="Arial" w:cs="Arial"/>
        </w:rPr>
        <w:t>by</w:t>
      </w:r>
      <w:r w:rsidR="00322B9D" w:rsidRPr="00C36CCE">
        <w:rPr>
          <w:rFonts w:ascii="Arial" w:hAnsi="Arial" w:cs="Arial"/>
        </w:rPr>
        <w:t xml:space="preserve"> creating a friendly environment for visitors in the store. My duty was on the furniture and kitchen appliances in the beginning and later was shifted </w:t>
      </w:r>
      <w:r w:rsidR="00C04790" w:rsidRPr="00C36CCE">
        <w:rPr>
          <w:rFonts w:ascii="Arial" w:hAnsi="Arial" w:cs="Arial"/>
        </w:rPr>
        <w:t>to</w:t>
      </w:r>
      <w:r w:rsidR="00322B9D" w:rsidRPr="00C36CCE">
        <w:rPr>
          <w:rFonts w:ascii="Arial" w:hAnsi="Arial" w:cs="Arial"/>
        </w:rPr>
        <w:t xml:space="preserve"> electrical and official goods. Both these duties involved </w:t>
      </w:r>
      <w:r w:rsidR="00C43EBB" w:rsidRPr="00C36CCE">
        <w:rPr>
          <w:rFonts w:ascii="Arial" w:hAnsi="Arial" w:cs="Arial"/>
        </w:rPr>
        <w:t>good conduct with the customers to provide the details about the functioning of appliances, as well as helping them choose and find their suitable type of appliance</w:t>
      </w:r>
      <w:r w:rsidR="00F1417B" w:rsidRPr="00C36CCE">
        <w:rPr>
          <w:rFonts w:ascii="Arial" w:hAnsi="Arial" w:cs="Arial"/>
        </w:rPr>
        <w:t xml:space="preserve"> (</w:t>
      </w:r>
      <w:r w:rsidR="00F1417B" w:rsidRPr="00C36CCE">
        <w:rPr>
          <w:rFonts w:ascii="Arial" w:hAnsi="Arial" w:cs="Arial"/>
          <w:shd w:val="clear" w:color="auto" w:fill="FFFFFF"/>
        </w:rPr>
        <w:t>Sparks, 2014)</w:t>
      </w:r>
      <w:r w:rsidR="00C43EBB" w:rsidRPr="00C36CCE">
        <w:rPr>
          <w:rFonts w:ascii="Arial" w:hAnsi="Arial" w:cs="Arial"/>
        </w:rPr>
        <w:t xml:space="preserve">. Most of the customer that visited the </w:t>
      </w:r>
      <w:r w:rsidR="00363EE6" w:rsidRPr="00C36CCE">
        <w:rPr>
          <w:rFonts w:ascii="Arial" w:hAnsi="Arial" w:cs="Arial"/>
        </w:rPr>
        <w:t xml:space="preserve">store </w:t>
      </w:r>
      <w:r w:rsidR="005B7336" w:rsidRPr="00C36CCE">
        <w:rPr>
          <w:rFonts w:ascii="Arial" w:hAnsi="Arial" w:cs="Arial"/>
        </w:rPr>
        <w:t>was</w:t>
      </w:r>
      <w:r w:rsidR="00363EE6" w:rsidRPr="00C36CCE">
        <w:rPr>
          <w:rFonts w:ascii="Arial" w:hAnsi="Arial" w:cs="Arial"/>
        </w:rPr>
        <w:t xml:space="preserve"> not sure about their </w:t>
      </w:r>
      <w:r w:rsidR="00E67986" w:rsidRPr="00C36CCE">
        <w:rPr>
          <w:rFonts w:ascii="Arial" w:hAnsi="Arial" w:cs="Arial"/>
        </w:rPr>
        <w:t>requirements</w:t>
      </w:r>
      <w:r w:rsidR="00AB381C">
        <w:rPr>
          <w:rFonts w:ascii="Arial" w:hAnsi="Arial" w:cs="Arial"/>
        </w:rPr>
        <w:t>,</w:t>
      </w:r>
      <w:r w:rsidR="00E67986" w:rsidRPr="00C36CCE">
        <w:rPr>
          <w:rFonts w:ascii="Arial" w:hAnsi="Arial" w:cs="Arial"/>
        </w:rPr>
        <w:t xml:space="preserve"> and they were guided further to make sure they are comfortable and have found the right product for their </w:t>
      </w:r>
      <w:r w:rsidR="00B1082D" w:rsidRPr="00C36CCE">
        <w:rPr>
          <w:rFonts w:ascii="Arial" w:hAnsi="Arial" w:cs="Arial"/>
        </w:rPr>
        <w:t>need</w:t>
      </w:r>
      <w:r w:rsidR="00E67986" w:rsidRPr="00C36CCE">
        <w:rPr>
          <w:rFonts w:ascii="Arial" w:hAnsi="Arial" w:cs="Arial"/>
        </w:rPr>
        <w:t xml:space="preserve">. </w:t>
      </w:r>
      <w:r w:rsidR="007051C1" w:rsidRPr="00C36CCE">
        <w:rPr>
          <w:rFonts w:ascii="Arial" w:hAnsi="Arial" w:cs="Arial"/>
        </w:rPr>
        <w:t>In my job</w:t>
      </w:r>
      <w:r w:rsidR="00AB381C">
        <w:rPr>
          <w:rFonts w:ascii="Arial" w:hAnsi="Arial" w:cs="Arial"/>
        </w:rPr>
        <w:t>,</w:t>
      </w:r>
      <w:r w:rsidR="007051C1" w:rsidRPr="00C36CCE">
        <w:rPr>
          <w:rFonts w:ascii="Arial" w:hAnsi="Arial" w:cs="Arial"/>
        </w:rPr>
        <w:t xml:space="preserve"> the requirement was to be polite, helpful, </w:t>
      </w:r>
      <w:r w:rsidR="00A60058" w:rsidRPr="00C36CCE">
        <w:rPr>
          <w:rFonts w:ascii="Arial" w:hAnsi="Arial" w:cs="Arial"/>
        </w:rPr>
        <w:t>and decent</w:t>
      </w:r>
      <w:r w:rsidR="007051C1" w:rsidRPr="00C36CCE">
        <w:rPr>
          <w:rFonts w:ascii="Arial" w:hAnsi="Arial" w:cs="Arial"/>
        </w:rPr>
        <w:t xml:space="preserve"> to communicate as well as friendly in my </w:t>
      </w:r>
      <w:r w:rsidR="00834B59" w:rsidRPr="00C36CCE">
        <w:rPr>
          <w:rFonts w:ascii="Arial" w:hAnsi="Arial" w:cs="Arial"/>
        </w:rPr>
        <w:t>behavio</w:t>
      </w:r>
      <w:r w:rsidR="00834B59">
        <w:rPr>
          <w:rFonts w:ascii="Arial" w:hAnsi="Arial" w:cs="Arial"/>
        </w:rPr>
        <w:t>r</w:t>
      </w:r>
      <w:r w:rsidR="007051C1" w:rsidRPr="00C36CCE">
        <w:rPr>
          <w:rFonts w:ascii="Arial" w:hAnsi="Arial" w:cs="Arial"/>
        </w:rPr>
        <w:t xml:space="preserve">. And all these types of attitudes can co-relate with the subject of this report. My learning helped me in the field to attain the appropriate attitude in the workplace. And </w:t>
      </w:r>
      <w:r w:rsidR="00FA6630" w:rsidRPr="00C36CCE">
        <w:rPr>
          <w:rFonts w:ascii="Arial" w:hAnsi="Arial" w:cs="Arial"/>
        </w:rPr>
        <w:t>now based on my personal experience</w:t>
      </w:r>
      <w:r w:rsidR="00AB381C">
        <w:rPr>
          <w:rFonts w:ascii="Arial" w:hAnsi="Arial" w:cs="Arial"/>
        </w:rPr>
        <w:t>,</w:t>
      </w:r>
      <w:r w:rsidR="005604FD" w:rsidRPr="00C36CCE">
        <w:rPr>
          <w:rFonts w:ascii="Arial" w:hAnsi="Arial" w:cs="Arial"/>
        </w:rPr>
        <w:t xml:space="preserve"> the assignment is solved</w:t>
      </w:r>
      <w:r w:rsidR="00D13BF1" w:rsidRPr="00C36CCE">
        <w:rPr>
          <w:rFonts w:ascii="Arial" w:hAnsi="Arial" w:cs="Arial"/>
        </w:rPr>
        <w:t xml:space="preserve"> (</w:t>
      </w:r>
      <w:proofErr w:type="spellStart"/>
      <w:r w:rsidR="00D13BF1" w:rsidRPr="00C36CCE">
        <w:rPr>
          <w:rFonts w:ascii="Arial" w:hAnsi="Arial" w:cs="Arial"/>
          <w:shd w:val="clear" w:color="auto" w:fill="FFFFFF"/>
        </w:rPr>
        <w:t>Kukreja</w:t>
      </w:r>
      <w:proofErr w:type="spellEnd"/>
      <w:r w:rsidR="00D13BF1" w:rsidRPr="00C36CCE">
        <w:rPr>
          <w:rFonts w:ascii="Arial" w:hAnsi="Arial" w:cs="Arial"/>
          <w:shd w:val="clear" w:color="auto" w:fill="FFFFFF"/>
        </w:rPr>
        <w:t>, 2016)</w:t>
      </w:r>
      <w:r w:rsidR="005604FD" w:rsidRPr="00C36CCE">
        <w:rPr>
          <w:rFonts w:ascii="Arial" w:hAnsi="Arial" w:cs="Arial"/>
        </w:rPr>
        <w:t xml:space="preserve">. </w:t>
      </w:r>
    </w:p>
    <w:p w:rsidR="00017B33" w:rsidRPr="00C36CCE" w:rsidRDefault="00ED4457" w:rsidP="00C36CCE">
      <w:pPr>
        <w:spacing w:after="240" w:line="360" w:lineRule="auto"/>
        <w:jc w:val="both"/>
        <w:rPr>
          <w:rFonts w:ascii="Arial" w:hAnsi="Arial" w:cs="Arial"/>
        </w:rPr>
      </w:pPr>
      <w:r w:rsidRPr="00C36CCE">
        <w:rPr>
          <w:rFonts w:ascii="Arial" w:hAnsi="Arial" w:cs="Arial"/>
        </w:rPr>
        <w:t>To understand the ideas of beliefs, values and attitudes, it is important to study them first and what is exactly meant by these three words.</w:t>
      </w:r>
      <w:r w:rsidR="00570F5D" w:rsidRPr="00C36CCE">
        <w:rPr>
          <w:rFonts w:ascii="Arial" w:hAnsi="Arial" w:cs="Arial"/>
        </w:rPr>
        <w:t xml:space="preserve"> </w:t>
      </w:r>
      <w:r w:rsidR="00B7511E" w:rsidRPr="00C36CCE">
        <w:rPr>
          <w:rFonts w:ascii="Arial" w:hAnsi="Arial" w:cs="Arial"/>
        </w:rPr>
        <w:t xml:space="preserve">Definitions of the three personal development </w:t>
      </w:r>
      <w:r w:rsidR="00544BF0" w:rsidRPr="00C36CCE">
        <w:rPr>
          <w:rFonts w:ascii="Arial" w:hAnsi="Arial" w:cs="Arial"/>
        </w:rPr>
        <w:t>strategies are given below;</w:t>
      </w:r>
    </w:p>
    <w:p w:rsidR="00544BF0" w:rsidRPr="00C36CCE" w:rsidRDefault="00C00A47" w:rsidP="00C36CCE">
      <w:pPr>
        <w:spacing w:after="240" w:line="360" w:lineRule="auto"/>
        <w:jc w:val="both"/>
        <w:rPr>
          <w:rFonts w:ascii="Arial" w:hAnsi="Arial" w:cs="Arial"/>
        </w:rPr>
      </w:pPr>
      <w:r w:rsidRPr="00C36CCE">
        <w:rPr>
          <w:rFonts w:ascii="Arial" w:hAnsi="Arial" w:cs="Arial"/>
        </w:rPr>
        <w:t>Belief is defined as</w:t>
      </w:r>
      <w:r w:rsidR="0037125E" w:rsidRPr="00C36CCE">
        <w:rPr>
          <w:rFonts w:ascii="Arial" w:hAnsi="Arial" w:cs="Arial"/>
        </w:rPr>
        <w:t xml:space="preserve"> the acceptance that something exists or the presence of something is true. </w:t>
      </w:r>
      <w:r w:rsidR="00BF435A" w:rsidRPr="00C36CCE">
        <w:rPr>
          <w:rFonts w:ascii="Arial" w:hAnsi="Arial" w:cs="Arial"/>
        </w:rPr>
        <w:t xml:space="preserve">The belief </w:t>
      </w:r>
      <w:r w:rsidR="00AB381C">
        <w:rPr>
          <w:rFonts w:ascii="Arial" w:hAnsi="Arial" w:cs="Arial"/>
        </w:rPr>
        <w:t>i</w:t>
      </w:r>
      <w:r w:rsidR="00BF435A" w:rsidRPr="00C36CCE">
        <w:rPr>
          <w:rFonts w:ascii="Arial" w:hAnsi="Arial" w:cs="Arial"/>
        </w:rPr>
        <w:t xml:space="preserve">n something is real when no proof is required to admit that fact. </w:t>
      </w:r>
      <w:r w:rsidR="002D2934" w:rsidRPr="00C36CCE">
        <w:rPr>
          <w:rFonts w:ascii="Arial" w:hAnsi="Arial" w:cs="Arial"/>
        </w:rPr>
        <w:t>By the verbal meaning of belief</w:t>
      </w:r>
      <w:r w:rsidR="00AB381C">
        <w:rPr>
          <w:rFonts w:ascii="Arial" w:hAnsi="Arial" w:cs="Arial"/>
        </w:rPr>
        <w:t>,</w:t>
      </w:r>
      <w:r w:rsidR="002D2934" w:rsidRPr="00C36CCE">
        <w:rPr>
          <w:rFonts w:ascii="Arial" w:hAnsi="Arial" w:cs="Arial"/>
        </w:rPr>
        <w:t xml:space="preserve"> </w:t>
      </w:r>
      <w:r w:rsidR="00437824" w:rsidRPr="00C36CCE">
        <w:rPr>
          <w:rFonts w:ascii="Arial" w:hAnsi="Arial" w:cs="Arial"/>
        </w:rPr>
        <w:t xml:space="preserve">it is defined by truth, confidence and faith that </w:t>
      </w:r>
      <w:r w:rsidR="008851AB" w:rsidRPr="00C36CCE">
        <w:rPr>
          <w:rFonts w:ascii="Arial" w:hAnsi="Arial" w:cs="Arial"/>
        </w:rPr>
        <w:t>are</w:t>
      </w:r>
      <w:r w:rsidR="00437824" w:rsidRPr="00C36CCE">
        <w:rPr>
          <w:rFonts w:ascii="Arial" w:hAnsi="Arial" w:cs="Arial"/>
        </w:rPr>
        <w:t xml:space="preserve"> built by a person on or about something in their life. For example, there are a number of individuals that believe in </w:t>
      </w:r>
      <w:r w:rsidR="00AB381C">
        <w:rPr>
          <w:rFonts w:ascii="Arial" w:hAnsi="Arial" w:cs="Arial"/>
        </w:rPr>
        <w:t xml:space="preserve">the </w:t>
      </w:r>
      <w:r w:rsidR="00437824" w:rsidRPr="00C36CCE">
        <w:rPr>
          <w:rFonts w:ascii="Arial" w:hAnsi="Arial" w:cs="Arial"/>
        </w:rPr>
        <w:t>existence of God within statues, they are called Buddhist</w:t>
      </w:r>
      <w:r w:rsidR="00AB381C">
        <w:rPr>
          <w:rFonts w:ascii="Arial" w:hAnsi="Arial" w:cs="Arial"/>
        </w:rPr>
        <w:t>,</w:t>
      </w:r>
      <w:r w:rsidR="00437824" w:rsidRPr="00C36CCE">
        <w:rPr>
          <w:rFonts w:ascii="Arial" w:hAnsi="Arial" w:cs="Arial"/>
        </w:rPr>
        <w:t xml:space="preserve"> and their religion is known as Buddhism. </w:t>
      </w:r>
      <w:r w:rsidR="00103169" w:rsidRPr="00C36CCE">
        <w:rPr>
          <w:rFonts w:ascii="Arial" w:hAnsi="Arial" w:cs="Arial"/>
        </w:rPr>
        <w:t>They believe that God listen</w:t>
      </w:r>
      <w:r w:rsidR="00AB381C">
        <w:rPr>
          <w:rFonts w:ascii="Arial" w:hAnsi="Arial" w:cs="Arial"/>
        </w:rPr>
        <w:t>s</w:t>
      </w:r>
      <w:r w:rsidR="00103169" w:rsidRPr="00C36CCE">
        <w:rPr>
          <w:rFonts w:ascii="Arial" w:hAnsi="Arial" w:cs="Arial"/>
        </w:rPr>
        <w:t xml:space="preserve"> to their problems and watch them through a statue of stone or metal. This belief may</w:t>
      </w:r>
      <w:r w:rsidR="00AB381C">
        <w:rPr>
          <w:rFonts w:ascii="Arial" w:hAnsi="Arial" w:cs="Arial"/>
        </w:rPr>
        <w:t xml:space="preserve"> </w:t>
      </w:r>
      <w:r w:rsidR="00103169" w:rsidRPr="00C36CCE">
        <w:rPr>
          <w:rFonts w:ascii="Arial" w:hAnsi="Arial" w:cs="Arial"/>
        </w:rPr>
        <w:t>be universally true or false</w:t>
      </w:r>
      <w:r w:rsidR="00AB381C">
        <w:rPr>
          <w:rFonts w:ascii="Arial" w:hAnsi="Arial" w:cs="Arial"/>
        </w:rPr>
        <w:t>,</w:t>
      </w:r>
      <w:r w:rsidR="00103169" w:rsidRPr="00C36CCE">
        <w:rPr>
          <w:rFonts w:ascii="Arial" w:hAnsi="Arial" w:cs="Arial"/>
        </w:rPr>
        <w:t xml:space="preserve"> but, for Buddhists</w:t>
      </w:r>
      <w:r w:rsidR="00AB381C">
        <w:rPr>
          <w:rFonts w:ascii="Arial" w:hAnsi="Arial" w:cs="Arial"/>
        </w:rPr>
        <w:t>,</w:t>
      </w:r>
      <w:r w:rsidR="00103169" w:rsidRPr="00C36CCE">
        <w:rPr>
          <w:rFonts w:ascii="Arial" w:hAnsi="Arial" w:cs="Arial"/>
        </w:rPr>
        <w:t xml:space="preserve"> this is their belief by heart. And this cannot be changed until the </w:t>
      </w:r>
      <w:r w:rsidR="006F63E1" w:rsidRPr="00C36CCE">
        <w:rPr>
          <w:rFonts w:ascii="Arial" w:hAnsi="Arial" w:cs="Arial"/>
        </w:rPr>
        <w:t>person himself or herself tries</w:t>
      </w:r>
      <w:r w:rsidR="00103169" w:rsidRPr="00C36CCE">
        <w:rPr>
          <w:rFonts w:ascii="Arial" w:hAnsi="Arial" w:cs="Arial"/>
        </w:rPr>
        <w:t xml:space="preserve"> to </w:t>
      </w:r>
      <w:r w:rsidR="00834B59" w:rsidRPr="00C36CCE">
        <w:rPr>
          <w:rFonts w:ascii="Arial" w:hAnsi="Arial" w:cs="Arial"/>
        </w:rPr>
        <w:t>reali</w:t>
      </w:r>
      <w:r w:rsidR="00834B59">
        <w:rPr>
          <w:rFonts w:ascii="Arial" w:hAnsi="Arial" w:cs="Arial"/>
        </w:rPr>
        <w:t>z</w:t>
      </w:r>
      <w:r w:rsidR="00834B59" w:rsidRPr="00C36CCE">
        <w:rPr>
          <w:rFonts w:ascii="Arial" w:hAnsi="Arial" w:cs="Arial"/>
        </w:rPr>
        <w:t>e</w:t>
      </w:r>
      <w:r w:rsidR="00103169" w:rsidRPr="00C36CCE">
        <w:rPr>
          <w:rFonts w:ascii="Arial" w:hAnsi="Arial" w:cs="Arial"/>
        </w:rPr>
        <w:t xml:space="preserve"> that nothing </w:t>
      </w:r>
      <w:r w:rsidR="00AB381C">
        <w:rPr>
          <w:rFonts w:ascii="Arial" w:hAnsi="Arial" w:cs="Arial"/>
        </w:rPr>
        <w:t>m</w:t>
      </w:r>
      <w:r w:rsidR="00103169" w:rsidRPr="00C36CCE">
        <w:rPr>
          <w:rFonts w:ascii="Arial" w:hAnsi="Arial" w:cs="Arial"/>
        </w:rPr>
        <w:t xml:space="preserve">uch happens in real life. </w:t>
      </w:r>
      <w:r w:rsidR="00DE1716" w:rsidRPr="00C36CCE">
        <w:rPr>
          <w:rFonts w:ascii="Arial" w:hAnsi="Arial" w:cs="Arial"/>
        </w:rPr>
        <w:t>It is not necessary that the belief of a person is something that is scientifically or socially proven</w:t>
      </w:r>
      <w:r w:rsidR="00AB381C">
        <w:rPr>
          <w:rFonts w:ascii="Arial" w:hAnsi="Arial" w:cs="Arial"/>
        </w:rPr>
        <w:t>;</w:t>
      </w:r>
      <w:r w:rsidR="00DE1716" w:rsidRPr="00C36CCE">
        <w:rPr>
          <w:rFonts w:ascii="Arial" w:hAnsi="Arial" w:cs="Arial"/>
        </w:rPr>
        <w:t xml:space="preserve"> it is someone’s inner feelings and faith towards a certain condition</w:t>
      </w:r>
      <w:r w:rsidR="00177A28" w:rsidRPr="00C36CCE">
        <w:rPr>
          <w:rFonts w:ascii="Arial" w:hAnsi="Arial" w:cs="Arial"/>
        </w:rPr>
        <w:t xml:space="preserve"> (</w:t>
      </w:r>
      <w:proofErr w:type="spellStart"/>
      <w:r w:rsidR="00177A28" w:rsidRPr="00C36CCE">
        <w:rPr>
          <w:rFonts w:ascii="Arial" w:hAnsi="Arial" w:cs="Arial"/>
          <w:shd w:val="clear" w:color="auto" w:fill="FFFFFF"/>
        </w:rPr>
        <w:t>Sabherwal</w:t>
      </w:r>
      <w:proofErr w:type="spellEnd"/>
      <w:r w:rsidR="00177A28" w:rsidRPr="00C36CCE">
        <w:rPr>
          <w:rFonts w:ascii="Arial" w:hAnsi="Arial" w:cs="Arial"/>
          <w:shd w:val="clear" w:color="auto" w:fill="FFFFFF"/>
        </w:rPr>
        <w:t>, 2013)</w:t>
      </w:r>
      <w:r w:rsidR="00DE1716" w:rsidRPr="00C36CCE">
        <w:rPr>
          <w:rFonts w:ascii="Arial" w:hAnsi="Arial" w:cs="Arial"/>
        </w:rPr>
        <w:t>. A person might believe in Newton’s gravitational force or may justify with something that is their understanding.</w:t>
      </w:r>
      <w:r w:rsidR="00C25D65" w:rsidRPr="00C36CCE">
        <w:rPr>
          <w:rFonts w:ascii="Arial" w:hAnsi="Arial" w:cs="Arial"/>
        </w:rPr>
        <w:t xml:space="preserve"> Every </w:t>
      </w:r>
      <w:r w:rsidR="00B12DB2" w:rsidRPr="00C36CCE">
        <w:rPr>
          <w:rFonts w:ascii="Arial" w:hAnsi="Arial" w:cs="Arial"/>
        </w:rPr>
        <w:t xml:space="preserve">belief has its source. </w:t>
      </w:r>
      <w:r w:rsidR="00D40105" w:rsidRPr="00C36CCE">
        <w:rPr>
          <w:rFonts w:ascii="Arial" w:hAnsi="Arial" w:cs="Arial"/>
        </w:rPr>
        <w:t xml:space="preserve">Some of them are internal, emotional, </w:t>
      </w:r>
      <w:r w:rsidR="000E5CDA" w:rsidRPr="00C36CCE">
        <w:rPr>
          <w:rFonts w:ascii="Arial" w:hAnsi="Arial" w:cs="Arial"/>
        </w:rPr>
        <w:t xml:space="preserve">intuition, sensory, logical or external and scientific. The </w:t>
      </w:r>
      <w:r w:rsidR="00E9609C" w:rsidRPr="00C36CCE">
        <w:rPr>
          <w:rFonts w:ascii="Arial" w:hAnsi="Arial" w:cs="Arial"/>
        </w:rPr>
        <w:t>beliefs are</w:t>
      </w:r>
      <w:r w:rsidR="000E5CDA" w:rsidRPr="00C36CCE">
        <w:rPr>
          <w:rFonts w:ascii="Arial" w:hAnsi="Arial" w:cs="Arial"/>
        </w:rPr>
        <w:t xml:space="preserve"> also linked to hereditary beliefs or parental beliefs. A newborn baby with an empty mind is </w:t>
      </w:r>
      <w:r w:rsidR="00F23C46" w:rsidRPr="00C36CCE">
        <w:rPr>
          <w:rFonts w:ascii="Arial" w:hAnsi="Arial" w:cs="Arial"/>
        </w:rPr>
        <w:t xml:space="preserve">taught things that their ancestors used to believe </w:t>
      </w:r>
      <w:r w:rsidR="00AB381C">
        <w:rPr>
          <w:rFonts w:ascii="Arial" w:hAnsi="Arial" w:cs="Arial"/>
        </w:rPr>
        <w:t>i</w:t>
      </w:r>
      <w:r w:rsidR="00F23C46" w:rsidRPr="00C36CCE">
        <w:rPr>
          <w:rFonts w:ascii="Arial" w:hAnsi="Arial" w:cs="Arial"/>
        </w:rPr>
        <w:t>n, and that is considered as an external belief, some may consider it as a built</w:t>
      </w:r>
      <w:r w:rsidR="00AB381C">
        <w:rPr>
          <w:rFonts w:ascii="Arial" w:hAnsi="Arial" w:cs="Arial"/>
        </w:rPr>
        <w:t>-</w:t>
      </w:r>
      <w:r w:rsidR="00F23C46" w:rsidRPr="00C36CCE">
        <w:rPr>
          <w:rFonts w:ascii="Arial" w:hAnsi="Arial" w:cs="Arial"/>
        </w:rPr>
        <w:t>in belief of a person</w:t>
      </w:r>
      <w:r w:rsidR="00787ECE" w:rsidRPr="00C36CCE">
        <w:rPr>
          <w:rFonts w:ascii="Arial" w:hAnsi="Arial" w:cs="Arial"/>
        </w:rPr>
        <w:t xml:space="preserve"> (</w:t>
      </w:r>
      <w:r w:rsidR="00787ECE" w:rsidRPr="00C36CCE">
        <w:rPr>
          <w:rFonts w:ascii="Arial" w:hAnsi="Arial" w:cs="Arial"/>
          <w:shd w:val="clear" w:color="auto" w:fill="FFFFFF"/>
        </w:rPr>
        <w:t>Kersley, 2013)</w:t>
      </w:r>
      <w:r w:rsidR="00F23C46" w:rsidRPr="00C36CCE">
        <w:rPr>
          <w:rFonts w:ascii="Arial" w:hAnsi="Arial" w:cs="Arial"/>
        </w:rPr>
        <w:t xml:space="preserve">. </w:t>
      </w:r>
    </w:p>
    <w:p w:rsidR="009115E3" w:rsidRPr="00C36CCE" w:rsidRDefault="002F47D3" w:rsidP="00C36CCE">
      <w:pPr>
        <w:spacing w:after="240" w:line="360" w:lineRule="auto"/>
        <w:jc w:val="both"/>
        <w:rPr>
          <w:rFonts w:ascii="Arial" w:hAnsi="Arial" w:cs="Arial"/>
        </w:rPr>
      </w:pPr>
      <w:r w:rsidRPr="00C36CCE">
        <w:rPr>
          <w:rFonts w:ascii="Arial" w:hAnsi="Arial" w:cs="Arial"/>
        </w:rPr>
        <w:lastRenderedPageBreak/>
        <w:t xml:space="preserve">Value is defined as </w:t>
      </w:r>
      <w:r w:rsidR="00CA345B" w:rsidRPr="00C36CCE">
        <w:rPr>
          <w:rFonts w:ascii="Arial" w:hAnsi="Arial" w:cs="Arial"/>
        </w:rPr>
        <w:t xml:space="preserve">the worth a certain object hold or the importance a thing deserves in someone’s life. </w:t>
      </w:r>
      <w:r w:rsidR="001B1548" w:rsidRPr="00C36CCE">
        <w:rPr>
          <w:rFonts w:ascii="Arial" w:hAnsi="Arial" w:cs="Arial"/>
        </w:rPr>
        <w:t xml:space="preserve">As a result of </w:t>
      </w:r>
      <w:r w:rsidR="00834B59" w:rsidRPr="00C36CCE">
        <w:rPr>
          <w:rFonts w:ascii="Arial" w:hAnsi="Arial" w:cs="Arial"/>
        </w:rPr>
        <w:t>behavior</w:t>
      </w:r>
      <w:r w:rsidR="001B1548" w:rsidRPr="00C36CCE">
        <w:rPr>
          <w:rFonts w:ascii="Arial" w:hAnsi="Arial" w:cs="Arial"/>
        </w:rPr>
        <w:t>, it is our judgment and thought that how much importance should be given to something or someone and that as a w</w:t>
      </w:r>
      <w:r w:rsidR="00661D32" w:rsidRPr="00C36CCE">
        <w:rPr>
          <w:rFonts w:ascii="Arial" w:hAnsi="Arial" w:cs="Arial"/>
        </w:rPr>
        <w:t xml:space="preserve">hole gives value to that thing or person. </w:t>
      </w:r>
      <w:r w:rsidR="00B01A03" w:rsidRPr="00C36CCE">
        <w:rPr>
          <w:rFonts w:ascii="Arial" w:hAnsi="Arial" w:cs="Arial"/>
        </w:rPr>
        <w:t xml:space="preserve">Talking this </w:t>
      </w:r>
      <w:r w:rsidR="00D33414" w:rsidRPr="00C36CCE">
        <w:rPr>
          <w:rFonts w:ascii="Arial" w:hAnsi="Arial" w:cs="Arial"/>
        </w:rPr>
        <w:t xml:space="preserve">term in means of sociology, it is defined as </w:t>
      </w:r>
      <w:r w:rsidR="00607EC9" w:rsidRPr="00C36CCE">
        <w:rPr>
          <w:rFonts w:ascii="Arial" w:hAnsi="Arial" w:cs="Arial"/>
        </w:rPr>
        <w:t>a lasting belief that shares the idea of being good, bad, desirable or un</w:t>
      </w:r>
      <w:r w:rsidR="001B786E" w:rsidRPr="00C36CCE">
        <w:rPr>
          <w:rFonts w:ascii="Arial" w:hAnsi="Arial" w:cs="Arial"/>
        </w:rPr>
        <w:t>desirable</w:t>
      </w:r>
      <w:r w:rsidR="00607EC9" w:rsidRPr="00C36CCE">
        <w:rPr>
          <w:rFonts w:ascii="Arial" w:hAnsi="Arial" w:cs="Arial"/>
        </w:rPr>
        <w:t xml:space="preserve"> is defined through its value in that culture. The value is dependent on the social life of a person, and the culture of the place. </w:t>
      </w:r>
      <w:r w:rsidR="001F2CCB" w:rsidRPr="00C36CCE">
        <w:rPr>
          <w:rFonts w:ascii="Arial" w:hAnsi="Arial" w:cs="Arial"/>
        </w:rPr>
        <w:t xml:space="preserve">The value defined worth and worth defines the </w:t>
      </w:r>
      <w:r w:rsidR="00834B59" w:rsidRPr="00C36CCE">
        <w:rPr>
          <w:rFonts w:ascii="Arial" w:hAnsi="Arial" w:cs="Arial"/>
        </w:rPr>
        <w:t>behavio</w:t>
      </w:r>
      <w:r w:rsidR="00834B59">
        <w:rPr>
          <w:rFonts w:ascii="Arial" w:hAnsi="Arial" w:cs="Arial"/>
        </w:rPr>
        <w:t>r</w:t>
      </w:r>
      <w:r w:rsidR="001F2CCB" w:rsidRPr="00C36CCE">
        <w:rPr>
          <w:rFonts w:ascii="Arial" w:hAnsi="Arial" w:cs="Arial"/>
        </w:rPr>
        <w:t xml:space="preserve"> of the person towards a</w:t>
      </w:r>
      <w:r w:rsidR="003A40B7" w:rsidRPr="00C36CCE">
        <w:rPr>
          <w:rFonts w:ascii="Arial" w:hAnsi="Arial" w:cs="Arial"/>
        </w:rPr>
        <w:t xml:space="preserve"> certain thing. Values are evaluated by the actions of a person, how they react to something</w:t>
      </w:r>
      <w:r w:rsidR="00AB381C">
        <w:rPr>
          <w:rFonts w:ascii="Arial" w:hAnsi="Arial" w:cs="Arial"/>
        </w:rPr>
        <w:t>,</w:t>
      </w:r>
      <w:r w:rsidR="003A40B7" w:rsidRPr="00C36CCE">
        <w:rPr>
          <w:rFonts w:ascii="Arial" w:hAnsi="Arial" w:cs="Arial"/>
        </w:rPr>
        <w:t xml:space="preserve"> and what importance they give to the object under consideration. </w:t>
      </w:r>
      <w:r w:rsidR="00F67858" w:rsidRPr="00C36CCE">
        <w:rPr>
          <w:rFonts w:ascii="Arial" w:hAnsi="Arial" w:cs="Arial"/>
        </w:rPr>
        <w:t>For example, in underdeveloped countries, the value of a white</w:t>
      </w:r>
      <w:r w:rsidR="00AB381C">
        <w:rPr>
          <w:rFonts w:ascii="Arial" w:hAnsi="Arial" w:cs="Arial"/>
        </w:rPr>
        <w:t>-</w:t>
      </w:r>
      <w:r w:rsidR="00F67858" w:rsidRPr="00C36CCE">
        <w:rPr>
          <w:rFonts w:ascii="Arial" w:hAnsi="Arial" w:cs="Arial"/>
        </w:rPr>
        <w:t xml:space="preserve">collar job is very high. Because most of the population is not adequately educated as well as they are more inclined to do </w:t>
      </w:r>
      <w:proofErr w:type="spellStart"/>
      <w:r w:rsidR="00F67858" w:rsidRPr="00C36CCE">
        <w:rPr>
          <w:rFonts w:ascii="Arial" w:hAnsi="Arial" w:cs="Arial"/>
        </w:rPr>
        <w:t>labour</w:t>
      </w:r>
      <w:proofErr w:type="spellEnd"/>
      <w:r w:rsidR="00F67858" w:rsidRPr="00C36CCE">
        <w:rPr>
          <w:rFonts w:ascii="Arial" w:hAnsi="Arial" w:cs="Arial"/>
        </w:rPr>
        <w:t xml:space="preserve"> jobs. Thus </w:t>
      </w:r>
      <w:r w:rsidR="00AB381C">
        <w:rPr>
          <w:rFonts w:ascii="Arial" w:hAnsi="Arial" w:cs="Arial"/>
        </w:rPr>
        <w:t xml:space="preserve">the </w:t>
      </w:r>
      <w:r w:rsidR="00F67858" w:rsidRPr="00C36CCE">
        <w:rPr>
          <w:rFonts w:ascii="Arial" w:hAnsi="Arial" w:cs="Arial"/>
        </w:rPr>
        <w:t>value of a good workplace is automatically increased</w:t>
      </w:r>
      <w:r w:rsidR="00AB381C">
        <w:rPr>
          <w:rFonts w:ascii="Arial" w:hAnsi="Arial" w:cs="Arial"/>
        </w:rPr>
        <w:t>,</w:t>
      </w:r>
      <w:r w:rsidR="00F67858" w:rsidRPr="00C36CCE">
        <w:rPr>
          <w:rFonts w:ascii="Arial" w:hAnsi="Arial" w:cs="Arial"/>
        </w:rPr>
        <w:t xml:space="preserve"> and the </w:t>
      </w:r>
      <w:r w:rsidR="00834B59" w:rsidRPr="00C36CCE">
        <w:rPr>
          <w:rFonts w:ascii="Arial" w:hAnsi="Arial" w:cs="Arial"/>
        </w:rPr>
        <w:t>behavior</w:t>
      </w:r>
      <w:r w:rsidR="00F67858" w:rsidRPr="00C36CCE">
        <w:rPr>
          <w:rFonts w:ascii="Arial" w:hAnsi="Arial" w:cs="Arial"/>
        </w:rPr>
        <w:t xml:space="preserve"> of the society towards a person with </w:t>
      </w:r>
      <w:r w:rsidR="00AB381C">
        <w:rPr>
          <w:rFonts w:ascii="Arial" w:hAnsi="Arial" w:cs="Arial"/>
        </w:rPr>
        <w:t xml:space="preserve">a </w:t>
      </w:r>
      <w:r w:rsidR="00F67858" w:rsidRPr="00C36CCE">
        <w:rPr>
          <w:rFonts w:ascii="Arial" w:hAnsi="Arial" w:cs="Arial"/>
        </w:rPr>
        <w:t>relatively better job is more respectful.</w:t>
      </w:r>
      <w:r w:rsidR="009C29A8" w:rsidRPr="00C36CCE">
        <w:rPr>
          <w:rFonts w:ascii="Arial" w:hAnsi="Arial" w:cs="Arial"/>
        </w:rPr>
        <w:t xml:space="preserve"> In other words, this is in the hand of a person that how much importance and value is to be given to a specific </w:t>
      </w:r>
      <w:r w:rsidR="00BF4983" w:rsidRPr="00C36CCE">
        <w:rPr>
          <w:rFonts w:ascii="Arial" w:hAnsi="Arial" w:cs="Arial"/>
        </w:rPr>
        <w:t>believed</w:t>
      </w:r>
      <w:r w:rsidR="009C29A8" w:rsidRPr="00C36CCE">
        <w:rPr>
          <w:rFonts w:ascii="Arial" w:hAnsi="Arial" w:cs="Arial"/>
        </w:rPr>
        <w:t xml:space="preserve"> such that it turn</w:t>
      </w:r>
      <w:r w:rsidR="00347E76" w:rsidRPr="00C36CCE">
        <w:rPr>
          <w:rFonts w:ascii="Arial" w:hAnsi="Arial" w:cs="Arial"/>
        </w:rPr>
        <w:t>s</w:t>
      </w:r>
      <w:r w:rsidR="009C29A8" w:rsidRPr="00C36CCE">
        <w:rPr>
          <w:rFonts w:ascii="Arial" w:hAnsi="Arial" w:cs="Arial"/>
        </w:rPr>
        <w:t xml:space="preserve"> out to be their attitude in</w:t>
      </w:r>
      <w:r w:rsidR="00AB381C">
        <w:rPr>
          <w:rFonts w:ascii="Arial" w:hAnsi="Arial" w:cs="Arial"/>
        </w:rPr>
        <w:t xml:space="preserve"> the</w:t>
      </w:r>
      <w:r w:rsidR="009C29A8" w:rsidRPr="00C36CCE">
        <w:rPr>
          <w:rFonts w:ascii="Arial" w:hAnsi="Arial" w:cs="Arial"/>
        </w:rPr>
        <w:t xml:space="preserve"> long run</w:t>
      </w:r>
      <w:r w:rsidR="007C141C" w:rsidRPr="00C36CCE">
        <w:rPr>
          <w:rFonts w:ascii="Arial" w:hAnsi="Arial" w:cs="Arial"/>
        </w:rPr>
        <w:t xml:space="preserve"> (</w:t>
      </w:r>
      <w:r w:rsidR="007C141C" w:rsidRPr="00C36CCE">
        <w:rPr>
          <w:rFonts w:ascii="Arial" w:hAnsi="Arial" w:cs="Arial"/>
          <w:shd w:val="clear" w:color="auto" w:fill="FFFFFF"/>
        </w:rPr>
        <w:t>Bennett, 2012)</w:t>
      </w:r>
      <w:r w:rsidR="009C29A8" w:rsidRPr="00C36CCE">
        <w:rPr>
          <w:rFonts w:ascii="Arial" w:hAnsi="Arial" w:cs="Arial"/>
        </w:rPr>
        <w:t>.</w:t>
      </w:r>
    </w:p>
    <w:p w:rsidR="0083158A" w:rsidRPr="00C36CCE" w:rsidRDefault="007D4553" w:rsidP="00C36CCE">
      <w:pPr>
        <w:spacing w:after="240" w:line="360" w:lineRule="auto"/>
        <w:jc w:val="both"/>
        <w:rPr>
          <w:rFonts w:ascii="Arial" w:hAnsi="Arial" w:cs="Arial"/>
        </w:rPr>
      </w:pPr>
      <w:r w:rsidRPr="00C36CCE">
        <w:rPr>
          <w:rFonts w:ascii="Arial" w:hAnsi="Arial" w:cs="Arial"/>
        </w:rPr>
        <w:t xml:space="preserve">Attitude </w:t>
      </w:r>
      <w:r w:rsidR="00353004" w:rsidRPr="00C36CCE">
        <w:rPr>
          <w:rFonts w:ascii="Arial" w:hAnsi="Arial" w:cs="Arial"/>
        </w:rPr>
        <w:t xml:space="preserve">is defined as </w:t>
      </w:r>
      <w:r w:rsidR="002D0343" w:rsidRPr="00C36CCE">
        <w:rPr>
          <w:rFonts w:ascii="Arial" w:hAnsi="Arial" w:cs="Arial"/>
        </w:rPr>
        <w:t xml:space="preserve">a way to think or feel about something. The literal meaning is </w:t>
      </w:r>
      <w:r w:rsidR="00AB381C">
        <w:rPr>
          <w:rFonts w:ascii="Arial" w:hAnsi="Arial" w:cs="Arial"/>
        </w:rPr>
        <w:t xml:space="preserve">the </w:t>
      </w:r>
      <w:r w:rsidR="0038535F" w:rsidRPr="00C36CCE">
        <w:rPr>
          <w:rFonts w:ascii="Arial" w:hAnsi="Arial" w:cs="Arial"/>
        </w:rPr>
        <w:t xml:space="preserve">response or </w:t>
      </w:r>
      <w:r w:rsidR="00834B59" w:rsidRPr="00C36CCE">
        <w:rPr>
          <w:rFonts w:ascii="Arial" w:hAnsi="Arial" w:cs="Arial"/>
        </w:rPr>
        <w:t>behavio</w:t>
      </w:r>
      <w:r w:rsidR="00834B59">
        <w:rPr>
          <w:rFonts w:ascii="Arial" w:hAnsi="Arial" w:cs="Arial"/>
        </w:rPr>
        <w:t>r</w:t>
      </w:r>
      <w:r w:rsidR="0038535F" w:rsidRPr="00C36CCE">
        <w:rPr>
          <w:rFonts w:ascii="Arial" w:hAnsi="Arial" w:cs="Arial"/>
        </w:rPr>
        <w:t xml:space="preserve"> of a person towards a situation. In the context of </w:t>
      </w:r>
      <w:r w:rsidR="008F07AD" w:rsidRPr="00C36CCE">
        <w:rPr>
          <w:rFonts w:ascii="Arial" w:hAnsi="Arial" w:cs="Arial"/>
        </w:rPr>
        <w:t>phycology</w:t>
      </w:r>
      <w:r w:rsidR="00AB381C">
        <w:rPr>
          <w:rFonts w:ascii="Arial" w:hAnsi="Arial" w:cs="Arial"/>
        </w:rPr>
        <w:t>,</w:t>
      </w:r>
      <w:r w:rsidR="008F07AD" w:rsidRPr="00C36CCE">
        <w:rPr>
          <w:rFonts w:ascii="Arial" w:hAnsi="Arial" w:cs="Arial"/>
        </w:rPr>
        <w:t xml:space="preserve"> the attitude is defined</w:t>
      </w:r>
      <w:r w:rsidR="00AB381C">
        <w:rPr>
          <w:rFonts w:ascii="Arial" w:hAnsi="Arial" w:cs="Arial"/>
        </w:rPr>
        <w:t xml:space="preserve"> as</w:t>
      </w:r>
      <w:r w:rsidR="008F07AD" w:rsidRPr="00C36CCE">
        <w:rPr>
          <w:rFonts w:ascii="Arial" w:hAnsi="Arial" w:cs="Arial"/>
        </w:rPr>
        <w:t xml:space="preserve"> an emotional action in terms of personal </w:t>
      </w:r>
      <w:proofErr w:type="spellStart"/>
      <w:r w:rsidR="008F07AD" w:rsidRPr="00C36CCE">
        <w:rPr>
          <w:rFonts w:ascii="Arial" w:hAnsi="Arial" w:cs="Arial"/>
        </w:rPr>
        <w:t>behaviour</w:t>
      </w:r>
      <w:proofErr w:type="spellEnd"/>
      <w:r w:rsidR="008F07AD" w:rsidRPr="00C36CCE">
        <w:rPr>
          <w:rFonts w:ascii="Arial" w:hAnsi="Arial" w:cs="Arial"/>
        </w:rPr>
        <w:t xml:space="preserve"> towards an event, person, object or situation. The attitude of a person can be </w:t>
      </w:r>
      <w:r w:rsidR="0051740D" w:rsidRPr="00C36CCE">
        <w:rPr>
          <w:rFonts w:ascii="Arial" w:hAnsi="Arial" w:cs="Arial"/>
        </w:rPr>
        <w:t>either good or</w:t>
      </w:r>
      <w:r w:rsidR="008F07AD" w:rsidRPr="00C36CCE">
        <w:rPr>
          <w:rFonts w:ascii="Arial" w:hAnsi="Arial" w:cs="Arial"/>
        </w:rPr>
        <w:t xml:space="preserve"> bad. Depends how much that situation or thing they are showing attitude towards, differ from their beliefs. If the difference is higher </w:t>
      </w:r>
      <w:r w:rsidR="0051740D" w:rsidRPr="00C36CCE">
        <w:rPr>
          <w:rFonts w:ascii="Arial" w:hAnsi="Arial" w:cs="Arial"/>
        </w:rPr>
        <w:t>than</w:t>
      </w:r>
      <w:r w:rsidR="008F07AD" w:rsidRPr="00C36CCE">
        <w:rPr>
          <w:rFonts w:ascii="Arial" w:hAnsi="Arial" w:cs="Arial"/>
        </w:rPr>
        <w:t xml:space="preserve"> attitude is consequently higher and unpleasant. And if the difference is low, then </w:t>
      </w:r>
      <w:r w:rsidR="00AB381C">
        <w:rPr>
          <w:rFonts w:ascii="Arial" w:hAnsi="Arial" w:cs="Arial"/>
        </w:rPr>
        <w:t xml:space="preserve">the </w:t>
      </w:r>
      <w:r w:rsidR="008F07AD" w:rsidRPr="00C36CCE">
        <w:rPr>
          <w:rFonts w:ascii="Arial" w:hAnsi="Arial" w:cs="Arial"/>
        </w:rPr>
        <w:t xml:space="preserve">frequency of attitude transition is low and considerably un-noticeable. As defined earlier, every person has their </w:t>
      </w:r>
      <w:r w:rsidR="00012311" w:rsidRPr="00C36CCE">
        <w:rPr>
          <w:rFonts w:ascii="Arial" w:hAnsi="Arial" w:cs="Arial"/>
        </w:rPr>
        <w:t>set of beliefs and some</w:t>
      </w:r>
      <w:r w:rsidR="008F07AD" w:rsidRPr="00C36CCE">
        <w:rPr>
          <w:rFonts w:ascii="Arial" w:hAnsi="Arial" w:cs="Arial"/>
        </w:rPr>
        <w:t xml:space="preserve">thing contradicting their belief may not be acceptable to them. And the response shown in such state is known as the attitude. </w:t>
      </w:r>
      <w:r w:rsidR="0083158A" w:rsidRPr="00C36CCE">
        <w:rPr>
          <w:rFonts w:ascii="Arial" w:hAnsi="Arial" w:cs="Arial"/>
        </w:rPr>
        <w:t xml:space="preserve">For example, </w:t>
      </w:r>
      <w:r w:rsidR="008B2BC4" w:rsidRPr="00C36CCE">
        <w:rPr>
          <w:rFonts w:ascii="Arial" w:hAnsi="Arial" w:cs="Arial"/>
        </w:rPr>
        <w:t xml:space="preserve">a female employee is not comfortable sitting alone among a bunch of male members in </w:t>
      </w:r>
      <w:r w:rsidR="00261149" w:rsidRPr="00C36CCE">
        <w:rPr>
          <w:rFonts w:ascii="Arial" w:hAnsi="Arial" w:cs="Arial"/>
        </w:rPr>
        <w:t xml:space="preserve">the meeting hall and walks out to wait </w:t>
      </w:r>
      <w:r w:rsidR="00AB381C">
        <w:rPr>
          <w:rFonts w:ascii="Arial" w:hAnsi="Arial" w:cs="Arial"/>
        </w:rPr>
        <w:t>unti</w:t>
      </w:r>
      <w:r w:rsidR="00261149" w:rsidRPr="00C36CCE">
        <w:rPr>
          <w:rFonts w:ascii="Arial" w:hAnsi="Arial" w:cs="Arial"/>
        </w:rPr>
        <w:t>l the manager or team lead arrives. While the male members in the room try to hoot and call her a coward, this makes her belief about not staying in that room with those co-workers more strong. And hence, she has shown it through her attitude of dislike by walking out.</w:t>
      </w:r>
      <w:r w:rsidR="00FB7202" w:rsidRPr="00C36CCE">
        <w:rPr>
          <w:rFonts w:ascii="Arial" w:hAnsi="Arial" w:cs="Arial"/>
        </w:rPr>
        <w:t xml:space="preserve"> In this certain scenario, the attitude was converted into </w:t>
      </w:r>
      <w:r w:rsidR="00834B59" w:rsidRPr="00C36CCE">
        <w:rPr>
          <w:rFonts w:ascii="Arial" w:hAnsi="Arial" w:cs="Arial"/>
        </w:rPr>
        <w:t>behavio</w:t>
      </w:r>
      <w:r w:rsidR="00834B59">
        <w:rPr>
          <w:rFonts w:ascii="Arial" w:hAnsi="Arial" w:cs="Arial"/>
        </w:rPr>
        <w:t>r</w:t>
      </w:r>
      <w:r w:rsidR="00FB7202" w:rsidRPr="00C36CCE">
        <w:rPr>
          <w:rFonts w:ascii="Arial" w:hAnsi="Arial" w:cs="Arial"/>
        </w:rPr>
        <w:t xml:space="preserve"> the moment she came out of the meeting room. Thus the same example given above can be used to justify both </w:t>
      </w:r>
      <w:r w:rsidR="00177F61" w:rsidRPr="00C36CCE">
        <w:rPr>
          <w:rFonts w:ascii="Arial" w:hAnsi="Arial" w:cs="Arial"/>
        </w:rPr>
        <w:t>behavior</w:t>
      </w:r>
      <w:r w:rsidR="00FB7202" w:rsidRPr="00C36CCE">
        <w:rPr>
          <w:rFonts w:ascii="Arial" w:hAnsi="Arial" w:cs="Arial"/>
        </w:rPr>
        <w:t xml:space="preserve"> and attitude</w:t>
      </w:r>
      <w:r w:rsidR="001A015C" w:rsidRPr="00C36CCE">
        <w:rPr>
          <w:rFonts w:ascii="Arial" w:hAnsi="Arial" w:cs="Arial"/>
        </w:rPr>
        <w:t xml:space="preserve"> (</w:t>
      </w:r>
      <w:r w:rsidR="001A015C" w:rsidRPr="00C36CCE">
        <w:rPr>
          <w:rFonts w:ascii="Arial" w:hAnsi="Arial" w:cs="Arial"/>
          <w:shd w:val="clear" w:color="auto" w:fill="FFFFFF"/>
        </w:rPr>
        <w:t>Bennett, 2015)</w:t>
      </w:r>
      <w:r w:rsidR="00FB7202" w:rsidRPr="00C36CCE">
        <w:rPr>
          <w:rFonts w:ascii="Arial" w:hAnsi="Arial" w:cs="Arial"/>
        </w:rPr>
        <w:t>.</w:t>
      </w:r>
    </w:p>
    <w:p w:rsidR="00B7511E" w:rsidRPr="00C36CCE" w:rsidRDefault="008F07AD" w:rsidP="00C36CCE">
      <w:pPr>
        <w:spacing w:before="240" w:after="240" w:line="360" w:lineRule="auto"/>
        <w:jc w:val="both"/>
        <w:rPr>
          <w:rFonts w:ascii="Arial" w:hAnsi="Arial" w:cs="Arial"/>
        </w:rPr>
      </w:pPr>
      <w:r w:rsidRPr="00C36CCE">
        <w:rPr>
          <w:rFonts w:ascii="Arial" w:hAnsi="Arial" w:cs="Arial"/>
        </w:rPr>
        <w:t xml:space="preserve">Attitudes formulate </w:t>
      </w:r>
      <w:r w:rsidR="00177F61" w:rsidRPr="00C36CCE">
        <w:rPr>
          <w:rFonts w:ascii="Arial" w:hAnsi="Arial" w:cs="Arial"/>
        </w:rPr>
        <w:t>behavior</w:t>
      </w:r>
      <w:r w:rsidRPr="00C36CCE">
        <w:rPr>
          <w:rFonts w:ascii="Arial" w:hAnsi="Arial" w:cs="Arial"/>
        </w:rPr>
        <w:t xml:space="preserve"> of individuals.</w:t>
      </w:r>
      <w:r w:rsidR="0051740D" w:rsidRPr="00C36CCE">
        <w:rPr>
          <w:rFonts w:ascii="Arial" w:hAnsi="Arial" w:cs="Arial"/>
        </w:rPr>
        <w:t xml:space="preserve"> </w:t>
      </w:r>
      <w:r w:rsidR="00E03D85" w:rsidRPr="00C36CCE">
        <w:rPr>
          <w:rFonts w:ascii="Arial" w:hAnsi="Arial" w:cs="Arial"/>
        </w:rPr>
        <w:t xml:space="preserve">These four phases of a person’s reaction are </w:t>
      </w:r>
      <w:r w:rsidR="008851AB" w:rsidRPr="00C36CCE">
        <w:rPr>
          <w:rFonts w:ascii="Arial" w:hAnsi="Arial" w:cs="Arial"/>
        </w:rPr>
        <w:t>interred</w:t>
      </w:r>
      <w:r w:rsidR="00E03D85" w:rsidRPr="00C36CCE">
        <w:rPr>
          <w:rFonts w:ascii="Arial" w:hAnsi="Arial" w:cs="Arial"/>
        </w:rPr>
        <w:t xml:space="preserve"> linked</w:t>
      </w:r>
      <w:r w:rsidR="00AB381C">
        <w:rPr>
          <w:rFonts w:ascii="Arial" w:hAnsi="Arial" w:cs="Arial"/>
        </w:rPr>
        <w:t>,</w:t>
      </w:r>
      <w:r w:rsidR="00E03D85" w:rsidRPr="00C36CCE">
        <w:rPr>
          <w:rFonts w:ascii="Arial" w:hAnsi="Arial" w:cs="Arial"/>
        </w:rPr>
        <w:t xml:space="preserve"> and they form a cycle. The first is </w:t>
      </w:r>
      <w:r w:rsidR="00AB381C">
        <w:rPr>
          <w:rFonts w:ascii="Arial" w:hAnsi="Arial" w:cs="Arial"/>
        </w:rPr>
        <w:t xml:space="preserve">the </w:t>
      </w:r>
      <w:r w:rsidR="00E03D85" w:rsidRPr="00C36CCE">
        <w:rPr>
          <w:rFonts w:ascii="Arial" w:hAnsi="Arial" w:cs="Arial"/>
        </w:rPr>
        <w:t xml:space="preserve">belief, then value, then attitude and at the </w:t>
      </w:r>
      <w:r w:rsidR="00E03D85" w:rsidRPr="00C36CCE">
        <w:rPr>
          <w:rFonts w:ascii="Arial" w:hAnsi="Arial" w:cs="Arial"/>
        </w:rPr>
        <w:lastRenderedPageBreak/>
        <w:t xml:space="preserve">end is </w:t>
      </w:r>
      <w:r w:rsidR="00834B59" w:rsidRPr="00C36CCE">
        <w:rPr>
          <w:rFonts w:ascii="Arial" w:hAnsi="Arial" w:cs="Arial"/>
        </w:rPr>
        <w:t>behavior</w:t>
      </w:r>
      <w:r w:rsidR="00E03D85" w:rsidRPr="00C36CCE">
        <w:rPr>
          <w:rFonts w:ascii="Arial" w:hAnsi="Arial" w:cs="Arial"/>
        </w:rPr>
        <w:t>.</w:t>
      </w:r>
      <w:r w:rsidR="0083158A" w:rsidRPr="00C36CCE">
        <w:rPr>
          <w:rFonts w:ascii="Arial" w:hAnsi="Arial" w:cs="Arial"/>
        </w:rPr>
        <w:t xml:space="preserve"> </w:t>
      </w:r>
      <w:r w:rsidR="008C4268" w:rsidRPr="00C36CCE">
        <w:rPr>
          <w:rFonts w:ascii="Arial" w:hAnsi="Arial" w:cs="Arial"/>
        </w:rPr>
        <w:t xml:space="preserve">The reason for calling it a cycle of all these steps is that when the </w:t>
      </w:r>
      <w:r w:rsidR="00834B59" w:rsidRPr="00C36CCE">
        <w:rPr>
          <w:rFonts w:ascii="Arial" w:hAnsi="Arial" w:cs="Arial"/>
        </w:rPr>
        <w:t>behavio</w:t>
      </w:r>
      <w:r w:rsidR="00834B59">
        <w:rPr>
          <w:rFonts w:ascii="Arial" w:hAnsi="Arial" w:cs="Arial"/>
        </w:rPr>
        <w:t>r</w:t>
      </w:r>
      <w:r w:rsidR="008C4268" w:rsidRPr="00C36CCE">
        <w:rPr>
          <w:rFonts w:ascii="Arial" w:hAnsi="Arial" w:cs="Arial"/>
        </w:rPr>
        <w:t xml:space="preserve"> of a person is determined after passing through belief, value and attitude, then it is not still 100% permanent, it may vary if someone’s </w:t>
      </w:r>
      <w:r w:rsidR="00834B59" w:rsidRPr="00C36CCE">
        <w:rPr>
          <w:rFonts w:ascii="Arial" w:hAnsi="Arial" w:cs="Arial"/>
        </w:rPr>
        <w:t>behavio</w:t>
      </w:r>
      <w:r w:rsidR="00834B59">
        <w:rPr>
          <w:rFonts w:ascii="Arial" w:hAnsi="Arial" w:cs="Arial"/>
        </w:rPr>
        <w:t>r</w:t>
      </w:r>
      <w:r w:rsidR="008C4268" w:rsidRPr="00C36CCE">
        <w:rPr>
          <w:rFonts w:ascii="Arial" w:hAnsi="Arial" w:cs="Arial"/>
        </w:rPr>
        <w:t xml:space="preserve"> is not acceptable in a certain society. Then all the process of belief formulation, value assessment of that belief and then attitude to become </w:t>
      </w:r>
      <w:r w:rsidR="00834B59" w:rsidRPr="00C36CCE">
        <w:rPr>
          <w:rFonts w:ascii="Arial" w:hAnsi="Arial" w:cs="Arial"/>
        </w:rPr>
        <w:t>beha</w:t>
      </w:r>
      <w:r w:rsidR="00834B59">
        <w:rPr>
          <w:rFonts w:ascii="Arial" w:hAnsi="Arial" w:cs="Arial"/>
        </w:rPr>
        <w:t>vior</w:t>
      </w:r>
      <w:r w:rsidR="008851AB">
        <w:rPr>
          <w:rFonts w:ascii="Arial" w:hAnsi="Arial" w:cs="Arial"/>
        </w:rPr>
        <w:t xml:space="preserve"> is started all over again t</w:t>
      </w:r>
      <w:r w:rsidR="008C4268" w:rsidRPr="00C36CCE">
        <w:rPr>
          <w:rFonts w:ascii="Arial" w:hAnsi="Arial" w:cs="Arial"/>
        </w:rPr>
        <w:t xml:space="preserve">o make a new set of rules for </w:t>
      </w:r>
      <w:r w:rsidR="00834B59" w:rsidRPr="00C36CCE">
        <w:rPr>
          <w:rFonts w:ascii="Arial" w:hAnsi="Arial" w:cs="Arial"/>
        </w:rPr>
        <w:t>behavior</w:t>
      </w:r>
      <w:r w:rsidR="008C4268" w:rsidRPr="00C36CCE">
        <w:rPr>
          <w:rFonts w:ascii="Arial" w:hAnsi="Arial" w:cs="Arial"/>
        </w:rPr>
        <w:t xml:space="preserve"> formulation</w:t>
      </w:r>
      <w:r w:rsidR="00A72C6C" w:rsidRPr="00C36CCE">
        <w:rPr>
          <w:rFonts w:ascii="Arial" w:hAnsi="Arial" w:cs="Arial"/>
        </w:rPr>
        <w:t xml:space="preserve"> (</w:t>
      </w:r>
      <w:r w:rsidR="00A72C6C" w:rsidRPr="00C36CCE">
        <w:rPr>
          <w:rFonts w:ascii="Arial" w:hAnsi="Arial" w:cs="Arial"/>
          <w:shd w:val="clear" w:color="auto" w:fill="FFFFFF"/>
        </w:rPr>
        <w:t>Young, 2015)</w:t>
      </w:r>
      <w:r w:rsidR="008C4268" w:rsidRPr="00C36CCE">
        <w:rPr>
          <w:rFonts w:ascii="Arial" w:hAnsi="Arial" w:cs="Arial"/>
        </w:rPr>
        <w:t>.</w:t>
      </w:r>
    </w:p>
    <w:p w:rsidR="00A1623A" w:rsidRPr="00C36CCE" w:rsidRDefault="00A1623A" w:rsidP="00C36CCE">
      <w:pPr>
        <w:pStyle w:val="Heading1"/>
        <w:spacing w:before="240" w:after="240" w:line="360" w:lineRule="auto"/>
        <w:jc w:val="both"/>
        <w:rPr>
          <w:rFonts w:ascii="Arial" w:hAnsi="Arial" w:cs="Arial"/>
          <w:color w:val="auto"/>
          <w:sz w:val="22"/>
          <w:szCs w:val="22"/>
        </w:rPr>
      </w:pPr>
      <w:bookmarkStart w:id="2" w:name="_Toc15233006"/>
      <w:r w:rsidRPr="00C36CCE">
        <w:rPr>
          <w:rFonts w:ascii="Arial" w:hAnsi="Arial" w:cs="Arial"/>
          <w:color w:val="auto"/>
          <w:sz w:val="22"/>
          <w:szCs w:val="22"/>
        </w:rPr>
        <w:t xml:space="preserve">Critical Analysis of </w:t>
      </w:r>
      <w:r w:rsidR="00F15D26" w:rsidRPr="00C36CCE">
        <w:rPr>
          <w:rFonts w:ascii="Arial" w:hAnsi="Arial" w:cs="Arial"/>
          <w:color w:val="auto"/>
          <w:sz w:val="22"/>
          <w:szCs w:val="22"/>
        </w:rPr>
        <w:t xml:space="preserve">Personal Attitude in </w:t>
      </w:r>
      <w:r w:rsidR="00AB381C">
        <w:rPr>
          <w:rFonts w:ascii="Arial" w:hAnsi="Arial" w:cs="Arial"/>
          <w:color w:val="auto"/>
          <w:sz w:val="22"/>
          <w:szCs w:val="22"/>
        </w:rPr>
        <w:t xml:space="preserve">the </w:t>
      </w:r>
      <w:r w:rsidR="00F15D26" w:rsidRPr="00C36CCE">
        <w:rPr>
          <w:rFonts w:ascii="Arial" w:hAnsi="Arial" w:cs="Arial"/>
          <w:color w:val="auto"/>
          <w:sz w:val="22"/>
          <w:szCs w:val="22"/>
        </w:rPr>
        <w:t>Workplace</w:t>
      </w:r>
      <w:bookmarkEnd w:id="2"/>
    </w:p>
    <w:p w:rsidR="00F132BE" w:rsidRPr="00C36CCE" w:rsidRDefault="00C41015" w:rsidP="008851AB">
      <w:pPr>
        <w:spacing w:before="240" w:line="360" w:lineRule="auto"/>
        <w:jc w:val="both"/>
        <w:rPr>
          <w:rFonts w:ascii="Arial" w:hAnsi="Arial" w:cs="Arial"/>
        </w:rPr>
      </w:pPr>
      <w:r w:rsidRPr="00C36CCE">
        <w:rPr>
          <w:rFonts w:ascii="Arial" w:hAnsi="Arial" w:cs="Arial"/>
        </w:rPr>
        <w:t xml:space="preserve">The critical analysis will plot the experience gained in Tesco and the definitions of the belief, attitude and value to understand how I have behaved and progressed in my professional life. </w:t>
      </w:r>
      <w:r w:rsidR="0042665F" w:rsidRPr="00C36CCE">
        <w:rPr>
          <w:rFonts w:ascii="Arial" w:hAnsi="Arial" w:cs="Arial"/>
        </w:rPr>
        <w:t xml:space="preserve">The professional life at Tesco involved first of all </w:t>
      </w:r>
      <w:r w:rsidR="00DF20A1" w:rsidRPr="00C36CCE">
        <w:rPr>
          <w:rFonts w:ascii="Arial" w:hAnsi="Arial" w:cs="Arial"/>
        </w:rPr>
        <w:t>being punctual and increasing</w:t>
      </w:r>
      <w:r w:rsidR="0042665F" w:rsidRPr="00C36CCE">
        <w:rPr>
          <w:rFonts w:ascii="Arial" w:hAnsi="Arial" w:cs="Arial"/>
        </w:rPr>
        <w:t xml:space="preserve"> the interest of </w:t>
      </w:r>
      <w:r w:rsidR="00AB381C">
        <w:rPr>
          <w:rFonts w:ascii="Arial" w:hAnsi="Arial" w:cs="Arial"/>
        </w:rPr>
        <w:t xml:space="preserve">the </w:t>
      </w:r>
      <w:r w:rsidR="0042665F" w:rsidRPr="00C36CCE">
        <w:rPr>
          <w:rFonts w:ascii="Arial" w:hAnsi="Arial" w:cs="Arial"/>
        </w:rPr>
        <w:t>customer to make sure they are inclined to b</w:t>
      </w:r>
      <w:r w:rsidR="00AB381C">
        <w:rPr>
          <w:rFonts w:ascii="Arial" w:hAnsi="Arial" w:cs="Arial"/>
        </w:rPr>
        <w:t>uy the product they are trying to find</w:t>
      </w:r>
      <w:r w:rsidR="0042665F" w:rsidRPr="00C36CCE">
        <w:rPr>
          <w:rFonts w:ascii="Arial" w:hAnsi="Arial" w:cs="Arial"/>
        </w:rPr>
        <w:t>.</w:t>
      </w:r>
      <w:r w:rsidR="00516AE1" w:rsidRPr="00C36CCE">
        <w:rPr>
          <w:rFonts w:ascii="Arial" w:hAnsi="Arial" w:cs="Arial"/>
        </w:rPr>
        <w:t xml:space="preserve"> The punctuality came to me as a result of my academic response to getting in class in time and being in the examination hall before time</w:t>
      </w:r>
      <w:r w:rsidR="00AB381C">
        <w:rPr>
          <w:rFonts w:ascii="Arial" w:hAnsi="Arial" w:cs="Arial"/>
        </w:rPr>
        <w:t>,</w:t>
      </w:r>
      <w:r w:rsidR="008851AB">
        <w:rPr>
          <w:rFonts w:ascii="Arial" w:hAnsi="Arial" w:cs="Arial"/>
        </w:rPr>
        <w:t xml:space="preserve"> but </w:t>
      </w:r>
      <w:r w:rsidR="00516AE1" w:rsidRPr="00C36CCE">
        <w:rPr>
          <w:rFonts w:ascii="Arial" w:hAnsi="Arial" w:cs="Arial"/>
        </w:rPr>
        <w:t xml:space="preserve">the </w:t>
      </w:r>
      <w:proofErr w:type="spellStart"/>
      <w:r w:rsidR="008851AB" w:rsidRPr="00C36CCE">
        <w:rPr>
          <w:rFonts w:ascii="Arial" w:hAnsi="Arial" w:cs="Arial"/>
        </w:rPr>
        <w:t>behavio</w:t>
      </w:r>
      <w:r w:rsidR="00AB381C">
        <w:rPr>
          <w:rFonts w:ascii="Arial" w:hAnsi="Arial" w:cs="Arial"/>
        </w:rPr>
        <w:t>u</w:t>
      </w:r>
      <w:r w:rsidR="008851AB" w:rsidRPr="00C36CCE">
        <w:rPr>
          <w:rFonts w:ascii="Arial" w:hAnsi="Arial" w:cs="Arial"/>
        </w:rPr>
        <w:t>r</w:t>
      </w:r>
      <w:proofErr w:type="spellEnd"/>
      <w:r w:rsidR="00516AE1" w:rsidRPr="00C36CCE">
        <w:rPr>
          <w:rFonts w:ascii="Arial" w:hAnsi="Arial" w:cs="Arial"/>
        </w:rPr>
        <w:t xml:space="preserve"> development was new to me at Tesco. When the early period of my job began, there were certain situations where feeling fatigued and less interested </w:t>
      </w:r>
      <w:r w:rsidR="00AB381C">
        <w:rPr>
          <w:rFonts w:ascii="Arial" w:hAnsi="Arial" w:cs="Arial"/>
        </w:rPr>
        <w:t>in talking</w:t>
      </w:r>
      <w:r w:rsidR="00516AE1" w:rsidRPr="00C36CCE">
        <w:rPr>
          <w:rFonts w:ascii="Arial" w:hAnsi="Arial" w:cs="Arial"/>
        </w:rPr>
        <w:t xml:space="preserve"> to someone was a usual thing. But with the advancement of time and getting to see other employees around me with the same level of energy and potential to stay active motivated me for bringing that attitude to my work</w:t>
      </w:r>
      <w:r w:rsidR="00F132BE" w:rsidRPr="00C36CCE">
        <w:rPr>
          <w:rFonts w:ascii="Arial" w:hAnsi="Arial" w:cs="Arial"/>
        </w:rPr>
        <w:t xml:space="preserve"> life as well.</w:t>
      </w:r>
    </w:p>
    <w:p w:rsidR="001A175E" w:rsidRPr="00C36CCE" w:rsidRDefault="00F132BE" w:rsidP="00C36CCE">
      <w:pPr>
        <w:spacing w:before="240" w:line="360" w:lineRule="auto"/>
        <w:jc w:val="both"/>
        <w:rPr>
          <w:rFonts w:ascii="Arial" w:hAnsi="Arial" w:cs="Arial"/>
        </w:rPr>
      </w:pPr>
      <w:r w:rsidRPr="00C36CCE">
        <w:rPr>
          <w:rFonts w:ascii="Arial" w:hAnsi="Arial" w:cs="Arial"/>
        </w:rPr>
        <w:t xml:space="preserve">Critically </w:t>
      </w:r>
      <w:r w:rsidR="00834B59" w:rsidRPr="00C36CCE">
        <w:rPr>
          <w:rFonts w:ascii="Arial" w:hAnsi="Arial" w:cs="Arial"/>
        </w:rPr>
        <w:t>analy</w:t>
      </w:r>
      <w:r w:rsidR="00834B59">
        <w:rPr>
          <w:rFonts w:ascii="Arial" w:hAnsi="Arial" w:cs="Arial"/>
        </w:rPr>
        <w:t>z</w:t>
      </w:r>
      <w:r w:rsidR="00834B59" w:rsidRPr="00C36CCE">
        <w:rPr>
          <w:rFonts w:ascii="Arial" w:hAnsi="Arial" w:cs="Arial"/>
        </w:rPr>
        <w:t>ing</w:t>
      </w:r>
      <w:r w:rsidRPr="00C36CCE">
        <w:rPr>
          <w:rFonts w:ascii="Arial" w:hAnsi="Arial" w:cs="Arial"/>
        </w:rPr>
        <w:t xml:space="preserve"> this situation, it can be stated, that an employee who has a habit to get lazy or tired sooner than other employees can not only be motivated by the idea of being proven to other</w:t>
      </w:r>
      <w:r w:rsidR="00E94954" w:rsidRPr="00C36CCE">
        <w:rPr>
          <w:rFonts w:ascii="Arial" w:hAnsi="Arial" w:cs="Arial"/>
        </w:rPr>
        <w:t>s</w:t>
      </w:r>
      <w:r w:rsidRPr="00C36CCE">
        <w:rPr>
          <w:rFonts w:ascii="Arial" w:hAnsi="Arial" w:cs="Arial"/>
        </w:rPr>
        <w:t>, but also by seeing competitive co-worker</w:t>
      </w:r>
      <w:r w:rsidR="00355173" w:rsidRPr="00C36CCE">
        <w:rPr>
          <w:rFonts w:ascii="Arial" w:hAnsi="Arial" w:cs="Arial"/>
        </w:rPr>
        <w:t>s</w:t>
      </w:r>
      <w:r w:rsidRPr="00C36CCE">
        <w:rPr>
          <w:rFonts w:ascii="Arial" w:hAnsi="Arial" w:cs="Arial"/>
        </w:rPr>
        <w:t xml:space="preserve"> performing better in similar conditions. </w:t>
      </w:r>
      <w:r w:rsidR="00A51526" w:rsidRPr="00C36CCE">
        <w:rPr>
          <w:rFonts w:ascii="Arial" w:hAnsi="Arial" w:cs="Arial"/>
        </w:rPr>
        <w:t xml:space="preserve">So, </w:t>
      </w:r>
      <w:proofErr w:type="gramStart"/>
      <w:r w:rsidR="00AB381C">
        <w:rPr>
          <w:rFonts w:ascii="Arial" w:hAnsi="Arial" w:cs="Arial"/>
        </w:rPr>
        <w:t>T</w:t>
      </w:r>
      <w:r w:rsidR="00A31842" w:rsidRPr="00C36CCE">
        <w:rPr>
          <w:rFonts w:ascii="Arial" w:hAnsi="Arial" w:cs="Arial"/>
        </w:rPr>
        <w:t>o</w:t>
      </w:r>
      <w:proofErr w:type="gramEnd"/>
      <w:r w:rsidR="00A31842" w:rsidRPr="00C36CCE">
        <w:rPr>
          <w:rFonts w:ascii="Arial" w:hAnsi="Arial" w:cs="Arial"/>
        </w:rPr>
        <w:t xml:space="preserve"> remain professional it is necessary to leave our values ou</w:t>
      </w:r>
      <w:r w:rsidR="00355173" w:rsidRPr="00C36CCE">
        <w:rPr>
          <w:rFonts w:ascii="Arial" w:hAnsi="Arial" w:cs="Arial"/>
        </w:rPr>
        <w:t>t of professional relationships and keeping the relation only professional if one wants to grow and promote themselves on a better position</w:t>
      </w:r>
      <w:r w:rsidR="00FC0A04" w:rsidRPr="00C36CCE">
        <w:rPr>
          <w:rFonts w:ascii="Arial" w:hAnsi="Arial" w:cs="Arial"/>
        </w:rPr>
        <w:t xml:space="preserve"> (</w:t>
      </w:r>
      <w:r w:rsidR="00FC0A04" w:rsidRPr="00C36CCE">
        <w:rPr>
          <w:rFonts w:ascii="Arial" w:hAnsi="Arial" w:cs="Arial"/>
          <w:shd w:val="clear" w:color="auto" w:fill="FFFFFF"/>
        </w:rPr>
        <w:t>Noe, 201</w:t>
      </w:r>
      <w:r w:rsidR="000F7F95" w:rsidRPr="00C36CCE">
        <w:rPr>
          <w:rFonts w:ascii="Arial" w:hAnsi="Arial" w:cs="Arial"/>
          <w:shd w:val="clear" w:color="auto" w:fill="FFFFFF"/>
        </w:rPr>
        <w:t>7</w:t>
      </w:r>
      <w:r w:rsidR="00FC0A04" w:rsidRPr="00C36CCE">
        <w:rPr>
          <w:rFonts w:ascii="Arial" w:hAnsi="Arial" w:cs="Arial"/>
          <w:shd w:val="clear" w:color="auto" w:fill="FFFFFF"/>
        </w:rPr>
        <w:t>)</w:t>
      </w:r>
      <w:r w:rsidR="00355173" w:rsidRPr="00C36CCE">
        <w:rPr>
          <w:rFonts w:ascii="Arial" w:hAnsi="Arial" w:cs="Arial"/>
        </w:rPr>
        <w:t xml:space="preserve">. </w:t>
      </w:r>
    </w:p>
    <w:p w:rsidR="00822DCD" w:rsidRPr="00C36CCE" w:rsidRDefault="00355173" w:rsidP="00C36CCE">
      <w:pPr>
        <w:spacing w:before="240" w:line="360" w:lineRule="auto"/>
        <w:jc w:val="both"/>
        <w:rPr>
          <w:rFonts w:ascii="Arial" w:hAnsi="Arial" w:cs="Arial"/>
        </w:rPr>
      </w:pPr>
      <w:r w:rsidRPr="00C36CCE">
        <w:rPr>
          <w:rFonts w:ascii="Arial" w:hAnsi="Arial" w:cs="Arial"/>
        </w:rPr>
        <w:t xml:space="preserve">The value I gave to my work initially was not much considerable, because of </w:t>
      </w:r>
      <w:r w:rsidR="00AB381C">
        <w:rPr>
          <w:rFonts w:ascii="Arial" w:hAnsi="Arial" w:cs="Arial"/>
        </w:rPr>
        <w:t xml:space="preserve">the </w:t>
      </w:r>
      <w:r w:rsidRPr="00C36CCE">
        <w:rPr>
          <w:rFonts w:ascii="Arial" w:hAnsi="Arial" w:cs="Arial"/>
        </w:rPr>
        <w:t xml:space="preserve">lack of understanding in </w:t>
      </w:r>
      <w:r w:rsidR="00AB381C">
        <w:rPr>
          <w:rFonts w:ascii="Arial" w:hAnsi="Arial" w:cs="Arial"/>
        </w:rPr>
        <w:t xml:space="preserve">the </w:t>
      </w:r>
      <w:r w:rsidRPr="00C36CCE">
        <w:rPr>
          <w:rFonts w:ascii="Arial" w:hAnsi="Arial" w:cs="Arial"/>
        </w:rPr>
        <w:t xml:space="preserve">early days. But paying more attention to senior employee’s working strategy and knowing their approach to deal customers made me a better fit for this position. And a personal assessment of my work shows that I was able to carry on more sales after getting adjusted </w:t>
      </w:r>
      <w:r w:rsidR="008851AB">
        <w:rPr>
          <w:rFonts w:ascii="Arial" w:hAnsi="Arial" w:cs="Arial"/>
        </w:rPr>
        <w:t>in the work atmosphere. This was because</w:t>
      </w:r>
      <w:r w:rsidRPr="00C36CCE">
        <w:rPr>
          <w:rFonts w:ascii="Arial" w:hAnsi="Arial" w:cs="Arial"/>
        </w:rPr>
        <w:t xml:space="preserve"> I was more confident, </w:t>
      </w:r>
      <w:r w:rsidR="008851AB" w:rsidRPr="00C36CCE">
        <w:rPr>
          <w:rFonts w:ascii="Arial" w:hAnsi="Arial" w:cs="Arial"/>
        </w:rPr>
        <w:t>friendlier</w:t>
      </w:r>
      <w:r w:rsidRPr="00C36CCE">
        <w:rPr>
          <w:rFonts w:ascii="Arial" w:hAnsi="Arial" w:cs="Arial"/>
        </w:rPr>
        <w:t xml:space="preserve"> and had a mindset to pay attention to each small detail for not only myself but also to provide a positive result to my managers. The evalua</w:t>
      </w:r>
      <w:r w:rsidR="00353823" w:rsidRPr="00C36CCE">
        <w:rPr>
          <w:rFonts w:ascii="Arial" w:hAnsi="Arial" w:cs="Arial"/>
        </w:rPr>
        <w:t>tion of my work was done weekly and</w:t>
      </w:r>
      <w:r w:rsidR="00AB381C">
        <w:rPr>
          <w:rFonts w:ascii="Arial" w:hAnsi="Arial" w:cs="Arial"/>
        </w:rPr>
        <w:t>,</w:t>
      </w:r>
      <w:r w:rsidR="00353823" w:rsidRPr="00C36CCE">
        <w:rPr>
          <w:rFonts w:ascii="Arial" w:hAnsi="Arial" w:cs="Arial"/>
        </w:rPr>
        <w:t xml:space="preserve"> the </w:t>
      </w:r>
      <w:r w:rsidR="00AB381C">
        <w:rPr>
          <w:rFonts w:ascii="Arial" w:hAnsi="Arial" w:cs="Arial"/>
        </w:rPr>
        <w:t xml:space="preserve">feedback was in a formal way at the </w:t>
      </w:r>
      <w:r w:rsidR="00353823" w:rsidRPr="00C36CCE">
        <w:rPr>
          <w:rFonts w:ascii="Arial" w:hAnsi="Arial" w:cs="Arial"/>
        </w:rPr>
        <w:t>meeting to make sure every individual that is newly hired have got</w:t>
      </w:r>
      <w:r w:rsidR="00AB381C">
        <w:rPr>
          <w:rFonts w:ascii="Arial" w:hAnsi="Arial" w:cs="Arial"/>
        </w:rPr>
        <w:t xml:space="preserve"> </w:t>
      </w:r>
      <w:r w:rsidR="00AB381C">
        <w:rPr>
          <w:rFonts w:ascii="Arial" w:hAnsi="Arial" w:cs="Arial"/>
        </w:rPr>
        <w:lastRenderedPageBreak/>
        <w:t>the</w:t>
      </w:r>
      <w:r w:rsidR="00353823" w:rsidRPr="00C36CCE">
        <w:rPr>
          <w:rFonts w:ascii="Arial" w:hAnsi="Arial" w:cs="Arial"/>
        </w:rPr>
        <w:t xml:space="preserve"> required understanding. And in case any of the </w:t>
      </w:r>
      <w:r w:rsidR="00731D56" w:rsidRPr="00C36CCE">
        <w:rPr>
          <w:rFonts w:ascii="Arial" w:hAnsi="Arial" w:cs="Arial"/>
        </w:rPr>
        <w:t>employees</w:t>
      </w:r>
      <w:r w:rsidR="00353823" w:rsidRPr="00C36CCE">
        <w:rPr>
          <w:rFonts w:ascii="Arial" w:hAnsi="Arial" w:cs="Arial"/>
        </w:rPr>
        <w:t xml:space="preserve"> w</w:t>
      </w:r>
      <w:r w:rsidR="00AB381C">
        <w:rPr>
          <w:rFonts w:ascii="Arial" w:hAnsi="Arial" w:cs="Arial"/>
        </w:rPr>
        <w:t>ere</w:t>
      </w:r>
      <w:r w:rsidR="00353823" w:rsidRPr="00C36CCE">
        <w:rPr>
          <w:rFonts w:ascii="Arial" w:hAnsi="Arial" w:cs="Arial"/>
        </w:rPr>
        <w:t xml:space="preserve"> not performing at all, they were trained again based on their weaknesses. </w:t>
      </w:r>
      <w:r w:rsidR="00A35B6D" w:rsidRPr="00C36CCE">
        <w:rPr>
          <w:rFonts w:ascii="Arial" w:hAnsi="Arial" w:cs="Arial"/>
        </w:rPr>
        <w:t xml:space="preserve">The </w:t>
      </w:r>
      <w:r w:rsidR="00731D56" w:rsidRPr="00C36CCE">
        <w:rPr>
          <w:rFonts w:ascii="Arial" w:hAnsi="Arial" w:cs="Arial"/>
        </w:rPr>
        <w:t xml:space="preserve">approach to be successful in the international retailing store, giving value was a priority. Making sure </w:t>
      </w:r>
      <w:r w:rsidR="00AB381C">
        <w:rPr>
          <w:rFonts w:ascii="Arial" w:hAnsi="Arial" w:cs="Arial"/>
        </w:rPr>
        <w:t xml:space="preserve">the </w:t>
      </w:r>
      <w:r w:rsidR="00731D56" w:rsidRPr="00C36CCE">
        <w:rPr>
          <w:rFonts w:ascii="Arial" w:hAnsi="Arial" w:cs="Arial"/>
        </w:rPr>
        <w:t>customer is given enough attention and never left unattended was my way of giving value to my job in the following situation. And the la</w:t>
      </w:r>
      <w:r w:rsidR="008851AB">
        <w:rPr>
          <w:rFonts w:ascii="Arial" w:hAnsi="Arial" w:cs="Arial"/>
        </w:rPr>
        <w:t>ter part was based on attitude w</w:t>
      </w:r>
      <w:r w:rsidR="00731D56" w:rsidRPr="00C36CCE">
        <w:rPr>
          <w:rFonts w:ascii="Arial" w:hAnsi="Arial" w:cs="Arial"/>
        </w:rPr>
        <w:t xml:space="preserve">ere being friendly and helping was very important. For example, in the store, when </w:t>
      </w:r>
      <w:r w:rsidR="00822DCD" w:rsidRPr="00C36CCE">
        <w:rPr>
          <w:rFonts w:ascii="Arial" w:hAnsi="Arial" w:cs="Arial"/>
        </w:rPr>
        <w:t>a customer arrives</w:t>
      </w:r>
      <w:r w:rsidR="00AB381C">
        <w:rPr>
          <w:rFonts w:ascii="Arial" w:hAnsi="Arial" w:cs="Arial"/>
        </w:rPr>
        <w:t>,</w:t>
      </w:r>
      <w:r w:rsidR="00731D56" w:rsidRPr="00C36CCE">
        <w:rPr>
          <w:rFonts w:ascii="Arial" w:hAnsi="Arial" w:cs="Arial"/>
        </w:rPr>
        <w:t xml:space="preserve"> and there are no attendants to guide them about their required product, they will get a negative impact </w:t>
      </w:r>
      <w:r w:rsidR="00AB381C">
        <w:rPr>
          <w:rFonts w:ascii="Arial" w:hAnsi="Arial" w:cs="Arial"/>
        </w:rPr>
        <w:t>o</w:t>
      </w:r>
      <w:r w:rsidR="00731D56" w:rsidRPr="00C36CCE">
        <w:rPr>
          <w:rFonts w:ascii="Arial" w:hAnsi="Arial" w:cs="Arial"/>
        </w:rPr>
        <w:t xml:space="preserve">n their mind and may not be interested </w:t>
      </w:r>
      <w:r w:rsidR="00AB381C">
        <w:rPr>
          <w:rFonts w:ascii="Arial" w:hAnsi="Arial" w:cs="Arial"/>
        </w:rPr>
        <w:t>in shopping</w:t>
      </w:r>
      <w:r w:rsidR="00731D56" w:rsidRPr="00C36CCE">
        <w:rPr>
          <w:rFonts w:ascii="Arial" w:hAnsi="Arial" w:cs="Arial"/>
        </w:rPr>
        <w:t xml:space="preserve"> again. This was told in the training phase after recruitment. The other thing that was guided at the time of </w:t>
      </w:r>
      <w:r w:rsidR="00822DCD" w:rsidRPr="00C36CCE">
        <w:rPr>
          <w:rFonts w:ascii="Arial" w:hAnsi="Arial" w:cs="Arial"/>
        </w:rPr>
        <w:t>hiring</w:t>
      </w:r>
      <w:r w:rsidR="00731D56" w:rsidRPr="00C36CCE">
        <w:rPr>
          <w:rFonts w:ascii="Arial" w:hAnsi="Arial" w:cs="Arial"/>
        </w:rPr>
        <w:t xml:space="preserve"> was to make sure the customer doesn’t leave the shop without getting to know more about the newly launched items in the respective corner</w:t>
      </w:r>
      <w:r w:rsidR="000F7F95" w:rsidRPr="00C36CCE">
        <w:rPr>
          <w:rFonts w:ascii="Arial" w:hAnsi="Arial" w:cs="Arial"/>
        </w:rPr>
        <w:t xml:space="preserve"> (</w:t>
      </w:r>
      <w:r w:rsidR="000F7F95" w:rsidRPr="00C36CCE">
        <w:rPr>
          <w:rFonts w:ascii="Arial" w:hAnsi="Arial" w:cs="Arial"/>
          <w:shd w:val="clear" w:color="auto" w:fill="FFFFFF"/>
        </w:rPr>
        <w:t>Shields, 2015)</w:t>
      </w:r>
      <w:r w:rsidR="00731D56" w:rsidRPr="00C36CCE">
        <w:rPr>
          <w:rFonts w:ascii="Arial" w:hAnsi="Arial" w:cs="Arial"/>
        </w:rPr>
        <w:t xml:space="preserve">. </w:t>
      </w:r>
    </w:p>
    <w:p w:rsidR="00355173" w:rsidRPr="00C36CCE" w:rsidRDefault="00822DCD" w:rsidP="00C36CCE">
      <w:pPr>
        <w:spacing w:before="240" w:line="360" w:lineRule="auto"/>
        <w:jc w:val="both"/>
        <w:rPr>
          <w:rFonts w:ascii="Arial" w:hAnsi="Arial" w:cs="Arial"/>
        </w:rPr>
      </w:pPr>
      <w:r w:rsidRPr="00C36CCE">
        <w:rPr>
          <w:rFonts w:ascii="Arial" w:hAnsi="Arial" w:cs="Arial"/>
        </w:rPr>
        <w:t xml:space="preserve">In this phase, </w:t>
      </w:r>
      <w:r w:rsidR="00834B59" w:rsidRPr="00C36CCE">
        <w:rPr>
          <w:rFonts w:ascii="Arial" w:hAnsi="Arial" w:cs="Arial"/>
        </w:rPr>
        <w:t>analy</w:t>
      </w:r>
      <w:r w:rsidR="00834B59">
        <w:rPr>
          <w:rFonts w:ascii="Arial" w:hAnsi="Arial" w:cs="Arial"/>
        </w:rPr>
        <w:t>z</w:t>
      </w:r>
      <w:r w:rsidR="00834B59" w:rsidRPr="00C36CCE">
        <w:rPr>
          <w:rFonts w:ascii="Arial" w:hAnsi="Arial" w:cs="Arial"/>
        </w:rPr>
        <w:t>ing</w:t>
      </w:r>
      <w:r w:rsidRPr="00C36CCE">
        <w:rPr>
          <w:rFonts w:ascii="Arial" w:hAnsi="Arial" w:cs="Arial"/>
        </w:rPr>
        <w:t xml:space="preserve"> the attitude of a salesperson first thing comes how they treat you. Do they have a smile on their face or they look least interested </w:t>
      </w:r>
      <w:r w:rsidR="00AB381C">
        <w:rPr>
          <w:rFonts w:ascii="Arial" w:hAnsi="Arial" w:cs="Arial"/>
        </w:rPr>
        <w:t>in answering</w:t>
      </w:r>
      <w:r w:rsidRPr="00C36CCE">
        <w:rPr>
          <w:rFonts w:ascii="Arial" w:hAnsi="Arial" w:cs="Arial"/>
        </w:rPr>
        <w:t xml:space="preserve"> you</w:t>
      </w:r>
      <w:r w:rsidR="00AB381C">
        <w:rPr>
          <w:rFonts w:ascii="Arial" w:hAnsi="Arial" w:cs="Arial"/>
        </w:rPr>
        <w:t>?</w:t>
      </w:r>
      <w:r w:rsidRPr="00C36CCE">
        <w:rPr>
          <w:rFonts w:ascii="Arial" w:hAnsi="Arial" w:cs="Arial"/>
        </w:rPr>
        <w:t xml:space="preserve"> Do the salesperson has enough information about functionalities of the product they are selling, their price, performance, usage, benefits and </w:t>
      </w:r>
      <w:r w:rsidR="00AB381C">
        <w:rPr>
          <w:rFonts w:ascii="Arial" w:hAnsi="Arial" w:cs="Arial"/>
        </w:rPr>
        <w:t>an</w:t>
      </w:r>
      <w:r w:rsidRPr="00C36CCE">
        <w:rPr>
          <w:rFonts w:ascii="Arial" w:hAnsi="Arial" w:cs="Arial"/>
        </w:rPr>
        <w:t>oth</w:t>
      </w:r>
      <w:r w:rsidR="00C10014" w:rsidRPr="00C36CCE">
        <w:rPr>
          <w:rFonts w:ascii="Arial" w:hAnsi="Arial" w:cs="Arial"/>
        </w:rPr>
        <w:t xml:space="preserve">er important aspect etc. </w:t>
      </w:r>
      <w:r w:rsidR="00AB381C">
        <w:rPr>
          <w:rFonts w:ascii="Arial" w:hAnsi="Arial" w:cs="Arial"/>
        </w:rPr>
        <w:t>The a</w:t>
      </w:r>
      <w:r w:rsidR="00844AF0" w:rsidRPr="00C36CCE">
        <w:rPr>
          <w:rFonts w:ascii="Arial" w:hAnsi="Arial" w:cs="Arial"/>
        </w:rPr>
        <w:t xml:space="preserve">ttitude of the seller should be helpful so that customer is convenient to ask any query they have. </w:t>
      </w:r>
      <w:r w:rsidR="00203240" w:rsidRPr="00C36CCE">
        <w:rPr>
          <w:rFonts w:ascii="Arial" w:hAnsi="Arial" w:cs="Arial"/>
        </w:rPr>
        <w:t xml:space="preserve">The approach that I used to have while selling objects was to engage the customer by a light welcome and then being friendly to them. Apart from the normal workplace &amp; professional attitude, this is the time when the </w:t>
      </w:r>
      <w:r w:rsidR="0027032F" w:rsidRPr="00C36CCE">
        <w:rPr>
          <w:rFonts w:ascii="Arial" w:hAnsi="Arial" w:cs="Arial"/>
        </w:rPr>
        <w:t>employee needs</w:t>
      </w:r>
      <w:r w:rsidR="00203240" w:rsidRPr="00C36CCE">
        <w:rPr>
          <w:rFonts w:ascii="Arial" w:hAnsi="Arial" w:cs="Arial"/>
        </w:rPr>
        <w:t xml:space="preserve"> to display their </w:t>
      </w:r>
      <w:proofErr w:type="spellStart"/>
      <w:r w:rsidR="00203240" w:rsidRPr="00C36CCE">
        <w:rPr>
          <w:rFonts w:ascii="Arial" w:hAnsi="Arial" w:cs="Arial"/>
        </w:rPr>
        <w:t>behaviour</w:t>
      </w:r>
      <w:proofErr w:type="spellEnd"/>
      <w:r w:rsidR="00203240" w:rsidRPr="00C36CCE">
        <w:rPr>
          <w:rFonts w:ascii="Arial" w:hAnsi="Arial" w:cs="Arial"/>
        </w:rPr>
        <w:t xml:space="preserve"> in the job. </w:t>
      </w:r>
      <w:r w:rsidR="0027032F" w:rsidRPr="00C36CCE">
        <w:rPr>
          <w:rFonts w:ascii="Arial" w:hAnsi="Arial" w:cs="Arial"/>
        </w:rPr>
        <w:t>Developing a capability is important to stay confident and responsive in the workplace. This makes the job interesting</w:t>
      </w:r>
      <w:r w:rsidR="00AB381C">
        <w:rPr>
          <w:rFonts w:ascii="Arial" w:hAnsi="Arial" w:cs="Arial"/>
        </w:rPr>
        <w:t>,</w:t>
      </w:r>
      <w:r w:rsidR="0027032F" w:rsidRPr="00C36CCE">
        <w:rPr>
          <w:rFonts w:ascii="Arial" w:hAnsi="Arial" w:cs="Arial"/>
        </w:rPr>
        <w:t xml:space="preserve"> as well as easy to handle. The more annoyed a person will be at their work, the higher they will feel stressed in their personal life. To remain natural is a good phenomenon for employees</w:t>
      </w:r>
      <w:r w:rsidR="008F3636" w:rsidRPr="00C36CCE">
        <w:rPr>
          <w:rFonts w:ascii="Arial" w:hAnsi="Arial" w:cs="Arial"/>
        </w:rPr>
        <w:t xml:space="preserve"> (</w:t>
      </w:r>
      <w:proofErr w:type="spellStart"/>
      <w:r w:rsidR="008F3636" w:rsidRPr="00C36CCE">
        <w:rPr>
          <w:rFonts w:ascii="Arial" w:hAnsi="Arial" w:cs="Arial"/>
          <w:shd w:val="clear" w:color="auto" w:fill="FFFFFF"/>
        </w:rPr>
        <w:t>Goetsch</w:t>
      </w:r>
      <w:proofErr w:type="spellEnd"/>
      <w:r w:rsidR="008F3636" w:rsidRPr="00C36CCE">
        <w:rPr>
          <w:rFonts w:ascii="Arial" w:hAnsi="Arial" w:cs="Arial"/>
          <w:shd w:val="clear" w:color="auto" w:fill="FFFFFF"/>
        </w:rPr>
        <w:t>, 2014)</w:t>
      </w:r>
      <w:r w:rsidR="0027032F" w:rsidRPr="00C36CCE">
        <w:rPr>
          <w:rFonts w:ascii="Arial" w:hAnsi="Arial" w:cs="Arial"/>
        </w:rPr>
        <w:t xml:space="preserve">. </w:t>
      </w:r>
    </w:p>
    <w:p w:rsidR="00342412" w:rsidRPr="00C36CCE" w:rsidRDefault="005379BB" w:rsidP="00C36CCE">
      <w:pPr>
        <w:pStyle w:val="NormalWeb"/>
        <w:shd w:val="clear" w:color="auto" w:fill="FFFFFF"/>
        <w:spacing w:before="240" w:beforeAutospacing="0" w:after="200" w:afterAutospacing="0" w:line="360" w:lineRule="auto"/>
        <w:jc w:val="both"/>
        <w:rPr>
          <w:rFonts w:ascii="Arial" w:eastAsiaTheme="minorHAnsi" w:hAnsi="Arial" w:cs="Arial"/>
          <w:sz w:val="22"/>
          <w:szCs w:val="22"/>
        </w:rPr>
      </w:pPr>
      <w:r w:rsidRPr="00C36CCE">
        <w:rPr>
          <w:rFonts w:ascii="Arial" w:eastAsiaTheme="minorHAnsi" w:hAnsi="Arial" w:cs="Arial"/>
          <w:sz w:val="22"/>
          <w:szCs w:val="22"/>
        </w:rPr>
        <w:t xml:space="preserve">The mission statement of Tesco is </w:t>
      </w:r>
      <w:r w:rsidR="003D5152" w:rsidRPr="00C36CCE">
        <w:rPr>
          <w:rFonts w:ascii="Arial" w:eastAsiaTheme="minorHAnsi" w:hAnsi="Arial" w:cs="Arial"/>
          <w:sz w:val="22"/>
          <w:szCs w:val="22"/>
        </w:rPr>
        <w:t>“Our core purpose is</w:t>
      </w:r>
      <w:r w:rsidRPr="00C36CCE">
        <w:rPr>
          <w:rFonts w:ascii="Arial" w:eastAsiaTheme="minorHAnsi" w:hAnsi="Arial" w:cs="Arial"/>
          <w:sz w:val="22"/>
          <w:szCs w:val="22"/>
        </w:rPr>
        <w:t> to create value for customers to earn their lifetime loyalty.”</w:t>
      </w:r>
      <w:r w:rsidR="00C87E02" w:rsidRPr="00C36CCE">
        <w:rPr>
          <w:rFonts w:ascii="Arial" w:eastAsiaTheme="minorHAnsi" w:hAnsi="Arial" w:cs="Arial"/>
          <w:sz w:val="22"/>
          <w:szCs w:val="22"/>
        </w:rPr>
        <w:t xml:space="preserve"> This itself clears half of the confusion that how employees should treat their customers.</w:t>
      </w:r>
      <w:r w:rsidR="00342412" w:rsidRPr="00C36CCE">
        <w:rPr>
          <w:rFonts w:ascii="Arial" w:eastAsiaTheme="minorHAnsi" w:hAnsi="Arial" w:cs="Arial"/>
          <w:sz w:val="22"/>
          <w:szCs w:val="22"/>
        </w:rPr>
        <w:t xml:space="preserve">  It clearly categories their motivation towards excellent customer service and offer great value to the customers so they can rely on Tesco. It also describes that Tesco’s success depends on the people who work with them and shop with them. If customers like the offer, they will</w:t>
      </w:r>
      <w:r w:rsidR="00AB381C">
        <w:rPr>
          <w:rFonts w:ascii="Arial" w:eastAsiaTheme="minorHAnsi" w:hAnsi="Arial" w:cs="Arial"/>
          <w:sz w:val="22"/>
          <w:szCs w:val="22"/>
        </w:rPr>
        <w:t xml:space="preserve"> be</w:t>
      </w:r>
      <w:r w:rsidR="00342412" w:rsidRPr="00C36CCE">
        <w:rPr>
          <w:rFonts w:ascii="Arial" w:eastAsiaTheme="minorHAnsi" w:hAnsi="Arial" w:cs="Arial"/>
          <w:sz w:val="22"/>
          <w:szCs w:val="22"/>
        </w:rPr>
        <w:t xml:space="preserve"> more likely to come back</w:t>
      </w:r>
      <w:r w:rsidR="00AB381C">
        <w:rPr>
          <w:rFonts w:ascii="Arial" w:eastAsiaTheme="minorHAnsi" w:hAnsi="Arial" w:cs="Arial"/>
          <w:sz w:val="22"/>
          <w:szCs w:val="22"/>
        </w:rPr>
        <w:t>,</w:t>
      </w:r>
      <w:r w:rsidR="00342412" w:rsidRPr="00C36CCE">
        <w:rPr>
          <w:rFonts w:ascii="Arial" w:eastAsiaTheme="minorHAnsi" w:hAnsi="Arial" w:cs="Arial"/>
          <w:sz w:val="22"/>
          <w:szCs w:val="22"/>
        </w:rPr>
        <w:t xml:space="preserve"> and if employees find it rewarding</w:t>
      </w:r>
      <w:r w:rsidR="00AB381C">
        <w:rPr>
          <w:rFonts w:ascii="Arial" w:eastAsiaTheme="minorHAnsi" w:hAnsi="Arial" w:cs="Arial"/>
          <w:sz w:val="22"/>
          <w:szCs w:val="22"/>
        </w:rPr>
        <w:t>,</w:t>
      </w:r>
      <w:r w:rsidR="00342412" w:rsidRPr="00C36CCE">
        <w:rPr>
          <w:rFonts w:ascii="Arial" w:eastAsiaTheme="minorHAnsi" w:hAnsi="Arial" w:cs="Arial"/>
          <w:sz w:val="22"/>
          <w:szCs w:val="22"/>
        </w:rPr>
        <w:t xml:space="preserve"> they can motivate themselves for that extra mile to help </w:t>
      </w:r>
      <w:r w:rsidR="00AB381C">
        <w:rPr>
          <w:rFonts w:ascii="Arial" w:eastAsiaTheme="minorHAnsi" w:hAnsi="Arial" w:cs="Arial"/>
          <w:sz w:val="22"/>
          <w:szCs w:val="22"/>
        </w:rPr>
        <w:t xml:space="preserve">the </w:t>
      </w:r>
      <w:r w:rsidR="00342412" w:rsidRPr="00C36CCE">
        <w:rPr>
          <w:rFonts w:ascii="Arial" w:eastAsiaTheme="minorHAnsi" w:hAnsi="Arial" w:cs="Arial"/>
          <w:sz w:val="22"/>
          <w:szCs w:val="22"/>
        </w:rPr>
        <w:t>customer</w:t>
      </w:r>
      <w:r w:rsidR="00690FE8" w:rsidRPr="00C36CCE">
        <w:rPr>
          <w:rFonts w:ascii="Arial" w:eastAsiaTheme="minorHAnsi" w:hAnsi="Arial" w:cs="Arial"/>
          <w:sz w:val="22"/>
          <w:szCs w:val="22"/>
        </w:rPr>
        <w:t xml:space="preserve"> (</w:t>
      </w:r>
      <w:r w:rsidR="00690FE8" w:rsidRPr="00C36CCE">
        <w:rPr>
          <w:rFonts w:ascii="Arial" w:hAnsi="Arial" w:cs="Arial"/>
          <w:sz w:val="22"/>
          <w:szCs w:val="22"/>
          <w:shd w:val="clear" w:color="auto" w:fill="FFFFFF"/>
        </w:rPr>
        <w:t>Young, 2015)</w:t>
      </w:r>
      <w:r w:rsidR="00342412" w:rsidRPr="00C36CCE">
        <w:rPr>
          <w:rFonts w:ascii="Arial" w:eastAsiaTheme="minorHAnsi" w:hAnsi="Arial" w:cs="Arial"/>
          <w:sz w:val="22"/>
          <w:szCs w:val="22"/>
        </w:rPr>
        <w:t xml:space="preserve">. </w:t>
      </w:r>
      <w:r w:rsidR="00C54E53" w:rsidRPr="00C36CCE">
        <w:rPr>
          <w:rFonts w:ascii="Arial" w:eastAsiaTheme="minorHAnsi" w:hAnsi="Arial" w:cs="Arial"/>
          <w:sz w:val="22"/>
          <w:szCs w:val="22"/>
        </w:rPr>
        <w:t xml:space="preserve">This is expressed as </w:t>
      </w:r>
      <w:r w:rsidR="00AB381C">
        <w:rPr>
          <w:rFonts w:ascii="Arial" w:eastAsiaTheme="minorHAnsi" w:hAnsi="Arial" w:cs="Arial"/>
          <w:sz w:val="22"/>
          <w:szCs w:val="22"/>
        </w:rPr>
        <w:t xml:space="preserve">the </w:t>
      </w:r>
      <w:r w:rsidR="00C54E53" w:rsidRPr="00C36CCE">
        <w:rPr>
          <w:rFonts w:ascii="Arial" w:eastAsiaTheme="minorHAnsi" w:hAnsi="Arial" w:cs="Arial"/>
          <w:sz w:val="22"/>
          <w:szCs w:val="22"/>
        </w:rPr>
        <w:t>two following values:</w:t>
      </w:r>
    </w:p>
    <w:p w:rsidR="00342412" w:rsidRPr="00C36CCE" w:rsidRDefault="00342412" w:rsidP="00C36CCE">
      <w:pPr>
        <w:numPr>
          <w:ilvl w:val="0"/>
          <w:numId w:val="2"/>
        </w:numPr>
        <w:shd w:val="clear" w:color="auto" w:fill="FFFFFF"/>
        <w:spacing w:before="240" w:line="360" w:lineRule="auto"/>
        <w:jc w:val="both"/>
        <w:rPr>
          <w:rFonts w:ascii="Arial" w:hAnsi="Arial" w:cs="Arial"/>
        </w:rPr>
      </w:pPr>
      <w:r w:rsidRPr="00C36CCE">
        <w:rPr>
          <w:rFonts w:ascii="Arial" w:hAnsi="Arial" w:cs="Arial"/>
        </w:rPr>
        <w:t>No one tries harder for customers.</w:t>
      </w:r>
    </w:p>
    <w:p w:rsidR="00342412" w:rsidRPr="00C36CCE" w:rsidRDefault="00342412" w:rsidP="00C36CCE">
      <w:pPr>
        <w:numPr>
          <w:ilvl w:val="0"/>
          <w:numId w:val="2"/>
        </w:numPr>
        <w:shd w:val="clear" w:color="auto" w:fill="FFFFFF"/>
        <w:spacing w:before="240" w:line="360" w:lineRule="auto"/>
        <w:jc w:val="both"/>
        <w:rPr>
          <w:rFonts w:ascii="Arial" w:hAnsi="Arial" w:cs="Arial"/>
        </w:rPr>
      </w:pPr>
      <w:r w:rsidRPr="00C36CCE">
        <w:rPr>
          <w:rFonts w:ascii="Arial" w:hAnsi="Arial" w:cs="Arial"/>
        </w:rPr>
        <w:lastRenderedPageBreak/>
        <w:t>Treat people as we like to be treated.</w:t>
      </w:r>
    </w:p>
    <w:p w:rsidR="0027032F" w:rsidRPr="00C36CCE" w:rsidRDefault="00F1600E" w:rsidP="00C36CCE">
      <w:pPr>
        <w:spacing w:before="240" w:line="360" w:lineRule="auto"/>
        <w:jc w:val="both"/>
        <w:rPr>
          <w:rFonts w:ascii="Arial" w:hAnsi="Arial" w:cs="Arial"/>
        </w:rPr>
      </w:pPr>
      <w:r w:rsidRPr="00C36CCE">
        <w:rPr>
          <w:rFonts w:ascii="Arial" w:hAnsi="Arial" w:cs="Arial"/>
        </w:rPr>
        <w:t>The key perf</w:t>
      </w:r>
      <w:r w:rsidR="00743DA5" w:rsidRPr="00C36CCE">
        <w:rPr>
          <w:rFonts w:ascii="Arial" w:hAnsi="Arial" w:cs="Arial"/>
        </w:rPr>
        <w:t>ormance indicators here are beliefs, values and attitudes of individuals and how they impact on their work</w:t>
      </w:r>
      <w:r w:rsidR="00AB381C">
        <w:rPr>
          <w:rFonts w:ascii="Arial" w:hAnsi="Arial" w:cs="Arial"/>
        </w:rPr>
        <w:t>-</w:t>
      </w:r>
      <w:r w:rsidR="00743DA5" w:rsidRPr="00C36CCE">
        <w:rPr>
          <w:rFonts w:ascii="Arial" w:hAnsi="Arial" w:cs="Arial"/>
        </w:rPr>
        <w:t>life.</w:t>
      </w:r>
      <w:r w:rsidR="00834624" w:rsidRPr="00C36CCE">
        <w:rPr>
          <w:rFonts w:ascii="Arial" w:hAnsi="Arial" w:cs="Arial"/>
        </w:rPr>
        <w:t xml:space="preserve"> </w:t>
      </w:r>
    </w:p>
    <w:p w:rsidR="00C11B0F" w:rsidRPr="00C36CCE" w:rsidRDefault="00C11B0F" w:rsidP="00C36CCE">
      <w:pPr>
        <w:pStyle w:val="Heading1"/>
        <w:spacing w:before="240" w:after="240" w:line="360" w:lineRule="auto"/>
        <w:jc w:val="both"/>
        <w:rPr>
          <w:rFonts w:ascii="Arial" w:hAnsi="Arial" w:cs="Arial"/>
          <w:color w:val="auto"/>
          <w:sz w:val="22"/>
          <w:szCs w:val="22"/>
        </w:rPr>
      </w:pPr>
      <w:bookmarkStart w:id="3" w:name="_Toc15233007"/>
      <w:r w:rsidRPr="00C36CCE">
        <w:rPr>
          <w:rFonts w:ascii="Arial" w:hAnsi="Arial" w:cs="Arial"/>
          <w:color w:val="auto"/>
          <w:sz w:val="22"/>
          <w:szCs w:val="22"/>
        </w:rPr>
        <w:t>Management Theory Relevant to the Role</w:t>
      </w:r>
      <w:bookmarkEnd w:id="3"/>
    </w:p>
    <w:p w:rsidR="00427D92" w:rsidRPr="00C36CCE" w:rsidRDefault="00130CD9" w:rsidP="00C36CCE">
      <w:pPr>
        <w:spacing w:line="360" w:lineRule="auto"/>
        <w:jc w:val="both"/>
        <w:rPr>
          <w:rFonts w:ascii="Arial" w:hAnsi="Arial" w:cs="Arial"/>
        </w:rPr>
      </w:pPr>
      <w:r w:rsidRPr="00C36CCE">
        <w:rPr>
          <w:rFonts w:ascii="Arial" w:hAnsi="Arial" w:cs="Arial"/>
        </w:rPr>
        <w:t>In the 1960s, social psychologist Douglas McGregor developed two contrasting theories that explained how managers' beliefs about what motivates their people c</w:t>
      </w:r>
      <w:r w:rsidR="00AB381C">
        <w:rPr>
          <w:rFonts w:ascii="Arial" w:hAnsi="Arial" w:cs="Arial"/>
        </w:rPr>
        <w:t>ould</w:t>
      </w:r>
      <w:r w:rsidRPr="00C36CCE">
        <w:rPr>
          <w:rFonts w:ascii="Arial" w:hAnsi="Arial" w:cs="Arial"/>
        </w:rPr>
        <w:t xml:space="preserve"> affect their management style.</w:t>
      </w:r>
      <w:r w:rsidR="007C6FD5" w:rsidRPr="00C36CCE">
        <w:rPr>
          <w:rFonts w:ascii="Arial" w:hAnsi="Arial" w:cs="Arial"/>
        </w:rPr>
        <w:t xml:space="preserve"> The</w:t>
      </w:r>
      <w:r w:rsidR="001D30FC" w:rsidRPr="00C36CCE">
        <w:rPr>
          <w:rFonts w:ascii="Arial" w:hAnsi="Arial" w:cs="Arial"/>
        </w:rPr>
        <w:t>se theories were known as T</w:t>
      </w:r>
      <w:r w:rsidR="007C6FD5" w:rsidRPr="00C36CCE">
        <w:rPr>
          <w:rFonts w:ascii="Arial" w:hAnsi="Arial" w:cs="Arial"/>
        </w:rPr>
        <w:t>heory X and Theory Y</w:t>
      </w:r>
      <w:r w:rsidR="009D2B98" w:rsidRPr="00C36CCE">
        <w:rPr>
          <w:rFonts w:ascii="Arial" w:hAnsi="Arial" w:cs="Arial"/>
        </w:rPr>
        <w:t xml:space="preserve"> (</w:t>
      </w:r>
      <w:r w:rsidR="009D2B98" w:rsidRPr="00C36CCE">
        <w:rPr>
          <w:rFonts w:ascii="Arial" w:hAnsi="Arial" w:cs="Arial"/>
          <w:shd w:val="clear" w:color="auto" w:fill="FFFFFF"/>
        </w:rPr>
        <w:t>Mohamed, 2013)</w:t>
      </w:r>
      <w:r w:rsidR="007C6FD5" w:rsidRPr="00C36CCE">
        <w:rPr>
          <w:rFonts w:ascii="Arial" w:hAnsi="Arial" w:cs="Arial"/>
        </w:rPr>
        <w:t xml:space="preserve">. They go hand in hand with each other and in order to discuss my role as a salesperson in Tesco it is important that I refer both of them first and </w:t>
      </w:r>
      <w:r w:rsidR="008851AB" w:rsidRPr="00C36CCE">
        <w:rPr>
          <w:rFonts w:ascii="Arial" w:hAnsi="Arial" w:cs="Arial"/>
        </w:rPr>
        <w:t>they</w:t>
      </w:r>
      <w:r w:rsidR="007C6FD5" w:rsidRPr="00C36CCE">
        <w:rPr>
          <w:rFonts w:ascii="Arial" w:hAnsi="Arial" w:cs="Arial"/>
        </w:rPr>
        <w:t xml:space="preserve"> place </w:t>
      </w:r>
      <w:r w:rsidR="008851AB" w:rsidRPr="00C36CCE">
        <w:rPr>
          <w:rFonts w:ascii="Arial" w:hAnsi="Arial" w:cs="Arial"/>
        </w:rPr>
        <w:t>me</w:t>
      </w:r>
      <w:r w:rsidR="007C6FD5" w:rsidRPr="00C36CCE">
        <w:rPr>
          <w:rFonts w:ascii="Arial" w:hAnsi="Arial" w:cs="Arial"/>
        </w:rPr>
        <w:t xml:space="preserve"> in one of the sections. </w:t>
      </w:r>
      <w:r w:rsidR="001D30FC" w:rsidRPr="00C36CCE">
        <w:rPr>
          <w:rFonts w:ascii="Arial" w:hAnsi="Arial" w:cs="Arial"/>
        </w:rPr>
        <w:t xml:space="preserve">The two theories describe personal </w:t>
      </w:r>
      <w:r w:rsidR="00834B59" w:rsidRPr="00C36CCE">
        <w:rPr>
          <w:rFonts w:ascii="Arial" w:hAnsi="Arial" w:cs="Arial"/>
        </w:rPr>
        <w:t>behavior</w:t>
      </w:r>
      <w:r w:rsidR="001D30FC" w:rsidRPr="00C36CCE">
        <w:rPr>
          <w:rFonts w:ascii="Arial" w:hAnsi="Arial" w:cs="Arial"/>
        </w:rPr>
        <w:t xml:space="preserve">, responsiveness in the </w:t>
      </w:r>
      <w:r w:rsidR="00834B59" w:rsidRPr="00C36CCE">
        <w:rPr>
          <w:rFonts w:ascii="Arial" w:hAnsi="Arial" w:cs="Arial"/>
        </w:rPr>
        <w:t>organi</w:t>
      </w:r>
      <w:r w:rsidR="00834B59">
        <w:rPr>
          <w:rFonts w:ascii="Arial" w:hAnsi="Arial" w:cs="Arial"/>
        </w:rPr>
        <w:t>z</w:t>
      </w:r>
      <w:r w:rsidR="00834B59" w:rsidRPr="00C36CCE">
        <w:rPr>
          <w:rFonts w:ascii="Arial" w:hAnsi="Arial" w:cs="Arial"/>
        </w:rPr>
        <w:t>ation</w:t>
      </w:r>
      <w:r w:rsidR="001D30FC" w:rsidRPr="00C36CCE">
        <w:rPr>
          <w:rFonts w:ascii="Arial" w:hAnsi="Arial" w:cs="Arial"/>
        </w:rPr>
        <w:t xml:space="preserve"> and the attitude of employees in the workplace. Let us begin with the definition and discussion of both of them individua</w:t>
      </w:r>
      <w:r w:rsidR="00F3081E" w:rsidRPr="00C36CCE">
        <w:rPr>
          <w:rFonts w:ascii="Arial" w:hAnsi="Arial" w:cs="Arial"/>
        </w:rPr>
        <w:t>l</w:t>
      </w:r>
      <w:r w:rsidR="001D30FC" w:rsidRPr="00C36CCE">
        <w:rPr>
          <w:rFonts w:ascii="Arial" w:hAnsi="Arial" w:cs="Arial"/>
        </w:rPr>
        <w:t>ly.</w:t>
      </w:r>
    </w:p>
    <w:p w:rsidR="00056C99" w:rsidRPr="00C36CCE" w:rsidRDefault="00056C99" w:rsidP="00C36CCE">
      <w:pPr>
        <w:spacing w:line="360" w:lineRule="auto"/>
        <w:jc w:val="both"/>
        <w:rPr>
          <w:rFonts w:ascii="Arial" w:hAnsi="Arial" w:cs="Arial"/>
        </w:rPr>
      </w:pPr>
      <w:r w:rsidRPr="00C36CCE">
        <w:rPr>
          <w:rFonts w:ascii="Arial" w:hAnsi="Arial" w:cs="Arial"/>
        </w:rPr>
        <w:t>Theory X is</w:t>
      </w:r>
      <w:r w:rsidR="005C77E2" w:rsidRPr="00C36CCE">
        <w:rPr>
          <w:rFonts w:ascii="Arial" w:hAnsi="Arial" w:cs="Arial"/>
        </w:rPr>
        <w:t xml:space="preserve"> stated as</w:t>
      </w:r>
      <w:r w:rsidRPr="00C36CCE">
        <w:rPr>
          <w:rFonts w:ascii="Arial" w:hAnsi="Arial" w:cs="Arial"/>
        </w:rPr>
        <w:t xml:space="preserve"> the authoritarian style of management, where it is</w:t>
      </w:r>
      <w:r w:rsidR="000E1492" w:rsidRPr="00C36CCE">
        <w:rPr>
          <w:rFonts w:ascii="Arial" w:hAnsi="Arial" w:cs="Arial"/>
        </w:rPr>
        <w:t xml:space="preserve"> felt that the team is less mot</w:t>
      </w:r>
      <w:r w:rsidRPr="00C36CCE">
        <w:rPr>
          <w:rFonts w:ascii="Arial" w:hAnsi="Arial" w:cs="Arial"/>
        </w:rPr>
        <w:t xml:space="preserve">ivational, lazy and not interested in working. </w:t>
      </w:r>
      <w:r w:rsidR="000E1492" w:rsidRPr="00C36CCE">
        <w:rPr>
          <w:rFonts w:ascii="Arial" w:hAnsi="Arial" w:cs="Arial"/>
        </w:rPr>
        <w:t xml:space="preserve">The Theory X managers </w:t>
      </w:r>
      <w:r w:rsidR="00452F4F" w:rsidRPr="00C36CCE">
        <w:rPr>
          <w:rFonts w:ascii="Arial" w:hAnsi="Arial" w:cs="Arial"/>
        </w:rPr>
        <w:t>ha</w:t>
      </w:r>
      <w:r w:rsidR="00AB381C">
        <w:rPr>
          <w:rFonts w:ascii="Arial" w:hAnsi="Arial" w:cs="Arial"/>
        </w:rPr>
        <w:t>ve</w:t>
      </w:r>
      <w:r w:rsidR="000E1492" w:rsidRPr="00C36CCE">
        <w:rPr>
          <w:rFonts w:ascii="Arial" w:hAnsi="Arial" w:cs="Arial"/>
        </w:rPr>
        <w:t xml:space="preserve"> a pessimistic view </w:t>
      </w:r>
      <w:r w:rsidR="00D25715" w:rsidRPr="00C36CCE">
        <w:rPr>
          <w:rFonts w:ascii="Arial" w:hAnsi="Arial" w:cs="Arial"/>
        </w:rPr>
        <w:t xml:space="preserve">towards their team members </w:t>
      </w:r>
      <w:r w:rsidR="000E1492" w:rsidRPr="00C36CCE">
        <w:rPr>
          <w:rFonts w:ascii="Arial" w:hAnsi="Arial" w:cs="Arial"/>
        </w:rPr>
        <w:t xml:space="preserve">because </w:t>
      </w:r>
      <w:r w:rsidR="00D25715" w:rsidRPr="00C36CCE">
        <w:rPr>
          <w:rFonts w:ascii="Arial" w:hAnsi="Arial" w:cs="Arial"/>
        </w:rPr>
        <w:t>they have naturally assumed that their team is not willing to work</w:t>
      </w:r>
      <w:r w:rsidR="00AB381C">
        <w:rPr>
          <w:rFonts w:ascii="Arial" w:hAnsi="Arial" w:cs="Arial"/>
        </w:rPr>
        <w:t>,</w:t>
      </w:r>
      <w:r w:rsidR="00D25715" w:rsidRPr="00C36CCE">
        <w:rPr>
          <w:rFonts w:ascii="Arial" w:hAnsi="Arial" w:cs="Arial"/>
        </w:rPr>
        <w:t xml:space="preserve"> and they can be motivated only by using </w:t>
      </w:r>
      <w:r w:rsidR="00AB381C">
        <w:rPr>
          <w:rFonts w:ascii="Arial" w:hAnsi="Arial" w:cs="Arial"/>
        </w:rPr>
        <w:t>three</w:t>
      </w:r>
      <w:r w:rsidR="00D25715" w:rsidRPr="00C36CCE">
        <w:rPr>
          <w:rFonts w:ascii="Arial" w:hAnsi="Arial" w:cs="Arial"/>
        </w:rPr>
        <w:t xml:space="preserve"> ways. Those </w:t>
      </w:r>
      <w:r w:rsidR="00AB381C">
        <w:rPr>
          <w:rFonts w:ascii="Arial" w:hAnsi="Arial" w:cs="Arial"/>
        </w:rPr>
        <w:t>three</w:t>
      </w:r>
      <w:r w:rsidR="00D25715" w:rsidRPr="00C36CCE">
        <w:rPr>
          <w:rFonts w:ascii="Arial" w:hAnsi="Arial" w:cs="Arial"/>
        </w:rPr>
        <w:t xml:space="preserve"> ways are punishment, reward and promotion.</w:t>
      </w:r>
      <w:r w:rsidR="00C70168" w:rsidRPr="00C36CCE">
        <w:rPr>
          <w:rFonts w:ascii="Arial" w:hAnsi="Arial" w:cs="Arial"/>
        </w:rPr>
        <w:t xml:space="preserve"> In other words, the managers have a belief that employees can be made motivated only through a “Carrot and Stick” phenomenon. </w:t>
      </w:r>
      <w:r w:rsidR="006C7EDA" w:rsidRPr="00C36CCE">
        <w:rPr>
          <w:rFonts w:ascii="Arial" w:hAnsi="Arial" w:cs="Arial"/>
        </w:rPr>
        <w:t>In this type of theory</w:t>
      </w:r>
      <w:r w:rsidR="00AB381C">
        <w:rPr>
          <w:rFonts w:ascii="Arial" w:hAnsi="Arial" w:cs="Arial"/>
        </w:rPr>
        <w:t>,</w:t>
      </w:r>
      <w:r w:rsidR="006C7EDA" w:rsidRPr="00C36CCE">
        <w:rPr>
          <w:rFonts w:ascii="Arial" w:hAnsi="Arial" w:cs="Arial"/>
        </w:rPr>
        <w:t xml:space="preserve"> McGregor states that the authority is centrally organized and there are layers of management, such that several managers, supervisors and then the employees themselves. </w:t>
      </w:r>
      <w:r w:rsidR="00830F95" w:rsidRPr="00C36CCE">
        <w:rPr>
          <w:rFonts w:ascii="Arial" w:hAnsi="Arial" w:cs="Arial"/>
        </w:rPr>
        <w:t xml:space="preserve">This type of management is not seen in the modern world most often. But in the </w:t>
      </w:r>
      <w:r w:rsidR="00834B59" w:rsidRPr="00C36CCE">
        <w:rPr>
          <w:rFonts w:ascii="Arial" w:hAnsi="Arial" w:cs="Arial"/>
        </w:rPr>
        <w:t>organi</w:t>
      </w:r>
      <w:r w:rsidR="00834B59">
        <w:rPr>
          <w:rFonts w:ascii="Arial" w:hAnsi="Arial" w:cs="Arial"/>
        </w:rPr>
        <w:t>z</w:t>
      </w:r>
      <w:r w:rsidR="00834B59" w:rsidRPr="00C36CCE">
        <w:rPr>
          <w:rFonts w:ascii="Arial" w:hAnsi="Arial" w:cs="Arial"/>
        </w:rPr>
        <w:t>ations</w:t>
      </w:r>
      <w:r w:rsidR="00830F95" w:rsidRPr="00C36CCE">
        <w:rPr>
          <w:rFonts w:ascii="Arial" w:hAnsi="Arial" w:cs="Arial"/>
        </w:rPr>
        <w:t xml:space="preserve"> where there are a large number of employees, those </w:t>
      </w:r>
      <w:r w:rsidR="00834B59" w:rsidRPr="00C36CCE">
        <w:rPr>
          <w:rFonts w:ascii="Arial" w:hAnsi="Arial" w:cs="Arial"/>
        </w:rPr>
        <w:t>organi</w:t>
      </w:r>
      <w:r w:rsidR="00834B59">
        <w:rPr>
          <w:rFonts w:ascii="Arial" w:hAnsi="Arial" w:cs="Arial"/>
        </w:rPr>
        <w:t>z</w:t>
      </w:r>
      <w:r w:rsidR="00834B59" w:rsidRPr="00C36CCE">
        <w:rPr>
          <w:rFonts w:ascii="Arial" w:hAnsi="Arial" w:cs="Arial"/>
        </w:rPr>
        <w:t>ations</w:t>
      </w:r>
      <w:r w:rsidR="00830F95" w:rsidRPr="00C36CCE">
        <w:rPr>
          <w:rFonts w:ascii="Arial" w:hAnsi="Arial" w:cs="Arial"/>
        </w:rPr>
        <w:t xml:space="preserve"> still have some areas of strict management to get their work done and to meet deadlines</w:t>
      </w:r>
      <w:r w:rsidR="002206B0" w:rsidRPr="00C36CCE">
        <w:rPr>
          <w:rFonts w:ascii="Arial" w:hAnsi="Arial" w:cs="Arial"/>
        </w:rPr>
        <w:t xml:space="preserve"> (</w:t>
      </w:r>
      <w:r w:rsidR="002206B0" w:rsidRPr="00C36CCE">
        <w:rPr>
          <w:rFonts w:ascii="Arial" w:hAnsi="Arial" w:cs="Arial"/>
          <w:shd w:val="clear" w:color="auto" w:fill="FFFFFF"/>
        </w:rPr>
        <w:t>Russ, 2013)</w:t>
      </w:r>
      <w:r w:rsidR="00830F95" w:rsidRPr="00C36CCE">
        <w:rPr>
          <w:rFonts w:ascii="Arial" w:hAnsi="Arial" w:cs="Arial"/>
        </w:rPr>
        <w:t>.</w:t>
      </w:r>
    </w:p>
    <w:p w:rsidR="00776BE5" w:rsidRPr="00C36CCE" w:rsidRDefault="00776BE5" w:rsidP="00C36CCE">
      <w:pPr>
        <w:spacing w:line="360" w:lineRule="auto"/>
        <w:jc w:val="both"/>
        <w:rPr>
          <w:rFonts w:ascii="Arial" w:hAnsi="Arial" w:cs="Arial"/>
        </w:rPr>
      </w:pPr>
      <w:r w:rsidRPr="00C36CCE">
        <w:rPr>
          <w:rFonts w:ascii="Arial" w:hAnsi="Arial" w:cs="Arial"/>
        </w:rPr>
        <w:t>Theory Y is stated as the participative style of management. In this style of management</w:t>
      </w:r>
      <w:r w:rsidR="00AB381C">
        <w:rPr>
          <w:rFonts w:ascii="Arial" w:hAnsi="Arial" w:cs="Arial"/>
        </w:rPr>
        <w:t>,</w:t>
      </w:r>
      <w:r w:rsidRPr="00C36CCE">
        <w:rPr>
          <w:rFonts w:ascii="Arial" w:hAnsi="Arial" w:cs="Arial"/>
        </w:rPr>
        <w:t xml:space="preserve"> the employees are thought to take pride in their work</w:t>
      </w:r>
      <w:r w:rsidR="00AB381C">
        <w:rPr>
          <w:rFonts w:ascii="Arial" w:hAnsi="Arial" w:cs="Arial"/>
        </w:rPr>
        <w:t>,</w:t>
      </w:r>
      <w:r w:rsidR="00DC48F0" w:rsidRPr="00C36CCE">
        <w:rPr>
          <w:rFonts w:ascii="Arial" w:hAnsi="Arial" w:cs="Arial"/>
        </w:rPr>
        <w:t xml:space="preserve"> and they are believed to be </w:t>
      </w:r>
      <w:r w:rsidR="009C3056" w:rsidRPr="00C36CCE">
        <w:rPr>
          <w:rFonts w:ascii="Arial" w:hAnsi="Arial" w:cs="Arial"/>
        </w:rPr>
        <w:t>self-motivated</w:t>
      </w:r>
      <w:r w:rsidR="00DC48F0" w:rsidRPr="00C36CCE">
        <w:rPr>
          <w:rFonts w:ascii="Arial" w:hAnsi="Arial" w:cs="Arial"/>
        </w:rPr>
        <w:t xml:space="preserve">. </w:t>
      </w:r>
      <w:r w:rsidR="00D079BE" w:rsidRPr="00C36CCE">
        <w:rPr>
          <w:rFonts w:ascii="Arial" w:hAnsi="Arial" w:cs="Arial"/>
        </w:rPr>
        <w:t xml:space="preserve">These </w:t>
      </w:r>
      <w:r w:rsidR="0030266E" w:rsidRPr="00C36CCE">
        <w:rPr>
          <w:rFonts w:ascii="Arial" w:hAnsi="Arial" w:cs="Arial"/>
        </w:rPr>
        <w:t>types</w:t>
      </w:r>
      <w:r w:rsidR="00D079BE" w:rsidRPr="00C36CCE">
        <w:rPr>
          <w:rFonts w:ascii="Arial" w:hAnsi="Arial" w:cs="Arial"/>
        </w:rPr>
        <w:t xml:space="preserve"> of managers are less bossy and </w:t>
      </w:r>
      <w:r w:rsidR="00721781" w:rsidRPr="00C36CCE">
        <w:rPr>
          <w:rFonts w:ascii="Arial" w:hAnsi="Arial" w:cs="Arial"/>
        </w:rPr>
        <w:t>friendlier</w:t>
      </w:r>
      <w:r w:rsidR="00D079BE" w:rsidRPr="00C36CCE">
        <w:rPr>
          <w:rFonts w:ascii="Arial" w:hAnsi="Arial" w:cs="Arial"/>
        </w:rPr>
        <w:t xml:space="preserve"> in their workplace. They tend to give their employees enough space and trust that they will complete their tasks in time and will make it perfect. This creates self-assessment and personal motivation sense in the employees. </w:t>
      </w:r>
      <w:r w:rsidR="00026FAA" w:rsidRPr="00C36CCE">
        <w:rPr>
          <w:rFonts w:ascii="Arial" w:hAnsi="Arial" w:cs="Arial"/>
        </w:rPr>
        <w:t xml:space="preserve">These </w:t>
      </w:r>
      <w:r w:rsidR="0030266E" w:rsidRPr="00C36CCE">
        <w:rPr>
          <w:rFonts w:ascii="Arial" w:hAnsi="Arial" w:cs="Arial"/>
        </w:rPr>
        <w:t>types</w:t>
      </w:r>
      <w:r w:rsidR="00026FAA" w:rsidRPr="00C36CCE">
        <w:rPr>
          <w:rFonts w:ascii="Arial" w:hAnsi="Arial" w:cs="Arial"/>
        </w:rPr>
        <w:t xml:space="preserve"> of managers are called optimistic. </w:t>
      </w:r>
      <w:r w:rsidR="00FA70D8" w:rsidRPr="00C36CCE">
        <w:rPr>
          <w:rFonts w:ascii="Arial" w:hAnsi="Arial" w:cs="Arial"/>
        </w:rPr>
        <w:t xml:space="preserve">This management style is </w:t>
      </w:r>
      <w:proofErr w:type="spellStart"/>
      <w:r w:rsidR="00FA70D8" w:rsidRPr="00C36CCE">
        <w:rPr>
          <w:rFonts w:ascii="Arial" w:hAnsi="Arial" w:cs="Arial"/>
        </w:rPr>
        <w:t>decentrali</w:t>
      </w:r>
      <w:r w:rsidR="00AB381C">
        <w:rPr>
          <w:rFonts w:ascii="Arial" w:hAnsi="Arial" w:cs="Arial"/>
        </w:rPr>
        <w:t>s</w:t>
      </w:r>
      <w:r w:rsidR="00FA70D8" w:rsidRPr="00C36CCE">
        <w:rPr>
          <w:rFonts w:ascii="Arial" w:hAnsi="Arial" w:cs="Arial"/>
        </w:rPr>
        <w:t>ed</w:t>
      </w:r>
      <w:proofErr w:type="spellEnd"/>
      <w:r w:rsidR="00FA70D8" w:rsidRPr="00C36CCE">
        <w:rPr>
          <w:rFonts w:ascii="Arial" w:hAnsi="Arial" w:cs="Arial"/>
        </w:rPr>
        <w:t xml:space="preserve"> and they have </w:t>
      </w:r>
      <w:r w:rsidR="00AB381C">
        <w:rPr>
          <w:rFonts w:ascii="Arial" w:hAnsi="Arial" w:cs="Arial"/>
        </w:rPr>
        <w:t xml:space="preserve">a </w:t>
      </w:r>
      <w:r w:rsidR="00FA70D8" w:rsidRPr="00C36CCE">
        <w:rPr>
          <w:rFonts w:ascii="Arial" w:hAnsi="Arial" w:cs="Arial"/>
        </w:rPr>
        <w:t xml:space="preserve">positive opinion towards their team members. </w:t>
      </w:r>
      <w:r w:rsidR="00AB11CB" w:rsidRPr="00C36CCE">
        <w:rPr>
          <w:rFonts w:ascii="Arial" w:hAnsi="Arial" w:cs="Arial"/>
        </w:rPr>
        <w:t xml:space="preserve">Theory Y states that these managers create a collaborative relationship between its employees and the management. </w:t>
      </w:r>
      <w:r w:rsidR="00490695" w:rsidRPr="00C36CCE">
        <w:rPr>
          <w:rFonts w:ascii="Arial" w:hAnsi="Arial" w:cs="Arial"/>
        </w:rPr>
        <w:t xml:space="preserve">In this management, the </w:t>
      </w:r>
      <w:r w:rsidR="00490695" w:rsidRPr="00C36CCE">
        <w:rPr>
          <w:rFonts w:ascii="Arial" w:hAnsi="Arial" w:cs="Arial"/>
        </w:rPr>
        <w:lastRenderedPageBreak/>
        <w:t>employees are happy to work on their own</w:t>
      </w:r>
      <w:r w:rsidR="00AB381C">
        <w:rPr>
          <w:rFonts w:ascii="Arial" w:hAnsi="Arial" w:cs="Arial"/>
        </w:rPr>
        <w:t>;</w:t>
      </w:r>
      <w:r w:rsidR="00490695" w:rsidRPr="00C36CCE">
        <w:rPr>
          <w:rFonts w:ascii="Arial" w:hAnsi="Arial" w:cs="Arial"/>
        </w:rPr>
        <w:t xml:space="preserve"> </w:t>
      </w:r>
      <w:r w:rsidR="006C4C3E" w:rsidRPr="00C36CCE">
        <w:rPr>
          <w:rFonts w:ascii="Arial" w:hAnsi="Arial" w:cs="Arial"/>
        </w:rPr>
        <w:t xml:space="preserve">they have decision making power, </w:t>
      </w:r>
      <w:r w:rsidR="00A12CC0" w:rsidRPr="00C36CCE">
        <w:rPr>
          <w:rFonts w:ascii="Arial" w:hAnsi="Arial" w:cs="Arial"/>
        </w:rPr>
        <w:t xml:space="preserve">responsible to complete their tasks before deadline, </w:t>
      </w:r>
      <w:r w:rsidR="00CA30DA" w:rsidRPr="00C36CCE">
        <w:rPr>
          <w:rFonts w:ascii="Arial" w:hAnsi="Arial" w:cs="Arial"/>
        </w:rPr>
        <w:t xml:space="preserve">enjoy their professional life and work, </w:t>
      </w:r>
      <w:r w:rsidR="0052593D" w:rsidRPr="00C36CCE">
        <w:rPr>
          <w:rFonts w:ascii="Arial" w:hAnsi="Arial" w:cs="Arial"/>
        </w:rPr>
        <w:t xml:space="preserve">they take their tasks as </w:t>
      </w:r>
      <w:r w:rsidR="00AB381C">
        <w:rPr>
          <w:rFonts w:ascii="Arial" w:hAnsi="Arial" w:cs="Arial"/>
        </w:rPr>
        <w:t xml:space="preserve">a </w:t>
      </w:r>
      <w:r w:rsidR="0052593D" w:rsidRPr="00C36CCE">
        <w:rPr>
          <w:rFonts w:ascii="Arial" w:hAnsi="Arial" w:cs="Arial"/>
        </w:rPr>
        <w:t>challenge and need on</w:t>
      </w:r>
      <w:r w:rsidR="00EA46C5" w:rsidRPr="00C36CCE">
        <w:rPr>
          <w:rFonts w:ascii="Arial" w:hAnsi="Arial" w:cs="Arial"/>
        </w:rPr>
        <w:t>ly a little direction for that and solve problems creatively using their imaginative problem</w:t>
      </w:r>
      <w:r w:rsidR="00AB381C">
        <w:rPr>
          <w:rFonts w:ascii="Arial" w:hAnsi="Arial" w:cs="Arial"/>
        </w:rPr>
        <w:t>-</w:t>
      </w:r>
      <w:r w:rsidR="00EA46C5" w:rsidRPr="00C36CCE">
        <w:rPr>
          <w:rFonts w:ascii="Arial" w:hAnsi="Arial" w:cs="Arial"/>
        </w:rPr>
        <w:t xml:space="preserve">solving techniques. </w:t>
      </w:r>
      <w:r w:rsidR="005971DC" w:rsidRPr="00C36CCE">
        <w:rPr>
          <w:rFonts w:ascii="Arial" w:hAnsi="Arial" w:cs="Arial"/>
        </w:rPr>
        <w:t xml:space="preserve">This type of management is now mostly used in </w:t>
      </w:r>
      <w:r w:rsidR="000D661B" w:rsidRPr="00C36CCE">
        <w:rPr>
          <w:rFonts w:ascii="Arial" w:hAnsi="Arial" w:cs="Arial"/>
        </w:rPr>
        <w:t>organi</w:t>
      </w:r>
      <w:r w:rsidR="000D661B">
        <w:rPr>
          <w:rFonts w:ascii="Arial" w:hAnsi="Arial" w:cs="Arial"/>
        </w:rPr>
        <w:t>z</w:t>
      </w:r>
      <w:r w:rsidR="000D661B" w:rsidRPr="00C36CCE">
        <w:rPr>
          <w:rFonts w:ascii="Arial" w:hAnsi="Arial" w:cs="Arial"/>
        </w:rPr>
        <w:t>ations</w:t>
      </w:r>
      <w:r w:rsidR="005971DC" w:rsidRPr="00C36CCE">
        <w:rPr>
          <w:rFonts w:ascii="Arial" w:hAnsi="Arial" w:cs="Arial"/>
        </w:rPr>
        <w:t xml:space="preserve"> and the benefit is that they provide employees something more than just </w:t>
      </w:r>
      <w:proofErr w:type="gramStart"/>
      <w:r w:rsidR="005971DC" w:rsidRPr="00C36CCE">
        <w:rPr>
          <w:rFonts w:ascii="Arial" w:hAnsi="Arial" w:cs="Arial"/>
        </w:rPr>
        <w:t>money</w:t>
      </w:r>
      <w:r w:rsidR="00AB381C">
        <w:rPr>
          <w:rFonts w:ascii="Arial" w:hAnsi="Arial" w:cs="Arial"/>
        </w:rPr>
        <w:t>,</w:t>
      </w:r>
      <w:proofErr w:type="gramEnd"/>
      <w:r w:rsidR="005971DC" w:rsidRPr="00C36CCE">
        <w:rPr>
          <w:rFonts w:ascii="Arial" w:hAnsi="Arial" w:cs="Arial"/>
        </w:rPr>
        <w:t xml:space="preserve"> and that is personal skills development</w:t>
      </w:r>
      <w:r w:rsidR="002206B0" w:rsidRPr="00C36CCE">
        <w:rPr>
          <w:rFonts w:ascii="Arial" w:hAnsi="Arial" w:cs="Arial"/>
        </w:rPr>
        <w:t xml:space="preserve"> (</w:t>
      </w:r>
      <w:r w:rsidR="002206B0" w:rsidRPr="00C36CCE">
        <w:rPr>
          <w:rFonts w:ascii="Arial" w:hAnsi="Arial" w:cs="Arial"/>
          <w:shd w:val="clear" w:color="auto" w:fill="FFFFFF"/>
        </w:rPr>
        <w:t>Russ, 2013)</w:t>
      </w:r>
      <w:r w:rsidR="005971DC" w:rsidRPr="00C36CCE">
        <w:rPr>
          <w:rFonts w:ascii="Arial" w:hAnsi="Arial" w:cs="Arial"/>
        </w:rPr>
        <w:t>.</w:t>
      </w:r>
    </w:p>
    <w:p w:rsidR="002B6A25" w:rsidRPr="00C36CCE" w:rsidRDefault="002B6A25" w:rsidP="00C36CCE">
      <w:pPr>
        <w:pStyle w:val="Heading1"/>
        <w:spacing w:before="240" w:after="240" w:line="360" w:lineRule="auto"/>
        <w:jc w:val="both"/>
        <w:rPr>
          <w:rFonts w:ascii="Arial" w:hAnsi="Arial" w:cs="Arial"/>
          <w:color w:val="auto"/>
          <w:sz w:val="22"/>
          <w:szCs w:val="22"/>
        </w:rPr>
      </w:pPr>
      <w:bookmarkStart w:id="4" w:name="_Toc15233008"/>
      <w:r w:rsidRPr="00C36CCE">
        <w:rPr>
          <w:rFonts w:ascii="Arial" w:hAnsi="Arial" w:cs="Arial"/>
          <w:color w:val="auto"/>
          <w:sz w:val="22"/>
          <w:szCs w:val="22"/>
        </w:rPr>
        <w:t>Relativeness of Theory Y to my Role</w:t>
      </w:r>
      <w:bookmarkEnd w:id="4"/>
    </w:p>
    <w:p w:rsidR="002B6A25" w:rsidRPr="00C36CCE" w:rsidRDefault="002B6A25" w:rsidP="00C36CCE">
      <w:pPr>
        <w:spacing w:line="360" w:lineRule="auto"/>
        <w:jc w:val="both"/>
        <w:rPr>
          <w:rFonts w:ascii="Arial" w:hAnsi="Arial" w:cs="Arial"/>
        </w:rPr>
      </w:pPr>
      <w:r w:rsidRPr="00C36CCE">
        <w:rPr>
          <w:rFonts w:ascii="Arial" w:hAnsi="Arial" w:cs="Arial"/>
        </w:rPr>
        <w:t>Among Theory X and Theory Y, the relevant theory t</w:t>
      </w:r>
      <w:r w:rsidR="008851AB">
        <w:rPr>
          <w:rFonts w:ascii="Arial" w:hAnsi="Arial" w:cs="Arial"/>
        </w:rPr>
        <w:t>o my role in Tesco is Theory Y a</w:t>
      </w:r>
      <w:r w:rsidRPr="00C36CCE">
        <w:rPr>
          <w:rFonts w:ascii="Arial" w:hAnsi="Arial" w:cs="Arial"/>
        </w:rPr>
        <w:t>s the personal development</w:t>
      </w:r>
      <w:r w:rsidR="00AB381C">
        <w:rPr>
          <w:rFonts w:ascii="Arial" w:hAnsi="Arial" w:cs="Arial"/>
        </w:rPr>
        <w:t>,</w:t>
      </w:r>
      <w:r w:rsidRPr="00C36CCE">
        <w:rPr>
          <w:rFonts w:ascii="Arial" w:hAnsi="Arial" w:cs="Arial"/>
        </w:rPr>
        <w:t xml:space="preserve"> and self-motivational approach is involved in my nature of </w:t>
      </w:r>
      <w:r w:rsidR="00AB381C">
        <w:rPr>
          <w:rFonts w:ascii="Arial" w:hAnsi="Arial" w:cs="Arial"/>
        </w:rPr>
        <w:t xml:space="preserve">the </w:t>
      </w:r>
      <w:r w:rsidRPr="00C36CCE">
        <w:rPr>
          <w:rFonts w:ascii="Arial" w:hAnsi="Arial" w:cs="Arial"/>
        </w:rPr>
        <w:t>job. I have no excessive pressure and spoon</w:t>
      </w:r>
      <w:r w:rsidR="00AB381C">
        <w:rPr>
          <w:rFonts w:ascii="Arial" w:hAnsi="Arial" w:cs="Arial"/>
        </w:rPr>
        <w:t>-</w:t>
      </w:r>
      <w:r w:rsidRPr="00C36CCE">
        <w:rPr>
          <w:rFonts w:ascii="Arial" w:hAnsi="Arial" w:cs="Arial"/>
        </w:rPr>
        <w:t xml:space="preserve">feeding in my job, everything I do is based on </w:t>
      </w:r>
      <w:r w:rsidR="008851AB">
        <w:rPr>
          <w:rFonts w:ascii="Arial" w:hAnsi="Arial" w:cs="Arial"/>
        </w:rPr>
        <w:t>my thoughts and ideas on h</w:t>
      </w:r>
      <w:r w:rsidRPr="00C36CCE">
        <w:rPr>
          <w:rFonts w:ascii="Arial" w:hAnsi="Arial" w:cs="Arial"/>
        </w:rPr>
        <w:t>ow to handle my workload and how to react in such circumstances is based on Theory Y (optimistic theory of management) in Tesco. Completing my daily, weekly tasks in time is a part of my job</w:t>
      </w:r>
      <w:r w:rsidR="00AB381C">
        <w:rPr>
          <w:rFonts w:ascii="Arial" w:hAnsi="Arial" w:cs="Arial"/>
        </w:rPr>
        <w:t>,</w:t>
      </w:r>
      <w:r w:rsidRPr="00C36CCE">
        <w:rPr>
          <w:rFonts w:ascii="Arial" w:hAnsi="Arial" w:cs="Arial"/>
        </w:rPr>
        <w:t xml:space="preserve"> and I</w:t>
      </w:r>
      <w:r w:rsidR="00AB381C">
        <w:rPr>
          <w:rFonts w:ascii="Arial" w:hAnsi="Arial" w:cs="Arial"/>
        </w:rPr>
        <w:t>,</w:t>
      </w:r>
      <w:r w:rsidR="00A67C35">
        <w:rPr>
          <w:rFonts w:ascii="Arial" w:hAnsi="Arial" w:cs="Arial"/>
        </w:rPr>
        <w:t xml:space="preserve"> by my</w:t>
      </w:r>
      <w:r w:rsidRPr="00C36CCE">
        <w:rPr>
          <w:rFonts w:ascii="Arial" w:hAnsi="Arial" w:cs="Arial"/>
        </w:rPr>
        <w:t>self</w:t>
      </w:r>
      <w:r w:rsidR="00A67C35">
        <w:rPr>
          <w:rFonts w:ascii="Arial" w:hAnsi="Arial" w:cs="Arial"/>
        </w:rPr>
        <w:t>,</w:t>
      </w:r>
      <w:r w:rsidRPr="00C36CCE">
        <w:rPr>
          <w:rFonts w:ascii="Arial" w:hAnsi="Arial" w:cs="Arial"/>
        </w:rPr>
        <w:t xml:space="preserve"> </w:t>
      </w:r>
      <w:r w:rsidR="008851AB" w:rsidRPr="00C36CCE">
        <w:rPr>
          <w:rFonts w:ascii="Arial" w:hAnsi="Arial" w:cs="Arial"/>
        </w:rPr>
        <w:t>am</w:t>
      </w:r>
      <w:r w:rsidRPr="00C36CCE">
        <w:rPr>
          <w:rFonts w:ascii="Arial" w:hAnsi="Arial" w:cs="Arial"/>
        </w:rPr>
        <w:t xml:space="preserve"> accountable to my irresponsibility if any. The optimistic management method has made me a hard</w:t>
      </w:r>
      <w:r w:rsidR="00AB381C">
        <w:rPr>
          <w:rFonts w:ascii="Arial" w:hAnsi="Arial" w:cs="Arial"/>
        </w:rPr>
        <w:t>-</w:t>
      </w:r>
      <w:r w:rsidRPr="00C36CCE">
        <w:rPr>
          <w:rFonts w:ascii="Arial" w:hAnsi="Arial" w:cs="Arial"/>
        </w:rPr>
        <w:t>working individual and a more responsible person both in my professional as well as in personal life. I feel active and more challenging to complete my tasks now.</w:t>
      </w:r>
      <w:r w:rsidR="00FE455A" w:rsidRPr="00C36CCE">
        <w:rPr>
          <w:rFonts w:ascii="Arial" w:hAnsi="Arial" w:cs="Arial"/>
        </w:rPr>
        <w:t xml:space="preserve"> Theory Y </w:t>
      </w:r>
      <w:r w:rsidR="008851AB" w:rsidRPr="00C36CCE">
        <w:rPr>
          <w:rFonts w:ascii="Arial" w:hAnsi="Arial" w:cs="Arial"/>
        </w:rPr>
        <w:t>w</w:t>
      </w:r>
      <w:r w:rsidR="00AB381C">
        <w:rPr>
          <w:rFonts w:ascii="Arial" w:hAnsi="Arial" w:cs="Arial"/>
        </w:rPr>
        <w:t>as</w:t>
      </w:r>
      <w:r w:rsidR="00FE455A" w:rsidRPr="00C36CCE">
        <w:rPr>
          <w:rFonts w:ascii="Arial" w:hAnsi="Arial" w:cs="Arial"/>
        </w:rPr>
        <w:t xml:space="preserve"> stated by McGregor in </w:t>
      </w:r>
      <w:r w:rsidR="00AB381C">
        <w:rPr>
          <w:rFonts w:ascii="Arial" w:hAnsi="Arial" w:cs="Arial"/>
        </w:rPr>
        <w:t xml:space="preserve">a </w:t>
      </w:r>
      <w:r w:rsidR="00FE455A" w:rsidRPr="00C36CCE">
        <w:rPr>
          <w:rFonts w:ascii="Arial" w:hAnsi="Arial" w:cs="Arial"/>
        </w:rPr>
        <w:t>similar perspective that people now have different needs</w:t>
      </w:r>
      <w:r w:rsidR="00AB381C">
        <w:rPr>
          <w:rFonts w:ascii="Arial" w:hAnsi="Arial" w:cs="Arial"/>
        </w:rPr>
        <w:t>,</w:t>
      </w:r>
      <w:r w:rsidR="00FE455A" w:rsidRPr="00C36CCE">
        <w:rPr>
          <w:rFonts w:ascii="Arial" w:hAnsi="Arial" w:cs="Arial"/>
        </w:rPr>
        <w:t xml:space="preserve"> and they like doing their work creatively</w:t>
      </w:r>
      <w:r w:rsidR="00396365" w:rsidRPr="00C36CCE">
        <w:rPr>
          <w:rFonts w:ascii="Arial" w:hAnsi="Arial" w:cs="Arial"/>
        </w:rPr>
        <w:t xml:space="preserve"> (</w:t>
      </w:r>
      <w:proofErr w:type="spellStart"/>
      <w:r w:rsidR="00396365" w:rsidRPr="00C36CCE">
        <w:rPr>
          <w:rFonts w:ascii="Arial" w:hAnsi="Arial" w:cs="Arial"/>
          <w:shd w:val="clear" w:color="auto" w:fill="FFFFFF"/>
        </w:rPr>
        <w:t>Aithal</w:t>
      </w:r>
      <w:proofErr w:type="spellEnd"/>
      <w:r w:rsidR="00396365" w:rsidRPr="00C36CCE">
        <w:rPr>
          <w:rFonts w:ascii="Arial" w:hAnsi="Arial" w:cs="Arial"/>
          <w:shd w:val="clear" w:color="auto" w:fill="FFFFFF"/>
        </w:rPr>
        <w:t>, 2016)</w:t>
      </w:r>
      <w:r w:rsidR="00FE455A" w:rsidRPr="00C36CCE">
        <w:rPr>
          <w:rFonts w:ascii="Arial" w:hAnsi="Arial" w:cs="Arial"/>
        </w:rPr>
        <w:t>.</w:t>
      </w:r>
    </w:p>
    <w:p w:rsidR="00276AEE" w:rsidRPr="00C36CCE" w:rsidRDefault="00276AEE" w:rsidP="00C36CCE">
      <w:pPr>
        <w:pStyle w:val="Heading1"/>
        <w:spacing w:before="240" w:after="240" w:line="360" w:lineRule="auto"/>
        <w:jc w:val="both"/>
        <w:rPr>
          <w:rFonts w:ascii="Arial" w:hAnsi="Arial" w:cs="Arial"/>
          <w:color w:val="auto"/>
          <w:sz w:val="22"/>
          <w:szCs w:val="22"/>
        </w:rPr>
      </w:pPr>
      <w:bookmarkStart w:id="5" w:name="_Toc15233009"/>
      <w:r w:rsidRPr="00C36CCE">
        <w:rPr>
          <w:rFonts w:ascii="Arial" w:hAnsi="Arial" w:cs="Arial"/>
          <w:color w:val="auto"/>
          <w:sz w:val="22"/>
          <w:szCs w:val="22"/>
        </w:rPr>
        <w:t>Modern Day Relevance of this Theory</w:t>
      </w:r>
      <w:bookmarkEnd w:id="5"/>
    </w:p>
    <w:p w:rsidR="005E4122" w:rsidRPr="00C36CCE" w:rsidRDefault="005C75B3" w:rsidP="00C36CCE">
      <w:pPr>
        <w:spacing w:line="360" w:lineRule="auto"/>
        <w:jc w:val="both"/>
        <w:rPr>
          <w:rFonts w:ascii="Arial" w:hAnsi="Arial" w:cs="Arial"/>
        </w:rPr>
      </w:pPr>
      <w:r w:rsidRPr="00C36CCE">
        <w:rPr>
          <w:rFonts w:ascii="Arial" w:hAnsi="Arial" w:cs="Arial"/>
        </w:rPr>
        <w:t xml:space="preserve">In modern time, employees need flexible timings and easy to go attitude in their workplace. </w:t>
      </w:r>
      <w:r w:rsidR="008851AB">
        <w:rPr>
          <w:rFonts w:ascii="Arial" w:hAnsi="Arial" w:cs="Arial"/>
        </w:rPr>
        <w:t>This is b</w:t>
      </w:r>
      <w:r w:rsidR="008851AB" w:rsidRPr="00C36CCE">
        <w:rPr>
          <w:rFonts w:ascii="Arial" w:hAnsi="Arial" w:cs="Arial"/>
        </w:rPr>
        <w:t>ecause;</w:t>
      </w:r>
      <w:r w:rsidRPr="00C36CCE">
        <w:rPr>
          <w:rFonts w:ascii="Arial" w:hAnsi="Arial" w:cs="Arial"/>
        </w:rPr>
        <w:t xml:space="preserve"> no employee will work in </w:t>
      </w:r>
      <w:r w:rsidR="00AB381C">
        <w:rPr>
          <w:rFonts w:ascii="Arial" w:hAnsi="Arial" w:cs="Arial"/>
        </w:rPr>
        <w:t>the</w:t>
      </w:r>
      <w:r w:rsidRPr="00C36CCE">
        <w:rPr>
          <w:rFonts w:ascii="Arial" w:hAnsi="Arial" w:cs="Arial"/>
        </w:rPr>
        <w:t xml:space="preserve"> long term under strict management or supervision. Managers that need work on deadline and guide their employees over every single step eradicate their roots of personal development. Their personality is shattered</w:t>
      </w:r>
      <w:r w:rsidR="00AB381C">
        <w:rPr>
          <w:rFonts w:ascii="Arial" w:hAnsi="Arial" w:cs="Arial"/>
        </w:rPr>
        <w:t>,</w:t>
      </w:r>
      <w:r w:rsidRPr="00C36CCE">
        <w:rPr>
          <w:rFonts w:ascii="Arial" w:hAnsi="Arial" w:cs="Arial"/>
        </w:rPr>
        <w:t xml:space="preserve"> and in the end, those employees are least productive in their competitive environment. </w:t>
      </w:r>
      <w:r w:rsidR="00FE455A" w:rsidRPr="00C36CCE">
        <w:rPr>
          <w:rFonts w:ascii="Arial" w:hAnsi="Arial" w:cs="Arial"/>
        </w:rPr>
        <w:t xml:space="preserve">So the relevancy is in Tesco itself, where employees are given importance. They are treated with respect and given enough </w:t>
      </w:r>
      <w:proofErr w:type="gramStart"/>
      <w:r w:rsidR="00FE455A" w:rsidRPr="00C36CCE">
        <w:rPr>
          <w:rFonts w:ascii="Arial" w:hAnsi="Arial" w:cs="Arial"/>
        </w:rPr>
        <w:t>confidence</w:t>
      </w:r>
      <w:r w:rsidR="00AB381C">
        <w:rPr>
          <w:rFonts w:ascii="Arial" w:hAnsi="Arial" w:cs="Arial"/>
        </w:rPr>
        <w:t>,</w:t>
      </w:r>
      <w:r w:rsidR="00FE455A" w:rsidRPr="00C36CCE">
        <w:rPr>
          <w:rFonts w:ascii="Arial" w:hAnsi="Arial" w:cs="Arial"/>
        </w:rPr>
        <w:t xml:space="preserve"> that</w:t>
      </w:r>
      <w:proofErr w:type="gramEnd"/>
      <w:r w:rsidR="00FE455A" w:rsidRPr="00C36CCE">
        <w:rPr>
          <w:rFonts w:ascii="Arial" w:hAnsi="Arial" w:cs="Arial"/>
        </w:rPr>
        <w:t xml:space="preserve"> is making those employees perform well. The employees in Tesco love their job. The employees think of their job as an activity and a challenge that needs to be performed better than the previous</w:t>
      </w:r>
      <w:r w:rsidR="00FD2E56" w:rsidRPr="00C36CCE">
        <w:rPr>
          <w:rFonts w:ascii="Arial" w:hAnsi="Arial" w:cs="Arial"/>
        </w:rPr>
        <w:t xml:space="preserve"> (</w:t>
      </w:r>
      <w:proofErr w:type="spellStart"/>
      <w:r w:rsidR="00FD2E56" w:rsidRPr="00C36CCE">
        <w:rPr>
          <w:rFonts w:ascii="Arial" w:hAnsi="Arial" w:cs="Arial"/>
          <w:shd w:val="clear" w:color="auto" w:fill="FFFFFF"/>
        </w:rPr>
        <w:t>Gürbüz</w:t>
      </w:r>
      <w:proofErr w:type="spellEnd"/>
      <w:r w:rsidR="00BB6265" w:rsidRPr="00C36CCE">
        <w:rPr>
          <w:rFonts w:ascii="Arial" w:hAnsi="Arial" w:cs="Arial"/>
          <w:shd w:val="clear" w:color="auto" w:fill="FFFFFF"/>
        </w:rPr>
        <w:t>, 2014</w:t>
      </w:r>
      <w:r w:rsidR="00FD2E56" w:rsidRPr="00C36CCE">
        <w:rPr>
          <w:rFonts w:ascii="Arial" w:hAnsi="Arial" w:cs="Arial"/>
          <w:shd w:val="clear" w:color="auto" w:fill="FFFFFF"/>
        </w:rPr>
        <w:t>)</w:t>
      </w:r>
      <w:r w:rsidR="00FE455A" w:rsidRPr="00C36CCE">
        <w:rPr>
          <w:rFonts w:ascii="Arial" w:hAnsi="Arial" w:cs="Arial"/>
        </w:rPr>
        <w:t xml:space="preserve">. </w:t>
      </w:r>
    </w:p>
    <w:p w:rsidR="00DC2891" w:rsidRPr="00C36CCE" w:rsidRDefault="00DC2891" w:rsidP="00C36CCE">
      <w:pPr>
        <w:pStyle w:val="Heading1"/>
        <w:spacing w:before="240" w:after="240" w:line="360" w:lineRule="auto"/>
        <w:jc w:val="both"/>
        <w:rPr>
          <w:rFonts w:ascii="Arial" w:hAnsi="Arial" w:cs="Arial"/>
          <w:color w:val="auto"/>
          <w:sz w:val="22"/>
          <w:szCs w:val="22"/>
        </w:rPr>
      </w:pPr>
      <w:bookmarkStart w:id="6" w:name="_Toc15233010"/>
      <w:r w:rsidRPr="00C36CCE">
        <w:rPr>
          <w:rFonts w:ascii="Arial" w:hAnsi="Arial" w:cs="Arial"/>
          <w:color w:val="auto"/>
          <w:sz w:val="22"/>
          <w:szCs w:val="22"/>
        </w:rPr>
        <w:t>Impact on my Personal Belief, Value and Attitude</w:t>
      </w:r>
      <w:bookmarkEnd w:id="6"/>
    </w:p>
    <w:p w:rsidR="00874675" w:rsidRPr="00C36CCE" w:rsidRDefault="00DF7B09" w:rsidP="00C36CCE">
      <w:pPr>
        <w:spacing w:line="360" w:lineRule="auto"/>
        <w:jc w:val="both"/>
        <w:rPr>
          <w:rFonts w:ascii="Arial" w:hAnsi="Arial" w:cs="Arial"/>
        </w:rPr>
      </w:pPr>
      <w:r w:rsidRPr="00C36CCE">
        <w:rPr>
          <w:rFonts w:ascii="Arial" w:hAnsi="Arial" w:cs="Arial"/>
        </w:rPr>
        <w:t>There were obvious and positive impacts of this work experience in my life and my attitude</w:t>
      </w:r>
      <w:r w:rsidR="00AB381C">
        <w:rPr>
          <w:rFonts w:ascii="Arial" w:hAnsi="Arial" w:cs="Arial"/>
        </w:rPr>
        <w:t>,</w:t>
      </w:r>
      <w:r w:rsidRPr="00C36CCE">
        <w:rPr>
          <w:rFonts w:ascii="Arial" w:hAnsi="Arial" w:cs="Arial"/>
        </w:rPr>
        <w:t xml:space="preserve"> especially. </w:t>
      </w:r>
      <w:r w:rsidR="00F603A4" w:rsidRPr="00C36CCE">
        <w:rPr>
          <w:rFonts w:ascii="Arial" w:hAnsi="Arial" w:cs="Arial"/>
        </w:rPr>
        <w:t xml:space="preserve">I believe now that hard work and </w:t>
      </w:r>
      <w:r w:rsidR="00E436D5" w:rsidRPr="00C36CCE">
        <w:rPr>
          <w:rFonts w:ascii="Arial" w:hAnsi="Arial" w:cs="Arial"/>
        </w:rPr>
        <w:t>self-motivation</w:t>
      </w:r>
      <w:r w:rsidR="00AB381C">
        <w:rPr>
          <w:rFonts w:ascii="Arial" w:hAnsi="Arial" w:cs="Arial"/>
        </w:rPr>
        <w:t xml:space="preserve"> can lead me anywhere I wish</w:t>
      </w:r>
      <w:r w:rsidR="00F603A4" w:rsidRPr="00C36CCE">
        <w:rPr>
          <w:rFonts w:ascii="Arial" w:hAnsi="Arial" w:cs="Arial"/>
        </w:rPr>
        <w:t>.</w:t>
      </w:r>
      <w:r w:rsidR="00E436D5" w:rsidRPr="00C36CCE">
        <w:rPr>
          <w:rFonts w:ascii="Arial" w:hAnsi="Arial" w:cs="Arial"/>
        </w:rPr>
        <w:t xml:space="preserve"> I also </w:t>
      </w:r>
      <w:r w:rsidR="00E436D5" w:rsidRPr="00C36CCE">
        <w:rPr>
          <w:rFonts w:ascii="Arial" w:hAnsi="Arial" w:cs="Arial"/>
        </w:rPr>
        <w:lastRenderedPageBreak/>
        <w:t>believe now that an employee cannot be made to work with force, but he can be made to work with the right guidance from within and around in their workplace.</w:t>
      </w:r>
      <w:r w:rsidR="00F603A4" w:rsidRPr="00C36CCE">
        <w:rPr>
          <w:rFonts w:ascii="Arial" w:hAnsi="Arial" w:cs="Arial"/>
        </w:rPr>
        <w:t xml:space="preserve"> </w:t>
      </w:r>
      <w:r w:rsidR="00BB4278" w:rsidRPr="00C36CCE">
        <w:rPr>
          <w:rFonts w:ascii="Arial" w:hAnsi="Arial" w:cs="Arial"/>
        </w:rPr>
        <w:t xml:space="preserve">Coping up with my personal </w:t>
      </w:r>
      <w:r w:rsidR="00724E6C" w:rsidRPr="00C36CCE">
        <w:rPr>
          <w:rFonts w:ascii="Arial" w:hAnsi="Arial" w:cs="Arial"/>
        </w:rPr>
        <w:t>beliefs, values</w:t>
      </w:r>
      <w:r w:rsidR="00BB4278" w:rsidRPr="00C36CCE">
        <w:rPr>
          <w:rFonts w:ascii="Arial" w:hAnsi="Arial" w:cs="Arial"/>
        </w:rPr>
        <w:t xml:space="preserve"> and attitudes</w:t>
      </w:r>
      <w:r w:rsidR="00AB381C">
        <w:rPr>
          <w:rFonts w:ascii="Arial" w:hAnsi="Arial" w:cs="Arial"/>
        </w:rPr>
        <w:t>,</w:t>
      </w:r>
      <w:r w:rsidR="00BB4278" w:rsidRPr="00C36CCE">
        <w:rPr>
          <w:rFonts w:ascii="Arial" w:hAnsi="Arial" w:cs="Arial"/>
        </w:rPr>
        <w:t xml:space="preserve"> I was able to enhance and bring change in my </w:t>
      </w:r>
      <w:proofErr w:type="spellStart"/>
      <w:r w:rsidR="00BB4278" w:rsidRPr="00C36CCE">
        <w:rPr>
          <w:rFonts w:ascii="Arial" w:hAnsi="Arial" w:cs="Arial"/>
        </w:rPr>
        <w:t>behaviour</w:t>
      </w:r>
      <w:proofErr w:type="spellEnd"/>
      <w:r w:rsidR="00BB4278" w:rsidRPr="00C36CCE">
        <w:rPr>
          <w:rFonts w:ascii="Arial" w:hAnsi="Arial" w:cs="Arial"/>
        </w:rPr>
        <w:t xml:space="preserve"> over time, learn and adapt to better things by continuously improving. </w:t>
      </w:r>
      <w:r w:rsidR="003B7AC2" w:rsidRPr="00C36CCE">
        <w:rPr>
          <w:rFonts w:ascii="Arial" w:hAnsi="Arial" w:cs="Arial"/>
        </w:rPr>
        <w:t xml:space="preserve">During the days when I felt less interested </w:t>
      </w:r>
      <w:r w:rsidR="00AB381C">
        <w:rPr>
          <w:rFonts w:ascii="Arial" w:hAnsi="Arial" w:cs="Arial"/>
        </w:rPr>
        <w:t>in working</w:t>
      </w:r>
      <w:r w:rsidR="003B7AC2" w:rsidRPr="00C36CCE">
        <w:rPr>
          <w:rFonts w:ascii="Arial" w:hAnsi="Arial" w:cs="Arial"/>
        </w:rPr>
        <w:t xml:space="preserve">, I used to </w:t>
      </w:r>
      <w:proofErr w:type="spellStart"/>
      <w:r w:rsidR="003B7AC2" w:rsidRPr="00C36CCE">
        <w:rPr>
          <w:rFonts w:ascii="Arial" w:hAnsi="Arial" w:cs="Arial"/>
        </w:rPr>
        <w:t>critici</w:t>
      </w:r>
      <w:r w:rsidR="00AB381C">
        <w:rPr>
          <w:rFonts w:ascii="Arial" w:hAnsi="Arial" w:cs="Arial"/>
        </w:rPr>
        <w:t>s</w:t>
      </w:r>
      <w:r w:rsidR="003B7AC2" w:rsidRPr="00C36CCE">
        <w:rPr>
          <w:rFonts w:ascii="Arial" w:hAnsi="Arial" w:cs="Arial"/>
        </w:rPr>
        <w:t>e</w:t>
      </w:r>
      <w:proofErr w:type="spellEnd"/>
      <w:r w:rsidR="003B7AC2" w:rsidRPr="00C36CCE">
        <w:rPr>
          <w:rFonts w:ascii="Arial" w:hAnsi="Arial" w:cs="Arial"/>
        </w:rPr>
        <w:t xml:space="preserve"> myself and give myself challenges that were to complete within certain hours</w:t>
      </w:r>
      <w:r w:rsidR="00AB381C">
        <w:rPr>
          <w:rFonts w:ascii="Arial" w:hAnsi="Arial" w:cs="Arial"/>
        </w:rPr>
        <w:t>,</w:t>
      </w:r>
      <w:r w:rsidR="003B7AC2" w:rsidRPr="00C36CCE">
        <w:rPr>
          <w:rFonts w:ascii="Arial" w:hAnsi="Arial" w:cs="Arial"/>
        </w:rPr>
        <w:t xml:space="preserve"> and this is how I have learnt to work in my academic level as well</w:t>
      </w:r>
      <w:r w:rsidR="00435D54" w:rsidRPr="00C36CCE">
        <w:rPr>
          <w:rFonts w:ascii="Arial" w:hAnsi="Arial" w:cs="Arial"/>
        </w:rPr>
        <w:t xml:space="preserve"> (</w:t>
      </w:r>
      <w:r w:rsidR="00435D54" w:rsidRPr="00C36CCE">
        <w:rPr>
          <w:rFonts w:ascii="Arial" w:hAnsi="Arial" w:cs="Arial"/>
          <w:shd w:val="clear" w:color="auto" w:fill="FFFFFF"/>
        </w:rPr>
        <w:t>Iqbal</w:t>
      </w:r>
      <w:r w:rsidR="00396365" w:rsidRPr="00C36CCE">
        <w:rPr>
          <w:rFonts w:ascii="Arial" w:hAnsi="Arial" w:cs="Arial"/>
          <w:shd w:val="clear" w:color="auto" w:fill="FFFFFF"/>
        </w:rPr>
        <w:t>, 2015</w:t>
      </w:r>
      <w:r w:rsidR="00435D54" w:rsidRPr="00C36CCE">
        <w:rPr>
          <w:rFonts w:ascii="Arial" w:hAnsi="Arial" w:cs="Arial"/>
          <w:shd w:val="clear" w:color="auto" w:fill="FFFFFF"/>
        </w:rPr>
        <w:t>)</w:t>
      </w:r>
      <w:r w:rsidR="003B7AC2" w:rsidRPr="00C36CCE">
        <w:rPr>
          <w:rFonts w:ascii="Arial" w:hAnsi="Arial" w:cs="Arial"/>
        </w:rPr>
        <w:t>.</w:t>
      </w:r>
    </w:p>
    <w:p w:rsidR="000E44CB" w:rsidRPr="00C36CCE" w:rsidRDefault="000E44CB" w:rsidP="00C36CCE">
      <w:pPr>
        <w:pStyle w:val="Heading1"/>
        <w:tabs>
          <w:tab w:val="center" w:pos="4680"/>
        </w:tabs>
        <w:spacing w:before="240" w:after="240" w:line="360" w:lineRule="auto"/>
        <w:jc w:val="both"/>
        <w:rPr>
          <w:rFonts w:ascii="Arial" w:hAnsi="Arial" w:cs="Arial"/>
          <w:color w:val="auto"/>
          <w:sz w:val="22"/>
          <w:szCs w:val="22"/>
        </w:rPr>
      </w:pPr>
      <w:bookmarkStart w:id="7" w:name="_Toc15233011"/>
      <w:r w:rsidRPr="00C36CCE">
        <w:rPr>
          <w:rFonts w:ascii="Arial" w:hAnsi="Arial" w:cs="Arial"/>
          <w:color w:val="auto"/>
          <w:sz w:val="22"/>
          <w:szCs w:val="22"/>
        </w:rPr>
        <w:t>Conclusion</w:t>
      </w:r>
      <w:bookmarkEnd w:id="7"/>
      <w:r w:rsidR="001762E1" w:rsidRPr="00C36CCE">
        <w:rPr>
          <w:rFonts w:ascii="Arial" w:hAnsi="Arial" w:cs="Arial"/>
          <w:color w:val="auto"/>
          <w:sz w:val="22"/>
          <w:szCs w:val="22"/>
        </w:rPr>
        <w:tab/>
      </w:r>
    </w:p>
    <w:p w:rsidR="00487872" w:rsidRPr="00C36CCE" w:rsidRDefault="00AB381C" w:rsidP="00C36CCE">
      <w:pPr>
        <w:spacing w:line="360" w:lineRule="auto"/>
        <w:jc w:val="both"/>
        <w:rPr>
          <w:rFonts w:ascii="Arial" w:hAnsi="Arial" w:cs="Arial"/>
        </w:rPr>
      </w:pPr>
      <w:r>
        <w:rPr>
          <w:rFonts w:ascii="Arial" w:hAnsi="Arial" w:cs="Arial"/>
        </w:rPr>
        <w:t>The w</w:t>
      </w:r>
      <w:r w:rsidR="0097577F" w:rsidRPr="00C36CCE">
        <w:rPr>
          <w:rFonts w:ascii="Arial" w:hAnsi="Arial" w:cs="Arial"/>
        </w:rPr>
        <w:t>orkplace is highly impacted by the attitude of an individual. If a person is working within short deadlines and he is not given the right regard</w:t>
      </w:r>
      <w:r>
        <w:rPr>
          <w:rFonts w:ascii="Arial" w:hAnsi="Arial" w:cs="Arial"/>
        </w:rPr>
        <w:t>,</w:t>
      </w:r>
      <w:r w:rsidR="0097577F" w:rsidRPr="00C36CCE">
        <w:rPr>
          <w:rFonts w:ascii="Arial" w:hAnsi="Arial" w:cs="Arial"/>
        </w:rPr>
        <w:t xml:space="preserve"> then he will get demotivated. And other employees will learn a lesson from </w:t>
      </w:r>
      <w:r w:rsidR="00EB23E0" w:rsidRPr="00C36CCE">
        <w:rPr>
          <w:rFonts w:ascii="Arial" w:hAnsi="Arial" w:cs="Arial"/>
        </w:rPr>
        <w:t>this that</w:t>
      </w:r>
      <w:r w:rsidR="0097577F" w:rsidRPr="00C36CCE">
        <w:rPr>
          <w:rFonts w:ascii="Arial" w:hAnsi="Arial" w:cs="Arial"/>
        </w:rPr>
        <w:t xml:space="preserve"> no matter how hard they </w:t>
      </w:r>
      <w:r w:rsidR="00FF3717" w:rsidRPr="00C36CCE">
        <w:rPr>
          <w:rFonts w:ascii="Arial" w:hAnsi="Arial" w:cs="Arial"/>
        </w:rPr>
        <w:t>try</w:t>
      </w:r>
      <w:r>
        <w:rPr>
          <w:rFonts w:ascii="Arial" w:hAnsi="Arial" w:cs="Arial"/>
        </w:rPr>
        <w:t>,</w:t>
      </w:r>
      <w:r w:rsidR="00FF3717" w:rsidRPr="00C36CCE">
        <w:rPr>
          <w:rFonts w:ascii="Arial" w:hAnsi="Arial" w:cs="Arial"/>
        </w:rPr>
        <w:t xml:space="preserve"> their efforts</w:t>
      </w:r>
      <w:r w:rsidR="0097577F" w:rsidRPr="00C36CCE">
        <w:rPr>
          <w:rFonts w:ascii="Arial" w:hAnsi="Arial" w:cs="Arial"/>
        </w:rPr>
        <w:t xml:space="preserve"> are never encouraged or </w:t>
      </w:r>
      <w:r w:rsidR="000D661B" w:rsidRPr="00C36CCE">
        <w:rPr>
          <w:rFonts w:ascii="Arial" w:hAnsi="Arial" w:cs="Arial"/>
        </w:rPr>
        <w:t>recogni</w:t>
      </w:r>
      <w:r w:rsidR="000D661B">
        <w:rPr>
          <w:rFonts w:ascii="Arial" w:hAnsi="Arial" w:cs="Arial"/>
        </w:rPr>
        <w:t>z</w:t>
      </w:r>
      <w:r w:rsidR="000D661B" w:rsidRPr="00C36CCE">
        <w:rPr>
          <w:rFonts w:ascii="Arial" w:hAnsi="Arial" w:cs="Arial"/>
        </w:rPr>
        <w:t>ed</w:t>
      </w:r>
      <w:r w:rsidR="0097577F" w:rsidRPr="00C36CCE">
        <w:rPr>
          <w:rFonts w:ascii="Arial" w:hAnsi="Arial" w:cs="Arial"/>
        </w:rPr>
        <w:t xml:space="preserve">. </w:t>
      </w:r>
      <w:r w:rsidR="00EB23E0" w:rsidRPr="00C36CCE">
        <w:rPr>
          <w:rFonts w:ascii="Arial" w:hAnsi="Arial" w:cs="Arial"/>
        </w:rPr>
        <w:t xml:space="preserve">These things are being changed in </w:t>
      </w:r>
      <w:r>
        <w:rPr>
          <w:rFonts w:ascii="Arial" w:hAnsi="Arial" w:cs="Arial"/>
        </w:rPr>
        <w:t xml:space="preserve">the </w:t>
      </w:r>
      <w:r w:rsidR="00EB23E0" w:rsidRPr="00C36CCE">
        <w:rPr>
          <w:rFonts w:ascii="Arial" w:hAnsi="Arial" w:cs="Arial"/>
        </w:rPr>
        <w:t>modern era, where employees are motivated, self-taught and appreciated. Thus motivation at one stage can teach other employees to work hard too. And ultimately the entire team performs up to the mark.</w:t>
      </w:r>
    </w:p>
    <w:p w:rsidR="00294974" w:rsidRPr="00C36CCE" w:rsidRDefault="00DC1F34" w:rsidP="00C36CCE">
      <w:pPr>
        <w:spacing w:line="360" w:lineRule="auto"/>
        <w:jc w:val="both"/>
        <w:rPr>
          <w:rFonts w:ascii="Arial" w:hAnsi="Arial" w:cs="Arial"/>
        </w:rPr>
      </w:pPr>
      <w:r w:rsidRPr="00C36CCE">
        <w:rPr>
          <w:rFonts w:ascii="Arial" w:hAnsi="Arial" w:cs="Arial"/>
        </w:rPr>
        <w:t xml:space="preserve">In the given </w:t>
      </w:r>
      <w:r w:rsidR="00034B7D" w:rsidRPr="00C36CCE">
        <w:rPr>
          <w:rFonts w:ascii="Arial" w:hAnsi="Arial" w:cs="Arial"/>
        </w:rPr>
        <w:t xml:space="preserve">scenario at Tesco, there are no strict rules for </w:t>
      </w:r>
      <w:bookmarkStart w:id="8" w:name="_GoBack"/>
      <w:bookmarkEnd w:id="8"/>
      <w:r w:rsidR="009024E3" w:rsidRPr="00C36CCE">
        <w:rPr>
          <w:rFonts w:ascii="Arial" w:hAnsi="Arial" w:cs="Arial"/>
        </w:rPr>
        <w:t>employee’s</w:t>
      </w:r>
      <w:r w:rsidR="00034B7D" w:rsidRPr="00C36CCE">
        <w:rPr>
          <w:rFonts w:ascii="Arial" w:hAnsi="Arial" w:cs="Arial"/>
        </w:rPr>
        <w:t xml:space="preserve"> punctuality and being professional at </w:t>
      </w:r>
      <w:r w:rsidR="00AB381C">
        <w:rPr>
          <w:rFonts w:ascii="Arial" w:hAnsi="Arial" w:cs="Arial"/>
        </w:rPr>
        <w:t xml:space="preserve">the </w:t>
      </w:r>
      <w:r w:rsidR="00034B7D" w:rsidRPr="00C36CCE">
        <w:rPr>
          <w:rFonts w:ascii="Arial" w:hAnsi="Arial" w:cs="Arial"/>
        </w:rPr>
        <w:t>workplace</w:t>
      </w:r>
      <w:r w:rsidR="00AB381C">
        <w:rPr>
          <w:rFonts w:ascii="Arial" w:hAnsi="Arial" w:cs="Arial"/>
        </w:rPr>
        <w:t>. I</w:t>
      </w:r>
      <w:r w:rsidR="00034B7D" w:rsidRPr="00C36CCE">
        <w:rPr>
          <w:rFonts w:ascii="Arial" w:hAnsi="Arial" w:cs="Arial"/>
        </w:rPr>
        <w:t>nstead</w:t>
      </w:r>
      <w:r w:rsidR="00AB381C">
        <w:rPr>
          <w:rFonts w:ascii="Arial" w:hAnsi="Arial" w:cs="Arial"/>
        </w:rPr>
        <w:t>,</w:t>
      </w:r>
      <w:r w:rsidR="00034B7D" w:rsidRPr="00C36CCE">
        <w:rPr>
          <w:rFonts w:ascii="Arial" w:hAnsi="Arial" w:cs="Arial"/>
        </w:rPr>
        <w:t xml:space="preserve"> the workers themselves feel their responsibility towards their work and ultimately perform better.</w:t>
      </w:r>
      <w:r w:rsidR="000D3191" w:rsidRPr="00C36CCE">
        <w:rPr>
          <w:rFonts w:ascii="Arial" w:hAnsi="Arial" w:cs="Arial"/>
        </w:rPr>
        <w:t xml:space="preserve"> The core purpose of this report is to understand how little betterment can make a huge change in life. A person who is working doesn’t only live their personal </w:t>
      </w:r>
      <w:r w:rsidR="009866F2" w:rsidRPr="00C36CCE">
        <w:rPr>
          <w:rFonts w:ascii="Arial" w:hAnsi="Arial" w:cs="Arial"/>
        </w:rPr>
        <w:t>life;</w:t>
      </w:r>
      <w:r w:rsidR="000D3191" w:rsidRPr="00C36CCE">
        <w:rPr>
          <w:rFonts w:ascii="Arial" w:hAnsi="Arial" w:cs="Arial"/>
        </w:rPr>
        <w:t xml:space="preserve"> their professional life has a relation</w:t>
      </w:r>
      <w:r w:rsidR="00AB381C">
        <w:rPr>
          <w:rFonts w:ascii="Arial" w:hAnsi="Arial" w:cs="Arial"/>
        </w:rPr>
        <w:t>ship</w:t>
      </w:r>
      <w:r w:rsidR="000D3191" w:rsidRPr="00C36CCE">
        <w:rPr>
          <w:rFonts w:ascii="Arial" w:hAnsi="Arial" w:cs="Arial"/>
        </w:rPr>
        <w:t xml:space="preserve"> with their beliefs, values and attitude equally. </w:t>
      </w:r>
      <w:r w:rsidR="009866F2" w:rsidRPr="00C36CCE">
        <w:rPr>
          <w:rFonts w:ascii="Arial" w:hAnsi="Arial" w:cs="Arial"/>
        </w:rPr>
        <w:t xml:space="preserve">Our values help us understand how to put our attitude in practice to get the best benefit for </w:t>
      </w:r>
      <w:r w:rsidR="00273CB9" w:rsidRPr="00C36CCE">
        <w:rPr>
          <w:rFonts w:ascii="Arial" w:hAnsi="Arial" w:cs="Arial"/>
        </w:rPr>
        <w:t>ourselves</w:t>
      </w:r>
      <w:r w:rsidR="009866F2" w:rsidRPr="00C36CCE">
        <w:rPr>
          <w:rFonts w:ascii="Arial" w:hAnsi="Arial" w:cs="Arial"/>
        </w:rPr>
        <w:t xml:space="preserve"> as well as for the </w:t>
      </w:r>
      <w:r w:rsidR="00834B59" w:rsidRPr="00C36CCE">
        <w:rPr>
          <w:rFonts w:ascii="Arial" w:hAnsi="Arial" w:cs="Arial"/>
        </w:rPr>
        <w:t>organi</w:t>
      </w:r>
      <w:r w:rsidR="00834B59">
        <w:rPr>
          <w:rFonts w:ascii="Arial" w:hAnsi="Arial" w:cs="Arial"/>
        </w:rPr>
        <w:t>z</w:t>
      </w:r>
      <w:r w:rsidR="00834B59" w:rsidRPr="00C36CCE">
        <w:rPr>
          <w:rFonts w:ascii="Arial" w:hAnsi="Arial" w:cs="Arial"/>
        </w:rPr>
        <w:t>ation</w:t>
      </w:r>
      <w:r w:rsidR="009866F2" w:rsidRPr="00C36CCE">
        <w:rPr>
          <w:rFonts w:ascii="Arial" w:hAnsi="Arial" w:cs="Arial"/>
        </w:rPr>
        <w:t xml:space="preserve"> we work in.</w:t>
      </w:r>
      <w:r w:rsidR="00273CB9" w:rsidRPr="00C36CCE">
        <w:rPr>
          <w:rFonts w:ascii="Arial" w:hAnsi="Arial" w:cs="Arial"/>
        </w:rPr>
        <w:t xml:space="preserve"> McGregor has stated </w:t>
      </w:r>
      <w:r w:rsidR="00AB381C">
        <w:rPr>
          <w:rFonts w:ascii="Arial" w:hAnsi="Arial" w:cs="Arial"/>
        </w:rPr>
        <w:t xml:space="preserve">the </w:t>
      </w:r>
      <w:r w:rsidR="00273CB9" w:rsidRPr="00C36CCE">
        <w:rPr>
          <w:rFonts w:ascii="Arial" w:hAnsi="Arial" w:cs="Arial"/>
        </w:rPr>
        <w:t>same thing in his management theory Y.</w:t>
      </w:r>
    </w:p>
    <w:p w:rsidR="00294974" w:rsidRPr="00C36CCE" w:rsidRDefault="00294974" w:rsidP="00C36CCE">
      <w:pPr>
        <w:spacing w:line="360" w:lineRule="auto"/>
        <w:rPr>
          <w:rFonts w:ascii="Arial" w:hAnsi="Arial" w:cs="Arial"/>
        </w:rPr>
      </w:pPr>
      <w:r w:rsidRPr="00C36CCE">
        <w:rPr>
          <w:rFonts w:ascii="Arial" w:hAnsi="Arial" w:cs="Arial"/>
        </w:rPr>
        <w:br w:type="page"/>
      </w:r>
    </w:p>
    <w:p w:rsidR="00A27D3C" w:rsidRPr="00C36CCE" w:rsidRDefault="00A27D3C" w:rsidP="00C36CCE">
      <w:pPr>
        <w:pStyle w:val="Heading1"/>
        <w:spacing w:before="240" w:after="240" w:line="360" w:lineRule="auto"/>
        <w:jc w:val="both"/>
        <w:rPr>
          <w:rFonts w:ascii="Arial" w:hAnsi="Arial" w:cs="Arial"/>
          <w:color w:val="auto"/>
          <w:sz w:val="22"/>
          <w:szCs w:val="22"/>
        </w:rPr>
      </w:pPr>
      <w:bookmarkStart w:id="9" w:name="_Toc15233012"/>
      <w:r w:rsidRPr="00C36CCE">
        <w:rPr>
          <w:rFonts w:ascii="Arial" w:hAnsi="Arial" w:cs="Arial"/>
          <w:color w:val="auto"/>
          <w:sz w:val="22"/>
          <w:szCs w:val="22"/>
        </w:rPr>
        <w:lastRenderedPageBreak/>
        <w:t>References:</w:t>
      </w:r>
      <w:bookmarkEnd w:id="9"/>
    </w:p>
    <w:p w:rsidR="00373D43" w:rsidRPr="00C36CCE" w:rsidRDefault="00373D43" w:rsidP="00C36CCE">
      <w:pPr>
        <w:pStyle w:val="ListParagraph"/>
        <w:numPr>
          <w:ilvl w:val="0"/>
          <w:numId w:val="3"/>
        </w:numPr>
        <w:spacing w:line="360" w:lineRule="auto"/>
        <w:jc w:val="both"/>
        <w:rPr>
          <w:rFonts w:ascii="Arial" w:hAnsi="Arial" w:cs="Arial"/>
          <w:sz w:val="22"/>
          <w:szCs w:val="22"/>
        </w:rPr>
      </w:pPr>
      <w:proofErr w:type="spellStart"/>
      <w:r w:rsidRPr="00C36CCE">
        <w:rPr>
          <w:rFonts w:ascii="Arial" w:hAnsi="Arial" w:cs="Arial"/>
          <w:sz w:val="22"/>
          <w:szCs w:val="22"/>
          <w:shd w:val="clear" w:color="auto" w:fill="FFFFFF"/>
        </w:rPr>
        <w:t>Aithal</w:t>
      </w:r>
      <w:proofErr w:type="spellEnd"/>
      <w:r w:rsidRPr="00C36CCE">
        <w:rPr>
          <w:rFonts w:ascii="Arial" w:hAnsi="Arial" w:cs="Arial"/>
          <w:sz w:val="22"/>
          <w:szCs w:val="22"/>
          <w:shd w:val="clear" w:color="auto" w:fill="FFFFFF"/>
        </w:rPr>
        <w:t xml:space="preserve">, P.S. and Kumar, P.M., 2016. </w:t>
      </w:r>
      <w:proofErr w:type="spellStart"/>
      <w:r w:rsidRPr="00C36CCE">
        <w:rPr>
          <w:rFonts w:ascii="Arial" w:hAnsi="Arial" w:cs="Arial"/>
          <w:sz w:val="22"/>
          <w:szCs w:val="22"/>
          <w:shd w:val="clear" w:color="auto" w:fill="FFFFFF"/>
        </w:rPr>
        <w:t>Organi</w:t>
      </w:r>
      <w:r w:rsidR="00AB381C">
        <w:rPr>
          <w:rFonts w:ascii="Arial" w:hAnsi="Arial" w:cs="Arial"/>
          <w:sz w:val="22"/>
          <w:szCs w:val="22"/>
          <w:shd w:val="clear" w:color="auto" w:fill="FFFFFF"/>
        </w:rPr>
        <w:t>s</w:t>
      </w:r>
      <w:r w:rsidRPr="00C36CCE">
        <w:rPr>
          <w:rFonts w:ascii="Arial" w:hAnsi="Arial" w:cs="Arial"/>
          <w:sz w:val="22"/>
          <w:szCs w:val="22"/>
          <w:shd w:val="clear" w:color="auto" w:fill="FFFFFF"/>
        </w:rPr>
        <w:t>ational</w:t>
      </w:r>
      <w:proofErr w:type="spellEnd"/>
      <w:r w:rsidRPr="00C36CCE">
        <w:rPr>
          <w:rFonts w:ascii="Arial" w:hAnsi="Arial" w:cs="Arial"/>
          <w:sz w:val="22"/>
          <w:szCs w:val="22"/>
          <w:shd w:val="clear" w:color="auto" w:fill="FFFFFF"/>
        </w:rPr>
        <w:t xml:space="preserve"> </w:t>
      </w:r>
      <w:proofErr w:type="spellStart"/>
      <w:r w:rsidRPr="00C36CCE">
        <w:rPr>
          <w:rFonts w:ascii="Arial" w:hAnsi="Arial" w:cs="Arial"/>
          <w:sz w:val="22"/>
          <w:szCs w:val="22"/>
          <w:shd w:val="clear" w:color="auto" w:fill="FFFFFF"/>
        </w:rPr>
        <w:t>behaviour</w:t>
      </w:r>
      <w:proofErr w:type="spellEnd"/>
      <w:r w:rsidRPr="00C36CCE">
        <w:rPr>
          <w:rFonts w:ascii="Arial" w:hAnsi="Arial" w:cs="Arial"/>
          <w:sz w:val="22"/>
          <w:szCs w:val="22"/>
          <w:shd w:val="clear" w:color="auto" w:fill="FFFFFF"/>
        </w:rPr>
        <w:t xml:space="preserve"> in 21st century–'Theory </w:t>
      </w:r>
      <w:proofErr w:type="spellStart"/>
      <w:r w:rsidRPr="00C36CCE">
        <w:rPr>
          <w:rFonts w:ascii="Arial" w:hAnsi="Arial" w:cs="Arial"/>
          <w:sz w:val="22"/>
          <w:szCs w:val="22"/>
          <w:shd w:val="clear" w:color="auto" w:fill="FFFFFF"/>
        </w:rPr>
        <w:t>A'for</w:t>
      </w:r>
      <w:proofErr w:type="spellEnd"/>
      <w:r w:rsidRPr="00C36CCE">
        <w:rPr>
          <w:rFonts w:ascii="Arial" w:hAnsi="Arial" w:cs="Arial"/>
          <w:sz w:val="22"/>
          <w:szCs w:val="22"/>
          <w:shd w:val="clear" w:color="auto" w:fill="FFFFFF"/>
        </w:rPr>
        <w:t xml:space="preserve"> managing people for performance. </w:t>
      </w:r>
      <w:r w:rsidRPr="00C36CCE">
        <w:rPr>
          <w:rFonts w:ascii="Arial" w:hAnsi="Arial" w:cs="Arial"/>
          <w:i/>
          <w:iCs/>
          <w:sz w:val="22"/>
          <w:szCs w:val="22"/>
          <w:shd w:val="clear" w:color="auto" w:fill="FFFFFF"/>
        </w:rPr>
        <w:t>IOSR Journal of Business and Management (IOSR-JBM)</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18</w:t>
      </w:r>
      <w:r w:rsidRPr="00C36CCE">
        <w:rPr>
          <w:rFonts w:ascii="Arial" w:hAnsi="Arial" w:cs="Arial"/>
          <w:sz w:val="22"/>
          <w:szCs w:val="22"/>
          <w:shd w:val="clear" w:color="auto" w:fill="FFFFFF"/>
        </w:rPr>
        <w:t>(7), pp.126-134.</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Bennett, J., Pitt, M. and Price, S., 2012. Understanding the impact of generational issues in the workplace. </w:t>
      </w:r>
      <w:r w:rsidRPr="00C36CCE">
        <w:rPr>
          <w:rFonts w:ascii="Arial" w:hAnsi="Arial" w:cs="Arial"/>
          <w:i/>
          <w:iCs/>
          <w:sz w:val="22"/>
          <w:szCs w:val="22"/>
          <w:shd w:val="clear" w:color="auto" w:fill="FFFFFF"/>
        </w:rPr>
        <w:t>Facilities</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30</w:t>
      </w:r>
      <w:r w:rsidRPr="00C36CCE">
        <w:rPr>
          <w:rFonts w:ascii="Arial" w:hAnsi="Arial" w:cs="Arial"/>
          <w:sz w:val="22"/>
          <w:szCs w:val="22"/>
          <w:shd w:val="clear" w:color="auto" w:fill="FFFFFF"/>
        </w:rPr>
        <w:t>(7/8), pp.278-288.</w:t>
      </w:r>
    </w:p>
    <w:p w:rsidR="00373D43" w:rsidRPr="00C36CCE" w:rsidRDefault="00373D43" w:rsidP="00C36CCE">
      <w:pPr>
        <w:pStyle w:val="ListParagraph"/>
        <w:numPr>
          <w:ilvl w:val="0"/>
          <w:numId w:val="3"/>
        </w:numPr>
        <w:spacing w:line="360" w:lineRule="auto"/>
        <w:jc w:val="both"/>
        <w:rPr>
          <w:rFonts w:ascii="Arial" w:hAnsi="Arial" w:cs="Arial"/>
          <w:sz w:val="22"/>
          <w:szCs w:val="22"/>
        </w:rPr>
      </w:pPr>
      <w:proofErr w:type="spellStart"/>
      <w:r w:rsidRPr="00C36CCE">
        <w:rPr>
          <w:rFonts w:ascii="Arial" w:hAnsi="Arial" w:cs="Arial"/>
          <w:sz w:val="22"/>
          <w:szCs w:val="22"/>
          <w:shd w:val="clear" w:color="auto" w:fill="FFFFFF"/>
        </w:rPr>
        <w:t>Goetsch</w:t>
      </w:r>
      <w:proofErr w:type="spellEnd"/>
      <w:r w:rsidRPr="00C36CCE">
        <w:rPr>
          <w:rFonts w:ascii="Arial" w:hAnsi="Arial" w:cs="Arial"/>
          <w:sz w:val="22"/>
          <w:szCs w:val="22"/>
          <w:shd w:val="clear" w:color="auto" w:fill="FFFFFF"/>
        </w:rPr>
        <w:t>, D.L. and Davis, S.B., 2014. </w:t>
      </w:r>
      <w:r w:rsidRPr="00C36CCE">
        <w:rPr>
          <w:rFonts w:ascii="Arial" w:hAnsi="Arial" w:cs="Arial"/>
          <w:i/>
          <w:iCs/>
          <w:sz w:val="22"/>
          <w:szCs w:val="22"/>
          <w:shd w:val="clear" w:color="auto" w:fill="FFFFFF"/>
        </w:rPr>
        <w:t>Quality management for organizational excellence</w:t>
      </w:r>
      <w:r w:rsidRPr="00C36CCE">
        <w:rPr>
          <w:rFonts w:ascii="Arial" w:hAnsi="Arial" w:cs="Arial"/>
          <w:sz w:val="22"/>
          <w:szCs w:val="22"/>
          <w:shd w:val="clear" w:color="auto" w:fill="FFFFFF"/>
        </w:rPr>
        <w:t xml:space="preserve">. Upper Saddle River, NJ: </w:t>
      </w:r>
      <w:proofErr w:type="spellStart"/>
      <w:proofErr w:type="gramStart"/>
      <w:r w:rsidRPr="00C36CCE">
        <w:rPr>
          <w:rFonts w:ascii="Arial" w:hAnsi="Arial" w:cs="Arial"/>
          <w:sz w:val="22"/>
          <w:szCs w:val="22"/>
          <w:shd w:val="clear" w:color="auto" w:fill="FFFFFF"/>
        </w:rPr>
        <w:t>pearson</w:t>
      </w:r>
      <w:proofErr w:type="spellEnd"/>
      <w:proofErr w:type="gramEnd"/>
      <w:r w:rsidRPr="00C36CCE">
        <w:rPr>
          <w:rFonts w:ascii="Arial" w:hAnsi="Arial" w:cs="Arial"/>
          <w:sz w:val="22"/>
          <w:szCs w:val="22"/>
          <w:shd w:val="clear" w:color="auto" w:fill="FFFFFF"/>
        </w:rPr>
        <w:t>.</w:t>
      </w:r>
    </w:p>
    <w:p w:rsidR="00373D43" w:rsidRPr="00C36CCE" w:rsidRDefault="00373D43" w:rsidP="00C36CCE">
      <w:pPr>
        <w:pStyle w:val="ListParagraph"/>
        <w:numPr>
          <w:ilvl w:val="0"/>
          <w:numId w:val="3"/>
        </w:numPr>
        <w:spacing w:line="360" w:lineRule="auto"/>
        <w:jc w:val="both"/>
        <w:rPr>
          <w:rFonts w:ascii="Arial" w:hAnsi="Arial" w:cs="Arial"/>
          <w:sz w:val="22"/>
          <w:szCs w:val="22"/>
        </w:rPr>
      </w:pPr>
      <w:proofErr w:type="spellStart"/>
      <w:r w:rsidRPr="00C36CCE">
        <w:rPr>
          <w:rFonts w:ascii="Arial" w:hAnsi="Arial" w:cs="Arial"/>
          <w:sz w:val="22"/>
          <w:szCs w:val="22"/>
          <w:shd w:val="clear" w:color="auto" w:fill="FFFFFF"/>
        </w:rPr>
        <w:t>Gürbüz</w:t>
      </w:r>
      <w:proofErr w:type="spellEnd"/>
      <w:r w:rsidRPr="00C36CCE">
        <w:rPr>
          <w:rFonts w:ascii="Arial" w:hAnsi="Arial" w:cs="Arial"/>
          <w:sz w:val="22"/>
          <w:szCs w:val="22"/>
          <w:shd w:val="clear" w:color="auto" w:fill="FFFFFF"/>
        </w:rPr>
        <w:t xml:space="preserve">, S., </w:t>
      </w:r>
      <w:proofErr w:type="spellStart"/>
      <w:r w:rsidRPr="00C36CCE">
        <w:rPr>
          <w:rFonts w:ascii="Arial" w:hAnsi="Arial" w:cs="Arial"/>
          <w:sz w:val="22"/>
          <w:szCs w:val="22"/>
          <w:shd w:val="clear" w:color="auto" w:fill="FFFFFF"/>
        </w:rPr>
        <w:t>Şahin</w:t>
      </w:r>
      <w:proofErr w:type="spellEnd"/>
      <w:r w:rsidRPr="00C36CCE">
        <w:rPr>
          <w:rFonts w:ascii="Arial" w:hAnsi="Arial" w:cs="Arial"/>
          <w:sz w:val="22"/>
          <w:szCs w:val="22"/>
          <w:shd w:val="clear" w:color="auto" w:fill="FFFFFF"/>
        </w:rPr>
        <w:t xml:space="preserve">, F. and </w:t>
      </w:r>
      <w:proofErr w:type="spellStart"/>
      <w:r w:rsidRPr="00C36CCE">
        <w:rPr>
          <w:rFonts w:ascii="Arial" w:hAnsi="Arial" w:cs="Arial"/>
          <w:sz w:val="22"/>
          <w:szCs w:val="22"/>
          <w:shd w:val="clear" w:color="auto" w:fill="FFFFFF"/>
        </w:rPr>
        <w:t>Köksal</w:t>
      </w:r>
      <w:proofErr w:type="spellEnd"/>
      <w:r w:rsidRPr="00C36CCE">
        <w:rPr>
          <w:rFonts w:ascii="Arial" w:hAnsi="Arial" w:cs="Arial"/>
          <w:sz w:val="22"/>
          <w:szCs w:val="22"/>
          <w:shd w:val="clear" w:color="auto" w:fill="FFFFFF"/>
        </w:rPr>
        <w:t>, O., 2014. Revisiting of Theory X and Y: A multilevel analysis of the effects of leaders’ managerial assumptions on followers’ attitudes. </w:t>
      </w:r>
      <w:r w:rsidRPr="00C36CCE">
        <w:rPr>
          <w:rFonts w:ascii="Arial" w:hAnsi="Arial" w:cs="Arial"/>
          <w:i/>
          <w:iCs/>
          <w:sz w:val="22"/>
          <w:szCs w:val="22"/>
          <w:shd w:val="clear" w:color="auto" w:fill="FFFFFF"/>
        </w:rPr>
        <w:t>Management Decision</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52</w:t>
      </w:r>
      <w:r w:rsidRPr="00C36CCE">
        <w:rPr>
          <w:rFonts w:ascii="Arial" w:hAnsi="Arial" w:cs="Arial"/>
          <w:sz w:val="22"/>
          <w:szCs w:val="22"/>
          <w:shd w:val="clear" w:color="auto" w:fill="FFFFFF"/>
        </w:rPr>
        <w:t>(10), pp.1888-1906.</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Iqbal, N., Anwar, S. and </w:t>
      </w:r>
      <w:proofErr w:type="spellStart"/>
      <w:r w:rsidRPr="00C36CCE">
        <w:rPr>
          <w:rFonts w:ascii="Arial" w:hAnsi="Arial" w:cs="Arial"/>
          <w:sz w:val="22"/>
          <w:szCs w:val="22"/>
          <w:shd w:val="clear" w:color="auto" w:fill="FFFFFF"/>
        </w:rPr>
        <w:t>Haider</w:t>
      </w:r>
      <w:proofErr w:type="spellEnd"/>
      <w:r w:rsidRPr="00C36CCE">
        <w:rPr>
          <w:rFonts w:ascii="Arial" w:hAnsi="Arial" w:cs="Arial"/>
          <w:sz w:val="22"/>
          <w:szCs w:val="22"/>
          <w:shd w:val="clear" w:color="auto" w:fill="FFFFFF"/>
        </w:rPr>
        <w:t>, N., 2015. Effect of leadership style on employee performance. </w:t>
      </w:r>
      <w:r w:rsidRPr="00C36CCE">
        <w:rPr>
          <w:rFonts w:ascii="Arial" w:hAnsi="Arial" w:cs="Arial"/>
          <w:i/>
          <w:iCs/>
          <w:sz w:val="22"/>
          <w:szCs w:val="22"/>
          <w:shd w:val="clear" w:color="auto" w:fill="FFFFFF"/>
        </w:rPr>
        <w:t>Arabian Journal of Business and Management Review</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5</w:t>
      </w:r>
      <w:r w:rsidRPr="00C36CCE">
        <w:rPr>
          <w:rFonts w:ascii="Arial" w:hAnsi="Arial" w:cs="Arial"/>
          <w:sz w:val="22"/>
          <w:szCs w:val="22"/>
          <w:shd w:val="clear" w:color="auto" w:fill="FFFFFF"/>
        </w:rPr>
        <w:t>(5), pp.1-6.</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Kersley, B., </w:t>
      </w:r>
      <w:proofErr w:type="spellStart"/>
      <w:r w:rsidRPr="00C36CCE">
        <w:rPr>
          <w:rFonts w:ascii="Arial" w:hAnsi="Arial" w:cs="Arial"/>
          <w:sz w:val="22"/>
          <w:szCs w:val="22"/>
          <w:shd w:val="clear" w:color="auto" w:fill="FFFFFF"/>
        </w:rPr>
        <w:t>Alpin</w:t>
      </w:r>
      <w:proofErr w:type="spellEnd"/>
      <w:r w:rsidRPr="00C36CCE">
        <w:rPr>
          <w:rFonts w:ascii="Arial" w:hAnsi="Arial" w:cs="Arial"/>
          <w:sz w:val="22"/>
          <w:szCs w:val="22"/>
          <w:shd w:val="clear" w:color="auto" w:fill="FFFFFF"/>
        </w:rPr>
        <w:t xml:space="preserve">, C., Forth, J., Bryson, A., </w:t>
      </w:r>
      <w:proofErr w:type="spellStart"/>
      <w:r w:rsidRPr="00C36CCE">
        <w:rPr>
          <w:rFonts w:ascii="Arial" w:hAnsi="Arial" w:cs="Arial"/>
          <w:sz w:val="22"/>
          <w:szCs w:val="22"/>
          <w:shd w:val="clear" w:color="auto" w:fill="FFFFFF"/>
        </w:rPr>
        <w:t>Bewley</w:t>
      </w:r>
      <w:proofErr w:type="spellEnd"/>
      <w:r w:rsidRPr="00C36CCE">
        <w:rPr>
          <w:rFonts w:ascii="Arial" w:hAnsi="Arial" w:cs="Arial"/>
          <w:sz w:val="22"/>
          <w:szCs w:val="22"/>
          <w:shd w:val="clear" w:color="auto" w:fill="FFFFFF"/>
        </w:rPr>
        <w:t xml:space="preserve">, H., Dix, G. and </w:t>
      </w:r>
      <w:proofErr w:type="spellStart"/>
      <w:r w:rsidRPr="00C36CCE">
        <w:rPr>
          <w:rFonts w:ascii="Arial" w:hAnsi="Arial" w:cs="Arial"/>
          <w:sz w:val="22"/>
          <w:szCs w:val="22"/>
          <w:shd w:val="clear" w:color="auto" w:fill="FFFFFF"/>
        </w:rPr>
        <w:t>Oxenbridge</w:t>
      </w:r>
      <w:proofErr w:type="spellEnd"/>
      <w:r w:rsidRPr="00C36CCE">
        <w:rPr>
          <w:rFonts w:ascii="Arial" w:hAnsi="Arial" w:cs="Arial"/>
          <w:sz w:val="22"/>
          <w:szCs w:val="22"/>
          <w:shd w:val="clear" w:color="auto" w:fill="FFFFFF"/>
        </w:rPr>
        <w:t>, S., 2013. </w:t>
      </w:r>
      <w:r w:rsidRPr="00C36CCE">
        <w:rPr>
          <w:rFonts w:ascii="Arial" w:hAnsi="Arial" w:cs="Arial"/>
          <w:i/>
          <w:iCs/>
          <w:sz w:val="22"/>
          <w:szCs w:val="22"/>
          <w:shd w:val="clear" w:color="auto" w:fill="FFFFFF"/>
        </w:rPr>
        <w:t>Inside the workplace: findings from the 2004 Workplace Employment Relations Survey</w:t>
      </w:r>
      <w:r w:rsidRPr="00C36CCE">
        <w:rPr>
          <w:rFonts w:ascii="Arial" w:hAnsi="Arial" w:cs="Arial"/>
          <w:sz w:val="22"/>
          <w:szCs w:val="22"/>
          <w:shd w:val="clear" w:color="auto" w:fill="FFFFFF"/>
        </w:rPr>
        <w:t>. Routledge.</w:t>
      </w:r>
    </w:p>
    <w:p w:rsidR="00373D43" w:rsidRPr="00C36CCE" w:rsidRDefault="00373D43" w:rsidP="00C36CCE">
      <w:pPr>
        <w:pStyle w:val="ListParagraph"/>
        <w:numPr>
          <w:ilvl w:val="0"/>
          <w:numId w:val="3"/>
        </w:numPr>
        <w:spacing w:line="360" w:lineRule="auto"/>
        <w:jc w:val="both"/>
        <w:rPr>
          <w:rFonts w:ascii="Arial" w:hAnsi="Arial" w:cs="Arial"/>
          <w:sz w:val="22"/>
          <w:szCs w:val="22"/>
        </w:rPr>
      </w:pPr>
      <w:proofErr w:type="spellStart"/>
      <w:r w:rsidRPr="00C36CCE">
        <w:rPr>
          <w:rFonts w:ascii="Arial" w:hAnsi="Arial" w:cs="Arial"/>
          <w:sz w:val="22"/>
          <w:szCs w:val="22"/>
          <w:shd w:val="clear" w:color="auto" w:fill="FFFFFF"/>
        </w:rPr>
        <w:t>Kukreja</w:t>
      </w:r>
      <w:proofErr w:type="spellEnd"/>
      <w:r w:rsidRPr="00C36CCE">
        <w:rPr>
          <w:rFonts w:ascii="Arial" w:hAnsi="Arial" w:cs="Arial"/>
          <w:sz w:val="22"/>
          <w:szCs w:val="22"/>
          <w:shd w:val="clear" w:color="auto" w:fill="FFFFFF"/>
        </w:rPr>
        <w:t xml:space="preserve">, G. and Gupta, S., 2016. Tesco Accounting Misstatements: Myopic Ideologies Overshadowing Larger </w:t>
      </w:r>
      <w:proofErr w:type="spellStart"/>
      <w:r w:rsidRPr="00C36CCE">
        <w:rPr>
          <w:rFonts w:ascii="Arial" w:hAnsi="Arial" w:cs="Arial"/>
          <w:sz w:val="22"/>
          <w:szCs w:val="22"/>
          <w:shd w:val="clear" w:color="auto" w:fill="FFFFFF"/>
        </w:rPr>
        <w:t>Organisational</w:t>
      </w:r>
      <w:proofErr w:type="spellEnd"/>
      <w:r w:rsidRPr="00C36CCE">
        <w:rPr>
          <w:rFonts w:ascii="Arial" w:hAnsi="Arial" w:cs="Arial"/>
          <w:sz w:val="22"/>
          <w:szCs w:val="22"/>
          <w:shd w:val="clear" w:color="auto" w:fill="FFFFFF"/>
        </w:rPr>
        <w:t xml:space="preserve"> Interests. </w:t>
      </w:r>
      <w:r w:rsidRPr="00C36CCE">
        <w:rPr>
          <w:rFonts w:ascii="Arial" w:hAnsi="Arial" w:cs="Arial"/>
          <w:i/>
          <w:iCs/>
          <w:sz w:val="22"/>
          <w:szCs w:val="22"/>
          <w:shd w:val="clear" w:color="auto" w:fill="FFFFFF"/>
        </w:rPr>
        <w:t>SDMIMD Journal of Management</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7</w:t>
      </w:r>
      <w:r w:rsidRPr="00C36CCE">
        <w:rPr>
          <w:rFonts w:ascii="Arial" w:hAnsi="Arial" w:cs="Arial"/>
          <w:sz w:val="22"/>
          <w:szCs w:val="22"/>
          <w:shd w:val="clear" w:color="auto" w:fill="FFFFFF"/>
        </w:rPr>
        <w:t>(1), pp.9-18.</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Milliken, F.J., Schipani, C.A., </w:t>
      </w:r>
      <w:proofErr w:type="spellStart"/>
      <w:r w:rsidRPr="00C36CCE">
        <w:rPr>
          <w:rFonts w:ascii="Arial" w:hAnsi="Arial" w:cs="Arial"/>
          <w:sz w:val="22"/>
          <w:szCs w:val="22"/>
          <w:shd w:val="clear" w:color="auto" w:fill="FFFFFF"/>
        </w:rPr>
        <w:t>Bishara</w:t>
      </w:r>
      <w:proofErr w:type="spellEnd"/>
      <w:r w:rsidRPr="00C36CCE">
        <w:rPr>
          <w:rFonts w:ascii="Arial" w:hAnsi="Arial" w:cs="Arial"/>
          <w:sz w:val="22"/>
          <w:szCs w:val="22"/>
          <w:shd w:val="clear" w:color="auto" w:fill="FFFFFF"/>
        </w:rPr>
        <w:t>, N.D. and Prado, A.M., 2015. Linking workplace practices to community engagement: The case for encouraging employee voice. </w:t>
      </w:r>
      <w:r w:rsidRPr="00C36CCE">
        <w:rPr>
          <w:rFonts w:ascii="Arial" w:hAnsi="Arial" w:cs="Arial"/>
          <w:i/>
          <w:iCs/>
          <w:sz w:val="22"/>
          <w:szCs w:val="22"/>
          <w:shd w:val="clear" w:color="auto" w:fill="FFFFFF"/>
        </w:rPr>
        <w:t>Academy of Management Perspectives</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29</w:t>
      </w:r>
      <w:r w:rsidRPr="00C36CCE">
        <w:rPr>
          <w:rFonts w:ascii="Arial" w:hAnsi="Arial" w:cs="Arial"/>
          <w:sz w:val="22"/>
          <w:szCs w:val="22"/>
          <w:shd w:val="clear" w:color="auto" w:fill="FFFFFF"/>
        </w:rPr>
        <w:t>(4), pp.405-421.</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Mohamed, R.K.M.H. and </w:t>
      </w:r>
      <w:proofErr w:type="gramStart"/>
      <w:r w:rsidRPr="00C36CCE">
        <w:rPr>
          <w:rFonts w:ascii="Arial" w:hAnsi="Arial" w:cs="Arial"/>
          <w:sz w:val="22"/>
          <w:szCs w:val="22"/>
          <w:shd w:val="clear" w:color="auto" w:fill="FFFFFF"/>
        </w:rPr>
        <w:t>Nor</w:t>
      </w:r>
      <w:proofErr w:type="gramEnd"/>
      <w:r w:rsidRPr="00C36CCE">
        <w:rPr>
          <w:rFonts w:ascii="Arial" w:hAnsi="Arial" w:cs="Arial"/>
          <w:sz w:val="22"/>
          <w:szCs w:val="22"/>
          <w:shd w:val="clear" w:color="auto" w:fill="FFFFFF"/>
        </w:rPr>
        <w:t>, C.S.M., 2013. The relationship between McGregor's XY theory management style and fulfillment of psychological contract: A literature review. </w:t>
      </w:r>
      <w:r w:rsidRPr="00C36CCE">
        <w:rPr>
          <w:rFonts w:ascii="Arial" w:hAnsi="Arial" w:cs="Arial"/>
          <w:i/>
          <w:iCs/>
          <w:sz w:val="22"/>
          <w:szCs w:val="22"/>
          <w:shd w:val="clear" w:color="auto" w:fill="FFFFFF"/>
        </w:rPr>
        <w:t>International Journal of Academic Research in Business and Social Sciences</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3</w:t>
      </w:r>
      <w:r w:rsidRPr="00C36CCE">
        <w:rPr>
          <w:rFonts w:ascii="Arial" w:hAnsi="Arial" w:cs="Arial"/>
          <w:sz w:val="22"/>
          <w:szCs w:val="22"/>
          <w:shd w:val="clear" w:color="auto" w:fill="FFFFFF"/>
        </w:rPr>
        <w:t>(5), p.715.</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Noe, R.A., Hollenbeck, J.R., Gerhart, B. and Wright, P.M., 2017. </w:t>
      </w:r>
      <w:r w:rsidRPr="00C36CCE">
        <w:rPr>
          <w:rFonts w:ascii="Arial" w:hAnsi="Arial" w:cs="Arial"/>
          <w:i/>
          <w:iCs/>
          <w:sz w:val="22"/>
          <w:szCs w:val="22"/>
          <w:shd w:val="clear" w:color="auto" w:fill="FFFFFF"/>
        </w:rPr>
        <w:t>Human resource management: Gaining a competitive advantage</w:t>
      </w:r>
      <w:r w:rsidRPr="00C36CCE">
        <w:rPr>
          <w:rFonts w:ascii="Arial" w:hAnsi="Arial" w:cs="Arial"/>
          <w:sz w:val="22"/>
          <w:szCs w:val="22"/>
          <w:shd w:val="clear" w:color="auto" w:fill="FFFFFF"/>
        </w:rPr>
        <w:t>. New York, NY: McGraw-Hill Education.</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Patrick, H.A. and Kumar, V.R., 2012. Managing workplace diversity: Issues and challenges. </w:t>
      </w:r>
      <w:r w:rsidRPr="00C36CCE">
        <w:rPr>
          <w:rFonts w:ascii="Arial" w:hAnsi="Arial" w:cs="Arial"/>
          <w:i/>
          <w:iCs/>
          <w:sz w:val="22"/>
          <w:szCs w:val="22"/>
          <w:shd w:val="clear" w:color="auto" w:fill="FFFFFF"/>
        </w:rPr>
        <w:t>Sage Open</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2</w:t>
      </w:r>
      <w:r w:rsidRPr="00C36CCE">
        <w:rPr>
          <w:rFonts w:ascii="Arial" w:hAnsi="Arial" w:cs="Arial"/>
          <w:sz w:val="22"/>
          <w:szCs w:val="22"/>
          <w:shd w:val="clear" w:color="auto" w:fill="FFFFFF"/>
        </w:rPr>
        <w:t>(2), p.2158244012444615.</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Russ, T.L., 2013. The relationship between Theory X/Y: assumptions and communication apprehension. </w:t>
      </w:r>
      <w:r w:rsidRPr="00C36CCE">
        <w:rPr>
          <w:rFonts w:ascii="Arial" w:hAnsi="Arial" w:cs="Arial"/>
          <w:i/>
          <w:iCs/>
          <w:sz w:val="22"/>
          <w:szCs w:val="22"/>
          <w:shd w:val="clear" w:color="auto" w:fill="FFFFFF"/>
        </w:rPr>
        <w:t>Leadership &amp; Organization Development Journal</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34</w:t>
      </w:r>
      <w:r w:rsidRPr="00C36CCE">
        <w:rPr>
          <w:rFonts w:ascii="Arial" w:hAnsi="Arial" w:cs="Arial"/>
          <w:sz w:val="22"/>
          <w:szCs w:val="22"/>
          <w:shd w:val="clear" w:color="auto" w:fill="FFFFFF"/>
        </w:rPr>
        <w:t>(3), pp.238-249.</w:t>
      </w:r>
    </w:p>
    <w:p w:rsidR="00373D43" w:rsidRPr="00C36CCE" w:rsidRDefault="00373D43" w:rsidP="00C36CCE">
      <w:pPr>
        <w:pStyle w:val="ListParagraph"/>
        <w:numPr>
          <w:ilvl w:val="0"/>
          <w:numId w:val="3"/>
        </w:numPr>
        <w:spacing w:line="360" w:lineRule="auto"/>
        <w:jc w:val="both"/>
        <w:rPr>
          <w:rFonts w:ascii="Arial" w:hAnsi="Arial" w:cs="Arial"/>
          <w:sz w:val="22"/>
          <w:szCs w:val="22"/>
        </w:rPr>
      </w:pPr>
      <w:proofErr w:type="spellStart"/>
      <w:r w:rsidRPr="00C36CCE">
        <w:rPr>
          <w:rFonts w:ascii="Arial" w:hAnsi="Arial" w:cs="Arial"/>
          <w:sz w:val="22"/>
          <w:szCs w:val="22"/>
          <w:shd w:val="clear" w:color="auto" w:fill="FFFFFF"/>
        </w:rPr>
        <w:lastRenderedPageBreak/>
        <w:t>Sabherwal</w:t>
      </w:r>
      <w:proofErr w:type="spellEnd"/>
      <w:r w:rsidRPr="00C36CCE">
        <w:rPr>
          <w:rFonts w:ascii="Arial" w:hAnsi="Arial" w:cs="Arial"/>
          <w:sz w:val="22"/>
          <w:szCs w:val="22"/>
          <w:shd w:val="clear" w:color="auto" w:fill="FFFFFF"/>
        </w:rPr>
        <w:t>, R. and Becerra-Fernandez, I., 2013. </w:t>
      </w:r>
      <w:r w:rsidRPr="00C36CCE">
        <w:rPr>
          <w:rFonts w:ascii="Arial" w:hAnsi="Arial" w:cs="Arial"/>
          <w:i/>
          <w:iCs/>
          <w:sz w:val="22"/>
          <w:szCs w:val="22"/>
          <w:shd w:val="clear" w:color="auto" w:fill="FFFFFF"/>
        </w:rPr>
        <w:t>Business intelligence: Practices, technologies, and management</w:t>
      </w:r>
      <w:r w:rsidRPr="00C36CCE">
        <w:rPr>
          <w:rFonts w:ascii="Arial" w:hAnsi="Arial" w:cs="Arial"/>
          <w:sz w:val="22"/>
          <w:szCs w:val="22"/>
          <w:shd w:val="clear" w:color="auto" w:fill="FFFFFF"/>
        </w:rPr>
        <w:t>. John Wiley &amp; Sons.</w:t>
      </w:r>
    </w:p>
    <w:p w:rsidR="00373D43" w:rsidRPr="00C36CCE" w:rsidRDefault="00373D43" w:rsidP="00C36CCE">
      <w:pPr>
        <w:pStyle w:val="ListParagraph"/>
        <w:numPr>
          <w:ilvl w:val="0"/>
          <w:numId w:val="3"/>
        </w:numPr>
        <w:spacing w:line="360" w:lineRule="auto"/>
        <w:jc w:val="both"/>
        <w:rPr>
          <w:rFonts w:ascii="Arial" w:hAnsi="Arial" w:cs="Arial"/>
          <w:sz w:val="22"/>
          <w:szCs w:val="22"/>
        </w:rPr>
      </w:pPr>
      <w:proofErr w:type="spellStart"/>
      <w:r w:rsidRPr="00C36CCE">
        <w:rPr>
          <w:rFonts w:ascii="Arial" w:hAnsi="Arial" w:cs="Arial"/>
          <w:sz w:val="22"/>
          <w:szCs w:val="22"/>
          <w:shd w:val="clear" w:color="auto" w:fill="FFFFFF"/>
        </w:rPr>
        <w:t>Samnani</w:t>
      </w:r>
      <w:proofErr w:type="spellEnd"/>
      <w:r w:rsidRPr="00C36CCE">
        <w:rPr>
          <w:rFonts w:ascii="Arial" w:hAnsi="Arial" w:cs="Arial"/>
          <w:sz w:val="22"/>
          <w:szCs w:val="22"/>
          <w:shd w:val="clear" w:color="auto" w:fill="FFFFFF"/>
        </w:rPr>
        <w:t>, A.K. and Singh, P., 2014. Performance-enhancing compensation practices and employee productivity: The role of workplace bullying. </w:t>
      </w:r>
      <w:r w:rsidRPr="00C36CCE">
        <w:rPr>
          <w:rFonts w:ascii="Arial" w:hAnsi="Arial" w:cs="Arial"/>
          <w:i/>
          <w:iCs/>
          <w:sz w:val="22"/>
          <w:szCs w:val="22"/>
          <w:shd w:val="clear" w:color="auto" w:fill="FFFFFF"/>
        </w:rPr>
        <w:t>Human Resource Management Review</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24</w:t>
      </w:r>
      <w:r w:rsidRPr="00C36CCE">
        <w:rPr>
          <w:rFonts w:ascii="Arial" w:hAnsi="Arial" w:cs="Arial"/>
          <w:sz w:val="22"/>
          <w:szCs w:val="22"/>
          <w:shd w:val="clear" w:color="auto" w:fill="FFFFFF"/>
        </w:rPr>
        <w:t>(1), pp.5-16.</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Shields, J., Brown, M., </w:t>
      </w:r>
      <w:proofErr w:type="spellStart"/>
      <w:r w:rsidRPr="00C36CCE">
        <w:rPr>
          <w:rFonts w:ascii="Arial" w:hAnsi="Arial" w:cs="Arial"/>
          <w:sz w:val="22"/>
          <w:szCs w:val="22"/>
          <w:shd w:val="clear" w:color="auto" w:fill="FFFFFF"/>
        </w:rPr>
        <w:t>Kaine</w:t>
      </w:r>
      <w:proofErr w:type="spellEnd"/>
      <w:r w:rsidRPr="00C36CCE">
        <w:rPr>
          <w:rFonts w:ascii="Arial" w:hAnsi="Arial" w:cs="Arial"/>
          <w:sz w:val="22"/>
          <w:szCs w:val="22"/>
          <w:shd w:val="clear" w:color="auto" w:fill="FFFFFF"/>
        </w:rPr>
        <w:t xml:space="preserve">, S., </w:t>
      </w:r>
      <w:proofErr w:type="spellStart"/>
      <w:r w:rsidRPr="00C36CCE">
        <w:rPr>
          <w:rFonts w:ascii="Arial" w:hAnsi="Arial" w:cs="Arial"/>
          <w:sz w:val="22"/>
          <w:szCs w:val="22"/>
          <w:shd w:val="clear" w:color="auto" w:fill="FFFFFF"/>
        </w:rPr>
        <w:t>Dolle</w:t>
      </w:r>
      <w:proofErr w:type="spellEnd"/>
      <w:r w:rsidRPr="00C36CCE">
        <w:rPr>
          <w:rFonts w:ascii="Arial" w:hAnsi="Arial" w:cs="Arial"/>
          <w:sz w:val="22"/>
          <w:szCs w:val="22"/>
          <w:shd w:val="clear" w:color="auto" w:fill="FFFFFF"/>
        </w:rPr>
        <w:t>-Samuel, C., North-</w:t>
      </w:r>
      <w:proofErr w:type="spellStart"/>
      <w:r w:rsidRPr="00C36CCE">
        <w:rPr>
          <w:rFonts w:ascii="Arial" w:hAnsi="Arial" w:cs="Arial"/>
          <w:sz w:val="22"/>
          <w:szCs w:val="22"/>
          <w:shd w:val="clear" w:color="auto" w:fill="FFFFFF"/>
        </w:rPr>
        <w:t>Samardzic</w:t>
      </w:r>
      <w:proofErr w:type="spellEnd"/>
      <w:r w:rsidRPr="00C36CCE">
        <w:rPr>
          <w:rFonts w:ascii="Arial" w:hAnsi="Arial" w:cs="Arial"/>
          <w:sz w:val="22"/>
          <w:szCs w:val="22"/>
          <w:shd w:val="clear" w:color="auto" w:fill="FFFFFF"/>
        </w:rPr>
        <w:t xml:space="preserve">, A., McLean, P., Johns, R., O'Leary, P., Robinson, J. and </w:t>
      </w:r>
      <w:proofErr w:type="spellStart"/>
      <w:r w:rsidRPr="00C36CCE">
        <w:rPr>
          <w:rFonts w:ascii="Arial" w:hAnsi="Arial" w:cs="Arial"/>
          <w:sz w:val="22"/>
          <w:szCs w:val="22"/>
          <w:shd w:val="clear" w:color="auto" w:fill="FFFFFF"/>
        </w:rPr>
        <w:t>Plimmer</w:t>
      </w:r>
      <w:proofErr w:type="spellEnd"/>
      <w:r w:rsidRPr="00C36CCE">
        <w:rPr>
          <w:rFonts w:ascii="Arial" w:hAnsi="Arial" w:cs="Arial"/>
          <w:sz w:val="22"/>
          <w:szCs w:val="22"/>
          <w:shd w:val="clear" w:color="auto" w:fill="FFFFFF"/>
        </w:rPr>
        <w:t>, G., 2015. </w:t>
      </w:r>
      <w:r w:rsidRPr="00C36CCE">
        <w:rPr>
          <w:rFonts w:ascii="Arial" w:hAnsi="Arial" w:cs="Arial"/>
          <w:i/>
          <w:iCs/>
          <w:sz w:val="22"/>
          <w:szCs w:val="22"/>
          <w:shd w:val="clear" w:color="auto" w:fill="FFFFFF"/>
        </w:rPr>
        <w:t>Managing employee performance &amp; reward: Concepts, practices, strategies</w:t>
      </w:r>
      <w:r w:rsidRPr="00C36CCE">
        <w:rPr>
          <w:rFonts w:ascii="Arial" w:hAnsi="Arial" w:cs="Arial"/>
          <w:sz w:val="22"/>
          <w:szCs w:val="22"/>
          <w:shd w:val="clear" w:color="auto" w:fill="FFFFFF"/>
        </w:rPr>
        <w:t>. Cambridge University Press.</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Sparks, L., 2014. 07 </w:t>
      </w:r>
      <w:proofErr w:type="spellStart"/>
      <w:r w:rsidRPr="00C36CCE">
        <w:rPr>
          <w:rFonts w:ascii="Arial" w:hAnsi="Arial" w:cs="Arial"/>
          <w:sz w:val="22"/>
          <w:szCs w:val="22"/>
          <w:shd w:val="clear" w:color="auto" w:fill="FFFFFF"/>
        </w:rPr>
        <w:t>tesco’s</w:t>
      </w:r>
      <w:proofErr w:type="spellEnd"/>
      <w:r w:rsidRPr="00C36CCE">
        <w:rPr>
          <w:rFonts w:ascii="Arial" w:hAnsi="Arial" w:cs="Arial"/>
          <w:sz w:val="22"/>
          <w:szCs w:val="22"/>
          <w:shd w:val="clear" w:color="auto" w:fill="FFFFFF"/>
        </w:rPr>
        <w:t xml:space="preserve"> supply chain management. </w:t>
      </w:r>
      <w:r w:rsidRPr="00C36CCE">
        <w:rPr>
          <w:rFonts w:ascii="Arial" w:hAnsi="Arial" w:cs="Arial"/>
          <w:i/>
          <w:iCs/>
          <w:sz w:val="22"/>
          <w:szCs w:val="22"/>
          <w:shd w:val="clear" w:color="auto" w:fill="FFFFFF"/>
        </w:rPr>
        <w:t>Logistics and retail management: Emerging issues and new challenges in the retail supply chain</w:t>
      </w:r>
      <w:r w:rsidRPr="00C36CCE">
        <w:rPr>
          <w:rFonts w:ascii="Arial" w:hAnsi="Arial" w:cs="Arial"/>
          <w:sz w:val="22"/>
          <w:szCs w:val="22"/>
          <w:shd w:val="clear" w:color="auto" w:fill="FFFFFF"/>
        </w:rPr>
        <w:t>, p.149.</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Wood, S., Coe, N.M. and Wrigley, N., 2016. Multi-scalar localization and capability transference: exploring embeddedness in the Asian retail expansion of Tesco. </w:t>
      </w:r>
      <w:r w:rsidRPr="00C36CCE">
        <w:rPr>
          <w:rFonts w:ascii="Arial" w:hAnsi="Arial" w:cs="Arial"/>
          <w:i/>
          <w:iCs/>
          <w:sz w:val="22"/>
          <w:szCs w:val="22"/>
          <w:shd w:val="clear" w:color="auto" w:fill="FFFFFF"/>
        </w:rPr>
        <w:t>Regional Studies</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50</w:t>
      </w:r>
      <w:r w:rsidRPr="00C36CCE">
        <w:rPr>
          <w:rFonts w:ascii="Arial" w:hAnsi="Arial" w:cs="Arial"/>
          <w:sz w:val="22"/>
          <w:szCs w:val="22"/>
          <w:shd w:val="clear" w:color="auto" w:fill="FFFFFF"/>
        </w:rPr>
        <w:t>(3), pp.475-495.</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Young, W., Davis, M., McNeill, I.M., Malhotra, B., Russell, S., </w:t>
      </w:r>
      <w:proofErr w:type="spellStart"/>
      <w:r w:rsidRPr="00C36CCE">
        <w:rPr>
          <w:rFonts w:ascii="Arial" w:hAnsi="Arial" w:cs="Arial"/>
          <w:sz w:val="22"/>
          <w:szCs w:val="22"/>
          <w:shd w:val="clear" w:color="auto" w:fill="FFFFFF"/>
        </w:rPr>
        <w:t>Unsworth</w:t>
      </w:r>
      <w:proofErr w:type="spellEnd"/>
      <w:r w:rsidRPr="00C36CCE">
        <w:rPr>
          <w:rFonts w:ascii="Arial" w:hAnsi="Arial" w:cs="Arial"/>
          <w:sz w:val="22"/>
          <w:szCs w:val="22"/>
          <w:shd w:val="clear" w:color="auto" w:fill="FFFFFF"/>
        </w:rPr>
        <w:t xml:space="preserve">, K. and Clegg, C.W., 2015. Changing </w:t>
      </w:r>
      <w:proofErr w:type="spellStart"/>
      <w:r w:rsidRPr="00C36CCE">
        <w:rPr>
          <w:rFonts w:ascii="Arial" w:hAnsi="Arial" w:cs="Arial"/>
          <w:sz w:val="22"/>
          <w:szCs w:val="22"/>
          <w:shd w:val="clear" w:color="auto" w:fill="FFFFFF"/>
        </w:rPr>
        <w:t>behaviour</w:t>
      </w:r>
      <w:proofErr w:type="spellEnd"/>
      <w:r w:rsidRPr="00C36CCE">
        <w:rPr>
          <w:rFonts w:ascii="Arial" w:hAnsi="Arial" w:cs="Arial"/>
          <w:sz w:val="22"/>
          <w:szCs w:val="22"/>
          <w:shd w:val="clear" w:color="auto" w:fill="FFFFFF"/>
        </w:rPr>
        <w:t xml:space="preserve">: successful environmental </w:t>
      </w:r>
      <w:proofErr w:type="spellStart"/>
      <w:r w:rsidRPr="00C36CCE">
        <w:rPr>
          <w:rFonts w:ascii="Arial" w:hAnsi="Arial" w:cs="Arial"/>
          <w:sz w:val="22"/>
          <w:szCs w:val="22"/>
          <w:shd w:val="clear" w:color="auto" w:fill="FFFFFF"/>
        </w:rPr>
        <w:t>programmes</w:t>
      </w:r>
      <w:proofErr w:type="spellEnd"/>
      <w:r w:rsidRPr="00C36CCE">
        <w:rPr>
          <w:rFonts w:ascii="Arial" w:hAnsi="Arial" w:cs="Arial"/>
          <w:sz w:val="22"/>
          <w:szCs w:val="22"/>
          <w:shd w:val="clear" w:color="auto" w:fill="FFFFFF"/>
        </w:rPr>
        <w:t xml:space="preserve"> in the workplace. </w:t>
      </w:r>
      <w:r w:rsidRPr="00C36CCE">
        <w:rPr>
          <w:rFonts w:ascii="Arial" w:hAnsi="Arial" w:cs="Arial"/>
          <w:i/>
          <w:iCs/>
          <w:sz w:val="22"/>
          <w:szCs w:val="22"/>
          <w:shd w:val="clear" w:color="auto" w:fill="FFFFFF"/>
        </w:rPr>
        <w:t>Business Strategy and the Environment</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24</w:t>
      </w:r>
      <w:r w:rsidRPr="00C36CCE">
        <w:rPr>
          <w:rFonts w:ascii="Arial" w:hAnsi="Arial" w:cs="Arial"/>
          <w:sz w:val="22"/>
          <w:szCs w:val="22"/>
          <w:shd w:val="clear" w:color="auto" w:fill="FFFFFF"/>
        </w:rPr>
        <w:t>(8), pp.689-703.</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 xml:space="preserve">Young, W., Davis, M., McNeill, I.M., Malhotra, B., Russell, S., </w:t>
      </w:r>
      <w:proofErr w:type="spellStart"/>
      <w:r w:rsidRPr="00C36CCE">
        <w:rPr>
          <w:rFonts w:ascii="Arial" w:hAnsi="Arial" w:cs="Arial"/>
          <w:sz w:val="22"/>
          <w:szCs w:val="22"/>
          <w:shd w:val="clear" w:color="auto" w:fill="FFFFFF"/>
        </w:rPr>
        <w:t>Unsworth</w:t>
      </w:r>
      <w:proofErr w:type="spellEnd"/>
      <w:r w:rsidRPr="00C36CCE">
        <w:rPr>
          <w:rFonts w:ascii="Arial" w:hAnsi="Arial" w:cs="Arial"/>
          <w:sz w:val="22"/>
          <w:szCs w:val="22"/>
          <w:shd w:val="clear" w:color="auto" w:fill="FFFFFF"/>
        </w:rPr>
        <w:t xml:space="preserve">, K. and Clegg, C.W., 2015. Changing </w:t>
      </w:r>
      <w:proofErr w:type="spellStart"/>
      <w:r w:rsidRPr="00C36CCE">
        <w:rPr>
          <w:rFonts w:ascii="Arial" w:hAnsi="Arial" w:cs="Arial"/>
          <w:sz w:val="22"/>
          <w:szCs w:val="22"/>
          <w:shd w:val="clear" w:color="auto" w:fill="FFFFFF"/>
        </w:rPr>
        <w:t>behaviour</w:t>
      </w:r>
      <w:proofErr w:type="spellEnd"/>
      <w:r w:rsidRPr="00C36CCE">
        <w:rPr>
          <w:rFonts w:ascii="Arial" w:hAnsi="Arial" w:cs="Arial"/>
          <w:sz w:val="22"/>
          <w:szCs w:val="22"/>
          <w:shd w:val="clear" w:color="auto" w:fill="FFFFFF"/>
        </w:rPr>
        <w:t xml:space="preserve">: successful environmental </w:t>
      </w:r>
      <w:proofErr w:type="spellStart"/>
      <w:r w:rsidRPr="00C36CCE">
        <w:rPr>
          <w:rFonts w:ascii="Arial" w:hAnsi="Arial" w:cs="Arial"/>
          <w:sz w:val="22"/>
          <w:szCs w:val="22"/>
          <w:shd w:val="clear" w:color="auto" w:fill="FFFFFF"/>
        </w:rPr>
        <w:t>programmes</w:t>
      </w:r>
      <w:proofErr w:type="spellEnd"/>
      <w:r w:rsidRPr="00C36CCE">
        <w:rPr>
          <w:rFonts w:ascii="Arial" w:hAnsi="Arial" w:cs="Arial"/>
          <w:sz w:val="22"/>
          <w:szCs w:val="22"/>
          <w:shd w:val="clear" w:color="auto" w:fill="FFFFFF"/>
        </w:rPr>
        <w:t xml:space="preserve"> in the workplace. </w:t>
      </w:r>
      <w:r w:rsidRPr="00C36CCE">
        <w:rPr>
          <w:rFonts w:ascii="Arial" w:hAnsi="Arial" w:cs="Arial"/>
          <w:i/>
          <w:iCs/>
          <w:sz w:val="22"/>
          <w:szCs w:val="22"/>
          <w:shd w:val="clear" w:color="auto" w:fill="FFFFFF"/>
        </w:rPr>
        <w:t>Business Strategy and the Environment</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24</w:t>
      </w:r>
      <w:r w:rsidRPr="00C36CCE">
        <w:rPr>
          <w:rFonts w:ascii="Arial" w:hAnsi="Arial" w:cs="Arial"/>
          <w:sz w:val="22"/>
          <w:szCs w:val="22"/>
          <w:shd w:val="clear" w:color="auto" w:fill="FFFFFF"/>
        </w:rPr>
        <w:t>(8), pp.689-703.</w:t>
      </w:r>
    </w:p>
    <w:p w:rsidR="00373D43" w:rsidRPr="00C36CCE" w:rsidRDefault="00373D43" w:rsidP="00C36CCE">
      <w:pPr>
        <w:pStyle w:val="ListParagraph"/>
        <w:numPr>
          <w:ilvl w:val="0"/>
          <w:numId w:val="3"/>
        </w:numPr>
        <w:spacing w:line="360" w:lineRule="auto"/>
        <w:jc w:val="both"/>
        <w:rPr>
          <w:rFonts w:ascii="Arial" w:hAnsi="Arial" w:cs="Arial"/>
          <w:sz w:val="22"/>
          <w:szCs w:val="22"/>
        </w:rPr>
      </w:pPr>
      <w:r w:rsidRPr="00C36CCE">
        <w:rPr>
          <w:rFonts w:ascii="Arial" w:hAnsi="Arial" w:cs="Arial"/>
          <w:sz w:val="22"/>
          <w:szCs w:val="22"/>
          <w:shd w:val="clear" w:color="auto" w:fill="FFFFFF"/>
        </w:rPr>
        <w:t>Zhao, S., 2014. Analyzing and Evaluating Critically Tesco's Current Operations Management. </w:t>
      </w:r>
      <w:r w:rsidRPr="00C36CCE">
        <w:rPr>
          <w:rFonts w:ascii="Arial" w:hAnsi="Arial" w:cs="Arial"/>
          <w:i/>
          <w:iCs/>
          <w:sz w:val="22"/>
          <w:szCs w:val="22"/>
          <w:shd w:val="clear" w:color="auto" w:fill="FFFFFF"/>
        </w:rPr>
        <w:t>J. Mgmt. &amp; Sustainability</w:t>
      </w:r>
      <w:r w:rsidRPr="00C36CCE">
        <w:rPr>
          <w:rFonts w:ascii="Arial" w:hAnsi="Arial" w:cs="Arial"/>
          <w:sz w:val="22"/>
          <w:szCs w:val="22"/>
          <w:shd w:val="clear" w:color="auto" w:fill="FFFFFF"/>
        </w:rPr>
        <w:t>, </w:t>
      </w:r>
      <w:r w:rsidRPr="00C36CCE">
        <w:rPr>
          <w:rFonts w:ascii="Arial" w:hAnsi="Arial" w:cs="Arial"/>
          <w:i/>
          <w:iCs/>
          <w:sz w:val="22"/>
          <w:szCs w:val="22"/>
          <w:shd w:val="clear" w:color="auto" w:fill="FFFFFF"/>
        </w:rPr>
        <w:t>4</w:t>
      </w:r>
      <w:r w:rsidRPr="00C36CCE">
        <w:rPr>
          <w:rFonts w:ascii="Arial" w:hAnsi="Arial" w:cs="Arial"/>
          <w:sz w:val="22"/>
          <w:szCs w:val="22"/>
          <w:shd w:val="clear" w:color="auto" w:fill="FFFFFF"/>
        </w:rPr>
        <w:t>, p.184.</w:t>
      </w:r>
    </w:p>
    <w:p w:rsidR="00C06DE3" w:rsidRDefault="00C06DE3" w:rsidP="009C3056">
      <w:pPr>
        <w:spacing w:line="360" w:lineRule="auto"/>
        <w:jc w:val="both"/>
        <w:rPr>
          <w:rFonts w:ascii="Arial" w:hAnsi="Arial" w:cs="Arial"/>
        </w:rPr>
      </w:pPr>
    </w:p>
    <w:p w:rsidR="0030266E" w:rsidRDefault="0030266E" w:rsidP="009C3056">
      <w:pPr>
        <w:spacing w:line="360" w:lineRule="auto"/>
        <w:jc w:val="both"/>
        <w:rPr>
          <w:rFonts w:ascii="Arial" w:hAnsi="Arial" w:cs="Arial"/>
        </w:rPr>
      </w:pPr>
    </w:p>
    <w:p w:rsidR="001D30FC" w:rsidRPr="00130CD9" w:rsidRDefault="001D30FC" w:rsidP="00130CD9">
      <w:pPr>
        <w:jc w:val="both"/>
        <w:rPr>
          <w:rFonts w:ascii="Arial" w:hAnsi="Arial" w:cs="Arial"/>
        </w:rPr>
      </w:pPr>
    </w:p>
    <w:p w:rsidR="00C11B0F" w:rsidRPr="00A51526" w:rsidRDefault="00C11B0F" w:rsidP="00A51526">
      <w:pPr>
        <w:spacing w:before="240" w:line="360" w:lineRule="auto"/>
        <w:jc w:val="both"/>
        <w:rPr>
          <w:rFonts w:ascii="Arial" w:hAnsi="Arial" w:cs="Arial"/>
        </w:rPr>
      </w:pPr>
    </w:p>
    <w:p w:rsidR="00152CE6" w:rsidRPr="005A3D4A" w:rsidRDefault="00152CE6" w:rsidP="00A51526">
      <w:pPr>
        <w:spacing w:before="240" w:line="360" w:lineRule="auto"/>
        <w:jc w:val="both"/>
        <w:rPr>
          <w:rFonts w:ascii="Arial" w:hAnsi="Arial" w:cs="Arial"/>
        </w:rPr>
      </w:pPr>
    </w:p>
    <w:sectPr w:rsidR="00152CE6" w:rsidRPr="005A3D4A" w:rsidSect="00270B24">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3FE" w:rsidRDefault="00EF03FE" w:rsidP="00AB5B12">
      <w:pPr>
        <w:spacing w:after="0" w:line="240" w:lineRule="auto"/>
      </w:pPr>
      <w:r>
        <w:separator/>
      </w:r>
    </w:p>
  </w:endnote>
  <w:endnote w:type="continuationSeparator" w:id="0">
    <w:p w:rsidR="00EF03FE" w:rsidRDefault="00EF03FE" w:rsidP="00AB5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8E8" w:rsidRDefault="00390B7D">
    <w:pPr>
      <w:pStyle w:val="Footer"/>
    </w:pPr>
    <w:r>
      <w:rPr>
        <w:noProof/>
        <w:color w:val="4F81BD" w:themeColor="accent1"/>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47585" cy="9521190"/>
              <wp:effectExtent l="0" t="0" r="26670" b="2667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7585" cy="952119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0" o:spid="_x0000_s1026" style="position:absolute;margin-left:0;margin-top:0;width:578.55pt;height:749.7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" filled="f" strokecolor="#938953 [1614]" strokeweight="2pt">
              <v:path arrowok="t"/>
              <w10:wrap anchorx="page" anchory="page"/>
            </v:rect>
          </w:pict>
        </mc:Fallback>
      </mc:AlternateContent>
    </w:r>
    <w:r w:rsidR="00BF18E8">
      <w:rPr>
        <w:color w:val="4F81BD" w:themeColor="accent1"/>
      </w:rPr>
      <w:t xml:space="preserve"> </w:t>
    </w:r>
    <w:r w:rsidR="00BF18E8">
      <w:rPr>
        <w:rFonts w:asciiTheme="majorHAnsi" w:eastAsiaTheme="majorEastAsia" w:hAnsiTheme="majorHAnsi" w:cstheme="majorBidi"/>
        <w:color w:val="4F81BD" w:themeColor="accent1"/>
        <w:sz w:val="20"/>
        <w:szCs w:val="20"/>
      </w:rPr>
      <w:t xml:space="preserve">pg. </w:t>
    </w:r>
    <w:r w:rsidR="0019085A">
      <w:rPr>
        <w:rFonts w:eastAsiaTheme="minorEastAsia"/>
        <w:color w:val="4F81BD" w:themeColor="accent1"/>
        <w:sz w:val="20"/>
        <w:szCs w:val="20"/>
      </w:rPr>
      <w:fldChar w:fldCharType="begin"/>
    </w:r>
    <w:r w:rsidR="00BF18E8">
      <w:rPr>
        <w:color w:val="4F81BD" w:themeColor="accent1"/>
        <w:sz w:val="20"/>
        <w:szCs w:val="20"/>
      </w:rPr>
      <w:instrText xml:space="preserve"> PAGE    \* MERGEFORMAT </w:instrText>
    </w:r>
    <w:r w:rsidR="0019085A">
      <w:rPr>
        <w:rFonts w:eastAsiaTheme="minorEastAsia"/>
        <w:color w:val="4F81BD" w:themeColor="accent1"/>
        <w:sz w:val="20"/>
        <w:szCs w:val="20"/>
      </w:rPr>
      <w:fldChar w:fldCharType="separate"/>
    </w:r>
    <w:r w:rsidR="009024E3" w:rsidRPr="009024E3">
      <w:rPr>
        <w:rFonts w:asciiTheme="majorHAnsi" w:eastAsiaTheme="majorEastAsia" w:hAnsiTheme="majorHAnsi" w:cstheme="majorBidi"/>
        <w:noProof/>
        <w:color w:val="4F81BD" w:themeColor="accent1"/>
        <w:sz w:val="20"/>
        <w:szCs w:val="20"/>
      </w:rPr>
      <w:t>10</w:t>
    </w:r>
    <w:r w:rsidR="0019085A">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3FE" w:rsidRDefault="00EF03FE" w:rsidP="00AB5B12">
      <w:pPr>
        <w:spacing w:after="0" w:line="240" w:lineRule="auto"/>
      </w:pPr>
      <w:r>
        <w:separator/>
      </w:r>
    </w:p>
  </w:footnote>
  <w:footnote w:type="continuationSeparator" w:id="0">
    <w:p w:rsidR="00EF03FE" w:rsidRDefault="00EF03FE" w:rsidP="00AB5B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1477"/>
    <w:multiLevelType w:val="hybridMultilevel"/>
    <w:tmpl w:val="D36A2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7A603A"/>
    <w:multiLevelType w:val="hybridMultilevel"/>
    <w:tmpl w:val="9DF0A914"/>
    <w:lvl w:ilvl="0" w:tplc="FE325F5E">
      <w:start w:val="1"/>
      <w:numFmt w:val="bullet"/>
      <w:lvlText w:val="•"/>
      <w:lvlJc w:val="left"/>
      <w:pPr>
        <w:tabs>
          <w:tab w:val="num" w:pos="720"/>
        </w:tabs>
        <w:ind w:left="720" w:hanging="360"/>
      </w:pPr>
      <w:rPr>
        <w:rFonts w:ascii="Arial" w:hAnsi="Arial" w:hint="default"/>
      </w:rPr>
    </w:lvl>
    <w:lvl w:ilvl="1" w:tplc="2AF417B0" w:tentative="1">
      <w:start w:val="1"/>
      <w:numFmt w:val="bullet"/>
      <w:lvlText w:val="•"/>
      <w:lvlJc w:val="left"/>
      <w:pPr>
        <w:tabs>
          <w:tab w:val="num" w:pos="1440"/>
        </w:tabs>
        <w:ind w:left="1440" w:hanging="360"/>
      </w:pPr>
      <w:rPr>
        <w:rFonts w:ascii="Arial" w:hAnsi="Arial" w:hint="default"/>
      </w:rPr>
    </w:lvl>
    <w:lvl w:ilvl="2" w:tplc="2DEC0306" w:tentative="1">
      <w:start w:val="1"/>
      <w:numFmt w:val="bullet"/>
      <w:lvlText w:val="•"/>
      <w:lvlJc w:val="left"/>
      <w:pPr>
        <w:tabs>
          <w:tab w:val="num" w:pos="2160"/>
        </w:tabs>
        <w:ind w:left="2160" w:hanging="360"/>
      </w:pPr>
      <w:rPr>
        <w:rFonts w:ascii="Arial" w:hAnsi="Arial" w:hint="default"/>
      </w:rPr>
    </w:lvl>
    <w:lvl w:ilvl="3" w:tplc="5470B5D2" w:tentative="1">
      <w:start w:val="1"/>
      <w:numFmt w:val="bullet"/>
      <w:lvlText w:val="•"/>
      <w:lvlJc w:val="left"/>
      <w:pPr>
        <w:tabs>
          <w:tab w:val="num" w:pos="2880"/>
        </w:tabs>
        <w:ind w:left="2880" w:hanging="360"/>
      </w:pPr>
      <w:rPr>
        <w:rFonts w:ascii="Arial" w:hAnsi="Arial" w:hint="default"/>
      </w:rPr>
    </w:lvl>
    <w:lvl w:ilvl="4" w:tplc="C310BBB8" w:tentative="1">
      <w:start w:val="1"/>
      <w:numFmt w:val="bullet"/>
      <w:lvlText w:val="•"/>
      <w:lvlJc w:val="left"/>
      <w:pPr>
        <w:tabs>
          <w:tab w:val="num" w:pos="3600"/>
        </w:tabs>
        <w:ind w:left="3600" w:hanging="360"/>
      </w:pPr>
      <w:rPr>
        <w:rFonts w:ascii="Arial" w:hAnsi="Arial" w:hint="default"/>
      </w:rPr>
    </w:lvl>
    <w:lvl w:ilvl="5" w:tplc="21A62B28" w:tentative="1">
      <w:start w:val="1"/>
      <w:numFmt w:val="bullet"/>
      <w:lvlText w:val="•"/>
      <w:lvlJc w:val="left"/>
      <w:pPr>
        <w:tabs>
          <w:tab w:val="num" w:pos="4320"/>
        </w:tabs>
        <w:ind w:left="4320" w:hanging="360"/>
      </w:pPr>
      <w:rPr>
        <w:rFonts w:ascii="Arial" w:hAnsi="Arial" w:hint="default"/>
      </w:rPr>
    </w:lvl>
    <w:lvl w:ilvl="6" w:tplc="28EEB898" w:tentative="1">
      <w:start w:val="1"/>
      <w:numFmt w:val="bullet"/>
      <w:lvlText w:val="•"/>
      <w:lvlJc w:val="left"/>
      <w:pPr>
        <w:tabs>
          <w:tab w:val="num" w:pos="5040"/>
        </w:tabs>
        <w:ind w:left="5040" w:hanging="360"/>
      </w:pPr>
      <w:rPr>
        <w:rFonts w:ascii="Arial" w:hAnsi="Arial" w:hint="default"/>
      </w:rPr>
    </w:lvl>
    <w:lvl w:ilvl="7" w:tplc="1A06E260" w:tentative="1">
      <w:start w:val="1"/>
      <w:numFmt w:val="bullet"/>
      <w:lvlText w:val="•"/>
      <w:lvlJc w:val="left"/>
      <w:pPr>
        <w:tabs>
          <w:tab w:val="num" w:pos="5760"/>
        </w:tabs>
        <w:ind w:left="5760" w:hanging="360"/>
      </w:pPr>
      <w:rPr>
        <w:rFonts w:ascii="Arial" w:hAnsi="Arial" w:hint="default"/>
      </w:rPr>
    </w:lvl>
    <w:lvl w:ilvl="8" w:tplc="2B48F8DA" w:tentative="1">
      <w:start w:val="1"/>
      <w:numFmt w:val="bullet"/>
      <w:lvlText w:val="•"/>
      <w:lvlJc w:val="left"/>
      <w:pPr>
        <w:tabs>
          <w:tab w:val="num" w:pos="6480"/>
        </w:tabs>
        <w:ind w:left="6480" w:hanging="360"/>
      </w:pPr>
      <w:rPr>
        <w:rFonts w:ascii="Arial" w:hAnsi="Arial" w:hint="default"/>
      </w:rPr>
    </w:lvl>
  </w:abstractNum>
  <w:abstractNum w:abstractNumId="2">
    <w:nsid w:val="7D9F12E0"/>
    <w:multiLevelType w:val="multilevel"/>
    <w:tmpl w:val="98768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DQ0s7QwNzI3Njc2NLZU0lEKTi0uzszPAykwqgUAlbfSuSwAAAA="/>
  </w:docVars>
  <w:rsids>
    <w:rsidRoot w:val="00EA7AE1"/>
    <w:rsid w:val="00003B82"/>
    <w:rsid w:val="00011821"/>
    <w:rsid w:val="00012311"/>
    <w:rsid w:val="00017B33"/>
    <w:rsid w:val="00026973"/>
    <w:rsid w:val="00026FAA"/>
    <w:rsid w:val="00034B7D"/>
    <w:rsid w:val="00056C99"/>
    <w:rsid w:val="0008660A"/>
    <w:rsid w:val="00097FB9"/>
    <w:rsid w:val="000B7F58"/>
    <w:rsid w:val="000D3191"/>
    <w:rsid w:val="000D5117"/>
    <w:rsid w:val="000D661B"/>
    <w:rsid w:val="000E1492"/>
    <w:rsid w:val="000E44CB"/>
    <w:rsid w:val="000E5CDA"/>
    <w:rsid w:val="000F7F95"/>
    <w:rsid w:val="00103169"/>
    <w:rsid w:val="0012113D"/>
    <w:rsid w:val="00130CD9"/>
    <w:rsid w:val="00140217"/>
    <w:rsid w:val="00147FAF"/>
    <w:rsid w:val="00152CE6"/>
    <w:rsid w:val="001762E1"/>
    <w:rsid w:val="00177A28"/>
    <w:rsid w:val="00177F61"/>
    <w:rsid w:val="00182ECA"/>
    <w:rsid w:val="00187377"/>
    <w:rsid w:val="0019085A"/>
    <w:rsid w:val="001A015C"/>
    <w:rsid w:val="001A175E"/>
    <w:rsid w:val="001B1548"/>
    <w:rsid w:val="001B2E45"/>
    <w:rsid w:val="001B786E"/>
    <w:rsid w:val="001C0CE3"/>
    <w:rsid w:val="001D30FC"/>
    <w:rsid w:val="001F2CCB"/>
    <w:rsid w:val="001F63FC"/>
    <w:rsid w:val="002009AC"/>
    <w:rsid w:val="00203240"/>
    <w:rsid w:val="002206B0"/>
    <w:rsid w:val="002303B9"/>
    <w:rsid w:val="00261149"/>
    <w:rsid w:val="0027032F"/>
    <w:rsid w:val="00270AC4"/>
    <w:rsid w:val="00270B24"/>
    <w:rsid w:val="00273CB9"/>
    <w:rsid w:val="002758AD"/>
    <w:rsid w:val="00276AEE"/>
    <w:rsid w:val="00294974"/>
    <w:rsid w:val="002B1774"/>
    <w:rsid w:val="002B6A25"/>
    <w:rsid w:val="002B75DE"/>
    <w:rsid w:val="002D0343"/>
    <w:rsid w:val="002D19EF"/>
    <w:rsid w:val="002D2934"/>
    <w:rsid w:val="002E1913"/>
    <w:rsid w:val="002F47D3"/>
    <w:rsid w:val="0030266E"/>
    <w:rsid w:val="00312E5B"/>
    <w:rsid w:val="00322B9D"/>
    <w:rsid w:val="00342412"/>
    <w:rsid w:val="00347E76"/>
    <w:rsid w:val="00353004"/>
    <w:rsid w:val="00353823"/>
    <w:rsid w:val="00355173"/>
    <w:rsid w:val="00356D54"/>
    <w:rsid w:val="00363EE6"/>
    <w:rsid w:val="0036585A"/>
    <w:rsid w:val="0037125E"/>
    <w:rsid w:val="00373D43"/>
    <w:rsid w:val="0038535F"/>
    <w:rsid w:val="00390B7D"/>
    <w:rsid w:val="00396365"/>
    <w:rsid w:val="003A40B7"/>
    <w:rsid w:val="003B6250"/>
    <w:rsid w:val="003B6391"/>
    <w:rsid w:val="003B69AF"/>
    <w:rsid w:val="003B7AC2"/>
    <w:rsid w:val="003C4ECF"/>
    <w:rsid w:val="003D2A5B"/>
    <w:rsid w:val="003D5152"/>
    <w:rsid w:val="0042665F"/>
    <w:rsid w:val="00427D92"/>
    <w:rsid w:val="00435D54"/>
    <w:rsid w:val="00437824"/>
    <w:rsid w:val="00447B23"/>
    <w:rsid w:val="00452F4F"/>
    <w:rsid w:val="00455D11"/>
    <w:rsid w:val="004613FB"/>
    <w:rsid w:val="00480DCD"/>
    <w:rsid w:val="00487872"/>
    <w:rsid w:val="00490695"/>
    <w:rsid w:val="004A0621"/>
    <w:rsid w:val="004A08BF"/>
    <w:rsid w:val="004C121C"/>
    <w:rsid w:val="004D45B6"/>
    <w:rsid w:val="004D5BE7"/>
    <w:rsid w:val="004E2EF7"/>
    <w:rsid w:val="004E710E"/>
    <w:rsid w:val="00501A84"/>
    <w:rsid w:val="00504741"/>
    <w:rsid w:val="00513AE4"/>
    <w:rsid w:val="00516AE1"/>
    <w:rsid w:val="0051740D"/>
    <w:rsid w:val="0052593D"/>
    <w:rsid w:val="005379BB"/>
    <w:rsid w:val="00544BF0"/>
    <w:rsid w:val="005604FD"/>
    <w:rsid w:val="00567CBE"/>
    <w:rsid w:val="00570F5D"/>
    <w:rsid w:val="005730E2"/>
    <w:rsid w:val="00577166"/>
    <w:rsid w:val="00586530"/>
    <w:rsid w:val="00587BE8"/>
    <w:rsid w:val="005971DC"/>
    <w:rsid w:val="005A3D4A"/>
    <w:rsid w:val="005B7336"/>
    <w:rsid w:val="005C19A3"/>
    <w:rsid w:val="005C75B3"/>
    <w:rsid w:val="005C77E2"/>
    <w:rsid w:val="005D089D"/>
    <w:rsid w:val="005E4122"/>
    <w:rsid w:val="005F0685"/>
    <w:rsid w:val="00607EC9"/>
    <w:rsid w:val="00625CA6"/>
    <w:rsid w:val="00630CC3"/>
    <w:rsid w:val="00631625"/>
    <w:rsid w:val="00661D32"/>
    <w:rsid w:val="00671164"/>
    <w:rsid w:val="00690FE8"/>
    <w:rsid w:val="00692BA1"/>
    <w:rsid w:val="006C4C3E"/>
    <w:rsid w:val="006C7EDA"/>
    <w:rsid w:val="006F63E1"/>
    <w:rsid w:val="007051C1"/>
    <w:rsid w:val="007059DF"/>
    <w:rsid w:val="00721781"/>
    <w:rsid w:val="00724E6C"/>
    <w:rsid w:val="00731D56"/>
    <w:rsid w:val="00743DA5"/>
    <w:rsid w:val="00771880"/>
    <w:rsid w:val="0077540E"/>
    <w:rsid w:val="00776BE5"/>
    <w:rsid w:val="00787ECE"/>
    <w:rsid w:val="007900B6"/>
    <w:rsid w:val="007C141C"/>
    <w:rsid w:val="007C4A0C"/>
    <w:rsid w:val="007C6FD5"/>
    <w:rsid w:val="007D4553"/>
    <w:rsid w:val="00822DCD"/>
    <w:rsid w:val="00830F95"/>
    <w:rsid w:val="00830FA4"/>
    <w:rsid w:val="0083158A"/>
    <w:rsid w:val="00834624"/>
    <w:rsid w:val="00834B59"/>
    <w:rsid w:val="00842C30"/>
    <w:rsid w:val="00844AF0"/>
    <w:rsid w:val="008616E5"/>
    <w:rsid w:val="00861A75"/>
    <w:rsid w:val="00874675"/>
    <w:rsid w:val="008851AB"/>
    <w:rsid w:val="00895B74"/>
    <w:rsid w:val="008A7554"/>
    <w:rsid w:val="008B2BC4"/>
    <w:rsid w:val="008B46FD"/>
    <w:rsid w:val="008C4268"/>
    <w:rsid w:val="008F07AD"/>
    <w:rsid w:val="008F3636"/>
    <w:rsid w:val="0090057C"/>
    <w:rsid w:val="009024E3"/>
    <w:rsid w:val="009115E3"/>
    <w:rsid w:val="009151B8"/>
    <w:rsid w:val="00966B94"/>
    <w:rsid w:val="0097577F"/>
    <w:rsid w:val="00976F81"/>
    <w:rsid w:val="009866F2"/>
    <w:rsid w:val="009A3EAB"/>
    <w:rsid w:val="009C21BB"/>
    <w:rsid w:val="009C29A8"/>
    <w:rsid w:val="009C3056"/>
    <w:rsid w:val="009C39D7"/>
    <w:rsid w:val="009D022F"/>
    <w:rsid w:val="009D2B98"/>
    <w:rsid w:val="009D3226"/>
    <w:rsid w:val="00A12CC0"/>
    <w:rsid w:val="00A1623A"/>
    <w:rsid w:val="00A27D3C"/>
    <w:rsid w:val="00A31842"/>
    <w:rsid w:val="00A35B6D"/>
    <w:rsid w:val="00A431ED"/>
    <w:rsid w:val="00A51526"/>
    <w:rsid w:val="00A60058"/>
    <w:rsid w:val="00A61D04"/>
    <w:rsid w:val="00A6594D"/>
    <w:rsid w:val="00A67C35"/>
    <w:rsid w:val="00A72C6C"/>
    <w:rsid w:val="00A80DF2"/>
    <w:rsid w:val="00A84786"/>
    <w:rsid w:val="00AA06E8"/>
    <w:rsid w:val="00AA242F"/>
    <w:rsid w:val="00AA706F"/>
    <w:rsid w:val="00AB11CB"/>
    <w:rsid w:val="00AB381C"/>
    <w:rsid w:val="00AB5B12"/>
    <w:rsid w:val="00AD1F64"/>
    <w:rsid w:val="00AF3386"/>
    <w:rsid w:val="00B01A03"/>
    <w:rsid w:val="00B03202"/>
    <w:rsid w:val="00B1082D"/>
    <w:rsid w:val="00B109C1"/>
    <w:rsid w:val="00B12DB2"/>
    <w:rsid w:val="00B31006"/>
    <w:rsid w:val="00B36AD6"/>
    <w:rsid w:val="00B45220"/>
    <w:rsid w:val="00B52BE2"/>
    <w:rsid w:val="00B57A45"/>
    <w:rsid w:val="00B63EE9"/>
    <w:rsid w:val="00B64EE8"/>
    <w:rsid w:val="00B7511E"/>
    <w:rsid w:val="00B94AE1"/>
    <w:rsid w:val="00BA6063"/>
    <w:rsid w:val="00BB3405"/>
    <w:rsid w:val="00BB4278"/>
    <w:rsid w:val="00BB6265"/>
    <w:rsid w:val="00BC0EEC"/>
    <w:rsid w:val="00BF18E8"/>
    <w:rsid w:val="00BF435A"/>
    <w:rsid w:val="00BF4983"/>
    <w:rsid w:val="00C00A47"/>
    <w:rsid w:val="00C04790"/>
    <w:rsid w:val="00C06DE3"/>
    <w:rsid w:val="00C10014"/>
    <w:rsid w:val="00C11B0F"/>
    <w:rsid w:val="00C16F01"/>
    <w:rsid w:val="00C23B79"/>
    <w:rsid w:val="00C25D65"/>
    <w:rsid w:val="00C30A4D"/>
    <w:rsid w:val="00C36CCE"/>
    <w:rsid w:val="00C41015"/>
    <w:rsid w:val="00C43EBB"/>
    <w:rsid w:val="00C47003"/>
    <w:rsid w:val="00C54E53"/>
    <w:rsid w:val="00C57C83"/>
    <w:rsid w:val="00C64459"/>
    <w:rsid w:val="00C674E1"/>
    <w:rsid w:val="00C70168"/>
    <w:rsid w:val="00C73186"/>
    <w:rsid w:val="00C83A4F"/>
    <w:rsid w:val="00C87E02"/>
    <w:rsid w:val="00CA30DA"/>
    <w:rsid w:val="00CA345B"/>
    <w:rsid w:val="00CB04A6"/>
    <w:rsid w:val="00CB1C30"/>
    <w:rsid w:val="00CC6C10"/>
    <w:rsid w:val="00CD784D"/>
    <w:rsid w:val="00CE2DC7"/>
    <w:rsid w:val="00CF3A57"/>
    <w:rsid w:val="00CF456A"/>
    <w:rsid w:val="00D03300"/>
    <w:rsid w:val="00D04AF1"/>
    <w:rsid w:val="00D079BE"/>
    <w:rsid w:val="00D13BF1"/>
    <w:rsid w:val="00D25715"/>
    <w:rsid w:val="00D31EA4"/>
    <w:rsid w:val="00D33414"/>
    <w:rsid w:val="00D40105"/>
    <w:rsid w:val="00D61C9B"/>
    <w:rsid w:val="00D631B7"/>
    <w:rsid w:val="00D67B8B"/>
    <w:rsid w:val="00D80809"/>
    <w:rsid w:val="00D87843"/>
    <w:rsid w:val="00D94B8F"/>
    <w:rsid w:val="00DA2674"/>
    <w:rsid w:val="00DC1F34"/>
    <w:rsid w:val="00DC2891"/>
    <w:rsid w:val="00DC48F0"/>
    <w:rsid w:val="00DE0B4D"/>
    <w:rsid w:val="00DE1716"/>
    <w:rsid w:val="00DF20A1"/>
    <w:rsid w:val="00DF4662"/>
    <w:rsid w:val="00DF7B09"/>
    <w:rsid w:val="00E03D85"/>
    <w:rsid w:val="00E260F8"/>
    <w:rsid w:val="00E360C6"/>
    <w:rsid w:val="00E3647E"/>
    <w:rsid w:val="00E436D5"/>
    <w:rsid w:val="00E55644"/>
    <w:rsid w:val="00E67986"/>
    <w:rsid w:val="00E93684"/>
    <w:rsid w:val="00E94954"/>
    <w:rsid w:val="00E9609C"/>
    <w:rsid w:val="00EA46C5"/>
    <w:rsid w:val="00EA7AE1"/>
    <w:rsid w:val="00EB23E0"/>
    <w:rsid w:val="00EC0CD9"/>
    <w:rsid w:val="00ED0CDA"/>
    <w:rsid w:val="00ED33C2"/>
    <w:rsid w:val="00ED4457"/>
    <w:rsid w:val="00ED5568"/>
    <w:rsid w:val="00EF03FE"/>
    <w:rsid w:val="00F132BE"/>
    <w:rsid w:val="00F1417B"/>
    <w:rsid w:val="00F15D26"/>
    <w:rsid w:val="00F1600E"/>
    <w:rsid w:val="00F23C46"/>
    <w:rsid w:val="00F3081E"/>
    <w:rsid w:val="00F3161B"/>
    <w:rsid w:val="00F319D0"/>
    <w:rsid w:val="00F371F6"/>
    <w:rsid w:val="00F41FCC"/>
    <w:rsid w:val="00F5444D"/>
    <w:rsid w:val="00F603A4"/>
    <w:rsid w:val="00F67858"/>
    <w:rsid w:val="00F71BED"/>
    <w:rsid w:val="00F869F9"/>
    <w:rsid w:val="00F9279E"/>
    <w:rsid w:val="00FA4867"/>
    <w:rsid w:val="00FA4A10"/>
    <w:rsid w:val="00FA6630"/>
    <w:rsid w:val="00FA70D8"/>
    <w:rsid w:val="00FB7202"/>
    <w:rsid w:val="00FC0A04"/>
    <w:rsid w:val="00FC21A5"/>
    <w:rsid w:val="00FD2E56"/>
    <w:rsid w:val="00FD6466"/>
    <w:rsid w:val="00FE455A"/>
    <w:rsid w:val="00FE68CC"/>
    <w:rsid w:val="00FF37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0A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0B2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70B24"/>
    <w:rPr>
      <w:rFonts w:eastAsiaTheme="minorEastAsia"/>
      <w:lang w:eastAsia="ja-JP"/>
    </w:rPr>
  </w:style>
  <w:style w:type="paragraph" w:styleId="BalloonText">
    <w:name w:val="Balloon Text"/>
    <w:basedOn w:val="Normal"/>
    <w:link w:val="BalloonTextChar"/>
    <w:uiPriority w:val="99"/>
    <w:semiHidden/>
    <w:unhideWhenUsed/>
    <w:rsid w:val="00270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B24"/>
    <w:rPr>
      <w:rFonts w:ascii="Tahoma" w:hAnsi="Tahoma" w:cs="Tahoma"/>
      <w:sz w:val="16"/>
      <w:szCs w:val="16"/>
    </w:rPr>
  </w:style>
  <w:style w:type="paragraph" w:styleId="Header">
    <w:name w:val="header"/>
    <w:basedOn w:val="Normal"/>
    <w:link w:val="HeaderChar"/>
    <w:uiPriority w:val="99"/>
    <w:unhideWhenUsed/>
    <w:rsid w:val="00AB5B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5B12"/>
  </w:style>
  <w:style w:type="paragraph" w:styleId="Footer">
    <w:name w:val="footer"/>
    <w:basedOn w:val="Normal"/>
    <w:link w:val="FooterChar"/>
    <w:uiPriority w:val="99"/>
    <w:unhideWhenUsed/>
    <w:rsid w:val="00AB5B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B12"/>
  </w:style>
  <w:style w:type="character" w:customStyle="1" w:styleId="Heading1Char">
    <w:name w:val="Heading 1 Char"/>
    <w:basedOn w:val="DefaultParagraphFont"/>
    <w:link w:val="Heading1"/>
    <w:uiPriority w:val="9"/>
    <w:rsid w:val="00270AC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51526"/>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4241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36CCE"/>
    <w:pPr>
      <w:outlineLvl w:val="9"/>
    </w:pPr>
  </w:style>
  <w:style w:type="paragraph" w:styleId="TOC1">
    <w:name w:val="toc 1"/>
    <w:basedOn w:val="Normal"/>
    <w:next w:val="Normal"/>
    <w:autoRedefine/>
    <w:uiPriority w:val="39"/>
    <w:unhideWhenUsed/>
    <w:rsid w:val="00C36CCE"/>
    <w:pPr>
      <w:spacing w:after="100"/>
    </w:pPr>
  </w:style>
  <w:style w:type="character" w:styleId="Hyperlink">
    <w:name w:val="Hyperlink"/>
    <w:basedOn w:val="DefaultParagraphFont"/>
    <w:uiPriority w:val="99"/>
    <w:unhideWhenUsed/>
    <w:rsid w:val="00C36C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0A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0B2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70B24"/>
    <w:rPr>
      <w:rFonts w:eastAsiaTheme="minorEastAsia"/>
      <w:lang w:eastAsia="ja-JP"/>
    </w:rPr>
  </w:style>
  <w:style w:type="paragraph" w:styleId="BalloonText">
    <w:name w:val="Balloon Text"/>
    <w:basedOn w:val="Normal"/>
    <w:link w:val="BalloonTextChar"/>
    <w:uiPriority w:val="99"/>
    <w:semiHidden/>
    <w:unhideWhenUsed/>
    <w:rsid w:val="00270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B24"/>
    <w:rPr>
      <w:rFonts w:ascii="Tahoma" w:hAnsi="Tahoma" w:cs="Tahoma"/>
      <w:sz w:val="16"/>
      <w:szCs w:val="16"/>
    </w:rPr>
  </w:style>
  <w:style w:type="paragraph" w:styleId="Header">
    <w:name w:val="header"/>
    <w:basedOn w:val="Normal"/>
    <w:link w:val="HeaderChar"/>
    <w:uiPriority w:val="99"/>
    <w:unhideWhenUsed/>
    <w:rsid w:val="00AB5B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5B12"/>
  </w:style>
  <w:style w:type="paragraph" w:styleId="Footer">
    <w:name w:val="footer"/>
    <w:basedOn w:val="Normal"/>
    <w:link w:val="FooterChar"/>
    <w:uiPriority w:val="99"/>
    <w:unhideWhenUsed/>
    <w:rsid w:val="00AB5B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B12"/>
  </w:style>
  <w:style w:type="character" w:customStyle="1" w:styleId="Heading1Char">
    <w:name w:val="Heading 1 Char"/>
    <w:basedOn w:val="DefaultParagraphFont"/>
    <w:link w:val="Heading1"/>
    <w:uiPriority w:val="9"/>
    <w:rsid w:val="00270AC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51526"/>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4241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36CCE"/>
    <w:pPr>
      <w:outlineLvl w:val="9"/>
    </w:pPr>
  </w:style>
  <w:style w:type="paragraph" w:styleId="TOC1">
    <w:name w:val="toc 1"/>
    <w:basedOn w:val="Normal"/>
    <w:next w:val="Normal"/>
    <w:autoRedefine/>
    <w:uiPriority w:val="39"/>
    <w:unhideWhenUsed/>
    <w:rsid w:val="00C36CCE"/>
    <w:pPr>
      <w:spacing w:after="100"/>
    </w:pPr>
  </w:style>
  <w:style w:type="character" w:styleId="Hyperlink">
    <w:name w:val="Hyperlink"/>
    <w:basedOn w:val="DefaultParagraphFont"/>
    <w:uiPriority w:val="99"/>
    <w:unhideWhenUsed/>
    <w:rsid w:val="00C36C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519844">
      <w:bodyDiv w:val="1"/>
      <w:marLeft w:val="0"/>
      <w:marRight w:val="0"/>
      <w:marTop w:val="0"/>
      <w:marBottom w:val="0"/>
      <w:divBdr>
        <w:top w:val="none" w:sz="0" w:space="0" w:color="auto"/>
        <w:left w:val="none" w:sz="0" w:space="0" w:color="auto"/>
        <w:bottom w:val="none" w:sz="0" w:space="0" w:color="auto"/>
        <w:right w:val="none" w:sz="0" w:space="0" w:color="auto"/>
      </w:divBdr>
    </w:div>
    <w:div w:id="1435203177">
      <w:bodyDiv w:val="1"/>
      <w:marLeft w:val="0"/>
      <w:marRight w:val="0"/>
      <w:marTop w:val="0"/>
      <w:marBottom w:val="0"/>
      <w:divBdr>
        <w:top w:val="none" w:sz="0" w:space="0" w:color="auto"/>
        <w:left w:val="none" w:sz="0" w:space="0" w:color="auto"/>
        <w:bottom w:val="none" w:sz="0" w:space="0" w:color="auto"/>
        <w:right w:val="none" w:sz="0" w:space="0" w:color="auto"/>
      </w:divBdr>
      <w:divsChild>
        <w:div w:id="47001135">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899402-36AB-40E0-B136-B7B6B980A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4213</Words>
  <Characters>24019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Module: Developing Workplace Critical Thinking</vt:lpstr>
    </vt:vector>
  </TitlesOfParts>
  <Company>Name of University</Company>
  <LinksUpToDate>false</LinksUpToDate>
  <CharactersWithSpaces>28176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Developing Workplace Critical Thinking</dc:title>
  <dc:subject>Workplace Development</dc:subject>
  <dc:creator>hp</dc:creator>
  <cp:lastModifiedBy>angura begum</cp:lastModifiedBy>
  <cp:revision>7</cp:revision>
  <dcterms:created xsi:type="dcterms:W3CDTF">2019-08-01T22:35:00Z</dcterms:created>
  <dcterms:modified xsi:type="dcterms:W3CDTF">2019-08-01T23:14:00Z</dcterms:modified>
</cp:coreProperties>
</file>