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31EBAC" w14:textId="6A7D91AD" w:rsidR="00EE6424" w:rsidRPr="001C713E" w:rsidRDefault="00EE6424" w:rsidP="00EE6424">
      <w:pPr>
        <w:spacing w:line="360" w:lineRule="auto"/>
        <w:jc w:val="center"/>
        <w:rPr>
          <w:rFonts w:ascii="Times New Roman" w:hAnsi="Times New Roman" w:cs="Times New Roman"/>
          <w:b/>
          <w:bCs/>
          <w:sz w:val="28"/>
          <w:szCs w:val="28"/>
          <w:u w:val="single"/>
        </w:rPr>
      </w:pPr>
      <w:bookmarkStart w:id="0" w:name="_GoBack"/>
      <w:bookmarkEnd w:id="0"/>
      <w:r w:rsidRPr="001C713E">
        <w:rPr>
          <w:rFonts w:ascii="Times New Roman" w:hAnsi="Times New Roman" w:cs="Times New Roman"/>
          <w:b/>
          <w:bCs/>
          <w:sz w:val="28"/>
          <w:szCs w:val="28"/>
          <w:u w:val="single"/>
        </w:rPr>
        <w:t>Community Profile</w:t>
      </w:r>
      <w:r w:rsidR="000B764A" w:rsidRPr="001C713E">
        <w:rPr>
          <w:rFonts w:ascii="Times New Roman" w:hAnsi="Times New Roman" w:cs="Times New Roman"/>
          <w:b/>
          <w:bCs/>
          <w:sz w:val="28"/>
          <w:szCs w:val="28"/>
          <w:u w:val="single"/>
        </w:rPr>
        <w:t xml:space="preserve"> </w:t>
      </w:r>
      <w:r w:rsidR="008C0C1E" w:rsidRPr="001C713E">
        <w:rPr>
          <w:rFonts w:ascii="Times New Roman" w:hAnsi="Times New Roman" w:cs="Times New Roman"/>
          <w:b/>
          <w:bCs/>
          <w:sz w:val="28"/>
          <w:szCs w:val="28"/>
          <w:u w:val="single"/>
        </w:rPr>
        <w:t>1,500</w:t>
      </w:r>
      <w:r w:rsidR="00754A4C" w:rsidRPr="001C713E">
        <w:rPr>
          <w:rFonts w:ascii="Times New Roman" w:hAnsi="Times New Roman" w:cs="Times New Roman"/>
          <w:b/>
          <w:bCs/>
          <w:sz w:val="28"/>
          <w:szCs w:val="28"/>
          <w:u w:val="single"/>
        </w:rPr>
        <w:t xml:space="preserve"> words</w:t>
      </w:r>
    </w:p>
    <w:p w14:paraId="54228DF9" w14:textId="17BE7E62" w:rsidR="008A756B" w:rsidRPr="008A756B" w:rsidRDefault="008A756B" w:rsidP="00EE6424">
      <w:pPr>
        <w:spacing w:line="360" w:lineRule="auto"/>
        <w:jc w:val="center"/>
        <w:rPr>
          <w:rFonts w:ascii="Times New Roman" w:hAnsi="Times New Roman" w:cs="Times New Roman"/>
          <w:sz w:val="24"/>
          <w:szCs w:val="24"/>
        </w:rPr>
      </w:pPr>
      <w:r>
        <w:rPr>
          <w:rFonts w:ascii="Arial" w:hAnsi="Arial" w:cs="Arial"/>
          <w:noProof/>
          <w:color w:val="2962FF"/>
          <w:sz w:val="20"/>
          <w:szCs w:val="20"/>
          <w:lang w:eastAsia="en-GB"/>
        </w:rPr>
        <w:drawing>
          <wp:inline distT="0" distB="0" distL="0" distR="0" wp14:anchorId="0203257C" wp14:editId="66F46FD7">
            <wp:extent cx="5759479" cy="4972050"/>
            <wp:effectExtent l="0" t="0" r="0" b="0"/>
            <wp:docPr id="4" name="Picture 4" descr="Image result for Haverfordwest map">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Haverfordwest map">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3837" cy="4975812"/>
                    </a:xfrm>
                    <a:prstGeom prst="rect">
                      <a:avLst/>
                    </a:prstGeom>
                    <a:noFill/>
                    <a:ln>
                      <a:noFill/>
                    </a:ln>
                  </pic:spPr>
                </pic:pic>
              </a:graphicData>
            </a:graphic>
          </wp:inline>
        </w:drawing>
      </w:r>
    </w:p>
    <w:p w14:paraId="38ABEEBD" w14:textId="4C5009BA" w:rsidR="00133A8D" w:rsidRPr="004154F3" w:rsidRDefault="00133A8D" w:rsidP="00EE6424">
      <w:pPr>
        <w:spacing w:line="360" w:lineRule="auto"/>
        <w:jc w:val="both"/>
        <w:rPr>
          <w:rFonts w:ascii="Times New Roman" w:hAnsi="Times New Roman" w:cs="Times New Roman"/>
          <w:sz w:val="24"/>
          <w:szCs w:val="24"/>
        </w:rPr>
      </w:pPr>
      <w:r w:rsidRPr="004154F3">
        <w:rPr>
          <w:rFonts w:ascii="Times New Roman" w:hAnsi="Times New Roman" w:cs="Times New Roman"/>
          <w:sz w:val="24"/>
          <w:szCs w:val="24"/>
        </w:rPr>
        <w:t xml:space="preserve">Haverfordwest </w:t>
      </w:r>
      <w:r w:rsidR="0080265C" w:rsidRPr="004154F3">
        <w:rPr>
          <w:rFonts w:ascii="Times New Roman" w:hAnsi="Times New Roman" w:cs="Times New Roman"/>
          <w:sz w:val="24"/>
          <w:szCs w:val="24"/>
        </w:rPr>
        <w:t xml:space="preserve">is a </w:t>
      </w:r>
      <w:r w:rsidR="007F664A" w:rsidRPr="004154F3">
        <w:rPr>
          <w:rFonts w:ascii="Times New Roman" w:hAnsi="Times New Roman" w:cs="Times New Roman"/>
          <w:sz w:val="24"/>
          <w:szCs w:val="24"/>
        </w:rPr>
        <w:t xml:space="preserve">town which </w:t>
      </w:r>
      <w:r w:rsidR="001A6E2C" w:rsidRPr="004154F3">
        <w:rPr>
          <w:rFonts w:ascii="Times New Roman" w:hAnsi="Times New Roman" w:cs="Times New Roman"/>
          <w:sz w:val="24"/>
          <w:szCs w:val="24"/>
        </w:rPr>
        <w:t xml:space="preserve">is based in Pembrokeshire </w:t>
      </w:r>
      <w:r w:rsidR="0048771D" w:rsidRPr="004154F3">
        <w:rPr>
          <w:rFonts w:ascii="Times New Roman" w:hAnsi="Times New Roman" w:cs="Times New Roman"/>
          <w:sz w:val="24"/>
          <w:szCs w:val="24"/>
        </w:rPr>
        <w:t xml:space="preserve">and is also known as the </w:t>
      </w:r>
      <w:r w:rsidR="00232ED5" w:rsidRPr="004154F3">
        <w:rPr>
          <w:rFonts w:ascii="Times New Roman" w:hAnsi="Times New Roman" w:cs="Times New Roman"/>
          <w:sz w:val="24"/>
          <w:szCs w:val="24"/>
        </w:rPr>
        <w:t xml:space="preserve">main town </w:t>
      </w:r>
      <w:r w:rsidR="004A171E" w:rsidRPr="004154F3">
        <w:rPr>
          <w:rFonts w:ascii="Times New Roman" w:hAnsi="Times New Roman" w:cs="Times New Roman"/>
          <w:sz w:val="24"/>
          <w:szCs w:val="24"/>
        </w:rPr>
        <w:t>in the county</w:t>
      </w:r>
      <w:r w:rsidR="00040C63" w:rsidRPr="004154F3">
        <w:rPr>
          <w:rFonts w:ascii="Times New Roman" w:hAnsi="Times New Roman" w:cs="Times New Roman"/>
          <w:sz w:val="24"/>
          <w:szCs w:val="24"/>
        </w:rPr>
        <w:t>,</w:t>
      </w:r>
      <w:r w:rsidR="00F94888" w:rsidRPr="004154F3">
        <w:rPr>
          <w:rFonts w:ascii="Times New Roman" w:hAnsi="Times New Roman" w:cs="Times New Roman"/>
          <w:sz w:val="24"/>
          <w:szCs w:val="24"/>
        </w:rPr>
        <w:t xml:space="preserve"> also Haverfordwest is primarily a market town</w:t>
      </w:r>
      <w:r w:rsidR="00040C63" w:rsidRPr="004154F3">
        <w:rPr>
          <w:rFonts w:ascii="Times New Roman" w:hAnsi="Times New Roman" w:cs="Times New Roman"/>
          <w:sz w:val="24"/>
          <w:szCs w:val="24"/>
        </w:rPr>
        <w:t xml:space="preserve"> th</w:t>
      </w:r>
      <w:r w:rsidR="00F94888" w:rsidRPr="004154F3">
        <w:rPr>
          <w:rFonts w:ascii="Times New Roman" w:hAnsi="Times New Roman" w:cs="Times New Roman"/>
          <w:sz w:val="24"/>
          <w:szCs w:val="24"/>
        </w:rPr>
        <w:t>a</w:t>
      </w:r>
      <w:r w:rsidR="00456A21" w:rsidRPr="004154F3">
        <w:rPr>
          <w:rFonts w:ascii="Times New Roman" w:hAnsi="Times New Roman" w:cs="Times New Roman"/>
          <w:sz w:val="24"/>
          <w:szCs w:val="24"/>
        </w:rPr>
        <w:t>t is</w:t>
      </w:r>
      <w:r w:rsidR="00040C63" w:rsidRPr="004154F3">
        <w:rPr>
          <w:rFonts w:ascii="Times New Roman" w:hAnsi="Times New Roman" w:cs="Times New Roman"/>
          <w:sz w:val="24"/>
          <w:szCs w:val="24"/>
        </w:rPr>
        <w:t xml:space="preserve"> split into </w:t>
      </w:r>
      <w:r w:rsidR="00FD34EA" w:rsidRPr="004154F3">
        <w:rPr>
          <w:rFonts w:ascii="Times New Roman" w:hAnsi="Times New Roman" w:cs="Times New Roman"/>
          <w:sz w:val="24"/>
          <w:szCs w:val="24"/>
        </w:rPr>
        <w:t xml:space="preserve">five wards </w:t>
      </w:r>
      <w:r w:rsidR="00532CE7" w:rsidRPr="004154F3">
        <w:rPr>
          <w:rFonts w:ascii="Times New Roman" w:hAnsi="Times New Roman" w:cs="Times New Roman"/>
          <w:sz w:val="24"/>
          <w:szCs w:val="24"/>
        </w:rPr>
        <w:t>for the purpose of the elec</w:t>
      </w:r>
      <w:r w:rsidR="00671F71" w:rsidRPr="004154F3">
        <w:rPr>
          <w:rFonts w:ascii="Times New Roman" w:hAnsi="Times New Roman" w:cs="Times New Roman"/>
          <w:sz w:val="24"/>
          <w:szCs w:val="24"/>
        </w:rPr>
        <w:t xml:space="preserve">toral purpose of </w:t>
      </w:r>
      <w:r w:rsidR="00372BF4" w:rsidRPr="004154F3">
        <w:rPr>
          <w:rFonts w:ascii="Times New Roman" w:hAnsi="Times New Roman" w:cs="Times New Roman"/>
          <w:sz w:val="24"/>
          <w:szCs w:val="24"/>
        </w:rPr>
        <w:t xml:space="preserve">managing and </w:t>
      </w:r>
      <w:r w:rsidR="0013542F" w:rsidRPr="004154F3">
        <w:rPr>
          <w:rFonts w:ascii="Times New Roman" w:hAnsi="Times New Roman" w:cs="Times New Roman"/>
          <w:sz w:val="24"/>
          <w:szCs w:val="24"/>
        </w:rPr>
        <w:t>running of the town.</w:t>
      </w:r>
    </w:p>
    <w:p w14:paraId="38880A4D" w14:textId="20588441" w:rsidR="00EE6424" w:rsidRPr="004154F3" w:rsidRDefault="007A4584" w:rsidP="00EE6424">
      <w:pPr>
        <w:spacing w:line="360" w:lineRule="auto"/>
        <w:jc w:val="both"/>
        <w:rPr>
          <w:rFonts w:ascii="Times New Roman" w:hAnsi="Times New Roman" w:cs="Times New Roman"/>
          <w:sz w:val="24"/>
          <w:szCs w:val="24"/>
        </w:rPr>
      </w:pPr>
      <w:r w:rsidRPr="004154F3">
        <w:rPr>
          <w:rFonts w:ascii="Times New Roman" w:hAnsi="Times New Roman" w:cs="Times New Roman"/>
          <w:sz w:val="24"/>
          <w:szCs w:val="24"/>
        </w:rPr>
        <w:t>T</w:t>
      </w:r>
      <w:r w:rsidR="002D4F04" w:rsidRPr="004154F3">
        <w:rPr>
          <w:rFonts w:ascii="Times New Roman" w:hAnsi="Times New Roman" w:cs="Times New Roman"/>
          <w:sz w:val="24"/>
          <w:szCs w:val="24"/>
        </w:rPr>
        <w:t xml:space="preserve">here </w:t>
      </w:r>
      <w:r w:rsidR="00591192" w:rsidRPr="004154F3">
        <w:rPr>
          <w:rFonts w:ascii="Times New Roman" w:hAnsi="Times New Roman" w:cs="Times New Roman"/>
          <w:sz w:val="24"/>
          <w:szCs w:val="24"/>
        </w:rPr>
        <w:t>are</w:t>
      </w:r>
      <w:r w:rsidR="008206BF" w:rsidRPr="004154F3">
        <w:rPr>
          <w:rFonts w:ascii="Times New Roman" w:hAnsi="Times New Roman" w:cs="Times New Roman"/>
          <w:sz w:val="24"/>
          <w:szCs w:val="24"/>
        </w:rPr>
        <w:t xml:space="preserve"> five wards </w:t>
      </w:r>
      <w:r w:rsidR="00EB534E" w:rsidRPr="004154F3">
        <w:rPr>
          <w:rFonts w:ascii="Times New Roman" w:hAnsi="Times New Roman" w:cs="Times New Roman"/>
          <w:sz w:val="24"/>
          <w:szCs w:val="24"/>
        </w:rPr>
        <w:t xml:space="preserve">for the </w:t>
      </w:r>
      <w:r w:rsidR="00251193" w:rsidRPr="004154F3">
        <w:rPr>
          <w:rFonts w:ascii="Times New Roman" w:hAnsi="Times New Roman" w:cs="Times New Roman"/>
          <w:sz w:val="24"/>
          <w:szCs w:val="24"/>
        </w:rPr>
        <w:t xml:space="preserve">electoral </w:t>
      </w:r>
      <w:r w:rsidR="008167DE" w:rsidRPr="004154F3">
        <w:rPr>
          <w:rFonts w:ascii="Times New Roman" w:hAnsi="Times New Roman" w:cs="Times New Roman"/>
          <w:sz w:val="24"/>
          <w:szCs w:val="24"/>
        </w:rPr>
        <w:t xml:space="preserve">which means the </w:t>
      </w:r>
      <w:r w:rsidR="003E6939" w:rsidRPr="004154F3">
        <w:rPr>
          <w:rFonts w:ascii="Times New Roman" w:hAnsi="Times New Roman" w:cs="Times New Roman"/>
          <w:sz w:val="24"/>
          <w:szCs w:val="24"/>
        </w:rPr>
        <w:t xml:space="preserve">town is split into </w:t>
      </w:r>
      <w:r w:rsidR="008E6BC9" w:rsidRPr="004154F3">
        <w:rPr>
          <w:rFonts w:ascii="Times New Roman" w:hAnsi="Times New Roman" w:cs="Times New Roman"/>
          <w:sz w:val="24"/>
          <w:szCs w:val="24"/>
        </w:rPr>
        <w:t xml:space="preserve">5 different areas </w:t>
      </w:r>
      <w:r w:rsidR="0075420D" w:rsidRPr="004154F3">
        <w:rPr>
          <w:rFonts w:ascii="Times New Roman" w:hAnsi="Times New Roman" w:cs="Times New Roman"/>
          <w:sz w:val="24"/>
          <w:szCs w:val="24"/>
        </w:rPr>
        <w:t xml:space="preserve">which is made up of </w:t>
      </w:r>
      <w:r w:rsidR="00187786" w:rsidRPr="004154F3">
        <w:rPr>
          <w:rFonts w:ascii="Times New Roman" w:hAnsi="Times New Roman" w:cs="Times New Roman"/>
          <w:sz w:val="24"/>
          <w:szCs w:val="24"/>
        </w:rPr>
        <w:t>Priory</w:t>
      </w:r>
      <w:r w:rsidR="004B1E66" w:rsidRPr="004154F3">
        <w:rPr>
          <w:rFonts w:ascii="Times New Roman" w:hAnsi="Times New Roman" w:cs="Times New Roman"/>
          <w:sz w:val="24"/>
          <w:szCs w:val="24"/>
        </w:rPr>
        <w:t>, Castle, Portfield</w:t>
      </w:r>
      <w:r w:rsidR="009E5FBA" w:rsidRPr="004154F3">
        <w:rPr>
          <w:rFonts w:ascii="Times New Roman" w:hAnsi="Times New Roman" w:cs="Times New Roman"/>
          <w:sz w:val="24"/>
          <w:szCs w:val="24"/>
        </w:rPr>
        <w:t xml:space="preserve">, </w:t>
      </w:r>
      <w:r w:rsidR="00410A25" w:rsidRPr="004154F3">
        <w:rPr>
          <w:rFonts w:ascii="Times New Roman" w:hAnsi="Times New Roman" w:cs="Times New Roman"/>
          <w:sz w:val="24"/>
          <w:szCs w:val="24"/>
        </w:rPr>
        <w:t>Prende</w:t>
      </w:r>
      <w:r w:rsidR="00476F47" w:rsidRPr="004154F3">
        <w:rPr>
          <w:rFonts w:ascii="Times New Roman" w:hAnsi="Times New Roman" w:cs="Times New Roman"/>
          <w:sz w:val="24"/>
          <w:szCs w:val="24"/>
        </w:rPr>
        <w:t xml:space="preserve">rgast, </w:t>
      </w:r>
      <w:r w:rsidR="00976D30" w:rsidRPr="004154F3">
        <w:rPr>
          <w:rFonts w:ascii="Times New Roman" w:hAnsi="Times New Roman" w:cs="Times New Roman"/>
          <w:sz w:val="24"/>
          <w:szCs w:val="24"/>
        </w:rPr>
        <w:t>and the Garth</w:t>
      </w:r>
      <w:r w:rsidR="00C733F6" w:rsidRPr="004154F3">
        <w:rPr>
          <w:rFonts w:ascii="Times New Roman" w:hAnsi="Times New Roman" w:cs="Times New Roman"/>
          <w:sz w:val="24"/>
          <w:szCs w:val="24"/>
        </w:rPr>
        <w:t>, currently there is a</w:t>
      </w:r>
      <w:r w:rsidR="002317C5" w:rsidRPr="004154F3">
        <w:rPr>
          <w:rFonts w:ascii="Times New Roman" w:hAnsi="Times New Roman" w:cs="Times New Roman"/>
          <w:sz w:val="24"/>
          <w:szCs w:val="24"/>
        </w:rPr>
        <w:t>round</w:t>
      </w:r>
      <w:r w:rsidR="00C733F6" w:rsidRPr="004154F3">
        <w:rPr>
          <w:rFonts w:ascii="Times New Roman" w:hAnsi="Times New Roman" w:cs="Times New Roman"/>
          <w:sz w:val="24"/>
          <w:szCs w:val="24"/>
        </w:rPr>
        <w:t xml:space="preserve"> population </w:t>
      </w:r>
      <w:r w:rsidR="00683562" w:rsidRPr="004154F3">
        <w:rPr>
          <w:rFonts w:ascii="Times New Roman" w:hAnsi="Times New Roman" w:cs="Times New Roman"/>
          <w:sz w:val="24"/>
          <w:szCs w:val="24"/>
        </w:rPr>
        <w:t xml:space="preserve">of </w:t>
      </w:r>
      <w:r w:rsidR="00D7454A" w:rsidRPr="004154F3">
        <w:rPr>
          <w:rFonts w:ascii="Times New Roman" w:hAnsi="Times New Roman" w:cs="Times New Roman"/>
          <w:sz w:val="24"/>
          <w:szCs w:val="24"/>
        </w:rPr>
        <w:t>14,596</w:t>
      </w:r>
      <w:r w:rsidR="000A643E" w:rsidRPr="004154F3">
        <w:rPr>
          <w:rFonts w:ascii="Times New Roman" w:hAnsi="Times New Roman" w:cs="Times New Roman"/>
          <w:sz w:val="24"/>
          <w:szCs w:val="24"/>
        </w:rPr>
        <w:t xml:space="preserve">, </w:t>
      </w:r>
      <w:r w:rsidR="00513ADF" w:rsidRPr="004154F3">
        <w:rPr>
          <w:rFonts w:ascii="Times New Roman" w:hAnsi="Times New Roman" w:cs="Times New Roman"/>
          <w:sz w:val="24"/>
          <w:szCs w:val="24"/>
        </w:rPr>
        <w:t xml:space="preserve">this is made </w:t>
      </w:r>
      <w:r w:rsidR="006D0E0D" w:rsidRPr="004154F3">
        <w:rPr>
          <w:rFonts w:ascii="Times New Roman" w:hAnsi="Times New Roman" w:cs="Times New Roman"/>
          <w:sz w:val="24"/>
          <w:szCs w:val="24"/>
        </w:rPr>
        <w:t xml:space="preserve">up of </w:t>
      </w:r>
      <w:r w:rsidR="00EB082A" w:rsidRPr="004154F3">
        <w:rPr>
          <w:rFonts w:ascii="Times New Roman" w:hAnsi="Times New Roman" w:cs="Times New Roman"/>
          <w:sz w:val="24"/>
          <w:szCs w:val="24"/>
        </w:rPr>
        <w:t xml:space="preserve">mainly shops, pubs </w:t>
      </w:r>
      <w:r w:rsidR="00330010" w:rsidRPr="004154F3">
        <w:rPr>
          <w:rFonts w:ascii="Times New Roman" w:hAnsi="Times New Roman" w:cs="Times New Roman"/>
          <w:sz w:val="24"/>
          <w:szCs w:val="24"/>
        </w:rPr>
        <w:t>and some rest</w:t>
      </w:r>
      <w:r w:rsidR="00A34BE9" w:rsidRPr="004154F3">
        <w:rPr>
          <w:rFonts w:ascii="Times New Roman" w:hAnsi="Times New Roman" w:cs="Times New Roman"/>
          <w:sz w:val="24"/>
          <w:szCs w:val="24"/>
        </w:rPr>
        <w:t xml:space="preserve">aurants </w:t>
      </w:r>
      <w:r w:rsidR="009C228B" w:rsidRPr="004154F3">
        <w:rPr>
          <w:rFonts w:ascii="Times New Roman" w:hAnsi="Times New Roman" w:cs="Times New Roman"/>
          <w:sz w:val="24"/>
          <w:szCs w:val="24"/>
        </w:rPr>
        <w:t xml:space="preserve">also there is a public library </w:t>
      </w:r>
      <w:r w:rsidR="008F0BC9" w:rsidRPr="004154F3">
        <w:rPr>
          <w:rFonts w:ascii="Times New Roman" w:hAnsi="Times New Roman" w:cs="Times New Roman"/>
          <w:sz w:val="24"/>
          <w:szCs w:val="24"/>
        </w:rPr>
        <w:t xml:space="preserve">and a cinema </w:t>
      </w:r>
      <w:r w:rsidR="00A57782" w:rsidRPr="004154F3">
        <w:rPr>
          <w:rFonts w:ascii="Times New Roman" w:hAnsi="Times New Roman" w:cs="Times New Roman"/>
          <w:sz w:val="24"/>
          <w:szCs w:val="24"/>
        </w:rPr>
        <w:t xml:space="preserve">and also there is a </w:t>
      </w:r>
      <w:r w:rsidR="00577FF8" w:rsidRPr="004154F3">
        <w:rPr>
          <w:rFonts w:ascii="Times New Roman" w:hAnsi="Times New Roman" w:cs="Times New Roman"/>
          <w:sz w:val="24"/>
          <w:szCs w:val="24"/>
        </w:rPr>
        <w:t xml:space="preserve">leisure centre </w:t>
      </w:r>
      <w:r w:rsidR="00C64314" w:rsidRPr="004154F3">
        <w:rPr>
          <w:rFonts w:ascii="Times New Roman" w:hAnsi="Times New Roman" w:cs="Times New Roman"/>
          <w:sz w:val="24"/>
          <w:szCs w:val="24"/>
        </w:rPr>
        <w:t xml:space="preserve">and a skate </w:t>
      </w:r>
      <w:r w:rsidR="00A85EE6" w:rsidRPr="004154F3">
        <w:rPr>
          <w:rFonts w:ascii="Times New Roman" w:hAnsi="Times New Roman" w:cs="Times New Roman"/>
          <w:sz w:val="24"/>
          <w:szCs w:val="24"/>
        </w:rPr>
        <w:t>park where the majority of young people hang out.</w:t>
      </w:r>
    </w:p>
    <w:p w14:paraId="7ED67319" w14:textId="231EF57C" w:rsidR="00A85EE6" w:rsidRPr="004154F3" w:rsidRDefault="00A85EE6" w:rsidP="00EE6424">
      <w:pPr>
        <w:spacing w:line="360" w:lineRule="auto"/>
        <w:jc w:val="both"/>
        <w:rPr>
          <w:rFonts w:ascii="Times New Roman" w:hAnsi="Times New Roman" w:cs="Times New Roman"/>
          <w:sz w:val="24"/>
          <w:szCs w:val="24"/>
        </w:rPr>
      </w:pPr>
      <w:r w:rsidRPr="004154F3">
        <w:rPr>
          <w:rFonts w:ascii="Times New Roman" w:hAnsi="Times New Roman" w:cs="Times New Roman"/>
          <w:sz w:val="24"/>
          <w:szCs w:val="24"/>
        </w:rPr>
        <w:t xml:space="preserve">For the </w:t>
      </w:r>
      <w:r w:rsidR="00B33BCE" w:rsidRPr="004154F3">
        <w:rPr>
          <w:rFonts w:ascii="Times New Roman" w:hAnsi="Times New Roman" w:cs="Times New Roman"/>
          <w:sz w:val="24"/>
          <w:szCs w:val="24"/>
        </w:rPr>
        <w:t xml:space="preserve">purpose of this community profile I will </w:t>
      </w:r>
      <w:r w:rsidR="00AF4E78" w:rsidRPr="004154F3">
        <w:rPr>
          <w:rFonts w:ascii="Times New Roman" w:hAnsi="Times New Roman" w:cs="Times New Roman"/>
          <w:sz w:val="24"/>
          <w:szCs w:val="24"/>
        </w:rPr>
        <w:t xml:space="preserve">be focusing on the Garth Estate </w:t>
      </w:r>
      <w:r w:rsidR="00B14036" w:rsidRPr="004154F3">
        <w:rPr>
          <w:rFonts w:ascii="Times New Roman" w:hAnsi="Times New Roman" w:cs="Times New Roman"/>
          <w:sz w:val="24"/>
          <w:szCs w:val="24"/>
        </w:rPr>
        <w:t>in Haverfordwest</w:t>
      </w:r>
      <w:r w:rsidR="00DE5A18" w:rsidRPr="004154F3">
        <w:rPr>
          <w:rFonts w:ascii="Times New Roman" w:hAnsi="Times New Roman" w:cs="Times New Roman"/>
          <w:sz w:val="24"/>
          <w:szCs w:val="24"/>
        </w:rPr>
        <w:t>,</w:t>
      </w:r>
      <w:r w:rsidR="00B14036" w:rsidRPr="004154F3">
        <w:rPr>
          <w:rFonts w:ascii="Times New Roman" w:hAnsi="Times New Roman" w:cs="Times New Roman"/>
          <w:sz w:val="24"/>
          <w:szCs w:val="24"/>
        </w:rPr>
        <w:t xml:space="preserve"> </w:t>
      </w:r>
      <w:r w:rsidR="00120914" w:rsidRPr="004154F3">
        <w:rPr>
          <w:rFonts w:ascii="Times New Roman" w:hAnsi="Times New Roman" w:cs="Times New Roman"/>
          <w:sz w:val="24"/>
          <w:szCs w:val="24"/>
        </w:rPr>
        <w:t>however the st</w:t>
      </w:r>
      <w:r w:rsidR="00026088" w:rsidRPr="004154F3">
        <w:rPr>
          <w:rFonts w:ascii="Times New Roman" w:hAnsi="Times New Roman" w:cs="Times New Roman"/>
          <w:sz w:val="24"/>
          <w:szCs w:val="24"/>
        </w:rPr>
        <w:t>ats are out of date as they were published back in 2</w:t>
      </w:r>
      <w:r w:rsidR="0036208F" w:rsidRPr="004154F3">
        <w:rPr>
          <w:rFonts w:ascii="Times New Roman" w:hAnsi="Times New Roman" w:cs="Times New Roman"/>
          <w:sz w:val="24"/>
          <w:szCs w:val="24"/>
        </w:rPr>
        <w:t xml:space="preserve">011 and there will be </w:t>
      </w:r>
      <w:r w:rsidR="0053014F" w:rsidRPr="004154F3">
        <w:rPr>
          <w:rFonts w:ascii="Times New Roman" w:hAnsi="Times New Roman" w:cs="Times New Roman"/>
          <w:sz w:val="24"/>
          <w:szCs w:val="24"/>
        </w:rPr>
        <w:t>new stats next year 2021</w:t>
      </w:r>
      <w:r w:rsidR="0005327B" w:rsidRPr="004154F3">
        <w:rPr>
          <w:rFonts w:ascii="Times New Roman" w:hAnsi="Times New Roman" w:cs="Times New Roman"/>
          <w:sz w:val="24"/>
          <w:szCs w:val="24"/>
        </w:rPr>
        <w:t xml:space="preserve">, </w:t>
      </w:r>
      <w:r w:rsidR="002302A3" w:rsidRPr="004154F3">
        <w:rPr>
          <w:rFonts w:ascii="Times New Roman" w:hAnsi="Times New Roman" w:cs="Times New Roman"/>
          <w:sz w:val="24"/>
          <w:szCs w:val="24"/>
        </w:rPr>
        <w:t xml:space="preserve">back in 2011 it was estimated that in the Garth </w:t>
      </w:r>
      <w:r w:rsidR="00FD56CE" w:rsidRPr="004154F3">
        <w:rPr>
          <w:rFonts w:ascii="Times New Roman" w:hAnsi="Times New Roman" w:cs="Times New Roman"/>
          <w:sz w:val="24"/>
          <w:szCs w:val="24"/>
        </w:rPr>
        <w:t xml:space="preserve">area there were </w:t>
      </w:r>
      <w:r w:rsidR="00266CF6" w:rsidRPr="004154F3">
        <w:rPr>
          <w:rFonts w:ascii="Times New Roman" w:hAnsi="Times New Roman" w:cs="Times New Roman"/>
          <w:sz w:val="24"/>
          <w:szCs w:val="24"/>
        </w:rPr>
        <w:t xml:space="preserve">two thousand </w:t>
      </w:r>
      <w:r w:rsidR="00B75C56" w:rsidRPr="004154F3">
        <w:rPr>
          <w:rFonts w:ascii="Times New Roman" w:hAnsi="Times New Roman" w:cs="Times New Roman"/>
          <w:sz w:val="24"/>
          <w:szCs w:val="24"/>
        </w:rPr>
        <w:t>eight hundred and one people</w:t>
      </w:r>
      <w:r w:rsidR="009501AD" w:rsidRPr="004154F3">
        <w:rPr>
          <w:rFonts w:ascii="Times New Roman" w:hAnsi="Times New Roman" w:cs="Times New Roman"/>
          <w:sz w:val="24"/>
          <w:szCs w:val="24"/>
        </w:rPr>
        <w:t xml:space="preserve"> and this was split between </w:t>
      </w:r>
      <w:r w:rsidR="00CA1668" w:rsidRPr="004154F3">
        <w:rPr>
          <w:rFonts w:ascii="Times New Roman" w:hAnsi="Times New Roman" w:cs="Times New Roman"/>
          <w:sz w:val="24"/>
          <w:szCs w:val="24"/>
        </w:rPr>
        <w:t xml:space="preserve">one </w:t>
      </w:r>
      <w:r w:rsidR="00CA1668" w:rsidRPr="004154F3">
        <w:rPr>
          <w:rFonts w:ascii="Times New Roman" w:hAnsi="Times New Roman" w:cs="Times New Roman"/>
          <w:sz w:val="24"/>
          <w:szCs w:val="24"/>
        </w:rPr>
        <w:lastRenderedPageBreak/>
        <w:t xml:space="preserve">thousand </w:t>
      </w:r>
      <w:r w:rsidR="00EE3FBE" w:rsidRPr="004154F3">
        <w:rPr>
          <w:rFonts w:ascii="Times New Roman" w:hAnsi="Times New Roman" w:cs="Times New Roman"/>
          <w:sz w:val="24"/>
          <w:szCs w:val="24"/>
        </w:rPr>
        <w:t xml:space="preserve">three hundred and three males, </w:t>
      </w:r>
      <w:r w:rsidR="000E4BE3" w:rsidRPr="004154F3">
        <w:rPr>
          <w:rFonts w:ascii="Times New Roman" w:hAnsi="Times New Roman" w:cs="Times New Roman"/>
          <w:sz w:val="24"/>
          <w:szCs w:val="24"/>
        </w:rPr>
        <w:t xml:space="preserve">and one </w:t>
      </w:r>
      <w:r w:rsidR="001B516E" w:rsidRPr="004154F3">
        <w:rPr>
          <w:rFonts w:ascii="Times New Roman" w:hAnsi="Times New Roman" w:cs="Times New Roman"/>
          <w:sz w:val="24"/>
          <w:szCs w:val="24"/>
        </w:rPr>
        <w:t xml:space="preserve">thousand </w:t>
      </w:r>
      <w:r w:rsidR="008704DA" w:rsidRPr="004154F3">
        <w:rPr>
          <w:rFonts w:ascii="Times New Roman" w:hAnsi="Times New Roman" w:cs="Times New Roman"/>
          <w:sz w:val="24"/>
          <w:szCs w:val="24"/>
        </w:rPr>
        <w:t xml:space="preserve">four hundred and sixty </w:t>
      </w:r>
      <w:r w:rsidR="00F32620" w:rsidRPr="004154F3">
        <w:rPr>
          <w:rFonts w:ascii="Times New Roman" w:hAnsi="Times New Roman" w:cs="Times New Roman"/>
          <w:sz w:val="24"/>
          <w:szCs w:val="24"/>
        </w:rPr>
        <w:t>eight females</w:t>
      </w:r>
      <w:r w:rsidR="00A002C9" w:rsidRPr="004154F3">
        <w:rPr>
          <w:rFonts w:ascii="Times New Roman" w:hAnsi="Times New Roman" w:cs="Times New Roman"/>
          <w:sz w:val="24"/>
          <w:szCs w:val="24"/>
        </w:rPr>
        <w:t>.</w:t>
      </w:r>
    </w:p>
    <w:p w14:paraId="75BC6B89" w14:textId="004A62AC" w:rsidR="00A002C9" w:rsidRPr="004154F3" w:rsidRDefault="00A002C9" w:rsidP="00EE6424">
      <w:pPr>
        <w:spacing w:line="360" w:lineRule="auto"/>
        <w:jc w:val="both"/>
        <w:rPr>
          <w:rFonts w:ascii="Times New Roman" w:hAnsi="Times New Roman" w:cs="Times New Roman"/>
          <w:sz w:val="24"/>
          <w:szCs w:val="24"/>
        </w:rPr>
      </w:pPr>
      <w:r w:rsidRPr="004154F3">
        <w:rPr>
          <w:rFonts w:ascii="Times New Roman" w:hAnsi="Times New Roman" w:cs="Times New Roman"/>
          <w:sz w:val="24"/>
          <w:szCs w:val="24"/>
        </w:rPr>
        <w:t xml:space="preserve">For the </w:t>
      </w:r>
      <w:r w:rsidR="002A6081" w:rsidRPr="004154F3">
        <w:rPr>
          <w:rFonts w:ascii="Times New Roman" w:hAnsi="Times New Roman" w:cs="Times New Roman"/>
          <w:sz w:val="24"/>
          <w:szCs w:val="24"/>
        </w:rPr>
        <w:t>purpose of th</w:t>
      </w:r>
      <w:r w:rsidR="006824A7" w:rsidRPr="004154F3">
        <w:rPr>
          <w:rFonts w:ascii="Times New Roman" w:hAnsi="Times New Roman" w:cs="Times New Roman"/>
          <w:sz w:val="24"/>
          <w:szCs w:val="24"/>
        </w:rPr>
        <w:t>ese</w:t>
      </w:r>
      <w:r w:rsidR="002A6081" w:rsidRPr="004154F3">
        <w:rPr>
          <w:rFonts w:ascii="Times New Roman" w:hAnsi="Times New Roman" w:cs="Times New Roman"/>
          <w:sz w:val="24"/>
          <w:szCs w:val="24"/>
        </w:rPr>
        <w:t xml:space="preserve"> </w:t>
      </w:r>
      <w:r w:rsidR="00580217" w:rsidRPr="004154F3">
        <w:rPr>
          <w:rFonts w:ascii="Times New Roman" w:hAnsi="Times New Roman" w:cs="Times New Roman"/>
          <w:sz w:val="24"/>
          <w:szCs w:val="24"/>
        </w:rPr>
        <w:t>numbers there</w:t>
      </w:r>
      <w:r w:rsidR="00855530" w:rsidRPr="004154F3">
        <w:rPr>
          <w:rFonts w:ascii="Times New Roman" w:hAnsi="Times New Roman" w:cs="Times New Roman"/>
          <w:sz w:val="24"/>
          <w:szCs w:val="24"/>
        </w:rPr>
        <w:t xml:space="preserve"> w</w:t>
      </w:r>
      <w:r w:rsidR="006824A7" w:rsidRPr="004154F3">
        <w:rPr>
          <w:rFonts w:ascii="Times New Roman" w:hAnsi="Times New Roman" w:cs="Times New Roman"/>
          <w:sz w:val="24"/>
          <w:szCs w:val="24"/>
        </w:rPr>
        <w:t>ere</w:t>
      </w:r>
      <w:r w:rsidR="005A1269" w:rsidRPr="004154F3">
        <w:rPr>
          <w:rFonts w:ascii="Times New Roman" w:hAnsi="Times New Roman" w:cs="Times New Roman"/>
          <w:sz w:val="24"/>
          <w:szCs w:val="24"/>
        </w:rPr>
        <w:t xml:space="preserve"> 2,801 re</w:t>
      </w:r>
      <w:r w:rsidR="00EF6F64" w:rsidRPr="004154F3">
        <w:rPr>
          <w:rFonts w:ascii="Times New Roman" w:hAnsi="Times New Roman" w:cs="Times New Roman"/>
          <w:sz w:val="24"/>
          <w:szCs w:val="24"/>
        </w:rPr>
        <w:t xml:space="preserve">sidents of which </w:t>
      </w:r>
      <w:r w:rsidR="00240E17" w:rsidRPr="004154F3">
        <w:rPr>
          <w:rFonts w:ascii="Times New Roman" w:hAnsi="Times New Roman" w:cs="Times New Roman"/>
          <w:sz w:val="24"/>
          <w:szCs w:val="24"/>
        </w:rPr>
        <w:t xml:space="preserve">893 of those were </w:t>
      </w:r>
      <w:r w:rsidR="00E248D9" w:rsidRPr="004154F3">
        <w:rPr>
          <w:rFonts w:ascii="Times New Roman" w:hAnsi="Times New Roman" w:cs="Times New Roman"/>
          <w:sz w:val="24"/>
          <w:szCs w:val="24"/>
        </w:rPr>
        <w:t xml:space="preserve">in the category </w:t>
      </w:r>
      <w:r w:rsidR="009D4793" w:rsidRPr="004154F3">
        <w:rPr>
          <w:rFonts w:ascii="Times New Roman" w:hAnsi="Times New Roman" w:cs="Times New Roman"/>
          <w:sz w:val="24"/>
          <w:szCs w:val="24"/>
        </w:rPr>
        <w:t>for support from the youth service</w:t>
      </w:r>
      <w:r w:rsidR="007C4C86" w:rsidRPr="004154F3">
        <w:rPr>
          <w:rFonts w:ascii="Times New Roman" w:hAnsi="Times New Roman" w:cs="Times New Roman"/>
          <w:sz w:val="24"/>
          <w:szCs w:val="24"/>
        </w:rPr>
        <w:t xml:space="preserve">, another interesting fact was that </w:t>
      </w:r>
      <w:r w:rsidR="0042271D" w:rsidRPr="004154F3">
        <w:rPr>
          <w:rFonts w:ascii="Times New Roman" w:hAnsi="Times New Roman" w:cs="Times New Roman"/>
          <w:sz w:val="24"/>
          <w:szCs w:val="24"/>
        </w:rPr>
        <w:t xml:space="preserve">259 of those were aged between </w:t>
      </w:r>
      <w:r w:rsidR="006A6142" w:rsidRPr="004154F3">
        <w:rPr>
          <w:rFonts w:ascii="Times New Roman" w:hAnsi="Times New Roman" w:cs="Times New Roman"/>
          <w:sz w:val="24"/>
          <w:szCs w:val="24"/>
        </w:rPr>
        <w:t>20</w:t>
      </w:r>
      <w:r w:rsidR="0026257D" w:rsidRPr="004154F3">
        <w:rPr>
          <w:rFonts w:ascii="Times New Roman" w:hAnsi="Times New Roman" w:cs="Times New Roman"/>
          <w:sz w:val="24"/>
          <w:szCs w:val="24"/>
        </w:rPr>
        <w:t xml:space="preserve"> years and 24 years</w:t>
      </w:r>
      <w:r w:rsidR="00D57A7D" w:rsidRPr="004154F3">
        <w:rPr>
          <w:rFonts w:ascii="Times New Roman" w:hAnsi="Times New Roman" w:cs="Times New Roman"/>
          <w:sz w:val="24"/>
          <w:szCs w:val="24"/>
        </w:rPr>
        <w:t xml:space="preserve"> </w:t>
      </w:r>
      <w:r w:rsidR="00330ECF" w:rsidRPr="004154F3">
        <w:rPr>
          <w:rFonts w:ascii="Times New Roman" w:hAnsi="Times New Roman" w:cs="Times New Roman"/>
          <w:sz w:val="24"/>
          <w:szCs w:val="24"/>
        </w:rPr>
        <w:t>old</w:t>
      </w:r>
      <w:r w:rsidR="00516346" w:rsidRPr="004154F3">
        <w:rPr>
          <w:rFonts w:ascii="Times New Roman" w:hAnsi="Times New Roman" w:cs="Times New Roman"/>
          <w:sz w:val="24"/>
          <w:szCs w:val="24"/>
        </w:rPr>
        <w:t>,</w:t>
      </w:r>
      <w:r w:rsidR="0026257D" w:rsidRPr="004154F3">
        <w:rPr>
          <w:rFonts w:ascii="Times New Roman" w:hAnsi="Times New Roman" w:cs="Times New Roman"/>
          <w:sz w:val="24"/>
          <w:szCs w:val="24"/>
        </w:rPr>
        <w:t xml:space="preserve"> but the next lowest figure was </w:t>
      </w:r>
      <w:r w:rsidR="001714F8" w:rsidRPr="004154F3">
        <w:rPr>
          <w:rFonts w:ascii="Times New Roman" w:hAnsi="Times New Roman" w:cs="Times New Roman"/>
          <w:sz w:val="24"/>
          <w:szCs w:val="24"/>
        </w:rPr>
        <w:t>216</w:t>
      </w:r>
      <w:r w:rsidR="00627A02" w:rsidRPr="004154F3">
        <w:rPr>
          <w:rFonts w:ascii="Times New Roman" w:hAnsi="Times New Roman" w:cs="Times New Roman"/>
          <w:sz w:val="24"/>
          <w:szCs w:val="24"/>
        </w:rPr>
        <w:t>,</w:t>
      </w:r>
      <w:r w:rsidR="001714F8" w:rsidRPr="004154F3">
        <w:rPr>
          <w:rFonts w:ascii="Times New Roman" w:hAnsi="Times New Roman" w:cs="Times New Roman"/>
          <w:sz w:val="24"/>
          <w:szCs w:val="24"/>
        </w:rPr>
        <w:t xml:space="preserve"> 10 years to </w:t>
      </w:r>
      <w:r w:rsidR="006D1E0B" w:rsidRPr="004154F3">
        <w:rPr>
          <w:rFonts w:ascii="Times New Roman" w:hAnsi="Times New Roman" w:cs="Times New Roman"/>
          <w:sz w:val="24"/>
          <w:szCs w:val="24"/>
        </w:rPr>
        <w:t>14 year olds</w:t>
      </w:r>
      <w:r w:rsidR="00182B36" w:rsidRPr="004154F3">
        <w:rPr>
          <w:rFonts w:ascii="Times New Roman" w:hAnsi="Times New Roman" w:cs="Times New Roman"/>
          <w:sz w:val="24"/>
          <w:szCs w:val="24"/>
        </w:rPr>
        <w:t xml:space="preserve">, the majority of these </w:t>
      </w:r>
      <w:r w:rsidR="009214F3" w:rsidRPr="004154F3">
        <w:rPr>
          <w:rFonts w:ascii="Times New Roman" w:hAnsi="Times New Roman" w:cs="Times New Roman"/>
          <w:sz w:val="24"/>
          <w:szCs w:val="24"/>
        </w:rPr>
        <w:t xml:space="preserve">were registered as Welsh </w:t>
      </w:r>
      <w:r w:rsidR="007A06B3" w:rsidRPr="004154F3">
        <w:rPr>
          <w:rFonts w:ascii="Times New Roman" w:hAnsi="Times New Roman" w:cs="Times New Roman"/>
          <w:sz w:val="24"/>
          <w:szCs w:val="24"/>
        </w:rPr>
        <w:t xml:space="preserve">born </w:t>
      </w:r>
      <w:r w:rsidR="00044814" w:rsidRPr="004154F3">
        <w:rPr>
          <w:rFonts w:ascii="Times New Roman" w:hAnsi="Times New Roman" w:cs="Times New Roman"/>
          <w:sz w:val="24"/>
          <w:szCs w:val="24"/>
        </w:rPr>
        <w:t>1,848</w:t>
      </w:r>
      <w:r w:rsidR="00AA112B" w:rsidRPr="004154F3">
        <w:rPr>
          <w:rFonts w:ascii="Times New Roman" w:hAnsi="Times New Roman" w:cs="Times New Roman"/>
          <w:sz w:val="24"/>
          <w:szCs w:val="24"/>
        </w:rPr>
        <w:t xml:space="preserve"> to be </w:t>
      </w:r>
      <w:r w:rsidR="003F5024" w:rsidRPr="004154F3">
        <w:rPr>
          <w:rFonts w:ascii="Times New Roman" w:hAnsi="Times New Roman" w:cs="Times New Roman"/>
          <w:sz w:val="24"/>
          <w:szCs w:val="24"/>
        </w:rPr>
        <w:t>precise</w:t>
      </w:r>
      <w:r w:rsidR="00AE2C34" w:rsidRPr="004154F3">
        <w:rPr>
          <w:rFonts w:ascii="Times New Roman" w:hAnsi="Times New Roman" w:cs="Times New Roman"/>
          <w:sz w:val="24"/>
          <w:szCs w:val="24"/>
        </w:rPr>
        <w:t>.</w:t>
      </w:r>
    </w:p>
    <w:p w14:paraId="4B5E10CA" w14:textId="4DE41E89" w:rsidR="00AE2C34" w:rsidRPr="004154F3" w:rsidRDefault="000D129F" w:rsidP="00EE6424">
      <w:pPr>
        <w:spacing w:line="360" w:lineRule="auto"/>
        <w:jc w:val="both"/>
        <w:rPr>
          <w:rFonts w:ascii="Times New Roman" w:hAnsi="Times New Roman" w:cs="Times New Roman"/>
          <w:sz w:val="24"/>
          <w:szCs w:val="24"/>
        </w:rPr>
      </w:pPr>
      <w:r w:rsidRPr="004154F3">
        <w:rPr>
          <w:rFonts w:ascii="Times New Roman" w:hAnsi="Times New Roman" w:cs="Times New Roman"/>
          <w:sz w:val="24"/>
          <w:szCs w:val="24"/>
        </w:rPr>
        <w:t xml:space="preserve">The housing dynamics </w:t>
      </w:r>
      <w:r w:rsidR="00BD15CA" w:rsidRPr="004154F3">
        <w:rPr>
          <w:rFonts w:ascii="Times New Roman" w:hAnsi="Times New Roman" w:cs="Times New Roman"/>
          <w:sz w:val="24"/>
          <w:szCs w:val="24"/>
        </w:rPr>
        <w:t xml:space="preserve">is showing </w:t>
      </w:r>
      <w:r w:rsidR="00061EB7" w:rsidRPr="004154F3">
        <w:rPr>
          <w:rFonts w:ascii="Times New Roman" w:hAnsi="Times New Roman" w:cs="Times New Roman"/>
          <w:sz w:val="24"/>
          <w:szCs w:val="24"/>
        </w:rPr>
        <w:t xml:space="preserve">to be interesting </w:t>
      </w:r>
      <w:r w:rsidR="00F810B5" w:rsidRPr="004154F3">
        <w:rPr>
          <w:rFonts w:ascii="Times New Roman" w:hAnsi="Times New Roman" w:cs="Times New Roman"/>
          <w:sz w:val="24"/>
          <w:szCs w:val="24"/>
        </w:rPr>
        <w:t xml:space="preserve">out of the </w:t>
      </w:r>
      <w:r w:rsidR="00A66865" w:rsidRPr="004154F3">
        <w:rPr>
          <w:rFonts w:ascii="Times New Roman" w:hAnsi="Times New Roman" w:cs="Times New Roman"/>
          <w:sz w:val="24"/>
          <w:szCs w:val="24"/>
        </w:rPr>
        <w:t xml:space="preserve">1,136 households </w:t>
      </w:r>
      <w:r w:rsidR="00E64941" w:rsidRPr="004154F3">
        <w:rPr>
          <w:rFonts w:ascii="Times New Roman" w:hAnsi="Times New Roman" w:cs="Times New Roman"/>
          <w:sz w:val="24"/>
          <w:szCs w:val="24"/>
        </w:rPr>
        <w:t xml:space="preserve">the biggest figure is </w:t>
      </w:r>
      <w:r w:rsidR="008D20F4" w:rsidRPr="004154F3">
        <w:rPr>
          <w:rFonts w:ascii="Times New Roman" w:hAnsi="Times New Roman" w:cs="Times New Roman"/>
          <w:sz w:val="24"/>
          <w:szCs w:val="24"/>
        </w:rPr>
        <w:t xml:space="preserve">social renting which stands at </w:t>
      </w:r>
      <w:r w:rsidR="001D7E6B" w:rsidRPr="004154F3">
        <w:rPr>
          <w:rFonts w:ascii="Times New Roman" w:hAnsi="Times New Roman" w:cs="Times New Roman"/>
          <w:sz w:val="24"/>
          <w:szCs w:val="24"/>
        </w:rPr>
        <w:t>405</w:t>
      </w:r>
      <w:r w:rsidR="00DE1757" w:rsidRPr="004154F3">
        <w:rPr>
          <w:rFonts w:ascii="Times New Roman" w:hAnsi="Times New Roman" w:cs="Times New Roman"/>
          <w:sz w:val="24"/>
          <w:szCs w:val="24"/>
        </w:rPr>
        <w:t>,</w:t>
      </w:r>
      <w:r w:rsidR="001D7E6B" w:rsidRPr="004154F3">
        <w:rPr>
          <w:rFonts w:ascii="Times New Roman" w:hAnsi="Times New Roman" w:cs="Times New Roman"/>
          <w:sz w:val="24"/>
          <w:szCs w:val="24"/>
        </w:rPr>
        <w:t xml:space="preserve"> 35.7%</w:t>
      </w:r>
      <w:r w:rsidR="00A733F5" w:rsidRPr="004154F3">
        <w:rPr>
          <w:rFonts w:ascii="Times New Roman" w:hAnsi="Times New Roman" w:cs="Times New Roman"/>
          <w:sz w:val="24"/>
          <w:szCs w:val="24"/>
        </w:rPr>
        <w:t xml:space="preserve"> </w:t>
      </w:r>
      <w:r w:rsidR="00662147" w:rsidRPr="004154F3">
        <w:rPr>
          <w:rFonts w:ascii="Times New Roman" w:hAnsi="Times New Roman" w:cs="Times New Roman"/>
          <w:sz w:val="24"/>
          <w:szCs w:val="24"/>
        </w:rPr>
        <w:t xml:space="preserve">out of the </w:t>
      </w:r>
      <w:r w:rsidR="007C6B86" w:rsidRPr="004154F3">
        <w:rPr>
          <w:rFonts w:ascii="Times New Roman" w:hAnsi="Times New Roman" w:cs="Times New Roman"/>
          <w:sz w:val="24"/>
          <w:szCs w:val="24"/>
        </w:rPr>
        <w:t xml:space="preserve">405 households </w:t>
      </w:r>
      <w:r w:rsidR="002B3ECB" w:rsidRPr="004154F3">
        <w:rPr>
          <w:rFonts w:ascii="Times New Roman" w:hAnsi="Times New Roman" w:cs="Times New Roman"/>
          <w:sz w:val="24"/>
          <w:szCs w:val="24"/>
        </w:rPr>
        <w:t>307</w:t>
      </w:r>
      <w:r w:rsidR="00DE1757" w:rsidRPr="004154F3">
        <w:rPr>
          <w:rFonts w:ascii="Times New Roman" w:hAnsi="Times New Roman" w:cs="Times New Roman"/>
          <w:sz w:val="24"/>
          <w:szCs w:val="24"/>
        </w:rPr>
        <w:t>,</w:t>
      </w:r>
      <w:r w:rsidR="002B3ECB" w:rsidRPr="004154F3">
        <w:rPr>
          <w:rFonts w:ascii="Times New Roman" w:hAnsi="Times New Roman" w:cs="Times New Roman"/>
          <w:sz w:val="24"/>
          <w:szCs w:val="24"/>
        </w:rPr>
        <w:t xml:space="preserve"> </w:t>
      </w:r>
      <w:r w:rsidR="00A64DAA" w:rsidRPr="004154F3">
        <w:rPr>
          <w:rFonts w:ascii="Times New Roman" w:hAnsi="Times New Roman" w:cs="Times New Roman"/>
          <w:sz w:val="24"/>
          <w:szCs w:val="24"/>
        </w:rPr>
        <w:t xml:space="preserve">27% were local authority </w:t>
      </w:r>
      <w:r w:rsidR="005E721E" w:rsidRPr="004154F3">
        <w:rPr>
          <w:rFonts w:ascii="Times New Roman" w:hAnsi="Times New Roman" w:cs="Times New Roman"/>
          <w:sz w:val="24"/>
          <w:szCs w:val="24"/>
        </w:rPr>
        <w:t>accommodation</w:t>
      </w:r>
      <w:r w:rsidR="00327524" w:rsidRPr="004154F3">
        <w:rPr>
          <w:rFonts w:ascii="Times New Roman" w:hAnsi="Times New Roman" w:cs="Times New Roman"/>
          <w:sz w:val="24"/>
          <w:szCs w:val="24"/>
        </w:rPr>
        <w:t xml:space="preserve">, while the biggest figure of households were </w:t>
      </w:r>
      <w:r w:rsidR="008B77F9" w:rsidRPr="004154F3">
        <w:rPr>
          <w:rFonts w:ascii="Times New Roman" w:hAnsi="Times New Roman" w:cs="Times New Roman"/>
          <w:sz w:val="24"/>
          <w:szCs w:val="24"/>
        </w:rPr>
        <w:t>owned which was 4</w:t>
      </w:r>
      <w:r w:rsidR="00583CDB" w:rsidRPr="004154F3">
        <w:rPr>
          <w:rFonts w:ascii="Times New Roman" w:hAnsi="Times New Roman" w:cs="Times New Roman"/>
          <w:sz w:val="24"/>
          <w:szCs w:val="24"/>
        </w:rPr>
        <w:t>27 households</w:t>
      </w:r>
      <w:r w:rsidR="00C066AB" w:rsidRPr="004154F3">
        <w:rPr>
          <w:rFonts w:ascii="Times New Roman" w:hAnsi="Times New Roman" w:cs="Times New Roman"/>
          <w:sz w:val="24"/>
          <w:szCs w:val="24"/>
        </w:rPr>
        <w:t xml:space="preserve">, and the final </w:t>
      </w:r>
      <w:r w:rsidR="00005339" w:rsidRPr="004154F3">
        <w:rPr>
          <w:rFonts w:ascii="Times New Roman" w:hAnsi="Times New Roman" w:cs="Times New Roman"/>
          <w:sz w:val="24"/>
          <w:szCs w:val="24"/>
        </w:rPr>
        <w:t>289 households were rented</w:t>
      </w:r>
      <w:r w:rsidR="009316B9" w:rsidRPr="004154F3">
        <w:rPr>
          <w:rFonts w:ascii="Times New Roman" w:hAnsi="Times New Roman" w:cs="Times New Roman"/>
          <w:sz w:val="24"/>
          <w:szCs w:val="24"/>
        </w:rPr>
        <w:t>.</w:t>
      </w:r>
    </w:p>
    <w:p w14:paraId="7D459E38" w14:textId="6E9F240C" w:rsidR="002E10FA" w:rsidRPr="004154F3" w:rsidRDefault="005232CA" w:rsidP="00EE6424">
      <w:pPr>
        <w:spacing w:line="360" w:lineRule="auto"/>
        <w:jc w:val="both"/>
        <w:rPr>
          <w:rFonts w:ascii="Times New Roman" w:hAnsi="Times New Roman" w:cs="Times New Roman"/>
          <w:sz w:val="24"/>
          <w:szCs w:val="24"/>
        </w:rPr>
      </w:pPr>
      <w:r w:rsidRPr="004154F3">
        <w:rPr>
          <w:rFonts w:ascii="Times New Roman" w:hAnsi="Times New Roman" w:cs="Times New Roman"/>
          <w:sz w:val="24"/>
          <w:szCs w:val="24"/>
        </w:rPr>
        <w:t xml:space="preserve">These </w:t>
      </w:r>
      <w:r w:rsidR="00A96610" w:rsidRPr="004154F3">
        <w:rPr>
          <w:rFonts w:ascii="Times New Roman" w:hAnsi="Times New Roman" w:cs="Times New Roman"/>
          <w:sz w:val="24"/>
          <w:szCs w:val="24"/>
        </w:rPr>
        <w:t>households of 1</w:t>
      </w:r>
      <w:r w:rsidR="0040692C" w:rsidRPr="004154F3">
        <w:rPr>
          <w:rFonts w:ascii="Times New Roman" w:hAnsi="Times New Roman" w:cs="Times New Roman"/>
          <w:sz w:val="24"/>
          <w:szCs w:val="24"/>
        </w:rPr>
        <w:t xml:space="preserve">,136 </w:t>
      </w:r>
      <w:r w:rsidR="009C6092" w:rsidRPr="004154F3">
        <w:rPr>
          <w:rFonts w:ascii="Times New Roman" w:hAnsi="Times New Roman" w:cs="Times New Roman"/>
          <w:sz w:val="24"/>
          <w:szCs w:val="24"/>
        </w:rPr>
        <w:t xml:space="preserve">have </w:t>
      </w:r>
      <w:r w:rsidR="009C06A7" w:rsidRPr="004154F3">
        <w:rPr>
          <w:rFonts w:ascii="Times New Roman" w:hAnsi="Times New Roman" w:cs="Times New Roman"/>
          <w:sz w:val="24"/>
          <w:szCs w:val="24"/>
        </w:rPr>
        <w:t>no access to their own ve</w:t>
      </w:r>
      <w:r w:rsidR="00A12F95" w:rsidRPr="004154F3">
        <w:rPr>
          <w:rFonts w:ascii="Times New Roman" w:hAnsi="Times New Roman" w:cs="Times New Roman"/>
          <w:sz w:val="24"/>
          <w:szCs w:val="24"/>
        </w:rPr>
        <w:t xml:space="preserve">hicles </w:t>
      </w:r>
      <w:r w:rsidR="00DA06EB" w:rsidRPr="004154F3">
        <w:rPr>
          <w:rFonts w:ascii="Times New Roman" w:hAnsi="Times New Roman" w:cs="Times New Roman"/>
          <w:sz w:val="24"/>
          <w:szCs w:val="24"/>
        </w:rPr>
        <w:t xml:space="preserve">showing that </w:t>
      </w:r>
      <w:r w:rsidR="004B2EA3" w:rsidRPr="004154F3">
        <w:rPr>
          <w:rFonts w:ascii="Times New Roman" w:hAnsi="Times New Roman" w:cs="Times New Roman"/>
          <w:sz w:val="24"/>
          <w:szCs w:val="24"/>
        </w:rPr>
        <w:t>339</w:t>
      </w:r>
      <w:r w:rsidR="00DE1757" w:rsidRPr="004154F3">
        <w:rPr>
          <w:rFonts w:ascii="Times New Roman" w:hAnsi="Times New Roman" w:cs="Times New Roman"/>
          <w:sz w:val="24"/>
          <w:szCs w:val="24"/>
        </w:rPr>
        <w:t>,</w:t>
      </w:r>
      <w:r w:rsidR="004B2EA3" w:rsidRPr="004154F3">
        <w:rPr>
          <w:rFonts w:ascii="Times New Roman" w:hAnsi="Times New Roman" w:cs="Times New Roman"/>
          <w:sz w:val="24"/>
          <w:szCs w:val="24"/>
        </w:rPr>
        <w:t xml:space="preserve"> 29.8</w:t>
      </w:r>
      <w:r w:rsidR="00130E0F" w:rsidRPr="004154F3">
        <w:rPr>
          <w:rFonts w:ascii="Times New Roman" w:hAnsi="Times New Roman" w:cs="Times New Roman"/>
          <w:sz w:val="24"/>
          <w:szCs w:val="24"/>
        </w:rPr>
        <w:t xml:space="preserve">% would be relying on public transport </w:t>
      </w:r>
      <w:r w:rsidR="00E214B0" w:rsidRPr="004154F3">
        <w:rPr>
          <w:rFonts w:ascii="Times New Roman" w:hAnsi="Times New Roman" w:cs="Times New Roman"/>
          <w:sz w:val="24"/>
          <w:szCs w:val="24"/>
        </w:rPr>
        <w:t xml:space="preserve">which the </w:t>
      </w:r>
      <w:r w:rsidR="00DD46A5" w:rsidRPr="004154F3">
        <w:rPr>
          <w:rFonts w:ascii="Times New Roman" w:hAnsi="Times New Roman" w:cs="Times New Roman"/>
          <w:sz w:val="24"/>
          <w:szCs w:val="24"/>
        </w:rPr>
        <w:t>public transport in Haverfor</w:t>
      </w:r>
      <w:r w:rsidR="00CC4229" w:rsidRPr="004154F3">
        <w:rPr>
          <w:rFonts w:ascii="Times New Roman" w:hAnsi="Times New Roman" w:cs="Times New Roman"/>
          <w:sz w:val="24"/>
          <w:szCs w:val="24"/>
        </w:rPr>
        <w:t>dwest is mainly buses,</w:t>
      </w:r>
      <w:r w:rsidR="00155BC9" w:rsidRPr="004154F3">
        <w:rPr>
          <w:rFonts w:ascii="Times New Roman" w:hAnsi="Times New Roman" w:cs="Times New Roman"/>
          <w:sz w:val="24"/>
          <w:szCs w:val="24"/>
        </w:rPr>
        <w:t xml:space="preserve"> taxis service</w:t>
      </w:r>
      <w:r w:rsidR="00EF6670" w:rsidRPr="004154F3">
        <w:rPr>
          <w:rFonts w:ascii="Times New Roman" w:hAnsi="Times New Roman" w:cs="Times New Roman"/>
          <w:sz w:val="24"/>
          <w:szCs w:val="24"/>
        </w:rPr>
        <w:t xml:space="preserve">, however there is a train </w:t>
      </w:r>
      <w:r w:rsidR="001C6F04" w:rsidRPr="004154F3">
        <w:rPr>
          <w:rFonts w:ascii="Times New Roman" w:hAnsi="Times New Roman" w:cs="Times New Roman"/>
          <w:sz w:val="24"/>
          <w:szCs w:val="24"/>
        </w:rPr>
        <w:t xml:space="preserve">station </w:t>
      </w:r>
      <w:r w:rsidR="002A1B36" w:rsidRPr="004154F3">
        <w:rPr>
          <w:rFonts w:ascii="Times New Roman" w:hAnsi="Times New Roman" w:cs="Times New Roman"/>
          <w:sz w:val="24"/>
          <w:szCs w:val="24"/>
        </w:rPr>
        <w:t xml:space="preserve">and </w:t>
      </w:r>
      <w:r w:rsidR="00897917" w:rsidRPr="004154F3">
        <w:rPr>
          <w:rFonts w:ascii="Times New Roman" w:hAnsi="Times New Roman" w:cs="Times New Roman"/>
          <w:sz w:val="24"/>
          <w:szCs w:val="24"/>
        </w:rPr>
        <w:t xml:space="preserve">out of those households which have no access to </w:t>
      </w:r>
      <w:r w:rsidR="00C967C0" w:rsidRPr="004154F3">
        <w:rPr>
          <w:rFonts w:ascii="Times New Roman" w:hAnsi="Times New Roman" w:cs="Times New Roman"/>
          <w:sz w:val="24"/>
          <w:szCs w:val="24"/>
        </w:rPr>
        <w:t xml:space="preserve">vehicles there are </w:t>
      </w:r>
      <w:r w:rsidR="00C81DA2" w:rsidRPr="004154F3">
        <w:rPr>
          <w:rFonts w:ascii="Times New Roman" w:hAnsi="Times New Roman" w:cs="Times New Roman"/>
          <w:sz w:val="24"/>
          <w:szCs w:val="24"/>
        </w:rPr>
        <w:t xml:space="preserve">552 households </w:t>
      </w:r>
      <w:r w:rsidR="00C133A3" w:rsidRPr="004154F3">
        <w:rPr>
          <w:rFonts w:ascii="Times New Roman" w:hAnsi="Times New Roman" w:cs="Times New Roman"/>
          <w:sz w:val="24"/>
          <w:szCs w:val="24"/>
        </w:rPr>
        <w:t>48.6</w:t>
      </w:r>
      <w:r w:rsidR="003A3BE0" w:rsidRPr="004154F3">
        <w:rPr>
          <w:rFonts w:ascii="Times New Roman" w:hAnsi="Times New Roman" w:cs="Times New Roman"/>
          <w:sz w:val="24"/>
          <w:szCs w:val="24"/>
        </w:rPr>
        <w:t>%</w:t>
      </w:r>
      <w:r w:rsidR="00C133A3" w:rsidRPr="004154F3">
        <w:rPr>
          <w:rFonts w:ascii="Times New Roman" w:hAnsi="Times New Roman" w:cs="Times New Roman"/>
          <w:sz w:val="24"/>
          <w:szCs w:val="24"/>
        </w:rPr>
        <w:t xml:space="preserve"> </w:t>
      </w:r>
      <w:r w:rsidR="00055415" w:rsidRPr="004154F3">
        <w:rPr>
          <w:rFonts w:ascii="Times New Roman" w:hAnsi="Times New Roman" w:cs="Times New Roman"/>
          <w:sz w:val="24"/>
          <w:szCs w:val="24"/>
        </w:rPr>
        <w:t>which do have access to a car or van</w:t>
      </w:r>
      <w:r w:rsidR="002819A3" w:rsidRPr="004154F3">
        <w:rPr>
          <w:rFonts w:ascii="Times New Roman" w:hAnsi="Times New Roman" w:cs="Times New Roman"/>
          <w:sz w:val="24"/>
          <w:szCs w:val="24"/>
        </w:rPr>
        <w:t xml:space="preserve"> this is based on </w:t>
      </w:r>
      <w:r w:rsidR="007A5CF7" w:rsidRPr="004154F3">
        <w:rPr>
          <w:rFonts w:ascii="Times New Roman" w:hAnsi="Times New Roman" w:cs="Times New Roman"/>
          <w:sz w:val="24"/>
          <w:szCs w:val="24"/>
        </w:rPr>
        <w:t>1 ve</w:t>
      </w:r>
      <w:r w:rsidR="00B237E9" w:rsidRPr="004154F3">
        <w:rPr>
          <w:rFonts w:ascii="Times New Roman" w:hAnsi="Times New Roman" w:cs="Times New Roman"/>
          <w:sz w:val="24"/>
          <w:szCs w:val="24"/>
        </w:rPr>
        <w:t>hicle</w:t>
      </w:r>
      <w:r w:rsidR="001C6F06" w:rsidRPr="004154F3">
        <w:rPr>
          <w:rFonts w:ascii="Times New Roman" w:hAnsi="Times New Roman" w:cs="Times New Roman"/>
          <w:sz w:val="24"/>
          <w:szCs w:val="24"/>
        </w:rPr>
        <w:t xml:space="preserve"> per household</w:t>
      </w:r>
      <w:r w:rsidR="000A281C" w:rsidRPr="004154F3">
        <w:rPr>
          <w:rFonts w:ascii="Times New Roman" w:hAnsi="Times New Roman" w:cs="Times New Roman"/>
          <w:sz w:val="24"/>
          <w:szCs w:val="24"/>
        </w:rPr>
        <w:t xml:space="preserve">, </w:t>
      </w:r>
      <w:r w:rsidR="008F3D68" w:rsidRPr="004154F3">
        <w:rPr>
          <w:rFonts w:ascii="Times New Roman" w:hAnsi="Times New Roman" w:cs="Times New Roman"/>
          <w:sz w:val="24"/>
          <w:szCs w:val="24"/>
        </w:rPr>
        <w:t xml:space="preserve">the average </w:t>
      </w:r>
      <w:r w:rsidR="0001157B" w:rsidRPr="004154F3">
        <w:rPr>
          <w:rFonts w:ascii="Times New Roman" w:hAnsi="Times New Roman" w:cs="Times New Roman"/>
          <w:sz w:val="24"/>
          <w:szCs w:val="24"/>
        </w:rPr>
        <w:t>one family</w:t>
      </w:r>
      <w:r w:rsidR="005D7942" w:rsidRPr="004154F3">
        <w:rPr>
          <w:rFonts w:ascii="Times New Roman" w:hAnsi="Times New Roman" w:cs="Times New Roman"/>
          <w:sz w:val="24"/>
          <w:szCs w:val="24"/>
        </w:rPr>
        <w:t xml:space="preserve"> household in the area is </w:t>
      </w:r>
      <w:r w:rsidR="008553A6" w:rsidRPr="004154F3">
        <w:rPr>
          <w:rFonts w:ascii="Times New Roman" w:hAnsi="Times New Roman" w:cs="Times New Roman"/>
          <w:sz w:val="24"/>
          <w:szCs w:val="24"/>
        </w:rPr>
        <w:t>792</w:t>
      </w:r>
      <w:r w:rsidR="00F735C1" w:rsidRPr="004154F3">
        <w:rPr>
          <w:rFonts w:ascii="Times New Roman" w:hAnsi="Times New Roman" w:cs="Times New Roman"/>
          <w:sz w:val="24"/>
          <w:szCs w:val="24"/>
        </w:rPr>
        <w:t>,</w:t>
      </w:r>
      <w:r w:rsidR="008553A6" w:rsidRPr="004154F3">
        <w:rPr>
          <w:rFonts w:ascii="Times New Roman" w:hAnsi="Times New Roman" w:cs="Times New Roman"/>
          <w:sz w:val="24"/>
          <w:szCs w:val="24"/>
        </w:rPr>
        <w:t xml:space="preserve"> 69.7% </w:t>
      </w:r>
      <w:r w:rsidR="001139A4" w:rsidRPr="004154F3">
        <w:rPr>
          <w:rFonts w:ascii="Times New Roman" w:hAnsi="Times New Roman" w:cs="Times New Roman"/>
          <w:sz w:val="24"/>
          <w:szCs w:val="24"/>
        </w:rPr>
        <w:t xml:space="preserve">of which there is </w:t>
      </w:r>
      <w:r w:rsidR="009114C8" w:rsidRPr="004154F3">
        <w:rPr>
          <w:rFonts w:ascii="Times New Roman" w:hAnsi="Times New Roman" w:cs="Times New Roman"/>
          <w:sz w:val="24"/>
          <w:szCs w:val="24"/>
        </w:rPr>
        <w:t>a count of 55</w:t>
      </w:r>
      <w:r w:rsidR="00DE1757" w:rsidRPr="004154F3">
        <w:rPr>
          <w:rFonts w:ascii="Times New Roman" w:hAnsi="Times New Roman" w:cs="Times New Roman"/>
          <w:sz w:val="24"/>
          <w:szCs w:val="24"/>
        </w:rPr>
        <w:t>,</w:t>
      </w:r>
      <w:r w:rsidR="006740B3" w:rsidRPr="004154F3">
        <w:rPr>
          <w:rFonts w:ascii="Times New Roman" w:hAnsi="Times New Roman" w:cs="Times New Roman"/>
          <w:sz w:val="24"/>
          <w:szCs w:val="24"/>
        </w:rPr>
        <w:t xml:space="preserve"> 4.8%</w:t>
      </w:r>
      <w:r w:rsidR="00D256F4" w:rsidRPr="004154F3">
        <w:rPr>
          <w:rFonts w:ascii="Times New Roman" w:hAnsi="Times New Roman" w:cs="Times New Roman"/>
          <w:sz w:val="24"/>
          <w:szCs w:val="24"/>
        </w:rPr>
        <w:t xml:space="preserve"> of people </w:t>
      </w:r>
      <w:r w:rsidR="001649A1" w:rsidRPr="004154F3">
        <w:rPr>
          <w:rFonts w:ascii="Times New Roman" w:hAnsi="Times New Roman" w:cs="Times New Roman"/>
          <w:sz w:val="24"/>
          <w:szCs w:val="24"/>
        </w:rPr>
        <w:t>over the age of 65</w:t>
      </w:r>
      <w:r w:rsidR="006F666A" w:rsidRPr="004154F3">
        <w:rPr>
          <w:rFonts w:ascii="Times New Roman" w:hAnsi="Times New Roman" w:cs="Times New Roman"/>
          <w:sz w:val="24"/>
          <w:szCs w:val="24"/>
        </w:rPr>
        <w:t xml:space="preserve"> years and over</w:t>
      </w:r>
      <w:r w:rsidR="00EB693E" w:rsidRPr="004154F3">
        <w:rPr>
          <w:rFonts w:ascii="Times New Roman" w:hAnsi="Times New Roman" w:cs="Times New Roman"/>
          <w:sz w:val="24"/>
          <w:szCs w:val="24"/>
        </w:rPr>
        <w:t>,</w:t>
      </w:r>
      <w:r w:rsidR="0085784F" w:rsidRPr="004154F3">
        <w:rPr>
          <w:rFonts w:ascii="Times New Roman" w:hAnsi="Times New Roman" w:cs="Times New Roman"/>
          <w:sz w:val="24"/>
          <w:szCs w:val="24"/>
        </w:rPr>
        <w:t xml:space="preserve"> </w:t>
      </w:r>
      <w:r w:rsidR="00A859FE" w:rsidRPr="004154F3">
        <w:rPr>
          <w:rFonts w:ascii="Times New Roman" w:hAnsi="Times New Roman" w:cs="Times New Roman"/>
          <w:sz w:val="24"/>
          <w:szCs w:val="24"/>
        </w:rPr>
        <w:t xml:space="preserve">further to this </w:t>
      </w:r>
      <w:r w:rsidR="008B4CA5" w:rsidRPr="004154F3">
        <w:rPr>
          <w:rFonts w:ascii="Times New Roman" w:hAnsi="Times New Roman" w:cs="Times New Roman"/>
          <w:sz w:val="24"/>
          <w:szCs w:val="24"/>
        </w:rPr>
        <w:t xml:space="preserve">the figures show that there is </w:t>
      </w:r>
      <w:r w:rsidR="000A71B3" w:rsidRPr="004154F3">
        <w:rPr>
          <w:rFonts w:ascii="Times New Roman" w:hAnsi="Times New Roman" w:cs="Times New Roman"/>
          <w:sz w:val="24"/>
          <w:szCs w:val="24"/>
        </w:rPr>
        <w:t xml:space="preserve">evidence to show </w:t>
      </w:r>
      <w:r w:rsidR="000E75BC" w:rsidRPr="004154F3">
        <w:rPr>
          <w:rFonts w:ascii="Times New Roman" w:hAnsi="Times New Roman" w:cs="Times New Roman"/>
          <w:sz w:val="24"/>
          <w:szCs w:val="24"/>
        </w:rPr>
        <w:t xml:space="preserve">that there is </w:t>
      </w:r>
      <w:r w:rsidR="007F5816" w:rsidRPr="004154F3">
        <w:rPr>
          <w:rFonts w:ascii="Times New Roman" w:hAnsi="Times New Roman" w:cs="Times New Roman"/>
          <w:sz w:val="24"/>
          <w:szCs w:val="24"/>
        </w:rPr>
        <w:t>246 lone parents of which there is</w:t>
      </w:r>
      <w:r w:rsidR="004A425E" w:rsidRPr="004154F3">
        <w:rPr>
          <w:rFonts w:ascii="Times New Roman" w:hAnsi="Times New Roman" w:cs="Times New Roman"/>
          <w:sz w:val="24"/>
          <w:szCs w:val="24"/>
        </w:rPr>
        <w:t xml:space="preserve"> 246 children </w:t>
      </w:r>
      <w:r w:rsidR="00B865F6" w:rsidRPr="004154F3">
        <w:rPr>
          <w:rFonts w:ascii="Times New Roman" w:hAnsi="Times New Roman" w:cs="Times New Roman"/>
          <w:sz w:val="24"/>
          <w:szCs w:val="24"/>
        </w:rPr>
        <w:t xml:space="preserve">of those are 206 </w:t>
      </w:r>
      <w:r w:rsidR="009862FF" w:rsidRPr="004154F3">
        <w:rPr>
          <w:rFonts w:ascii="Times New Roman" w:hAnsi="Times New Roman" w:cs="Times New Roman"/>
          <w:sz w:val="24"/>
          <w:szCs w:val="24"/>
        </w:rPr>
        <w:t xml:space="preserve">are </w:t>
      </w:r>
      <w:r w:rsidR="00545713" w:rsidRPr="004154F3">
        <w:rPr>
          <w:rFonts w:ascii="Times New Roman" w:hAnsi="Times New Roman" w:cs="Times New Roman"/>
          <w:sz w:val="24"/>
          <w:szCs w:val="24"/>
        </w:rPr>
        <w:t>dependent</w:t>
      </w:r>
      <w:r w:rsidR="009862FF" w:rsidRPr="004154F3">
        <w:rPr>
          <w:rFonts w:ascii="Times New Roman" w:hAnsi="Times New Roman" w:cs="Times New Roman"/>
          <w:sz w:val="24"/>
          <w:szCs w:val="24"/>
        </w:rPr>
        <w:t xml:space="preserve"> on those lone </w:t>
      </w:r>
      <w:r w:rsidR="00FF2F5D" w:rsidRPr="004154F3">
        <w:rPr>
          <w:rFonts w:ascii="Times New Roman" w:hAnsi="Times New Roman" w:cs="Times New Roman"/>
          <w:sz w:val="24"/>
          <w:szCs w:val="24"/>
        </w:rPr>
        <w:t>parent</w:t>
      </w:r>
      <w:r w:rsidR="002E10FA" w:rsidRPr="004154F3">
        <w:rPr>
          <w:rFonts w:ascii="Times New Roman" w:hAnsi="Times New Roman" w:cs="Times New Roman"/>
          <w:sz w:val="24"/>
          <w:szCs w:val="24"/>
        </w:rPr>
        <w:t>.</w:t>
      </w:r>
    </w:p>
    <w:p w14:paraId="23E40B73" w14:textId="799AC8CC" w:rsidR="009316B9" w:rsidRPr="004154F3" w:rsidRDefault="0091130E" w:rsidP="00EE6424">
      <w:pPr>
        <w:spacing w:line="360" w:lineRule="auto"/>
        <w:jc w:val="both"/>
        <w:rPr>
          <w:rFonts w:ascii="Times New Roman" w:hAnsi="Times New Roman" w:cs="Times New Roman"/>
          <w:sz w:val="24"/>
          <w:szCs w:val="24"/>
        </w:rPr>
      </w:pPr>
      <w:r w:rsidRPr="004154F3">
        <w:rPr>
          <w:rFonts w:ascii="Times New Roman" w:hAnsi="Times New Roman" w:cs="Times New Roman"/>
          <w:sz w:val="24"/>
          <w:szCs w:val="24"/>
        </w:rPr>
        <w:t xml:space="preserve">Another </w:t>
      </w:r>
      <w:r w:rsidR="00267EA9" w:rsidRPr="004154F3">
        <w:rPr>
          <w:rFonts w:ascii="Times New Roman" w:hAnsi="Times New Roman" w:cs="Times New Roman"/>
          <w:sz w:val="24"/>
          <w:szCs w:val="24"/>
        </w:rPr>
        <w:t xml:space="preserve">startling fact is there </w:t>
      </w:r>
      <w:r w:rsidR="004F08E7">
        <w:rPr>
          <w:rFonts w:ascii="Times New Roman" w:hAnsi="Times New Roman" w:cs="Times New Roman"/>
          <w:sz w:val="24"/>
          <w:szCs w:val="24"/>
        </w:rPr>
        <w:t xml:space="preserve">are </w:t>
      </w:r>
      <w:r w:rsidR="00A126DD" w:rsidRPr="004154F3">
        <w:rPr>
          <w:rFonts w:ascii="Times New Roman" w:hAnsi="Times New Roman" w:cs="Times New Roman"/>
          <w:sz w:val="24"/>
          <w:szCs w:val="24"/>
        </w:rPr>
        <w:t xml:space="preserve">368 adults </w:t>
      </w:r>
      <w:r w:rsidR="004A266D" w:rsidRPr="004154F3">
        <w:rPr>
          <w:rFonts w:ascii="Times New Roman" w:hAnsi="Times New Roman" w:cs="Times New Roman"/>
          <w:sz w:val="24"/>
          <w:szCs w:val="24"/>
        </w:rPr>
        <w:t xml:space="preserve">with 122 </w:t>
      </w:r>
      <w:r w:rsidR="00545713" w:rsidRPr="004154F3">
        <w:rPr>
          <w:rFonts w:ascii="Times New Roman" w:hAnsi="Times New Roman" w:cs="Times New Roman"/>
          <w:sz w:val="24"/>
          <w:szCs w:val="24"/>
        </w:rPr>
        <w:t>dependent</w:t>
      </w:r>
      <w:r w:rsidR="004A266D" w:rsidRPr="004154F3">
        <w:rPr>
          <w:rFonts w:ascii="Times New Roman" w:hAnsi="Times New Roman" w:cs="Times New Roman"/>
          <w:sz w:val="24"/>
          <w:szCs w:val="24"/>
        </w:rPr>
        <w:t xml:space="preserve"> children </w:t>
      </w:r>
      <w:r w:rsidR="00711D1F" w:rsidRPr="004154F3">
        <w:rPr>
          <w:rFonts w:ascii="Times New Roman" w:hAnsi="Times New Roman" w:cs="Times New Roman"/>
          <w:sz w:val="24"/>
          <w:szCs w:val="24"/>
        </w:rPr>
        <w:t xml:space="preserve">that are not in employment </w:t>
      </w:r>
      <w:r w:rsidR="00581341" w:rsidRPr="004154F3">
        <w:rPr>
          <w:rFonts w:ascii="Times New Roman" w:hAnsi="Times New Roman" w:cs="Times New Roman"/>
          <w:sz w:val="24"/>
          <w:szCs w:val="24"/>
        </w:rPr>
        <w:t xml:space="preserve">of which there is </w:t>
      </w:r>
      <w:r w:rsidR="00EB2469" w:rsidRPr="004154F3">
        <w:rPr>
          <w:rFonts w:ascii="Times New Roman" w:hAnsi="Times New Roman" w:cs="Times New Roman"/>
          <w:sz w:val="24"/>
          <w:szCs w:val="24"/>
        </w:rPr>
        <w:t xml:space="preserve">508 </w:t>
      </w:r>
      <w:r w:rsidR="00545713" w:rsidRPr="004154F3">
        <w:rPr>
          <w:rFonts w:ascii="Times New Roman" w:hAnsi="Times New Roman" w:cs="Times New Roman"/>
          <w:sz w:val="24"/>
          <w:szCs w:val="24"/>
        </w:rPr>
        <w:t>dependent</w:t>
      </w:r>
      <w:r w:rsidR="00EB2469" w:rsidRPr="004154F3">
        <w:rPr>
          <w:rFonts w:ascii="Times New Roman" w:hAnsi="Times New Roman" w:cs="Times New Roman"/>
          <w:sz w:val="24"/>
          <w:szCs w:val="24"/>
        </w:rPr>
        <w:t xml:space="preserve"> children </w:t>
      </w:r>
      <w:r w:rsidR="008A565F" w:rsidRPr="004154F3">
        <w:rPr>
          <w:rFonts w:ascii="Times New Roman" w:hAnsi="Times New Roman" w:cs="Times New Roman"/>
          <w:sz w:val="24"/>
          <w:szCs w:val="24"/>
        </w:rPr>
        <w:t xml:space="preserve">out of the 1,136 households </w:t>
      </w:r>
      <w:r w:rsidR="00840E6C" w:rsidRPr="004154F3">
        <w:rPr>
          <w:rFonts w:ascii="Times New Roman" w:hAnsi="Times New Roman" w:cs="Times New Roman"/>
          <w:sz w:val="24"/>
          <w:szCs w:val="24"/>
        </w:rPr>
        <w:t xml:space="preserve">231 of those are aged between </w:t>
      </w:r>
      <w:r w:rsidR="00C02729" w:rsidRPr="004154F3">
        <w:rPr>
          <w:rFonts w:ascii="Times New Roman" w:hAnsi="Times New Roman" w:cs="Times New Roman"/>
          <w:sz w:val="24"/>
          <w:szCs w:val="24"/>
        </w:rPr>
        <w:t xml:space="preserve">0 years upto </w:t>
      </w:r>
      <w:r w:rsidR="00C9442B" w:rsidRPr="004154F3">
        <w:rPr>
          <w:rFonts w:ascii="Times New Roman" w:hAnsi="Times New Roman" w:cs="Times New Roman"/>
          <w:sz w:val="24"/>
          <w:szCs w:val="24"/>
        </w:rPr>
        <w:t>4-year</w:t>
      </w:r>
      <w:r w:rsidR="000A0884" w:rsidRPr="004154F3">
        <w:rPr>
          <w:rFonts w:ascii="Times New Roman" w:hAnsi="Times New Roman" w:cs="Times New Roman"/>
          <w:sz w:val="24"/>
          <w:szCs w:val="24"/>
        </w:rPr>
        <w:t xml:space="preserve"> olds </w:t>
      </w:r>
      <w:r w:rsidR="00340287" w:rsidRPr="004154F3">
        <w:rPr>
          <w:rFonts w:ascii="Times New Roman" w:hAnsi="Times New Roman" w:cs="Times New Roman"/>
          <w:sz w:val="24"/>
          <w:szCs w:val="24"/>
        </w:rPr>
        <w:t xml:space="preserve">of which there are </w:t>
      </w:r>
      <w:r w:rsidR="00481C89" w:rsidRPr="004154F3">
        <w:rPr>
          <w:rFonts w:ascii="Times New Roman" w:hAnsi="Times New Roman" w:cs="Times New Roman"/>
          <w:sz w:val="24"/>
          <w:szCs w:val="24"/>
        </w:rPr>
        <w:t xml:space="preserve">231 </w:t>
      </w:r>
      <w:r w:rsidR="00C9442B" w:rsidRPr="004154F3">
        <w:rPr>
          <w:rFonts w:ascii="Times New Roman" w:hAnsi="Times New Roman" w:cs="Times New Roman"/>
          <w:sz w:val="24"/>
          <w:szCs w:val="24"/>
        </w:rPr>
        <w:t>dependent</w:t>
      </w:r>
      <w:r w:rsidR="00481C89" w:rsidRPr="004154F3">
        <w:rPr>
          <w:rFonts w:ascii="Times New Roman" w:hAnsi="Times New Roman" w:cs="Times New Roman"/>
          <w:sz w:val="24"/>
          <w:szCs w:val="24"/>
        </w:rPr>
        <w:t xml:space="preserve"> children</w:t>
      </w:r>
      <w:r w:rsidR="0052701A" w:rsidRPr="004154F3">
        <w:rPr>
          <w:rFonts w:ascii="Times New Roman" w:hAnsi="Times New Roman" w:cs="Times New Roman"/>
          <w:sz w:val="24"/>
          <w:szCs w:val="24"/>
        </w:rPr>
        <w:t>,</w:t>
      </w:r>
      <w:r w:rsidR="00BA785B" w:rsidRPr="004154F3">
        <w:rPr>
          <w:rFonts w:ascii="Times New Roman" w:hAnsi="Times New Roman" w:cs="Times New Roman"/>
          <w:sz w:val="24"/>
          <w:szCs w:val="24"/>
        </w:rPr>
        <w:t xml:space="preserve"> out of the </w:t>
      </w:r>
      <w:r w:rsidR="005651D2" w:rsidRPr="004154F3">
        <w:rPr>
          <w:rFonts w:ascii="Times New Roman" w:hAnsi="Times New Roman" w:cs="Times New Roman"/>
          <w:sz w:val="24"/>
          <w:szCs w:val="24"/>
        </w:rPr>
        <w:t xml:space="preserve">206 lone parent households </w:t>
      </w:r>
      <w:r w:rsidR="001F6372" w:rsidRPr="004154F3">
        <w:rPr>
          <w:rFonts w:ascii="Times New Roman" w:hAnsi="Times New Roman" w:cs="Times New Roman"/>
          <w:sz w:val="24"/>
          <w:szCs w:val="24"/>
        </w:rPr>
        <w:t xml:space="preserve">with dependent </w:t>
      </w:r>
      <w:r w:rsidR="00612C68" w:rsidRPr="004154F3">
        <w:rPr>
          <w:rFonts w:ascii="Times New Roman" w:hAnsi="Times New Roman" w:cs="Times New Roman"/>
          <w:sz w:val="24"/>
          <w:szCs w:val="24"/>
        </w:rPr>
        <w:t xml:space="preserve">children </w:t>
      </w:r>
      <w:r w:rsidR="00A054AC" w:rsidRPr="004154F3">
        <w:rPr>
          <w:rFonts w:ascii="Times New Roman" w:hAnsi="Times New Roman" w:cs="Times New Roman"/>
          <w:sz w:val="24"/>
          <w:szCs w:val="24"/>
        </w:rPr>
        <w:t>73</w:t>
      </w:r>
      <w:r w:rsidR="00D01B5C" w:rsidRPr="004154F3">
        <w:rPr>
          <w:rFonts w:ascii="Times New Roman" w:hAnsi="Times New Roman" w:cs="Times New Roman"/>
          <w:sz w:val="24"/>
          <w:szCs w:val="24"/>
        </w:rPr>
        <w:t xml:space="preserve">, 35.4% </w:t>
      </w:r>
      <w:r w:rsidR="00C03909" w:rsidRPr="004154F3">
        <w:rPr>
          <w:rFonts w:ascii="Times New Roman" w:hAnsi="Times New Roman" w:cs="Times New Roman"/>
          <w:sz w:val="24"/>
          <w:szCs w:val="24"/>
        </w:rPr>
        <w:t xml:space="preserve">are in part time employment </w:t>
      </w:r>
      <w:r w:rsidR="007753B0" w:rsidRPr="004154F3">
        <w:rPr>
          <w:rFonts w:ascii="Times New Roman" w:hAnsi="Times New Roman" w:cs="Times New Roman"/>
          <w:sz w:val="24"/>
          <w:szCs w:val="24"/>
        </w:rPr>
        <w:t xml:space="preserve">and </w:t>
      </w:r>
      <w:r w:rsidR="006C74D0" w:rsidRPr="004154F3">
        <w:rPr>
          <w:rFonts w:ascii="Times New Roman" w:hAnsi="Times New Roman" w:cs="Times New Roman"/>
          <w:sz w:val="24"/>
          <w:szCs w:val="24"/>
        </w:rPr>
        <w:t xml:space="preserve">41, 19.9% </w:t>
      </w:r>
      <w:r w:rsidR="00D215DD" w:rsidRPr="004154F3">
        <w:rPr>
          <w:rFonts w:ascii="Times New Roman" w:hAnsi="Times New Roman" w:cs="Times New Roman"/>
          <w:sz w:val="24"/>
          <w:szCs w:val="24"/>
        </w:rPr>
        <w:t>are in full time employment</w:t>
      </w:r>
      <w:r w:rsidR="004E4248" w:rsidRPr="004154F3">
        <w:rPr>
          <w:rFonts w:ascii="Times New Roman" w:hAnsi="Times New Roman" w:cs="Times New Roman"/>
          <w:sz w:val="24"/>
          <w:szCs w:val="24"/>
        </w:rPr>
        <w:t xml:space="preserve"> and </w:t>
      </w:r>
      <w:r w:rsidR="00231E80" w:rsidRPr="004154F3">
        <w:rPr>
          <w:rFonts w:ascii="Times New Roman" w:hAnsi="Times New Roman" w:cs="Times New Roman"/>
          <w:sz w:val="24"/>
          <w:szCs w:val="24"/>
        </w:rPr>
        <w:t xml:space="preserve">here is an staggering </w:t>
      </w:r>
      <w:r w:rsidR="00453FC6" w:rsidRPr="004154F3">
        <w:rPr>
          <w:rFonts w:ascii="Times New Roman" w:hAnsi="Times New Roman" w:cs="Times New Roman"/>
          <w:sz w:val="24"/>
          <w:szCs w:val="24"/>
        </w:rPr>
        <w:t xml:space="preserve">figure out of those 206 households </w:t>
      </w:r>
      <w:r w:rsidR="00E63035" w:rsidRPr="004154F3">
        <w:rPr>
          <w:rFonts w:ascii="Times New Roman" w:hAnsi="Times New Roman" w:cs="Times New Roman"/>
          <w:sz w:val="24"/>
          <w:szCs w:val="24"/>
        </w:rPr>
        <w:t xml:space="preserve">92, </w:t>
      </w:r>
      <w:r w:rsidR="004D2906" w:rsidRPr="004154F3">
        <w:rPr>
          <w:rFonts w:ascii="Times New Roman" w:hAnsi="Times New Roman" w:cs="Times New Roman"/>
          <w:sz w:val="24"/>
          <w:szCs w:val="24"/>
        </w:rPr>
        <w:t xml:space="preserve">447% </w:t>
      </w:r>
      <w:r w:rsidR="00751FBF" w:rsidRPr="004154F3">
        <w:rPr>
          <w:rFonts w:ascii="Times New Roman" w:hAnsi="Times New Roman" w:cs="Times New Roman"/>
          <w:sz w:val="24"/>
          <w:szCs w:val="24"/>
        </w:rPr>
        <w:t>are not in employment</w:t>
      </w:r>
      <w:r w:rsidR="00F42F08" w:rsidRPr="004154F3">
        <w:rPr>
          <w:rFonts w:ascii="Times New Roman" w:hAnsi="Times New Roman" w:cs="Times New Roman"/>
          <w:sz w:val="24"/>
          <w:szCs w:val="24"/>
        </w:rPr>
        <w:t xml:space="preserve">, so breaking this down there are </w:t>
      </w:r>
      <w:r w:rsidR="00A838B9" w:rsidRPr="004154F3">
        <w:rPr>
          <w:rFonts w:ascii="Times New Roman" w:hAnsi="Times New Roman" w:cs="Times New Roman"/>
          <w:sz w:val="24"/>
          <w:szCs w:val="24"/>
        </w:rPr>
        <w:t>20, 9.7</w:t>
      </w:r>
      <w:r w:rsidR="00E31469" w:rsidRPr="004154F3">
        <w:rPr>
          <w:rFonts w:ascii="Times New Roman" w:hAnsi="Times New Roman" w:cs="Times New Roman"/>
          <w:sz w:val="24"/>
          <w:szCs w:val="24"/>
        </w:rPr>
        <w:t xml:space="preserve">% </w:t>
      </w:r>
      <w:r w:rsidR="00255B23" w:rsidRPr="004154F3">
        <w:rPr>
          <w:rFonts w:ascii="Times New Roman" w:hAnsi="Times New Roman" w:cs="Times New Roman"/>
          <w:sz w:val="24"/>
          <w:szCs w:val="24"/>
        </w:rPr>
        <w:t xml:space="preserve">are male and </w:t>
      </w:r>
      <w:r w:rsidR="00433443" w:rsidRPr="004154F3">
        <w:rPr>
          <w:rFonts w:ascii="Times New Roman" w:hAnsi="Times New Roman" w:cs="Times New Roman"/>
          <w:sz w:val="24"/>
          <w:szCs w:val="24"/>
        </w:rPr>
        <w:t>only 14</w:t>
      </w:r>
      <w:r w:rsidR="00193AA5" w:rsidRPr="004154F3">
        <w:rPr>
          <w:rFonts w:ascii="Times New Roman" w:hAnsi="Times New Roman" w:cs="Times New Roman"/>
          <w:sz w:val="24"/>
          <w:szCs w:val="24"/>
        </w:rPr>
        <w:t xml:space="preserve"> of those </w:t>
      </w:r>
      <w:r w:rsidR="00E2042D" w:rsidRPr="004154F3">
        <w:rPr>
          <w:rFonts w:ascii="Times New Roman" w:hAnsi="Times New Roman" w:cs="Times New Roman"/>
          <w:sz w:val="24"/>
          <w:szCs w:val="24"/>
        </w:rPr>
        <w:t>20 males are in employment</w:t>
      </w:r>
      <w:r w:rsidR="005C6491" w:rsidRPr="004154F3">
        <w:rPr>
          <w:rFonts w:ascii="Times New Roman" w:hAnsi="Times New Roman" w:cs="Times New Roman"/>
          <w:sz w:val="24"/>
          <w:szCs w:val="24"/>
        </w:rPr>
        <w:t>, and the female</w:t>
      </w:r>
      <w:r w:rsidR="0090405F" w:rsidRPr="004154F3">
        <w:rPr>
          <w:rFonts w:ascii="Times New Roman" w:hAnsi="Times New Roman" w:cs="Times New Roman"/>
          <w:sz w:val="24"/>
          <w:szCs w:val="24"/>
        </w:rPr>
        <w:t xml:space="preserve"> lone parent range is </w:t>
      </w:r>
      <w:r w:rsidR="00CA2C25" w:rsidRPr="004154F3">
        <w:rPr>
          <w:rFonts w:ascii="Times New Roman" w:hAnsi="Times New Roman" w:cs="Times New Roman"/>
          <w:sz w:val="24"/>
          <w:szCs w:val="24"/>
        </w:rPr>
        <w:t xml:space="preserve">even more staggering </w:t>
      </w:r>
      <w:r w:rsidR="00B36A9C" w:rsidRPr="004154F3">
        <w:rPr>
          <w:rFonts w:ascii="Times New Roman" w:hAnsi="Times New Roman" w:cs="Times New Roman"/>
          <w:sz w:val="24"/>
          <w:szCs w:val="24"/>
        </w:rPr>
        <w:t>with 1</w:t>
      </w:r>
      <w:r w:rsidR="00216979" w:rsidRPr="004154F3">
        <w:rPr>
          <w:rFonts w:ascii="Times New Roman" w:hAnsi="Times New Roman" w:cs="Times New Roman"/>
          <w:sz w:val="24"/>
          <w:szCs w:val="24"/>
        </w:rPr>
        <w:t>86, 90</w:t>
      </w:r>
      <w:r w:rsidR="009E140E" w:rsidRPr="004154F3">
        <w:rPr>
          <w:rFonts w:ascii="Times New Roman" w:hAnsi="Times New Roman" w:cs="Times New Roman"/>
          <w:sz w:val="24"/>
          <w:szCs w:val="24"/>
        </w:rPr>
        <w:t xml:space="preserve">.3% </w:t>
      </w:r>
      <w:r w:rsidR="008D5A72" w:rsidRPr="004154F3">
        <w:rPr>
          <w:rFonts w:ascii="Times New Roman" w:hAnsi="Times New Roman" w:cs="Times New Roman"/>
          <w:sz w:val="24"/>
          <w:szCs w:val="24"/>
        </w:rPr>
        <w:t xml:space="preserve">are females </w:t>
      </w:r>
      <w:r w:rsidR="00CD2BFE" w:rsidRPr="004154F3">
        <w:rPr>
          <w:rFonts w:ascii="Times New Roman" w:hAnsi="Times New Roman" w:cs="Times New Roman"/>
          <w:sz w:val="24"/>
          <w:szCs w:val="24"/>
        </w:rPr>
        <w:t>72</w:t>
      </w:r>
      <w:r w:rsidR="004A390C" w:rsidRPr="004154F3">
        <w:rPr>
          <w:rFonts w:ascii="Times New Roman" w:hAnsi="Times New Roman" w:cs="Times New Roman"/>
          <w:sz w:val="24"/>
          <w:szCs w:val="24"/>
        </w:rPr>
        <w:t>,</w:t>
      </w:r>
      <w:r w:rsidR="00CD2BFE" w:rsidRPr="004154F3">
        <w:rPr>
          <w:rFonts w:ascii="Times New Roman" w:hAnsi="Times New Roman" w:cs="Times New Roman"/>
          <w:sz w:val="24"/>
          <w:szCs w:val="24"/>
        </w:rPr>
        <w:t xml:space="preserve"> 35.0%</w:t>
      </w:r>
      <w:r w:rsidR="004A390C" w:rsidRPr="004154F3">
        <w:rPr>
          <w:rFonts w:ascii="Times New Roman" w:hAnsi="Times New Roman" w:cs="Times New Roman"/>
          <w:sz w:val="24"/>
          <w:szCs w:val="24"/>
        </w:rPr>
        <w:t xml:space="preserve"> </w:t>
      </w:r>
      <w:r w:rsidR="007B4A68" w:rsidRPr="004154F3">
        <w:rPr>
          <w:rFonts w:ascii="Times New Roman" w:hAnsi="Times New Roman" w:cs="Times New Roman"/>
          <w:sz w:val="24"/>
          <w:szCs w:val="24"/>
        </w:rPr>
        <w:t xml:space="preserve">in part time employment </w:t>
      </w:r>
      <w:r w:rsidR="00B84090" w:rsidRPr="004154F3">
        <w:rPr>
          <w:rFonts w:ascii="Times New Roman" w:hAnsi="Times New Roman" w:cs="Times New Roman"/>
          <w:sz w:val="24"/>
          <w:szCs w:val="24"/>
        </w:rPr>
        <w:t xml:space="preserve">and </w:t>
      </w:r>
      <w:r w:rsidR="003B7939" w:rsidRPr="004154F3">
        <w:rPr>
          <w:rFonts w:ascii="Times New Roman" w:hAnsi="Times New Roman" w:cs="Times New Roman"/>
          <w:sz w:val="24"/>
          <w:szCs w:val="24"/>
        </w:rPr>
        <w:t>86,</w:t>
      </w:r>
      <w:r w:rsidR="00D255CC" w:rsidRPr="004154F3">
        <w:rPr>
          <w:rFonts w:ascii="Times New Roman" w:hAnsi="Times New Roman" w:cs="Times New Roman"/>
          <w:sz w:val="24"/>
          <w:szCs w:val="24"/>
        </w:rPr>
        <w:t xml:space="preserve"> 41.</w:t>
      </w:r>
      <w:r w:rsidR="00C63483" w:rsidRPr="004154F3">
        <w:rPr>
          <w:rFonts w:ascii="Times New Roman" w:hAnsi="Times New Roman" w:cs="Times New Roman"/>
          <w:sz w:val="24"/>
          <w:szCs w:val="24"/>
        </w:rPr>
        <w:t>7% are not in employment</w:t>
      </w:r>
      <w:r w:rsidR="00455F01" w:rsidRPr="004154F3">
        <w:rPr>
          <w:rFonts w:ascii="Times New Roman" w:hAnsi="Times New Roman" w:cs="Times New Roman"/>
          <w:sz w:val="24"/>
          <w:szCs w:val="24"/>
        </w:rPr>
        <w:t>.</w:t>
      </w:r>
    </w:p>
    <w:p w14:paraId="6BC0ADA0" w14:textId="34A09EB0" w:rsidR="00D35E83" w:rsidRPr="004F08E7" w:rsidRDefault="006E5E33" w:rsidP="00EE6424">
      <w:pPr>
        <w:spacing w:line="360" w:lineRule="auto"/>
        <w:jc w:val="both"/>
        <w:rPr>
          <w:rFonts w:ascii="Times New Roman" w:hAnsi="Times New Roman" w:cs="Times New Roman"/>
          <w:b/>
          <w:sz w:val="24"/>
          <w:szCs w:val="24"/>
          <w:u w:val="single"/>
        </w:rPr>
      </w:pPr>
      <w:r w:rsidRPr="004F08E7">
        <w:rPr>
          <w:rFonts w:ascii="Times New Roman" w:hAnsi="Times New Roman" w:cs="Times New Roman"/>
          <w:b/>
          <w:sz w:val="24"/>
          <w:szCs w:val="24"/>
          <w:u w:val="single"/>
        </w:rPr>
        <w:t>Crime</w:t>
      </w:r>
    </w:p>
    <w:p w14:paraId="10F485C8" w14:textId="57562B02" w:rsidR="00F22355" w:rsidRDefault="00894A74" w:rsidP="00EE6424">
      <w:pPr>
        <w:spacing w:line="360" w:lineRule="auto"/>
        <w:jc w:val="both"/>
        <w:rPr>
          <w:rFonts w:ascii="Times New Roman" w:hAnsi="Times New Roman" w:cs="Times New Roman"/>
          <w:sz w:val="24"/>
          <w:szCs w:val="24"/>
        </w:rPr>
      </w:pPr>
      <w:r w:rsidRPr="004154F3">
        <w:rPr>
          <w:rFonts w:ascii="Times New Roman" w:hAnsi="Times New Roman" w:cs="Times New Roman"/>
          <w:sz w:val="24"/>
          <w:szCs w:val="24"/>
        </w:rPr>
        <w:t>Haverfordwest</w:t>
      </w:r>
      <w:r w:rsidR="00426E50" w:rsidRPr="004154F3">
        <w:rPr>
          <w:rFonts w:ascii="Times New Roman" w:hAnsi="Times New Roman" w:cs="Times New Roman"/>
          <w:sz w:val="24"/>
          <w:szCs w:val="24"/>
        </w:rPr>
        <w:t xml:space="preserve"> is the main town in Pembrokeshire</w:t>
      </w:r>
      <w:r w:rsidR="00E20902" w:rsidRPr="004154F3">
        <w:rPr>
          <w:rFonts w:ascii="Times New Roman" w:hAnsi="Times New Roman" w:cs="Times New Roman"/>
          <w:sz w:val="24"/>
          <w:szCs w:val="24"/>
        </w:rPr>
        <w:t xml:space="preserve"> and overall Pembrokeshire</w:t>
      </w:r>
      <w:r w:rsidRPr="004154F3">
        <w:rPr>
          <w:rFonts w:ascii="Times New Roman" w:hAnsi="Times New Roman" w:cs="Times New Roman"/>
          <w:sz w:val="24"/>
          <w:szCs w:val="24"/>
        </w:rPr>
        <w:t xml:space="preserve"> </w:t>
      </w:r>
      <w:r w:rsidR="001F215F" w:rsidRPr="004154F3">
        <w:rPr>
          <w:rFonts w:ascii="Times New Roman" w:hAnsi="Times New Roman" w:cs="Times New Roman"/>
          <w:sz w:val="24"/>
          <w:szCs w:val="24"/>
        </w:rPr>
        <w:t xml:space="preserve">has </w:t>
      </w:r>
      <w:r w:rsidR="00F45851" w:rsidRPr="004154F3">
        <w:rPr>
          <w:rFonts w:ascii="Times New Roman" w:hAnsi="Times New Roman" w:cs="Times New Roman"/>
          <w:sz w:val="24"/>
          <w:szCs w:val="24"/>
        </w:rPr>
        <w:t xml:space="preserve">the highest </w:t>
      </w:r>
      <w:r w:rsidR="00E777DB" w:rsidRPr="004154F3">
        <w:rPr>
          <w:rFonts w:ascii="Times New Roman" w:hAnsi="Times New Roman" w:cs="Times New Roman"/>
          <w:sz w:val="24"/>
          <w:szCs w:val="24"/>
        </w:rPr>
        <w:t>percentage of crime out of the three counties</w:t>
      </w:r>
      <w:r w:rsidR="001900B0" w:rsidRPr="004154F3">
        <w:rPr>
          <w:rFonts w:ascii="Times New Roman" w:hAnsi="Times New Roman" w:cs="Times New Roman"/>
          <w:sz w:val="24"/>
          <w:szCs w:val="24"/>
        </w:rPr>
        <w:t xml:space="preserve">, and this figure comes from </w:t>
      </w:r>
      <w:r w:rsidR="00555786" w:rsidRPr="004154F3">
        <w:rPr>
          <w:rFonts w:ascii="Times New Roman" w:hAnsi="Times New Roman" w:cs="Times New Roman"/>
          <w:sz w:val="24"/>
          <w:szCs w:val="24"/>
        </w:rPr>
        <w:t xml:space="preserve">Dyfed Powys police force along with </w:t>
      </w:r>
      <w:r w:rsidR="00D668E9" w:rsidRPr="004154F3">
        <w:rPr>
          <w:rFonts w:ascii="Times New Roman" w:hAnsi="Times New Roman" w:cs="Times New Roman"/>
          <w:sz w:val="24"/>
          <w:szCs w:val="24"/>
        </w:rPr>
        <w:t>Ceredigion</w:t>
      </w:r>
      <w:r w:rsidR="005E5C84" w:rsidRPr="004154F3">
        <w:rPr>
          <w:rFonts w:ascii="Times New Roman" w:hAnsi="Times New Roman" w:cs="Times New Roman"/>
          <w:sz w:val="24"/>
          <w:szCs w:val="24"/>
        </w:rPr>
        <w:t xml:space="preserve"> (Cardigan</w:t>
      </w:r>
      <w:r w:rsidR="001F29A1" w:rsidRPr="004154F3">
        <w:rPr>
          <w:rFonts w:ascii="Times New Roman" w:hAnsi="Times New Roman" w:cs="Times New Roman"/>
          <w:sz w:val="24"/>
          <w:szCs w:val="24"/>
        </w:rPr>
        <w:t>shire)</w:t>
      </w:r>
      <w:r w:rsidR="00D668E9" w:rsidRPr="004154F3">
        <w:rPr>
          <w:rFonts w:ascii="Times New Roman" w:hAnsi="Times New Roman" w:cs="Times New Roman"/>
          <w:sz w:val="24"/>
          <w:szCs w:val="24"/>
        </w:rPr>
        <w:t xml:space="preserve"> and Carmarthenshire</w:t>
      </w:r>
      <w:r w:rsidR="00E768BB" w:rsidRPr="004154F3">
        <w:rPr>
          <w:rFonts w:ascii="Times New Roman" w:hAnsi="Times New Roman" w:cs="Times New Roman"/>
          <w:sz w:val="24"/>
          <w:szCs w:val="24"/>
        </w:rPr>
        <w:t xml:space="preserve">. Pembrokeshire has the </w:t>
      </w:r>
      <w:r w:rsidR="00E768BB" w:rsidRPr="004154F3">
        <w:rPr>
          <w:rFonts w:ascii="Times New Roman" w:hAnsi="Times New Roman" w:cs="Times New Roman"/>
          <w:sz w:val="24"/>
          <w:szCs w:val="24"/>
        </w:rPr>
        <w:lastRenderedPageBreak/>
        <w:t>highest rate of crime with 62.</w:t>
      </w:r>
      <w:r w:rsidR="003772A9" w:rsidRPr="004154F3">
        <w:rPr>
          <w:rFonts w:ascii="Times New Roman" w:hAnsi="Times New Roman" w:cs="Times New Roman"/>
          <w:sz w:val="24"/>
          <w:szCs w:val="24"/>
        </w:rPr>
        <w:t>42%</w:t>
      </w:r>
      <w:r w:rsidR="00E13BD0">
        <w:rPr>
          <w:rFonts w:ascii="Times New Roman" w:hAnsi="Times New Roman" w:cs="Times New Roman"/>
          <w:sz w:val="24"/>
          <w:szCs w:val="24"/>
        </w:rPr>
        <w:t xml:space="preserve">, </w:t>
      </w:r>
      <w:r w:rsidR="00552CDE">
        <w:rPr>
          <w:rFonts w:ascii="Times New Roman" w:hAnsi="Times New Roman" w:cs="Times New Roman"/>
          <w:sz w:val="24"/>
          <w:szCs w:val="24"/>
        </w:rPr>
        <w:t xml:space="preserve">14 crimes were </w:t>
      </w:r>
      <w:r w:rsidR="007C7053">
        <w:rPr>
          <w:rFonts w:ascii="Times New Roman" w:hAnsi="Times New Roman" w:cs="Times New Roman"/>
          <w:sz w:val="24"/>
          <w:szCs w:val="24"/>
        </w:rPr>
        <w:t>committed</w:t>
      </w:r>
      <w:r w:rsidR="00552CDE">
        <w:rPr>
          <w:rFonts w:ascii="Times New Roman" w:hAnsi="Times New Roman" w:cs="Times New Roman"/>
          <w:sz w:val="24"/>
          <w:szCs w:val="24"/>
        </w:rPr>
        <w:t xml:space="preserve"> on the Garth estate</w:t>
      </w:r>
      <w:r w:rsidR="003772A9" w:rsidRPr="004154F3">
        <w:rPr>
          <w:rFonts w:ascii="Times New Roman" w:hAnsi="Times New Roman" w:cs="Times New Roman"/>
          <w:sz w:val="24"/>
          <w:szCs w:val="24"/>
        </w:rPr>
        <w:t xml:space="preserve"> then the second highest is Carmarthenshire with 59.07</w:t>
      </w:r>
      <w:r w:rsidR="00B2705C" w:rsidRPr="004154F3">
        <w:rPr>
          <w:rFonts w:ascii="Times New Roman" w:hAnsi="Times New Roman" w:cs="Times New Roman"/>
          <w:sz w:val="24"/>
          <w:szCs w:val="24"/>
        </w:rPr>
        <w:t>%</w:t>
      </w:r>
      <w:r w:rsidR="00DE7851" w:rsidRPr="004154F3">
        <w:rPr>
          <w:rFonts w:ascii="Times New Roman" w:hAnsi="Times New Roman" w:cs="Times New Roman"/>
          <w:sz w:val="24"/>
          <w:szCs w:val="24"/>
        </w:rPr>
        <w:t xml:space="preserve"> and finally </w:t>
      </w:r>
      <w:r w:rsidR="00562FB1" w:rsidRPr="004154F3">
        <w:rPr>
          <w:rFonts w:ascii="Times New Roman" w:hAnsi="Times New Roman" w:cs="Times New Roman"/>
          <w:sz w:val="24"/>
          <w:szCs w:val="24"/>
        </w:rPr>
        <w:t>the lowest out of the three is Ceredigion</w:t>
      </w:r>
      <w:r w:rsidR="00CC067F" w:rsidRPr="004154F3">
        <w:rPr>
          <w:rFonts w:ascii="Times New Roman" w:hAnsi="Times New Roman" w:cs="Times New Roman"/>
          <w:sz w:val="24"/>
          <w:szCs w:val="24"/>
        </w:rPr>
        <w:t xml:space="preserve"> with </w:t>
      </w:r>
      <w:r w:rsidR="00674D7A" w:rsidRPr="004154F3">
        <w:rPr>
          <w:rFonts w:ascii="Times New Roman" w:hAnsi="Times New Roman" w:cs="Times New Roman"/>
          <w:sz w:val="24"/>
          <w:szCs w:val="24"/>
        </w:rPr>
        <w:t>53.95,</w:t>
      </w:r>
      <w:r w:rsidR="00562FB1" w:rsidRPr="004154F3">
        <w:rPr>
          <w:rFonts w:ascii="Times New Roman" w:hAnsi="Times New Roman" w:cs="Times New Roman"/>
          <w:sz w:val="24"/>
          <w:szCs w:val="24"/>
        </w:rPr>
        <w:t xml:space="preserve"> the historic </w:t>
      </w:r>
      <w:r w:rsidR="000F620E" w:rsidRPr="004154F3">
        <w:rPr>
          <w:rFonts w:ascii="Times New Roman" w:hAnsi="Times New Roman" w:cs="Times New Roman"/>
          <w:sz w:val="24"/>
          <w:szCs w:val="24"/>
        </w:rPr>
        <w:t xml:space="preserve">town formerly </w:t>
      </w:r>
      <w:r w:rsidR="00674D7A" w:rsidRPr="004154F3">
        <w:rPr>
          <w:rFonts w:ascii="Times New Roman" w:hAnsi="Times New Roman" w:cs="Times New Roman"/>
          <w:sz w:val="24"/>
          <w:szCs w:val="24"/>
        </w:rPr>
        <w:t>known as</w:t>
      </w:r>
      <w:r w:rsidR="000F620E" w:rsidRPr="004154F3">
        <w:rPr>
          <w:rFonts w:ascii="Times New Roman" w:hAnsi="Times New Roman" w:cs="Times New Roman"/>
          <w:sz w:val="24"/>
          <w:szCs w:val="24"/>
        </w:rPr>
        <w:t xml:space="preserve"> Cardiganshire</w:t>
      </w:r>
      <w:r w:rsidR="00F13AFA" w:rsidRPr="004154F3">
        <w:rPr>
          <w:rFonts w:ascii="Times New Roman" w:hAnsi="Times New Roman" w:cs="Times New Roman"/>
          <w:sz w:val="24"/>
          <w:szCs w:val="24"/>
        </w:rPr>
        <w:t>.</w:t>
      </w:r>
      <w:r w:rsidR="0066670B" w:rsidRPr="004154F3">
        <w:rPr>
          <w:rFonts w:ascii="Times New Roman" w:hAnsi="Times New Roman" w:cs="Times New Roman"/>
          <w:sz w:val="24"/>
          <w:szCs w:val="24"/>
        </w:rPr>
        <w:t xml:space="preserve"> </w:t>
      </w:r>
      <w:r w:rsidR="001D33F3" w:rsidRPr="004154F3">
        <w:rPr>
          <w:rFonts w:ascii="Times New Roman" w:hAnsi="Times New Roman" w:cs="Times New Roman"/>
          <w:sz w:val="24"/>
          <w:szCs w:val="24"/>
        </w:rPr>
        <w:t>The main crime that was</w:t>
      </w:r>
      <w:r w:rsidR="00281002" w:rsidRPr="004154F3">
        <w:rPr>
          <w:rFonts w:ascii="Times New Roman" w:hAnsi="Times New Roman" w:cs="Times New Roman"/>
          <w:sz w:val="24"/>
          <w:szCs w:val="24"/>
        </w:rPr>
        <w:t xml:space="preserve"> committed was on or near the local hospital</w:t>
      </w:r>
      <w:r w:rsidR="005F0EB9" w:rsidRPr="004154F3">
        <w:rPr>
          <w:rFonts w:ascii="Times New Roman" w:hAnsi="Times New Roman" w:cs="Times New Roman"/>
          <w:sz w:val="24"/>
          <w:szCs w:val="24"/>
        </w:rPr>
        <w:t xml:space="preserve"> and this </w:t>
      </w:r>
      <w:r w:rsidR="00A94E07" w:rsidRPr="004154F3">
        <w:rPr>
          <w:rFonts w:ascii="Times New Roman" w:hAnsi="Times New Roman" w:cs="Times New Roman"/>
          <w:sz w:val="24"/>
          <w:szCs w:val="24"/>
        </w:rPr>
        <w:t>included the town which there are a few hotspots for crime and those include the</w:t>
      </w:r>
      <w:r w:rsidR="00216ADB" w:rsidRPr="004154F3">
        <w:rPr>
          <w:rFonts w:ascii="Times New Roman" w:hAnsi="Times New Roman" w:cs="Times New Roman"/>
          <w:sz w:val="24"/>
          <w:szCs w:val="24"/>
        </w:rPr>
        <w:t xml:space="preserve"> multi-story </w:t>
      </w:r>
      <w:r w:rsidR="00110B50" w:rsidRPr="004154F3">
        <w:rPr>
          <w:rFonts w:ascii="Times New Roman" w:hAnsi="Times New Roman" w:cs="Times New Roman"/>
          <w:sz w:val="24"/>
          <w:szCs w:val="24"/>
        </w:rPr>
        <w:t xml:space="preserve">carpark and a few other places the main crime was </w:t>
      </w:r>
      <w:r w:rsidR="00255A5B" w:rsidRPr="004154F3">
        <w:rPr>
          <w:rFonts w:ascii="Times New Roman" w:hAnsi="Times New Roman" w:cs="Times New Roman"/>
          <w:sz w:val="24"/>
          <w:szCs w:val="24"/>
        </w:rPr>
        <w:t>violence and sexual offences</w:t>
      </w:r>
      <w:r w:rsidR="002A20B2" w:rsidRPr="004154F3">
        <w:rPr>
          <w:rFonts w:ascii="Times New Roman" w:hAnsi="Times New Roman" w:cs="Times New Roman"/>
          <w:sz w:val="24"/>
          <w:szCs w:val="24"/>
        </w:rPr>
        <w:t>, also there is a spike in rural crime which is not direc</w:t>
      </w:r>
      <w:r w:rsidR="001C41E6" w:rsidRPr="004154F3">
        <w:rPr>
          <w:rFonts w:ascii="Times New Roman" w:hAnsi="Times New Roman" w:cs="Times New Roman"/>
          <w:sz w:val="24"/>
          <w:szCs w:val="24"/>
        </w:rPr>
        <w:t xml:space="preserve">tly in Haverfordwest but it is surrounded </w:t>
      </w:r>
      <w:r w:rsidR="002705C8" w:rsidRPr="004154F3">
        <w:rPr>
          <w:rFonts w:ascii="Times New Roman" w:hAnsi="Times New Roman" w:cs="Times New Roman"/>
          <w:sz w:val="24"/>
          <w:szCs w:val="24"/>
        </w:rPr>
        <w:t>by the country side</w:t>
      </w:r>
      <w:r w:rsidR="0080477D">
        <w:rPr>
          <w:rFonts w:ascii="Times New Roman" w:hAnsi="Times New Roman" w:cs="Times New Roman"/>
          <w:sz w:val="24"/>
          <w:szCs w:val="24"/>
        </w:rPr>
        <w:t>.</w:t>
      </w:r>
    </w:p>
    <w:p w14:paraId="3C2AF718" w14:textId="1FBCDD05" w:rsidR="0080477D" w:rsidRDefault="0080477D" w:rsidP="00EE6424">
      <w:pPr>
        <w:spacing w:line="360" w:lineRule="auto"/>
        <w:jc w:val="both"/>
        <w:rPr>
          <w:rFonts w:ascii="Times New Roman" w:hAnsi="Times New Roman" w:cs="Times New Roman"/>
          <w:b/>
          <w:sz w:val="24"/>
          <w:szCs w:val="24"/>
          <w:u w:val="single"/>
        </w:rPr>
      </w:pPr>
      <w:r w:rsidRPr="0080477D">
        <w:rPr>
          <w:rFonts w:ascii="Times New Roman" w:hAnsi="Times New Roman" w:cs="Times New Roman"/>
          <w:b/>
          <w:sz w:val="24"/>
          <w:szCs w:val="24"/>
          <w:u w:val="single"/>
        </w:rPr>
        <w:t>Employment</w:t>
      </w:r>
    </w:p>
    <w:p w14:paraId="6A41A962" w14:textId="40601A2C" w:rsidR="00B2705C" w:rsidRPr="00B57A7C" w:rsidRDefault="0080477D" w:rsidP="00EE64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Nomis statistics show that employment in this area is lower (72.1%) than average compared to Wales (73.5%) overall,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lower than the Great Britain average (75.7%).</w:t>
      </w:r>
      <w:r w:rsidR="00A2574C">
        <w:rPr>
          <w:rFonts w:ascii="Times New Roman" w:hAnsi="Times New Roman" w:cs="Times New Roman"/>
          <w:sz w:val="24"/>
          <w:szCs w:val="24"/>
        </w:rPr>
        <w:t xml:space="preserve"> The percentage of households that are workless in this area (22.4%) is much higher than the Wales average (17.2%). </w:t>
      </w:r>
      <w:r w:rsidR="00A222FF">
        <w:rPr>
          <w:rFonts w:ascii="Times New Roman" w:hAnsi="Times New Roman" w:cs="Times New Roman"/>
          <w:sz w:val="24"/>
          <w:szCs w:val="24"/>
        </w:rPr>
        <w:t>Employment in this area mainly consists of low paid low skilled positions with caring, leisure and other service occupations comprising 12.2% of employment, sales and customer service making up 13.9% and elementary occupations making up 16.7%, a total of 42.8% of employment being low level and low paid. According to Nomis (2020), in terms of industry in the area there is little in the way of manufacturing,</w:t>
      </w:r>
      <w:r w:rsidR="003A36C9">
        <w:rPr>
          <w:rFonts w:ascii="Times New Roman" w:hAnsi="Times New Roman" w:cs="Times New Roman"/>
          <w:sz w:val="24"/>
          <w:szCs w:val="24"/>
        </w:rPr>
        <w:t xml:space="preserve"> or any other industry. The main employment in this area is wholesale and retail trade and</w:t>
      </w:r>
      <w:r w:rsidR="003A36C9" w:rsidRPr="003A36C9">
        <w:rPr>
          <w:rFonts w:ascii="Times New Roman" w:hAnsi="Times New Roman" w:cs="Times New Roman"/>
          <w:sz w:val="24"/>
          <w:szCs w:val="24"/>
        </w:rPr>
        <w:t xml:space="preserve"> repair of motor vehicles and </w:t>
      </w:r>
      <w:r w:rsidR="00855E29" w:rsidRPr="003A36C9">
        <w:rPr>
          <w:rFonts w:ascii="Times New Roman" w:hAnsi="Times New Roman" w:cs="Times New Roman"/>
          <w:sz w:val="24"/>
          <w:szCs w:val="24"/>
        </w:rPr>
        <w:t>motorcycles</w:t>
      </w:r>
      <w:r w:rsidR="003A36C9">
        <w:rPr>
          <w:rFonts w:ascii="Times New Roman" w:hAnsi="Times New Roman" w:cs="Times New Roman"/>
          <w:sz w:val="24"/>
          <w:szCs w:val="24"/>
        </w:rPr>
        <w:t xml:space="preserve"> making up 24% of the sector jobs. According to Nomis 28.8% of people in the</w:t>
      </w:r>
      <w:r w:rsidR="00350B67">
        <w:rPr>
          <w:rFonts w:ascii="Times New Roman" w:hAnsi="Times New Roman" w:cs="Times New Roman"/>
          <w:sz w:val="24"/>
          <w:szCs w:val="24"/>
        </w:rPr>
        <w:t xml:space="preserve"> Garth Ward are economically in</w:t>
      </w:r>
      <w:r w:rsidR="003A36C9">
        <w:rPr>
          <w:rFonts w:ascii="Times New Roman" w:hAnsi="Times New Roman" w:cs="Times New Roman"/>
          <w:sz w:val="24"/>
          <w:szCs w:val="24"/>
        </w:rPr>
        <w:t>active.</w:t>
      </w:r>
      <w:r w:rsidR="00350B67">
        <w:rPr>
          <w:rFonts w:ascii="Times New Roman" w:hAnsi="Times New Roman" w:cs="Times New Roman"/>
          <w:sz w:val="24"/>
          <w:szCs w:val="24"/>
        </w:rPr>
        <w:t xml:space="preserve"> The Welsh index of Multiple Deprivation shows that Employment deprivation is higher in this area than many other parts of </w:t>
      </w:r>
      <w:r w:rsidR="00CC7436">
        <w:rPr>
          <w:rFonts w:ascii="Times New Roman" w:hAnsi="Times New Roman" w:cs="Times New Roman"/>
          <w:sz w:val="24"/>
          <w:szCs w:val="24"/>
        </w:rPr>
        <w:t>Wales and</w:t>
      </w:r>
      <w:r w:rsidR="00350B67">
        <w:rPr>
          <w:rFonts w:ascii="Times New Roman" w:hAnsi="Times New Roman" w:cs="Times New Roman"/>
          <w:sz w:val="24"/>
          <w:szCs w:val="24"/>
        </w:rPr>
        <w:t xml:space="preserve"> shows that Haverfordwest is subject to income deprivation when compared with many other areas in Wales.</w:t>
      </w:r>
    </w:p>
    <w:p w14:paraId="723CD09A" w14:textId="2D6DD99A" w:rsidR="004B52BE" w:rsidRPr="004F08E7" w:rsidRDefault="00EE0578" w:rsidP="00EE6424">
      <w:pPr>
        <w:spacing w:line="360" w:lineRule="auto"/>
        <w:jc w:val="both"/>
        <w:rPr>
          <w:rFonts w:ascii="Times New Roman" w:hAnsi="Times New Roman" w:cs="Times New Roman"/>
          <w:b/>
          <w:sz w:val="24"/>
          <w:szCs w:val="24"/>
          <w:u w:val="single"/>
        </w:rPr>
      </w:pPr>
      <w:r w:rsidRPr="004F08E7">
        <w:rPr>
          <w:rFonts w:ascii="Times New Roman" w:hAnsi="Times New Roman" w:cs="Times New Roman"/>
          <w:b/>
          <w:sz w:val="24"/>
          <w:szCs w:val="24"/>
          <w:u w:val="single"/>
        </w:rPr>
        <w:t>Education</w:t>
      </w:r>
    </w:p>
    <w:p w14:paraId="208402C6" w14:textId="6E75D1D8" w:rsidR="00350B67" w:rsidRPr="004154F3" w:rsidRDefault="00C65D82" w:rsidP="00EE6424">
      <w:pPr>
        <w:spacing w:line="360" w:lineRule="auto"/>
        <w:jc w:val="both"/>
        <w:rPr>
          <w:rFonts w:ascii="Times New Roman" w:hAnsi="Times New Roman" w:cs="Times New Roman"/>
          <w:sz w:val="24"/>
          <w:szCs w:val="24"/>
          <w:u w:val="single"/>
        </w:rPr>
      </w:pPr>
      <w:r w:rsidRPr="004154F3">
        <w:rPr>
          <w:rFonts w:ascii="Times New Roman" w:hAnsi="Times New Roman" w:cs="Times New Roman"/>
          <w:sz w:val="24"/>
          <w:szCs w:val="24"/>
        </w:rPr>
        <w:t>There are 13 schools serving Haverfordwest and the surrounding area, with the input of the local youth service which has youth clubs</w:t>
      </w:r>
      <w:r w:rsidR="00995B9B" w:rsidRPr="004154F3">
        <w:rPr>
          <w:rFonts w:ascii="Times New Roman" w:hAnsi="Times New Roman" w:cs="Times New Roman"/>
          <w:sz w:val="24"/>
          <w:szCs w:val="24"/>
        </w:rPr>
        <w:t xml:space="preserve">. And </w:t>
      </w:r>
      <w:r w:rsidR="002B585E" w:rsidRPr="004154F3">
        <w:rPr>
          <w:rFonts w:ascii="Times New Roman" w:hAnsi="Times New Roman" w:cs="Times New Roman"/>
          <w:sz w:val="24"/>
          <w:szCs w:val="24"/>
        </w:rPr>
        <w:t>Haverfordwest has a coll</w:t>
      </w:r>
      <w:r w:rsidR="00A95744" w:rsidRPr="004154F3">
        <w:rPr>
          <w:rFonts w:ascii="Times New Roman" w:hAnsi="Times New Roman" w:cs="Times New Roman"/>
          <w:sz w:val="24"/>
          <w:szCs w:val="24"/>
        </w:rPr>
        <w:t>e</w:t>
      </w:r>
      <w:r w:rsidR="002B585E" w:rsidRPr="004154F3">
        <w:rPr>
          <w:rFonts w:ascii="Times New Roman" w:hAnsi="Times New Roman" w:cs="Times New Roman"/>
          <w:sz w:val="24"/>
          <w:szCs w:val="24"/>
        </w:rPr>
        <w:t xml:space="preserve">ge </w:t>
      </w:r>
      <w:r w:rsidR="00B95AB4" w:rsidRPr="004154F3">
        <w:rPr>
          <w:rFonts w:ascii="Times New Roman" w:hAnsi="Times New Roman" w:cs="Times New Roman"/>
          <w:sz w:val="24"/>
          <w:szCs w:val="24"/>
        </w:rPr>
        <w:t>which is known as Pembroke</w:t>
      </w:r>
      <w:r w:rsidR="00A95744" w:rsidRPr="004154F3">
        <w:rPr>
          <w:rFonts w:ascii="Times New Roman" w:hAnsi="Times New Roman" w:cs="Times New Roman"/>
          <w:sz w:val="24"/>
          <w:szCs w:val="24"/>
        </w:rPr>
        <w:t xml:space="preserve">shire college and this is a post 16 </w:t>
      </w:r>
      <w:r w:rsidR="00BA170F" w:rsidRPr="004154F3">
        <w:rPr>
          <w:rFonts w:ascii="Times New Roman" w:hAnsi="Times New Roman" w:cs="Times New Roman"/>
          <w:sz w:val="24"/>
          <w:szCs w:val="24"/>
        </w:rPr>
        <w:t xml:space="preserve">facility </w:t>
      </w:r>
      <w:r w:rsidR="006F797B" w:rsidRPr="004154F3">
        <w:rPr>
          <w:rFonts w:ascii="Times New Roman" w:hAnsi="Times New Roman" w:cs="Times New Roman"/>
          <w:sz w:val="24"/>
          <w:szCs w:val="24"/>
        </w:rPr>
        <w:t>providing A-levels and vocational courses</w:t>
      </w:r>
      <w:r w:rsidR="00F22355" w:rsidRPr="004154F3">
        <w:rPr>
          <w:rFonts w:ascii="Times New Roman" w:hAnsi="Times New Roman" w:cs="Times New Roman"/>
          <w:sz w:val="24"/>
          <w:szCs w:val="24"/>
        </w:rPr>
        <w:t>.</w:t>
      </w:r>
      <w:r w:rsidR="000D2F7C">
        <w:rPr>
          <w:rFonts w:ascii="Times New Roman" w:hAnsi="Times New Roman" w:cs="Times New Roman"/>
          <w:sz w:val="24"/>
          <w:szCs w:val="24"/>
        </w:rPr>
        <w:t xml:space="preserve"> </w:t>
      </w:r>
      <w:r w:rsidR="0051350B">
        <w:rPr>
          <w:rFonts w:ascii="Times New Roman" w:hAnsi="Times New Roman" w:cs="Times New Roman"/>
          <w:sz w:val="24"/>
          <w:szCs w:val="24"/>
        </w:rPr>
        <w:t xml:space="preserve">Within easy reach of the Garth estate there are three primary schools and </w:t>
      </w:r>
      <w:r w:rsidR="00151272">
        <w:rPr>
          <w:rFonts w:ascii="Times New Roman" w:hAnsi="Times New Roman" w:cs="Times New Roman"/>
          <w:sz w:val="24"/>
          <w:szCs w:val="24"/>
        </w:rPr>
        <w:t>two secondary schools.</w:t>
      </w:r>
      <w:r w:rsidR="00371076">
        <w:rPr>
          <w:rFonts w:ascii="Times New Roman" w:hAnsi="Times New Roman" w:cs="Times New Roman"/>
          <w:sz w:val="24"/>
          <w:szCs w:val="24"/>
        </w:rPr>
        <w:t xml:space="preserve"> </w:t>
      </w:r>
      <w:r w:rsidR="00A222FF">
        <w:rPr>
          <w:rFonts w:ascii="Times New Roman" w:hAnsi="Times New Roman" w:cs="Times New Roman"/>
          <w:sz w:val="24"/>
          <w:szCs w:val="24"/>
        </w:rPr>
        <w:t xml:space="preserve">Nomis statistics show that 24.1% of over </w:t>
      </w:r>
      <w:r w:rsidR="00855E29">
        <w:rPr>
          <w:rFonts w:ascii="Times New Roman" w:hAnsi="Times New Roman" w:cs="Times New Roman"/>
          <w:sz w:val="24"/>
          <w:szCs w:val="24"/>
        </w:rPr>
        <w:t>sixteen-year</w:t>
      </w:r>
      <w:r w:rsidR="00A222FF">
        <w:rPr>
          <w:rFonts w:ascii="Times New Roman" w:hAnsi="Times New Roman" w:cs="Times New Roman"/>
          <w:sz w:val="24"/>
          <w:szCs w:val="24"/>
        </w:rPr>
        <w:t xml:space="preserve"> olds have no qualifications and therefore would struggle to fill limited positions where further qualifications are required. </w:t>
      </w:r>
      <w:r w:rsidR="00B57A7C">
        <w:rPr>
          <w:rFonts w:ascii="Times New Roman" w:hAnsi="Times New Roman" w:cs="Times New Roman"/>
          <w:sz w:val="24"/>
          <w:szCs w:val="24"/>
        </w:rPr>
        <w:t>The Welsh Index of Multiple Deprivation shows that the areas surrounding Haverfordwest are subject to serious deprivation of education in the 10-20% most deprived category.</w:t>
      </w:r>
    </w:p>
    <w:p w14:paraId="7A10A68D" w14:textId="0D331B9B" w:rsidR="00EE0578" w:rsidRPr="004F08E7" w:rsidRDefault="00EE0578" w:rsidP="00EE6424">
      <w:pPr>
        <w:spacing w:line="360" w:lineRule="auto"/>
        <w:jc w:val="both"/>
        <w:rPr>
          <w:rFonts w:ascii="Times New Roman" w:hAnsi="Times New Roman" w:cs="Times New Roman"/>
          <w:b/>
          <w:sz w:val="24"/>
          <w:szCs w:val="24"/>
          <w:u w:val="single"/>
        </w:rPr>
      </w:pPr>
      <w:r w:rsidRPr="004F08E7">
        <w:rPr>
          <w:rFonts w:ascii="Times New Roman" w:hAnsi="Times New Roman" w:cs="Times New Roman"/>
          <w:b/>
          <w:sz w:val="24"/>
          <w:szCs w:val="24"/>
          <w:u w:val="single"/>
        </w:rPr>
        <w:lastRenderedPageBreak/>
        <w:t>Health</w:t>
      </w:r>
    </w:p>
    <w:p w14:paraId="7CB6AEEB" w14:textId="47B0E2F0" w:rsidR="004154F3" w:rsidRPr="00214138" w:rsidRDefault="00B96F7B" w:rsidP="00EE6424">
      <w:pPr>
        <w:spacing w:line="360" w:lineRule="auto"/>
        <w:jc w:val="both"/>
        <w:rPr>
          <w:rFonts w:ascii="Times New Roman" w:hAnsi="Times New Roman" w:cs="Times New Roman"/>
          <w:sz w:val="24"/>
          <w:szCs w:val="24"/>
        </w:rPr>
      </w:pPr>
      <w:r>
        <w:rPr>
          <w:rFonts w:ascii="Times New Roman" w:hAnsi="Times New Roman" w:cs="Times New Roman"/>
          <w:sz w:val="24"/>
          <w:szCs w:val="24"/>
        </w:rPr>
        <w:t>Pembrokeshire</w:t>
      </w:r>
      <w:r w:rsidR="00641D47">
        <w:rPr>
          <w:rFonts w:ascii="Times New Roman" w:hAnsi="Times New Roman" w:cs="Times New Roman"/>
          <w:sz w:val="24"/>
          <w:szCs w:val="24"/>
        </w:rPr>
        <w:t xml:space="preserve"> falls under the Hywel D</w:t>
      </w:r>
      <w:r w:rsidR="00317FAB">
        <w:rPr>
          <w:rFonts w:ascii="Times New Roman" w:hAnsi="Times New Roman" w:cs="Times New Roman"/>
          <w:sz w:val="24"/>
          <w:szCs w:val="24"/>
        </w:rPr>
        <w:t>d</w:t>
      </w:r>
      <w:r w:rsidR="0085054A">
        <w:rPr>
          <w:rFonts w:ascii="Times New Roman" w:hAnsi="Times New Roman" w:cs="Times New Roman"/>
          <w:sz w:val="24"/>
          <w:szCs w:val="24"/>
        </w:rPr>
        <w:t>a</w:t>
      </w:r>
      <w:r w:rsidR="00317FAB">
        <w:rPr>
          <w:rFonts w:ascii="Times New Roman" w:hAnsi="Times New Roman" w:cs="Times New Roman"/>
          <w:sz w:val="24"/>
          <w:szCs w:val="24"/>
        </w:rPr>
        <w:t xml:space="preserve"> University</w:t>
      </w:r>
      <w:r w:rsidR="0085054A">
        <w:rPr>
          <w:rFonts w:ascii="Times New Roman" w:hAnsi="Times New Roman" w:cs="Times New Roman"/>
          <w:sz w:val="24"/>
          <w:szCs w:val="24"/>
        </w:rPr>
        <w:t xml:space="preserve"> </w:t>
      </w:r>
      <w:r w:rsidR="007911D4">
        <w:rPr>
          <w:rFonts w:ascii="Times New Roman" w:hAnsi="Times New Roman" w:cs="Times New Roman"/>
          <w:sz w:val="24"/>
          <w:szCs w:val="24"/>
        </w:rPr>
        <w:t>H</w:t>
      </w:r>
      <w:r w:rsidR="0085054A">
        <w:rPr>
          <w:rFonts w:ascii="Times New Roman" w:hAnsi="Times New Roman" w:cs="Times New Roman"/>
          <w:sz w:val="24"/>
          <w:szCs w:val="24"/>
        </w:rPr>
        <w:t xml:space="preserve">ealth </w:t>
      </w:r>
      <w:r w:rsidR="007911D4">
        <w:rPr>
          <w:rFonts w:ascii="Times New Roman" w:hAnsi="Times New Roman" w:cs="Times New Roman"/>
          <w:sz w:val="24"/>
          <w:szCs w:val="24"/>
        </w:rPr>
        <w:t>B</w:t>
      </w:r>
      <w:r w:rsidR="0085054A">
        <w:rPr>
          <w:rFonts w:ascii="Times New Roman" w:hAnsi="Times New Roman" w:cs="Times New Roman"/>
          <w:sz w:val="24"/>
          <w:szCs w:val="24"/>
        </w:rPr>
        <w:t>oard</w:t>
      </w:r>
      <w:r w:rsidR="007911D4">
        <w:rPr>
          <w:rFonts w:ascii="Times New Roman" w:hAnsi="Times New Roman" w:cs="Times New Roman"/>
          <w:sz w:val="24"/>
          <w:szCs w:val="24"/>
        </w:rPr>
        <w:t>,</w:t>
      </w:r>
      <w:r w:rsidR="00220F2D">
        <w:rPr>
          <w:rFonts w:ascii="Times New Roman" w:hAnsi="Times New Roman" w:cs="Times New Roman"/>
          <w:sz w:val="24"/>
          <w:szCs w:val="24"/>
        </w:rPr>
        <w:t xml:space="preserve"> this health board serves Pembrokeshire Carmarthenshire and Cere</w:t>
      </w:r>
      <w:r w:rsidR="00C75DE8">
        <w:rPr>
          <w:rFonts w:ascii="Times New Roman" w:hAnsi="Times New Roman" w:cs="Times New Roman"/>
          <w:sz w:val="24"/>
          <w:szCs w:val="24"/>
        </w:rPr>
        <w:t>digion</w:t>
      </w:r>
      <w:r w:rsidR="00647860">
        <w:rPr>
          <w:rFonts w:ascii="Times New Roman" w:hAnsi="Times New Roman" w:cs="Times New Roman"/>
          <w:sz w:val="24"/>
          <w:szCs w:val="24"/>
        </w:rPr>
        <w:t>, this health board provides arrange of primary secondary and Community Healthcare across Pembrokeshire. W</w:t>
      </w:r>
      <w:r w:rsidR="008F279F">
        <w:rPr>
          <w:rFonts w:ascii="Times New Roman" w:hAnsi="Times New Roman" w:cs="Times New Roman"/>
          <w:sz w:val="24"/>
          <w:szCs w:val="24"/>
        </w:rPr>
        <w:t xml:space="preserve">hich is where the various health facilities </w:t>
      </w:r>
      <w:r w:rsidR="00157243">
        <w:rPr>
          <w:rFonts w:ascii="Times New Roman" w:hAnsi="Times New Roman" w:cs="Times New Roman"/>
          <w:sz w:val="24"/>
          <w:szCs w:val="24"/>
        </w:rPr>
        <w:t>are</w:t>
      </w:r>
      <w:r w:rsidR="008F279F">
        <w:rPr>
          <w:rFonts w:ascii="Times New Roman" w:hAnsi="Times New Roman" w:cs="Times New Roman"/>
          <w:sz w:val="24"/>
          <w:szCs w:val="24"/>
        </w:rPr>
        <w:t xml:space="preserve"> i.e.</w:t>
      </w:r>
      <w:r w:rsidR="00A94202">
        <w:rPr>
          <w:rFonts w:ascii="Times New Roman" w:hAnsi="Times New Roman" w:cs="Times New Roman"/>
          <w:sz w:val="24"/>
          <w:szCs w:val="24"/>
        </w:rPr>
        <w:t xml:space="preserve"> Withybush Hospital and Winch Lane health Centre</w:t>
      </w:r>
      <w:r w:rsidR="00070114">
        <w:rPr>
          <w:rFonts w:ascii="Times New Roman" w:hAnsi="Times New Roman" w:cs="Times New Roman"/>
          <w:sz w:val="24"/>
          <w:szCs w:val="24"/>
        </w:rPr>
        <w:t xml:space="preserve"> is the main surgery in Haverfordwest there are </w:t>
      </w:r>
      <w:r w:rsidR="0010036A">
        <w:rPr>
          <w:rFonts w:ascii="Times New Roman" w:hAnsi="Times New Roman" w:cs="Times New Roman"/>
          <w:sz w:val="24"/>
          <w:szCs w:val="24"/>
        </w:rPr>
        <w:t>dentists’</w:t>
      </w:r>
      <w:r w:rsidR="00070114">
        <w:rPr>
          <w:rFonts w:ascii="Times New Roman" w:hAnsi="Times New Roman" w:cs="Times New Roman"/>
          <w:sz w:val="24"/>
          <w:szCs w:val="24"/>
        </w:rPr>
        <w:t xml:space="preserve"> opticians and there are various</w:t>
      </w:r>
      <w:r w:rsidR="0010036A">
        <w:rPr>
          <w:rFonts w:ascii="Times New Roman" w:hAnsi="Times New Roman" w:cs="Times New Roman"/>
          <w:sz w:val="24"/>
          <w:szCs w:val="24"/>
        </w:rPr>
        <w:t xml:space="preserve"> schemes like change 4 life Wales</w:t>
      </w:r>
      <w:r w:rsidR="005576C5">
        <w:rPr>
          <w:rFonts w:ascii="Times New Roman" w:hAnsi="Times New Roman" w:cs="Times New Roman"/>
          <w:sz w:val="24"/>
          <w:szCs w:val="24"/>
        </w:rPr>
        <w:t>.</w:t>
      </w:r>
      <w:r w:rsidR="00350B67">
        <w:rPr>
          <w:rFonts w:ascii="Times New Roman" w:hAnsi="Times New Roman" w:cs="Times New Roman"/>
          <w:sz w:val="24"/>
          <w:szCs w:val="24"/>
        </w:rPr>
        <w:t xml:space="preserve"> Welsh Index of Multiple Deprivation also shows that the areas around Haverfordwest are subject to health deprivation</w:t>
      </w:r>
      <w:r w:rsidR="00B57A7C">
        <w:rPr>
          <w:rFonts w:ascii="Times New Roman" w:hAnsi="Times New Roman" w:cs="Times New Roman"/>
          <w:sz w:val="24"/>
          <w:szCs w:val="24"/>
        </w:rPr>
        <w:t xml:space="preserve"> in comparison with surrounding areas.</w:t>
      </w:r>
      <w:r w:rsidR="00350B67">
        <w:rPr>
          <w:rFonts w:ascii="Times New Roman" w:hAnsi="Times New Roman" w:cs="Times New Roman"/>
          <w:sz w:val="24"/>
          <w:szCs w:val="24"/>
        </w:rPr>
        <w:t xml:space="preserve"> </w:t>
      </w:r>
    </w:p>
    <w:p w14:paraId="21153866" w14:textId="1749CF58" w:rsidR="00EE0578" w:rsidRPr="004F08E7" w:rsidRDefault="00DE083C" w:rsidP="00EE6424">
      <w:pPr>
        <w:spacing w:line="360" w:lineRule="auto"/>
        <w:jc w:val="both"/>
        <w:rPr>
          <w:rFonts w:ascii="Times New Roman" w:hAnsi="Times New Roman" w:cs="Times New Roman"/>
          <w:b/>
          <w:sz w:val="24"/>
          <w:szCs w:val="24"/>
          <w:u w:val="single"/>
        </w:rPr>
      </w:pPr>
      <w:r w:rsidRPr="004F08E7">
        <w:rPr>
          <w:rFonts w:ascii="Times New Roman" w:hAnsi="Times New Roman" w:cs="Times New Roman"/>
          <w:b/>
          <w:sz w:val="24"/>
          <w:szCs w:val="24"/>
          <w:u w:val="single"/>
        </w:rPr>
        <w:t>Facilities and resources</w:t>
      </w:r>
    </w:p>
    <w:p w14:paraId="6CBA02FC" w14:textId="4979EA53" w:rsidR="00AF7DD6" w:rsidRPr="004154F3" w:rsidRDefault="00113210" w:rsidP="00EE6424">
      <w:pPr>
        <w:spacing w:line="360" w:lineRule="auto"/>
        <w:jc w:val="both"/>
        <w:rPr>
          <w:rFonts w:ascii="Times New Roman" w:hAnsi="Times New Roman" w:cs="Times New Roman"/>
          <w:sz w:val="24"/>
          <w:szCs w:val="24"/>
        </w:rPr>
      </w:pPr>
      <w:r w:rsidRPr="004154F3">
        <w:rPr>
          <w:rFonts w:ascii="Times New Roman" w:hAnsi="Times New Roman" w:cs="Times New Roman"/>
          <w:sz w:val="24"/>
          <w:szCs w:val="24"/>
        </w:rPr>
        <w:t>And the</w:t>
      </w:r>
      <w:r w:rsidR="00636C37" w:rsidRPr="004154F3">
        <w:rPr>
          <w:rFonts w:ascii="Times New Roman" w:hAnsi="Times New Roman" w:cs="Times New Roman"/>
          <w:sz w:val="24"/>
          <w:szCs w:val="24"/>
        </w:rPr>
        <w:t xml:space="preserve">re is local cinema </w:t>
      </w:r>
      <w:r w:rsidR="00685CA8" w:rsidRPr="004154F3">
        <w:rPr>
          <w:rFonts w:ascii="Times New Roman" w:hAnsi="Times New Roman" w:cs="Times New Roman"/>
          <w:sz w:val="24"/>
          <w:szCs w:val="24"/>
        </w:rPr>
        <w:t xml:space="preserve">and the local </w:t>
      </w:r>
      <w:r w:rsidR="00054094" w:rsidRPr="004154F3">
        <w:rPr>
          <w:rFonts w:ascii="Times New Roman" w:hAnsi="Times New Roman" w:cs="Times New Roman"/>
          <w:sz w:val="24"/>
          <w:szCs w:val="24"/>
        </w:rPr>
        <w:t xml:space="preserve">leisure centre </w:t>
      </w:r>
      <w:r w:rsidR="0081150B" w:rsidRPr="004154F3">
        <w:rPr>
          <w:rFonts w:ascii="Times New Roman" w:hAnsi="Times New Roman" w:cs="Times New Roman"/>
          <w:sz w:val="24"/>
          <w:szCs w:val="24"/>
        </w:rPr>
        <w:t>and</w:t>
      </w:r>
      <w:r w:rsidR="0024085A" w:rsidRPr="004154F3">
        <w:rPr>
          <w:rFonts w:ascii="Times New Roman" w:hAnsi="Times New Roman" w:cs="Times New Roman"/>
          <w:sz w:val="24"/>
          <w:szCs w:val="24"/>
        </w:rPr>
        <w:t xml:space="preserve"> Haverfordwest </w:t>
      </w:r>
      <w:r w:rsidR="009527EF" w:rsidRPr="004154F3">
        <w:rPr>
          <w:rFonts w:ascii="Times New Roman" w:hAnsi="Times New Roman" w:cs="Times New Roman"/>
          <w:sz w:val="24"/>
          <w:szCs w:val="24"/>
        </w:rPr>
        <w:t xml:space="preserve">has its own light aircraft </w:t>
      </w:r>
      <w:r w:rsidR="00DB6D39" w:rsidRPr="004154F3">
        <w:rPr>
          <w:rFonts w:ascii="Times New Roman" w:hAnsi="Times New Roman" w:cs="Times New Roman"/>
          <w:sz w:val="24"/>
          <w:szCs w:val="24"/>
        </w:rPr>
        <w:t xml:space="preserve">airport which also doubles up with the </w:t>
      </w:r>
      <w:r w:rsidR="00242EA1" w:rsidRPr="004154F3">
        <w:rPr>
          <w:rFonts w:ascii="Times New Roman" w:hAnsi="Times New Roman" w:cs="Times New Roman"/>
          <w:sz w:val="24"/>
          <w:szCs w:val="24"/>
        </w:rPr>
        <w:t xml:space="preserve">county’s </w:t>
      </w:r>
      <w:r w:rsidR="00C5619C" w:rsidRPr="004154F3">
        <w:rPr>
          <w:rFonts w:ascii="Times New Roman" w:hAnsi="Times New Roman" w:cs="Times New Roman"/>
          <w:sz w:val="24"/>
          <w:szCs w:val="24"/>
        </w:rPr>
        <w:t xml:space="preserve">showground </w:t>
      </w:r>
      <w:r w:rsidR="00867033" w:rsidRPr="004154F3">
        <w:rPr>
          <w:rFonts w:ascii="Times New Roman" w:hAnsi="Times New Roman" w:cs="Times New Roman"/>
          <w:sz w:val="24"/>
          <w:szCs w:val="24"/>
        </w:rPr>
        <w:t xml:space="preserve">within that there </w:t>
      </w:r>
      <w:r w:rsidR="008F4478" w:rsidRPr="004154F3">
        <w:rPr>
          <w:rFonts w:ascii="Times New Roman" w:hAnsi="Times New Roman" w:cs="Times New Roman"/>
          <w:sz w:val="24"/>
          <w:szCs w:val="24"/>
        </w:rPr>
        <w:t xml:space="preserve">is a local Go-Kart </w:t>
      </w:r>
      <w:r w:rsidR="000F3FD1" w:rsidRPr="004154F3">
        <w:rPr>
          <w:rFonts w:ascii="Times New Roman" w:hAnsi="Times New Roman" w:cs="Times New Roman"/>
          <w:sz w:val="24"/>
          <w:szCs w:val="24"/>
        </w:rPr>
        <w:t xml:space="preserve">course </w:t>
      </w:r>
      <w:r w:rsidR="00055EA5" w:rsidRPr="004154F3">
        <w:rPr>
          <w:rFonts w:ascii="Times New Roman" w:hAnsi="Times New Roman" w:cs="Times New Roman"/>
          <w:sz w:val="24"/>
          <w:szCs w:val="24"/>
        </w:rPr>
        <w:t xml:space="preserve">and </w:t>
      </w:r>
      <w:r w:rsidR="00EE3953" w:rsidRPr="004154F3">
        <w:rPr>
          <w:rFonts w:ascii="Times New Roman" w:hAnsi="Times New Roman" w:cs="Times New Roman"/>
          <w:sz w:val="24"/>
          <w:szCs w:val="24"/>
        </w:rPr>
        <w:t>a golf range</w:t>
      </w:r>
      <w:r w:rsidR="0059430F" w:rsidRPr="004154F3">
        <w:rPr>
          <w:rFonts w:ascii="Times New Roman" w:hAnsi="Times New Roman" w:cs="Times New Roman"/>
          <w:sz w:val="24"/>
          <w:szCs w:val="24"/>
        </w:rPr>
        <w:t>.</w:t>
      </w:r>
      <w:r w:rsidR="00AE012C">
        <w:rPr>
          <w:rFonts w:ascii="Times New Roman" w:hAnsi="Times New Roman" w:cs="Times New Roman"/>
          <w:sz w:val="24"/>
          <w:szCs w:val="24"/>
        </w:rPr>
        <w:t xml:space="preserve"> Haverfordwest also has the </w:t>
      </w:r>
      <w:r w:rsidR="00C465AA">
        <w:rPr>
          <w:rFonts w:ascii="Times New Roman" w:hAnsi="Times New Roman" w:cs="Times New Roman"/>
          <w:sz w:val="24"/>
          <w:szCs w:val="24"/>
        </w:rPr>
        <w:t xml:space="preserve">national archives where people can arrange meetings and seminars </w:t>
      </w:r>
      <w:r w:rsidR="00C7063C">
        <w:rPr>
          <w:rFonts w:ascii="Times New Roman" w:hAnsi="Times New Roman" w:cs="Times New Roman"/>
          <w:sz w:val="24"/>
          <w:szCs w:val="24"/>
        </w:rPr>
        <w:t>and</w:t>
      </w:r>
      <w:r w:rsidR="00883AF8">
        <w:rPr>
          <w:rFonts w:ascii="Times New Roman" w:hAnsi="Times New Roman" w:cs="Times New Roman"/>
          <w:sz w:val="24"/>
          <w:szCs w:val="24"/>
        </w:rPr>
        <w:t xml:space="preserve"> there </w:t>
      </w:r>
      <w:r w:rsidR="00505FE7">
        <w:rPr>
          <w:rFonts w:ascii="Times New Roman" w:hAnsi="Times New Roman" w:cs="Times New Roman"/>
          <w:sz w:val="24"/>
          <w:szCs w:val="24"/>
        </w:rPr>
        <w:t>are</w:t>
      </w:r>
      <w:r w:rsidR="00883AF8">
        <w:rPr>
          <w:rFonts w:ascii="Times New Roman" w:hAnsi="Times New Roman" w:cs="Times New Roman"/>
          <w:sz w:val="24"/>
          <w:szCs w:val="24"/>
        </w:rPr>
        <w:t xml:space="preserve"> various support groups in and around Haverf</w:t>
      </w:r>
      <w:r w:rsidR="00202B8B">
        <w:rPr>
          <w:rFonts w:ascii="Times New Roman" w:hAnsi="Times New Roman" w:cs="Times New Roman"/>
          <w:sz w:val="24"/>
          <w:szCs w:val="24"/>
        </w:rPr>
        <w:t>ordwest</w:t>
      </w:r>
      <w:r w:rsidR="00505FE7">
        <w:rPr>
          <w:rFonts w:ascii="Times New Roman" w:hAnsi="Times New Roman" w:cs="Times New Roman"/>
          <w:sz w:val="24"/>
          <w:szCs w:val="24"/>
        </w:rPr>
        <w:t xml:space="preserve"> for people with different needs in terms of support</w:t>
      </w:r>
      <w:r w:rsidR="00160804">
        <w:rPr>
          <w:rFonts w:ascii="Times New Roman" w:hAnsi="Times New Roman" w:cs="Times New Roman"/>
          <w:sz w:val="24"/>
          <w:szCs w:val="24"/>
        </w:rPr>
        <w:t xml:space="preserve"> and guidance </w:t>
      </w:r>
    </w:p>
    <w:p w14:paraId="7D8044CF" w14:textId="6AD986DC" w:rsidR="00A43B1A" w:rsidRPr="004154F3" w:rsidRDefault="006901EC" w:rsidP="00EE6424">
      <w:pPr>
        <w:spacing w:line="360" w:lineRule="auto"/>
        <w:jc w:val="both"/>
        <w:rPr>
          <w:rFonts w:ascii="Times New Roman" w:hAnsi="Times New Roman" w:cs="Times New Roman"/>
          <w:b/>
          <w:bCs/>
          <w:sz w:val="24"/>
          <w:szCs w:val="24"/>
          <w:u w:val="single"/>
        </w:rPr>
      </w:pPr>
      <w:r w:rsidRPr="004154F3">
        <w:rPr>
          <w:rFonts w:ascii="Times New Roman" w:hAnsi="Times New Roman" w:cs="Times New Roman"/>
          <w:b/>
          <w:bCs/>
          <w:sz w:val="24"/>
          <w:szCs w:val="24"/>
          <w:u w:val="single"/>
        </w:rPr>
        <w:t>Services and attractions in Haverfordwest</w:t>
      </w:r>
    </w:p>
    <w:p w14:paraId="55663981" w14:textId="21DA4003" w:rsidR="00455F01" w:rsidRDefault="00406040" w:rsidP="00EE6424">
      <w:pPr>
        <w:spacing w:line="360" w:lineRule="auto"/>
        <w:jc w:val="both"/>
        <w:rPr>
          <w:rFonts w:ascii="Times New Roman" w:hAnsi="Times New Roman" w:cs="Times New Roman"/>
          <w:sz w:val="24"/>
          <w:szCs w:val="24"/>
        </w:rPr>
      </w:pPr>
      <w:r w:rsidRPr="004154F3">
        <w:rPr>
          <w:rFonts w:ascii="Times New Roman" w:hAnsi="Times New Roman" w:cs="Times New Roman"/>
          <w:sz w:val="24"/>
          <w:szCs w:val="24"/>
        </w:rPr>
        <w:t xml:space="preserve">In the town of Haverfordwest </w:t>
      </w:r>
      <w:r w:rsidR="00F75B31" w:rsidRPr="004154F3">
        <w:rPr>
          <w:rFonts w:ascii="Times New Roman" w:hAnsi="Times New Roman" w:cs="Times New Roman"/>
          <w:sz w:val="24"/>
          <w:szCs w:val="24"/>
        </w:rPr>
        <w:t xml:space="preserve">there is a </w:t>
      </w:r>
      <w:r w:rsidR="005454A6" w:rsidRPr="004154F3">
        <w:rPr>
          <w:rFonts w:ascii="Times New Roman" w:hAnsi="Times New Roman" w:cs="Times New Roman"/>
          <w:sz w:val="24"/>
          <w:szCs w:val="24"/>
        </w:rPr>
        <w:t>h</w:t>
      </w:r>
      <w:r w:rsidR="00F75B31" w:rsidRPr="004154F3">
        <w:rPr>
          <w:rFonts w:ascii="Times New Roman" w:hAnsi="Times New Roman" w:cs="Times New Roman"/>
          <w:sz w:val="24"/>
          <w:szCs w:val="24"/>
        </w:rPr>
        <w:t>ospita</w:t>
      </w:r>
      <w:r w:rsidR="00A262A3" w:rsidRPr="004154F3">
        <w:rPr>
          <w:rFonts w:ascii="Times New Roman" w:hAnsi="Times New Roman" w:cs="Times New Roman"/>
          <w:sz w:val="24"/>
          <w:szCs w:val="24"/>
        </w:rPr>
        <w:t>l which</w:t>
      </w:r>
      <w:r w:rsidR="005454A6" w:rsidRPr="004154F3">
        <w:rPr>
          <w:rFonts w:ascii="Times New Roman" w:hAnsi="Times New Roman" w:cs="Times New Roman"/>
          <w:sz w:val="24"/>
          <w:szCs w:val="24"/>
        </w:rPr>
        <w:t xml:space="preserve"> serves </w:t>
      </w:r>
      <w:r w:rsidR="00590DBE" w:rsidRPr="004154F3">
        <w:rPr>
          <w:rFonts w:ascii="Times New Roman" w:hAnsi="Times New Roman" w:cs="Times New Roman"/>
          <w:sz w:val="24"/>
          <w:szCs w:val="24"/>
        </w:rPr>
        <w:t>the whole of Pembrokeshire</w:t>
      </w:r>
      <w:r w:rsidR="007634B2" w:rsidRPr="004154F3">
        <w:rPr>
          <w:rFonts w:ascii="Times New Roman" w:hAnsi="Times New Roman" w:cs="Times New Roman"/>
          <w:sz w:val="24"/>
          <w:szCs w:val="24"/>
        </w:rPr>
        <w:t xml:space="preserve"> </w:t>
      </w:r>
      <w:r w:rsidR="002B4C5C" w:rsidRPr="004154F3">
        <w:rPr>
          <w:rFonts w:ascii="Times New Roman" w:hAnsi="Times New Roman" w:cs="Times New Roman"/>
          <w:sz w:val="24"/>
          <w:szCs w:val="24"/>
        </w:rPr>
        <w:t xml:space="preserve">which has a huge </w:t>
      </w:r>
      <w:r w:rsidR="00EB11CC" w:rsidRPr="004154F3">
        <w:rPr>
          <w:rFonts w:ascii="Times New Roman" w:hAnsi="Times New Roman" w:cs="Times New Roman"/>
          <w:sz w:val="24"/>
          <w:szCs w:val="24"/>
        </w:rPr>
        <w:t xml:space="preserve">strain on the NHS </w:t>
      </w:r>
      <w:r w:rsidR="00485CAC" w:rsidRPr="004154F3">
        <w:rPr>
          <w:rFonts w:ascii="Times New Roman" w:hAnsi="Times New Roman" w:cs="Times New Roman"/>
          <w:sz w:val="24"/>
          <w:szCs w:val="24"/>
        </w:rPr>
        <w:t xml:space="preserve">and with this there are talks of downgrading </w:t>
      </w:r>
      <w:r w:rsidR="0073655B" w:rsidRPr="004154F3">
        <w:rPr>
          <w:rFonts w:ascii="Times New Roman" w:hAnsi="Times New Roman" w:cs="Times New Roman"/>
          <w:sz w:val="24"/>
          <w:szCs w:val="24"/>
        </w:rPr>
        <w:t>it to a community hospital</w:t>
      </w:r>
      <w:r w:rsidR="001D1F0A" w:rsidRPr="004154F3">
        <w:rPr>
          <w:rFonts w:ascii="Times New Roman" w:hAnsi="Times New Roman" w:cs="Times New Roman"/>
          <w:sz w:val="24"/>
          <w:szCs w:val="24"/>
        </w:rPr>
        <w:t xml:space="preserve">, </w:t>
      </w:r>
      <w:r w:rsidR="002F5A03" w:rsidRPr="004154F3">
        <w:rPr>
          <w:rFonts w:ascii="Times New Roman" w:hAnsi="Times New Roman" w:cs="Times New Roman"/>
          <w:sz w:val="24"/>
          <w:szCs w:val="24"/>
        </w:rPr>
        <w:t xml:space="preserve">there is </w:t>
      </w:r>
      <w:r w:rsidR="006B5794" w:rsidRPr="004154F3">
        <w:rPr>
          <w:rFonts w:ascii="Times New Roman" w:hAnsi="Times New Roman" w:cs="Times New Roman"/>
          <w:sz w:val="24"/>
          <w:szCs w:val="24"/>
        </w:rPr>
        <w:t>also the local showground</w:t>
      </w:r>
      <w:r w:rsidR="00684326" w:rsidRPr="004154F3">
        <w:rPr>
          <w:rFonts w:ascii="Times New Roman" w:hAnsi="Times New Roman" w:cs="Times New Roman"/>
          <w:sz w:val="24"/>
          <w:szCs w:val="24"/>
        </w:rPr>
        <w:t xml:space="preserve"> which hosts </w:t>
      </w:r>
      <w:r w:rsidR="00E15880" w:rsidRPr="004154F3">
        <w:rPr>
          <w:rFonts w:ascii="Times New Roman" w:hAnsi="Times New Roman" w:cs="Times New Roman"/>
          <w:sz w:val="24"/>
          <w:szCs w:val="24"/>
        </w:rPr>
        <w:t xml:space="preserve">a whole array of events throughout the </w:t>
      </w:r>
      <w:r w:rsidR="006B3960" w:rsidRPr="004154F3">
        <w:rPr>
          <w:rFonts w:ascii="Times New Roman" w:hAnsi="Times New Roman" w:cs="Times New Roman"/>
          <w:sz w:val="24"/>
          <w:szCs w:val="24"/>
        </w:rPr>
        <w:t>year</w:t>
      </w:r>
      <w:r w:rsidR="00241A7E" w:rsidRPr="004154F3">
        <w:rPr>
          <w:rFonts w:ascii="Times New Roman" w:hAnsi="Times New Roman" w:cs="Times New Roman"/>
          <w:sz w:val="24"/>
          <w:szCs w:val="24"/>
        </w:rPr>
        <w:t xml:space="preserve"> which attracts </w:t>
      </w:r>
      <w:r w:rsidR="00514344" w:rsidRPr="004154F3">
        <w:rPr>
          <w:rFonts w:ascii="Times New Roman" w:hAnsi="Times New Roman" w:cs="Times New Roman"/>
          <w:sz w:val="24"/>
          <w:szCs w:val="24"/>
        </w:rPr>
        <w:t xml:space="preserve">a whole </w:t>
      </w:r>
      <w:r w:rsidR="00FA76E6" w:rsidRPr="004154F3">
        <w:rPr>
          <w:rFonts w:ascii="Times New Roman" w:hAnsi="Times New Roman" w:cs="Times New Roman"/>
          <w:sz w:val="24"/>
          <w:szCs w:val="24"/>
        </w:rPr>
        <w:t>host of tourism</w:t>
      </w:r>
      <w:r w:rsidR="006E0844" w:rsidRPr="004154F3">
        <w:rPr>
          <w:rFonts w:ascii="Times New Roman" w:hAnsi="Times New Roman" w:cs="Times New Roman"/>
          <w:sz w:val="24"/>
          <w:szCs w:val="24"/>
        </w:rPr>
        <w:t xml:space="preserve"> / trade</w:t>
      </w:r>
      <w:r w:rsidR="0041075C" w:rsidRPr="004154F3">
        <w:rPr>
          <w:rFonts w:ascii="Times New Roman" w:hAnsi="Times New Roman" w:cs="Times New Roman"/>
          <w:sz w:val="24"/>
          <w:szCs w:val="24"/>
        </w:rPr>
        <w:t xml:space="preserve"> to the town but</w:t>
      </w:r>
      <w:r w:rsidR="00FD44BF" w:rsidRPr="004154F3">
        <w:rPr>
          <w:rFonts w:ascii="Times New Roman" w:hAnsi="Times New Roman" w:cs="Times New Roman"/>
          <w:sz w:val="24"/>
          <w:szCs w:val="24"/>
        </w:rPr>
        <w:t xml:space="preserve"> also to the whole county</w:t>
      </w:r>
      <w:r w:rsidR="00C74477" w:rsidRPr="004154F3">
        <w:rPr>
          <w:rFonts w:ascii="Times New Roman" w:hAnsi="Times New Roman" w:cs="Times New Roman"/>
          <w:sz w:val="24"/>
          <w:szCs w:val="24"/>
        </w:rPr>
        <w:t xml:space="preserve">, Haverfordwest </w:t>
      </w:r>
      <w:r w:rsidR="00432361" w:rsidRPr="004154F3">
        <w:rPr>
          <w:rFonts w:ascii="Times New Roman" w:hAnsi="Times New Roman" w:cs="Times New Roman"/>
          <w:sz w:val="24"/>
          <w:szCs w:val="24"/>
        </w:rPr>
        <w:t xml:space="preserve">is at the heart of the county </w:t>
      </w:r>
      <w:r w:rsidR="00936A1E" w:rsidRPr="004154F3">
        <w:rPr>
          <w:rFonts w:ascii="Times New Roman" w:hAnsi="Times New Roman" w:cs="Times New Roman"/>
          <w:sz w:val="24"/>
          <w:szCs w:val="24"/>
        </w:rPr>
        <w:t xml:space="preserve">of Pembrokeshire and this </w:t>
      </w:r>
      <w:r w:rsidR="001D163A" w:rsidRPr="004154F3">
        <w:rPr>
          <w:rFonts w:ascii="Times New Roman" w:hAnsi="Times New Roman" w:cs="Times New Roman"/>
          <w:sz w:val="24"/>
          <w:szCs w:val="24"/>
        </w:rPr>
        <w:t xml:space="preserve">well </w:t>
      </w:r>
      <w:r w:rsidR="0089194D" w:rsidRPr="004154F3">
        <w:rPr>
          <w:rFonts w:ascii="Times New Roman" w:hAnsi="Times New Roman" w:cs="Times New Roman"/>
          <w:sz w:val="24"/>
          <w:szCs w:val="24"/>
        </w:rPr>
        <w:t>established with road networks to Milford Haven,</w:t>
      </w:r>
      <w:r w:rsidR="005E3E8C" w:rsidRPr="004154F3">
        <w:rPr>
          <w:rFonts w:ascii="Times New Roman" w:hAnsi="Times New Roman" w:cs="Times New Roman"/>
          <w:sz w:val="24"/>
          <w:szCs w:val="24"/>
        </w:rPr>
        <w:t xml:space="preserve"> Tenby</w:t>
      </w:r>
      <w:r w:rsidR="00CA3648" w:rsidRPr="004154F3">
        <w:rPr>
          <w:rFonts w:ascii="Times New Roman" w:hAnsi="Times New Roman" w:cs="Times New Roman"/>
          <w:sz w:val="24"/>
          <w:szCs w:val="24"/>
        </w:rPr>
        <w:t>,</w:t>
      </w:r>
      <w:r w:rsidR="0089194D" w:rsidRPr="004154F3">
        <w:rPr>
          <w:rFonts w:ascii="Times New Roman" w:hAnsi="Times New Roman" w:cs="Times New Roman"/>
          <w:sz w:val="24"/>
          <w:szCs w:val="24"/>
        </w:rPr>
        <w:t xml:space="preserve"> Fishguard and </w:t>
      </w:r>
      <w:r w:rsidR="00157E19" w:rsidRPr="004154F3">
        <w:rPr>
          <w:rFonts w:ascii="Times New Roman" w:hAnsi="Times New Roman" w:cs="Times New Roman"/>
          <w:sz w:val="24"/>
          <w:szCs w:val="24"/>
        </w:rPr>
        <w:t xml:space="preserve">other locations within </w:t>
      </w:r>
      <w:r w:rsidR="004F4E1B" w:rsidRPr="004154F3">
        <w:rPr>
          <w:rFonts w:ascii="Times New Roman" w:hAnsi="Times New Roman" w:cs="Times New Roman"/>
          <w:sz w:val="24"/>
          <w:szCs w:val="24"/>
        </w:rPr>
        <w:t>easy drives</w:t>
      </w:r>
      <w:r w:rsidR="00CC083E" w:rsidRPr="004154F3">
        <w:rPr>
          <w:rFonts w:ascii="Times New Roman" w:hAnsi="Times New Roman" w:cs="Times New Roman"/>
          <w:sz w:val="24"/>
          <w:szCs w:val="24"/>
        </w:rPr>
        <w:t xml:space="preserve"> of Haverfordwest</w:t>
      </w:r>
      <w:r w:rsidR="00245F2E" w:rsidRPr="004154F3">
        <w:rPr>
          <w:rFonts w:ascii="Times New Roman" w:hAnsi="Times New Roman" w:cs="Times New Roman"/>
          <w:sz w:val="24"/>
          <w:szCs w:val="24"/>
        </w:rPr>
        <w:t>.</w:t>
      </w:r>
      <w:r w:rsidR="00B57A7C">
        <w:rPr>
          <w:rFonts w:ascii="Times New Roman" w:hAnsi="Times New Roman" w:cs="Times New Roman"/>
          <w:sz w:val="24"/>
          <w:szCs w:val="24"/>
        </w:rPr>
        <w:t xml:space="preserve"> The Welsh Index of Multiple Deprivation shows however that most of Wales has issues with access to services, this is most likely due to its rural nature, however, combined with the knowledge that many households in the Garth Ward do not have access to vehicles this rurality becomes a real problem in terms of access to services available. </w:t>
      </w:r>
    </w:p>
    <w:p w14:paraId="421645B3" w14:textId="77777777" w:rsidR="004F08E7" w:rsidRPr="004154F3" w:rsidRDefault="004F08E7" w:rsidP="00EE6424">
      <w:pPr>
        <w:spacing w:line="360" w:lineRule="auto"/>
        <w:jc w:val="both"/>
        <w:rPr>
          <w:rFonts w:ascii="Times New Roman" w:hAnsi="Times New Roman" w:cs="Times New Roman"/>
          <w:sz w:val="24"/>
          <w:szCs w:val="24"/>
        </w:rPr>
      </w:pPr>
    </w:p>
    <w:p w14:paraId="34AE88A8" w14:textId="19886186" w:rsidR="00136048" w:rsidRPr="004154F3" w:rsidRDefault="00136048" w:rsidP="00810F0A">
      <w:pPr>
        <w:spacing w:line="360" w:lineRule="auto"/>
        <w:rPr>
          <w:rFonts w:ascii="Times New Roman" w:hAnsi="Times New Roman" w:cs="Times New Roman"/>
          <w:b/>
          <w:bCs/>
          <w:sz w:val="24"/>
          <w:szCs w:val="24"/>
          <w:u w:val="single"/>
        </w:rPr>
      </w:pPr>
    </w:p>
    <w:p w14:paraId="1C6DAFB5" w14:textId="77777777" w:rsidR="00C65D82" w:rsidRPr="004154F3" w:rsidRDefault="00C65D82" w:rsidP="004154F3">
      <w:pPr>
        <w:spacing w:line="360" w:lineRule="auto"/>
        <w:rPr>
          <w:rFonts w:ascii="Times New Roman" w:hAnsi="Times New Roman" w:cs="Times New Roman"/>
          <w:b/>
          <w:bCs/>
          <w:sz w:val="24"/>
          <w:szCs w:val="24"/>
          <w:u w:val="single"/>
        </w:rPr>
      </w:pPr>
    </w:p>
    <w:p w14:paraId="1D76D5A1" w14:textId="07D91D02" w:rsidR="00B01D44" w:rsidRPr="004154F3" w:rsidRDefault="00136048" w:rsidP="00203B28">
      <w:pPr>
        <w:spacing w:line="360" w:lineRule="auto"/>
        <w:jc w:val="center"/>
        <w:rPr>
          <w:rFonts w:ascii="Times New Roman" w:hAnsi="Times New Roman" w:cs="Times New Roman"/>
          <w:b/>
          <w:bCs/>
          <w:sz w:val="24"/>
          <w:szCs w:val="24"/>
          <w:u w:val="single"/>
        </w:rPr>
      </w:pPr>
      <w:r w:rsidRPr="004154F3">
        <w:rPr>
          <w:rFonts w:ascii="Times New Roman" w:hAnsi="Times New Roman" w:cs="Times New Roman"/>
          <w:b/>
          <w:bCs/>
          <w:sz w:val="24"/>
          <w:szCs w:val="24"/>
          <w:u w:val="single"/>
        </w:rPr>
        <w:lastRenderedPageBreak/>
        <w:t>References</w:t>
      </w:r>
    </w:p>
    <w:p w14:paraId="53380FDB" w14:textId="324128A0" w:rsidR="0035297E" w:rsidRDefault="0035297E" w:rsidP="0035297E">
      <w:pPr>
        <w:spacing w:line="360" w:lineRule="auto"/>
        <w:jc w:val="both"/>
        <w:rPr>
          <w:rFonts w:ascii="Verdana" w:hAnsi="Verdana"/>
          <w:color w:val="000000"/>
          <w:sz w:val="20"/>
          <w:szCs w:val="20"/>
          <w:shd w:val="clear" w:color="auto" w:fill="FFFFFF"/>
        </w:rPr>
      </w:pPr>
      <w:r w:rsidRPr="004154F3">
        <w:rPr>
          <w:rFonts w:ascii="Verdana" w:hAnsi="Verdana"/>
          <w:color w:val="000000"/>
          <w:sz w:val="20"/>
          <w:szCs w:val="20"/>
          <w:shd w:val="clear" w:color="auto" w:fill="FFFFFF"/>
        </w:rPr>
        <w:t xml:space="preserve">City Population. (2019). </w:t>
      </w:r>
      <w:r w:rsidRPr="004154F3">
        <w:rPr>
          <w:rFonts w:ascii="Verdana" w:hAnsi="Verdana"/>
          <w:i/>
          <w:iCs/>
          <w:color w:val="000000"/>
          <w:sz w:val="20"/>
          <w:szCs w:val="20"/>
        </w:rPr>
        <w:t>Haverfordwest in Pembrokeshire (Wales / Cymru).</w:t>
      </w:r>
      <w:r w:rsidRPr="004154F3">
        <w:rPr>
          <w:rFonts w:ascii="Verdana" w:hAnsi="Verdana"/>
          <w:color w:val="000000"/>
          <w:sz w:val="20"/>
          <w:szCs w:val="20"/>
          <w:shd w:val="clear" w:color="auto" w:fill="FFFFFF"/>
        </w:rPr>
        <w:t xml:space="preserve"> </w:t>
      </w:r>
      <w:r>
        <w:rPr>
          <w:rFonts w:ascii="Verdana" w:hAnsi="Verdana"/>
          <w:color w:val="000000"/>
          <w:sz w:val="20"/>
          <w:szCs w:val="20"/>
          <w:shd w:val="clear" w:color="auto" w:fill="FFFFFF"/>
        </w:rPr>
        <w:t>Available: http://www.citypopulation.info/en/uk/wales/pembrokeshire/W37000361__haverfordwest/. Last accessed 27th Feb 2019.</w:t>
      </w:r>
    </w:p>
    <w:p w14:paraId="08C040D8" w14:textId="5CE9116D" w:rsidR="00ED7B3E" w:rsidRDefault="002C4160" w:rsidP="0035297E">
      <w:pPr>
        <w:spacing w:line="360" w:lineRule="auto"/>
        <w:jc w:val="both"/>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Nomis official labour market statistics. (2020). </w:t>
      </w:r>
      <w:r>
        <w:rPr>
          <w:rFonts w:ascii="Verdana" w:hAnsi="Verdana"/>
          <w:i/>
          <w:iCs/>
          <w:color w:val="000000"/>
          <w:sz w:val="20"/>
          <w:szCs w:val="20"/>
        </w:rPr>
        <w:t>Haverfordwest: Garth Ward (as of 2011).</w:t>
      </w:r>
      <w:r>
        <w:rPr>
          <w:rFonts w:ascii="Verdana" w:hAnsi="Verdana"/>
          <w:color w:val="000000"/>
          <w:sz w:val="20"/>
          <w:szCs w:val="20"/>
          <w:shd w:val="clear" w:color="auto" w:fill="FFFFFF"/>
        </w:rPr>
        <w:t xml:space="preserve"> Available: https://www.nomisweb.co.uk/reports/localarea?compare=W05000410. Last accessed 5th March 2020.</w:t>
      </w:r>
    </w:p>
    <w:p w14:paraId="744E5B76" w14:textId="316F1E3D" w:rsidR="006E504D" w:rsidRDefault="006E504D" w:rsidP="0035297E">
      <w:pPr>
        <w:spacing w:line="360" w:lineRule="auto"/>
        <w:jc w:val="both"/>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Police.uk. (2020). </w:t>
      </w:r>
      <w:r>
        <w:rPr>
          <w:rFonts w:ascii="Verdana" w:hAnsi="Verdana"/>
          <w:i/>
          <w:iCs/>
          <w:color w:val="000000"/>
          <w:sz w:val="20"/>
          <w:szCs w:val="20"/>
        </w:rPr>
        <w:t xml:space="preserve">crime in </w:t>
      </w:r>
      <w:proofErr w:type="spellStart"/>
      <w:r>
        <w:rPr>
          <w:rFonts w:ascii="Verdana" w:hAnsi="Verdana"/>
          <w:i/>
          <w:iCs/>
          <w:color w:val="000000"/>
          <w:sz w:val="20"/>
          <w:szCs w:val="20"/>
        </w:rPr>
        <w:t>haverfordwest</w:t>
      </w:r>
      <w:proofErr w:type="spellEnd"/>
      <w:r>
        <w:rPr>
          <w:rFonts w:ascii="Verdana" w:hAnsi="Verdana"/>
          <w:i/>
          <w:iCs/>
          <w:color w:val="000000"/>
          <w:sz w:val="20"/>
          <w:szCs w:val="20"/>
        </w:rPr>
        <w:t>.</w:t>
      </w:r>
      <w:r>
        <w:rPr>
          <w:rFonts w:ascii="Verdana" w:hAnsi="Verdana"/>
          <w:color w:val="000000"/>
          <w:sz w:val="20"/>
          <w:szCs w:val="20"/>
          <w:shd w:val="clear" w:color="auto" w:fill="FFFFFF"/>
        </w:rPr>
        <w:t xml:space="preserve"> Available: https://www.police.uk/dyfed-powys/116/crime/. Last accessed 27th Feb 2019.</w:t>
      </w:r>
    </w:p>
    <w:p w14:paraId="0EE7D145" w14:textId="6FB6EC05" w:rsidR="009012A3" w:rsidRDefault="009012A3" w:rsidP="0035297E">
      <w:pPr>
        <w:spacing w:line="360" w:lineRule="auto"/>
        <w:jc w:val="both"/>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Pembrokeshire County Council. (2020). </w:t>
      </w:r>
      <w:r>
        <w:rPr>
          <w:rFonts w:ascii="Verdana" w:hAnsi="Verdana"/>
          <w:i/>
          <w:iCs/>
          <w:color w:val="000000"/>
          <w:sz w:val="20"/>
          <w:szCs w:val="20"/>
        </w:rPr>
        <w:t>Your Health.</w:t>
      </w:r>
      <w:r>
        <w:rPr>
          <w:rFonts w:ascii="Verdana" w:hAnsi="Verdana"/>
          <w:color w:val="000000"/>
          <w:sz w:val="20"/>
          <w:szCs w:val="20"/>
          <w:shd w:val="clear" w:color="auto" w:fill="FFFFFF"/>
        </w:rPr>
        <w:t xml:space="preserve"> Available: https://www.pembrokeshire.gov.uk/your-health. Last accessed 27th Feb 2020.</w:t>
      </w:r>
    </w:p>
    <w:p w14:paraId="4CD684FC" w14:textId="5D899514" w:rsidR="00B57A7C" w:rsidRDefault="00B57A7C" w:rsidP="0035297E">
      <w:pPr>
        <w:spacing w:line="360" w:lineRule="auto"/>
        <w:jc w:val="both"/>
        <w:rPr>
          <w:rFonts w:ascii="Verdana" w:hAnsi="Verdana"/>
          <w:color w:val="000000"/>
          <w:sz w:val="20"/>
          <w:szCs w:val="20"/>
          <w:shd w:val="clear" w:color="auto" w:fill="FFFFFF"/>
        </w:rPr>
      </w:pPr>
      <w:r>
        <w:rPr>
          <w:rFonts w:ascii="Verdana" w:hAnsi="Verdana"/>
          <w:color w:val="000000"/>
          <w:sz w:val="20"/>
          <w:szCs w:val="20"/>
        </w:rPr>
        <w:t>Welsh Government. (2019). </w:t>
      </w:r>
      <w:r>
        <w:rPr>
          <w:rFonts w:ascii="Verdana" w:hAnsi="Verdana"/>
          <w:i/>
          <w:iCs/>
          <w:color w:val="000000"/>
          <w:sz w:val="20"/>
          <w:szCs w:val="20"/>
        </w:rPr>
        <w:t>Welsh Index of Multiple Deprivation (WIMD) 2019 Results report.</w:t>
      </w:r>
      <w:r>
        <w:rPr>
          <w:rFonts w:ascii="Verdana" w:hAnsi="Verdana"/>
          <w:color w:val="000000"/>
          <w:sz w:val="20"/>
          <w:szCs w:val="20"/>
        </w:rPr>
        <w:t> Available: https://gov.wales/sites/default/files/statistics-and-research/2020-02/welsh-index-multiple-deprivation-2019-results-report.pdf. Last accessed 1st April 2020</w:t>
      </w:r>
    </w:p>
    <w:p w14:paraId="57896D08" w14:textId="77777777" w:rsidR="00C05202" w:rsidRPr="0035297E" w:rsidRDefault="00C05202" w:rsidP="0035297E">
      <w:pPr>
        <w:spacing w:line="360" w:lineRule="auto"/>
        <w:jc w:val="both"/>
        <w:rPr>
          <w:rFonts w:ascii="Times New Roman" w:hAnsi="Times New Roman" w:cs="Times New Roman"/>
          <w:sz w:val="24"/>
          <w:szCs w:val="24"/>
        </w:rPr>
      </w:pPr>
    </w:p>
    <w:sectPr w:rsidR="00C05202" w:rsidRPr="0035297E">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5CB5CE" w14:textId="77777777" w:rsidR="00A931F2" w:rsidRDefault="00A931F2" w:rsidP="00EE6424">
      <w:pPr>
        <w:spacing w:after="0" w:line="240" w:lineRule="auto"/>
      </w:pPr>
      <w:r>
        <w:separator/>
      </w:r>
    </w:p>
  </w:endnote>
  <w:endnote w:type="continuationSeparator" w:id="0">
    <w:p w14:paraId="42E65D7A" w14:textId="77777777" w:rsidR="00A931F2" w:rsidRDefault="00A931F2" w:rsidP="00EE6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2809544"/>
      <w:docPartObj>
        <w:docPartGallery w:val="Page Numbers (Bottom of Page)"/>
        <w:docPartUnique/>
      </w:docPartObj>
    </w:sdtPr>
    <w:sdtEndPr>
      <w:rPr>
        <w:noProof/>
      </w:rPr>
    </w:sdtEndPr>
    <w:sdtContent>
      <w:p w14:paraId="0F9590DC" w14:textId="5B93B58D" w:rsidR="00EE6424" w:rsidRDefault="00EE6424">
        <w:pPr>
          <w:pStyle w:val="Footer"/>
          <w:jc w:val="center"/>
        </w:pPr>
        <w:r>
          <w:fldChar w:fldCharType="begin"/>
        </w:r>
        <w:r>
          <w:instrText xml:space="preserve"> PAGE   \* MERGEFORMAT </w:instrText>
        </w:r>
        <w:r>
          <w:fldChar w:fldCharType="separate"/>
        </w:r>
        <w:r w:rsidR="00794DDC">
          <w:rPr>
            <w:noProof/>
          </w:rPr>
          <w:t>2</w:t>
        </w:r>
        <w:r>
          <w:rPr>
            <w:noProof/>
          </w:rPr>
          <w:fldChar w:fldCharType="end"/>
        </w:r>
      </w:p>
    </w:sdtContent>
  </w:sdt>
  <w:p w14:paraId="2660B51E" w14:textId="77777777" w:rsidR="00EE6424" w:rsidRDefault="00EE64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D4D969" w14:textId="77777777" w:rsidR="00A931F2" w:rsidRDefault="00A931F2" w:rsidP="00EE6424">
      <w:pPr>
        <w:spacing w:after="0" w:line="240" w:lineRule="auto"/>
      </w:pPr>
      <w:r>
        <w:separator/>
      </w:r>
    </w:p>
  </w:footnote>
  <w:footnote w:type="continuationSeparator" w:id="0">
    <w:p w14:paraId="6C6DE995" w14:textId="77777777" w:rsidR="00A931F2" w:rsidRDefault="00A931F2" w:rsidP="00EE64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2D285" w14:textId="241AF653" w:rsidR="00EE6424" w:rsidRDefault="00EE6424">
    <w:pPr>
      <w:pStyle w:val="Header"/>
    </w:pPr>
    <w:r>
      <w:t>Gary Yates</w:t>
    </w:r>
    <w:r>
      <w:ptab w:relativeTo="margin" w:alignment="center" w:leader="none"/>
    </w:r>
    <w:r>
      <w:t>SJYW5008</w:t>
    </w:r>
    <w:r>
      <w:ptab w:relativeTo="margin" w:alignment="right" w:leader="none"/>
    </w:r>
    <w:r>
      <w:t>18</w:t>
    </w:r>
    <w:r w:rsidR="005D0703">
      <w:t>0</w:t>
    </w:r>
    <w:r>
      <w:t>3568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6766064-6BC2-4041-AA93-451766393BF7}"/>
    <w:docVar w:name="dgnword-eventsink" w:val="369129448"/>
  </w:docVars>
  <w:rsids>
    <w:rsidRoot w:val="00EE6424"/>
    <w:rsid w:val="00005339"/>
    <w:rsid w:val="0001157B"/>
    <w:rsid w:val="00026088"/>
    <w:rsid w:val="00040C63"/>
    <w:rsid w:val="00043983"/>
    <w:rsid w:val="00044814"/>
    <w:rsid w:val="0005327B"/>
    <w:rsid w:val="00054094"/>
    <w:rsid w:val="00055415"/>
    <w:rsid w:val="00055EA5"/>
    <w:rsid w:val="000568E3"/>
    <w:rsid w:val="00061EB7"/>
    <w:rsid w:val="00065D66"/>
    <w:rsid w:val="0006628F"/>
    <w:rsid w:val="00070114"/>
    <w:rsid w:val="000A0884"/>
    <w:rsid w:val="000A281C"/>
    <w:rsid w:val="000A2FF1"/>
    <w:rsid w:val="000A643E"/>
    <w:rsid w:val="000A71B3"/>
    <w:rsid w:val="000B764A"/>
    <w:rsid w:val="000C6D74"/>
    <w:rsid w:val="000D129F"/>
    <w:rsid w:val="000D2F7C"/>
    <w:rsid w:val="000E4BE3"/>
    <w:rsid w:val="000E75BC"/>
    <w:rsid w:val="000F3FD1"/>
    <w:rsid w:val="000F4AD0"/>
    <w:rsid w:val="000F620E"/>
    <w:rsid w:val="0010036A"/>
    <w:rsid w:val="00107882"/>
    <w:rsid w:val="0011000D"/>
    <w:rsid w:val="00110B50"/>
    <w:rsid w:val="00113210"/>
    <w:rsid w:val="001139A4"/>
    <w:rsid w:val="00120914"/>
    <w:rsid w:val="00130E0F"/>
    <w:rsid w:val="00133A8D"/>
    <w:rsid w:val="0013542F"/>
    <w:rsid w:val="00136048"/>
    <w:rsid w:val="00140153"/>
    <w:rsid w:val="00151272"/>
    <w:rsid w:val="00155BC9"/>
    <w:rsid w:val="00157243"/>
    <w:rsid w:val="00157E19"/>
    <w:rsid w:val="00160804"/>
    <w:rsid w:val="001649A1"/>
    <w:rsid w:val="001714F8"/>
    <w:rsid w:val="00172441"/>
    <w:rsid w:val="00175D2F"/>
    <w:rsid w:val="00182141"/>
    <w:rsid w:val="00182B36"/>
    <w:rsid w:val="00187786"/>
    <w:rsid w:val="001900B0"/>
    <w:rsid w:val="00193834"/>
    <w:rsid w:val="00193AA5"/>
    <w:rsid w:val="001A6E2C"/>
    <w:rsid w:val="001B516E"/>
    <w:rsid w:val="001C41E6"/>
    <w:rsid w:val="001C6F04"/>
    <w:rsid w:val="001C6F06"/>
    <w:rsid w:val="001C713E"/>
    <w:rsid w:val="001D163A"/>
    <w:rsid w:val="001D1F0A"/>
    <w:rsid w:val="001D33F3"/>
    <w:rsid w:val="001D7E6B"/>
    <w:rsid w:val="001E3DA3"/>
    <w:rsid w:val="001F215F"/>
    <w:rsid w:val="001F29A1"/>
    <w:rsid w:val="001F6372"/>
    <w:rsid w:val="00202B8B"/>
    <w:rsid w:val="00203B28"/>
    <w:rsid w:val="00210D10"/>
    <w:rsid w:val="00212B42"/>
    <w:rsid w:val="00214138"/>
    <w:rsid w:val="00216165"/>
    <w:rsid w:val="00216979"/>
    <w:rsid w:val="00216ADB"/>
    <w:rsid w:val="00220F2D"/>
    <w:rsid w:val="002302A3"/>
    <w:rsid w:val="002317C5"/>
    <w:rsid w:val="00231E80"/>
    <w:rsid w:val="00232ED5"/>
    <w:rsid w:val="002343D6"/>
    <w:rsid w:val="002356A2"/>
    <w:rsid w:val="0024085A"/>
    <w:rsid w:val="00240E17"/>
    <w:rsid w:val="00241A7E"/>
    <w:rsid w:val="00241FEB"/>
    <w:rsid w:val="00242EA1"/>
    <w:rsid w:val="00245F2E"/>
    <w:rsid w:val="0024730B"/>
    <w:rsid w:val="00251193"/>
    <w:rsid w:val="00255A5B"/>
    <w:rsid w:val="00255B23"/>
    <w:rsid w:val="002607A0"/>
    <w:rsid w:val="0026257D"/>
    <w:rsid w:val="00266CF6"/>
    <w:rsid w:val="00267EA9"/>
    <w:rsid w:val="002705C8"/>
    <w:rsid w:val="00281002"/>
    <w:rsid w:val="002819A3"/>
    <w:rsid w:val="002867B2"/>
    <w:rsid w:val="002A1B36"/>
    <w:rsid w:val="002A20B2"/>
    <w:rsid w:val="002A34C0"/>
    <w:rsid w:val="002A6081"/>
    <w:rsid w:val="002B3ECB"/>
    <w:rsid w:val="002B4C5C"/>
    <w:rsid w:val="002B585E"/>
    <w:rsid w:val="002C4160"/>
    <w:rsid w:val="002D4F04"/>
    <w:rsid w:val="002E10FA"/>
    <w:rsid w:val="002F5A03"/>
    <w:rsid w:val="00304EEE"/>
    <w:rsid w:val="00317FAB"/>
    <w:rsid w:val="00327524"/>
    <w:rsid w:val="00330010"/>
    <w:rsid w:val="00330ECF"/>
    <w:rsid w:val="00335954"/>
    <w:rsid w:val="0033754D"/>
    <w:rsid w:val="00340287"/>
    <w:rsid w:val="00350B67"/>
    <w:rsid w:val="0035297E"/>
    <w:rsid w:val="0036208F"/>
    <w:rsid w:val="00371076"/>
    <w:rsid w:val="00372BF4"/>
    <w:rsid w:val="003772A9"/>
    <w:rsid w:val="003A36C9"/>
    <w:rsid w:val="003A3BE0"/>
    <w:rsid w:val="003B0E99"/>
    <w:rsid w:val="003B7939"/>
    <w:rsid w:val="003E6939"/>
    <w:rsid w:val="003F5024"/>
    <w:rsid w:val="0040143E"/>
    <w:rsid w:val="00406040"/>
    <w:rsid w:val="0040692C"/>
    <w:rsid w:val="0041075C"/>
    <w:rsid w:val="00410A25"/>
    <w:rsid w:val="004154F3"/>
    <w:rsid w:val="004212CD"/>
    <w:rsid w:val="0042271D"/>
    <w:rsid w:val="00426E50"/>
    <w:rsid w:val="00432361"/>
    <w:rsid w:val="00433443"/>
    <w:rsid w:val="00453FC6"/>
    <w:rsid w:val="00455F01"/>
    <w:rsid w:val="00456A21"/>
    <w:rsid w:val="00467477"/>
    <w:rsid w:val="00476F47"/>
    <w:rsid w:val="00481C89"/>
    <w:rsid w:val="00485CAC"/>
    <w:rsid w:val="0048771D"/>
    <w:rsid w:val="004A171E"/>
    <w:rsid w:val="004A266D"/>
    <w:rsid w:val="004A390C"/>
    <w:rsid w:val="004A425E"/>
    <w:rsid w:val="004B1E66"/>
    <w:rsid w:val="004B2EA3"/>
    <w:rsid w:val="004B38C1"/>
    <w:rsid w:val="004B52BE"/>
    <w:rsid w:val="004B714D"/>
    <w:rsid w:val="004D2906"/>
    <w:rsid w:val="004E388B"/>
    <w:rsid w:val="004E4248"/>
    <w:rsid w:val="004F08E7"/>
    <w:rsid w:val="004F4E1B"/>
    <w:rsid w:val="00505FE7"/>
    <w:rsid w:val="0051350B"/>
    <w:rsid w:val="00513ADF"/>
    <w:rsid w:val="00514344"/>
    <w:rsid w:val="00516346"/>
    <w:rsid w:val="005232CA"/>
    <w:rsid w:val="0052639D"/>
    <w:rsid w:val="0052701A"/>
    <w:rsid w:val="0053014F"/>
    <w:rsid w:val="00532CE7"/>
    <w:rsid w:val="0054156C"/>
    <w:rsid w:val="005454A6"/>
    <w:rsid w:val="00545713"/>
    <w:rsid w:val="00552CDE"/>
    <w:rsid w:val="00555786"/>
    <w:rsid w:val="005576C5"/>
    <w:rsid w:val="00562FB1"/>
    <w:rsid w:val="005651D2"/>
    <w:rsid w:val="00570AB2"/>
    <w:rsid w:val="00577FF8"/>
    <w:rsid w:val="00580217"/>
    <w:rsid w:val="00581341"/>
    <w:rsid w:val="00583CDB"/>
    <w:rsid w:val="00586472"/>
    <w:rsid w:val="00590DBE"/>
    <w:rsid w:val="00591192"/>
    <w:rsid w:val="0059430F"/>
    <w:rsid w:val="005A1269"/>
    <w:rsid w:val="005B58D2"/>
    <w:rsid w:val="005C6491"/>
    <w:rsid w:val="005D0703"/>
    <w:rsid w:val="005D1A1A"/>
    <w:rsid w:val="005D676F"/>
    <w:rsid w:val="005D7942"/>
    <w:rsid w:val="005E3E8C"/>
    <w:rsid w:val="005E5C84"/>
    <w:rsid w:val="005E721E"/>
    <w:rsid w:val="005F0EB9"/>
    <w:rsid w:val="005F28FD"/>
    <w:rsid w:val="00612C68"/>
    <w:rsid w:val="00627A02"/>
    <w:rsid w:val="00636C37"/>
    <w:rsid w:val="00641D47"/>
    <w:rsid w:val="00647860"/>
    <w:rsid w:val="00662147"/>
    <w:rsid w:val="0066670B"/>
    <w:rsid w:val="00671F71"/>
    <w:rsid w:val="006740B3"/>
    <w:rsid w:val="00674D7A"/>
    <w:rsid w:val="006824A7"/>
    <w:rsid w:val="00683562"/>
    <w:rsid w:val="00684326"/>
    <w:rsid w:val="0068446E"/>
    <w:rsid w:val="00685CA8"/>
    <w:rsid w:val="006901EC"/>
    <w:rsid w:val="006A29FF"/>
    <w:rsid w:val="006A6142"/>
    <w:rsid w:val="006B3960"/>
    <w:rsid w:val="006B5794"/>
    <w:rsid w:val="006C74D0"/>
    <w:rsid w:val="006D0E0D"/>
    <w:rsid w:val="006D1E0B"/>
    <w:rsid w:val="006E0844"/>
    <w:rsid w:val="006E42D2"/>
    <w:rsid w:val="006E504D"/>
    <w:rsid w:val="006E5E33"/>
    <w:rsid w:val="006F666A"/>
    <w:rsid w:val="006F797B"/>
    <w:rsid w:val="00702ECE"/>
    <w:rsid w:val="00711D1F"/>
    <w:rsid w:val="007142CF"/>
    <w:rsid w:val="0073655B"/>
    <w:rsid w:val="00751FBF"/>
    <w:rsid w:val="007536EE"/>
    <w:rsid w:val="0075420D"/>
    <w:rsid w:val="00754A4C"/>
    <w:rsid w:val="007634B2"/>
    <w:rsid w:val="007665BC"/>
    <w:rsid w:val="007753B0"/>
    <w:rsid w:val="007911D4"/>
    <w:rsid w:val="00794DDC"/>
    <w:rsid w:val="0079730A"/>
    <w:rsid w:val="007A06B3"/>
    <w:rsid w:val="007A4584"/>
    <w:rsid w:val="007A5CF7"/>
    <w:rsid w:val="007B0203"/>
    <w:rsid w:val="007B4A68"/>
    <w:rsid w:val="007C20D9"/>
    <w:rsid w:val="007C4C86"/>
    <w:rsid w:val="007C6B86"/>
    <w:rsid w:val="007C7053"/>
    <w:rsid w:val="007E3F60"/>
    <w:rsid w:val="007F5816"/>
    <w:rsid w:val="007F664A"/>
    <w:rsid w:val="0080265C"/>
    <w:rsid w:val="0080477D"/>
    <w:rsid w:val="00810F0A"/>
    <w:rsid w:val="0081150B"/>
    <w:rsid w:val="008167DE"/>
    <w:rsid w:val="008206BF"/>
    <w:rsid w:val="00840E6C"/>
    <w:rsid w:val="0085054A"/>
    <w:rsid w:val="008553A6"/>
    <w:rsid w:val="00855530"/>
    <w:rsid w:val="00855E29"/>
    <w:rsid w:val="0085784F"/>
    <w:rsid w:val="00867033"/>
    <w:rsid w:val="008704DA"/>
    <w:rsid w:val="00883AF8"/>
    <w:rsid w:val="0089194D"/>
    <w:rsid w:val="00892524"/>
    <w:rsid w:val="00894622"/>
    <w:rsid w:val="00894A74"/>
    <w:rsid w:val="00897917"/>
    <w:rsid w:val="008A565F"/>
    <w:rsid w:val="008A756B"/>
    <w:rsid w:val="008B4CA5"/>
    <w:rsid w:val="008B77F9"/>
    <w:rsid w:val="008C0C1E"/>
    <w:rsid w:val="008D20F4"/>
    <w:rsid w:val="008D5A72"/>
    <w:rsid w:val="008E3907"/>
    <w:rsid w:val="008E6BC9"/>
    <w:rsid w:val="008F0BC9"/>
    <w:rsid w:val="008F121B"/>
    <w:rsid w:val="008F279F"/>
    <w:rsid w:val="008F3D68"/>
    <w:rsid w:val="008F4478"/>
    <w:rsid w:val="009012A3"/>
    <w:rsid w:val="0090405F"/>
    <w:rsid w:val="0091130E"/>
    <w:rsid w:val="009114C8"/>
    <w:rsid w:val="009214F3"/>
    <w:rsid w:val="009316B9"/>
    <w:rsid w:val="00936A1E"/>
    <w:rsid w:val="00940D22"/>
    <w:rsid w:val="0094479B"/>
    <w:rsid w:val="009501AD"/>
    <w:rsid w:val="009527EF"/>
    <w:rsid w:val="00976D30"/>
    <w:rsid w:val="009862FF"/>
    <w:rsid w:val="00995B9B"/>
    <w:rsid w:val="009C06A7"/>
    <w:rsid w:val="009C228B"/>
    <w:rsid w:val="009C6092"/>
    <w:rsid w:val="009D2F00"/>
    <w:rsid w:val="009D4793"/>
    <w:rsid w:val="009E140E"/>
    <w:rsid w:val="009E231B"/>
    <w:rsid w:val="009E5FBA"/>
    <w:rsid w:val="00A002C9"/>
    <w:rsid w:val="00A054AC"/>
    <w:rsid w:val="00A126DD"/>
    <w:rsid w:val="00A12F95"/>
    <w:rsid w:val="00A16E3B"/>
    <w:rsid w:val="00A222FF"/>
    <w:rsid w:val="00A2574C"/>
    <w:rsid w:val="00A262A3"/>
    <w:rsid w:val="00A34BE9"/>
    <w:rsid w:val="00A43B1A"/>
    <w:rsid w:val="00A57782"/>
    <w:rsid w:val="00A64DAA"/>
    <w:rsid w:val="00A66865"/>
    <w:rsid w:val="00A733F5"/>
    <w:rsid w:val="00A838B9"/>
    <w:rsid w:val="00A83E63"/>
    <w:rsid w:val="00A859FE"/>
    <w:rsid w:val="00A85EE6"/>
    <w:rsid w:val="00A931F2"/>
    <w:rsid w:val="00A94202"/>
    <w:rsid w:val="00A94E07"/>
    <w:rsid w:val="00A95744"/>
    <w:rsid w:val="00A96610"/>
    <w:rsid w:val="00AA112B"/>
    <w:rsid w:val="00AA5E0D"/>
    <w:rsid w:val="00AB2558"/>
    <w:rsid w:val="00AE012C"/>
    <w:rsid w:val="00AE2C34"/>
    <w:rsid w:val="00AE681B"/>
    <w:rsid w:val="00AF4E78"/>
    <w:rsid w:val="00AF7DD6"/>
    <w:rsid w:val="00B01D44"/>
    <w:rsid w:val="00B14036"/>
    <w:rsid w:val="00B237E9"/>
    <w:rsid w:val="00B2705C"/>
    <w:rsid w:val="00B33BCE"/>
    <w:rsid w:val="00B36A9C"/>
    <w:rsid w:val="00B57A7C"/>
    <w:rsid w:val="00B75C56"/>
    <w:rsid w:val="00B81DC3"/>
    <w:rsid w:val="00B84090"/>
    <w:rsid w:val="00B84794"/>
    <w:rsid w:val="00B865F6"/>
    <w:rsid w:val="00B95AB4"/>
    <w:rsid w:val="00B96F7B"/>
    <w:rsid w:val="00BA170F"/>
    <w:rsid w:val="00BA785B"/>
    <w:rsid w:val="00BD15CA"/>
    <w:rsid w:val="00BE6EAE"/>
    <w:rsid w:val="00BF5252"/>
    <w:rsid w:val="00C02729"/>
    <w:rsid w:val="00C03909"/>
    <w:rsid w:val="00C05202"/>
    <w:rsid w:val="00C066AB"/>
    <w:rsid w:val="00C133A3"/>
    <w:rsid w:val="00C2200F"/>
    <w:rsid w:val="00C433D3"/>
    <w:rsid w:val="00C465AA"/>
    <w:rsid w:val="00C5619C"/>
    <w:rsid w:val="00C63483"/>
    <w:rsid w:val="00C64314"/>
    <w:rsid w:val="00C65D82"/>
    <w:rsid w:val="00C7063C"/>
    <w:rsid w:val="00C733F6"/>
    <w:rsid w:val="00C74477"/>
    <w:rsid w:val="00C75DE8"/>
    <w:rsid w:val="00C81DA2"/>
    <w:rsid w:val="00C9442B"/>
    <w:rsid w:val="00C967C0"/>
    <w:rsid w:val="00CA1668"/>
    <w:rsid w:val="00CA2C25"/>
    <w:rsid w:val="00CA3648"/>
    <w:rsid w:val="00CB0CB1"/>
    <w:rsid w:val="00CC067F"/>
    <w:rsid w:val="00CC083E"/>
    <w:rsid w:val="00CC4229"/>
    <w:rsid w:val="00CC7436"/>
    <w:rsid w:val="00CD2BFE"/>
    <w:rsid w:val="00CD62D0"/>
    <w:rsid w:val="00D01B5C"/>
    <w:rsid w:val="00D07BEC"/>
    <w:rsid w:val="00D215DD"/>
    <w:rsid w:val="00D255CC"/>
    <w:rsid w:val="00D256F4"/>
    <w:rsid w:val="00D35E83"/>
    <w:rsid w:val="00D54CFF"/>
    <w:rsid w:val="00D57A7D"/>
    <w:rsid w:val="00D62EB7"/>
    <w:rsid w:val="00D668E9"/>
    <w:rsid w:val="00D7454A"/>
    <w:rsid w:val="00D85A0E"/>
    <w:rsid w:val="00DA06EB"/>
    <w:rsid w:val="00DA2F51"/>
    <w:rsid w:val="00DB6D39"/>
    <w:rsid w:val="00DD46A5"/>
    <w:rsid w:val="00DE083C"/>
    <w:rsid w:val="00DE1757"/>
    <w:rsid w:val="00DE5A18"/>
    <w:rsid w:val="00DE7851"/>
    <w:rsid w:val="00E13BD0"/>
    <w:rsid w:val="00E15880"/>
    <w:rsid w:val="00E2042D"/>
    <w:rsid w:val="00E20902"/>
    <w:rsid w:val="00E214B0"/>
    <w:rsid w:val="00E21C4D"/>
    <w:rsid w:val="00E248D9"/>
    <w:rsid w:val="00E31469"/>
    <w:rsid w:val="00E32F9C"/>
    <w:rsid w:val="00E515B2"/>
    <w:rsid w:val="00E63035"/>
    <w:rsid w:val="00E64941"/>
    <w:rsid w:val="00E768BB"/>
    <w:rsid w:val="00E777DB"/>
    <w:rsid w:val="00E86B61"/>
    <w:rsid w:val="00E97A01"/>
    <w:rsid w:val="00EB082A"/>
    <w:rsid w:val="00EB11CC"/>
    <w:rsid w:val="00EB2469"/>
    <w:rsid w:val="00EB534E"/>
    <w:rsid w:val="00EB693E"/>
    <w:rsid w:val="00ED049A"/>
    <w:rsid w:val="00ED7B3E"/>
    <w:rsid w:val="00EE0578"/>
    <w:rsid w:val="00EE3953"/>
    <w:rsid w:val="00EE3FBE"/>
    <w:rsid w:val="00EE6424"/>
    <w:rsid w:val="00EF6670"/>
    <w:rsid w:val="00EF6F64"/>
    <w:rsid w:val="00F13AFA"/>
    <w:rsid w:val="00F22355"/>
    <w:rsid w:val="00F32620"/>
    <w:rsid w:val="00F42F08"/>
    <w:rsid w:val="00F45851"/>
    <w:rsid w:val="00F624B3"/>
    <w:rsid w:val="00F735C1"/>
    <w:rsid w:val="00F74295"/>
    <w:rsid w:val="00F75B31"/>
    <w:rsid w:val="00F810B5"/>
    <w:rsid w:val="00F8504A"/>
    <w:rsid w:val="00F94888"/>
    <w:rsid w:val="00FA76E6"/>
    <w:rsid w:val="00FB2FE0"/>
    <w:rsid w:val="00FC2277"/>
    <w:rsid w:val="00FD34EA"/>
    <w:rsid w:val="00FD44BF"/>
    <w:rsid w:val="00FD56CE"/>
    <w:rsid w:val="00FF2F5D"/>
    <w:rsid w:val="00FF7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94FFA"/>
  <w15:docId w15:val="{86D17F2D-6250-45DB-82F0-A404EB36E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64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6424"/>
  </w:style>
  <w:style w:type="paragraph" w:styleId="Footer">
    <w:name w:val="footer"/>
    <w:basedOn w:val="Normal"/>
    <w:link w:val="FooterChar"/>
    <w:uiPriority w:val="99"/>
    <w:unhideWhenUsed/>
    <w:rsid w:val="00EE64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6424"/>
  </w:style>
  <w:style w:type="paragraph" w:styleId="BalloonText">
    <w:name w:val="Balloon Text"/>
    <w:basedOn w:val="Normal"/>
    <w:link w:val="BalloonTextChar"/>
    <w:uiPriority w:val="99"/>
    <w:semiHidden/>
    <w:unhideWhenUsed/>
    <w:rsid w:val="004F08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08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8929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hyperlink" Target="https://www.google.co.uk/url?sa=i&amp;url=http://www.dyfedarchaeology.org.uk/HLC/milford/area/309.htm&amp;psig=AOvVaw0-qN5hoAaSShXfYWUsacoZ&amp;ust=1583069423342000&amp;source=images&amp;cd=vfe&amp;ved=0CAIQjRxqFwoTCPCGn63v9ucCFQAAAAAdAAAAABA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7" ma:contentTypeDescription="Create a new document." ma:contentTypeScope="" ma:versionID="bd170cb4e422965ee698b9a9a5e20995">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3050ac3b509962e26cfad84a0983bd3d"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DC6AF2-8754-4F0B-81E1-B92D47D4743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2585B0-4C26-4B88-9B29-F61DF62BA2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3DADE5-4A1F-4F70-BDF3-1EB341D8DF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1364</Words>
  <Characters>7777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HR Wallingford</Company>
  <LinksUpToDate>false</LinksUpToDate>
  <CharactersWithSpaces>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 Yates</dc:creator>
  <cp:lastModifiedBy>Gary Yates</cp:lastModifiedBy>
  <cp:revision>2</cp:revision>
  <cp:lastPrinted>2020-04-14T13:31:00Z</cp:lastPrinted>
  <dcterms:created xsi:type="dcterms:W3CDTF">2020-05-01T15:29:00Z</dcterms:created>
  <dcterms:modified xsi:type="dcterms:W3CDTF">2020-05-01T15:29:00Z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