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2AD68" w14:textId="6A22D7E6" w:rsidR="00783356" w:rsidRDefault="00783356" w:rsidP="00783356">
      <w:pPr>
        <w:jc w:val="center"/>
        <w:rPr>
          <w:sz w:val="72"/>
          <w:szCs w:val="72"/>
        </w:rPr>
      </w:pPr>
      <w:r>
        <w:rPr>
          <w:sz w:val="72"/>
          <w:szCs w:val="72"/>
        </w:rPr>
        <w:t>Certificate of Higher Education in Skills for the Workplace</w:t>
      </w:r>
    </w:p>
    <w:p w14:paraId="55C17DA0" w14:textId="6E09D00B" w:rsidR="00783356" w:rsidRDefault="00783356" w:rsidP="00783356">
      <w:pPr>
        <w:jc w:val="center"/>
        <w:rPr>
          <w:sz w:val="72"/>
          <w:szCs w:val="72"/>
        </w:rPr>
      </w:pPr>
    </w:p>
    <w:p w14:paraId="14D5C309" w14:textId="097F3108" w:rsidR="00783356" w:rsidRDefault="00783356" w:rsidP="00783356">
      <w:pPr>
        <w:jc w:val="center"/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B17A59" wp14:editId="67139629">
            <wp:simplePos x="0" y="0"/>
            <wp:positionH relativeFrom="column">
              <wp:posOffset>1333500</wp:posOffset>
            </wp:positionH>
            <wp:positionV relativeFrom="paragraph">
              <wp:posOffset>262255</wp:posOffset>
            </wp:positionV>
            <wp:extent cx="3095625" cy="952500"/>
            <wp:effectExtent l="0" t="0" r="9525" b="0"/>
            <wp:wrapNone/>
            <wp:docPr id="1" name="Picture 1" descr="A close up of a 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9C9046" w14:textId="41B36085" w:rsidR="00783356" w:rsidRDefault="00783356" w:rsidP="00783356">
      <w:pPr>
        <w:jc w:val="center"/>
        <w:rPr>
          <w:sz w:val="72"/>
          <w:szCs w:val="72"/>
        </w:rPr>
      </w:pPr>
    </w:p>
    <w:p w14:paraId="198A9414" w14:textId="77777777" w:rsidR="00783356" w:rsidRDefault="00783356" w:rsidP="00783356">
      <w:pPr>
        <w:jc w:val="center"/>
        <w:rPr>
          <w:sz w:val="72"/>
          <w:szCs w:val="72"/>
        </w:rPr>
      </w:pPr>
    </w:p>
    <w:p w14:paraId="14E81FB5" w14:textId="48AFCBC4" w:rsidR="0025193A" w:rsidRDefault="00B70F82" w:rsidP="00B70F82">
      <w:pPr>
        <w:jc w:val="center"/>
      </w:pPr>
      <w:r>
        <w:rPr>
          <w:sz w:val="72"/>
          <w:szCs w:val="72"/>
        </w:rPr>
        <w:t>Academic and Employability Skills</w:t>
      </w:r>
    </w:p>
    <w:p w14:paraId="709CF7C2" w14:textId="50D9C97B" w:rsidR="00783356" w:rsidRDefault="00783356"/>
    <w:p w14:paraId="4E136533" w14:textId="4C840140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  <w:r w:rsidRPr="00783356">
        <w:rPr>
          <w:rFonts w:asciiTheme="majorHAnsi" w:hAnsiTheme="majorHAnsi" w:cstheme="majorHAnsi"/>
          <w:sz w:val="28"/>
          <w:szCs w:val="28"/>
        </w:rPr>
        <w:t>Module Code</w:t>
      </w:r>
      <w:r w:rsidR="00B70F82">
        <w:rPr>
          <w:rFonts w:asciiTheme="majorHAnsi" w:hAnsiTheme="majorHAnsi" w:cstheme="majorHAnsi"/>
          <w:sz w:val="28"/>
          <w:szCs w:val="28"/>
        </w:rPr>
        <w:t>: BMSW4001</w:t>
      </w:r>
    </w:p>
    <w:p w14:paraId="0F3F5D36" w14:textId="43E9900F" w:rsidR="00E35F39" w:rsidRDefault="00E35F39" w:rsidP="00783356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Module Lecturer: </w:t>
      </w:r>
      <w:r w:rsidR="00B70F82">
        <w:rPr>
          <w:rFonts w:asciiTheme="majorHAnsi" w:hAnsiTheme="majorHAnsi" w:cstheme="majorHAnsi"/>
          <w:sz w:val="28"/>
          <w:szCs w:val="28"/>
        </w:rPr>
        <w:t>Shao – Lan Yuen</w:t>
      </w:r>
    </w:p>
    <w:p w14:paraId="610831CA" w14:textId="6A75E34A" w:rsidR="00B70F82" w:rsidRPr="00783356" w:rsidRDefault="00B70F82" w:rsidP="00783356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Student Name: Filipe Selvatici</w:t>
      </w:r>
    </w:p>
    <w:p w14:paraId="6CB2B4F3" w14:textId="6F88BD45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  <w:r w:rsidRPr="00783356">
        <w:rPr>
          <w:rFonts w:asciiTheme="majorHAnsi" w:hAnsiTheme="majorHAnsi" w:cstheme="majorHAnsi"/>
          <w:sz w:val="28"/>
          <w:szCs w:val="28"/>
        </w:rPr>
        <w:t>Student ID: 1921657</w:t>
      </w:r>
    </w:p>
    <w:p w14:paraId="6BD1F733" w14:textId="4B7DE0C9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Word Count:</w:t>
      </w:r>
      <w:r w:rsidR="00174416">
        <w:rPr>
          <w:rFonts w:asciiTheme="majorHAnsi" w:hAnsiTheme="majorHAnsi" w:cstheme="majorHAnsi"/>
          <w:sz w:val="28"/>
          <w:szCs w:val="28"/>
        </w:rPr>
        <w:t xml:space="preserve"> </w:t>
      </w:r>
      <w:r w:rsidR="00F30BDB">
        <w:rPr>
          <w:rFonts w:asciiTheme="majorHAnsi" w:hAnsiTheme="majorHAnsi" w:cstheme="majorHAnsi"/>
          <w:sz w:val="28"/>
          <w:szCs w:val="28"/>
        </w:rPr>
        <w:t>(1,978)</w:t>
      </w:r>
    </w:p>
    <w:p w14:paraId="0DF94196" w14:textId="2E55CE1E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2CD11856" w14:textId="6C9F60FF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39591AF6" w14:textId="2A6C20D1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1133B66A" w14:textId="07E9B4BD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2BC75AED" w14:textId="4A06DE64" w:rsidR="00783356" w:rsidRDefault="00783356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048E6E9C" w14:textId="673606B3" w:rsidR="00D76BB4" w:rsidRDefault="00D76BB4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1EABEB6E" w14:textId="44738BBD" w:rsidR="00D76BB4" w:rsidRDefault="00D76BB4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1FC4B504" w14:textId="77777777" w:rsidR="00D76BB4" w:rsidRDefault="00D76BB4" w:rsidP="00783356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5C09C18C" w14:textId="7D530D1E" w:rsidR="00783356" w:rsidRPr="00D85A33" w:rsidRDefault="00783356" w:rsidP="00783356">
      <w:pPr>
        <w:jc w:val="center"/>
        <w:rPr>
          <w:rFonts w:asciiTheme="majorHAnsi" w:hAnsiTheme="majorHAnsi" w:cstheme="majorHAnsi"/>
          <w:sz w:val="40"/>
          <w:szCs w:val="40"/>
        </w:rPr>
      </w:pPr>
    </w:p>
    <w:p w14:paraId="04D2243D" w14:textId="4A0999BF" w:rsidR="00783356" w:rsidRPr="00D85A33" w:rsidRDefault="002B400A">
      <w:pPr>
        <w:rPr>
          <w:b/>
          <w:bCs/>
          <w:color w:val="000000" w:themeColor="text1"/>
          <w:sz w:val="32"/>
          <w:szCs w:val="32"/>
        </w:rPr>
      </w:pPr>
      <w:r w:rsidRPr="00D85A33">
        <w:rPr>
          <w:b/>
          <w:bCs/>
          <w:color w:val="000000" w:themeColor="text1"/>
          <w:sz w:val="32"/>
          <w:szCs w:val="32"/>
        </w:rPr>
        <w:t>CONTENT</w:t>
      </w:r>
      <w:r w:rsidR="00D85A33" w:rsidRPr="00D85A33">
        <w:rPr>
          <w:b/>
          <w:bCs/>
          <w:color w:val="000000" w:themeColor="text1"/>
          <w:sz w:val="32"/>
          <w:szCs w:val="32"/>
        </w:rPr>
        <w:t>S</w:t>
      </w:r>
    </w:p>
    <w:p w14:paraId="0B2905FA" w14:textId="77777777" w:rsidR="002B400A" w:rsidRDefault="002B400A" w:rsidP="002B400A">
      <w:pPr>
        <w:spacing w:line="480" w:lineRule="auto"/>
        <w:rPr>
          <w:b/>
          <w:bCs/>
          <w:color w:val="000000" w:themeColor="text1"/>
        </w:rPr>
      </w:pPr>
    </w:p>
    <w:p w14:paraId="5CB068B3" w14:textId="146B057C" w:rsidR="002B400A" w:rsidRPr="00D85A33" w:rsidRDefault="002B400A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INTRODUCTION ……………………………………………………………………………………</w:t>
      </w:r>
      <w:r w:rsidR="00D85A33">
        <w:rPr>
          <w:rFonts w:ascii="Arial" w:hAnsi="Arial" w:cs="Arial"/>
          <w:sz w:val="18"/>
          <w:szCs w:val="18"/>
        </w:rPr>
        <w:t>…</w:t>
      </w:r>
      <w:r w:rsidRPr="00D85A33">
        <w:rPr>
          <w:rFonts w:ascii="Arial" w:hAnsi="Arial" w:cs="Arial"/>
          <w:sz w:val="18"/>
          <w:szCs w:val="18"/>
        </w:rPr>
        <w:t>….3</w:t>
      </w:r>
    </w:p>
    <w:p w14:paraId="70D4D9FB" w14:textId="154DEDED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AIM…………………………………………………………………………………………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</w:t>
      </w:r>
      <w:r w:rsidRPr="00D85A33">
        <w:rPr>
          <w:rFonts w:ascii="Arial" w:hAnsi="Arial" w:cs="Arial"/>
          <w:sz w:val="18"/>
          <w:szCs w:val="18"/>
        </w:rPr>
        <w:t>………….3</w:t>
      </w:r>
    </w:p>
    <w:p w14:paraId="11B80574" w14:textId="72F2779C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EMPLOYABILITY SKILLS………………………………………………………</w:t>
      </w:r>
      <w:r>
        <w:rPr>
          <w:rFonts w:ascii="Arial" w:hAnsi="Arial" w:cs="Arial"/>
          <w:sz w:val="18"/>
          <w:szCs w:val="18"/>
        </w:rPr>
        <w:t>…</w:t>
      </w:r>
      <w:r w:rsidRPr="00D85A33">
        <w:rPr>
          <w:rFonts w:ascii="Arial" w:hAnsi="Arial" w:cs="Arial"/>
          <w:sz w:val="18"/>
          <w:szCs w:val="18"/>
        </w:rPr>
        <w:t>……………………</w:t>
      </w:r>
      <w:r>
        <w:rPr>
          <w:rFonts w:ascii="Arial" w:hAnsi="Arial" w:cs="Arial"/>
          <w:sz w:val="18"/>
          <w:szCs w:val="18"/>
        </w:rPr>
        <w:t>..</w:t>
      </w:r>
      <w:r w:rsidRPr="00D85A33">
        <w:rPr>
          <w:rFonts w:ascii="Arial" w:hAnsi="Arial" w:cs="Arial"/>
          <w:sz w:val="18"/>
          <w:szCs w:val="18"/>
        </w:rPr>
        <w:t>.3</w:t>
      </w:r>
    </w:p>
    <w:p w14:paraId="05796437" w14:textId="37591917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LEADERSHIP SKILLS………………………………………………</w:t>
      </w:r>
      <w:r>
        <w:rPr>
          <w:rFonts w:ascii="Arial" w:hAnsi="Arial" w:cs="Arial"/>
          <w:sz w:val="18"/>
          <w:szCs w:val="18"/>
        </w:rPr>
        <w:t>….</w:t>
      </w:r>
      <w:r w:rsidRPr="00D85A33">
        <w:rPr>
          <w:rFonts w:ascii="Arial" w:hAnsi="Arial" w:cs="Arial"/>
          <w:sz w:val="18"/>
          <w:szCs w:val="18"/>
        </w:rPr>
        <w:t>……………………………</w:t>
      </w:r>
      <w:r>
        <w:rPr>
          <w:rFonts w:ascii="Arial" w:hAnsi="Arial" w:cs="Arial"/>
          <w:sz w:val="18"/>
          <w:szCs w:val="18"/>
        </w:rPr>
        <w:t>...</w:t>
      </w:r>
      <w:r w:rsidRPr="00D85A33">
        <w:rPr>
          <w:rFonts w:ascii="Arial" w:hAnsi="Arial" w:cs="Arial"/>
          <w:sz w:val="18"/>
          <w:szCs w:val="18"/>
        </w:rPr>
        <w:t>….4</w:t>
      </w:r>
    </w:p>
    <w:p w14:paraId="3BC4646E" w14:textId="1284789A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TEAM BUILDING SKILLS 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………….</w:t>
      </w:r>
      <w:r w:rsidRPr="00D85A33">
        <w:rPr>
          <w:rFonts w:ascii="Arial" w:hAnsi="Arial" w:cs="Arial"/>
          <w:sz w:val="18"/>
          <w:szCs w:val="18"/>
        </w:rPr>
        <w:t>….4</w:t>
      </w:r>
    </w:p>
    <w:p w14:paraId="63636DE5" w14:textId="729F7D19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ORGANI</w:t>
      </w:r>
      <w:r w:rsidR="00F30BDB">
        <w:rPr>
          <w:rFonts w:ascii="Arial" w:hAnsi="Arial" w:cs="Arial"/>
          <w:sz w:val="18"/>
          <w:szCs w:val="18"/>
        </w:rPr>
        <w:t>S</w:t>
      </w:r>
      <w:r w:rsidRPr="00D85A33">
        <w:rPr>
          <w:rFonts w:ascii="Arial" w:hAnsi="Arial" w:cs="Arial"/>
          <w:sz w:val="18"/>
          <w:szCs w:val="18"/>
        </w:rPr>
        <w:t>ATIONAL SKILLS ……………………………………………………………………</w:t>
      </w:r>
      <w:proofErr w:type="gramStart"/>
      <w:r w:rsidRPr="00D85A33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..</w:t>
      </w:r>
      <w:proofErr w:type="gramEnd"/>
      <w:r w:rsidRPr="00D85A33">
        <w:rPr>
          <w:rFonts w:ascii="Arial" w:hAnsi="Arial" w:cs="Arial"/>
          <w:sz w:val="18"/>
          <w:szCs w:val="18"/>
        </w:rPr>
        <w:t>…5</w:t>
      </w:r>
    </w:p>
    <w:p w14:paraId="58B5E82D" w14:textId="0D53C8F9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color w:val="000000"/>
          <w:sz w:val="18"/>
          <w:szCs w:val="18"/>
        </w:rPr>
      </w:pPr>
      <w:r w:rsidRPr="00D85A33">
        <w:rPr>
          <w:rFonts w:ascii="Arial" w:hAnsi="Arial" w:cs="Arial"/>
          <w:color w:val="000000"/>
          <w:sz w:val="18"/>
          <w:szCs w:val="18"/>
        </w:rPr>
        <w:t>ANALYSIS OF OWN EMPLOYABILITY SKILLS</w:t>
      </w:r>
      <w:r w:rsidRPr="00D85A33">
        <w:rPr>
          <w:rFonts w:ascii="Arial" w:hAnsi="Arial" w:cs="Arial"/>
          <w:sz w:val="18"/>
          <w:szCs w:val="18"/>
        </w:rPr>
        <w:t>…………………………………………………</w:t>
      </w:r>
      <w:proofErr w:type="gramStart"/>
      <w:r w:rsidRPr="00D85A33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..</w:t>
      </w:r>
      <w:proofErr w:type="gramEnd"/>
      <w:r w:rsidRPr="00D85A33">
        <w:rPr>
          <w:rFonts w:ascii="Arial" w:hAnsi="Arial" w:cs="Arial"/>
          <w:sz w:val="18"/>
          <w:szCs w:val="18"/>
        </w:rPr>
        <w:t>5</w:t>
      </w:r>
    </w:p>
    <w:p w14:paraId="6433CABD" w14:textId="77777777" w:rsidR="00D85A33" w:rsidRPr="00D85A33" w:rsidRDefault="00D85A33" w:rsidP="00D85A33">
      <w:pPr>
        <w:pStyle w:val="ListParagraph"/>
        <w:spacing w:line="480" w:lineRule="auto"/>
        <w:rPr>
          <w:rFonts w:ascii="Arial" w:hAnsi="Arial" w:cs="Arial"/>
          <w:color w:val="000000"/>
          <w:sz w:val="18"/>
          <w:szCs w:val="18"/>
        </w:rPr>
      </w:pPr>
    </w:p>
    <w:p w14:paraId="4F89794B" w14:textId="1DC0ED14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CONCLUSION ……………………………………………………………………………………</w:t>
      </w:r>
      <w:proofErr w:type="gramStart"/>
      <w:r w:rsidRPr="00D85A33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..</w:t>
      </w:r>
      <w:proofErr w:type="gramEnd"/>
      <w:r w:rsidRPr="00D85A33">
        <w:rPr>
          <w:rFonts w:ascii="Arial" w:hAnsi="Arial" w:cs="Arial"/>
          <w:sz w:val="18"/>
          <w:szCs w:val="18"/>
        </w:rPr>
        <w:t>….6</w:t>
      </w:r>
    </w:p>
    <w:p w14:paraId="442FC69B" w14:textId="632D0F68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APPENDIX ……………………………………………………………………………………………</w:t>
      </w:r>
      <w:r w:rsidR="00F30BDB">
        <w:rPr>
          <w:rFonts w:ascii="Arial" w:hAnsi="Arial" w:cs="Arial"/>
          <w:sz w:val="18"/>
          <w:szCs w:val="18"/>
        </w:rPr>
        <w:t>.</w:t>
      </w:r>
      <w:r w:rsidRPr="00D85A33">
        <w:rPr>
          <w:rFonts w:ascii="Arial" w:hAnsi="Arial" w:cs="Arial"/>
          <w:sz w:val="18"/>
          <w:szCs w:val="18"/>
        </w:rPr>
        <w:t>…</w:t>
      </w:r>
      <w:r w:rsidR="00F30BDB">
        <w:rPr>
          <w:rFonts w:ascii="Arial" w:hAnsi="Arial" w:cs="Arial"/>
          <w:sz w:val="18"/>
          <w:szCs w:val="18"/>
        </w:rPr>
        <w:t>7-9</w:t>
      </w:r>
    </w:p>
    <w:p w14:paraId="3C53FF2B" w14:textId="4A78F7A2" w:rsidR="00D85A33" w:rsidRPr="00D85A33" w:rsidRDefault="00D85A33" w:rsidP="00D85A33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sz w:val="18"/>
          <w:szCs w:val="18"/>
        </w:rPr>
      </w:pPr>
      <w:r w:rsidRPr="00D85A33">
        <w:rPr>
          <w:rFonts w:ascii="Arial" w:hAnsi="Arial" w:cs="Arial"/>
          <w:sz w:val="18"/>
          <w:szCs w:val="18"/>
        </w:rPr>
        <w:t>REFERENCE ……………………………………………………………………………………………</w:t>
      </w:r>
      <w:r w:rsidR="00F30BDB">
        <w:rPr>
          <w:rFonts w:ascii="Arial" w:hAnsi="Arial" w:cs="Arial"/>
          <w:sz w:val="18"/>
          <w:szCs w:val="18"/>
        </w:rPr>
        <w:t>10-11</w:t>
      </w:r>
    </w:p>
    <w:p w14:paraId="1F374BE2" w14:textId="1AD41585" w:rsidR="002B400A" w:rsidRDefault="002B400A" w:rsidP="002B400A">
      <w:pPr>
        <w:pStyle w:val="ListParagraph"/>
      </w:pPr>
    </w:p>
    <w:p w14:paraId="554A46C3" w14:textId="1D899091" w:rsidR="002B400A" w:rsidRDefault="002B400A" w:rsidP="002B400A">
      <w:pPr>
        <w:pStyle w:val="ListParagraph"/>
      </w:pPr>
    </w:p>
    <w:p w14:paraId="417BC977" w14:textId="44ECBC50" w:rsidR="002B400A" w:rsidRDefault="002B400A" w:rsidP="002B400A">
      <w:pPr>
        <w:pStyle w:val="ListParagraph"/>
      </w:pPr>
    </w:p>
    <w:p w14:paraId="490119FC" w14:textId="4A4EB8FB" w:rsidR="002B400A" w:rsidRDefault="002B400A" w:rsidP="002B400A">
      <w:pPr>
        <w:pStyle w:val="ListParagraph"/>
      </w:pPr>
    </w:p>
    <w:p w14:paraId="491B4641" w14:textId="366319FC" w:rsidR="002B400A" w:rsidRDefault="002B400A" w:rsidP="002B400A">
      <w:pPr>
        <w:pStyle w:val="ListParagraph"/>
      </w:pPr>
    </w:p>
    <w:p w14:paraId="12E8A161" w14:textId="0183CEFF" w:rsidR="002B400A" w:rsidRDefault="002B400A" w:rsidP="002B400A">
      <w:pPr>
        <w:pStyle w:val="ListParagraph"/>
      </w:pPr>
    </w:p>
    <w:p w14:paraId="38A8CE6D" w14:textId="3F03F182" w:rsidR="002B400A" w:rsidRDefault="002B400A" w:rsidP="002B400A">
      <w:pPr>
        <w:pStyle w:val="ListParagraph"/>
      </w:pPr>
    </w:p>
    <w:p w14:paraId="1554D93A" w14:textId="731E471B" w:rsidR="002B400A" w:rsidRDefault="002B400A" w:rsidP="002B400A">
      <w:pPr>
        <w:pStyle w:val="ListParagraph"/>
      </w:pPr>
    </w:p>
    <w:p w14:paraId="6B9ACA1F" w14:textId="2C48F615" w:rsidR="002B400A" w:rsidRDefault="002B400A" w:rsidP="002B400A">
      <w:pPr>
        <w:pStyle w:val="ListParagraph"/>
      </w:pPr>
    </w:p>
    <w:p w14:paraId="06154FFC" w14:textId="7AAA2D8A" w:rsidR="002B400A" w:rsidRDefault="002B400A" w:rsidP="002B400A">
      <w:pPr>
        <w:pStyle w:val="ListParagraph"/>
      </w:pPr>
    </w:p>
    <w:p w14:paraId="6DA213C5" w14:textId="7DDD6A84" w:rsidR="002B400A" w:rsidRDefault="002B400A" w:rsidP="002B400A">
      <w:pPr>
        <w:pStyle w:val="ListParagraph"/>
      </w:pPr>
    </w:p>
    <w:p w14:paraId="324C5732" w14:textId="35B9DBC7" w:rsidR="002B400A" w:rsidRDefault="002B400A" w:rsidP="002B400A">
      <w:pPr>
        <w:pStyle w:val="ListParagraph"/>
      </w:pPr>
    </w:p>
    <w:p w14:paraId="68CFA3EF" w14:textId="00D0F11A" w:rsidR="002B400A" w:rsidRDefault="002B400A" w:rsidP="002B400A">
      <w:pPr>
        <w:pStyle w:val="ListParagraph"/>
      </w:pPr>
    </w:p>
    <w:p w14:paraId="6ABE2DC9" w14:textId="1CEF72D5" w:rsidR="002B400A" w:rsidRDefault="002B400A" w:rsidP="002B400A">
      <w:pPr>
        <w:pStyle w:val="ListParagraph"/>
      </w:pPr>
    </w:p>
    <w:p w14:paraId="29150928" w14:textId="270D0AB7" w:rsidR="002B400A" w:rsidRDefault="002B400A" w:rsidP="002B400A">
      <w:pPr>
        <w:pStyle w:val="ListParagraph"/>
      </w:pPr>
    </w:p>
    <w:p w14:paraId="3A60D763" w14:textId="3033C0B1" w:rsidR="002B400A" w:rsidRDefault="002B400A" w:rsidP="002B400A">
      <w:pPr>
        <w:pStyle w:val="ListParagraph"/>
      </w:pPr>
    </w:p>
    <w:p w14:paraId="4C7403F7" w14:textId="19C90761" w:rsidR="002B400A" w:rsidRDefault="002B400A" w:rsidP="002B400A">
      <w:pPr>
        <w:pStyle w:val="ListParagraph"/>
      </w:pPr>
    </w:p>
    <w:p w14:paraId="502CD640" w14:textId="63243010" w:rsidR="002B400A" w:rsidRDefault="002B400A" w:rsidP="002B400A">
      <w:pPr>
        <w:pStyle w:val="ListParagraph"/>
      </w:pPr>
    </w:p>
    <w:p w14:paraId="7E54B558" w14:textId="12BDE184" w:rsidR="002B400A" w:rsidRDefault="002B400A" w:rsidP="002B400A">
      <w:pPr>
        <w:pStyle w:val="ListParagraph"/>
      </w:pPr>
    </w:p>
    <w:p w14:paraId="514EDD65" w14:textId="59904F32" w:rsidR="002B400A" w:rsidRDefault="002B400A" w:rsidP="002B400A">
      <w:pPr>
        <w:pStyle w:val="ListParagraph"/>
      </w:pPr>
    </w:p>
    <w:p w14:paraId="103B1366" w14:textId="4563E88D" w:rsidR="002B400A" w:rsidRDefault="002B400A" w:rsidP="002B400A">
      <w:pPr>
        <w:pStyle w:val="ListParagraph"/>
      </w:pPr>
    </w:p>
    <w:p w14:paraId="5E0CDFF3" w14:textId="4E8CF1A7" w:rsidR="00E4490C" w:rsidRDefault="00D85A33" w:rsidP="00D761F7">
      <w:pPr>
        <w:pStyle w:val="Heading1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INTRODUCTION</w:t>
      </w:r>
    </w:p>
    <w:p w14:paraId="101F6DCF" w14:textId="77777777" w:rsidR="00D85A33" w:rsidRPr="00D85A33" w:rsidRDefault="00D85A33" w:rsidP="00D85A33"/>
    <w:p w14:paraId="70E2547E" w14:textId="07ED361E" w:rsidR="00D76BB4" w:rsidRPr="00B70F82" w:rsidRDefault="00D76BB4" w:rsidP="001E6AFB">
      <w:pPr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 w:themeColor="text1"/>
        </w:rPr>
        <w:t xml:space="preserve">Being involved in the Transportation and Logistics field over nine years and working as a private chauffeur driver I enjoy the </w:t>
      </w:r>
      <w:r w:rsidR="00056D66" w:rsidRPr="00B70F82">
        <w:rPr>
          <w:rFonts w:ascii="Arial" w:hAnsi="Arial" w:cs="Arial"/>
          <w:color w:val="000000" w:themeColor="text1"/>
        </w:rPr>
        <w:t>aspects</w:t>
      </w:r>
      <w:r w:rsidRPr="00B70F82">
        <w:rPr>
          <w:rFonts w:ascii="Arial" w:hAnsi="Arial" w:cs="Arial"/>
          <w:color w:val="000000" w:themeColor="text1"/>
        </w:rPr>
        <w:t xml:space="preserve"> of the job as I can be my boss and also interact with the public in a way that makes my job satisfying. </w:t>
      </w:r>
      <w:r w:rsidR="0051063A" w:rsidRPr="00B70F82">
        <w:rPr>
          <w:rFonts w:ascii="Arial" w:hAnsi="Arial" w:cs="Arial"/>
          <w:color w:val="000000" w:themeColor="text1"/>
        </w:rPr>
        <w:t>Advantages</w:t>
      </w:r>
      <w:r w:rsidRPr="00B70F82">
        <w:rPr>
          <w:rFonts w:ascii="Arial" w:hAnsi="Arial" w:cs="Arial"/>
          <w:color w:val="000000" w:themeColor="text1"/>
        </w:rPr>
        <w:t xml:space="preserve"> of this </w:t>
      </w:r>
      <w:r w:rsidR="00056D66" w:rsidRPr="00B70F82">
        <w:rPr>
          <w:rFonts w:ascii="Arial" w:hAnsi="Arial" w:cs="Arial"/>
          <w:color w:val="000000" w:themeColor="text1"/>
        </w:rPr>
        <w:t>involves meeting and dealing with</w:t>
      </w:r>
      <w:r w:rsidRPr="00B70F82">
        <w:rPr>
          <w:rFonts w:ascii="Arial" w:hAnsi="Arial" w:cs="Arial"/>
          <w:color w:val="000000" w:themeColor="text1"/>
        </w:rPr>
        <w:t xml:space="preserve"> famous people who today are my clients</w:t>
      </w:r>
      <w:r w:rsidR="00F30BDB">
        <w:rPr>
          <w:rFonts w:ascii="Arial" w:hAnsi="Arial" w:cs="Arial"/>
          <w:color w:val="000000" w:themeColor="text1"/>
        </w:rPr>
        <w:t>,</w:t>
      </w:r>
      <w:r w:rsidRPr="00B70F82">
        <w:rPr>
          <w:rFonts w:ascii="Arial" w:hAnsi="Arial" w:cs="Arial"/>
          <w:color w:val="000000" w:themeColor="text1"/>
        </w:rPr>
        <w:t xml:space="preserve"> and by that</w:t>
      </w:r>
      <w:r w:rsidR="00F30BDB">
        <w:rPr>
          <w:rFonts w:ascii="Arial" w:hAnsi="Arial" w:cs="Arial"/>
          <w:color w:val="000000" w:themeColor="text1"/>
        </w:rPr>
        <w:t>,</w:t>
      </w:r>
      <w:r w:rsidRPr="00B70F82">
        <w:rPr>
          <w:rFonts w:ascii="Arial" w:hAnsi="Arial" w:cs="Arial"/>
          <w:color w:val="000000" w:themeColor="text1"/>
        </w:rPr>
        <w:t xml:space="preserve"> I have </w:t>
      </w:r>
      <w:r w:rsidR="0051063A" w:rsidRPr="00B70F82">
        <w:rPr>
          <w:rFonts w:ascii="Arial" w:hAnsi="Arial" w:cs="Arial"/>
          <w:color w:val="000000" w:themeColor="text1"/>
        </w:rPr>
        <w:t>built trust and reputation</w:t>
      </w:r>
      <w:r w:rsidR="00056D66" w:rsidRPr="00B70F82">
        <w:rPr>
          <w:rFonts w:ascii="Arial" w:hAnsi="Arial" w:cs="Arial"/>
          <w:color w:val="000000" w:themeColor="text1"/>
        </w:rPr>
        <w:t>.</w:t>
      </w:r>
    </w:p>
    <w:p w14:paraId="6E656611" w14:textId="7004322B" w:rsidR="0051063A" w:rsidRPr="00B70F82" w:rsidRDefault="00F30BDB" w:rsidP="001E6AF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 plan</w:t>
      </w:r>
      <w:r w:rsidR="00416596" w:rsidRPr="00B70F82">
        <w:rPr>
          <w:rFonts w:ascii="Arial" w:hAnsi="Arial" w:cs="Arial"/>
          <w:color w:val="000000" w:themeColor="text1"/>
        </w:rPr>
        <w:t xml:space="preserve"> </w:t>
      </w:r>
      <w:r w:rsidR="00D76BB4" w:rsidRPr="00B70F82">
        <w:rPr>
          <w:rFonts w:ascii="Arial" w:hAnsi="Arial" w:cs="Arial"/>
          <w:color w:val="000000" w:themeColor="text1"/>
        </w:rPr>
        <w:t>to work on a business plan proposal and establish lo</w:t>
      </w:r>
      <w:r w:rsidR="0051063A" w:rsidRPr="00B70F82">
        <w:rPr>
          <w:rFonts w:ascii="Arial" w:hAnsi="Arial" w:cs="Arial"/>
          <w:color w:val="000000" w:themeColor="text1"/>
        </w:rPr>
        <w:t>n</w:t>
      </w:r>
      <w:r w:rsidR="00D76BB4" w:rsidRPr="00B70F82">
        <w:rPr>
          <w:rFonts w:ascii="Arial" w:hAnsi="Arial" w:cs="Arial"/>
          <w:color w:val="000000" w:themeColor="text1"/>
        </w:rPr>
        <w:t xml:space="preserve">g term </w:t>
      </w:r>
      <w:r w:rsidR="0051063A" w:rsidRPr="00B70F82">
        <w:rPr>
          <w:rFonts w:ascii="Arial" w:hAnsi="Arial" w:cs="Arial"/>
          <w:color w:val="000000" w:themeColor="text1"/>
        </w:rPr>
        <w:t>contract</w:t>
      </w:r>
      <w:r w:rsidR="00D76BB4" w:rsidRPr="00B70F82">
        <w:rPr>
          <w:rFonts w:ascii="Arial" w:hAnsi="Arial" w:cs="Arial"/>
          <w:color w:val="000000" w:themeColor="text1"/>
        </w:rPr>
        <w:t xml:space="preserve"> with hotels and business companies</w:t>
      </w:r>
      <w:r w:rsidR="0051063A" w:rsidRPr="00B70F82">
        <w:rPr>
          <w:rFonts w:ascii="Arial" w:hAnsi="Arial" w:cs="Arial"/>
          <w:color w:val="000000" w:themeColor="text1"/>
        </w:rPr>
        <w:t xml:space="preserve"> to provide private services in London or anywhere within the UK</w:t>
      </w:r>
      <w:r w:rsidR="00D76BB4" w:rsidRPr="00B70F82">
        <w:rPr>
          <w:rFonts w:ascii="Arial" w:hAnsi="Arial" w:cs="Arial"/>
          <w:color w:val="000000" w:themeColor="text1"/>
        </w:rPr>
        <w:t xml:space="preserve">. My aim is to </w:t>
      </w:r>
      <w:r w:rsidR="0051063A" w:rsidRPr="00B70F82">
        <w:rPr>
          <w:rFonts w:ascii="Arial" w:hAnsi="Arial" w:cs="Arial"/>
          <w:color w:val="000000" w:themeColor="text1"/>
        </w:rPr>
        <w:t xml:space="preserve">be </w:t>
      </w:r>
      <w:r>
        <w:rPr>
          <w:rFonts w:ascii="Arial" w:hAnsi="Arial" w:cs="Arial"/>
          <w:color w:val="000000" w:themeColor="text1"/>
        </w:rPr>
        <w:t>more significant</w:t>
      </w:r>
      <w:r w:rsidR="0051063A" w:rsidRPr="00B70F82">
        <w:rPr>
          <w:rFonts w:ascii="Arial" w:hAnsi="Arial" w:cs="Arial"/>
          <w:color w:val="000000" w:themeColor="text1"/>
        </w:rPr>
        <w:t xml:space="preserve"> in the market and be able to </w:t>
      </w:r>
      <w:r w:rsidR="00416596" w:rsidRPr="00B70F82">
        <w:rPr>
          <w:rFonts w:ascii="Arial" w:hAnsi="Arial" w:cs="Arial"/>
          <w:color w:val="000000" w:themeColor="text1"/>
        </w:rPr>
        <w:t>employ</w:t>
      </w:r>
      <w:r w:rsidR="0051063A" w:rsidRPr="00B70F82">
        <w:rPr>
          <w:rFonts w:ascii="Arial" w:hAnsi="Arial" w:cs="Arial"/>
          <w:color w:val="000000" w:themeColor="text1"/>
        </w:rPr>
        <w:t xml:space="preserve"> </w:t>
      </w:r>
      <w:r w:rsidR="00416596" w:rsidRPr="00B70F82">
        <w:rPr>
          <w:rFonts w:ascii="Arial" w:hAnsi="Arial" w:cs="Arial"/>
          <w:color w:val="000000" w:themeColor="text1"/>
        </w:rPr>
        <w:t xml:space="preserve">others o support me in this </w:t>
      </w:r>
      <w:r w:rsidR="00056D66" w:rsidRPr="00B70F82">
        <w:rPr>
          <w:rFonts w:ascii="Arial" w:hAnsi="Arial" w:cs="Arial"/>
          <w:color w:val="000000" w:themeColor="text1"/>
        </w:rPr>
        <w:t>journey,</w:t>
      </w:r>
      <w:r w:rsidR="00416596" w:rsidRPr="00B70F82">
        <w:rPr>
          <w:rFonts w:ascii="Arial" w:hAnsi="Arial" w:cs="Arial"/>
          <w:color w:val="000000" w:themeColor="text1"/>
        </w:rPr>
        <w:t xml:space="preserve"> building my </w:t>
      </w:r>
      <w:r>
        <w:rPr>
          <w:rFonts w:ascii="Arial" w:hAnsi="Arial" w:cs="Arial"/>
          <w:color w:val="000000" w:themeColor="text1"/>
        </w:rPr>
        <w:t>B</w:t>
      </w:r>
      <w:r w:rsidR="00416596" w:rsidRPr="00B70F82">
        <w:rPr>
          <w:rFonts w:ascii="Arial" w:hAnsi="Arial" w:cs="Arial"/>
          <w:color w:val="000000" w:themeColor="text1"/>
        </w:rPr>
        <w:t xml:space="preserve">usiness and be successful. </w:t>
      </w:r>
    </w:p>
    <w:p w14:paraId="0264B8E5" w14:textId="513DC91B" w:rsidR="004E1FC7" w:rsidRPr="00B70F82" w:rsidRDefault="0051063A" w:rsidP="001E6AFB">
      <w:pPr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 w:themeColor="text1"/>
        </w:rPr>
        <w:t xml:space="preserve">However, to be able to tackle obstacles and achieve my </w:t>
      </w:r>
      <w:r w:rsidR="00056D66" w:rsidRPr="00B70F82">
        <w:rPr>
          <w:rFonts w:ascii="Arial" w:hAnsi="Arial" w:cs="Arial"/>
          <w:color w:val="000000" w:themeColor="text1"/>
        </w:rPr>
        <w:t>dream</w:t>
      </w:r>
      <w:r w:rsidRPr="00B70F82">
        <w:rPr>
          <w:rFonts w:ascii="Arial" w:hAnsi="Arial" w:cs="Arial"/>
          <w:color w:val="000000" w:themeColor="text1"/>
        </w:rPr>
        <w:t xml:space="preserve">, </w:t>
      </w:r>
      <w:r w:rsidR="00416596" w:rsidRPr="00B70F82">
        <w:rPr>
          <w:rFonts w:ascii="Arial" w:hAnsi="Arial" w:cs="Arial"/>
          <w:color w:val="000000" w:themeColor="text1"/>
        </w:rPr>
        <w:t xml:space="preserve">I came across a wide range of skills that together can build a solid foundation for my </w:t>
      </w:r>
      <w:r w:rsidR="00F30BDB">
        <w:rPr>
          <w:rFonts w:ascii="Arial" w:hAnsi="Arial" w:cs="Arial"/>
          <w:color w:val="000000" w:themeColor="text1"/>
        </w:rPr>
        <w:t>B</w:t>
      </w:r>
      <w:r w:rsidR="00416596" w:rsidRPr="00B70F82">
        <w:rPr>
          <w:rFonts w:ascii="Arial" w:hAnsi="Arial" w:cs="Arial"/>
          <w:color w:val="000000" w:themeColor="text1"/>
        </w:rPr>
        <w:t xml:space="preserve">usiness, the </w:t>
      </w:r>
      <w:r w:rsidRPr="00B70F82">
        <w:rPr>
          <w:rFonts w:ascii="Arial" w:hAnsi="Arial" w:cs="Arial"/>
          <w:color w:val="000000" w:themeColor="text1"/>
        </w:rPr>
        <w:t xml:space="preserve">five </w:t>
      </w:r>
      <w:r w:rsidR="00F30BDB">
        <w:rPr>
          <w:rFonts w:ascii="Arial" w:hAnsi="Arial" w:cs="Arial"/>
          <w:color w:val="000000" w:themeColor="text1"/>
        </w:rPr>
        <w:t>essential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F30BDB">
        <w:rPr>
          <w:rFonts w:ascii="Arial" w:hAnsi="Arial" w:cs="Arial"/>
          <w:color w:val="000000" w:themeColor="text1"/>
        </w:rPr>
        <w:t>capabilitie</w:t>
      </w:r>
      <w:r w:rsidRPr="00B70F82">
        <w:rPr>
          <w:rFonts w:ascii="Arial" w:hAnsi="Arial" w:cs="Arial"/>
          <w:color w:val="000000" w:themeColor="text1"/>
        </w:rPr>
        <w:t xml:space="preserve">s that </w:t>
      </w:r>
      <w:r w:rsidR="00416596" w:rsidRPr="00B70F82">
        <w:rPr>
          <w:rFonts w:ascii="Arial" w:hAnsi="Arial" w:cs="Arial"/>
          <w:color w:val="000000" w:themeColor="text1"/>
        </w:rPr>
        <w:t>I find vital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416596" w:rsidRPr="00B70F82">
        <w:rPr>
          <w:rFonts w:ascii="Arial" w:hAnsi="Arial" w:cs="Arial"/>
          <w:color w:val="000000" w:themeColor="text1"/>
        </w:rPr>
        <w:t>are</w:t>
      </w:r>
      <w:r w:rsidRPr="00B70F82">
        <w:rPr>
          <w:rFonts w:ascii="Arial" w:hAnsi="Arial" w:cs="Arial"/>
          <w:color w:val="000000" w:themeColor="text1"/>
        </w:rPr>
        <w:t xml:space="preserve">: Communication Skills, Leadership Skills, Team Building Skills, </w:t>
      </w:r>
      <w:r w:rsidR="00416596" w:rsidRPr="00B70F82">
        <w:rPr>
          <w:rFonts w:ascii="Arial" w:hAnsi="Arial" w:cs="Arial"/>
          <w:color w:val="000000" w:themeColor="text1"/>
        </w:rPr>
        <w:t xml:space="preserve">Organizational Skills and Marketing Skills. </w:t>
      </w:r>
    </w:p>
    <w:p w14:paraId="1B24C5FE" w14:textId="1363B88A" w:rsidR="000A4EBB" w:rsidRPr="00B70F82" w:rsidRDefault="000A4EBB" w:rsidP="001E6AFB">
      <w:pPr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/>
          <w:shd w:val="clear" w:color="auto" w:fill="FCFCFC"/>
        </w:rPr>
        <w:t xml:space="preserve">Employability Skills can be defined as skills required for gaining employment and enhancing progress within a given enterprise. These skills are particularly valuable for employees to </w:t>
      </w:r>
      <w:r w:rsidR="00F30BDB">
        <w:rPr>
          <w:rFonts w:ascii="Arial" w:hAnsi="Arial" w:cs="Arial"/>
          <w:color w:val="000000"/>
          <w:shd w:val="clear" w:color="auto" w:fill="FCFCFC"/>
        </w:rPr>
        <w:t>achieve</w:t>
      </w:r>
      <w:r w:rsidRPr="00B70F82">
        <w:rPr>
          <w:rFonts w:ascii="Arial" w:hAnsi="Arial" w:cs="Arial"/>
          <w:color w:val="000000"/>
          <w:shd w:val="clear" w:color="auto" w:fill="FCFCFC"/>
        </w:rPr>
        <w:t xml:space="preserve"> their full potential at their workplaces. Over the years, many skills have been attributed, but they can be categori</w:t>
      </w:r>
      <w:r w:rsidR="00F30BDB">
        <w:rPr>
          <w:rFonts w:ascii="Arial" w:hAnsi="Arial" w:cs="Arial"/>
          <w:color w:val="000000"/>
          <w:shd w:val="clear" w:color="auto" w:fill="FCFCFC"/>
        </w:rPr>
        <w:t>s</w:t>
      </w:r>
      <w:r w:rsidRPr="00B70F82">
        <w:rPr>
          <w:rFonts w:ascii="Arial" w:hAnsi="Arial" w:cs="Arial"/>
          <w:color w:val="000000"/>
          <w:shd w:val="clear" w:color="auto" w:fill="FCFCFC"/>
        </w:rPr>
        <w:t>ed under broad groupings (Rao, 2010).</w:t>
      </w:r>
    </w:p>
    <w:p w14:paraId="3B25FA02" w14:textId="77777777" w:rsidR="004E1FC7" w:rsidRPr="00B70F82" w:rsidRDefault="004E1FC7" w:rsidP="004E1FC7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 w:themeColor="text1"/>
        </w:rPr>
        <w:t>AIM</w:t>
      </w:r>
    </w:p>
    <w:p w14:paraId="7C65F3FB" w14:textId="2E516E42" w:rsidR="00D76BB4" w:rsidRPr="00B70F82" w:rsidRDefault="00056D66" w:rsidP="004E1FC7">
      <w:pPr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 w:themeColor="text1"/>
        </w:rPr>
        <w:t>On t</w:t>
      </w:r>
      <w:r w:rsidR="00416596" w:rsidRPr="00B70F82">
        <w:rPr>
          <w:rFonts w:ascii="Arial" w:hAnsi="Arial" w:cs="Arial"/>
          <w:color w:val="000000" w:themeColor="text1"/>
        </w:rPr>
        <w:t>his report</w:t>
      </w:r>
      <w:r w:rsidR="00F30BDB">
        <w:rPr>
          <w:rFonts w:ascii="Arial" w:hAnsi="Arial" w:cs="Arial"/>
          <w:color w:val="000000" w:themeColor="text1"/>
        </w:rPr>
        <w:t>,</w:t>
      </w:r>
      <w:r w:rsidR="00416596" w:rsidRPr="00B70F82">
        <w:rPr>
          <w:rFonts w:ascii="Arial" w:hAnsi="Arial" w:cs="Arial"/>
          <w:color w:val="000000" w:themeColor="text1"/>
        </w:rPr>
        <w:t xml:space="preserve"> I will be discussing </w:t>
      </w:r>
      <w:r w:rsidRPr="00B70F82">
        <w:rPr>
          <w:rFonts w:ascii="Arial" w:hAnsi="Arial" w:cs="Arial"/>
          <w:color w:val="000000" w:themeColor="text1"/>
        </w:rPr>
        <w:t>about th</w:t>
      </w:r>
      <w:r w:rsidR="004E1FC7" w:rsidRPr="00B70F82">
        <w:rPr>
          <w:rFonts w:ascii="Arial" w:hAnsi="Arial" w:cs="Arial"/>
          <w:color w:val="000000" w:themeColor="text1"/>
        </w:rPr>
        <w:t>e importan</w:t>
      </w:r>
      <w:r w:rsidR="00F30BDB">
        <w:rPr>
          <w:rFonts w:ascii="Arial" w:hAnsi="Arial" w:cs="Arial"/>
          <w:color w:val="000000" w:themeColor="text1"/>
        </w:rPr>
        <w:t>ce</w:t>
      </w:r>
      <w:r w:rsidR="004E1FC7" w:rsidRPr="00B70F82">
        <w:rPr>
          <w:rFonts w:ascii="Arial" w:hAnsi="Arial" w:cs="Arial"/>
          <w:color w:val="000000" w:themeColor="text1"/>
        </w:rPr>
        <w:t xml:space="preserve"> of </w:t>
      </w:r>
      <w:r w:rsidR="00416596" w:rsidRPr="00B70F82">
        <w:rPr>
          <w:rFonts w:ascii="Arial" w:hAnsi="Arial" w:cs="Arial"/>
          <w:color w:val="000000" w:themeColor="text1"/>
        </w:rPr>
        <w:t>employability skills using articles</w:t>
      </w:r>
      <w:r w:rsidR="004E1FC7" w:rsidRPr="00B70F82">
        <w:rPr>
          <w:rFonts w:ascii="Arial" w:hAnsi="Arial" w:cs="Arial"/>
          <w:color w:val="000000" w:themeColor="text1"/>
        </w:rPr>
        <w:t xml:space="preserve"> reviews to pro</w:t>
      </w:r>
      <w:r w:rsidR="00F30BDB">
        <w:rPr>
          <w:rFonts w:ascii="Arial" w:hAnsi="Arial" w:cs="Arial"/>
          <w:color w:val="000000" w:themeColor="text1"/>
        </w:rPr>
        <w:t>ve</w:t>
      </w:r>
      <w:r w:rsidR="004E1FC7" w:rsidRPr="00B70F82">
        <w:rPr>
          <w:rFonts w:ascii="Arial" w:hAnsi="Arial" w:cs="Arial"/>
          <w:color w:val="000000" w:themeColor="text1"/>
        </w:rPr>
        <w:t xml:space="preserve"> the </w:t>
      </w:r>
      <w:r w:rsidRPr="00B70F82">
        <w:rPr>
          <w:rFonts w:ascii="Arial" w:hAnsi="Arial" w:cs="Arial"/>
          <w:color w:val="000000" w:themeColor="text1"/>
        </w:rPr>
        <w:t>importance, efficiency</w:t>
      </w:r>
      <w:r w:rsidR="00416596" w:rsidRPr="00B70F82">
        <w:rPr>
          <w:rFonts w:ascii="Arial" w:hAnsi="Arial" w:cs="Arial"/>
          <w:color w:val="000000" w:themeColor="text1"/>
        </w:rPr>
        <w:t xml:space="preserve"> and positive outcome</w:t>
      </w:r>
      <w:r w:rsidRPr="00B70F82">
        <w:rPr>
          <w:rFonts w:ascii="Arial" w:hAnsi="Arial" w:cs="Arial"/>
          <w:color w:val="000000" w:themeColor="text1"/>
        </w:rPr>
        <w:t xml:space="preserve"> that can be applied</w:t>
      </w:r>
      <w:r w:rsidR="00416596" w:rsidRPr="00B70F82">
        <w:rPr>
          <w:rFonts w:ascii="Arial" w:hAnsi="Arial" w:cs="Arial"/>
          <w:color w:val="000000" w:themeColor="text1"/>
        </w:rPr>
        <w:t xml:space="preserve"> to my </w:t>
      </w:r>
      <w:r w:rsidR="00F30BDB">
        <w:rPr>
          <w:rFonts w:ascii="Arial" w:hAnsi="Arial" w:cs="Arial"/>
          <w:color w:val="000000" w:themeColor="text1"/>
        </w:rPr>
        <w:t>B</w:t>
      </w:r>
      <w:r w:rsidR="00416596" w:rsidRPr="00B70F82">
        <w:rPr>
          <w:rFonts w:ascii="Arial" w:hAnsi="Arial" w:cs="Arial"/>
          <w:color w:val="000000" w:themeColor="text1"/>
        </w:rPr>
        <w:t>usiness</w:t>
      </w:r>
      <w:r w:rsidR="004E1FC7" w:rsidRPr="00B70F82">
        <w:rPr>
          <w:rFonts w:ascii="Arial" w:hAnsi="Arial" w:cs="Arial"/>
          <w:color w:val="000000" w:themeColor="text1"/>
        </w:rPr>
        <w:t xml:space="preserve"> and reflect this using my own personal and professional development. </w:t>
      </w:r>
    </w:p>
    <w:p w14:paraId="53FEC763" w14:textId="2AF7BD05" w:rsidR="004E1FC7" w:rsidRPr="00B70F82" w:rsidRDefault="00D85A33" w:rsidP="004E1FC7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EMPLOYABILITY SKILLS</w:t>
      </w:r>
    </w:p>
    <w:p w14:paraId="0EC59312" w14:textId="5D544D68" w:rsidR="004E1FC7" w:rsidRPr="00B70F82" w:rsidRDefault="00056D66" w:rsidP="004E1FC7">
      <w:pPr>
        <w:rPr>
          <w:rFonts w:ascii="Arial" w:eastAsia="Times New Roman" w:hAnsi="Arial" w:cs="Arial"/>
          <w:color w:val="212529"/>
          <w:lang w:eastAsia="en-GB"/>
        </w:rPr>
      </w:pPr>
      <w:bookmarkStart w:id="0" w:name="_Hlk48222749"/>
      <w:r w:rsidRPr="00B70F82">
        <w:rPr>
          <w:rFonts w:ascii="Arial" w:hAnsi="Arial" w:cs="Arial"/>
          <w:color w:val="000000" w:themeColor="text1"/>
        </w:rPr>
        <w:t>Jim Collins</w:t>
      </w:r>
      <w:r w:rsidR="00F30BDB">
        <w:rPr>
          <w:rFonts w:ascii="Arial" w:hAnsi="Arial" w:cs="Arial"/>
          <w:color w:val="000000" w:themeColor="text1"/>
        </w:rPr>
        <w:t xml:space="preserve"> (2001),</w:t>
      </w:r>
      <w:r w:rsidRPr="00B70F82">
        <w:rPr>
          <w:rFonts w:ascii="Arial" w:hAnsi="Arial" w:cs="Arial"/>
          <w:color w:val="000000" w:themeColor="text1"/>
        </w:rPr>
        <w:t xml:space="preserve"> </w:t>
      </w:r>
      <w:bookmarkEnd w:id="0"/>
      <w:r w:rsidRPr="00B70F82">
        <w:rPr>
          <w:rFonts w:ascii="Arial" w:hAnsi="Arial" w:cs="Arial"/>
          <w:color w:val="000000" w:themeColor="text1"/>
        </w:rPr>
        <w:t>one</w:t>
      </w:r>
      <w:r w:rsidR="00F30BDB">
        <w:rPr>
          <w:rFonts w:ascii="Arial" w:hAnsi="Arial" w:cs="Arial"/>
          <w:color w:val="000000" w:themeColor="text1"/>
        </w:rPr>
        <w:t xml:space="preserve"> of</w:t>
      </w:r>
      <w:r w:rsidRPr="00B70F82">
        <w:rPr>
          <w:rFonts w:ascii="Arial" w:hAnsi="Arial" w:cs="Arial"/>
          <w:color w:val="000000" w:themeColor="text1"/>
        </w:rPr>
        <w:t xml:space="preserve"> my inspirational writers of the ‘</w:t>
      </w:r>
      <w:r w:rsidRPr="00F30BDB">
        <w:rPr>
          <w:rFonts w:ascii="Arial" w:hAnsi="Arial" w:cs="Arial"/>
          <w:i/>
          <w:iCs/>
          <w:color w:val="000000" w:themeColor="text1"/>
        </w:rPr>
        <w:t>Good to Great’ book</w:t>
      </w:r>
      <w:r w:rsidR="00F30BDB" w:rsidRPr="00F30BDB">
        <w:rPr>
          <w:rFonts w:ascii="Arial" w:hAnsi="Arial" w:cs="Arial"/>
          <w:i/>
          <w:iCs/>
          <w:color w:val="000000" w:themeColor="text1"/>
        </w:rPr>
        <w:t>’</w:t>
      </w:r>
      <w:r w:rsidR="00F30BDB">
        <w:rPr>
          <w:rFonts w:ascii="Arial" w:hAnsi="Arial" w:cs="Arial"/>
          <w:color w:val="000000" w:themeColor="text1"/>
        </w:rPr>
        <w:t>,</w:t>
      </w:r>
      <w:r w:rsidRPr="00B70F82">
        <w:rPr>
          <w:rFonts w:ascii="Arial" w:hAnsi="Arial" w:cs="Arial"/>
          <w:color w:val="000000" w:themeColor="text1"/>
        </w:rPr>
        <w:t xml:space="preserve"> used the speech that sums up my vision about a successful business. “</w:t>
      </w:r>
      <w:bookmarkStart w:id="1" w:name="_Hlk48222743"/>
      <w:r w:rsidRPr="00F30BDB">
        <w:rPr>
          <w:rFonts w:ascii="Arial" w:hAnsi="Arial" w:cs="Arial"/>
          <w:i/>
          <w:iCs/>
          <w:color w:val="000000" w:themeColor="text1"/>
        </w:rPr>
        <w:t>Great Vision Without Great People is Irrelevant</w:t>
      </w:r>
      <w:r w:rsidRPr="00B70F82">
        <w:rPr>
          <w:rFonts w:ascii="Arial" w:hAnsi="Arial" w:cs="Arial"/>
          <w:color w:val="000000" w:themeColor="text1"/>
        </w:rPr>
        <w:t xml:space="preserve">”. </w:t>
      </w:r>
      <w:bookmarkEnd w:id="1"/>
      <w:r w:rsidRPr="00B70F82">
        <w:rPr>
          <w:rFonts w:ascii="Arial" w:hAnsi="Arial" w:cs="Arial"/>
          <w:color w:val="000000" w:themeColor="text1"/>
        </w:rPr>
        <w:t xml:space="preserve">He speaks </w:t>
      </w:r>
      <w:r w:rsidR="004E1FC7" w:rsidRPr="00B70F82">
        <w:rPr>
          <w:rFonts w:ascii="Arial" w:hAnsi="Arial" w:cs="Arial"/>
          <w:color w:val="000000" w:themeColor="text1"/>
        </w:rPr>
        <w:t>about the</w:t>
      </w:r>
      <w:r w:rsidRPr="00B70F82">
        <w:rPr>
          <w:rFonts w:ascii="Arial" w:hAnsi="Arial" w:cs="Arial"/>
          <w:color w:val="000000" w:themeColor="text1"/>
        </w:rPr>
        <w:t xml:space="preserve"> importance of </w:t>
      </w:r>
      <w:r w:rsidR="00F30BDB">
        <w:rPr>
          <w:rFonts w:ascii="Arial" w:hAnsi="Arial" w:cs="Arial"/>
          <w:color w:val="000000" w:themeColor="text1"/>
        </w:rPr>
        <w:t xml:space="preserve">a </w:t>
      </w:r>
      <w:r w:rsidRPr="00B70F82">
        <w:rPr>
          <w:rFonts w:ascii="Arial" w:hAnsi="Arial" w:cs="Arial"/>
          <w:color w:val="000000" w:themeColor="text1"/>
        </w:rPr>
        <w:t xml:space="preserve">perfect team that </w:t>
      </w:r>
      <w:r w:rsidR="004E1FC7" w:rsidRPr="00B70F82">
        <w:rPr>
          <w:rFonts w:ascii="Arial" w:hAnsi="Arial" w:cs="Arial"/>
          <w:color w:val="000000" w:themeColor="text1"/>
        </w:rPr>
        <w:t xml:space="preserve">with the </w:t>
      </w:r>
      <w:r w:rsidR="00F30BDB">
        <w:rPr>
          <w:rFonts w:ascii="Arial" w:hAnsi="Arial" w:cs="Arial"/>
          <w:color w:val="000000" w:themeColor="text1"/>
        </w:rPr>
        <w:t>adequate</w:t>
      </w:r>
      <w:r w:rsidRPr="00B70F82">
        <w:rPr>
          <w:rFonts w:ascii="Arial" w:hAnsi="Arial" w:cs="Arial"/>
          <w:color w:val="000000" w:themeColor="text1"/>
        </w:rPr>
        <w:t xml:space="preserve"> skills </w:t>
      </w:r>
      <w:r w:rsidR="00457F49" w:rsidRPr="00B70F82">
        <w:rPr>
          <w:rFonts w:ascii="Arial" w:hAnsi="Arial" w:cs="Arial"/>
          <w:color w:val="000000" w:themeColor="text1"/>
        </w:rPr>
        <w:t>together, can</w:t>
      </w:r>
      <w:r w:rsidRPr="00B70F82">
        <w:rPr>
          <w:rFonts w:ascii="Arial" w:hAnsi="Arial" w:cs="Arial"/>
          <w:color w:val="000000" w:themeColor="text1"/>
        </w:rPr>
        <w:t xml:space="preserve"> build up the company and lead to success. </w:t>
      </w:r>
      <w:r w:rsidR="004E1FC7" w:rsidRPr="00B70F82">
        <w:rPr>
          <w:rFonts w:ascii="Arial" w:hAnsi="Arial" w:cs="Arial"/>
          <w:color w:val="000000" w:themeColor="text1"/>
        </w:rPr>
        <w:t>A positive and sympathetic work setting requires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‘good quality, social communications and effective interpersonal within the workplace’ which can impact, and help team</w:t>
      </w:r>
      <w:r w:rsidR="00F30BDB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working performance </w:t>
      </w:r>
      <w:bookmarkStart w:id="2" w:name="_Hlk48222758"/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(Gellman &amp; Turner, 2012). ICE (2017) </w:t>
      </w:r>
      <w:bookmarkEnd w:id="2"/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state that it is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crucial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co-workers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work together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and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convey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well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in a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team, as </w:t>
      </w:r>
      <w:r w:rsidR="00F30BDB">
        <w:rPr>
          <w:rFonts w:ascii="Arial" w:eastAsia="Times New Roman" w:hAnsi="Arial" w:cs="Arial"/>
          <w:color w:val="212529"/>
          <w:lang w:eastAsia="en-GB"/>
        </w:rPr>
        <w:t>practical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team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skills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improves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plan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supply</w:t>
      </w:r>
      <w:r w:rsidR="004E1FC7" w:rsidRPr="00B70F82">
        <w:rPr>
          <w:rFonts w:ascii="Arial" w:eastAsia="Times New Roman" w:hAnsi="Arial" w:cs="Arial"/>
          <w:color w:val="212529"/>
          <w:lang w:eastAsia="en-GB"/>
        </w:rPr>
        <w:t xml:space="preserve"> </w:t>
      </w:r>
      <w:bookmarkStart w:id="3" w:name="_Hlk48222768"/>
      <w:r w:rsidR="004E1FC7" w:rsidRPr="00B70F82">
        <w:rPr>
          <w:rFonts w:ascii="Arial" w:eastAsia="Times New Roman" w:hAnsi="Arial" w:cs="Arial"/>
          <w:color w:val="212529"/>
          <w:lang w:eastAsia="en-GB"/>
        </w:rPr>
        <w:t>(Gerrard &amp; Kings, 2015).</w:t>
      </w:r>
      <w:bookmarkEnd w:id="3"/>
    </w:p>
    <w:p w14:paraId="4CA7C42C" w14:textId="3A019BB6" w:rsidR="004E1FC7" w:rsidRPr="00B70F82" w:rsidRDefault="004E1FC7" w:rsidP="004E1F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lang w:eastAsia="en-GB"/>
        </w:rPr>
      </w:pPr>
      <w:r w:rsidRPr="00B70F82">
        <w:rPr>
          <w:rFonts w:ascii="Arial" w:eastAsia="Times New Roman" w:hAnsi="Arial" w:cs="Arial"/>
          <w:color w:val="212529"/>
          <w:lang w:eastAsia="en-GB"/>
        </w:rPr>
        <w:t xml:space="preserve">This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introduces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the question as to what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constitutes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team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relationship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effective? According to </w:t>
      </w:r>
      <w:bookmarkStart w:id="4" w:name="_Hlk48222777"/>
      <w:r w:rsidRPr="00B70F82">
        <w:rPr>
          <w:rFonts w:ascii="Arial" w:eastAsia="Times New Roman" w:hAnsi="Arial" w:cs="Arial"/>
          <w:color w:val="212529"/>
          <w:lang w:eastAsia="en-GB"/>
        </w:rPr>
        <w:t xml:space="preserve">Nunamaker et al., (2014), </w:t>
      </w:r>
      <w:bookmarkEnd w:id="4"/>
      <w:r w:rsidR="00F30BDB">
        <w:rPr>
          <w:rFonts w:ascii="Arial" w:eastAsia="Times New Roman" w:hAnsi="Arial" w:cs="Arial"/>
          <w:color w:val="212529"/>
          <w:lang w:eastAsia="en-GB"/>
        </w:rPr>
        <w:t>produ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ctive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relationship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within teams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change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on the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splitting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of their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knowledge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. However, </w:t>
      </w:r>
      <w:bookmarkStart w:id="5" w:name="_Hlk48222785"/>
      <w:proofErr w:type="spellStart"/>
      <w:r w:rsidRPr="00B70F82">
        <w:rPr>
          <w:rFonts w:ascii="Arial" w:eastAsia="Times New Roman" w:hAnsi="Arial" w:cs="Arial"/>
          <w:color w:val="212529"/>
          <w:lang w:eastAsia="en-GB"/>
        </w:rPr>
        <w:t>McCuen</w:t>
      </w:r>
      <w:proofErr w:type="spellEnd"/>
      <w:r w:rsidRPr="00B70F82">
        <w:rPr>
          <w:rFonts w:ascii="Arial" w:eastAsia="Times New Roman" w:hAnsi="Arial" w:cs="Arial"/>
          <w:color w:val="212529"/>
          <w:lang w:eastAsia="en-GB"/>
        </w:rPr>
        <w:t xml:space="preserve"> et al. (2011)</w:t>
      </w:r>
      <w:r w:rsidR="00F30BDB">
        <w:rPr>
          <w:rFonts w:ascii="Arial" w:eastAsia="Times New Roman" w:hAnsi="Arial" w:cs="Arial"/>
          <w:color w:val="212529"/>
          <w:lang w:eastAsia="en-GB"/>
        </w:rPr>
        <w:t>,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</w:t>
      </w:r>
      <w:bookmarkEnd w:id="5"/>
      <w:r w:rsidRPr="00B70F82">
        <w:rPr>
          <w:rFonts w:ascii="Arial" w:eastAsia="Times New Roman" w:hAnsi="Arial" w:cs="Arial"/>
          <w:color w:val="212529"/>
          <w:lang w:eastAsia="en-GB"/>
        </w:rPr>
        <w:t>argue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d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that </w:t>
      </w:r>
      <w:r w:rsidR="00F30BDB">
        <w:rPr>
          <w:rFonts w:ascii="Arial" w:eastAsia="Times New Roman" w:hAnsi="Arial" w:cs="Arial"/>
          <w:color w:val="212529"/>
          <w:lang w:eastAsia="en-GB"/>
        </w:rPr>
        <w:t>excellent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teamworking communication skills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involves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individuals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to be more than an effective communicator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 xml:space="preserve">. That 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to share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understanding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and work collaboratively in </w:t>
      </w:r>
      <w:r w:rsidR="00457F49" w:rsidRPr="00B70F82">
        <w:rPr>
          <w:rFonts w:ascii="Arial" w:eastAsia="Times New Roman" w:hAnsi="Arial" w:cs="Arial"/>
          <w:color w:val="212529"/>
          <w:lang w:eastAsia="en-GB"/>
        </w:rPr>
        <w:t>depend on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interpersonal skills.</w:t>
      </w:r>
    </w:p>
    <w:p w14:paraId="1FC23AA9" w14:textId="7311A86F" w:rsidR="000A4EBB" w:rsidRDefault="000A4EBB" w:rsidP="004E1F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lang w:eastAsia="en-GB"/>
        </w:rPr>
      </w:pPr>
      <w:r w:rsidRPr="00B70F82">
        <w:rPr>
          <w:rFonts w:ascii="Arial" w:eastAsia="Times New Roman" w:hAnsi="Arial" w:cs="Arial"/>
          <w:color w:val="212529"/>
          <w:lang w:eastAsia="en-GB"/>
        </w:rPr>
        <w:t xml:space="preserve">In support to this, Article 1 – “ Why Communication is Key to Supply Chain Success” suggested that when co-workers when working together in collaboration 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between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supplies and 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stakeholders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, more creative 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ideas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can be drawn improving the process by bringing different 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points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and 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i</w:t>
      </w:r>
      <w:r w:rsidR="00F30BDB">
        <w:rPr>
          <w:rFonts w:ascii="Arial" w:eastAsia="Times New Roman" w:hAnsi="Arial" w:cs="Arial"/>
          <w:color w:val="212529"/>
          <w:lang w:eastAsia="en-GB"/>
        </w:rPr>
        <w:t>nsight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s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into question. The 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article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also points</w:t>
      </w:r>
      <w:r w:rsidR="00F30BDB">
        <w:rPr>
          <w:rFonts w:ascii="Arial" w:eastAsia="Times New Roman" w:hAnsi="Arial" w:cs="Arial"/>
          <w:color w:val="212529"/>
          <w:lang w:eastAsia="en-GB"/>
        </w:rPr>
        <w:t xml:space="preserve"> out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that if limited communication is present, so does the </w:t>
      </w:r>
      <w:r w:rsidR="00ED3E89" w:rsidRPr="00B70F82">
        <w:rPr>
          <w:rFonts w:ascii="Arial" w:eastAsia="Times New Roman" w:hAnsi="Arial" w:cs="Arial"/>
          <w:color w:val="212529"/>
          <w:lang w:eastAsia="en-GB"/>
        </w:rPr>
        <w:t>a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bility of the team to </w:t>
      </w:r>
      <w:r w:rsidR="00ED3E89" w:rsidRPr="00B70F82">
        <w:rPr>
          <w:rFonts w:ascii="Arial" w:eastAsia="Times New Roman" w:hAnsi="Arial" w:cs="Arial"/>
          <w:color w:val="212529"/>
          <w:lang w:eastAsia="en-GB"/>
        </w:rPr>
        <w:t xml:space="preserve">influence </w:t>
      </w:r>
      <w:r w:rsidRPr="00B70F82">
        <w:rPr>
          <w:rFonts w:ascii="Arial" w:eastAsia="Times New Roman" w:hAnsi="Arial" w:cs="Arial"/>
          <w:color w:val="212529"/>
          <w:lang w:eastAsia="en-GB"/>
        </w:rPr>
        <w:t>the project. (</w:t>
      </w:r>
      <w:r w:rsidR="002921CA" w:rsidRPr="00B70F82">
        <w:rPr>
          <w:rFonts w:ascii="Arial" w:eastAsia="Times New Roman" w:hAnsi="Arial" w:cs="Arial"/>
          <w:color w:val="212529"/>
          <w:lang w:eastAsia="en-GB"/>
        </w:rPr>
        <w:t>Oxford</w:t>
      </w:r>
      <w:r w:rsidR="00ED3E89" w:rsidRPr="00B70F82">
        <w:rPr>
          <w:rFonts w:ascii="Arial" w:eastAsia="Times New Roman" w:hAnsi="Arial" w:cs="Arial"/>
          <w:color w:val="212529"/>
          <w:lang w:eastAsia="en-GB"/>
        </w:rPr>
        <w:t xml:space="preserve"> College of Procurement &amp; Supply, 2015).</w:t>
      </w:r>
      <w:r w:rsidRPr="00B70F82">
        <w:rPr>
          <w:rFonts w:ascii="Arial" w:eastAsia="Times New Roman" w:hAnsi="Arial" w:cs="Arial"/>
          <w:color w:val="212529"/>
          <w:lang w:eastAsia="en-GB"/>
        </w:rPr>
        <w:t xml:space="preserve"> </w:t>
      </w:r>
    </w:p>
    <w:p w14:paraId="186069A6" w14:textId="77777777" w:rsidR="00D85A33" w:rsidRPr="00B70F82" w:rsidRDefault="00D85A33" w:rsidP="004E1F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lang w:eastAsia="en-GB"/>
        </w:rPr>
      </w:pPr>
    </w:p>
    <w:p w14:paraId="13CE76BA" w14:textId="120A0F12" w:rsidR="00457F49" w:rsidRPr="00B70F82" w:rsidRDefault="00D85A33" w:rsidP="00D103C0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LEA</w:t>
      </w:r>
      <w:r w:rsidR="00F30BDB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>ERSHIP SKILLS</w:t>
      </w:r>
    </w:p>
    <w:p w14:paraId="60935800" w14:textId="0FA3E4F3" w:rsidR="00ED3E89" w:rsidRPr="00B70F82" w:rsidRDefault="00ED3E89" w:rsidP="00ED3E89">
      <w:pPr>
        <w:pStyle w:val="ListParagraph"/>
        <w:rPr>
          <w:rFonts w:ascii="Arial" w:hAnsi="Arial" w:cs="Arial"/>
          <w:color w:val="000000" w:themeColor="text1"/>
        </w:rPr>
      </w:pPr>
    </w:p>
    <w:p w14:paraId="1D92F5CD" w14:textId="290D7F86" w:rsidR="00ED3E89" w:rsidRPr="00B70F82" w:rsidRDefault="00ED3E89" w:rsidP="00ED3E89">
      <w:pPr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 w:themeColor="text1"/>
        </w:rPr>
        <w:t xml:space="preserve">Another </w:t>
      </w:r>
      <w:r w:rsidR="00F30BDB">
        <w:rPr>
          <w:rFonts w:ascii="Arial" w:hAnsi="Arial" w:cs="Arial"/>
          <w:color w:val="000000" w:themeColor="text1"/>
        </w:rPr>
        <w:t>essential</w:t>
      </w:r>
      <w:r w:rsidRPr="00B70F82">
        <w:rPr>
          <w:rFonts w:ascii="Arial" w:hAnsi="Arial" w:cs="Arial"/>
          <w:color w:val="000000" w:themeColor="text1"/>
        </w:rPr>
        <w:t xml:space="preserve"> skills that I believe to be crucial is the </w:t>
      </w:r>
      <w:r w:rsidR="002921CA" w:rsidRPr="00B70F82">
        <w:rPr>
          <w:rFonts w:ascii="Arial" w:hAnsi="Arial" w:cs="Arial"/>
          <w:color w:val="000000" w:themeColor="text1"/>
        </w:rPr>
        <w:t>Leadership</w:t>
      </w:r>
      <w:r w:rsidR="00F93083" w:rsidRPr="00B70F82">
        <w:rPr>
          <w:rFonts w:ascii="Arial" w:hAnsi="Arial" w:cs="Arial"/>
          <w:color w:val="000000" w:themeColor="text1"/>
        </w:rPr>
        <w:t xml:space="preserve"> and that Article 2 – ‘Leadership and Management’ </w:t>
      </w:r>
      <w:r w:rsidR="00F30BDB">
        <w:rPr>
          <w:rFonts w:ascii="Arial" w:hAnsi="Arial" w:cs="Arial"/>
          <w:color w:val="000000" w:themeColor="text1"/>
        </w:rPr>
        <w:t>define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F93083" w:rsidRPr="00B70F82">
        <w:rPr>
          <w:rFonts w:ascii="Arial" w:hAnsi="Arial" w:cs="Arial"/>
          <w:color w:val="000000" w:themeColor="text1"/>
        </w:rPr>
        <w:t>a</w:t>
      </w:r>
      <w:r w:rsidRPr="00B70F82">
        <w:rPr>
          <w:rFonts w:ascii="Arial" w:hAnsi="Arial" w:cs="Arial"/>
          <w:color w:val="000000" w:themeColor="text1"/>
        </w:rPr>
        <w:t>nd co</w:t>
      </w:r>
      <w:r w:rsidR="00F93083" w:rsidRPr="00B70F82">
        <w:rPr>
          <w:rFonts w:ascii="Arial" w:hAnsi="Arial" w:cs="Arial"/>
          <w:color w:val="000000" w:themeColor="text1"/>
        </w:rPr>
        <w:t xml:space="preserve">nvey, is the </w:t>
      </w:r>
      <w:r w:rsidRPr="00B70F82">
        <w:rPr>
          <w:rFonts w:ascii="Arial" w:hAnsi="Arial" w:cs="Arial"/>
          <w:color w:val="000000" w:themeColor="text1"/>
        </w:rPr>
        <w:t xml:space="preserve">overall vision of what if going to be achieved, </w:t>
      </w:r>
      <w:r w:rsidR="00F93083" w:rsidRPr="00B70F82">
        <w:rPr>
          <w:rFonts w:ascii="Arial" w:hAnsi="Arial" w:cs="Arial"/>
          <w:color w:val="000000" w:themeColor="text1"/>
        </w:rPr>
        <w:t xml:space="preserve">by inspiring others and bringing members of </w:t>
      </w:r>
      <w:r w:rsidR="00F30BDB">
        <w:rPr>
          <w:rFonts w:ascii="Arial" w:hAnsi="Arial" w:cs="Arial"/>
          <w:color w:val="000000" w:themeColor="text1"/>
        </w:rPr>
        <w:t xml:space="preserve">the </w:t>
      </w:r>
      <w:r w:rsidR="00F93083" w:rsidRPr="00B70F82">
        <w:rPr>
          <w:rFonts w:ascii="Arial" w:hAnsi="Arial" w:cs="Arial"/>
          <w:color w:val="000000" w:themeColor="text1"/>
        </w:rPr>
        <w:t xml:space="preserve">team to reach their full potential and ability. Leadership involves setting up requirements to make sure </w:t>
      </w:r>
      <w:r w:rsidR="002921CA" w:rsidRPr="00B70F82">
        <w:rPr>
          <w:rFonts w:ascii="Arial" w:hAnsi="Arial" w:cs="Arial"/>
          <w:color w:val="000000" w:themeColor="text1"/>
        </w:rPr>
        <w:t>stands</w:t>
      </w:r>
      <w:r w:rsidR="00F93083" w:rsidRPr="00B70F82">
        <w:rPr>
          <w:rFonts w:ascii="Arial" w:hAnsi="Arial" w:cs="Arial"/>
          <w:color w:val="000000" w:themeColor="text1"/>
        </w:rPr>
        <w:t xml:space="preserve">, </w:t>
      </w:r>
      <w:r w:rsidR="002921CA" w:rsidRPr="00B70F82">
        <w:rPr>
          <w:rFonts w:ascii="Arial" w:hAnsi="Arial" w:cs="Arial"/>
          <w:color w:val="000000" w:themeColor="text1"/>
        </w:rPr>
        <w:t>performance</w:t>
      </w:r>
      <w:r w:rsidR="00F93083" w:rsidRPr="00B70F82">
        <w:rPr>
          <w:rFonts w:ascii="Arial" w:hAnsi="Arial" w:cs="Arial"/>
          <w:color w:val="000000" w:themeColor="text1"/>
        </w:rPr>
        <w:t>, budget and timeframes perform at its best in a business organi</w:t>
      </w:r>
      <w:r w:rsidR="00F30BDB">
        <w:rPr>
          <w:rFonts w:ascii="Arial" w:hAnsi="Arial" w:cs="Arial"/>
          <w:color w:val="000000" w:themeColor="text1"/>
        </w:rPr>
        <w:t>s</w:t>
      </w:r>
      <w:r w:rsidR="00F93083" w:rsidRPr="00B70F82">
        <w:rPr>
          <w:rFonts w:ascii="Arial" w:hAnsi="Arial" w:cs="Arial"/>
          <w:color w:val="000000" w:themeColor="text1"/>
        </w:rPr>
        <w:t>ation (</w:t>
      </w:r>
      <w:proofErr w:type="spellStart"/>
      <w:r w:rsidR="002921CA" w:rsidRPr="00B70F82">
        <w:rPr>
          <w:rFonts w:ascii="Arial" w:hAnsi="Arial" w:cs="Arial"/>
          <w:color w:val="000000" w:themeColor="text1"/>
        </w:rPr>
        <w:t>Targetjobs</w:t>
      </w:r>
      <w:proofErr w:type="spellEnd"/>
      <w:r w:rsidR="00F93083" w:rsidRPr="00B70F82">
        <w:rPr>
          <w:rFonts w:ascii="Arial" w:hAnsi="Arial" w:cs="Arial"/>
          <w:color w:val="000000" w:themeColor="text1"/>
        </w:rPr>
        <w:t xml:space="preserve">, 2019). Leadership skills is something that I find </w:t>
      </w:r>
      <w:r w:rsidR="002921CA" w:rsidRPr="00B70F82">
        <w:rPr>
          <w:rFonts w:ascii="Arial" w:hAnsi="Arial" w:cs="Arial"/>
          <w:color w:val="000000" w:themeColor="text1"/>
        </w:rPr>
        <w:t>incredibly challenging</w:t>
      </w:r>
      <w:r w:rsidR="00F93083" w:rsidRPr="00B70F82">
        <w:rPr>
          <w:rFonts w:ascii="Arial" w:hAnsi="Arial" w:cs="Arial"/>
          <w:color w:val="000000" w:themeColor="text1"/>
        </w:rPr>
        <w:t xml:space="preserve"> sometimes, because it required a lot of attention, </w:t>
      </w:r>
      <w:r w:rsidR="002921CA" w:rsidRPr="00B70F82">
        <w:rPr>
          <w:rFonts w:ascii="Arial" w:hAnsi="Arial" w:cs="Arial"/>
          <w:color w:val="000000" w:themeColor="text1"/>
        </w:rPr>
        <w:t>influencing</w:t>
      </w:r>
      <w:r w:rsidR="00F93083" w:rsidRPr="00B70F82">
        <w:rPr>
          <w:rFonts w:ascii="Arial" w:hAnsi="Arial" w:cs="Arial"/>
          <w:color w:val="000000" w:themeColor="text1"/>
        </w:rPr>
        <w:t xml:space="preserve"> skills and </w:t>
      </w:r>
      <w:r w:rsidR="002921CA" w:rsidRPr="00B70F82">
        <w:rPr>
          <w:rFonts w:ascii="Arial" w:hAnsi="Arial" w:cs="Arial"/>
          <w:color w:val="000000" w:themeColor="text1"/>
        </w:rPr>
        <w:t>ability</w:t>
      </w:r>
      <w:r w:rsidR="00F93083" w:rsidRPr="00B70F82">
        <w:rPr>
          <w:rFonts w:ascii="Arial" w:hAnsi="Arial" w:cs="Arial"/>
          <w:color w:val="000000" w:themeColor="text1"/>
        </w:rPr>
        <w:t xml:space="preserve"> </w:t>
      </w:r>
      <w:r w:rsidR="00F30BDB">
        <w:rPr>
          <w:rFonts w:ascii="Arial" w:hAnsi="Arial" w:cs="Arial"/>
          <w:color w:val="000000" w:themeColor="text1"/>
        </w:rPr>
        <w:t>to</w:t>
      </w:r>
      <w:r w:rsidR="00F93083" w:rsidRPr="00B70F82">
        <w:rPr>
          <w:rFonts w:ascii="Arial" w:hAnsi="Arial" w:cs="Arial"/>
          <w:color w:val="000000" w:themeColor="text1"/>
        </w:rPr>
        <w:t xml:space="preserve"> give and receive constructive ideas from others. I am an </w:t>
      </w:r>
      <w:r w:rsidR="002921CA">
        <w:rPr>
          <w:rFonts w:ascii="Arial" w:hAnsi="Arial" w:cs="Arial"/>
          <w:color w:val="000000" w:themeColor="text1"/>
        </w:rPr>
        <w:t xml:space="preserve">individual </w:t>
      </w:r>
      <w:r w:rsidR="00F93083" w:rsidRPr="00B70F82">
        <w:rPr>
          <w:rFonts w:ascii="Arial" w:hAnsi="Arial" w:cs="Arial"/>
          <w:color w:val="000000" w:themeColor="text1"/>
        </w:rPr>
        <w:t xml:space="preserve">that likes to be involved in group activities and be the leader when I take </w:t>
      </w:r>
      <w:r w:rsidR="002921CA" w:rsidRPr="00B70F82">
        <w:rPr>
          <w:rFonts w:ascii="Arial" w:hAnsi="Arial" w:cs="Arial"/>
          <w:color w:val="000000" w:themeColor="text1"/>
        </w:rPr>
        <w:t>responsibility</w:t>
      </w:r>
      <w:r w:rsidR="00F93083" w:rsidRPr="00B70F82">
        <w:rPr>
          <w:rFonts w:ascii="Arial" w:hAnsi="Arial" w:cs="Arial"/>
          <w:color w:val="000000" w:themeColor="text1"/>
        </w:rPr>
        <w:t xml:space="preserve"> for something I consider to be the best way to learn the skills needed to flow well in any business situation. </w:t>
      </w:r>
    </w:p>
    <w:p w14:paraId="574B2D98" w14:textId="43EAEC8E" w:rsidR="00F93083" w:rsidRPr="00B70F82" w:rsidRDefault="00F93083" w:rsidP="00ED3E89">
      <w:pPr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B70F82">
        <w:rPr>
          <w:rFonts w:ascii="Arial" w:hAnsi="Arial" w:cs="Arial"/>
          <w:color w:val="212529"/>
          <w:shd w:val="clear" w:color="auto" w:fill="FFFFFF"/>
        </w:rPr>
        <w:t>Chaleff</w:t>
      </w:r>
      <w:proofErr w:type="spellEnd"/>
      <w:r w:rsidRPr="00B70F82">
        <w:rPr>
          <w:rFonts w:ascii="Arial" w:hAnsi="Arial" w:cs="Arial"/>
          <w:color w:val="212529"/>
          <w:shd w:val="clear" w:color="auto" w:fill="FFFFFF"/>
        </w:rPr>
        <w:t xml:space="preserve"> (2009), refer </w:t>
      </w:r>
      <w:r w:rsidR="00F30BDB">
        <w:rPr>
          <w:rFonts w:ascii="Arial" w:hAnsi="Arial" w:cs="Arial"/>
          <w:color w:val="212529"/>
          <w:shd w:val="clear" w:color="auto" w:fill="FFFFFF"/>
        </w:rPr>
        <w:t xml:space="preserve">by reporting </w:t>
      </w:r>
      <w:r w:rsidRPr="00B70F82">
        <w:rPr>
          <w:rFonts w:ascii="Arial" w:hAnsi="Arial" w:cs="Arial"/>
          <w:color w:val="212529"/>
          <w:shd w:val="clear" w:color="auto" w:fill="FFFFFF"/>
        </w:rPr>
        <w:t>that leadership practice is a cooperation among followers and leader, a two-way communication ha</w:t>
      </w:r>
      <w:r w:rsidR="00F30BDB">
        <w:rPr>
          <w:rFonts w:ascii="Arial" w:hAnsi="Arial" w:cs="Arial"/>
          <w:color w:val="212529"/>
          <w:shd w:val="clear" w:color="auto" w:fill="FFFFFF"/>
        </w:rPr>
        <w:t>d</w:t>
      </w:r>
      <w:r w:rsidRPr="00B70F82">
        <w:rPr>
          <w:rFonts w:ascii="Arial" w:hAnsi="Arial" w:cs="Arial"/>
          <w:color w:val="212529"/>
          <w:shd w:val="clear" w:color="auto" w:fill="FFFFFF"/>
        </w:rPr>
        <w:t xml:space="preserve"> become gradually more common since the 1980s when communication models recognised the value and importance of </w:t>
      </w:r>
      <w:r w:rsidR="00F30BDB">
        <w:rPr>
          <w:rFonts w:ascii="Arial" w:hAnsi="Arial" w:cs="Arial"/>
          <w:color w:val="212529"/>
          <w:shd w:val="clear" w:color="auto" w:fill="FFFFFF"/>
        </w:rPr>
        <w:t>a</w:t>
      </w:r>
      <w:r w:rsidRPr="00B70F82">
        <w:rPr>
          <w:rFonts w:ascii="Arial" w:hAnsi="Arial" w:cs="Arial"/>
          <w:color w:val="212529"/>
          <w:shd w:val="clear" w:color="auto" w:fill="FFFFFF"/>
        </w:rPr>
        <w:t>ctive communication cycles within teams (Hollnagel et al., 2005).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At my workplace, I always make sure to have </w:t>
      </w:r>
      <w:r w:rsidR="00F30BDB">
        <w:rPr>
          <w:rFonts w:ascii="Arial" w:hAnsi="Arial" w:cs="Arial"/>
          <w:color w:val="212529"/>
          <w:shd w:val="clear" w:color="auto" w:fill="FFFFFF"/>
        </w:rPr>
        <w:t xml:space="preserve">a 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>relationship with my colleagues and building this along the way</w:t>
      </w:r>
      <w:r w:rsidR="00F30BDB">
        <w:rPr>
          <w:rFonts w:ascii="Arial" w:hAnsi="Arial" w:cs="Arial"/>
          <w:color w:val="212529"/>
          <w:shd w:val="clear" w:color="auto" w:fill="FFFFFF"/>
        </w:rPr>
        <w:t>,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and the nest managers </w:t>
      </w:r>
      <w:r w:rsidR="002921CA" w:rsidRPr="00B70F82">
        <w:rPr>
          <w:rFonts w:ascii="Arial" w:hAnsi="Arial" w:cs="Arial"/>
          <w:color w:val="212529"/>
          <w:shd w:val="clear" w:color="auto" w:fill="FFFFFF"/>
        </w:rPr>
        <w:t>are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best team players. It is </w:t>
      </w:r>
      <w:r w:rsidR="002921CA" w:rsidRPr="00B70F82">
        <w:rPr>
          <w:rFonts w:ascii="Arial" w:hAnsi="Arial" w:cs="Arial"/>
          <w:color w:val="212529"/>
          <w:shd w:val="clear" w:color="auto" w:fill="FFFFFF"/>
        </w:rPr>
        <w:t>considered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that </w:t>
      </w:r>
      <w:r w:rsidR="002921CA" w:rsidRPr="00B70F82">
        <w:rPr>
          <w:rFonts w:ascii="Arial" w:hAnsi="Arial" w:cs="Arial"/>
          <w:color w:val="212529"/>
          <w:shd w:val="clear" w:color="auto" w:fill="FFFFFF"/>
        </w:rPr>
        <w:t>this skill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F30BDB">
        <w:rPr>
          <w:rFonts w:ascii="Arial" w:hAnsi="Arial" w:cs="Arial"/>
          <w:color w:val="212529"/>
          <w:shd w:val="clear" w:color="auto" w:fill="FFFFFF"/>
        </w:rPr>
        <w:t>is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="00590B20" w:rsidRPr="00B70F82">
        <w:rPr>
          <w:rFonts w:ascii="Arial" w:hAnsi="Arial" w:cs="Arial"/>
          <w:color w:val="212529"/>
          <w:shd w:val="clear" w:color="auto" w:fill="FFFFFF"/>
        </w:rPr>
        <w:t>ore</w:t>
      </w:r>
      <w:proofErr w:type="spellEnd"/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2921CA" w:rsidRPr="00B70F82">
        <w:rPr>
          <w:rFonts w:ascii="Arial" w:hAnsi="Arial" w:cs="Arial"/>
          <w:color w:val="212529"/>
          <w:shd w:val="clear" w:color="auto" w:fill="FFFFFF"/>
        </w:rPr>
        <w:t>highly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valued and </w:t>
      </w:r>
      <w:r w:rsidR="002921CA" w:rsidRPr="00B70F82">
        <w:rPr>
          <w:rFonts w:ascii="Arial" w:hAnsi="Arial" w:cs="Arial"/>
          <w:color w:val="212529"/>
          <w:shd w:val="clear" w:color="auto" w:fill="FFFFFF"/>
        </w:rPr>
        <w:t>recognise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than the other </w:t>
      </w:r>
      <w:r w:rsidR="00D85A33">
        <w:rPr>
          <w:rFonts w:ascii="Arial" w:hAnsi="Arial" w:cs="Arial"/>
          <w:color w:val="212529"/>
          <w:shd w:val="clear" w:color="auto" w:fill="FFFFFF"/>
        </w:rPr>
        <w:t>thin</w:t>
      </w:r>
      <w:r w:rsidR="00F30BDB">
        <w:rPr>
          <w:rFonts w:ascii="Arial" w:hAnsi="Arial" w:cs="Arial"/>
          <w:color w:val="212529"/>
          <w:shd w:val="clear" w:color="auto" w:fill="FFFFFF"/>
        </w:rPr>
        <w:t>g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in </w:t>
      </w:r>
      <w:r w:rsidR="002921CA" w:rsidRPr="00B70F82">
        <w:rPr>
          <w:rFonts w:ascii="Arial" w:hAnsi="Arial" w:cs="Arial"/>
          <w:color w:val="212529"/>
          <w:shd w:val="clear" w:color="auto" w:fill="FFFFFF"/>
        </w:rPr>
        <w:t>a unique</w:t>
      </w:r>
      <w:r w:rsidR="00590B20" w:rsidRPr="00B70F82">
        <w:rPr>
          <w:rFonts w:ascii="Arial" w:hAnsi="Arial" w:cs="Arial"/>
          <w:color w:val="212529"/>
          <w:shd w:val="clear" w:color="auto" w:fill="FFFFFF"/>
        </w:rPr>
        <w:t xml:space="preserve"> way, work with innovation and helps promote a healthy work environment. </w:t>
      </w:r>
    </w:p>
    <w:p w14:paraId="3815EE09" w14:textId="77777777" w:rsidR="00590B20" w:rsidRPr="00B70F82" w:rsidRDefault="00590B20" w:rsidP="00ED3E89">
      <w:pPr>
        <w:rPr>
          <w:rFonts w:ascii="Arial" w:hAnsi="Arial" w:cs="Arial"/>
          <w:color w:val="000000" w:themeColor="text1"/>
        </w:rPr>
      </w:pPr>
    </w:p>
    <w:p w14:paraId="41D2B52B" w14:textId="4821AB0C" w:rsidR="00457F49" w:rsidRPr="00B70F82" w:rsidRDefault="00D85A33" w:rsidP="00457F49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TEAM-BUILDING SKILLS</w:t>
      </w:r>
    </w:p>
    <w:p w14:paraId="6EF77466" w14:textId="57BBB9F7" w:rsidR="00590B20" w:rsidRPr="00B70F82" w:rsidRDefault="00590B20" w:rsidP="00D85A33">
      <w:pPr>
        <w:ind w:left="90"/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 w:themeColor="text1"/>
        </w:rPr>
        <w:t xml:space="preserve">For </w:t>
      </w:r>
      <w:r w:rsidR="00D85A33" w:rsidRPr="00B70F82">
        <w:rPr>
          <w:rFonts w:ascii="Arial" w:hAnsi="Arial" w:cs="Arial"/>
          <w:color w:val="000000" w:themeColor="text1"/>
        </w:rPr>
        <w:t>me,</w:t>
      </w:r>
      <w:r w:rsidRPr="00B70F82">
        <w:rPr>
          <w:rFonts w:ascii="Arial" w:hAnsi="Arial" w:cs="Arial"/>
          <w:color w:val="000000" w:themeColor="text1"/>
        </w:rPr>
        <w:t xml:space="preserve"> another </w:t>
      </w:r>
      <w:r w:rsidR="00F30BDB">
        <w:rPr>
          <w:rFonts w:ascii="Arial" w:hAnsi="Arial" w:cs="Arial"/>
          <w:color w:val="000000" w:themeColor="text1"/>
        </w:rPr>
        <w:t>new</w:t>
      </w:r>
      <w:r w:rsidRPr="00B70F82">
        <w:rPr>
          <w:rFonts w:ascii="Arial" w:hAnsi="Arial" w:cs="Arial"/>
          <w:color w:val="000000" w:themeColor="text1"/>
        </w:rPr>
        <w:t xml:space="preserve"> </w:t>
      </w:r>
      <w:proofErr w:type="gramStart"/>
      <w:r w:rsidRPr="00B70F82">
        <w:rPr>
          <w:rFonts w:ascii="Arial" w:hAnsi="Arial" w:cs="Arial"/>
          <w:color w:val="000000" w:themeColor="text1"/>
        </w:rPr>
        <w:t>skills</w:t>
      </w:r>
      <w:proofErr w:type="gramEnd"/>
      <w:r w:rsidRPr="00B70F82">
        <w:rPr>
          <w:rFonts w:ascii="Arial" w:hAnsi="Arial" w:cs="Arial"/>
          <w:color w:val="000000" w:themeColor="text1"/>
        </w:rPr>
        <w:t xml:space="preserve"> are team building,</w:t>
      </w:r>
      <w:r w:rsidR="00F30BDB">
        <w:rPr>
          <w:rFonts w:ascii="Arial" w:hAnsi="Arial" w:cs="Arial"/>
          <w:color w:val="000000" w:themeColor="text1"/>
        </w:rPr>
        <w:t xml:space="preserve"> and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2921CA" w:rsidRPr="00B70F82">
        <w:rPr>
          <w:rFonts w:ascii="Arial" w:hAnsi="Arial" w:cs="Arial"/>
          <w:color w:val="000000" w:themeColor="text1"/>
        </w:rPr>
        <w:t>the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2921CA" w:rsidRPr="00B70F82">
        <w:rPr>
          <w:rFonts w:ascii="Arial" w:hAnsi="Arial" w:cs="Arial"/>
          <w:color w:val="000000" w:themeColor="text1"/>
        </w:rPr>
        <w:t>is</w:t>
      </w:r>
      <w:r w:rsidRPr="00B70F82">
        <w:rPr>
          <w:rFonts w:ascii="Arial" w:hAnsi="Arial" w:cs="Arial"/>
          <w:color w:val="000000" w:themeColor="text1"/>
        </w:rPr>
        <w:t xml:space="preserve"> not only </w:t>
      </w:r>
      <w:r w:rsidR="00F30BDB">
        <w:rPr>
          <w:rFonts w:ascii="Arial" w:hAnsi="Arial" w:cs="Arial"/>
          <w:color w:val="000000" w:themeColor="text1"/>
        </w:rPr>
        <w:t>essential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2921CA" w:rsidRPr="00B70F82">
        <w:rPr>
          <w:rFonts w:ascii="Arial" w:hAnsi="Arial" w:cs="Arial"/>
          <w:color w:val="000000" w:themeColor="text1"/>
        </w:rPr>
        <w:t>activities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2921CA" w:rsidRPr="00B70F82">
        <w:rPr>
          <w:rFonts w:ascii="Arial" w:hAnsi="Arial" w:cs="Arial"/>
          <w:color w:val="000000" w:themeColor="text1"/>
        </w:rPr>
        <w:t>performed</w:t>
      </w:r>
      <w:r w:rsidRPr="00B70F82">
        <w:rPr>
          <w:rFonts w:ascii="Arial" w:hAnsi="Arial" w:cs="Arial"/>
          <w:color w:val="000000" w:themeColor="text1"/>
        </w:rPr>
        <w:t xml:space="preserve"> by a group of people, but also the kills in a group, bonding and communication that results from it. </w:t>
      </w:r>
      <w:r w:rsidR="004D55E3" w:rsidRPr="00B70F82">
        <w:rPr>
          <w:rFonts w:ascii="Arial" w:hAnsi="Arial" w:cs="Arial"/>
          <w:color w:val="000000" w:themeColor="text1"/>
        </w:rPr>
        <w:t>Saji Ljiyemi a biomedical researcher who wrote a book to influence his audience quoted “</w:t>
      </w:r>
      <w:r w:rsidR="00F30BDB" w:rsidRPr="00F30BDB">
        <w:rPr>
          <w:rFonts w:ascii="Arial" w:hAnsi="Arial" w:cs="Arial"/>
          <w:i/>
          <w:iCs/>
          <w:color w:val="000000" w:themeColor="text1"/>
        </w:rPr>
        <w:t>You</w:t>
      </w:r>
      <w:r w:rsidR="004D55E3" w:rsidRPr="00F30BDB">
        <w:rPr>
          <w:rFonts w:ascii="Arial" w:hAnsi="Arial" w:cs="Arial"/>
          <w:i/>
          <w:iCs/>
          <w:color w:val="000000" w:themeColor="text1"/>
        </w:rPr>
        <w:t xml:space="preserve"> are either supporting the vision or supporting division</w:t>
      </w:r>
      <w:r w:rsidR="004D55E3" w:rsidRPr="00B70F82">
        <w:rPr>
          <w:rFonts w:ascii="Arial" w:hAnsi="Arial" w:cs="Arial"/>
          <w:color w:val="000000" w:themeColor="text1"/>
        </w:rPr>
        <w:t xml:space="preserve">” – (Don’t Die Sitting, ” </w:t>
      </w:r>
      <w:r w:rsidR="00B67FE9" w:rsidRPr="00B70F82">
        <w:rPr>
          <w:rFonts w:ascii="Arial" w:hAnsi="Arial" w:cs="Arial"/>
          <w:color w:val="000000" w:themeColor="text1"/>
        </w:rPr>
        <w:t xml:space="preserve">to me, this quote represents that leader is only as good as the team who supports them. The skills of a </w:t>
      </w:r>
      <w:proofErr w:type="gramStart"/>
      <w:r w:rsidR="00B67FE9" w:rsidRPr="00B70F82">
        <w:rPr>
          <w:rFonts w:ascii="Arial" w:hAnsi="Arial" w:cs="Arial"/>
          <w:color w:val="000000" w:themeColor="text1"/>
        </w:rPr>
        <w:t>team</w:t>
      </w:r>
      <w:r w:rsidR="00F30BDB">
        <w:rPr>
          <w:rFonts w:ascii="Arial" w:hAnsi="Arial" w:cs="Arial"/>
          <w:color w:val="000000" w:themeColor="text1"/>
        </w:rPr>
        <w:t>-</w:t>
      </w:r>
      <w:r w:rsidR="00B67FE9" w:rsidRPr="00B70F82">
        <w:rPr>
          <w:rFonts w:ascii="Arial" w:hAnsi="Arial" w:cs="Arial"/>
          <w:color w:val="000000" w:themeColor="text1"/>
        </w:rPr>
        <w:t>building</w:t>
      </w:r>
      <w:proofErr w:type="gramEnd"/>
      <w:r w:rsidR="00B67FE9" w:rsidRPr="00B70F82">
        <w:rPr>
          <w:rFonts w:ascii="Arial" w:hAnsi="Arial" w:cs="Arial"/>
          <w:color w:val="000000" w:themeColor="text1"/>
        </w:rPr>
        <w:t xml:space="preserve"> improve </w:t>
      </w:r>
      <w:r w:rsidR="002921CA" w:rsidRPr="00B70F82">
        <w:rPr>
          <w:rFonts w:ascii="Arial" w:hAnsi="Arial" w:cs="Arial"/>
          <w:color w:val="000000" w:themeColor="text1"/>
        </w:rPr>
        <w:t>productivity</w:t>
      </w:r>
      <w:r w:rsidR="00B67FE9" w:rsidRPr="00B70F82">
        <w:rPr>
          <w:rFonts w:ascii="Arial" w:hAnsi="Arial" w:cs="Arial"/>
          <w:color w:val="000000" w:themeColor="text1"/>
        </w:rPr>
        <w:t xml:space="preserve"> and motivation in </w:t>
      </w:r>
      <w:r w:rsidR="00F30BDB">
        <w:rPr>
          <w:rFonts w:ascii="Arial" w:hAnsi="Arial" w:cs="Arial"/>
          <w:color w:val="000000" w:themeColor="text1"/>
        </w:rPr>
        <w:t>the</w:t>
      </w:r>
      <w:r w:rsidR="00B67FE9" w:rsidRPr="00B70F82">
        <w:rPr>
          <w:rFonts w:ascii="Arial" w:hAnsi="Arial" w:cs="Arial"/>
          <w:color w:val="000000" w:themeColor="text1"/>
        </w:rPr>
        <w:t xml:space="preserve"> workplace. Example of this is when at my workplace</w:t>
      </w:r>
      <w:r w:rsidR="00F30BDB">
        <w:rPr>
          <w:rFonts w:ascii="Arial" w:hAnsi="Arial" w:cs="Arial"/>
          <w:color w:val="000000" w:themeColor="text1"/>
        </w:rPr>
        <w:t>,</w:t>
      </w:r>
      <w:r w:rsidR="00B67FE9" w:rsidRPr="00B70F82">
        <w:rPr>
          <w:rFonts w:ascii="Arial" w:hAnsi="Arial" w:cs="Arial"/>
          <w:color w:val="000000" w:themeColor="text1"/>
        </w:rPr>
        <w:t xml:space="preserve"> I give initiatives to drivers who meet </w:t>
      </w:r>
      <w:r w:rsidR="00F30BDB">
        <w:rPr>
          <w:rFonts w:ascii="Arial" w:hAnsi="Arial" w:cs="Arial"/>
          <w:color w:val="000000" w:themeColor="text1"/>
        </w:rPr>
        <w:t xml:space="preserve">a </w:t>
      </w:r>
      <w:r w:rsidR="00B67FE9" w:rsidRPr="00B70F82">
        <w:rPr>
          <w:rFonts w:ascii="Arial" w:hAnsi="Arial" w:cs="Arial"/>
          <w:color w:val="000000" w:themeColor="text1"/>
        </w:rPr>
        <w:t xml:space="preserve">certain </w:t>
      </w:r>
      <w:r w:rsidR="00D85A33" w:rsidRPr="00B70F82">
        <w:rPr>
          <w:rFonts w:ascii="Arial" w:hAnsi="Arial" w:cs="Arial"/>
          <w:color w:val="000000" w:themeColor="text1"/>
        </w:rPr>
        <w:t>number</w:t>
      </w:r>
      <w:r w:rsidR="00B67FE9" w:rsidRPr="00B70F82">
        <w:rPr>
          <w:rFonts w:ascii="Arial" w:hAnsi="Arial" w:cs="Arial"/>
          <w:color w:val="000000" w:themeColor="text1"/>
        </w:rPr>
        <w:t xml:space="preserve"> of clients in a period giving them bonus and vouchers. </w:t>
      </w:r>
      <w:r w:rsidR="00927B81" w:rsidRPr="00B70F82">
        <w:rPr>
          <w:rFonts w:ascii="Arial" w:hAnsi="Arial" w:cs="Arial"/>
          <w:color w:val="000000" w:themeColor="text1"/>
        </w:rPr>
        <w:t>I</w:t>
      </w:r>
      <w:r w:rsidR="00F30BDB">
        <w:rPr>
          <w:rFonts w:ascii="Arial" w:hAnsi="Arial" w:cs="Arial"/>
          <w:color w:val="000000" w:themeColor="text1"/>
        </w:rPr>
        <w:t>n</w:t>
      </w:r>
      <w:r w:rsidR="00927B81" w:rsidRPr="00B70F82">
        <w:rPr>
          <w:rFonts w:ascii="Arial" w:hAnsi="Arial" w:cs="Arial"/>
          <w:color w:val="000000" w:themeColor="text1"/>
        </w:rPr>
        <w:t xml:space="preserve"> support to this statement, I</w:t>
      </w:r>
      <w:r w:rsidR="00F30BDB">
        <w:rPr>
          <w:rFonts w:ascii="Arial" w:hAnsi="Arial" w:cs="Arial"/>
          <w:color w:val="000000" w:themeColor="text1"/>
        </w:rPr>
        <w:t>n</w:t>
      </w:r>
      <w:r w:rsidR="00927B81" w:rsidRPr="00B70F82">
        <w:rPr>
          <w:rFonts w:ascii="Arial" w:hAnsi="Arial" w:cs="Arial"/>
          <w:color w:val="000000" w:themeColor="text1"/>
        </w:rPr>
        <w:t xml:space="preserve"> Article 3, Dan</w:t>
      </w:r>
      <w:r w:rsidR="00F30BDB">
        <w:rPr>
          <w:rFonts w:ascii="Arial" w:hAnsi="Arial" w:cs="Arial"/>
          <w:color w:val="000000" w:themeColor="text1"/>
        </w:rPr>
        <w:t>e</w:t>
      </w:r>
      <w:r w:rsidR="00927B81" w:rsidRPr="00B70F82">
        <w:rPr>
          <w:rFonts w:ascii="Arial" w:hAnsi="Arial" w:cs="Arial"/>
          <w:color w:val="000000" w:themeColor="text1"/>
        </w:rPr>
        <w:t xml:space="preserve"> </w:t>
      </w:r>
      <w:proofErr w:type="spellStart"/>
      <w:r w:rsidR="00927B81" w:rsidRPr="00B70F82">
        <w:rPr>
          <w:rFonts w:ascii="Arial" w:hAnsi="Arial" w:cs="Arial"/>
          <w:color w:val="000000" w:themeColor="text1"/>
        </w:rPr>
        <w:t>Collns</w:t>
      </w:r>
      <w:proofErr w:type="spellEnd"/>
      <w:r w:rsidR="00927B81" w:rsidRPr="00B70F82">
        <w:rPr>
          <w:rFonts w:ascii="Arial" w:hAnsi="Arial" w:cs="Arial"/>
          <w:color w:val="000000" w:themeColor="text1"/>
        </w:rPr>
        <w:t xml:space="preserve"> who </w:t>
      </w:r>
      <w:r w:rsidR="00F30BDB">
        <w:rPr>
          <w:rFonts w:ascii="Arial" w:hAnsi="Arial" w:cs="Arial"/>
          <w:color w:val="000000" w:themeColor="text1"/>
        </w:rPr>
        <w:t>is</w:t>
      </w:r>
      <w:r w:rsidR="00927B81" w:rsidRPr="00B70F82">
        <w:rPr>
          <w:rFonts w:ascii="Arial" w:hAnsi="Arial" w:cs="Arial"/>
          <w:color w:val="000000" w:themeColor="text1"/>
        </w:rPr>
        <w:t xml:space="preserve"> an expert in team building suggested that </w:t>
      </w:r>
      <w:r w:rsidR="002921CA" w:rsidRPr="00B70F82">
        <w:rPr>
          <w:rFonts w:ascii="Arial" w:hAnsi="Arial" w:cs="Arial"/>
          <w:color w:val="000000" w:themeColor="text1"/>
        </w:rPr>
        <w:t>programmes</w:t>
      </w:r>
      <w:r w:rsidR="00927B81" w:rsidRPr="00B70F82">
        <w:rPr>
          <w:rFonts w:ascii="Arial" w:hAnsi="Arial" w:cs="Arial"/>
          <w:color w:val="000000" w:themeColor="text1"/>
        </w:rPr>
        <w:t xml:space="preserve"> and initiatives “helps break down personal </w:t>
      </w:r>
      <w:r w:rsidR="00D85A33" w:rsidRPr="00B70F82">
        <w:rPr>
          <w:rFonts w:ascii="Arial" w:hAnsi="Arial" w:cs="Arial"/>
          <w:color w:val="000000" w:themeColor="text1"/>
        </w:rPr>
        <w:t>barriers and</w:t>
      </w:r>
      <w:r w:rsidR="00927B81" w:rsidRPr="00B70F82">
        <w:rPr>
          <w:rFonts w:ascii="Arial" w:hAnsi="Arial" w:cs="Arial"/>
          <w:color w:val="000000" w:themeColor="text1"/>
        </w:rPr>
        <w:t xml:space="preserve"> help maintain </w:t>
      </w:r>
      <w:proofErr w:type="gramStart"/>
      <w:r w:rsidR="00927B81" w:rsidRPr="00B70F82">
        <w:rPr>
          <w:rFonts w:ascii="Arial" w:hAnsi="Arial" w:cs="Arial"/>
          <w:color w:val="000000" w:themeColor="text1"/>
        </w:rPr>
        <w:t>employees</w:t>
      </w:r>
      <w:proofErr w:type="gramEnd"/>
      <w:r w:rsidR="00927B81" w:rsidRPr="00B70F82">
        <w:rPr>
          <w:rFonts w:ascii="Arial" w:hAnsi="Arial" w:cs="Arial"/>
          <w:color w:val="000000" w:themeColor="text1"/>
        </w:rPr>
        <w:t xml:space="preserve"> satisfaction” (</w:t>
      </w:r>
      <w:r w:rsidR="00F30BDB">
        <w:rPr>
          <w:rFonts w:ascii="Arial" w:hAnsi="Arial" w:cs="Arial"/>
          <w:color w:val="000000" w:themeColor="text1"/>
        </w:rPr>
        <w:t xml:space="preserve">Dane </w:t>
      </w:r>
      <w:proofErr w:type="spellStart"/>
      <w:r w:rsidR="00F30BDB">
        <w:rPr>
          <w:rFonts w:ascii="Arial" w:hAnsi="Arial" w:cs="Arial"/>
          <w:color w:val="000000" w:themeColor="text1"/>
        </w:rPr>
        <w:t>Collns</w:t>
      </w:r>
      <w:proofErr w:type="spellEnd"/>
      <w:r w:rsidR="00F30BDB">
        <w:rPr>
          <w:rFonts w:ascii="Arial" w:hAnsi="Arial" w:cs="Arial"/>
          <w:color w:val="000000" w:themeColor="text1"/>
        </w:rPr>
        <w:t>,</w:t>
      </w:r>
      <w:r w:rsidR="00927B81" w:rsidRPr="00B70F82">
        <w:rPr>
          <w:rFonts w:ascii="Arial" w:hAnsi="Arial" w:cs="Arial"/>
          <w:color w:val="000000" w:themeColor="text1"/>
        </w:rPr>
        <w:t xml:space="preserve"> 2019</w:t>
      </w:r>
      <w:r w:rsidR="00F30BDB">
        <w:rPr>
          <w:rFonts w:ascii="Arial" w:hAnsi="Arial" w:cs="Arial"/>
          <w:color w:val="000000" w:themeColor="text1"/>
        </w:rPr>
        <w:t>)</w:t>
      </w:r>
      <w:r w:rsidR="00927B81" w:rsidRPr="00B70F82">
        <w:rPr>
          <w:rFonts w:ascii="Arial" w:hAnsi="Arial" w:cs="Arial"/>
          <w:color w:val="000000" w:themeColor="text1"/>
        </w:rPr>
        <w:t>.  In other hand</w:t>
      </w:r>
      <w:r w:rsidR="00F30BDB">
        <w:rPr>
          <w:rFonts w:ascii="Arial" w:hAnsi="Arial" w:cs="Arial"/>
          <w:color w:val="000000" w:themeColor="text1"/>
        </w:rPr>
        <w:t>s</w:t>
      </w:r>
      <w:r w:rsidR="00927B81" w:rsidRPr="00B70F82">
        <w:rPr>
          <w:rFonts w:ascii="Arial" w:hAnsi="Arial" w:cs="Arial"/>
          <w:color w:val="000000" w:themeColor="text1"/>
        </w:rPr>
        <w:t>, the benefits of team</w:t>
      </w:r>
      <w:r w:rsidR="00F30BDB">
        <w:rPr>
          <w:rFonts w:ascii="Arial" w:hAnsi="Arial" w:cs="Arial"/>
          <w:color w:val="000000" w:themeColor="text1"/>
        </w:rPr>
        <w:t>-</w:t>
      </w:r>
      <w:r w:rsidR="002921CA" w:rsidRPr="00B70F82">
        <w:rPr>
          <w:rFonts w:ascii="Arial" w:hAnsi="Arial" w:cs="Arial"/>
          <w:color w:val="000000" w:themeColor="text1"/>
        </w:rPr>
        <w:t>building</w:t>
      </w:r>
      <w:r w:rsidR="00927B81" w:rsidRPr="00B70F82">
        <w:rPr>
          <w:rFonts w:ascii="Arial" w:hAnsi="Arial" w:cs="Arial"/>
          <w:color w:val="000000" w:themeColor="text1"/>
        </w:rPr>
        <w:t xml:space="preserve"> skills is that accordance with some </w:t>
      </w:r>
      <w:r w:rsidR="002921CA" w:rsidRPr="00B70F82">
        <w:rPr>
          <w:rFonts w:ascii="Arial" w:hAnsi="Arial" w:cs="Arial"/>
          <w:color w:val="000000" w:themeColor="text1"/>
        </w:rPr>
        <w:t>organi</w:t>
      </w:r>
      <w:r w:rsidR="00F30BDB">
        <w:rPr>
          <w:rFonts w:ascii="Arial" w:hAnsi="Arial" w:cs="Arial"/>
          <w:color w:val="000000" w:themeColor="text1"/>
        </w:rPr>
        <w:t>s</w:t>
      </w:r>
      <w:r w:rsidR="002921CA" w:rsidRPr="00B70F82">
        <w:rPr>
          <w:rFonts w:ascii="Arial" w:hAnsi="Arial" w:cs="Arial"/>
          <w:color w:val="000000" w:themeColor="text1"/>
        </w:rPr>
        <w:t>ation</w:t>
      </w:r>
      <w:r w:rsidR="00927B81" w:rsidRPr="00B70F82">
        <w:rPr>
          <w:rFonts w:ascii="Arial" w:hAnsi="Arial" w:cs="Arial"/>
          <w:color w:val="000000" w:themeColor="text1"/>
        </w:rPr>
        <w:t xml:space="preserve"> </w:t>
      </w:r>
      <w:r w:rsidR="002921CA" w:rsidRPr="00B70F82">
        <w:rPr>
          <w:rFonts w:ascii="Arial" w:hAnsi="Arial" w:cs="Arial"/>
          <w:color w:val="000000" w:themeColor="text1"/>
        </w:rPr>
        <w:t>strategies</w:t>
      </w:r>
      <w:r w:rsidR="00927B81" w:rsidRPr="00B70F82">
        <w:rPr>
          <w:rFonts w:ascii="Arial" w:hAnsi="Arial" w:cs="Arial"/>
          <w:color w:val="000000" w:themeColor="text1"/>
        </w:rPr>
        <w:t xml:space="preserve"> are being implemented in </w:t>
      </w:r>
      <w:r w:rsidR="002921CA" w:rsidRPr="00B70F82">
        <w:rPr>
          <w:rFonts w:ascii="Arial" w:hAnsi="Arial" w:cs="Arial"/>
          <w:color w:val="000000" w:themeColor="text1"/>
        </w:rPr>
        <w:t>trainings</w:t>
      </w:r>
      <w:r w:rsidR="00927B81" w:rsidRPr="00B70F82">
        <w:rPr>
          <w:rFonts w:ascii="Arial" w:hAnsi="Arial" w:cs="Arial"/>
          <w:color w:val="000000" w:themeColor="text1"/>
        </w:rPr>
        <w:t xml:space="preserve">, this help improve leadership skills,  improve production, increase </w:t>
      </w:r>
      <w:r w:rsidR="00F30BDB">
        <w:rPr>
          <w:rFonts w:ascii="Arial" w:hAnsi="Arial" w:cs="Arial"/>
          <w:color w:val="000000" w:themeColor="text1"/>
        </w:rPr>
        <w:t xml:space="preserve">the </w:t>
      </w:r>
      <w:r w:rsidR="00927B81" w:rsidRPr="00B70F82">
        <w:rPr>
          <w:rFonts w:ascii="Arial" w:hAnsi="Arial" w:cs="Arial"/>
          <w:color w:val="000000" w:themeColor="text1"/>
        </w:rPr>
        <w:t xml:space="preserve">ability to solve problems, and help identify and work with weakness and </w:t>
      </w:r>
      <w:r w:rsidR="00D85A33">
        <w:rPr>
          <w:rFonts w:ascii="Arial" w:hAnsi="Arial" w:cs="Arial"/>
          <w:color w:val="000000" w:themeColor="text1"/>
        </w:rPr>
        <w:t>strengths</w:t>
      </w:r>
      <w:r w:rsidR="00927B81" w:rsidRPr="00B70F82">
        <w:rPr>
          <w:rFonts w:ascii="Arial" w:hAnsi="Arial" w:cs="Arial"/>
          <w:color w:val="000000" w:themeColor="text1"/>
        </w:rPr>
        <w:t xml:space="preserve">. T. to </w:t>
      </w:r>
      <w:r w:rsidR="003C3081" w:rsidRPr="00B70F82">
        <w:rPr>
          <w:rFonts w:ascii="Arial" w:hAnsi="Arial" w:cs="Arial"/>
          <w:color w:val="000000" w:themeColor="text1"/>
        </w:rPr>
        <w:t xml:space="preserve">be someone </w:t>
      </w:r>
      <w:r w:rsidR="00F30BDB">
        <w:rPr>
          <w:rFonts w:ascii="Arial" w:hAnsi="Arial" w:cs="Arial"/>
          <w:color w:val="000000" w:themeColor="text1"/>
        </w:rPr>
        <w:t>excellent</w:t>
      </w:r>
      <w:r w:rsidR="003C3081" w:rsidRPr="00B70F82">
        <w:rPr>
          <w:rFonts w:ascii="Arial" w:hAnsi="Arial" w:cs="Arial"/>
          <w:color w:val="000000" w:themeColor="text1"/>
        </w:rPr>
        <w:t xml:space="preserve"> theses skills, an </w:t>
      </w:r>
      <w:r w:rsidR="002921CA" w:rsidRPr="00B70F82">
        <w:rPr>
          <w:rFonts w:ascii="Arial" w:hAnsi="Arial" w:cs="Arial"/>
          <w:color w:val="000000" w:themeColor="text1"/>
        </w:rPr>
        <w:t>individual</w:t>
      </w:r>
      <w:r w:rsidR="003C3081" w:rsidRPr="00B70F82">
        <w:rPr>
          <w:rFonts w:ascii="Arial" w:hAnsi="Arial" w:cs="Arial"/>
          <w:color w:val="000000" w:themeColor="text1"/>
        </w:rPr>
        <w:t xml:space="preserve"> must know how to </w:t>
      </w:r>
      <w:r w:rsidR="002921CA" w:rsidRPr="00B70F82">
        <w:rPr>
          <w:rFonts w:ascii="Arial" w:hAnsi="Arial" w:cs="Arial"/>
          <w:color w:val="000000" w:themeColor="text1"/>
        </w:rPr>
        <w:t>use</w:t>
      </w:r>
      <w:r w:rsidR="003C3081" w:rsidRPr="00B70F82">
        <w:rPr>
          <w:rFonts w:ascii="Arial" w:hAnsi="Arial" w:cs="Arial"/>
          <w:color w:val="000000" w:themeColor="text1"/>
        </w:rPr>
        <w:t xml:space="preserve">, verbal communication, written communication non-verbal communication, </w:t>
      </w:r>
      <w:r w:rsidR="002921CA" w:rsidRPr="00B70F82">
        <w:rPr>
          <w:rFonts w:ascii="Arial" w:hAnsi="Arial" w:cs="Arial"/>
          <w:color w:val="000000" w:themeColor="text1"/>
        </w:rPr>
        <w:t>advice</w:t>
      </w:r>
      <w:r w:rsidR="003C3081" w:rsidRPr="00B70F82">
        <w:rPr>
          <w:rFonts w:ascii="Arial" w:hAnsi="Arial" w:cs="Arial"/>
          <w:color w:val="000000" w:themeColor="text1"/>
        </w:rPr>
        <w:t xml:space="preserve"> listening, clarity skills to be able to solve issues. Team Building and Leadership </w:t>
      </w:r>
      <w:r w:rsidR="002921CA" w:rsidRPr="00B70F82">
        <w:rPr>
          <w:rFonts w:ascii="Arial" w:hAnsi="Arial" w:cs="Arial"/>
          <w:color w:val="000000" w:themeColor="text1"/>
        </w:rPr>
        <w:t>works</w:t>
      </w:r>
      <w:r w:rsidR="003C3081" w:rsidRPr="00B70F82">
        <w:rPr>
          <w:rFonts w:ascii="Arial" w:hAnsi="Arial" w:cs="Arial"/>
          <w:color w:val="000000" w:themeColor="text1"/>
        </w:rPr>
        <w:t xml:space="preserve"> </w:t>
      </w:r>
      <w:r w:rsidR="002921CA" w:rsidRPr="00B70F82">
        <w:rPr>
          <w:rFonts w:ascii="Arial" w:hAnsi="Arial" w:cs="Arial"/>
          <w:color w:val="000000" w:themeColor="text1"/>
        </w:rPr>
        <w:t>parallel</w:t>
      </w:r>
      <w:r w:rsidR="003C3081" w:rsidRPr="00B70F82">
        <w:rPr>
          <w:rFonts w:ascii="Arial" w:hAnsi="Arial" w:cs="Arial"/>
          <w:color w:val="000000" w:themeColor="text1"/>
        </w:rPr>
        <w:t xml:space="preserve"> and being a good team player,</w:t>
      </w:r>
      <w:r w:rsidR="00F30BDB">
        <w:rPr>
          <w:rFonts w:ascii="Arial" w:hAnsi="Arial" w:cs="Arial"/>
          <w:color w:val="000000" w:themeColor="text1"/>
        </w:rPr>
        <w:t xml:space="preserve"> and</w:t>
      </w:r>
      <w:r w:rsidR="003C3081" w:rsidRPr="00B70F82">
        <w:rPr>
          <w:rFonts w:ascii="Arial" w:hAnsi="Arial" w:cs="Arial"/>
          <w:color w:val="000000" w:themeColor="text1"/>
        </w:rPr>
        <w:t xml:space="preserve"> it can support well to </w:t>
      </w:r>
      <w:r w:rsidR="002921CA" w:rsidRPr="00B70F82">
        <w:rPr>
          <w:rFonts w:ascii="Arial" w:hAnsi="Arial" w:cs="Arial"/>
          <w:color w:val="000000" w:themeColor="text1"/>
        </w:rPr>
        <w:t>build</w:t>
      </w:r>
      <w:r w:rsidR="003C3081" w:rsidRPr="00B70F82">
        <w:rPr>
          <w:rFonts w:ascii="Arial" w:hAnsi="Arial" w:cs="Arial"/>
          <w:color w:val="000000" w:themeColor="text1"/>
        </w:rPr>
        <w:t xml:space="preserve"> a strong team and group </w:t>
      </w:r>
      <w:proofErr w:type="gramStart"/>
      <w:r w:rsidR="003C3081" w:rsidRPr="00B70F82">
        <w:rPr>
          <w:rFonts w:ascii="Arial" w:hAnsi="Arial" w:cs="Arial"/>
          <w:color w:val="000000" w:themeColor="text1"/>
        </w:rPr>
        <w:t xml:space="preserve">( </w:t>
      </w:r>
      <w:r w:rsidR="00F30BDB">
        <w:rPr>
          <w:rFonts w:ascii="Arial" w:hAnsi="Arial" w:cs="Arial"/>
          <w:color w:val="000000" w:themeColor="text1"/>
        </w:rPr>
        <w:t>Doyle</w:t>
      </w:r>
      <w:proofErr w:type="gramEnd"/>
      <w:r w:rsidR="00F30BDB">
        <w:rPr>
          <w:rFonts w:ascii="Arial" w:hAnsi="Arial" w:cs="Arial"/>
          <w:color w:val="000000" w:themeColor="text1"/>
        </w:rPr>
        <w:t>,2019)</w:t>
      </w:r>
      <w:r w:rsidR="003C3081" w:rsidRPr="00B70F82">
        <w:rPr>
          <w:rFonts w:ascii="Arial" w:hAnsi="Arial" w:cs="Arial"/>
          <w:color w:val="000000" w:themeColor="text1"/>
        </w:rPr>
        <w:t xml:space="preserve">. </w:t>
      </w:r>
    </w:p>
    <w:p w14:paraId="433921A4" w14:textId="3C89EA2C" w:rsidR="00590B20" w:rsidRDefault="00590B20" w:rsidP="00590B20">
      <w:pPr>
        <w:ind w:left="360"/>
        <w:rPr>
          <w:rFonts w:ascii="Arial" w:hAnsi="Arial" w:cs="Arial"/>
          <w:color w:val="000000" w:themeColor="text1"/>
        </w:rPr>
      </w:pPr>
    </w:p>
    <w:p w14:paraId="11E962BE" w14:textId="77777777" w:rsidR="00D85A33" w:rsidRPr="00B70F82" w:rsidRDefault="00D85A33" w:rsidP="00590B20">
      <w:pPr>
        <w:ind w:left="360"/>
        <w:rPr>
          <w:rFonts w:ascii="Arial" w:hAnsi="Arial" w:cs="Arial"/>
          <w:color w:val="000000" w:themeColor="text1"/>
        </w:rPr>
      </w:pPr>
    </w:p>
    <w:p w14:paraId="4C8B8F94" w14:textId="01B154D3" w:rsidR="00457F49" w:rsidRPr="00B70F82" w:rsidRDefault="00D85A33" w:rsidP="00457F49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ORGANI</w:t>
      </w:r>
      <w:r w:rsidR="00F30BDB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>ATIONAL SKILLS</w:t>
      </w:r>
    </w:p>
    <w:p w14:paraId="0B96DE4B" w14:textId="35DAA4F6" w:rsidR="003C3081" w:rsidRPr="00B70F82" w:rsidRDefault="003C3081" w:rsidP="003C3081">
      <w:pPr>
        <w:pStyle w:val="ListParagraph"/>
        <w:rPr>
          <w:rFonts w:ascii="Arial" w:hAnsi="Arial" w:cs="Arial"/>
          <w:color w:val="000000" w:themeColor="text1"/>
        </w:rPr>
      </w:pPr>
    </w:p>
    <w:p w14:paraId="75E79557" w14:textId="61FDC3AE" w:rsidR="00923E01" w:rsidRPr="00B70F82" w:rsidRDefault="003C3081" w:rsidP="00D85A33">
      <w:pPr>
        <w:pStyle w:val="ListParagraph"/>
        <w:ind w:left="90"/>
        <w:rPr>
          <w:rFonts w:ascii="Arial" w:hAnsi="Arial" w:cs="Arial"/>
          <w:color w:val="222222"/>
          <w:shd w:val="clear" w:color="auto" w:fill="FFFFFF"/>
        </w:rPr>
      </w:pPr>
      <w:r w:rsidRPr="00B70F82">
        <w:rPr>
          <w:rFonts w:ascii="Arial" w:hAnsi="Arial" w:cs="Arial"/>
          <w:color w:val="000000" w:themeColor="text1"/>
        </w:rPr>
        <w:t>Organi</w:t>
      </w:r>
      <w:r w:rsidR="00F30BDB">
        <w:rPr>
          <w:rFonts w:ascii="Arial" w:hAnsi="Arial" w:cs="Arial"/>
          <w:color w:val="000000" w:themeColor="text1"/>
        </w:rPr>
        <w:t>s</w:t>
      </w:r>
      <w:r w:rsidRPr="00B70F82">
        <w:rPr>
          <w:rFonts w:ascii="Arial" w:hAnsi="Arial" w:cs="Arial"/>
          <w:color w:val="000000" w:themeColor="text1"/>
        </w:rPr>
        <w:t xml:space="preserve">ational skills in personal or </w:t>
      </w:r>
      <w:r w:rsidR="00F30BDB">
        <w:rPr>
          <w:rFonts w:ascii="Arial" w:hAnsi="Arial" w:cs="Arial"/>
          <w:color w:val="000000" w:themeColor="text1"/>
        </w:rPr>
        <w:t>B</w:t>
      </w:r>
      <w:r w:rsidRPr="00B70F82">
        <w:rPr>
          <w:rFonts w:ascii="Arial" w:hAnsi="Arial" w:cs="Arial"/>
          <w:color w:val="000000" w:themeColor="text1"/>
        </w:rPr>
        <w:t xml:space="preserve">usiness </w:t>
      </w:r>
      <w:r w:rsidR="002921CA" w:rsidRPr="00B70F82">
        <w:rPr>
          <w:rFonts w:ascii="Arial" w:hAnsi="Arial" w:cs="Arial"/>
          <w:color w:val="000000" w:themeColor="text1"/>
        </w:rPr>
        <w:t>s</w:t>
      </w:r>
      <w:r w:rsidR="00F30BDB">
        <w:rPr>
          <w:rFonts w:ascii="Arial" w:hAnsi="Arial" w:cs="Arial"/>
          <w:color w:val="000000" w:themeColor="text1"/>
        </w:rPr>
        <w:t>e</w:t>
      </w:r>
      <w:r w:rsidR="002921CA" w:rsidRPr="00B70F82">
        <w:rPr>
          <w:rFonts w:ascii="Arial" w:hAnsi="Arial" w:cs="Arial"/>
          <w:color w:val="000000" w:themeColor="text1"/>
        </w:rPr>
        <w:t>tting</w:t>
      </w:r>
      <w:r w:rsidRPr="00B70F82">
        <w:rPr>
          <w:rFonts w:ascii="Arial" w:hAnsi="Arial" w:cs="Arial"/>
          <w:color w:val="000000" w:themeColor="text1"/>
        </w:rPr>
        <w:t xml:space="preserve"> is a crucial part of any life </w:t>
      </w:r>
      <w:r w:rsidR="00D85A33" w:rsidRPr="00B70F82">
        <w:rPr>
          <w:rFonts w:ascii="Arial" w:hAnsi="Arial" w:cs="Arial"/>
          <w:color w:val="000000" w:themeColor="text1"/>
        </w:rPr>
        <w:t>activity,</w:t>
      </w:r>
      <w:r w:rsidR="00F30BDB">
        <w:rPr>
          <w:rFonts w:ascii="Arial" w:hAnsi="Arial" w:cs="Arial"/>
          <w:color w:val="000000" w:themeColor="text1"/>
        </w:rPr>
        <w:t xml:space="preserve"> and</w:t>
      </w:r>
      <w:r w:rsidRPr="00B70F82">
        <w:rPr>
          <w:rFonts w:ascii="Arial" w:hAnsi="Arial" w:cs="Arial"/>
          <w:color w:val="000000" w:themeColor="text1"/>
        </w:rPr>
        <w:t xml:space="preserve"> this helps </w:t>
      </w:r>
      <w:r w:rsidR="002921CA" w:rsidRPr="00B70F82">
        <w:rPr>
          <w:rFonts w:ascii="Arial" w:hAnsi="Arial" w:cs="Arial"/>
          <w:color w:val="000000" w:themeColor="text1"/>
        </w:rPr>
        <w:t>establish</w:t>
      </w:r>
      <w:r w:rsidRPr="00B70F82">
        <w:rPr>
          <w:rFonts w:ascii="Arial" w:hAnsi="Arial" w:cs="Arial"/>
          <w:color w:val="000000" w:themeColor="text1"/>
        </w:rPr>
        <w:t xml:space="preserve"> a sense</w:t>
      </w:r>
      <w:r w:rsidR="00F30BDB">
        <w:rPr>
          <w:rFonts w:ascii="Arial" w:hAnsi="Arial" w:cs="Arial"/>
          <w:color w:val="000000" w:themeColor="text1"/>
        </w:rPr>
        <w:t xml:space="preserve"> of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="00D92550" w:rsidRPr="00B70F82">
        <w:rPr>
          <w:rFonts w:ascii="Arial" w:hAnsi="Arial" w:cs="Arial"/>
          <w:color w:val="000000" w:themeColor="text1"/>
        </w:rPr>
        <w:t xml:space="preserve">professionalism, trust in any </w:t>
      </w:r>
      <w:r w:rsidR="002921CA" w:rsidRPr="00B70F82">
        <w:rPr>
          <w:rFonts w:ascii="Arial" w:hAnsi="Arial" w:cs="Arial"/>
          <w:color w:val="000000" w:themeColor="text1"/>
        </w:rPr>
        <w:t>workplace</w:t>
      </w:r>
      <w:r w:rsidR="00D92550" w:rsidRPr="00B70F82">
        <w:rPr>
          <w:rFonts w:ascii="Arial" w:hAnsi="Arial" w:cs="Arial"/>
          <w:color w:val="000000" w:themeColor="text1"/>
        </w:rPr>
        <w:t xml:space="preserve"> of life commitment.  In Article 4 – </w:t>
      </w:r>
      <w:r w:rsidR="00D85A33" w:rsidRPr="00B70F82">
        <w:rPr>
          <w:rFonts w:ascii="Arial" w:hAnsi="Arial" w:cs="Arial"/>
          <w:color w:val="000000" w:themeColor="text1"/>
        </w:rPr>
        <w:t>“Advantages</w:t>
      </w:r>
      <w:r w:rsidR="00D92550" w:rsidRPr="00B70F82">
        <w:rPr>
          <w:rFonts w:ascii="Arial" w:hAnsi="Arial" w:cs="Arial"/>
          <w:color w:val="000000" w:themeColor="text1"/>
        </w:rPr>
        <w:t xml:space="preserve"> of </w:t>
      </w:r>
      <w:r w:rsidR="002921CA" w:rsidRPr="00B70F82">
        <w:rPr>
          <w:rFonts w:ascii="Arial" w:hAnsi="Arial" w:cs="Arial"/>
          <w:color w:val="000000" w:themeColor="text1"/>
        </w:rPr>
        <w:t>Organi</w:t>
      </w:r>
      <w:r w:rsidR="00F30BDB">
        <w:rPr>
          <w:rFonts w:ascii="Arial" w:hAnsi="Arial" w:cs="Arial"/>
          <w:color w:val="000000" w:themeColor="text1"/>
        </w:rPr>
        <w:t>s</w:t>
      </w:r>
      <w:r w:rsidR="002921CA" w:rsidRPr="00B70F82">
        <w:rPr>
          <w:rFonts w:ascii="Arial" w:hAnsi="Arial" w:cs="Arial"/>
          <w:color w:val="000000" w:themeColor="text1"/>
        </w:rPr>
        <w:t>ational</w:t>
      </w:r>
      <w:r w:rsidR="00D92550" w:rsidRPr="00B70F82">
        <w:rPr>
          <w:rFonts w:ascii="Arial" w:hAnsi="Arial" w:cs="Arial"/>
          <w:color w:val="000000" w:themeColor="text1"/>
        </w:rPr>
        <w:t xml:space="preserve"> Skills” – appoints and suggests that a well-</w:t>
      </w:r>
      <w:r w:rsidR="00D92550" w:rsidRPr="00B70F82">
        <w:rPr>
          <w:rFonts w:ascii="Arial" w:hAnsi="Arial" w:cs="Arial"/>
          <w:color w:val="000000" w:themeColor="text1"/>
        </w:rPr>
        <w:lastRenderedPageBreak/>
        <w:t>org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>ani</w:t>
      </w:r>
      <w:r w:rsidR="00F30BDB">
        <w:rPr>
          <w:rFonts w:ascii="Arial" w:hAnsi="Arial" w:cs="Arial"/>
          <w:color w:val="222222"/>
          <w:shd w:val="clear" w:color="auto" w:fill="FFFFFF"/>
        </w:rPr>
        <w:t>s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ed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individuals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with this skills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transmit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an image of control and reliability projects an image of reliability and control, supporting to gain the trust of clients,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colleagues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and associates. Good outcome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for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organi</w:t>
      </w:r>
      <w:r w:rsidR="00F30BDB">
        <w:rPr>
          <w:rFonts w:ascii="Arial" w:hAnsi="Arial" w:cs="Arial"/>
          <w:color w:val="222222"/>
          <w:shd w:val="clear" w:color="auto" w:fill="FFFFFF"/>
        </w:rPr>
        <w:t>s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ation skills certainly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reduces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the stress in the </w:t>
      </w:r>
      <w:r w:rsidR="00D85A33" w:rsidRPr="00B70F82">
        <w:rPr>
          <w:rFonts w:ascii="Arial" w:hAnsi="Arial" w:cs="Arial"/>
          <w:color w:val="222222"/>
          <w:shd w:val="clear" w:color="auto" w:fill="FFFFFF"/>
        </w:rPr>
        <w:t>company.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This helps him to win the trust of clients and associates more easily. This ability also refers to being able to stay focus in different tasks efficiently using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wisely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the time frame,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strengths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>, capit</w:t>
      </w:r>
      <w:r w:rsidR="00F30BDB">
        <w:rPr>
          <w:rFonts w:ascii="Arial" w:hAnsi="Arial" w:cs="Arial"/>
          <w:color w:val="222222"/>
          <w:shd w:val="clear" w:color="auto" w:fill="FFFFFF"/>
        </w:rPr>
        <w:t>al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of the mind and the space limit, working efficiently to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accomplish</w:t>
      </w:r>
      <w:r w:rsidR="00D92550" w:rsidRPr="00B70F82">
        <w:rPr>
          <w:rFonts w:ascii="Arial" w:hAnsi="Arial" w:cs="Arial"/>
          <w:color w:val="222222"/>
          <w:shd w:val="clear" w:color="auto" w:fill="FFFFFF"/>
        </w:rPr>
        <w:t xml:space="preserve"> the </w:t>
      </w:r>
      <w:r w:rsidR="00F30BDB">
        <w:rPr>
          <w:rFonts w:ascii="Arial" w:hAnsi="Arial" w:cs="Arial"/>
          <w:color w:val="222222"/>
          <w:shd w:val="clear" w:color="auto" w:fill="FFFFFF"/>
        </w:rPr>
        <w:t>primary</w:t>
      </w:r>
      <w:r w:rsidR="00923E01" w:rsidRPr="00B70F82">
        <w:rPr>
          <w:rFonts w:ascii="Arial" w:hAnsi="Arial" w:cs="Arial"/>
          <w:color w:val="222222"/>
          <w:shd w:val="clear" w:color="auto" w:fill="FFFFFF"/>
        </w:rPr>
        <w:t xml:space="preserve"> outcome </w:t>
      </w:r>
      <w:bookmarkStart w:id="6" w:name="_Hlk48230182"/>
      <w:proofErr w:type="gramStart"/>
      <w:r w:rsidR="00923E01" w:rsidRPr="00B70F82">
        <w:rPr>
          <w:rFonts w:ascii="Arial" w:hAnsi="Arial" w:cs="Arial"/>
          <w:color w:val="222222"/>
          <w:shd w:val="clear" w:color="auto" w:fill="FFFFFF"/>
        </w:rPr>
        <w:t>( Chron</w:t>
      </w:r>
      <w:proofErr w:type="gramEnd"/>
      <w:r w:rsidR="00923E01" w:rsidRPr="00B70F82">
        <w:rPr>
          <w:rFonts w:ascii="Arial" w:hAnsi="Arial" w:cs="Arial"/>
          <w:color w:val="222222"/>
          <w:shd w:val="clear" w:color="auto" w:fill="FFFFFF"/>
        </w:rPr>
        <w:t>,2020).</w:t>
      </w:r>
      <w:bookmarkEnd w:id="6"/>
    </w:p>
    <w:p w14:paraId="1AC381D2" w14:textId="2E7E1C97" w:rsidR="00923E01" w:rsidRPr="00B70F82" w:rsidRDefault="00923E01" w:rsidP="003C308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68D9FFD2" w14:textId="4229478B" w:rsidR="00923E01" w:rsidRPr="00B70F82" w:rsidRDefault="00923E01" w:rsidP="00D85A33">
      <w:pPr>
        <w:pStyle w:val="ListParagraph"/>
        <w:ind w:left="90"/>
        <w:rPr>
          <w:rFonts w:ascii="Arial" w:hAnsi="Arial" w:cs="Arial"/>
          <w:color w:val="222222"/>
          <w:shd w:val="clear" w:color="auto" w:fill="FFFFFF"/>
        </w:rPr>
      </w:pPr>
      <w:r w:rsidRPr="00B70F82">
        <w:rPr>
          <w:rFonts w:ascii="Arial" w:hAnsi="Arial" w:cs="Arial"/>
          <w:color w:val="222222"/>
          <w:shd w:val="clear" w:color="auto" w:fill="FFFFFF"/>
        </w:rPr>
        <w:t xml:space="preserve">When applying this skills in my workplace, I find this very important as to make sure the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scheduling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and booking are running or time and clients are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satisfied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with the service, I need to be accountable is mastering the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organi</w:t>
      </w:r>
      <w:r w:rsidR="00F30BDB">
        <w:rPr>
          <w:rFonts w:ascii="Arial" w:hAnsi="Arial" w:cs="Arial"/>
          <w:color w:val="222222"/>
          <w:shd w:val="clear" w:color="auto" w:fill="FFFFFF"/>
        </w:rPr>
        <w:t>s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ation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to avoid delays and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disappointments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Arrivals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and departure of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clients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can be a </w:t>
      </w:r>
      <w:r w:rsidR="00D85A33" w:rsidRPr="00B70F82">
        <w:rPr>
          <w:rFonts w:ascii="Arial" w:hAnsi="Arial" w:cs="Arial"/>
          <w:color w:val="222222"/>
          <w:shd w:val="clear" w:color="auto" w:fill="FFFFFF"/>
        </w:rPr>
        <w:t>big issue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if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organi</w:t>
      </w:r>
      <w:r w:rsidR="00F30BDB">
        <w:rPr>
          <w:rFonts w:ascii="Arial" w:hAnsi="Arial" w:cs="Arial"/>
          <w:color w:val="222222"/>
          <w:shd w:val="clear" w:color="auto" w:fill="FFFFFF"/>
        </w:rPr>
        <w:t>s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ation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skills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are not taking the right place. Payment attention to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detail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work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parallel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to th</w:t>
      </w:r>
      <w:r w:rsidR="00F30BDB">
        <w:rPr>
          <w:rFonts w:ascii="Arial" w:hAnsi="Arial" w:cs="Arial"/>
          <w:color w:val="222222"/>
          <w:shd w:val="clear" w:color="auto" w:fill="FFFFFF"/>
        </w:rPr>
        <w:t>ese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85A33" w:rsidRPr="00B70F82">
        <w:rPr>
          <w:rFonts w:ascii="Arial" w:hAnsi="Arial" w:cs="Arial"/>
          <w:color w:val="222222"/>
          <w:shd w:val="clear" w:color="auto" w:fill="FFFFFF"/>
        </w:rPr>
        <w:t>skills as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being organised and </w:t>
      </w:r>
      <w:r w:rsidR="002921CA" w:rsidRPr="00B70F82">
        <w:rPr>
          <w:rFonts w:ascii="Arial" w:hAnsi="Arial" w:cs="Arial"/>
          <w:color w:val="222222"/>
          <w:shd w:val="clear" w:color="auto" w:fill="FFFFFF"/>
        </w:rPr>
        <w:t>paying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921CA">
        <w:rPr>
          <w:rFonts w:ascii="Arial" w:hAnsi="Arial" w:cs="Arial"/>
          <w:color w:val="222222"/>
          <w:shd w:val="clear" w:color="auto" w:fill="FFFFFF"/>
        </w:rPr>
        <w:t>attention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to </w:t>
      </w:r>
      <w:r w:rsidR="00D85A33">
        <w:rPr>
          <w:rFonts w:ascii="Arial" w:hAnsi="Arial" w:cs="Arial"/>
          <w:color w:val="222222"/>
          <w:shd w:val="clear" w:color="auto" w:fill="FFFFFF"/>
        </w:rPr>
        <w:t>even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F30BDB">
        <w:rPr>
          <w:rFonts w:ascii="Arial" w:hAnsi="Arial" w:cs="Arial"/>
          <w:color w:val="222222"/>
          <w:shd w:val="clear" w:color="auto" w:fill="FFFFFF"/>
        </w:rPr>
        <w:t xml:space="preserve">the </w:t>
      </w:r>
      <w:r w:rsidRPr="00B70F82">
        <w:rPr>
          <w:rFonts w:ascii="Arial" w:hAnsi="Arial" w:cs="Arial"/>
          <w:color w:val="222222"/>
          <w:shd w:val="clear" w:color="auto" w:fill="FFFFFF"/>
        </w:rPr>
        <w:t>smallest details makes a huge differen</w:t>
      </w:r>
      <w:r w:rsidR="00F30BDB">
        <w:rPr>
          <w:rFonts w:ascii="Arial" w:hAnsi="Arial" w:cs="Arial"/>
          <w:color w:val="222222"/>
          <w:shd w:val="clear" w:color="auto" w:fill="FFFFFF"/>
        </w:rPr>
        <w:t>ce</w:t>
      </w:r>
      <w:r w:rsidRPr="00B70F82">
        <w:rPr>
          <w:rFonts w:ascii="Arial" w:hAnsi="Arial" w:cs="Arial"/>
          <w:color w:val="222222"/>
          <w:shd w:val="clear" w:color="auto" w:fill="FFFFFF"/>
        </w:rPr>
        <w:t xml:space="preserve"> in place. </w:t>
      </w:r>
    </w:p>
    <w:p w14:paraId="578B9174" w14:textId="77777777" w:rsidR="00C328D0" w:rsidRPr="00B70F82" w:rsidRDefault="00C328D0" w:rsidP="00923E0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0CD7A76A" w14:textId="324303E1" w:rsidR="00C328D0" w:rsidRPr="00D85A33" w:rsidRDefault="00923E01" w:rsidP="00D85A33">
      <w:pPr>
        <w:tabs>
          <w:tab w:val="left" w:pos="720"/>
        </w:tabs>
        <w:rPr>
          <w:rFonts w:ascii="Arial" w:hAnsi="Arial" w:cs="Arial"/>
          <w:color w:val="222222"/>
          <w:shd w:val="clear" w:color="auto" w:fill="FFFFFF"/>
        </w:rPr>
      </w:pPr>
      <w:r w:rsidRPr="00D85A33">
        <w:rPr>
          <w:rFonts w:ascii="Arial" w:hAnsi="Arial" w:cs="Arial"/>
          <w:color w:val="222222"/>
          <w:shd w:val="clear" w:color="auto" w:fill="FFFFFF"/>
        </w:rPr>
        <w:t>According to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a medical article, </w:t>
      </w:r>
      <w:r w:rsidR="00F30BDB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study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reveals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a link between organi</w:t>
      </w:r>
      <w:r w:rsidR="00F30BDB">
        <w:rPr>
          <w:rFonts w:ascii="Arial" w:hAnsi="Arial" w:cs="Arial"/>
          <w:color w:val="222222"/>
          <w:shd w:val="clear" w:color="auto" w:fill="FFFFFF"/>
        </w:rPr>
        <w:t>s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ational skills and mental and physical health also plays a part. When an individual is disorganised, the feeling </w:t>
      </w:r>
      <w:r w:rsidR="00F30BDB">
        <w:rPr>
          <w:rFonts w:ascii="Arial" w:hAnsi="Arial" w:cs="Arial"/>
          <w:color w:val="222222"/>
          <w:shd w:val="clear" w:color="auto" w:fill="FFFFFF"/>
        </w:rPr>
        <w:t>of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anxiety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and stress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increases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with time, causing mental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exhaustion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leading a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toll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on the body. And this can be supported in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evidence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that stress-in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duced headaches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and back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problems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which are common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symptoms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that is more prevalent in individuals with 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>poor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 organi</w:t>
      </w:r>
      <w:r w:rsidR="00F30BDB">
        <w:rPr>
          <w:rFonts w:ascii="Arial" w:hAnsi="Arial" w:cs="Arial"/>
          <w:color w:val="222222"/>
          <w:shd w:val="clear" w:color="auto" w:fill="FFFFFF"/>
        </w:rPr>
        <w:t>s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ational skills </w:t>
      </w:r>
      <w:r w:rsidR="00D85A33" w:rsidRPr="00D85A33">
        <w:rPr>
          <w:rFonts w:ascii="Arial" w:hAnsi="Arial" w:cs="Arial"/>
          <w:color w:val="222222"/>
          <w:shd w:val="clear" w:color="auto" w:fill="FFFFFF"/>
        </w:rPr>
        <w:t>(Mayo</w:t>
      </w:r>
      <w:r w:rsidR="002921CA" w:rsidRPr="00D85A33">
        <w:rPr>
          <w:rFonts w:ascii="Arial" w:hAnsi="Arial" w:cs="Arial"/>
          <w:color w:val="222222"/>
          <w:shd w:val="clear" w:color="auto" w:fill="FFFFFF"/>
        </w:rPr>
        <w:t xml:space="preserve"> Clinic</w:t>
      </w:r>
      <w:r w:rsidR="00C328D0" w:rsidRPr="00D85A33">
        <w:rPr>
          <w:rFonts w:ascii="Arial" w:hAnsi="Arial" w:cs="Arial"/>
          <w:color w:val="222222"/>
          <w:shd w:val="clear" w:color="auto" w:fill="FFFFFF"/>
        </w:rPr>
        <w:t xml:space="preserve">, 2020). </w:t>
      </w:r>
    </w:p>
    <w:p w14:paraId="19F356D4" w14:textId="77777777" w:rsidR="00C328D0" w:rsidRPr="00B70F82" w:rsidRDefault="00C328D0" w:rsidP="00923E01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04FFD41D" w14:textId="0110939F" w:rsidR="00F80F3D" w:rsidRPr="00D85A33" w:rsidRDefault="00D85A33" w:rsidP="00D85A33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</w:rPr>
      </w:pPr>
      <w:r w:rsidRPr="00D85A33">
        <w:rPr>
          <w:rFonts w:ascii="Arial" w:hAnsi="Arial" w:cs="Arial"/>
          <w:color w:val="000000"/>
        </w:rPr>
        <w:t>ANALYSIS OF OWN EMPLOYABILITY SKILLS</w:t>
      </w:r>
    </w:p>
    <w:p w14:paraId="7FAB79CC" w14:textId="225CDFC3" w:rsidR="00F80F3D" w:rsidRPr="00B70F82" w:rsidRDefault="00F80F3D" w:rsidP="00F80F3D">
      <w:pPr>
        <w:rPr>
          <w:rFonts w:ascii="Arial" w:hAnsi="Arial" w:cs="Arial"/>
          <w:color w:val="000000"/>
        </w:rPr>
      </w:pPr>
      <w:r w:rsidRPr="00B70F82">
        <w:rPr>
          <w:rFonts w:ascii="Arial" w:hAnsi="Arial" w:cs="Arial"/>
          <w:color w:val="000000"/>
        </w:rPr>
        <w:t xml:space="preserve">As a </w:t>
      </w:r>
      <w:r w:rsidR="002921CA" w:rsidRPr="00B70F82">
        <w:rPr>
          <w:rFonts w:ascii="Arial" w:hAnsi="Arial" w:cs="Arial"/>
          <w:color w:val="000000"/>
        </w:rPr>
        <w:t>mature</w:t>
      </w:r>
      <w:r w:rsidRPr="00B70F82">
        <w:rPr>
          <w:rFonts w:ascii="Arial" w:hAnsi="Arial" w:cs="Arial"/>
          <w:color w:val="000000"/>
        </w:rPr>
        <w:t xml:space="preserve"> individual, and learning a different concept in </w:t>
      </w:r>
      <w:r w:rsidR="002921CA" w:rsidRPr="00B70F82">
        <w:rPr>
          <w:rFonts w:ascii="Arial" w:hAnsi="Arial" w:cs="Arial"/>
          <w:color w:val="000000"/>
        </w:rPr>
        <w:t>Business</w:t>
      </w:r>
      <w:r w:rsidRPr="00B70F82">
        <w:rPr>
          <w:rFonts w:ascii="Arial" w:hAnsi="Arial" w:cs="Arial"/>
          <w:color w:val="000000"/>
        </w:rPr>
        <w:t xml:space="preserve">, I am happy with how some of this skills are coming together, I </w:t>
      </w:r>
      <w:r w:rsidR="00F30BDB">
        <w:rPr>
          <w:rFonts w:ascii="Arial" w:hAnsi="Arial" w:cs="Arial"/>
          <w:color w:val="000000"/>
        </w:rPr>
        <w:t>can</w:t>
      </w:r>
      <w:r w:rsidRPr="00B70F82">
        <w:rPr>
          <w:rFonts w:ascii="Arial" w:hAnsi="Arial" w:cs="Arial"/>
          <w:color w:val="000000"/>
        </w:rPr>
        <w:t xml:space="preserve"> </w:t>
      </w:r>
      <w:r w:rsidR="002921CA">
        <w:rPr>
          <w:rFonts w:ascii="Arial" w:hAnsi="Arial" w:cs="Arial"/>
          <w:color w:val="000000"/>
        </w:rPr>
        <w:t>identify</w:t>
      </w:r>
      <w:r w:rsidRPr="00B70F82">
        <w:rPr>
          <w:rFonts w:ascii="Arial" w:hAnsi="Arial" w:cs="Arial"/>
          <w:color w:val="000000"/>
        </w:rPr>
        <w:t xml:space="preserve"> more </w:t>
      </w:r>
      <w:r w:rsidR="002921CA" w:rsidRPr="00B70F82">
        <w:rPr>
          <w:rFonts w:ascii="Arial" w:hAnsi="Arial" w:cs="Arial"/>
          <w:color w:val="000000"/>
        </w:rPr>
        <w:t>clearly</w:t>
      </w:r>
      <w:r w:rsidRPr="00B70F82">
        <w:rPr>
          <w:rFonts w:ascii="Arial" w:hAnsi="Arial" w:cs="Arial"/>
          <w:color w:val="000000"/>
        </w:rPr>
        <w:t xml:space="preserve"> some of the names </w:t>
      </w:r>
      <w:r w:rsidR="002921CA">
        <w:rPr>
          <w:rFonts w:ascii="Arial" w:hAnsi="Arial" w:cs="Arial"/>
          <w:color w:val="000000"/>
        </w:rPr>
        <w:t xml:space="preserve">and link up with what </w:t>
      </w:r>
      <w:r w:rsidRPr="00B70F82">
        <w:rPr>
          <w:rFonts w:ascii="Arial" w:hAnsi="Arial" w:cs="Arial"/>
          <w:color w:val="000000"/>
        </w:rPr>
        <w:t xml:space="preserve">I already have but didn’t know the meaning behind it. An </w:t>
      </w:r>
      <w:r w:rsidR="00D85A33" w:rsidRPr="00B70F82">
        <w:rPr>
          <w:rFonts w:ascii="Arial" w:hAnsi="Arial" w:cs="Arial"/>
          <w:color w:val="000000"/>
        </w:rPr>
        <w:t>example</w:t>
      </w:r>
      <w:r w:rsidRPr="00B70F82">
        <w:rPr>
          <w:rFonts w:ascii="Arial" w:hAnsi="Arial" w:cs="Arial"/>
          <w:color w:val="000000"/>
        </w:rPr>
        <w:t xml:space="preserve"> of this is the SWOT analysis </w:t>
      </w:r>
      <w:r w:rsidR="00D85A33" w:rsidRPr="00B70F82">
        <w:rPr>
          <w:rFonts w:ascii="Arial" w:hAnsi="Arial" w:cs="Arial"/>
          <w:color w:val="000000"/>
        </w:rPr>
        <w:t xml:space="preserve">that </w:t>
      </w:r>
      <w:r w:rsidR="00F30BDB">
        <w:rPr>
          <w:rFonts w:ascii="Arial" w:hAnsi="Arial" w:cs="Arial"/>
          <w:color w:val="000000"/>
        </w:rPr>
        <w:t>stands</w:t>
      </w:r>
      <w:r w:rsidRPr="00B70F82">
        <w:rPr>
          <w:rFonts w:ascii="Arial" w:hAnsi="Arial" w:cs="Arial"/>
          <w:color w:val="000000"/>
        </w:rPr>
        <w:t xml:space="preserve"> for: </w:t>
      </w:r>
    </w:p>
    <w:p w14:paraId="1F1DDE25" w14:textId="08B50D4E" w:rsidR="00F80F3D" w:rsidRPr="00B70F82" w:rsidRDefault="00F80F3D" w:rsidP="00F80F3D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</w:rPr>
      </w:pPr>
      <w:r w:rsidRPr="00B70F82">
        <w:rPr>
          <w:rFonts w:ascii="Arial" w:hAnsi="Arial" w:cs="Arial"/>
          <w:color w:val="000000"/>
        </w:rPr>
        <w:t>Strengths</w:t>
      </w:r>
    </w:p>
    <w:p w14:paraId="24CC2355" w14:textId="4F9169F4" w:rsidR="00F80F3D" w:rsidRPr="00B70F82" w:rsidRDefault="002921CA" w:rsidP="00F80F3D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</w:rPr>
      </w:pPr>
      <w:r w:rsidRPr="00B70F82">
        <w:rPr>
          <w:rFonts w:ascii="Arial" w:hAnsi="Arial" w:cs="Arial"/>
          <w:color w:val="000000"/>
        </w:rPr>
        <w:t>Weaknesses</w:t>
      </w:r>
    </w:p>
    <w:p w14:paraId="6FD757EE" w14:textId="10C630A2" w:rsidR="00F80F3D" w:rsidRPr="00B70F82" w:rsidRDefault="00F80F3D" w:rsidP="00F80F3D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</w:rPr>
      </w:pPr>
      <w:r w:rsidRPr="00B70F82">
        <w:rPr>
          <w:rFonts w:ascii="Arial" w:hAnsi="Arial" w:cs="Arial"/>
          <w:color w:val="000000"/>
        </w:rPr>
        <w:t>Opportunities</w:t>
      </w:r>
    </w:p>
    <w:p w14:paraId="1E446E87" w14:textId="482423BD" w:rsidR="00F80F3D" w:rsidRPr="00B70F82" w:rsidRDefault="00F80F3D" w:rsidP="00F80F3D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</w:rPr>
      </w:pPr>
      <w:r w:rsidRPr="00B70F82">
        <w:rPr>
          <w:rFonts w:ascii="Arial" w:hAnsi="Arial" w:cs="Arial"/>
          <w:color w:val="000000"/>
        </w:rPr>
        <w:t>Threats</w:t>
      </w:r>
    </w:p>
    <w:p w14:paraId="2D7BEC91" w14:textId="600103B2" w:rsidR="00F80F3D" w:rsidRPr="00B70F82" w:rsidRDefault="00F80F3D" w:rsidP="00F80F3D">
      <w:pPr>
        <w:rPr>
          <w:rFonts w:ascii="Arial" w:hAnsi="Arial" w:cs="Arial"/>
          <w:color w:val="000000"/>
        </w:rPr>
      </w:pPr>
      <w:r w:rsidRPr="00B70F82">
        <w:rPr>
          <w:rFonts w:ascii="Arial" w:hAnsi="Arial" w:cs="Arial"/>
          <w:color w:val="000000"/>
        </w:rPr>
        <w:t xml:space="preserve">During my employment skills and </w:t>
      </w:r>
      <w:r w:rsidR="00D85A33" w:rsidRPr="00B70F82">
        <w:rPr>
          <w:rFonts w:ascii="Arial" w:hAnsi="Arial" w:cs="Arial"/>
          <w:color w:val="000000"/>
        </w:rPr>
        <w:t>research,</w:t>
      </w:r>
      <w:r w:rsidRPr="00B70F82">
        <w:rPr>
          <w:rFonts w:ascii="Arial" w:hAnsi="Arial" w:cs="Arial"/>
          <w:color w:val="000000"/>
        </w:rPr>
        <w:t xml:space="preserve"> I came across this method </w:t>
      </w:r>
      <w:r w:rsidR="002921CA" w:rsidRPr="00B70F82">
        <w:rPr>
          <w:rFonts w:ascii="Arial" w:hAnsi="Arial" w:cs="Arial"/>
          <w:color w:val="000000"/>
        </w:rPr>
        <w:t>which</w:t>
      </w:r>
      <w:r w:rsidRPr="00B70F82">
        <w:rPr>
          <w:rFonts w:ascii="Arial" w:hAnsi="Arial" w:cs="Arial"/>
          <w:color w:val="000000"/>
        </w:rPr>
        <w:t xml:space="preserve"> </w:t>
      </w:r>
      <w:r w:rsidR="002921CA" w:rsidRPr="00B70F82">
        <w:rPr>
          <w:rFonts w:ascii="Arial" w:hAnsi="Arial" w:cs="Arial"/>
          <w:color w:val="000000"/>
        </w:rPr>
        <w:t>supervising</w:t>
      </w:r>
      <w:r w:rsidRPr="00B70F82">
        <w:rPr>
          <w:rFonts w:ascii="Arial" w:hAnsi="Arial" w:cs="Arial"/>
          <w:color w:val="000000"/>
        </w:rPr>
        <w:t xml:space="preserve"> I have </w:t>
      </w:r>
      <w:r w:rsidR="002921CA" w:rsidRPr="00B70F82">
        <w:rPr>
          <w:rFonts w:ascii="Arial" w:hAnsi="Arial" w:cs="Arial"/>
          <w:color w:val="000000"/>
        </w:rPr>
        <w:t>been</w:t>
      </w:r>
      <w:r w:rsidRPr="00B70F82">
        <w:rPr>
          <w:rFonts w:ascii="Arial" w:hAnsi="Arial" w:cs="Arial"/>
          <w:color w:val="000000"/>
        </w:rPr>
        <w:t xml:space="preserve"> </w:t>
      </w:r>
      <w:proofErr w:type="gramStart"/>
      <w:r w:rsidRPr="00B70F82">
        <w:rPr>
          <w:rFonts w:ascii="Arial" w:hAnsi="Arial" w:cs="Arial"/>
          <w:color w:val="000000"/>
        </w:rPr>
        <w:t>following, but</w:t>
      </w:r>
      <w:proofErr w:type="gramEnd"/>
      <w:r w:rsidRPr="00B70F82">
        <w:rPr>
          <w:rFonts w:ascii="Arial" w:hAnsi="Arial" w:cs="Arial"/>
          <w:color w:val="000000"/>
        </w:rPr>
        <w:t xml:space="preserve"> will come across on </w:t>
      </w:r>
      <w:r w:rsidR="00F30BDB">
        <w:rPr>
          <w:rFonts w:ascii="Arial" w:hAnsi="Arial" w:cs="Arial"/>
          <w:color w:val="000000"/>
        </w:rPr>
        <w:t xml:space="preserve">the </w:t>
      </w:r>
      <w:r w:rsidRPr="00B70F82">
        <w:rPr>
          <w:rFonts w:ascii="Arial" w:hAnsi="Arial" w:cs="Arial"/>
          <w:color w:val="000000"/>
        </w:rPr>
        <w:t xml:space="preserve">second term. </w:t>
      </w:r>
    </w:p>
    <w:p w14:paraId="320D3E11" w14:textId="5711ACC6" w:rsidR="00F80F3D" w:rsidRPr="00B70F82" w:rsidRDefault="00F80F3D" w:rsidP="00F80F3D">
      <w:pPr>
        <w:rPr>
          <w:rFonts w:ascii="Arial" w:hAnsi="Arial" w:cs="Arial"/>
          <w:color w:val="000000"/>
        </w:rPr>
      </w:pPr>
      <w:r w:rsidRPr="00B70F82">
        <w:rPr>
          <w:rFonts w:ascii="Arial" w:hAnsi="Arial" w:cs="Arial"/>
          <w:color w:val="000000"/>
        </w:rPr>
        <w:t xml:space="preserve">As I reflect on my personal and professions strengths, I </w:t>
      </w:r>
      <w:r w:rsidR="00D85A33" w:rsidRPr="00B70F82">
        <w:rPr>
          <w:rFonts w:ascii="Arial" w:hAnsi="Arial" w:cs="Arial"/>
          <w:color w:val="000000"/>
        </w:rPr>
        <w:t>can</w:t>
      </w:r>
      <w:r w:rsidRPr="00B70F82">
        <w:rPr>
          <w:rFonts w:ascii="Arial" w:hAnsi="Arial" w:cs="Arial"/>
          <w:color w:val="000000"/>
        </w:rPr>
        <w:t xml:space="preserve"> </w:t>
      </w:r>
      <w:r w:rsidR="002921CA" w:rsidRPr="00B70F82">
        <w:rPr>
          <w:rFonts w:ascii="Arial" w:hAnsi="Arial" w:cs="Arial"/>
          <w:color w:val="000000"/>
        </w:rPr>
        <w:t>analyse</w:t>
      </w:r>
      <w:r w:rsidRPr="00B70F82">
        <w:rPr>
          <w:rFonts w:ascii="Arial" w:hAnsi="Arial" w:cs="Arial"/>
          <w:color w:val="000000"/>
        </w:rPr>
        <w:t xml:space="preserve"> the current situation and what I can improve or connections that I need to take with certain things. </w:t>
      </w:r>
      <w:r w:rsidR="002921CA" w:rsidRPr="00B70F82">
        <w:rPr>
          <w:rFonts w:ascii="Arial" w:hAnsi="Arial" w:cs="Arial"/>
          <w:color w:val="000000"/>
        </w:rPr>
        <w:t>Reflection</w:t>
      </w:r>
      <w:r w:rsidRPr="00B70F82">
        <w:rPr>
          <w:rFonts w:ascii="Arial" w:hAnsi="Arial" w:cs="Arial"/>
          <w:color w:val="000000"/>
        </w:rPr>
        <w:t xml:space="preserve"> for my </w:t>
      </w:r>
      <w:r w:rsidR="002921CA">
        <w:rPr>
          <w:rFonts w:ascii="Arial" w:hAnsi="Arial" w:cs="Arial"/>
          <w:color w:val="000000"/>
        </w:rPr>
        <w:t>learning</w:t>
      </w:r>
      <w:r w:rsidRPr="00B70F82">
        <w:rPr>
          <w:rFonts w:ascii="Arial" w:hAnsi="Arial" w:cs="Arial"/>
          <w:color w:val="000000"/>
        </w:rPr>
        <w:t xml:space="preserve"> crucial as it helps me identify areas that need to be improved. </w:t>
      </w:r>
      <w:r w:rsidR="002921CA" w:rsidRPr="00B70F82">
        <w:rPr>
          <w:rFonts w:ascii="Arial" w:hAnsi="Arial" w:cs="Arial"/>
          <w:color w:val="000000"/>
        </w:rPr>
        <w:t>Reflecting</w:t>
      </w:r>
      <w:r w:rsidRPr="00B70F82">
        <w:rPr>
          <w:rFonts w:ascii="Arial" w:hAnsi="Arial" w:cs="Arial"/>
          <w:color w:val="000000"/>
        </w:rPr>
        <w:t xml:space="preserve"> on</w:t>
      </w:r>
      <w:r w:rsidR="00F30BDB">
        <w:rPr>
          <w:rFonts w:ascii="Arial" w:hAnsi="Arial" w:cs="Arial"/>
          <w:color w:val="000000"/>
        </w:rPr>
        <w:t>,</w:t>
      </w:r>
      <w:r w:rsidRPr="00B70F82">
        <w:rPr>
          <w:rFonts w:ascii="Arial" w:hAnsi="Arial" w:cs="Arial"/>
          <w:color w:val="000000"/>
        </w:rPr>
        <w:t xml:space="preserve"> my weakness helps me improve my </w:t>
      </w:r>
      <w:r w:rsidR="00F30BDB">
        <w:rPr>
          <w:rFonts w:ascii="Arial" w:hAnsi="Arial" w:cs="Arial"/>
          <w:color w:val="000000"/>
        </w:rPr>
        <w:t>knowledge</w:t>
      </w:r>
      <w:r w:rsidRPr="00B70F82">
        <w:rPr>
          <w:rFonts w:ascii="Arial" w:hAnsi="Arial" w:cs="Arial"/>
          <w:color w:val="000000"/>
        </w:rPr>
        <w:t xml:space="preserve"> and </w:t>
      </w:r>
      <w:r w:rsidR="00D85A33" w:rsidRPr="00B70F82">
        <w:rPr>
          <w:rFonts w:ascii="Arial" w:hAnsi="Arial" w:cs="Arial"/>
          <w:color w:val="000000"/>
        </w:rPr>
        <w:t>self-development</w:t>
      </w:r>
      <w:r w:rsidRPr="00B70F82">
        <w:rPr>
          <w:rFonts w:ascii="Arial" w:hAnsi="Arial" w:cs="Arial"/>
          <w:color w:val="000000"/>
        </w:rPr>
        <w:t xml:space="preserve">. The </w:t>
      </w:r>
      <w:r w:rsidR="002921CA" w:rsidRPr="00B70F82">
        <w:rPr>
          <w:rFonts w:ascii="Arial" w:hAnsi="Arial" w:cs="Arial"/>
          <w:color w:val="000000"/>
        </w:rPr>
        <w:t>opportunities</w:t>
      </w:r>
      <w:r w:rsidRPr="00B70F82">
        <w:rPr>
          <w:rFonts w:ascii="Arial" w:hAnsi="Arial" w:cs="Arial"/>
          <w:color w:val="000000"/>
        </w:rPr>
        <w:t xml:space="preserve"> upon reflection leaned to improvement in my professional </w:t>
      </w:r>
      <w:r w:rsidR="00F02369" w:rsidRPr="00B70F82">
        <w:rPr>
          <w:rFonts w:ascii="Arial" w:hAnsi="Arial" w:cs="Arial"/>
          <w:color w:val="000000"/>
        </w:rPr>
        <w:t xml:space="preserve">life. </w:t>
      </w:r>
      <w:r w:rsidRPr="00B70F82">
        <w:rPr>
          <w:rFonts w:ascii="Arial" w:hAnsi="Arial" w:cs="Arial"/>
        </w:rPr>
        <w:t>Analysing threats</w:t>
      </w:r>
      <w:r w:rsidR="00F02369" w:rsidRPr="00B70F82">
        <w:rPr>
          <w:rFonts w:ascii="Arial" w:hAnsi="Arial" w:cs="Arial"/>
        </w:rPr>
        <w:t xml:space="preserve"> in my workplace </w:t>
      </w:r>
      <w:r w:rsidR="002921CA" w:rsidRPr="00B70F82">
        <w:rPr>
          <w:rFonts w:ascii="Arial" w:hAnsi="Arial" w:cs="Arial"/>
        </w:rPr>
        <w:t>allows</w:t>
      </w:r>
      <w:r w:rsidR="00F02369" w:rsidRPr="00B70F82">
        <w:rPr>
          <w:rFonts w:ascii="Arial" w:hAnsi="Arial" w:cs="Arial"/>
        </w:rPr>
        <w:t xml:space="preserve"> me to </w:t>
      </w:r>
      <w:r w:rsidR="00D85A33" w:rsidRPr="00B70F82">
        <w:rPr>
          <w:rFonts w:ascii="Arial" w:hAnsi="Arial" w:cs="Arial"/>
        </w:rPr>
        <w:t>recognises</w:t>
      </w:r>
      <w:r w:rsidR="00F30BDB">
        <w:rPr>
          <w:rFonts w:ascii="Arial" w:hAnsi="Arial" w:cs="Arial"/>
        </w:rPr>
        <w:t xml:space="preserve"> </w:t>
      </w:r>
      <w:proofErr w:type="gramStart"/>
      <w:r w:rsidR="00F30BDB">
        <w:rPr>
          <w:rFonts w:ascii="Arial" w:hAnsi="Arial" w:cs="Arial"/>
        </w:rPr>
        <w:t>( Shewan</w:t>
      </w:r>
      <w:proofErr w:type="gramEnd"/>
      <w:r w:rsidR="00F30BDB">
        <w:rPr>
          <w:rFonts w:ascii="Arial" w:hAnsi="Arial" w:cs="Arial"/>
        </w:rPr>
        <w:t>,2020).</w:t>
      </w:r>
    </w:p>
    <w:p w14:paraId="01397DB6" w14:textId="62431404" w:rsidR="00F02369" w:rsidRPr="00B70F82" w:rsidRDefault="00F80F3D" w:rsidP="00F80F3D">
      <w:pPr>
        <w:rPr>
          <w:rFonts w:ascii="Arial" w:hAnsi="Arial" w:cs="Arial"/>
        </w:rPr>
      </w:pPr>
      <w:r w:rsidRPr="00B70F82">
        <w:rPr>
          <w:rFonts w:ascii="Arial" w:hAnsi="Arial" w:cs="Arial"/>
        </w:rPr>
        <w:t xml:space="preserve">Upon learning about SWOT </w:t>
      </w:r>
      <w:r w:rsidR="00F02369" w:rsidRPr="00B70F82">
        <w:rPr>
          <w:rFonts w:ascii="Arial" w:hAnsi="Arial" w:cs="Arial"/>
        </w:rPr>
        <w:t xml:space="preserve">during my current research, and applying all this for skills mentioned in this </w:t>
      </w:r>
      <w:r w:rsidR="00D85A33" w:rsidRPr="00B70F82">
        <w:rPr>
          <w:rFonts w:ascii="Arial" w:hAnsi="Arial" w:cs="Arial"/>
        </w:rPr>
        <w:t>report,</w:t>
      </w:r>
      <w:r w:rsidRPr="00B70F82">
        <w:rPr>
          <w:rFonts w:ascii="Arial" w:hAnsi="Arial" w:cs="Arial"/>
        </w:rPr>
        <w:t xml:space="preserve"> I was able to </w:t>
      </w:r>
      <w:r w:rsidR="00F02369" w:rsidRPr="00B70F82">
        <w:rPr>
          <w:rFonts w:ascii="Arial" w:hAnsi="Arial" w:cs="Arial"/>
        </w:rPr>
        <w:t>appreciate more the importan</w:t>
      </w:r>
      <w:r w:rsidR="00F30BDB">
        <w:rPr>
          <w:rFonts w:ascii="Arial" w:hAnsi="Arial" w:cs="Arial"/>
        </w:rPr>
        <w:t>ce</w:t>
      </w:r>
      <w:r w:rsidR="00F02369" w:rsidRPr="00B70F82">
        <w:rPr>
          <w:rFonts w:ascii="Arial" w:hAnsi="Arial" w:cs="Arial"/>
        </w:rPr>
        <w:t xml:space="preserve"> of this to </w:t>
      </w:r>
      <w:r w:rsidR="002921CA" w:rsidRPr="00B70F82">
        <w:rPr>
          <w:rFonts w:ascii="Arial" w:hAnsi="Arial" w:cs="Arial"/>
        </w:rPr>
        <w:t>continue</w:t>
      </w:r>
      <w:r w:rsidR="00F30BDB">
        <w:rPr>
          <w:rFonts w:ascii="Arial" w:hAnsi="Arial" w:cs="Arial"/>
        </w:rPr>
        <w:t xml:space="preserve"> to</w:t>
      </w:r>
      <w:r w:rsidR="00F02369" w:rsidRPr="00B70F82">
        <w:rPr>
          <w:rFonts w:ascii="Arial" w:hAnsi="Arial" w:cs="Arial"/>
        </w:rPr>
        <w:t xml:space="preserve"> grow my </w:t>
      </w:r>
      <w:r w:rsidR="00F30BDB">
        <w:rPr>
          <w:rFonts w:ascii="Arial" w:hAnsi="Arial" w:cs="Arial"/>
        </w:rPr>
        <w:t>b</w:t>
      </w:r>
      <w:r w:rsidR="00F02369" w:rsidRPr="00B70F82">
        <w:rPr>
          <w:rFonts w:ascii="Arial" w:hAnsi="Arial" w:cs="Arial"/>
        </w:rPr>
        <w:t xml:space="preserve">usiness and be </w:t>
      </w:r>
      <w:r w:rsidR="00F30BDB">
        <w:rPr>
          <w:rFonts w:ascii="Arial" w:hAnsi="Arial" w:cs="Arial"/>
        </w:rPr>
        <w:t>more prominent</w:t>
      </w:r>
      <w:r w:rsidR="00F02369" w:rsidRPr="00B70F82">
        <w:rPr>
          <w:rFonts w:ascii="Arial" w:hAnsi="Arial" w:cs="Arial"/>
        </w:rPr>
        <w:t xml:space="preserve"> in the future. This </w:t>
      </w:r>
      <w:r w:rsidR="002921CA" w:rsidRPr="00B70F82">
        <w:rPr>
          <w:rFonts w:ascii="Arial" w:hAnsi="Arial" w:cs="Arial"/>
        </w:rPr>
        <w:t>analysis</w:t>
      </w:r>
      <w:r w:rsidR="00F02369" w:rsidRPr="00B70F82">
        <w:rPr>
          <w:rFonts w:ascii="Arial" w:hAnsi="Arial" w:cs="Arial"/>
        </w:rPr>
        <w:t xml:space="preserve"> helps me address </w:t>
      </w:r>
      <w:r w:rsidR="00F30BDB">
        <w:rPr>
          <w:rFonts w:ascii="Arial" w:hAnsi="Arial" w:cs="Arial"/>
        </w:rPr>
        <w:t>new</w:t>
      </w:r>
      <w:r w:rsidR="00F02369" w:rsidRPr="00B70F82">
        <w:rPr>
          <w:rFonts w:ascii="Arial" w:hAnsi="Arial" w:cs="Arial"/>
        </w:rPr>
        <w:t xml:space="preserve"> </w:t>
      </w:r>
      <w:r w:rsidR="00D85A33" w:rsidRPr="00B70F82">
        <w:rPr>
          <w:rFonts w:ascii="Arial" w:hAnsi="Arial" w:cs="Arial"/>
        </w:rPr>
        <w:t>problems</w:t>
      </w:r>
      <w:r w:rsidR="00F02369" w:rsidRPr="00B70F82">
        <w:rPr>
          <w:rFonts w:ascii="Arial" w:hAnsi="Arial" w:cs="Arial"/>
        </w:rPr>
        <w:t xml:space="preserve"> and </w:t>
      </w:r>
      <w:r w:rsidR="00D85A33" w:rsidRPr="00B70F82">
        <w:rPr>
          <w:rFonts w:ascii="Arial" w:hAnsi="Arial" w:cs="Arial"/>
        </w:rPr>
        <w:t>develop</w:t>
      </w:r>
      <w:r w:rsidR="00F02369" w:rsidRPr="00B70F82">
        <w:rPr>
          <w:rFonts w:ascii="Arial" w:hAnsi="Arial" w:cs="Arial"/>
        </w:rPr>
        <w:t xml:space="preserve"> new </w:t>
      </w:r>
      <w:r w:rsidR="002921CA" w:rsidRPr="00B70F82">
        <w:rPr>
          <w:rFonts w:ascii="Arial" w:hAnsi="Arial" w:cs="Arial"/>
        </w:rPr>
        <w:t>ideas</w:t>
      </w:r>
      <w:r w:rsidR="00F02369" w:rsidRPr="00B70F82">
        <w:rPr>
          <w:rFonts w:ascii="Arial" w:hAnsi="Arial" w:cs="Arial"/>
        </w:rPr>
        <w:t xml:space="preserve"> and continue to do both personally and professionally. </w:t>
      </w:r>
    </w:p>
    <w:p w14:paraId="3F826BEF" w14:textId="6B5E64D2" w:rsidR="00F80F3D" w:rsidRPr="00B70F82" w:rsidRDefault="00F02369" w:rsidP="00F80F3D">
      <w:pPr>
        <w:rPr>
          <w:rFonts w:ascii="Arial" w:hAnsi="Arial" w:cs="Arial"/>
          <w:color w:val="000000"/>
        </w:rPr>
      </w:pPr>
      <w:r w:rsidRPr="00B70F82">
        <w:rPr>
          <w:rFonts w:ascii="Arial" w:hAnsi="Arial" w:cs="Arial"/>
        </w:rPr>
        <w:t xml:space="preserve">My </w:t>
      </w:r>
      <w:r w:rsidR="00D85A33" w:rsidRPr="00B70F82">
        <w:rPr>
          <w:rFonts w:ascii="Arial" w:hAnsi="Arial" w:cs="Arial"/>
        </w:rPr>
        <w:t>self-reflection</w:t>
      </w:r>
      <w:r w:rsidRPr="00B70F82">
        <w:rPr>
          <w:rFonts w:ascii="Arial" w:hAnsi="Arial" w:cs="Arial"/>
        </w:rPr>
        <w:t xml:space="preserve"> altogutnc </w:t>
      </w:r>
      <w:r w:rsidR="00F30BDB">
        <w:rPr>
          <w:rFonts w:ascii="Arial" w:hAnsi="Arial" w:cs="Arial"/>
        </w:rPr>
        <w:t>c</w:t>
      </w:r>
      <w:r w:rsidRPr="00B70F82">
        <w:rPr>
          <w:rFonts w:ascii="Arial" w:hAnsi="Arial" w:cs="Arial"/>
        </w:rPr>
        <w:t xml:space="preserve">ontributed to my </w:t>
      </w:r>
      <w:r w:rsidR="002921CA" w:rsidRPr="00B70F82">
        <w:rPr>
          <w:rFonts w:ascii="Arial" w:hAnsi="Arial" w:cs="Arial"/>
        </w:rPr>
        <w:t>learning</w:t>
      </w:r>
      <w:r w:rsidRPr="00B70F82">
        <w:rPr>
          <w:rFonts w:ascii="Arial" w:hAnsi="Arial" w:cs="Arial"/>
        </w:rPr>
        <w:t xml:space="preserve">, the time to reflect on ideas is the main furl to my motivation to keep me going and aim for </w:t>
      </w:r>
      <w:r w:rsidR="00F30BDB">
        <w:rPr>
          <w:rFonts w:ascii="Arial" w:hAnsi="Arial" w:cs="Arial"/>
        </w:rPr>
        <w:t>more significant</w:t>
      </w:r>
      <w:r w:rsidRPr="00B70F82">
        <w:rPr>
          <w:rFonts w:ascii="Arial" w:hAnsi="Arial" w:cs="Arial"/>
        </w:rPr>
        <w:t xml:space="preserve"> projects and partnership with others. In my academic aspects, also apply to how I study and the </w:t>
      </w:r>
      <w:r w:rsidR="002921CA" w:rsidRPr="00B70F82">
        <w:rPr>
          <w:rFonts w:ascii="Arial" w:hAnsi="Arial" w:cs="Arial"/>
        </w:rPr>
        <w:t>outcome</w:t>
      </w:r>
      <w:r w:rsidRPr="00B70F82">
        <w:rPr>
          <w:rFonts w:ascii="Arial" w:hAnsi="Arial" w:cs="Arial"/>
        </w:rPr>
        <w:t xml:space="preserve"> this can lead, for instance </w:t>
      </w:r>
      <w:r w:rsidR="002921CA" w:rsidRPr="00B70F82">
        <w:rPr>
          <w:rFonts w:ascii="Arial" w:hAnsi="Arial" w:cs="Arial"/>
        </w:rPr>
        <w:t>at</w:t>
      </w:r>
      <w:r w:rsidRPr="00B70F82">
        <w:rPr>
          <w:rFonts w:ascii="Arial" w:hAnsi="Arial" w:cs="Arial"/>
        </w:rPr>
        <w:t xml:space="preserve"> the </w:t>
      </w:r>
      <w:r w:rsidR="00D85A33" w:rsidRPr="00B70F82">
        <w:rPr>
          <w:rFonts w:ascii="Arial" w:hAnsi="Arial" w:cs="Arial"/>
        </w:rPr>
        <w:t>end</w:t>
      </w:r>
      <w:r w:rsidRPr="00B70F82">
        <w:rPr>
          <w:rFonts w:ascii="Arial" w:hAnsi="Arial" w:cs="Arial"/>
        </w:rPr>
        <w:t xml:space="preserve"> of each task of </w:t>
      </w:r>
      <w:r w:rsidR="002921CA" w:rsidRPr="00B70F82">
        <w:rPr>
          <w:rFonts w:ascii="Arial" w:hAnsi="Arial" w:cs="Arial"/>
        </w:rPr>
        <w:t>homework</w:t>
      </w:r>
      <w:r w:rsidRPr="00B70F82">
        <w:rPr>
          <w:rFonts w:ascii="Arial" w:hAnsi="Arial" w:cs="Arial"/>
        </w:rPr>
        <w:t xml:space="preserve"> </w:t>
      </w:r>
      <w:r w:rsidR="00D85A33" w:rsidRPr="00B70F82">
        <w:rPr>
          <w:rFonts w:ascii="Arial" w:hAnsi="Arial" w:cs="Arial"/>
        </w:rPr>
        <w:t>semination</w:t>
      </w:r>
      <w:r w:rsidRPr="00B70F82">
        <w:rPr>
          <w:rFonts w:ascii="Arial" w:hAnsi="Arial" w:cs="Arial"/>
        </w:rPr>
        <w:t xml:space="preserve"> I ask the questions to myself of </w:t>
      </w:r>
      <w:r w:rsidRPr="00B70F82">
        <w:rPr>
          <w:rFonts w:ascii="Arial" w:hAnsi="Arial" w:cs="Arial"/>
        </w:rPr>
        <w:lastRenderedPageBreak/>
        <w:t xml:space="preserve">“What  I am doing right, how can I improve, What when wrong?” </w:t>
      </w:r>
      <w:r w:rsidR="002921CA" w:rsidRPr="00B70F82">
        <w:rPr>
          <w:rFonts w:ascii="Arial" w:hAnsi="Arial" w:cs="Arial"/>
        </w:rPr>
        <w:t>certainly</w:t>
      </w:r>
      <w:r w:rsidRPr="00B70F82">
        <w:rPr>
          <w:rFonts w:ascii="Arial" w:hAnsi="Arial" w:cs="Arial"/>
        </w:rPr>
        <w:t xml:space="preserve"> helps me to </w:t>
      </w:r>
      <w:r w:rsidR="002921CA" w:rsidRPr="00B70F82">
        <w:rPr>
          <w:rFonts w:ascii="Arial" w:hAnsi="Arial" w:cs="Arial"/>
        </w:rPr>
        <w:t>identify</w:t>
      </w:r>
      <w:r w:rsidRPr="00B70F82">
        <w:rPr>
          <w:rFonts w:ascii="Arial" w:hAnsi="Arial" w:cs="Arial"/>
        </w:rPr>
        <w:t xml:space="preserve"> my mistakes and help me improve how I deal with this in the future ( The Open University, 2019).</w:t>
      </w:r>
    </w:p>
    <w:p w14:paraId="71428AEE" w14:textId="77777777" w:rsidR="00F80F3D" w:rsidRPr="00B70F82" w:rsidRDefault="00F80F3D" w:rsidP="00F80F3D">
      <w:pPr>
        <w:rPr>
          <w:rFonts w:ascii="Arial" w:hAnsi="Arial" w:cs="Arial"/>
          <w:color w:val="000000"/>
        </w:rPr>
      </w:pPr>
    </w:p>
    <w:p w14:paraId="1FF7304F" w14:textId="30A1437E" w:rsidR="003C3081" w:rsidRPr="00D85A33" w:rsidRDefault="00D85A33" w:rsidP="00D85A33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</w:rPr>
      </w:pPr>
      <w:r w:rsidRPr="00D85A33">
        <w:rPr>
          <w:rFonts w:ascii="Arial" w:hAnsi="Arial" w:cs="Arial"/>
          <w:color w:val="000000" w:themeColor="text1"/>
        </w:rPr>
        <w:t>CONCLUSION</w:t>
      </w:r>
    </w:p>
    <w:p w14:paraId="3A19B8EE" w14:textId="792ABBF7" w:rsidR="00F02369" w:rsidRPr="00B70F82" w:rsidRDefault="00F02369" w:rsidP="00F02369">
      <w:pPr>
        <w:rPr>
          <w:rFonts w:ascii="Arial" w:hAnsi="Arial" w:cs="Arial"/>
          <w:color w:val="000000" w:themeColor="text1"/>
        </w:rPr>
      </w:pPr>
      <w:r w:rsidRPr="00B70F82">
        <w:rPr>
          <w:rFonts w:ascii="Arial" w:hAnsi="Arial" w:cs="Arial"/>
          <w:color w:val="000000" w:themeColor="text1"/>
        </w:rPr>
        <w:t xml:space="preserve">In conclusion to my </w:t>
      </w:r>
      <w:r w:rsidR="00D85A33" w:rsidRPr="00B70F82">
        <w:rPr>
          <w:rFonts w:ascii="Arial" w:hAnsi="Arial" w:cs="Arial"/>
          <w:color w:val="000000" w:themeColor="text1"/>
        </w:rPr>
        <w:t>article’s</w:t>
      </w:r>
      <w:r w:rsidRPr="00B70F82">
        <w:rPr>
          <w:rFonts w:ascii="Arial" w:hAnsi="Arial" w:cs="Arial"/>
          <w:color w:val="000000" w:themeColor="text1"/>
        </w:rPr>
        <w:t xml:space="preserve"> reviews, reading, </w:t>
      </w:r>
      <w:r w:rsidR="00D85A33" w:rsidRPr="00B70F82">
        <w:rPr>
          <w:rFonts w:ascii="Arial" w:hAnsi="Arial" w:cs="Arial"/>
          <w:color w:val="000000" w:themeColor="text1"/>
        </w:rPr>
        <w:t>research</w:t>
      </w:r>
      <w:r w:rsidRPr="00B70F82">
        <w:rPr>
          <w:rFonts w:ascii="Arial" w:hAnsi="Arial" w:cs="Arial"/>
          <w:color w:val="000000" w:themeColor="text1"/>
        </w:rPr>
        <w:t xml:space="preserve"> and personal </w:t>
      </w:r>
      <w:r w:rsidR="002921CA" w:rsidRPr="00B70F82">
        <w:rPr>
          <w:rFonts w:ascii="Arial" w:hAnsi="Arial" w:cs="Arial"/>
          <w:color w:val="000000" w:themeColor="text1"/>
        </w:rPr>
        <w:t>analysis</w:t>
      </w:r>
      <w:r w:rsidR="00F30BDB">
        <w:rPr>
          <w:rFonts w:ascii="Arial" w:hAnsi="Arial" w:cs="Arial"/>
          <w:color w:val="000000" w:themeColor="text1"/>
        </w:rPr>
        <w:t>,</w:t>
      </w:r>
      <w:r w:rsidRPr="00B70F82">
        <w:rPr>
          <w:rFonts w:ascii="Arial" w:hAnsi="Arial" w:cs="Arial"/>
          <w:color w:val="000000" w:themeColor="text1"/>
        </w:rPr>
        <w:t xml:space="preserve"> I was able to analyse published topics </w:t>
      </w:r>
      <w:r w:rsidR="002921CA" w:rsidRPr="00B70F82">
        <w:rPr>
          <w:rFonts w:ascii="Arial" w:hAnsi="Arial" w:cs="Arial"/>
          <w:color w:val="000000" w:themeColor="text1"/>
        </w:rPr>
        <w:t>within</w:t>
      </w:r>
      <w:r w:rsidRPr="00B70F82">
        <w:rPr>
          <w:rFonts w:ascii="Arial" w:hAnsi="Arial" w:cs="Arial"/>
          <w:color w:val="000000" w:themeColor="text1"/>
        </w:rPr>
        <w:t xml:space="preserve"> teamwork and employability skills and </w:t>
      </w:r>
      <w:r w:rsidR="002921CA" w:rsidRPr="00B70F82">
        <w:rPr>
          <w:rFonts w:ascii="Arial" w:hAnsi="Arial" w:cs="Arial"/>
          <w:color w:val="000000" w:themeColor="text1"/>
        </w:rPr>
        <w:t>produce</w:t>
      </w:r>
      <w:r w:rsidRPr="00B70F82">
        <w:rPr>
          <w:rFonts w:ascii="Arial" w:hAnsi="Arial" w:cs="Arial"/>
          <w:color w:val="000000" w:themeColor="text1"/>
        </w:rPr>
        <w:t xml:space="preserve"> a fully referenced and </w:t>
      </w:r>
      <w:r w:rsidR="002921CA" w:rsidRPr="00B70F82">
        <w:rPr>
          <w:rFonts w:ascii="Arial" w:hAnsi="Arial" w:cs="Arial"/>
          <w:color w:val="000000" w:themeColor="text1"/>
        </w:rPr>
        <w:t>appreciate</w:t>
      </w:r>
      <w:r w:rsidRPr="00B70F82">
        <w:rPr>
          <w:rFonts w:ascii="Arial" w:hAnsi="Arial" w:cs="Arial"/>
          <w:color w:val="000000" w:themeColor="text1"/>
        </w:rPr>
        <w:t xml:space="preserve"> structure report. Classes taught how </w:t>
      </w:r>
      <w:r w:rsidR="00F30BDB">
        <w:rPr>
          <w:rFonts w:ascii="Arial" w:hAnsi="Arial" w:cs="Arial"/>
          <w:color w:val="000000" w:themeColor="text1"/>
        </w:rPr>
        <w:t xml:space="preserve">to </w:t>
      </w:r>
      <w:r w:rsidRPr="00B70F82">
        <w:rPr>
          <w:rFonts w:ascii="Arial" w:hAnsi="Arial" w:cs="Arial"/>
          <w:color w:val="000000" w:themeColor="text1"/>
        </w:rPr>
        <w:t xml:space="preserve">reflect in y learning using and </w:t>
      </w:r>
      <w:r w:rsidR="002921CA" w:rsidRPr="00B70F82">
        <w:rPr>
          <w:rFonts w:ascii="Arial" w:hAnsi="Arial" w:cs="Arial"/>
          <w:color w:val="000000" w:themeColor="text1"/>
        </w:rPr>
        <w:t>recognise</w:t>
      </w:r>
      <w:r w:rsidRPr="00B70F82">
        <w:rPr>
          <w:rFonts w:ascii="Arial" w:hAnsi="Arial" w:cs="Arial"/>
          <w:color w:val="000000" w:themeColor="text1"/>
        </w:rPr>
        <w:t xml:space="preserve"> models of reflection with the skills I already use in my daily </w:t>
      </w:r>
      <w:r w:rsidR="00D103C0" w:rsidRPr="00B70F82">
        <w:rPr>
          <w:rFonts w:ascii="Arial" w:hAnsi="Arial" w:cs="Arial"/>
          <w:color w:val="000000" w:themeColor="text1"/>
        </w:rPr>
        <w:t xml:space="preserve">life. </w:t>
      </w:r>
    </w:p>
    <w:p w14:paraId="14151820" w14:textId="38D3D3CD" w:rsidR="00D103C0" w:rsidRPr="00B70F82" w:rsidRDefault="00F30BDB" w:rsidP="00F02369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Also</w:t>
      </w:r>
      <w:r w:rsidR="00D103C0" w:rsidRPr="00B70F82">
        <w:rPr>
          <w:rFonts w:ascii="Arial" w:hAnsi="Arial" w:cs="Arial"/>
          <w:color w:val="000000" w:themeColor="text1"/>
        </w:rPr>
        <w:t>, I cou</w:t>
      </w:r>
      <w:r w:rsidR="002921CA">
        <w:rPr>
          <w:rFonts w:ascii="Arial" w:hAnsi="Arial" w:cs="Arial"/>
          <w:color w:val="000000" w:themeColor="text1"/>
        </w:rPr>
        <w:t xml:space="preserve">ld </w:t>
      </w:r>
      <w:r w:rsidR="002921CA" w:rsidRPr="00B70F82">
        <w:rPr>
          <w:rFonts w:ascii="Arial" w:hAnsi="Arial" w:cs="Arial"/>
          <w:color w:val="000000" w:themeColor="text1"/>
        </w:rPr>
        <w:t>finali</w:t>
      </w:r>
      <w:r>
        <w:rPr>
          <w:rFonts w:ascii="Arial" w:hAnsi="Arial" w:cs="Arial"/>
          <w:color w:val="000000" w:themeColor="text1"/>
        </w:rPr>
        <w:t>s</w:t>
      </w:r>
      <w:r w:rsidR="002921CA" w:rsidRPr="00B70F82">
        <w:rPr>
          <w:rFonts w:ascii="Arial" w:hAnsi="Arial" w:cs="Arial"/>
          <w:color w:val="000000" w:themeColor="text1"/>
        </w:rPr>
        <w:t>e</w:t>
      </w:r>
      <w:r w:rsidR="00D103C0" w:rsidRPr="00B70F82">
        <w:rPr>
          <w:rFonts w:ascii="Arial" w:hAnsi="Arial" w:cs="Arial"/>
          <w:color w:val="000000" w:themeColor="text1"/>
        </w:rPr>
        <w:t xml:space="preserve"> the work knowing that communication procedures supports </w:t>
      </w:r>
      <w:r>
        <w:rPr>
          <w:rFonts w:ascii="Arial" w:hAnsi="Arial" w:cs="Arial"/>
          <w:color w:val="000000" w:themeColor="text1"/>
        </w:rPr>
        <w:t>common</w:t>
      </w:r>
      <w:r w:rsidR="00D103C0" w:rsidRPr="00B70F82">
        <w:rPr>
          <w:rFonts w:ascii="Arial" w:hAnsi="Arial" w:cs="Arial"/>
          <w:color w:val="000000" w:themeColor="text1"/>
        </w:rPr>
        <w:t xml:space="preserve"> area of employability skills in </w:t>
      </w:r>
      <w:r w:rsidR="002921CA" w:rsidRPr="00B70F82">
        <w:rPr>
          <w:rFonts w:ascii="Arial" w:hAnsi="Arial" w:cs="Arial"/>
          <w:color w:val="000000" w:themeColor="text1"/>
        </w:rPr>
        <w:t>business</w:t>
      </w:r>
      <w:r w:rsidR="00D103C0" w:rsidRPr="00B70F82">
        <w:rPr>
          <w:rFonts w:ascii="Arial" w:hAnsi="Arial" w:cs="Arial"/>
          <w:color w:val="000000" w:themeColor="text1"/>
        </w:rPr>
        <w:t xml:space="preserve"> function in any workplace </w:t>
      </w:r>
      <w:r w:rsidR="002921CA" w:rsidRPr="00B70F82">
        <w:rPr>
          <w:rFonts w:ascii="Arial" w:hAnsi="Arial" w:cs="Arial"/>
          <w:color w:val="000000" w:themeColor="text1"/>
        </w:rPr>
        <w:t>setting</w:t>
      </w:r>
      <w:r w:rsidR="00D103C0" w:rsidRPr="00B70F82">
        <w:rPr>
          <w:rFonts w:ascii="Arial" w:hAnsi="Arial" w:cs="Arial"/>
          <w:color w:val="000000" w:themeColor="text1"/>
        </w:rPr>
        <w:t xml:space="preserve">, the </w:t>
      </w:r>
      <w:r w:rsidR="002921CA" w:rsidRPr="00B70F82">
        <w:rPr>
          <w:rFonts w:ascii="Arial" w:hAnsi="Arial" w:cs="Arial"/>
          <w:color w:val="000000" w:themeColor="text1"/>
        </w:rPr>
        <w:t>a</w:t>
      </w:r>
      <w:r w:rsidR="002921CA">
        <w:rPr>
          <w:rFonts w:ascii="Arial" w:hAnsi="Arial" w:cs="Arial"/>
          <w:color w:val="000000" w:themeColor="text1"/>
        </w:rPr>
        <w:t>ttributes and abilities as</w:t>
      </w:r>
      <w:r w:rsidR="00D103C0" w:rsidRPr="00B70F82">
        <w:rPr>
          <w:rFonts w:ascii="Arial" w:hAnsi="Arial" w:cs="Arial"/>
          <w:color w:val="000000" w:themeColor="text1"/>
        </w:rPr>
        <w:t xml:space="preserve"> we learn </w:t>
      </w:r>
      <w:r w:rsidR="002921CA" w:rsidRPr="00B70F82">
        <w:rPr>
          <w:rFonts w:ascii="Arial" w:hAnsi="Arial" w:cs="Arial"/>
          <w:color w:val="000000" w:themeColor="text1"/>
        </w:rPr>
        <w:t>speaking</w:t>
      </w:r>
      <w:r w:rsidR="00C0517F">
        <w:rPr>
          <w:rFonts w:ascii="Arial" w:hAnsi="Arial" w:cs="Arial"/>
          <w:color w:val="000000" w:themeColor="text1"/>
        </w:rPr>
        <w:t xml:space="preserve"> </w:t>
      </w:r>
      <w:r w:rsidR="00D103C0" w:rsidRPr="00B70F82">
        <w:rPr>
          <w:rFonts w:ascii="Arial" w:hAnsi="Arial" w:cs="Arial"/>
          <w:color w:val="000000" w:themeColor="text1"/>
        </w:rPr>
        <w:t xml:space="preserve">on the </w:t>
      </w:r>
      <w:r>
        <w:rPr>
          <w:rFonts w:ascii="Arial" w:hAnsi="Arial" w:cs="Arial"/>
          <w:color w:val="000000" w:themeColor="text1"/>
        </w:rPr>
        <w:t>field</w:t>
      </w:r>
      <w:r w:rsidR="00D103C0" w:rsidRPr="00B70F82">
        <w:rPr>
          <w:rFonts w:ascii="Arial" w:hAnsi="Arial" w:cs="Arial"/>
          <w:color w:val="000000" w:themeColor="text1"/>
        </w:rPr>
        <w:t xml:space="preserve"> of transportation where working </w:t>
      </w:r>
      <w:r w:rsidR="002921CA" w:rsidRPr="00B70F82">
        <w:rPr>
          <w:rFonts w:ascii="Arial" w:hAnsi="Arial" w:cs="Arial"/>
          <w:color w:val="000000" w:themeColor="text1"/>
        </w:rPr>
        <w:t>attentat</w:t>
      </w:r>
      <w:r w:rsidR="00D103C0" w:rsidRPr="00B70F82">
        <w:rPr>
          <w:rFonts w:ascii="Arial" w:hAnsi="Arial" w:cs="Arial"/>
          <w:color w:val="000000" w:themeColor="text1"/>
        </w:rPr>
        <w:t xml:space="preserve"> can affect the </w:t>
      </w:r>
      <w:r w:rsidR="002921CA" w:rsidRPr="00B70F82">
        <w:rPr>
          <w:rFonts w:ascii="Arial" w:hAnsi="Arial" w:cs="Arial"/>
          <w:color w:val="000000" w:themeColor="text1"/>
        </w:rPr>
        <w:t>environment</w:t>
      </w:r>
      <w:r w:rsidR="00D103C0" w:rsidRPr="00B70F82">
        <w:rPr>
          <w:rFonts w:ascii="Arial" w:hAnsi="Arial" w:cs="Arial"/>
          <w:color w:val="000000" w:themeColor="text1"/>
        </w:rPr>
        <w:t xml:space="preserve"> and clients that I work with, </w:t>
      </w:r>
      <w:r w:rsidR="002921CA" w:rsidRPr="00B70F82">
        <w:rPr>
          <w:rFonts w:ascii="Arial" w:hAnsi="Arial" w:cs="Arial"/>
          <w:color w:val="000000" w:themeColor="text1"/>
        </w:rPr>
        <w:t>Management</w:t>
      </w:r>
      <w:r w:rsidR="00D103C0" w:rsidRPr="00B70F82">
        <w:rPr>
          <w:rFonts w:ascii="Arial" w:hAnsi="Arial" w:cs="Arial"/>
          <w:color w:val="000000" w:themeColor="text1"/>
        </w:rPr>
        <w:t xml:space="preserve">, </w:t>
      </w:r>
      <w:r w:rsidR="00D85A33" w:rsidRPr="00B70F82">
        <w:rPr>
          <w:rFonts w:ascii="Arial" w:hAnsi="Arial" w:cs="Arial"/>
          <w:color w:val="000000" w:themeColor="text1"/>
        </w:rPr>
        <w:t>organi</w:t>
      </w:r>
      <w:r>
        <w:rPr>
          <w:rFonts w:ascii="Arial" w:hAnsi="Arial" w:cs="Arial"/>
          <w:color w:val="000000" w:themeColor="text1"/>
        </w:rPr>
        <w:t>s</w:t>
      </w:r>
      <w:r w:rsidR="00D85A33" w:rsidRPr="00B70F82">
        <w:rPr>
          <w:rFonts w:ascii="Arial" w:hAnsi="Arial" w:cs="Arial"/>
          <w:color w:val="000000" w:themeColor="text1"/>
        </w:rPr>
        <w:t>ational</w:t>
      </w:r>
      <w:r w:rsidR="00D103C0" w:rsidRPr="00B70F82">
        <w:rPr>
          <w:rFonts w:ascii="Arial" w:hAnsi="Arial" w:cs="Arial"/>
          <w:color w:val="000000" w:themeColor="text1"/>
        </w:rPr>
        <w:t>, leadership and team</w:t>
      </w:r>
      <w:r>
        <w:rPr>
          <w:rFonts w:ascii="Arial" w:hAnsi="Arial" w:cs="Arial"/>
          <w:color w:val="000000" w:themeColor="text1"/>
        </w:rPr>
        <w:t>-</w:t>
      </w:r>
      <w:r w:rsidR="00D103C0" w:rsidRPr="00B70F82">
        <w:rPr>
          <w:rFonts w:ascii="Arial" w:hAnsi="Arial" w:cs="Arial"/>
          <w:color w:val="000000" w:themeColor="text1"/>
        </w:rPr>
        <w:t xml:space="preserve">building can result in </w:t>
      </w:r>
      <w:r w:rsidR="002921CA" w:rsidRPr="00B70F82">
        <w:rPr>
          <w:rFonts w:ascii="Arial" w:hAnsi="Arial" w:cs="Arial"/>
          <w:color w:val="000000" w:themeColor="text1"/>
        </w:rPr>
        <w:t>behaviours</w:t>
      </w:r>
      <w:r w:rsidR="00D103C0" w:rsidRPr="00B70F82">
        <w:rPr>
          <w:rFonts w:ascii="Arial" w:hAnsi="Arial" w:cs="Arial"/>
          <w:color w:val="000000" w:themeColor="text1"/>
        </w:rPr>
        <w:t xml:space="preserve"> that can impact to any day to day projects. </w:t>
      </w:r>
    </w:p>
    <w:p w14:paraId="5D13C383" w14:textId="03E8F6AB" w:rsidR="00D103C0" w:rsidRPr="00B70F82" w:rsidRDefault="00D103C0" w:rsidP="00F02369">
      <w:pPr>
        <w:rPr>
          <w:rStyle w:val="authorortitle"/>
          <w:rFonts w:ascii="Arial" w:hAnsi="Arial" w:cs="Arial"/>
          <w:color w:val="333333"/>
          <w:shd w:val="clear" w:color="auto" w:fill="FFFFFF"/>
        </w:rPr>
      </w:pPr>
      <w:r w:rsidRPr="00B70F82">
        <w:rPr>
          <w:rFonts w:ascii="Arial" w:hAnsi="Arial" w:cs="Arial"/>
          <w:color w:val="000000" w:themeColor="text1"/>
        </w:rPr>
        <w:t xml:space="preserve">My </w:t>
      </w:r>
      <w:r w:rsidR="002921CA" w:rsidRPr="00B70F82">
        <w:rPr>
          <w:rFonts w:ascii="Arial" w:hAnsi="Arial" w:cs="Arial"/>
          <w:color w:val="000000" w:themeColor="text1"/>
        </w:rPr>
        <w:t>research</w:t>
      </w:r>
      <w:r w:rsidRPr="00B70F82">
        <w:rPr>
          <w:rFonts w:ascii="Arial" w:hAnsi="Arial" w:cs="Arial"/>
          <w:color w:val="000000" w:themeColor="text1"/>
        </w:rPr>
        <w:t xml:space="preserve"> was </w:t>
      </w:r>
      <w:r w:rsidR="00D85A33" w:rsidRPr="00B70F82">
        <w:rPr>
          <w:rFonts w:ascii="Arial" w:hAnsi="Arial" w:cs="Arial"/>
          <w:color w:val="000000" w:themeColor="text1"/>
        </w:rPr>
        <w:t>able</w:t>
      </w:r>
      <w:r w:rsidRPr="00B70F82">
        <w:rPr>
          <w:rFonts w:ascii="Arial" w:hAnsi="Arial" w:cs="Arial"/>
          <w:color w:val="000000" w:themeColor="text1"/>
        </w:rPr>
        <w:t xml:space="preserve"> to review the </w:t>
      </w:r>
      <w:r w:rsidR="002921CA" w:rsidRPr="00B70F82">
        <w:rPr>
          <w:rFonts w:ascii="Arial" w:hAnsi="Arial" w:cs="Arial"/>
          <w:color w:val="000000" w:themeColor="text1"/>
        </w:rPr>
        <w:t>importance</w:t>
      </w:r>
      <w:r w:rsidRPr="00B70F82">
        <w:rPr>
          <w:rFonts w:ascii="Arial" w:hAnsi="Arial" w:cs="Arial"/>
          <w:color w:val="000000" w:themeColor="text1"/>
        </w:rPr>
        <w:t xml:space="preserve"> and </w:t>
      </w:r>
      <w:r w:rsidR="00D85A33" w:rsidRPr="00B70F82">
        <w:rPr>
          <w:rFonts w:ascii="Arial" w:hAnsi="Arial" w:cs="Arial"/>
          <w:color w:val="000000" w:themeColor="text1"/>
        </w:rPr>
        <w:t>performance</w:t>
      </w:r>
      <w:r w:rsidRPr="00B70F82">
        <w:rPr>
          <w:rFonts w:ascii="Arial" w:hAnsi="Arial" w:cs="Arial"/>
          <w:color w:val="000000" w:themeColor="text1"/>
        </w:rPr>
        <w:t xml:space="preserve"> of theses skills improving team </w:t>
      </w:r>
      <w:r w:rsidR="00D85A33">
        <w:rPr>
          <w:rFonts w:ascii="Arial" w:hAnsi="Arial" w:cs="Arial"/>
          <w:color w:val="000000" w:themeColor="text1"/>
        </w:rPr>
        <w:t>performance</w:t>
      </w:r>
      <w:r w:rsidRPr="00B70F82">
        <w:rPr>
          <w:rFonts w:ascii="Arial" w:hAnsi="Arial" w:cs="Arial"/>
          <w:color w:val="000000" w:themeColor="text1"/>
        </w:rPr>
        <w:t xml:space="preserve"> promoting two</w:t>
      </w:r>
      <w:r w:rsidR="00F30BDB">
        <w:rPr>
          <w:rFonts w:ascii="Arial" w:hAnsi="Arial" w:cs="Arial"/>
          <w:color w:val="000000" w:themeColor="text1"/>
        </w:rPr>
        <w:t>-</w:t>
      </w:r>
      <w:r w:rsidRPr="00B70F82">
        <w:rPr>
          <w:rFonts w:ascii="Arial" w:hAnsi="Arial" w:cs="Arial"/>
          <w:color w:val="000000" w:themeColor="text1"/>
        </w:rPr>
        <w:t xml:space="preserve">way </w:t>
      </w:r>
      <w:r w:rsidR="002921CA" w:rsidRPr="00B70F82">
        <w:rPr>
          <w:rFonts w:ascii="Arial" w:hAnsi="Arial" w:cs="Arial"/>
          <w:color w:val="000000" w:themeColor="text1"/>
        </w:rPr>
        <w:t>communication</w:t>
      </w:r>
      <w:r w:rsidRPr="00B70F82">
        <w:rPr>
          <w:rFonts w:ascii="Arial" w:hAnsi="Arial" w:cs="Arial"/>
          <w:color w:val="000000" w:themeColor="text1"/>
        </w:rPr>
        <w:t xml:space="preserve"> to </w:t>
      </w:r>
      <w:r w:rsidR="002921CA" w:rsidRPr="00B70F82">
        <w:rPr>
          <w:rFonts w:ascii="Arial" w:hAnsi="Arial" w:cs="Arial"/>
          <w:color w:val="000000" w:themeColor="text1"/>
        </w:rPr>
        <w:t>help</w:t>
      </w:r>
      <w:r w:rsidRPr="00B70F82">
        <w:rPr>
          <w:rFonts w:ascii="Arial" w:hAnsi="Arial" w:cs="Arial"/>
          <w:color w:val="000000" w:themeColor="text1"/>
        </w:rPr>
        <w:t xml:space="preserve"> me as </w:t>
      </w:r>
      <w:r w:rsidR="002921CA" w:rsidRPr="00B70F82">
        <w:rPr>
          <w:rFonts w:ascii="Arial" w:hAnsi="Arial" w:cs="Arial"/>
          <w:color w:val="000000" w:themeColor="text1"/>
        </w:rPr>
        <w:t>individuals</w:t>
      </w:r>
      <w:r w:rsidRPr="00B70F82">
        <w:rPr>
          <w:rFonts w:ascii="Arial" w:hAnsi="Arial" w:cs="Arial"/>
          <w:color w:val="000000" w:themeColor="text1"/>
        </w:rPr>
        <w:t xml:space="preserve"> but also my </w:t>
      </w:r>
      <w:r w:rsidR="002921CA" w:rsidRPr="00B70F82">
        <w:rPr>
          <w:rFonts w:ascii="Arial" w:hAnsi="Arial" w:cs="Arial"/>
          <w:color w:val="000000" w:themeColor="text1"/>
        </w:rPr>
        <w:t>colleague</w:t>
      </w:r>
      <w:r w:rsidRPr="00B70F82">
        <w:rPr>
          <w:rFonts w:ascii="Arial" w:hAnsi="Arial" w:cs="Arial"/>
          <w:color w:val="000000" w:themeColor="text1"/>
        </w:rPr>
        <w:t xml:space="preserve"> to work well as part of a team and meet the success my </w:t>
      </w:r>
      <w:r w:rsidR="00F30BDB">
        <w:rPr>
          <w:rFonts w:ascii="Arial" w:hAnsi="Arial" w:cs="Arial"/>
          <w:color w:val="000000" w:themeColor="text1"/>
        </w:rPr>
        <w:t>B</w:t>
      </w:r>
      <w:r w:rsidRPr="00B70F82">
        <w:rPr>
          <w:rFonts w:ascii="Arial" w:hAnsi="Arial" w:cs="Arial"/>
          <w:color w:val="000000" w:themeColor="text1"/>
        </w:rPr>
        <w:t>usiness has the aim to achieve this. To close my report</w:t>
      </w:r>
      <w:r w:rsidR="00F30BDB">
        <w:rPr>
          <w:rFonts w:ascii="Arial" w:hAnsi="Arial" w:cs="Arial"/>
          <w:color w:val="000000" w:themeColor="text1"/>
        </w:rPr>
        <w:t>,</w:t>
      </w:r>
      <w:r w:rsidRPr="00B70F82">
        <w:rPr>
          <w:rFonts w:ascii="Arial" w:hAnsi="Arial" w:cs="Arial"/>
          <w:color w:val="000000" w:themeColor="text1"/>
        </w:rPr>
        <w:t xml:space="preserve"> I would like to share a very inspiring quote by Simon Sinek “</w:t>
      </w:r>
      <w:r w:rsidRPr="00B70F82">
        <w:rPr>
          <w:rFonts w:ascii="Arial" w:hAnsi="Arial" w:cs="Arial"/>
          <w:color w:val="181818"/>
          <w:shd w:val="clear" w:color="auto" w:fill="FFFFFF"/>
        </w:rPr>
        <w:t xml:space="preserve"> When a leader embraces </w:t>
      </w:r>
      <w:r w:rsidR="00F30BDB">
        <w:rPr>
          <w:rFonts w:ascii="Arial" w:hAnsi="Arial" w:cs="Arial"/>
          <w:color w:val="181818"/>
          <w:shd w:val="clear" w:color="auto" w:fill="FFFFFF"/>
        </w:rPr>
        <w:t>the</w:t>
      </w:r>
      <w:r w:rsidRPr="00B70F82">
        <w:rPr>
          <w:rFonts w:ascii="Arial" w:hAnsi="Arial" w:cs="Arial"/>
          <w:color w:val="181818"/>
          <w:shd w:val="clear" w:color="auto" w:fill="FFFFFF"/>
        </w:rPr>
        <w:t xml:space="preserve"> responsibility to care for people instead of numbers, then people will follow, solve problems and see to it that that leader’s vision comes to life the right way, a stable way and not the expedient way.” –</w:t>
      </w:r>
      <w:r w:rsidRPr="00B70F82">
        <w:rPr>
          <w:rFonts w:ascii="Arial" w:hAnsi="Arial" w:cs="Arial"/>
          <w:color w:val="000000" w:themeColor="text1"/>
        </w:rPr>
        <w:t xml:space="preserve"> </w:t>
      </w:r>
      <w:r w:rsidRPr="00B70F82">
        <w:rPr>
          <w:rStyle w:val="authorortitle"/>
          <w:rFonts w:ascii="Arial" w:hAnsi="Arial" w:cs="Arial"/>
          <w:color w:val="333333"/>
          <w:shd w:val="clear" w:color="auto" w:fill="FFFFFF"/>
        </w:rPr>
        <w:t xml:space="preserve">(Sinek, 2004). </w:t>
      </w:r>
      <w:r w:rsidR="00B70F82" w:rsidRPr="00B70F82">
        <w:rPr>
          <w:rStyle w:val="authorortitle"/>
          <w:rFonts w:ascii="Arial" w:hAnsi="Arial" w:cs="Arial"/>
          <w:color w:val="333333"/>
          <w:shd w:val="clear" w:color="auto" w:fill="FFFFFF"/>
        </w:rPr>
        <w:t xml:space="preserve">Doing what we can for passion and empathy enable us to </w:t>
      </w:r>
      <w:r w:rsidR="00F30BDB">
        <w:rPr>
          <w:rStyle w:val="authorortitle"/>
          <w:rFonts w:ascii="Arial" w:hAnsi="Arial" w:cs="Arial"/>
          <w:color w:val="333333"/>
          <w:shd w:val="clear" w:color="auto" w:fill="FFFFFF"/>
        </w:rPr>
        <w:t>more significant</w:t>
      </w:r>
      <w:r w:rsidR="00B70F82" w:rsidRPr="00B70F82">
        <w:rPr>
          <w:rStyle w:val="authorortitle"/>
          <w:rFonts w:ascii="Arial" w:hAnsi="Arial" w:cs="Arial"/>
          <w:color w:val="333333"/>
          <w:shd w:val="clear" w:color="auto" w:fill="FFFFFF"/>
        </w:rPr>
        <w:t xml:space="preserve"> accomplishment and satisfying results.  </w:t>
      </w:r>
    </w:p>
    <w:p w14:paraId="4D75319F" w14:textId="0CBFC993" w:rsidR="00457F49" w:rsidRPr="00B70F82" w:rsidRDefault="00457F49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34A4CF64" w14:textId="31B4F1A4" w:rsidR="00C328D0" w:rsidRPr="00B70F82" w:rsidRDefault="00C328D0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05A6F0E8" w14:textId="70749CF7" w:rsidR="00C328D0" w:rsidRPr="00B70F82" w:rsidRDefault="00C328D0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44B6A1C5" w14:textId="2D68EE17" w:rsidR="00C328D0" w:rsidRPr="00B70F82" w:rsidRDefault="00C328D0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2D82B4EF" w14:textId="0A6400BB" w:rsidR="00C328D0" w:rsidRPr="00B70F82" w:rsidRDefault="00C328D0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397CB97C" w14:textId="00E4A2B1" w:rsidR="00C328D0" w:rsidRPr="00B70F82" w:rsidRDefault="00C328D0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5E420F34" w14:textId="274E32DB" w:rsidR="00C328D0" w:rsidRDefault="00C328D0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7E01CF40" w14:textId="3EF7EE23" w:rsidR="00C328D0" w:rsidRDefault="00C328D0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487793A6" w14:textId="2E682677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6C9870EE" w14:textId="2F31422A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0FC407B9" w14:textId="6E68FC1A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4C9C5E9E" w14:textId="25E69FE7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1B9125DB" w14:textId="2A65FA3B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253D81B3" w14:textId="43A588D1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407E9D22" w14:textId="545EE7B5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57EBFA19" w14:textId="12E667C7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2C27F6D7" w14:textId="14355CC4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5E3489B1" w14:textId="209337E0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4AD3476B" w14:textId="2667B2CF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734367FE" w14:textId="7BF96F56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2B311E05" w14:textId="77777777" w:rsidR="00F30BDB" w:rsidRDefault="00F30BDB" w:rsidP="00457F49">
      <w:pPr>
        <w:pStyle w:val="ListParagraph"/>
        <w:rPr>
          <w:rFonts w:ascii="Arial" w:hAnsi="Arial" w:cs="Arial"/>
          <w:color w:val="000000" w:themeColor="text1"/>
        </w:rPr>
      </w:pPr>
    </w:p>
    <w:p w14:paraId="73A15860" w14:textId="77777777" w:rsidR="00416596" w:rsidRDefault="00416596" w:rsidP="001E6AFB">
      <w:pPr>
        <w:rPr>
          <w:rFonts w:ascii="Arial" w:hAnsi="Arial" w:cs="Arial"/>
          <w:color w:val="000000" w:themeColor="text1"/>
        </w:rPr>
      </w:pPr>
    </w:p>
    <w:p w14:paraId="399C259D" w14:textId="77777777" w:rsidR="00D76BB4" w:rsidRDefault="00D76BB4" w:rsidP="001E6AFB">
      <w:pPr>
        <w:rPr>
          <w:rFonts w:ascii="Arial" w:hAnsi="Arial" w:cs="Arial"/>
          <w:color w:val="000000" w:themeColor="text1"/>
        </w:rPr>
      </w:pPr>
    </w:p>
    <w:p w14:paraId="0981E722" w14:textId="35880D98" w:rsidR="00CA1996" w:rsidRPr="005C56D4" w:rsidRDefault="00D85A33" w:rsidP="00CA1996">
      <w:pPr>
        <w:pStyle w:val="Heading1"/>
        <w:numPr>
          <w:ilvl w:val="0"/>
          <w:numId w:val="7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>Appendix – Class Evidence Work</w:t>
      </w:r>
    </w:p>
    <w:p w14:paraId="383D6181" w14:textId="25D26004" w:rsidR="00E341FD" w:rsidRPr="001E6AFB" w:rsidRDefault="00E341FD" w:rsidP="001E6AFB">
      <w:pPr>
        <w:rPr>
          <w:rFonts w:ascii="Arial" w:hAnsi="Arial" w:cs="Arial"/>
          <w:color w:val="000000" w:themeColor="text1"/>
        </w:rPr>
      </w:pPr>
    </w:p>
    <w:p w14:paraId="23DF24AD" w14:textId="7BB5EC61" w:rsidR="00CA1996" w:rsidRDefault="00FE5099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 w:rsidRPr="00FE5099">
        <w:rPr>
          <w:rFonts w:ascii="Arial" w:hAnsi="Arial" w:cs="Arial"/>
          <w:b/>
          <w:bCs/>
          <w:color w:val="000000" w:themeColor="text1"/>
        </w:rPr>
        <w:t xml:space="preserve">Image one: </w:t>
      </w:r>
      <w:r w:rsidR="00F30BDB">
        <w:rPr>
          <w:rFonts w:ascii="Arial" w:hAnsi="Arial" w:cs="Arial"/>
          <w:b/>
          <w:bCs/>
          <w:color w:val="000000" w:themeColor="text1"/>
        </w:rPr>
        <w:t xml:space="preserve">Initial </w:t>
      </w:r>
      <w:proofErr w:type="spellStart"/>
      <w:r w:rsidR="00F30BDB">
        <w:rPr>
          <w:rFonts w:ascii="Arial" w:hAnsi="Arial" w:cs="Arial"/>
          <w:b/>
          <w:bCs/>
          <w:color w:val="000000" w:themeColor="text1"/>
        </w:rPr>
        <w:t>Drapf</w:t>
      </w:r>
      <w:proofErr w:type="spellEnd"/>
      <w:r w:rsidR="00F30BDB">
        <w:rPr>
          <w:rFonts w:ascii="Arial" w:hAnsi="Arial" w:cs="Arial"/>
          <w:b/>
          <w:bCs/>
          <w:color w:val="000000" w:themeColor="text1"/>
        </w:rPr>
        <w:t xml:space="preserve"> of </w:t>
      </w:r>
      <w:proofErr w:type="gramStart"/>
      <w:r w:rsidR="00F30BDB">
        <w:rPr>
          <w:rFonts w:ascii="Arial" w:hAnsi="Arial" w:cs="Arial"/>
          <w:b/>
          <w:bCs/>
          <w:color w:val="000000" w:themeColor="text1"/>
        </w:rPr>
        <w:t xml:space="preserve">Assignment </w:t>
      </w:r>
      <w:r w:rsidRPr="00FE5099">
        <w:rPr>
          <w:rFonts w:ascii="Arial" w:hAnsi="Arial" w:cs="Arial"/>
          <w:b/>
          <w:bCs/>
          <w:color w:val="000000" w:themeColor="text1"/>
        </w:rPr>
        <w:t xml:space="preserve"> </w:t>
      </w:r>
      <w:r w:rsidR="002921CA" w:rsidRPr="00FE5099">
        <w:rPr>
          <w:rFonts w:ascii="Arial" w:hAnsi="Arial" w:cs="Arial"/>
          <w:b/>
          <w:bCs/>
          <w:color w:val="000000" w:themeColor="text1"/>
        </w:rPr>
        <w:t>(</w:t>
      </w:r>
      <w:proofErr w:type="gramEnd"/>
      <w:r w:rsidR="002921CA" w:rsidRPr="00FE5099">
        <w:rPr>
          <w:rFonts w:ascii="Arial" w:hAnsi="Arial" w:cs="Arial"/>
          <w:b/>
          <w:bCs/>
          <w:color w:val="000000" w:themeColor="text1"/>
        </w:rPr>
        <w:t>Covid</w:t>
      </w:r>
      <w:r w:rsidRPr="00FE5099">
        <w:rPr>
          <w:rFonts w:ascii="Arial" w:hAnsi="Arial" w:cs="Arial"/>
          <w:b/>
          <w:bCs/>
          <w:color w:val="000000" w:themeColor="text1"/>
        </w:rPr>
        <w:t>19 new arrangement)</w:t>
      </w:r>
    </w:p>
    <w:p w14:paraId="66A75E9C" w14:textId="77777777" w:rsidR="00F30BDB" w:rsidRDefault="00F30BDB" w:rsidP="00F87C9A">
      <w:pPr>
        <w:tabs>
          <w:tab w:val="left" w:pos="5430"/>
        </w:tabs>
        <w:rPr>
          <w:rFonts w:ascii="Arial" w:hAnsi="Arial" w:cs="Arial"/>
          <w:noProof/>
          <w:color w:val="000000" w:themeColor="text1"/>
        </w:rPr>
      </w:pPr>
    </w:p>
    <w:p w14:paraId="78F8F6B1" w14:textId="0073699D" w:rsidR="00CA1996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7A23ADAD" wp14:editId="234DF316">
            <wp:extent cx="5900057" cy="3167471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4277" r="-372"/>
                    <a:stretch/>
                  </pic:blipFill>
                  <pic:spPr bwMode="auto">
                    <a:xfrm>
                      <a:off x="0" y="0"/>
                      <a:ext cx="5900057" cy="316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214119" w14:textId="64CB1960" w:rsidR="00CA1996" w:rsidRDefault="00CA1996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5E9958AE" w14:textId="20C4AE87" w:rsidR="00CA1996" w:rsidRDefault="00F30BDB" w:rsidP="00F87C9A">
      <w:pPr>
        <w:tabs>
          <w:tab w:val="left" w:pos="5430"/>
        </w:tabs>
        <w:rPr>
          <w:rFonts w:ascii="Arial" w:hAnsi="Arial" w:cs="Arial"/>
          <w:b/>
          <w:bCs/>
          <w:color w:val="000000" w:themeColor="text1"/>
        </w:rPr>
      </w:pPr>
      <w:r w:rsidRPr="00FE5099">
        <w:rPr>
          <w:rFonts w:ascii="Arial" w:hAnsi="Arial" w:cs="Arial"/>
          <w:b/>
          <w:bCs/>
          <w:color w:val="000000" w:themeColor="text1"/>
        </w:rPr>
        <w:t xml:space="preserve">Image </w:t>
      </w:r>
      <w:r>
        <w:rPr>
          <w:rFonts w:ascii="Arial" w:hAnsi="Arial" w:cs="Arial"/>
          <w:b/>
          <w:bCs/>
          <w:color w:val="000000" w:themeColor="text1"/>
        </w:rPr>
        <w:t>two</w:t>
      </w:r>
      <w:r w:rsidRPr="00FE5099">
        <w:rPr>
          <w:rFonts w:ascii="Arial" w:hAnsi="Arial" w:cs="Arial"/>
          <w:b/>
          <w:bCs/>
          <w:color w:val="000000" w:themeColor="text1"/>
        </w:rPr>
        <w:t xml:space="preserve">: </w:t>
      </w:r>
      <w:r>
        <w:rPr>
          <w:rFonts w:ascii="Arial" w:hAnsi="Arial" w:cs="Arial"/>
          <w:b/>
          <w:bCs/>
          <w:color w:val="000000" w:themeColor="text1"/>
        </w:rPr>
        <w:t xml:space="preserve">Interaction of Assignment </w:t>
      </w:r>
      <w:proofErr w:type="gramStart"/>
      <w:r>
        <w:rPr>
          <w:rFonts w:ascii="Arial" w:hAnsi="Arial" w:cs="Arial"/>
          <w:b/>
          <w:bCs/>
          <w:color w:val="000000" w:themeColor="text1"/>
        </w:rPr>
        <w:t xml:space="preserve">Support </w:t>
      </w:r>
      <w:r w:rsidRPr="00FE5099">
        <w:rPr>
          <w:rFonts w:ascii="Arial" w:hAnsi="Arial" w:cs="Arial"/>
          <w:b/>
          <w:bCs/>
          <w:color w:val="000000" w:themeColor="text1"/>
        </w:rPr>
        <w:t xml:space="preserve"> (</w:t>
      </w:r>
      <w:proofErr w:type="gramEnd"/>
      <w:r w:rsidRPr="00FE5099">
        <w:rPr>
          <w:rFonts w:ascii="Arial" w:hAnsi="Arial" w:cs="Arial"/>
          <w:b/>
          <w:bCs/>
          <w:color w:val="000000" w:themeColor="text1"/>
        </w:rPr>
        <w:t>Covid19 new arrangement)</w:t>
      </w:r>
    </w:p>
    <w:p w14:paraId="3468365B" w14:textId="77777777" w:rsidR="00F30BDB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67A74863" w14:textId="7CE34AD9" w:rsidR="00CA1996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EA4BF76" wp14:editId="42958385">
            <wp:extent cx="5878195" cy="3308985"/>
            <wp:effectExtent l="0" t="0" r="825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5" cy="330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EE36B" w14:textId="240EEA4F" w:rsidR="00CA1996" w:rsidRDefault="00CA1996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79CD817A" w14:textId="5BED2C44" w:rsidR="00CA1996" w:rsidRDefault="00CA1996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027DEEAB" w14:textId="6C320269" w:rsidR="00F30BDB" w:rsidRDefault="00F30BDB" w:rsidP="00F30BDB">
      <w:pPr>
        <w:tabs>
          <w:tab w:val="left" w:pos="5430"/>
        </w:tabs>
        <w:rPr>
          <w:rFonts w:ascii="Arial" w:hAnsi="Arial" w:cs="Arial"/>
          <w:color w:val="000000" w:themeColor="text1"/>
        </w:rPr>
      </w:pPr>
      <w:r w:rsidRPr="00FE5099">
        <w:rPr>
          <w:rFonts w:ascii="Arial" w:hAnsi="Arial" w:cs="Arial"/>
          <w:b/>
          <w:bCs/>
          <w:color w:val="000000" w:themeColor="text1"/>
        </w:rPr>
        <w:t xml:space="preserve">Image </w:t>
      </w:r>
      <w:r>
        <w:rPr>
          <w:rFonts w:ascii="Arial" w:hAnsi="Arial" w:cs="Arial"/>
          <w:b/>
          <w:bCs/>
          <w:color w:val="000000" w:themeColor="text1"/>
        </w:rPr>
        <w:t>three</w:t>
      </w:r>
      <w:r w:rsidRPr="00FE5099">
        <w:rPr>
          <w:rFonts w:ascii="Arial" w:hAnsi="Arial" w:cs="Arial"/>
          <w:b/>
          <w:bCs/>
          <w:color w:val="000000" w:themeColor="text1"/>
        </w:rPr>
        <w:t xml:space="preserve">: </w:t>
      </w:r>
      <w:r>
        <w:rPr>
          <w:rFonts w:ascii="Arial" w:hAnsi="Arial" w:cs="Arial"/>
          <w:b/>
          <w:bCs/>
          <w:color w:val="000000" w:themeColor="text1"/>
        </w:rPr>
        <w:t xml:space="preserve">Revision notes for </w:t>
      </w:r>
      <w:proofErr w:type="gramStart"/>
      <w:r>
        <w:rPr>
          <w:rFonts w:ascii="Arial" w:hAnsi="Arial" w:cs="Arial"/>
          <w:b/>
          <w:bCs/>
          <w:color w:val="000000" w:themeColor="text1"/>
        </w:rPr>
        <w:t xml:space="preserve">Assignment </w:t>
      </w:r>
      <w:r w:rsidRPr="00FE5099">
        <w:rPr>
          <w:rFonts w:ascii="Arial" w:hAnsi="Arial" w:cs="Arial"/>
          <w:b/>
          <w:bCs/>
          <w:color w:val="000000" w:themeColor="text1"/>
        </w:rPr>
        <w:t xml:space="preserve"> (</w:t>
      </w:r>
      <w:proofErr w:type="gramEnd"/>
      <w:r w:rsidRPr="00FE5099">
        <w:rPr>
          <w:rFonts w:ascii="Arial" w:hAnsi="Arial" w:cs="Arial"/>
          <w:b/>
          <w:bCs/>
          <w:color w:val="000000" w:themeColor="text1"/>
        </w:rPr>
        <w:t>Covid19 new arrangement)</w:t>
      </w:r>
    </w:p>
    <w:p w14:paraId="212156E2" w14:textId="5BDC2F4F" w:rsidR="00CA1996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23B8A3BF" wp14:editId="2E039E49">
            <wp:extent cx="5888990" cy="3200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23694" w14:textId="5A548F93" w:rsidR="00CA1996" w:rsidRDefault="00CA1996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0F067302" w14:textId="77777777" w:rsidR="00FE5099" w:rsidRDefault="00FE5099" w:rsidP="00FE5099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7B79EFBF" w14:textId="22460D06" w:rsidR="00FE5099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4797A31" wp14:editId="0071A14F">
            <wp:extent cx="5878195" cy="3308985"/>
            <wp:effectExtent l="0" t="0" r="8255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5" cy="330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BBD9D" w14:textId="77777777" w:rsidR="00FE5099" w:rsidRDefault="00FE5099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42246E87" w14:textId="77777777" w:rsidR="00FE5099" w:rsidRDefault="00FE5099" w:rsidP="00FE5099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42EA6992" w14:textId="77777777" w:rsidR="00FE5099" w:rsidRDefault="00FE5099" w:rsidP="00FE5099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0D8F5CB5" w14:textId="77777777" w:rsidR="00FE5099" w:rsidRDefault="00FE5099" w:rsidP="00FE5099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055CE973" w14:textId="77777777" w:rsidR="00FE5099" w:rsidRDefault="00FE5099" w:rsidP="00FE5099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2A49167C" w14:textId="1DD49911" w:rsidR="00E341FD" w:rsidRDefault="00E341FD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3249153E" w14:textId="61521E46" w:rsidR="00E341FD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20C1B23E" wp14:editId="0FD45F21">
            <wp:extent cx="5878195" cy="3308985"/>
            <wp:effectExtent l="0" t="0" r="8255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5" cy="330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22F2B" w14:textId="539352CD" w:rsidR="00E341FD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My Business Logo – Part of my Business Proposal </w:t>
      </w:r>
    </w:p>
    <w:p w14:paraId="379B3167" w14:textId="3DE29E25" w:rsidR="00E341FD" w:rsidRDefault="00F30BDB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0F9CCEAC" wp14:editId="21B32121">
            <wp:extent cx="4038600" cy="40386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504" cy="4040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AF2DF" w14:textId="0091DB65" w:rsidR="00E341FD" w:rsidRDefault="00E341FD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7A901C2D" w14:textId="4F8B9C7D" w:rsidR="00E341FD" w:rsidRDefault="00E341FD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64D80395" w14:textId="65174418" w:rsidR="00E341FD" w:rsidRDefault="00E341FD" w:rsidP="00F87C9A">
      <w:pPr>
        <w:tabs>
          <w:tab w:val="left" w:pos="5430"/>
        </w:tabs>
        <w:rPr>
          <w:rFonts w:ascii="Arial" w:hAnsi="Arial" w:cs="Arial"/>
          <w:color w:val="000000" w:themeColor="text1"/>
        </w:rPr>
      </w:pPr>
    </w:p>
    <w:p w14:paraId="16B5B4DF" w14:textId="022FCAE0" w:rsidR="00CA1996" w:rsidRDefault="00CA1996" w:rsidP="00CA1996">
      <w:pPr>
        <w:pStyle w:val="Heading1"/>
        <w:numPr>
          <w:ilvl w:val="0"/>
          <w:numId w:val="7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Referencing </w:t>
      </w:r>
    </w:p>
    <w:p w14:paraId="2253674F" w14:textId="683BE02A" w:rsidR="00BD1E7C" w:rsidRDefault="00BD1E7C" w:rsidP="00F47B89">
      <w:pPr>
        <w:pStyle w:val="NormalWeb"/>
        <w:shd w:val="clear" w:color="auto" w:fill="FFFFFF"/>
        <w:spacing w:before="0" w:beforeAutospacing="0" w:after="192" w:afterAutospacing="0" w:line="345" w:lineRule="atLeast"/>
        <w:rPr>
          <w:rFonts w:ascii="Arial" w:hAnsi="Arial" w:cs="Arial"/>
          <w:sz w:val="22"/>
          <w:szCs w:val="22"/>
        </w:rPr>
      </w:pPr>
    </w:p>
    <w:p w14:paraId="1F747647" w14:textId="77777777" w:rsidR="00F30BDB" w:rsidRDefault="00F30BDB" w:rsidP="00F30BDB">
      <w:pPr>
        <w:rPr>
          <w:rFonts w:eastAsia="Times New Roman"/>
        </w:rPr>
      </w:pPr>
      <w:proofErr w:type="spellStart"/>
      <w:r>
        <w:rPr>
          <w:rFonts w:eastAsia="Times New Roman"/>
        </w:rPr>
        <w:t>Chaleff</w:t>
      </w:r>
      <w:proofErr w:type="spellEnd"/>
      <w:r>
        <w:rPr>
          <w:rFonts w:eastAsia="Times New Roman"/>
        </w:rPr>
        <w:t xml:space="preserve">, I (2009) </w:t>
      </w:r>
      <w:r w:rsidRPr="00F30BDB">
        <w:rPr>
          <w:rFonts w:eastAsia="Times New Roman"/>
          <w:b/>
          <w:bCs/>
          <w:i/>
          <w:iCs/>
        </w:rPr>
        <w:t>The courageous follower: Standing up to &amp; for our leaders</w:t>
      </w:r>
      <w:proofErr w:type="gramStart"/>
      <w:r>
        <w:rPr>
          <w:rFonts w:eastAsia="Times New Roman"/>
          <w:i/>
          <w:iCs/>
        </w:rPr>
        <w:t xml:space="preserve">. </w:t>
      </w:r>
      <w:r>
        <w:rPr>
          <w:rFonts w:eastAsia="Times New Roman"/>
        </w:rPr>
        <w:t>,</w:t>
      </w:r>
      <w:proofErr w:type="gramEnd"/>
      <w:r>
        <w:rPr>
          <w:rFonts w:eastAsia="Times New Roman"/>
        </w:rPr>
        <w:t xml:space="preserve"> 3rd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San Francisco: Berrett-Koehler Publishers.</w:t>
      </w:r>
    </w:p>
    <w:p w14:paraId="43176858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Dan </w:t>
      </w:r>
      <w:proofErr w:type="spellStart"/>
      <w:r>
        <w:rPr>
          <w:rFonts w:eastAsia="Times New Roman"/>
        </w:rPr>
        <w:t>Collns</w:t>
      </w:r>
      <w:proofErr w:type="spellEnd"/>
      <w:r>
        <w:rPr>
          <w:rFonts w:eastAsia="Times New Roman"/>
        </w:rPr>
        <w:t xml:space="preserve"> (03/08/2018) </w:t>
      </w:r>
      <w:r w:rsidRPr="00F30BDB">
        <w:rPr>
          <w:rFonts w:eastAsia="Times New Roman"/>
          <w:b/>
          <w:bCs/>
          <w:i/>
          <w:iCs/>
        </w:rPr>
        <w:t>Benefits of Teambuilding</w:t>
      </w:r>
      <w:r>
        <w:rPr>
          <w:rFonts w:eastAsia="Times New Roman"/>
          <w:i/>
          <w:iCs/>
        </w:rPr>
        <w:t xml:space="preserve">,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http://www.innovativeteambuilding.co.uk/benefits-of-teambuilding/</w:t>
      </w:r>
      <w:r>
        <w:rPr>
          <w:rFonts w:eastAsia="Times New Roman"/>
        </w:rPr>
        <w:t xml:space="preserve"> (Accessed: 05/08/2020).</w:t>
      </w:r>
    </w:p>
    <w:p w14:paraId="5F3F36F0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Doyle, A (2019) </w:t>
      </w:r>
      <w:r w:rsidRPr="00F30BDB">
        <w:rPr>
          <w:rFonts w:eastAsia="Times New Roman"/>
          <w:b/>
          <w:bCs/>
          <w:i/>
          <w:iCs/>
        </w:rPr>
        <w:t>Important Team Building Skills That Employers Value</w:t>
      </w:r>
      <w:r>
        <w:rPr>
          <w:rFonts w:eastAsia="Times New Roman"/>
          <w:i/>
          <w:iCs/>
        </w:rPr>
        <w:t xml:space="preserve">,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https://www.thebalancecareers.com/list-of-team-building-skills-2063772</w:t>
      </w:r>
      <w:r>
        <w:rPr>
          <w:rFonts w:eastAsia="Times New Roman"/>
        </w:rPr>
        <w:t xml:space="preserve"> (Accessed: 03/08/2020).</w:t>
      </w:r>
    </w:p>
    <w:p w14:paraId="79BF20A8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Gellman, M., &amp; Turner, R. J. (2012) </w:t>
      </w:r>
      <w:proofErr w:type="spellStart"/>
      <w:r w:rsidRPr="00F30BDB">
        <w:rPr>
          <w:rFonts w:eastAsia="Times New Roman"/>
          <w:b/>
          <w:bCs/>
          <w:i/>
          <w:iCs/>
        </w:rPr>
        <w:t>Encyclopedia</w:t>
      </w:r>
      <w:proofErr w:type="spellEnd"/>
      <w:r w:rsidRPr="00F30BDB">
        <w:rPr>
          <w:rFonts w:eastAsia="Times New Roman"/>
          <w:b/>
          <w:bCs/>
          <w:i/>
          <w:iCs/>
        </w:rPr>
        <w:t xml:space="preserve"> of </w:t>
      </w:r>
      <w:proofErr w:type="spellStart"/>
      <w:r w:rsidRPr="00F30BDB">
        <w:rPr>
          <w:rFonts w:eastAsia="Times New Roman"/>
          <w:b/>
          <w:bCs/>
          <w:i/>
          <w:iCs/>
        </w:rPr>
        <w:t>Behavioral</w:t>
      </w:r>
      <w:proofErr w:type="spellEnd"/>
      <w:r w:rsidRPr="00F30BDB">
        <w:rPr>
          <w:rFonts w:eastAsia="Times New Roman"/>
          <w:b/>
          <w:bCs/>
          <w:i/>
          <w:iCs/>
        </w:rPr>
        <w:t xml:space="preserve"> Medicine</w:t>
      </w:r>
      <w:r>
        <w:rPr>
          <w:rFonts w:eastAsia="Times New Roman"/>
          <w:i/>
          <w:iCs/>
        </w:rPr>
        <w:t>.</w:t>
      </w:r>
      <w:r>
        <w:rPr>
          <w:rFonts w:eastAsia="Times New Roman"/>
        </w:rPr>
        <w:t xml:space="preserve">, </w:t>
      </w:r>
      <w:proofErr w:type="gramStart"/>
      <w:r>
        <w:rPr>
          <w:rFonts w:eastAsia="Times New Roman"/>
        </w:rPr>
        <w:t>2st</w:t>
      </w:r>
      <w:proofErr w:type="gramEnd"/>
      <w:r>
        <w:rPr>
          <w:rFonts w:eastAsia="Times New Roman"/>
        </w:rPr>
        <w:t xml:space="preserve"> Edition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New York: Springer-Verlag.</w:t>
      </w:r>
    </w:p>
    <w:p w14:paraId="35B0F8C4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Gerrard, R. A., &amp; Kings, S. (2015) </w:t>
      </w:r>
      <w:r w:rsidRPr="00F30BDB">
        <w:rPr>
          <w:rFonts w:eastAsia="Times New Roman"/>
          <w:b/>
          <w:bCs/>
          <w:i/>
          <w:iCs/>
        </w:rPr>
        <w:t>Clients, Collaboration and Connections â</w:t>
      </w:r>
      <w:proofErr w:type="gramStart"/>
      <w:r w:rsidRPr="00F30BDB">
        <w:rPr>
          <w:rFonts w:eastAsia="Times New Roman"/>
          <w:b/>
          <w:bCs/>
          <w:i/>
          <w:iCs/>
        </w:rPr>
        <w:t>€“ Improving</w:t>
      </w:r>
      <w:proofErr w:type="gramEnd"/>
      <w:r w:rsidRPr="00F30BDB">
        <w:rPr>
          <w:rFonts w:eastAsia="Times New Roman"/>
          <w:b/>
          <w:bCs/>
          <w:i/>
          <w:iCs/>
        </w:rPr>
        <w:t xml:space="preserve"> How Civil Engineers Work.</w:t>
      </w:r>
      <w:r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 xml:space="preserve">[Online]. Available at: </w:t>
      </w:r>
      <w:r>
        <w:rPr>
          <w:rFonts w:eastAsia="Times New Roman"/>
          <w:i/>
          <w:iCs/>
          <w:u w:val="single"/>
        </w:rPr>
        <w:t>https://www.ice.org.uk/disciplines-and-resources/information-sheet/clients-collaboration-and-connections.</w:t>
      </w:r>
      <w:r>
        <w:rPr>
          <w:rFonts w:eastAsia="Times New Roman"/>
        </w:rPr>
        <w:t xml:space="preserve"> (Accessed: 10/08/2020).</w:t>
      </w:r>
    </w:p>
    <w:p w14:paraId="0995F3E8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</w:r>
      <w:proofErr w:type="spellStart"/>
      <w:r>
        <w:rPr>
          <w:rFonts w:eastAsia="Times New Roman"/>
        </w:rPr>
        <w:t>Hollnagel</w:t>
      </w:r>
      <w:proofErr w:type="spellEnd"/>
      <w:r>
        <w:rPr>
          <w:rFonts w:eastAsia="Times New Roman"/>
        </w:rPr>
        <w:t xml:space="preserve">, E., Woods, D. D., &amp; Woods, D. (2005) </w:t>
      </w:r>
      <w:r w:rsidRPr="00F30BDB">
        <w:rPr>
          <w:rFonts w:eastAsia="Times New Roman"/>
          <w:b/>
          <w:bCs/>
          <w:i/>
          <w:iCs/>
        </w:rPr>
        <w:t>Joint cognitive systems: Foundations of cognitive systems engineering</w:t>
      </w:r>
      <w:r>
        <w:rPr>
          <w:rFonts w:eastAsia="Times New Roman"/>
          <w:i/>
          <w:iCs/>
        </w:rPr>
        <w:t>.</w:t>
      </w:r>
      <w:r>
        <w:rPr>
          <w:rFonts w:eastAsia="Times New Roman"/>
        </w:rPr>
        <w:t xml:space="preserve">, 1st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Boca Raton, FL: Taylor &amp; Francis.</w:t>
      </w:r>
    </w:p>
    <w:p w14:paraId="0F51A8DC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ICE (26/02/2017) </w:t>
      </w:r>
      <w:r w:rsidRPr="00F30BDB">
        <w:rPr>
          <w:rFonts w:eastAsia="Times New Roman"/>
          <w:b/>
          <w:bCs/>
          <w:i/>
          <w:iCs/>
        </w:rPr>
        <w:t>The home of civil engineering</w:t>
      </w:r>
      <w:r>
        <w:rPr>
          <w:rFonts w:eastAsia="Times New Roman"/>
          <w:i/>
          <w:iCs/>
        </w:rPr>
        <w:t xml:space="preserve">,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https://www.ice.org.uk/.</w:t>
      </w:r>
      <w:r>
        <w:rPr>
          <w:rFonts w:eastAsia="Times New Roman"/>
        </w:rPr>
        <w:t xml:space="preserve"> (Accessed: 13/08/2020).</w:t>
      </w:r>
    </w:p>
    <w:p w14:paraId="69BBA76A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Jim Collins (2001) </w:t>
      </w:r>
      <w:r>
        <w:rPr>
          <w:rFonts w:eastAsia="Times New Roman"/>
          <w:i/>
          <w:iCs/>
        </w:rPr>
        <w:t>Good to Great</w:t>
      </w:r>
      <w:r>
        <w:rPr>
          <w:rFonts w:eastAsia="Times New Roman"/>
        </w:rPr>
        <w:t xml:space="preserve">, 1st Edition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US: Collins Business.</w:t>
      </w:r>
    </w:p>
    <w:p w14:paraId="642FA3AB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Mayo Clinic (2020) </w:t>
      </w:r>
      <w:r w:rsidRPr="00F30BDB">
        <w:rPr>
          <w:rFonts w:eastAsia="Times New Roman"/>
          <w:b/>
          <w:bCs/>
          <w:i/>
          <w:iCs/>
        </w:rPr>
        <w:t>Stress Management</w:t>
      </w:r>
      <w:r>
        <w:rPr>
          <w:rFonts w:eastAsia="Times New Roman"/>
          <w:i/>
          <w:iCs/>
        </w:rPr>
        <w:t xml:space="preserve">,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https://www.mayoclinic.org/healthy-lifestyle/stress-management/basics/stress-basics/hlv-20049495</w:t>
      </w:r>
      <w:r>
        <w:rPr>
          <w:rFonts w:eastAsia="Times New Roman"/>
        </w:rPr>
        <w:t xml:space="preserve"> (Accessed: 04/08/2020).</w:t>
      </w:r>
    </w:p>
    <w:p w14:paraId="23BC728E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</w:r>
      <w:proofErr w:type="spellStart"/>
      <w:r>
        <w:rPr>
          <w:rFonts w:eastAsia="Times New Roman"/>
        </w:rPr>
        <w:t>McCuen</w:t>
      </w:r>
      <w:proofErr w:type="spellEnd"/>
      <w:r>
        <w:rPr>
          <w:rFonts w:eastAsia="Times New Roman"/>
        </w:rPr>
        <w:t xml:space="preserve">, R. H., </w:t>
      </w:r>
      <w:proofErr w:type="spellStart"/>
      <w:r>
        <w:rPr>
          <w:rFonts w:eastAsia="Times New Roman"/>
        </w:rPr>
        <w:t>Ezzell</w:t>
      </w:r>
      <w:proofErr w:type="spellEnd"/>
      <w:r>
        <w:rPr>
          <w:rFonts w:eastAsia="Times New Roman"/>
        </w:rPr>
        <w:t xml:space="preserve">, E. Z., Wong, M. K., &amp; </w:t>
      </w:r>
      <w:proofErr w:type="spellStart"/>
      <w:r>
        <w:rPr>
          <w:rFonts w:eastAsia="Times New Roman"/>
        </w:rPr>
        <w:t>Mongan</w:t>
      </w:r>
      <w:proofErr w:type="spellEnd"/>
      <w:r>
        <w:rPr>
          <w:rFonts w:eastAsia="Times New Roman"/>
        </w:rPr>
        <w:t xml:space="preserve">, D. (2011) </w:t>
      </w:r>
      <w:r w:rsidRPr="00F30BDB">
        <w:rPr>
          <w:rFonts w:eastAsia="Times New Roman"/>
          <w:b/>
          <w:bCs/>
          <w:i/>
          <w:iCs/>
        </w:rPr>
        <w:t>Fundamentals of civil engineering: An Introduction to the ASCE Body of Knowledge</w:t>
      </w:r>
      <w:r>
        <w:rPr>
          <w:rFonts w:eastAsia="Times New Roman"/>
        </w:rPr>
        <w:t xml:space="preserve">, 2011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Boca Raton, FL, United States: CRC Press.</w:t>
      </w:r>
    </w:p>
    <w:p w14:paraId="3EFCA628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</w:r>
      <w:proofErr w:type="spellStart"/>
      <w:r>
        <w:rPr>
          <w:rFonts w:eastAsia="Times New Roman"/>
        </w:rPr>
        <w:t>Nunamaker</w:t>
      </w:r>
      <w:proofErr w:type="spellEnd"/>
      <w:r>
        <w:rPr>
          <w:rFonts w:eastAsia="Times New Roman"/>
        </w:rPr>
        <w:t xml:space="preserve">, J.F., Briggs, R.O. and Romano, N.R.C. (2014) </w:t>
      </w:r>
      <w:r w:rsidRPr="00F30BDB">
        <w:rPr>
          <w:rFonts w:eastAsia="Times New Roman"/>
          <w:b/>
          <w:bCs/>
          <w:i/>
          <w:iCs/>
        </w:rPr>
        <w:t>Collaboration Systems: Concept, Value, and Use</w:t>
      </w:r>
      <w:r>
        <w:rPr>
          <w:rFonts w:eastAsia="Times New Roman"/>
          <w:i/>
          <w:iCs/>
        </w:rPr>
        <w:t>.</w:t>
      </w:r>
      <w:r>
        <w:rPr>
          <w:rFonts w:eastAsia="Times New Roman"/>
        </w:rPr>
        <w:t xml:space="preserve">, Volume 4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 xml:space="preserve">., United States: Armonk, </w:t>
      </w:r>
      <w:proofErr w:type="gramStart"/>
      <w:r>
        <w:rPr>
          <w:rFonts w:eastAsia="Times New Roman"/>
        </w:rPr>
        <w:t>NY :</w:t>
      </w:r>
      <w:proofErr w:type="gramEnd"/>
      <w:r>
        <w:rPr>
          <w:rFonts w:eastAsia="Times New Roman"/>
        </w:rPr>
        <w:t xml:space="preserve"> M.E. Sharpe.</w:t>
      </w:r>
    </w:p>
    <w:p w14:paraId="12405891" w14:textId="77777777" w:rsidR="00F30BDB" w:rsidRDefault="00F30BDB" w:rsidP="00F30BDB">
      <w:pPr>
        <w:rPr>
          <w:rFonts w:eastAsia="Times New Roman"/>
        </w:rPr>
      </w:pPr>
    </w:p>
    <w:p w14:paraId="119A30BE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Rao, M (2010) </w:t>
      </w:r>
      <w:r w:rsidRPr="00F30BDB">
        <w:rPr>
          <w:rFonts w:eastAsia="Times New Roman"/>
          <w:b/>
          <w:bCs/>
          <w:i/>
          <w:iCs/>
        </w:rPr>
        <w:t xml:space="preserve">Soft skills: Enhancing </w:t>
      </w:r>
      <w:proofErr w:type="gramStart"/>
      <w:r w:rsidRPr="00F30BDB">
        <w:rPr>
          <w:rFonts w:eastAsia="Times New Roman"/>
          <w:b/>
          <w:bCs/>
          <w:i/>
          <w:iCs/>
        </w:rPr>
        <w:t>Employability :</w:t>
      </w:r>
      <w:proofErr w:type="gramEnd"/>
      <w:r w:rsidRPr="00F30BDB">
        <w:rPr>
          <w:rFonts w:eastAsia="Times New Roman"/>
          <w:b/>
          <w:bCs/>
          <w:i/>
          <w:iCs/>
        </w:rPr>
        <w:t xml:space="preserve"> Connecting Campus with Corporate</w:t>
      </w:r>
      <w:r>
        <w:rPr>
          <w:rFonts w:eastAsia="Times New Roman"/>
          <w:i/>
          <w:iCs/>
        </w:rPr>
        <w:t xml:space="preserve">. </w:t>
      </w:r>
      <w:r>
        <w:rPr>
          <w:rFonts w:eastAsia="Times New Roman"/>
        </w:rPr>
        <w:t xml:space="preserve">, 1st Edition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New Delhi: I.K Publishing.</w:t>
      </w:r>
    </w:p>
    <w:p w14:paraId="0F3913DD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lastRenderedPageBreak/>
        <w:br/>
        <w:t xml:space="preserve">Rao, M (2010) </w:t>
      </w:r>
      <w:r w:rsidRPr="00F30BDB">
        <w:rPr>
          <w:rFonts w:eastAsia="Times New Roman"/>
          <w:b/>
          <w:bCs/>
          <w:i/>
          <w:iCs/>
        </w:rPr>
        <w:t xml:space="preserve">Soft skills: Enhancing </w:t>
      </w:r>
      <w:proofErr w:type="gramStart"/>
      <w:r w:rsidRPr="00F30BDB">
        <w:rPr>
          <w:rFonts w:eastAsia="Times New Roman"/>
          <w:b/>
          <w:bCs/>
          <w:i/>
          <w:iCs/>
        </w:rPr>
        <w:t>Employability :</w:t>
      </w:r>
      <w:proofErr w:type="gramEnd"/>
      <w:r w:rsidRPr="00F30BDB">
        <w:rPr>
          <w:rFonts w:eastAsia="Times New Roman"/>
          <w:b/>
          <w:bCs/>
          <w:i/>
          <w:iCs/>
        </w:rPr>
        <w:t xml:space="preserve"> Connecting Campus with Corporate</w:t>
      </w:r>
      <w:r>
        <w:rPr>
          <w:rFonts w:eastAsia="Times New Roman"/>
          <w:i/>
          <w:iCs/>
        </w:rPr>
        <w:t xml:space="preserve">. </w:t>
      </w:r>
      <w:r>
        <w:rPr>
          <w:rFonts w:eastAsia="Times New Roman"/>
        </w:rPr>
        <w:t xml:space="preserve">, 1st Edition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New Delhi: I.K Publishing.</w:t>
      </w:r>
    </w:p>
    <w:p w14:paraId="0A7B3039" w14:textId="77777777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Shewan. D (2020) </w:t>
      </w:r>
      <w:r w:rsidRPr="00F30BDB">
        <w:rPr>
          <w:rFonts w:eastAsia="Times New Roman"/>
          <w:b/>
          <w:bCs/>
          <w:i/>
          <w:iCs/>
        </w:rPr>
        <w:t>How to Do a SWOT Analysis for Your Small Business (with Examples),</w:t>
      </w:r>
      <w:r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https://www.wordstream.com/blog/ws/2017/12/20/swot-analysis</w:t>
      </w:r>
      <w:r>
        <w:rPr>
          <w:rFonts w:eastAsia="Times New Roman"/>
        </w:rPr>
        <w:t xml:space="preserve"> (Accessed: 04/08/2020).</w:t>
      </w:r>
      <w:r>
        <w:rPr>
          <w:rFonts w:eastAsia="Times New Roman"/>
        </w:rPr>
        <w:br/>
      </w:r>
      <w:proofErr w:type="spellStart"/>
      <w:r>
        <w:rPr>
          <w:rFonts w:eastAsia="Times New Roman"/>
        </w:rPr>
        <w:t>Sinek.S</w:t>
      </w:r>
      <w:proofErr w:type="spellEnd"/>
      <w:r>
        <w:rPr>
          <w:rFonts w:eastAsia="Times New Roman"/>
        </w:rPr>
        <w:t xml:space="preserve"> (2017) </w:t>
      </w:r>
      <w:r>
        <w:rPr>
          <w:rFonts w:eastAsia="Times New Roman"/>
          <w:i/>
          <w:iCs/>
        </w:rPr>
        <w:t xml:space="preserve">Leaders Eat Last: Why Some Teams Pull Together and Others Don't </w:t>
      </w:r>
      <w:r>
        <w:rPr>
          <w:rFonts w:eastAsia="Times New Roman"/>
        </w:rPr>
        <w:t xml:space="preserve">, 1st </w:t>
      </w:r>
      <w:proofErr w:type="spellStart"/>
      <w:r>
        <w:rPr>
          <w:rFonts w:eastAsia="Times New Roman"/>
        </w:rPr>
        <w:t>edn</w:t>
      </w:r>
      <w:proofErr w:type="spellEnd"/>
      <w:r>
        <w:rPr>
          <w:rFonts w:eastAsia="Times New Roman"/>
        </w:rPr>
        <w:t>., USA: Penguin.</w:t>
      </w:r>
    </w:p>
    <w:p w14:paraId="0888D811" w14:textId="32F5BC92" w:rsidR="00F30BDB" w:rsidRDefault="00F30BDB" w:rsidP="00F30BDB">
      <w:pPr>
        <w:rPr>
          <w:rFonts w:eastAsia="Times New Roman"/>
        </w:rPr>
      </w:pPr>
      <w:r>
        <w:rPr>
          <w:rFonts w:eastAsia="Times New Roman"/>
        </w:rPr>
        <w:br/>
        <w:t xml:space="preserve">The Open University (2020) </w:t>
      </w:r>
      <w:r w:rsidRPr="00F30BDB">
        <w:rPr>
          <w:rFonts w:eastAsia="Times New Roman"/>
          <w:b/>
          <w:bCs/>
          <w:i/>
          <w:iCs/>
        </w:rPr>
        <w:t>The Open University</w:t>
      </w:r>
      <w:r>
        <w:rPr>
          <w:rFonts w:eastAsia="Times New Roman"/>
          <w:i/>
          <w:iCs/>
        </w:rPr>
        <w:t xml:space="preserve">,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http://www.open.ac.uk/choose/unison/develop/my-skills/self-</w:t>
      </w:r>
      <w:r>
        <w:rPr>
          <w:rFonts w:eastAsia="Times New Roman"/>
        </w:rPr>
        <w:t xml:space="preserve"> (Accessed: 04/08/2020).</w:t>
      </w:r>
    </w:p>
    <w:p w14:paraId="5C138997" w14:textId="39B9B067" w:rsidR="00F30BDB" w:rsidRPr="00F30BDB" w:rsidRDefault="00F30BDB" w:rsidP="00F47B89">
      <w:pPr>
        <w:pStyle w:val="NormalWeb"/>
        <w:shd w:val="clear" w:color="auto" w:fill="FFFFFF"/>
        <w:spacing w:before="0" w:beforeAutospacing="0" w:after="192" w:afterAutospacing="0" w:line="345" w:lineRule="atLeast"/>
        <w:rPr>
          <w:rFonts w:ascii="Arial" w:hAnsi="Arial" w:cs="Arial"/>
          <w:b/>
          <w:bCs/>
          <w:sz w:val="22"/>
          <w:szCs w:val="22"/>
          <w:u w:val="single"/>
        </w:rPr>
      </w:pPr>
      <w:r w:rsidRPr="00F30BDB">
        <w:rPr>
          <w:rFonts w:ascii="Arial" w:hAnsi="Arial" w:cs="Arial"/>
          <w:b/>
          <w:bCs/>
          <w:sz w:val="22"/>
          <w:szCs w:val="22"/>
          <w:u w:val="single"/>
        </w:rPr>
        <w:t xml:space="preserve">Articles: </w:t>
      </w:r>
    </w:p>
    <w:p w14:paraId="02D6D9CE" w14:textId="6CC3D897" w:rsidR="00F30BDB" w:rsidRDefault="00F30BDB" w:rsidP="00F30BDB">
      <w:pPr>
        <w:rPr>
          <w:rFonts w:ascii="Arial" w:hAnsi="Arial" w:cs="Arial"/>
        </w:rPr>
      </w:pPr>
      <w:r w:rsidRPr="00F30BDB">
        <w:rPr>
          <w:rFonts w:ascii="Arial" w:hAnsi="Arial" w:cs="Arial"/>
          <w:b/>
          <w:bCs/>
          <w:u w:val="single"/>
        </w:rPr>
        <w:t>Article 1</w:t>
      </w:r>
      <w:r>
        <w:rPr>
          <w:rFonts w:ascii="Arial" w:hAnsi="Arial" w:cs="Arial"/>
        </w:rPr>
        <w:t xml:space="preserve">: </w:t>
      </w:r>
      <w:r w:rsidRPr="00F30BDB">
        <w:rPr>
          <w:rFonts w:eastAsia="Times New Roman"/>
          <w:b/>
          <w:bCs/>
        </w:rPr>
        <w:t xml:space="preserve">Oxford College of Procurement &amp; Supply Success (April 2019) </w:t>
      </w:r>
      <w:r w:rsidRPr="00F30BDB">
        <w:rPr>
          <w:rFonts w:eastAsia="Times New Roman"/>
          <w:b/>
          <w:bCs/>
          <w:i/>
          <w:iCs/>
        </w:rPr>
        <w:t xml:space="preserve">Why Communication is Key </w:t>
      </w:r>
      <w:proofErr w:type="gramStart"/>
      <w:r w:rsidRPr="00F30BDB">
        <w:rPr>
          <w:rFonts w:eastAsia="Times New Roman"/>
          <w:b/>
          <w:bCs/>
          <w:i/>
          <w:iCs/>
        </w:rPr>
        <w:t>To</w:t>
      </w:r>
      <w:proofErr w:type="gramEnd"/>
      <w:r w:rsidRPr="00F30BDB">
        <w:rPr>
          <w:rFonts w:eastAsia="Times New Roman"/>
          <w:b/>
          <w:bCs/>
          <w:i/>
          <w:iCs/>
        </w:rPr>
        <w:t xml:space="preserve"> Supply Chain</w:t>
      </w:r>
      <w:r>
        <w:rPr>
          <w:rFonts w:eastAsia="Times New Roman"/>
          <w:i/>
          <w:iCs/>
        </w:rPr>
        <w:t xml:space="preserve">,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https://www.oxfordcollegeofprocurementandsupply.com/why-communication-is-key-to-supply-chain-success/</w:t>
      </w:r>
      <w:r>
        <w:rPr>
          <w:rFonts w:eastAsia="Times New Roman"/>
        </w:rPr>
        <w:t xml:space="preserve"> (Accessed: 09/08/2020).</w:t>
      </w:r>
    </w:p>
    <w:p w14:paraId="371239E1" w14:textId="305918C2" w:rsidR="00F30BDB" w:rsidRDefault="00F30BDB" w:rsidP="00F30BDB">
      <w:pPr>
        <w:pStyle w:val="NormalWeb"/>
        <w:shd w:val="clear" w:color="auto" w:fill="FFFFFF"/>
        <w:spacing w:before="0" w:beforeAutospacing="0" w:after="192" w:afterAutospacing="0" w:line="345" w:lineRule="atLeast"/>
      </w:pPr>
      <w:r w:rsidRPr="00F30BDB">
        <w:rPr>
          <w:rFonts w:ascii="Arial" w:hAnsi="Arial" w:cs="Arial"/>
          <w:b/>
          <w:bCs/>
          <w:sz w:val="22"/>
          <w:szCs w:val="22"/>
          <w:u w:val="single"/>
        </w:rPr>
        <w:t>Article 2</w:t>
      </w:r>
      <w:r>
        <w:rPr>
          <w:rFonts w:ascii="Arial" w:hAnsi="Arial" w:cs="Arial"/>
          <w:sz w:val="22"/>
          <w:szCs w:val="22"/>
        </w:rPr>
        <w:t>:</w:t>
      </w:r>
      <w:r w:rsidRPr="00F30BDB">
        <w:t xml:space="preserve"> </w:t>
      </w:r>
      <w:r>
        <w:t xml:space="preserve">Target Jobs (20/04/2019) </w:t>
      </w:r>
      <w:r w:rsidRPr="00F30BDB">
        <w:rPr>
          <w:b/>
          <w:bCs/>
          <w:i/>
          <w:iCs/>
        </w:rPr>
        <w:t xml:space="preserve">LEADERSHIP AND MANAGEMENT: PROVE </w:t>
      </w:r>
      <w:proofErr w:type="spellStart"/>
      <w:r w:rsidRPr="00F30BDB">
        <w:rPr>
          <w:b/>
          <w:bCs/>
          <w:i/>
          <w:iCs/>
        </w:rPr>
        <w:t>YOUâ</w:t>
      </w:r>
      <w:proofErr w:type="spellEnd"/>
      <w:r w:rsidRPr="00F30BDB">
        <w:rPr>
          <w:b/>
          <w:bCs/>
          <w:i/>
          <w:iCs/>
        </w:rPr>
        <w:t>€™RE MORE THAN AN ENTRY-LEVEL HIRE</w:t>
      </w:r>
      <w:r>
        <w:rPr>
          <w:i/>
          <w:iCs/>
        </w:rPr>
        <w:t xml:space="preserve">, </w:t>
      </w:r>
      <w:r>
        <w:t xml:space="preserve">Available at: </w:t>
      </w:r>
      <w:r>
        <w:rPr>
          <w:i/>
          <w:iCs/>
          <w:u w:val="single"/>
        </w:rPr>
        <w:t>https://targetjobs.co.uk/careers-advice/skills-and-competencies/300842-team-management-prove-youre-a-bit-more-than-an-entry-level-hire</w:t>
      </w:r>
      <w:r>
        <w:t xml:space="preserve"> (Accessed: 08/08/2020).</w:t>
      </w:r>
    </w:p>
    <w:p w14:paraId="6517A6B6" w14:textId="77777777" w:rsidR="00F30BDB" w:rsidRDefault="00F30BDB" w:rsidP="00F30BDB">
      <w:pPr>
        <w:pStyle w:val="NormalWeb"/>
        <w:shd w:val="clear" w:color="auto" w:fill="FFFFFF"/>
        <w:spacing w:before="0" w:beforeAutospacing="0" w:after="192" w:afterAutospacing="0" w:line="345" w:lineRule="atLeast"/>
      </w:pPr>
    </w:p>
    <w:p w14:paraId="63F00CF3" w14:textId="4AFB284C" w:rsidR="00F30BDB" w:rsidRDefault="00F30BDB" w:rsidP="00F30BDB">
      <w:pPr>
        <w:rPr>
          <w:rFonts w:eastAsia="Times New Roman"/>
        </w:rPr>
      </w:pPr>
      <w:r w:rsidRPr="00F30BDB">
        <w:rPr>
          <w:rFonts w:ascii="Arial" w:hAnsi="Arial" w:cs="Arial"/>
          <w:b/>
          <w:bCs/>
          <w:u w:val="single"/>
        </w:rPr>
        <w:t>Article 3</w:t>
      </w:r>
      <w:r>
        <w:rPr>
          <w:rFonts w:ascii="Arial" w:hAnsi="Arial" w:cs="Arial"/>
        </w:rPr>
        <w:t xml:space="preserve">: </w:t>
      </w:r>
      <w:r>
        <w:rPr>
          <w:rFonts w:eastAsia="Times New Roman"/>
        </w:rPr>
        <w:t xml:space="preserve">Dan </w:t>
      </w:r>
      <w:proofErr w:type="spellStart"/>
      <w:r>
        <w:rPr>
          <w:rFonts w:eastAsia="Times New Roman"/>
        </w:rPr>
        <w:t>Collns</w:t>
      </w:r>
      <w:proofErr w:type="spellEnd"/>
      <w:r>
        <w:rPr>
          <w:rFonts w:eastAsia="Times New Roman"/>
        </w:rPr>
        <w:t xml:space="preserve"> (03/08/2018) </w:t>
      </w:r>
      <w:r w:rsidRPr="00F30BDB">
        <w:rPr>
          <w:rFonts w:eastAsia="Times New Roman"/>
          <w:b/>
          <w:bCs/>
          <w:i/>
          <w:iCs/>
        </w:rPr>
        <w:t>Benefits of Teambuilding</w:t>
      </w:r>
      <w:r>
        <w:rPr>
          <w:rFonts w:eastAsia="Times New Roman"/>
          <w:i/>
          <w:iCs/>
        </w:rPr>
        <w:t xml:space="preserve">, </w:t>
      </w:r>
      <w:r>
        <w:rPr>
          <w:rFonts w:eastAsia="Times New Roman"/>
        </w:rPr>
        <w:t xml:space="preserve">Available at: </w:t>
      </w:r>
      <w:r>
        <w:rPr>
          <w:rFonts w:eastAsia="Times New Roman"/>
          <w:i/>
          <w:iCs/>
          <w:u w:val="single"/>
        </w:rPr>
        <w:t>http://www.innovativeteambuilding.co.uk/benefits-of-teambuilding/</w:t>
      </w:r>
      <w:r>
        <w:rPr>
          <w:rFonts w:eastAsia="Times New Roman"/>
        </w:rPr>
        <w:t xml:space="preserve"> (Accessed: 05/08/2020).</w:t>
      </w:r>
    </w:p>
    <w:p w14:paraId="31CC280C" w14:textId="14E33DBB" w:rsidR="00F30BDB" w:rsidRDefault="00F30BDB" w:rsidP="00F30BDB">
      <w:pPr>
        <w:pStyle w:val="NormalWeb"/>
        <w:shd w:val="clear" w:color="auto" w:fill="FFFFFF"/>
        <w:spacing w:before="0" w:beforeAutospacing="0" w:after="192" w:afterAutospacing="0" w:line="345" w:lineRule="atLeast"/>
        <w:rPr>
          <w:rFonts w:ascii="Arial" w:hAnsi="Arial" w:cs="Arial"/>
          <w:sz w:val="22"/>
          <w:szCs w:val="22"/>
        </w:rPr>
      </w:pPr>
      <w:r>
        <w:br/>
      </w:r>
      <w:r w:rsidRPr="00F30BDB">
        <w:rPr>
          <w:rFonts w:ascii="Arial" w:hAnsi="Arial" w:cs="Arial"/>
          <w:b/>
          <w:bCs/>
          <w:sz w:val="22"/>
          <w:szCs w:val="22"/>
          <w:u w:val="single"/>
        </w:rPr>
        <w:t>Article 4</w:t>
      </w:r>
      <w:r>
        <w:rPr>
          <w:rFonts w:ascii="Arial" w:hAnsi="Arial" w:cs="Arial"/>
          <w:sz w:val="22"/>
          <w:szCs w:val="22"/>
        </w:rPr>
        <w:t>:</w:t>
      </w:r>
      <w:r w:rsidRPr="00F30BDB">
        <w:t xml:space="preserve"> </w:t>
      </w:r>
      <w:r>
        <w:t xml:space="preserve">Chron (2020) </w:t>
      </w:r>
      <w:r w:rsidRPr="00F30BDB">
        <w:rPr>
          <w:b/>
          <w:bCs/>
          <w:i/>
          <w:iCs/>
        </w:rPr>
        <w:t>The Advantages of Organizational Skills</w:t>
      </w:r>
      <w:r>
        <w:rPr>
          <w:i/>
          <w:iCs/>
        </w:rPr>
        <w:t xml:space="preserve">, </w:t>
      </w:r>
      <w:r>
        <w:t xml:space="preserve">Available at: </w:t>
      </w:r>
      <w:r>
        <w:rPr>
          <w:i/>
          <w:iCs/>
          <w:u w:val="single"/>
        </w:rPr>
        <w:t>https://smallbusiness.chron.com/advantages-organizational-skills-276.html</w:t>
      </w:r>
      <w:r>
        <w:t xml:space="preserve"> (Accessed: 03/08/2020).</w:t>
      </w:r>
    </w:p>
    <w:p w14:paraId="16BEFA6C" w14:textId="77777777" w:rsidR="00F30BDB" w:rsidRPr="00F87C9A" w:rsidRDefault="00F30BDB" w:rsidP="00F30BDB">
      <w:pPr>
        <w:pStyle w:val="NormalWeb"/>
        <w:shd w:val="clear" w:color="auto" w:fill="FFFFFF"/>
        <w:spacing w:before="0" w:beforeAutospacing="0" w:after="192" w:afterAutospacing="0" w:line="345" w:lineRule="atLeast"/>
        <w:rPr>
          <w:rFonts w:ascii="Arial" w:hAnsi="Arial" w:cs="Arial"/>
          <w:sz w:val="22"/>
          <w:szCs w:val="22"/>
        </w:rPr>
      </w:pPr>
    </w:p>
    <w:sectPr w:rsidR="00F30BDB" w:rsidRPr="00F87C9A" w:rsidSect="006272C6">
      <w:headerReference w:type="default" r:id="rId13"/>
      <w:footerReference w:type="default" r:id="rId14"/>
      <w:pgSz w:w="11906" w:h="16838"/>
      <w:pgMar w:top="1440" w:right="1196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D41024" w14:textId="77777777" w:rsidR="00644F39" w:rsidRDefault="00644F39" w:rsidP="009941AB">
      <w:pPr>
        <w:spacing w:after="0" w:line="240" w:lineRule="auto"/>
      </w:pPr>
      <w:r>
        <w:separator/>
      </w:r>
    </w:p>
  </w:endnote>
  <w:endnote w:type="continuationSeparator" w:id="0">
    <w:p w14:paraId="6BBFD147" w14:textId="77777777" w:rsidR="00644F39" w:rsidRDefault="00644F39" w:rsidP="00994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tali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1973121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C5CDC9" w14:textId="44FE370A" w:rsidR="00D103C0" w:rsidRDefault="00D103C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4F77D2A" w14:textId="77777777" w:rsidR="00D103C0" w:rsidRDefault="00D10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2109C" w14:textId="77777777" w:rsidR="00644F39" w:rsidRDefault="00644F39" w:rsidP="009941AB">
      <w:pPr>
        <w:spacing w:after="0" w:line="240" w:lineRule="auto"/>
      </w:pPr>
      <w:r>
        <w:separator/>
      </w:r>
    </w:p>
  </w:footnote>
  <w:footnote w:type="continuationSeparator" w:id="0">
    <w:p w14:paraId="3721779B" w14:textId="77777777" w:rsidR="00644F39" w:rsidRDefault="00644F39" w:rsidP="00994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6A1170" w14:textId="272742FA" w:rsidR="00D103C0" w:rsidRPr="00174416" w:rsidRDefault="00D103C0" w:rsidP="00174416">
    <w:pPr>
      <w:pStyle w:val="Header"/>
      <w:jc w:val="center"/>
      <w:rPr>
        <w:color w:val="000000" w:themeColor="text1"/>
      </w:rPr>
    </w:pPr>
    <w:r w:rsidRPr="00174416">
      <w:rPr>
        <w:color w:val="000000" w:themeColor="text1"/>
      </w:rPr>
      <w:t xml:space="preserve">STUDENT ID: </w:t>
    </w:r>
    <w:r w:rsidRPr="00174416">
      <w:rPr>
        <w:rFonts w:asciiTheme="majorHAnsi" w:hAnsiTheme="majorHAnsi" w:cstheme="majorHAnsi"/>
        <w:color w:val="000000" w:themeColor="text1"/>
        <w:sz w:val="28"/>
        <w:szCs w:val="28"/>
      </w:rPr>
      <w:t>1921657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A34C6"/>
    <w:multiLevelType w:val="hybridMultilevel"/>
    <w:tmpl w:val="4364D708"/>
    <w:lvl w:ilvl="0" w:tplc="27C2C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7442D"/>
    <w:multiLevelType w:val="hybridMultilevel"/>
    <w:tmpl w:val="CF9E7D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92920"/>
    <w:multiLevelType w:val="multilevel"/>
    <w:tmpl w:val="7E4E1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9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5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36" w:hanging="1440"/>
      </w:pPr>
      <w:rPr>
        <w:rFonts w:hint="default"/>
      </w:rPr>
    </w:lvl>
  </w:abstractNum>
  <w:abstractNum w:abstractNumId="3" w15:restartNumberingAfterBreak="0">
    <w:nsid w:val="475E1D67"/>
    <w:multiLevelType w:val="hybridMultilevel"/>
    <w:tmpl w:val="A5F2DB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5352A"/>
    <w:multiLevelType w:val="hybridMultilevel"/>
    <w:tmpl w:val="2E7EF4DA"/>
    <w:lvl w:ilvl="0" w:tplc="6F08DE34">
      <w:start w:val="1"/>
      <w:numFmt w:val="decimal"/>
      <w:lvlText w:val="%1."/>
      <w:lvlJc w:val="left"/>
      <w:pPr>
        <w:ind w:left="720" w:hanging="360"/>
      </w:pPr>
      <w:rPr>
        <w:rFonts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71A30"/>
    <w:multiLevelType w:val="hybridMultilevel"/>
    <w:tmpl w:val="CF9E7D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C4C03"/>
    <w:multiLevelType w:val="hybridMultilevel"/>
    <w:tmpl w:val="CF9E7D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DF4617"/>
    <w:multiLevelType w:val="hybridMultilevel"/>
    <w:tmpl w:val="5F969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C91991"/>
    <w:multiLevelType w:val="hybridMultilevel"/>
    <w:tmpl w:val="512EA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A5775B"/>
    <w:multiLevelType w:val="hybridMultilevel"/>
    <w:tmpl w:val="9D601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A5629B"/>
    <w:multiLevelType w:val="hybridMultilevel"/>
    <w:tmpl w:val="5B8ED946"/>
    <w:lvl w:ilvl="0" w:tplc="A9523AE8">
      <w:start w:val="1"/>
      <w:numFmt w:val="decimal"/>
      <w:lvlText w:val="%1."/>
      <w:lvlJc w:val="left"/>
      <w:pPr>
        <w:ind w:left="720" w:hanging="360"/>
      </w:pPr>
      <w:rPr>
        <w:rFonts w:ascii="Italic" w:hAnsi="Italic" w:cs="Times New Roma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5C7974"/>
    <w:multiLevelType w:val="hybridMultilevel"/>
    <w:tmpl w:val="076AAECE"/>
    <w:lvl w:ilvl="0" w:tplc="27C2C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6"/>
  </w:num>
  <w:num w:numId="9">
    <w:abstractNumId w:val="5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QzMjQ0MjeyNLEwMbVQ0lEKTi0uzszPAykwrAUA1p8EUSwAAAA="/>
  </w:docVars>
  <w:rsids>
    <w:rsidRoot w:val="00783356"/>
    <w:rsid w:val="00056D66"/>
    <w:rsid w:val="00076701"/>
    <w:rsid w:val="000A4EBB"/>
    <w:rsid w:val="00112873"/>
    <w:rsid w:val="00174416"/>
    <w:rsid w:val="001E6AFB"/>
    <w:rsid w:val="00222302"/>
    <w:rsid w:val="0025193A"/>
    <w:rsid w:val="00257805"/>
    <w:rsid w:val="002921CA"/>
    <w:rsid w:val="002B400A"/>
    <w:rsid w:val="002D6A98"/>
    <w:rsid w:val="003C3081"/>
    <w:rsid w:val="00416596"/>
    <w:rsid w:val="00425CA0"/>
    <w:rsid w:val="00457F49"/>
    <w:rsid w:val="004D55E3"/>
    <w:rsid w:val="004D6975"/>
    <w:rsid w:val="004E1FC7"/>
    <w:rsid w:val="0051063A"/>
    <w:rsid w:val="005349D4"/>
    <w:rsid w:val="00590B20"/>
    <w:rsid w:val="005C56D4"/>
    <w:rsid w:val="005F636B"/>
    <w:rsid w:val="006109B7"/>
    <w:rsid w:val="006272C6"/>
    <w:rsid w:val="00644B75"/>
    <w:rsid w:val="00644F39"/>
    <w:rsid w:val="00651DE6"/>
    <w:rsid w:val="006A25BE"/>
    <w:rsid w:val="006C29A1"/>
    <w:rsid w:val="00733A7C"/>
    <w:rsid w:val="0078167C"/>
    <w:rsid w:val="00783356"/>
    <w:rsid w:val="007A61C4"/>
    <w:rsid w:val="009068AC"/>
    <w:rsid w:val="00906A48"/>
    <w:rsid w:val="00923E01"/>
    <w:rsid w:val="0092437D"/>
    <w:rsid w:val="00927B81"/>
    <w:rsid w:val="00941530"/>
    <w:rsid w:val="009941AB"/>
    <w:rsid w:val="009B5D9B"/>
    <w:rsid w:val="009D366C"/>
    <w:rsid w:val="009E674B"/>
    <w:rsid w:val="00B342E9"/>
    <w:rsid w:val="00B67FB3"/>
    <w:rsid w:val="00B67FE9"/>
    <w:rsid w:val="00B70F82"/>
    <w:rsid w:val="00BA66F9"/>
    <w:rsid w:val="00BD1E7C"/>
    <w:rsid w:val="00C0517F"/>
    <w:rsid w:val="00C17ABC"/>
    <w:rsid w:val="00C328D0"/>
    <w:rsid w:val="00C32C8D"/>
    <w:rsid w:val="00C32D22"/>
    <w:rsid w:val="00C33712"/>
    <w:rsid w:val="00C91D07"/>
    <w:rsid w:val="00CA1996"/>
    <w:rsid w:val="00CB69E8"/>
    <w:rsid w:val="00CE15AA"/>
    <w:rsid w:val="00D103C0"/>
    <w:rsid w:val="00D64F1A"/>
    <w:rsid w:val="00D761F7"/>
    <w:rsid w:val="00D76BB4"/>
    <w:rsid w:val="00D85A33"/>
    <w:rsid w:val="00D92550"/>
    <w:rsid w:val="00DD2FC6"/>
    <w:rsid w:val="00E336F6"/>
    <w:rsid w:val="00E341FD"/>
    <w:rsid w:val="00E35F39"/>
    <w:rsid w:val="00E4490C"/>
    <w:rsid w:val="00ED3E89"/>
    <w:rsid w:val="00EE522B"/>
    <w:rsid w:val="00F02369"/>
    <w:rsid w:val="00F30BDB"/>
    <w:rsid w:val="00F47B89"/>
    <w:rsid w:val="00F80F3D"/>
    <w:rsid w:val="00F87C9A"/>
    <w:rsid w:val="00F93083"/>
    <w:rsid w:val="00FB528B"/>
    <w:rsid w:val="00FE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BC319"/>
  <w15:chartTrackingRefBased/>
  <w15:docId w15:val="{E885BC9A-F442-42BD-A6B9-6FC2BFAF0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356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833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3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83356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941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941A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4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1AB"/>
  </w:style>
  <w:style w:type="paragraph" w:styleId="Footer">
    <w:name w:val="footer"/>
    <w:basedOn w:val="Normal"/>
    <w:link w:val="FooterChar"/>
    <w:uiPriority w:val="99"/>
    <w:unhideWhenUsed/>
    <w:rsid w:val="00994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1AB"/>
  </w:style>
  <w:style w:type="paragraph" w:styleId="NormalWeb">
    <w:name w:val="Normal (Web)"/>
    <w:basedOn w:val="Normal"/>
    <w:uiPriority w:val="99"/>
    <w:unhideWhenUsed/>
    <w:rsid w:val="006A2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22302"/>
    <w:rPr>
      <w:i/>
      <w:iCs/>
    </w:rPr>
  </w:style>
  <w:style w:type="character" w:customStyle="1" w:styleId="marginterm">
    <w:name w:val="margin_term"/>
    <w:basedOn w:val="DefaultParagraphFont"/>
    <w:rsid w:val="00222302"/>
  </w:style>
  <w:style w:type="paragraph" w:styleId="ListParagraph">
    <w:name w:val="List Paragraph"/>
    <w:basedOn w:val="Normal"/>
    <w:uiPriority w:val="34"/>
    <w:qFormat/>
    <w:rsid w:val="009E67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D366C"/>
    <w:rPr>
      <w:b/>
      <w:bCs/>
    </w:rPr>
  </w:style>
  <w:style w:type="character" w:customStyle="1" w:styleId="author">
    <w:name w:val="author"/>
    <w:basedOn w:val="DefaultParagraphFont"/>
    <w:rsid w:val="00BD1E7C"/>
  </w:style>
  <w:style w:type="character" w:customStyle="1" w:styleId="a-color-secondary">
    <w:name w:val="a-color-secondary"/>
    <w:basedOn w:val="DefaultParagraphFont"/>
    <w:rsid w:val="00BD1E7C"/>
  </w:style>
  <w:style w:type="character" w:styleId="UnresolvedMention">
    <w:name w:val="Unresolved Mention"/>
    <w:basedOn w:val="DefaultParagraphFont"/>
    <w:uiPriority w:val="99"/>
    <w:semiHidden/>
    <w:unhideWhenUsed/>
    <w:rsid w:val="00906A48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D10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2440</Words>
  <Characters>13912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Hetty Walkiria</dc:creator>
  <cp:keywords/>
  <dc:description/>
  <cp:lastModifiedBy>filipe selvatici</cp:lastModifiedBy>
  <cp:revision>2</cp:revision>
  <dcterms:created xsi:type="dcterms:W3CDTF">2020-08-21T13:28:00Z</dcterms:created>
  <dcterms:modified xsi:type="dcterms:W3CDTF">2020-08-21T13:28:00Z</dcterms:modified>
</cp:coreProperties>
</file>