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0445ED7D"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7777777" w:rsidR="002229F0" w:rsidRDefault="002229F0" w:rsidP="00AE1A4C">
            <w:pPr>
              <w:pStyle w:val="AssignBody"/>
            </w:pPr>
            <w:proofErr w:type="spellStart"/>
            <w:r>
              <w:t>T</w:t>
            </w:r>
            <w:bookmarkStart w:id="0" w:name="cysill"/>
            <w:bookmarkEnd w:id="0"/>
            <w:r>
              <w:t>arged</w:t>
            </w:r>
            <w:proofErr w:type="spellEnd"/>
            <w:r>
              <w:t>/Target 1</w:t>
            </w:r>
          </w:p>
        </w:tc>
        <w:tc>
          <w:tcPr>
            <w:tcW w:w="7178" w:type="dxa"/>
          </w:tcPr>
          <w:p w14:paraId="394C5558" w14:textId="27EC0CC9" w:rsidR="002229F0" w:rsidRDefault="00C73D34" w:rsidP="00AE1A4C">
            <w:pPr>
              <w:pStyle w:val="AssignBody"/>
            </w:pPr>
            <w:r>
              <w:t>Reference in-text, through this essay I have included in-text citations.</w:t>
            </w:r>
          </w:p>
        </w:tc>
      </w:tr>
      <w:tr w:rsidR="002229F0" w14:paraId="73A65764" w14:textId="77777777" w:rsidTr="00AE1A4C">
        <w:tc>
          <w:tcPr>
            <w:tcW w:w="1838" w:type="dxa"/>
          </w:tcPr>
          <w:p w14:paraId="12A42483" w14:textId="77777777" w:rsidR="002229F0" w:rsidRDefault="002229F0" w:rsidP="00AE1A4C">
            <w:pPr>
              <w:pStyle w:val="AssignBody"/>
            </w:pPr>
            <w:proofErr w:type="spellStart"/>
            <w:r>
              <w:t>Targed</w:t>
            </w:r>
            <w:proofErr w:type="spellEnd"/>
            <w:r>
              <w:t>/Target 2</w:t>
            </w:r>
          </w:p>
        </w:tc>
        <w:tc>
          <w:tcPr>
            <w:tcW w:w="7178" w:type="dxa"/>
          </w:tcPr>
          <w:p w14:paraId="3E19823E" w14:textId="62788785" w:rsidR="002229F0" w:rsidRDefault="00C73D34" w:rsidP="00AE1A4C">
            <w:pPr>
              <w:pStyle w:val="AssignBody"/>
            </w:pPr>
            <w:r>
              <w:t>Reflect critically- I have addressed this target by using more critical language throughout the assignment.</w:t>
            </w:r>
          </w:p>
        </w:tc>
      </w:tr>
      <w:tr w:rsidR="002229F0" w14:paraId="0216786F" w14:textId="77777777" w:rsidTr="00AE1A4C">
        <w:tc>
          <w:tcPr>
            <w:tcW w:w="1838" w:type="dxa"/>
          </w:tcPr>
          <w:p w14:paraId="4F73937C" w14:textId="77777777" w:rsidR="002229F0" w:rsidRDefault="002229F0" w:rsidP="00AE1A4C">
            <w:pPr>
              <w:pStyle w:val="AssignBody"/>
            </w:pPr>
            <w:proofErr w:type="spellStart"/>
            <w:r>
              <w:t>Targed</w:t>
            </w:r>
            <w:proofErr w:type="spellEnd"/>
            <w:r>
              <w:t>/Target 3</w:t>
            </w:r>
          </w:p>
        </w:tc>
        <w:tc>
          <w:tcPr>
            <w:tcW w:w="7178" w:type="dxa"/>
          </w:tcPr>
          <w:p w14:paraId="1FEDD524" w14:textId="6AB6B302" w:rsidR="002229F0" w:rsidRDefault="00C73D34" w:rsidP="00AE1A4C">
            <w:pPr>
              <w:pStyle w:val="AssignBody"/>
            </w:pPr>
            <w:r>
              <w:t>Referencing- I have addressed this target by using Harvard referencing formats to help me with my referencing.</w:t>
            </w:r>
          </w:p>
        </w:tc>
      </w:tr>
      <w:tr w:rsidR="002229F0" w14:paraId="1625EF57" w14:textId="77777777" w:rsidTr="00AE1A4C">
        <w:tc>
          <w:tcPr>
            <w:tcW w:w="1838" w:type="dxa"/>
          </w:tcPr>
          <w:p w14:paraId="3316F033" w14:textId="77777777" w:rsidR="002229F0" w:rsidRDefault="002229F0" w:rsidP="00AE1A4C">
            <w:pPr>
              <w:pStyle w:val="AssignBody"/>
            </w:pPr>
            <w:proofErr w:type="spellStart"/>
            <w:r>
              <w:t>Targed</w:t>
            </w:r>
            <w:proofErr w:type="spellEnd"/>
            <w:r>
              <w:t>/Target 4</w:t>
            </w:r>
          </w:p>
        </w:tc>
        <w:tc>
          <w:tcPr>
            <w:tcW w:w="7178" w:type="dxa"/>
          </w:tcPr>
          <w:p w14:paraId="12099F03" w14:textId="77777777" w:rsidR="002229F0" w:rsidRDefault="002229F0" w:rsidP="00AE1A4C">
            <w:pPr>
              <w:pStyle w:val="AssignBody"/>
            </w:pPr>
          </w:p>
        </w:tc>
      </w:tr>
      <w:tr w:rsidR="00817F7A" w14:paraId="49CA7C96" w14:textId="77777777" w:rsidTr="00AE1A4C">
        <w:tc>
          <w:tcPr>
            <w:tcW w:w="1838" w:type="dxa"/>
          </w:tcPr>
          <w:p w14:paraId="1919199F" w14:textId="7A7D1A35" w:rsidR="00817F7A" w:rsidRDefault="00817F7A" w:rsidP="00817F7A">
            <w:pPr>
              <w:pStyle w:val="AssignBody"/>
            </w:pPr>
            <w:proofErr w:type="spellStart"/>
            <w:r>
              <w:t>Targed</w:t>
            </w:r>
            <w:proofErr w:type="spellEnd"/>
            <w:r>
              <w:t>/Target 5</w:t>
            </w:r>
          </w:p>
        </w:tc>
        <w:tc>
          <w:tcPr>
            <w:tcW w:w="7178" w:type="dxa"/>
          </w:tcPr>
          <w:p w14:paraId="72F8B1D0" w14:textId="77777777" w:rsidR="00817F7A" w:rsidRDefault="00817F7A" w:rsidP="00817F7A">
            <w:pPr>
              <w:pStyle w:val="AssignBody"/>
            </w:pPr>
          </w:p>
        </w:tc>
      </w:tr>
    </w:tbl>
    <w:p w14:paraId="45E34BBD" w14:textId="77777777" w:rsidR="002229F0" w:rsidRDefault="002229F0" w:rsidP="00E611D9">
      <w:pPr>
        <w:pStyle w:val="AssignBody"/>
      </w:pPr>
    </w:p>
    <w:p w14:paraId="118CB437" w14:textId="451F2D2F" w:rsidR="006419C3" w:rsidRDefault="0084512F" w:rsidP="00E611D9">
      <w:pPr>
        <w:pStyle w:val="AssignHeader"/>
      </w:pPr>
      <w:r>
        <w:t>Choose an intervention that supports the learning and development of a pupil/ group of pupils. Reflect critically on its potential for ensuring pupil progression and the possible challenges that may arise.</w:t>
      </w:r>
    </w:p>
    <w:p w14:paraId="54250571" w14:textId="2B4E92FF" w:rsidR="00112116" w:rsidRDefault="00112116" w:rsidP="00542E1B">
      <w:pPr>
        <w:pStyle w:val="AssignBody"/>
      </w:pPr>
    </w:p>
    <w:p w14:paraId="006A1D67" w14:textId="2814F6E0" w:rsidR="00112116" w:rsidRDefault="00112116" w:rsidP="00542E1B">
      <w:pPr>
        <w:pStyle w:val="AssignBody"/>
      </w:pPr>
    </w:p>
    <w:p w14:paraId="474FB728" w14:textId="583253D2" w:rsidR="00112116" w:rsidRDefault="00112116" w:rsidP="00542E1B">
      <w:pPr>
        <w:pStyle w:val="AssignBody"/>
      </w:pPr>
    </w:p>
    <w:p w14:paraId="1DC67469" w14:textId="616CA0CE" w:rsidR="00112116" w:rsidRDefault="00112116" w:rsidP="00542E1B">
      <w:pPr>
        <w:pStyle w:val="AssignBody"/>
      </w:pPr>
    </w:p>
    <w:p w14:paraId="1F61F5AD" w14:textId="0C1AA479" w:rsidR="00112116" w:rsidRDefault="00112116" w:rsidP="00542E1B">
      <w:pPr>
        <w:pStyle w:val="AssignBody"/>
      </w:pPr>
    </w:p>
    <w:p w14:paraId="75247964" w14:textId="1351DD74" w:rsidR="00112116" w:rsidRDefault="00112116" w:rsidP="00542E1B">
      <w:pPr>
        <w:pStyle w:val="AssignBody"/>
      </w:pPr>
    </w:p>
    <w:p w14:paraId="46A962D0" w14:textId="6B409DD3" w:rsidR="00112116" w:rsidRDefault="00112116" w:rsidP="00542E1B">
      <w:pPr>
        <w:pStyle w:val="AssignBody"/>
      </w:pPr>
    </w:p>
    <w:p w14:paraId="28F3A6CF" w14:textId="2653101E" w:rsidR="00112116" w:rsidRDefault="00112116" w:rsidP="00542E1B">
      <w:pPr>
        <w:pStyle w:val="AssignBody"/>
      </w:pPr>
    </w:p>
    <w:p w14:paraId="5B9E1C39" w14:textId="5BADA1EE" w:rsidR="00112116" w:rsidRDefault="00112116" w:rsidP="00542E1B">
      <w:pPr>
        <w:pStyle w:val="AssignBody"/>
      </w:pPr>
    </w:p>
    <w:p w14:paraId="2F29FE87" w14:textId="79165D6D" w:rsidR="00112116" w:rsidRDefault="00112116" w:rsidP="00542E1B">
      <w:pPr>
        <w:pStyle w:val="AssignBody"/>
      </w:pPr>
    </w:p>
    <w:p w14:paraId="6A0B1D60" w14:textId="58154ACD" w:rsidR="00112116" w:rsidRDefault="00112116" w:rsidP="00542E1B">
      <w:pPr>
        <w:pStyle w:val="AssignBody"/>
      </w:pPr>
    </w:p>
    <w:p w14:paraId="43E37570" w14:textId="09B492C1" w:rsidR="0084512F" w:rsidRDefault="0084512F" w:rsidP="00542E1B">
      <w:pPr>
        <w:pStyle w:val="AssignBody"/>
      </w:pPr>
    </w:p>
    <w:p w14:paraId="6F6EAE62" w14:textId="77777777" w:rsidR="00C73D34" w:rsidRDefault="00C73D34" w:rsidP="00542E1B">
      <w:pPr>
        <w:pStyle w:val="AssignBody"/>
      </w:pPr>
    </w:p>
    <w:p w14:paraId="5E1A240B" w14:textId="77777777" w:rsidR="0084512F" w:rsidRDefault="0084512F" w:rsidP="00542E1B">
      <w:pPr>
        <w:pStyle w:val="AssignBody"/>
      </w:pPr>
    </w:p>
    <w:p w14:paraId="1B0638E9" w14:textId="3B8F94A1" w:rsidR="00112116" w:rsidRDefault="00112116" w:rsidP="00542E1B">
      <w:pPr>
        <w:pStyle w:val="AssignBody"/>
      </w:pPr>
    </w:p>
    <w:p w14:paraId="0E45C1DA" w14:textId="77777777" w:rsidR="00890F75" w:rsidRDefault="00890F75" w:rsidP="00542E1B">
      <w:pPr>
        <w:pStyle w:val="AssignBody"/>
      </w:pPr>
    </w:p>
    <w:p w14:paraId="3A660D31" w14:textId="7DFE4F5B" w:rsidR="00112116" w:rsidRDefault="00112116" w:rsidP="00542E1B">
      <w:pPr>
        <w:pStyle w:val="AssignBody"/>
      </w:pPr>
    </w:p>
    <w:p w14:paraId="20374B06" w14:textId="77777777" w:rsidR="00C73D34" w:rsidRDefault="00C73D34" w:rsidP="00542E1B">
      <w:pPr>
        <w:pStyle w:val="AssignBody"/>
      </w:pPr>
    </w:p>
    <w:p w14:paraId="01C8D4D8" w14:textId="77777777" w:rsidR="006D43A9" w:rsidRPr="004D6EF5" w:rsidRDefault="00112116" w:rsidP="004D6EF5">
      <w:pPr>
        <w:pStyle w:val="AssignBody"/>
        <w:ind w:firstLine="720"/>
        <w:rPr>
          <w:rFonts w:ascii="Times New Roman" w:hAnsi="Times New Roman" w:cs="Times New Roman"/>
          <w:sz w:val="24"/>
          <w:szCs w:val="24"/>
        </w:rPr>
      </w:pPr>
      <w:r w:rsidRPr="004D6EF5">
        <w:rPr>
          <w:rFonts w:ascii="Times New Roman" w:hAnsi="Times New Roman" w:cs="Times New Roman"/>
          <w:sz w:val="24"/>
          <w:szCs w:val="24"/>
        </w:rPr>
        <w:lastRenderedPageBreak/>
        <w:t>This assignment aims to outline and reflect upon an intervention which is in place to support the learning development of Pupil A. Pupil A is 9 Years old and is in Year 4 at school, the intervention will focus on supporting and developing their emotional and physical well-being alongside their behaviour. The intervention focuses on differential reinforcement to reduce self-injurious behaviour during agitative episodes. The pupil that this intervention is aimed at has a diagnosis of Autism Spectrum Disorder (ASD), the intervention is designed to replace Pupil A’s self-injurious behaviour during agitative episodes with differential reinforcing behaviour. Pupil A tends to become agitated if they do not get an answer correct or they are not able to finish a task within the classroom.</w:t>
      </w:r>
      <w:r w:rsidR="00433406" w:rsidRPr="004D6EF5">
        <w:rPr>
          <w:rFonts w:ascii="Times New Roman" w:hAnsi="Times New Roman" w:cs="Times New Roman"/>
          <w:sz w:val="24"/>
          <w:szCs w:val="24"/>
        </w:rPr>
        <w:t xml:space="preserve"> </w:t>
      </w:r>
      <w:r w:rsidR="00195B71" w:rsidRPr="004D6EF5">
        <w:rPr>
          <w:rFonts w:ascii="Times New Roman" w:hAnsi="Times New Roman" w:cs="Times New Roman"/>
          <w:sz w:val="24"/>
          <w:szCs w:val="24"/>
        </w:rPr>
        <w:t xml:space="preserve">Communication between the pupil and staff members is very limited as they are non-verbal and only occasionally communicate through the means of picture exchange communication system (PECS). </w:t>
      </w:r>
    </w:p>
    <w:p w14:paraId="6B1F68B4" w14:textId="2E88038D" w:rsidR="006D43A9" w:rsidRPr="004D6EF5" w:rsidRDefault="00195B71" w:rsidP="004D6EF5">
      <w:pPr>
        <w:pStyle w:val="AssignBody"/>
        <w:ind w:firstLine="720"/>
        <w:rPr>
          <w:rFonts w:ascii="Times New Roman" w:hAnsi="Times New Roman" w:cs="Times New Roman"/>
          <w:sz w:val="24"/>
          <w:szCs w:val="24"/>
        </w:rPr>
      </w:pPr>
      <w:r w:rsidRPr="004D6EF5">
        <w:rPr>
          <w:rFonts w:ascii="Times New Roman" w:hAnsi="Times New Roman" w:cs="Times New Roman"/>
          <w:sz w:val="24"/>
          <w:szCs w:val="24"/>
        </w:rPr>
        <w:t xml:space="preserve">With regards to Pupil A’s academic studies, they enjoy taking part in maths, </w:t>
      </w:r>
      <w:proofErr w:type="gramStart"/>
      <w:r w:rsidRPr="004D6EF5">
        <w:rPr>
          <w:rFonts w:ascii="Times New Roman" w:hAnsi="Times New Roman" w:cs="Times New Roman"/>
          <w:sz w:val="24"/>
          <w:szCs w:val="24"/>
        </w:rPr>
        <w:t>English</w:t>
      </w:r>
      <w:proofErr w:type="gramEnd"/>
      <w:r w:rsidRPr="004D6EF5">
        <w:rPr>
          <w:rFonts w:ascii="Times New Roman" w:hAnsi="Times New Roman" w:cs="Times New Roman"/>
          <w:sz w:val="24"/>
          <w:szCs w:val="24"/>
        </w:rPr>
        <w:t xml:space="preserve"> and science lessons, however, they do not like taking part in physical sessions. </w:t>
      </w:r>
      <w:r w:rsidR="00C61219" w:rsidRPr="004D6EF5">
        <w:rPr>
          <w:rFonts w:ascii="Times New Roman" w:hAnsi="Times New Roman" w:cs="Times New Roman"/>
          <w:sz w:val="24"/>
          <w:szCs w:val="24"/>
        </w:rPr>
        <w:t xml:space="preserve">The physical development of Pupil A is at the same standard to their peers, they </w:t>
      </w:r>
      <w:proofErr w:type="gramStart"/>
      <w:r w:rsidR="00C61219" w:rsidRPr="004D6EF5">
        <w:rPr>
          <w:rFonts w:ascii="Times New Roman" w:hAnsi="Times New Roman" w:cs="Times New Roman"/>
          <w:sz w:val="24"/>
          <w:szCs w:val="24"/>
        </w:rPr>
        <w:t>are able to</w:t>
      </w:r>
      <w:proofErr w:type="gramEnd"/>
      <w:r w:rsidR="00C61219" w:rsidRPr="004D6EF5">
        <w:rPr>
          <w:rFonts w:ascii="Times New Roman" w:hAnsi="Times New Roman" w:cs="Times New Roman"/>
          <w:sz w:val="24"/>
          <w:szCs w:val="24"/>
        </w:rPr>
        <w:t xml:space="preserve"> run, jump, turn and kick and they are able to dress themselves correctly unaided. The class teacher believes that Pupil A is at the same level cognitively as their peers, Pupil A is able to tell the time on an analogue clock,</w:t>
      </w:r>
      <w:r w:rsidR="001C514D" w:rsidRPr="004D6EF5">
        <w:rPr>
          <w:rFonts w:ascii="Times New Roman" w:hAnsi="Times New Roman" w:cs="Times New Roman"/>
          <w:sz w:val="24"/>
          <w:szCs w:val="24"/>
        </w:rPr>
        <w:t xml:space="preserve"> </w:t>
      </w:r>
      <w:r w:rsidR="00C61219" w:rsidRPr="004D6EF5">
        <w:rPr>
          <w:rFonts w:ascii="Times New Roman" w:hAnsi="Times New Roman" w:cs="Times New Roman"/>
          <w:sz w:val="24"/>
          <w:szCs w:val="24"/>
        </w:rPr>
        <w:t xml:space="preserve"> read and write but does have difficulty concentrating for long periods of time. They prefer to complete their work on an iPad or a computer where possible, if this is not </w:t>
      </w:r>
      <w:r w:rsidR="00CF3305" w:rsidRPr="004D6EF5">
        <w:rPr>
          <w:rFonts w:ascii="Times New Roman" w:hAnsi="Times New Roman" w:cs="Times New Roman"/>
          <w:sz w:val="24"/>
          <w:szCs w:val="24"/>
        </w:rPr>
        <w:t>possible,</w:t>
      </w:r>
      <w:r w:rsidR="00C61219" w:rsidRPr="004D6EF5">
        <w:rPr>
          <w:rFonts w:ascii="Times New Roman" w:hAnsi="Times New Roman" w:cs="Times New Roman"/>
          <w:sz w:val="24"/>
          <w:szCs w:val="24"/>
        </w:rPr>
        <w:t xml:space="preserve"> they become agitated and display self-injurious behaviour. </w:t>
      </w:r>
      <w:r w:rsidR="00D54BDC" w:rsidRPr="004D6EF5">
        <w:rPr>
          <w:rFonts w:ascii="Times New Roman" w:hAnsi="Times New Roman" w:cs="Times New Roman"/>
          <w:sz w:val="24"/>
          <w:szCs w:val="24"/>
        </w:rPr>
        <w:t xml:space="preserve">Pupil A has difficulty imagining and </w:t>
      </w:r>
      <w:r w:rsidR="00F27003" w:rsidRPr="004D6EF5">
        <w:rPr>
          <w:rFonts w:ascii="Times New Roman" w:hAnsi="Times New Roman" w:cs="Times New Roman"/>
          <w:sz w:val="24"/>
          <w:szCs w:val="24"/>
        </w:rPr>
        <w:t xml:space="preserve">any role play they participate in is often repetitive. There are sensory issues with pupil A as they are very sensitive to different textures, loud </w:t>
      </w:r>
      <w:proofErr w:type="gramStart"/>
      <w:r w:rsidR="00F27003" w:rsidRPr="004D6EF5">
        <w:rPr>
          <w:rFonts w:ascii="Times New Roman" w:hAnsi="Times New Roman" w:cs="Times New Roman"/>
          <w:sz w:val="24"/>
          <w:szCs w:val="24"/>
        </w:rPr>
        <w:t>noises</w:t>
      </w:r>
      <w:proofErr w:type="gramEnd"/>
      <w:r w:rsidR="00F27003" w:rsidRPr="004D6EF5">
        <w:rPr>
          <w:rFonts w:ascii="Times New Roman" w:hAnsi="Times New Roman" w:cs="Times New Roman"/>
          <w:sz w:val="24"/>
          <w:szCs w:val="24"/>
        </w:rPr>
        <w:t xml:space="preserve"> and particular smells. </w:t>
      </w:r>
    </w:p>
    <w:p w14:paraId="473AA625" w14:textId="01EE063F" w:rsidR="00AB5F1A" w:rsidRPr="00890F75" w:rsidRDefault="00AB5F1A" w:rsidP="00CF3305">
      <w:pPr>
        <w:pStyle w:val="AssignBody"/>
        <w:ind w:firstLine="720"/>
        <w:rPr>
          <w:rFonts w:ascii="Times New Roman" w:hAnsi="Times New Roman" w:cs="Times New Roman"/>
          <w:sz w:val="24"/>
          <w:szCs w:val="24"/>
        </w:rPr>
      </w:pPr>
      <w:r w:rsidRPr="004D6EF5">
        <w:rPr>
          <w:rFonts w:ascii="Times New Roman" w:hAnsi="Times New Roman" w:cs="Times New Roman"/>
          <w:sz w:val="24"/>
          <w:szCs w:val="24"/>
        </w:rPr>
        <w:t xml:space="preserve">The emotional development of Pupil A is an area of concern from their teacher, they do not </w:t>
      </w:r>
      <w:r w:rsidRPr="00890F75">
        <w:rPr>
          <w:rFonts w:ascii="Times New Roman" w:hAnsi="Times New Roman" w:cs="Times New Roman"/>
          <w:sz w:val="24"/>
          <w:szCs w:val="24"/>
        </w:rPr>
        <w:t xml:space="preserve">show interest to please any adults, they do not show empathy or sympathy for their peers and they show extreme disappointment and self-injurious behaviour if things do not go their way. As well as the emotional development being a concern, the social development of Pupil A is also a concern. They tend to play alone on the yard during breaks and their peers do not interact with them as they are frightened that they may hurt them. They much prefer to work on their own as oppose to working in a group or with an adult. This intervention aims to support the pupil’s emotional and physical well-being along with their behaviour. </w:t>
      </w:r>
    </w:p>
    <w:p w14:paraId="29382831" w14:textId="2D13BE6C" w:rsidR="00AB5F1A" w:rsidRPr="00890F75" w:rsidRDefault="00DE3891" w:rsidP="004D6EF5">
      <w:pPr>
        <w:pStyle w:val="AssignBody"/>
        <w:ind w:firstLine="720"/>
        <w:rPr>
          <w:rFonts w:ascii="Times New Roman" w:hAnsi="Times New Roman" w:cs="Times New Roman"/>
          <w:sz w:val="24"/>
          <w:szCs w:val="24"/>
        </w:rPr>
      </w:pPr>
      <w:r w:rsidRPr="00890F75">
        <w:rPr>
          <w:rFonts w:ascii="Times New Roman" w:hAnsi="Times New Roman" w:cs="Times New Roman"/>
          <w:sz w:val="24"/>
          <w:szCs w:val="24"/>
        </w:rPr>
        <w:t>Erik Erikson, a psychologist suggested that the personality of an individual forms in a way which is predetermined. This happens through the individual experiencing eight stages of psychosocial development, each stage has an age at which the individual should go through these stages. Erikson 19</w:t>
      </w:r>
      <w:r w:rsidR="00F363AC" w:rsidRPr="00890F75">
        <w:rPr>
          <w:rFonts w:ascii="Times New Roman" w:hAnsi="Times New Roman" w:cs="Times New Roman"/>
          <w:sz w:val="24"/>
          <w:szCs w:val="24"/>
        </w:rPr>
        <w:t>93</w:t>
      </w:r>
      <w:r w:rsidR="00B67461">
        <w:rPr>
          <w:rFonts w:ascii="Times New Roman" w:hAnsi="Times New Roman" w:cs="Times New Roman"/>
          <w:sz w:val="24"/>
          <w:szCs w:val="24"/>
        </w:rPr>
        <w:t xml:space="preserve"> stated that</w:t>
      </w:r>
      <w:r w:rsidRPr="00890F75">
        <w:rPr>
          <w:rFonts w:ascii="Times New Roman" w:hAnsi="Times New Roman" w:cs="Times New Roman"/>
          <w:sz w:val="24"/>
          <w:szCs w:val="24"/>
        </w:rPr>
        <w:t xml:space="preserve"> </w:t>
      </w:r>
      <w:r w:rsidR="00AD20CB" w:rsidRPr="00890F75">
        <w:rPr>
          <w:rFonts w:ascii="Times New Roman" w:hAnsi="Times New Roman" w:cs="Times New Roman"/>
          <w:sz w:val="24"/>
          <w:szCs w:val="24"/>
        </w:rPr>
        <w:t xml:space="preserve">each stage is a psychosocial nature because they relate to the psychological needs of the individual. If an individual </w:t>
      </w:r>
      <w:proofErr w:type="gramStart"/>
      <w:r w:rsidR="00AD20CB" w:rsidRPr="00890F75">
        <w:rPr>
          <w:rFonts w:ascii="Times New Roman" w:hAnsi="Times New Roman" w:cs="Times New Roman"/>
          <w:sz w:val="24"/>
          <w:szCs w:val="24"/>
        </w:rPr>
        <w:t>was</w:t>
      </w:r>
      <w:proofErr w:type="gramEnd"/>
      <w:r w:rsidR="00AD20CB" w:rsidRPr="00890F75">
        <w:rPr>
          <w:rFonts w:ascii="Times New Roman" w:hAnsi="Times New Roman" w:cs="Times New Roman"/>
          <w:sz w:val="24"/>
          <w:szCs w:val="24"/>
        </w:rPr>
        <w:t xml:space="preserve"> to successfully </w:t>
      </w:r>
      <w:r w:rsidR="00AD20CB" w:rsidRPr="00890F75">
        <w:rPr>
          <w:rFonts w:ascii="Times New Roman" w:hAnsi="Times New Roman" w:cs="Times New Roman"/>
          <w:sz w:val="24"/>
          <w:szCs w:val="24"/>
        </w:rPr>
        <w:lastRenderedPageBreak/>
        <w:t xml:space="preserve">complete each </w:t>
      </w:r>
      <w:r w:rsidR="00CF3305" w:rsidRPr="00890F75">
        <w:rPr>
          <w:rFonts w:ascii="Times New Roman" w:hAnsi="Times New Roman" w:cs="Times New Roman"/>
          <w:sz w:val="24"/>
          <w:szCs w:val="24"/>
        </w:rPr>
        <w:t>stage,</w:t>
      </w:r>
      <w:r w:rsidR="00AD20CB" w:rsidRPr="00890F75">
        <w:rPr>
          <w:rFonts w:ascii="Times New Roman" w:hAnsi="Times New Roman" w:cs="Times New Roman"/>
          <w:sz w:val="24"/>
          <w:szCs w:val="24"/>
        </w:rPr>
        <w:t xml:space="preserve"> they would have a healthy personality and acquire basic virtues. However, if the individual does not successfully complete a single stage it can cause difficulty with completing the other stages in the process. This can lead to an unhealthy personality </w:t>
      </w:r>
      <w:proofErr w:type="gramStart"/>
      <w:r w:rsidR="00AD20CB" w:rsidRPr="00890F75">
        <w:rPr>
          <w:rFonts w:ascii="Times New Roman" w:hAnsi="Times New Roman" w:cs="Times New Roman"/>
          <w:sz w:val="24"/>
          <w:szCs w:val="24"/>
        </w:rPr>
        <w:t>and also</w:t>
      </w:r>
      <w:proofErr w:type="gramEnd"/>
      <w:r w:rsidR="00AD20CB" w:rsidRPr="00890F75">
        <w:rPr>
          <w:rFonts w:ascii="Times New Roman" w:hAnsi="Times New Roman" w:cs="Times New Roman"/>
          <w:sz w:val="24"/>
          <w:szCs w:val="24"/>
        </w:rPr>
        <w:t xml:space="preserve"> an unhealthy sense of self. Erikson believed that the stages that were incomplete can be resolved </w:t>
      </w:r>
      <w:proofErr w:type="gramStart"/>
      <w:r w:rsidR="00AD20CB" w:rsidRPr="00890F75">
        <w:rPr>
          <w:rFonts w:ascii="Times New Roman" w:hAnsi="Times New Roman" w:cs="Times New Roman"/>
          <w:sz w:val="24"/>
          <w:szCs w:val="24"/>
        </w:rPr>
        <w:t>at a later date</w:t>
      </w:r>
      <w:proofErr w:type="gramEnd"/>
      <w:r w:rsidR="00AD20CB" w:rsidRPr="00890F75">
        <w:rPr>
          <w:rFonts w:ascii="Times New Roman" w:hAnsi="Times New Roman" w:cs="Times New Roman"/>
          <w:sz w:val="24"/>
          <w:szCs w:val="24"/>
        </w:rPr>
        <w:t xml:space="preserve">. </w:t>
      </w:r>
      <w:r w:rsidR="004924BB" w:rsidRPr="00890F75">
        <w:rPr>
          <w:rFonts w:ascii="Times New Roman" w:hAnsi="Times New Roman" w:cs="Times New Roman"/>
          <w:sz w:val="24"/>
          <w:szCs w:val="24"/>
        </w:rPr>
        <w:t>Erikson suggests that virtues are developed when each stage is successfully completed.</w:t>
      </w:r>
    </w:p>
    <w:p w14:paraId="75E8D7B8" w14:textId="5459D9AE" w:rsidR="00EF6D30" w:rsidRPr="00890F75" w:rsidRDefault="00AD20CB" w:rsidP="00CF3305">
      <w:pPr>
        <w:pStyle w:val="AssignBody"/>
        <w:ind w:firstLine="720"/>
        <w:rPr>
          <w:rFonts w:ascii="Times New Roman" w:hAnsi="Times New Roman" w:cs="Times New Roman"/>
          <w:sz w:val="24"/>
          <w:szCs w:val="24"/>
        </w:rPr>
      </w:pPr>
      <w:r w:rsidRPr="00890F75">
        <w:rPr>
          <w:rFonts w:ascii="Times New Roman" w:hAnsi="Times New Roman" w:cs="Times New Roman"/>
          <w:sz w:val="24"/>
          <w:szCs w:val="24"/>
        </w:rPr>
        <w:t>The first stage in Erikson’s stages of emotional development is ‘Trust vs Mistrust’ and lasts from birth to approximately 18 months of age</w:t>
      </w:r>
      <w:r w:rsidR="004924BB" w:rsidRPr="00890F75">
        <w:rPr>
          <w:rFonts w:ascii="Times New Roman" w:hAnsi="Times New Roman" w:cs="Times New Roman"/>
          <w:sz w:val="24"/>
          <w:szCs w:val="24"/>
        </w:rPr>
        <w:t xml:space="preserve"> this stage develops the virtue of hope</w:t>
      </w:r>
      <w:r w:rsidRPr="00890F75">
        <w:rPr>
          <w:rFonts w:ascii="Times New Roman" w:hAnsi="Times New Roman" w:cs="Times New Roman"/>
          <w:sz w:val="24"/>
          <w:szCs w:val="24"/>
        </w:rPr>
        <w:t xml:space="preserve">. The individual’s primary caregiver provides the support and stability that forms the personality at this stage. Positive and consistent care would lead to a sense of trust being developed which the individual will use within other relationships. On the other hand, if the individual is shown care which is inconsistent and </w:t>
      </w:r>
      <w:r w:rsidR="00CF3305" w:rsidRPr="00890F75">
        <w:rPr>
          <w:rFonts w:ascii="Times New Roman" w:hAnsi="Times New Roman" w:cs="Times New Roman"/>
          <w:sz w:val="24"/>
          <w:szCs w:val="24"/>
        </w:rPr>
        <w:t>unreliable,</w:t>
      </w:r>
      <w:r w:rsidRPr="00890F75">
        <w:rPr>
          <w:rFonts w:ascii="Times New Roman" w:hAnsi="Times New Roman" w:cs="Times New Roman"/>
          <w:sz w:val="24"/>
          <w:szCs w:val="24"/>
        </w:rPr>
        <w:t xml:space="preserve"> they are likely to develop mistrust and anxiety</w:t>
      </w:r>
      <w:proofErr w:type="gramStart"/>
      <w:r w:rsidRPr="00890F75">
        <w:rPr>
          <w:rFonts w:ascii="Times New Roman" w:hAnsi="Times New Roman" w:cs="Times New Roman"/>
          <w:sz w:val="24"/>
          <w:szCs w:val="24"/>
        </w:rPr>
        <w:t xml:space="preserve">. </w:t>
      </w:r>
      <w:r w:rsidR="00F05D84" w:rsidRPr="00890F75">
        <w:rPr>
          <w:rFonts w:ascii="Times New Roman" w:hAnsi="Times New Roman" w:cs="Times New Roman"/>
          <w:sz w:val="24"/>
          <w:szCs w:val="24"/>
        </w:rPr>
        <w:t xml:space="preserve"> </w:t>
      </w:r>
      <w:proofErr w:type="gramEnd"/>
      <w:r w:rsidR="00F05D84" w:rsidRPr="00890F75">
        <w:rPr>
          <w:rFonts w:ascii="Times New Roman" w:hAnsi="Times New Roman" w:cs="Times New Roman"/>
          <w:sz w:val="24"/>
          <w:szCs w:val="24"/>
        </w:rPr>
        <w:t>The second stage of the psychosocial and emotional development is ‘Autonomy vs Shame and Doubt’ this stage occurs between the ages of 18 months and 3 Years</w:t>
      </w:r>
      <w:r w:rsidR="004924BB" w:rsidRPr="00890F75">
        <w:rPr>
          <w:rFonts w:ascii="Times New Roman" w:hAnsi="Times New Roman" w:cs="Times New Roman"/>
          <w:sz w:val="24"/>
          <w:szCs w:val="24"/>
        </w:rPr>
        <w:t xml:space="preserve"> this stage develops the virtue of will</w:t>
      </w:r>
      <w:r w:rsidR="00F05D84" w:rsidRPr="00890F75">
        <w:rPr>
          <w:rFonts w:ascii="Times New Roman" w:hAnsi="Times New Roman" w:cs="Times New Roman"/>
          <w:sz w:val="24"/>
          <w:szCs w:val="24"/>
        </w:rPr>
        <w:t xml:space="preserve">. This is where children develop their own sense of independence and control of their physical skills. </w:t>
      </w:r>
      <w:r w:rsidR="00EF6D30" w:rsidRPr="00890F75">
        <w:rPr>
          <w:rFonts w:ascii="Times New Roman" w:hAnsi="Times New Roman" w:cs="Times New Roman"/>
          <w:sz w:val="24"/>
          <w:szCs w:val="24"/>
        </w:rPr>
        <w:t xml:space="preserve">This stage is where the individual becomes confident in their own skills and abilities, controlling what they do and how they do it. If they are successful through this stage, they will become more confident. </w:t>
      </w:r>
      <w:proofErr w:type="gramStart"/>
      <w:r w:rsidR="00EF6D30" w:rsidRPr="00890F75">
        <w:rPr>
          <w:rFonts w:ascii="Times New Roman" w:hAnsi="Times New Roman" w:cs="Times New Roman"/>
          <w:sz w:val="24"/>
          <w:szCs w:val="24"/>
        </w:rPr>
        <w:t>If</w:t>
      </w:r>
      <w:proofErr w:type="gramEnd"/>
      <w:r w:rsidR="00EF6D30" w:rsidRPr="00890F75">
        <w:rPr>
          <w:rFonts w:ascii="Times New Roman" w:hAnsi="Times New Roman" w:cs="Times New Roman"/>
          <w:sz w:val="24"/>
          <w:szCs w:val="24"/>
        </w:rPr>
        <w:t xml:space="preserve"> however they are not successful, they will feel doubt and inadequacy. </w:t>
      </w:r>
    </w:p>
    <w:p w14:paraId="21A19785" w14:textId="0A0C87FF" w:rsidR="00B10F09" w:rsidRPr="00890F75" w:rsidRDefault="00EF6D30" w:rsidP="00CF3305">
      <w:pPr>
        <w:pStyle w:val="AssignBody"/>
        <w:ind w:firstLine="720"/>
        <w:rPr>
          <w:rFonts w:ascii="Times New Roman" w:hAnsi="Times New Roman" w:cs="Times New Roman"/>
          <w:sz w:val="24"/>
          <w:szCs w:val="24"/>
        </w:rPr>
      </w:pPr>
      <w:r w:rsidRPr="00890F75">
        <w:rPr>
          <w:rFonts w:ascii="Times New Roman" w:hAnsi="Times New Roman" w:cs="Times New Roman"/>
          <w:sz w:val="24"/>
          <w:szCs w:val="24"/>
        </w:rPr>
        <w:t xml:space="preserve">The third stage in this process is ‘Initiative vs Guilt’ </w:t>
      </w:r>
      <w:r w:rsidR="004924BB" w:rsidRPr="00890F75">
        <w:rPr>
          <w:rFonts w:ascii="Times New Roman" w:hAnsi="Times New Roman" w:cs="Times New Roman"/>
          <w:sz w:val="24"/>
          <w:szCs w:val="24"/>
        </w:rPr>
        <w:t xml:space="preserve">and occurs between </w:t>
      </w:r>
      <w:r w:rsidR="00B10F09" w:rsidRPr="00890F75">
        <w:rPr>
          <w:rFonts w:ascii="Times New Roman" w:hAnsi="Times New Roman" w:cs="Times New Roman"/>
          <w:sz w:val="24"/>
          <w:szCs w:val="24"/>
        </w:rPr>
        <w:t xml:space="preserve">3 </w:t>
      </w:r>
      <w:r w:rsidR="004924BB" w:rsidRPr="00890F75">
        <w:rPr>
          <w:rFonts w:ascii="Times New Roman" w:hAnsi="Times New Roman" w:cs="Times New Roman"/>
          <w:sz w:val="24"/>
          <w:szCs w:val="24"/>
        </w:rPr>
        <w:t xml:space="preserve">and </w:t>
      </w:r>
      <w:r w:rsidR="00B10F09" w:rsidRPr="00890F75">
        <w:rPr>
          <w:rFonts w:ascii="Times New Roman" w:hAnsi="Times New Roman" w:cs="Times New Roman"/>
          <w:sz w:val="24"/>
          <w:szCs w:val="24"/>
        </w:rPr>
        <w:t>5</w:t>
      </w:r>
      <w:r w:rsidR="004924BB" w:rsidRPr="00890F75">
        <w:rPr>
          <w:rFonts w:ascii="Times New Roman" w:hAnsi="Times New Roman" w:cs="Times New Roman"/>
          <w:sz w:val="24"/>
          <w:szCs w:val="24"/>
        </w:rPr>
        <w:t xml:space="preserve"> years of age, this stage develops the virtue purpose. </w:t>
      </w:r>
      <w:r w:rsidR="0035615E" w:rsidRPr="00890F75">
        <w:rPr>
          <w:rFonts w:ascii="Times New Roman" w:hAnsi="Times New Roman" w:cs="Times New Roman"/>
          <w:sz w:val="24"/>
          <w:szCs w:val="24"/>
        </w:rPr>
        <w:t xml:space="preserve">Children will begin to invent games and initiate activities with other children, if this is successful then the children will feel secure and able to make decisions. </w:t>
      </w:r>
      <w:r w:rsidR="00CF3305" w:rsidRPr="00890F75">
        <w:rPr>
          <w:rFonts w:ascii="Times New Roman" w:hAnsi="Times New Roman" w:cs="Times New Roman"/>
          <w:sz w:val="24"/>
          <w:szCs w:val="24"/>
        </w:rPr>
        <w:t>However,</w:t>
      </w:r>
      <w:r w:rsidR="0035615E" w:rsidRPr="00890F75">
        <w:rPr>
          <w:rFonts w:ascii="Times New Roman" w:hAnsi="Times New Roman" w:cs="Times New Roman"/>
          <w:sz w:val="24"/>
          <w:szCs w:val="24"/>
        </w:rPr>
        <w:t xml:space="preserve"> if the child experiences criticism they will feel guilt and restrict their initiative. </w:t>
      </w:r>
      <w:r w:rsidR="006A2D27" w:rsidRPr="00890F75">
        <w:rPr>
          <w:rFonts w:ascii="Times New Roman" w:hAnsi="Times New Roman" w:cs="Times New Roman"/>
          <w:sz w:val="24"/>
          <w:szCs w:val="24"/>
        </w:rPr>
        <w:t xml:space="preserve">The next stage is ‘Industry vs Inferiority’ and occurs between </w:t>
      </w:r>
      <w:r w:rsidR="00B10F09" w:rsidRPr="00890F75">
        <w:rPr>
          <w:rFonts w:ascii="Times New Roman" w:hAnsi="Times New Roman" w:cs="Times New Roman"/>
          <w:sz w:val="24"/>
          <w:szCs w:val="24"/>
        </w:rPr>
        <w:t>5</w:t>
      </w:r>
      <w:r w:rsidR="006A2D27" w:rsidRPr="00890F75">
        <w:rPr>
          <w:rFonts w:ascii="Times New Roman" w:hAnsi="Times New Roman" w:cs="Times New Roman"/>
          <w:sz w:val="24"/>
          <w:szCs w:val="24"/>
        </w:rPr>
        <w:t xml:space="preserve"> and </w:t>
      </w:r>
      <w:r w:rsidR="00B10F09" w:rsidRPr="00890F75">
        <w:rPr>
          <w:rFonts w:ascii="Times New Roman" w:hAnsi="Times New Roman" w:cs="Times New Roman"/>
          <w:sz w:val="24"/>
          <w:szCs w:val="24"/>
        </w:rPr>
        <w:t>13</w:t>
      </w:r>
      <w:r w:rsidR="006A2D27" w:rsidRPr="00890F75">
        <w:rPr>
          <w:rFonts w:ascii="Times New Roman" w:hAnsi="Times New Roman" w:cs="Times New Roman"/>
          <w:sz w:val="24"/>
          <w:szCs w:val="24"/>
        </w:rPr>
        <w:t xml:space="preserve"> years of age, the virtue developed here is competency.</w:t>
      </w:r>
      <w:r w:rsidR="006D43A9" w:rsidRPr="00890F75">
        <w:rPr>
          <w:rFonts w:ascii="Times New Roman" w:hAnsi="Times New Roman" w:cs="Times New Roman"/>
          <w:sz w:val="24"/>
          <w:szCs w:val="24"/>
        </w:rPr>
        <w:t xml:space="preserve"> Throughout this stage the child’s peer group will gain more significance which if successful will lead the child to feel approved. On the contrary, if unsuccessful the child will feel inferior. </w:t>
      </w:r>
    </w:p>
    <w:p w14:paraId="4F1A2778" w14:textId="3AC86793" w:rsidR="00B10F09" w:rsidRPr="00890F75" w:rsidRDefault="00B10F09" w:rsidP="00CF3305">
      <w:pPr>
        <w:pStyle w:val="AssignBody"/>
        <w:ind w:firstLine="720"/>
        <w:rPr>
          <w:rFonts w:ascii="Times New Roman" w:hAnsi="Times New Roman" w:cs="Times New Roman"/>
          <w:sz w:val="24"/>
          <w:szCs w:val="24"/>
        </w:rPr>
      </w:pPr>
      <w:r w:rsidRPr="00890F75">
        <w:rPr>
          <w:rFonts w:ascii="Times New Roman" w:hAnsi="Times New Roman" w:cs="Times New Roman"/>
          <w:sz w:val="24"/>
          <w:szCs w:val="24"/>
        </w:rPr>
        <w:t>The fifth stage involves ‘Identity vs Confusion’ which occurs between 13 and 21 years of age, developing fidelity</w:t>
      </w:r>
      <w:r w:rsidR="006D43A9" w:rsidRPr="00890F75">
        <w:rPr>
          <w:rFonts w:ascii="Times New Roman" w:hAnsi="Times New Roman" w:cs="Times New Roman"/>
          <w:sz w:val="24"/>
          <w:szCs w:val="24"/>
        </w:rPr>
        <w:t xml:space="preserve"> during this stage the individual searches for a sense of self. If the individual is successful during this </w:t>
      </w:r>
      <w:r w:rsidR="00CF3305" w:rsidRPr="00890F75">
        <w:rPr>
          <w:rFonts w:ascii="Times New Roman" w:hAnsi="Times New Roman" w:cs="Times New Roman"/>
          <w:sz w:val="24"/>
          <w:szCs w:val="24"/>
        </w:rPr>
        <w:t>stage,</w:t>
      </w:r>
      <w:r w:rsidR="006D43A9" w:rsidRPr="00890F75">
        <w:rPr>
          <w:rFonts w:ascii="Times New Roman" w:hAnsi="Times New Roman" w:cs="Times New Roman"/>
          <w:sz w:val="24"/>
          <w:szCs w:val="24"/>
        </w:rPr>
        <w:t xml:space="preserve"> they will develop fidelity, if unsuccessful the individual can lead to confusion with their identity. </w:t>
      </w:r>
      <w:r w:rsidRPr="00890F75">
        <w:rPr>
          <w:rFonts w:ascii="Times New Roman" w:hAnsi="Times New Roman" w:cs="Times New Roman"/>
          <w:sz w:val="24"/>
          <w:szCs w:val="24"/>
        </w:rPr>
        <w:t>The sixth stage is ‘Intimacy vs Isolation’ which takes place from 21 to 29 years of age, developing love.</w:t>
      </w:r>
      <w:r w:rsidR="00DF786F" w:rsidRPr="00890F75">
        <w:rPr>
          <w:rFonts w:ascii="Times New Roman" w:hAnsi="Times New Roman" w:cs="Times New Roman"/>
          <w:sz w:val="24"/>
          <w:szCs w:val="24"/>
        </w:rPr>
        <w:t xml:space="preserve"> If successful during this stage the individual will be able to engage in positive </w:t>
      </w:r>
      <w:r w:rsidR="00BD2916" w:rsidRPr="00890F75">
        <w:rPr>
          <w:rFonts w:ascii="Times New Roman" w:hAnsi="Times New Roman" w:cs="Times New Roman"/>
          <w:sz w:val="24"/>
          <w:szCs w:val="24"/>
        </w:rPr>
        <w:t>relationships throughout life. If unsuccessful,</w:t>
      </w:r>
      <w:r w:rsidR="00A81AC5" w:rsidRPr="00890F75">
        <w:rPr>
          <w:rFonts w:ascii="Times New Roman" w:hAnsi="Times New Roman" w:cs="Times New Roman"/>
          <w:sz w:val="24"/>
          <w:szCs w:val="24"/>
        </w:rPr>
        <w:t xml:space="preserve"> the individual may become isolated. </w:t>
      </w:r>
    </w:p>
    <w:p w14:paraId="3BBA8073" w14:textId="2D934F14" w:rsidR="004D6EF5" w:rsidRPr="00890F75" w:rsidRDefault="00B10F09" w:rsidP="00CF3305">
      <w:pPr>
        <w:pStyle w:val="AssignBody"/>
        <w:ind w:firstLine="720"/>
        <w:rPr>
          <w:rFonts w:ascii="Times New Roman" w:hAnsi="Times New Roman" w:cs="Times New Roman"/>
          <w:sz w:val="24"/>
          <w:szCs w:val="24"/>
        </w:rPr>
      </w:pPr>
      <w:r w:rsidRPr="00890F75">
        <w:rPr>
          <w:rFonts w:ascii="Times New Roman" w:hAnsi="Times New Roman" w:cs="Times New Roman"/>
          <w:sz w:val="24"/>
          <w:szCs w:val="24"/>
        </w:rPr>
        <w:lastRenderedPageBreak/>
        <w:t>The next stage is ‘Creativity vs Stagnation’ which occurs between 40 and 65 years of age developing care</w:t>
      </w:r>
      <w:r w:rsidR="006D43A9" w:rsidRPr="00890F75">
        <w:rPr>
          <w:rFonts w:ascii="Times New Roman" w:hAnsi="Times New Roman" w:cs="Times New Roman"/>
          <w:sz w:val="24"/>
          <w:szCs w:val="24"/>
        </w:rPr>
        <w:t>. During this stage</w:t>
      </w:r>
      <w:r w:rsidR="00A81AC5" w:rsidRPr="00890F75">
        <w:rPr>
          <w:rFonts w:ascii="Times New Roman" w:hAnsi="Times New Roman" w:cs="Times New Roman"/>
          <w:sz w:val="24"/>
          <w:szCs w:val="24"/>
        </w:rPr>
        <w:t xml:space="preserve"> if successful, the individual will feel useful and be able to feel accomplishment. If unsuccessful, the individual will feel unproductive and disconnected from the community. </w:t>
      </w:r>
      <w:r w:rsidR="00CF3305" w:rsidRPr="00890F75">
        <w:rPr>
          <w:rFonts w:ascii="Times New Roman" w:hAnsi="Times New Roman" w:cs="Times New Roman"/>
          <w:sz w:val="24"/>
          <w:szCs w:val="24"/>
        </w:rPr>
        <w:t>Finally,</w:t>
      </w:r>
      <w:r w:rsidRPr="00890F75">
        <w:rPr>
          <w:rFonts w:ascii="Times New Roman" w:hAnsi="Times New Roman" w:cs="Times New Roman"/>
          <w:sz w:val="24"/>
          <w:szCs w:val="24"/>
        </w:rPr>
        <w:t xml:space="preserve"> the last stage is ‘Integrity vs Despair’ which develops wisdom from 65 years and older. </w:t>
      </w:r>
      <w:r w:rsidR="00A81AC5" w:rsidRPr="00890F75">
        <w:rPr>
          <w:rFonts w:ascii="Times New Roman" w:hAnsi="Times New Roman" w:cs="Times New Roman"/>
          <w:sz w:val="24"/>
          <w:szCs w:val="24"/>
        </w:rPr>
        <w:t xml:space="preserve">Success in this stage leaves the individual to look back and feel </w:t>
      </w:r>
      <w:proofErr w:type="spellStart"/>
      <w:r w:rsidR="00A81AC5" w:rsidRPr="00890F75">
        <w:rPr>
          <w:rFonts w:ascii="Times New Roman" w:hAnsi="Times New Roman" w:cs="Times New Roman"/>
          <w:sz w:val="24"/>
          <w:szCs w:val="24"/>
        </w:rPr>
        <w:t>feel</w:t>
      </w:r>
      <w:proofErr w:type="spellEnd"/>
      <w:r w:rsidR="00A81AC5" w:rsidRPr="00890F75">
        <w:rPr>
          <w:rFonts w:ascii="Times New Roman" w:hAnsi="Times New Roman" w:cs="Times New Roman"/>
          <w:sz w:val="24"/>
          <w:szCs w:val="24"/>
        </w:rPr>
        <w:t xml:space="preserve"> completeness and accept death without fear. However, if unsuccessful, the individual may feel </w:t>
      </w:r>
      <w:r w:rsidR="003006BB" w:rsidRPr="00890F75">
        <w:rPr>
          <w:rFonts w:ascii="Times New Roman" w:hAnsi="Times New Roman" w:cs="Times New Roman"/>
          <w:sz w:val="24"/>
          <w:szCs w:val="24"/>
        </w:rPr>
        <w:t xml:space="preserve">despair. </w:t>
      </w:r>
    </w:p>
    <w:p w14:paraId="6A6251D6" w14:textId="7E534038" w:rsidR="004F4BAE" w:rsidRPr="00890F75" w:rsidRDefault="004F4BAE" w:rsidP="00C73E30">
      <w:pPr>
        <w:pStyle w:val="AssignBody"/>
        <w:ind w:firstLine="720"/>
        <w:rPr>
          <w:rFonts w:ascii="Times New Roman" w:hAnsi="Times New Roman" w:cs="Times New Roman"/>
          <w:sz w:val="24"/>
          <w:szCs w:val="24"/>
        </w:rPr>
      </w:pPr>
      <w:r w:rsidRPr="00890F75">
        <w:rPr>
          <w:rFonts w:ascii="Times New Roman" w:hAnsi="Times New Roman" w:cs="Times New Roman"/>
          <w:sz w:val="24"/>
          <w:szCs w:val="24"/>
        </w:rPr>
        <w:t xml:space="preserve">This intervention focuses on managing the behaviour of pupil A as well as their emotional and physical well-being. It is important for behaviour to be controlled and managed as this enables the staff and children to all be safe in their learning environments, to gain class control and to also ensure that learning is efficient. </w:t>
      </w:r>
      <w:r w:rsidR="008D24D7" w:rsidRPr="00890F75">
        <w:rPr>
          <w:rFonts w:ascii="Times New Roman" w:hAnsi="Times New Roman" w:cs="Times New Roman"/>
          <w:sz w:val="24"/>
          <w:szCs w:val="24"/>
        </w:rPr>
        <w:t>S</w:t>
      </w:r>
      <w:r w:rsidRPr="00890F75">
        <w:rPr>
          <w:rFonts w:ascii="Times New Roman" w:hAnsi="Times New Roman" w:cs="Times New Roman"/>
          <w:sz w:val="24"/>
          <w:szCs w:val="24"/>
        </w:rPr>
        <w:t>pecific discipline includes methods which aim to prevent or respond to behaviour to ensure it does not occur in the future. There are three main theories in relation to discipline and behaviour, they are</w:t>
      </w:r>
      <w:r w:rsidR="008D24D7" w:rsidRPr="00890F75">
        <w:rPr>
          <w:rFonts w:ascii="Times New Roman" w:hAnsi="Times New Roman" w:cs="Times New Roman"/>
          <w:sz w:val="24"/>
          <w:szCs w:val="24"/>
        </w:rPr>
        <w:t xml:space="preserve">: </w:t>
      </w:r>
      <w:r w:rsidRPr="00890F75">
        <w:rPr>
          <w:rFonts w:ascii="Times New Roman" w:hAnsi="Times New Roman" w:cs="Times New Roman"/>
          <w:sz w:val="24"/>
          <w:szCs w:val="24"/>
        </w:rPr>
        <w:t xml:space="preserve">assertive discipline, logical consequences </w:t>
      </w:r>
      <w:proofErr w:type="gramStart"/>
      <w:r w:rsidRPr="00890F75">
        <w:rPr>
          <w:rFonts w:ascii="Times New Roman" w:hAnsi="Times New Roman" w:cs="Times New Roman"/>
          <w:sz w:val="24"/>
          <w:szCs w:val="24"/>
        </w:rPr>
        <w:t>and also</w:t>
      </w:r>
      <w:proofErr w:type="gramEnd"/>
      <w:r w:rsidRPr="00890F75">
        <w:rPr>
          <w:rFonts w:ascii="Times New Roman" w:hAnsi="Times New Roman" w:cs="Times New Roman"/>
          <w:sz w:val="24"/>
          <w:szCs w:val="24"/>
        </w:rPr>
        <w:t xml:space="preserve"> reality therapy. </w:t>
      </w:r>
    </w:p>
    <w:p w14:paraId="1D29347C" w14:textId="40917994" w:rsidR="004F4BAE" w:rsidRPr="00890F75" w:rsidRDefault="004F4BAE" w:rsidP="006A6FE6">
      <w:pPr>
        <w:pStyle w:val="AssignBody"/>
        <w:ind w:firstLine="720"/>
        <w:rPr>
          <w:rFonts w:ascii="Times New Roman" w:hAnsi="Times New Roman" w:cs="Times New Roman"/>
          <w:sz w:val="24"/>
          <w:szCs w:val="24"/>
        </w:rPr>
      </w:pPr>
      <w:r w:rsidRPr="00890F75">
        <w:rPr>
          <w:rFonts w:ascii="Times New Roman" w:hAnsi="Times New Roman" w:cs="Times New Roman"/>
          <w:sz w:val="24"/>
          <w:szCs w:val="24"/>
        </w:rPr>
        <w:t xml:space="preserve">Assertive discipline was a theory developed in </w:t>
      </w:r>
      <w:r w:rsidR="00F03BB5" w:rsidRPr="00890F75">
        <w:rPr>
          <w:rFonts w:ascii="Times New Roman" w:hAnsi="Times New Roman" w:cs="Times New Roman"/>
          <w:sz w:val="24"/>
          <w:szCs w:val="24"/>
        </w:rPr>
        <w:t xml:space="preserve">1989 </w:t>
      </w:r>
      <w:r w:rsidRPr="00890F75">
        <w:rPr>
          <w:rFonts w:ascii="Times New Roman" w:hAnsi="Times New Roman" w:cs="Times New Roman"/>
          <w:sz w:val="24"/>
          <w:szCs w:val="24"/>
        </w:rPr>
        <w:t xml:space="preserve">by </w:t>
      </w:r>
      <w:r w:rsidR="00C73E30" w:rsidRPr="00890F75">
        <w:rPr>
          <w:rFonts w:ascii="Times New Roman" w:hAnsi="Times New Roman" w:cs="Times New Roman"/>
          <w:sz w:val="24"/>
          <w:szCs w:val="24"/>
        </w:rPr>
        <w:t>Lee</w:t>
      </w:r>
      <w:r w:rsidRPr="00890F75">
        <w:rPr>
          <w:rFonts w:ascii="Times New Roman" w:hAnsi="Times New Roman" w:cs="Times New Roman"/>
          <w:sz w:val="24"/>
          <w:szCs w:val="24"/>
        </w:rPr>
        <w:t xml:space="preserve"> Canter</w:t>
      </w:r>
      <w:r w:rsidR="00A527C9" w:rsidRPr="00890F75">
        <w:rPr>
          <w:rFonts w:ascii="Times New Roman" w:hAnsi="Times New Roman" w:cs="Times New Roman"/>
          <w:sz w:val="24"/>
          <w:szCs w:val="24"/>
        </w:rPr>
        <w:t xml:space="preserve">. This theory is teacher-led, the teacher has control over the class, the </w:t>
      </w:r>
      <w:proofErr w:type="gramStart"/>
      <w:r w:rsidR="00A527C9" w:rsidRPr="00890F75">
        <w:rPr>
          <w:rFonts w:ascii="Times New Roman" w:hAnsi="Times New Roman" w:cs="Times New Roman"/>
          <w:sz w:val="24"/>
          <w:szCs w:val="24"/>
        </w:rPr>
        <w:t>rules</w:t>
      </w:r>
      <w:proofErr w:type="gramEnd"/>
      <w:r w:rsidR="00A527C9" w:rsidRPr="00890F75">
        <w:rPr>
          <w:rFonts w:ascii="Times New Roman" w:hAnsi="Times New Roman" w:cs="Times New Roman"/>
          <w:sz w:val="24"/>
          <w:szCs w:val="24"/>
        </w:rPr>
        <w:t xml:space="preserve"> and the way it is run. </w:t>
      </w:r>
      <w:r w:rsidR="00803EC3" w:rsidRPr="00890F75">
        <w:rPr>
          <w:rFonts w:ascii="Times New Roman" w:hAnsi="Times New Roman" w:cs="Times New Roman"/>
          <w:sz w:val="24"/>
          <w:szCs w:val="24"/>
        </w:rPr>
        <w:t xml:space="preserve">The teacher makes a discipline plan with four to five rules on there and this is often displayed in a chart. With clear rules, which lead to discipline or reward, this is shared with the class. This theory involves the teachers, students, </w:t>
      </w:r>
      <w:proofErr w:type="gramStart"/>
      <w:r w:rsidR="00803EC3" w:rsidRPr="00890F75">
        <w:rPr>
          <w:rFonts w:ascii="Times New Roman" w:hAnsi="Times New Roman" w:cs="Times New Roman"/>
          <w:sz w:val="24"/>
          <w:szCs w:val="24"/>
        </w:rPr>
        <w:t>parents</w:t>
      </w:r>
      <w:proofErr w:type="gramEnd"/>
      <w:r w:rsidR="00803EC3" w:rsidRPr="00890F75">
        <w:rPr>
          <w:rFonts w:ascii="Times New Roman" w:hAnsi="Times New Roman" w:cs="Times New Roman"/>
          <w:sz w:val="24"/>
          <w:szCs w:val="24"/>
        </w:rPr>
        <w:t xml:space="preserve"> and also senior management. An important aspect of assertive discipline is to catch the pupils being good</w:t>
      </w:r>
      <w:r w:rsidR="00C73E30" w:rsidRPr="00890F75">
        <w:rPr>
          <w:rFonts w:ascii="Times New Roman" w:hAnsi="Times New Roman" w:cs="Times New Roman"/>
          <w:sz w:val="24"/>
          <w:szCs w:val="24"/>
        </w:rPr>
        <w:t xml:space="preserve"> and let them know that it has been recognised</w:t>
      </w:r>
      <w:r w:rsidR="00803EC3" w:rsidRPr="00890F75">
        <w:rPr>
          <w:rFonts w:ascii="Times New Roman" w:hAnsi="Times New Roman" w:cs="Times New Roman"/>
          <w:sz w:val="24"/>
          <w:szCs w:val="24"/>
        </w:rPr>
        <w:t xml:space="preserve">, do not feel bad about using negative consequences as it is believed that children choose to misbehave. </w:t>
      </w:r>
    </w:p>
    <w:p w14:paraId="7B82D4C2" w14:textId="32FD09AC" w:rsidR="00437E38" w:rsidRPr="00890F75" w:rsidRDefault="00803EC3" w:rsidP="00CF3305">
      <w:pPr>
        <w:pStyle w:val="AssignBody"/>
        <w:ind w:firstLine="720"/>
        <w:rPr>
          <w:rFonts w:ascii="Times New Roman" w:hAnsi="Times New Roman" w:cs="Times New Roman"/>
          <w:sz w:val="24"/>
          <w:szCs w:val="24"/>
        </w:rPr>
      </w:pPr>
      <w:r w:rsidRPr="00890F75">
        <w:rPr>
          <w:rFonts w:ascii="Times New Roman" w:hAnsi="Times New Roman" w:cs="Times New Roman"/>
          <w:sz w:val="24"/>
          <w:szCs w:val="24"/>
        </w:rPr>
        <w:t>The logical consequences model was developed by Dreik</w:t>
      </w:r>
      <w:r w:rsidR="006708B9" w:rsidRPr="00890F75">
        <w:rPr>
          <w:rFonts w:ascii="Times New Roman" w:hAnsi="Times New Roman" w:cs="Times New Roman"/>
          <w:sz w:val="24"/>
          <w:szCs w:val="24"/>
        </w:rPr>
        <w:t>u</w:t>
      </w:r>
      <w:r w:rsidRPr="00890F75">
        <w:rPr>
          <w:rFonts w:ascii="Times New Roman" w:hAnsi="Times New Roman" w:cs="Times New Roman"/>
          <w:sz w:val="24"/>
          <w:szCs w:val="24"/>
        </w:rPr>
        <w:t>rs in 19</w:t>
      </w:r>
      <w:r w:rsidR="00F03BB5" w:rsidRPr="00890F75">
        <w:rPr>
          <w:rFonts w:ascii="Times New Roman" w:hAnsi="Times New Roman" w:cs="Times New Roman"/>
          <w:sz w:val="24"/>
          <w:szCs w:val="24"/>
        </w:rPr>
        <w:t>57</w:t>
      </w:r>
      <w:r w:rsidRPr="00890F75">
        <w:rPr>
          <w:rFonts w:ascii="Times New Roman" w:hAnsi="Times New Roman" w:cs="Times New Roman"/>
          <w:sz w:val="24"/>
          <w:szCs w:val="24"/>
        </w:rPr>
        <w:t xml:space="preserve">, it is believed that inappropriate behaviour is motivated by </w:t>
      </w:r>
      <w:r w:rsidR="006708B9" w:rsidRPr="00890F75">
        <w:rPr>
          <w:rFonts w:ascii="Times New Roman" w:hAnsi="Times New Roman" w:cs="Times New Roman"/>
          <w:sz w:val="24"/>
          <w:szCs w:val="24"/>
        </w:rPr>
        <w:t xml:space="preserve">unconscious needs. These unconscious needs could </w:t>
      </w:r>
      <w:proofErr w:type="gramStart"/>
      <w:r w:rsidR="006708B9" w:rsidRPr="00890F75">
        <w:rPr>
          <w:rFonts w:ascii="Times New Roman" w:hAnsi="Times New Roman" w:cs="Times New Roman"/>
          <w:sz w:val="24"/>
          <w:szCs w:val="24"/>
        </w:rPr>
        <w:t>be:</w:t>
      </w:r>
      <w:proofErr w:type="gramEnd"/>
      <w:r w:rsidR="006708B9" w:rsidRPr="00890F75">
        <w:rPr>
          <w:rFonts w:ascii="Times New Roman" w:hAnsi="Times New Roman" w:cs="Times New Roman"/>
          <w:sz w:val="24"/>
          <w:szCs w:val="24"/>
        </w:rPr>
        <w:t xml:space="preserve"> love, attention, individuality, fun, hunger, stimulus, social aspects, safety and also an appropriate level of work. </w:t>
      </w:r>
      <w:proofErr w:type="spellStart"/>
      <w:r w:rsidR="006708B9" w:rsidRPr="00890F75">
        <w:rPr>
          <w:rFonts w:ascii="Times New Roman" w:hAnsi="Times New Roman" w:cs="Times New Roman"/>
          <w:sz w:val="24"/>
          <w:szCs w:val="24"/>
        </w:rPr>
        <w:t>Dreikur</w:t>
      </w:r>
      <w:proofErr w:type="spellEnd"/>
      <w:r w:rsidR="006708B9" w:rsidRPr="00890F75">
        <w:rPr>
          <w:rFonts w:ascii="Times New Roman" w:hAnsi="Times New Roman" w:cs="Times New Roman"/>
          <w:sz w:val="24"/>
          <w:szCs w:val="24"/>
        </w:rPr>
        <w:t xml:space="preserve"> believes that there are four needs: gain attention, display inadequacy, exercise power and exact revenge. It is thought that if the first need is satisfied then the last three will not manifest. It is important that children </w:t>
      </w:r>
      <w:r w:rsidR="00B74678" w:rsidRPr="00890F75">
        <w:rPr>
          <w:rFonts w:ascii="Times New Roman" w:hAnsi="Times New Roman" w:cs="Times New Roman"/>
          <w:sz w:val="24"/>
          <w:szCs w:val="24"/>
        </w:rPr>
        <w:t xml:space="preserve">learn their motives and the </w:t>
      </w:r>
      <w:r w:rsidR="00CF3305" w:rsidRPr="00890F75">
        <w:rPr>
          <w:rFonts w:ascii="Times New Roman" w:hAnsi="Times New Roman" w:cs="Times New Roman"/>
          <w:sz w:val="24"/>
          <w:szCs w:val="24"/>
        </w:rPr>
        <w:t>class teacher</w:t>
      </w:r>
      <w:r w:rsidR="00B74678" w:rsidRPr="00890F75">
        <w:rPr>
          <w:rFonts w:ascii="Times New Roman" w:hAnsi="Times New Roman" w:cs="Times New Roman"/>
          <w:sz w:val="24"/>
          <w:szCs w:val="24"/>
        </w:rPr>
        <w:t xml:space="preserve"> </w:t>
      </w:r>
      <w:proofErr w:type="gramStart"/>
      <w:r w:rsidR="00B74678" w:rsidRPr="00890F75">
        <w:rPr>
          <w:rFonts w:ascii="Times New Roman" w:hAnsi="Times New Roman" w:cs="Times New Roman"/>
          <w:sz w:val="24"/>
          <w:szCs w:val="24"/>
        </w:rPr>
        <w:t>is able to</w:t>
      </w:r>
      <w:proofErr w:type="gramEnd"/>
      <w:r w:rsidR="00B74678" w:rsidRPr="00890F75">
        <w:rPr>
          <w:rFonts w:ascii="Times New Roman" w:hAnsi="Times New Roman" w:cs="Times New Roman"/>
          <w:sz w:val="24"/>
          <w:szCs w:val="24"/>
        </w:rPr>
        <w:t xml:space="preserve"> help the children to explore why they misbehave. The children should be presented with choices and they will be able to learn through interaction with their environment.</w:t>
      </w:r>
      <w:r w:rsidR="00437E38" w:rsidRPr="00890F75">
        <w:rPr>
          <w:rFonts w:ascii="Times New Roman" w:hAnsi="Times New Roman" w:cs="Times New Roman"/>
          <w:sz w:val="24"/>
          <w:szCs w:val="24"/>
        </w:rPr>
        <w:t xml:space="preserve"> Teaching children their choices can help promote positive behaviour and replace negative behaviour</w:t>
      </w:r>
      <w:proofErr w:type="gramStart"/>
      <w:r w:rsidR="00437E38" w:rsidRPr="00890F75">
        <w:rPr>
          <w:rFonts w:ascii="Times New Roman" w:hAnsi="Times New Roman" w:cs="Times New Roman"/>
          <w:sz w:val="24"/>
          <w:szCs w:val="24"/>
        </w:rPr>
        <w:t xml:space="preserve">. </w:t>
      </w:r>
      <w:r w:rsidR="00B74678" w:rsidRPr="00890F75">
        <w:rPr>
          <w:rFonts w:ascii="Times New Roman" w:hAnsi="Times New Roman" w:cs="Times New Roman"/>
          <w:sz w:val="24"/>
          <w:szCs w:val="24"/>
        </w:rPr>
        <w:t xml:space="preserve"> In order for</w:t>
      </w:r>
      <w:proofErr w:type="gramEnd"/>
      <w:r w:rsidR="00B74678" w:rsidRPr="00890F75">
        <w:rPr>
          <w:rFonts w:ascii="Times New Roman" w:hAnsi="Times New Roman" w:cs="Times New Roman"/>
          <w:sz w:val="24"/>
          <w:szCs w:val="24"/>
        </w:rPr>
        <w:t xml:space="preserve"> the consequences to be effective, they have to be logical. However, most natural consequences occur without an adult present. An example of this would be, children get into a physical fight, the consequences would be a bloody nose or </w:t>
      </w:r>
      <w:r w:rsidR="00B74678" w:rsidRPr="00890F75">
        <w:rPr>
          <w:rFonts w:ascii="Times New Roman" w:hAnsi="Times New Roman" w:cs="Times New Roman"/>
          <w:sz w:val="24"/>
          <w:szCs w:val="24"/>
        </w:rPr>
        <w:lastRenderedPageBreak/>
        <w:t>a black eye. There are arbitrary consequences which do not align with the offence, an example of this would be that the pupil does something wrong and gets sent to the head teacher. The consequence set from the head teacher is for the pupil to lose computer time</w:t>
      </w:r>
      <w:r w:rsidR="00437E38" w:rsidRPr="00890F75">
        <w:rPr>
          <w:rFonts w:ascii="Times New Roman" w:hAnsi="Times New Roman" w:cs="Times New Roman"/>
          <w:sz w:val="24"/>
          <w:szCs w:val="24"/>
        </w:rPr>
        <w:t>. Following on from this, logical consequences would be that pupils get into a fight on the playground and the consequence is that they do not go out on the yard.</w:t>
      </w:r>
    </w:p>
    <w:p w14:paraId="4D173A42" w14:textId="3068CFF8" w:rsidR="00D54BDC" w:rsidRPr="00890F75" w:rsidRDefault="00437E38" w:rsidP="00CF3305">
      <w:pPr>
        <w:pStyle w:val="AssignBody"/>
        <w:ind w:firstLine="720"/>
        <w:rPr>
          <w:rFonts w:ascii="Times New Roman" w:hAnsi="Times New Roman" w:cs="Times New Roman"/>
          <w:sz w:val="24"/>
          <w:szCs w:val="24"/>
        </w:rPr>
      </w:pPr>
      <w:r w:rsidRPr="00890F75">
        <w:rPr>
          <w:rFonts w:ascii="Times New Roman" w:hAnsi="Times New Roman" w:cs="Times New Roman"/>
          <w:sz w:val="24"/>
          <w:szCs w:val="24"/>
        </w:rPr>
        <w:t xml:space="preserve">The final theory relating to behaviour management is Reality Therapy., this was developed by Glasser in 1965. Glasser believes that there are five needs that need to be satisfied in order to control behaviour, these needs are: freedom, power, fun, survival </w:t>
      </w:r>
      <w:proofErr w:type="gramStart"/>
      <w:r w:rsidRPr="00890F75">
        <w:rPr>
          <w:rFonts w:ascii="Times New Roman" w:hAnsi="Times New Roman" w:cs="Times New Roman"/>
          <w:sz w:val="24"/>
          <w:szCs w:val="24"/>
        </w:rPr>
        <w:t>and also</w:t>
      </w:r>
      <w:proofErr w:type="gramEnd"/>
      <w:r w:rsidRPr="00890F75">
        <w:rPr>
          <w:rFonts w:ascii="Times New Roman" w:hAnsi="Times New Roman" w:cs="Times New Roman"/>
          <w:sz w:val="24"/>
          <w:szCs w:val="24"/>
        </w:rPr>
        <w:t xml:space="preserve"> belonging and love. Glasser suggests that children should have the freedom to express what they want to learn and how they want to learn it, they should be given power in the form of relationships and also to have fun with activities and they’re able to celebrate and share their work. In addition, children should be able to feel safe without coercion and they should also feel a sense of belonging and love being included in decisions and activities within the classroom. The reality theory involves the children having control, the children will be involved with making the rules for the classroom </w:t>
      </w:r>
      <w:proofErr w:type="gramStart"/>
      <w:r w:rsidRPr="00890F75">
        <w:rPr>
          <w:rFonts w:ascii="Times New Roman" w:hAnsi="Times New Roman" w:cs="Times New Roman"/>
          <w:sz w:val="24"/>
          <w:szCs w:val="24"/>
        </w:rPr>
        <w:t>and also</w:t>
      </w:r>
      <w:proofErr w:type="gramEnd"/>
      <w:r w:rsidRPr="00890F75">
        <w:rPr>
          <w:rFonts w:ascii="Times New Roman" w:hAnsi="Times New Roman" w:cs="Times New Roman"/>
          <w:sz w:val="24"/>
          <w:szCs w:val="24"/>
        </w:rPr>
        <w:t xml:space="preserve"> be given choices as to consequences that may or may not be used. It is important for the children to realise and understand how their own behaviour will affect their peers. Class councils are a popular strategy in this theory</w:t>
      </w:r>
      <w:r w:rsidR="00AB1782" w:rsidRPr="00890F75">
        <w:rPr>
          <w:rFonts w:ascii="Times New Roman" w:hAnsi="Times New Roman" w:cs="Times New Roman"/>
          <w:sz w:val="24"/>
          <w:szCs w:val="24"/>
        </w:rPr>
        <w:t xml:space="preserve">, this is an active way to involve the children in designing rules and consequences. </w:t>
      </w:r>
      <w:r w:rsidR="005474EF" w:rsidRPr="00890F75">
        <w:rPr>
          <w:rFonts w:ascii="Times New Roman" w:hAnsi="Times New Roman" w:cs="Times New Roman"/>
          <w:sz w:val="24"/>
          <w:szCs w:val="24"/>
        </w:rPr>
        <w:t>Within the reality therapy theory, it is believed that saying ‘yes’ as many times as possible is the golden rule, if a child asks if they can do something, the reply is ‘yes, but first you need to do this…</w:t>
      </w:r>
      <w:r w:rsidR="00D54BDC" w:rsidRPr="00890F75">
        <w:rPr>
          <w:rFonts w:ascii="Times New Roman" w:hAnsi="Times New Roman" w:cs="Times New Roman"/>
          <w:sz w:val="24"/>
          <w:szCs w:val="24"/>
        </w:rPr>
        <w:t>’.</w:t>
      </w:r>
    </w:p>
    <w:p w14:paraId="3617E6F8" w14:textId="22726914" w:rsidR="004F4BAE" w:rsidRPr="00890F75" w:rsidRDefault="00F27003" w:rsidP="004D6EF5">
      <w:pPr>
        <w:pStyle w:val="AssignBody"/>
        <w:ind w:firstLine="720"/>
        <w:rPr>
          <w:rFonts w:ascii="Times New Roman" w:hAnsi="Times New Roman" w:cs="Times New Roman"/>
          <w:sz w:val="24"/>
          <w:szCs w:val="24"/>
        </w:rPr>
      </w:pPr>
      <w:proofErr w:type="spellStart"/>
      <w:r w:rsidRPr="00890F75">
        <w:rPr>
          <w:rFonts w:ascii="Times New Roman" w:hAnsi="Times New Roman" w:cs="Times New Roman"/>
          <w:sz w:val="24"/>
          <w:szCs w:val="24"/>
        </w:rPr>
        <w:t>L</w:t>
      </w:r>
      <w:r w:rsidR="000941DF">
        <w:rPr>
          <w:rFonts w:ascii="Times New Roman" w:hAnsi="Times New Roman" w:cs="Times New Roman"/>
          <w:sz w:val="24"/>
          <w:szCs w:val="24"/>
        </w:rPr>
        <w:t>aevers</w:t>
      </w:r>
      <w:proofErr w:type="spellEnd"/>
      <w:r w:rsidR="000941DF">
        <w:rPr>
          <w:rFonts w:ascii="Times New Roman" w:hAnsi="Times New Roman" w:cs="Times New Roman"/>
          <w:sz w:val="24"/>
          <w:szCs w:val="24"/>
        </w:rPr>
        <w:t xml:space="preserve"> (2003)</w:t>
      </w:r>
      <w:r w:rsidRPr="00890F75">
        <w:rPr>
          <w:rFonts w:ascii="Times New Roman" w:hAnsi="Times New Roman" w:cs="Times New Roman"/>
          <w:sz w:val="24"/>
          <w:szCs w:val="24"/>
        </w:rPr>
        <w:t xml:space="preserve"> developed a scale for well-being with five different levels. The levels start at 1- extremely low, progress to 2- low, 3-moderate, 4- high and then 5 extremely high. </w:t>
      </w:r>
      <w:r w:rsidR="00E75892" w:rsidRPr="00890F75">
        <w:rPr>
          <w:rFonts w:ascii="Times New Roman" w:hAnsi="Times New Roman" w:cs="Times New Roman"/>
          <w:sz w:val="24"/>
          <w:szCs w:val="24"/>
        </w:rPr>
        <w:t xml:space="preserve">Through level 1, there are many signals to suggest a child may be on level 1, these may be signals of discomfort for example cries, </w:t>
      </w:r>
      <w:r w:rsidR="00CF3305" w:rsidRPr="00890F75">
        <w:rPr>
          <w:rFonts w:ascii="Times New Roman" w:hAnsi="Times New Roman" w:cs="Times New Roman"/>
          <w:sz w:val="24"/>
          <w:szCs w:val="24"/>
        </w:rPr>
        <w:t>screams,</w:t>
      </w:r>
      <w:r w:rsidR="00E75892" w:rsidRPr="00890F75">
        <w:rPr>
          <w:rFonts w:ascii="Times New Roman" w:hAnsi="Times New Roman" w:cs="Times New Roman"/>
          <w:sz w:val="24"/>
          <w:szCs w:val="24"/>
        </w:rPr>
        <w:t xml:space="preserve"> or sobs, another signal is that they hurt themselves or throws themselves on the floor. Extremely low well-being can also be seen through the child dazing, not concentrating </w:t>
      </w:r>
      <w:proofErr w:type="gramStart"/>
      <w:r w:rsidR="00E75892" w:rsidRPr="00890F75">
        <w:rPr>
          <w:rFonts w:ascii="Times New Roman" w:hAnsi="Times New Roman" w:cs="Times New Roman"/>
          <w:sz w:val="24"/>
          <w:szCs w:val="24"/>
        </w:rPr>
        <w:t>and also</w:t>
      </w:r>
      <w:proofErr w:type="gramEnd"/>
      <w:r w:rsidR="00E75892" w:rsidRPr="00890F75">
        <w:rPr>
          <w:rFonts w:ascii="Times New Roman" w:hAnsi="Times New Roman" w:cs="Times New Roman"/>
          <w:sz w:val="24"/>
          <w:szCs w:val="24"/>
        </w:rPr>
        <w:t xml:space="preserve"> no signs of interest. Signals of a low sense of wellbeing are posture, facial expressions and actions that indicate the child does not feel at ease. The child will have a low level of concentration and some degree of activity. Moderate wellbeing would be presented through the child having neutral posture and their facial expressions show little to no emotion, the child would be busy on this level but never with real concentration. During the high level of wellbeing, the child will show obvious signs of satisfaction and will often be engaged within an activity without interruption. </w:t>
      </w:r>
      <w:r w:rsidR="004924BB" w:rsidRPr="00890F75">
        <w:rPr>
          <w:rFonts w:ascii="Times New Roman" w:hAnsi="Times New Roman" w:cs="Times New Roman"/>
          <w:sz w:val="24"/>
          <w:szCs w:val="24"/>
        </w:rPr>
        <w:t>Lastly, for extremely high levels of wellbeing, the child will look happy, will play</w:t>
      </w:r>
      <w:r w:rsidR="000F7025" w:rsidRPr="00890F75">
        <w:rPr>
          <w:rFonts w:ascii="Times New Roman" w:hAnsi="Times New Roman" w:cs="Times New Roman"/>
          <w:sz w:val="24"/>
          <w:szCs w:val="24"/>
        </w:rPr>
        <w:t>, displaying</w:t>
      </w:r>
      <w:r w:rsidR="004924BB" w:rsidRPr="00890F75">
        <w:rPr>
          <w:rFonts w:ascii="Times New Roman" w:hAnsi="Times New Roman" w:cs="Times New Roman"/>
          <w:sz w:val="24"/>
          <w:szCs w:val="24"/>
        </w:rPr>
        <w:t xml:space="preserve"> sounds </w:t>
      </w:r>
      <w:r w:rsidR="004924BB" w:rsidRPr="00890F75">
        <w:rPr>
          <w:rFonts w:ascii="Times New Roman" w:hAnsi="Times New Roman" w:cs="Times New Roman"/>
          <w:sz w:val="24"/>
          <w:szCs w:val="24"/>
        </w:rPr>
        <w:lastRenderedPageBreak/>
        <w:t>and sing</w:t>
      </w:r>
      <w:r w:rsidR="000F7025" w:rsidRPr="00890F75">
        <w:rPr>
          <w:rFonts w:ascii="Times New Roman" w:hAnsi="Times New Roman" w:cs="Times New Roman"/>
          <w:sz w:val="24"/>
          <w:szCs w:val="24"/>
        </w:rPr>
        <w:t>ing</w:t>
      </w:r>
      <w:r w:rsidR="004924BB" w:rsidRPr="00890F75">
        <w:rPr>
          <w:rFonts w:ascii="Times New Roman" w:hAnsi="Times New Roman" w:cs="Times New Roman"/>
          <w:sz w:val="24"/>
          <w:szCs w:val="24"/>
        </w:rPr>
        <w:t xml:space="preserve"> </w:t>
      </w:r>
      <w:proofErr w:type="gramStart"/>
      <w:r w:rsidR="004924BB" w:rsidRPr="00890F75">
        <w:rPr>
          <w:rFonts w:ascii="Times New Roman" w:hAnsi="Times New Roman" w:cs="Times New Roman"/>
          <w:sz w:val="24"/>
          <w:szCs w:val="24"/>
        </w:rPr>
        <w:t>and also</w:t>
      </w:r>
      <w:proofErr w:type="gramEnd"/>
      <w:r w:rsidR="004924BB" w:rsidRPr="00890F75">
        <w:rPr>
          <w:rFonts w:ascii="Times New Roman" w:hAnsi="Times New Roman" w:cs="Times New Roman"/>
          <w:sz w:val="24"/>
          <w:szCs w:val="24"/>
        </w:rPr>
        <w:t xml:space="preserve"> seem relaxed. The child will also be completely engaged in the activity and is highly motivated. </w:t>
      </w:r>
    </w:p>
    <w:p w14:paraId="18FF35AB" w14:textId="76D6446E" w:rsidR="00AB5F1A" w:rsidRPr="00890F75" w:rsidRDefault="004924BB" w:rsidP="004D6EF5">
      <w:pPr>
        <w:pStyle w:val="AssignBody"/>
        <w:rPr>
          <w:rFonts w:ascii="Times New Roman" w:hAnsi="Times New Roman" w:cs="Times New Roman"/>
          <w:sz w:val="24"/>
          <w:szCs w:val="24"/>
        </w:rPr>
      </w:pPr>
      <w:r w:rsidRPr="00890F75">
        <w:rPr>
          <w:rFonts w:ascii="Times New Roman" w:hAnsi="Times New Roman" w:cs="Times New Roman"/>
          <w:sz w:val="24"/>
          <w:szCs w:val="24"/>
        </w:rPr>
        <w:t xml:space="preserve">Pupil A would fall into Leuven’s level one of wellbeing. This is due to the fact they withdraw from the environment and avoids contact with adults around them, they also display self-injurious behaviour through pulling hair, </w:t>
      </w:r>
      <w:r w:rsidR="00CF3305" w:rsidRPr="00890F75">
        <w:rPr>
          <w:rFonts w:ascii="Times New Roman" w:hAnsi="Times New Roman" w:cs="Times New Roman"/>
          <w:sz w:val="24"/>
          <w:szCs w:val="24"/>
        </w:rPr>
        <w:t>punching,</w:t>
      </w:r>
      <w:r w:rsidRPr="00890F75">
        <w:rPr>
          <w:rFonts w:ascii="Times New Roman" w:hAnsi="Times New Roman" w:cs="Times New Roman"/>
          <w:sz w:val="24"/>
          <w:szCs w:val="24"/>
        </w:rPr>
        <w:t xml:space="preserve"> and throwing themselves on the floor. They also have no concentration and often daydream and stare into the distance. The differential reinforcement intervention aims to improve their over-all wellbeing alongside behaviour. </w:t>
      </w:r>
    </w:p>
    <w:p w14:paraId="5F3D1578" w14:textId="1F456CF8" w:rsidR="00804336" w:rsidRPr="00890F75" w:rsidRDefault="00B50A40" w:rsidP="004D6EF5">
      <w:pPr>
        <w:pStyle w:val="AssignBody"/>
        <w:ind w:firstLine="720"/>
        <w:rPr>
          <w:rFonts w:ascii="Times New Roman" w:hAnsi="Times New Roman" w:cs="Times New Roman"/>
          <w:sz w:val="24"/>
          <w:szCs w:val="24"/>
        </w:rPr>
      </w:pPr>
      <w:r w:rsidRPr="00890F75">
        <w:rPr>
          <w:rFonts w:ascii="Times New Roman" w:hAnsi="Times New Roman" w:cs="Times New Roman"/>
          <w:sz w:val="24"/>
          <w:szCs w:val="24"/>
        </w:rPr>
        <w:t>Progression in learning is important for children</w:t>
      </w:r>
      <w:r w:rsidR="00F81C65" w:rsidRPr="00890F75">
        <w:rPr>
          <w:rFonts w:ascii="Times New Roman" w:hAnsi="Times New Roman" w:cs="Times New Roman"/>
          <w:sz w:val="24"/>
          <w:szCs w:val="24"/>
        </w:rPr>
        <w:t xml:space="preserve"> </w:t>
      </w:r>
      <w:r w:rsidR="00D30578" w:rsidRPr="00890F75">
        <w:rPr>
          <w:rFonts w:ascii="Times New Roman" w:hAnsi="Times New Roman" w:cs="Times New Roman"/>
          <w:sz w:val="24"/>
          <w:szCs w:val="24"/>
        </w:rPr>
        <w:t>to ensure they are fully equipped with the skills and knowledge that they require in life.</w:t>
      </w:r>
      <w:r w:rsidRPr="00890F75">
        <w:rPr>
          <w:rFonts w:ascii="Times New Roman" w:hAnsi="Times New Roman" w:cs="Times New Roman"/>
          <w:sz w:val="24"/>
          <w:szCs w:val="24"/>
        </w:rPr>
        <w:t xml:space="preserve"> Children </w:t>
      </w:r>
      <w:proofErr w:type="gramStart"/>
      <w:r w:rsidRPr="00890F75">
        <w:rPr>
          <w:rFonts w:ascii="Times New Roman" w:hAnsi="Times New Roman" w:cs="Times New Roman"/>
          <w:sz w:val="24"/>
          <w:szCs w:val="24"/>
        </w:rPr>
        <w:t>are able to</w:t>
      </w:r>
      <w:proofErr w:type="gramEnd"/>
      <w:r w:rsidRPr="00890F75">
        <w:rPr>
          <w:rFonts w:ascii="Times New Roman" w:hAnsi="Times New Roman" w:cs="Times New Roman"/>
          <w:sz w:val="24"/>
          <w:szCs w:val="24"/>
        </w:rPr>
        <w:t xml:space="preserve"> identify their progress through feedback from their teachers and their peers, through reports, self-assessment and also through the means of rewards.</w:t>
      </w:r>
      <w:r w:rsidR="00804336" w:rsidRPr="00890F75">
        <w:rPr>
          <w:rFonts w:ascii="Times New Roman" w:hAnsi="Times New Roman" w:cs="Times New Roman"/>
          <w:sz w:val="24"/>
          <w:szCs w:val="24"/>
        </w:rPr>
        <w:t xml:space="preserve"> However, Bruner (1960) has a conflicting opinion, he believes that any individual of any age </w:t>
      </w:r>
      <w:proofErr w:type="gramStart"/>
      <w:r w:rsidR="00804336" w:rsidRPr="00890F75">
        <w:rPr>
          <w:rFonts w:ascii="Times New Roman" w:hAnsi="Times New Roman" w:cs="Times New Roman"/>
          <w:sz w:val="24"/>
          <w:szCs w:val="24"/>
        </w:rPr>
        <w:t>is capable of understanding</w:t>
      </w:r>
      <w:proofErr w:type="gramEnd"/>
      <w:r w:rsidR="00804336" w:rsidRPr="00890F75">
        <w:rPr>
          <w:rFonts w:ascii="Times New Roman" w:hAnsi="Times New Roman" w:cs="Times New Roman"/>
          <w:sz w:val="24"/>
          <w:szCs w:val="24"/>
        </w:rPr>
        <w:t xml:space="preserve"> complex information. Bruner suggests that this is possible </w:t>
      </w:r>
      <w:proofErr w:type="gramStart"/>
      <w:r w:rsidR="00804336" w:rsidRPr="00890F75">
        <w:rPr>
          <w:rFonts w:ascii="Times New Roman" w:hAnsi="Times New Roman" w:cs="Times New Roman"/>
          <w:sz w:val="24"/>
          <w:szCs w:val="24"/>
        </w:rPr>
        <w:t>through the use of</w:t>
      </w:r>
      <w:proofErr w:type="gramEnd"/>
      <w:r w:rsidR="00804336" w:rsidRPr="00890F75">
        <w:rPr>
          <w:rFonts w:ascii="Times New Roman" w:hAnsi="Times New Roman" w:cs="Times New Roman"/>
          <w:sz w:val="24"/>
          <w:szCs w:val="24"/>
        </w:rPr>
        <w:t xml:space="preserve"> a spiral curriculum due to complex information being taught at a simplified level first of all and then it is revisited at a complex level further on in the curriculum. This would mean that subjects are taught from a simple difficulty and progress to a higher level of difficulty throughout the school life. </w:t>
      </w:r>
    </w:p>
    <w:p w14:paraId="2224A73B" w14:textId="635C3007" w:rsidR="00EF1F8E" w:rsidRPr="00890F75" w:rsidRDefault="00804336" w:rsidP="00C146D7">
      <w:pPr>
        <w:pStyle w:val="AssignBody"/>
        <w:ind w:firstLine="720"/>
        <w:rPr>
          <w:rFonts w:ascii="Times New Roman" w:hAnsi="Times New Roman" w:cs="Times New Roman"/>
          <w:sz w:val="24"/>
          <w:szCs w:val="24"/>
        </w:rPr>
      </w:pPr>
      <w:r w:rsidRPr="00890F75">
        <w:rPr>
          <w:rFonts w:ascii="Times New Roman" w:hAnsi="Times New Roman" w:cs="Times New Roman"/>
          <w:sz w:val="24"/>
          <w:szCs w:val="24"/>
        </w:rPr>
        <w:t xml:space="preserve">Teaching and learning </w:t>
      </w:r>
      <w:proofErr w:type="gramStart"/>
      <w:r w:rsidRPr="00890F75">
        <w:rPr>
          <w:rFonts w:ascii="Times New Roman" w:hAnsi="Times New Roman" w:cs="Times New Roman"/>
          <w:sz w:val="24"/>
          <w:szCs w:val="24"/>
        </w:rPr>
        <w:t>is</w:t>
      </w:r>
      <w:proofErr w:type="gramEnd"/>
      <w:r w:rsidRPr="00890F75">
        <w:rPr>
          <w:rFonts w:ascii="Times New Roman" w:hAnsi="Times New Roman" w:cs="Times New Roman"/>
          <w:sz w:val="24"/>
          <w:szCs w:val="24"/>
        </w:rPr>
        <w:t xml:space="preserve"> transforming throughout time, The Curriculum For Wales 2022 aims to aid children throughout their progression through their learning. The new curriculum moves towards a continuum approach which focusses on progression steps rather than assessing learning based on levels. Each progression step is broadly linked to the children’s ages and there are a series of what matters statements to accompany them. There is to be s</w:t>
      </w:r>
      <w:r w:rsidR="00D80C92">
        <w:rPr>
          <w:rFonts w:ascii="Times New Roman" w:hAnsi="Times New Roman" w:cs="Times New Roman"/>
          <w:sz w:val="24"/>
          <w:szCs w:val="24"/>
        </w:rPr>
        <w:t xml:space="preserve">ix </w:t>
      </w:r>
      <w:r w:rsidRPr="00890F75">
        <w:rPr>
          <w:rFonts w:ascii="Times New Roman" w:hAnsi="Times New Roman" w:cs="Times New Roman"/>
          <w:sz w:val="24"/>
          <w:szCs w:val="24"/>
        </w:rPr>
        <w:t>areas of learning in the new curriculum</w:t>
      </w:r>
      <w:r w:rsidR="00145AA4" w:rsidRPr="00890F75">
        <w:rPr>
          <w:rFonts w:ascii="Times New Roman" w:hAnsi="Times New Roman" w:cs="Times New Roman"/>
          <w:sz w:val="24"/>
          <w:szCs w:val="24"/>
        </w:rPr>
        <w:t xml:space="preserve">: Language, Literacy and Communication, Expressive Arts, Health and Well-being, Humanities, Mathematics and Numeracy </w:t>
      </w:r>
      <w:proofErr w:type="gramStart"/>
      <w:r w:rsidR="00145AA4" w:rsidRPr="00890F75">
        <w:rPr>
          <w:rFonts w:ascii="Times New Roman" w:hAnsi="Times New Roman" w:cs="Times New Roman"/>
          <w:sz w:val="24"/>
          <w:szCs w:val="24"/>
        </w:rPr>
        <w:t>and also</w:t>
      </w:r>
      <w:proofErr w:type="gramEnd"/>
      <w:r w:rsidR="00145AA4" w:rsidRPr="00890F75">
        <w:rPr>
          <w:rFonts w:ascii="Times New Roman" w:hAnsi="Times New Roman" w:cs="Times New Roman"/>
          <w:sz w:val="24"/>
          <w:szCs w:val="24"/>
        </w:rPr>
        <w:t xml:space="preserve"> Science and Technology. The Curriculum for Wales 2022 moves towards children being taught in classes based on ability rather than age, this would help to focus attention on the progression of the pupil’s learning rather than hitting targets and obtaining levels. </w:t>
      </w:r>
    </w:p>
    <w:p w14:paraId="493AA586" w14:textId="3D4AF032" w:rsidR="001B19CB" w:rsidRPr="00890F75" w:rsidRDefault="00145AA4" w:rsidP="00025EA6">
      <w:pPr>
        <w:pStyle w:val="AssignBody"/>
        <w:ind w:firstLine="720"/>
        <w:rPr>
          <w:rFonts w:ascii="Times New Roman" w:hAnsi="Times New Roman" w:cs="Times New Roman"/>
          <w:sz w:val="24"/>
          <w:szCs w:val="24"/>
        </w:rPr>
      </w:pPr>
      <w:r w:rsidRPr="00890F75">
        <w:rPr>
          <w:rFonts w:ascii="Times New Roman" w:hAnsi="Times New Roman" w:cs="Times New Roman"/>
          <w:sz w:val="24"/>
          <w:szCs w:val="24"/>
        </w:rPr>
        <w:t>The intervention that has been designed for Pupil A</w:t>
      </w:r>
      <w:r w:rsidR="002C3B6D" w:rsidRPr="00890F75">
        <w:rPr>
          <w:rFonts w:ascii="Times New Roman" w:hAnsi="Times New Roman" w:cs="Times New Roman"/>
          <w:sz w:val="24"/>
          <w:szCs w:val="24"/>
        </w:rPr>
        <w:t>,</w:t>
      </w:r>
      <w:r w:rsidRPr="00890F75">
        <w:rPr>
          <w:rFonts w:ascii="Times New Roman" w:hAnsi="Times New Roman" w:cs="Times New Roman"/>
          <w:sz w:val="24"/>
          <w:szCs w:val="24"/>
        </w:rPr>
        <w:t xml:space="preserve"> aims to remove self- injurious </w:t>
      </w:r>
      <w:r w:rsidR="00CF3305" w:rsidRPr="00890F75">
        <w:rPr>
          <w:rFonts w:ascii="Times New Roman" w:hAnsi="Times New Roman" w:cs="Times New Roman"/>
          <w:sz w:val="24"/>
          <w:szCs w:val="24"/>
        </w:rPr>
        <w:t>behaviour,</w:t>
      </w:r>
      <w:r w:rsidRPr="00890F75">
        <w:rPr>
          <w:rFonts w:ascii="Times New Roman" w:hAnsi="Times New Roman" w:cs="Times New Roman"/>
          <w:sz w:val="24"/>
          <w:szCs w:val="24"/>
        </w:rPr>
        <w:t xml:space="preserve"> and reinforce positive behaviours during agitative episodes</w:t>
      </w:r>
      <w:r w:rsidR="0096598E" w:rsidRPr="00890F75">
        <w:rPr>
          <w:rFonts w:ascii="Times New Roman" w:hAnsi="Times New Roman" w:cs="Times New Roman"/>
          <w:sz w:val="24"/>
          <w:szCs w:val="24"/>
        </w:rPr>
        <w:t xml:space="preserve"> thus improving the emotional and social well-being of this individual</w:t>
      </w:r>
      <w:r w:rsidRPr="00890F75">
        <w:rPr>
          <w:rFonts w:ascii="Times New Roman" w:hAnsi="Times New Roman" w:cs="Times New Roman"/>
          <w:sz w:val="24"/>
          <w:szCs w:val="24"/>
        </w:rPr>
        <w:t>. This inter</w:t>
      </w:r>
      <w:r w:rsidR="0096598E" w:rsidRPr="00890F75">
        <w:rPr>
          <w:rFonts w:ascii="Times New Roman" w:hAnsi="Times New Roman" w:cs="Times New Roman"/>
          <w:sz w:val="24"/>
          <w:szCs w:val="24"/>
        </w:rPr>
        <w:t xml:space="preserve">vention involves Pupil A, their parents, teachers </w:t>
      </w:r>
      <w:proofErr w:type="gramStart"/>
      <w:r w:rsidR="0096598E" w:rsidRPr="00890F75">
        <w:rPr>
          <w:rFonts w:ascii="Times New Roman" w:hAnsi="Times New Roman" w:cs="Times New Roman"/>
          <w:sz w:val="24"/>
          <w:szCs w:val="24"/>
        </w:rPr>
        <w:t>and also</w:t>
      </w:r>
      <w:proofErr w:type="gramEnd"/>
      <w:r w:rsidR="0096598E" w:rsidRPr="00890F75">
        <w:rPr>
          <w:rFonts w:ascii="Times New Roman" w:hAnsi="Times New Roman" w:cs="Times New Roman"/>
          <w:sz w:val="24"/>
          <w:szCs w:val="24"/>
        </w:rPr>
        <w:t xml:space="preserve"> support staff. It is important to have everyone on board and being consistent with behaviour management as Pupil A as this will lead to an improvement in their emotional </w:t>
      </w:r>
      <w:r w:rsidR="00CF3305" w:rsidRPr="00890F75">
        <w:rPr>
          <w:rFonts w:ascii="Times New Roman" w:hAnsi="Times New Roman" w:cs="Times New Roman"/>
          <w:sz w:val="24"/>
          <w:szCs w:val="24"/>
        </w:rPr>
        <w:t>wellbeing,</w:t>
      </w:r>
      <w:r w:rsidR="000F7025" w:rsidRPr="00890F75">
        <w:rPr>
          <w:rFonts w:ascii="Times New Roman" w:hAnsi="Times New Roman" w:cs="Times New Roman"/>
          <w:sz w:val="24"/>
          <w:szCs w:val="24"/>
        </w:rPr>
        <w:t xml:space="preserve"> via the following of a cohesive approach</w:t>
      </w:r>
      <w:r w:rsidR="0096598E" w:rsidRPr="00890F75">
        <w:rPr>
          <w:rFonts w:ascii="Times New Roman" w:hAnsi="Times New Roman" w:cs="Times New Roman"/>
          <w:sz w:val="24"/>
          <w:szCs w:val="24"/>
        </w:rPr>
        <w:t xml:space="preserve">. It is essential to improve the emotional well-being of Pupil A as poor emotional well-being can have an impact on their </w:t>
      </w:r>
      <w:r w:rsidR="0096598E" w:rsidRPr="00890F75">
        <w:rPr>
          <w:rFonts w:ascii="Times New Roman" w:hAnsi="Times New Roman" w:cs="Times New Roman"/>
          <w:sz w:val="24"/>
          <w:szCs w:val="24"/>
        </w:rPr>
        <w:lastRenderedPageBreak/>
        <w:t xml:space="preserve">social skills, forming relationships </w:t>
      </w:r>
      <w:proofErr w:type="gramStart"/>
      <w:r w:rsidR="0096598E" w:rsidRPr="00890F75">
        <w:rPr>
          <w:rFonts w:ascii="Times New Roman" w:hAnsi="Times New Roman" w:cs="Times New Roman"/>
          <w:sz w:val="24"/>
          <w:szCs w:val="24"/>
        </w:rPr>
        <w:t>and also</w:t>
      </w:r>
      <w:proofErr w:type="gramEnd"/>
      <w:r w:rsidR="0096598E" w:rsidRPr="00890F75">
        <w:rPr>
          <w:rFonts w:ascii="Times New Roman" w:hAnsi="Times New Roman" w:cs="Times New Roman"/>
          <w:sz w:val="24"/>
          <w:szCs w:val="24"/>
        </w:rPr>
        <w:t xml:space="preserve"> belonging and identity. These are all aspects of Pupil A’s school life that need improving</w:t>
      </w:r>
      <w:r w:rsidR="001B19CB" w:rsidRPr="00890F75">
        <w:rPr>
          <w:rFonts w:ascii="Times New Roman" w:hAnsi="Times New Roman" w:cs="Times New Roman"/>
          <w:sz w:val="24"/>
          <w:szCs w:val="24"/>
        </w:rPr>
        <w:t xml:space="preserve"> to ensure levels of participation increase. </w:t>
      </w:r>
    </w:p>
    <w:p w14:paraId="61ABA542" w14:textId="334D6652" w:rsidR="001B19CB" w:rsidRPr="00890F75" w:rsidRDefault="001B19CB" w:rsidP="004D6EF5">
      <w:pPr>
        <w:pStyle w:val="AssignBody"/>
        <w:ind w:firstLine="720"/>
        <w:rPr>
          <w:rFonts w:ascii="Times New Roman" w:hAnsi="Times New Roman" w:cs="Times New Roman"/>
          <w:sz w:val="24"/>
          <w:szCs w:val="24"/>
        </w:rPr>
      </w:pPr>
      <w:r w:rsidRPr="00890F75">
        <w:rPr>
          <w:rFonts w:ascii="Times New Roman" w:hAnsi="Times New Roman" w:cs="Times New Roman"/>
          <w:sz w:val="24"/>
          <w:szCs w:val="24"/>
        </w:rPr>
        <w:t xml:space="preserve">During an agitative episode, Pupil A will display self-injurious behaviour in the form of </w:t>
      </w:r>
      <w:r w:rsidR="009542FF" w:rsidRPr="00890F75">
        <w:rPr>
          <w:rFonts w:ascii="Times New Roman" w:hAnsi="Times New Roman" w:cs="Times New Roman"/>
          <w:sz w:val="24"/>
          <w:szCs w:val="24"/>
        </w:rPr>
        <w:t>hair pulling, punching</w:t>
      </w:r>
      <w:r w:rsidR="00027EEA" w:rsidRPr="00890F75">
        <w:rPr>
          <w:rFonts w:ascii="Times New Roman" w:hAnsi="Times New Roman" w:cs="Times New Roman"/>
          <w:sz w:val="24"/>
          <w:szCs w:val="24"/>
        </w:rPr>
        <w:t xml:space="preserve"> their </w:t>
      </w:r>
      <w:r w:rsidR="00CF3305" w:rsidRPr="00890F75">
        <w:rPr>
          <w:rFonts w:ascii="Times New Roman" w:hAnsi="Times New Roman" w:cs="Times New Roman"/>
          <w:sz w:val="24"/>
          <w:szCs w:val="24"/>
        </w:rPr>
        <w:t>head,</w:t>
      </w:r>
      <w:r w:rsidR="009542FF" w:rsidRPr="00890F75">
        <w:rPr>
          <w:rFonts w:ascii="Times New Roman" w:hAnsi="Times New Roman" w:cs="Times New Roman"/>
          <w:sz w:val="24"/>
          <w:szCs w:val="24"/>
        </w:rPr>
        <w:t xml:space="preserve"> and biting</w:t>
      </w:r>
      <w:r w:rsidR="00027EEA" w:rsidRPr="00890F75">
        <w:rPr>
          <w:rFonts w:ascii="Times New Roman" w:hAnsi="Times New Roman" w:cs="Times New Roman"/>
          <w:sz w:val="24"/>
          <w:szCs w:val="24"/>
        </w:rPr>
        <w:t xml:space="preserve"> their arm</w:t>
      </w:r>
      <w:r w:rsidR="009542FF" w:rsidRPr="00890F75">
        <w:rPr>
          <w:rFonts w:ascii="Times New Roman" w:hAnsi="Times New Roman" w:cs="Times New Roman"/>
          <w:sz w:val="24"/>
          <w:szCs w:val="24"/>
        </w:rPr>
        <w:t>. These repetitive behaviours are a core symptom of ASD and are classed as lower order motor actions. The intervention will reinforce other behaviours that the individual displays instead of the problematic behaviour. In this case social stories will be used to describe the intervention to the pupil. Social stories were introduced by Gray (199</w:t>
      </w:r>
      <w:r w:rsidR="009969C2" w:rsidRPr="00890F75">
        <w:rPr>
          <w:rFonts w:ascii="Times New Roman" w:hAnsi="Times New Roman" w:cs="Times New Roman"/>
          <w:sz w:val="24"/>
          <w:szCs w:val="24"/>
        </w:rPr>
        <w:t>3</w:t>
      </w:r>
      <w:r w:rsidR="007A58CB" w:rsidRPr="00890F75">
        <w:rPr>
          <w:rFonts w:ascii="Times New Roman" w:hAnsi="Times New Roman" w:cs="Times New Roman"/>
          <w:sz w:val="24"/>
          <w:szCs w:val="24"/>
        </w:rPr>
        <w:t>) w</w:t>
      </w:r>
      <w:r w:rsidR="009542FF" w:rsidRPr="00890F75">
        <w:rPr>
          <w:rFonts w:ascii="Times New Roman" w:hAnsi="Times New Roman" w:cs="Times New Roman"/>
          <w:sz w:val="24"/>
          <w:szCs w:val="24"/>
        </w:rPr>
        <w:t xml:space="preserve">hen writing a social </w:t>
      </w:r>
      <w:r w:rsidR="00CF3305" w:rsidRPr="00890F75">
        <w:rPr>
          <w:rFonts w:ascii="Times New Roman" w:hAnsi="Times New Roman" w:cs="Times New Roman"/>
          <w:sz w:val="24"/>
          <w:szCs w:val="24"/>
        </w:rPr>
        <w:t>story,</w:t>
      </w:r>
      <w:r w:rsidR="009542FF" w:rsidRPr="00890F75">
        <w:rPr>
          <w:rFonts w:ascii="Times New Roman" w:hAnsi="Times New Roman" w:cs="Times New Roman"/>
          <w:sz w:val="24"/>
          <w:szCs w:val="24"/>
        </w:rPr>
        <w:t xml:space="preserve"> it is important to use positive language and </w:t>
      </w:r>
      <w:r w:rsidR="007A58CB" w:rsidRPr="00890F75">
        <w:rPr>
          <w:rFonts w:ascii="Times New Roman" w:hAnsi="Times New Roman" w:cs="Times New Roman"/>
          <w:sz w:val="24"/>
          <w:szCs w:val="24"/>
        </w:rPr>
        <w:t>to be</w:t>
      </w:r>
      <w:r w:rsidR="009542FF" w:rsidRPr="00890F75">
        <w:rPr>
          <w:rFonts w:ascii="Times New Roman" w:hAnsi="Times New Roman" w:cs="Times New Roman"/>
          <w:sz w:val="24"/>
          <w:szCs w:val="24"/>
        </w:rPr>
        <w:t xml:space="preserve"> clear and concise </w:t>
      </w:r>
      <w:r w:rsidR="007A58CB" w:rsidRPr="00890F75">
        <w:rPr>
          <w:rFonts w:ascii="Times New Roman" w:hAnsi="Times New Roman" w:cs="Times New Roman"/>
          <w:sz w:val="24"/>
          <w:szCs w:val="24"/>
        </w:rPr>
        <w:t xml:space="preserve">in the use of </w:t>
      </w:r>
      <w:r w:rsidR="009542FF" w:rsidRPr="00890F75">
        <w:rPr>
          <w:rFonts w:ascii="Times New Roman" w:hAnsi="Times New Roman" w:cs="Times New Roman"/>
          <w:sz w:val="24"/>
          <w:szCs w:val="24"/>
        </w:rPr>
        <w:t>language. The social story will need to have ‘who’, ‘what’, ‘where’, ‘wh</w:t>
      </w:r>
      <w:r w:rsidR="00BF55A8" w:rsidRPr="00890F75">
        <w:rPr>
          <w:rFonts w:ascii="Times New Roman" w:hAnsi="Times New Roman" w:cs="Times New Roman"/>
          <w:sz w:val="24"/>
          <w:szCs w:val="24"/>
        </w:rPr>
        <w:t>e</w:t>
      </w:r>
      <w:r w:rsidR="009542FF" w:rsidRPr="00890F75">
        <w:rPr>
          <w:rFonts w:ascii="Times New Roman" w:hAnsi="Times New Roman" w:cs="Times New Roman"/>
          <w:sz w:val="24"/>
          <w:szCs w:val="24"/>
        </w:rPr>
        <w:t xml:space="preserve">n’ and ‘why’ sentences. </w:t>
      </w:r>
      <w:r w:rsidR="00BF55A8" w:rsidRPr="00890F75">
        <w:rPr>
          <w:rFonts w:ascii="Times New Roman" w:hAnsi="Times New Roman" w:cs="Times New Roman"/>
          <w:sz w:val="24"/>
          <w:szCs w:val="24"/>
        </w:rPr>
        <w:t>Prior to alternative methods, a</w:t>
      </w:r>
      <w:r w:rsidR="009542FF" w:rsidRPr="00890F75">
        <w:rPr>
          <w:rFonts w:ascii="Times New Roman" w:hAnsi="Times New Roman" w:cs="Times New Roman"/>
          <w:sz w:val="24"/>
          <w:szCs w:val="24"/>
        </w:rPr>
        <w:t xml:space="preserve"> social story</w:t>
      </w:r>
      <w:r w:rsidR="00BF55A8" w:rsidRPr="00890F75">
        <w:rPr>
          <w:rFonts w:ascii="Times New Roman" w:hAnsi="Times New Roman" w:cs="Times New Roman"/>
          <w:sz w:val="24"/>
          <w:szCs w:val="24"/>
        </w:rPr>
        <w:t xml:space="preserve"> will be offered, the social story is as follows: </w:t>
      </w:r>
    </w:p>
    <w:p w14:paraId="38860F99" w14:textId="77777777" w:rsidR="007659CF" w:rsidRPr="00890F75" w:rsidRDefault="007659CF" w:rsidP="004D6EF5">
      <w:pPr>
        <w:pStyle w:val="AssignBody"/>
        <w:ind w:firstLine="720"/>
        <w:rPr>
          <w:rFonts w:ascii="Times New Roman" w:hAnsi="Times New Roman" w:cs="Times New Roman"/>
          <w:sz w:val="24"/>
          <w:szCs w:val="24"/>
        </w:rPr>
      </w:pPr>
    </w:p>
    <w:p w14:paraId="27295CF4" w14:textId="0C554A3B" w:rsidR="00B76AB8" w:rsidRPr="00890F75" w:rsidRDefault="00D36E79" w:rsidP="004D6EF5">
      <w:pPr>
        <w:pStyle w:val="AssignBody"/>
        <w:ind w:firstLine="720"/>
        <w:jc w:val="center"/>
        <w:rPr>
          <w:rFonts w:ascii="Times New Roman" w:hAnsi="Times New Roman" w:cs="Times New Roman"/>
          <w:sz w:val="24"/>
          <w:szCs w:val="24"/>
        </w:rPr>
      </w:pPr>
      <w:r w:rsidRPr="00890F75">
        <w:rPr>
          <w:rFonts w:ascii="Times New Roman" w:hAnsi="Times New Roman" w:cs="Times New Roman"/>
          <w:sz w:val="24"/>
          <w:szCs w:val="24"/>
        </w:rPr>
        <w:t>‘</w:t>
      </w:r>
      <w:r w:rsidR="00B76AB8" w:rsidRPr="00890F75">
        <w:rPr>
          <w:rFonts w:ascii="Times New Roman" w:hAnsi="Times New Roman" w:cs="Times New Roman"/>
          <w:sz w:val="24"/>
          <w:szCs w:val="24"/>
        </w:rPr>
        <w:t xml:space="preserve">When I get angry </w:t>
      </w:r>
      <w:r w:rsidR="00CF3305" w:rsidRPr="00890F75">
        <w:rPr>
          <w:rFonts w:ascii="Times New Roman" w:hAnsi="Times New Roman" w:cs="Times New Roman"/>
          <w:sz w:val="24"/>
          <w:szCs w:val="24"/>
        </w:rPr>
        <w:t>sometimes,</w:t>
      </w:r>
      <w:r w:rsidR="00B76AB8" w:rsidRPr="00890F75">
        <w:rPr>
          <w:rFonts w:ascii="Times New Roman" w:hAnsi="Times New Roman" w:cs="Times New Roman"/>
          <w:sz w:val="24"/>
          <w:szCs w:val="24"/>
        </w:rPr>
        <w:t xml:space="preserve"> I </w:t>
      </w:r>
      <w:r w:rsidRPr="00890F75">
        <w:rPr>
          <w:rFonts w:ascii="Times New Roman" w:hAnsi="Times New Roman" w:cs="Times New Roman"/>
          <w:sz w:val="24"/>
          <w:szCs w:val="24"/>
        </w:rPr>
        <w:t>pull my hair’</w:t>
      </w:r>
    </w:p>
    <w:p w14:paraId="79F4BB39" w14:textId="1B7FC9DD" w:rsidR="00B76AB8" w:rsidRPr="00890F75" w:rsidRDefault="00D36E79" w:rsidP="004D6EF5">
      <w:pPr>
        <w:pStyle w:val="AssignBody"/>
        <w:ind w:firstLine="720"/>
        <w:jc w:val="center"/>
        <w:rPr>
          <w:rFonts w:ascii="Times New Roman" w:hAnsi="Times New Roman" w:cs="Times New Roman"/>
          <w:sz w:val="24"/>
          <w:szCs w:val="24"/>
        </w:rPr>
      </w:pPr>
      <w:r w:rsidRPr="00890F75">
        <w:rPr>
          <w:rFonts w:ascii="Times New Roman" w:hAnsi="Times New Roman" w:cs="Times New Roman"/>
          <w:sz w:val="24"/>
          <w:szCs w:val="24"/>
        </w:rPr>
        <w:t>‘</w:t>
      </w:r>
      <w:r w:rsidR="00B76AB8" w:rsidRPr="00890F75">
        <w:rPr>
          <w:rFonts w:ascii="Times New Roman" w:hAnsi="Times New Roman" w:cs="Times New Roman"/>
          <w:sz w:val="24"/>
          <w:szCs w:val="24"/>
        </w:rPr>
        <w:t xml:space="preserve">I get </w:t>
      </w:r>
      <w:r w:rsidRPr="00890F75">
        <w:rPr>
          <w:rFonts w:ascii="Times New Roman" w:hAnsi="Times New Roman" w:cs="Times New Roman"/>
          <w:sz w:val="24"/>
          <w:szCs w:val="24"/>
        </w:rPr>
        <w:t>hurt’</w:t>
      </w:r>
    </w:p>
    <w:p w14:paraId="53960825" w14:textId="3168972F" w:rsidR="00B76AB8" w:rsidRPr="00890F75" w:rsidRDefault="00D36E79" w:rsidP="004D6EF5">
      <w:pPr>
        <w:pStyle w:val="AssignBody"/>
        <w:ind w:firstLine="720"/>
        <w:jc w:val="center"/>
        <w:rPr>
          <w:rFonts w:ascii="Times New Roman" w:hAnsi="Times New Roman" w:cs="Times New Roman"/>
          <w:sz w:val="24"/>
          <w:szCs w:val="24"/>
        </w:rPr>
      </w:pPr>
      <w:r w:rsidRPr="00890F75">
        <w:rPr>
          <w:rFonts w:ascii="Times New Roman" w:hAnsi="Times New Roman" w:cs="Times New Roman"/>
          <w:sz w:val="24"/>
          <w:szCs w:val="24"/>
        </w:rPr>
        <w:t>‘</w:t>
      </w:r>
      <w:r w:rsidR="00B76AB8" w:rsidRPr="00890F75">
        <w:rPr>
          <w:rFonts w:ascii="Times New Roman" w:hAnsi="Times New Roman" w:cs="Times New Roman"/>
          <w:sz w:val="24"/>
          <w:szCs w:val="24"/>
        </w:rPr>
        <w:t xml:space="preserve">When I feel like </w:t>
      </w:r>
      <w:r w:rsidRPr="00890F75">
        <w:rPr>
          <w:rFonts w:ascii="Times New Roman" w:hAnsi="Times New Roman" w:cs="Times New Roman"/>
          <w:sz w:val="24"/>
          <w:szCs w:val="24"/>
        </w:rPr>
        <w:t>pulling</w:t>
      </w:r>
      <w:r w:rsidR="00B76AB8" w:rsidRPr="00890F75">
        <w:rPr>
          <w:rFonts w:ascii="Times New Roman" w:hAnsi="Times New Roman" w:cs="Times New Roman"/>
          <w:sz w:val="24"/>
          <w:szCs w:val="24"/>
        </w:rPr>
        <w:t xml:space="preserve"> </w:t>
      </w:r>
      <w:r w:rsidR="00CF3305" w:rsidRPr="00890F75">
        <w:rPr>
          <w:rFonts w:ascii="Times New Roman" w:hAnsi="Times New Roman" w:cs="Times New Roman"/>
          <w:sz w:val="24"/>
          <w:szCs w:val="24"/>
        </w:rPr>
        <w:t>hair,</w:t>
      </w:r>
      <w:r w:rsidRPr="00890F75">
        <w:rPr>
          <w:rFonts w:ascii="Times New Roman" w:hAnsi="Times New Roman" w:cs="Times New Roman"/>
          <w:sz w:val="24"/>
          <w:szCs w:val="24"/>
        </w:rPr>
        <w:t xml:space="preserve"> </w:t>
      </w:r>
      <w:r w:rsidR="00B76AB8" w:rsidRPr="00890F75">
        <w:rPr>
          <w:rFonts w:ascii="Times New Roman" w:hAnsi="Times New Roman" w:cs="Times New Roman"/>
          <w:sz w:val="24"/>
          <w:szCs w:val="24"/>
        </w:rPr>
        <w:t xml:space="preserve">I need to </w:t>
      </w:r>
      <w:r w:rsidRPr="00890F75">
        <w:rPr>
          <w:rFonts w:ascii="Times New Roman" w:hAnsi="Times New Roman" w:cs="Times New Roman"/>
          <w:sz w:val="24"/>
          <w:szCs w:val="24"/>
        </w:rPr>
        <w:t>pull my pull toys’</w:t>
      </w:r>
    </w:p>
    <w:p w14:paraId="2C3AB5F7" w14:textId="7EDDD73C" w:rsidR="00D36E79" w:rsidRPr="00890F75" w:rsidRDefault="00D36E79" w:rsidP="004D6EF5">
      <w:pPr>
        <w:pStyle w:val="AssignBody"/>
        <w:ind w:firstLine="720"/>
        <w:jc w:val="center"/>
        <w:rPr>
          <w:rFonts w:ascii="Times New Roman" w:hAnsi="Times New Roman" w:cs="Times New Roman"/>
          <w:sz w:val="24"/>
          <w:szCs w:val="24"/>
        </w:rPr>
      </w:pPr>
      <w:r w:rsidRPr="00890F75">
        <w:rPr>
          <w:rFonts w:ascii="Times New Roman" w:hAnsi="Times New Roman" w:cs="Times New Roman"/>
          <w:sz w:val="24"/>
          <w:szCs w:val="24"/>
        </w:rPr>
        <w:t>‘This will not hurt me’</w:t>
      </w:r>
    </w:p>
    <w:p w14:paraId="3EAE2717" w14:textId="409FE88D" w:rsidR="00D36E79" w:rsidRPr="00890F75" w:rsidRDefault="00D36E79" w:rsidP="004D6EF5">
      <w:pPr>
        <w:pStyle w:val="AssignBody"/>
        <w:ind w:firstLine="720"/>
        <w:jc w:val="center"/>
        <w:rPr>
          <w:rFonts w:ascii="Times New Roman" w:hAnsi="Times New Roman" w:cs="Times New Roman"/>
          <w:sz w:val="24"/>
          <w:szCs w:val="24"/>
        </w:rPr>
      </w:pPr>
      <w:r w:rsidRPr="00890F75">
        <w:rPr>
          <w:rFonts w:ascii="Times New Roman" w:hAnsi="Times New Roman" w:cs="Times New Roman"/>
          <w:sz w:val="24"/>
          <w:szCs w:val="24"/>
        </w:rPr>
        <w:t>‘I will not be sad’</w:t>
      </w:r>
    </w:p>
    <w:p w14:paraId="64F1B998" w14:textId="2317BBBE" w:rsidR="00B76AB8" w:rsidRPr="00890F75" w:rsidRDefault="00D36E79" w:rsidP="004D6EF5">
      <w:pPr>
        <w:pStyle w:val="AssignBody"/>
        <w:ind w:firstLine="720"/>
        <w:jc w:val="center"/>
        <w:rPr>
          <w:rFonts w:ascii="Times New Roman" w:hAnsi="Times New Roman" w:cs="Times New Roman"/>
          <w:sz w:val="24"/>
          <w:szCs w:val="24"/>
        </w:rPr>
      </w:pPr>
      <w:r w:rsidRPr="00890F75">
        <w:rPr>
          <w:rFonts w:ascii="Times New Roman" w:hAnsi="Times New Roman" w:cs="Times New Roman"/>
          <w:sz w:val="24"/>
          <w:szCs w:val="24"/>
        </w:rPr>
        <w:t>‘Other people won’t be sad’</w:t>
      </w:r>
    </w:p>
    <w:p w14:paraId="0E948794" w14:textId="46DC28DF" w:rsidR="00B76AB8" w:rsidRPr="00890F75" w:rsidRDefault="00B76AB8" w:rsidP="004D6EF5">
      <w:pPr>
        <w:pStyle w:val="AssignBody"/>
        <w:ind w:firstLine="720"/>
        <w:rPr>
          <w:rFonts w:ascii="Times New Roman" w:hAnsi="Times New Roman" w:cs="Times New Roman"/>
          <w:sz w:val="24"/>
          <w:szCs w:val="24"/>
        </w:rPr>
      </w:pPr>
    </w:p>
    <w:p w14:paraId="6BBBE90C" w14:textId="2A0C20A1" w:rsidR="00145AA4" w:rsidRPr="00890F75" w:rsidRDefault="009542FF" w:rsidP="004D6EF5">
      <w:pPr>
        <w:pStyle w:val="AssignBody"/>
        <w:ind w:firstLine="720"/>
        <w:rPr>
          <w:rFonts w:ascii="Times New Roman" w:hAnsi="Times New Roman" w:cs="Times New Roman"/>
          <w:sz w:val="24"/>
          <w:szCs w:val="24"/>
        </w:rPr>
      </w:pPr>
      <w:r w:rsidRPr="00890F75">
        <w:rPr>
          <w:rFonts w:ascii="Times New Roman" w:hAnsi="Times New Roman" w:cs="Times New Roman"/>
          <w:sz w:val="24"/>
          <w:szCs w:val="24"/>
        </w:rPr>
        <w:t xml:space="preserve">The behaviour that must be replaced is self-injurious, when Pupil A feels that they are getting agitated and want to hurt themselves, this behaviour will be replaced with positive behaviours. Pupil A may not want to inflict pain up on oneself </w:t>
      </w:r>
      <w:r w:rsidR="00360F5F" w:rsidRPr="00890F75">
        <w:rPr>
          <w:rFonts w:ascii="Times New Roman" w:hAnsi="Times New Roman" w:cs="Times New Roman"/>
          <w:sz w:val="24"/>
          <w:szCs w:val="24"/>
        </w:rPr>
        <w:t>but feel a relief from the pulling sensation. T</w:t>
      </w:r>
      <w:r w:rsidR="00330B9E" w:rsidRPr="00890F75">
        <w:rPr>
          <w:rFonts w:ascii="Times New Roman" w:hAnsi="Times New Roman" w:cs="Times New Roman"/>
          <w:sz w:val="24"/>
          <w:szCs w:val="24"/>
        </w:rPr>
        <w:t xml:space="preserve">o attempt to eliminate this behaviour Pupil A will be provided with alternative options </w:t>
      </w:r>
      <w:r w:rsidR="00027EEA" w:rsidRPr="00890F75">
        <w:rPr>
          <w:rFonts w:ascii="Times New Roman" w:hAnsi="Times New Roman" w:cs="Times New Roman"/>
          <w:sz w:val="24"/>
          <w:szCs w:val="24"/>
        </w:rPr>
        <w:t xml:space="preserve">such as a wig, </w:t>
      </w:r>
      <w:r w:rsidR="00677D1F" w:rsidRPr="00890F75">
        <w:rPr>
          <w:rFonts w:ascii="Times New Roman" w:hAnsi="Times New Roman" w:cs="Times New Roman"/>
          <w:sz w:val="24"/>
          <w:szCs w:val="24"/>
        </w:rPr>
        <w:t xml:space="preserve">a fluffy cushion </w:t>
      </w:r>
      <w:proofErr w:type="gramStart"/>
      <w:r w:rsidR="00677D1F" w:rsidRPr="00890F75">
        <w:rPr>
          <w:rFonts w:ascii="Times New Roman" w:hAnsi="Times New Roman" w:cs="Times New Roman"/>
          <w:sz w:val="24"/>
          <w:szCs w:val="24"/>
        </w:rPr>
        <w:t>and also</w:t>
      </w:r>
      <w:proofErr w:type="gramEnd"/>
      <w:r w:rsidR="00677D1F" w:rsidRPr="00890F75">
        <w:rPr>
          <w:rFonts w:ascii="Times New Roman" w:hAnsi="Times New Roman" w:cs="Times New Roman"/>
          <w:sz w:val="24"/>
          <w:szCs w:val="24"/>
        </w:rPr>
        <w:t xml:space="preserve"> slime to pull and tug instead of causing harm. </w:t>
      </w:r>
      <w:r w:rsidR="007A58CB" w:rsidRPr="00890F75">
        <w:rPr>
          <w:rFonts w:ascii="Times New Roman" w:hAnsi="Times New Roman" w:cs="Times New Roman"/>
          <w:sz w:val="24"/>
          <w:szCs w:val="24"/>
        </w:rPr>
        <w:t xml:space="preserve">A bite toy will be provided in order to allow Pupil A to carry out this behaviour without causing self-injury, and be offered at the sight of distress; characterised by heavy seething style breathing, clenching of fists and </w:t>
      </w:r>
      <w:r w:rsidR="002F460E" w:rsidRPr="00890F75">
        <w:rPr>
          <w:rFonts w:ascii="Times New Roman" w:hAnsi="Times New Roman" w:cs="Times New Roman"/>
          <w:sz w:val="24"/>
          <w:szCs w:val="24"/>
        </w:rPr>
        <w:t xml:space="preserve">negative </w:t>
      </w:r>
      <w:r w:rsidR="007A58CB" w:rsidRPr="00890F75">
        <w:rPr>
          <w:rFonts w:ascii="Times New Roman" w:hAnsi="Times New Roman" w:cs="Times New Roman"/>
          <w:sz w:val="24"/>
          <w:szCs w:val="24"/>
        </w:rPr>
        <w:t xml:space="preserve">vocalisations that are loud and have a characteristic sound which educators and family are aware of. </w:t>
      </w:r>
    </w:p>
    <w:p w14:paraId="02F9B15B" w14:textId="2E4C7863" w:rsidR="007A58CB" w:rsidRPr="00890F75" w:rsidRDefault="007A58CB" w:rsidP="004D6EF5">
      <w:pPr>
        <w:pStyle w:val="AssignBody"/>
        <w:rPr>
          <w:rFonts w:ascii="Times New Roman" w:hAnsi="Times New Roman" w:cs="Times New Roman"/>
          <w:sz w:val="24"/>
          <w:szCs w:val="24"/>
        </w:rPr>
      </w:pPr>
      <w:r w:rsidRPr="00890F75">
        <w:rPr>
          <w:rFonts w:ascii="Times New Roman" w:hAnsi="Times New Roman" w:cs="Times New Roman"/>
          <w:sz w:val="24"/>
          <w:szCs w:val="24"/>
        </w:rPr>
        <w:tab/>
        <w:t xml:space="preserve">At the onset of agitation, support teams will offer the relevant distractors and attempt to deter Pupil A from the self-injurious behaviour. The bite toys and alternate pulling options will be </w:t>
      </w:r>
      <w:proofErr w:type="gramStart"/>
      <w:r w:rsidRPr="00890F75">
        <w:rPr>
          <w:rFonts w:ascii="Times New Roman" w:hAnsi="Times New Roman" w:cs="Times New Roman"/>
          <w:sz w:val="24"/>
          <w:szCs w:val="24"/>
        </w:rPr>
        <w:t>offered</w:t>
      </w:r>
      <w:proofErr w:type="gramEnd"/>
      <w:r w:rsidRPr="00890F75">
        <w:rPr>
          <w:rFonts w:ascii="Times New Roman" w:hAnsi="Times New Roman" w:cs="Times New Roman"/>
          <w:sz w:val="24"/>
          <w:szCs w:val="24"/>
        </w:rPr>
        <w:t xml:space="preserve"> and this will attempt to reduce incidences of self-injury and risk of infection from incurred injuries. </w:t>
      </w:r>
      <w:r w:rsidR="002F460E" w:rsidRPr="00890F75">
        <w:rPr>
          <w:rFonts w:ascii="Times New Roman" w:hAnsi="Times New Roman" w:cs="Times New Roman"/>
          <w:sz w:val="24"/>
          <w:szCs w:val="24"/>
        </w:rPr>
        <w:t xml:space="preserve">This will be recorded as a functional analysis before, during and after the intervention as a way to analyse the efficacy of the intervention, as well as the frequency </w:t>
      </w:r>
      <w:r w:rsidR="002F460E" w:rsidRPr="00890F75">
        <w:rPr>
          <w:rFonts w:ascii="Times New Roman" w:hAnsi="Times New Roman" w:cs="Times New Roman"/>
          <w:sz w:val="24"/>
          <w:szCs w:val="24"/>
        </w:rPr>
        <w:lastRenderedPageBreak/>
        <w:t xml:space="preserve">and intensity of such challenging behaviours, which are stated to create a reduction in quality of life (Emerson, 2011). </w:t>
      </w:r>
    </w:p>
    <w:p w14:paraId="46B334C6" w14:textId="5C98072A" w:rsidR="002F460E" w:rsidRPr="00890F75" w:rsidRDefault="002F460E" w:rsidP="004D6EF5">
      <w:pPr>
        <w:pStyle w:val="AssignBody"/>
        <w:rPr>
          <w:rFonts w:ascii="Times New Roman" w:hAnsi="Times New Roman" w:cs="Times New Roman"/>
          <w:sz w:val="24"/>
          <w:szCs w:val="24"/>
        </w:rPr>
      </w:pPr>
      <w:r w:rsidRPr="00890F75">
        <w:rPr>
          <w:rFonts w:ascii="Times New Roman" w:hAnsi="Times New Roman" w:cs="Times New Roman"/>
          <w:sz w:val="24"/>
          <w:szCs w:val="24"/>
        </w:rPr>
        <w:tab/>
        <w:t xml:space="preserve">This approach will be utilised both in and out of school, utilising a person-centred approach in order to improve Pupil A’s quality of life and reduce injury to the self. This cohesive approach will be </w:t>
      </w:r>
      <w:r w:rsidR="000D5035" w:rsidRPr="00890F75">
        <w:rPr>
          <w:rFonts w:ascii="Times New Roman" w:hAnsi="Times New Roman" w:cs="Times New Roman"/>
          <w:sz w:val="24"/>
          <w:szCs w:val="24"/>
        </w:rPr>
        <w:t xml:space="preserve">needed in order to ensure the intervention has a maximum chance at success. In order to achieve maximum success, the intervention must be explained to all parties and the recording format must be detailed. </w:t>
      </w:r>
    </w:p>
    <w:p w14:paraId="4F57C30E" w14:textId="49EF54F6" w:rsidR="000D5035" w:rsidRPr="00890F75" w:rsidRDefault="000D5035" w:rsidP="004D6EF5">
      <w:pPr>
        <w:pStyle w:val="AssignBody"/>
        <w:rPr>
          <w:rFonts w:ascii="Times New Roman" w:hAnsi="Times New Roman" w:cs="Times New Roman"/>
          <w:sz w:val="24"/>
          <w:szCs w:val="24"/>
        </w:rPr>
      </w:pPr>
      <w:r w:rsidRPr="00890F75">
        <w:rPr>
          <w:rFonts w:ascii="Times New Roman" w:hAnsi="Times New Roman" w:cs="Times New Roman"/>
          <w:sz w:val="24"/>
          <w:szCs w:val="24"/>
        </w:rPr>
        <w:tab/>
        <w:t xml:space="preserve">This is being done in order to improve quality of life for Pupil A and to reduce scarring and risk of infection from the biting of the arm. Additionally, the follicular damage from the hair pulling may cause bald patches and this could lead to issues with self-image. Also, in order to improve emotional wellbeing and reduce challenging behaviour, this intervention will be targeted at replacing the challenging behaviour with more positive coping mechanisms. Rather than utilising a strict behaviour change here, a management of challenging behaviour will be utilised (McDonnell, 2019). The managing of this behaviour by implementing appropriate mechanisms and interventions will allow Pupil A to continue using coping behaviours without causing self-harm. </w:t>
      </w:r>
      <w:r w:rsidR="006A6FE6" w:rsidRPr="00890F75">
        <w:rPr>
          <w:rFonts w:ascii="Times New Roman" w:hAnsi="Times New Roman" w:cs="Times New Roman"/>
          <w:sz w:val="24"/>
          <w:szCs w:val="24"/>
        </w:rPr>
        <w:t xml:space="preserve">Before this intervention is put into practice, each member of staff involved will be presented with a </w:t>
      </w:r>
      <w:r w:rsidR="00CF3305" w:rsidRPr="00890F75">
        <w:rPr>
          <w:rFonts w:ascii="Times New Roman" w:hAnsi="Times New Roman" w:cs="Times New Roman"/>
          <w:sz w:val="24"/>
          <w:szCs w:val="24"/>
        </w:rPr>
        <w:t>one-page</w:t>
      </w:r>
      <w:r w:rsidR="006A6FE6" w:rsidRPr="00890F75">
        <w:rPr>
          <w:rFonts w:ascii="Times New Roman" w:hAnsi="Times New Roman" w:cs="Times New Roman"/>
          <w:sz w:val="24"/>
          <w:szCs w:val="24"/>
        </w:rPr>
        <w:t xml:space="preserve"> profile of Pupil </w:t>
      </w:r>
      <w:proofErr w:type="gramStart"/>
      <w:r w:rsidR="006A6FE6" w:rsidRPr="00890F75">
        <w:rPr>
          <w:rFonts w:ascii="Times New Roman" w:hAnsi="Times New Roman" w:cs="Times New Roman"/>
          <w:sz w:val="24"/>
          <w:szCs w:val="24"/>
        </w:rPr>
        <w:t>A and also</w:t>
      </w:r>
      <w:proofErr w:type="gramEnd"/>
      <w:r w:rsidR="006A6FE6" w:rsidRPr="00890F75">
        <w:rPr>
          <w:rFonts w:ascii="Times New Roman" w:hAnsi="Times New Roman" w:cs="Times New Roman"/>
          <w:sz w:val="24"/>
          <w:szCs w:val="24"/>
        </w:rPr>
        <w:t xml:space="preserve"> a breakdown of the intervention. This is done to ensure every adult involved receives the same information and everyone is consistent. </w:t>
      </w:r>
      <w:r w:rsidR="00142791" w:rsidRPr="00890F75">
        <w:rPr>
          <w:rFonts w:ascii="Times New Roman" w:hAnsi="Times New Roman" w:cs="Times New Roman"/>
          <w:sz w:val="24"/>
          <w:szCs w:val="24"/>
        </w:rPr>
        <w:t xml:space="preserve">After one month of the intervention being put in place, there will be a meeting involving parents and staff members to discuss progress </w:t>
      </w:r>
      <w:r w:rsidR="00CF3305" w:rsidRPr="00890F75">
        <w:rPr>
          <w:rFonts w:ascii="Times New Roman" w:hAnsi="Times New Roman" w:cs="Times New Roman"/>
          <w:sz w:val="24"/>
          <w:szCs w:val="24"/>
        </w:rPr>
        <w:t>and</w:t>
      </w:r>
      <w:r w:rsidR="00142791" w:rsidRPr="00890F75">
        <w:rPr>
          <w:rFonts w:ascii="Times New Roman" w:hAnsi="Times New Roman" w:cs="Times New Roman"/>
          <w:sz w:val="24"/>
          <w:szCs w:val="24"/>
        </w:rPr>
        <w:t xml:space="preserve"> any challenges that have arisen during this time.</w:t>
      </w:r>
    </w:p>
    <w:p w14:paraId="4CA036FB" w14:textId="529D20F6" w:rsidR="007659CF" w:rsidRPr="00890F75" w:rsidRDefault="009F07DC" w:rsidP="004D6EF5">
      <w:pPr>
        <w:pStyle w:val="AssignBody"/>
        <w:ind w:firstLine="720"/>
        <w:rPr>
          <w:rFonts w:ascii="Times New Roman" w:hAnsi="Times New Roman" w:cs="Times New Roman"/>
          <w:sz w:val="24"/>
          <w:szCs w:val="24"/>
        </w:rPr>
      </w:pPr>
      <w:r w:rsidRPr="00890F75">
        <w:rPr>
          <w:rFonts w:ascii="Times New Roman" w:hAnsi="Times New Roman" w:cs="Times New Roman"/>
          <w:sz w:val="24"/>
          <w:szCs w:val="24"/>
        </w:rPr>
        <w:t>There are many advantages to using this intervention</w:t>
      </w:r>
      <w:r w:rsidR="007659CF" w:rsidRPr="00890F75">
        <w:rPr>
          <w:rFonts w:ascii="Times New Roman" w:hAnsi="Times New Roman" w:cs="Times New Roman"/>
          <w:sz w:val="24"/>
          <w:szCs w:val="24"/>
        </w:rPr>
        <w:t xml:space="preserve">, it is a non-restrictive approach therefore eliminates any physical restraints or physical intervention by the staff and or parents. This intervention is based upon evidence and research which implies that it will be a successful approach. Another advantage to this intervention is that the staff and parents </w:t>
      </w:r>
      <w:proofErr w:type="gramStart"/>
      <w:r w:rsidR="007659CF" w:rsidRPr="00890F75">
        <w:rPr>
          <w:rFonts w:ascii="Times New Roman" w:hAnsi="Times New Roman" w:cs="Times New Roman"/>
          <w:sz w:val="24"/>
          <w:szCs w:val="24"/>
        </w:rPr>
        <w:t>are able to</w:t>
      </w:r>
      <w:proofErr w:type="gramEnd"/>
      <w:r w:rsidR="007659CF" w:rsidRPr="00890F75">
        <w:rPr>
          <w:rFonts w:ascii="Times New Roman" w:hAnsi="Times New Roman" w:cs="Times New Roman"/>
          <w:sz w:val="24"/>
          <w:szCs w:val="24"/>
        </w:rPr>
        <w:t xml:space="preserve"> observe progress or lack </w:t>
      </w:r>
      <w:r w:rsidR="00CF3305" w:rsidRPr="00890F75">
        <w:rPr>
          <w:rFonts w:ascii="Times New Roman" w:hAnsi="Times New Roman" w:cs="Times New Roman"/>
          <w:sz w:val="24"/>
          <w:szCs w:val="24"/>
        </w:rPr>
        <w:t>thereof</w:t>
      </w:r>
      <w:r w:rsidR="007659CF" w:rsidRPr="00890F75">
        <w:rPr>
          <w:rFonts w:ascii="Times New Roman" w:hAnsi="Times New Roman" w:cs="Times New Roman"/>
          <w:sz w:val="24"/>
          <w:szCs w:val="24"/>
        </w:rPr>
        <w:t xml:space="preserve"> due to the functional analysis of the results. In addition to this, the alternative options to replace negative behaviour are low cost and easy to access. Finally, this intervention is a very simple approach, therefore it is not easy to make a mistake when replacing the negative behaviours.</w:t>
      </w:r>
    </w:p>
    <w:p w14:paraId="357EBB4F" w14:textId="52F81D44" w:rsidR="007659CF" w:rsidRPr="00890F75" w:rsidRDefault="003D18F5" w:rsidP="004D6EF5">
      <w:pPr>
        <w:pStyle w:val="AssignBody"/>
        <w:ind w:firstLine="720"/>
        <w:rPr>
          <w:rFonts w:ascii="Times New Roman" w:hAnsi="Times New Roman" w:cs="Times New Roman"/>
          <w:sz w:val="24"/>
          <w:szCs w:val="24"/>
        </w:rPr>
      </w:pPr>
      <w:r w:rsidRPr="00890F75">
        <w:rPr>
          <w:rFonts w:ascii="Times New Roman" w:hAnsi="Times New Roman" w:cs="Times New Roman"/>
          <w:sz w:val="24"/>
          <w:szCs w:val="24"/>
        </w:rPr>
        <w:t xml:space="preserve">However, there are also disadvantage to this approach as there are a lot of people involved within the approach and they are all expected to be consistent with the approach. If any one person is not consistent or does not carry out the intervention, it can have a negative impact and cause the behaviour to worsen. Also, the intervention requires the adults involved to record the behaviour to be analysed, if the information is not recorded or recorded </w:t>
      </w:r>
      <w:r w:rsidRPr="00890F75">
        <w:rPr>
          <w:rFonts w:ascii="Times New Roman" w:hAnsi="Times New Roman" w:cs="Times New Roman"/>
          <w:sz w:val="24"/>
          <w:szCs w:val="24"/>
        </w:rPr>
        <w:lastRenderedPageBreak/>
        <w:t xml:space="preserve">incorrectly this can cause inaccurate results within the functional analysis. Another disadvantage to this approach may be that Pupil A will not like this intervention and not cooperate to replace negative behaviours. </w:t>
      </w:r>
      <w:r w:rsidR="002C3B6D" w:rsidRPr="00890F75">
        <w:rPr>
          <w:rFonts w:ascii="Times New Roman" w:hAnsi="Times New Roman" w:cs="Times New Roman"/>
          <w:sz w:val="24"/>
          <w:szCs w:val="24"/>
        </w:rPr>
        <w:t xml:space="preserve">In this case, the intervention will need to be re-evaluated and re-drafted. </w:t>
      </w:r>
    </w:p>
    <w:p w14:paraId="772540EC" w14:textId="47901E70" w:rsidR="00AB5F1A" w:rsidRPr="00890F75" w:rsidRDefault="0035550B" w:rsidP="004D6EF5">
      <w:pPr>
        <w:pStyle w:val="AssignBody"/>
        <w:ind w:firstLine="720"/>
        <w:rPr>
          <w:rFonts w:ascii="Times New Roman" w:hAnsi="Times New Roman" w:cs="Times New Roman"/>
          <w:sz w:val="24"/>
          <w:szCs w:val="24"/>
        </w:rPr>
      </w:pPr>
      <w:r w:rsidRPr="00890F75">
        <w:rPr>
          <w:rFonts w:ascii="Times New Roman" w:hAnsi="Times New Roman" w:cs="Times New Roman"/>
          <w:sz w:val="24"/>
          <w:szCs w:val="24"/>
        </w:rPr>
        <w:t xml:space="preserve">On the contrary, the intervention may be unsuccessful causing an extinction burst whereby the behaviours will worsen due to the intervention itself. </w:t>
      </w:r>
      <w:r w:rsidR="002C3B6D" w:rsidRPr="00890F75">
        <w:rPr>
          <w:rFonts w:ascii="Times New Roman" w:hAnsi="Times New Roman" w:cs="Times New Roman"/>
          <w:sz w:val="24"/>
          <w:szCs w:val="24"/>
        </w:rPr>
        <w:t>Another risk with this intervention is that Pupil A may not accept the new toys or alternatives to replace negative behaviour, this will cause the negative behaviour to continue. Also, this intervention may possibly be limited if the parents do not comply, this would make it extremely difficult to</w:t>
      </w:r>
      <w:r w:rsidR="008910CC" w:rsidRPr="00890F75">
        <w:rPr>
          <w:rFonts w:ascii="Times New Roman" w:hAnsi="Times New Roman" w:cs="Times New Roman"/>
          <w:sz w:val="24"/>
          <w:szCs w:val="24"/>
        </w:rPr>
        <w:t xml:space="preserve"> manage</w:t>
      </w:r>
      <w:r w:rsidR="002C3B6D" w:rsidRPr="00890F75">
        <w:rPr>
          <w:rFonts w:ascii="Times New Roman" w:hAnsi="Times New Roman" w:cs="Times New Roman"/>
          <w:sz w:val="24"/>
          <w:szCs w:val="24"/>
        </w:rPr>
        <w:t xml:space="preserve"> </w:t>
      </w:r>
      <w:r w:rsidR="008910CC" w:rsidRPr="00890F75">
        <w:rPr>
          <w:rFonts w:ascii="Times New Roman" w:hAnsi="Times New Roman" w:cs="Times New Roman"/>
          <w:sz w:val="24"/>
          <w:szCs w:val="24"/>
        </w:rPr>
        <w:t xml:space="preserve">Pupil A’s self-injurious behaviour. </w:t>
      </w:r>
      <w:r w:rsidR="004D6EF5" w:rsidRPr="00890F75">
        <w:rPr>
          <w:rFonts w:ascii="Times New Roman" w:hAnsi="Times New Roman" w:cs="Times New Roman"/>
          <w:sz w:val="24"/>
          <w:szCs w:val="24"/>
        </w:rPr>
        <w:t xml:space="preserve">In addition to this, the intervention being introduced may cause Pupil A to develop new negative behaviours which will further complicate the management of the already concerning behaviours. </w:t>
      </w:r>
    </w:p>
    <w:p w14:paraId="4D1DF905" w14:textId="07632D28" w:rsidR="00AB5F1A" w:rsidRPr="00890F75" w:rsidRDefault="004D6EF5" w:rsidP="00025EA6">
      <w:pPr>
        <w:pStyle w:val="AssignBody"/>
        <w:ind w:firstLine="720"/>
        <w:rPr>
          <w:rFonts w:ascii="Times New Roman" w:hAnsi="Times New Roman" w:cs="Times New Roman"/>
          <w:sz w:val="24"/>
          <w:szCs w:val="24"/>
        </w:rPr>
      </w:pPr>
      <w:r w:rsidRPr="00890F75">
        <w:rPr>
          <w:rFonts w:ascii="Times New Roman" w:hAnsi="Times New Roman" w:cs="Times New Roman"/>
          <w:sz w:val="24"/>
          <w:szCs w:val="24"/>
        </w:rPr>
        <w:t xml:space="preserve">In the case that the intervention is successful, it can be used within the classroom as a distraction for Pupil A and to reduce the display of negative behaviours thus improving participation within the classroom. The recording of results will be done through functional analysis and this can be done easily and covertly within the class therefore, it is not a </w:t>
      </w:r>
      <w:r w:rsidR="00CF3305" w:rsidRPr="00890F75">
        <w:rPr>
          <w:rFonts w:ascii="Times New Roman" w:hAnsi="Times New Roman" w:cs="Times New Roman"/>
          <w:sz w:val="24"/>
          <w:szCs w:val="24"/>
        </w:rPr>
        <w:t>time-consuming</w:t>
      </w:r>
      <w:r w:rsidRPr="00890F75">
        <w:rPr>
          <w:rFonts w:ascii="Times New Roman" w:hAnsi="Times New Roman" w:cs="Times New Roman"/>
          <w:sz w:val="24"/>
          <w:szCs w:val="24"/>
        </w:rPr>
        <w:t xml:space="preserve"> task and it is more likely to get filled out. However, if the intervention is in fact unsuccessful, it can be used as a learning curve and it can be evaluated. From this, a new intervention can be produced based on the strengths of this approach. </w:t>
      </w:r>
    </w:p>
    <w:p w14:paraId="53599919" w14:textId="4794013E" w:rsidR="00F363AC" w:rsidRPr="00890F75" w:rsidRDefault="004D6EF5" w:rsidP="004D6EF5">
      <w:pPr>
        <w:pStyle w:val="AssignBody"/>
        <w:rPr>
          <w:rFonts w:ascii="Times New Roman" w:hAnsi="Times New Roman" w:cs="Times New Roman"/>
          <w:sz w:val="24"/>
          <w:szCs w:val="24"/>
        </w:rPr>
      </w:pPr>
      <w:r w:rsidRPr="00890F75">
        <w:rPr>
          <w:rFonts w:ascii="Times New Roman" w:hAnsi="Times New Roman" w:cs="Times New Roman"/>
          <w:sz w:val="24"/>
          <w:szCs w:val="24"/>
        </w:rPr>
        <w:tab/>
        <w:t>To conclude, the intervention uses differential reinforcement to reduce self</w:t>
      </w:r>
      <w:r w:rsidR="006A6FE6" w:rsidRPr="00890F75">
        <w:rPr>
          <w:rFonts w:ascii="Times New Roman" w:hAnsi="Times New Roman" w:cs="Times New Roman"/>
          <w:sz w:val="24"/>
          <w:szCs w:val="24"/>
        </w:rPr>
        <w:t>-i</w:t>
      </w:r>
      <w:r w:rsidRPr="00890F75">
        <w:rPr>
          <w:rFonts w:ascii="Times New Roman" w:hAnsi="Times New Roman" w:cs="Times New Roman"/>
          <w:sz w:val="24"/>
          <w:szCs w:val="24"/>
        </w:rPr>
        <w:t xml:space="preserve">njurious behaviour during agitative episodes. </w:t>
      </w:r>
      <w:r w:rsidR="00C146D7" w:rsidRPr="00890F75">
        <w:rPr>
          <w:rFonts w:ascii="Times New Roman" w:hAnsi="Times New Roman" w:cs="Times New Roman"/>
          <w:sz w:val="24"/>
          <w:szCs w:val="24"/>
        </w:rPr>
        <w:t xml:space="preserve">Each staff member and parent involved within this intervention will work consistently with one another, this is to ensure the best possible outcome for Pupil A. This intervention aims to improve the emotional wellbeing </w:t>
      </w:r>
      <w:proofErr w:type="gramStart"/>
      <w:r w:rsidR="00C146D7" w:rsidRPr="00890F75">
        <w:rPr>
          <w:rFonts w:ascii="Times New Roman" w:hAnsi="Times New Roman" w:cs="Times New Roman"/>
          <w:sz w:val="24"/>
          <w:szCs w:val="24"/>
        </w:rPr>
        <w:t>and also</w:t>
      </w:r>
      <w:proofErr w:type="gramEnd"/>
      <w:r w:rsidR="00C146D7" w:rsidRPr="00890F75">
        <w:rPr>
          <w:rFonts w:ascii="Times New Roman" w:hAnsi="Times New Roman" w:cs="Times New Roman"/>
          <w:sz w:val="24"/>
          <w:szCs w:val="24"/>
        </w:rPr>
        <w:t xml:space="preserve"> the behaviour of Pupil A to ensure that they progress throughout their school life and make achievements along the way. Each achievement made should be rewarded and recognised </w:t>
      </w:r>
      <w:proofErr w:type="gramStart"/>
      <w:r w:rsidR="00C146D7" w:rsidRPr="00890F75">
        <w:rPr>
          <w:rFonts w:ascii="Times New Roman" w:hAnsi="Times New Roman" w:cs="Times New Roman"/>
          <w:sz w:val="24"/>
          <w:szCs w:val="24"/>
        </w:rPr>
        <w:t>in order for</w:t>
      </w:r>
      <w:proofErr w:type="gramEnd"/>
      <w:r w:rsidR="00C146D7" w:rsidRPr="00890F75">
        <w:rPr>
          <w:rFonts w:ascii="Times New Roman" w:hAnsi="Times New Roman" w:cs="Times New Roman"/>
          <w:sz w:val="24"/>
          <w:szCs w:val="24"/>
        </w:rPr>
        <w:t xml:space="preserve"> Pupil A to see progress. </w:t>
      </w:r>
      <w:r w:rsidR="00142791" w:rsidRPr="00890F75">
        <w:rPr>
          <w:rFonts w:ascii="Times New Roman" w:hAnsi="Times New Roman" w:cs="Times New Roman"/>
          <w:sz w:val="24"/>
          <w:szCs w:val="24"/>
        </w:rPr>
        <w:t xml:space="preserve">The next steps for staff and parents </w:t>
      </w:r>
      <w:proofErr w:type="gramStart"/>
      <w:r w:rsidR="00142791" w:rsidRPr="00890F75">
        <w:rPr>
          <w:rFonts w:ascii="Times New Roman" w:hAnsi="Times New Roman" w:cs="Times New Roman"/>
          <w:sz w:val="24"/>
          <w:szCs w:val="24"/>
        </w:rPr>
        <w:t>is</w:t>
      </w:r>
      <w:proofErr w:type="gramEnd"/>
      <w:r w:rsidR="00142791" w:rsidRPr="00890F75">
        <w:rPr>
          <w:rFonts w:ascii="Times New Roman" w:hAnsi="Times New Roman" w:cs="Times New Roman"/>
          <w:sz w:val="24"/>
          <w:szCs w:val="24"/>
        </w:rPr>
        <w:t xml:space="preserve"> to implement the intervention and record every time negative behaviour is replaced and persevere through the intervention until a review meeting. </w:t>
      </w:r>
    </w:p>
    <w:p w14:paraId="27AD8A89" w14:textId="47A863EA" w:rsidR="00F363AC" w:rsidRPr="00890F75" w:rsidRDefault="00F363AC" w:rsidP="004D6EF5">
      <w:pPr>
        <w:pStyle w:val="AssignBody"/>
        <w:rPr>
          <w:rFonts w:ascii="Times New Roman" w:hAnsi="Times New Roman" w:cs="Times New Roman"/>
          <w:sz w:val="24"/>
          <w:szCs w:val="24"/>
        </w:rPr>
      </w:pPr>
    </w:p>
    <w:p w14:paraId="220DE00D" w14:textId="0959169D" w:rsidR="00F363AC" w:rsidRPr="00890F75" w:rsidRDefault="00F363AC" w:rsidP="004D6EF5">
      <w:pPr>
        <w:pStyle w:val="AssignBody"/>
        <w:rPr>
          <w:rFonts w:ascii="Times New Roman" w:hAnsi="Times New Roman" w:cs="Times New Roman"/>
          <w:sz w:val="24"/>
          <w:szCs w:val="24"/>
        </w:rPr>
      </w:pPr>
    </w:p>
    <w:p w14:paraId="39C527E1" w14:textId="5B97A7F8" w:rsidR="00F363AC" w:rsidRPr="00890F75" w:rsidRDefault="00F363AC" w:rsidP="004D6EF5">
      <w:pPr>
        <w:pStyle w:val="AssignBody"/>
        <w:rPr>
          <w:rFonts w:ascii="Times New Roman" w:hAnsi="Times New Roman" w:cs="Times New Roman"/>
          <w:sz w:val="24"/>
          <w:szCs w:val="24"/>
        </w:rPr>
      </w:pPr>
    </w:p>
    <w:p w14:paraId="6413CF00" w14:textId="66F92124" w:rsidR="00F363AC" w:rsidRPr="00890F75" w:rsidRDefault="00F363AC" w:rsidP="004D6EF5">
      <w:pPr>
        <w:pStyle w:val="AssignBody"/>
        <w:rPr>
          <w:rFonts w:ascii="Times New Roman" w:hAnsi="Times New Roman" w:cs="Times New Roman"/>
          <w:sz w:val="24"/>
          <w:szCs w:val="24"/>
        </w:rPr>
      </w:pPr>
    </w:p>
    <w:p w14:paraId="7E7962BA" w14:textId="11CD750E" w:rsidR="00F363AC" w:rsidRPr="00890F75" w:rsidRDefault="00F363AC" w:rsidP="004D6EF5">
      <w:pPr>
        <w:pStyle w:val="AssignBody"/>
        <w:rPr>
          <w:rFonts w:ascii="Times New Roman" w:hAnsi="Times New Roman" w:cs="Times New Roman"/>
          <w:sz w:val="24"/>
          <w:szCs w:val="24"/>
        </w:rPr>
      </w:pPr>
    </w:p>
    <w:p w14:paraId="12105AC1" w14:textId="1876483A" w:rsidR="00F363AC" w:rsidRPr="00890F75" w:rsidRDefault="00F363AC" w:rsidP="004D6EF5">
      <w:pPr>
        <w:pStyle w:val="AssignBody"/>
        <w:rPr>
          <w:rFonts w:ascii="Times New Roman" w:hAnsi="Times New Roman" w:cs="Times New Roman"/>
          <w:sz w:val="24"/>
          <w:szCs w:val="24"/>
        </w:rPr>
      </w:pPr>
    </w:p>
    <w:p w14:paraId="0CBD8FB2" w14:textId="5F3E6319" w:rsidR="00F363AC" w:rsidRPr="00890F75" w:rsidRDefault="00F363AC" w:rsidP="004D6EF5">
      <w:pPr>
        <w:pStyle w:val="AssignBody"/>
        <w:rPr>
          <w:rFonts w:ascii="Times New Roman" w:hAnsi="Times New Roman" w:cs="Times New Roman"/>
          <w:sz w:val="24"/>
          <w:szCs w:val="24"/>
        </w:rPr>
      </w:pPr>
    </w:p>
    <w:p w14:paraId="4A653244" w14:textId="0245C1CE" w:rsidR="009B4323" w:rsidRDefault="00F363AC" w:rsidP="004D6EF5">
      <w:pPr>
        <w:pStyle w:val="AssignBody"/>
        <w:rPr>
          <w:rFonts w:ascii="Times New Roman" w:hAnsi="Times New Roman" w:cs="Times New Roman"/>
          <w:b/>
          <w:bCs/>
          <w:sz w:val="24"/>
          <w:szCs w:val="24"/>
          <w:u w:val="single"/>
        </w:rPr>
      </w:pPr>
      <w:r w:rsidRPr="00890F75">
        <w:rPr>
          <w:rFonts w:ascii="Times New Roman" w:hAnsi="Times New Roman" w:cs="Times New Roman"/>
          <w:b/>
          <w:bCs/>
          <w:sz w:val="24"/>
          <w:szCs w:val="24"/>
          <w:u w:val="single"/>
        </w:rPr>
        <w:t>Bibliography</w:t>
      </w:r>
    </w:p>
    <w:p w14:paraId="4928C08C" w14:textId="77777777" w:rsidR="009B4323" w:rsidRPr="009B4323" w:rsidRDefault="009B4323" w:rsidP="004D6EF5">
      <w:pPr>
        <w:pStyle w:val="AssignBody"/>
        <w:rPr>
          <w:rFonts w:ascii="Times New Roman" w:hAnsi="Times New Roman" w:cs="Times New Roman"/>
          <w:b/>
          <w:bCs/>
          <w:sz w:val="24"/>
          <w:szCs w:val="24"/>
          <w:u w:val="single"/>
        </w:rPr>
      </w:pPr>
    </w:p>
    <w:p w14:paraId="6500DB35" w14:textId="77777777" w:rsidR="009B4323" w:rsidRPr="00A20653" w:rsidRDefault="009B4323" w:rsidP="004D6EF5">
      <w:pPr>
        <w:pStyle w:val="AssignBody"/>
        <w:rPr>
          <w:rFonts w:ascii="Times New Roman" w:hAnsi="Times New Roman" w:cs="Times New Roman"/>
          <w:color w:val="121212"/>
          <w:sz w:val="24"/>
          <w:szCs w:val="24"/>
          <w:shd w:val="clear" w:color="auto" w:fill="FFFFFF"/>
        </w:rPr>
      </w:pPr>
      <w:r w:rsidRPr="00A20653">
        <w:rPr>
          <w:rFonts w:ascii="Times New Roman" w:hAnsi="Times New Roman" w:cs="Times New Roman"/>
          <w:color w:val="121212"/>
          <w:sz w:val="24"/>
          <w:szCs w:val="24"/>
          <w:shd w:val="clear" w:color="auto" w:fill="FFFFFF"/>
        </w:rPr>
        <w:t xml:space="preserve">Bruner, J. S. (1960). </w:t>
      </w:r>
      <w:r w:rsidRPr="00A20653">
        <w:rPr>
          <w:rStyle w:val="Emphasis"/>
          <w:rFonts w:ascii="Times New Roman" w:hAnsi="Times New Roman" w:cs="Times New Roman"/>
          <w:color w:val="121212"/>
          <w:sz w:val="24"/>
          <w:szCs w:val="24"/>
        </w:rPr>
        <w:t>The Process of education.</w:t>
      </w:r>
      <w:r w:rsidRPr="00A20653">
        <w:rPr>
          <w:rFonts w:ascii="Times New Roman" w:hAnsi="Times New Roman" w:cs="Times New Roman"/>
          <w:color w:val="121212"/>
          <w:sz w:val="24"/>
          <w:szCs w:val="24"/>
          <w:shd w:val="clear" w:color="auto" w:fill="FFFFFF"/>
        </w:rPr>
        <w:t xml:space="preserve"> Cambridge, Mass.: Harvard University Press.</w:t>
      </w:r>
      <w:r w:rsidRPr="00A20653">
        <w:rPr>
          <w:rFonts w:ascii="Times New Roman" w:hAnsi="Times New Roman" w:cs="Times New Roman"/>
          <w:color w:val="121212"/>
          <w:sz w:val="24"/>
          <w:szCs w:val="24"/>
          <w:shd w:val="clear" w:color="auto" w:fill="FFFFFF"/>
        </w:rPr>
        <w:t xml:space="preserve"> </w:t>
      </w:r>
    </w:p>
    <w:p w14:paraId="65BC9C38" w14:textId="77777777" w:rsidR="009B4323" w:rsidRPr="00A20653" w:rsidRDefault="009B4323" w:rsidP="004D6EF5">
      <w:pPr>
        <w:pStyle w:val="AssignBody"/>
        <w:rPr>
          <w:rFonts w:ascii="Times New Roman" w:hAnsi="Times New Roman" w:cs="Times New Roman"/>
          <w:sz w:val="24"/>
          <w:szCs w:val="24"/>
        </w:rPr>
      </w:pPr>
    </w:p>
    <w:p w14:paraId="6CE6681A" w14:textId="483649DE" w:rsidR="009B4323" w:rsidRPr="00A20653" w:rsidRDefault="009B4323" w:rsidP="004D6EF5">
      <w:pPr>
        <w:pStyle w:val="AssignBody"/>
        <w:rPr>
          <w:rFonts w:ascii="Times New Roman" w:hAnsi="Times New Roman" w:cs="Times New Roman"/>
          <w:sz w:val="24"/>
          <w:szCs w:val="24"/>
        </w:rPr>
      </w:pPr>
      <w:r w:rsidRPr="00A20653">
        <w:rPr>
          <w:rFonts w:ascii="Times New Roman" w:hAnsi="Times New Roman" w:cs="Times New Roman"/>
          <w:sz w:val="24"/>
          <w:szCs w:val="24"/>
        </w:rPr>
        <w:t xml:space="preserve">Canter, L. (1989). Assertive Discipline- More Than Names on the Board and Marbles in a Jar. </w:t>
      </w:r>
      <w:hyperlink r:id="rId10" w:history="1">
        <w:r w:rsidRPr="00A20653">
          <w:rPr>
            <w:rStyle w:val="Hyperlink"/>
            <w:rFonts w:ascii="Times New Roman" w:hAnsi="Times New Roman" w:cs="Times New Roman"/>
            <w:sz w:val="24"/>
            <w:szCs w:val="24"/>
          </w:rPr>
          <w:t>http://bottemabeutel.com/wp-content/uploads/2014/01/Canter_Assertive-Discipline.pdf</w:t>
        </w:r>
        <w:r w:rsidRPr="00A20653">
          <w:rPr>
            <w:rStyle w:val="Hyperlink"/>
            <w:rFonts w:ascii="Times New Roman" w:hAnsi="Times New Roman" w:cs="Times New Roman"/>
            <w:sz w:val="24"/>
            <w:szCs w:val="24"/>
          </w:rPr>
          <w:t>.  Accessed on 18/04/2020</w:t>
        </w:r>
      </w:hyperlink>
      <w:r w:rsidRPr="00A20653">
        <w:rPr>
          <w:rFonts w:ascii="Times New Roman" w:hAnsi="Times New Roman" w:cs="Times New Roman"/>
          <w:sz w:val="24"/>
          <w:szCs w:val="24"/>
        </w:rPr>
        <w:t xml:space="preserve">. </w:t>
      </w:r>
    </w:p>
    <w:p w14:paraId="1E3913A0" w14:textId="77777777" w:rsidR="009B4323" w:rsidRPr="00A20653" w:rsidRDefault="009B4323" w:rsidP="004D6EF5">
      <w:pPr>
        <w:pStyle w:val="AssignBody"/>
        <w:rPr>
          <w:rFonts w:ascii="Times New Roman" w:hAnsi="Times New Roman" w:cs="Times New Roman"/>
          <w:color w:val="333333"/>
          <w:sz w:val="24"/>
          <w:szCs w:val="24"/>
          <w:shd w:val="clear" w:color="auto" w:fill="FFFFFF"/>
        </w:rPr>
      </w:pPr>
    </w:p>
    <w:p w14:paraId="5E34A435" w14:textId="0FC1F0A1" w:rsidR="009B4323" w:rsidRPr="00A20653" w:rsidRDefault="009B4323" w:rsidP="004D6EF5">
      <w:pPr>
        <w:pStyle w:val="AssignBody"/>
        <w:rPr>
          <w:rFonts w:ascii="Times New Roman" w:hAnsi="Times New Roman" w:cs="Times New Roman"/>
          <w:color w:val="333333"/>
          <w:sz w:val="24"/>
          <w:szCs w:val="24"/>
          <w:shd w:val="clear" w:color="auto" w:fill="FFFFFF"/>
        </w:rPr>
      </w:pPr>
      <w:r w:rsidRPr="00A20653">
        <w:rPr>
          <w:rFonts w:ascii="Times New Roman" w:hAnsi="Times New Roman" w:cs="Times New Roman"/>
          <w:color w:val="333333"/>
          <w:sz w:val="24"/>
          <w:szCs w:val="24"/>
          <w:shd w:val="clear" w:color="auto" w:fill="FFFFFF"/>
        </w:rPr>
        <w:t>Dreikurs, R. (1957). Psychology in the classroom; a manual for teachers. Harper.</w:t>
      </w:r>
      <w:r w:rsidRPr="00A20653">
        <w:rPr>
          <w:rFonts w:ascii="Times New Roman" w:hAnsi="Times New Roman" w:cs="Times New Roman"/>
          <w:color w:val="333333"/>
          <w:sz w:val="24"/>
          <w:szCs w:val="24"/>
          <w:shd w:val="clear" w:color="auto" w:fill="FFFFFF"/>
        </w:rPr>
        <w:t xml:space="preserve"> </w:t>
      </w:r>
      <w:hyperlink r:id="rId11" w:history="1">
        <w:r w:rsidRPr="00A20653">
          <w:rPr>
            <w:rStyle w:val="Hyperlink"/>
            <w:rFonts w:ascii="Times New Roman" w:hAnsi="Times New Roman" w:cs="Times New Roman"/>
            <w:sz w:val="24"/>
            <w:szCs w:val="24"/>
            <w:shd w:val="clear" w:color="auto" w:fill="FFFFFF"/>
          </w:rPr>
          <w:t>https://psycnet.apa.org/record/1957-03602-000</w:t>
        </w:r>
      </w:hyperlink>
      <w:r w:rsidRPr="00A20653">
        <w:rPr>
          <w:rFonts w:ascii="Times New Roman" w:hAnsi="Times New Roman" w:cs="Times New Roman"/>
          <w:color w:val="333333"/>
          <w:sz w:val="24"/>
          <w:szCs w:val="24"/>
          <w:shd w:val="clear" w:color="auto" w:fill="FFFFFF"/>
        </w:rPr>
        <w:t>. Accessed on 10/04/2020.</w:t>
      </w:r>
    </w:p>
    <w:p w14:paraId="40277C8B" w14:textId="77777777" w:rsidR="009B4323" w:rsidRPr="00A20653" w:rsidRDefault="009B4323" w:rsidP="004D6EF5">
      <w:pPr>
        <w:pStyle w:val="AssignBody"/>
        <w:rPr>
          <w:rFonts w:ascii="Times New Roman" w:hAnsi="Times New Roman" w:cs="Times New Roman"/>
          <w:sz w:val="24"/>
          <w:szCs w:val="24"/>
        </w:rPr>
      </w:pPr>
    </w:p>
    <w:p w14:paraId="248C5B59" w14:textId="52193C9E" w:rsidR="009B4323" w:rsidRPr="00A20653" w:rsidRDefault="009B4323" w:rsidP="004D6EF5">
      <w:pPr>
        <w:pStyle w:val="AssignBody"/>
        <w:rPr>
          <w:rFonts w:ascii="Times New Roman" w:hAnsi="Times New Roman" w:cs="Times New Roman"/>
          <w:sz w:val="24"/>
          <w:szCs w:val="24"/>
        </w:rPr>
      </w:pPr>
      <w:r w:rsidRPr="00A20653">
        <w:rPr>
          <w:rFonts w:ascii="Times New Roman" w:hAnsi="Times New Roman" w:cs="Times New Roman"/>
          <w:sz w:val="24"/>
          <w:szCs w:val="24"/>
        </w:rPr>
        <w:t>Emerson</w:t>
      </w:r>
      <w:r w:rsidR="00B7133A" w:rsidRPr="00A20653">
        <w:rPr>
          <w:rFonts w:ascii="Times New Roman" w:hAnsi="Times New Roman" w:cs="Times New Roman"/>
          <w:sz w:val="24"/>
          <w:szCs w:val="24"/>
        </w:rPr>
        <w:t xml:space="preserve">, E. (1995). Challenging Behaviour Analysis and Intervention in People with Learning Disabilities. Cambridge University Press. </w:t>
      </w:r>
    </w:p>
    <w:p w14:paraId="7E071A4F" w14:textId="77777777" w:rsidR="009B4323" w:rsidRPr="00A20653" w:rsidRDefault="009B4323" w:rsidP="004D6EF5">
      <w:pPr>
        <w:pStyle w:val="AssignBody"/>
        <w:rPr>
          <w:rFonts w:ascii="Times New Roman" w:hAnsi="Times New Roman" w:cs="Times New Roman"/>
          <w:sz w:val="24"/>
          <w:szCs w:val="24"/>
        </w:rPr>
      </w:pPr>
    </w:p>
    <w:p w14:paraId="379933DC" w14:textId="34E994C1" w:rsidR="009B4323" w:rsidRPr="00A20653" w:rsidRDefault="009B4323" w:rsidP="004D6EF5">
      <w:pPr>
        <w:pStyle w:val="AssignBody"/>
        <w:rPr>
          <w:rFonts w:ascii="Times New Roman" w:hAnsi="Times New Roman" w:cs="Times New Roman"/>
          <w:sz w:val="24"/>
          <w:szCs w:val="24"/>
        </w:rPr>
      </w:pPr>
      <w:r w:rsidRPr="00A20653">
        <w:rPr>
          <w:rFonts w:ascii="Times New Roman" w:hAnsi="Times New Roman" w:cs="Times New Roman"/>
          <w:sz w:val="24"/>
          <w:szCs w:val="24"/>
        </w:rPr>
        <w:t>Glasser, W. (1965). Reality Therapy.</w:t>
      </w:r>
      <w:r w:rsidR="005534C4" w:rsidRPr="00A20653">
        <w:rPr>
          <w:rFonts w:ascii="Times New Roman" w:hAnsi="Times New Roman" w:cs="Times New Roman"/>
          <w:sz w:val="24"/>
          <w:szCs w:val="24"/>
        </w:rPr>
        <w:t xml:space="preserve"> </w:t>
      </w:r>
      <w:proofErr w:type="spellStart"/>
      <w:r w:rsidR="005534C4" w:rsidRPr="00A20653">
        <w:rPr>
          <w:rFonts w:ascii="Times New Roman" w:hAnsi="Times New Roman" w:cs="Times New Roman"/>
          <w:sz w:val="24"/>
          <w:szCs w:val="24"/>
        </w:rPr>
        <w:t>Wildside</w:t>
      </w:r>
      <w:proofErr w:type="spellEnd"/>
      <w:r w:rsidR="005534C4" w:rsidRPr="00A20653">
        <w:rPr>
          <w:rFonts w:ascii="Times New Roman" w:hAnsi="Times New Roman" w:cs="Times New Roman"/>
          <w:sz w:val="24"/>
          <w:szCs w:val="24"/>
        </w:rPr>
        <w:t xml:space="preserve"> Press</w:t>
      </w:r>
    </w:p>
    <w:p w14:paraId="3B5410F1" w14:textId="77777777" w:rsidR="009B4323" w:rsidRPr="00A20653" w:rsidRDefault="009B4323" w:rsidP="004D6EF5">
      <w:pPr>
        <w:pStyle w:val="AssignBody"/>
        <w:rPr>
          <w:rFonts w:ascii="Times New Roman" w:hAnsi="Times New Roman" w:cs="Times New Roman"/>
          <w:sz w:val="24"/>
          <w:szCs w:val="24"/>
        </w:rPr>
      </w:pPr>
    </w:p>
    <w:p w14:paraId="0B674030" w14:textId="71894CCC" w:rsidR="009B4323" w:rsidRPr="00A20653" w:rsidRDefault="009B4323" w:rsidP="004D6EF5">
      <w:pPr>
        <w:pStyle w:val="AssignBody"/>
        <w:rPr>
          <w:rFonts w:ascii="Times New Roman" w:hAnsi="Times New Roman" w:cs="Times New Roman"/>
          <w:sz w:val="24"/>
          <w:szCs w:val="24"/>
        </w:rPr>
      </w:pPr>
      <w:r w:rsidRPr="00A20653">
        <w:rPr>
          <w:rFonts w:ascii="Times New Roman" w:hAnsi="Times New Roman" w:cs="Times New Roman"/>
          <w:sz w:val="24"/>
          <w:szCs w:val="24"/>
        </w:rPr>
        <w:t xml:space="preserve">Gray, C. (1993) Focus on Autistic Behaviour. </w:t>
      </w:r>
      <w:hyperlink r:id="rId12" w:history="1">
        <w:r w:rsidRPr="00A20653">
          <w:rPr>
            <w:rStyle w:val="Hyperlink"/>
            <w:rFonts w:ascii="Times New Roman" w:hAnsi="Times New Roman" w:cs="Times New Roman"/>
            <w:sz w:val="24"/>
            <w:szCs w:val="24"/>
          </w:rPr>
          <w:t>https://carolgraysocialstories.com/wp-content/uploads/2015/10/Social-Stories-Improving-Responses-of-Students-with-Autism-with-Accurate-Social-Information.pdf</w:t>
        </w:r>
      </w:hyperlink>
      <w:r w:rsidRPr="00A20653">
        <w:rPr>
          <w:rFonts w:ascii="Times New Roman" w:hAnsi="Times New Roman" w:cs="Times New Roman"/>
          <w:sz w:val="24"/>
          <w:szCs w:val="24"/>
        </w:rPr>
        <w:t>. Accessed on 19/04/2020</w:t>
      </w:r>
    </w:p>
    <w:p w14:paraId="52FEB46B" w14:textId="77777777" w:rsidR="009B4323" w:rsidRPr="00A20653" w:rsidRDefault="009B4323" w:rsidP="004D6EF5">
      <w:pPr>
        <w:pStyle w:val="AssignBody"/>
        <w:rPr>
          <w:rFonts w:ascii="Times New Roman" w:hAnsi="Times New Roman" w:cs="Times New Roman"/>
          <w:sz w:val="24"/>
          <w:szCs w:val="24"/>
        </w:rPr>
      </w:pPr>
    </w:p>
    <w:p w14:paraId="13162CEF" w14:textId="50920B89" w:rsidR="009B4323" w:rsidRPr="00A20653" w:rsidRDefault="009B4323" w:rsidP="004D6EF5">
      <w:pPr>
        <w:pStyle w:val="AssignBody"/>
        <w:rPr>
          <w:rFonts w:ascii="Times New Roman" w:hAnsi="Times New Roman" w:cs="Times New Roman"/>
          <w:sz w:val="24"/>
          <w:szCs w:val="24"/>
        </w:rPr>
      </w:pPr>
      <w:proofErr w:type="spellStart"/>
      <w:r w:rsidRPr="00A20653">
        <w:rPr>
          <w:rFonts w:ascii="Times New Roman" w:hAnsi="Times New Roman" w:cs="Times New Roman"/>
          <w:sz w:val="24"/>
          <w:szCs w:val="24"/>
        </w:rPr>
        <w:t>L</w:t>
      </w:r>
      <w:r w:rsidR="000941DF" w:rsidRPr="00A20653">
        <w:rPr>
          <w:rFonts w:ascii="Times New Roman" w:hAnsi="Times New Roman" w:cs="Times New Roman"/>
          <w:sz w:val="24"/>
          <w:szCs w:val="24"/>
        </w:rPr>
        <w:t>aevers</w:t>
      </w:r>
      <w:proofErr w:type="spellEnd"/>
      <w:r w:rsidR="000941DF" w:rsidRPr="00A20653">
        <w:rPr>
          <w:rFonts w:ascii="Times New Roman" w:hAnsi="Times New Roman" w:cs="Times New Roman"/>
          <w:sz w:val="24"/>
          <w:szCs w:val="24"/>
        </w:rPr>
        <w:t>, F. (2003). Experiential Education: Making care and education more effective through wellbeing and involvement.</w:t>
      </w:r>
      <w:r w:rsidR="00336441" w:rsidRPr="00A20653">
        <w:rPr>
          <w:rFonts w:ascii="Times New Roman" w:hAnsi="Times New Roman" w:cs="Times New Roman"/>
          <w:sz w:val="24"/>
          <w:szCs w:val="24"/>
        </w:rPr>
        <w:t xml:space="preserve"> Involvement of children and teacher style. </w:t>
      </w:r>
    </w:p>
    <w:p w14:paraId="7CDC946A" w14:textId="77777777" w:rsidR="009B4323" w:rsidRPr="00A20653" w:rsidRDefault="009B4323" w:rsidP="004D6EF5">
      <w:pPr>
        <w:pStyle w:val="AssignBody"/>
        <w:rPr>
          <w:rFonts w:ascii="Times New Roman" w:hAnsi="Times New Roman" w:cs="Times New Roman"/>
          <w:sz w:val="24"/>
          <w:szCs w:val="24"/>
        </w:rPr>
      </w:pPr>
    </w:p>
    <w:p w14:paraId="54C688D7" w14:textId="79E05687" w:rsidR="009B4323" w:rsidRPr="00A20653" w:rsidRDefault="009B4323" w:rsidP="004D6EF5">
      <w:pPr>
        <w:pStyle w:val="AssignBody"/>
        <w:rPr>
          <w:rFonts w:ascii="Times New Roman" w:hAnsi="Times New Roman" w:cs="Times New Roman"/>
          <w:sz w:val="24"/>
          <w:szCs w:val="24"/>
        </w:rPr>
      </w:pPr>
      <w:r w:rsidRPr="00A20653">
        <w:rPr>
          <w:rFonts w:ascii="Times New Roman" w:hAnsi="Times New Roman" w:cs="Times New Roman"/>
          <w:sz w:val="24"/>
          <w:szCs w:val="24"/>
        </w:rPr>
        <w:t>McDonnell,</w:t>
      </w:r>
      <w:r w:rsidR="00B7133A" w:rsidRPr="00A20653">
        <w:rPr>
          <w:rFonts w:ascii="Times New Roman" w:hAnsi="Times New Roman" w:cs="Times New Roman"/>
          <w:sz w:val="24"/>
          <w:szCs w:val="24"/>
        </w:rPr>
        <w:t xml:space="preserve"> A.</w:t>
      </w:r>
      <w:r w:rsidRPr="00A20653">
        <w:rPr>
          <w:rFonts w:ascii="Times New Roman" w:hAnsi="Times New Roman" w:cs="Times New Roman"/>
          <w:sz w:val="24"/>
          <w:szCs w:val="24"/>
        </w:rPr>
        <w:t xml:space="preserve"> </w:t>
      </w:r>
      <w:r w:rsidR="00B7133A" w:rsidRPr="00A20653">
        <w:rPr>
          <w:rFonts w:ascii="Times New Roman" w:hAnsi="Times New Roman" w:cs="Times New Roman"/>
          <w:sz w:val="24"/>
          <w:szCs w:val="24"/>
        </w:rPr>
        <w:t>(</w:t>
      </w:r>
      <w:r w:rsidRPr="00A20653">
        <w:rPr>
          <w:rFonts w:ascii="Times New Roman" w:hAnsi="Times New Roman" w:cs="Times New Roman"/>
          <w:sz w:val="24"/>
          <w:szCs w:val="24"/>
        </w:rPr>
        <w:t>2019</w:t>
      </w:r>
      <w:r w:rsidR="00B7133A" w:rsidRPr="00A20653">
        <w:rPr>
          <w:rFonts w:ascii="Times New Roman" w:hAnsi="Times New Roman" w:cs="Times New Roman"/>
          <w:sz w:val="24"/>
          <w:szCs w:val="24"/>
        </w:rPr>
        <w:t xml:space="preserve">). The Reflective Journey. Birmingham City University. </w:t>
      </w:r>
    </w:p>
    <w:p w14:paraId="0BAF30FD" w14:textId="77777777" w:rsidR="009B4323" w:rsidRPr="00A20653" w:rsidRDefault="009B4323" w:rsidP="004D6EF5">
      <w:pPr>
        <w:pStyle w:val="AssignBody"/>
        <w:rPr>
          <w:rFonts w:ascii="Times New Roman" w:hAnsi="Times New Roman" w:cs="Times New Roman"/>
          <w:color w:val="121212"/>
          <w:sz w:val="24"/>
          <w:szCs w:val="24"/>
          <w:shd w:val="clear" w:color="auto" w:fill="FFFFFF"/>
        </w:rPr>
      </w:pPr>
    </w:p>
    <w:p w14:paraId="5F7C8CE6" w14:textId="3536A044" w:rsidR="009B4323" w:rsidRPr="00A20653" w:rsidRDefault="009B4323" w:rsidP="004D6EF5">
      <w:pPr>
        <w:pStyle w:val="AssignBody"/>
        <w:rPr>
          <w:rFonts w:ascii="Times New Roman" w:hAnsi="Times New Roman" w:cs="Times New Roman"/>
          <w:color w:val="121212"/>
          <w:sz w:val="24"/>
          <w:szCs w:val="24"/>
          <w:shd w:val="clear" w:color="auto" w:fill="FFFFFF"/>
        </w:rPr>
      </w:pPr>
      <w:r w:rsidRPr="00A20653">
        <w:rPr>
          <w:rFonts w:ascii="Times New Roman" w:hAnsi="Times New Roman" w:cs="Times New Roman"/>
          <w:color w:val="121212"/>
          <w:sz w:val="24"/>
          <w:szCs w:val="24"/>
          <w:shd w:val="clear" w:color="auto" w:fill="FFFFFF"/>
        </w:rPr>
        <w:t xml:space="preserve">Welsh Government. Curriculum for Wales 2022. </w:t>
      </w:r>
      <w:hyperlink r:id="rId13" w:history="1">
        <w:r w:rsidRPr="00A20653">
          <w:rPr>
            <w:rStyle w:val="Hyperlink"/>
            <w:rFonts w:ascii="Times New Roman" w:hAnsi="Times New Roman" w:cs="Times New Roman"/>
            <w:sz w:val="24"/>
            <w:szCs w:val="24"/>
            <w:shd w:val="clear" w:color="auto" w:fill="FFFFFF"/>
          </w:rPr>
          <w:t>https://hwb.gov.wales/curriculum-for-wales/?_ga=2.108026369.22385847.1587394412-739208421.1556635356</w:t>
        </w:r>
      </w:hyperlink>
      <w:r w:rsidRPr="00A20653">
        <w:rPr>
          <w:rFonts w:ascii="Times New Roman" w:hAnsi="Times New Roman" w:cs="Times New Roman"/>
          <w:color w:val="121212"/>
          <w:sz w:val="24"/>
          <w:szCs w:val="24"/>
          <w:shd w:val="clear" w:color="auto" w:fill="FFFFFF"/>
        </w:rPr>
        <w:t>. Accessed on 15/04/2020.</w:t>
      </w:r>
    </w:p>
    <w:sectPr w:rsidR="009B4323" w:rsidRPr="00A20653">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46B381" w14:textId="77777777" w:rsidR="00AB7385" w:rsidRDefault="00AB7385" w:rsidP="00E611D9">
      <w:pPr>
        <w:spacing w:after="0" w:line="240" w:lineRule="auto"/>
      </w:pPr>
      <w:r>
        <w:separator/>
      </w:r>
    </w:p>
  </w:endnote>
  <w:endnote w:type="continuationSeparator" w:id="0">
    <w:p w14:paraId="4FA071AE" w14:textId="77777777" w:rsidR="00AB7385" w:rsidRDefault="00AB7385"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F97E9E" w14:textId="77777777" w:rsidR="00AB7385" w:rsidRDefault="00AB7385" w:rsidP="00E611D9">
      <w:pPr>
        <w:spacing w:after="0" w:line="240" w:lineRule="auto"/>
      </w:pPr>
      <w:r>
        <w:separator/>
      </w:r>
    </w:p>
  </w:footnote>
  <w:footnote w:type="continuationSeparator" w:id="0">
    <w:p w14:paraId="0C860EE9" w14:textId="77777777" w:rsidR="00AB7385" w:rsidRDefault="00AB7385"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FFFB1E9"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112116">
            <w:rPr>
              <w:rFonts w:ascii="Arial" w:hAnsi="Arial" w:cs="Arial"/>
            </w:rPr>
            <w:t>5007</w:t>
          </w:r>
        </w:p>
      </w:tc>
      <w:tc>
        <w:tcPr>
          <w:tcW w:w="4508" w:type="dxa"/>
        </w:tcPr>
        <w:p w14:paraId="51D506A0" w14:textId="3B402B3E" w:rsidR="00E611D9" w:rsidRPr="00E611D9" w:rsidRDefault="00112116" w:rsidP="00E611D9">
          <w:pPr>
            <w:pStyle w:val="Header"/>
            <w:jc w:val="right"/>
            <w:rPr>
              <w:rFonts w:ascii="Arial" w:hAnsi="Arial" w:cs="Arial"/>
            </w:rPr>
          </w:pPr>
          <w:r>
            <w:rPr>
              <w:rFonts w:ascii="Arial" w:hAnsi="Arial" w:cs="Arial"/>
            </w:rPr>
            <w:t>1801745</w:t>
          </w:r>
          <w:r w:rsidR="00E611D9">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5F5051"/>
    <w:multiLevelType w:val="hybridMultilevel"/>
    <w:tmpl w:val="3B466A86"/>
    <w:lvl w:ilvl="0" w:tplc="B366F9E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25EA6"/>
    <w:rsid w:val="00027EEA"/>
    <w:rsid w:val="000941DF"/>
    <w:rsid w:val="000C2596"/>
    <w:rsid w:val="000D5035"/>
    <w:rsid w:val="000F7025"/>
    <w:rsid w:val="00112116"/>
    <w:rsid w:val="00142791"/>
    <w:rsid w:val="00145AA4"/>
    <w:rsid w:val="00195B71"/>
    <w:rsid w:val="001B19CB"/>
    <w:rsid w:val="001C514D"/>
    <w:rsid w:val="002229F0"/>
    <w:rsid w:val="0023494B"/>
    <w:rsid w:val="002603BD"/>
    <w:rsid w:val="002C3B6D"/>
    <w:rsid w:val="002C7080"/>
    <w:rsid w:val="002F460E"/>
    <w:rsid w:val="003006BB"/>
    <w:rsid w:val="00330B9E"/>
    <w:rsid w:val="00336441"/>
    <w:rsid w:val="0035550B"/>
    <w:rsid w:val="0035615E"/>
    <w:rsid w:val="00360F5F"/>
    <w:rsid w:val="003D18F5"/>
    <w:rsid w:val="00433406"/>
    <w:rsid w:val="00437E38"/>
    <w:rsid w:val="004924BB"/>
    <w:rsid w:val="004D6EF5"/>
    <w:rsid w:val="004F11A8"/>
    <w:rsid w:val="004F4BAE"/>
    <w:rsid w:val="00542E1B"/>
    <w:rsid w:val="005474EF"/>
    <w:rsid w:val="005534C4"/>
    <w:rsid w:val="006419C3"/>
    <w:rsid w:val="006708B9"/>
    <w:rsid w:val="00677D1F"/>
    <w:rsid w:val="00691A46"/>
    <w:rsid w:val="006A2D27"/>
    <w:rsid w:val="006A6FE6"/>
    <w:rsid w:val="006B5861"/>
    <w:rsid w:val="006D43A9"/>
    <w:rsid w:val="007659CF"/>
    <w:rsid w:val="007A58CB"/>
    <w:rsid w:val="00803EC3"/>
    <w:rsid w:val="00804336"/>
    <w:rsid w:val="00817F7A"/>
    <w:rsid w:val="0084512F"/>
    <w:rsid w:val="00890F75"/>
    <w:rsid w:val="008910CC"/>
    <w:rsid w:val="008B6AE0"/>
    <w:rsid w:val="008D24D7"/>
    <w:rsid w:val="009542FF"/>
    <w:rsid w:val="0096598E"/>
    <w:rsid w:val="009969C2"/>
    <w:rsid w:val="009B4323"/>
    <w:rsid w:val="009F07DC"/>
    <w:rsid w:val="00A20653"/>
    <w:rsid w:val="00A527C9"/>
    <w:rsid w:val="00A81AC5"/>
    <w:rsid w:val="00AB1782"/>
    <w:rsid w:val="00AB5F1A"/>
    <w:rsid w:val="00AB7385"/>
    <w:rsid w:val="00AD20CB"/>
    <w:rsid w:val="00B10F09"/>
    <w:rsid w:val="00B50A40"/>
    <w:rsid w:val="00B67461"/>
    <w:rsid w:val="00B7133A"/>
    <w:rsid w:val="00B74678"/>
    <w:rsid w:val="00B76AB8"/>
    <w:rsid w:val="00BC651E"/>
    <w:rsid w:val="00BD2916"/>
    <w:rsid w:val="00BF22EF"/>
    <w:rsid w:val="00BF55A8"/>
    <w:rsid w:val="00C146D7"/>
    <w:rsid w:val="00C61219"/>
    <w:rsid w:val="00C73D34"/>
    <w:rsid w:val="00C73E30"/>
    <w:rsid w:val="00C75412"/>
    <w:rsid w:val="00CD1240"/>
    <w:rsid w:val="00CF3305"/>
    <w:rsid w:val="00D30578"/>
    <w:rsid w:val="00D36E79"/>
    <w:rsid w:val="00D54BDC"/>
    <w:rsid w:val="00D80C92"/>
    <w:rsid w:val="00DE3891"/>
    <w:rsid w:val="00DF786F"/>
    <w:rsid w:val="00E611D9"/>
    <w:rsid w:val="00E75892"/>
    <w:rsid w:val="00EF1F8E"/>
    <w:rsid w:val="00EF6D30"/>
    <w:rsid w:val="00F03BB5"/>
    <w:rsid w:val="00F05D84"/>
    <w:rsid w:val="00F27003"/>
    <w:rsid w:val="00F363AC"/>
    <w:rsid w:val="00F81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2116"/>
    <w:rPr>
      <w:color w:val="0563C1" w:themeColor="hyperlink"/>
      <w:u w:val="single"/>
    </w:rPr>
  </w:style>
  <w:style w:type="character" w:styleId="UnresolvedMention">
    <w:name w:val="Unresolved Mention"/>
    <w:basedOn w:val="DefaultParagraphFont"/>
    <w:uiPriority w:val="99"/>
    <w:semiHidden/>
    <w:unhideWhenUsed/>
    <w:rsid w:val="00112116"/>
    <w:rPr>
      <w:color w:val="605E5C"/>
      <w:shd w:val="clear" w:color="auto" w:fill="E1DFDD"/>
    </w:rPr>
  </w:style>
  <w:style w:type="character" w:styleId="FollowedHyperlink">
    <w:name w:val="FollowedHyperlink"/>
    <w:basedOn w:val="DefaultParagraphFont"/>
    <w:uiPriority w:val="99"/>
    <w:semiHidden/>
    <w:unhideWhenUsed/>
    <w:rsid w:val="00112116"/>
    <w:rPr>
      <w:color w:val="954F72" w:themeColor="followedHyperlink"/>
      <w:u w:val="single"/>
    </w:rPr>
  </w:style>
  <w:style w:type="character" w:styleId="Emphasis">
    <w:name w:val="Emphasis"/>
    <w:basedOn w:val="DefaultParagraphFont"/>
    <w:uiPriority w:val="20"/>
    <w:qFormat/>
    <w:rsid w:val="00D305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hwb.gov.wales/curriculum-for-wales/?_ga=2.108026369.22385847.1587394412-739208421.1556635356"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carolgraysocialstories.com/wp-content/uploads/2015/10/Social-Stories-Improving-Responses-of-Students-with-Autism-with-Accurate-Social-Information.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sycnet.apa.org/record/1957-03602-000"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bottemabeutel.com/wp-content/uploads/2014/01/Canter_Assertive-Discipline.pdf.%20%20Accessed%20on%2018/04/20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10</Pages>
  <Words>3734</Words>
  <Characters>21287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Cerys Edwards (1801745)</cp:lastModifiedBy>
  <cp:revision>57</cp:revision>
  <dcterms:created xsi:type="dcterms:W3CDTF">2020-04-19T22:13:00Z</dcterms:created>
  <dcterms:modified xsi:type="dcterms:W3CDTF">2020-04-20T21:20:00Z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