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D256CA" w14:textId="77777777" w:rsidR="0051235E" w:rsidRPr="00E916DF" w:rsidRDefault="0051235E" w:rsidP="0051235E">
      <w:pPr>
        <w:spacing w:line="360" w:lineRule="auto"/>
        <w:rPr>
          <w:rFonts w:ascii="Arial" w:hAnsi="Arial" w:cs="Arial"/>
          <w:sz w:val="22"/>
          <w:szCs w:val="22"/>
        </w:rPr>
      </w:pPr>
      <w:r w:rsidRPr="00E916DF">
        <w:rPr>
          <w:rFonts w:ascii="Arial" w:hAnsi="Arial" w:cs="Arial"/>
          <w:sz w:val="22"/>
          <w:szCs w:val="22"/>
        </w:rPr>
        <w:fldChar w:fldCharType="begin"/>
      </w:r>
      <w:r w:rsidRPr="00E916DF">
        <w:rPr>
          <w:rFonts w:ascii="Arial" w:hAnsi="Arial" w:cs="Arial"/>
          <w:sz w:val="22"/>
          <w:szCs w:val="22"/>
        </w:rPr>
        <w:instrText xml:space="preserve"> INCLUDEPICTURE "/var/folders/3m/x0rsmgdn1cz783n126vp_r6r0000gn/T/com.microsoft.Word/WebArchiveCopyPasteTempFiles/page1image3203522048" \* MERGEFORMATINET </w:instrText>
      </w:r>
      <w:r w:rsidRPr="00E916DF">
        <w:rPr>
          <w:rFonts w:ascii="Arial" w:hAnsi="Arial" w:cs="Arial"/>
          <w:sz w:val="22"/>
          <w:szCs w:val="22"/>
        </w:rPr>
        <w:fldChar w:fldCharType="separate"/>
      </w:r>
      <w:r w:rsidRPr="00E916DF">
        <w:rPr>
          <w:rFonts w:ascii="Arial" w:hAnsi="Arial" w:cs="Arial"/>
          <w:noProof/>
          <w:sz w:val="22"/>
          <w:szCs w:val="22"/>
        </w:rPr>
        <w:drawing>
          <wp:inline distT="0" distB="0" distL="0" distR="0" wp14:anchorId="7B584218" wp14:editId="03EC9433">
            <wp:extent cx="2889250" cy="1126490"/>
            <wp:effectExtent l="0" t="0" r="0" b="0"/>
            <wp:docPr id="1" name="Picture 1" descr="page1image32035220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page1image3203522048"/>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9250" cy="1126490"/>
                    </a:xfrm>
                    <a:prstGeom prst="rect">
                      <a:avLst/>
                    </a:prstGeom>
                    <a:noFill/>
                    <a:ln>
                      <a:noFill/>
                    </a:ln>
                  </pic:spPr>
                </pic:pic>
              </a:graphicData>
            </a:graphic>
          </wp:inline>
        </w:drawing>
      </w:r>
      <w:r w:rsidRPr="00E916DF">
        <w:rPr>
          <w:rFonts w:ascii="Arial" w:hAnsi="Arial" w:cs="Arial"/>
          <w:sz w:val="22"/>
          <w:szCs w:val="22"/>
        </w:rPr>
        <w:fldChar w:fldCharType="end"/>
      </w:r>
    </w:p>
    <w:p w14:paraId="1B11E5C0" w14:textId="77777777" w:rsidR="0051235E" w:rsidRPr="00E916DF" w:rsidRDefault="0051235E">
      <w:pPr>
        <w:rPr>
          <w:rFonts w:ascii="Arial" w:hAnsi="Arial" w:cs="Arial"/>
          <w:sz w:val="22"/>
          <w:szCs w:val="22"/>
        </w:rPr>
      </w:pPr>
    </w:p>
    <w:p w14:paraId="1DA128EE" w14:textId="77777777" w:rsidR="0051235E" w:rsidRPr="00E916DF" w:rsidRDefault="0051235E">
      <w:pPr>
        <w:rPr>
          <w:rFonts w:ascii="Arial" w:hAnsi="Arial" w:cs="Arial"/>
          <w:sz w:val="22"/>
          <w:szCs w:val="22"/>
        </w:rPr>
      </w:pPr>
    </w:p>
    <w:p w14:paraId="4186C401" w14:textId="77777777" w:rsidR="0051235E" w:rsidRPr="00E916DF" w:rsidRDefault="0051235E">
      <w:pPr>
        <w:rPr>
          <w:rFonts w:ascii="Arial" w:hAnsi="Arial" w:cs="Arial"/>
          <w:sz w:val="22"/>
          <w:szCs w:val="22"/>
        </w:rPr>
      </w:pPr>
    </w:p>
    <w:p w14:paraId="3C0BB83E" w14:textId="4AABF299" w:rsidR="00D33459" w:rsidRPr="00E916DF" w:rsidRDefault="0051235E" w:rsidP="0051235E">
      <w:pPr>
        <w:jc w:val="center"/>
        <w:rPr>
          <w:rFonts w:ascii="Arial" w:hAnsi="Arial" w:cs="Arial"/>
          <w:b/>
          <w:bCs/>
          <w:sz w:val="22"/>
          <w:szCs w:val="22"/>
          <w:u w:val="single"/>
        </w:rPr>
      </w:pPr>
      <w:r w:rsidRPr="00E916DF">
        <w:rPr>
          <w:rFonts w:ascii="Arial" w:hAnsi="Arial" w:cs="Arial"/>
          <w:b/>
          <w:bCs/>
          <w:sz w:val="22"/>
          <w:szCs w:val="22"/>
          <w:u w:val="single"/>
        </w:rPr>
        <w:t>BSc Health and Care of Children and Young People</w:t>
      </w:r>
    </w:p>
    <w:p w14:paraId="110D0F33" w14:textId="55DC493D" w:rsidR="0051235E" w:rsidRPr="00E916DF" w:rsidRDefault="0051235E" w:rsidP="0051235E">
      <w:pPr>
        <w:jc w:val="center"/>
        <w:rPr>
          <w:rFonts w:ascii="Arial" w:hAnsi="Arial" w:cs="Arial"/>
          <w:b/>
          <w:bCs/>
          <w:sz w:val="22"/>
          <w:szCs w:val="22"/>
          <w:u w:val="single"/>
        </w:rPr>
      </w:pPr>
      <w:r w:rsidRPr="00E916DF">
        <w:rPr>
          <w:rFonts w:ascii="Arial" w:hAnsi="Arial" w:cs="Arial"/>
          <w:b/>
          <w:bCs/>
          <w:sz w:val="22"/>
          <w:szCs w:val="22"/>
          <w:u w:val="single"/>
        </w:rPr>
        <w:t>Children, Young People and Families</w:t>
      </w:r>
    </w:p>
    <w:p w14:paraId="67E01211" w14:textId="2DF6790F" w:rsidR="0051235E" w:rsidRPr="00E916DF" w:rsidRDefault="0051235E" w:rsidP="0051235E">
      <w:pPr>
        <w:jc w:val="center"/>
        <w:rPr>
          <w:rFonts w:ascii="Arial" w:hAnsi="Arial" w:cs="Arial"/>
          <w:b/>
          <w:bCs/>
          <w:sz w:val="22"/>
          <w:szCs w:val="22"/>
          <w:u w:val="single"/>
        </w:rPr>
      </w:pPr>
      <w:r w:rsidRPr="00E916DF">
        <w:rPr>
          <w:rFonts w:ascii="Arial" w:hAnsi="Arial" w:cs="Arial"/>
          <w:b/>
          <w:bCs/>
          <w:sz w:val="22"/>
          <w:szCs w:val="22"/>
          <w:u w:val="single"/>
        </w:rPr>
        <w:t>Presentation and Supporting paper</w:t>
      </w:r>
    </w:p>
    <w:p w14:paraId="7EF27A3B" w14:textId="083156EA" w:rsidR="0051235E" w:rsidRPr="00E916DF" w:rsidRDefault="0051235E" w:rsidP="0051235E">
      <w:pPr>
        <w:jc w:val="center"/>
        <w:rPr>
          <w:rFonts w:ascii="Arial" w:hAnsi="Arial" w:cs="Arial"/>
          <w:b/>
          <w:bCs/>
          <w:sz w:val="22"/>
          <w:szCs w:val="22"/>
          <w:u w:val="single"/>
        </w:rPr>
      </w:pPr>
      <w:r w:rsidRPr="00E916DF">
        <w:rPr>
          <w:rFonts w:ascii="Arial" w:hAnsi="Arial" w:cs="Arial"/>
          <w:b/>
          <w:bCs/>
          <w:sz w:val="22"/>
          <w:szCs w:val="22"/>
          <w:u w:val="single"/>
        </w:rPr>
        <w:t>BMHP5004</w:t>
      </w:r>
    </w:p>
    <w:p w14:paraId="7B51B247" w14:textId="77777777" w:rsidR="0051235E" w:rsidRPr="00E916DF" w:rsidRDefault="0051235E" w:rsidP="0051235E">
      <w:pPr>
        <w:jc w:val="center"/>
        <w:rPr>
          <w:rFonts w:ascii="Arial" w:hAnsi="Arial" w:cs="Arial"/>
          <w:b/>
          <w:bCs/>
          <w:sz w:val="22"/>
          <w:szCs w:val="22"/>
          <w:u w:val="single"/>
        </w:rPr>
      </w:pPr>
    </w:p>
    <w:p w14:paraId="63C602BD" w14:textId="1D29CDA9" w:rsidR="0051235E" w:rsidRPr="00E916DF" w:rsidRDefault="0051235E" w:rsidP="0051235E">
      <w:pPr>
        <w:rPr>
          <w:rFonts w:ascii="Arial" w:hAnsi="Arial" w:cs="Arial"/>
          <w:sz w:val="22"/>
          <w:szCs w:val="22"/>
        </w:rPr>
      </w:pPr>
    </w:p>
    <w:p w14:paraId="67C382A4" w14:textId="5277BAE6" w:rsidR="0051235E" w:rsidRPr="00E916DF" w:rsidRDefault="0051235E" w:rsidP="0051235E">
      <w:pPr>
        <w:rPr>
          <w:rFonts w:ascii="Arial" w:hAnsi="Arial" w:cs="Arial"/>
          <w:sz w:val="22"/>
          <w:szCs w:val="22"/>
        </w:rPr>
      </w:pPr>
    </w:p>
    <w:p w14:paraId="5649E3EB" w14:textId="6BB98A75" w:rsidR="0051235E" w:rsidRPr="00E916DF" w:rsidRDefault="0051235E" w:rsidP="0051235E">
      <w:pPr>
        <w:rPr>
          <w:rFonts w:ascii="Arial" w:hAnsi="Arial" w:cs="Arial"/>
          <w:sz w:val="22"/>
          <w:szCs w:val="22"/>
        </w:rPr>
      </w:pPr>
    </w:p>
    <w:p w14:paraId="16D12596" w14:textId="77777777" w:rsidR="0051235E" w:rsidRPr="00E916DF" w:rsidRDefault="0051235E" w:rsidP="0051235E">
      <w:pPr>
        <w:spacing w:before="100" w:beforeAutospacing="1" w:after="100" w:afterAutospacing="1" w:line="360" w:lineRule="auto"/>
        <w:rPr>
          <w:rFonts w:ascii="Arial" w:hAnsi="Arial" w:cs="Arial"/>
          <w:sz w:val="22"/>
          <w:szCs w:val="22"/>
        </w:rPr>
      </w:pPr>
      <w:r w:rsidRPr="00E916DF">
        <w:rPr>
          <w:rFonts w:ascii="Arial" w:hAnsi="Arial" w:cs="Arial"/>
          <w:sz w:val="22"/>
          <w:szCs w:val="22"/>
        </w:rPr>
        <w:t>Name:   NAAZNEEN ARA</w:t>
      </w:r>
    </w:p>
    <w:p w14:paraId="709BAA5B" w14:textId="77777777" w:rsidR="0051235E" w:rsidRPr="00E916DF" w:rsidRDefault="0051235E" w:rsidP="0051235E">
      <w:pPr>
        <w:spacing w:before="100" w:beforeAutospacing="1" w:after="100" w:afterAutospacing="1" w:line="360" w:lineRule="auto"/>
        <w:rPr>
          <w:rFonts w:ascii="Arial" w:hAnsi="Arial" w:cs="Arial"/>
          <w:sz w:val="22"/>
          <w:szCs w:val="22"/>
        </w:rPr>
      </w:pPr>
      <w:r w:rsidRPr="00E916DF">
        <w:rPr>
          <w:rFonts w:ascii="Arial" w:hAnsi="Arial" w:cs="Arial"/>
          <w:sz w:val="22"/>
          <w:szCs w:val="22"/>
        </w:rPr>
        <w:t>Student number:   1810991</w:t>
      </w:r>
    </w:p>
    <w:p w14:paraId="1EE34E1C" w14:textId="26103FB7" w:rsidR="0051235E" w:rsidRPr="00E916DF" w:rsidRDefault="0051235E" w:rsidP="0051235E">
      <w:pPr>
        <w:rPr>
          <w:rFonts w:ascii="Arial" w:hAnsi="Arial" w:cs="Arial"/>
          <w:sz w:val="22"/>
          <w:szCs w:val="22"/>
        </w:rPr>
      </w:pPr>
      <w:r w:rsidRPr="00E916DF">
        <w:rPr>
          <w:rFonts w:ascii="Arial" w:hAnsi="Arial" w:cs="Arial"/>
          <w:sz w:val="22"/>
          <w:szCs w:val="22"/>
        </w:rPr>
        <w:t>Lecturer:    Dr Mark Gallagher-Read</w:t>
      </w:r>
    </w:p>
    <w:p w14:paraId="5869250C" w14:textId="77777777" w:rsidR="0051235E" w:rsidRPr="00E916DF" w:rsidRDefault="0051235E" w:rsidP="0051235E">
      <w:pPr>
        <w:rPr>
          <w:rFonts w:ascii="Arial" w:hAnsi="Arial" w:cs="Arial"/>
          <w:sz w:val="22"/>
          <w:szCs w:val="22"/>
        </w:rPr>
      </w:pPr>
    </w:p>
    <w:p w14:paraId="3A6A2973" w14:textId="6B566925" w:rsidR="0051235E" w:rsidRPr="00E916DF" w:rsidRDefault="0051235E" w:rsidP="0051235E">
      <w:pPr>
        <w:spacing w:before="100" w:beforeAutospacing="1" w:after="100" w:afterAutospacing="1" w:line="360" w:lineRule="auto"/>
        <w:rPr>
          <w:rFonts w:ascii="Arial" w:hAnsi="Arial" w:cs="Arial"/>
          <w:sz w:val="22"/>
          <w:szCs w:val="22"/>
        </w:rPr>
      </w:pPr>
      <w:r w:rsidRPr="00E916DF">
        <w:rPr>
          <w:rFonts w:ascii="Arial" w:hAnsi="Arial" w:cs="Arial"/>
          <w:sz w:val="22"/>
          <w:szCs w:val="22"/>
        </w:rPr>
        <w:t xml:space="preserve">Submission date:  </w:t>
      </w:r>
      <w:r w:rsidRPr="00E916DF">
        <w:rPr>
          <w:rFonts w:ascii="Arial" w:hAnsi="Arial" w:cs="Arial"/>
          <w:sz w:val="22"/>
          <w:szCs w:val="22"/>
        </w:rPr>
        <w:t>27-</w:t>
      </w:r>
      <w:r w:rsidR="00B56A8A" w:rsidRPr="00E916DF">
        <w:rPr>
          <w:rFonts w:ascii="Arial" w:hAnsi="Arial" w:cs="Arial"/>
          <w:sz w:val="22"/>
          <w:szCs w:val="22"/>
        </w:rPr>
        <w:t>03-20</w:t>
      </w:r>
    </w:p>
    <w:p w14:paraId="3DF6631E" w14:textId="3045597B" w:rsidR="0051235E" w:rsidRPr="00E916DF" w:rsidRDefault="0051235E" w:rsidP="0051235E">
      <w:pPr>
        <w:rPr>
          <w:rFonts w:ascii="Arial" w:hAnsi="Arial" w:cs="Arial"/>
          <w:sz w:val="22"/>
          <w:szCs w:val="22"/>
        </w:rPr>
      </w:pPr>
    </w:p>
    <w:p w14:paraId="233626E7" w14:textId="6D0C9B96" w:rsidR="0051235E" w:rsidRPr="00E916DF" w:rsidRDefault="0051235E" w:rsidP="0051235E">
      <w:pPr>
        <w:rPr>
          <w:rFonts w:ascii="Arial" w:hAnsi="Arial" w:cs="Arial"/>
          <w:sz w:val="22"/>
          <w:szCs w:val="22"/>
        </w:rPr>
      </w:pPr>
    </w:p>
    <w:p w14:paraId="17B9C01B" w14:textId="4C0B93F7" w:rsidR="00B56A8A" w:rsidRPr="00E916DF" w:rsidRDefault="00B56A8A" w:rsidP="0051235E">
      <w:pPr>
        <w:rPr>
          <w:rFonts w:ascii="Arial" w:hAnsi="Arial" w:cs="Arial"/>
          <w:sz w:val="22"/>
          <w:szCs w:val="22"/>
        </w:rPr>
      </w:pPr>
    </w:p>
    <w:p w14:paraId="7338417F" w14:textId="50358C03" w:rsidR="00B56A8A" w:rsidRPr="00E916DF" w:rsidRDefault="00B56A8A" w:rsidP="0051235E">
      <w:pPr>
        <w:rPr>
          <w:rFonts w:ascii="Arial" w:hAnsi="Arial" w:cs="Arial"/>
          <w:sz w:val="22"/>
          <w:szCs w:val="22"/>
        </w:rPr>
      </w:pPr>
    </w:p>
    <w:p w14:paraId="31493811" w14:textId="60F8AA02" w:rsidR="00B56A8A" w:rsidRPr="00E916DF" w:rsidRDefault="00B56A8A" w:rsidP="0051235E">
      <w:pPr>
        <w:rPr>
          <w:rFonts w:ascii="Arial" w:hAnsi="Arial" w:cs="Arial"/>
          <w:sz w:val="22"/>
          <w:szCs w:val="22"/>
        </w:rPr>
      </w:pPr>
    </w:p>
    <w:p w14:paraId="3E9EF3A8" w14:textId="72F64134" w:rsidR="00B56A8A" w:rsidRPr="00E916DF" w:rsidRDefault="00B56A8A" w:rsidP="0051235E">
      <w:pPr>
        <w:rPr>
          <w:rFonts w:ascii="Arial" w:hAnsi="Arial" w:cs="Arial"/>
          <w:sz w:val="22"/>
          <w:szCs w:val="22"/>
        </w:rPr>
      </w:pPr>
    </w:p>
    <w:p w14:paraId="6C306B8A" w14:textId="189A6C85" w:rsidR="00B56A8A" w:rsidRPr="00E916DF" w:rsidRDefault="00B56A8A" w:rsidP="0051235E">
      <w:pPr>
        <w:rPr>
          <w:rFonts w:ascii="Arial" w:hAnsi="Arial" w:cs="Arial"/>
          <w:sz w:val="22"/>
          <w:szCs w:val="22"/>
        </w:rPr>
      </w:pPr>
    </w:p>
    <w:p w14:paraId="7741E6A1" w14:textId="3639B729" w:rsidR="00B56A8A" w:rsidRPr="00E916DF" w:rsidRDefault="00B56A8A" w:rsidP="0051235E">
      <w:pPr>
        <w:rPr>
          <w:rFonts w:ascii="Arial" w:hAnsi="Arial" w:cs="Arial"/>
          <w:sz w:val="22"/>
          <w:szCs w:val="22"/>
        </w:rPr>
      </w:pPr>
    </w:p>
    <w:p w14:paraId="5F345F5B" w14:textId="773B207D" w:rsidR="00B56A8A" w:rsidRPr="00E916DF" w:rsidRDefault="00B56A8A" w:rsidP="0051235E">
      <w:pPr>
        <w:rPr>
          <w:rFonts w:ascii="Arial" w:hAnsi="Arial" w:cs="Arial"/>
          <w:sz w:val="22"/>
          <w:szCs w:val="22"/>
        </w:rPr>
      </w:pPr>
    </w:p>
    <w:p w14:paraId="325A53F9" w14:textId="4E5434F9" w:rsidR="00B56A8A" w:rsidRPr="00E916DF" w:rsidRDefault="00B56A8A" w:rsidP="0051235E">
      <w:pPr>
        <w:rPr>
          <w:rFonts w:ascii="Arial" w:hAnsi="Arial" w:cs="Arial"/>
          <w:sz w:val="22"/>
          <w:szCs w:val="22"/>
        </w:rPr>
      </w:pPr>
    </w:p>
    <w:p w14:paraId="0F81132B" w14:textId="65C922E0" w:rsidR="00B56A8A" w:rsidRPr="00E916DF" w:rsidRDefault="00B56A8A" w:rsidP="0051235E">
      <w:pPr>
        <w:rPr>
          <w:rFonts w:ascii="Arial" w:hAnsi="Arial" w:cs="Arial"/>
          <w:sz w:val="22"/>
          <w:szCs w:val="22"/>
        </w:rPr>
      </w:pPr>
    </w:p>
    <w:p w14:paraId="704BC570" w14:textId="25E24044" w:rsidR="00B56A8A" w:rsidRPr="00E916DF" w:rsidRDefault="00B56A8A" w:rsidP="0051235E">
      <w:pPr>
        <w:rPr>
          <w:rFonts w:ascii="Arial" w:hAnsi="Arial" w:cs="Arial"/>
          <w:sz w:val="22"/>
          <w:szCs w:val="22"/>
        </w:rPr>
      </w:pPr>
    </w:p>
    <w:p w14:paraId="73C83DCD" w14:textId="63F7DE27" w:rsidR="00B56A8A" w:rsidRPr="00E916DF" w:rsidRDefault="00B56A8A" w:rsidP="0051235E">
      <w:pPr>
        <w:rPr>
          <w:rFonts w:ascii="Arial" w:hAnsi="Arial" w:cs="Arial"/>
          <w:sz w:val="22"/>
          <w:szCs w:val="22"/>
        </w:rPr>
      </w:pPr>
    </w:p>
    <w:p w14:paraId="37126199" w14:textId="573705D8" w:rsidR="00B56A8A" w:rsidRPr="00E916DF" w:rsidRDefault="00B56A8A" w:rsidP="0051235E">
      <w:pPr>
        <w:rPr>
          <w:rFonts w:ascii="Arial" w:hAnsi="Arial" w:cs="Arial"/>
          <w:sz w:val="22"/>
          <w:szCs w:val="22"/>
        </w:rPr>
      </w:pPr>
    </w:p>
    <w:p w14:paraId="74E81272" w14:textId="06189D99" w:rsidR="00B56A8A" w:rsidRPr="00E916DF" w:rsidRDefault="00B56A8A" w:rsidP="0051235E">
      <w:pPr>
        <w:rPr>
          <w:rFonts w:ascii="Arial" w:hAnsi="Arial" w:cs="Arial"/>
          <w:sz w:val="22"/>
          <w:szCs w:val="22"/>
        </w:rPr>
      </w:pPr>
    </w:p>
    <w:p w14:paraId="7962A58F" w14:textId="58765AE1" w:rsidR="00B56A8A" w:rsidRPr="00E916DF" w:rsidRDefault="00B56A8A" w:rsidP="0051235E">
      <w:pPr>
        <w:rPr>
          <w:rFonts w:ascii="Arial" w:hAnsi="Arial" w:cs="Arial"/>
          <w:sz w:val="22"/>
          <w:szCs w:val="22"/>
        </w:rPr>
      </w:pPr>
    </w:p>
    <w:p w14:paraId="4F89545C" w14:textId="62763977" w:rsidR="00B56A8A" w:rsidRPr="00E916DF" w:rsidRDefault="00B56A8A" w:rsidP="0051235E">
      <w:pPr>
        <w:rPr>
          <w:rFonts w:ascii="Arial" w:hAnsi="Arial" w:cs="Arial"/>
          <w:sz w:val="22"/>
          <w:szCs w:val="22"/>
        </w:rPr>
      </w:pPr>
    </w:p>
    <w:p w14:paraId="6C878795" w14:textId="26695AEA" w:rsidR="00B56A8A" w:rsidRPr="00E916DF" w:rsidRDefault="00B56A8A" w:rsidP="0051235E">
      <w:pPr>
        <w:rPr>
          <w:rFonts w:ascii="Arial" w:hAnsi="Arial" w:cs="Arial"/>
          <w:sz w:val="22"/>
          <w:szCs w:val="22"/>
        </w:rPr>
      </w:pPr>
    </w:p>
    <w:p w14:paraId="32D1792F" w14:textId="2922C011" w:rsidR="00B56A8A" w:rsidRPr="00E916DF" w:rsidRDefault="00B56A8A" w:rsidP="0051235E">
      <w:pPr>
        <w:rPr>
          <w:rFonts w:ascii="Arial" w:hAnsi="Arial" w:cs="Arial"/>
          <w:sz w:val="22"/>
          <w:szCs w:val="22"/>
        </w:rPr>
      </w:pPr>
    </w:p>
    <w:p w14:paraId="352F044C" w14:textId="67C4B352" w:rsidR="00B56A8A" w:rsidRPr="00E916DF" w:rsidRDefault="00B56A8A" w:rsidP="0051235E">
      <w:pPr>
        <w:rPr>
          <w:rFonts w:ascii="Arial" w:hAnsi="Arial" w:cs="Arial"/>
          <w:sz w:val="22"/>
          <w:szCs w:val="22"/>
        </w:rPr>
      </w:pPr>
    </w:p>
    <w:p w14:paraId="60D215EA" w14:textId="769FA505" w:rsidR="00B56A8A" w:rsidRPr="00E916DF" w:rsidRDefault="00B56A8A" w:rsidP="0051235E">
      <w:pPr>
        <w:rPr>
          <w:rFonts w:ascii="Arial" w:hAnsi="Arial" w:cs="Arial"/>
          <w:sz w:val="22"/>
          <w:szCs w:val="22"/>
        </w:rPr>
      </w:pPr>
    </w:p>
    <w:p w14:paraId="751B0CB4" w14:textId="77777777" w:rsidR="00E916DF" w:rsidRDefault="00E916DF" w:rsidP="0051235E">
      <w:pPr>
        <w:rPr>
          <w:rFonts w:ascii="Arial" w:hAnsi="Arial" w:cs="Arial"/>
          <w:b/>
          <w:bCs/>
          <w:sz w:val="22"/>
          <w:szCs w:val="22"/>
          <w:u w:val="single"/>
        </w:rPr>
      </w:pPr>
    </w:p>
    <w:p w14:paraId="44E88347" w14:textId="77777777" w:rsidR="00E916DF" w:rsidRDefault="00E916DF" w:rsidP="0051235E">
      <w:pPr>
        <w:rPr>
          <w:rFonts w:ascii="Arial" w:hAnsi="Arial" w:cs="Arial"/>
          <w:b/>
          <w:bCs/>
          <w:sz w:val="22"/>
          <w:szCs w:val="22"/>
          <w:u w:val="single"/>
        </w:rPr>
      </w:pPr>
    </w:p>
    <w:p w14:paraId="6EF482DC" w14:textId="77777777" w:rsidR="00E916DF" w:rsidRDefault="00E916DF" w:rsidP="0051235E">
      <w:pPr>
        <w:rPr>
          <w:rFonts w:ascii="Arial" w:hAnsi="Arial" w:cs="Arial"/>
          <w:b/>
          <w:bCs/>
          <w:sz w:val="22"/>
          <w:szCs w:val="22"/>
          <w:u w:val="single"/>
        </w:rPr>
      </w:pPr>
    </w:p>
    <w:p w14:paraId="658AAA0C" w14:textId="354D156D" w:rsidR="00B56A8A" w:rsidRPr="00E916DF" w:rsidRDefault="00B56A8A" w:rsidP="00E916DF">
      <w:pPr>
        <w:spacing w:line="360" w:lineRule="auto"/>
        <w:rPr>
          <w:rFonts w:ascii="Arial" w:hAnsi="Arial" w:cs="Arial"/>
          <w:b/>
          <w:bCs/>
          <w:sz w:val="22"/>
          <w:szCs w:val="22"/>
          <w:u w:val="single"/>
        </w:rPr>
      </w:pPr>
      <w:r w:rsidRPr="00E916DF">
        <w:rPr>
          <w:rFonts w:ascii="Arial" w:hAnsi="Arial" w:cs="Arial"/>
          <w:b/>
          <w:bCs/>
          <w:sz w:val="22"/>
          <w:szCs w:val="22"/>
          <w:u w:val="single"/>
        </w:rPr>
        <w:lastRenderedPageBreak/>
        <w:t>Introduction</w:t>
      </w:r>
      <w:r w:rsidR="00C0569D" w:rsidRPr="00E916DF">
        <w:rPr>
          <w:rFonts w:ascii="Arial" w:hAnsi="Arial" w:cs="Arial"/>
          <w:b/>
          <w:bCs/>
          <w:sz w:val="22"/>
          <w:szCs w:val="22"/>
          <w:u w:val="single"/>
        </w:rPr>
        <w:t xml:space="preserve">.  </w:t>
      </w:r>
    </w:p>
    <w:p w14:paraId="04081F9E" w14:textId="165F5582" w:rsidR="00F3032A" w:rsidRPr="00E916DF" w:rsidRDefault="00F3032A" w:rsidP="00E916DF">
      <w:pPr>
        <w:spacing w:line="360" w:lineRule="auto"/>
        <w:rPr>
          <w:rFonts w:ascii="Arial" w:hAnsi="Arial" w:cs="Arial"/>
          <w:b/>
          <w:bCs/>
          <w:sz w:val="22"/>
          <w:szCs w:val="22"/>
          <w:u w:val="single"/>
        </w:rPr>
      </w:pPr>
    </w:p>
    <w:p w14:paraId="6D8660C6" w14:textId="79C1FA25" w:rsidR="00716031" w:rsidRPr="00E916DF" w:rsidRDefault="00C515C8" w:rsidP="00E916DF">
      <w:pPr>
        <w:spacing w:line="360" w:lineRule="auto"/>
        <w:rPr>
          <w:rFonts w:ascii="Arial" w:hAnsi="Arial" w:cs="Arial"/>
          <w:sz w:val="22"/>
          <w:szCs w:val="22"/>
        </w:rPr>
      </w:pPr>
      <w:r w:rsidRPr="00E916DF">
        <w:rPr>
          <w:rFonts w:ascii="Arial" w:hAnsi="Arial" w:cs="Arial"/>
          <w:sz w:val="22"/>
          <w:szCs w:val="22"/>
        </w:rPr>
        <w:t>Greenwich</w:t>
      </w:r>
      <w:r w:rsidR="00716031" w:rsidRPr="00E916DF">
        <w:rPr>
          <w:rFonts w:ascii="Arial" w:hAnsi="Arial" w:cs="Arial"/>
          <w:sz w:val="22"/>
          <w:szCs w:val="22"/>
        </w:rPr>
        <w:t xml:space="preserve"> </w:t>
      </w:r>
      <w:r w:rsidRPr="00E916DF">
        <w:rPr>
          <w:rFonts w:ascii="Arial" w:hAnsi="Arial" w:cs="Arial"/>
          <w:sz w:val="22"/>
          <w:szCs w:val="22"/>
        </w:rPr>
        <w:t>University</w:t>
      </w:r>
      <w:r w:rsidR="00716031" w:rsidRPr="00E916DF">
        <w:rPr>
          <w:rFonts w:ascii="Arial" w:hAnsi="Arial" w:cs="Arial"/>
          <w:sz w:val="22"/>
          <w:szCs w:val="22"/>
        </w:rPr>
        <w:t xml:space="preserve"> have been r</w:t>
      </w:r>
      <w:r w:rsidR="00716031" w:rsidRPr="00E916DF">
        <w:rPr>
          <w:rFonts w:ascii="Arial" w:hAnsi="Arial" w:cs="Arial"/>
          <w:sz w:val="22"/>
          <w:szCs w:val="22"/>
        </w:rPr>
        <w:t>e</w:t>
      </w:r>
      <w:r w:rsidR="000419CE" w:rsidRPr="00E916DF">
        <w:rPr>
          <w:rFonts w:ascii="Arial" w:hAnsi="Arial" w:cs="Arial"/>
          <w:sz w:val="22"/>
          <w:szCs w:val="22"/>
        </w:rPr>
        <w:t>searching</w:t>
      </w:r>
      <w:r w:rsidR="00716031" w:rsidRPr="00E916DF">
        <w:rPr>
          <w:rFonts w:ascii="Arial" w:hAnsi="Arial" w:cs="Arial"/>
          <w:sz w:val="22"/>
          <w:szCs w:val="22"/>
        </w:rPr>
        <w:t xml:space="preserve"> vulnerable</w:t>
      </w:r>
      <w:r w:rsidR="00716031" w:rsidRPr="00E916DF">
        <w:rPr>
          <w:rFonts w:ascii="Arial" w:hAnsi="Arial" w:cs="Arial"/>
          <w:sz w:val="22"/>
          <w:szCs w:val="22"/>
        </w:rPr>
        <w:t xml:space="preserve"> </w:t>
      </w:r>
      <w:r w:rsidR="00716031" w:rsidRPr="00E916DF">
        <w:rPr>
          <w:rFonts w:ascii="Arial" w:hAnsi="Arial" w:cs="Arial"/>
          <w:sz w:val="22"/>
          <w:szCs w:val="22"/>
        </w:rPr>
        <w:t xml:space="preserve">families to evaluate and review different families with complex needs. These families may have different risk factors that impact within their daily </w:t>
      </w:r>
      <w:r w:rsidRPr="00E916DF">
        <w:rPr>
          <w:rFonts w:ascii="Arial" w:hAnsi="Arial" w:cs="Arial"/>
          <w:sz w:val="22"/>
          <w:szCs w:val="22"/>
        </w:rPr>
        <w:t>life’s</w:t>
      </w:r>
      <w:r w:rsidR="00716031" w:rsidRPr="00E916DF">
        <w:rPr>
          <w:rFonts w:ascii="Arial" w:hAnsi="Arial" w:cs="Arial"/>
          <w:sz w:val="22"/>
          <w:szCs w:val="22"/>
        </w:rPr>
        <w:t xml:space="preserve">. They may be environmental, </w:t>
      </w:r>
      <w:r w:rsidRPr="00E916DF">
        <w:rPr>
          <w:rFonts w:ascii="Arial" w:hAnsi="Arial" w:cs="Arial"/>
          <w:sz w:val="22"/>
          <w:szCs w:val="22"/>
        </w:rPr>
        <w:t>physical,</w:t>
      </w:r>
      <w:r w:rsidR="00716031" w:rsidRPr="00E916DF">
        <w:rPr>
          <w:rFonts w:ascii="Arial" w:hAnsi="Arial" w:cs="Arial"/>
          <w:sz w:val="22"/>
          <w:szCs w:val="22"/>
        </w:rPr>
        <w:t xml:space="preserve"> </w:t>
      </w:r>
      <w:r w:rsidRPr="00E916DF">
        <w:rPr>
          <w:rFonts w:ascii="Arial" w:hAnsi="Arial" w:cs="Arial"/>
          <w:sz w:val="22"/>
          <w:szCs w:val="22"/>
        </w:rPr>
        <w:t>economic</w:t>
      </w:r>
      <w:r w:rsidR="00716031" w:rsidRPr="00E916DF">
        <w:rPr>
          <w:rFonts w:ascii="Arial" w:hAnsi="Arial" w:cs="Arial"/>
          <w:sz w:val="22"/>
          <w:szCs w:val="22"/>
        </w:rPr>
        <w:t xml:space="preserve">, social or technological. The report was </w:t>
      </w:r>
      <w:r w:rsidRPr="00E916DF">
        <w:rPr>
          <w:rFonts w:ascii="Arial" w:hAnsi="Arial" w:cs="Arial"/>
          <w:sz w:val="22"/>
          <w:szCs w:val="22"/>
        </w:rPr>
        <w:t>structured</w:t>
      </w:r>
      <w:r w:rsidR="00716031" w:rsidRPr="00E916DF">
        <w:rPr>
          <w:rFonts w:ascii="Arial" w:hAnsi="Arial" w:cs="Arial"/>
          <w:sz w:val="22"/>
          <w:szCs w:val="22"/>
        </w:rPr>
        <w:t xml:space="preserve"> in 5 </w:t>
      </w:r>
      <w:r w:rsidRPr="00E916DF">
        <w:rPr>
          <w:rFonts w:ascii="Arial" w:hAnsi="Arial" w:cs="Arial"/>
          <w:sz w:val="22"/>
          <w:szCs w:val="22"/>
        </w:rPr>
        <w:t>different</w:t>
      </w:r>
      <w:r w:rsidR="00716031" w:rsidRPr="00E916DF">
        <w:rPr>
          <w:rFonts w:ascii="Arial" w:hAnsi="Arial" w:cs="Arial"/>
          <w:sz w:val="22"/>
          <w:szCs w:val="22"/>
        </w:rPr>
        <w:t xml:space="preserve"> phases they are </w:t>
      </w:r>
    </w:p>
    <w:p w14:paraId="7946322F" w14:textId="15003581" w:rsidR="00716031" w:rsidRPr="00E916DF" w:rsidRDefault="00716031" w:rsidP="00E916DF">
      <w:pPr>
        <w:spacing w:line="360" w:lineRule="auto"/>
        <w:rPr>
          <w:rFonts w:ascii="Arial" w:hAnsi="Arial" w:cs="Arial"/>
          <w:sz w:val="22"/>
          <w:szCs w:val="22"/>
        </w:rPr>
      </w:pPr>
    </w:p>
    <w:p w14:paraId="04027035" w14:textId="12A35614" w:rsidR="000419CE" w:rsidRPr="00E916DF" w:rsidRDefault="00716031" w:rsidP="00E916DF">
      <w:pPr>
        <w:pStyle w:val="ListParagraph"/>
        <w:numPr>
          <w:ilvl w:val="0"/>
          <w:numId w:val="1"/>
        </w:numPr>
        <w:spacing w:line="360" w:lineRule="auto"/>
        <w:rPr>
          <w:rFonts w:ascii="Arial" w:hAnsi="Arial" w:cs="Arial"/>
          <w:sz w:val="22"/>
          <w:szCs w:val="22"/>
        </w:rPr>
      </w:pPr>
      <w:r w:rsidRPr="00E916DF">
        <w:rPr>
          <w:rFonts w:ascii="Arial" w:hAnsi="Arial" w:cs="Arial"/>
          <w:sz w:val="22"/>
          <w:szCs w:val="22"/>
        </w:rPr>
        <w:t>The background of the family</w:t>
      </w:r>
    </w:p>
    <w:p w14:paraId="76708E17" w14:textId="2A0C1A72" w:rsidR="00716031" w:rsidRPr="00E916DF" w:rsidRDefault="00716031" w:rsidP="00E916DF">
      <w:pPr>
        <w:pStyle w:val="ListParagraph"/>
        <w:numPr>
          <w:ilvl w:val="0"/>
          <w:numId w:val="1"/>
        </w:numPr>
        <w:spacing w:line="360" w:lineRule="auto"/>
        <w:rPr>
          <w:rFonts w:ascii="Arial" w:hAnsi="Arial" w:cs="Arial"/>
          <w:sz w:val="22"/>
          <w:szCs w:val="22"/>
        </w:rPr>
      </w:pPr>
      <w:r w:rsidRPr="00E916DF">
        <w:rPr>
          <w:rFonts w:ascii="Arial" w:hAnsi="Arial" w:cs="Arial"/>
          <w:sz w:val="22"/>
          <w:szCs w:val="22"/>
        </w:rPr>
        <w:t>1</w:t>
      </w:r>
      <w:r w:rsidRPr="00E916DF">
        <w:rPr>
          <w:rFonts w:ascii="Arial" w:hAnsi="Arial" w:cs="Arial"/>
          <w:sz w:val="22"/>
          <w:szCs w:val="22"/>
          <w:vertAlign w:val="superscript"/>
        </w:rPr>
        <w:t>st</w:t>
      </w:r>
      <w:r w:rsidRPr="00E916DF">
        <w:rPr>
          <w:rFonts w:ascii="Arial" w:hAnsi="Arial" w:cs="Arial"/>
          <w:sz w:val="22"/>
          <w:szCs w:val="22"/>
        </w:rPr>
        <w:t xml:space="preserve"> phase – </w:t>
      </w:r>
      <w:r w:rsidR="00C515C8" w:rsidRPr="00E916DF">
        <w:rPr>
          <w:rFonts w:ascii="Arial" w:hAnsi="Arial" w:cs="Arial"/>
          <w:sz w:val="22"/>
          <w:szCs w:val="22"/>
        </w:rPr>
        <w:t>conceptualisation</w:t>
      </w:r>
    </w:p>
    <w:p w14:paraId="397C14DE" w14:textId="3EF4CE5B" w:rsidR="00716031" w:rsidRPr="00E916DF" w:rsidRDefault="00734335" w:rsidP="00E916DF">
      <w:pPr>
        <w:pStyle w:val="ListParagraph"/>
        <w:numPr>
          <w:ilvl w:val="0"/>
          <w:numId w:val="1"/>
        </w:numPr>
        <w:spacing w:line="360" w:lineRule="auto"/>
        <w:rPr>
          <w:rFonts w:ascii="Arial" w:hAnsi="Arial" w:cs="Arial"/>
          <w:sz w:val="22"/>
          <w:szCs w:val="22"/>
        </w:rPr>
      </w:pPr>
      <w:r w:rsidRPr="00E916DF">
        <w:rPr>
          <w:rFonts w:ascii="Arial" w:hAnsi="Arial" w:cs="Arial"/>
          <w:sz w:val="22"/>
          <w:szCs w:val="22"/>
        </w:rPr>
        <w:t>2</w:t>
      </w:r>
      <w:r w:rsidRPr="00E916DF">
        <w:rPr>
          <w:rFonts w:ascii="Arial" w:hAnsi="Arial" w:cs="Arial"/>
          <w:sz w:val="22"/>
          <w:szCs w:val="22"/>
          <w:vertAlign w:val="superscript"/>
        </w:rPr>
        <w:t>nd</w:t>
      </w:r>
      <w:r w:rsidRPr="00E916DF">
        <w:rPr>
          <w:rFonts w:ascii="Arial" w:hAnsi="Arial" w:cs="Arial"/>
          <w:sz w:val="22"/>
          <w:szCs w:val="22"/>
        </w:rPr>
        <w:t xml:space="preserve"> phase – </w:t>
      </w:r>
      <w:r w:rsidR="00C515C8" w:rsidRPr="00E916DF">
        <w:rPr>
          <w:rFonts w:ascii="Arial" w:hAnsi="Arial" w:cs="Arial"/>
          <w:sz w:val="22"/>
          <w:szCs w:val="22"/>
        </w:rPr>
        <w:t>operationalities</w:t>
      </w:r>
    </w:p>
    <w:p w14:paraId="1EC39505" w14:textId="07DF534A" w:rsidR="00734335" w:rsidRPr="00E916DF" w:rsidRDefault="00734335" w:rsidP="00E916DF">
      <w:pPr>
        <w:pStyle w:val="ListParagraph"/>
        <w:numPr>
          <w:ilvl w:val="0"/>
          <w:numId w:val="1"/>
        </w:numPr>
        <w:spacing w:line="360" w:lineRule="auto"/>
        <w:rPr>
          <w:rFonts w:ascii="Arial" w:hAnsi="Arial" w:cs="Arial"/>
          <w:sz w:val="22"/>
          <w:szCs w:val="22"/>
        </w:rPr>
      </w:pPr>
      <w:r w:rsidRPr="00E916DF">
        <w:rPr>
          <w:rFonts w:ascii="Arial" w:hAnsi="Arial" w:cs="Arial"/>
          <w:sz w:val="22"/>
          <w:szCs w:val="22"/>
        </w:rPr>
        <w:t>3</w:t>
      </w:r>
      <w:r w:rsidRPr="00E916DF">
        <w:rPr>
          <w:rFonts w:ascii="Arial" w:hAnsi="Arial" w:cs="Arial"/>
          <w:sz w:val="22"/>
          <w:szCs w:val="22"/>
          <w:vertAlign w:val="superscript"/>
        </w:rPr>
        <w:t>rd</w:t>
      </w:r>
      <w:r w:rsidRPr="00E916DF">
        <w:rPr>
          <w:rFonts w:ascii="Arial" w:hAnsi="Arial" w:cs="Arial"/>
          <w:sz w:val="22"/>
          <w:szCs w:val="22"/>
        </w:rPr>
        <w:t xml:space="preserve"> phase – working with the families</w:t>
      </w:r>
    </w:p>
    <w:p w14:paraId="1D8AE2FA" w14:textId="3CD2E6A0" w:rsidR="00734335" w:rsidRPr="00E916DF" w:rsidRDefault="00734335" w:rsidP="00E916DF">
      <w:pPr>
        <w:pStyle w:val="ListParagraph"/>
        <w:numPr>
          <w:ilvl w:val="0"/>
          <w:numId w:val="1"/>
        </w:numPr>
        <w:spacing w:line="360" w:lineRule="auto"/>
        <w:rPr>
          <w:rFonts w:ascii="Arial" w:hAnsi="Arial" w:cs="Arial"/>
          <w:sz w:val="22"/>
          <w:szCs w:val="22"/>
        </w:rPr>
      </w:pPr>
      <w:r w:rsidRPr="00E916DF">
        <w:rPr>
          <w:rFonts w:ascii="Arial" w:hAnsi="Arial" w:cs="Arial"/>
          <w:sz w:val="22"/>
          <w:szCs w:val="22"/>
        </w:rPr>
        <w:t xml:space="preserve">And lastly lessons learnt from the project and future </w:t>
      </w:r>
      <w:r w:rsidR="00C515C8" w:rsidRPr="00E916DF">
        <w:rPr>
          <w:rFonts w:ascii="Arial" w:hAnsi="Arial" w:cs="Arial"/>
          <w:sz w:val="22"/>
          <w:szCs w:val="22"/>
        </w:rPr>
        <w:t>multi</w:t>
      </w:r>
      <w:r w:rsidRPr="00E916DF">
        <w:rPr>
          <w:rFonts w:ascii="Arial" w:hAnsi="Arial" w:cs="Arial"/>
          <w:sz w:val="22"/>
          <w:szCs w:val="22"/>
        </w:rPr>
        <w:t xml:space="preserve"> </w:t>
      </w:r>
      <w:r w:rsidR="000419CE" w:rsidRPr="00E916DF">
        <w:rPr>
          <w:rFonts w:ascii="Arial" w:hAnsi="Arial" w:cs="Arial"/>
          <w:sz w:val="22"/>
          <w:szCs w:val="22"/>
        </w:rPr>
        <w:t>-</w:t>
      </w:r>
      <w:r w:rsidRPr="00E916DF">
        <w:rPr>
          <w:rFonts w:ascii="Arial" w:hAnsi="Arial" w:cs="Arial"/>
          <w:sz w:val="22"/>
          <w:szCs w:val="22"/>
        </w:rPr>
        <w:t>agency work</w:t>
      </w:r>
    </w:p>
    <w:p w14:paraId="7FBC287C" w14:textId="77777777" w:rsidR="00716031" w:rsidRPr="00E916DF" w:rsidRDefault="00716031" w:rsidP="00E916DF">
      <w:pPr>
        <w:spacing w:line="360" w:lineRule="auto"/>
        <w:rPr>
          <w:rFonts w:ascii="Arial" w:hAnsi="Arial" w:cs="Arial"/>
          <w:sz w:val="22"/>
          <w:szCs w:val="22"/>
        </w:rPr>
      </w:pPr>
    </w:p>
    <w:p w14:paraId="626007E8" w14:textId="7AE0FF8E" w:rsidR="00F3032A" w:rsidRPr="00E916DF" w:rsidRDefault="00716031" w:rsidP="00E916DF">
      <w:pPr>
        <w:spacing w:line="360" w:lineRule="auto"/>
        <w:rPr>
          <w:rFonts w:ascii="Arial" w:hAnsi="Arial" w:cs="Arial"/>
          <w:b/>
          <w:bCs/>
          <w:sz w:val="22"/>
          <w:szCs w:val="22"/>
          <w:u w:val="single"/>
        </w:rPr>
      </w:pPr>
      <w:r w:rsidRPr="00E916DF">
        <w:rPr>
          <w:rFonts w:ascii="Arial" w:hAnsi="Arial" w:cs="Arial"/>
          <w:b/>
          <w:bCs/>
          <w:sz w:val="22"/>
          <w:szCs w:val="22"/>
          <w:u w:val="single"/>
        </w:rPr>
        <w:t xml:space="preserve">Family B </w:t>
      </w:r>
      <w:r w:rsidRPr="00E916DF">
        <w:rPr>
          <w:rFonts w:ascii="Arial" w:hAnsi="Arial" w:cs="Arial"/>
          <w:b/>
          <w:bCs/>
          <w:sz w:val="22"/>
          <w:szCs w:val="22"/>
          <w:u w:val="single"/>
        </w:rPr>
        <w:t xml:space="preserve"> </w:t>
      </w:r>
    </w:p>
    <w:p w14:paraId="5253058B" w14:textId="56087957" w:rsidR="00F3032A" w:rsidRPr="00E916DF" w:rsidRDefault="00F3032A" w:rsidP="00E916DF">
      <w:pPr>
        <w:spacing w:line="360" w:lineRule="auto"/>
        <w:rPr>
          <w:rFonts w:ascii="Arial" w:hAnsi="Arial" w:cs="Arial"/>
          <w:b/>
          <w:bCs/>
          <w:sz w:val="22"/>
          <w:szCs w:val="22"/>
          <w:u w:val="single"/>
        </w:rPr>
      </w:pPr>
    </w:p>
    <w:p w14:paraId="1E23E243" w14:textId="1D52E1D6" w:rsidR="00F3032A" w:rsidRPr="00E916DF" w:rsidRDefault="00734335" w:rsidP="00E916DF">
      <w:pPr>
        <w:spacing w:line="360" w:lineRule="auto"/>
        <w:rPr>
          <w:rFonts w:ascii="Arial" w:hAnsi="Arial" w:cs="Arial"/>
          <w:sz w:val="22"/>
          <w:szCs w:val="22"/>
        </w:rPr>
      </w:pPr>
      <w:r w:rsidRPr="00E916DF">
        <w:rPr>
          <w:rFonts w:ascii="Arial" w:hAnsi="Arial" w:cs="Arial"/>
          <w:sz w:val="22"/>
          <w:szCs w:val="22"/>
        </w:rPr>
        <w:t xml:space="preserve">Family B consisted of </w:t>
      </w:r>
      <w:r w:rsidR="00C515C8" w:rsidRPr="00E916DF">
        <w:rPr>
          <w:rFonts w:ascii="Arial" w:hAnsi="Arial" w:cs="Arial"/>
          <w:sz w:val="22"/>
          <w:szCs w:val="22"/>
        </w:rPr>
        <w:t>mother,</w:t>
      </w:r>
      <w:r w:rsidRPr="00E916DF">
        <w:rPr>
          <w:rFonts w:ascii="Arial" w:hAnsi="Arial" w:cs="Arial"/>
          <w:sz w:val="22"/>
          <w:szCs w:val="22"/>
        </w:rPr>
        <w:t xml:space="preserve"> her partner and her five children. Two teenage girls</w:t>
      </w:r>
      <w:r w:rsidR="000419CE" w:rsidRPr="00E916DF">
        <w:rPr>
          <w:rFonts w:ascii="Arial" w:hAnsi="Arial" w:cs="Arial"/>
          <w:sz w:val="22"/>
          <w:szCs w:val="22"/>
        </w:rPr>
        <w:t xml:space="preserve">, a primary age daughter and two </w:t>
      </w:r>
      <w:r w:rsidR="00C515C8" w:rsidRPr="00E916DF">
        <w:rPr>
          <w:rFonts w:ascii="Arial" w:hAnsi="Arial" w:cs="Arial"/>
          <w:sz w:val="22"/>
          <w:szCs w:val="22"/>
        </w:rPr>
        <w:t>primary</w:t>
      </w:r>
      <w:r w:rsidR="000419CE" w:rsidRPr="00E916DF">
        <w:rPr>
          <w:rFonts w:ascii="Arial" w:hAnsi="Arial" w:cs="Arial"/>
          <w:sz w:val="22"/>
          <w:szCs w:val="22"/>
        </w:rPr>
        <w:t xml:space="preserve"> age sons.</w:t>
      </w:r>
    </w:p>
    <w:p w14:paraId="0B498483" w14:textId="5D4A46BB" w:rsidR="000419CE" w:rsidRPr="00E916DF" w:rsidRDefault="00C515C8" w:rsidP="00E916DF">
      <w:pPr>
        <w:spacing w:line="360" w:lineRule="auto"/>
        <w:rPr>
          <w:rFonts w:ascii="Arial" w:hAnsi="Arial" w:cs="Arial"/>
          <w:sz w:val="22"/>
          <w:szCs w:val="22"/>
        </w:rPr>
      </w:pPr>
      <w:r w:rsidRPr="00E916DF">
        <w:rPr>
          <w:rFonts w:ascii="Arial" w:hAnsi="Arial" w:cs="Arial"/>
          <w:sz w:val="22"/>
          <w:szCs w:val="22"/>
        </w:rPr>
        <w:t>The family were referred by a youth offending team after behavioural problems of one of the adolescence boys who was then taken into local authority care, other issues with the family were that the family had rent arrears, parenting difficulties and multiple house moves.</w:t>
      </w:r>
    </w:p>
    <w:p w14:paraId="1BDBD810" w14:textId="1611EF03" w:rsidR="00F3032A" w:rsidRPr="00E916DF" w:rsidRDefault="00F3032A" w:rsidP="00E916DF">
      <w:pPr>
        <w:spacing w:line="360" w:lineRule="auto"/>
        <w:rPr>
          <w:rFonts w:ascii="Arial" w:hAnsi="Arial" w:cs="Arial"/>
          <w:b/>
          <w:bCs/>
          <w:sz w:val="22"/>
          <w:szCs w:val="22"/>
          <w:u w:val="single"/>
        </w:rPr>
      </w:pPr>
    </w:p>
    <w:p w14:paraId="490AF465" w14:textId="3756086E" w:rsidR="000419CE" w:rsidRPr="00E916DF" w:rsidRDefault="00C515C8" w:rsidP="00E916DF">
      <w:pPr>
        <w:spacing w:line="360" w:lineRule="auto"/>
        <w:rPr>
          <w:rFonts w:ascii="Arial" w:hAnsi="Arial" w:cs="Arial"/>
          <w:b/>
          <w:bCs/>
          <w:sz w:val="22"/>
          <w:szCs w:val="22"/>
          <w:u w:val="single"/>
        </w:rPr>
      </w:pPr>
      <w:r w:rsidRPr="00E916DF">
        <w:rPr>
          <w:rFonts w:ascii="Arial" w:hAnsi="Arial" w:cs="Arial"/>
          <w:b/>
          <w:bCs/>
          <w:sz w:val="22"/>
          <w:szCs w:val="22"/>
          <w:u w:val="single"/>
        </w:rPr>
        <w:t>Vulnerability</w:t>
      </w:r>
      <w:r w:rsidR="00EB493C" w:rsidRPr="00E916DF">
        <w:rPr>
          <w:rFonts w:ascii="Arial" w:hAnsi="Arial" w:cs="Arial"/>
          <w:b/>
          <w:bCs/>
          <w:sz w:val="22"/>
          <w:szCs w:val="22"/>
          <w:u w:val="single"/>
        </w:rPr>
        <w:t xml:space="preserve"> factors of Family B</w:t>
      </w:r>
    </w:p>
    <w:p w14:paraId="72BDE8AF" w14:textId="3CFA0692" w:rsidR="00320A0D" w:rsidRPr="00E916DF" w:rsidRDefault="00320A0D" w:rsidP="00E916DF">
      <w:pPr>
        <w:spacing w:line="360" w:lineRule="auto"/>
        <w:rPr>
          <w:rFonts w:ascii="Arial" w:hAnsi="Arial" w:cs="Arial"/>
          <w:sz w:val="22"/>
          <w:szCs w:val="22"/>
        </w:rPr>
      </w:pPr>
      <w:r w:rsidRPr="00E916DF">
        <w:rPr>
          <w:rFonts w:ascii="Arial" w:hAnsi="Arial" w:cs="Arial"/>
          <w:sz w:val="22"/>
          <w:szCs w:val="22"/>
        </w:rPr>
        <w:t xml:space="preserve">Bad housing is a problem </w:t>
      </w:r>
      <w:r w:rsidR="00C515C8" w:rsidRPr="00E916DF">
        <w:rPr>
          <w:rFonts w:ascii="Arial" w:hAnsi="Arial" w:cs="Arial"/>
          <w:sz w:val="22"/>
          <w:szCs w:val="22"/>
        </w:rPr>
        <w:t>that affects</w:t>
      </w:r>
      <w:r w:rsidRPr="00E916DF">
        <w:rPr>
          <w:rFonts w:ascii="Arial" w:hAnsi="Arial" w:cs="Arial"/>
          <w:sz w:val="22"/>
          <w:szCs w:val="22"/>
        </w:rPr>
        <w:t xml:space="preserve"> a large number of children. Shelter </w:t>
      </w:r>
      <w:r w:rsidR="00C515C8" w:rsidRPr="00E916DF">
        <w:rPr>
          <w:rFonts w:ascii="Arial" w:hAnsi="Arial" w:cs="Arial"/>
          <w:sz w:val="22"/>
          <w:szCs w:val="22"/>
        </w:rPr>
        <w:t>estimates</w:t>
      </w:r>
      <w:r w:rsidRPr="00E916DF">
        <w:rPr>
          <w:rFonts w:ascii="Arial" w:hAnsi="Arial" w:cs="Arial"/>
          <w:sz w:val="22"/>
          <w:szCs w:val="22"/>
        </w:rPr>
        <w:t xml:space="preserve"> that 1.6 million children live in bad housing in </w:t>
      </w:r>
      <w:r w:rsidR="00C515C8" w:rsidRPr="00E916DF">
        <w:rPr>
          <w:rFonts w:ascii="Arial" w:hAnsi="Arial" w:cs="Arial"/>
          <w:sz w:val="22"/>
          <w:szCs w:val="22"/>
        </w:rPr>
        <w:t>Britain. Families</w:t>
      </w:r>
      <w:r w:rsidR="00574DB7" w:rsidRPr="00E916DF">
        <w:rPr>
          <w:rFonts w:ascii="Arial" w:hAnsi="Arial" w:cs="Arial"/>
          <w:sz w:val="22"/>
          <w:szCs w:val="22"/>
        </w:rPr>
        <w:t xml:space="preserve"> with </w:t>
      </w:r>
      <w:r w:rsidR="00C515C8" w:rsidRPr="00E916DF">
        <w:rPr>
          <w:rFonts w:ascii="Arial" w:hAnsi="Arial" w:cs="Arial"/>
          <w:sz w:val="22"/>
          <w:szCs w:val="22"/>
        </w:rPr>
        <w:t>complex</w:t>
      </w:r>
      <w:r w:rsidR="00574DB7" w:rsidRPr="00E916DF">
        <w:rPr>
          <w:rFonts w:ascii="Arial" w:hAnsi="Arial" w:cs="Arial"/>
          <w:sz w:val="22"/>
          <w:szCs w:val="22"/>
        </w:rPr>
        <w:t xml:space="preserve"> needs are more likely to have housing problem than other </w:t>
      </w:r>
      <w:r w:rsidR="00C515C8" w:rsidRPr="00E916DF">
        <w:rPr>
          <w:rFonts w:ascii="Arial" w:hAnsi="Arial" w:cs="Arial"/>
          <w:sz w:val="22"/>
          <w:szCs w:val="22"/>
        </w:rPr>
        <w:t>families</w:t>
      </w:r>
      <w:r w:rsidR="00574DB7" w:rsidRPr="00E916DF">
        <w:rPr>
          <w:rFonts w:ascii="Arial" w:hAnsi="Arial" w:cs="Arial"/>
          <w:sz w:val="22"/>
          <w:szCs w:val="22"/>
        </w:rPr>
        <w:t xml:space="preserve"> would</w:t>
      </w:r>
      <w:r w:rsidR="00574DB7" w:rsidRPr="00E916DF">
        <w:rPr>
          <w:rFonts w:ascii="Arial" w:hAnsi="Arial" w:cs="Arial"/>
          <w:sz w:val="22"/>
          <w:szCs w:val="22"/>
        </w:rPr>
        <w:t>.</w:t>
      </w:r>
      <w:r w:rsidRPr="00E916DF">
        <w:rPr>
          <w:rFonts w:ascii="Arial" w:hAnsi="Arial" w:cs="Arial"/>
          <w:sz w:val="22"/>
          <w:szCs w:val="22"/>
        </w:rPr>
        <w:t xml:space="preserve"> </w:t>
      </w:r>
      <w:r w:rsidRPr="00E916DF">
        <w:rPr>
          <w:rFonts w:ascii="Arial" w:hAnsi="Arial" w:cs="Arial"/>
          <w:sz w:val="22"/>
          <w:szCs w:val="22"/>
          <w:highlight w:val="yellow"/>
        </w:rPr>
        <w:t>(</w:t>
      </w:r>
      <w:r w:rsidR="00C515C8" w:rsidRPr="00E916DF">
        <w:rPr>
          <w:rFonts w:ascii="Arial" w:hAnsi="Arial" w:cs="Arial"/>
          <w:sz w:val="22"/>
          <w:szCs w:val="22"/>
        </w:rPr>
        <w:t>shelter</w:t>
      </w:r>
      <w:r w:rsidRPr="00E916DF">
        <w:rPr>
          <w:rFonts w:ascii="Arial" w:hAnsi="Arial" w:cs="Arial"/>
          <w:sz w:val="22"/>
          <w:szCs w:val="22"/>
        </w:rPr>
        <w:t xml:space="preserve"> 2006)</w:t>
      </w:r>
    </w:p>
    <w:p w14:paraId="7295FA02" w14:textId="5C8C951F" w:rsidR="00DC595B" w:rsidRPr="00E916DF" w:rsidRDefault="00574DB7" w:rsidP="00E916DF">
      <w:pPr>
        <w:spacing w:line="360" w:lineRule="auto"/>
        <w:rPr>
          <w:rFonts w:ascii="Arial" w:hAnsi="Arial" w:cs="Arial"/>
          <w:sz w:val="22"/>
          <w:szCs w:val="22"/>
        </w:rPr>
      </w:pPr>
      <w:r w:rsidRPr="00E916DF">
        <w:rPr>
          <w:rFonts w:ascii="Arial" w:hAnsi="Arial" w:cs="Arial"/>
          <w:sz w:val="22"/>
          <w:szCs w:val="22"/>
        </w:rPr>
        <w:t xml:space="preserve"> F</w:t>
      </w:r>
      <w:r w:rsidR="001C7775" w:rsidRPr="00E916DF">
        <w:rPr>
          <w:rFonts w:ascii="Arial" w:hAnsi="Arial" w:cs="Arial"/>
          <w:sz w:val="22"/>
          <w:szCs w:val="22"/>
        </w:rPr>
        <w:t>amily</w:t>
      </w:r>
      <w:r w:rsidRPr="00E916DF">
        <w:rPr>
          <w:rFonts w:ascii="Arial" w:hAnsi="Arial" w:cs="Arial"/>
          <w:sz w:val="22"/>
          <w:szCs w:val="22"/>
        </w:rPr>
        <w:t xml:space="preserve"> B</w:t>
      </w:r>
      <w:r w:rsidR="001C7775" w:rsidRPr="00E916DF">
        <w:rPr>
          <w:rFonts w:ascii="Arial" w:hAnsi="Arial" w:cs="Arial"/>
          <w:sz w:val="22"/>
          <w:szCs w:val="22"/>
        </w:rPr>
        <w:t xml:space="preserve"> </w:t>
      </w:r>
      <w:r w:rsidR="00C515C8" w:rsidRPr="00E916DF">
        <w:rPr>
          <w:rFonts w:ascii="Arial" w:hAnsi="Arial" w:cs="Arial"/>
          <w:sz w:val="22"/>
          <w:szCs w:val="22"/>
        </w:rPr>
        <w:t>were battling</w:t>
      </w:r>
      <w:r w:rsidRPr="00E916DF">
        <w:rPr>
          <w:rFonts w:ascii="Arial" w:hAnsi="Arial" w:cs="Arial"/>
          <w:sz w:val="22"/>
          <w:szCs w:val="22"/>
        </w:rPr>
        <w:t xml:space="preserve"> with </w:t>
      </w:r>
      <w:r w:rsidR="001C7775" w:rsidRPr="00E916DF">
        <w:rPr>
          <w:rFonts w:ascii="Arial" w:hAnsi="Arial" w:cs="Arial"/>
          <w:sz w:val="22"/>
          <w:szCs w:val="22"/>
        </w:rPr>
        <w:t xml:space="preserve">multiple house moves, </w:t>
      </w:r>
      <w:r w:rsidR="00C515C8" w:rsidRPr="00E916DF">
        <w:rPr>
          <w:rFonts w:ascii="Arial" w:hAnsi="Arial" w:cs="Arial"/>
          <w:sz w:val="22"/>
          <w:szCs w:val="22"/>
        </w:rPr>
        <w:t>temporary</w:t>
      </w:r>
      <w:r w:rsidR="001C7775" w:rsidRPr="00E916DF">
        <w:rPr>
          <w:rFonts w:ascii="Arial" w:hAnsi="Arial" w:cs="Arial"/>
          <w:sz w:val="22"/>
          <w:szCs w:val="22"/>
        </w:rPr>
        <w:t xml:space="preserve"> housing ad rent </w:t>
      </w:r>
      <w:r w:rsidR="00C515C8" w:rsidRPr="00E916DF">
        <w:rPr>
          <w:rFonts w:ascii="Arial" w:hAnsi="Arial" w:cs="Arial"/>
          <w:sz w:val="22"/>
          <w:szCs w:val="22"/>
        </w:rPr>
        <w:t>arrears</w:t>
      </w:r>
      <w:r w:rsidRPr="00E916DF">
        <w:rPr>
          <w:rFonts w:ascii="Arial" w:hAnsi="Arial" w:cs="Arial"/>
          <w:sz w:val="22"/>
          <w:szCs w:val="22"/>
        </w:rPr>
        <w:t xml:space="preserve">. Situation like these may have </w:t>
      </w:r>
      <w:r w:rsidR="00C515C8" w:rsidRPr="00E916DF">
        <w:rPr>
          <w:rFonts w:ascii="Arial" w:hAnsi="Arial" w:cs="Arial"/>
          <w:sz w:val="22"/>
          <w:szCs w:val="22"/>
        </w:rPr>
        <w:t>arisen</w:t>
      </w:r>
      <w:r w:rsidRPr="00E916DF">
        <w:rPr>
          <w:rFonts w:ascii="Arial" w:hAnsi="Arial" w:cs="Arial"/>
          <w:sz w:val="22"/>
          <w:szCs w:val="22"/>
        </w:rPr>
        <w:t xml:space="preserve"> due to the mother and partner not being at work so lead the family being in rent </w:t>
      </w:r>
      <w:r w:rsidR="00C515C8" w:rsidRPr="00E916DF">
        <w:rPr>
          <w:rFonts w:ascii="Arial" w:hAnsi="Arial" w:cs="Arial"/>
          <w:sz w:val="22"/>
          <w:szCs w:val="22"/>
        </w:rPr>
        <w:t>arrears</w:t>
      </w:r>
      <w:r w:rsidRPr="00E916DF">
        <w:rPr>
          <w:rFonts w:ascii="Arial" w:hAnsi="Arial" w:cs="Arial"/>
          <w:sz w:val="22"/>
          <w:szCs w:val="22"/>
        </w:rPr>
        <w:t xml:space="preserve">. Their struggle to cope </w:t>
      </w:r>
      <w:r w:rsidR="00C515C8" w:rsidRPr="00E916DF">
        <w:rPr>
          <w:rFonts w:ascii="Arial" w:hAnsi="Arial" w:cs="Arial"/>
          <w:sz w:val="22"/>
          <w:szCs w:val="22"/>
        </w:rPr>
        <w:t>had led</w:t>
      </w:r>
      <w:r w:rsidRPr="00E916DF">
        <w:rPr>
          <w:rFonts w:ascii="Arial" w:hAnsi="Arial" w:cs="Arial"/>
          <w:sz w:val="22"/>
          <w:szCs w:val="22"/>
        </w:rPr>
        <w:t xml:space="preserve"> them to not being able to </w:t>
      </w:r>
      <w:r w:rsidR="00C515C8" w:rsidRPr="00E916DF">
        <w:rPr>
          <w:rFonts w:ascii="Arial" w:hAnsi="Arial" w:cs="Arial"/>
          <w:sz w:val="22"/>
          <w:szCs w:val="22"/>
        </w:rPr>
        <w:t>adhere</w:t>
      </w:r>
      <w:r w:rsidRPr="00E916DF">
        <w:rPr>
          <w:rFonts w:ascii="Arial" w:hAnsi="Arial" w:cs="Arial"/>
          <w:sz w:val="22"/>
          <w:szCs w:val="22"/>
        </w:rPr>
        <w:t xml:space="preserve"> </w:t>
      </w:r>
      <w:r w:rsidR="00C515C8" w:rsidRPr="00E916DF">
        <w:rPr>
          <w:rFonts w:ascii="Arial" w:hAnsi="Arial" w:cs="Arial"/>
          <w:sz w:val="22"/>
          <w:szCs w:val="22"/>
        </w:rPr>
        <w:t>with tenancy</w:t>
      </w:r>
      <w:r w:rsidRPr="00E916DF">
        <w:rPr>
          <w:rFonts w:ascii="Arial" w:hAnsi="Arial" w:cs="Arial"/>
          <w:sz w:val="22"/>
          <w:szCs w:val="22"/>
        </w:rPr>
        <w:t xml:space="preserve"> </w:t>
      </w:r>
      <w:r w:rsidR="00C515C8" w:rsidRPr="00E916DF">
        <w:rPr>
          <w:rFonts w:ascii="Arial" w:hAnsi="Arial" w:cs="Arial"/>
          <w:sz w:val="22"/>
          <w:szCs w:val="22"/>
        </w:rPr>
        <w:t>agreements</w:t>
      </w:r>
      <w:r w:rsidRPr="00E916DF">
        <w:rPr>
          <w:rFonts w:ascii="Arial" w:hAnsi="Arial" w:cs="Arial"/>
          <w:sz w:val="22"/>
          <w:szCs w:val="22"/>
        </w:rPr>
        <w:t xml:space="preserve"> leading to </w:t>
      </w:r>
      <w:r w:rsidR="00C515C8" w:rsidRPr="00E916DF">
        <w:rPr>
          <w:rFonts w:ascii="Arial" w:hAnsi="Arial" w:cs="Arial"/>
          <w:sz w:val="22"/>
          <w:szCs w:val="22"/>
        </w:rPr>
        <w:t>build</w:t>
      </w:r>
      <w:r w:rsidRPr="00E916DF">
        <w:rPr>
          <w:rFonts w:ascii="Arial" w:hAnsi="Arial" w:cs="Arial"/>
          <w:sz w:val="22"/>
          <w:szCs w:val="22"/>
        </w:rPr>
        <w:t xml:space="preserve"> up of rent </w:t>
      </w:r>
      <w:r w:rsidR="00C515C8" w:rsidRPr="00E916DF">
        <w:rPr>
          <w:rFonts w:ascii="Arial" w:hAnsi="Arial" w:cs="Arial"/>
          <w:sz w:val="22"/>
          <w:szCs w:val="22"/>
        </w:rPr>
        <w:t>payments. This</w:t>
      </w:r>
      <w:r w:rsidRPr="00E916DF">
        <w:rPr>
          <w:rFonts w:ascii="Arial" w:hAnsi="Arial" w:cs="Arial"/>
          <w:sz w:val="22"/>
          <w:szCs w:val="22"/>
        </w:rPr>
        <w:t xml:space="preserve"> </w:t>
      </w:r>
      <w:r w:rsidR="00C515C8" w:rsidRPr="00E916DF">
        <w:rPr>
          <w:rFonts w:ascii="Arial" w:hAnsi="Arial" w:cs="Arial"/>
          <w:sz w:val="22"/>
          <w:szCs w:val="22"/>
        </w:rPr>
        <w:t>had made</w:t>
      </w:r>
      <w:r w:rsidR="00DF326B" w:rsidRPr="00E916DF">
        <w:rPr>
          <w:rFonts w:ascii="Arial" w:hAnsi="Arial" w:cs="Arial"/>
          <w:sz w:val="22"/>
          <w:szCs w:val="22"/>
        </w:rPr>
        <w:t xml:space="preserve"> the family </w:t>
      </w:r>
      <w:r w:rsidRPr="00E916DF">
        <w:rPr>
          <w:rFonts w:ascii="Arial" w:hAnsi="Arial" w:cs="Arial"/>
          <w:sz w:val="22"/>
          <w:szCs w:val="22"/>
        </w:rPr>
        <w:t>to being moved from house to house</w:t>
      </w:r>
      <w:r w:rsidR="00DF326B" w:rsidRPr="00E916DF">
        <w:rPr>
          <w:rFonts w:ascii="Arial" w:hAnsi="Arial" w:cs="Arial"/>
          <w:sz w:val="22"/>
          <w:szCs w:val="22"/>
        </w:rPr>
        <w:t xml:space="preserve">. Children </w:t>
      </w:r>
      <w:r w:rsidR="00C515C8" w:rsidRPr="00E916DF">
        <w:rPr>
          <w:rFonts w:ascii="Arial" w:hAnsi="Arial" w:cs="Arial"/>
          <w:sz w:val="22"/>
          <w:szCs w:val="22"/>
        </w:rPr>
        <w:t>that</w:t>
      </w:r>
      <w:r w:rsidR="00DF326B" w:rsidRPr="00E916DF">
        <w:rPr>
          <w:rFonts w:ascii="Arial" w:hAnsi="Arial" w:cs="Arial"/>
          <w:sz w:val="22"/>
          <w:szCs w:val="22"/>
        </w:rPr>
        <w:t xml:space="preserve"> live in bad housing face a risk of other negative outcomes, even when trying to control some </w:t>
      </w:r>
      <w:r w:rsidR="00C515C8" w:rsidRPr="00E916DF">
        <w:rPr>
          <w:rFonts w:ascii="Arial" w:hAnsi="Arial" w:cs="Arial"/>
          <w:sz w:val="22"/>
          <w:szCs w:val="22"/>
        </w:rPr>
        <w:t>factors</w:t>
      </w:r>
      <w:r w:rsidR="00DF326B" w:rsidRPr="00E916DF">
        <w:rPr>
          <w:rFonts w:ascii="Arial" w:hAnsi="Arial" w:cs="Arial"/>
          <w:sz w:val="22"/>
          <w:szCs w:val="22"/>
        </w:rPr>
        <w:t xml:space="preserve"> it can harm their </w:t>
      </w:r>
      <w:r w:rsidR="00C515C8" w:rsidRPr="00E916DF">
        <w:rPr>
          <w:rFonts w:ascii="Arial" w:hAnsi="Arial" w:cs="Arial"/>
          <w:sz w:val="22"/>
          <w:szCs w:val="22"/>
        </w:rPr>
        <w:t>well-being</w:t>
      </w:r>
      <w:r w:rsidR="00DF326B" w:rsidRPr="00E916DF">
        <w:rPr>
          <w:rFonts w:ascii="Arial" w:hAnsi="Arial" w:cs="Arial"/>
          <w:sz w:val="22"/>
          <w:szCs w:val="22"/>
        </w:rPr>
        <w:t>.</w:t>
      </w:r>
      <w:r w:rsidR="00320A0D" w:rsidRPr="00E916DF">
        <w:rPr>
          <w:rFonts w:ascii="Arial" w:hAnsi="Arial" w:cs="Arial"/>
          <w:sz w:val="22"/>
          <w:szCs w:val="22"/>
        </w:rPr>
        <w:t xml:space="preserve"> It is found that children in </w:t>
      </w:r>
      <w:r w:rsidR="00C515C8" w:rsidRPr="00E916DF">
        <w:rPr>
          <w:rFonts w:ascii="Arial" w:hAnsi="Arial" w:cs="Arial"/>
          <w:sz w:val="22"/>
          <w:szCs w:val="22"/>
        </w:rPr>
        <w:t>rented</w:t>
      </w:r>
      <w:r w:rsidR="00320A0D" w:rsidRPr="00E916DF">
        <w:rPr>
          <w:rFonts w:ascii="Arial" w:hAnsi="Arial" w:cs="Arial"/>
          <w:sz w:val="22"/>
          <w:szCs w:val="22"/>
        </w:rPr>
        <w:t xml:space="preserve"> </w:t>
      </w:r>
      <w:r w:rsidR="00C515C8" w:rsidRPr="00E916DF">
        <w:rPr>
          <w:rFonts w:ascii="Arial" w:hAnsi="Arial" w:cs="Arial"/>
          <w:sz w:val="22"/>
          <w:szCs w:val="22"/>
        </w:rPr>
        <w:t>accommodation</w:t>
      </w:r>
      <w:r w:rsidR="00320A0D" w:rsidRPr="00E916DF">
        <w:rPr>
          <w:rFonts w:ascii="Arial" w:hAnsi="Arial" w:cs="Arial"/>
          <w:sz w:val="22"/>
          <w:szCs w:val="22"/>
        </w:rPr>
        <w:t xml:space="preserve"> are </w:t>
      </w:r>
      <w:r w:rsidR="00C515C8" w:rsidRPr="00E916DF">
        <w:rPr>
          <w:rFonts w:ascii="Arial" w:hAnsi="Arial" w:cs="Arial"/>
          <w:sz w:val="22"/>
          <w:szCs w:val="22"/>
        </w:rPr>
        <w:t>enabled</w:t>
      </w:r>
      <w:r w:rsidR="00320A0D" w:rsidRPr="00E916DF">
        <w:rPr>
          <w:rFonts w:ascii="Arial" w:hAnsi="Arial" w:cs="Arial"/>
          <w:sz w:val="22"/>
          <w:szCs w:val="22"/>
        </w:rPr>
        <w:t xml:space="preserve"> to heat their homes and sometimes mean that they will have to go without essential.</w:t>
      </w:r>
      <w:r w:rsidR="00EC2880" w:rsidRPr="00E916DF">
        <w:rPr>
          <w:rFonts w:ascii="Arial" w:hAnsi="Arial" w:cs="Arial"/>
          <w:sz w:val="22"/>
          <w:szCs w:val="22"/>
        </w:rPr>
        <w:t xml:space="preserve"> Other vulnerability factors could have been access to education or if the family had </w:t>
      </w:r>
      <w:r w:rsidR="00C515C8" w:rsidRPr="00E916DF">
        <w:rPr>
          <w:rFonts w:ascii="Arial" w:hAnsi="Arial" w:cs="Arial"/>
          <w:sz w:val="22"/>
          <w:szCs w:val="22"/>
        </w:rPr>
        <w:t>income</w:t>
      </w:r>
      <w:r w:rsidR="00EC2880" w:rsidRPr="00E916DF">
        <w:rPr>
          <w:rFonts w:ascii="Arial" w:hAnsi="Arial" w:cs="Arial"/>
          <w:sz w:val="22"/>
          <w:szCs w:val="22"/>
        </w:rPr>
        <w:t xml:space="preserve"> </w:t>
      </w:r>
      <w:r w:rsidR="00C515C8" w:rsidRPr="00E916DF">
        <w:rPr>
          <w:rFonts w:ascii="Arial" w:hAnsi="Arial" w:cs="Arial"/>
          <w:sz w:val="22"/>
          <w:szCs w:val="22"/>
        </w:rPr>
        <w:t>coming</w:t>
      </w:r>
      <w:r w:rsidR="00EC2880" w:rsidRPr="00E916DF">
        <w:rPr>
          <w:rFonts w:ascii="Arial" w:hAnsi="Arial" w:cs="Arial"/>
          <w:sz w:val="22"/>
          <w:szCs w:val="22"/>
        </w:rPr>
        <w:t xml:space="preserve"> in to provide for the family to have a </w:t>
      </w:r>
      <w:r w:rsidR="00C515C8" w:rsidRPr="00E916DF">
        <w:rPr>
          <w:rFonts w:ascii="Arial" w:hAnsi="Arial" w:cs="Arial"/>
          <w:sz w:val="22"/>
          <w:szCs w:val="22"/>
        </w:rPr>
        <w:t>better</w:t>
      </w:r>
      <w:r w:rsidR="00EC2880" w:rsidRPr="00E916DF">
        <w:rPr>
          <w:rFonts w:ascii="Arial" w:hAnsi="Arial" w:cs="Arial"/>
          <w:sz w:val="22"/>
          <w:szCs w:val="22"/>
        </w:rPr>
        <w:t xml:space="preserve"> quality of life.</w:t>
      </w:r>
      <w:r w:rsidR="00DC595B" w:rsidRPr="00E916DF">
        <w:rPr>
          <w:rFonts w:ascii="Arial" w:hAnsi="Arial" w:cs="Arial"/>
          <w:color w:val="000000"/>
          <w:sz w:val="22"/>
          <w:szCs w:val="22"/>
          <w:shd w:val="clear" w:color="auto" w:fill="FFFFFF"/>
        </w:rPr>
        <w:t xml:space="preserve"> </w:t>
      </w:r>
      <w:r w:rsidR="00DC595B" w:rsidRPr="00E916DF">
        <w:rPr>
          <w:rFonts w:ascii="Arial" w:hAnsi="Arial" w:cs="Arial"/>
          <w:color w:val="000000"/>
          <w:sz w:val="22"/>
          <w:szCs w:val="22"/>
          <w:shd w:val="clear" w:color="auto" w:fill="FFFFFF"/>
        </w:rPr>
        <w:t>(2020)</w:t>
      </w:r>
    </w:p>
    <w:p w14:paraId="39B8D680" w14:textId="77777777" w:rsidR="00E916DF" w:rsidRDefault="00E916DF" w:rsidP="00E916DF">
      <w:pPr>
        <w:spacing w:line="360" w:lineRule="auto"/>
        <w:rPr>
          <w:rFonts w:ascii="Arial" w:hAnsi="Arial" w:cs="Arial"/>
          <w:sz w:val="22"/>
          <w:szCs w:val="22"/>
        </w:rPr>
      </w:pPr>
    </w:p>
    <w:p w14:paraId="2FB457DA" w14:textId="42AE7484" w:rsidR="00F209BC" w:rsidRPr="00E916DF" w:rsidRDefault="00EC2880" w:rsidP="00E916DF">
      <w:pPr>
        <w:spacing w:line="360" w:lineRule="auto"/>
        <w:rPr>
          <w:rFonts w:ascii="Arial" w:hAnsi="Arial" w:cs="Arial"/>
          <w:b/>
          <w:bCs/>
          <w:sz w:val="22"/>
          <w:szCs w:val="22"/>
          <w:u w:val="single"/>
        </w:rPr>
      </w:pPr>
      <w:r w:rsidRPr="00E916DF">
        <w:rPr>
          <w:rFonts w:ascii="Arial" w:hAnsi="Arial" w:cs="Arial"/>
          <w:b/>
          <w:bCs/>
          <w:sz w:val="22"/>
          <w:szCs w:val="22"/>
          <w:u w:val="single"/>
        </w:rPr>
        <w:lastRenderedPageBreak/>
        <w:t>Issues that were going on in the family</w:t>
      </w:r>
    </w:p>
    <w:p w14:paraId="107F4EF2" w14:textId="77777777" w:rsidR="00EC2880" w:rsidRPr="00E916DF" w:rsidRDefault="00EC2880" w:rsidP="00E916DF">
      <w:pPr>
        <w:spacing w:line="360" w:lineRule="auto"/>
        <w:rPr>
          <w:rFonts w:ascii="Arial" w:hAnsi="Arial" w:cs="Arial"/>
          <w:b/>
          <w:bCs/>
          <w:sz w:val="22"/>
          <w:szCs w:val="22"/>
          <w:u w:val="single"/>
        </w:rPr>
      </w:pPr>
    </w:p>
    <w:p w14:paraId="15211EA3" w14:textId="583A11E4" w:rsidR="00EB493C" w:rsidRPr="00E916DF" w:rsidRDefault="002C289D" w:rsidP="00E916DF">
      <w:pPr>
        <w:spacing w:line="360" w:lineRule="auto"/>
        <w:rPr>
          <w:rFonts w:ascii="Arial" w:hAnsi="Arial" w:cs="Arial"/>
          <w:sz w:val="22"/>
          <w:szCs w:val="22"/>
        </w:rPr>
      </w:pPr>
      <w:r w:rsidRPr="00E916DF">
        <w:rPr>
          <w:rFonts w:ascii="Arial" w:hAnsi="Arial" w:cs="Arial"/>
          <w:sz w:val="22"/>
          <w:szCs w:val="22"/>
        </w:rPr>
        <w:t xml:space="preserve">the families had a list of issues that affected </w:t>
      </w:r>
      <w:r w:rsidR="00C515C8" w:rsidRPr="00E916DF">
        <w:rPr>
          <w:rFonts w:ascii="Arial" w:hAnsi="Arial" w:cs="Arial"/>
          <w:sz w:val="22"/>
          <w:szCs w:val="22"/>
        </w:rPr>
        <w:t>every</w:t>
      </w:r>
      <w:r w:rsidRPr="00E916DF">
        <w:rPr>
          <w:rFonts w:ascii="Arial" w:hAnsi="Arial" w:cs="Arial"/>
          <w:sz w:val="22"/>
          <w:szCs w:val="22"/>
        </w:rPr>
        <w:t xml:space="preserve"> </w:t>
      </w:r>
      <w:r w:rsidR="00C515C8" w:rsidRPr="00E916DF">
        <w:rPr>
          <w:rFonts w:ascii="Arial" w:hAnsi="Arial" w:cs="Arial"/>
          <w:sz w:val="22"/>
          <w:szCs w:val="22"/>
        </w:rPr>
        <w:t>single</w:t>
      </w:r>
      <w:r w:rsidRPr="00E916DF">
        <w:rPr>
          <w:rFonts w:ascii="Arial" w:hAnsi="Arial" w:cs="Arial"/>
          <w:sz w:val="22"/>
          <w:szCs w:val="22"/>
        </w:rPr>
        <w:t xml:space="preserve"> person in different ways. The mother having </w:t>
      </w:r>
      <w:r w:rsidR="00C515C8" w:rsidRPr="00E916DF">
        <w:rPr>
          <w:rFonts w:ascii="Arial" w:hAnsi="Arial" w:cs="Arial"/>
          <w:sz w:val="22"/>
          <w:szCs w:val="22"/>
        </w:rPr>
        <w:t>parenting</w:t>
      </w:r>
      <w:r w:rsidRPr="00E916DF">
        <w:rPr>
          <w:rFonts w:ascii="Arial" w:hAnsi="Arial" w:cs="Arial"/>
          <w:sz w:val="22"/>
          <w:szCs w:val="22"/>
        </w:rPr>
        <w:t xml:space="preserve"> difficulties with her son which lead him to being in </w:t>
      </w:r>
      <w:r w:rsidR="00F209BC" w:rsidRPr="00E916DF">
        <w:rPr>
          <w:rFonts w:ascii="Arial" w:hAnsi="Arial" w:cs="Arial"/>
          <w:sz w:val="22"/>
          <w:szCs w:val="22"/>
        </w:rPr>
        <w:t xml:space="preserve">care with socials and also trying to cope with four other children. The child also had behavioural issues which indicates </w:t>
      </w:r>
      <w:r w:rsidR="00EC2880" w:rsidRPr="00E916DF">
        <w:rPr>
          <w:rFonts w:ascii="Arial" w:hAnsi="Arial" w:cs="Arial"/>
          <w:sz w:val="22"/>
          <w:szCs w:val="22"/>
        </w:rPr>
        <w:t>wh</w:t>
      </w:r>
      <w:r w:rsidR="00F209BC" w:rsidRPr="00E916DF">
        <w:rPr>
          <w:rFonts w:ascii="Arial" w:hAnsi="Arial" w:cs="Arial"/>
          <w:sz w:val="22"/>
          <w:szCs w:val="22"/>
        </w:rPr>
        <w:t xml:space="preserve">y </w:t>
      </w:r>
      <w:r w:rsidR="00EC2880" w:rsidRPr="00E916DF">
        <w:rPr>
          <w:rFonts w:ascii="Arial" w:hAnsi="Arial" w:cs="Arial"/>
          <w:sz w:val="22"/>
          <w:szCs w:val="22"/>
        </w:rPr>
        <w:t>M</w:t>
      </w:r>
      <w:r w:rsidR="00F209BC" w:rsidRPr="00E916DF">
        <w:rPr>
          <w:rFonts w:ascii="Arial" w:hAnsi="Arial" w:cs="Arial"/>
          <w:sz w:val="22"/>
          <w:szCs w:val="22"/>
        </w:rPr>
        <w:t xml:space="preserve">et police were in </w:t>
      </w:r>
      <w:r w:rsidR="00C515C8" w:rsidRPr="00E916DF">
        <w:rPr>
          <w:rFonts w:ascii="Arial" w:hAnsi="Arial" w:cs="Arial"/>
          <w:sz w:val="22"/>
          <w:szCs w:val="22"/>
        </w:rPr>
        <w:t>evolved</w:t>
      </w:r>
      <w:r w:rsidR="00F209BC" w:rsidRPr="00E916DF">
        <w:rPr>
          <w:rFonts w:ascii="Arial" w:hAnsi="Arial" w:cs="Arial"/>
          <w:sz w:val="22"/>
          <w:szCs w:val="22"/>
        </w:rPr>
        <w:t xml:space="preserve"> in the </w:t>
      </w:r>
      <w:r w:rsidR="00C515C8" w:rsidRPr="00E916DF">
        <w:rPr>
          <w:rFonts w:ascii="Arial" w:hAnsi="Arial" w:cs="Arial"/>
          <w:sz w:val="22"/>
          <w:szCs w:val="22"/>
        </w:rPr>
        <w:t>boy’s</w:t>
      </w:r>
      <w:r w:rsidR="00F209BC" w:rsidRPr="00E916DF">
        <w:rPr>
          <w:rFonts w:ascii="Arial" w:hAnsi="Arial" w:cs="Arial"/>
          <w:sz w:val="22"/>
          <w:szCs w:val="22"/>
        </w:rPr>
        <w:t xml:space="preserve"> case</w:t>
      </w:r>
      <w:r w:rsidR="00EC2880" w:rsidRPr="00E916DF">
        <w:rPr>
          <w:rFonts w:ascii="Arial" w:hAnsi="Arial" w:cs="Arial"/>
          <w:sz w:val="22"/>
          <w:szCs w:val="22"/>
        </w:rPr>
        <w:t xml:space="preserve"> with </w:t>
      </w:r>
      <w:r w:rsidR="00C515C8" w:rsidRPr="00E916DF">
        <w:rPr>
          <w:rFonts w:ascii="Arial" w:hAnsi="Arial" w:cs="Arial"/>
          <w:sz w:val="22"/>
          <w:szCs w:val="22"/>
        </w:rPr>
        <w:t>anti-social</w:t>
      </w:r>
      <w:r w:rsidR="00EC2880" w:rsidRPr="00E916DF">
        <w:rPr>
          <w:rFonts w:ascii="Arial" w:hAnsi="Arial" w:cs="Arial"/>
          <w:sz w:val="22"/>
          <w:szCs w:val="22"/>
        </w:rPr>
        <w:t xml:space="preserve"> behaviour</w:t>
      </w:r>
      <w:r w:rsidR="00F209BC" w:rsidRPr="00E916DF">
        <w:rPr>
          <w:rFonts w:ascii="Arial" w:hAnsi="Arial" w:cs="Arial"/>
          <w:sz w:val="22"/>
          <w:szCs w:val="22"/>
        </w:rPr>
        <w:t>. Usually the police are the first to contact the youth offending tea</w:t>
      </w:r>
      <w:r w:rsidR="00EC2880" w:rsidRPr="00E916DF">
        <w:rPr>
          <w:rFonts w:ascii="Arial" w:hAnsi="Arial" w:cs="Arial"/>
          <w:sz w:val="22"/>
          <w:szCs w:val="22"/>
        </w:rPr>
        <w:t xml:space="preserve">m, which in this case the boy was </w:t>
      </w:r>
      <w:r w:rsidR="00C515C8" w:rsidRPr="00E916DF">
        <w:rPr>
          <w:rFonts w:ascii="Arial" w:hAnsi="Arial" w:cs="Arial"/>
          <w:sz w:val="22"/>
          <w:szCs w:val="22"/>
        </w:rPr>
        <w:t>referred</w:t>
      </w:r>
      <w:r w:rsidR="00EC2880" w:rsidRPr="00E916DF">
        <w:rPr>
          <w:rFonts w:ascii="Arial" w:hAnsi="Arial" w:cs="Arial"/>
          <w:sz w:val="22"/>
          <w:szCs w:val="22"/>
        </w:rPr>
        <w:t xml:space="preserve"> by.</w:t>
      </w:r>
    </w:p>
    <w:p w14:paraId="6AF63DC8" w14:textId="77777777" w:rsidR="00EC2880" w:rsidRPr="00E916DF" w:rsidRDefault="00EC2880" w:rsidP="00E916DF">
      <w:pPr>
        <w:spacing w:line="360" w:lineRule="auto"/>
        <w:rPr>
          <w:rFonts w:ascii="Arial" w:hAnsi="Arial" w:cs="Arial"/>
          <w:sz w:val="22"/>
          <w:szCs w:val="22"/>
        </w:rPr>
      </w:pPr>
    </w:p>
    <w:p w14:paraId="5C0C168B" w14:textId="55F434BC" w:rsidR="00DC595B" w:rsidRPr="00E916DF" w:rsidRDefault="00EC2880" w:rsidP="00E916DF">
      <w:pPr>
        <w:spacing w:line="360" w:lineRule="auto"/>
        <w:rPr>
          <w:rFonts w:ascii="Arial" w:hAnsi="Arial" w:cs="Arial"/>
          <w:sz w:val="22"/>
          <w:szCs w:val="22"/>
        </w:rPr>
      </w:pPr>
      <w:r w:rsidRPr="00E916DF">
        <w:rPr>
          <w:rFonts w:ascii="Arial" w:hAnsi="Arial" w:cs="Arial"/>
          <w:sz w:val="22"/>
          <w:szCs w:val="22"/>
        </w:rPr>
        <w:t xml:space="preserve">The family had been assessed and had shown to have many issues which made them a vulnerable family. </w:t>
      </w:r>
      <w:r w:rsidR="00C515C8" w:rsidRPr="00E916DF">
        <w:rPr>
          <w:rFonts w:ascii="Arial" w:hAnsi="Arial" w:cs="Arial"/>
          <w:sz w:val="22"/>
          <w:szCs w:val="22"/>
        </w:rPr>
        <w:t xml:space="preserve">school related issues had been noted mainly bullying which </w:t>
      </w:r>
      <w:r w:rsidR="00C515C8" w:rsidRPr="00E916DF">
        <w:rPr>
          <w:rFonts w:ascii="Arial" w:hAnsi="Arial" w:cs="Arial"/>
          <w:sz w:val="22"/>
          <w:szCs w:val="22"/>
        </w:rPr>
        <w:t>could</w:t>
      </w:r>
      <w:r w:rsidR="00C515C8" w:rsidRPr="00E916DF">
        <w:rPr>
          <w:rFonts w:ascii="Arial" w:hAnsi="Arial" w:cs="Arial"/>
          <w:sz w:val="22"/>
          <w:szCs w:val="22"/>
        </w:rPr>
        <w:t xml:space="preserve"> have been to many reasons as the boy had been in local </w:t>
      </w:r>
      <w:r w:rsidR="00C515C8" w:rsidRPr="00E916DF">
        <w:rPr>
          <w:rFonts w:ascii="Arial" w:hAnsi="Arial" w:cs="Arial"/>
          <w:sz w:val="22"/>
          <w:szCs w:val="22"/>
        </w:rPr>
        <w:t>authority</w:t>
      </w:r>
      <w:r w:rsidR="00C515C8" w:rsidRPr="00E916DF">
        <w:rPr>
          <w:rFonts w:ascii="Arial" w:hAnsi="Arial" w:cs="Arial"/>
          <w:sz w:val="22"/>
          <w:szCs w:val="22"/>
        </w:rPr>
        <w:t xml:space="preserve"> car or even from moving from house to house resulting in the young boy finding it had to make friends or settle in </w:t>
      </w:r>
      <w:r w:rsidR="00C515C8" w:rsidRPr="00E916DF">
        <w:rPr>
          <w:rFonts w:ascii="Arial" w:hAnsi="Arial" w:cs="Arial"/>
          <w:sz w:val="22"/>
          <w:szCs w:val="22"/>
        </w:rPr>
        <w:t>to one</w:t>
      </w:r>
      <w:r w:rsidR="00C515C8" w:rsidRPr="00E916DF">
        <w:rPr>
          <w:rFonts w:ascii="Arial" w:hAnsi="Arial" w:cs="Arial"/>
          <w:sz w:val="22"/>
          <w:szCs w:val="22"/>
        </w:rPr>
        <w:t xml:space="preserve"> place. </w:t>
      </w:r>
      <w:r w:rsidRPr="00E916DF">
        <w:rPr>
          <w:rFonts w:ascii="Arial" w:hAnsi="Arial" w:cs="Arial"/>
          <w:sz w:val="22"/>
          <w:szCs w:val="22"/>
        </w:rPr>
        <w:t xml:space="preserve">Some children find it hard to make friends and settle </w:t>
      </w:r>
      <w:r w:rsidR="00C515C8" w:rsidRPr="00E916DF">
        <w:rPr>
          <w:rFonts w:ascii="Arial" w:hAnsi="Arial" w:cs="Arial"/>
          <w:sz w:val="22"/>
          <w:szCs w:val="22"/>
        </w:rPr>
        <w:t>into</w:t>
      </w:r>
      <w:r w:rsidRPr="00E916DF">
        <w:rPr>
          <w:rFonts w:ascii="Arial" w:hAnsi="Arial" w:cs="Arial"/>
          <w:sz w:val="22"/>
          <w:szCs w:val="22"/>
        </w:rPr>
        <w:t xml:space="preserve"> school. They find it difficult to join </w:t>
      </w:r>
      <w:r w:rsidR="00C515C8" w:rsidRPr="00E916DF">
        <w:rPr>
          <w:rFonts w:ascii="Arial" w:hAnsi="Arial" w:cs="Arial"/>
          <w:sz w:val="22"/>
          <w:szCs w:val="22"/>
        </w:rPr>
        <w:t>into</w:t>
      </w:r>
      <w:r w:rsidRPr="00E916DF">
        <w:rPr>
          <w:rFonts w:ascii="Arial" w:hAnsi="Arial" w:cs="Arial"/>
          <w:sz w:val="22"/>
          <w:szCs w:val="22"/>
        </w:rPr>
        <w:t xml:space="preserve"> a group as all the other children have made friend groups. If the school children know of that the child is in </w:t>
      </w:r>
      <w:r w:rsidR="00C515C8" w:rsidRPr="00E916DF">
        <w:rPr>
          <w:rFonts w:ascii="Arial" w:hAnsi="Arial" w:cs="Arial"/>
          <w:sz w:val="22"/>
          <w:szCs w:val="22"/>
        </w:rPr>
        <w:t>local</w:t>
      </w:r>
      <w:r w:rsidR="00C515C8" w:rsidRPr="00E916DF">
        <w:rPr>
          <w:rFonts w:ascii="Arial" w:hAnsi="Arial" w:cs="Arial"/>
          <w:sz w:val="22"/>
          <w:szCs w:val="22"/>
        </w:rPr>
        <w:t xml:space="preserve"> authority</w:t>
      </w:r>
      <w:r w:rsidRPr="00E916DF">
        <w:rPr>
          <w:rFonts w:ascii="Arial" w:hAnsi="Arial" w:cs="Arial"/>
          <w:sz w:val="22"/>
          <w:szCs w:val="22"/>
        </w:rPr>
        <w:t xml:space="preserve"> care this may also lead to bulling little children may see this as </w:t>
      </w:r>
      <w:r w:rsidR="00C515C8" w:rsidRPr="00E916DF">
        <w:rPr>
          <w:rFonts w:ascii="Arial" w:hAnsi="Arial" w:cs="Arial"/>
          <w:sz w:val="22"/>
          <w:szCs w:val="22"/>
        </w:rPr>
        <w:t>diff</w:t>
      </w:r>
      <w:r w:rsidR="00C515C8" w:rsidRPr="00E916DF">
        <w:rPr>
          <w:rFonts w:ascii="Arial" w:hAnsi="Arial" w:cs="Arial"/>
          <w:sz w:val="22"/>
          <w:szCs w:val="22"/>
        </w:rPr>
        <w:t>erent</w:t>
      </w:r>
      <w:r w:rsidRPr="00E916DF">
        <w:rPr>
          <w:rFonts w:ascii="Arial" w:hAnsi="Arial" w:cs="Arial"/>
          <w:sz w:val="22"/>
          <w:szCs w:val="22"/>
        </w:rPr>
        <w:t xml:space="preserve"> and start to pick on the child. Troubled children are more likely to be shy, have poor academic </w:t>
      </w:r>
      <w:r w:rsidR="00C515C8" w:rsidRPr="00E916DF">
        <w:rPr>
          <w:rFonts w:ascii="Arial" w:hAnsi="Arial" w:cs="Arial"/>
          <w:sz w:val="22"/>
          <w:szCs w:val="22"/>
        </w:rPr>
        <w:t>achievement</w:t>
      </w:r>
      <w:r w:rsidRPr="00E916DF">
        <w:rPr>
          <w:rFonts w:ascii="Arial" w:hAnsi="Arial" w:cs="Arial"/>
          <w:sz w:val="22"/>
          <w:szCs w:val="22"/>
        </w:rPr>
        <w:t xml:space="preserve"> have poor peer relationship. </w:t>
      </w:r>
      <w:r w:rsidR="00833D4F" w:rsidRPr="00E916DF">
        <w:rPr>
          <w:rFonts w:ascii="Arial" w:hAnsi="Arial" w:cs="Arial"/>
          <w:sz w:val="22"/>
          <w:szCs w:val="22"/>
        </w:rPr>
        <w:t xml:space="preserve">The child could have been bullied as the family did </w:t>
      </w:r>
      <w:r w:rsidR="00C515C8" w:rsidRPr="00E916DF">
        <w:rPr>
          <w:rFonts w:ascii="Arial" w:hAnsi="Arial" w:cs="Arial"/>
          <w:sz w:val="22"/>
          <w:szCs w:val="22"/>
        </w:rPr>
        <w:t>not</w:t>
      </w:r>
      <w:r w:rsidR="00833D4F" w:rsidRPr="00E916DF">
        <w:rPr>
          <w:rFonts w:ascii="Arial" w:hAnsi="Arial" w:cs="Arial"/>
          <w:sz w:val="22"/>
          <w:szCs w:val="22"/>
        </w:rPr>
        <w:t xml:space="preserve"> have </w:t>
      </w:r>
      <w:r w:rsidR="00C515C8" w:rsidRPr="00E916DF">
        <w:rPr>
          <w:rFonts w:ascii="Arial" w:hAnsi="Arial" w:cs="Arial"/>
          <w:sz w:val="22"/>
          <w:szCs w:val="22"/>
        </w:rPr>
        <w:t>much money</w:t>
      </w:r>
      <w:r w:rsidR="00833D4F" w:rsidRPr="00E916DF">
        <w:rPr>
          <w:rFonts w:ascii="Arial" w:hAnsi="Arial" w:cs="Arial"/>
          <w:sz w:val="22"/>
          <w:szCs w:val="22"/>
        </w:rPr>
        <w:t xml:space="preserve"> to spend on luxuries such have cloths games </w:t>
      </w:r>
      <w:r w:rsidR="00C515C8" w:rsidRPr="00E916DF">
        <w:rPr>
          <w:rFonts w:ascii="Arial" w:hAnsi="Arial" w:cs="Arial"/>
          <w:sz w:val="22"/>
          <w:szCs w:val="22"/>
        </w:rPr>
        <w:t>sees</w:t>
      </w:r>
      <w:r w:rsidR="00833D4F" w:rsidRPr="00E916DF">
        <w:rPr>
          <w:rFonts w:ascii="Arial" w:hAnsi="Arial" w:cs="Arial"/>
          <w:sz w:val="22"/>
          <w:szCs w:val="22"/>
        </w:rPr>
        <w:t xml:space="preserve"> which may have made him feel like alone and made </w:t>
      </w:r>
      <w:r w:rsidR="00C515C8" w:rsidRPr="00E916DF">
        <w:rPr>
          <w:rFonts w:ascii="Arial" w:hAnsi="Arial" w:cs="Arial"/>
          <w:sz w:val="22"/>
          <w:szCs w:val="22"/>
        </w:rPr>
        <w:t>other</w:t>
      </w:r>
      <w:r w:rsidR="00833D4F" w:rsidRPr="00E916DF">
        <w:rPr>
          <w:rFonts w:ascii="Arial" w:hAnsi="Arial" w:cs="Arial"/>
          <w:sz w:val="22"/>
          <w:szCs w:val="22"/>
        </w:rPr>
        <w:t xml:space="preserve"> children pick on the way his </w:t>
      </w:r>
      <w:r w:rsidR="00C515C8" w:rsidRPr="00E916DF">
        <w:rPr>
          <w:rFonts w:ascii="Arial" w:hAnsi="Arial" w:cs="Arial"/>
          <w:sz w:val="22"/>
          <w:szCs w:val="22"/>
        </w:rPr>
        <w:t>appearance</w:t>
      </w:r>
      <w:r w:rsidR="00833D4F" w:rsidRPr="00E916DF">
        <w:rPr>
          <w:rFonts w:ascii="Arial" w:hAnsi="Arial" w:cs="Arial"/>
          <w:sz w:val="22"/>
          <w:szCs w:val="22"/>
        </w:rPr>
        <w:t xml:space="preserve"> was.</w:t>
      </w:r>
      <w:r w:rsidR="00DC595B" w:rsidRPr="00E916DF">
        <w:rPr>
          <w:rFonts w:ascii="Arial" w:hAnsi="Arial" w:cs="Arial"/>
          <w:color w:val="000000"/>
          <w:sz w:val="22"/>
          <w:szCs w:val="22"/>
          <w:shd w:val="clear" w:color="auto" w:fill="FFFFFF"/>
        </w:rPr>
        <w:t xml:space="preserve"> </w:t>
      </w:r>
      <w:r w:rsidR="00DC595B" w:rsidRPr="00E916DF">
        <w:rPr>
          <w:rFonts w:ascii="Arial" w:hAnsi="Arial" w:cs="Arial"/>
          <w:color w:val="000000"/>
          <w:sz w:val="22"/>
          <w:szCs w:val="22"/>
          <w:shd w:val="clear" w:color="auto" w:fill="FFFFFF"/>
        </w:rPr>
        <w:t>(LUTHAR and SEXTON, 2007)</w:t>
      </w:r>
    </w:p>
    <w:p w14:paraId="68C9D8C8" w14:textId="743584F7" w:rsidR="00833D4F" w:rsidRPr="00E916DF" w:rsidRDefault="00833D4F" w:rsidP="00E916DF">
      <w:pPr>
        <w:spacing w:line="360" w:lineRule="auto"/>
        <w:rPr>
          <w:rFonts w:ascii="Arial" w:hAnsi="Arial" w:cs="Arial"/>
          <w:sz w:val="22"/>
          <w:szCs w:val="22"/>
        </w:rPr>
      </w:pPr>
      <w:r w:rsidRPr="00E916DF">
        <w:rPr>
          <w:rFonts w:ascii="Arial" w:hAnsi="Arial" w:cs="Arial"/>
          <w:sz w:val="22"/>
          <w:szCs w:val="22"/>
        </w:rPr>
        <w:t xml:space="preserve"> Effects of bullying to a child can be having low </w:t>
      </w:r>
      <w:r w:rsidR="00C515C8" w:rsidRPr="00E916DF">
        <w:rPr>
          <w:rFonts w:ascii="Arial" w:hAnsi="Arial" w:cs="Arial"/>
          <w:sz w:val="22"/>
          <w:szCs w:val="22"/>
        </w:rPr>
        <w:t>esteem, depression</w:t>
      </w:r>
      <w:r w:rsidRPr="00E916DF">
        <w:rPr>
          <w:rFonts w:ascii="Arial" w:hAnsi="Arial" w:cs="Arial"/>
          <w:sz w:val="22"/>
          <w:szCs w:val="22"/>
        </w:rPr>
        <w:t xml:space="preserve">, social isolation, feeling shame or even low school performance. </w:t>
      </w:r>
      <w:r w:rsidR="00DC595B" w:rsidRPr="00E916DF">
        <w:rPr>
          <w:rFonts w:ascii="Arial" w:hAnsi="Arial" w:cs="Arial"/>
          <w:color w:val="000000"/>
          <w:sz w:val="22"/>
          <w:szCs w:val="22"/>
          <w:shd w:val="clear" w:color="auto" w:fill="FFFFFF"/>
        </w:rPr>
        <w:t>(Cowie and Jennifer, 2008)</w:t>
      </w:r>
    </w:p>
    <w:p w14:paraId="79CEB1D5" w14:textId="7644AB2C" w:rsidR="00833D4F" w:rsidRPr="00E916DF" w:rsidRDefault="00DC595B" w:rsidP="00E916DF">
      <w:pPr>
        <w:spacing w:line="360" w:lineRule="auto"/>
        <w:rPr>
          <w:rFonts w:ascii="Arial" w:hAnsi="Arial" w:cs="Arial"/>
          <w:sz w:val="22"/>
          <w:szCs w:val="22"/>
        </w:rPr>
      </w:pPr>
      <w:r w:rsidRPr="00E916DF">
        <w:rPr>
          <w:rFonts w:ascii="Arial" w:hAnsi="Arial" w:cs="Arial"/>
          <w:sz w:val="22"/>
          <w:szCs w:val="22"/>
        </w:rPr>
        <w:t>(</w:t>
      </w:r>
      <w:r w:rsidR="00C515C8" w:rsidRPr="00E916DF">
        <w:rPr>
          <w:rFonts w:ascii="Arial" w:hAnsi="Arial" w:cs="Arial"/>
          <w:sz w:val="22"/>
          <w:szCs w:val="22"/>
        </w:rPr>
        <w:t>Howie</w:t>
      </w:r>
      <w:r w:rsidRPr="00E916DF">
        <w:rPr>
          <w:rFonts w:ascii="Arial" w:hAnsi="Arial" w:cs="Arial"/>
          <w:sz w:val="22"/>
          <w:szCs w:val="22"/>
        </w:rPr>
        <w:t>, C</w:t>
      </w:r>
      <w:r w:rsidR="00244A45" w:rsidRPr="00E916DF">
        <w:rPr>
          <w:rFonts w:ascii="Arial" w:hAnsi="Arial" w:cs="Arial"/>
          <w:sz w:val="22"/>
          <w:szCs w:val="22"/>
        </w:rPr>
        <w:t xml:space="preserve">arrie </w:t>
      </w:r>
      <w:r w:rsidRPr="00E916DF">
        <w:rPr>
          <w:rFonts w:ascii="Arial" w:hAnsi="Arial" w:cs="Arial"/>
          <w:sz w:val="22"/>
          <w:szCs w:val="22"/>
        </w:rPr>
        <w:t>A</w:t>
      </w:r>
      <w:r w:rsidR="00244A45" w:rsidRPr="00E916DF">
        <w:rPr>
          <w:rFonts w:ascii="Arial" w:hAnsi="Arial" w:cs="Arial"/>
          <w:sz w:val="22"/>
          <w:szCs w:val="22"/>
        </w:rPr>
        <w:t xml:space="preserve">nne </w:t>
      </w:r>
      <w:r w:rsidRPr="00E916DF">
        <w:rPr>
          <w:rFonts w:ascii="Arial" w:hAnsi="Arial" w:cs="Arial"/>
          <w:sz w:val="22"/>
          <w:szCs w:val="22"/>
        </w:rPr>
        <w:t>M</w:t>
      </w:r>
      <w:r w:rsidR="00244A45" w:rsidRPr="00E916DF">
        <w:rPr>
          <w:rFonts w:ascii="Arial" w:hAnsi="Arial" w:cs="Arial"/>
          <w:sz w:val="22"/>
          <w:szCs w:val="22"/>
        </w:rPr>
        <w:t xml:space="preserve">yles </w:t>
      </w:r>
      <w:r w:rsidRPr="00E916DF">
        <w:rPr>
          <w:rFonts w:ascii="Arial" w:hAnsi="Arial" w:cs="Arial"/>
          <w:sz w:val="22"/>
          <w:szCs w:val="22"/>
        </w:rPr>
        <w:t>2008)</w:t>
      </w:r>
    </w:p>
    <w:p w14:paraId="419BAA97" w14:textId="77777777" w:rsidR="00833D4F" w:rsidRPr="00E916DF" w:rsidRDefault="00833D4F" w:rsidP="00E916DF">
      <w:pPr>
        <w:spacing w:line="360" w:lineRule="auto"/>
        <w:rPr>
          <w:rFonts w:ascii="Arial" w:hAnsi="Arial" w:cs="Arial"/>
          <w:sz w:val="22"/>
          <w:szCs w:val="22"/>
        </w:rPr>
      </w:pPr>
    </w:p>
    <w:p w14:paraId="65489475" w14:textId="77777777" w:rsidR="00EB493C" w:rsidRPr="00E916DF" w:rsidRDefault="00EB493C" w:rsidP="00E916DF">
      <w:pPr>
        <w:spacing w:line="360" w:lineRule="auto"/>
        <w:rPr>
          <w:rFonts w:ascii="Arial" w:hAnsi="Arial" w:cs="Arial"/>
          <w:sz w:val="22"/>
          <w:szCs w:val="22"/>
        </w:rPr>
      </w:pPr>
    </w:p>
    <w:p w14:paraId="5CF215A1" w14:textId="77777777" w:rsidR="00C515C8" w:rsidRPr="00E916DF" w:rsidRDefault="00C515C8" w:rsidP="00E916DF">
      <w:pPr>
        <w:spacing w:line="360" w:lineRule="auto"/>
        <w:rPr>
          <w:rFonts w:ascii="Arial" w:hAnsi="Arial" w:cs="Arial"/>
          <w:b/>
          <w:bCs/>
          <w:sz w:val="22"/>
          <w:szCs w:val="22"/>
          <w:u w:val="single"/>
        </w:rPr>
      </w:pPr>
    </w:p>
    <w:p w14:paraId="53CD3076" w14:textId="77777777" w:rsidR="00C515C8" w:rsidRPr="00E916DF" w:rsidRDefault="00C515C8" w:rsidP="00E916DF">
      <w:pPr>
        <w:spacing w:line="360" w:lineRule="auto"/>
        <w:rPr>
          <w:rFonts w:ascii="Arial" w:hAnsi="Arial" w:cs="Arial"/>
          <w:b/>
          <w:bCs/>
          <w:sz w:val="22"/>
          <w:szCs w:val="22"/>
          <w:u w:val="single"/>
        </w:rPr>
      </w:pPr>
    </w:p>
    <w:p w14:paraId="184A2ECA" w14:textId="77777777" w:rsidR="00C515C8" w:rsidRPr="00E916DF" w:rsidRDefault="00C515C8" w:rsidP="00E916DF">
      <w:pPr>
        <w:spacing w:line="360" w:lineRule="auto"/>
        <w:rPr>
          <w:rFonts w:ascii="Arial" w:hAnsi="Arial" w:cs="Arial"/>
          <w:b/>
          <w:bCs/>
          <w:sz w:val="22"/>
          <w:szCs w:val="22"/>
          <w:u w:val="single"/>
        </w:rPr>
      </w:pPr>
    </w:p>
    <w:p w14:paraId="01FF1FEA" w14:textId="77777777" w:rsidR="00C515C8" w:rsidRPr="00E916DF" w:rsidRDefault="00C515C8" w:rsidP="00E916DF">
      <w:pPr>
        <w:spacing w:line="360" w:lineRule="auto"/>
        <w:rPr>
          <w:rFonts w:ascii="Arial" w:hAnsi="Arial" w:cs="Arial"/>
          <w:b/>
          <w:bCs/>
          <w:sz w:val="22"/>
          <w:szCs w:val="22"/>
          <w:u w:val="single"/>
        </w:rPr>
      </w:pPr>
    </w:p>
    <w:p w14:paraId="1BD2D39B" w14:textId="77777777" w:rsidR="00C515C8" w:rsidRPr="00E916DF" w:rsidRDefault="00C515C8" w:rsidP="00E916DF">
      <w:pPr>
        <w:spacing w:line="360" w:lineRule="auto"/>
        <w:rPr>
          <w:rFonts w:ascii="Arial" w:hAnsi="Arial" w:cs="Arial"/>
          <w:b/>
          <w:bCs/>
          <w:sz w:val="22"/>
          <w:szCs w:val="22"/>
          <w:u w:val="single"/>
        </w:rPr>
      </w:pPr>
    </w:p>
    <w:p w14:paraId="3BEAA432" w14:textId="77777777" w:rsidR="00C515C8" w:rsidRPr="00E916DF" w:rsidRDefault="00C515C8" w:rsidP="00E916DF">
      <w:pPr>
        <w:spacing w:line="360" w:lineRule="auto"/>
        <w:rPr>
          <w:rFonts w:ascii="Arial" w:hAnsi="Arial" w:cs="Arial"/>
          <w:b/>
          <w:bCs/>
          <w:sz w:val="22"/>
          <w:szCs w:val="22"/>
          <w:u w:val="single"/>
        </w:rPr>
      </w:pPr>
    </w:p>
    <w:p w14:paraId="171DBE92" w14:textId="77777777" w:rsidR="00C515C8" w:rsidRPr="00E916DF" w:rsidRDefault="00C515C8" w:rsidP="00E916DF">
      <w:pPr>
        <w:spacing w:line="360" w:lineRule="auto"/>
        <w:rPr>
          <w:rFonts w:ascii="Arial" w:hAnsi="Arial" w:cs="Arial"/>
          <w:b/>
          <w:bCs/>
          <w:sz w:val="22"/>
          <w:szCs w:val="22"/>
          <w:u w:val="single"/>
        </w:rPr>
      </w:pPr>
    </w:p>
    <w:p w14:paraId="76204D6F" w14:textId="77777777" w:rsidR="00C515C8" w:rsidRPr="00E916DF" w:rsidRDefault="00C515C8" w:rsidP="00E916DF">
      <w:pPr>
        <w:spacing w:line="360" w:lineRule="auto"/>
        <w:rPr>
          <w:rFonts w:ascii="Arial" w:hAnsi="Arial" w:cs="Arial"/>
          <w:b/>
          <w:bCs/>
          <w:sz w:val="22"/>
          <w:szCs w:val="22"/>
          <w:u w:val="single"/>
        </w:rPr>
      </w:pPr>
    </w:p>
    <w:p w14:paraId="633AFD6A" w14:textId="77777777" w:rsidR="00C515C8" w:rsidRPr="00E916DF" w:rsidRDefault="00C515C8" w:rsidP="00E916DF">
      <w:pPr>
        <w:spacing w:line="360" w:lineRule="auto"/>
        <w:rPr>
          <w:rFonts w:ascii="Arial" w:hAnsi="Arial" w:cs="Arial"/>
          <w:b/>
          <w:bCs/>
          <w:sz w:val="22"/>
          <w:szCs w:val="22"/>
          <w:u w:val="single"/>
        </w:rPr>
      </w:pPr>
    </w:p>
    <w:p w14:paraId="721EB268" w14:textId="77777777" w:rsidR="00C515C8" w:rsidRPr="00E916DF" w:rsidRDefault="00C515C8" w:rsidP="00E916DF">
      <w:pPr>
        <w:spacing w:line="360" w:lineRule="auto"/>
        <w:rPr>
          <w:rFonts w:ascii="Arial" w:hAnsi="Arial" w:cs="Arial"/>
          <w:b/>
          <w:bCs/>
          <w:sz w:val="22"/>
          <w:szCs w:val="22"/>
          <w:u w:val="single"/>
        </w:rPr>
      </w:pPr>
    </w:p>
    <w:p w14:paraId="2AB9F5E1" w14:textId="77777777" w:rsidR="00E916DF" w:rsidRDefault="00E916DF" w:rsidP="00E916DF">
      <w:pPr>
        <w:spacing w:line="360" w:lineRule="auto"/>
        <w:rPr>
          <w:rFonts w:ascii="Arial" w:hAnsi="Arial" w:cs="Arial"/>
          <w:b/>
          <w:bCs/>
          <w:sz w:val="22"/>
          <w:szCs w:val="22"/>
          <w:u w:val="single"/>
        </w:rPr>
      </w:pPr>
    </w:p>
    <w:p w14:paraId="5590713A" w14:textId="0309D195" w:rsidR="00C0569D" w:rsidRPr="00E916DF" w:rsidRDefault="00917C46" w:rsidP="00E916DF">
      <w:pPr>
        <w:spacing w:line="360" w:lineRule="auto"/>
        <w:rPr>
          <w:rFonts w:ascii="Arial" w:hAnsi="Arial" w:cs="Arial"/>
          <w:b/>
          <w:bCs/>
          <w:sz w:val="22"/>
          <w:szCs w:val="22"/>
          <w:u w:val="single"/>
        </w:rPr>
      </w:pPr>
      <w:r w:rsidRPr="00E916DF">
        <w:rPr>
          <w:rFonts w:ascii="Arial" w:hAnsi="Arial" w:cs="Arial"/>
          <w:b/>
          <w:bCs/>
          <w:sz w:val="22"/>
          <w:szCs w:val="22"/>
          <w:u w:val="single"/>
        </w:rPr>
        <w:lastRenderedPageBreak/>
        <w:t>Agencies involved</w:t>
      </w:r>
    </w:p>
    <w:p w14:paraId="27CD264D" w14:textId="3C33DEF8" w:rsidR="00AB414F" w:rsidRPr="00E916DF" w:rsidRDefault="00244A45" w:rsidP="00E916DF">
      <w:pPr>
        <w:spacing w:line="360" w:lineRule="auto"/>
        <w:rPr>
          <w:rFonts w:ascii="Arial" w:hAnsi="Arial" w:cs="Arial"/>
          <w:sz w:val="22"/>
          <w:szCs w:val="22"/>
        </w:rPr>
      </w:pPr>
      <w:r w:rsidRPr="00E916DF">
        <w:rPr>
          <w:rFonts w:ascii="Arial" w:hAnsi="Arial" w:cs="Arial"/>
          <w:sz w:val="22"/>
          <w:szCs w:val="22"/>
        </w:rPr>
        <w:t xml:space="preserve">The family was </w:t>
      </w:r>
      <w:r w:rsidR="00C515C8" w:rsidRPr="00E916DF">
        <w:rPr>
          <w:rFonts w:ascii="Arial" w:hAnsi="Arial" w:cs="Arial"/>
          <w:sz w:val="22"/>
          <w:szCs w:val="22"/>
        </w:rPr>
        <w:t>referred to</w:t>
      </w:r>
      <w:r w:rsidR="00586552" w:rsidRPr="00E916DF">
        <w:rPr>
          <w:rFonts w:ascii="Arial" w:hAnsi="Arial" w:cs="Arial"/>
          <w:sz w:val="22"/>
          <w:szCs w:val="22"/>
        </w:rPr>
        <w:t xml:space="preserve"> many agencies </w:t>
      </w:r>
      <w:r w:rsidRPr="00E916DF">
        <w:rPr>
          <w:rFonts w:ascii="Arial" w:hAnsi="Arial" w:cs="Arial"/>
          <w:sz w:val="22"/>
          <w:szCs w:val="22"/>
        </w:rPr>
        <w:t>due to</w:t>
      </w:r>
      <w:r w:rsidR="00AB414F" w:rsidRPr="00E916DF">
        <w:rPr>
          <w:rFonts w:ascii="Arial" w:hAnsi="Arial" w:cs="Arial"/>
          <w:sz w:val="22"/>
          <w:szCs w:val="22"/>
        </w:rPr>
        <w:t xml:space="preserve"> many complex needs</w:t>
      </w:r>
      <w:r w:rsidRPr="00E916DF">
        <w:rPr>
          <w:rFonts w:ascii="Arial" w:hAnsi="Arial" w:cs="Arial"/>
          <w:sz w:val="22"/>
          <w:szCs w:val="22"/>
        </w:rPr>
        <w:t xml:space="preserve"> </w:t>
      </w:r>
      <w:r w:rsidR="00C515C8" w:rsidRPr="00E916DF">
        <w:rPr>
          <w:rFonts w:ascii="Arial" w:hAnsi="Arial" w:cs="Arial"/>
          <w:sz w:val="22"/>
          <w:szCs w:val="22"/>
        </w:rPr>
        <w:t>within</w:t>
      </w:r>
      <w:r w:rsidR="00AB414F" w:rsidRPr="00E916DF">
        <w:rPr>
          <w:rFonts w:ascii="Arial" w:hAnsi="Arial" w:cs="Arial"/>
          <w:sz w:val="22"/>
          <w:szCs w:val="22"/>
        </w:rPr>
        <w:t xml:space="preserve"> the family. Many </w:t>
      </w:r>
      <w:r w:rsidR="00C515C8" w:rsidRPr="00E916DF">
        <w:rPr>
          <w:rFonts w:ascii="Arial" w:hAnsi="Arial" w:cs="Arial"/>
          <w:sz w:val="22"/>
          <w:szCs w:val="22"/>
        </w:rPr>
        <w:t>different</w:t>
      </w:r>
      <w:r w:rsidR="00AB414F" w:rsidRPr="00E916DF">
        <w:rPr>
          <w:rFonts w:ascii="Arial" w:hAnsi="Arial" w:cs="Arial"/>
          <w:sz w:val="22"/>
          <w:szCs w:val="22"/>
        </w:rPr>
        <w:t xml:space="preserve"> agencies were involved they were as followed</w:t>
      </w:r>
    </w:p>
    <w:p w14:paraId="4DABF6CA" w14:textId="1F9335CE" w:rsidR="00AB414F" w:rsidRPr="00E916DF" w:rsidRDefault="00C515C8"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Probation</w:t>
      </w:r>
      <w:r w:rsidR="00AB414F" w:rsidRPr="00E916DF">
        <w:rPr>
          <w:rFonts w:ascii="Arial" w:hAnsi="Arial" w:cs="Arial"/>
          <w:sz w:val="22"/>
          <w:szCs w:val="22"/>
        </w:rPr>
        <w:t xml:space="preserve"> services</w:t>
      </w:r>
    </w:p>
    <w:p w14:paraId="1CB52AEA" w14:textId="441F9F2A" w:rsidR="00AB414F" w:rsidRPr="00E916DF" w:rsidRDefault="00AB414F"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Education services</w:t>
      </w:r>
    </w:p>
    <w:p w14:paraId="0C29DA2A" w14:textId="6B76E050" w:rsidR="00AB414F" w:rsidRPr="00E916DF" w:rsidRDefault="00C515C8"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Metropolitan</w:t>
      </w:r>
      <w:r w:rsidR="00AB414F" w:rsidRPr="00E916DF">
        <w:rPr>
          <w:rFonts w:ascii="Arial" w:hAnsi="Arial" w:cs="Arial"/>
          <w:sz w:val="22"/>
          <w:szCs w:val="22"/>
        </w:rPr>
        <w:t xml:space="preserve"> police</w:t>
      </w:r>
    </w:p>
    <w:p w14:paraId="36A1144A" w14:textId="539A2C89" w:rsidR="00AB414F" w:rsidRPr="00E916DF" w:rsidRDefault="00AB414F"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 xml:space="preserve">Youth in need team </w:t>
      </w:r>
    </w:p>
    <w:p w14:paraId="5CAB7090" w14:textId="46CD9337" w:rsidR="00AB414F" w:rsidRPr="00E916DF" w:rsidRDefault="00C515C8"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Neighbohood</w:t>
      </w:r>
      <w:r w:rsidR="00AB414F" w:rsidRPr="00E916DF">
        <w:rPr>
          <w:rFonts w:ascii="Arial" w:hAnsi="Arial" w:cs="Arial"/>
          <w:sz w:val="22"/>
          <w:szCs w:val="22"/>
        </w:rPr>
        <w:t xml:space="preserve"> </w:t>
      </w:r>
      <w:r w:rsidRPr="00E916DF">
        <w:rPr>
          <w:rFonts w:ascii="Arial" w:hAnsi="Arial" w:cs="Arial"/>
          <w:sz w:val="22"/>
          <w:szCs w:val="22"/>
        </w:rPr>
        <w:t>services</w:t>
      </w:r>
      <w:r w:rsidR="00AB414F" w:rsidRPr="00E916DF">
        <w:rPr>
          <w:rFonts w:ascii="Arial" w:hAnsi="Arial" w:cs="Arial"/>
          <w:sz w:val="22"/>
          <w:szCs w:val="22"/>
        </w:rPr>
        <w:t xml:space="preserve"> (</w:t>
      </w:r>
      <w:r w:rsidRPr="00E916DF">
        <w:rPr>
          <w:rFonts w:ascii="Arial" w:hAnsi="Arial" w:cs="Arial"/>
          <w:sz w:val="22"/>
          <w:szCs w:val="22"/>
        </w:rPr>
        <w:t>temporary</w:t>
      </w:r>
      <w:r w:rsidR="00AB414F" w:rsidRPr="00E916DF">
        <w:rPr>
          <w:rFonts w:ascii="Arial" w:hAnsi="Arial" w:cs="Arial"/>
          <w:sz w:val="22"/>
          <w:szCs w:val="22"/>
        </w:rPr>
        <w:t xml:space="preserve"> accommodation)</w:t>
      </w:r>
    </w:p>
    <w:p w14:paraId="5CFBC12B" w14:textId="46D54C4F" w:rsidR="00AB414F" w:rsidRPr="00E916DF" w:rsidRDefault="00AB414F"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CAMHS</w:t>
      </w:r>
    </w:p>
    <w:p w14:paraId="7FDD5334" w14:textId="5D0DB968" w:rsidR="00AB414F" w:rsidRPr="00E916DF" w:rsidRDefault="00AB414F"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Kinara family resource centre</w:t>
      </w:r>
    </w:p>
    <w:p w14:paraId="6519F834" w14:textId="796E0717" w:rsidR="00AB414F" w:rsidRPr="00E916DF" w:rsidRDefault="00AB414F"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Homeless persons unit</w:t>
      </w:r>
    </w:p>
    <w:p w14:paraId="7E1EBDD3" w14:textId="0D12F193" w:rsidR="00AB414F" w:rsidRPr="00E916DF" w:rsidRDefault="00AB414F"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Parenting support</w:t>
      </w:r>
    </w:p>
    <w:p w14:paraId="2E3ACF96" w14:textId="0316CA17" w:rsidR="00AB414F" w:rsidRPr="00E916DF" w:rsidRDefault="00C515C8"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Anti-social</w:t>
      </w:r>
      <w:r w:rsidR="00AB414F" w:rsidRPr="00E916DF">
        <w:rPr>
          <w:rFonts w:ascii="Arial" w:hAnsi="Arial" w:cs="Arial"/>
          <w:sz w:val="22"/>
          <w:szCs w:val="22"/>
        </w:rPr>
        <w:t xml:space="preserve"> </w:t>
      </w:r>
      <w:r w:rsidRPr="00E916DF">
        <w:rPr>
          <w:rFonts w:ascii="Arial" w:hAnsi="Arial" w:cs="Arial"/>
          <w:sz w:val="22"/>
          <w:szCs w:val="22"/>
        </w:rPr>
        <w:t>behaviour</w:t>
      </w:r>
      <w:r w:rsidR="00AB414F" w:rsidRPr="00E916DF">
        <w:rPr>
          <w:rFonts w:ascii="Arial" w:hAnsi="Arial" w:cs="Arial"/>
          <w:sz w:val="22"/>
          <w:szCs w:val="22"/>
        </w:rPr>
        <w:t xml:space="preserve"> team</w:t>
      </w:r>
    </w:p>
    <w:p w14:paraId="2160F975" w14:textId="63D27166" w:rsidR="00586552" w:rsidRPr="00E916DF" w:rsidRDefault="00586552"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Social services</w:t>
      </w:r>
    </w:p>
    <w:p w14:paraId="2ACA3D64" w14:textId="090A0E1C" w:rsidR="00AB414F" w:rsidRPr="00E916DF" w:rsidRDefault="00AB414F" w:rsidP="00E916DF">
      <w:pPr>
        <w:pStyle w:val="ListParagraph"/>
        <w:numPr>
          <w:ilvl w:val="0"/>
          <w:numId w:val="2"/>
        </w:numPr>
        <w:spacing w:line="360" w:lineRule="auto"/>
        <w:rPr>
          <w:rFonts w:ascii="Arial" w:hAnsi="Arial" w:cs="Arial"/>
          <w:sz w:val="22"/>
          <w:szCs w:val="22"/>
        </w:rPr>
      </w:pPr>
      <w:r w:rsidRPr="00E916DF">
        <w:rPr>
          <w:rFonts w:ascii="Arial" w:hAnsi="Arial" w:cs="Arial"/>
          <w:sz w:val="22"/>
          <w:szCs w:val="22"/>
        </w:rPr>
        <w:t xml:space="preserve">Connections and job centre plus </w:t>
      </w:r>
    </w:p>
    <w:p w14:paraId="18886BE6" w14:textId="44A01A24" w:rsidR="00244A45" w:rsidRPr="00E916DF" w:rsidRDefault="00244A45" w:rsidP="00E916DF">
      <w:pPr>
        <w:spacing w:line="360" w:lineRule="auto"/>
        <w:rPr>
          <w:rFonts w:ascii="Arial" w:hAnsi="Arial" w:cs="Arial"/>
          <w:sz w:val="22"/>
          <w:szCs w:val="22"/>
        </w:rPr>
      </w:pPr>
    </w:p>
    <w:p w14:paraId="4D17AAC6" w14:textId="56013B8E" w:rsidR="00244A45" w:rsidRPr="00E916DF" w:rsidRDefault="00244A45" w:rsidP="00E916DF">
      <w:pPr>
        <w:spacing w:line="360" w:lineRule="auto"/>
        <w:rPr>
          <w:rFonts w:ascii="Arial" w:hAnsi="Arial" w:cs="Arial"/>
          <w:sz w:val="22"/>
          <w:szCs w:val="22"/>
        </w:rPr>
      </w:pPr>
    </w:p>
    <w:p w14:paraId="1028B4CC" w14:textId="3390C6B6" w:rsidR="00244A45" w:rsidRPr="00E916DF" w:rsidRDefault="00F4290B" w:rsidP="00E916DF">
      <w:pPr>
        <w:spacing w:line="360" w:lineRule="auto"/>
        <w:rPr>
          <w:rFonts w:ascii="Arial" w:hAnsi="Arial" w:cs="Arial"/>
          <w:sz w:val="22"/>
          <w:szCs w:val="22"/>
        </w:rPr>
      </w:pPr>
      <w:r w:rsidRPr="00E916DF">
        <w:rPr>
          <w:rFonts w:ascii="Arial" w:hAnsi="Arial" w:cs="Arial"/>
          <w:sz w:val="22"/>
          <w:szCs w:val="22"/>
        </w:rPr>
        <w:t xml:space="preserve">The family had been </w:t>
      </w:r>
      <w:r w:rsidR="00C515C8" w:rsidRPr="00E916DF">
        <w:rPr>
          <w:rFonts w:ascii="Arial" w:hAnsi="Arial" w:cs="Arial"/>
          <w:sz w:val="22"/>
          <w:szCs w:val="22"/>
        </w:rPr>
        <w:t>referred</w:t>
      </w:r>
      <w:r w:rsidRPr="00E916DF">
        <w:rPr>
          <w:rFonts w:ascii="Arial" w:hAnsi="Arial" w:cs="Arial"/>
          <w:sz w:val="22"/>
          <w:szCs w:val="22"/>
        </w:rPr>
        <w:t xml:space="preserve"> to these </w:t>
      </w:r>
      <w:r w:rsidR="00C515C8" w:rsidRPr="00E916DF">
        <w:rPr>
          <w:rFonts w:ascii="Arial" w:hAnsi="Arial" w:cs="Arial"/>
          <w:sz w:val="22"/>
          <w:szCs w:val="22"/>
        </w:rPr>
        <w:t>agencies</w:t>
      </w:r>
      <w:r w:rsidRPr="00E916DF">
        <w:rPr>
          <w:rFonts w:ascii="Arial" w:hAnsi="Arial" w:cs="Arial"/>
          <w:sz w:val="22"/>
          <w:szCs w:val="22"/>
        </w:rPr>
        <w:t xml:space="preserve"> due to the concerns of the duty of care of the mother and child. The </w:t>
      </w:r>
      <w:r w:rsidR="00C515C8" w:rsidRPr="00E916DF">
        <w:rPr>
          <w:rFonts w:ascii="Arial" w:hAnsi="Arial" w:cs="Arial"/>
          <w:sz w:val="22"/>
          <w:szCs w:val="22"/>
        </w:rPr>
        <w:t>neighbourhood</w:t>
      </w:r>
      <w:r w:rsidRPr="00E916DF">
        <w:rPr>
          <w:rFonts w:ascii="Arial" w:hAnsi="Arial" w:cs="Arial"/>
          <w:sz w:val="22"/>
          <w:szCs w:val="22"/>
        </w:rPr>
        <w:t xml:space="preserve"> </w:t>
      </w:r>
      <w:r w:rsidR="00C515C8" w:rsidRPr="00E916DF">
        <w:rPr>
          <w:rFonts w:ascii="Arial" w:hAnsi="Arial" w:cs="Arial"/>
          <w:sz w:val="22"/>
          <w:szCs w:val="22"/>
        </w:rPr>
        <w:t>services and</w:t>
      </w:r>
      <w:r w:rsidR="002A5680" w:rsidRPr="00E916DF">
        <w:rPr>
          <w:rFonts w:ascii="Arial" w:hAnsi="Arial" w:cs="Arial"/>
          <w:sz w:val="22"/>
          <w:szCs w:val="22"/>
        </w:rPr>
        <w:t xml:space="preserve"> homeless persons unit </w:t>
      </w:r>
      <w:r w:rsidRPr="00E916DF">
        <w:rPr>
          <w:rFonts w:ascii="Arial" w:hAnsi="Arial" w:cs="Arial"/>
          <w:sz w:val="22"/>
          <w:szCs w:val="22"/>
        </w:rPr>
        <w:t>helped</w:t>
      </w:r>
      <w:r w:rsidR="002A5680" w:rsidRPr="00E916DF">
        <w:rPr>
          <w:rFonts w:ascii="Arial" w:hAnsi="Arial" w:cs="Arial"/>
          <w:sz w:val="22"/>
          <w:szCs w:val="22"/>
        </w:rPr>
        <w:t xml:space="preserve"> provide a professional </w:t>
      </w:r>
      <w:r w:rsidR="00C515C8" w:rsidRPr="00E916DF">
        <w:rPr>
          <w:rFonts w:ascii="Arial" w:hAnsi="Arial" w:cs="Arial"/>
          <w:sz w:val="22"/>
          <w:szCs w:val="22"/>
        </w:rPr>
        <w:t>integrated</w:t>
      </w:r>
      <w:r w:rsidR="002A5680" w:rsidRPr="00E916DF">
        <w:rPr>
          <w:rFonts w:ascii="Arial" w:hAnsi="Arial" w:cs="Arial"/>
          <w:sz w:val="22"/>
          <w:szCs w:val="22"/>
        </w:rPr>
        <w:t xml:space="preserve"> service that helps </w:t>
      </w:r>
      <w:r w:rsidR="00C515C8" w:rsidRPr="00E916DF">
        <w:rPr>
          <w:rFonts w:ascii="Arial" w:hAnsi="Arial" w:cs="Arial"/>
          <w:sz w:val="22"/>
          <w:szCs w:val="22"/>
        </w:rPr>
        <w:t>support</w:t>
      </w:r>
      <w:r w:rsidR="002A5680" w:rsidRPr="00E916DF">
        <w:rPr>
          <w:rFonts w:ascii="Arial" w:hAnsi="Arial" w:cs="Arial"/>
          <w:sz w:val="22"/>
          <w:szCs w:val="22"/>
        </w:rPr>
        <w:t xml:space="preserve"> to develop their </w:t>
      </w:r>
      <w:r w:rsidR="00C515C8" w:rsidRPr="00E916DF">
        <w:rPr>
          <w:rFonts w:ascii="Arial" w:hAnsi="Arial" w:cs="Arial"/>
          <w:sz w:val="22"/>
          <w:szCs w:val="22"/>
        </w:rPr>
        <w:t>communities</w:t>
      </w:r>
      <w:r w:rsidR="002A5680" w:rsidRPr="00E916DF">
        <w:rPr>
          <w:rFonts w:ascii="Arial" w:hAnsi="Arial" w:cs="Arial"/>
          <w:sz w:val="22"/>
          <w:szCs w:val="22"/>
        </w:rPr>
        <w:t xml:space="preserve"> and help keep people safe and healthy. Homelessness often is a result of a combination of events</w:t>
      </w:r>
      <w:r w:rsidR="00CC485B" w:rsidRPr="00E916DF">
        <w:rPr>
          <w:rFonts w:ascii="Arial" w:hAnsi="Arial" w:cs="Arial"/>
          <w:sz w:val="22"/>
          <w:szCs w:val="22"/>
        </w:rPr>
        <w:t xml:space="preserve"> and has an impact on all aspects reflecting on other </w:t>
      </w:r>
      <w:r w:rsidR="00C515C8" w:rsidRPr="00E916DF">
        <w:rPr>
          <w:rFonts w:ascii="Arial" w:hAnsi="Arial" w:cs="Arial"/>
          <w:sz w:val="22"/>
          <w:szCs w:val="22"/>
        </w:rPr>
        <w:t>vulnerabilities</w:t>
      </w:r>
      <w:r w:rsidR="00CC485B" w:rsidRPr="00E916DF">
        <w:rPr>
          <w:rFonts w:ascii="Arial" w:hAnsi="Arial" w:cs="Arial"/>
          <w:sz w:val="22"/>
          <w:szCs w:val="22"/>
        </w:rPr>
        <w:t xml:space="preserve"> and circumstances </w:t>
      </w:r>
      <w:r w:rsidR="00C515C8" w:rsidRPr="00E916DF">
        <w:rPr>
          <w:rFonts w:ascii="Arial" w:hAnsi="Arial" w:cs="Arial"/>
          <w:sz w:val="22"/>
          <w:szCs w:val="22"/>
        </w:rPr>
        <w:t>related</w:t>
      </w:r>
      <w:r w:rsidR="00CC485B" w:rsidRPr="00E916DF">
        <w:rPr>
          <w:rFonts w:ascii="Arial" w:hAnsi="Arial" w:cs="Arial"/>
          <w:sz w:val="22"/>
          <w:szCs w:val="22"/>
        </w:rPr>
        <w:t xml:space="preserve"> to health and social services. The youth </w:t>
      </w:r>
      <w:r w:rsidR="00C515C8" w:rsidRPr="00E916DF">
        <w:rPr>
          <w:rFonts w:ascii="Arial" w:hAnsi="Arial" w:cs="Arial"/>
          <w:sz w:val="22"/>
          <w:szCs w:val="22"/>
        </w:rPr>
        <w:t>offending</w:t>
      </w:r>
      <w:r w:rsidR="00CC485B" w:rsidRPr="00E916DF">
        <w:rPr>
          <w:rFonts w:ascii="Arial" w:hAnsi="Arial" w:cs="Arial"/>
          <w:sz w:val="22"/>
          <w:szCs w:val="22"/>
        </w:rPr>
        <w:t xml:space="preserve"> team had been alerted by the police of the </w:t>
      </w:r>
      <w:r w:rsidR="00C515C8" w:rsidRPr="00E916DF">
        <w:rPr>
          <w:rFonts w:ascii="Arial" w:hAnsi="Arial" w:cs="Arial"/>
          <w:sz w:val="22"/>
          <w:szCs w:val="22"/>
        </w:rPr>
        <w:t>boys’</w:t>
      </w:r>
      <w:r w:rsidR="00CC485B" w:rsidRPr="00E916DF">
        <w:rPr>
          <w:rFonts w:ascii="Arial" w:hAnsi="Arial" w:cs="Arial"/>
          <w:sz w:val="22"/>
          <w:szCs w:val="22"/>
        </w:rPr>
        <w:t xml:space="preserve"> </w:t>
      </w:r>
      <w:r w:rsidR="00C515C8" w:rsidRPr="00E916DF">
        <w:rPr>
          <w:rFonts w:ascii="Arial" w:hAnsi="Arial" w:cs="Arial"/>
          <w:sz w:val="22"/>
          <w:szCs w:val="22"/>
        </w:rPr>
        <w:t>behavioural</w:t>
      </w:r>
      <w:r w:rsidR="00CC485B" w:rsidRPr="00E916DF">
        <w:rPr>
          <w:rFonts w:ascii="Arial" w:hAnsi="Arial" w:cs="Arial"/>
          <w:sz w:val="22"/>
          <w:szCs w:val="22"/>
        </w:rPr>
        <w:t xml:space="preserve"> </w:t>
      </w:r>
      <w:r w:rsidR="00C515C8" w:rsidRPr="00E916DF">
        <w:rPr>
          <w:rFonts w:ascii="Arial" w:hAnsi="Arial" w:cs="Arial"/>
          <w:sz w:val="22"/>
          <w:szCs w:val="22"/>
        </w:rPr>
        <w:t>issues</w:t>
      </w:r>
      <w:r w:rsidR="00CC485B" w:rsidRPr="00E916DF">
        <w:rPr>
          <w:rFonts w:ascii="Arial" w:hAnsi="Arial" w:cs="Arial"/>
          <w:sz w:val="22"/>
          <w:szCs w:val="22"/>
        </w:rPr>
        <w:t xml:space="preserve">. They had then tried to help the family out by </w:t>
      </w:r>
      <w:r w:rsidR="00C515C8" w:rsidRPr="00E916DF">
        <w:rPr>
          <w:rFonts w:ascii="Arial" w:hAnsi="Arial" w:cs="Arial"/>
          <w:sz w:val="22"/>
          <w:szCs w:val="22"/>
        </w:rPr>
        <w:t>organising</w:t>
      </w:r>
      <w:r w:rsidR="00CC485B" w:rsidRPr="00E916DF">
        <w:rPr>
          <w:rFonts w:ascii="Arial" w:hAnsi="Arial" w:cs="Arial"/>
          <w:sz w:val="22"/>
          <w:szCs w:val="22"/>
        </w:rPr>
        <w:t xml:space="preserve"> parenting support so that the mother didn’t feel like she was alone in the situation</w:t>
      </w:r>
      <w:r w:rsidR="00566FBC" w:rsidRPr="00E916DF">
        <w:rPr>
          <w:rFonts w:ascii="Arial" w:hAnsi="Arial" w:cs="Arial"/>
          <w:sz w:val="22"/>
          <w:szCs w:val="22"/>
        </w:rPr>
        <w:t xml:space="preserve">. Social worker </w:t>
      </w:r>
      <w:r w:rsidR="00C515C8" w:rsidRPr="00E916DF">
        <w:rPr>
          <w:rFonts w:ascii="Arial" w:hAnsi="Arial" w:cs="Arial"/>
          <w:sz w:val="22"/>
          <w:szCs w:val="22"/>
        </w:rPr>
        <w:t>that had</w:t>
      </w:r>
      <w:r w:rsidR="00566FBC" w:rsidRPr="00E916DF">
        <w:rPr>
          <w:rFonts w:ascii="Arial" w:hAnsi="Arial" w:cs="Arial"/>
          <w:sz w:val="22"/>
          <w:szCs w:val="22"/>
        </w:rPr>
        <w:t xml:space="preserve"> been involved to</w:t>
      </w:r>
      <w:r w:rsidR="00162EA8" w:rsidRPr="00E916DF">
        <w:rPr>
          <w:rFonts w:ascii="Arial" w:hAnsi="Arial" w:cs="Arial"/>
          <w:sz w:val="22"/>
          <w:szCs w:val="22"/>
        </w:rPr>
        <w:t xml:space="preserve"> work with the family always had to make sure the children and family were in safe hand and were doing the right thing to best support the </w:t>
      </w:r>
      <w:r w:rsidR="00C515C8" w:rsidRPr="00E916DF">
        <w:rPr>
          <w:rFonts w:ascii="Arial" w:hAnsi="Arial" w:cs="Arial"/>
          <w:sz w:val="22"/>
          <w:szCs w:val="22"/>
        </w:rPr>
        <w:t>family</w:t>
      </w:r>
      <w:r w:rsidR="00162EA8" w:rsidRPr="00E916DF">
        <w:rPr>
          <w:rFonts w:ascii="Arial" w:hAnsi="Arial" w:cs="Arial"/>
          <w:sz w:val="22"/>
          <w:szCs w:val="22"/>
        </w:rPr>
        <w:t xml:space="preserve">. They had the </w:t>
      </w:r>
      <w:r w:rsidR="00C515C8" w:rsidRPr="00E916DF">
        <w:rPr>
          <w:rFonts w:ascii="Arial" w:hAnsi="Arial" w:cs="Arial"/>
          <w:sz w:val="22"/>
          <w:szCs w:val="22"/>
        </w:rPr>
        <w:t>importance</w:t>
      </w:r>
      <w:r w:rsidR="00162EA8" w:rsidRPr="00E916DF">
        <w:rPr>
          <w:rFonts w:ascii="Arial" w:hAnsi="Arial" w:cs="Arial"/>
          <w:sz w:val="22"/>
          <w:szCs w:val="22"/>
        </w:rPr>
        <w:t xml:space="preserve"> of heading the family in the right direction for valuable care and keeping children safe</w:t>
      </w:r>
      <w:r w:rsidR="00DC595B" w:rsidRPr="00E916DF">
        <w:rPr>
          <w:rFonts w:ascii="Arial" w:hAnsi="Arial" w:cs="Arial"/>
          <w:sz w:val="22"/>
          <w:szCs w:val="22"/>
        </w:rPr>
        <w:t xml:space="preserve"> (2020)</w:t>
      </w:r>
    </w:p>
    <w:p w14:paraId="2C523418" w14:textId="77777777" w:rsidR="00DC595B" w:rsidRPr="00E916DF" w:rsidRDefault="00DC595B" w:rsidP="00E916DF">
      <w:pPr>
        <w:spacing w:line="360" w:lineRule="auto"/>
        <w:rPr>
          <w:rFonts w:ascii="Arial" w:hAnsi="Arial" w:cs="Arial"/>
          <w:sz w:val="22"/>
          <w:szCs w:val="22"/>
        </w:rPr>
      </w:pPr>
      <w:r w:rsidRPr="00E916DF">
        <w:rPr>
          <w:rFonts w:ascii="Arial" w:hAnsi="Arial" w:cs="Arial"/>
          <w:color w:val="000000"/>
          <w:sz w:val="22"/>
          <w:szCs w:val="22"/>
          <w:shd w:val="clear" w:color="auto" w:fill="FFFFFF"/>
        </w:rPr>
        <w:t>(MHCLG, Local authority housing statistics: Year ending March 2017, England, 2020)</w:t>
      </w:r>
    </w:p>
    <w:p w14:paraId="33C1CEE3" w14:textId="77777777" w:rsidR="00DC595B" w:rsidRPr="00E916DF" w:rsidRDefault="00DC595B" w:rsidP="00E916DF">
      <w:pPr>
        <w:spacing w:line="360" w:lineRule="auto"/>
        <w:rPr>
          <w:rFonts w:ascii="Arial" w:hAnsi="Arial" w:cs="Arial"/>
          <w:sz w:val="22"/>
          <w:szCs w:val="22"/>
        </w:rPr>
      </w:pPr>
    </w:p>
    <w:p w14:paraId="5696DB58" w14:textId="1636EF9A" w:rsidR="00566FBC" w:rsidRPr="00E916DF" w:rsidRDefault="00C515C8" w:rsidP="00E916DF">
      <w:pPr>
        <w:spacing w:line="360" w:lineRule="auto"/>
        <w:rPr>
          <w:rFonts w:ascii="Arial" w:hAnsi="Arial" w:cs="Arial"/>
          <w:sz w:val="22"/>
          <w:szCs w:val="22"/>
        </w:rPr>
      </w:pPr>
      <w:r w:rsidRPr="00E916DF">
        <w:rPr>
          <w:rFonts w:ascii="Arial" w:hAnsi="Arial" w:cs="Arial"/>
          <w:sz w:val="22"/>
          <w:szCs w:val="22"/>
        </w:rPr>
        <w:t xml:space="preserve">Safeguarding polices haves changed over the years to protect vulnerable children.it is important that social services and child protection agencies understand every Childs individual needs and be able to follow policy guidelines to prevent and to protect children and young families. </w:t>
      </w:r>
    </w:p>
    <w:p w14:paraId="00C26F29" w14:textId="77777777" w:rsidR="00E916DF" w:rsidRDefault="00DC595B" w:rsidP="00E916DF">
      <w:pPr>
        <w:spacing w:line="360" w:lineRule="auto"/>
        <w:rPr>
          <w:rFonts w:ascii="Arial" w:hAnsi="Arial" w:cs="Arial"/>
          <w:sz w:val="22"/>
          <w:szCs w:val="22"/>
        </w:rPr>
      </w:pPr>
      <w:r w:rsidRPr="00E916DF">
        <w:rPr>
          <w:rFonts w:ascii="Arial" w:hAnsi="Arial" w:cs="Arial"/>
          <w:color w:val="000000"/>
          <w:sz w:val="22"/>
          <w:szCs w:val="22"/>
          <w:shd w:val="clear" w:color="auto" w:fill="FFFFFF"/>
        </w:rPr>
        <w:t>(Safeguarding Info | Child &amp; Young People Protection | Acorns UK, 2020)</w:t>
      </w:r>
    </w:p>
    <w:p w14:paraId="50714A5F" w14:textId="4A7EE275" w:rsidR="00162EA8" w:rsidRPr="00E916DF" w:rsidRDefault="00812444" w:rsidP="00E916DF">
      <w:pPr>
        <w:spacing w:line="360" w:lineRule="auto"/>
        <w:rPr>
          <w:rFonts w:ascii="Arial" w:hAnsi="Arial" w:cs="Arial"/>
          <w:sz w:val="22"/>
          <w:szCs w:val="22"/>
        </w:rPr>
      </w:pPr>
      <w:r w:rsidRPr="00E916DF">
        <w:rPr>
          <w:rFonts w:ascii="Arial" w:hAnsi="Arial" w:cs="Arial"/>
          <w:b/>
          <w:bCs/>
          <w:sz w:val="22"/>
          <w:szCs w:val="22"/>
          <w:u w:val="single"/>
        </w:rPr>
        <w:lastRenderedPageBreak/>
        <w:t>Outcomes and recommendations</w:t>
      </w:r>
    </w:p>
    <w:p w14:paraId="56D0B626" w14:textId="77777777" w:rsidR="00812444" w:rsidRPr="00E916DF" w:rsidRDefault="00812444" w:rsidP="00E916DF">
      <w:pPr>
        <w:spacing w:line="360" w:lineRule="auto"/>
        <w:rPr>
          <w:rFonts w:ascii="Arial" w:hAnsi="Arial" w:cs="Arial"/>
          <w:b/>
          <w:bCs/>
          <w:sz w:val="22"/>
          <w:szCs w:val="22"/>
          <w:u w:val="single"/>
        </w:rPr>
      </w:pPr>
    </w:p>
    <w:p w14:paraId="64B7825C" w14:textId="600238EF" w:rsidR="00C515C8" w:rsidRPr="00E916DF" w:rsidRDefault="00812444" w:rsidP="00E916DF">
      <w:pPr>
        <w:spacing w:line="360" w:lineRule="auto"/>
        <w:rPr>
          <w:rFonts w:ascii="Arial" w:hAnsi="Arial" w:cs="Arial"/>
          <w:sz w:val="22"/>
          <w:szCs w:val="22"/>
        </w:rPr>
      </w:pPr>
      <w:r w:rsidRPr="00E916DF">
        <w:rPr>
          <w:rFonts w:ascii="Arial" w:hAnsi="Arial" w:cs="Arial"/>
          <w:sz w:val="22"/>
          <w:szCs w:val="22"/>
        </w:rPr>
        <w:t>H</w:t>
      </w:r>
      <w:r w:rsidR="00162EA8" w:rsidRPr="00E916DF">
        <w:rPr>
          <w:rFonts w:ascii="Arial" w:hAnsi="Arial" w:cs="Arial"/>
          <w:sz w:val="22"/>
          <w:szCs w:val="22"/>
        </w:rPr>
        <w:t xml:space="preserve">ouse move in short period of time was an issue but if </w:t>
      </w:r>
      <w:r w:rsidR="00C515C8" w:rsidRPr="00E916DF">
        <w:rPr>
          <w:rFonts w:ascii="Arial" w:hAnsi="Arial" w:cs="Arial"/>
          <w:sz w:val="22"/>
          <w:szCs w:val="22"/>
        </w:rPr>
        <w:t>the</w:t>
      </w:r>
      <w:r w:rsidRPr="00E916DF">
        <w:rPr>
          <w:rFonts w:ascii="Arial" w:hAnsi="Arial" w:cs="Arial"/>
          <w:sz w:val="22"/>
          <w:szCs w:val="22"/>
        </w:rPr>
        <w:t xml:space="preserve"> </w:t>
      </w:r>
      <w:r w:rsidR="00C515C8" w:rsidRPr="00E916DF">
        <w:rPr>
          <w:rFonts w:ascii="Arial" w:hAnsi="Arial" w:cs="Arial"/>
          <w:sz w:val="22"/>
          <w:szCs w:val="22"/>
        </w:rPr>
        <w:t>family</w:t>
      </w:r>
      <w:r w:rsidR="00162EA8" w:rsidRPr="00E916DF">
        <w:rPr>
          <w:rFonts w:ascii="Arial" w:hAnsi="Arial" w:cs="Arial"/>
          <w:sz w:val="22"/>
          <w:szCs w:val="22"/>
        </w:rPr>
        <w:t xml:space="preserve"> were put </w:t>
      </w:r>
      <w:r w:rsidR="00C515C8" w:rsidRPr="00E916DF">
        <w:rPr>
          <w:rFonts w:ascii="Arial" w:hAnsi="Arial" w:cs="Arial"/>
          <w:sz w:val="22"/>
          <w:szCs w:val="22"/>
        </w:rPr>
        <w:t>into</w:t>
      </w:r>
      <w:r w:rsidR="00162EA8" w:rsidRPr="00E916DF">
        <w:rPr>
          <w:rFonts w:ascii="Arial" w:hAnsi="Arial" w:cs="Arial"/>
          <w:sz w:val="22"/>
          <w:szCs w:val="22"/>
        </w:rPr>
        <w:t xml:space="preserve"> more </w:t>
      </w:r>
      <w:r w:rsidR="00C515C8" w:rsidRPr="00E916DF">
        <w:rPr>
          <w:rFonts w:ascii="Arial" w:hAnsi="Arial" w:cs="Arial"/>
          <w:sz w:val="22"/>
          <w:szCs w:val="22"/>
        </w:rPr>
        <w:t>permanent</w:t>
      </w:r>
      <w:r w:rsidR="00162EA8" w:rsidRPr="00E916DF">
        <w:rPr>
          <w:rFonts w:ascii="Arial" w:hAnsi="Arial" w:cs="Arial"/>
          <w:sz w:val="22"/>
          <w:szCs w:val="22"/>
        </w:rPr>
        <w:t xml:space="preserve"> housing such as council</w:t>
      </w:r>
      <w:r w:rsidRPr="00E916DF">
        <w:rPr>
          <w:rFonts w:ascii="Arial" w:hAnsi="Arial" w:cs="Arial"/>
          <w:sz w:val="22"/>
          <w:szCs w:val="22"/>
        </w:rPr>
        <w:t xml:space="preserve"> </w:t>
      </w:r>
      <w:r w:rsidR="00162EA8" w:rsidRPr="00E916DF">
        <w:rPr>
          <w:rFonts w:ascii="Arial" w:hAnsi="Arial" w:cs="Arial"/>
          <w:sz w:val="22"/>
          <w:szCs w:val="22"/>
        </w:rPr>
        <w:t xml:space="preserve">housing the family would not have to move several times disrupting the </w:t>
      </w:r>
      <w:r w:rsidR="00C515C8" w:rsidRPr="00E916DF">
        <w:rPr>
          <w:rFonts w:ascii="Arial" w:hAnsi="Arial" w:cs="Arial"/>
          <w:sz w:val="22"/>
          <w:szCs w:val="22"/>
        </w:rPr>
        <w:t>kids’</w:t>
      </w:r>
      <w:r w:rsidR="00162EA8" w:rsidRPr="00E916DF">
        <w:rPr>
          <w:rFonts w:ascii="Arial" w:hAnsi="Arial" w:cs="Arial"/>
          <w:sz w:val="22"/>
          <w:szCs w:val="22"/>
        </w:rPr>
        <w:t xml:space="preserve"> </w:t>
      </w:r>
      <w:r w:rsidRPr="00E916DF">
        <w:rPr>
          <w:rFonts w:ascii="Arial" w:hAnsi="Arial" w:cs="Arial"/>
          <w:sz w:val="22"/>
          <w:szCs w:val="22"/>
        </w:rPr>
        <w:t xml:space="preserve">school and education. A permanent school would have made the children feel </w:t>
      </w:r>
      <w:r w:rsidR="00C515C8" w:rsidRPr="00E916DF">
        <w:rPr>
          <w:rFonts w:ascii="Arial" w:hAnsi="Arial" w:cs="Arial"/>
          <w:sz w:val="22"/>
          <w:szCs w:val="22"/>
        </w:rPr>
        <w:t>safer</w:t>
      </w:r>
      <w:r w:rsidRPr="00E916DF">
        <w:rPr>
          <w:rFonts w:ascii="Arial" w:hAnsi="Arial" w:cs="Arial"/>
          <w:sz w:val="22"/>
          <w:szCs w:val="22"/>
        </w:rPr>
        <w:t xml:space="preserve"> and also allow the teacher to have a </w:t>
      </w:r>
      <w:r w:rsidR="00C515C8" w:rsidRPr="00E916DF">
        <w:rPr>
          <w:rFonts w:ascii="Arial" w:hAnsi="Arial" w:cs="Arial"/>
          <w:sz w:val="22"/>
          <w:szCs w:val="22"/>
        </w:rPr>
        <w:t>stoner</w:t>
      </w:r>
      <w:r w:rsidRPr="00E916DF">
        <w:rPr>
          <w:rFonts w:ascii="Arial" w:hAnsi="Arial" w:cs="Arial"/>
          <w:sz w:val="22"/>
          <w:szCs w:val="22"/>
        </w:rPr>
        <w:t xml:space="preserve"> bond with the children allowing them to have a better relationship with adults</w:t>
      </w:r>
      <w:r w:rsidR="00C515C8" w:rsidRPr="00E916DF">
        <w:rPr>
          <w:rFonts w:ascii="Arial" w:hAnsi="Arial" w:cs="Arial"/>
          <w:sz w:val="22"/>
          <w:szCs w:val="22"/>
        </w:rPr>
        <w:t xml:space="preserve">. </w:t>
      </w:r>
    </w:p>
    <w:p w14:paraId="6F10DE02" w14:textId="77777777" w:rsidR="00C515C8" w:rsidRPr="00917C46" w:rsidRDefault="00C515C8" w:rsidP="00E916DF">
      <w:pPr>
        <w:spacing w:line="360" w:lineRule="auto"/>
        <w:rPr>
          <w:rFonts w:ascii="Arial" w:hAnsi="Arial" w:cs="Arial"/>
          <w:sz w:val="22"/>
          <w:szCs w:val="22"/>
        </w:rPr>
      </w:pPr>
      <w:r w:rsidRPr="00917C46">
        <w:rPr>
          <w:rFonts w:ascii="Arial" w:hAnsi="Arial" w:cs="Arial"/>
          <w:i/>
          <w:iCs/>
          <w:sz w:val="22"/>
          <w:szCs w:val="22"/>
        </w:rPr>
        <w:t>Crisis Prevention Institute. (2020). </w:t>
      </w:r>
    </w:p>
    <w:p w14:paraId="1B80C57C" w14:textId="37D09993" w:rsidR="00162EA8" w:rsidRPr="00E916DF" w:rsidRDefault="00C515C8" w:rsidP="00E916DF">
      <w:pPr>
        <w:spacing w:line="360" w:lineRule="auto"/>
        <w:rPr>
          <w:rFonts w:ascii="Arial" w:hAnsi="Arial" w:cs="Arial"/>
          <w:sz w:val="22"/>
          <w:szCs w:val="22"/>
        </w:rPr>
      </w:pPr>
      <w:r w:rsidRPr="00E916DF">
        <w:rPr>
          <w:rFonts w:ascii="Arial" w:hAnsi="Arial" w:cs="Arial"/>
          <w:sz w:val="22"/>
          <w:szCs w:val="22"/>
        </w:rPr>
        <w:t>P</w:t>
      </w:r>
      <w:r w:rsidR="00162EA8" w:rsidRPr="00E916DF">
        <w:rPr>
          <w:rFonts w:ascii="Arial" w:hAnsi="Arial" w:cs="Arial"/>
          <w:sz w:val="22"/>
          <w:szCs w:val="22"/>
        </w:rPr>
        <w:t xml:space="preserve">arenting support group which helped the </w:t>
      </w:r>
      <w:r w:rsidRPr="00E916DF">
        <w:rPr>
          <w:rFonts w:ascii="Arial" w:hAnsi="Arial" w:cs="Arial"/>
          <w:sz w:val="22"/>
          <w:szCs w:val="22"/>
        </w:rPr>
        <w:t>mother,</w:t>
      </w:r>
      <w:r w:rsidR="00162EA8" w:rsidRPr="00E916DF">
        <w:rPr>
          <w:rFonts w:ascii="Arial" w:hAnsi="Arial" w:cs="Arial"/>
          <w:sz w:val="22"/>
          <w:szCs w:val="22"/>
        </w:rPr>
        <w:t xml:space="preserve"> but she did not attend </w:t>
      </w:r>
      <w:r w:rsidRPr="00E916DF">
        <w:rPr>
          <w:rFonts w:ascii="Arial" w:hAnsi="Arial" w:cs="Arial"/>
          <w:sz w:val="22"/>
          <w:szCs w:val="22"/>
        </w:rPr>
        <w:t>regularly</w:t>
      </w:r>
      <w:r w:rsidR="00162EA8" w:rsidRPr="00E916DF">
        <w:rPr>
          <w:rFonts w:ascii="Arial" w:hAnsi="Arial" w:cs="Arial"/>
          <w:sz w:val="22"/>
          <w:szCs w:val="22"/>
        </w:rPr>
        <w:t>, this could have been a positive outcome If the mother did attend regularly.</w:t>
      </w:r>
    </w:p>
    <w:p w14:paraId="50EB8F31" w14:textId="24A39C73" w:rsidR="00812444" w:rsidRPr="00E916DF" w:rsidRDefault="00812444" w:rsidP="00E916DF">
      <w:pPr>
        <w:spacing w:line="360" w:lineRule="auto"/>
        <w:rPr>
          <w:rFonts w:ascii="Arial" w:hAnsi="Arial" w:cs="Arial"/>
          <w:sz w:val="22"/>
          <w:szCs w:val="22"/>
        </w:rPr>
      </w:pPr>
      <w:r w:rsidRPr="00E916DF">
        <w:rPr>
          <w:rFonts w:ascii="Arial" w:hAnsi="Arial" w:cs="Arial"/>
          <w:sz w:val="22"/>
          <w:szCs w:val="22"/>
        </w:rPr>
        <w:t xml:space="preserve">Recommendations that can help children tackle bulling are the </w:t>
      </w:r>
      <w:r w:rsidR="00C515C8" w:rsidRPr="00E916DF">
        <w:rPr>
          <w:rFonts w:ascii="Arial" w:hAnsi="Arial" w:cs="Arial"/>
          <w:sz w:val="22"/>
          <w:szCs w:val="22"/>
        </w:rPr>
        <w:t>children</w:t>
      </w:r>
      <w:r w:rsidRPr="00E916DF">
        <w:rPr>
          <w:rFonts w:ascii="Arial" w:hAnsi="Arial" w:cs="Arial"/>
          <w:sz w:val="22"/>
          <w:szCs w:val="22"/>
        </w:rPr>
        <w:t xml:space="preserve"> help line which allows children to call in their own time and </w:t>
      </w:r>
      <w:r w:rsidR="00C515C8" w:rsidRPr="00E916DF">
        <w:rPr>
          <w:rFonts w:ascii="Arial" w:hAnsi="Arial" w:cs="Arial"/>
          <w:sz w:val="22"/>
          <w:szCs w:val="22"/>
        </w:rPr>
        <w:t>space.</w:t>
      </w:r>
    </w:p>
    <w:p w14:paraId="7D9F642E" w14:textId="14ACD81D" w:rsidR="00C515C8" w:rsidRPr="00E916DF" w:rsidRDefault="00C515C8" w:rsidP="00E916DF">
      <w:pPr>
        <w:spacing w:line="360" w:lineRule="auto"/>
        <w:rPr>
          <w:rFonts w:ascii="Arial" w:hAnsi="Arial" w:cs="Arial"/>
          <w:sz w:val="22"/>
          <w:szCs w:val="22"/>
        </w:rPr>
      </w:pPr>
      <w:r w:rsidRPr="00E916DF">
        <w:rPr>
          <w:rFonts w:ascii="Arial" w:hAnsi="Arial" w:cs="Arial"/>
          <w:sz w:val="22"/>
          <w:szCs w:val="22"/>
        </w:rPr>
        <w:t>In schools</w:t>
      </w:r>
      <w:r w:rsidR="00812444" w:rsidRPr="00E916DF">
        <w:rPr>
          <w:rFonts w:ascii="Arial" w:hAnsi="Arial" w:cs="Arial"/>
          <w:sz w:val="22"/>
          <w:szCs w:val="22"/>
        </w:rPr>
        <w:t xml:space="preserve"> they can teach bulling awareness. </w:t>
      </w:r>
    </w:p>
    <w:p w14:paraId="7AFAD59D" w14:textId="0D57D552" w:rsidR="00C515C8" w:rsidRPr="00917C46" w:rsidRDefault="00C515C8" w:rsidP="00E916DF">
      <w:pPr>
        <w:spacing w:line="360" w:lineRule="auto"/>
        <w:rPr>
          <w:rFonts w:ascii="Arial" w:hAnsi="Arial" w:cs="Arial"/>
          <w:sz w:val="22"/>
          <w:szCs w:val="22"/>
        </w:rPr>
      </w:pPr>
      <w:r w:rsidRPr="00917C46">
        <w:rPr>
          <w:rFonts w:ascii="Arial" w:hAnsi="Arial" w:cs="Arial"/>
          <w:i/>
          <w:iCs/>
          <w:sz w:val="22"/>
          <w:szCs w:val="22"/>
        </w:rPr>
        <w:t>Anti-bullyingalliance.org.uk. (2020). A Whole School Approach.</w:t>
      </w:r>
    </w:p>
    <w:p w14:paraId="70A1B0E3" w14:textId="124F16AD" w:rsidR="00812444" w:rsidRPr="00E916DF" w:rsidRDefault="00812444" w:rsidP="00E916DF">
      <w:pPr>
        <w:spacing w:line="360" w:lineRule="auto"/>
        <w:rPr>
          <w:rFonts w:ascii="Arial" w:hAnsi="Arial" w:cs="Arial"/>
          <w:sz w:val="22"/>
          <w:szCs w:val="22"/>
        </w:rPr>
      </w:pPr>
      <w:r w:rsidRPr="00E916DF">
        <w:rPr>
          <w:rFonts w:ascii="Arial" w:hAnsi="Arial" w:cs="Arial"/>
          <w:sz w:val="22"/>
          <w:szCs w:val="22"/>
        </w:rPr>
        <w:t xml:space="preserve">Housing </w:t>
      </w:r>
      <w:r w:rsidR="00C515C8" w:rsidRPr="00E916DF">
        <w:rPr>
          <w:rFonts w:ascii="Arial" w:hAnsi="Arial" w:cs="Arial"/>
          <w:sz w:val="22"/>
          <w:szCs w:val="22"/>
        </w:rPr>
        <w:t>issues</w:t>
      </w:r>
      <w:r w:rsidRPr="00E916DF">
        <w:rPr>
          <w:rFonts w:ascii="Arial" w:hAnsi="Arial" w:cs="Arial"/>
          <w:sz w:val="22"/>
          <w:szCs w:val="22"/>
        </w:rPr>
        <w:t xml:space="preserve"> can be solved </w:t>
      </w:r>
      <w:r w:rsidR="00C515C8" w:rsidRPr="00E916DF">
        <w:rPr>
          <w:rFonts w:ascii="Arial" w:hAnsi="Arial" w:cs="Arial"/>
          <w:sz w:val="22"/>
          <w:szCs w:val="22"/>
        </w:rPr>
        <w:t>if the</w:t>
      </w:r>
      <w:r w:rsidRPr="00E916DF">
        <w:rPr>
          <w:rFonts w:ascii="Arial" w:hAnsi="Arial" w:cs="Arial"/>
          <w:sz w:val="22"/>
          <w:szCs w:val="22"/>
        </w:rPr>
        <w:t xml:space="preserve"> family were put in more </w:t>
      </w:r>
      <w:r w:rsidR="00C515C8" w:rsidRPr="00E916DF">
        <w:rPr>
          <w:rFonts w:ascii="Arial" w:hAnsi="Arial" w:cs="Arial"/>
          <w:sz w:val="22"/>
          <w:szCs w:val="22"/>
        </w:rPr>
        <w:t>permanent</w:t>
      </w:r>
      <w:r w:rsidRPr="00E916DF">
        <w:rPr>
          <w:rFonts w:ascii="Arial" w:hAnsi="Arial" w:cs="Arial"/>
          <w:sz w:val="22"/>
          <w:szCs w:val="22"/>
        </w:rPr>
        <w:t xml:space="preserve"> housing. There are many </w:t>
      </w:r>
      <w:r w:rsidR="00C515C8" w:rsidRPr="00E916DF">
        <w:rPr>
          <w:rFonts w:ascii="Arial" w:hAnsi="Arial" w:cs="Arial"/>
          <w:sz w:val="22"/>
          <w:szCs w:val="22"/>
        </w:rPr>
        <w:t>charity’s</w:t>
      </w:r>
      <w:r w:rsidRPr="00E916DF">
        <w:rPr>
          <w:rFonts w:ascii="Arial" w:hAnsi="Arial" w:cs="Arial"/>
          <w:sz w:val="22"/>
          <w:szCs w:val="22"/>
        </w:rPr>
        <w:t xml:space="preserve"> that help vulnerable </w:t>
      </w:r>
      <w:r w:rsidR="00C515C8" w:rsidRPr="00E916DF">
        <w:rPr>
          <w:rFonts w:ascii="Arial" w:hAnsi="Arial" w:cs="Arial"/>
          <w:sz w:val="22"/>
          <w:szCs w:val="22"/>
        </w:rPr>
        <w:t>families such</w:t>
      </w:r>
      <w:r w:rsidRPr="00E916DF">
        <w:rPr>
          <w:rFonts w:ascii="Arial" w:hAnsi="Arial" w:cs="Arial"/>
          <w:sz w:val="22"/>
          <w:szCs w:val="22"/>
        </w:rPr>
        <w:t xml:space="preserve"> as Action for children </w:t>
      </w:r>
    </w:p>
    <w:p w14:paraId="12C68042" w14:textId="77777777" w:rsidR="00C515C8" w:rsidRPr="00917C46" w:rsidRDefault="00C515C8" w:rsidP="00E916DF">
      <w:pPr>
        <w:spacing w:line="360" w:lineRule="auto"/>
        <w:rPr>
          <w:rFonts w:ascii="Arial" w:hAnsi="Arial" w:cs="Arial"/>
          <w:sz w:val="22"/>
          <w:szCs w:val="22"/>
        </w:rPr>
      </w:pPr>
      <w:r w:rsidRPr="00917C46">
        <w:rPr>
          <w:rFonts w:ascii="Arial" w:hAnsi="Arial" w:cs="Arial"/>
          <w:i/>
          <w:iCs/>
          <w:sz w:val="22"/>
          <w:szCs w:val="22"/>
        </w:rPr>
        <w:t>Shelter England. (2020). Home.</w:t>
      </w:r>
    </w:p>
    <w:p w14:paraId="2EC05FA4" w14:textId="47D4C4C2" w:rsidR="00917C46" w:rsidRPr="00917C46" w:rsidRDefault="00917C46" w:rsidP="00E916DF">
      <w:pPr>
        <w:spacing w:line="360" w:lineRule="auto"/>
        <w:rPr>
          <w:rFonts w:ascii="Arial" w:hAnsi="Arial" w:cs="Arial"/>
          <w:sz w:val="22"/>
          <w:szCs w:val="22"/>
        </w:rPr>
      </w:pPr>
      <w:r w:rsidRPr="00917C46">
        <w:rPr>
          <w:rFonts w:ascii="Arial" w:hAnsi="Arial" w:cs="Arial"/>
          <w:i/>
          <w:iCs/>
          <w:sz w:val="22"/>
          <w:szCs w:val="22"/>
        </w:rPr>
        <w:t>Unitedway.org. (2020). United Ways Worldwide | United Way Worldwide</w:t>
      </w:r>
    </w:p>
    <w:p w14:paraId="2773468D" w14:textId="0C664DF1" w:rsidR="00C0569D" w:rsidRPr="00E916DF" w:rsidRDefault="00C0569D" w:rsidP="00E916DF">
      <w:pPr>
        <w:spacing w:line="360" w:lineRule="auto"/>
        <w:rPr>
          <w:rFonts w:ascii="Arial" w:hAnsi="Arial" w:cs="Arial"/>
          <w:sz w:val="22"/>
          <w:szCs w:val="22"/>
        </w:rPr>
      </w:pPr>
    </w:p>
    <w:p w14:paraId="4BC8CB4D" w14:textId="77777777" w:rsidR="00C0569D" w:rsidRPr="00E916DF" w:rsidRDefault="00C0569D" w:rsidP="00E916DF">
      <w:pPr>
        <w:spacing w:line="360" w:lineRule="auto"/>
        <w:rPr>
          <w:rFonts w:ascii="Arial" w:hAnsi="Arial" w:cs="Arial"/>
          <w:b/>
          <w:bCs/>
          <w:sz w:val="22"/>
          <w:szCs w:val="22"/>
          <w:u w:val="single"/>
        </w:rPr>
      </w:pPr>
    </w:p>
    <w:p w14:paraId="0AEB039D" w14:textId="74F65B40" w:rsidR="00B56A8A" w:rsidRPr="00E916DF" w:rsidRDefault="00B56A8A" w:rsidP="00E916DF">
      <w:pPr>
        <w:spacing w:line="360" w:lineRule="auto"/>
        <w:rPr>
          <w:rFonts w:ascii="Arial" w:hAnsi="Arial" w:cs="Arial"/>
          <w:b/>
          <w:bCs/>
          <w:sz w:val="22"/>
          <w:szCs w:val="22"/>
          <w:u w:val="single"/>
        </w:rPr>
      </w:pPr>
    </w:p>
    <w:p w14:paraId="2A178F73" w14:textId="69EC8BC9" w:rsidR="00B56A8A" w:rsidRPr="00E916DF" w:rsidRDefault="00B56A8A" w:rsidP="00E916DF">
      <w:pPr>
        <w:spacing w:line="360" w:lineRule="auto"/>
        <w:rPr>
          <w:rFonts w:ascii="Arial" w:hAnsi="Arial" w:cs="Arial"/>
          <w:b/>
          <w:bCs/>
          <w:sz w:val="22"/>
          <w:szCs w:val="22"/>
          <w:u w:val="single"/>
        </w:rPr>
      </w:pPr>
    </w:p>
    <w:p w14:paraId="32BB819A" w14:textId="5E67B3C8" w:rsidR="00C515C8" w:rsidRPr="00E916DF" w:rsidRDefault="00C515C8" w:rsidP="00E916DF">
      <w:pPr>
        <w:spacing w:line="360" w:lineRule="auto"/>
        <w:rPr>
          <w:rFonts w:ascii="Arial" w:hAnsi="Arial" w:cs="Arial"/>
          <w:b/>
          <w:bCs/>
          <w:sz w:val="22"/>
          <w:szCs w:val="22"/>
          <w:u w:val="single"/>
        </w:rPr>
      </w:pPr>
    </w:p>
    <w:p w14:paraId="4B68DA65" w14:textId="108F2D43" w:rsidR="00C515C8" w:rsidRPr="00E916DF" w:rsidRDefault="00C515C8" w:rsidP="00E916DF">
      <w:pPr>
        <w:spacing w:line="360" w:lineRule="auto"/>
        <w:rPr>
          <w:rFonts w:ascii="Arial" w:hAnsi="Arial" w:cs="Arial"/>
          <w:b/>
          <w:bCs/>
          <w:sz w:val="22"/>
          <w:szCs w:val="22"/>
          <w:u w:val="single"/>
        </w:rPr>
      </w:pPr>
    </w:p>
    <w:p w14:paraId="5FC80B46" w14:textId="18657584" w:rsidR="00C515C8" w:rsidRPr="00E916DF" w:rsidRDefault="00C515C8" w:rsidP="00E916DF">
      <w:pPr>
        <w:spacing w:line="360" w:lineRule="auto"/>
        <w:rPr>
          <w:rFonts w:ascii="Arial" w:hAnsi="Arial" w:cs="Arial"/>
          <w:b/>
          <w:bCs/>
          <w:sz w:val="22"/>
          <w:szCs w:val="22"/>
          <w:u w:val="single"/>
        </w:rPr>
      </w:pPr>
    </w:p>
    <w:p w14:paraId="075A10D0" w14:textId="2543B675" w:rsidR="00C515C8" w:rsidRPr="00E916DF" w:rsidRDefault="00C515C8" w:rsidP="00E916DF">
      <w:pPr>
        <w:spacing w:line="360" w:lineRule="auto"/>
        <w:rPr>
          <w:rFonts w:ascii="Arial" w:hAnsi="Arial" w:cs="Arial"/>
          <w:b/>
          <w:bCs/>
          <w:sz w:val="22"/>
          <w:szCs w:val="22"/>
          <w:u w:val="single"/>
        </w:rPr>
      </w:pPr>
    </w:p>
    <w:p w14:paraId="31BB7781" w14:textId="7FE450E6" w:rsidR="00C515C8" w:rsidRPr="00E916DF" w:rsidRDefault="00C515C8" w:rsidP="00E916DF">
      <w:pPr>
        <w:spacing w:line="360" w:lineRule="auto"/>
        <w:rPr>
          <w:rFonts w:ascii="Arial" w:hAnsi="Arial" w:cs="Arial"/>
          <w:b/>
          <w:bCs/>
          <w:sz w:val="22"/>
          <w:szCs w:val="22"/>
          <w:u w:val="single"/>
        </w:rPr>
      </w:pPr>
    </w:p>
    <w:p w14:paraId="75007ADE" w14:textId="2E768578" w:rsidR="00C515C8" w:rsidRPr="00E916DF" w:rsidRDefault="00C515C8" w:rsidP="00E916DF">
      <w:pPr>
        <w:spacing w:line="360" w:lineRule="auto"/>
        <w:rPr>
          <w:rFonts w:ascii="Arial" w:hAnsi="Arial" w:cs="Arial"/>
          <w:b/>
          <w:bCs/>
          <w:sz w:val="22"/>
          <w:szCs w:val="22"/>
          <w:u w:val="single"/>
        </w:rPr>
      </w:pPr>
    </w:p>
    <w:p w14:paraId="13EB18F3" w14:textId="3D28D946" w:rsidR="00C515C8" w:rsidRPr="00E916DF" w:rsidRDefault="00C515C8" w:rsidP="00E916DF">
      <w:pPr>
        <w:spacing w:line="360" w:lineRule="auto"/>
        <w:rPr>
          <w:rFonts w:ascii="Arial" w:hAnsi="Arial" w:cs="Arial"/>
          <w:b/>
          <w:bCs/>
          <w:sz w:val="22"/>
          <w:szCs w:val="22"/>
          <w:u w:val="single"/>
        </w:rPr>
      </w:pPr>
    </w:p>
    <w:p w14:paraId="0CED54D4" w14:textId="07DC12AD" w:rsidR="00C515C8" w:rsidRPr="00E916DF" w:rsidRDefault="00C515C8" w:rsidP="00E916DF">
      <w:pPr>
        <w:spacing w:line="360" w:lineRule="auto"/>
        <w:rPr>
          <w:rFonts w:ascii="Arial" w:hAnsi="Arial" w:cs="Arial"/>
          <w:b/>
          <w:bCs/>
          <w:sz w:val="22"/>
          <w:szCs w:val="22"/>
          <w:u w:val="single"/>
        </w:rPr>
      </w:pPr>
    </w:p>
    <w:p w14:paraId="5A6C42A7" w14:textId="77777777" w:rsidR="00C515C8" w:rsidRPr="00E916DF" w:rsidRDefault="00C515C8" w:rsidP="00E916DF">
      <w:pPr>
        <w:spacing w:line="360" w:lineRule="auto"/>
        <w:rPr>
          <w:rFonts w:ascii="Arial" w:hAnsi="Arial" w:cs="Arial"/>
          <w:b/>
          <w:bCs/>
          <w:color w:val="000000"/>
          <w:sz w:val="22"/>
          <w:szCs w:val="22"/>
          <w:u w:val="single"/>
          <w:shd w:val="clear" w:color="auto" w:fill="FFFFFF"/>
        </w:rPr>
      </w:pPr>
    </w:p>
    <w:p w14:paraId="408C0285" w14:textId="77777777" w:rsidR="00C515C8" w:rsidRPr="00E916DF" w:rsidRDefault="00C515C8" w:rsidP="00E916DF">
      <w:pPr>
        <w:spacing w:line="360" w:lineRule="auto"/>
        <w:rPr>
          <w:rFonts w:ascii="Arial" w:hAnsi="Arial" w:cs="Arial"/>
          <w:b/>
          <w:bCs/>
          <w:color w:val="000000"/>
          <w:sz w:val="22"/>
          <w:szCs w:val="22"/>
          <w:u w:val="single"/>
          <w:shd w:val="clear" w:color="auto" w:fill="FFFFFF"/>
        </w:rPr>
      </w:pPr>
    </w:p>
    <w:p w14:paraId="5D0D4A76" w14:textId="77777777" w:rsidR="00C515C8" w:rsidRPr="00E916DF" w:rsidRDefault="00C515C8" w:rsidP="00E916DF">
      <w:pPr>
        <w:spacing w:line="360" w:lineRule="auto"/>
        <w:rPr>
          <w:rFonts w:ascii="Arial" w:hAnsi="Arial" w:cs="Arial"/>
          <w:b/>
          <w:bCs/>
          <w:color w:val="000000"/>
          <w:sz w:val="22"/>
          <w:szCs w:val="22"/>
          <w:u w:val="single"/>
          <w:shd w:val="clear" w:color="auto" w:fill="FFFFFF"/>
        </w:rPr>
      </w:pPr>
    </w:p>
    <w:p w14:paraId="13AB65FB" w14:textId="77777777" w:rsidR="00C515C8" w:rsidRPr="00E916DF" w:rsidRDefault="00C515C8" w:rsidP="00E916DF">
      <w:pPr>
        <w:spacing w:line="360" w:lineRule="auto"/>
        <w:rPr>
          <w:rFonts w:ascii="Arial" w:hAnsi="Arial" w:cs="Arial"/>
          <w:b/>
          <w:bCs/>
          <w:color w:val="000000"/>
          <w:sz w:val="22"/>
          <w:szCs w:val="22"/>
          <w:u w:val="single"/>
          <w:shd w:val="clear" w:color="auto" w:fill="FFFFFF"/>
        </w:rPr>
      </w:pPr>
    </w:p>
    <w:p w14:paraId="04BE28B9" w14:textId="77777777" w:rsidR="00E916DF" w:rsidRDefault="00E916DF" w:rsidP="00E916DF">
      <w:pPr>
        <w:spacing w:line="360" w:lineRule="auto"/>
        <w:rPr>
          <w:rFonts w:ascii="Arial" w:hAnsi="Arial" w:cs="Arial"/>
          <w:b/>
          <w:bCs/>
          <w:color w:val="000000"/>
          <w:sz w:val="22"/>
          <w:szCs w:val="22"/>
          <w:u w:val="single"/>
          <w:shd w:val="clear" w:color="auto" w:fill="FFFFFF"/>
        </w:rPr>
      </w:pPr>
    </w:p>
    <w:p w14:paraId="6B8EA7F2" w14:textId="77777777" w:rsidR="00E916DF" w:rsidRDefault="00E916DF" w:rsidP="00E916DF">
      <w:pPr>
        <w:spacing w:line="360" w:lineRule="auto"/>
        <w:rPr>
          <w:rFonts w:ascii="Arial" w:hAnsi="Arial" w:cs="Arial"/>
          <w:b/>
          <w:bCs/>
          <w:color w:val="000000"/>
          <w:sz w:val="22"/>
          <w:szCs w:val="22"/>
          <w:u w:val="single"/>
          <w:shd w:val="clear" w:color="auto" w:fill="FFFFFF"/>
        </w:rPr>
      </w:pPr>
    </w:p>
    <w:p w14:paraId="2683E471" w14:textId="77777777" w:rsidR="00E916DF" w:rsidRDefault="00E916DF" w:rsidP="00E916DF">
      <w:pPr>
        <w:spacing w:line="360" w:lineRule="auto"/>
        <w:rPr>
          <w:rFonts w:ascii="Arial" w:hAnsi="Arial" w:cs="Arial"/>
          <w:b/>
          <w:bCs/>
          <w:color w:val="000000"/>
          <w:sz w:val="22"/>
          <w:szCs w:val="22"/>
          <w:u w:val="single"/>
          <w:shd w:val="clear" w:color="auto" w:fill="FFFFFF"/>
        </w:rPr>
      </w:pPr>
    </w:p>
    <w:p w14:paraId="1B7B28AF" w14:textId="5ACDDC29" w:rsidR="00C515C8" w:rsidRPr="00E916DF" w:rsidRDefault="00C515C8" w:rsidP="00E916DF">
      <w:pPr>
        <w:spacing w:line="360" w:lineRule="auto"/>
        <w:rPr>
          <w:rFonts w:ascii="Arial" w:hAnsi="Arial" w:cs="Arial"/>
          <w:b/>
          <w:bCs/>
          <w:color w:val="000000"/>
          <w:sz w:val="22"/>
          <w:szCs w:val="22"/>
          <w:u w:val="single"/>
          <w:shd w:val="clear" w:color="auto" w:fill="FFFFFF"/>
        </w:rPr>
      </w:pPr>
      <w:r w:rsidRPr="00E916DF">
        <w:rPr>
          <w:rFonts w:ascii="Arial" w:hAnsi="Arial" w:cs="Arial"/>
          <w:b/>
          <w:bCs/>
          <w:color w:val="000000"/>
          <w:sz w:val="22"/>
          <w:szCs w:val="22"/>
          <w:u w:val="single"/>
          <w:shd w:val="clear" w:color="auto" w:fill="FFFFFF"/>
        </w:rPr>
        <w:lastRenderedPageBreak/>
        <w:t>References</w:t>
      </w:r>
    </w:p>
    <w:p w14:paraId="198C8F06" w14:textId="77777777" w:rsidR="00C515C8" w:rsidRPr="00E916DF" w:rsidRDefault="00C515C8" w:rsidP="00E916DF">
      <w:pPr>
        <w:spacing w:line="360" w:lineRule="auto"/>
        <w:rPr>
          <w:rFonts w:ascii="Arial" w:hAnsi="Arial" w:cs="Arial"/>
          <w:color w:val="000000"/>
          <w:sz w:val="22"/>
          <w:szCs w:val="22"/>
          <w:shd w:val="clear" w:color="auto" w:fill="FFFFFF"/>
        </w:rPr>
      </w:pPr>
    </w:p>
    <w:p w14:paraId="7C0EDFEE" w14:textId="77777777" w:rsidR="00C515C8" w:rsidRPr="00E916DF" w:rsidRDefault="00C515C8" w:rsidP="00E916DF">
      <w:pPr>
        <w:spacing w:line="360" w:lineRule="auto"/>
        <w:rPr>
          <w:rFonts w:ascii="Arial" w:hAnsi="Arial" w:cs="Arial"/>
          <w:color w:val="000000"/>
          <w:sz w:val="22"/>
          <w:szCs w:val="22"/>
          <w:shd w:val="clear" w:color="auto" w:fill="FFFFFF"/>
        </w:rPr>
      </w:pPr>
    </w:p>
    <w:p w14:paraId="44634171" w14:textId="40579C2A" w:rsidR="00C515C8" w:rsidRPr="00E916DF" w:rsidRDefault="00C515C8" w:rsidP="00E916DF">
      <w:pPr>
        <w:spacing w:line="360" w:lineRule="auto"/>
        <w:rPr>
          <w:rFonts w:ascii="Arial" w:hAnsi="Arial" w:cs="Arial"/>
          <w:color w:val="000000"/>
          <w:sz w:val="22"/>
          <w:szCs w:val="22"/>
          <w:shd w:val="clear" w:color="auto" w:fill="FFFFFF"/>
        </w:rPr>
      </w:pPr>
      <w:r w:rsidRPr="00E916DF">
        <w:rPr>
          <w:rFonts w:ascii="Arial" w:hAnsi="Arial" w:cs="Arial"/>
          <w:color w:val="000000"/>
          <w:sz w:val="22"/>
          <w:szCs w:val="22"/>
          <w:shd w:val="clear" w:color="auto" w:fill="FFFFFF"/>
        </w:rPr>
        <w:t>2020. [ebook] Available at: &lt;https://www.eagacharitabletrust.org/app/uploads/2016/03/natcendynamicsfullreport.pd&gt; [Accessed 27 March 2020].</w:t>
      </w:r>
    </w:p>
    <w:p w14:paraId="2ED25615" w14:textId="77777777" w:rsidR="00C515C8" w:rsidRPr="00E916DF" w:rsidRDefault="00C515C8" w:rsidP="00E916DF">
      <w:pPr>
        <w:spacing w:line="360" w:lineRule="auto"/>
        <w:rPr>
          <w:rFonts w:ascii="Arial" w:hAnsi="Arial" w:cs="Arial"/>
          <w:sz w:val="22"/>
          <w:szCs w:val="22"/>
        </w:rPr>
      </w:pPr>
    </w:p>
    <w:p w14:paraId="563D28C9" w14:textId="77777777" w:rsidR="00C515C8" w:rsidRPr="00E916DF" w:rsidRDefault="00C515C8" w:rsidP="00E916DF">
      <w:pPr>
        <w:spacing w:line="360" w:lineRule="auto"/>
        <w:rPr>
          <w:rFonts w:ascii="Arial" w:hAnsi="Arial" w:cs="Arial"/>
          <w:color w:val="000000"/>
          <w:sz w:val="22"/>
          <w:szCs w:val="22"/>
          <w:shd w:val="clear" w:color="auto" w:fill="FFFFFF"/>
        </w:rPr>
      </w:pPr>
      <w:r w:rsidRPr="00E916DF">
        <w:rPr>
          <w:rFonts w:ascii="Arial" w:hAnsi="Arial" w:cs="Arial"/>
          <w:color w:val="000000"/>
          <w:sz w:val="22"/>
          <w:szCs w:val="22"/>
          <w:shd w:val="clear" w:color="auto" w:fill="FFFFFF"/>
        </w:rPr>
        <w:t>2020.</w:t>
      </w:r>
      <w:r w:rsidRPr="00E916DF">
        <w:rPr>
          <w:rStyle w:val="apple-converted-space"/>
          <w:rFonts w:ascii="Arial" w:hAnsi="Arial" w:cs="Arial"/>
          <w:color w:val="000000"/>
          <w:sz w:val="22"/>
          <w:szCs w:val="22"/>
          <w:shd w:val="clear" w:color="auto" w:fill="FFFFFF"/>
        </w:rPr>
        <w:t> </w:t>
      </w:r>
      <w:r w:rsidRPr="00E916DF">
        <w:rPr>
          <w:rFonts w:ascii="Arial" w:hAnsi="Arial" w:cs="Arial"/>
          <w:i/>
          <w:iCs/>
          <w:color w:val="000000"/>
          <w:sz w:val="22"/>
          <w:szCs w:val="22"/>
        </w:rPr>
        <w:t>MHCLG, Local Authority Housing Statistics: Year Ending March 2017, England</w:t>
      </w:r>
      <w:r w:rsidRPr="00E916DF">
        <w:rPr>
          <w:rFonts w:ascii="Arial" w:hAnsi="Arial" w:cs="Arial"/>
          <w:color w:val="000000"/>
          <w:sz w:val="22"/>
          <w:szCs w:val="22"/>
          <w:shd w:val="clear" w:color="auto" w:fill="FFFFFF"/>
        </w:rPr>
        <w:t>.</w:t>
      </w:r>
    </w:p>
    <w:p w14:paraId="035299F7" w14:textId="77777777" w:rsidR="00C515C8" w:rsidRPr="00E916DF" w:rsidRDefault="00C515C8" w:rsidP="00E916DF">
      <w:pPr>
        <w:spacing w:line="360" w:lineRule="auto"/>
        <w:rPr>
          <w:rFonts w:ascii="Arial" w:hAnsi="Arial" w:cs="Arial"/>
          <w:sz w:val="22"/>
          <w:szCs w:val="22"/>
        </w:rPr>
      </w:pPr>
    </w:p>
    <w:p w14:paraId="12E93E46" w14:textId="77777777" w:rsidR="00C515C8" w:rsidRPr="00E916DF" w:rsidRDefault="00C515C8" w:rsidP="00E916DF">
      <w:pPr>
        <w:spacing w:line="360" w:lineRule="auto"/>
        <w:rPr>
          <w:rStyle w:val="apple-converted-space"/>
          <w:rFonts w:ascii="Arial" w:hAnsi="Arial" w:cs="Arial"/>
          <w:color w:val="000000"/>
          <w:sz w:val="22"/>
          <w:szCs w:val="22"/>
          <w:shd w:val="clear" w:color="auto" w:fill="FFFFFF"/>
        </w:rPr>
      </w:pPr>
      <w:r w:rsidRPr="00E916DF">
        <w:rPr>
          <w:rFonts w:ascii="Arial" w:hAnsi="Arial" w:cs="Arial"/>
          <w:color w:val="000000"/>
          <w:sz w:val="22"/>
          <w:szCs w:val="22"/>
          <w:shd w:val="clear" w:color="auto" w:fill="FFFFFF"/>
        </w:rPr>
        <w:t>Acorns Children's Hospice. 2020.</w:t>
      </w:r>
      <w:r w:rsidRPr="00E916DF">
        <w:rPr>
          <w:rStyle w:val="apple-converted-space"/>
          <w:rFonts w:ascii="Arial" w:hAnsi="Arial" w:cs="Arial"/>
          <w:color w:val="000000"/>
          <w:sz w:val="22"/>
          <w:szCs w:val="22"/>
          <w:shd w:val="clear" w:color="auto" w:fill="FFFFFF"/>
        </w:rPr>
        <w:t> </w:t>
      </w:r>
    </w:p>
    <w:p w14:paraId="1906B6FC" w14:textId="77777777" w:rsidR="00C515C8" w:rsidRPr="00E916DF" w:rsidRDefault="00C515C8" w:rsidP="00E916DF">
      <w:pPr>
        <w:spacing w:line="360" w:lineRule="auto"/>
        <w:rPr>
          <w:rStyle w:val="apple-converted-space"/>
          <w:rFonts w:ascii="Arial" w:hAnsi="Arial" w:cs="Arial"/>
          <w:color w:val="000000"/>
          <w:sz w:val="22"/>
          <w:szCs w:val="22"/>
          <w:shd w:val="clear" w:color="auto" w:fill="FFFFFF"/>
        </w:rPr>
      </w:pPr>
    </w:p>
    <w:p w14:paraId="31A6AAD4" w14:textId="77777777" w:rsidR="00C515C8" w:rsidRPr="00E916DF" w:rsidRDefault="00C515C8" w:rsidP="00E916DF">
      <w:pPr>
        <w:spacing w:line="360" w:lineRule="auto"/>
        <w:rPr>
          <w:rFonts w:ascii="Arial" w:hAnsi="Arial" w:cs="Arial"/>
          <w:i/>
          <w:iCs/>
          <w:color w:val="000000"/>
          <w:sz w:val="22"/>
          <w:szCs w:val="22"/>
        </w:rPr>
      </w:pPr>
    </w:p>
    <w:p w14:paraId="61F45337" w14:textId="77777777" w:rsidR="00C515C8" w:rsidRPr="00E916DF" w:rsidRDefault="00C515C8" w:rsidP="00E916DF">
      <w:pPr>
        <w:spacing w:line="360" w:lineRule="auto"/>
        <w:rPr>
          <w:rFonts w:ascii="Arial" w:hAnsi="Arial" w:cs="Arial"/>
          <w:color w:val="000000"/>
          <w:sz w:val="22"/>
          <w:szCs w:val="22"/>
          <w:shd w:val="clear" w:color="auto" w:fill="FFFFFF"/>
        </w:rPr>
      </w:pPr>
      <w:r w:rsidRPr="00E916DF">
        <w:rPr>
          <w:rFonts w:ascii="Arial" w:hAnsi="Arial" w:cs="Arial"/>
          <w:i/>
          <w:iCs/>
          <w:color w:val="000000"/>
          <w:sz w:val="22"/>
          <w:szCs w:val="22"/>
        </w:rPr>
        <w:t xml:space="preserve"> Acorns UK</w:t>
      </w:r>
      <w:r w:rsidRPr="00E916DF">
        <w:rPr>
          <w:rFonts w:ascii="Arial" w:hAnsi="Arial" w:cs="Arial"/>
          <w:color w:val="000000"/>
          <w:sz w:val="22"/>
          <w:szCs w:val="22"/>
          <w:shd w:val="clear" w:color="auto" w:fill="FFFFFF"/>
        </w:rPr>
        <w:t>. [online] Available at: &lt;https://www.acorns.org.uk/our-care/care-for-children/safeguarding/?gclid=Cj0KCQjwyPbzBRDsARIsAFh15JbLf0RvwG1x8aQjCafaG8N7EyS0Ay1tCy6qvLzM82DtItH4PFyYrB8aAlKjEALw_wcB&gt; [Accessed 27 March 2020].</w:t>
      </w:r>
    </w:p>
    <w:p w14:paraId="75295AC4" w14:textId="77777777" w:rsidR="00C515C8" w:rsidRPr="00E916DF" w:rsidRDefault="00C515C8" w:rsidP="00E916DF">
      <w:pPr>
        <w:spacing w:line="360" w:lineRule="auto"/>
        <w:rPr>
          <w:rFonts w:ascii="Arial" w:hAnsi="Arial" w:cs="Arial"/>
          <w:sz w:val="22"/>
          <w:szCs w:val="22"/>
        </w:rPr>
      </w:pPr>
    </w:p>
    <w:p w14:paraId="4E8BFFB9" w14:textId="77777777" w:rsidR="00C515C8" w:rsidRPr="00E916DF" w:rsidRDefault="00C515C8" w:rsidP="00E916DF">
      <w:pPr>
        <w:spacing w:line="360" w:lineRule="auto"/>
        <w:rPr>
          <w:rFonts w:ascii="Arial" w:hAnsi="Arial" w:cs="Arial"/>
          <w:color w:val="000000"/>
          <w:sz w:val="22"/>
          <w:szCs w:val="22"/>
          <w:shd w:val="clear" w:color="auto" w:fill="FFFFFF"/>
        </w:rPr>
      </w:pPr>
      <w:r w:rsidRPr="008F19CC">
        <w:rPr>
          <w:rFonts w:ascii="Arial" w:eastAsia="Times New Roman" w:hAnsi="Arial" w:cs="Arial"/>
          <w:color w:val="000000"/>
          <w:sz w:val="22"/>
          <w:szCs w:val="22"/>
          <w:shd w:val="clear" w:color="auto" w:fill="FFFFFF"/>
          <w:lang w:eastAsia="en-GB"/>
        </w:rPr>
        <w:t>Anti-bullyingalliance.org.uk. 2020. </w:t>
      </w:r>
      <w:r w:rsidRPr="008F19CC">
        <w:rPr>
          <w:rFonts w:ascii="Arial" w:eastAsia="Times New Roman" w:hAnsi="Arial" w:cs="Arial"/>
          <w:i/>
          <w:iCs/>
          <w:color w:val="000000"/>
          <w:sz w:val="22"/>
          <w:szCs w:val="22"/>
          <w:lang w:eastAsia="en-GB"/>
        </w:rPr>
        <w:t>A Whole School Approach</w:t>
      </w:r>
      <w:r w:rsidRPr="008F19CC">
        <w:rPr>
          <w:rFonts w:ascii="Arial" w:eastAsia="Times New Roman" w:hAnsi="Arial" w:cs="Arial"/>
          <w:color w:val="000000"/>
          <w:sz w:val="22"/>
          <w:szCs w:val="22"/>
          <w:shd w:val="clear" w:color="auto" w:fill="FFFFFF"/>
          <w:lang w:eastAsia="en-GB"/>
        </w:rPr>
        <w:t xml:space="preserve">. [online] Available at: &lt;https://www.anti-bullyingalliance.org.uk/tools-information/schools-and-teachers/whole-school-approach&gt; [Accessed 27 </w:t>
      </w:r>
    </w:p>
    <w:p w14:paraId="6BDE330C" w14:textId="77777777" w:rsidR="00C515C8" w:rsidRPr="00E916DF" w:rsidRDefault="00C515C8" w:rsidP="00C515C8">
      <w:pPr>
        <w:rPr>
          <w:rFonts w:ascii="Arial" w:hAnsi="Arial" w:cs="Arial"/>
          <w:color w:val="000000"/>
          <w:sz w:val="22"/>
          <w:szCs w:val="22"/>
          <w:shd w:val="clear" w:color="auto" w:fill="FFFFFF"/>
        </w:rPr>
      </w:pPr>
      <w:r w:rsidRPr="008F19CC">
        <w:rPr>
          <w:rFonts w:ascii="Arial" w:eastAsia="Times New Roman" w:hAnsi="Arial" w:cs="Arial"/>
          <w:color w:val="000000"/>
          <w:sz w:val="22"/>
          <w:szCs w:val="22"/>
          <w:shd w:val="clear" w:color="auto" w:fill="FFFFFF"/>
          <w:lang w:eastAsia="en-GB"/>
        </w:rPr>
        <w:t>March 2020].</w:t>
      </w:r>
    </w:p>
    <w:p w14:paraId="46594134" w14:textId="77777777" w:rsidR="00C515C8" w:rsidRPr="008F19CC" w:rsidRDefault="00C515C8" w:rsidP="00C515C8">
      <w:pPr>
        <w:rPr>
          <w:rFonts w:ascii="Arial" w:eastAsia="Times New Roman" w:hAnsi="Arial" w:cs="Arial"/>
          <w:sz w:val="22"/>
          <w:szCs w:val="22"/>
          <w:lang w:eastAsia="en-GB"/>
        </w:rPr>
      </w:pPr>
    </w:p>
    <w:p w14:paraId="69274CD1" w14:textId="77777777" w:rsidR="00C515C8" w:rsidRPr="00E916DF" w:rsidRDefault="00C515C8" w:rsidP="00C515C8">
      <w:pPr>
        <w:rPr>
          <w:rFonts w:ascii="Arial" w:hAnsi="Arial" w:cs="Arial"/>
          <w:sz w:val="22"/>
          <w:szCs w:val="22"/>
        </w:rPr>
      </w:pPr>
      <w:r w:rsidRPr="00E916DF">
        <w:rPr>
          <w:rFonts w:ascii="Arial" w:hAnsi="Arial" w:cs="Arial"/>
          <w:color w:val="000000"/>
          <w:sz w:val="22"/>
          <w:szCs w:val="22"/>
          <w:shd w:val="clear" w:color="auto" w:fill="FFFFFF"/>
        </w:rPr>
        <w:t>Cowie, H. and Jennifer, D., 2008.</w:t>
      </w:r>
      <w:r w:rsidRPr="00E916DF">
        <w:rPr>
          <w:rStyle w:val="apple-converted-space"/>
          <w:rFonts w:ascii="Arial" w:hAnsi="Arial" w:cs="Arial"/>
          <w:color w:val="000000"/>
          <w:sz w:val="22"/>
          <w:szCs w:val="22"/>
          <w:shd w:val="clear" w:color="auto" w:fill="FFFFFF"/>
        </w:rPr>
        <w:t> </w:t>
      </w:r>
      <w:r w:rsidRPr="00E916DF">
        <w:rPr>
          <w:rFonts w:ascii="Arial" w:hAnsi="Arial" w:cs="Arial"/>
          <w:i/>
          <w:iCs/>
          <w:color w:val="000000"/>
          <w:sz w:val="22"/>
          <w:szCs w:val="22"/>
        </w:rPr>
        <w:t xml:space="preserve">New Perspectives </w:t>
      </w:r>
      <w:proofErr w:type="gramStart"/>
      <w:r w:rsidRPr="00E916DF">
        <w:rPr>
          <w:rFonts w:ascii="Arial" w:hAnsi="Arial" w:cs="Arial"/>
          <w:i/>
          <w:iCs/>
          <w:color w:val="000000"/>
          <w:sz w:val="22"/>
          <w:szCs w:val="22"/>
        </w:rPr>
        <w:t>On</w:t>
      </w:r>
      <w:proofErr w:type="gramEnd"/>
      <w:r w:rsidRPr="00E916DF">
        <w:rPr>
          <w:rFonts w:ascii="Arial" w:hAnsi="Arial" w:cs="Arial"/>
          <w:i/>
          <w:iCs/>
          <w:color w:val="000000"/>
          <w:sz w:val="22"/>
          <w:szCs w:val="22"/>
        </w:rPr>
        <w:t xml:space="preserve"> Bullying</w:t>
      </w:r>
      <w:r w:rsidRPr="00E916DF">
        <w:rPr>
          <w:rFonts w:ascii="Arial" w:hAnsi="Arial" w:cs="Arial"/>
          <w:color w:val="000000"/>
          <w:sz w:val="22"/>
          <w:szCs w:val="22"/>
          <w:shd w:val="clear" w:color="auto" w:fill="FFFFFF"/>
        </w:rPr>
        <w:t>. Maidenhead: McGraw Hill, Open Univ. Press.</w:t>
      </w:r>
    </w:p>
    <w:p w14:paraId="23BAE178" w14:textId="77777777" w:rsidR="00C515C8" w:rsidRPr="00E916DF" w:rsidRDefault="00C515C8" w:rsidP="00C515C8">
      <w:pPr>
        <w:rPr>
          <w:rFonts w:ascii="Arial" w:eastAsiaTheme="minorEastAsia" w:hAnsi="Arial" w:cs="Arial"/>
          <w:b/>
          <w:bCs/>
          <w:i/>
          <w:iCs/>
          <w:sz w:val="22"/>
          <w:szCs w:val="22"/>
        </w:rPr>
      </w:pPr>
    </w:p>
    <w:p w14:paraId="53686F84" w14:textId="77777777" w:rsidR="00C515C8" w:rsidRPr="00E916DF" w:rsidRDefault="00177E49" w:rsidP="00C515C8">
      <w:pPr>
        <w:rPr>
          <w:rFonts w:ascii="Arial" w:eastAsiaTheme="minorEastAsia" w:hAnsi="Arial" w:cs="Arial"/>
          <w:b/>
          <w:bCs/>
          <w:i/>
          <w:iCs/>
          <w:sz w:val="22"/>
          <w:szCs w:val="22"/>
        </w:rPr>
      </w:pPr>
      <w:r w:rsidRPr="008F19CC">
        <w:rPr>
          <w:rFonts w:ascii="Arial" w:hAnsi="Arial" w:cs="Arial"/>
          <w:b/>
          <w:bCs/>
          <w:i/>
          <w:iCs/>
          <w:sz w:val="22"/>
          <w:szCs w:val="22"/>
        </w:rPr>
        <w:t xml:space="preserve">Crisis Prevention Institute. (2020). Contact Us. [online] Available at: </w:t>
      </w:r>
      <w:r w:rsidRPr="008F19CC">
        <w:rPr>
          <w:rFonts w:ascii="Arial" w:hAnsi="Arial" w:cs="Arial"/>
          <w:b/>
          <w:bCs/>
          <w:i/>
          <w:iCs/>
          <w:sz w:val="22"/>
          <w:szCs w:val="22"/>
        </w:rPr>
        <w:fldChar w:fldCharType="begin"/>
      </w:r>
      <w:r w:rsidRPr="008F19CC">
        <w:rPr>
          <w:rFonts w:ascii="Arial" w:hAnsi="Arial" w:cs="Arial"/>
          <w:b/>
          <w:bCs/>
          <w:i/>
          <w:iCs/>
          <w:sz w:val="22"/>
          <w:szCs w:val="22"/>
        </w:rPr>
        <w:instrText xml:space="preserve"> </w:instrText>
      </w:r>
      <w:r w:rsidRPr="008F19CC">
        <w:rPr>
          <w:rFonts w:ascii="Arial" w:hAnsi="Arial" w:cs="Arial"/>
          <w:b/>
          <w:bCs/>
          <w:i/>
          <w:iCs/>
          <w:sz w:val="22"/>
          <w:szCs w:val="22"/>
        </w:rPr>
        <w:instrText>HYPERLINK "</w:instrText>
      </w:r>
      <w:r w:rsidRPr="008F19CC">
        <w:rPr>
          <w:rFonts w:ascii="Arial" w:hAnsi="Arial" w:cs="Arial"/>
          <w:b/>
          <w:bCs/>
          <w:i/>
          <w:iCs/>
          <w:sz w:val="22"/>
          <w:szCs w:val="22"/>
        </w:rPr>
        <w:instrText>https://educate.crisisprevention.com/VI-Landing-Page_Verbal-Intervention-Training.html?src=Website&amp;code=IT02VI"</w:instrText>
      </w:r>
      <w:r w:rsidRPr="008F19CC">
        <w:rPr>
          <w:rFonts w:ascii="Arial" w:hAnsi="Arial" w:cs="Arial"/>
          <w:b/>
          <w:bCs/>
          <w:i/>
          <w:iCs/>
          <w:sz w:val="22"/>
          <w:szCs w:val="22"/>
        </w:rPr>
        <w:instrText xml:space="preserve"> </w:instrText>
      </w:r>
      <w:r w:rsidRPr="008F19CC">
        <w:rPr>
          <w:rFonts w:ascii="Arial" w:hAnsi="Arial" w:cs="Arial"/>
          <w:b/>
          <w:bCs/>
          <w:i/>
          <w:iCs/>
          <w:sz w:val="22"/>
          <w:szCs w:val="22"/>
        </w:rPr>
        <w:fldChar w:fldCharType="separate"/>
      </w:r>
      <w:r w:rsidRPr="008F19CC">
        <w:rPr>
          <w:rStyle w:val="Hyperlink"/>
          <w:rFonts w:ascii="Arial" w:hAnsi="Arial" w:cs="Arial"/>
          <w:b/>
          <w:bCs/>
          <w:i/>
          <w:iCs/>
          <w:sz w:val="22"/>
          <w:szCs w:val="22"/>
        </w:rPr>
        <w:t>https://educate.crisisprevent</w:t>
      </w:r>
      <w:r w:rsidRPr="008F19CC">
        <w:rPr>
          <w:rStyle w:val="Hyperlink"/>
          <w:rFonts w:ascii="Arial" w:hAnsi="Arial" w:cs="Arial"/>
          <w:b/>
          <w:bCs/>
          <w:i/>
          <w:iCs/>
          <w:sz w:val="22"/>
          <w:szCs w:val="22"/>
        </w:rPr>
        <w:t>ion.com/VI-Landing-Page_Verbal-Intervention-Training.html?src=Website&amp;code=IT02VI</w:t>
      </w:r>
      <w:r w:rsidRPr="008F19CC">
        <w:rPr>
          <w:rFonts w:ascii="Arial" w:hAnsi="Arial" w:cs="Arial"/>
          <w:i/>
          <w:iCs/>
          <w:sz w:val="22"/>
          <w:szCs w:val="22"/>
        </w:rPr>
        <w:fldChar w:fldCharType="end"/>
      </w:r>
      <w:r w:rsidRPr="008F19CC">
        <w:rPr>
          <w:rFonts w:ascii="Arial" w:hAnsi="Arial" w:cs="Arial"/>
          <w:b/>
          <w:bCs/>
          <w:i/>
          <w:iCs/>
          <w:sz w:val="22"/>
          <w:szCs w:val="22"/>
        </w:rPr>
        <w:t xml:space="preserve">  [Accessed 6 Mar. 2020].</w:t>
      </w:r>
    </w:p>
    <w:p w14:paraId="688AFA42" w14:textId="77777777" w:rsidR="008F19CC" w:rsidRPr="008F19CC" w:rsidRDefault="00177E49" w:rsidP="00C515C8">
      <w:pPr>
        <w:rPr>
          <w:rFonts w:ascii="Arial" w:hAnsi="Arial" w:cs="Arial"/>
          <w:i/>
          <w:iCs/>
          <w:sz w:val="22"/>
          <w:szCs w:val="22"/>
        </w:rPr>
      </w:pPr>
    </w:p>
    <w:p w14:paraId="36AFB7FA" w14:textId="77777777" w:rsidR="00C515C8" w:rsidRPr="00E916DF" w:rsidRDefault="00C515C8" w:rsidP="00C515C8">
      <w:pPr>
        <w:rPr>
          <w:rFonts w:ascii="Arial" w:hAnsi="Arial" w:cs="Arial"/>
          <w:color w:val="000000"/>
          <w:sz w:val="22"/>
          <w:szCs w:val="22"/>
          <w:shd w:val="clear" w:color="auto" w:fill="FFFFFF"/>
        </w:rPr>
      </w:pPr>
      <w:r w:rsidRPr="00E916DF">
        <w:rPr>
          <w:rFonts w:ascii="Arial" w:hAnsi="Arial" w:cs="Arial"/>
          <w:color w:val="000000"/>
          <w:sz w:val="22"/>
          <w:szCs w:val="22"/>
          <w:shd w:val="clear" w:color="auto" w:fill="FFFFFF"/>
        </w:rPr>
        <w:t>Local.gov.uk. 2020. [online] Available at: &lt;https://www.local.gov.uk/sites/default/files/documents/22.7%20HEALTH%20AND%20HOMELESSNESS_v08_WEB_0.PDF&gt; [Accessed 27 March 2020].</w:t>
      </w:r>
    </w:p>
    <w:p w14:paraId="0E31D148" w14:textId="77777777" w:rsidR="00C515C8" w:rsidRPr="00E916DF" w:rsidRDefault="00C515C8" w:rsidP="00C515C8">
      <w:pPr>
        <w:rPr>
          <w:rFonts w:ascii="Arial" w:hAnsi="Arial" w:cs="Arial"/>
          <w:sz w:val="22"/>
          <w:szCs w:val="22"/>
        </w:rPr>
      </w:pPr>
    </w:p>
    <w:p w14:paraId="28367A5E" w14:textId="77777777" w:rsidR="00C515C8" w:rsidRPr="00E916DF" w:rsidRDefault="00C515C8" w:rsidP="00C515C8">
      <w:pPr>
        <w:rPr>
          <w:rFonts w:ascii="Arial" w:hAnsi="Arial" w:cs="Arial"/>
          <w:color w:val="000000"/>
          <w:sz w:val="22"/>
          <w:szCs w:val="22"/>
          <w:shd w:val="clear" w:color="auto" w:fill="FFFFFF"/>
        </w:rPr>
      </w:pPr>
      <w:r w:rsidRPr="00E916DF">
        <w:rPr>
          <w:rFonts w:ascii="Arial" w:hAnsi="Arial" w:cs="Arial"/>
          <w:color w:val="000000"/>
          <w:sz w:val="22"/>
          <w:szCs w:val="22"/>
          <w:shd w:val="clear" w:color="auto" w:fill="FFFFFF"/>
        </w:rPr>
        <w:t>LUTHAR, S. and SEXTON, C., 2007. Maternal drug abuse versus maternal depression: Vulnerability and resilience among school-age and adolescent offspring.</w:t>
      </w:r>
      <w:r w:rsidRPr="00E916DF">
        <w:rPr>
          <w:rStyle w:val="apple-converted-space"/>
          <w:rFonts w:ascii="Arial" w:hAnsi="Arial" w:cs="Arial"/>
          <w:color w:val="000000"/>
          <w:sz w:val="22"/>
          <w:szCs w:val="22"/>
          <w:shd w:val="clear" w:color="auto" w:fill="FFFFFF"/>
        </w:rPr>
        <w:t> </w:t>
      </w:r>
      <w:r w:rsidRPr="00E916DF">
        <w:rPr>
          <w:rFonts w:ascii="Arial" w:hAnsi="Arial" w:cs="Arial"/>
          <w:i/>
          <w:iCs/>
          <w:color w:val="000000"/>
          <w:sz w:val="22"/>
          <w:szCs w:val="22"/>
        </w:rPr>
        <w:t>Development and Psychopathology</w:t>
      </w:r>
      <w:r w:rsidRPr="00E916DF">
        <w:rPr>
          <w:rFonts w:ascii="Arial" w:hAnsi="Arial" w:cs="Arial"/>
          <w:color w:val="000000"/>
          <w:sz w:val="22"/>
          <w:szCs w:val="22"/>
          <w:shd w:val="clear" w:color="auto" w:fill="FFFFFF"/>
        </w:rPr>
        <w:t>, 19(01).</w:t>
      </w:r>
    </w:p>
    <w:p w14:paraId="4D013F5D" w14:textId="77777777" w:rsidR="00C515C8" w:rsidRPr="00E916DF" w:rsidRDefault="00C515C8" w:rsidP="00C515C8">
      <w:pPr>
        <w:rPr>
          <w:rFonts w:ascii="Arial" w:hAnsi="Arial" w:cs="Arial"/>
          <w:sz w:val="22"/>
          <w:szCs w:val="22"/>
        </w:rPr>
      </w:pPr>
    </w:p>
    <w:p w14:paraId="43E8BD1C" w14:textId="77777777" w:rsidR="00C515C8" w:rsidRPr="00E916DF" w:rsidRDefault="00177E49" w:rsidP="00C515C8">
      <w:pPr>
        <w:rPr>
          <w:rFonts w:ascii="Arial" w:eastAsiaTheme="minorEastAsia" w:hAnsi="Arial" w:cs="Arial"/>
          <w:b/>
          <w:bCs/>
          <w:i/>
          <w:iCs/>
          <w:sz w:val="22"/>
          <w:szCs w:val="22"/>
        </w:rPr>
      </w:pPr>
      <w:r w:rsidRPr="008F19CC">
        <w:rPr>
          <w:rFonts w:ascii="Arial" w:hAnsi="Arial" w:cs="Arial"/>
          <w:b/>
          <w:bCs/>
          <w:i/>
          <w:iCs/>
          <w:sz w:val="22"/>
          <w:szCs w:val="22"/>
        </w:rPr>
        <w:t xml:space="preserve">Shelter England. (2020). Home. [online] Available at: </w:t>
      </w:r>
      <w:hyperlink r:id="rId8" w:history="1">
        <w:r w:rsidRPr="008F19CC">
          <w:rPr>
            <w:rStyle w:val="Hyperlink"/>
            <w:rFonts w:ascii="Arial" w:hAnsi="Arial" w:cs="Arial"/>
            <w:i/>
            <w:iCs/>
            <w:sz w:val="22"/>
            <w:szCs w:val="22"/>
          </w:rPr>
          <w:t>https://england.shelter.org.uk/</w:t>
        </w:r>
      </w:hyperlink>
      <w:r w:rsidRPr="008F19CC">
        <w:rPr>
          <w:rFonts w:ascii="Arial" w:hAnsi="Arial" w:cs="Arial"/>
          <w:i/>
          <w:iCs/>
          <w:sz w:val="22"/>
          <w:szCs w:val="22"/>
        </w:rPr>
        <w:t xml:space="preserve">  </w:t>
      </w:r>
      <w:r w:rsidRPr="008F19CC">
        <w:rPr>
          <w:rFonts w:ascii="Arial" w:hAnsi="Arial" w:cs="Arial"/>
          <w:b/>
          <w:bCs/>
          <w:i/>
          <w:iCs/>
          <w:sz w:val="22"/>
          <w:szCs w:val="22"/>
        </w:rPr>
        <w:t>[Accessed 6 Mar. 2020].</w:t>
      </w:r>
    </w:p>
    <w:p w14:paraId="52ABAB58" w14:textId="77777777" w:rsidR="008F19CC" w:rsidRPr="008F19CC" w:rsidRDefault="00177E49" w:rsidP="00C515C8">
      <w:pPr>
        <w:rPr>
          <w:rFonts w:ascii="Arial" w:hAnsi="Arial" w:cs="Arial"/>
          <w:i/>
          <w:iCs/>
          <w:sz w:val="22"/>
          <w:szCs w:val="22"/>
        </w:rPr>
      </w:pPr>
    </w:p>
    <w:p w14:paraId="1ED93672" w14:textId="77777777" w:rsidR="008F19CC" w:rsidRPr="008F19CC" w:rsidRDefault="00177E49" w:rsidP="00C515C8">
      <w:pPr>
        <w:rPr>
          <w:rFonts w:ascii="Arial" w:hAnsi="Arial" w:cs="Arial"/>
          <w:i/>
          <w:iCs/>
          <w:sz w:val="22"/>
          <w:szCs w:val="22"/>
        </w:rPr>
      </w:pPr>
      <w:r w:rsidRPr="008F19CC">
        <w:rPr>
          <w:rFonts w:ascii="Arial" w:hAnsi="Arial" w:cs="Arial"/>
          <w:b/>
          <w:bCs/>
          <w:i/>
          <w:iCs/>
          <w:sz w:val="22"/>
          <w:szCs w:val="22"/>
        </w:rPr>
        <w:t>Unitedway.org. (2020). United Ways Worldwide | United Way Worldwide. [online] Available at</w:t>
      </w:r>
      <w:r w:rsidRPr="008F19CC">
        <w:rPr>
          <w:rFonts w:ascii="Arial" w:hAnsi="Arial" w:cs="Arial"/>
          <w:i/>
          <w:iCs/>
          <w:sz w:val="22"/>
          <w:szCs w:val="22"/>
        </w:rPr>
        <w:t xml:space="preserve">: </w:t>
      </w:r>
      <w:hyperlink r:id="rId9" w:history="1">
        <w:r w:rsidRPr="008F19CC">
          <w:rPr>
            <w:rStyle w:val="Hyperlink"/>
            <w:rFonts w:ascii="Arial" w:hAnsi="Arial" w:cs="Arial"/>
            <w:i/>
            <w:iCs/>
            <w:sz w:val="22"/>
            <w:szCs w:val="22"/>
          </w:rPr>
          <w:t>https://www.unitedway.org/find-your-united-way/</w:t>
        </w:r>
      </w:hyperlink>
      <w:r w:rsidRPr="008F19CC">
        <w:rPr>
          <w:rFonts w:ascii="Arial" w:hAnsi="Arial" w:cs="Arial"/>
          <w:i/>
          <w:iCs/>
          <w:sz w:val="22"/>
          <w:szCs w:val="22"/>
        </w:rPr>
        <w:t xml:space="preserve">  </w:t>
      </w:r>
      <w:r w:rsidRPr="008F19CC">
        <w:rPr>
          <w:rFonts w:ascii="Arial" w:hAnsi="Arial" w:cs="Arial"/>
          <w:b/>
          <w:bCs/>
          <w:i/>
          <w:iCs/>
          <w:sz w:val="22"/>
          <w:szCs w:val="22"/>
        </w:rPr>
        <w:t>[Accessed 6 Mar. 2020].</w:t>
      </w:r>
    </w:p>
    <w:p w14:paraId="20C5192B" w14:textId="77777777" w:rsidR="00C515C8" w:rsidRPr="00B56A8A" w:rsidRDefault="00C515C8" w:rsidP="0051235E">
      <w:pPr>
        <w:rPr>
          <w:b/>
          <w:bCs/>
          <w:u w:val="single"/>
        </w:rPr>
      </w:pPr>
    </w:p>
    <w:sectPr w:rsidR="00C515C8" w:rsidRPr="00B56A8A" w:rsidSect="005F53DF">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3D6D85" w14:textId="77777777" w:rsidR="00177E49" w:rsidRDefault="00177E49" w:rsidP="00F209BC">
      <w:r>
        <w:separator/>
      </w:r>
    </w:p>
  </w:endnote>
  <w:endnote w:type="continuationSeparator" w:id="0">
    <w:p w14:paraId="5B25BB4C" w14:textId="77777777" w:rsidR="00177E49" w:rsidRDefault="00177E49" w:rsidP="00F209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0DB55D" w14:textId="77777777" w:rsidR="00177E49" w:rsidRDefault="00177E49" w:rsidP="00F209BC">
      <w:r>
        <w:separator/>
      </w:r>
    </w:p>
  </w:footnote>
  <w:footnote w:type="continuationSeparator" w:id="0">
    <w:p w14:paraId="7925C44C" w14:textId="77777777" w:rsidR="00177E49" w:rsidRDefault="00177E49" w:rsidP="00F209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45F8EE" w14:textId="32377F9A" w:rsidR="00F209BC" w:rsidRDefault="00F209BC">
    <w:pPr>
      <w:pStyle w:val="Header"/>
    </w:pPr>
  </w:p>
  <w:p w14:paraId="162710B6" w14:textId="77777777" w:rsidR="00F209BC" w:rsidRDefault="00F209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FC03A2"/>
    <w:multiLevelType w:val="hybridMultilevel"/>
    <w:tmpl w:val="16DEBC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59265C11"/>
    <w:multiLevelType w:val="hybridMultilevel"/>
    <w:tmpl w:val="A0FA1F5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188"/>
    <w:rsid w:val="000419CE"/>
    <w:rsid w:val="00162EA8"/>
    <w:rsid w:val="00177E49"/>
    <w:rsid w:val="001C7775"/>
    <w:rsid w:val="00244A45"/>
    <w:rsid w:val="002A5680"/>
    <w:rsid w:val="002C289D"/>
    <w:rsid w:val="00320A0D"/>
    <w:rsid w:val="00497431"/>
    <w:rsid w:val="0051235E"/>
    <w:rsid w:val="00566FBC"/>
    <w:rsid w:val="00574DB7"/>
    <w:rsid w:val="00586552"/>
    <w:rsid w:val="005F53DF"/>
    <w:rsid w:val="006846CD"/>
    <w:rsid w:val="00716031"/>
    <w:rsid w:val="00734335"/>
    <w:rsid w:val="007A66D4"/>
    <w:rsid w:val="00812444"/>
    <w:rsid w:val="00833D4F"/>
    <w:rsid w:val="00840188"/>
    <w:rsid w:val="00917C46"/>
    <w:rsid w:val="00AB414F"/>
    <w:rsid w:val="00B56A8A"/>
    <w:rsid w:val="00C0569D"/>
    <w:rsid w:val="00C515C8"/>
    <w:rsid w:val="00C57738"/>
    <w:rsid w:val="00CC485B"/>
    <w:rsid w:val="00D33459"/>
    <w:rsid w:val="00DC595B"/>
    <w:rsid w:val="00DF326B"/>
    <w:rsid w:val="00E916DF"/>
    <w:rsid w:val="00EB493C"/>
    <w:rsid w:val="00EC2880"/>
    <w:rsid w:val="00F209BC"/>
    <w:rsid w:val="00F3032A"/>
    <w:rsid w:val="00F42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7A9715"/>
  <w15:chartTrackingRefBased/>
  <w15:docId w15:val="{52504492-E110-6D4A-95EF-5DDE1C61D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19CE"/>
    <w:pPr>
      <w:ind w:left="720"/>
      <w:contextualSpacing/>
    </w:pPr>
  </w:style>
  <w:style w:type="paragraph" w:styleId="Header">
    <w:name w:val="header"/>
    <w:basedOn w:val="Normal"/>
    <w:link w:val="HeaderChar"/>
    <w:uiPriority w:val="99"/>
    <w:unhideWhenUsed/>
    <w:rsid w:val="00F209BC"/>
    <w:pPr>
      <w:tabs>
        <w:tab w:val="center" w:pos="4680"/>
        <w:tab w:val="right" w:pos="9360"/>
      </w:tabs>
    </w:pPr>
  </w:style>
  <w:style w:type="character" w:customStyle="1" w:styleId="HeaderChar">
    <w:name w:val="Header Char"/>
    <w:basedOn w:val="DefaultParagraphFont"/>
    <w:link w:val="Header"/>
    <w:uiPriority w:val="99"/>
    <w:rsid w:val="00F209BC"/>
  </w:style>
  <w:style w:type="paragraph" w:styleId="Footer">
    <w:name w:val="footer"/>
    <w:basedOn w:val="Normal"/>
    <w:link w:val="FooterChar"/>
    <w:uiPriority w:val="99"/>
    <w:unhideWhenUsed/>
    <w:rsid w:val="00F209BC"/>
    <w:pPr>
      <w:tabs>
        <w:tab w:val="center" w:pos="4680"/>
        <w:tab w:val="right" w:pos="9360"/>
      </w:tabs>
    </w:pPr>
  </w:style>
  <w:style w:type="character" w:customStyle="1" w:styleId="FooterChar">
    <w:name w:val="Footer Char"/>
    <w:basedOn w:val="DefaultParagraphFont"/>
    <w:link w:val="Footer"/>
    <w:uiPriority w:val="99"/>
    <w:rsid w:val="00F209BC"/>
  </w:style>
  <w:style w:type="character" w:styleId="Hyperlink">
    <w:name w:val="Hyperlink"/>
    <w:basedOn w:val="DefaultParagraphFont"/>
    <w:uiPriority w:val="99"/>
    <w:unhideWhenUsed/>
    <w:rsid w:val="00F209BC"/>
    <w:rPr>
      <w:color w:val="0563C1" w:themeColor="hyperlink"/>
      <w:u w:val="single"/>
    </w:rPr>
  </w:style>
  <w:style w:type="character" w:styleId="UnresolvedMention">
    <w:name w:val="Unresolved Mention"/>
    <w:basedOn w:val="DefaultParagraphFont"/>
    <w:uiPriority w:val="99"/>
    <w:semiHidden/>
    <w:unhideWhenUsed/>
    <w:rsid w:val="00F209BC"/>
    <w:rPr>
      <w:color w:val="605E5C"/>
      <w:shd w:val="clear" w:color="auto" w:fill="E1DFDD"/>
    </w:rPr>
  </w:style>
  <w:style w:type="character" w:customStyle="1" w:styleId="apple-converted-space">
    <w:name w:val="apple-converted-space"/>
    <w:basedOn w:val="DefaultParagraphFont"/>
    <w:rsid w:val="00C515C8"/>
  </w:style>
  <w:style w:type="character" w:styleId="FollowedHyperlink">
    <w:name w:val="FollowedHyperlink"/>
    <w:basedOn w:val="DefaultParagraphFont"/>
    <w:uiPriority w:val="99"/>
    <w:semiHidden/>
    <w:unhideWhenUsed/>
    <w:rsid w:val="00C515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271695">
      <w:bodyDiv w:val="1"/>
      <w:marLeft w:val="0"/>
      <w:marRight w:val="0"/>
      <w:marTop w:val="0"/>
      <w:marBottom w:val="0"/>
      <w:divBdr>
        <w:top w:val="none" w:sz="0" w:space="0" w:color="auto"/>
        <w:left w:val="none" w:sz="0" w:space="0" w:color="auto"/>
        <w:bottom w:val="none" w:sz="0" w:space="0" w:color="auto"/>
        <w:right w:val="none" w:sz="0" w:space="0" w:color="auto"/>
      </w:divBdr>
    </w:div>
    <w:div w:id="1004818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land.shelter.org.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nitedway.org/find-your-united-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6</Pages>
  <Words>1391</Words>
  <Characters>7932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3</cp:revision>
  <dcterms:created xsi:type="dcterms:W3CDTF">2020-03-25T22:38:00Z</dcterms:created>
  <dcterms:modified xsi:type="dcterms:W3CDTF">2020-03-27T20:29:00Z</dcterms:modified>
</cp:coreProperties>
</file>