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B2515" w14:textId="77777777" w:rsidR="00DB0C0F" w:rsidRPr="00F56015" w:rsidRDefault="00DB0C0F">
      <w:pPr>
        <w:rPr>
          <w:lang w:val="fr-FR"/>
        </w:rPr>
      </w:pPr>
    </w:p>
    <w:p w14:paraId="634A8A9E" w14:textId="77777777" w:rsidR="00DB0C0F" w:rsidRPr="00F56015" w:rsidRDefault="00DB0C0F" w:rsidP="00DB0C0F">
      <w:pPr>
        <w:rPr>
          <w:lang w:val="fr-FR"/>
        </w:rPr>
      </w:pPr>
      <w:r w:rsidRPr="00F56015">
        <w:rPr>
          <w:lang w:val="fr-FR"/>
        </w:rPr>
        <w:t>Questions</w:t>
      </w:r>
    </w:p>
    <w:p w14:paraId="3DB4B022" w14:textId="77777777" w:rsidR="00DB0C0F" w:rsidRPr="00F56015" w:rsidRDefault="00DB0C0F" w:rsidP="00DB0C0F">
      <w:pPr>
        <w:rPr>
          <w:lang w:val="fr-FR"/>
        </w:rPr>
      </w:pPr>
    </w:p>
    <w:p w14:paraId="57D5CEEF" w14:textId="77777777" w:rsidR="00DB0C0F" w:rsidRDefault="00DB0C0F" w:rsidP="00DB0C0F">
      <w:r w:rsidRPr="00F56015">
        <w:rPr>
          <w:lang w:val="fr-FR"/>
        </w:rPr>
        <w:t xml:space="preserve"> </w:t>
      </w:r>
      <w:r>
        <w:t xml:space="preserve">6-1 What is meant by a product’s contribution margin (CM) ratio? How is this ratio useful in planning business operations? </w:t>
      </w:r>
    </w:p>
    <w:p w14:paraId="10D76A73" w14:textId="77777777" w:rsidR="00DB0C0F" w:rsidRDefault="00DB0C0F" w:rsidP="00DB0C0F"/>
    <w:p w14:paraId="331B79DF" w14:textId="54F70972" w:rsidR="00DB0C0F" w:rsidRDefault="00DB0C0F" w:rsidP="00DB0C0F">
      <w:r>
        <w:t>6-</w:t>
      </w:r>
      <w:r w:rsidR="003304A3">
        <w:t>2</w:t>
      </w:r>
      <w:r>
        <w:t xml:space="preserve"> Company A’s cost structure includes costs that are mostly variable, whereas Company B’s cost structure includes costs that are mostly fixed. In a time of increasing revenue, which company will tend to realize the most rapid increase in profits? Explain. </w:t>
      </w:r>
    </w:p>
    <w:p w14:paraId="260C4131" w14:textId="77777777" w:rsidR="00DB0C0F" w:rsidRDefault="00DB0C0F" w:rsidP="00DB0C0F"/>
    <w:p w14:paraId="3F2DAB33" w14:textId="19B2BF9E" w:rsidR="00DB0C0F" w:rsidRDefault="00DB0C0F" w:rsidP="00DB0C0F">
      <w:r w:rsidRPr="00F34A9A">
        <w:t>6-</w:t>
      </w:r>
      <w:r w:rsidR="00424C4F" w:rsidRPr="00F34A9A">
        <w:t>3</w:t>
      </w:r>
      <w:r w:rsidRPr="00F34A9A">
        <w:t xml:space="preserve"> A 10% decrease in the selling price of a product will have the same impact on profit as a 10% increase in the variable expenses. Do you agree? Why or why not?</w:t>
      </w:r>
      <w:r>
        <w:t xml:space="preserve"> </w:t>
      </w:r>
    </w:p>
    <w:p w14:paraId="560D986C" w14:textId="77777777" w:rsidR="00DB0C0F" w:rsidRDefault="00DB0C0F" w:rsidP="00DB0C0F"/>
    <w:p w14:paraId="629D395B" w14:textId="054A9FAB" w:rsidR="00DB0C0F" w:rsidRDefault="00DB0C0F" w:rsidP="00DB0C0F">
      <w:r>
        <w:t>6-</w:t>
      </w:r>
      <w:r w:rsidR="00424C4F">
        <w:t>4</w:t>
      </w:r>
      <w:r>
        <w:t xml:space="preserve"> What is meant by the term break-even point? </w:t>
      </w:r>
    </w:p>
    <w:p w14:paraId="44AE34E5" w14:textId="77777777" w:rsidR="00DB0C0F" w:rsidRDefault="00DB0C0F" w:rsidP="00DB0C0F"/>
    <w:p w14:paraId="6A30110D" w14:textId="08CEB816" w:rsidR="00DB0C0F" w:rsidRDefault="00DB0C0F" w:rsidP="00DB0C0F">
      <w:r>
        <w:t>6-</w:t>
      </w:r>
      <w:r w:rsidR="00424C4F">
        <w:t>5</w:t>
      </w:r>
      <w:r>
        <w:t xml:space="preserve"> Name t</w:t>
      </w:r>
      <w:r w:rsidR="003304A3">
        <w:t>wo</w:t>
      </w:r>
      <w:r>
        <w:t xml:space="preserve"> approaches to break-even analysis. Briefly explain how each approach works. </w:t>
      </w:r>
    </w:p>
    <w:p w14:paraId="11803C3C" w14:textId="77777777" w:rsidR="00DB0C0F" w:rsidRDefault="00DB0C0F" w:rsidP="00DB0C0F"/>
    <w:p w14:paraId="7F938330" w14:textId="1E28BCB4" w:rsidR="00DB0C0F" w:rsidRDefault="00DB0C0F" w:rsidP="00DB0C0F">
      <w:r>
        <w:t>6-</w:t>
      </w:r>
      <w:r w:rsidR="00424C4F">
        <w:t>6</w:t>
      </w:r>
      <w:r>
        <w:t xml:space="preserve"> Al’s Car Wash charges </w:t>
      </w:r>
      <w:r w:rsidRPr="00424C4F">
        <w:t>£4</w:t>
      </w:r>
      <w:r>
        <w:t xml:space="preserve"> to wash a car. The variable costs of washing a car are 15% of revenue. Fixed expenses total £1,700 monthly. How many cars must be washed each month for Al to break even? </w:t>
      </w:r>
    </w:p>
    <w:p w14:paraId="591CCDE2" w14:textId="77777777" w:rsidR="00DB0C0F" w:rsidRDefault="00DB0C0F" w:rsidP="00DB0C0F"/>
    <w:p w14:paraId="41134446" w14:textId="60ADB0E8" w:rsidR="00DB0C0F" w:rsidRDefault="00DB0C0F" w:rsidP="00DB0C0F">
      <w:r>
        <w:t>6-</w:t>
      </w:r>
      <w:r w:rsidR="00424C4F">
        <w:t>7</w:t>
      </w:r>
      <w:r>
        <w:t xml:space="preserve"> What is meant by the margin of safety? </w:t>
      </w:r>
    </w:p>
    <w:p w14:paraId="1B2EFDDC" w14:textId="77777777" w:rsidR="00DB0C0F" w:rsidRDefault="00DB0C0F" w:rsidP="00DB0C0F"/>
    <w:p w14:paraId="74CD9EE2" w14:textId="00EA43E3" w:rsidR="00DB0C0F" w:rsidRDefault="00DB0C0F" w:rsidP="00DB0C0F">
      <w:r>
        <w:t>6-</w:t>
      </w:r>
      <w:r w:rsidR="00424C4F">
        <w:t>8</w:t>
      </w:r>
      <w:r>
        <w:t xml:space="preserve"> Companies X and Y are in the same industry. Company X is highly automated, whereas Company Y relies primarily on labour to make its products. If revenue and total expenses in the two companies are about the same, which would you expect to have the lower margin of safety? Why? </w:t>
      </w:r>
    </w:p>
    <w:p w14:paraId="0F554CA0" w14:textId="77777777" w:rsidR="00DB0C0F" w:rsidRDefault="00DB0C0F" w:rsidP="00DB0C0F"/>
    <w:p w14:paraId="1FF46DB9" w14:textId="77777777" w:rsidR="00DB0C0F" w:rsidRDefault="00DB0C0F" w:rsidP="00DB0C0F"/>
    <w:p w14:paraId="7F221B69" w14:textId="77777777" w:rsidR="00DB0C0F" w:rsidRDefault="00DB0C0F" w:rsidP="00DB0C0F"/>
    <w:p w14:paraId="5A8276BE" w14:textId="77777777" w:rsidR="00DB0C0F" w:rsidRDefault="00DB0C0F" w:rsidP="00DB0C0F"/>
    <w:p w14:paraId="5A122A91" w14:textId="77777777" w:rsidR="00DB0C0F" w:rsidRDefault="00DB0C0F" w:rsidP="00DB0C0F"/>
    <w:p w14:paraId="05F7EAD3" w14:textId="77777777" w:rsidR="00DB0C0F" w:rsidRDefault="00DB0C0F" w:rsidP="00DB0C0F"/>
    <w:p w14:paraId="12F85495" w14:textId="77777777" w:rsidR="00DB0C0F" w:rsidRDefault="00DB0C0F" w:rsidP="00DB0C0F"/>
    <w:p w14:paraId="5BD186E2" w14:textId="77777777" w:rsidR="00DB0C0F" w:rsidRDefault="00DB0C0F" w:rsidP="00DB0C0F"/>
    <w:p w14:paraId="10307322" w14:textId="001A6AAC" w:rsidR="00DB0C0F" w:rsidRDefault="00DB0C0F" w:rsidP="00DB0C0F"/>
    <w:p w14:paraId="107AFC7D" w14:textId="5934FD22" w:rsidR="003304A3" w:rsidRDefault="003304A3" w:rsidP="00DB0C0F"/>
    <w:p w14:paraId="60DFF29F" w14:textId="0A6BB80C" w:rsidR="003304A3" w:rsidRDefault="003304A3" w:rsidP="00DB0C0F"/>
    <w:p w14:paraId="6180689E" w14:textId="163A6173" w:rsidR="003304A3" w:rsidRDefault="003304A3" w:rsidP="00DB0C0F"/>
    <w:p w14:paraId="58B92968" w14:textId="52765033" w:rsidR="003304A3" w:rsidRDefault="003304A3" w:rsidP="00DB0C0F"/>
    <w:p w14:paraId="1FEF9111" w14:textId="449CF92A" w:rsidR="003304A3" w:rsidRDefault="003304A3" w:rsidP="00DB0C0F"/>
    <w:p w14:paraId="550F9EBE" w14:textId="5349BABC" w:rsidR="003304A3" w:rsidRDefault="003304A3" w:rsidP="00DB0C0F"/>
    <w:p w14:paraId="4E8DA4B9" w14:textId="2AF532A9" w:rsidR="003304A3" w:rsidRDefault="003304A3" w:rsidP="00DB0C0F"/>
    <w:p w14:paraId="1BA554FD" w14:textId="30BA2E5A" w:rsidR="003304A3" w:rsidRDefault="003304A3" w:rsidP="00DB0C0F"/>
    <w:p w14:paraId="7190EE43" w14:textId="77777777" w:rsidR="003304A3" w:rsidRDefault="003304A3" w:rsidP="00DB0C0F"/>
    <w:p w14:paraId="2DBD8976" w14:textId="77777777" w:rsidR="00DB0C0F" w:rsidRDefault="00DB0C0F" w:rsidP="00DB0C0F"/>
    <w:p w14:paraId="5B4F50DA" w14:textId="77777777" w:rsidR="00DB0C0F" w:rsidRDefault="00DB0C0F" w:rsidP="00DB0C0F">
      <w:r w:rsidRPr="00DB0C0F">
        <w:t>E6-1</w:t>
      </w:r>
    </w:p>
    <w:p w14:paraId="0CDDA4FF" w14:textId="77777777" w:rsidR="009D2308" w:rsidRDefault="009D2308" w:rsidP="00DB0C0F"/>
    <w:p w14:paraId="2E0F9065" w14:textId="77777777" w:rsidR="009D2308" w:rsidRDefault="009D2308" w:rsidP="00DB0C0F">
      <w:r w:rsidRPr="009D2308">
        <w:t>Menlo Company manufactures and sells a single product. The company’s revenue and expenses for the last quarter follow:</w:t>
      </w:r>
    </w:p>
    <w:p w14:paraId="262350A7" w14:textId="77777777" w:rsidR="009D2308" w:rsidRDefault="009D2308" w:rsidP="00DB0C0F"/>
    <w:p w14:paraId="33D9E7F7" w14:textId="77777777" w:rsidR="009D2308" w:rsidRDefault="009D2308" w:rsidP="00DB0C0F">
      <w:r>
        <w:rPr>
          <w:noProof/>
          <w:lang w:eastAsia="en-GB"/>
        </w:rPr>
        <w:lastRenderedPageBreak/>
        <w:drawing>
          <wp:inline distT="0" distB="0" distL="0" distR="0" wp14:anchorId="10BBF4CF" wp14:editId="15AB6A2A">
            <wp:extent cx="3714750" cy="22955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714750" cy="2295525"/>
                    </a:xfrm>
                    <a:prstGeom prst="rect">
                      <a:avLst/>
                    </a:prstGeom>
                  </pic:spPr>
                </pic:pic>
              </a:graphicData>
            </a:graphic>
          </wp:inline>
        </w:drawing>
      </w:r>
    </w:p>
    <w:p w14:paraId="49A4CBA4" w14:textId="77777777" w:rsidR="009D2308" w:rsidRDefault="009D2308" w:rsidP="009D2308"/>
    <w:p w14:paraId="52253568" w14:textId="77777777" w:rsidR="009D2308" w:rsidRDefault="009D2308" w:rsidP="009D2308">
      <w:r>
        <w:t>Required</w:t>
      </w:r>
    </w:p>
    <w:p w14:paraId="787EC705" w14:textId="77777777" w:rsidR="009D2308" w:rsidRDefault="009D2308" w:rsidP="009D2308"/>
    <w:p w14:paraId="32A60EC4" w14:textId="77777777" w:rsidR="009D2308" w:rsidRDefault="009D2308" w:rsidP="009D2308">
      <w:pPr>
        <w:pStyle w:val="ListParagraph"/>
        <w:numPr>
          <w:ilvl w:val="0"/>
          <w:numId w:val="1"/>
        </w:numPr>
      </w:pPr>
      <w:r>
        <w:t>What is the quarterly break-even point in units sold and in revenue?</w:t>
      </w:r>
    </w:p>
    <w:p w14:paraId="27914A19" w14:textId="77777777" w:rsidR="009D2308" w:rsidRDefault="009D2308" w:rsidP="009D2308"/>
    <w:p w14:paraId="0BD47335" w14:textId="77777777" w:rsidR="009D2308" w:rsidRDefault="009D2308" w:rsidP="009D2308">
      <w:pPr>
        <w:pStyle w:val="ListParagraph"/>
        <w:numPr>
          <w:ilvl w:val="0"/>
          <w:numId w:val="1"/>
        </w:numPr>
      </w:pPr>
      <w:r>
        <w:t>Without resorting to computations, what is the total contribution margin at the break-even point?</w:t>
      </w:r>
    </w:p>
    <w:p w14:paraId="70546EB9" w14:textId="77777777" w:rsidR="009D2308" w:rsidRDefault="009D2308" w:rsidP="009D2308"/>
    <w:p w14:paraId="7228B16E" w14:textId="77777777" w:rsidR="009D2308" w:rsidRDefault="009D2308" w:rsidP="009D2308">
      <w:pPr>
        <w:pStyle w:val="ListParagraph"/>
        <w:numPr>
          <w:ilvl w:val="0"/>
          <w:numId w:val="1"/>
        </w:numPr>
      </w:pPr>
      <w:r>
        <w:t>How many units would have to be sold each quarter to earn a target profit of £90,000? Use the unit contribution method. Verify your answer by preparing a contribution statement of profit or loss at the target level of revenue.</w:t>
      </w:r>
    </w:p>
    <w:p w14:paraId="0D4F0EA8" w14:textId="77777777" w:rsidR="00D637F3" w:rsidRDefault="00D637F3" w:rsidP="00D637F3">
      <w:pPr>
        <w:ind w:left="240"/>
        <w:rPr>
          <w:lang w:val="en-US"/>
        </w:rPr>
      </w:pPr>
    </w:p>
    <w:p w14:paraId="3AFCD969" w14:textId="15C17350" w:rsidR="004020BF" w:rsidRPr="00D637F3" w:rsidRDefault="004020BF" w:rsidP="00D637F3">
      <w:pPr>
        <w:ind w:left="240"/>
        <w:rPr>
          <w:b/>
          <w:bCs/>
          <w:lang w:val="en-US"/>
        </w:rPr>
      </w:pPr>
      <w:r w:rsidRPr="00D637F3">
        <w:rPr>
          <w:b/>
          <w:bCs/>
          <w:lang w:val="en-US"/>
        </w:rPr>
        <w:t>Target sales = (</w:t>
      </w:r>
      <w:r w:rsidRPr="00D637F3">
        <w:rPr>
          <w:b/>
          <w:bCs/>
          <w:u w:val="single"/>
          <w:lang w:val="en-US"/>
        </w:rPr>
        <w:t>fixed expenses + target profit)</w:t>
      </w:r>
    </w:p>
    <w:p w14:paraId="112D5F39" w14:textId="18BFBF5D" w:rsidR="004020BF" w:rsidRPr="00D637F3" w:rsidRDefault="004020BF" w:rsidP="004020BF">
      <w:pPr>
        <w:pStyle w:val="ListParagraph"/>
        <w:ind w:left="600"/>
        <w:rPr>
          <w:b/>
          <w:bCs/>
          <w:lang w:val="en-US"/>
        </w:rPr>
      </w:pPr>
      <w:r w:rsidRPr="00D637F3">
        <w:rPr>
          <w:b/>
          <w:bCs/>
          <w:lang w:val="en-US"/>
        </w:rPr>
        <w:t xml:space="preserve">                         unit contribution margin</w:t>
      </w:r>
    </w:p>
    <w:p w14:paraId="1E2BBD7A" w14:textId="22565147" w:rsidR="009D2308" w:rsidRPr="00D637F3" w:rsidRDefault="009D2308" w:rsidP="009D2308">
      <w:pPr>
        <w:rPr>
          <w:b/>
          <w:bCs/>
        </w:rPr>
      </w:pPr>
    </w:p>
    <w:p w14:paraId="6478D62D" w14:textId="0ABD5DD5" w:rsidR="004020BF" w:rsidRDefault="004020BF" w:rsidP="009D2308"/>
    <w:p w14:paraId="1DC573EC" w14:textId="77777777" w:rsidR="004020BF" w:rsidRDefault="004020BF" w:rsidP="009D2308"/>
    <w:p w14:paraId="0F10B62F" w14:textId="0EE1682F" w:rsidR="009D2308" w:rsidRDefault="009D2308" w:rsidP="009D2308">
      <w:pPr>
        <w:pStyle w:val="ListParagraph"/>
        <w:numPr>
          <w:ilvl w:val="0"/>
          <w:numId w:val="1"/>
        </w:numPr>
      </w:pPr>
      <w:r>
        <w:t>Refer to the original data. Compute the company’s margin of safety in both pound and percentage terms.</w:t>
      </w:r>
    </w:p>
    <w:p w14:paraId="78669D66" w14:textId="77777777" w:rsidR="00D637F3" w:rsidRDefault="00D637F3" w:rsidP="00D637F3">
      <w:pPr>
        <w:pStyle w:val="ListParagraph"/>
        <w:ind w:left="600"/>
      </w:pPr>
    </w:p>
    <w:p w14:paraId="687690B9" w14:textId="7D271660" w:rsidR="00D637F3" w:rsidRPr="00D637F3" w:rsidRDefault="00D637F3" w:rsidP="00D637F3">
      <w:pPr>
        <w:pStyle w:val="ListParagraph"/>
        <w:ind w:left="600"/>
        <w:rPr>
          <w:b/>
          <w:bCs/>
        </w:rPr>
      </w:pPr>
      <w:r w:rsidRPr="00D637F3">
        <w:rPr>
          <w:b/>
          <w:bCs/>
        </w:rPr>
        <w:t>Margin of safety = Total sales – Break-even sales.</w:t>
      </w:r>
    </w:p>
    <w:p w14:paraId="7F3B300A" w14:textId="0697F6BD" w:rsidR="00D637F3" w:rsidRDefault="00D637F3" w:rsidP="00D637F3">
      <w:pPr>
        <w:pStyle w:val="ListParagraph"/>
        <w:ind w:left="600"/>
      </w:pPr>
      <w:r w:rsidRPr="004D0DBB">
        <w:rPr>
          <w:lang w:val="en-US"/>
        </w:rPr>
        <w:tab/>
      </w:r>
    </w:p>
    <w:p w14:paraId="0F29D9C8" w14:textId="77777777" w:rsidR="009D2308" w:rsidRDefault="009D2308" w:rsidP="009D2308"/>
    <w:p w14:paraId="539483AE" w14:textId="77777777" w:rsidR="009D2308" w:rsidRDefault="009D2308" w:rsidP="009D2308">
      <w:pPr>
        <w:pStyle w:val="ListParagraph"/>
        <w:numPr>
          <w:ilvl w:val="0"/>
          <w:numId w:val="1"/>
        </w:numPr>
      </w:pPr>
      <w:r>
        <w:t>What is the company’s CM ratio? If revenue increase by £50,000 per quarter and there is no change in fixed expenses, by how much would you expect quarterly profit to increase? (Do not prepare a statement of profit or loss; use the CM ratio to compute your answer.)</w:t>
      </w:r>
    </w:p>
    <w:p w14:paraId="038C82A1" w14:textId="39717212" w:rsidR="009D2308" w:rsidRDefault="009D2308" w:rsidP="009D2308"/>
    <w:p w14:paraId="5031E43F" w14:textId="250E1835" w:rsidR="00D637F3" w:rsidRDefault="00D637F3" w:rsidP="009D2308"/>
    <w:p w14:paraId="28C3827F" w14:textId="6F72026C" w:rsidR="00D637F3" w:rsidRDefault="00D637F3" w:rsidP="009D2308"/>
    <w:p w14:paraId="03D3E399" w14:textId="72CF0985" w:rsidR="00D637F3" w:rsidRDefault="00D637F3" w:rsidP="009D2308"/>
    <w:p w14:paraId="0BAD2237" w14:textId="0C0644DE" w:rsidR="00D637F3" w:rsidRDefault="00D637F3" w:rsidP="009D2308"/>
    <w:p w14:paraId="678CA48E" w14:textId="1991C65D" w:rsidR="00D637F3" w:rsidRDefault="00D637F3" w:rsidP="009D2308"/>
    <w:p w14:paraId="08738B0C" w14:textId="77777777" w:rsidR="00D637F3" w:rsidRPr="009D2308" w:rsidRDefault="00D637F3" w:rsidP="009D2308"/>
    <w:p w14:paraId="407C1ADA" w14:textId="77777777" w:rsidR="009D2308" w:rsidRDefault="009D2308" w:rsidP="009D2308"/>
    <w:p w14:paraId="741EF828" w14:textId="77777777" w:rsidR="009D2308" w:rsidRDefault="009D2308" w:rsidP="009D2308">
      <w:r w:rsidRPr="009D2308">
        <w:t>E6-2</w:t>
      </w:r>
    </w:p>
    <w:p w14:paraId="63230400" w14:textId="77777777" w:rsidR="009D2308" w:rsidRDefault="009D2308" w:rsidP="009D2308"/>
    <w:p w14:paraId="515D5C60" w14:textId="77777777" w:rsidR="009D2308" w:rsidRDefault="009D2308" w:rsidP="009D2308">
      <w:r w:rsidRPr="009D2308">
        <w:t>Lindon Company is the exclusive distributor for an automotive product. The product sells for £40 per unit and has a CM ratio of 30%. The company’s fixed expenses are £180,000 per year.</w:t>
      </w:r>
    </w:p>
    <w:p w14:paraId="05ADA9B1" w14:textId="77777777" w:rsidR="009D2308" w:rsidRDefault="009D2308" w:rsidP="009D2308"/>
    <w:p w14:paraId="7253A478" w14:textId="0992942E" w:rsidR="009D2308" w:rsidRDefault="009D2308" w:rsidP="009D2308">
      <w:r>
        <w:t>Required</w:t>
      </w:r>
      <w:r w:rsidR="00B0079A">
        <w:t xml:space="preserve">: </w:t>
      </w:r>
      <w:r w:rsidR="00B0079A" w:rsidRPr="00B0079A">
        <w:rPr>
          <w:color w:val="FF0000"/>
          <w:lang w:val="en-US"/>
        </w:rPr>
        <w:t>Variable expenses + Fixed expenses + Profits</w:t>
      </w:r>
    </w:p>
    <w:p w14:paraId="0DD98024" w14:textId="77777777" w:rsidR="009D2308" w:rsidRDefault="009D2308" w:rsidP="009D2308"/>
    <w:p w14:paraId="6C1591F5" w14:textId="77777777" w:rsidR="009D2308" w:rsidRDefault="009D2308" w:rsidP="009D2308">
      <w:pPr>
        <w:pStyle w:val="ListParagraph"/>
        <w:numPr>
          <w:ilvl w:val="0"/>
          <w:numId w:val="2"/>
        </w:numPr>
      </w:pPr>
      <w:r>
        <w:t xml:space="preserve"> What are the variable expenses per unit?</w:t>
      </w:r>
    </w:p>
    <w:p w14:paraId="128D5CA4" w14:textId="77777777" w:rsidR="009D2308" w:rsidRDefault="009D2308" w:rsidP="009D2308"/>
    <w:p w14:paraId="5427C423" w14:textId="77777777" w:rsidR="009D2308" w:rsidRDefault="009D2308" w:rsidP="009D2308">
      <w:pPr>
        <w:pStyle w:val="ListParagraph"/>
        <w:numPr>
          <w:ilvl w:val="0"/>
          <w:numId w:val="2"/>
        </w:numPr>
      </w:pPr>
      <w:r>
        <w:t>Using the equation method:</w:t>
      </w:r>
    </w:p>
    <w:p w14:paraId="149C5446" w14:textId="77777777" w:rsidR="009D2308" w:rsidRDefault="009D2308" w:rsidP="009D2308"/>
    <w:p w14:paraId="4C59C7F0" w14:textId="77777777" w:rsidR="009D2308" w:rsidRDefault="009D2308" w:rsidP="009D2308">
      <w:pPr>
        <w:pStyle w:val="ListParagraph"/>
        <w:numPr>
          <w:ilvl w:val="0"/>
          <w:numId w:val="3"/>
        </w:numPr>
      </w:pPr>
      <w:r>
        <w:t xml:space="preserve"> What is the break-even point in units and revenue?</w:t>
      </w:r>
    </w:p>
    <w:p w14:paraId="2B58191B" w14:textId="77777777" w:rsidR="009D2308" w:rsidRDefault="009D2308" w:rsidP="009D2308"/>
    <w:p w14:paraId="6DC7EF42" w14:textId="77777777" w:rsidR="009D2308" w:rsidRDefault="009D2308" w:rsidP="009D2308">
      <w:pPr>
        <w:pStyle w:val="ListParagraph"/>
        <w:numPr>
          <w:ilvl w:val="0"/>
          <w:numId w:val="3"/>
        </w:numPr>
      </w:pPr>
      <w:r>
        <w:t>What sales level in units and in sales pounds is required to earn an annual profit of £60,000?</w:t>
      </w:r>
    </w:p>
    <w:p w14:paraId="2A3297A3" w14:textId="77777777" w:rsidR="009D2308" w:rsidRDefault="009D2308" w:rsidP="009D2308"/>
    <w:p w14:paraId="71F007FA" w14:textId="77777777" w:rsidR="009D2308" w:rsidRDefault="009D2308" w:rsidP="009D2308">
      <w:pPr>
        <w:pStyle w:val="ListParagraph"/>
        <w:numPr>
          <w:ilvl w:val="0"/>
          <w:numId w:val="3"/>
        </w:numPr>
      </w:pPr>
      <w:r>
        <w:t>Assume that by using a more efficient shipper, the company is able to reduce its variable expenses by £4 per unit. What is the company’s new break-even point in units and revenue?</w:t>
      </w:r>
    </w:p>
    <w:p w14:paraId="206EF1C4" w14:textId="77777777" w:rsidR="009D2308" w:rsidRDefault="009D2308" w:rsidP="009D2308"/>
    <w:p w14:paraId="5B3DAE10" w14:textId="77777777" w:rsidR="009D2308" w:rsidRDefault="009D2308" w:rsidP="009D2308">
      <w:pPr>
        <w:pStyle w:val="ListParagraph"/>
        <w:numPr>
          <w:ilvl w:val="0"/>
          <w:numId w:val="2"/>
        </w:numPr>
      </w:pPr>
      <w:r>
        <w:t>Repeat Question 2 above using the unit contribution method.</w:t>
      </w:r>
    </w:p>
    <w:p w14:paraId="684B8F0D" w14:textId="77777777" w:rsidR="009D2308" w:rsidRPr="009D2308" w:rsidRDefault="009D2308" w:rsidP="009D2308"/>
    <w:p w14:paraId="61593F9C" w14:textId="77777777" w:rsidR="009D2308" w:rsidRPr="009D2308" w:rsidRDefault="009D2308" w:rsidP="009D2308"/>
    <w:p w14:paraId="37EA1F4F" w14:textId="77777777" w:rsidR="009D2308" w:rsidRDefault="009D2308" w:rsidP="009D2308"/>
    <w:p w14:paraId="2BBFF929" w14:textId="3FA54261" w:rsidR="009D2308" w:rsidRDefault="009D2308" w:rsidP="009D2308">
      <w:r w:rsidRPr="009D2308">
        <w:t>E6-</w:t>
      </w:r>
      <w:r w:rsidR="006975D9">
        <w:t>4</w:t>
      </w:r>
    </w:p>
    <w:p w14:paraId="7EC65D1A" w14:textId="77777777" w:rsidR="009D2308" w:rsidRDefault="009D2308" w:rsidP="009D2308"/>
    <w:p w14:paraId="1AEEAC07" w14:textId="77777777" w:rsidR="009D2308" w:rsidRDefault="009D2308" w:rsidP="009D2308">
      <w:r w:rsidRPr="009D2308">
        <w:t>Miller Company’s most recent statement of profit or loss is shown below:</w:t>
      </w:r>
    </w:p>
    <w:p w14:paraId="514A4C81" w14:textId="77777777" w:rsidR="009D2308" w:rsidRPr="009D2308" w:rsidRDefault="009D2308" w:rsidP="009D2308"/>
    <w:p w14:paraId="2A65C10A" w14:textId="77777777" w:rsidR="009D2308" w:rsidRDefault="009D2308" w:rsidP="009D2308">
      <w:pPr>
        <w:jc w:val="center"/>
      </w:pPr>
      <w:r>
        <w:rPr>
          <w:noProof/>
          <w:lang w:eastAsia="en-GB"/>
        </w:rPr>
        <w:drawing>
          <wp:inline distT="0" distB="0" distL="0" distR="0" wp14:anchorId="6C14933D" wp14:editId="6C617E06">
            <wp:extent cx="3705225" cy="22669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705225" cy="2266950"/>
                    </a:xfrm>
                    <a:prstGeom prst="rect">
                      <a:avLst/>
                    </a:prstGeom>
                  </pic:spPr>
                </pic:pic>
              </a:graphicData>
            </a:graphic>
          </wp:inline>
        </w:drawing>
      </w:r>
    </w:p>
    <w:p w14:paraId="1CAB5DBF" w14:textId="77777777" w:rsidR="009D2308" w:rsidRDefault="009D2308" w:rsidP="009D2308"/>
    <w:p w14:paraId="75383C4E" w14:textId="77777777" w:rsidR="009D2308" w:rsidRDefault="009D2308" w:rsidP="009D2308"/>
    <w:p w14:paraId="096E66F6" w14:textId="77777777" w:rsidR="009D2308" w:rsidRDefault="009D2308" w:rsidP="009D2308"/>
    <w:p w14:paraId="6B70B120" w14:textId="77777777" w:rsidR="009D2308" w:rsidRDefault="009D2308" w:rsidP="009D2308">
      <w:r>
        <w:t>Required</w:t>
      </w:r>
    </w:p>
    <w:p w14:paraId="5D47F695" w14:textId="77777777" w:rsidR="009D2308" w:rsidRDefault="009D2308" w:rsidP="009D2308"/>
    <w:p w14:paraId="3B5DE49A" w14:textId="26490448" w:rsidR="002F4192" w:rsidRPr="002F4192" w:rsidRDefault="002F4192" w:rsidP="002F4192">
      <w:pPr>
        <w:numPr>
          <w:ilvl w:val="0"/>
          <w:numId w:val="11"/>
        </w:numPr>
        <w:spacing w:before="100" w:beforeAutospacing="1" w:after="100" w:afterAutospacing="1" w:line="360" w:lineRule="auto"/>
        <w:rPr>
          <w:rFonts w:ascii="Calibri" w:hAnsi="Calibri" w:cs="Calibri"/>
          <w:sz w:val="24"/>
          <w:lang w:eastAsia="en-GB"/>
        </w:rPr>
      </w:pPr>
      <w:r w:rsidRPr="002F4192">
        <w:rPr>
          <w:rFonts w:ascii="Calibri" w:hAnsi="Calibri" w:cs="Calibri"/>
          <w:sz w:val="24"/>
          <w:lang w:eastAsia="en-GB"/>
        </w:rPr>
        <w:t xml:space="preserve">Calculate the break-even point in units. </w:t>
      </w:r>
    </w:p>
    <w:p w14:paraId="1C17C229" w14:textId="72C3860A" w:rsidR="002F4192" w:rsidRPr="002F4192" w:rsidRDefault="002F4192" w:rsidP="002F4192">
      <w:pPr>
        <w:numPr>
          <w:ilvl w:val="0"/>
          <w:numId w:val="11"/>
        </w:numPr>
        <w:spacing w:before="100" w:beforeAutospacing="1" w:after="100" w:afterAutospacing="1" w:line="360" w:lineRule="auto"/>
        <w:rPr>
          <w:rFonts w:ascii="Calibri" w:hAnsi="Calibri" w:cs="Calibri"/>
          <w:sz w:val="24"/>
          <w:lang w:eastAsia="en-GB"/>
        </w:rPr>
      </w:pPr>
      <w:r w:rsidRPr="002F4192">
        <w:rPr>
          <w:rFonts w:ascii="Calibri" w:hAnsi="Calibri" w:cs="Calibri"/>
          <w:sz w:val="24"/>
          <w:lang w:eastAsia="en-GB"/>
        </w:rPr>
        <w:t xml:space="preserve">Calculate the break-even point in dollars. </w:t>
      </w:r>
    </w:p>
    <w:p w14:paraId="56806D0B" w14:textId="68C53981" w:rsidR="002F4192" w:rsidRPr="002F4192" w:rsidRDefault="002F4192" w:rsidP="002F4192">
      <w:pPr>
        <w:numPr>
          <w:ilvl w:val="0"/>
          <w:numId w:val="11"/>
        </w:numPr>
        <w:spacing w:before="100" w:beforeAutospacing="1" w:after="100" w:afterAutospacing="1" w:line="360" w:lineRule="auto"/>
        <w:rPr>
          <w:rFonts w:ascii="Calibri" w:hAnsi="Calibri" w:cs="Calibri"/>
          <w:sz w:val="24"/>
          <w:lang w:eastAsia="en-GB"/>
        </w:rPr>
      </w:pPr>
      <w:r w:rsidRPr="002F4192">
        <w:rPr>
          <w:rFonts w:ascii="Calibri" w:hAnsi="Calibri" w:cs="Calibri"/>
          <w:sz w:val="24"/>
          <w:lang w:eastAsia="en-GB"/>
        </w:rPr>
        <w:t xml:space="preserve">If the company wants to make a profit of </w:t>
      </w:r>
      <w:r w:rsidRPr="002F4192">
        <w:rPr>
          <w:rFonts w:ascii="Calibri" w:hAnsi="Calibri" w:cs="Calibri"/>
          <w:sz w:val="24"/>
          <w:lang w:eastAsia="en-GB"/>
        </w:rPr>
        <w:t>£8</w:t>
      </w:r>
      <w:r w:rsidRPr="002F4192">
        <w:rPr>
          <w:rFonts w:ascii="Calibri" w:hAnsi="Calibri" w:cs="Calibri"/>
          <w:sz w:val="24"/>
          <w:lang w:eastAsia="en-GB"/>
        </w:rPr>
        <w:t xml:space="preserve">0,000 per month, how many units must it sell? </w:t>
      </w:r>
    </w:p>
    <w:p w14:paraId="17E42A25" w14:textId="608030D1" w:rsidR="002F4192" w:rsidRPr="002F4192" w:rsidRDefault="002F4192" w:rsidP="002F4192">
      <w:pPr>
        <w:numPr>
          <w:ilvl w:val="0"/>
          <w:numId w:val="11"/>
        </w:numPr>
        <w:spacing w:before="100" w:beforeAutospacing="1" w:after="100" w:afterAutospacing="1" w:line="360" w:lineRule="auto"/>
        <w:rPr>
          <w:rFonts w:ascii="Calibri" w:hAnsi="Calibri" w:cs="Calibri"/>
          <w:sz w:val="24"/>
          <w:lang w:eastAsia="en-GB"/>
        </w:rPr>
      </w:pPr>
      <w:r w:rsidRPr="002F4192">
        <w:rPr>
          <w:rFonts w:ascii="Calibri" w:hAnsi="Calibri" w:cs="Calibri"/>
          <w:sz w:val="24"/>
          <w:lang w:eastAsia="en-GB"/>
        </w:rPr>
        <w:t xml:space="preserve">If the company increases the selling price to </w:t>
      </w:r>
      <w:r w:rsidRPr="002F4192">
        <w:rPr>
          <w:rFonts w:ascii="Calibri" w:hAnsi="Calibri" w:cs="Calibri"/>
          <w:sz w:val="24"/>
          <w:lang w:eastAsia="en-GB"/>
        </w:rPr>
        <w:t>£20</w:t>
      </w:r>
      <w:r w:rsidRPr="002F4192">
        <w:rPr>
          <w:rFonts w:ascii="Calibri" w:hAnsi="Calibri" w:cs="Calibri"/>
          <w:sz w:val="24"/>
          <w:lang w:eastAsia="en-GB"/>
        </w:rPr>
        <w:t xml:space="preserve"> per unit while keeping costs the same, how does the break-even point in units change? [10 marks]</w:t>
      </w:r>
    </w:p>
    <w:p w14:paraId="25B46AF0" w14:textId="77777777" w:rsidR="009D2308" w:rsidRPr="009D2308" w:rsidRDefault="009D2308" w:rsidP="009D2308"/>
    <w:p w14:paraId="15772E04" w14:textId="77777777" w:rsidR="009D2308" w:rsidRPr="009D2308" w:rsidRDefault="009D2308" w:rsidP="009D2308"/>
    <w:p w14:paraId="182D051B" w14:textId="77777777" w:rsidR="009D2308" w:rsidRPr="009D2308" w:rsidRDefault="009D2308" w:rsidP="009D2308"/>
    <w:p w14:paraId="12299263" w14:textId="77777777" w:rsidR="009D2308" w:rsidRDefault="009D2308" w:rsidP="009D2308">
      <w:r w:rsidRPr="009D2308">
        <w:t>Problems</w:t>
      </w:r>
    </w:p>
    <w:p w14:paraId="5FE18E92" w14:textId="77777777" w:rsidR="009D2308" w:rsidRDefault="009D2308" w:rsidP="009D2308"/>
    <w:p w14:paraId="6B275020" w14:textId="77777777" w:rsidR="009D2308" w:rsidRDefault="009D2308" w:rsidP="009D2308">
      <w:r w:rsidRPr="009D2308">
        <w:t>P6-9 Basics of CVP analysis</w:t>
      </w:r>
    </w:p>
    <w:p w14:paraId="5E39DAB4" w14:textId="77777777" w:rsidR="009D2308" w:rsidRDefault="009D2308" w:rsidP="009D2308"/>
    <w:p w14:paraId="6C8807A0" w14:textId="77777777" w:rsidR="009D2308" w:rsidRDefault="009D2308" w:rsidP="009D2308">
      <w:r>
        <w:t>Feather Friends Ltd makes a high-quality wooden birdhouse that sells for £20 per unit. Variable costs are £8 per unit, and fixed costs total £180,000 per year.</w:t>
      </w:r>
    </w:p>
    <w:p w14:paraId="399975F8" w14:textId="77777777" w:rsidR="009D2308" w:rsidRDefault="009D2308" w:rsidP="009D2308"/>
    <w:p w14:paraId="4F4F73D9" w14:textId="77777777" w:rsidR="009D2308" w:rsidRDefault="009D2308" w:rsidP="009D2308">
      <w:r>
        <w:t>Required</w:t>
      </w:r>
    </w:p>
    <w:p w14:paraId="361C33FC" w14:textId="77777777" w:rsidR="009D2308" w:rsidRDefault="009D2308" w:rsidP="009D2308"/>
    <w:p w14:paraId="73031074" w14:textId="77777777" w:rsidR="009D2308" w:rsidRDefault="009D2308" w:rsidP="009D2308">
      <w:r>
        <w:t>Answer the following independent questions:</w:t>
      </w:r>
    </w:p>
    <w:p w14:paraId="579B1E09" w14:textId="77777777" w:rsidR="009D2308" w:rsidRDefault="009D2308" w:rsidP="009D2308"/>
    <w:p w14:paraId="74DC2EAF" w14:textId="77777777" w:rsidR="009D2308" w:rsidRDefault="009D2308" w:rsidP="009D2308">
      <w:pPr>
        <w:pStyle w:val="ListParagraph"/>
        <w:numPr>
          <w:ilvl w:val="0"/>
          <w:numId w:val="7"/>
        </w:numPr>
      </w:pPr>
      <w:r>
        <w:t>What is the product’s CM ratio?</w:t>
      </w:r>
    </w:p>
    <w:p w14:paraId="3DF7F399" w14:textId="77777777" w:rsidR="009D2308" w:rsidRDefault="009D2308" w:rsidP="009D2308"/>
    <w:p w14:paraId="6C491084" w14:textId="77777777" w:rsidR="009D2308" w:rsidRDefault="009D2308" w:rsidP="009D2308">
      <w:pPr>
        <w:pStyle w:val="ListParagraph"/>
        <w:numPr>
          <w:ilvl w:val="0"/>
          <w:numId w:val="7"/>
        </w:numPr>
      </w:pPr>
      <w:r>
        <w:t>Use the CM ratio to determine the break-even point.</w:t>
      </w:r>
    </w:p>
    <w:p w14:paraId="4A0B9349" w14:textId="77777777" w:rsidR="009D2308" w:rsidRDefault="009D2308" w:rsidP="009D2308"/>
    <w:p w14:paraId="391E30C3" w14:textId="77777777" w:rsidR="009D2308" w:rsidRDefault="009D2308" w:rsidP="009D2308">
      <w:pPr>
        <w:pStyle w:val="ListParagraph"/>
        <w:numPr>
          <w:ilvl w:val="0"/>
          <w:numId w:val="7"/>
        </w:numPr>
      </w:pPr>
      <w:r>
        <w:t>Due to an increase in demand, the company estimates that revenue will increase by £75,000 during the next year. By how much should profit increase (or net loss decrease) assuming that fixed costs do not change?</w:t>
      </w:r>
    </w:p>
    <w:p w14:paraId="56416921" w14:textId="77777777" w:rsidR="009D2308" w:rsidRDefault="009D2308" w:rsidP="009D2308"/>
    <w:p w14:paraId="266AEAFC" w14:textId="77777777" w:rsidR="009D2308" w:rsidRDefault="009D2308" w:rsidP="009D2308">
      <w:pPr>
        <w:pStyle w:val="ListParagraph"/>
        <w:numPr>
          <w:ilvl w:val="0"/>
          <w:numId w:val="7"/>
        </w:numPr>
      </w:pPr>
      <w:r>
        <w:t>Assume that the operating results for last year were:</w:t>
      </w:r>
    </w:p>
    <w:p w14:paraId="6EC590C6" w14:textId="77777777" w:rsidR="009D2308" w:rsidRDefault="009D2308" w:rsidP="009D2308"/>
    <w:p w14:paraId="2C4FE3DB" w14:textId="77777777" w:rsidR="009D2308" w:rsidRDefault="009D2308" w:rsidP="009D2308">
      <w:pPr>
        <w:jc w:val="center"/>
      </w:pPr>
      <w:r>
        <w:rPr>
          <w:noProof/>
          <w:lang w:eastAsia="en-GB"/>
        </w:rPr>
        <w:drawing>
          <wp:inline distT="0" distB="0" distL="0" distR="0" wp14:anchorId="732C978D" wp14:editId="10BEE14E">
            <wp:extent cx="3038475" cy="19431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038475" cy="1943100"/>
                    </a:xfrm>
                    <a:prstGeom prst="rect">
                      <a:avLst/>
                    </a:prstGeom>
                  </pic:spPr>
                </pic:pic>
              </a:graphicData>
            </a:graphic>
          </wp:inline>
        </w:drawing>
      </w:r>
    </w:p>
    <w:p w14:paraId="0FE52001" w14:textId="77777777" w:rsidR="009D2308" w:rsidRDefault="009D2308" w:rsidP="009D2308"/>
    <w:p w14:paraId="640978DD" w14:textId="77777777" w:rsidR="009D2308" w:rsidRDefault="009D2308" w:rsidP="009D2308">
      <w:pPr>
        <w:pStyle w:val="ListParagraph"/>
        <w:numPr>
          <w:ilvl w:val="0"/>
          <w:numId w:val="8"/>
        </w:numPr>
      </w:pPr>
      <w:r>
        <w:t>Compute the degree of operating leverage at the current level of revenue.</w:t>
      </w:r>
    </w:p>
    <w:p w14:paraId="5A6EA075" w14:textId="77777777" w:rsidR="009D2308" w:rsidRDefault="009D2308" w:rsidP="009D2308"/>
    <w:p w14:paraId="610E911A" w14:textId="77777777" w:rsidR="009D2308" w:rsidRDefault="009D2308" w:rsidP="009D2308">
      <w:pPr>
        <w:pStyle w:val="ListParagraph"/>
        <w:numPr>
          <w:ilvl w:val="0"/>
          <w:numId w:val="8"/>
        </w:numPr>
      </w:pPr>
      <w:r>
        <w:t>The MD expects revenue to increase by 20% next year. By what percentage should profit increase?</w:t>
      </w:r>
    </w:p>
    <w:p w14:paraId="06E1822B" w14:textId="77777777" w:rsidR="009D2308" w:rsidRDefault="009D2308" w:rsidP="009D2308">
      <w:pPr>
        <w:pStyle w:val="ListParagraph"/>
      </w:pPr>
    </w:p>
    <w:p w14:paraId="144B586E" w14:textId="77777777" w:rsidR="009D2308" w:rsidRDefault="009D2308" w:rsidP="009D2308">
      <w:pPr>
        <w:pStyle w:val="ListParagraph"/>
      </w:pPr>
    </w:p>
    <w:p w14:paraId="298C3F44" w14:textId="77777777" w:rsidR="009D2308" w:rsidRDefault="009D2308" w:rsidP="009D2308">
      <w:pPr>
        <w:pStyle w:val="ListParagraph"/>
      </w:pPr>
    </w:p>
    <w:p w14:paraId="0463DC3D" w14:textId="77777777" w:rsidR="009D2308" w:rsidRDefault="009D2308" w:rsidP="009D2308">
      <w:r>
        <w:t>5- Refer to the original data. Assume that the company sold 18,000 units last year. The sales manager is convinced that a 10% reduction in the selling price, combined with a £30,000 increase in advertising, would cause annual sales in units to increase by one-third. Prepare two contribution statements of profit or loss, one showing the results of last year’s operations and one showing the results of operations if these changes are made. Would you recommend that the company does as the sales manager suggests?</w:t>
      </w:r>
    </w:p>
    <w:p w14:paraId="0604BD0C" w14:textId="77777777" w:rsidR="009D2308" w:rsidRDefault="009D2308" w:rsidP="009D2308">
      <w:pPr>
        <w:pStyle w:val="ListParagraph"/>
      </w:pPr>
    </w:p>
    <w:p w14:paraId="7ED52144" w14:textId="77777777" w:rsidR="00C8520A" w:rsidRDefault="009D2308" w:rsidP="009D2308">
      <w:r>
        <w:t xml:space="preserve">6- Refer to the original data. Assume again that the company sold 18,000 units last year. The MD does not want to change the selling price. Instead, he wants to increase the sales commission by £1 per unit. He thinks that this move, combined with some increase in advertising, would increase annual revenue by 25%. By how much could advertising be </w:t>
      </w:r>
      <w:r>
        <w:lastRenderedPageBreak/>
        <w:t>increased with profits remaining unchanged? Do not prepare a statement of profit or loss; use the incremental analysis approach.</w:t>
      </w:r>
    </w:p>
    <w:p w14:paraId="516A187A" w14:textId="77777777" w:rsidR="00C8520A" w:rsidRPr="00C8520A" w:rsidRDefault="00C8520A" w:rsidP="00C8520A"/>
    <w:p w14:paraId="6E39D403" w14:textId="77777777" w:rsidR="00C8520A" w:rsidRDefault="00C8520A" w:rsidP="00C8520A"/>
    <w:p w14:paraId="3B87732C" w14:textId="77777777" w:rsidR="00C8520A" w:rsidRDefault="00C8520A" w:rsidP="00C8520A">
      <w:r w:rsidRPr="00C8520A">
        <w:t>P6-11 Sensitivity analysis of profit; changes in volume</w:t>
      </w:r>
    </w:p>
    <w:p w14:paraId="565A3108" w14:textId="77777777" w:rsidR="00C8520A" w:rsidRPr="00C8520A" w:rsidRDefault="00C8520A" w:rsidP="00C8520A"/>
    <w:p w14:paraId="5D17D5C6" w14:textId="77777777" w:rsidR="00C8520A" w:rsidRDefault="00C8520A" w:rsidP="00C8520A"/>
    <w:p w14:paraId="7670ECE9" w14:textId="77777777" w:rsidR="00C8520A" w:rsidRDefault="00C8520A" w:rsidP="00C8520A">
      <w:r>
        <w:t>Minden Company introduced a new product last year for which it is trying to find an optimal selling price. Marketing studies suggest that the company can increase sales by 5,000 units for each £2 reduction in the selling price. The company’s present selling price is £70 per unit and variable expenses are £40 per unit. Fixed expenses are £540,000 per year. The present annual sales volume (at the £70 selling price) is 15,000 units.</w:t>
      </w:r>
    </w:p>
    <w:p w14:paraId="653D9AA2" w14:textId="77777777" w:rsidR="00C8520A" w:rsidRDefault="00C8520A" w:rsidP="00C8520A"/>
    <w:p w14:paraId="07621996" w14:textId="77777777" w:rsidR="00C8520A" w:rsidRDefault="00C8520A" w:rsidP="00C8520A">
      <w:r>
        <w:t>Required</w:t>
      </w:r>
    </w:p>
    <w:p w14:paraId="597C5613" w14:textId="77777777" w:rsidR="00C8520A" w:rsidRDefault="00C8520A" w:rsidP="00C8520A"/>
    <w:p w14:paraId="11FEF4CA" w14:textId="77777777" w:rsidR="00C8520A" w:rsidRDefault="00C8520A" w:rsidP="00C8520A">
      <w:pPr>
        <w:pStyle w:val="ListParagraph"/>
        <w:numPr>
          <w:ilvl w:val="0"/>
          <w:numId w:val="9"/>
        </w:numPr>
      </w:pPr>
      <w:r>
        <w:t>What is the present yearly profit or loss?</w:t>
      </w:r>
    </w:p>
    <w:p w14:paraId="7D01B3B5" w14:textId="77777777" w:rsidR="00C8520A" w:rsidRDefault="00C8520A" w:rsidP="00C8520A"/>
    <w:p w14:paraId="45582E26" w14:textId="77777777" w:rsidR="00C8520A" w:rsidRDefault="00C8520A" w:rsidP="00C8520A">
      <w:pPr>
        <w:pStyle w:val="ListParagraph"/>
        <w:numPr>
          <w:ilvl w:val="0"/>
          <w:numId w:val="9"/>
        </w:numPr>
      </w:pPr>
      <w:r>
        <w:t>What is the present break-even point in units and in revenue?</w:t>
      </w:r>
    </w:p>
    <w:p w14:paraId="62EF4A55" w14:textId="77777777" w:rsidR="00C8520A" w:rsidRDefault="00C8520A" w:rsidP="00C8520A"/>
    <w:p w14:paraId="1103999D" w14:textId="77777777" w:rsidR="00C8520A" w:rsidRDefault="00C8520A" w:rsidP="00C8520A">
      <w:pPr>
        <w:pStyle w:val="ListParagraph"/>
        <w:numPr>
          <w:ilvl w:val="0"/>
          <w:numId w:val="9"/>
        </w:numPr>
      </w:pPr>
      <w:r>
        <w:t>Assuming that the marketing studies are correct, what is the maximum profit that the company can earn yearly? At how many units and at what selling price per unit would the company generate this profit?</w:t>
      </w:r>
    </w:p>
    <w:p w14:paraId="5228E3BE" w14:textId="77777777" w:rsidR="00C8520A" w:rsidRDefault="00C8520A" w:rsidP="00C8520A"/>
    <w:p w14:paraId="05B5C359" w14:textId="77777777" w:rsidR="00C8520A" w:rsidRDefault="00C8520A" w:rsidP="00C8520A">
      <w:pPr>
        <w:pStyle w:val="ListParagraph"/>
        <w:numPr>
          <w:ilvl w:val="0"/>
          <w:numId w:val="9"/>
        </w:numPr>
      </w:pPr>
      <w:r>
        <w:t>What would be the break-even point in units and in revenue using the selling price you determined in Question 3 above (e.g. the selling price at the level of maximum profits)? Why is this break-even point different from the break-even point you computed in Question 2 above?</w:t>
      </w:r>
    </w:p>
    <w:p w14:paraId="2913E036" w14:textId="77777777" w:rsidR="00C8520A" w:rsidRPr="00C8520A" w:rsidRDefault="00C8520A" w:rsidP="00C8520A"/>
    <w:p w14:paraId="7A8D37E7" w14:textId="77777777" w:rsidR="00C8520A" w:rsidRDefault="00C8520A" w:rsidP="00C8520A"/>
    <w:p w14:paraId="16A69347" w14:textId="77777777" w:rsidR="009D2308" w:rsidRDefault="00C8520A" w:rsidP="00C8520A">
      <w:r w:rsidRPr="00C8520A">
        <w:t>P6-13 Changing levels of fixed and variable costs</w:t>
      </w:r>
    </w:p>
    <w:p w14:paraId="0F6CD619" w14:textId="77777777" w:rsidR="00C8520A" w:rsidRDefault="00C8520A" w:rsidP="00C8520A"/>
    <w:p w14:paraId="5D5E459C" w14:textId="77777777" w:rsidR="00C8520A" w:rsidRDefault="00C8520A" w:rsidP="00C8520A">
      <w:r>
        <w:t>Neptune Company produces toys and other items for use in beach and resort areas. A small, inflatable toy has come onto the market that the company is anxious to produce and sell. Enough capacity exists in the company’s plant to produce 16,000 units of the toy each month. Variable costs to manufacture and sell one unit would be £1.25, and fixed costs associated with the toy would total £35,000 per month.</w:t>
      </w:r>
    </w:p>
    <w:p w14:paraId="04A16B49" w14:textId="77777777" w:rsidR="00C8520A" w:rsidRDefault="00C8520A" w:rsidP="00C8520A"/>
    <w:p w14:paraId="3F9D7B6E" w14:textId="77777777" w:rsidR="00C8520A" w:rsidRDefault="00C8520A" w:rsidP="00C8520A">
      <w:r>
        <w:t>The company’s marketing department predicts that demand for the new toy will exceed the 16,000 units that the company is able to produce. Additional manufacturing space can be rented from another company at a fixed cost of £1,000 per month. Variable costs in the rented facility would total £1.40 per unit, due to somewhat less efficient operations than in the main plant. The new toy will sell for £3.00 per unit.</w:t>
      </w:r>
    </w:p>
    <w:p w14:paraId="1794EF60" w14:textId="77777777" w:rsidR="00C8520A" w:rsidRDefault="00C8520A" w:rsidP="00C8520A"/>
    <w:p w14:paraId="47AFE322" w14:textId="77777777" w:rsidR="00C8520A" w:rsidRDefault="00C8520A" w:rsidP="00C8520A">
      <w:r>
        <w:t>Required</w:t>
      </w:r>
    </w:p>
    <w:p w14:paraId="41A95E1A" w14:textId="77777777" w:rsidR="00C8520A" w:rsidRDefault="00C8520A" w:rsidP="00C8520A"/>
    <w:p w14:paraId="198BE19E" w14:textId="77777777" w:rsidR="00C8520A" w:rsidRDefault="00C8520A" w:rsidP="00C8520A">
      <w:pPr>
        <w:pStyle w:val="ListParagraph"/>
        <w:numPr>
          <w:ilvl w:val="0"/>
          <w:numId w:val="10"/>
        </w:numPr>
      </w:pPr>
      <w:r>
        <w:t>Compute the monthly break-even point for the new toy in units and in revenue. Show all computations in good form.</w:t>
      </w:r>
    </w:p>
    <w:p w14:paraId="265B1988" w14:textId="77777777" w:rsidR="00C8520A" w:rsidRDefault="00C8520A" w:rsidP="00C8520A"/>
    <w:p w14:paraId="0FEF338D" w14:textId="77777777" w:rsidR="00C8520A" w:rsidRDefault="00C8520A" w:rsidP="00C8520A">
      <w:pPr>
        <w:pStyle w:val="ListParagraph"/>
        <w:numPr>
          <w:ilvl w:val="0"/>
          <w:numId w:val="10"/>
        </w:numPr>
      </w:pPr>
      <w:r>
        <w:t>How many units must be sold each month to make a monthly profit of £12,000?</w:t>
      </w:r>
    </w:p>
    <w:p w14:paraId="66996417" w14:textId="77777777" w:rsidR="00C8520A" w:rsidRDefault="00C8520A" w:rsidP="00C8520A"/>
    <w:p w14:paraId="25A1A537" w14:textId="77777777" w:rsidR="00C8520A" w:rsidRDefault="00C8520A" w:rsidP="00C8520A">
      <w:pPr>
        <w:pStyle w:val="ListParagraph"/>
        <w:numPr>
          <w:ilvl w:val="0"/>
          <w:numId w:val="10"/>
        </w:numPr>
      </w:pPr>
      <w:r>
        <w:t>If the sales manager receives a bonus of 10 pence for each unit sold in excess of the break-even point, how many units must be sold each month to earn a return of 25% on the monthly investment in fixed costs?</w:t>
      </w:r>
    </w:p>
    <w:p w14:paraId="454C072C" w14:textId="77777777" w:rsidR="00C8520A" w:rsidRPr="00C8520A" w:rsidRDefault="00C8520A" w:rsidP="00C8520A"/>
    <w:sectPr w:rsidR="00C8520A" w:rsidRPr="00C8520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C83FA4" w14:textId="77777777" w:rsidR="00765AE4" w:rsidRDefault="00765AE4" w:rsidP="00C8520A">
      <w:r>
        <w:separator/>
      </w:r>
    </w:p>
  </w:endnote>
  <w:endnote w:type="continuationSeparator" w:id="0">
    <w:p w14:paraId="5E830053" w14:textId="77777777" w:rsidR="00765AE4" w:rsidRDefault="00765AE4" w:rsidP="00C85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3060084"/>
      <w:docPartObj>
        <w:docPartGallery w:val="Page Numbers (Bottom of Page)"/>
        <w:docPartUnique/>
      </w:docPartObj>
    </w:sdtPr>
    <w:sdtEndPr>
      <w:rPr>
        <w:noProof/>
      </w:rPr>
    </w:sdtEndPr>
    <w:sdtContent>
      <w:p w14:paraId="071F55E2" w14:textId="77777777" w:rsidR="00C8520A" w:rsidRDefault="00C8520A">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582E7712" w14:textId="77777777" w:rsidR="00C8520A" w:rsidRDefault="00C852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C614FF" w14:textId="77777777" w:rsidR="00765AE4" w:rsidRDefault="00765AE4" w:rsidP="00C8520A">
      <w:r>
        <w:separator/>
      </w:r>
    </w:p>
  </w:footnote>
  <w:footnote w:type="continuationSeparator" w:id="0">
    <w:p w14:paraId="37E37CB7" w14:textId="77777777" w:rsidR="00765AE4" w:rsidRDefault="00765AE4" w:rsidP="00C85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A2805"/>
    <w:multiLevelType w:val="hybridMultilevel"/>
    <w:tmpl w:val="78D4CBF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852CEC"/>
    <w:multiLevelType w:val="hybridMultilevel"/>
    <w:tmpl w:val="DDACB5FE"/>
    <w:lvl w:ilvl="0" w:tplc="604CB0FA">
      <w:start w:val="1"/>
      <w:numFmt w:val="decimal"/>
      <w:lvlText w:val="%1-"/>
      <w:lvlJc w:val="left"/>
      <w:pPr>
        <w:ind w:left="60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2" w15:restartNumberingAfterBreak="0">
    <w:nsid w:val="20F46555"/>
    <w:multiLevelType w:val="hybridMultilevel"/>
    <w:tmpl w:val="86AA9EA0"/>
    <w:lvl w:ilvl="0" w:tplc="9DB6CEEA">
      <w:start w:val="1"/>
      <w:numFmt w:val="lowerLetter"/>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 w15:restartNumberingAfterBreak="0">
    <w:nsid w:val="22D32025"/>
    <w:multiLevelType w:val="hybridMultilevel"/>
    <w:tmpl w:val="17823CB6"/>
    <w:lvl w:ilvl="0" w:tplc="65A4A72E">
      <w:start w:val="1"/>
      <w:numFmt w:val="decimal"/>
      <w:lvlText w:val="%1-"/>
      <w:lvlJc w:val="left"/>
      <w:pPr>
        <w:ind w:left="540" w:hanging="36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4" w15:restartNumberingAfterBreak="0">
    <w:nsid w:val="299324CE"/>
    <w:multiLevelType w:val="multilevel"/>
    <w:tmpl w:val="34BC6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C95536E"/>
    <w:multiLevelType w:val="hybridMultilevel"/>
    <w:tmpl w:val="77FC808C"/>
    <w:lvl w:ilvl="0" w:tplc="7DDE4D00">
      <w:start w:val="1"/>
      <w:numFmt w:val="decimal"/>
      <w:lvlText w:val="%1-"/>
      <w:lvlJc w:val="left"/>
      <w:pPr>
        <w:ind w:left="60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6" w15:restartNumberingAfterBreak="0">
    <w:nsid w:val="3DCA1CA3"/>
    <w:multiLevelType w:val="hybridMultilevel"/>
    <w:tmpl w:val="1EE20902"/>
    <w:lvl w:ilvl="0" w:tplc="8C423142">
      <w:start w:val="1"/>
      <w:numFmt w:val="decimal"/>
      <w:lvlText w:val="%1-"/>
      <w:lvlJc w:val="left"/>
      <w:pPr>
        <w:ind w:left="60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7" w15:restartNumberingAfterBreak="0">
    <w:nsid w:val="40E84DAD"/>
    <w:multiLevelType w:val="hybridMultilevel"/>
    <w:tmpl w:val="12E0A078"/>
    <w:lvl w:ilvl="0" w:tplc="AD1A5CDE">
      <w:start w:val="1"/>
      <w:numFmt w:val="decimal"/>
      <w:lvlText w:val="%1-"/>
      <w:lvlJc w:val="left"/>
      <w:pPr>
        <w:ind w:left="60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8" w15:restartNumberingAfterBreak="0">
    <w:nsid w:val="456C13B6"/>
    <w:multiLevelType w:val="hybridMultilevel"/>
    <w:tmpl w:val="212618B4"/>
    <w:lvl w:ilvl="0" w:tplc="7E781DAE">
      <w:start w:val="1"/>
      <w:numFmt w:val="lowerLetter"/>
      <w:lvlText w:val="%1)"/>
      <w:lvlJc w:val="left"/>
      <w:pPr>
        <w:ind w:left="960" w:hanging="360"/>
      </w:pPr>
      <w:rPr>
        <w:rFonts w:hint="default"/>
      </w:rPr>
    </w:lvl>
    <w:lvl w:ilvl="1" w:tplc="08090019" w:tentative="1">
      <w:start w:val="1"/>
      <w:numFmt w:val="lowerLetter"/>
      <w:lvlText w:val="%2."/>
      <w:lvlJc w:val="left"/>
      <w:pPr>
        <w:ind w:left="1680" w:hanging="360"/>
      </w:pPr>
    </w:lvl>
    <w:lvl w:ilvl="2" w:tplc="0809001B" w:tentative="1">
      <w:start w:val="1"/>
      <w:numFmt w:val="lowerRoman"/>
      <w:lvlText w:val="%3."/>
      <w:lvlJc w:val="right"/>
      <w:pPr>
        <w:ind w:left="2400" w:hanging="180"/>
      </w:pPr>
    </w:lvl>
    <w:lvl w:ilvl="3" w:tplc="0809000F" w:tentative="1">
      <w:start w:val="1"/>
      <w:numFmt w:val="decimal"/>
      <w:lvlText w:val="%4."/>
      <w:lvlJc w:val="left"/>
      <w:pPr>
        <w:ind w:left="3120" w:hanging="360"/>
      </w:pPr>
    </w:lvl>
    <w:lvl w:ilvl="4" w:tplc="08090019" w:tentative="1">
      <w:start w:val="1"/>
      <w:numFmt w:val="lowerLetter"/>
      <w:lvlText w:val="%5."/>
      <w:lvlJc w:val="left"/>
      <w:pPr>
        <w:ind w:left="3840" w:hanging="360"/>
      </w:pPr>
    </w:lvl>
    <w:lvl w:ilvl="5" w:tplc="0809001B" w:tentative="1">
      <w:start w:val="1"/>
      <w:numFmt w:val="lowerRoman"/>
      <w:lvlText w:val="%6."/>
      <w:lvlJc w:val="right"/>
      <w:pPr>
        <w:ind w:left="4560" w:hanging="180"/>
      </w:pPr>
    </w:lvl>
    <w:lvl w:ilvl="6" w:tplc="0809000F" w:tentative="1">
      <w:start w:val="1"/>
      <w:numFmt w:val="decimal"/>
      <w:lvlText w:val="%7."/>
      <w:lvlJc w:val="left"/>
      <w:pPr>
        <w:ind w:left="5280" w:hanging="360"/>
      </w:pPr>
    </w:lvl>
    <w:lvl w:ilvl="7" w:tplc="08090019" w:tentative="1">
      <w:start w:val="1"/>
      <w:numFmt w:val="lowerLetter"/>
      <w:lvlText w:val="%8."/>
      <w:lvlJc w:val="left"/>
      <w:pPr>
        <w:ind w:left="6000" w:hanging="360"/>
      </w:pPr>
    </w:lvl>
    <w:lvl w:ilvl="8" w:tplc="0809001B" w:tentative="1">
      <w:start w:val="1"/>
      <w:numFmt w:val="lowerRoman"/>
      <w:lvlText w:val="%9."/>
      <w:lvlJc w:val="right"/>
      <w:pPr>
        <w:ind w:left="6720" w:hanging="180"/>
      </w:pPr>
    </w:lvl>
  </w:abstractNum>
  <w:abstractNum w:abstractNumId="9" w15:restartNumberingAfterBreak="0">
    <w:nsid w:val="58E64A81"/>
    <w:multiLevelType w:val="hybridMultilevel"/>
    <w:tmpl w:val="F26A7FE4"/>
    <w:lvl w:ilvl="0" w:tplc="3EC0D80C">
      <w:start w:val="1"/>
      <w:numFmt w:val="decimal"/>
      <w:lvlText w:val="%1-"/>
      <w:lvlJc w:val="left"/>
      <w:pPr>
        <w:ind w:left="60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10" w15:restartNumberingAfterBreak="0">
    <w:nsid w:val="79A21076"/>
    <w:multiLevelType w:val="hybridMultilevel"/>
    <w:tmpl w:val="4CB66FF2"/>
    <w:lvl w:ilvl="0" w:tplc="F752B1A4">
      <w:start w:val="1"/>
      <w:numFmt w:val="decimal"/>
      <w:lvlText w:val="%1-"/>
      <w:lvlJc w:val="left"/>
      <w:pPr>
        <w:ind w:left="60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num w:numId="1" w16cid:durableId="267588673">
    <w:abstractNumId w:val="9"/>
  </w:num>
  <w:num w:numId="2" w16cid:durableId="1887445417">
    <w:abstractNumId w:val="3"/>
  </w:num>
  <w:num w:numId="3" w16cid:durableId="963314990">
    <w:abstractNumId w:val="2"/>
  </w:num>
  <w:num w:numId="4" w16cid:durableId="1971934019">
    <w:abstractNumId w:val="1"/>
  </w:num>
  <w:num w:numId="5" w16cid:durableId="12460982">
    <w:abstractNumId w:val="8"/>
  </w:num>
  <w:num w:numId="6" w16cid:durableId="787969789">
    <w:abstractNumId w:val="6"/>
  </w:num>
  <w:num w:numId="7" w16cid:durableId="322317383">
    <w:abstractNumId w:val="10"/>
  </w:num>
  <w:num w:numId="8" w16cid:durableId="359017097">
    <w:abstractNumId w:val="0"/>
  </w:num>
  <w:num w:numId="9" w16cid:durableId="1824732568">
    <w:abstractNumId w:val="5"/>
  </w:num>
  <w:num w:numId="10" w16cid:durableId="991443065">
    <w:abstractNumId w:val="7"/>
  </w:num>
  <w:num w:numId="11" w16cid:durableId="12286103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C0F"/>
    <w:rsid w:val="00071D89"/>
    <w:rsid w:val="0015399B"/>
    <w:rsid w:val="001A45C3"/>
    <w:rsid w:val="001D0B06"/>
    <w:rsid w:val="001D71CD"/>
    <w:rsid w:val="002F4192"/>
    <w:rsid w:val="003304A3"/>
    <w:rsid w:val="004020BF"/>
    <w:rsid w:val="00424C4F"/>
    <w:rsid w:val="004E5BF0"/>
    <w:rsid w:val="00604D3D"/>
    <w:rsid w:val="006975D9"/>
    <w:rsid w:val="006A520C"/>
    <w:rsid w:val="00765AE4"/>
    <w:rsid w:val="00781D77"/>
    <w:rsid w:val="00847CAB"/>
    <w:rsid w:val="0088743D"/>
    <w:rsid w:val="00897172"/>
    <w:rsid w:val="008C3612"/>
    <w:rsid w:val="009D2308"/>
    <w:rsid w:val="00A36FD3"/>
    <w:rsid w:val="00B0079A"/>
    <w:rsid w:val="00BB20F5"/>
    <w:rsid w:val="00BD2EAF"/>
    <w:rsid w:val="00BE02D2"/>
    <w:rsid w:val="00C45FBB"/>
    <w:rsid w:val="00C8520A"/>
    <w:rsid w:val="00D637F3"/>
    <w:rsid w:val="00DB0C0F"/>
    <w:rsid w:val="00E951CF"/>
    <w:rsid w:val="00F34A9A"/>
    <w:rsid w:val="00F45F3A"/>
    <w:rsid w:val="00F56015"/>
    <w:rsid w:val="00FC638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8BDFAA"/>
  <w15:chartTrackingRefBased/>
  <w15:docId w15:val="{60FB0ADB-FDEC-4992-ADC0-74662CA20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0C0F"/>
    <w:pPr>
      <w:spacing w:after="0" w:line="240" w:lineRule="auto"/>
    </w:pPr>
    <w:rPr>
      <w:rFonts w:ascii="Arial" w:eastAsia="Times New Roman" w:hAnsi="Arial"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2308"/>
    <w:pPr>
      <w:ind w:left="720"/>
      <w:contextualSpacing/>
    </w:pPr>
  </w:style>
  <w:style w:type="paragraph" w:styleId="Header">
    <w:name w:val="header"/>
    <w:basedOn w:val="Normal"/>
    <w:link w:val="HeaderChar"/>
    <w:uiPriority w:val="99"/>
    <w:unhideWhenUsed/>
    <w:rsid w:val="00C8520A"/>
    <w:pPr>
      <w:tabs>
        <w:tab w:val="center" w:pos="4513"/>
        <w:tab w:val="right" w:pos="9026"/>
      </w:tabs>
    </w:pPr>
  </w:style>
  <w:style w:type="character" w:customStyle="1" w:styleId="HeaderChar">
    <w:name w:val="Header Char"/>
    <w:basedOn w:val="DefaultParagraphFont"/>
    <w:link w:val="Header"/>
    <w:uiPriority w:val="99"/>
    <w:rsid w:val="00C8520A"/>
    <w:rPr>
      <w:rFonts w:ascii="Arial" w:eastAsia="Times New Roman" w:hAnsi="Arial" w:cs="Times New Roman"/>
      <w:szCs w:val="24"/>
    </w:rPr>
  </w:style>
  <w:style w:type="paragraph" w:styleId="Footer">
    <w:name w:val="footer"/>
    <w:basedOn w:val="Normal"/>
    <w:link w:val="FooterChar"/>
    <w:uiPriority w:val="99"/>
    <w:unhideWhenUsed/>
    <w:rsid w:val="00C8520A"/>
    <w:pPr>
      <w:tabs>
        <w:tab w:val="center" w:pos="4513"/>
        <w:tab w:val="right" w:pos="9026"/>
      </w:tabs>
    </w:pPr>
  </w:style>
  <w:style w:type="character" w:customStyle="1" w:styleId="FooterChar">
    <w:name w:val="Footer Char"/>
    <w:basedOn w:val="DefaultParagraphFont"/>
    <w:link w:val="Footer"/>
    <w:uiPriority w:val="99"/>
    <w:rsid w:val="00C8520A"/>
    <w:rPr>
      <w:rFonts w:ascii="Arial" w:eastAsia="Times New Roman" w:hAnsi="Arial"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1307</Words>
  <Characters>6302</Characters>
  <Application>Microsoft Office Word</Application>
  <DocSecurity>0</DocSecurity>
  <Lines>233</Lines>
  <Paragraphs>81</Paragraphs>
  <ScaleCrop>false</ScaleCrop>
  <HeadingPairs>
    <vt:vector size="2" baseType="variant">
      <vt:variant>
        <vt:lpstr>Title</vt:lpstr>
      </vt:variant>
      <vt:variant>
        <vt:i4>1</vt:i4>
      </vt:variant>
    </vt:vector>
  </HeadingPairs>
  <TitlesOfParts>
    <vt:vector size="1" baseType="lpstr">
      <vt:lpstr/>
    </vt:vector>
  </TitlesOfParts>
  <Company>University of Bedfordshire</Company>
  <LinksUpToDate>false</LinksUpToDate>
  <CharactersWithSpaces>7528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Hamza El Kaddouri</dc:creator>
  <cp:keywords/>
  <dc:description/>
  <cp:lastModifiedBy>Patrick Yeboah</cp:lastModifiedBy>
  <cp:revision>2</cp:revision>
  <dcterms:created xsi:type="dcterms:W3CDTF">2025-10-22T13:14:00Z</dcterms:created>
  <dcterms:modified xsi:type="dcterms:W3CDTF">2025-10-22T13:14:00Z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44aca314-9b43-4726-9f90-16a45dc14ab8</vt:lpwstr>
  </property>
</Properties>
</file>