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0E995" w14:textId="77777777" w:rsidR="00E4362A" w:rsidRDefault="00E4362A">
      <w:pPr>
        <w:pStyle w:val="Normal1"/>
        <w:jc w:val="center"/>
        <w:rPr>
          <w:b/>
          <w:sz w:val="36"/>
          <w:szCs w:val="36"/>
        </w:rPr>
      </w:pPr>
    </w:p>
    <w:p w14:paraId="522DEE51" w14:textId="77777777" w:rsidR="00E4362A" w:rsidRDefault="00E4362A">
      <w:pPr>
        <w:pStyle w:val="Normal1"/>
        <w:jc w:val="center"/>
        <w:rPr>
          <w:b/>
          <w:sz w:val="36"/>
          <w:szCs w:val="36"/>
        </w:rPr>
      </w:pPr>
    </w:p>
    <w:p w14:paraId="471C7690" w14:textId="77777777" w:rsidR="00E4362A" w:rsidRDefault="00E4362A">
      <w:pPr>
        <w:pStyle w:val="Normal1"/>
        <w:jc w:val="center"/>
        <w:rPr>
          <w:b/>
          <w:sz w:val="36"/>
          <w:szCs w:val="36"/>
        </w:rPr>
      </w:pPr>
    </w:p>
    <w:p w14:paraId="29FD43B0" w14:textId="77777777" w:rsidR="00E4362A" w:rsidRDefault="00E4362A">
      <w:pPr>
        <w:pStyle w:val="Normal1"/>
        <w:jc w:val="center"/>
        <w:rPr>
          <w:b/>
          <w:sz w:val="36"/>
          <w:szCs w:val="36"/>
        </w:rPr>
      </w:pPr>
    </w:p>
    <w:p w14:paraId="741A7473" w14:textId="77777777" w:rsidR="00E4362A" w:rsidRDefault="00E4362A">
      <w:pPr>
        <w:pStyle w:val="Normal1"/>
        <w:jc w:val="center"/>
        <w:rPr>
          <w:b/>
          <w:sz w:val="36"/>
          <w:szCs w:val="36"/>
        </w:rPr>
      </w:pPr>
    </w:p>
    <w:p w14:paraId="35F264DA" w14:textId="77777777" w:rsidR="00E4362A" w:rsidRDefault="00E4362A">
      <w:pPr>
        <w:pStyle w:val="Normal1"/>
        <w:jc w:val="center"/>
        <w:rPr>
          <w:b/>
          <w:sz w:val="36"/>
          <w:szCs w:val="36"/>
        </w:rPr>
      </w:pPr>
    </w:p>
    <w:p w14:paraId="23020266" w14:textId="77777777" w:rsidR="007D0995" w:rsidRDefault="007D0995">
      <w:pPr>
        <w:pStyle w:val="Normal1"/>
        <w:jc w:val="center"/>
        <w:rPr>
          <w:b/>
          <w:sz w:val="36"/>
          <w:szCs w:val="36"/>
        </w:rPr>
      </w:pPr>
    </w:p>
    <w:p w14:paraId="12E3A405" w14:textId="77777777" w:rsidR="007D0995" w:rsidRDefault="007D0995">
      <w:pPr>
        <w:pStyle w:val="Normal1"/>
        <w:jc w:val="center"/>
        <w:rPr>
          <w:b/>
          <w:sz w:val="36"/>
          <w:szCs w:val="36"/>
        </w:rPr>
      </w:pPr>
    </w:p>
    <w:p w14:paraId="2FA8B0BD" w14:textId="77777777" w:rsidR="007D0995" w:rsidRDefault="007D0995">
      <w:pPr>
        <w:pStyle w:val="Normal1"/>
        <w:jc w:val="center"/>
        <w:rPr>
          <w:b/>
          <w:sz w:val="36"/>
          <w:szCs w:val="36"/>
        </w:rPr>
      </w:pPr>
    </w:p>
    <w:p w14:paraId="2F13C973" w14:textId="42180C9D" w:rsidR="00914EFC" w:rsidRDefault="008C23DF">
      <w:pPr>
        <w:pStyle w:val="Normal1"/>
        <w:jc w:val="center"/>
        <w:rPr>
          <w:b/>
          <w:sz w:val="36"/>
          <w:szCs w:val="36"/>
        </w:rPr>
      </w:pPr>
      <w:r>
        <w:rPr>
          <w:b/>
          <w:sz w:val="36"/>
          <w:szCs w:val="36"/>
        </w:rPr>
        <w:t>Research Project Proposal</w:t>
      </w:r>
    </w:p>
    <w:p w14:paraId="6442B6B6" w14:textId="77777777" w:rsidR="00C96329" w:rsidRDefault="00C96329">
      <w:pPr>
        <w:pStyle w:val="Normal1"/>
        <w:jc w:val="center"/>
        <w:rPr>
          <w:b/>
          <w:sz w:val="36"/>
          <w:szCs w:val="36"/>
        </w:rPr>
      </w:pPr>
    </w:p>
    <w:p w14:paraId="2FA624DF" w14:textId="77777777" w:rsidR="00C96329" w:rsidRDefault="008C23DF">
      <w:pPr>
        <w:pStyle w:val="Normal1"/>
        <w:jc w:val="center"/>
        <w:rPr>
          <w:b/>
          <w:sz w:val="24"/>
          <w:szCs w:val="24"/>
          <w:highlight w:val="white"/>
        </w:rPr>
      </w:pPr>
      <w:r>
        <w:rPr>
          <w:b/>
          <w:sz w:val="24"/>
          <w:szCs w:val="24"/>
          <w:highlight w:val="white"/>
        </w:rPr>
        <w:t xml:space="preserve">Topic- What are the current challenges that the hospitality industry is facing that are affecting business performance: </w:t>
      </w:r>
    </w:p>
    <w:p w14:paraId="434640F8" w14:textId="77777777" w:rsidR="00C96329" w:rsidRDefault="00C96329">
      <w:pPr>
        <w:pStyle w:val="Normal1"/>
        <w:jc w:val="center"/>
        <w:rPr>
          <w:b/>
          <w:sz w:val="24"/>
          <w:szCs w:val="24"/>
          <w:highlight w:val="white"/>
        </w:rPr>
      </w:pPr>
    </w:p>
    <w:p w14:paraId="25241AD8" w14:textId="10330F9A" w:rsidR="00914EFC" w:rsidRDefault="00C96329">
      <w:pPr>
        <w:pStyle w:val="Normal1"/>
        <w:jc w:val="center"/>
        <w:rPr>
          <w:b/>
          <w:sz w:val="24"/>
          <w:szCs w:val="24"/>
        </w:rPr>
      </w:pPr>
      <w:r>
        <w:rPr>
          <w:b/>
          <w:sz w:val="24"/>
          <w:szCs w:val="24"/>
          <w:highlight w:val="white"/>
        </w:rPr>
        <w:t>A</w:t>
      </w:r>
      <w:r w:rsidR="008C23DF">
        <w:rPr>
          <w:b/>
          <w:sz w:val="24"/>
          <w:szCs w:val="24"/>
          <w:highlight w:val="white"/>
        </w:rPr>
        <w:t xml:space="preserve"> case study of Hotel Premier Inn</w:t>
      </w:r>
    </w:p>
    <w:p w14:paraId="560572B7" w14:textId="77777777" w:rsidR="00C96329" w:rsidRDefault="00C96329">
      <w:pPr>
        <w:pStyle w:val="Normal1"/>
        <w:jc w:val="center"/>
        <w:rPr>
          <w:b/>
          <w:sz w:val="36"/>
          <w:szCs w:val="36"/>
        </w:rPr>
      </w:pPr>
    </w:p>
    <w:p w14:paraId="752690AE" w14:textId="799732AF" w:rsidR="00914EFC" w:rsidRDefault="008C23DF">
      <w:pPr>
        <w:pStyle w:val="Normal1"/>
        <w:spacing w:line="360" w:lineRule="auto"/>
        <w:jc w:val="center"/>
        <w:rPr>
          <w:b/>
          <w:i/>
          <w:sz w:val="24"/>
          <w:szCs w:val="24"/>
        </w:rPr>
      </w:pPr>
      <w:r>
        <w:rPr>
          <w:b/>
          <w:i/>
          <w:sz w:val="24"/>
          <w:szCs w:val="24"/>
        </w:rPr>
        <w:t>Student name: Ma</w:t>
      </w:r>
      <w:r w:rsidR="00C96329">
        <w:rPr>
          <w:b/>
          <w:i/>
          <w:sz w:val="24"/>
          <w:szCs w:val="24"/>
        </w:rPr>
        <w:t>ria Costinela</w:t>
      </w:r>
      <w:r>
        <w:rPr>
          <w:b/>
          <w:i/>
          <w:sz w:val="24"/>
          <w:szCs w:val="24"/>
        </w:rPr>
        <w:t xml:space="preserve"> Hurmuzache</w:t>
      </w:r>
    </w:p>
    <w:p w14:paraId="15457CDF" w14:textId="437E7B90" w:rsidR="00C96329" w:rsidRDefault="00C96329">
      <w:pPr>
        <w:pStyle w:val="Normal1"/>
        <w:spacing w:line="360" w:lineRule="auto"/>
        <w:jc w:val="center"/>
        <w:rPr>
          <w:b/>
          <w:i/>
          <w:sz w:val="24"/>
          <w:szCs w:val="24"/>
        </w:rPr>
      </w:pPr>
      <w:r>
        <w:rPr>
          <w:b/>
          <w:i/>
          <w:sz w:val="24"/>
          <w:szCs w:val="24"/>
        </w:rPr>
        <w:t>Student ID: 2125468</w:t>
      </w:r>
    </w:p>
    <w:p w14:paraId="63895699" w14:textId="77777777" w:rsidR="00914EFC" w:rsidRDefault="008C23DF">
      <w:pPr>
        <w:pStyle w:val="Normal1"/>
        <w:spacing w:line="360" w:lineRule="auto"/>
        <w:jc w:val="center"/>
        <w:rPr>
          <w:b/>
          <w:i/>
          <w:sz w:val="24"/>
          <w:szCs w:val="24"/>
        </w:rPr>
      </w:pPr>
      <w:r>
        <w:rPr>
          <w:b/>
          <w:i/>
          <w:sz w:val="24"/>
          <w:szCs w:val="24"/>
        </w:rPr>
        <w:t>Module title: Personnel Resourcing and Development</w:t>
      </w:r>
    </w:p>
    <w:p w14:paraId="26CC214C" w14:textId="77777777" w:rsidR="00914EFC" w:rsidRDefault="008C23DF">
      <w:pPr>
        <w:pStyle w:val="Normal1"/>
        <w:spacing w:line="360" w:lineRule="auto"/>
        <w:jc w:val="center"/>
        <w:rPr>
          <w:b/>
          <w:i/>
          <w:sz w:val="24"/>
          <w:szCs w:val="24"/>
        </w:rPr>
      </w:pPr>
      <w:r>
        <w:rPr>
          <w:b/>
          <w:i/>
          <w:sz w:val="24"/>
          <w:szCs w:val="24"/>
        </w:rPr>
        <w:t>Module code:  BMIH5005</w:t>
      </w:r>
    </w:p>
    <w:p w14:paraId="002621CD" w14:textId="10EB3E18" w:rsidR="00914EFC" w:rsidRDefault="008C23DF">
      <w:pPr>
        <w:pStyle w:val="Normal1"/>
        <w:spacing w:line="360" w:lineRule="auto"/>
        <w:jc w:val="center"/>
        <w:rPr>
          <w:b/>
          <w:i/>
          <w:sz w:val="24"/>
          <w:szCs w:val="24"/>
        </w:rPr>
      </w:pPr>
      <w:r>
        <w:rPr>
          <w:b/>
          <w:i/>
          <w:sz w:val="24"/>
          <w:szCs w:val="24"/>
        </w:rPr>
        <w:t>Lecturer’s Names: Emma Roberts</w:t>
      </w:r>
      <w:r>
        <w:br w:type="page"/>
      </w:r>
    </w:p>
    <w:p w14:paraId="51EB69FF" w14:textId="77777777" w:rsidR="00914EFC" w:rsidRDefault="008C23DF">
      <w:pPr>
        <w:pStyle w:val="Normal1"/>
        <w:spacing w:line="360" w:lineRule="auto"/>
        <w:jc w:val="center"/>
        <w:rPr>
          <w:b/>
          <w:sz w:val="24"/>
          <w:szCs w:val="24"/>
        </w:rPr>
      </w:pPr>
      <w:r>
        <w:rPr>
          <w:b/>
          <w:sz w:val="24"/>
          <w:szCs w:val="24"/>
        </w:rPr>
        <w:lastRenderedPageBreak/>
        <w:t>Executive Summary</w:t>
      </w:r>
    </w:p>
    <w:p w14:paraId="4F4E4224" w14:textId="77777777" w:rsidR="00C8049B" w:rsidRDefault="008C23DF">
      <w:pPr>
        <w:pStyle w:val="Normal1"/>
        <w:spacing w:line="360" w:lineRule="auto"/>
        <w:jc w:val="both"/>
        <w:rPr>
          <w:sz w:val="24"/>
          <w:szCs w:val="24"/>
        </w:rPr>
      </w:pPr>
      <w:r>
        <w:rPr>
          <w:sz w:val="24"/>
          <w:szCs w:val="24"/>
        </w:rPr>
        <w:t xml:space="preserve">The given task is a discussion of the norms and behaviour exhibited by the hospitality industry. The proposal for research design and methods are also entailed including designs and strategy. There is a brief introduction of the taken organisation and the description contains a literature review of the stated topic. Furthermore, it explains the relying issues faced by the industry in the business environment dynamics. The scope of such issues on the measures of related hotels is taken to give a descriptive view. The research methodology depicts the analysis </w:t>
      </w:r>
      <w:r w:rsidR="00C8049B" w:rsidRPr="00C8049B">
        <w:rPr>
          <w:sz w:val="24"/>
          <w:szCs w:val="24"/>
        </w:rPr>
        <w:t xml:space="preserve">and strategic approaches as qualitative in the </w:t>
      </w:r>
      <w:r>
        <w:rPr>
          <w:sz w:val="24"/>
          <w:szCs w:val="24"/>
        </w:rPr>
        <w:t>discussion.</w:t>
      </w:r>
    </w:p>
    <w:p w14:paraId="084C3387" w14:textId="77777777" w:rsidR="00C8049B" w:rsidRDefault="00C8049B">
      <w:pPr>
        <w:rPr>
          <w:sz w:val="24"/>
          <w:szCs w:val="24"/>
        </w:rPr>
      </w:pPr>
      <w:r>
        <w:rPr>
          <w:sz w:val="24"/>
          <w:szCs w:val="24"/>
        </w:rPr>
        <w:br w:type="page"/>
      </w:r>
    </w:p>
    <w:sdt>
      <w:sdtPr>
        <w:rPr>
          <w:rFonts w:ascii="Arial" w:eastAsia="Arial" w:hAnsi="Arial" w:cs="Arial"/>
          <w:b w:val="0"/>
          <w:color w:val="auto"/>
          <w:sz w:val="22"/>
          <w:szCs w:val="22"/>
          <w:lang w:val=""/>
        </w:rPr>
        <w:id w:val="-1431896172"/>
        <w:docPartObj>
          <w:docPartGallery w:val="Table of Contents"/>
          <w:docPartUnique/>
        </w:docPartObj>
      </w:sdtPr>
      <w:sdtEndPr>
        <w:rPr>
          <w:bCs/>
          <w:noProof/>
        </w:rPr>
      </w:sdtEndPr>
      <w:sdtContent>
        <w:p w14:paraId="6E616A5A" w14:textId="77777777" w:rsidR="00C8049B" w:rsidRPr="00C8049B" w:rsidRDefault="00C8049B" w:rsidP="00C8049B">
          <w:pPr>
            <w:pStyle w:val="TOCHeading"/>
            <w:jc w:val="center"/>
            <w:rPr>
              <w:rFonts w:ascii="Arial" w:hAnsi="Arial" w:cs="Arial"/>
              <w:color w:val="auto"/>
              <w:sz w:val="24"/>
              <w:szCs w:val="24"/>
            </w:rPr>
          </w:pPr>
          <w:r w:rsidRPr="00C8049B">
            <w:rPr>
              <w:rFonts w:ascii="Arial" w:hAnsi="Arial" w:cs="Arial"/>
              <w:color w:val="auto"/>
              <w:sz w:val="24"/>
              <w:szCs w:val="24"/>
            </w:rPr>
            <w:t>Table of Contents</w:t>
          </w:r>
        </w:p>
        <w:p w14:paraId="2A39F442" w14:textId="77777777" w:rsidR="00E4362A" w:rsidRDefault="00C8049B">
          <w:pPr>
            <w:pStyle w:val="TOC1"/>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134636004" w:history="1">
            <w:r w:rsidR="00E4362A" w:rsidRPr="0057696A">
              <w:rPr>
                <w:rStyle w:val="Hyperlink"/>
                <w:noProof/>
              </w:rPr>
              <w:t>1. Introduction</w:t>
            </w:r>
            <w:r w:rsidR="00E4362A">
              <w:rPr>
                <w:noProof/>
                <w:webHidden/>
              </w:rPr>
              <w:tab/>
            </w:r>
            <w:r w:rsidR="00E4362A">
              <w:rPr>
                <w:noProof/>
                <w:webHidden/>
              </w:rPr>
              <w:fldChar w:fldCharType="begin"/>
            </w:r>
            <w:r w:rsidR="00E4362A">
              <w:rPr>
                <w:noProof/>
                <w:webHidden/>
              </w:rPr>
              <w:instrText xml:space="preserve"> PAGEREF _Toc134636004 \h </w:instrText>
            </w:r>
            <w:r w:rsidR="00E4362A">
              <w:rPr>
                <w:noProof/>
                <w:webHidden/>
              </w:rPr>
            </w:r>
            <w:r w:rsidR="00E4362A">
              <w:rPr>
                <w:noProof/>
                <w:webHidden/>
              </w:rPr>
              <w:fldChar w:fldCharType="separate"/>
            </w:r>
            <w:r w:rsidR="00E4362A">
              <w:rPr>
                <w:noProof/>
                <w:webHidden/>
              </w:rPr>
              <w:t>4</w:t>
            </w:r>
            <w:r w:rsidR="00E4362A">
              <w:rPr>
                <w:noProof/>
                <w:webHidden/>
              </w:rPr>
              <w:fldChar w:fldCharType="end"/>
            </w:r>
          </w:hyperlink>
        </w:p>
        <w:p w14:paraId="0C5C61AB" w14:textId="77777777" w:rsidR="00E4362A" w:rsidRDefault="00000000">
          <w:pPr>
            <w:pStyle w:val="TOC2"/>
            <w:tabs>
              <w:tab w:val="right" w:leader="dot" w:pos="9019"/>
            </w:tabs>
            <w:rPr>
              <w:noProof/>
            </w:rPr>
          </w:pPr>
          <w:hyperlink w:anchor="_Toc134636005" w:history="1">
            <w:r w:rsidR="00E4362A" w:rsidRPr="0057696A">
              <w:rPr>
                <w:rStyle w:val="Hyperlink"/>
                <w:noProof/>
              </w:rPr>
              <w:t>1.1 Topic Background</w:t>
            </w:r>
            <w:r w:rsidR="00E4362A">
              <w:rPr>
                <w:noProof/>
                <w:webHidden/>
              </w:rPr>
              <w:tab/>
            </w:r>
            <w:r w:rsidR="00E4362A">
              <w:rPr>
                <w:noProof/>
                <w:webHidden/>
              </w:rPr>
              <w:fldChar w:fldCharType="begin"/>
            </w:r>
            <w:r w:rsidR="00E4362A">
              <w:rPr>
                <w:noProof/>
                <w:webHidden/>
              </w:rPr>
              <w:instrText xml:space="preserve"> PAGEREF _Toc134636005 \h </w:instrText>
            </w:r>
            <w:r w:rsidR="00E4362A">
              <w:rPr>
                <w:noProof/>
                <w:webHidden/>
              </w:rPr>
            </w:r>
            <w:r w:rsidR="00E4362A">
              <w:rPr>
                <w:noProof/>
                <w:webHidden/>
              </w:rPr>
              <w:fldChar w:fldCharType="separate"/>
            </w:r>
            <w:r w:rsidR="00E4362A">
              <w:rPr>
                <w:noProof/>
                <w:webHidden/>
              </w:rPr>
              <w:t>4</w:t>
            </w:r>
            <w:r w:rsidR="00E4362A">
              <w:rPr>
                <w:noProof/>
                <w:webHidden/>
              </w:rPr>
              <w:fldChar w:fldCharType="end"/>
            </w:r>
          </w:hyperlink>
        </w:p>
        <w:p w14:paraId="4F1BA0DB" w14:textId="77777777" w:rsidR="00E4362A" w:rsidRDefault="00000000">
          <w:pPr>
            <w:pStyle w:val="TOC2"/>
            <w:tabs>
              <w:tab w:val="right" w:leader="dot" w:pos="9019"/>
            </w:tabs>
            <w:rPr>
              <w:noProof/>
            </w:rPr>
          </w:pPr>
          <w:hyperlink w:anchor="_Toc134636006" w:history="1">
            <w:r w:rsidR="00E4362A" w:rsidRPr="0057696A">
              <w:rPr>
                <w:rStyle w:val="Hyperlink"/>
                <w:noProof/>
              </w:rPr>
              <w:t>1.2 Organisation Overview</w:t>
            </w:r>
            <w:r w:rsidR="00E4362A">
              <w:rPr>
                <w:noProof/>
                <w:webHidden/>
              </w:rPr>
              <w:tab/>
            </w:r>
            <w:r w:rsidR="00E4362A">
              <w:rPr>
                <w:noProof/>
                <w:webHidden/>
              </w:rPr>
              <w:fldChar w:fldCharType="begin"/>
            </w:r>
            <w:r w:rsidR="00E4362A">
              <w:rPr>
                <w:noProof/>
                <w:webHidden/>
              </w:rPr>
              <w:instrText xml:space="preserve"> PAGEREF _Toc134636006 \h </w:instrText>
            </w:r>
            <w:r w:rsidR="00E4362A">
              <w:rPr>
                <w:noProof/>
                <w:webHidden/>
              </w:rPr>
            </w:r>
            <w:r w:rsidR="00E4362A">
              <w:rPr>
                <w:noProof/>
                <w:webHidden/>
              </w:rPr>
              <w:fldChar w:fldCharType="separate"/>
            </w:r>
            <w:r w:rsidR="00E4362A">
              <w:rPr>
                <w:noProof/>
                <w:webHidden/>
              </w:rPr>
              <w:t>4</w:t>
            </w:r>
            <w:r w:rsidR="00E4362A">
              <w:rPr>
                <w:noProof/>
                <w:webHidden/>
              </w:rPr>
              <w:fldChar w:fldCharType="end"/>
            </w:r>
          </w:hyperlink>
        </w:p>
        <w:p w14:paraId="71F6D330" w14:textId="77777777" w:rsidR="00E4362A" w:rsidRDefault="00000000">
          <w:pPr>
            <w:pStyle w:val="TOC2"/>
            <w:tabs>
              <w:tab w:val="right" w:leader="dot" w:pos="9019"/>
            </w:tabs>
            <w:rPr>
              <w:noProof/>
            </w:rPr>
          </w:pPr>
          <w:hyperlink w:anchor="_Toc134636007" w:history="1">
            <w:r w:rsidR="00E4362A" w:rsidRPr="0057696A">
              <w:rPr>
                <w:rStyle w:val="Hyperlink"/>
                <w:noProof/>
              </w:rPr>
              <w:t>1.3 Aims</w:t>
            </w:r>
            <w:r w:rsidR="00E4362A">
              <w:rPr>
                <w:noProof/>
                <w:webHidden/>
              </w:rPr>
              <w:tab/>
            </w:r>
            <w:r w:rsidR="00E4362A">
              <w:rPr>
                <w:noProof/>
                <w:webHidden/>
              </w:rPr>
              <w:fldChar w:fldCharType="begin"/>
            </w:r>
            <w:r w:rsidR="00E4362A">
              <w:rPr>
                <w:noProof/>
                <w:webHidden/>
              </w:rPr>
              <w:instrText xml:space="preserve"> PAGEREF _Toc134636007 \h </w:instrText>
            </w:r>
            <w:r w:rsidR="00E4362A">
              <w:rPr>
                <w:noProof/>
                <w:webHidden/>
              </w:rPr>
            </w:r>
            <w:r w:rsidR="00E4362A">
              <w:rPr>
                <w:noProof/>
                <w:webHidden/>
              </w:rPr>
              <w:fldChar w:fldCharType="separate"/>
            </w:r>
            <w:r w:rsidR="00E4362A">
              <w:rPr>
                <w:noProof/>
                <w:webHidden/>
              </w:rPr>
              <w:t>4</w:t>
            </w:r>
            <w:r w:rsidR="00E4362A">
              <w:rPr>
                <w:noProof/>
                <w:webHidden/>
              </w:rPr>
              <w:fldChar w:fldCharType="end"/>
            </w:r>
          </w:hyperlink>
        </w:p>
        <w:p w14:paraId="2510CC47" w14:textId="77777777" w:rsidR="00E4362A" w:rsidRDefault="00000000">
          <w:pPr>
            <w:pStyle w:val="TOC2"/>
            <w:tabs>
              <w:tab w:val="right" w:leader="dot" w:pos="9019"/>
            </w:tabs>
            <w:rPr>
              <w:noProof/>
            </w:rPr>
          </w:pPr>
          <w:hyperlink w:anchor="_Toc134636008" w:history="1">
            <w:r w:rsidR="00E4362A" w:rsidRPr="0057696A">
              <w:rPr>
                <w:rStyle w:val="Hyperlink"/>
                <w:noProof/>
              </w:rPr>
              <w:t>1.4 Objectives</w:t>
            </w:r>
            <w:r w:rsidR="00E4362A">
              <w:rPr>
                <w:noProof/>
                <w:webHidden/>
              </w:rPr>
              <w:tab/>
            </w:r>
            <w:r w:rsidR="00E4362A">
              <w:rPr>
                <w:noProof/>
                <w:webHidden/>
              </w:rPr>
              <w:fldChar w:fldCharType="begin"/>
            </w:r>
            <w:r w:rsidR="00E4362A">
              <w:rPr>
                <w:noProof/>
                <w:webHidden/>
              </w:rPr>
              <w:instrText xml:space="preserve"> PAGEREF _Toc134636008 \h </w:instrText>
            </w:r>
            <w:r w:rsidR="00E4362A">
              <w:rPr>
                <w:noProof/>
                <w:webHidden/>
              </w:rPr>
            </w:r>
            <w:r w:rsidR="00E4362A">
              <w:rPr>
                <w:noProof/>
                <w:webHidden/>
              </w:rPr>
              <w:fldChar w:fldCharType="separate"/>
            </w:r>
            <w:r w:rsidR="00E4362A">
              <w:rPr>
                <w:noProof/>
                <w:webHidden/>
              </w:rPr>
              <w:t>4</w:t>
            </w:r>
            <w:r w:rsidR="00E4362A">
              <w:rPr>
                <w:noProof/>
                <w:webHidden/>
              </w:rPr>
              <w:fldChar w:fldCharType="end"/>
            </w:r>
          </w:hyperlink>
        </w:p>
        <w:p w14:paraId="107992BE" w14:textId="77777777" w:rsidR="00E4362A" w:rsidRDefault="00000000">
          <w:pPr>
            <w:pStyle w:val="TOC2"/>
            <w:tabs>
              <w:tab w:val="right" w:leader="dot" w:pos="9019"/>
            </w:tabs>
            <w:rPr>
              <w:noProof/>
            </w:rPr>
          </w:pPr>
          <w:hyperlink w:anchor="_Toc134636009" w:history="1">
            <w:r w:rsidR="00E4362A" w:rsidRPr="0057696A">
              <w:rPr>
                <w:rStyle w:val="Hyperlink"/>
                <w:noProof/>
              </w:rPr>
              <w:t>1.5 Rationale</w:t>
            </w:r>
            <w:r w:rsidR="00E4362A">
              <w:rPr>
                <w:noProof/>
                <w:webHidden/>
              </w:rPr>
              <w:tab/>
            </w:r>
            <w:r w:rsidR="00E4362A">
              <w:rPr>
                <w:noProof/>
                <w:webHidden/>
              </w:rPr>
              <w:fldChar w:fldCharType="begin"/>
            </w:r>
            <w:r w:rsidR="00E4362A">
              <w:rPr>
                <w:noProof/>
                <w:webHidden/>
              </w:rPr>
              <w:instrText xml:space="preserve"> PAGEREF _Toc134636009 \h </w:instrText>
            </w:r>
            <w:r w:rsidR="00E4362A">
              <w:rPr>
                <w:noProof/>
                <w:webHidden/>
              </w:rPr>
            </w:r>
            <w:r w:rsidR="00E4362A">
              <w:rPr>
                <w:noProof/>
                <w:webHidden/>
              </w:rPr>
              <w:fldChar w:fldCharType="separate"/>
            </w:r>
            <w:r w:rsidR="00E4362A">
              <w:rPr>
                <w:noProof/>
                <w:webHidden/>
              </w:rPr>
              <w:t>5</w:t>
            </w:r>
            <w:r w:rsidR="00E4362A">
              <w:rPr>
                <w:noProof/>
                <w:webHidden/>
              </w:rPr>
              <w:fldChar w:fldCharType="end"/>
            </w:r>
          </w:hyperlink>
        </w:p>
        <w:p w14:paraId="22FF396C" w14:textId="77777777" w:rsidR="00E4362A" w:rsidRDefault="00000000">
          <w:pPr>
            <w:pStyle w:val="TOC2"/>
            <w:tabs>
              <w:tab w:val="right" w:leader="dot" w:pos="9019"/>
            </w:tabs>
            <w:rPr>
              <w:noProof/>
            </w:rPr>
          </w:pPr>
          <w:hyperlink w:anchor="_Toc134636010" w:history="1">
            <w:r w:rsidR="00E4362A" w:rsidRPr="0057696A">
              <w:rPr>
                <w:rStyle w:val="Hyperlink"/>
                <w:noProof/>
              </w:rPr>
              <w:t>1.6 Research questions</w:t>
            </w:r>
            <w:r w:rsidR="00E4362A">
              <w:rPr>
                <w:noProof/>
                <w:webHidden/>
              </w:rPr>
              <w:tab/>
            </w:r>
            <w:r w:rsidR="00E4362A">
              <w:rPr>
                <w:noProof/>
                <w:webHidden/>
              </w:rPr>
              <w:fldChar w:fldCharType="begin"/>
            </w:r>
            <w:r w:rsidR="00E4362A">
              <w:rPr>
                <w:noProof/>
                <w:webHidden/>
              </w:rPr>
              <w:instrText xml:space="preserve"> PAGEREF _Toc134636010 \h </w:instrText>
            </w:r>
            <w:r w:rsidR="00E4362A">
              <w:rPr>
                <w:noProof/>
                <w:webHidden/>
              </w:rPr>
            </w:r>
            <w:r w:rsidR="00E4362A">
              <w:rPr>
                <w:noProof/>
                <w:webHidden/>
              </w:rPr>
              <w:fldChar w:fldCharType="separate"/>
            </w:r>
            <w:r w:rsidR="00E4362A">
              <w:rPr>
                <w:noProof/>
                <w:webHidden/>
              </w:rPr>
              <w:t>5</w:t>
            </w:r>
            <w:r w:rsidR="00E4362A">
              <w:rPr>
                <w:noProof/>
                <w:webHidden/>
              </w:rPr>
              <w:fldChar w:fldCharType="end"/>
            </w:r>
          </w:hyperlink>
        </w:p>
        <w:p w14:paraId="344AB921" w14:textId="77777777" w:rsidR="00E4362A" w:rsidRDefault="00000000">
          <w:pPr>
            <w:pStyle w:val="TOC1"/>
            <w:rPr>
              <w:rFonts w:asciiTheme="minorHAnsi" w:eastAsiaTheme="minorEastAsia" w:hAnsiTheme="minorHAnsi" w:cstheme="minorBidi"/>
              <w:noProof/>
              <w:lang w:val="en-IN" w:eastAsia="en-IN"/>
            </w:rPr>
          </w:pPr>
          <w:hyperlink w:anchor="_Toc134636011" w:history="1">
            <w:r w:rsidR="00E4362A" w:rsidRPr="0057696A">
              <w:rPr>
                <w:rStyle w:val="Hyperlink"/>
                <w:noProof/>
              </w:rPr>
              <w:t>2. Literature Review</w:t>
            </w:r>
            <w:r w:rsidR="00E4362A">
              <w:rPr>
                <w:noProof/>
                <w:webHidden/>
              </w:rPr>
              <w:tab/>
            </w:r>
            <w:r w:rsidR="00E4362A">
              <w:rPr>
                <w:noProof/>
                <w:webHidden/>
              </w:rPr>
              <w:fldChar w:fldCharType="begin"/>
            </w:r>
            <w:r w:rsidR="00E4362A">
              <w:rPr>
                <w:noProof/>
                <w:webHidden/>
              </w:rPr>
              <w:instrText xml:space="preserve"> PAGEREF _Toc134636011 \h </w:instrText>
            </w:r>
            <w:r w:rsidR="00E4362A">
              <w:rPr>
                <w:noProof/>
                <w:webHidden/>
              </w:rPr>
            </w:r>
            <w:r w:rsidR="00E4362A">
              <w:rPr>
                <w:noProof/>
                <w:webHidden/>
              </w:rPr>
              <w:fldChar w:fldCharType="separate"/>
            </w:r>
            <w:r w:rsidR="00E4362A">
              <w:rPr>
                <w:noProof/>
                <w:webHidden/>
              </w:rPr>
              <w:t>5</w:t>
            </w:r>
            <w:r w:rsidR="00E4362A">
              <w:rPr>
                <w:noProof/>
                <w:webHidden/>
              </w:rPr>
              <w:fldChar w:fldCharType="end"/>
            </w:r>
          </w:hyperlink>
        </w:p>
        <w:p w14:paraId="31ACF91C" w14:textId="77777777" w:rsidR="00E4362A" w:rsidRDefault="00000000">
          <w:pPr>
            <w:pStyle w:val="TOC2"/>
            <w:tabs>
              <w:tab w:val="right" w:leader="dot" w:pos="9019"/>
            </w:tabs>
            <w:rPr>
              <w:noProof/>
            </w:rPr>
          </w:pPr>
          <w:hyperlink w:anchor="_Toc134636012" w:history="1">
            <w:r w:rsidR="00E4362A" w:rsidRPr="0057696A">
              <w:rPr>
                <w:rStyle w:val="Hyperlink"/>
                <w:noProof/>
              </w:rPr>
              <w:t>2.1 Introduction</w:t>
            </w:r>
            <w:r w:rsidR="00E4362A">
              <w:rPr>
                <w:noProof/>
                <w:webHidden/>
              </w:rPr>
              <w:tab/>
            </w:r>
            <w:r w:rsidR="00E4362A">
              <w:rPr>
                <w:noProof/>
                <w:webHidden/>
              </w:rPr>
              <w:fldChar w:fldCharType="begin"/>
            </w:r>
            <w:r w:rsidR="00E4362A">
              <w:rPr>
                <w:noProof/>
                <w:webHidden/>
              </w:rPr>
              <w:instrText xml:space="preserve"> PAGEREF _Toc134636012 \h </w:instrText>
            </w:r>
            <w:r w:rsidR="00E4362A">
              <w:rPr>
                <w:noProof/>
                <w:webHidden/>
              </w:rPr>
            </w:r>
            <w:r w:rsidR="00E4362A">
              <w:rPr>
                <w:noProof/>
                <w:webHidden/>
              </w:rPr>
              <w:fldChar w:fldCharType="separate"/>
            </w:r>
            <w:r w:rsidR="00E4362A">
              <w:rPr>
                <w:noProof/>
                <w:webHidden/>
              </w:rPr>
              <w:t>5</w:t>
            </w:r>
            <w:r w:rsidR="00E4362A">
              <w:rPr>
                <w:noProof/>
                <w:webHidden/>
              </w:rPr>
              <w:fldChar w:fldCharType="end"/>
            </w:r>
          </w:hyperlink>
        </w:p>
        <w:p w14:paraId="53DD8402" w14:textId="77777777" w:rsidR="00E4362A" w:rsidRDefault="00000000">
          <w:pPr>
            <w:pStyle w:val="TOC2"/>
            <w:tabs>
              <w:tab w:val="right" w:leader="dot" w:pos="9019"/>
            </w:tabs>
            <w:rPr>
              <w:noProof/>
            </w:rPr>
          </w:pPr>
          <w:hyperlink w:anchor="_Toc134636013" w:history="1">
            <w:r w:rsidR="00E4362A" w:rsidRPr="0057696A">
              <w:rPr>
                <w:rStyle w:val="Hyperlink"/>
                <w:noProof/>
              </w:rPr>
              <w:t>2.2 Description of Theories in View of business management</w:t>
            </w:r>
            <w:r w:rsidR="00E4362A">
              <w:rPr>
                <w:noProof/>
                <w:webHidden/>
              </w:rPr>
              <w:tab/>
            </w:r>
            <w:r w:rsidR="00E4362A">
              <w:rPr>
                <w:noProof/>
                <w:webHidden/>
              </w:rPr>
              <w:fldChar w:fldCharType="begin"/>
            </w:r>
            <w:r w:rsidR="00E4362A">
              <w:rPr>
                <w:noProof/>
                <w:webHidden/>
              </w:rPr>
              <w:instrText xml:space="preserve"> PAGEREF _Toc134636013 \h </w:instrText>
            </w:r>
            <w:r w:rsidR="00E4362A">
              <w:rPr>
                <w:noProof/>
                <w:webHidden/>
              </w:rPr>
            </w:r>
            <w:r w:rsidR="00E4362A">
              <w:rPr>
                <w:noProof/>
                <w:webHidden/>
              </w:rPr>
              <w:fldChar w:fldCharType="separate"/>
            </w:r>
            <w:r w:rsidR="00E4362A">
              <w:rPr>
                <w:noProof/>
                <w:webHidden/>
              </w:rPr>
              <w:t>5</w:t>
            </w:r>
            <w:r w:rsidR="00E4362A">
              <w:rPr>
                <w:noProof/>
                <w:webHidden/>
              </w:rPr>
              <w:fldChar w:fldCharType="end"/>
            </w:r>
          </w:hyperlink>
        </w:p>
        <w:p w14:paraId="741E1C96" w14:textId="77777777" w:rsidR="00E4362A" w:rsidRDefault="00000000">
          <w:pPr>
            <w:pStyle w:val="TOC2"/>
            <w:tabs>
              <w:tab w:val="right" w:leader="dot" w:pos="9019"/>
            </w:tabs>
            <w:rPr>
              <w:noProof/>
            </w:rPr>
          </w:pPr>
          <w:hyperlink w:anchor="_Toc134636014" w:history="1">
            <w:r w:rsidR="00E4362A" w:rsidRPr="0057696A">
              <w:rPr>
                <w:rStyle w:val="Hyperlink"/>
                <w:noProof/>
              </w:rPr>
              <w:t>2.3 Factors of Personnel Development in the hospitality industry</w:t>
            </w:r>
            <w:r w:rsidR="00E4362A">
              <w:rPr>
                <w:noProof/>
                <w:webHidden/>
              </w:rPr>
              <w:tab/>
            </w:r>
            <w:r w:rsidR="00E4362A">
              <w:rPr>
                <w:noProof/>
                <w:webHidden/>
              </w:rPr>
              <w:fldChar w:fldCharType="begin"/>
            </w:r>
            <w:r w:rsidR="00E4362A">
              <w:rPr>
                <w:noProof/>
                <w:webHidden/>
              </w:rPr>
              <w:instrText xml:space="preserve"> PAGEREF _Toc134636014 \h </w:instrText>
            </w:r>
            <w:r w:rsidR="00E4362A">
              <w:rPr>
                <w:noProof/>
                <w:webHidden/>
              </w:rPr>
            </w:r>
            <w:r w:rsidR="00E4362A">
              <w:rPr>
                <w:noProof/>
                <w:webHidden/>
              </w:rPr>
              <w:fldChar w:fldCharType="separate"/>
            </w:r>
            <w:r w:rsidR="00E4362A">
              <w:rPr>
                <w:noProof/>
                <w:webHidden/>
              </w:rPr>
              <w:t>7</w:t>
            </w:r>
            <w:r w:rsidR="00E4362A">
              <w:rPr>
                <w:noProof/>
                <w:webHidden/>
              </w:rPr>
              <w:fldChar w:fldCharType="end"/>
            </w:r>
          </w:hyperlink>
        </w:p>
        <w:p w14:paraId="423B9ADB" w14:textId="77777777" w:rsidR="00E4362A" w:rsidRDefault="00000000">
          <w:pPr>
            <w:pStyle w:val="TOC2"/>
            <w:tabs>
              <w:tab w:val="right" w:leader="dot" w:pos="9019"/>
            </w:tabs>
            <w:rPr>
              <w:noProof/>
            </w:rPr>
          </w:pPr>
          <w:hyperlink w:anchor="_Toc134636015" w:history="1">
            <w:r w:rsidR="00E4362A" w:rsidRPr="0057696A">
              <w:rPr>
                <w:rStyle w:val="Hyperlink"/>
                <w:noProof/>
              </w:rPr>
              <w:t>2.4 Impact of the Pandemic and Brexit on the hospitality industry</w:t>
            </w:r>
            <w:r w:rsidR="00E4362A">
              <w:rPr>
                <w:noProof/>
                <w:webHidden/>
              </w:rPr>
              <w:tab/>
            </w:r>
            <w:r w:rsidR="00E4362A">
              <w:rPr>
                <w:noProof/>
                <w:webHidden/>
              </w:rPr>
              <w:fldChar w:fldCharType="begin"/>
            </w:r>
            <w:r w:rsidR="00E4362A">
              <w:rPr>
                <w:noProof/>
                <w:webHidden/>
              </w:rPr>
              <w:instrText xml:space="preserve"> PAGEREF _Toc134636015 \h </w:instrText>
            </w:r>
            <w:r w:rsidR="00E4362A">
              <w:rPr>
                <w:noProof/>
                <w:webHidden/>
              </w:rPr>
            </w:r>
            <w:r w:rsidR="00E4362A">
              <w:rPr>
                <w:noProof/>
                <w:webHidden/>
              </w:rPr>
              <w:fldChar w:fldCharType="separate"/>
            </w:r>
            <w:r w:rsidR="00E4362A">
              <w:rPr>
                <w:noProof/>
                <w:webHidden/>
              </w:rPr>
              <w:t>7</w:t>
            </w:r>
            <w:r w:rsidR="00E4362A">
              <w:rPr>
                <w:noProof/>
                <w:webHidden/>
              </w:rPr>
              <w:fldChar w:fldCharType="end"/>
            </w:r>
          </w:hyperlink>
        </w:p>
        <w:p w14:paraId="03B0A0D9" w14:textId="77777777" w:rsidR="00E4362A" w:rsidRDefault="00000000">
          <w:pPr>
            <w:pStyle w:val="TOC2"/>
            <w:tabs>
              <w:tab w:val="right" w:leader="dot" w:pos="9019"/>
            </w:tabs>
            <w:rPr>
              <w:noProof/>
            </w:rPr>
          </w:pPr>
          <w:hyperlink w:anchor="_Toc134636016" w:history="1">
            <w:r w:rsidR="00E4362A" w:rsidRPr="0057696A">
              <w:rPr>
                <w:rStyle w:val="Hyperlink"/>
                <w:noProof/>
              </w:rPr>
              <w:t>2.5 Entailment of risk management strategy in the business</w:t>
            </w:r>
            <w:r w:rsidR="00E4362A">
              <w:rPr>
                <w:noProof/>
                <w:webHidden/>
              </w:rPr>
              <w:tab/>
            </w:r>
            <w:r w:rsidR="00E4362A">
              <w:rPr>
                <w:noProof/>
                <w:webHidden/>
              </w:rPr>
              <w:fldChar w:fldCharType="begin"/>
            </w:r>
            <w:r w:rsidR="00E4362A">
              <w:rPr>
                <w:noProof/>
                <w:webHidden/>
              </w:rPr>
              <w:instrText xml:space="preserve"> PAGEREF _Toc134636016 \h </w:instrText>
            </w:r>
            <w:r w:rsidR="00E4362A">
              <w:rPr>
                <w:noProof/>
                <w:webHidden/>
              </w:rPr>
            </w:r>
            <w:r w:rsidR="00E4362A">
              <w:rPr>
                <w:noProof/>
                <w:webHidden/>
              </w:rPr>
              <w:fldChar w:fldCharType="separate"/>
            </w:r>
            <w:r w:rsidR="00E4362A">
              <w:rPr>
                <w:noProof/>
                <w:webHidden/>
              </w:rPr>
              <w:t>8</w:t>
            </w:r>
            <w:r w:rsidR="00E4362A">
              <w:rPr>
                <w:noProof/>
                <w:webHidden/>
              </w:rPr>
              <w:fldChar w:fldCharType="end"/>
            </w:r>
          </w:hyperlink>
        </w:p>
        <w:p w14:paraId="2A175DC7" w14:textId="77777777" w:rsidR="00E4362A" w:rsidRDefault="00000000">
          <w:pPr>
            <w:pStyle w:val="TOC2"/>
            <w:tabs>
              <w:tab w:val="right" w:leader="dot" w:pos="9019"/>
            </w:tabs>
            <w:rPr>
              <w:noProof/>
            </w:rPr>
          </w:pPr>
          <w:hyperlink w:anchor="_Toc134636017" w:history="1">
            <w:r w:rsidR="00E4362A" w:rsidRPr="0057696A">
              <w:rPr>
                <w:rStyle w:val="Hyperlink"/>
                <w:noProof/>
              </w:rPr>
              <w:t>2.6 Assessed issues faced by the hospitality industry</w:t>
            </w:r>
            <w:r w:rsidR="00E4362A">
              <w:rPr>
                <w:noProof/>
                <w:webHidden/>
              </w:rPr>
              <w:tab/>
            </w:r>
            <w:r w:rsidR="00E4362A">
              <w:rPr>
                <w:noProof/>
                <w:webHidden/>
              </w:rPr>
              <w:fldChar w:fldCharType="begin"/>
            </w:r>
            <w:r w:rsidR="00E4362A">
              <w:rPr>
                <w:noProof/>
                <w:webHidden/>
              </w:rPr>
              <w:instrText xml:space="preserve"> PAGEREF _Toc134636017 \h </w:instrText>
            </w:r>
            <w:r w:rsidR="00E4362A">
              <w:rPr>
                <w:noProof/>
                <w:webHidden/>
              </w:rPr>
            </w:r>
            <w:r w:rsidR="00E4362A">
              <w:rPr>
                <w:noProof/>
                <w:webHidden/>
              </w:rPr>
              <w:fldChar w:fldCharType="separate"/>
            </w:r>
            <w:r w:rsidR="00E4362A">
              <w:rPr>
                <w:noProof/>
                <w:webHidden/>
              </w:rPr>
              <w:t>8</w:t>
            </w:r>
            <w:r w:rsidR="00E4362A">
              <w:rPr>
                <w:noProof/>
                <w:webHidden/>
              </w:rPr>
              <w:fldChar w:fldCharType="end"/>
            </w:r>
          </w:hyperlink>
        </w:p>
        <w:p w14:paraId="5D7576EE" w14:textId="77777777" w:rsidR="00E4362A" w:rsidRDefault="00000000">
          <w:pPr>
            <w:pStyle w:val="TOC2"/>
            <w:tabs>
              <w:tab w:val="right" w:leader="dot" w:pos="9019"/>
            </w:tabs>
            <w:rPr>
              <w:noProof/>
            </w:rPr>
          </w:pPr>
          <w:hyperlink w:anchor="_Toc134636018" w:history="1">
            <w:r w:rsidR="00E4362A" w:rsidRPr="0057696A">
              <w:rPr>
                <w:rStyle w:val="Hyperlink"/>
                <w:noProof/>
              </w:rPr>
              <w:t>2.7 Potential Solutions for the identified issues</w:t>
            </w:r>
            <w:r w:rsidR="00E4362A">
              <w:rPr>
                <w:noProof/>
                <w:webHidden/>
              </w:rPr>
              <w:tab/>
            </w:r>
            <w:r w:rsidR="00E4362A">
              <w:rPr>
                <w:noProof/>
                <w:webHidden/>
              </w:rPr>
              <w:fldChar w:fldCharType="begin"/>
            </w:r>
            <w:r w:rsidR="00E4362A">
              <w:rPr>
                <w:noProof/>
                <w:webHidden/>
              </w:rPr>
              <w:instrText xml:space="preserve"> PAGEREF _Toc134636018 \h </w:instrText>
            </w:r>
            <w:r w:rsidR="00E4362A">
              <w:rPr>
                <w:noProof/>
                <w:webHidden/>
              </w:rPr>
            </w:r>
            <w:r w:rsidR="00E4362A">
              <w:rPr>
                <w:noProof/>
                <w:webHidden/>
              </w:rPr>
              <w:fldChar w:fldCharType="separate"/>
            </w:r>
            <w:r w:rsidR="00E4362A">
              <w:rPr>
                <w:noProof/>
                <w:webHidden/>
              </w:rPr>
              <w:t>9</w:t>
            </w:r>
            <w:r w:rsidR="00E4362A">
              <w:rPr>
                <w:noProof/>
                <w:webHidden/>
              </w:rPr>
              <w:fldChar w:fldCharType="end"/>
            </w:r>
          </w:hyperlink>
        </w:p>
        <w:p w14:paraId="7E6067EB" w14:textId="77777777" w:rsidR="00E4362A" w:rsidRDefault="00000000">
          <w:pPr>
            <w:pStyle w:val="TOC2"/>
            <w:tabs>
              <w:tab w:val="right" w:leader="dot" w:pos="9019"/>
            </w:tabs>
            <w:rPr>
              <w:noProof/>
            </w:rPr>
          </w:pPr>
          <w:hyperlink w:anchor="_Toc134636019" w:history="1">
            <w:r w:rsidR="00E4362A" w:rsidRPr="0057696A">
              <w:rPr>
                <w:rStyle w:val="Hyperlink"/>
                <w:noProof/>
              </w:rPr>
              <w:t>2.8 Literature Summary</w:t>
            </w:r>
            <w:r w:rsidR="00E4362A">
              <w:rPr>
                <w:noProof/>
                <w:webHidden/>
              </w:rPr>
              <w:tab/>
            </w:r>
            <w:r w:rsidR="00E4362A">
              <w:rPr>
                <w:noProof/>
                <w:webHidden/>
              </w:rPr>
              <w:fldChar w:fldCharType="begin"/>
            </w:r>
            <w:r w:rsidR="00E4362A">
              <w:rPr>
                <w:noProof/>
                <w:webHidden/>
              </w:rPr>
              <w:instrText xml:space="preserve"> PAGEREF _Toc134636019 \h </w:instrText>
            </w:r>
            <w:r w:rsidR="00E4362A">
              <w:rPr>
                <w:noProof/>
                <w:webHidden/>
              </w:rPr>
            </w:r>
            <w:r w:rsidR="00E4362A">
              <w:rPr>
                <w:noProof/>
                <w:webHidden/>
              </w:rPr>
              <w:fldChar w:fldCharType="separate"/>
            </w:r>
            <w:r w:rsidR="00E4362A">
              <w:rPr>
                <w:noProof/>
                <w:webHidden/>
              </w:rPr>
              <w:t>9</w:t>
            </w:r>
            <w:r w:rsidR="00E4362A">
              <w:rPr>
                <w:noProof/>
                <w:webHidden/>
              </w:rPr>
              <w:fldChar w:fldCharType="end"/>
            </w:r>
          </w:hyperlink>
        </w:p>
        <w:p w14:paraId="537F8BF2" w14:textId="77777777" w:rsidR="00E4362A" w:rsidRDefault="00000000">
          <w:pPr>
            <w:pStyle w:val="TOC2"/>
            <w:tabs>
              <w:tab w:val="right" w:leader="dot" w:pos="9019"/>
            </w:tabs>
            <w:rPr>
              <w:noProof/>
            </w:rPr>
          </w:pPr>
          <w:hyperlink w:anchor="_Toc134636020" w:history="1">
            <w:r w:rsidR="00E4362A" w:rsidRPr="0057696A">
              <w:rPr>
                <w:rStyle w:val="Hyperlink"/>
                <w:noProof/>
              </w:rPr>
              <w:t>2.9 Literature Gap</w:t>
            </w:r>
            <w:r w:rsidR="00E4362A">
              <w:rPr>
                <w:noProof/>
                <w:webHidden/>
              </w:rPr>
              <w:tab/>
            </w:r>
            <w:r w:rsidR="00E4362A">
              <w:rPr>
                <w:noProof/>
                <w:webHidden/>
              </w:rPr>
              <w:fldChar w:fldCharType="begin"/>
            </w:r>
            <w:r w:rsidR="00E4362A">
              <w:rPr>
                <w:noProof/>
                <w:webHidden/>
              </w:rPr>
              <w:instrText xml:space="preserve"> PAGEREF _Toc134636020 \h </w:instrText>
            </w:r>
            <w:r w:rsidR="00E4362A">
              <w:rPr>
                <w:noProof/>
                <w:webHidden/>
              </w:rPr>
            </w:r>
            <w:r w:rsidR="00E4362A">
              <w:rPr>
                <w:noProof/>
                <w:webHidden/>
              </w:rPr>
              <w:fldChar w:fldCharType="separate"/>
            </w:r>
            <w:r w:rsidR="00E4362A">
              <w:rPr>
                <w:noProof/>
                <w:webHidden/>
              </w:rPr>
              <w:t>10</w:t>
            </w:r>
            <w:r w:rsidR="00E4362A">
              <w:rPr>
                <w:noProof/>
                <w:webHidden/>
              </w:rPr>
              <w:fldChar w:fldCharType="end"/>
            </w:r>
          </w:hyperlink>
        </w:p>
        <w:p w14:paraId="5F289A34" w14:textId="77777777" w:rsidR="00E4362A" w:rsidRDefault="00000000">
          <w:pPr>
            <w:pStyle w:val="TOC2"/>
            <w:tabs>
              <w:tab w:val="right" w:leader="dot" w:pos="9019"/>
            </w:tabs>
            <w:rPr>
              <w:noProof/>
            </w:rPr>
          </w:pPr>
          <w:hyperlink w:anchor="_Toc134636021" w:history="1">
            <w:r w:rsidR="00E4362A" w:rsidRPr="0057696A">
              <w:rPr>
                <w:rStyle w:val="Hyperlink"/>
                <w:noProof/>
              </w:rPr>
              <w:t>2.10 Conceptual Framework</w:t>
            </w:r>
            <w:r w:rsidR="00E4362A">
              <w:rPr>
                <w:noProof/>
                <w:webHidden/>
              </w:rPr>
              <w:tab/>
            </w:r>
            <w:r w:rsidR="00E4362A">
              <w:rPr>
                <w:noProof/>
                <w:webHidden/>
              </w:rPr>
              <w:fldChar w:fldCharType="begin"/>
            </w:r>
            <w:r w:rsidR="00E4362A">
              <w:rPr>
                <w:noProof/>
                <w:webHidden/>
              </w:rPr>
              <w:instrText xml:space="preserve"> PAGEREF _Toc134636021 \h </w:instrText>
            </w:r>
            <w:r w:rsidR="00E4362A">
              <w:rPr>
                <w:noProof/>
                <w:webHidden/>
              </w:rPr>
            </w:r>
            <w:r w:rsidR="00E4362A">
              <w:rPr>
                <w:noProof/>
                <w:webHidden/>
              </w:rPr>
              <w:fldChar w:fldCharType="separate"/>
            </w:r>
            <w:r w:rsidR="00E4362A">
              <w:rPr>
                <w:noProof/>
                <w:webHidden/>
              </w:rPr>
              <w:t>10</w:t>
            </w:r>
            <w:r w:rsidR="00E4362A">
              <w:rPr>
                <w:noProof/>
                <w:webHidden/>
              </w:rPr>
              <w:fldChar w:fldCharType="end"/>
            </w:r>
          </w:hyperlink>
        </w:p>
        <w:p w14:paraId="33B0AE2F" w14:textId="77777777" w:rsidR="00E4362A" w:rsidRDefault="00000000">
          <w:pPr>
            <w:pStyle w:val="TOC1"/>
            <w:rPr>
              <w:rFonts w:asciiTheme="minorHAnsi" w:eastAsiaTheme="minorEastAsia" w:hAnsiTheme="minorHAnsi" w:cstheme="minorBidi"/>
              <w:noProof/>
              <w:lang w:val="en-IN" w:eastAsia="en-IN"/>
            </w:rPr>
          </w:pPr>
          <w:hyperlink w:anchor="_Toc134636022" w:history="1">
            <w:r w:rsidR="00E4362A" w:rsidRPr="0057696A">
              <w:rPr>
                <w:rStyle w:val="Hyperlink"/>
                <w:noProof/>
              </w:rPr>
              <w:t>3. Research Methodology</w:t>
            </w:r>
            <w:r w:rsidR="00E4362A">
              <w:rPr>
                <w:noProof/>
                <w:webHidden/>
              </w:rPr>
              <w:tab/>
            </w:r>
            <w:r w:rsidR="00E4362A">
              <w:rPr>
                <w:noProof/>
                <w:webHidden/>
              </w:rPr>
              <w:fldChar w:fldCharType="begin"/>
            </w:r>
            <w:r w:rsidR="00E4362A">
              <w:rPr>
                <w:noProof/>
                <w:webHidden/>
              </w:rPr>
              <w:instrText xml:space="preserve"> PAGEREF _Toc134636022 \h </w:instrText>
            </w:r>
            <w:r w:rsidR="00E4362A">
              <w:rPr>
                <w:noProof/>
                <w:webHidden/>
              </w:rPr>
            </w:r>
            <w:r w:rsidR="00E4362A">
              <w:rPr>
                <w:noProof/>
                <w:webHidden/>
              </w:rPr>
              <w:fldChar w:fldCharType="separate"/>
            </w:r>
            <w:r w:rsidR="00E4362A">
              <w:rPr>
                <w:noProof/>
                <w:webHidden/>
              </w:rPr>
              <w:t>11</w:t>
            </w:r>
            <w:r w:rsidR="00E4362A">
              <w:rPr>
                <w:noProof/>
                <w:webHidden/>
              </w:rPr>
              <w:fldChar w:fldCharType="end"/>
            </w:r>
          </w:hyperlink>
        </w:p>
        <w:p w14:paraId="1C170D21" w14:textId="77777777" w:rsidR="00E4362A" w:rsidRDefault="00000000">
          <w:pPr>
            <w:pStyle w:val="TOC2"/>
            <w:tabs>
              <w:tab w:val="right" w:leader="dot" w:pos="9019"/>
            </w:tabs>
            <w:rPr>
              <w:noProof/>
            </w:rPr>
          </w:pPr>
          <w:hyperlink w:anchor="_Toc134636023" w:history="1">
            <w:r w:rsidR="00E4362A" w:rsidRPr="0057696A">
              <w:rPr>
                <w:rStyle w:val="Hyperlink"/>
                <w:noProof/>
              </w:rPr>
              <w:t>3.1 Research Philosophy</w:t>
            </w:r>
            <w:r w:rsidR="00E4362A">
              <w:rPr>
                <w:noProof/>
                <w:webHidden/>
              </w:rPr>
              <w:tab/>
            </w:r>
            <w:r w:rsidR="00E4362A">
              <w:rPr>
                <w:noProof/>
                <w:webHidden/>
              </w:rPr>
              <w:fldChar w:fldCharType="begin"/>
            </w:r>
            <w:r w:rsidR="00E4362A">
              <w:rPr>
                <w:noProof/>
                <w:webHidden/>
              </w:rPr>
              <w:instrText xml:space="preserve"> PAGEREF _Toc134636023 \h </w:instrText>
            </w:r>
            <w:r w:rsidR="00E4362A">
              <w:rPr>
                <w:noProof/>
                <w:webHidden/>
              </w:rPr>
            </w:r>
            <w:r w:rsidR="00E4362A">
              <w:rPr>
                <w:noProof/>
                <w:webHidden/>
              </w:rPr>
              <w:fldChar w:fldCharType="separate"/>
            </w:r>
            <w:r w:rsidR="00E4362A">
              <w:rPr>
                <w:noProof/>
                <w:webHidden/>
              </w:rPr>
              <w:t>11</w:t>
            </w:r>
            <w:r w:rsidR="00E4362A">
              <w:rPr>
                <w:noProof/>
                <w:webHidden/>
              </w:rPr>
              <w:fldChar w:fldCharType="end"/>
            </w:r>
          </w:hyperlink>
        </w:p>
        <w:p w14:paraId="3B5F6C7A" w14:textId="77777777" w:rsidR="00E4362A" w:rsidRDefault="00000000">
          <w:pPr>
            <w:pStyle w:val="TOC2"/>
            <w:tabs>
              <w:tab w:val="right" w:leader="dot" w:pos="9019"/>
            </w:tabs>
            <w:rPr>
              <w:noProof/>
            </w:rPr>
          </w:pPr>
          <w:hyperlink w:anchor="_Toc134636024" w:history="1">
            <w:r w:rsidR="00E4362A" w:rsidRPr="0057696A">
              <w:rPr>
                <w:rStyle w:val="Hyperlink"/>
                <w:noProof/>
              </w:rPr>
              <w:t>3.2 Research Approach</w:t>
            </w:r>
            <w:r w:rsidR="00E4362A">
              <w:rPr>
                <w:noProof/>
                <w:webHidden/>
              </w:rPr>
              <w:tab/>
            </w:r>
            <w:r w:rsidR="00E4362A">
              <w:rPr>
                <w:noProof/>
                <w:webHidden/>
              </w:rPr>
              <w:fldChar w:fldCharType="begin"/>
            </w:r>
            <w:r w:rsidR="00E4362A">
              <w:rPr>
                <w:noProof/>
                <w:webHidden/>
              </w:rPr>
              <w:instrText xml:space="preserve"> PAGEREF _Toc134636024 \h </w:instrText>
            </w:r>
            <w:r w:rsidR="00E4362A">
              <w:rPr>
                <w:noProof/>
                <w:webHidden/>
              </w:rPr>
            </w:r>
            <w:r w:rsidR="00E4362A">
              <w:rPr>
                <w:noProof/>
                <w:webHidden/>
              </w:rPr>
              <w:fldChar w:fldCharType="separate"/>
            </w:r>
            <w:r w:rsidR="00E4362A">
              <w:rPr>
                <w:noProof/>
                <w:webHidden/>
              </w:rPr>
              <w:t>11</w:t>
            </w:r>
            <w:r w:rsidR="00E4362A">
              <w:rPr>
                <w:noProof/>
                <w:webHidden/>
              </w:rPr>
              <w:fldChar w:fldCharType="end"/>
            </w:r>
          </w:hyperlink>
        </w:p>
        <w:p w14:paraId="56D154B8" w14:textId="77777777" w:rsidR="00E4362A" w:rsidRDefault="00000000">
          <w:pPr>
            <w:pStyle w:val="TOC2"/>
            <w:tabs>
              <w:tab w:val="right" w:leader="dot" w:pos="9019"/>
            </w:tabs>
            <w:rPr>
              <w:noProof/>
            </w:rPr>
          </w:pPr>
          <w:hyperlink w:anchor="_Toc134636025" w:history="1">
            <w:r w:rsidR="00E4362A" w:rsidRPr="0057696A">
              <w:rPr>
                <w:rStyle w:val="Hyperlink"/>
                <w:noProof/>
              </w:rPr>
              <w:t>3.3 Research Strategy</w:t>
            </w:r>
            <w:r w:rsidR="00E4362A">
              <w:rPr>
                <w:noProof/>
                <w:webHidden/>
              </w:rPr>
              <w:tab/>
            </w:r>
            <w:r w:rsidR="00E4362A">
              <w:rPr>
                <w:noProof/>
                <w:webHidden/>
              </w:rPr>
              <w:fldChar w:fldCharType="begin"/>
            </w:r>
            <w:r w:rsidR="00E4362A">
              <w:rPr>
                <w:noProof/>
                <w:webHidden/>
              </w:rPr>
              <w:instrText xml:space="preserve"> PAGEREF _Toc134636025 \h </w:instrText>
            </w:r>
            <w:r w:rsidR="00E4362A">
              <w:rPr>
                <w:noProof/>
                <w:webHidden/>
              </w:rPr>
            </w:r>
            <w:r w:rsidR="00E4362A">
              <w:rPr>
                <w:noProof/>
                <w:webHidden/>
              </w:rPr>
              <w:fldChar w:fldCharType="separate"/>
            </w:r>
            <w:r w:rsidR="00E4362A">
              <w:rPr>
                <w:noProof/>
                <w:webHidden/>
              </w:rPr>
              <w:t>11</w:t>
            </w:r>
            <w:r w:rsidR="00E4362A">
              <w:rPr>
                <w:noProof/>
                <w:webHidden/>
              </w:rPr>
              <w:fldChar w:fldCharType="end"/>
            </w:r>
          </w:hyperlink>
        </w:p>
        <w:p w14:paraId="37ABECDD" w14:textId="77777777" w:rsidR="00E4362A" w:rsidRDefault="00000000">
          <w:pPr>
            <w:pStyle w:val="TOC2"/>
            <w:tabs>
              <w:tab w:val="right" w:leader="dot" w:pos="9019"/>
            </w:tabs>
            <w:rPr>
              <w:noProof/>
            </w:rPr>
          </w:pPr>
          <w:hyperlink w:anchor="_Toc134636026" w:history="1">
            <w:r w:rsidR="00E4362A" w:rsidRPr="0057696A">
              <w:rPr>
                <w:rStyle w:val="Hyperlink"/>
                <w:noProof/>
              </w:rPr>
              <w:t>3.4 Research design</w:t>
            </w:r>
            <w:r w:rsidR="00E4362A">
              <w:rPr>
                <w:noProof/>
                <w:webHidden/>
              </w:rPr>
              <w:tab/>
            </w:r>
            <w:r w:rsidR="00E4362A">
              <w:rPr>
                <w:noProof/>
                <w:webHidden/>
              </w:rPr>
              <w:fldChar w:fldCharType="begin"/>
            </w:r>
            <w:r w:rsidR="00E4362A">
              <w:rPr>
                <w:noProof/>
                <w:webHidden/>
              </w:rPr>
              <w:instrText xml:space="preserve"> PAGEREF _Toc134636026 \h </w:instrText>
            </w:r>
            <w:r w:rsidR="00E4362A">
              <w:rPr>
                <w:noProof/>
                <w:webHidden/>
              </w:rPr>
            </w:r>
            <w:r w:rsidR="00E4362A">
              <w:rPr>
                <w:noProof/>
                <w:webHidden/>
              </w:rPr>
              <w:fldChar w:fldCharType="separate"/>
            </w:r>
            <w:r w:rsidR="00E4362A">
              <w:rPr>
                <w:noProof/>
                <w:webHidden/>
              </w:rPr>
              <w:t>11</w:t>
            </w:r>
            <w:r w:rsidR="00E4362A">
              <w:rPr>
                <w:noProof/>
                <w:webHidden/>
              </w:rPr>
              <w:fldChar w:fldCharType="end"/>
            </w:r>
          </w:hyperlink>
        </w:p>
        <w:p w14:paraId="59AAA1D7" w14:textId="77777777" w:rsidR="00E4362A" w:rsidRDefault="00000000">
          <w:pPr>
            <w:pStyle w:val="TOC2"/>
            <w:tabs>
              <w:tab w:val="right" w:leader="dot" w:pos="9019"/>
            </w:tabs>
            <w:rPr>
              <w:noProof/>
            </w:rPr>
          </w:pPr>
          <w:hyperlink w:anchor="_Toc134636027" w:history="1">
            <w:r w:rsidR="00E4362A" w:rsidRPr="0057696A">
              <w:rPr>
                <w:rStyle w:val="Hyperlink"/>
                <w:noProof/>
              </w:rPr>
              <w:t>3.5 Data collection method</w:t>
            </w:r>
            <w:r w:rsidR="00E4362A">
              <w:rPr>
                <w:noProof/>
                <w:webHidden/>
              </w:rPr>
              <w:tab/>
            </w:r>
            <w:r w:rsidR="00E4362A">
              <w:rPr>
                <w:noProof/>
                <w:webHidden/>
              </w:rPr>
              <w:fldChar w:fldCharType="begin"/>
            </w:r>
            <w:r w:rsidR="00E4362A">
              <w:rPr>
                <w:noProof/>
                <w:webHidden/>
              </w:rPr>
              <w:instrText xml:space="preserve"> PAGEREF _Toc134636027 \h </w:instrText>
            </w:r>
            <w:r w:rsidR="00E4362A">
              <w:rPr>
                <w:noProof/>
                <w:webHidden/>
              </w:rPr>
            </w:r>
            <w:r w:rsidR="00E4362A">
              <w:rPr>
                <w:noProof/>
                <w:webHidden/>
              </w:rPr>
              <w:fldChar w:fldCharType="separate"/>
            </w:r>
            <w:r w:rsidR="00E4362A">
              <w:rPr>
                <w:noProof/>
                <w:webHidden/>
              </w:rPr>
              <w:t>12</w:t>
            </w:r>
            <w:r w:rsidR="00E4362A">
              <w:rPr>
                <w:noProof/>
                <w:webHidden/>
              </w:rPr>
              <w:fldChar w:fldCharType="end"/>
            </w:r>
          </w:hyperlink>
        </w:p>
        <w:p w14:paraId="020FA0DB" w14:textId="77777777" w:rsidR="00E4362A" w:rsidRDefault="00000000">
          <w:pPr>
            <w:pStyle w:val="TOC2"/>
            <w:tabs>
              <w:tab w:val="right" w:leader="dot" w:pos="9019"/>
            </w:tabs>
            <w:rPr>
              <w:noProof/>
            </w:rPr>
          </w:pPr>
          <w:hyperlink w:anchor="_Toc134636028" w:history="1">
            <w:r w:rsidR="00E4362A" w:rsidRPr="0057696A">
              <w:rPr>
                <w:rStyle w:val="Hyperlink"/>
                <w:noProof/>
              </w:rPr>
              <w:t>3.6 Data Analysis Method</w:t>
            </w:r>
            <w:r w:rsidR="00E4362A">
              <w:rPr>
                <w:noProof/>
                <w:webHidden/>
              </w:rPr>
              <w:tab/>
            </w:r>
            <w:r w:rsidR="00E4362A">
              <w:rPr>
                <w:noProof/>
                <w:webHidden/>
              </w:rPr>
              <w:fldChar w:fldCharType="begin"/>
            </w:r>
            <w:r w:rsidR="00E4362A">
              <w:rPr>
                <w:noProof/>
                <w:webHidden/>
              </w:rPr>
              <w:instrText xml:space="preserve"> PAGEREF _Toc134636028 \h </w:instrText>
            </w:r>
            <w:r w:rsidR="00E4362A">
              <w:rPr>
                <w:noProof/>
                <w:webHidden/>
              </w:rPr>
            </w:r>
            <w:r w:rsidR="00E4362A">
              <w:rPr>
                <w:noProof/>
                <w:webHidden/>
              </w:rPr>
              <w:fldChar w:fldCharType="separate"/>
            </w:r>
            <w:r w:rsidR="00E4362A">
              <w:rPr>
                <w:noProof/>
                <w:webHidden/>
              </w:rPr>
              <w:t>12</w:t>
            </w:r>
            <w:r w:rsidR="00E4362A">
              <w:rPr>
                <w:noProof/>
                <w:webHidden/>
              </w:rPr>
              <w:fldChar w:fldCharType="end"/>
            </w:r>
          </w:hyperlink>
        </w:p>
        <w:p w14:paraId="2C9AACAE" w14:textId="77777777" w:rsidR="00E4362A" w:rsidRDefault="00000000">
          <w:pPr>
            <w:pStyle w:val="TOC2"/>
            <w:tabs>
              <w:tab w:val="right" w:leader="dot" w:pos="9019"/>
            </w:tabs>
            <w:rPr>
              <w:noProof/>
            </w:rPr>
          </w:pPr>
          <w:hyperlink w:anchor="_Toc134636029" w:history="1">
            <w:r w:rsidR="00E4362A" w:rsidRPr="0057696A">
              <w:rPr>
                <w:rStyle w:val="Hyperlink"/>
                <w:noProof/>
              </w:rPr>
              <w:t>3.7 Ethical Consideration</w:t>
            </w:r>
            <w:r w:rsidR="00E4362A">
              <w:rPr>
                <w:noProof/>
                <w:webHidden/>
              </w:rPr>
              <w:tab/>
            </w:r>
            <w:r w:rsidR="00E4362A">
              <w:rPr>
                <w:noProof/>
                <w:webHidden/>
              </w:rPr>
              <w:fldChar w:fldCharType="begin"/>
            </w:r>
            <w:r w:rsidR="00E4362A">
              <w:rPr>
                <w:noProof/>
                <w:webHidden/>
              </w:rPr>
              <w:instrText xml:space="preserve"> PAGEREF _Toc134636029 \h </w:instrText>
            </w:r>
            <w:r w:rsidR="00E4362A">
              <w:rPr>
                <w:noProof/>
                <w:webHidden/>
              </w:rPr>
            </w:r>
            <w:r w:rsidR="00E4362A">
              <w:rPr>
                <w:noProof/>
                <w:webHidden/>
              </w:rPr>
              <w:fldChar w:fldCharType="separate"/>
            </w:r>
            <w:r w:rsidR="00E4362A">
              <w:rPr>
                <w:noProof/>
                <w:webHidden/>
              </w:rPr>
              <w:t>12</w:t>
            </w:r>
            <w:r w:rsidR="00E4362A">
              <w:rPr>
                <w:noProof/>
                <w:webHidden/>
              </w:rPr>
              <w:fldChar w:fldCharType="end"/>
            </w:r>
          </w:hyperlink>
        </w:p>
        <w:p w14:paraId="44DF4EC1" w14:textId="77777777" w:rsidR="00E4362A" w:rsidRDefault="00000000">
          <w:pPr>
            <w:pStyle w:val="TOC2"/>
            <w:tabs>
              <w:tab w:val="right" w:leader="dot" w:pos="9019"/>
            </w:tabs>
            <w:rPr>
              <w:noProof/>
            </w:rPr>
          </w:pPr>
          <w:hyperlink w:anchor="_Toc134636030" w:history="1">
            <w:r w:rsidR="00E4362A" w:rsidRPr="0057696A">
              <w:rPr>
                <w:rStyle w:val="Hyperlink"/>
                <w:noProof/>
              </w:rPr>
              <w:t>3.8 Timeline</w:t>
            </w:r>
            <w:r w:rsidR="00E4362A">
              <w:rPr>
                <w:noProof/>
                <w:webHidden/>
              </w:rPr>
              <w:tab/>
            </w:r>
            <w:r w:rsidR="00E4362A">
              <w:rPr>
                <w:noProof/>
                <w:webHidden/>
              </w:rPr>
              <w:fldChar w:fldCharType="begin"/>
            </w:r>
            <w:r w:rsidR="00E4362A">
              <w:rPr>
                <w:noProof/>
                <w:webHidden/>
              </w:rPr>
              <w:instrText xml:space="preserve"> PAGEREF _Toc134636030 \h </w:instrText>
            </w:r>
            <w:r w:rsidR="00E4362A">
              <w:rPr>
                <w:noProof/>
                <w:webHidden/>
              </w:rPr>
            </w:r>
            <w:r w:rsidR="00E4362A">
              <w:rPr>
                <w:noProof/>
                <w:webHidden/>
              </w:rPr>
              <w:fldChar w:fldCharType="separate"/>
            </w:r>
            <w:r w:rsidR="00E4362A">
              <w:rPr>
                <w:noProof/>
                <w:webHidden/>
              </w:rPr>
              <w:t>13</w:t>
            </w:r>
            <w:r w:rsidR="00E4362A">
              <w:rPr>
                <w:noProof/>
                <w:webHidden/>
              </w:rPr>
              <w:fldChar w:fldCharType="end"/>
            </w:r>
          </w:hyperlink>
        </w:p>
        <w:p w14:paraId="45DD0DCA" w14:textId="77777777" w:rsidR="00E4362A" w:rsidRDefault="00000000">
          <w:pPr>
            <w:pStyle w:val="TOC1"/>
            <w:rPr>
              <w:rFonts w:asciiTheme="minorHAnsi" w:eastAsiaTheme="minorEastAsia" w:hAnsiTheme="minorHAnsi" w:cstheme="minorBidi"/>
              <w:noProof/>
              <w:lang w:val="en-IN" w:eastAsia="en-IN"/>
            </w:rPr>
          </w:pPr>
          <w:hyperlink w:anchor="_Toc134636031" w:history="1">
            <w:r w:rsidR="00E4362A" w:rsidRPr="0057696A">
              <w:rPr>
                <w:rStyle w:val="Hyperlink"/>
                <w:noProof/>
              </w:rPr>
              <w:t>4. Conclusion</w:t>
            </w:r>
            <w:r w:rsidR="00E4362A">
              <w:rPr>
                <w:noProof/>
                <w:webHidden/>
              </w:rPr>
              <w:tab/>
            </w:r>
            <w:r w:rsidR="00E4362A">
              <w:rPr>
                <w:noProof/>
                <w:webHidden/>
              </w:rPr>
              <w:fldChar w:fldCharType="begin"/>
            </w:r>
            <w:r w:rsidR="00E4362A">
              <w:rPr>
                <w:noProof/>
                <w:webHidden/>
              </w:rPr>
              <w:instrText xml:space="preserve"> PAGEREF _Toc134636031 \h </w:instrText>
            </w:r>
            <w:r w:rsidR="00E4362A">
              <w:rPr>
                <w:noProof/>
                <w:webHidden/>
              </w:rPr>
            </w:r>
            <w:r w:rsidR="00E4362A">
              <w:rPr>
                <w:noProof/>
                <w:webHidden/>
              </w:rPr>
              <w:fldChar w:fldCharType="separate"/>
            </w:r>
            <w:r w:rsidR="00E4362A">
              <w:rPr>
                <w:noProof/>
                <w:webHidden/>
              </w:rPr>
              <w:t>13</w:t>
            </w:r>
            <w:r w:rsidR="00E4362A">
              <w:rPr>
                <w:noProof/>
                <w:webHidden/>
              </w:rPr>
              <w:fldChar w:fldCharType="end"/>
            </w:r>
          </w:hyperlink>
        </w:p>
        <w:p w14:paraId="4C66E9C1" w14:textId="77777777" w:rsidR="00E4362A" w:rsidRDefault="00000000">
          <w:pPr>
            <w:pStyle w:val="TOC1"/>
            <w:rPr>
              <w:rFonts w:asciiTheme="minorHAnsi" w:eastAsiaTheme="minorEastAsia" w:hAnsiTheme="minorHAnsi" w:cstheme="minorBidi"/>
              <w:noProof/>
              <w:lang w:val="en-IN" w:eastAsia="en-IN"/>
            </w:rPr>
          </w:pPr>
          <w:hyperlink w:anchor="_Toc134636032" w:history="1">
            <w:r w:rsidR="00E4362A" w:rsidRPr="0057696A">
              <w:rPr>
                <w:rStyle w:val="Hyperlink"/>
                <w:noProof/>
              </w:rPr>
              <w:t>5. References</w:t>
            </w:r>
            <w:r w:rsidR="00E4362A">
              <w:rPr>
                <w:noProof/>
                <w:webHidden/>
              </w:rPr>
              <w:tab/>
            </w:r>
            <w:r w:rsidR="00E4362A">
              <w:rPr>
                <w:noProof/>
                <w:webHidden/>
              </w:rPr>
              <w:fldChar w:fldCharType="begin"/>
            </w:r>
            <w:r w:rsidR="00E4362A">
              <w:rPr>
                <w:noProof/>
                <w:webHidden/>
              </w:rPr>
              <w:instrText xml:space="preserve"> PAGEREF _Toc134636032 \h </w:instrText>
            </w:r>
            <w:r w:rsidR="00E4362A">
              <w:rPr>
                <w:noProof/>
                <w:webHidden/>
              </w:rPr>
            </w:r>
            <w:r w:rsidR="00E4362A">
              <w:rPr>
                <w:noProof/>
                <w:webHidden/>
              </w:rPr>
              <w:fldChar w:fldCharType="separate"/>
            </w:r>
            <w:r w:rsidR="00E4362A">
              <w:rPr>
                <w:noProof/>
                <w:webHidden/>
              </w:rPr>
              <w:t>14</w:t>
            </w:r>
            <w:r w:rsidR="00E4362A">
              <w:rPr>
                <w:noProof/>
                <w:webHidden/>
              </w:rPr>
              <w:fldChar w:fldCharType="end"/>
            </w:r>
          </w:hyperlink>
        </w:p>
        <w:p w14:paraId="2322761E" w14:textId="77777777" w:rsidR="00C8049B" w:rsidRDefault="00C8049B">
          <w:r>
            <w:rPr>
              <w:b/>
              <w:bCs/>
              <w:noProof/>
            </w:rPr>
            <w:fldChar w:fldCharType="end"/>
          </w:r>
        </w:p>
      </w:sdtContent>
    </w:sdt>
    <w:p w14:paraId="7C1A310A" w14:textId="77777777" w:rsidR="00914EFC" w:rsidRDefault="008C23DF">
      <w:pPr>
        <w:pStyle w:val="Normal1"/>
        <w:spacing w:line="360" w:lineRule="auto"/>
        <w:jc w:val="both"/>
        <w:rPr>
          <w:b/>
          <w:sz w:val="24"/>
          <w:szCs w:val="24"/>
        </w:rPr>
      </w:pPr>
      <w:r>
        <w:br w:type="page"/>
      </w:r>
    </w:p>
    <w:p w14:paraId="13D84C2A" w14:textId="77777777" w:rsidR="00914EFC" w:rsidRDefault="008C23DF" w:rsidP="00C8049B">
      <w:pPr>
        <w:pStyle w:val="Heading1"/>
      </w:pPr>
      <w:bookmarkStart w:id="0" w:name="_Toc134636004"/>
      <w:r>
        <w:lastRenderedPageBreak/>
        <w:t>1. Introduction</w:t>
      </w:r>
      <w:bookmarkEnd w:id="0"/>
    </w:p>
    <w:p w14:paraId="6BEEA0BA" w14:textId="77777777" w:rsidR="00914EFC" w:rsidRDefault="008C23DF" w:rsidP="00E4362A">
      <w:pPr>
        <w:pStyle w:val="Heading2"/>
      </w:pPr>
      <w:bookmarkStart w:id="1" w:name="_Toc134636005"/>
      <w:r>
        <w:t>1.1 Topic Background</w:t>
      </w:r>
      <w:bookmarkEnd w:id="1"/>
    </w:p>
    <w:p w14:paraId="3C98E5A0" w14:textId="77777777" w:rsidR="00914EFC" w:rsidRDefault="008C23DF">
      <w:pPr>
        <w:pStyle w:val="Normal1"/>
        <w:spacing w:line="360" w:lineRule="auto"/>
        <w:jc w:val="both"/>
        <w:rPr>
          <w:sz w:val="24"/>
          <w:szCs w:val="24"/>
        </w:rPr>
      </w:pPr>
      <w:r>
        <w:rPr>
          <w:sz w:val="24"/>
          <w:szCs w:val="24"/>
        </w:rPr>
        <w:t xml:space="preserve">The pandemic has affected the hospitality sector adversely as during the lockdown, there was no tourism inflow between different countries (Gautam, P., 2021, p.43). The major challenge faced by the hospitality sector has a lot to do with the Covid-19 situation. There was a significant drop in the revenue generation in the hospitality sector due to the pandemic situation. Apart from the pandemic, the sector has faced issues like Brexit in the UK. The technological changes and digital transformation have also made it difficult for the sector to operate. The research will highlight the main challenges faced by the sector and the ways to overcome those challenges. </w:t>
      </w:r>
    </w:p>
    <w:p w14:paraId="50ADEDE3" w14:textId="77777777" w:rsidR="00914EFC" w:rsidRDefault="00E4362A" w:rsidP="00E4362A">
      <w:pPr>
        <w:pStyle w:val="Heading2"/>
      </w:pPr>
      <w:bookmarkStart w:id="2" w:name="_Toc134636006"/>
      <w:r>
        <w:t>1.2 Organisation</w:t>
      </w:r>
      <w:r w:rsidR="008C23DF">
        <w:t xml:space="preserve"> Overview</w:t>
      </w:r>
      <w:bookmarkEnd w:id="2"/>
    </w:p>
    <w:p w14:paraId="3B8BF13C" w14:textId="23AD418F" w:rsidR="00914EFC" w:rsidRDefault="008C23DF">
      <w:pPr>
        <w:pStyle w:val="Normal1"/>
        <w:spacing w:line="360" w:lineRule="auto"/>
        <w:jc w:val="both"/>
        <w:rPr>
          <w:sz w:val="24"/>
          <w:szCs w:val="24"/>
        </w:rPr>
      </w:pPr>
      <w:r>
        <w:rPr>
          <w:sz w:val="24"/>
          <w:szCs w:val="24"/>
        </w:rPr>
        <w:t>The Premier Inn is a British hospitality sector-based organisation established in 1987 which provides hotel and accommodation facilities within the UK</w:t>
      </w:r>
      <w:r w:rsidR="00645D9F">
        <w:rPr>
          <w:sz w:val="24"/>
          <w:szCs w:val="24"/>
        </w:rPr>
        <w:t xml:space="preserve"> (premierinn.com, 2023)</w:t>
      </w:r>
      <w:r>
        <w:rPr>
          <w:sz w:val="24"/>
          <w:szCs w:val="24"/>
        </w:rPr>
        <w:t xml:space="preserve">. The total number of hotels under the organisation is 800 with around 72000 rooms. The hotel has a significant market reputation. The company holds assets valued at £1,135.3 million and a net operating profit of £266.5m (whitbread.co.uk, 2023). </w:t>
      </w:r>
    </w:p>
    <w:p w14:paraId="02B2677D" w14:textId="48B8D5F4" w:rsidR="00914EFC" w:rsidRDefault="008C23DF" w:rsidP="00E4362A">
      <w:pPr>
        <w:pStyle w:val="Heading2"/>
      </w:pPr>
      <w:bookmarkStart w:id="3" w:name="_Toc134636007"/>
      <w:r>
        <w:t>1.3 Aim</w:t>
      </w:r>
      <w:bookmarkEnd w:id="3"/>
    </w:p>
    <w:p w14:paraId="1138CDFA" w14:textId="45B1EE17" w:rsidR="00914EFC" w:rsidRDefault="000A08FC">
      <w:pPr>
        <w:pStyle w:val="Normal1"/>
        <w:spacing w:line="360" w:lineRule="auto"/>
        <w:jc w:val="both"/>
        <w:rPr>
          <w:sz w:val="24"/>
          <w:szCs w:val="24"/>
        </w:rPr>
      </w:pPr>
      <w:r>
        <w:rPr>
          <w:sz w:val="24"/>
          <w:szCs w:val="24"/>
        </w:rPr>
        <w:t xml:space="preserve">The study aims to identify the recent challenges within the organisation, Hotel Premier Inn </w:t>
      </w:r>
      <w:r w:rsidR="008C4477">
        <w:rPr>
          <w:sz w:val="24"/>
          <w:szCs w:val="24"/>
        </w:rPr>
        <w:t xml:space="preserve">as per the challenges faced by hospitality industry </w:t>
      </w:r>
      <w:r w:rsidR="00FC4BDC">
        <w:rPr>
          <w:sz w:val="24"/>
          <w:szCs w:val="24"/>
        </w:rPr>
        <w:t xml:space="preserve">affecting its business performance. </w:t>
      </w:r>
    </w:p>
    <w:p w14:paraId="4B429FB4" w14:textId="77777777" w:rsidR="00914EFC" w:rsidRDefault="008C23DF" w:rsidP="00E4362A">
      <w:pPr>
        <w:pStyle w:val="Heading2"/>
      </w:pPr>
      <w:bookmarkStart w:id="4" w:name="_Toc134636008"/>
      <w:r>
        <w:t>1.4 Objectives</w:t>
      </w:r>
      <w:bookmarkEnd w:id="4"/>
    </w:p>
    <w:p w14:paraId="55F5897E" w14:textId="4DFB8AD8" w:rsidR="00914EFC" w:rsidRDefault="008C23DF">
      <w:pPr>
        <w:pStyle w:val="Normal1"/>
        <w:spacing w:line="360" w:lineRule="auto"/>
        <w:jc w:val="both"/>
        <w:rPr>
          <w:sz w:val="24"/>
          <w:szCs w:val="24"/>
        </w:rPr>
      </w:pPr>
      <w:r>
        <w:rPr>
          <w:sz w:val="24"/>
          <w:szCs w:val="24"/>
        </w:rPr>
        <w:t>The objective</w:t>
      </w:r>
      <w:r w:rsidR="00AD39DD">
        <w:rPr>
          <w:sz w:val="24"/>
          <w:szCs w:val="24"/>
        </w:rPr>
        <w:t>s serves the aim of the study for the respective hotel</w:t>
      </w:r>
      <w:r>
        <w:rPr>
          <w:sz w:val="24"/>
          <w:szCs w:val="24"/>
        </w:rPr>
        <w:t xml:space="preserve"> </w:t>
      </w:r>
      <w:r w:rsidR="00AD39DD">
        <w:rPr>
          <w:sz w:val="24"/>
          <w:szCs w:val="24"/>
        </w:rPr>
        <w:t>as these are considered</w:t>
      </w:r>
      <w:r>
        <w:rPr>
          <w:sz w:val="24"/>
          <w:szCs w:val="24"/>
        </w:rPr>
        <w:t xml:space="preserve"> </w:t>
      </w:r>
      <w:r w:rsidR="00AD39DD">
        <w:rPr>
          <w:sz w:val="24"/>
          <w:szCs w:val="24"/>
        </w:rPr>
        <w:t xml:space="preserve">for </w:t>
      </w:r>
      <w:r>
        <w:rPr>
          <w:sz w:val="24"/>
          <w:szCs w:val="24"/>
        </w:rPr>
        <w:t xml:space="preserve">prioritizing its consumers. </w:t>
      </w:r>
    </w:p>
    <w:p w14:paraId="47A87D17" w14:textId="77777777" w:rsidR="00914EFC" w:rsidRDefault="008C23DF">
      <w:pPr>
        <w:pStyle w:val="Normal1"/>
        <w:numPr>
          <w:ilvl w:val="0"/>
          <w:numId w:val="1"/>
        </w:numPr>
        <w:spacing w:line="360" w:lineRule="auto"/>
        <w:jc w:val="both"/>
        <w:rPr>
          <w:sz w:val="24"/>
          <w:szCs w:val="24"/>
        </w:rPr>
      </w:pPr>
      <w:r>
        <w:rPr>
          <w:sz w:val="24"/>
          <w:szCs w:val="24"/>
        </w:rPr>
        <w:t>To identify the scope of development of the various operations in the hospitality sector.</w:t>
      </w:r>
    </w:p>
    <w:p w14:paraId="25D3BECA" w14:textId="77777777" w:rsidR="00914EFC" w:rsidRDefault="008C23DF">
      <w:pPr>
        <w:pStyle w:val="Normal1"/>
        <w:numPr>
          <w:ilvl w:val="0"/>
          <w:numId w:val="1"/>
        </w:numPr>
        <w:spacing w:line="360" w:lineRule="auto"/>
        <w:jc w:val="both"/>
        <w:rPr>
          <w:sz w:val="24"/>
          <w:szCs w:val="24"/>
        </w:rPr>
      </w:pPr>
      <w:r>
        <w:rPr>
          <w:sz w:val="24"/>
          <w:szCs w:val="24"/>
        </w:rPr>
        <w:t xml:space="preserve">To evaluate the need for environmental stability in the potential inflow of tourism. </w:t>
      </w:r>
    </w:p>
    <w:p w14:paraId="474B0048" w14:textId="77777777" w:rsidR="00914EFC" w:rsidRDefault="008C23DF">
      <w:pPr>
        <w:pStyle w:val="Normal1"/>
        <w:numPr>
          <w:ilvl w:val="0"/>
          <w:numId w:val="1"/>
        </w:numPr>
        <w:spacing w:line="360" w:lineRule="auto"/>
        <w:jc w:val="both"/>
        <w:rPr>
          <w:sz w:val="24"/>
          <w:szCs w:val="24"/>
        </w:rPr>
      </w:pPr>
      <w:r>
        <w:rPr>
          <w:sz w:val="24"/>
          <w:szCs w:val="24"/>
        </w:rPr>
        <w:t xml:space="preserve">To analyse the hospitality market and its effect on the development of the local economy. </w:t>
      </w:r>
    </w:p>
    <w:p w14:paraId="2356AD23" w14:textId="77777777" w:rsidR="00914EFC" w:rsidRDefault="008C23DF">
      <w:pPr>
        <w:pStyle w:val="Normal1"/>
        <w:numPr>
          <w:ilvl w:val="0"/>
          <w:numId w:val="1"/>
        </w:numPr>
        <w:spacing w:line="360" w:lineRule="auto"/>
        <w:jc w:val="both"/>
        <w:rPr>
          <w:sz w:val="24"/>
          <w:szCs w:val="24"/>
        </w:rPr>
      </w:pPr>
      <w:r>
        <w:rPr>
          <w:sz w:val="24"/>
          <w:szCs w:val="24"/>
        </w:rPr>
        <w:lastRenderedPageBreak/>
        <w:t xml:space="preserve">To recommend measures for coping with the economic instability of the UK.  </w:t>
      </w:r>
    </w:p>
    <w:p w14:paraId="4F3CEF88" w14:textId="77777777" w:rsidR="00914EFC" w:rsidRDefault="008C23DF" w:rsidP="00E4362A">
      <w:pPr>
        <w:pStyle w:val="Heading2"/>
      </w:pPr>
      <w:bookmarkStart w:id="5" w:name="_Toc134636009"/>
      <w:r>
        <w:t>1.5 Rationale</w:t>
      </w:r>
      <w:bookmarkEnd w:id="5"/>
    </w:p>
    <w:p w14:paraId="6FBE09BF" w14:textId="3E3A94CE" w:rsidR="00914EFC" w:rsidRDefault="008C23DF">
      <w:pPr>
        <w:pStyle w:val="Normal1"/>
        <w:spacing w:line="360" w:lineRule="auto"/>
        <w:jc w:val="both"/>
        <w:rPr>
          <w:sz w:val="24"/>
          <w:szCs w:val="24"/>
        </w:rPr>
      </w:pPr>
      <w:r>
        <w:rPr>
          <w:sz w:val="24"/>
          <w:szCs w:val="24"/>
        </w:rPr>
        <w:t>The research will be based on the challenges faced by the hospitality sector due to various forces that have affected the whole UK economy (Murton, 2010). The hotel Premier Inn is a well-reputed and profitable organisation in the UK which has various branches across the whole country.</w:t>
      </w:r>
      <w:r w:rsidR="00F84362">
        <w:rPr>
          <w:sz w:val="24"/>
          <w:szCs w:val="24"/>
        </w:rPr>
        <w:t xml:space="preserve"> Hence, the present study can highlight the strategies for coping with the challenges of hospitality industry. </w:t>
      </w:r>
      <w:r>
        <w:rPr>
          <w:sz w:val="24"/>
          <w:szCs w:val="24"/>
        </w:rPr>
        <w:t xml:space="preserve"> </w:t>
      </w:r>
    </w:p>
    <w:p w14:paraId="6888E051" w14:textId="77777777" w:rsidR="00914EFC" w:rsidRDefault="008C23DF" w:rsidP="00E4362A">
      <w:pPr>
        <w:pStyle w:val="Heading2"/>
      </w:pPr>
      <w:bookmarkStart w:id="6" w:name="_Toc134636010"/>
      <w:r>
        <w:t>1.6 Research questions</w:t>
      </w:r>
      <w:bookmarkEnd w:id="6"/>
    </w:p>
    <w:p w14:paraId="66126E0C" w14:textId="77777777" w:rsidR="00914EFC" w:rsidRDefault="008C23DF">
      <w:pPr>
        <w:pStyle w:val="Normal1"/>
        <w:spacing w:line="360" w:lineRule="auto"/>
        <w:jc w:val="both"/>
        <w:rPr>
          <w:sz w:val="24"/>
          <w:szCs w:val="24"/>
        </w:rPr>
      </w:pPr>
      <w:r>
        <w:rPr>
          <w:sz w:val="24"/>
          <w:szCs w:val="24"/>
        </w:rPr>
        <w:t>Q1. What is the scope for the development of the various operations in the hospitality sector?</w:t>
      </w:r>
    </w:p>
    <w:p w14:paraId="6C14AE67" w14:textId="77777777" w:rsidR="00914EFC" w:rsidRDefault="008C23DF">
      <w:pPr>
        <w:pStyle w:val="Normal1"/>
        <w:spacing w:line="360" w:lineRule="auto"/>
        <w:jc w:val="both"/>
        <w:rPr>
          <w:sz w:val="24"/>
          <w:szCs w:val="24"/>
        </w:rPr>
      </w:pPr>
      <w:r>
        <w:rPr>
          <w:sz w:val="24"/>
          <w:szCs w:val="24"/>
        </w:rPr>
        <w:t xml:space="preserve">Q2. What is the need for environmental stability in the tourism and hospitality sector? </w:t>
      </w:r>
    </w:p>
    <w:p w14:paraId="7073A2C5" w14:textId="77777777" w:rsidR="00914EFC" w:rsidRDefault="008C23DF">
      <w:pPr>
        <w:pStyle w:val="Normal1"/>
        <w:spacing w:line="360" w:lineRule="auto"/>
        <w:jc w:val="both"/>
        <w:rPr>
          <w:sz w:val="24"/>
          <w:szCs w:val="24"/>
        </w:rPr>
      </w:pPr>
      <w:r>
        <w:rPr>
          <w:sz w:val="24"/>
          <w:szCs w:val="24"/>
        </w:rPr>
        <w:t>Q3. How to analyse the hospitality sector and its effect on the local economy?</w:t>
      </w:r>
    </w:p>
    <w:p w14:paraId="1F385B6D" w14:textId="77777777" w:rsidR="00914EFC" w:rsidRDefault="008C23DF">
      <w:pPr>
        <w:pStyle w:val="Normal1"/>
        <w:spacing w:line="360" w:lineRule="auto"/>
        <w:jc w:val="both"/>
        <w:rPr>
          <w:sz w:val="24"/>
          <w:szCs w:val="24"/>
        </w:rPr>
      </w:pPr>
      <w:r>
        <w:rPr>
          <w:sz w:val="24"/>
          <w:szCs w:val="24"/>
        </w:rPr>
        <w:t>Q4. What are the recommendations for coping with the economic instability of the UK?</w:t>
      </w:r>
    </w:p>
    <w:p w14:paraId="501821D0" w14:textId="77777777" w:rsidR="00914EFC" w:rsidRDefault="008C23DF" w:rsidP="00C8049B">
      <w:pPr>
        <w:pStyle w:val="Heading1"/>
      </w:pPr>
      <w:bookmarkStart w:id="7" w:name="_Toc134636011"/>
      <w:r>
        <w:t>2. Literature Review</w:t>
      </w:r>
      <w:bookmarkEnd w:id="7"/>
    </w:p>
    <w:p w14:paraId="48D611C3" w14:textId="77777777" w:rsidR="00914EFC" w:rsidRDefault="008C23DF" w:rsidP="00E4362A">
      <w:pPr>
        <w:pStyle w:val="Heading2"/>
      </w:pPr>
      <w:bookmarkStart w:id="8" w:name="_Toc134636012"/>
      <w:r>
        <w:t>2.1 Introduction</w:t>
      </w:r>
      <w:bookmarkEnd w:id="8"/>
    </w:p>
    <w:p w14:paraId="57744094" w14:textId="77777777" w:rsidR="00914EFC" w:rsidRDefault="008C23DF">
      <w:pPr>
        <w:pStyle w:val="Normal1"/>
        <w:spacing w:line="360" w:lineRule="auto"/>
        <w:jc w:val="both"/>
        <w:rPr>
          <w:sz w:val="24"/>
          <w:szCs w:val="24"/>
        </w:rPr>
      </w:pPr>
      <w:r>
        <w:rPr>
          <w:sz w:val="24"/>
          <w:szCs w:val="24"/>
        </w:rPr>
        <w:t xml:space="preserve">As described by </w:t>
      </w:r>
      <w:r>
        <w:rPr>
          <w:color w:val="222222"/>
          <w:sz w:val="24"/>
          <w:szCs w:val="24"/>
          <w:highlight w:val="white"/>
        </w:rPr>
        <w:t xml:space="preserve">Bafna and Saini, (2021, p.121) </w:t>
      </w:r>
      <w:r>
        <w:rPr>
          <w:sz w:val="24"/>
          <w:szCs w:val="24"/>
        </w:rPr>
        <w:t xml:space="preserve">the hospitality industry is known for creating major employment opportunities but now drastically has been dealing with a shortage itself. The contribution to GDP could be measured as effective. It has an impact on revenue and supply chains. Since the pandemic hit most nations with disastrous scenarios all around. The economy was hit hard and suffering till now. Moreover, the United Kingdom took an exit from the European Union and this also affected the hospitality industry greatly. This area of literature discussion contains information on distinctive measures, approaches and factors that the industry is going through. The legislation and litigations are also a factor in lowering the market forces acting on procedures and workouts.   </w:t>
      </w:r>
    </w:p>
    <w:p w14:paraId="21DE4655" w14:textId="77777777" w:rsidR="00914EFC" w:rsidRDefault="008C23DF" w:rsidP="00E4362A">
      <w:pPr>
        <w:pStyle w:val="Heading2"/>
      </w:pPr>
      <w:bookmarkStart w:id="9" w:name="_Toc134636013"/>
      <w:r>
        <w:t>2.2 Description of Theories in View of business management</w:t>
      </w:r>
      <w:bookmarkEnd w:id="9"/>
      <w:r>
        <w:t xml:space="preserve"> </w:t>
      </w:r>
    </w:p>
    <w:p w14:paraId="673CF92D" w14:textId="77777777" w:rsidR="00914EFC" w:rsidRDefault="008C23DF">
      <w:pPr>
        <w:pStyle w:val="Normal1"/>
        <w:spacing w:line="360" w:lineRule="auto"/>
        <w:jc w:val="both"/>
        <w:rPr>
          <w:sz w:val="24"/>
          <w:szCs w:val="24"/>
        </w:rPr>
      </w:pPr>
      <w:r>
        <w:rPr>
          <w:sz w:val="24"/>
          <w:szCs w:val="24"/>
        </w:rPr>
        <w:t xml:space="preserve">The industry found the need of undergoing a change in management to bring a robust system that would sustain the business. The relevant theories were identified and </w:t>
      </w:r>
      <w:r>
        <w:rPr>
          <w:sz w:val="24"/>
          <w:szCs w:val="24"/>
        </w:rPr>
        <w:lastRenderedPageBreak/>
        <w:t xml:space="preserve">adopted by several organisations operating in the industry such as the hotel Premier Inn. The adopted theories are modern management theory and the principles of administrative management. </w:t>
      </w:r>
    </w:p>
    <w:p w14:paraId="29302C6F" w14:textId="77777777" w:rsidR="00914EFC" w:rsidRDefault="008C23DF">
      <w:pPr>
        <w:pStyle w:val="Normal1"/>
        <w:spacing w:line="360" w:lineRule="auto"/>
        <w:jc w:val="center"/>
        <w:rPr>
          <w:sz w:val="24"/>
          <w:szCs w:val="24"/>
        </w:rPr>
      </w:pPr>
      <w:r>
        <w:rPr>
          <w:noProof/>
          <w:sz w:val="24"/>
          <w:szCs w:val="24"/>
          <w:lang w:val="en-IN" w:eastAsia="en-IN"/>
        </w:rPr>
        <w:drawing>
          <wp:inline distT="114300" distB="114300" distL="114300" distR="114300" wp14:anchorId="798119A4" wp14:editId="68C19B71">
            <wp:extent cx="4414838" cy="2486096"/>
            <wp:effectExtent l="76200" t="76200" r="138430" b="123825"/>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8"/>
                    <a:stretch>
                      <a:fillRect/>
                    </a:stretch>
                  </pic:blipFill>
                  <pic:spPr>
                    <a:xfrm>
                      <a:off x="0" y="0"/>
                      <a:ext cx="4414838" cy="24860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25662E" w14:textId="77777777" w:rsidR="00914EFC" w:rsidRDefault="008C23DF">
      <w:pPr>
        <w:pStyle w:val="Normal1"/>
        <w:spacing w:line="360" w:lineRule="auto"/>
        <w:jc w:val="center"/>
        <w:rPr>
          <w:b/>
          <w:sz w:val="24"/>
          <w:szCs w:val="24"/>
        </w:rPr>
      </w:pPr>
      <w:r>
        <w:rPr>
          <w:b/>
          <w:sz w:val="24"/>
          <w:szCs w:val="24"/>
        </w:rPr>
        <w:t>Figure 1: Modern management theory</w:t>
      </w:r>
    </w:p>
    <w:p w14:paraId="0DCDD3F9" w14:textId="77777777" w:rsidR="00914EFC" w:rsidRDefault="008C23DF">
      <w:pPr>
        <w:pStyle w:val="Normal1"/>
        <w:spacing w:line="360" w:lineRule="auto"/>
        <w:jc w:val="center"/>
        <w:rPr>
          <w:sz w:val="24"/>
          <w:szCs w:val="24"/>
        </w:rPr>
      </w:pPr>
      <w:r>
        <w:rPr>
          <w:sz w:val="24"/>
          <w:szCs w:val="24"/>
        </w:rPr>
        <w:t>(Source: simplilearn.com, 2023)</w:t>
      </w:r>
    </w:p>
    <w:p w14:paraId="2C49A218" w14:textId="77777777" w:rsidR="00914EFC" w:rsidRDefault="008C23DF">
      <w:pPr>
        <w:pStyle w:val="Normal1"/>
        <w:spacing w:line="360" w:lineRule="auto"/>
        <w:jc w:val="both"/>
        <w:rPr>
          <w:sz w:val="24"/>
          <w:szCs w:val="24"/>
        </w:rPr>
      </w:pPr>
      <w:r>
        <w:rPr>
          <w:sz w:val="24"/>
          <w:szCs w:val="24"/>
        </w:rPr>
        <w:t xml:space="preserve">Modern management theory emphasises making employees satisfied with their work. It states a belief that employees work for many reasons such as work satisfaction, adoption of desired lifestyle and much more. On application of this theory, the managers are able to analyse the behaviour of employees and decide on the implementation of strategies to meet their needs. This also works in the skill development of the employees over time. The hospitality industry is focussing on using quantitative theory to manage the retention process. </w:t>
      </w:r>
    </w:p>
    <w:p w14:paraId="1FDC33C2" w14:textId="77777777" w:rsidR="00914EFC" w:rsidRDefault="008C23DF">
      <w:pPr>
        <w:pStyle w:val="Normal1"/>
        <w:spacing w:line="360" w:lineRule="auto"/>
        <w:jc w:val="center"/>
        <w:rPr>
          <w:sz w:val="24"/>
          <w:szCs w:val="24"/>
        </w:rPr>
      </w:pPr>
      <w:r>
        <w:rPr>
          <w:noProof/>
          <w:sz w:val="24"/>
          <w:szCs w:val="24"/>
          <w:lang w:val="en-IN" w:eastAsia="en-IN"/>
        </w:rPr>
        <w:drawing>
          <wp:inline distT="114300" distB="114300" distL="114300" distR="114300" wp14:anchorId="6675296C" wp14:editId="37C2F93D">
            <wp:extent cx="3171825" cy="2162175"/>
            <wp:effectExtent l="76200" t="76200" r="142875" b="14287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3172154" cy="21623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BA666D" w14:textId="77777777" w:rsidR="00914EFC" w:rsidRDefault="008C23DF">
      <w:pPr>
        <w:pStyle w:val="Normal1"/>
        <w:spacing w:line="360" w:lineRule="auto"/>
        <w:jc w:val="center"/>
        <w:rPr>
          <w:b/>
          <w:sz w:val="24"/>
          <w:szCs w:val="24"/>
        </w:rPr>
      </w:pPr>
      <w:r>
        <w:rPr>
          <w:b/>
          <w:sz w:val="24"/>
          <w:szCs w:val="24"/>
        </w:rPr>
        <w:t>Figure 2: Administrative management theory</w:t>
      </w:r>
    </w:p>
    <w:p w14:paraId="52F85257" w14:textId="77777777" w:rsidR="00914EFC" w:rsidRDefault="008C23DF">
      <w:pPr>
        <w:pStyle w:val="Normal1"/>
        <w:spacing w:line="360" w:lineRule="auto"/>
        <w:jc w:val="center"/>
        <w:rPr>
          <w:sz w:val="24"/>
          <w:szCs w:val="24"/>
        </w:rPr>
      </w:pPr>
      <w:r>
        <w:rPr>
          <w:sz w:val="24"/>
          <w:szCs w:val="24"/>
        </w:rPr>
        <w:t>(Source: bvop.org, 2023)</w:t>
      </w:r>
    </w:p>
    <w:p w14:paraId="1B7BBF48" w14:textId="77777777" w:rsidR="00914EFC" w:rsidRDefault="008C23DF">
      <w:pPr>
        <w:pStyle w:val="Normal1"/>
        <w:spacing w:line="360" w:lineRule="auto"/>
        <w:jc w:val="both"/>
        <w:rPr>
          <w:sz w:val="24"/>
          <w:szCs w:val="24"/>
        </w:rPr>
      </w:pPr>
      <w:r>
        <w:rPr>
          <w:sz w:val="24"/>
          <w:szCs w:val="24"/>
        </w:rPr>
        <w:lastRenderedPageBreak/>
        <w:t xml:space="preserve">As opined by </w:t>
      </w:r>
      <w:r>
        <w:rPr>
          <w:color w:val="222222"/>
          <w:sz w:val="24"/>
          <w:szCs w:val="24"/>
          <w:highlight w:val="white"/>
        </w:rPr>
        <w:t xml:space="preserve">Meo </w:t>
      </w:r>
      <w:r>
        <w:rPr>
          <w:i/>
          <w:color w:val="222222"/>
          <w:sz w:val="24"/>
          <w:szCs w:val="24"/>
          <w:highlight w:val="white"/>
        </w:rPr>
        <w:t>et al</w:t>
      </w:r>
      <w:r>
        <w:rPr>
          <w:color w:val="222222"/>
          <w:sz w:val="24"/>
          <w:szCs w:val="24"/>
          <w:highlight w:val="white"/>
        </w:rPr>
        <w:t xml:space="preserve">., (2022, p.1287) </w:t>
      </w:r>
      <w:r>
        <w:rPr>
          <w:sz w:val="24"/>
          <w:szCs w:val="24"/>
        </w:rPr>
        <w:t xml:space="preserve">administrative management theory is related to designing the organisational structure in such a way that it increases productivity and influences human behaviour. It makes the structure administrative by clearly dividing labour forces, delegating power, and administrators relevant to their areas of responsibilities. The hospitality industry is engaged in studying the elements like planning, organising, staffing and controlling techniques to critically apply this theory.      </w:t>
      </w:r>
    </w:p>
    <w:p w14:paraId="7565E14E" w14:textId="77777777" w:rsidR="00914EFC" w:rsidRDefault="008C23DF" w:rsidP="00E4362A">
      <w:pPr>
        <w:pStyle w:val="Heading2"/>
      </w:pPr>
      <w:bookmarkStart w:id="10" w:name="_Toc134636014"/>
      <w:r>
        <w:t>2.3 Factors of Personnel Development in the hospitality industry</w:t>
      </w:r>
      <w:bookmarkEnd w:id="10"/>
      <w:r>
        <w:t xml:space="preserve"> </w:t>
      </w:r>
    </w:p>
    <w:p w14:paraId="6081575C" w14:textId="77777777" w:rsidR="00914EFC" w:rsidRDefault="008C23DF">
      <w:pPr>
        <w:pStyle w:val="Normal1"/>
        <w:spacing w:line="360" w:lineRule="auto"/>
        <w:jc w:val="both"/>
        <w:rPr>
          <w:sz w:val="24"/>
          <w:szCs w:val="24"/>
        </w:rPr>
      </w:pPr>
      <w:r>
        <w:rPr>
          <w:b/>
          <w:i/>
          <w:sz w:val="24"/>
          <w:szCs w:val="24"/>
        </w:rPr>
        <w:t>Recession:</w:t>
      </w:r>
      <w:r>
        <w:rPr>
          <w:sz w:val="24"/>
          <w:szCs w:val="24"/>
        </w:rPr>
        <w:t xml:space="preserve"> The economy is facing recession after the hit of the pandemic and Brexit. After Brexit, the industry suffered huge losses in reservations of rooms. This led to decreased revenue and a decline in market position which again affected the conduct of business. This has been affecting the personal development of employees due to lowered satisfaction.   </w:t>
      </w:r>
    </w:p>
    <w:p w14:paraId="5D013F29" w14:textId="77777777" w:rsidR="00914EFC" w:rsidRDefault="008C23DF">
      <w:pPr>
        <w:pStyle w:val="Normal1"/>
        <w:spacing w:line="360" w:lineRule="auto"/>
        <w:jc w:val="both"/>
        <w:rPr>
          <w:sz w:val="24"/>
          <w:szCs w:val="24"/>
        </w:rPr>
      </w:pPr>
      <w:r>
        <w:rPr>
          <w:b/>
          <w:i/>
          <w:sz w:val="24"/>
          <w:szCs w:val="24"/>
        </w:rPr>
        <w:t>Hindered communication:</w:t>
      </w:r>
      <w:r>
        <w:rPr>
          <w:sz w:val="24"/>
          <w:szCs w:val="24"/>
        </w:rPr>
        <w:t xml:space="preserve"> Due to increased channels of information, there is a hindrance in communication. This causes abducted retention of data and valued responses. It causes a relied specification of misconception as well.    </w:t>
      </w:r>
    </w:p>
    <w:p w14:paraId="13E0E076" w14:textId="77777777" w:rsidR="00914EFC" w:rsidRDefault="008C23DF">
      <w:pPr>
        <w:pStyle w:val="Normal1"/>
        <w:spacing w:line="360" w:lineRule="auto"/>
        <w:jc w:val="both"/>
        <w:rPr>
          <w:sz w:val="24"/>
          <w:szCs w:val="24"/>
        </w:rPr>
      </w:pPr>
      <w:r>
        <w:rPr>
          <w:b/>
          <w:i/>
          <w:sz w:val="24"/>
          <w:szCs w:val="24"/>
        </w:rPr>
        <w:t>Vocational training:</w:t>
      </w:r>
      <w:r>
        <w:rPr>
          <w:sz w:val="24"/>
          <w:szCs w:val="24"/>
        </w:rPr>
        <w:t xml:space="preserve"> As described by </w:t>
      </w:r>
      <w:r>
        <w:rPr>
          <w:color w:val="222222"/>
          <w:sz w:val="24"/>
          <w:szCs w:val="24"/>
          <w:highlight w:val="white"/>
        </w:rPr>
        <w:t xml:space="preserve">Papadakis </w:t>
      </w:r>
      <w:r>
        <w:rPr>
          <w:i/>
          <w:color w:val="222222"/>
          <w:sz w:val="24"/>
          <w:szCs w:val="24"/>
          <w:highlight w:val="white"/>
        </w:rPr>
        <w:t>et al</w:t>
      </w:r>
      <w:r>
        <w:rPr>
          <w:color w:val="222222"/>
          <w:sz w:val="24"/>
          <w:szCs w:val="24"/>
          <w:highlight w:val="white"/>
        </w:rPr>
        <w:t xml:space="preserve">., (2018,p.598) </w:t>
      </w:r>
      <w:r>
        <w:rPr>
          <w:sz w:val="24"/>
          <w:szCs w:val="24"/>
        </w:rPr>
        <w:t xml:space="preserve">training is a major source of personality development. Organisations facilitating employees with vocational training lead to increased morale and confidence.  </w:t>
      </w:r>
    </w:p>
    <w:p w14:paraId="350FDD2B" w14:textId="77777777" w:rsidR="00914EFC" w:rsidRDefault="008C23DF">
      <w:pPr>
        <w:pStyle w:val="Normal1"/>
        <w:spacing w:line="360" w:lineRule="auto"/>
        <w:jc w:val="both"/>
        <w:rPr>
          <w:sz w:val="24"/>
          <w:szCs w:val="24"/>
        </w:rPr>
      </w:pPr>
      <w:r>
        <w:rPr>
          <w:b/>
          <w:i/>
          <w:sz w:val="24"/>
          <w:szCs w:val="24"/>
        </w:rPr>
        <w:t>Working Environment:</w:t>
      </w:r>
      <w:r>
        <w:rPr>
          <w:sz w:val="24"/>
          <w:szCs w:val="24"/>
        </w:rPr>
        <w:t xml:space="preserve"> The working environment shall be suitable for the employees so that they could work properly. A conducive environment develops productivity and overall etiquette.</w:t>
      </w:r>
    </w:p>
    <w:p w14:paraId="3CA48D58" w14:textId="77777777" w:rsidR="00914EFC" w:rsidRDefault="008C23DF" w:rsidP="00E4362A">
      <w:pPr>
        <w:pStyle w:val="Heading2"/>
      </w:pPr>
      <w:bookmarkStart w:id="11" w:name="_Toc134636015"/>
      <w:r>
        <w:t>2.4 Impact of the Pandemic and Brexit on the hospitality industry</w:t>
      </w:r>
      <w:bookmarkEnd w:id="11"/>
    </w:p>
    <w:p w14:paraId="0FCF30D4" w14:textId="77777777" w:rsidR="00914EFC" w:rsidRDefault="008C23DF">
      <w:pPr>
        <w:pStyle w:val="Normal1"/>
        <w:spacing w:line="360" w:lineRule="auto"/>
        <w:jc w:val="both"/>
        <w:rPr>
          <w:sz w:val="24"/>
          <w:szCs w:val="24"/>
        </w:rPr>
      </w:pPr>
      <w:r>
        <w:rPr>
          <w:b/>
          <w:i/>
          <w:sz w:val="24"/>
          <w:szCs w:val="24"/>
        </w:rPr>
        <w:t>Rising energy bills:</w:t>
      </w:r>
      <w:r>
        <w:rPr>
          <w:sz w:val="24"/>
          <w:szCs w:val="24"/>
        </w:rPr>
        <w:t xml:space="preserve"> Electricity and energy bills are rising and on the other hand it has increased the expenses of the industries including the spending of people on procured services. The hospitality industry has already been suffering from losses and now these have added to the cause.  </w:t>
      </w:r>
    </w:p>
    <w:p w14:paraId="1A90EFE9" w14:textId="77777777" w:rsidR="00914EFC" w:rsidRDefault="008C23DF">
      <w:pPr>
        <w:pStyle w:val="Normal1"/>
        <w:spacing w:line="360" w:lineRule="auto"/>
        <w:jc w:val="both"/>
        <w:rPr>
          <w:sz w:val="24"/>
          <w:szCs w:val="24"/>
        </w:rPr>
      </w:pPr>
      <w:r>
        <w:rPr>
          <w:b/>
          <w:i/>
          <w:sz w:val="24"/>
          <w:szCs w:val="24"/>
        </w:rPr>
        <w:t>Inflation and increased cost of reservations:</w:t>
      </w:r>
      <w:r>
        <w:rPr>
          <w:sz w:val="24"/>
          <w:szCs w:val="24"/>
        </w:rPr>
        <w:t xml:space="preserve"> As depicted by </w:t>
      </w:r>
      <w:r>
        <w:rPr>
          <w:color w:val="222222"/>
          <w:sz w:val="24"/>
          <w:szCs w:val="24"/>
          <w:highlight w:val="white"/>
        </w:rPr>
        <w:t xml:space="preserve">Kuznetsov </w:t>
      </w:r>
      <w:r>
        <w:rPr>
          <w:i/>
          <w:color w:val="222222"/>
          <w:sz w:val="24"/>
          <w:szCs w:val="24"/>
          <w:highlight w:val="white"/>
        </w:rPr>
        <w:t>et al</w:t>
      </w:r>
      <w:r>
        <w:rPr>
          <w:color w:val="222222"/>
          <w:sz w:val="24"/>
          <w:szCs w:val="24"/>
          <w:highlight w:val="white"/>
        </w:rPr>
        <w:t xml:space="preserve">., (2018, p.13) </w:t>
      </w:r>
      <w:r>
        <w:rPr>
          <w:sz w:val="24"/>
          <w:szCs w:val="24"/>
        </w:rPr>
        <w:t xml:space="preserve">post-Brexit and pandemic, it could easily be analysed that inflation has taken place in relation to several other services. Hotels have raised the cost of reservations charged from the guests and also the auxiliaries provided along with them.  </w:t>
      </w:r>
    </w:p>
    <w:p w14:paraId="45508EA4" w14:textId="77777777" w:rsidR="00914EFC" w:rsidRDefault="008C23DF">
      <w:pPr>
        <w:pStyle w:val="Normal1"/>
        <w:spacing w:line="360" w:lineRule="auto"/>
        <w:jc w:val="both"/>
        <w:rPr>
          <w:sz w:val="24"/>
          <w:szCs w:val="24"/>
        </w:rPr>
      </w:pPr>
      <w:r>
        <w:rPr>
          <w:b/>
          <w:i/>
          <w:sz w:val="24"/>
          <w:szCs w:val="24"/>
        </w:rPr>
        <w:lastRenderedPageBreak/>
        <w:t>Staff redundancy:</w:t>
      </w:r>
      <w:r>
        <w:rPr>
          <w:sz w:val="24"/>
          <w:szCs w:val="24"/>
        </w:rPr>
        <w:t xml:space="preserve"> Redundancy is the term used to describe the resignation of staff and workers in the organisation. In the hospitality industry, most of the departments are experiencing staff shortages and it has raised concerns for the hotels in carrying out the procedures.  </w:t>
      </w:r>
    </w:p>
    <w:p w14:paraId="3E7D10FB" w14:textId="77777777" w:rsidR="00914EFC" w:rsidRDefault="008C23DF">
      <w:pPr>
        <w:pStyle w:val="Normal1"/>
        <w:spacing w:line="360" w:lineRule="auto"/>
        <w:jc w:val="both"/>
        <w:rPr>
          <w:sz w:val="24"/>
          <w:szCs w:val="24"/>
        </w:rPr>
      </w:pPr>
      <w:r>
        <w:rPr>
          <w:b/>
          <w:i/>
          <w:sz w:val="24"/>
          <w:szCs w:val="24"/>
        </w:rPr>
        <w:t>Difficulty in recruitment and retention:</w:t>
      </w:r>
      <w:r>
        <w:rPr>
          <w:sz w:val="24"/>
          <w:szCs w:val="24"/>
        </w:rPr>
        <w:t xml:space="preserve"> An enlarged impact that most industries are facing is difficulties in the recruitment process. The employees are looking for higher salaries and pay scale which the hotels are not in a position to provide.  </w:t>
      </w:r>
    </w:p>
    <w:p w14:paraId="5F013A22" w14:textId="77777777" w:rsidR="00914EFC" w:rsidRDefault="008C23DF" w:rsidP="00E4362A">
      <w:pPr>
        <w:pStyle w:val="Heading2"/>
      </w:pPr>
      <w:bookmarkStart w:id="12" w:name="_Toc134636016"/>
      <w:r>
        <w:t>2.5 Entailment of risk management strategy in the business</w:t>
      </w:r>
      <w:bookmarkEnd w:id="12"/>
    </w:p>
    <w:p w14:paraId="4D201918" w14:textId="77777777" w:rsidR="00914EFC" w:rsidRDefault="008C23DF">
      <w:pPr>
        <w:pStyle w:val="Normal1"/>
        <w:spacing w:line="360" w:lineRule="auto"/>
        <w:jc w:val="both"/>
        <w:rPr>
          <w:sz w:val="24"/>
          <w:szCs w:val="24"/>
        </w:rPr>
      </w:pPr>
      <w:r>
        <w:rPr>
          <w:b/>
          <w:i/>
          <w:sz w:val="24"/>
          <w:szCs w:val="24"/>
        </w:rPr>
        <w:t>Helps in staying competitive:</w:t>
      </w:r>
      <w:r>
        <w:rPr>
          <w:sz w:val="24"/>
          <w:szCs w:val="24"/>
        </w:rPr>
        <w:t xml:space="preserve"> As stated by </w:t>
      </w:r>
      <w:r>
        <w:rPr>
          <w:color w:val="222222"/>
          <w:sz w:val="24"/>
          <w:szCs w:val="24"/>
          <w:highlight w:val="white"/>
        </w:rPr>
        <w:t xml:space="preserve">Chen and Fiscus, (2018, p.223) </w:t>
      </w:r>
      <w:r>
        <w:rPr>
          <w:sz w:val="24"/>
          <w:szCs w:val="24"/>
        </w:rPr>
        <w:t xml:space="preserve">risk management establishes a competitive landscape and acts as a measure to retain customers with a unique approach. The sectors in the hospitality industry enjoy the benefit of competition with prior identified uncertainties.  </w:t>
      </w:r>
    </w:p>
    <w:p w14:paraId="636F9964" w14:textId="77777777" w:rsidR="00914EFC" w:rsidRDefault="008C23DF">
      <w:pPr>
        <w:pStyle w:val="Normal1"/>
        <w:spacing w:line="360" w:lineRule="auto"/>
        <w:jc w:val="both"/>
        <w:rPr>
          <w:sz w:val="24"/>
          <w:szCs w:val="24"/>
        </w:rPr>
      </w:pPr>
      <w:r>
        <w:rPr>
          <w:b/>
          <w:i/>
          <w:sz w:val="24"/>
          <w:szCs w:val="24"/>
        </w:rPr>
        <w:t>Identification of potential problems:</w:t>
      </w:r>
      <w:r>
        <w:rPr>
          <w:sz w:val="24"/>
          <w:szCs w:val="24"/>
        </w:rPr>
        <w:t xml:space="preserve"> These are the problems which are caused because of risks which are not known to the companies. The hospitality sector has dealt with a lot of problems but is having difficulty coping with the present scenario. However, the causes are known at least. </w:t>
      </w:r>
    </w:p>
    <w:p w14:paraId="4B5C6BD7" w14:textId="77777777" w:rsidR="00914EFC" w:rsidRDefault="008C23DF">
      <w:pPr>
        <w:pStyle w:val="Normal1"/>
        <w:spacing w:line="360" w:lineRule="auto"/>
        <w:jc w:val="both"/>
        <w:rPr>
          <w:sz w:val="24"/>
          <w:szCs w:val="24"/>
        </w:rPr>
      </w:pPr>
      <w:r>
        <w:rPr>
          <w:b/>
          <w:i/>
          <w:sz w:val="24"/>
          <w:szCs w:val="24"/>
        </w:rPr>
        <w:t>Explicit outline of objectives:</w:t>
      </w:r>
      <w:r>
        <w:rPr>
          <w:sz w:val="24"/>
          <w:szCs w:val="24"/>
        </w:rPr>
        <w:t xml:space="preserve"> Risk management is done in proper alignment with the goals. It helps in outlining the objectives of firms clearly so that the efforts could be channelised in a unified direction. </w:t>
      </w:r>
    </w:p>
    <w:p w14:paraId="33A20121" w14:textId="77777777" w:rsidR="00914EFC" w:rsidRDefault="008C23DF">
      <w:pPr>
        <w:pStyle w:val="Normal1"/>
        <w:spacing w:line="360" w:lineRule="auto"/>
        <w:jc w:val="both"/>
        <w:rPr>
          <w:sz w:val="24"/>
          <w:szCs w:val="24"/>
        </w:rPr>
      </w:pPr>
      <w:r>
        <w:rPr>
          <w:b/>
          <w:i/>
          <w:sz w:val="24"/>
          <w:szCs w:val="24"/>
        </w:rPr>
        <w:t>Lesser guesswork and budget reliance:</w:t>
      </w:r>
      <w:r>
        <w:rPr>
          <w:sz w:val="24"/>
          <w:szCs w:val="24"/>
        </w:rPr>
        <w:t xml:space="preserve"> This process is inherently related to the identification of potential risks and hence, there is no guesswork. The decided budgets are relied upon while deciding the course of action. </w:t>
      </w:r>
    </w:p>
    <w:p w14:paraId="691229A6" w14:textId="77777777" w:rsidR="00914EFC" w:rsidRDefault="008C23DF" w:rsidP="00E4362A">
      <w:pPr>
        <w:pStyle w:val="Heading2"/>
      </w:pPr>
      <w:bookmarkStart w:id="13" w:name="_Toc134636017"/>
      <w:r>
        <w:t>2.6 Assessed issues faced by the hospitality industry</w:t>
      </w:r>
      <w:bookmarkEnd w:id="13"/>
    </w:p>
    <w:p w14:paraId="78D4BD43" w14:textId="77777777" w:rsidR="00914EFC" w:rsidRDefault="008C23DF">
      <w:pPr>
        <w:pStyle w:val="Normal1"/>
        <w:spacing w:line="360" w:lineRule="auto"/>
        <w:jc w:val="both"/>
        <w:rPr>
          <w:sz w:val="24"/>
          <w:szCs w:val="24"/>
        </w:rPr>
      </w:pPr>
      <w:r>
        <w:rPr>
          <w:b/>
          <w:i/>
          <w:sz w:val="24"/>
          <w:szCs w:val="24"/>
        </w:rPr>
        <w:t>Cost of living crisis:</w:t>
      </w:r>
      <w:r>
        <w:rPr>
          <w:sz w:val="24"/>
          <w:szCs w:val="24"/>
        </w:rPr>
        <w:t xml:space="preserve"> Pandemic has affected the cost of living index of people. Brexit affects exports and imports. These altogether have led to a cost of living crisis in the economy. </w:t>
      </w:r>
    </w:p>
    <w:p w14:paraId="146DAC21" w14:textId="77777777" w:rsidR="00914EFC" w:rsidRDefault="008C23DF">
      <w:pPr>
        <w:pStyle w:val="Normal1"/>
        <w:spacing w:line="360" w:lineRule="auto"/>
        <w:jc w:val="both"/>
        <w:rPr>
          <w:sz w:val="24"/>
          <w:szCs w:val="24"/>
        </w:rPr>
      </w:pPr>
      <w:r>
        <w:rPr>
          <w:b/>
          <w:i/>
          <w:sz w:val="24"/>
          <w:szCs w:val="24"/>
        </w:rPr>
        <w:t>No staff retention:</w:t>
      </w:r>
      <w:r>
        <w:rPr>
          <w:sz w:val="24"/>
          <w:szCs w:val="24"/>
        </w:rPr>
        <w:t xml:space="preserve"> As a measure of basic challenges faced, it has been difficult for the industry to count on positions left and new recruits. The whole of the sector is badly affected by staff shortage. </w:t>
      </w:r>
    </w:p>
    <w:p w14:paraId="4E7119F8" w14:textId="77777777" w:rsidR="00914EFC" w:rsidRDefault="008C23DF">
      <w:pPr>
        <w:pStyle w:val="Normal1"/>
        <w:spacing w:line="360" w:lineRule="auto"/>
        <w:jc w:val="both"/>
        <w:rPr>
          <w:sz w:val="24"/>
          <w:szCs w:val="24"/>
        </w:rPr>
      </w:pPr>
      <w:r>
        <w:rPr>
          <w:b/>
          <w:i/>
          <w:sz w:val="24"/>
          <w:szCs w:val="24"/>
        </w:rPr>
        <w:t>Environmental considerations:</w:t>
      </w:r>
      <w:r>
        <w:rPr>
          <w:sz w:val="24"/>
          <w:szCs w:val="24"/>
        </w:rPr>
        <w:t xml:space="preserve"> As coined by </w:t>
      </w:r>
      <w:r>
        <w:rPr>
          <w:color w:val="222222"/>
          <w:sz w:val="24"/>
          <w:szCs w:val="24"/>
          <w:highlight w:val="white"/>
        </w:rPr>
        <w:t xml:space="preserve">Peters and Kallmuenzer, (2018, p.21) </w:t>
      </w:r>
      <w:r>
        <w:rPr>
          <w:sz w:val="24"/>
          <w:szCs w:val="24"/>
        </w:rPr>
        <w:t xml:space="preserve">environmental changes like weather conditions, legislation, policies and work culture </w:t>
      </w:r>
      <w:r>
        <w:rPr>
          <w:sz w:val="24"/>
          <w:szCs w:val="24"/>
        </w:rPr>
        <w:lastRenderedPageBreak/>
        <w:t xml:space="preserve">aggregately affect the industry through several means. These again create issues for the industry to confront circumstances.  </w:t>
      </w:r>
    </w:p>
    <w:p w14:paraId="63FE30D5" w14:textId="77777777" w:rsidR="00914EFC" w:rsidRDefault="008C23DF">
      <w:pPr>
        <w:pStyle w:val="Normal1"/>
        <w:spacing w:line="360" w:lineRule="auto"/>
        <w:jc w:val="both"/>
        <w:rPr>
          <w:sz w:val="24"/>
          <w:szCs w:val="24"/>
        </w:rPr>
      </w:pPr>
      <w:r>
        <w:rPr>
          <w:b/>
          <w:i/>
          <w:sz w:val="24"/>
          <w:szCs w:val="24"/>
        </w:rPr>
        <w:t>Changes in technology:</w:t>
      </w:r>
      <w:r>
        <w:rPr>
          <w:sz w:val="24"/>
          <w:szCs w:val="24"/>
        </w:rPr>
        <w:t xml:space="preserve"> There are abundant changes in technology in specified sectors. The implications of technology have affected production in the industry. The automated procedures require investments which add to the costs of the industry. </w:t>
      </w:r>
    </w:p>
    <w:p w14:paraId="29A4513E" w14:textId="77777777" w:rsidR="00914EFC" w:rsidRDefault="008C23DF" w:rsidP="00E4362A">
      <w:pPr>
        <w:pStyle w:val="Heading2"/>
      </w:pPr>
      <w:bookmarkStart w:id="14" w:name="_Toc134636018"/>
      <w:r>
        <w:t>2.7 Potential Solutions for the identified issues</w:t>
      </w:r>
      <w:bookmarkEnd w:id="14"/>
    </w:p>
    <w:p w14:paraId="1FCD86A6" w14:textId="77777777" w:rsidR="00914EFC" w:rsidRDefault="008C23DF">
      <w:pPr>
        <w:pStyle w:val="Normal1"/>
        <w:spacing w:line="360" w:lineRule="auto"/>
        <w:jc w:val="both"/>
        <w:rPr>
          <w:sz w:val="24"/>
          <w:szCs w:val="24"/>
        </w:rPr>
      </w:pPr>
      <w:r>
        <w:rPr>
          <w:sz w:val="24"/>
          <w:szCs w:val="24"/>
        </w:rPr>
        <w:t>There are various issues that have been identified regarding the hospitality sector. The possible solutions for the issues are wholly dependent on how versatile and dynamic the sector is in terms of adaptation to changes. The following solutions could be suggested in accordance with the degree of severity of the issue holds:</w:t>
      </w:r>
    </w:p>
    <w:p w14:paraId="2AB360F4" w14:textId="77777777" w:rsidR="00914EFC" w:rsidRDefault="008C23DF">
      <w:pPr>
        <w:pStyle w:val="Normal1"/>
        <w:spacing w:line="360" w:lineRule="auto"/>
        <w:jc w:val="both"/>
        <w:rPr>
          <w:sz w:val="24"/>
          <w:szCs w:val="24"/>
        </w:rPr>
      </w:pPr>
      <w:r>
        <w:rPr>
          <w:i/>
          <w:sz w:val="24"/>
          <w:szCs w:val="24"/>
        </w:rPr>
        <w:t>The high cost of living</w:t>
      </w:r>
      <w:r>
        <w:rPr>
          <w:sz w:val="24"/>
          <w:szCs w:val="24"/>
        </w:rPr>
        <w:t xml:space="preserve"> and</w:t>
      </w:r>
      <w:r>
        <w:rPr>
          <w:i/>
          <w:sz w:val="24"/>
          <w:szCs w:val="24"/>
        </w:rPr>
        <w:t xml:space="preserve"> living crisis</w:t>
      </w:r>
      <w:r>
        <w:rPr>
          <w:sz w:val="24"/>
          <w:szCs w:val="24"/>
        </w:rPr>
        <w:t xml:space="preserve"> can be eliminated by reducing the imports of the country and increasing the export. As per Sharfuddin, (2020), the export can be increased by increasing the self-dependency of the country and promoting inland businesses. </w:t>
      </w:r>
    </w:p>
    <w:p w14:paraId="3E9B3187" w14:textId="77777777" w:rsidR="00914EFC" w:rsidRDefault="008C23DF">
      <w:pPr>
        <w:pStyle w:val="Normal1"/>
        <w:spacing w:line="360" w:lineRule="auto"/>
        <w:jc w:val="both"/>
        <w:rPr>
          <w:sz w:val="24"/>
          <w:szCs w:val="24"/>
        </w:rPr>
      </w:pPr>
      <w:r>
        <w:rPr>
          <w:i/>
          <w:sz w:val="24"/>
          <w:szCs w:val="24"/>
        </w:rPr>
        <w:t>Low staff retention</w:t>
      </w:r>
      <w:r>
        <w:rPr>
          <w:sz w:val="24"/>
          <w:szCs w:val="24"/>
        </w:rPr>
        <w:t xml:space="preserve"> can be eliminated through the adaptation of various theories and models related to employee retention and motivation. The reward and risk approach can also help the industry. </w:t>
      </w:r>
    </w:p>
    <w:p w14:paraId="62C7ED6B" w14:textId="77777777" w:rsidR="00914EFC" w:rsidRDefault="008C23DF">
      <w:pPr>
        <w:pStyle w:val="Normal1"/>
        <w:spacing w:line="360" w:lineRule="auto"/>
        <w:jc w:val="both"/>
        <w:rPr>
          <w:sz w:val="24"/>
          <w:szCs w:val="24"/>
        </w:rPr>
      </w:pPr>
      <w:r>
        <w:rPr>
          <w:sz w:val="24"/>
          <w:szCs w:val="24"/>
        </w:rPr>
        <w:t xml:space="preserve">The </w:t>
      </w:r>
      <w:r>
        <w:rPr>
          <w:i/>
          <w:sz w:val="24"/>
          <w:szCs w:val="24"/>
        </w:rPr>
        <w:t>environmental consideration</w:t>
      </w:r>
      <w:r>
        <w:rPr>
          <w:sz w:val="24"/>
          <w:szCs w:val="24"/>
        </w:rPr>
        <w:t xml:space="preserve"> can be effectively done by the industry by following the social standards and SDGs which are relevant and applicable to the sector. </w:t>
      </w:r>
    </w:p>
    <w:p w14:paraId="2AEC18DC" w14:textId="77777777" w:rsidR="00914EFC" w:rsidRDefault="008C23DF">
      <w:pPr>
        <w:pStyle w:val="Normal1"/>
        <w:spacing w:line="360" w:lineRule="auto"/>
        <w:jc w:val="both"/>
        <w:rPr>
          <w:sz w:val="24"/>
          <w:szCs w:val="24"/>
        </w:rPr>
      </w:pPr>
      <w:r>
        <w:rPr>
          <w:sz w:val="24"/>
          <w:szCs w:val="24"/>
        </w:rPr>
        <w:t xml:space="preserve">The change and introduction of various </w:t>
      </w:r>
      <w:r>
        <w:rPr>
          <w:i/>
          <w:sz w:val="24"/>
          <w:szCs w:val="24"/>
        </w:rPr>
        <w:t>technology</w:t>
      </w:r>
      <w:r>
        <w:rPr>
          <w:sz w:val="24"/>
          <w:szCs w:val="24"/>
        </w:rPr>
        <w:t xml:space="preserve"> can be an opportunity for the sector when the sector will be concerned about the skill enhancement and training programs of the employees. </w:t>
      </w:r>
    </w:p>
    <w:p w14:paraId="3E82747B" w14:textId="77777777" w:rsidR="00914EFC" w:rsidRDefault="008C23DF" w:rsidP="00E4362A">
      <w:pPr>
        <w:pStyle w:val="Heading2"/>
      </w:pPr>
      <w:bookmarkStart w:id="15" w:name="_Toc134636019"/>
      <w:r>
        <w:t>2.8 Literature Summary</w:t>
      </w:r>
      <w:bookmarkEnd w:id="15"/>
    </w:p>
    <w:p w14:paraId="2DBB743E" w14:textId="77777777" w:rsidR="00914EFC" w:rsidRDefault="008C23DF">
      <w:pPr>
        <w:pStyle w:val="Normal1"/>
        <w:spacing w:line="360" w:lineRule="auto"/>
        <w:jc w:val="both"/>
        <w:rPr>
          <w:sz w:val="24"/>
          <w:szCs w:val="24"/>
        </w:rPr>
      </w:pPr>
      <w:r>
        <w:rPr>
          <w:sz w:val="24"/>
          <w:szCs w:val="24"/>
        </w:rPr>
        <w:t xml:space="preserve">This description of the literature summary of the hospitality industry is a brief on the summed-up difficulties and challenges confronted. It reflects on the problems that the industry is facing post-COVID-19. The entire discussion is contributing to the measures taken by the industry to come out of the loop of such problems. The assessed issues, factors and risk management strategy give an enhanced view of the particulars of hindrances existing in business terms.   </w:t>
      </w:r>
    </w:p>
    <w:p w14:paraId="0B673509" w14:textId="77777777" w:rsidR="00914EFC" w:rsidRDefault="008C23DF" w:rsidP="00E4362A">
      <w:pPr>
        <w:pStyle w:val="Heading2"/>
      </w:pPr>
      <w:bookmarkStart w:id="16" w:name="_Toc134636020"/>
      <w:r>
        <w:lastRenderedPageBreak/>
        <w:t>2.9 Literature Gap</w:t>
      </w:r>
      <w:bookmarkEnd w:id="16"/>
    </w:p>
    <w:p w14:paraId="116A4AD4" w14:textId="77777777" w:rsidR="00914EFC" w:rsidRDefault="008C23DF">
      <w:pPr>
        <w:pStyle w:val="Normal1"/>
        <w:spacing w:line="360" w:lineRule="auto"/>
        <w:jc w:val="both"/>
        <w:rPr>
          <w:sz w:val="24"/>
          <w:szCs w:val="24"/>
        </w:rPr>
      </w:pPr>
      <w:r>
        <w:rPr>
          <w:sz w:val="24"/>
          <w:szCs w:val="24"/>
        </w:rPr>
        <w:t xml:space="preserve">The research includes all the possible concepts that can be used to understand the issues and find a possible solution thereof. But the inclusion of advanced technology-infused tourism and hospitality operations holds a huge impotence in the mitigation of the post-pandemic and Brexit effects. Various advanced technologies like AI and Chatbots have the potential to convert the manual operation of the hospitality sector and make it a more capital-intensive sector. The high ability of the technology to perform tasks which may feel difficult to humans holds a high opportunity for the hospitality sector to grow and can also provide a competitive edge to the sector.    </w:t>
      </w:r>
    </w:p>
    <w:p w14:paraId="35C54F1A" w14:textId="77777777" w:rsidR="00914EFC" w:rsidRDefault="008C23DF" w:rsidP="00E4362A">
      <w:pPr>
        <w:pStyle w:val="Heading2"/>
      </w:pPr>
      <w:bookmarkStart w:id="17" w:name="_Toc134636021"/>
      <w:r>
        <w:t>2.10 Conceptual Framework</w:t>
      </w:r>
      <w:bookmarkEnd w:id="17"/>
    </w:p>
    <w:p w14:paraId="6D78791A" w14:textId="77777777" w:rsidR="00914EFC" w:rsidRDefault="008C23DF">
      <w:pPr>
        <w:pStyle w:val="Normal1"/>
        <w:spacing w:line="360" w:lineRule="auto"/>
        <w:jc w:val="center"/>
        <w:rPr>
          <w:b/>
          <w:sz w:val="24"/>
          <w:szCs w:val="24"/>
        </w:rPr>
      </w:pPr>
      <w:r>
        <w:rPr>
          <w:b/>
          <w:noProof/>
          <w:sz w:val="24"/>
          <w:szCs w:val="24"/>
          <w:lang w:val="en-IN" w:eastAsia="en-IN"/>
        </w:rPr>
        <w:drawing>
          <wp:inline distT="114300" distB="114300" distL="114300" distR="114300" wp14:anchorId="4DE06D4E" wp14:editId="35CE2280">
            <wp:extent cx="5462588" cy="3838330"/>
            <wp:effectExtent l="76200" t="76200" r="138430" b="12446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0"/>
                    <a:stretch>
                      <a:fillRect/>
                    </a:stretch>
                  </pic:blipFill>
                  <pic:spPr>
                    <a:xfrm>
                      <a:off x="0" y="0"/>
                      <a:ext cx="5462588" cy="38383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CAC06C" w14:textId="77777777" w:rsidR="00914EFC" w:rsidRDefault="008C23DF">
      <w:pPr>
        <w:pStyle w:val="Normal1"/>
        <w:spacing w:line="360" w:lineRule="auto"/>
        <w:jc w:val="center"/>
        <w:rPr>
          <w:b/>
          <w:sz w:val="24"/>
          <w:szCs w:val="24"/>
        </w:rPr>
      </w:pPr>
      <w:r>
        <w:rPr>
          <w:b/>
          <w:sz w:val="24"/>
          <w:szCs w:val="24"/>
        </w:rPr>
        <w:t>Figure 3: Conceptual Framework</w:t>
      </w:r>
    </w:p>
    <w:p w14:paraId="1A44D151" w14:textId="77777777" w:rsidR="00914EFC" w:rsidRDefault="008C23DF">
      <w:pPr>
        <w:pStyle w:val="Normal1"/>
        <w:spacing w:line="360" w:lineRule="auto"/>
        <w:jc w:val="center"/>
        <w:rPr>
          <w:sz w:val="24"/>
          <w:szCs w:val="24"/>
        </w:rPr>
      </w:pPr>
      <w:r>
        <w:rPr>
          <w:sz w:val="24"/>
          <w:szCs w:val="24"/>
        </w:rPr>
        <w:t>(Source: Developed by the learner)</w:t>
      </w:r>
    </w:p>
    <w:p w14:paraId="5D1EE159" w14:textId="77777777" w:rsidR="00914EFC" w:rsidRDefault="008C23DF" w:rsidP="00C8049B">
      <w:pPr>
        <w:pStyle w:val="Heading1"/>
      </w:pPr>
      <w:bookmarkStart w:id="18" w:name="_Toc134636022"/>
      <w:r>
        <w:lastRenderedPageBreak/>
        <w:t>3. Research Methodology</w:t>
      </w:r>
      <w:bookmarkEnd w:id="18"/>
    </w:p>
    <w:p w14:paraId="04B7F3C5" w14:textId="77777777" w:rsidR="00914EFC" w:rsidRDefault="008C23DF" w:rsidP="00E4362A">
      <w:pPr>
        <w:pStyle w:val="Heading2"/>
      </w:pPr>
      <w:bookmarkStart w:id="19" w:name="_Toc134636023"/>
      <w:r>
        <w:t>3.1 Research Philosophy</w:t>
      </w:r>
      <w:bookmarkEnd w:id="19"/>
    </w:p>
    <w:p w14:paraId="200F7747" w14:textId="77777777" w:rsidR="00914EFC" w:rsidRDefault="008C23DF">
      <w:pPr>
        <w:pStyle w:val="Normal1"/>
        <w:spacing w:line="360" w:lineRule="auto"/>
        <w:jc w:val="both"/>
        <w:rPr>
          <w:sz w:val="24"/>
          <w:szCs w:val="24"/>
        </w:rPr>
      </w:pPr>
      <w:r>
        <w:rPr>
          <w:sz w:val="24"/>
          <w:szCs w:val="24"/>
        </w:rPr>
        <w:t xml:space="preserve">The core importance of research philosophy is to deal with the development of knowledge along with the nature and source of the knowledge (Tamminen and Poucher, 2020, p.535). In a nutshell, the research philosophy describes the belief about how the data must be collected analysed and used. There are four types of research philosophies and these are pragmatism, positivism, realism and interpretivism. The Interpretivism research philosophy has been used to understand the secondary collected data about the Brexit and pandemic causes of tourism. </w:t>
      </w:r>
    </w:p>
    <w:p w14:paraId="0C5FA6CD" w14:textId="77777777" w:rsidR="00914EFC" w:rsidRDefault="008C23DF" w:rsidP="00E4362A">
      <w:pPr>
        <w:pStyle w:val="Heading2"/>
      </w:pPr>
      <w:bookmarkStart w:id="20" w:name="_Toc134636024"/>
      <w:r>
        <w:t>3.2 Research Approach</w:t>
      </w:r>
      <w:bookmarkEnd w:id="20"/>
    </w:p>
    <w:p w14:paraId="4C8ECF4D" w14:textId="77777777" w:rsidR="00914EFC" w:rsidRDefault="008C23DF">
      <w:pPr>
        <w:pStyle w:val="Normal1"/>
        <w:spacing w:line="360" w:lineRule="auto"/>
        <w:jc w:val="both"/>
        <w:rPr>
          <w:sz w:val="24"/>
          <w:szCs w:val="24"/>
        </w:rPr>
      </w:pPr>
      <w:r>
        <w:rPr>
          <w:sz w:val="24"/>
          <w:szCs w:val="24"/>
        </w:rPr>
        <w:t xml:space="preserve">The research approach implies the procedure and plans regarding how the study must be carried out during the research. There are three types of research approaches and these are deductive, inductive and abductive. The inductive research approach has been followed during the research as the importance of the inclusion of all the available information is important to know the effect of various challenges in the hospitality sector.    </w:t>
      </w:r>
    </w:p>
    <w:p w14:paraId="1DB3AC18" w14:textId="77777777" w:rsidR="00914EFC" w:rsidRDefault="008C23DF" w:rsidP="00E4362A">
      <w:pPr>
        <w:pStyle w:val="Heading2"/>
      </w:pPr>
      <w:bookmarkStart w:id="21" w:name="_Toc134636025"/>
      <w:r>
        <w:t>3.3 Research Strategy</w:t>
      </w:r>
      <w:bookmarkEnd w:id="21"/>
    </w:p>
    <w:p w14:paraId="10DDD682" w14:textId="77777777" w:rsidR="00914EFC" w:rsidRDefault="008C23DF">
      <w:pPr>
        <w:pStyle w:val="Normal1"/>
        <w:spacing w:line="360" w:lineRule="auto"/>
        <w:jc w:val="both"/>
        <w:rPr>
          <w:sz w:val="24"/>
          <w:szCs w:val="24"/>
        </w:rPr>
      </w:pPr>
      <w:r>
        <w:rPr>
          <w:sz w:val="24"/>
          <w:szCs w:val="24"/>
        </w:rPr>
        <w:t xml:space="preserve">As opined by Oliva, (2019, p.710), the research strategy implies the direction in which the collected information must be employed to gain a proper understanding of the context. There are two types of research strategies and these are qualitative and quantitative. The qualitative research strategy has been used to gain a clear understanding of how the only required data must be used to derive the result regarding the environmental and economic instability in the hospitality sector.   </w:t>
      </w:r>
    </w:p>
    <w:p w14:paraId="297AFF23" w14:textId="77777777" w:rsidR="00914EFC" w:rsidRDefault="008C23DF" w:rsidP="00E4362A">
      <w:pPr>
        <w:pStyle w:val="Heading2"/>
      </w:pPr>
      <w:bookmarkStart w:id="22" w:name="_Toc134636026"/>
      <w:r>
        <w:t>3.4 Research design</w:t>
      </w:r>
      <w:bookmarkEnd w:id="22"/>
    </w:p>
    <w:p w14:paraId="6E9AA73F" w14:textId="77777777" w:rsidR="00914EFC" w:rsidRDefault="008C23DF">
      <w:pPr>
        <w:pStyle w:val="Normal1"/>
        <w:spacing w:line="360" w:lineRule="auto"/>
        <w:jc w:val="both"/>
        <w:rPr>
          <w:sz w:val="24"/>
          <w:szCs w:val="24"/>
        </w:rPr>
      </w:pPr>
      <w:r>
        <w:rPr>
          <w:sz w:val="24"/>
          <w:szCs w:val="24"/>
        </w:rPr>
        <w:t>The research design provides a format of how the collected data should be organised for the proper analysis of the consequences and issues. There are four research designs namely, descriptive, explanatory, exploratory, and diagnostic</w:t>
      </w:r>
      <w:r>
        <w:rPr>
          <w:b/>
          <w:sz w:val="24"/>
          <w:szCs w:val="24"/>
        </w:rPr>
        <w:t xml:space="preserve">. </w:t>
      </w:r>
      <w:r>
        <w:rPr>
          <w:sz w:val="24"/>
          <w:szCs w:val="24"/>
        </w:rPr>
        <w:t xml:space="preserve">The explanatory research design has been used during the research for the better </w:t>
      </w:r>
      <w:r>
        <w:rPr>
          <w:sz w:val="24"/>
          <w:szCs w:val="24"/>
        </w:rPr>
        <w:lastRenderedPageBreak/>
        <w:t xml:space="preserve">attainment of the possible solution regarding the environmental issues related to the hospitality sector. </w:t>
      </w:r>
    </w:p>
    <w:p w14:paraId="3E0F0B4E" w14:textId="77777777" w:rsidR="00914EFC" w:rsidRDefault="008C23DF" w:rsidP="00E4362A">
      <w:pPr>
        <w:pStyle w:val="Heading2"/>
      </w:pPr>
      <w:bookmarkStart w:id="23" w:name="_Toc134636027"/>
      <w:r>
        <w:t>3.5 Data collection method</w:t>
      </w:r>
      <w:bookmarkEnd w:id="23"/>
    </w:p>
    <w:p w14:paraId="62318D12" w14:textId="77777777" w:rsidR="00914EFC" w:rsidRDefault="008C23DF">
      <w:pPr>
        <w:pStyle w:val="Normal1"/>
        <w:spacing w:line="360" w:lineRule="auto"/>
        <w:jc w:val="both"/>
        <w:rPr>
          <w:sz w:val="24"/>
          <w:szCs w:val="24"/>
        </w:rPr>
      </w:pPr>
      <w:r>
        <w:rPr>
          <w:sz w:val="24"/>
          <w:szCs w:val="24"/>
        </w:rPr>
        <w:t xml:space="preserve">The data collection method provides a guide to the research about how the data should be collected and this includes two types and those are primary data collection method and secondary data collection method. The secondary data collection method has more potential in gaining the relevant information which contains researched journals and articles. The secondary data collection method has been used to identify every possible consequence of the issues related to the hospitality sector.  </w:t>
      </w:r>
    </w:p>
    <w:p w14:paraId="21FDCE4C" w14:textId="77777777" w:rsidR="00914EFC" w:rsidRDefault="008C23DF" w:rsidP="00E4362A">
      <w:pPr>
        <w:pStyle w:val="Heading2"/>
      </w:pPr>
      <w:bookmarkStart w:id="24" w:name="_Toc134636028"/>
      <w:r>
        <w:t>3.6 Data Analysis Method</w:t>
      </w:r>
      <w:bookmarkEnd w:id="24"/>
    </w:p>
    <w:p w14:paraId="20DFFC86" w14:textId="77777777" w:rsidR="00914EFC" w:rsidRDefault="008C23DF">
      <w:pPr>
        <w:pStyle w:val="Normal1"/>
        <w:spacing w:line="360" w:lineRule="auto"/>
        <w:jc w:val="both"/>
        <w:rPr>
          <w:sz w:val="24"/>
          <w:szCs w:val="24"/>
        </w:rPr>
      </w:pPr>
      <w:r>
        <w:rPr>
          <w:sz w:val="24"/>
          <w:szCs w:val="24"/>
        </w:rPr>
        <w:t xml:space="preserve">The data analysis method states the ways in which the collected data could be interpreted for the logical and proper derivation of the desired result. There are two data analysis methods and they are thematic and descriptive. The thematic analysis has been used to drive a proper interpretation of the contribution of the hospitality sector to the economic development of the country. </w:t>
      </w:r>
    </w:p>
    <w:p w14:paraId="4BE75C06" w14:textId="77777777" w:rsidR="00914EFC" w:rsidRDefault="008C23DF" w:rsidP="00E4362A">
      <w:pPr>
        <w:pStyle w:val="Heading2"/>
      </w:pPr>
      <w:bookmarkStart w:id="25" w:name="_Toc134636029"/>
      <w:r>
        <w:t>3.7 Ethical Consideration</w:t>
      </w:r>
      <w:bookmarkEnd w:id="25"/>
    </w:p>
    <w:p w14:paraId="05C226A1" w14:textId="77777777" w:rsidR="00914EFC" w:rsidRDefault="008C23DF">
      <w:pPr>
        <w:pStyle w:val="Normal1"/>
        <w:spacing w:line="360" w:lineRule="auto"/>
        <w:jc w:val="both"/>
        <w:rPr>
          <w:sz w:val="24"/>
          <w:szCs w:val="24"/>
        </w:rPr>
      </w:pPr>
      <w:r>
        <w:rPr>
          <w:sz w:val="24"/>
          <w:szCs w:val="24"/>
        </w:rPr>
        <w:t xml:space="preserve">The data and information used for the preparation of the research have been authentic and ethical. The data and information has been only used for the interpretation of the consequences demanded by the research. The handling of the information has been done in accordance with the Data Protection Act 2018 (Hoofnagle, 2019, p.67).  </w:t>
      </w:r>
    </w:p>
    <w:p w14:paraId="045096CE" w14:textId="77777777" w:rsidR="00914EFC" w:rsidRDefault="008C23DF" w:rsidP="00E4362A">
      <w:pPr>
        <w:pStyle w:val="Heading2"/>
      </w:pPr>
      <w:bookmarkStart w:id="26" w:name="_Toc134636030"/>
      <w:r>
        <w:lastRenderedPageBreak/>
        <w:t>3.8 Timeline</w:t>
      </w:r>
      <w:bookmarkEnd w:id="26"/>
    </w:p>
    <w:p w14:paraId="22B605AD" w14:textId="77777777" w:rsidR="00914EFC" w:rsidRDefault="008C23DF">
      <w:pPr>
        <w:pStyle w:val="Normal1"/>
        <w:spacing w:line="360" w:lineRule="auto"/>
        <w:jc w:val="center"/>
        <w:rPr>
          <w:b/>
          <w:sz w:val="24"/>
          <w:szCs w:val="24"/>
        </w:rPr>
      </w:pPr>
      <w:r>
        <w:rPr>
          <w:b/>
          <w:noProof/>
          <w:sz w:val="24"/>
          <w:szCs w:val="24"/>
          <w:lang w:val="en-IN" w:eastAsia="en-IN"/>
        </w:rPr>
        <w:drawing>
          <wp:inline distT="114300" distB="114300" distL="114300" distR="114300" wp14:anchorId="400E682F" wp14:editId="03BFAB32">
            <wp:extent cx="5262563" cy="2159224"/>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1"/>
                    <a:stretch>
                      <a:fillRect/>
                    </a:stretch>
                  </pic:blipFill>
                  <pic:spPr>
                    <a:xfrm>
                      <a:off x="0" y="0"/>
                      <a:ext cx="5262563" cy="2159224"/>
                    </a:xfrm>
                    <a:prstGeom prst="rect">
                      <a:avLst/>
                    </a:prstGeom>
                    <a:ln w="25400">
                      <a:solidFill>
                        <a:srgbClr val="000000"/>
                      </a:solidFill>
                      <a:prstDash val="solid"/>
                    </a:ln>
                  </pic:spPr>
                </pic:pic>
              </a:graphicData>
            </a:graphic>
          </wp:inline>
        </w:drawing>
      </w:r>
    </w:p>
    <w:p w14:paraId="3C047119" w14:textId="77777777" w:rsidR="00914EFC" w:rsidRDefault="00914EFC">
      <w:pPr>
        <w:pStyle w:val="Normal1"/>
        <w:spacing w:line="360" w:lineRule="auto"/>
        <w:jc w:val="both"/>
        <w:rPr>
          <w:b/>
          <w:sz w:val="24"/>
          <w:szCs w:val="24"/>
        </w:rPr>
      </w:pPr>
    </w:p>
    <w:p w14:paraId="1173AF37" w14:textId="77777777" w:rsidR="00914EFC" w:rsidRDefault="008C23DF">
      <w:pPr>
        <w:pStyle w:val="Normal1"/>
        <w:spacing w:line="360" w:lineRule="auto"/>
        <w:jc w:val="center"/>
        <w:rPr>
          <w:b/>
          <w:sz w:val="24"/>
          <w:szCs w:val="24"/>
        </w:rPr>
      </w:pPr>
      <w:r>
        <w:rPr>
          <w:b/>
          <w:noProof/>
          <w:sz w:val="24"/>
          <w:szCs w:val="24"/>
          <w:lang w:val="en-IN" w:eastAsia="en-IN"/>
        </w:rPr>
        <w:drawing>
          <wp:inline distT="114300" distB="114300" distL="114300" distR="114300" wp14:anchorId="6B1741A7" wp14:editId="763E8F1D">
            <wp:extent cx="4752975" cy="27813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2"/>
                    <a:stretch>
                      <a:fillRect/>
                    </a:stretch>
                  </pic:blipFill>
                  <pic:spPr>
                    <a:xfrm>
                      <a:off x="0" y="0"/>
                      <a:ext cx="4752975" cy="2781300"/>
                    </a:xfrm>
                    <a:prstGeom prst="rect">
                      <a:avLst/>
                    </a:prstGeom>
                    <a:ln w="25400">
                      <a:solidFill>
                        <a:srgbClr val="000000"/>
                      </a:solidFill>
                      <a:prstDash val="solid"/>
                    </a:ln>
                  </pic:spPr>
                </pic:pic>
              </a:graphicData>
            </a:graphic>
          </wp:inline>
        </w:drawing>
      </w:r>
    </w:p>
    <w:p w14:paraId="1E15905F" w14:textId="77777777" w:rsidR="00914EFC" w:rsidRDefault="008C23DF">
      <w:pPr>
        <w:pStyle w:val="Normal1"/>
        <w:spacing w:line="360" w:lineRule="auto"/>
        <w:jc w:val="center"/>
        <w:rPr>
          <w:b/>
          <w:sz w:val="24"/>
          <w:szCs w:val="24"/>
        </w:rPr>
      </w:pPr>
      <w:r>
        <w:rPr>
          <w:b/>
          <w:sz w:val="24"/>
          <w:szCs w:val="24"/>
        </w:rPr>
        <w:t>Figure 4: Gantt Chart</w:t>
      </w:r>
    </w:p>
    <w:p w14:paraId="3C50599D" w14:textId="77777777" w:rsidR="00914EFC" w:rsidRDefault="008C23DF">
      <w:pPr>
        <w:pStyle w:val="Normal1"/>
        <w:spacing w:line="360" w:lineRule="auto"/>
        <w:jc w:val="center"/>
        <w:rPr>
          <w:sz w:val="24"/>
          <w:szCs w:val="24"/>
        </w:rPr>
      </w:pPr>
      <w:r>
        <w:rPr>
          <w:sz w:val="24"/>
          <w:szCs w:val="24"/>
        </w:rPr>
        <w:t>(Source: Developed by the learner)</w:t>
      </w:r>
    </w:p>
    <w:p w14:paraId="718AB25A" w14:textId="77777777" w:rsidR="00914EFC" w:rsidRDefault="008C23DF" w:rsidP="00C8049B">
      <w:pPr>
        <w:pStyle w:val="Heading1"/>
      </w:pPr>
      <w:bookmarkStart w:id="27" w:name="_Toc134636031"/>
      <w:r>
        <w:t>4. Conclusion</w:t>
      </w:r>
      <w:bookmarkEnd w:id="27"/>
    </w:p>
    <w:p w14:paraId="70E90A1F" w14:textId="77777777" w:rsidR="00914EFC" w:rsidRDefault="008C23DF">
      <w:pPr>
        <w:pStyle w:val="Normal1"/>
        <w:spacing w:line="360" w:lineRule="auto"/>
        <w:jc w:val="both"/>
        <w:rPr>
          <w:b/>
          <w:sz w:val="24"/>
          <w:szCs w:val="24"/>
        </w:rPr>
      </w:pPr>
      <w:r>
        <w:rPr>
          <w:sz w:val="24"/>
          <w:szCs w:val="24"/>
        </w:rPr>
        <w:t xml:space="preserve">The hospitality sector of any country is directly affected by any factors or economic cycle of the country. This sector also contributes highly to the local economy and overall economy of the country. The proper analysis of the factors that can provide threats or opportunities to the sector is very important for the prevention of any adverse effect on the industry. This can be concluded that the UK's economic and environmental factors have affected the hospitality sector largely but the sector is also recovering at a high rate. </w:t>
      </w:r>
      <w:r>
        <w:br w:type="page"/>
      </w:r>
    </w:p>
    <w:p w14:paraId="373648F7" w14:textId="77777777" w:rsidR="00914EFC" w:rsidRDefault="00C8049B" w:rsidP="00C8049B">
      <w:pPr>
        <w:pStyle w:val="Heading1"/>
      </w:pPr>
      <w:bookmarkStart w:id="28" w:name="_Toc134636032"/>
      <w:r>
        <w:lastRenderedPageBreak/>
        <w:t xml:space="preserve">5. </w:t>
      </w:r>
      <w:r w:rsidR="008C23DF">
        <w:t>References</w:t>
      </w:r>
      <w:bookmarkEnd w:id="28"/>
    </w:p>
    <w:p w14:paraId="3899EF64" w14:textId="77777777" w:rsidR="00914EFC" w:rsidRDefault="008C23DF">
      <w:pPr>
        <w:pStyle w:val="Normal1"/>
        <w:spacing w:line="360" w:lineRule="auto"/>
        <w:jc w:val="both"/>
        <w:rPr>
          <w:b/>
          <w:sz w:val="24"/>
          <w:szCs w:val="24"/>
        </w:rPr>
      </w:pPr>
      <w:r>
        <w:rPr>
          <w:b/>
          <w:sz w:val="24"/>
          <w:szCs w:val="24"/>
        </w:rPr>
        <w:t>Websites</w:t>
      </w:r>
    </w:p>
    <w:p w14:paraId="0481A9FF" w14:textId="77777777" w:rsidR="00E4362A" w:rsidRDefault="00E4362A">
      <w:pPr>
        <w:pStyle w:val="Normal1"/>
        <w:jc w:val="both"/>
        <w:rPr>
          <w:sz w:val="24"/>
          <w:szCs w:val="24"/>
        </w:rPr>
      </w:pPr>
      <w:r>
        <w:rPr>
          <w:sz w:val="24"/>
          <w:szCs w:val="24"/>
        </w:rPr>
        <w:t xml:space="preserve">bvop.org, 2023 Available at: </w:t>
      </w:r>
      <w:hyperlink r:id="rId13">
        <w:r>
          <w:rPr>
            <w:color w:val="1155CC"/>
            <w:sz w:val="24"/>
            <w:szCs w:val="24"/>
            <w:u w:val="single"/>
          </w:rPr>
          <w:t>https://bvop.org/assets/img/posts/journal/five-functions-fayol-management.jpg</w:t>
        </w:r>
      </w:hyperlink>
      <w:r>
        <w:rPr>
          <w:sz w:val="24"/>
          <w:szCs w:val="24"/>
        </w:rPr>
        <w:t xml:space="preserve"> (Accessed on May 10th 2023)</w:t>
      </w:r>
    </w:p>
    <w:p w14:paraId="7D6346DE" w14:textId="77777777" w:rsidR="00E4362A" w:rsidRDefault="00E4362A">
      <w:pPr>
        <w:pStyle w:val="Normal1"/>
        <w:spacing w:before="240" w:after="240"/>
        <w:jc w:val="both"/>
        <w:rPr>
          <w:sz w:val="24"/>
          <w:szCs w:val="24"/>
        </w:rPr>
      </w:pPr>
      <w:r>
        <w:rPr>
          <w:sz w:val="24"/>
          <w:szCs w:val="24"/>
        </w:rPr>
        <w:t>premierinn.com, 2023, Available at</w:t>
      </w:r>
      <w:hyperlink r:id="rId14">
        <w:r>
          <w:rPr>
            <w:sz w:val="24"/>
            <w:szCs w:val="24"/>
          </w:rPr>
          <w:t xml:space="preserve"> </w:t>
        </w:r>
      </w:hyperlink>
      <w:hyperlink r:id="rId15">
        <w:r>
          <w:rPr>
            <w:color w:val="1155CC"/>
            <w:sz w:val="24"/>
            <w:szCs w:val="24"/>
            <w:u w:val="single"/>
          </w:rPr>
          <w:t>https://www.premierinn.com/gb/en/home.html</w:t>
        </w:r>
      </w:hyperlink>
      <w:r>
        <w:rPr>
          <w:sz w:val="24"/>
          <w:szCs w:val="24"/>
        </w:rPr>
        <w:t xml:space="preserve"> (Accessed on May 10th, 2023)</w:t>
      </w:r>
    </w:p>
    <w:p w14:paraId="64A2AB6E" w14:textId="77777777" w:rsidR="00E4362A" w:rsidRDefault="00E4362A">
      <w:pPr>
        <w:pStyle w:val="Normal1"/>
        <w:jc w:val="both"/>
        <w:rPr>
          <w:sz w:val="24"/>
          <w:szCs w:val="24"/>
        </w:rPr>
      </w:pPr>
      <w:r>
        <w:rPr>
          <w:sz w:val="24"/>
          <w:szCs w:val="24"/>
        </w:rPr>
        <w:t xml:space="preserve">simplilearn.com, 2023 Available at: </w:t>
      </w:r>
      <w:hyperlink r:id="rId16">
        <w:r>
          <w:rPr>
            <w:color w:val="1155CC"/>
            <w:sz w:val="24"/>
            <w:szCs w:val="24"/>
            <w:u w:val="single"/>
          </w:rPr>
          <w:t>https://www.simplilearn.com/ice9/free_resources_article_thumb/14_Principles_of_Management.jpg</w:t>
        </w:r>
      </w:hyperlink>
      <w:r>
        <w:rPr>
          <w:sz w:val="24"/>
          <w:szCs w:val="24"/>
        </w:rPr>
        <w:t xml:space="preserve"> (Accessed on May 10th 2023)</w:t>
      </w:r>
    </w:p>
    <w:p w14:paraId="4F9793AB" w14:textId="77777777" w:rsidR="00E4362A" w:rsidRDefault="00E4362A">
      <w:pPr>
        <w:pStyle w:val="Normal1"/>
        <w:spacing w:before="240" w:after="240"/>
        <w:jc w:val="both"/>
        <w:rPr>
          <w:sz w:val="24"/>
          <w:szCs w:val="24"/>
        </w:rPr>
      </w:pPr>
      <w:r>
        <w:rPr>
          <w:sz w:val="24"/>
          <w:szCs w:val="24"/>
        </w:rPr>
        <w:t>whitbread.co.uk, 2023, Available at</w:t>
      </w:r>
      <w:hyperlink r:id="rId17">
        <w:r>
          <w:rPr>
            <w:sz w:val="24"/>
            <w:szCs w:val="24"/>
          </w:rPr>
          <w:t xml:space="preserve"> </w:t>
        </w:r>
      </w:hyperlink>
      <w:hyperlink r:id="rId18">
        <w:r>
          <w:rPr>
            <w:color w:val="1155CC"/>
            <w:sz w:val="24"/>
            <w:szCs w:val="24"/>
            <w:u w:val="single"/>
          </w:rPr>
          <w:t>https://cdn.whitbread.co.uk/media/2021/02/12122648/pihl-accounts-final-signed.pdf</w:t>
        </w:r>
      </w:hyperlink>
      <w:r>
        <w:rPr>
          <w:sz w:val="24"/>
          <w:szCs w:val="24"/>
        </w:rPr>
        <w:t xml:space="preserve"> (Accessed on May 10th, 2023)</w:t>
      </w:r>
    </w:p>
    <w:p w14:paraId="0508F8DE" w14:textId="77777777" w:rsidR="00914EFC" w:rsidRDefault="008C23DF" w:rsidP="00E30D89">
      <w:pPr>
        <w:pStyle w:val="Normal1"/>
        <w:spacing w:line="360" w:lineRule="auto"/>
        <w:rPr>
          <w:b/>
          <w:sz w:val="24"/>
          <w:szCs w:val="24"/>
        </w:rPr>
      </w:pPr>
      <w:r>
        <w:rPr>
          <w:b/>
          <w:sz w:val="24"/>
          <w:szCs w:val="24"/>
        </w:rPr>
        <w:t>Journals</w:t>
      </w:r>
    </w:p>
    <w:p w14:paraId="444005C9" w14:textId="77777777" w:rsidR="00E4362A" w:rsidRDefault="00E4362A" w:rsidP="00E4362A">
      <w:pPr>
        <w:pStyle w:val="Normal1"/>
        <w:spacing w:line="360" w:lineRule="auto"/>
        <w:jc w:val="both"/>
        <w:rPr>
          <w:sz w:val="24"/>
          <w:szCs w:val="24"/>
        </w:rPr>
      </w:pPr>
      <w:r>
        <w:rPr>
          <w:sz w:val="24"/>
          <w:szCs w:val="24"/>
        </w:rPr>
        <w:t xml:space="preserve">Bafna, P.B. and Saini, J.R., 2021. Identification of significant challenges faced by the tourism and hospitality industries using association rules. In </w:t>
      </w:r>
      <w:r>
        <w:rPr>
          <w:i/>
          <w:sz w:val="24"/>
          <w:szCs w:val="24"/>
        </w:rPr>
        <w:t>Data Management, Analytics and Innovation: Proceedings of ICDMAI 2020, Volume 1</w:t>
      </w:r>
      <w:r>
        <w:rPr>
          <w:sz w:val="24"/>
          <w:szCs w:val="24"/>
        </w:rPr>
        <w:t xml:space="preserve"> (pp. 121-129). Springer Singapore. </w:t>
      </w:r>
      <w:hyperlink r:id="rId19">
        <w:r>
          <w:rPr>
            <w:sz w:val="24"/>
            <w:szCs w:val="24"/>
            <w:u w:val="single"/>
          </w:rPr>
          <w:t>https://doi.org/10.1007/978-981-15-5616-6_9</w:t>
        </w:r>
      </w:hyperlink>
    </w:p>
    <w:p w14:paraId="672ABF24" w14:textId="77777777" w:rsidR="00E4362A" w:rsidRDefault="00E4362A" w:rsidP="00E4362A">
      <w:pPr>
        <w:pStyle w:val="Normal1"/>
        <w:spacing w:line="360" w:lineRule="auto"/>
        <w:jc w:val="both"/>
        <w:rPr>
          <w:sz w:val="24"/>
          <w:szCs w:val="24"/>
        </w:rPr>
      </w:pPr>
      <w:r>
        <w:rPr>
          <w:sz w:val="24"/>
          <w:szCs w:val="24"/>
        </w:rPr>
        <w:t xml:space="preserve">Chen, H.S. and Fiscus, J., 2018. The inhospitable vulnerability: A need for cybersecurity risk assessment in the hospitality industry. </w:t>
      </w:r>
      <w:r>
        <w:rPr>
          <w:i/>
          <w:sz w:val="24"/>
          <w:szCs w:val="24"/>
        </w:rPr>
        <w:t>Journal of Hospitality and Tourism Technology</w:t>
      </w:r>
      <w:r>
        <w:rPr>
          <w:sz w:val="24"/>
          <w:szCs w:val="24"/>
        </w:rPr>
        <w:t xml:space="preserve">, </w:t>
      </w:r>
      <w:r>
        <w:rPr>
          <w:i/>
          <w:sz w:val="24"/>
          <w:szCs w:val="24"/>
        </w:rPr>
        <w:t>9</w:t>
      </w:r>
      <w:r>
        <w:rPr>
          <w:sz w:val="24"/>
          <w:szCs w:val="24"/>
        </w:rPr>
        <w:t xml:space="preserve">(2), pp.223-234. </w:t>
      </w:r>
      <w:hyperlink r:id="rId20">
        <w:r>
          <w:rPr>
            <w:sz w:val="24"/>
            <w:szCs w:val="24"/>
            <w:u w:val="single"/>
          </w:rPr>
          <w:t>https://doi.org/10.1108/JHTT-07-2017-0044</w:t>
        </w:r>
      </w:hyperlink>
    </w:p>
    <w:p w14:paraId="6DF3C116" w14:textId="77777777" w:rsidR="00E4362A" w:rsidRDefault="00E4362A" w:rsidP="00E4362A">
      <w:pPr>
        <w:pStyle w:val="Normal1"/>
        <w:spacing w:before="240" w:after="240" w:line="360" w:lineRule="auto"/>
        <w:jc w:val="both"/>
        <w:rPr>
          <w:sz w:val="24"/>
          <w:szCs w:val="24"/>
          <w:u w:val="single"/>
        </w:rPr>
      </w:pPr>
      <w:r>
        <w:rPr>
          <w:sz w:val="24"/>
          <w:szCs w:val="24"/>
        </w:rPr>
        <w:t xml:space="preserve">Gautam, P., 2021. The effects and challenges of COVID-19 in the hospitality and tourism sector in India. </w:t>
      </w:r>
      <w:r>
        <w:rPr>
          <w:i/>
          <w:sz w:val="24"/>
          <w:szCs w:val="24"/>
        </w:rPr>
        <w:t>Journal of Tourism and Hospitality Education</w:t>
      </w:r>
      <w:r>
        <w:rPr>
          <w:sz w:val="24"/>
          <w:szCs w:val="24"/>
        </w:rPr>
        <w:t xml:space="preserve">, </w:t>
      </w:r>
      <w:r>
        <w:rPr>
          <w:i/>
          <w:sz w:val="24"/>
          <w:szCs w:val="24"/>
        </w:rPr>
        <w:t>11</w:t>
      </w:r>
      <w:r>
        <w:rPr>
          <w:sz w:val="24"/>
          <w:szCs w:val="24"/>
        </w:rPr>
        <w:t>, pp.43-63.</w:t>
      </w:r>
      <w:hyperlink r:id="rId21">
        <w:r>
          <w:rPr>
            <w:sz w:val="24"/>
            <w:szCs w:val="24"/>
          </w:rPr>
          <w:t xml:space="preserve"> </w:t>
        </w:r>
      </w:hyperlink>
      <w:hyperlink r:id="rId22">
        <w:r>
          <w:rPr>
            <w:sz w:val="24"/>
            <w:szCs w:val="24"/>
            <w:u w:val="single"/>
          </w:rPr>
          <w:t>https://www.tandfonline.com/doi/abs/10.1080/02508281.2021.1894692</w:t>
        </w:r>
      </w:hyperlink>
    </w:p>
    <w:p w14:paraId="3B43503E" w14:textId="77777777" w:rsidR="00E4362A" w:rsidRDefault="00E4362A" w:rsidP="00E4362A">
      <w:pPr>
        <w:pStyle w:val="Normal1"/>
        <w:spacing w:line="360" w:lineRule="auto"/>
        <w:jc w:val="both"/>
        <w:rPr>
          <w:sz w:val="24"/>
          <w:szCs w:val="24"/>
        </w:rPr>
      </w:pPr>
      <w:r>
        <w:rPr>
          <w:sz w:val="24"/>
          <w:szCs w:val="24"/>
        </w:rPr>
        <w:t xml:space="preserve">Hoofnagle, C.J., Van Der Sloot, B. and Borgesius, F.Z., 2019. The European Union general data protection regulation: what it is and what it means. </w:t>
      </w:r>
      <w:r>
        <w:rPr>
          <w:i/>
          <w:sz w:val="24"/>
          <w:szCs w:val="24"/>
        </w:rPr>
        <w:t>Information &amp; Communications Technology Law</w:t>
      </w:r>
      <w:r>
        <w:rPr>
          <w:sz w:val="24"/>
          <w:szCs w:val="24"/>
        </w:rPr>
        <w:t xml:space="preserve">, </w:t>
      </w:r>
      <w:r>
        <w:rPr>
          <w:i/>
          <w:sz w:val="24"/>
          <w:szCs w:val="24"/>
        </w:rPr>
        <w:t>28</w:t>
      </w:r>
      <w:r>
        <w:rPr>
          <w:sz w:val="24"/>
          <w:szCs w:val="24"/>
        </w:rPr>
        <w:t>(1), pp.65-98.</w:t>
      </w:r>
      <w:hyperlink r:id="rId23">
        <w:r>
          <w:rPr>
            <w:sz w:val="24"/>
            <w:szCs w:val="24"/>
          </w:rPr>
          <w:t xml:space="preserve"> </w:t>
        </w:r>
      </w:hyperlink>
      <w:hyperlink r:id="rId24">
        <w:r>
          <w:rPr>
            <w:sz w:val="24"/>
            <w:szCs w:val="24"/>
            <w:u w:val="single"/>
          </w:rPr>
          <w:t>https://www.tandfonline.com/doi/abs/10.1080/13600834.2019.1573501</w:t>
        </w:r>
      </w:hyperlink>
    </w:p>
    <w:p w14:paraId="206A400E" w14:textId="77777777" w:rsidR="00E4362A" w:rsidRDefault="00E4362A" w:rsidP="00E4362A">
      <w:pPr>
        <w:pStyle w:val="Normal1"/>
        <w:spacing w:line="360" w:lineRule="auto"/>
        <w:jc w:val="both"/>
        <w:rPr>
          <w:sz w:val="24"/>
          <w:szCs w:val="24"/>
        </w:rPr>
      </w:pPr>
      <w:r>
        <w:rPr>
          <w:sz w:val="24"/>
          <w:szCs w:val="24"/>
        </w:rPr>
        <w:t xml:space="preserve">Kuznetsov, Y.V., Kapustina, N.V., Kryukova, O.G. and Shamin, D.V., 2018. A comparative analysis of megaproject risk management models. In </w:t>
      </w:r>
      <w:r>
        <w:rPr>
          <w:i/>
          <w:sz w:val="24"/>
          <w:szCs w:val="24"/>
        </w:rPr>
        <w:t>Financial and Economic Tools Used in the World Hospitality Industry</w:t>
      </w:r>
      <w:r>
        <w:rPr>
          <w:sz w:val="24"/>
          <w:szCs w:val="24"/>
        </w:rPr>
        <w:t xml:space="preserve"> (pp. 13-17). CRC Press. </w:t>
      </w:r>
      <w:hyperlink r:id="rId25">
        <w:r>
          <w:rPr>
            <w:sz w:val="24"/>
            <w:szCs w:val="24"/>
            <w:u w:val="single"/>
          </w:rPr>
          <w:t>https://api.taylorfrancis.com/v4/content/chapters/edit/download?identifierName=doi&amp;identifierValue=10.1201%2F9781315148762-3&amp;type=chapterpdf</w:t>
        </w:r>
      </w:hyperlink>
    </w:p>
    <w:p w14:paraId="27281149" w14:textId="77777777" w:rsidR="00E4362A" w:rsidRDefault="00E4362A" w:rsidP="00E4362A">
      <w:pPr>
        <w:pStyle w:val="Normal1"/>
        <w:spacing w:line="360" w:lineRule="auto"/>
        <w:jc w:val="both"/>
        <w:rPr>
          <w:sz w:val="24"/>
          <w:szCs w:val="24"/>
        </w:rPr>
      </w:pPr>
      <w:r>
        <w:rPr>
          <w:sz w:val="24"/>
          <w:szCs w:val="24"/>
        </w:rPr>
        <w:lastRenderedPageBreak/>
        <w:t xml:space="preserve">Meo, M.S., Kanwal, S., Ali, S., Karim, M.Z.A. and Kamboh, A.Z., 2022. The future and challenges of applying innovative technologies in the tourism and hospitality industry in Asia. In </w:t>
      </w:r>
      <w:r>
        <w:rPr>
          <w:i/>
          <w:sz w:val="24"/>
          <w:szCs w:val="24"/>
        </w:rPr>
        <w:t>Handbook of Technology Application in Tourism in Asia</w:t>
      </w:r>
      <w:r>
        <w:rPr>
          <w:sz w:val="24"/>
          <w:szCs w:val="24"/>
        </w:rPr>
        <w:t xml:space="preserve"> (pp. 1287-1298). Singapore: Springer Nature Singapore. </w:t>
      </w:r>
      <w:hyperlink r:id="rId26">
        <w:r>
          <w:rPr>
            <w:sz w:val="24"/>
            <w:szCs w:val="24"/>
            <w:u w:val="single"/>
          </w:rPr>
          <w:t>https://doi.org/10.1007/978-981-16-2210-6_58</w:t>
        </w:r>
      </w:hyperlink>
    </w:p>
    <w:p w14:paraId="472BD9D6" w14:textId="77777777" w:rsidR="00E4362A" w:rsidRDefault="00E4362A" w:rsidP="00E4362A">
      <w:pPr>
        <w:pStyle w:val="Normal1"/>
        <w:spacing w:before="240" w:after="240" w:line="360" w:lineRule="auto"/>
        <w:jc w:val="both"/>
        <w:rPr>
          <w:sz w:val="24"/>
          <w:szCs w:val="24"/>
          <w:u w:val="single"/>
        </w:rPr>
      </w:pPr>
      <w:r>
        <w:rPr>
          <w:sz w:val="24"/>
          <w:szCs w:val="24"/>
        </w:rPr>
        <w:t>Murton, A,. Inman, M., O’Sullivan, N. (2010) Unlocking Human Resource Management, Hodder Education</w:t>
      </w:r>
      <w:hyperlink r:id="rId27">
        <w:r>
          <w:rPr>
            <w:sz w:val="24"/>
            <w:szCs w:val="24"/>
          </w:rPr>
          <w:t xml:space="preserve"> </w:t>
        </w:r>
      </w:hyperlink>
      <w:hyperlink r:id="rId28">
        <w:r>
          <w:rPr>
            <w:sz w:val="24"/>
            <w:szCs w:val="24"/>
            <w:u w:val="single"/>
          </w:rPr>
          <w:t>http://rguir.inflibnet.ac.in/handle/123456789/8436</w:t>
        </w:r>
      </w:hyperlink>
    </w:p>
    <w:p w14:paraId="7850C90C" w14:textId="77777777" w:rsidR="00E4362A" w:rsidRDefault="00E4362A" w:rsidP="00E4362A">
      <w:pPr>
        <w:pStyle w:val="Normal1"/>
        <w:spacing w:before="240" w:after="240" w:line="360" w:lineRule="auto"/>
        <w:jc w:val="both"/>
        <w:rPr>
          <w:sz w:val="24"/>
          <w:szCs w:val="24"/>
          <w:u w:val="single"/>
        </w:rPr>
      </w:pPr>
      <w:r>
        <w:rPr>
          <w:sz w:val="24"/>
          <w:szCs w:val="24"/>
        </w:rPr>
        <w:t xml:space="preserve">Oliva, R., 2019. Intervention as a research strategy. </w:t>
      </w:r>
      <w:r>
        <w:rPr>
          <w:i/>
          <w:sz w:val="24"/>
          <w:szCs w:val="24"/>
        </w:rPr>
        <w:t>Journal of Operations Management</w:t>
      </w:r>
      <w:r>
        <w:rPr>
          <w:sz w:val="24"/>
          <w:szCs w:val="24"/>
        </w:rPr>
        <w:t xml:space="preserve">, </w:t>
      </w:r>
      <w:r>
        <w:rPr>
          <w:i/>
          <w:sz w:val="24"/>
          <w:szCs w:val="24"/>
        </w:rPr>
        <w:t>65</w:t>
      </w:r>
      <w:r>
        <w:rPr>
          <w:sz w:val="24"/>
          <w:szCs w:val="24"/>
        </w:rPr>
        <w:t>(7), pp.710-724.</w:t>
      </w:r>
      <w:hyperlink r:id="rId29">
        <w:r>
          <w:rPr>
            <w:sz w:val="24"/>
            <w:szCs w:val="24"/>
          </w:rPr>
          <w:t xml:space="preserve"> </w:t>
        </w:r>
      </w:hyperlink>
      <w:hyperlink r:id="rId30">
        <w:r>
          <w:rPr>
            <w:sz w:val="24"/>
            <w:szCs w:val="24"/>
            <w:u w:val="single"/>
          </w:rPr>
          <w:t>https://onlinelibrary.wiley.com/doi/abs/10.1002/joom.1065</w:t>
        </w:r>
      </w:hyperlink>
    </w:p>
    <w:p w14:paraId="4E3DB730" w14:textId="77777777" w:rsidR="00E4362A" w:rsidRDefault="00E4362A" w:rsidP="00E4362A">
      <w:pPr>
        <w:pStyle w:val="Normal1"/>
        <w:spacing w:line="360" w:lineRule="auto"/>
        <w:jc w:val="both"/>
        <w:rPr>
          <w:sz w:val="24"/>
          <w:szCs w:val="24"/>
        </w:rPr>
      </w:pPr>
      <w:r>
        <w:rPr>
          <w:sz w:val="24"/>
          <w:szCs w:val="24"/>
        </w:rPr>
        <w:t xml:space="preserve">Papadakis, A., Chochlakis, D., Sandalakis, V., Keramarou, M., Tselentis, Y. and Psaroulaki, A., 2018. Legionella spp. risk assessment in recreational and garden areas of hotels. </w:t>
      </w:r>
      <w:r>
        <w:rPr>
          <w:i/>
          <w:sz w:val="24"/>
          <w:szCs w:val="24"/>
        </w:rPr>
        <w:t>International journal of environmental research and public health</w:t>
      </w:r>
      <w:r>
        <w:rPr>
          <w:sz w:val="24"/>
          <w:szCs w:val="24"/>
        </w:rPr>
        <w:t xml:space="preserve">, </w:t>
      </w:r>
      <w:r>
        <w:rPr>
          <w:i/>
          <w:sz w:val="24"/>
          <w:szCs w:val="24"/>
        </w:rPr>
        <w:t>15</w:t>
      </w:r>
      <w:r>
        <w:rPr>
          <w:sz w:val="24"/>
          <w:szCs w:val="24"/>
        </w:rPr>
        <w:t xml:space="preserve">(4), p.598. </w:t>
      </w:r>
      <w:hyperlink r:id="rId31">
        <w:r>
          <w:rPr>
            <w:sz w:val="24"/>
            <w:szCs w:val="24"/>
            <w:u w:val="single"/>
          </w:rPr>
          <w:t>https://doi.org/10.3390/ijerph15040598</w:t>
        </w:r>
      </w:hyperlink>
    </w:p>
    <w:p w14:paraId="30A98095" w14:textId="77777777" w:rsidR="00E4362A" w:rsidRDefault="00E4362A" w:rsidP="00E4362A">
      <w:pPr>
        <w:pStyle w:val="Normal1"/>
        <w:spacing w:line="360" w:lineRule="auto"/>
        <w:jc w:val="both"/>
        <w:rPr>
          <w:sz w:val="24"/>
          <w:szCs w:val="24"/>
        </w:rPr>
      </w:pPr>
      <w:r>
        <w:rPr>
          <w:sz w:val="24"/>
          <w:szCs w:val="24"/>
        </w:rPr>
        <w:t xml:space="preserve">Peters, M. and Kallmuenzer, A., 2018. Entrepreneurial orientation in family firms: The case of the hospitality industry. </w:t>
      </w:r>
      <w:r>
        <w:rPr>
          <w:i/>
          <w:sz w:val="24"/>
          <w:szCs w:val="24"/>
        </w:rPr>
        <w:t>Current Issues in Tourism</w:t>
      </w:r>
      <w:r>
        <w:rPr>
          <w:sz w:val="24"/>
          <w:szCs w:val="24"/>
        </w:rPr>
        <w:t xml:space="preserve">, </w:t>
      </w:r>
      <w:r>
        <w:rPr>
          <w:i/>
          <w:sz w:val="24"/>
          <w:szCs w:val="24"/>
        </w:rPr>
        <w:t>21</w:t>
      </w:r>
      <w:r>
        <w:rPr>
          <w:sz w:val="24"/>
          <w:szCs w:val="24"/>
        </w:rPr>
        <w:t xml:space="preserve">(1), pp.21-40. </w:t>
      </w:r>
      <w:hyperlink r:id="rId32">
        <w:r>
          <w:rPr>
            <w:sz w:val="24"/>
            <w:szCs w:val="24"/>
            <w:u w:val="single"/>
          </w:rPr>
          <w:t>https://doi.org/10.1080/13683500.2015.1053849</w:t>
        </w:r>
      </w:hyperlink>
    </w:p>
    <w:p w14:paraId="71B6AD4A" w14:textId="77777777" w:rsidR="00E4362A" w:rsidRDefault="00E4362A" w:rsidP="00E4362A">
      <w:pPr>
        <w:pStyle w:val="Normal1"/>
        <w:spacing w:before="240" w:after="240" w:line="360" w:lineRule="auto"/>
        <w:jc w:val="both"/>
        <w:rPr>
          <w:sz w:val="24"/>
          <w:szCs w:val="24"/>
          <w:u w:val="single"/>
        </w:rPr>
      </w:pPr>
      <w:r>
        <w:rPr>
          <w:sz w:val="24"/>
          <w:szCs w:val="24"/>
        </w:rPr>
        <w:t xml:space="preserve">Sharfuddin, S., 2020. The world after Covid-19. </w:t>
      </w:r>
      <w:r>
        <w:rPr>
          <w:i/>
          <w:sz w:val="24"/>
          <w:szCs w:val="24"/>
        </w:rPr>
        <w:t>The Round Table</w:t>
      </w:r>
      <w:r>
        <w:rPr>
          <w:sz w:val="24"/>
          <w:szCs w:val="24"/>
        </w:rPr>
        <w:t xml:space="preserve">, </w:t>
      </w:r>
      <w:r>
        <w:rPr>
          <w:i/>
          <w:sz w:val="24"/>
          <w:szCs w:val="24"/>
        </w:rPr>
        <w:t>109</w:t>
      </w:r>
      <w:r>
        <w:rPr>
          <w:sz w:val="24"/>
          <w:szCs w:val="24"/>
        </w:rPr>
        <w:t>(3), pp.247-257.</w:t>
      </w:r>
      <w:hyperlink r:id="rId33">
        <w:r>
          <w:rPr>
            <w:sz w:val="24"/>
            <w:szCs w:val="24"/>
          </w:rPr>
          <w:t xml:space="preserve"> </w:t>
        </w:r>
      </w:hyperlink>
      <w:hyperlink r:id="rId34">
        <w:r>
          <w:rPr>
            <w:sz w:val="24"/>
            <w:szCs w:val="24"/>
            <w:u w:val="single"/>
          </w:rPr>
          <w:t>https://www.tandfonline.com/doi/abs/10.1080/00358533.2020.1760498</w:t>
        </w:r>
      </w:hyperlink>
    </w:p>
    <w:p w14:paraId="0822F5EF" w14:textId="77777777" w:rsidR="00E4362A" w:rsidRDefault="00E4362A" w:rsidP="00E4362A">
      <w:pPr>
        <w:pStyle w:val="Normal1"/>
        <w:spacing w:before="240" w:after="240" w:line="360" w:lineRule="auto"/>
        <w:jc w:val="both"/>
        <w:rPr>
          <w:sz w:val="24"/>
          <w:szCs w:val="24"/>
          <w:u w:val="single"/>
        </w:rPr>
      </w:pPr>
      <w:r>
        <w:rPr>
          <w:sz w:val="24"/>
          <w:szCs w:val="24"/>
        </w:rPr>
        <w:t xml:space="preserve">Tamminen, K.A. and Poucher, Z.A., 2020. Research philosophies. In </w:t>
      </w:r>
      <w:r>
        <w:rPr>
          <w:i/>
          <w:sz w:val="24"/>
          <w:szCs w:val="24"/>
        </w:rPr>
        <w:t>The Routledge international encyclopedia of sport and exercise psychology</w:t>
      </w:r>
      <w:r>
        <w:rPr>
          <w:sz w:val="24"/>
          <w:szCs w:val="24"/>
        </w:rPr>
        <w:t xml:space="preserve"> (pp. 535-549). Routledge.</w:t>
      </w:r>
      <w:hyperlink r:id="rId35">
        <w:r>
          <w:rPr>
            <w:sz w:val="24"/>
            <w:szCs w:val="24"/>
          </w:rPr>
          <w:t xml:space="preserve"> </w:t>
        </w:r>
      </w:hyperlink>
      <w:hyperlink r:id="rId36">
        <w:r>
          <w:rPr>
            <w:sz w:val="24"/>
            <w:szCs w:val="24"/>
            <w:u w:val="single"/>
          </w:rPr>
          <w:t>https://www.taylorfrancis.com/chapters/edit/10.4324/9781315187259-39/research-philosophies-katherine-tamminen-zo%C3%AB-poucher</w:t>
        </w:r>
      </w:hyperlink>
    </w:p>
    <w:p w14:paraId="404183A7" w14:textId="77777777" w:rsidR="00914EFC" w:rsidRDefault="00914EFC">
      <w:pPr>
        <w:pStyle w:val="Normal1"/>
        <w:spacing w:line="360" w:lineRule="auto"/>
        <w:rPr>
          <w:sz w:val="24"/>
          <w:szCs w:val="24"/>
        </w:rPr>
      </w:pPr>
    </w:p>
    <w:p w14:paraId="2C646F7E" w14:textId="77777777" w:rsidR="00914EFC" w:rsidRDefault="00914EFC">
      <w:pPr>
        <w:pStyle w:val="Normal1"/>
        <w:spacing w:line="360" w:lineRule="auto"/>
        <w:jc w:val="both"/>
        <w:rPr>
          <w:b/>
          <w:sz w:val="24"/>
          <w:szCs w:val="24"/>
        </w:rPr>
      </w:pPr>
    </w:p>
    <w:p w14:paraId="2415F5BD" w14:textId="77777777" w:rsidR="00914EFC" w:rsidRDefault="00914EFC">
      <w:pPr>
        <w:pStyle w:val="Normal1"/>
        <w:spacing w:line="360" w:lineRule="auto"/>
        <w:rPr>
          <w:b/>
          <w:sz w:val="24"/>
          <w:szCs w:val="24"/>
        </w:rPr>
      </w:pPr>
    </w:p>
    <w:sectPr w:rsidR="00914EFC">
      <w:footerReference w:type="default" r:id="rId37"/>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6569E" w14:textId="77777777" w:rsidR="00240B41" w:rsidRDefault="00240B41" w:rsidP="00C8049B">
      <w:pPr>
        <w:spacing w:line="240" w:lineRule="auto"/>
      </w:pPr>
      <w:r>
        <w:separator/>
      </w:r>
    </w:p>
  </w:endnote>
  <w:endnote w:type="continuationSeparator" w:id="0">
    <w:p w14:paraId="568E16ED" w14:textId="77777777" w:rsidR="00240B41" w:rsidRDefault="00240B41" w:rsidP="00C804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917998"/>
      <w:docPartObj>
        <w:docPartGallery w:val="Page Numbers (Bottom of Page)"/>
        <w:docPartUnique/>
      </w:docPartObj>
    </w:sdtPr>
    <w:sdtEndPr>
      <w:rPr>
        <w:noProof/>
      </w:rPr>
    </w:sdtEndPr>
    <w:sdtContent>
      <w:p w14:paraId="63CAF964" w14:textId="77777777" w:rsidR="00C8049B" w:rsidRDefault="00C8049B">
        <w:pPr>
          <w:pStyle w:val="Footer"/>
          <w:jc w:val="right"/>
        </w:pPr>
        <w:r>
          <w:fldChar w:fldCharType="begin"/>
        </w:r>
        <w:r>
          <w:instrText xml:space="preserve"> PAGE   \* MERGEFORMAT </w:instrText>
        </w:r>
        <w:r>
          <w:fldChar w:fldCharType="separate"/>
        </w:r>
        <w:r w:rsidR="00E4362A">
          <w:rPr>
            <w:noProof/>
          </w:rPr>
          <w:t>1</w:t>
        </w:r>
        <w:r>
          <w:rPr>
            <w:noProof/>
          </w:rPr>
          <w:fldChar w:fldCharType="end"/>
        </w:r>
      </w:p>
    </w:sdtContent>
  </w:sdt>
  <w:p w14:paraId="7CCE5E58" w14:textId="77777777" w:rsidR="00C8049B" w:rsidRDefault="00C804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1DDD2" w14:textId="77777777" w:rsidR="00240B41" w:rsidRDefault="00240B41" w:rsidP="00C8049B">
      <w:pPr>
        <w:spacing w:line="240" w:lineRule="auto"/>
      </w:pPr>
      <w:r>
        <w:separator/>
      </w:r>
    </w:p>
  </w:footnote>
  <w:footnote w:type="continuationSeparator" w:id="0">
    <w:p w14:paraId="673B2133" w14:textId="77777777" w:rsidR="00240B41" w:rsidRDefault="00240B41" w:rsidP="00C804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EDD67D"/>
    <w:multiLevelType w:val="hybridMultilevel"/>
    <w:tmpl w:val="00000000"/>
    <w:lvl w:ilvl="0" w:tplc="93C6AD38">
      <w:start w:val="1"/>
      <w:numFmt w:val="bullet"/>
      <w:lvlText w:val="●"/>
      <w:lvlJc w:val="left"/>
      <w:pPr>
        <w:ind w:left="360" w:hanging="360"/>
      </w:pPr>
      <w:rPr>
        <w:u w:val="none"/>
      </w:rPr>
    </w:lvl>
    <w:lvl w:ilvl="1" w:tplc="A7B688E2">
      <w:start w:val="1"/>
      <w:numFmt w:val="bullet"/>
      <w:lvlText w:val="○"/>
      <w:lvlJc w:val="left"/>
      <w:pPr>
        <w:ind w:left="1080" w:hanging="360"/>
      </w:pPr>
      <w:rPr>
        <w:u w:val="none"/>
      </w:rPr>
    </w:lvl>
    <w:lvl w:ilvl="2" w:tplc="D30C2F14">
      <w:start w:val="1"/>
      <w:numFmt w:val="bullet"/>
      <w:lvlText w:val="■"/>
      <w:lvlJc w:val="left"/>
      <w:pPr>
        <w:ind w:left="1800" w:hanging="360"/>
      </w:pPr>
      <w:rPr>
        <w:u w:val="none"/>
      </w:rPr>
    </w:lvl>
    <w:lvl w:ilvl="3" w:tplc="872059AE">
      <w:start w:val="1"/>
      <w:numFmt w:val="bullet"/>
      <w:lvlText w:val="●"/>
      <w:lvlJc w:val="left"/>
      <w:pPr>
        <w:ind w:left="2520" w:hanging="360"/>
      </w:pPr>
      <w:rPr>
        <w:u w:val="none"/>
      </w:rPr>
    </w:lvl>
    <w:lvl w:ilvl="4" w:tplc="F1A4EB12">
      <w:start w:val="1"/>
      <w:numFmt w:val="bullet"/>
      <w:lvlText w:val="○"/>
      <w:lvlJc w:val="left"/>
      <w:pPr>
        <w:ind w:left="3240" w:hanging="360"/>
      </w:pPr>
      <w:rPr>
        <w:u w:val="none"/>
      </w:rPr>
    </w:lvl>
    <w:lvl w:ilvl="5" w:tplc="C8CCC8A2">
      <w:start w:val="1"/>
      <w:numFmt w:val="bullet"/>
      <w:lvlText w:val="■"/>
      <w:lvlJc w:val="left"/>
      <w:pPr>
        <w:ind w:left="3960" w:hanging="360"/>
      </w:pPr>
      <w:rPr>
        <w:u w:val="none"/>
      </w:rPr>
    </w:lvl>
    <w:lvl w:ilvl="6" w:tplc="6F522930">
      <w:start w:val="1"/>
      <w:numFmt w:val="bullet"/>
      <w:lvlText w:val="●"/>
      <w:lvlJc w:val="left"/>
      <w:pPr>
        <w:ind w:left="4680" w:hanging="360"/>
      </w:pPr>
      <w:rPr>
        <w:u w:val="none"/>
      </w:rPr>
    </w:lvl>
    <w:lvl w:ilvl="7" w:tplc="7682E1C0">
      <w:start w:val="1"/>
      <w:numFmt w:val="bullet"/>
      <w:lvlText w:val="○"/>
      <w:lvlJc w:val="left"/>
      <w:pPr>
        <w:ind w:left="5400" w:hanging="360"/>
      </w:pPr>
      <w:rPr>
        <w:u w:val="none"/>
      </w:rPr>
    </w:lvl>
    <w:lvl w:ilvl="8" w:tplc="0C3A8EDC">
      <w:start w:val="1"/>
      <w:numFmt w:val="bullet"/>
      <w:lvlText w:val="■"/>
      <w:lvlJc w:val="left"/>
      <w:pPr>
        <w:ind w:left="6120" w:hanging="360"/>
      </w:pPr>
      <w:rPr>
        <w:u w:val="none"/>
      </w:rPr>
    </w:lvl>
  </w:abstractNum>
  <w:num w:numId="1" w16cid:durableId="163402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4EFC"/>
    <w:rsid w:val="000A08FC"/>
    <w:rsid w:val="00240B41"/>
    <w:rsid w:val="004E6815"/>
    <w:rsid w:val="00643B40"/>
    <w:rsid w:val="00645D9F"/>
    <w:rsid w:val="007D0995"/>
    <w:rsid w:val="008C23DF"/>
    <w:rsid w:val="008C43B0"/>
    <w:rsid w:val="008C4477"/>
    <w:rsid w:val="00914EFC"/>
    <w:rsid w:val="00AD39DD"/>
    <w:rsid w:val="00C8049B"/>
    <w:rsid w:val="00C96329"/>
    <w:rsid w:val="00CB3404"/>
    <w:rsid w:val="00E30D89"/>
    <w:rsid w:val="00E4362A"/>
    <w:rsid w:val="00F84362"/>
    <w:rsid w:val="00FC4B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22C0D"/>
  <w15:docId w15:val="{45E36BD1-63A6-4F1C-BAC4-EFD4D020D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8049B"/>
    <w:pPr>
      <w:keepNext/>
      <w:keepLines/>
      <w:spacing w:before="400" w:after="120" w:line="360" w:lineRule="auto"/>
      <w:jc w:val="both"/>
      <w:outlineLvl w:val="0"/>
    </w:pPr>
    <w:rPr>
      <w:b/>
      <w:sz w:val="24"/>
      <w:szCs w:val="40"/>
    </w:rPr>
  </w:style>
  <w:style w:type="paragraph" w:styleId="Heading2">
    <w:name w:val="heading 2"/>
    <w:basedOn w:val="Normal1"/>
    <w:next w:val="Normal1"/>
    <w:rsid w:val="00E4362A"/>
    <w:pPr>
      <w:keepNext/>
      <w:keepLines/>
      <w:spacing w:before="360" w:after="120" w:line="360" w:lineRule="auto"/>
      <w:jc w:val="both"/>
      <w:outlineLvl w:val="1"/>
    </w:pPr>
    <w:rPr>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C8049B"/>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C8049B"/>
    <w:pPr>
      <w:tabs>
        <w:tab w:val="right" w:leader="dot" w:pos="9019"/>
      </w:tabs>
      <w:spacing w:after="100" w:line="360" w:lineRule="auto"/>
      <w:jc w:val="both"/>
    </w:pPr>
  </w:style>
  <w:style w:type="character" w:styleId="Hyperlink">
    <w:name w:val="Hyperlink"/>
    <w:basedOn w:val="DefaultParagraphFont"/>
    <w:uiPriority w:val="99"/>
    <w:unhideWhenUsed/>
    <w:rsid w:val="00C8049B"/>
    <w:rPr>
      <w:color w:val="0000FF" w:themeColor="hyperlink"/>
      <w:u w:val="single"/>
    </w:rPr>
  </w:style>
  <w:style w:type="paragraph" w:styleId="Header">
    <w:name w:val="header"/>
    <w:basedOn w:val="Normal"/>
    <w:link w:val="HeaderChar"/>
    <w:uiPriority w:val="99"/>
    <w:unhideWhenUsed/>
    <w:rsid w:val="00C8049B"/>
    <w:pPr>
      <w:tabs>
        <w:tab w:val="center" w:pos="4513"/>
        <w:tab w:val="right" w:pos="9026"/>
      </w:tabs>
      <w:spacing w:line="240" w:lineRule="auto"/>
    </w:pPr>
  </w:style>
  <w:style w:type="character" w:customStyle="1" w:styleId="HeaderChar">
    <w:name w:val="Header Char"/>
    <w:basedOn w:val="DefaultParagraphFont"/>
    <w:link w:val="Header"/>
    <w:uiPriority w:val="99"/>
    <w:rsid w:val="00C8049B"/>
  </w:style>
  <w:style w:type="paragraph" w:styleId="Footer">
    <w:name w:val="footer"/>
    <w:basedOn w:val="Normal"/>
    <w:link w:val="FooterChar"/>
    <w:uiPriority w:val="99"/>
    <w:unhideWhenUsed/>
    <w:rsid w:val="00C8049B"/>
    <w:pPr>
      <w:tabs>
        <w:tab w:val="center" w:pos="4513"/>
        <w:tab w:val="right" w:pos="9026"/>
      </w:tabs>
      <w:spacing w:line="240" w:lineRule="auto"/>
    </w:pPr>
  </w:style>
  <w:style w:type="character" w:customStyle="1" w:styleId="FooterChar">
    <w:name w:val="Footer Char"/>
    <w:basedOn w:val="DefaultParagraphFont"/>
    <w:link w:val="Footer"/>
    <w:uiPriority w:val="99"/>
    <w:rsid w:val="00C8049B"/>
  </w:style>
  <w:style w:type="paragraph" w:styleId="TOC2">
    <w:name w:val="toc 2"/>
    <w:basedOn w:val="Normal"/>
    <w:next w:val="Normal"/>
    <w:autoRedefine/>
    <w:uiPriority w:val="39"/>
    <w:unhideWhenUsed/>
    <w:rsid w:val="00E4362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bvop.org/assets/img/posts/journal/five-functions-fayol-management.jpg" TargetMode="External"/><Relationship Id="rId18" Type="http://schemas.openxmlformats.org/officeDocument/2006/relationships/hyperlink" Target="https://cdn.whitbread.co.uk/media/2021/02/12122648/pihl-accounts-final-signed.pdf" TargetMode="External"/><Relationship Id="rId26" Type="http://schemas.openxmlformats.org/officeDocument/2006/relationships/hyperlink" Target="https://doi.org/10.1007/978-981-16-2210-6_58" TargetMode="External"/><Relationship Id="rId39" Type="http://schemas.openxmlformats.org/officeDocument/2006/relationships/theme" Target="theme/theme1.xml"/><Relationship Id="rId21" Type="http://schemas.openxmlformats.org/officeDocument/2006/relationships/hyperlink" Target="https://www.tandfonline.com/doi/abs/10.1080/02508281.2021.1894692" TargetMode="External"/><Relationship Id="rId34" Type="http://schemas.openxmlformats.org/officeDocument/2006/relationships/hyperlink" Target="https://www.tandfonline.com/doi/abs/10.1080/00358533.2020.176049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dn.whitbread.co.uk/media/2021/02/12122648/pihl-accounts-final-signed.pdf" TargetMode="External"/><Relationship Id="rId25" Type="http://schemas.openxmlformats.org/officeDocument/2006/relationships/hyperlink" Target="https://api.taylorfrancis.com/v4/content/chapters/edit/download?identifierName=doi&amp;identifierValue=10.1201%2F9781315148762-3&amp;type=chapterpdf" TargetMode="External"/><Relationship Id="rId33" Type="http://schemas.openxmlformats.org/officeDocument/2006/relationships/hyperlink" Target="https://www.tandfonline.com/doi/abs/10.1080/00358533.2020.1760498"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implilearn.com/ice9/free_resources_article_thumb/14_Principles_of_Management.jpg" TargetMode="External"/><Relationship Id="rId20" Type="http://schemas.openxmlformats.org/officeDocument/2006/relationships/hyperlink" Target="https://doi.org/10.1108/JHTT-07-2017-0044" TargetMode="External"/><Relationship Id="rId29" Type="http://schemas.openxmlformats.org/officeDocument/2006/relationships/hyperlink" Target="https://onlinelibrary.wiley.com/doi/abs/10.1002/joom.106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abs/10.1080/13600834.2019.1573501" TargetMode="External"/><Relationship Id="rId32" Type="http://schemas.openxmlformats.org/officeDocument/2006/relationships/hyperlink" Target="https://doi.org/10.1080/13683500.2015.1053849"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remierinn.com/gb/en/home.html" TargetMode="External"/><Relationship Id="rId23" Type="http://schemas.openxmlformats.org/officeDocument/2006/relationships/hyperlink" Target="https://www.tandfonline.com/doi/abs/10.1080/13600834.2019.1573501" TargetMode="External"/><Relationship Id="rId28" Type="http://schemas.openxmlformats.org/officeDocument/2006/relationships/hyperlink" Target="http://rguir.inflibnet.ac.in/handle/123456789/8436" TargetMode="External"/><Relationship Id="rId36" Type="http://schemas.openxmlformats.org/officeDocument/2006/relationships/hyperlink" Target="https://www.taylorfrancis.com/chapters/edit/10.4324/9781315187259-39/research-philosophies-katherine-tamminen-zo%C3%AB-poucher" TargetMode="External"/><Relationship Id="rId10" Type="http://schemas.openxmlformats.org/officeDocument/2006/relationships/image" Target="media/image3.png"/><Relationship Id="rId19" Type="http://schemas.openxmlformats.org/officeDocument/2006/relationships/hyperlink" Target="https://doi.org/10.1007/978-981-15-5616-6_9" TargetMode="External"/><Relationship Id="rId31" Type="http://schemas.openxmlformats.org/officeDocument/2006/relationships/hyperlink" Target="https://doi.org/10.3390/ijerph1504059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emierinn.com/gb/en/home.html" TargetMode="External"/><Relationship Id="rId22" Type="http://schemas.openxmlformats.org/officeDocument/2006/relationships/hyperlink" Target="https://www.tandfonline.com/doi/abs/10.1080/02508281.2021.1894692" TargetMode="External"/><Relationship Id="rId27" Type="http://schemas.openxmlformats.org/officeDocument/2006/relationships/hyperlink" Target="http://rguir.inflibnet.ac.in/handle/123456789/8436" TargetMode="External"/><Relationship Id="rId30" Type="http://schemas.openxmlformats.org/officeDocument/2006/relationships/hyperlink" Target="https://onlinelibrary.wiley.com/doi/abs/10.1002/joom.1065" TargetMode="External"/><Relationship Id="rId35" Type="http://schemas.openxmlformats.org/officeDocument/2006/relationships/hyperlink" Target="https://www.taylorfrancis.com/chapters/edit/10.4324/9781315187259-39/research-philosophies-katherine-tamminen-zo%C3%AB-poucher"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D39140-6691-4E15-B1D6-73C9207B4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3767</Words>
  <Characters>21475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ARPITA</dc:creator>
  <cp:lastModifiedBy>Marius</cp:lastModifiedBy>
  <cp:revision>3</cp:revision>
  <dcterms:created xsi:type="dcterms:W3CDTF">2023-05-10T13:26:00Z</dcterms:created>
  <dcterms:modified xsi:type="dcterms:W3CDTF">2023-06-15T20:05:00Z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5d783196cd73b72f7bd04ebf2351e40511a348031432ed2be2a5b8e4ecc942cf</vt:lpwstr>
  </property>
</Properties>
</file>