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16F" w:rsidRDefault="00C0116F">
      <w:pPr>
        <w:rPr>
          <w:rFonts w:ascii="Arial" w:hAnsi="Arial" w:cs="Arial"/>
          <w:sz w:val="24"/>
          <w:szCs w:val="24"/>
        </w:rPr>
      </w:pPr>
    </w:p>
    <w:p w:rsidR="00BF4DAD" w:rsidRPr="003241A6" w:rsidRDefault="00BF4DAD" w:rsidP="00BF4DAD">
      <w:pPr>
        <w:jc w:val="center"/>
        <w:rPr>
          <w:rFonts w:ascii="Arial" w:hAnsi="Arial" w:cs="Arial"/>
          <w:sz w:val="28"/>
          <w:szCs w:val="28"/>
        </w:rPr>
      </w:pPr>
      <w:r w:rsidRPr="003241A6">
        <w:rPr>
          <w:rFonts w:ascii="Arial" w:hAnsi="Arial" w:cs="Arial"/>
          <w:sz w:val="28"/>
          <w:szCs w:val="28"/>
        </w:rPr>
        <w:t>Skills for the Workplace</w:t>
      </w:r>
    </w:p>
    <w:p w:rsidR="00BF4DAD" w:rsidRPr="003241A6" w:rsidRDefault="00BF4DAD" w:rsidP="00BF4DAD">
      <w:pPr>
        <w:jc w:val="center"/>
        <w:rPr>
          <w:rFonts w:ascii="Arial" w:hAnsi="Arial" w:cs="Arial"/>
          <w:sz w:val="28"/>
          <w:szCs w:val="28"/>
        </w:rPr>
      </w:pPr>
      <w:r w:rsidRPr="003241A6">
        <w:rPr>
          <w:rFonts w:ascii="Arial" w:hAnsi="Arial" w:cs="Arial"/>
          <w:sz w:val="28"/>
          <w:szCs w:val="28"/>
        </w:rPr>
        <w:t>Module Assignment Submission</w:t>
      </w:r>
    </w:p>
    <w:p w:rsidR="00C0116F" w:rsidRDefault="00C0116F">
      <w:pPr>
        <w:rPr>
          <w:rFonts w:ascii="Arial" w:hAnsi="Arial" w:cs="Arial"/>
          <w:sz w:val="24"/>
          <w:szCs w:val="24"/>
        </w:rPr>
      </w:pPr>
    </w:p>
    <w:p w:rsidR="00C0116F" w:rsidRDefault="00C0116F">
      <w:pPr>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C0116F" w:rsidTr="00983ED0">
        <w:tc>
          <w:tcPr>
            <w:tcW w:w="4621" w:type="dxa"/>
            <w:shd w:val="clear" w:color="auto" w:fill="DBE5F1" w:themeFill="accent1" w:themeFillTint="33"/>
          </w:tcPr>
          <w:p w:rsidR="00C0116F" w:rsidRDefault="00C0116F">
            <w:pPr>
              <w:rPr>
                <w:rFonts w:ascii="Arial" w:hAnsi="Arial" w:cs="Arial"/>
                <w:sz w:val="24"/>
                <w:szCs w:val="24"/>
              </w:rPr>
            </w:pPr>
            <w:r>
              <w:rPr>
                <w:rFonts w:ascii="Arial" w:hAnsi="Arial" w:cs="Arial"/>
                <w:sz w:val="24"/>
                <w:szCs w:val="24"/>
              </w:rPr>
              <w:t>Student Name:</w:t>
            </w:r>
          </w:p>
        </w:tc>
        <w:tc>
          <w:tcPr>
            <w:tcW w:w="4621" w:type="dxa"/>
          </w:tcPr>
          <w:p w:rsidR="00C0116F" w:rsidRDefault="00A257CF">
            <w:pPr>
              <w:rPr>
                <w:rFonts w:ascii="Arial" w:hAnsi="Arial" w:cs="Arial"/>
                <w:sz w:val="24"/>
                <w:szCs w:val="24"/>
              </w:rPr>
            </w:pPr>
            <w:r>
              <w:rPr>
                <w:rFonts w:ascii="Arial" w:hAnsi="Arial" w:cs="Arial"/>
                <w:sz w:val="24"/>
                <w:szCs w:val="24"/>
              </w:rPr>
              <w:t>Bashir Ahmed</w:t>
            </w:r>
          </w:p>
        </w:tc>
      </w:tr>
      <w:tr w:rsidR="00C0116F" w:rsidTr="00983ED0">
        <w:tc>
          <w:tcPr>
            <w:tcW w:w="4621" w:type="dxa"/>
            <w:shd w:val="clear" w:color="auto" w:fill="DBE5F1" w:themeFill="accent1" w:themeFillTint="33"/>
          </w:tcPr>
          <w:p w:rsidR="00C0116F" w:rsidRDefault="00C0116F">
            <w:pPr>
              <w:rPr>
                <w:rFonts w:ascii="Arial" w:hAnsi="Arial" w:cs="Arial"/>
                <w:sz w:val="24"/>
                <w:szCs w:val="24"/>
              </w:rPr>
            </w:pPr>
            <w:r>
              <w:rPr>
                <w:rFonts w:ascii="Arial" w:hAnsi="Arial" w:cs="Arial"/>
                <w:sz w:val="24"/>
                <w:szCs w:val="24"/>
              </w:rPr>
              <w:t>Student Number:</w:t>
            </w:r>
          </w:p>
        </w:tc>
        <w:tc>
          <w:tcPr>
            <w:tcW w:w="4621" w:type="dxa"/>
          </w:tcPr>
          <w:p w:rsidR="00C0116F" w:rsidRDefault="00A257CF">
            <w:pPr>
              <w:rPr>
                <w:rFonts w:ascii="Arial" w:hAnsi="Arial" w:cs="Arial"/>
                <w:sz w:val="24"/>
                <w:szCs w:val="24"/>
              </w:rPr>
            </w:pPr>
            <w:r>
              <w:rPr>
                <w:rFonts w:ascii="Arial" w:hAnsi="Arial" w:cs="Arial"/>
                <w:sz w:val="24"/>
                <w:szCs w:val="24"/>
              </w:rPr>
              <w:t>1706281</w:t>
            </w:r>
          </w:p>
        </w:tc>
      </w:tr>
      <w:tr w:rsidR="00C0116F" w:rsidTr="00983ED0">
        <w:tc>
          <w:tcPr>
            <w:tcW w:w="4621" w:type="dxa"/>
            <w:shd w:val="clear" w:color="auto" w:fill="DBE5F1" w:themeFill="accent1" w:themeFillTint="33"/>
          </w:tcPr>
          <w:p w:rsidR="00C0116F" w:rsidRDefault="00C0116F">
            <w:pPr>
              <w:rPr>
                <w:rFonts w:ascii="Arial" w:hAnsi="Arial" w:cs="Arial"/>
                <w:sz w:val="24"/>
                <w:szCs w:val="24"/>
              </w:rPr>
            </w:pPr>
            <w:r>
              <w:rPr>
                <w:rFonts w:ascii="Arial" w:hAnsi="Arial" w:cs="Arial"/>
                <w:sz w:val="24"/>
                <w:szCs w:val="24"/>
              </w:rPr>
              <w:t>Module Code/No:</w:t>
            </w:r>
          </w:p>
        </w:tc>
        <w:tc>
          <w:tcPr>
            <w:tcW w:w="4621" w:type="dxa"/>
          </w:tcPr>
          <w:p w:rsidR="00C0116F" w:rsidRDefault="004C6327">
            <w:pPr>
              <w:rPr>
                <w:rFonts w:ascii="Arial" w:hAnsi="Arial" w:cs="Arial"/>
                <w:sz w:val="24"/>
                <w:szCs w:val="24"/>
              </w:rPr>
            </w:pPr>
            <w:r>
              <w:rPr>
                <w:rFonts w:ascii="Arial" w:hAnsi="Arial" w:cs="Arial"/>
                <w:sz w:val="24"/>
                <w:szCs w:val="24"/>
              </w:rPr>
              <w:t>BMSK4003</w:t>
            </w:r>
          </w:p>
        </w:tc>
      </w:tr>
      <w:tr w:rsidR="00C0116F" w:rsidTr="00983ED0">
        <w:tc>
          <w:tcPr>
            <w:tcW w:w="4621" w:type="dxa"/>
            <w:shd w:val="clear" w:color="auto" w:fill="DBE5F1" w:themeFill="accent1" w:themeFillTint="33"/>
          </w:tcPr>
          <w:p w:rsidR="00C0116F" w:rsidRDefault="00321C17">
            <w:pPr>
              <w:rPr>
                <w:rFonts w:ascii="Arial" w:hAnsi="Arial" w:cs="Arial"/>
                <w:sz w:val="24"/>
                <w:szCs w:val="24"/>
              </w:rPr>
            </w:pPr>
            <w:r>
              <w:rPr>
                <w:rFonts w:ascii="Arial" w:hAnsi="Arial" w:cs="Arial"/>
                <w:sz w:val="24"/>
                <w:szCs w:val="24"/>
              </w:rPr>
              <w:t>Module Title/Assignment Title:</w:t>
            </w:r>
          </w:p>
        </w:tc>
        <w:tc>
          <w:tcPr>
            <w:tcW w:w="4621" w:type="dxa"/>
          </w:tcPr>
          <w:p w:rsidR="00C0116F" w:rsidRDefault="003B3360">
            <w:pPr>
              <w:rPr>
                <w:rFonts w:ascii="Arial" w:hAnsi="Arial" w:cs="Arial"/>
                <w:sz w:val="24"/>
                <w:szCs w:val="24"/>
              </w:rPr>
            </w:pPr>
            <w:r>
              <w:rPr>
                <w:rFonts w:ascii="Arial" w:hAnsi="Arial" w:cs="Arial"/>
                <w:sz w:val="24"/>
                <w:szCs w:val="24"/>
              </w:rPr>
              <w:t>Digital Skills and Research Methods</w:t>
            </w:r>
          </w:p>
        </w:tc>
      </w:tr>
      <w:tr w:rsidR="00C0116F" w:rsidTr="00983ED0">
        <w:tc>
          <w:tcPr>
            <w:tcW w:w="4621" w:type="dxa"/>
            <w:shd w:val="clear" w:color="auto" w:fill="DBE5F1" w:themeFill="accent1" w:themeFillTint="33"/>
          </w:tcPr>
          <w:p w:rsidR="00C0116F" w:rsidRDefault="00040E3B">
            <w:pPr>
              <w:rPr>
                <w:rFonts w:ascii="Arial" w:hAnsi="Arial" w:cs="Arial"/>
                <w:sz w:val="24"/>
                <w:szCs w:val="24"/>
              </w:rPr>
            </w:pPr>
            <w:r>
              <w:rPr>
                <w:rFonts w:ascii="Arial" w:hAnsi="Arial" w:cs="Arial"/>
                <w:sz w:val="24"/>
                <w:szCs w:val="24"/>
              </w:rPr>
              <w:t>Lecturer</w:t>
            </w:r>
            <w:r w:rsidR="00C0116F">
              <w:rPr>
                <w:rFonts w:ascii="Arial" w:hAnsi="Arial" w:cs="Arial"/>
                <w:sz w:val="24"/>
                <w:szCs w:val="24"/>
              </w:rPr>
              <w:t xml:space="preserve"> Name:</w:t>
            </w:r>
          </w:p>
        </w:tc>
        <w:tc>
          <w:tcPr>
            <w:tcW w:w="4621" w:type="dxa"/>
          </w:tcPr>
          <w:p w:rsidR="00C0116F" w:rsidRDefault="00570576">
            <w:pPr>
              <w:rPr>
                <w:rFonts w:ascii="Arial" w:hAnsi="Arial" w:cs="Arial"/>
                <w:sz w:val="24"/>
                <w:szCs w:val="24"/>
              </w:rPr>
            </w:pPr>
            <w:r>
              <w:rPr>
                <w:rFonts w:ascii="Arial" w:hAnsi="Arial" w:cs="Arial"/>
                <w:sz w:val="24"/>
                <w:szCs w:val="24"/>
              </w:rPr>
              <w:t>Dr Gregory John Cowan</w:t>
            </w:r>
          </w:p>
        </w:tc>
      </w:tr>
    </w:tbl>
    <w:p w:rsidR="00C0116F" w:rsidRDefault="00C0116F">
      <w:pPr>
        <w:rPr>
          <w:rFonts w:ascii="Arial" w:hAnsi="Arial" w:cs="Arial"/>
          <w:sz w:val="24"/>
          <w:szCs w:val="24"/>
        </w:rPr>
      </w:pPr>
    </w:p>
    <w:p w:rsidR="003E6F0C" w:rsidRPr="004B6A66" w:rsidRDefault="003E6F0C" w:rsidP="00521E58">
      <w:pPr>
        <w:rPr>
          <w:rFonts w:ascii="Arial" w:hAnsi="Arial" w:cs="Arial"/>
          <w:b/>
          <w:sz w:val="24"/>
          <w:szCs w:val="24"/>
        </w:rPr>
      </w:pPr>
      <w:r w:rsidRPr="004B6A66">
        <w:rPr>
          <w:rFonts w:ascii="Arial" w:hAnsi="Arial" w:cs="Arial"/>
          <w:b/>
          <w:sz w:val="24"/>
          <w:szCs w:val="24"/>
        </w:rPr>
        <w:t>Introduction</w:t>
      </w:r>
    </w:p>
    <w:p w:rsidR="00D47F0A" w:rsidRPr="00F07494" w:rsidRDefault="00D47F0A" w:rsidP="00B37F55">
      <w:pPr>
        <w:shd w:val="clear" w:color="auto" w:fill="FFFFFF"/>
        <w:spacing w:after="60" w:line="360" w:lineRule="auto"/>
        <w:textAlignment w:val="baseline"/>
        <w:rPr>
          <w:rFonts w:ascii="Arial" w:eastAsia="Times New Roman" w:hAnsi="Arial" w:cs="Arial"/>
          <w:sz w:val="24"/>
          <w:szCs w:val="24"/>
          <w:lang w:eastAsia="en-GB"/>
        </w:rPr>
      </w:pPr>
      <w:r w:rsidRPr="00F07494">
        <w:rPr>
          <w:rFonts w:ascii="Arial" w:eastAsia="Times New Roman" w:hAnsi="Arial" w:cs="Arial"/>
          <w:sz w:val="24"/>
          <w:szCs w:val="24"/>
          <w:lang w:eastAsia="en-GB"/>
        </w:rPr>
        <w:t>Technology in the workplace allows businesses to expand quickly and efficiently. Business technology such as video conferencing, social networks and virtual office technology has removed workplace boundaries that previously limited business expansion. With business technology, companies can target a wider customer base and grow to higher levels.</w:t>
      </w:r>
    </w:p>
    <w:p w:rsidR="00B2371F" w:rsidRPr="00B37F55" w:rsidRDefault="00B2371F" w:rsidP="00B37F55">
      <w:pPr>
        <w:shd w:val="clear" w:color="auto" w:fill="FFFFFF"/>
        <w:spacing w:after="60" w:line="360" w:lineRule="auto"/>
        <w:textAlignment w:val="baseline"/>
        <w:rPr>
          <w:rFonts w:ascii="Arial" w:eastAsia="Times New Roman" w:hAnsi="Arial" w:cs="Arial"/>
          <w:color w:val="222222"/>
          <w:sz w:val="24"/>
          <w:szCs w:val="24"/>
          <w:lang w:eastAsia="en-GB"/>
        </w:rPr>
      </w:pPr>
    </w:p>
    <w:p w:rsidR="00D47F0A" w:rsidRPr="001E5C2F" w:rsidRDefault="00D47F0A" w:rsidP="00B37F55">
      <w:pPr>
        <w:pStyle w:val="Heading2"/>
        <w:shd w:val="clear" w:color="auto" w:fill="FFFFFF"/>
        <w:spacing w:before="0" w:line="360" w:lineRule="auto"/>
        <w:textAlignment w:val="baseline"/>
        <w:rPr>
          <w:rFonts w:ascii="Arial" w:hAnsi="Arial" w:cs="Arial"/>
          <w:bCs w:val="0"/>
          <w:color w:val="000000"/>
          <w:sz w:val="24"/>
          <w:szCs w:val="24"/>
        </w:rPr>
      </w:pPr>
      <w:r w:rsidRPr="001E5C2F">
        <w:rPr>
          <w:rFonts w:ascii="Arial" w:hAnsi="Arial" w:cs="Arial"/>
          <w:bCs w:val="0"/>
          <w:color w:val="000000"/>
          <w:sz w:val="24"/>
          <w:szCs w:val="24"/>
        </w:rPr>
        <w:t>Improve Communication</w:t>
      </w:r>
    </w:p>
    <w:p w:rsidR="00D47F0A" w:rsidRPr="00B37F55" w:rsidRDefault="00D47F0A" w:rsidP="00B37F55">
      <w:pPr>
        <w:pStyle w:val="NormalWeb"/>
        <w:shd w:val="clear" w:color="auto" w:fill="FFFFFF"/>
        <w:spacing w:before="135" w:beforeAutospacing="0" w:after="135" w:afterAutospacing="0" w:line="360" w:lineRule="auto"/>
        <w:textAlignment w:val="baseline"/>
        <w:rPr>
          <w:rFonts w:ascii="Arial" w:hAnsi="Arial" w:cs="Arial"/>
          <w:color w:val="222222"/>
        </w:rPr>
      </w:pPr>
      <w:r w:rsidRPr="00B37F55">
        <w:rPr>
          <w:rFonts w:ascii="Arial" w:hAnsi="Arial" w:cs="Arial"/>
          <w:color w:val="222222"/>
        </w:rPr>
        <w:t>Business technology is important because it improves communication in the workplace. Office workers are not limited to phone calls or inter-office mail to interact with one another anymore. Electronic mail allows workers to send messages instantly without interrupting the recipient. Business technology also improves communication with clients and business partners because information can be passed through multiple channels almost instantly.</w:t>
      </w:r>
    </w:p>
    <w:p w:rsidR="00366580" w:rsidRPr="00661DA6" w:rsidRDefault="00366580" w:rsidP="00B37F55">
      <w:pPr>
        <w:pStyle w:val="Heading2"/>
        <w:shd w:val="clear" w:color="auto" w:fill="FFFFFF"/>
        <w:spacing w:before="0" w:line="360" w:lineRule="auto"/>
        <w:textAlignment w:val="baseline"/>
        <w:rPr>
          <w:rFonts w:ascii="Arial" w:hAnsi="Arial" w:cs="Arial"/>
          <w:bCs w:val="0"/>
          <w:color w:val="000000"/>
          <w:sz w:val="24"/>
          <w:szCs w:val="24"/>
        </w:rPr>
      </w:pPr>
      <w:r w:rsidRPr="00661DA6">
        <w:rPr>
          <w:rFonts w:ascii="Arial" w:hAnsi="Arial" w:cs="Arial"/>
          <w:bCs w:val="0"/>
          <w:color w:val="000000"/>
          <w:sz w:val="24"/>
          <w:szCs w:val="24"/>
        </w:rPr>
        <w:t>Efficiency</w:t>
      </w:r>
    </w:p>
    <w:p w:rsidR="00366580" w:rsidRPr="00B37F55" w:rsidRDefault="00366580" w:rsidP="00B37F55">
      <w:pPr>
        <w:pStyle w:val="NormalWeb"/>
        <w:shd w:val="clear" w:color="auto" w:fill="FFFFFF"/>
        <w:spacing w:before="135" w:beforeAutospacing="0" w:after="135" w:afterAutospacing="0" w:line="360" w:lineRule="auto"/>
        <w:textAlignment w:val="baseline"/>
        <w:rPr>
          <w:rFonts w:ascii="Arial" w:hAnsi="Arial" w:cs="Arial"/>
          <w:color w:val="222222"/>
        </w:rPr>
      </w:pPr>
      <w:r w:rsidRPr="00B37F55">
        <w:rPr>
          <w:rFonts w:ascii="Arial" w:hAnsi="Arial" w:cs="Arial"/>
          <w:color w:val="222222"/>
        </w:rPr>
        <w:t xml:space="preserve">Office technology saves times by speeding up the work flow process. Digital filing systems save space, paper and printing </w:t>
      </w:r>
      <w:r w:rsidR="004D3E7B" w:rsidRPr="00B37F55">
        <w:rPr>
          <w:rFonts w:ascii="Arial" w:hAnsi="Arial" w:cs="Arial"/>
          <w:color w:val="222222"/>
        </w:rPr>
        <w:t>costs. The</w:t>
      </w:r>
      <w:r w:rsidRPr="00B37F55">
        <w:rPr>
          <w:rFonts w:ascii="Arial" w:hAnsi="Arial" w:cs="Arial"/>
          <w:color w:val="222222"/>
        </w:rPr>
        <w:t xml:space="preserve"> </w:t>
      </w:r>
      <w:r w:rsidR="00661DA6" w:rsidRPr="00B37F55">
        <w:rPr>
          <w:rFonts w:ascii="Arial" w:hAnsi="Arial" w:cs="Arial"/>
          <w:color w:val="222222"/>
        </w:rPr>
        <w:t>use of computer systems allows</w:t>
      </w:r>
      <w:r w:rsidRPr="00B37F55">
        <w:rPr>
          <w:rFonts w:ascii="Arial" w:hAnsi="Arial" w:cs="Arial"/>
          <w:color w:val="222222"/>
        </w:rPr>
        <w:t xml:space="preserve"> corrections to be made instantly. Resources like electronic files and access to information technology are available with the click of a button.</w:t>
      </w:r>
    </w:p>
    <w:p w:rsidR="00B904E6" w:rsidRPr="009650EF" w:rsidRDefault="00B904E6" w:rsidP="00B37F55">
      <w:pPr>
        <w:pStyle w:val="Heading2"/>
        <w:shd w:val="clear" w:color="auto" w:fill="FFFFFF"/>
        <w:spacing w:before="0" w:line="360" w:lineRule="auto"/>
        <w:textAlignment w:val="baseline"/>
        <w:rPr>
          <w:rFonts w:ascii="Arial" w:hAnsi="Arial" w:cs="Arial"/>
          <w:bCs w:val="0"/>
          <w:color w:val="000000"/>
          <w:sz w:val="24"/>
          <w:szCs w:val="24"/>
        </w:rPr>
      </w:pPr>
      <w:bookmarkStart w:id="0" w:name="_GoBack"/>
      <w:r w:rsidRPr="009650EF">
        <w:rPr>
          <w:rFonts w:ascii="Arial" w:hAnsi="Arial" w:cs="Arial"/>
          <w:bCs w:val="0"/>
          <w:color w:val="000000"/>
          <w:sz w:val="24"/>
          <w:szCs w:val="24"/>
        </w:rPr>
        <w:lastRenderedPageBreak/>
        <w:t>Mobility</w:t>
      </w:r>
    </w:p>
    <w:bookmarkEnd w:id="0"/>
    <w:p w:rsidR="00B904E6" w:rsidRPr="00B37F55" w:rsidRDefault="00B904E6" w:rsidP="00B37F55">
      <w:pPr>
        <w:pStyle w:val="NormalWeb"/>
        <w:shd w:val="clear" w:color="auto" w:fill="FFFFFF"/>
        <w:spacing w:before="135" w:beforeAutospacing="0" w:after="135" w:afterAutospacing="0" w:line="360" w:lineRule="auto"/>
        <w:textAlignment w:val="baseline"/>
        <w:rPr>
          <w:rFonts w:ascii="Arial" w:hAnsi="Arial" w:cs="Arial"/>
          <w:color w:val="222222"/>
        </w:rPr>
      </w:pPr>
      <w:r w:rsidRPr="00544421">
        <w:rPr>
          <w:rFonts w:ascii="Arial" w:hAnsi="Arial" w:cs="Arial"/>
        </w:rPr>
        <w:t>Technology in the workplace practically eliminates space and time. Video conferencing technology lets businesses on any part of the globe interact with one another. Technology reduces travel costs because businesses can set up virtual meetings and distribute data without the need to be in the same room. Technology allows businesses to establish a global presence at a fraction of the cost.</w:t>
      </w:r>
    </w:p>
    <w:p w:rsidR="00B2371F" w:rsidRPr="00B37F55" w:rsidRDefault="00B2371F" w:rsidP="00B37F55">
      <w:pPr>
        <w:spacing w:line="360" w:lineRule="auto"/>
        <w:rPr>
          <w:rFonts w:ascii="Arial" w:eastAsia="Times New Roman" w:hAnsi="Arial" w:cs="Arial"/>
          <w:color w:val="222222"/>
          <w:sz w:val="24"/>
          <w:szCs w:val="24"/>
          <w:lang w:eastAsia="en-GB"/>
        </w:rPr>
      </w:pPr>
    </w:p>
    <w:p w:rsidR="00614659" w:rsidRPr="009650EF" w:rsidRDefault="00614659" w:rsidP="00B37F55">
      <w:pPr>
        <w:spacing w:line="360" w:lineRule="auto"/>
        <w:rPr>
          <w:rFonts w:ascii="Arial" w:hAnsi="Arial" w:cs="Arial"/>
          <w:b/>
          <w:sz w:val="24"/>
          <w:szCs w:val="24"/>
        </w:rPr>
      </w:pPr>
      <w:r w:rsidRPr="009650EF">
        <w:rPr>
          <w:rFonts w:ascii="Arial" w:hAnsi="Arial" w:cs="Arial"/>
          <w:b/>
          <w:sz w:val="24"/>
          <w:szCs w:val="24"/>
        </w:rPr>
        <w:t>Social Media</w:t>
      </w:r>
    </w:p>
    <w:p w:rsidR="00D83BEA" w:rsidRPr="00B37F55" w:rsidRDefault="00D83BEA" w:rsidP="00B37F55">
      <w:pPr>
        <w:spacing w:line="360" w:lineRule="auto"/>
        <w:rPr>
          <w:rFonts w:ascii="Arial" w:hAnsi="Arial" w:cs="Arial"/>
          <w:sz w:val="24"/>
          <w:szCs w:val="24"/>
        </w:rPr>
      </w:pPr>
      <w:r w:rsidRPr="00B37F55">
        <w:rPr>
          <w:rFonts w:ascii="Arial" w:hAnsi="Arial" w:cs="Arial"/>
          <w:sz w:val="24"/>
          <w:szCs w:val="24"/>
        </w:rPr>
        <w:t xml:space="preserve">The exploding growth of social media has significantly changed the way people communicate at home and at work. Social media applications include sites such as LinkedIn, Facebook, Google+, </w:t>
      </w:r>
      <w:proofErr w:type="spellStart"/>
      <w:r w:rsidRPr="00B37F55">
        <w:rPr>
          <w:rFonts w:ascii="Arial" w:hAnsi="Arial" w:cs="Arial"/>
          <w:sz w:val="24"/>
          <w:szCs w:val="24"/>
        </w:rPr>
        <w:t>Pinterest</w:t>
      </w:r>
      <w:proofErr w:type="spellEnd"/>
      <w:r w:rsidRPr="00B37F55">
        <w:rPr>
          <w:rFonts w:ascii="Arial" w:hAnsi="Arial" w:cs="Arial"/>
          <w:sz w:val="24"/>
          <w:szCs w:val="24"/>
        </w:rPr>
        <w:t xml:space="preserve">, </w:t>
      </w:r>
      <w:proofErr w:type="spellStart"/>
      <w:r w:rsidRPr="00B37F55">
        <w:rPr>
          <w:rFonts w:ascii="Arial" w:hAnsi="Arial" w:cs="Arial"/>
          <w:sz w:val="24"/>
          <w:szCs w:val="24"/>
        </w:rPr>
        <w:t>Tumblr</w:t>
      </w:r>
      <w:proofErr w:type="spellEnd"/>
      <w:r w:rsidRPr="00B37F55">
        <w:rPr>
          <w:rFonts w:ascii="Arial" w:hAnsi="Arial" w:cs="Arial"/>
          <w:sz w:val="24"/>
          <w:szCs w:val="24"/>
        </w:rPr>
        <w:t xml:space="preserve">, Wikipedia, YouTube, Twitter, Yelp, Flickr, Snap chat, Instagram, Second Life, Word Press and Zoom Info. Not only has social media changed the way we communicate, but these applications present great opportunities for businesses in the areas of public relations, internal and external communications, recruiting, organizational learning and collaboration, and more. </w:t>
      </w:r>
    </w:p>
    <w:p w:rsidR="00521E58" w:rsidRPr="00B37F55" w:rsidRDefault="00521E58" w:rsidP="00B37F55">
      <w:pPr>
        <w:spacing w:line="360" w:lineRule="auto"/>
        <w:rPr>
          <w:rFonts w:ascii="Arial" w:hAnsi="Arial" w:cs="Arial"/>
          <w:sz w:val="24"/>
          <w:szCs w:val="24"/>
        </w:rPr>
      </w:pPr>
    </w:p>
    <w:p w:rsidR="00B2371F" w:rsidRPr="00AA4954" w:rsidRDefault="00895836" w:rsidP="00B37F55">
      <w:pPr>
        <w:spacing w:line="360" w:lineRule="auto"/>
        <w:rPr>
          <w:rFonts w:ascii="Arial" w:hAnsi="Arial" w:cs="Arial"/>
          <w:b/>
          <w:sz w:val="24"/>
          <w:szCs w:val="24"/>
        </w:rPr>
      </w:pPr>
      <w:r w:rsidRPr="00AA4954">
        <w:rPr>
          <w:rFonts w:ascii="Arial" w:hAnsi="Arial" w:cs="Arial"/>
          <w:b/>
          <w:sz w:val="24"/>
          <w:szCs w:val="24"/>
        </w:rPr>
        <w:t xml:space="preserve">SOCIAL MEDIA AS </w:t>
      </w:r>
      <w:r w:rsidR="00D74DA3" w:rsidRPr="00AA4954">
        <w:rPr>
          <w:rFonts w:ascii="Arial" w:hAnsi="Arial" w:cs="Arial"/>
          <w:b/>
          <w:sz w:val="24"/>
          <w:szCs w:val="24"/>
        </w:rPr>
        <w:t>a</w:t>
      </w:r>
      <w:r w:rsidRPr="00AA4954">
        <w:rPr>
          <w:rFonts w:ascii="Arial" w:hAnsi="Arial" w:cs="Arial"/>
          <w:b/>
          <w:sz w:val="24"/>
          <w:szCs w:val="24"/>
        </w:rPr>
        <w:t xml:space="preserve"> TOOL OF </w:t>
      </w:r>
      <w:r w:rsidR="00B2371F" w:rsidRPr="00AA4954">
        <w:rPr>
          <w:rFonts w:ascii="Arial" w:hAnsi="Arial" w:cs="Arial"/>
          <w:b/>
          <w:sz w:val="24"/>
          <w:szCs w:val="24"/>
        </w:rPr>
        <w:t>COMMUNICATION</w:t>
      </w:r>
    </w:p>
    <w:p w:rsidR="00B2371F" w:rsidRPr="00AA4954" w:rsidRDefault="00895836" w:rsidP="00B37F55">
      <w:pPr>
        <w:spacing w:line="360" w:lineRule="auto"/>
        <w:rPr>
          <w:rFonts w:ascii="Arial" w:hAnsi="Arial" w:cs="Arial"/>
          <w:b/>
          <w:sz w:val="24"/>
          <w:szCs w:val="24"/>
        </w:rPr>
      </w:pPr>
      <w:r w:rsidRPr="00AA4954">
        <w:rPr>
          <w:rFonts w:ascii="Arial" w:hAnsi="Arial" w:cs="Arial"/>
          <w:b/>
          <w:sz w:val="24"/>
          <w:szCs w:val="24"/>
        </w:rPr>
        <w:t xml:space="preserve"> CURRENT T</w:t>
      </w:r>
      <w:r w:rsidR="00B2371F" w:rsidRPr="00AA4954">
        <w:rPr>
          <w:rFonts w:ascii="Arial" w:hAnsi="Arial" w:cs="Arial"/>
          <w:b/>
          <w:sz w:val="24"/>
          <w:szCs w:val="24"/>
        </w:rPr>
        <w:t>RENDS AND FUTURE POSSIBILITIES</w:t>
      </w:r>
    </w:p>
    <w:p w:rsidR="00521E58" w:rsidRPr="00B37F55" w:rsidRDefault="00895836" w:rsidP="00B37F55">
      <w:pPr>
        <w:spacing w:line="360" w:lineRule="auto"/>
        <w:rPr>
          <w:rFonts w:ascii="Arial" w:hAnsi="Arial" w:cs="Arial"/>
          <w:sz w:val="24"/>
          <w:szCs w:val="24"/>
        </w:rPr>
      </w:pPr>
      <w:r w:rsidRPr="00B37F55">
        <w:rPr>
          <w:rFonts w:ascii="Arial" w:hAnsi="Arial" w:cs="Arial"/>
          <w:sz w:val="24"/>
          <w:szCs w:val="24"/>
        </w:rPr>
        <w:t xml:space="preserve">Social media offers a variety of avenues through which we can communicate with people. In fact, social media is known to have been used widely in educational field also. Over the last 30 years the nature of communication has undergone a substantial change and it is still changing. Email has had a profound effect on the way people keep in touch. Communications are shorter and more frequent than when letters were the norm and response time has greatly diminished. Instant messaging has created another method of interaction, one where the length of messages is shorter and the style of the interaction is more conversational. Broadcast technologies like Twitter transform these short bursts of communication from one-on-one conversations to little news (or trivia) programs: which we can tune in ‘whenever we want an update or have something to say. </w:t>
      </w:r>
    </w:p>
    <w:p w:rsidR="00895836" w:rsidRPr="00B37F55" w:rsidRDefault="00895836" w:rsidP="00B37F55">
      <w:pPr>
        <w:spacing w:line="360" w:lineRule="auto"/>
        <w:rPr>
          <w:rFonts w:ascii="Arial" w:hAnsi="Arial" w:cs="Arial"/>
          <w:sz w:val="24"/>
          <w:szCs w:val="24"/>
        </w:rPr>
      </w:pPr>
      <w:r w:rsidRPr="00B37F55">
        <w:rPr>
          <w:rFonts w:ascii="Arial" w:hAnsi="Arial" w:cs="Arial"/>
          <w:sz w:val="24"/>
          <w:szCs w:val="24"/>
        </w:rPr>
        <w:lastRenderedPageBreak/>
        <w:t xml:space="preserve">Online communication tools also have the potential to increase our awareness of the movements of our professional or social contacts. Twitter, for instance, offers us an update of things people we know happen to be doing at a particular point of time. This phenomenon has been referred as social proprioception by Clive Thompson (2007), named after the physical quality of proprioception that tells a creature where its extremities are by the reception of stimuli produced within the organism. Social proprioception tells us where the nodes of our community are and provides a sense of connectedness to and awareness of others without direct communication. Internet is the third place where people connect with friends, build a sense of togetherness. Increasingly, a computer with an Internet connection is the locus of a range of interactions in a variety of media and a gateway to an array of social spaces for work and play. Social networking sites like Facebook and MySpace and virtual environments like Second Life and World of </w:t>
      </w:r>
      <w:r w:rsidR="00F45471" w:rsidRPr="00B37F55">
        <w:rPr>
          <w:rFonts w:ascii="Arial" w:hAnsi="Arial" w:cs="Arial"/>
          <w:sz w:val="24"/>
          <w:szCs w:val="24"/>
        </w:rPr>
        <w:t>War craft</w:t>
      </w:r>
      <w:r w:rsidRPr="00B37F55">
        <w:rPr>
          <w:rFonts w:ascii="Arial" w:hAnsi="Arial" w:cs="Arial"/>
          <w:sz w:val="24"/>
          <w:szCs w:val="24"/>
        </w:rPr>
        <w:t xml:space="preserve"> have become online meeting spaces where users— membe</w:t>
      </w:r>
      <w:r w:rsidR="00F45471" w:rsidRPr="00B37F55">
        <w:rPr>
          <w:rFonts w:ascii="Arial" w:hAnsi="Arial" w:cs="Arial"/>
          <w:sz w:val="24"/>
          <w:szCs w:val="24"/>
        </w:rPr>
        <w:t xml:space="preserve">rs, residents, or players—can interact and express themselves. </w:t>
      </w:r>
    </w:p>
    <w:p w:rsidR="00670689" w:rsidRPr="00B37F55" w:rsidRDefault="00670689" w:rsidP="00B37F55">
      <w:pPr>
        <w:spacing w:line="360" w:lineRule="auto"/>
        <w:rPr>
          <w:rFonts w:ascii="Arial" w:hAnsi="Arial" w:cs="Arial"/>
          <w:sz w:val="24"/>
          <w:szCs w:val="24"/>
        </w:rPr>
      </w:pPr>
    </w:p>
    <w:p w:rsidR="00655A56" w:rsidRPr="00CA2B58" w:rsidRDefault="004A0246" w:rsidP="00B37F55">
      <w:pPr>
        <w:spacing w:line="360" w:lineRule="auto"/>
        <w:rPr>
          <w:rFonts w:ascii="Arial" w:hAnsi="Arial" w:cs="Arial"/>
          <w:b/>
          <w:sz w:val="24"/>
          <w:szCs w:val="24"/>
        </w:rPr>
      </w:pPr>
      <w:r w:rsidRPr="00CA2B58">
        <w:rPr>
          <w:rFonts w:ascii="Arial" w:hAnsi="Arial" w:cs="Arial"/>
          <w:b/>
          <w:sz w:val="24"/>
          <w:szCs w:val="24"/>
        </w:rPr>
        <w:t>The main</w:t>
      </w:r>
      <w:r w:rsidR="00E63ED6" w:rsidRPr="00CA2B58">
        <w:rPr>
          <w:rFonts w:ascii="Arial" w:hAnsi="Arial" w:cs="Arial"/>
          <w:b/>
          <w:sz w:val="24"/>
          <w:szCs w:val="24"/>
        </w:rPr>
        <w:t xml:space="preserve"> adv</w:t>
      </w:r>
      <w:r w:rsidR="002967D5" w:rsidRPr="00CA2B58">
        <w:rPr>
          <w:rFonts w:ascii="Arial" w:hAnsi="Arial" w:cs="Arial"/>
          <w:b/>
          <w:sz w:val="24"/>
          <w:szCs w:val="24"/>
        </w:rPr>
        <w:t>antages of social media are:</w:t>
      </w:r>
    </w:p>
    <w:p w:rsidR="002967D5" w:rsidRPr="00AA4954" w:rsidRDefault="004A0246" w:rsidP="00B37F55">
      <w:pPr>
        <w:spacing w:line="360" w:lineRule="auto"/>
        <w:rPr>
          <w:rFonts w:ascii="Arial" w:hAnsi="Arial" w:cs="Arial"/>
          <w:b/>
          <w:sz w:val="24"/>
          <w:szCs w:val="24"/>
        </w:rPr>
      </w:pPr>
      <w:r w:rsidRPr="00AA4954">
        <w:rPr>
          <w:rFonts w:ascii="Arial" w:hAnsi="Arial" w:cs="Arial"/>
          <w:b/>
          <w:sz w:val="24"/>
          <w:szCs w:val="24"/>
        </w:rPr>
        <w:t xml:space="preserve">Sharing of </w:t>
      </w:r>
      <w:r w:rsidR="002967D5" w:rsidRPr="00AA4954">
        <w:rPr>
          <w:rFonts w:ascii="Arial" w:hAnsi="Arial" w:cs="Arial"/>
          <w:b/>
          <w:sz w:val="24"/>
          <w:szCs w:val="24"/>
        </w:rPr>
        <w:t>ideas</w:t>
      </w:r>
    </w:p>
    <w:p w:rsidR="00FF5C41" w:rsidRPr="00B37F55" w:rsidRDefault="004A0246" w:rsidP="00B37F55">
      <w:pPr>
        <w:spacing w:line="360" w:lineRule="auto"/>
        <w:rPr>
          <w:rFonts w:ascii="Arial" w:hAnsi="Arial" w:cs="Arial"/>
          <w:sz w:val="24"/>
          <w:szCs w:val="24"/>
        </w:rPr>
      </w:pPr>
      <w:r w:rsidRPr="00B37F55">
        <w:rPr>
          <w:rFonts w:ascii="Arial" w:hAnsi="Arial" w:cs="Arial"/>
          <w:sz w:val="24"/>
          <w:szCs w:val="24"/>
        </w:rPr>
        <w:t>Social networking sites allow users to share ideas, activities, events and interests within their individual networks. Web based social networking services make it possible to connect people who share interests and activities across political, economic and geographic borders. Tool of communication: Social networks are increasingly being used by teachers and learners as a communicat</w:t>
      </w:r>
      <w:r w:rsidR="002A16D7" w:rsidRPr="00B37F55">
        <w:rPr>
          <w:rFonts w:ascii="Arial" w:hAnsi="Arial" w:cs="Arial"/>
          <w:sz w:val="24"/>
          <w:szCs w:val="24"/>
        </w:rPr>
        <w:t>ion tool. Teachers create chat rooms,</w:t>
      </w:r>
      <w:r w:rsidR="009C774B" w:rsidRPr="00B37F55">
        <w:rPr>
          <w:rFonts w:ascii="Arial" w:hAnsi="Arial" w:cs="Arial"/>
          <w:sz w:val="24"/>
          <w:szCs w:val="24"/>
        </w:rPr>
        <w:t xml:space="preserve"> forums and groups to extend classroom discussion to posting assignments, tests and quizzes, to assisting with homework outside of the classroom setting. Learners can also form groups over the social networking sites and engage in discussion over a variety of topics. </w:t>
      </w:r>
    </w:p>
    <w:p w:rsidR="002967D5" w:rsidRPr="00AA4954" w:rsidRDefault="009C774B" w:rsidP="00B37F55">
      <w:pPr>
        <w:spacing w:line="360" w:lineRule="auto"/>
        <w:rPr>
          <w:rFonts w:ascii="Arial" w:hAnsi="Arial" w:cs="Arial"/>
          <w:b/>
          <w:sz w:val="24"/>
          <w:szCs w:val="24"/>
        </w:rPr>
      </w:pPr>
      <w:r w:rsidRPr="00AA4954">
        <w:rPr>
          <w:rFonts w:ascii="Arial" w:hAnsi="Arial" w:cs="Arial"/>
          <w:b/>
          <w:sz w:val="24"/>
          <w:szCs w:val="24"/>
        </w:rPr>
        <w:t xml:space="preserve">Bridges communication </w:t>
      </w:r>
      <w:r w:rsidR="002967D5" w:rsidRPr="00AA4954">
        <w:rPr>
          <w:rFonts w:ascii="Arial" w:hAnsi="Arial" w:cs="Arial"/>
          <w:b/>
          <w:sz w:val="24"/>
          <w:szCs w:val="24"/>
        </w:rPr>
        <w:t>gap</w:t>
      </w:r>
    </w:p>
    <w:p w:rsidR="008158BA" w:rsidRPr="00B83467" w:rsidRDefault="009C774B" w:rsidP="00B37F55">
      <w:pPr>
        <w:spacing w:line="360" w:lineRule="auto"/>
        <w:rPr>
          <w:rFonts w:ascii="Arial" w:hAnsi="Arial" w:cs="Arial"/>
          <w:sz w:val="24"/>
          <w:szCs w:val="24"/>
        </w:rPr>
      </w:pPr>
      <w:r w:rsidRPr="00B37F55">
        <w:rPr>
          <w:rFonts w:ascii="Arial" w:hAnsi="Arial" w:cs="Arial"/>
          <w:sz w:val="24"/>
          <w:szCs w:val="24"/>
        </w:rPr>
        <w:t xml:space="preserve"> Social media bridges the distance among different people. It offers platforms for online users to find others who share the same interests and build virtual communities based on those shared interests. With the availability of social media </w:t>
      </w:r>
      <w:r w:rsidRPr="00B83467">
        <w:rPr>
          <w:rFonts w:ascii="Arial" w:hAnsi="Arial" w:cs="Arial"/>
          <w:sz w:val="24"/>
          <w:szCs w:val="24"/>
        </w:rPr>
        <w:lastRenderedPageBreak/>
        <w:t xml:space="preserve">technologies and services, content sharing and user interaction has become relatively easy and efficient. Source of information: Content generating and sharing sites serve as sources of information for various topics. Users can search for </w:t>
      </w:r>
      <w:r w:rsidR="00FF5C41" w:rsidRPr="00B83467">
        <w:rPr>
          <w:rFonts w:ascii="Arial" w:hAnsi="Arial" w:cs="Arial"/>
          <w:sz w:val="24"/>
          <w:szCs w:val="24"/>
        </w:rPr>
        <w:t>content, download and use the content available on these sites free of cost.</w:t>
      </w:r>
    </w:p>
    <w:p w:rsidR="00700E7C" w:rsidRPr="00020E7E" w:rsidRDefault="001E1EDE" w:rsidP="00B37F55">
      <w:pPr>
        <w:spacing w:line="360" w:lineRule="auto"/>
        <w:rPr>
          <w:rFonts w:ascii="Arial" w:hAnsi="Arial" w:cs="Arial"/>
          <w:b/>
          <w:sz w:val="24"/>
          <w:szCs w:val="24"/>
        </w:rPr>
      </w:pPr>
      <w:r w:rsidRPr="00020E7E">
        <w:rPr>
          <w:rFonts w:ascii="Arial" w:hAnsi="Arial" w:cs="Arial"/>
          <w:b/>
          <w:sz w:val="24"/>
          <w:szCs w:val="24"/>
        </w:rPr>
        <w:t>Impo</w:t>
      </w:r>
      <w:r w:rsidR="0057089A" w:rsidRPr="00020E7E">
        <w:rPr>
          <w:rFonts w:ascii="Arial" w:hAnsi="Arial" w:cs="Arial"/>
          <w:b/>
          <w:sz w:val="24"/>
          <w:szCs w:val="24"/>
        </w:rPr>
        <w:t>rtant crisis communication tool</w:t>
      </w:r>
    </w:p>
    <w:p w:rsidR="00240A92" w:rsidRPr="0095331A" w:rsidRDefault="001E1EDE" w:rsidP="00B37F55">
      <w:pPr>
        <w:spacing w:line="360" w:lineRule="auto"/>
        <w:rPr>
          <w:rFonts w:ascii="Arial" w:hAnsi="Arial" w:cs="Arial"/>
          <w:b/>
          <w:sz w:val="24"/>
          <w:szCs w:val="24"/>
        </w:rPr>
      </w:pPr>
      <w:r w:rsidRPr="0095331A">
        <w:rPr>
          <w:rFonts w:ascii="Arial" w:hAnsi="Arial" w:cs="Arial"/>
          <w:sz w:val="24"/>
          <w:szCs w:val="24"/>
        </w:rPr>
        <w:t>When the major forms</w:t>
      </w:r>
      <w:r w:rsidR="0095331A">
        <w:rPr>
          <w:rFonts w:ascii="Arial" w:hAnsi="Arial" w:cs="Arial"/>
          <w:sz w:val="24"/>
          <w:szCs w:val="24"/>
        </w:rPr>
        <w:t xml:space="preserve"> of public relations tool </w:t>
      </w:r>
      <w:r w:rsidR="00022EC2">
        <w:rPr>
          <w:rFonts w:ascii="Arial" w:hAnsi="Arial" w:cs="Arial"/>
          <w:sz w:val="24"/>
          <w:szCs w:val="24"/>
        </w:rPr>
        <w:t>fail,</w:t>
      </w:r>
      <w:r w:rsidR="00022EC2" w:rsidRPr="0095331A">
        <w:rPr>
          <w:rFonts w:ascii="Arial" w:hAnsi="Arial" w:cs="Arial"/>
          <w:sz w:val="24"/>
          <w:szCs w:val="24"/>
        </w:rPr>
        <w:t xml:space="preserve"> social</w:t>
      </w:r>
      <w:r w:rsidRPr="0095331A">
        <w:rPr>
          <w:rFonts w:ascii="Arial" w:hAnsi="Arial" w:cs="Arial"/>
          <w:sz w:val="24"/>
          <w:szCs w:val="24"/>
        </w:rPr>
        <w:t xml:space="preserve"> media can be used extensively to communicate with the general public regarding any crisis situation that might have gripped the nation or any organization. But it is important to remember that while social media can have a positive impact during natural disasters; it can have a less favourable effect during business crises, in which case, corporate communication teams need to understand how they can use social media to their advantage. Communications landscape has changed thanks to social media, especially during</w:t>
      </w:r>
      <w:r w:rsidR="00240A92" w:rsidRPr="0095331A">
        <w:rPr>
          <w:rFonts w:ascii="Arial" w:hAnsi="Arial" w:cs="Arial"/>
          <w:sz w:val="24"/>
          <w:szCs w:val="24"/>
        </w:rPr>
        <w:t xml:space="preserve"> times of crisis.  For Example</w:t>
      </w:r>
      <w:r w:rsidR="00E2071A" w:rsidRPr="0095331A">
        <w:rPr>
          <w:rFonts w:ascii="Arial" w:hAnsi="Arial" w:cs="Arial"/>
          <w:sz w:val="24"/>
          <w:szCs w:val="24"/>
        </w:rPr>
        <w:t>,</w:t>
      </w:r>
      <w:r w:rsidR="00240A92" w:rsidRPr="0095331A">
        <w:rPr>
          <w:rFonts w:ascii="Arial" w:hAnsi="Arial" w:cs="Arial"/>
          <w:sz w:val="24"/>
          <w:szCs w:val="24"/>
        </w:rPr>
        <w:t xml:space="preserve"> </w:t>
      </w:r>
      <w:r w:rsidRPr="0095331A">
        <w:rPr>
          <w:rFonts w:ascii="Arial" w:hAnsi="Arial" w:cs="Arial"/>
          <w:sz w:val="24"/>
          <w:szCs w:val="24"/>
        </w:rPr>
        <w:t>after the earthquake in Japan in March, 2011 millions of people logged on to YouTube and twitter to post messages and videos and also to check out</w:t>
      </w:r>
      <w:r w:rsidR="00FE6D3F" w:rsidRPr="0095331A">
        <w:rPr>
          <w:rFonts w:ascii="Arial" w:hAnsi="Arial" w:cs="Arial"/>
          <w:sz w:val="24"/>
          <w:szCs w:val="24"/>
        </w:rPr>
        <w:t xml:space="preserve"> updates about the devastating natural disaster.</w:t>
      </w:r>
    </w:p>
    <w:p w:rsidR="0057089A" w:rsidRPr="007E27E8" w:rsidRDefault="0057089A" w:rsidP="00B37F55">
      <w:pPr>
        <w:spacing w:line="360" w:lineRule="auto"/>
        <w:rPr>
          <w:rFonts w:ascii="Arial" w:hAnsi="Arial" w:cs="Arial"/>
          <w:b/>
          <w:sz w:val="24"/>
          <w:szCs w:val="24"/>
        </w:rPr>
      </w:pPr>
      <w:r w:rsidRPr="007E27E8">
        <w:rPr>
          <w:rFonts w:ascii="Arial" w:hAnsi="Arial" w:cs="Arial"/>
          <w:b/>
          <w:sz w:val="24"/>
          <w:szCs w:val="24"/>
        </w:rPr>
        <w:t>Low Costs/ Cost effective</w:t>
      </w:r>
    </w:p>
    <w:p w:rsidR="00B37F55" w:rsidRPr="00B37F55" w:rsidRDefault="001571F8" w:rsidP="00B37F55">
      <w:pPr>
        <w:spacing w:line="360" w:lineRule="auto"/>
        <w:rPr>
          <w:rFonts w:ascii="Arial" w:hAnsi="Arial" w:cs="Arial"/>
          <w:sz w:val="24"/>
          <w:szCs w:val="24"/>
        </w:rPr>
      </w:pPr>
      <w:r w:rsidRPr="00B37F55">
        <w:rPr>
          <w:rFonts w:ascii="Arial" w:hAnsi="Arial" w:cs="Arial"/>
          <w:sz w:val="24"/>
          <w:szCs w:val="24"/>
        </w:rPr>
        <w:t xml:space="preserve"> It is cheaper to use online social networking for both personal and business use because most of it is usually free. Unlike in other forms of media like electronic or print, one has to pay a certain amount of money for a news item to get published. A person can scout out potential customers and target markets with just a few clicks and keystrokes. Less time consuming: Social media is an effective time management medium of communication both for business as well as for academic purposes. One can post a message or browse for any information at the click of a button. This is an added advantage in comparison to print and other electronic media like television and radio, though one can get the updates in television, yet social media channels provide important information and connection with the people that matters most.</w:t>
      </w:r>
    </w:p>
    <w:p w:rsidR="00640D24" w:rsidRPr="00D50C29" w:rsidRDefault="00640D24" w:rsidP="00E555A1">
      <w:pPr>
        <w:pStyle w:val="Heading2"/>
        <w:shd w:val="clear" w:color="auto" w:fill="FFFFFF"/>
        <w:spacing w:before="300" w:after="150"/>
        <w:rPr>
          <w:rFonts w:ascii="Arial" w:hAnsi="Arial" w:cs="Arial"/>
          <w:bCs w:val="0"/>
          <w:color w:val="auto"/>
          <w:sz w:val="24"/>
          <w:szCs w:val="24"/>
        </w:rPr>
      </w:pPr>
    </w:p>
    <w:p w:rsidR="00E555A1" w:rsidRPr="00D50C29" w:rsidRDefault="00E555A1" w:rsidP="00E555A1">
      <w:pPr>
        <w:pStyle w:val="Heading2"/>
        <w:shd w:val="clear" w:color="auto" w:fill="FFFFFF"/>
        <w:spacing w:before="300" w:after="150"/>
        <w:rPr>
          <w:rFonts w:ascii="Arial" w:hAnsi="Arial" w:cs="Arial"/>
          <w:bCs w:val="0"/>
          <w:color w:val="auto"/>
          <w:sz w:val="24"/>
          <w:szCs w:val="24"/>
        </w:rPr>
      </w:pPr>
      <w:r w:rsidRPr="00D50C29">
        <w:rPr>
          <w:rFonts w:ascii="Arial" w:hAnsi="Arial" w:cs="Arial"/>
          <w:bCs w:val="0"/>
          <w:color w:val="auto"/>
          <w:sz w:val="24"/>
          <w:szCs w:val="24"/>
        </w:rPr>
        <w:t>Advantage of Social Media for Business</w:t>
      </w:r>
    </w:p>
    <w:p w:rsidR="00294C07" w:rsidRPr="00D50C29" w:rsidRDefault="00F53FEB" w:rsidP="00B37F55">
      <w:pPr>
        <w:spacing w:line="360" w:lineRule="auto"/>
        <w:rPr>
          <w:rFonts w:ascii="Arial" w:hAnsi="Arial" w:cs="Arial"/>
          <w:b/>
          <w:sz w:val="24"/>
          <w:szCs w:val="24"/>
        </w:rPr>
      </w:pPr>
      <w:r w:rsidRPr="00D50C29">
        <w:rPr>
          <w:rFonts w:ascii="Arial" w:hAnsi="Arial" w:cs="Arial"/>
          <w:sz w:val="24"/>
          <w:szCs w:val="24"/>
          <w:shd w:val="clear" w:color="auto" w:fill="FFFFFF"/>
        </w:rPr>
        <w:t>Social media allows customers to express their experiences to others. A satisfies customers surely can bring another new customer though sharing experience activity. This also able to motivates companies to do the best as they can because consumers are now have freedom to express their views and feedback without any blocks. Companies will improve their products and services to customers.</w:t>
      </w:r>
    </w:p>
    <w:p w:rsidR="00294C07" w:rsidRPr="00D50C29" w:rsidRDefault="00294C07" w:rsidP="00B37F55">
      <w:pPr>
        <w:pStyle w:val="NormalWeb"/>
        <w:shd w:val="clear" w:color="auto" w:fill="FFFFFF"/>
        <w:spacing w:before="0" w:beforeAutospacing="0" w:after="225" w:afterAutospacing="0" w:line="360" w:lineRule="auto"/>
        <w:textAlignment w:val="baseline"/>
        <w:rPr>
          <w:rFonts w:ascii="Arial" w:hAnsi="Arial" w:cs="Arial"/>
        </w:rPr>
      </w:pPr>
      <w:r w:rsidRPr="00D50C29">
        <w:rPr>
          <w:rFonts w:ascii="Arial" w:hAnsi="Arial" w:cs="Arial"/>
        </w:rPr>
        <w:t xml:space="preserve">Businesses use social media because it can improve the frequency, quality, and reach of their </w:t>
      </w:r>
      <w:r w:rsidR="00410034" w:rsidRPr="00D50C29">
        <w:rPr>
          <w:rFonts w:ascii="Arial" w:hAnsi="Arial" w:cs="Arial"/>
        </w:rPr>
        <w:t>m</w:t>
      </w:r>
      <w:r w:rsidRPr="00D50C29">
        <w:rPr>
          <w:rFonts w:ascii="Arial" w:hAnsi="Arial" w:cs="Arial"/>
        </w:rPr>
        <w:t>arketing. It is a qu</w:t>
      </w:r>
      <w:r w:rsidR="00273E63" w:rsidRPr="00D50C29">
        <w:rPr>
          <w:rFonts w:ascii="Arial" w:hAnsi="Arial" w:cs="Arial"/>
        </w:rPr>
        <w:t>ick and easy way to promote</w:t>
      </w:r>
      <w:r w:rsidRPr="00D50C29">
        <w:rPr>
          <w:rFonts w:ascii="Arial" w:hAnsi="Arial" w:cs="Arial"/>
        </w:rPr>
        <w:t xml:space="preserve"> business’s sales, promotions, events, and other marketing activities.</w:t>
      </w:r>
    </w:p>
    <w:p w:rsidR="00141A1F" w:rsidRPr="003C6ADF" w:rsidRDefault="00141A1F" w:rsidP="00141A1F">
      <w:pPr>
        <w:pStyle w:val="Heading2"/>
        <w:shd w:val="clear" w:color="auto" w:fill="FFFFFF"/>
        <w:spacing w:before="300" w:after="150"/>
        <w:rPr>
          <w:rFonts w:ascii="Arial" w:hAnsi="Arial" w:cs="Arial"/>
          <w:color w:val="auto"/>
          <w:sz w:val="24"/>
          <w:szCs w:val="24"/>
        </w:rPr>
      </w:pPr>
      <w:r w:rsidRPr="003C6ADF">
        <w:rPr>
          <w:rFonts w:ascii="Arial" w:hAnsi="Arial" w:cs="Arial"/>
          <w:color w:val="auto"/>
          <w:sz w:val="24"/>
          <w:szCs w:val="24"/>
        </w:rPr>
        <w:t>Key social media services</w:t>
      </w:r>
    </w:p>
    <w:p w:rsidR="00141A1F" w:rsidRPr="003C6ADF" w:rsidRDefault="00141A1F" w:rsidP="00141A1F">
      <w:pPr>
        <w:pStyle w:val="NormalWeb"/>
        <w:shd w:val="clear" w:color="auto" w:fill="FFFFFF"/>
        <w:rPr>
          <w:rFonts w:ascii="Arial" w:hAnsi="Arial" w:cs="Arial"/>
        </w:rPr>
      </w:pPr>
      <w:r w:rsidRPr="003C6ADF">
        <w:rPr>
          <w:rFonts w:ascii="Arial" w:hAnsi="Arial" w:cs="Arial"/>
        </w:rPr>
        <w:t>Different types of social media are good for different marketing activities. The key social media services are:</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6" w:history="1">
        <w:r w:rsidR="00141A1F" w:rsidRPr="003C6ADF">
          <w:rPr>
            <w:rStyle w:val="Strong"/>
            <w:rFonts w:ascii="Arial" w:hAnsi="Arial" w:cs="Arial"/>
            <w:sz w:val="24"/>
            <w:szCs w:val="24"/>
          </w:rPr>
          <w:t>Facebook</w:t>
        </w:r>
      </w:hyperlink>
      <w:r w:rsidR="00141A1F" w:rsidRPr="003C6ADF">
        <w:rPr>
          <w:rFonts w:ascii="Arial" w:hAnsi="Arial" w:cs="Arial"/>
          <w:sz w:val="24"/>
          <w:szCs w:val="24"/>
        </w:rPr>
        <w:t> - a social networking site that allows you to have conversations with customers, post photos and videos, promote special offers, and more</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7" w:history="1">
        <w:r w:rsidR="00141A1F" w:rsidRPr="003C6ADF">
          <w:rPr>
            <w:rStyle w:val="Strong"/>
            <w:rFonts w:ascii="Arial" w:hAnsi="Arial" w:cs="Arial"/>
            <w:sz w:val="24"/>
            <w:szCs w:val="24"/>
          </w:rPr>
          <w:t>Twitter</w:t>
        </w:r>
      </w:hyperlink>
      <w:r w:rsidR="00141A1F" w:rsidRPr="003C6ADF">
        <w:rPr>
          <w:rFonts w:ascii="Arial" w:hAnsi="Arial" w:cs="Arial"/>
          <w:sz w:val="24"/>
          <w:szCs w:val="24"/>
        </w:rPr>
        <w:t> - a 'micro-blogging' service that allows you to send and receive short messages from customers and potential customers</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8" w:history="1">
        <w:r w:rsidR="00141A1F" w:rsidRPr="003C6ADF">
          <w:rPr>
            <w:rStyle w:val="Strong"/>
            <w:rFonts w:ascii="Arial" w:hAnsi="Arial" w:cs="Arial"/>
            <w:sz w:val="24"/>
            <w:szCs w:val="24"/>
          </w:rPr>
          <w:t>YouTube</w:t>
        </w:r>
      </w:hyperlink>
      <w:r w:rsidR="00141A1F" w:rsidRPr="003C6ADF">
        <w:rPr>
          <w:rFonts w:ascii="Arial" w:hAnsi="Arial" w:cs="Arial"/>
          <w:sz w:val="24"/>
          <w:szCs w:val="24"/>
        </w:rPr>
        <w:t> - an online video-hosting service that lets people share their videos</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9" w:history="1">
        <w:r w:rsidR="00141A1F" w:rsidRPr="003C6ADF">
          <w:rPr>
            <w:rStyle w:val="Strong"/>
            <w:rFonts w:ascii="Arial" w:hAnsi="Arial" w:cs="Arial"/>
            <w:sz w:val="24"/>
            <w:szCs w:val="24"/>
          </w:rPr>
          <w:t>blogs</w:t>
        </w:r>
      </w:hyperlink>
      <w:r w:rsidR="00141A1F" w:rsidRPr="003C6ADF">
        <w:rPr>
          <w:rFonts w:ascii="Arial" w:hAnsi="Arial" w:cs="Arial"/>
          <w:sz w:val="24"/>
          <w:szCs w:val="24"/>
        </w:rPr>
        <w:t> - internet sites that contain a series of entries or 'posts' about topics of interest to the author, much like an online 'diary'</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10" w:history="1">
        <w:r w:rsidR="00141A1F" w:rsidRPr="003C6ADF">
          <w:rPr>
            <w:rStyle w:val="Strong"/>
            <w:rFonts w:ascii="Arial" w:hAnsi="Arial" w:cs="Arial"/>
            <w:sz w:val="24"/>
            <w:szCs w:val="24"/>
          </w:rPr>
          <w:t>coupon sites</w:t>
        </w:r>
      </w:hyperlink>
      <w:r w:rsidR="00141A1F" w:rsidRPr="003C6ADF">
        <w:rPr>
          <w:rFonts w:ascii="Arial" w:hAnsi="Arial" w:cs="Arial"/>
          <w:sz w:val="24"/>
          <w:szCs w:val="24"/>
        </w:rPr>
        <w:t> - websites that offer discount coupons for goods, services and events</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11" w:history="1">
        <w:r w:rsidR="00141A1F" w:rsidRPr="003C6ADF">
          <w:rPr>
            <w:rStyle w:val="Strong"/>
            <w:rFonts w:ascii="Arial" w:hAnsi="Arial" w:cs="Arial"/>
            <w:sz w:val="24"/>
            <w:szCs w:val="24"/>
          </w:rPr>
          <w:t>online photo-sharing services</w:t>
        </w:r>
      </w:hyperlink>
      <w:r w:rsidR="00141A1F" w:rsidRPr="003C6ADF">
        <w:rPr>
          <w:rFonts w:ascii="Arial" w:hAnsi="Arial" w:cs="Arial"/>
          <w:sz w:val="24"/>
          <w:szCs w:val="24"/>
        </w:rPr>
        <w:t> - websites that allow users to store, organise and share their photo collections</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12" w:history="1">
        <w:r w:rsidR="00141A1F" w:rsidRPr="003C6ADF">
          <w:rPr>
            <w:rStyle w:val="Strong"/>
            <w:rFonts w:ascii="Arial" w:hAnsi="Arial" w:cs="Arial"/>
            <w:sz w:val="24"/>
            <w:szCs w:val="24"/>
          </w:rPr>
          <w:t>location-based marketing</w:t>
        </w:r>
        <w:r w:rsidR="00141A1F" w:rsidRPr="003C6ADF">
          <w:rPr>
            <w:rStyle w:val="Hyperlink"/>
            <w:rFonts w:ascii="Arial" w:hAnsi="Arial" w:cs="Arial"/>
            <w:color w:val="auto"/>
            <w:sz w:val="24"/>
            <w:szCs w:val="24"/>
          </w:rPr>
          <w:t> </w:t>
        </w:r>
        <w:r w:rsidR="00141A1F" w:rsidRPr="003C6ADF">
          <w:rPr>
            <w:rStyle w:val="Strong"/>
            <w:rFonts w:ascii="Arial" w:hAnsi="Arial" w:cs="Arial"/>
            <w:sz w:val="24"/>
            <w:szCs w:val="24"/>
          </w:rPr>
          <w:t>sites</w:t>
        </w:r>
      </w:hyperlink>
      <w:r w:rsidR="00141A1F" w:rsidRPr="003C6ADF">
        <w:rPr>
          <w:rFonts w:ascii="Arial" w:hAnsi="Arial" w:cs="Arial"/>
          <w:sz w:val="24"/>
          <w:szCs w:val="24"/>
        </w:rPr>
        <w:t> - websites that deliver targeted marketing messages to customers in particular locations, through mobile devices such as smartphones and tablets</w:t>
      </w:r>
    </w:p>
    <w:p w:rsidR="00141A1F" w:rsidRPr="003C6ADF" w:rsidRDefault="00544421" w:rsidP="00141A1F">
      <w:pPr>
        <w:numPr>
          <w:ilvl w:val="0"/>
          <w:numId w:val="2"/>
        </w:numPr>
        <w:shd w:val="clear" w:color="auto" w:fill="FFFFFF"/>
        <w:spacing w:before="120" w:after="120" w:line="240" w:lineRule="auto"/>
        <w:rPr>
          <w:rFonts w:ascii="Arial" w:hAnsi="Arial" w:cs="Arial"/>
          <w:sz w:val="24"/>
          <w:szCs w:val="24"/>
        </w:rPr>
      </w:pPr>
      <w:hyperlink r:id="rId13" w:history="1">
        <w:r w:rsidR="007E27E8" w:rsidRPr="003C6ADF">
          <w:rPr>
            <w:rStyle w:val="Strong"/>
            <w:rFonts w:ascii="Arial" w:hAnsi="Arial" w:cs="Arial"/>
            <w:sz w:val="24"/>
            <w:szCs w:val="24"/>
          </w:rPr>
          <w:t>Customer</w:t>
        </w:r>
        <w:r w:rsidR="00141A1F" w:rsidRPr="003C6ADF">
          <w:rPr>
            <w:rStyle w:val="Strong"/>
            <w:rFonts w:ascii="Arial" w:hAnsi="Arial" w:cs="Arial"/>
            <w:sz w:val="24"/>
            <w:szCs w:val="24"/>
          </w:rPr>
          <w:t xml:space="preserve"> review sites</w:t>
        </w:r>
      </w:hyperlink>
      <w:r w:rsidR="00141A1F" w:rsidRPr="003C6ADF">
        <w:rPr>
          <w:rFonts w:ascii="Arial" w:hAnsi="Arial" w:cs="Arial"/>
          <w:sz w:val="24"/>
          <w:szCs w:val="24"/>
        </w:rPr>
        <w:t> - websites that feature customer reviews of goods and services.</w:t>
      </w:r>
    </w:p>
    <w:p w:rsidR="00141A1F" w:rsidRPr="003C6ADF" w:rsidRDefault="00141A1F" w:rsidP="00141A1F">
      <w:pPr>
        <w:pStyle w:val="NormalWeb"/>
        <w:shd w:val="clear" w:color="auto" w:fill="FFFFFF"/>
        <w:rPr>
          <w:rFonts w:ascii="Arial" w:hAnsi="Arial" w:cs="Arial"/>
        </w:rPr>
      </w:pPr>
      <w:r w:rsidRPr="003C6ADF">
        <w:rPr>
          <w:rFonts w:ascii="Arial" w:hAnsi="Arial" w:cs="Arial"/>
        </w:rPr>
        <w:t>Many businesses are also using online technology to support their marketing efforts. This includes:</w:t>
      </w:r>
    </w:p>
    <w:p w:rsidR="00141A1F" w:rsidRPr="00005A65" w:rsidRDefault="00544421" w:rsidP="00141A1F">
      <w:pPr>
        <w:numPr>
          <w:ilvl w:val="0"/>
          <w:numId w:val="3"/>
        </w:numPr>
        <w:shd w:val="clear" w:color="auto" w:fill="FFFFFF"/>
        <w:spacing w:before="120" w:after="120" w:line="240" w:lineRule="auto"/>
        <w:rPr>
          <w:rFonts w:ascii="Arial" w:hAnsi="Arial" w:cs="Arial"/>
          <w:sz w:val="24"/>
          <w:szCs w:val="24"/>
        </w:rPr>
      </w:pPr>
      <w:hyperlink r:id="rId14" w:history="1">
        <w:r w:rsidR="00141A1F" w:rsidRPr="00005A65">
          <w:rPr>
            <w:rStyle w:val="Hyperlink"/>
            <w:rFonts w:ascii="Arial" w:hAnsi="Arial" w:cs="Arial"/>
            <w:color w:val="auto"/>
            <w:sz w:val="24"/>
            <w:szCs w:val="24"/>
            <w:u w:val="none"/>
          </w:rPr>
          <w:t>developing applications for mobile devices</w:t>
        </w:r>
      </w:hyperlink>
    </w:p>
    <w:p w:rsidR="00141A1F" w:rsidRPr="00005A65" w:rsidRDefault="00544421" w:rsidP="00141A1F">
      <w:pPr>
        <w:numPr>
          <w:ilvl w:val="0"/>
          <w:numId w:val="3"/>
        </w:numPr>
        <w:shd w:val="clear" w:color="auto" w:fill="FFFFFF"/>
        <w:spacing w:before="120" w:after="120" w:line="240" w:lineRule="auto"/>
        <w:rPr>
          <w:rFonts w:ascii="Arial" w:hAnsi="Arial" w:cs="Arial"/>
          <w:sz w:val="24"/>
          <w:szCs w:val="24"/>
        </w:rPr>
      </w:pPr>
      <w:hyperlink r:id="rId15" w:history="1">
        <w:r w:rsidR="00141A1F" w:rsidRPr="00005A65">
          <w:rPr>
            <w:rStyle w:val="Hyperlink"/>
            <w:rFonts w:ascii="Arial" w:hAnsi="Arial" w:cs="Arial"/>
            <w:color w:val="auto"/>
            <w:sz w:val="24"/>
            <w:szCs w:val="24"/>
            <w:u w:val="none"/>
          </w:rPr>
          <w:t>modifying websites to make sure that they work properly on mobile devices</w:t>
        </w:r>
      </w:hyperlink>
    </w:p>
    <w:p w:rsidR="00141A1F" w:rsidRPr="00005A65" w:rsidRDefault="00544421" w:rsidP="00141A1F">
      <w:pPr>
        <w:numPr>
          <w:ilvl w:val="0"/>
          <w:numId w:val="3"/>
        </w:numPr>
        <w:shd w:val="clear" w:color="auto" w:fill="FFFFFF"/>
        <w:spacing w:before="120" w:after="120" w:line="240" w:lineRule="auto"/>
        <w:rPr>
          <w:rFonts w:ascii="Arial" w:hAnsi="Arial" w:cs="Arial"/>
          <w:color w:val="242424"/>
        </w:rPr>
      </w:pPr>
      <w:hyperlink r:id="rId16" w:history="1">
        <w:r w:rsidR="00005A65" w:rsidRPr="00005A65">
          <w:rPr>
            <w:rStyle w:val="Hyperlink"/>
            <w:rFonts w:ascii="Arial" w:hAnsi="Arial" w:cs="Arial"/>
            <w:color w:val="auto"/>
            <w:sz w:val="24"/>
            <w:szCs w:val="24"/>
            <w:u w:val="none"/>
          </w:rPr>
          <w:t>Giving</w:t>
        </w:r>
        <w:r w:rsidR="00141A1F" w:rsidRPr="00005A65">
          <w:rPr>
            <w:rStyle w:val="Hyperlink"/>
            <w:rFonts w:ascii="Arial" w:hAnsi="Arial" w:cs="Arial"/>
            <w:color w:val="auto"/>
            <w:sz w:val="24"/>
            <w:szCs w:val="24"/>
            <w:u w:val="none"/>
          </w:rPr>
          <w:t xml:space="preserve"> customers the option of paying online</w:t>
        </w:r>
      </w:hyperlink>
      <w:r w:rsidR="00141A1F" w:rsidRPr="00005A65">
        <w:rPr>
          <w:rFonts w:ascii="Arial" w:hAnsi="Arial" w:cs="Arial"/>
          <w:color w:val="242424"/>
        </w:rPr>
        <w:t>.</w:t>
      </w:r>
    </w:p>
    <w:p w:rsidR="00141A1F" w:rsidRPr="00005A65" w:rsidRDefault="00141A1F" w:rsidP="00B37F55">
      <w:pPr>
        <w:pStyle w:val="Heading3"/>
        <w:shd w:val="clear" w:color="auto" w:fill="FFFFFF"/>
        <w:spacing w:before="375" w:beforeAutospacing="0" w:after="225" w:afterAutospacing="0" w:line="360" w:lineRule="auto"/>
        <w:textAlignment w:val="baseline"/>
        <w:rPr>
          <w:rFonts w:ascii="Arial" w:hAnsi="Arial" w:cs="Arial"/>
          <w:b w:val="0"/>
          <w:bCs w:val="0"/>
          <w:color w:val="000000" w:themeColor="text1"/>
          <w:sz w:val="24"/>
          <w:szCs w:val="24"/>
        </w:rPr>
      </w:pPr>
    </w:p>
    <w:p w:rsidR="00DC4D4C" w:rsidRPr="00FA0DDB" w:rsidRDefault="00DC4D4C" w:rsidP="00B37F55">
      <w:pPr>
        <w:pStyle w:val="Heading3"/>
        <w:shd w:val="clear" w:color="auto" w:fill="FFFFFF"/>
        <w:spacing w:before="375" w:beforeAutospacing="0" w:after="225" w:afterAutospacing="0" w:line="360" w:lineRule="auto"/>
        <w:textAlignment w:val="baseline"/>
        <w:rPr>
          <w:rFonts w:ascii="Arial" w:hAnsi="Arial" w:cs="Arial"/>
          <w:bCs w:val="0"/>
          <w:color w:val="000000" w:themeColor="text1"/>
          <w:sz w:val="24"/>
          <w:szCs w:val="24"/>
        </w:rPr>
      </w:pPr>
      <w:r w:rsidRPr="00FA0DDB">
        <w:rPr>
          <w:rFonts w:ascii="Arial" w:hAnsi="Arial" w:cs="Arial"/>
          <w:bCs w:val="0"/>
          <w:color w:val="000000" w:themeColor="text1"/>
          <w:sz w:val="24"/>
          <w:szCs w:val="24"/>
        </w:rPr>
        <w:t>Connect with Target Audience</w:t>
      </w:r>
    </w:p>
    <w:p w:rsidR="00DC4D4C" w:rsidRPr="00D47358" w:rsidRDefault="00DC4D4C" w:rsidP="00B37F55">
      <w:pPr>
        <w:pStyle w:val="NormalWeb"/>
        <w:shd w:val="clear" w:color="auto" w:fill="FFFFFF"/>
        <w:spacing w:before="0" w:beforeAutospacing="0" w:after="0" w:afterAutospacing="0" w:line="360" w:lineRule="auto"/>
        <w:textAlignment w:val="baseline"/>
        <w:rPr>
          <w:rFonts w:ascii="Arial" w:hAnsi="Arial" w:cs="Arial"/>
          <w:color w:val="000000" w:themeColor="text1"/>
        </w:rPr>
      </w:pPr>
      <w:r w:rsidRPr="00D47358">
        <w:rPr>
          <w:rFonts w:ascii="Arial" w:hAnsi="Arial" w:cs="Arial"/>
          <w:color w:val="000000" w:themeColor="text1"/>
        </w:rPr>
        <w:t>Sending emails, hanging up flyers, and speaking at events are effective ways of reaching the target audience. However, they are less effective at interacting with them. Social media</w:t>
      </w:r>
      <w:r w:rsidR="0067536F" w:rsidRPr="00D47358">
        <w:rPr>
          <w:rFonts w:ascii="Arial" w:hAnsi="Arial" w:cs="Arial"/>
          <w:color w:val="000000" w:themeColor="text1"/>
        </w:rPr>
        <w:t xml:space="preserve"> opens up a dialogue between us and our</w:t>
      </w:r>
      <w:r w:rsidRPr="00D47358">
        <w:rPr>
          <w:rFonts w:ascii="Arial" w:hAnsi="Arial" w:cs="Arial"/>
          <w:color w:val="000000" w:themeColor="text1"/>
        </w:rPr>
        <w:t xml:space="preserve"> target audience, enabli</w:t>
      </w:r>
      <w:r w:rsidR="0067536F" w:rsidRPr="00D47358">
        <w:rPr>
          <w:rFonts w:ascii="Arial" w:hAnsi="Arial" w:cs="Arial"/>
          <w:color w:val="000000" w:themeColor="text1"/>
        </w:rPr>
        <w:t xml:space="preserve">ng them to engage back with us </w:t>
      </w:r>
      <w:r w:rsidRPr="00D47358">
        <w:rPr>
          <w:rFonts w:ascii="Arial" w:hAnsi="Arial" w:cs="Arial"/>
          <w:color w:val="000000" w:themeColor="text1"/>
        </w:rPr>
        <w:t>directly and immediately. Rather than talking </w:t>
      </w:r>
      <w:r w:rsidR="0067536F" w:rsidRPr="00D47358">
        <w:rPr>
          <w:rStyle w:val="Emphasis"/>
          <w:rFonts w:ascii="Arial" w:hAnsi="Arial" w:cs="Arial"/>
          <w:i w:val="0"/>
          <w:color w:val="000000" w:themeColor="text1"/>
          <w:bdr w:val="none" w:sz="0" w:space="0" w:color="auto" w:frame="1"/>
        </w:rPr>
        <w:t>to</w:t>
      </w:r>
      <w:r w:rsidR="0067536F" w:rsidRPr="00D47358">
        <w:rPr>
          <w:rFonts w:ascii="Arial" w:hAnsi="Arial" w:cs="Arial"/>
          <w:color w:val="000000" w:themeColor="text1"/>
        </w:rPr>
        <w:t xml:space="preserve"> target audience, we</w:t>
      </w:r>
      <w:r w:rsidRPr="00D47358">
        <w:rPr>
          <w:rFonts w:ascii="Arial" w:hAnsi="Arial" w:cs="Arial"/>
          <w:color w:val="000000" w:themeColor="text1"/>
        </w:rPr>
        <w:t xml:space="preserve"> are conversing</w:t>
      </w:r>
      <w:r w:rsidR="0067536F" w:rsidRPr="00D47358">
        <w:rPr>
          <w:rFonts w:ascii="Arial" w:hAnsi="Arial" w:cs="Arial"/>
          <w:color w:val="000000" w:themeColor="text1"/>
        </w:rPr>
        <w:t xml:space="preserve"> with them</w:t>
      </w:r>
      <w:r w:rsidRPr="00D47358">
        <w:rPr>
          <w:rFonts w:ascii="Arial" w:hAnsi="Arial" w:cs="Arial"/>
          <w:color w:val="000000" w:themeColor="text1"/>
        </w:rPr>
        <w:t xml:space="preserve">, which is a higher quality interaction. Use social </w:t>
      </w:r>
      <w:r w:rsidR="0067536F" w:rsidRPr="00D47358">
        <w:rPr>
          <w:rFonts w:ascii="Arial" w:hAnsi="Arial" w:cs="Arial"/>
          <w:color w:val="000000" w:themeColor="text1"/>
        </w:rPr>
        <w:t>media to not just market to our</w:t>
      </w:r>
      <w:r w:rsidRPr="00D47358">
        <w:rPr>
          <w:rFonts w:ascii="Arial" w:hAnsi="Arial" w:cs="Arial"/>
          <w:color w:val="000000" w:themeColor="text1"/>
        </w:rPr>
        <w:t xml:space="preserve"> target audience, but to be</w:t>
      </w:r>
      <w:r w:rsidR="000B3E51" w:rsidRPr="00D47358">
        <w:rPr>
          <w:rFonts w:ascii="Arial" w:hAnsi="Arial" w:cs="Arial"/>
          <w:color w:val="000000" w:themeColor="text1"/>
        </w:rPr>
        <w:t xml:space="preserve"> a part of it as well. There we</w:t>
      </w:r>
      <w:r w:rsidRPr="00D47358">
        <w:rPr>
          <w:rFonts w:ascii="Arial" w:hAnsi="Arial" w:cs="Arial"/>
          <w:color w:val="000000" w:themeColor="text1"/>
        </w:rPr>
        <w:t xml:space="preserve"> can learn about them, be</w:t>
      </w:r>
      <w:r w:rsidR="00583F54" w:rsidRPr="00D47358">
        <w:rPr>
          <w:rFonts w:ascii="Arial" w:hAnsi="Arial" w:cs="Arial"/>
          <w:color w:val="000000" w:themeColor="text1"/>
        </w:rPr>
        <w:t>tter serve them, and deepen our</w:t>
      </w:r>
      <w:r w:rsidRPr="00D47358">
        <w:rPr>
          <w:rFonts w:ascii="Arial" w:hAnsi="Arial" w:cs="Arial"/>
          <w:color w:val="000000" w:themeColor="text1"/>
        </w:rPr>
        <w:t xml:space="preserve"> connections with them.</w:t>
      </w:r>
    </w:p>
    <w:p w:rsidR="00640D24" w:rsidRDefault="00640D24" w:rsidP="009B0C5B">
      <w:pPr>
        <w:pStyle w:val="Heading2"/>
        <w:shd w:val="clear" w:color="auto" w:fill="FFFFFF"/>
        <w:spacing w:before="300" w:after="150"/>
        <w:rPr>
          <w:rFonts w:ascii="Arial" w:hAnsi="Arial" w:cs="Arial"/>
          <w:bCs w:val="0"/>
          <w:color w:val="333333"/>
          <w:sz w:val="24"/>
          <w:szCs w:val="24"/>
        </w:rPr>
      </w:pPr>
    </w:p>
    <w:p w:rsidR="009B0C5B" w:rsidRPr="00640D24" w:rsidRDefault="009B0C5B" w:rsidP="009B0C5B">
      <w:pPr>
        <w:pStyle w:val="Heading2"/>
        <w:shd w:val="clear" w:color="auto" w:fill="FFFFFF"/>
        <w:spacing w:before="300" w:after="150"/>
        <w:rPr>
          <w:rFonts w:ascii="Arial" w:hAnsi="Arial" w:cs="Arial"/>
          <w:bCs w:val="0"/>
          <w:color w:val="auto"/>
          <w:sz w:val="24"/>
          <w:szCs w:val="24"/>
        </w:rPr>
      </w:pPr>
      <w:r w:rsidRPr="00640D24">
        <w:rPr>
          <w:rFonts w:ascii="Arial" w:hAnsi="Arial" w:cs="Arial"/>
          <w:bCs w:val="0"/>
          <w:color w:val="auto"/>
          <w:sz w:val="24"/>
          <w:szCs w:val="24"/>
        </w:rPr>
        <w:t>Disadvantage of Social Media for Business</w:t>
      </w:r>
    </w:p>
    <w:p w:rsidR="009B0C5B" w:rsidRPr="00640D24" w:rsidRDefault="009B0C5B" w:rsidP="009B0C5B">
      <w:pPr>
        <w:pStyle w:val="NormalWeb"/>
        <w:shd w:val="clear" w:color="auto" w:fill="FFFFFF"/>
        <w:spacing w:before="0" w:beforeAutospacing="0" w:after="150" w:afterAutospacing="0"/>
        <w:rPr>
          <w:rFonts w:ascii="Arial" w:hAnsi="Arial" w:cs="Arial"/>
        </w:rPr>
      </w:pPr>
      <w:r w:rsidRPr="00640D24">
        <w:rPr>
          <w:rFonts w:ascii="Arial" w:hAnsi="Arial" w:cs="Arial"/>
        </w:rPr>
        <w:t>A successful online presence especially in social media, a company needs an experienced team which can improve companies' reputation. Social media becomes unique and able to drive a lot of sales when they engage with their customers. This mean they have to reply messages, comments and so on. Pushing sales without engaging with customers or not respond to negative feedback will damage the companies' reputation. We also must produce new contents and always find out ways to overcome to any negative feedback.</w:t>
      </w:r>
    </w:p>
    <w:p w:rsidR="009B0C5B" w:rsidRPr="00640D24" w:rsidRDefault="009B0C5B" w:rsidP="009B0C5B">
      <w:pPr>
        <w:pStyle w:val="NormalWeb"/>
        <w:shd w:val="clear" w:color="auto" w:fill="FFFFFF"/>
        <w:spacing w:before="0" w:beforeAutospacing="0" w:after="150" w:afterAutospacing="0"/>
        <w:rPr>
          <w:rFonts w:ascii="Arial" w:hAnsi="Arial" w:cs="Arial"/>
        </w:rPr>
      </w:pPr>
      <w:r w:rsidRPr="00640D24">
        <w:rPr>
          <w:rFonts w:ascii="Arial" w:hAnsi="Arial" w:cs="Arial"/>
        </w:rPr>
        <w:t>There have thousands of sites in social media which can be used to our business benefit. Is not easy for evaluate which site we should pay attention more and which site gives real value for investments. Return on Investment evaluation process is not an easy with social media.</w:t>
      </w:r>
    </w:p>
    <w:p w:rsidR="009B0C5B" w:rsidRPr="00640D24" w:rsidRDefault="009B0C5B" w:rsidP="009B0C5B">
      <w:pPr>
        <w:pStyle w:val="NormalWeb"/>
        <w:shd w:val="clear" w:color="auto" w:fill="FFFFFF"/>
        <w:spacing w:before="0" w:beforeAutospacing="0" w:after="150" w:afterAutospacing="0"/>
        <w:rPr>
          <w:rFonts w:ascii="Arial" w:hAnsi="Arial" w:cs="Arial"/>
        </w:rPr>
      </w:pPr>
      <w:r w:rsidRPr="00640D24">
        <w:rPr>
          <w:rFonts w:ascii="Arial" w:hAnsi="Arial" w:cs="Arial"/>
        </w:rPr>
        <w:t>Wrong online presence strategy will damage the companies' reputation and put them at viral social disadvantages. Any mistake they make in front of thousands of fans or social media members will result in big reputation impact. So we must careful when perform social media campaign.</w:t>
      </w:r>
    </w:p>
    <w:p w:rsidR="009B0C5B" w:rsidRPr="00640D24" w:rsidRDefault="009B0C5B" w:rsidP="009B0C5B">
      <w:pPr>
        <w:pStyle w:val="NormalWeb"/>
        <w:shd w:val="clear" w:color="auto" w:fill="FFFFFF"/>
        <w:spacing w:before="0" w:beforeAutospacing="0" w:after="150" w:afterAutospacing="0"/>
        <w:rPr>
          <w:rFonts w:ascii="Arial" w:hAnsi="Arial" w:cs="Arial"/>
        </w:rPr>
      </w:pPr>
      <w:r w:rsidRPr="00640D24">
        <w:rPr>
          <w:rFonts w:ascii="Arial" w:hAnsi="Arial" w:cs="Arial"/>
        </w:rPr>
        <w:t>Using social media marketing and advertising campaign could be more time consuming because we have to watch out every activity that we should do and engaging with people.</w:t>
      </w:r>
    </w:p>
    <w:p w:rsidR="00DC4D4C" w:rsidRPr="00640D24" w:rsidRDefault="00DC4D4C" w:rsidP="00B37F55">
      <w:pPr>
        <w:spacing w:line="360" w:lineRule="auto"/>
        <w:rPr>
          <w:rFonts w:ascii="Arial" w:hAnsi="Arial" w:cs="Arial"/>
          <w:sz w:val="24"/>
          <w:szCs w:val="24"/>
        </w:rPr>
      </w:pPr>
    </w:p>
    <w:p w:rsidR="00022EC2" w:rsidRPr="00640D24" w:rsidRDefault="00022EC2" w:rsidP="00B37F55">
      <w:pPr>
        <w:pStyle w:val="NormalWeb"/>
        <w:shd w:val="clear" w:color="auto" w:fill="FFFFFF"/>
        <w:spacing w:before="135" w:beforeAutospacing="0" w:after="135" w:afterAutospacing="0" w:line="360" w:lineRule="auto"/>
        <w:textAlignment w:val="baseline"/>
        <w:rPr>
          <w:rFonts w:ascii="Arial" w:hAnsi="Arial" w:cs="Arial"/>
        </w:rPr>
      </w:pPr>
    </w:p>
    <w:p w:rsidR="00B12BC4" w:rsidRPr="00640D24" w:rsidRDefault="00B12BC4" w:rsidP="00B37F55">
      <w:pPr>
        <w:pStyle w:val="NormalWeb"/>
        <w:shd w:val="clear" w:color="auto" w:fill="FFFFFF"/>
        <w:spacing w:before="135" w:beforeAutospacing="0" w:after="135" w:afterAutospacing="0" w:line="360" w:lineRule="auto"/>
        <w:textAlignment w:val="baseline"/>
        <w:rPr>
          <w:rFonts w:ascii="Arial" w:hAnsi="Arial" w:cs="Arial"/>
          <w:b/>
        </w:rPr>
      </w:pPr>
    </w:p>
    <w:p w:rsidR="00B12BC4" w:rsidRPr="00640D24" w:rsidRDefault="00B12BC4" w:rsidP="00B37F55">
      <w:pPr>
        <w:pStyle w:val="NormalWeb"/>
        <w:shd w:val="clear" w:color="auto" w:fill="FFFFFF"/>
        <w:spacing w:before="135" w:beforeAutospacing="0" w:after="135" w:afterAutospacing="0" w:line="360" w:lineRule="auto"/>
        <w:textAlignment w:val="baseline"/>
        <w:rPr>
          <w:rFonts w:ascii="Arial" w:hAnsi="Arial" w:cs="Arial"/>
          <w:b/>
        </w:rPr>
      </w:pPr>
    </w:p>
    <w:p w:rsidR="00640D24" w:rsidRDefault="00640D24" w:rsidP="00B37F55">
      <w:pPr>
        <w:pStyle w:val="NormalWeb"/>
        <w:shd w:val="clear" w:color="auto" w:fill="FFFFFF"/>
        <w:spacing w:before="135" w:beforeAutospacing="0" w:after="135" w:afterAutospacing="0" w:line="360" w:lineRule="auto"/>
        <w:textAlignment w:val="baseline"/>
        <w:rPr>
          <w:rFonts w:ascii="Arial" w:hAnsi="Arial" w:cs="Arial"/>
          <w:b/>
        </w:rPr>
      </w:pPr>
    </w:p>
    <w:p w:rsidR="002100A5" w:rsidRPr="001256CC" w:rsidRDefault="00F03BA2" w:rsidP="00B37F55">
      <w:pPr>
        <w:pStyle w:val="NormalWeb"/>
        <w:shd w:val="clear" w:color="auto" w:fill="FFFFFF"/>
        <w:spacing w:before="135" w:beforeAutospacing="0" w:after="135" w:afterAutospacing="0" w:line="360" w:lineRule="auto"/>
        <w:textAlignment w:val="baseline"/>
        <w:rPr>
          <w:rFonts w:ascii="Arial" w:hAnsi="Arial" w:cs="Arial"/>
          <w:b/>
        </w:rPr>
      </w:pPr>
      <w:r w:rsidRPr="001256CC">
        <w:rPr>
          <w:rFonts w:ascii="Arial" w:hAnsi="Arial" w:cs="Arial"/>
          <w:b/>
        </w:rPr>
        <w:t>Conclusion</w:t>
      </w:r>
    </w:p>
    <w:p w:rsidR="00DD0825" w:rsidRPr="00B37F55" w:rsidRDefault="00943F47" w:rsidP="00B37F55">
      <w:pPr>
        <w:pStyle w:val="NormalWeb"/>
        <w:shd w:val="clear" w:color="auto" w:fill="FFFFFF"/>
        <w:spacing w:before="135" w:beforeAutospacing="0" w:after="135" w:afterAutospacing="0" w:line="360" w:lineRule="auto"/>
        <w:textAlignment w:val="baseline"/>
        <w:rPr>
          <w:rFonts w:ascii="Arial" w:hAnsi="Arial" w:cs="Arial"/>
          <w:color w:val="222222"/>
        </w:rPr>
      </w:pPr>
      <w:r w:rsidRPr="00B37F55">
        <w:rPr>
          <w:rFonts w:ascii="Arial" w:hAnsi="Arial" w:cs="Arial"/>
        </w:rPr>
        <w:t xml:space="preserve"> Although there have been incredible advances made in modern technology, with all the benefits come challenges. Communication challenges with technology in an organization, cause misinformation, distraction, and technical difficultie</w:t>
      </w:r>
      <w:r w:rsidR="00735414" w:rsidRPr="00B37F55">
        <w:rPr>
          <w:rFonts w:ascii="Arial" w:hAnsi="Arial" w:cs="Arial"/>
        </w:rPr>
        <w:t xml:space="preserve">s.  So more constant training is better for technology communication. </w:t>
      </w:r>
      <w:r w:rsidRPr="00B37F55">
        <w:rPr>
          <w:rFonts w:ascii="Arial" w:hAnsi="Arial" w:cs="Arial"/>
        </w:rPr>
        <w:t>If the training was improved misinformation would happen far less, people could control their distractions, and technical difficulties would be handled faster and more productively. Organizations have many of communication, but technology is the m</w:t>
      </w:r>
      <w:r w:rsidR="00415561" w:rsidRPr="00B37F55">
        <w:rPr>
          <w:rFonts w:ascii="Arial" w:hAnsi="Arial" w:cs="Arial"/>
        </w:rPr>
        <w:t xml:space="preserve">ost </w:t>
      </w:r>
      <w:r w:rsidR="00735414" w:rsidRPr="00B37F55">
        <w:rPr>
          <w:rFonts w:ascii="Arial" w:hAnsi="Arial" w:cs="Arial"/>
        </w:rPr>
        <w:t>fluctuating</w:t>
      </w:r>
      <w:r w:rsidR="00415561" w:rsidRPr="00B37F55">
        <w:rPr>
          <w:rFonts w:ascii="Arial" w:hAnsi="Arial" w:cs="Arial"/>
        </w:rPr>
        <w:t>.</w:t>
      </w:r>
    </w:p>
    <w:p w:rsidR="0075611B" w:rsidRDefault="0075611B" w:rsidP="00B37F55">
      <w:pPr>
        <w:spacing w:line="360" w:lineRule="auto"/>
        <w:rPr>
          <w:rFonts w:ascii="Arial" w:hAnsi="Arial" w:cs="Arial"/>
          <w:sz w:val="24"/>
          <w:szCs w:val="24"/>
        </w:rPr>
      </w:pPr>
    </w:p>
    <w:p w:rsidR="0075611B" w:rsidRDefault="0075611B" w:rsidP="00B37F55">
      <w:pPr>
        <w:spacing w:line="360" w:lineRule="auto"/>
        <w:rPr>
          <w:rFonts w:ascii="Arial" w:hAnsi="Arial" w:cs="Arial"/>
          <w:sz w:val="24"/>
          <w:szCs w:val="24"/>
        </w:rPr>
      </w:pPr>
    </w:p>
    <w:p w:rsidR="00B12BC4" w:rsidRDefault="00B12BC4" w:rsidP="00B37F55">
      <w:pPr>
        <w:spacing w:line="360" w:lineRule="auto"/>
        <w:rPr>
          <w:rFonts w:ascii="Arial" w:hAnsi="Arial" w:cs="Arial"/>
          <w:sz w:val="24"/>
          <w:szCs w:val="24"/>
        </w:rPr>
      </w:pPr>
    </w:p>
    <w:p w:rsidR="005562AD" w:rsidRPr="00B37F55" w:rsidRDefault="005562AD" w:rsidP="00B37F55">
      <w:pPr>
        <w:spacing w:line="360" w:lineRule="auto"/>
        <w:rPr>
          <w:rFonts w:ascii="Arial" w:hAnsi="Arial" w:cs="Arial"/>
          <w:sz w:val="24"/>
          <w:szCs w:val="24"/>
        </w:rPr>
      </w:pPr>
      <w:r w:rsidRPr="00B37F55">
        <w:rPr>
          <w:rFonts w:ascii="Arial" w:hAnsi="Arial" w:cs="Arial"/>
          <w:sz w:val="24"/>
          <w:szCs w:val="24"/>
        </w:rPr>
        <w:t>Ref</w:t>
      </w:r>
      <w:r w:rsidR="00AA245F" w:rsidRPr="00B37F55">
        <w:rPr>
          <w:rFonts w:ascii="Arial" w:hAnsi="Arial" w:cs="Arial"/>
          <w:sz w:val="24"/>
          <w:szCs w:val="24"/>
        </w:rPr>
        <w:t>erences</w:t>
      </w:r>
    </w:p>
    <w:p w:rsidR="005D235F" w:rsidRPr="005D235F" w:rsidRDefault="005D235F" w:rsidP="00B37F55">
      <w:pPr>
        <w:spacing w:after="150" w:line="360" w:lineRule="auto"/>
        <w:rPr>
          <w:rFonts w:ascii="Arial" w:eastAsia="Times New Roman" w:hAnsi="Arial" w:cs="Arial"/>
          <w:color w:val="333333"/>
          <w:sz w:val="24"/>
          <w:szCs w:val="24"/>
          <w:lang w:eastAsia="en-GB"/>
        </w:rPr>
      </w:pPr>
      <w:proofErr w:type="spellStart"/>
      <w:r w:rsidRPr="005D235F">
        <w:rPr>
          <w:rFonts w:ascii="Arial" w:eastAsia="Times New Roman" w:hAnsi="Arial" w:cs="Arial"/>
          <w:color w:val="333333"/>
          <w:sz w:val="24"/>
          <w:szCs w:val="24"/>
          <w:lang w:eastAsia="en-GB"/>
        </w:rPr>
        <w:t>Chroncom</w:t>
      </w:r>
      <w:proofErr w:type="spellEnd"/>
      <w:r w:rsidRPr="005D235F">
        <w:rPr>
          <w:rFonts w:ascii="Arial" w:eastAsia="Times New Roman" w:hAnsi="Arial" w:cs="Arial"/>
          <w:color w:val="333333"/>
          <w:sz w:val="24"/>
          <w:szCs w:val="24"/>
          <w:lang w:eastAsia="en-GB"/>
        </w:rPr>
        <w:t>, S. 2017. </w:t>
      </w:r>
      <w:proofErr w:type="spellStart"/>
      <w:r w:rsidR="00E3148D" w:rsidRPr="00B37F55">
        <w:rPr>
          <w:rFonts w:ascii="Arial" w:eastAsia="Times New Roman" w:hAnsi="Arial" w:cs="Arial"/>
          <w:i/>
          <w:iCs/>
          <w:color w:val="333333"/>
          <w:sz w:val="24"/>
          <w:szCs w:val="24"/>
          <w:lang w:eastAsia="en-GB"/>
        </w:rPr>
        <w:t>Chroncom</w:t>
      </w:r>
      <w:proofErr w:type="spellEnd"/>
      <w:r w:rsidR="00E3148D" w:rsidRPr="00B37F55">
        <w:rPr>
          <w:rFonts w:ascii="Arial" w:eastAsia="Times New Roman" w:hAnsi="Arial" w:cs="Arial"/>
          <w:i/>
          <w:iCs/>
          <w:color w:val="333333"/>
          <w:sz w:val="24"/>
          <w:szCs w:val="24"/>
          <w:lang w:eastAsia="en-GB"/>
        </w:rPr>
        <w:t xml:space="preserve"> </w:t>
      </w:r>
      <w:r w:rsidR="00E3148D" w:rsidRPr="00B37F55">
        <w:rPr>
          <w:rFonts w:ascii="Arial" w:eastAsia="Times New Roman" w:hAnsi="Arial" w:cs="Arial"/>
          <w:color w:val="333333"/>
          <w:sz w:val="24"/>
          <w:szCs w:val="24"/>
          <w:lang w:eastAsia="en-GB"/>
        </w:rPr>
        <w:t>[Online]</w:t>
      </w:r>
      <w:r w:rsidRPr="005D235F">
        <w:rPr>
          <w:rFonts w:ascii="Arial" w:eastAsia="Times New Roman" w:hAnsi="Arial" w:cs="Arial"/>
          <w:color w:val="333333"/>
          <w:sz w:val="24"/>
          <w:szCs w:val="24"/>
          <w:lang w:eastAsia="en-GB"/>
        </w:rPr>
        <w:t> [7</w:t>
      </w:r>
      <w:r w:rsidR="00E3148D" w:rsidRPr="00B37F55">
        <w:rPr>
          <w:rFonts w:ascii="Arial" w:eastAsia="Times New Roman" w:hAnsi="Arial" w:cs="Arial"/>
          <w:color w:val="333333"/>
          <w:sz w:val="24"/>
          <w:szCs w:val="24"/>
          <w:lang w:eastAsia="en-GB"/>
        </w:rPr>
        <w:t xml:space="preserve"> December 2017]</w:t>
      </w:r>
      <w:r w:rsidRPr="00B37F55">
        <w:rPr>
          <w:rFonts w:ascii="Arial" w:eastAsia="Times New Roman" w:hAnsi="Arial" w:cs="Arial"/>
          <w:color w:val="333333"/>
          <w:sz w:val="24"/>
          <w:szCs w:val="24"/>
          <w:lang w:eastAsia="en-GB"/>
        </w:rPr>
        <w:t> Available:</w:t>
      </w:r>
      <w:r w:rsidRPr="005D235F">
        <w:rPr>
          <w:rFonts w:ascii="Arial" w:eastAsia="Times New Roman" w:hAnsi="Arial" w:cs="Arial"/>
          <w:color w:val="333333"/>
          <w:sz w:val="24"/>
          <w:szCs w:val="24"/>
          <w:lang w:eastAsia="en-GB"/>
        </w:rPr>
        <w:t xml:space="preserve"> http://smallbusiness.chron.com/importance-technology-workplace-10607.html</w:t>
      </w:r>
    </w:p>
    <w:p w:rsidR="005D235F" w:rsidRPr="005D235F" w:rsidRDefault="005D235F" w:rsidP="00B37F55">
      <w:pPr>
        <w:spacing w:after="150" w:line="360" w:lineRule="auto"/>
        <w:rPr>
          <w:rFonts w:ascii="Arial" w:eastAsia="Times New Roman" w:hAnsi="Arial" w:cs="Arial"/>
          <w:color w:val="333333"/>
          <w:sz w:val="24"/>
          <w:szCs w:val="24"/>
          <w:lang w:eastAsia="en-GB"/>
        </w:rPr>
      </w:pPr>
      <w:r w:rsidRPr="005D235F">
        <w:rPr>
          <w:rFonts w:ascii="Arial" w:eastAsia="Times New Roman" w:hAnsi="Arial" w:cs="Arial"/>
          <w:color w:val="333333"/>
          <w:sz w:val="24"/>
          <w:szCs w:val="24"/>
          <w:lang w:eastAsia="en-GB"/>
        </w:rPr>
        <w:t>In-text citation: (</w:t>
      </w:r>
      <w:proofErr w:type="spellStart"/>
      <w:r w:rsidRPr="005D235F">
        <w:rPr>
          <w:rFonts w:ascii="Arial" w:eastAsia="Times New Roman" w:hAnsi="Arial" w:cs="Arial"/>
          <w:color w:val="333333"/>
          <w:sz w:val="24"/>
          <w:szCs w:val="24"/>
          <w:lang w:eastAsia="en-GB"/>
        </w:rPr>
        <w:t>Chroncom</w:t>
      </w:r>
      <w:proofErr w:type="spellEnd"/>
      <w:r w:rsidRPr="005D235F">
        <w:rPr>
          <w:rFonts w:ascii="Arial" w:eastAsia="Times New Roman" w:hAnsi="Arial" w:cs="Arial"/>
          <w:color w:val="333333"/>
          <w:sz w:val="24"/>
          <w:szCs w:val="24"/>
          <w:lang w:eastAsia="en-GB"/>
        </w:rPr>
        <w:t>, 2017)</w:t>
      </w:r>
    </w:p>
    <w:p w:rsidR="00B6246E" w:rsidRPr="00B6246E" w:rsidRDefault="00192B83" w:rsidP="00B37F55">
      <w:pPr>
        <w:spacing w:after="150" w:line="360" w:lineRule="auto"/>
        <w:rPr>
          <w:rFonts w:ascii="Arial" w:eastAsia="Times New Roman" w:hAnsi="Arial" w:cs="Arial"/>
          <w:color w:val="333333"/>
          <w:sz w:val="24"/>
          <w:szCs w:val="24"/>
          <w:lang w:eastAsia="en-GB"/>
        </w:rPr>
      </w:pPr>
      <w:r w:rsidRPr="00B37F55">
        <w:rPr>
          <w:rFonts w:ascii="Arial" w:eastAsia="Times New Roman" w:hAnsi="Arial" w:cs="Arial"/>
          <w:color w:val="333333"/>
          <w:sz w:val="24"/>
          <w:szCs w:val="24"/>
          <w:lang w:eastAsia="en-GB"/>
        </w:rPr>
        <w:t>Ijsrpcom</w:t>
      </w:r>
      <w:proofErr w:type="gramStart"/>
      <w:r w:rsidRPr="00B37F55">
        <w:rPr>
          <w:rFonts w:ascii="Arial" w:eastAsia="Times New Roman" w:hAnsi="Arial" w:cs="Arial"/>
          <w:color w:val="333333"/>
          <w:sz w:val="24"/>
          <w:szCs w:val="24"/>
          <w:lang w:eastAsia="en-GB"/>
        </w:rPr>
        <w:t>,</w:t>
      </w:r>
      <w:r w:rsidR="00B6246E" w:rsidRPr="00B6246E">
        <w:rPr>
          <w:rFonts w:ascii="Arial" w:eastAsia="Times New Roman" w:hAnsi="Arial" w:cs="Arial"/>
          <w:color w:val="333333"/>
          <w:sz w:val="24"/>
          <w:szCs w:val="24"/>
          <w:lang w:eastAsia="en-GB"/>
        </w:rPr>
        <w:t>T.D.B.A.R.U.A.H</w:t>
      </w:r>
      <w:proofErr w:type="gramEnd"/>
      <w:r w:rsidR="00B6246E" w:rsidRPr="00B6246E">
        <w:rPr>
          <w:rFonts w:ascii="Arial" w:eastAsia="Times New Roman" w:hAnsi="Arial" w:cs="Arial"/>
          <w:color w:val="333333"/>
          <w:sz w:val="24"/>
          <w:szCs w:val="24"/>
          <w:lang w:eastAsia="en-GB"/>
        </w:rPr>
        <w:t>. 2017. </w:t>
      </w:r>
      <w:r w:rsidR="00B6246E" w:rsidRPr="00B6246E">
        <w:rPr>
          <w:rFonts w:ascii="Arial" w:eastAsia="Times New Roman" w:hAnsi="Arial" w:cs="Arial"/>
          <w:i/>
          <w:iCs/>
          <w:color w:val="333333"/>
          <w:sz w:val="24"/>
          <w:szCs w:val="24"/>
          <w:lang w:eastAsia="en-GB"/>
        </w:rPr>
        <w:t>Wwwijsrporg/research_paper_may2012/ijsrp-may-2012-24pdf</w:t>
      </w:r>
      <w:r w:rsidR="00AE393B" w:rsidRPr="00B37F55">
        <w:rPr>
          <w:rFonts w:ascii="Arial" w:eastAsia="Times New Roman" w:hAnsi="Arial" w:cs="Arial"/>
          <w:i/>
          <w:iCs/>
          <w:color w:val="333333"/>
          <w:sz w:val="24"/>
          <w:szCs w:val="24"/>
          <w:lang w:eastAsia="en-GB"/>
        </w:rPr>
        <w:t xml:space="preserve"> </w:t>
      </w:r>
      <w:r w:rsidR="00B6246E" w:rsidRPr="00B6246E">
        <w:rPr>
          <w:rFonts w:ascii="Arial" w:eastAsia="Times New Roman" w:hAnsi="Arial" w:cs="Arial"/>
          <w:color w:val="333333"/>
          <w:sz w:val="24"/>
          <w:szCs w:val="24"/>
          <w:lang w:eastAsia="en-GB"/>
        </w:rPr>
        <w:t>[Online]. [</w:t>
      </w:r>
      <w:r w:rsidR="00AE393B" w:rsidRPr="00B37F55">
        <w:rPr>
          <w:rFonts w:ascii="Arial" w:eastAsia="Times New Roman" w:hAnsi="Arial" w:cs="Arial"/>
          <w:color w:val="333333"/>
          <w:sz w:val="24"/>
          <w:szCs w:val="24"/>
          <w:lang w:eastAsia="en-GB"/>
        </w:rPr>
        <w:t>7 December 2017]. Available:</w:t>
      </w:r>
      <w:r w:rsidR="00B6246E" w:rsidRPr="00B6246E">
        <w:rPr>
          <w:rFonts w:ascii="Arial" w:eastAsia="Times New Roman" w:hAnsi="Arial" w:cs="Arial"/>
          <w:color w:val="333333"/>
          <w:sz w:val="24"/>
          <w:szCs w:val="24"/>
          <w:lang w:eastAsia="en-GB"/>
        </w:rPr>
        <w:t xml:space="preserve"> www.ijsrp.org/research_paper_may2012/ijsrp-may-2012-24.pdf</w:t>
      </w:r>
    </w:p>
    <w:p w:rsidR="00B6246E" w:rsidRPr="00B6246E" w:rsidRDefault="00B6246E" w:rsidP="00B37F55">
      <w:pPr>
        <w:spacing w:after="150" w:line="360" w:lineRule="auto"/>
        <w:rPr>
          <w:rFonts w:ascii="Arial" w:eastAsia="Times New Roman" w:hAnsi="Arial" w:cs="Arial"/>
          <w:color w:val="333333"/>
          <w:sz w:val="24"/>
          <w:szCs w:val="24"/>
          <w:lang w:eastAsia="en-GB"/>
        </w:rPr>
      </w:pPr>
      <w:r w:rsidRPr="00B6246E">
        <w:rPr>
          <w:rFonts w:ascii="Arial" w:eastAsia="Times New Roman" w:hAnsi="Arial" w:cs="Arial"/>
          <w:color w:val="333333"/>
          <w:sz w:val="24"/>
          <w:szCs w:val="24"/>
          <w:lang w:eastAsia="en-GB"/>
        </w:rPr>
        <w:t>In-text citation: (</w:t>
      </w:r>
      <w:proofErr w:type="spellStart"/>
      <w:r w:rsidRPr="00B6246E">
        <w:rPr>
          <w:rFonts w:ascii="Arial" w:eastAsia="Times New Roman" w:hAnsi="Arial" w:cs="Arial"/>
          <w:color w:val="333333"/>
          <w:sz w:val="24"/>
          <w:szCs w:val="24"/>
          <w:lang w:eastAsia="en-GB"/>
        </w:rPr>
        <w:t>Ijsrpcom</w:t>
      </w:r>
      <w:proofErr w:type="spellEnd"/>
      <w:r w:rsidRPr="00B6246E">
        <w:rPr>
          <w:rFonts w:ascii="Arial" w:eastAsia="Times New Roman" w:hAnsi="Arial" w:cs="Arial"/>
          <w:color w:val="333333"/>
          <w:sz w:val="24"/>
          <w:szCs w:val="24"/>
          <w:lang w:eastAsia="en-GB"/>
        </w:rPr>
        <w:t>, 2017)</w:t>
      </w:r>
    </w:p>
    <w:p w:rsidR="005562AD" w:rsidRPr="00B37F55" w:rsidRDefault="005562AD" w:rsidP="00B37F55">
      <w:pPr>
        <w:shd w:val="clear" w:color="auto" w:fill="FFFFFF"/>
        <w:spacing w:after="0" w:line="360" w:lineRule="auto"/>
        <w:rPr>
          <w:rFonts w:ascii="Arial" w:eastAsia="Times New Roman" w:hAnsi="Arial" w:cs="Arial"/>
          <w:color w:val="808080"/>
          <w:sz w:val="24"/>
          <w:szCs w:val="24"/>
          <w:lang w:eastAsia="en-GB"/>
        </w:rPr>
      </w:pPr>
    </w:p>
    <w:p w:rsidR="00AE393B" w:rsidRPr="00AE393B" w:rsidRDefault="00AE393B" w:rsidP="00B37F55">
      <w:pPr>
        <w:shd w:val="clear" w:color="auto" w:fill="FFFFFF"/>
        <w:spacing w:after="150" w:line="360" w:lineRule="auto"/>
        <w:rPr>
          <w:rFonts w:ascii="Arial" w:eastAsia="Times New Roman" w:hAnsi="Arial" w:cs="Arial"/>
          <w:color w:val="333333"/>
          <w:sz w:val="24"/>
          <w:szCs w:val="24"/>
          <w:lang w:eastAsia="en-GB"/>
        </w:rPr>
      </w:pPr>
      <w:proofErr w:type="spellStart"/>
      <w:proofErr w:type="gramStart"/>
      <w:r w:rsidRPr="00AE393B">
        <w:rPr>
          <w:rFonts w:ascii="Arial" w:eastAsia="Times New Roman" w:hAnsi="Arial" w:cs="Arial"/>
          <w:color w:val="333333"/>
          <w:sz w:val="24"/>
          <w:szCs w:val="24"/>
          <w:lang w:eastAsia="en-GB"/>
        </w:rPr>
        <w:t>Psuedu</w:t>
      </w:r>
      <w:proofErr w:type="spellEnd"/>
      <w:r w:rsidRPr="00AE393B">
        <w:rPr>
          <w:rFonts w:ascii="Arial" w:eastAsia="Times New Roman" w:hAnsi="Arial" w:cs="Arial"/>
          <w:color w:val="333333"/>
          <w:sz w:val="24"/>
          <w:szCs w:val="24"/>
          <w:lang w:eastAsia="en-GB"/>
        </w:rPr>
        <w:t>.</w:t>
      </w:r>
      <w:proofErr w:type="gramEnd"/>
      <w:r w:rsidRPr="00AE393B">
        <w:rPr>
          <w:rFonts w:ascii="Arial" w:eastAsia="Times New Roman" w:hAnsi="Arial" w:cs="Arial"/>
          <w:color w:val="333333"/>
          <w:sz w:val="24"/>
          <w:szCs w:val="24"/>
          <w:lang w:eastAsia="en-GB"/>
        </w:rPr>
        <w:t> 2017. </w:t>
      </w:r>
      <w:proofErr w:type="spellStart"/>
      <w:r w:rsidRPr="00AE393B">
        <w:rPr>
          <w:rFonts w:ascii="Arial" w:eastAsia="Times New Roman" w:hAnsi="Arial" w:cs="Arial"/>
          <w:i/>
          <w:iCs/>
          <w:color w:val="333333"/>
          <w:sz w:val="24"/>
          <w:szCs w:val="24"/>
          <w:lang w:eastAsia="en-GB"/>
        </w:rPr>
        <w:t>Psuedu</w:t>
      </w:r>
      <w:proofErr w:type="spellEnd"/>
      <w:r w:rsidRPr="00AE393B">
        <w:rPr>
          <w:rFonts w:ascii="Arial" w:eastAsia="Times New Roman" w:hAnsi="Arial" w:cs="Arial"/>
          <w:i/>
          <w:iCs/>
          <w:color w:val="333333"/>
          <w:sz w:val="24"/>
          <w:szCs w:val="24"/>
          <w:lang w:eastAsia="en-GB"/>
        </w:rPr>
        <w:t>.</w:t>
      </w:r>
      <w:r w:rsidRPr="00AE393B">
        <w:rPr>
          <w:rFonts w:ascii="Arial" w:eastAsia="Times New Roman" w:hAnsi="Arial" w:cs="Arial"/>
          <w:color w:val="333333"/>
          <w:sz w:val="24"/>
          <w:szCs w:val="24"/>
          <w:lang w:eastAsia="en-GB"/>
        </w:rPr>
        <w:t> </w:t>
      </w:r>
      <w:r w:rsidR="00E3148D" w:rsidRPr="00B37F55">
        <w:rPr>
          <w:rFonts w:ascii="Arial" w:eastAsia="Times New Roman" w:hAnsi="Arial" w:cs="Arial"/>
          <w:color w:val="333333"/>
          <w:sz w:val="24"/>
          <w:szCs w:val="24"/>
          <w:lang w:eastAsia="en-GB"/>
        </w:rPr>
        <w:t>[Online]</w:t>
      </w:r>
      <w:r w:rsidRPr="00AE393B">
        <w:rPr>
          <w:rFonts w:ascii="Arial" w:eastAsia="Times New Roman" w:hAnsi="Arial" w:cs="Arial"/>
          <w:color w:val="333333"/>
          <w:sz w:val="24"/>
          <w:szCs w:val="24"/>
          <w:lang w:eastAsia="en-GB"/>
        </w:rPr>
        <w:t> [</w:t>
      </w:r>
      <w:r w:rsidRPr="00B37F55">
        <w:rPr>
          <w:rFonts w:ascii="Arial" w:eastAsia="Times New Roman" w:hAnsi="Arial" w:cs="Arial"/>
          <w:color w:val="333333"/>
          <w:sz w:val="24"/>
          <w:szCs w:val="24"/>
          <w:lang w:eastAsia="en-GB"/>
        </w:rPr>
        <w:t>7 December 2017]. Available</w:t>
      </w:r>
      <w:r w:rsidRPr="00AE393B">
        <w:rPr>
          <w:rFonts w:ascii="Arial" w:eastAsia="Times New Roman" w:hAnsi="Arial" w:cs="Arial"/>
          <w:color w:val="333333"/>
          <w:sz w:val="24"/>
          <w:szCs w:val="24"/>
          <w:lang w:eastAsia="en-GB"/>
        </w:rPr>
        <w:t>: http://citeseerx.ist.psu.edu/viewdoc/download;jsessionid=E7CD8A3581F991FFF1B8D5302A4EDD79?doi=10.1.1.428.7158</w:t>
      </w:r>
    </w:p>
    <w:p w:rsidR="005562AD" w:rsidRPr="00B37F55" w:rsidRDefault="00AE393B" w:rsidP="00B37F55">
      <w:pPr>
        <w:shd w:val="clear" w:color="auto" w:fill="FFFFFF"/>
        <w:spacing w:after="150" w:line="360" w:lineRule="auto"/>
        <w:rPr>
          <w:rFonts w:ascii="Arial" w:eastAsia="Times New Roman" w:hAnsi="Arial" w:cs="Arial"/>
          <w:color w:val="333333"/>
          <w:sz w:val="24"/>
          <w:szCs w:val="24"/>
          <w:lang w:eastAsia="en-GB"/>
        </w:rPr>
      </w:pPr>
      <w:r w:rsidRPr="00AE393B">
        <w:rPr>
          <w:rFonts w:ascii="Arial" w:eastAsia="Times New Roman" w:hAnsi="Arial" w:cs="Arial"/>
          <w:color w:val="333333"/>
          <w:sz w:val="24"/>
          <w:szCs w:val="24"/>
          <w:lang w:eastAsia="en-GB"/>
        </w:rPr>
        <w:t>In-text citation: (</w:t>
      </w:r>
      <w:proofErr w:type="spellStart"/>
      <w:r w:rsidRPr="00AE393B">
        <w:rPr>
          <w:rFonts w:ascii="Arial" w:eastAsia="Times New Roman" w:hAnsi="Arial" w:cs="Arial"/>
          <w:color w:val="333333"/>
          <w:sz w:val="24"/>
          <w:szCs w:val="24"/>
          <w:lang w:eastAsia="en-GB"/>
        </w:rPr>
        <w:t>Psuedu</w:t>
      </w:r>
      <w:proofErr w:type="spellEnd"/>
      <w:r w:rsidRPr="00AE393B">
        <w:rPr>
          <w:rFonts w:ascii="Arial" w:eastAsia="Times New Roman" w:hAnsi="Arial" w:cs="Arial"/>
          <w:color w:val="333333"/>
          <w:sz w:val="24"/>
          <w:szCs w:val="24"/>
          <w:lang w:eastAsia="en-GB"/>
        </w:rPr>
        <w:t>, 2017)</w:t>
      </w:r>
    </w:p>
    <w:p w:rsidR="00002D46" w:rsidRPr="00002D46" w:rsidRDefault="00002D46" w:rsidP="00B37F55">
      <w:pPr>
        <w:spacing w:after="150" w:line="360" w:lineRule="auto"/>
        <w:rPr>
          <w:rFonts w:ascii="Arial" w:eastAsia="Times New Roman" w:hAnsi="Arial" w:cs="Arial"/>
          <w:color w:val="333333"/>
          <w:sz w:val="24"/>
          <w:szCs w:val="24"/>
          <w:lang w:eastAsia="en-GB"/>
        </w:rPr>
      </w:pPr>
      <w:proofErr w:type="spellStart"/>
      <w:proofErr w:type="gramStart"/>
      <w:r w:rsidRPr="00002D46">
        <w:rPr>
          <w:rFonts w:ascii="Arial" w:eastAsia="Times New Roman" w:hAnsi="Arial" w:cs="Arial"/>
          <w:color w:val="333333"/>
          <w:sz w:val="24"/>
          <w:szCs w:val="24"/>
          <w:lang w:eastAsia="en-GB"/>
        </w:rPr>
        <w:t>Psuedu</w:t>
      </w:r>
      <w:proofErr w:type="spellEnd"/>
      <w:r w:rsidRPr="00002D46">
        <w:rPr>
          <w:rFonts w:ascii="Arial" w:eastAsia="Times New Roman" w:hAnsi="Arial" w:cs="Arial"/>
          <w:color w:val="333333"/>
          <w:sz w:val="24"/>
          <w:szCs w:val="24"/>
          <w:lang w:eastAsia="en-GB"/>
        </w:rPr>
        <w:t>.</w:t>
      </w:r>
      <w:proofErr w:type="gramEnd"/>
      <w:r w:rsidRPr="00002D46">
        <w:rPr>
          <w:rFonts w:ascii="Arial" w:eastAsia="Times New Roman" w:hAnsi="Arial" w:cs="Arial"/>
          <w:color w:val="333333"/>
          <w:sz w:val="24"/>
          <w:szCs w:val="24"/>
          <w:lang w:eastAsia="en-GB"/>
        </w:rPr>
        <w:t> 2017. </w:t>
      </w:r>
      <w:proofErr w:type="spellStart"/>
      <w:r w:rsidRPr="00002D46">
        <w:rPr>
          <w:rFonts w:ascii="Arial" w:eastAsia="Times New Roman" w:hAnsi="Arial" w:cs="Arial"/>
          <w:i/>
          <w:iCs/>
          <w:color w:val="333333"/>
          <w:sz w:val="24"/>
          <w:szCs w:val="24"/>
          <w:lang w:eastAsia="en-GB"/>
        </w:rPr>
        <w:t>Psuedu</w:t>
      </w:r>
      <w:proofErr w:type="spellEnd"/>
      <w:r w:rsidRPr="00002D46">
        <w:rPr>
          <w:rFonts w:ascii="Arial" w:eastAsia="Times New Roman" w:hAnsi="Arial" w:cs="Arial"/>
          <w:i/>
          <w:iCs/>
          <w:color w:val="333333"/>
          <w:sz w:val="24"/>
          <w:szCs w:val="24"/>
          <w:lang w:eastAsia="en-GB"/>
        </w:rPr>
        <w:t>.</w:t>
      </w:r>
      <w:r w:rsidR="00E3148D" w:rsidRPr="00B37F55">
        <w:rPr>
          <w:rFonts w:ascii="Arial" w:eastAsia="Times New Roman" w:hAnsi="Arial" w:cs="Arial"/>
          <w:color w:val="333333"/>
          <w:sz w:val="24"/>
          <w:szCs w:val="24"/>
          <w:lang w:eastAsia="en-GB"/>
        </w:rPr>
        <w:t> [Online]</w:t>
      </w:r>
      <w:r w:rsidRPr="00002D46">
        <w:rPr>
          <w:rFonts w:ascii="Arial" w:eastAsia="Times New Roman" w:hAnsi="Arial" w:cs="Arial"/>
          <w:color w:val="333333"/>
          <w:sz w:val="24"/>
          <w:szCs w:val="24"/>
          <w:lang w:eastAsia="en-GB"/>
        </w:rPr>
        <w:t> [7 December</w:t>
      </w:r>
      <w:r w:rsidRPr="00B37F55">
        <w:rPr>
          <w:rFonts w:ascii="Arial" w:eastAsia="Times New Roman" w:hAnsi="Arial" w:cs="Arial"/>
          <w:color w:val="333333"/>
          <w:sz w:val="24"/>
          <w:szCs w:val="24"/>
          <w:lang w:eastAsia="en-GB"/>
        </w:rPr>
        <w:t xml:space="preserve"> 2017]. Available</w:t>
      </w:r>
      <w:r w:rsidRPr="00002D46">
        <w:rPr>
          <w:rFonts w:ascii="Arial" w:eastAsia="Times New Roman" w:hAnsi="Arial" w:cs="Arial"/>
          <w:color w:val="333333"/>
          <w:sz w:val="24"/>
          <w:szCs w:val="24"/>
          <w:lang w:eastAsia="en-GB"/>
        </w:rPr>
        <w:t>: https://thrivehive.com/why-use-social-media/</w:t>
      </w:r>
    </w:p>
    <w:p w:rsidR="00002D46" w:rsidRPr="00002D46" w:rsidRDefault="00002D46" w:rsidP="00B37F55">
      <w:pPr>
        <w:spacing w:after="150" w:line="360" w:lineRule="auto"/>
        <w:rPr>
          <w:rFonts w:ascii="Arial" w:eastAsia="Times New Roman" w:hAnsi="Arial" w:cs="Arial"/>
          <w:color w:val="333333"/>
          <w:sz w:val="24"/>
          <w:szCs w:val="24"/>
          <w:lang w:eastAsia="en-GB"/>
        </w:rPr>
      </w:pPr>
      <w:r w:rsidRPr="00002D46">
        <w:rPr>
          <w:rFonts w:ascii="Arial" w:eastAsia="Times New Roman" w:hAnsi="Arial" w:cs="Arial"/>
          <w:color w:val="333333"/>
          <w:sz w:val="24"/>
          <w:szCs w:val="24"/>
          <w:lang w:eastAsia="en-GB"/>
        </w:rPr>
        <w:t>In-text citation: (</w:t>
      </w:r>
      <w:proofErr w:type="spellStart"/>
      <w:r w:rsidRPr="00002D46">
        <w:rPr>
          <w:rFonts w:ascii="Arial" w:eastAsia="Times New Roman" w:hAnsi="Arial" w:cs="Arial"/>
          <w:color w:val="333333"/>
          <w:sz w:val="24"/>
          <w:szCs w:val="24"/>
          <w:lang w:eastAsia="en-GB"/>
        </w:rPr>
        <w:t>Psuedu</w:t>
      </w:r>
      <w:proofErr w:type="spellEnd"/>
      <w:r w:rsidRPr="00002D46">
        <w:rPr>
          <w:rFonts w:ascii="Arial" w:eastAsia="Times New Roman" w:hAnsi="Arial" w:cs="Arial"/>
          <w:color w:val="333333"/>
          <w:sz w:val="24"/>
          <w:szCs w:val="24"/>
          <w:lang w:eastAsia="en-GB"/>
        </w:rPr>
        <w:t>, 2017)</w:t>
      </w:r>
    </w:p>
    <w:p w:rsidR="009D4C3B" w:rsidRDefault="009D4C3B" w:rsidP="00B37F55">
      <w:pPr>
        <w:spacing w:after="150" w:line="360" w:lineRule="auto"/>
        <w:rPr>
          <w:rFonts w:ascii="Arial" w:eastAsia="Times New Roman" w:hAnsi="Arial" w:cs="Arial"/>
          <w:color w:val="333333"/>
          <w:sz w:val="24"/>
          <w:szCs w:val="24"/>
          <w:lang w:eastAsia="en-GB"/>
        </w:rPr>
      </w:pPr>
    </w:p>
    <w:p w:rsidR="009D4C3B" w:rsidRDefault="008D4AB7" w:rsidP="00B37F55">
      <w:pPr>
        <w:spacing w:after="150" w:line="360" w:lineRule="auto"/>
        <w:rPr>
          <w:rFonts w:ascii="Arial" w:eastAsia="Times New Roman" w:hAnsi="Arial" w:cs="Arial"/>
          <w:color w:val="333333"/>
          <w:sz w:val="24"/>
          <w:szCs w:val="24"/>
          <w:lang w:eastAsia="en-GB"/>
        </w:rPr>
      </w:pPr>
      <w:proofErr w:type="spellStart"/>
      <w:proofErr w:type="gramStart"/>
      <w:r w:rsidRPr="008D4AB7">
        <w:rPr>
          <w:rFonts w:ascii="Arial" w:eastAsia="Times New Roman" w:hAnsi="Arial" w:cs="Arial"/>
          <w:color w:val="333333"/>
          <w:sz w:val="24"/>
          <w:szCs w:val="24"/>
          <w:lang w:eastAsia="en-GB"/>
        </w:rPr>
        <w:t>Chroncom</w:t>
      </w:r>
      <w:proofErr w:type="spellEnd"/>
      <w:r w:rsidRPr="008D4AB7">
        <w:rPr>
          <w:rFonts w:ascii="Arial" w:eastAsia="Times New Roman" w:hAnsi="Arial" w:cs="Arial"/>
          <w:color w:val="333333"/>
          <w:sz w:val="24"/>
          <w:szCs w:val="24"/>
          <w:lang w:eastAsia="en-GB"/>
        </w:rPr>
        <w:t>.</w:t>
      </w:r>
      <w:proofErr w:type="gramEnd"/>
      <w:r w:rsidRPr="008D4AB7">
        <w:rPr>
          <w:rFonts w:ascii="Arial" w:eastAsia="Times New Roman" w:hAnsi="Arial" w:cs="Arial"/>
          <w:color w:val="333333"/>
          <w:sz w:val="24"/>
          <w:szCs w:val="24"/>
          <w:lang w:eastAsia="en-GB"/>
        </w:rPr>
        <w:t> 2017. </w:t>
      </w:r>
      <w:proofErr w:type="spellStart"/>
      <w:r w:rsidRPr="008D4AB7">
        <w:rPr>
          <w:rFonts w:ascii="Arial" w:eastAsia="Times New Roman" w:hAnsi="Arial" w:cs="Arial"/>
          <w:i/>
          <w:iCs/>
          <w:color w:val="333333"/>
          <w:sz w:val="24"/>
          <w:szCs w:val="24"/>
          <w:lang w:eastAsia="en-GB"/>
        </w:rPr>
        <w:t>Chroncom</w:t>
      </w:r>
      <w:proofErr w:type="spellEnd"/>
      <w:r w:rsidRPr="008D4AB7">
        <w:rPr>
          <w:rFonts w:ascii="Arial" w:eastAsia="Times New Roman" w:hAnsi="Arial" w:cs="Arial"/>
          <w:i/>
          <w:iCs/>
          <w:color w:val="333333"/>
          <w:sz w:val="24"/>
          <w:szCs w:val="24"/>
          <w:lang w:eastAsia="en-GB"/>
        </w:rPr>
        <w:t>.</w:t>
      </w:r>
      <w:r w:rsidR="000449FB" w:rsidRPr="00B37F55">
        <w:rPr>
          <w:rFonts w:ascii="Arial" w:eastAsia="Times New Roman" w:hAnsi="Arial" w:cs="Arial"/>
          <w:color w:val="333333"/>
          <w:sz w:val="24"/>
          <w:szCs w:val="24"/>
          <w:lang w:eastAsia="en-GB"/>
        </w:rPr>
        <w:t> [Online]</w:t>
      </w:r>
      <w:r w:rsidRPr="008D4AB7">
        <w:rPr>
          <w:rFonts w:ascii="Arial" w:eastAsia="Times New Roman" w:hAnsi="Arial" w:cs="Arial"/>
          <w:color w:val="333333"/>
          <w:sz w:val="24"/>
          <w:szCs w:val="24"/>
          <w:lang w:eastAsia="en-GB"/>
        </w:rPr>
        <w:t> [</w:t>
      </w:r>
      <w:r w:rsidRPr="00B37F55">
        <w:rPr>
          <w:rFonts w:ascii="Arial" w:eastAsia="Times New Roman" w:hAnsi="Arial" w:cs="Arial"/>
          <w:color w:val="333333"/>
          <w:sz w:val="24"/>
          <w:szCs w:val="24"/>
          <w:lang w:eastAsia="en-GB"/>
        </w:rPr>
        <w:t>7 December 2017]. Available</w:t>
      </w:r>
      <w:r w:rsidRPr="008D4AB7">
        <w:rPr>
          <w:rFonts w:ascii="Arial" w:eastAsia="Times New Roman" w:hAnsi="Arial" w:cs="Arial"/>
          <w:color w:val="333333"/>
          <w:sz w:val="24"/>
          <w:szCs w:val="24"/>
          <w:lang w:eastAsia="en-GB"/>
        </w:rPr>
        <w:t xml:space="preserve">: </w:t>
      </w:r>
      <w:hyperlink r:id="rId17" w:history="1">
        <w:r w:rsidR="002100A5" w:rsidRPr="00EC6D11">
          <w:rPr>
            <w:rStyle w:val="Hyperlink"/>
            <w:rFonts w:ascii="Arial" w:eastAsia="Times New Roman" w:hAnsi="Arial" w:cs="Arial"/>
            <w:sz w:val="24"/>
            <w:szCs w:val="24"/>
            <w:lang w:eastAsia="en-GB"/>
          </w:rPr>
          <w:t>http://work.chron.com/impact-social-media-workplace-pros-cons-22611.html</w:t>
        </w:r>
      </w:hyperlink>
    </w:p>
    <w:p w:rsidR="008D4AB7" w:rsidRPr="009D4C3B" w:rsidRDefault="008D4AB7" w:rsidP="00B37F55">
      <w:pPr>
        <w:spacing w:after="150" w:line="360" w:lineRule="auto"/>
        <w:rPr>
          <w:rFonts w:ascii="Arial" w:eastAsia="Times New Roman" w:hAnsi="Arial" w:cs="Arial"/>
          <w:color w:val="333333"/>
          <w:sz w:val="24"/>
          <w:szCs w:val="24"/>
          <w:lang w:eastAsia="en-GB"/>
        </w:rPr>
      </w:pPr>
      <w:r w:rsidRPr="009D4C3B">
        <w:rPr>
          <w:rFonts w:ascii="Arial" w:eastAsia="Times New Roman" w:hAnsi="Arial" w:cs="Arial"/>
          <w:color w:val="333333"/>
          <w:sz w:val="24"/>
          <w:szCs w:val="24"/>
          <w:lang w:eastAsia="en-GB"/>
        </w:rPr>
        <w:t>In-text citation: (</w:t>
      </w:r>
      <w:proofErr w:type="spellStart"/>
      <w:r w:rsidRPr="009D4C3B">
        <w:rPr>
          <w:rFonts w:ascii="Arial" w:eastAsia="Times New Roman" w:hAnsi="Arial" w:cs="Arial"/>
          <w:color w:val="333333"/>
          <w:sz w:val="24"/>
          <w:szCs w:val="24"/>
          <w:lang w:eastAsia="en-GB"/>
        </w:rPr>
        <w:t>Chroncom</w:t>
      </w:r>
      <w:proofErr w:type="spellEnd"/>
      <w:r w:rsidRPr="009D4C3B">
        <w:rPr>
          <w:rFonts w:ascii="Arial" w:eastAsia="Times New Roman" w:hAnsi="Arial" w:cs="Arial"/>
          <w:color w:val="333333"/>
          <w:sz w:val="24"/>
          <w:szCs w:val="24"/>
          <w:lang w:eastAsia="en-GB"/>
        </w:rPr>
        <w:t>, 2017)</w:t>
      </w:r>
    </w:p>
    <w:p w:rsidR="003C6ADF" w:rsidRPr="009D4C3B" w:rsidRDefault="008A2B0B" w:rsidP="008A2B0B">
      <w:pPr>
        <w:spacing w:after="150" w:line="240" w:lineRule="auto"/>
        <w:rPr>
          <w:rFonts w:ascii="Arial" w:eastAsia="Times New Roman" w:hAnsi="Arial" w:cs="Arial"/>
          <w:color w:val="333333"/>
          <w:sz w:val="24"/>
          <w:szCs w:val="24"/>
          <w:lang w:eastAsia="en-GB"/>
        </w:rPr>
      </w:pPr>
      <w:proofErr w:type="spellStart"/>
      <w:proofErr w:type="gramStart"/>
      <w:r w:rsidRPr="008A2B0B">
        <w:rPr>
          <w:rFonts w:ascii="Arial" w:eastAsia="Times New Roman" w:hAnsi="Arial" w:cs="Arial"/>
          <w:color w:val="333333"/>
          <w:sz w:val="24"/>
          <w:szCs w:val="24"/>
          <w:lang w:eastAsia="en-GB"/>
        </w:rPr>
        <w:t>Qldgovau</w:t>
      </w:r>
      <w:proofErr w:type="spellEnd"/>
      <w:r w:rsidRPr="008A2B0B">
        <w:rPr>
          <w:rFonts w:ascii="Arial" w:eastAsia="Times New Roman" w:hAnsi="Arial" w:cs="Arial"/>
          <w:color w:val="333333"/>
          <w:sz w:val="24"/>
          <w:szCs w:val="24"/>
          <w:lang w:eastAsia="en-GB"/>
        </w:rPr>
        <w:t>.</w:t>
      </w:r>
      <w:proofErr w:type="gramEnd"/>
      <w:r w:rsidRPr="008A2B0B">
        <w:rPr>
          <w:rFonts w:ascii="Arial" w:eastAsia="Times New Roman" w:hAnsi="Arial" w:cs="Arial"/>
          <w:color w:val="333333"/>
          <w:sz w:val="24"/>
          <w:szCs w:val="24"/>
          <w:lang w:eastAsia="en-GB"/>
        </w:rPr>
        <w:t> 2017. </w:t>
      </w:r>
      <w:proofErr w:type="spellStart"/>
      <w:r w:rsidRPr="008A2B0B">
        <w:rPr>
          <w:rFonts w:ascii="Arial" w:eastAsia="Times New Roman" w:hAnsi="Arial" w:cs="Arial"/>
          <w:i/>
          <w:iCs/>
          <w:color w:val="333333"/>
          <w:sz w:val="24"/>
          <w:szCs w:val="24"/>
          <w:lang w:eastAsia="en-GB"/>
        </w:rPr>
        <w:t>Qldgovau</w:t>
      </w:r>
      <w:proofErr w:type="spellEnd"/>
      <w:r w:rsidRPr="008A2B0B">
        <w:rPr>
          <w:rFonts w:ascii="Arial" w:eastAsia="Times New Roman" w:hAnsi="Arial" w:cs="Arial"/>
          <w:i/>
          <w:iCs/>
          <w:color w:val="333333"/>
          <w:sz w:val="24"/>
          <w:szCs w:val="24"/>
          <w:lang w:eastAsia="en-GB"/>
        </w:rPr>
        <w:t>.</w:t>
      </w:r>
      <w:r w:rsidR="00962246" w:rsidRPr="009D4C3B">
        <w:rPr>
          <w:rFonts w:ascii="Arial" w:eastAsia="Times New Roman" w:hAnsi="Arial" w:cs="Arial"/>
          <w:color w:val="333333"/>
          <w:sz w:val="24"/>
          <w:szCs w:val="24"/>
          <w:lang w:eastAsia="en-GB"/>
        </w:rPr>
        <w:t> [Online]</w:t>
      </w:r>
      <w:r w:rsidRPr="008A2B0B">
        <w:rPr>
          <w:rFonts w:ascii="Arial" w:eastAsia="Times New Roman" w:hAnsi="Arial" w:cs="Arial"/>
          <w:color w:val="333333"/>
          <w:sz w:val="24"/>
          <w:szCs w:val="24"/>
          <w:lang w:eastAsia="en-GB"/>
        </w:rPr>
        <w:t>[1</w:t>
      </w:r>
      <w:r w:rsidRPr="009D4C3B">
        <w:rPr>
          <w:rFonts w:ascii="Arial" w:eastAsia="Times New Roman" w:hAnsi="Arial" w:cs="Arial"/>
          <w:color w:val="333333"/>
          <w:sz w:val="24"/>
          <w:szCs w:val="24"/>
          <w:lang w:eastAsia="en-GB"/>
        </w:rPr>
        <w:t>2 December 2017]. Available</w:t>
      </w:r>
      <w:r w:rsidRPr="008A2B0B">
        <w:rPr>
          <w:rFonts w:ascii="Arial" w:eastAsia="Times New Roman" w:hAnsi="Arial" w:cs="Arial"/>
          <w:color w:val="333333"/>
          <w:sz w:val="24"/>
          <w:szCs w:val="24"/>
          <w:lang w:eastAsia="en-GB"/>
        </w:rPr>
        <w:t xml:space="preserve">: </w:t>
      </w:r>
    </w:p>
    <w:p w:rsidR="008A2B0B" w:rsidRPr="008A2B0B" w:rsidRDefault="008A2B0B" w:rsidP="008A2B0B">
      <w:pPr>
        <w:spacing w:after="150" w:line="240" w:lineRule="auto"/>
        <w:rPr>
          <w:rFonts w:ascii="Arial" w:eastAsia="Times New Roman" w:hAnsi="Arial" w:cs="Arial"/>
          <w:color w:val="333333"/>
          <w:sz w:val="24"/>
          <w:szCs w:val="24"/>
          <w:lang w:eastAsia="en-GB"/>
        </w:rPr>
      </w:pPr>
      <w:r w:rsidRPr="008A2B0B">
        <w:rPr>
          <w:rFonts w:ascii="Arial" w:eastAsia="Times New Roman" w:hAnsi="Arial" w:cs="Arial"/>
          <w:color w:val="333333"/>
          <w:sz w:val="24"/>
          <w:szCs w:val="24"/>
          <w:lang w:eastAsia="en-GB"/>
        </w:rPr>
        <w:t>https://www.business.qld.gov.au/running-business/marketing-sales/marketing-promotion/online-marketing/social-media</w:t>
      </w:r>
    </w:p>
    <w:p w:rsidR="008A2B0B" w:rsidRPr="008A2B0B" w:rsidRDefault="008A2B0B" w:rsidP="008A2B0B">
      <w:pPr>
        <w:spacing w:after="150" w:line="240" w:lineRule="auto"/>
        <w:rPr>
          <w:rFonts w:ascii="Arial" w:eastAsia="Times New Roman" w:hAnsi="Arial" w:cs="Arial"/>
          <w:color w:val="333333"/>
          <w:sz w:val="24"/>
          <w:szCs w:val="24"/>
          <w:lang w:eastAsia="en-GB"/>
        </w:rPr>
      </w:pPr>
      <w:r w:rsidRPr="008A2B0B">
        <w:rPr>
          <w:rFonts w:ascii="Arial" w:eastAsia="Times New Roman" w:hAnsi="Arial" w:cs="Arial"/>
          <w:color w:val="333333"/>
          <w:sz w:val="24"/>
          <w:szCs w:val="24"/>
          <w:lang w:eastAsia="en-GB"/>
        </w:rPr>
        <w:t>In-text citation: (</w:t>
      </w:r>
      <w:proofErr w:type="spellStart"/>
      <w:r w:rsidRPr="008A2B0B">
        <w:rPr>
          <w:rFonts w:ascii="Arial" w:eastAsia="Times New Roman" w:hAnsi="Arial" w:cs="Arial"/>
          <w:color w:val="333333"/>
          <w:sz w:val="24"/>
          <w:szCs w:val="24"/>
          <w:lang w:eastAsia="en-GB"/>
        </w:rPr>
        <w:t>Qldgovau</w:t>
      </w:r>
      <w:proofErr w:type="spellEnd"/>
      <w:r w:rsidRPr="008A2B0B">
        <w:rPr>
          <w:rFonts w:ascii="Arial" w:eastAsia="Times New Roman" w:hAnsi="Arial" w:cs="Arial"/>
          <w:color w:val="333333"/>
          <w:sz w:val="24"/>
          <w:szCs w:val="24"/>
          <w:lang w:eastAsia="en-GB"/>
        </w:rPr>
        <w:t>, 2017)</w:t>
      </w:r>
    </w:p>
    <w:p w:rsidR="00AF068F" w:rsidRPr="00640D24" w:rsidRDefault="00AF068F" w:rsidP="00AF068F">
      <w:pPr>
        <w:pStyle w:val="NormalWeb"/>
        <w:shd w:val="clear" w:color="auto" w:fill="FFFFFF"/>
        <w:spacing w:before="0" w:beforeAutospacing="0" w:after="150" w:afterAutospacing="0"/>
        <w:rPr>
          <w:rFonts w:ascii="Arial" w:hAnsi="Arial" w:cs="Arial"/>
          <w:color w:val="333333"/>
        </w:rPr>
      </w:pPr>
      <w:proofErr w:type="spellStart"/>
      <w:proofErr w:type="gramStart"/>
      <w:r w:rsidRPr="00640D24">
        <w:rPr>
          <w:rFonts w:ascii="Arial" w:hAnsi="Arial" w:cs="Arial"/>
          <w:color w:val="333333"/>
        </w:rPr>
        <w:t>Ukessayscom</w:t>
      </w:r>
      <w:proofErr w:type="spellEnd"/>
      <w:r w:rsidRPr="00640D24">
        <w:rPr>
          <w:rFonts w:ascii="Arial" w:hAnsi="Arial" w:cs="Arial"/>
          <w:color w:val="333333"/>
        </w:rPr>
        <w:t>.</w:t>
      </w:r>
      <w:proofErr w:type="gramEnd"/>
      <w:r w:rsidRPr="00640D24">
        <w:rPr>
          <w:rFonts w:ascii="Arial" w:hAnsi="Arial" w:cs="Arial"/>
          <w:color w:val="333333"/>
        </w:rPr>
        <w:t> 2017. </w:t>
      </w:r>
      <w:proofErr w:type="spellStart"/>
      <w:r w:rsidRPr="00640D24">
        <w:rPr>
          <w:rFonts w:ascii="Arial" w:hAnsi="Arial" w:cs="Arial"/>
          <w:i/>
          <w:iCs/>
          <w:color w:val="333333"/>
        </w:rPr>
        <w:t>UKEssays</w:t>
      </w:r>
      <w:proofErr w:type="spellEnd"/>
      <w:r w:rsidRPr="00640D24">
        <w:rPr>
          <w:rFonts w:ascii="Arial" w:hAnsi="Arial" w:cs="Arial"/>
          <w:i/>
          <w:iCs/>
          <w:color w:val="333333"/>
        </w:rPr>
        <w:t>.</w:t>
      </w:r>
      <w:r w:rsidRPr="00640D24">
        <w:rPr>
          <w:rFonts w:ascii="Arial" w:hAnsi="Arial" w:cs="Arial"/>
          <w:color w:val="333333"/>
        </w:rPr>
        <w:t> [Online] [12 December 2017]. Available from: https://www.ukessays.com/essays/marketing/the-impact-of-social-media-marketing-essay.php</w:t>
      </w:r>
    </w:p>
    <w:p w:rsidR="00AF068F" w:rsidRPr="00640D24" w:rsidRDefault="00AF068F" w:rsidP="00AF068F">
      <w:pPr>
        <w:pStyle w:val="NormalWeb"/>
        <w:shd w:val="clear" w:color="auto" w:fill="FFFFFF"/>
        <w:spacing w:before="0" w:beforeAutospacing="0" w:after="150" w:afterAutospacing="0"/>
        <w:rPr>
          <w:rFonts w:ascii="Arial" w:hAnsi="Arial" w:cs="Arial"/>
          <w:color w:val="333333"/>
        </w:rPr>
      </w:pPr>
      <w:r w:rsidRPr="00640D24">
        <w:rPr>
          <w:rFonts w:ascii="Arial" w:hAnsi="Arial" w:cs="Arial"/>
          <w:color w:val="333333"/>
        </w:rPr>
        <w:t>In-text citation: (</w:t>
      </w:r>
      <w:proofErr w:type="spellStart"/>
      <w:r w:rsidRPr="00640D24">
        <w:rPr>
          <w:rFonts w:ascii="Arial" w:hAnsi="Arial" w:cs="Arial"/>
          <w:color w:val="333333"/>
        </w:rPr>
        <w:t>Ukessayscom</w:t>
      </w:r>
      <w:proofErr w:type="spellEnd"/>
      <w:r w:rsidRPr="00640D24">
        <w:rPr>
          <w:rFonts w:ascii="Arial" w:hAnsi="Arial" w:cs="Arial"/>
          <w:color w:val="333333"/>
        </w:rPr>
        <w:t>, 2017)</w:t>
      </w:r>
    </w:p>
    <w:p w:rsidR="00AF068F" w:rsidRDefault="00AF068F" w:rsidP="00AF068F">
      <w:pPr>
        <w:pStyle w:val="NormalWeb"/>
        <w:shd w:val="clear" w:color="auto" w:fill="FFFFFF"/>
        <w:spacing w:before="0" w:beforeAutospacing="0" w:after="150" w:afterAutospacing="0"/>
        <w:rPr>
          <w:rFonts w:ascii="Arial" w:hAnsi="Arial" w:cs="Arial"/>
          <w:color w:val="333333"/>
          <w:sz w:val="21"/>
          <w:szCs w:val="21"/>
        </w:rPr>
      </w:pPr>
      <w:r>
        <w:rPr>
          <w:rFonts w:ascii="Arial" w:hAnsi="Arial" w:cs="Arial"/>
          <w:color w:val="333333"/>
          <w:sz w:val="21"/>
          <w:szCs w:val="21"/>
        </w:rPr>
        <w:t> </w:t>
      </w:r>
    </w:p>
    <w:p w:rsidR="00AF068F" w:rsidRDefault="00AF068F" w:rsidP="00AF068F">
      <w:pPr>
        <w:pStyle w:val="Heading4"/>
        <w:shd w:val="clear" w:color="auto" w:fill="FFFFFF"/>
        <w:spacing w:before="600" w:after="150"/>
        <w:rPr>
          <w:rFonts w:ascii="inherit" w:hAnsi="inherit" w:cs="Arial"/>
          <w:b w:val="0"/>
          <w:bCs w:val="0"/>
          <w:color w:val="333333"/>
          <w:sz w:val="27"/>
          <w:szCs w:val="27"/>
        </w:rPr>
      </w:pPr>
    </w:p>
    <w:p w:rsidR="005562AD" w:rsidRPr="00B37F55" w:rsidRDefault="005562AD" w:rsidP="00B37F55">
      <w:pPr>
        <w:spacing w:line="360" w:lineRule="auto"/>
        <w:rPr>
          <w:rFonts w:ascii="Arial" w:hAnsi="Arial" w:cs="Arial"/>
          <w:sz w:val="24"/>
          <w:szCs w:val="24"/>
        </w:rPr>
      </w:pPr>
    </w:p>
    <w:p w:rsidR="0076607B" w:rsidRPr="00B37F55" w:rsidRDefault="0076607B" w:rsidP="00B37F55">
      <w:pPr>
        <w:spacing w:line="360" w:lineRule="auto"/>
        <w:rPr>
          <w:rFonts w:ascii="Arial" w:hAnsi="Arial" w:cs="Arial"/>
          <w:sz w:val="24"/>
          <w:szCs w:val="24"/>
        </w:rPr>
      </w:pPr>
    </w:p>
    <w:p w:rsidR="005562AD" w:rsidRPr="00B37F55" w:rsidRDefault="005562AD" w:rsidP="00B37F55">
      <w:pPr>
        <w:spacing w:line="360" w:lineRule="auto"/>
        <w:rPr>
          <w:rFonts w:ascii="Arial" w:hAnsi="Arial" w:cs="Arial"/>
          <w:sz w:val="24"/>
          <w:szCs w:val="24"/>
        </w:rPr>
      </w:pPr>
    </w:p>
    <w:p w:rsidR="005562AD" w:rsidRPr="00B37F55" w:rsidRDefault="005562AD" w:rsidP="00B37F55">
      <w:pPr>
        <w:spacing w:line="360" w:lineRule="auto"/>
        <w:rPr>
          <w:rFonts w:ascii="Arial" w:hAnsi="Arial" w:cs="Arial"/>
          <w:sz w:val="24"/>
          <w:szCs w:val="24"/>
        </w:rPr>
      </w:pPr>
    </w:p>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5562AD" w:rsidRDefault="005562AD" w:rsidP="00521E58"/>
    <w:p w:rsidR="00895836" w:rsidRPr="00895836" w:rsidRDefault="00895836" w:rsidP="00895836">
      <w:r>
        <w:t>Ref</w:t>
      </w:r>
    </w:p>
    <w:p w:rsidR="00895836" w:rsidRPr="00895836" w:rsidRDefault="00895836" w:rsidP="00895836">
      <w:pPr>
        <w:shd w:val="clear" w:color="auto" w:fill="FFFFFF"/>
        <w:spacing w:after="0" w:line="240" w:lineRule="atLeast"/>
        <w:rPr>
          <w:rFonts w:ascii="Arial" w:eastAsia="Times New Roman" w:hAnsi="Arial" w:cs="Arial"/>
          <w:color w:val="808080"/>
          <w:sz w:val="24"/>
          <w:szCs w:val="24"/>
          <w:lang w:eastAsia="en-GB"/>
        </w:rPr>
      </w:pPr>
      <w:r w:rsidRPr="00895836">
        <w:rPr>
          <w:rFonts w:ascii="Arial" w:eastAsia="Times New Roman" w:hAnsi="Arial" w:cs="Arial"/>
          <w:color w:val="006621"/>
          <w:sz w:val="21"/>
          <w:szCs w:val="21"/>
          <w:lang w:eastAsia="en-GB"/>
        </w:rPr>
        <w:lastRenderedPageBreak/>
        <w:t>www.ijsrp.org/research_paper_may2012/ijsrp-may-2012-24.pdf</w:t>
      </w:r>
    </w:p>
    <w:p w:rsidR="00895836" w:rsidRDefault="00895836" w:rsidP="00521E58">
      <w:r>
        <w:t>International Journal of Scientific and Research Publications, Volume 2, Issue 5, May 2012 1 ISSN 2250-3153</w:t>
      </w:r>
    </w:p>
    <w:p w:rsidR="00895836" w:rsidRDefault="00544421" w:rsidP="00521E58">
      <w:hyperlink r:id="rId18" w:history="1">
        <w:r w:rsidR="00B061F1" w:rsidRPr="00883947">
          <w:rPr>
            <w:rStyle w:val="Hyperlink"/>
          </w:rPr>
          <w:t>http://citeseerx.ist.psu.edu/viewdoc/download;jsessionid=E7CD8A3581F991FFF1B8D5302A4EDD79?doi=10.1.1.428.7158&amp;rep=rep1&amp;type=pdf</w:t>
        </w:r>
      </w:hyperlink>
    </w:p>
    <w:p w:rsidR="00B061F1" w:rsidRDefault="00544421" w:rsidP="00B061F1">
      <w:pPr>
        <w:pStyle w:val="Heading3"/>
        <w:spacing w:before="0" w:beforeAutospacing="0" w:after="0" w:afterAutospacing="0"/>
        <w:rPr>
          <w:b w:val="0"/>
          <w:bCs w:val="0"/>
        </w:rPr>
      </w:pPr>
      <w:hyperlink r:id="rId19" w:history="1">
        <w:r w:rsidR="00B061F1">
          <w:rPr>
            <w:rStyle w:val="Hyperlink"/>
            <w:b w:val="0"/>
            <w:bCs w:val="0"/>
            <w:color w:val="660099"/>
          </w:rPr>
          <w:t>An Empirical Study on Effectiveness of Social Media as a Marketing Tool</w:t>
        </w:r>
      </w:hyperlink>
    </w:p>
    <w:p w:rsidR="00B061F1" w:rsidRDefault="00B061F1" w:rsidP="00B061F1">
      <w:pPr>
        <w:shd w:val="clear" w:color="auto" w:fill="FFFFFF"/>
        <w:spacing w:line="240" w:lineRule="atLeast"/>
        <w:rPr>
          <w:rFonts w:ascii="Arial" w:hAnsi="Arial" w:cs="Arial"/>
          <w:color w:val="808080"/>
        </w:rPr>
      </w:pPr>
      <w:r>
        <w:rPr>
          <w:rStyle w:val="HTMLCite"/>
          <w:rFonts w:ascii="Arial" w:hAnsi="Arial" w:cs="Arial"/>
          <w:i w:val="0"/>
          <w:iCs w:val="0"/>
          <w:color w:val="006621"/>
          <w:sz w:val="21"/>
          <w:szCs w:val="21"/>
        </w:rPr>
        <w:t>citeseerx.ist.psu.edu/viewdoc/download;jsessionid...?doi=10.1.1.428...pdf</w:t>
      </w:r>
    </w:p>
    <w:p w:rsidR="00B061F1" w:rsidRDefault="00B061F1" w:rsidP="00B061F1">
      <w:pPr>
        <w:numPr>
          <w:ilvl w:val="0"/>
          <w:numId w:val="1"/>
        </w:numPr>
        <w:shd w:val="clear" w:color="auto" w:fill="FFFFFF"/>
        <w:spacing w:after="0" w:line="240" w:lineRule="atLeast"/>
        <w:ind w:left="0"/>
        <w:textAlignment w:val="center"/>
        <w:rPr>
          <w:rFonts w:ascii="Arial" w:hAnsi="Arial" w:cs="Arial"/>
          <w:color w:val="808080"/>
          <w:sz w:val="20"/>
          <w:szCs w:val="20"/>
        </w:rPr>
      </w:pPr>
    </w:p>
    <w:p w:rsidR="00B061F1" w:rsidRDefault="00B061F1" w:rsidP="00B061F1">
      <w:r>
        <w:rPr>
          <w:rFonts w:ascii="Arial" w:hAnsi="Arial" w:cs="Arial"/>
          <w:color w:val="545454"/>
          <w:shd w:val="clear" w:color="auto" w:fill="FFFFFF"/>
        </w:rPr>
        <w:br/>
      </w:r>
    </w:p>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Default="00895836" w:rsidP="00521E58"/>
    <w:p w:rsidR="00895836" w:rsidRPr="00895836" w:rsidRDefault="00895836" w:rsidP="00521E58"/>
    <w:p w:rsidR="00521E58" w:rsidRDefault="00521E58" w:rsidP="00521E58">
      <w:pPr>
        <w:rPr>
          <w:rFonts w:ascii="Arial" w:hAnsi="Arial" w:cs="Arial"/>
          <w:sz w:val="24"/>
          <w:szCs w:val="24"/>
        </w:rPr>
      </w:pPr>
    </w:p>
    <w:p w:rsidR="00521E58" w:rsidRDefault="00521E58" w:rsidP="00521E58">
      <w:pPr>
        <w:rPr>
          <w:rFonts w:ascii="Arial" w:hAnsi="Arial" w:cs="Arial"/>
          <w:sz w:val="24"/>
          <w:szCs w:val="24"/>
        </w:rPr>
      </w:pPr>
    </w:p>
    <w:p w:rsidR="00521E58" w:rsidRDefault="00521E58" w:rsidP="00521E58">
      <w:pPr>
        <w:rPr>
          <w:rFonts w:ascii="Arial" w:hAnsi="Arial" w:cs="Arial"/>
          <w:sz w:val="24"/>
          <w:szCs w:val="24"/>
        </w:rPr>
      </w:pPr>
    </w:p>
    <w:p w:rsidR="00521E58" w:rsidRDefault="00521E58" w:rsidP="00521E58">
      <w:pPr>
        <w:rPr>
          <w:rFonts w:ascii="Arial" w:hAnsi="Arial" w:cs="Arial"/>
          <w:sz w:val="24"/>
          <w:szCs w:val="24"/>
        </w:rPr>
      </w:pPr>
      <w:r>
        <w:rPr>
          <w:rFonts w:ascii="Arial" w:hAnsi="Arial" w:cs="Arial"/>
          <w:sz w:val="24"/>
          <w:szCs w:val="24"/>
        </w:rPr>
        <w:t>References</w:t>
      </w:r>
    </w:p>
    <w:p w:rsidR="00521E58" w:rsidRPr="00521E58" w:rsidRDefault="00521E58" w:rsidP="00521E58">
      <w:pPr>
        <w:rPr>
          <w:rFonts w:ascii="Arial" w:hAnsi="Arial" w:cs="Arial"/>
          <w:sz w:val="24"/>
          <w:szCs w:val="24"/>
        </w:rPr>
      </w:pPr>
      <w:r w:rsidRPr="00521E58">
        <w:rPr>
          <w:rFonts w:ascii="Arial" w:hAnsi="Arial" w:cs="Arial"/>
          <w:sz w:val="24"/>
          <w:szCs w:val="24"/>
        </w:rPr>
        <w:t>https://www.shrm.org/resourcesandtools/tools-and-samples/toolkits/pages/managingsocialmedia.aspx</w:t>
      </w:r>
    </w:p>
    <w:p w:rsidR="00950B7F" w:rsidRPr="00950B7F" w:rsidRDefault="00950B7F">
      <w:pPr>
        <w:rPr>
          <w:rFonts w:ascii="Arial" w:hAnsi="Arial" w:cs="Arial"/>
          <w:sz w:val="24"/>
          <w:szCs w:val="24"/>
        </w:rPr>
      </w:pPr>
    </w:p>
    <w:sectPr w:rsidR="00950B7F" w:rsidRPr="00950B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823D0"/>
    <w:multiLevelType w:val="multilevel"/>
    <w:tmpl w:val="4568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BE6669"/>
    <w:multiLevelType w:val="multilevel"/>
    <w:tmpl w:val="170E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472531D"/>
    <w:multiLevelType w:val="multilevel"/>
    <w:tmpl w:val="6CBC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B7F"/>
    <w:rsid w:val="00002D46"/>
    <w:rsid w:val="00005A65"/>
    <w:rsid w:val="00020E7E"/>
    <w:rsid w:val="00022EC2"/>
    <w:rsid w:val="00040E3B"/>
    <w:rsid w:val="000449FB"/>
    <w:rsid w:val="000B3E51"/>
    <w:rsid w:val="000C40A4"/>
    <w:rsid w:val="000F50E1"/>
    <w:rsid w:val="00121A7A"/>
    <w:rsid w:val="00124B55"/>
    <w:rsid w:val="001256CC"/>
    <w:rsid w:val="00126142"/>
    <w:rsid w:val="0013021A"/>
    <w:rsid w:val="00141A1F"/>
    <w:rsid w:val="001571F8"/>
    <w:rsid w:val="00192B83"/>
    <w:rsid w:val="001C29FB"/>
    <w:rsid w:val="001C2C0B"/>
    <w:rsid w:val="001C6D03"/>
    <w:rsid w:val="001E0D3A"/>
    <w:rsid w:val="001E1EDE"/>
    <w:rsid w:val="001E5C2F"/>
    <w:rsid w:val="002100A5"/>
    <w:rsid w:val="00216260"/>
    <w:rsid w:val="00240A92"/>
    <w:rsid w:val="00273E63"/>
    <w:rsid w:val="00294C07"/>
    <w:rsid w:val="002967D5"/>
    <w:rsid w:val="002A16D7"/>
    <w:rsid w:val="002C04AB"/>
    <w:rsid w:val="00321C17"/>
    <w:rsid w:val="003241A6"/>
    <w:rsid w:val="00324951"/>
    <w:rsid w:val="00331B96"/>
    <w:rsid w:val="00366580"/>
    <w:rsid w:val="003B2F69"/>
    <w:rsid w:val="003B3360"/>
    <w:rsid w:val="003C6ADF"/>
    <w:rsid w:val="003E6F0C"/>
    <w:rsid w:val="00410034"/>
    <w:rsid w:val="00415561"/>
    <w:rsid w:val="004158F4"/>
    <w:rsid w:val="00433EA2"/>
    <w:rsid w:val="00466612"/>
    <w:rsid w:val="00476E22"/>
    <w:rsid w:val="004A0246"/>
    <w:rsid w:val="004B6A66"/>
    <w:rsid w:val="004C6327"/>
    <w:rsid w:val="004D2042"/>
    <w:rsid w:val="004D3E7B"/>
    <w:rsid w:val="004D4F7F"/>
    <w:rsid w:val="004F0B31"/>
    <w:rsid w:val="00521E58"/>
    <w:rsid w:val="00537729"/>
    <w:rsid w:val="00544421"/>
    <w:rsid w:val="00551F85"/>
    <w:rsid w:val="005562AD"/>
    <w:rsid w:val="00560D84"/>
    <w:rsid w:val="00570576"/>
    <w:rsid w:val="0057089A"/>
    <w:rsid w:val="00583F54"/>
    <w:rsid w:val="00593049"/>
    <w:rsid w:val="005A24F7"/>
    <w:rsid w:val="005A55BC"/>
    <w:rsid w:val="005B23AE"/>
    <w:rsid w:val="005C016D"/>
    <w:rsid w:val="005C5E85"/>
    <w:rsid w:val="005D235F"/>
    <w:rsid w:val="00606AD6"/>
    <w:rsid w:val="00614659"/>
    <w:rsid w:val="006168D3"/>
    <w:rsid w:val="00616A99"/>
    <w:rsid w:val="006302D6"/>
    <w:rsid w:val="00640D24"/>
    <w:rsid w:val="00650379"/>
    <w:rsid w:val="00655A56"/>
    <w:rsid w:val="00661DA6"/>
    <w:rsid w:val="00670689"/>
    <w:rsid w:val="00670BC6"/>
    <w:rsid w:val="0067536F"/>
    <w:rsid w:val="006C1F29"/>
    <w:rsid w:val="006F5D90"/>
    <w:rsid w:val="00700E7C"/>
    <w:rsid w:val="00734E3E"/>
    <w:rsid w:val="00735414"/>
    <w:rsid w:val="0075611B"/>
    <w:rsid w:val="00756A8D"/>
    <w:rsid w:val="0076607B"/>
    <w:rsid w:val="007969F6"/>
    <w:rsid w:val="007E27E8"/>
    <w:rsid w:val="008158BA"/>
    <w:rsid w:val="00895836"/>
    <w:rsid w:val="008A2B0B"/>
    <w:rsid w:val="008D4AB7"/>
    <w:rsid w:val="00923905"/>
    <w:rsid w:val="00943F47"/>
    <w:rsid w:val="00950B7F"/>
    <w:rsid w:val="0095331A"/>
    <w:rsid w:val="00962246"/>
    <w:rsid w:val="009650EF"/>
    <w:rsid w:val="00983ED0"/>
    <w:rsid w:val="009B0C5B"/>
    <w:rsid w:val="009B5486"/>
    <w:rsid w:val="009C774B"/>
    <w:rsid w:val="009D2B48"/>
    <w:rsid w:val="009D414E"/>
    <w:rsid w:val="009D4C3B"/>
    <w:rsid w:val="009F6D55"/>
    <w:rsid w:val="00A257CF"/>
    <w:rsid w:val="00A572A0"/>
    <w:rsid w:val="00AA245F"/>
    <w:rsid w:val="00AA4954"/>
    <w:rsid w:val="00AD5CF3"/>
    <w:rsid w:val="00AD7F9D"/>
    <w:rsid w:val="00AE393B"/>
    <w:rsid w:val="00AF068F"/>
    <w:rsid w:val="00B061F1"/>
    <w:rsid w:val="00B12BC4"/>
    <w:rsid w:val="00B2371F"/>
    <w:rsid w:val="00B3679D"/>
    <w:rsid w:val="00B37F55"/>
    <w:rsid w:val="00B6246E"/>
    <w:rsid w:val="00B83467"/>
    <w:rsid w:val="00B904E6"/>
    <w:rsid w:val="00B956B7"/>
    <w:rsid w:val="00BE6D40"/>
    <w:rsid w:val="00BF4DAD"/>
    <w:rsid w:val="00C0116F"/>
    <w:rsid w:val="00C94A2F"/>
    <w:rsid w:val="00CA2B58"/>
    <w:rsid w:val="00D13C2F"/>
    <w:rsid w:val="00D3358A"/>
    <w:rsid w:val="00D47358"/>
    <w:rsid w:val="00D47F0A"/>
    <w:rsid w:val="00D50C29"/>
    <w:rsid w:val="00D52ACE"/>
    <w:rsid w:val="00D65D76"/>
    <w:rsid w:val="00D74DA3"/>
    <w:rsid w:val="00D83BEA"/>
    <w:rsid w:val="00D87A36"/>
    <w:rsid w:val="00DB0212"/>
    <w:rsid w:val="00DC4D4C"/>
    <w:rsid w:val="00DD0825"/>
    <w:rsid w:val="00E04B87"/>
    <w:rsid w:val="00E2071A"/>
    <w:rsid w:val="00E3148D"/>
    <w:rsid w:val="00E555A1"/>
    <w:rsid w:val="00E63ED6"/>
    <w:rsid w:val="00EA1978"/>
    <w:rsid w:val="00EA3ABF"/>
    <w:rsid w:val="00EA5367"/>
    <w:rsid w:val="00EF0570"/>
    <w:rsid w:val="00EF1DDE"/>
    <w:rsid w:val="00EF509F"/>
    <w:rsid w:val="00F03BA2"/>
    <w:rsid w:val="00F07494"/>
    <w:rsid w:val="00F165A5"/>
    <w:rsid w:val="00F32EBC"/>
    <w:rsid w:val="00F45471"/>
    <w:rsid w:val="00F53FEB"/>
    <w:rsid w:val="00FA0DDB"/>
    <w:rsid w:val="00FE5FEA"/>
    <w:rsid w:val="00FE6D3F"/>
    <w:rsid w:val="00FF5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94C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958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F06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3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3BEA"/>
    <w:rPr>
      <w:b/>
      <w:bCs/>
    </w:rPr>
  </w:style>
  <w:style w:type="character" w:styleId="Emphasis">
    <w:name w:val="Emphasis"/>
    <w:basedOn w:val="DefaultParagraphFont"/>
    <w:uiPriority w:val="20"/>
    <w:qFormat/>
    <w:rsid w:val="00D83BEA"/>
    <w:rPr>
      <w:i/>
      <w:iCs/>
    </w:rPr>
  </w:style>
  <w:style w:type="character" w:styleId="Hyperlink">
    <w:name w:val="Hyperlink"/>
    <w:basedOn w:val="DefaultParagraphFont"/>
    <w:uiPriority w:val="99"/>
    <w:unhideWhenUsed/>
    <w:rsid w:val="00D83BEA"/>
    <w:rPr>
      <w:color w:val="0000FF"/>
      <w:u w:val="single"/>
    </w:rPr>
  </w:style>
  <w:style w:type="character" w:customStyle="1" w:styleId="Heading3Char">
    <w:name w:val="Heading 3 Char"/>
    <w:basedOn w:val="DefaultParagraphFont"/>
    <w:link w:val="Heading3"/>
    <w:uiPriority w:val="9"/>
    <w:rsid w:val="00895836"/>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895836"/>
    <w:rPr>
      <w:i/>
      <w:iCs/>
    </w:rPr>
  </w:style>
  <w:style w:type="character" w:customStyle="1" w:styleId="Heading2Char">
    <w:name w:val="Heading 2 Char"/>
    <w:basedOn w:val="DefaultParagraphFont"/>
    <w:link w:val="Heading2"/>
    <w:uiPriority w:val="9"/>
    <w:semiHidden/>
    <w:rsid w:val="00294C07"/>
    <w:rPr>
      <w:rFonts w:asciiTheme="majorHAnsi" w:eastAsiaTheme="majorEastAsia" w:hAnsiTheme="majorHAnsi" w:cstheme="majorBidi"/>
      <w:b/>
      <w:bCs/>
      <w:color w:val="4F81BD" w:themeColor="accent1"/>
      <w:sz w:val="26"/>
      <w:szCs w:val="26"/>
    </w:rPr>
  </w:style>
  <w:style w:type="character" w:customStyle="1" w:styleId="vcard">
    <w:name w:val="vcard"/>
    <w:basedOn w:val="DefaultParagraphFont"/>
    <w:rsid w:val="00DB0212"/>
  </w:style>
  <w:style w:type="character" w:customStyle="1" w:styleId="fn">
    <w:name w:val="fn"/>
    <w:basedOn w:val="DefaultParagraphFont"/>
    <w:rsid w:val="00DB0212"/>
  </w:style>
  <w:style w:type="character" w:customStyle="1" w:styleId="Date1">
    <w:name w:val="Date1"/>
    <w:basedOn w:val="DefaultParagraphFont"/>
    <w:rsid w:val="00DB0212"/>
  </w:style>
  <w:style w:type="table" w:styleId="TableGrid">
    <w:name w:val="Table Grid"/>
    <w:basedOn w:val="TableNormal"/>
    <w:uiPriority w:val="59"/>
    <w:rsid w:val="00C01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AF068F"/>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294C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9583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F06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3B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3BEA"/>
    <w:rPr>
      <w:b/>
      <w:bCs/>
    </w:rPr>
  </w:style>
  <w:style w:type="character" w:styleId="Emphasis">
    <w:name w:val="Emphasis"/>
    <w:basedOn w:val="DefaultParagraphFont"/>
    <w:uiPriority w:val="20"/>
    <w:qFormat/>
    <w:rsid w:val="00D83BEA"/>
    <w:rPr>
      <w:i/>
      <w:iCs/>
    </w:rPr>
  </w:style>
  <w:style w:type="character" w:styleId="Hyperlink">
    <w:name w:val="Hyperlink"/>
    <w:basedOn w:val="DefaultParagraphFont"/>
    <w:uiPriority w:val="99"/>
    <w:unhideWhenUsed/>
    <w:rsid w:val="00D83BEA"/>
    <w:rPr>
      <w:color w:val="0000FF"/>
      <w:u w:val="single"/>
    </w:rPr>
  </w:style>
  <w:style w:type="character" w:customStyle="1" w:styleId="Heading3Char">
    <w:name w:val="Heading 3 Char"/>
    <w:basedOn w:val="DefaultParagraphFont"/>
    <w:link w:val="Heading3"/>
    <w:uiPriority w:val="9"/>
    <w:rsid w:val="00895836"/>
    <w:rPr>
      <w:rFonts w:ascii="Times New Roman" w:eastAsia="Times New Roman" w:hAnsi="Times New Roman" w:cs="Times New Roman"/>
      <w:b/>
      <w:bCs/>
      <w:sz w:val="27"/>
      <w:szCs w:val="27"/>
      <w:lang w:eastAsia="en-GB"/>
    </w:rPr>
  </w:style>
  <w:style w:type="character" w:styleId="HTMLCite">
    <w:name w:val="HTML Cite"/>
    <w:basedOn w:val="DefaultParagraphFont"/>
    <w:uiPriority w:val="99"/>
    <w:semiHidden/>
    <w:unhideWhenUsed/>
    <w:rsid w:val="00895836"/>
    <w:rPr>
      <w:i/>
      <w:iCs/>
    </w:rPr>
  </w:style>
  <w:style w:type="character" w:customStyle="1" w:styleId="Heading2Char">
    <w:name w:val="Heading 2 Char"/>
    <w:basedOn w:val="DefaultParagraphFont"/>
    <w:link w:val="Heading2"/>
    <w:uiPriority w:val="9"/>
    <w:semiHidden/>
    <w:rsid w:val="00294C07"/>
    <w:rPr>
      <w:rFonts w:asciiTheme="majorHAnsi" w:eastAsiaTheme="majorEastAsia" w:hAnsiTheme="majorHAnsi" w:cstheme="majorBidi"/>
      <w:b/>
      <w:bCs/>
      <w:color w:val="4F81BD" w:themeColor="accent1"/>
      <w:sz w:val="26"/>
      <w:szCs w:val="26"/>
    </w:rPr>
  </w:style>
  <w:style w:type="character" w:customStyle="1" w:styleId="vcard">
    <w:name w:val="vcard"/>
    <w:basedOn w:val="DefaultParagraphFont"/>
    <w:rsid w:val="00DB0212"/>
  </w:style>
  <w:style w:type="character" w:customStyle="1" w:styleId="fn">
    <w:name w:val="fn"/>
    <w:basedOn w:val="DefaultParagraphFont"/>
    <w:rsid w:val="00DB0212"/>
  </w:style>
  <w:style w:type="character" w:customStyle="1" w:styleId="Date1">
    <w:name w:val="Date1"/>
    <w:basedOn w:val="DefaultParagraphFont"/>
    <w:rsid w:val="00DB0212"/>
  </w:style>
  <w:style w:type="table" w:styleId="TableGrid">
    <w:name w:val="Table Grid"/>
    <w:basedOn w:val="TableNormal"/>
    <w:uiPriority w:val="59"/>
    <w:rsid w:val="00C01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AF068F"/>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70726">
      <w:bodyDiv w:val="1"/>
      <w:marLeft w:val="0"/>
      <w:marRight w:val="0"/>
      <w:marTop w:val="0"/>
      <w:marBottom w:val="0"/>
      <w:divBdr>
        <w:top w:val="none" w:sz="0" w:space="0" w:color="auto"/>
        <w:left w:val="none" w:sz="0" w:space="0" w:color="auto"/>
        <w:bottom w:val="none" w:sz="0" w:space="0" w:color="auto"/>
        <w:right w:val="none" w:sz="0" w:space="0" w:color="auto"/>
      </w:divBdr>
      <w:divsChild>
        <w:div w:id="1843163561">
          <w:marLeft w:val="0"/>
          <w:marRight w:val="0"/>
          <w:marTop w:val="0"/>
          <w:marBottom w:val="0"/>
          <w:divBdr>
            <w:top w:val="none" w:sz="0" w:space="0" w:color="auto"/>
            <w:left w:val="none" w:sz="0" w:space="0" w:color="auto"/>
            <w:bottom w:val="none" w:sz="0" w:space="0" w:color="auto"/>
            <w:right w:val="none" w:sz="0" w:space="0" w:color="auto"/>
          </w:divBdr>
        </w:div>
      </w:divsChild>
    </w:div>
    <w:div w:id="167450211">
      <w:bodyDiv w:val="1"/>
      <w:marLeft w:val="0"/>
      <w:marRight w:val="0"/>
      <w:marTop w:val="0"/>
      <w:marBottom w:val="0"/>
      <w:divBdr>
        <w:top w:val="none" w:sz="0" w:space="0" w:color="auto"/>
        <w:left w:val="none" w:sz="0" w:space="0" w:color="auto"/>
        <w:bottom w:val="none" w:sz="0" w:space="0" w:color="auto"/>
        <w:right w:val="none" w:sz="0" w:space="0" w:color="auto"/>
      </w:divBdr>
    </w:div>
    <w:div w:id="226309061">
      <w:bodyDiv w:val="1"/>
      <w:marLeft w:val="0"/>
      <w:marRight w:val="0"/>
      <w:marTop w:val="0"/>
      <w:marBottom w:val="0"/>
      <w:divBdr>
        <w:top w:val="none" w:sz="0" w:space="0" w:color="auto"/>
        <w:left w:val="none" w:sz="0" w:space="0" w:color="auto"/>
        <w:bottom w:val="none" w:sz="0" w:space="0" w:color="auto"/>
        <w:right w:val="none" w:sz="0" w:space="0" w:color="auto"/>
      </w:divBdr>
    </w:div>
    <w:div w:id="231937464">
      <w:bodyDiv w:val="1"/>
      <w:marLeft w:val="0"/>
      <w:marRight w:val="0"/>
      <w:marTop w:val="0"/>
      <w:marBottom w:val="0"/>
      <w:divBdr>
        <w:top w:val="none" w:sz="0" w:space="0" w:color="auto"/>
        <w:left w:val="none" w:sz="0" w:space="0" w:color="auto"/>
        <w:bottom w:val="none" w:sz="0" w:space="0" w:color="auto"/>
        <w:right w:val="none" w:sz="0" w:space="0" w:color="auto"/>
      </w:divBdr>
      <w:divsChild>
        <w:div w:id="879779774">
          <w:marLeft w:val="0"/>
          <w:marRight w:val="0"/>
          <w:marTop w:val="0"/>
          <w:marBottom w:val="0"/>
          <w:divBdr>
            <w:top w:val="none" w:sz="0" w:space="0" w:color="auto"/>
            <w:left w:val="none" w:sz="0" w:space="0" w:color="auto"/>
            <w:bottom w:val="none" w:sz="0" w:space="0" w:color="auto"/>
            <w:right w:val="none" w:sz="0" w:space="0" w:color="auto"/>
          </w:divBdr>
        </w:div>
      </w:divsChild>
    </w:div>
    <w:div w:id="451360113">
      <w:bodyDiv w:val="1"/>
      <w:marLeft w:val="0"/>
      <w:marRight w:val="0"/>
      <w:marTop w:val="0"/>
      <w:marBottom w:val="0"/>
      <w:divBdr>
        <w:top w:val="none" w:sz="0" w:space="0" w:color="auto"/>
        <w:left w:val="none" w:sz="0" w:space="0" w:color="auto"/>
        <w:bottom w:val="none" w:sz="0" w:space="0" w:color="auto"/>
        <w:right w:val="none" w:sz="0" w:space="0" w:color="auto"/>
      </w:divBdr>
      <w:divsChild>
        <w:div w:id="1878157600">
          <w:marLeft w:val="0"/>
          <w:marRight w:val="0"/>
          <w:marTop w:val="0"/>
          <w:marBottom w:val="0"/>
          <w:divBdr>
            <w:top w:val="none" w:sz="0" w:space="0" w:color="auto"/>
            <w:left w:val="none" w:sz="0" w:space="0" w:color="auto"/>
            <w:bottom w:val="none" w:sz="0" w:space="0" w:color="auto"/>
            <w:right w:val="none" w:sz="0" w:space="0" w:color="auto"/>
          </w:divBdr>
        </w:div>
      </w:divsChild>
    </w:div>
    <w:div w:id="456532958">
      <w:bodyDiv w:val="1"/>
      <w:marLeft w:val="0"/>
      <w:marRight w:val="0"/>
      <w:marTop w:val="0"/>
      <w:marBottom w:val="0"/>
      <w:divBdr>
        <w:top w:val="none" w:sz="0" w:space="0" w:color="auto"/>
        <w:left w:val="none" w:sz="0" w:space="0" w:color="auto"/>
        <w:bottom w:val="none" w:sz="0" w:space="0" w:color="auto"/>
        <w:right w:val="none" w:sz="0" w:space="0" w:color="auto"/>
      </w:divBdr>
    </w:div>
    <w:div w:id="488640184">
      <w:bodyDiv w:val="1"/>
      <w:marLeft w:val="0"/>
      <w:marRight w:val="0"/>
      <w:marTop w:val="0"/>
      <w:marBottom w:val="0"/>
      <w:divBdr>
        <w:top w:val="none" w:sz="0" w:space="0" w:color="auto"/>
        <w:left w:val="none" w:sz="0" w:space="0" w:color="auto"/>
        <w:bottom w:val="none" w:sz="0" w:space="0" w:color="auto"/>
        <w:right w:val="none" w:sz="0" w:space="0" w:color="auto"/>
      </w:divBdr>
    </w:div>
    <w:div w:id="555092172">
      <w:bodyDiv w:val="1"/>
      <w:marLeft w:val="0"/>
      <w:marRight w:val="0"/>
      <w:marTop w:val="0"/>
      <w:marBottom w:val="0"/>
      <w:divBdr>
        <w:top w:val="none" w:sz="0" w:space="0" w:color="auto"/>
        <w:left w:val="none" w:sz="0" w:space="0" w:color="auto"/>
        <w:bottom w:val="none" w:sz="0" w:space="0" w:color="auto"/>
        <w:right w:val="none" w:sz="0" w:space="0" w:color="auto"/>
      </w:divBdr>
      <w:divsChild>
        <w:div w:id="574050646">
          <w:marLeft w:val="0"/>
          <w:marRight w:val="0"/>
          <w:marTop w:val="0"/>
          <w:marBottom w:val="300"/>
          <w:divBdr>
            <w:top w:val="single" w:sz="6" w:space="14" w:color="D6D6D6"/>
            <w:left w:val="single" w:sz="6" w:space="14" w:color="D6D6D6"/>
            <w:bottom w:val="single" w:sz="6" w:space="14" w:color="D6D6D6"/>
            <w:right w:val="single" w:sz="6" w:space="14" w:color="D6D6D6"/>
          </w:divBdr>
          <w:divsChild>
            <w:div w:id="51978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5909">
      <w:bodyDiv w:val="1"/>
      <w:marLeft w:val="0"/>
      <w:marRight w:val="0"/>
      <w:marTop w:val="0"/>
      <w:marBottom w:val="0"/>
      <w:divBdr>
        <w:top w:val="none" w:sz="0" w:space="0" w:color="auto"/>
        <w:left w:val="none" w:sz="0" w:space="0" w:color="auto"/>
        <w:bottom w:val="none" w:sz="0" w:space="0" w:color="auto"/>
        <w:right w:val="none" w:sz="0" w:space="0" w:color="auto"/>
      </w:divBdr>
      <w:divsChild>
        <w:div w:id="119031250">
          <w:marLeft w:val="0"/>
          <w:marRight w:val="0"/>
          <w:marTop w:val="0"/>
          <w:marBottom w:val="0"/>
          <w:divBdr>
            <w:top w:val="none" w:sz="0" w:space="0" w:color="auto"/>
            <w:left w:val="none" w:sz="0" w:space="0" w:color="auto"/>
            <w:bottom w:val="none" w:sz="0" w:space="0" w:color="auto"/>
            <w:right w:val="none" w:sz="0" w:space="0" w:color="auto"/>
          </w:divBdr>
          <w:divsChild>
            <w:div w:id="25875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13654">
      <w:bodyDiv w:val="1"/>
      <w:marLeft w:val="0"/>
      <w:marRight w:val="0"/>
      <w:marTop w:val="0"/>
      <w:marBottom w:val="0"/>
      <w:divBdr>
        <w:top w:val="none" w:sz="0" w:space="0" w:color="auto"/>
        <w:left w:val="none" w:sz="0" w:space="0" w:color="auto"/>
        <w:bottom w:val="none" w:sz="0" w:space="0" w:color="auto"/>
        <w:right w:val="none" w:sz="0" w:space="0" w:color="auto"/>
      </w:divBdr>
    </w:div>
    <w:div w:id="864709677">
      <w:bodyDiv w:val="1"/>
      <w:marLeft w:val="0"/>
      <w:marRight w:val="0"/>
      <w:marTop w:val="0"/>
      <w:marBottom w:val="0"/>
      <w:divBdr>
        <w:top w:val="none" w:sz="0" w:space="0" w:color="auto"/>
        <w:left w:val="none" w:sz="0" w:space="0" w:color="auto"/>
        <w:bottom w:val="none" w:sz="0" w:space="0" w:color="auto"/>
        <w:right w:val="none" w:sz="0" w:space="0" w:color="auto"/>
      </w:divBdr>
    </w:div>
    <w:div w:id="919828993">
      <w:bodyDiv w:val="1"/>
      <w:marLeft w:val="0"/>
      <w:marRight w:val="0"/>
      <w:marTop w:val="0"/>
      <w:marBottom w:val="0"/>
      <w:divBdr>
        <w:top w:val="none" w:sz="0" w:space="0" w:color="auto"/>
        <w:left w:val="none" w:sz="0" w:space="0" w:color="auto"/>
        <w:bottom w:val="none" w:sz="0" w:space="0" w:color="auto"/>
        <w:right w:val="none" w:sz="0" w:space="0" w:color="auto"/>
      </w:divBdr>
    </w:div>
    <w:div w:id="1079329761">
      <w:bodyDiv w:val="1"/>
      <w:marLeft w:val="0"/>
      <w:marRight w:val="0"/>
      <w:marTop w:val="0"/>
      <w:marBottom w:val="0"/>
      <w:divBdr>
        <w:top w:val="none" w:sz="0" w:space="0" w:color="auto"/>
        <w:left w:val="none" w:sz="0" w:space="0" w:color="auto"/>
        <w:bottom w:val="none" w:sz="0" w:space="0" w:color="auto"/>
        <w:right w:val="none" w:sz="0" w:space="0" w:color="auto"/>
      </w:divBdr>
      <w:divsChild>
        <w:div w:id="1432117716">
          <w:marLeft w:val="0"/>
          <w:marRight w:val="0"/>
          <w:marTop w:val="0"/>
          <w:marBottom w:val="0"/>
          <w:divBdr>
            <w:top w:val="none" w:sz="0" w:space="0" w:color="auto"/>
            <w:left w:val="none" w:sz="0" w:space="0" w:color="auto"/>
            <w:bottom w:val="none" w:sz="0" w:space="0" w:color="auto"/>
            <w:right w:val="none" w:sz="0" w:space="0" w:color="auto"/>
          </w:divBdr>
        </w:div>
      </w:divsChild>
    </w:div>
    <w:div w:id="1352800416">
      <w:bodyDiv w:val="1"/>
      <w:marLeft w:val="0"/>
      <w:marRight w:val="0"/>
      <w:marTop w:val="0"/>
      <w:marBottom w:val="0"/>
      <w:divBdr>
        <w:top w:val="none" w:sz="0" w:space="0" w:color="auto"/>
        <w:left w:val="none" w:sz="0" w:space="0" w:color="auto"/>
        <w:bottom w:val="none" w:sz="0" w:space="0" w:color="auto"/>
        <w:right w:val="none" w:sz="0" w:space="0" w:color="auto"/>
      </w:divBdr>
    </w:div>
    <w:div w:id="1501577036">
      <w:bodyDiv w:val="1"/>
      <w:marLeft w:val="0"/>
      <w:marRight w:val="0"/>
      <w:marTop w:val="0"/>
      <w:marBottom w:val="0"/>
      <w:divBdr>
        <w:top w:val="none" w:sz="0" w:space="0" w:color="auto"/>
        <w:left w:val="none" w:sz="0" w:space="0" w:color="auto"/>
        <w:bottom w:val="none" w:sz="0" w:space="0" w:color="auto"/>
        <w:right w:val="none" w:sz="0" w:space="0" w:color="auto"/>
      </w:divBdr>
      <w:divsChild>
        <w:div w:id="1295328958">
          <w:marLeft w:val="0"/>
          <w:marRight w:val="0"/>
          <w:marTop w:val="0"/>
          <w:marBottom w:val="0"/>
          <w:divBdr>
            <w:top w:val="none" w:sz="0" w:space="0" w:color="auto"/>
            <w:left w:val="none" w:sz="0" w:space="0" w:color="auto"/>
            <w:bottom w:val="none" w:sz="0" w:space="0" w:color="auto"/>
            <w:right w:val="none" w:sz="0" w:space="0" w:color="auto"/>
          </w:divBdr>
        </w:div>
      </w:divsChild>
    </w:div>
    <w:div w:id="1532839400">
      <w:bodyDiv w:val="1"/>
      <w:marLeft w:val="0"/>
      <w:marRight w:val="0"/>
      <w:marTop w:val="0"/>
      <w:marBottom w:val="0"/>
      <w:divBdr>
        <w:top w:val="none" w:sz="0" w:space="0" w:color="auto"/>
        <w:left w:val="none" w:sz="0" w:space="0" w:color="auto"/>
        <w:bottom w:val="none" w:sz="0" w:space="0" w:color="auto"/>
        <w:right w:val="none" w:sz="0" w:space="0" w:color="auto"/>
      </w:divBdr>
      <w:divsChild>
        <w:div w:id="850678495">
          <w:marLeft w:val="0"/>
          <w:marRight w:val="0"/>
          <w:marTop w:val="0"/>
          <w:marBottom w:val="0"/>
          <w:divBdr>
            <w:top w:val="none" w:sz="0" w:space="0" w:color="auto"/>
            <w:left w:val="none" w:sz="0" w:space="0" w:color="auto"/>
            <w:bottom w:val="none" w:sz="0" w:space="0" w:color="auto"/>
            <w:right w:val="none" w:sz="0" w:space="0" w:color="auto"/>
          </w:divBdr>
          <w:divsChild>
            <w:div w:id="822819962">
              <w:marLeft w:val="0"/>
              <w:marRight w:val="0"/>
              <w:marTop w:val="0"/>
              <w:marBottom w:val="0"/>
              <w:divBdr>
                <w:top w:val="none" w:sz="0" w:space="0" w:color="auto"/>
                <w:left w:val="none" w:sz="0" w:space="0" w:color="auto"/>
                <w:bottom w:val="none" w:sz="0" w:space="0" w:color="auto"/>
                <w:right w:val="none" w:sz="0" w:space="0" w:color="auto"/>
              </w:divBdr>
              <w:divsChild>
                <w:div w:id="812716535">
                  <w:marLeft w:val="45"/>
                  <w:marRight w:val="45"/>
                  <w:marTop w:val="15"/>
                  <w:marBottom w:val="0"/>
                  <w:divBdr>
                    <w:top w:val="none" w:sz="0" w:space="0" w:color="auto"/>
                    <w:left w:val="none" w:sz="0" w:space="0" w:color="auto"/>
                    <w:bottom w:val="none" w:sz="0" w:space="0" w:color="auto"/>
                    <w:right w:val="none" w:sz="0" w:space="0" w:color="auto"/>
                  </w:divBdr>
                  <w:divsChild>
                    <w:div w:id="145991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772852">
      <w:bodyDiv w:val="1"/>
      <w:marLeft w:val="0"/>
      <w:marRight w:val="0"/>
      <w:marTop w:val="0"/>
      <w:marBottom w:val="0"/>
      <w:divBdr>
        <w:top w:val="none" w:sz="0" w:space="0" w:color="auto"/>
        <w:left w:val="none" w:sz="0" w:space="0" w:color="auto"/>
        <w:bottom w:val="none" w:sz="0" w:space="0" w:color="auto"/>
        <w:right w:val="none" w:sz="0" w:space="0" w:color="auto"/>
      </w:divBdr>
      <w:divsChild>
        <w:div w:id="1950316801">
          <w:marLeft w:val="0"/>
          <w:marRight w:val="0"/>
          <w:marTop w:val="0"/>
          <w:marBottom w:val="0"/>
          <w:divBdr>
            <w:top w:val="none" w:sz="0" w:space="0" w:color="auto"/>
            <w:left w:val="none" w:sz="0" w:space="0" w:color="auto"/>
            <w:bottom w:val="none" w:sz="0" w:space="0" w:color="auto"/>
            <w:right w:val="none" w:sz="0" w:space="0" w:color="auto"/>
          </w:divBdr>
        </w:div>
      </w:divsChild>
    </w:div>
    <w:div w:id="1694916715">
      <w:bodyDiv w:val="1"/>
      <w:marLeft w:val="0"/>
      <w:marRight w:val="0"/>
      <w:marTop w:val="0"/>
      <w:marBottom w:val="0"/>
      <w:divBdr>
        <w:top w:val="none" w:sz="0" w:space="0" w:color="auto"/>
        <w:left w:val="none" w:sz="0" w:space="0" w:color="auto"/>
        <w:bottom w:val="none" w:sz="0" w:space="0" w:color="auto"/>
        <w:right w:val="none" w:sz="0" w:space="0" w:color="auto"/>
      </w:divBdr>
    </w:div>
    <w:div w:id="1806191141">
      <w:bodyDiv w:val="1"/>
      <w:marLeft w:val="0"/>
      <w:marRight w:val="0"/>
      <w:marTop w:val="0"/>
      <w:marBottom w:val="0"/>
      <w:divBdr>
        <w:top w:val="none" w:sz="0" w:space="0" w:color="auto"/>
        <w:left w:val="none" w:sz="0" w:space="0" w:color="auto"/>
        <w:bottom w:val="none" w:sz="0" w:space="0" w:color="auto"/>
        <w:right w:val="none" w:sz="0" w:space="0" w:color="auto"/>
      </w:divBdr>
    </w:div>
    <w:div w:id="1853715040">
      <w:bodyDiv w:val="1"/>
      <w:marLeft w:val="0"/>
      <w:marRight w:val="0"/>
      <w:marTop w:val="0"/>
      <w:marBottom w:val="0"/>
      <w:divBdr>
        <w:top w:val="none" w:sz="0" w:space="0" w:color="auto"/>
        <w:left w:val="none" w:sz="0" w:space="0" w:color="auto"/>
        <w:bottom w:val="none" w:sz="0" w:space="0" w:color="auto"/>
        <w:right w:val="none" w:sz="0" w:space="0" w:color="auto"/>
      </w:divBdr>
    </w:div>
    <w:div w:id="1917589128">
      <w:bodyDiv w:val="1"/>
      <w:marLeft w:val="0"/>
      <w:marRight w:val="0"/>
      <w:marTop w:val="0"/>
      <w:marBottom w:val="0"/>
      <w:divBdr>
        <w:top w:val="none" w:sz="0" w:space="0" w:color="auto"/>
        <w:left w:val="none" w:sz="0" w:space="0" w:color="auto"/>
        <w:bottom w:val="none" w:sz="0" w:space="0" w:color="auto"/>
        <w:right w:val="none" w:sz="0" w:space="0" w:color="auto"/>
      </w:divBdr>
      <w:divsChild>
        <w:div w:id="1722361019">
          <w:marLeft w:val="0"/>
          <w:marRight w:val="0"/>
          <w:marTop w:val="0"/>
          <w:marBottom w:val="300"/>
          <w:divBdr>
            <w:top w:val="single" w:sz="6" w:space="14" w:color="D6D6D6"/>
            <w:left w:val="single" w:sz="6" w:space="14" w:color="D6D6D6"/>
            <w:bottom w:val="single" w:sz="6" w:space="14" w:color="D6D6D6"/>
            <w:right w:val="single" w:sz="6" w:space="14" w:color="D6D6D6"/>
          </w:divBdr>
          <w:divsChild>
            <w:div w:id="359817282">
              <w:marLeft w:val="0"/>
              <w:marRight w:val="0"/>
              <w:marTop w:val="0"/>
              <w:marBottom w:val="0"/>
              <w:divBdr>
                <w:top w:val="none" w:sz="0" w:space="0" w:color="auto"/>
                <w:left w:val="none" w:sz="0" w:space="0" w:color="auto"/>
                <w:bottom w:val="none" w:sz="0" w:space="0" w:color="auto"/>
                <w:right w:val="none" w:sz="0" w:space="0" w:color="auto"/>
              </w:divBdr>
            </w:div>
          </w:divsChild>
        </w:div>
        <w:div w:id="1854149763">
          <w:marLeft w:val="0"/>
          <w:marRight w:val="0"/>
          <w:marTop w:val="0"/>
          <w:marBottom w:val="0"/>
          <w:divBdr>
            <w:top w:val="none" w:sz="0" w:space="0" w:color="auto"/>
            <w:left w:val="none" w:sz="0" w:space="0" w:color="auto"/>
            <w:bottom w:val="none" w:sz="0" w:space="0" w:color="auto"/>
            <w:right w:val="none" w:sz="0" w:space="0" w:color="auto"/>
          </w:divBdr>
          <w:divsChild>
            <w:div w:id="1192914818">
              <w:marLeft w:val="-225"/>
              <w:marRight w:val="-225"/>
              <w:marTop w:val="0"/>
              <w:marBottom w:val="0"/>
              <w:divBdr>
                <w:top w:val="none" w:sz="0" w:space="0" w:color="auto"/>
                <w:left w:val="none" w:sz="0" w:space="0" w:color="auto"/>
                <w:bottom w:val="none" w:sz="0" w:space="0" w:color="auto"/>
                <w:right w:val="none" w:sz="0" w:space="0" w:color="auto"/>
              </w:divBdr>
              <w:divsChild>
                <w:div w:id="359287174">
                  <w:marLeft w:val="0"/>
                  <w:marRight w:val="0"/>
                  <w:marTop w:val="0"/>
                  <w:marBottom w:val="0"/>
                  <w:divBdr>
                    <w:top w:val="none" w:sz="0" w:space="0" w:color="auto"/>
                    <w:left w:val="none" w:sz="0" w:space="0" w:color="auto"/>
                    <w:bottom w:val="none" w:sz="0" w:space="0" w:color="auto"/>
                    <w:right w:val="none" w:sz="0" w:space="0" w:color="auto"/>
                  </w:divBdr>
                  <w:divsChild>
                    <w:div w:id="538519966">
                      <w:marLeft w:val="0"/>
                      <w:marRight w:val="0"/>
                      <w:marTop w:val="0"/>
                      <w:marBottom w:val="300"/>
                      <w:divBdr>
                        <w:top w:val="single" w:sz="6" w:space="14" w:color="D6D6D6"/>
                        <w:left w:val="single" w:sz="6" w:space="14" w:color="D6D6D6"/>
                        <w:bottom w:val="single" w:sz="6" w:space="14" w:color="D6D6D6"/>
                        <w:right w:val="single" w:sz="6" w:space="14" w:color="D6D6D6"/>
                      </w:divBdr>
                    </w:div>
                  </w:divsChild>
                </w:div>
              </w:divsChild>
            </w:div>
          </w:divsChild>
        </w:div>
      </w:divsChild>
    </w:div>
    <w:div w:id="1987512886">
      <w:bodyDiv w:val="1"/>
      <w:marLeft w:val="0"/>
      <w:marRight w:val="0"/>
      <w:marTop w:val="0"/>
      <w:marBottom w:val="0"/>
      <w:divBdr>
        <w:top w:val="none" w:sz="0" w:space="0" w:color="auto"/>
        <w:left w:val="none" w:sz="0" w:space="0" w:color="auto"/>
        <w:bottom w:val="none" w:sz="0" w:space="0" w:color="auto"/>
        <w:right w:val="none" w:sz="0" w:space="0" w:color="auto"/>
      </w:divBdr>
      <w:divsChild>
        <w:div w:id="1290014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qld.gov.au/running-business/marketing-sales/marketing-promotion/online-marketing/youtube" TargetMode="External"/><Relationship Id="rId13" Type="http://schemas.openxmlformats.org/officeDocument/2006/relationships/hyperlink" Target="https://www.business.qld.gov.au/running-business/consumer-laws/customer-service/managing-customer-reviews" TargetMode="External"/><Relationship Id="rId18" Type="http://schemas.openxmlformats.org/officeDocument/2006/relationships/hyperlink" Target="http://citeseerx.ist.psu.edu/viewdoc/download;jsessionid=E7CD8A3581F991FFF1B8D5302A4EDD79?doi=10.1.1.428.7158&amp;rep=rep1&amp;type=pd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s://www.business.qld.gov.au/running-business/marketing-sales/marketing-promotion/online-marketing/twitter" TargetMode="External"/><Relationship Id="rId12" Type="http://schemas.openxmlformats.org/officeDocument/2006/relationships/hyperlink" Target="https://www.business.qld.gov.au/running-business/marketing-sales/marketing-promotion/online-marketing/location-based" TargetMode="External"/><Relationship Id="rId17" Type="http://schemas.openxmlformats.org/officeDocument/2006/relationships/hyperlink" Target="http://work.chron.com/impact-social-media-workplace-pros-cons-22611.html" TargetMode="External"/><Relationship Id="rId2" Type="http://schemas.openxmlformats.org/officeDocument/2006/relationships/styles" Target="styles.xml"/><Relationship Id="rId16" Type="http://schemas.openxmlformats.org/officeDocument/2006/relationships/hyperlink" Target="https://www.business.qld.gov.au/running-business/finances-cash-flow/taking-online-payment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usiness.qld.gov.au/running-business/marketing-sales/marketing-promotion/online-marketing/facebook" TargetMode="External"/><Relationship Id="rId11" Type="http://schemas.openxmlformats.org/officeDocument/2006/relationships/hyperlink" Target="https://www.business.qld.gov.au/running-business/marketing-sales/marketing-promotion/online-marketing/photo-sharing" TargetMode="External"/><Relationship Id="rId5" Type="http://schemas.openxmlformats.org/officeDocument/2006/relationships/webSettings" Target="webSettings.xml"/><Relationship Id="rId15" Type="http://schemas.openxmlformats.org/officeDocument/2006/relationships/hyperlink" Target="https://www.business.qld.gov.au/running-business/marketing-sales/marketing-promotion/online-marketing/optimising-mobile" TargetMode="External"/><Relationship Id="rId10" Type="http://schemas.openxmlformats.org/officeDocument/2006/relationships/hyperlink" Target="https://www.business.qld.gov.au/running-business/marketing-sales/marketing-promotion/online-marketing/coupon-websites" TargetMode="External"/><Relationship Id="rId19" Type="http://schemas.openxmlformats.org/officeDocument/2006/relationships/hyperlink" Target="http://citeseerx.ist.psu.edu/viewdoc/download;jsessionid=E7CD8A3581F991FFF1B8D5302A4EDD79?doi=10.1.1.428.7158&amp;rep=rep1&amp;type=pdf" TargetMode="External"/><Relationship Id="rId4" Type="http://schemas.openxmlformats.org/officeDocument/2006/relationships/settings" Target="settings.xml"/><Relationship Id="rId9" Type="http://schemas.openxmlformats.org/officeDocument/2006/relationships/hyperlink" Target="https://www.business.qld.gov.au/running-business/marketing-sales/marketing-promotion/online-marketing/blog" TargetMode="External"/><Relationship Id="rId14" Type="http://schemas.openxmlformats.org/officeDocument/2006/relationships/hyperlink" Target="https://www.business.qld.gov.au/running-business/marketing-sales/marketing-promotion/online-marketing/using-mobile-ap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594</TotalTime>
  <Pages>16</Pages>
  <Words>2367</Words>
  <Characters>13496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ABC</cp:lastModifiedBy>
  <cp:revision>192</cp:revision>
  <dcterms:created xsi:type="dcterms:W3CDTF">2017-12-05T20:57:00Z</dcterms:created>
  <dcterms:modified xsi:type="dcterms:W3CDTF">2018-01-09T19:32:00Z</dcterms:modified>
</cp:coreProperties>
</file>