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sz w:val="56"/>
          <w:szCs w:val="56"/>
        </w:rPr>
      </w:pPr>
      <w:r w:rsidDel="00000000" w:rsidR="00000000" w:rsidRPr="00000000">
        <w:rPr>
          <w:rtl w:val="0"/>
        </w:rPr>
      </w:r>
    </w:p>
    <w:p w:rsidR="00000000" w:rsidDel="00000000" w:rsidP="00000000" w:rsidRDefault="00000000" w:rsidRPr="00000000" w14:paraId="00000008">
      <w:pPr>
        <w:pStyle w:val="Title"/>
        <w:jc w:val="center"/>
        <w:rPr>
          <w:sz w:val="84"/>
          <w:szCs w:val="84"/>
        </w:rPr>
      </w:pPr>
      <w:bookmarkStart w:colFirst="0" w:colLast="0" w:name="_fo5h7xvfdjuz" w:id="0"/>
      <w:bookmarkEnd w:id="0"/>
      <w:r w:rsidDel="00000000" w:rsidR="00000000" w:rsidRPr="00000000">
        <w:rPr>
          <w:sz w:val="84"/>
          <w:szCs w:val="84"/>
          <w:rtl w:val="0"/>
        </w:rPr>
        <w:t xml:space="preserve">Arrow Hitting Steel Plate</w:t>
      </w:r>
    </w:p>
    <w:p w:rsidR="00000000" w:rsidDel="00000000" w:rsidP="00000000" w:rsidRDefault="00000000" w:rsidRPr="00000000" w14:paraId="00000009">
      <w:pPr>
        <w:jc w:val="center"/>
        <w:rPr>
          <w:sz w:val="62"/>
          <w:szCs w:val="62"/>
        </w:rPr>
      </w:pPr>
      <w:r w:rsidDel="00000000" w:rsidR="00000000" w:rsidRPr="00000000">
        <w:rPr>
          <w:rtl w:val="0"/>
        </w:rPr>
      </w:r>
    </w:p>
    <w:p w:rsidR="00000000" w:rsidDel="00000000" w:rsidP="00000000" w:rsidRDefault="00000000" w:rsidRPr="00000000" w14:paraId="0000000A">
      <w:pPr>
        <w:jc w:val="center"/>
        <w:rPr>
          <w:sz w:val="36"/>
          <w:szCs w:val="36"/>
        </w:rPr>
      </w:pPr>
      <w:r w:rsidDel="00000000" w:rsidR="00000000" w:rsidRPr="00000000">
        <w:rPr>
          <w:sz w:val="36"/>
          <w:szCs w:val="36"/>
          <w:rtl w:val="0"/>
        </w:rPr>
        <w:t xml:space="preserve">By Thomas Appleby (2217664)</w:t>
      </w:r>
    </w:p>
    <w:p w:rsidR="00000000" w:rsidDel="00000000" w:rsidP="00000000" w:rsidRDefault="00000000" w:rsidRPr="00000000" w14:paraId="0000000B">
      <w:pPr>
        <w:jc w:val="center"/>
        <w:rPr>
          <w:sz w:val="36"/>
          <w:szCs w:val="36"/>
        </w:rPr>
      </w:pPr>
      <w:r w:rsidDel="00000000" w:rsidR="00000000" w:rsidRPr="00000000">
        <w:rPr>
          <w:rtl w:val="0"/>
        </w:rPr>
      </w:r>
    </w:p>
    <w:p w:rsidR="00000000" w:rsidDel="00000000" w:rsidP="00000000" w:rsidRDefault="00000000" w:rsidRPr="00000000" w14:paraId="0000000C">
      <w:pPr>
        <w:jc w:val="center"/>
        <w:rPr>
          <w:sz w:val="36"/>
          <w:szCs w:val="36"/>
        </w:rPr>
      </w:pPr>
      <w:r w:rsidDel="00000000" w:rsidR="00000000" w:rsidRPr="00000000">
        <w:rPr>
          <w:rtl w:val="0"/>
        </w:rPr>
      </w:r>
    </w:p>
    <w:p w:rsidR="00000000" w:rsidDel="00000000" w:rsidP="00000000" w:rsidRDefault="00000000" w:rsidRPr="00000000" w14:paraId="0000000D">
      <w:pPr>
        <w:jc w:val="center"/>
        <w:rPr>
          <w:sz w:val="36"/>
          <w:szCs w:val="36"/>
        </w:rPr>
      </w:pPr>
      <w:r w:rsidDel="00000000" w:rsidR="00000000" w:rsidRPr="00000000">
        <w:rPr>
          <w:rtl w:val="0"/>
        </w:rPr>
      </w:r>
    </w:p>
    <w:p w:rsidR="00000000" w:rsidDel="00000000" w:rsidP="00000000" w:rsidRDefault="00000000" w:rsidRPr="00000000" w14:paraId="0000000E">
      <w:pPr>
        <w:jc w:val="center"/>
        <w:rPr>
          <w:sz w:val="36"/>
          <w:szCs w:val="36"/>
        </w:rPr>
      </w:pPr>
      <w:r w:rsidDel="00000000" w:rsidR="00000000" w:rsidRPr="00000000">
        <w:rPr>
          <w:rtl w:val="0"/>
        </w:rPr>
      </w:r>
    </w:p>
    <w:p w:rsidR="00000000" w:rsidDel="00000000" w:rsidP="00000000" w:rsidRDefault="00000000" w:rsidRPr="00000000" w14:paraId="0000000F">
      <w:pPr>
        <w:jc w:val="center"/>
        <w:rPr>
          <w:sz w:val="36"/>
          <w:szCs w:val="36"/>
        </w:rPr>
      </w:pPr>
      <w:r w:rsidDel="00000000" w:rsidR="00000000" w:rsidRPr="00000000">
        <w:rPr>
          <w:rtl w:val="0"/>
        </w:rPr>
      </w:r>
    </w:p>
    <w:p w:rsidR="00000000" w:rsidDel="00000000" w:rsidP="00000000" w:rsidRDefault="00000000" w:rsidRPr="00000000" w14:paraId="00000010">
      <w:pPr>
        <w:jc w:val="center"/>
        <w:rPr>
          <w:sz w:val="36"/>
          <w:szCs w:val="36"/>
        </w:rPr>
      </w:pPr>
      <w:r w:rsidDel="00000000" w:rsidR="00000000" w:rsidRPr="00000000">
        <w:rPr>
          <w:rtl w:val="0"/>
        </w:rPr>
      </w:r>
    </w:p>
    <w:p w:rsidR="00000000" w:rsidDel="00000000" w:rsidP="00000000" w:rsidRDefault="00000000" w:rsidRPr="00000000" w14:paraId="00000011">
      <w:pPr>
        <w:jc w:val="center"/>
        <w:rPr>
          <w:sz w:val="36"/>
          <w:szCs w:val="36"/>
        </w:rPr>
      </w:pPr>
      <w:r w:rsidDel="00000000" w:rsidR="00000000" w:rsidRPr="00000000">
        <w:rPr>
          <w:rtl w:val="0"/>
        </w:rPr>
      </w:r>
    </w:p>
    <w:p w:rsidR="00000000" w:rsidDel="00000000" w:rsidP="00000000" w:rsidRDefault="00000000" w:rsidRPr="00000000" w14:paraId="00000012">
      <w:pPr>
        <w:jc w:val="center"/>
        <w:rPr>
          <w:sz w:val="36"/>
          <w:szCs w:val="36"/>
        </w:rPr>
      </w:pPr>
      <w:r w:rsidDel="00000000" w:rsidR="00000000" w:rsidRPr="00000000">
        <w:rPr>
          <w:rtl w:val="0"/>
        </w:rPr>
      </w:r>
    </w:p>
    <w:p w:rsidR="00000000" w:rsidDel="00000000" w:rsidP="00000000" w:rsidRDefault="00000000" w:rsidRPr="00000000" w14:paraId="00000013">
      <w:pPr>
        <w:jc w:val="center"/>
        <w:rPr>
          <w:sz w:val="36"/>
          <w:szCs w:val="36"/>
        </w:rPr>
      </w:pPr>
      <w:r w:rsidDel="00000000" w:rsidR="00000000" w:rsidRPr="00000000">
        <w:rPr>
          <w:rtl w:val="0"/>
        </w:rPr>
      </w:r>
    </w:p>
    <w:p w:rsidR="00000000" w:rsidDel="00000000" w:rsidP="00000000" w:rsidRDefault="00000000" w:rsidRPr="00000000" w14:paraId="00000014">
      <w:pPr>
        <w:jc w:val="center"/>
        <w:rPr>
          <w:sz w:val="36"/>
          <w:szCs w:val="36"/>
        </w:rPr>
      </w:pPr>
      <w:r w:rsidDel="00000000" w:rsidR="00000000" w:rsidRPr="00000000">
        <w:rPr>
          <w:rtl w:val="0"/>
        </w:rPr>
      </w:r>
    </w:p>
    <w:p w:rsidR="00000000" w:rsidDel="00000000" w:rsidP="00000000" w:rsidRDefault="00000000" w:rsidRPr="00000000" w14:paraId="00000015">
      <w:pPr>
        <w:jc w:val="center"/>
        <w:rPr>
          <w:sz w:val="36"/>
          <w:szCs w:val="36"/>
        </w:rPr>
      </w:pPr>
      <w:r w:rsidDel="00000000" w:rsidR="00000000" w:rsidRPr="00000000">
        <w:rPr>
          <w:rtl w:val="0"/>
        </w:rPr>
      </w:r>
    </w:p>
    <w:p w:rsidR="00000000" w:rsidDel="00000000" w:rsidP="00000000" w:rsidRDefault="00000000" w:rsidRPr="00000000" w14:paraId="00000016">
      <w:pPr>
        <w:jc w:val="center"/>
        <w:rPr>
          <w:sz w:val="36"/>
          <w:szCs w:val="36"/>
        </w:rPr>
      </w:pPr>
      <w:r w:rsidDel="00000000" w:rsidR="00000000" w:rsidRPr="00000000">
        <w:rPr>
          <w:rtl w:val="0"/>
        </w:rPr>
      </w:r>
    </w:p>
    <w:p w:rsidR="00000000" w:rsidDel="00000000" w:rsidP="00000000" w:rsidRDefault="00000000" w:rsidRPr="00000000" w14:paraId="00000017">
      <w:pPr>
        <w:jc w:val="center"/>
        <w:rPr>
          <w:sz w:val="36"/>
          <w:szCs w:val="36"/>
        </w:rPr>
      </w:pPr>
      <w:r w:rsidDel="00000000" w:rsidR="00000000" w:rsidRPr="00000000">
        <w:rPr>
          <w:rtl w:val="0"/>
        </w:rPr>
      </w:r>
    </w:p>
    <w:p w:rsidR="00000000" w:rsidDel="00000000" w:rsidP="00000000" w:rsidRDefault="00000000" w:rsidRPr="00000000" w14:paraId="00000018">
      <w:pPr>
        <w:jc w:val="center"/>
        <w:rPr>
          <w:sz w:val="36"/>
          <w:szCs w:val="36"/>
        </w:rPr>
      </w:pPr>
      <w:r w:rsidDel="00000000" w:rsidR="00000000" w:rsidRPr="00000000">
        <w:rPr>
          <w:rtl w:val="0"/>
        </w:rPr>
      </w:r>
    </w:p>
    <w:p w:rsidR="00000000" w:rsidDel="00000000" w:rsidP="00000000" w:rsidRDefault="00000000" w:rsidRPr="00000000" w14:paraId="00000019">
      <w:pPr>
        <w:jc w:val="center"/>
        <w:rPr>
          <w:sz w:val="36"/>
          <w:szCs w:val="36"/>
        </w:rPr>
      </w:pPr>
      <w:r w:rsidDel="00000000" w:rsidR="00000000" w:rsidRPr="00000000">
        <w:rPr>
          <w:rtl w:val="0"/>
        </w:rPr>
      </w:r>
    </w:p>
    <w:p w:rsidR="00000000" w:rsidDel="00000000" w:rsidP="00000000" w:rsidRDefault="00000000" w:rsidRPr="00000000" w14:paraId="0000001A">
      <w:pPr>
        <w:jc w:val="left"/>
        <w:rPr>
          <w:sz w:val="36"/>
          <w:szCs w:val="36"/>
        </w:rPr>
      </w:pPr>
      <w:r w:rsidDel="00000000" w:rsidR="00000000" w:rsidRPr="00000000">
        <w:rPr>
          <w:rtl w:val="0"/>
        </w:rPr>
      </w:r>
    </w:p>
    <w:p w:rsidR="00000000" w:rsidDel="00000000" w:rsidP="00000000" w:rsidRDefault="00000000" w:rsidRPr="00000000" w14:paraId="0000001B">
      <w:pPr>
        <w:pStyle w:val="Heading1"/>
        <w:jc w:val="both"/>
        <w:rPr/>
      </w:pPr>
      <w:bookmarkStart w:colFirst="0" w:colLast="0" w:name="_cje64bnecnua" w:id="1"/>
      <w:bookmarkEnd w:id="1"/>
      <w:r w:rsidDel="00000000" w:rsidR="00000000" w:rsidRPr="00000000">
        <w:rPr>
          <w:rtl w:val="0"/>
        </w:rPr>
        <w:t xml:space="preserve">Abstract</w:t>
      </w:r>
    </w:p>
    <w:p w:rsidR="00000000" w:rsidDel="00000000" w:rsidP="00000000" w:rsidRDefault="00000000" w:rsidRPr="00000000" w14:paraId="0000001C">
      <w:pPr>
        <w:rPr/>
      </w:pPr>
      <w:r w:rsidDel="00000000" w:rsidR="00000000" w:rsidRPr="00000000">
        <w:rPr>
          <w:rtl w:val="0"/>
        </w:rPr>
        <w:t xml:space="preserve">This report outlines the difficulties faced when attempting to design and model an arrow hitting a steel plate. The report goes in and discusses how various issues with how the model was made and set up caused delays with the system producing viable results. The author discusses the difficulties faced and how the issues were resolved. Outlined is how the initial process of designing and implementing an arrow into the software and what reasons the design was chosen and later adapted to fit changing requirements.</w:t>
      </w:r>
    </w:p>
    <w:p w:rsidR="00000000" w:rsidDel="00000000" w:rsidP="00000000" w:rsidRDefault="00000000" w:rsidRPr="00000000" w14:paraId="0000001D">
      <w:pPr>
        <w:jc w:val="center"/>
        <w:rPr>
          <w:sz w:val="36"/>
          <w:szCs w:val="36"/>
        </w:rPr>
      </w:pPr>
      <w:r w:rsidDel="00000000" w:rsidR="00000000" w:rsidRPr="00000000">
        <w:rPr>
          <w:rtl w:val="0"/>
        </w:rPr>
      </w:r>
    </w:p>
    <w:p w:rsidR="00000000" w:rsidDel="00000000" w:rsidP="00000000" w:rsidRDefault="00000000" w:rsidRPr="00000000" w14:paraId="0000001E">
      <w:pPr>
        <w:jc w:val="center"/>
        <w:rPr>
          <w:sz w:val="36"/>
          <w:szCs w:val="36"/>
        </w:rPr>
      </w:pPr>
      <w:r w:rsidDel="00000000" w:rsidR="00000000" w:rsidRPr="00000000">
        <w:rPr>
          <w:rtl w:val="0"/>
        </w:rPr>
      </w:r>
    </w:p>
    <w:p w:rsidR="00000000" w:rsidDel="00000000" w:rsidP="00000000" w:rsidRDefault="00000000" w:rsidRPr="00000000" w14:paraId="0000001F">
      <w:pPr>
        <w:jc w:val="center"/>
        <w:rPr>
          <w:sz w:val="36"/>
          <w:szCs w:val="36"/>
        </w:rPr>
      </w:pPr>
      <w:r w:rsidDel="00000000" w:rsidR="00000000" w:rsidRPr="00000000">
        <w:rPr>
          <w:rtl w:val="0"/>
        </w:rPr>
      </w:r>
    </w:p>
    <w:p w:rsidR="00000000" w:rsidDel="00000000" w:rsidP="00000000" w:rsidRDefault="00000000" w:rsidRPr="00000000" w14:paraId="00000020">
      <w:pPr>
        <w:jc w:val="center"/>
        <w:rPr>
          <w:sz w:val="36"/>
          <w:szCs w:val="36"/>
        </w:rPr>
      </w:pPr>
      <w:r w:rsidDel="00000000" w:rsidR="00000000" w:rsidRPr="00000000">
        <w:rPr>
          <w:rtl w:val="0"/>
        </w:rPr>
      </w:r>
    </w:p>
    <w:p w:rsidR="00000000" w:rsidDel="00000000" w:rsidP="00000000" w:rsidRDefault="00000000" w:rsidRPr="00000000" w14:paraId="00000021">
      <w:pPr>
        <w:jc w:val="center"/>
        <w:rPr>
          <w:sz w:val="36"/>
          <w:szCs w:val="36"/>
        </w:rPr>
      </w:pPr>
      <w:r w:rsidDel="00000000" w:rsidR="00000000" w:rsidRPr="00000000">
        <w:rPr>
          <w:rtl w:val="0"/>
        </w:rPr>
      </w:r>
    </w:p>
    <w:p w:rsidR="00000000" w:rsidDel="00000000" w:rsidP="00000000" w:rsidRDefault="00000000" w:rsidRPr="00000000" w14:paraId="00000022">
      <w:pPr>
        <w:jc w:val="center"/>
        <w:rPr>
          <w:sz w:val="36"/>
          <w:szCs w:val="36"/>
        </w:rPr>
      </w:pPr>
      <w:r w:rsidDel="00000000" w:rsidR="00000000" w:rsidRPr="00000000">
        <w:rPr>
          <w:rtl w:val="0"/>
        </w:rPr>
      </w:r>
    </w:p>
    <w:p w:rsidR="00000000" w:rsidDel="00000000" w:rsidP="00000000" w:rsidRDefault="00000000" w:rsidRPr="00000000" w14:paraId="00000023">
      <w:pPr>
        <w:jc w:val="center"/>
        <w:rPr>
          <w:sz w:val="36"/>
          <w:szCs w:val="36"/>
        </w:rPr>
      </w:pPr>
      <w:r w:rsidDel="00000000" w:rsidR="00000000" w:rsidRPr="00000000">
        <w:rPr>
          <w:rtl w:val="0"/>
        </w:rPr>
      </w:r>
    </w:p>
    <w:p w:rsidR="00000000" w:rsidDel="00000000" w:rsidP="00000000" w:rsidRDefault="00000000" w:rsidRPr="00000000" w14:paraId="00000024">
      <w:pPr>
        <w:jc w:val="center"/>
        <w:rPr>
          <w:sz w:val="36"/>
          <w:szCs w:val="36"/>
        </w:rPr>
      </w:pPr>
      <w:r w:rsidDel="00000000" w:rsidR="00000000" w:rsidRPr="00000000">
        <w:rPr>
          <w:rtl w:val="0"/>
        </w:rPr>
      </w:r>
    </w:p>
    <w:p w:rsidR="00000000" w:rsidDel="00000000" w:rsidP="00000000" w:rsidRDefault="00000000" w:rsidRPr="00000000" w14:paraId="00000025">
      <w:pPr>
        <w:jc w:val="center"/>
        <w:rPr>
          <w:sz w:val="36"/>
          <w:szCs w:val="36"/>
        </w:rPr>
      </w:pPr>
      <w:r w:rsidDel="00000000" w:rsidR="00000000" w:rsidRPr="00000000">
        <w:rPr>
          <w:rtl w:val="0"/>
        </w:rPr>
      </w:r>
    </w:p>
    <w:p w:rsidR="00000000" w:rsidDel="00000000" w:rsidP="00000000" w:rsidRDefault="00000000" w:rsidRPr="00000000" w14:paraId="00000026">
      <w:pPr>
        <w:jc w:val="center"/>
        <w:rPr>
          <w:sz w:val="36"/>
          <w:szCs w:val="36"/>
        </w:rPr>
      </w:pPr>
      <w:r w:rsidDel="00000000" w:rsidR="00000000" w:rsidRPr="00000000">
        <w:rPr>
          <w:rtl w:val="0"/>
        </w:rPr>
      </w:r>
    </w:p>
    <w:p w:rsidR="00000000" w:rsidDel="00000000" w:rsidP="00000000" w:rsidRDefault="00000000" w:rsidRPr="00000000" w14:paraId="00000027">
      <w:pPr>
        <w:jc w:val="center"/>
        <w:rPr>
          <w:sz w:val="36"/>
          <w:szCs w:val="36"/>
        </w:rPr>
      </w:pPr>
      <w:r w:rsidDel="00000000" w:rsidR="00000000" w:rsidRPr="00000000">
        <w:rPr>
          <w:rtl w:val="0"/>
        </w:rPr>
      </w:r>
    </w:p>
    <w:p w:rsidR="00000000" w:rsidDel="00000000" w:rsidP="00000000" w:rsidRDefault="00000000" w:rsidRPr="00000000" w14:paraId="00000028">
      <w:pPr>
        <w:jc w:val="center"/>
        <w:rPr>
          <w:sz w:val="36"/>
          <w:szCs w:val="36"/>
        </w:rPr>
      </w:pPr>
      <w:r w:rsidDel="00000000" w:rsidR="00000000" w:rsidRPr="00000000">
        <w:rPr>
          <w:rtl w:val="0"/>
        </w:rPr>
      </w:r>
    </w:p>
    <w:p w:rsidR="00000000" w:rsidDel="00000000" w:rsidP="00000000" w:rsidRDefault="00000000" w:rsidRPr="00000000" w14:paraId="00000029">
      <w:pPr>
        <w:jc w:val="center"/>
        <w:rPr>
          <w:sz w:val="36"/>
          <w:szCs w:val="36"/>
        </w:rPr>
      </w:pPr>
      <w:r w:rsidDel="00000000" w:rsidR="00000000" w:rsidRPr="00000000">
        <w:rPr>
          <w:rtl w:val="0"/>
        </w:rPr>
      </w:r>
    </w:p>
    <w:p w:rsidR="00000000" w:rsidDel="00000000" w:rsidP="00000000" w:rsidRDefault="00000000" w:rsidRPr="00000000" w14:paraId="0000002A">
      <w:pPr>
        <w:jc w:val="center"/>
        <w:rPr>
          <w:sz w:val="36"/>
          <w:szCs w:val="36"/>
        </w:rPr>
      </w:pPr>
      <w:r w:rsidDel="00000000" w:rsidR="00000000" w:rsidRPr="00000000">
        <w:rPr>
          <w:rtl w:val="0"/>
        </w:rPr>
      </w:r>
    </w:p>
    <w:p w:rsidR="00000000" w:rsidDel="00000000" w:rsidP="00000000" w:rsidRDefault="00000000" w:rsidRPr="00000000" w14:paraId="0000002B">
      <w:pPr>
        <w:jc w:val="center"/>
        <w:rPr>
          <w:sz w:val="36"/>
          <w:szCs w:val="36"/>
        </w:rPr>
      </w:pPr>
      <w:r w:rsidDel="00000000" w:rsidR="00000000" w:rsidRPr="00000000">
        <w:rPr>
          <w:rtl w:val="0"/>
        </w:rPr>
      </w:r>
    </w:p>
    <w:p w:rsidR="00000000" w:rsidDel="00000000" w:rsidP="00000000" w:rsidRDefault="00000000" w:rsidRPr="00000000" w14:paraId="0000002C">
      <w:pPr>
        <w:jc w:val="center"/>
        <w:rPr>
          <w:sz w:val="36"/>
          <w:szCs w:val="36"/>
        </w:rPr>
      </w:pPr>
      <w:r w:rsidDel="00000000" w:rsidR="00000000" w:rsidRPr="00000000">
        <w:rPr>
          <w:rtl w:val="0"/>
        </w:rPr>
      </w:r>
    </w:p>
    <w:p w:rsidR="00000000" w:rsidDel="00000000" w:rsidP="00000000" w:rsidRDefault="00000000" w:rsidRPr="00000000" w14:paraId="0000002D">
      <w:pPr>
        <w:jc w:val="center"/>
        <w:rPr>
          <w:sz w:val="36"/>
          <w:szCs w:val="36"/>
        </w:rPr>
      </w:pPr>
      <w:r w:rsidDel="00000000" w:rsidR="00000000" w:rsidRPr="00000000">
        <w:rPr>
          <w:rtl w:val="0"/>
        </w:rPr>
      </w:r>
    </w:p>
    <w:p w:rsidR="00000000" w:rsidDel="00000000" w:rsidP="00000000" w:rsidRDefault="00000000" w:rsidRPr="00000000" w14:paraId="0000002E">
      <w:pPr>
        <w:jc w:val="center"/>
        <w:rPr>
          <w:sz w:val="36"/>
          <w:szCs w:val="36"/>
        </w:rPr>
      </w:pPr>
      <w:r w:rsidDel="00000000" w:rsidR="00000000" w:rsidRPr="00000000">
        <w:rPr>
          <w:rtl w:val="0"/>
        </w:rPr>
      </w:r>
    </w:p>
    <w:p w:rsidR="00000000" w:rsidDel="00000000" w:rsidP="00000000" w:rsidRDefault="00000000" w:rsidRPr="00000000" w14:paraId="0000002F">
      <w:pPr>
        <w:jc w:val="center"/>
        <w:rPr>
          <w:sz w:val="36"/>
          <w:szCs w:val="36"/>
        </w:rPr>
      </w:pPr>
      <w:r w:rsidDel="00000000" w:rsidR="00000000" w:rsidRPr="00000000">
        <w:rPr>
          <w:rtl w:val="0"/>
        </w:rPr>
      </w:r>
    </w:p>
    <w:p w:rsidR="00000000" w:rsidDel="00000000" w:rsidP="00000000" w:rsidRDefault="00000000" w:rsidRPr="00000000" w14:paraId="00000030">
      <w:pPr>
        <w:pStyle w:val="Heading1"/>
        <w:jc w:val="both"/>
        <w:rPr/>
      </w:pPr>
      <w:bookmarkStart w:colFirst="0" w:colLast="0" w:name="_4a5tqgosm9q0" w:id="2"/>
      <w:bookmarkEnd w:id="2"/>
      <w:r w:rsidDel="00000000" w:rsidR="00000000" w:rsidRPr="00000000">
        <w:rPr>
          <w:rtl w:val="0"/>
        </w:rPr>
      </w:r>
    </w:p>
    <w:p w:rsidR="00000000" w:rsidDel="00000000" w:rsidP="00000000" w:rsidRDefault="00000000" w:rsidRPr="00000000" w14:paraId="00000031">
      <w:pPr>
        <w:pStyle w:val="Heading1"/>
        <w:jc w:val="both"/>
        <w:rPr/>
      </w:pPr>
      <w:bookmarkStart w:colFirst="0" w:colLast="0" w:name="_73r52lhia9p6" w:id="3"/>
      <w:bookmarkEnd w:id="3"/>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2">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cje64bnecnu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Abstract</w:t>
              <w:tab/>
              <w:t xml:space="preserve">1</w:t>
            </w:r>
          </w:hyperlink>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73r52lhia9p6">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34">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il8ha8clhas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Figures</w:t>
              <w:tab/>
              <w:t xml:space="preserve">4</w:t>
            </w:r>
          </w:hyperlink>
          <w:r w:rsidDel="00000000" w:rsidR="00000000" w:rsidRPr="00000000">
            <w:rPr>
              <w:rtl w:val="0"/>
            </w:rPr>
          </w:r>
        </w:p>
        <w:p w:rsidR="00000000" w:rsidDel="00000000" w:rsidP="00000000" w:rsidRDefault="00000000" w:rsidRPr="00000000" w14:paraId="00000035">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nn6236k9v9oo">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36">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4fmcilc8hog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CAE</w:t>
              <w:tab/>
              <w:t xml:space="preserve">5</w:t>
            </w:r>
          </w:hyperlink>
          <w:r w:rsidDel="00000000" w:rsidR="00000000" w:rsidRPr="00000000">
            <w:rPr>
              <w:rtl w:val="0"/>
            </w:rPr>
          </w:r>
        </w:p>
        <w:p w:rsidR="00000000" w:rsidDel="00000000" w:rsidP="00000000" w:rsidRDefault="00000000" w:rsidRPr="00000000" w14:paraId="00000037">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dqaustvji9x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Difference between CAD and CAE</w:t>
              <w:tab/>
              <w:t xml:space="preserve">5</w:t>
            </w:r>
          </w:hyperlink>
          <w:r w:rsidDel="00000000" w:rsidR="00000000" w:rsidRPr="00000000">
            <w:rPr>
              <w:rtl w:val="0"/>
            </w:rPr>
          </w:r>
        </w:p>
        <w:p w:rsidR="00000000" w:rsidDel="00000000" w:rsidP="00000000" w:rsidRDefault="00000000" w:rsidRPr="00000000" w14:paraId="00000038">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vegg9w2lxw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is CAE used in modern engineering</w:t>
              <w:tab/>
              <w:t xml:space="preserve">5</w:t>
            </w:r>
          </w:hyperlink>
          <w:r w:rsidDel="00000000" w:rsidR="00000000" w:rsidRPr="00000000">
            <w:rPr>
              <w:rtl w:val="0"/>
            </w:rPr>
          </w:r>
        </w:p>
        <w:p w:rsidR="00000000" w:rsidDel="00000000" w:rsidP="00000000" w:rsidRDefault="00000000" w:rsidRPr="00000000" w14:paraId="00000039">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1tmztzi2u2v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Why an arrow</w:t>
              <w:tab/>
              <w:t xml:space="preserve">5</w:t>
            </w:r>
          </w:hyperlink>
          <w:r w:rsidDel="00000000" w:rsidR="00000000" w:rsidRPr="00000000">
            <w:rPr>
              <w:rtl w:val="0"/>
            </w:rPr>
          </w:r>
        </w:p>
        <w:p w:rsidR="00000000" w:rsidDel="00000000" w:rsidP="00000000" w:rsidRDefault="00000000" w:rsidRPr="00000000" w14:paraId="0000003A">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3g5sx37a3e0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modeling software was used</w:t>
              <w:tab/>
              <w:t xml:space="preserve">6</w:t>
            </w:r>
          </w:hyperlink>
          <w:r w:rsidDel="00000000" w:rsidR="00000000" w:rsidRPr="00000000">
            <w:rPr>
              <w:rtl w:val="0"/>
            </w:rPr>
          </w:r>
        </w:p>
        <w:p w:rsidR="00000000" w:rsidDel="00000000" w:rsidP="00000000" w:rsidRDefault="00000000" w:rsidRPr="00000000" w14:paraId="0000003B">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qfbht8ggo99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Constructing the model</w:t>
              <w:tab/>
              <w:t xml:space="preserve">6</w:t>
            </w:r>
          </w:hyperlink>
          <w:r w:rsidDel="00000000" w:rsidR="00000000" w:rsidRPr="00000000">
            <w:rPr>
              <w:rtl w:val="0"/>
            </w:rPr>
          </w:r>
        </w:p>
        <w:p w:rsidR="00000000" w:rsidDel="00000000" w:rsidP="00000000" w:rsidRDefault="00000000" w:rsidRPr="00000000" w14:paraId="0000003C">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rwus0i6zoro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Designing the arrow</w:t>
              <w:tab/>
              <w:t xml:space="preserve">6</w:t>
            </w:r>
          </w:hyperlink>
          <w:r w:rsidDel="00000000" w:rsidR="00000000" w:rsidRPr="00000000">
            <w:rPr>
              <w:rtl w:val="0"/>
            </w:rPr>
          </w:r>
        </w:p>
        <w:p w:rsidR="00000000" w:rsidDel="00000000" w:rsidP="00000000" w:rsidRDefault="00000000" w:rsidRPr="00000000" w14:paraId="0000003D">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n611j72mq2j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types of arrow are there</w:t>
              <w:tab/>
              <w:t xml:space="preserve">6</w:t>
            </w:r>
          </w:hyperlink>
          <w:r w:rsidDel="00000000" w:rsidR="00000000" w:rsidRPr="00000000">
            <w:rPr>
              <w:rtl w:val="0"/>
            </w:rPr>
          </w:r>
        </w:p>
        <w:p w:rsidR="00000000" w:rsidDel="00000000" w:rsidP="00000000" w:rsidRDefault="00000000" w:rsidRPr="00000000" w14:paraId="0000003E">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5uaqig53bb3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type of arrow used</w:t>
              <w:tab/>
              <w:t xml:space="preserve">6</w:t>
            </w:r>
          </w:hyperlink>
          <w:r w:rsidDel="00000000" w:rsidR="00000000" w:rsidRPr="00000000">
            <w:rPr>
              <w:rtl w:val="0"/>
            </w:rPr>
          </w:r>
        </w:p>
        <w:p w:rsidR="00000000" w:rsidDel="00000000" w:rsidP="00000000" w:rsidRDefault="00000000" w:rsidRPr="00000000" w14:paraId="0000003F">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ejaez3aniwv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Why hitting a steel plate</w:t>
              <w:tab/>
              <w:t xml:space="preserve">7</w:t>
            </w:r>
          </w:hyperlink>
          <w:r w:rsidDel="00000000" w:rsidR="00000000" w:rsidRPr="00000000">
            <w:rPr>
              <w:rtl w:val="0"/>
            </w:rPr>
          </w:r>
        </w:p>
        <w:p w:rsidR="00000000" w:rsidDel="00000000" w:rsidP="00000000" w:rsidRDefault="00000000" w:rsidRPr="00000000" w14:paraId="00000040">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w03e5pu2qtz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Difficulties faced with the tip</w:t>
              <w:tab/>
              <w:t xml:space="preserve">7</w:t>
            </w:r>
          </w:hyperlink>
          <w:r w:rsidDel="00000000" w:rsidR="00000000" w:rsidRPr="00000000">
            <w:rPr>
              <w:rtl w:val="0"/>
            </w:rPr>
          </w:r>
        </w:p>
        <w:p w:rsidR="00000000" w:rsidDel="00000000" w:rsidP="00000000" w:rsidRDefault="00000000" w:rsidRPr="00000000" w14:paraId="00000041">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2pt3tcxb7gn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Difficulties faced with the fins</w:t>
              <w:tab/>
              <w:t xml:space="preserve">8</w:t>
            </w:r>
          </w:hyperlink>
          <w:r w:rsidDel="00000000" w:rsidR="00000000" w:rsidRPr="00000000">
            <w:rPr>
              <w:rtl w:val="0"/>
            </w:rPr>
          </w:r>
        </w:p>
        <w:p w:rsidR="00000000" w:rsidDel="00000000" w:rsidP="00000000" w:rsidRDefault="00000000" w:rsidRPr="00000000" w14:paraId="00000042">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n3hkr5parg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Setting up the model in the modeling software</w:t>
              <w:tab/>
              <w:t xml:space="preserve">9</w:t>
            </w:r>
          </w:hyperlink>
          <w:r w:rsidDel="00000000" w:rsidR="00000000" w:rsidRPr="00000000">
            <w:rPr>
              <w:rtl w:val="0"/>
            </w:rPr>
          </w:r>
        </w:p>
        <w:p w:rsidR="00000000" w:rsidDel="00000000" w:rsidP="00000000" w:rsidRDefault="00000000" w:rsidRPr="00000000" w14:paraId="00000043">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3rkmaqmbeed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Differences between Solidworks and Ansys</w:t>
              <w:tab/>
              <w:t xml:space="preserve">9</w:t>
            </w:r>
          </w:hyperlink>
          <w:r w:rsidDel="00000000" w:rsidR="00000000" w:rsidRPr="00000000">
            <w:rPr>
              <w:rtl w:val="0"/>
            </w:rPr>
          </w:r>
        </w:p>
        <w:p w:rsidR="00000000" w:rsidDel="00000000" w:rsidP="00000000" w:rsidRDefault="00000000" w:rsidRPr="00000000" w14:paraId="00000044">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ar4x8rhp3qc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materials were used and why</w:t>
              <w:tab/>
              <w:t xml:space="preserve">9</w:t>
            </w:r>
          </w:hyperlink>
          <w:r w:rsidDel="00000000" w:rsidR="00000000" w:rsidRPr="00000000">
            <w:rPr>
              <w:rtl w:val="0"/>
            </w:rPr>
          </w:r>
        </w:p>
        <w:p w:rsidR="00000000" w:rsidDel="00000000" w:rsidP="00000000" w:rsidRDefault="00000000" w:rsidRPr="00000000" w14:paraId="00000045">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fp35z21wtup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what speed was the arrow moving</w:t>
              <w:tab/>
              <w:t xml:space="preserve">9</w:t>
            </w:r>
          </w:hyperlink>
          <w:r w:rsidDel="00000000" w:rsidR="00000000" w:rsidRPr="00000000">
            <w:rPr>
              <w:rtl w:val="0"/>
            </w:rPr>
          </w:r>
        </w:p>
        <w:p w:rsidR="00000000" w:rsidDel="00000000" w:rsidP="00000000" w:rsidRDefault="00000000" w:rsidRPr="00000000" w14:paraId="00000046">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gcur3omkzhb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Meshing the model</w:t>
              <w:tab/>
              <w:t xml:space="preserve">9</w:t>
            </w:r>
          </w:hyperlink>
          <w:r w:rsidDel="00000000" w:rsidR="00000000" w:rsidRPr="00000000">
            <w:rPr>
              <w:rtl w:val="0"/>
            </w:rPr>
          </w:r>
        </w:p>
        <w:p w:rsidR="00000000" w:rsidDel="00000000" w:rsidP="00000000" w:rsidRDefault="00000000" w:rsidRPr="00000000" w14:paraId="00000047">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733txc88trx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Running the model</w:t>
              <w:tab/>
              <w:t xml:space="preserve">10</w:t>
            </w:r>
          </w:hyperlink>
          <w:r w:rsidDel="00000000" w:rsidR="00000000" w:rsidRPr="00000000">
            <w:rPr>
              <w:rtl w:val="0"/>
            </w:rPr>
          </w:r>
        </w:p>
        <w:p w:rsidR="00000000" w:rsidDel="00000000" w:rsidP="00000000" w:rsidRDefault="00000000" w:rsidRPr="00000000" w14:paraId="00000048">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zbwpe6fihy8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Issues with run time</w:t>
              <w:tab/>
              <w:t xml:space="preserve">10</w:t>
            </w:r>
          </w:hyperlink>
          <w:r w:rsidDel="00000000" w:rsidR="00000000" w:rsidRPr="00000000">
            <w:rPr>
              <w:rtl w:val="0"/>
            </w:rPr>
          </w:r>
        </w:p>
        <w:p w:rsidR="00000000" w:rsidDel="00000000" w:rsidP="00000000" w:rsidRDefault="00000000" w:rsidRPr="00000000" w14:paraId="00000049">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rvpko4k7di0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Working out how to deal with issues</w:t>
              <w:tab/>
              <w:t xml:space="preserve">10</w:t>
            </w:r>
          </w:hyperlink>
          <w:r w:rsidDel="00000000" w:rsidR="00000000" w:rsidRPr="00000000">
            <w:rPr>
              <w:rtl w:val="0"/>
            </w:rPr>
          </w:r>
        </w:p>
        <w:p w:rsidR="00000000" w:rsidDel="00000000" w:rsidP="00000000" w:rsidRDefault="00000000" w:rsidRPr="00000000" w14:paraId="0000004A">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774bqpixmp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Issues with the materials when running the model</w:t>
              <w:tab/>
              <w:t xml:space="preserve">11</w:t>
            </w:r>
          </w:hyperlink>
          <w:r w:rsidDel="00000000" w:rsidR="00000000" w:rsidRPr="00000000">
            <w:rPr>
              <w:rtl w:val="0"/>
            </w:rPr>
          </w:r>
        </w:p>
        <w:p w:rsidR="00000000" w:rsidDel="00000000" w:rsidP="00000000" w:rsidRDefault="00000000" w:rsidRPr="00000000" w14:paraId="0000004B">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a6pci1b9vao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could the model be set to measure</w:t>
              <w:tab/>
              <w:t xml:space="preserve">11</w:t>
            </w:r>
          </w:hyperlink>
          <w:r w:rsidDel="00000000" w:rsidR="00000000" w:rsidRPr="00000000">
            <w:rPr>
              <w:rtl w:val="0"/>
            </w:rPr>
          </w:r>
        </w:p>
        <w:p w:rsidR="00000000" w:rsidDel="00000000" w:rsidP="00000000" w:rsidRDefault="00000000" w:rsidRPr="00000000" w14:paraId="0000004C">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mmm1vqbii7z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 can take from the model</w:t>
              <w:tab/>
              <w:t xml:space="preserve">11</w:t>
            </w:r>
          </w:hyperlink>
          <w:r w:rsidDel="00000000" w:rsidR="00000000" w:rsidRPr="00000000">
            <w:rPr>
              <w:rtl w:val="0"/>
            </w:rPr>
          </w:r>
        </w:p>
        <w:p w:rsidR="00000000" w:rsidDel="00000000" w:rsidP="00000000" w:rsidRDefault="00000000" w:rsidRPr="00000000" w14:paraId="0000004D">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lkdqbz7yilq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Analysis of the model</w:t>
              <w:tab/>
              <w:t xml:space="preserve">11</w:t>
            </w:r>
          </w:hyperlink>
          <w:r w:rsidDel="00000000" w:rsidR="00000000" w:rsidRPr="00000000">
            <w:rPr>
              <w:rtl w:val="0"/>
            </w:rPr>
          </w:r>
        </w:p>
        <w:p w:rsidR="00000000" w:rsidDel="00000000" w:rsidP="00000000" w:rsidRDefault="00000000" w:rsidRPr="00000000" w14:paraId="0000004E">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6g21d2v4cf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Displacement</w:t>
              <w:tab/>
              <w:t xml:space="preserve">12</w:t>
            </w:r>
          </w:hyperlink>
          <w:r w:rsidDel="00000000" w:rsidR="00000000" w:rsidRPr="00000000">
            <w:rPr>
              <w:rtl w:val="0"/>
            </w:rPr>
          </w:r>
        </w:p>
        <w:p w:rsidR="00000000" w:rsidDel="00000000" w:rsidP="00000000" w:rsidRDefault="00000000" w:rsidRPr="00000000" w14:paraId="0000004F">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6r8rdcau4ly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displacement</w:t>
              <w:tab/>
              <w:t xml:space="preserve">12</w:t>
            </w:r>
          </w:hyperlink>
          <w:r w:rsidDel="00000000" w:rsidR="00000000" w:rsidRPr="00000000">
            <w:rPr>
              <w:rtl w:val="0"/>
            </w:rPr>
          </w:r>
        </w:p>
        <w:p w:rsidR="00000000" w:rsidDel="00000000" w:rsidP="00000000" w:rsidRDefault="00000000" w:rsidRPr="00000000" w14:paraId="00000050">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dr3wyo2ud0b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the reason for showing displacement</w:t>
              <w:tab/>
              <w:t xml:space="preserve">12</w:t>
            </w:r>
          </w:hyperlink>
          <w:r w:rsidDel="00000000" w:rsidR="00000000" w:rsidRPr="00000000">
            <w:rPr>
              <w:rtl w:val="0"/>
            </w:rPr>
          </w:r>
        </w:p>
        <w:p w:rsidR="00000000" w:rsidDel="00000000" w:rsidP="00000000" w:rsidRDefault="00000000" w:rsidRPr="00000000" w14:paraId="00000051">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44dyq9pux8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Resultant effect</w:t>
              <w:tab/>
              <w:t xml:space="preserve">12</w:t>
            </w:r>
          </w:hyperlink>
          <w:r w:rsidDel="00000000" w:rsidR="00000000" w:rsidRPr="00000000">
            <w:rPr>
              <w:rtl w:val="0"/>
            </w:rPr>
          </w:r>
        </w:p>
        <w:p w:rsidR="00000000" w:rsidDel="00000000" w:rsidP="00000000" w:rsidRDefault="00000000" w:rsidRPr="00000000" w14:paraId="00000052">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fm15kz8ugoc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resultant effect and what is meant by it</w:t>
              <w:tab/>
              <w:t xml:space="preserve">12</w:t>
            </w:r>
          </w:hyperlink>
          <w:r w:rsidDel="00000000" w:rsidR="00000000" w:rsidRPr="00000000">
            <w:rPr>
              <w:rtl w:val="0"/>
            </w:rPr>
          </w:r>
        </w:p>
        <w:p w:rsidR="00000000" w:rsidDel="00000000" w:rsidP="00000000" w:rsidRDefault="00000000" w:rsidRPr="00000000" w14:paraId="00000053">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i7hzshutxqi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does this mean for practical applications</w:t>
              <w:tab/>
              <w:t xml:space="preserve">12</w:t>
            </w:r>
          </w:hyperlink>
          <w:r w:rsidDel="00000000" w:rsidR="00000000" w:rsidRPr="00000000">
            <w:rPr>
              <w:rtl w:val="0"/>
            </w:rPr>
          </w:r>
        </w:p>
        <w:p w:rsidR="00000000" w:rsidDel="00000000" w:rsidP="00000000" w:rsidRDefault="00000000" w:rsidRPr="00000000" w14:paraId="00000054">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s30jb51c60cw">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55">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bggrdjvxgec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do the results show</w:t>
              <w:tab/>
              <w:t xml:space="preserve">13</w:t>
            </w:r>
          </w:hyperlink>
          <w:r w:rsidDel="00000000" w:rsidR="00000000" w:rsidRPr="00000000">
            <w:rPr>
              <w:rtl w:val="0"/>
            </w:rPr>
          </w:r>
        </w:p>
        <w:p w:rsidR="00000000" w:rsidDel="00000000" w:rsidP="00000000" w:rsidRDefault="00000000" w:rsidRPr="00000000" w14:paraId="00000056">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6hfiuf4t6d3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went well with the model</w:t>
              <w:tab/>
              <w:t xml:space="preserve">13</w:t>
            </w:r>
          </w:hyperlink>
          <w:r w:rsidDel="00000000" w:rsidR="00000000" w:rsidRPr="00000000">
            <w:rPr>
              <w:rtl w:val="0"/>
            </w:rPr>
          </w:r>
        </w:p>
        <w:p w:rsidR="00000000" w:rsidDel="00000000" w:rsidP="00000000" w:rsidRDefault="00000000" w:rsidRPr="00000000" w14:paraId="00000057">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g7o6v91x9b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could change for next time</w:t>
              <w:tab/>
              <w:t xml:space="preserve">13</w:t>
            </w:r>
          </w:hyperlink>
          <w:r w:rsidDel="00000000" w:rsidR="00000000" w:rsidRPr="00000000">
            <w:rPr>
              <w:rtl w:val="0"/>
            </w:rPr>
          </w:r>
        </w:p>
        <w:p w:rsidR="00000000" w:rsidDel="00000000" w:rsidP="00000000" w:rsidRDefault="00000000" w:rsidRPr="00000000" w14:paraId="00000058">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yguu0dhj3u9">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9">
      <w:pPr>
        <w:pStyle w:val="Heading1"/>
        <w:jc w:val="both"/>
        <w:rPr/>
      </w:pPr>
      <w:bookmarkStart w:colFirst="0" w:colLast="0" w:name="_c9nqxlrtmgt8" w:id="4"/>
      <w:bookmarkEnd w:id="4"/>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jc w:val="both"/>
        <w:rPr/>
      </w:pPr>
      <w:bookmarkStart w:colFirst="0" w:colLast="0" w:name="_jc2u3y4md7kh" w:id="5"/>
      <w:bookmarkEnd w:id="5"/>
      <w:r w:rsidDel="00000000" w:rsidR="00000000" w:rsidRPr="00000000">
        <w:rPr>
          <w:rtl w:val="0"/>
        </w:rPr>
      </w:r>
    </w:p>
    <w:p w:rsidR="00000000" w:rsidDel="00000000" w:rsidP="00000000" w:rsidRDefault="00000000" w:rsidRPr="00000000" w14:paraId="0000005B">
      <w:pPr>
        <w:pStyle w:val="Heading1"/>
        <w:jc w:val="both"/>
        <w:rPr/>
      </w:pPr>
      <w:bookmarkStart w:colFirst="0" w:colLast="0" w:name="_il8ha8clhasf" w:id="6"/>
      <w:bookmarkEnd w:id="6"/>
      <w:r w:rsidDel="00000000" w:rsidR="00000000" w:rsidRPr="00000000">
        <w:rPr>
          <w:rtl w:val="0"/>
        </w:rPr>
        <w:t xml:space="preserve">Table of Figures</w:t>
      </w:r>
    </w:p>
    <w:p w:rsidR="00000000" w:rsidDel="00000000" w:rsidP="00000000" w:rsidRDefault="00000000" w:rsidRPr="00000000" w14:paraId="0000005C">
      <w:pPr>
        <w:jc w:val="both"/>
        <w:rPr/>
      </w:pPr>
      <w:r w:rsidDel="00000000" w:rsidR="00000000" w:rsidRPr="00000000">
        <w:rPr>
          <w:rtl w:val="0"/>
        </w:rPr>
        <w:t xml:space="preserve">Figure 1 - List of Materials ……………………………………………………………………………... 7</w:t>
      </w:r>
    </w:p>
    <w:p w:rsidR="00000000" w:rsidDel="00000000" w:rsidP="00000000" w:rsidRDefault="00000000" w:rsidRPr="00000000" w14:paraId="0000005D">
      <w:pPr>
        <w:jc w:val="both"/>
        <w:rPr/>
      </w:pPr>
      <w:r w:rsidDel="00000000" w:rsidR="00000000" w:rsidRPr="00000000">
        <w:rPr>
          <w:rtl w:val="0"/>
        </w:rPr>
        <w:t xml:space="preserve">Figure 2 - Flat Tip Example ……………………………………………………………………………. 8</w:t>
      </w:r>
    </w:p>
    <w:p w:rsidR="00000000" w:rsidDel="00000000" w:rsidP="00000000" w:rsidRDefault="00000000" w:rsidRPr="00000000" w14:paraId="0000005E">
      <w:pPr>
        <w:jc w:val="both"/>
        <w:rPr/>
      </w:pPr>
      <w:r w:rsidDel="00000000" w:rsidR="00000000" w:rsidRPr="00000000">
        <w:rPr>
          <w:rtl w:val="0"/>
        </w:rPr>
        <w:t xml:space="preserve">Figure 3 - Fins Failure ………………………………………………………………………………….. 8</w:t>
      </w:r>
    </w:p>
    <w:p w:rsidR="00000000" w:rsidDel="00000000" w:rsidP="00000000" w:rsidRDefault="00000000" w:rsidRPr="00000000" w14:paraId="0000005F">
      <w:pPr>
        <w:jc w:val="both"/>
        <w:rPr/>
      </w:pPr>
      <w:r w:rsidDel="00000000" w:rsidR="00000000" w:rsidRPr="00000000">
        <w:rPr>
          <w:rtl w:val="0"/>
        </w:rPr>
        <w:t xml:space="preserve">Figure 4 - Displaying the Mesh ………………………………………………………………………. 10</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Heading1"/>
        <w:rPr/>
      </w:pPr>
      <w:bookmarkStart w:colFirst="0" w:colLast="0" w:name="_fhzsxp3j7yv8" w:id="7"/>
      <w:bookmarkEnd w:id="7"/>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pStyle w:val="Heading1"/>
        <w:rPr/>
      </w:pPr>
      <w:bookmarkStart w:colFirst="0" w:colLast="0" w:name="_mn2d0imii1du" w:id="8"/>
      <w:bookmarkEnd w:id="8"/>
      <w:r w:rsidDel="00000000" w:rsidR="00000000" w:rsidRPr="00000000">
        <w:rPr>
          <w:rtl w:val="0"/>
        </w:rPr>
      </w:r>
    </w:p>
    <w:p w:rsidR="00000000" w:rsidDel="00000000" w:rsidP="00000000" w:rsidRDefault="00000000" w:rsidRPr="00000000" w14:paraId="0000007A">
      <w:pPr>
        <w:pStyle w:val="Heading1"/>
        <w:rPr/>
      </w:pPr>
      <w:bookmarkStart w:colFirst="0" w:colLast="0" w:name="_nn6236k9v9oo" w:id="9"/>
      <w:bookmarkEnd w:id="9"/>
      <w:r w:rsidDel="00000000" w:rsidR="00000000" w:rsidRPr="00000000">
        <w:rPr>
          <w:rtl w:val="0"/>
        </w:rPr>
        <w:t xml:space="preserve">Introduction</w:t>
      </w:r>
    </w:p>
    <w:p w:rsidR="00000000" w:rsidDel="00000000" w:rsidP="00000000" w:rsidRDefault="00000000" w:rsidRPr="00000000" w14:paraId="0000007B">
      <w:pPr>
        <w:pStyle w:val="Heading3"/>
        <w:rPr/>
      </w:pPr>
      <w:bookmarkStart w:colFirst="0" w:colLast="0" w:name="_4fmcilc8hogx" w:id="10"/>
      <w:bookmarkEnd w:id="10"/>
      <w:r w:rsidDel="00000000" w:rsidR="00000000" w:rsidRPr="00000000">
        <w:rPr>
          <w:rtl w:val="0"/>
        </w:rPr>
        <w:t xml:space="preserve">What is CAE </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jc w:val="both"/>
        <w:rPr/>
      </w:pPr>
      <w:r w:rsidDel="00000000" w:rsidR="00000000" w:rsidRPr="00000000">
        <w:rPr>
          <w:rtl w:val="0"/>
        </w:rPr>
        <w:t xml:space="preserve">The definition of Computer Aided Engineering (CAE) is the use of computers in the design and study of manufacturing processes [1]. The aim of the report is to show how the use of computer aided engineering tools are able to produce a model that can show the results of a practical exercise without having to physically do the exercise. This saves time and money when completing a test. For reasons like these, state computer aided engineering has become a staple process for design within the engineering industry.</w:t>
      </w:r>
    </w:p>
    <w:p w:rsidR="00000000" w:rsidDel="00000000" w:rsidP="00000000" w:rsidRDefault="00000000" w:rsidRPr="00000000" w14:paraId="0000007E">
      <w:pPr>
        <w:pStyle w:val="Heading3"/>
        <w:rPr/>
      </w:pPr>
      <w:bookmarkStart w:colFirst="0" w:colLast="0" w:name="_dqaustvji9xi" w:id="11"/>
      <w:bookmarkEnd w:id="11"/>
      <w:r w:rsidDel="00000000" w:rsidR="00000000" w:rsidRPr="00000000">
        <w:rPr>
          <w:rtl w:val="0"/>
        </w:rPr>
        <w:t xml:space="preserve">Difference between CAD and CAE </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ind w:left="0" w:firstLine="0"/>
        <w:jc w:val="both"/>
        <w:rPr/>
      </w:pPr>
      <w:r w:rsidDel="00000000" w:rsidR="00000000" w:rsidRPr="00000000">
        <w:rPr>
          <w:rtl w:val="0"/>
        </w:rPr>
        <w:t xml:space="preserve">As already discussed, computer aided engineering is the use of computers and digital tools for the production of computer models within the design process. Computer Aided Design (CAD) is, as defined  by Cambridge University, the use of computers to design objects [1]. Using the definitions presented it can be concluded that Computer Aided Design is purely the design aspect of Computer Aided Engineering which is the all encompassing term for all use of computers in an engineering process.</w:t>
      </w:r>
    </w:p>
    <w:p w:rsidR="00000000" w:rsidDel="00000000" w:rsidP="00000000" w:rsidRDefault="00000000" w:rsidRPr="00000000" w14:paraId="00000081">
      <w:pPr>
        <w:pStyle w:val="Heading3"/>
        <w:rPr/>
      </w:pPr>
      <w:bookmarkStart w:colFirst="0" w:colLast="0" w:name="_uvegg9w2lxwc" w:id="12"/>
      <w:bookmarkEnd w:id="12"/>
      <w:r w:rsidDel="00000000" w:rsidR="00000000" w:rsidRPr="00000000">
        <w:rPr>
          <w:rtl w:val="0"/>
        </w:rPr>
        <w:t xml:space="preserve">How is CAE used in modern engineering </w:t>
      </w:r>
    </w:p>
    <w:p w:rsidR="00000000" w:rsidDel="00000000" w:rsidP="00000000" w:rsidRDefault="00000000" w:rsidRPr="00000000" w14:paraId="00000082">
      <w:pPr>
        <w:jc w:val="both"/>
        <w:rPr/>
      </w:pPr>
      <w:r w:rsidDel="00000000" w:rsidR="00000000" w:rsidRPr="00000000">
        <w:rPr>
          <w:rtl w:val="0"/>
        </w:rPr>
        <w:t xml:space="preserve">Computer Aided Engineering is an integral part of modern engineering as it allows scientists and analysts to gain data that they would otherwise not be able to obtain through conventional means. The use of modeling also cuts out the need for physical testing which can be difficult, expensive and time consuming. Computer aided engineering also allows the user to set the conditions to exactly what they need it to be and allows for uniform testing which can not be achieved with conventional testing as not everything is the same, such is the way with nature.</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3"/>
        <w:rPr/>
      </w:pPr>
      <w:bookmarkStart w:colFirst="0" w:colLast="0" w:name="_1tmztzi2u2vk" w:id="13"/>
      <w:bookmarkEnd w:id="13"/>
      <w:r w:rsidDel="00000000" w:rsidR="00000000" w:rsidRPr="00000000">
        <w:rPr>
          <w:rtl w:val="0"/>
        </w:rPr>
        <w:t xml:space="preserve">Why an arrow </w:t>
      </w:r>
    </w:p>
    <w:p w:rsidR="00000000" w:rsidDel="00000000" w:rsidP="00000000" w:rsidRDefault="00000000" w:rsidRPr="00000000" w14:paraId="00000085">
      <w:pPr>
        <w:jc w:val="both"/>
        <w:rPr/>
      </w:pPr>
      <w:r w:rsidDel="00000000" w:rsidR="00000000" w:rsidRPr="00000000">
        <w:rPr>
          <w:rtl w:val="0"/>
        </w:rPr>
        <w:t xml:space="preserve">This project shows an arrow hitting a steel plate. This was chosen due to the course being one of which projectiles are highly important to the real world applications of the work of the author, but as to not to over complicate a problem that may not need to be necessitated by the author. A simple idea was the way to progress so rather than attempt to make a projectile with various fills an arrow that had a different shaft and tip material to attempt to highlight the effect it has as a system.</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3"/>
        <w:rPr/>
      </w:pPr>
      <w:bookmarkStart w:colFirst="0" w:colLast="0" w:name="_3g5sx37a3e07" w:id="14"/>
      <w:bookmarkEnd w:id="14"/>
      <w:r w:rsidDel="00000000" w:rsidR="00000000" w:rsidRPr="00000000">
        <w:rPr>
          <w:rtl w:val="0"/>
        </w:rPr>
        <w:t xml:space="preserve">What modeling software was used </w:t>
      </w:r>
    </w:p>
    <w:p w:rsidR="00000000" w:rsidDel="00000000" w:rsidP="00000000" w:rsidRDefault="00000000" w:rsidRPr="00000000" w14:paraId="00000088">
      <w:pPr>
        <w:jc w:val="both"/>
        <w:rPr/>
      </w:pPr>
      <w:r w:rsidDel="00000000" w:rsidR="00000000" w:rsidRPr="00000000">
        <w:rPr>
          <w:rtl w:val="0"/>
        </w:rPr>
        <w:t xml:space="preserve">This project was run using the combination of two different modeling tools, the first one used is Solid Works this program allows the user to produce a design that is in keeping with their design requirements by being user friendly and easy to use so that even an in experienced modeler like in this product could be able to produce an affective model. It was imperative that the original model developed on Solid Works could be transferred across to another software, the compatible software used was Ansys. This program allows the user to assign various different materials to the different sections created in solid works, it also allows the user to input conditions such as direction and velocity. These conditions are actively tracked throughout the model run through.</w:t>
      </w:r>
    </w:p>
    <w:p w:rsidR="00000000" w:rsidDel="00000000" w:rsidP="00000000" w:rsidRDefault="00000000" w:rsidRPr="00000000" w14:paraId="00000089">
      <w:pPr>
        <w:pStyle w:val="Heading1"/>
        <w:rPr/>
      </w:pPr>
      <w:bookmarkStart w:colFirst="0" w:colLast="0" w:name="_cc27bkmvba6w" w:id="15"/>
      <w:bookmarkEnd w:id="15"/>
      <w:r w:rsidDel="00000000" w:rsidR="00000000" w:rsidRPr="00000000">
        <w:rPr>
          <w:rtl w:val="0"/>
        </w:rPr>
      </w:r>
    </w:p>
    <w:p w:rsidR="00000000" w:rsidDel="00000000" w:rsidP="00000000" w:rsidRDefault="00000000" w:rsidRPr="00000000" w14:paraId="0000008A">
      <w:pPr>
        <w:pStyle w:val="Heading1"/>
        <w:rPr/>
      </w:pPr>
      <w:bookmarkStart w:colFirst="0" w:colLast="0" w:name="_qfbht8ggo99u" w:id="16"/>
      <w:bookmarkEnd w:id="16"/>
      <w:r w:rsidDel="00000000" w:rsidR="00000000" w:rsidRPr="00000000">
        <w:rPr>
          <w:rtl w:val="0"/>
        </w:rPr>
        <w:t xml:space="preserve">Constructing the model</w:t>
      </w:r>
    </w:p>
    <w:p w:rsidR="00000000" w:rsidDel="00000000" w:rsidP="00000000" w:rsidRDefault="00000000" w:rsidRPr="00000000" w14:paraId="0000008B">
      <w:pPr>
        <w:pStyle w:val="Heading2"/>
        <w:rPr/>
      </w:pPr>
      <w:bookmarkStart w:colFirst="0" w:colLast="0" w:name="_rwus0i6zoro3" w:id="17"/>
      <w:bookmarkEnd w:id="17"/>
      <w:r w:rsidDel="00000000" w:rsidR="00000000" w:rsidRPr="00000000">
        <w:rPr>
          <w:rtl w:val="0"/>
        </w:rPr>
        <w:t xml:space="preserve">Designing the arrow </w:t>
      </w:r>
    </w:p>
    <w:p w:rsidR="00000000" w:rsidDel="00000000" w:rsidP="00000000" w:rsidRDefault="00000000" w:rsidRPr="00000000" w14:paraId="0000008C">
      <w:pPr>
        <w:pStyle w:val="Heading3"/>
        <w:ind w:left="0" w:firstLine="0"/>
        <w:rPr/>
      </w:pPr>
      <w:bookmarkStart w:colFirst="0" w:colLast="0" w:name="_n611j72mq2je" w:id="18"/>
      <w:bookmarkEnd w:id="18"/>
      <w:r w:rsidDel="00000000" w:rsidR="00000000" w:rsidRPr="00000000">
        <w:rPr>
          <w:rtl w:val="0"/>
        </w:rPr>
        <w:t xml:space="preserve">What types of arrow are there </w:t>
      </w:r>
    </w:p>
    <w:p w:rsidR="00000000" w:rsidDel="00000000" w:rsidP="00000000" w:rsidRDefault="00000000" w:rsidRPr="00000000" w14:paraId="0000008D">
      <w:pPr>
        <w:jc w:val="both"/>
        <w:rPr/>
      </w:pPr>
      <w:r w:rsidDel="00000000" w:rsidR="00000000" w:rsidRPr="00000000">
        <w:rPr>
          <w:rtl w:val="0"/>
        </w:rPr>
        <w:t xml:space="preserve">In order to determine the most suitable type of arrow for the process of this project, a literature search was conducted to discover and evaluate the different types of arrows. The search indicates that there are 4 common types of arrow materials used in modern archery, this was a good place to start the evaluation for the type of arrow ultimately used. These materials are wooden arrows, carbon arrows, aluminum arrows and aluminum carbon arrows [2]. There are several other factors that come into choosing the ideal arrow, but for the sake of this report the arrow will be set to 80 cm as the length, power and spine is more orientated for fit to the archer. The tip of the arrow will be a bullet tip as that is the common tip for target practice [3].</w:t>
      </w:r>
    </w:p>
    <w:p w:rsidR="00000000" w:rsidDel="00000000" w:rsidP="00000000" w:rsidRDefault="00000000" w:rsidRPr="00000000" w14:paraId="0000008E">
      <w:pPr>
        <w:pStyle w:val="Heading3"/>
        <w:rPr/>
      </w:pPr>
      <w:bookmarkStart w:colFirst="0" w:colLast="0" w:name="_5uaqig53bb3z" w:id="19"/>
      <w:bookmarkEnd w:id="19"/>
      <w:r w:rsidDel="00000000" w:rsidR="00000000" w:rsidRPr="00000000">
        <w:rPr>
          <w:rtl w:val="0"/>
        </w:rPr>
        <w:t xml:space="preserve">The type of arrow used </w:t>
      </w:r>
    </w:p>
    <w:p w:rsidR="00000000" w:rsidDel="00000000" w:rsidP="00000000" w:rsidRDefault="00000000" w:rsidRPr="00000000" w14:paraId="0000008F">
      <w:pPr>
        <w:jc w:val="both"/>
        <w:rPr/>
      </w:pPr>
      <w:r w:rsidDel="00000000" w:rsidR="00000000" w:rsidRPr="00000000">
        <w:rPr>
          <w:rtl w:val="0"/>
        </w:rPr>
        <w:t xml:space="preserve">The type of arrow that was initially used in the model was an 80cm aluminum shaft, steel tipped arrow. The reason for using the aluminum shafted arrow over the wooden or carbon shafted arrows was for the purpose of ease of modeling as there is a greater amount of accurate and accredited data of aluminum in  computer modeling software. The thinking behind this was that the data that the model would eventually produce would be more viable than if wood or carbon were to be used. Wood also would not work as under stress, wood tends to fracture rather than bend or deform, in this instance the modeling software, which isn’t set up to handle fractures, would simply produce an error message rather than output valuable data. There was also research into the different types of fletchings but after several trial attempts with modeling them as a type of plastic material they were changed to steel, this is not a material that they are commonly made out of but for the sake of the program it was deemed that the change was a necessary one. The idea of a feather fletching was also briefly considered but the thought was quickly quashed as the modeling of feathers isn’t possible in the program used. </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1038225</wp:posOffset>
            </wp:positionH>
            <wp:positionV relativeFrom="paragraph">
              <wp:posOffset>114300</wp:posOffset>
            </wp:positionV>
            <wp:extent cx="3272726" cy="2381275"/>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72726" cy="2381275"/>
                    </a:xfrm>
                    <a:prstGeom prst="rect"/>
                    <a:ln/>
                  </pic:spPr>
                </pic:pic>
              </a:graphicData>
            </a:graphic>
          </wp:anchor>
        </w:drawing>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                                  </w:t>
      </w:r>
    </w:p>
    <w:p w:rsidR="00000000" w:rsidDel="00000000" w:rsidP="00000000" w:rsidRDefault="00000000" w:rsidRPr="00000000" w14:paraId="000000A0">
      <w:pPr>
        <w:rPr/>
      </w:pPr>
      <w:r w:rsidDel="00000000" w:rsidR="00000000" w:rsidRPr="00000000">
        <w:rPr>
          <w:rtl w:val="0"/>
        </w:rPr>
        <w:t xml:space="preserve">                               Figure 1 - List of Materials </w:t>
      </w:r>
    </w:p>
    <w:p w:rsidR="00000000" w:rsidDel="00000000" w:rsidP="00000000" w:rsidRDefault="00000000" w:rsidRPr="00000000" w14:paraId="000000A1">
      <w:pPr>
        <w:pStyle w:val="Heading3"/>
        <w:rPr/>
      </w:pPr>
      <w:bookmarkStart w:colFirst="0" w:colLast="0" w:name="_ejaez3aniwv5" w:id="20"/>
      <w:bookmarkEnd w:id="20"/>
      <w:r w:rsidDel="00000000" w:rsidR="00000000" w:rsidRPr="00000000">
        <w:rPr>
          <w:rtl w:val="0"/>
        </w:rPr>
        <w:t xml:space="preserve">Why hitting a steel plate </w:t>
      </w:r>
    </w:p>
    <w:p w:rsidR="00000000" w:rsidDel="00000000" w:rsidP="00000000" w:rsidRDefault="00000000" w:rsidRPr="00000000" w14:paraId="000000A2">
      <w:pPr>
        <w:rPr/>
      </w:pPr>
      <w:r w:rsidDel="00000000" w:rsidR="00000000" w:rsidRPr="00000000">
        <w:rPr>
          <w:rtl w:val="0"/>
        </w:rPr>
        <w:t xml:space="preserve">The ultimate aim of this trial is to show an accurate example of what would happen to an arrow when hitting a target, for this purpose the author looked into what the standard target of arrows that could be modeled within the software. As the most common target is some sort of fibrous back board as it the best at catching the arrow, this couldn’t be used due to its difficulty to model so an idea for a metal plate to be used and rather than look at the effects of plate on the arrow, it was decided that the detail would be looked at the arrows effect on the plate using it show how arrows would damage the armor of a soldier.</w:t>
      </w:r>
    </w:p>
    <w:p w:rsidR="00000000" w:rsidDel="00000000" w:rsidP="00000000" w:rsidRDefault="00000000" w:rsidRPr="00000000" w14:paraId="000000A3">
      <w:pPr>
        <w:pStyle w:val="Heading3"/>
        <w:ind w:left="0" w:firstLine="0"/>
        <w:rPr/>
      </w:pPr>
      <w:bookmarkStart w:colFirst="0" w:colLast="0" w:name="_w03e5pu2qtzw" w:id="21"/>
      <w:bookmarkEnd w:id="21"/>
      <w:r w:rsidDel="00000000" w:rsidR="00000000" w:rsidRPr="00000000">
        <w:rPr>
          <w:rtl w:val="0"/>
        </w:rPr>
        <w:t xml:space="preserve">Difficulties faced with the tip </w:t>
      </w:r>
    </w:p>
    <w:p w:rsidR="00000000" w:rsidDel="00000000" w:rsidP="00000000" w:rsidRDefault="00000000" w:rsidRPr="00000000" w14:paraId="000000A4">
      <w:pPr>
        <w:rPr/>
      </w:pPr>
      <w:r w:rsidDel="00000000" w:rsidR="00000000" w:rsidRPr="00000000">
        <w:rPr>
          <w:rtl w:val="0"/>
        </w:rPr>
        <w:t xml:space="preserve">The tip was initially modeled to have a sharp tip to show its effect at penetrating a target. After trying to run the model for the first time it showed a run time of over a week which for the simplicity of the model shows that the model had broken. The reason for this was initially unknown, Several tests were run changing different factors that mostly failed to bring down the run time. One fix that stayed on throughout the development was the change of the material of the tip as it started out as being made of steel which was the same as the plate, the author theorized that that this could have been the issue with the program, the tip was changed to a different type of steel which seemed to work better. Other fixes were attempted but none were effective. The Issue was eventually discovered after it was realized that the tip was deforming in a way that broke the program so it was redesigned to be flatter. This meant the runtime could be greatly reduced, unfortunately by the time this was discovered there was only time for one run so no data was able to be collected.</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drawing>
          <wp:inline distB="114300" distT="114300" distL="114300" distR="114300">
            <wp:extent cx="5943600" cy="2184400"/>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2184400"/>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Figure 2 - Flat Tip Example</w:t>
      </w:r>
    </w:p>
    <w:p w:rsidR="00000000" w:rsidDel="00000000" w:rsidP="00000000" w:rsidRDefault="00000000" w:rsidRPr="00000000" w14:paraId="000000A8">
      <w:pPr>
        <w:pStyle w:val="Heading3"/>
        <w:ind w:left="0" w:firstLine="0"/>
        <w:rPr/>
      </w:pPr>
      <w:bookmarkStart w:colFirst="0" w:colLast="0" w:name="_2pt3tcxb7gns" w:id="22"/>
      <w:bookmarkEnd w:id="22"/>
      <w:r w:rsidDel="00000000" w:rsidR="00000000" w:rsidRPr="00000000">
        <w:rPr>
          <w:rtl w:val="0"/>
        </w:rPr>
        <w:t xml:space="preserve">Difficulties faced with the fins </w:t>
      </w:r>
    </w:p>
    <w:p w:rsidR="00000000" w:rsidDel="00000000" w:rsidP="00000000" w:rsidRDefault="00000000" w:rsidRPr="00000000" w14:paraId="000000A9">
      <w:pPr>
        <w:rPr/>
      </w:pPr>
      <w:r w:rsidDel="00000000" w:rsidR="00000000" w:rsidRPr="00000000">
        <w:rPr>
          <w:rtl w:val="0"/>
        </w:rPr>
        <w:t xml:space="preserve">As previously stated there was some difficulty with the fins. The way that they were initially modeled was that they had no curvature on the bottom so that they couldn’t attach to the round shaft of the arrow. Two different solutions to the problem were presented, the first solution was to cut slots into the shaft for the fins to sit into. The second was to cut a curve out of the bottom of the fin so that it could sit snugly on the edge of the shaft. The second solution was decided upon as the fin would have to be changed more drastically and would still have to have the curve at the bottom to fit in the slot. Although this change was implemented into the design during the running of the model the fins were shown to have shorn off, it was unclear if this was an error from how they were modeled onto the shaft or from the force of the impact when the arrow hit the steel plate.</w:t>
      </w:r>
    </w:p>
    <w:p w:rsidR="00000000" w:rsidDel="00000000" w:rsidP="00000000" w:rsidRDefault="00000000" w:rsidRPr="00000000" w14:paraId="000000AA">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657225</wp:posOffset>
            </wp:positionH>
            <wp:positionV relativeFrom="paragraph">
              <wp:posOffset>114300</wp:posOffset>
            </wp:positionV>
            <wp:extent cx="3862388" cy="2323467"/>
            <wp:effectExtent b="0" l="0" r="0" t="0"/>
            <wp:wrapSquare wrapText="bothSides" distB="114300" distT="114300" distL="114300" distR="114300"/>
            <wp:docPr id="3"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3862388" cy="2323467"/>
                    </a:xfrm>
                    <a:prstGeom prst="rect"/>
                    <a:ln/>
                  </pic:spPr>
                </pic:pic>
              </a:graphicData>
            </a:graphic>
          </wp:anchor>
        </w:drawing>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                 Figure 3 - Fins Failure</w:t>
      </w:r>
    </w:p>
    <w:p w:rsidR="00000000" w:rsidDel="00000000" w:rsidP="00000000" w:rsidRDefault="00000000" w:rsidRPr="00000000" w14:paraId="000000B9">
      <w:pPr>
        <w:pStyle w:val="Heading2"/>
        <w:rPr/>
      </w:pPr>
      <w:bookmarkStart w:colFirst="0" w:colLast="0" w:name="_yn3hkr5pargt" w:id="23"/>
      <w:bookmarkEnd w:id="23"/>
      <w:r w:rsidDel="00000000" w:rsidR="00000000" w:rsidRPr="00000000">
        <w:rPr>
          <w:rtl w:val="0"/>
        </w:rPr>
        <w:t xml:space="preserve">Setting up the model in the modeling software</w:t>
      </w:r>
    </w:p>
    <w:p w:rsidR="00000000" w:rsidDel="00000000" w:rsidP="00000000" w:rsidRDefault="00000000" w:rsidRPr="00000000" w14:paraId="000000BA">
      <w:pPr>
        <w:pStyle w:val="Heading3"/>
        <w:ind w:left="0" w:firstLine="0"/>
        <w:rPr/>
      </w:pPr>
      <w:bookmarkStart w:colFirst="0" w:colLast="0" w:name="_3rkmaqmbeedq" w:id="24"/>
      <w:bookmarkEnd w:id="24"/>
      <w:r w:rsidDel="00000000" w:rsidR="00000000" w:rsidRPr="00000000">
        <w:rPr>
          <w:rtl w:val="0"/>
        </w:rPr>
        <w:t xml:space="preserve">Differences between Solidworks and Ansys</w:t>
      </w:r>
    </w:p>
    <w:p w:rsidR="00000000" w:rsidDel="00000000" w:rsidP="00000000" w:rsidRDefault="00000000" w:rsidRPr="00000000" w14:paraId="000000BB">
      <w:pPr>
        <w:rPr/>
      </w:pPr>
      <w:r w:rsidDel="00000000" w:rsidR="00000000" w:rsidRPr="00000000">
        <w:rPr>
          <w:rtl w:val="0"/>
        </w:rPr>
        <w:t xml:space="preserve">Solid Works is a type of Computer Aided Design and its role is to serve as a piece of software that allows the user to build up a model of parts that can be used in bigger systems. There are two options when loading up the software that allow the user to build a 3D part that they can use to visualize physical parts digitally. The other option is the system, this sector lets users combine the parts that they have stored on their device, this function can also be used to construct functional diagrams. Ansys Workshop 2021 R2 is the software that can be used to take a model that has been constructed in a design program like solid works, that specializes in the building of models, and uses that model to produce data. It produces data by assigning conditions to different parts of the system. In the system the edges of the plate can be locked so that the arrow doesn't just end up pushing the target and actually shows the deformation. The program can also be set to record the different physical processes of the arrow hitting the plate.</w:t>
      </w:r>
    </w:p>
    <w:p w:rsidR="00000000" w:rsidDel="00000000" w:rsidP="00000000" w:rsidRDefault="00000000" w:rsidRPr="00000000" w14:paraId="000000BC">
      <w:pPr>
        <w:pStyle w:val="Heading3"/>
        <w:ind w:left="0" w:firstLine="0"/>
        <w:rPr/>
      </w:pPr>
      <w:bookmarkStart w:colFirst="0" w:colLast="0" w:name="_ar4x8rhp3qcv" w:id="25"/>
      <w:bookmarkEnd w:id="25"/>
      <w:r w:rsidDel="00000000" w:rsidR="00000000" w:rsidRPr="00000000">
        <w:rPr>
          <w:rtl w:val="0"/>
        </w:rPr>
        <w:t xml:space="preserve">What materials were used and why </w:t>
      </w:r>
    </w:p>
    <w:p w:rsidR="00000000" w:rsidDel="00000000" w:rsidP="00000000" w:rsidRDefault="00000000" w:rsidRPr="00000000" w14:paraId="000000BD">
      <w:pPr>
        <w:rPr/>
      </w:pPr>
      <w:r w:rsidDel="00000000" w:rsidR="00000000" w:rsidRPr="00000000">
        <w:rPr>
          <w:rtl w:val="0"/>
        </w:rPr>
        <w:t xml:space="preserve">In the first attempt at using the model the materials were set as different types of metal and plastic for the fins; this was for simplicity so there was no issue with materials when attempting to run the model. Unfortunately this didn’t work so the author decided to try and change up some of the materials to see if that ran better. Eventually the issues were resolved by changing another aspect, this meant that the materials could be changed to what the were intended to be. The shaft was chosen to be aluminum as that is common shaft material for the type of arrow being used [2], it was also the easiest to model due to its desirable characteristics in that fact that it distorts rather than fracturing/ snapping.</w:t>
      </w:r>
    </w:p>
    <w:p w:rsidR="00000000" w:rsidDel="00000000" w:rsidP="00000000" w:rsidRDefault="00000000" w:rsidRPr="00000000" w14:paraId="000000BE">
      <w:pPr>
        <w:pStyle w:val="Heading3"/>
        <w:ind w:left="0" w:firstLine="0"/>
        <w:rPr/>
      </w:pPr>
      <w:bookmarkStart w:colFirst="0" w:colLast="0" w:name="_fp35z21wtupq" w:id="26"/>
      <w:bookmarkEnd w:id="26"/>
      <w:r w:rsidDel="00000000" w:rsidR="00000000" w:rsidRPr="00000000">
        <w:rPr>
          <w:rtl w:val="0"/>
        </w:rPr>
        <w:t xml:space="preserve">At what speed was the arrow moving </w:t>
      </w:r>
    </w:p>
    <w:p w:rsidR="00000000" w:rsidDel="00000000" w:rsidP="00000000" w:rsidRDefault="00000000" w:rsidRPr="00000000" w14:paraId="000000BF">
      <w:pPr>
        <w:rPr/>
      </w:pPr>
      <w:r w:rsidDel="00000000" w:rsidR="00000000" w:rsidRPr="00000000">
        <w:rPr>
          <w:rtl w:val="0"/>
        </w:rPr>
        <w:t xml:space="preserve">Research was undertaken to understand at what velocity an arrow would be moving. There are specific calculations that can be used if an actual bow was being used, that equation involves details such as draw length and knowing the IBO (</w:t>
      </w:r>
      <w:r w:rsidDel="00000000" w:rsidR="00000000" w:rsidRPr="00000000">
        <w:rPr>
          <w:color w:val="0a0a0a"/>
          <w:highlight w:val="white"/>
          <w:rtl w:val="0"/>
        </w:rPr>
        <w:t xml:space="preserve">International Bowhunting Organization) specification values, making this up would add further inaccuracies so a value of 60 meters per second was used as it is well within the expected speeds of an arrow.</w:t>
      </w:r>
      <w:r w:rsidDel="00000000" w:rsidR="00000000" w:rsidRPr="00000000">
        <w:rPr>
          <w:rtl w:val="0"/>
        </w:rPr>
        <w:t xml:space="preserve">  </w:t>
      </w:r>
    </w:p>
    <w:p w:rsidR="00000000" w:rsidDel="00000000" w:rsidP="00000000" w:rsidRDefault="00000000" w:rsidRPr="00000000" w14:paraId="000000C0">
      <w:pPr>
        <w:pStyle w:val="Heading3"/>
        <w:ind w:left="0" w:firstLine="0"/>
        <w:rPr/>
      </w:pPr>
      <w:bookmarkStart w:colFirst="0" w:colLast="0" w:name="_gcur3omkzhbb" w:id="27"/>
      <w:bookmarkEnd w:id="27"/>
      <w:r w:rsidDel="00000000" w:rsidR="00000000" w:rsidRPr="00000000">
        <w:rPr>
          <w:rtl w:val="0"/>
        </w:rPr>
        <w:t xml:space="preserve">Meshing the model</w:t>
      </w:r>
    </w:p>
    <w:p w:rsidR="00000000" w:rsidDel="00000000" w:rsidP="00000000" w:rsidRDefault="00000000" w:rsidRPr="00000000" w14:paraId="000000C1">
      <w:pPr>
        <w:rPr/>
      </w:pPr>
      <w:r w:rsidDel="00000000" w:rsidR="00000000" w:rsidRPr="00000000">
        <w:rPr>
          <w:rtl w:val="0"/>
        </w:rPr>
        <w:t xml:space="preserve">The model used the meshing software that is a part of ansys and does an estimate mesh of the whole model. In the figure below it can be seen that a simple box mesh was used for the plate as it has a simple structure so speeds up the model run time by keeping it easy. The tip also has a simple mesh but the squares are much </w:t>
      </w:r>
      <w:r w:rsidDel="00000000" w:rsidR="00000000" w:rsidRPr="00000000">
        <w:rPr>
          <w:rtl w:val="0"/>
        </w:rPr>
        <w:t xml:space="preserve">smaller this is so</w:t>
      </w:r>
      <w:r w:rsidDel="00000000" w:rsidR="00000000" w:rsidRPr="00000000">
        <w:rPr>
          <w:rtl w:val="0"/>
        </w:rPr>
        <w:t xml:space="preserve"> that greater detail can be observed on the effect the impact has.</w:t>
      </w:r>
    </w:p>
    <w:p w:rsidR="00000000" w:rsidDel="00000000" w:rsidP="00000000" w:rsidRDefault="00000000" w:rsidRPr="00000000" w14:paraId="000000C2">
      <w:pPr>
        <w:pStyle w:val="Heading2"/>
        <w:rPr/>
      </w:pPr>
      <w:bookmarkStart w:colFirst="0" w:colLast="0" w:name="_i3qup7qoy70v" w:id="28"/>
      <w:bookmarkEnd w:id="28"/>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438150</wp:posOffset>
            </wp:positionH>
            <wp:positionV relativeFrom="paragraph">
              <wp:posOffset>190500</wp:posOffset>
            </wp:positionV>
            <wp:extent cx="4310063" cy="3204918"/>
            <wp:effectExtent b="0" l="0" r="0" t="0"/>
            <wp:wrapSquare wrapText="bothSides" distB="114300" distT="114300" distL="114300" distR="11430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4310063" cy="3204918"/>
                    </a:xfrm>
                    <a:prstGeom prst="rect"/>
                    <a:ln/>
                  </pic:spPr>
                </pic:pic>
              </a:graphicData>
            </a:graphic>
          </wp:anchor>
        </w:drawing>
      </w:r>
    </w:p>
    <w:p w:rsidR="00000000" w:rsidDel="00000000" w:rsidP="00000000" w:rsidRDefault="00000000" w:rsidRPr="00000000" w14:paraId="000000C3">
      <w:pPr>
        <w:pStyle w:val="Heading2"/>
        <w:rPr/>
      </w:pPr>
      <w:bookmarkStart w:colFirst="0" w:colLast="0" w:name="_7zzwdu9oiphx" w:id="29"/>
      <w:bookmarkEnd w:id="29"/>
      <w:r w:rsidDel="00000000" w:rsidR="00000000" w:rsidRPr="00000000">
        <w:rPr>
          <w:rtl w:val="0"/>
        </w:rPr>
      </w:r>
    </w:p>
    <w:p w:rsidR="00000000" w:rsidDel="00000000" w:rsidP="00000000" w:rsidRDefault="00000000" w:rsidRPr="00000000" w14:paraId="000000C4">
      <w:pPr>
        <w:pStyle w:val="Heading2"/>
        <w:rPr/>
      </w:pPr>
      <w:bookmarkStart w:colFirst="0" w:colLast="0" w:name="_7x89zgwlezxz" w:id="30"/>
      <w:bookmarkEnd w:id="30"/>
      <w:r w:rsidDel="00000000" w:rsidR="00000000" w:rsidRPr="00000000">
        <w:rPr>
          <w:rtl w:val="0"/>
        </w:rPr>
      </w:r>
    </w:p>
    <w:p w:rsidR="00000000" w:rsidDel="00000000" w:rsidP="00000000" w:rsidRDefault="00000000" w:rsidRPr="00000000" w14:paraId="000000C5">
      <w:pPr>
        <w:pStyle w:val="Heading2"/>
        <w:rPr/>
      </w:pPr>
      <w:bookmarkStart w:colFirst="0" w:colLast="0" w:name="_mgiq4bllhgem" w:id="31"/>
      <w:bookmarkEnd w:id="31"/>
      <w:r w:rsidDel="00000000" w:rsidR="00000000" w:rsidRPr="00000000">
        <w:rPr>
          <w:rtl w:val="0"/>
        </w:rPr>
      </w:r>
    </w:p>
    <w:p w:rsidR="00000000" w:rsidDel="00000000" w:rsidP="00000000" w:rsidRDefault="00000000" w:rsidRPr="00000000" w14:paraId="000000C6">
      <w:pPr>
        <w:pStyle w:val="Heading2"/>
        <w:rPr/>
      </w:pPr>
      <w:bookmarkStart w:colFirst="0" w:colLast="0" w:name="_em6x0apll63j" w:id="32"/>
      <w:bookmarkEnd w:id="32"/>
      <w:r w:rsidDel="00000000" w:rsidR="00000000" w:rsidRPr="00000000">
        <w:rPr>
          <w:rtl w:val="0"/>
        </w:rPr>
      </w:r>
    </w:p>
    <w:p w:rsidR="00000000" w:rsidDel="00000000" w:rsidP="00000000" w:rsidRDefault="00000000" w:rsidRPr="00000000" w14:paraId="000000C7">
      <w:pPr>
        <w:pStyle w:val="Heading2"/>
        <w:rPr/>
      </w:pPr>
      <w:bookmarkStart w:colFirst="0" w:colLast="0" w:name="_yk80ypb17nrr" w:id="33"/>
      <w:bookmarkEnd w:id="33"/>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t xml:space="preserve">           </w:t>
      </w:r>
    </w:p>
    <w:p w:rsidR="00000000" w:rsidDel="00000000" w:rsidP="00000000" w:rsidRDefault="00000000" w:rsidRPr="00000000" w14:paraId="000000CC">
      <w:pPr>
        <w:rPr/>
      </w:pPr>
      <w:r w:rsidDel="00000000" w:rsidR="00000000" w:rsidRPr="00000000">
        <w:rPr>
          <w:rtl w:val="0"/>
        </w:rPr>
        <w:t xml:space="preserve">          Figure 4 - Displaying the Mesh</w:t>
      </w:r>
    </w:p>
    <w:p w:rsidR="00000000" w:rsidDel="00000000" w:rsidP="00000000" w:rsidRDefault="00000000" w:rsidRPr="00000000" w14:paraId="000000CD">
      <w:pPr>
        <w:rPr/>
      </w:pPr>
      <w:r w:rsidDel="00000000" w:rsidR="00000000" w:rsidRPr="00000000">
        <w:rPr>
          <w:rtl w:val="0"/>
        </w:rPr>
        <w:t xml:space="preserve">        </w:t>
      </w:r>
    </w:p>
    <w:p w:rsidR="00000000" w:rsidDel="00000000" w:rsidP="00000000" w:rsidRDefault="00000000" w:rsidRPr="00000000" w14:paraId="000000CE">
      <w:pPr>
        <w:pStyle w:val="Heading1"/>
        <w:rPr/>
      </w:pPr>
      <w:bookmarkStart w:colFirst="0" w:colLast="0" w:name="_i173xwy47nrr" w:id="34"/>
      <w:bookmarkEnd w:id="34"/>
      <w:r w:rsidDel="00000000" w:rsidR="00000000" w:rsidRPr="00000000">
        <w:rPr>
          <w:rtl w:val="0"/>
        </w:rPr>
      </w:r>
    </w:p>
    <w:p w:rsidR="00000000" w:rsidDel="00000000" w:rsidP="00000000" w:rsidRDefault="00000000" w:rsidRPr="00000000" w14:paraId="000000CF">
      <w:pPr>
        <w:pStyle w:val="Heading1"/>
        <w:rPr/>
      </w:pPr>
      <w:bookmarkStart w:colFirst="0" w:colLast="0" w:name="_733txc88trx0" w:id="35"/>
      <w:bookmarkEnd w:id="35"/>
      <w:r w:rsidDel="00000000" w:rsidR="00000000" w:rsidRPr="00000000">
        <w:rPr>
          <w:rtl w:val="0"/>
        </w:rPr>
        <w:t xml:space="preserve">Running the model</w:t>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pStyle w:val="Heading3"/>
        <w:ind w:left="0" w:firstLine="0"/>
        <w:rPr/>
      </w:pPr>
      <w:bookmarkStart w:colFirst="0" w:colLast="0" w:name="_zbwpe6fihy89" w:id="36"/>
      <w:bookmarkEnd w:id="36"/>
      <w:r w:rsidDel="00000000" w:rsidR="00000000" w:rsidRPr="00000000">
        <w:rPr>
          <w:rtl w:val="0"/>
        </w:rPr>
        <w:t xml:space="preserve">Issues with run time </w:t>
      </w:r>
    </w:p>
    <w:p w:rsidR="00000000" w:rsidDel="00000000" w:rsidP="00000000" w:rsidRDefault="00000000" w:rsidRPr="00000000" w14:paraId="000000D2">
      <w:pPr>
        <w:rPr/>
      </w:pPr>
      <w:r w:rsidDel="00000000" w:rsidR="00000000" w:rsidRPr="00000000">
        <w:rPr>
          <w:rtl w:val="0"/>
        </w:rPr>
        <w:t xml:space="preserve">The issue with the run time is an issue that has been brought up a lot throughout the entire report, this is because all of my issues stacked up causing my model to have a ridiculous run time effectively not allowing me to gain any data for my report, this report was heavily affected by the fact that because the model could be not run correctly, this lack of opportunity to get data meant that there was no way in knowing what was wrong with the model before attempting various fixes that ultimately worked but not on the first attempt by any means.</w:t>
      </w:r>
    </w:p>
    <w:p w:rsidR="00000000" w:rsidDel="00000000" w:rsidP="00000000" w:rsidRDefault="00000000" w:rsidRPr="00000000" w14:paraId="000000D3">
      <w:pPr>
        <w:pStyle w:val="Heading3"/>
        <w:ind w:left="0" w:firstLine="0"/>
        <w:rPr/>
      </w:pPr>
      <w:bookmarkStart w:colFirst="0" w:colLast="0" w:name="_rvpko4k7di0d" w:id="37"/>
      <w:bookmarkEnd w:id="37"/>
      <w:r w:rsidDel="00000000" w:rsidR="00000000" w:rsidRPr="00000000">
        <w:rPr>
          <w:rtl w:val="0"/>
        </w:rPr>
        <w:t xml:space="preserve">Working out how to deal with issues </w:t>
      </w:r>
    </w:p>
    <w:p w:rsidR="00000000" w:rsidDel="00000000" w:rsidP="00000000" w:rsidRDefault="00000000" w:rsidRPr="00000000" w14:paraId="000000D4">
      <w:pPr>
        <w:rPr/>
      </w:pPr>
      <w:r w:rsidDel="00000000" w:rsidR="00000000" w:rsidRPr="00000000">
        <w:rPr>
          <w:rtl w:val="0"/>
        </w:rPr>
        <w:t xml:space="preserve">As these issues were so numerous and different it was initially difficult to start fixing the problems and not making the situation worse in the process, the method that was taken to sort out the issues was that of trial and error. The author would speak to peers and lecturers asking for assistance and guidance about what to do in the situation. In the end everything boiled down to trying something and hoping the time goes down. The major issue was found to be that the tip of the arrow was the wrong shape for the model to run smoothly.</w:t>
      </w:r>
    </w:p>
    <w:p w:rsidR="00000000" w:rsidDel="00000000" w:rsidP="00000000" w:rsidRDefault="00000000" w:rsidRPr="00000000" w14:paraId="000000D5">
      <w:pPr>
        <w:pStyle w:val="Heading3"/>
        <w:ind w:left="0" w:firstLine="0"/>
        <w:rPr/>
      </w:pPr>
      <w:bookmarkStart w:colFirst="0" w:colLast="0" w:name="_9774bqpixmpk" w:id="38"/>
      <w:bookmarkEnd w:id="38"/>
      <w:r w:rsidDel="00000000" w:rsidR="00000000" w:rsidRPr="00000000">
        <w:rPr>
          <w:rtl w:val="0"/>
        </w:rPr>
        <w:t xml:space="preserve">Issues with the materials when running the model </w:t>
      </w:r>
    </w:p>
    <w:p w:rsidR="00000000" w:rsidDel="00000000" w:rsidP="00000000" w:rsidRDefault="00000000" w:rsidRPr="00000000" w14:paraId="000000D6">
      <w:pPr>
        <w:rPr/>
      </w:pPr>
      <w:r w:rsidDel="00000000" w:rsidR="00000000" w:rsidRPr="00000000">
        <w:rPr>
          <w:rtl w:val="0"/>
        </w:rPr>
        <w:t xml:space="preserve">As talked about in a previous section the issues faced when dealing with the materials of components stemmed from the fact that most of the common materials that would be used in the real life use of an arrow hitting a target aren’t suitable for modeling on the software used to run the whole model. The use of other materials had its own challenges with the fact that they didn’t always act in the expected way. A good example of this is with the fins that have  appeared to have instantly shorn themselves off the shaft of the arrow. </w:t>
      </w:r>
    </w:p>
    <w:p w:rsidR="00000000" w:rsidDel="00000000" w:rsidP="00000000" w:rsidRDefault="00000000" w:rsidRPr="00000000" w14:paraId="000000D7">
      <w:pPr>
        <w:pStyle w:val="Heading3"/>
        <w:ind w:left="0" w:firstLine="0"/>
        <w:rPr/>
      </w:pPr>
      <w:bookmarkStart w:colFirst="0" w:colLast="0" w:name="_a6pci1b9vao2" w:id="39"/>
      <w:bookmarkEnd w:id="39"/>
      <w:r w:rsidDel="00000000" w:rsidR="00000000" w:rsidRPr="00000000">
        <w:rPr>
          <w:rtl w:val="0"/>
        </w:rPr>
        <w:t xml:space="preserve">What could the model be set to measure </w:t>
      </w:r>
    </w:p>
    <w:p w:rsidR="00000000" w:rsidDel="00000000" w:rsidP="00000000" w:rsidRDefault="00000000" w:rsidRPr="00000000" w14:paraId="000000D8">
      <w:pPr>
        <w:rPr/>
      </w:pPr>
      <w:r w:rsidDel="00000000" w:rsidR="00000000" w:rsidRPr="00000000">
        <w:rPr>
          <w:rtl w:val="0"/>
        </w:rPr>
        <w:t xml:space="preserve">Ansys, the software used to run the model, can be set to run a number of different aspects of the physical processes that can take place within a real life example of a process happening, some of these processes are temperature and transfer of energy, the temperature was not needed as at no point was there an emphasis on how hot the process got, if the model was on something similar to a piston in an engine then the temperature and how it changes would be important for working out life span of the engine. Transfer of energy was not recorded to speed up run time as by the time the model was working there was almost no time for it to be run.</w:t>
      </w:r>
    </w:p>
    <w:p w:rsidR="00000000" w:rsidDel="00000000" w:rsidP="00000000" w:rsidRDefault="00000000" w:rsidRPr="00000000" w14:paraId="000000D9">
      <w:pPr>
        <w:pStyle w:val="Heading3"/>
        <w:ind w:left="0" w:firstLine="0"/>
        <w:rPr/>
      </w:pPr>
      <w:bookmarkStart w:colFirst="0" w:colLast="0" w:name="_mmm1vqbii7zw" w:id="40"/>
      <w:bookmarkEnd w:id="40"/>
      <w:r w:rsidDel="00000000" w:rsidR="00000000" w:rsidRPr="00000000">
        <w:rPr>
          <w:rtl w:val="0"/>
        </w:rPr>
        <w:t xml:space="preserve">What I can take from the model</w:t>
      </w:r>
    </w:p>
    <w:p w:rsidR="00000000" w:rsidDel="00000000" w:rsidP="00000000" w:rsidRDefault="00000000" w:rsidRPr="00000000" w14:paraId="000000DA">
      <w:pPr>
        <w:rPr/>
      </w:pPr>
      <w:r w:rsidDel="00000000" w:rsidR="00000000" w:rsidRPr="00000000">
        <w:rPr>
          <w:rtl w:val="0"/>
        </w:rPr>
        <w:t xml:space="preserve">The model has been a good tool for learning how to problem find a solution when something isn't working and trying to find a solution to fix the issue and create a new system that hits the goals that were originally set for it. The author was originally very inexperienced with the software and modeling as a whole, so this chance to problem find and rework their original ideas has helped to develop their understanding of the modeling process. This means that the next time the author has to try and produce a model for another task they have a greater understanding letting them have a head start from their previous self.</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pStyle w:val="Heading1"/>
        <w:rPr/>
      </w:pPr>
      <w:bookmarkStart w:colFirst="0" w:colLast="0" w:name="_s5wc52cs3jdg" w:id="41"/>
      <w:bookmarkEnd w:id="41"/>
      <w:r w:rsidDel="00000000" w:rsidR="00000000" w:rsidRPr="00000000">
        <w:rPr>
          <w:rtl w:val="0"/>
        </w:rPr>
      </w:r>
    </w:p>
    <w:p w:rsidR="00000000" w:rsidDel="00000000" w:rsidP="00000000" w:rsidRDefault="00000000" w:rsidRPr="00000000" w14:paraId="000000DD">
      <w:pPr>
        <w:pStyle w:val="Heading1"/>
        <w:rPr/>
      </w:pPr>
      <w:bookmarkStart w:colFirst="0" w:colLast="0" w:name="_lkdqbz7yilqk" w:id="42"/>
      <w:bookmarkEnd w:id="42"/>
      <w:r w:rsidDel="00000000" w:rsidR="00000000" w:rsidRPr="00000000">
        <w:rPr>
          <w:rtl w:val="0"/>
        </w:rPr>
        <w:t xml:space="preserve">Analysis of the model</w:t>
      </w:r>
    </w:p>
    <w:p w:rsidR="00000000" w:rsidDel="00000000" w:rsidP="00000000" w:rsidRDefault="00000000" w:rsidRPr="00000000" w14:paraId="000000DE">
      <w:pPr>
        <w:pStyle w:val="Heading3"/>
        <w:rPr/>
      </w:pPr>
      <w:bookmarkStart w:colFirst="0" w:colLast="0" w:name="_af68vnu9pqnk" w:id="43"/>
      <w:bookmarkEnd w:id="43"/>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pStyle w:val="Heading2"/>
        <w:rPr/>
      </w:pPr>
      <w:bookmarkStart w:colFirst="0" w:colLast="0" w:name="_16g21d2v4cfp" w:id="44"/>
      <w:bookmarkEnd w:id="44"/>
      <w:r w:rsidDel="00000000" w:rsidR="00000000" w:rsidRPr="00000000">
        <w:rPr>
          <w:rtl w:val="0"/>
        </w:rPr>
        <w:t xml:space="preserve">Displacement</w:t>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pStyle w:val="Heading3"/>
        <w:rPr/>
      </w:pPr>
      <w:bookmarkStart w:colFirst="0" w:colLast="0" w:name="_6r8rdcau4lyj" w:id="45"/>
      <w:bookmarkEnd w:id="45"/>
      <w:r w:rsidDel="00000000" w:rsidR="00000000" w:rsidRPr="00000000">
        <w:rPr>
          <w:rtl w:val="0"/>
        </w:rPr>
        <w:t xml:space="preserve">What is displacement</w:t>
      </w:r>
    </w:p>
    <w:p w:rsidR="00000000" w:rsidDel="00000000" w:rsidP="00000000" w:rsidRDefault="00000000" w:rsidRPr="00000000" w14:paraId="000000E3">
      <w:pPr>
        <w:rPr/>
      </w:pPr>
      <w:r w:rsidDel="00000000" w:rsidR="00000000" w:rsidRPr="00000000">
        <w:rPr>
          <w:rtl w:val="0"/>
        </w:rPr>
        <w:t xml:space="preserve">Displacement is the act of moving something from where it was originally located, in the case of this report the displacement is talking about the movement of the arrow, the arrow was given a vector of movement. A vector is something with both direction and magnitude, this means that the arrow was given direction that is moving, the arrow was moved down the positive x axis towards the plate and given a velocity of 60 meters per second. The plate was not given a velocity and was in fact anchored on all edges so that when the arrow hit it, it did not move.</w:t>
      </w:r>
    </w:p>
    <w:p w:rsidR="00000000" w:rsidDel="00000000" w:rsidP="00000000" w:rsidRDefault="00000000" w:rsidRPr="00000000" w14:paraId="000000E4">
      <w:pPr>
        <w:pStyle w:val="Heading3"/>
        <w:rPr/>
      </w:pPr>
      <w:bookmarkStart w:colFirst="0" w:colLast="0" w:name="_dr3wyo2ud0bm" w:id="46"/>
      <w:bookmarkEnd w:id="46"/>
      <w:r w:rsidDel="00000000" w:rsidR="00000000" w:rsidRPr="00000000">
        <w:rPr>
          <w:rtl w:val="0"/>
        </w:rPr>
        <w:t xml:space="preserve">What is the reason for showing displacement</w:t>
      </w:r>
    </w:p>
    <w:p w:rsidR="00000000" w:rsidDel="00000000" w:rsidP="00000000" w:rsidRDefault="00000000" w:rsidRPr="00000000" w14:paraId="000000E5">
      <w:pPr>
        <w:rPr/>
      </w:pPr>
      <w:r w:rsidDel="00000000" w:rsidR="00000000" w:rsidRPr="00000000">
        <w:rPr>
          <w:rtl w:val="0"/>
        </w:rPr>
        <w:t xml:space="preserve">Displacement is shown to give an idea how the arrow would hit the plate. Displacement is always going to be assigned to a process as without it nothing would happen. Displacement is the act of force happening on a system without movement; everything would be static in an unchanging amount of potential energy.</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pStyle w:val="Heading2"/>
        <w:rPr/>
      </w:pPr>
      <w:bookmarkStart w:colFirst="0" w:colLast="0" w:name="_v44dyq9pux82" w:id="47"/>
      <w:bookmarkEnd w:id="47"/>
      <w:r w:rsidDel="00000000" w:rsidR="00000000" w:rsidRPr="00000000">
        <w:rPr>
          <w:rtl w:val="0"/>
        </w:rPr>
        <w:t xml:space="preserve">Resultant effect</w:t>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pStyle w:val="Heading3"/>
        <w:rPr/>
      </w:pPr>
      <w:bookmarkStart w:colFirst="0" w:colLast="0" w:name="_fm15kz8ugocj" w:id="48"/>
      <w:bookmarkEnd w:id="48"/>
      <w:r w:rsidDel="00000000" w:rsidR="00000000" w:rsidRPr="00000000">
        <w:rPr>
          <w:rtl w:val="0"/>
        </w:rPr>
        <w:t xml:space="preserve">What is resultant effect and what is meant by it</w:t>
      </w:r>
    </w:p>
    <w:p w:rsidR="00000000" w:rsidDel="00000000" w:rsidP="00000000" w:rsidRDefault="00000000" w:rsidRPr="00000000" w14:paraId="000000EA">
      <w:pPr>
        <w:rPr/>
      </w:pPr>
      <w:r w:rsidDel="00000000" w:rsidR="00000000" w:rsidRPr="00000000">
        <w:rPr>
          <w:rtl w:val="0"/>
        </w:rPr>
        <w:t xml:space="preserve">Resultant effect is in </w:t>
      </w:r>
      <w:r w:rsidDel="00000000" w:rsidR="00000000" w:rsidRPr="00000000">
        <w:rPr>
          <w:rtl w:val="0"/>
        </w:rPr>
        <w:t xml:space="preserve">which were the</w:t>
      </w:r>
      <w:r w:rsidDel="00000000" w:rsidR="00000000" w:rsidRPr="00000000">
        <w:rPr>
          <w:rtl w:val="0"/>
        </w:rPr>
        <w:t xml:space="preserve"> process has happened and what is left is what has taken place. The resultant effect shows that in the position in which the arrow hit the target there is an indentation showing the impact point between the arrow and plate. There is a visual effect of which is shown on the face of the plate meaning that the kinetic energy of the arrow was great enough that it damaged the surface of the target.</w:t>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pStyle w:val="Heading3"/>
        <w:rPr/>
      </w:pPr>
      <w:bookmarkStart w:colFirst="0" w:colLast="0" w:name="_i7hzshutxqid" w:id="49"/>
      <w:bookmarkEnd w:id="49"/>
      <w:r w:rsidDel="00000000" w:rsidR="00000000" w:rsidRPr="00000000">
        <w:rPr>
          <w:rtl w:val="0"/>
        </w:rPr>
        <w:t xml:space="preserve">What does this mean for practical applications</w:t>
      </w:r>
    </w:p>
    <w:p w:rsidR="00000000" w:rsidDel="00000000" w:rsidP="00000000" w:rsidRDefault="00000000" w:rsidRPr="00000000" w14:paraId="000000ED">
      <w:pPr>
        <w:rPr/>
      </w:pPr>
      <w:r w:rsidDel="00000000" w:rsidR="00000000" w:rsidRPr="00000000">
        <w:rPr>
          <w:rtl w:val="0"/>
        </w:rPr>
        <w:t xml:space="preserve">This shows that a steel plate is strong enough to block an arrow, this can be useful if a study is conducted on the effectiveness of archers against medieval armor. In archery centers there is a risk of the targets not being of sufficient thickness to stop an arrow and there is the possibility of the arrow missing the target. This study shows that a metal plate could be effective at protecting against arrow misfire. </w:t>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pStyle w:val="Heading1"/>
        <w:rPr/>
      </w:pPr>
      <w:bookmarkStart w:colFirst="0" w:colLast="0" w:name="_s30jb51c60cw" w:id="50"/>
      <w:bookmarkEnd w:id="50"/>
      <w:r w:rsidDel="00000000" w:rsidR="00000000" w:rsidRPr="00000000">
        <w:rPr>
          <w:rtl w:val="0"/>
        </w:rPr>
        <w:t xml:space="preserve">Conclusion</w:t>
      </w:r>
    </w:p>
    <w:p w:rsidR="00000000" w:rsidDel="00000000" w:rsidP="00000000" w:rsidRDefault="00000000" w:rsidRPr="00000000" w14:paraId="000000F2">
      <w:pPr>
        <w:pStyle w:val="Heading3"/>
        <w:ind w:left="0" w:firstLine="0"/>
        <w:rPr/>
      </w:pPr>
      <w:bookmarkStart w:colFirst="0" w:colLast="0" w:name="_bggrdjvxgec5" w:id="51"/>
      <w:bookmarkEnd w:id="51"/>
      <w:r w:rsidDel="00000000" w:rsidR="00000000" w:rsidRPr="00000000">
        <w:rPr>
          <w:rtl w:val="0"/>
        </w:rPr>
        <w:t xml:space="preserve">What do the results show</w:t>
      </w:r>
    </w:p>
    <w:p w:rsidR="00000000" w:rsidDel="00000000" w:rsidP="00000000" w:rsidRDefault="00000000" w:rsidRPr="00000000" w14:paraId="000000F3">
      <w:pPr>
        <w:rPr/>
      </w:pPr>
      <w:r w:rsidDel="00000000" w:rsidR="00000000" w:rsidRPr="00000000">
        <w:rPr>
          <w:rtl w:val="0"/>
        </w:rPr>
        <w:t xml:space="preserve">The results show that a sheet of stainless steel is effective at stopping an arrow made of a mixture of materials, fired at a speed typical of that of an arrow. The results also outline the need for an improvement in the way that arrows are designed if there is to be an improvement in the technologies’ penetrative ability.</w:t>
      </w:r>
    </w:p>
    <w:p w:rsidR="00000000" w:rsidDel="00000000" w:rsidP="00000000" w:rsidRDefault="00000000" w:rsidRPr="00000000" w14:paraId="000000F4">
      <w:pPr>
        <w:pStyle w:val="Heading3"/>
        <w:ind w:left="0" w:firstLine="0"/>
        <w:rPr/>
      </w:pPr>
      <w:bookmarkStart w:colFirst="0" w:colLast="0" w:name="_6hfiuf4t6d35" w:id="52"/>
      <w:bookmarkEnd w:id="52"/>
      <w:r w:rsidDel="00000000" w:rsidR="00000000" w:rsidRPr="00000000">
        <w:rPr>
          <w:rtl w:val="0"/>
        </w:rPr>
        <w:t xml:space="preserve">What went well with the model</w:t>
      </w:r>
    </w:p>
    <w:p w:rsidR="00000000" w:rsidDel="00000000" w:rsidP="00000000" w:rsidRDefault="00000000" w:rsidRPr="00000000" w14:paraId="000000F5">
      <w:pPr>
        <w:rPr/>
      </w:pPr>
      <w:r w:rsidDel="00000000" w:rsidR="00000000" w:rsidRPr="00000000">
        <w:rPr>
          <w:rtl w:val="0"/>
        </w:rPr>
        <w:t xml:space="preserve">The model was able to produce results that aligned with the original goals set at the beginning of the task, and those were to record data driven by the process of creating and delivering a solution using the tools of computer aided engineering.</w:t>
      </w:r>
    </w:p>
    <w:p w:rsidR="00000000" w:rsidDel="00000000" w:rsidP="00000000" w:rsidRDefault="00000000" w:rsidRPr="00000000" w14:paraId="000000F6">
      <w:pPr>
        <w:pStyle w:val="Heading3"/>
        <w:ind w:left="0" w:firstLine="0"/>
        <w:rPr/>
      </w:pPr>
      <w:bookmarkStart w:colFirst="0" w:colLast="0" w:name="_g7o6v91x9bu" w:id="53"/>
      <w:bookmarkEnd w:id="53"/>
      <w:r w:rsidDel="00000000" w:rsidR="00000000" w:rsidRPr="00000000">
        <w:rPr>
          <w:rtl w:val="0"/>
        </w:rPr>
        <w:t xml:space="preserve">What could change for next time</w:t>
      </w:r>
    </w:p>
    <w:p w:rsidR="00000000" w:rsidDel="00000000" w:rsidP="00000000" w:rsidRDefault="00000000" w:rsidRPr="00000000" w14:paraId="000000F7">
      <w:pPr>
        <w:rPr/>
      </w:pPr>
      <w:r w:rsidDel="00000000" w:rsidR="00000000" w:rsidRPr="00000000">
        <w:rPr>
          <w:rtl w:val="0"/>
        </w:rPr>
        <w:t xml:space="preserve">If this project were to be run again, the focus would be on trying to prove a specific task and showing steps at which help it get closer to that goal. That way there would be more directed design decisions. There needs to be greater thought of what material to make each component and how it can affect the design. Another helpful addition would be the inclusion of graphs and data that was not able to be collected due to the time constraints.</w:t>
      </w:r>
    </w:p>
    <w:p w:rsidR="00000000" w:rsidDel="00000000" w:rsidP="00000000" w:rsidRDefault="00000000" w:rsidRPr="00000000" w14:paraId="000000F8">
      <w:pPr>
        <w:pStyle w:val="Heading1"/>
        <w:rPr/>
      </w:pPr>
      <w:bookmarkStart w:colFirst="0" w:colLast="0" w:name="_yguu0dhj3u9" w:id="54"/>
      <w:bookmarkEnd w:id="54"/>
      <w:r w:rsidDel="00000000" w:rsidR="00000000" w:rsidRPr="00000000">
        <w:rPr>
          <w:rtl w:val="0"/>
        </w:rPr>
        <w:t xml:space="preserve">References</w:t>
      </w:r>
    </w:p>
    <w:p w:rsidR="00000000" w:rsidDel="00000000" w:rsidP="00000000" w:rsidRDefault="00000000" w:rsidRPr="00000000" w14:paraId="000000F9">
      <w:pPr>
        <w:rPr/>
      </w:pPr>
      <w:r w:rsidDel="00000000" w:rsidR="00000000" w:rsidRPr="00000000">
        <w:rPr>
          <w:rtl w:val="0"/>
        </w:rPr>
        <w:t xml:space="preserve">[1] Cambridge University Press, Cambridge Business Dictionary, Taken from online, </w:t>
      </w:r>
      <w:hyperlink r:id="rId10">
        <w:r w:rsidDel="00000000" w:rsidR="00000000" w:rsidRPr="00000000">
          <w:rPr>
            <w:color w:val="1155cc"/>
            <w:u w:val="single"/>
            <w:rtl w:val="0"/>
          </w:rPr>
          <w:t xml:space="preserve">https://dictionary.cambridge.org/dictionary/english/cae</w:t>
        </w:r>
      </w:hyperlink>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[2] Hattlia Website, Bows, The different types of arrows for archery (Updated: 05/18/2020) </w:t>
      </w:r>
      <w:hyperlink r:id="rId11">
        <w:r w:rsidDel="00000000" w:rsidR="00000000" w:rsidRPr="00000000">
          <w:rPr>
            <w:color w:val="1155cc"/>
            <w:u w:val="single"/>
            <w:rtl w:val="0"/>
          </w:rPr>
          <w:t xml:space="preserve">https://www.hattila.com/en/blog/the-different-types-of-archery-arrows--n27</w:t>
        </w:r>
      </w:hyperlink>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[3] Kalkomey Enterprises LLC, Hunter-Ed Website, Different types of arrow points </w:t>
      </w:r>
      <w:hyperlink r:id="rId12">
        <w:r w:rsidDel="00000000" w:rsidR="00000000" w:rsidRPr="00000000">
          <w:rPr>
            <w:color w:val="1155cc"/>
            <w:u w:val="single"/>
            <w:rtl w:val="0"/>
          </w:rPr>
          <w:t xml:space="preserve">https://www.hunter-ed.com/newsouthwales-bows/studyGuide/Types-of-arrow-points/203601_144473/</w:t>
        </w:r>
      </w:hyperlink>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sectPr>
      <w:footerReference r:id="rId13" w:type="default"/>
      <w:footerReference r:id="rId14"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F">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1">
    <w:pPr>
      <w:jc w:val="cente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hattila.com/en/blog/the-different-types-of-archery-arrows--n27" TargetMode="External"/><Relationship Id="rId10" Type="http://schemas.openxmlformats.org/officeDocument/2006/relationships/hyperlink" Target="https://dictionary.cambridge.org/dictionary/english/cae" TargetMode="External"/><Relationship Id="rId13" Type="http://schemas.openxmlformats.org/officeDocument/2006/relationships/footer" Target="footer2.xml"/><Relationship Id="rId12" Type="http://schemas.openxmlformats.org/officeDocument/2006/relationships/hyperlink" Target="https://www.hunter-ed.com/newsouthwales-bows/studyGuide/Types-of-arrow-points/203601_14447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