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77469909" w:rsidP="77469909" w:rsidRDefault="77469909" w14:paraId="05C3614E" w14:textId="691938FA">
      <w:pPr>
        <w:spacing w:after="160" w:line="259" w:lineRule="auto"/>
        <w:rPr>
          <w:rFonts w:ascii="Calibri" w:hAnsi="Calibri" w:eastAsia="Calibri" w:cs="Calibri"/>
          <w:noProof w:val="0"/>
          <w:sz w:val="52"/>
          <w:szCs w:val="52"/>
          <w:lang w:val="en-US"/>
        </w:rPr>
      </w:pPr>
      <w:r w:rsidRPr="77469909" w:rsidR="77469909">
        <w:rPr>
          <w:rFonts w:ascii="Calibri" w:hAnsi="Calibri" w:eastAsia="Calibri" w:cs="Calibri"/>
          <w:b w:val="1"/>
          <w:bCs w:val="1"/>
          <w:noProof w:val="0"/>
          <w:color w:val="595959" w:themeColor="text1" w:themeTint="A6" w:themeShade="FF"/>
          <w:sz w:val="52"/>
          <w:szCs w:val="52"/>
          <w:lang w:val="en-US"/>
        </w:rPr>
        <w:t xml:space="preserve">     </w:t>
      </w:r>
    </w:p>
    <w:p w:rsidR="77469909" w:rsidP="77469909" w:rsidRDefault="77469909" w14:noSpellErr="1" w14:paraId="3D77459E" w14:textId="4CDE475C">
      <w:pPr>
        <w:spacing w:after="160" w:line="259" w:lineRule="auto"/>
        <w:rPr>
          <w:rFonts w:ascii="Calibri" w:hAnsi="Calibri" w:eastAsia="Calibri" w:cs="Calibri"/>
          <w:noProof w:val="0"/>
          <w:sz w:val="52"/>
          <w:szCs w:val="52"/>
          <w:lang w:val="en-US"/>
        </w:rPr>
      </w:pPr>
      <w:r w:rsidRPr="77469909" w:rsidR="77469909">
        <w:rPr>
          <w:rFonts w:ascii="Calibri" w:hAnsi="Calibri" w:eastAsia="Calibri" w:cs="Calibri"/>
          <w:b w:val="1"/>
          <w:bCs w:val="1"/>
          <w:noProof w:val="0"/>
          <w:color w:val="595959" w:themeColor="text1" w:themeTint="A6" w:themeShade="FF"/>
          <w:sz w:val="52"/>
          <w:szCs w:val="52"/>
          <w:lang w:val="en-US"/>
        </w:rPr>
        <w:t xml:space="preserve">       Digita</w:t>
      </w:r>
      <w:r w:rsidRPr="77469909" w:rsidR="77469909">
        <w:rPr>
          <w:rFonts w:ascii="Calibri" w:hAnsi="Calibri" w:eastAsia="Calibri" w:cs="Calibri"/>
          <w:b w:val="1"/>
          <w:bCs w:val="1"/>
          <w:noProof w:val="0"/>
          <w:color w:val="595959" w:themeColor="text1" w:themeTint="A6" w:themeShade="FF"/>
          <w:sz w:val="52"/>
          <w:szCs w:val="52"/>
          <w:lang w:val="en-US"/>
        </w:rPr>
        <w:t xml:space="preserve">l Skills and </w:t>
      </w:r>
      <w:r w:rsidRPr="77469909" w:rsidR="77469909">
        <w:rPr>
          <w:rFonts w:ascii="Calibri" w:hAnsi="Calibri" w:eastAsia="Calibri" w:cs="Calibri"/>
          <w:b w:val="1"/>
          <w:bCs w:val="1"/>
          <w:noProof w:val="0"/>
          <w:color w:val="595959" w:themeColor="text1" w:themeTint="A6" w:themeShade="FF"/>
          <w:sz w:val="52"/>
          <w:szCs w:val="52"/>
          <w:lang w:val="en-US"/>
        </w:rPr>
        <w:t>Res</w:t>
      </w:r>
      <w:r w:rsidRPr="77469909" w:rsidR="77469909">
        <w:rPr>
          <w:rFonts w:ascii="Calibri" w:hAnsi="Calibri" w:eastAsia="Calibri" w:cs="Calibri"/>
          <w:b w:val="1"/>
          <w:bCs w:val="1"/>
          <w:noProof w:val="0"/>
          <w:color w:val="595959" w:themeColor="text1" w:themeTint="A6" w:themeShade="FF"/>
          <w:sz w:val="52"/>
          <w:szCs w:val="52"/>
          <w:lang w:val="en-US"/>
        </w:rPr>
        <w:t>earch</w:t>
      </w:r>
      <w:r w:rsidRPr="77469909" w:rsidR="77469909">
        <w:rPr>
          <w:rFonts w:ascii="Calibri" w:hAnsi="Calibri" w:eastAsia="Calibri" w:cs="Calibri"/>
          <w:b w:val="1"/>
          <w:bCs w:val="1"/>
          <w:noProof w:val="0"/>
          <w:color w:val="595959" w:themeColor="text1" w:themeTint="A6" w:themeShade="FF"/>
          <w:sz w:val="52"/>
          <w:szCs w:val="52"/>
          <w:lang w:val="en-US"/>
        </w:rPr>
        <w:t xml:space="preserve"> Methods</w:t>
      </w:r>
    </w:p>
    <w:p w:rsidR="77469909" w:rsidP="77469909" w:rsidRDefault="77469909" w14:noSpellErr="1" w14:paraId="130BC445" w14:textId="38B8DD93">
      <w:pPr>
        <w:spacing w:after="160" w:line="259" w:lineRule="auto"/>
        <w:rPr>
          <w:rFonts w:ascii="Calibri" w:hAnsi="Calibri" w:eastAsia="Calibri" w:cs="Calibri"/>
          <w:noProof w:val="0"/>
          <w:sz w:val="56"/>
          <w:szCs w:val="56"/>
          <w:lang w:val="en-US"/>
        </w:rPr>
      </w:pPr>
      <w:r w:rsidRPr="77469909" w:rsidR="77469909">
        <w:rPr>
          <w:rFonts w:ascii="Calibri" w:hAnsi="Calibri" w:eastAsia="Calibri" w:cs="Calibri"/>
          <w:b w:val="1"/>
          <w:bCs w:val="1"/>
          <w:noProof w:val="0"/>
          <w:color w:val="595959" w:themeColor="text1" w:themeTint="A6" w:themeShade="FF"/>
          <w:sz w:val="56"/>
          <w:szCs w:val="56"/>
          <w:lang w:val="en-US"/>
        </w:rPr>
        <w:t xml:space="preserve">                   </w:t>
      </w:r>
      <w:r w:rsidRPr="77469909" w:rsidR="77469909">
        <w:rPr>
          <w:rFonts w:ascii="Calibri" w:hAnsi="Calibri" w:eastAsia="Calibri" w:cs="Calibri"/>
          <w:b w:val="1"/>
          <w:bCs w:val="1"/>
          <w:noProof w:val="0"/>
          <w:color w:val="595959" w:themeColor="text1" w:themeTint="A6" w:themeShade="FF"/>
          <w:sz w:val="56"/>
          <w:szCs w:val="56"/>
          <w:lang w:val="en-US"/>
        </w:rPr>
        <w:t>(</w:t>
      </w:r>
      <w:r w:rsidRPr="77469909" w:rsidR="77469909">
        <w:rPr>
          <w:rFonts w:ascii="Calibri" w:hAnsi="Calibri" w:eastAsia="Calibri" w:cs="Calibri"/>
          <w:b w:val="1"/>
          <w:bCs w:val="1"/>
          <w:noProof w:val="0"/>
          <w:color w:val="595959" w:themeColor="text1" w:themeTint="A6" w:themeShade="FF"/>
          <w:sz w:val="56"/>
          <w:szCs w:val="56"/>
          <w:lang w:val="en-US"/>
        </w:rPr>
        <w:t>BMSK</w:t>
      </w:r>
      <w:r w:rsidRPr="77469909" w:rsidR="77469909">
        <w:rPr>
          <w:rFonts w:ascii="Calibri" w:hAnsi="Calibri" w:eastAsia="Calibri" w:cs="Calibri"/>
          <w:b w:val="1"/>
          <w:bCs w:val="1"/>
          <w:noProof w:val="0"/>
          <w:color w:val="595959" w:themeColor="text1" w:themeTint="A6" w:themeShade="FF"/>
          <w:sz w:val="56"/>
          <w:szCs w:val="56"/>
          <w:lang w:val="en-US"/>
        </w:rPr>
        <w:t xml:space="preserve"> 4003_LON)</w:t>
      </w:r>
    </w:p>
    <w:p w:rsidR="77469909" w:rsidP="77469909" w:rsidRDefault="77469909" w14:paraId="3A96B499" w14:textId="352007BB">
      <w:pPr>
        <w:spacing w:after="160" w:line="259" w:lineRule="auto"/>
        <w:rPr>
          <w:rFonts w:ascii="Calibri" w:hAnsi="Calibri" w:eastAsia="Calibri" w:cs="Calibri"/>
          <w:noProof w:val="0"/>
          <w:sz w:val="56"/>
          <w:szCs w:val="56"/>
          <w:lang w:val="en-US"/>
        </w:rPr>
      </w:pPr>
    </w:p>
    <w:p w:rsidR="77469909" w:rsidP="77469909" w:rsidRDefault="77469909" w14:paraId="770EA33F" w14:textId="79F0E2FC">
      <w:pPr>
        <w:spacing w:after="160" w:line="259" w:lineRule="auto"/>
        <w:rPr>
          <w:rFonts w:ascii="Calibri" w:hAnsi="Calibri" w:eastAsia="Calibri" w:cs="Calibri"/>
          <w:noProof w:val="0"/>
          <w:sz w:val="56"/>
          <w:szCs w:val="56"/>
          <w:lang w:val="en-US"/>
        </w:rPr>
      </w:pPr>
    </w:p>
    <w:p w:rsidR="77469909" w:rsidP="77469909" w:rsidRDefault="77469909" w14:paraId="288B15AB" w14:textId="45F3E6C2">
      <w:pPr>
        <w:spacing w:after="160" w:line="259" w:lineRule="auto"/>
        <w:rPr>
          <w:rFonts w:ascii="Calibri" w:hAnsi="Calibri" w:eastAsia="Calibri" w:cs="Calibri"/>
          <w:noProof w:val="0"/>
          <w:sz w:val="56"/>
          <w:szCs w:val="56"/>
          <w:lang w:val="en-US"/>
        </w:rPr>
      </w:pPr>
    </w:p>
    <w:p w:rsidR="77469909" w:rsidP="77469909" w:rsidRDefault="77469909" w14:paraId="5DB1F242" w14:textId="05937AE6">
      <w:pPr>
        <w:spacing w:after="160" w:line="259" w:lineRule="auto"/>
        <w:rPr>
          <w:rFonts w:ascii="Calibri" w:hAnsi="Calibri" w:eastAsia="Calibri" w:cs="Calibri"/>
          <w:noProof w:val="0"/>
          <w:sz w:val="56"/>
          <w:szCs w:val="56"/>
          <w:lang w:val="en-US"/>
        </w:rPr>
      </w:pPr>
    </w:p>
    <w:p w:rsidR="77469909" w:rsidP="77469909" w:rsidRDefault="77469909" w14:noSpellErr="1" w14:paraId="125B1E3A" w14:textId="40464388">
      <w:pPr>
        <w:spacing w:after="160" w:line="360" w:lineRule="auto"/>
        <w:rPr>
          <w:rFonts w:ascii="Calibri" w:hAnsi="Calibri" w:eastAsia="Calibri" w:cs="Calibri"/>
          <w:noProof w:val="0"/>
          <w:sz w:val="56"/>
          <w:szCs w:val="56"/>
          <w:lang w:val="en-US"/>
        </w:rPr>
      </w:pPr>
      <w:r w:rsidRPr="77469909" w:rsidR="77469909">
        <w:rPr>
          <w:rFonts w:ascii="Calibri" w:hAnsi="Calibri" w:eastAsia="Calibri" w:cs="Calibri"/>
          <w:b w:val="1"/>
          <w:bCs w:val="1"/>
          <w:noProof w:val="0"/>
          <w:color w:val="595959" w:themeColor="text1" w:themeTint="A6" w:themeShade="FF"/>
          <w:sz w:val="56"/>
          <w:szCs w:val="56"/>
          <w:lang w:val="en-US"/>
        </w:rPr>
        <w:t xml:space="preserve">             Debora Dos Santos Souza</w:t>
      </w:r>
    </w:p>
    <w:p w:rsidR="77469909" w:rsidP="748CFA75" w:rsidRDefault="77469909" w14:paraId="4D689426" w14:textId="749B5F4B">
      <w:pPr>
        <w:spacing w:after="160" w:line="360" w:lineRule="auto"/>
        <w:rPr>
          <w:rFonts w:ascii="Calibri" w:hAnsi="Calibri" w:eastAsia="Calibri" w:cs="Calibri"/>
          <w:noProof w:val="0"/>
          <w:sz w:val="56"/>
          <w:szCs w:val="56"/>
          <w:lang w:val="en-US"/>
        </w:rPr>
      </w:pPr>
      <w:r w:rsidRPr="748CFA75" w:rsidR="748CFA75">
        <w:rPr>
          <w:rFonts w:ascii="Calibri" w:hAnsi="Calibri" w:eastAsia="Calibri" w:cs="Calibri"/>
          <w:b w:val="1"/>
          <w:bCs w:val="1"/>
          <w:noProof w:val="0"/>
          <w:color w:val="000000" w:themeColor="text1" w:themeTint="FF" w:themeShade="FF"/>
          <w:sz w:val="56"/>
          <w:szCs w:val="56"/>
          <w:lang w:val="en-US"/>
        </w:rPr>
        <w:t xml:space="preserve">                            1706378</w:t>
      </w:r>
    </w:p>
    <w:p w:rsidR="77469909" w:rsidP="77469909" w:rsidRDefault="77469909" w14:paraId="1D286970" w14:textId="2C955F61">
      <w:pPr>
        <w:spacing w:after="160" w:line="360" w:lineRule="auto"/>
        <w:rPr>
          <w:rFonts w:ascii="Calibri" w:hAnsi="Calibri" w:eastAsia="Calibri" w:cs="Calibri"/>
          <w:noProof w:val="0"/>
          <w:sz w:val="24"/>
          <w:szCs w:val="24"/>
          <w:lang w:val="en-US"/>
        </w:rPr>
      </w:pPr>
    </w:p>
    <w:p w:rsidR="77469909" w:rsidP="77469909" w:rsidRDefault="77469909" w14:paraId="11D7D9E0" w14:textId="29BBB837">
      <w:pPr>
        <w:spacing w:after="160" w:line="360" w:lineRule="auto"/>
        <w:rPr>
          <w:rFonts w:ascii="Calibri" w:hAnsi="Calibri" w:eastAsia="Calibri" w:cs="Calibri"/>
          <w:noProof w:val="0"/>
          <w:sz w:val="24"/>
          <w:szCs w:val="24"/>
          <w:lang w:val="en-US"/>
        </w:rPr>
      </w:pPr>
    </w:p>
    <w:p w:rsidR="77469909" w:rsidP="77469909" w:rsidRDefault="77469909" w14:noSpellErr="1" w14:paraId="1978B968" w14:textId="23389FFE">
      <w:pPr>
        <w:spacing w:after="160" w:line="259" w:lineRule="auto"/>
        <w:rPr>
          <w:rFonts w:ascii="Calibri" w:hAnsi="Calibri" w:eastAsia="Calibri" w:cs="Calibri"/>
          <w:noProof w:val="0"/>
          <w:sz w:val="40"/>
          <w:szCs w:val="40"/>
          <w:lang w:val="en-US"/>
        </w:rPr>
      </w:pPr>
      <w:r w:rsidRPr="77469909" w:rsidR="77469909">
        <w:rPr>
          <w:rFonts w:ascii="Calibri" w:hAnsi="Calibri" w:eastAsia="Calibri" w:cs="Calibri"/>
          <w:b w:val="1"/>
          <w:bCs w:val="1"/>
          <w:noProof w:val="0"/>
          <w:color w:val="595959" w:themeColor="text1" w:themeTint="A6" w:themeShade="FF"/>
          <w:sz w:val="32"/>
          <w:szCs w:val="32"/>
          <w:lang w:val="en-US"/>
        </w:rPr>
        <w:t xml:space="preserve">                                                                             </w:t>
      </w:r>
      <w:r w:rsidRPr="77469909" w:rsidR="77469909">
        <w:rPr>
          <w:rFonts w:ascii="Calibri" w:hAnsi="Calibri" w:eastAsia="Calibri" w:cs="Calibri"/>
          <w:b w:val="1"/>
          <w:bCs w:val="1"/>
          <w:noProof w:val="0"/>
          <w:color w:val="595959" w:themeColor="text1" w:themeTint="A6" w:themeShade="FF"/>
          <w:sz w:val="40"/>
          <w:szCs w:val="40"/>
          <w:lang w:val="en-US"/>
        </w:rPr>
        <w:t xml:space="preserve">            May </w:t>
      </w:r>
      <w:r w:rsidRPr="77469909" w:rsidR="77469909">
        <w:rPr>
          <w:rFonts w:ascii="Calibri" w:hAnsi="Calibri" w:eastAsia="Calibri" w:cs="Calibri"/>
          <w:b w:val="1"/>
          <w:bCs w:val="1"/>
          <w:noProof w:val="0"/>
          <w:color w:val="595959" w:themeColor="text1" w:themeTint="A6" w:themeShade="FF"/>
          <w:sz w:val="40"/>
          <w:szCs w:val="40"/>
          <w:lang w:val="en-US"/>
        </w:rPr>
        <w:t>2018</w:t>
      </w:r>
    </w:p>
    <w:p w:rsidR="77469909" w:rsidP="77469909" w:rsidRDefault="77469909" w14:noSpellErr="1" w14:paraId="257FE473" w14:textId="153D7356">
      <w:pPr>
        <w:pStyle w:val="Normal"/>
        <w:spacing w:after="120" w:line="259" w:lineRule="auto"/>
        <w:rPr>
          <w:rFonts w:ascii="Arial" w:hAnsi="Arial" w:eastAsia="Arial" w:cs="Arial"/>
          <w:noProof w:val="0"/>
          <w:color w:val="595959" w:themeColor="text1" w:themeTint="A6" w:themeShade="FF"/>
          <w:sz w:val="24"/>
          <w:szCs w:val="24"/>
          <w:lang w:val="en-US"/>
        </w:rPr>
      </w:pPr>
    </w:p>
    <w:p w:rsidR="77469909" w:rsidP="77469909" w:rsidRDefault="77469909" w14:noSpellErr="1" w14:paraId="6FF69A7E" w14:textId="64154DDC">
      <w:pPr>
        <w:spacing w:after="120" w:line="259" w:lineRule="auto"/>
        <w:rPr>
          <w:rFonts w:ascii="Arial" w:hAnsi="Arial" w:eastAsia="Arial" w:cs="Arial"/>
          <w:noProof w:val="0"/>
          <w:color w:val="595959" w:themeColor="text1" w:themeTint="A6" w:themeShade="FF"/>
          <w:sz w:val="24"/>
          <w:szCs w:val="24"/>
          <w:lang w:val="en-US"/>
        </w:rPr>
      </w:pPr>
    </w:p>
    <w:p w:rsidR="77469909" w:rsidP="77469909" w:rsidRDefault="77469909" w14:noSpellErr="1" w14:paraId="02B144AF" w14:textId="7922BFCC">
      <w:pPr>
        <w:spacing w:after="120" w:line="259" w:lineRule="auto"/>
        <w:rPr>
          <w:rFonts w:ascii="Arial" w:hAnsi="Arial" w:eastAsia="Arial" w:cs="Arial"/>
          <w:noProof w:val="0"/>
          <w:color w:val="595959" w:themeColor="text1" w:themeTint="A6" w:themeShade="FF"/>
          <w:sz w:val="24"/>
          <w:szCs w:val="24"/>
          <w:lang w:val="en-US"/>
        </w:rPr>
      </w:pPr>
    </w:p>
    <w:p w:rsidR="77469909" w:rsidP="77469909" w:rsidRDefault="77469909" w14:noSpellErr="1" w14:paraId="2D997E31" w14:textId="34AD5DAE">
      <w:pPr>
        <w:spacing w:after="120" w:line="259" w:lineRule="auto"/>
        <w:rPr>
          <w:rFonts w:ascii="Arial" w:hAnsi="Arial" w:eastAsia="Arial" w:cs="Arial"/>
          <w:noProof w:val="0"/>
          <w:color w:val="595959" w:themeColor="text1" w:themeTint="A6" w:themeShade="FF"/>
          <w:sz w:val="24"/>
          <w:szCs w:val="24"/>
          <w:lang w:val="en-US"/>
        </w:rPr>
      </w:pPr>
    </w:p>
    <w:p w:rsidR="77469909" w:rsidP="77469909" w:rsidRDefault="77469909" w14:noSpellErr="1" w14:paraId="4564C605" w14:textId="5B8394BC">
      <w:pPr>
        <w:spacing w:after="120" w:line="259" w:lineRule="auto"/>
        <w:rPr>
          <w:rFonts w:ascii="Arial" w:hAnsi="Arial" w:eastAsia="Arial" w:cs="Arial"/>
          <w:noProof w:val="0"/>
          <w:color w:val="595959" w:themeColor="text1" w:themeTint="A6" w:themeShade="FF"/>
          <w:sz w:val="24"/>
          <w:szCs w:val="24"/>
          <w:lang w:val="en-US"/>
        </w:rPr>
      </w:pPr>
    </w:p>
    <w:p w:rsidR="77469909" w:rsidP="77469909" w:rsidRDefault="77469909" w14:noSpellErr="1" w14:paraId="07FE4D9A" w14:textId="43C5C5C1">
      <w:pPr>
        <w:spacing w:after="120" w:line="259" w:lineRule="auto"/>
        <w:rPr>
          <w:rFonts w:ascii="Arial" w:hAnsi="Arial" w:eastAsia="Arial" w:cs="Arial"/>
          <w:noProof w:val="0"/>
          <w:color w:val="595959" w:themeColor="text1" w:themeTint="A6" w:themeShade="FF"/>
          <w:sz w:val="24"/>
          <w:szCs w:val="24"/>
          <w:lang w:val="en-US"/>
        </w:rPr>
      </w:pPr>
    </w:p>
    <w:p w:rsidR="77469909" w:rsidP="77469909" w:rsidRDefault="77469909" w14:noSpellErr="1" w14:paraId="2FF07B83" w14:textId="6F20BD6E">
      <w:pPr>
        <w:pStyle w:val="Normal"/>
        <w:spacing w:after="120" w:line="259" w:lineRule="auto"/>
        <w:rPr>
          <w:rFonts w:ascii="Arial" w:hAnsi="Arial" w:eastAsia="Arial" w:cs="Arial"/>
          <w:noProof w:val="0"/>
          <w:color w:val="595959" w:themeColor="text1" w:themeTint="A6" w:themeShade="FF"/>
          <w:sz w:val="24"/>
          <w:szCs w:val="24"/>
          <w:lang w:val="en-US"/>
        </w:rPr>
      </w:pPr>
    </w:p>
    <w:p w:rsidR="77469909" w:rsidP="77469909" w:rsidRDefault="77469909" w14:noSpellErr="1" w14:paraId="576FC280" w14:textId="7D576F1D">
      <w:pPr>
        <w:pStyle w:val="Normal"/>
        <w:spacing w:after="120" w:line="259" w:lineRule="auto"/>
        <w:rPr>
          <w:rFonts w:ascii="Arial" w:hAnsi="Arial" w:eastAsia="Arial" w:cs="Arial"/>
          <w:noProof w:val="0"/>
          <w:color w:val="595959" w:themeColor="text1" w:themeTint="A6" w:themeShade="FF"/>
          <w:sz w:val="24"/>
          <w:szCs w:val="24"/>
          <w:lang w:val="en-US"/>
        </w:rPr>
      </w:pPr>
    </w:p>
    <w:p w:rsidR="77469909" w:rsidP="77469909" w:rsidRDefault="77469909" w14:noSpellErr="1" w14:paraId="4E726D85" w14:textId="14D7466B">
      <w:pPr>
        <w:pStyle w:val="Normal"/>
        <w:spacing w:after="120" w:line="259" w:lineRule="auto"/>
        <w:rPr>
          <w:rFonts w:ascii="Arial" w:hAnsi="Arial" w:eastAsia="Arial" w:cs="Arial"/>
          <w:noProof w:val="0"/>
          <w:color w:val="595959" w:themeColor="text1" w:themeTint="A6" w:themeShade="FF"/>
          <w:sz w:val="24"/>
          <w:szCs w:val="24"/>
          <w:lang w:val="en-US"/>
        </w:rPr>
      </w:pPr>
    </w:p>
    <w:p w:rsidR="77469909" w:rsidP="77469909" w:rsidRDefault="77469909" w14:noSpellErr="1" w14:paraId="47D1932B" w14:textId="2226F6DA">
      <w:pPr>
        <w:pStyle w:val="Normal"/>
        <w:spacing w:after="120" w:line="259" w:lineRule="auto"/>
        <w:rPr>
          <w:rFonts w:ascii="Arial" w:hAnsi="Arial" w:eastAsia="Arial" w:cs="Arial"/>
          <w:noProof w:val="0"/>
          <w:color w:val="595959" w:themeColor="text1" w:themeTint="A6" w:themeShade="FF"/>
          <w:sz w:val="24"/>
          <w:szCs w:val="24"/>
          <w:lang w:val="en-US"/>
        </w:rPr>
      </w:pPr>
    </w:p>
    <w:p w:rsidR="77469909" w:rsidP="77469909" w:rsidRDefault="77469909" w14:noSpellErr="1" w14:paraId="7C3B2160" w14:textId="1F932C14">
      <w:pPr>
        <w:pStyle w:val="Normal"/>
        <w:spacing w:after="120" w:line="259" w:lineRule="auto"/>
        <w:rPr>
          <w:rFonts w:ascii="Arial" w:hAnsi="Arial" w:eastAsia="Arial" w:cs="Arial"/>
          <w:noProof w:val="0"/>
          <w:color w:val="595959" w:themeColor="text1" w:themeTint="A6" w:themeShade="FF"/>
          <w:sz w:val="24"/>
          <w:szCs w:val="24"/>
          <w:lang w:val="en-US"/>
        </w:rPr>
      </w:pPr>
    </w:p>
    <w:p w:rsidR="77469909" w:rsidP="77469909" w:rsidRDefault="77469909" w14:noSpellErr="1" w14:paraId="575E6B41" w14:textId="47DEE7C5">
      <w:pPr>
        <w:pStyle w:val="Normal"/>
        <w:spacing w:after="120" w:line="259" w:lineRule="auto"/>
        <w:rPr>
          <w:rFonts w:ascii="Arial" w:hAnsi="Arial" w:eastAsia="Arial" w:cs="Arial"/>
          <w:noProof w:val="0"/>
          <w:color w:val="595959" w:themeColor="text1" w:themeTint="A6" w:themeShade="FF"/>
          <w:sz w:val="24"/>
          <w:szCs w:val="24"/>
          <w:lang w:val="en-US"/>
        </w:rPr>
      </w:pPr>
    </w:p>
    <w:p w:rsidR="77469909" w:rsidP="77469909" w:rsidRDefault="77469909" w14:noSpellErr="1" w14:paraId="08FD6708" w14:textId="0AC510F0">
      <w:pPr>
        <w:pStyle w:val="Normal"/>
        <w:spacing w:after="120" w:line="259" w:lineRule="auto"/>
        <w:rPr>
          <w:rFonts w:ascii="Arial" w:hAnsi="Arial" w:eastAsia="Arial" w:cs="Arial"/>
          <w:noProof w:val="0"/>
          <w:color w:val="595959" w:themeColor="text1" w:themeTint="A6" w:themeShade="FF"/>
          <w:sz w:val="24"/>
          <w:szCs w:val="24"/>
          <w:lang w:val="en-US"/>
        </w:rPr>
      </w:pPr>
      <w:r w:rsidRPr="77469909" w:rsidR="77469909">
        <w:rPr>
          <w:rFonts w:ascii="Arial" w:hAnsi="Arial" w:eastAsia="Arial" w:cs="Arial"/>
          <w:noProof w:val="0"/>
          <w:color w:val="595959" w:themeColor="text1" w:themeTint="A6" w:themeShade="FF"/>
          <w:sz w:val="24"/>
          <w:szCs w:val="24"/>
          <w:lang w:val="en-US"/>
        </w:rPr>
        <w:t>Introduction</w:t>
      </w:r>
      <w:r w:rsidRPr="77469909" w:rsidR="77469909">
        <w:rPr>
          <w:rFonts w:ascii="Arial" w:hAnsi="Arial" w:eastAsia="Arial" w:cs="Arial"/>
          <w:noProof w:val="0"/>
          <w:color w:val="595959" w:themeColor="text1" w:themeTint="A6" w:themeShade="FF"/>
          <w:sz w:val="24"/>
          <w:szCs w:val="24"/>
          <w:lang w:val="en-US"/>
        </w:rPr>
        <w:t>------------------------------------------------------------------------------------------------</w:t>
      </w:r>
      <w:r w:rsidRPr="77469909" w:rsidR="77469909">
        <w:rPr>
          <w:rFonts w:ascii="Arial" w:hAnsi="Arial" w:eastAsia="Arial" w:cs="Arial"/>
          <w:noProof w:val="0"/>
          <w:color w:val="595959" w:themeColor="text1" w:themeTint="A6" w:themeShade="FF"/>
          <w:sz w:val="24"/>
          <w:szCs w:val="24"/>
          <w:lang w:val="en-US"/>
        </w:rPr>
        <w:t>2</w:t>
      </w:r>
    </w:p>
    <w:p w:rsidR="77469909" w:rsidP="77469909" w:rsidRDefault="77469909" w14:noSpellErr="1" w14:paraId="09D4D362" w14:textId="53B071CE">
      <w:pPr>
        <w:spacing w:after="120" w:line="259" w:lineRule="auto"/>
        <w:rPr>
          <w:rFonts w:ascii="Arial" w:hAnsi="Arial" w:eastAsia="Arial" w:cs="Arial"/>
          <w:noProof w:val="0"/>
          <w:sz w:val="24"/>
          <w:szCs w:val="24"/>
          <w:lang w:val="en-US"/>
        </w:rPr>
      </w:pPr>
      <w:r w:rsidRPr="77469909" w:rsidR="77469909">
        <w:rPr>
          <w:rFonts w:ascii="Arial" w:hAnsi="Arial" w:eastAsia="Arial" w:cs="Arial"/>
          <w:noProof w:val="0"/>
          <w:color w:val="595959" w:themeColor="text1" w:themeTint="A6" w:themeShade="FF"/>
          <w:sz w:val="24"/>
          <w:szCs w:val="24"/>
          <w:lang w:val="en-US"/>
        </w:rPr>
        <w:t>Abstract-----------------------------------------------------------------------------------------------------3</w:t>
      </w:r>
    </w:p>
    <w:p w:rsidR="77469909" w:rsidP="77469909" w:rsidRDefault="77469909" w14:noSpellErr="1" w14:paraId="59AFC935" w14:textId="263CFDD5">
      <w:pPr>
        <w:spacing w:after="120" w:line="259" w:lineRule="auto"/>
        <w:rPr>
          <w:rFonts w:ascii="Arial" w:hAnsi="Arial" w:eastAsia="Arial" w:cs="Arial"/>
          <w:noProof w:val="0"/>
          <w:sz w:val="24"/>
          <w:szCs w:val="24"/>
          <w:lang w:val="en-US"/>
        </w:rPr>
      </w:pPr>
      <w:r w:rsidRPr="77469909" w:rsidR="77469909">
        <w:rPr>
          <w:rFonts w:ascii="Arial" w:hAnsi="Arial" w:eastAsia="Arial" w:cs="Arial"/>
          <w:noProof w:val="0"/>
          <w:color w:val="595959" w:themeColor="text1" w:themeTint="A6" w:themeShade="FF"/>
          <w:sz w:val="24"/>
          <w:szCs w:val="24"/>
          <w:lang w:val="en-US"/>
        </w:rPr>
        <w:t>Brexit</w:t>
      </w:r>
      <w:r w:rsidRPr="77469909" w:rsidR="77469909">
        <w:rPr>
          <w:rFonts w:ascii="Arial" w:hAnsi="Arial" w:eastAsia="Arial" w:cs="Arial"/>
          <w:noProof w:val="0"/>
          <w:color w:val="595959" w:themeColor="text1" w:themeTint="A6" w:themeShade="FF"/>
          <w:sz w:val="24"/>
          <w:szCs w:val="24"/>
          <w:lang w:val="en-US"/>
        </w:rPr>
        <w:t xml:space="preserve"> --------------------------------------------------------------------------------------------------------3</w:t>
      </w:r>
    </w:p>
    <w:p w:rsidR="77469909" w:rsidP="77469909" w:rsidRDefault="77469909" w14:noSpellErr="1" w14:paraId="6A2912F0" w14:textId="5BDFCA59">
      <w:pPr>
        <w:spacing w:after="120" w:line="259" w:lineRule="auto"/>
        <w:rPr>
          <w:rFonts w:ascii="Arial" w:hAnsi="Arial" w:eastAsia="Arial" w:cs="Arial"/>
          <w:noProof w:val="0"/>
          <w:sz w:val="24"/>
          <w:szCs w:val="24"/>
          <w:lang w:val="en-US"/>
        </w:rPr>
      </w:pPr>
      <w:r w:rsidRPr="77469909" w:rsidR="77469909">
        <w:rPr>
          <w:rFonts w:ascii="Arial" w:hAnsi="Arial" w:eastAsia="Arial" w:cs="Arial"/>
          <w:noProof w:val="0"/>
          <w:color w:val="595959" w:themeColor="text1" w:themeTint="A6" w:themeShade="FF"/>
          <w:sz w:val="24"/>
          <w:szCs w:val="24"/>
          <w:lang w:val="en-US"/>
        </w:rPr>
        <w:t>E</w:t>
      </w:r>
      <w:r w:rsidRPr="77469909" w:rsidR="77469909">
        <w:rPr>
          <w:rFonts w:ascii="Arial" w:hAnsi="Arial" w:eastAsia="Arial" w:cs="Arial"/>
          <w:noProof w:val="0"/>
          <w:color w:val="595959" w:themeColor="text1" w:themeTint="A6" w:themeShade="FF"/>
          <w:sz w:val="24"/>
          <w:szCs w:val="24"/>
          <w:lang w:val="en-US"/>
        </w:rPr>
        <w:t>conomic Consequences for the United Kingdom-----------------------------------------------4</w:t>
      </w:r>
    </w:p>
    <w:p w:rsidR="77469909" w:rsidP="748CFA75" w:rsidRDefault="77469909" w14:paraId="29164313" w14:noSpellErr="1" w14:textId="4FC89CB6">
      <w:pPr>
        <w:spacing w:after="120" w:line="259" w:lineRule="auto"/>
        <w:rPr>
          <w:rFonts w:ascii="Arial" w:hAnsi="Arial" w:eastAsia="Arial" w:cs="Arial"/>
          <w:noProof w:val="0"/>
          <w:sz w:val="24"/>
          <w:szCs w:val="24"/>
          <w:lang w:val="en-US"/>
        </w:rPr>
      </w:pPr>
      <w:r w:rsidRPr="748CFA75" w:rsidR="748CFA75">
        <w:rPr>
          <w:rFonts w:ascii="Arial" w:hAnsi="Arial" w:eastAsia="Arial" w:cs="Arial"/>
          <w:noProof w:val="0"/>
          <w:color w:val="000000" w:themeColor="text1" w:themeTint="FF" w:themeShade="FF"/>
          <w:sz w:val="24"/>
          <w:szCs w:val="24"/>
          <w:lang w:val="en-US"/>
        </w:rPr>
        <w:t>What will be the effect of Brexit for UK universities?-----------------------------------</w:t>
      </w:r>
      <w:r w:rsidRPr="748CFA75" w:rsidR="748CFA75">
        <w:rPr>
          <w:rFonts w:ascii="Arial" w:hAnsi="Arial" w:eastAsia="Arial" w:cs="Arial"/>
          <w:noProof w:val="0"/>
          <w:color w:val="000000" w:themeColor="text1" w:themeTint="FF" w:themeShade="FF"/>
          <w:sz w:val="24"/>
          <w:szCs w:val="24"/>
          <w:lang w:val="en-US"/>
        </w:rPr>
        <w:t>---------4</w:t>
      </w:r>
    </w:p>
    <w:p w:rsidR="77469909" w:rsidP="748CFA75" w:rsidRDefault="77469909" w14:paraId="673EF4E2" w14:noSpellErr="1" w14:textId="512381A3">
      <w:pPr>
        <w:spacing w:after="120" w:line="259" w:lineRule="auto"/>
        <w:rPr>
          <w:rFonts w:ascii="Arial" w:hAnsi="Arial" w:eastAsia="Arial" w:cs="Arial"/>
          <w:noProof w:val="0"/>
          <w:sz w:val="24"/>
          <w:szCs w:val="24"/>
          <w:lang w:val="en-US"/>
        </w:rPr>
      </w:pPr>
      <w:r w:rsidRPr="748CFA75" w:rsidR="748CFA75">
        <w:rPr>
          <w:rFonts w:ascii="Arial" w:hAnsi="Arial" w:eastAsia="Arial" w:cs="Arial"/>
          <w:noProof w:val="0"/>
          <w:color w:val="000000" w:themeColor="text1" w:themeTint="FF" w:themeShade="FF"/>
          <w:sz w:val="24"/>
          <w:szCs w:val="24"/>
          <w:lang w:val="en-US"/>
        </w:rPr>
        <w:t>Consequences of Brexit for the European Union-----------------------------------------</w:t>
      </w:r>
      <w:r w:rsidRPr="748CFA75" w:rsidR="748CFA75">
        <w:rPr>
          <w:rFonts w:ascii="Arial" w:hAnsi="Arial" w:eastAsia="Arial" w:cs="Arial"/>
          <w:noProof w:val="0"/>
          <w:color w:val="000000" w:themeColor="text1" w:themeTint="FF" w:themeShade="FF"/>
          <w:sz w:val="24"/>
          <w:szCs w:val="24"/>
          <w:lang w:val="en-US"/>
        </w:rPr>
        <w:t>-</w:t>
      </w:r>
      <w:r w:rsidRPr="748CFA75" w:rsidR="748CFA75">
        <w:rPr>
          <w:rFonts w:ascii="Arial" w:hAnsi="Arial" w:eastAsia="Arial" w:cs="Arial"/>
          <w:noProof w:val="0"/>
          <w:color w:val="000000" w:themeColor="text1" w:themeTint="FF" w:themeShade="FF"/>
          <w:sz w:val="24"/>
          <w:szCs w:val="24"/>
          <w:lang w:val="en-US"/>
        </w:rPr>
        <w:t>-----</w:t>
      </w:r>
      <w:r w:rsidRPr="748CFA75" w:rsidR="748CFA75">
        <w:rPr>
          <w:rFonts w:ascii="Arial" w:hAnsi="Arial" w:eastAsia="Arial" w:cs="Arial"/>
          <w:noProof w:val="0"/>
          <w:color w:val="000000" w:themeColor="text1" w:themeTint="FF" w:themeShade="FF"/>
          <w:sz w:val="24"/>
          <w:szCs w:val="24"/>
          <w:lang w:val="en-US"/>
        </w:rPr>
        <w:t>-4</w:t>
      </w:r>
    </w:p>
    <w:p w:rsidR="77469909" w:rsidP="77469909" w:rsidRDefault="77469909" w14:noSpellErr="1" w14:paraId="71123084" w14:textId="21219088">
      <w:pPr>
        <w:spacing w:after="120" w:line="259" w:lineRule="auto"/>
        <w:rPr>
          <w:rFonts w:ascii="Arial" w:hAnsi="Arial" w:eastAsia="Arial" w:cs="Arial"/>
          <w:noProof w:val="0"/>
          <w:sz w:val="24"/>
          <w:szCs w:val="24"/>
          <w:lang w:val="en-US"/>
        </w:rPr>
      </w:pPr>
      <w:r w:rsidRPr="77469909" w:rsidR="77469909">
        <w:rPr>
          <w:rFonts w:ascii="Arial" w:hAnsi="Arial" w:eastAsia="Arial" w:cs="Arial"/>
          <w:noProof w:val="0"/>
          <w:color w:val="595959" w:themeColor="text1" w:themeTint="A6" w:themeShade="FF"/>
          <w:sz w:val="24"/>
          <w:szCs w:val="24"/>
          <w:lang w:val="en-US"/>
        </w:rPr>
        <w:t>The Impact on the Global Economy-----------------------------------------------------------------4</w:t>
      </w:r>
    </w:p>
    <w:p w:rsidR="77469909" w:rsidP="748CFA75" w:rsidRDefault="77469909" w14:paraId="3DBF614C" w14:noSpellErr="1" w14:textId="4BCC98CE">
      <w:pPr>
        <w:spacing w:after="120" w:line="259" w:lineRule="auto"/>
        <w:rPr>
          <w:rFonts w:ascii="Arial" w:hAnsi="Arial" w:eastAsia="Arial" w:cs="Arial"/>
          <w:noProof w:val="0"/>
          <w:sz w:val="24"/>
          <w:szCs w:val="24"/>
          <w:lang w:val="en-US"/>
        </w:rPr>
      </w:pPr>
      <w:r w:rsidRPr="748CFA75" w:rsidR="748CFA75">
        <w:rPr>
          <w:rFonts w:ascii="Arial" w:hAnsi="Arial" w:eastAsia="Arial" w:cs="Arial"/>
          <w:noProof w:val="0"/>
          <w:color w:val="000000" w:themeColor="text1" w:themeTint="FF" w:themeShade="FF"/>
          <w:sz w:val="24"/>
          <w:szCs w:val="24"/>
          <w:lang w:val="en-US"/>
        </w:rPr>
        <w:t>Hotel</w:t>
      </w:r>
      <w:r w:rsidRPr="748CFA75" w:rsidR="748CFA75">
        <w:rPr>
          <w:rFonts w:ascii="Arial" w:hAnsi="Arial" w:eastAsia="Arial" w:cs="Arial"/>
          <w:noProof w:val="0"/>
          <w:color w:val="000000" w:themeColor="text1" w:themeTint="FF" w:themeShade="FF"/>
          <w:sz w:val="24"/>
          <w:szCs w:val="24"/>
          <w:lang w:val="en-US"/>
        </w:rPr>
        <w:t xml:space="preserve"> </w:t>
      </w:r>
      <w:r w:rsidRPr="748CFA75" w:rsidR="748CFA75">
        <w:rPr>
          <w:rFonts w:ascii="Arial" w:hAnsi="Arial" w:eastAsia="Arial" w:cs="Arial"/>
          <w:noProof w:val="0"/>
          <w:color w:val="000000" w:themeColor="text1" w:themeTint="FF" w:themeShade="FF"/>
          <w:sz w:val="24"/>
          <w:szCs w:val="24"/>
          <w:lang w:val="en-US"/>
        </w:rPr>
        <w:t>Management</w:t>
      </w:r>
      <w:r w:rsidRPr="748CFA75" w:rsidR="748CFA75">
        <w:rPr>
          <w:rFonts w:ascii="Arial" w:hAnsi="Arial" w:eastAsia="Arial" w:cs="Arial"/>
          <w:noProof w:val="0"/>
          <w:color w:val="000000" w:themeColor="text1" w:themeTint="FF" w:themeShade="FF"/>
          <w:sz w:val="24"/>
          <w:szCs w:val="24"/>
          <w:lang w:val="en-US"/>
        </w:rPr>
        <w:t xml:space="preserve"> </w:t>
      </w:r>
      <w:r w:rsidRPr="748CFA75" w:rsidR="748CFA75">
        <w:rPr>
          <w:rFonts w:ascii="Arial" w:hAnsi="Arial" w:eastAsia="Arial" w:cs="Arial"/>
          <w:noProof w:val="0"/>
          <w:color w:val="000000" w:themeColor="text1" w:themeTint="FF" w:themeShade="FF"/>
          <w:sz w:val="24"/>
          <w:szCs w:val="24"/>
          <w:lang w:val="en-US"/>
        </w:rPr>
        <w:t>Vs Bre</w:t>
      </w:r>
      <w:r w:rsidRPr="748CFA75" w:rsidR="748CFA75">
        <w:rPr>
          <w:rFonts w:ascii="Arial" w:hAnsi="Arial" w:eastAsia="Arial" w:cs="Arial"/>
          <w:noProof w:val="0"/>
          <w:color w:val="000000" w:themeColor="text1" w:themeTint="FF" w:themeShade="FF"/>
          <w:sz w:val="24"/>
          <w:szCs w:val="24"/>
          <w:lang w:val="en-US"/>
        </w:rPr>
        <w:t xml:space="preserve">xit </w:t>
      </w:r>
      <w:r w:rsidRPr="748CFA75" w:rsidR="748CFA75">
        <w:rPr>
          <w:rFonts w:ascii="Arial" w:hAnsi="Arial" w:eastAsia="Arial" w:cs="Arial"/>
          <w:noProof w:val="0"/>
          <w:color w:val="000000" w:themeColor="text1" w:themeTint="FF" w:themeShade="FF"/>
          <w:sz w:val="24"/>
          <w:szCs w:val="24"/>
          <w:lang w:val="en-US"/>
        </w:rPr>
        <w:t>--</w:t>
      </w:r>
      <w:r w:rsidRPr="748CFA75" w:rsidR="748CFA75">
        <w:rPr>
          <w:rFonts w:ascii="Arial" w:hAnsi="Arial" w:eastAsia="Arial" w:cs="Arial"/>
          <w:noProof w:val="0"/>
          <w:color w:val="000000" w:themeColor="text1" w:themeTint="FF" w:themeShade="FF"/>
          <w:sz w:val="24"/>
          <w:szCs w:val="24"/>
          <w:lang w:val="en-US"/>
        </w:rPr>
        <w:t>---</w:t>
      </w:r>
      <w:r w:rsidRPr="748CFA75" w:rsidR="748CFA75">
        <w:rPr>
          <w:rFonts w:ascii="Arial" w:hAnsi="Arial" w:eastAsia="Arial" w:cs="Arial"/>
          <w:noProof w:val="0"/>
          <w:color w:val="000000" w:themeColor="text1" w:themeTint="FF" w:themeShade="FF"/>
          <w:sz w:val="24"/>
          <w:szCs w:val="24"/>
          <w:lang w:val="en-US"/>
        </w:rPr>
        <w:t>---</w:t>
      </w:r>
      <w:r w:rsidRPr="748CFA75" w:rsidR="748CFA75">
        <w:rPr>
          <w:rFonts w:ascii="Arial" w:hAnsi="Arial" w:eastAsia="Arial" w:cs="Arial"/>
          <w:noProof w:val="0"/>
          <w:color w:val="000000" w:themeColor="text1" w:themeTint="FF" w:themeShade="FF"/>
          <w:sz w:val="24"/>
          <w:szCs w:val="24"/>
          <w:lang w:val="en-US"/>
        </w:rPr>
        <w:t>-----------------------------------------------------------------5</w:t>
      </w:r>
    </w:p>
    <w:p w:rsidR="77469909" w:rsidP="77469909" w:rsidRDefault="77469909" w14:noSpellErr="1" w14:paraId="10E2E060" w14:textId="01EEF764">
      <w:pPr>
        <w:spacing w:after="120" w:line="259" w:lineRule="auto"/>
        <w:rPr>
          <w:rFonts w:ascii="Arial" w:hAnsi="Arial" w:eastAsia="Arial" w:cs="Arial"/>
          <w:noProof w:val="0"/>
          <w:sz w:val="24"/>
          <w:szCs w:val="24"/>
          <w:lang w:val="en-US"/>
        </w:rPr>
      </w:pPr>
      <w:r w:rsidRPr="77469909" w:rsidR="77469909">
        <w:rPr>
          <w:rFonts w:ascii="Arial" w:hAnsi="Arial" w:eastAsia="Arial" w:cs="Arial"/>
          <w:noProof w:val="0"/>
          <w:color w:val="595959" w:themeColor="text1" w:themeTint="A6" w:themeShade="FF"/>
          <w:sz w:val="24"/>
          <w:szCs w:val="24"/>
          <w:lang w:val="en-US"/>
        </w:rPr>
        <w:t>E</w:t>
      </w:r>
      <w:r w:rsidRPr="77469909" w:rsidR="77469909">
        <w:rPr>
          <w:rFonts w:ascii="Arial" w:hAnsi="Arial" w:eastAsia="Arial" w:cs="Arial"/>
          <w:noProof w:val="0"/>
          <w:color w:val="595959" w:themeColor="text1" w:themeTint="A6" w:themeShade="FF"/>
          <w:sz w:val="24"/>
          <w:szCs w:val="24"/>
          <w:lang w:val="en-US"/>
        </w:rPr>
        <w:t>conomic Consequences for the United Kingdom----------------------------------------------</w:t>
      </w:r>
      <w:r w:rsidRPr="77469909" w:rsidR="77469909">
        <w:rPr>
          <w:rFonts w:ascii="Arial" w:hAnsi="Arial" w:eastAsia="Arial" w:cs="Arial"/>
          <w:noProof w:val="0"/>
          <w:color w:val="595959" w:themeColor="text1" w:themeTint="A6" w:themeShade="FF"/>
          <w:sz w:val="24"/>
          <w:szCs w:val="24"/>
          <w:lang w:val="en-US"/>
        </w:rPr>
        <w:t>5</w:t>
      </w:r>
    </w:p>
    <w:p w:rsidR="77469909" w:rsidP="748CFA75" w:rsidRDefault="77469909" w14:paraId="334E65C5" w14:noSpellErr="1" w14:textId="3A4342A1">
      <w:pPr>
        <w:spacing w:after="120" w:line="259" w:lineRule="auto"/>
        <w:rPr>
          <w:rFonts w:ascii="Arial" w:hAnsi="Arial" w:eastAsia="Arial" w:cs="Arial"/>
          <w:noProof w:val="0"/>
          <w:sz w:val="24"/>
          <w:szCs w:val="24"/>
          <w:lang w:val="en-US"/>
        </w:rPr>
      </w:pPr>
      <w:r w:rsidRPr="748CFA75" w:rsidR="748CFA75">
        <w:rPr>
          <w:rFonts w:ascii="Arial" w:hAnsi="Arial" w:eastAsia="Arial" w:cs="Arial"/>
          <w:noProof w:val="0"/>
          <w:color w:val="000000" w:themeColor="text1" w:themeTint="FF" w:themeShade="FF"/>
          <w:sz w:val="24"/>
          <w:szCs w:val="24"/>
          <w:lang w:val="en-US"/>
        </w:rPr>
        <w:t>Consequences of Brexit for the European Union------------------------------------------------</w:t>
      </w:r>
      <w:r w:rsidRPr="748CFA75" w:rsidR="748CFA75">
        <w:rPr>
          <w:rFonts w:ascii="Arial" w:hAnsi="Arial" w:eastAsia="Arial" w:cs="Arial"/>
          <w:noProof w:val="0"/>
          <w:color w:val="000000" w:themeColor="text1" w:themeTint="FF" w:themeShade="FF"/>
          <w:sz w:val="24"/>
          <w:szCs w:val="24"/>
          <w:lang w:val="en-US"/>
        </w:rPr>
        <w:t>6</w:t>
      </w:r>
    </w:p>
    <w:p w:rsidR="77469909" w:rsidP="748CFA75" w:rsidRDefault="77469909" w14:paraId="084C18AB" w14:noSpellErr="1" w14:textId="1A25078D">
      <w:pPr>
        <w:spacing w:after="120" w:line="259" w:lineRule="auto"/>
        <w:rPr>
          <w:rFonts w:ascii="Arial" w:hAnsi="Arial" w:eastAsia="Arial" w:cs="Arial"/>
          <w:noProof w:val="0"/>
          <w:sz w:val="24"/>
          <w:szCs w:val="24"/>
          <w:lang w:val="en-US"/>
        </w:rPr>
      </w:pPr>
      <w:r w:rsidRPr="748CFA75" w:rsidR="748CFA75">
        <w:rPr>
          <w:rFonts w:ascii="Arial" w:hAnsi="Arial" w:eastAsia="Arial" w:cs="Arial"/>
          <w:noProof w:val="0"/>
          <w:color w:val="222222"/>
          <w:sz w:val="24"/>
          <w:szCs w:val="24"/>
          <w:lang w:val="en-US"/>
        </w:rPr>
        <w:t>Data-------------------------------------------------------------------------------------------------------</w:t>
      </w:r>
      <w:r w:rsidRPr="748CFA75" w:rsidR="748CFA75">
        <w:rPr>
          <w:rFonts w:ascii="Arial" w:hAnsi="Arial" w:eastAsia="Arial" w:cs="Arial"/>
          <w:noProof w:val="0"/>
          <w:color w:val="222222"/>
          <w:sz w:val="24"/>
          <w:szCs w:val="24"/>
          <w:lang w:val="en-US"/>
        </w:rPr>
        <w:t>---</w:t>
      </w:r>
      <w:r w:rsidRPr="748CFA75" w:rsidR="748CFA75">
        <w:rPr>
          <w:rFonts w:ascii="Arial" w:hAnsi="Arial" w:eastAsia="Arial" w:cs="Arial"/>
          <w:noProof w:val="0"/>
          <w:color w:val="222222"/>
          <w:sz w:val="24"/>
          <w:szCs w:val="24"/>
          <w:lang w:val="en-US"/>
        </w:rPr>
        <w:t>6</w:t>
      </w:r>
    </w:p>
    <w:p w:rsidR="77469909" w:rsidP="748CFA75" w:rsidRDefault="77469909" w14:paraId="0260456C" w14:noSpellErr="1" w14:textId="5C68FBF8">
      <w:pPr>
        <w:spacing w:after="120" w:line="259" w:lineRule="auto"/>
        <w:rPr>
          <w:rFonts w:ascii="Arial" w:hAnsi="Arial" w:eastAsia="Arial" w:cs="Arial"/>
          <w:noProof w:val="0"/>
          <w:sz w:val="24"/>
          <w:szCs w:val="24"/>
          <w:lang w:val="en-US"/>
        </w:rPr>
      </w:pPr>
      <w:r w:rsidRPr="748CFA75" w:rsidR="748CFA75">
        <w:rPr>
          <w:rFonts w:ascii="Arial" w:hAnsi="Arial" w:eastAsia="Arial" w:cs="Arial"/>
          <w:noProof w:val="0"/>
          <w:color w:val="000000" w:themeColor="text1" w:themeTint="FF" w:themeShade="FF"/>
          <w:sz w:val="24"/>
          <w:szCs w:val="24"/>
          <w:lang w:val="en-US"/>
        </w:rPr>
        <w:t>Conclusion ------------------------------------------------------------------------------------------------</w:t>
      </w:r>
      <w:r w:rsidRPr="748CFA75" w:rsidR="748CFA75">
        <w:rPr>
          <w:rFonts w:ascii="Arial" w:hAnsi="Arial" w:eastAsia="Arial" w:cs="Arial"/>
          <w:noProof w:val="0"/>
          <w:color w:val="000000" w:themeColor="text1" w:themeTint="FF" w:themeShade="FF"/>
          <w:sz w:val="24"/>
          <w:szCs w:val="24"/>
          <w:lang w:val="en-US"/>
        </w:rPr>
        <w:t>7</w:t>
      </w:r>
    </w:p>
    <w:p w:rsidR="77469909" w:rsidP="748CFA75" w:rsidRDefault="77469909" w14:paraId="59D72EB9" w14:noSpellErr="1" w14:textId="70ABBFFA">
      <w:pPr>
        <w:spacing w:after="120" w:line="259" w:lineRule="auto"/>
        <w:rPr>
          <w:rFonts w:ascii="Arial" w:hAnsi="Arial" w:eastAsia="Arial" w:cs="Arial"/>
          <w:noProof w:val="0"/>
          <w:color w:val="000000" w:themeColor="text1" w:themeTint="FF" w:themeShade="FF"/>
          <w:sz w:val="24"/>
          <w:szCs w:val="24"/>
          <w:lang w:val="en-US"/>
        </w:rPr>
      </w:pPr>
      <w:r w:rsidRPr="748CFA75" w:rsidR="748CFA75">
        <w:rPr>
          <w:rFonts w:ascii="Arial" w:hAnsi="Arial" w:eastAsia="Arial" w:cs="Arial"/>
          <w:noProof w:val="0"/>
          <w:color w:val="000000" w:themeColor="text1" w:themeTint="FF" w:themeShade="FF"/>
          <w:sz w:val="24"/>
          <w:szCs w:val="24"/>
          <w:lang w:val="en-US"/>
        </w:rPr>
        <w:t>Referenc</w:t>
      </w:r>
      <w:r w:rsidRPr="748CFA75" w:rsidR="748CFA75">
        <w:rPr>
          <w:rFonts w:ascii="Arial" w:hAnsi="Arial" w:eastAsia="Arial" w:cs="Arial"/>
          <w:noProof w:val="0"/>
          <w:color w:val="000000" w:themeColor="text1" w:themeTint="FF" w:themeShade="FF"/>
          <w:sz w:val="24"/>
          <w:szCs w:val="24"/>
          <w:lang w:val="en-US"/>
        </w:rPr>
        <w:t>es-------------------------------------------------------------------------------------------------</w:t>
      </w:r>
      <w:r w:rsidRPr="748CFA75" w:rsidR="748CFA75">
        <w:rPr>
          <w:rFonts w:ascii="Arial" w:hAnsi="Arial" w:eastAsia="Arial" w:cs="Arial"/>
          <w:noProof w:val="0"/>
          <w:color w:val="000000" w:themeColor="text1" w:themeTint="FF" w:themeShade="FF"/>
          <w:sz w:val="24"/>
          <w:szCs w:val="24"/>
          <w:lang w:val="en-US"/>
        </w:rPr>
        <w:t>8</w:t>
      </w:r>
    </w:p>
    <w:p w:rsidR="77469909" w:rsidP="77469909" w:rsidRDefault="77469909" w14:paraId="256C2AD9" w14:textId="79861C76">
      <w:pPr>
        <w:spacing w:after="120" w:line="259" w:lineRule="auto"/>
        <w:rPr>
          <w:rFonts w:ascii="Arial" w:hAnsi="Arial" w:eastAsia="Arial" w:cs="Arial"/>
          <w:noProof w:val="0"/>
          <w:sz w:val="24"/>
          <w:szCs w:val="24"/>
          <w:lang w:val="en-US"/>
        </w:rPr>
      </w:pPr>
    </w:p>
    <w:p w:rsidR="77469909" w:rsidP="77469909" w:rsidRDefault="77469909" w14:paraId="7CE3CC28" w14:textId="56D6D511">
      <w:pPr>
        <w:pStyle w:val="Normal"/>
        <w:spacing w:after="120" w:line="259" w:lineRule="auto"/>
        <w:rPr>
          <w:rFonts w:ascii="Arial" w:hAnsi="Arial" w:eastAsia="Arial" w:cs="Arial"/>
          <w:noProof w:val="0"/>
          <w:color w:val="000000" w:themeColor="text1" w:themeTint="FF" w:themeShade="FF"/>
          <w:sz w:val="24"/>
          <w:szCs w:val="24"/>
          <w:lang w:val="en-US"/>
        </w:rPr>
      </w:pPr>
    </w:p>
    <w:p w:rsidR="77469909" w:rsidP="77469909" w:rsidRDefault="77469909" w14:paraId="4DC12F47" w14:textId="4E6AB3E9">
      <w:pPr>
        <w:pStyle w:val="Normal"/>
        <w:spacing w:after="120" w:line="259" w:lineRule="auto"/>
        <w:rPr>
          <w:rFonts w:ascii="Arial" w:hAnsi="Arial" w:eastAsia="Arial" w:cs="Arial"/>
          <w:noProof w:val="0"/>
          <w:color w:val="000000" w:themeColor="text1" w:themeTint="FF" w:themeShade="FF"/>
          <w:sz w:val="24"/>
          <w:szCs w:val="24"/>
          <w:lang w:val="en-US"/>
        </w:rPr>
      </w:pPr>
    </w:p>
    <w:p w:rsidR="77469909" w:rsidP="77469909" w:rsidRDefault="77469909" w14:paraId="6874DB65" w14:textId="413E1518">
      <w:pPr>
        <w:pStyle w:val="Normal"/>
        <w:spacing w:after="120" w:line="259" w:lineRule="auto"/>
        <w:rPr>
          <w:rFonts w:ascii="Arial" w:hAnsi="Arial" w:eastAsia="Arial" w:cs="Arial"/>
          <w:noProof w:val="0"/>
          <w:color w:val="000000" w:themeColor="text1" w:themeTint="FF" w:themeShade="FF"/>
          <w:sz w:val="24"/>
          <w:szCs w:val="24"/>
          <w:lang w:val="en-US"/>
        </w:rPr>
      </w:pPr>
    </w:p>
    <w:p w:rsidR="77469909" w:rsidP="77469909" w:rsidRDefault="77469909" w14:paraId="304C8D18" w14:textId="2AD5B3FD">
      <w:pPr>
        <w:pStyle w:val="Normal"/>
        <w:spacing w:after="120" w:line="259" w:lineRule="auto"/>
        <w:rPr>
          <w:rFonts w:ascii="Arial" w:hAnsi="Arial" w:eastAsia="Arial" w:cs="Arial"/>
          <w:noProof w:val="0"/>
          <w:color w:val="000000" w:themeColor="text1" w:themeTint="FF" w:themeShade="FF"/>
          <w:sz w:val="24"/>
          <w:szCs w:val="24"/>
          <w:lang w:val="en-US"/>
        </w:rPr>
      </w:pPr>
    </w:p>
    <w:p w:rsidR="77469909" w:rsidP="77469909" w:rsidRDefault="77469909" w14:paraId="5256B9F5" w14:textId="5D4D79B6">
      <w:pPr>
        <w:pStyle w:val="Normal"/>
        <w:spacing w:after="120" w:line="259" w:lineRule="auto"/>
        <w:rPr>
          <w:rFonts w:ascii="Arial" w:hAnsi="Arial" w:eastAsia="Arial" w:cs="Arial"/>
          <w:noProof w:val="0"/>
          <w:color w:val="000000" w:themeColor="text1" w:themeTint="FF" w:themeShade="FF"/>
          <w:sz w:val="24"/>
          <w:szCs w:val="24"/>
          <w:lang w:val="en-US"/>
        </w:rPr>
      </w:pPr>
    </w:p>
    <w:p w:rsidR="77469909" w:rsidP="77469909" w:rsidRDefault="77469909" w14:paraId="4B78E99B" w14:textId="5C57A4C3">
      <w:pPr>
        <w:pStyle w:val="Normal"/>
        <w:spacing w:after="120" w:line="259" w:lineRule="auto"/>
        <w:rPr>
          <w:rFonts w:ascii="Arial" w:hAnsi="Arial" w:eastAsia="Arial" w:cs="Arial"/>
          <w:noProof w:val="0"/>
          <w:color w:val="000000" w:themeColor="text1" w:themeTint="FF" w:themeShade="FF"/>
          <w:sz w:val="24"/>
          <w:szCs w:val="24"/>
          <w:lang w:val="en-US"/>
        </w:rPr>
      </w:pPr>
    </w:p>
    <w:p w:rsidR="77469909" w:rsidP="77469909" w:rsidRDefault="77469909" w14:paraId="58800B01" w14:textId="1D6AE09A">
      <w:pPr>
        <w:pStyle w:val="Normal"/>
        <w:spacing w:after="120" w:line="259" w:lineRule="auto"/>
        <w:rPr>
          <w:rFonts w:ascii="Arial" w:hAnsi="Arial" w:eastAsia="Arial" w:cs="Arial"/>
          <w:noProof w:val="0"/>
          <w:color w:val="000000" w:themeColor="text1" w:themeTint="FF" w:themeShade="FF"/>
          <w:sz w:val="24"/>
          <w:szCs w:val="24"/>
          <w:lang w:val="en-US"/>
        </w:rPr>
      </w:pPr>
    </w:p>
    <w:p w:rsidR="77469909" w:rsidP="77469909" w:rsidRDefault="77469909" w14:paraId="0490BFA0" w14:textId="68AD6B09">
      <w:pPr>
        <w:pStyle w:val="Normal"/>
        <w:spacing w:after="120" w:line="259" w:lineRule="auto"/>
        <w:rPr>
          <w:rFonts w:ascii="Arial" w:hAnsi="Arial" w:eastAsia="Arial" w:cs="Arial"/>
          <w:noProof w:val="0"/>
          <w:color w:val="000000" w:themeColor="text1" w:themeTint="FF" w:themeShade="FF"/>
          <w:sz w:val="24"/>
          <w:szCs w:val="24"/>
          <w:lang w:val="en-US"/>
        </w:rPr>
      </w:pPr>
    </w:p>
    <w:p w:rsidR="77469909" w:rsidP="77469909" w:rsidRDefault="77469909" w14:paraId="6800D4C4" w14:textId="4B00A898">
      <w:pPr>
        <w:pStyle w:val="Normal"/>
        <w:spacing w:after="120" w:line="259" w:lineRule="auto"/>
        <w:rPr>
          <w:rFonts w:ascii="Arial" w:hAnsi="Arial" w:eastAsia="Arial" w:cs="Arial"/>
          <w:noProof w:val="0"/>
          <w:color w:val="000000" w:themeColor="text1" w:themeTint="FF" w:themeShade="FF"/>
          <w:sz w:val="24"/>
          <w:szCs w:val="24"/>
          <w:lang w:val="en-US"/>
        </w:rPr>
      </w:pPr>
    </w:p>
    <w:p w:rsidR="77469909" w:rsidP="77469909" w:rsidRDefault="77469909" w14:paraId="78130629" w14:textId="22F8B48F">
      <w:pPr>
        <w:pStyle w:val="Normal"/>
        <w:spacing w:after="120" w:line="259" w:lineRule="auto"/>
        <w:rPr>
          <w:rFonts w:ascii="Arial" w:hAnsi="Arial" w:eastAsia="Arial" w:cs="Arial"/>
          <w:noProof w:val="0"/>
          <w:color w:val="000000" w:themeColor="text1" w:themeTint="FF" w:themeShade="FF"/>
          <w:sz w:val="24"/>
          <w:szCs w:val="24"/>
          <w:lang w:val="en-US"/>
        </w:rPr>
      </w:pPr>
    </w:p>
    <w:p w:rsidR="77469909" w:rsidP="77469909" w:rsidRDefault="77469909" w14:paraId="5AFF3EDA" w14:textId="52CF0F33">
      <w:pPr>
        <w:pStyle w:val="Normal"/>
        <w:spacing w:after="120" w:line="259" w:lineRule="auto"/>
        <w:rPr>
          <w:rFonts w:ascii="Arial" w:hAnsi="Arial" w:eastAsia="Arial" w:cs="Arial"/>
          <w:noProof w:val="0"/>
          <w:color w:val="000000" w:themeColor="text1" w:themeTint="FF" w:themeShade="FF"/>
          <w:sz w:val="24"/>
          <w:szCs w:val="24"/>
          <w:lang w:val="en-US"/>
        </w:rPr>
      </w:pPr>
    </w:p>
    <w:p w:rsidR="77469909" w:rsidP="77469909" w:rsidRDefault="77469909" w14:paraId="46E572F9" w14:textId="0FC3A770">
      <w:pPr>
        <w:pStyle w:val="Normal"/>
        <w:spacing w:after="120" w:line="259" w:lineRule="auto"/>
        <w:rPr>
          <w:rFonts w:ascii="Arial" w:hAnsi="Arial" w:eastAsia="Arial" w:cs="Arial"/>
          <w:noProof w:val="0"/>
          <w:color w:val="000000" w:themeColor="text1" w:themeTint="FF" w:themeShade="FF"/>
          <w:sz w:val="24"/>
          <w:szCs w:val="24"/>
          <w:lang w:val="en-US"/>
        </w:rPr>
      </w:pPr>
    </w:p>
    <w:p w:rsidR="77469909" w:rsidP="77469909" w:rsidRDefault="77469909" w14:noSpellErr="1" w14:paraId="279E5D26" w14:textId="5DC3C26D">
      <w:pPr>
        <w:spacing w:after="120" w:line="259" w:lineRule="auto"/>
        <w:rPr>
          <w:rFonts w:ascii="Arial" w:hAnsi="Arial" w:eastAsia="Arial" w:cs="Arial"/>
          <w:b w:val="1"/>
          <w:bCs w:val="1"/>
          <w:noProof w:val="0"/>
          <w:color w:val="000000" w:themeColor="text1" w:themeTint="FF" w:themeShade="FF"/>
          <w:sz w:val="24"/>
          <w:szCs w:val="24"/>
          <w:lang w:val="en-US"/>
        </w:rPr>
      </w:pPr>
      <w:r w:rsidRPr="77469909" w:rsidR="77469909">
        <w:rPr>
          <w:rFonts w:ascii="Arial" w:hAnsi="Arial" w:eastAsia="Arial" w:cs="Arial"/>
          <w:b w:val="1"/>
          <w:bCs w:val="1"/>
          <w:noProof w:val="0"/>
          <w:color w:val="000000" w:themeColor="text1" w:themeTint="FF" w:themeShade="FF"/>
          <w:sz w:val="24"/>
          <w:szCs w:val="24"/>
          <w:lang w:val="en-US"/>
        </w:rPr>
        <w:t>Abstract</w:t>
      </w:r>
    </w:p>
    <w:p w:rsidR="77469909" w:rsidP="748CFA75" w:rsidRDefault="77469909" w14:paraId="68B90B78" w14:textId="31AE88EF">
      <w:pPr>
        <w:spacing w:after="120" w:line="259" w:lineRule="auto"/>
        <w:rPr>
          <w:rFonts w:ascii="Arial" w:hAnsi="Arial" w:eastAsia="Arial" w:cs="Arial"/>
          <w:noProof w:val="0"/>
          <w:color w:val="000000" w:themeColor="text1" w:themeTint="FF" w:themeShade="FF"/>
          <w:sz w:val="24"/>
          <w:szCs w:val="24"/>
          <w:lang w:val="en-US"/>
        </w:rPr>
      </w:pPr>
      <w:r w:rsidRPr="748CFA75" w:rsidR="748CFA75">
        <w:rPr>
          <w:rFonts w:ascii="Arial" w:hAnsi="Arial" w:eastAsia="Arial" w:cs="Arial"/>
          <w:noProof w:val="0"/>
          <w:color w:val="000000" w:themeColor="text1" w:themeTint="FF" w:themeShade="FF"/>
          <w:sz w:val="24"/>
          <w:szCs w:val="24"/>
          <w:lang w:val="en-US"/>
        </w:rPr>
        <w:t xml:space="preserve">The </w:t>
      </w:r>
      <w:r w:rsidRPr="748CFA75" w:rsidR="748CFA75">
        <w:rPr>
          <w:rFonts w:ascii="Arial" w:hAnsi="Arial" w:eastAsia="Arial" w:cs="Arial"/>
          <w:noProof w:val="0"/>
          <w:color w:val="000000" w:themeColor="text1" w:themeTint="FF" w:themeShade="FF"/>
          <w:sz w:val="24"/>
          <w:szCs w:val="24"/>
          <w:lang w:val="en-US"/>
        </w:rPr>
        <w:t>term "</w:t>
      </w:r>
      <w:proofErr w:type="spellStart"/>
      <w:r w:rsidRPr="748CFA75" w:rsidR="748CFA75">
        <w:rPr>
          <w:rFonts w:ascii="Arial" w:hAnsi="Arial" w:eastAsia="Arial" w:cs="Arial"/>
          <w:noProof w:val="0"/>
          <w:color w:val="000000" w:themeColor="text1" w:themeTint="FF" w:themeShade="FF"/>
          <w:sz w:val="24"/>
          <w:szCs w:val="24"/>
          <w:lang w:val="en-US"/>
        </w:rPr>
        <w:t>brexit</w:t>
      </w:r>
      <w:proofErr w:type="spellEnd"/>
      <w:r w:rsidRPr="748CFA75" w:rsidR="748CFA75">
        <w:rPr>
          <w:rFonts w:ascii="Arial" w:hAnsi="Arial" w:eastAsia="Arial" w:cs="Arial"/>
          <w:noProof w:val="0"/>
          <w:color w:val="000000" w:themeColor="text1" w:themeTint="FF" w:themeShade="FF"/>
          <w:sz w:val="24"/>
          <w:szCs w:val="24"/>
          <w:lang w:val="en-US"/>
        </w:rPr>
        <w:t>", in the image of another ("</w:t>
      </w:r>
      <w:proofErr w:type="spellStart"/>
      <w:r w:rsidRPr="748CFA75" w:rsidR="748CFA75">
        <w:rPr>
          <w:rFonts w:ascii="Arial" w:hAnsi="Arial" w:eastAsia="Arial" w:cs="Arial"/>
          <w:noProof w:val="0"/>
          <w:color w:val="000000" w:themeColor="text1" w:themeTint="FF" w:themeShade="FF"/>
          <w:sz w:val="24"/>
          <w:szCs w:val="24"/>
          <w:lang w:val="en-US"/>
        </w:rPr>
        <w:t>grexit</w:t>
      </w:r>
      <w:proofErr w:type="spellEnd"/>
      <w:r w:rsidRPr="748CFA75" w:rsidR="748CFA75">
        <w:rPr>
          <w:rFonts w:ascii="Arial" w:hAnsi="Arial" w:eastAsia="Arial" w:cs="Arial"/>
          <w:noProof w:val="0"/>
          <w:color w:val="000000" w:themeColor="text1" w:themeTint="FF" w:themeShade="FF"/>
          <w:sz w:val="24"/>
          <w:szCs w:val="24"/>
          <w:lang w:val="en-US"/>
        </w:rPr>
        <w:t>") that we had heard here several months ago in relation to the Eurozone, is a fusion of two English words. In this case, "</w:t>
      </w:r>
      <w:proofErr w:type="spellStart"/>
      <w:r w:rsidRPr="748CFA75" w:rsidR="748CFA75">
        <w:rPr>
          <w:rFonts w:ascii="Arial" w:hAnsi="Arial" w:eastAsia="Arial" w:cs="Arial"/>
          <w:noProof w:val="0"/>
          <w:color w:val="000000" w:themeColor="text1" w:themeTint="FF" w:themeShade="FF"/>
          <w:sz w:val="24"/>
          <w:szCs w:val="24"/>
          <w:lang w:val="en-US"/>
        </w:rPr>
        <w:t>britain</w:t>
      </w:r>
      <w:proofErr w:type="spellEnd"/>
      <w:r w:rsidRPr="748CFA75" w:rsidR="748CFA75">
        <w:rPr>
          <w:rFonts w:ascii="Arial" w:hAnsi="Arial" w:eastAsia="Arial" w:cs="Arial"/>
          <w:noProof w:val="0"/>
          <w:color w:val="000000" w:themeColor="text1" w:themeTint="FF" w:themeShade="FF"/>
          <w:sz w:val="24"/>
          <w:szCs w:val="24"/>
          <w:lang w:val="en-US"/>
        </w:rPr>
        <w:t xml:space="preserve">", diminutive native to Great Britain (or, to be more politically correct, for United Kingdom), and "exit", which means exit. The term also summarizes and expresses the risk of an exit </w:t>
      </w:r>
      <w:r w:rsidRPr="748CFA75" w:rsidR="748CFA75">
        <w:rPr>
          <w:rFonts w:ascii="Arial" w:hAnsi="Arial" w:eastAsia="Arial" w:cs="Arial"/>
          <w:noProof w:val="0"/>
          <w:color w:val="000000" w:themeColor="text1" w:themeTint="FF" w:themeShade="FF"/>
          <w:sz w:val="24"/>
          <w:szCs w:val="24"/>
          <w:lang w:val="en-US"/>
        </w:rPr>
        <w:t>of</w:t>
      </w:r>
      <w:r w:rsidRPr="748CFA75" w:rsidR="748CFA75">
        <w:rPr>
          <w:rFonts w:ascii="Arial" w:hAnsi="Arial" w:eastAsia="Arial" w:cs="Arial"/>
          <w:noProof w:val="0"/>
          <w:color w:val="000000" w:themeColor="text1" w:themeTint="FF" w:themeShade="FF"/>
          <w:sz w:val="24"/>
          <w:szCs w:val="24"/>
          <w:lang w:val="en-US"/>
        </w:rPr>
        <w:t xml:space="preserve"> </w:t>
      </w:r>
      <w:r w:rsidRPr="748CFA75" w:rsidR="748CFA75">
        <w:rPr>
          <w:rFonts w:ascii="Arial" w:hAnsi="Arial" w:eastAsia="Arial" w:cs="Arial"/>
          <w:noProof w:val="0"/>
          <w:color w:val="000000" w:themeColor="text1" w:themeTint="FF" w:themeShade="FF"/>
          <w:sz w:val="24"/>
          <w:szCs w:val="24"/>
          <w:lang w:val="en-US"/>
        </w:rPr>
        <w:t>the United Kingdom</w:t>
      </w:r>
      <w:r w:rsidRPr="748CFA75" w:rsidR="748CFA75">
        <w:rPr>
          <w:rFonts w:ascii="Arial" w:hAnsi="Arial" w:eastAsia="Arial" w:cs="Arial"/>
          <w:noProof w:val="0"/>
          <w:color w:val="000000" w:themeColor="text1" w:themeTint="FF" w:themeShade="FF"/>
          <w:sz w:val="24"/>
          <w:szCs w:val="24"/>
          <w:lang w:val="en-US"/>
        </w:rPr>
        <w:t xml:space="preserve"> from the European Union.</w:t>
      </w:r>
    </w:p>
    <w:p w:rsidR="77469909" w:rsidP="77469909" w:rsidRDefault="77469909" w14:noSpellErr="1" w14:paraId="662C0C70" w14:textId="5DDB23F3">
      <w:pPr>
        <w:pStyle w:val="Normal"/>
        <w:spacing w:after="120" w:line="259" w:lineRule="auto"/>
        <w:rPr>
          <w:rFonts w:ascii="Arial" w:hAnsi="Arial" w:eastAsia="Arial" w:cs="Arial"/>
          <w:noProof w:val="0"/>
          <w:color w:val="000000" w:themeColor="text1" w:themeTint="FF" w:themeShade="FF"/>
          <w:sz w:val="24"/>
          <w:szCs w:val="24"/>
          <w:lang w:val="en-US"/>
        </w:rPr>
      </w:pPr>
      <w:r w:rsidRPr="77469909" w:rsidR="77469909">
        <w:rPr>
          <w:rFonts w:ascii="Arial" w:hAnsi="Arial" w:eastAsia="Arial" w:cs="Arial"/>
          <w:noProof w:val="0"/>
          <w:color w:val="000000" w:themeColor="text1" w:themeTint="FF" w:themeShade="FF"/>
          <w:sz w:val="24"/>
          <w:szCs w:val="24"/>
          <w:lang w:val="en-US"/>
        </w:rPr>
        <w:t>The Impact on the Financial Markets London is one of the most important financial centers in the world, and some argue that this is partly due to its position within the EU, which gives companies there access to the wider market of the European Union . Suggestions have emerged that in the case of a Brexit part of the access could be denied. The UK is also the fifth largest economy in the world, so any uncertainties that emerge there are likely to have a continuous cascading effect across the global financial system</w:t>
      </w:r>
    </w:p>
    <w:p w:rsidR="77469909" w:rsidP="77469909" w:rsidRDefault="77469909" w14:noSpellErr="1" w14:paraId="772DD739" w14:textId="0797C5F2">
      <w:pPr>
        <w:pStyle w:val="Normal"/>
        <w:spacing w:after="120" w:line="259" w:lineRule="auto"/>
        <w:rPr>
          <w:rFonts w:ascii="Arial" w:hAnsi="Arial" w:eastAsia="Arial" w:cs="Arial"/>
          <w:noProof w:val="0"/>
          <w:color w:val="000000" w:themeColor="text1" w:themeTint="FF" w:themeShade="FF"/>
          <w:sz w:val="24"/>
          <w:szCs w:val="24"/>
          <w:lang w:val="en-US"/>
        </w:rPr>
      </w:pPr>
    </w:p>
    <w:p w:rsidR="77469909" w:rsidP="77469909" w:rsidRDefault="77469909" w14:noSpellErr="1" w14:paraId="2B0E37C9" w14:textId="342F8513">
      <w:pPr>
        <w:pStyle w:val="Normal"/>
        <w:spacing w:after="120" w:line="259" w:lineRule="auto"/>
        <w:rPr>
          <w:rFonts w:ascii="Arial" w:hAnsi="Arial" w:eastAsia="Arial" w:cs="Arial"/>
          <w:noProof w:val="0"/>
          <w:color w:val="000000" w:themeColor="text1" w:themeTint="FF" w:themeShade="FF"/>
          <w:sz w:val="24"/>
          <w:szCs w:val="24"/>
          <w:lang w:val="en-US"/>
        </w:rPr>
      </w:pPr>
    </w:p>
    <w:p w:rsidR="77469909" w:rsidP="77469909" w:rsidRDefault="77469909" w14:noSpellErr="1" w14:paraId="58FC8DB2" w14:textId="44D47BCE">
      <w:pPr>
        <w:spacing w:after="120" w:line="259" w:lineRule="auto"/>
        <w:rPr>
          <w:rFonts w:ascii="Arial" w:hAnsi="Arial" w:eastAsia="Arial" w:cs="Arial"/>
          <w:noProof w:val="0"/>
          <w:color w:val="000000" w:themeColor="text1" w:themeTint="FF" w:themeShade="FF"/>
          <w:sz w:val="24"/>
          <w:szCs w:val="24"/>
          <w:lang w:val="en-US"/>
        </w:rPr>
      </w:pPr>
      <w:r w:rsidRPr="748CFA75" w:rsidR="748CFA75">
        <w:rPr>
          <w:rFonts w:ascii="Arial" w:hAnsi="Arial" w:eastAsia="Arial" w:cs="Arial"/>
          <w:b w:val="1"/>
          <w:bCs w:val="1"/>
          <w:noProof w:val="0"/>
          <w:color w:val="000000" w:themeColor="text1" w:themeTint="FF" w:themeShade="FF"/>
          <w:sz w:val="24"/>
          <w:szCs w:val="24"/>
          <w:lang w:val="en-US"/>
        </w:rPr>
        <w:t>Brexit</w:t>
      </w:r>
      <w:r w:rsidRPr="748CFA75" w:rsidR="748CFA75">
        <w:rPr>
          <w:rFonts w:ascii="Arial" w:hAnsi="Arial" w:eastAsia="Arial" w:cs="Arial"/>
          <w:noProof w:val="0"/>
          <w:color w:val="000000" w:themeColor="text1" w:themeTint="FF" w:themeShade="FF"/>
          <w:sz w:val="24"/>
          <w:szCs w:val="24"/>
          <w:lang w:val="en-US"/>
        </w:rPr>
        <w:t xml:space="preserve"> </w:t>
      </w:r>
    </w:p>
    <w:p w:rsidR="748CFA75" w:rsidP="748CFA75" w:rsidRDefault="748CFA75" w14:noSpellErr="1" w14:paraId="3B4937B8" w14:textId="4B7D0210">
      <w:pPr>
        <w:pStyle w:val="Normal"/>
        <w:spacing w:after="120" w:line="259" w:lineRule="auto"/>
        <w:rPr>
          <w:rFonts w:ascii="Arial" w:hAnsi="Arial" w:eastAsia="Arial" w:cs="Arial"/>
          <w:noProof w:val="0"/>
          <w:color w:val="000000" w:themeColor="text1" w:themeTint="FF" w:themeShade="FF"/>
          <w:sz w:val="24"/>
          <w:szCs w:val="24"/>
          <w:lang w:val="en-US"/>
        </w:rPr>
      </w:pPr>
      <w:r w:rsidRPr="748CFA75" w:rsidR="748CFA75">
        <w:rPr>
          <w:rFonts w:ascii="Arial" w:hAnsi="Arial" w:eastAsia="Arial" w:cs="Arial"/>
          <w:noProof w:val="0"/>
          <w:color w:val="000000" w:themeColor="text1" w:themeTint="FF" w:themeShade="FF"/>
          <w:sz w:val="24"/>
          <w:szCs w:val="24"/>
          <w:lang w:val="en-US"/>
        </w:rPr>
        <w:t>The United Kingdom acceded to the European Community in 1973, but, supported by the strength of the pound, always refused to adopt the European single currency, the euro, nor accepted to integrate the Schengen Agreement. The reign of her Majesty Queen Elizabeth II continues to be a blocking force to transfer part of sovereignty to Brussel</w:t>
      </w:r>
    </w:p>
    <w:p w:rsidR="77469909" w:rsidP="77469909" w:rsidRDefault="77469909" w14:noSpellErr="1" w14:paraId="024EC646" w14:textId="1A09D1FA">
      <w:pPr>
        <w:pStyle w:val="Normal"/>
        <w:spacing w:after="120" w:line="259" w:lineRule="auto"/>
      </w:pPr>
      <w:r w:rsidRPr="77469909" w:rsidR="77469909">
        <w:rPr>
          <w:rFonts w:ascii="Arial" w:hAnsi="Arial" w:eastAsia="Arial" w:cs="Arial"/>
          <w:b w:val="0"/>
          <w:bCs w:val="0"/>
          <w:noProof w:val="0"/>
          <w:color w:val="000000" w:themeColor="text1" w:themeTint="FF" w:themeShade="FF"/>
          <w:sz w:val="24"/>
          <w:szCs w:val="24"/>
          <w:lang w:val="en-US"/>
        </w:rPr>
        <w:t>The Impact on World Trade The UK has been one of the strongest advocates of reducing tariff barriers with the rest of the world, being the second largest economy in the EU. Its withdrawal from the EU is unlikely to make the EU a less important market, but its traditional defense of free trade within and beyond the bloc - including the proposed Transatlantic Trade and Investment Partnership between the US and the EU - may make futu</w:t>
      </w:r>
      <w:r w:rsidRPr="77469909" w:rsidR="77469909">
        <w:rPr>
          <w:rFonts w:ascii="Arial" w:hAnsi="Arial" w:eastAsia="Arial" w:cs="Arial"/>
          <w:b w:val="0"/>
          <w:bCs w:val="0"/>
          <w:noProof w:val="0"/>
          <w:color w:val="000000" w:themeColor="text1" w:themeTint="FF" w:themeShade="FF"/>
          <w:sz w:val="24"/>
          <w:szCs w:val="24"/>
          <w:lang w:val="en-US"/>
        </w:rPr>
        <w:t>re trade agreements more restrictive. "The European Union is one of the world's largest trading blocs, and is also an important trading partner of China and the United States. If there is a breakup, this can result in a</w:t>
      </w:r>
      <w:r w:rsidRPr="77469909" w:rsidR="77469909">
        <w:rPr>
          <w:rFonts w:ascii="Arial" w:hAnsi="Arial" w:eastAsia="Arial" w:cs="Arial"/>
          <w:noProof w:val="0"/>
          <w:color w:val="000000" w:themeColor="text1" w:themeTint="FF" w:themeShade="FF"/>
          <w:sz w:val="24"/>
          <w:szCs w:val="24"/>
          <w:lang w:val="en-US"/>
        </w:rPr>
        <w:t xml:space="preserve"> lot of global uncertainty, and many business deals will have to be restructured. "</w:t>
      </w:r>
    </w:p>
    <w:p w:rsidR="77469909" w:rsidP="77469909" w:rsidRDefault="77469909" w14:noSpellErr="1" w14:paraId="3EC71E0B" w14:textId="097CA4DD">
      <w:pPr>
        <w:pStyle w:val="Normal"/>
        <w:spacing w:after="120" w:line="259" w:lineRule="auto"/>
        <w:rPr>
          <w:rFonts w:ascii="Arial" w:hAnsi="Arial" w:eastAsia="Arial" w:cs="Arial"/>
          <w:noProof w:val="0"/>
          <w:color w:val="000000" w:themeColor="text1" w:themeTint="FF" w:themeShade="FF"/>
          <w:sz w:val="24"/>
          <w:szCs w:val="24"/>
          <w:lang w:val="en-US"/>
        </w:rPr>
      </w:pPr>
    </w:p>
    <w:p w:rsidR="77469909" w:rsidP="77469909" w:rsidRDefault="77469909" w14:noSpellErr="1" w14:paraId="0F933288" w14:textId="586B1A1B">
      <w:pPr>
        <w:rPr>
          <w:rFonts w:ascii="Arial" w:hAnsi="Arial" w:eastAsia="Arial" w:cs="Arial"/>
          <w:b w:val="1"/>
          <w:bCs w:val="1"/>
          <w:noProof w:val="0"/>
          <w:color w:val="000000" w:themeColor="text1" w:themeTint="FF" w:themeShade="FF"/>
          <w:sz w:val="24"/>
          <w:szCs w:val="24"/>
          <w:lang w:val="en-US"/>
        </w:rPr>
      </w:pPr>
    </w:p>
    <w:p w:rsidR="77469909" w:rsidP="77469909" w:rsidRDefault="77469909" w14:noSpellErr="1" w14:paraId="4F916D05" w14:textId="60D068A0">
      <w:pPr>
        <w:rPr>
          <w:rFonts w:ascii="Arial" w:hAnsi="Arial" w:eastAsia="Arial" w:cs="Arial"/>
          <w:b w:val="1"/>
          <w:bCs w:val="1"/>
          <w:noProof w:val="0"/>
          <w:color w:val="000000" w:themeColor="text1" w:themeTint="FF" w:themeShade="FF"/>
          <w:sz w:val="24"/>
          <w:szCs w:val="24"/>
          <w:lang w:val="en-US"/>
        </w:rPr>
      </w:pPr>
    </w:p>
    <w:p w:rsidR="77469909" w:rsidP="77469909" w:rsidRDefault="77469909" w14:noSpellErr="1" w14:paraId="6B3A2CF6" w14:textId="3EF02DFE">
      <w:pPr>
        <w:rPr>
          <w:rFonts w:ascii="Arial" w:hAnsi="Arial" w:eastAsia="Arial" w:cs="Arial"/>
          <w:b w:val="1"/>
          <w:bCs w:val="1"/>
          <w:noProof w:val="0"/>
          <w:color w:val="000000" w:themeColor="text1" w:themeTint="FF" w:themeShade="FF"/>
          <w:sz w:val="24"/>
          <w:szCs w:val="24"/>
          <w:lang w:val="en-US"/>
        </w:rPr>
      </w:pPr>
    </w:p>
    <w:p w:rsidR="77469909" w:rsidP="77469909" w:rsidRDefault="77469909" w14:noSpellErr="1" w14:paraId="5F83C779" w14:textId="187106BC">
      <w:pPr>
        <w:rPr>
          <w:rFonts w:ascii="Arial" w:hAnsi="Arial" w:eastAsia="Arial" w:cs="Arial"/>
          <w:b w:val="1"/>
          <w:bCs w:val="1"/>
          <w:noProof w:val="0"/>
          <w:color w:val="000000" w:themeColor="text1" w:themeTint="FF" w:themeShade="FF"/>
          <w:sz w:val="24"/>
          <w:szCs w:val="24"/>
          <w:lang w:val="en-US"/>
        </w:rPr>
      </w:pPr>
    </w:p>
    <w:p w:rsidR="77469909" w:rsidP="77469909" w:rsidRDefault="77469909" w14:noSpellErr="1" w14:paraId="16BF2A69" w14:textId="7FFBBF12">
      <w:pPr>
        <w:rPr>
          <w:rFonts w:ascii="Arial" w:hAnsi="Arial" w:eastAsia="Arial" w:cs="Arial"/>
          <w:b w:val="1"/>
          <w:bCs w:val="1"/>
          <w:noProof w:val="0"/>
          <w:color w:val="000000" w:themeColor="text1" w:themeTint="FF" w:themeShade="FF"/>
          <w:sz w:val="24"/>
          <w:szCs w:val="24"/>
          <w:lang w:val="en-US"/>
        </w:rPr>
      </w:pPr>
    </w:p>
    <w:p w:rsidR="77469909" w:rsidP="77469909" w:rsidRDefault="77469909" w14:noSpellErr="1" w14:paraId="40C8EEE1" w14:textId="0E85C049">
      <w:pPr>
        <w:pStyle w:val="Normal"/>
        <w:rPr>
          <w:rFonts w:ascii="Arial" w:hAnsi="Arial" w:eastAsia="Arial" w:cs="Arial"/>
          <w:b w:val="1"/>
          <w:bCs w:val="1"/>
          <w:noProof w:val="0"/>
          <w:color w:val="000000" w:themeColor="text1" w:themeTint="FF" w:themeShade="FF"/>
          <w:sz w:val="24"/>
          <w:szCs w:val="24"/>
          <w:lang w:val="en-US"/>
        </w:rPr>
      </w:pPr>
    </w:p>
    <w:p w:rsidR="77469909" w:rsidP="77469909" w:rsidRDefault="77469909" w14:noSpellErr="1" w14:paraId="6EC48C60" w14:textId="42BB6DCC">
      <w:pPr>
        <w:rPr>
          <w:rFonts w:ascii="Arial" w:hAnsi="Arial" w:eastAsia="Arial" w:cs="Arial"/>
          <w:b w:val="1"/>
          <w:bCs w:val="1"/>
          <w:noProof w:val="0"/>
          <w:color w:val="000000" w:themeColor="text1" w:themeTint="FF" w:themeShade="FF"/>
          <w:sz w:val="24"/>
          <w:szCs w:val="24"/>
          <w:lang w:val="en-US"/>
        </w:rPr>
      </w:pPr>
    </w:p>
    <w:p w:rsidR="77469909" w:rsidP="77469909" w:rsidRDefault="77469909" w14:noSpellErr="1" w14:paraId="70AA10F1" w14:textId="622AF702">
      <w:pPr>
        <w:rPr>
          <w:rFonts w:ascii="Arial" w:hAnsi="Arial" w:eastAsia="Arial" w:cs="Arial"/>
          <w:b w:val="1"/>
          <w:bCs w:val="1"/>
          <w:noProof w:val="0"/>
          <w:color w:val="000000" w:themeColor="text1" w:themeTint="FF" w:themeShade="FF"/>
          <w:sz w:val="24"/>
          <w:szCs w:val="24"/>
          <w:lang w:val="en-US"/>
        </w:rPr>
      </w:pPr>
      <w:r w:rsidRPr="77469909" w:rsidR="77469909">
        <w:rPr>
          <w:rFonts w:ascii="Arial" w:hAnsi="Arial" w:eastAsia="Arial" w:cs="Arial"/>
          <w:b w:val="1"/>
          <w:bCs w:val="1"/>
          <w:noProof w:val="0"/>
          <w:color w:val="000000" w:themeColor="text1" w:themeTint="FF" w:themeShade="FF"/>
          <w:sz w:val="24"/>
          <w:szCs w:val="24"/>
          <w:lang w:val="en-US"/>
        </w:rPr>
        <w:t>E</w:t>
      </w:r>
      <w:r w:rsidRPr="77469909" w:rsidR="77469909">
        <w:rPr>
          <w:rFonts w:ascii="Arial" w:hAnsi="Arial" w:eastAsia="Arial" w:cs="Arial"/>
          <w:b w:val="1"/>
          <w:bCs w:val="1"/>
          <w:noProof w:val="0"/>
          <w:color w:val="000000" w:themeColor="text1" w:themeTint="FF" w:themeShade="FF"/>
          <w:sz w:val="24"/>
          <w:szCs w:val="24"/>
          <w:lang w:val="en-US"/>
        </w:rPr>
        <w:t>conomic Consequences for the United Kingdom</w:t>
      </w:r>
    </w:p>
    <w:p w:rsidR="77469909" w:rsidP="77469909" w:rsidRDefault="77469909" w14:noSpellErr="1" w14:paraId="7BBB06D1" w14:textId="13A625B9">
      <w:pPr>
        <w:rPr>
          <w:rFonts w:ascii="Arial" w:hAnsi="Arial" w:eastAsia="Arial" w:cs="Arial"/>
          <w:noProof w:val="0"/>
          <w:color w:val="000000" w:themeColor="text1" w:themeTint="FF" w:themeShade="FF"/>
          <w:sz w:val="24"/>
          <w:szCs w:val="24"/>
          <w:lang w:val="en-US"/>
        </w:rPr>
      </w:pPr>
      <w:r w:rsidRPr="77469909" w:rsidR="77469909">
        <w:rPr>
          <w:rFonts w:ascii="Arial" w:hAnsi="Arial" w:eastAsia="Arial" w:cs="Arial"/>
          <w:noProof w:val="0"/>
          <w:color w:val="000000" w:themeColor="text1" w:themeTint="FF" w:themeShade="FF"/>
          <w:sz w:val="24"/>
          <w:szCs w:val="24"/>
          <w:lang w:val="en-US"/>
        </w:rPr>
        <w:t>The day after the referendum, the British pound dropped sharply, as did the Australian dollar and the New Zealand dollar;</w:t>
      </w:r>
    </w:p>
    <w:p w:rsidR="77469909" w:rsidP="77469909" w:rsidRDefault="77469909" w14:noSpellErr="1" w14:paraId="4BE1E460" w14:textId="4064B00B">
      <w:pPr>
        <w:pStyle w:val="Normal"/>
        <w:spacing w:after="120" w:line="259" w:lineRule="auto"/>
        <w:rPr>
          <w:rFonts w:ascii="Arial" w:hAnsi="Arial" w:eastAsia="Arial" w:cs="Arial"/>
          <w:noProof w:val="0"/>
          <w:color w:val="000000" w:themeColor="text1" w:themeTint="FF" w:themeShade="FF"/>
          <w:sz w:val="24"/>
          <w:szCs w:val="24"/>
          <w:lang w:val="en-US"/>
        </w:rPr>
      </w:pPr>
      <w:r w:rsidRPr="77469909" w:rsidR="77469909">
        <w:rPr>
          <w:rFonts w:ascii="Arial" w:hAnsi="Arial" w:eastAsia="Arial" w:cs="Arial"/>
          <w:noProof w:val="0"/>
          <w:color w:val="000000" w:themeColor="text1" w:themeTint="FF" w:themeShade="FF"/>
          <w:sz w:val="24"/>
          <w:szCs w:val="24"/>
          <w:lang w:val="en-US"/>
        </w:rPr>
        <w:t>the stock market and the furniture market suffered a sharp drop that week. Therefore, the British government lowered interest rates and made bank loans to contain a possible loss of capital.</w:t>
      </w:r>
    </w:p>
    <w:p w:rsidR="77469909" w:rsidP="77469909" w:rsidRDefault="77469909" w14:noSpellErr="1" w14:paraId="7BF474C8" w14:textId="3F10261F">
      <w:pPr>
        <w:pStyle w:val="Normal"/>
        <w:spacing w:after="120" w:line="259" w:lineRule="auto"/>
        <w:rPr>
          <w:rFonts w:ascii="Arial" w:hAnsi="Arial" w:eastAsia="Arial" w:cs="Arial"/>
          <w:b w:val="1"/>
          <w:bCs w:val="1"/>
          <w:noProof w:val="0"/>
          <w:color w:val="000000" w:themeColor="text1" w:themeTint="FF" w:themeShade="FF"/>
          <w:sz w:val="24"/>
          <w:szCs w:val="24"/>
          <w:lang w:val="en-US"/>
        </w:rPr>
      </w:pPr>
      <w:r w:rsidRPr="77469909" w:rsidR="77469909">
        <w:rPr>
          <w:rFonts w:ascii="Arial" w:hAnsi="Arial" w:eastAsia="Arial" w:cs="Arial"/>
          <w:b w:val="1"/>
          <w:bCs w:val="1"/>
          <w:noProof w:val="0"/>
          <w:color w:val="000000" w:themeColor="text1" w:themeTint="FF" w:themeShade="FF"/>
          <w:sz w:val="24"/>
          <w:szCs w:val="24"/>
          <w:lang w:val="en-US"/>
        </w:rPr>
        <w:t>What will be the effect of Brexit for UK universities?</w:t>
      </w:r>
    </w:p>
    <w:p w:rsidR="77469909" w:rsidP="77469909" w:rsidRDefault="77469909" w14:noSpellErr="1" w14:paraId="6DF8C540" w14:textId="55D07607">
      <w:pPr>
        <w:spacing w:after="120" w:line="259" w:lineRule="auto"/>
        <w:rPr>
          <w:rFonts w:ascii="Arial" w:hAnsi="Arial" w:eastAsia="Arial" w:cs="Arial"/>
          <w:noProof w:val="0"/>
          <w:color w:val="000000" w:themeColor="text1" w:themeTint="FF" w:themeShade="FF"/>
          <w:sz w:val="24"/>
          <w:szCs w:val="24"/>
          <w:lang w:val="en-US"/>
        </w:rPr>
      </w:pPr>
      <w:r w:rsidRPr="77469909" w:rsidR="77469909">
        <w:rPr>
          <w:rFonts w:ascii="Arial" w:hAnsi="Arial" w:eastAsia="Arial" w:cs="Arial"/>
          <w:noProof w:val="0"/>
          <w:color w:val="000000" w:themeColor="text1" w:themeTint="FF" w:themeShade="FF"/>
          <w:sz w:val="24"/>
          <w:szCs w:val="24"/>
          <w:lang w:val="en-US"/>
        </w:rPr>
        <w:t>Leaving the EU will create a huge hole in the university budget. Some of them have more than 10% of their research fund supplied by the European bloc. The British government would have to make up for these losses by using resources it would not forward to Brussels.</w:t>
      </w:r>
    </w:p>
    <w:p w:rsidR="77469909" w:rsidP="77469909" w:rsidRDefault="77469909" w14:noSpellErr="1" w14:paraId="62978A90" w14:textId="47DF40BF">
      <w:pPr>
        <w:spacing w:after="120" w:line="259" w:lineRule="auto"/>
        <w:rPr>
          <w:rFonts w:ascii="Arial" w:hAnsi="Arial" w:eastAsia="Arial" w:cs="Arial"/>
          <w:noProof w:val="0"/>
          <w:color w:val="000000" w:themeColor="text1" w:themeTint="FF" w:themeShade="FF"/>
          <w:sz w:val="24"/>
          <w:szCs w:val="24"/>
          <w:lang w:val="en-US"/>
        </w:rPr>
      </w:pPr>
      <w:r w:rsidRPr="77469909" w:rsidR="77469909">
        <w:rPr>
          <w:rFonts w:ascii="Arial" w:hAnsi="Arial" w:eastAsia="Arial" w:cs="Arial"/>
          <w:noProof w:val="0"/>
          <w:color w:val="000000" w:themeColor="text1" w:themeTint="FF" w:themeShade="FF"/>
          <w:sz w:val="24"/>
          <w:szCs w:val="24"/>
          <w:lang w:val="en-US"/>
        </w:rPr>
        <w:t xml:space="preserve">However, there is enormous uncertainty about the country's long-term economic performance. If the UK goes into recession, the money saved by the end of </w:t>
      </w:r>
      <w:r w:rsidRPr="77469909" w:rsidR="77469909">
        <w:rPr>
          <w:rFonts w:ascii="Arial" w:hAnsi="Arial" w:eastAsia="Arial" w:cs="Arial"/>
          <w:noProof w:val="0"/>
          <w:color w:val="000000" w:themeColor="text1" w:themeTint="FF" w:themeShade="FF"/>
          <w:sz w:val="24"/>
          <w:szCs w:val="24"/>
          <w:lang w:val="en-US"/>
        </w:rPr>
        <w:t>onle</w:t>
      </w:r>
      <w:r w:rsidRPr="77469909" w:rsidR="77469909">
        <w:rPr>
          <w:rFonts w:ascii="Arial" w:hAnsi="Arial" w:eastAsia="Arial" w:cs="Arial"/>
          <w:noProof w:val="0"/>
          <w:color w:val="000000" w:themeColor="text1" w:themeTint="FF" w:themeShade="FF"/>
          <w:sz w:val="24"/>
          <w:szCs w:val="24"/>
          <w:lang w:val="en-US"/>
        </w:rPr>
        <w:t>a</w:t>
      </w:r>
      <w:r w:rsidRPr="77469909" w:rsidR="77469909">
        <w:rPr>
          <w:rFonts w:ascii="Arial" w:hAnsi="Arial" w:eastAsia="Arial" w:cs="Arial"/>
          <w:noProof w:val="0"/>
          <w:color w:val="000000" w:themeColor="text1" w:themeTint="FF" w:themeShade="FF"/>
          <w:sz w:val="24"/>
          <w:szCs w:val="24"/>
          <w:lang w:val="en-US"/>
        </w:rPr>
        <w:t>ding</w:t>
      </w:r>
      <w:r w:rsidRPr="77469909" w:rsidR="77469909">
        <w:rPr>
          <w:rFonts w:ascii="Arial" w:hAnsi="Arial" w:eastAsia="Arial" w:cs="Arial"/>
          <w:noProof w:val="0"/>
          <w:color w:val="000000" w:themeColor="text1" w:themeTint="FF" w:themeShade="FF"/>
          <w:sz w:val="24"/>
          <w:szCs w:val="24"/>
          <w:lang w:val="en-US"/>
        </w:rPr>
        <w:t xml:space="preserve"> to the EU can dry up quickly. The gap in British universities' budgets can reach 930 million euros per year.</w:t>
      </w:r>
    </w:p>
    <w:p w:rsidR="77469909" w:rsidP="77469909" w:rsidRDefault="77469909" w14:noSpellErr="1" w14:paraId="211037CC" w14:textId="41C1EABF">
      <w:pPr>
        <w:rPr>
          <w:rFonts w:ascii="Arial" w:hAnsi="Arial" w:eastAsia="Arial" w:cs="Arial"/>
          <w:b w:val="1"/>
          <w:bCs w:val="1"/>
          <w:noProof w:val="0"/>
          <w:color w:val="000000" w:themeColor="text1" w:themeTint="FF" w:themeShade="FF"/>
          <w:sz w:val="24"/>
          <w:szCs w:val="24"/>
          <w:lang w:val="en-US"/>
        </w:rPr>
      </w:pPr>
      <w:r w:rsidRPr="77469909" w:rsidR="77469909">
        <w:rPr>
          <w:rFonts w:ascii="Arial" w:hAnsi="Arial" w:eastAsia="Arial" w:cs="Arial"/>
          <w:b w:val="1"/>
          <w:bCs w:val="1"/>
          <w:noProof w:val="0"/>
          <w:color w:val="000000" w:themeColor="text1" w:themeTint="FF" w:themeShade="FF"/>
          <w:sz w:val="24"/>
          <w:szCs w:val="24"/>
          <w:lang w:val="en-US"/>
        </w:rPr>
        <w:t>Consequences of Brexit for the European Union</w:t>
      </w:r>
    </w:p>
    <w:p w:rsidR="77469909" w:rsidP="748CFA75" w:rsidRDefault="77469909" w14:paraId="4B65900D" w14:noSpellErr="1" w14:textId="42EF9A65">
      <w:pPr>
        <w:pStyle w:val="ListParagraph"/>
        <w:numPr>
          <w:ilvl w:val="0"/>
          <w:numId w:val="15"/>
        </w:numPr>
        <w:rPr>
          <w:noProof w:val="0"/>
          <w:color w:val="000000" w:themeColor="text1" w:themeTint="FF" w:themeShade="FF"/>
          <w:sz w:val="24"/>
          <w:szCs w:val="24"/>
          <w:lang w:val="en-US"/>
        </w:rPr>
      </w:pPr>
      <w:r w:rsidRPr="748CFA75" w:rsidR="748CFA75">
        <w:rPr>
          <w:rFonts w:ascii="Arial" w:hAnsi="Arial" w:eastAsia="Arial" w:cs="Arial"/>
          <w:noProof w:val="0"/>
          <w:color w:val="000000" w:themeColor="text1" w:themeTint="FF" w:themeShade="FF"/>
          <w:sz w:val="24"/>
          <w:szCs w:val="24"/>
          <w:lang w:val="en-US"/>
        </w:rPr>
        <w:t>It loses the UK's monetary contribution</w:t>
      </w:r>
    </w:p>
    <w:p w:rsidR="77469909" w:rsidP="748CFA75" w:rsidRDefault="77469909" w14:paraId="41FEE390" w14:noSpellErr="1" w14:textId="52BE566C">
      <w:pPr>
        <w:pStyle w:val="ListParagraph"/>
        <w:numPr>
          <w:ilvl w:val="0"/>
          <w:numId w:val="15"/>
        </w:numPr>
        <w:rPr>
          <w:noProof w:val="0"/>
          <w:color w:val="000000" w:themeColor="text1" w:themeTint="FF" w:themeShade="FF"/>
          <w:sz w:val="24"/>
          <w:szCs w:val="24"/>
          <w:lang w:val="en-US"/>
        </w:rPr>
      </w:pPr>
      <w:r w:rsidRPr="748CFA75" w:rsidR="748CFA75">
        <w:rPr>
          <w:rFonts w:ascii="Arial" w:hAnsi="Arial" w:eastAsia="Arial" w:cs="Arial"/>
          <w:noProof w:val="0"/>
          <w:color w:val="000000" w:themeColor="text1" w:themeTint="FF" w:themeShade="FF"/>
          <w:sz w:val="24"/>
          <w:szCs w:val="24"/>
          <w:lang w:val="en-US"/>
        </w:rPr>
        <w:t>I</w:t>
      </w:r>
      <w:r w:rsidRPr="748CFA75" w:rsidR="748CFA75">
        <w:rPr>
          <w:rFonts w:ascii="Arial" w:hAnsi="Arial" w:eastAsia="Arial" w:cs="Arial"/>
          <w:noProof w:val="0"/>
          <w:color w:val="000000" w:themeColor="text1" w:themeTint="FF" w:themeShade="FF"/>
          <w:sz w:val="24"/>
          <w:szCs w:val="24"/>
          <w:lang w:val="en-US"/>
        </w:rPr>
        <w:t>t will have to renegotiate all trade agreements with the United Kingdom;</w:t>
      </w:r>
    </w:p>
    <w:p w:rsidR="77469909" w:rsidP="748CFA75" w:rsidRDefault="77469909" w14:paraId="34B7767F" w14:noSpellErr="1" w14:textId="57638B9E">
      <w:pPr>
        <w:pStyle w:val="ListParagraph"/>
        <w:numPr>
          <w:ilvl w:val="0"/>
          <w:numId w:val="15"/>
        </w:numPr>
        <w:spacing w:after="120" w:line="259" w:lineRule="auto"/>
        <w:rPr>
          <w:noProof w:val="0"/>
          <w:color w:val="000000" w:themeColor="text1" w:themeTint="FF" w:themeShade="FF"/>
          <w:sz w:val="24"/>
          <w:szCs w:val="24"/>
          <w:lang w:val="en-US"/>
        </w:rPr>
      </w:pPr>
      <w:r w:rsidRPr="748CFA75" w:rsidR="748CFA75">
        <w:rPr>
          <w:rFonts w:ascii="Arial" w:hAnsi="Arial" w:eastAsia="Arial" w:cs="Arial"/>
          <w:noProof w:val="0"/>
          <w:color w:val="000000" w:themeColor="text1" w:themeTint="FF" w:themeShade="FF"/>
          <w:sz w:val="24"/>
          <w:szCs w:val="24"/>
          <w:lang w:val="en-US"/>
        </w:rPr>
        <w:t>F</w:t>
      </w:r>
      <w:r w:rsidRPr="748CFA75" w:rsidR="748CFA75">
        <w:rPr>
          <w:rFonts w:ascii="Arial" w:hAnsi="Arial" w:eastAsia="Arial" w:cs="Arial"/>
          <w:noProof w:val="0"/>
          <w:color w:val="000000" w:themeColor="text1" w:themeTint="FF" w:themeShade="FF"/>
          <w:sz w:val="24"/>
          <w:szCs w:val="24"/>
          <w:lang w:val="en-US"/>
        </w:rPr>
        <w:t>ear that Brexit will inspire other countries to do the same</w:t>
      </w:r>
    </w:p>
    <w:p w:rsidR="77469909" w:rsidP="77469909" w:rsidRDefault="77469909" w14:noSpellErr="1" w14:paraId="460A5CE3" w14:textId="58EF07DE">
      <w:pPr>
        <w:pStyle w:val="Normal"/>
        <w:spacing w:after="120" w:line="259" w:lineRule="auto"/>
        <w:rPr>
          <w:rFonts w:ascii="Arial" w:hAnsi="Arial" w:eastAsia="Arial" w:cs="Arial"/>
          <w:b w:val="1"/>
          <w:bCs w:val="1"/>
          <w:noProof w:val="0"/>
          <w:color w:val="000000" w:themeColor="text1" w:themeTint="FF" w:themeShade="FF"/>
          <w:sz w:val="24"/>
          <w:szCs w:val="24"/>
          <w:lang w:val="en-US"/>
        </w:rPr>
      </w:pPr>
      <w:r w:rsidRPr="77469909" w:rsidR="77469909">
        <w:rPr>
          <w:rFonts w:ascii="Arial" w:hAnsi="Arial" w:eastAsia="Arial" w:cs="Arial"/>
          <w:b w:val="1"/>
          <w:bCs w:val="1"/>
          <w:noProof w:val="0"/>
          <w:color w:val="000000" w:themeColor="text1" w:themeTint="FF" w:themeShade="FF"/>
          <w:sz w:val="24"/>
          <w:szCs w:val="24"/>
          <w:lang w:val="en-US"/>
        </w:rPr>
        <w:t>The Impact on the Global Economy</w:t>
      </w:r>
    </w:p>
    <w:p w:rsidR="77469909" w:rsidP="77469909" w:rsidRDefault="77469909" w14:noSpellErr="1" w14:paraId="7ABF07EB" w14:textId="265D6FAD">
      <w:pPr>
        <w:spacing w:after="120" w:line="259" w:lineRule="auto"/>
        <w:rPr>
          <w:rFonts w:ascii="Arial" w:hAnsi="Arial" w:eastAsia="Arial" w:cs="Arial"/>
          <w:noProof w:val="0"/>
          <w:color w:val="000000" w:themeColor="text1" w:themeTint="FF" w:themeShade="FF"/>
          <w:sz w:val="24"/>
          <w:szCs w:val="24"/>
          <w:lang w:val="en-US"/>
        </w:rPr>
      </w:pPr>
      <w:r w:rsidRPr="77469909" w:rsidR="77469909">
        <w:rPr>
          <w:rFonts w:ascii="Arial" w:hAnsi="Arial" w:eastAsia="Arial" w:cs="Arial"/>
          <w:noProof w:val="0"/>
          <w:color w:val="000000" w:themeColor="text1" w:themeTint="FF" w:themeShade="FF"/>
          <w:sz w:val="24"/>
          <w:szCs w:val="24"/>
          <w:lang w:val="en-US"/>
        </w:rPr>
        <w:t>Sectors such as agriculture, hotels and restaurants, construction, industry and health will have difficulty attracting qualified professionals</w:t>
      </w:r>
    </w:p>
    <w:p w:rsidR="77469909" w:rsidP="77469909" w:rsidRDefault="77469909" w14:noSpellErr="1" w14:paraId="5EDC1652" w14:textId="1C882A88">
      <w:pPr>
        <w:spacing w:after="120" w:line="259" w:lineRule="auto"/>
        <w:rPr>
          <w:rFonts w:ascii="Arial" w:hAnsi="Arial" w:eastAsia="Arial" w:cs="Arial"/>
          <w:noProof w:val="0"/>
          <w:color w:val="000000" w:themeColor="text1" w:themeTint="FF" w:themeShade="FF"/>
          <w:sz w:val="24"/>
          <w:szCs w:val="24"/>
          <w:lang w:val="en-US"/>
        </w:rPr>
      </w:pPr>
      <w:r w:rsidRPr="77469909" w:rsidR="77469909">
        <w:rPr>
          <w:rFonts w:ascii="Arial" w:hAnsi="Arial" w:eastAsia="Arial" w:cs="Arial"/>
          <w:noProof w:val="0"/>
          <w:color w:val="000000" w:themeColor="text1" w:themeTint="FF" w:themeShade="FF"/>
          <w:sz w:val="24"/>
          <w:szCs w:val="24"/>
          <w:lang w:val="en-US"/>
        </w:rPr>
        <w:t>Lack of labor begins to be felt throughout the economy, from construction, agriculture, and the manufacturing sector to homes for the elderly, hotels, and restaurants. Although the number of newborns in the EU is currently limited, many businesses, according to the Bank of England, find it difficult to hire overseas. Some have rented homes for employees or provided minibuses to transport them to work, such as ways to attract extremely needed staff</w:t>
      </w:r>
    </w:p>
    <w:p w:rsidR="77469909" w:rsidP="77469909" w:rsidRDefault="77469909" w14:noSpellErr="1" w14:paraId="5AC9006D" w14:textId="02500DFC">
      <w:pPr>
        <w:pStyle w:val="Normal"/>
        <w:spacing w:after="120" w:line="259" w:lineRule="auto"/>
        <w:rPr>
          <w:rFonts w:ascii="Arial" w:hAnsi="Arial" w:eastAsia="Arial" w:cs="Arial"/>
          <w:b w:val="1"/>
          <w:bCs w:val="1"/>
          <w:noProof w:val="0"/>
          <w:color w:val="000000" w:themeColor="text1" w:themeTint="FF" w:themeShade="FF"/>
          <w:sz w:val="24"/>
          <w:szCs w:val="24"/>
          <w:lang w:val="en-US"/>
        </w:rPr>
      </w:pPr>
    </w:p>
    <w:p w:rsidR="77469909" w:rsidP="77469909" w:rsidRDefault="77469909" w14:noSpellErr="1" w14:paraId="11698831" w14:textId="13683213">
      <w:pPr>
        <w:pStyle w:val="Normal"/>
        <w:spacing w:after="120" w:line="259" w:lineRule="auto"/>
        <w:rPr>
          <w:rFonts w:ascii="Arial" w:hAnsi="Arial" w:eastAsia="Arial" w:cs="Arial"/>
          <w:b w:val="1"/>
          <w:bCs w:val="1"/>
          <w:noProof w:val="0"/>
          <w:color w:val="000000" w:themeColor="text1" w:themeTint="FF" w:themeShade="FF"/>
          <w:sz w:val="24"/>
          <w:szCs w:val="24"/>
          <w:lang w:val="en-US"/>
        </w:rPr>
      </w:pPr>
    </w:p>
    <w:p w:rsidR="77469909" w:rsidP="77469909" w:rsidRDefault="77469909" w14:noSpellErr="1" w14:paraId="48BE7279" w14:textId="30AD02AF">
      <w:pPr>
        <w:pStyle w:val="Normal"/>
        <w:spacing w:after="120" w:line="259" w:lineRule="auto"/>
        <w:rPr>
          <w:rFonts w:ascii="Arial" w:hAnsi="Arial" w:eastAsia="Arial" w:cs="Arial"/>
          <w:b w:val="1"/>
          <w:bCs w:val="1"/>
          <w:noProof w:val="0"/>
          <w:color w:val="000000" w:themeColor="text1" w:themeTint="FF" w:themeShade="FF"/>
          <w:sz w:val="24"/>
          <w:szCs w:val="24"/>
          <w:lang w:val="en-US"/>
        </w:rPr>
      </w:pPr>
    </w:p>
    <w:p w:rsidR="77469909" w:rsidP="748CFA75" w:rsidRDefault="77469909" w14:paraId="6802AE2A" w14:noSpellErr="1" w14:textId="2C2B823B">
      <w:pPr>
        <w:pStyle w:val="Normal"/>
        <w:spacing w:after="120" w:line="259" w:lineRule="auto"/>
        <w:rPr>
          <w:rFonts w:ascii="Arial" w:hAnsi="Arial" w:eastAsia="Arial" w:cs="Arial"/>
          <w:noProof w:val="0"/>
          <w:color w:val="000000" w:themeColor="text1" w:themeTint="FF" w:themeShade="FF"/>
          <w:sz w:val="24"/>
          <w:szCs w:val="24"/>
          <w:lang w:val="en-US"/>
        </w:rPr>
      </w:pPr>
      <w:r w:rsidRPr="748CFA75" w:rsidR="748CFA75">
        <w:rPr>
          <w:rFonts w:ascii="Arial" w:hAnsi="Arial" w:eastAsia="Arial" w:cs="Arial"/>
          <w:b w:val="1"/>
          <w:bCs w:val="1"/>
          <w:noProof w:val="0"/>
          <w:color w:val="000000" w:themeColor="text1" w:themeTint="FF" w:themeShade="FF"/>
          <w:sz w:val="24"/>
          <w:szCs w:val="24"/>
          <w:lang w:val="en-US"/>
        </w:rPr>
        <w:t xml:space="preserve"> Hotel</w:t>
      </w:r>
      <w:r w:rsidRPr="748CFA75" w:rsidR="748CFA75">
        <w:rPr>
          <w:rFonts w:ascii="Arial" w:hAnsi="Arial" w:eastAsia="Arial" w:cs="Arial"/>
          <w:b w:val="1"/>
          <w:bCs w:val="1"/>
          <w:noProof w:val="0"/>
          <w:color w:val="000000" w:themeColor="text1" w:themeTint="FF" w:themeShade="FF"/>
          <w:sz w:val="24"/>
          <w:szCs w:val="24"/>
          <w:lang w:val="en-US"/>
        </w:rPr>
        <w:t xml:space="preserve"> Management</w:t>
      </w:r>
      <w:r w:rsidRPr="748CFA75" w:rsidR="748CFA75">
        <w:rPr>
          <w:rFonts w:ascii="Arial" w:hAnsi="Arial" w:eastAsia="Arial" w:cs="Arial"/>
          <w:b w:val="1"/>
          <w:bCs w:val="1"/>
          <w:noProof w:val="0"/>
          <w:color w:val="000000" w:themeColor="text1" w:themeTint="FF" w:themeShade="FF"/>
          <w:sz w:val="24"/>
          <w:szCs w:val="24"/>
          <w:lang w:val="en-US"/>
        </w:rPr>
        <w:t xml:space="preserve"> Vs Bre</w:t>
      </w:r>
      <w:r w:rsidRPr="748CFA75" w:rsidR="748CFA75">
        <w:rPr>
          <w:rFonts w:ascii="Arial" w:hAnsi="Arial" w:eastAsia="Arial" w:cs="Arial"/>
          <w:b w:val="1"/>
          <w:bCs w:val="1"/>
          <w:noProof w:val="0"/>
          <w:color w:val="000000" w:themeColor="text1" w:themeTint="FF" w:themeShade="FF"/>
          <w:sz w:val="24"/>
          <w:szCs w:val="24"/>
          <w:lang w:val="en-US"/>
        </w:rPr>
        <w:t xml:space="preserve">xit </w:t>
      </w:r>
    </w:p>
    <w:p w:rsidR="77469909" w:rsidP="77469909" w:rsidRDefault="77469909" w14:noSpellErr="1" w14:paraId="74365F99" w14:textId="1E8BFD88">
      <w:pPr>
        <w:pStyle w:val="Normal"/>
        <w:spacing w:after="120" w:line="259" w:lineRule="auto"/>
        <w:rPr>
          <w:rFonts w:ascii="Arial" w:hAnsi="Arial" w:eastAsia="Arial" w:cs="Arial"/>
          <w:noProof w:val="0"/>
          <w:color w:val="000000" w:themeColor="text1" w:themeTint="FF" w:themeShade="FF"/>
          <w:sz w:val="24"/>
          <w:szCs w:val="24"/>
          <w:lang w:val="en-US"/>
        </w:rPr>
      </w:pPr>
      <w:r w:rsidRPr="77469909" w:rsidR="77469909">
        <w:rPr>
          <w:rFonts w:ascii="Arial" w:hAnsi="Arial" w:eastAsia="Arial" w:cs="Arial"/>
          <w:noProof w:val="0"/>
          <w:color w:val="000000" w:themeColor="text1" w:themeTint="FF" w:themeShade="FF"/>
          <w:sz w:val="24"/>
          <w:szCs w:val="24"/>
          <w:lang w:val="en-US"/>
        </w:rPr>
        <w:t xml:space="preserve">Because of uncertainty European workers are leaving the UK or even thinking about entering. This is creating a major impact on the Hospitality </w:t>
      </w:r>
      <w:r w:rsidRPr="77469909" w:rsidR="77469909">
        <w:rPr>
          <w:rFonts w:ascii="Arial" w:hAnsi="Arial" w:eastAsia="Arial" w:cs="Arial"/>
          <w:noProof w:val="0"/>
          <w:color w:val="000000" w:themeColor="text1" w:themeTint="FF" w:themeShade="FF"/>
          <w:sz w:val="24"/>
          <w:szCs w:val="24"/>
          <w:lang w:val="en-US"/>
        </w:rPr>
        <w:t>bu</w:t>
      </w:r>
      <w:r w:rsidRPr="77469909" w:rsidR="77469909">
        <w:rPr>
          <w:rFonts w:ascii="Arial" w:hAnsi="Arial" w:eastAsia="Arial" w:cs="Arial"/>
          <w:noProof w:val="0"/>
          <w:color w:val="000000" w:themeColor="text1" w:themeTint="FF" w:themeShade="FF"/>
          <w:sz w:val="24"/>
          <w:szCs w:val="24"/>
          <w:lang w:val="en-US"/>
        </w:rPr>
        <w:t>siness.</w:t>
      </w:r>
    </w:p>
    <w:p w:rsidR="77469909" w:rsidP="77469909" w:rsidRDefault="77469909" w14:noSpellErr="1" w14:paraId="37BB660C" w14:textId="2AC43217">
      <w:pPr>
        <w:pStyle w:val="Normal"/>
        <w:spacing w:after="120" w:line="259" w:lineRule="auto"/>
        <w:rPr>
          <w:rFonts w:ascii="Arial" w:hAnsi="Arial" w:eastAsia="Arial" w:cs="Arial"/>
          <w:noProof w:val="0"/>
          <w:color w:val="000000" w:themeColor="text1" w:themeTint="FF" w:themeShade="FF"/>
          <w:sz w:val="24"/>
          <w:szCs w:val="24"/>
          <w:lang w:val="en-US"/>
        </w:rPr>
      </w:pPr>
      <w:r w:rsidRPr="77469909" w:rsidR="77469909">
        <w:rPr>
          <w:rFonts w:ascii="Arial" w:hAnsi="Arial" w:eastAsia="Arial" w:cs="Arial"/>
          <w:noProof w:val="0"/>
          <w:color w:val="000000" w:themeColor="text1" w:themeTint="FF" w:themeShade="FF"/>
          <w:sz w:val="24"/>
          <w:szCs w:val="24"/>
          <w:lang w:val="en-US"/>
        </w:rPr>
        <w:t xml:space="preserve">My area of Business as been suffering a great impact as I rely mostly on European workers. The economy as </w:t>
      </w:r>
      <w:r w:rsidRPr="77469909" w:rsidR="77469909">
        <w:rPr>
          <w:rFonts w:ascii="Arial" w:hAnsi="Arial" w:eastAsia="Arial" w:cs="Arial"/>
          <w:noProof w:val="0"/>
          <w:color w:val="000000" w:themeColor="text1" w:themeTint="FF" w:themeShade="FF"/>
          <w:sz w:val="24"/>
          <w:szCs w:val="24"/>
          <w:lang w:val="en-US"/>
        </w:rPr>
        <w:t>dropped</w:t>
      </w:r>
      <w:r w:rsidRPr="77469909" w:rsidR="77469909">
        <w:rPr>
          <w:rFonts w:ascii="Arial" w:hAnsi="Arial" w:eastAsia="Arial" w:cs="Arial"/>
          <w:noProof w:val="0"/>
          <w:color w:val="000000" w:themeColor="text1" w:themeTint="FF" w:themeShade="FF"/>
          <w:sz w:val="24"/>
          <w:szCs w:val="24"/>
          <w:lang w:val="en-US"/>
        </w:rPr>
        <w:t xml:space="preserve"> massively and its very hard to find reliable workers, this </w:t>
      </w:r>
      <w:r w:rsidRPr="77469909" w:rsidR="77469909">
        <w:rPr>
          <w:rFonts w:ascii="Arial" w:hAnsi="Arial" w:eastAsia="Arial" w:cs="Arial"/>
          <w:noProof w:val="0"/>
          <w:color w:val="000000" w:themeColor="text1" w:themeTint="FF" w:themeShade="FF"/>
          <w:sz w:val="24"/>
          <w:szCs w:val="24"/>
          <w:lang w:val="en-US"/>
        </w:rPr>
        <w:t xml:space="preserve">as made us take </w:t>
      </w:r>
      <w:r w:rsidRPr="77469909" w:rsidR="77469909">
        <w:rPr>
          <w:rFonts w:ascii="Arial" w:hAnsi="Arial" w:eastAsia="Arial" w:cs="Arial"/>
          <w:noProof w:val="0"/>
          <w:color w:val="000000" w:themeColor="text1" w:themeTint="FF" w:themeShade="FF"/>
          <w:sz w:val="24"/>
          <w:szCs w:val="24"/>
          <w:lang w:val="en-US"/>
        </w:rPr>
        <w:t>drastic</w:t>
      </w:r>
      <w:r w:rsidRPr="77469909" w:rsidR="77469909">
        <w:rPr>
          <w:rFonts w:ascii="Arial" w:hAnsi="Arial" w:eastAsia="Arial" w:cs="Arial"/>
          <w:noProof w:val="0"/>
          <w:color w:val="000000" w:themeColor="text1" w:themeTint="FF" w:themeShade="FF"/>
          <w:sz w:val="24"/>
          <w:szCs w:val="24"/>
          <w:lang w:val="en-US"/>
        </w:rPr>
        <w:t xml:space="preserve"> </w:t>
      </w:r>
      <w:r w:rsidRPr="77469909" w:rsidR="77469909">
        <w:rPr>
          <w:rFonts w:ascii="Arial" w:hAnsi="Arial" w:eastAsia="Arial" w:cs="Arial"/>
          <w:noProof w:val="0"/>
          <w:color w:val="000000" w:themeColor="text1" w:themeTint="FF" w:themeShade="FF"/>
          <w:sz w:val="24"/>
          <w:szCs w:val="24"/>
          <w:lang w:val="en-US"/>
        </w:rPr>
        <w:t>measures</w:t>
      </w:r>
      <w:r w:rsidRPr="77469909" w:rsidR="77469909">
        <w:rPr>
          <w:rFonts w:ascii="Arial" w:hAnsi="Arial" w:eastAsia="Arial" w:cs="Arial"/>
          <w:noProof w:val="0"/>
          <w:color w:val="000000" w:themeColor="text1" w:themeTint="FF" w:themeShade="FF"/>
          <w:sz w:val="24"/>
          <w:szCs w:val="24"/>
          <w:lang w:val="en-US"/>
        </w:rPr>
        <w:t xml:space="preserve"> to assure continuation of service to our clients</w:t>
      </w:r>
    </w:p>
    <w:p w:rsidR="77469909" w:rsidP="748CFA75" w:rsidRDefault="77469909" w14:paraId="7E9FD7E5" w14:textId="6E859521">
      <w:pPr>
        <w:pStyle w:val="Normal"/>
        <w:spacing w:after="120" w:line="259" w:lineRule="auto"/>
        <w:rPr>
          <w:rFonts w:ascii="Arial" w:hAnsi="Arial" w:eastAsia="Arial" w:cs="Arial"/>
          <w:noProof w:val="0"/>
          <w:color w:val="000000" w:themeColor="text1" w:themeTint="FF" w:themeShade="FF"/>
          <w:sz w:val="24"/>
          <w:szCs w:val="24"/>
          <w:lang w:val="en-US"/>
        </w:rPr>
      </w:pPr>
      <w:r w:rsidRPr="748CFA75" w:rsidR="748CFA75">
        <w:rPr>
          <w:rFonts w:ascii="Arial" w:hAnsi="Arial" w:eastAsia="Arial" w:cs="Arial"/>
          <w:noProof w:val="0"/>
          <w:color w:val="000000" w:themeColor="text1" w:themeTint="FF" w:themeShade="FF"/>
          <w:sz w:val="24"/>
          <w:szCs w:val="24"/>
          <w:lang w:val="en-US"/>
        </w:rPr>
        <w:t>W</w:t>
      </w:r>
      <w:r w:rsidRPr="748CFA75" w:rsidR="748CFA75">
        <w:rPr>
          <w:rFonts w:ascii="Arial" w:hAnsi="Arial" w:eastAsia="Arial" w:cs="Arial"/>
          <w:noProof w:val="0"/>
          <w:color w:val="000000" w:themeColor="text1" w:themeTint="FF" w:themeShade="FF"/>
          <w:sz w:val="24"/>
          <w:szCs w:val="24"/>
          <w:lang w:val="en-US"/>
        </w:rPr>
        <w:t xml:space="preserve">e had to </w:t>
      </w:r>
      <w:r w:rsidRPr="748CFA75" w:rsidR="748CFA75">
        <w:rPr>
          <w:rFonts w:ascii="Arial" w:hAnsi="Arial" w:eastAsia="Arial" w:cs="Arial"/>
          <w:noProof w:val="0"/>
          <w:color w:val="000000" w:themeColor="text1" w:themeTint="FF" w:themeShade="FF"/>
          <w:sz w:val="24"/>
          <w:szCs w:val="24"/>
          <w:lang w:val="en-US"/>
        </w:rPr>
        <w:t>keep client</w:t>
      </w:r>
      <w:r w:rsidRPr="748CFA75" w:rsidR="748CFA75">
        <w:rPr>
          <w:rFonts w:ascii="Arial" w:hAnsi="Arial" w:eastAsia="Arial" w:cs="Arial"/>
          <w:noProof w:val="0"/>
          <w:color w:val="000000" w:themeColor="text1" w:themeTint="FF" w:themeShade="FF"/>
          <w:sz w:val="24"/>
          <w:szCs w:val="24"/>
          <w:lang w:val="en-US"/>
        </w:rPr>
        <w:t xml:space="preserve"> </w:t>
      </w:r>
      <w:r w:rsidRPr="748CFA75" w:rsidR="748CFA75">
        <w:rPr>
          <w:rFonts w:ascii="Arial" w:hAnsi="Arial" w:eastAsia="Arial" w:cs="Arial"/>
          <w:noProof w:val="0"/>
          <w:color w:val="000000" w:themeColor="text1" w:themeTint="FF" w:themeShade="FF"/>
          <w:sz w:val="24"/>
          <w:szCs w:val="24"/>
          <w:lang w:val="en-US"/>
        </w:rPr>
        <w:t>rate</w:t>
      </w:r>
      <w:r w:rsidRPr="748CFA75" w:rsidR="748CFA75">
        <w:rPr>
          <w:rFonts w:ascii="Arial" w:hAnsi="Arial" w:eastAsia="Arial" w:cs="Arial"/>
          <w:noProof w:val="0"/>
          <w:color w:val="000000" w:themeColor="text1" w:themeTint="FF" w:themeShade="FF"/>
          <w:sz w:val="24"/>
          <w:szCs w:val="24"/>
          <w:lang w:val="en-US"/>
        </w:rPr>
        <w:t>s and</w:t>
      </w:r>
      <w:r w:rsidRPr="748CFA75" w:rsidR="748CFA75">
        <w:rPr>
          <w:rFonts w:ascii="Arial" w:hAnsi="Arial" w:eastAsia="Arial" w:cs="Arial"/>
          <w:noProof w:val="0"/>
          <w:color w:val="000000" w:themeColor="text1" w:themeTint="FF" w:themeShade="FF"/>
          <w:sz w:val="24"/>
          <w:szCs w:val="24"/>
          <w:lang w:val="en-US"/>
        </w:rPr>
        <w:t xml:space="preserve"> to keep the lack of staff</w:t>
      </w:r>
      <w:r w:rsidRPr="748CFA75" w:rsidR="748CFA75">
        <w:rPr>
          <w:rFonts w:ascii="Arial" w:hAnsi="Arial" w:eastAsia="Arial" w:cs="Arial"/>
          <w:noProof w:val="0"/>
          <w:color w:val="000000" w:themeColor="text1" w:themeTint="FF" w:themeShade="FF"/>
          <w:sz w:val="24"/>
          <w:szCs w:val="24"/>
          <w:lang w:val="en-US"/>
        </w:rPr>
        <w:t xml:space="preserve"> we</w:t>
      </w:r>
      <w:r w:rsidRPr="748CFA75" w:rsidR="748CFA75">
        <w:rPr>
          <w:rFonts w:ascii="Arial" w:hAnsi="Arial" w:eastAsia="Arial" w:cs="Arial"/>
          <w:noProof w:val="0"/>
          <w:color w:val="000000" w:themeColor="text1" w:themeTint="FF" w:themeShade="FF"/>
          <w:sz w:val="24"/>
          <w:szCs w:val="24"/>
          <w:lang w:val="en-US"/>
        </w:rPr>
        <w:t xml:space="preserve"> also </w:t>
      </w:r>
      <w:r w:rsidRPr="748CFA75" w:rsidR="748CFA75">
        <w:rPr>
          <w:rFonts w:ascii="Arial" w:hAnsi="Arial" w:eastAsia="Arial" w:cs="Arial"/>
          <w:noProof w:val="0"/>
          <w:color w:val="000000" w:themeColor="text1" w:themeTint="FF" w:themeShade="FF"/>
          <w:sz w:val="24"/>
          <w:szCs w:val="24"/>
          <w:lang w:val="en-US"/>
        </w:rPr>
        <w:t xml:space="preserve">had to </w:t>
      </w:r>
      <w:r w:rsidRPr="748CFA75" w:rsidR="748CFA75">
        <w:rPr>
          <w:rFonts w:ascii="Arial" w:hAnsi="Arial" w:eastAsia="Arial" w:cs="Arial"/>
          <w:noProof w:val="0"/>
          <w:color w:val="000000" w:themeColor="text1" w:themeTint="FF" w:themeShade="FF"/>
          <w:sz w:val="24"/>
          <w:szCs w:val="24"/>
          <w:lang w:val="en-US"/>
        </w:rPr>
        <w:t>increase salaries</w:t>
      </w:r>
      <w:r w:rsidRPr="748CFA75" w:rsidR="748CFA75">
        <w:rPr>
          <w:rFonts w:ascii="Arial" w:hAnsi="Arial" w:eastAsia="Arial" w:cs="Arial"/>
          <w:noProof w:val="0"/>
          <w:color w:val="000000" w:themeColor="text1" w:themeTint="FF" w:themeShade="FF"/>
          <w:sz w:val="24"/>
          <w:szCs w:val="24"/>
          <w:lang w:val="en-US"/>
        </w:rPr>
        <w:t xml:space="preserve">. Is our </w:t>
      </w:r>
      <w:r w:rsidRPr="748CFA75" w:rsidR="748CFA75">
        <w:rPr>
          <w:rFonts w:ascii="Arial" w:hAnsi="Arial" w:eastAsia="Arial" w:cs="Arial"/>
          <w:noProof w:val="0"/>
          <w:color w:val="000000" w:themeColor="text1" w:themeTint="FF" w:themeShade="FF"/>
          <w:sz w:val="24"/>
          <w:szCs w:val="24"/>
          <w:lang w:val="en-US"/>
        </w:rPr>
        <w:t xml:space="preserve">responsibility to continue to maintain our customers satisfied but with the drop that we are facing some clients were forced to </w:t>
      </w:r>
      <w:proofErr w:type="spellStart"/>
      <w:r w:rsidRPr="748CFA75" w:rsidR="748CFA75">
        <w:rPr>
          <w:rFonts w:ascii="Arial" w:hAnsi="Arial" w:eastAsia="Arial" w:cs="Arial"/>
          <w:noProof w:val="0"/>
          <w:color w:val="000000" w:themeColor="text1" w:themeTint="FF" w:themeShade="FF"/>
          <w:sz w:val="24"/>
          <w:szCs w:val="24"/>
          <w:lang w:val="en-US"/>
        </w:rPr>
        <w:t>supend</w:t>
      </w:r>
      <w:proofErr w:type="spellEnd"/>
      <w:r w:rsidRPr="748CFA75" w:rsidR="748CFA75">
        <w:rPr>
          <w:rFonts w:ascii="Arial" w:hAnsi="Arial" w:eastAsia="Arial" w:cs="Arial"/>
          <w:noProof w:val="0"/>
          <w:color w:val="000000" w:themeColor="text1" w:themeTint="FF" w:themeShade="FF"/>
          <w:sz w:val="24"/>
          <w:szCs w:val="24"/>
          <w:lang w:val="en-US"/>
        </w:rPr>
        <w:t xml:space="preserve"> the contracts and arrange other alternatives.</w:t>
      </w:r>
    </w:p>
    <w:p w:rsidR="748CFA75" w:rsidP="748CFA75" w:rsidRDefault="748CFA75" w14:paraId="513564B0" w14:textId="7472CC22">
      <w:pPr>
        <w:pStyle w:val="Normal"/>
        <w:spacing w:after="120" w:line="259" w:lineRule="auto"/>
        <w:rPr>
          <w:rFonts w:ascii="Arial" w:hAnsi="Arial" w:eastAsia="Arial" w:cs="Arial"/>
          <w:noProof w:val="0"/>
          <w:color w:val="000000" w:themeColor="text1" w:themeTint="FF" w:themeShade="FF"/>
          <w:sz w:val="24"/>
          <w:szCs w:val="24"/>
          <w:lang w:val="en-US"/>
        </w:rPr>
      </w:pPr>
    </w:p>
    <w:p w:rsidR="748CFA75" w:rsidP="748CFA75" w:rsidRDefault="748CFA75" w14:noSpellErr="1" w14:paraId="540CFE45" w14:textId="65AFAA0A">
      <w:pPr>
        <w:pStyle w:val="Normal"/>
        <w:spacing w:after="120" w:line="259" w:lineRule="auto"/>
      </w:pPr>
      <w:r>
        <w:drawing>
          <wp:inline wp14:editId="554D9468" wp14:anchorId="7FE564DC">
            <wp:extent cx="3905278" cy="1714500"/>
            <wp:effectExtent l="0" t="0" r="0" b="0"/>
            <wp:docPr id="457706050" name="picture" title=""/>
            <wp:cNvGraphicFramePr>
              <a:graphicFrameLocks noChangeAspect="1"/>
            </wp:cNvGraphicFramePr>
            <a:graphic>
              <a:graphicData uri="http://schemas.openxmlformats.org/drawingml/2006/picture">
                <pic:pic>
                  <pic:nvPicPr>
                    <pic:cNvPr id="0" name="picture"/>
                    <pic:cNvPicPr/>
                  </pic:nvPicPr>
                  <pic:blipFill>
                    <a:blip r:embed="Rdfc95ce6b53c4b12">
                      <a:extLst>
                        <a:ext xmlns:a="http://schemas.openxmlformats.org/drawingml/2006/main" uri="{28A0092B-C50C-407E-A947-70E740481C1C}">
                          <a14:useLocalDpi val="0"/>
                        </a:ext>
                      </a:extLst>
                    </a:blip>
                    <a:srcRect l="0" t="0" r="18392" b="0"/>
                    <a:stretch>
                      <a:fillRect/>
                    </a:stretch>
                  </pic:blipFill>
                  <pic:spPr xmlns:pic="http://schemas.openxmlformats.org/drawingml/2006/picture">
                    <a:xfrm xmlns:a="http://schemas.openxmlformats.org/drawingml/2006/main" rot="0" flipH="0" flipV="0">
                      <a:off x="0" y="0"/>
                      <a:ext cx="3905278" cy="1714500"/>
                    </a:xfrm>
                    <a:prstGeom xmlns:a="http://schemas.openxmlformats.org/drawingml/2006/main" prst="rect">
                      <a:avLst/>
                    </a:prstGeom>
                  </pic:spPr>
                </pic:pic>
              </a:graphicData>
            </a:graphic>
          </wp:inline>
        </w:drawing>
      </w:r>
    </w:p>
    <w:p w:rsidR="748CFA75" w:rsidP="748CFA75" w:rsidRDefault="748CFA75" w14:noSpellErr="1" w14:paraId="68E2E26B" w14:textId="2DBE316D">
      <w:pPr>
        <w:pStyle w:val="Normal"/>
        <w:rPr>
          <w:rFonts w:ascii="Arial" w:hAnsi="Arial" w:eastAsia="Arial" w:cs="Arial"/>
          <w:noProof w:val="0"/>
          <w:sz w:val="24"/>
          <w:szCs w:val="24"/>
          <w:lang w:val="en-US"/>
        </w:rPr>
      </w:pPr>
      <w:r>
        <w:drawing>
          <wp:inline wp14:editId="7540A1D7" wp14:anchorId="7BFAF57D">
            <wp:extent cx="4055579" cy="1704975"/>
            <wp:effectExtent l="0" t="0" r="0" b="0"/>
            <wp:docPr id="419928443" name="picture" title=""/>
            <wp:cNvGraphicFramePr>
              <a:graphicFrameLocks noChangeAspect="1"/>
            </wp:cNvGraphicFramePr>
            <a:graphic>
              <a:graphicData uri="http://schemas.openxmlformats.org/drawingml/2006/picture">
                <pic:pic>
                  <pic:nvPicPr>
                    <pic:cNvPr id="0" name="picture"/>
                    <pic:cNvPicPr/>
                  </pic:nvPicPr>
                  <pic:blipFill>
                    <a:blip r:embed="Re285192241074ced">
                      <a:extLst>
                        <a:ext xmlns:a="http://schemas.openxmlformats.org/drawingml/2006/main" uri="{28A0092B-C50C-407E-A947-70E740481C1C}">
                          <a14:useLocalDpi val="0"/>
                        </a:ext>
                      </a:extLst>
                    </a:blip>
                    <a:stretch>
                      <a:fillRect/>
                    </a:stretch>
                  </pic:blipFill>
                  <pic:spPr>
                    <a:xfrm>
                      <a:off x="0" y="0"/>
                      <a:ext cx="4055579" cy="1704975"/>
                    </a:xfrm>
                    <a:prstGeom prst="rect">
                      <a:avLst/>
                    </a:prstGeom>
                  </pic:spPr>
                </pic:pic>
              </a:graphicData>
            </a:graphic>
          </wp:inline>
        </w:drawing>
      </w:r>
      <w:r w:rsidRPr="748CFA75" w:rsidR="748CFA75">
        <w:rPr>
          <w:rFonts w:ascii="Arial" w:hAnsi="Arial" w:eastAsia="Arial" w:cs="Arial"/>
          <w:noProof w:val="0"/>
          <w:sz w:val="24"/>
          <w:szCs w:val="24"/>
          <w:lang w:val="en-US"/>
        </w:rPr>
        <w:t xml:space="preserve">    </w:t>
      </w:r>
      <w:r w:rsidRPr="748CFA75" w:rsidR="748CFA75">
        <w:rPr>
          <w:rFonts w:ascii="Arial" w:hAnsi="Arial" w:eastAsia="Arial" w:cs="Arial"/>
          <w:noProof w:val="0"/>
          <w:sz w:val="24"/>
          <w:szCs w:val="24"/>
          <w:lang w:val="en-US"/>
        </w:rPr>
        <w:t xml:space="preserve">  </w:t>
      </w:r>
    </w:p>
    <w:p w:rsidR="77469909" w:rsidP="77469909" w:rsidRDefault="77469909" w14:noSpellErr="1" w14:paraId="43C7BCE2" w14:textId="06706F7C">
      <w:pPr>
        <w:pStyle w:val="Normal"/>
        <w:spacing w:after="120" w:line="259" w:lineRule="auto"/>
        <w:rPr>
          <w:rFonts w:ascii="Arial" w:hAnsi="Arial" w:eastAsia="Arial" w:cs="Arial"/>
          <w:b w:val="1"/>
          <w:bCs w:val="1"/>
          <w:noProof w:val="0"/>
          <w:color w:val="000000" w:themeColor="text1" w:themeTint="FF" w:themeShade="FF"/>
          <w:sz w:val="24"/>
          <w:szCs w:val="24"/>
          <w:lang w:val="en-US"/>
        </w:rPr>
      </w:pPr>
      <w:r w:rsidRPr="748CFA75" w:rsidR="748CFA75">
        <w:rPr>
          <w:rFonts w:ascii="Arial" w:hAnsi="Arial" w:eastAsia="Arial" w:cs="Arial"/>
          <w:b w:val="1"/>
          <w:bCs w:val="1"/>
          <w:noProof w:val="0"/>
          <w:color w:val="000000" w:themeColor="text1" w:themeTint="FF" w:themeShade="FF"/>
          <w:sz w:val="24"/>
          <w:szCs w:val="24"/>
          <w:lang w:val="en-US"/>
        </w:rPr>
        <w:t>E</w:t>
      </w:r>
      <w:r w:rsidRPr="748CFA75" w:rsidR="748CFA75">
        <w:rPr>
          <w:rFonts w:ascii="Arial" w:hAnsi="Arial" w:eastAsia="Arial" w:cs="Arial"/>
          <w:b w:val="1"/>
          <w:bCs w:val="1"/>
          <w:noProof w:val="0"/>
          <w:color w:val="000000" w:themeColor="text1" w:themeTint="FF" w:themeShade="FF"/>
          <w:sz w:val="24"/>
          <w:szCs w:val="24"/>
          <w:lang w:val="en-US"/>
        </w:rPr>
        <w:t>conomic Consequences for the United Kingdom</w:t>
      </w:r>
    </w:p>
    <w:p w:rsidR="748CFA75" w:rsidP="748CFA75" w:rsidRDefault="748CFA75" w14:noSpellErr="1" w14:paraId="72833BD6" w14:textId="27BD1AAD">
      <w:pPr>
        <w:pStyle w:val="Normal"/>
        <w:rPr>
          <w:rFonts w:ascii="Arial" w:hAnsi="Arial" w:eastAsia="Arial" w:cs="Arial"/>
          <w:noProof w:val="0"/>
          <w:color w:val="000000" w:themeColor="text1" w:themeTint="FF" w:themeShade="FF"/>
          <w:sz w:val="22"/>
          <w:szCs w:val="22"/>
          <w:lang w:val="en-US"/>
        </w:rPr>
      </w:pPr>
      <w:r w:rsidRPr="748CFA75" w:rsidR="748CFA75">
        <w:rPr>
          <w:rFonts w:ascii="Arial" w:hAnsi="Arial" w:eastAsia="Arial" w:cs="Arial"/>
          <w:noProof w:val="0"/>
          <w:color w:val="000000" w:themeColor="text1" w:themeTint="FF" w:themeShade="FF"/>
          <w:sz w:val="22"/>
          <w:szCs w:val="22"/>
          <w:lang w:val="en-US"/>
        </w:rPr>
        <w:t xml:space="preserve">The day after the </w:t>
      </w:r>
      <w:r w:rsidRPr="748CFA75" w:rsidR="748CFA75">
        <w:rPr>
          <w:rFonts w:ascii="Arial" w:hAnsi="Arial" w:eastAsia="Arial" w:cs="Arial"/>
          <w:noProof w:val="0"/>
          <w:color w:val="000000" w:themeColor="text1" w:themeTint="FF" w:themeShade="FF"/>
          <w:sz w:val="22"/>
          <w:szCs w:val="22"/>
          <w:lang w:val="en-US"/>
        </w:rPr>
        <w:t>choice</w:t>
      </w:r>
      <w:r w:rsidRPr="748CFA75" w:rsidR="748CFA75">
        <w:rPr>
          <w:rFonts w:ascii="Arial" w:hAnsi="Arial" w:eastAsia="Arial" w:cs="Arial"/>
          <w:noProof w:val="0"/>
          <w:color w:val="000000" w:themeColor="text1" w:themeTint="FF" w:themeShade="FF"/>
          <w:sz w:val="22"/>
          <w:szCs w:val="22"/>
          <w:lang w:val="en-US"/>
        </w:rPr>
        <w:t xml:space="preserve">, the British pound dropped </w:t>
      </w:r>
      <w:r w:rsidRPr="748CFA75" w:rsidR="748CFA75">
        <w:rPr>
          <w:rFonts w:ascii="Arial" w:hAnsi="Arial" w:eastAsia="Arial" w:cs="Arial"/>
          <w:noProof w:val="0"/>
          <w:color w:val="000000" w:themeColor="text1" w:themeTint="FF" w:themeShade="FF"/>
          <w:sz w:val="22"/>
          <w:szCs w:val="22"/>
          <w:lang w:val="en-US"/>
        </w:rPr>
        <w:t>strongly</w:t>
      </w:r>
      <w:r w:rsidRPr="748CFA75" w:rsidR="748CFA75">
        <w:rPr>
          <w:rFonts w:ascii="Arial" w:hAnsi="Arial" w:eastAsia="Arial" w:cs="Arial"/>
          <w:noProof w:val="0"/>
          <w:color w:val="000000" w:themeColor="text1" w:themeTint="FF" w:themeShade="FF"/>
          <w:sz w:val="22"/>
          <w:szCs w:val="22"/>
          <w:lang w:val="en-US"/>
        </w:rPr>
        <w:t xml:space="preserve">, as did the Australian dollar and the </w:t>
      </w:r>
      <w:r w:rsidRPr="748CFA75" w:rsidR="748CFA75">
        <w:rPr>
          <w:rFonts w:ascii="Arial" w:hAnsi="Arial" w:eastAsia="Arial" w:cs="Arial"/>
          <w:noProof w:val="0"/>
          <w:color w:val="000000" w:themeColor="text1" w:themeTint="FF" w:themeShade="FF"/>
          <w:sz w:val="22"/>
          <w:szCs w:val="22"/>
          <w:lang w:val="en-US"/>
        </w:rPr>
        <w:t>Modern</w:t>
      </w:r>
      <w:r w:rsidRPr="748CFA75" w:rsidR="748CFA75">
        <w:rPr>
          <w:rFonts w:ascii="Arial" w:hAnsi="Arial" w:eastAsia="Arial" w:cs="Arial"/>
          <w:noProof w:val="0"/>
          <w:color w:val="000000" w:themeColor="text1" w:themeTint="FF" w:themeShade="FF"/>
          <w:sz w:val="22"/>
          <w:szCs w:val="22"/>
          <w:lang w:val="en-US"/>
        </w:rPr>
        <w:t xml:space="preserve"> Zealand dollar; the stock </w:t>
      </w:r>
      <w:r w:rsidRPr="748CFA75" w:rsidR="748CFA75">
        <w:rPr>
          <w:rFonts w:ascii="Arial" w:hAnsi="Arial" w:eastAsia="Arial" w:cs="Arial"/>
          <w:noProof w:val="0"/>
          <w:color w:val="000000" w:themeColor="text1" w:themeTint="FF" w:themeShade="FF"/>
          <w:sz w:val="22"/>
          <w:szCs w:val="22"/>
          <w:lang w:val="en-US"/>
        </w:rPr>
        <w:t>showcase</w:t>
      </w:r>
      <w:r w:rsidRPr="748CFA75" w:rsidR="748CFA75">
        <w:rPr>
          <w:rFonts w:ascii="Arial" w:hAnsi="Arial" w:eastAsia="Arial" w:cs="Arial"/>
          <w:noProof w:val="0"/>
          <w:color w:val="000000" w:themeColor="text1" w:themeTint="FF" w:themeShade="FF"/>
          <w:sz w:val="22"/>
          <w:szCs w:val="22"/>
          <w:lang w:val="en-US"/>
        </w:rPr>
        <w:t xml:space="preserve"> and the furniture </w:t>
      </w:r>
      <w:r w:rsidRPr="748CFA75" w:rsidR="748CFA75">
        <w:rPr>
          <w:rFonts w:ascii="Arial" w:hAnsi="Arial" w:eastAsia="Arial" w:cs="Arial"/>
          <w:noProof w:val="0"/>
          <w:color w:val="000000" w:themeColor="text1" w:themeTint="FF" w:themeShade="FF"/>
          <w:sz w:val="22"/>
          <w:szCs w:val="22"/>
          <w:lang w:val="en-US"/>
        </w:rPr>
        <w:t>advertise</w:t>
      </w:r>
      <w:r w:rsidRPr="748CFA75" w:rsidR="748CFA75">
        <w:rPr>
          <w:rFonts w:ascii="Arial" w:hAnsi="Arial" w:eastAsia="Arial" w:cs="Arial"/>
          <w:noProof w:val="0"/>
          <w:color w:val="000000" w:themeColor="text1" w:themeTint="FF" w:themeShade="FF"/>
          <w:sz w:val="22"/>
          <w:szCs w:val="22"/>
          <w:lang w:val="en-US"/>
        </w:rPr>
        <w:t xml:space="preserve"> </w:t>
      </w:r>
      <w:r w:rsidRPr="748CFA75" w:rsidR="748CFA75">
        <w:rPr>
          <w:rFonts w:ascii="Arial" w:hAnsi="Arial" w:eastAsia="Arial" w:cs="Arial"/>
          <w:noProof w:val="0"/>
          <w:color w:val="000000" w:themeColor="text1" w:themeTint="FF" w:themeShade="FF"/>
          <w:sz w:val="22"/>
          <w:szCs w:val="22"/>
          <w:lang w:val="en-US"/>
        </w:rPr>
        <w:t>endured</w:t>
      </w:r>
      <w:r w:rsidRPr="748CFA75" w:rsidR="748CFA75">
        <w:rPr>
          <w:rFonts w:ascii="Arial" w:hAnsi="Arial" w:eastAsia="Arial" w:cs="Arial"/>
          <w:noProof w:val="0"/>
          <w:color w:val="000000" w:themeColor="text1" w:themeTint="FF" w:themeShade="FF"/>
          <w:sz w:val="22"/>
          <w:szCs w:val="22"/>
          <w:lang w:val="en-US"/>
        </w:rPr>
        <w:t xml:space="preserve"> a sharp drop that week. </w:t>
      </w:r>
      <w:r w:rsidRPr="748CFA75" w:rsidR="748CFA75">
        <w:rPr>
          <w:rFonts w:ascii="Arial" w:hAnsi="Arial" w:eastAsia="Arial" w:cs="Arial"/>
          <w:noProof w:val="0"/>
          <w:color w:val="000000" w:themeColor="text1" w:themeTint="FF" w:themeShade="FF"/>
          <w:sz w:val="22"/>
          <w:szCs w:val="22"/>
          <w:lang w:val="en-US"/>
        </w:rPr>
        <w:t>Subsequently</w:t>
      </w:r>
      <w:r w:rsidRPr="748CFA75" w:rsidR="748CFA75">
        <w:rPr>
          <w:rFonts w:ascii="Arial" w:hAnsi="Arial" w:eastAsia="Arial" w:cs="Arial"/>
          <w:noProof w:val="0"/>
          <w:color w:val="000000" w:themeColor="text1" w:themeTint="FF" w:themeShade="FF"/>
          <w:sz w:val="22"/>
          <w:szCs w:val="22"/>
          <w:lang w:val="en-US"/>
        </w:rPr>
        <w:t xml:space="preserve">, the British government </w:t>
      </w:r>
      <w:r w:rsidRPr="748CFA75" w:rsidR="748CFA75">
        <w:rPr>
          <w:rFonts w:ascii="Arial" w:hAnsi="Arial" w:eastAsia="Arial" w:cs="Arial"/>
          <w:noProof w:val="0"/>
          <w:color w:val="000000" w:themeColor="text1" w:themeTint="FF" w:themeShade="FF"/>
          <w:sz w:val="22"/>
          <w:szCs w:val="22"/>
          <w:lang w:val="en-US"/>
        </w:rPr>
        <w:t>brought down</w:t>
      </w:r>
      <w:r w:rsidRPr="748CFA75" w:rsidR="748CFA75">
        <w:rPr>
          <w:rFonts w:ascii="Arial" w:hAnsi="Arial" w:eastAsia="Arial" w:cs="Arial"/>
          <w:noProof w:val="0"/>
          <w:color w:val="000000" w:themeColor="text1" w:themeTint="FF" w:themeShade="FF"/>
          <w:sz w:val="22"/>
          <w:szCs w:val="22"/>
          <w:lang w:val="en-US"/>
        </w:rPr>
        <w:t xml:space="preserve"> </w:t>
      </w:r>
      <w:r w:rsidRPr="748CFA75" w:rsidR="748CFA75">
        <w:rPr>
          <w:rFonts w:ascii="Arial" w:hAnsi="Arial" w:eastAsia="Arial" w:cs="Arial"/>
          <w:noProof w:val="0"/>
          <w:color w:val="000000" w:themeColor="text1" w:themeTint="FF" w:themeShade="FF"/>
          <w:sz w:val="22"/>
          <w:szCs w:val="22"/>
          <w:lang w:val="en-US"/>
        </w:rPr>
        <w:t>intrigued</w:t>
      </w:r>
      <w:r w:rsidRPr="748CFA75" w:rsidR="748CFA75">
        <w:rPr>
          <w:rFonts w:ascii="Arial" w:hAnsi="Arial" w:eastAsia="Arial" w:cs="Arial"/>
          <w:noProof w:val="0"/>
          <w:color w:val="000000" w:themeColor="text1" w:themeTint="FF" w:themeShade="FF"/>
          <w:sz w:val="22"/>
          <w:szCs w:val="22"/>
          <w:lang w:val="en-US"/>
        </w:rPr>
        <w:t xml:space="preserve"> rates and made bank </w:t>
      </w:r>
      <w:r w:rsidRPr="748CFA75" w:rsidR="748CFA75">
        <w:rPr>
          <w:rFonts w:ascii="Arial" w:hAnsi="Arial" w:eastAsia="Arial" w:cs="Arial"/>
          <w:noProof w:val="0"/>
          <w:color w:val="000000" w:themeColor="text1" w:themeTint="FF" w:themeShade="FF"/>
          <w:sz w:val="22"/>
          <w:szCs w:val="22"/>
          <w:lang w:val="en-US"/>
        </w:rPr>
        <w:t>advances</w:t>
      </w:r>
      <w:r w:rsidRPr="748CFA75" w:rsidR="748CFA75">
        <w:rPr>
          <w:rFonts w:ascii="Arial" w:hAnsi="Arial" w:eastAsia="Arial" w:cs="Arial"/>
          <w:noProof w:val="0"/>
          <w:color w:val="000000" w:themeColor="text1" w:themeTint="FF" w:themeShade="FF"/>
          <w:sz w:val="22"/>
          <w:szCs w:val="22"/>
          <w:lang w:val="en-US"/>
        </w:rPr>
        <w:t xml:space="preserve"> to contain a </w:t>
      </w:r>
      <w:r w:rsidRPr="748CFA75" w:rsidR="748CFA75">
        <w:rPr>
          <w:rFonts w:ascii="Arial" w:hAnsi="Arial" w:eastAsia="Arial" w:cs="Arial"/>
          <w:noProof w:val="0"/>
          <w:color w:val="000000" w:themeColor="text1" w:themeTint="FF" w:themeShade="FF"/>
          <w:sz w:val="22"/>
          <w:szCs w:val="22"/>
          <w:lang w:val="en-US"/>
        </w:rPr>
        <w:t>conceivable</w:t>
      </w:r>
      <w:r w:rsidRPr="748CFA75" w:rsidR="748CFA75">
        <w:rPr>
          <w:rFonts w:ascii="Arial" w:hAnsi="Arial" w:eastAsia="Arial" w:cs="Arial"/>
          <w:noProof w:val="0"/>
          <w:color w:val="000000" w:themeColor="text1" w:themeTint="FF" w:themeShade="FF"/>
          <w:sz w:val="22"/>
          <w:szCs w:val="22"/>
          <w:lang w:val="en-US"/>
        </w:rPr>
        <w:t xml:space="preserve"> </w:t>
      </w:r>
      <w:r w:rsidRPr="748CFA75" w:rsidR="748CFA75">
        <w:rPr>
          <w:rFonts w:ascii="Arial" w:hAnsi="Arial" w:eastAsia="Arial" w:cs="Arial"/>
          <w:noProof w:val="0"/>
          <w:color w:val="000000" w:themeColor="text1" w:themeTint="FF" w:themeShade="FF"/>
          <w:sz w:val="22"/>
          <w:szCs w:val="22"/>
          <w:lang w:val="en-US"/>
        </w:rPr>
        <w:t>misfortune</w:t>
      </w:r>
      <w:r w:rsidRPr="748CFA75" w:rsidR="748CFA75">
        <w:rPr>
          <w:rFonts w:ascii="Arial" w:hAnsi="Arial" w:eastAsia="Arial" w:cs="Arial"/>
          <w:noProof w:val="0"/>
          <w:color w:val="000000" w:themeColor="text1" w:themeTint="FF" w:themeShade="FF"/>
          <w:sz w:val="22"/>
          <w:szCs w:val="22"/>
          <w:lang w:val="en-US"/>
        </w:rPr>
        <w:t xml:space="preserve"> of capital.</w:t>
      </w:r>
    </w:p>
    <w:p w:rsidR="748CFA75" w:rsidP="748CFA75" w:rsidRDefault="748CFA75" w14:noSpellErr="1" w14:paraId="6740A4CF" w14:textId="58CBDE86">
      <w:pPr>
        <w:pStyle w:val="Normal"/>
        <w:rPr>
          <w:rFonts w:ascii="Arial" w:hAnsi="Arial" w:eastAsia="Arial" w:cs="Arial"/>
          <w:b w:val="1"/>
          <w:bCs w:val="1"/>
          <w:noProof w:val="0"/>
          <w:color w:val="000000" w:themeColor="text1" w:themeTint="FF" w:themeShade="FF"/>
          <w:sz w:val="24"/>
          <w:szCs w:val="24"/>
          <w:lang w:val="en-US"/>
        </w:rPr>
      </w:pPr>
    </w:p>
    <w:p w:rsidR="748CFA75" w:rsidP="748CFA75" w:rsidRDefault="748CFA75" w14:noSpellErr="1" w14:paraId="7BDEB796" w14:textId="4AC427B9">
      <w:pPr>
        <w:pStyle w:val="Normal"/>
        <w:rPr>
          <w:rFonts w:ascii="Arial" w:hAnsi="Arial" w:eastAsia="Arial" w:cs="Arial"/>
          <w:b w:val="1"/>
          <w:bCs w:val="1"/>
          <w:noProof w:val="0"/>
          <w:color w:val="000000" w:themeColor="text1" w:themeTint="FF" w:themeShade="FF"/>
          <w:sz w:val="24"/>
          <w:szCs w:val="24"/>
          <w:lang w:val="en-US"/>
        </w:rPr>
      </w:pPr>
    </w:p>
    <w:p w:rsidR="748CFA75" w:rsidP="748CFA75" w:rsidRDefault="748CFA75" w14:noSpellErr="1" w14:paraId="64BAFABC" w14:textId="5A141F24">
      <w:pPr>
        <w:pStyle w:val="Normal"/>
        <w:rPr>
          <w:rFonts w:ascii="Arial" w:hAnsi="Arial" w:eastAsia="Arial" w:cs="Arial"/>
          <w:b w:val="1"/>
          <w:bCs w:val="1"/>
          <w:noProof w:val="0"/>
          <w:color w:val="000000" w:themeColor="text1" w:themeTint="FF" w:themeShade="FF"/>
          <w:sz w:val="24"/>
          <w:szCs w:val="24"/>
          <w:lang w:val="en-US"/>
        </w:rPr>
      </w:pPr>
    </w:p>
    <w:p w:rsidR="748CFA75" w:rsidP="748CFA75" w:rsidRDefault="748CFA75" w14:noSpellErr="1" w14:paraId="74C9D63A" w14:textId="58D87FBA">
      <w:pPr>
        <w:rPr>
          <w:rFonts w:ascii="Arial" w:hAnsi="Arial" w:eastAsia="Arial" w:cs="Arial"/>
          <w:b w:val="1"/>
          <w:bCs w:val="1"/>
          <w:noProof w:val="0"/>
          <w:color w:val="000000" w:themeColor="text1" w:themeTint="FF" w:themeShade="FF"/>
          <w:sz w:val="24"/>
          <w:szCs w:val="24"/>
          <w:lang w:val="en-US"/>
        </w:rPr>
      </w:pPr>
    </w:p>
    <w:p w:rsidR="748CFA75" w:rsidP="748CFA75" w:rsidRDefault="748CFA75" w14:noSpellErr="1" w14:paraId="16473C7D" w14:textId="6C3275F1">
      <w:pPr>
        <w:rPr>
          <w:rFonts w:ascii="Arial" w:hAnsi="Arial" w:eastAsia="Arial" w:cs="Arial"/>
          <w:b w:val="1"/>
          <w:bCs w:val="1"/>
          <w:noProof w:val="0"/>
          <w:color w:val="000000" w:themeColor="text1" w:themeTint="FF" w:themeShade="FF"/>
          <w:sz w:val="24"/>
          <w:szCs w:val="24"/>
          <w:lang w:val="en-US"/>
        </w:rPr>
      </w:pPr>
    </w:p>
    <w:p w:rsidR="748CFA75" w:rsidP="748CFA75" w:rsidRDefault="748CFA75" w14:noSpellErr="1" w14:paraId="796AF2A2" w14:textId="303B4D8D">
      <w:pPr>
        <w:rPr>
          <w:rFonts w:ascii="Arial" w:hAnsi="Arial" w:eastAsia="Arial" w:cs="Arial"/>
          <w:b w:val="1"/>
          <w:bCs w:val="1"/>
          <w:noProof w:val="0"/>
          <w:color w:val="000000" w:themeColor="text1" w:themeTint="FF" w:themeShade="FF"/>
          <w:sz w:val="24"/>
          <w:szCs w:val="24"/>
          <w:lang w:val="en-US"/>
        </w:rPr>
      </w:pPr>
    </w:p>
    <w:p w:rsidR="77469909" w:rsidP="77469909" w:rsidRDefault="77469909" w14:noSpellErr="1" w14:paraId="6DA2CAE9" w14:textId="41C1EABF">
      <w:pPr>
        <w:rPr>
          <w:rFonts w:ascii="Arial" w:hAnsi="Arial" w:eastAsia="Arial" w:cs="Arial"/>
          <w:b w:val="1"/>
          <w:bCs w:val="1"/>
          <w:noProof w:val="0"/>
          <w:color w:val="000000" w:themeColor="text1" w:themeTint="FF" w:themeShade="FF"/>
          <w:sz w:val="24"/>
          <w:szCs w:val="24"/>
          <w:lang w:val="en-US"/>
        </w:rPr>
      </w:pPr>
      <w:r w:rsidRPr="748CFA75" w:rsidR="748CFA75">
        <w:rPr>
          <w:rFonts w:ascii="Arial" w:hAnsi="Arial" w:eastAsia="Arial" w:cs="Arial"/>
          <w:b w:val="1"/>
          <w:bCs w:val="1"/>
          <w:noProof w:val="0"/>
          <w:color w:val="000000" w:themeColor="text1" w:themeTint="FF" w:themeShade="FF"/>
          <w:sz w:val="24"/>
          <w:szCs w:val="24"/>
          <w:lang w:val="en-US"/>
        </w:rPr>
        <w:t>Consequences of Brexit for the European Union</w:t>
      </w:r>
    </w:p>
    <w:p w:rsidR="748CFA75" w:rsidP="748CFA75" w:rsidRDefault="748CFA75" w14:noSpellErr="1" w14:paraId="00EF71D8" w14:textId="458FA0B4">
      <w:pPr>
        <w:pStyle w:val="Normal"/>
        <w:rPr>
          <w:rFonts w:ascii="Arial" w:hAnsi="Arial" w:eastAsia="Arial" w:cs="Arial"/>
          <w:noProof w:val="0"/>
          <w:color w:val="000000" w:themeColor="text1" w:themeTint="FF" w:themeShade="FF"/>
          <w:sz w:val="22"/>
          <w:szCs w:val="22"/>
          <w:lang w:val="en-US"/>
        </w:rPr>
      </w:pPr>
      <w:r w:rsidRPr="748CFA75" w:rsidR="748CFA75">
        <w:rPr>
          <w:rFonts w:ascii="Arial" w:hAnsi="Arial" w:eastAsia="Arial" w:cs="Arial"/>
          <w:noProof w:val="0"/>
          <w:color w:val="000000" w:themeColor="text1" w:themeTint="FF" w:themeShade="FF"/>
          <w:sz w:val="22"/>
          <w:szCs w:val="22"/>
          <w:lang w:val="en-US"/>
        </w:rPr>
        <w:t>Results</w:t>
      </w:r>
      <w:r w:rsidRPr="748CFA75" w:rsidR="748CFA75">
        <w:rPr>
          <w:rFonts w:ascii="Arial" w:hAnsi="Arial" w:eastAsia="Arial" w:cs="Arial"/>
          <w:noProof w:val="0"/>
          <w:color w:val="000000" w:themeColor="text1" w:themeTint="FF" w:themeShade="FF"/>
          <w:sz w:val="22"/>
          <w:szCs w:val="22"/>
          <w:lang w:val="en-US"/>
        </w:rPr>
        <w:t xml:space="preserve"> of Brexit for the European Union It loses the UK's </w:t>
      </w:r>
      <w:r w:rsidRPr="748CFA75" w:rsidR="748CFA75">
        <w:rPr>
          <w:rFonts w:ascii="Arial" w:hAnsi="Arial" w:eastAsia="Arial" w:cs="Arial"/>
          <w:noProof w:val="0"/>
          <w:color w:val="000000" w:themeColor="text1" w:themeTint="FF" w:themeShade="FF"/>
          <w:sz w:val="22"/>
          <w:szCs w:val="22"/>
          <w:lang w:val="en-US"/>
        </w:rPr>
        <w:t>money related</w:t>
      </w:r>
      <w:r w:rsidRPr="748CFA75" w:rsidR="748CFA75">
        <w:rPr>
          <w:rFonts w:ascii="Arial" w:hAnsi="Arial" w:eastAsia="Arial" w:cs="Arial"/>
          <w:noProof w:val="0"/>
          <w:color w:val="000000" w:themeColor="text1" w:themeTint="FF" w:themeShade="FF"/>
          <w:sz w:val="22"/>
          <w:szCs w:val="22"/>
          <w:lang w:val="en-US"/>
        </w:rPr>
        <w:t xml:space="preserve"> </w:t>
      </w:r>
      <w:r w:rsidRPr="748CFA75" w:rsidR="748CFA75">
        <w:rPr>
          <w:rFonts w:ascii="Arial" w:hAnsi="Arial" w:eastAsia="Arial" w:cs="Arial"/>
          <w:noProof w:val="0"/>
          <w:color w:val="000000" w:themeColor="text1" w:themeTint="FF" w:themeShade="FF"/>
          <w:sz w:val="22"/>
          <w:szCs w:val="22"/>
          <w:lang w:val="en-US"/>
        </w:rPr>
        <w:t>commitment.</w:t>
      </w:r>
      <w:r w:rsidRPr="748CFA75" w:rsidR="748CFA75">
        <w:rPr>
          <w:rFonts w:ascii="Arial" w:hAnsi="Arial" w:eastAsia="Arial" w:cs="Arial"/>
          <w:noProof w:val="0"/>
          <w:color w:val="000000" w:themeColor="text1" w:themeTint="FF" w:themeShade="FF"/>
          <w:sz w:val="22"/>
          <w:szCs w:val="22"/>
          <w:lang w:val="en-US"/>
        </w:rPr>
        <w:t xml:space="preserve"> </w:t>
      </w:r>
    </w:p>
    <w:p w:rsidR="748CFA75" w:rsidP="748CFA75" w:rsidRDefault="748CFA75" w14:noSpellErr="1" w14:paraId="54170656" w14:textId="0CA1C635">
      <w:pPr>
        <w:pStyle w:val="Normal"/>
        <w:rPr>
          <w:rFonts w:ascii="Arial" w:hAnsi="Arial" w:eastAsia="Arial" w:cs="Arial"/>
          <w:noProof w:val="0"/>
          <w:color w:val="000000" w:themeColor="text1" w:themeTint="FF" w:themeShade="FF"/>
          <w:sz w:val="22"/>
          <w:szCs w:val="22"/>
          <w:lang w:val="en-US"/>
        </w:rPr>
      </w:pPr>
      <w:r w:rsidRPr="748CFA75" w:rsidR="748CFA75">
        <w:rPr>
          <w:rFonts w:ascii="Arial" w:hAnsi="Arial" w:eastAsia="Arial" w:cs="Arial"/>
          <w:noProof w:val="0"/>
          <w:color w:val="000000" w:themeColor="text1" w:themeTint="FF" w:themeShade="FF"/>
          <w:sz w:val="22"/>
          <w:szCs w:val="22"/>
          <w:lang w:val="en-US"/>
        </w:rPr>
        <w:t>It will have</w:t>
      </w:r>
      <w:r w:rsidRPr="748CFA75" w:rsidR="748CFA75">
        <w:rPr>
          <w:rFonts w:ascii="Arial" w:hAnsi="Arial" w:eastAsia="Arial" w:cs="Arial"/>
          <w:noProof w:val="0"/>
          <w:color w:val="000000" w:themeColor="text1" w:themeTint="FF" w:themeShade="FF"/>
          <w:sz w:val="22"/>
          <w:szCs w:val="22"/>
          <w:lang w:val="en-US"/>
        </w:rPr>
        <w:t xml:space="preserve"> to</w:t>
      </w:r>
      <w:r w:rsidRPr="748CFA75" w:rsidR="748CFA75">
        <w:rPr>
          <w:rFonts w:ascii="Arial" w:hAnsi="Arial" w:eastAsia="Arial" w:cs="Arial"/>
          <w:noProof w:val="0"/>
          <w:color w:val="000000" w:themeColor="text1" w:themeTint="FF" w:themeShade="FF"/>
          <w:sz w:val="22"/>
          <w:szCs w:val="22"/>
          <w:lang w:val="en-US"/>
        </w:rPr>
        <w:t xml:space="preserve"> renegotiate all </w:t>
      </w:r>
      <w:r w:rsidRPr="748CFA75" w:rsidR="748CFA75">
        <w:rPr>
          <w:rFonts w:ascii="Arial" w:hAnsi="Arial" w:eastAsia="Arial" w:cs="Arial"/>
          <w:noProof w:val="0"/>
          <w:color w:val="000000" w:themeColor="text1" w:themeTint="FF" w:themeShade="FF"/>
          <w:sz w:val="22"/>
          <w:szCs w:val="22"/>
          <w:lang w:val="en-US"/>
        </w:rPr>
        <w:t>exchange</w:t>
      </w:r>
      <w:r w:rsidRPr="748CFA75" w:rsidR="748CFA75">
        <w:rPr>
          <w:rFonts w:ascii="Arial" w:hAnsi="Arial" w:eastAsia="Arial" w:cs="Arial"/>
          <w:noProof w:val="0"/>
          <w:color w:val="000000" w:themeColor="text1" w:themeTint="FF" w:themeShade="FF"/>
          <w:sz w:val="22"/>
          <w:szCs w:val="22"/>
          <w:lang w:val="en-US"/>
        </w:rPr>
        <w:t xml:space="preserve"> </w:t>
      </w:r>
      <w:r w:rsidRPr="748CFA75" w:rsidR="748CFA75">
        <w:rPr>
          <w:rFonts w:ascii="Arial" w:hAnsi="Arial" w:eastAsia="Arial" w:cs="Arial"/>
          <w:noProof w:val="0"/>
          <w:color w:val="000000" w:themeColor="text1" w:themeTint="FF" w:themeShade="FF"/>
          <w:sz w:val="22"/>
          <w:szCs w:val="22"/>
          <w:lang w:val="en-US"/>
        </w:rPr>
        <w:t>understandings</w:t>
      </w:r>
      <w:r w:rsidRPr="748CFA75" w:rsidR="748CFA75">
        <w:rPr>
          <w:rFonts w:ascii="Arial" w:hAnsi="Arial" w:eastAsia="Arial" w:cs="Arial"/>
          <w:noProof w:val="0"/>
          <w:color w:val="000000" w:themeColor="text1" w:themeTint="FF" w:themeShade="FF"/>
          <w:sz w:val="22"/>
          <w:szCs w:val="22"/>
          <w:lang w:val="en-US"/>
        </w:rPr>
        <w:t xml:space="preserve"> with the </w:t>
      </w:r>
      <w:r w:rsidRPr="748CFA75" w:rsidR="748CFA75">
        <w:rPr>
          <w:rFonts w:ascii="Arial" w:hAnsi="Arial" w:eastAsia="Arial" w:cs="Arial"/>
          <w:noProof w:val="0"/>
          <w:color w:val="000000" w:themeColor="text1" w:themeTint="FF" w:themeShade="FF"/>
          <w:sz w:val="22"/>
          <w:szCs w:val="22"/>
          <w:lang w:val="en-US"/>
        </w:rPr>
        <w:t>Joined together</w:t>
      </w:r>
      <w:r w:rsidRPr="748CFA75" w:rsidR="748CFA75">
        <w:rPr>
          <w:rFonts w:ascii="Arial" w:hAnsi="Arial" w:eastAsia="Arial" w:cs="Arial"/>
          <w:noProof w:val="0"/>
          <w:color w:val="000000" w:themeColor="text1" w:themeTint="FF" w:themeShade="FF"/>
          <w:sz w:val="22"/>
          <w:szCs w:val="22"/>
          <w:lang w:val="en-US"/>
        </w:rPr>
        <w:t xml:space="preserve"> Kingdom.</w:t>
      </w:r>
    </w:p>
    <w:p w:rsidR="748CFA75" w:rsidP="748CFA75" w:rsidRDefault="748CFA75" w14:noSpellErr="1" w14:paraId="55425FEC" w14:textId="03EA3D33">
      <w:pPr>
        <w:pStyle w:val="Normal"/>
        <w:rPr>
          <w:rFonts w:ascii="Arial" w:hAnsi="Arial" w:eastAsia="Arial" w:cs="Arial"/>
          <w:noProof w:val="0"/>
          <w:color w:val="000000" w:themeColor="text1" w:themeTint="FF" w:themeShade="FF"/>
          <w:sz w:val="22"/>
          <w:szCs w:val="22"/>
          <w:lang w:val="en-US"/>
        </w:rPr>
      </w:pPr>
      <w:r w:rsidRPr="748CFA75" w:rsidR="748CFA75">
        <w:rPr>
          <w:rFonts w:ascii="Arial" w:hAnsi="Arial" w:eastAsia="Arial" w:cs="Arial"/>
          <w:noProof w:val="0"/>
          <w:color w:val="000000" w:themeColor="text1" w:themeTint="FF" w:themeShade="FF"/>
          <w:sz w:val="22"/>
          <w:szCs w:val="22"/>
          <w:lang w:val="en-US"/>
        </w:rPr>
        <w:t xml:space="preserve"> F</w:t>
      </w:r>
      <w:r w:rsidRPr="748CFA75" w:rsidR="748CFA75">
        <w:rPr>
          <w:rFonts w:ascii="Arial" w:hAnsi="Arial" w:eastAsia="Arial" w:cs="Arial"/>
          <w:noProof w:val="0"/>
          <w:color w:val="000000" w:themeColor="text1" w:themeTint="FF" w:themeShade="FF"/>
          <w:sz w:val="22"/>
          <w:szCs w:val="22"/>
          <w:lang w:val="en-US"/>
        </w:rPr>
        <w:t xml:space="preserve">ear that Brexit will </w:t>
      </w:r>
      <w:r w:rsidRPr="748CFA75" w:rsidR="748CFA75">
        <w:rPr>
          <w:rFonts w:ascii="Arial" w:hAnsi="Arial" w:eastAsia="Arial" w:cs="Arial"/>
          <w:noProof w:val="0"/>
          <w:color w:val="000000" w:themeColor="text1" w:themeTint="FF" w:themeShade="FF"/>
          <w:sz w:val="22"/>
          <w:szCs w:val="22"/>
          <w:lang w:val="en-US"/>
        </w:rPr>
        <w:t>motivate</w:t>
      </w:r>
      <w:r w:rsidRPr="748CFA75" w:rsidR="748CFA75">
        <w:rPr>
          <w:rFonts w:ascii="Arial" w:hAnsi="Arial" w:eastAsia="Arial" w:cs="Arial"/>
          <w:noProof w:val="0"/>
          <w:color w:val="000000" w:themeColor="text1" w:themeTint="FF" w:themeShade="FF"/>
          <w:sz w:val="22"/>
          <w:szCs w:val="22"/>
          <w:lang w:val="en-US"/>
        </w:rPr>
        <w:t xml:space="preserve"> other </w:t>
      </w:r>
      <w:r w:rsidRPr="748CFA75" w:rsidR="748CFA75">
        <w:rPr>
          <w:rFonts w:ascii="Arial" w:hAnsi="Arial" w:eastAsia="Arial" w:cs="Arial"/>
          <w:noProof w:val="0"/>
          <w:color w:val="000000" w:themeColor="text1" w:themeTint="FF" w:themeShade="FF"/>
          <w:sz w:val="22"/>
          <w:szCs w:val="22"/>
          <w:lang w:val="en-US"/>
        </w:rPr>
        <w:t>nations</w:t>
      </w:r>
      <w:r w:rsidRPr="748CFA75" w:rsidR="748CFA75">
        <w:rPr>
          <w:rFonts w:ascii="Arial" w:hAnsi="Arial" w:eastAsia="Arial" w:cs="Arial"/>
          <w:noProof w:val="0"/>
          <w:color w:val="000000" w:themeColor="text1" w:themeTint="FF" w:themeShade="FF"/>
          <w:sz w:val="22"/>
          <w:szCs w:val="22"/>
          <w:lang w:val="en-US"/>
        </w:rPr>
        <w:t xml:space="preserve"> to do the same.</w:t>
      </w:r>
    </w:p>
    <w:p w:rsidR="77469909" w:rsidP="748CFA75" w:rsidRDefault="77469909" w14:paraId="7BC67FE1" w14:textId="44819B84" w14:noSpellErr="1">
      <w:pPr>
        <w:pStyle w:val="Normal"/>
        <w:rPr>
          <w:rFonts w:ascii="Arial" w:hAnsi="Arial" w:eastAsia="Arial" w:cs="Arial"/>
          <w:b w:val="1"/>
          <w:bCs w:val="1"/>
          <w:noProof w:val="0"/>
          <w:color w:val="000000" w:themeColor="text1" w:themeTint="FF" w:themeShade="FF"/>
          <w:sz w:val="24"/>
          <w:szCs w:val="24"/>
          <w:lang w:val="en-US"/>
        </w:rPr>
      </w:pPr>
    </w:p>
    <w:p w:rsidR="748CFA75" w:rsidP="748CFA75" w:rsidRDefault="748CFA75" w14:noSpellErr="1" w14:paraId="02FD32ED" w14:textId="26E5F0D2">
      <w:pPr>
        <w:rPr>
          <w:rFonts w:ascii="Arial" w:hAnsi="Arial" w:eastAsia="Arial" w:cs="Arial"/>
          <w:b w:val="1"/>
          <w:bCs w:val="1"/>
          <w:noProof w:val="0"/>
          <w:color w:val="000000" w:themeColor="text1" w:themeTint="FF" w:themeShade="FF"/>
          <w:sz w:val="24"/>
          <w:szCs w:val="24"/>
          <w:lang w:val="en-US"/>
        </w:rPr>
      </w:pPr>
    </w:p>
    <w:p w:rsidR="748CFA75" w:rsidP="748CFA75" w:rsidRDefault="748CFA75" w14:noSpellErr="1" w14:paraId="083628AE" w14:textId="099593E8">
      <w:pPr>
        <w:rPr>
          <w:rFonts w:ascii="Arial" w:hAnsi="Arial" w:eastAsia="Arial" w:cs="Arial"/>
          <w:b w:val="1"/>
          <w:bCs w:val="1"/>
          <w:noProof w:val="0"/>
          <w:color w:val="222222"/>
          <w:sz w:val="24"/>
          <w:szCs w:val="24"/>
          <w:lang w:val="en-US"/>
        </w:rPr>
      </w:pPr>
    </w:p>
    <w:p w:rsidR="77469909" w:rsidP="77469909" w:rsidRDefault="77469909" w14:noSpellErr="1" w14:paraId="2C8439AC" w14:textId="1B839134">
      <w:pPr>
        <w:rPr>
          <w:rFonts w:ascii="Arial" w:hAnsi="Arial" w:eastAsia="Arial" w:cs="Arial"/>
          <w:b w:val="1"/>
          <w:bCs w:val="1"/>
          <w:noProof w:val="0"/>
          <w:color w:val="222222"/>
          <w:sz w:val="24"/>
          <w:szCs w:val="24"/>
          <w:lang w:val="en-US"/>
        </w:rPr>
      </w:pPr>
      <w:r w:rsidRPr="77469909" w:rsidR="77469909">
        <w:rPr>
          <w:rFonts w:ascii="Arial" w:hAnsi="Arial" w:eastAsia="Arial" w:cs="Arial"/>
          <w:b w:val="1"/>
          <w:bCs w:val="1"/>
          <w:noProof w:val="0"/>
          <w:color w:val="222222"/>
          <w:sz w:val="24"/>
          <w:szCs w:val="24"/>
          <w:lang w:val="en-US"/>
        </w:rPr>
        <w:t>Data</w:t>
      </w:r>
    </w:p>
    <w:p w:rsidR="748CFA75" w:rsidP="748CFA75" w:rsidRDefault="748CFA75" w14:noSpellErr="1" w14:paraId="633D4DFD" w14:textId="572276DD">
      <w:pPr>
        <w:rPr>
          <w:rFonts w:ascii="Arial" w:hAnsi="Arial" w:eastAsia="Arial" w:cs="Arial"/>
          <w:noProof w:val="0"/>
          <w:color w:val="000000" w:themeColor="text1" w:themeTint="FF" w:themeShade="FF"/>
          <w:sz w:val="22"/>
          <w:szCs w:val="22"/>
          <w:lang w:val="en-US"/>
        </w:rPr>
      </w:pPr>
      <w:r w:rsidRPr="748CFA75" w:rsidR="748CFA75">
        <w:rPr>
          <w:rFonts w:ascii="Arial" w:hAnsi="Arial" w:eastAsia="Arial" w:cs="Arial"/>
          <w:noProof w:val="0"/>
          <w:color w:val="222222"/>
          <w:sz w:val="24"/>
          <w:szCs w:val="24"/>
          <w:lang w:val="en-US"/>
        </w:rPr>
        <w:t xml:space="preserve"> </w:t>
      </w:r>
      <w:r w:rsidRPr="748CFA75" w:rsidR="748CFA75">
        <w:rPr>
          <w:rFonts w:ascii="Arial" w:hAnsi="Arial" w:eastAsia="Arial" w:cs="Arial"/>
          <w:b w:val="1"/>
          <w:bCs w:val="1"/>
          <w:noProof w:val="0"/>
          <w:color w:val="222222"/>
          <w:sz w:val="24"/>
          <w:szCs w:val="24"/>
          <w:lang w:val="en-US"/>
        </w:rPr>
        <w:t>Quantitative data</w:t>
      </w:r>
      <w:r w:rsidRPr="748CFA75" w:rsidR="748CFA75">
        <w:rPr>
          <w:rFonts w:ascii="Arial" w:hAnsi="Arial" w:eastAsia="Arial" w:cs="Arial"/>
          <w:noProof w:val="0"/>
          <w:color w:val="222222"/>
          <w:sz w:val="24"/>
          <w:szCs w:val="24"/>
          <w:lang w:val="en-US"/>
        </w:rPr>
        <w:t xml:space="preserve"> </w:t>
      </w:r>
      <w:r w:rsidRPr="748CFA75" w:rsidR="748CFA75">
        <w:rPr>
          <w:rFonts w:ascii="Arial" w:hAnsi="Arial" w:eastAsia="Arial" w:cs="Arial"/>
          <w:noProof w:val="0"/>
          <w:color w:val="222222"/>
          <w:sz w:val="24"/>
          <w:szCs w:val="24"/>
          <w:lang w:val="en-US"/>
        </w:rPr>
        <w:t xml:space="preserve">- </w:t>
      </w:r>
      <w:r w:rsidRPr="748CFA75" w:rsidR="748CFA75">
        <w:rPr>
          <w:rFonts w:ascii="Arial" w:hAnsi="Arial" w:eastAsia="Arial" w:cs="Arial"/>
          <w:noProof w:val="0"/>
          <w:color w:val="000000" w:themeColor="text1" w:themeTint="FF" w:themeShade="FF"/>
          <w:sz w:val="22"/>
          <w:szCs w:val="22"/>
          <w:lang w:val="en-US"/>
        </w:rPr>
        <w:t>Quantitative</w:t>
      </w:r>
      <w:r w:rsidRPr="748CFA75" w:rsidR="748CFA75">
        <w:rPr>
          <w:rFonts w:ascii="Arial" w:hAnsi="Arial" w:eastAsia="Arial" w:cs="Arial"/>
          <w:noProof w:val="0"/>
          <w:color w:val="000000" w:themeColor="text1" w:themeTint="FF" w:themeShade="FF"/>
          <w:sz w:val="22"/>
          <w:szCs w:val="22"/>
          <w:lang w:val="en-US"/>
        </w:rPr>
        <w:t xml:space="preserve"> </w:t>
      </w:r>
      <w:r w:rsidRPr="748CFA75" w:rsidR="748CFA75">
        <w:rPr>
          <w:rFonts w:ascii="Arial" w:hAnsi="Arial" w:eastAsia="Arial" w:cs="Arial"/>
          <w:noProof w:val="0"/>
          <w:color w:val="000000" w:themeColor="text1" w:themeTint="FF" w:themeShade="FF"/>
          <w:sz w:val="22"/>
          <w:szCs w:val="22"/>
          <w:lang w:val="en-US"/>
        </w:rPr>
        <w:t>information</w:t>
      </w:r>
      <w:r w:rsidRPr="748CFA75" w:rsidR="748CFA75">
        <w:rPr>
          <w:rFonts w:ascii="Arial" w:hAnsi="Arial" w:eastAsia="Arial" w:cs="Arial"/>
          <w:noProof w:val="0"/>
          <w:color w:val="000000" w:themeColor="text1" w:themeTint="FF" w:themeShade="FF"/>
          <w:sz w:val="22"/>
          <w:szCs w:val="22"/>
          <w:lang w:val="en-US"/>
        </w:rPr>
        <w:t xml:space="preserve"> is </w:t>
      </w:r>
      <w:r w:rsidRPr="748CFA75" w:rsidR="748CFA75">
        <w:rPr>
          <w:rFonts w:ascii="Arial" w:hAnsi="Arial" w:eastAsia="Arial" w:cs="Arial"/>
          <w:noProof w:val="0"/>
          <w:color w:val="000000" w:themeColor="text1" w:themeTint="FF" w:themeShade="FF"/>
          <w:sz w:val="22"/>
          <w:szCs w:val="22"/>
          <w:lang w:val="en-US"/>
        </w:rPr>
        <w:t>approximately</w:t>
      </w:r>
      <w:r w:rsidRPr="748CFA75" w:rsidR="748CFA75">
        <w:rPr>
          <w:rFonts w:ascii="Arial" w:hAnsi="Arial" w:eastAsia="Arial" w:cs="Arial"/>
          <w:noProof w:val="0"/>
          <w:color w:val="000000" w:themeColor="text1" w:themeTint="FF" w:themeShade="FF"/>
          <w:sz w:val="22"/>
          <w:szCs w:val="22"/>
          <w:lang w:val="en-US"/>
        </w:rPr>
        <w:t xml:space="preserve"> </w:t>
      </w:r>
      <w:r w:rsidRPr="748CFA75" w:rsidR="748CFA75">
        <w:rPr>
          <w:rFonts w:ascii="Arial" w:hAnsi="Arial" w:eastAsia="Arial" w:cs="Arial"/>
          <w:noProof w:val="0"/>
          <w:color w:val="000000" w:themeColor="text1" w:themeTint="FF" w:themeShade="FF"/>
          <w:sz w:val="22"/>
          <w:szCs w:val="22"/>
          <w:lang w:val="en-US"/>
        </w:rPr>
        <w:t>amounts</w:t>
      </w:r>
      <w:r w:rsidRPr="748CFA75" w:rsidR="748CFA75">
        <w:rPr>
          <w:rFonts w:ascii="Arial" w:hAnsi="Arial" w:eastAsia="Arial" w:cs="Arial"/>
          <w:noProof w:val="0"/>
          <w:color w:val="000000" w:themeColor="text1" w:themeTint="FF" w:themeShade="FF"/>
          <w:sz w:val="22"/>
          <w:szCs w:val="22"/>
          <w:lang w:val="en-US"/>
        </w:rPr>
        <w:t xml:space="preserve">; </w:t>
      </w:r>
      <w:r w:rsidRPr="748CFA75" w:rsidR="748CFA75">
        <w:rPr>
          <w:rFonts w:ascii="Arial" w:hAnsi="Arial" w:eastAsia="Arial" w:cs="Arial"/>
          <w:noProof w:val="0"/>
          <w:color w:val="000000" w:themeColor="text1" w:themeTint="FF" w:themeShade="FF"/>
          <w:sz w:val="22"/>
          <w:szCs w:val="22"/>
          <w:lang w:val="en-US"/>
        </w:rPr>
        <w:t xml:space="preserve">that's </w:t>
      </w:r>
      <w:r w:rsidRPr="748CFA75" w:rsidR="748CFA75">
        <w:rPr>
          <w:rFonts w:ascii="Arial" w:hAnsi="Arial" w:eastAsia="Arial" w:cs="Arial"/>
          <w:noProof w:val="0"/>
          <w:color w:val="000000" w:themeColor="text1" w:themeTint="FF" w:themeShade="FF"/>
          <w:sz w:val="22"/>
          <w:szCs w:val="22"/>
          <w:lang w:val="en-US"/>
        </w:rPr>
        <w:t xml:space="preserve">, </w:t>
      </w:r>
      <w:r w:rsidRPr="748CFA75" w:rsidR="748CFA75">
        <w:rPr>
          <w:rFonts w:ascii="Arial" w:hAnsi="Arial" w:eastAsia="Arial" w:cs="Arial"/>
          <w:noProof w:val="0"/>
          <w:color w:val="000000" w:themeColor="text1" w:themeTint="FF" w:themeShade="FF"/>
          <w:sz w:val="22"/>
          <w:szCs w:val="22"/>
          <w:lang w:val="en-US"/>
        </w:rPr>
        <w:t>data</w:t>
      </w:r>
      <w:r w:rsidRPr="748CFA75" w:rsidR="748CFA75">
        <w:rPr>
          <w:rFonts w:ascii="Arial" w:hAnsi="Arial" w:eastAsia="Arial" w:cs="Arial"/>
          <w:noProof w:val="0"/>
          <w:color w:val="000000" w:themeColor="text1" w:themeTint="FF" w:themeShade="FF"/>
          <w:sz w:val="22"/>
          <w:szCs w:val="22"/>
          <w:lang w:val="en-US"/>
        </w:rPr>
        <w:t xml:space="preserve"> that can be measured and </w:t>
      </w:r>
      <w:r w:rsidRPr="748CFA75" w:rsidR="748CFA75">
        <w:rPr>
          <w:rFonts w:ascii="Arial" w:hAnsi="Arial" w:eastAsia="Arial" w:cs="Arial"/>
          <w:noProof w:val="0"/>
          <w:color w:val="000000" w:themeColor="text1" w:themeTint="FF" w:themeShade="FF"/>
          <w:sz w:val="22"/>
          <w:szCs w:val="22"/>
          <w:lang w:val="en-US"/>
        </w:rPr>
        <w:t>composed</w:t>
      </w:r>
      <w:r w:rsidRPr="748CFA75" w:rsidR="748CFA75">
        <w:rPr>
          <w:rFonts w:ascii="Arial" w:hAnsi="Arial" w:eastAsia="Arial" w:cs="Arial"/>
          <w:noProof w:val="0"/>
          <w:color w:val="000000" w:themeColor="text1" w:themeTint="FF" w:themeShade="FF"/>
          <w:sz w:val="22"/>
          <w:szCs w:val="22"/>
          <w:lang w:val="en-US"/>
        </w:rPr>
        <w:t xml:space="preserve"> with numbers. </w:t>
      </w:r>
      <w:r w:rsidRPr="748CFA75" w:rsidR="748CFA75">
        <w:rPr>
          <w:rFonts w:ascii="Arial" w:hAnsi="Arial" w:eastAsia="Arial" w:cs="Arial"/>
          <w:noProof w:val="0"/>
          <w:color w:val="000000" w:themeColor="text1" w:themeTint="FF" w:themeShade="FF"/>
          <w:sz w:val="22"/>
          <w:szCs w:val="22"/>
          <w:lang w:val="en-US"/>
        </w:rPr>
        <w:t>A few</w:t>
      </w:r>
      <w:r w:rsidRPr="748CFA75" w:rsidR="748CFA75">
        <w:rPr>
          <w:rFonts w:ascii="Arial" w:hAnsi="Arial" w:eastAsia="Arial" w:cs="Arial"/>
          <w:noProof w:val="0"/>
          <w:color w:val="000000" w:themeColor="text1" w:themeTint="FF" w:themeShade="FF"/>
          <w:sz w:val="22"/>
          <w:szCs w:val="22"/>
          <w:lang w:val="en-US"/>
        </w:rPr>
        <w:t xml:space="preserve"> </w:t>
      </w:r>
      <w:r w:rsidRPr="748CFA75" w:rsidR="748CFA75">
        <w:rPr>
          <w:rFonts w:ascii="Arial" w:hAnsi="Arial" w:eastAsia="Arial" w:cs="Arial"/>
          <w:noProof w:val="0"/>
          <w:color w:val="000000" w:themeColor="text1" w:themeTint="FF" w:themeShade="FF"/>
          <w:sz w:val="22"/>
          <w:szCs w:val="22"/>
          <w:lang w:val="en-US"/>
        </w:rPr>
        <w:t>illustrations</w:t>
      </w:r>
      <w:r w:rsidRPr="748CFA75" w:rsidR="748CFA75">
        <w:rPr>
          <w:rFonts w:ascii="Arial" w:hAnsi="Arial" w:eastAsia="Arial" w:cs="Arial"/>
          <w:noProof w:val="0"/>
          <w:color w:val="000000" w:themeColor="text1" w:themeTint="FF" w:themeShade="FF"/>
          <w:sz w:val="22"/>
          <w:szCs w:val="22"/>
          <w:lang w:val="en-US"/>
        </w:rPr>
        <w:t xml:space="preserve"> of quantitative </w:t>
      </w:r>
      <w:r w:rsidRPr="748CFA75" w:rsidR="748CFA75">
        <w:rPr>
          <w:rFonts w:ascii="Arial" w:hAnsi="Arial" w:eastAsia="Arial" w:cs="Arial"/>
          <w:noProof w:val="0"/>
          <w:color w:val="000000" w:themeColor="text1" w:themeTint="FF" w:themeShade="FF"/>
          <w:sz w:val="22"/>
          <w:szCs w:val="22"/>
          <w:lang w:val="en-US"/>
        </w:rPr>
        <w:t>information</w:t>
      </w:r>
      <w:r w:rsidRPr="748CFA75" w:rsidR="748CFA75">
        <w:rPr>
          <w:rFonts w:ascii="Arial" w:hAnsi="Arial" w:eastAsia="Arial" w:cs="Arial"/>
          <w:noProof w:val="0"/>
          <w:color w:val="000000" w:themeColor="text1" w:themeTint="FF" w:themeShade="FF"/>
          <w:sz w:val="22"/>
          <w:szCs w:val="22"/>
          <w:lang w:val="en-US"/>
        </w:rPr>
        <w:t xml:space="preserve"> are your </w:t>
      </w:r>
      <w:r w:rsidRPr="748CFA75" w:rsidR="748CFA75">
        <w:rPr>
          <w:rFonts w:ascii="Arial" w:hAnsi="Arial" w:eastAsia="Arial" w:cs="Arial"/>
          <w:noProof w:val="0"/>
          <w:color w:val="000000" w:themeColor="text1" w:themeTint="FF" w:themeShade="FF"/>
          <w:sz w:val="22"/>
          <w:szCs w:val="22"/>
          <w:lang w:val="en-US"/>
        </w:rPr>
        <w:t>stature</w:t>
      </w:r>
      <w:r w:rsidRPr="748CFA75" w:rsidR="748CFA75">
        <w:rPr>
          <w:rFonts w:ascii="Arial" w:hAnsi="Arial" w:eastAsia="Arial" w:cs="Arial"/>
          <w:noProof w:val="0"/>
          <w:color w:val="000000" w:themeColor="text1" w:themeTint="FF" w:themeShade="FF"/>
          <w:sz w:val="22"/>
          <w:szCs w:val="22"/>
          <w:lang w:val="en-US"/>
        </w:rPr>
        <w:t xml:space="preserve">, your shoe </w:t>
      </w:r>
      <w:r w:rsidRPr="748CFA75" w:rsidR="748CFA75">
        <w:rPr>
          <w:rFonts w:ascii="Arial" w:hAnsi="Arial" w:eastAsia="Arial" w:cs="Arial"/>
          <w:noProof w:val="0"/>
          <w:color w:val="000000" w:themeColor="text1" w:themeTint="FF" w:themeShade="FF"/>
          <w:sz w:val="22"/>
          <w:szCs w:val="22"/>
          <w:lang w:val="en-US"/>
        </w:rPr>
        <w:t>estimate</w:t>
      </w:r>
      <w:r w:rsidRPr="748CFA75" w:rsidR="748CFA75">
        <w:rPr>
          <w:rFonts w:ascii="Arial" w:hAnsi="Arial" w:eastAsia="Arial" w:cs="Arial"/>
          <w:noProof w:val="0"/>
          <w:color w:val="000000" w:themeColor="text1" w:themeTint="FF" w:themeShade="FF"/>
          <w:sz w:val="22"/>
          <w:szCs w:val="22"/>
          <w:lang w:val="en-US"/>
        </w:rPr>
        <w:t>, and the length of your fingernails.</w:t>
      </w:r>
    </w:p>
    <w:p w:rsidR="77469909" w:rsidP="748CFA75" w:rsidRDefault="77469909" w14:paraId="1FEE2483" w14:textId="6561AC70" w14:noSpellErr="1">
      <w:pPr>
        <w:rPr>
          <w:rFonts w:ascii="Arial" w:hAnsi="Arial" w:eastAsia="Arial" w:cs="Arial"/>
          <w:b w:val="1"/>
          <w:bCs w:val="1"/>
          <w:noProof w:val="0"/>
          <w:color w:val="000000" w:themeColor="text1" w:themeTint="FF" w:themeShade="FF"/>
          <w:sz w:val="24"/>
          <w:szCs w:val="24"/>
          <w:lang w:val="en-US"/>
        </w:rPr>
      </w:pPr>
    </w:p>
    <w:p w:rsidR="748CFA75" w:rsidP="748CFA75" w:rsidRDefault="748CFA75" w14:noSpellErr="1" w14:paraId="43B76DF7" w14:textId="1092DCF4">
      <w:pPr>
        <w:pStyle w:val="Normal"/>
        <w:rPr>
          <w:rFonts w:ascii="Arial" w:hAnsi="Arial" w:eastAsia="Arial" w:cs="Arial"/>
          <w:noProof w:val="0"/>
          <w:color w:val="000000" w:themeColor="text1" w:themeTint="FF" w:themeShade="FF"/>
          <w:sz w:val="22"/>
          <w:szCs w:val="22"/>
          <w:lang w:val="en-US"/>
        </w:rPr>
      </w:pPr>
      <w:r w:rsidRPr="748CFA75" w:rsidR="748CFA75">
        <w:rPr>
          <w:rFonts w:ascii="Arial" w:hAnsi="Arial" w:eastAsia="Arial" w:cs="Arial"/>
          <w:b w:val="1"/>
          <w:bCs w:val="1"/>
          <w:noProof w:val="0"/>
          <w:color w:val="222222"/>
          <w:sz w:val="24"/>
          <w:szCs w:val="24"/>
          <w:lang w:val="en-US"/>
        </w:rPr>
        <w:t>Qualitative data</w:t>
      </w:r>
      <w:r w:rsidRPr="748CFA75" w:rsidR="748CFA75">
        <w:rPr>
          <w:rFonts w:ascii="Arial" w:hAnsi="Arial" w:eastAsia="Arial" w:cs="Arial"/>
          <w:b w:val="1"/>
          <w:bCs w:val="1"/>
          <w:noProof w:val="0"/>
          <w:color w:val="222222"/>
          <w:sz w:val="24"/>
          <w:szCs w:val="24"/>
          <w:lang w:val="en-US"/>
        </w:rPr>
        <w:t xml:space="preserve"> </w:t>
      </w:r>
      <w:r w:rsidRPr="748CFA75" w:rsidR="748CFA75">
        <w:rPr>
          <w:rFonts w:ascii="Arial" w:hAnsi="Arial" w:eastAsia="Arial" w:cs="Arial"/>
          <w:b w:val="1"/>
          <w:bCs w:val="1"/>
          <w:noProof w:val="0"/>
          <w:color w:val="222222"/>
          <w:sz w:val="24"/>
          <w:szCs w:val="24"/>
          <w:lang w:val="en-US"/>
        </w:rPr>
        <w:t>-</w:t>
      </w:r>
      <w:r w:rsidRPr="748CFA75" w:rsidR="748CFA75">
        <w:rPr>
          <w:rFonts w:ascii="Arial" w:hAnsi="Arial" w:eastAsia="Arial" w:cs="Arial"/>
          <w:noProof w:val="0"/>
          <w:color w:val="000000" w:themeColor="text1" w:themeTint="FF" w:themeShade="FF"/>
          <w:sz w:val="22"/>
          <w:szCs w:val="22"/>
          <w:lang w:val="en-US"/>
        </w:rPr>
        <w:t xml:space="preserve"> I</w:t>
      </w:r>
      <w:r w:rsidRPr="748CFA75" w:rsidR="748CFA75">
        <w:rPr>
          <w:rFonts w:ascii="Arial" w:hAnsi="Arial" w:eastAsia="Arial" w:cs="Arial"/>
          <w:noProof w:val="0"/>
          <w:color w:val="000000" w:themeColor="text1" w:themeTint="FF" w:themeShade="FF"/>
          <w:sz w:val="22"/>
          <w:szCs w:val="22"/>
          <w:lang w:val="en-US"/>
        </w:rPr>
        <w:t xml:space="preserve">s </w:t>
      </w:r>
      <w:r w:rsidRPr="748CFA75" w:rsidR="748CFA75">
        <w:rPr>
          <w:rFonts w:ascii="Arial" w:hAnsi="Arial" w:eastAsia="Arial" w:cs="Arial"/>
          <w:noProof w:val="0"/>
          <w:color w:val="000000" w:themeColor="text1" w:themeTint="FF" w:themeShade="FF"/>
          <w:sz w:val="22"/>
          <w:szCs w:val="22"/>
          <w:lang w:val="en-US"/>
        </w:rPr>
        <w:t>data</w:t>
      </w:r>
      <w:r w:rsidRPr="748CFA75" w:rsidR="748CFA75">
        <w:rPr>
          <w:rFonts w:ascii="Arial" w:hAnsi="Arial" w:eastAsia="Arial" w:cs="Arial"/>
          <w:noProof w:val="0"/>
          <w:color w:val="000000" w:themeColor="text1" w:themeTint="FF" w:themeShade="FF"/>
          <w:sz w:val="22"/>
          <w:szCs w:val="22"/>
          <w:lang w:val="en-US"/>
        </w:rPr>
        <w:t xml:space="preserve"> </w:t>
      </w:r>
      <w:r w:rsidRPr="748CFA75" w:rsidR="748CFA75">
        <w:rPr>
          <w:rFonts w:ascii="Arial" w:hAnsi="Arial" w:eastAsia="Arial" w:cs="Arial"/>
          <w:noProof w:val="0"/>
          <w:color w:val="000000" w:themeColor="text1" w:themeTint="FF" w:themeShade="FF"/>
          <w:sz w:val="22"/>
          <w:szCs w:val="22"/>
          <w:lang w:val="en-US"/>
        </w:rPr>
        <w:t>around</w:t>
      </w:r>
      <w:r w:rsidRPr="748CFA75" w:rsidR="748CFA75">
        <w:rPr>
          <w:rFonts w:ascii="Arial" w:hAnsi="Arial" w:eastAsia="Arial" w:cs="Arial"/>
          <w:noProof w:val="0"/>
          <w:color w:val="000000" w:themeColor="text1" w:themeTint="FF" w:themeShade="FF"/>
          <w:sz w:val="22"/>
          <w:szCs w:val="22"/>
          <w:lang w:val="en-US"/>
        </w:rPr>
        <w:t xml:space="preserve"> qualities; </w:t>
      </w:r>
      <w:r w:rsidRPr="748CFA75" w:rsidR="748CFA75">
        <w:rPr>
          <w:rFonts w:ascii="Arial" w:hAnsi="Arial" w:eastAsia="Arial" w:cs="Arial"/>
          <w:noProof w:val="0"/>
          <w:color w:val="000000" w:themeColor="text1" w:themeTint="FF" w:themeShade="FF"/>
          <w:sz w:val="22"/>
          <w:szCs w:val="22"/>
          <w:lang w:val="en-US"/>
        </w:rPr>
        <w:t>data</w:t>
      </w:r>
      <w:r w:rsidRPr="748CFA75" w:rsidR="748CFA75">
        <w:rPr>
          <w:rFonts w:ascii="Arial" w:hAnsi="Arial" w:eastAsia="Arial" w:cs="Arial"/>
          <w:noProof w:val="0"/>
          <w:color w:val="000000" w:themeColor="text1" w:themeTint="FF" w:themeShade="FF"/>
          <w:sz w:val="22"/>
          <w:szCs w:val="22"/>
          <w:lang w:val="en-US"/>
        </w:rPr>
        <w:t xml:space="preserve"> that can't </w:t>
      </w:r>
      <w:r w:rsidRPr="748CFA75" w:rsidR="748CFA75">
        <w:rPr>
          <w:rFonts w:ascii="Arial" w:hAnsi="Arial" w:eastAsia="Arial" w:cs="Arial"/>
          <w:noProof w:val="0"/>
          <w:color w:val="000000" w:themeColor="text1" w:themeTint="FF" w:themeShade="FF"/>
          <w:sz w:val="22"/>
          <w:szCs w:val="22"/>
          <w:lang w:val="en-US"/>
        </w:rPr>
        <w:t>really</w:t>
      </w:r>
      <w:r w:rsidRPr="748CFA75" w:rsidR="748CFA75">
        <w:rPr>
          <w:rFonts w:ascii="Arial" w:hAnsi="Arial" w:eastAsia="Arial" w:cs="Arial"/>
          <w:noProof w:val="0"/>
          <w:color w:val="000000" w:themeColor="text1" w:themeTint="FF" w:themeShade="FF"/>
          <w:sz w:val="22"/>
          <w:szCs w:val="22"/>
          <w:lang w:val="en-US"/>
        </w:rPr>
        <w:t xml:space="preserve"> be measured. </w:t>
      </w:r>
      <w:r w:rsidRPr="748CFA75" w:rsidR="748CFA75">
        <w:rPr>
          <w:rFonts w:ascii="Arial" w:hAnsi="Arial" w:eastAsia="Arial" w:cs="Arial"/>
          <w:noProof w:val="0"/>
          <w:color w:val="000000" w:themeColor="text1" w:themeTint="FF" w:themeShade="FF"/>
          <w:sz w:val="22"/>
          <w:szCs w:val="22"/>
          <w:lang w:val="en-US"/>
        </w:rPr>
        <w:t>A few</w:t>
      </w:r>
      <w:r w:rsidRPr="748CFA75" w:rsidR="748CFA75">
        <w:rPr>
          <w:rFonts w:ascii="Arial" w:hAnsi="Arial" w:eastAsia="Arial" w:cs="Arial"/>
          <w:noProof w:val="0"/>
          <w:color w:val="000000" w:themeColor="text1" w:themeTint="FF" w:themeShade="FF"/>
          <w:sz w:val="22"/>
          <w:szCs w:val="22"/>
          <w:lang w:val="en-US"/>
        </w:rPr>
        <w:t xml:space="preserve"> </w:t>
      </w:r>
      <w:r w:rsidRPr="748CFA75" w:rsidR="748CFA75">
        <w:rPr>
          <w:rFonts w:ascii="Arial" w:hAnsi="Arial" w:eastAsia="Arial" w:cs="Arial"/>
          <w:noProof w:val="0"/>
          <w:color w:val="000000" w:themeColor="text1" w:themeTint="FF" w:themeShade="FF"/>
          <w:sz w:val="22"/>
          <w:szCs w:val="22"/>
          <w:lang w:val="en-US"/>
        </w:rPr>
        <w:t>illustrations</w:t>
      </w:r>
      <w:r w:rsidRPr="748CFA75" w:rsidR="748CFA75">
        <w:rPr>
          <w:rFonts w:ascii="Arial" w:hAnsi="Arial" w:eastAsia="Arial" w:cs="Arial"/>
          <w:noProof w:val="0"/>
          <w:color w:val="000000" w:themeColor="text1" w:themeTint="FF" w:themeShade="FF"/>
          <w:sz w:val="22"/>
          <w:szCs w:val="22"/>
          <w:lang w:val="en-US"/>
        </w:rPr>
        <w:t xml:space="preserve"> of </w:t>
      </w:r>
      <w:r w:rsidRPr="748CFA75" w:rsidR="748CFA75">
        <w:rPr>
          <w:rFonts w:ascii="Arial" w:hAnsi="Arial" w:eastAsia="Arial" w:cs="Arial"/>
          <w:noProof w:val="0"/>
          <w:color w:val="000000" w:themeColor="text1" w:themeTint="FF" w:themeShade="FF"/>
          <w:sz w:val="22"/>
          <w:szCs w:val="22"/>
          <w:lang w:val="en-US"/>
        </w:rPr>
        <w:t>subjective</w:t>
      </w:r>
      <w:r w:rsidRPr="748CFA75" w:rsidR="748CFA75">
        <w:rPr>
          <w:rFonts w:ascii="Arial" w:hAnsi="Arial" w:eastAsia="Arial" w:cs="Arial"/>
          <w:noProof w:val="0"/>
          <w:color w:val="000000" w:themeColor="text1" w:themeTint="FF" w:themeShade="FF"/>
          <w:sz w:val="22"/>
          <w:szCs w:val="22"/>
          <w:lang w:val="en-US"/>
        </w:rPr>
        <w:t xml:space="preserve"> </w:t>
      </w:r>
      <w:r w:rsidRPr="748CFA75" w:rsidR="748CFA75">
        <w:rPr>
          <w:rFonts w:ascii="Arial" w:hAnsi="Arial" w:eastAsia="Arial" w:cs="Arial"/>
          <w:noProof w:val="0"/>
          <w:color w:val="000000" w:themeColor="text1" w:themeTint="FF" w:themeShade="FF"/>
          <w:sz w:val="22"/>
          <w:szCs w:val="22"/>
          <w:lang w:val="en-US"/>
        </w:rPr>
        <w:t>information</w:t>
      </w:r>
      <w:r w:rsidRPr="748CFA75" w:rsidR="748CFA75">
        <w:rPr>
          <w:rFonts w:ascii="Arial" w:hAnsi="Arial" w:eastAsia="Arial" w:cs="Arial"/>
          <w:noProof w:val="0"/>
          <w:color w:val="000000" w:themeColor="text1" w:themeTint="FF" w:themeShade="FF"/>
          <w:sz w:val="22"/>
          <w:szCs w:val="22"/>
          <w:lang w:val="en-US"/>
        </w:rPr>
        <w:t xml:space="preserve"> are the </w:t>
      </w:r>
      <w:r w:rsidRPr="748CFA75" w:rsidR="748CFA75">
        <w:rPr>
          <w:rFonts w:ascii="Arial" w:hAnsi="Arial" w:eastAsia="Arial" w:cs="Arial"/>
          <w:noProof w:val="0"/>
          <w:color w:val="000000" w:themeColor="text1" w:themeTint="FF" w:themeShade="FF"/>
          <w:sz w:val="22"/>
          <w:szCs w:val="22"/>
          <w:lang w:val="en-US"/>
        </w:rPr>
        <w:t>delicateness</w:t>
      </w:r>
      <w:r w:rsidRPr="748CFA75" w:rsidR="748CFA75">
        <w:rPr>
          <w:rFonts w:ascii="Arial" w:hAnsi="Arial" w:eastAsia="Arial" w:cs="Arial"/>
          <w:noProof w:val="0"/>
          <w:color w:val="000000" w:themeColor="text1" w:themeTint="FF" w:themeShade="FF"/>
          <w:sz w:val="22"/>
          <w:szCs w:val="22"/>
          <w:lang w:val="en-US"/>
        </w:rPr>
        <w:t xml:space="preserve"> of your skin, the </w:t>
      </w:r>
      <w:r w:rsidRPr="748CFA75" w:rsidR="748CFA75">
        <w:rPr>
          <w:rFonts w:ascii="Arial" w:hAnsi="Arial" w:eastAsia="Arial" w:cs="Arial"/>
          <w:noProof w:val="0"/>
          <w:color w:val="000000" w:themeColor="text1" w:themeTint="FF" w:themeShade="FF"/>
          <w:sz w:val="22"/>
          <w:szCs w:val="22"/>
          <w:lang w:val="en-US"/>
        </w:rPr>
        <w:t>elegance</w:t>
      </w:r>
      <w:r w:rsidRPr="748CFA75" w:rsidR="748CFA75">
        <w:rPr>
          <w:rFonts w:ascii="Arial" w:hAnsi="Arial" w:eastAsia="Arial" w:cs="Arial"/>
          <w:noProof w:val="0"/>
          <w:color w:val="000000" w:themeColor="text1" w:themeTint="FF" w:themeShade="FF"/>
          <w:sz w:val="22"/>
          <w:szCs w:val="22"/>
          <w:lang w:val="en-US"/>
        </w:rPr>
        <w:t xml:space="preserve"> with which you run, and the color of your eyes Here's a </w:t>
      </w:r>
      <w:r w:rsidRPr="748CFA75" w:rsidR="748CFA75">
        <w:rPr>
          <w:rFonts w:ascii="Arial" w:hAnsi="Arial" w:eastAsia="Arial" w:cs="Arial"/>
          <w:noProof w:val="0"/>
          <w:color w:val="000000" w:themeColor="text1" w:themeTint="FF" w:themeShade="FF"/>
          <w:sz w:val="22"/>
          <w:szCs w:val="22"/>
          <w:lang w:val="en-US"/>
        </w:rPr>
        <w:t>fast</w:t>
      </w:r>
      <w:r w:rsidRPr="748CFA75" w:rsidR="748CFA75">
        <w:rPr>
          <w:rFonts w:ascii="Arial" w:hAnsi="Arial" w:eastAsia="Arial" w:cs="Arial"/>
          <w:noProof w:val="0"/>
          <w:color w:val="000000" w:themeColor="text1" w:themeTint="FF" w:themeShade="FF"/>
          <w:sz w:val="22"/>
          <w:szCs w:val="22"/>
          <w:lang w:val="en-US"/>
        </w:rPr>
        <w:t xml:space="preserve"> </w:t>
      </w:r>
      <w:r w:rsidRPr="748CFA75" w:rsidR="748CFA75">
        <w:rPr>
          <w:rFonts w:ascii="Arial" w:hAnsi="Arial" w:eastAsia="Arial" w:cs="Arial"/>
          <w:noProof w:val="0"/>
          <w:color w:val="000000" w:themeColor="text1" w:themeTint="FF" w:themeShade="FF"/>
          <w:sz w:val="22"/>
          <w:szCs w:val="22"/>
          <w:lang w:val="en-US"/>
        </w:rPr>
        <w:t>see</w:t>
      </w:r>
      <w:r w:rsidRPr="748CFA75" w:rsidR="748CFA75">
        <w:rPr>
          <w:rFonts w:ascii="Arial" w:hAnsi="Arial" w:eastAsia="Arial" w:cs="Arial"/>
          <w:noProof w:val="0"/>
          <w:color w:val="000000" w:themeColor="text1" w:themeTint="FF" w:themeShade="FF"/>
          <w:sz w:val="22"/>
          <w:szCs w:val="22"/>
          <w:lang w:val="en-US"/>
        </w:rPr>
        <w:t xml:space="preserve"> at the </w:t>
      </w:r>
      <w:r w:rsidRPr="748CFA75" w:rsidR="748CFA75">
        <w:rPr>
          <w:rFonts w:ascii="Arial" w:hAnsi="Arial" w:eastAsia="Arial" w:cs="Arial"/>
          <w:noProof w:val="0"/>
          <w:color w:val="000000" w:themeColor="text1" w:themeTint="FF" w:themeShade="FF"/>
          <w:sz w:val="22"/>
          <w:szCs w:val="22"/>
          <w:lang w:val="en-US"/>
        </w:rPr>
        <w:t>distinction</w:t>
      </w:r>
      <w:r w:rsidRPr="748CFA75" w:rsidR="748CFA75">
        <w:rPr>
          <w:rFonts w:ascii="Arial" w:hAnsi="Arial" w:eastAsia="Arial" w:cs="Arial"/>
          <w:noProof w:val="0"/>
          <w:color w:val="000000" w:themeColor="text1" w:themeTint="FF" w:themeShade="FF"/>
          <w:sz w:val="22"/>
          <w:szCs w:val="22"/>
          <w:lang w:val="en-US"/>
        </w:rPr>
        <w:t xml:space="preserve"> between Qualitative</w:t>
      </w:r>
      <w:r w:rsidRPr="748CFA75" w:rsidR="748CFA75">
        <w:rPr>
          <w:rFonts w:ascii="Arial" w:hAnsi="Arial" w:eastAsia="Arial" w:cs="Arial"/>
          <w:noProof w:val="0"/>
          <w:color w:val="000000" w:themeColor="text1" w:themeTint="FF" w:themeShade="FF"/>
          <w:sz w:val="22"/>
          <w:szCs w:val="22"/>
          <w:lang w:val="en-US"/>
        </w:rPr>
        <w:t xml:space="preserve"> and quantitative </w:t>
      </w:r>
      <w:r w:rsidRPr="748CFA75" w:rsidR="748CFA75">
        <w:rPr>
          <w:rFonts w:ascii="Arial" w:hAnsi="Arial" w:eastAsia="Arial" w:cs="Arial"/>
          <w:noProof w:val="0"/>
          <w:color w:val="000000" w:themeColor="text1" w:themeTint="FF" w:themeShade="FF"/>
          <w:sz w:val="22"/>
          <w:szCs w:val="22"/>
          <w:lang w:val="en-US"/>
        </w:rPr>
        <w:t>information</w:t>
      </w:r>
      <w:r w:rsidRPr="748CFA75" w:rsidR="748CFA75">
        <w:rPr>
          <w:rFonts w:ascii="Arial" w:hAnsi="Arial" w:eastAsia="Arial" w:cs="Arial"/>
          <w:noProof w:val="0"/>
          <w:color w:val="000000" w:themeColor="text1" w:themeTint="FF" w:themeShade="FF"/>
          <w:sz w:val="22"/>
          <w:szCs w:val="22"/>
          <w:lang w:val="en-US"/>
        </w:rPr>
        <w:t>.</w:t>
      </w:r>
    </w:p>
    <w:p w:rsidR="77469909" w:rsidP="748CFA75" w:rsidRDefault="77469909" w14:paraId="0DC1BD12" w14:noSpellErr="1" w14:textId="661ADDE2">
      <w:pPr>
        <w:pStyle w:val="ListParagraph"/>
        <w:numPr>
          <w:ilvl w:val="0"/>
          <w:numId w:val="14"/>
        </w:numPr>
        <w:rPr>
          <w:color w:val="222222"/>
          <w:sz w:val="24"/>
          <w:szCs w:val="24"/>
        </w:rPr>
      </w:pPr>
      <w:r w:rsidRPr="748CFA75" w:rsidR="748CFA75">
        <w:rPr>
          <w:rFonts w:ascii="Arial" w:hAnsi="Arial" w:eastAsia="Arial" w:cs="Arial"/>
          <w:noProof w:val="0"/>
          <w:color w:val="222222"/>
          <w:sz w:val="24"/>
          <w:szCs w:val="24"/>
          <w:lang w:val="en-US"/>
        </w:rPr>
        <w:t>The age of your car. (Quantitative.)</w:t>
      </w:r>
    </w:p>
    <w:p w:rsidR="77469909" w:rsidP="77469909" w:rsidRDefault="77469909" w14:noSpellErr="1" w14:paraId="42E662A3" w14:textId="759770A6">
      <w:pPr>
        <w:pStyle w:val="ListParagraph"/>
        <w:numPr>
          <w:ilvl w:val="0"/>
          <w:numId w:val="14"/>
        </w:numPr>
        <w:rPr>
          <w:color w:val="222222"/>
          <w:sz w:val="24"/>
          <w:szCs w:val="24"/>
        </w:rPr>
      </w:pPr>
      <w:r w:rsidRPr="77469909" w:rsidR="77469909">
        <w:rPr>
          <w:rFonts w:ascii="Arial" w:hAnsi="Arial" w:eastAsia="Arial" w:cs="Arial"/>
          <w:noProof w:val="0"/>
          <w:color w:val="222222"/>
          <w:sz w:val="24"/>
          <w:szCs w:val="24"/>
          <w:lang w:val="en-US"/>
        </w:rPr>
        <w:t>The number of hairs on your knuckle. (Quantitative.)</w:t>
      </w:r>
    </w:p>
    <w:p w:rsidR="77469909" w:rsidP="77469909" w:rsidRDefault="77469909" w14:noSpellErr="1" w14:paraId="13D373E6" w14:textId="18B8D3A2">
      <w:pPr>
        <w:pStyle w:val="ListParagraph"/>
        <w:numPr>
          <w:ilvl w:val="0"/>
          <w:numId w:val="14"/>
        </w:numPr>
        <w:rPr>
          <w:color w:val="222222"/>
          <w:sz w:val="24"/>
          <w:szCs w:val="24"/>
        </w:rPr>
      </w:pPr>
      <w:r w:rsidRPr="77469909" w:rsidR="77469909">
        <w:rPr>
          <w:rFonts w:ascii="Arial" w:hAnsi="Arial" w:eastAsia="Arial" w:cs="Arial"/>
          <w:noProof w:val="0"/>
          <w:color w:val="222222"/>
          <w:sz w:val="24"/>
          <w:szCs w:val="24"/>
          <w:lang w:val="en-US"/>
        </w:rPr>
        <w:t>The softness of a cat. (Qualitative.)</w:t>
      </w:r>
    </w:p>
    <w:p w:rsidR="77469909" w:rsidP="77469909" w:rsidRDefault="77469909" w14:noSpellErr="1" w14:paraId="6171F1E3" w14:textId="3A6DE48C">
      <w:pPr>
        <w:pStyle w:val="ListParagraph"/>
        <w:numPr>
          <w:ilvl w:val="0"/>
          <w:numId w:val="14"/>
        </w:numPr>
        <w:rPr>
          <w:color w:val="222222"/>
          <w:sz w:val="24"/>
          <w:szCs w:val="24"/>
        </w:rPr>
      </w:pPr>
      <w:r w:rsidRPr="77469909" w:rsidR="77469909">
        <w:rPr>
          <w:rFonts w:ascii="Arial" w:hAnsi="Arial" w:eastAsia="Arial" w:cs="Arial"/>
          <w:noProof w:val="0"/>
          <w:color w:val="222222"/>
          <w:sz w:val="24"/>
          <w:szCs w:val="24"/>
          <w:lang w:val="en-US"/>
        </w:rPr>
        <w:t>The color of the sky. (Qualitative.)</w:t>
      </w:r>
    </w:p>
    <w:p w:rsidR="77469909" w:rsidP="77469909" w:rsidRDefault="77469909" w14:noSpellErr="1" w14:paraId="32DFC6B0" w14:textId="5DD8A166">
      <w:pPr>
        <w:pStyle w:val="ListParagraph"/>
        <w:numPr>
          <w:ilvl w:val="0"/>
          <w:numId w:val="14"/>
        </w:numPr>
        <w:rPr>
          <w:noProof w:val="0"/>
          <w:color w:val="222222"/>
          <w:sz w:val="24"/>
          <w:szCs w:val="24"/>
          <w:lang w:val="en-US"/>
        </w:rPr>
      </w:pPr>
      <w:r w:rsidRPr="77469909" w:rsidR="77469909">
        <w:rPr>
          <w:rFonts w:ascii="Arial" w:hAnsi="Arial" w:eastAsia="Arial" w:cs="Arial"/>
          <w:noProof w:val="0"/>
          <w:color w:val="222222"/>
          <w:sz w:val="24"/>
          <w:szCs w:val="24"/>
          <w:lang w:val="en-US"/>
        </w:rPr>
        <w:t>The number of pennies in your pocket. (Quantitative.)</w:t>
      </w:r>
    </w:p>
    <w:p w:rsidR="77469909" w:rsidP="77469909" w:rsidRDefault="77469909" w14:noSpellErr="1" w14:paraId="3D50D9F8" w14:textId="68134522">
      <w:pPr>
        <w:pStyle w:val="Normal"/>
        <w:ind w:left="360"/>
        <w:rPr>
          <w:rFonts w:ascii="Arial" w:hAnsi="Arial" w:eastAsia="Arial" w:cs="Arial"/>
          <w:noProof w:val="0"/>
          <w:color w:val="222222"/>
          <w:sz w:val="24"/>
          <w:szCs w:val="24"/>
          <w:lang w:val="en-US"/>
        </w:rPr>
      </w:pPr>
      <w:r w:rsidRPr="77469909" w:rsidR="77469909">
        <w:rPr>
          <w:rFonts w:ascii="Arial" w:hAnsi="Arial" w:eastAsia="Arial" w:cs="Arial"/>
          <w:noProof w:val="0"/>
          <w:color w:val="222222"/>
          <w:sz w:val="24"/>
          <w:szCs w:val="24"/>
          <w:lang w:val="en-US"/>
        </w:rPr>
        <w:t>(</w:t>
      </w:r>
      <w:hyperlink r:id="Rad5e9631c4a54a10">
        <w:r w:rsidRPr="77469909" w:rsidR="77469909">
          <w:rPr>
            <w:rStyle w:val="Hyperlink"/>
            <w:rFonts w:ascii="Arial" w:hAnsi="Arial" w:eastAsia="Arial" w:cs="Arial"/>
            <w:noProof w:val="0"/>
            <w:sz w:val="24"/>
            <w:szCs w:val="24"/>
            <w:lang w:val="en-US"/>
          </w:rPr>
          <w:t>https://www.shmoop.com/probability-statistics/qualitative-quantitative-data.html</w:t>
        </w:r>
      </w:hyperlink>
      <w:r w:rsidRPr="77469909" w:rsidR="77469909">
        <w:rPr>
          <w:rFonts w:ascii="Arial" w:hAnsi="Arial" w:eastAsia="Arial" w:cs="Arial"/>
          <w:noProof w:val="0"/>
          <w:sz w:val="24"/>
          <w:szCs w:val="24"/>
          <w:lang w:val="en-US"/>
        </w:rPr>
        <w:t>)</w:t>
      </w:r>
    </w:p>
    <w:p w:rsidR="77469909" w:rsidP="77469909" w:rsidRDefault="77469909" w14:noSpellErr="1" w14:paraId="63803BA8" w14:textId="640F5EDC">
      <w:pPr>
        <w:pStyle w:val="Normal"/>
        <w:spacing w:after="120" w:line="259" w:lineRule="auto"/>
        <w:rPr>
          <w:rFonts w:ascii="Arial" w:hAnsi="Arial" w:eastAsia="Arial" w:cs="Arial"/>
          <w:b w:val="1"/>
          <w:bCs w:val="1"/>
          <w:noProof w:val="0"/>
          <w:color w:val="000000" w:themeColor="text1" w:themeTint="FF" w:themeShade="FF"/>
          <w:sz w:val="24"/>
          <w:szCs w:val="24"/>
          <w:lang w:val="en-US"/>
        </w:rPr>
      </w:pPr>
    </w:p>
    <w:p w:rsidR="748CFA75" w:rsidP="748CFA75" w:rsidRDefault="748CFA75" w14:noSpellErr="1" w14:paraId="43E530FB" w14:textId="5BD91381">
      <w:pPr>
        <w:pStyle w:val="Normal"/>
        <w:spacing w:after="120" w:line="259" w:lineRule="auto"/>
        <w:rPr>
          <w:rFonts w:ascii="Arial" w:hAnsi="Arial" w:eastAsia="Arial" w:cs="Arial"/>
          <w:b w:val="1"/>
          <w:bCs w:val="1"/>
          <w:noProof w:val="0"/>
          <w:color w:val="000000" w:themeColor="text1" w:themeTint="FF" w:themeShade="FF"/>
          <w:sz w:val="24"/>
          <w:szCs w:val="24"/>
          <w:lang w:val="en-US"/>
        </w:rPr>
      </w:pPr>
    </w:p>
    <w:p w:rsidR="748CFA75" w:rsidP="748CFA75" w:rsidRDefault="748CFA75" w14:noSpellErr="1" w14:paraId="10220335" w14:textId="04E18402">
      <w:pPr>
        <w:pStyle w:val="Normal"/>
        <w:spacing w:after="120" w:line="259" w:lineRule="auto"/>
        <w:rPr>
          <w:rFonts w:ascii="Arial" w:hAnsi="Arial" w:eastAsia="Arial" w:cs="Arial"/>
          <w:b w:val="1"/>
          <w:bCs w:val="1"/>
          <w:noProof w:val="0"/>
          <w:color w:val="000000" w:themeColor="text1" w:themeTint="FF" w:themeShade="FF"/>
          <w:sz w:val="24"/>
          <w:szCs w:val="24"/>
          <w:lang w:val="en-US"/>
        </w:rPr>
      </w:pPr>
    </w:p>
    <w:p w:rsidR="748CFA75" w:rsidP="748CFA75" w:rsidRDefault="748CFA75" w14:noSpellErr="1" w14:paraId="142BD2AB" w14:textId="57AE0E2B">
      <w:pPr>
        <w:pStyle w:val="Normal"/>
        <w:spacing w:after="120" w:line="259" w:lineRule="auto"/>
        <w:rPr>
          <w:rFonts w:ascii="Arial" w:hAnsi="Arial" w:eastAsia="Arial" w:cs="Arial"/>
          <w:b w:val="1"/>
          <w:bCs w:val="1"/>
          <w:noProof w:val="0"/>
          <w:color w:val="000000" w:themeColor="text1" w:themeTint="FF" w:themeShade="FF"/>
          <w:sz w:val="24"/>
          <w:szCs w:val="24"/>
          <w:lang w:val="en-US"/>
        </w:rPr>
      </w:pPr>
    </w:p>
    <w:p w:rsidR="748CFA75" w:rsidP="748CFA75" w:rsidRDefault="748CFA75" w14:noSpellErr="1" w14:paraId="4FD56B69" w14:textId="3258D1AD">
      <w:pPr>
        <w:pStyle w:val="Normal"/>
        <w:spacing w:after="120" w:line="259" w:lineRule="auto"/>
        <w:rPr>
          <w:rFonts w:ascii="Arial" w:hAnsi="Arial" w:eastAsia="Arial" w:cs="Arial"/>
          <w:b w:val="1"/>
          <w:bCs w:val="1"/>
          <w:noProof w:val="0"/>
          <w:color w:val="000000" w:themeColor="text1" w:themeTint="FF" w:themeShade="FF"/>
          <w:sz w:val="24"/>
          <w:szCs w:val="24"/>
          <w:lang w:val="en-US"/>
        </w:rPr>
      </w:pPr>
    </w:p>
    <w:p w:rsidR="748CFA75" w:rsidP="748CFA75" w:rsidRDefault="748CFA75" w14:noSpellErr="1" w14:paraId="29553475" w14:textId="52369D44">
      <w:pPr>
        <w:pStyle w:val="Normal"/>
        <w:spacing w:after="120" w:line="259" w:lineRule="auto"/>
        <w:rPr>
          <w:rFonts w:ascii="Arial" w:hAnsi="Arial" w:eastAsia="Arial" w:cs="Arial"/>
          <w:b w:val="1"/>
          <w:bCs w:val="1"/>
          <w:noProof w:val="0"/>
          <w:color w:val="000000" w:themeColor="text1" w:themeTint="FF" w:themeShade="FF"/>
          <w:sz w:val="24"/>
          <w:szCs w:val="24"/>
          <w:lang w:val="en-US"/>
        </w:rPr>
      </w:pPr>
    </w:p>
    <w:p w:rsidR="748CFA75" w:rsidP="748CFA75" w:rsidRDefault="748CFA75" w14:noSpellErr="1" w14:paraId="7575248C" w14:textId="529DDD98">
      <w:pPr>
        <w:pStyle w:val="Normal"/>
        <w:spacing w:after="120" w:line="259" w:lineRule="auto"/>
        <w:rPr>
          <w:rFonts w:ascii="Arial" w:hAnsi="Arial" w:eastAsia="Arial" w:cs="Arial"/>
          <w:b w:val="1"/>
          <w:bCs w:val="1"/>
          <w:noProof w:val="0"/>
          <w:color w:val="000000" w:themeColor="text1" w:themeTint="FF" w:themeShade="FF"/>
          <w:sz w:val="24"/>
          <w:szCs w:val="24"/>
          <w:lang w:val="en-US"/>
        </w:rPr>
      </w:pPr>
    </w:p>
    <w:p w:rsidR="748CFA75" w:rsidP="748CFA75" w:rsidRDefault="748CFA75" w14:noSpellErr="1" w14:paraId="0659C2C5" w14:textId="40285DFF">
      <w:pPr>
        <w:pStyle w:val="Normal"/>
        <w:spacing w:after="120" w:line="259" w:lineRule="auto"/>
        <w:rPr>
          <w:rFonts w:ascii="Arial" w:hAnsi="Arial" w:eastAsia="Arial" w:cs="Arial"/>
          <w:b w:val="1"/>
          <w:bCs w:val="1"/>
          <w:noProof w:val="0"/>
          <w:color w:val="000000" w:themeColor="text1" w:themeTint="FF" w:themeShade="FF"/>
          <w:sz w:val="24"/>
          <w:szCs w:val="24"/>
          <w:lang w:val="en-US"/>
        </w:rPr>
      </w:pPr>
    </w:p>
    <w:p w:rsidR="748CFA75" w:rsidP="748CFA75" w:rsidRDefault="748CFA75" w14:noSpellErr="1" w14:paraId="1CEBC097" w14:textId="0A0F23EC">
      <w:pPr>
        <w:pStyle w:val="Normal"/>
        <w:spacing w:after="120" w:line="259" w:lineRule="auto"/>
        <w:rPr>
          <w:rFonts w:ascii="Arial" w:hAnsi="Arial" w:eastAsia="Arial" w:cs="Arial"/>
          <w:b w:val="1"/>
          <w:bCs w:val="1"/>
          <w:noProof w:val="0"/>
          <w:color w:val="000000" w:themeColor="text1" w:themeTint="FF" w:themeShade="FF"/>
          <w:sz w:val="24"/>
          <w:szCs w:val="24"/>
          <w:lang w:val="en-US"/>
        </w:rPr>
      </w:pPr>
    </w:p>
    <w:p w:rsidR="748CFA75" w:rsidP="748CFA75" w:rsidRDefault="748CFA75" w14:noSpellErr="1" w14:paraId="3D7AB15B" w14:textId="1BF692B9">
      <w:pPr>
        <w:pStyle w:val="Normal"/>
        <w:spacing w:after="120" w:line="259" w:lineRule="auto"/>
        <w:rPr>
          <w:rFonts w:ascii="Arial" w:hAnsi="Arial" w:eastAsia="Arial" w:cs="Arial"/>
          <w:b w:val="1"/>
          <w:bCs w:val="1"/>
          <w:noProof w:val="0"/>
          <w:color w:val="000000" w:themeColor="text1" w:themeTint="FF" w:themeShade="FF"/>
          <w:sz w:val="24"/>
          <w:szCs w:val="24"/>
          <w:lang w:val="en-US"/>
        </w:rPr>
      </w:pPr>
    </w:p>
    <w:p w:rsidR="748CFA75" w:rsidP="748CFA75" w:rsidRDefault="748CFA75" w14:noSpellErr="1" w14:paraId="5FA47C9C" w14:textId="1B8987EA">
      <w:pPr>
        <w:pStyle w:val="Normal"/>
        <w:spacing w:after="120" w:line="259" w:lineRule="auto"/>
        <w:rPr>
          <w:rFonts w:ascii="Arial" w:hAnsi="Arial" w:eastAsia="Arial" w:cs="Arial"/>
          <w:b w:val="1"/>
          <w:bCs w:val="1"/>
          <w:noProof w:val="0"/>
          <w:color w:val="000000" w:themeColor="text1" w:themeTint="FF" w:themeShade="FF"/>
          <w:sz w:val="24"/>
          <w:szCs w:val="24"/>
          <w:lang w:val="en-US"/>
        </w:rPr>
      </w:pPr>
    </w:p>
    <w:p w:rsidR="77469909" w:rsidP="77469909" w:rsidRDefault="77469909" w14:noSpellErr="1" w14:paraId="3FB0282C" w14:textId="15A603BB">
      <w:pPr>
        <w:pStyle w:val="Normal"/>
        <w:spacing w:after="120" w:line="259" w:lineRule="auto"/>
        <w:rPr>
          <w:rFonts w:ascii="Arial" w:hAnsi="Arial" w:eastAsia="Arial" w:cs="Arial"/>
          <w:b w:val="1"/>
          <w:bCs w:val="1"/>
          <w:noProof w:val="0"/>
          <w:color w:val="000000" w:themeColor="text1" w:themeTint="FF" w:themeShade="FF"/>
          <w:sz w:val="24"/>
          <w:szCs w:val="24"/>
          <w:lang w:val="en-US"/>
        </w:rPr>
      </w:pPr>
      <w:r w:rsidRPr="77469909" w:rsidR="77469909">
        <w:rPr>
          <w:rFonts w:ascii="Arial" w:hAnsi="Arial" w:eastAsia="Arial" w:cs="Arial"/>
          <w:b w:val="1"/>
          <w:bCs w:val="1"/>
          <w:noProof w:val="0"/>
          <w:color w:val="000000" w:themeColor="text1" w:themeTint="FF" w:themeShade="FF"/>
          <w:sz w:val="24"/>
          <w:szCs w:val="24"/>
          <w:lang w:val="en-US"/>
        </w:rPr>
        <w:t>Conclusion</w:t>
      </w:r>
    </w:p>
    <w:p w:rsidR="77469909" w:rsidP="77469909" w:rsidRDefault="77469909" w14:noSpellErr="1" w14:paraId="634CFDDD" w14:textId="7FE5D389">
      <w:pPr>
        <w:pStyle w:val="Normal"/>
        <w:spacing w:after="120" w:line="259" w:lineRule="auto"/>
        <w:rPr>
          <w:rFonts w:ascii="Arial" w:hAnsi="Arial" w:eastAsia="Arial" w:cs="Arial"/>
          <w:noProof w:val="0"/>
          <w:color w:val="000000" w:themeColor="text1" w:themeTint="FF" w:themeShade="FF"/>
          <w:sz w:val="24"/>
          <w:szCs w:val="24"/>
          <w:lang w:val="en-US"/>
        </w:rPr>
      </w:pPr>
      <w:r w:rsidRPr="77469909" w:rsidR="77469909">
        <w:rPr>
          <w:rFonts w:ascii="Arial" w:hAnsi="Arial" w:eastAsia="Arial" w:cs="Arial"/>
          <w:noProof w:val="0"/>
          <w:color w:val="000000" w:themeColor="text1" w:themeTint="FF" w:themeShade="FF"/>
          <w:sz w:val="24"/>
          <w:szCs w:val="24"/>
          <w:lang w:val="en-US"/>
        </w:rPr>
        <w:t>Neighborliness</w:t>
      </w:r>
      <w:r w:rsidRPr="77469909" w:rsidR="77469909">
        <w:rPr>
          <w:rFonts w:ascii="Arial" w:hAnsi="Arial" w:eastAsia="Arial" w:cs="Arial"/>
          <w:noProof w:val="0"/>
          <w:color w:val="000000" w:themeColor="text1" w:themeTint="FF" w:themeShade="FF"/>
          <w:sz w:val="24"/>
          <w:szCs w:val="24"/>
          <w:lang w:val="en-US"/>
        </w:rPr>
        <w:t xml:space="preserve"> </w:t>
      </w:r>
      <w:r w:rsidRPr="77469909" w:rsidR="77469909">
        <w:rPr>
          <w:rFonts w:ascii="Arial" w:hAnsi="Arial" w:eastAsia="Arial" w:cs="Arial"/>
          <w:noProof w:val="0"/>
          <w:color w:val="000000" w:themeColor="text1" w:themeTint="FF" w:themeShade="FF"/>
          <w:sz w:val="24"/>
          <w:szCs w:val="24"/>
          <w:lang w:val="en-US"/>
        </w:rPr>
        <w:t>has to</w:t>
      </w:r>
      <w:r w:rsidRPr="77469909" w:rsidR="77469909">
        <w:rPr>
          <w:rFonts w:ascii="Arial" w:hAnsi="Arial" w:eastAsia="Arial" w:cs="Arial"/>
          <w:noProof w:val="0"/>
          <w:color w:val="000000" w:themeColor="text1" w:themeTint="FF" w:themeShade="FF"/>
          <w:sz w:val="24"/>
          <w:szCs w:val="24"/>
          <w:lang w:val="en-US"/>
        </w:rPr>
        <w:t xml:space="preserve"> recruit 200,000 </w:t>
      </w:r>
      <w:r w:rsidRPr="77469909" w:rsidR="77469909">
        <w:rPr>
          <w:rFonts w:ascii="Arial" w:hAnsi="Arial" w:eastAsia="Arial" w:cs="Arial"/>
          <w:noProof w:val="0"/>
          <w:color w:val="000000" w:themeColor="text1" w:themeTint="FF" w:themeShade="FF"/>
          <w:sz w:val="24"/>
          <w:szCs w:val="24"/>
          <w:lang w:val="en-US"/>
        </w:rPr>
        <w:t>individuals</w:t>
      </w:r>
      <w:r w:rsidRPr="77469909" w:rsidR="77469909">
        <w:rPr>
          <w:rFonts w:ascii="Arial" w:hAnsi="Arial" w:eastAsia="Arial" w:cs="Arial"/>
          <w:noProof w:val="0"/>
          <w:color w:val="000000" w:themeColor="text1" w:themeTint="FF" w:themeShade="FF"/>
          <w:sz w:val="24"/>
          <w:szCs w:val="24"/>
          <w:lang w:val="en-US"/>
        </w:rPr>
        <w:t xml:space="preserve"> </w:t>
      </w:r>
      <w:r w:rsidRPr="77469909" w:rsidR="77469909">
        <w:rPr>
          <w:rFonts w:ascii="Arial" w:hAnsi="Arial" w:eastAsia="Arial" w:cs="Arial"/>
          <w:noProof w:val="0"/>
          <w:color w:val="000000" w:themeColor="text1" w:themeTint="FF" w:themeShade="FF"/>
          <w:sz w:val="24"/>
          <w:szCs w:val="24"/>
          <w:lang w:val="en-US"/>
        </w:rPr>
        <w:t>each</w:t>
      </w:r>
      <w:r w:rsidRPr="77469909" w:rsidR="77469909">
        <w:rPr>
          <w:rFonts w:ascii="Arial" w:hAnsi="Arial" w:eastAsia="Arial" w:cs="Arial"/>
          <w:noProof w:val="0"/>
          <w:color w:val="000000" w:themeColor="text1" w:themeTint="FF" w:themeShade="FF"/>
          <w:sz w:val="24"/>
          <w:szCs w:val="24"/>
          <w:lang w:val="en-US"/>
        </w:rPr>
        <w:t xml:space="preserve"> year </w:t>
      </w:r>
      <w:r w:rsidRPr="77469909" w:rsidR="77469909">
        <w:rPr>
          <w:rFonts w:ascii="Arial" w:hAnsi="Arial" w:eastAsia="Arial" w:cs="Arial"/>
          <w:noProof w:val="0"/>
          <w:color w:val="000000" w:themeColor="text1" w:themeTint="FF" w:themeShade="FF"/>
          <w:sz w:val="24"/>
          <w:szCs w:val="24"/>
          <w:lang w:val="en-US"/>
        </w:rPr>
        <w:t>to form</w:t>
      </w:r>
      <w:r w:rsidRPr="77469909" w:rsidR="77469909">
        <w:rPr>
          <w:rFonts w:ascii="Arial" w:hAnsi="Arial" w:eastAsia="Arial" w:cs="Arial"/>
          <w:noProof w:val="0"/>
          <w:color w:val="000000" w:themeColor="text1" w:themeTint="FF" w:themeShade="FF"/>
          <w:sz w:val="24"/>
          <w:szCs w:val="24"/>
          <w:lang w:val="en-US"/>
        </w:rPr>
        <w:t xml:space="preserve"> up for </w:t>
      </w:r>
      <w:r w:rsidRPr="77469909" w:rsidR="77469909">
        <w:rPr>
          <w:rFonts w:ascii="Arial" w:hAnsi="Arial" w:eastAsia="Arial" w:cs="Arial"/>
          <w:noProof w:val="0"/>
          <w:color w:val="000000" w:themeColor="text1" w:themeTint="FF" w:themeShade="FF"/>
          <w:sz w:val="24"/>
          <w:szCs w:val="24"/>
          <w:lang w:val="en-US"/>
        </w:rPr>
        <w:t>common</w:t>
      </w:r>
      <w:r w:rsidRPr="77469909" w:rsidR="77469909">
        <w:rPr>
          <w:rFonts w:ascii="Arial" w:hAnsi="Arial" w:eastAsia="Arial" w:cs="Arial"/>
          <w:noProof w:val="0"/>
          <w:color w:val="000000" w:themeColor="text1" w:themeTint="FF" w:themeShade="FF"/>
          <w:sz w:val="24"/>
          <w:szCs w:val="24"/>
          <w:lang w:val="en-US"/>
        </w:rPr>
        <w:t xml:space="preserve"> staff turnover and </w:t>
      </w:r>
      <w:r w:rsidRPr="77469909" w:rsidR="77469909">
        <w:rPr>
          <w:rFonts w:ascii="Arial" w:hAnsi="Arial" w:eastAsia="Arial" w:cs="Arial"/>
          <w:noProof w:val="0"/>
          <w:color w:val="000000" w:themeColor="text1" w:themeTint="FF" w:themeShade="FF"/>
          <w:sz w:val="24"/>
          <w:szCs w:val="24"/>
          <w:lang w:val="en-US"/>
        </w:rPr>
        <w:t>control</w:t>
      </w:r>
      <w:r w:rsidRPr="77469909" w:rsidR="77469909">
        <w:rPr>
          <w:rFonts w:ascii="Arial" w:hAnsi="Arial" w:eastAsia="Arial" w:cs="Arial"/>
          <w:noProof w:val="0"/>
          <w:color w:val="000000" w:themeColor="text1" w:themeTint="FF" w:themeShade="FF"/>
          <w:sz w:val="24"/>
          <w:szCs w:val="24"/>
          <w:lang w:val="en-US"/>
        </w:rPr>
        <w:t xml:space="preserve"> its </w:t>
      </w:r>
      <w:r w:rsidRPr="77469909" w:rsidR="77469909">
        <w:rPr>
          <w:rFonts w:ascii="Arial" w:hAnsi="Arial" w:eastAsia="Arial" w:cs="Arial"/>
          <w:noProof w:val="0"/>
          <w:color w:val="000000" w:themeColor="text1" w:themeTint="FF" w:themeShade="FF"/>
          <w:sz w:val="24"/>
          <w:szCs w:val="24"/>
          <w:lang w:val="en-US"/>
        </w:rPr>
        <w:t>development</w:t>
      </w:r>
      <w:r w:rsidRPr="77469909" w:rsidR="77469909">
        <w:rPr>
          <w:rFonts w:ascii="Arial" w:hAnsi="Arial" w:eastAsia="Arial" w:cs="Arial"/>
          <w:noProof w:val="0"/>
          <w:color w:val="000000" w:themeColor="text1" w:themeTint="FF" w:themeShade="FF"/>
          <w:sz w:val="24"/>
          <w:szCs w:val="24"/>
          <w:lang w:val="en-US"/>
        </w:rPr>
        <w:t xml:space="preserve">, </w:t>
      </w:r>
      <w:r w:rsidRPr="77469909" w:rsidR="77469909">
        <w:rPr>
          <w:rFonts w:ascii="Arial" w:hAnsi="Arial" w:eastAsia="Arial" w:cs="Arial"/>
          <w:noProof w:val="0"/>
          <w:color w:val="000000" w:themeColor="text1" w:themeTint="FF" w:themeShade="FF"/>
          <w:sz w:val="24"/>
          <w:szCs w:val="24"/>
          <w:lang w:val="en-US"/>
        </w:rPr>
        <w:t>concurring</w:t>
      </w:r>
      <w:r w:rsidRPr="77469909" w:rsidR="77469909">
        <w:rPr>
          <w:rFonts w:ascii="Arial" w:hAnsi="Arial" w:eastAsia="Arial" w:cs="Arial"/>
          <w:noProof w:val="0"/>
          <w:color w:val="000000" w:themeColor="text1" w:themeTint="FF" w:themeShade="FF"/>
          <w:sz w:val="24"/>
          <w:szCs w:val="24"/>
          <w:lang w:val="en-US"/>
        </w:rPr>
        <w:t xml:space="preserve"> to the BHA. Without any </w:t>
      </w:r>
      <w:r w:rsidRPr="77469909" w:rsidR="77469909">
        <w:rPr>
          <w:rFonts w:ascii="Arial" w:hAnsi="Arial" w:eastAsia="Arial" w:cs="Arial"/>
          <w:noProof w:val="0"/>
          <w:color w:val="000000" w:themeColor="text1" w:themeTint="FF" w:themeShade="FF"/>
          <w:sz w:val="24"/>
          <w:szCs w:val="24"/>
          <w:lang w:val="en-US"/>
        </w:rPr>
        <w:t>modern</w:t>
      </w:r>
      <w:r w:rsidRPr="77469909" w:rsidR="77469909">
        <w:rPr>
          <w:rFonts w:ascii="Arial" w:hAnsi="Arial" w:eastAsia="Arial" w:cs="Arial"/>
          <w:noProof w:val="0"/>
          <w:color w:val="000000" w:themeColor="text1" w:themeTint="FF" w:themeShade="FF"/>
          <w:sz w:val="24"/>
          <w:szCs w:val="24"/>
          <w:lang w:val="en-US"/>
        </w:rPr>
        <w:t xml:space="preserve"> EU </w:t>
      </w:r>
      <w:r w:rsidRPr="77469909" w:rsidR="77469909">
        <w:rPr>
          <w:rFonts w:ascii="Arial" w:hAnsi="Arial" w:eastAsia="Arial" w:cs="Arial"/>
          <w:noProof w:val="0"/>
          <w:color w:val="000000" w:themeColor="text1" w:themeTint="FF" w:themeShade="FF"/>
          <w:sz w:val="24"/>
          <w:szCs w:val="24"/>
          <w:lang w:val="en-US"/>
        </w:rPr>
        <w:t>movement</w:t>
      </w:r>
      <w:r w:rsidRPr="77469909" w:rsidR="77469909">
        <w:rPr>
          <w:rFonts w:ascii="Arial" w:hAnsi="Arial" w:eastAsia="Arial" w:cs="Arial"/>
          <w:noProof w:val="0"/>
          <w:color w:val="000000" w:themeColor="text1" w:themeTint="FF" w:themeShade="FF"/>
          <w:sz w:val="24"/>
          <w:szCs w:val="24"/>
          <w:lang w:val="en-US"/>
        </w:rPr>
        <w:t xml:space="preserve"> or an </w:t>
      </w:r>
      <w:r w:rsidRPr="77469909" w:rsidR="77469909">
        <w:rPr>
          <w:rFonts w:ascii="Arial" w:hAnsi="Arial" w:eastAsia="Arial" w:cs="Arial"/>
          <w:noProof w:val="0"/>
          <w:color w:val="000000" w:themeColor="text1" w:themeTint="FF" w:themeShade="FF"/>
          <w:sz w:val="24"/>
          <w:szCs w:val="24"/>
          <w:lang w:val="en-US"/>
        </w:rPr>
        <w:t>increment</w:t>
      </w:r>
      <w:r w:rsidRPr="77469909" w:rsidR="77469909">
        <w:rPr>
          <w:rFonts w:ascii="Arial" w:hAnsi="Arial" w:eastAsia="Arial" w:cs="Arial"/>
          <w:noProof w:val="0"/>
          <w:color w:val="000000" w:themeColor="text1" w:themeTint="FF" w:themeShade="FF"/>
          <w:sz w:val="24"/>
          <w:szCs w:val="24"/>
          <w:lang w:val="en-US"/>
        </w:rPr>
        <w:t xml:space="preserve"> in British </w:t>
      </w:r>
      <w:r w:rsidRPr="77469909" w:rsidR="77469909">
        <w:rPr>
          <w:rFonts w:ascii="Arial" w:hAnsi="Arial" w:eastAsia="Arial" w:cs="Arial"/>
          <w:noProof w:val="0"/>
          <w:color w:val="000000" w:themeColor="text1" w:themeTint="FF" w:themeShade="FF"/>
          <w:sz w:val="24"/>
          <w:szCs w:val="24"/>
          <w:lang w:val="en-US"/>
        </w:rPr>
        <w:t>candidates</w:t>
      </w:r>
      <w:r w:rsidRPr="77469909" w:rsidR="77469909">
        <w:rPr>
          <w:rFonts w:ascii="Arial" w:hAnsi="Arial" w:eastAsia="Arial" w:cs="Arial"/>
          <w:noProof w:val="0"/>
          <w:color w:val="000000" w:themeColor="text1" w:themeTint="FF" w:themeShade="FF"/>
          <w:sz w:val="24"/>
          <w:szCs w:val="24"/>
          <w:lang w:val="en-US"/>
        </w:rPr>
        <w:t xml:space="preserve">, it </w:t>
      </w:r>
      <w:r w:rsidRPr="77469909" w:rsidR="77469909">
        <w:rPr>
          <w:rFonts w:ascii="Arial" w:hAnsi="Arial" w:eastAsia="Arial" w:cs="Arial"/>
          <w:noProof w:val="0"/>
          <w:color w:val="000000" w:themeColor="text1" w:themeTint="FF" w:themeShade="FF"/>
          <w:sz w:val="24"/>
          <w:szCs w:val="24"/>
          <w:lang w:val="en-US"/>
        </w:rPr>
        <w:t>gauges</w:t>
      </w:r>
      <w:r w:rsidRPr="77469909" w:rsidR="77469909">
        <w:rPr>
          <w:rFonts w:ascii="Arial" w:hAnsi="Arial" w:eastAsia="Arial" w:cs="Arial"/>
          <w:noProof w:val="0"/>
          <w:color w:val="000000" w:themeColor="text1" w:themeTint="FF" w:themeShade="FF"/>
          <w:sz w:val="24"/>
          <w:szCs w:val="24"/>
          <w:lang w:val="en-US"/>
        </w:rPr>
        <w:t xml:space="preserve"> the industry </w:t>
      </w:r>
      <w:r w:rsidRPr="77469909" w:rsidR="77469909">
        <w:rPr>
          <w:rFonts w:ascii="Arial" w:hAnsi="Arial" w:eastAsia="Arial" w:cs="Arial"/>
          <w:noProof w:val="0"/>
          <w:color w:val="000000" w:themeColor="text1" w:themeTint="FF" w:themeShade="FF"/>
          <w:sz w:val="24"/>
          <w:szCs w:val="24"/>
          <w:lang w:val="en-US"/>
        </w:rPr>
        <w:t>might</w:t>
      </w:r>
      <w:r w:rsidRPr="77469909" w:rsidR="77469909">
        <w:rPr>
          <w:rFonts w:ascii="Arial" w:hAnsi="Arial" w:eastAsia="Arial" w:cs="Arial"/>
          <w:noProof w:val="0"/>
          <w:color w:val="000000" w:themeColor="text1" w:themeTint="FF" w:themeShade="FF"/>
          <w:sz w:val="24"/>
          <w:szCs w:val="24"/>
          <w:lang w:val="en-US"/>
        </w:rPr>
        <w:t xml:space="preserve"> </w:t>
      </w:r>
      <w:r w:rsidRPr="77469909" w:rsidR="77469909">
        <w:rPr>
          <w:rFonts w:ascii="Arial" w:hAnsi="Arial" w:eastAsia="Arial" w:cs="Arial"/>
          <w:noProof w:val="0"/>
          <w:color w:val="000000" w:themeColor="text1" w:themeTint="FF" w:themeShade="FF"/>
          <w:sz w:val="24"/>
          <w:szCs w:val="24"/>
          <w:lang w:val="en-US"/>
        </w:rPr>
        <w:t>confront</w:t>
      </w:r>
      <w:r w:rsidRPr="77469909" w:rsidR="77469909">
        <w:rPr>
          <w:rFonts w:ascii="Arial" w:hAnsi="Arial" w:eastAsia="Arial" w:cs="Arial"/>
          <w:noProof w:val="0"/>
          <w:color w:val="000000" w:themeColor="text1" w:themeTint="FF" w:themeShade="FF"/>
          <w:sz w:val="24"/>
          <w:szCs w:val="24"/>
          <w:lang w:val="en-US"/>
        </w:rPr>
        <w:t xml:space="preserve"> a </w:t>
      </w:r>
      <w:r w:rsidRPr="77469909" w:rsidR="77469909">
        <w:rPr>
          <w:rFonts w:ascii="Arial" w:hAnsi="Arial" w:eastAsia="Arial" w:cs="Arial"/>
          <w:noProof w:val="0"/>
          <w:color w:val="000000" w:themeColor="text1" w:themeTint="FF" w:themeShade="FF"/>
          <w:sz w:val="24"/>
          <w:szCs w:val="24"/>
          <w:lang w:val="en-US"/>
        </w:rPr>
        <w:t>shortage</w:t>
      </w:r>
      <w:r w:rsidRPr="77469909" w:rsidR="77469909">
        <w:rPr>
          <w:rFonts w:ascii="Arial" w:hAnsi="Arial" w:eastAsia="Arial" w:cs="Arial"/>
          <w:noProof w:val="0"/>
          <w:color w:val="000000" w:themeColor="text1" w:themeTint="FF" w:themeShade="FF"/>
          <w:sz w:val="24"/>
          <w:szCs w:val="24"/>
          <w:lang w:val="en-US"/>
        </w:rPr>
        <w:t xml:space="preserve"> of more than </w:t>
      </w:r>
      <w:r w:rsidRPr="77469909" w:rsidR="77469909">
        <w:rPr>
          <w:rFonts w:ascii="Arial" w:hAnsi="Arial" w:eastAsia="Arial" w:cs="Arial"/>
          <w:noProof w:val="0"/>
          <w:color w:val="000000" w:themeColor="text1" w:themeTint="FF" w:themeShade="FF"/>
          <w:sz w:val="24"/>
          <w:szCs w:val="24"/>
          <w:lang w:val="en-US"/>
        </w:rPr>
        <w:t xml:space="preserve">60,000 </w:t>
      </w:r>
      <w:r w:rsidRPr="77469909" w:rsidR="77469909">
        <w:rPr>
          <w:rFonts w:ascii="Arial" w:hAnsi="Arial" w:eastAsia="Arial" w:cs="Arial"/>
          <w:noProof w:val="0"/>
          <w:color w:val="000000" w:themeColor="text1" w:themeTint="FF" w:themeShade="FF"/>
          <w:sz w:val="24"/>
          <w:szCs w:val="24"/>
          <w:lang w:val="en-US"/>
        </w:rPr>
        <w:t>occupations</w:t>
      </w:r>
      <w:r w:rsidRPr="77469909" w:rsidR="77469909">
        <w:rPr>
          <w:rFonts w:ascii="Arial" w:hAnsi="Arial" w:eastAsia="Arial" w:cs="Arial"/>
          <w:noProof w:val="0"/>
          <w:color w:val="000000" w:themeColor="text1" w:themeTint="FF" w:themeShade="FF"/>
          <w:sz w:val="24"/>
          <w:szCs w:val="24"/>
          <w:lang w:val="en-US"/>
        </w:rPr>
        <w:t xml:space="preserve"> </w:t>
      </w:r>
      <w:r w:rsidRPr="77469909" w:rsidR="77469909">
        <w:rPr>
          <w:rFonts w:ascii="Arial" w:hAnsi="Arial" w:eastAsia="Arial" w:cs="Arial"/>
          <w:noProof w:val="0"/>
          <w:color w:val="000000" w:themeColor="text1" w:themeTint="FF" w:themeShade="FF"/>
          <w:sz w:val="24"/>
          <w:szCs w:val="24"/>
          <w:lang w:val="en-US"/>
        </w:rPr>
        <w:t>each</w:t>
      </w:r>
      <w:r w:rsidRPr="77469909" w:rsidR="77469909">
        <w:rPr>
          <w:rFonts w:ascii="Arial" w:hAnsi="Arial" w:eastAsia="Arial" w:cs="Arial"/>
          <w:noProof w:val="0"/>
          <w:color w:val="000000" w:themeColor="text1" w:themeTint="FF" w:themeShade="FF"/>
          <w:sz w:val="24"/>
          <w:szCs w:val="24"/>
          <w:lang w:val="en-US"/>
        </w:rPr>
        <w:t xml:space="preserve"> </w:t>
      </w:r>
      <w:r w:rsidRPr="77469909" w:rsidR="77469909">
        <w:rPr>
          <w:rFonts w:ascii="Arial" w:hAnsi="Arial" w:eastAsia="Arial" w:cs="Arial"/>
          <w:noProof w:val="0"/>
          <w:color w:val="000000" w:themeColor="text1" w:themeTint="FF" w:themeShade="FF"/>
          <w:sz w:val="24"/>
          <w:szCs w:val="24"/>
          <w:lang w:val="en-US"/>
        </w:rPr>
        <w:t>year</w:t>
      </w:r>
    </w:p>
    <w:p w:rsidR="77469909" w:rsidP="77469909" w:rsidRDefault="77469909" w14:noSpellErr="1" w14:paraId="0E6CB50F" w14:textId="3BA1AED3">
      <w:pPr>
        <w:pStyle w:val="Normal"/>
        <w:spacing w:after="120" w:line="259" w:lineRule="auto"/>
        <w:rPr>
          <w:rFonts w:ascii="Arial" w:hAnsi="Arial" w:eastAsia="Arial" w:cs="Arial"/>
          <w:noProof w:val="0"/>
          <w:color w:val="000000" w:themeColor="text1" w:themeTint="FF" w:themeShade="FF"/>
          <w:sz w:val="24"/>
          <w:szCs w:val="24"/>
          <w:lang w:val="en-US"/>
        </w:rPr>
      </w:pPr>
      <w:r w:rsidRPr="77469909" w:rsidR="77469909">
        <w:rPr>
          <w:rFonts w:ascii="Arial" w:hAnsi="Arial" w:eastAsia="Arial" w:cs="Arial"/>
          <w:noProof w:val="0"/>
          <w:color w:val="000000" w:themeColor="text1" w:themeTint="FF" w:themeShade="FF"/>
          <w:sz w:val="24"/>
          <w:szCs w:val="24"/>
          <w:lang w:val="en-US"/>
        </w:rPr>
        <w:t>The workforce in hotels and restaurants, manufacturing and transportation are formed respectively by 33%, 23% and 20% of persons not born in the United Kingdom</w:t>
      </w:r>
    </w:p>
    <w:p w:rsidR="77469909" w:rsidP="77469909" w:rsidRDefault="77469909" w14:noSpellErr="1" w14:paraId="00B637EC" w14:textId="54009715">
      <w:pPr>
        <w:spacing w:after="120" w:line="259" w:lineRule="auto"/>
        <w:rPr>
          <w:rFonts w:ascii="Arial" w:hAnsi="Arial" w:eastAsia="Arial" w:cs="Arial"/>
          <w:noProof w:val="0"/>
          <w:color w:val="000000" w:themeColor="text1" w:themeTint="FF" w:themeShade="FF"/>
          <w:sz w:val="24"/>
          <w:szCs w:val="24"/>
          <w:lang w:val="en-US"/>
        </w:rPr>
      </w:pPr>
      <w:r w:rsidRPr="77469909" w:rsidR="77469909">
        <w:rPr>
          <w:rFonts w:ascii="Arial" w:hAnsi="Arial" w:eastAsia="Arial" w:cs="Arial"/>
          <w:noProof w:val="0"/>
          <w:color w:val="000000" w:themeColor="text1" w:themeTint="FF" w:themeShade="FF"/>
          <w:sz w:val="24"/>
          <w:szCs w:val="24"/>
          <w:lang w:val="en-US"/>
        </w:rPr>
        <w:t>Since 2013, UK-born labor has been declining as people retire, and we can see that certain sectors rely on foreign workers to fill vacancies</w:t>
      </w:r>
    </w:p>
    <w:p w:rsidR="77469909" w:rsidP="77469909" w:rsidRDefault="77469909" w14:noSpellErr="1" w14:paraId="2A0FB097" w14:textId="054561A4">
      <w:pPr>
        <w:spacing w:after="120" w:line="259" w:lineRule="auto"/>
        <w:rPr>
          <w:rFonts w:ascii="Arial" w:hAnsi="Arial" w:eastAsia="Arial" w:cs="Arial"/>
          <w:noProof w:val="0"/>
          <w:color w:val="000000" w:themeColor="text1" w:themeTint="FF" w:themeShade="FF"/>
          <w:sz w:val="24"/>
          <w:szCs w:val="24"/>
          <w:lang w:val="en-US"/>
        </w:rPr>
      </w:pPr>
      <w:r w:rsidRPr="77469909" w:rsidR="77469909">
        <w:rPr>
          <w:rFonts w:ascii="Arial" w:hAnsi="Arial" w:eastAsia="Arial" w:cs="Arial"/>
          <w:noProof w:val="0"/>
          <w:color w:val="000000" w:themeColor="text1" w:themeTint="FF" w:themeShade="FF"/>
          <w:sz w:val="24"/>
          <w:szCs w:val="24"/>
          <w:lang w:val="en-US"/>
        </w:rPr>
        <w:t>Hotels and restaurants</w:t>
      </w:r>
    </w:p>
    <w:tbl>
      <w:tblPr>
        <w:tblStyle w:val="GridTable1Light-Accent1"/>
        <w:tblW w:w="0" w:type="auto"/>
        <w:tblInd w:w="0" w:type="dxa"/>
        <w:tblLayout w:type="fixed"/>
        <w:tblLook w:val="06A0" w:firstRow="1" w:lastRow="0" w:firstColumn="1" w:lastColumn="0" w:noHBand="1" w:noVBand="1"/>
      </w:tblPr>
      <w:tblGrid>
        <w:gridCol w:w="1860"/>
        <w:gridCol w:w="1965"/>
      </w:tblGrid>
      <w:tr w:rsidR="77469909" w:rsidTr="77469909" w14:paraId="6E21479C">
        <w:tc>
          <w:tcPr>
            <w:cnfStyle w:val="001000000000" w:firstRow="0" w:lastRow="0" w:firstColumn="1" w:lastColumn="0" w:oddVBand="0" w:evenVBand="0" w:oddHBand="0" w:evenHBand="0" w:firstRowFirstColumn="0" w:firstRowLastColumn="0" w:lastRowFirstColumn="0" w:lastRowLastColumn="0"/>
            <w:tcW w:w="1860" w:type="dxa"/>
            <w:tcMar/>
          </w:tcPr>
          <w:p w:rsidR="77469909" w:rsidP="77469909" w:rsidRDefault="77469909" w14:noSpellErr="1" w14:paraId="5085EF5F" w14:textId="1BE95FB8">
            <w:pPr>
              <w:spacing w:after="120" w:line="259" w:lineRule="auto"/>
              <w:rPr>
                <w:rFonts w:ascii="Arial" w:hAnsi="Arial" w:eastAsia="Arial" w:cs="Arial"/>
                <w:noProof w:val="0"/>
                <w:color w:val="000000" w:themeColor="text1" w:themeTint="FF" w:themeShade="FF"/>
                <w:sz w:val="24"/>
                <w:szCs w:val="24"/>
                <w:lang w:val="en-US"/>
              </w:rPr>
            </w:pPr>
            <w:r w:rsidRPr="77469909" w:rsidR="77469909">
              <w:rPr>
                <w:rFonts w:ascii="Arial" w:hAnsi="Arial" w:eastAsia="Arial" w:cs="Arial"/>
                <w:noProof w:val="0"/>
                <w:color w:val="000000" w:themeColor="text1" w:themeTint="FF" w:themeShade="FF"/>
                <w:sz w:val="24"/>
                <w:szCs w:val="24"/>
                <w:lang w:val="en-US"/>
              </w:rPr>
              <w:t>Total employees: 1.9 million</w:t>
            </w:r>
          </w:p>
          <w:p w:rsidR="77469909" w:rsidP="77469909" w:rsidRDefault="77469909" w14:noSpellErr="1" w14:paraId="072DD5D0" w14:textId="50FE6855">
            <w:pPr>
              <w:pStyle w:val="Normal"/>
              <w:spacing w:after="120" w:line="259" w:lineRule="auto"/>
              <w:rPr>
                <w:rFonts w:ascii="Arial" w:hAnsi="Arial" w:eastAsia="Arial" w:cs="Arial"/>
                <w:noProof w:val="0"/>
                <w:color w:val="000000" w:themeColor="text1" w:themeTint="FF" w:themeShade="FF"/>
                <w:sz w:val="24"/>
                <w:szCs w:val="24"/>
                <w:lang w:val="en-US"/>
              </w:rPr>
            </w:pPr>
          </w:p>
          <w:p w:rsidR="77469909" w:rsidP="77469909" w:rsidRDefault="77469909" w14:paraId="625EAACC" w14:textId="3C27EBFB">
            <w:pPr>
              <w:pStyle w:val="Normal"/>
              <w:rPr>
                <w:rFonts w:ascii="Arial" w:hAnsi="Arial" w:eastAsia="Arial" w:cs="Arial"/>
                <w:noProof w:val="0"/>
                <w:color w:val="000000" w:themeColor="text1" w:themeTint="FF" w:themeShade="FF"/>
                <w:sz w:val="24"/>
                <w:szCs w:val="24"/>
                <w:lang w:val="en-US"/>
              </w:rPr>
            </w:pPr>
          </w:p>
        </w:tc>
        <w:tc>
          <w:tcPr>
            <w:cnfStyle w:val="000000000000" w:firstRow="0" w:lastRow="0" w:firstColumn="0" w:lastColumn="0" w:oddVBand="0" w:evenVBand="0" w:oddHBand="0" w:evenHBand="0" w:firstRowFirstColumn="0" w:firstRowLastColumn="0" w:lastRowFirstColumn="0" w:lastRowLastColumn="0"/>
            <w:tcW w:w="1965" w:type="dxa"/>
            <w:tcMar/>
          </w:tcPr>
          <w:p w:rsidR="77469909" w:rsidP="77469909" w:rsidRDefault="77469909" w14:noSpellErr="1" w14:paraId="701E32BF" w14:textId="52458B67">
            <w:pPr>
              <w:spacing w:after="120" w:line="259" w:lineRule="auto"/>
              <w:rPr>
                <w:rFonts w:ascii="Arial" w:hAnsi="Arial" w:eastAsia="Arial" w:cs="Arial"/>
                <w:noProof w:val="0"/>
                <w:color w:val="000000" w:themeColor="text1" w:themeTint="FF" w:themeShade="FF"/>
                <w:sz w:val="24"/>
                <w:szCs w:val="24"/>
                <w:lang w:val="en-US"/>
              </w:rPr>
            </w:pPr>
            <w:r w:rsidRPr="77469909" w:rsidR="77469909">
              <w:rPr>
                <w:rFonts w:ascii="Arial" w:hAnsi="Arial" w:eastAsia="Arial" w:cs="Arial"/>
                <w:noProof w:val="0"/>
                <w:color w:val="000000" w:themeColor="text1" w:themeTint="FF" w:themeShade="FF"/>
                <w:sz w:val="24"/>
                <w:szCs w:val="24"/>
                <w:lang w:val="en-US"/>
              </w:rPr>
              <w:t>Born in the European Union: 265,000</w:t>
            </w:r>
          </w:p>
          <w:p w:rsidR="77469909" w:rsidP="77469909" w:rsidRDefault="77469909" w14:paraId="50A11AD3" w14:textId="6204160E">
            <w:pPr>
              <w:pStyle w:val="Normal"/>
              <w:rPr>
                <w:rFonts w:ascii="Arial" w:hAnsi="Arial" w:eastAsia="Arial" w:cs="Arial"/>
                <w:noProof w:val="0"/>
                <w:color w:val="000000" w:themeColor="text1" w:themeTint="FF" w:themeShade="FF"/>
                <w:sz w:val="24"/>
                <w:szCs w:val="24"/>
                <w:lang w:val="en-US"/>
              </w:rPr>
            </w:pPr>
          </w:p>
        </w:tc>
      </w:tr>
      <w:tr w:rsidR="77469909" w:rsidTr="77469909" w14:paraId="73BBA854">
        <w:tc>
          <w:tcPr>
            <w:cnfStyle w:val="001000000000" w:firstRow="0" w:lastRow="0" w:firstColumn="1" w:lastColumn="0" w:oddVBand="0" w:evenVBand="0" w:oddHBand="0" w:evenHBand="0" w:firstRowFirstColumn="0" w:firstRowLastColumn="0" w:lastRowFirstColumn="0" w:lastRowLastColumn="0"/>
            <w:tcW w:w="1860" w:type="dxa"/>
            <w:tcMar/>
          </w:tcPr>
          <w:p w:rsidR="77469909" w:rsidP="77469909" w:rsidRDefault="77469909" w14:noSpellErr="1" w14:paraId="167BD152" w14:textId="167B8394">
            <w:pPr>
              <w:spacing w:after="120" w:line="259" w:lineRule="auto"/>
              <w:rPr>
                <w:rFonts w:ascii="Arial" w:hAnsi="Arial" w:eastAsia="Arial" w:cs="Arial"/>
                <w:noProof w:val="0"/>
                <w:color w:val="000000" w:themeColor="text1" w:themeTint="FF" w:themeShade="FF"/>
                <w:sz w:val="24"/>
                <w:szCs w:val="24"/>
                <w:lang w:val="en-US"/>
              </w:rPr>
            </w:pPr>
            <w:r w:rsidRPr="77469909" w:rsidR="77469909">
              <w:rPr>
                <w:rFonts w:ascii="Arial" w:hAnsi="Arial" w:eastAsia="Arial" w:cs="Arial"/>
                <w:noProof w:val="0"/>
                <w:color w:val="000000" w:themeColor="text1" w:themeTint="FF" w:themeShade="FF"/>
                <w:sz w:val="24"/>
                <w:szCs w:val="24"/>
                <w:lang w:val="en-US"/>
              </w:rPr>
              <w:t>Born in the United Kingdom: 1.3 million</w:t>
            </w:r>
          </w:p>
          <w:p w:rsidR="77469909" w:rsidP="77469909" w:rsidRDefault="77469909" w14:paraId="1BC4F34A" w14:textId="3F23F90A">
            <w:pPr>
              <w:pStyle w:val="Normal"/>
              <w:rPr>
                <w:rFonts w:ascii="Arial" w:hAnsi="Arial" w:eastAsia="Arial" w:cs="Arial"/>
                <w:noProof w:val="0"/>
                <w:color w:val="000000" w:themeColor="text1" w:themeTint="FF" w:themeShade="FF"/>
                <w:sz w:val="24"/>
                <w:szCs w:val="24"/>
                <w:lang w:val="en-US"/>
              </w:rPr>
            </w:pPr>
          </w:p>
        </w:tc>
        <w:tc>
          <w:tcPr>
            <w:cnfStyle w:val="000000000000" w:firstRow="0" w:lastRow="0" w:firstColumn="0" w:lastColumn="0" w:oddVBand="0" w:evenVBand="0" w:oddHBand="0" w:evenHBand="0" w:firstRowFirstColumn="0" w:firstRowLastColumn="0" w:lastRowFirstColumn="0" w:lastRowLastColumn="0"/>
            <w:tcW w:w="1965" w:type="dxa"/>
            <w:tcMar/>
          </w:tcPr>
          <w:p w:rsidR="77469909" w:rsidP="77469909" w:rsidRDefault="77469909" w14:noSpellErr="1" w14:paraId="5A02159F" w14:textId="4600688F">
            <w:pPr>
              <w:spacing w:after="120" w:line="259" w:lineRule="auto"/>
              <w:rPr>
                <w:rFonts w:ascii="Arial" w:hAnsi="Arial" w:eastAsia="Arial" w:cs="Arial"/>
                <w:b w:val="1"/>
                <w:bCs w:val="1"/>
                <w:noProof w:val="0"/>
                <w:color w:val="000000" w:themeColor="text1" w:themeTint="FF" w:themeShade="FF"/>
                <w:sz w:val="24"/>
                <w:szCs w:val="24"/>
                <w:lang w:val="en-US"/>
              </w:rPr>
            </w:pPr>
            <w:r w:rsidRPr="77469909" w:rsidR="77469909">
              <w:rPr>
                <w:rFonts w:ascii="Arial" w:hAnsi="Arial" w:eastAsia="Arial" w:cs="Arial"/>
                <w:b w:val="1"/>
                <w:bCs w:val="1"/>
                <w:noProof w:val="0"/>
                <w:color w:val="000000" w:themeColor="text1" w:themeTint="FF" w:themeShade="FF"/>
                <w:sz w:val="24"/>
                <w:szCs w:val="24"/>
                <w:lang w:val="en-US"/>
              </w:rPr>
              <w:t>Not born in the European Union: 369,000</w:t>
            </w:r>
          </w:p>
          <w:p w:rsidR="77469909" w:rsidP="77469909" w:rsidRDefault="77469909" w14:paraId="123AF6D7" w14:textId="2AD06D8B">
            <w:pPr>
              <w:pStyle w:val="Normal"/>
              <w:rPr>
                <w:rFonts w:ascii="Arial" w:hAnsi="Arial" w:eastAsia="Arial" w:cs="Arial"/>
                <w:noProof w:val="0"/>
                <w:color w:val="000000" w:themeColor="text1" w:themeTint="FF" w:themeShade="FF"/>
                <w:sz w:val="24"/>
                <w:szCs w:val="24"/>
                <w:lang w:val="en-US"/>
              </w:rPr>
            </w:pPr>
          </w:p>
        </w:tc>
      </w:tr>
    </w:tbl>
    <w:p w:rsidR="77469909" w:rsidP="77469909" w:rsidRDefault="77469909" w14:noSpellErr="1" w14:paraId="5AC76A25" w14:textId="27E97FCA">
      <w:pPr>
        <w:spacing w:after="120" w:line="259" w:lineRule="auto"/>
        <w:rPr>
          <w:rFonts w:ascii="Arial" w:hAnsi="Arial" w:eastAsia="Arial" w:cs="Arial"/>
          <w:noProof w:val="0"/>
          <w:color w:val="000000" w:themeColor="text1" w:themeTint="FF" w:themeShade="FF"/>
          <w:sz w:val="24"/>
          <w:szCs w:val="24"/>
          <w:lang w:val="en-US"/>
        </w:rPr>
      </w:pPr>
      <w:r w:rsidRPr="77469909" w:rsidR="77469909">
        <w:rPr>
          <w:rFonts w:ascii="Arial" w:hAnsi="Arial" w:eastAsia="Arial" w:cs="Arial"/>
          <w:noProof w:val="0"/>
          <w:color w:val="000000" w:themeColor="text1" w:themeTint="FF" w:themeShade="FF"/>
          <w:sz w:val="24"/>
          <w:szCs w:val="24"/>
          <w:lang w:val="en-US"/>
        </w:rPr>
        <w:t xml:space="preserve"> </w:t>
      </w:r>
      <w:r w:rsidRPr="77469909" w:rsidR="77469909">
        <w:rPr>
          <w:rFonts w:ascii="Arial" w:hAnsi="Arial" w:eastAsia="Arial" w:cs="Arial"/>
          <w:noProof w:val="0"/>
          <w:color w:val="000000" w:themeColor="text1" w:themeTint="FF" w:themeShade="FF"/>
          <w:sz w:val="24"/>
          <w:szCs w:val="24"/>
          <w:lang w:val="en-US"/>
        </w:rPr>
        <w:t>Hotels, bars and restaurants rely heavily on workers not born in the UK</w:t>
      </w:r>
    </w:p>
    <w:p w:rsidR="77469909" w:rsidP="77469909" w:rsidRDefault="77469909" w14:noSpellErr="1" w14:paraId="513FB08C" w14:textId="4ED5545C">
      <w:pPr>
        <w:pStyle w:val="Normal"/>
        <w:spacing w:after="120" w:line="259" w:lineRule="auto"/>
        <w:rPr>
          <w:rFonts w:ascii="Arial" w:hAnsi="Arial" w:eastAsia="Arial" w:cs="Arial"/>
          <w:b w:val="1"/>
          <w:bCs w:val="1"/>
          <w:noProof w:val="0"/>
          <w:color w:val="000000" w:themeColor="text1" w:themeTint="FF" w:themeShade="FF"/>
          <w:sz w:val="24"/>
          <w:szCs w:val="24"/>
          <w:lang w:val="en-US"/>
        </w:rPr>
      </w:pPr>
    </w:p>
    <w:p w:rsidR="77469909" w:rsidP="77469909" w:rsidRDefault="77469909" w14:noSpellErr="1" w14:paraId="24E62E11" w14:textId="2E6CC229">
      <w:pPr>
        <w:pStyle w:val="Normal"/>
        <w:spacing w:after="120" w:line="259" w:lineRule="auto"/>
        <w:rPr>
          <w:rFonts w:ascii="Arial" w:hAnsi="Arial" w:eastAsia="Arial" w:cs="Arial"/>
          <w:b w:val="1"/>
          <w:bCs w:val="1"/>
          <w:noProof w:val="0"/>
          <w:color w:val="000000" w:themeColor="text1" w:themeTint="FF" w:themeShade="FF"/>
          <w:sz w:val="24"/>
          <w:szCs w:val="24"/>
          <w:lang w:val="en-US"/>
        </w:rPr>
      </w:pPr>
    </w:p>
    <w:p w:rsidR="77469909" w:rsidP="77469909" w:rsidRDefault="77469909" w14:noSpellErr="1" w14:paraId="1DD1E03F" w14:textId="59E1B145">
      <w:pPr>
        <w:pStyle w:val="Normal"/>
        <w:spacing w:after="120" w:line="259" w:lineRule="auto"/>
        <w:rPr>
          <w:rFonts w:ascii="Arial" w:hAnsi="Arial" w:eastAsia="Arial" w:cs="Arial"/>
          <w:b w:val="1"/>
          <w:bCs w:val="1"/>
          <w:noProof w:val="0"/>
          <w:color w:val="000000" w:themeColor="text1" w:themeTint="FF" w:themeShade="FF"/>
          <w:sz w:val="24"/>
          <w:szCs w:val="24"/>
          <w:lang w:val="en-US"/>
        </w:rPr>
      </w:pPr>
    </w:p>
    <w:p w:rsidR="77469909" w:rsidP="748CFA75" w:rsidRDefault="77469909" w14:noSpellErr="1" w14:paraId="4167A543" w14:textId="5AAFB1B2">
      <w:pPr>
        <w:pStyle w:val="Normal"/>
        <w:spacing w:after="120" w:line="259" w:lineRule="auto"/>
        <w:rPr>
          <w:rFonts w:ascii="Arial" w:hAnsi="Arial" w:eastAsia="Arial" w:cs="Arial"/>
          <w:b w:val="1"/>
          <w:bCs w:val="1"/>
          <w:noProof w:val="0"/>
          <w:color w:val="000000" w:themeColor="text1" w:themeTint="FF" w:themeShade="FF"/>
          <w:sz w:val="24"/>
          <w:szCs w:val="24"/>
          <w:lang w:val="en-US"/>
        </w:rPr>
      </w:pPr>
    </w:p>
    <w:p w:rsidR="77469909" w:rsidP="748CFA75" w:rsidRDefault="77469909" w14:noSpellErr="1" w14:paraId="3071ABC2" w14:textId="4B588E45">
      <w:pPr>
        <w:pStyle w:val="Normal"/>
        <w:spacing w:after="120" w:line="259" w:lineRule="auto"/>
        <w:rPr>
          <w:rFonts w:ascii="Arial" w:hAnsi="Arial" w:eastAsia="Arial" w:cs="Arial"/>
          <w:b w:val="1"/>
          <w:bCs w:val="1"/>
          <w:noProof w:val="0"/>
          <w:color w:val="000000" w:themeColor="text1" w:themeTint="FF" w:themeShade="FF"/>
          <w:sz w:val="24"/>
          <w:szCs w:val="24"/>
          <w:lang w:val="en-US"/>
        </w:rPr>
      </w:pPr>
    </w:p>
    <w:p w:rsidR="77469909" w:rsidP="748CFA75" w:rsidRDefault="77469909" w14:noSpellErr="1" w14:paraId="5B4679EB" w14:textId="496D44B5">
      <w:pPr>
        <w:pStyle w:val="Normal"/>
        <w:spacing w:after="120" w:line="259" w:lineRule="auto"/>
        <w:rPr>
          <w:rFonts w:ascii="Arial" w:hAnsi="Arial" w:eastAsia="Arial" w:cs="Arial"/>
          <w:b w:val="1"/>
          <w:bCs w:val="1"/>
          <w:noProof w:val="0"/>
          <w:color w:val="000000" w:themeColor="text1" w:themeTint="FF" w:themeShade="FF"/>
          <w:sz w:val="24"/>
          <w:szCs w:val="24"/>
          <w:lang w:val="en-US"/>
        </w:rPr>
      </w:pPr>
    </w:p>
    <w:p w:rsidR="77469909" w:rsidP="748CFA75" w:rsidRDefault="77469909" w14:paraId="6EB43ED2" w14:noSpellErr="1" w14:textId="11E8D164">
      <w:pPr>
        <w:pStyle w:val="Normal"/>
        <w:spacing w:after="120" w:line="259" w:lineRule="auto"/>
        <w:rPr>
          <w:rFonts w:ascii="Arial" w:hAnsi="Arial" w:eastAsia="Arial" w:cs="Arial"/>
          <w:b w:val="1"/>
          <w:bCs w:val="1"/>
          <w:noProof w:val="0"/>
          <w:color w:val="000000" w:themeColor="text1" w:themeTint="FF" w:themeShade="FF"/>
          <w:sz w:val="24"/>
          <w:szCs w:val="24"/>
          <w:lang w:val="en-US"/>
        </w:rPr>
      </w:pPr>
      <w:r w:rsidRPr="748CFA75" w:rsidR="748CFA75">
        <w:rPr>
          <w:rFonts w:ascii="Arial" w:hAnsi="Arial" w:eastAsia="Arial" w:cs="Arial"/>
          <w:b w:val="1"/>
          <w:bCs w:val="1"/>
          <w:noProof w:val="0"/>
          <w:color w:val="000000" w:themeColor="text1" w:themeTint="FF" w:themeShade="FF"/>
          <w:sz w:val="24"/>
          <w:szCs w:val="24"/>
          <w:lang w:val="en-US"/>
        </w:rPr>
        <w:t>R</w:t>
      </w:r>
      <w:r w:rsidRPr="748CFA75" w:rsidR="748CFA75">
        <w:rPr>
          <w:rFonts w:ascii="Arial" w:hAnsi="Arial" w:eastAsia="Arial" w:cs="Arial"/>
          <w:b w:val="1"/>
          <w:bCs w:val="1"/>
          <w:noProof w:val="0"/>
          <w:color w:val="000000" w:themeColor="text1" w:themeTint="FF" w:themeShade="FF"/>
          <w:sz w:val="24"/>
          <w:szCs w:val="24"/>
          <w:lang w:val="en-US"/>
        </w:rPr>
        <w:t>eferenc</w:t>
      </w:r>
      <w:r w:rsidRPr="748CFA75" w:rsidR="748CFA75">
        <w:rPr>
          <w:rFonts w:ascii="Arial" w:hAnsi="Arial" w:eastAsia="Arial" w:cs="Arial"/>
          <w:b w:val="1"/>
          <w:bCs w:val="1"/>
          <w:noProof w:val="0"/>
          <w:color w:val="000000" w:themeColor="text1" w:themeTint="FF" w:themeShade="FF"/>
          <w:sz w:val="24"/>
          <w:szCs w:val="24"/>
          <w:lang w:val="en-US"/>
        </w:rPr>
        <w:t>es</w:t>
      </w:r>
      <w:r w:rsidRPr="748CFA75" w:rsidR="748CFA75">
        <w:rPr>
          <w:rFonts w:ascii="Arial" w:hAnsi="Arial" w:eastAsia="Arial" w:cs="Arial"/>
          <w:b w:val="1"/>
          <w:bCs w:val="1"/>
          <w:noProof w:val="0"/>
          <w:color w:val="000000" w:themeColor="text1" w:themeTint="FF" w:themeShade="FF"/>
          <w:sz w:val="24"/>
          <w:szCs w:val="24"/>
          <w:lang w:val="en-US"/>
        </w:rPr>
        <w:t>:</w:t>
      </w:r>
    </w:p>
    <w:p w:rsidR="77469909" w:rsidP="77469909" w:rsidRDefault="77469909" w14:noSpellErr="1" w14:paraId="33C6DC5C" w14:textId="1332A9A1">
      <w:pPr>
        <w:pStyle w:val="Normal"/>
        <w:spacing w:after="120" w:line="259" w:lineRule="auto"/>
        <w:rPr>
          <w:rFonts w:ascii="Arial" w:hAnsi="Arial" w:eastAsia="Arial" w:cs="Arial"/>
          <w:noProof w:val="0"/>
          <w:sz w:val="24"/>
          <w:szCs w:val="24"/>
          <w:lang w:val="en-US"/>
        </w:rPr>
      </w:pPr>
      <w:r w:rsidRPr="77469909" w:rsidR="77469909">
        <w:rPr>
          <w:rFonts w:ascii="Arial" w:hAnsi="Arial" w:eastAsia="Arial" w:cs="Arial"/>
          <w:noProof w:val="0"/>
          <w:sz w:val="24"/>
          <w:szCs w:val="24"/>
          <w:lang w:val="en-US"/>
        </w:rPr>
        <w:t>(</w:t>
      </w:r>
      <w:r w:rsidRPr="77469909" w:rsidR="77469909">
        <w:rPr>
          <w:rFonts w:ascii="Arial" w:hAnsi="Arial" w:eastAsia="Arial" w:cs="Arial"/>
          <w:noProof w:val="0"/>
          <w:sz w:val="24"/>
          <w:szCs w:val="24"/>
          <w:lang w:val="en-US"/>
        </w:rPr>
        <w:t>https://www.shmoop.com/probability-statistics/qualitative-quantitative-data.html)</w:t>
      </w:r>
    </w:p>
    <w:p w:rsidR="77469909" w:rsidP="77469909" w:rsidRDefault="77469909" w14:noSpellErr="1" w14:paraId="6326856E" w14:textId="52158DA2">
      <w:pPr>
        <w:pStyle w:val="Normal"/>
        <w:bidi w:val="0"/>
        <w:spacing w:before="0" w:beforeAutospacing="off" w:after="120" w:afterAutospacing="off" w:line="259" w:lineRule="auto"/>
        <w:ind w:left="0" w:right="0"/>
        <w:jc w:val="left"/>
      </w:pPr>
      <w:r w:rsidRPr="77469909" w:rsidR="77469909">
        <w:rPr>
          <w:rFonts w:ascii="Arial" w:hAnsi="Arial" w:eastAsia="Arial" w:cs="Arial"/>
          <w:noProof w:val="0"/>
          <w:sz w:val="24"/>
          <w:szCs w:val="24"/>
          <w:lang w:val="en-US"/>
        </w:rPr>
        <w:t xml:space="preserve"> (</w:t>
      </w:r>
      <w:hyperlink r:id="R159f52569ca141fe">
        <w:r w:rsidRPr="77469909" w:rsidR="77469909">
          <w:rPr>
            <w:rStyle w:val="Hyperlink"/>
            <w:rFonts w:ascii="Arial" w:hAnsi="Arial" w:eastAsia="Arial" w:cs="Arial"/>
            <w:noProof w:val="0"/>
            <w:sz w:val="24"/>
            <w:szCs w:val="24"/>
            <w:lang w:val="en-US"/>
          </w:rPr>
          <w:t>http://theonebrief.com/what-does-brexit-really-mean/</w:t>
        </w:r>
      </w:hyperlink>
      <w:r w:rsidRPr="77469909" w:rsidR="77469909">
        <w:rPr>
          <w:rFonts w:ascii="Arial" w:hAnsi="Arial" w:eastAsia="Arial" w:cs="Arial"/>
          <w:noProof w:val="0"/>
          <w:sz w:val="24"/>
          <w:szCs w:val="24"/>
          <w:lang w:val="en-US"/>
        </w:rPr>
        <w:t>)</w:t>
      </w:r>
    </w:p>
    <w:p w:rsidR="77469909" w:rsidP="748CFA75" w:rsidRDefault="77469909" w14:paraId="37637835" w14:textId="0C36E3B4">
      <w:pPr>
        <w:pStyle w:val="Normal"/>
        <w:spacing w:after="120" w:line="259" w:lineRule="auto"/>
        <w:rPr>
          <w:rFonts w:ascii="Arial" w:hAnsi="Arial" w:eastAsia="Arial" w:cs="Arial"/>
          <w:noProof w:val="0"/>
          <w:color w:val="0070C0"/>
          <w:sz w:val="24"/>
          <w:szCs w:val="24"/>
          <w:lang w:val="en-US"/>
        </w:rPr>
      </w:pPr>
      <w:r w:rsidRPr="748CFA75" w:rsidR="748CFA75">
        <w:rPr>
          <w:rFonts w:ascii="Arial" w:hAnsi="Arial" w:eastAsia="Arial" w:cs="Arial"/>
          <w:noProof w:val="0"/>
          <w:sz w:val="24"/>
          <w:szCs w:val="24"/>
          <w:lang w:val="en-US"/>
        </w:rPr>
        <w:t>(</w:t>
      </w:r>
      <w:r w:rsidRPr="748CFA75" w:rsidR="748CFA75">
        <w:rPr>
          <w:rFonts w:ascii="Arial" w:hAnsi="Arial" w:eastAsia="Arial" w:cs="Arial"/>
          <w:noProof w:val="0"/>
          <w:sz w:val="24"/>
          <w:szCs w:val="24"/>
          <w:lang w:val="en-US"/>
        </w:rPr>
        <w:t xml:space="preserve"> "It is difficult to speak and make a judgment about the direct impact on the Chinese economy. If Brexit is an important landmark in the reversal of globalization, I think it is very negative for the world, and very negative for China. "</w:t>
      </w:r>
      <w:r w:rsidRPr="748CFA75" w:rsidR="748CFA75">
        <w:rPr>
          <w:rFonts w:ascii="Arial" w:hAnsi="Arial" w:eastAsia="Arial" w:cs="Arial"/>
          <w:noProof w:val="0"/>
          <w:color w:val="0070C0"/>
          <w:sz w:val="24"/>
          <w:szCs w:val="24"/>
          <w:lang w:val="en-US"/>
        </w:rPr>
        <w:t xml:space="preserve">- </w:t>
      </w:r>
      <w:r w:rsidRPr="748CFA75" w:rsidR="748CFA75">
        <w:rPr>
          <w:rFonts w:ascii="Arial" w:hAnsi="Arial" w:eastAsia="Arial" w:cs="Arial"/>
          <w:noProof w:val="0"/>
          <w:color w:val="0070C0"/>
          <w:sz w:val="24"/>
          <w:szCs w:val="24"/>
          <w:lang w:val="en-US"/>
        </w:rPr>
        <w:t xml:space="preserve">Huang </w:t>
      </w:r>
      <w:proofErr w:type="spellStart"/>
      <w:r w:rsidRPr="748CFA75" w:rsidR="748CFA75">
        <w:rPr>
          <w:rFonts w:ascii="Arial" w:hAnsi="Arial" w:eastAsia="Arial" w:cs="Arial"/>
          <w:noProof w:val="0"/>
          <w:color w:val="0070C0"/>
          <w:sz w:val="24"/>
          <w:szCs w:val="24"/>
          <w:lang w:val="en-US"/>
        </w:rPr>
        <w:t>Yiping</w:t>
      </w:r>
      <w:proofErr w:type="spellEnd"/>
      <w:r w:rsidRPr="748CFA75" w:rsidR="748CFA75">
        <w:rPr>
          <w:rFonts w:ascii="Arial" w:hAnsi="Arial" w:eastAsia="Arial" w:cs="Arial"/>
          <w:noProof w:val="0"/>
          <w:color w:val="0070C0"/>
          <w:sz w:val="24"/>
          <w:szCs w:val="24"/>
          <w:lang w:val="en-US"/>
        </w:rPr>
        <w:t>, Professor, Peking University, and Member of the Monetary Policy Committee, People's Bank of China</w:t>
      </w:r>
      <w:r w:rsidRPr="748CFA75" w:rsidR="748CFA75">
        <w:rPr>
          <w:rFonts w:ascii="Arial" w:hAnsi="Arial" w:eastAsia="Arial" w:cs="Arial"/>
          <w:noProof w:val="0"/>
          <w:color w:val="0070C0"/>
          <w:sz w:val="24"/>
          <w:szCs w:val="24"/>
          <w:lang w:val="en-US"/>
        </w:rPr>
        <w:t>)</w:t>
      </w:r>
    </w:p>
    <w:p w:rsidR="77469909" w:rsidP="77469909" w:rsidRDefault="77469909" w14:noSpellErr="1" w14:paraId="0B45FB3C" w14:textId="628AC0A2">
      <w:pPr>
        <w:pStyle w:val="Normal"/>
        <w:spacing w:after="120" w:line="259" w:lineRule="auto"/>
        <w:rPr>
          <w:rFonts w:ascii="Arial" w:hAnsi="Arial" w:eastAsia="Arial" w:cs="Arial"/>
          <w:noProof w:val="0"/>
          <w:color w:val="0070C0"/>
          <w:sz w:val="24"/>
          <w:szCs w:val="24"/>
          <w:lang w:val="en-US"/>
        </w:rPr>
      </w:pPr>
      <w:r w:rsidRPr="77469909" w:rsidR="77469909">
        <w:rPr>
          <w:rFonts w:ascii="Arial" w:hAnsi="Arial" w:eastAsia="Arial" w:cs="Arial"/>
          <w:noProof w:val="0"/>
          <w:sz w:val="24"/>
          <w:szCs w:val="24"/>
          <w:lang w:val="en-US"/>
        </w:rPr>
        <w:t>(</w:t>
      </w:r>
      <w:r w:rsidRPr="77469909" w:rsidR="77469909">
        <w:rPr>
          <w:rFonts w:ascii="Arial" w:hAnsi="Arial" w:eastAsia="Arial" w:cs="Arial"/>
          <w:noProof w:val="0"/>
          <w:sz w:val="24"/>
          <w:szCs w:val="24"/>
          <w:lang w:val="en-US"/>
        </w:rPr>
        <w:t>"It will be the same UK, and the same European Union, except we have to negotiate with them separately, and deal with them separately. I think when the world can understand this in the coming days as the situation calms down, economies in terms of both stock and monetary markets will begin to stabilize. "</w:t>
      </w:r>
      <w:r w:rsidRPr="77469909" w:rsidR="77469909">
        <w:rPr>
          <w:rFonts w:ascii="Arial" w:hAnsi="Arial" w:eastAsia="Arial" w:cs="Arial"/>
          <w:noProof w:val="0"/>
          <w:color w:val="0070C0"/>
          <w:sz w:val="24"/>
          <w:szCs w:val="24"/>
          <w:lang w:val="en-US"/>
        </w:rPr>
        <w:t>- Arun Jaitley, Minister of Finance, India</w:t>
      </w:r>
      <w:r w:rsidRPr="77469909" w:rsidR="77469909">
        <w:rPr>
          <w:rFonts w:ascii="Arial" w:hAnsi="Arial" w:eastAsia="Arial" w:cs="Arial"/>
          <w:noProof w:val="0"/>
          <w:color w:val="0070C0"/>
          <w:sz w:val="24"/>
          <w:szCs w:val="24"/>
          <w:lang w:val="en-US"/>
        </w:rPr>
        <w:t>)</w:t>
      </w:r>
    </w:p>
    <w:p w:rsidR="77469909" w:rsidP="77469909" w:rsidRDefault="77469909" w14:noSpellErr="1" w14:paraId="6924DBB8" w14:textId="24DB21CF">
      <w:pPr>
        <w:pStyle w:val="Normal"/>
        <w:spacing w:after="120" w:line="259" w:lineRule="auto"/>
        <w:rPr>
          <w:rFonts w:ascii="Arial" w:hAnsi="Arial" w:eastAsia="Arial" w:cs="Arial"/>
          <w:noProof w:val="0"/>
          <w:color w:val="0070C0"/>
          <w:sz w:val="24"/>
          <w:szCs w:val="24"/>
          <w:lang w:val="en-US"/>
        </w:rPr>
      </w:pPr>
      <w:r w:rsidRPr="77469909" w:rsidR="77469909">
        <w:rPr>
          <w:rFonts w:ascii="Arial" w:hAnsi="Arial" w:eastAsia="Arial" w:cs="Arial"/>
          <w:noProof w:val="0"/>
          <w:sz w:val="24"/>
          <w:szCs w:val="24"/>
          <w:lang w:val="en-US"/>
        </w:rPr>
        <w:t>(</w:t>
      </w:r>
      <w:r w:rsidRPr="77469909" w:rsidR="77469909">
        <w:rPr>
          <w:rFonts w:ascii="Arial" w:hAnsi="Arial" w:eastAsia="Arial" w:cs="Arial"/>
          <w:noProof w:val="0"/>
          <w:sz w:val="24"/>
          <w:szCs w:val="24"/>
          <w:lang w:val="en-US"/>
        </w:rPr>
        <w:t>"</w:t>
      </w:r>
      <w:r w:rsidRPr="77469909" w:rsidR="77469909">
        <w:rPr>
          <w:rFonts w:ascii="Arial" w:hAnsi="Arial" w:eastAsia="Arial" w:cs="Arial"/>
          <w:noProof w:val="0"/>
          <w:sz w:val="24"/>
          <w:szCs w:val="24"/>
          <w:lang w:val="en-US"/>
        </w:rPr>
        <w:t>Worries about financial panic similar to that of Lehman Brothers bankruptcy or Greece default for now seem unfounded. However, the stock drop is a sign of new risks for the global economic outlook. "</w:t>
      </w:r>
      <w:r w:rsidRPr="77469909" w:rsidR="77469909">
        <w:rPr>
          <w:rFonts w:ascii="Arial" w:hAnsi="Arial" w:eastAsia="Arial" w:cs="Arial"/>
          <w:noProof w:val="0"/>
          <w:color w:val="0070C0"/>
          <w:sz w:val="24"/>
          <w:szCs w:val="24"/>
          <w:lang w:val="en-US"/>
        </w:rPr>
        <w:t>- The Wall Street Journal, June 26, 2016</w:t>
      </w:r>
      <w:r w:rsidRPr="77469909" w:rsidR="77469909">
        <w:rPr>
          <w:rFonts w:ascii="Arial" w:hAnsi="Arial" w:eastAsia="Arial" w:cs="Arial"/>
          <w:noProof w:val="0"/>
          <w:color w:val="0070C0"/>
          <w:sz w:val="24"/>
          <w:szCs w:val="24"/>
          <w:lang w:val="en-US"/>
        </w:rPr>
        <w:t>)</w:t>
      </w:r>
    </w:p>
    <w:p w:rsidR="77469909" w:rsidP="748CFA75" w:rsidRDefault="77469909" w14:paraId="4CA849E9" w14:textId="214F2AAC">
      <w:pPr>
        <w:pStyle w:val="Normal"/>
        <w:spacing w:after="120" w:line="259" w:lineRule="auto"/>
        <w:rPr>
          <w:rFonts w:ascii="Calibri" w:hAnsi="Calibri" w:eastAsia="Calibri" w:cs="Calibri"/>
          <w:noProof w:val="0"/>
          <w:color w:val="0070C0"/>
          <w:sz w:val="22"/>
          <w:szCs w:val="22"/>
          <w:lang w:val="en-US"/>
        </w:rPr>
      </w:pPr>
      <w:r w:rsidRPr="748CFA75" w:rsidR="748CFA75">
        <w:rPr>
          <w:rFonts w:ascii="Calibri" w:hAnsi="Calibri" w:eastAsia="Calibri" w:cs="Calibri"/>
          <w:noProof w:val="0"/>
          <w:sz w:val="22"/>
          <w:szCs w:val="22"/>
          <w:lang w:val="en-US"/>
        </w:rPr>
        <w:t>(</w:t>
      </w:r>
      <w:r w:rsidRPr="748CFA75" w:rsidR="748CFA75">
        <w:rPr>
          <w:rFonts w:ascii="Calibri" w:hAnsi="Calibri" w:eastAsia="Calibri" w:cs="Calibri"/>
          <w:noProof w:val="0"/>
          <w:sz w:val="22"/>
          <w:szCs w:val="22"/>
          <w:lang w:val="en-US"/>
        </w:rPr>
        <w:t xml:space="preserve"> </w:t>
      </w:r>
      <w:r w:rsidRPr="748CFA75" w:rsidR="748CFA75">
        <w:rPr>
          <w:rFonts w:ascii="Arial" w:hAnsi="Arial" w:eastAsia="Arial" w:cs="Arial"/>
          <w:noProof w:val="0"/>
          <w:sz w:val="24"/>
          <w:szCs w:val="24"/>
          <w:lang w:val="en-US"/>
        </w:rPr>
        <w:t>"As long as Britain remains in the single market, the city will remain a major European financial center. If tomorrow, Britain ceases to be part of the internal market, the city will not be able to keep its European passport. "</w:t>
      </w:r>
      <w:r w:rsidRPr="748CFA75" w:rsidR="748CFA75">
        <w:rPr>
          <w:rFonts w:ascii="Arial" w:hAnsi="Arial" w:eastAsia="Arial" w:cs="Arial"/>
          <w:noProof w:val="0"/>
          <w:color w:val="0070C0"/>
          <w:sz w:val="24"/>
          <w:szCs w:val="24"/>
          <w:lang w:val="en-US"/>
        </w:rPr>
        <w:t xml:space="preserve">- François </w:t>
      </w:r>
      <w:proofErr w:type="spellStart"/>
      <w:r w:rsidRPr="748CFA75" w:rsidR="748CFA75">
        <w:rPr>
          <w:rFonts w:ascii="Arial" w:hAnsi="Arial" w:eastAsia="Arial" w:cs="Arial"/>
          <w:noProof w:val="0"/>
          <w:color w:val="0070C0"/>
          <w:sz w:val="24"/>
          <w:szCs w:val="24"/>
          <w:lang w:val="en-US"/>
        </w:rPr>
        <w:t>Villeroy</w:t>
      </w:r>
      <w:proofErr w:type="spellEnd"/>
      <w:r w:rsidRPr="748CFA75" w:rsidR="748CFA75">
        <w:rPr>
          <w:rFonts w:ascii="Arial" w:hAnsi="Arial" w:eastAsia="Arial" w:cs="Arial"/>
          <w:noProof w:val="0"/>
          <w:color w:val="0070C0"/>
          <w:sz w:val="24"/>
          <w:szCs w:val="24"/>
          <w:lang w:val="en-US"/>
        </w:rPr>
        <w:t xml:space="preserve"> de </w:t>
      </w:r>
      <w:proofErr w:type="spellStart"/>
      <w:r w:rsidRPr="748CFA75" w:rsidR="748CFA75">
        <w:rPr>
          <w:rFonts w:ascii="Arial" w:hAnsi="Arial" w:eastAsia="Arial" w:cs="Arial"/>
          <w:noProof w:val="0"/>
          <w:color w:val="0070C0"/>
          <w:sz w:val="24"/>
          <w:szCs w:val="24"/>
          <w:lang w:val="en-US"/>
        </w:rPr>
        <w:t>Galhau</w:t>
      </w:r>
      <w:proofErr w:type="spellEnd"/>
      <w:r w:rsidRPr="748CFA75" w:rsidR="748CFA75">
        <w:rPr>
          <w:rFonts w:ascii="Arial" w:hAnsi="Arial" w:eastAsia="Arial" w:cs="Arial"/>
          <w:noProof w:val="0"/>
          <w:color w:val="0070C0"/>
          <w:sz w:val="24"/>
          <w:szCs w:val="24"/>
          <w:lang w:val="en-US"/>
        </w:rPr>
        <w:t>, Governor, Bank of France</w:t>
      </w:r>
      <w:r w:rsidRPr="748CFA75" w:rsidR="748CFA75">
        <w:rPr>
          <w:rFonts w:ascii="Arial" w:hAnsi="Arial" w:eastAsia="Arial" w:cs="Arial"/>
          <w:noProof w:val="0"/>
          <w:color w:val="0070C0"/>
          <w:sz w:val="24"/>
          <w:szCs w:val="24"/>
          <w:lang w:val="en-US"/>
        </w:rPr>
        <w:t>)</w:t>
      </w:r>
    </w:p>
    <w:p w:rsidR="77469909" w:rsidP="77469909" w:rsidRDefault="77469909" w14:noSpellErr="1" w14:paraId="29FADFD1" w14:textId="7FEECEEF">
      <w:pPr>
        <w:pStyle w:val="Normal"/>
        <w:spacing w:after="120" w:line="259" w:lineRule="auto"/>
        <w:rPr>
          <w:rFonts w:ascii="Arial" w:hAnsi="Arial" w:eastAsia="Arial" w:cs="Arial"/>
          <w:noProof w:val="0"/>
          <w:color w:val="0070C0"/>
          <w:sz w:val="24"/>
          <w:szCs w:val="24"/>
          <w:lang w:val="en-US"/>
        </w:rPr>
      </w:pPr>
      <w:r w:rsidRPr="77469909" w:rsidR="77469909">
        <w:rPr>
          <w:rFonts w:ascii="Arial" w:hAnsi="Arial" w:eastAsia="Arial" w:cs="Arial"/>
          <w:noProof w:val="0"/>
          <w:sz w:val="24"/>
          <w:szCs w:val="24"/>
          <w:lang w:val="en-US"/>
        </w:rPr>
        <w:t>(</w:t>
      </w:r>
      <w:r w:rsidRPr="77469909" w:rsidR="77469909">
        <w:rPr>
          <w:rFonts w:ascii="Arial" w:hAnsi="Arial" w:eastAsia="Arial" w:cs="Arial"/>
          <w:noProof w:val="0"/>
          <w:sz w:val="24"/>
          <w:szCs w:val="24"/>
          <w:lang w:val="en-US"/>
        </w:rPr>
        <w:t>"Uncertainty following the outcome of the referendum will lead to an abrupt slowdown in GDP growth in the short term as companies postpone investments and consider changes in the legal and regulatory environment. Medium-term growth is also likely to be weaker as a result of less favorable conditions for EU exports, lower immigration, and a reduction in FDI. "</w:t>
      </w:r>
      <w:r w:rsidRPr="77469909" w:rsidR="77469909">
        <w:rPr>
          <w:rFonts w:ascii="Arial" w:hAnsi="Arial" w:eastAsia="Arial" w:cs="Arial"/>
          <w:noProof w:val="0"/>
          <w:color w:val="0070C0"/>
          <w:sz w:val="24"/>
          <w:szCs w:val="24"/>
          <w:lang w:val="en-US"/>
        </w:rPr>
        <w:t>- Statement by Fitch Credit Rating Agency, June 27, 2016</w:t>
      </w:r>
      <w:r w:rsidRPr="77469909" w:rsidR="77469909">
        <w:rPr>
          <w:rFonts w:ascii="Arial" w:hAnsi="Arial" w:eastAsia="Arial" w:cs="Arial"/>
          <w:noProof w:val="0"/>
          <w:color w:val="0070C0"/>
          <w:sz w:val="24"/>
          <w:szCs w:val="24"/>
          <w:lang w:val="en-US"/>
        </w:rPr>
        <w:t>)</w:t>
      </w:r>
    </w:p>
    <w:p w:rsidR="77469909" w:rsidP="77469909" w:rsidRDefault="77469909" w14:noSpellErr="1" w14:paraId="7899627F" w14:textId="4F2EE60A">
      <w:pPr>
        <w:rPr>
          <w:rFonts w:ascii="Arial" w:hAnsi="Arial" w:eastAsia="Arial" w:cs="Arial"/>
          <w:noProof w:val="0"/>
          <w:color w:val="0070C0"/>
          <w:sz w:val="24"/>
          <w:szCs w:val="24"/>
          <w:lang w:val="en-US"/>
        </w:rPr>
      </w:pPr>
      <w:r w:rsidRPr="77469909" w:rsidR="77469909">
        <w:rPr>
          <w:rFonts w:ascii="Arial" w:hAnsi="Arial" w:eastAsia="Arial" w:cs="Arial"/>
          <w:noProof w:val="0"/>
          <w:sz w:val="24"/>
          <w:szCs w:val="24"/>
          <w:lang w:val="en-US"/>
        </w:rPr>
        <w:t xml:space="preserve"> (</w:t>
      </w:r>
      <w:r w:rsidRPr="77469909" w:rsidR="77469909">
        <w:rPr>
          <w:rFonts w:ascii="Arial" w:hAnsi="Arial" w:eastAsia="Arial" w:cs="Arial"/>
          <w:noProof w:val="0"/>
          <w:sz w:val="24"/>
          <w:szCs w:val="24"/>
          <w:lang w:val="en-US"/>
        </w:rPr>
        <w:t xml:space="preserve">"At the moment, we can not rely heavily on any one-off forecasts. The signs of the effect </w:t>
      </w:r>
      <w:r w:rsidRPr="77469909" w:rsidR="77469909">
        <w:rPr>
          <w:rFonts w:ascii="Arial" w:hAnsi="Arial" w:eastAsia="Arial" w:cs="Arial"/>
          <w:noProof w:val="0"/>
          <w:sz w:val="24"/>
          <w:szCs w:val="24"/>
          <w:lang w:val="en-US"/>
        </w:rPr>
        <w:t xml:space="preserve">economy by today's referendum are clearly negative, given the economic uncertainty. However, the size </w:t>
      </w:r>
      <w:r w:rsidRPr="77469909" w:rsidR="77469909">
        <w:rPr>
          <w:rFonts w:ascii="Arial" w:hAnsi="Arial" w:eastAsia="Arial" w:cs="Arial"/>
          <w:noProof w:val="0"/>
          <w:sz w:val="24"/>
          <w:szCs w:val="24"/>
          <w:lang w:val="en-US"/>
        </w:rPr>
        <w:t>uncertainty is less clear. "</w:t>
      </w:r>
      <w:r w:rsidRPr="77469909" w:rsidR="77469909">
        <w:rPr>
          <w:rFonts w:ascii="Arial" w:hAnsi="Arial" w:eastAsia="Arial" w:cs="Arial"/>
          <w:noProof w:val="0"/>
          <w:color w:val="0070C0"/>
          <w:sz w:val="24"/>
          <w:szCs w:val="24"/>
          <w:lang w:val="en-US"/>
        </w:rPr>
        <w:t>- Bank of America Statement Merrill Lynch, June 26, 2016.)</w:t>
      </w:r>
    </w:p>
    <w:p w:rsidR="77469909" w:rsidP="77469909" w:rsidRDefault="77469909" w14:noSpellErr="1" w14:paraId="31E98052" w14:textId="4BB2398C">
      <w:pPr>
        <w:pStyle w:val="Normal"/>
        <w:spacing w:after="120" w:line="259" w:lineRule="auto"/>
        <w:rPr>
          <w:rFonts w:ascii="Arial" w:hAnsi="Arial" w:eastAsia="Arial" w:cs="Arial"/>
          <w:noProof w:val="0"/>
          <w:color w:val="000000" w:themeColor="text1" w:themeTint="FF" w:themeShade="FF"/>
          <w:sz w:val="24"/>
          <w:szCs w:val="24"/>
          <w:lang w:val="en-US"/>
        </w:rPr>
      </w:pPr>
    </w:p>
    <w:p w:rsidR="77469909" w:rsidP="77469909" w:rsidRDefault="77469909" w14:noSpellErr="1" w14:paraId="633D85E1" w14:textId="3BE396E1">
      <w:pPr>
        <w:pStyle w:val="Normal"/>
        <w:spacing w:after="160" w:line="259" w:lineRule="auto"/>
        <w:rPr>
          <w:rFonts w:ascii="Arial" w:hAnsi="Arial" w:eastAsia="Arial" w:cs="Arial"/>
          <w:noProof w:val="0"/>
          <w:sz w:val="24"/>
          <w:szCs w:val="24"/>
          <w:lang w:val="en-US"/>
        </w:rPr>
      </w:pPr>
    </w:p>
    <w:p w:rsidR="77469909" w:rsidP="77469909" w:rsidRDefault="77469909" w14:noSpellErr="1" w14:paraId="6A92B968" w14:textId="1FCB4B90">
      <w:pPr>
        <w:spacing w:after="160" w:line="259" w:lineRule="auto"/>
        <w:rPr>
          <w:rFonts w:ascii="Arial" w:hAnsi="Arial" w:eastAsia="Arial" w:cs="Arial"/>
          <w:noProof w:val="0"/>
          <w:sz w:val="24"/>
          <w:szCs w:val="24"/>
          <w:lang w:val="en-US"/>
        </w:rPr>
      </w:pPr>
    </w:p>
    <w:p w:rsidR="77469909" w:rsidP="77469909" w:rsidRDefault="77469909" w14:noSpellErr="1" w14:paraId="69BCD5A4" w14:textId="22678F90">
      <w:pPr>
        <w:spacing w:after="160" w:line="259" w:lineRule="auto"/>
        <w:rPr>
          <w:rFonts w:ascii="Arial" w:hAnsi="Arial" w:eastAsia="Arial" w:cs="Arial"/>
          <w:noProof w:val="0"/>
          <w:sz w:val="24"/>
          <w:szCs w:val="24"/>
          <w:lang w:val="en-US"/>
        </w:rPr>
      </w:pPr>
    </w:p>
    <w:p w:rsidR="77469909" w:rsidP="77469909" w:rsidRDefault="77469909" w14:noSpellErr="1" w14:paraId="23078D55" w14:textId="01ADF213">
      <w:pPr>
        <w:spacing w:after="160" w:line="259" w:lineRule="auto"/>
        <w:rPr>
          <w:rFonts w:ascii="Arial" w:hAnsi="Arial" w:eastAsia="Arial" w:cs="Arial"/>
          <w:b w:val="1"/>
          <w:bCs w:val="1"/>
          <w:noProof w:val="0"/>
          <w:sz w:val="24"/>
          <w:szCs w:val="24"/>
          <w:lang w:val="en-US"/>
        </w:rPr>
      </w:pPr>
    </w:p>
    <w:p w:rsidR="77469909" w:rsidP="77469909" w:rsidRDefault="77469909" w14:noSpellErr="1" w14:paraId="62C49C6C" w14:textId="3C4CD668">
      <w:pPr>
        <w:spacing w:after="160" w:line="259" w:lineRule="auto"/>
        <w:rPr>
          <w:rFonts w:ascii="Arial" w:hAnsi="Arial" w:eastAsia="Arial" w:cs="Arial"/>
          <w:b w:val="1"/>
          <w:bCs w:val="1"/>
          <w:noProof w:val="0"/>
          <w:sz w:val="24"/>
          <w:szCs w:val="24"/>
          <w:lang w:val="en-US"/>
        </w:rPr>
      </w:pPr>
    </w:p>
    <w:p w:rsidR="77469909" w:rsidP="77469909" w:rsidRDefault="77469909" w14:noSpellErr="1" w14:paraId="506D698A" w14:textId="1E5745F4">
      <w:pPr>
        <w:pStyle w:val="Normal"/>
        <w:spacing w:after="120" w:line="259" w:lineRule="auto"/>
        <w:rPr>
          <w:rFonts w:ascii="Arial" w:hAnsi="Arial" w:eastAsia="Arial" w:cs="Arial"/>
          <w:noProof w:val="0"/>
          <w:sz w:val="30"/>
          <w:szCs w:val="30"/>
          <w:lang w:val="en-US"/>
        </w:rPr>
      </w:pPr>
    </w:p>
    <w:p w:rsidR="77469909" w:rsidP="77469909" w:rsidRDefault="77469909" w14:noSpellErr="1" w14:paraId="4E9AFC31" w14:textId="6F0660D3">
      <w:pPr>
        <w:pStyle w:val="Normal"/>
        <w:rPr>
          <w:rFonts w:ascii="Arial" w:hAnsi="Arial" w:eastAsia="Arial" w:cs="Arial"/>
          <w:noProof w:val="0"/>
          <w:sz w:val="24"/>
          <w:szCs w:val="24"/>
          <w:lang w:val="en-US"/>
        </w:rPr>
      </w:pPr>
    </w:p>
    <w:sectPr w:rsidR="00D03AC1" w:rsidSect="00EE3E7C">
      <w:footerReference w:type="default" r:id="rId7"/>
      <w:pgSz w:w="12240" w:h="15840" w:orient="portrait"/>
      <w:pgMar w:top="1440" w:right="1440" w:bottom="1800" w:left="1440" w:header="720" w:footer="1008" w:gutter="0"/>
      <w:cols w:space="720"/>
      <w:titlePg/>
      <w:docGrid w:linePitch="4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74A56" w:rsidRDefault="00674A56" w14:paraId="492A6E3A" w14:textId="77777777">
      <w:r>
        <w:separator/>
      </w:r>
    </w:p>
    <w:p w:rsidR="00674A56" w:rsidRDefault="00674A56" w14:paraId="7BD3797D" w14:textId="77777777"/>
  </w:endnote>
  <w:endnote w:type="continuationSeparator" w:id="0">
    <w:p w:rsidR="00674A56" w:rsidRDefault="00674A56" w14:paraId="4AACD5B7" w14:textId="77777777">
      <w:r>
        <w:continuationSeparator/>
      </w:r>
    </w:p>
    <w:p w:rsidR="00674A56" w:rsidRDefault="00674A56" w14:paraId="638FA405"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47041" w:rsidRDefault="00D03AC1" w14:paraId="083BC093" w14:textId="0D1E3907">
    <w:pPr>
      <w:pStyle w:val="Footer"/>
    </w:pPr>
    <w:r>
      <w:fldChar w:fldCharType="begin"/>
    </w:r>
    <w:r>
      <w:instrText xml:space="preserve"> PAGE   \* MERGEFORMAT </w:instrText>
    </w:r>
    <w:r>
      <w:fldChar w:fldCharType="separate"/>
    </w:r>
    <w:r w:rsidR="00EE3E7C">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74A56" w:rsidRDefault="00674A56" w14:paraId="0399198A" w14:textId="77777777">
      <w:r>
        <w:separator/>
      </w:r>
    </w:p>
    <w:p w:rsidR="00674A56" w:rsidRDefault="00674A56" w14:paraId="23756527" w14:textId="77777777"/>
  </w:footnote>
  <w:footnote w:type="continuationSeparator" w:id="0">
    <w:p w:rsidR="00674A56" w:rsidRDefault="00674A56" w14:paraId="11ED78D6" w14:textId="77777777">
      <w:r>
        <w:continuationSeparator/>
      </w:r>
    </w:p>
    <w:p w:rsidR="00674A56" w:rsidRDefault="00674A56" w14:paraId="5E416D67" w14:textId="7777777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xmlns:w="http://schemas.openxmlformats.org/wordprocessingml/2006/main" w:abstractNumId="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FFFFF7C"/>
    <w:multiLevelType w:val="singleLevel"/>
    <w:tmpl w:val="39E206F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0406B9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A7560AF2"/>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94AAC7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BC857D8"/>
    <w:lvl w:ilvl="0">
      <w:start w:val="1"/>
      <w:numFmt w:val="bullet"/>
      <w:pStyle w:val="ListBullet5"/>
      <w:lvlText w:val=""/>
      <w:lvlJc w:val="left"/>
      <w:pPr>
        <w:tabs>
          <w:tab w:val="num" w:pos="1492"/>
        </w:tabs>
        <w:ind w:left="1492" w:hanging="360"/>
      </w:pPr>
      <w:rPr>
        <w:rFonts w:hint="default" w:ascii="Symbol" w:hAnsi="Symbol"/>
      </w:rPr>
    </w:lvl>
  </w:abstractNum>
  <w:abstractNum w:abstractNumId="5" w15:restartNumberingAfterBreak="0">
    <w:nsid w:val="FFFFFF81"/>
    <w:multiLevelType w:val="singleLevel"/>
    <w:tmpl w:val="00786354"/>
    <w:lvl w:ilvl="0">
      <w:start w:val="1"/>
      <w:numFmt w:val="bullet"/>
      <w:pStyle w:val="ListBullet4"/>
      <w:lvlText w:val=""/>
      <w:lvlJc w:val="left"/>
      <w:pPr>
        <w:tabs>
          <w:tab w:val="num" w:pos="1209"/>
        </w:tabs>
        <w:ind w:left="1209" w:hanging="360"/>
      </w:pPr>
      <w:rPr>
        <w:rFonts w:hint="default" w:ascii="Symbol" w:hAnsi="Symbol"/>
      </w:rPr>
    </w:lvl>
  </w:abstractNum>
  <w:abstractNum w:abstractNumId="6" w15:restartNumberingAfterBreak="0">
    <w:nsid w:val="FFFFFF82"/>
    <w:multiLevelType w:val="singleLevel"/>
    <w:tmpl w:val="24C4FEA8"/>
    <w:lvl w:ilvl="0">
      <w:start w:val="1"/>
      <w:numFmt w:val="bullet"/>
      <w:pStyle w:val="ListBullet3"/>
      <w:lvlText w:val=""/>
      <w:lvlJc w:val="left"/>
      <w:pPr>
        <w:tabs>
          <w:tab w:val="num" w:pos="926"/>
        </w:tabs>
        <w:ind w:left="926" w:hanging="360"/>
      </w:pPr>
      <w:rPr>
        <w:rFonts w:hint="default" w:ascii="Symbol" w:hAnsi="Symbol"/>
      </w:rPr>
    </w:lvl>
  </w:abstractNum>
  <w:abstractNum w:abstractNumId="7" w15:restartNumberingAfterBreak="0">
    <w:nsid w:val="FFFFFF83"/>
    <w:multiLevelType w:val="singleLevel"/>
    <w:tmpl w:val="1ABCEB78"/>
    <w:lvl w:ilvl="0">
      <w:start w:val="1"/>
      <w:numFmt w:val="bullet"/>
      <w:pStyle w:val="ListBullet2"/>
      <w:lvlText w:val=""/>
      <w:lvlJc w:val="left"/>
      <w:pPr>
        <w:tabs>
          <w:tab w:val="num" w:pos="643"/>
        </w:tabs>
        <w:ind w:left="643" w:hanging="360"/>
      </w:pPr>
      <w:rPr>
        <w:rFonts w:hint="default" w:ascii="Symbol" w:hAnsi="Symbol"/>
      </w:rPr>
    </w:lvl>
  </w:abstractNum>
  <w:abstractNum w:abstractNumId="8" w15:restartNumberingAfterBreak="0">
    <w:nsid w:val="FFFFFF88"/>
    <w:multiLevelType w:val="singleLevel"/>
    <w:tmpl w:val="930A86DE"/>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1682D62C"/>
    <w:lvl w:ilvl="0">
      <w:start w:val="1"/>
      <w:numFmt w:val="bullet"/>
      <w:pStyle w:val="ListBullet"/>
      <w:lvlText w:val=""/>
      <w:lvlJc w:val="left"/>
      <w:pPr>
        <w:tabs>
          <w:tab w:val="num" w:pos="360"/>
        </w:tabs>
        <w:ind w:left="360" w:hanging="360"/>
      </w:pPr>
      <w:rPr>
        <w:rFonts w:hint="default" w:ascii="Symbol" w:hAnsi="Symbol"/>
      </w:rPr>
    </w:lvl>
  </w:abstractNum>
  <w:num w:numId="15">
    <w:abstractNumId w:val="14"/>
  </w:num>
  <w:num w:numId="14">
    <w:abstractNumId w:val="13"/>
  </w:num>
  <w:num w:numId="13">
    <w:abstractNumId w:val="12"/>
  </w:num>
  <w:num w:numId="12">
    <w:abstractNumId w:val="11"/>
  </w:num>
  <w:num w:numId="11">
    <w:abstractNumId w:val="10"/>
  </w: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7041"/>
    <w:rsid w:val="00233CAE"/>
    <w:rsid w:val="00447041"/>
    <w:rsid w:val="0058464E"/>
    <w:rsid w:val="00674A56"/>
    <w:rsid w:val="00733795"/>
    <w:rsid w:val="007962A0"/>
    <w:rsid w:val="009D2B19"/>
    <w:rsid w:val="00B045AF"/>
    <w:rsid w:val="00C00CB4"/>
    <w:rsid w:val="00C922B4"/>
    <w:rsid w:val="00D03AC1"/>
    <w:rsid w:val="00DC274F"/>
    <w:rsid w:val="00DC2CF0"/>
    <w:rsid w:val="00EE3E7C"/>
    <w:rsid w:val="0EAC9CEB"/>
    <w:rsid w:val="748CFA75"/>
    <w:rsid w:val="774699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AC9CEB"/>
  <w15:chartTrackingRefBased/>
  <w15:docId w15:val="{5076eace-42c4-4bae-a520-b952c626c6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color w:val="595959" w:themeColor="text1" w:themeTint="A6"/>
        <w:sz w:val="30"/>
        <w:szCs w:val="30"/>
        <w:lang w:val="en-US" w:eastAsia="en-US" w:bidi="ar-SA"/>
      </w:rPr>
    </w:rPrDefault>
    <w:pPrDefault>
      <w:pPr>
        <w:spacing w:after="12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0" w:qFormat="1"/>
    <w:lsdException w:name="List Number" w:uiPriority="1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semiHidden="1" w:unhideWhenUsed="1"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semiHidden="1" w:unhideWhenUsed="1" w:qFormat="1"/>
    <w:lsdException w:name="Emphasis" w:uiPriority="20" w:semiHidden="1"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semiHidden="1" w:unhideWhenUsed="1" w:qFormat="1"/>
    <w:lsdException w:name="Quote" w:uiPriority="29" w:semiHidden="1" w:unhideWhenUsed="1" w:qFormat="1"/>
    <w:lsdException w:name="Intense Quote" w:uiPriority="30"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semiHidden="1" w:unhideWhenUsed="1" w:qFormat="1"/>
    <w:lsdException w:name="Intense Emphasis" w:uiPriority="21" w:semiHidden="1" w:unhideWhenUsed="1" w:qFormat="1"/>
    <w:lsdException w:name="Subtle Reference" w:uiPriority="31" w:semiHidden="1" w:unhideWhenUsed="1" w:qFormat="1"/>
    <w:lsdException w:name="Intense Reference" w:uiPriority="32" w:semiHidden="1" w:unhideWhenUsed="1" w:qFormat="1"/>
    <w:lsdException w:name="Book Title" w:uiPriority="33" w:semiHidden="1" w:unhideWhenUsed="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58464E"/>
  </w:style>
  <w:style w:type="paragraph" w:styleId="Heading1">
    <w:name w:val="heading 1"/>
    <w:basedOn w:val="Normal"/>
    <w:next w:val="Normal"/>
    <w:link w:val="Heading1Char"/>
    <w:uiPriority w:val="9"/>
    <w:qFormat/>
    <w:pPr>
      <w:keepNext/>
      <w:keepLines/>
      <w:spacing w:before="460"/>
      <w:outlineLvl w:val="0"/>
    </w:pPr>
    <w:rPr>
      <w:rFonts w:asciiTheme="majorHAnsi" w:hAnsiTheme="majorHAnsi" w:eastAsiaTheme="majorEastAsia" w:cstheme="majorBidi"/>
      <w:color w:val="262626" w:themeColor="text1" w:themeTint="D9"/>
      <w:sz w:val="48"/>
      <w:szCs w:val="32"/>
    </w:rPr>
  </w:style>
  <w:style w:type="paragraph" w:styleId="Heading2">
    <w:name w:val="heading 2"/>
    <w:basedOn w:val="Normal"/>
    <w:next w:val="Normal"/>
    <w:link w:val="Heading2Char"/>
    <w:uiPriority w:val="9"/>
    <w:semiHidden/>
    <w:unhideWhenUsed/>
    <w:qFormat/>
    <w:pPr>
      <w:keepNext/>
      <w:keepLines/>
      <w:spacing w:before="460"/>
      <w:outlineLvl w:val="1"/>
    </w:pPr>
    <w:rPr>
      <w:rFonts w:asciiTheme="majorHAnsi" w:hAnsiTheme="majorHAnsi" w:eastAsiaTheme="majorEastAsia" w:cstheme="majorBidi"/>
      <w:i/>
      <w:color w:val="262626" w:themeColor="text1" w:themeTint="D9"/>
      <w:sz w:val="40"/>
      <w:szCs w:val="26"/>
    </w:rPr>
  </w:style>
  <w:style w:type="paragraph" w:styleId="Heading3">
    <w:name w:val="heading 3"/>
    <w:basedOn w:val="Normal"/>
    <w:next w:val="Normal"/>
    <w:link w:val="Heading3Char"/>
    <w:uiPriority w:val="9"/>
    <w:semiHidden/>
    <w:unhideWhenUsed/>
    <w:qFormat/>
    <w:pPr>
      <w:keepNext/>
      <w:keepLines/>
      <w:spacing w:before="460"/>
      <w:outlineLvl w:val="2"/>
    </w:pPr>
    <w:rPr>
      <w:rFonts w:asciiTheme="majorHAnsi" w:hAnsiTheme="majorHAnsi" w:eastAsiaTheme="majorEastAsia" w:cstheme="majorBidi"/>
      <w:sz w:val="40"/>
      <w:szCs w:val="24"/>
    </w:rPr>
  </w:style>
  <w:style w:type="paragraph" w:styleId="Heading4">
    <w:name w:val="heading 4"/>
    <w:basedOn w:val="Normal"/>
    <w:next w:val="Normal"/>
    <w:link w:val="Heading4Char"/>
    <w:uiPriority w:val="9"/>
    <w:semiHidden/>
    <w:unhideWhenUsed/>
    <w:qFormat/>
    <w:pPr>
      <w:keepNext/>
      <w:keepLines/>
      <w:spacing w:before="460"/>
      <w:outlineLvl w:val="3"/>
    </w:pPr>
    <w:rPr>
      <w:rFonts w:asciiTheme="majorHAnsi" w:hAnsiTheme="majorHAnsi" w:eastAsiaTheme="majorEastAsia" w:cstheme="majorBidi"/>
      <w:i/>
      <w:iCs/>
      <w:sz w:val="40"/>
    </w:rPr>
  </w:style>
  <w:style w:type="paragraph" w:styleId="Heading5">
    <w:name w:val="heading 5"/>
    <w:basedOn w:val="Normal"/>
    <w:next w:val="Normal"/>
    <w:link w:val="Heading5Char"/>
    <w:uiPriority w:val="9"/>
    <w:semiHidden/>
    <w:unhideWhenUsed/>
    <w:qFormat/>
    <w:pPr>
      <w:keepNext/>
      <w:keepLines/>
      <w:spacing w:before="460"/>
      <w:outlineLvl w:val="4"/>
    </w:pPr>
    <w:rPr>
      <w:rFonts w:asciiTheme="majorHAnsi" w:hAnsiTheme="majorHAnsi" w:eastAsiaTheme="majorEastAsia" w:cstheme="majorBidi"/>
      <w:color w:val="262626" w:themeColor="text1" w:themeTint="D9"/>
      <w:sz w:val="34"/>
    </w:rPr>
  </w:style>
  <w:style w:type="paragraph" w:styleId="Heading6">
    <w:name w:val="heading 6"/>
    <w:basedOn w:val="Normal"/>
    <w:next w:val="Normal"/>
    <w:link w:val="Heading6Char"/>
    <w:uiPriority w:val="9"/>
    <w:semiHidden/>
    <w:unhideWhenUsed/>
    <w:qFormat/>
    <w:pPr>
      <w:keepNext/>
      <w:keepLines/>
      <w:spacing w:before="460"/>
      <w:outlineLvl w:val="5"/>
    </w:pPr>
    <w:rPr>
      <w:rFonts w:asciiTheme="majorHAnsi" w:hAnsiTheme="majorHAnsi" w:eastAsiaTheme="majorEastAsia" w:cstheme="majorBidi"/>
      <w:i/>
      <w:color w:val="262626" w:themeColor="text1" w:themeTint="D9"/>
      <w:sz w:val="34"/>
    </w:rPr>
  </w:style>
  <w:style w:type="paragraph" w:styleId="Heading7">
    <w:name w:val="heading 7"/>
    <w:basedOn w:val="Normal"/>
    <w:next w:val="Normal"/>
    <w:link w:val="Heading7Char"/>
    <w:uiPriority w:val="9"/>
    <w:semiHidden/>
    <w:unhideWhenUsed/>
    <w:qFormat/>
    <w:pPr>
      <w:keepNext/>
      <w:keepLines/>
      <w:spacing w:before="460"/>
      <w:outlineLvl w:val="6"/>
    </w:pPr>
    <w:rPr>
      <w:rFonts w:asciiTheme="majorHAnsi" w:hAnsiTheme="majorHAnsi" w:eastAsiaTheme="majorEastAsia" w:cstheme="majorBidi"/>
      <w:iCs/>
      <w:sz w:val="34"/>
    </w:rPr>
  </w:style>
  <w:style w:type="paragraph" w:styleId="Heading8">
    <w:name w:val="heading 8"/>
    <w:basedOn w:val="Normal"/>
    <w:next w:val="Normal"/>
    <w:link w:val="Heading8Char"/>
    <w:uiPriority w:val="9"/>
    <w:semiHidden/>
    <w:unhideWhenUsed/>
    <w:qFormat/>
    <w:pPr>
      <w:keepNext/>
      <w:keepLines/>
      <w:spacing w:before="460"/>
      <w:outlineLvl w:val="7"/>
    </w:pPr>
    <w:rPr>
      <w:rFonts w:asciiTheme="majorHAnsi" w:hAnsiTheme="majorHAnsi" w:eastAsiaTheme="majorEastAsia" w:cstheme="majorBidi"/>
      <w:i/>
      <w:sz w:val="34"/>
      <w:szCs w:val="21"/>
    </w:rPr>
  </w:style>
  <w:style w:type="paragraph" w:styleId="Heading9">
    <w:name w:val="heading 9"/>
    <w:basedOn w:val="Normal"/>
    <w:next w:val="Normal"/>
    <w:link w:val="Heading9Char"/>
    <w:uiPriority w:val="9"/>
    <w:semiHidden/>
    <w:unhideWhenUsed/>
    <w:qFormat/>
    <w:pPr>
      <w:keepNext/>
      <w:keepLines/>
      <w:spacing w:before="460"/>
      <w:outlineLvl w:val="8"/>
    </w:pPr>
    <w:rPr>
      <w:rFonts w:asciiTheme="majorHAnsi" w:hAnsiTheme="majorHAnsi" w:eastAsiaTheme="majorEastAsia" w:cstheme="majorBidi"/>
      <w:iCs/>
      <w:color w:val="262626" w:themeColor="text1" w:themeTint="D9"/>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Bullet">
    <w:name w:val="List Bullet"/>
    <w:basedOn w:val="Normal"/>
    <w:uiPriority w:val="9"/>
    <w:qFormat/>
    <w:pPr>
      <w:numPr>
        <w:numId w:val="1"/>
      </w:numPr>
    </w:pPr>
  </w:style>
  <w:style w:type="character" w:styleId="Heading1Char" w:customStyle="1">
    <w:name w:val="Heading 1 Char"/>
    <w:basedOn w:val="DefaultParagraphFont"/>
    <w:link w:val="Heading1"/>
    <w:uiPriority w:val="9"/>
    <w:rPr>
      <w:rFonts w:asciiTheme="majorHAnsi" w:hAnsiTheme="majorHAnsi" w:eastAsiaTheme="majorEastAsia" w:cstheme="majorBidi"/>
      <w:color w:val="262626" w:themeColor="text1" w:themeTint="D9"/>
      <w:sz w:val="48"/>
      <w:szCs w:val="32"/>
    </w:rPr>
  </w:style>
  <w:style w:type="paragraph" w:styleId="ListNumber">
    <w:name w:val="List Number"/>
    <w:basedOn w:val="Normal"/>
    <w:uiPriority w:val="9"/>
    <w:qFormat/>
    <w:pPr>
      <w:numPr>
        <w:numId w:val="2"/>
      </w:numPr>
    </w:pPr>
  </w:style>
  <w:style w:type="paragraph" w:styleId="Header">
    <w:name w:val="header"/>
    <w:basedOn w:val="Normal"/>
    <w:link w:val="HeaderChar"/>
    <w:uiPriority w:val="99"/>
    <w:unhideWhenUsed/>
    <w:qFormat/>
    <w:pPr>
      <w:spacing w:after="0" w:line="240" w:lineRule="auto"/>
    </w:pPr>
  </w:style>
  <w:style w:type="character" w:styleId="HeaderChar" w:customStyle="1">
    <w:name w:val="Header Char"/>
    <w:basedOn w:val="DefaultParagraphFont"/>
    <w:link w:val="Header"/>
    <w:uiPriority w:val="99"/>
  </w:style>
  <w:style w:type="paragraph" w:styleId="Footer">
    <w:name w:val="footer"/>
    <w:basedOn w:val="Normal"/>
    <w:link w:val="FooterChar"/>
    <w:uiPriority w:val="99"/>
    <w:unhideWhenUsed/>
    <w:qFormat/>
    <w:pPr>
      <w:spacing w:after="0" w:line="240" w:lineRule="auto"/>
    </w:pPr>
  </w:style>
  <w:style w:type="character" w:styleId="FooterChar" w:customStyle="1">
    <w:name w:val="Footer Char"/>
    <w:basedOn w:val="DefaultParagraphFont"/>
    <w:link w:val="Footer"/>
    <w:uiPriority w:val="99"/>
  </w:style>
  <w:style w:type="character" w:styleId="PlaceholderText">
    <w:name w:val="Placeholder Text"/>
    <w:basedOn w:val="DefaultParagraphFont"/>
    <w:uiPriority w:val="99"/>
    <w:semiHidden/>
    <w:rsid w:val="00DC2CF0"/>
    <w:rPr>
      <w:color w:val="595959" w:themeColor="text1" w:themeTint="A6"/>
    </w:rPr>
  </w:style>
  <w:style w:type="paragraph" w:styleId="Title">
    <w:name w:val="Title"/>
    <w:basedOn w:val="Normal"/>
    <w:link w:val="TitleChar"/>
    <w:uiPriority w:val="10"/>
    <w:semiHidden/>
    <w:unhideWhenUsed/>
    <w:qFormat/>
    <w:pPr>
      <w:spacing w:after="60" w:line="240" w:lineRule="auto"/>
      <w:contextualSpacing/>
    </w:pPr>
    <w:rPr>
      <w:rFonts w:asciiTheme="majorHAnsi" w:hAnsiTheme="majorHAnsi" w:eastAsiaTheme="majorEastAsia" w:cstheme="majorBidi"/>
      <w:caps/>
      <w:color w:val="262626" w:themeColor="text1" w:themeTint="D9"/>
      <w:kern w:val="28"/>
      <w:sz w:val="66"/>
      <w:szCs w:val="56"/>
    </w:rPr>
  </w:style>
  <w:style w:type="character" w:styleId="TitleChar" w:customStyle="1">
    <w:name w:val="Title Char"/>
    <w:basedOn w:val="DefaultParagraphFont"/>
    <w:link w:val="Title"/>
    <w:uiPriority w:val="10"/>
    <w:semiHidden/>
    <w:rPr>
      <w:rFonts w:asciiTheme="majorHAnsi" w:hAnsiTheme="majorHAnsi" w:eastAsiaTheme="majorEastAsia" w:cstheme="majorBidi"/>
      <w:caps/>
      <w:color w:val="262626" w:themeColor="text1" w:themeTint="D9"/>
      <w:kern w:val="28"/>
      <w:sz w:val="66"/>
      <w:szCs w:val="56"/>
    </w:rPr>
  </w:style>
  <w:style w:type="paragraph" w:styleId="Subtitle">
    <w:name w:val="Subtitle"/>
    <w:basedOn w:val="Normal"/>
    <w:link w:val="SubtitleChar"/>
    <w:uiPriority w:val="11"/>
    <w:semiHidden/>
    <w:unhideWhenUsed/>
    <w:qFormat/>
    <w:pPr>
      <w:numPr>
        <w:ilvl w:val="1"/>
      </w:numPr>
      <w:spacing w:after="520"/>
      <w:contextualSpacing/>
    </w:pPr>
    <w:rPr>
      <w:rFonts w:eastAsiaTheme="minorEastAsia"/>
      <w:caps/>
      <w:sz w:val="40"/>
    </w:rPr>
  </w:style>
  <w:style w:type="character" w:styleId="SubtitleChar" w:customStyle="1">
    <w:name w:val="Subtitle Char"/>
    <w:basedOn w:val="DefaultParagraphFont"/>
    <w:link w:val="Subtitle"/>
    <w:uiPriority w:val="11"/>
    <w:semiHidden/>
    <w:rPr>
      <w:rFonts w:eastAsiaTheme="minorEastAsia"/>
      <w:caps/>
      <w:sz w:val="40"/>
    </w:rPr>
  </w:style>
  <w:style w:type="character" w:styleId="IntenseReference">
    <w:name w:val="Intense Reference"/>
    <w:basedOn w:val="DefaultParagraphFont"/>
    <w:uiPriority w:val="32"/>
    <w:semiHidden/>
    <w:unhideWhenUsed/>
    <w:qFormat/>
    <w:rPr>
      <w:b/>
      <w:bCs/>
      <w:caps/>
      <w:smallCaps w:val="0"/>
      <w:color w:val="262626" w:themeColor="text1" w:themeTint="D9"/>
      <w:spacing w:val="0"/>
    </w:rPr>
  </w:style>
  <w:style w:type="character" w:styleId="BookTitle">
    <w:name w:val="Book Title"/>
    <w:basedOn w:val="DefaultParagraphFont"/>
    <w:uiPriority w:val="33"/>
    <w:semiHidden/>
    <w:unhideWhenUsed/>
    <w:rPr>
      <w:b w:val="0"/>
      <w:bCs/>
      <w:i w:val="0"/>
      <w:iCs/>
      <w:spacing w:val="0"/>
      <w:u w:val="single"/>
    </w:rPr>
  </w:style>
  <w:style w:type="character" w:styleId="Heading2Char" w:customStyle="1">
    <w:name w:val="Heading 2 Char"/>
    <w:basedOn w:val="DefaultParagraphFont"/>
    <w:link w:val="Heading2"/>
    <w:uiPriority w:val="9"/>
    <w:semiHidden/>
    <w:rPr>
      <w:rFonts w:asciiTheme="majorHAnsi" w:hAnsiTheme="majorHAnsi" w:eastAsiaTheme="majorEastAsia" w:cstheme="majorBidi"/>
      <w:i/>
      <w:color w:val="262626" w:themeColor="text1" w:themeTint="D9"/>
      <w:sz w:val="40"/>
      <w:szCs w:val="26"/>
    </w:rPr>
  </w:style>
  <w:style w:type="character" w:styleId="Heading3Char" w:customStyle="1">
    <w:name w:val="Heading 3 Char"/>
    <w:basedOn w:val="DefaultParagraphFont"/>
    <w:link w:val="Heading3"/>
    <w:uiPriority w:val="9"/>
    <w:semiHidden/>
    <w:rPr>
      <w:rFonts w:asciiTheme="majorHAnsi" w:hAnsiTheme="majorHAnsi" w:eastAsiaTheme="majorEastAsia" w:cstheme="majorBidi"/>
      <w:sz w:val="40"/>
      <w:szCs w:val="24"/>
    </w:r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sz w:val="40"/>
    </w:rPr>
  </w:style>
  <w:style w:type="character" w:styleId="Heading5Char" w:customStyle="1">
    <w:name w:val="Heading 5 Char"/>
    <w:basedOn w:val="DefaultParagraphFont"/>
    <w:link w:val="Heading5"/>
    <w:uiPriority w:val="9"/>
    <w:semiHidden/>
    <w:rPr>
      <w:rFonts w:asciiTheme="majorHAnsi" w:hAnsiTheme="majorHAnsi" w:eastAsiaTheme="majorEastAsia" w:cstheme="majorBidi"/>
      <w:color w:val="262626" w:themeColor="text1" w:themeTint="D9"/>
      <w:sz w:val="34"/>
    </w:rPr>
  </w:style>
  <w:style w:type="character" w:styleId="Heading6Char" w:customStyle="1">
    <w:name w:val="Heading 6 Char"/>
    <w:basedOn w:val="DefaultParagraphFont"/>
    <w:link w:val="Heading6"/>
    <w:uiPriority w:val="9"/>
    <w:semiHidden/>
    <w:rPr>
      <w:rFonts w:asciiTheme="majorHAnsi" w:hAnsiTheme="majorHAnsi" w:eastAsiaTheme="majorEastAsia" w:cstheme="majorBidi"/>
      <w:i/>
      <w:color w:val="262626" w:themeColor="text1" w:themeTint="D9"/>
      <w:sz w:val="34"/>
    </w:rPr>
  </w:style>
  <w:style w:type="character" w:styleId="Heading7Char" w:customStyle="1">
    <w:name w:val="Heading 7 Char"/>
    <w:basedOn w:val="DefaultParagraphFont"/>
    <w:link w:val="Heading7"/>
    <w:uiPriority w:val="9"/>
    <w:semiHidden/>
    <w:rPr>
      <w:rFonts w:asciiTheme="majorHAnsi" w:hAnsiTheme="majorHAnsi" w:eastAsiaTheme="majorEastAsia" w:cstheme="majorBidi"/>
      <w:iCs/>
      <w:sz w:val="34"/>
    </w:rPr>
  </w:style>
  <w:style w:type="character" w:styleId="Heading8Char" w:customStyle="1">
    <w:name w:val="Heading 8 Char"/>
    <w:basedOn w:val="DefaultParagraphFont"/>
    <w:link w:val="Heading8"/>
    <w:uiPriority w:val="9"/>
    <w:semiHidden/>
    <w:rPr>
      <w:rFonts w:asciiTheme="majorHAnsi" w:hAnsiTheme="majorHAnsi" w:eastAsiaTheme="majorEastAsia" w:cstheme="majorBidi"/>
      <w:i/>
      <w:sz w:val="34"/>
      <w:szCs w:val="21"/>
    </w:rPr>
  </w:style>
  <w:style w:type="character" w:styleId="Heading9Char" w:customStyle="1">
    <w:name w:val="Heading 9 Char"/>
    <w:basedOn w:val="DefaultParagraphFont"/>
    <w:link w:val="Heading9"/>
    <w:uiPriority w:val="9"/>
    <w:semiHidden/>
    <w:rPr>
      <w:rFonts w:asciiTheme="majorHAnsi" w:hAnsiTheme="majorHAnsi" w:eastAsiaTheme="majorEastAsia" w:cstheme="majorBidi"/>
      <w:iCs/>
      <w:color w:val="262626" w:themeColor="text1" w:themeTint="D9"/>
      <w:szCs w:val="21"/>
    </w:rPr>
  </w:style>
  <w:style w:type="character" w:styleId="SubtleEmphasis">
    <w:name w:val="Subtle Emphasis"/>
    <w:basedOn w:val="DefaultParagraphFont"/>
    <w:uiPriority w:val="19"/>
    <w:semiHidden/>
    <w:unhideWhenUsed/>
    <w:qFormat/>
    <w:rPr>
      <w:i/>
      <w:iCs/>
      <w:color w:val="404040" w:themeColor="text1" w:themeTint="BF"/>
    </w:rPr>
  </w:style>
  <w:style w:type="character" w:styleId="Emphasis">
    <w:name w:val="Emphasis"/>
    <w:basedOn w:val="DefaultParagraphFont"/>
    <w:uiPriority w:val="20"/>
    <w:semiHidden/>
    <w:unhideWhenUsed/>
    <w:qFormat/>
    <w:rPr>
      <w:b/>
      <w:iCs/>
      <w:color w:val="262626" w:themeColor="text1" w:themeTint="D9"/>
    </w:rPr>
  </w:style>
  <w:style w:type="character" w:styleId="IntenseEmphasis">
    <w:name w:val="Intense Emphasis"/>
    <w:basedOn w:val="DefaultParagraphFont"/>
    <w:uiPriority w:val="21"/>
    <w:semiHidden/>
    <w:unhideWhenUsed/>
    <w:qFormat/>
    <w:rPr>
      <w:b/>
      <w:i/>
      <w:iCs/>
      <w:color w:val="262626" w:themeColor="text1" w:themeTint="D9"/>
    </w:rPr>
  </w:style>
  <w:style w:type="character" w:styleId="Strong">
    <w:name w:val="Strong"/>
    <w:basedOn w:val="DefaultParagraphFont"/>
    <w:uiPriority w:val="22"/>
    <w:semiHidden/>
    <w:unhideWhenUsed/>
    <w:qFormat/>
    <w:rPr>
      <w:b/>
      <w:bCs/>
    </w:rPr>
  </w:style>
  <w:style w:type="paragraph" w:styleId="Quote">
    <w:name w:val="Quote"/>
    <w:basedOn w:val="Normal"/>
    <w:next w:val="Normal"/>
    <w:link w:val="QuoteChar"/>
    <w:uiPriority w:val="29"/>
    <w:semiHidden/>
    <w:unhideWhenUsed/>
    <w:qFormat/>
    <w:pPr>
      <w:spacing w:before="240"/>
    </w:pPr>
    <w:rPr>
      <w:i/>
      <w:iCs/>
      <w:sz w:val="36"/>
    </w:rPr>
  </w:style>
  <w:style w:type="character" w:styleId="QuoteChar" w:customStyle="1">
    <w:name w:val="Quote Char"/>
    <w:basedOn w:val="DefaultParagraphFont"/>
    <w:link w:val="Quote"/>
    <w:uiPriority w:val="29"/>
    <w:semiHidden/>
    <w:rPr>
      <w:i/>
      <w:iCs/>
      <w:sz w:val="36"/>
    </w:rPr>
  </w:style>
  <w:style w:type="paragraph" w:styleId="IntenseQuote">
    <w:name w:val="Intense Quote"/>
    <w:basedOn w:val="Normal"/>
    <w:next w:val="Normal"/>
    <w:link w:val="IntenseQuoteChar"/>
    <w:uiPriority w:val="30"/>
    <w:semiHidden/>
    <w:unhideWhenUsed/>
    <w:qFormat/>
    <w:pPr>
      <w:spacing w:before="240"/>
    </w:pPr>
    <w:rPr>
      <w:b/>
      <w:i/>
      <w:iCs/>
      <w:sz w:val="36"/>
    </w:rPr>
  </w:style>
  <w:style w:type="character" w:styleId="IntenseQuoteChar" w:customStyle="1">
    <w:name w:val="Intense Quote Char"/>
    <w:basedOn w:val="DefaultParagraphFont"/>
    <w:link w:val="IntenseQuote"/>
    <w:uiPriority w:val="30"/>
    <w:semiHidden/>
    <w:rPr>
      <w:b/>
      <w:i/>
      <w:iCs/>
      <w:sz w:val="36"/>
    </w:rPr>
  </w:style>
  <w:style w:type="character" w:styleId="SubtleReference">
    <w:name w:val="Subtle Reference"/>
    <w:basedOn w:val="DefaultParagraphFont"/>
    <w:uiPriority w:val="31"/>
    <w:semiHidden/>
    <w:unhideWhenUsed/>
    <w:qFormat/>
    <w:rPr>
      <w:caps/>
      <w:smallCaps w:val="0"/>
      <w:color w:val="262626" w:themeColor="text1" w:themeTint="D9"/>
    </w:rPr>
  </w:style>
  <w:style w:type="paragraph" w:styleId="Caption">
    <w:name w:val="caption"/>
    <w:basedOn w:val="Normal"/>
    <w:next w:val="Normal"/>
    <w:uiPriority w:val="35"/>
    <w:semiHidden/>
    <w:unhideWhenUsed/>
    <w:qFormat/>
    <w:pPr>
      <w:spacing w:after="200" w:line="240" w:lineRule="auto"/>
    </w:pPr>
    <w:rPr>
      <w:i/>
      <w:iCs/>
      <w:sz w:val="24"/>
      <w:szCs w:val="18"/>
    </w:rPr>
  </w:style>
  <w:style w:type="paragraph" w:styleId="TOCHeading">
    <w:name w:val="TOC Heading"/>
    <w:basedOn w:val="Heading1"/>
    <w:next w:val="Normal"/>
    <w:uiPriority w:val="39"/>
    <w:semiHidden/>
    <w:unhideWhenUsed/>
    <w:qFormat/>
    <w:pPr>
      <w:outlineLvl w:val="9"/>
    </w:pPr>
  </w:style>
  <w:style w:type="table" w:styleId="TableGrid">
    <w:name w:val="Table Grid"/>
    <w:basedOn w:val="TableNormal"/>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unhideWhenUsed/>
    <w:rsid w:val="00DC2CF0"/>
    <w:pPr>
      <w:spacing w:after="0" w:line="240" w:lineRule="auto"/>
    </w:pPr>
    <w:rPr>
      <w:rFonts w:ascii="Segoe UI" w:hAnsi="Segoe UI" w:cs="Segoe UI"/>
      <w:sz w:val="22"/>
      <w:szCs w:val="18"/>
    </w:rPr>
  </w:style>
  <w:style w:type="character" w:styleId="BalloonTextChar" w:customStyle="1">
    <w:name w:val="Balloon Text Char"/>
    <w:basedOn w:val="DefaultParagraphFont"/>
    <w:link w:val="BalloonText"/>
    <w:uiPriority w:val="99"/>
    <w:semiHidden/>
    <w:rsid w:val="00DC2CF0"/>
    <w:rPr>
      <w:rFonts w:ascii="Segoe UI" w:hAnsi="Segoe UI" w:cs="Segoe UI"/>
      <w:sz w:val="22"/>
      <w:szCs w:val="18"/>
    </w:rPr>
  </w:style>
  <w:style w:type="paragraph" w:styleId="Bibliography">
    <w:name w:val="Bibliography"/>
    <w:basedOn w:val="Normal"/>
    <w:next w:val="Normal"/>
    <w:uiPriority w:val="37"/>
    <w:semiHidden/>
    <w:unhideWhenUsed/>
    <w:rsid w:val="00DC2CF0"/>
  </w:style>
  <w:style w:type="paragraph" w:styleId="BlockText">
    <w:name w:val="Block Text"/>
    <w:basedOn w:val="Normal"/>
    <w:uiPriority w:val="99"/>
    <w:semiHidden/>
    <w:unhideWhenUsed/>
    <w:rsid w:val="00DC2CF0"/>
    <w:pPr>
      <w:pBdr>
        <w:top w:val="single" w:color="214C5E" w:themeColor="accent1" w:sz="2" w:space="10" w:frame="1"/>
        <w:left w:val="single" w:color="214C5E" w:themeColor="accent1" w:sz="2" w:space="10" w:frame="1"/>
        <w:bottom w:val="single" w:color="214C5E" w:themeColor="accent1" w:sz="2" w:space="10" w:frame="1"/>
        <w:right w:val="single" w:color="214C5E" w:themeColor="accent1" w:sz="2" w:space="10" w:frame="1"/>
      </w:pBdr>
      <w:ind w:left="1152" w:right="1152"/>
    </w:pPr>
    <w:rPr>
      <w:rFonts w:eastAsiaTheme="minorEastAsia"/>
      <w:i/>
      <w:iCs/>
      <w:color w:val="214C5E" w:themeColor="accent1"/>
    </w:rPr>
  </w:style>
  <w:style w:type="paragraph" w:styleId="BodyText">
    <w:name w:val="Body Text"/>
    <w:basedOn w:val="Normal"/>
    <w:link w:val="BodyTextChar"/>
    <w:uiPriority w:val="99"/>
    <w:semiHidden/>
    <w:unhideWhenUsed/>
    <w:rsid w:val="00DC2CF0"/>
  </w:style>
  <w:style w:type="character" w:styleId="BodyTextChar" w:customStyle="1">
    <w:name w:val="Body Text Char"/>
    <w:basedOn w:val="DefaultParagraphFont"/>
    <w:link w:val="BodyText"/>
    <w:uiPriority w:val="99"/>
    <w:semiHidden/>
    <w:rsid w:val="00DC2CF0"/>
  </w:style>
  <w:style w:type="paragraph" w:styleId="BodyText2">
    <w:name w:val="Body Text 2"/>
    <w:basedOn w:val="Normal"/>
    <w:link w:val="BodyText2Char"/>
    <w:uiPriority w:val="99"/>
    <w:semiHidden/>
    <w:unhideWhenUsed/>
    <w:rsid w:val="00DC2CF0"/>
    <w:pPr>
      <w:spacing w:line="480" w:lineRule="auto"/>
    </w:pPr>
  </w:style>
  <w:style w:type="character" w:styleId="BodyText2Char" w:customStyle="1">
    <w:name w:val="Body Text 2 Char"/>
    <w:basedOn w:val="DefaultParagraphFont"/>
    <w:link w:val="BodyText2"/>
    <w:uiPriority w:val="99"/>
    <w:semiHidden/>
    <w:rsid w:val="00DC2CF0"/>
  </w:style>
  <w:style w:type="paragraph" w:styleId="BodyText3">
    <w:name w:val="Body Text 3"/>
    <w:basedOn w:val="Normal"/>
    <w:link w:val="BodyText3Char"/>
    <w:uiPriority w:val="99"/>
    <w:semiHidden/>
    <w:unhideWhenUsed/>
    <w:rsid w:val="00DC2CF0"/>
    <w:rPr>
      <w:sz w:val="22"/>
      <w:szCs w:val="16"/>
    </w:rPr>
  </w:style>
  <w:style w:type="character" w:styleId="BodyText3Char" w:customStyle="1">
    <w:name w:val="Body Text 3 Char"/>
    <w:basedOn w:val="DefaultParagraphFont"/>
    <w:link w:val="BodyText3"/>
    <w:uiPriority w:val="99"/>
    <w:semiHidden/>
    <w:rsid w:val="00DC2CF0"/>
    <w:rPr>
      <w:sz w:val="22"/>
      <w:szCs w:val="16"/>
    </w:rPr>
  </w:style>
  <w:style w:type="paragraph" w:styleId="BodyTextFirstIndent">
    <w:name w:val="Body Text First Indent"/>
    <w:basedOn w:val="BodyText"/>
    <w:link w:val="BodyTextFirstIndentChar"/>
    <w:uiPriority w:val="99"/>
    <w:semiHidden/>
    <w:unhideWhenUsed/>
    <w:rsid w:val="00DC2CF0"/>
    <w:pPr>
      <w:ind w:firstLine="360"/>
    </w:pPr>
  </w:style>
  <w:style w:type="character" w:styleId="BodyTextFirstIndentChar" w:customStyle="1">
    <w:name w:val="Body Text First Indent Char"/>
    <w:basedOn w:val="BodyTextChar"/>
    <w:link w:val="BodyTextFirstIndent"/>
    <w:uiPriority w:val="99"/>
    <w:semiHidden/>
    <w:rsid w:val="00DC2CF0"/>
  </w:style>
  <w:style w:type="paragraph" w:styleId="BodyTextIndent">
    <w:name w:val="Body Text Indent"/>
    <w:basedOn w:val="Normal"/>
    <w:link w:val="BodyTextIndentChar"/>
    <w:uiPriority w:val="99"/>
    <w:semiHidden/>
    <w:unhideWhenUsed/>
    <w:rsid w:val="00DC2CF0"/>
    <w:pPr>
      <w:ind w:left="283"/>
    </w:pPr>
  </w:style>
  <w:style w:type="character" w:styleId="BodyTextIndentChar" w:customStyle="1">
    <w:name w:val="Body Text Indent Char"/>
    <w:basedOn w:val="DefaultParagraphFont"/>
    <w:link w:val="BodyTextIndent"/>
    <w:uiPriority w:val="99"/>
    <w:semiHidden/>
    <w:rsid w:val="00DC2CF0"/>
  </w:style>
  <w:style w:type="paragraph" w:styleId="BodyTextFirstIndent2">
    <w:name w:val="Body Text First Indent 2"/>
    <w:basedOn w:val="BodyTextIndent"/>
    <w:link w:val="BodyTextFirstIndent2Char"/>
    <w:uiPriority w:val="99"/>
    <w:semiHidden/>
    <w:unhideWhenUsed/>
    <w:rsid w:val="00DC2CF0"/>
    <w:pPr>
      <w:ind w:left="360" w:firstLine="360"/>
    </w:pPr>
  </w:style>
  <w:style w:type="character" w:styleId="BodyTextFirstIndent2Char" w:customStyle="1">
    <w:name w:val="Body Text First Indent 2 Char"/>
    <w:basedOn w:val="BodyTextIndentChar"/>
    <w:link w:val="BodyTextFirstIndent2"/>
    <w:uiPriority w:val="99"/>
    <w:semiHidden/>
    <w:rsid w:val="00DC2CF0"/>
  </w:style>
  <w:style w:type="paragraph" w:styleId="BodyTextIndent2">
    <w:name w:val="Body Text Indent 2"/>
    <w:basedOn w:val="Normal"/>
    <w:link w:val="BodyTextIndent2Char"/>
    <w:uiPriority w:val="99"/>
    <w:semiHidden/>
    <w:unhideWhenUsed/>
    <w:rsid w:val="00DC2CF0"/>
    <w:pPr>
      <w:spacing w:line="480" w:lineRule="auto"/>
      <w:ind w:left="283"/>
    </w:pPr>
  </w:style>
  <w:style w:type="character" w:styleId="BodyTextIndent2Char" w:customStyle="1">
    <w:name w:val="Body Text Indent 2 Char"/>
    <w:basedOn w:val="DefaultParagraphFont"/>
    <w:link w:val="BodyTextIndent2"/>
    <w:uiPriority w:val="99"/>
    <w:semiHidden/>
    <w:rsid w:val="00DC2CF0"/>
  </w:style>
  <w:style w:type="paragraph" w:styleId="BodyTextIndent3">
    <w:name w:val="Body Text Indent 3"/>
    <w:basedOn w:val="Normal"/>
    <w:link w:val="BodyTextIndent3Char"/>
    <w:uiPriority w:val="99"/>
    <w:semiHidden/>
    <w:unhideWhenUsed/>
    <w:rsid w:val="00DC2CF0"/>
    <w:pPr>
      <w:ind w:left="283"/>
    </w:pPr>
    <w:rPr>
      <w:sz w:val="22"/>
      <w:szCs w:val="16"/>
    </w:rPr>
  </w:style>
  <w:style w:type="character" w:styleId="BodyTextIndent3Char" w:customStyle="1">
    <w:name w:val="Body Text Indent 3 Char"/>
    <w:basedOn w:val="DefaultParagraphFont"/>
    <w:link w:val="BodyTextIndent3"/>
    <w:uiPriority w:val="99"/>
    <w:semiHidden/>
    <w:rsid w:val="00DC2CF0"/>
    <w:rPr>
      <w:sz w:val="22"/>
      <w:szCs w:val="16"/>
    </w:rPr>
  </w:style>
  <w:style w:type="paragraph" w:styleId="Closing">
    <w:name w:val="Closing"/>
    <w:basedOn w:val="Normal"/>
    <w:link w:val="ClosingChar"/>
    <w:uiPriority w:val="99"/>
    <w:semiHidden/>
    <w:unhideWhenUsed/>
    <w:rsid w:val="00DC2CF0"/>
    <w:pPr>
      <w:spacing w:after="0" w:line="240" w:lineRule="auto"/>
      <w:ind w:left="4252"/>
    </w:pPr>
  </w:style>
  <w:style w:type="character" w:styleId="ClosingChar" w:customStyle="1">
    <w:name w:val="Closing Char"/>
    <w:basedOn w:val="DefaultParagraphFont"/>
    <w:link w:val="Closing"/>
    <w:uiPriority w:val="99"/>
    <w:semiHidden/>
    <w:rsid w:val="00DC2CF0"/>
  </w:style>
  <w:style w:type="table" w:styleId="ColorfulGrid">
    <w:name w:val="Colorful Grid"/>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C6E0EB" w:themeFill="accent1" w:themeFillTint="33"/>
    </w:tcPr>
    <w:tblStylePr w:type="firstRow">
      <w:rPr>
        <w:b/>
        <w:bCs/>
      </w:rPr>
      <w:tblPr/>
      <w:tcPr>
        <w:shd w:val="clear" w:color="auto" w:fill="8DC1D7" w:themeFill="accent1" w:themeFillTint="66"/>
      </w:tcPr>
    </w:tblStylePr>
    <w:tblStylePr w:type="lastRow">
      <w:rPr>
        <w:b/>
        <w:bCs/>
        <w:color w:val="000000" w:themeColor="text1"/>
      </w:rPr>
      <w:tblPr/>
      <w:tcPr>
        <w:shd w:val="clear" w:color="auto" w:fill="8DC1D7" w:themeFill="accent1" w:themeFillTint="66"/>
      </w:tcPr>
    </w:tblStylePr>
    <w:tblStylePr w:type="firstCol">
      <w:rPr>
        <w:color w:val="FFFFFF" w:themeColor="background1"/>
      </w:rPr>
      <w:tblPr/>
      <w:tcPr>
        <w:shd w:val="clear" w:color="auto" w:fill="183846" w:themeFill="accent1" w:themeFillShade="BF"/>
      </w:tcPr>
    </w:tblStylePr>
    <w:tblStylePr w:type="lastCol">
      <w:rPr>
        <w:color w:val="FFFFFF" w:themeColor="background1"/>
      </w:rPr>
      <w:tblPr/>
      <w:tcPr>
        <w:shd w:val="clear" w:color="auto" w:fill="183846" w:themeFill="accent1" w:themeFillShade="BF"/>
      </w:tcPr>
    </w:tblStylePr>
    <w:tblStylePr w:type="band1Vert">
      <w:tblPr/>
      <w:tcPr>
        <w:shd w:val="clear" w:color="auto" w:fill="71B2CD" w:themeFill="accent1" w:themeFillTint="7F"/>
      </w:tcPr>
    </w:tblStylePr>
    <w:tblStylePr w:type="band1Horz">
      <w:tblPr/>
      <w:tcPr>
        <w:shd w:val="clear" w:color="auto" w:fill="71B2CD" w:themeFill="accent1" w:themeFillTint="7F"/>
      </w:tcPr>
    </w:tblStylePr>
  </w:style>
  <w:style w:type="table" w:styleId="ColorfulGrid-Accent2">
    <w:name w:val="Colorful Grid Accent 2"/>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8DADA" w:themeFill="accent2" w:themeFillTint="33"/>
    </w:tcPr>
    <w:tblStylePr w:type="firstRow">
      <w:rPr>
        <w:b/>
        <w:bCs/>
      </w:rPr>
      <w:tblPr/>
      <w:tcPr>
        <w:shd w:val="clear" w:color="auto" w:fill="F1B5B5" w:themeFill="accent2" w:themeFillTint="66"/>
      </w:tcPr>
    </w:tblStylePr>
    <w:tblStylePr w:type="lastRow">
      <w:rPr>
        <w:b/>
        <w:bCs/>
        <w:color w:val="000000" w:themeColor="text1"/>
      </w:rPr>
      <w:tblPr/>
      <w:tcPr>
        <w:shd w:val="clear" w:color="auto" w:fill="F1B5B5" w:themeFill="accent2" w:themeFillTint="66"/>
      </w:tcPr>
    </w:tblStylePr>
    <w:tblStylePr w:type="firstCol">
      <w:rPr>
        <w:color w:val="FFFFFF" w:themeColor="background1"/>
      </w:rPr>
      <w:tblPr/>
      <w:tcPr>
        <w:shd w:val="clear" w:color="auto" w:fill="BA2221" w:themeFill="accent2" w:themeFillShade="BF"/>
      </w:tcPr>
    </w:tblStylePr>
    <w:tblStylePr w:type="lastCol">
      <w:rPr>
        <w:color w:val="FFFFFF" w:themeColor="background1"/>
      </w:rPr>
      <w:tblPr/>
      <w:tcPr>
        <w:shd w:val="clear" w:color="auto" w:fill="BA2221" w:themeFill="accent2" w:themeFillShade="BF"/>
      </w:tcPr>
    </w:tblStylePr>
    <w:tblStylePr w:type="band1Vert">
      <w:tblPr/>
      <w:tcPr>
        <w:shd w:val="clear" w:color="auto" w:fill="EEA3A3" w:themeFill="accent2" w:themeFillTint="7F"/>
      </w:tcPr>
    </w:tblStylePr>
    <w:tblStylePr w:type="band1Horz">
      <w:tblPr/>
      <w:tcPr>
        <w:shd w:val="clear" w:color="auto" w:fill="EEA3A3" w:themeFill="accent2" w:themeFillTint="7F"/>
      </w:tcPr>
    </w:tblStylePr>
  </w:style>
  <w:style w:type="table" w:styleId="ColorfulGrid-Accent3">
    <w:name w:val="Colorful Grid Accent 3"/>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FF3EE" w:themeFill="accent3" w:themeFillTint="33"/>
    </w:tcPr>
    <w:tblStylePr w:type="firstRow">
      <w:rPr>
        <w:b/>
        <w:bCs/>
      </w:rPr>
      <w:tblPr/>
      <w:tcPr>
        <w:shd w:val="clear" w:color="auto" w:fill="C0E8DE" w:themeFill="accent3" w:themeFillTint="66"/>
      </w:tcPr>
    </w:tblStylePr>
    <w:tblStylePr w:type="lastRow">
      <w:rPr>
        <w:b/>
        <w:bCs/>
        <w:color w:val="000000" w:themeColor="text1"/>
      </w:rPr>
      <w:tblPr/>
      <w:tcPr>
        <w:shd w:val="clear" w:color="auto" w:fill="C0E8DE" w:themeFill="accent3" w:themeFillTint="66"/>
      </w:tcPr>
    </w:tblStylePr>
    <w:tblStylePr w:type="firstCol">
      <w:rPr>
        <w:color w:val="FFFFFF" w:themeColor="background1"/>
      </w:rPr>
      <w:tblPr/>
      <w:tcPr>
        <w:shd w:val="clear" w:color="auto" w:fill="3AA388" w:themeFill="accent3" w:themeFillShade="BF"/>
      </w:tcPr>
    </w:tblStylePr>
    <w:tblStylePr w:type="lastCol">
      <w:rPr>
        <w:color w:val="FFFFFF" w:themeColor="background1"/>
      </w:rPr>
      <w:tblPr/>
      <w:tcPr>
        <w:shd w:val="clear" w:color="auto" w:fill="3AA388" w:themeFill="accent3" w:themeFillShade="BF"/>
      </w:tcPr>
    </w:tblStylePr>
    <w:tblStylePr w:type="band1Vert">
      <w:tblPr/>
      <w:tcPr>
        <w:shd w:val="clear" w:color="auto" w:fill="B0E3D6" w:themeFill="accent3" w:themeFillTint="7F"/>
      </w:tcPr>
    </w:tblStylePr>
    <w:tblStylePr w:type="band1Horz">
      <w:tblPr/>
      <w:tcPr>
        <w:shd w:val="clear" w:color="auto" w:fill="B0E3D6" w:themeFill="accent3" w:themeFillTint="7F"/>
      </w:tcPr>
    </w:tblStylePr>
  </w:style>
  <w:style w:type="table" w:styleId="ColorfulGrid-Accent4">
    <w:name w:val="Colorful Grid Accent 4"/>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0C3D5" w:themeFill="accent4" w:themeFillTint="33"/>
    </w:tcPr>
    <w:tblStylePr w:type="firstRow">
      <w:rPr>
        <w:b/>
        <w:bCs/>
      </w:rPr>
      <w:tblPr/>
      <w:tcPr>
        <w:shd w:val="clear" w:color="auto" w:fill="E288AC" w:themeFill="accent4" w:themeFillTint="66"/>
      </w:tcPr>
    </w:tblStylePr>
    <w:tblStylePr w:type="lastRow">
      <w:rPr>
        <w:b/>
        <w:bCs/>
        <w:color w:val="000000" w:themeColor="text1"/>
      </w:rPr>
      <w:tblPr/>
      <w:tcPr>
        <w:shd w:val="clear" w:color="auto" w:fill="E288AC" w:themeFill="accent4" w:themeFillTint="66"/>
      </w:tcPr>
    </w:tblStylePr>
    <w:tblStylePr w:type="firstCol">
      <w:rPr>
        <w:color w:val="FFFFFF" w:themeColor="background1"/>
      </w:rPr>
      <w:tblPr/>
      <w:tcPr>
        <w:shd w:val="clear" w:color="auto" w:fill="56152F" w:themeFill="accent4" w:themeFillShade="BF"/>
      </w:tcPr>
    </w:tblStylePr>
    <w:tblStylePr w:type="lastCol">
      <w:rPr>
        <w:color w:val="FFFFFF" w:themeColor="background1"/>
      </w:rPr>
      <w:tblPr/>
      <w:tcPr>
        <w:shd w:val="clear" w:color="auto" w:fill="56152F" w:themeFill="accent4" w:themeFillShade="BF"/>
      </w:tcPr>
    </w:tblStylePr>
    <w:tblStylePr w:type="band1Vert">
      <w:tblPr/>
      <w:tcPr>
        <w:shd w:val="clear" w:color="auto" w:fill="DB6B98" w:themeFill="accent4" w:themeFillTint="7F"/>
      </w:tcPr>
    </w:tblStylePr>
    <w:tblStylePr w:type="band1Horz">
      <w:tblPr/>
      <w:tcPr>
        <w:shd w:val="clear" w:color="auto" w:fill="DB6B98" w:themeFill="accent4" w:themeFillTint="7F"/>
      </w:tcPr>
    </w:tblStylePr>
  </w:style>
  <w:style w:type="table" w:styleId="ColorfulGrid-Accent5">
    <w:name w:val="Colorful Grid Accent 5"/>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7E2D5" w:themeFill="accent5" w:themeFillTint="33"/>
    </w:tcPr>
    <w:tblStylePr w:type="firstRow">
      <w:rPr>
        <w:b/>
        <w:bCs/>
      </w:rPr>
      <w:tblPr/>
      <w:tcPr>
        <w:shd w:val="clear" w:color="auto" w:fill="EFC6AC" w:themeFill="accent5" w:themeFillTint="66"/>
      </w:tcPr>
    </w:tblStylePr>
    <w:tblStylePr w:type="lastRow">
      <w:rPr>
        <w:b/>
        <w:bCs/>
        <w:color w:val="000000" w:themeColor="text1"/>
      </w:rPr>
      <w:tblPr/>
      <w:tcPr>
        <w:shd w:val="clear" w:color="auto" w:fill="EFC6AC" w:themeFill="accent5" w:themeFillTint="66"/>
      </w:tcPr>
    </w:tblStylePr>
    <w:tblStylePr w:type="firstCol">
      <w:rPr>
        <w:color w:val="FFFFFF" w:themeColor="background1"/>
      </w:rPr>
      <w:tblPr/>
      <w:tcPr>
        <w:shd w:val="clear" w:color="auto" w:fill="A6541F" w:themeFill="accent5" w:themeFillShade="BF"/>
      </w:tcPr>
    </w:tblStylePr>
    <w:tblStylePr w:type="lastCol">
      <w:rPr>
        <w:color w:val="FFFFFF" w:themeColor="background1"/>
      </w:rPr>
      <w:tblPr/>
      <w:tcPr>
        <w:shd w:val="clear" w:color="auto" w:fill="A6541F" w:themeFill="accent5" w:themeFillShade="BF"/>
      </w:tcPr>
    </w:tblStylePr>
    <w:tblStylePr w:type="band1Vert">
      <w:tblPr/>
      <w:tcPr>
        <w:shd w:val="clear" w:color="auto" w:fill="EBB897" w:themeFill="accent5" w:themeFillTint="7F"/>
      </w:tcPr>
    </w:tblStylePr>
    <w:tblStylePr w:type="band1Horz">
      <w:tblPr/>
      <w:tcPr>
        <w:shd w:val="clear" w:color="auto" w:fill="EBB897" w:themeFill="accent5" w:themeFillTint="7F"/>
      </w:tcPr>
    </w:tblStylePr>
  </w:style>
  <w:style w:type="table" w:styleId="ColorfulGrid-Accent6">
    <w:name w:val="Colorful Grid Accent 6"/>
    <w:basedOn w:val="TableNormal"/>
    <w:uiPriority w:val="73"/>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8F1DC" w:themeFill="accent6" w:themeFillTint="33"/>
    </w:tcPr>
    <w:tblStylePr w:type="firstRow">
      <w:rPr>
        <w:b/>
        <w:bCs/>
      </w:rPr>
      <w:tblPr/>
      <w:tcPr>
        <w:shd w:val="clear" w:color="auto" w:fill="F1E4BA" w:themeFill="accent6" w:themeFillTint="66"/>
      </w:tcPr>
    </w:tblStylePr>
    <w:tblStylePr w:type="lastRow">
      <w:rPr>
        <w:b/>
        <w:bCs/>
        <w:color w:val="000000" w:themeColor="text1"/>
      </w:rPr>
      <w:tblPr/>
      <w:tcPr>
        <w:shd w:val="clear" w:color="auto" w:fill="F1E4BA" w:themeFill="accent6" w:themeFillTint="66"/>
      </w:tcPr>
    </w:tblStylePr>
    <w:tblStylePr w:type="firstCol">
      <w:rPr>
        <w:color w:val="FFFFFF" w:themeColor="background1"/>
      </w:rPr>
      <w:tblPr/>
      <w:tcPr>
        <w:shd w:val="clear" w:color="auto" w:fill="BF9924" w:themeFill="accent6" w:themeFillShade="BF"/>
      </w:tcPr>
    </w:tblStylePr>
    <w:tblStylePr w:type="lastCol">
      <w:rPr>
        <w:color w:val="FFFFFF" w:themeColor="background1"/>
      </w:rPr>
      <w:tblPr/>
      <w:tcPr>
        <w:shd w:val="clear" w:color="auto" w:fill="BF9924" w:themeFill="accent6" w:themeFillShade="BF"/>
      </w:tcPr>
    </w:tblStylePr>
    <w:tblStylePr w:type="band1Vert">
      <w:tblPr/>
      <w:tcPr>
        <w:shd w:val="clear" w:color="auto" w:fill="EEDDA9" w:themeFill="accent6" w:themeFillTint="7F"/>
      </w:tcPr>
    </w:tblStylePr>
    <w:tblStylePr w:type="band1Horz">
      <w:tblPr/>
      <w:tcPr>
        <w:shd w:val="clear" w:color="auto" w:fill="EEDDA9" w:themeFill="accent6" w:themeFillTint="7F"/>
      </w:tcPr>
    </w:tblStylePr>
  </w:style>
  <w:style w:type="table" w:styleId="ColorfulList">
    <w:name w:val="Colorful List"/>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C72424" w:themeFill="accent2" w:themeFillShade="CC"/>
      </w:tcPr>
    </w:tblStylePr>
    <w:tblStylePr w:type="lastRow">
      <w:rPr>
        <w:b/>
        <w:bCs/>
        <w:color w:val="C72424"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E3EFF5" w:themeFill="accent1" w:themeFillTint="19"/>
    </w:tcPr>
    <w:tblStylePr w:type="firstRow">
      <w:rPr>
        <w:b/>
        <w:bCs/>
        <w:color w:val="FFFFFF" w:themeColor="background1"/>
      </w:rPr>
      <w:tblPr/>
      <w:tcPr>
        <w:tcBorders>
          <w:bottom w:val="single" w:color="FFFFFF" w:themeColor="background1" w:sz="12" w:space="0"/>
        </w:tcBorders>
        <w:shd w:val="clear" w:color="auto" w:fill="C72424" w:themeFill="accent2" w:themeFillShade="CC"/>
      </w:tcPr>
    </w:tblStylePr>
    <w:tblStylePr w:type="lastRow">
      <w:rPr>
        <w:b/>
        <w:bCs/>
        <w:color w:val="C72424"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8D8E6" w:themeFill="accent1" w:themeFillTint="3F"/>
      </w:tcPr>
    </w:tblStylePr>
    <w:tblStylePr w:type="band1Horz">
      <w:tblPr/>
      <w:tcPr>
        <w:shd w:val="clear" w:color="auto" w:fill="C6E0EB" w:themeFill="accent1" w:themeFillTint="33"/>
      </w:tcPr>
    </w:tblStylePr>
  </w:style>
  <w:style w:type="table" w:styleId="ColorfulList-Accent2">
    <w:name w:val="Colorful List Accent 2"/>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FBECEC" w:themeFill="accent2" w:themeFillTint="19"/>
    </w:tcPr>
    <w:tblStylePr w:type="firstRow">
      <w:rPr>
        <w:b/>
        <w:bCs/>
        <w:color w:val="FFFFFF" w:themeColor="background1"/>
      </w:rPr>
      <w:tblPr/>
      <w:tcPr>
        <w:tcBorders>
          <w:bottom w:val="single" w:color="FFFFFF" w:themeColor="background1" w:sz="12" w:space="0"/>
        </w:tcBorders>
        <w:shd w:val="clear" w:color="auto" w:fill="C72424" w:themeFill="accent2" w:themeFillShade="CC"/>
      </w:tcPr>
    </w:tblStylePr>
    <w:tblStylePr w:type="lastRow">
      <w:rPr>
        <w:b/>
        <w:bCs/>
        <w:color w:val="C72424"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6D1D1" w:themeFill="accent2" w:themeFillTint="3F"/>
      </w:tcPr>
    </w:tblStylePr>
    <w:tblStylePr w:type="band1Horz">
      <w:tblPr/>
      <w:tcPr>
        <w:shd w:val="clear" w:color="auto" w:fill="F8DADA" w:themeFill="accent2" w:themeFillTint="33"/>
      </w:tcPr>
    </w:tblStylePr>
  </w:style>
  <w:style w:type="table" w:styleId="ColorfulList-Accent3">
    <w:name w:val="Colorful List Accent 3"/>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EFF9F6" w:themeFill="accent3" w:themeFillTint="19"/>
    </w:tcPr>
    <w:tblStylePr w:type="firstRow">
      <w:rPr>
        <w:b/>
        <w:bCs/>
        <w:color w:val="FFFFFF" w:themeColor="background1"/>
      </w:rPr>
      <w:tblPr/>
      <w:tcPr>
        <w:tcBorders>
          <w:bottom w:val="single" w:color="FFFFFF" w:themeColor="background1" w:sz="12" w:space="0"/>
        </w:tcBorders>
        <w:shd w:val="clear" w:color="auto" w:fill="5B1632" w:themeFill="accent4" w:themeFillShade="CC"/>
      </w:tcPr>
    </w:tblStylePr>
    <w:tblStylePr w:type="lastRow">
      <w:rPr>
        <w:b/>
        <w:bCs/>
        <w:color w:val="5B163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8F1EA" w:themeFill="accent3" w:themeFillTint="3F"/>
      </w:tcPr>
    </w:tblStylePr>
    <w:tblStylePr w:type="band1Horz">
      <w:tblPr/>
      <w:tcPr>
        <w:shd w:val="clear" w:color="auto" w:fill="DFF3EE" w:themeFill="accent3" w:themeFillTint="33"/>
      </w:tcPr>
    </w:tblStylePr>
  </w:style>
  <w:style w:type="table" w:styleId="ColorfulList-Accent4">
    <w:name w:val="Colorful List Accent 4"/>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F8E2EA" w:themeFill="accent4" w:themeFillTint="19"/>
    </w:tcPr>
    <w:tblStylePr w:type="firstRow">
      <w:rPr>
        <w:b/>
        <w:bCs/>
        <w:color w:val="FFFFFF" w:themeColor="background1"/>
      </w:rPr>
      <w:tblPr/>
      <w:tcPr>
        <w:tcBorders>
          <w:bottom w:val="single" w:color="FFFFFF" w:themeColor="background1" w:sz="12" w:space="0"/>
        </w:tcBorders>
        <w:shd w:val="clear" w:color="auto" w:fill="3EAE91" w:themeFill="accent3" w:themeFillShade="CC"/>
      </w:tcPr>
    </w:tblStylePr>
    <w:tblStylePr w:type="lastRow">
      <w:rPr>
        <w:b/>
        <w:bCs/>
        <w:color w:val="3EAE91"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DB5CB" w:themeFill="accent4" w:themeFillTint="3F"/>
      </w:tcPr>
    </w:tblStylePr>
    <w:tblStylePr w:type="band1Horz">
      <w:tblPr/>
      <w:tcPr>
        <w:shd w:val="clear" w:color="auto" w:fill="F0C3D5" w:themeFill="accent4" w:themeFillTint="33"/>
      </w:tcPr>
    </w:tblStylePr>
  </w:style>
  <w:style w:type="table" w:styleId="ColorfulList-Accent5">
    <w:name w:val="Colorful List Accent 5"/>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FBF1EA" w:themeFill="accent5" w:themeFillTint="19"/>
    </w:tcPr>
    <w:tblStylePr w:type="firstRow">
      <w:rPr>
        <w:b/>
        <w:bCs/>
        <w:color w:val="FFFFFF" w:themeColor="background1"/>
      </w:rPr>
      <w:tblPr/>
      <w:tcPr>
        <w:tcBorders>
          <w:bottom w:val="single" w:color="FFFFFF" w:themeColor="background1" w:sz="12" w:space="0"/>
        </w:tcBorders>
        <w:shd w:val="clear" w:color="auto" w:fill="CCA327" w:themeFill="accent6" w:themeFillShade="CC"/>
      </w:tcPr>
    </w:tblStylePr>
    <w:tblStylePr w:type="lastRow">
      <w:rPr>
        <w:b/>
        <w:bCs/>
        <w:color w:val="CCA327"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5DCCB" w:themeFill="accent5" w:themeFillTint="3F"/>
      </w:tcPr>
    </w:tblStylePr>
    <w:tblStylePr w:type="band1Horz">
      <w:tblPr/>
      <w:tcPr>
        <w:shd w:val="clear" w:color="auto" w:fill="F7E2D5" w:themeFill="accent5" w:themeFillTint="33"/>
      </w:tcPr>
    </w:tblStylePr>
  </w:style>
  <w:style w:type="table" w:styleId="ColorfulList-Accent6">
    <w:name w:val="Colorful List Accent 6"/>
    <w:basedOn w:val="TableNormal"/>
    <w:uiPriority w:val="72"/>
    <w:rsid w:val="00DC2CF0"/>
    <w:pPr>
      <w:spacing w:after="0" w:line="240" w:lineRule="auto"/>
    </w:pPr>
    <w:rPr>
      <w:color w:val="000000" w:themeColor="text1"/>
    </w:rPr>
    <w:tblPr>
      <w:tblStyleRowBandSize w:val="1"/>
      <w:tblStyleColBandSize w:val="1"/>
    </w:tblPr>
    <w:tcPr>
      <w:shd w:val="clear" w:color="auto" w:fill="FBF8ED" w:themeFill="accent6" w:themeFillTint="19"/>
    </w:tcPr>
    <w:tblStylePr w:type="firstRow">
      <w:rPr>
        <w:b/>
        <w:bCs/>
        <w:color w:val="FFFFFF" w:themeColor="background1"/>
      </w:rPr>
      <w:tblPr/>
      <w:tcPr>
        <w:tcBorders>
          <w:bottom w:val="single" w:color="FFFFFF" w:themeColor="background1" w:sz="12" w:space="0"/>
        </w:tcBorders>
        <w:shd w:val="clear" w:color="auto" w:fill="B15A21" w:themeFill="accent5" w:themeFillShade="CC"/>
      </w:tcPr>
    </w:tblStylePr>
    <w:tblStylePr w:type="lastRow">
      <w:rPr>
        <w:b/>
        <w:bCs/>
        <w:color w:val="B15A21"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7EED4" w:themeFill="accent6" w:themeFillTint="3F"/>
      </w:tcPr>
    </w:tblStylePr>
    <w:tblStylePr w:type="band1Horz">
      <w:tblPr/>
      <w:tcPr>
        <w:shd w:val="clear" w:color="auto" w:fill="F8F1DC" w:themeFill="accent6" w:themeFillTint="33"/>
      </w:tcPr>
    </w:tblStylePr>
  </w:style>
  <w:style w:type="table" w:styleId="ColorfulShading">
    <w:name w:val="Colorful Shading"/>
    <w:basedOn w:val="TableNormal"/>
    <w:uiPriority w:val="71"/>
    <w:semiHidden/>
    <w:unhideWhenUsed/>
    <w:rsid w:val="00DC2CF0"/>
    <w:pPr>
      <w:spacing w:after="0" w:line="240" w:lineRule="auto"/>
    </w:pPr>
    <w:rPr>
      <w:color w:val="000000" w:themeColor="text1"/>
    </w:rPr>
    <w:tblPr>
      <w:tblStyleRowBandSize w:val="1"/>
      <w:tblStyleColBandSize w:val="1"/>
      <w:tblBorders>
        <w:top w:val="single" w:color="DE4948"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DE4948"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DC2CF0"/>
    <w:pPr>
      <w:spacing w:after="0" w:line="240" w:lineRule="auto"/>
    </w:pPr>
    <w:rPr>
      <w:color w:val="000000" w:themeColor="text1"/>
    </w:rPr>
    <w:tblPr>
      <w:tblStyleRowBandSize w:val="1"/>
      <w:tblStyleColBandSize w:val="1"/>
      <w:tblBorders>
        <w:top w:val="single" w:color="DE4948" w:themeColor="accent2" w:sz="24" w:space="0"/>
        <w:left w:val="single" w:color="214C5E" w:themeColor="accent1" w:sz="4" w:space="0"/>
        <w:bottom w:val="single" w:color="214C5E" w:themeColor="accent1" w:sz="4" w:space="0"/>
        <w:right w:val="single" w:color="214C5E" w:themeColor="accent1" w:sz="4" w:space="0"/>
        <w:insideH w:val="single" w:color="FFFFFF" w:themeColor="background1" w:sz="4" w:space="0"/>
        <w:insideV w:val="single" w:color="FFFFFF" w:themeColor="background1" w:sz="4" w:space="0"/>
      </w:tblBorders>
    </w:tblPr>
    <w:tcPr>
      <w:shd w:val="clear" w:color="auto" w:fill="E3EFF5" w:themeFill="accent1" w:themeFillTint="19"/>
    </w:tcPr>
    <w:tblStylePr w:type="firstRow">
      <w:rPr>
        <w:b/>
        <w:bCs/>
      </w:rPr>
      <w:tblPr/>
      <w:tcPr>
        <w:tcBorders>
          <w:top w:val="nil"/>
          <w:left w:val="nil"/>
          <w:bottom w:val="single" w:color="DE4948"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132D38" w:themeFill="accent1" w:themeFillShade="99"/>
      </w:tcPr>
    </w:tblStylePr>
    <w:tblStylePr w:type="firstCol">
      <w:rPr>
        <w:color w:val="FFFFFF" w:themeColor="background1"/>
      </w:rPr>
      <w:tblPr/>
      <w:tcPr>
        <w:tcBorders>
          <w:top w:val="nil"/>
          <w:left w:val="nil"/>
          <w:bottom w:val="nil"/>
          <w:right w:val="nil"/>
          <w:insideH w:val="single" w:color="132D38" w:themeColor="accent1" w:themeShade="99" w:sz="4" w:space="0"/>
          <w:insideV w:val="nil"/>
        </w:tcBorders>
        <w:shd w:val="clear" w:color="auto" w:fill="132D3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132D38" w:themeFill="accent1" w:themeFillShade="99"/>
      </w:tcPr>
    </w:tblStylePr>
    <w:tblStylePr w:type="band1Vert">
      <w:tblPr/>
      <w:tcPr>
        <w:shd w:val="clear" w:color="auto" w:fill="8DC1D7" w:themeFill="accent1" w:themeFillTint="66"/>
      </w:tcPr>
    </w:tblStylePr>
    <w:tblStylePr w:type="band1Horz">
      <w:tblPr/>
      <w:tcPr>
        <w:shd w:val="clear" w:color="auto" w:fill="71B2CD"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DC2CF0"/>
    <w:pPr>
      <w:spacing w:after="0" w:line="240" w:lineRule="auto"/>
    </w:pPr>
    <w:rPr>
      <w:color w:val="000000" w:themeColor="text1"/>
    </w:rPr>
    <w:tblPr>
      <w:tblStyleRowBandSize w:val="1"/>
      <w:tblStyleColBandSize w:val="1"/>
      <w:tblBorders>
        <w:top w:val="single" w:color="DE4948" w:themeColor="accent2" w:sz="24" w:space="0"/>
        <w:left w:val="single" w:color="DE4948" w:themeColor="accent2" w:sz="4" w:space="0"/>
        <w:bottom w:val="single" w:color="DE4948" w:themeColor="accent2" w:sz="4" w:space="0"/>
        <w:right w:val="single" w:color="DE4948" w:themeColor="accent2" w:sz="4" w:space="0"/>
        <w:insideH w:val="single" w:color="FFFFFF" w:themeColor="background1" w:sz="4" w:space="0"/>
        <w:insideV w:val="single" w:color="FFFFFF" w:themeColor="background1" w:sz="4" w:space="0"/>
      </w:tblBorders>
    </w:tblPr>
    <w:tcPr>
      <w:shd w:val="clear" w:color="auto" w:fill="FBECEC" w:themeFill="accent2" w:themeFillTint="19"/>
    </w:tcPr>
    <w:tblStylePr w:type="firstRow">
      <w:rPr>
        <w:b/>
        <w:bCs/>
      </w:rPr>
      <w:tblPr/>
      <w:tcPr>
        <w:tcBorders>
          <w:top w:val="nil"/>
          <w:left w:val="nil"/>
          <w:bottom w:val="single" w:color="DE4948"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951B1B" w:themeFill="accent2" w:themeFillShade="99"/>
      </w:tcPr>
    </w:tblStylePr>
    <w:tblStylePr w:type="firstCol">
      <w:rPr>
        <w:color w:val="FFFFFF" w:themeColor="background1"/>
      </w:rPr>
      <w:tblPr/>
      <w:tcPr>
        <w:tcBorders>
          <w:top w:val="nil"/>
          <w:left w:val="nil"/>
          <w:bottom w:val="nil"/>
          <w:right w:val="nil"/>
          <w:insideH w:val="single" w:color="951B1B" w:themeColor="accent2" w:themeShade="99" w:sz="4" w:space="0"/>
          <w:insideV w:val="nil"/>
        </w:tcBorders>
        <w:shd w:val="clear" w:color="auto" w:fill="951B1B"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51B1B" w:themeFill="accent2" w:themeFillShade="99"/>
      </w:tcPr>
    </w:tblStylePr>
    <w:tblStylePr w:type="band1Vert">
      <w:tblPr/>
      <w:tcPr>
        <w:shd w:val="clear" w:color="auto" w:fill="F1B5B5" w:themeFill="accent2" w:themeFillTint="66"/>
      </w:tcPr>
    </w:tblStylePr>
    <w:tblStylePr w:type="band1Horz">
      <w:tblPr/>
      <w:tcPr>
        <w:shd w:val="clear" w:color="auto" w:fill="EEA3A3"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DC2CF0"/>
    <w:pPr>
      <w:spacing w:after="0" w:line="240" w:lineRule="auto"/>
    </w:pPr>
    <w:rPr>
      <w:color w:val="000000" w:themeColor="text1"/>
    </w:rPr>
    <w:tblPr>
      <w:tblStyleRowBandSize w:val="1"/>
      <w:tblStyleColBandSize w:val="1"/>
      <w:tblBorders>
        <w:top w:val="single" w:color="731C3F" w:themeColor="accent4" w:sz="24" w:space="0"/>
        <w:left w:val="single" w:color="62C7AD" w:themeColor="accent3" w:sz="4" w:space="0"/>
        <w:bottom w:val="single" w:color="62C7AD" w:themeColor="accent3" w:sz="4" w:space="0"/>
        <w:right w:val="single" w:color="62C7AD" w:themeColor="accent3" w:sz="4" w:space="0"/>
        <w:insideH w:val="single" w:color="FFFFFF" w:themeColor="background1" w:sz="4" w:space="0"/>
        <w:insideV w:val="single" w:color="FFFFFF" w:themeColor="background1" w:sz="4" w:space="0"/>
      </w:tblBorders>
    </w:tblPr>
    <w:tcPr>
      <w:shd w:val="clear" w:color="auto" w:fill="EFF9F6" w:themeFill="accent3" w:themeFillTint="19"/>
    </w:tcPr>
    <w:tblStylePr w:type="firstRow">
      <w:rPr>
        <w:b/>
        <w:bCs/>
      </w:rPr>
      <w:tblPr/>
      <w:tcPr>
        <w:tcBorders>
          <w:top w:val="nil"/>
          <w:left w:val="nil"/>
          <w:bottom w:val="single" w:color="731C3F"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E836D" w:themeFill="accent3" w:themeFillShade="99"/>
      </w:tcPr>
    </w:tblStylePr>
    <w:tblStylePr w:type="firstCol">
      <w:rPr>
        <w:color w:val="FFFFFF" w:themeColor="background1"/>
      </w:rPr>
      <w:tblPr/>
      <w:tcPr>
        <w:tcBorders>
          <w:top w:val="nil"/>
          <w:left w:val="nil"/>
          <w:bottom w:val="nil"/>
          <w:right w:val="nil"/>
          <w:insideH w:val="single" w:color="2E836D" w:themeColor="accent3" w:themeShade="99" w:sz="4" w:space="0"/>
          <w:insideV w:val="nil"/>
        </w:tcBorders>
        <w:shd w:val="clear" w:color="auto" w:fill="2E836D"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2E836D" w:themeFill="accent3" w:themeFillShade="99"/>
      </w:tcPr>
    </w:tblStylePr>
    <w:tblStylePr w:type="band1Vert">
      <w:tblPr/>
      <w:tcPr>
        <w:shd w:val="clear" w:color="auto" w:fill="C0E8DE" w:themeFill="accent3" w:themeFillTint="66"/>
      </w:tcPr>
    </w:tblStylePr>
    <w:tblStylePr w:type="band1Horz">
      <w:tblPr/>
      <w:tcPr>
        <w:shd w:val="clear" w:color="auto" w:fill="B0E3D6" w:themeFill="accent3" w:themeFillTint="7F"/>
      </w:tcPr>
    </w:tblStylePr>
  </w:style>
  <w:style w:type="table" w:styleId="ColorfulShading-Accent4">
    <w:name w:val="Colorful Shading Accent 4"/>
    <w:basedOn w:val="TableNormal"/>
    <w:uiPriority w:val="71"/>
    <w:semiHidden/>
    <w:unhideWhenUsed/>
    <w:rsid w:val="00DC2CF0"/>
    <w:pPr>
      <w:spacing w:after="0" w:line="240" w:lineRule="auto"/>
    </w:pPr>
    <w:rPr>
      <w:color w:val="000000" w:themeColor="text1"/>
    </w:rPr>
    <w:tblPr>
      <w:tblStyleRowBandSize w:val="1"/>
      <w:tblStyleColBandSize w:val="1"/>
      <w:tblBorders>
        <w:top w:val="single" w:color="62C7AD" w:themeColor="accent3" w:sz="24" w:space="0"/>
        <w:left w:val="single" w:color="731C3F" w:themeColor="accent4" w:sz="4" w:space="0"/>
        <w:bottom w:val="single" w:color="731C3F" w:themeColor="accent4" w:sz="4" w:space="0"/>
        <w:right w:val="single" w:color="731C3F" w:themeColor="accent4" w:sz="4" w:space="0"/>
        <w:insideH w:val="single" w:color="FFFFFF" w:themeColor="background1" w:sz="4" w:space="0"/>
        <w:insideV w:val="single" w:color="FFFFFF" w:themeColor="background1" w:sz="4" w:space="0"/>
      </w:tblBorders>
    </w:tblPr>
    <w:tcPr>
      <w:shd w:val="clear" w:color="auto" w:fill="F8E2EA" w:themeFill="accent4" w:themeFillTint="19"/>
    </w:tcPr>
    <w:tblStylePr w:type="firstRow">
      <w:rPr>
        <w:b/>
        <w:bCs/>
      </w:rPr>
      <w:tblPr/>
      <w:tcPr>
        <w:tcBorders>
          <w:top w:val="nil"/>
          <w:left w:val="nil"/>
          <w:bottom w:val="single" w:color="62C7AD"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41025" w:themeFill="accent4" w:themeFillShade="99"/>
      </w:tcPr>
    </w:tblStylePr>
    <w:tblStylePr w:type="firstCol">
      <w:rPr>
        <w:color w:val="FFFFFF" w:themeColor="background1"/>
      </w:rPr>
      <w:tblPr/>
      <w:tcPr>
        <w:tcBorders>
          <w:top w:val="nil"/>
          <w:left w:val="nil"/>
          <w:bottom w:val="nil"/>
          <w:right w:val="nil"/>
          <w:insideH w:val="single" w:color="441025" w:themeColor="accent4" w:themeShade="99" w:sz="4" w:space="0"/>
          <w:insideV w:val="nil"/>
        </w:tcBorders>
        <w:shd w:val="clear" w:color="auto" w:fill="441025"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41025" w:themeFill="accent4" w:themeFillShade="99"/>
      </w:tcPr>
    </w:tblStylePr>
    <w:tblStylePr w:type="band1Vert">
      <w:tblPr/>
      <w:tcPr>
        <w:shd w:val="clear" w:color="auto" w:fill="E288AC" w:themeFill="accent4" w:themeFillTint="66"/>
      </w:tcPr>
    </w:tblStylePr>
    <w:tblStylePr w:type="band1Horz">
      <w:tblPr/>
      <w:tcPr>
        <w:shd w:val="clear" w:color="auto" w:fill="DB6B98"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DC2CF0"/>
    <w:pPr>
      <w:spacing w:after="0" w:line="240" w:lineRule="auto"/>
    </w:pPr>
    <w:rPr>
      <w:color w:val="000000" w:themeColor="text1"/>
    </w:rPr>
    <w:tblPr>
      <w:tblStyleRowBandSize w:val="1"/>
      <w:tblStyleColBandSize w:val="1"/>
      <w:tblBorders>
        <w:top w:val="single" w:color="DEBC53" w:themeColor="accent6" w:sz="24" w:space="0"/>
        <w:left w:val="single" w:color="D87330" w:themeColor="accent5" w:sz="4" w:space="0"/>
        <w:bottom w:val="single" w:color="D87330" w:themeColor="accent5" w:sz="4" w:space="0"/>
        <w:right w:val="single" w:color="D87330" w:themeColor="accent5" w:sz="4" w:space="0"/>
        <w:insideH w:val="single" w:color="FFFFFF" w:themeColor="background1" w:sz="4" w:space="0"/>
        <w:insideV w:val="single" w:color="FFFFFF" w:themeColor="background1" w:sz="4" w:space="0"/>
      </w:tblBorders>
    </w:tblPr>
    <w:tcPr>
      <w:shd w:val="clear" w:color="auto" w:fill="FBF1EA" w:themeFill="accent5" w:themeFillTint="19"/>
    </w:tcPr>
    <w:tblStylePr w:type="firstRow">
      <w:rPr>
        <w:b/>
        <w:bCs/>
      </w:rPr>
      <w:tblPr/>
      <w:tcPr>
        <w:tcBorders>
          <w:top w:val="nil"/>
          <w:left w:val="nil"/>
          <w:bottom w:val="single" w:color="DEBC53"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854319" w:themeFill="accent5" w:themeFillShade="99"/>
      </w:tcPr>
    </w:tblStylePr>
    <w:tblStylePr w:type="firstCol">
      <w:rPr>
        <w:color w:val="FFFFFF" w:themeColor="background1"/>
      </w:rPr>
      <w:tblPr/>
      <w:tcPr>
        <w:tcBorders>
          <w:top w:val="nil"/>
          <w:left w:val="nil"/>
          <w:bottom w:val="nil"/>
          <w:right w:val="nil"/>
          <w:insideH w:val="single" w:color="854319" w:themeColor="accent5" w:themeShade="99" w:sz="4" w:space="0"/>
          <w:insideV w:val="nil"/>
        </w:tcBorders>
        <w:shd w:val="clear" w:color="auto" w:fill="85431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854319" w:themeFill="accent5" w:themeFillShade="99"/>
      </w:tcPr>
    </w:tblStylePr>
    <w:tblStylePr w:type="band1Vert">
      <w:tblPr/>
      <w:tcPr>
        <w:shd w:val="clear" w:color="auto" w:fill="EFC6AC" w:themeFill="accent5" w:themeFillTint="66"/>
      </w:tcPr>
    </w:tblStylePr>
    <w:tblStylePr w:type="band1Horz">
      <w:tblPr/>
      <w:tcPr>
        <w:shd w:val="clear" w:color="auto" w:fill="EBB897"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DC2CF0"/>
    <w:pPr>
      <w:spacing w:after="0" w:line="240" w:lineRule="auto"/>
    </w:pPr>
    <w:rPr>
      <w:color w:val="000000" w:themeColor="text1"/>
    </w:rPr>
    <w:tblPr>
      <w:tblStyleRowBandSize w:val="1"/>
      <w:tblStyleColBandSize w:val="1"/>
      <w:tblBorders>
        <w:top w:val="single" w:color="D87330" w:themeColor="accent5" w:sz="24" w:space="0"/>
        <w:left w:val="single" w:color="DEBC53" w:themeColor="accent6" w:sz="4" w:space="0"/>
        <w:bottom w:val="single" w:color="DEBC53" w:themeColor="accent6" w:sz="4" w:space="0"/>
        <w:right w:val="single" w:color="DEBC53" w:themeColor="accent6" w:sz="4" w:space="0"/>
        <w:insideH w:val="single" w:color="FFFFFF" w:themeColor="background1" w:sz="4" w:space="0"/>
        <w:insideV w:val="single" w:color="FFFFFF" w:themeColor="background1" w:sz="4" w:space="0"/>
      </w:tblBorders>
    </w:tblPr>
    <w:tcPr>
      <w:shd w:val="clear" w:color="auto" w:fill="FBF8ED" w:themeFill="accent6" w:themeFillTint="19"/>
    </w:tcPr>
    <w:tblStylePr w:type="firstRow">
      <w:rPr>
        <w:b/>
        <w:bCs/>
      </w:rPr>
      <w:tblPr/>
      <w:tcPr>
        <w:tcBorders>
          <w:top w:val="nil"/>
          <w:left w:val="nil"/>
          <w:bottom w:val="single" w:color="D87330"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997A1D" w:themeFill="accent6" w:themeFillShade="99"/>
      </w:tcPr>
    </w:tblStylePr>
    <w:tblStylePr w:type="firstCol">
      <w:rPr>
        <w:color w:val="FFFFFF" w:themeColor="background1"/>
      </w:rPr>
      <w:tblPr/>
      <w:tcPr>
        <w:tcBorders>
          <w:top w:val="nil"/>
          <w:left w:val="nil"/>
          <w:bottom w:val="nil"/>
          <w:right w:val="nil"/>
          <w:insideH w:val="single" w:color="997A1D" w:themeColor="accent6" w:themeShade="99" w:sz="4" w:space="0"/>
          <w:insideV w:val="nil"/>
        </w:tcBorders>
        <w:shd w:val="clear" w:color="auto" w:fill="997A1D"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997A1D" w:themeFill="accent6" w:themeFillShade="99"/>
      </w:tcPr>
    </w:tblStylePr>
    <w:tblStylePr w:type="band1Vert">
      <w:tblPr/>
      <w:tcPr>
        <w:shd w:val="clear" w:color="auto" w:fill="F1E4BA" w:themeFill="accent6" w:themeFillTint="66"/>
      </w:tcPr>
    </w:tblStylePr>
    <w:tblStylePr w:type="band1Horz">
      <w:tblPr/>
      <w:tcPr>
        <w:shd w:val="clear" w:color="auto" w:fill="EEDDA9"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unhideWhenUsed/>
    <w:rsid w:val="00DC2CF0"/>
    <w:rPr>
      <w:sz w:val="22"/>
      <w:szCs w:val="16"/>
    </w:rPr>
  </w:style>
  <w:style w:type="paragraph" w:styleId="CommentText">
    <w:name w:val="annotation text"/>
    <w:basedOn w:val="Normal"/>
    <w:link w:val="CommentTextChar"/>
    <w:uiPriority w:val="99"/>
    <w:semiHidden/>
    <w:unhideWhenUsed/>
    <w:rsid w:val="00DC2CF0"/>
    <w:pPr>
      <w:spacing w:line="240" w:lineRule="auto"/>
    </w:pPr>
    <w:rPr>
      <w:sz w:val="22"/>
      <w:szCs w:val="20"/>
    </w:rPr>
  </w:style>
  <w:style w:type="character" w:styleId="CommentTextChar" w:customStyle="1">
    <w:name w:val="Comment Text Char"/>
    <w:basedOn w:val="DefaultParagraphFont"/>
    <w:link w:val="CommentText"/>
    <w:uiPriority w:val="99"/>
    <w:semiHidden/>
    <w:rsid w:val="00DC2CF0"/>
    <w:rPr>
      <w:sz w:val="22"/>
      <w:szCs w:val="20"/>
    </w:rPr>
  </w:style>
  <w:style w:type="paragraph" w:styleId="CommentSubject">
    <w:name w:val="annotation subject"/>
    <w:basedOn w:val="CommentText"/>
    <w:next w:val="CommentText"/>
    <w:link w:val="CommentSubjectChar"/>
    <w:uiPriority w:val="99"/>
    <w:semiHidden/>
    <w:unhideWhenUsed/>
    <w:rsid w:val="00DC2CF0"/>
    <w:rPr>
      <w:b/>
      <w:bCs/>
    </w:rPr>
  </w:style>
  <w:style w:type="character" w:styleId="CommentSubjectChar" w:customStyle="1">
    <w:name w:val="Comment Subject Char"/>
    <w:basedOn w:val="CommentTextChar"/>
    <w:link w:val="CommentSubject"/>
    <w:uiPriority w:val="99"/>
    <w:semiHidden/>
    <w:rsid w:val="00DC2CF0"/>
    <w:rPr>
      <w:b/>
      <w:bCs/>
      <w:sz w:val="22"/>
      <w:szCs w:val="20"/>
    </w:rPr>
  </w:style>
  <w:style w:type="table" w:styleId="DarkList">
    <w:name w:val="Dark List"/>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214C5E"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10252E"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183846"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183846" w:themeFill="accent1" w:themeFillShade="BF"/>
      </w:tcPr>
    </w:tblStylePr>
    <w:tblStylePr w:type="band1Vert">
      <w:tblPr/>
      <w:tcPr>
        <w:tcBorders>
          <w:top w:val="nil"/>
          <w:left w:val="nil"/>
          <w:bottom w:val="nil"/>
          <w:right w:val="nil"/>
          <w:insideH w:val="nil"/>
          <w:insideV w:val="nil"/>
        </w:tcBorders>
        <w:shd w:val="clear" w:color="auto" w:fill="183846" w:themeFill="accent1" w:themeFillShade="BF"/>
      </w:tcPr>
    </w:tblStylePr>
    <w:tblStylePr w:type="band1Horz">
      <w:tblPr/>
      <w:tcPr>
        <w:tcBorders>
          <w:top w:val="nil"/>
          <w:left w:val="nil"/>
          <w:bottom w:val="nil"/>
          <w:right w:val="nil"/>
          <w:insideH w:val="nil"/>
          <w:insideV w:val="nil"/>
        </w:tcBorders>
        <w:shd w:val="clear" w:color="auto" w:fill="183846" w:themeFill="accent1" w:themeFillShade="BF"/>
      </w:tcPr>
    </w:tblStylePr>
  </w:style>
  <w:style w:type="table" w:styleId="DarkList-Accent2">
    <w:name w:val="Dark List Accent 2"/>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DE4948"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7B1616"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BA2221"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BA2221" w:themeFill="accent2" w:themeFillShade="BF"/>
      </w:tcPr>
    </w:tblStylePr>
    <w:tblStylePr w:type="band1Vert">
      <w:tblPr/>
      <w:tcPr>
        <w:tcBorders>
          <w:top w:val="nil"/>
          <w:left w:val="nil"/>
          <w:bottom w:val="nil"/>
          <w:right w:val="nil"/>
          <w:insideH w:val="nil"/>
          <w:insideV w:val="nil"/>
        </w:tcBorders>
        <w:shd w:val="clear" w:color="auto" w:fill="BA2221" w:themeFill="accent2" w:themeFillShade="BF"/>
      </w:tcPr>
    </w:tblStylePr>
    <w:tblStylePr w:type="band1Horz">
      <w:tblPr/>
      <w:tcPr>
        <w:tcBorders>
          <w:top w:val="nil"/>
          <w:left w:val="nil"/>
          <w:bottom w:val="nil"/>
          <w:right w:val="nil"/>
          <w:insideH w:val="nil"/>
          <w:insideV w:val="nil"/>
        </w:tcBorders>
        <w:shd w:val="clear" w:color="auto" w:fill="BA2221" w:themeFill="accent2" w:themeFillShade="BF"/>
      </w:tcPr>
    </w:tblStylePr>
  </w:style>
  <w:style w:type="table" w:styleId="DarkList-Accent3">
    <w:name w:val="Dark List Accent 3"/>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62C7AD"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76C5A"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3AA388"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3AA388" w:themeFill="accent3" w:themeFillShade="BF"/>
      </w:tcPr>
    </w:tblStylePr>
    <w:tblStylePr w:type="band1Vert">
      <w:tblPr/>
      <w:tcPr>
        <w:tcBorders>
          <w:top w:val="nil"/>
          <w:left w:val="nil"/>
          <w:bottom w:val="nil"/>
          <w:right w:val="nil"/>
          <w:insideH w:val="nil"/>
          <w:insideV w:val="nil"/>
        </w:tcBorders>
        <w:shd w:val="clear" w:color="auto" w:fill="3AA388" w:themeFill="accent3" w:themeFillShade="BF"/>
      </w:tcPr>
    </w:tblStylePr>
    <w:tblStylePr w:type="band1Horz">
      <w:tblPr/>
      <w:tcPr>
        <w:tcBorders>
          <w:top w:val="nil"/>
          <w:left w:val="nil"/>
          <w:bottom w:val="nil"/>
          <w:right w:val="nil"/>
          <w:insideH w:val="nil"/>
          <w:insideV w:val="nil"/>
        </w:tcBorders>
        <w:shd w:val="clear" w:color="auto" w:fill="3AA388" w:themeFill="accent3" w:themeFillShade="BF"/>
      </w:tcPr>
    </w:tblStylePr>
  </w:style>
  <w:style w:type="table" w:styleId="DarkList-Accent4">
    <w:name w:val="Dark List Accent 4"/>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731C3F"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90E1F"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6152F"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6152F" w:themeFill="accent4" w:themeFillShade="BF"/>
      </w:tcPr>
    </w:tblStylePr>
    <w:tblStylePr w:type="band1Vert">
      <w:tblPr/>
      <w:tcPr>
        <w:tcBorders>
          <w:top w:val="nil"/>
          <w:left w:val="nil"/>
          <w:bottom w:val="nil"/>
          <w:right w:val="nil"/>
          <w:insideH w:val="nil"/>
          <w:insideV w:val="nil"/>
        </w:tcBorders>
        <w:shd w:val="clear" w:color="auto" w:fill="56152F" w:themeFill="accent4" w:themeFillShade="BF"/>
      </w:tcPr>
    </w:tblStylePr>
    <w:tblStylePr w:type="band1Horz">
      <w:tblPr/>
      <w:tcPr>
        <w:tcBorders>
          <w:top w:val="nil"/>
          <w:left w:val="nil"/>
          <w:bottom w:val="nil"/>
          <w:right w:val="nil"/>
          <w:insideH w:val="nil"/>
          <w:insideV w:val="nil"/>
        </w:tcBorders>
        <w:shd w:val="clear" w:color="auto" w:fill="56152F" w:themeFill="accent4" w:themeFillShade="BF"/>
      </w:tcPr>
    </w:tblStylePr>
  </w:style>
  <w:style w:type="table" w:styleId="DarkList-Accent5">
    <w:name w:val="Dark List Accent 5"/>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D87330"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E3815"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A6541F"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A6541F" w:themeFill="accent5" w:themeFillShade="BF"/>
      </w:tcPr>
    </w:tblStylePr>
    <w:tblStylePr w:type="band1Vert">
      <w:tblPr/>
      <w:tcPr>
        <w:tcBorders>
          <w:top w:val="nil"/>
          <w:left w:val="nil"/>
          <w:bottom w:val="nil"/>
          <w:right w:val="nil"/>
          <w:insideH w:val="nil"/>
          <w:insideV w:val="nil"/>
        </w:tcBorders>
        <w:shd w:val="clear" w:color="auto" w:fill="A6541F" w:themeFill="accent5" w:themeFillShade="BF"/>
      </w:tcPr>
    </w:tblStylePr>
    <w:tblStylePr w:type="band1Horz">
      <w:tblPr/>
      <w:tcPr>
        <w:tcBorders>
          <w:top w:val="nil"/>
          <w:left w:val="nil"/>
          <w:bottom w:val="nil"/>
          <w:right w:val="nil"/>
          <w:insideH w:val="nil"/>
          <w:insideV w:val="nil"/>
        </w:tcBorders>
        <w:shd w:val="clear" w:color="auto" w:fill="A6541F" w:themeFill="accent5" w:themeFillShade="BF"/>
      </w:tcPr>
    </w:tblStylePr>
  </w:style>
  <w:style w:type="table" w:styleId="DarkList-Accent6">
    <w:name w:val="Dark List Accent 6"/>
    <w:basedOn w:val="TableNormal"/>
    <w:uiPriority w:val="70"/>
    <w:rsid w:val="00DC2CF0"/>
    <w:pPr>
      <w:spacing w:after="0" w:line="240" w:lineRule="auto"/>
    </w:pPr>
    <w:rPr>
      <w:color w:val="FFFFFF" w:themeColor="background1"/>
    </w:rPr>
    <w:tblPr>
      <w:tblStyleRowBandSize w:val="1"/>
      <w:tblStyleColBandSize w:val="1"/>
    </w:tblPr>
    <w:tcPr>
      <w:shd w:val="clear" w:color="auto" w:fill="DEBC53"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7F6518"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BF9924"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BF9924" w:themeFill="accent6" w:themeFillShade="BF"/>
      </w:tcPr>
    </w:tblStylePr>
    <w:tblStylePr w:type="band1Vert">
      <w:tblPr/>
      <w:tcPr>
        <w:tcBorders>
          <w:top w:val="nil"/>
          <w:left w:val="nil"/>
          <w:bottom w:val="nil"/>
          <w:right w:val="nil"/>
          <w:insideH w:val="nil"/>
          <w:insideV w:val="nil"/>
        </w:tcBorders>
        <w:shd w:val="clear" w:color="auto" w:fill="BF9924" w:themeFill="accent6" w:themeFillShade="BF"/>
      </w:tcPr>
    </w:tblStylePr>
    <w:tblStylePr w:type="band1Horz">
      <w:tblPr/>
      <w:tcPr>
        <w:tcBorders>
          <w:top w:val="nil"/>
          <w:left w:val="nil"/>
          <w:bottom w:val="nil"/>
          <w:right w:val="nil"/>
          <w:insideH w:val="nil"/>
          <w:insideV w:val="nil"/>
        </w:tcBorders>
        <w:shd w:val="clear" w:color="auto" w:fill="BF9924" w:themeFill="accent6" w:themeFillShade="BF"/>
      </w:tcPr>
    </w:tblStylePr>
  </w:style>
  <w:style w:type="paragraph" w:styleId="Date">
    <w:name w:val="Date"/>
    <w:basedOn w:val="Normal"/>
    <w:next w:val="Normal"/>
    <w:link w:val="DateChar"/>
    <w:uiPriority w:val="99"/>
    <w:semiHidden/>
    <w:unhideWhenUsed/>
    <w:rsid w:val="00DC2CF0"/>
  </w:style>
  <w:style w:type="character" w:styleId="DateChar" w:customStyle="1">
    <w:name w:val="Date Char"/>
    <w:basedOn w:val="DefaultParagraphFont"/>
    <w:link w:val="Date"/>
    <w:uiPriority w:val="99"/>
    <w:semiHidden/>
    <w:rsid w:val="00DC2CF0"/>
  </w:style>
  <w:style w:type="paragraph" w:styleId="DocumentMap">
    <w:name w:val="Document Map"/>
    <w:basedOn w:val="Normal"/>
    <w:link w:val="DocumentMapChar"/>
    <w:uiPriority w:val="99"/>
    <w:semiHidden/>
    <w:unhideWhenUsed/>
    <w:rsid w:val="00DC2CF0"/>
    <w:pPr>
      <w:spacing w:after="0" w:line="240" w:lineRule="auto"/>
    </w:pPr>
    <w:rPr>
      <w:rFonts w:ascii="Segoe UI" w:hAnsi="Segoe UI" w:cs="Segoe UI"/>
      <w:sz w:val="22"/>
      <w:szCs w:val="16"/>
    </w:rPr>
  </w:style>
  <w:style w:type="character" w:styleId="DocumentMapChar" w:customStyle="1">
    <w:name w:val="Document Map Char"/>
    <w:basedOn w:val="DefaultParagraphFont"/>
    <w:link w:val="DocumentMap"/>
    <w:uiPriority w:val="99"/>
    <w:semiHidden/>
    <w:rsid w:val="00DC2CF0"/>
    <w:rPr>
      <w:rFonts w:ascii="Segoe UI" w:hAnsi="Segoe UI" w:cs="Segoe UI"/>
      <w:sz w:val="22"/>
      <w:szCs w:val="16"/>
    </w:rPr>
  </w:style>
  <w:style w:type="paragraph" w:styleId="E-mailSignature">
    <w:name w:val="E-mail Signature"/>
    <w:basedOn w:val="Normal"/>
    <w:link w:val="E-mailSignatureChar"/>
    <w:uiPriority w:val="99"/>
    <w:semiHidden/>
    <w:unhideWhenUsed/>
    <w:rsid w:val="00DC2CF0"/>
    <w:pPr>
      <w:spacing w:after="0" w:line="240" w:lineRule="auto"/>
    </w:pPr>
  </w:style>
  <w:style w:type="character" w:styleId="E-mailSignatureChar" w:customStyle="1">
    <w:name w:val="E-mail Signature Char"/>
    <w:basedOn w:val="DefaultParagraphFont"/>
    <w:link w:val="E-mailSignature"/>
    <w:uiPriority w:val="99"/>
    <w:semiHidden/>
    <w:rsid w:val="00DC2CF0"/>
  </w:style>
  <w:style w:type="character" w:styleId="EndnoteReference">
    <w:name w:val="endnote reference"/>
    <w:basedOn w:val="DefaultParagraphFont"/>
    <w:uiPriority w:val="99"/>
    <w:semiHidden/>
    <w:unhideWhenUsed/>
    <w:rsid w:val="00DC2CF0"/>
    <w:rPr>
      <w:vertAlign w:val="superscript"/>
    </w:rPr>
  </w:style>
  <w:style w:type="paragraph" w:styleId="EndnoteText">
    <w:name w:val="endnote text"/>
    <w:basedOn w:val="Normal"/>
    <w:link w:val="EndnoteTextChar"/>
    <w:uiPriority w:val="99"/>
    <w:semiHidden/>
    <w:unhideWhenUsed/>
    <w:rsid w:val="00DC2CF0"/>
    <w:pPr>
      <w:spacing w:after="0" w:line="240" w:lineRule="auto"/>
    </w:pPr>
    <w:rPr>
      <w:sz w:val="22"/>
      <w:szCs w:val="20"/>
    </w:rPr>
  </w:style>
  <w:style w:type="character" w:styleId="EndnoteTextChar" w:customStyle="1">
    <w:name w:val="Endnote Text Char"/>
    <w:basedOn w:val="DefaultParagraphFont"/>
    <w:link w:val="EndnoteText"/>
    <w:uiPriority w:val="99"/>
    <w:semiHidden/>
    <w:rsid w:val="00DC2CF0"/>
    <w:rPr>
      <w:sz w:val="22"/>
      <w:szCs w:val="20"/>
    </w:rPr>
  </w:style>
  <w:style w:type="paragraph" w:styleId="EnvelopeAddress">
    <w:name w:val="envelope address"/>
    <w:basedOn w:val="Normal"/>
    <w:uiPriority w:val="99"/>
    <w:semiHidden/>
    <w:unhideWhenUsed/>
    <w:rsid w:val="00DC2CF0"/>
    <w:pPr>
      <w:framePr w:w="7920" w:h="1980" w:hSpace="180" w:wrap="auto" w:hAnchor="page" w:xAlign="center" w:yAlign="bottom" w:hRule="exact"/>
      <w:spacing w:after="0" w:line="240" w:lineRule="auto"/>
      <w:ind w:left="2880"/>
    </w:pPr>
    <w:rPr>
      <w:rFonts w:asciiTheme="majorHAnsi" w:hAnsiTheme="majorHAnsi" w:eastAsiaTheme="majorEastAsia" w:cstheme="majorBidi"/>
      <w:sz w:val="24"/>
      <w:szCs w:val="24"/>
    </w:rPr>
  </w:style>
  <w:style w:type="paragraph" w:styleId="EnvelopeReturn">
    <w:name w:val="envelope return"/>
    <w:basedOn w:val="Normal"/>
    <w:uiPriority w:val="99"/>
    <w:semiHidden/>
    <w:unhideWhenUsed/>
    <w:rsid w:val="00DC2CF0"/>
    <w:pPr>
      <w:spacing w:after="0" w:line="240" w:lineRule="auto"/>
    </w:pPr>
    <w:rPr>
      <w:rFonts w:asciiTheme="majorHAnsi" w:hAnsiTheme="majorHAnsi" w:eastAsiaTheme="majorEastAsia" w:cstheme="majorBidi"/>
      <w:sz w:val="22"/>
      <w:szCs w:val="20"/>
    </w:rPr>
  </w:style>
  <w:style w:type="character" w:styleId="FollowedHyperlink">
    <w:name w:val="FollowedHyperlink"/>
    <w:basedOn w:val="DefaultParagraphFont"/>
    <w:uiPriority w:val="99"/>
    <w:semiHidden/>
    <w:unhideWhenUsed/>
    <w:rsid w:val="00DC2CF0"/>
    <w:rPr>
      <w:color w:val="895F96" w:themeColor="followedHyperlink"/>
      <w:u w:val="single"/>
    </w:rPr>
  </w:style>
  <w:style w:type="character" w:styleId="FootnoteReference">
    <w:name w:val="footnote reference"/>
    <w:basedOn w:val="DefaultParagraphFont"/>
    <w:uiPriority w:val="99"/>
    <w:semiHidden/>
    <w:unhideWhenUsed/>
    <w:rsid w:val="00DC2CF0"/>
    <w:rPr>
      <w:vertAlign w:val="superscript"/>
    </w:rPr>
  </w:style>
  <w:style w:type="paragraph" w:styleId="FootnoteText">
    <w:name w:val="footnote text"/>
    <w:basedOn w:val="Normal"/>
    <w:link w:val="FootnoteTextChar"/>
    <w:uiPriority w:val="99"/>
    <w:semiHidden/>
    <w:unhideWhenUsed/>
    <w:rsid w:val="00DC2CF0"/>
    <w:pPr>
      <w:spacing w:after="0" w:line="240" w:lineRule="auto"/>
    </w:pPr>
    <w:rPr>
      <w:sz w:val="22"/>
      <w:szCs w:val="20"/>
    </w:rPr>
  </w:style>
  <w:style w:type="character" w:styleId="FootnoteTextChar" w:customStyle="1">
    <w:name w:val="Footnote Text Char"/>
    <w:basedOn w:val="DefaultParagraphFont"/>
    <w:link w:val="FootnoteText"/>
    <w:uiPriority w:val="99"/>
    <w:semiHidden/>
    <w:rsid w:val="00DC2CF0"/>
    <w:rPr>
      <w:sz w:val="22"/>
      <w:szCs w:val="20"/>
    </w:rPr>
  </w:style>
  <w:style w:type="table" w:styleId="GridTable1Light">
    <w:name w:val="Grid Table 1 Light"/>
    <w:basedOn w:val="TableNormal"/>
    <w:uiPriority w:val="46"/>
    <w:rsid w:val="00DC2CF0"/>
    <w:pPr>
      <w:spacing w:after="0" w:line="240" w:lineRule="auto"/>
    </w:pPr>
    <w:tblPr>
      <w:tblStyleRowBandSize w:val="1"/>
      <w:tblStyleColBandSize w:val="1"/>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Row">
      <w:rPr>
        <w:b/>
        <w:bCs/>
      </w:rPr>
      <w:tblPr/>
      <w:tcPr>
        <w:tcBorders>
          <w:bottom w:val="single" w:color="666666" w:themeColor="text1" w:themeTint="99" w:sz="12" w:space="0"/>
        </w:tcBorders>
      </w:tcPr>
    </w:tblStylePr>
    <w:tblStylePr w:type="lastRow">
      <w:rPr>
        <w:b/>
        <w:bCs/>
      </w:rPr>
      <w:tblPr/>
      <w:tcPr>
        <w:tcBorders>
          <w:top w:val="double" w:color="666666" w:themeColor="text1" w:themeTint="99" w:sz="2" w:space="0"/>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DC2CF0"/>
    <w:pPr>
      <w:spacing w:after="0" w:line="240" w:lineRule="auto"/>
    </w:pPr>
    <w:tblPr>
      <w:tblStyleRowBandSize w:val="1"/>
      <w:tblStyleColBandSize w:val="1"/>
      <w:tblBorders>
        <w:top w:val="single" w:color="8DC1D7" w:themeColor="accent1" w:themeTint="66" w:sz="4" w:space="0"/>
        <w:left w:val="single" w:color="8DC1D7" w:themeColor="accent1" w:themeTint="66" w:sz="4" w:space="0"/>
        <w:bottom w:val="single" w:color="8DC1D7" w:themeColor="accent1" w:themeTint="66" w:sz="4" w:space="0"/>
        <w:right w:val="single" w:color="8DC1D7" w:themeColor="accent1" w:themeTint="66" w:sz="4" w:space="0"/>
        <w:insideH w:val="single" w:color="8DC1D7" w:themeColor="accent1" w:themeTint="66" w:sz="4" w:space="0"/>
        <w:insideV w:val="single" w:color="8DC1D7" w:themeColor="accent1" w:themeTint="66" w:sz="4" w:space="0"/>
      </w:tblBorders>
    </w:tblPr>
    <w:tblStylePr w:type="firstRow">
      <w:rPr>
        <w:b/>
        <w:bCs/>
      </w:rPr>
      <w:tblPr/>
      <w:tcPr>
        <w:tcBorders>
          <w:bottom w:val="single" w:color="54A2C3" w:themeColor="accent1" w:themeTint="99" w:sz="12" w:space="0"/>
        </w:tcBorders>
      </w:tcPr>
    </w:tblStylePr>
    <w:tblStylePr w:type="lastRow">
      <w:rPr>
        <w:b/>
        <w:bCs/>
      </w:rPr>
      <w:tblPr/>
      <w:tcPr>
        <w:tcBorders>
          <w:top w:val="double" w:color="54A2C3" w:themeColor="accent1" w:themeTint="99" w:sz="2" w:space="0"/>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DC2CF0"/>
    <w:pPr>
      <w:spacing w:after="0" w:line="240" w:lineRule="auto"/>
    </w:pPr>
    <w:tblPr>
      <w:tblStyleRowBandSize w:val="1"/>
      <w:tblStyleColBandSize w:val="1"/>
      <w:tblBorders>
        <w:top w:val="single" w:color="F1B5B5" w:themeColor="accent2" w:themeTint="66" w:sz="4" w:space="0"/>
        <w:left w:val="single" w:color="F1B5B5" w:themeColor="accent2" w:themeTint="66" w:sz="4" w:space="0"/>
        <w:bottom w:val="single" w:color="F1B5B5" w:themeColor="accent2" w:themeTint="66" w:sz="4" w:space="0"/>
        <w:right w:val="single" w:color="F1B5B5" w:themeColor="accent2" w:themeTint="66" w:sz="4" w:space="0"/>
        <w:insideH w:val="single" w:color="F1B5B5" w:themeColor="accent2" w:themeTint="66" w:sz="4" w:space="0"/>
        <w:insideV w:val="single" w:color="F1B5B5" w:themeColor="accent2" w:themeTint="66" w:sz="4" w:space="0"/>
      </w:tblBorders>
    </w:tblPr>
    <w:tblStylePr w:type="firstRow">
      <w:rPr>
        <w:b/>
        <w:bCs/>
      </w:rPr>
      <w:tblPr/>
      <w:tcPr>
        <w:tcBorders>
          <w:bottom w:val="single" w:color="EB9191" w:themeColor="accent2" w:themeTint="99" w:sz="12" w:space="0"/>
        </w:tcBorders>
      </w:tcPr>
    </w:tblStylePr>
    <w:tblStylePr w:type="lastRow">
      <w:rPr>
        <w:b/>
        <w:bCs/>
      </w:rPr>
      <w:tblPr/>
      <w:tcPr>
        <w:tcBorders>
          <w:top w:val="double" w:color="EB9191" w:themeColor="accent2" w:themeTint="99" w:sz="2" w:space="0"/>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DC2CF0"/>
    <w:pPr>
      <w:spacing w:after="0" w:line="240" w:lineRule="auto"/>
    </w:pPr>
    <w:tblPr>
      <w:tblStyleRowBandSize w:val="1"/>
      <w:tblStyleColBandSize w:val="1"/>
      <w:tblBorders>
        <w:top w:val="single" w:color="C0E8DE" w:themeColor="accent3" w:themeTint="66" w:sz="4" w:space="0"/>
        <w:left w:val="single" w:color="C0E8DE" w:themeColor="accent3" w:themeTint="66" w:sz="4" w:space="0"/>
        <w:bottom w:val="single" w:color="C0E8DE" w:themeColor="accent3" w:themeTint="66" w:sz="4" w:space="0"/>
        <w:right w:val="single" w:color="C0E8DE" w:themeColor="accent3" w:themeTint="66" w:sz="4" w:space="0"/>
        <w:insideH w:val="single" w:color="C0E8DE" w:themeColor="accent3" w:themeTint="66" w:sz="4" w:space="0"/>
        <w:insideV w:val="single" w:color="C0E8DE" w:themeColor="accent3" w:themeTint="66" w:sz="4" w:space="0"/>
      </w:tblBorders>
    </w:tblPr>
    <w:tblStylePr w:type="firstRow">
      <w:rPr>
        <w:b/>
        <w:bCs/>
      </w:rPr>
      <w:tblPr/>
      <w:tcPr>
        <w:tcBorders>
          <w:bottom w:val="single" w:color="A0DDCD" w:themeColor="accent3" w:themeTint="99" w:sz="12" w:space="0"/>
        </w:tcBorders>
      </w:tcPr>
    </w:tblStylePr>
    <w:tblStylePr w:type="lastRow">
      <w:rPr>
        <w:b/>
        <w:bCs/>
      </w:rPr>
      <w:tblPr/>
      <w:tcPr>
        <w:tcBorders>
          <w:top w:val="double" w:color="A0DDCD" w:themeColor="accent3" w:themeTint="99" w:sz="2" w:space="0"/>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DC2CF0"/>
    <w:pPr>
      <w:spacing w:after="0" w:line="240" w:lineRule="auto"/>
    </w:pPr>
    <w:tblPr>
      <w:tblStyleRowBandSize w:val="1"/>
      <w:tblStyleColBandSize w:val="1"/>
      <w:tblBorders>
        <w:top w:val="single" w:color="E288AC" w:themeColor="accent4" w:themeTint="66" w:sz="4" w:space="0"/>
        <w:left w:val="single" w:color="E288AC" w:themeColor="accent4" w:themeTint="66" w:sz="4" w:space="0"/>
        <w:bottom w:val="single" w:color="E288AC" w:themeColor="accent4" w:themeTint="66" w:sz="4" w:space="0"/>
        <w:right w:val="single" w:color="E288AC" w:themeColor="accent4" w:themeTint="66" w:sz="4" w:space="0"/>
        <w:insideH w:val="single" w:color="E288AC" w:themeColor="accent4" w:themeTint="66" w:sz="4" w:space="0"/>
        <w:insideV w:val="single" w:color="E288AC" w:themeColor="accent4" w:themeTint="66" w:sz="4" w:space="0"/>
      </w:tblBorders>
    </w:tblPr>
    <w:tblStylePr w:type="firstRow">
      <w:rPr>
        <w:b/>
        <w:bCs/>
      </w:rPr>
      <w:tblPr/>
      <w:tcPr>
        <w:tcBorders>
          <w:bottom w:val="single" w:color="D34D83" w:themeColor="accent4" w:themeTint="99" w:sz="12" w:space="0"/>
        </w:tcBorders>
      </w:tcPr>
    </w:tblStylePr>
    <w:tblStylePr w:type="lastRow">
      <w:rPr>
        <w:b/>
        <w:bCs/>
      </w:rPr>
      <w:tblPr/>
      <w:tcPr>
        <w:tcBorders>
          <w:top w:val="double" w:color="D34D83" w:themeColor="accent4" w:themeTint="99" w:sz="2" w:space="0"/>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DC2CF0"/>
    <w:pPr>
      <w:spacing w:after="0" w:line="240" w:lineRule="auto"/>
    </w:pPr>
    <w:tblPr>
      <w:tblStyleRowBandSize w:val="1"/>
      <w:tblStyleColBandSize w:val="1"/>
      <w:tblBorders>
        <w:top w:val="single" w:color="EFC6AC" w:themeColor="accent5" w:themeTint="66" w:sz="4" w:space="0"/>
        <w:left w:val="single" w:color="EFC6AC" w:themeColor="accent5" w:themeTint="66" w:sz="4" w:space="0"/>
        <w:bottom w:val="single" w:color="EFC6AC" w:themeColor="accent5" w:themeTint="66" w:sz="4" w:space="0"/>
        <w:right w:val="single" w:color="EFC6AC" w:themeColor="accent5" w:themeTint="66" w:sz="4" w:space="0"/>
        <w:insideH w:val="single" w:color="EFC6AC" w:themeColor="accent5" w:themeTint="66" w:sz="4" w:space="0"/>
        <w:insideV w:val="single" w:color="EFC6AC" w:themeColor="accent5" w:themeTint="66" w:sz="4" w:space="0"/>
      </w:tblBorders>
    </w:tblPr>
    <w:tblStylePr w:type="firstRow">
      <w:rPr>
        <w:b/>
        <w:bCs/>
      </w:rPr>
      <w:tblPr/>
      <w:tcPr>
        <w:tcBorders>
          <w:bottom w:val="single" w:color="E7AA82" w:themeColor="accent5" w:themeTint="99" w:sz="12" w:space="0"/>
        </w:tcBorders>
      </w:tcPr>
    </w:tblStylePr>
    <w:tblStylePr w:type="lastRow">
      <w:rPr>
        <w:b/>
        <w:bCs/>
      </w:rPr>
      <w:tblPr/>
      <w:tcPr>
        <w:tcBorders>
          <w:top w:val="double" w:color="E7AA82" w:themeColor="accent5" w:themeTint="99" w:sz="2" w:space="0"/>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DC2CF0"/>
    <w:pPr>
      <w:spacing w:after="0" w:line="240" w:lineRule="auto"/>
    </w:pPr>
    <w:tblPr>
      <w:tblStyleRowBandSize w:val="1"/>
      <w:tblStyleColBandSize w:val="1"/>
      <w:tblBorders>
        <w:top w:val="single" w:color="F1E4BA" w:themeColor="accent6" w:themeTint="66" w:sz="4" w:space="0"/>
        <w:left w:val="single" w:color="F1E4BA" w:themeColor="accent6" w:themeTint="66" w:sz="4" w:space="0"/>
        <w:bottom w:val="single" w:color="F1E4BA" w:themeColor="accent6" w:themeTint="66" w:sz="4" w:space="0"/>
        <w:right w:val="single" w:color="F1E4BA" w:themeColor="accent6" w:themeTint="66" w:sz="4" w:space="0"/>
        <w:insideH w:val="single" w:color="F1E4BA" w:themeColor="accent6" w:themeTint="66" w:sz="4" w:space="0"/>
        <w:insideV w:val="single" w:color="F1E4BA" w:themeColor="accent6" w:themeTint="66" w:sz="4" w:space="0"/>
      </w:tblBorders>
    </w:tblPr>
    <w:tblStylePr w:type="firstRow">
      <w:rPr>
        <w:b/>
        <w:bCs/>
      </w:rPr>
      <w:tblPr/>
      <w:tcPr>
        <w:tcBorders>
          <w:bottom w:val="single" w:color="EBD697" w:themeColor="accent6" w:themeTint="99" w:sz="12" w:space="0"/>
        </w:tcBorders>
      </w:tcPr>
    </w:tblStylePr>
    <w:tblStylePr w:type="lastRow">
      <w:rPr>
        <w:b/>
        <w:bCs/>
      </w:rPr>
      <w:tblPr/>
      <w:tcPr>
        <w:tcBorders>
          <w:top w:val="double" w:color="EBD697" w:themeColor="accent6" w:themeTint="99" w:sz="2" w:space="0"/>
        </w:tcBorders>
      </w:tcPr>
    </w:tblStylePr>
    <w:tblStylePr w:type="firstCol">
      <w:rPr>
        <w:b/>
        <w:bCs/>
      </w:rPr>
    </w:tblStylePr>
    <w:tblStylePr w:type="lastCol">
      <w:rPr>
        <w:b/>
        <w:bCs/>
      </w:rPr>
    </w:tblStylePr>
  </w:style>
  <w:style w:type="table" w:styleId="GridTable2">
    <w:name w:val="Grid Table 2"/>
    <w:basedOn w:val="TableNormal"/>
    <w:uiPriority w:val="47"/>
    <w:rsid w:val="00DC2CF0"/>
    <w:pPr>
      <w:spacing w:after="0" w:line="240" w:lineRule="auto"/>
    </w:pPr>
    <w:tblPr>
      <w:tblStyleRowBandSize w:val="1"/>
      <w:tblStyleColBandSize w:val="1"/>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Pr>
    <w:tblStylePr w:type="firstRow">
      <w:rPr>
        <w:b/>
        <w:bCs/>
      </w:rPr>
      <w:tblPr/>
      <w:tcPr>
        <w:tcBorders>
          <w:top w:val="nil"/>
          <w:bottom w:val="single" w:color="666666" w:themeColor="text1" w:themeTint="99" w:sz="12" w:space="0"/>
          <w:insideH w:val="nil"/>
          <w:insideV w:val="nil"/>
        </w:tcBorders>
        <w:shd w:val="clear" w:color="auto" w:fill="FFFFFF" w:themeFill="background1"/>
      </w:tcPr>
    </w:tblStylePr>
    <w:tblStylePr w:type="lastRow">
      <w:rPr>
        <w:b/>
        <w:bCs/>
      </w:rPr>
      <w:tblPr/>
      <w:tcPr>
        <w:tcBorders>
          <w:top w:val="double" w:color="666666" w:themeColor="tex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DC2CF0"/>
    <w:pPr>
      <w:spacing w:after="0" w:line="240" w:lineRule="auto"/>
    </w:pPr>
    <w:tblPr>
      <w:tblStyleRowBandSize w:val="1"/>
      <w:tblStyleColBandSize w:val="1"/>
      <w:tblBorders>
        <w:top w:val="single" w:color="54A2C3" w:themeColor="accent1" w:themeTint="99" w:sz="2" w:space="0"/>
        <w:bottom w:val="single" w:color="54A2C3" w:themeColor="accent1" w:themeTint="99" w:sz="2" w:space="0"/>
        <w:insideH w:val="single" w:color="54A2C3" w:themeColor="accent1" w:themeTint="99" w:sz="2" w:space="0"/>
        <w:insideV w:val="single" w:color="54A2C3" w:themeColor="accent1" w:themeTint="99" w:sz="2" w:space="0"/>
      </w:tblBorders>
    </w:tblPr>
    <w:tblStylePr w:type="firstRow">
      <w:rPr>
        <w:b/>
        <w:bCs/>
      </w:rPr>
      <w:tblPr/>
      <w:tcPr>
        <w:tcBorders>
          <w:top w:val="nil"/>
          <w:bottom w:val="single" w:color="54A2C3" w:themeColor="accent1" w:themeTint="99" w:sz="12" w:space="0"/>
          <w:insideH w:val="nil"/>
          <w:insideV w:val="nil"/>
        </w:tcBorders>
        <w:shd w:val="clear" w:color="auto" w:fill="FFFFFF" w:themeFill="background1"/>
      </w:tcPr>
    </w:tblStylePr>
    <w:tblStylePr w:type="lastRow">
      <w:rPr>
        <w:b/>
        <w:bCs/>
      </w:rPr>
      <w:tblPr/>
      <w:tcPr>
        <w:tcBorders>
          <w:top w:val="double" w:color="54A2C3" w:themeColor="accen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GridTable2-Accent2">
    <w:name w:val="Grid Table 2 Accent 2"/>
    <w:basedOn w:val="TableNormal"/>
    <w:uiPriority w:val="47"/>
    <w:rsid w:val="00DC2CF0"/>
    <w:pPr>
      <w:spacing w:after="0" w:line="240" w:lineRule="auto"/>
    </w:pPr>
    <w:tblPr>
      <w:tblStyleRowBandSize w:val="1"/>
      <w:tblStyleColBandSize w:val="1"/>
      <w:tblBorders>
        <w:top w:val="single" w:color="EB9191" w:themeColor="accent2" w:themeTint="99" w:sz="2" w:space="0"/>
        <w:bottom w:val="single" w:color="EB9191" w:themeColor="accent2" w:themeTint="99" w:sz="2" w:space="0"/>
        <w:insideH w:val="single" w:color="EB9191" w:themeColor="accent2" w:themeTint="99" w:sz="2" w:space="0"/>
        <w:insideV w:val="single" w:color="EB9191" w:themeColor="accent2" w:themeTint="99" w:sz="2" w:space="0"/>
      </w:tblBorders>
    </w:tblPr>
    <w:tblStylePr w:type="firstRow">
      <w:rPr>
        <w:b/>
        <w:bCs/>
      </w:rPr>
      <w:tblPr/>
      <w:tcPr>
        <w:tcBorders>
          <w:top w:val="nil"/>
          <w:bottom w:val="single" w:color="EB9191" w:themeColor="accent2" w:themeTint="99" w:sz="12" w:space="0"/>
          <w:insideH w:val="nil"/>
          <w:insideV w:val="nil"/>
        </w:tcBorders>
        <w:shd w:val="clear" w:color="auto" w:fill="FFFFFF" w:themeFill="background1"/>
      </w:tcPr>
    </w:tblStylePr>
    <w:tblStylePr w:type="lastRow">
      <w:rPr>
        <w:b/>
        <w:bCs/>
      </w:rPr>
      <w:tblPr/>
      <w:tcPr>
        <w:tcBorders>
          <w:top w:val="double" w:color="EB9191" w:themeColor="accent2"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GridTable2-Accent3">
    <w:name w:val="Grid Table 2 Accent 3"/>
    <w:basedOn w:val="TableNormal"/>
    <w:uiPriority w:val="47"/>
    <w:rsid w:val="00DC2CF0"/>
    <w:pPr>
      <w:spacing w:after="0" w:line="240" w:lineRule="auto"/>
    </w:pPr>
    <w:tblPr>
      <w:tblStyleRowBandSize w:val="1"/>
      <w:tblStyleColBandSize w:val="1"/>
      <w:tblBorders>
        <w:top w:val="single" w:color="A0DDCD" w:themeColor="accent3" w:themeTint="99" w:sz="2" w:space="0"/>
        <w:bottom w:val="single" w:color="A0DDCD" w:themeColor="accent3" w:themeTint="99" w:sz="2" w:space="0"/>
        <w:insideH w:val="single" w:color="A0DDCD" w:themeColor="accent3" w:themeTint="99" w:sz="2" w:space="0"/>
        <w:insideV w:val="single" w:color="A0DDCD" w:themeColor="accent3" w:themeTint="99" w:sz="2" w:space="0"/>
      </w:tblBorders>
    </w:tblPr>
    <w:tblStylePr w:type="firstRow">
      <w:rPr>
        <w:b/>
        <w:bCs/>
      </w:rPr>
      <w:tblPr/>
      <w:tcPr>
        <w:tcBorders>
          <w:top w:val="nil"/>
          <w:bottom w:val="single" w:color="A0DDCD" w:themeColor="accent3" w:themeTint="99" w:sz="12" w:space="0"/>
          <w:insideH w:val="nil"/>
          <w:insideV w:val="nil"/>
        </w:tcBorders>
        <w:shd w:val="clear" w:color="auto" w:fill="FFFFFF" w:themeFill="background1"/>
      </w:tcPr>
    </w:tblStylePr>
    <w:tblStylePr w:type="lastRow">
      <w:rPr>
        <w:b/>
        <w:bCs/>
      </w:rPr>
      <w:tblPr/>
      <w:tcPr>
        <w:tcBorders>
          <w:top w:val="double" w:color="A0DDCD" w:themeColor="accent3"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GridTable2-Accent4">
    <w:name w:val="Grid Table 2 Accent 4"/>
    <w:basedOn w:val="TableNormal"/>
    <w:uiPriority w:val="47"/>
    <w:rsid w:val="00DC2CF0"/>
    <w:pPr>
      <w:spacing w:after="0" w:line="240" w:lineRule="auto"/>
    </w:pPr>
    <w:tblPr>
      <w:tblStyleRowBandSize w:val="1"/>
      <w:tblStyleColBandSize w:val="1"/>
      <w:tblBorders>
        <w:top w:val="single" w:color="D34D83" w:themeColor="accent4" w:themeTint="99" w:sz="2" w:space="0"/>
        <w:bottom w:val="single" w:color="D34D83" w:themeColor="accent4" w:themeTint="99" w:sz="2" w:space="0"/>
        <w:insideH w:val="single" w:color="D34D83" w:themeColor="accent4" w:themeTint="99" w:sz="2" w:space="0"/>
        <w:insideV w:val="single" w:color="D34D83" w:themeColor="accent4" w:themeTint="99" w:sz="2" w:space="0"/>
      </w:tblBorders>
    </w:tblPr>
    <w:tblStylePr w:type="firstRow">
      <w:rPr>
        <w:b/>
        <w:bCs/>
      </w:rPr>
      <w:tblPr/>
      <w:tcPr>
        <w:tcBorders>
          <w:top w:val="nil"/>
          <w:bottom w:val="single" w:color="D34D83" w:themeColor="accent4" w:themeTint="99" w:sz="12" w:space="0"/>
          <w:insideH w:val="nil"/>
          <w:insideV w:val="nil"/>
        </w:tcBorders>
        <w:shd w:val="clear" w:color="auto" w:fill="FFFFFF" w:themeFill="background1"/>
      </w:tcPr>
    </w:tblStylePr>
    <w:tblStylePr w:type="lastRow">
      <w:rPr>
        <w:b/>
        <w:bCs/>
      </w:rPr>
      <w:tblPr/>
      <w:tcPr>
        <w:tcBorders>
          <w:top w:val="double" w:color="D34D83" w:themeColor="accent4"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GridTable2-Accent5">
    <w:name w:val="Grid Table 2 Accent 5"/>
    <w:basedOn w:val="TableNormal"/>
    <w:uiPriority w:val="47"/>
    <w:rsid w:val="00DC2CF0"/>
    <w:pPr>
      <w:spacing w:after="0" w:line="240" w:lineRule="auto"/>
    </w:pPr>
    <w:tblPr>
      <w:tblStyleRowBandSize w:val="1"/>
      <w:tblStyleColBandSize w:val="1"/>
      <w:tblBorders>
        <w:top w:val="single" w:color="E7AA82" w:themeColor="accent5" w:themeTint="99" w:sz="2" w:space="0"/>
        <w:bottom w:val="single" w:color="E7AA82" w:themeColor="accent5" w:themeTint="99" w:sz="2" w:space="0"/>
        <w:insideH w:val="single" w:color="E7AA82" w:themeColor="accent5" w:themeTint="99" w:sz="2" w:space="0"/>
        <w:insideV w:val="single" w:color="E7AA82" w:themeColor="accent5" w:themeTint="99" w:sz="2" w:space="0"/>
      </w:tblBorders>
    </w:tblPr>
    <w:tblStylePr w:type="firstRow">
      <w:rPr>
        <w:b/>
        <w:bCs/>
      </w:rPr>
      <w:tblPr/>
      <w:tcPr>
        <w:tcBorders>
          <w:top w:val="nil"/>
          <w:bottom w:val="single" w:color="E7AA82" w:themeColor="accent5" w:themeTint="99" w:sz="12" w:space="0"/>
          <w:insideH w:val="nil"/>
          <w:insideV w:val="nil"/>
        </w:tcBorders>
        <w:shd w:val="clear" w:color="auto" w:fill="FFFFFF" w:themeFill="background1"/>
      </w:tcPr>
    </w:tblStylePr>
    <w:tblStylePr w:type="lastRow">
      <w:rPr>
        <w:b/>
        <w:bCs/>
      </w:rPr>
      <w:tblPr/>
      <w:tcPr>
        <w:tcBorders>
          <w:top w:val="double" w:color="E7AA82" w:themeColor="accent5"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GridTable2-Accent6">
    <w:name w:val="Grid Table 2 Accent 6"/>
    <w:basedOn w:val="TableNormal"/>
    <w:uiPriority w:val="47"/>
    <w:rsid w:val="00DC2CF0"/>
    <w:pPr>
      <w:spacing w:after="0" w:line="240" w:lineRule="auto"/>
    </w:pPr>
    <w:tblPr>
      <w:tblStyleRowBandSize w:val="1"/>
      <w:tblStyleColBandSize w:val="1"/>
      <w:tblBorders>
        <w:top w:val="single" w:color="EBD697" w:themeColor="accent6" w:themeTint="99" w:sz="2" w:space="0"/>
        <w:bottom w:val="single" w:color="EBD697" w:themeColor="accent6" w:themeTint="99" w:sz="2" w:space="0"/>
        <w:insideH w:val="single" w:color="EBD697" w:themeColor="accent6" w:themeTint="99" w:sz="2" w:space="0"/>
        <w:insideV w:val="single" w:color="EBD697" w:themeColor="accent6" w:themeTint="99" w:sz="2" w:space="0"/>
      </w:tblBorders>
    </w:tblPr>
    <w:tblStylePr w:type="firstRow">
      <w:rPr>
        <w:b/>
        <w:bCs/>
      </w:rPr>
      <w:tblPr/>
      <w:tcPr>
        <w:tcBorders>
          <w:top w:val="nil"/>
          <w:bottom w:val="single" w:color="EBD697" w:themeColor="accent6" w:themeTint="99" w:sz="12" w:space="0"/>
          <w:insideH w:val="nil"/>
          <w:insideV w:val="nil"/>
        </w:tcBorders>
        <w:shd w:val="clear" w:color="auto" w:fill="FFFFFF" w:themeFill="background1"/>
      </w:tcPr>
    </w:tblStylePr>
    <w:tblStylePr w:type="lastRow">
      <w:rPr>
        <w:b/>
        <w:bCs/>
      </w:rPr>
      <w:tblPr/>
      <w:tcPr>
        <w:tcBorders>
          <w:top w:val="double" w:color="EBD697" w:themeColor="accent6"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GridTable3">
    <w:name w:val="Grid Table 3"/>
    <w:basedOn w:val="TableNormal"/>
    <w:uiPriority w:val="48"/>
    <w:rsid w:val="00DC2CF0"/>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3-Accent1">
    <w:name w:val="Grid Table 3 Accent 1"/>
    <w:basedOn w:val="TableNormal"/>
    <w:uiPriority w:val="48"/>
    <w:rsid w:val="00DC2CF0"/>
    <w:pPr>
      <w:spacing w:after="0" w:line="240" w:lineRule="auto"/>
    </w:pPr>
    <w:tblPr>
      <w:tblStyleRowBandSize w:val="1"/>
      <w:tblStyleColBandSize w:val="1"/>
      <w:tblBorders>
        <w:top w:val="single" w:color="54A2C3" w:themeColor="accent1" w:themeTint="99" w:sz="4" w:space="0"/>
        <w:left w:val="single" w:color="54A2C3" w:themeColor="accent1" w:themeTint="99" w:sz="4" w:space="0"/>
        <w:bottom w:val="single" w:color="54A2C3" w:themeColor="accent1" w:themeTint="99" w:sz="4" w:space="0"/>
        <w:right w:val="single" w:color="54A2C3" w:themeColor="accent1" w:themeTint="99" w:sz="4" w:space="0"/>
        <w:insideH w:val="single" w:color="54A2C3" w:themeColor="accent1" w:themeTint="99" w:sz="4" w:space="0"/>
        <w:insideV w:val="single" w:color="54A2C3" w:themeColor="accen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6E0EB" w:themeFill="accent1" w:themeFillTint="33"/>
      </w:tcPr>
    </w:tblStylePr>
    <w:tblStylePr w:type="band1Horz">
      <w:tblPr/>
      <w:tcPr>
        <w:shd w:val="clear" w:color="auto" w:fill="C6E0EB" w:themeFill="accent1" w:themeFillTint="33"/>
      </w:tcPr>
    </w:tblStylePr>
    <w:tblStylePr w:type="neCell">
      <w:tblPr/>
      <w:tcPr>
        <w:tcBorders>
          <w:bottom w:val="single" w:color="54A2C3" w:themeColor="accent1" w:themeTint="99" w:sz="4" w:space="0"/>
        </w:tcBorders>
      </w:tcPr>
    </w:tblStylePr>
    <w:tblStylePr w:type="nwCell">
      <w:tblPr/>
      <w:tcPr>
        <w:tcBorders>
          <w:bottom w:val="single" w:color="54A2C3" w:themeColor="accent1" w:themeTint="99" w:sz="4" w:space="0"/>
        </w:tcBorders>
      </w:tcPr>
    </w:tblStylePr>
    <w:tblStylePr w:type="seCell">
      <w:tblPr/>
      <w:tcPr>
        <w:tcBorders>
          <w:top w:val="single" w:color="54A2C3" w:themeColor="accent1" w:themeTint="99" w:sz="4" w:space="0"/>
        </w:tcBorders>
      </w:tcPr>
    </w:tblStylePr>
    <w:tblStylePr w:type="swCell">
      <w:tblPr/>
      <w:tcPr>
        <w:tcBorders>
          <w:top w:val="single" w:color="54A2C3" w:themeColor="accent1" w:themeTint="99" w:sz="4" w:space="0"/>
        </w:tcBorders>
      </w:tcPr>
    </w:tblStylePr>
  </w:style>
  <w:style w:type="table" w:styleId="GridTable3-Accent2">
    <w:name w:val="Grid Table 3 Accent 2"/>
    <w:basedOn w:val="TableNormal"/>
    <w:uiPriority w:val="48"/>
    <w:rsid w:val="00DC2CF0"/>
    <w:pPr>
      <w:spacing w:after="0" w:line="240" w:lineRule="auto"/>
    </w:pPr>
    <w:tblPr>
      <w:tblStyleRowBandSize w:val="1"/>
      <w:tblStyleColBandSize w:val="1"/>
      <w:tblBorders>
        <w:top w:val="single" w:color="EB9191" w:themeColor="accent2" w:themeTint="99" w:sz="4" w:space="0"/>
        <w:left w:val="single" w:color="EB9191" w:themeColor="accent2" w:themeTint="99" w:sz="4" w:space="0"/>
        <w:bottom w:val="single" w:color="EB9191" w:themeColor="accent2" w:themeTint="99" w:sz="4" w:space="0"/>
        <w:right w:val="single" w:color="EB9191" w:themeColor="accent2" w:themeTint="99" w:sz="4" w:space="0"/>
        <w:insideH w:val="single" w:color="EB9191" w:themeColor="accent2" w:themeTint="99" w:sz="4" w:space="0"/>
        <w:insideV w:val="single" w:color="EB9191" w:themeColor="accent2"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DADA" w:themeFill="accent2" w:themeFillTint="33"/>
      </w:tcPr>
    </w:tblStylePr>
    <w:tblStylePr w:type="band1Horz">
      <w:tblPr/>
      <w:tcPr>
        <w:shd w:val="clear" w:color="auto" w:fill="F8DADA" w:themeFill="accent2" w:themeFillTint="33"/>
      </w:tcPr>
    </w:tblStylePr>
    <w:tblStylePr w:type="neCell">
      <w:tblPr/>
      <w:tcPr>
        <w:tcBorders>
          <w:bottom w:val="single" w:color="EB9191" w:themeColor="accent2" w:themeTint="99" w:sz="4" w:space="0"/>
        </w:tcBorders>
      </w:tcPr>
    </w:tblStylePr>
    <w:tblStylePr w:type="nwCell">
      <w:tblPr/>
      <w:tcPr>
        <w:tcBorders>
          <w:bottom w:val="single" w:color="EB9191" w:themeColor="accent2" w:themeTint="99" w:sz="4" w:space="0"/>
        </w:tcBorders>
      </w:tcPr>
    </w:tblStylePr>
    <w:tblStylePr w:type="seCell">
      <w:tblPr/>
      <w:tcPr>
        <w:tcBorders>
          <w:top w:val="single" w:color="EB9191" w:themeColor="accent2" w:themeTint="99" w:sz="4" w:space="0"/>
        </w:tcBorders>
      </w:tcPr>
    </w:tblStylePr>
    <w:tblStylePr w:type="swCell">
      <w:tblPr/>
      <w:tcPr>
        <w:tcBorders>
          <w:top w:val="single" w:color="EB9191" w:themeColor="accent2" w:themeTint="99" w:sz="4" w:space="0"/>
        </w:tcBorders>
      </w:tcPr>
    </w:tblStylePr>
  </w:style>
  <w:style w:type="table" w:styleId="GridTable3-Accent3">
    <w:name w:val="Grid Table 3 Accent 3"/>
    <w:basedOn w:val="TableNormal"/>
    <w:uiPriority w:val="48"/>
    <w:rsid w:val="00DC2CF0"/>
    <w:pPr>
      <w:spacing w:after="0" w:line="240" w:lineRule="auto"/>
    </w:pPr>
    <w:tblPr>
      <w:tblStyleRowBandSize w:val="1"/>
      <w:tblStyleColBandSize w:val="1"/>
      <w:tblBorders>
        <w:top w:val="single" w:color="A0DDCD" w:themeColor="accent3" w:themeTint="99" w:sz="4" w:space="0"/>
        <w:left w:val="single" w:color="A0DDCD" w:themeColor="accent3" w:themeTint="99" w:sz="4" w:space="0"/>
        <w:bottom w:val="single" w:color="A0DDCD" w:themeColor="accent3" w:themeTint="99" w:sz="4" w:space="0"/>
        <w:right w:val="single" w:color="A0DDCD" w:themeColor="accent3" w:themeTint="99" w:sz="4" w:space="0"/>
        <w:insideH w:val="single" w:color="A0DDCD" w:themeColor="accent3" w:themeTint="99" w:sz="4" w:space="0"/>
        <w:insideV w:val="single" w:color="A0DDCD" w:themeColor="accent3"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F3EE" w:themeFill="accent3" w:themeFillTint="33"/>
      </w:tcPr>
    </w:tblStylePr>
    <w:tblStylePr w:type="band1Horz">
      <w:tblPr/>
      <w:tcPr>
        <w:shd w:val="clear" w:color="auto" w:fill="DFF3EE" w:themeFill="accent3" w:themeFillTint="33"/>
      </w:tcPr>
    </w:tblStylePr>
    <w:tblStylePr w:type="neCell">
      <w:tblPr/>
      <w:tcPr>
        <w:tcBorders>
          <w:bottom w:val="single" w:color="A0DDCD" w:themeColor="accent3" w:themeTint="99" w:sz="4" w:space="0"/>
        </w:tcBorders>
      </w:tcPr>
    </w:tblStylePr>
    <w:tblStylePr w:type="nwCell">
      <w:tblPr/>
      <w:tcPr>
        <w:tcBorders>
          <w:bottom w:val="single" w:color="A0DDCD" w:themeColor="accent3" w:themeTint="99" w:sz="4" w:space="0"/>
        </w:tcBorders>
      </w:tcPr>
    </w:tblStylePr>
    <w:tblStylePr w:type="seCell">
      <w:tblPr/>
      <w:tcPr>
        <w:tcBorders>
          <w:top w:val="single" w:color="A0DDCD" w:themeColor="accent3" w:themeTint="99" w:sz="4" w:space="0"/>
        </w:tcBorders>
      </w:tcPr>
    </w:tblStylePr>
    <w:tblStylePr w:type="swCell">
      <w:tblPr/>
      <w:tcPr>
        <w:tcBorders>
          <w:top w:val="single" w:color="A0DDCD" w:themeColor="accent3" w:themeTint="99" w:sz="4" w:space="0"/>
        </w:tcBorders>
      </w:tcPr>
    </w:tblStylePr>
  </w:style>
  <w:style w:type="table" w:styleId="GridTable3-Accent4">
    <w:name w:val="Grid Table 3 Accent 4"/>
    <w:basedOn w:val="TableNormal"/>
    <w:uiPriority w:val="48"/>
    <w:rsid w:val="00DC2CF0"/>
    <w:pPr>
      <w:spacing w:after="0" w:line="240" w:lineRule="auto"/>
    </w:pPr>
    <w:tblPr>
      <w:tblStyleRowBandSize w:val="1"/>
      <w:tblStyleColBandSize w:val="1"/>
      <w:tblBorders>
        <w:top w:val="single" w:color="D34D83" w:themeColor="accent4" w:themeTint="99" w:sz="4" w:space="0"/>
        <w:left w:val="single" w:color="D34D83" w:themeColor="accent4" w:themeTint="99" w:sz="4" w:space="0"/>
        <w:bottom w:val="single" w:color="D34D83" w:themeColor="accent4" w:themeTint="99" w:sz="4" w:space="0"/>
        <w:right w:val="single" w:color="D34D83" w:themeColor="accent4" w:themeTint="99" w:sz="4" w:space="0"/>
        <w:insideH w:val="single" w:color="D34D83" w:themeColor="accent4" w:themeTint="99" w:sz="4" w:space="0"/>
        <w:insideV w:val="single" w:color="D34D83" w:themeColor="accent4"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0C3D5" w:themeFill="accent4" w:themeFillTint="33"/>
      </w:tcPr>
    </w:tblStylePr>
    <w:tblStylePr w:type="band1Horz">
      <w:tblPr/>
      <w:tcPr>
        <w:shd w:val="clear" w:color="auto" w:fill="F0C3D5" w:themeFill="accent4" w:themeFillTint="33"/>
      </w:tcPr>
    </w:tblStylePr>
    <w:tblStylePr w:type="neCell">
      <w:tblPr/>
      <w:tcPr>
        <w:tcBorders>
          <w:bottom w:val="single" w:color="D34D83" w:themeColor="accent4" w:themeTint="99" w:sz="4" w:space="0"/>
        </w:tcBorders>
      </w:tcPr>
    </w:tblStylePr>
    <w:tblStylePr w:type="nwCell">
      <w:tblPr/>
      <w:tcPr>
        <w:tcBorders>
          <w:bottom w:val="single" w:color="D34D83" w:themeColor="accent4" w:themeTint="99" w:sz="4" w:space="0"/>
        </w:tcBorders>
      </w:tcPr>
    </w:tblStylePr>
    <w:tblStylePr w:type="seCell">
      <w:tblPr/>
      <w:tcPr>
        <w:tcBorders>
          <w:top w:val="single" w:color="D34D83" w:themeColor="accent4" w:themeTint="99" w:sz="4" w:space="0"/>
        </w:tcBorders>
      </w:tcPr>
    </w:tblStylePr>
    <w:tblStylePr w:type="swCell">
      <w:tblPr/>
      <w:tcPr>
        <w:tcBorders>
          <w:top w:val="single" w:color="D34D83" w:themeColor="accent4" w:themeTint="99" w:sz="4" w:space="0"/>
        </w:tcBorders>
      </w:tcPr>
    </w:tblStylePr>
  </w:style>
  <w:style w:type="table" w:styleId="GridTable3-Accent5">
    <w:name w:val="Grid Table 3 Accent 5"/>
    <w:basedOn w:val="TableNormal"/>
    <w:uiPriority w:val="48"/>
    <w:rsid w:val="00DC2CF0"/>
    <w:pPr>
      <w:spacing w:after="0" w:line="240" w:lineRule="auto"/>
    </w:pPr>
    <w:tblPr>
      <w:tblStyleRowBandSize w:val="1"/>
      <w:tblStyleColBandSize w:val="1"/>
      <w:tblBorders>
        <w:top w:val="single" w:color="E7AA82" w:themeColor="accent5" w:themeTint="99" w:sz="4" w:space="0"/>
        <w:left w:val="single" w:color="E7AA82" w:themeColor="accent5" w:themeTint="99" w:sz="4" w:space="0"/>
        <w:bottom w:val="single" w:color="E7AA82" w:themeColor="accent5" w:themeTint="99" w:sz="4" w:space="0"/>
        <w:right w:val="single" w:color="E7AA82" w:themeColor="accent5" w:themeTint="99" w:sz="4" w:space="0"/>
        <w:insideH w:val="single" w:color="E7AA82" w:themeColor="accent5" w:themeTint="99" w:sz="4" w:space="0"/>
        <w:insideV w:val="single" w:color="E7AA82" w:themeColor="accent5"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7E2D5" w:themeFill="accent5" w:themeFillTint="33"/>
      </w:tcPr>
    </w:tblStylePr>
    <w:tblStylePr w:type="band1Horz">
      <w:tblPr/>
      <w:tcPr>
        <w:shd w:val="clear" w:color="auto" w:fill="F7E2D5" w:themeFill="accent5" w:themeFillTint="33"/>
      </w:tcPr>
    </w:tblStylePr>
    <w:tblStylePr w:type="neCell">
      <w:tblPr/>
      <w:tcPr>
        <w:tcBorders>
          <w:bottom w:val="single" w:color="E7AA82" w:themeColor="accent5" w:themeTint="99" w:sz="4" w:space="0"/>
        </w:tcBorders>
      </w:tcPr>
    </w:tblStylePr>
    <w:tblStylePr w:type="nwCell">
      <w:tblPr/>
      <w:tcPr>
        <w:tcBorders>
          <w:bottom w:val="single" w:color="E7AA82" w:themeColor="accent5" w:themeTint="99" w:sz="4" w:space="0"/>
        </w:tcBorders>
      </w:tcPr>
    </w:tblStylePr>
    <w:tblStylePr w:type="seCell">
      <w:tblPr/>
      <w:tcPr>
        <w:tcBorders>
          <w:top w:val="single" w:color="E7AA82" w:themeColor="accent5" w:themeTint="99" w:sz="4" w:space="0"/>
        </w:tcBorders>
      </w:tcPr>
    </w:tblStylePr>
    <w:tblStylePr w:type="swCell">
      <w:tblPr/>
      <w:tcPr>
        <w:tcBorders>
          <w:top w:val="single" w:color="E7AA82" w:themeColor="accent5" w:themeTint="99" w:sz="4" w:space="0"/>
        </w:tcBorders>
      </w:tcPr>
    </w:tblStylePr>
  </w:style>
  <w:style w:type="table" w:styleId="GridTable3-Accent6">
    <w:name w:val="Grid Table 3 Accent 6"/>
    <w:basedOn w:val="TableNormal"/>
    <w:uiPriority w:val="48"/>
    <w:rsid w:val="00DC2CF0"/>
    <w:pPr>
      <w:spacing w:after="0" w:line="240" w:lineRule="auto"/>
    </w:pPr>
    <w:tblPr>
      <w:tblStyleRowBandSize w:val="1"/>
      <w:tblStyleColBandSize w:val="1"/>
      <w:tblBorders>
        <w:top w:val="single" w:color="EBD697" w:themeColor="accent6" w:themeTint="99" w:sz="4" w:space="0"/>
        <w:left w:val="single" w:color="EBD697" w:themeColor="accent6" w:themeTint="99" w:sz="4" w:space="0"/>
        <w:bottom w:val="single" w:color="EBD697" w:themeColor="accent6" w:themeTint="99" w:sz="4" w:space="0"/>
        <w:right w:val="single" w:color="EBD697" w:themeColor="accent6" w:themeTint="99" w:sz="4" w:space="0"/>
        <w:insideH w:val="single" w:color="EBD697" w:themeColor="accent6" w:themeTint="99" w:sz="4" w:space="0"/>
        <w:insideV w:val="single" w:color="EBD697" w:themeColor="accent6"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F1DC" w:themeFill="accent6" w:themeFillTint="33"/>
      </w:tcPr>
    </w:tblStylePr>
    <w:tblStylePr w:type="band1Horz">
      <w:tblPr/>
      <w:tcPr>
        <w:shd w:val="clear" w:color="auto" w:fill="F8F1DC" w:themeFill="accent6" w:themeFillTint="33"/>
      </w:tcPr>
    </w:tblStylePr>
    <w:tblStylePr w:type="neCell">
      <w:tblPr/>
      <w:tcPr>
        <w:tcBorders>
          <w:bottom w:val="single" w:color="EBD697" w:themeColor="accent6" w:themeTint="99" w:sz="4" w:space="0"/>
        </w:tcBorders>
      </w:tcPr>
    </w:tblStylePr>
    <w:tblStylePr w:type="nwCell">
      <w:tblPr/>
      <w:tcPr>
        <w:tcBorders>
          <w:bottom w:val="single" w:color="EBD697" w:themeColor="accent6" w:themeTint="99" w:sz="4" w:space="0"/>
        </w:tcBorders>
      </w:tcPr>
    </w:tblStylePr>
    <w:tblStylePr w:type="seCell">
      <w:tblPr/>
      <w:tcPr>
        <w:tcBorders>
          <w:top w:val="single" w:color="EBD697" w:themeColor="accent6" w:themeTint="99" w:sz="4" w:space="0"/>
        </w:tcBorders>
      </w:tcPr>
    </w:tblStylePr>
    <w:tblStylePr w:type="swCell">
      <w:tblPr/>
      <w:tcPr>
        <w:tcBorders>
          <w:top w:val="single" w:color="EBD697" w:themeColor="accent6" w:themeTint="99" w:sz="4" w:space="0"/>
        </w:tcBorders>
      </w:tcPr>
    </w:tblStylePr>
  </w:style>
  <w:style w:type="table" w:styleId="GridTable4">
    <w:name w:val="Grid Table 4"/>
    <w:basedOn w:val="TableNormal"/>
    <w:uiPriority w:val="49"/>
    <w:rsid w:val="00DC2CF0"/>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DC2CF0"/>
    <w:pPr>
      <w:spacing w:after="0" w:line="240" w:lineRule="auto"/>
    </w:pPr>
    <w:tblPr>
      <w:tblStyleRowBandSize w:val="1"/>
      <w:tblStyleColBandSize w:val="1"/>
      <w:tblBorders>
        <w:top w:val="single" w:color="54A2C3" w:themeColor="accent1" w:themeTint="99" w:sz="4" w:space="0"/>
        <w:left w:val="single" w:color="54A2C3" w:themeColor="accent1" w:themeTint="99" w:sz="4" w:space="0"/>
        <w:bottom w:val="single" w:color="54A2C3" w:themeColor="accent1" w:themeTint="99" w:sz="4" w:space="0"/>
        <w:right w:val="single" w:color="54A2C3" w:themeColor="accent1" w:themeTint="99" w:sz="4" w:space="0"/>
        <w:insideH w:val="single" w:color="54A2C3" w:themeColor="accent1" w:themeTint="99" w:sz="4" w:space="0"/>
        <w:insideV w:val="single" w:color="54A2C3" w:themeColor="accent1" w:themeTint="99" w:sz="4" w:space="0"/>
      </w:tblBorders>
    </w:tblPr>
    <w:tblStylePr w:type="firstRow">
      <w:rPr>
        <w:b/>
        <w:bCs/>
        <w:color w:val="FFFFFF" w:themeColor="background1"/>
      </w:rPr>
      <w:tblPr/>
      <w:tcPr>
        <w:tcBorders>
          <w:top w:val="single" w:color="214C5E" w:themeColor="accent1" w:sz="4" w:space="0"/>
          <w:left w:val="single" w:color="214C5E" w:themeColor="accent1" w:sz="4" w:space="0"/>
          <w:bottom w:val="single" w:color="214C5E" w:themeColor="accent1" w:sz="4" w:space="0"/>
          <w:right w:val="single" w:color="214C5E" w:themeColor="accent1" w:sz="4" w:space="0"/>
          <w:insideH w:val="nil"/>
          <w:insideV w:val="nil"/>
        </w:tcBorders>
        <w:shd w:val="clear" w:color="auto" w:fill="214C5E" w:themeFill="accent1"/>
      </w:tcPr>
    </w:tblStylePr>
    <w:tblStylePr w:type="lastRow">
      <w:rPr>
        <w:b/>
        <w:bCs/>
      </w:rPr>
      <w:tblPr/>
      <w:tcPr>
        <w:tcBorders>
          <w:top w:val="double" w:color="214C5E" w:themeColor="accent1" w:sz="4" w:space="0"/>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GridTable4-Accent2">
    <w:name w:val="Grid Table 4 Accent 2"/>
    <w:basedOn w:val="TableNormal"/>
    <w:uiPriority w:val="49"/>
    <w:rsid w:val="00DC2CF0"/>
    <w:pPr>
      <w:spacing w:after="0" w:line="240" w:lineRule="auto"/>
    </w:pPr>
    <w:tblPr>
      <w:tblStyleRowBandSize w:val="1"/>
      <w:tblStyleColBandSize w:val="1"/>
      <w:tblBorders>
        <w:top w:val="single" w:color="EB9191" w:themeColor="accent2" w:themeTint="99" w:sz="4" w:space="0"/>
        <w:left w:val="single" w:color="EB9191" w:themeColor="accent2" w:themeTint="99" w:sz="4" w:space="0"/>
        <w:bottom w:val="single" w:color="EB9191" w:themeColor="accent2" w:themeTint="99" w:sz="4" w:space="0"/>
        <w:right w:val="single" w:color="EB9191" w:themeColor="accent2" w:themeTint="99" w:sz="4" w:space="0"/>
        <w:insideH w:val="single" w:color="EB9191" w:themeColor="accent2" w:themeTint="99" w:sz="4" w:space="0"/>
        <w:insideV w:val="single" w:color="EB9191" w:themeColor="accent2" w:themeTint="99" w:sz="4" w:space="0"/>
      </w:tblBorders>
    </w:tblPr>
    <w:tblStylePr w:type="firstRow">
      <w:rPr>
        <w:b/>
        <w:bCs/>
        <w:color w:val="FFFFFF" w:themeColor="background1"/>
      </w:rPr>
      <w:tblPr/>
      <w:tcPr>
        <w:tcBorders>
          <w:top w:val="single" w:color="DE4948" w:themeColor="accent2" w:sz="4" w:space="0"/>
          <w:left w:val="single" w:color="DE4948" w:themeColor="accent2" w:sz="4" w:space="0"/>
          <w:bottom w:val="single" w:color="DE4948" w:themeColor="accent2" w:sz="4" w:space="0"/>
          <w:right w:val="single" w:color="DE4948" w:themeColor="accent2" w:sz="4" w:space="0"/>
          <w:insideH w:val="nil"/>
          <w:insideV w:val="nil"/>
        </w:tcBorders>
        <w:shd w:val="clear" w:color="auto" w:fill="DE4948" w:themeFill="accent2"/>
      </w:tcPr>
    </w:tblStylePr>
    <w:tblStylePr w:type="lastRow">
      <w:rPr>
        <w:b/>
        <w:bCs/>
      </w:rPr>
      <w:tblPr/>
      <w:tcPr>
        <w:tcBorders>
          <w:top w:val="double" w:color="DE4948" w:themeColor="accent2" w:sz="4" w:space="0"/>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GridTable4-Accent3">
    <w:name w:val="Grid Table 4 Accent 3"/>
    <w:basedOn w:val="TableNormal"/>
    <w:uiPriority w:val="49"/>
    <w:rsid w:val="00DC2CF0"/>
    <w:pPr>
      <w:spacing w:after="0" w:line="240" w:lineRule="auto"/>
    </w:pPr>
    <w:tblPr>
      <w:tblStyleRowBandSize w:val="1"/>
      <w:tblStyleColBandSize w:val="1"/>
      <w:tblBorders>
        <w:top w:val="single" w:color="A0DDCD" w:themeColor="accent3" w:themeTint="99" w:sz="4" w:space="0"/>
        <w:left w:val="single" w:color="A0DDCD" w:themeColor="accent3" w:themeTint="99" w:sz="4" w:space="0"/>
        <w:bottom w:val="single" w:color="A0DDCD" w:themeColor="accent3" w:themeTint="99" w:sz="4" w:space="0"/>
        <w:right w:val="single" w:color="A0DDCD" w:themeColor="accent3" w:themeTint="99" w:sz="4" w:space="0"/>
        <w:insideH w:val="single" w:color="A0DDCD" w:themeColor="accent3" w:themeTint="99" w:sz="4" w:space="0"/>
        <w:insideV w:val="single" w:color="A0DDCD" w:themeColor="accent3" w:themeTint="99" w:sz="4" w:space="0"/>
      </w:tblBorders>
    </w:tblPr>
    <w:tblStylePr w:type="firstRow">
      <w:rPr>
        <w:b/>
        <w:bCs/>
        <w:color w:val="FFFFFF" w:themeColor="background1"/>
      </w:rPr>
      <w:tblPr/>
      <w:tcPr>
        <w:tcBorders>
          <w:top w:val="single" w:color="62C7AD" w:themeColor="accent3" w:sz="4" w:space="0"/>
          <w:left w:val="single" w:color="62C7AD" w:themeColor="accent3" w:sz="4" w:space="0"/>
          <w:bottom w:val="single" w:color="62C7AD" w:themeColor="accent3" w:sz="4" w:space="0"/>
          <w:right w:val="single" w:color="62C7AD" w:themeColor="accent3" w:sz="4" w:space="0"/>
          <w:insideH w:val="nil"/>
          <w:insideV w:val="nil"/>
        </w:tcBorders>
        <w:shd w:val="clear" w:color="auto" w:fill="62C7AD" w:themeFill="accent3"/>
      </w:tcPr>
    </w:tblStylePr>
    <w:tblStylePr w:type="lastRow">
      <w:rPr>
        <w:b/>
        <w:bCs/>
      </w:rPr>
      <w:tblPr/>
      <w:tcPr>
        <w:tcBorders>
          <w:top w:val="double" w:color="62C7AD" w:themeColor="accent3" w:sz="4" w:space="0"/>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GridTable4-Accent4">
    <w:name w:val="Grid Table 4 Accent 4"/>
    <w:basedOn w:val="TableNormal"/>
    <w:uiPriority w:val="49"/>
    <w:rsid w:val="00DC2CF0"/>
    <w:pPr>
      <w:spacing w:after="0" w:line="240" w:lineRule="auto"/>
    </w:pPr>
    <w:tblPr>
      <w:tblStyleRowBandSize w:val="1"/>
      <w:tblStyleColBandSize w:val="1"/>
      <w:tblBorders>
        <w:top w:val="single" w:color="D34D83" w:themeColor="accent4" w:themeTint="99" w:sz="4" w:space="0"/>
        <w:left w:val="single" w:color="D34D83" w:themeColor="accent4" w:themeTint="99" w:sz="4" w:space="0"/>
        <w:bottom w:val="single" w:color="D34D83" w:themeColor="accent4" w:themeTint="99" w:sz="4" w:space="0"/>
        <w:right w:val="single" w:color="D34D83" w:themeColor="accent4" w:themeTint="99" w:sz="4" w:space="0"/>
        <w:insideH w:val="single" w:color="D34D83" w:themeColor="accent4" w:themeTint="99" w:sz="4" w:space="0"/>
        <w:insideV w:val="single" w:color="D34D83" w:themeColor="accent4" w:themeTint="99" w:sz="4" w:space="0"/>
      </w:tblBorders>
    </w:tblPr>
    <w:tblStylePr w:type="firstRow">
      <w:rPr>
        <w:b/>
        <w:bCs/>
        <w:color w:val="FFFFFF" w:themeColor="background1"/>
      </w:rPr>
      <w:tblPr/>
      <w:tcPr>
        <w:tcBorders>
          <w:top w:val="single" w:color="731C3F" w:themeColor="accent4" w:sz="4" w:space="0"/>
          <w:left w:val="single" w:color="731C3F" w:themeColor="accent4" w:sz="4" w:space="0"/>
          <w:bottom w:val="single" w:color="731C3F" w:themeColor="accent4" w:sz="4" w:space="0"/>
          <w:right w:val="single" w:color="731C3F" w:themeColor="accent4" w:sz="4" w:space="0"/>
          <w:insideH w:val="nil"/>
          <w:insideV w:val="nil"/>
        </w:tcBorders>
        <w:shd w:val="clear" w:color="auto" w:fill="731C3F" w:themeFill="accent4"/>
      </w:tcPr>
    </w:tblStylePr>
    <w:tblStylePr w:type="lastRow">
      <w:rPr>
        <w:b/>
        <w:bCs/>
      </w:rPr>
      <w:tblPr/>
      <w:tcPr>
        <w:tcBorders>
          <w:top w:val="double" w:color="731C3F" w:themeColor="accent4" w:sz="4" w:space="0"/>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GridTable4-Accent5">
    <w:name w:val="Grid Table 4 Accent 5"/>
    <w:basedOn w:val="TableNormal"/>
    <w:uiPriority w:val="49"/>
    <w:rsid w:val="00DC2CF0"/>
    <w:pPr>
      <w:spacing w:after="0" w:line="240" w:lineRule="auto"/>
    </w:pPr>
    <w:tblPr>
      <w:tblStyleRowBandSize w:val="1"/>
      <w:tblStyleColBandSize w:val="1"/>
      <w:tblBorders>
        <w:top w:val="single" w:color="E7AA82" w:themeColor="accent5" w:themeTint="99" w:sz="4" w:space="0"/>
        <w:left w:val="single" w:color="E7AA82" w:themeColor="accent5" w:themeTint="99" w:sz="4" w:space="0"/>
        <w:bottom w:val="single" w:color="E7AA82" w:themeColor="accent5" w:themeTint="99" w:sz="4" w:space="0"/>
        <w:right w:val="single" w:color="E7AA82" w:themeColor="accent5" w:themeTint="99" w:sz="4" w:space="0"/>
        <w:insideH w:val="single" w:color="E7AA82" w:themeColor="accent5" w:themeTint="99" w:sz="4" w:space="0"/>
        <w:insideV w:val="single" w:color="E7AA82" w:themeColor="accent5" w:themeTint="99" w:sz="4" w:space="0"/>
      </w:tblBorders>
    </w:tblPr>
    <w:tblStylePr w:type="firstRow">
      <w:rPr>
        <w:b/>
        <w:bCs/>
        <w:color w:val="FFFFFF" w:themeColor="background1"/>
      </w:rPr>
      <w:tblPr/>
      <w:tcPr>
        <w:tcBorders>
          <w:top w:val="single" w:color="D87330" w:themeColor="accent5" w:sz="4" w:space="0"/>
          <w:left w:val="single" w:color="D87330" w:themeColor="accent5" w:sz="4" w:space="0"/>
          <w:bottom w:val="single" w:color="D87330" w:themeColor="accent5" w:sz="4" w:space="0"/>
          <w:right w:val="single" w:color="D87330" w:themeColor="accent5" w:sz="4" w:space="0"/>
          <w:insideH w:val="nil"/>
          <w:insideV w:val="nil"/>
        </w:tcBorders>
        <w:shd w:val="clear" w:color="auto" w:fill="D87330" w:themeFill="accent5"/>
      </w:tcPr>
    </w:tblStylePr>
    <w:tblStylePr w:type="lastRow">
      <w:rPr>
        <w:b/>
        <w:bCs/>
      </w:rPr>
      <w:tblPr/>
      <w:tcPr>
        <w:tcBorders>
          <w:top w:val="double" w:color="D87330" w:themeColor="accent5" w:sz="4" w:space="0"/>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GridTable4-Accent6">
    <w:name w:val="Grid Table 4 Accent 6"/>
    <w:basedOn w:val="TableNormal"/>
    <w:uiPriority w:val="49"/>
    <w:rsid w:val="00DC2CF0"/>
    <w:pPr>
      <w:spacing w:after="0" w:line="240" w:lineRule="auto"/>
    </w:pPr>
    <w:tblPr>
      <w:tblStyleRowBandSize w:val="1"/>
      <w:tblStyleColBandSize w:val="1"/>
      <w:tblBorders>
        <w:top w:val="single" w:color="EBD697" w:themeColor="accent6" w:themeTint="99" w:sz="4" w:space="0"/>
        <w:left w:val="single" w:color="EBD697" w:themeColor="accent6" w:themeTint="99" w:sz="4" w:space="0"/>
        <w:bottom w:val="single" w:color="EBD697" w:themeColor="accent6" w:themeTint="99" w:sz="4" w:space="0"/>
        <w:right w:val="single" w:color="EBD697" w:themeColor="accent6" w:themeTint="99" w:sz="4" w:space="0"/>
        <w:insideH w:val="single" w:color="EBD697" w:themeColor="accent6" w:themeTint="99" w:sz="4" w:space="0"/>
        <w:insideV w:val="single" w:color="EBD697" w:themeColor="accent6" w:themeTint="99" w:sz="4" w:space="0"/>
      </w:tblBorders>
    </w:tblPr>
    <w:tblStylePr w:type="firstRow">
      <w:rPr>
        <w:b/>
        <w:bCs/>
        <w:color w:val="FFFFFF" w:themeColor="background1"/>
      </w:rPr>
      <w:tblPr/>
      <w:tcPr>
        <w:tcBorders>
          <w:top w:val="single" w:color="DEBC53" w:themeColor="accent6" w:sz="4" w:space="0"/>
          <w:left w:val="single" w:color="DEBC53" w:themeColor="accent6" w:sz="4" w:space="0"/>
          <w:bottom w:val="single" w:color="DEBC53" w:themeColor="accent6" w:sz="4" w:space="0"/>
          <w:right w:val="single" w:color="DEBC53" w:themeColor="accent6" w:sz="4" w:space="0"/>
          <w:insideH w:val="nil"/>
          <w:insideV w:val="nil"/>
        </w:tcBorders>
        <w:shd w:val="clear" w:color="auto" w:fill="DEBC53" w:themeFill="accent6"/>
      </w:tcPr>
    </w:tblStylePr>
    <w:tblStylePr w:type="lastRow">
      <w:rPr>
        <w:b/>
        <w:bCs/>
      </w:rPr>
      <w:tblPr/>
      <w:tcPr>
        <w:tcBorders>
          <w:top w:val="double" w:color="DEBC53" w:themeColor="accent6" w:sz="4" w:space="0"/>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GridTable5Dark">
    <w:name w:val="Grid Table 5 Dark"/>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CCCCCC" w:themeFill="text1"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000000" w:themeFill="text1"/>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000000" w:themeFill="text1"/>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000000" w:themeFill="text1"/>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C6E0EB" w:themeFill="accent1"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214C5E" w:themeFill="accent1"/>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214C5E" w:themeFill="accent1"/>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214C5E" w:themeFill="accent1"/>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214C5E" w:themeFill="accent1"/>
      </w:tcPr>
    </w:tblStylePr>
    <w:tblStylePr w:type="band1Vert">
      <w:tblPr/>
      <w:tcPr>
        <w:shd w:val="clear" w:color="auto" w:fill="8DC1D7" w:themeFill="accent1" w:themeFillTint="66"/>
      </w:tcPr>
    </w:tblStylePr>
    <w:tblStylePr w:type="band1Horz">
      <w:tblPr/>
      <w:tcPr>
        <w:shd w:val="clear" w:color="auto" w:fill="8DC1D7" w:themeFill="accent1" w:themeFillTint="66"/>
      </w:tcPr>
    </w:tblStylePr>
  </w:style>
  <w:style w:type="table" w:styleId="GridTable5Dark-Accent2">
    <w:name w:val="Grid Table 5 Dark Accent 2"/>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8DADA" w:themeFill="accent2"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DE4948" w:themeFill="accent2"/>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DE4948" w:themeFill="accent2"/>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DE4948" w:themeFill="accent2"/>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DE4948" w:themeFill="accent2"/>
      </w:tcPr>
    </w:tblStylePr>
    <w:tblStylePr w:type="band1Vert">
      <w:tblPr/>
      <w:tcPr>
        <w:shd w:val="clear" w:color="auto" w:fill="F1B5B5" w:themeFill="accent2" w:themeFillTint="66"/>
      </w:tcPr>
    </w:tblStylePr>
    <w:tblStylePr w:type="band1Horz">
      <w:tblPr/>
      <w:tcPr>
        <w:shd w:val="clear" w:color="auto" w:fill="F1B5B5" w:themeFill="accent2" w:themeFillTint="66"/>
      </w:tcPr>
    </w:tblStylePr>
  </w:style>
  <w:style w:type="table" w:styleId="GridTable5Dark-Accent3">
    <w:name w:val="Grid Table 5 Dark Accent 3"/>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DFF3EE" w:themeFill="accent3"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62C7AD" w:themeFill="accent3"/>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62C7AD" w:themeFill="accent3"/>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62C7AD" w:themeFill="accent3"/>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62C7AD" w:themeFill="accent3"/>
      </w:tcPr>
    </w:tblStylePr>
    <w:tblStylePr w:type="band1Vert">
      <w:tblPr/>
      <w:tcPr>
        <w:shd w:val="clear" w:color="auto" w:fill="C0E8DE" w:themeFill="accent3" w:themeFillTint="66"/>
      </w:tcPr>
    </w:tblStylePr>
    <w:tblStylePr w:type="band1Horz">
      <w:tblPr/>
      <w:tcPr>
        <w:shd w:val="clear" w:color="auto" w:fill="C0E8DE" w:themeFill="accent3" w:themeFillTint="66"/>
      </w:tcPr>
    </w:tblStylePr>
  </w:style>
  <w:style w:type="table" w:styleId="GridTable5Dark-Accent4">
    <w:name w:val="Grid Table 5 Dark Accent 4"/>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0C3D5" w:themeFill="accent4"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731C3F" w:themeFill="accent4"/>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731C3F" w:themeFill="accent4"/>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731C3F" w:themeFill="accent4"/>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731C3F" w:themeFill="accent4"/>
      </w:tcPr>
    </w:tblStylePr>
    <w:tblStylePr w:type="band1Vert">
      <w:tblPr/>
      <w:tcPr>
        <w:shd w:val="clear" w:color="auto" w:fill="E288AC" w:themeFill="accent4" w:themeFillTint="66"/>
      </w:tcPr>
    </w:tblStylePr>
    <w:tblStylePr w:type="band1Horz">
      <w:tblPr/>
      <w:tcPr>
        <w:shd w:val="clear" w:color="auto" w:fill="E288AC" w:themeFill="accent4" w:themeFillTint="66"/>
      </w:tcPr>
    </w:tblStylePr>
  </w:style>
  <w:style w:type="table" w:styleId="GridTable5Dark-Accent5">
    <w:name w:val="Grid Table 5 Dark Accent 5"/>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7E2D5" w:themeFill="accent5"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D87330" w:themeFill="accent5"/>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D87330" w:themeFill="accent5"/>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D87330" w:themeFill="accent5"/>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D87330" w:themeFill="accent5"/>
      </w:tcPr>
    </w:tblStylePr>
    <w:tblStylePr w:type="band1Vert">
      <w:tblPr/>
      <w:tcPr>
        <w:shd w:val="clear" w:color="auto" w:fill="EFC6AC" w:themeFill="accent5" w:themeFillTint="66"/>
      </w:tcPr>
    </w:tblStylePr>
    <w:tblStylePr w:type="band1Horz">
      <w:tblPr/>
      <w:tcPr>
        <w:shd w:val="clear" w:color="auto" w:fill="EFC6AC" w:themeFill="accent5" w:themeFillTint="66"/>
      </w:tcPr>
    </w:tblStylePr>
  </w:style>
  <w:style w:type="table" w:styleId="GridTable5Dark-Accent6">
    <w:name w:val="Grid Table 5 Dark Accent 6"/>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8F1DC" w:themeFill="accent6"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DEBC53" w:themeFill="accent6"/>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DEBC53" w:themeFill="accent6"/>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DEBC53" w:themeFill="accent6"/>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DEBC53" w:themeFill="accent6"/>
      </w:tcPr>
    </w:tblStylePr>
    <w:tblStylePr w:type="band1Vert">
      <w:tblPr/>
      <w:tcPr>
        <w:shd w:val="clear" w:color="auto" w:fill="F1E4BA" w:themeFill="accent6" w:themeFillTint="66"/>
      </w:tcPr>
    </w:tblStylePr>
    <w:tblStylePr w:type="band1Horz">
      <w:tblPr/>
      <w:tcPr>
        <w:shd w:val="clear" w:color="auto" w:fill="F1E4BA" w:themeFill="accent6" w:themeFillTint="66"/>
      </w:tcPr>
    </w:tblStylePr>
  </w:style>
  <w:style w:type="table" w:styleId="GridTable6Colorful">
    <w:name w:val="Grid Table 6 Colorful"/>
    <w:basedOn w:val="TableNormal"/>
    <w:uiPriority w:val="51"/>
    <w:rsid w:val="00DC2CF0"/>
    <w:pPr>
      <w:spacing w:after="0"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bottom w:val="single" w:color="666666" w:themeColor="text1" w:themeTint="99" w:sz="12" w:space="0"/>
        </w:tcBorders>
      </w:tcPr>
    </w:tblStylePr>
    <w:tblStylePr w:type="lastRow">
      <w:rPr>
        <w:b/>
        <w:bCs/>
      </w:rPr>
      <w:tblPr/>
      <w:tcPr>
        <w:tcBorders>
          <w:top w:val="doub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DC2CF0"/>
    <w:pPr>
      <w:spacing w:after="0" w:line="240" w:lineRule="auto"/>
    </w:pPr>
    <w:rPr>
      <w:color w:val="183846" w:themeColor="accent1" w:themeShade="BF"/>
    </w:rPr>
    <w:tblPr>
      <w:tblStyleRowBandSize w:val="1"/>
      <w:tblStyleColBandSize w:val="1"/>
      <w:tblBorders>
        <w:top w:val="single" w:color="54A2C3" w:themeColor="accent1" w:themeTint="99" w:sz="4" w:space="0"/>
        <w:left w:val="single" w:color="54A2C3" w:themeColor="accent1" w:themeTint="99" w:sz="4" w:space="0"/>
        <w:bottom w:val="single" w:color="54A2C3" w:themeColor="accent1" w:themeTint="99" w:sz="4" w:space="0"/>
        <w:right w:val="single" w:color="54A2C3" w:themeColor="accent1" w:themeTint="99" w:sz="4" w:space="0"/>
        <w:insideH w:val="single" w:color="54A2C3" w:themeColor="accent1" w:themeTint="99" w:sz="4" w:space="0"/>
        <w:insideV w:val="single" w:color="54A2C3" w:themeColor="accent1" w:themeTint="99" w:sz="4" w:space="0"/>
      </w:tblBorders>
    </w:tblPr>
    <w:tblStylePr w:type="firstRow">
      <w:rPr>
        <w:b/>
        <w:bCs/>
      </w:rPr>
      <w:tblPr/>
      <w:tcPr>
        <w:tcBorders>
          <w:bottom w:val="single" w:color="54A2C3" w:themeColor="accent1" w:themeTint="99" w:sz="12" w:space="0"/>
        </w:tcBorders>
      </w:tcPr>
    </w:tblStylePr>
    <w:tblStylePr w:type="lastRow">
      <w:rPr>
        <w:b/>
        <w:bCs/>
      </w:rPr>
      <w:tblPr/>
      <w:tcPr>
        <w:tcBorders>
          <w:top w:val="double" w:color="54A2C3" w:themeColor="accent1" w:themeTint="99" w:sz="4" w:space="0"/>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GridTable6Colorful-Accent2">
    <w:name w:val="Grid Table 6 Colorful Accent 2"/>
    <w:basedOn w:val="TableNormal"/>
    <w:uiPriority w:val="51"/>
    <w:rsid w:val="00DC2CF0"/>
    <w:pPr>
      <w:spacing w:after="0" w:line="240" w:lineRule="auto"/>
    </w:pPr>
    <w:rPr>
      <w:color w:val="BA2221" w:themeColor="accent2" w:themeShade="BF"/>
    </w:rPr>
    <w:tblPr>
      <w:tblStyleRowBandSize w:val="1"/>
      <w:tblStyleColBandSize w:val="1"/>
      <w:tblBorders>
        <w:top w:val="single" w:color="EB9191" w:themeColor="accent2" w:themeTint="99" w:sz="4" w:space="0"/>
        <w:left w:val="single" w:color="EB9191" w:themeColor="accent2" w:themeTint="99" w:sz="4" w:space="0"/>
        <w:bottom w:val="single" w:color="EB9191" w:themeColor="accent2" w:themeTint="99" w:sz="4" w:space="0"/>
        <w:right w:val="single" w:color="EB9191" w:themeColor="accent2" w:themeTint="99" w:sz="4" w:space="0"/>
        <w:insideH w:val="single" w:color="EB9191" w:themeColor="accent2" w:themeTint="99" w:sz="4" w:space="0"/>
        <w:insideV w:val="single" w:color="EB9191" w:themeColor="accent2" w:themeTint="99" w:sz="4" w:space="0"/>
      </w:tblBorders>
    </w:tblPr>
    <w:tblStylePr w:type="firstRow">
      <w:rPr>
        <w:b/>
        <w:bCs/>
      </w:rPr>
      <w:tblPr/>
      <w:tcPr>
        <w:tcBorders>
          <w:bottom w:val="single" w:color="EB9191" w:themeColor="accent2" w:themeTint="99" w:sz="12" w:space="0"/>
        </w:tcBorders>
      </w:tcPr>
    </w:tblStylePr>
    <w:tblStylePr w:type="lastRow">
      <w:rPr>
        <w:b/>
        <w:bCs/>
      </w:rPr>
      <w:tblPr/>
      <w:tcPr>
        <w:tcBorders>
          <w:top w:val="double" w:color="EB9191" w:themeColor="accent2" w:themeTint="99" w:sz="4" w:space="0"/>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GridTable6Colorful-Accent3">
    <w:name w:val="Grid Table 6 Colorful Accent 3"/>
    <w:basedOn w:val="TableNormal"/>
    <w:uiPriority w:val="51"/>
    <w:rsid w:val="00DC2CF0"/>
    <w:pPr>
      <w:spacing w:after="0" w:line="240" w:lineRule="auto"/>
    </w:pPr>
    <w:rPr>
      <w:color w:val="3AA388" w:themeColor="accent3" w:themeShade="BF"/>
    </w:rPr>
    <w:tblPr>
      <w:tblStyleRowBandSize w:val="1"/>
      <w:tblStyleColBandSize w:val="1"/>
      <w:tblBorders>
        <w:top w:val="single" w:color="A0DDCD" w:themeColor="accent3" w:themeTint="99" w:sz="4" w:space="0"/>
        <w:left w:val="single" w:color="A0DDCD" w:themeColor="accent3" w:themeTint="99" w:sz="4" w:space="0"/>
        <w:bottom w:val="single" w:color="A0DDCD" w:themeColor="accent3" w:themeTint="99" w:sz="4" w:space="0"/>
        <w:right w:val="single" w:color="A0DDCD" w:themeColor="accent3" w:themeTint="99" w:sz="4" w:space="0"/>
        <w:insideH w:val="single" w:color="A0DDCD" w:themeColor="accent3" w:themeTint="99" w:sz="4" w:space="0"/>
        <w:insideV w:val="single" w:color="A0DDCD" w:themeColor="accent3" w:themeTint="99" w:sz="4" w:space="0"/>
      </w:tblBorders>
    </w:tblPr>
    <w:tblStylePr w:type="firstRow">
      <w:rPr>
        <w:b/>
        <w:bCs/>
      </w:rPr>
      <w:tblPr/>
      <w:tcPr>
        <w:tcBorders>
          <w:bottom w:val="single" w:color="A0DDCD" w:themeColor="accent3" w:themeTint="99" w:sz="12" w:space="0"/>
        </w:tcBorders>
      </w:tcPr>
    </w:tblStylePr>
    <w:tblStylePr w:type="lastRow">
      <w:rPr>
        <w:b/>
        <w:bCs/>
      </w:rPr>
      <w:tblPr/>
      <w:tcPr>
        <w:tcBorders>
          <w:top w:val="double" w:color="A0DDCD" w:themeColor="accent3" w:themeTint="99" w:sz="4" w:space="0"/>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GridTable6Colorful-Accent4">
    <w:name w:val="Grid Table 6 Colorful Accent 4"/>
    <w:basedOn w:val="TableNormal"/>
    <w:uiPriority w:val="51"/>
    <w:rsid w:val="00DC2CF0"/>
    <w:pPr>
      <w:spacing w:after="0" w:line="240" w:lineRule="auto"/>
    </w:pPr>
    <w:rPr>
      <w:color w:val="56152F" w:themeColor="accent4" w:themeShade="BF"/>
    </w:rPr>
    <w:tblPr>
      <w:tblStyleRowBandSize w:val="1"/>
      <w:tblStyleColBandSize w:val="1"/>
      <w:tblBorders>
        <w:top w:val="single" w:color="D34D83" w:themeColor="accent4" w:themeTint="99" w:sz="4" w:space="0"/>
        <w:left w:val="single" w:color="D34D83" w:themeColor="accent4" w:themeTint="99" w:sz="4" w:space="0"/>
        <w:bottom w:val="single" w:color="D34D83" w:themeColor="accent4" w:themeTint="99" w:sz="4" w:space="0"/>
        <w:right w:val="single" w:color="D34D83" w:themeColor="accent4" w:themeTint="99" w:sz="4" w:space="0"/>
        <w:insideH w:val="single" w:color="D34D83" w:themeColor="accent4" w:themeTint="99" w:sz="4" w:space="0"/>
        <w:insideV w:val="single" w:color="D34D83" w:themeColor="accent4" w:themeTint="99" w:sz="4" w:space="0"/>
      </w:tblBorders>
    </w:tblPr>
    <w:tblStylePr w:type="firstRow">
      <w:rPr>
        <w:b/>
        <w:bCs/>
      </w:rPr>
      <w:tblPr/>
      <w:tcPr>
        <w:tcBorders>
          <w:bottom w:val="single" w:color="D34D83" w:themeColor="accent4" w:themeTint="99" w:sz="12" w:space="0"/>
        </w:tcBorders>
      </w:tcPr>
    </w:tblStylePr>
    <w:tblStylePr w:type="lastRow">
      <w:rPr>
        <w:b/>
        <w:bCs/>
      </w:rPr>
      <w:tblPr/>
      <w:tcPr>
        <w:tcBorders>
          <w:top w:val="double" w:color="D34D83" w:themeColor="accent4" w:themeTint="99" w:sz="4" w:space="0"/>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GridTable6Colorful-Accent5">
    <w:name w:val="Grid Table 6 Colorful Accent 5"/>
    <w:basedOn w:val="TableNormal"/>
    <w:uiPriority w:val="51"/>
    <w:rsid w:val="00DC2CF0"/>
    <w:pPr>
      <w:spacing w:after="0" w:line="240" w:lineRule="auto"/>
    </w:pPr>
    <w:rPr>
      <w:color w:val="A6541F" w:themeColor="accent5" w:themeShade="BF"/>
    </w:rPr>
    <w:tblPr>
      <w:tblStyleRowBandSize w:val="1"/>
      <w:tblStyleColBandSize w:val="1"/>
      <w:tblBorders>
        <w:top w:val="single" w:color="E7AA82" w:themeColor="accent5" w:themeTint="99" w:sz="4" w:space="0"/>
        <w:left w:val="single" w:color="E7AA82" w:themeColor="accent5" w:themeTint="99" w:sz="4" w:space="0"/>
        <w:bottom w:val="single" w:color="E7AA82" w:themeColor="accent5" w:themeTint="99" w:sz="4" w:space="0"/>
        <w:right w:val="single" w:color="E7AA82" w:themeColor="accent5" w:themeTint="99" w:sz="4" w:space="0"/>
        <w:insideH w:val="single" w:color="E7AA82" w:themeColor="accent5" w:themeTint="99" w:sz="4" w:space="0"/>
        <w:insideV w:val="single" w:color="E7AA82" w:themeColor="accent5" w:themeTint="99" w:sz="4" w:space="0"/>
      </w:tblBorders>
    </w:tblPr>
    <w:tblStylePr w:type="firstRow">
      <w:rPr>
        <w:b/>
        <w:bCs/>
      </w:rPr>
      <w:tblPr/>
      <w:tcPr>
        <w:tcBorders>
          <w:bottom w:val="single" w:color="E7AA82" w:themeColor="accent5" w:themeTint="99" w:sz="12" w:space="0"/>
        </w:tcBorders>
      </w:tcPr>
    </w:tblStylePr>
    <w:tblStylePr w:type="lastRow">
      <w:rPr>
        <w:b/>
        <w:bCs/>
      </w:rPr>
      <w:tblPr/>
      <w:tcPr>
        <w:tcBorders>
          <w:top w:val="double" w:color="E7AA82" w:themeColor="accent5" w:themeTint="99" w:sz="4" w:space="0"/>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GridTable6Colorful-Accent6">
    <w:name w:val="Grid Table 6 Colorful Accent 6"/>
    <w:basedOn w:val="TableNormal"/>
    <w:uiPriority w:val="51"/>
    <w:rsid w:val="00DC2CF0"/>
    <w:pPr>
      <w:spacing w:after="0" w:line="240" w:lineRule="auto"/>
    </w:pPr>
    <w:rPr>
      <w:color w:val="BF9924" w:themeColor="accent6" w:themeShade="BF"/>
    </w:rPr>
    <w:tblPr>
      <w:tblStyleRowBandSize w:val="1"/>
      <w:tblStyleColBandSize w:val="1"/>
      <w:tblBorders>
        <w:top w:val="single" w:color="EBD697" w:themeColor="accent6" w:themeTint="99" w:sz="4" w:space="0"/>
        <w:left w:val="single" w:color="EBD697" w:themeColor="accent6" w:themeTint="99" w:sz="4" w:space="0"/>
        <w:bottom w:val="single" w:color="EBD697" w:themeColor="accent6" w:themeTint="99" w:sz="4" w:space="0"/>
        <w:right w:val="single" w:color="EBD697" w:themeColor="accent6" w:themeTint="99" w:sz="4" w:space="0"/>
        <w:insideH w:val="single" w:color="EBD697" w:themeColor="accent6" w:themeTint="99" w:sz="4" w:space="0"/>
        <w:insideV w:val="single" w:color="EBD697" w:themeColor="accent6" w:themeTint="99" w:sz="4" w:space="0"/>
      </w:tblBorders>
    </w:tblPr>
    <w:tblStylePr w:type="firstRow">
      <w:rPr>
        <w:b/>
        <w:bCs/>
      </w:rPr>
      <w:tblPr/>
      <w:tcPr>
        <w:tcBorders>
          <w:bottom w:val="single" w:color="EBD697" w:themeColor="accent6" w:themeTint="99" w:sz="12" w:space="0"/>
        </w:tcBorders>
      </w:tcPr>
    </w:tblStylePr>
    <w:tblStylePr w:type="lastRow">
      <w:rPr>
        <w:b/>
        <w:bCs/>
      </w:rPr>
      <w:tblPr/>
      <w:tcPr>
        <w:tcBorders>
          <w:top w:val="double" w:color="EBD697" w:themeColor="accent6" w:themeTint="99" w:sz="4" w:space="0"/>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GridTable7Colorful">
    <w:name w:val="Grid Table 7 Colorful"/>
    <w:basedOn w:val="TableNormal"/>
    <w:uiPriority w:val="52"/>
    <w:rsid w:val="00DC2CF0"/>
    <w:pPr>
      <w:spacing w:after="0"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7Colorful-Accent1">
    <w:name w:val="Grid Table 7 Colorful Accent 1"/>
    <w:basedOn w:val="TableNormal"/>
    <w:uiPriority w:val="52"/>
    <w:rsid w:val="00DC2CF0"/>
    <w:pPr>
      <w:spacing w:after="0" w:line="240" w:lineRule="auto"/>
    </w:pPr>
    <w:rPr>
      <w:color w:val="183846" w:themeColor="accent1" w:themeShade="BF"/>
    </w:rPr>
    <w:tblPr>
      <w:tblStyleRowBandSize w:val="1"/>
      <w:tblStyleColBandSize w:val="1"/>
      <w:tblBorders>
        <w:top w:val="single" w:color="54A2C3" w:themeColor="accent1" w:themeTint="99" w:sz="4" w:space="0"/>
        <w:left w:val="single" w:color="54A2C3" w:themeColor="accent1" w:themeTint="99" w:sz="4" w:space="0"/>
        <w:bottom w:val="single" w:color="54A2C3" w:themeColor="accent1" w:themeTint="99" w:sz="4" w:space="0"/>
        <w:right w:val="single" w:color="54A2C3" w:themeColor="accent1" w:themeTint="99" w:sz="4" w:space="0"/>
        <w:insideH w:val="single" w:color="54A2C3" w:themeColor="accent1" w:themeTint="99" w:sz="4" w:space="0"/>
        <w:insideV w:val="single" w:color="54A2C3" w:themeColor="accen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6E0EB" w:themeFill="accent1" w:themeFillTint="33"/>
      </w:tcPr>
    </w:tblStylePr>
    <w:tblStylePr w:type="band1Horz">
      <w:tblPr/>
      <w:tcPr>
        <w:shd w:val="clear" w:color="auto" w:fill="C6E0EB" w:themeFill="accent1" w:themeFillTint="33"/>
      </w:tcPr>
    </w:tblStylePr>
    <w:tblStylePr w:type="neCell">
      <w:tblPr/>
      <w:tcPr>
        <w:tcBorders>
          <w:bottom w:val="single" w:color="54A2C3" w:themeColor="accent1" w:themeTint="99" w:sz="4" w:space="0"/>
        </w:tcBorders>
      </w:tcPr>
    </w:tblStylePr>
    <w:tblStylePr w:type="nwCell">
      <w:tblPr/>
      <w:tcPr>
        <w:tcBorders>
          <w:bottom w:val="single" w:color="54A2C3" w:themeColor="accent1" w:themeTint="99" w:sz="4" w:space="0"/>
        </w:tcBorders>
      </w:tcPr>
    </w:tblStylePr>
    <w:tblStylePr w:type="seCell">
      <w:tblPr/>
      <w:tcPr>
        <w:tcBorders>
          <w:top w:val="single" w:color="54A2C3" w:themeColor="accent1" w:themeTint="99" w:sz="4" w:space="0"/>
        </w:tcBorders>
      </w:tcPr>
    </w:tblStylePr>
    <w:tblStylePr w:type="swCell">
      <w:tblPr/>
      <w:tcPr>
        <w:tcBorders>
          <w:top w:val="single" w:color="54A2C3" w:themeColor="accent1" w:themeTint="99" w:sz="4" w:space="0"/>
        </w:tcBorders>
      </w:tcPr>
    </w:tblStylePr>
  </w:style>
  <w:style w:type="table" w:styleId="GridTable7Colorful-Accent2">
    <w:name w:val="Grid Table 7 Colorful Accent 2"/>
    <w:basedOn w:val="TableNormal"/>
    <w:uiPriority w:val="52"/>
    <w:rsid w:val="00DC2CF0"/>
    <w:pPr>
      <w:spacing w:after="0" w:line="240" w:lineRule="auto"/>
    </w:pPr>
    <w:rPr>
      <w:color w:val="BA2221" w:themeColor="accent2" w:themeShade="BF"/>
    </w:rPr>
    <w:tblPr>
      <w:tblStyleRowBandSize w:val="1"/>
      <w:tblStyleColBandSize w:val="1"/>
      <w:tblBorders>
        <w:top w:val="single" w:color="EB9191" w:themeColor="accent2" w:themeTint="99" w:sz="4" w:space="0"/>
        <w:left w:val="single" w:color="EB9191" w:themeColor="accent2" w:themeTint="99" w:sz="4" w:space="0"/>
        <w:bottom w:val="single" w:color="EB9191" w:themeColor="accent2" w:themeTint="99" w:sz="4" w:space="0"/>
        <w:right w:val="single" w:color="EB9191" w:themeColor="accent2" w:themeTint="99" w:sz="4" w:space="0"/>
        <w:insideH w:val="single" w:color="EB9191" w:themeColor="accent2" w:themeTint="99" w:sz="4" w:space="0"/>
        <w:insideV w:val="single" w:color="EB9191" w:themeColor="accent2"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DADA" w:themeFill="accent2" w:themeFillTint="33"/>
      </w:tcPr>
    </w:tblStylePr>
    <w:tblStylePr w:type="band1Horz">
      <w:tblPr/>
      <w:tcPr>
        <w:shd w:val="clear" w:color="auto" w:fill="F8DADA" w:themeFill="accent2" w:themeFillTint="33"/>
      </w:tcPr>
    </w:tblStylePr>
    <w:tblStylePr w:type="neCell">
      <w:tblPr/>
      <w:tcPr>
        <w:tcBorders>
          <w:bottom w:val="single" w:color="EB9191" w:themeColor="accent2" w:themeTint="99" w:sz="4" w:space="0"/>
        </w:tcBorders>
      </w:tcPr>
    </w:tblStylePr>
    <w:tblStylePr w:type="nwCell">
      <w:tblPr/>
      <w:tcPr>
        <w:tcBorders>
          <w:bottom w:val="single" w:color="EB9191" w:themeColor="accent2" w:themeTint="99" w:sz="4" w:space="0"/>
        </w:tcBorders>
      </w:tcPr>
    </w:tblStylePr>
    <w:tblStylePr w:type="seCell">
      <w:tblPr/>
      <w:tcPr>
        <w:tcBorders>
          <w:top w:val="single" w:color="EB9191" w:themeColor="accent2" w:themeTint="99" w:sz="4" w:space="0"/>
        </w:tcBorders>
      </w:tcPr>
    </w:tblStylePr>
    <w:tblStylePr w:type="swCell">
      <w:tblPr/>
      <w:tcPr>
        <w:tcBorders>
          <w:top w:val="single" w:color="EB9191" w:themeColor="accent2" w:themeTint="99" w:sz="4" w:space="0"/>
        </w:tcBorders>
      </w:tcPr>
    </w:tblStylePr>
  </w:style>
  <w:style w:type="table" w:styleId="GridTable7Colorful-Accent3">
    <w:name w:val="Grid Table 7 Colorful Accent 3"/>
    <w:basedOn w:val="TableNormal"/>
    <w:uiPriority w:val="52"/>
    <w:rsid w:val="00DC2CF0"/>
    <w:pPr>
      <w:spacing w:after="0" w:line="240" w:lineRule="auto"/>
    </w:pPr>
    <w:rPr>
      <w:color w:val="3AA388" w:themeColor="accent3" w:themeShade="BF"/>
    </w:rPr>
    <w:tblPr>
      <w:tblStyleRowBandSize w:val="1"/>
      <w:tblStyleColBandSize w:val="1"/>
      <w:tblBorders>
        <w:top w:val="single" w:color="A0DDCD" w:themeColor="accent3" w:themeTint="99" w:sz="4" w:space="0"/>
        <w:left w:val="single" w:color="A0DDCD" w:themeColor="accent3" w:themeTint="99" w:sz="4" w:space="0"/>
        <w:bottom w:val="single" w:color="A0DDCD" w:themeColor="accent3" w:themeTint="99" w:sz="4" w:space="0"/>
        <w:right w:val="single" w:color="A0DDCD" w:themeColor="accent3" w:themeTint="99" w:sz="4" w:space="0"/>
        <w:insideH w:val="single" w:color="A0DDCD" w:themeColor="accent3" w:themeTint="99" w:sz="4" w:space="0"/>
        <w:insideV w:val="single" w:color="A0DDCD" w:themeColor="accent3"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F3EE" w:themeFill="accent3" w:themeFillTint="33"/>
      </w:tcPr>
    </w:tblStylePr>
    <w:tblStylePr w:type="band1Horz">
      <w:tblPr/>
      <w:tcPr>
        <w:shd w:val="clear" w:color="auto" w:fill="DFF3EE" w:themeFill="accent3" w:themeFillTint="33"/>
      </w:tcPr>
    </w:tblStylePr>
    <w:tblStylePr w:type="neCell">
      <w:tblPr/>
      <w:tcPr>
        <w:tcBorders>
          <w:bottom w:val="single" w:color="A0DDCD" w:themeColor="accent3" w:themeTint="99" w:sz="4" w:space="0"/>
        </w:tcBorders>
      </w:tcPr>
    </w:tblStylePr>
    <w:tblStylePr w:type="nwCell">
      <w:tblPr/>
      <w:tcPr>
        <w:tcBorders>
          <w:bottom w:val="single" w:color="A0DDCD" w:themeColor="accent3" w:themeTint="99" w:sz="4" w:space="0"/>
        </w:tcBorders>
      </w:tcPr>
    </w:tblStylePr>
    <w:tblStylePr w:type="seCell">
      <w:tblPr/>
      <w:tcPr>
        <w:tcBorders>
          <w:top w:val="single" w:color="A0DDCD" w:themeColor="accent3" w:themeTint="99" w:sz="4" w:space="0"/>
        </w:tcBorders>
      </w:tcPr>
    </w:tblStylePr>
    <w:tblStylePr w:type="swCell">
      <w:tblPr/>
      <w:tcPr>
        <w:tcBorders>
          <w:top w:val="single" w:color="A0DDCD" w:themeColor="accent3" w:themeTint="99" w:sz="4" w:space="0"/>
        </w:tcBorders>
      </w:tcPr>
    </w:tblStylePr>
  </w:style>
  <w:style w:type="table" w:styleId="GridTable7Colorful-Accent4">
    <w:name w:val="Grid Table 7 Colorful Accent 4"/>
    <w:basedOn w:val="TableNormal"/>
    <w:uiPriority w:val="52"/>
    <w:rsid w:val="00DC2CF0"/>
    <w:pPr>
      <w:spacing w:after="0" w:line="240" w:lineRule="auto"/>
    </w:pPr>
    <w:rPr>
      <w:color w:val="56152F" w:themeColor="accent4" w:themeShade="BF"/>
    </w:rPr>
    <w:tblPr>
      <w:tblStyleRowBandSize w:val="1"/>
      <w:tblStyleColBandSize w:val="1"/>
      <w:tblBorders>
        <w:top w:val="single" w:color="D34D83" w:themeColor="accent4" w:themeTint="99" w:sz="4" w:space="0"/>
        <w:left w:val="single" w:color="D34D83" w:themeColor="accent4" w:themeTint="99" w:sz="4" w:space="0"/>
        <w:bottom w:val="single" w:color="D34D83" w:themeColor="accent4" w:themeTint="99" w:sz="4" w:space="0"/>
        <w:right w:val="single" w:color="D34D83" w:themeColor="accent4" w:themeTint="99" w:sz="4" w:space="0"/>
        <w:insideH w:val="single" w:color="D34D83" w:themeColor="accent4" w:themeTint="99" w:sz="4" w:space="0"/>
        <w:insideV w:val="single" w:color="D34D83" w:themeColor="accent4"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0C3D5" w:themeFill="accent4" w:themeFillTint="33"/>
      </w:tcPr>
    </w:tblStylePr>
    <w:tblStylePr w:type="band1Horz">
      <w:tblPr/>
      <w:tcPr>
        <w:shd w:val="clear" w:color="auto" w:fill="F0C3D5" w:themeFill="accent4" w:themeFillTint="33"/>
      </w:tcPr>
    </w:tblStylePr>
    <w:tblStylePr w:type="neCell">
      <w:tblPr/>
      <w:tcPr>
        <w:tcBorders>
          <w:bottom w:val="single" w:color="D34D83" w:themeColor="accent4" w:themeTint="99" w:sz="4" w:space="0"/>
        </w:tcBorders>
      </w:tcPr>
    </w:tblStylePr>
    <w:tblStylePr w:type="nwCell">
      <w:tblPr/>
      <w:tcPr>
        <w:tcBorders>
          <w:bottom w:val="single" w:color="D34D83" w:themeColor="accent4" w:themeTint="99" w:sz="4" w:space="0"/>
        </w:tcBorders>
      </w:tcPr>
    </w:tblStylePr>
    <w:tblStylePr w:type="seCell">
      <w:tblPr/>
      <w:tcPr>
        <w:tcBorders>
          <w:top w:val="single" w:color="D34D83" w:themeColor="accent4" w:themeTint="99" w:sz="4" w:space="0"/>
        </w:tcBorders>
      </w:tcPr>
    </w:tblStylePr>
    <w:tblStylePr w:type="swCell">
      <w:tblPr/>
      <w:tcPr>
        <w:tcBorders>
          <w:top w:val="single" w:color="D34D83" w:themeColor="accent4" w:themeTint="99" w:sz="4" w:space="0"/>
        </w:tcBorders>
      </w:tcPr>
    </w:tblStylePr>
  </w:style>
  <w:style w:type="table" w:styleId="GridTable7Colorful-Accent5">
    <w:name w:val="Grid Table 7 Colorful Accent 5"/>
    <w:basedOn w:val="TableNormal"/>
    <w:uiPriority w:val="52"/>
    <w:rsid w:val="00DC2CF0"/>
    <w:pPr>
      <w:spacing w:after="0" w:line="240" w:lineRule="auto"/>
    </w:pPr>
    <w:rPr>
      <w:color w:val="A6541F" w:themeColor="accent5" w:themeShade="BF"/>
    </w:rPr>
    <w:tblPr>
      <w:tblStyleRowBandSize w:val="1"/>
      <w:tblStyleColBandSize w:val="1"/>
      <w:tblBorders>
        <w:top w:val="single" w:color="E7AA82" w:themeColor="accent5" w:themeTint="99" w:sz="4" w:space="0"/>
        <w:left w:val="single" w:color="E7AA82" w:themeColor="accent5" w:themeTint="99" w:sz="4" w:space="0"/>
        <w:bottom w:val="single" w:color="E7AA82" w:themeColor="accent5" w:themeTint="99" w:sz="4" w:space="0"/>
        <w:right w:val="single" w:color="E7AA82" w:themeColor="accent5" w:themeTint="99" w:sz="4" w:space="0"/>
        <w:insideH w:val="single" w:color="E7AA82" w:themeColor="accent5" w:themeTint="99" w:sz="4" w:space="0"/>
        <w:insideV w:val="single" w:color="E7AA82" w:themeColor="accent5"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7E2D5" w:themeFill="accent5" w:themeFillTint="33"/>
      </w:tcPr>
    </w:tblStylePr>
    <w:tblStylePr w:type="band1Horz">
      <w:tblPr/>
      <w:tcPr>
        <w:shd w:val="clear" w:color="auto" w:fill="F7E2D5" w:themeFill="accent5" w:themeFillTint="33"/>
      </w:tcPr>
    </w:tblStylePr>
    <w:tblStylePr w:type="neCell">
      <w:tblPr/>
      <w:tcPr>
        <w:tcBorders>
          <w:bottom w:val="single" w:color="E7AA82" w:themeColor="accent5" w:themeTint="99" w:sz="4" w:space="0"/>
        </w:tcBorders>
      </w:tcPr>
    </w:tblStylePr>
    <w:tblStylePr w:type="nwCell">
      <w:tblPr/>
      <w:tcPr>
        <w:tcBorders>
          <w:bottom w:val="single" w:color="E7AA82" w:themeColor="accent5" w:themeTint="99" w:sz="4" w:space="0"/>
        </w:tcBorders>
      </w:tcPr>
    </w:tblStylePr>
    <w:tblStylePr w:type="seCell">
      <w:tblPr/>
      <w:tcPr>
        <w:tcBorders>
          <w:top w:val="single" w:color="E7AA82" w:themeColor="accent5" w:themeTint="99" w:sz="4" w:space="0"/>
        </w:tcBorders>
      </w:tcPr>
    </w:tblStylePr>
    <w:tblStylePr w:type="swCell">
      <w:tblPr/>
      <w:tcPr>
        <w:tcBorders>
          <w:top w:val="single" w:color="E7AA82" w:themeColor="accent5" w:themeTint="99" w:sz="4" w:space="0"/>
        </w:tcBorders>
      </w:tcPr>
    </w:tblStylePr>
  </w:style>
  <w:style w:type="table" w:styleId="GridTable7Colorful-Accent6">
    <w:name w:val="Grid Table 7 Colorful Accent 6"/>
    <w:basedOn w:val="TableNormal"/>
    <w:uiPriority w:val="52"/>
    <w:rsid w:val="00DC2CF0"/>
    <w:pPr>
      <w:spacing w:after="0" w:line="240" w:lineRule="auto"/>
    </w:pPr>
    <w:rPr>
      <w:color w:val="BF9924" w:themeColor="accent6" w:themeShade="BF"/>
    </w:rPr>
    <w:tblPr>
      <w:tblStyleRowBandSize w:val="1"/>
      <w:tblStyleColBandSize w:val="1"/>
      <w:tblBorders>
        <w:top w:val="single" w:color="EBD697" w:themeColor="accent6" w:themeTint="99" w:sz="4" w:space="0"/>
        <w:left w:val="single" w:color="EBD697" w:themeColor="accent6" w:themeTint="99" w:sz="4" w:space="0"/>
        <w:bottom w:val="single" w:color="EBD697" w:themeColor="accent6" w:themeTint="99" w:sz="4" w:space="0"/>
        <w:right w:val="single" w:color="EBD697" w:themeColor="accent6" w:themeTint="99" w:sz="4" w:space="0"/>
        <w:insideH w:val="single" w:color="EBD697" w:themeColor="accent6" w:themeTint="99" w:sz="4" w:space="0"/>
        <w:insideV w:val="single" w:color="EBD697" w:themeColor="accent6"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F1DC" w:themeFill="accent6" w:themeFillTint="33"/>
      </w:tcPr>
    </w:tblStylePr>
    <w:tblStylePr w:type="band1Horz">
      <w:tblPr/>
      <w:tcPr>
        <w:shd w:val="clear" w:color="auto" w:fill="F8F1DC" w:themeFill="accent6" w:themeFillTint="33"/>
      </w:tcPr>
    </w:tblStylePr>
    <w:tblStylePr w:type="neCell">
      <w:tblPr/>
      <w:tcPr>
        <w:tcBorders>
          <w:bottom w:val="single" w:color="EBD697" w:themeColor="accent6" w:themeTint="99" w:sz="4" w:space="0"/>
        </w:tcBorders>
      </w:tcPr>
    </w:tblStylePr>
    <w:tblStylePr w:type="nwCell">
      <w:tblPr/>
      <w:tcPr>
        <w:tcBorders>
          <w:bottom w:val="single" w:color="EBD697" w:themeColor="accent6" w:themeTint="99" w:sz="4" w:space="0"/>
        </w:tcBorders>
      </w:tcPr>
    </w:tblStylePr>
    <w:tblStylePr w:type="seCell">
      <w:tblPr/>
      <w:tcPr>
        <w:tcBorders>
          <w:top w:val="single" w:color="EBD697" w:themeColor="accent6" w:themeTint="99" w:sz="4" w:space="0"/>
        </w:tcBorders>
      </w:tcPr>
    </w:tblStylePr>
    <w:tblStylePr w:type="swCell">
      <w:tblPr/>
      <w:tcPr>
        <w:tcBorders>
          <w:top w:val="single" w:color="EBD697" w:themeColor="accent6" w:themeTint="99" w:sz="4" w:space="0"/>
        </w:tcBorders>
      </w:tcPr>
    </w:tblStylePr>
  </w:style>
  <w:style w:type="character" w:styleId="Hashtag">
    <w:name w:val="Hashtag"/>
    <w:basedOn w:val="DefaultParagraphFont"/>
    <w:uiPriority w:val="99"/>
    <w:semiHidden/>
    <w:unhideWhenUsed/>
    <w:rsid w:val="00DC2CF0"/>
    <w:rPr>
      <w:color w:val="2B579A"/>
      <w:shd w:val="clear" w:color="auto" w:fill="E6E6E6"/>
    </w:rPr>
  </w:style>
  <w:style w:type="character" w:styleId="HTMLAcronym">
    <w:name w:val="HTML Acronym"/>
    <w:basedOn w:val="DefaultParagraphFont"/>
    <w:uiPriority w:val="99"/>
    <w:semiHidden/>
    <w:unhideWhenUsed/>
    <w:rsid w:val="00DC2CF0"/>
  </w:style>
  <w:style w:type="paragraph" w:styleId="HTMLAddress">
    <w:name w:val="HTML Address"/>
    <w:basedOn w:val="Normal"/>
    <w:link w:val="HTMLAddressChar"/>
    <w:uiPriority w:val="99"/>
    <w:semiHidden/>
    <w:unhideWhenUsed/>
    <w:rsid w:val="00DC2CF0"/>
    <w:pPr>
      <w:spacing w:after="0" w:line="240" w:lineRule="auto"/>
    </w:pPr>
    <w:rPr>
      <w:i/>
      <w:iCs/>
    </w:rPr>
  </w:style>
  <w:style w:type="character" w:styleId="HTMLAddressChar" w:customStyle="1">
    <w:name w:val="HTML Address Char"/>
    <w:basedOn w:val="DefaultParagraphFont"/>
    <w:link w:val="HTMLAddress"/>
    <w:uiPriority w:val="99"/>
    <w:semiHidden/>
    <w:rsid w:val="00DC2CF0"/>
    <w:rPr>
      <w:i/>
      <w:iCs/>
    </w:rPr>
  </w:style>
  <w:style w:type="character" w:styleId="HTMLCite">
    <w:name w:val="HTML Cite"/>
    <w:basedOn w:val="DefaultParagraphFont"/>
    <w:uiPriority w:val="99"/>
    <w:semiHidden/>
    <w:unhideWhenUsed/>
    <w:rsid w:val="00DC2CF0"/>
    <w:rPr>
      <w:i/>
      <w:iCs/>
    </w:rPr>
  </w:style>
  <w:style w:type="character" w:styleId="HTMLCode">
    <w:name w:val="HTML Code"/>
    <w:basedOn w:val="DefaultParagraphFont"/>
    <w:uiPriority w:val="99"/>
    <w:semiHidden/>
    <w:unhideWhenUsed/>
    <w:rsid w:val="00DC2CF0"/>
    <w:rPr>
      <w:rFonts w:ascii="Consolas" w:hAnsi="Consolas"/>
      <w:sz w:val="22"/>
      <w:szCs w:val="20"/>
    </w:rPr>
  </w:style>
  <w:style w:type="character" w:styleId="HTMLDefinition">
    <w:name w:val="HTML Definition"/>
    <w:basedOn w:val="DefaultParagraphFont"/>
    <w:uiPriority w:val="99"/>
    <w:semiHidden/>
    <w:unhideWhenUsed/>
    <w:rsid w:val="00DC2CF0"/>
    <w:rPr>
      <w:i/>
      <w:iCs/>
    </w:rPr>
  </w:style>
  <w:style w:type="character" w:styleId="HTMLKeyboard">
    <w:name w:val="HTML Keyboard"/>
    <w:basedOn w:val="DefaultParagraphFont"/>
    <w:uiPriority w:val="99"/>
    <w:semiHidden/>
    <w:unhideWhenUsed/>
    <w:rsid w:val="00DC2CF0"/>
    <w:rPr>
      <w:rFonts w:ascii="Consolas" w:hAnsi="Consolas"/>
      <w:sz w:val="22"/>
      <w:szCs w:val="20"/>
    </w:rPr>
  </w:style>
  <w:style w:type="paragraph" w:styleId="HTMLPreformatted">
    <w:name w:val="HTML Preformatted"/>
    <w:basedOn w:val="Normal"/>
    <w:link w:val="HTMLPreformattedChar"/>
    <w:uiPriority w:val="99"/>
    <w:semiHidden/>
    <w:unhideWhenUsed/>
    <w:rsid w:val="00DC2CF0"/>
    <w:pPr>
      <w:spacing w:after="0" w:line="240" w:lineRule="auto"/>
    </w:pPr>
    <w:rPr>
      <w:rFonts w:ascii="Consolas" w:hAnsi="Consolas"/>
      <w:sz w:val="22"/>
      <w:szCs w:val="20"/>
    </w:rPr>
  </w:style>
  <w:style w:type="character" w:styleId="HTMLPreformattedChar" w:customStyle="1">
    <w:name w:val="HTML Preformatted Char"/>
    <w:basedOn w:val="DefaultParagraphFont"/>
    <w:link w:val="HTMLPreformatted"/>
    <w:uiPriority w:val="99"/>
    <w:semiHidden/>
    <w:rsid w:val="00DC2CF0"/>
    <w:rPr>
      <w:rFonts w:ascii="Consolas" w:hAnsi="Consolas"/>
      <w:sz w:val="22"/>
      <w:szCs w:val="20"/>
    </w:rPr>
  </w:style>
  <w:style w:type="character" w:styleId="HTMLSample">
    <w:name w:val="HTML Sample"/>
    <w:basedOn w:val="DefaultParagraphFont"/>
    <w:uiPriority w:val="99"/>
    <w:semiHidden/>
    <w:unhideWhenUsed/>
    <w:rsid w:val="00DC2CF0"/>
    <w:rPr>
      <w:rFonts w:ascii="Consolas" w:hAnsi="Consolas"/>
      <w:sz w:val="24"/>
      <w:szCs w:val="24"/>
    </w:rPr>
  </w:style>
  <w:style w:type="character" w:styleId="HTMLTypewriter">
    <w:name w:val="HTML Typewriter"/>
    <w:basedOn w:val="DefaultParagraphFont"/>
    <w:uiPriority w:val="99"/>
    <w:semiHidden/>
    <w:unhideWhenUsed/>
    <w:rsid w:val="00DC2CF0"/>
    <w:rPr>
      <w:rFonts w:ascii="Consolas" w:hAnsi="Consolas"/>
      <w:sz w:val="22"/>
      <w:szCs w:val="20"/>
    </w:rPr>
  </w:style>
  <w:style w:type="character" w:styleId="HTMLVariable">
    <w:name w:val="HTML Variable"/>
    <w:basedOn w:val="DefaultParagraphFont"/>
    <w:uiPriority w:val="99"/>
    <w:semiHidden/>
    <w:unhideWhenUsed/>
    <w:rsid w:val="00DC2CF0"/>
    <w:rPr>
      <w:i/>
      <w:iCs/>
    </w:rPr>
  </w:style>
  <w:style w:type="character" w:styleId="Hyperlink">
    <w:name w:val="Hyperlink"/>
    <w:basedOn w:val="DefaultParagraphFont"/>
    <w:uiPriority w:val="99"/>
    <w:semiHidden/>
    <w:unhideWhenUsed/>
    <w:rsid w:val="00DC2CF0"/>
    <w:rPr>
      <w:color w:val="276D5B" w:themeColor="accent3" w:themeShade="80"/>
      <w:u w:val="single"/>
    </w:rPr>
  </w:style>
  <w:style w:type="paragraph" w:styleId="Index1">
    <w:name w:val="index 1"/>
    <w:basedOn w:val="Normal"/>
    <w:next w:val="Normal"/>
    <w:autoRedefine/>
    <w:uiPriority w:val="99"/>
    <w:semiHidden/>
    <w:unhideWhenUsed/>
    <w:rsid w:val="00DC2CF0"/>
    <w:pPr>
      <w:spacing w:after="0" w:line="240" w:lineRule="auto"/>
      <w:ind w:left="300" w:hanging="300"/>
    </w:pPr>
  </w:style>
  <w:style w:type="paragraph" w:styleId="Index2">
    <w:name w:val="index 2"/>
    <w:basedOn w:val="Normal"/>
    <w:next w:val="Normal"/>
    <w:autoRedefine/>
    <w:uiPriority w:val="99"/>
    <w:semiHidden/>
    <w:unhideWhenUsed/>
    <w:rsid w:val="00DC2CF0"/>
    <w:pPr>
      <w:spacing w:after="0" w:line="240" w:lineRule="auto"/>
      <w:ind w:left="600" w:hanging="300"/>
    </w:pPr>
  </w:style>
  <w:style w:type="paragraph" w:styleId="Index3">
    <w:name w:val="index 3"/>
    <w:basedOn w:val="Normal"/>
    <w:next w:val="Normal"/>
    <w:autoRedefine/>
    <w:uiPriority w:val="99"/>
    <w:semiHidden/>
    <w:unhideWhenUsed/>
    <w:rsid w:val="00DC2CF0"/>
    <w:pPr>
      <w:spacing w:after="0" w:line="240" w:lineRule="auto"/>
      <w:ind w:left="900" w:hanging="300"/>
    </w:pPr>
  </w:style>
  <w:style w:type="paragraph" w:styleId="Index4">
    <w:name w:val="index 4"/>
    <w:basedOn w:val="Normal"/>
    <w:next w:val="Normal"/>
    <w:autoRedefine/>
    <w:uiPriority w:val="99"/>
    <w:semiHidden/>
    <w:unhideWhenUsed/>
    <w:rsid w:val="00DC2CF0"/>
    <w:pPr>
      <w:spacing w:after="0" w:line="240" w:lineRule="auto"/>
      <w:ind w:left="1200" w:hanging="300"/>
    </w:pPr>
  </w:style>
  <w:style w:type="paragraph" w:styleId="Index5">
    <w:name w:val="index 5"/>
    <w:basedOn w:val="Normal"/>
    <w:next w:val="Normal"/>
    <w:autoRedefine/>
    <w:uiPriority w:val="99"/>
    <w:semiHidden/>
    <w:unhideWhenUsed/>
    <w:rsid w:val="00DC2CF0"/>
    <w:pPr>
      <w:spacing w:after="0" w:line="240" w:lineRule="auto"/>
      <w:ind w:left="1500" w:hanging="300"/>
    </w:pPr>
  </w:style>
  <w:style w:type="paragraph" w:styleId="Index6">
    <w:name w:val="index 6"/>
    <w:basedOn w:val="Normal"/>
    <w:next w:val="Normal"/>
    <w:autoRedefine/>
    <w:uiPriority w:val="99"/>
    <w:semiHidden/>
    <w:unhideWhenUsed/>
    <w:rsid w:val="00DC2CF0"/>
    <w:pPr>
      <w:spacing w:after="0" w:line="240" w:lineRule="auto"/>
      <w:ind w:left="1800" w:hanging="300"/>
    </w:pPr>
  </w:style>
  <w:style w:type="paragraph" w:styleId="Index7">
    <w:name w:val="index 7"/>
    <w:basedOn w:val="Normal"/>
    <w:next w:val="Normal"/>
    <w:autoRedefine/>
    <w:uiPriority w:val="99"/>
    <w:semiHidden/>
    <w:unhideWhenUsed/>
    <w:rsid w:val="00DC2CF0"/>
    <w:pPr>
      <w:spacing w:after="0" w:line="240" w:lineRule="auto"/>
      <w:ind w:left="2100" w:hanging="300"/>
    </w:pPr>
  </w:style>
  <w:style w:type="paragraph" w:styleId="Index8">
    <w:name w:val="index 8"/>
    <w:basedOn w:val="Normal"/>
    <w:next w:val="Normal"/>
    <w:autoRedefine/>
    <w:uiPriority w:val="99"/>
    <w:semiHidden/>
    <w:unhideWhenUsed/>
    <w:rsid w:val="00DC2CF0"/>
    <w:pPr>
      <w:spacing w:after="0" w:line="240" w:lineRule="auto"/>
      <w:ind w:left="2400" w:hanging="300"/>
    </w:pPr>
  </w:style>
  <w:style w:type="paragraph" w:styleId="Index9">
    <w:name w:val="index 9"/>
    <w:basedOn w:val="Normal"/>
    <w:next w:val="Normal"/>
    <w:autoRedefine/>
    <w:uiPriority w:val="99"/>
    <w:semiHidden/>
    <w:unhideWhenUsed/>
    <w:rsid w:val="00DC2CF0"/>
    <w:pPr>
      <w:spacing w:after="0" w:line="240" w:lineRule="auto"/>
      <w:ind w:left="2700" w:hanging="300"/>
    </w:pPr>
  </w:style>
  <w:style w:type="paragraph" w:styleId="IndexHeading">
    <w:name w:val="index heading"/>
    <w:basedOn w:val="Normal"/>
    <w:next w:val="Index1"/>
    <w:uiPriority w:val="99"/>
    <w:semiHidden/>
    <w:unhideWhenUsed/>
    <w:rsid w:val="00DC2CF0"/>
    <w:rPr>
      <w:rFonts w:asciiTheme="majorHAnsi" w:hAnsiTheme="majorHAnsi" w:eastAsiaTheme="majorEastAsia" w:cstheme="majorBidi"/>
      <w:b/>
      <w:bCs/>
    </w:rPr>
  </w:style>
  <w:style w:type="table" w:styleId="LightGrid">
    <w:name w:val="Light Grid"/>
    <w:basedOn w:val="TableNormal"/>
    <w:uiPriority w:val="62"/>
    <w:semiHidden/>
    <w:unhideWhenUsed/>
    <w:rsid w:val="00DC2CF0"/>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DC2CF0"/>
    <w:pPr>
      <w:spacing w:after="0" w:line="240" w:lineRule="auto"/>
    </w:pPr>
    <w:tblPr>
      <w:tblStyleRowBandSize w:val="1"/>
      <w:tblStyleColBandSize w:val="1"/>
      <w:tblBorders>
        <w:top w:val="single" w:color="214C5E" w:themeColor="accent1" w:sz="8" w:space="0"/>
        <w:left w:val="single" w:color="214C5E" w:themeColor="accent1" w:sz="8" w:space="0"/>
        <w:bottom w:val="single" w:color="214C5E" w:themeColor="accent1" w:sz="8" w:space="0"/>
        <w:right w:val="single" w:color="214C5E" w:themeColor="accent1" w:sz="8" w:space="0"/>
        <w:insideH w:val="single" w:color="214C5E" w:themeColor="accent1" w:sz="8" w:space="0"/>
        <w:insideV w:val="single" w:color="214C5E"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214C5E" w:themeColor="accent1" w:sz="8" w:space="0"/>
          <w:left w:val="single" w:color="214C5E" w:themeColor="accent1" w:sz="8" w:space="0"/>
          <w:bottom w:val="single" w:color="214C5E" w:themeColor="accent1" w:sz="18" w:space="0"/>
          <w:right w:val="single" w:color="214C5E" w:themeColor="accent1" w:sz="8" w:space="0"/>
          <w:insideH w:val="nil"/>
          <w:insideV w:val="single" w:color="214C5E"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214C5E" w:themeColor="accent1" w:sz="6" w:space="0"/>
          <w:left w:val="single" w:color="214C5E" w:themeColor="accent1" w:sz="8" w:space="0"/>
          <w:bottom w:val="single" w:color="214C5E" w:themeColor="accent1" w:sz="8" w:space="0"/>
          <w:right w:val="single" w:color="214C5E" w:themeColor="accent1" w:sz="8" w:space="0"/>
          <w:insideH w:val="nil"/>
          <w:insideV w:val="single" w:color="214C5E"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214C5E" w:themeColor="accent1" w:sz="8" w:space="0"/>
          <w:left w:val="single" w:color="214C5E" w:themeColor="accent1" w:sz="8" w:space="0"/>
          <w:bottom w:val="single" w:color="214C5E" w:themeColor="accent1" w:sz="8" w:space="0"/>
          <w:right w:val="single" w:color="214C5E" w:themeColor="accent1" w:sz="8" w:space="0"/>
        </w:tcBorders>
      </w:tcPr>
    </w:tblStylePr>
    <w:tblStylePr w:type="band1Vert">
      <w:tblPr/>
      <w:tcPr>
        <w:tcBorders>
          <w:top w:val="single" w:color="214C5E" w:themeColor="accent1" w:sz="8" w:space="0"/>
          <w:left w:val="single" w:color="214C5E" w:themeColor="accent1" w:sz="8" w:space="0"/>
          <w:bottom w:val="single" w:color="214C5E" w:themeColor="accent1" w:sz="8" w:space="0"/>
          <w:right w:val="single" w:color="214C5E" w:themeColor="accent1" w:sz="8" w:space="0"/>
        </w:tcBorders>
        <w:shd w:val="clear" w:color="auto" w:fill="B8D8E6" w:themeFill="accent1" w:themeFillTint="3F"/>
      </w:tcPr>
    </w:tblStylePr>
    <w:tblStylePr w:type="band1Horz">
      <w:tblPr/>
      <w:tcPr>
        <w:tcBorders>
          <w:top w:val="single" w:color="214C5E" w:themeColor="accent1" w:sz="8" w:space="0"/>
          <w:left w:val="single" w:color="214C5E" w:themeColor="accent1" w:sz="8" w:space="0"/>
          <w:bottom w:val="single" w:color="214C5E" w:themeColor="accent1" w:sz="8" w:space="0"/>
          <w:right w:val="single" w:color="214C5E" w:themeColor="accent1" w:sz="8" w:space="0"/>
          <w:insideV w:val="single" w:color="214C5E" w:themeColor="accent1" w:sz="8" w:space="0"/>
        </w:tcBorders>
        <w:shd w:val="clear" w:color="auto" w:fill="B8D8E6" w:themeFill="accent1" w:themeFillTint="3F"/>
      </w:tcPr>
    </w:tblStylePr>
    <w:tblStylePr w:type="band2Horz">
      <w:tblPr/>
      <w:tcPr>
        <w:tcBorders>
          <w:top w:val="single" w:color="214C5E" w:themeColor="accent1" w:sz="8" w:space="0"/>
          <w:left w:val="single" w:color="214C5E" w:themeColor="accent1" w:sz="8" w:space="0"/>
          <w:bottom w:val="single" w:color="214C5E" w:themeColor="accent1" w:sz="8" w:space="0"/>
          <w:right w:val="single" w:color="214C5E" w:themeColor="accent1" w:sz="8" w:space="0"/>
          <w:insideV w:val="single" w:color="214C5E" w:themeColor="accent1" w:sz="8" w:space="0"/>
        </w:tcBorders>
      </w:tcPr>
    </w:tblStylePr>
  </w:style>
  <w:style w:type="table" w:styleId="LightGrid-Accent2">
    <w:name w:val="Light Grid Accent 2"/>
    <w:basedOn w:val="TableNormal"/>
    <w:uiPriority w:val="62"/>
    <w:semiHidden/>
    <w:unhideWhenUsed/>
    <w:rsid w:val="00DC2CF0"/>
    <w:pPr>
      <w:spacing w:after="0" w:line="240" w:lineRule="auto"/>
    </w:pPr>
    <w:tblPr>
      <w:tblStyleRowBandSize w:val="1"/>
      <w:tblStyleColBandSize w:val="1"/>
      <w:tblBorders>
        <w:top w:val="single" w:color="DE4948" w:themeColor="accent2" w:sz="8" w:space="0"/>
        <w:left w:val="single" w:color="DE4948" w:themeColor="accent2" w:sz="8" w:space="0"/>
        <w:bottom w:val="single" w:color="DE4948" w:themeColor="accent2" w:sz="8" w:space="0"/>
        <w:right w:val="single" w:color="DE4948" w:themeColor="accent2" w:sz="8" w:space="0"/>
        <w:insideH w:val="single" w:color="DE4948" w:themeColor="accent2" w:sz="8" w:space="0"/>
        <w:insideV w:val="single" w:color="DE4948"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DE4948" w:themeColor="accent2" w:sz="8" w:space="0"/>
          <w:left w:val="single" w:color="DE4948" w:themeColor="accent2" w:sz="8" w:space="0"/>
          <w:bottom w:val="single" w:color="DE4948" w:themeColor="accent2" w:sz="18" w:space="0"/>
          <w:right w:val="single" w:color="DE4948" w:themeColor="accent2" w:sz="8" w:space="0"/>
          <w:insideH w:val="nil"/>
          <w:insideV w:val="single" w:color="DE4948"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DE4948" w:themeColor="accent2" w:sz="6" w:space="0"/>
          <w:left w:val="single" w:color="DE4948" w:themeColor="accent2" w:sz="8" w:space="0"/>
          <w:bottom w:val="single" w:color="DE4948" w:themeColor="accent2" w:sz="8" w:space="0"/>
          <w:right w:val="single" w:color="DE4948" w:themeColor="accent2" w:sz="8" w:space="0"/>
          <w:insideH w:val="nil"/>
          <w:insideV w:val="single" w:color="DE4948"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DE4948" w:themeColor="accent2" w:sz="8" w:space="0"/>
          <w:left w:val="single" w:color="DE4948" w:themeColor="accent2" w:sz="8" w:space="0"/>
          <w:bottom w:val="single" w:color="DE4948" w:themeColor="accent2" w:sz="8" w:space="0"/>
          <w:right w:val="single" w:color="DE4948" w:themeColor="accent2" w:sz="8" w:space="0"/>
        </w:tcBorders>
      </w:tcPr>
    </w:tblStylePr>
    <w:tblStylePr w:type="band1Vert">
      <w:tblPr/>
      <w:tcPr>
        <w:tcBorders>
          <w:top w:val="single" w:color="DE4948" w:themeColor="accent2" w:sz="8" w:space="0"/>
          <w:left w:val="single" w:color="DE4948" w:themeColor="accent2" w:sz="8" w:space="0"/>
          <w:bottom w:val="single" w:color="DE4948" w:themeColor="accent2" w:sz="8" w:space="0"/>
          <w:right w:val="single" w:color="DE4948" w:themeColor="accent2" w:sz="8" w:space="0"/>
        </w:tcBorders>
        <w:shd w:val="clear" w:color="auto" w:fill="F6D1D1" w:themeFill="accent2" w:themeFillTint="3F"/>
      </w:tcPr>
    </w:tblStylePr>
    <w:tblStylePr w:type="band1Horz">
      <w:tblPr/>
      <w:tcPr>
        <w:tcBorders>
          <w:top w:val="single" w:color="DE4948" w:themeColor="accent2" w:sz="8" w:space="0"/>
          <w:left w:val="single" w:color="DE4948" w:themeColor="accent2" w:sz="8" w:space="0"/>
          <w:bottom w:val="single" w:color="DE4948" w:themeColor="accent2" w:sz="8" w:space="0"/>
          <w:right w:val="single" w:color="DE4948" w:themeColor="accent2" w:sz="8" w:space="0"/>
          <w:insideV w:val="single" w:color="DE4948" w:themeColor="accent2" w:sz="8" w:space="0"/>
        </w:tcBorders>
        <w:shd w:val="clear" w:color="auto" w:fill="F6D1D1" w:themeFill="accent2" w:themeFillTint="3F"/>
      </w:tcPr>
    </w:tblStylePr>
    <w:tblStylePr w:type="band2Horz">
      <w:tblPr/>
      <w:tcPr>
        <w:tcBorders>
          <w:top w:val="single" w:color="DE4948" w:themeColor="accent2" w:sz="8" w:space="0"/>
          <w:left w:val="single" w:color="DE4948" w:themeColor="accent2" w:sz="8" w:space="0"/>
          <w:bottom w:val="single" w:color="DE4948" w:themeColor="accent2" w:sz="8" w:space="0"/>
          <w:right w:val="single" w:color="DE4948" w:themeColor="accent2" w:sz="8" w:space="0"/>
          <w:insideV w:val="single" w:color="DE4948" w:themeColor="accent2" w:sz="8" w:space="0"/>
        </w:tcBorders>
      </w:tcPr>
    </w:tblStylePr>
  </w:style>
  <w:style w:type="table" w:styleId="LightGrid-Accent3">
    <w:name w:val="Light Grid Accent 3"/>
    <w:basedOn w:val="TableNormal"/>
    <w:uiPriority w:val="62"/>
    <w:semiHidden/>
    <w:unhideWhenUsed/>
    <w:rsid w:val="00DC2CF0"/>
    <w:pPr>
      <w:spacing w:after="0" w:line="240" w:lineRule="auto"/>
    </w:pPr>
    <w:tblPr>
      <w:tblStyleRowBandSize w:val="1"/>
      <w:tblStyleColBandSize w:val="1"/>
      <w:tblBorders>
        <w:top w:val="single" w:color="62C7AD" w:themeColor="accent3" w:sz="8" w:space="0"/>
        <w:left w:val="single" w:color="62C7AD" w:themeColor="accent3" w:sz="8" w:space="0"/>
        <w:bottom w:val="single" w:color="62C7AD" w:themeColor="accent3" w:sz="8" w:space="0"/>
        <w:right w:val="single" w:color="62C7AD" w:themeColor="accent3" w:sz="8" w:space="0"/>
        <w:insideH w:val="single" w:color="62C7AD" w:themeColor="accent3" w:sz="8" w:space="0"/>
        <w:insideV w:val="single" w:color="62C7AD"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62C7AD" w:themeColor="accent3" w:sz="8" w:space="0"/>
          <w:left w:val="single" w:color="62C7AD" w:themeColor="accent3" w:sz="8" w:space="0"/>
          <w:bottom w:val="single" w:color="62C7AD" w:themeColor="accent3" w:sz="18" w:space="0"/>
          <w:right w:val="single" w:color="62C7AD" w:themeColor="accent3" w:sz="8" w:space="0"/>
          <w:insideH w:val="nil"/>
          <w:insideV w:val="single" w:color="62C7AD"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62C7AD" w:themeColor="accent3" w:sz="6" w:space="0"/>
          <w:left w:val="single" w:color="62C7AD" w:themeColor="accent3" w:sz="8" w:space="0"/>
          <w:bottom w:val="single" w:color="62C7AD" w:themeColor="accent3" w:sz="8" w:space="0"/>
          <w:right w:val="single" w:color="62C7AD" w:themeColor="accent3" w:sz="8" w:space="0"/>
          <w:insideH w:val="nil"/>
          <w:insideV w:val="single" w:color="62C7AD"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62C7AD" w:themeColor="accent3" w:sz="8" w:space="0"/>
          <w:left w:val="single" w:color="62C7AD" w:themeColor="accent3" w:sz="8" w:space="0"/>
          <w:bottom w:val="single" w:color="62C7AD" w:themeColor="accent3" w:sz="8" w:space="0"/>
          <w:right w:val="single" w:color="62C7AD" w:themeColor="accent3" w:sz="8" w:space="0"/>
        </w:tcBorders>
      </w:tcPr>
    </w:tblStylePr>
    <w:tblStylePr w:type="band1Vert">
      <w:tblPr/>
      <w:tcPr>
        <w:tcBorders>
          <w:top w:val="single" w:color="62C7AD" w:themeColor="accent3" w:sz="8" w:space="0"/>
          <w:left w:val="single" w:color="62C7AD" w:themeColor="accent3" w:sz="8" w:space="0"/>
          <w:bottom w:val="single" w:color="62C7AD" w:themeColor="accent3" w:sz="8" w:space="0"/>
          <w:right w:val="single" w:color="62C7AD" w:themeColor="accent3" w:sz="8" w:space="0"/>
        </w:tcBorders>
        <w:shd w:val="clear" w:color="auto" w:fill="D8F1EA" w:themeFill="accent3" w:themeFillTint="3F"/>
      </w:tcPr>
    </w:tblStylePr>
    <w:tblStylePr w:type="band1Horz">
      <w:tblPr/>
      <w:tcPr>
        <w:tcBorders>
          <w:top w:val="single" w:color="62C7AD" w:themeColor="accent3" w:sz="8" w:space="0"/>
          <w:left w:val="single" w:color="62C7AD" w:themeColor="accent3" w:sz="8" w:space="0"/>
          <w:bottom w:val="single" w:color="62C7AD" w:themeColor="accent3" w:sz="8" w:space="0"/>
          <w:right w:val="single" w:color="62C7AD" w:themeColor="accent3" w:sz="8" w:space="0"/>
          <w:insideV w:val="single" w:color="62C7AD" w:themeColor="accent3" w:sz="8" w:space="0"/>
        </w:tcBorders>
        <w:shd w:val="clear" w:color="auto" w:fill="D8F1EA" w:themeFill="accent3" w:themeFillTint="3F"/>
      </w:tcPr>
    </w:tblStylePr>
    <w:tblStylePr w:type="band2Horz">
      <w:tblPr/>
      <w:tcPr>
        <w:tcBorders>
          <w:top w:val="single" w:color="62C7AD" w:themeColor="accent3" w:sz="8" w:space="0"/>
          <w:left w:val="single" w:color="62C7AD" w:themeColor="accent3" w:sz="8" w:space="0"/>
          <w:bottom w:val="single" w:color="62C7AD" w:themeColor="accent3" w:sz="8" w:space="0"/>
          <w:right w:val="single" w:color="62C7AD" w:themeColor="accent3" w:sz="8" w:space="0"/>
          <w:insideV w:val="single" w:color="62C7AD" w:themeColor="accent3" w:sz="8" w:space="0"/>
        </w:tcBorders>
      </w:tcPr>
    </w:tblStylePr>
  </w:style>
  <w:style w:type="table" w:styleId="LightGrid-Accent4">
    <w:name w:val="Light Grid Accent 4"/>
    <w:basedOn w:val="TableNormal"/>
    <w:uiPriority w:val="62"/>
    <w:semiHidden/>
    <w:unhideWhenUsed/>
    <w:rsid w:val="00DC2CF0"/>
    <w:pPr>
      <w:spacing w:after="0" w:line="240" w:lineRule="auto"/>
    </w:pPr>
    <w:tblPr>
      <w:tblStyleRowBandSize w:val="1"/>
      <w:tblStyleColBandSize w:val="1"/>
      <w:tblBorders>
        <w:top w:val="single" w:color="731C3F" w:themeColor="accent4" w:sz="8" w:space="0"/>
        <w:left w:val="single" w:color="731C3F" w:themeColor="accent4" w:sz="8" w:space="0"/>
        <w:bottom w:val="single" w:color="731C3F" w:themeColor="accent4" w:sz="8" w:space="0"/>
        <w:right w:val="single" w:color="731C3F" w:themeColor="accent4" w:sz="8" w:space="0"/>
        <w:insideH w:val="single" w:color="731C3F" w:themeColor="accent4" w:sz="8" w:space="0"/>
        <w:insideV w:val="single" w:color="731C3F"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731C3F" w:themeColor="accent4" w:sz="8" w:space="0"/>
          <w:left w:val="single" w:color="731C3F" w:themeColor="accent4" w:sz="8" w:space="0"/>
          <w:bottom w:val="single" w:color="731C3F" w:themeColor="accent4" w:sz="18" w:space="0"/>
          <w:right w:val="single" w:color="731C3F" w:themeColor="accent4" w:sz="8" w:space="0"/>
          <w:insideH w:val="nil"/>
          <w:insideV w:val="single" w:color="731C3F"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731C3F" w:themeColor="accent4" w:sz="6" w:space="0"/>
          <w:left w:val="single" w:color="731C3F" w:themeColor="accent4" w:sz="8" w:space="0"/>
          <w:bottom w:val="single" w:color="731C3F" w:themeColor="accent4" w:sz="8" w:space="0"/>
          <w:right w:val="single" w:color="731C3F" w:themeColor="accent4" w:sz="8" w:space="0"/>
          <w:insideH w:val="nil"/>
          <w:insideV w:val="single" w:color="731C3F"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731C3F" w:themeColor="accent4" w:sz="8" w:space="0"/>
          <w:left w:val="single" w:color="731C3F" w:themeColor="accent4" w:sz="8" w:space="0"/>
          <w:bottom w:val="single" w:color="731C3F" w:themeColor="accent4" w:sz="8" w:space="0"/>
          <w:right w:val="single" w:color="731C3F" w:themeColor="accent4" w:sz="8" w:space="0"/>
        </w:tcBorders>
      </w:tcPr>
    </w:tblStylePr>
    <w:tblStylePr w:type="band1Vert">
      <w:tblPr/>
      <w:tcPr>
        <w:tcBorders>
          <w:top w:val="single" w:color="731C3F" w:themeColor="accent4" w:sz="8" w:space="0"/>
          <w:left w:val="single" w:color="731C3F" w:themeColor="accent4" w:sz="8" w:space="0"/>
          <w:bottom w:val="single" w:color="731C3F" w:themeColor="accent4" w:sz="8" w:space="0"/>
          <w:right w:val="single" w:color="731C3F" w:themeColor="accent4" w:sz="8" w:space="0"/>
        </w:tcBorders>
        <w:shd w:val="clear" w:color="auto" w:fill="EDB5CB" w:themeFill="accent4" w:themeFillTint="3F"/>
      </w:tcPr>
    </w:tblStylePr>
    <w:tblStylePr w:type="band1Horz">
      <w:tblPr/>
      <w:tcPr>
        <w:tcBorders>
          <w:top w:val="single" w:color="731C3F" w:themeColor="accent4" w:sz="8" w:space="0"/>
          <w:left w:val="single" w:color="731C3F" w:themeColor="accent4" w:sz="8" w:space="0"/>
          <w:bottom w:val="single" w:color="731C3F" w:themeColor="accent4" w:sz="8" w:space="0"/>
          <w:right w:val="single" w:color="731C3F" w:themeColor="accent4" w:sz="8" w:space="0"/>
          <w:insideV w:val="single" w:color="731C3F" w:themeColor="accent4" w:sz="8" w:space="0"/>
        </w:tcBorders>
        <w:shd w:val="clear" w:color="auto" w:fill="EDB5CB" w:themeFill="accent4" w:themeFillTint="3F"/>
      </w:tcPr>
    </w:tblStylePr>
    <w:tblStylePr w:type="band2Horz">
      <w:tblPr/>
      <w:tcPr>
        <w:tcBorders>
          <w:top w:val="single" w:color="731C3F" w:themeColor="accent4" w:sz="8" w:space="0"/>
          <w:left w:val="single" w:color="731C3F" w:themeColor="accent4" w:sz="8" w:space="0"/>
          <w:bottom w:val="single" w:color="731C3F" w:themeColor="accent4" w:sz="8" w:space="0"/>
          <w:right w:val="single" w:color="731C3F" w:themeColor="accent4" w:sz="8" w:space="0"/>
          <w:insideV w:val="single" w:color="731C3F" w:themeColor="accent4" w:sz="8" w:space="0"/>
        </w:tcBorders>
      </w:tcPr>
    </w:tblStylePr>
  </w:style>
  <w:style w:type="table" w:styleId="LightGrid-Accent5">
    <w:name w:val="Light Grid Accent 5"/>
    <w:basedOn w:val="TableNormal"/>
    <w:uiPriority w:val="62"/>
    <w:semiHidden/>
    <w:unhideWhenUsed/>
    <w:rsid w:val="00DC2CF0"/>
    <w:pPr>
      <w:spacing w:after="0" w:line="240" w:lineRule="auto"/>
    </w:pPr>
    <w:tblPr>
      <w:tblStyleRowBandSize w:val="1"/>
      <w:tblStyleColBandSize w:val="1"/>
      <w:tblBorders>
        <w:top w:val="single" w:color="D87330" w:themeColor="accent5" w:sz="8" w:space="0"/>
        <w:left w:val="single" w:color="D87330" w:themeColor="accent5" w:sz="8" w:space="0"/>
        <w:bottom w:val="single" w:color="D87330" w:themeColor="accent5" w:sz="8" w:space="0"/>
        <w:right w:val="single" w:color="D87330" w:themeColor="accent5" w:sz="8" w:space="0"/>
        <w:insideH w:val="single" w:color="D87330" w:themeColor="accent5" w:sz="8" w:space="0"/>
        <w:insideV w:val="single" w:color="D87330"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D87330" w:themeColor="accent5" w:sz="8" w:space="0"/>
          <w:left w:val="single" w:color="D87330" w:themeColor="accent5" w:sz="8" w:space="0"/>
          <w:bottom w:val="single" w:color="D87330" w:themeColor="accent5" w:sz="18" w:space="0"/>
          <w:right w:val="single" w:color="D87330" w:themeColor="accent5" w:sz="8" w:space="0"/>
          <w:insideH w:val="nil"/>
          <w:insideV w:val="single" w:color="D87330"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D87330" w:themeColor="accent5" w:sz="6" w:space="0"/>
          <w:left w:val="single" w:color="D87330" w:themeColor="accent5" w:sz="8" w:space="0"/>
          <w:bottom w:val="single" w:color="D87330" w:themeColor="accent5" w:sz="8" w:space="0"/>
          <w:right w:val="single" w:color="D87330" w:themeColor="accent5" w:sz="8" w:space="0"/>
          <w:insideH w:val="nil"/>
          <w:insideV w:val="single" w:color="D87330"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D87330" w:themeColor="accent5" w:sz="8" w:space="0"/>
          <w:left w:val="single" w:color="D87330" w:themeColor="accent5" w:sz="8" w:space="0"/>
          <w:bottom w:val="single" w:color="D87330" w:themeColor="accent5" w:sz="8" w:space="0"/>
          <w:right w:val="single" w:color="D87330" w:themeColor="accent5" w:sz="8" w:space="0"/>
        </w:tcBorders>
      </w:tcPr>
    </w:tblStylePr>
    <w:tblStylePr w:type="band1Vert">
      <w:tblPr/>
      <w:tcPr>
        <w:tcBorders>
          <w:top w:val="single" w:color="D87330" w:themeColor="accent5" w:sz="8" w:space="0"/>
          <w:left w:val="single" w:color="D87330" w:themeColor="accent5" w:sz="8" w:space="0"/>
          <w:bottom w:val="single" w:color="D87330" w:themeColor="accent5" w:sz="8" w:space="0"/>
          <w:right w:val="single" w:color="D87330" w:themeColor="accent5" w:sz="8" w:space="0"/>
        </w:tcBorders>
        <w:shd w:val="clear" w:color="auto" w:fill="F5DCCB" w:themeFill="accent5" w:themeFillTint="3F"/>
      </w:tcPr>
    </w:tblStylePr>
    <w:tblStylePr w:type="band1Horz">
      <w:tblPr/>
      <w:tcPr>
        <w:tcBorders>
          <w:top w:val="single" w:color="D87330" w:themeColor="accent5" w:sz="8" w:space="0"/>
          <w:left w:val="single" w:color="D87330" w:themeColor="accent5" w:sz="8" w:space="0"/>
          <w:bottom w:val="single" w:color="D87330" w:themeColor="accent5" w:sz="8" w:space="0"/>
          <w:right w:val="single" w:color="D87330" w:themeColor="accent5" w:sz="8" w:space="0"/>
          <w:insideV w:val="single" w:color="D87330" w:themeColor="accent5" w:sz="8" w:space="0"/>
        </w:tcBorders>
        <w:shd w:val="clear" w:color="auto" w:fill="F5DCCB" w:themeFill="accent5" w:themeFillTint="3F"/>
      </w:tcPr>
    </w:tblStylePr>
    <w:tblStylePr w:type="band2Horz">
      <w:tblPr/>
      <w:tcPr>
        <w:tcBorders>
          <w:top w:val="single" w:color="D87330" w:themeColor="accent5" w:sz="8" w:space="0"/>
          <w:left w:val="single" w:color="D87330" w:themeColor="accent5" w:sz="8" w:space="0"/>
          <w:bottom w:val="single" w:color="D87330" w:themeColor="accent5" w:sz="8" w:space="0"/>
          <w:right w:val="single" w:color="D87330" w:themeColor="accent5" w:sz="8" w:space="0"/>
          <w:insideV w:val="single" w:color="D87330" w:themeColor="accent5" w:sz="8" w:space="0"/>
        </w:tcBorders>
      </w:tcPr>
    </w:tblStylePr>
  </w:style>
  <w:style w:type="table" w:styleId="LightGrid-Accent6">
    <w:name w:val="Light Grid Accent 6"/>
    <w:basedOn w:val="TableNormal"/>
    <w:uiPriority w:val="62"/>
    <w:semiHidden/>
    <w:unhideWhenUsed/>
    <w:rsid w:val="00DC2CF0"/>
    <w:pPr>
      <w:spacing w:after="0" w:line="240" w:lineRule="auto"/>
    </w:pPr>
    <w:tblPr>
      <w:tblStyleRowBandSize w:val="1"/>
      <w:tblStyleColBandSize w:val="1"/>
      <w:tblBorders>
        <w:top w:val="single" w:color="DEBC53" w:themeColor="accent6" w:sz="8" w:space="0"/>
        <w:left w:val="single" w:color="DEBC53" w:themeColor="accent6" w:sz="8" w:space="0"/>
        <w:bottom w:val="single" w:color="DEBC53" w:themeColor="accent6" w:sz="8" w:space="0"/>
        <w:right w:val="single" w:color="DEBC53" w:themeColor="accent6" w:sz="8" w:space="0"/>
        <w:insideH w:val="single" w:color="DEBC53" w:themeColor="accent6" w:sz="8" w:space="0"/>
        <w:insideV w:val="single" w:color="DEBC53"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DEBC53" w:themeColor="accent6" w:sz="8" w:space="0"/>
          <w:left w:val="single" w:color="DEBC53" w:themeColor="accent6" w:sz="8" w:space="0"/>
          <w:bottom w:val="single" w:color="DEBC53" w:themeColor="accent6" w:sz="18" w:space="0"/>
          <w:right w:val="single" w:color="DEBC53" w:themeColor="accent6" w:sz="8" w:space="0"/>
          <w:insideH w:val="nil"/>
          <w:insideV w:val="single" w:color="DEBC53"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DEBC53" w:themeColor="accent6" w:sz="6" w:space="0"/>
          <w:left w:val="single" w:color="DEBC53" w:themeColor="accent6" w:sz="8" w:space="0"/>
          <w:bottom w:val="single" w:color="DEBC53" w:themeColor="accent6" w:sz="8" w:space="0"/>
          <w:right w:val="single" w:color="DEBC53" w:themeColor="accent6" w:sz="8" w:space="0"/>
          <w:insideH w:val="nil"/>
          <w:insideV w:val="single" w:color="DEBC53"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DEBC53" w:themeColor="accent6" w:sz="8" w:space="0"/>
          <w:left w:val="single" w:color="DEBC53" w:themeColor="accent6" w:sz="8" w:space="0"/>
          <w:bottom w:val="single" w:color="DEBC53" w:themeColor="accent6" w:sz="8" w:space="0"/>
          <w:right w:val="single" w:color="DEBC53" w:themeColor="accent6" w:sz="8" w:space="0"/>
        </w:tcBorders>
      </w:tcPr>
    </w:tblStylePr>
    <w:tblStylePr w:type="band1Vert">
      <w:tblPr/>
      <w:tcPr>
        <w:tcBorders>
          <w:top w:val="single" w:color="DEBC53" w:themeColor="accent6" w:sz="8" w:space="0"/>
          <w:left w:val="single" w:color="DEBC53" w:themeColor="accent6" w:sz="8" w:space="0"/>
          <w:bottom w:val="single" w:color="DEBC53" w:themeColor="accent6" w:sz="8" w:space="0"/>
          <w:right w:val="single" w:color="DEBC53" w:themeColor="accent6" w:sz="8" w:space="0"/>
        </w:tcBorders>
        <w:shd w:val="clear" w:color="auto" w:fill="F7EED4" w:themeFill="accent6" w:themeFillTint="3F"/>
      </w:tcPr>
    </w:tblStylePr>
    <w:tblStylePr w:type="band1Horz">
      <w:tblPr/>
      <w:tcPr>
        <w:tcBorders>
          <w:top w:val="single" w:color="DEBC53" w:themeColor="accent6" w:sz="8" w:space="0"/>
          <w:left w:val="single" w:color="DEBC53" w:themeColor="accent6" w:sz="8" w:space="0"/>
          <w:bottom w:val="single" w:color="DEBC53" w:themeColor="accent6" w:sz="8" w:space="0"/>
          <w:right w:val="single" w:color="DEBC53" w:themeColor="accent6" w:sz="8" w:space="0"/>
          <w:insideV w:val="single" w:color="DEBC53" w:themeColor="accent6" w:sz="8" w:space="0"/>
        </w:tcBorders>
        <w:shd w:val="clear" w:color="auto" w:fill="F7EED4" w:themeFill="accent6" w:themeFillTint="3F"/>
      </w:tcPr>
    </w:tblStylePr>
    <w:tblStylePr w:type="band2Horz">
      <w:tblPr/>
      <w:tcPr>
        <w:tcBorders>
          <w:top w:val="single" w:color="DEBC53" w:themeColor="accent6" w:sz="8" w:space="0"/>
          <w:left w:val="single" w:color="DEBC53" w:themeColor="accent6" w:sz="8" w:space="0"/>
          <w:bottom w:val="single" w:color="DEBC53" w:themeColor="accent6" w:sz="8" w:space="0"/>
          <w:right w:val="single" w:color="DEBC53" w:themeColor="accent6" w:sz="8" w:space="0"/>
          <w:insideV w:val="single" w:color="DEBC53" w:themeColor="accent6" w:sz="8" w:space="0"/>
        </w:tcBorders>
      </w:tcPr>
    </w:tblStylePr>
  </w:style>
  <w:style w:type="table" w:styleId="LightList">
    <w:name w:val="Light List"/>
    <w:basedOn w:val="TableNormal"/>
    <w:uiPriority w:val="61"/>
    <w:semiHidden/>
    <w:unhideWhenUsed/>
    <w:rsid w:val="00DC2CF0"/>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semiHidden/>
    <w:unhideWhenUsed/>
    <w:rsid w:val="00DC2CF0"/>
    <w:pPr>
      <w:spacing w:after="0" w:line="240" w:lineRule="auto"/>
    </w:pPr>
    <w:tblPr>
      <w:tblStyleRowBandSize w:val="1"/>
      <w:tblStyleColBandSize w:val="1"/>
      <w:tblBorders>
        <w:top w:val="single" w:color="214C5E" w:themeColor="accent1" w:sz="8" w:space="0"/>
        <w:left w:val="single" w:color="214C5E" w:themeColor="accent1" w:sz="8" w:space="0"/>
        <w:bottom w:val="single" w:color="214C5E" w:themeColor="accent1" w:sz="8" w:space="0"/>
        <w:right w:val="single" w:color="214C5E" w:themeColor="accent1" w:sz="8" w:space="0"/>
      </w:tblBorders>
    </w:tblPr>
    <w:tblStylePr w:type="firstRow">
      <w:pPr>
        <w:spacing w:before="0" w:after="0" w:line="240" w:lineRule="auto"/>
      </w:pPr>
      <w:rPr>
        <w:b/>
        <w:bCs/>
        <w:color w:val="FFFFFF" w:themeColor="background1"/>
      </w:rPr>
      <w:tblPr/>
      <w:tcPr>
        <w:shd w:val="clear" w:color="auto" w:fill="214C5E" w:themeFill="accent1"/>
      </w:tcPr>
    </w:tblStylePr>
    <w:tblStylePr w:type="lastRow">
      <w:pPr>
        <w:spacing w:before="0" w:after="0" w:line="240" w:lineRule="auto"/>
      </w:pPr>
      <w:rPr>
        <w:b/>
        <w:bCs/>
      </w:rPr>
      <w:tblPr/>
      <w:tcPr>
        <w:tcBorders>
          <w:top w:val="double" w:color="214C5E" w:themeColor="accent1" w:sz="6" w:space="0"/>
          <w:left w:val="single" w:color="214C5E" w:themeColor="accent1" w:sz="8" w:space="0"/>
          <w:bottom w:val="single" w:color="214C5E" w:themeColor="accent1" w:sz="8" w:space="0"/>
          <w:right w:val="single" w:color="214C5E" w:themeColor="accent1" w:sz="8" w:space="0"/>
        </w:tcBorders>
      </w:tcPr>
    </w:tblStylePr>
    <w:tblStylePr w:type="firstCol">
      <w:rPr>
        <w:b/>
        <w:bCs/>
      </w:rPr>
    </w:tblStylePr>
    <w:tblStylePr w:type="lastCol">
      <w:rPr>
        <w:b/>
        <w:bCs/>
      </w:rPr>
    </w:tblStylePr>
    <w:tblStylePr w:type="band1Vert">
      <w:tblPr/>
      <w:tcPr>
        <w:tcBorders>
          <w:top w:val="single" w:color="214C5E" w:themeColor="accent1" w:sz="8" w:space="0"/>
          <w:left w:val="single" w:color="214C5E" w:themeColor="accent1" w:sz="8" w:space="0"/>
          <w:bottom w:val="single" w:color="214C5E" w:themeColor="accent1" w:sz="8" w:space="0"/>
          <w:right w:val="single" w:color="214C5E" w:themeColor="accent1" w:sz="8" w:space="0"/>
        </w:tcBorders>
      </w:tcPr>
    </w:tblStylePr>
    <w:tblStylePr w:type="band1Horz">
      <w:tblPr/>
      <w:tcPr>
        <w:tcBorders>
          <w:top w:val="single" w:color="214C5E" w:themeColor="accent1" w:sz="8" w:space="0"/>
          <w:left w:val="single" w:color="214C5E" w:themeColor="accent1" w:sz="8" w:space="0"/>
          <w:bottom w:val="single" w:color="214C5E" w:themeColor="accent1" w:sz="8" w:space="0"/>
          <w:right w:val="single" w:color="214C5E" w:themeColor="accent1" w:sz="8" w:space="0"/>
        </w:tcBorders>
      </w:tcPr>
    </w:tblStylePr>
  </w:style>
  <w:style w:type="table" w:styleId="LightList-Accent2">
    <w:name w:val="Light List Accent 2"/>
    <w:basedOn w:val="TableNormal"/>
    <w:uiPriority w:val="61"/>
    <w:semiHidden/>
    <w:unhideWhenUsed/>
    <w:rsid w:val="00DC2CF0"/>
    <w:pPr>
      <w:spacing w:after="0" w:line="240" w:lineRule="auto"/>
    </w:pPr>
    <w:tblPr>
      <w:tblStyleRowBandSize w:val="1"/>
      <w:tblStyleColBandSize w:val="1"/>
      <w:tblBorders>
        <w:top w:val="single" w:color="DE4948" w:themeColor="accent2" w:sz="8" w:space="0"/>
        <w:left w:val="single" w:color="DE4948" w:themeColor="accent2" w:sz="8" w:space="0"/>
        <w:bottom w:val="single" w:color="DE4948" w:themeColor="accent2" w:sz="8" w:space="0"/>
        <w:right w:val="single" w:color="DE4948" w:themeColor="accent2" w:sz="8" w:space="0"/>
      </w:tblBorders>
    </w:tblPr>
    <w:tblStylePr w:type="firstRow">
      <w:pPr>
        <w:spacing w:before="0" w:after="0" w:line="240" w:lineRule="auto"/>
      </w:pPr>
      <w:rPr>
        <w:b/>
        <w:bCs/>
        <w:color w:val="FFFFFF" w:themeColor="background1"/>
      </w:rPr>
      <w:tblPr/>
      <w:tcPr>
        <w:shd w:val="clear" w:color="auto" w:fill="DE4948" w:themeFill="accent2"/>
      </w:tcPr>
    </w:tblStylePr>
    <w:tblStylePr w:type="lastRow">
      <w:pPr>
        <w:spacing w:before="0" w:after="0" w:line="240" w:lineRule="auto"/>
      </w:pPr>
      <w:rPr>
        <w:b/>
        <w:bCs/>
      </w:rPr>
      <w:tblPr/>
      <w:tcPr>
        <w:tcBorders>
          <w:top w:val="double" w:color="DE4948" w:themeColor="accent2" w:sz="6" w:space="0"/>
          <w:left w:val="single" w:color="DE4948" w:themeColor="accent2" w:sz="8" w:space="0"/>
          <w:bottom w:val="single" w:color="DE4948" w:themeColor="accent2" w:sz="8" w:space="0"/>
          <w:right w:val="single" w:color="DE4948" w:themeColor="accent2" w:sz="8" w:space="0"/>
        </w:tcBorders>
      </w:tcPr>
    </w:tblStylePr>
    <w:tblStylePr w:type="firstCol">
      <w:rPr>
        <w:b/>
        <w:bCs/>
      </w:rPr>
    </w:tblStylePr>
    <w:tblStylePr w:type="lastCol">
      <w:rPr>
        <w:b/>
        <w:bCs/>
      </w:rPr>
    </w:tblStylePr>
    <w:tblStylePr w:type="band1Vert">
      <w:tblPr/>
      <w:tcPr>
        <w:tcBorders>
          <w:top w:val="single" w:color="DE4948" w:themeColor="accent2" w:sz="8" w:space="0"/>
          <w:left w:val="single" w:color="DE4948" w:themeColor="accent2" w:sz="8" w:space="0"/>
          <w:bottom w:val="single" w:color="DE4948" w:themeColor="accent2" w:sz="8" w:space="0"/>
          <w:right w:val="single" w:color="DE4948" w:themeColor="accent2" w:sz="8" w:space="0"/>
        </w:tcBorders>
      </w:tcPr>
    </w:tblStylePr>
    <w:tblStylePr w:type="band1Horz">
      <w:tblPr/>
      <w:tcPr>
        <w:tcBorders>
          <w:top w:val="single" w:color="DE4948" w:themeColor="accent2" w:sz="8" w:space="0"/>
          <w:left w:val="single" w:color="DE4948" w:themeColor="accent2" w:sz="8" w:space="0"/>
          <w:bottom w:val="single" w:color="DE4948" w:themeColor="accent2" w:sz="8" w:space="0"/>
          <w:right w:val="single" w:color="DE4948" w:themeColor="accent2" w:sz="8" w:space="0"/>
        </w:tcBorders>
      </w:tcPr>
    </w:tblStylePr>
  </w:style>
  <w:style w:type="table" w:styleId="LightList-Accent3">
    <w:name w:val="Light List Accent 3"/>
    <w:basedOn w:val="TableNormal"/>
    <w:uiPriority w:val="61"/>
    <w:semiHidden/>
    <w:unhideWhenUsed/>
    <w:rsid w:val="00DC2CF0"/>
    <w:pPr>
      <w:spacing w:after="0" w:line="240" w:lineRule="auto"/>
    </w:pPr>
    <w:tblPr>
      <w:tblStyleRowBandSize w:val="1"/>
      <w:tblStyleColBandSize w:val="1"/>
      <w:tblBorders>
        <w:top w:val="single" w:color="62C7AD" w:themeColor="accent3" w:sz="8" w:space="0"/>
        <w:left w:val="single" w:color="62C7AD" w:themeColor="accent3" w:sz="8" w:space="0"/>
        <w:bottom w:val="single" w:color="62C7AD" w:themeColor="accent3" w:sz="8" w:space="0"/>
        <w:right w:val="single" w:color="62C7AD" w:themeColor="accent3" w:sz="8" w:space="0"/>
      </w:tblBorders>
    </w:tblPr>
    <w:tblStylePr w:type="firstRow">
      <w:pPr>
        <w:spacing w:before="0" w:after="0" w:line="240" w:lineRule="auto"/>
      </w:pPr>
      <w:rPr>
        <w:b/>
        <w:bCs/>
        <w:color w:val="FFFFFF" w:themeColor="background1"/>
      </w:rPr>
      <w:tblPr/>
      <w:tcPr>
        <w:shd w:val="clear" w:color="auto" w:fill="62C7AD" w:themeFill="accent3"/>
      </w:tcPr>
    </w:tblStylePr>
    <w:tblStylePr w:type="lastRow">
      <w:pPr>
        <w:spacing w:before="0" w:after="0" w:line="240" w:lineRule="auto"/>
      </w:pPr>
      <w:rPr>
        <w:b/>
        <w:bCs/>
      </w:rPr>
      <w:tblPr/>
      <w:tcPr>
        <w:tcBorders>
          <w:top w:val="double" w:color="62C7AD" w:themeColor="accent3" w:sz="6" w:space="0"/>
          <w:left w:val="single" w:color="62C7AD" w:themeColor="accent3" w:sz="8" w:space="0"/>
          <w:bottom w:val="single" w:color="62C7AD" w:themeColor="accent3" w:sz="8" w:space="0"/>
          <w:right w:val="single" w:color="62C7AD" w:themeColor="accent3" w:sz="8" w:space="0"/>
        </w:tcBorders>
      </w:tcPr>
    </w:tblStylePr>
    <w:tblStylePr w:type="firstCol">
      <w:rPr>
        <w:b/>
        <w:bCs/>
      </w:rPr>
    </w:tblStylePr>
    <w:tblStylePr w:type="lastCol">
      <w:rPr>
        <w:b/>
        <w:bCs/>
      </w:rPr>
    </w:tblStylePr>
    <w:tblStylePr w:type="band1Vert">
      <w:tblPr/>
      <w:tcPr>
        <w:tcBorders>
          <w:top w:val="single" w:color="62C7AD" w:themeColor="accent3" w:sz="8" w:space="0"/>
          <w:left w:val="single" w:color="62C7AD" w:themeColor="accent3" w:sz="8" w:space="0"/>
          <w:bottom w:val="single" w:color="62C7AD" w:themeColor="accent3" w:sz="8" w:space="0"/>
          <w:right w:val="single" w:color="62C7AD" w:themeColor="accent3" w:sz="8" w:space="0"/>
        </w:tcBorders>
      </w:tcPr>
    </w:tblStylePr>
    <w:tblStylePr w:type="band1Horz">
      <w:tblPr/>
      <w:tcPr>
        <w:tcBorders>
          <w:top w:val="single" w:color="62C7AD" w:themeColor="accent3" w:sz="8" w:space="0"/>
          <w:left w:val="single" w:color="62C7AD" w:themeColor="accent3" w:sz="8" w:space="0"/>
          <w:bottom w:val="single" w:color="62C7AD" w:themeColor="accent3" w:sz="8" w:space="0"/>
          <w:right w:val="single" w:color="62C7AD" w:themeColor="accent3" w:sz="8" w:space="0"/>
        </w:tcBorders>
      </w:tcPr>
    </w:tblStylePr>
  </w:style>
  <w:style w:type="table" w:styleId="LightList-Accent4">
    <w:name w:val="Light List Accent 4"/>
    <w:basedOn w:val="TableNormal"/>
    <w:uiPriority w:val="61"/>
    <w:semiHidden/>
    <w:unhideWhenUsed/>
    <w:rsid w:val="00DC2CF0"/>
    <w:pPr>
      <w:spacing w:after="0" w:line="240" w:lineRule="auto"/>
    </w:pPr>
    <w:tblPr>
      <w:tblStyleRowBandSize w:val="1"/>
      <w:tblStyleColBandSize w:val="1"/>
      <w:tblBorders>
        <w:top w:val="single" w:color="731C3F" w:themeColor="accent4" w:sz="8" w:space="0"/>
        <w:left w:val="single" w:color="731C3F" w:themeColor="accent4" w:sz="8" w:space="0"/>
        <w:bottom w:val="single" w:color="731C3F" w:themeColor="accent4" w:sz="8" w:space="0"/>
        <w:right w:val="single" w:color="731C3F" w:themeColor="accent4" w:sz="8" w:space="0"/>
      </w:tblBorders>
    </w:tblPr>
    <w:tblStylePr w:type="firstRow">
      <w:pPr>
        <w:spacing w:before="0" w:after="0" w:line="240" w:lineRule="auto"/>
      </w:pPr>
      <w:rPr>
        <w:b/>
        <w:bCs/>
        <w:color w:val="FFFFFF" w:themeColor="background1"/>
      </w:rPr>
      <w:tblPr/>
      <w:tcPr>
        <w:shd w:val="clear" w:color="auto" w:fill="731C3F" w:themeFill="accent4"/>
      </w:tcPr>
    </w:tblStylePr>
    <w:tblStylePr w:type="lastRow">
      <w:pPr>
        <w:spacing w:before="0" w:after="0" w:line="240" w:lineRule="auto"/>
      </w:pPr>
      <w:rPr>
        <w:b/>
        <w:bCs/>
      </w:rPr>
      <w:tblPr/>
      <w:tcPr>
        <w:tcBorders>
          <w:top w:val="double" w:color="731C3F" w:themeColor="accent4" w:sz="6" w:space="0"/>
          <w:left w:val="single" w:color="731C3F" w:themeColor="accent4" w:sz="8" w:space="0"/>
          <w:bottom w:val="single" w:color="731C3F" w:themeColor="accent4" w:sz="8" w:space="0"/>
          <w:right w:val="single" w:color="731C3F" w:themeColor="accent4" w:sz="8" w:space="0"/>
        </w:tcBorders>
      </w:tcPr>
    </w:tblStylePr>
    <w:tblStylePr w:type="firstCol">
      <w:rPr>
        <w:b/>
        <w:bCs/>
      </w:rPr>
    </w:tblStylePr>
    <w:tblStylePr w:type="lastCol">
      <w:rPr>
        <w:b/>
        <w:bCs/>
      </w:rPr>
    </w:tblStylePr>
    <w:tblStylePr w:type="band1Vert">
      <w:tblPr/>
      <w:tcPr>
        <w:tcBorders>
          <w:top w:val="single" w:color="731C3F" w:themeColor="accent4" w:sz="8" w:space="0"/>
          <w:left w:val="single" w:color="731C3F" w:themeColor="accent4" w:sz="8" w:space="0"/>
          <w:bottom w:val="single" w:color="731C3F" w:themeColor="accent4" w:sz="8" w:space="0"/>
          <w:right w:val="single" w:color="731C3F" w:themeColor="accent4" w:sz="8" w:space="0"/>
        </w:tcBorders>
      </w:tcPr>
    </w:tblStylePr>
    <w:tblStylePr w:type="band1Horz">
      <w:tblPr/>
      <w:tcPr>
        <w:tcBorders>
          <w:top w:val="single" w:color="731C3F" w:themeColor="accent4" w:sz="8" w:space="0"/>
          <w:left w:val="single" w:color="731C3F" w:themeColor="accent4" w:sz="8" w:space="0"/>
          <w:bottom w:val="single" w:color="731C3F" w:themeColor="accent4" w:sz="8" w:space="0"/>
          <w:right w:val="single" w:color="731C3F" w:themeColor="accent4" w:sz="8" w:space="0"/>
        </w:tcBorders>
      </w:tcPr>
    </w:tblStylePr>
  </w:style>
  <w:style w:type="table" w:styleId="LightList-Accent5">
    <w:name w:val="Light List Accent 5"/>
    <w:basedOn w:val="TableNormal"/>
    <w:uiPriority w:val="61"/>
    <w:semiHidden/>
    <w:unhideWhenUsed/>
    <w:rsid w:val="00DC2CF0"/>
    <w:pPr>
      <w:spacing w:after="0" w:line="240" w:lineRule="auto"/>
    </w:pPr>
    <w:tblPr>
      <w:tblStyleRowBandSize w:val="1"/>
      <w:tblStyleColBandSize w:val="1"/>
      <w:tblBorders>
        <w:top w:val="single" w:color="D87330" w:themeColor="accent5" w:sz="8" w:space="0"/>
        <w:left w:val="single" w:color="D87330" w:themeColor="accent5" w:sz="8" w:space="0"/>
        <w:bottom w:val="single" w:color="D87330" w:themeColor="accent5" w:sz="8" w:space="0"/>
        <w:right w:val="single" w:color="D87330" w:themeColor="accent5" w:sz="8" w:space="0"/>
      </w:tblBorders>
    </w:tblPr>
    <w:tblStylePr w:type="firstRow">
      <w:pPr>
        <w:spacing w:before="0" w:after="0" w:line="240" w:lineRule="auto"/>
      </w:pPr>
      <w:rPr>
        <w:b/>
        <w:bCs/>
        <w:color w:val="FFFFFF" w:themeColor="background1"/>
      </w:rPr>
      <w:tblPr/>
      <w:tcPr>
        <w:shd w:val="clear" w:color="auto" w:fill="D87330" w:themeFill="accent5"/>
      </w:tcPr>
    </w:tblStylePr>
    <w:tblStylePr w:type="lastRow">
      <w:pPr>
        <w:spacing w:before="0" w:after="0" w:line="240" w:lineRule="auto"/>
      </w:pPr>
      <w:rPr>
        <w:b/>
        <w:bCs/>
      </w:rPr>
      <w:tblPr/>
      <w:tcPr>
        <w:tcBorders>
          <w:top w:val="double" w:color="D87330" w:themeColor="accent5" w:sz="6" w:space="0"/>
          <w:left w:val="single" w:color="D87330" w:themeColor="accent5" w:sz="8" w:space="0"/>
          <w:bottom w:val="single" w:color="D87330" w:themeColor="accent5" w:sz="8" w:space="0"/>
          <w:right w:val="single" w:color="D87330" w:themeColor="accent5" w:sz="8" w:space="0"/>
        </w:tcBorders>
      </w:tcPr>
    </w:tblStylePr>
    <w:tblStylePr w:type="firstCol">
      <w:rPr>
        <w:b/>
        <w:bCs/>
      </w:rPr>
    </w:tblStylePr>
    <w:tblStylePr w:type="lastCol">
      <w:rPr>
        <w:b/>
        <w:bCs/>
      </w:rPr>
    </w:tblStylePr>
    <w:tblStylePr w:type="band1Vert">
      <w:tblPr/>
      <w:tcPr>
        <w:tcBorders>
          <w:top w:val="single" w:color="D87330" w:themeColor="accent5" w:sz="8" w:space="0"/>
          <w:left w:val="single" w:color="D87330" w:themeColor="accent5" w:sz="8" w:space="0"/>
          <w:bottom w:val="single" w:color="D87330" w:themeColor="accent5" w:sz="8" w:space="0"/>
          <w:right w:val="single" w:color="D87330" w:themeColor="accent5" w:sz="8" w:space="0"/>
        </w:tcBorders>
      </w:tcPr>
    </w:tblStylePr>
    <w:tblStylePr w:type="band1Horz">
      <w:tblPr/>
      <w:tcPr>
        <w:tcBorders>
          <w:top w:val="single" w:color="D87330" w:themeColor="accent5" w:sz="8" w:space="0"/>
          <w:left w:val="single" w:color="D87330" w:themeColor="accent5" w:sz="8" w:space="0"/>
          <w:bottom w:val="single" w:color="D87330" w:themeColor="accent5" w:sz="8" w:space="0"/>
          <w:right w:val="single" w:color="D87330" w:themeColor="accent5" w:sz="8" w:space="0"/>
        </w:tcBorders>
      </w:tcPr>
    </w:tblStylePr>
  </w:style>
  <w:style w:type="table" w:styleId="LightList-Accent6">
    <w:name w:val="Light List Accent 6"/>
    <w:basedOn w:val="TableNormal"/>
    <w:uiPriority w:val="61"/>
    <w:semiHidden/>
    <w:unhideWhenUsed/>
    <w:rsid w:val="00DC2CF0"/>
    <w:pPr>
      <w:spacing w:after="0" w:line="240" w:lineRule="auto"/>
    </w:pPr>
    <w:tblPr>
      <w:tblStyleRowBandSize w:val="1"/>
      <w:tblStyleColBandSize w:val="1"/>
      <w:tblBorders>
        <w:top w:val="single" w:color="DEBC53" w:themeColor="accent6" w:sz="8" w:space="0"/>
        <w:left w:val="single" w:color="DEBC53" w:themeColor="accent6" w:sz="8" w:space="0"/>
        <w:bottom w:val="single" w:color="DEBC53" w:themeColor="accent6" w:sz="8" w:space="0"/>
        <w:right w:val="single" w:color="DEBC53" w:themeColor="accent6" w:sz="8" w:space="0"/>
      </w:tblBorders>
    </w:tblPr>
    <w:tblStylePr w:type="firstRow">
      <w:pPr>
        <w:spacing w:before="0" w:after="0" w:line="240" w:lineRule="auto"/>
      </w:pPr>
      <w:rPr>
        <w:b/>
        <w:bCs/>
        <w:color w:val="FFFFFF" w:themeColor="background1"/>
      </w:rPr>
      <w:tblPr/>
      <w:tcPr>
        <w:shd w:val="clear" w:color="auto" w:fill="DEBC53" w:themeFill="accent6"/>
      </w:tcPr>
    </w:tblStylePr>
    <w:tblStylePr w:type="lastRow">
      <w:pPr>
        <w:spacing w:before="0" w:after="0" w:line="240" w:lineRule="auto"/>
      </w:pPr>
      <w:rPr>
        <w:b/>
        <w:bCs/>
      </w:rPr>
      <w:tblPr/>
      <w:tcPr>
        <w:tcBorders>
          <w:top w:val="double" w:color="DEBC53" w:themeColor="accent6" w:sz="6" w:space="0"/>
          <w:left w:val="single" w:color="DEBC53" w:themeColor="accent6" w:sz="8" w:space="0"/>
          <w:bottom w:val="single" w:color="DEBC53" w:themeColor="accent6" w:sz="8" w:space="0"/>
          <w:right w:val="single" w:color="DEBC53" w:themeColor="accent6" w:sz="8" w:space="0"/>
        </w:tcBorders>
      </w:tcPr>
    </w:tblStylePr>
    <w:tblStylePr w:type="firstCol">
      <w:rPr>
        <w:b/>
        <w:bCs/>
      </w:rPr>
    </w:tblStylePr>
    <w:tblStylePr w:type="lastCol">
      <w:rPr>
        <w:b/>
        <w:bCs/>
      </w:rPr>
    </w:tblStylePr>
    <w:tblStylePr w:type="band1Vert">
      <w:tblPr/>
      <w:tcPr>
        <w:tcBorders>
          <w:top w:val="single" w:color="DEBC53" w:themeColor="accent6" w:sz="8" w:space="0"/>
          <w:left w:val="single" w:color="DEBC53" w:themeColor="accent6" w:sz="8" w:space="0"/>
          <w:bottom w:val="single" w:color="DEBC53" w:themeColor="accent6" w:sz="8" w:space="0"/>
          <w:right w:val="single" w:color="DEBC53" w:themeColor="accent6" w:sz="8" w:space="0"/>
        </w:tcBorders>
      </w:tcPr>
    </w:tblStylePr>
    <w:tblStylePr w:type="band1Horz">
      <w:tblPr/>
      <w:tcPr>
        <w:tcBorders>
          <w:top w:val="single" w:color="DEBC53" w:themeColor="accent6" w:sz="8" w:space="0"/>
          <w:left w:val="single" w:color="DEBC53" w:themeColor="accent6" w:sz="8" w:space="0"/>
          <w:bottom w:val="single" w:color="DEBC53" w:themeColor="accent6" w:sz="8" w:space="0"/>
          <w:right w:val="single" w:color="DEBC53" w:themeColor="accent6" w:sz="8" w:space="0"/>
        </w:tcBorders>
      </w:tcPr>
    </w:tblStylePr>
  </w:style>
  <w:style w:type="table" w:styleId="LightShading">
    <w:name w:val="Light Shading"/>
    <w:basedOn w:val="TableNormal"/>
    <w:uiPriority w:val="60"/>
    <w:semiHidden/>
    <w:unhideWhenUsed/>
    <w:rsid w:val="00DC2CF0"/>
    <w:pPr>
      <w:spacing w:after="0" w:line="240" w:lineRule="auto"/>
    </w:pPr>
    <w:rPr>
      <w:color w:val="000000" w:themeColor="text1" w:themeShade="BF"/>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DC2CF0"/>
    <w:pPr>
      <w:spacing w:after="0" w:line="240" w:lineRule="auto"/>
    </w:pPr>
    <w:rPr>
      <w:color w:val="183846" w:themeColor="accent1" w:themeShade="BF"/>
    </w:rPr>
    <w:tblPr>
      <w:tblStyleRowBandSize w:val="1"/>
      <w:tblStyleColBandSize w:val="1"/>
      <w:tblBorders>
        <w:top w:val="single" w:color="214C5E" w:themeColor="accent1" w:sz="8" w:space="0"/>
        <w:bottom w:val="single" w:color="214C5E" w:themeColor="accent1" w:sz="8" w:space="0"/>
      </w:tblBorders>
    </w:tblPr>
    <w:tblStylePr w:type="firstRow">
      <w:pPr>
        <w:spacing w:before="0" w:after="0" w:line="240" w:lineRule="auto"/>
      </w:pPr>
      <w:rPr>
        <w:b/>
        <w:bCs/>
      </w:rPr>
      <w:tblPr/>
      <w:tcPr>
        <w:tcBorders>
          <w:top w:val="single" w:color="214C5E" w:themeColor="accent1" w:sz="8" w:space="0"/>
          <w:left w:val="nil"/>
          <w:bottom w:val="single" w:color="214C5E" w:themeColor="accent1" w:sz="8" w:space="0"/>
          <w:right w:val="nil"/>
          <w:insideH w:val="nil"/>
          <w:insideV w:val="nil"/>
        </w:tcBorders>
      </w:tcPr>
    </w:tblStylePr>
    <w:tblStylePr w:type="lastRow">
      <w:pPr>
        <w:spacing w:before="0" w:after="0" w:line="240" w:lineRule="auto"/>
      </w:pPr>
      <w:rPr>
        <w:b/>
        <w:bCs/>
      </w:rPr>
      <w:tblPr/>
      <w:tcPr>
        <w:tcBorders>
          <w:top w:val="single" w:color="214C5E" w:themeColor="accent1" w:sz="8" w:space="0"/>
          <w:left w:val="nil"/>
          <w:bottom w:val="single" w:color="214C5E"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8D8E6" w:themeFill="accent1" w:themeFillTint="3F"/>
      </w:tcPr>
    </w:tblStylePr>
    <w:tblStylePr w:type="band1Horz">
      <w:tblPr/>
      <w:tcPr>
        <w:tcBorders>
          <w:left w:val="nil"/>
          <w:right w:val="nil"/>
          <w:insideH w:val="nil"/>
          <w:insideV w:val="nil"/>
        </w:tcBorders>
        <w:shd w:val="clear" w:color="auto" w:fill="B8D8E6" w:themeFill="accent1" w:themeFillTint="3F"/>
      </w:tcPr>
    </w:tblStylePr>
  </w:style>
  <w:style w:type="table" w:styleId="LightShading-Accent2">
    <w:name w:val="Light Shading Accent 2"/>
    <w:basedOn w:val="TableNormal"/>
    <w:uiPriority w:val="60"/>
    <w:semiHidden/>
    <w:unhideWhenUsed/>
    <w:rsid w:val="00DC2CF0"/>
    <w:pPr>
      <w:spacing w:after="0" w:line="240" w:lineRule="auto"/>
    </w:pPr>
    <w:rPr>
      <w:color w:val="BA2221" w:themeColor="accent2" w:themeShade="BF"/>
    </w:rPr>
    <w:tblPr>
      <w:tblStyleRowBandSize w:val="1"/>
      <w:tblStyleColBandSize w:val="1"/>
      <w:tblBorders>
        <w:top w:val="single" w:color="DE4948" w:themeColor="accent2" w:sz="8" w:space="0"/>
        <w:bottom w:val="single" w:color="DE4948" w:themeColor="accent2" w:sz="8" w:space="0"/>
      </w:tblBorders>
    </w:tblPr>
    <w:tblStylePr w:type="firstRow">
      <w:pPr>
        <w:spacing w:before="0" w:after="0" w:line="240" w:lineRule="auto"/>
      </w:pPr>
      <w:rPr>
        <w:b/>
        <w:bCs/>
      </w:rPr>
      <w:tblPr/>
      <w:tcPr>
        <w:tcBorders>
          <w:top w:val="single" w:color="DE4948" w:themeColor="accent2" w:sz="8" w:space="0"/>
          <w:left w:val="nil"/>
          <w:bottom w:val="single" w:color="DE4948" w:themeColor="accent2" w:sz="8" w:space="0"/>
          <w:right w:val="nil"/>
          <w:insideH w:val="nil"/>
          <w:insideV w:val="nil"/>
        </w:tcBorders>
      </w:tcPr>
    </w:tblStylePr>
    <w:tblStylePr w:type="lastRow">
      <w:pPr>
        <w:spacing w:before="0" w:after="0" w:line="240" w:lineRule="auto"/>
      </w:pPr>
      <w:rPr>
        <w:b/>
        <w:bCs/>
      </w:rPr>
      <w:tblPr/>
      <w:tcPr>
        <w:tcBorders>
          <w:top w:val="single" w:color="DE4948" w:themeColor="accent2" w:sz="8" w:space="0"/>
          <w:left w:val="nil"/>
          <w:bottom w:val="single" w:color="DE4948"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6D1D1" w:themeFill="accent2" w:themeFillTint="3F"/>
      </w:tcPr>
    </w:tblStylePr>
    <w:tblStylePr w:type="band1Horz">
      <w:tblPr/>
      <w:tcPr>
        <w:tcBorders>
          <w:left w:val="nil"/>
          <w:right w:val="nil"/>
          <w:insideH w:val="nil"/>
          <w:insideV w:val="nil"/>
        </w:tcBorders>
        <w:shd w:val="clear" w:color="auto" w:fill="F6D1D1" w:themeFill="accent2" w:themeFillTint="3F"/>
      </w:tcPr>
    </w:tblStylePr>
  </w:style>
  <w:style w:type="table" w:styleId="LightShading-Accent3">
    <w:name w:val="Light Shading Accent 3"/>
    <w:basedOn w:val="TableNormal"/>
    <w:uiPriority w:val="60"/>
    <w:semiHidden/>
    <w:unhideWhenUsed/>
    <w:rsid w:val="00DC2CF0"/>
    <w:pPr>
      <w:spacing w:after="0" w:line="240" w:lineRule="auto"/>
    </w:pPr>
    <w:rPr>
      <w:color w:val="3AA388" w:themeColor="accent3" w:themeShade="BF"/>
    </w:rPr>
    <w:tblPr>
      <w:tblStyleRowBandSize w:val="1"/>
      <w:tblStyleColBandSize w:val="1"/>
      <w:tblBorders>
        <w:top w:val="single" w:color="62C7AD" w:themeColor="accent3" w:sz="8" w:space="0"/>
        <w:bottom w:val="single" w:color="62C7AD" w:themeColor="accent3" w:sz="8" w:space="0"/>
      </w:tblBorders>
    </w:tblPr>
    <w:tblStylePr w:type="firstRow">
      <w:pPr>
        <w:spacing w:before="0" w:after="0" w:line="240" w:lineRule="auto"/>
      </w:pPr>
      <w:rPr>
        <w:b/>
        <w:bCs/>
      </w:rPr>
      <w:tblPr/>
      <w:tcPr>
        <w:tcBorders>
          <w:top w:val="single" w:color="62C7AD" w:themeColor="accent3" w:sz="8" w:space="0"/>
          <w:left w:val="nil"/>
          <w:bottom w:val="single" w:color="62C7AD" w:themeColor="accent3" w:sz="8" w:space="0"/>
          <w:right w:val="nil"/>
          <w:insideH w:val="nil"/>
          <w:insideV w:val="nil"/>
        </w:tcBorders>
      </w:tcPr>
    </w:tblStylePr>
    <w:tblStylePr w:type="lastRow">
      <w:pPr>
        <w:spacing w:before="0" w:after="0" w:line="240" w:lineRule="auto"/>
      </w:pPr>
      <w:rPr>
        <w:b/>
        <w:bCs/>
      </w:rPr>
      <w:tblPr/>
      <w:tcPr>
        <w:tcBorders>
          <w:top w:val="single" w:color="62C7AD" w:themeColor="accent3" w:sz="8" w:space="0"/>
          <w:left w:val="nil"/>
          <w:bottom w:val="single" w:color="62C7AD"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8F1EA" w:themeFill="accent3" w:themeFillTint="3F"/>
      </w:tcPr>
    </w:tblStylePr>
    <w:tblStylePr w:type="band1Horz">
      <w:tblPr/>
      <w:tcPr>
        <w:tcBorders>
          <w:left w:val="nil"/>
          <w:right w:val="nil"/>
          <w:insideH w:val="nil"/>
          <w:insideV w:val="nil"/>
        </w:tcBorders>
        <w:shd w:val="clear" w:color="auto" w:fill="D8F1EA" w:themeFill="accent3" w:themeFillTint="3F"/>
      </w:tcPr>
    </w:tblStylePr>
  </w:style>
  <w:style w:type="table" w:styleId="LightShading-Accent4">
    <w:name w:val="Light Shading Accent 4"/>
    <w:basedOn w:val="TableNormal"/>
    <w:uiPriority w:val="60"/>
    <w:semiHidden/>
    <w:unhideWhenUsed/>
    <w:rsid w:val="00DC2CF0"/>
    <w:pPr>
      <w:spacing w:after="0" w:line="240" w:lineRule="auto"/>
    </w:pPr>
    <w:rPr>
      <w:color w:val="56152F" w:themeColor="accent4" w:themeShade="BF"/>
    </w:rPr>
    <w:tblPr>
      <w:tblStyleRowBandSize w:val="1"/>
      <w:tblStyleColBandSize w:val="1"/>
      <w:tblBorders>
        <w:top w:val="single" w:color="731C3F" w:themeColor="accent4" w:sz="8" w:space="0"/>
        <w:bottom w:val="single" w:color="731C3F" w:themeColor="accent4" w:sz="8" w:space="0"/>
      </w:tblBorders>
    </w:tblPr>
    <w:tblStylePr w:type="firstRow">
      <w:pPr>
        <w:spacing w:before="0" w:after="0" w:line="240" w:lineRule="auto"/>
      </w:pPr>
      <w:rPr>
        <w:b/>
        <w:bCs/>
      </w:rPr>
      <w:tblPr/>
      <w:tcPr>
        <w:tcBorders>
          <w:top w:val="single" w:color="731C3F" w:themeColor="accent4" w:sz="8" w:space="0"/>
          <w:left w:val="nil"/>
          <w:bottom w:val="single" w:color="731C3F" w:themeColor="accent4" w:sz="8" w:space="0"/>
          <w:right w:val="nil"/>
          <w:insideH w:val="nil"/>
          <w:insideV w:val="nil"/>
        </w:tcBorders>
      </w:tcPr>
    </w:tblStylePr>
    <w:tblStylePr w:type="lastRow">
      <w:pPr>
        <w:spacing w:before="0" w:after="0" w:line="240" w:lineRule="auto"/>
      </w:pPr>
      <w:rPr>
        <w:b/>
        <w:bCs/>
      </w:rPr>
      <w:tblPr/>
      <w:tcPr>
        <w:tcBorders>
          <w:top w:val="single" w:color="731C3F" w:themeColor="accent4" w:sz="8" w:space="0"/>
          <w:left w:val="nil"/>
          <w:bottom w:val="single" w:color="731C3F"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DB5CB" w:themeFill="accent4" w:themeFillTint="3F"/>
      </w:tcPr>
    </w:tblStylePr>
    <w:tblStylePr w:type="band1Horz">
      <w:tblPr/>
      <w:tcPr>
        <w:tcBorders>
          <w:left w:val="nil"/>
          <w:right w:val="nil"/>
          <w:insideH w:val="nil"/>
          <w:insideV w:val="nil"/>
        </w:tcBorders>
        <w:shd w:val="clear" w:color="auto" w:fill="EDB5CB" w:themeFill="accent4" w:themeFillTint="3F"/>
      </w:tcPr>
    </w:tblStylePr>
  </w:style>
  <w:style w:type="table" w:styleId="LightShading-Accent5">
    <w:name w:val="Light Shading Accent 5"/>
    <w:basedOn w:val="TableNormal"/>
    <w:uiPriority w:val="60"/>
    <w:semiHidden/>
    <w:unhideWhenUsed/>
    <w:rsid w:val="00DC2CF0"/>
    <w:pPr>
      <w:spacing w:after="0" w:line="240" w:lineRule="auto"/>
    </w:pPr>
    <w:rPr>
      <w:color w:val="A6541F" w:themeColor="accent5" w:themeShade="BF"/>
    </w:rPr>
    <w:tblPr>
      <w:tblStyleRowBandSize w:val="1"/>
      <w:tblStyleColBandSize w:val="1"/>
      <w:tblBorders>
        <w:top w:val="single" w:color="D87330" w:themeColor="accent5" w:sz="8" w:space="0"/>
        <w:bottom w:val="single" w:color="D87330" w:themeColor="accent5" w:sz="8" w:space="0"/>
      </w:tblBorders>
    </w:tblPr>
    <w:tblStylePr w:type="firstRow">
      <w:pPr>
        <w:spacing w:before="0" w:after="0" w:line="240" w:lineRule="auto"/>
      </w:pPr>
      <w:rPr>
        <w:b/>
        <w:bCs/>
      </w:rPr>
      <w:tblPr/>
      <w:tcPr>
        <w:tcBorders>
          <w:top w:val="single" w:color="D87330" w:themeColor="accent5" w:sz="8" w:space="0"/>
          <w:left w:val="nil"/>
          <w:bottom w:val="single" w:color="D87330" w:themeColor="accent5" w:sz="8" w:space="0"/>
          <w:right w:val="nil"/>
          <w:insideH w:val="nil"/>
          <w:insideV w:val="nil"/>
        </w:tcBorders>
      </w:tcPr>
    </w:tblStylePr>
    <w:tblStylePr w:type="lastRow">
      <w:pPr>
        <w:spacing w:before="0" w:after="0" w:line="240" w:lineRule="auto"/>
      </w:pPr>
      <w:rPr>
        <w:b/>
        <w:bCs/>
      </w:rPr>
      <w:tblPr/>
      <w:tcPr>
        <w:tcBorders>
          <w:top w:val="single" w:color="D87330" w:themeColor="accent5" w:sz="8" w:space="0"/>
          <w:left w:val="nil"/>
          <w:bottom w:val="single" w:color="D87330"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5DCCB" w:themeFill="accent5" w:themeFillTint="3F"/>
      </w:tcPr>
    </w:tblStylePr>
    <w:tblStylePr w:type="band1Horz">
      <w:tblPr/>
      <w:tcPr>
        <w:tcBorders>
          <w:left w:val="nil"/>
          <w:right w:val="nil"/>
          <w:insideH w:val="nil"/>
          <w:insideV w:val="nil"/>
        </w:tcBorders>
        <w:shd w:val="clear" w:color="auto" w:fill="F5DCCB" w:themeFill="accent5" w:themeFillTint="3F"/>
      </w:tcPr>
    </w:tblStylePr>
  </w:style>
  <w:style w:type="table" w:styleId="LightShading-Accent6">
    <w:name w:val="Light Shading Accent 6"/>
    <w:basedOn w:val="TableNormal"/>
    <w:uiPriority w:val="60"/>
    <w:semiHidden/>
    <w:unhideWhenUsed/>
    <w:rsid w:val="00DC2CF0"/>
    <w:pPr>
      <w:spacing w:after="0" w:line="240" w:lineRule="auto"/>
    </w:pPr>
    <w:rPr>
      <w:color w:val="BF9924" w:themeColor="accent6" w:themeShade="BF"/>
    </w:rPr>
    <w:tblPr>
      <w:tblStyleRowBandSize w:val="1"/>
      <w:tblStyleColBandSize w:val="1"/>
      <w:tblBorders>
        <w:top w:val="single" w:color="DEBC53" w:themeColor="accent6" w:sz="8" w:space="0"/>
        <w:bottom w:val="single" w:color="DEBC53" w:themeColor="accent6" w:sz="8" w:space="0"/>
      </w:tblBorders>
    </w:tblPr>
    <w:tblStylePr w:type="firstRow">
      <w:pPr>
        <w:spacing w:before="0" w:after="0" w:line="240" w:lineRule="auto"/>
      </w:pPr>
      <w:rPr>
        <w:b/>
        <w:bCs/>
      </w:rPr>
      <w:tblPr/>
      <w:tcPr>
        <w:tcBorders>
          <w:top w:val="single" w:color="DEBC53" w:themeColor="accent6" w:sz="8" w:space="0"/>
          <w:left w:val="nil"/>
          <w:bottom w:val="single" w:color="DEBC53" w:themeColor="accent6" w:sz="8" w:space="0"/>
          <w:right w:val="nil"/>
          <w:insideH w:val="nil"/>
          <w:insideV w:val="nil"/>
        </w:tcBorders>
      </w:tcPr>
    </w:tblStylePr>
    <w:tblStylePr w:type="lastRow">
      <w:pPr>
        <w:spacing w:before="0" w:after="0" w:line="240" w:lineRule="auto"/>
      </w:pPr>
      <w:rPr>
        <w:b/>
        <w:bCs/>
      </w:rPr>
      <w:tblPr/>
      <w:tcPr>
        <w:tcBorders>
          <w:top w:val="single" w:color="DEBC53" w:themeColor="accent6" w:sz="8" w:space="0"/>
          <w:left w:val="nil"/>
          <w:bottom w:val="single" w:color="DEBC53"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7EED4" w:themeFill="accent6" w:themeFillTint="3F"/>
      </w:tcPr>
    </w:tblStylePr>
    <w:tblStylePr w:type="band1Horz">
      <w:tblPr/>
      <w:tcPr>
        <w:tcBorders>
          <w:left w:val="nil"/>
          <w:right w:val="nil"/>
          <w:insideH w:val="nil"/>
          <w:insideV w:val="nil"/>
        </w:tcBorders>
        <w:shd w:val="clear" w:color="auto" w:fill="F7EED4" w:themeFill="accent6" w:themeFillTint="3F"/>
      </w:tcPr>
    </w:tblStylePr>
  </w:style>
  <w:style w:type="character" w:styleId="LineNumber">
    <w:name w:val="line number"/>
    <w:basedOn w:val="DefaultParagraphFont"/>
    <w:uiPriority w:val="99"/>
    <w:semiHidden/>
    <w:unhideWhenUsed/>
    <w:rsid w:val="00DC2CF0"/>
  </w:style>
  <w:style w:type="paragraph" w:styleId="List">
    <w:name w:val="List"/>
    <w:basedOn w:val="Normal"/>
    <w:uiPriority w:val="99"/>
    <w:semiHidden/>
    <w:unhideWhenUsed/>
    <w:rsid w:val="00DC2CF0"/>
    <w:pPr>
      <w:ind w:left="283" w:hanging="283"/>
      <w:contextualSpacing/>
    </w:pPr>
  </w:style>
  <w:style w:type="paragraph" w:styleId="List2">
    <w:name w:val="List 2"/>
    <w:basedOn w:val="Normal"/>
    <w:uiPriority w:val="99"/>
    <w:semiHidden/>
    <w:unhideWhenUsed/>
    <w:rsid w:val="00DC2CF0"/>
    <w:pPr>
      <w:ind w:left="566" w:hanging="283"/>
      <w:contextualSpacing/>
    </w:pPr>
  </w:style>
  <w:style w:type="paragraph" w:styleId="List3">
    <w:name w:val="List 3"/>
    <w:basedOn w:val="Normal"/>
    <w:uiPriority w:val="99"/>
    <w:semiHidden/>
    <w:unhideWhenUsed/>
    <w:rsid w:val="00DC2CF0"/>
    <w:pPr>
      <w:ind w:left="849" w:hanging="283"/>
      <w:contextualSpacing/>
    </w:pPr>
  </w:style>
  <w:style w:type="paragraph" w:styleId="List4">
    <w:name w:val="List 4"/>
    <w:basedOn w:val="Normal"/>
    <w:uiPriority w:val="99"/>
    <w:semiHidden/>
    <w:unhideWhenUsed/>
    <w:rsid w:val="00DC2CF0"/>
    <w:pPr>
      <w:ind w:left="1132" w:hanging="283"/>
      <w:contextualSpacing/>
    </w:pPr>
  </w:style>
  <w:style w:type="paragraph" w:styleId="List5">
    <w:name w:val="List 5"/>
    <w:basedOn w:val="Normal"/>
    <w:uiPriority w:val="99"/>
    <w:semiHidden/>
    <w:unhideWhenUsed/>
    <w:rsid w:val="00DC2CF0"/>
    <w:pPr>
      <w:ind w:left="1415" w:hanging="283"/>
      <w:contextualSpacing/>
    </w:pPr>
  </w:style>
  <w:style w:type="paragraph" w:styleId="ListBullet2">
    <w:name w:val="List Bullet 2"/>
    <w:basedOn w:val="Normal"/>
    <w:uiPriority w:val="99"/>
    <w:semiHidden/>
    <w:unhideWhenUsed/>
    <w:rsid w:val="00DC2CF0"/>
    <w:pPr>
      <w:numPr>
        <w:numId w:val="3"/>
      </w:numPr>
      <w:contextualSpacing/>
    </w:pPr>
  </w:style>
  <w:style w:type="paragraph" w:styleId="ListBullet3">
    <w:name w:val="List Bullet 3"/>
    <w:basedOn w:val="Normal"/>
    <w:uiPriority w:val="99"/>
    <w:semiHidden/>
    <w:unhideWhenUsed/>
    <w:rsid w:val="00DC2CF0"/>
    <w:pPr>
      <w:numPr>
        <w:numId w:val="4"/>
      </w:numPr>
      <w:contextualSpacing/>
    </w:pPr>
  </w:style>
  <w:style w:type="paragraph" w:styleId="ListBullet4">
    <w:name w:val="List Bullet 4"/>
    <w:basedOn w:val="Normal"/>
    <w:uiPriority w:val="99"/>
    <w:semiHidden/>
    <w:unhideWhenUsed/>
    <w:rsid w:val="00DC2CF0"/>
    <w:pPr>
      <w:numPr>
        <w:numId w:val="5"/>
      </w:numPr>
      <w:contextualSpacing/>
    </w:pPr>
  </w:style>
  <w:style w:type="paragraph" w:styleId="ListBullet5">
    <w:name w:val="List Bullet 5"/>
    <w:basedOn w:val="Normal"/>
    <w:uiPriority w:val="99"/>
    <w:semiHidden/>
    <w:unhideWhenUsed/>
    <w:rsid w:val="00DC2CF0"/>
    <w:pPr>
      <w:numPr>
        <w:numId w:val="6"/>
      </w:numPr>
      <w:contextualSpacing/>
    </w:pPr>
  </w:style>
  <w:style w:type="paragraph" w:styleId="ListContinue">
    <w:name w:val="List Continue"/>
    <w:basedOn w:val="Normal"/>
    <w:uiPriority w:val="99"/>
    <w:semiHidden/>
    <w:unhideWhenUsed/>
    <w:rsid w:val="00DC2CF0"/>
    <w:pPr>
      <w:ind w:left="283"/>
      <w:contextualSpacing/>
    </w:pPr>
  </w:style>
  <w:style w:type="paragraph" w:styleId="ListContinue2">
    <w:name w:val="List Continue 2"/>
    <w:basedOn w:val="Normal"/>
    <w:uiPriority w:val="99"/>
    <w:semiHidden/>
    <w:unhideWhenUsed/>
    <w:rsid w:val="00DC2CF0"/>
    <w:pPr>
      <w:ind w:left="566"/>
      <w:contextualSpacing/>
    </w:pPr>
  </w:style>
  <w:style w:type="paragraph" w:styleId="ListContinue3">
    <w:name w:val="List Continue 3"/>
    <w:basedOn w:val="Normal"/>
    <w:uiPriority w:val="99"/>
    <w:semiHidden/>
    <w:unhideWhenUsed/>
    <w:rsid w:val="00DC2CF0"/>
    <w:pPr>
      <w:ind w:left="849"/>
      <w:contextualSpacing/>
    </w:pPr>
  </w:style>
  <w:style w:type="paragraph" w:styleId="ListContinue4">
    <w:name w:val="List Continue 4"/>
    <w:basedOn w:val="Normal"/>
    <w:uiPriority w:val="99"/>
    <w:semiHidden/>
    <w:unhideWhenUsed/>
    <w:rsid w:val="00DC2CF0"/>
    <w:pPr>
      <w:ind w:left="1132"/>
      <w:contextualSpacing/>
    </w:pPr>
  </w:style>
  <w:style w:type="paragraph" w:styleId="ListContinue5">
    <w:name w:val="List Continue 5"/>
    <w:basedOn w:val="Normal"/>
    <w:uiPriority w:val="99"/>
    <w:semiHidden/>
    <w:unhideWhenUsed/>
    <w:rsid w:val="00DC2CF0"/>
    <w:pPr>
      <w:ind w:left="1415"/>
      <w:contextualSpacing/>
    </w:pPr>
  </w:style>
  <w:style w:type="paragraph" w:styleId="ListNumber2">
    <w:name w:val="List Number 2"/>
    <w:basedOn w:val="Normal"/>
    <w:uiPriority w:val="99"/>
    <w:semiHidden/>
    <w:unhideWhenUsed/>
    <w:rsid w:val="00DC2CF0"/>
    <w:pPr>
      <w:numPr>
        <w:numId w:val="7"/>
      </w:numPr>
      <w:contextualSpacing/>
    </w:pPr>
  </w:style>
  <w:style w:type="paragraph" w:styleId="ListNumber3">
    <w:name w:val="List Number 3"/>
    <w:basedOn w:val="Normal"/>
    <w:uiPriority w:val="99"/>
    <w:semiHidden/>
    <w:unhideWhenUsed/>
    <w:rsid w:val="00DC2CF0"/>
    <w:pPr>
      <w:numPr>
        <w:numId w:val="8"/>
      </w:numPr>
      <w:contextualSpacing/>
    </w:pPr>
  </w:style>
  <w:style w:type="paragraph" w:styleId="ListNumber4">
    <w:name w:val="List Number 4"/>
    <w:basedOn w:val="Normal"/>
    <w:uiPriority w:val="99"/>
    <w:semiHidden/>
    <w:unhideWhenUsed/>
    <w:rsid w:val="00DC2CF0"/>
    <w:pPr>
      <w:numPr>
        <w:numId w:val="9"/>
      </w:numPr>
      <w:contextualSpacing/>
    </w:pPr>
  </w:style>
  <w:style w:type="paragraph" w:styleId="ListNumber5">
    <w:name w:val="List Number 5"/>
    <w:basedOn w:val="Normal"/>
    <w:uiPriority w:val="99"/>
    <w:semiHidden/>
    <w:unhideWhenUsed/>
    <w:rsid w:val="00DC2CF0"/>
    <w:pPr>
      <w:numPr>
        <w:numId w:val="10"/>
      </w:numPr>
      <w:contextualSpacing/>
    </w:pPr>
  </w:style>
  <w:style w:type="paragraph" w:styleId="ListParagraph">
    <w:name w:val="List Paragraph"/>
    <w:basedOn w:val="Normal"/>
    <w:uiPriority w:val="34"/>
    <w:semiHidden/>
    <w:unhideWhenUsed/>
    <w:qFormat/>
    <w:rsid w:val="00DC2CF0"/>
    <w:pPr>
      <w:ind w:left="720"/>
      <w:contextualSpacing/>
    </w:pPr>
  </w:style>
  <w:style w:type="table" w:styleId="ListTable1Light">
    <w:name w:val="List Table 1 Light"/>
    <w:basedOn w:val="TableNormal"/>
    <w:uiPriority w:val="46"/>
    <w:rsid w:val="00DC2CF0"/>
    <w:pPr>
      <w:spacing w:after="0" w:line="240" w:lineRule="auto"/>
    </w:pPr>
    <w:tblPr>
      <w:tblStyleRowBandSize w:val="1"/>
      <w:tblStyleColBandSize w:val="1"/>
    </w:tblPr>
    <w:tblStylePr w:type="firstRow">
      <w:rPr>
        <w:b/>
        <w:bCs/>
      </w:rPr>
      <w:tblPr/>
      <w:tcPr>
        <w:tcBorders>
          <w:bottom w:val="single" w:color="666666" w:themeColor="text1" w:themeTint="99" w:sz="4" w:space="0"/>
        </w:tcBorders>
      </w:tcPr>
    </w:tblStylePr>
    <w:tblStylePr w:type="lastRow">
      <w:rPr>
        <w:b/>
        <w:bCs/>
      </w:rPr>
      <w:tblPr/>
      <w:tcPr>
        <w:tcBorders>
          <w:top w:val="sing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DC2CF0"/>
    <w:pPr>
      <w:spacing w:after="0" w:line="240" w:lineRule="auto"/>
    </w:pPr>
    <w:tblPr>
      <w:tblStyleRowBandSize w:val="1"/>
      <w:tblStyleColBandSize w:val="1"/>
    </w:tblPr>
    <w:tblStylePr w:type="firstRow">
      <w:rPr>
        <w:b/>
        <w:bCs/>
      </w:rPr>
      <w:tblPr/>
      <w:tcPr>
        <w:tcBorders>
          <w:bottom w:val="single" w:color="54A2C3" w:themeColor="accent1" w:themeTint="99" w:sz="4" w:space="0"/>
        </w:tcBorders>
      </w:tcPr>
    </w:tblStylePr>
    <w:tblStylePr w:type="lastRow">
      <w:rPr>
        <w:b/>
        <w:bCs/>
      </w:rPr>
      <w:tblPr/>
      <w:tcPr>
        <w:tcBorders>
          <w:top w:val="single" w:color="54A2C3" w:themeColor="accent1" w:themeTint="99" w:sz="4" w:space="0"/>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ListTable1Light-Accent2">
    <w:name w:val="List Table 1 Light Accent 2"/>
    <w:basedOn w:val="TableNormal"/>
    <w:uiPriority w:val="46"/>
    <w:rsid w:val="00DC2CF0"/>
    <w:pPr>
      <w:spacing w:after="0" w:line="240" w:lineRule="auto"/>
    </w:pPr>
    <w:tblPr>
      <w:tblStyleRowBandSize w:val="1"/>
      <w:tblStyleColBandSize w:val="1"/>
    </w:tblPr>
    <w:tblStylePr w:type="firstRow">
      <w:rPr>
        <w:b/>
        <w:bCs/>
      </w:rPr>
      <w:tblPr/>
      <w:tcPr>
        <w:tcBorders>
          <w:bottom w:val="single" w:color="EB9191" w:themeColor="accent2" w:themeTint="99" w:sz="4" w:space="0"/>
        </w:tcBorders>
      </w:tcPr>
    </w:tblStylePr>
    <w:tblStylePr w:type="lastRow">
      <w:rPr>
        <w:b/>
        <w:bCs/>
      </w:rPr>
      <w:tblPr/>
      <w:tcPr>
        <w:tcBorders>
          <w:top w:val="single" w:color="EB9191" w:themeColor="accent2" w:themeTint="99" w:sz="4" w:space="0"/>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ListTable1Light-Accent3">
    <w:name w:val="List Table 1 Light Accent 3"/>
    <w:basedOn w:val="TableNormal"/>
    <w:uiPriority w:val="46"/>
    <w:rsid w:val="00DC2CF0"/>
    <w:pPr>
      <w:spacing w:after="0" w:line="240" w:lineRule="auto"/>
    </w:pPr>
    <w:tblPr>
      <w:tblStyleRowBandSize w:val="1"/>
      <w:tblStyleColBandSize w:val="1"/>
    </w:tblPr>
    <w:tblStylePr w:type="firstRow">
      <w:rPr>
        <w:b/>
        <w:bCs/>
      </w:rPr>
      <w:tblPr/>
      <w:tcPr>
        <w:tcBorders>
          <w:bottom w:val="single" w:color="A0DDCD" w:themeColor="accent3" w:themeTint="99" w:sz="4" w:space="0"/>
        </w:tcBorders>
      </w:tcPr>
    </w:tblStylePr>
    <w:tblStylePr w:type="lastRow">
      <w:rPr>
        <w:b/>
        <w:bCs/>
      </w:rPr>
      <w:tblPr/>
      <w:tcPr>
        <w:tcBorders>
          <w:top w:val="single" w:color="A0DDCD" w:themeColor="accent3" w:themeTint="99" w:sz="4" w:space="0"/>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ListTable1Light-Accent4">
    <w:name w:val="List Table 1 Light Accent 4"/>
    <w:basedOn w:val="TableNormal"/>
    <w:uiPriority w:val="46"/>
    <w:rsid w:val="00DC2CF0"/>
    <w:pPr>
      <w:spacing w:after="0" w:line="240" w:lineRule="auto"/>
    </w:pPr>
    <w:tblPr>
      <w:tblStyleRowBandSize w:val="1"/>
      <w:tblStyleColBandSize w:val="1"/>
    </w:tblPr>
    <w:tblStylePr w:type="firstRow">
      <w:rPr>
        <w:b/>
        <w:bCs/>
      </w:rPr>
      <w:tblPr/>
      <w:tcPr>
        <w:tcBorders>
          <w:bottom w:val="single" w:color="D34D83" w:themeColor="accent4" w:themeTint="99" w:sz="4" w:space="0"/>
        </w:tcBorders>
      </w:tcPr>
    </w:tblStylePr>
    <w:tblStylePr w:type="lastRow">
      <w:rPr>
        <w:b/>
        <w:bCs/>
      </w:rPr>
      <w:tblPr/>
      <w:tcPr>
        <w:tcBorders>
          <w:top w:val="single" w:color="D34D83" w:themeColor="accent4" w:themeTint="99" w:sz="4" w:space="0"/>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ListTable1Light-Accent5">
    <w:name w:val="List Table 1 Light Accent 5"/>
    <w:basedOn w:val="TableNormal"/>
    <w:uiPriority w:val="46"/>
    <w:rsid w:val="00DC2CF0"/>
    <w:pPr>
      <w:spacing w:after="0" w:line="240" w:lineRule="auto"/>
    </w:pPr>
    <w:tblPr>
      <w:tblStyleRowBandSize w:val="1"/>
      <w:tblStyleColBandSize w:val="1"/>
    </w:tblPr>
    <w:tblStylePr w:type="firstRow">
      <w:rPr>
        <w:b/>
        <w:bCs/>
      </w:rPr>
      <w:tblPr/>
      <w:tcPr>
        <w:tcBorders>
          <w:bottom w:val="single" w:color="E7AA82" w:themeColor="accent5" w:themeTint="99" w:sz="4" w:space="0"/>
        </w:tcBorders>
      </w:tcPr>
    </w:tblStylePr>
    <w:tblStylePr w:type="lastRow">
      <w:rPr>
        <w:b/>
        <w:bCs/>
      </w:rPr>
      <w:tblPr/>
      <w:tcPr>
        <w:tcBorders>
          <w:top w:val="single" w:color="E7AA82" w:themeColor="accent5" w:themeTint="99" w:sz="4" w:space="0"/>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ListTable1Light-Accent6">
    <w:name w:val="List Table 1 Light Accent 6"/>
    <w:basedOn w:val="TableNormal"/>
    <w:uiPriority w:val="46"/>
    <w:rsid w:val="00DC2CF0"/>
    <w:pPr>
      <w:spacing w:after="0" w:line="240" w:lineRule="auto"/>
    </w:pPr>
    <w:tblPr>
      <w:tblStyleRowBandSize w:val="1"/>
      <w:tblStyleColBandSize w:val="1"/>
    </w:tblPr>
    <w:tblStylePr w:type="firstRow">
      <w:rPr>
        <w:b/>
        <w:bCs/>
      </w:rPr>
      <w:tblPr/>
      <w:tcPr>
        <w:tcBorders>
          <w:bottom w:val="single" w:color="EBD697" w:themeColor="accent6" w:themeTint="99" w:sz="4" w:space="0"/>
        </w:tcBorders>
      </w:tcPr>
    </w:tblStylePr>
    <w:tblStylePr w:type="lastRow">
      <w:rPr>
        <w:b/>
        <w:bCs/>
      </w:rPr>
      <w:tblPr/>
      <w:tcPr>
        <w:tcBorders>
          <w:top w:val="single" w:color="EBD697" w:themeColor="accent6" w:themeTint="99" w:sz="4" w:space="0"/>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ListTable2">
    <w:name w:val="List Table 2"/>
    <w:basedOn w:val="TableNormal"/>
    <w:uiPriority w:val="47"/>
    <w:rsid w:val="00DC2CF0"/>
    <w:pPr>
      <w:spacing w:after="0" w:line="240" w:lineRule="auto"/>
    </w:pPr>
    <w:tblPr>
      <w:tblStyleRowBandSize w:val="1"/>
      <w:tblStyleColBandSize w:val="1"/>
      <w:tblBorders>
        <w:top w:val="single" w:color="666666" w:themeColor="text1" w:themeTint="99" w:sz="4" w:space="0"/>
        <w:bottom w:val="single" w:color="666666" w:themeColor="text1" w:themeTint="99" w:sz="4" w:space="0"/>
        <w:insideH w:val="single" w:color="666666" w:themeColor="text1"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DC2CF0"/>
    <w:pPr>
      <w:spacing w:after="0" w:line="240" w:lineRule="auto"/>
    </w:pPr>
    <w:tblPr>
      <w:tblStyleRowBandSize w:val="1"/>
      <w:tblStyleColBandSize w:val="1"/>
      <w:tblBorders>
        <w:top w:val="single" w:color="54A2C3" w:themeColor="accent1" w:themeTint="99" w:sz="4" w:space="0"/>
        <w:bottom w:val="single" w:color="54A2C3" w:themeColor="accent1" w:themeTint="99" w:sz="4" w:space="0"/>
        <w:insideH w:val="single" w:color="54A2C3" w:themeColor="accent1"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ListTable2-Accent2">
    <w:name w:val="List Table 2 Accent 2"/>
    <w:basedOn w:val="TableNormal"/>
    <w:uiPriority w:val="47"/>
    <w:rsid w:val="00DC2CF0"/>
    <w:pPr>
      <w:spacing w:after="0" w:line="240" w:lineRule="auto"/>
    </w:pPr>
    <w:tblPr>
      <w:tblStyleRowBandSize w:val="1"/>
      <w:tblStyleColBandSize w:val="1"/>
      <w:tblBorders>
        <w:top w:val="single" w:color="EB9191" w:themeColor="accent2" w:themeTint="99" w:sz="4" w:space="0"/>
        <w:bottom w:val="single" w:color="EB9191" w:themeColor="accent2" w:themeTint="99" w:sz="4" w:space="0"/>
        <w:insideH w:val="single" w:color="EB9191" w:themeColor="accent2"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ListTable2-Accent3">
    <w:name w:val="List Table 2 Accent 3"/>
    <w:basedOn w:val="TableNormal"/>
    <w:uiPriority w:val="47"/>
    <w:rsid w:val="00DC2CF0"/>
    <w:pPr>
      <w:spacing w:after="0" w:line="240" w:lineRule="auto"/>
    </w:pPr>
    <w:tblPr>
      <w:tblStyleRowBandSize w:val="1"/>
      <w:tblStyleColBandSize w:val="1"/>
      <w:tblBorders>
        <w:top w:val="single" w:color="A0DDCD" w:themeColor="accent3" w:themeTint="99" w:sz="4" w:space="0"/>
        <w:bottom w:val="single" w:color="A0DDCD" w:themeColor="accent3" w:themeTint="99" w:sz="4" w:space="0"/>
        <w:insideH w:val="single" w:color="A0DDCD" w:themeColor="accent3"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ListTable2-Accent4">
    <w:name w:val="List Table 2 Accent 4"/>
    <w:basedOn w:val="TableNormal"/>
    <w:uiPriority w:val="47"/>
    <w:rsid w:val="00DC2CF0"/>
    <w:pPr>
      <w:spacing w:after="0" w:line="240" w:lineRule="auto"/>
    </w:pPr>
    <w:tblPr>
      <w:tblStyleRowBandSize w:val="1"/>
      <w:tblStyleColBandSize w:val="1"/>
      <w:tblBorders>
        <w:top w:val="single" w:color="D34D83" w:themeColor="accent4" w:themeTint="99" w:sz="4" w:space="0"/>
        <w:bottom w:val="single" w:color="D34D83" w:themeColor="accent4" w:themeTint="99" w:sz="4" w:space="0"/>
        <w:insideH w:val="single" w:color="D34D83" w:themeColor="accent4"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ListTable2-Accent5">
    <w:name w:val="List Table 2 Accent 5"/>
    <w:basedOn w:val="TableNormal"/>
    <w:uiPriority w:val="47"/>
    <w:rsid w:val="00DC2CF0"/>
    <w:pPr>
      <w:spacing w:after="0" w:line="240" w:lineRule="auto"/>
    </w:pPr>
    <w:tblPr>
      <w:tblStyleRowBandSize w:val="1"/>
      <w:tblStyleColBandSize w:val="1"/>
      <w:tblBorders>
        <w:top w:val="single" w:color="E7AA82" w:themeColor="accent5" w:themeTint="99" w:sz="4" w:space="0"/>
        <w:bottom w:val="single" w:color="E7AA82" w:themeColor="accent5" w:themeTint="99" w:sz="4" w:space="0"/>
        <w:insideH w:val="single" w:color="E7AA82" w:themeColor="accent5"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ListTable2-Accent6">
    <w:name w:val="List Table 2 Accent 6"/>
    <w:basedOn w:val="TableNormal"/>
    <w:uiPriority w:val="47"/>
    <w:rsid w:val="00DC2CF0"/>
    <w:pPr>
      <w:spacing w:after="0" w:line="240" w:lineRule="auto"/>
    </w:pPr>
    <w:tblPr>
      <w:tblStyleRowBandSize w:val="1"/>
      <w:tblStyleColBandSize w:val="1"/>
      <w:tblBorders>
        <w:top w:val="single" w:color="EBD697" w:themeColor="accent6" w:themeTint="99" w:sz="4" w:space="0"/>
        <w:bottom w:val="single" w:color="EBD697" w:themeColor="accent6" w:themeTint="99" w:sz="4" w:space="0"/>
        <w:insideH w:val="single" w:color="EBD697" w:themeColor="accent6"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ListTable3">
    <w:name w:val="List Table 3"/>
    <w:basedOn w:val="TableNormal"/>
    <w:uiPriority w:val="48"/>
    <w:rsid w:val="00DC2CF0"/>
    <w:pPr>
      <w:spacing w:after="0" w:line="240" w:lineRule="auto"/>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b/>
        <w:bCs/>
        <w:color w:val="FFFFFF" w:themeColor="background1"/>
      </w:rPr>
      <w:tblPr/>
      <w:tcPr>
        <w:shd w:val="clear" w:color="auto" w:fill="000000" w:themeFill="text1"/>
      </w:tcPr>
    </w:tblStylePr>
    <w:tblStylePr w:type="lastRow">
      <w:rPr>
        <w:b/>
        <w:bCs/>
      </w:rPr>
      <w:tblPr/>
      <w:tcPr>
        <w:tcBorders>
          <w:top w:val="double" w:color="000000" w:themeColor="text1"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000000" w:themeColor="text1" w:sz="4" w:space="0"/>
          <w:right w:val="single" w:color="000000" w:themeColor="text1" w:sz="4" w:space="0"/>
        </w:tcBorders>
      </w:tcPr>
    </w:tblStylePr>
    <w:tblStylePr w:type="band1Horz">
      <w:tblPr/>
      <w:tcPr>
        <w:tcBorders>
          <w:top w:val="single" w:color="000000" w:themeColor="text1" w:sz="4" w:space="0"/>
          <w:bottom w:val="single" w:color="000000" w:themeColor="text1"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000000" w:themeColor="text1" w:sz="4" w:space="0"/>
          <w:left w:val="nil"/>
        </w:tcBorders>
      </w:tcPr>
    </w:tblStylePr>
    <w:tblStylePr w:type="swCell">
      <w:tblPr/>
      <w:tcPr>
        <w:tcBorders>
          <w:top w:val="double" w:color="000000" w:themeColor="text1" w:sz="4" w:space="0"/>
          <w:right w:val="nil"/>
        </w:tcBorders>
      </w:tcPr>
    </w:tblStylePr>
  </w:style>
  <w:style w:type="table" w:styleId="ListTable3-Accent1">
    <w:name w:val="List Table 3 Accent 1"/>
    <w:basedOn w:val="TableNormal"/>
    <w:uiPriority w:val="48"/>
    <w:rsid w:val="00DC2CF0"/>
    <w:pPr>
      <w:spacing w:after="0" w:line="240" w:lineRule="auto"/>
    </w:pPr>
    <w:tblPr>
      <w:tblStyleRowBandSize w:val="1"/>
      <w:tblStyleColBandSize w:val="1"/>
      <w:tblBorders>
        <w:top w:val="single" w:color="214C5E" w:themeColor="accent1" w:sz="4" w:space="0"/>
        <w:left w:val="single" w:color="214C5E" w:themeColor="accent1" w:sz="4" w:space="0"/>
        <w:bottom w:val="single" w:color="214C5E" w:themeColor="accent1" w:sz="4" w:space="0"/>
        <w:right w:val="single" w:color="214C5E" w:themeColor="accent1" w:sz="4" w:space="0"/>
      </w:tblBorders>
    </w:tblPr>
    <w:tblStylePr w:type="firstRow">
      <w:rPr>
        <w:b/>
        <w:bCs/>
        <w:color w:val="FFFFFF" w:themeColor="background1"/>
      </w:rPr>
      <w:tblPr/>
      <w:tcPr>
        <w:shd w:val="clear" w:color="auto" w:fill="214C5E" w:themeFill="accent1"/>
      </w:tcPr>
    </w:tblStylePr>
    <w:tblStylePr w:type="lastRow">
      <w:rPr>
        <w:b/>
        <w:bCs/>
      </w:rPr>
      <w:tblPr/>
      <w:tcPr>
        <w:tcBorders>
          <w:top w:val="double" w:color="214C5E" w:themeColor="accent1"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214C5E" w:themeColor="accent1" w:sz="4" w:space="0"/>
          <w:right w:val="single" w:color="214C5E" w:themeColor="accent1" w:sz="4" w:space="0"/>
        </w:tcBorders>
      </w:tcPr>
    </w:tblStylePr>
    <w:tblStylePr w:type="band1Horz">
      <w:tblPr/>
      <w:tcPr>
        <w:tcBorders>
          <w:top w:val="single" w:color="214C5E" w:themeColor="accent1" w:sz="4" w:space="0"/>
          <w:bottom w:val="single" w:color="214C5E" w:themeColor="accent1"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214C5E" w:themeColor="accent1" w:sz="4" w:space="0"/>
          <w:left w:val="nil"/>
        </w:tcBorders>
      </w:tcPr>
    </w:tblStylePr>
    <w:tblStylePr w:type="swCell">
      <w:tblPr/>
      <w:tcPr>
        <w:tcBorders>
          <w:top w:val="double" w:color="214C5E" w:themeColor="accent1" w:sz="4" w:space="0"/>
          <w:right w:val="nil"/>
        </w:tcBorders>
      </w:tcPr>
    </w:tblStylePr>
  </w:style>
  <w:style w:type="table" w:styleId="ListTable3-Accent2">
    <w:name w:val="List Table 3 Accent 2"/>
    <w:basedOn w:val="TableNormal"/>
    <w:uiPriority w:val="48"/>
    <w:rsid w:val="00DC2CF0"/>
    <w:pPr>
      <w:spacing w:after="0" w:line="240" w:lineRule="auto"/>
    </w:pPr>
    <w:tblPr>
      <w:tblStyleRowBandSize w:val="1"/>
      <w:tblStyleColBandSize w:val="1"/>
      <w:tblBorders>
        <w:top w:val="single" w:color="DE4948" w:themeColor="accent2" w:sz="4" w:space="0"/>
        <w:left w:val="single" w:color="DE4948" w:themeColor="accent2" w:sz="4" w:space="0"/>
        <w:bottom w:val="single" w:color="DE4948" w:themeColor="accent2" w:sz="4" w:space="0"/>
        <w:right w:val="single" w:color="DE4948" w:themeColor="accent2" w:sz="4" w:space="0"/>
      </w:tblBorders>
    </w:tblPr>
    <w:tblStylePr w:type="firstRow">
      <w:rPr>
        <w:b/>
        <w:bCs/>
        <w:color w:val="FFFFFF" w:themeColor="background1"/>
      </w:rPr>
      <w:tblPr/>
      <w:tcPr>
        <w:shd w:val="clear" w:color="auto" w:fill="DE4948" w:themeFill="accent2"/>
      </w:tcPr>
    </w:tblStylePr>
    <w:tblStylePr w:type="lastRow">
      <w:rPr>
        <w:b/>
        <w:bCs/>
      </w:rPr>
      <w:tblPr/>
      <w:tcPr>
        <w:tcBorders>
          <w:top w:val="double" w:color="DE4948" w:themeColor="accent2"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DE4948" w:themeColor="accent2" w:sz="4" w:space="0"/>
          <w:right w:val="single" w:color="DE4948" w:themeColor="accent2" w:sz="4" w:space="0"/>
        </w:tcBorders>
      </w:tcPr>
    </w:tblStylePr>
    <w:tblStylePr w:type="band1Horz">
      <w:tblPr/>
      <w:tcPr>
        <w:tcBorders>
          <w:top w:val="single" w:color="DE4948" w:themeColor="accent2" w:sz="4" w:space="0"/>
          <w:bottom w:val="single" w:color="DE4948" w:themeColor="accent2"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DE4948" w:themeColor="accent2" w:sz="4" w:space="0"/>
          <w:left w:val="nil"/>
        </w:tcBorders>
      </w:tcPr>
    </w:tblStylePr>
    <w:tblStylePr w:type="swCell">
      <w:tblPr/>
      <w:tcPr>
        <w:tcBorders>
          <w:top w:val="double" w:color="DE4948" w:themeColor="accent2" w:sz="4" w:space="0"/>
          <w:right w:val="nil"/>
        </w:tcBorders>
      </w:tcPr>
    </w:tblStylePr>
  </w:style>
  <w:style w:type="table" w:styleId="ListTable3-Accent3">
    <w:name w:val="List Table 3 Accent 3"/>
    <w:basedOn w:val="TableNormal"/>
    <w:uiPriority w:val="48"/>
    <w:rsid w:val="00DC2CF0"/>
    <w:pPr>
      <w:spacing w:after="0" w:line="240" w:lineRule="auto"/>
    </w:pPr>
    <w:tblPr>
      <w:tblStyleRowBandSize w:val="1"/>
      <w:tblStyleColBandSize w:val="1"/>
      <w:tblBorders>
        <w:top w:val="single" w:color="62C7AD" w:themeColor="accent3" w:sz="4" w:space="0"/>
        <w:left w:val="single" w:color="62C7AD" w:themeColor="accent3" w:sz="4" w:space="0"/>
        <w:bottom w:val="single" w:color="62C7AD" w:themeColor="accent3" w:sz="4" w:space="0"/>
        <w:right w:val="single" w:color="62C7AD" w:themeColor="accent3" w:sz="4" w:space="0"/>
      </w:tblBorders>
    </w:tblPr>
    <w:tblStylePr w:type="firstRow">
      <w:rPr>
        <w:b/>
        <w:bCs/>
        <w:color w:val="FFFFFF" w:themeColor="background1"/>
      </w:rPr>
      <w:tblPr/>
      <w:tcPr>
        <w:shd w:val="clear" w:color="auto" w:fill="62C7AD" w:themeFill="accent3"/>
      </w:tcPr>
    </w:tblStylePr>
    <w:tblStylePr w:type="lastRow">
      <w:rPr>
        <w:b/>
        <w:bCs/>
      </w:rPr>
      <w:tblPr/>
      <w:tcPr>
        <w:tcBorders>
          <w:top w:val="double" w:color="62C7AD" w:themeColor="accent3"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62C7AD" w:themeColor="accent3" w:sz="4" w:space="0"/>
          <w:right w:val="single" w:color="62C7AD" w:themeColor="accent3" w:sz="4" w:space="0"/>
        </w:tcBorders>
      </w:tcPr>
    </w:tblStylePr>
    <w:tblStylePr w:type="band1Horz">
      <w:tblPr/>
      <w:tcPr>
        <w:tcBorders>
          <w:top w:val="single" w:color="62C7AD" w:themeColor="accent3" w:sz="4" w:space="0"/>
          <w:bottom w:val="single" w:color="62C7AD" w:themeColor="accent3"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62C7AD" w:themeColor="accent3" w:sz="4" w:space="0"/>
          <w:left w:val="nil"/>
        </w:tcBorders>
      </w:tcPr>
    </w:tblStylePr>
    <w:tblStylePr w:type="swCell">
      <w:tblPr/>
      <w:tcPr>
        <w:tcBorders>
          <w:top w:val="double" w:color="62C7AD" w:themeColor="accent3" w:sz="4" w:space="0"/>
          <w:right w:val="nil"/>
        </w:tcBorders>
      </w:tcPr>
    </w:tblStylePr>
  </w:style>
  <w:style w:type="table" w:styleId="ListTable3-Accent4">
    <w:name w:val="List Table 3 Accent 4"/>
    <w:basedOn w:val="TableNormal"/>
    <w:uiPriority w:val="48"/>
    <w:rsid w:val="00DC2CF0"/>
    <w:pPr>
      <w:spacing w:after="0" w:line="240" w:lineRule="auto"/>
    </w:pPr>
    <w:tblPr>
      <w:tblStyleRowBandSize w:val="1"/>
      <w:tblStyleColBandSize w:val="1"/>
      <w:tblBorders>
        <w:top w:val="single" w:color="731C3F" w:themeColor="accent4" w:sz="4" w:space="0"/>
        <w:left w:val="single" w:color="731C3F" w:themeColor="accent4" w:sz="4" w:space="0"/>
        <w:bottom w:val="single" w:color="731C3F" w:themeColor="accent4" w:sz="4" w:space="0"/>
        <w:right w:val="single" w:color="731C3F" w:themeColor="accent4" w:sz="4" w:space="0"/>
      </w:tblBorders>
    </w:tblPr>
    <w:tblStylePr w:type="firstRow">
      <w:rPr>
        <w:b/>
        <w:bCs/>
        <w:color w:val="FFFFFF" w:themeColor="background1"/>
      </w:rPr>
      <w:tblPr/>
      <w:tcPr>
        <w:shd w:val="clear" w:color="auto" w:fill="731C3F" w:themeFill="accent4"/>
      </w:tcPr>
    </w:tblStylePr>
    <w:tblStylePr w:type="lastRow">
      <w:rPr>
        <w:b/>
        <w:bCs/>
      </w:rPr>
      <w:tblPr/>
      <w:tcPr>
        <w:tcBorders>
          <w:top w:val="double" w:color="731C3F" w:themeColor="accent4"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731C3F" w:themeColor="accent4" w:sz="4" w:space="0"/>
          <w:right w:val="single" w:color="731C3F" w:themeColor="accent4" w:sz="4" w:space="0"/>
        </w:tcBorders>
      </w:tcPr>
    </w:tblStylePr>
    <w:tblStylePr w:type="band1Horz">
      <w:tblPr/>
      <w:tcPr>
        <w:tcBorders>
          <w:top w:val="single" w:color="731C3F" w:themeColor="accent4" w:sz="4" w:space="0"/>
          <w:bottom w:val="single" w:color="731C3F" w:themeColor="accent4"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731C3F" w:themeColor="accent4" w:sz="4" w:space="0"/>
          <w:left w:val="nil"/>
        </w:tcBorders>
      </w:tcPr>
    </w:tblStylePr>
    <w:tblStylePr w:type="swCell">
      <w:tblPr/>
      <w:tcPr>
        <w:tcBorders>
          <w:top w:val="double" w:color="731C3F" w:themeColor="accent4" w:sz="4" w:space="0"/>
          <w:right w:val="nil"/>
        </w:tcBorders>
      </w:tcPr>
    </w:tblStylePr>
  </w:style>
  <w:style w:type="table" w:styleId="ListTable3-Accent5">
    <w:name w:val="List Table 3 Accent 5"/>
    <w:basedOn w:val="TableNormal"/>
    <w:uiPriority w:val="48"/>
    <w:rsid w:val="00DC2CF0"/>
    <w:pPr>
      <w:spacing w:after="0" w:line="240" w:lineRule="auto"/>
    </w:pPr>
    <w:tblPr>
      <w:tblStyleRowBandSize w:val="1"/>
      <w:tblStyleColBandSize w:val="1"/>
      <w:tblBorders>
        <w:top w:val="single" w:color="D87330" w:themeColor="accent5" w:sz="4" w:space="0"/>
        <w:left w:val="single" w:color="D87330" w:themeColor="accent5" w:sz="4" w:space="0"/>
        <w:bottom w:val="single" w:color="D87330" w:themeColor="accent5" w:sz="4" w:space="0"/>
        <w:right w:val="single" w:color="D87330" w:themeColor="accent5" w:sz="4" w:space="0"/>
      </w:tblBorders>
    </w:tblPr>
    <w:tblStylePr w:type="firstRow">
      <w:rPr>
        <w:b/>
        <w:bCs/>
        <w:color w:val="FFFFFF" w:themeColor="background1"/>
      </w:rPr>
      <w:tblPr/>
      <w:tcPr>
        <w:shd w:val="clear" w:color="auto" w:fill="D87330" w:themeFill="accent5"/>
      </w:tcPr>
    </w:tblStylePr>
    <w:tblStylePr w:type="lastRow">
      <w:rPr>
        <w:b/>
        <w:bCs/>
      </w:rPr>
      <w:tblPr/>
      <w:tcPr>
        <w:tcBorders>
          <w:top w:val="double" w:color="D87330" w:themeColor="accent5"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D87330" w:themeColor="accent5" w:sz="4" w:space="0"/>
          <w:right w:val="single" w:color="D87330" w:themeColor="accent5" w:sz="4" w:space="0"/>
        </w:tcBorders>
      </w:tcPr>
    </w:tblStylePr>
    <w:tblStylePr w:type="band1Horz">
      <w:tblPr/>
      <w:tcPr>
        <w:tcBorders>
          <w:top w:val="single" w:color="D87330" w:themeColor="accent5" w:sz="4" w:space="0"/>
          <w:bottom w:val="single" w:color="D87330" w:themeColor="accent5"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D87330" w:themeColor="accent5" w:sz="4" w:space="0"/>
          <w:left w:val="nil"/>
        </w:tcBorders>
      </w:tcPr>
    </w:tblStylePr>
    <w:tblStylePr w:type="swCell">
      <w:tblPr/>
      <w:tcPr>
        <w:tcBorders>
          <w:top w:val="double" w:color="D87330" w:themeColor="accent5" w:sz="4" w:space="0"/>
          <w:right w:val="nil"/>
        </w:tcBorders>
      </w:tcPr>
    </w:tblStylePr>
  </w:style>
  <w:style w:type="table" w:styleId="ListTable3-Accent6">
    <w:name w:val="List Table 3 Accent 6"/>
    <w:basedOn w:val="TableNormal"/>
    <w:uiPriority w:val="48"/>
    <w:rsid w:val="00DC2CF0"/>
    <w:pPr>
      <w:spacing w:after="0" w:line="240" w:lineRule="auto"/>
    </w:pPr>
    <w:tblPr>
      <w:tblStyleRowBandSize w:val="1"/>
      <w:tblStyleColBandSize w:val="1"/>
      <w:tblBorders>
        <w:top w:val="single" w:color="DEBC53" w:themeColor="accent6" w:sz="4" w:space="0"/>
        <w:left w:val="single" w:color="DEBC53" w:themeColor="accent6" w:sz="4" w:space="0"/>
        <w:bottom w:val="single" w:color="DEBC53" w:themeColor="accent6" w:sz="4" w:space="0"/>
        <w:right w:val="single" w:color="DEBC53" w:themeColor="accent6" w:sz="4" w:space="0"/>
      </w:tblBorders>
    </w:tblPr>
    <w:tblStylePr w:type="firstRow">
      <w:rPr>
        <w:b/>
        <w:bCs/>
        <w:color w:val="FFFFFF" w:themeColor="background1"/>
      </w:rPr>
      <w:tblPr/>
      <w:tcPr>
        <w:shd w:val="clear" w:color="auto" w:fill="DEBC53" w:themeFill="accent6"/>
      </w:tcPr>
    </w:tblStylePr>
    <w:tblStylePr w:type="lastRow">
      <w:rPr>
        <w:b/>
        <w:bCs/>
      </w:rPr>
      <w:tblPr/>
      <w:tcPr>
        <w:tcBorders>
          <w:top w:val="double" w:color="DEBC53" w:themeColor="accent6"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DEBC53" w:themeColor="accent6" w:sz="4" w:space="0"/>
          <w:right w:val="single" w:color="DEBC53" w:themeColor="accent6" w:sz="4" w:space="0"/>
        </w:tcBorders>
      </w:tcPr>
    </w:tblStylePr>
    <w:tblStylePr w:type="band1Horz">
      <w:tblPr/>
      <w:tcPr>
        <w:tcBorders>
          <w:top w:val="single" w:color="DEBC53" w:themeColor="accent6" w:sz="4" w:space="0"/>
          <w:bottom w:val="single" w:color="DEBC53" w:themeColor="accent6"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DEBC53" w:themeColor="accent6" w:sz="4" w:space="0"/>
          <w:left w:val="nil"/>
        </w:tcBorders>
      </w:tcPr>
    </w:tblStylePr>
    <w:tblStylePr w:type="swCell">
      <w:tblPr/>
      <w:tcPr>
        <w:tcBorders>
          <w:top w:val="double" w:color="DEBC53" w:themeColor="accent6" w:sz="4" w:space="0"/>
          <w:right w:val="nil"/>
        </w:tcBorders>
      </w:tcPr>
    </w:tblStylePr>
  </w:style>
  <w:style w:type="table" w:styleId="ListTable4">
    <w:name w:val="List Table 4"/>
    <w:basedOn w:val="TableNormal"/>
    <w:uiPriority w:val="49"/>
    <w:rsid w:val="00DC2CF0"/>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tcBorders>
        <w:shd w:val="clear" w:color="auto" w:fill="000000" w:themeFill="text1"/>
      </w:tcPr>
    </w:tblStylePr>
    <w:tblStylePr w:type="lastRow">
      <w:rPr>
        <w:b/>
        <w:bCs/>
      </w:rPr>
      <w:tblPr/>
      <w:tcPr>
        <w:tcBorders>
          <w:top w:val="doub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DC2CF0"/>
    <w:pPr>
      <w:spacing w:after="0" w:line="240" w:lineRule="auto"/>
    </w:pPr>
    <w:tblPr>
      <w:tblStyleRowBandSize w:val="1"/>
      <w:tblStyleColBandSize w:val="1"/>
      <w:tblBorders>
        <w:top w:val="single" w:color="54A2C3" w:themeColor="accent1" w:themeTint="99" w:sz="4" w:space="0"/>
        <w:left w:val="single" w:color="54A2C3" w:themeColor="accent1" w:themeTint="99" w:sz="4" w:space="0"/>
        <w:bottom w:val="single" w:color="54A2C3" w:themeColor="accent1" w:themeTint="99" w:sz="4" w:space="0"/>
        <w:right w:val="single" w:color="54A2C3" w:themeColor="accent1" w:themeTint="99" w:sz="4" w:space="0"/>
        <w:insideH w:val="single" w:color="54A2C3" w:themeColor="accent1" w:themeTint="99" w:sz="4" w:space="0"/>
      </w:tblBorders>
    </w:tblPr>
    <w:tblStylePr w:type="firstRow">
      <w:rPr>
        <w:b/>
        <w:bCs/>
        <w:color w:val="FFFFFF" w:themeColor="background1"/>
      </w:rPr>
      <w:tblPr/>
      <w:tcPr>
        <w:tcBorders>
          <w:top w:val="single" w:color="214C5E" w:themeColor="accent1" w:sz="4" w:space="0"/>
          <w:left w:val="single" w:color="214C5E" w:themeColor="accent1" w:sz="4" w:space="0"/>
          <w:bottom w:val="single" w:color="214C5E" w:themeColor="accent1" w:sz="4" w:space="0"/>
          <w:right w:val="single" w:color="214C5E" w:themeColor="accent1" w:sz="4" w:space="0"/>
          <w:insideH w:val="nil"/>
        </w:tcBorders>
        <w:shd w:val="clear" w:color="auto" w:fill="214C5E" w:themeFill="accent1"/>
      </w:tcPr>
    </w:tblStylePr>
    <w:tblStylePr w:type="lastRow">
      <w:rPr>
        <w:b/>
        <w:bCs/>
      </w:rPr>
      <w:tblPr/>
      <w:tcPr>
        <w:tcBorders>
          <w:top w:val="double" w:color="54A2C3" w:themeColor="accent1" w:themeTint="99" w:sz="4" w:space="0"/>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ListTable4-Accent2">
    <w:name w:val="List Table 4 Accent 2"/>
    <w:basedOn w:val="TableNormal"/>
    <w:uiPriority w:val="49"/>
    <w:rsid w:val="00DC2CF0"/>
    <w:pPr>
      <w:spacing w:after="0" w:line="240" w:lineRule="auto"/>
    </w:pPr>
    <w:tblPr>
      <w:tblStyleRowBandSize w:val="1"/>
      <w:tblStyleColBandSize w:val="1"/>
      <w:tblBorders>
        <w:top w:val="single" w:color="EB9191" w:themeColor="accent2" w:themeTint="99" w:sz="4" w:space="0"/>
        <w:left w:val="single" w:color="EB9191" w:themeColor="accent2" w:themeTint="99" w:sz="4" w:space="0"/>
        <w:bottom w:val="single" w:color="EB9191" w:themeColor="accent2" w:themeTint="99" w:sz="4" w:space="0"/>
        <w:right w:val="single" w:color="EB9191" w:themeColor="accent2" w:themeTint="99" w:sz="4" w:space="0"/>
        <w:insideH w:val="single" w:color="EB9191" w:themeColor="accent2" w:themeTint="99" w:sz="4" w:space="0"/>
      </w:tblBorders>
    </w:tblPr>
    <w:tblStylePr w:type="firstRow">
      <w:rPr>
        <w:b/>
        <w:bCs/>
        <w:color w:val="FFFFFF" w:themeColor="background1"/>
      </w:rPr>
      <w:tblPr/>
      <w:tcPr>
        <w:tcBorders>
          <w:top w:val="single" w:color="DE4948" w:themeColor="accent2" w:sz="4" w:space="0"/>
          <w:left w:val="single" w:color="DE4948" w:themeColor="accent2" w:sz="4" w:space="0"/>
          <w:bottom w:val="single" w:color="DE4948" w:themeColor="accent2" w:sz="4" w:space="0"/>
          <w:right w:val="single" w:color="DE4948" w:themeColor="accent2" w:sz="4" w:space="0"/>
          <w:insideH w:val="nil"/>
        </w:tcBorders>
        <w:shd w:val="clear" w:color="auto" w:fill="DE4948" w:themeFill="accent2"/>
      </w:tcPr>
    </w:tblStylePr>
    <w:tblStylePr w:type="lastRow">
      <w:rPr>
        <w:b/>
        <w:bCs/>
      </w:rPr>
      <w:tblPr/>
      <w:tcPr>
        <w:tcBorders>
          <w:top w:val="double" w:color="EB9191" w:themeColor="accent2" w:themeTint="99" w:sz="4" w:space="0"/>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ListTable4-Accent3">
    <w:name w:val="List Table 4 Accent 3"/>
    <w:basedOn w:val="TableNormal"/>
    <w:uiPriority w:val="49"/>
    <w:rsid w:val="00DC2CF0"/>
    <w:pPr>
      <w:spacing w:after="0" w:line="240" w:lineRule="auto"/>
    </w:pPr>
    <w:tblPr>
      <w:tblStyleRowBandSize w:val="1"/>
      <w:tblStyleColBandSize w:val="1"/>
      <w:tblBorders>
        <w:top w:val="single" w:color="A0DDCD" w:themeColor="accent3" w:themeTint="99" w:sz="4" w:space="0"/>
        <w:left w:val="single" w:color="A0DDCD" w:themeColor="accent3" w:themeTint="99" w:sz="4" w:space="0"/>
        <w:bottom w:val="single" w:color="A0DDCD" w:themeColor="accent3" w:themeTint="99" w:sz="4" w:space="0"/>
        <w:right w:val="single" w:color="A0DDCD" w:themeColor="accent3" w:themeTint="99" w:sz="4" w:space="0"/>
        <w:insideH w:val="single" w:color="A0DDCD" w:themeColor="accent3" w:themeTint="99" w:sz="4" w:space="0"/>
      </w:tblBorders>
    </w:tblPr>
    <w:tblStylePr w:type="firstRow">
      <w:rPr>
        <w:b/>
        <w:bCs/>
        <w:color w:val="FFFFFF" w:themeColor="background1"/>
      </w:rPr>
      <w:tblPr/>
      <w:tcPr>
        <w:tcBorders>
          <w:top w:val="single" w:color="62C7AD" w:themeColor="accent3" w:sz="4" w:space="0"/>
          <w:left w:val="single" w:color="62C7AD" w:themeColor="accent3" w:sz="4" w:space="0"/>
          <w:bottom w:val="single" w:color="62C7AD" w:themeColor="accent3" w:sz="4" w:space="0"/>
          <w:right w:val="single" w:color="62C7AD" w:themeColor="accent3" w:sz="4" w:space="0"/>
          <w:insideH w:val="nil"/>
        </w:tcBorders>
        <w:shd w:val="clear" w:color="auto" w:fill="62C7AD" w:themeFill="accent3"/>
      </w:tcPr>
    </w:tblStylePr>
    <w:tblStylePr w:type="lastRow">
      <w:rPr>
        <w:b/>
        <w:bCs/>
      </w:rPr>
      <w:tblPr/>
      <w:tcPr>
        <w:tcBorders>
          <w:top w:val="double" w:color="A0DDCD" w:themeColor="accent3" w:themeTint="99" w:sz="4" w:space="0"/>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ListTable4-Accent4">
    <w:name w:val="List Table 4 Accent 4"/>
    <w:basedOn w:val="TableNormal"/>
    <w:uiPriority w:val="49"/>
    <w:rsid w:val="00DC2CF0"/>
    <w:pPr>
      <w:spacing w:after="0" w:line="240" w:lineRule="auto"/>
    </w:pPr>
    <w:tblPr>
      <w:tblStyleRowBandSize w:val="1"/>
      <w:tblStyleColBandSize w:val="1"/>
      <w:tblBorders>
        <w:top w:val="single" w:color="D34D83" w:themeColor="accent4" w:themeTint="99" w:sz="4" w:space="0"/>
        <w:left w:val="single" w:color="D34D83" w:themeColor="accent4" w:themeTint="99" w:sz="4" w:space="0"/>
        <w:bottom w:val="single" w:color="D34D83" w:themeColor="accent4" w:themeTint="99" w:sz="4" w:space="0"/>
        <w:right w:val="single" w:color="D34D83" w:themeColor="accent4" w:themeTint="99" w:sz="4" w:space="0"/>
        <w:insideH w:val="single" w:color="D34D83" w:themeColor="accent4" w:themeTint="99" w:sz="4" w:space="0"/>
      </w:tblBorders>
    </w:tblPr>
    <w:tblStylePr w:type="firstRow">
      <w:rPr>
        <w:b/>
        <w:bCs/>
        <w:color w:val="FFFFFF" w:themeColor="background1"/>
      </w:rPr>
      <w:tblPr/>
      <w:tcPr>
        <w:tcBorders>
          <w:top w:val="single" w:color="731C3F" w:themeColor="accent4" w:sz="4" w:space="0"/>
          <w:left w:val="single" w:color="731C3F" w:themeColor="accent4" w:sz="4" w:space="0"/>
          <w:bottom w:val="single" w:color="731C3F" w:themeColor="accent4" w:sz="4" w:space="0"/>
          <w:right w:val="single" w:color="731C3F" w:themeColor="accent4" w:sz="4" w:space="0"/>
          <w:insideH w:val="nil"/>
        </w:tcBorders>
        <w:shd w:val="clear" w:color="auto" w:fill="731C3F" w:themeFill="accent4"/>
      </w:tcPr>
    </w:tblStylePr>
    <w:tblStylePr w:type="lastRow">
      <w:rPr>
        <w:b/>
        <w:bCs/>
      </w:rPr>
      <w:tblPr/>
      <w:tcPr>
        <w:tcBorders>
          <w:top w:val="double" w:color="D34D83" w:themeColor="accent4" w:themeTint="99" w:sz="4" w:space="0"/>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ListTable4-Accent5">
    <w:name w:val="List Table 4 Accent 5"/>
    <w:basedOn w:val="TableNormal"/>
    <w:uiPriority w:val="49"/>
    <w:rsid w:val="00DC2CF0"/>
    <w:pPr>
      <w:spacing w:after="0" w:line="240" w:lineRule="auto"/>
    </w:pPr>
    <w:tblPr>
      <w:tblStyleRowBandSize w:val="1"/>
      <w:tblStyleColBandSize w:val="1"/>
      <w:tblBorders>
        <w:top w:val="single" w:color="E7AA82" w:themeColor="accent5" w:themeTint="99" w:sz="4" w:space="0"/>
        <w:left w:val="single" w:color="E7AA82" w:themeColor="accent5" w:themeTint="99" w:sz="4" w:space="0"/>
        <w:bottom w:val="single" w:color="E7AA82" w:themeColor="accent5" w:themeTint="99" w:sz="4" w:space="0"/>
        <w:right w:val="single" w:color="E7AA82" w:themeColor="accent5" w:themeTint="99" w:sz="4" w:space="0"/>
        <w:insideH w:val="single" w:color="E7AA82" w:themeColor="accent5" w:themeTint="99" w:sz="4" w:space="0"/>
      </w:tblBorders>
    </w:tblPr>
    <w:tblStylePr w:type="firstRow">
      <w:rPr>
        <w:b/>
        <w:bCs/>
        <w:color w:val="FFFFFF" w:themeColor="background1"/>
      </w:rPr>
      <w:tblPr/>
      <w:tcPr>
        <w:tcBorders>
          <w:top w:val="single" w:color="D87330" w:themeColor="accent5" w:sz="4" w:space="0"/>
          <w:left w:val="single" w:color="D87330" w:themeColor="accent5" w:sz="4" w:space="0"/>
          <w:bottom w:val="single" w:color="D87330" w:themeColor="accent5" w:sz="4" w:space="0"/>
          <w:right w:val="single" w:color="D87330" w:themeColor="accent5" w:sz="4" w:space="0"/>
          <w:insideH w:val="nil"/>
        </w:tcBorders>
        <w:shd w:val="clear" w:color="auto" w:fill="D87330" w:themeFill="accent5"/>
      </w:tcPr>
    </w:tblStylePr>
    <w:tblStylePr w:type="lastRow">
      <w:rPr>
        <w:b/>
        <w:bCs/>
      </w:rPr>
      <w:tblPr/>
      <w:tcPr>
        <w:tcBorders>
          <w:top w:val="double" w:color="E7AA82" w:themeColor="accent5" w:themeTint="99" w:sz="4" w:space="0"/>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ListTable4-Accent6">
    <w:name w:val="List Table 4 Accent 6"/>
    <w:basedOn w:val="TableNormal"/>
    <w:uiPriority w:val="49"/>
    <w:rsid w:val="00DC2CF0"/>
    <w:pPr>
      <w:spacing w:after="0" w:line="240" w:lineRule="auto"/>
    </w:pPr>
    <w:tblPr>
      <w:tblStyleRowBandSize w:val="1"/>
      <w:tblStyleColBandSize w:val="1"/>
      <w:tblBorders>
        <w:top w:val="single" w:color="EBD697" w:themeColor="accent6" w:themeTint="99" w:sz="4" w:space="0"/>
        <w:left w:val="single" w:color="EBD697" w:themeColor="accent6" w:themeTint="99" w:sz="4" w:space="0"/>
        <w:bottom w:val="single" w:color="EBD697" w:themeColor="accent6" w:themeTint="99" w:sz="4" w:space="0"/>
        <w:right w:val="single" w:color="EBD697" w:themeColor="accent6" w:themeTint="99" w:sz="4" w:space="0"/>
        <w:insideH w:val="single" w:color="EBD697" w:themeColor="accent6" w:themeTint="99" w:sz="4" w:space="0"/>
      </w:tblBorders>
    </w:tblPr>
    <w:tblStylePr w:type="firstRow">
      <w:rPr>
        <w:b/>
        <w:bCs/>
        <w:color w:val="FFFFFF" w:themeColor="background1"/>
      </w:rPr>
      <w:tblPr/>
      <w:tcPr>
        <w:tcBorders>
          <w:top w:val="single" w:color="DEBC53" w:themeColor="accent6" w:sz="4" w:space="0"/>
          <w:left w:val="single" w:color="DEBC53" w:themeColor="accent6" w:sz="4" w:space="0"/>
          <w:bottom w:val="single" w:color="DEBC53" w:themeColor="accent6" w:sz="4" w:space="0"/>
          <w:right w:val="single" w:color="DEBC53" w:themeColor="accent6" w:sz="4" w:space="0"/>
          <w:insideH w:val="nil"/>
        </w:tcBorders>
        <w:shd w:val="clear" w:color="auto" w:fill="DEBC53" w:themeFill="accent6"/>
      </w:tcPr>
    </w:tblStylePr>
    <w:tblStylePr w:type="lastRow">
      <w:rPr>
        <w:b/>
        <w:bCs/>
      </w:rPr>
      <w:tblPr/>
      <w:tcPr>
        <w:tcBorders>
          <w:top w:val="double" w:color="EBD697" w:themeColor="accent6" w:themeTint="99" w:sz="4" w:space="0"/>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ListTable5Dark">
    <w:name w:val="List Table 5 Dark"/>
    <w:basedOn w:val="TableNormal"/>
    <w:uiPriority w:val="50"/>
    <w:rsid w:val="00DC2CF0"/>
    <w:pPr>
      <w:spacing w:after="0" w:line="240" w:lineRule="auto"/>
    </w:pPr>
    <w:rPr>
      <w:color w:val="FFFFFF" w:themeColor="background1"/>
    </w:rPr>
    <w:tblPr>
      <w:tblStyleRowBandSize w:val="1"/>
      <w:tblStyleColBandSize w:val="1"/>
      <w:tblBorders>
        <w:top w:val="single" w:color="000000" w:themeColor="text1" w:sz="24" w:space="0"/>
        <w:left w:val="single" w:color="000000" w:themeColor="text1" w:sz="24" w:space="0"/>
        <w:bottom w:val="single" w:color="000000" w:themeColor="text1" w:sz="24" w:space="0"/>
        <w:right w:val="single" w:color="000000" w:themeColor="text1" w:sz="24" w:space="0"/>
      </w:tblBorders>
    </w:tblPr>
    <w:tcPr>
      <w:shd w:val="clear" w:color="auto" w:fill="000000" w:themeFill="text1"/>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DC2CF0"/>
    <w:pPr>
      <w:spacing w:after="0" w:line="240" w:lineRule="auto"/>
    </w:pPr>
    <w:rPr>
      <w:color w:val="FFFFFF" w:themeColor="background1"/>
    </w:rPr>
    <w:tblPr>
      <w:tblStyleRowBandSize w:val="1"/>
      <w:tblStyleColBandSize w:val="1"/>
      <w:tblBorders>
        <w:top w:val="single" w:color="214C5E" w:themeColor="accent1" w:sz="24" w:space="0"/>
        <w:left w:val="single" w:color="214C5E" w:themeColor="accent1" w:sz="24" w:space="0"/>
        <w:bottom w:val="single" w:color="214C5E" w:themeColor="accent1" w:sz="24" w:space="0"/>
        <w:right w:val="single" w:color="214C5E" w:themeColor="accent1" w:sz="24" w:space="0"/>
      </w:tblBorders>
    </w:tblPr>
    <w:tcPr>
      <w:shd w:val="clear" w:color="auto" w:fill="214C5E" w:themeFill="accent1"/>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DC2CF0"/>
    <w:pPr>
      <w:spacing w:after="0" w:line="240" w:lineRule="auto"/>
    </w:pPr>
    <w:rPr>
      <w:color w:val="FFFFFF" w:themeColor="background1"/>
    </w:rPr>
    <w:tblPr>
      <w:tblStyleRowBandSize w:val="1"/>
      <w:tblStyleColBandSize w:val="1"/>
      <w:tblBorders>
        <w:top w:val="single" w:color="DE4948" w:themeColor="accent2" w:sz="24" w:space="0"/>
        <w:left w:val="single" w:color="DE4948" w:themeColor="accent2" w:sz="24" w:space="0"/>
        <w:bottom w:val="single" w:color="DE4948" w:themeColor="accent2" w:sz="24" w:space="0"/>
        <w:right w:val="single" w:color="DE4948" w:themeColor="accent2" w:sz="24" w:space="0"/>
      </w:tblBorders>
    </w:tblPr>
    <w:tcPr>
      <w:shd w:val="clear" w:color="auto" w:fill="DE4948" w:themeFill="accent2"/>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DC2CF0"/>
    <w:pPr>
      <w:spacing w:after="0" w:line="240" w:lineRule="auto"/>
    </w:pPr>
    <w:rPr>
      <w:color w:val="FFFFFF" w:themeColor="background1"/>
    </w:rPr>
    <w:tblPr>
      <w:tblStyleRowBandSize w:val="1"/>
      <w:tblStyleColBandSize w:val="1"/>
      <w:tblBorders>
        <w:top w:val="single" w:color="62C7AD" w:themeColor="accent3" w:sz="24" w:space="0"/>
        <w:left w:val="single" w:color="62C7AD" w:themeColor="accent3" w:sz="24" w:space="0"/>
        <w:bottom w:val="single" w:color="62C7AD" w:themeColor="accent3" w:sz="24" w:space="0"/>
        <w:right w:val="single" w:color="62C7AD" w:themeColor="accent3" w:sz="24" w:space="0"/>
      </w:tblBorders>
    </w:tblPr>
    <w:tcPr>
      <w:shd w:val="clear" w:color="auto" w:fill="62C7AD" w:themeFill="accent3"/>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DC2CF0"/>
    <w:pPr>
      <w:spacing w:after="0" w:line="240" w:lineRule="auto"/>
    </w:pPr>
    <w:rPr>
      <w:color w:val="FFFFFF" w:themeColor="background1"/>
    </w:rPr>
    <w:tblPr>
      <w:tblStyleRowBandSize w:val="1"/>
      <w:tblStyleColBandSize w:val="1"/>
      <w:tblBorders>
        <w:top w:val="single" w:color="731C3F" w:themeColor="accent4" w:sz="24" w:space="0"/>
        <w:left w:val="single" w:color="731C3F" w:themeColor="accent4" w:sz="24" w:space="0"/>
        <w:bottom w:val="single" w:color="731C3F" w:themeColor="accent4" w:sz="24" w:space="0"/>
        <w:right w:val="single" w:color="731C3F" w:themeColor="accent4" w:sz="24" w:space="0"/>
      </w:tblBorders>
    </w:tblPr>
    <w:tcPr>
      <w:shd w:val="clear" w:color="auto" w:fill="731C3F" w:themeFill="accent4"/>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DC2CF0"/>
    <w:pPr>
      <w:spacing w:after="0" w:line="240" w:lineRule="auto"/>
    </w:pPr>
    <w:rPr>
      <w:color w:val="FFFFFF" w:themeColor="background1"/>
    </w:rPr>
    <w:tblPr>
      <w:tblStyleRowBandSize w:val="1"/>
      <w:tblStyleColBandSize w:val="1"/>
      <w:tblBorders>
        <w:top w:val="single" w:color="D87330" w:themeColor="accent5" w:sz="24" w:space="0"/>
        <w:left w:val="single" w:color="D87330" w:themeColor="accent5" w:sz="24" w:space="0"/>
        <w:bottom w:val="single" w:color="D87330" w:themeColor="accent5" w:sz="24" w:space="0"/>
        <w:right w:val="single" w:color="D87330" w:themeColor="accent5" w:sz="24" w:space="0"/>
      </w:tblBorders>
    </w:tblPr>
    <w:tcPr>
      <w:shd w:val="clear" w:color="auto" w:fill="D87330" w:themeFill="accent5"/>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DC2CF0"/>
    <w:pPr>
      <w:spacing w:after="0" w:line="240" w:lineRule="auto"/>
    </w:pPr>
    <w:rPr>
      <w:color w:val="FFFFFF" w:themeColor="background1"/>
    </w:rPr>
    <w:tblPr>
      <w:tblStyleRowBandSize w:val="1"/>
      <w:tblStyleColBandSize w:val="1"/>
      <w:tblBorders>
        <w:top w:val="single" w:color="DEBC53" w:themeColor="accent6" w:sz="24" w:space="0"/>
        <w:left w:val="single" w:color="DEBC53" w:themeColor="accent6" w:sz="24" w:space="0"/>
        <w:bottom w:val="single" w:color="DEBC53" w:themeColor="accent6" w:sz="24" w:space="0"/>
        <w:right w:val="single" w:color="DEBC53" w:themeColor="accent6" w:sz="24" w:space="0"/>
      </w:tblBorders>
    </w:tblPr>
    <w:tcPr>
      <w:shd w:val="clear" w:color="auto" w:fill="DEBC53" w:themeFill="accent6"/>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DC2CF0"/>
    <w:pPr>
      <w:spacing w:after="0" w:line="240" w:lineRule="auto"/>
    </w:pPr>
    <w:rPr>
      <w:color w:val="000000" w:themeColor="text1"/>
    </w:rPr>
    <w:tblPr>
      <w:tblStyleRowBandSize w:val="1"/>
      <w:tblStyleColBandSize w:val="1"/>
      <w:tblBorders>
        <w:top w:val="single" w:color="000000" w:themeColor="text1" w:sz="4" w:space="0"/>
        <w:bottom w:val="single" w:color="000000" w:themeColor="text1" w:sz="4" w:space="0"/>
      </w:tblBorders>
    </w:tblPr>
    <w:tblStylePr w:type="firstRow">
      <w:rPr>
        <w:b/>
        <w:bCs/>
      </w:rPr>
      <w:tblPr/>
      <w:tcPr>
        <w:tcBorders>
          <w:bottom w:val="single" w:color="000000" w:themeColor="text1" w:sz="4" w:space="0"/>
        </w:tcBorders>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DC2CF0"/>
    <w:pPr>
      <w:spacing w:after="0" w:line="240" w:lineRule="auto"/>
    </w:pPr>
    <w:rPr>
      <w:color w:val="183846" w:themeColor="accent1" w:themeShade="BF"/>
    </w:rPr>
    <w:tblPr>
      <w:tblStyleRowBandSize w:val="1"/>
      <w:tblStyleColBandSize w:val="1"/>
      <w:tblBorders>
        <w:top w:val="single" w:color="214C5E" w:themeColor="accent1" w:sz="4" w:space="0"/>
        <w:bottom w:val="single" w:color="214C5E" w:themeColor="accent1" w:sz="4" w:space="0"/>
      </w:tblBorders>
    </w:tblPr>
    <w:tblStylePr w:type="firstRow">
      <w:rPr>
        <w:b/>
        <w:bCs/>
      </w:rPr>
      <w:tblPr/>
      <w:tcPr>
        <w:tcBorders>
          <w:bottom w:val="single" w:color="214C5E" w:themeColor="accent1" w:sz="4" w:space="0"/>
        </w:tcBorders>
      </w:tcPr>
    </w:tblStylePr>
    <w:tblStylePr w:type="lastRow">
      <w:rPr>
        <w:b/>
        <w:bCs/>
      </w:rPr>
      <w:tblPr/>
      <w:tcPr>
        <w:tcBorders>
          <w:top w:val="double" w:color="214C5E" w:themeColor="accent1" w:sz="4" w:space="0"/>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ListTable6Colorful-Accent2">
    <w:name w:val="List Table 6 Colorful Accent 2"/>
    <w:basedOn w:val="TableNormal"/>
    <w:uiPriority w:val="51"/>
    <w:rsid w:val="00DC2CF0"/>
    <w:pPr>
      <w:spacing w:after="0" w:line="240" w:lineRule="auto"/>
    </w:pPr>
    <w:rPr>
      <w:color w:val="BA2221" w:themeColor="accent2" w:themeShade="BF"/>
    </w:rPr>
    <w:tblPr>
      <w:tblStyleRowBandSize w:val="1"/>
      <w:tblStyleColBandSize w:val="1"/>
      <w:tblBorders>
        <w:top w:val="single" w:color="DE4948" w:themeColor="accent2" w:sz="4" w:space="0"/>
        <w:bottom w:val="single" w:color="DE4948" w:themeColor="accent2" w:sz="4" w:space="0"/>
      </w:tblBorders>
    </w:tblPr>
    <w:tblStylePr w:type="firstRow">
      <w:rPr>
        <w:b/>
        <w:bCs/>
      </w:rPr>
      <w:tblPr/>
      <w:tcPr>
        <w:tcBorders>
          <w:bottom w:val="single" w:color="DE4948" w:themeColor="accent2" w:sz="4" w:space="0"/>
        </w:tcBorders>
      </w:tcPr>
    </w:tblStylePr>
    <w:tblStylePr w:type="lastRow">
      <w:rPr>
        <w:b/>
        <w:bCs/>
      </w:rPr>
      <w:tblPr/>
      <w:tcPr>
        <w:tcBorders>
          <w:top w:val="double" w:color="DE4948" w:themeColor="accent2" w:sz="4" w:space="0"/>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ListTable6Colorful-Accent3">
    <w:name w:val="List Table 6 Colorful Accent 3"/>
    <w:basedOn w:val="TableNormal"/>
    <w:uiPriority w:val="51"/>
    <w:rsid w:val="00DC2CF0"/>
    <w:pPr>
      <w:spacing w:after="0" w:line="240" w:lineRule="auto"/>
    </w:pPr>
    <w:rPr>
      <w:color w:val="3AA388" w:themeColor="accent3" w:themeShade="BF"/>
    </w:rPr>
    <w:tblPr>
      <w:tblStyleRowBandSize w:val="1"/>
      <w:tblStyleColBandSize w:val="1"/>
      <w:tblBorders>
        <w:top w:val="single" w:color="62C7AD" w:themeColor="accent3" w:sz="4" w:space="0"/>
        <w:bottom w:val="single" w:color="62C7AD" w:themeColor="accent3" w:sz="4" w:space="0"/>
      </w:tblBorders>
    </w:tblPr>
    <w:tblStylePr w:type="firstRow">
      <w:rPr>
        <w:b/>
        <w:bCs/>
      </w:rPr>
      <w:tblPr/>
      <w:tcPr>
        <w:tcBorders>
          <w:bottom w:val="single" w:color="62C7AD" w:themeColor="accent3" w:sz="4" w:space="0"/>
        </w:tcBorders>
      </w:tcPr>
    </w:tblStylePr>
    <w:tblStylePr w:type="lastRow">
      <w:rPr>
        <w:b/>
        <w:bCs/>
      </w:rPr>
      <w:tblPr/>
      <w:tcPr>
        <w:tcBorders>
          <w:top w:val="double" w:color="62C7AD" w:themeColor="accent3" w:sz="4" w:space="0"/>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ListTable6Colorful-Accent4">
    <w:name w:val="List Table 6 Colorful Accent 4"/>
    <w:basedOn w:val="TableNormal"/>
    <w:uiPriority w:val="51"/>
    <w:rsid w:val="00DC2CF0"/>
    <w:pPr>
      <w:spacing w:after="0" w:line="240" w:lineRule="auto"/>
    </w:pPr>
    <w:rPr>
      <w:color w:val="56152F" w:themeColor="accent4" w:themeShade="BF"/>
    </w:rPr>
    <w:tblPr>
      <w:tblStyleRowBandSize w:val="1"/>
      <w:tblStyleColBandSize w:val="1"/>
      <w:tblBorders>
        <w:top w:val="single" w:color="731C3F" w:themeColor="accent4" w:sz="4" w:space="0"/>
        <w:bottom w:val="single" w:color="731C3F" w:themeColor="accent4" w:sz="4" w:space="0"/>
      </w:tblBorders>
    </w:tblPr>
    <w:tblStylePr w:type="firstRow">
      <w:rPr>
        <w:b/>
        <w:bCs/>
      </w:rPr>
      <w:tblPr/>
      <w:tcPr>
        <w:tcBorders>
          <w:bottom w:val="single" w:color="731C3F" w:themeColor="accent4" w:sz="4" w:space="0"/>
        </w:tcBorders>
      </w:tcPr>
    </w:tblStylePr>
    <w:tblStylePr w:type="lastRow">
      <w:rPr>
        <w:b/>
        <w:bCs/>
      </w:rPr>
      <w:tblPr/>
      <w:tcPr>
        <w:tcBorders>
          <w:top w:val="double" w:color="731C3F" w:themeColor="accent4" w:sz="4" w:space="0"/>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ListTable6Colorful-Accent5">
    <w:name w:val="List Table 6 Colorful Accent 5"/>
    <w:basedOn w:val="TableNormal"/>
    <w:uiPriority w:val="51"/>
    <w:rsid w:val="00DC2CF0"/>
    <w:pPr>
      <w:spacing w:after="0" w:line="240" w:lineRule="auto"/>
    </w:pPr>
    <w:rPr>
      <w:color w:val="A6541F" w:themeColor="accent5" w:themeShade="BF"/>
    </w:rPr>
    <w:tblPr>
      <w:tblStyleRowBandSize w:val="1"/>
      <w:tblStyleColBandSize w:val="1"/>
      <w:tblBorders>
        <w:top w:val="single" w:color="D87330" w:themeColor="accent5" w:sz="4" w:space="0"/>
        <w:bottom w:val="single" w:color="D87330" w:themeColor="accent5" w:sz="4" w:space="0"/>
      </w:tblBorders>
    </w:tblPr>
    <w:tblStylePr w:type="firstRow">
      <w:rPr>
        <w:b/>
        <w:bCs/>
      </w:rPr>
      <w:tblPr/>
      <w:tcPr>
        <w:tcBorders>
          <w:bottom w:val="single" w:color="D87330" w:themeColor="accent5" w:sz="4" w:space="0"/>
        </w:tcBorders>
      </w:tcPr>
    </w:tblStylePr>
    <w:tblStylePr w:type="lastRow">
      <w:rPr>
        <w:b/>
        <w:bCs/>
      </w:rPr>
      <w:tblPr/>
      <w:tcPr>
        <w:tcBorders>
          <w:top w:val="double" w:color="D87330" w:themeColor="accent5" w:sz="4" w:space="0"/>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ListTable6Colorful-Accent6">
    <w:name w:val="List Table 6 Colorful Accent 6"/>
    <w:basedOn w:val="TableNormal"/>
    <w:uiPriority w:val="51"/>
    <w:rsid w:val="00DC2CF0"/>
    <w:pPr>
      <w:spacing w:after="0" w:line="240" w:lineRule="auto"/>
    </w:pPr>
    <w:rPr>
      <w:color w:val="BF9924" w:themeColor="accent6" w:themeShade="BF"/>
    </w:rPr>
    <w:tblPr>
      <w:tblStyleRowBandSize w:val="1"/>
      <w:tblStyleColBandSize w:val="1"/>
      <w:tblBorders>
        <w:top w:val="single" w:color="DEBC53" w:themeColor="accent6" w:sz="4" w:space="0"/>
        <w:bottom w:val="single" w:color="DEBC53" w:themeColor="accent6" w:sz="4" w:space="0"/>
      </w:tblBorders>
    </w:tblPr>
    <w:tblStylePr w:type="firstRow">
      <w:rPr>
        <w:b/>
        <w:bCs/>
      </w:rPr>
      <w:tblPr/>
      <w:tcPr>
        <w:tcBorders>
          <w:bottom w:val="single" w:color="DEBC53" w:themeColor="accent6" w:sz="4" w:space="0"/>
        </w:tcBorders>
      </w:tcPr>
    </w:tblStylePr>
    <w:tblStylePr w:type="lastRow">
      <w:rPr>
        <w:b/>
        <w:bCs/>
      </w:rPr>
      <w:tblPr/>
      <w:tcPr>
        <w:tcBorders>
          <w:top w:val="double" w:color="DEBC53" w:themeColor="accent6" w:sz="4" w:space="0"/>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ListTable7Colorful">
    <w:name w:val="List Table 7 Colorful"/>
    <w:basedOn w:val="TableNormal"/>
    <w:uiPriority w:val="52"/>
    <w:rsid w:val="00DC2CF0"/>
    <w:pPr>
      <w:spacing w:after="0" w:line="240" w:lineRule="auto"/>
    </w:pPr>
    <w:rPr>
      <w:color w:val="000000" w:themeColor="text1"/>
    </w:rPr>
    <w:tblPr>
      <w:tblStyleRowBandSize w:val="1"/>
      <w:tblStyleColBandSize w:val="1"/>
    </w:tblPr>
    <w:tblStylePr w:type="firstRow">
      <w:rPr>
        <w:rFonts w:asciiTheme="majorHAnsi" w:hAnsiTheme="majorHAnsi" w:eastAsiaTheme="majorEastAsia" w:cstheme="majorBidi"/>
        <w:i/>
        <w:iCs/>
        <w:sz w:val="26"/>
      </w:rPr>
      <w:tblPr/>
      <w:tcPr>
        <w:tcBorders>
          <w:bottom w:val="single" w:color="000000" w:themeColor="text1"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000000" w:themeColor="text1"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000000" w:themeColor="text1"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000000" w:themeColor="text1" w:sz="4" w:space="0"/>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DC2CF0"/>
    <w:pPr>
      <w:spacing w:after="0" w:line="240" w:lineRule="auto"/>
    </w:pPr>
    <w:rPr>
      <w:color w:val="183846" w:themeColor="accent1"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214C5E" w:themeColor="accent1"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214C5E" w:themeColor="accent1"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214C5E" w:themeColor="accent1"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214C5E" w:themeColor="accent1" w:sz="4" w:space="0"/>
        </w:tcBorders>
        <w:shd w:val="clear" w:color="auto" w:fill="FFFFFF" w:themeFill="background1"/>
      </w:tcPr>
    </w:tblStylePr>
    <w:tblStylePr w:type="band1Vert">
      <w:tblPr/>
      <w:tcPr>
        <w:shd w:val="clear" w:color="auto" w:fill="C6E0EB" w:themeFill="accent1" w:themeFillTint="33"/>
      </w:tcPr>
    </w:tblStylePr>
    <w:tblStylePr w:type="band1Horz">
      <w:tblPr/>
      <w:tcPr>
        <w:shd w:val="clear" w:color="auto" w:fill="C6E0EB"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DC2CF0"/>
    <w:pPr>
      <w:spacing w:after="0" w:line="240" w:lineRule="auto"/>
    </w:pPr>
    <w:rPr>
      <w:color w:val="BA2221" w:themeColor="accent2"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DE4948" w:themeColor="accent2"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DE4948" w:themeColor="accent2"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DE4948" w:themeColor="accent2"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DE4948" w:themeColor="accent2" w:sz="4" w:space="0"/>
        </w:tcBorders>
        <w:shd w:val="clear" w:color="auto" w:fill="FFFFFF" w:themeFill="background1"/>
      </w:tcPr>
    </w:tblStylePr>
    <w:tblStylePr w:type="band1Vert">
      <w:tblPr/>
      <w:tcPr>
        <w:shd w:val="clear" w:color="auto" w:fill="F8DADA" w:themeFill="accent2" w:themeFillTint="33"/>
      </w:tcPr>
    </w:tblStylePr>
    <w:tblStylePr w:type="band1Horz">
      <w:tblPr/>
      <w:tcPr>
        <w:shd w:val="clear" w:color="auto" w:fill="F8DADA"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DC2CF0"/>
    <w:pPr>
      <w:spacing w:after="0" w:line="240" w:lineRule="auto"/>
    </w:pPr>
    <w:rPr>
      <w:color w:val="3AA388" w:themeColor="accent3"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62C7AD" w:themeColor="accent3"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62C7AD" w:themeColor="accent3"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62C7AD" w:themeColor="accent3"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62C7AD" w:themeColor="accent3" w:sz="4" w:space="0"/>
        </w:tcBorders>
        <w:shd w:val="clear" w:color="auto" w:fill="FFFFFF" w:themeFill="background1"/>
      </w:tcPr>
    </w:tblStylePr>
    <w:tblStylePr w:type="band1Vert">
      <w:tblPr/>
      <w:tcPr>
        <w:shd w:val="clear" w:color="auto" w:fill="DFF3EE" w:themeFill="accent3" w:themeFillTint="33"/>
      </w:tcPr>
    </w:tblStylePr>
    <w:tblStylePr w:type="band1Horz">
      <w:tblPr/>
      <w:tcPr>
        <w:shd w:val="clear" w:color="auto" w:fill="DFF3EE"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DC2CF0"/>
    <w:pPr>
      <w:spacing w:after="0" w:line="240" w:lineRule="auto"/>
    </w:pPr>
    <w:rPr>
      <w:color w:val="56152F" w:themeColor="accent4"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731C3F" w:themeColor="accent4"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731C3F" w:themeColor="accent4"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731C3F" w:themeColor="accent4"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731C3F" w:themeColor="accent4" w:sz="4" w:space="0"/>
        </w:tcBorders>
        <w:shd w:val="clear" w:color="auto" w:fill="FFFFFF" w:themeFill="background1"/>
      </w:tcPr>
    </w:tblStylePr>
    <w:tblStylePr w:type="band1Vert">
      <w:tblPr/>
      <w:tcPr>
        <w:shd w:val="clear" w:color="auto" w:fill="F0C3D5" w:themeFill="accent4" w:themeFillTint="33"/>
      </w:tcPr>
    </w:tblStylePr>
    <w:tblStylePr w:type="band1Horz">
      <w:tblPr/>
      <w:tcPr>
        <w:shd w:val="clear" w:color="auto" w:fill="F0C3D5"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DC2CF0"/>
    <w:pPr>
      <w:spacing w:after="0" w:line="240" w:lineRule="auto"/>
    </w:pPr>
    <w:rPr>
      <w:color w:val="A6541F" w:themeColor="accent5"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D87330" w:themeColor="accent5"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D87330" w:themeColor="accent5"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D87330" w:themeColor="accent5"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D87330" w:themeColor="accent5" w:sz="4" w:space="0"/>
        </w:tcBorders>
        <w:shd w:val="clear" w:color="auto" w:fill="FFFFFF" w:themeFill="background1"/>
      </w:tcPr>
    </w:tblStylePr>
    <w:tblStylePr w:type="band1Vert">
      <w:tblPr/>
      <w:tcPr>
        <w:shd w:val="clear" w:color="auto" w:fill="F7E2D5" w:themeFill="accent5" w:themeFillTint="33"/>
      </w:tcPr>
    </w:tblStylePr>
    <w:tblStylePr w:type="band1Horz">
      <w:tblPr/>
      <w:tcPr>
        <w:shd w:val="clear" w:color="auto" w:fill="F7E2D5"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DC2CF0"/>
    <w:pPr>
      <w:spacing w:after="0" w:line="240" w:lineRule="auto"/>
    </w:pPr>
    <w:rPr>
      <w:color w:val="BF9924" w:themeColor="accent6"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DEBC53" w:themeColor="accent6"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DEBC53" w:themeColor="accent6"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DEBC53" w:themeColor="accent6"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DEBC53" w:themeColor="accent6" w:sz="4" w:space="0"/>
        </w:tcBorders>
        <w:shd w:val="clear" w:color="auto" w:fill="FFFFFF" w:themeFill="background1"/>
      </w:tcPr>
    </w:tblStylePr>
    <w:tblStylePr w:type="band1Vert">
      <w:tblPr/>
      <w:tcPr>
        <w:shd w:val="clear" w:color="auto" w:fill="F8F1DC" w:themeFill="accent6" w:themeFillTint="33"/>
      </w:tcPr>
    </w:tblStylePr>
    <w:tblStylePr w:type="band1Horz">
      <w:tblPr/>
      <w:tcPr>
        <w:shd w:val="clear" w:color="auto" w:fill="F8F1DC"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DC2CF0"/>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 w:val="22"/>
      <w:szCs w:val="20"/>
    </w:rPr>
  </w:style>
  <w:style w:type="character" w:styleId="MacroTextChar" w:customStyle="1">
    <w:name w:val="Macro Text Char"/>
    <w:basedOn w:val="DefaultParagraphFont"/>
    <w:link w:val="MacroText"/>
    <w:uiPriority w:val="99"/>
    <w:semiHidden/>
    <w:rsid w:val="00DC2CF0"/>
    <w:rPr>
      <w:rFonts w:ascii="Consolas" w:hAnsi="Consolas"/>
      <w:sz w:val="22"/>
      <w:szCs w:val="20"/>
    </w:rPr>
  </w:style>
  <w:style w:type="table" w:styleId="MediumGrid1">
    <w:name w:val="Medium Grid 1"/>
    <w:basedOn w:val="TableNormal"/>
    <w:uiPriority w:val="67"/>
    <w:semiHidden/>
    <w:unhideWhenUsed/>
    <w:rsid w:val="00DC2CF0"/>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DC2CF0"/>
    <w:pPr>
      <w:spacing w:after="0" w:line="240" w:lineRule="auto"/>
    </w:pPr>
    <w:tblPr>
      <w:tblStyleRowBandSize w:val="1"/>
      <w:tblStyleColBandSize w:val="1"/>
      <w:tblBorders>
        <w:top w:val="single" w:color="3A85A4" w:themeColor="accent1" w:themeTint="BF" w:sz="8" w:space="0"/>
        <w:left w:val="single" w:color="3A85A4" w:themeColor="accent1" w:themeTint="BF" w:sz="8" w:space="0"/>
        <w:bottom w:val="single" w:color="3A85A4" w:themeColor="accent1" w:themeTint="BF" w:sz="8" w:space="0"/>
        <w:right w:val="single" w:color="3A85A4" w:themeColor="accent1" w:themeTint="BF" w:sz="8" w:space="0"/>
        <w:insideH w:val="single" w:color="3A85A4" w:themeColor="accent1" w:themeTint="BF" w:sz="8" w:space="0"/>
        <w:insideV w:val="single" w:color="3A85A4" w:themeColor="accent1" w:themeTint="BF" w:sz="8" w:space="0"/>
      </w:tblBorders>
    </w:tblPr>
    <w:tcPr>
      <w:shd w:val="clear" w:color="auto" w:fill="B8D8E6" w:themeFill="accent1" w:themeFillTint="3F"/>
    </w:tcPr>
    <w:tblStylePr w:type="firstRow">
      <w:rPr>
        <w:b/>
        <w:bCs/>
      </w:rPr>
    </w:tblStylePr>
    <w:tblStylePr w:type="lastRow">
      <w:rPr>
        <w:b/>
        <w:bCs/>
      </w:rPr>
      <w:tblPr/>
      <w:tcPr>
        <w:tcBorders>
          <w:top w:val="single" w:color="3A85A4" w:themeColor="accent1" w:themeTint="BF" w:sz="18" w:space="0"/>
        </w:tcBorders>
      </w:tcPr>
    </w:tblStylePr>
    <w:tblStylePr w:type="firstCol">
      <w:rPr>
        <w:b/>
        <w:bCs/>
      </w:rPr>
    </w:tblStylePr>
    <w:tblStylePr w:type="lastCol">
      <w:rPr>
        <w:b/>
        <w:bCs/>
      </w:rPr>
    </w:tblStylePr>
    <w:tblStylePr w:type="band1Vert">
      <w:tblPr/>
      <w:tcPr>
        <w:shd w:val="clear" w:color="auto" w:fill="71B2CD" w:themeFill="accent1" w:themeFillTint="7F"/>
      </w:tcPr>
    </w:tblStylePr>
    <w:tblStylePr w:type="band1Horz">
      <w:tblPr/>
      <w:tcPr>
        <w:shd w:val="clear" w:color="auto" w:fill="71B2CD" w:themeFill="accent1" w:themeFillTint="7F"/>
      </w:tcPr>
    </w:tblStylePr>
  </w:style>
  <w:style w:type="table" w:styleId="MediumGrid1-Accent2">
    <w:name w:val="Medium Grid 1 Accent 2"/>
    <w:basedOn w:val="TableNormal"/>
    <w:uiPriority w:val="67"/>
    <w:semiHidden/>
    <w:unhideWhenUsed/>
    <w:rsid w:val="00DC2CF0"/>
    <w:pPr>
      <w:spacing w:after="0" w:line="240" w:lineRule="auto"/>
    </w:pPr>
    <w:tblPr>
      <w:tblStyleRowBandSize w:val="1"/>
      <w:tblStyleColBandSize w:val="1"/>
      <w:tblBorders>
        <w:top w:val="single" w:color="E67675" w:themeColor="accent2" w:themeTint="BF" w:sz="8" w:space="0"/>
        <w:left w:val="single" w:color="E67675" w:themeColor="accent2" w:themeTint="BF" w:sz="8" w:space="0"/>
        <w:bottom w:val="single" w:color="E67675" w:themeColor="accent2" w:themeTint="BF" w:sz="8" w:space="0"/>
        <w:right w:val="single" w:color="E67675" w:themeColor="accent2" w:themeTint="BF" w:sz="8" w:space="0"/>
        <w:insideH w:val="single" w:color="E67675" w:themeColor="accent2" w:themeTint="BF" w:sz="8" w:space="0"/>
        <w:insideV w:val="single" w:color="E67675" w:themeColor="accent2" w:themeTint="BF" w:sz="8" w:space="0"/>
      </w:tblBorders>
    </w:tblPr>
    <w:tcPr>
      <w:shd w:val="clear" w:color="auto" w:fill="F6D1D1" w:themeFill="accent2" w:themeFillTint="3F"/>
    </w:tcPr>
    <w:tblStylePr w:type="firstRow">
      <w:rPr>
        <w:b/>
        <w:bCs/>
      </w:rPr>
    </w:tblStylePr>
    <w:tblStylePr w:type="lastRow">
      <w:rPr>
        <w:b/>
        <w:bCs/>
      </w:rPr>
      <w:tblPr/>
      <w:tcPr>
        <w:tcBorders>
          <w:top w:val="single" w:color="E67675" w:themeColor="accent2" w:themeTint="BF" w:sz="18" w:space="0"/>
        </w:tcBorders>
      </w:tcPr>
    </w:tblStylePr>
    <w:tblStylePr w:type="firstCol">
      <w:rPr>
        <w:b/>
        <w:bCs/>
      </w:rPr>
    </w:tblStylePr>
    <w:tblStylePr w:type="lastCol">
      <w:rPr>
        <w:b/>
        <w:bCs/>
      </w:rPr>
    </w:tblStylePr>
    <w:tblStylePr w:type="band1Vert">
      <w:tblPr/>
      <w:tcPr>
        <w:shd w:val="clear" w:color="auto" w:fill="EEA3A3" w:themeFill="accent2" w:themeFillTint="7F"/>
      </w:tcPr>
    </w:tblStylePr>
    <w:tblStylePr w:type="band1Horz">
      <w:tblPr/>
      <w:tcPr>
        <w:shd w:val="clear" w:color="auto" w:fill="EEA3A3" w:themeFill="accent2" w:themeFillTint="7F"/>
      </w:tcPr>
    </w:tblStylePr>
  </w:style>
  <w:style w:type="table" w:styleId="MediumGrid1-Accent3">
    <w:name w:val="Medium Grid 1 Accent 3"/>
    <w:basedOn w:val="TableNormal"/>
    <w:uiPriority w:val="67"/>
    <w:semiHidden/>
    <w:unhideWhenUsed/>
    <w:rsid w:val="00DC2CF0"/>
    <w:pPr>
      <w:spacing w:after="0" w:line="240" w:lineRule="auto"/>
    </w:pPr>
    <w:tblPr>
      <w:tblStyleRowBandSize w:val="1"/>
      <w:tblStyleColBandSize w:val="1"/>
      <w:tblBorders>
        <w:top w:val="single" w:color="89D5C1" w:themeColor="accent3" w:themeTint="BF" w:sz="8" w:space="0"/>
        <w:left w:val="single" w:color="89D5C1" w:themeColor="accent3" w:themeTint="BF" w:sz="8" w:space="0"/>
        <w:bottom w:val="single" w:color="89D5C1" w:themeColor="accent3" w:themeTint="BF" w:sz="8" w:space="0"/>
        <w:right w:val="single" w:color="89D5C1" w:themeColor="accent3" w:themeTint="BF" w:sz="8" w:space="0"/>
        <w:insideH w:val="single" w:color="89D5C1" w:themeColor="accent3" w:themeTint="BF" w:sz="8" w:space="0"/>
        <w:insideV w:val="single" w:color="89D5C1" w:themeColor="accent3" w:themeTint="BF" w:sz="8" w:space="0"/>
      </w:tblBorders>
    </w:tblPr>
    <w:tcPr>
      <w:shd w:val="clear" w:color="auto" w:fill="D8F1EA" w:themeFill="accent3" w:themeFillTint="3F"/>
    </w:tcPr>
    <w:tblStylePr w:type="firstRow">
      <w:rPr>
        <w:b/>
        <w:bCs/>
      </w:rPr>
    </w:tblStylePr>
    <w:tblStylePr w:type="lastRow">
      <w:rPr>
        <w:b/>
        <w:bCs/>
      </w:rPr>
      <w:tblPr/>
      <w:tcPr>
        <w:tcBorders>
          <w:top w:val="single" w:color="89D5C1" w:themeColor="accent3" w:themeTint="BF" w:sz="18" w:space="0"/>
        </w:tcBorders>
      </w:tcPr>
    </w:tblStylePr>
    <w:tblStylePr w:type="firstCol">
      <w:rPr>
        <w:b/>
        <w:bCs/>
      </w:rPr>
    </w:tblStylePr>
    <w:tblStylePr w:type="lastCol">
      <w:rPr>
        <w:b/>
        <w:bCs/>
      </w:rPr>
    </w:tblStylePr>
    <w:tblStylePr w:type="band1Vert">
      <w:tblPr/>
      <w:tcPr>
        <w:shd w:val="clear" w:color="auto" w:fill="B0E3D6" w:themeFill="accent3" w:themeFillTint="7F"/>
      </w:tcPr>
    </w:tblStylePr>
    <w:tblStylePr w:type="band1Horz">
      <w:tblPr/>
      <w:tcPr>
        <w:shd w:val="clear" w:color="auto" w:fill="B0E3D6" w:themeFill="accent3" w:themeFillTint="7F"/>
      </w:tcPr>
    </w:tblStylePr>
  </w:style>
  <w:style w:type="table" w:styleId="MediumGrid1-Accent4">
    <w:name w:val="Medium Grid 1 Accent 4"/>
    <w:basedOn w:val="TableNormal"/>
    <w:uiPriority w:val="67"/>
    <w:semiHidden/>
    <w:unhideWhenUsed/>
    <w:rsid w:val="00DC2CF0"/>
    <w:pPr>
      <w:spacing w:after="0" w:line="240" w:lineRule="auto"/>
    </w:pPr>
    <w:tblPr>
      <w:tblStyleRowBandSize w:val="1"/>
      <w:tblStyleColBandSize w:val="1"/>
      <w:tblBorders>
        <w:top w:val="single" w:color="BC2E67" w:themeColor="accent4" w:themeTint="BF" w:sz="8" w:space="0"/>
        <w:left w:val="single" w:color="BC2E67" w:themeColor="accent4" w:themeTint="BF" w:sz="8" w:space="0"/>
        <w:bottom w:val="single" w:color="BC2E67" w:themeColor="accent4" w:themeTint="BF" w:sz="8" w:space="0"/>
        <w:right w:val="single" w:color="BC2E67" w:themeColor="accent4" w:themeTint="BF" w:sz="8" w:space="0"/>
        <w:insideH w:val="single" w:color="BC2E67" w:themeColor="accent4" w:themeTint="BF" w:sz="8" w:space="0"/>
        <w:insideV w:val="single" w:color="BC2E67" w:themeColor="accent4" w:themeTint="BF" w:sz="8" w:space="0"/>
      </w:tblBorders>
    </w:tblPr>
    <w:tcPr>
      <w:shd w:val="clear" w:color="auto" w:fill="EDB5CB" w:themeFill="accent4" w:themeFillTint="3F"/>
    </w:tcPr>
    <w:tblStylePr w:type="firstRow">
      <w:rPr>
        <w:b/>
        <w:bCs/>
      </w:rPr>
    </w:tblStylePr>
    <w:tblStylePr w:type="lastRow">
      <w:rPr>
        <w:b/>
        <w:bCs/>
      </w:rPr>
      <w:tblPr/>
      <w:tcPr>
        <w:tcBorders>
          <w:top w:val="single" w:color="BC2E67" w:themeColor="accent4" w:themeTint="BF" w:sz="18" w:space="0"/>
        </w:tcBorders>
      </w:tcPr>
    </w:tblStylePr>
    <w:tblStylePr w:type="firstCol">
      <w:rPr>
        <w:b/>
        <w:bCs/>
      </w:rPr>
    </w:tblStylePr>
    <w:tblStylePr w:type="lastCol">
      <w:rPr>
        <w:b/>
        <w:bCs/>
      </w:rPr>
    </w:tblStylePr>
    <w:tblStylePr w:type="band1Vert">
      <w:tblPr/>
      <w:tcPr>
        <w:shd w:val="clear" w:color="auto" w:fill="DB6B98" w:themeFill="accent4" w:themeFillTint="7F"/>
      </w:tcPr>
    </w:tblStylePr>
    <w:tblStylePr w:type="band1Horz">
      <w:tblPr/>
      <w:tcPr>
        <w:shd w:val="clear" w:color="auto" w:fill="DB6B98" w:themeFill="accent4" w:themeFillTint="7F"/>
      </w:tcPr>
    </w:tblStylePr>
  </w:style>
  <w:style w:type="table" w:styleId="MediumGrid1-Accent5">
    <w:name w:val="Medium Grid 1 Accent 5"/>
    <w:basedOn w:val="TableNormal"/>
    <w:uiPriority w:val="67"/>
    <w:semiHidden/>
    <w:unhideWhenUsed/>
    <w:rsid w:val="00DC2CF0"/>
    <w:pPr>
      <w:spacing w:after="0" w:line="240" w:lineRule="auto"/>
    </w:pPr>
    <w:tblPr>
      <w:tblStyleRowBandSize w:val="1"/>
      <w:tblStyleColBandSize w:val="1"/>
      <w:tblBorders>
        <w:top w:val="single" w:color="E19563" w:themeColor="accent5" w:themeTint="BF" w:sz="8" w:space="0"/>
        <w:left w:val="single" w:color="E19563" w:themeColor="accent5" w:themeTint="BF" w:sz="8" w:space="0"/>
        <w:bottom w:val="single" w:color="E19563" w:themeColor="accent5" w:themeTint="BF" w:sz="8" w:space="0"/>
        <w:right w:val="single" w:color="E19563" w:themeColor="accent5" w:themeTint="BF" w:sz="8" w:space="0"/>
        <w:insideH w:val="single" w:color="E19563" w:themeColor="accent5" w:themeTint="BF" w:sz="8" w:space="0"/>
        <w:insideV w:val="single" w:color="E19563" w:themeColor="accent5" w:themeTint="BF" w:sz="8" w:space="0"/>
      </w:tblBorders>
    </w:tblPr>
    <w:tcPr>
      <w:shd w:val="clear" w:color="auto" w:fill="F5DCCB" w:themeFill="accent5" w:themeFillTint="3F"/>
    </w:tcPr>
    <w:tblStylePr w:type="firstRow">
      <w:rPr>
        <w:b/>
        <w:bCs/>
      </w:rPr>
    </w:tblStylePr>
    <w:tblStylePr w:type="lastRow">
      <w:rPr>
        <w:b/>
        <w:bCs/>
      </w:rPr>
      <w:tblPr/>
      <w:tcPr>
        <w:tcBorders>
          <w:top w:val="single" w:color="E19563" w:themeColor="accent5" w:themeTint="BF" w:sz="18" w:space="0"/>
        </w:tcBorders>
      </w:tcPr>
    </w:tblStylePr>
    <w:tblStylePr w:type="firstCol">
      <w:rPr>
        <w:b/>
        <w:bCs/>
      </w:rPr>
    </w:tblStylePr>
    <w:tblStylePr w:type="lastCol">
      <w:rPr>
        <w:b/>
        <w:bCs/>
      </w:rPr>
    </w:tblStylePr>
    <w:tblStylePr w:type="band1Vert">
      <w:tblPr/>
      <w:tcPr>
        <w:shd w:val="clear" w:color="auto" w:fill="EBB897" w:themeFill="accent5" w:themeFillTint="7F"/>
      </w:tcPr>
    </w:tblStylePr>
    <w:tblStylePr w:type="band1Horz">
      <w:tblPr/>
      <w:tcPr>
        <w:shd w:val="clear" w:color="auto" w:fill="EBB897" w:themeFill="accent5" w:themeFillTint="7F"/>
      </w:tcPr>
    </w:tblStylePr>
  </w:style>
  <w:style w:type="table" w:styleId="MediumGrid1-Accent6">
    <w:name w:val="Medium Grid 1 Accent 6"/>
    <w:basedOn w:val="TableNormal"/>
    <w:uiPriority w:val="67"/>
    <w:semiHidden/>
    <w:unhideWhenUsed/>
    <w:rsid w:val="00DC2CF0"/>
    <w:pPr>
      <w:spacing w:after="0" w:line="240" w:lineRule="auto"/>
    </w:pPr>
    <w:tblPr>
      <w:tblStyleRowBandSize w:val="1"/>
      <w:tblStyleColBandSize w:val="1"/>
      <w:tblBorders>
        <w:top w:val="single" w:color="E6CC7E" w:themeColor="accent6" w:themeTint="BF" w:sz="8" w:space="0"/>
        <w:left w:val="single" w:color="E6CC7E" w:themeColor="accent6" w:themeTint="BF" w:sz="8" w:space="0"/>
        <w:bottom w:val="single" w:color="E6CC7E" w:themeColor="accent6" w:themeTint="BF" w:sz="8" w:space="0"/>
        <w:right w:val="single" w:color="E6CC7E" w:themeColor="accent6" w:themeTint="BF" w:sz="8" w:space="0"/>
        <w:insideH w:val="single" w:color="E6CC7E" w:themeColor="accent6" w:themeTint="BF" w:sz="8" w:space="0"/>
        <w:insideV w:val="single" w:color="E6CC7E" w:themeColor="accent6" w:themeTint="BF" w:sz="8" w:space="0"/>
      </w:tblBorders>
    </w:tblPr>
    <w:tcPr>
      <w:shd w:val="clear" w:color="auto" w:fill="F7EED4" w:themeFill="accent6" w:themeFillTint="3F"/>
    </w:tcPr>
    <w:tblStylePr w:type="firstRow">
      <w:rPr>
        <w:b/>
        <w:bCs/>
      </w:rPr>
    </w:tblStylePr>
    <w:tblStylePr w:type="lastRow">
      <w:rPr>
        <w:b/>
        <w:bCs/>
      </w:rPr>
      <w:tblPr/>
      <w:tcPr>
        <w:tcBorders>
          <w:top w:val="single" w:color="E6CC7E" w:themeColor="accent6" w:themeTint="BF" w:sz="18" w:space="0"/>
        </w:tcBorders>
      </w:tcPr>
    </w:tblStylePr>
    <w:tblStylePr w:type="firstCol">
      <w:rPr>
        <w:b/>
        <w:bCs/>
      </w:rPr>
    </w:tblStylePr>
    <w:tblStylePr w:type="lastCol">
      <w:rPr>
        <w:b/>
        <w:bCs/>
      </w:rPr>
    </w:tblStylePr>
    <w:tblStylePr w:type="band1Vert">
      <w:tblPr/>
      <w:tcPr>
        <w:shd w:val="clear" w:color="auto" w:fill="EEDDA9" w:themeFill="accent6" w:themeFillTint="7F"/>
      </w:tcPr>
    </w:tblStylePr>
    <w:tblStylePr w:type="band1Horz">
      <w:tblPr/>
      <w:tcPr>
        <w:shd w:val="clear" w:color="auto" w:fill="EEDDA9" w:themeFill="accent6" w:themeFillTint="7F"/>
      </w:tcPr>
    </w:tblStylePr>
  </w:style>
  <w:style w:type="table" w:styleId="MediumGrid2">
    <w:name w:val="Medium Grid 2"/>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214C5E" w:themeColor="accent1" w:sz="8" w:space="0"/>
        <w:left w:val="single" w:color="214C5E" w:themeColor="accent1" w:sz="8" w:space="0"/>
        <w:bottom w:val="single" w:color="214C5E" w:themeColor="accent1" w:sz="8" w:space="0"/>
        <w:right w:val="single" w:color="214C5E" w:themeColor="accent1" w:sz="8" w:space="0"/>
        <w:insideH w:val="single" w:color="214C5E" w:themeColor="accent1" w:sz="8" w:space="0"/>
        <w:insideV w:val="single" w:color="214C5E" w:themeColor="accent1" w:sz="8" w:space="0"/>
      </w:tblBorders>
    </w:tblPr>
    <w:tcPr>
      <w:shd w:val="clear" w:color="auto" w:fill="B8D8E6" w:themeFill="accent1" w:themeFillTint="3F"/>
    </w:tcPr>
    <w:tblStylePr w:type="firstRow">
      <w:rPr>
        <w:b/>
        <w:bCs/>
        <w:color w:val="000000" w:themeColor="text1"/>
      </w:rPr>
      <w:tblPr/>
      <w:tcPr>
        <w:shd w:val="clear" w:color="auto" w:fill="E3EFF5"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6E0EB" w:themeFill="accent1" w:themeFillTint="33"/>
      </w:tcPr>
    </w:tblStylePr>
    <w:tblStylePr w:type="band1Vert">
      <w:tblPr/>
      <w:tcPr>
        <w:shd w:val="clear" w:color="auto" w:fill="71B2CD" w:themeFill="accent1" w:themeFillTint="7F"/>
      </w:tcPr>
    </w:tblStylePr>
    <w:tblStylePr w:type="band1Horz">
      <w:tblPr/>
      <w:tcPr>
        <w:tcBorders>
          <w:insideH w:val="single" w:color="214C5E" w:themeColor="accent1" w:sz="6" w:space="0"/>
          <w:insideV w:val="single" w:color="214C5E" w:themeColor="accent1" w:sz="6" w:space="0"/>
        </w:tcBorders>
        <w:shd w:val="clear" w:color="auto" w:fill="71B2CD"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DE4948" w:themeColor="accent2" w:sz="8" w:space="0"/>
        <w:left w:val="single" w:color="DE4948" w:themeColor="accent2" w:sz="8" w:space="0"/>
        <w:bottom w:val="single" w:color="DE4948" w:themeColor="accent2" w:sz="8" w:space="0"/>
        <w:right w:val="single" w:color="DE4948" w:themeColor="accent2" w:sz="8" w:space="0"/>
        <w:insideH w:val="single" w:color="DE4948" w:themeColor="accent2" w:sz="8" w:space="0"/>
        <w:insideV w:val="single" w:color="DE4948" w:themeColor="accent2" w:sz="8" w:space="0"/>
      </w:tblBorders>
    </w:tblPr>
    <w:tcPr>
      <w:shd w:val="clear" w:color="auto" w:fill="F6D1D1" w:themeFill="accent2" w:themeFillTint="3F"/>
    </w:tcPr>
    <w:tblStylePr w:type="firstRow">
      <w:rPr>
        <w:b/>
        <w:bCs/>
        <w:color w:val="000000" w:themeColor="text1"/>
      </w:rPr>
      <w:tblPr/>
      <w:tcPr>
        <w:shd w:val="clear" w:color="auto" w:fill="FBECEC"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8DADA" w:themeFill="accent2" w:themeFillTint="33"/>
      </w:tcPr>
    </w:tblStylePr>
    <w:tblStylePr w:type="band1Vert">
      <w:tblPr/>
      <w:tcPr>
        <w:shd w:val="clear" w:color="auto" w:fill="EEA3A3" w:themeFill="accent2" w:themeFillTint="7F"/>
      </w:tcPr>
    </w:tblStylePr>
    <w:tblStylePr w:type="band1Horz">
      <w:tblPr/>
      <w:tcPr>
        <w:tcBorders>
          <w:insideH w:val="single" w:color="DE4948" w:themeColor="accent2" w:sz="6" w:space="0"/>
          <w:insideV w:val="single" w:color="DE4948" w:themeColor="accent2" w:sz="6" w:space="0"/>
        </w:tcBorders>
        <w:shd w:val="clear" w:color="auto" w:fill="EEA3A3"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62C7AD" w:themeColor="accent3" w:sz="8" w:space="0"/>
        <w:left w:val="single" w:color="62C7AD" w:themeColor="accent3" w:sz="8" w:space="0"/>
        <w:bottom w:val="single" w:color="62C7AD" w:themeColor="accent3" w:sz="8" w:space="0"/>
        <w:right w:val="single" w:color="62C7AD" w:themeColor="accent3" w:sz="8" w:space="0"/>
        <w:insideH w:val="single" w:color="62C7AD" w:themeColor="accent3" w:sz="8" w:space="0"/>
        <w:insideV w:val="single" w:color="62C7AD" w:themeColor="accent3" w:sz="8" w:space="0"/>
      </w:tblBorders>
    </w:tblPr>
    <w:tcPr>
      <w:shd w:val="clear" w:color="auto" w:fill="D8F1EA" w:themeFill="accent3" w:themeFillTint="3F"/>
    </w:tcPr>
    <w:tblStylePr w:type="firstRow">
      <w:rPr>
        <w:b/>
        <w:bCs/>
        <w:color w:val="000000" w:themeColor="text1"/>
      </w:rPr>
      <w:tblPr/>
      <w:tcPr>
        <w:shd w:val="clear" w:color="auto" w:fill="EFF9F6"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F3EE" w:themeFill="accent3" w:themeFillTint="33"/>
      </w:tcPr>
    </w:tblStylePr>
    <w:tblStylePr w:type="band1Vert">
      <w:tblPr/>
      <w:tcPr>
        <w:shd w:val="clear" w:color="auto" w:fill="B0E3D6" w:themeFill="accent3" w:themeFillTint="7F"/>
      </w:tcPr>
    </w:tblStylePr>
    <w:tblStylePr w:type="band1Horz">
      <w:tblPr/>
      <w:tcPr>
        <w:tcBorders>
          <w:insideH w:val="single" w:color="62C7AD" w:themeColor="accent3" w:sz="6" w:space="0"/>
          <w:insideV w:val="single" w:color="62C7AD" w:themeColor="accent3" w:sz="6" w:space="0"/>
        </w:tcBorders>
        <w:shd w:val="clear" w:color="auto" w:fill="B0E3D6"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731C3F" w:themeColor="accent4" w:sz="8" w:space="0"/>
        <w:left w:val="single" w:color="731C3F" w:themeColor="accent4" w:sz="8" w:space="0"/>
        <w:bottom w:val="single" w:color="731C3F" w:themeColor="accent4" w:sz="8" w:space="0"/>
        <w:right w:val="single" w:color="731C3F" w:themeColor="accent4" w:sz="8" w:space="0"/>
        <w:insideH w:val="single" w:color="731C3F" w:themeColor="accent4" w:sz="8" w:space="0"/>
        <w:insideV w:val="single" w:color="731C3F" w:themeColor="accent4" w:sz="8" w:space="0"/>
      </w:tblBorders>
    </w:tblPr>
    <w:tcPr>
      <w:shd w:val="clear" w:color="auto" w:fill="EDB5CB" w:themeFill="accent4" w:themeFillTint="3F"/>
    </w:tcPr>
    <w:tblStylePr w:type="firstRow">
      <w:rPr>
        <w:b/>
        <w:bCs/>
        <w:color w:val="000000" w:themeColor="text1"/>
      </w:rPr>
      <w:tblPr/>
      <w:tcPr>
        <w:shd w:val="clear" w:color="auto" w:fill="F8E2EA"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0C3D5" w:themeFill="accent4" w:themeFillTint="33"/>
      </w:tcPr>
    </w:tblStylePr>
    <w:tblStylePr w:type="band1Vert">
      <w:tblPr/>
      <w:tcPr>
        <w:shd w:val="clear" w:color="auto" w:fill="DB6B98" w:themeFill="accent4" w:themeFillTint="7F"/>
      </w:tcPr>
    </w:tblStylePr>
    <w:tblStylePr w:type="band1Horz">
      <w:tblPr/>
      <w:tcPr>
        <w:tcBorders>
          <w:insideH w:val="single" w:color="731C3F" w:themeColor="accent4" w:sz="6" w:space="0"/>
          <w:insideV w:val="single" w:color="731C3F" w:themeColor="accent4" w:sz="6" w:space="0"/>
        </w:tcBorders>
        <w:shd w:val="clear" w:color="auto" w:fill="DB6B98"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D87330" w:themeColor="accent5" w:sz="8" w:space="0"/>
        <w:left w:val="single" w:color="D87330" w:themeColor="accent5" w:sz="8" w:space="0"/>
        <w:bottom w:val="single" w:color="D87330" w:themeColor="accent5" w:sz="8" w:space="0"/>
        <w:right w:val="single" w:color="D87330" w:themeColor="accent5" w:sz="8" w:space="0"/>
        <w:insideH w:val="single" w:color="D87330" w:themeColor="accent5" w:sz="8" w:space="0"/>
        <w:insideV w:val="single" w:color="D87330" w:themeColor="accent5" w:sz="8" w:space="0"/>
      </w:tblBorders>
    </w:tblPr>
    <w:tcPr>
      <w:shd w:val="clear" w:color="auto" w:fill="F5DCCB" w:themeFill="accent5" w:themeFillTint="3F"/>
    </w:tcPr>
    <w:tblStylePr w:type="firstRow">
      <w:rPr>
        <w:b/>
        <w:bCs/>
        <w:color w:val="000000" w:themeColor="text1"/>
      </w:rPr>
      <w:tblPr/>
      <w:tcPr>
        <w:shd w:val="clear" w:color="auto" w:fill="FBF1EA"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7E2D5" w:themeFill="accent5" w:themeFillTint="33"/>
      </w:tcPr>
    </w:tblStylePr>
    <w:tblStylePr w:type="band1Vert">
      <w:tblPr/>
      <w:tcPr>
        <w:shd w:val="clear" w:color="auto" w:fill="EBB897" w:themeFill="accent5" w:themeFillTint="7F"/>
      </w:tcPr>
    </w:tblStylePr>
    <w:tblStylePr w:type="band1Horz">
      <w:tblPr/>
      <w:tcPr>
        <w:tcBorders>
          <w:insideH w:val="single" w:color="D87330" w:themeColor="accent5" w:sz="6" w:space="0"/>
          <w:insideV w:val="single" w:color="D87330" w:themeColor="accent5" w:sz="6" w:space="0"/>
        </w:tcBorders>
        <w:shd w:val="clear" w:color="auto" w:fill="EBB897"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DEBC53" w:themeColor="accent6" w:sz="8" w:space="0"/>
        <w:left w:val="single" w:color="DEBC53" w:themeColor="accent6" w:sz="8" w:space="0"/>
        <w:bottom w:val="single" w:color="DEBC53" w:themeColor="accent6" w:sz="8" w:space="0"/>
        <w:right w:val="single" w:color="DEBC53" w:themeColor="accent6" w:sz="8" w:space="0"/>
        <w:insideH w:val="single" w:color="DEBC53" w:themeColor="accent6" w:sz="8" w:space="0"/>
        <w:insideV w:val="single" w:color="DEBC53" w:themeColor="accent6" w:sz="8" w:space="0"/>
      </w:tblBorders>
    </w:tblPr>
    <w:tcPr>
      <w:shd w:val="clear" w:color="auto" w:fill="F7EED4" w:themeFill="accent6" w:themeFillTint="3F"/>
    </w:tcPr>
    <w:tblStylePr w:type="firstRow">
      <w:rPr>
        <w:b/>
        <w:bCs/>
        <w:color w:val="000000" w:themeColor="text1"/>
      </w:rPr>
      <w:tblPr/>
      <w:tcPr>
        <w:shd w:val="clear" w:color="auto" w:fill="FBF8ED"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8F1DC" w:themeFill="accent6" w:themeFillTint="33"/>
      </w:tcPr>
    </w:tblStylePr>
    <w:tblStylePr w:type="band1Vert">
      <w:tblPr/>
      <w:tcPr>
        <w:shd w:val="clear" w:color="auto" w:fill="EEDDA9" w:themeFill="accent6" w:themeFillTint="7F"/>
      </w:tcPr>
    </w:tblStylePr>
    <w:tblStylePr w:type="band1Horz">
      <w:tblPr/>
      <w:tcPr>
        <w:tcBorders>
          <w:insideH w:val="single" w:color="DEBC53" w:themeColor="accent6" w:sz="6" w:space="0"/>
          <w:insideV w:val="single" w:color="DEBC53" w:themeColor="accent6" w:sz="6" w:space="0"/>
        </w:tcBorders>
        <w:shd w:val="clear" w:color="auto" w:fill="EEDDA9"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B8D8E6"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214C5E"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214C5E"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214C5E" w:themeFill="accen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214C5E"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71B2CD"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71B2CD" w:themeFill="accent1" w:themeFillTint="7F"/>
      </w:tcPr>
    </w:tblStylePr>
  </w:style>
  <w:style w:type="table" w:styleId="MediumGrid3-Accent2">
    <w:name w:val="Medium Grid 3 Accent 2"/>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6D1D1" w:themeFill="accent2"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DE4948" w:themeFill="accent2"/>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DE4948" w:themeFill="accent2"/>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DE4948" w:themeFill="accent2"/>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DE4948"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EEA3A3"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EEA3A3" w:themeFill="accent2" w:themeFillTint="7F"/>
      </w:tcPr>
    </w:tblStylePr>
  </w:style>
  <w:style w:type="table" w:styleId="MediumGrid3-Accent3">
    <w:name w:val="Medium Grid 3 Accent 3"/>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8F1EA" w:themeFill="accent3"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62C7AD" w:themeFill="accent3"/>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62C7AD" w:themeFill="accent3"/>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62C7AD" w:themeFill="accent3"/>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62C7AD"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0E3D6"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0E3D6" w:themeFill="accent3" w:themeFillTint="7F"/>
      </w:tcPr>
    </w:tblStylePr>
  </w:style>
  <w:style w:type="table" w:styleId="MediumGrid3-Accent4">
    <w:name w:val="Medium Grid 3 Accent 4"/>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DB5CB" w:themeFill="accent4"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731C3F" w:themeFill="accent4"/>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731C3F" w:themeFill="accent4"/>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731C3F" w:themeFill="accent4"/>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731C3F"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B6B98"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B6B98" w:themeFill="accent4" w:themeFillTint="7F"/>
      </w:tcPr>
    </w:tblStylePr>
  </w:style>
  <w:style w:type="table" w:styleId="MediumGrid3-Accent5">
    <w:name w:val="Medium Grid 3 Accent 5"/>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5DCCB" w:themeFill="accent5"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D87330" w:themeFill="accent5"/>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D87330" w:themeFill="accent5"/>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D87330" w:themeFill="accent5"/>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D87330"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EBB897"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EBB897" w:themeFill="accent5" w:themeFillTint="7F"/>
      </w:tcPr>
    </w:tblStylePr>
  </w:style>
  <w:style w:type="table" w:styleId="MediumGrid3-Accent6">
    <w:name w:val="Medium Grid 3 Accent 6"/>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7EED4"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DEBC53"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DEBC53"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DEBC53"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DEBC53"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EEDDA9"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EEDDA9" w:themeFill="accent6" w:themeFillTint="7F"/>
      </w:tcPr>
    </w:tblStylePr>
  </w:style>
  <w:style w:type="table" w:styleId="MediumList1">
    <w:name w:val="Medium List 1"/>
    <w:basedOn w:val="TableNormal"/>
    <w:uiPriority w:val="65"/>
    <w:semiHidden/>
    <w:unhideWhenUsed/>
    <w:rsid w:val="00DC2CF0"/>
    <w:pPr>
      <w:spacing w:after="0" w:line="240" w:lineRule="auto"/>
    </w:pPr>
    <w:rPr>
      <w:color w:val="000000" w:themeColor="text1"/>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37030F"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DC2CF0"/>
    <w:pPr>
      <w:spacing w:after="0" w:line="240" w:lineRule="auto"/>
    </w:pPr>
    <w:rPr>
      <w:color w:val="000000" w:themeColor="text1"/>
    </w:rPr>
    <w:tblPr>
      <w:tblStyleRowBandSize w:val="1"/>
      <w:tblStyleColBandSize w:val="1"/>
      <w:tblBorders>
        <w:top w:val="single" w:color="214C5E" w:themeColor="accent1" w:sz="8" w:space="0"/>
        <w:bottom w:val="single" w:color="214C5E" w:themeColor="accent1" w:sz="8" w:space="0"/>
      </w:tblBorders>
    </w:tblPr>
    <w:tblStylePr w:type="firstRow">
      <w:rPr>
        <w:rFonts w:asciiTheme="majorHAnsi" w:hAnsiTheme="majorHAnsi" w:eastAsiaTheme="majorEastAsia" w:cstheme="majorBidi"/>
      </w:rPr>
      <w:tblPr/>
      <w:tcPr>
        <w:tcBorders>
          <w:top w:val="nil"/>
          <w:bottom w:val="single" w:color="214C5E" w:themeColor="accent1" w:sz="8" w:space="0"/>
        </w:tcBorders>
      </w:tcPr>
    </w:tblStylePr>
    <w:tblStylePr w:type="lastRow">
      <w:rPr>
        <w:b/>
        <w:bCs/>
        <w:color w:val="37030F" w:themeColor="text2"/>
      </w:rPr>
      <w:tblPr/>
      <w:tcPr>
        <w:tcBorders>
          <w:top w:val="single" w:color="214C5E" w:themeColor="accent1" w:sz="8" w:space="0"/>
          <w:bottom w:val="single" w:color="214C5E" w:themeColor="accent1" w:sz="8" w:space="0"/>
        </w:tcBorders>
      </w:tcPr>
    </w:tblStylePr>
    <w:tblStylePr w:type="firstCol">
      <w:rPr>
        <w:b/>
        <w:bCs/>
      </w:rPr>
    </w:tblStylePr>
    <w:tblStylePr w:type="lastCol">
      <w:rPr>
        <w:b/>
        <w:bCs/>
      </w:rPr>
      <w:tblPr/>
      <w:tcPr>
        <w:tcBorders>
          <w:top w:val="single" w:color="214C5E" w:themeColor="accent1" w:sz="8" w:space="0"/>
          <w:bottom w:val="single" w:color="214C5E" w:themeColor="accent1" w:sz="8" w:space="0"/>
        </w:tcBorders>
      </w:tcPr>
    </w:tblStylePr>
    <w:tblStylePr w:type="band1Vert">
      <w:tblPr/>
      <w:tcPr>
        <w:shd w:val="clear" w:color="auto" w:fill="B8D8E6" w:themeFill="accent1" w:themeFillTint="3F"/>
      </w:tcPr>
    </w:tblStylePr>
    <w:tblStylePr w:type="band1Horz">
      <w:tblPr/>
      <w:tcPr>
        <w:shd w:val="clear" w:color="auto" w:fill="B8D8E6" w:themeFill="accent1" w:themeFillTint="3F"/>
      </w:tcPr>
    </w:tblStylePr>
  </w:style>
  <w:style w:type="table" w:styleId="MediumList1-Accent2">
    <w:name w:val="Medium List 1 Accent 2"/>
    <w:basedOn w:val="TableNormal"/>
    <w:uiPriority w:val="65"/>
    <w:semiHidden/>
    <w:unhideWhenUsed/>
    <w:rsid w:val="00DC2CF0"/>
    <w:pPr>
      <w:spacing w:after="0" w:line="240" w:lineRule="auto"/>
    </w:pPr>
    <w:rPr>
      <w:color w:val="000000" w:themeColor="text1"/>
    </w:rPr>
    <w:tblPr>
      <w:tblStyleRowBandSize w:val="1"/>
      <w:tblStyleColBandSize w:val="1"/>
      <w:tblBorders>
        <w:top w:val="single" w:color="DE4948" w:themeColor="accent2" w:sz="8" w:space="0"/>
        <w:bottom w:val="single" w:color="DE4948" w:themeColor="accent2" w:sz="8" w:space="0"/>
      </w:tblBorders>
    </w:tblPr>
    <w:tblStylePr w:type="firstRow">
      <w:rPr>
        <w:rFonts w:asciiTheme="majorHAnsi" w:hAnsiTheme="majorHAnsi" w:eastAsiaTheme="majorEastAsia" w:cstheme="majorBidi"/>
      </w:rPr>
      <w:tblPr/>
      <w:tcPr>
        <w:tcBorders>
          <w:top w:val="nil"/>
          <w:bottom w:val="single" w:color="DE4948" w:themeColor="accent2" w:sz="8" w:space="0"/>
        </w:tcBorders>
      </w:tcPr>
    </w:tblStylePr>
    <w:tblStylePr w:type="lastRow">
      <w:rPr>
        <w:b/>
        <w:bCs/>
        <w:color w:val="37030F" w:themeColor="text2"/>
      </w:rPr>
      <w:tblPr/>
      <w:tcPr>
        <w:tcBorders>
          <w:top w:val="single" w:color="DE4948" w:themeColor="accent2" w:sz="8" w:space="0"/>
          <w:bottom w:val="single" w:color="DE4948" w:themeColor="accent2" w:sz="8" w:space="0"/>
        </w:tcBorders>
      </w:tcPr>
    </w:tblStylePr>
    <w:tblStylePr w:type="firstCol">
      <w:rPr>
        <w:b/>
        <w:bCs/>
      </w:rPr>
    </w:tblStylePr>
    <w:tblStylePr w:type="lastCol">
      <w:rPr>
        <w:b/>
        <w:bCs/>
      </w:rPr>
      <w:tblPr/>
      <w:tcPr>
        <w:tcBorders>
          <w:top w:val="single" w:color="DE4948" w:themeColor="accent2" w:sz="8" w:space="0"/>
          <w:bottom w:val="single" w:color="DE4948" w:themeColor="accent2" w:sz="8" w:space="0"/>
        </w:tcBorders>
      </w:tcPr>
    </w:tblStylePr>
    <w:tblStylePr w:type="band1Vert">
      <w:tblPr/>
      <w:tcPr>
        <w:shd w:val="clear" w:color="auto" w:fill="F6D1D1" w:themeFill="accent2" w:themeFillTint="3F"/>
      </w:tcPr>
    </w:tblStylePr>
    <w:tblStylePr w:type="band1Horz">
      <w:tblPr/>
      <w:tcPr>
        <w:shd w:val="clear" w:color="auto" w:fill="F6D1D1" w:themeFill="accent2" w:themeFillTint="3F"/>
      </w:tcPr>
    </w:tblStylePr>
  </w:style>
  <w:style w:type="table" w:styleId="MediumList1-Accent3">
    <w:name w:val="Medium List 1 Accent 3"/>
    <w:basedOn w:val="TableNormal"/>
    <w:uiPriority w:val="65"/>
    <w:semiHidden/>
    <w:unhideWhenUsed/>
    <w:rsid w:val="00DC2CF0"/>
    <w:pPr>
      <w:spacing w:after="0" w:line="240" w:lineRule="auto"/>
    </w:pPr>
    <w:rPr>
      <w:color w:val="000000" w:themeColor="text1"/>
    </w:rPr>
    <w:tblPr>
      <w:tblStyleRowBandSize w:val="1"/>
      <w:tblStyleColBandSize w:val="1"/>
      <w:tblBorders>
        <w:top w:val="single" w:color="62C7AD" w:themeColor="accent3" w:sz="8" w:space="0"/>
        <w:bottom w:val="single" w:color="62C7AD" w:themeColor="accent3" w:sz="8" w:space="0"/>
      </w:tblBorders>
    </w:tblPr>
    <w:tblStylePr w:type="firstRow">
      <w:rPr>
        <w:rFonts w:asciiTheme="majorHAnsi" w:hAnsiTheme="majorHAnsi" w:eastAsiaTheme="majorEastAsia" w:cstheme="majorBidi"/>
      </w:rPr>
      <w:tblPr/>
      <w:tcPr>
        <w:tcBorders>
          <w:top w:val="nil"/>
          <w:bottom w:val="single" w:color="62C7AD" w:themeColor="accent3" w:sz="8" w:space="0"/>
        </w:tcBorders>
      </w:tcPr>
    </w:tblStylePr>
    <w:tblStylePr w:type="lastRow">
      <w:rPr>
        <w:b/>
        <w:bCs/>
        <w:color w:val="37030F" w:themeColor="text2"/>
      </w:rPr>
      <w:tblPr/>
      <w:tcPr>
        <w:tcBorders>
          <w:top w:val="single" w:color="62C7AD" w:themeColor="accent3" w:sz="8" w:space="0"/>
          <w:bottom w:val="single" w:color="62C7AD" w:themeColor="accent3" w:sz="8" w:space="0"/>
        </w:tcBorders>
      </w:tcPr>
    </w:tblStylePr>
    <w:tblStylePr w:type="firstCol">
      <w:rPr>
        <w:b/>
        <w:bCs/>
      </w:rPr>
    </w:tblStylePr>
    <w:tblStylePr w:type="lastCol">
      <w:rPr>
        <w:b/>
        <w:bCs/>
      </w:rPr>
      <w:tblPr/>
      <w:tcPr>
        <w:tcBorders>
          <w:top w:val="single" w:color="62C7AD" w:themeColor="accent3" w:sz="8" w:space="0"/>
          <w:bottom w:val="single" w:color="62C7AD" w:themeColor="accent3" w:sz="8" w:space="0"/>
        </w:tcBorders>
      </w:tcPr>
    </w:tblStylePr>
    <w:tblStylePr w:type="band1Vert">
      <w:tblPr/>
      <w:tcPr>
        <w:shd w:val="clear" w:color="auto" w:fill="D8F1EA" w:themeFill="accent3" w:themeFillTint="3F"/>
      </w:tcPr>
    </w:tblStylePr>
    <w:tblStylePr w:type="band1Horz">
      <w:tblPr/>
      <w:tcPr>
        <w:shd w:val="clear" w:color="auto" w:fill="D8F1EA" w:themeFill="accent3" w:themeFillTint="3F"/>
      </w:tcPr>
    </w:tblStylePr>
  </w:style>
  <w:style w:type="table" w:styleId="MediumList1-Accent4">
    <w:name w:val="Medium List 1 Accent 4"/>
    <w:basedOn w:val="TableNormal"/>
    <w:uiPriority w:val="65"/>
    <w:semiHidden/>
    <w:unhideWhenUsed/>
    <w:rsid w:val="00DC2CF0"/>
    <w:pPr>
      <w:spacing w:after="0" w:line="240" w:lineRule="auto"/>
    </w:pPr>
    <w:rPr>
      <w:color w:val="000000" w:themeColor="text1"/>
    </w:rPr>
    <w:tblPr>
      <w:tblStyleRowBandSize w:val="1"/>
      <w:tblStyleColBandSize w:val="1"/>
      <w:tblBorders>
        <w:top w:val="single" w:color="731C3F" w:themeColor="accent4" w:sz="8" w:space="0"/>
        <w:bottom w:val="single" w:color="731C3F" w:themeColor="accent4" w:sz="8" w:space="0"/>
      </w:tblBorders>
    </w:tblPr>
    <w:tblStylePr w:type="firstRow">
      <w:rPr>
        <w:rFonts w:asciiTheme="majorHAnsi" w:hAnsiTheme="majorHAnsi" w:eastAsiaTheme="majorEastAsia" w:cstheme="majorBidi"/>
      </w:rPr>
      <w:tblPr/>
      <w:tcPr>
        <w:tcBorders>
          <w:top w:val="nil"/>
          <w:bottom w:val="single" w:color="731C3F" w:themeColor="accent4" w:sz="8" w:space="0"/>
        </w:tcBorders>
      </w:tcPr>
    </w:tblStylePr>
    <w:tblStylePr w:type="lastRow">
      <w:rPr>
        <w:b/>
        <w:bCs/>
        <w:color w:val="37030F" w:themeColor="text2"/>
      </w:rPr>
      <w:tblPr/>
      <w:tcPr>
        <w:tcBorders>
          <w:top w:val="single" w:color="731C3F" w:themeColor="accent4" w:sz="8" w:space="0"/>
          <w:bottom w:val="single" w:color="731C3F" w:themeColor="accent4" w:sz="8" w:space="0"/>
        </w:tcBorders>
      </w:tcPr>
    </w:tblStylePr>
    <w:tblStylePr w:type="firstCol">
      <w:rPr>
        <w:b/>
        <w:bCs/>
      </w:rPr>
    </w:tblStylePr>
    <w:tblStylePr w:type="lastCol">
      <w:rPr>
        <w:b/>
        <w:bCs/>
      </w:rPr>
      <w:tblPr/>
      <w:tcPr>
        <w:tcBorders>
          <w:top w:val="single" w:color="731C3F" w:themeColor="accent4" w:sz="8" w:space="0"/>
          <w:bottom w:val="single" w:color="731C3F" w:themeColor="accent4" w:sz="8" w:space="0"/>
        </w:tcBorders>
      </w:tcPr>
    </w:tblStylePr>
    <w:tblStylePr w:type="band1Vert">
      <w:tblPr/>
      <w:tcPr>
        <w:shd w:val="clear" w:color="auto" w:fill="EDB5CB" w:themeFill="accent4" w:themeFillTint="3F"/>
      </w:tcPr>
    </w:tblStylePr>
    <w:tblStylePr w:type="band1Horz">
      <w:tblPr/>
      <w:tcPr>
        <w:shd w:val="clear" w:color="auto" w:fill="EDB5CB" w:themeFill="accent4" w:themeFillTint="3F"/>
      </w:tcPr>
    </w:tblStylePr>
  </w:style>
  <w:style w:type="table" w:styleId="MediumList1-Accent5">
    <w:name w:val="Medium List 1 Accent 5"/>
    <w:basedOn w:val="TableNormal"/>
    <w:uiPriority w:val="65"/>
    <w:semiHidden/>
    <w:unhideWhenUsed/>
    <w:rsid w:val="00DC2CF0"/>
    <w:pPr>
      <w:spacing w:after="0" w:line="240" w:lineRule="auto"/>
    </w:pPr>
    <w:rPr>
      <w:color w:val="000000" w:themeColor="text1"/>
    </w:rPr>
    <w:tblPr>
      <w:tblStyleRowBandSize w:val="1"/>
      <w:tblStyleColBandSize w:val="1"/>
      <w:tblBorders>
        <w:top w:val="single" w:color="D87330" w:themeColor="accent5" w:sz="8" w:space="0"/>
        <w:bottom w:val="single" w:color="D87330" w:themeColor="accent5" w:sz="8" w:space="0"/>
      </w:tblBorders>
    </w:tblPr>
    <w:tblStylePr w:type="firstRow">
      <w:rPr>
        <w:rFonts w:asciiTheme="majorHAnsi" w:hAnsiTheme="majorHAnsi" w:eastAsiaTheme="majorEastAsia" w:cstheme="majorBidi"/>
      </w:rPr>
      <w:tblPr/>
      <w:tcPr>
        <w:tcBorders>
          <w:top w:val="nil"/>
          <w:bottom w:val="single" w:color="D87330" w:themeColor="accent5" w:sz="8" w:space="0"/>
        </w:tcBorders>
      </w:tcPr>
    </w:tblStylePr>
    <w:tblStylePr w:type="lastRow">
      <w:rPr>
        <w:b/>
        <w:bCs/>
        <w:color w:val="37030F" w:themeColor="text2"/>
      </w:rPr>
      <w:tblPr/>
      <w:tcPr>
        <w:tcBorders>
          <w:top w:val="single" w:color="D87330" w:themeColor="accent5" w:sz="8" w:space="0"/>
          <w:bottom w:val="single" w:color="D87330" w:themeColor="accent5" w:sz="8" w:space="0"/>
        </w:tcBorders>
      </w:tcPr>
    </w:tblStylePr>
    <w:tblStylePr w:type="firstCol">
      <w:rPr>
        <w:b/>
        <w:bCs/>
      </w:rPr>
    </w:tblStylePr>
    <w:tblStylePr w:type="lastCol">
      <w:rPr>
        <w:b/>
        <w:bCs/>
      </w:rPr>
      <w:tblPr/>
      <w:tcPr>
        <w:tcBorders>
          <w:top w:val="single" w:color="D87330" w:themeColor="accent5" w:sz="8" w:space="0"/>
          <w:bottom w:val="single" w:color="D87330" w:themeColor="accent5" w:sz="8" w:space="0"/>
        </w:tcBorders>
      </w:tcPr>
    </w:tblStylePr>
    <w:tblStylePr w:type="band1Vert">
      <w:tblPr/>
      <w:tcPr>
        <w:shd w:val="clear" w:color="auto" w:fill="F5DCCB" w:themeFill="accent5" w:themeFillTint="3F"/>
      </w:tcPr>
    </w:tblStylePr>
    <w:tblStylePr w:type="band1Horz">
      <w:tblPr/>
      <w:tcPr>
        <w:shd w:val="clear" w:color="auto" w:fill="F5DCCB" w:themeFill="accent5" w:themeFillTint="3F"/>
      </w:tcPr>
    </w:tblStylePr>
  </w:style>
  <w:style w:type="table" w:styleId="MediumList1-Accent6">
    <w:name w:val="Medium List 1 Accent 6"/>
    <w:basedOn w:val="TableNormal"/>
    <w:uiPriority w:val="65"/>
    <w:semiHidden/>
    <w:unhideWhenUsed/>
    <w:rsid w:val="00DC2CF0"/>
    <w:pPr>
      <w:spacing w:after="0" w:line="240" w:lineRule="auto"/>
    </w:pPr>
    <w:rPr>
      <w:color w:val="000000" w:themeColor="text1"/>
    </w:rPr>
    <w:tblPr>
      <w:tblStyleRowBandSize w:val="1"/>
      <w:tblStyleColBandSize w:val="1"/>
      <w:tblBorders>
        <w:top w:val="single" w:color="DEBC53" w:themeColor="accent6" w:sz="8" w:space="0"/>
        <w:bottom w:val="single" w:color="DEBC53" w:themeColor="accent6" w:sz="8" w:space="0"/>
      </w:tblBorders>
    </w:tblPr>
    <w:tblStylePr w:type="firstRow">
      <w:rPr>
        <w:rFonts w:asciiTheme="majorHAnsi" w:hAnsiTheme="majorHAnsi" w:eastAsiaTheme="majorEastAsia" w:cstheme="majorBidi"/>
      </w:rPr>
      <w:tblPr/>
      <w:tcPr>
        <w:tcBorders>
          <w:top w:val="nil"/>
          <w:bottom w:val="single" w:color="DEBC53" w:themeColor="accent6" w:sz="8" w:space="0"/>
        </w:tcBorders>
      </w:tcPr>
    </w:tblStylePr>
    <w:tblStylePr w:type="lastRow">
      <w:rPr>
        <w:b/>
        <w:bCs/>
        <w:color w:val="37030F" w:themeColor="text2"/>
      </w:rPr>
      <w:tblPr/>
      <w:tcPr>
        <w:tcBorders>
          <w:top w:val="single" w:color="DEBC53" w:themeColor="accent6" w:sz="8" w:space="0"/>
          <w:bottom w:val="single" w:color="DEBC53" w:themeColor="accent6" w:sz="8" w:space="0"/>
        </w:tcBorders>
      </w:tcPr>
    </w:tblStylePr>
    <w:tblStylePr w:type="firstCol">
      <w:rPr>
        <w:b/>
        <w:bCs/>
      </w:rPr>
    </w:tblStylePr>
    <w:tblStylePr w:type="lastCol">
      <w:rPr>
        <w:b/>
        <w:bCs/>
      </w:rPr>
      <w:tblPr/>
      <w:tcPr>
        <w:tcBorders>
          <w:top w:val="single" w:color="DEBC53" w:themeColor="accent6" w:sz="8" w:space="0"/>
          <w:bottom w:val="single" w:color="DEBC53" w:themeColor="accent6" w:sz="8" w:space="0"/>
        </w:tcBorders>
      </w:tcPr>
    </w:tblStylePr>
    <w:tblStylePr w:type="band1Vert">
      <w:tblPr/>
      <w:tcPr>
        <w:shd w:val="clear" w:color="auto" w:fill="F7EED4" w:themeFill="accent6" w:themeFillTint="3F"/>
      </w:tcPr>
    </w:tblStylePr>
    <w:tblStylePr w:type="band1Horz">
      <w:tblPr/>
      <w:tcPr>
        <w:shd w:val="clear" w:color="auto" w:fill="F7EED4" w:themeFill="accent6" w:themeFillTint="3F"/>
      </w:tcPr>
    </w:tblStylePr>
  </w:style>
  <w:style w:type="table" w:styleId="MediumList2">
    <w:name w:val="Medium List 2"/>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214C5E" w:themeColor="accent1" w:sz="8" w:space="0"/>
        <w:left w:val="single" w:color="214C5E" w:themeColor="accent1" w:sz="8" w:space="0"/>
        <w:bottom w:val="single" w:color="214C5E" w:themeColor="accent1" w:sz="8" w:space="0"/>
        <w:right w:val="single" w:color="214C5E" w:themeColor="accent1" w:sz="8" w:space="0"/>
      </w:tblBorders>
    </w:tblPr>
    <w:tblStylePr w:type="firstRow">
      <w:rPr>
        <w:sz w:val="24"/>
        <w:szCs w:val="24"/>
      </w:rPr>
      <w:tblPr/>
      <w:tcPr>
        <w:tcBorders>
          <w:top w:val="nil"/>
          <w:left w:val="nil"/>
          <w:bottom w:val="single" w:color="214C5E" w:themeColor="accent1"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214C5E" w:themeColor="accent1" w:sz="8" w:space="0"/>
          <w:insideH w:val="nil"/>
          <w:insideV w:val="nil"/>
        </w:tcBorders>
        <w:shd w:val="clear" w:color="auto" w:fill="FFFFFF" w:themeFill="background1"/>
      </w:tcPr>
    </w:tblStylePr>
    <w:tblStylePr w:type="lastCol">
      <w:tblPr/>
      <w:tcPr>
        <w:tcBorders>
          <w:top w:val="nil"/>
          <w:left w:val="single" w:color="214C5E"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8D8E6" w:themeFill="accent1" w:themeFillTint="3F"/>
      </w:tcPr>
    </w:tblStylePr>
    <w:tblStylePr w:type="band1Horz">
      <w:tblPr/>
      <w:tcPr>
        <w:tcBorders>
          <w:top w:val="nil"/>
          <w:bottom w:val="nil"/>
          <w:insideH w:val="nil"/>
          <w:insideV w:val="nil"/>
        </w:tcBorders>
        <w:shd w:val="clear" w:color="auto" w:fill="B8D8E6"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DE4948" w:themeColor="accent2" w:sz="8" w:space="0"/>
        <w:left w:val="single" w:color="DE4948" w:themeColor="accent2" w:sz="8" w:space="0"/>
        <w:bottom w:val="single" w:color="DE4948" w:themeColor="accent2" w:sz="8" w:space="0"/>
        <w:right w:val="single" w:color="DE4948" w:themeColor="accent2" w:sz="8" w:space="0"/>
      </w:tblBorders>
    </w:tblPr>
    <w:tblStylePr w:type="firstRow">
      <w:rPr>
        <w:sz w:val="24"/>
        <w:szCs w:val="24"/>
      </w:rPr>
      <w:tblPr/>
      <w:tcPr>
        <w:tcBorders>
          <w:top w:val="nil"/>
          <w:left w:val="nil"/>
          <w:bottom w:val="single" w:color="DE4948" w:themeColor="accent2"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DE4948" w:themeColor="accent2" w:sz="8" w:space="0"/>
          <w:insideH w:val="nil"/>
          <w:insideV w:val="nil"/>
        </w:tcBorders>
        <w:shd w:val="clear" w:color="auto" w:fill="FFFFFF" w:themeFill="background1"/>
      </w:tcPr>
    </w:tblStylePr>
    <w:tblStylePr w:type="lastCol">
      <w:tblPr/>
      <w:tcPr>
        <w:tcBorders>
          <w:top w:val="nil"/>
          <w:left w:val="single" w:color="DE4948"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6D1D1" w:themeFill="accent2" w:themeFillTint="3F"/>
      </w:tcPr>
    </w:tblStylePr>
    <w:tblStylePr w:type="band1Horz">
      <w:tblPr/>
      <w:tcPr>
        <w:tcBorders>
          <w:top w:val="nil"/>
          <w:bottom w:val="nil"/>
          <w:insideH w:val="nil"/>
          <w:insideV w:val="nil"/>
        </w:tcBorders>
        <w:shd w:val="clear" w:color="auto" w:fill="F6D1D1"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62C7AD" w:themeColor="accent3" w:sz="8" w:space="0"/>
        <w:left w:val="single" w:color="62C7AD" w:themeColor="accent3" w:sz="8" w:space="0"/>
        <w:bottom w:val="single" w:color="62C7AD" w:themeColor="accent3" w:sz="8" w:space="0"/>
        <w:right w:val="single" w:color="62C7AD" w:themeColor="accent3" w:sz="8" w:space="0"/>
      </w:tblBorders>
    </w:tblPr>
    <w:tblStylePr w:type="firstRow">
      <w:rPr>
        <w:sz w:val="24"/>
        <w:szCs w:val="24"/>
      </w:rPr>
      <w:tblPr/>
      <w:tcPr>
        <w:tcBorders>
          <w:top w:val="nil"/>
          <w:left w:val="nil"/>
          <w:bottom w:val="single" w:color="62C7AD" w:themeColor="accent3"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62C7AD" w:themeColor="accent3" w:sz="8" w:space="0"/>
          <w:insideH w:val="nil"/>
          <w:insideV w:val="nil"/>
        </w:tcBorders>
        <w:shd w:val="clear" w:color="auto" w:fill="FFFFFF" w:themeFill="background1"/>
      </w:tcPr>
    </w:tblStylePr>
    <w:tblStylePr w:type="lastCol">
      <w:tblPr/>
      <w:tcPr>
        <w:tcBorders>
          <w:top w:val="nil"/>
          <w:left w:val="single" w:color="62C7AD"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8F1EA" w:themeFill="accent3" w:themeFillTint="3F"/>
      </w:tcPr>
    </w:tblStylePr>
    <w:tblStylePr w:type="band1Horz">
      <w:tblPr/>
      <w:tcPr>
        <w:tcBorders>
          <w:top w:val="nil"/>
          <w:bottom w:val="nil"/>
          <w:insideH w:val="nil"/>
          <w:insideV w:val="nil"/>
        </w:tcBorders>
        <w:shd w:val="clear" w:color="auto" w:fill="D8F1E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731C3F" w:themeColor="accent4" w:sz="8" w:space="0"/>
        <w:left w:val="single" w:color="731C3F" w:themeColor="accent4" w:sz="8" w:space="0"/>
        <w:bottom w:val="single" w:color="731C3F" w:themeColor="accent4" w:sz="8" w:space="0"/>
        <w:right w:val="single" w:color="731C3F" w:themeColor="accent4" w:sz="8" w:space="0"/>
      </w:tblBorders>
    </w:tblPr>
    <w:tblStylePr w:type="firstRow">
      <w:rPr>
        <w:sz w:val="24"/>
        <w:szCs w:val="24"/>
      </w:rPr>
      <w:tblPr/>
      <w:tcPr>
        <w:tcBorders>
          <w:top w:val="nil"/>
          <w:left w:val="nil"/>
          <w:bottom w:val="single" w:color="731C3F" w:themeColor="accent4"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731C3F" w:themeColor="accent4" w:sz="8" w:space="0"/>
          <w:insideH w:val="nil"/>
          <w:insideV w:val="nil"/>
        </w:tcBorders>
        <w:shd w:val="clear" w:color="auto" w:fill="FFFFFF" w:themeFill="background1"/>
      </w:tcPr>
    </w:tblStylePr>
    <w:tblStylePr w:type="lastCol">
      <w:tblPr/>
      <w:tcPr>
        <w:tcBorders>
          <w:top w:val="nil"/>
          <w:left w:val="single" w:color="731C3F"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DB5CB" w:themeFill="accent4" w:themeFillTint="3F"/>
      </w:tcPr>
    </w:tblStylePr>
    <w:tblStylePr w:type="band1Horz">
      <w:tblPr/>
      <w:tcPr>
        <w:tcBorders>
          <w:top w:val="nil"/>
          <w:bottom w:val="nil"/>
          <w:insideH w:val="nil"/>
          <w:insideV w:val="nil"/>
        </w:tcBorders>
        <w:shd w:val="clear" w:color="auto" w:fill="EDB5CB"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D87330" w:themeColor="accent5" w:sz="8" w:space="0"/>
        <w:left w:val="single" w:color="D87330" w:themeColor="accent5" w:sz="8" w:space="0"/>
        <w:bottom w:val="single" w:color="D87330" w:themeColor="accent5" w:sz="8" w:space="0"/>
        <w:right w:val="single" w:color="D87330" w:themeColor="accent5" w:sz="8" w:space="0"/>
      </w:tblBorders>
    </w:tblPr>
    <w:tblStylePr w:type="firstRow">
      <w:rPr>
        <w:sz w:val="24"/>
        <w:szCs w:val="24"/>
      </w:rPr>
      <w:tblPr/>
      <w:tcPr>
        <w:tcBorders>
          <w:top w:val="nil"/>
          <w:left w:val="nil"/>
          <w:bottom w:val="single" w:color="D87330" w:themeColor="accent5"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D87330" w:themeColor="accent5" w:sz="8" w:space="0"/>
          <w:insideH w:val="nil"/>
          <w:insideV w:val="nil"/>
        </w:tcBorders>
        <w:shd w:val="clear" w:color="auto" w:fill="FFFFFF" w:themeFill="background1"/>
      </w:tcPr>
    </w:tblStylePr>
    <w:tblStylePr w:type="lastCol">
      <w:tblPr/>
      <w:tcPr>
        <w:tcBorders>
          <w:top w:val="nil"/>
          <w:left w:val="single" w:color="D87330"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5DCCB" w:themeFill="accent5" w:themeFillTint="3F"/>
      </w:tcPr>
    </w:tblStylePr>
    <w:tblStylePr w:type="band1Horz">
      <w:tblPr/>
      <w:tcPr>
        <w:tcBorders>
          <w:top w:val="nil"/>
          <w:bottom w:val="nil"/>
          <w:insideH w:val="nil"/>
          <w:insideV w:val="nil"/>
        </w:tcBorders>
        <w:shd w:val="clear" w:color="auto" w:fill="F5DCCB"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DEBC53" w:themeColor="accent6" w:sz="8" w:space="0"/>
        <w:left w:val="single" w:color="DEBC53" w:themeColor="accent6" w:sz="8" w:space="0"/>
        <w:bottom w:val="single" w:color="DEBC53" w:themeColor="accent6" w:sz="8" w:space="0"/>
        <w:right w:val="single" w:color="DEBC53" w:themeColor="accent6" w:sz="8" w:space="0"/>
      </w:tblBorders>
    </w:tblPr>
    <w:tblStylePr w:type="firstRow">
      <w:rPr>
        <w:sz w:val="24"/>
        <w:szCs w:val="24"/>
      </w:rPr>
      <w:tblPr/>
      <w:tcPr>
        <w:tcBorders>
          <w:top w:val="nil"/>
          <w:left w:val="nil"/>
          <w:bottom w:val="single" w:color="DEBC53" w:themeColor="accent6"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DEBC53" w:themeColor="accent6" w:sz="8" w:space="0"/>
          <w:insideH w:val="nil"/>
          <w:insideV w:val="nil"/>
        </w:tcBorders>
        <w:shd w:val="clear" w:color="auto" w:fill="FFFFFF" w:themeFill="background1"/>
      </w:tcPr>
    </w:tblStylePr>
    <w:tblStylePr w:type="lastCol">
      <w:tblPr/>
      <w:tcPr>
        <w:tcBorders>
          <w:top w:val="nil"/>
          <w:left w:val="single" w:color="DEBC53"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7EED4" w:themeFill="accent6" w:themeFillTint="3F"/>
      </w:tcPr>
    </w:tblStylePr>
    <w:tblStylePr w:type="band1Horz">
      <w:tblPr/>
      <w:tcPr>
        <w:tcBorders>
          <w:top w:val="nil"/>
          <w:bottom w:val="nil"/>
          <w:insideH w:val="nil"/>
          <w:insideV w:val="nil"/>
        </w:tcBorders>
        <w:shd w:val="clear" w:color="auto" w:fill="F7EED4"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DC2CF0"/>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DC2CF0"/>
    <w:pPr>
      <w:spacing w:after="0" w:line="240" w:lineRule="auto"/>
    </w:pPr>
    <w:tblPr>
      <w:tblStyleRowBandSize w:val="1"/>
      <w:tblStyleColBandSize w:val="1"/>
      <w:tblBorders>
        <w:top w:val="single" w:color="3A85A4" w:themeColor="accent1" w:themeTint="BF" w:sz="8" w:space="0"/>
        <w:left w:val="single" w:color="3A85A4" w:themeColor="accent1" w:themeTint="BF" w:sz="8" w:space="0"/>
        <w:bottom w:val="single" w:color="3A85A4" w:themeColor="accent1" w:themeTint="BF" w:sz="8" w:space="0"/>
        <w:right w:val="single" w:color="3A85A4" w:themeColor="accent1" w:themeTint="BF" w:sz="8" w:space="0"/>
        <w:insideH w:val="single" w:color="3A85A4" w:themeColor="accent1" w:themeTint="BF" w:sz="8" w:space="0"/>
      </w:tblBorders>
    </w:tblPr>
    <w:tblStylePr w:type="firstRow">
      <w:pPr>
        <w:spacing w:before="0" w:after="0" w:line="240" w:lineRule="auto"/>
      </w:pPr>
      <w:rPr>
        <w:b/>
        <w:bCs/>
        <w:color w:val="FFFFFF" w:themeColor="background1"/>
      </w:rPr>
      <w:tblPr/>
      <w:tcPr>
        <w:tcBorders>
          <w:top w:val="single" w:color="3A85A4" w:themeColor="accent1" w:themeTint="BF" w:sz="8" w:space="0"/>
          <w:left w:val="single" w:color="3A85A4" w:themeColor="accent1" w:themeTint="BF" w:sz="8" w:space="0"/>
          <w:bottom w:val="single" w:color="3A85A4" w:themeColor="accent1" w:themeTint="BF" w:sz="8" w:space="0"/>
          <w:right w:val="single" w:color="3A85A4" w:themeColor="accent1" w:themeTint="BF" w:sz="8" w:space="0"/>
          <w:insideH w:val="nil"/>
          <w:insideV w:val="nil"/>
        </w:tcBorders>
        <w:shd w:val="clear" w:color="auto" w:fill="214C5E" w:themeFill="accent1"/>
      </w:tcPr>
    </w:tblStylePr>
    <w:tblStylePr w:type="lastRow">
      <w:pPr>
        <w:spacing w:before="0" w:after="0" w:line="240" w:lineRule="auto"/>
      </w:pPr>
      <w:rPr>
        <w:b/>
        <w:bCs/>
      </w:rPr>
      <w:tblPr/>
      <w:tcPr>
        <w:tcBorders>
          <w:top w:val="double" w:color="3A85A4" w:themeColor="accent1" w:themeTint="BF" w:sz="6" w:space="0"/>
          <w:left w:val="single" w:color="3A85A4" w:themeColor="accent1" w:themeTint="BF" w:sz="8" w:space="0"/>
          <w:bottom w:val="single" w:color="3A85A4" w:themeColor="accent1" w:themeTint="BF" w:sz="8" w:space="0"/>
          <w:right w:val="single" w:color="3A85A4"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B8D8E6" w:themeFill="accent1" w:themeFillTint="3F"/>
      </w:tcPr>
    </w:tblStylePr>
    <w:tblStylePr w:type="band1Horz">
      <w:tblPr/>
      <w:tcPr>
        <w:tcBorders>
          <w:insideH w:val="nil"/>
          <w:insideV w:val="nil"/>
        </w:tcBorders>
        <w:shd w:val="clear" w:color="auto" w:fill="B8D8E6"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DC2CF0"/>
    <w:pPr>
      <w:spacing w:after="0" w:line="240" w:lineRule="auto"/>
    </w:pPr>
    <w:tblPr>
      <w:tblStyleRowBandSize w:val="1"/>
      <w:tblStyleColBandSize w:val="1"/>
      <w:tblBorders>
        <w:top w:val="single" w:color="E67675" w:themeColor="accent2" w:themeTint="BF" w:sz="8" w:space="0"/>
        <w:left w:val="single" w:color="E67675" w:themeColor="accent2" w:themeTint="BF" w:sz="8" w:space="0"/>
        <w:bottom w:val="single" w:color="E67675" w:themeColor="accent2" w:themeTint="BF" w:sz="8" w:space="0"/>
        <w:right w:val="single" w:color="E67675" w:themeColor="accent2" w:themeTint="BF" w:sz="8" w:space="0"/>
        <w:insideH w:val="single" w:color="E67675" w:themeColor="accent2" w:themeTint="BF" w:sz="8" w:space="0"/>
      </w:tblBorders>
    </w:tblPr>
    <w:tblStylePr w:type="firstRow">
      <w:pPr>
        <w:spacing w:before="0" w:after="0" w:line="240" w:lineRule="auto"/>
      </w:pPr>
      <w:rPr>
        <w:b/>
        <w:bCs/>
        <w:color w:val="FFFFFF" w:themeColor="background1"/>
      </w:rPr>
      <w:tblPr/>
      <w:tcPr>
        <w:tcBorders>
          <w:top w:val="single" w:color="E67675" w:themeColor="accent2" w:themeTint="BF" w:sz="8" w:space="0"/>
          <w:left w:val="single" w:color="E67675" w:themeColor="accent2" w:themeTint="BF" w:sz="8" w:space="0"/>
          <w:bottom w:val="single" w:color="E67675" w:themeColor="accent2" w:themeTint="BF" w:sz="8" w:space="0"/>
          <w:right w:val="single" w:color="E67675" w:themeColor="accent2" w:themeTint="BF" w:sz="8" w:space="0"/>
          <w:insideH w:val="nil"/>
          <w:insideV w:val="nil"/>
        </w:tcBorders>
        <w:shd w:val="clear" w:color="auto" w:fill="DE4948" w:themeFill="accent2"/>
      </w:tcPr>
    </w:tblStylePr>
    <w:tblStylePr w:type="lastRow">
      <w:pPr>
        <w:spacing w:before="0" w:after="0" w:line="240" w:lineRule="auto"/>
      </w:pPr>
      <w:rPr>
        <w:b/>
        <w:bCs/>
      </w:rPr>
      <w:tblPr/>
      <w:tcPr>
        <w:tcBorders>
          <w:top w:val="double" w:color="E67675" w:themeColor="accent2" w:themeTint="BF" w:sz="6" w:space="0"/>
          <w:left w:val="single" w:color="E67675" w:themeColor="accent2" w:themeTint="BF" w:sz="8" w:space="0"/>
          <w:bottom w:val="single" w:color="E67675" w:themeColor="accent2" w:themeTint="BF" w:sz="8" w:space="0"/>
          <w:right w:val="single" w:color="E67675"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F6D1D1" w:themeFill="accent2" w:themeFillTint="3F"/>
      </w:tcPr>
    </w:tblStylePr>
    <w:tblStylePr w:type="band1Horz">
      <w:tblPr/>
      <w:tcPr>
        <w:tcBorders>
          <w:insideH w:val="nil"/>
          <w:insideV w:val="nil"/>
        </w:tcBorders>
        <w:shd w:val="clear" w:color="auto" w:fill="F6D1D1"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DC2CF0"/>
    <w:pPr>
      <w:spacing w:after="0" w:line="240" w:lineRule="auto"/>
    </w:pPr>
    <w:tblPr>
      <w:tblStyleRowBandSize w:val="1"/>
      <w:tblStyleColBandSize w:val="1"/>
      <w:tblBorders>
        <w:top w:val="single" w:color="89D5C1" w:themeColor="accent3" w:themeTint="BF" w:sz="8" w:space="0"/>
        <w:left w:val="single" w:color="89D5C1" w:themeColor="accent3" w:themeTint="BF" w:sz="8" w:space="0"/>
        <w:bottom w:val="single" w:color="89D5C1" w:themeColor="accent3" w:themeTint="BF" w:sz="8" w:space="0"/>
        <w:right w:val="single" w:color="89D5C1" w:themeColor="accent3" w:themeTint="BF" w:sz="8" w:space="0"/>
        <w:insideH w:val="single" w:color="89D5C1" w:themeColor="accent3" w:themeTint="BF" w:sz="8" w:space="0"/>
      </w:tblBorders>
    </w:tblPr>
    <w:tblStylePr w:type="firstRow">
      <w:pPr>
        <w:spacing w:before="0" w:after="0" w:line="240" w:lineRule="auto"/>
      </w:pPr>
      <w:rPr>
        <w:b/>
        <w:bCs/>
        <w:color w:val="FFFFFF" w:themeColor="background1"/>
      </w:rPr>
      <w:tblPr/>
      <w:tcPr>
        <w:tcBorders>
          <w:top w:val="single" w:color="89D5C1" w:themeColor="accent3" w:themeTint="BF" w:sz="8" w:space="0"/>
          <w:left w:val="single" w:color="89D5C1" w:themeColor="accent3" w:themeTint="BF" w:sz="8" w:space="0"/>
          <w:bottom w:val="single" w:color="89D5C1" w:themeColor="accent3" w:themeTint="BF" w:sz="8" w:space="0"/>
          <w:right w:val="single" w:color="89D5C1" w:themeColor="accent3" w:themeTint="BF" w:sz="8" w:space="0"/>
          <w:insideH w:val="nil"/>
          <w:insideV w:val="nil"/>
        </w:tcBorders>
        <w:shd w:val="clear" w:color="auto" w:fill="62C7AD" w:themeFill="accent3"/>
      </w:tcPr>
    </w:tblStylePr>
    <w:tblStylePr w:type="lastRow">
      <w:pPr>
        <w:spacing w:before="0" w:after="0" w:line="240" w:lineRule="auto"/>
      </w:pPr>
      <w:rPr>
        <w:b/>
        <w:bCs/>
      </w:rPr>
      <w:tblPr/>
      <w:tcPr>
        <w:tcBorders>
          <w:top w:val="double" w:color="89D5C1" w:themeColor="accent3" w:themeTint="BF" w:sz="6" w:space="0"/>
          <w:left w:val="single" w:color="89D5C1" w:themeColor="accent3" w:themeTint="BF" w:sz="8" w:space="0"/>
          <w:bottom w:val="single" w:color="89D5C1" w:themeColor="accent3" w:themeTint="BF" w:sz="8" w:space="0"/>
          <w:right w:val="single" w:color="89D5C1"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D8F1EA" w:themeFill="accent3" w:themeFillTint="3F"/>
      </w:tcPr>
    </w:tblStylePr>
    <w:tblStylePr w:type="band1Horz">
      <w:tblPr/>
      <w:tcPr>
        <w:tcBorders>
          <w:insideH w:val="nil"/>
          <w:insideV w:val="nil"/>
        </w:tcBorders>
        <w:shd w:val="clear" w:color="auto" w:fill="D8F1E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DC2CF0"/>
    <w:pPr>
      <w:spacing w:after="0" w:line="240" w:lineRule="auto"/>
    </w:pPr>
    <w:tblPr>
      <w:tblStyleRowBandSize w:val="1"/>
      <w:tblStyleColBandSize w:val="1"/>
      <w:tblBorders>
        <w:top w:val="single" w:color="BC2E67" w:themeColor="accent4" w:themeTint="BF" w:sz="8" w:space="0"/>
        <w:left w:val="single" w:color="BC2E67" w:themeColor="accent4" w:themeTint="BF" w:sz="8" w:space="0"/>
        <w:bottom w:val="single" w:color="BC2E67" w:themeColor="accent4" w:themeTint="BF" w:sz="8" w:space="0"/>
        <w:right w:val="single" w:color="BC2E67" w:themeColor="accent4" w:themeTint="BF" w:sz="8" w:space="0"/>
        <w:insideH w:val="single" w:color="BC2E67" w:themeColor="accent4" w:themeTint="BF" w:sz="8" w:space="0"/>
      </w:tblBorders>
    </w:tblPr>
    <w:tblStylePr w:type="firstRow">
      <w:pPr>
        <w:spacing w:before="0" w:after="0" w:line="240" w:lineRule="auto"/>
      </w:pPr>
      <w:rPr>
        <w:b/>
        <w:bCs/>
        <w:color w:val="FFFFFF" w:themeColor="background1"/>
      </w:rPr>
      <w:tblPr/>
      <w:tcPr>
        <w:tcBorders>
          <w:top w:val="single" w:color="BC2E67" w:themeColor="accent4" w:themeTint="BF" w:sz="8" w:space="0"/>
          <w:left w:val="single" w:color="BC2E67" w:themeColor="accent4" w:themeTint="BF" w:sz="8" w:space="0"/>
          <w:bottom w:val="single" w:color="BC2E67" w:themeColor="accent4" w:themeTint="BF" w:sz="8" w:space="0"/>
          <w:right w:val="single" w:color="BC2E67" w:themeColor="accent4" w:themeTint="BF" w:sz="8" w:space="0"/>
          <w:insideH w:val="nil"/>
          <w:insideV w:val="nil"/>
        </w:tcBorders>
        <w:shd w:val="clear" w:color="auto" w:fill="731C3F" w:themeFill="accent4"/>
      </w:tcPr>
    </w:tblStylePr>
    <w:tblStylePr w:type="lastRow">
      <w:pPr>
        <w:spacing w:before="0" w:after="0" w:line="240" w:lineRule="auto"/>
      </w:pPr>
      <w:rPr>
        <w:b/>
        <w:bCs/>
      </w:rPr>
      <w:tblPr/>
      <w:tcPr>
        <w:tcBorders>
          <w:top w:val="double" w:color="BC2E67" w:themeColor="accent4" w:themeTint="BF" w:sz="6" w:space="0"/>
          <w:left w:val="single" w:color="BC2E67" w:themeColor="accent4" w:themeTint="BF" w:sz="8" w:space="0"/>
          <w:bottom w:val="single" w:color="BC2E67" w:themeColor="accent4" w:themeTint="BF" w:sz="8" w:space="0"/>
          <w:right w:val="single" w:color="BC2E67"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EDB5CB" w:themeFill="accent4" w:themeFillTint="3F"/>
      </w:tcPr>
    </w:tblStylePr>
    <w:tblStylePr w:type="band1Horz">
      <w:tblPr/>
      <w:tcPr>
        <w:tcBorders>
          <w:insideH w:val="nil"/>
          <w:insideV w:val="nil"/>
        </w:tcBorders>
        <w:shd w:val="clear" w:color="auto" w:fill="EDB5CB"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DC2CF0"/>
    <w:pPr>
      <w:spacing w:after="0" w:line="240" w:lineRule="auto"/>
    </w:pPr>
    <w:tblPr>
      <w:tblStyleRowBandSize w:val="1"/>
      <w:tblStyleColBandSize w:val="1"/>
      <w:tblBorders>
        <w:top w:val="single" w:color="E19563" w:themeColor="accent5" w:themeTint="BF" w:sz="8" w:space="0"/>
        <w:left w:val="single" w:color="E19563" w:themeColor="accent5" w:themeTint="BF" w:sz="8" w:space="0"/>
        <w:bottom w:val="single" w:color="E19563" w:themeColor="accent5" w:themeTint="BF" w:sz="8" w:space="0"/>
        <w:right w:val="single" w:color="E19563" w:themeColor="accent5" w:themeTint="BF" w:sz="8" w:space="0"/>
        <w:insideH w:val="single" w:color="E19563" w:themeColor="accent5" w:themeTint="BF" w:sz="8" w:space="0"/>
      </w:tblBorders>
    </w:tblPr>
    <w:tblStylePr w:type="firstRow">
      <w:pPr>
        <w:spacing w:before="0" w:after="0" w:line="240" w:lineRule="auto"/>
      </w:pPr>
      <w:rPr>
        <w:b/>
        <w:bCs/>
        <w:color w:val="FFFFFF" w:themeColor="background1"/>
      </w:rPr>
      <w:tblPr/>
      <w:tcPr>
        <w:tcBorders>
          <w:top w:val="single" w:color="E19563" w:themeColor="accent5" w:themeTint="BF" w:sz="8" w:space="0"/>
          <w:left w:val="single" w:color="E19563" w:themeColor="accent5" w:themeTint="BF" w:sz="8" w:space="0"/>
          <w:bottom w:val="single" w:color="E19563" w:themeColor="accent5" w:themeTint="BF" w:sz="8" w:space="0"/>
          <w:right w:val="single" w:color="E19563" w:themeColor="accent5" w:themeTint="BF" w:sz="8" w:space="0"/>
          <w:insideH w:val="nil"/>
          <w:insideV w:val="nil"/>
        </w:tcBorders>
        <w:shd w:val="clear" w:color="auto" w:fill="D87330" w:themeFill="accent5"/>
      </w:tcPr>
    </w:tblStylePr>
    <w:tblStylePr w:type="lastRow">
      <w:pPr>
        <w:spacing w:before="0" w:after="0" w:line="240" w:lineRule="auto"/>
      </w:pPr>
      <w:rPr>
        <w:b/>
        <w:bCs/>
      </w:rPr>
      <w:tblPr/>
      <w:tcPr>
        <w:tcBorders>
          <w:top w:val="double" w:color="E19563" w:themeColor="accent5" w:themeTint="BF" w:sz="6" w:space="0"/>
          <w:left w:val="single" w:color="E19563" w:themeColor="accent5" w:themeTint="BF" w:sz="8" w:space="0"/>
          <w:bottom w:val="single" w:color="E19563" w:themeColor="accent5" w:themeTint="BF" w:sz="8" w:space="0"/>
          <w:right w:val="single" w:color="E19563"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F5DCCB" w:themeFill="accent5" w:themeFillTint="3F"/>
      </w:tcPr>
    </w:tblStylePr>
    <w:tblStylePr w:type="band1Horz">
      <w:tblPr/>
      <w:tcPr>
        <w:tcBorders>
          <w:insideH w:val="nil"/>
          <w:insideV w:val="nil"/>
        </w:tcBorders>
        <w:shd w:val="clear" w:color="auto" w:fill="F5DCCB"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DC2CF0"/>
    <w:pPr>
      <w:spacing w:after="0" w:line="240" w:lineRule="auto"/>
    </w:pPr>
    <w:tblPr>
      <w:tblStyleRowBandSize w:val="1"/>
      <w:tblStyleColBandSize w:val="1"/>
      <w:tblBorders>
        <w:top w:val="single" w:color="E6CC7E" w:themeColor="accent6" w:themeTint="BF" w:sz="8" w:space="0"/>
        <w:left w:val="single" w:color="E6CC7E" w:themeColor="accent6" w:themeTint="BF" w:sz="8" w:space="0"/>
        <w:bottom w:val="single" w:color="E6CC7E" w:themeColor="accent6" w:themeTint="BF" w:sz="8" w:space="0"/>
        <w:right w:val="single" w:color="E6CC7E" w:themeColor="accent6" w:themeTint="BF" w:sz="8" w:space="0"/>
        <w:insideH w:val="single" w:color="E6CC7E" w:themeColor="accent6" w:themeTint="BF" w:sz="8" w:space="0"/>
      </w:tblBorders>
    </w:tblPr>
    <w:tblStylePr w:type="firstRow">
      <w:pPr>
        <w:spacing w:before="0" w:after="0" w:line="240" w:lineRule="auto"/>
      </w:pPr>
      <w:rPr>
        <w:b/>
        <w:bCs/>
        <w:color w:val="FFFFFF" w:themeColor="background1"/>
      </w:rPr>
      <w:tblPr/>
      <w:tcPr>
        <w:tcBorders>
          <w:top w:val="single" w:color="E6CC7E" w:themeColor="accent6" w:themeTint="BF" w:sz="8" w:space="0"/>
          <w:left w:val="single" w:color="E6CC7E" w:themeColor="accent6" w:themeTint="BF" w:sz="8" w:space="0"/>
          <w:bottom w:val="single" w:color="E6CC7E" w:themeColor="accent6" w:themeTint="BF" w:sz="8" w:space="0"/>
          <w:right w:val="single" w:color="E6CC7E" w:themeColor="accent6" w:themeTint="BF" w:sz="8" w:space="0"/>
          <w:insideH w:val="nil"/>
          <w:insideV w:val="nil"/>
        </w:tcBorders>
        <w:shd w:val="clear" w:color="auto" w:fill="DEBC53" w:themeFill="accent6"/>
      </w:tcPr>
    </w:tblStylePr>
    <w:tblStylePr w:type="lastRow">
      <w:pPr>
        <w:spacing w:before="0" w:after="0" w:line="240" w:lineRule="auto"/>
      </w:pPr>
      <w:rPr>
        <w:b/>
        <w:bCs/>
      </w:rPr>
      <w:tblPr/>
      <w:tcPr>
        <w:tcBorders>
          <w:top w:val="double" w:color="E6CC7E" w:themeColor="accent6" w:themeTint="BF" w:sz="6" w:space="0"/>
          <w:left w:val="single" w:color="E6CC7E" w:themeColor="accent6" w:themeTint="BF" w:sz="8" w:space="0"/>
          <w:bottom w:val="single" w:color="E6CC7E" w:themeColor="accent6" w:themeTint="BF" w:sz="8" w:space="0"/>
          <w:right w:val="single" w:color="E6CC7E"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7EED4" w:themeFill="accent6" w:themeFillTint="3F"/>
      </w:tcPr>
    </w:tblStylePr>
    <w:tblStylePr w:type="band1Horz">
      <w:tblPr/>
      <w:tcPr>
        <w:tcBorders>
          <w:insideH w:val="nil"/>
          <w:insideV w:val="nil"/>
        </w:tcBorders>
        <w:shd w:val="clear" w:color="auto" w:fill="F7EED4"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1">
    <w:name w:val="Medium Shading 2 Accent 1"/>
    <w:basedOn w:val="TableNormal"/>
    <w:uiPriority w:val="64"/>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214C5E"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214C5E" w:themeFill="accent1"/>
      </w:tcPr>
    </w:tblStylePr>
    <w:tblStylePr w:type="lastCol">
      <w:rPr>
        <w:b/>
        <w:bCs/>
        <w:color w:val="FFFFFF" w:themeColor="background1"/>
      </w:rPr>
      <w:tblPr/>
      <w:tcPr>
        <w:tcBorders>
          <w:left w:val="nil"/>
          <w:right w:val="nil"/>
          <w:insideH w:val="nil"/>
          <w:insideV w:val="nil"/>
        </w:tcBorders>
        <w:shd w:val="clear" w:color="auto" w:fill="214C5E"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DE4948"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DE4948" w:themeFill="accent2"/>
      </w:tcPr>
    </w:tblStylePr>
    <w:tblStylePr w:type="lastCol">
      <w:rPr>
        <w:b/>
        <w:bCs/>
        <w:color w:val="FFFFFF" w:themeColor="background1"/>
      </w:rPr>
      <w:tblPr/>
      <w:tcPr>
        <w:tcBorders>
          <w:left w:val="nil"/>
          <w:right w:val="nil"/>
          <w:insideH w:val="nil"/>
          <w:insideV w:val="nil"/>
        </w:tcBorders>
        <w:shd w:val="clear" w:color="auto" w:fill="DE4948"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62C7AD"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62C7AD" w:themeFill="accent3"/>
      </w:tcPr>
    </w:tblStylePr>
    <w:tblStylePr w:type="lastCol">
      <w:rPr>
        <w:b/>
        <w:bCs/>
        <w:color w:val="FFFFFF" w:themeColor="background1"/>
      </w:rPr>
      <w:tblPr/>
      <w:tcPr>
        <w:tcBorders>
          <w:left w:val="nil"/>
          <w:right w:val="nil"/>
          <w:insideH w:val="nil"/>
          <w:insideV w:val="nil"/>
        </w:tcBorders>
        <w:shd w:val="clear" w:color="auto" w:fill="62C7AD"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731C3F"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731C3F" w:themeFill="accent4"/>
      </w:tcPr>
    </w:tblStylePr>
    <w:tblStylePr w:type="lastCol">
      <w:rPr>
        <w:b/>
        <w:bCs/>
        <w:color w:val="FFFFFF" w:themeColor="background1"/>
      </w:rPr>
      <w:tblPr/>
      <w:tcPr>
        <w:tcBorders>
          <w:left w:val="nil"/>
          <w:right w:val="nil"/>
          <w:insideH w:val="nil"/>
          <w:insideV w:val="nil"/>
        </w:tcBorders>
        <w:shd w:val="clear" w:color="auto" w:fill="731C3F"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D87330"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D87330" w:themeFill="accent5"/>
      </w:tcPr>
    </w:tblStylePr>
    <w:tblStylePr w:type="lastCol">
      <w:rPr>
        <w:b/>
        <w:bCs/>
        <w:color w:val="FFFFFF" w:themeColor="background1"/>
      </w:rPr>
      <w:tblPr/>
      <w:tcPr>
        <w:tcBorders>
          <w:left w:val="nil"/>
          <w:right w:val="nil"/>
          <w:insideH w:val="nil"/>
          <w:insideV w:val="nil"/>
        </w:tcBorders>
        <w:shd w:val="clear" w:color="auto" w:fill="D87330"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DEBC53"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DEBC53" w:themeFill="accent6"/>
      </w:tcPr>
    </w:tblStylePr>
    <w:tblStylePr w:type="lastCol">
      <w:rPr>
        <w:b/>
        <w:bCs/>
        <w:color w:val="FFFFFF" w:themeColor="background1"/>
      </w:rPr>
      <w:tblPr/>
      <w:tcPr>
        <w:tcBorders>
          <w:left w:val="nil"/>
          <w:right w:val="nil"/>
          <w:insideH w:val="nil"/>
          <w:insideV w:val="nil"/>
        </w:tcBorders>
        <w:shd w:val="clear" w:color="auto" w:fill="DEBC53"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character" w:styleId="Mention">
    <w:name w:val="Mention"/>
    <w:basedOn w:val="DefaultParagraphFont"/>
    <w:uiPriority w:val="99"/>
    <w:semiHidden/>
    <w:unhideWhenUsed/>
    <w:rsid w:val="00DC2CF0"/>
    <w:rPr>
      <w:color w:val="2B579A"/>
      <w:shd w:val="clear" w:color="auto" w:fill="E6E6E6"/>
    </w:rPr>
  </w:style>
  <w:style w:type="paragraph" w:styleId="MessageHeader">
    <w:name w:val="Message Header"/>
    <w:basedOn w:val="Normal"/>
    <w:link w:val="MessageHeaderChar"/>
    <w:uiPriority w:val="99"/>
    <w:semiHidden/>
    <w:unhideWhenUsed/>
    <w:rsid w:val="00DC2CF0"/>
    <w:pPr>
      <w:pBdr>
        <w:top w:val="single" w:color="auto" w:sz="6" w:space="1"/>
        <w:left w:val="single" w:color="auto" w:sz="6" w:space="1"/>
        <w:bottom w:val="single" w:color="auto" w:sz="6" w:space="1"/>
        <w:right w:val="single" w:color="auto" w:sz="6" w:space="1"/>
      </w:pBdr>
      <w:shd w:val="pct20" w:color="auto" w:fill="auto"/>
      <w:spacing w:after="0" w:line="240" w:lineRule="auto"/>
      <w:ind w:left="1134" w:hanging="1134"/>
    </w:pPr>
    <w:rPr>
      <w:rFonts w:asciiTheme="majorHAnsi" w:hAnsiTheme="majorHAnsi" w:eastAsiaTheme="majorEastAsia" w:cstheme="majorBidi"/>
      <w:sz w:val="24"/>
      <w:szCs w:val="24"/>
    </w:rPr>
  </w:style>
  <w:style w:type="character" w:styleId="MessageHeaderChar" w:customStyle="1">
    <w:name w:val="Message Header Char"/>
    <w:basedOn w:val="DefaultParagraphFont"/>
    <w:link w:val="MessageHeader"/>
    <w:uiPriority w:val="99"/>
    <w:semiHidden/>
    <w:rsid w:val="00DC2CF0"/>
    <w:rPr>
      <w:rFonts w:asciiTheme="majorHAnsi" w:hAnsiTheme="majorHAnsi" w:eastAsiaTheme="majorEastAsia" w:cstheme="majorBidi"/>
      <w:sz w:val="24"/>
      <w:szCs w:val="24"/>
      <w:shd w:val="pct20" w:color="auto" w:fill="auto"/>
    </w:rPr>
  </w:style>
  <w:style w:type="paragraph" w:styleId="NoSpacing">
    <w:name w:val="No Spacing"/>
    <w:uiPriority w:val="1"/>
    <w:semiHidden/>
    <w:unhideWhenUsed/>
    <w:qFormat/>
    <w:rsid w:val="00DC2CF0"/>
    <w:pPr>
      <w:spacing w:after="0" w:line="240" w:lineRule="auto"/>
    </w:pPr>
  </w:style>
  <w:style w:type="paragraph" w:styleId="NormalWeb">
    <w:name w:val="Normal (Web)"/>
    <w:basedOn w:val="Normal"/>
    <w:uiPriority w:val="99"/>
    <w:semiHidden/>
    <w:unhideWhenUsed/>
    <w:rsid w:val="00DC2CF0"/>
    <w:rPr>
      <w:rFonts w:ascii="Times New Roman" w:hAnsi="Times New Roman" w:cs="Times New Roman"/>
      <w:sz w:val="24"/>
      <w:szCs w:val="24"/>
    </w:rPr>
  </w:style>
  <w:style w:type="paragraph" w:styleId="NormalIndent">
    <w:name w:val="Normal Indent"/>
    <w:basedOn w:val="Normal"/>
    <w:uiPriority w:val="99"/>
    <w:semiHidden/>
    <w:unhideWhenUsed/>
    <w:rsid w:val="00DC2CF0"/>
    <w:pPr>
      <w:ind w:left="720"/>
    </w:pPr>
  </w:style>
  <w:style w:type="paragraph" w:styleId="NoteHeading">
    <w:name w:val="Note Heading"/>
    <w:basedOn w:val="Normal"/>
    <w:next w:val="Normal"/>
    <w:link w:val="NoteHeadingChar"/>
    <w:uiPriority w:val="99"/>
    <w:semiHidden/>
    <w:unhideWhenUsed/>
    <w:rsid w:val="00DC2CF0"/>
    <w:pPr>
      <w:spacing w:after="0" w:line="240" w:lineRule="auto"/>
    </w:pPr>
  </w:style>
  <w:style w:type="character" w:styleId="NoteHeadingChar" w:customStyle="1">
    <w:name w:val="Note Heading Char"/>
    <w:basedOn w:val="DefaultParagraphFont"/>
    <w:link w:val="NoteHeading"/>
    <w:uiPriority w:val="99"/>
    <w:semiHidden/>
    <w:rsid w:val="00DC2CF0"/>
  </w:style>
  <w:style w:type="character" w:styleId="PageNumber">
    <w:name w:val="page number"/>
    <w:basedOn w:val="DefaultParagraphFont"/>
    <w:uiPriority w:val="99"/>
    <w:semiHidden/>
    <w:unhideWhenUsed/>
    <w:rsid w:val="00DC2CF0"/>
  </w:style>
  <w:style w:type="table" w:styleId="PlainTable1">
    <w:name w:val="Plain Table 1"/>
    <w:basedOn w:val="TableNormal"/>
    <w:uiPriority w:val="41"/>
    <w:rsid w:val="00DC2CF0"/>
    <w:pPr>
      <w:spacing w:after="0" w:line="240" w:lineRule="auto"/>
    </w:pPr>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firstRow">
      <w:rPr>
        <w:b/>
        <w:bCs/>
      </w:rPr>
    </w:tblStylePr>
    <w:tblStylePr w:type="lastRow">
      <w:rPr>
        <w:b/>
        <w:bCs/>
      </w:rPr>
      <w:tblPr/>
      <w:tcPr>
        <w:tcBorders>
          <w:top w:val="double" w:color="BFBFBF" w:themeColor="background1" w:themeShade="BF" w:sz="4" w:space="0"/>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DC2CF0"/>
    <w:pPr>
      <w:spacing w:after="0" w:line="240" w:lineRule="auto"/>
    </w:pPr>
    <w:tblPr>
      <w:tblStyleRowBandSize w:val="1"/>
      <w:tblStyleColBandSize w:val="1"/>
      <w:tblBorders>
        <w:top w:val="single" w:color="7F7F7F" w:themeColor="text1" w:themeTint="80" w:sz="4" w:space="0"/>
        <w:bottom w:val="single" w:color="7F7F7F" w:themeColor="text1" w:themeTint="80" w:sz="4" w:space="0"/>
      </w:tblBorders>
    </w:tblPr>
    <w:tblStylePr w:type="firstRow">
      <w:rPr>
        <w:b/>
        <w:bCs/>
      </w:rPr>
      <w:tblPr/>
      <w:tcPr>
        <w:tcBorders>
          <w:bottom w:val="single" w:color="7F7F7F" w:themeColor="text1" w:themeTint="80" w:sz="4" w:space="0"/>
        </w:tcBorders>
      </w:tcPr>
    </w:tblStylePr>
    <w:tblStylePr w:type="lastRow">
      <w:rPr>
        <w:b/>
        <w:bCs/>
      </w:rPr>
      <w:tblPr/>
      <w:tcPr>
        <w:tcBorders>
          <w:top w:val="single" w:color="7F7F7F" w:themeColor="text1" w:themeTint="80" w:sz="4" w:space="0"/>
        </w:tcBorders>
      </w:tcPr>
    </w:tblStylePr>
    <w:tblStylePr w:type="firstCol">
      <w:rPr>
        <w:b/>
        <w:bCs/>
      </w:rPr>
    </w:tblStylePr>
    <w:tblStylePr w:type="lastCol">
      <w:rPr>
        <w:b/>
        <w:bCs/>
      </w:rPr>
    </w:tblStylePr>
    <w:tblStylePr w:type="band1Vert">
      <w:tblPr/>
      <w:tcPr>
        <w:tcBorders>
          <w:left w:val="single" w:color="7F7F7F" w:themeColor="text1" w:themeTint="80" w:sz="4" w:space="0"/>
          <w:right w:val="single" w:color="7F7F7F" w:themeColor="text1" w:themeTint="80" w:sz="4" w:space="0"/>
        </w:tcBorders>
      </w:tcPr>
    </w:tblStylePr>
    <w:tblStylePr w:type="band2Vert">
      <w:tblPr/>
      <w:tcPr>
        <w:tcBorders>
          <w:left w:val="single" w:color="7F7F7F" w:themeColor="text1" w:themeTint="80" w:sz="4" w:space="0"/>
          <w:right w:val="single" w:color="7F7F7F" w:themeColor="text1" w:themeTint="80" w:sz="4" w:space="0"/>
        </w:tcBorders>
      </w:tcPr>
    </w:tblStylePr>
    <w:tblStylePr w:type="band1Horz">
      <w:tblPr/>
      <w:tcPr>
        <w:tcBorders>
          <w:top w:val="single" w:color="7F7F7F" w:themeColor="text1" w:themeTint="80" w:sz="4" w:space="0"/>
          <w:bottom w:val="single" w:color="7F7F7F" w:themeColor="text1" w:themeTint="80" w:sz="4" w:space="0"/>
        </w:tcBorders>
      </w:tcPr>
    </w:tblStylePr>
  </w:style>
  <w:style w:type="table" w:styleId="PlainTable3">
    <w:name w:val="Plain Table 3"/>
    <w:basedOn w:val="TableNormal"/>
    <w:uiPriority w:val="43"/>
    <w:rsid w:val="00DC2CF0"/>
    <w:pPr>
      <w:spacing w:after="0" w:line="240" w:lineRule="auto"/>
    </w:pPr>
    <w:tblPr>
      <w:tblStyleRowBandSize w:val="1"/>
      <w:tblStyleColBandSize w:val="1"/>
    </w:tblPr>
    <w:tblStylePr w:type="firstRow">
      <w:rPr>
        <w:b/>
        <w:bCs/>
        <w:caps/>
      </w:rPr>
      <w:tblPr/>
      <w:tcPr>
        <w:tcBorders>
          <w:bottom w:val="single" w:color="7F7F7F" w:themeColor="text1" w:themeTint="80" w:sz="4" w:space="0"/>
        </w:tcBorders>
      </w:tcPr>
    </w:tblStylePr>
    <w:tblStylePr w:type="lastRow">
      <w:rPr>
        <w:b/>
        <w:bCs/>
        <w:caps/>
      </w:rPr>
      <w:tblPr/>
      <w:tcPr>
        <w:tcBorders>
          <w:top w:val="nil"/>
        </w:tcBorders>
      </w:tcPr>
    </w:tblStylePr>
    <w:tblStylePr w:type="firstCol">
      <w:rPr>
        <w:b/>
        <w:bCs/>
        <w:caps/>
      </w:rPr>
      <w:tblPr/>
      <w:tcPr>
        <w:tcBorders>
          <w:right w:val="single" w:color="7F7F7F" w:themeColor="text1" w:themeTint="80" w:sz="4" w:space="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DC2CF0"/>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DC2CF0"/>
    <w:pPr>
      <w:spacing w:after="0" w:line="240" w:lineRule="auto"/>
    </w:pPr>
    <w:tblPr>
      <w:tblStyleRowBandSize w:val="1"/>
      <w:tblStyleColBandSize w:val="1"/>
    </w:tblPr>
    <w:tblStylePr w:type="firstRow">
      <w:rPr>
        <w:rFonts w:asciiTheme="majorHAnsi" w:hAnsiTheme="majorHAnsi" w:eastAsiaTheme="majorEastAsia" w:cstheme="majorBidi"/>
        <w:i/>
        <w:iCs/>
        <w:sz w:val="26"/>
      </w:rPr>
      <w:tblPr/>
      <w:tcPr>
        <w:tcBorders>
          <w:bottom w:val="single" w:color="7F7F7F" w:themeColor="text1" w:themeTint="80"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7F7F7F" w:themeColor="text1" w:themeTint="80"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7F7F7F" w:themeColor="text1" w:themeTint="80"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7F7F7F" w:themeColor="text1" w:themeTint="80" w:sz="4" w:space="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00DC2CF0"/>
    <w:pPr>
      <w:spacing w:after="0" w:line="240" w:lineRule="auto"/>
    </w:pPr>
    <w:rPr>
      <w:rFonts w:ascii="Consolas" w:hAnsi="Consolas"/>
      <w:sz w:val="22"/>
      <w:szCs w:val="21"/>
    </w:rPr>
  </w:style>
  <w:style w:type="character" w:styleId="PlainTextChar" w:customStyle="1">
    <w:name w:val="Plain Text Char"/>
    <w:basedOn w:val="DefaultParagraphFont"/>
    <w:link w:val="PlainText"/>
    <w:uiPriority w:val="99"/>
    <w:semiHidden/>
    <w:rsid w:val="00DC2CF0"/>
    <w:rPr>
      <w:rFonts w:ascii="Consolas" w:hAnsi="Consolas"/>
      <w:sz w:val="22"/>
      <w:szCs w:val="21"/>
    </w:rPr>
  </w:style>
  <w:style w:type="paragraph" w:styleId="Salutation">
    <w:name w:val="Salutation"/>
    <w:basedOn w:val="Normal"/>
    <w:next w:val="Normal"/>
    <w:link w:val="SalutationChar"/>
    <w:uiPriority w:val="99"/>
    <w:semiHidden/>
    <w:unhideWhenUsed/>
    <w:rsid w:val="00DC2CF0"/>
  </w:style>
  <w:style w:type="character" w:styleId="SalutationChar" w:customStyle="1">
    <w:name w:val="Salutation Char"/>
    <w:basedOn w:val="DefaultParagraphFont"/>
    <w:link w:val="Salutation"/>
    <w:uiPriority w:val="99"/>
    <w:semiHidden/>
    <w:rsid w:val="00DC2CF0"/>
  </w:style>
  <w:style w:type="paragraph" w:styleId="Signature">
    <w:name w:val="Signature"/>
    <w:basedOn w:val="Normal"/>
    <w:link w:val="SignatureChar"/>
    <w:uiPriority w:val="99"/>
    <w:semiHidden/>
    <w:unhideWhenUsed/>
    <w:rsid w:val="00DC2CF0"/>
    <w:pPr>
      <w:spacing w:after="0" w:line="240" w:lineRule="auto"/>
      <w:ind w:left="4252"/>
    </w:pPr>
  </w:style>
  <w:style w:type="character" w:styleId="SignatureChar" w:customStyle="1">
    <w:name w:val="Signature Char"/>
    <w:basedOn w:val="DefaultParagraphFont"/>
    <w:link w:val="Signature"/>
    <w:uiPriority w:val="99"/>
    <w:semiHidden/>
    <w:rsid w:val="00DC2CF0"/>
  </w:style>
  <w:style w:type="character" w:styleId="SmartHyperlink">
    <w:name w:val="Smart Hyperlink"/>
    <w:basedOn w:val="DefaultParagraphFont"/>
    <w:uiPriority w:val="99"/>
    <w:semiHidden/>
    <w:unhideWhenUsed/>
    <w:rsid w:val="00DC2CF0"/>
    <w:rPr>
      <w:u w:val="dotted"/>
    </w:rPr>
  </w:style>
  <w:style w:type="table" w:styleId="Table3Deffects1">
    <w:name w:val="Table 3D effects 1"/>
    <w:basedOn w:val="TableNormal"/>
    <w:uiPriority w:val="99"/>
    <w:semiHidden/>
    <w:unhideWhenUsed/>
    <w:rsid w:val="00DC2CF0"/>
    <w:rPr>
      <w:color w:val="auto"/>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e3Deffects2">
    <w:name w:val="Table 3D effects 2"/>
    <w:basedOn w:val="TableNormal"/>
    <w:uiPriority w:val="99"/>
    <w:semiHidden/>
    <w:unhideWhenUsed/>
    <w:rsid w:val="00DC2CF0"/>
    <w:rPr>
      <w:color w:val="auto"/>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3Deffects3">
    <w:name w:val="Table 3D effects 3"/>
    <w:basedOn w:val="TableNormal"/>
    <w:uiPriority w:val="99"/>
    <w:semiHidden/>
    <w:unhideWhenUsed/>
    <w:rsid w:val="00DC2CF0"/>
    <w:rPr>
      <w:color w:val="auto"/>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lassic1">
    <w:name w:val="Table Classic 1"/>
    <w:basedOn w:val="TableNormal"/>
    <w:uiPriority w:val="99"/>
    <w:semiHidden/>
    <w:unhideWhenUsed/>
    <w:rsid w:val="00DC2CF0"/>
    <w:rPr>
      <w:color w:val="auto"/>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0"/>
        <w:iCs w:val="0"/>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lassic2">
    <w:name w:val="Table Classic 2"/>
    <w:basedOn w:val="TableNormal"/>
    <w:uiPriority w:val="99"/>
    <w:semiHidden/>
    <w:unhideWhenUsed/>
    <w:rsid w:val="00DC2CF0"/>
    <w:rPr>
      <w:color w:val="auto"/>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TableClassic3">
    <w:name w:val="Table Classic 3"/>
    <w:basedOn w:val="TableNormal"/>
    <w:uiPriority w:val="99"/>
    <w:semiHidden/>
    <w:unhideWhenUsed/>
    <w:rsid w:val="00DC2CF0"/>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TableClassic4">
    <w:name w:val="Table Classic 4"/>
    <w:basedOn w:val="TableNormal"/>
    <w:uiPriority w:val="99"/>
    <w:semiHidden/>
    <w:unhideWhenUsed/>
    <w:rsid w:val="00DC2CF0"/>
    <w:rPr>
      <w:color w:val="auto"/>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TableColorful1">
    <w:name w:val="Table Colorful 1"/>
    <w:basedOn w:val="TableNormal"/>
    <w:uiPriority w:val="99"/>
    <w:semiHidden/>
    <w:unhideWhenUsed/>
    <w:rsid w:val="00DC2CF0"/>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0"/>
        <w:iCs w:val="0"/>
      </w:rPr>
      <w:tblPr/>
      <w:tcPr>
        <w:tcBorders>
          <w:tl2br w:val="none" w:color="auto" w:sz="0" w:space="0"/>
          <w:tr2bl w:val="none" w:color="auto" w:sz="0" w:space="0"/>
        </w:tcBorders>
      </w:tcPr>
    </w:tblStylePr>
  </w:style>
  <w:style w:type="table" w:styleId="TableColorful2">
    <w:name w:val="Table Colorful 2"/>
    <w:basedOn w:val="TableNormal"/>
    <w:uiPriority w:val="99"/>
    <w:semiHidden/>
    <w:unhideWhenUsed/>
    <w:rsid w:val="00DC2CF0"/>
    <w:rPr>
      <w:color w:val="auto"/>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0"/>
        <w:iCs w:val="0"/>
      </w:rPr>
      <w:tblPr/>
      <w:tcPr>
        <w:tcBorders>
          <w:tl2br w:val="none" w:color="auto" w:sz="0" w:space="0"/>
          <w:tr2bl w:val="none" w:color="auto" w:sz="0" w:space="0"/>
        </w:tcBorders>
      </w:tcPr>
    </w:tblStylePr>
  </w:style>
  <w:style w:type="table" w:styleId="TableColorful3">
    <w:name w:val="Table Colorful 3"/>
    <w:basedOn w:val="TableNormal"/>
    <w:uiPriority w:val="99"/>
    <w:semiHidden/>
    <w:unhideWhenUsed/>
    <w:rsid w:val="00DC2CF0"/>
    <w:rPr>
      <w:color w:val="auto"/>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TableColumns1">
    <w:name w:val="Table Columns 1"/>
    <w:basedOn w:val="TableNormal"/>
    <w:uiPriority w:val="99"/>
    <w:semiHidden/>
    <w:unhideWhenUsed/>
    <w:rsid w:val="00DC2CF0"/>
    <w:rPr>
      <w:b/>
      <w:bCs/>
      <w:color w:val="auto"/>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one" w:color="auto" w:sz="0" w:space="0"/>
          <w:tr2bl w:val="none" w:color="auto" w:sz="0" w:space="0"/>
        </w:tcBorders>
      </w:tcPr>
    </w:tblStylePr>
    <w:tblStylePr w:type="lastRow">
      <w:rPr>
        <w:b w:val="0"/>
        <w:bCs w:val="0"/>
      </w:rPr>
      <w:tblPr/>
      <w:tcPr>
        <w:tcBorders>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olumns2">
    <w:name w:val="Table Columns 2"/>
    <w:basedOn w:val="TableNormal"/>
    <w:uiPriority w:val="99"/>
    <w:semiHidden/>
    <w:unhideWhenUsed/>
    <w:rsid w:val="00DC2CF0"/>
    <w:rPr>
      <w:b/>
      <w:bCs/>
      <w:color w:val="auto"/>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0"/>
        <w:bCs w:val="0"/>
      </w:rPr>
      <w:tblPr/>
      <w:tcPr>
        <w:tcBorders>
          <w:tl2br w:val="none" w:color="auto" w:sz="0" w:space="0"/>
          <w:tr2bl w:val="none" w:color="auto" w:sz="0" w:space="0"/>
        </w:tcBorders>
      </w:tcPr>
    </w:tblStylePr>
    <w:tblStylePr w:type="firstCol">
      <w:rPr>
        <w:b w:val="0"/>
        <w:bCs w:val="0"/>
        <w:color w:val="00000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olumns3">
    <w:name w:val="Table Columns 3"/>
    <w:basedOn w:val="TableNormal"/>
    <w:uiPriority w:val="99"/>
    <w:semiHidden/>
    <w:unhideWhenUsed/>
    <w:rsid w:val="00DC2CF0"/>
    <w:rPr>
      <w:b/>
      <w:bCs/>
      <w:color w:val="auto"/>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0"/>
        <w:bCs w:val="0"/>
      </w:rPr>
      <w:tblPr/>
      <w:tcPr>
        <w:tcBorders>
          <w:top w:val="single" w:color="000080" w:sz="6" w:space="0"/>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TableColumns4">
    <w:name w:val="Table Columns 4"/>
    <w:basedOn w:val="TableNormal"/>
    <w:uiPriority w:val="99"/>
    <w:semiHidden/>
    <w:unhideWhenUsed/>
    <w:rsid w:val="00DC2CF0"/>
    <w:rPr>
      <w:color w:val="auto"/>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DC2CF0"/>
    <w:rPr>
      <w:color w:val="auto"/>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DC2CF0"/>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TableElegant">
    <w:name w:val="Table Elegant"/>
    <w:basedOn w:val="TableNormal"/>
    <w:uiPriority w:val="99"/>
    <w:semiHidden/>
    <w:unhideWhenUsed/>
    <w:rsid w:val="00DC2CF0"/>
    <w:rPr>
      <w:color w:val="auto"/>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TableGrid1">
    <w:name w:val="Table Grid 1"/>
    <w:basedOn w:val="TableNormal"/>
    <w:uiPriority w:val="99"/>
    <w:semiHidden/>
    <w:unhideWhenUsed/>
    <w:rsid w:val="00DC2CF0"/>
    <w:rPr>
      <w:color w:val="auto"/>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TableGrid2">
    <w:name w:val="Table Grid 2"/>
    <w:basedOn w:val="TableNormal"/>
    <w:uiPriority w:val="99"/>
    <w:semiHidden/>
    <w:unhideWhenUsed/>
    <w:rsid w:val="00DC2CF0"/>
    <w:rPr>
      <w:color w:val="auto"/>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TableGrid3">
    <w:name w:val="Table Grid 3"/>
    <w:basedOn w:val="TableNormal"/>
    <w:uiPriority w:val="99"/>
    <w:semiHidden/>
    <w:unhideWhenUsed/>
    <w:rsid w:val="00DC2CF0"/>
    <w:rPr>
      <w:color w:val="auto"/>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TableGrid4">
    <w:name w:val="Table Grid 4"/>
    <w:basedOn w:val="TableNormal"/>
    <w:uiPriority w:val="99"/>
    <w:semiHidden/>
    <w:unhideWhenUsed/>
    <w:rsid w:val="00DC2CF0"/>
    <w:rPr>
      <w:color w:val="auto"/>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TableGrid5">
    <w:name w:val="Table Grid 5"/>
    <w:basedOn w:val="TableNormal"/>
    <w:uiPriority w:val="99"/>
    <w:semiHidden/>
    <w:unhideWhenUsed/>
    <w:rsid w:val="00DC2CF0"/>
    <w:rPr>
      <w:color w:val="auto"/>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6">
    <w:name w:val="Table Grid 6"/>
    <w:basedOn w:val="TableNormal"/>
    <w:uiPriority w:val="99"/>
    <w:semiHidden/>
    <w:unhideWhenUsed/>
    <w:rsid w:val="00DC2CF0"/>
    <w:rPr>
      <w:color w:val="auto"/>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7">
    <w:name w:val="Table Grid 7"/>
    <w:basedOn w:val="TableNormal"/>
    <w:uiPriority w:val="99"/>
    <w:semiHidden/>
    <w:unhideWhenUsed/>
    <w:rsid w:val="00DC2CF0"/>
    <w:rPr>
      <w:b/>
      <w:bCs/>
      <w:color w:val="auto"/>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one" w:color="auto" w:sz="0" w:space="0"/>
          <w:tr2bl w:val="none" w:color="auto" w:sz="0" w:space="0"/>
        </w:tcBorders>
      </w:tcPr>
    </w:tblStylePr>
    <w:tblStylePr w:type="lastRow">
      <w:rPr>
        <w:b w:val="0"/>
        <w:bCs w:val="0"/>
      </w:rPr>
      <w:tblPr/>
      <w:tcPr>
        <w:tcBorders>
          <w:top w:val="single" w:color="000000" w:sz="6" w:space="0"/>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8">
    <w:name w:val="Table Grid 8"/>
    <w:basedOn w:val="TableNormal"/>
    <w:uiPriority w:val="99"/>
    <w:semiHidden/>
    <w:unhideWhenUsed/>
    <w:rsid w:val="00DC2CF0"/>
    <w:rPr>
      <w:color w:val="auto"/>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TableGridLight">
    <w:name w:val="Grid Table Light"/>
    <w:basedOn w:val="TableNormal"/>
    <w:uiPriority w:val="40"/>
    <w:rsid w:val="00DC2CF0"/>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table" w:styleId="TableList1">
    <w:name w:val="Table List 1"/>
    <w:basedOn w:val="TableNormal"/>
    <w:uiPriority w:val="99"/>
    <w:semiHidden/>
    <w:unhideWhenUsed/>
    <w:rsid w:val="00DC2CF0"/>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List2">
    <w:name w:val="Table List 2"/>
    <w:basedOn w:val="TableNormal"/>
    <w:uiPriority w:val="99"/>
    <w:semiHidden/>
    <w:unhideWhenUsed/>
    <w:rsid w:val="00DC2CF0"/>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List3">
    <w:name w:val="Table List 3"/>
    <w:basedOn w:val="TableNormal"/>
    <w:uiPriority w:val="99"/>
    <w:semiHidden/>
    <w:unhideWhenUsed/>
    <w:rsid w:val="00DC2CF0"/>
    <w:rPr>
      <w:color w:val="auto"/>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TableList4">
    <w:name w:val="Table List 4"/>
    <w:basedOn w:val="TableNormal"/>
    <w:uiPriority w:val="99"/>
    <w:semiHidden/>
    <w:unhideWhenUsed/>
    <w:rsid w:val="00DC2CF0"/>
    <w:rPr>
      <w:color w:val="auto"/>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TableList5">
    <w:name w:val="Table List 5"/>
    <w:basedOn w:val="TableNormal"/>
    <w:uiPriority w:val="99"/>
    <w:semiHidden/>
    <w:unhideWhenUsed/>
    <w:rsid w:val="00DC2CF0"/>
    <w:rPr>
      <w:color w:val="auto"/>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TableList6">
    <w:name w:val="Table List 6"/>
    <w:basedOn w:val="TableNormal"/>
    <w:uiPriority w:val="99"/>
    <w:semiHidden/>
    <w:unhideWhenUsed/>
    <w:rsid w:val="00DC2CF0"/>
    <w:rPr>
      <w:color w:val="auto"/>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TableList7">
    <w:name w:val="Table List 7"/>
    <w:basedOn w:val="TableNormal"/>
    <w:uiPriority w:val="99"/>
    <w:semiHidden/>
    <w:unhideWhenUsed/>
    <w:rsid w:val="00DC2CF0"/>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TableList8">
    <w:name w:val="Table List 8"/>
    <w:basedOn w:val="TableNormal"/>
    <w:uiPriority w:val="99"/>
    <w:semiHidden/>
    <w:unhideWhenUsed/>
    <w:rsid w:val="00DC2CF0"/>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eofAuthorities">
    <w:name w:val="table of authorities"/>
    <w:basedOn w:val="Normal"/>
    <w:next w:val="Normal"/>
    <w:uiPriority w:val="99"/>
    <w:semiHidden/>
    <w:unhideWhenUsed/>
    <w:rsid w:val="00DC2CF0"/>
    <w:pPr>
      <w:spacing w:after="0"/>
      <w:ind w:left="300" w:hanging="300"/>
    </w:pPr>
  </w:style>
  <w:style w:type="paragraph" w:styleId="TableofFigures">
    <w:name w:val="table of figures"/>
    <w:basedOn w:val="Normal"/>
    <w:next w:val="Normal"/>
    <w:uiPriority w:val="99"/>
    <w:semiHidden/>
    <w:unhideWhenUsed/>
    <w:rsid w:val="00DC2CF0"/>
    <w:pPr>
      <w:spacing w:after="0"/>
    </w:pPr>
  </w:style>
  <w:style w:type="table" w:styleId="TableProfessional">
    <w:name w:val="Table Professional"/>
    <w:basedOn w:val="TableNormal"/>
    <w:uiPriority w:val="99"/>
    <w:semiHidden/>
    <w:unhideWhenUsed/>
    <w:rsid w:val="00DC2CF0"/>
    <w:rPr>
      <w:color w:val="auto"/>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TableSimple1">
    <w:name w:val="Table Simple 1"/>
    <w:basedOn w:val="TableNormal"/>
    <w:uiPriority w:val="99"/>
    <w:semiHidden/>
    <w:unhideWhenUsed/>
    <w:rsid w:val="00DC2CF0"/>
    <w:rPr>
      <w:color w:val="auto"/>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TableSimple2">
    <w:name w:val="Table Simple 2"/>
    <w:basedOn w:val="TableNormal"/>
    <w:uiPriority w:val="99"/>
    <w:semiHidden/>
    <w:unhideWhenUsed/>
    <w:rsid w:val="00DC2CF0"/>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TableSimple3">
    <w:name w:val="Table Simple 3"/>
    <w:basedOn w:val="TableNormal"/>
    <w:uiPriority w:val="99"/>
    <w:semiHidden/>
    <w:unhideWhenUsed/>
    <w:rsid w:val="00DC2CF0"/>
    <w:rPr>
      <w:color w:val="auto"/>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TableSubtle1">
    <w:name w:val="Table Subtle 1"/>
    <w:basedOn w:val="TableNormal"/>
    <w:uiPriority w:val="99"/>
    <w:semiHidden/>
    <w:unhideWhenUsed/>
    <w:rsid w:val="00DC2CF0"/>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Subtle2">
    <w:name w:val="Table Subtle 2"/>
    <w:basedOn w:val="TableNormal"/>
    <w:uiPriority w:val="99"/>
    <w:rsid w:val="00DC2CF0"/>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Theme">
    <w:name w:val="Table Theme"/>
    <w:basedOn w:val="TableNormal"/>
    <w:uiPriority w:val="99"/>
    <w:semiHidden/>
    <w:unhideWhenUsed/>
    <w:rsid w:val="00DC2CF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Web1">
    <w:name w:val="Table Web 1"/>
    <w:basedOn w:val="TableNormal"/>
    <w:uiPriority w:val="99"/>
    <w:semiHidden/>
    <w:unhideWhenUsed/>
    <w:rsid w:val="00DC2CF0"/>
    <w:rPr>
      <w:color w:val="auto"/>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TableWeb2">
    <w:name w:val="Table Web 2"/>
    <w:basedOn w:val="TableNormal"/>
    <w:uiPriority w:val="99"/>
    <w:semiHidden/>
    <w:unhideWhenUsed/>
    <w:rsid w:val="00DC2CF0"/>
    <w:rPr>
      <w:color w:val="auto"/>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TableWeb3">
    <w:name w:val="Table Web 3"/>
    <w:basedOn w:val="TableNormal"/>
    <w:uiPriority w:val="99"/>
    <w:rsid w:val="00DC2CF0"/>
    <w:rPr>
      <w:color w:val="auto"/>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TOAHeading">
    <w:name w:val="toa heading"/>
    <w:basedOn w:val="Normal"/>
    <w:next w:val="Normal"/>
    <w:uiPriority w:val="99"/>
    <w:semiHidden/>
    <w:unhideWhenUsed/>
    <w:rsid w:val="00DC2CF0"/>
    <w:pPr>
      <w:spacing w:before="120"/>
    </w:pPr>
    <w:rPr>
      <w:rFonts w:asciiTheme="majorHAnsi" w:hAnsiTheme="majorHAnsi" w:eastAsiaTheme="majorEastAsia" w:cstheme="majorBidi"/>
      <w:b/>
      <w:bCs/>
      <w:sz w:val="24"/>
      <w:szCs w:val="24"/>
    </w:rPr>
  </w:style>
  <w:style w:type="paragraph" w:styleId="TOC1">
    <w:name w:val="toc 1"/>
    <w:basedOn w:val="Normal"/>
    <w:next w:val="Normal"/>
    <w:autoRedefine/>
    <w:uiPriority w:val="39"/>
    <w:semiHidden/>
    <w:unhideWhenUsed/>
    <w:rsid w:val="00DC2CF0"/>
    <w:pPr>
      <w:spacing w:after="100"/>
    </w:pPr>
  </w:style>
  <w:style w:type="paragraph" w:styleId="TOC2">
    <w:name w:val="toc 2"/>
    <w:basedOn w:val="Normal"/>
    <w:next w:val="Normal"/>
    <w:autoRedefine/>
    <w:uiPriority w:val="39"/>
    <w:semiHidden/>
    <w:unhideWhenUsed/>
    <w:rsid w:val="00DC2CF0"/>
    <w:pPr>
      <w:spacing w:after="100"/>
      <w:ind w:left="300"/>
    </w:pPr>
  </w:style>
  <w:style w:type="paragraph" w:styleId="TOC3">
    <w:name w:val="toc 3"/>
    <w:basedOn w:val="Normal"/>
    <w:next w:val="Normal"/>
    <w:autoRedefine/>
    <w:uiPriority w:val="39"/>
    <w:semiHidden/>
    <w:unhideWhenUsed/>
    <w:rsid w:val="00DC2CF0"/>
    <w:pPr>
      <w:spacing w:after="100"/>
      <w:ind w:left="600"/>
    </w:pPr>
  </w:style>
  <w:style w:type="paragraph" w:styleId="TOC4">
    <w:name w:val="toc 4"/>
    <w:basedOn w:val="Normal"/>
    <w:next w:val="Normal"/>
    <w:autoRedefine/>
    <w:uiPriority w:val="39"/>
    <w:semiHidden/>
    <w:unhideWhenUsed/>
    <w:rsid w:val="00DC2CF0"/>
    <w:pPr>
      <w:spacing w:after="100"/>
      <w:ind w:left="900"/>
    </w:pPr>
  </w:style>
  <w:style w:type="paragraph" w:styleId="TOC5">
    <w:name w:val="toc 5"/>
    <w:basedOn w:val="Normal"/>
    <w:next w:val="Normal"/>
    <w:autoRedefine/>
    <w:uiPriority w:val="39"/>
    <w:semiHidden/>
    <w:unhideWhenUsed/>
    <w:rsid w:val="00DC2CF0"/>
    <w:pPr>
      <w:spacing w:after="100"/>
      <w:ind w:left="1200"/>
    </w:pPr>
  </w:style>
  <w:style w:type="paragraph" w:styleId="TOC6">
    <w:name w:val="toc 6"/>
    <w:basedOn w:val="Normal"/>
    <w:next w:val="Normal"/>
    <w:autoRedefine/>
    <w:uiPriority w:val="39"/>
    <w:semiHidden/>
    <w:unhideWhenUsed/>
    <w:rsid w:val="00DC2CF0"/>
    <w:pPr>
      <w:spacing w:after="100"/>
      <w:ind w:left="1500"/>
    </w:pPr>
  </w:style>
  <w:style w:type="paragraph" w:styleId="TOC7">
    <w:name w:val="toc 7"/>
    <w:basedOn w:val="Normal"/>
    <w:next w:val="Normal"/>
    <w:autoRedefine/>
    <w:uiPriority w:val="39"/>
    <w:semiHidden/>
    <w:unhideWhenUsed/>
    <w:rsid w:val="00DC2CF0"/>
    <w:pPr>
      <w:spacing w:after="100"/>
      <w:ind w:left="1800"/>
    </w:pPr>
  </w:style>
  <w:style w:type="paragraph" w:styleId="TOC8">
    <w:name w:val="toc 8"/>
    <w:basedOn w:val="Normal"/>
    <w:next w:val="Normal"/>
    <w:autoRedefine/>
    <w:uiPriority w:val="39"/>
    <w:semiHidden/>
    <w:unhideWhenUsed/>
    <w:rsid w:val="00DC2CF0"/>
    <w:pPr>
      <w:spacing w:after="100"/>
      <w:ind w:left="2100"/>
    </w:pPr>
  </w:style>
  <w:style w:type="paragraph" w:styleId="TOC9">
    <w:name w:val="toc 9"/>
    <w:basedOn w:val="Normal"/>
    <w:next w:val="Normal"/>
    <w:autoRedefine/>
    <w:uiPriority w:val="39"/>
    <w:semiHidden/>
    <w:unhideWhenUsed/>
    <w:rsid w:val="00DC2CF0"/>
    <w:pPr>
      <w:spacing w:after="100"/>
      <w:ind w:left="2400"/>
    </w:pPr>
  </w:style>
  <w:style w:type="character" w:styleId="UnresolvedMention">
    <w:name w:val="Unresolved Mention"/>
    <w:basedOn w:val="DefaultParagraphFont"/>
    <w:uiPriority w:val="99"/>
    <w:semiHidden/>
    <w:unhideWhenUsed/>
    <w:rsid w:val="00DC2CF0"/>
    <w:rPr>
      <w:color w:val="595959" w:themeColor="text1" w:themeTint="A6"/>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footer" Target="footer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 Type="http://schemas.openxmlformats.org/officeDocument/2006/relationships/hyperlink" Target="https://www.shmoop.com/probability-statistics/qualitative-quantitative-data.html" TargetMode="External" Id="Rad5e9631c4a54a10" /><Relationship Type="http://schemas.openxmlformats.org/officeDocument/2006/relationships/hyperlink" Target="http://theonebrief.com/what-does-brexit-really-mean/" TargetMode="External" Id="R159f52569ca141fe" /><Relationship Type="http://schemas.openxmlformats.org/officeDocument/2006/relationships/image" Target="/media/image.png" Id="Rdfc95ce6b53c4b12" /><Relationship Type="http://schemas.openxmlformats.org/officeDocument/2006/relationships/image" Target="/media/image2.png" Id="Re285192241074ced" /></Relationships>
</file>

<file path=word/theme/theme1.xml><?xml version="1.0" encoding="utf-8"?>
<a:theme xmlns:a="http://schemas.openxmlformats.org/drawingml/2006/main" name="Office Theme">
  <a:themeElements>
    <a:clrScheme name="Custom 55">
      <a:dk1>
        <a:sysClr val="windowText" lastClr="000000"/>
      </a:dk1>
      <a:lt1>
        <a:sysClr val="window" lastClr="FFFFFF"/>
      </a:lt1>
      <a:dk2>
        <a:srgbClr val="37030F"/>
      </a:dk2>
      <a:lt2>
        <a:srgbClr val="DEE4C3"/>
      </a:lt2>
      <a:accent1>
        <a:srgbClr val="214C5E"/>
      </a:accent1>
      <a:accent2>
        <a:srgbClr val="DE4948"/>
      </a:accent2>
      <a:accent3>
        <a:srgbClr val="62C7AD"/>
      </a:accent3>
      <a:accent4>
        <a:srgbClr val="731C3F"/>
      </a:accent4>
      <a:accent5>
        <a:srgbClr val="D87330"/>
      </a:accent5>
      <a:accent6>
        <a:srgbClr val="DEBC53"/>
      </a:accent6>
      <a:hlink>
        <a:srgbClr val="62C7AD"/>
      </a:hlink>
      <a:folHlink>
        <a:srgbClr val="895F96"/>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DocSecurity>0</ap:DocSecurity>
  <ap:ScaleCrop>false</ap:ScaleCrop>
  <ap:Company/>
  <ap:SharedDoc>false</ap:SharedDoc>
  <ap:HyperlinksChanged>false</ap:HyperlinksChanged>
  <ap:AppVersion>00.0001</ap:AppVersion>
  <ap:Application>Microsoft Office Word</ap:Applicat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2018-04-30T16:45:47.0415924Z</dcterms:created>
  <dcterms:modified xsi:type="dcterms:W3CDTF">2018-05-01T20:51:36.7576374Z</dcterms:modified>
  <dc:creator>Debora Dos santos souza (1706378)</dc:creator>
  <lastModifiedBy>Debora Dos santos souza (1706378)</lastModifiedBy>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0x010100AA3F7D94069FF64A86F7DFF56D60E3BE</vt:lpwstr>
  </property>
</Properties>
</file>