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20F4C" w14:textId="77777777" w:rsidR="00EB666B" w:rsidRDefault="00EB666B" w:rsidP="00EB666B">
      <w:pPr>
        <w:spacing w:line="360" w:lineRule="auto"/>
        <w:jc w:val="both"/>
        <w:rPr>
          <w:rFonts w:ascii="Arial" w:hAnsi="Arial" w:cs="Arial"/>
          <w:b/>
          <w:bCs/>
          <w:sz w:val="24"/>
          <w:szCs w:val="24"/>
        </w:rPr>
      </w:pPr>
    </w:p>
    <w:p w14:paraId="057402D0" w14:textId="77777777" w:rsidR="00EB666B" w:rsidRDefault="00EB666B" w:rsidP="00EB666B">
      <w:pPr>
        <w:spacing w:line="360" w:lineRule="auto"/>
        <w:jc w:val="both"/>
        <w:rPr>
          <w:rFonts w:ascii="Arial" w:hAnsi="Arial" w:cs="Arial"/>
          <w:b/>
          <w:bCs/>
          <w:sz w:val="24"/>
          <w:szCs w:val="24"/>
        </w:rPr>
      </w:pPr>
    </w:p>
    <w:p w14:paraId="6AF80BA9" w14:textId="77777777" w:rsidR="00EB666B" w:rsidRDefault="00EB666B" w:rsidP="00EB666B">
      <w:pPr>
        <w:spacing w:line="360" w:lineRule="auto"/>
        <w:jc w:val="both"/>
        <w:rPr>
          <w:rFonts w:ascii="Arial" w:hAnsi="Arial" w:cs="Arial"/>
          <w:b/>
          <w:bCs/>
          <w:sz w:val="24"/>
          <w:szCs w:val="24"/>
        </w:rPr>
      </w:pPr>
    </w:p>
    <w:p w14:paraId="797292A3" w14:textId="77777777" w:rsidR="00EB666B" w:rsidRDefault="00EB666B" w:rsidP="00EB666B">
      <w:pPr>
        <w:spacing w:line="360" w:lineRule="auto"/>
        <w:jc w:val="both"/>
        <w:rPr>
          <w:rFonts w:ascii="Arial" w:hAnsi="Arial" w:cs="Arial"/>
          <w:b/>
          <w:bCs/>
          <w:sz w:val="24"/>
          <w:szCs w:val="24"/>
        </w:rPr>
      </w:pPr>
    </w:p>
    <w:p w14:paraId="64153C07" w14:textId="77777777" w:rsidR="00EB666B" w:rsidRDefault="00EB666B" w:rsidP="00EB666B">
      <w:pPr>
        <w:spacing w:line="360" w:lineRule="auto"/>
        <w:jc w:val="both"/>
        <w:rPr>
          <w:rFonts w:ascii="Arial" w:hAnsi="Arial" w:cs="Arial"/>
          <w:b/>
          <w:bCs/>
          <w:sz w:val="24"/>
          <w:szCs w:val="24"/>
        </w:rPr>
      </w:pPr>
    </w:p>
    <w:p w14:paraId="08CDA28A" w14:textId="77777777" w:rsidR="00EB666B" w:rsidRDefault="00EB666B" w:rsidP="00EB666B">
      <w:pPr>
        <w:spacing w:line="360" w:lineRule="auto"/>
        <w:jc w:val="both"/>
        <w:rPr>
          <w:rFonts w:ascii="Arial" w:hAnsi="Arial" w:cs="Arial"/>
          <w:b/>
          <w:bCs/>
          <w:sz w:val="24"/>
          <w:szCs w:val="24"/>
        </w:rPr>
      </w:pPr>
    </w:p>
    <w:p w14:paraId="0395F764" w14:textId="77777777" w:rsidR="00EB666B" w:rsidRDefault="00EB666B" w:rsidP="00EB666B">
      <w:pPr>
        <w:spacing w:line="360" w:lineRule="auto"/>
        <w:jc w:val="both"/>
        <w:rPr>
          <w:rFonts w:ascii="Arial" w:hAnsi="Arial" w:cs="Arial"/>
          <w:b/>
          <w:bCs/>
          <w:sz w:val="24"/>
          <w:szCs w:val="24"/>
        </w:rPr>
      </w:pPr>
    </w:p>
    <w:p w14:paraId="2A29FFF8" w14:textId="77777777" w:rsidR="00EB666B" w:rsidRDefault="00EB666B" w:rsidP="00EB666B">
      <w:pPr>
        <w:spacing w:line="360" w:lineRule="auto"/>
        <w:jc w:val="both"/>
        <w:rPr>
          <w:rFonts w:ascii="Arial" w:hAnsi="Arial" w:cs="Arial"/>
          <w:b/>
          <w:bCs/>
          <w:sz w:val="24"/>
          <w:szCs w:val="24"/>
        </w:rPr>
      </w:pPr>
    </w:p>
    <w:p w14:paraId="42AB974B" w14:textId="77777777" w:rsidR="00EB666B" w:rsidRDefault="00EB666B" w:rsidP="00EB666B">
      <w:pPr>
        <w:spacing w:line="360" w:lineRule="auto"/>
        <w:jc w:val="both"/>
        <w:rPr>
          <w:rFonts w:ascii="Arial" w:hAnsi="Arial" w:cs="Arial"/>
          <w:b/>
          <w:bCs/>
          <w:sz w:val="24"/>
          <w:szCs w:val="24"/>
        </w:rPr>
      </w:pPr>
    </w:p>
    <w:p w14:paraId="37AB3970" w14:textId="77777777" w:rsidR="00EB666B" w:rsidRDefault="00EB666B" w:rsidP="00EB666B">
      <w:pPr>
        <w:spacing w:line="360" w:lineRule="auto"/>
        <w:jc w:val="both"/>
        <w:rPr>
          <w:rFonts w:ascii="Arial" w:hAnsi="Arial" w:cs="Arial"/>
          <w:b/>
          <w:bCs/>
          <w:sz w:val="24"/>
          <w:szCs w:val="24"/>
        </w:rPr>
      </w:pPr>
    </w:p>
    <w:p w14:paraId="01729C57" w14:textId="77777777" w:rsidR="00EB666B" w:rsidRDefault="00EB666B" w:rsidP="00EB666B">
      <w:pPr>
        <w:spacing w:line="360" w:lineRule="auto"/>
        <w:jc w:val="both"/>
        <w:rPr>
          <w:rFonts w:ascii="Arial" w:hAnsi="Arial" w:cs="Arial"/>
          <w:b/>
          <w:bCs/>
          <w:sz w:val="24"/>
          <w:szCs w:val="24"/>
        </w:rPr>
      </w:pPr>
    </w:p>
    <w:p w14:paraId="66F3FB14" w14:textId="77777777" w:rsidR="00EB666B" w:rsidRDefault="00EB666B" w:rsidP="00EB666B">
      <w:pPr>
        <w:spacing w:line="360" w:lineRule="auto"/>
        <w:jc w:val="both"/>
        <w:rPr>
          <w:rFonts w:ascii="Arial" w:hAnsi="Arial" w:cs="Arial"/>
          <w:b/>
          <w:bCs/>
          <w:sz w:val="24"/>
          <w:szCs w:val="24"/>
        </w:rPr>
      </w:pPr>
    </w:p>
    <w:p w14:paraId="09D15CF1" w14:textId="77777777" w:rsidR="00EB666B" w:rsidRDefault="00EB666B" w:rsidP="00EB666B">
      <w:pPr>
        <w:spacing w:line="360" w:lineRule="auto"/>
        <w:jc w:val="both"/>
        <w:rPr>
          <w:rFonts w:ascii="Arial" w:hAnsi="Arial" w:cs="Arial"/>
          <w:b/>
          <w:bCs/>
          <w:sz w:val="24"/>
          <w:szCs w:val="24"/>
        </w:rPr>
      </w:pPr>
    </w:p>
    <w:p w14:paraId="2595C1C9" w14:textId="77777777" w:rsidR="00EB666B" w:rsidRDefault="00EB666B" w:rsidP="00EB666B">
      <w:pPr>
        <w:spacing w:line="360" w:lineRule="auto"/>
        <w:jc w:val="both"/>
        <w:rPr>
          <w:rFonts w:ascii="Arial" w:hAnsi="Arial" w:cs="Arial"/>
          <w:b/>
          <w:bCs/>
          <w:sz w:val="24"/>
          <w:szCs w:val="24"/>
        </w:rPr>
      </w:pPr>
    </w:p>
    <w:p w14:paraId="68A90D40" w14:textId="77777777" w:rsidR="00EB666B" w:rsidRDefault="00EB666B" w:rsidP="00EB666B">
      <w:pPr>
        <w:spacing w:line="360" w:lineRule="auto"/>
        <w:jc w:val="both"/>
        <w:rPr>
          <w:rFonts w:ascii="Arial" w:hAnsi="Arial" w:cs="Arial"/>
          <w:b/>
          <w:bCs/>
          <w:sz w:val="24"/>
          <w:szCs w:val="24"/>
        </w:rPr>
      </w:pPr>
    </w:p>
    <w:p w14:paraId="79CF524B" w14:textId="77777777" w:rsidR="00EB666B" w:rsidRDefault="00EB666B" w:rsidP="00EB666B">
      <w:pPr>
        <w:spacing w:line="360" w:lineRule="auto"/>
        <w:jc w:val="both"/>
        <w:rPr>
          <w:rFonts w:ascii="Arial" w:hAnsi="Arial" w:cs="Arial"/>
          <w:b/>
          <w:bCs/>
          <w:sz w:val="24"/>
          <w:szCs w:val="24"/>
        </w:rPr>
      </w:pPr>
    </w:p>
    <w:p w14:paraId="6D68573A" w14:textId="77777777" w:rsidR="00EB666B" w:rsidRDefault="00EB666B" w:rsidP="00EB666B">
      <w:pPr>
        <w:spacing w:line="360" w:lineRule="auto"/>
        <w:jc w:val="both"/>
        <w:rPr>
          <w:rFonts w:ascii="Arial" w:hAnsi="Arial" w:cs="Arial"/>
          <w:b/>
          <w:bCs/>
          <w:sz w:val="24"/>
          <w:szCs w:val="24"/>
        </w:rPr>
      </w:pPr>
    </w:p>
    <w:p w14:paraId="02F2C4C5" w14:textId="77777777" w:rsidR="00EB666B" w:rsidRDefault="00EB666B" w:rsidP="00EB666B">
      <w:pPr>
        <w:spacing w:line="360" w:lineRule="auto"/>
        <w:jc w:val="both"/>
        <w:rPr>
          <w:rFonts w:ascii="Arial" w:hAnsi="Arial" w:cs="Arial"/>
          <w:b/>
          <w:bCs/>
          <w:sz w:val="24"/>
          <w:szCs w:val="24"/>
        </w:rPr>
      </w:pPr>
    </w:p>
    <w:p w14:paraId="0395C2E9" w14:textId="77777777" w:rsidR="00EB666B" w:rsidRDefault="00EB666B" w:rsidP="00EB666B">
      <w:pPr>
        <w:spacing w:line="360" w:lineRule="auto"/>
        <w:jc w:val="both"/>
        <w:rPr>
          <w:rFonts w:ascii="Arial" w:hAnsi="Arial" w:cs="Arial"/>
          <w:b/>
          <w:bCs/>
          <w:sz w:val="24"/>
          <w:szCs w:val="24"/>
        </w:rPr>
      </w:pPr>
    </w:p>
    <w:p w14:paraId="75B8E40E" w14:textId="3673627A" w:rsidR="00EB666B" w:rsidRPr="00EB666B" w:rsidRDefault="00EB666B" w:rsidP="00EB666B">
      <w:pPr>
        <w:spacing w:line="360" w:lineRule="auto"/>
        <w:jc w:val="both"/>
        <w:rPr>
          <w:rFonts w:ascii="Arial" w:hAnsi="Arial" w:cs="Arial"/>
          <w:b/>
          <w:bCs/>
          <w:sz w:val="24"/>
          <w:szCs w:val="24"/>
        </w:rPr>
      </w:pPr>
      <w:r w:rsidRPr="00EB666B">
        <w:rPr>
          <w:rFonts w:ascii="Arial" w:hAnsi="Arial" w:cs="Arial"/>
          <w:b/>
          <w:bCs/>
          <w:sz w:val="24"/>
          <w:szCs w:val="24"/>
        </w:rPr>
        <w:t>Student: Ionut-Alexandru Dumitru</w:t>
      </w:r>
    </w:p>
    <w:p w14:paraId="5111EBA4" w14:textId="77777777" w:rsidR="00EB666B" w:rsidRPr="00EB666B" w:rsidRDefault="00EB666B" w:rsidP="00EB666B">
      <w:pPr>
        <w:spacing w:line="360" w:lineRule="auto"/>
        <w:jc w:val="both"/>
        <w:rPr>
          <w:rFonts w:ascii="Arial" w:hAnsi="Arial" w:cs="Arial"/>
          <w:b/>
          <w:bCs/>
          <w:sz w:val="24"/>
          <w:szCs w:val="24"/>
        </w:rPr>
      </w:pPr>
      <w:r w:rsidRPr="00EB666B">
        <w:rPr>
          <w:rFonts w:ascii="Arial" w:hAnsi="Arial" w:cs="Arial"/>
          <w:b/>
          <w:bCs/>
          <w:sz w:val="24"/>
          <w:szCs w:val="24"/>
        </w:rPr>
        <w:t>Student number: 2232734</w:t>
      </w:r>
    </w:p>
    <w:p w14:paraId="3789C47A" w14:textId="77777777" w:rsidR="00EB666B" w:rsidRPr="00EB666B" w:rsidRDefault="00EB666B" w:rsidP="00EB666B">
      <w:pPr>
        <w:spacing w:line="360" w:lineRule="auto"/>
        <w:jc w:val="both"/>
        <w:rPr>
          <w:rFonts w:ascii="Arial" w:hAnsi="Arial" w:cs="Arial"/>
          <w:b/>
          <w:bCs/>
          <w:sz w:val="24"/>
          <w:szCs w:val="24"/>
        </w:rPr>
      </w:pPr>
      <w:r w:rsidRPr="00EB666B">
        <w:rPr>
          <w:rFonts w:ascii="Arial" w:hAnsi="Arial" w:cs="Arial"/>
          <w:b/>
          <w:bCs/>
          <w:sz w:val="24"/>
          <w:szCs w:val="24"/>
        </w:rPr>
        <w:t>Lecturer: Kathryn Roberts</w:t>
      </w:r>
    </w:p>
    <w:p w14:paraId="3B434441" w14:textId="77777777" w:rsidR="00EB666B" w:rsidRPr="00EB666B" w:rsidRDefault="00EB666B" w:rsidP="00EB666B">
      <w:pPr>
        <w:spacing w:line="360" w:lineRule="auto"/>
        <w:jc w:val="both"/>
        <w:rPr>
          <w:rFonts w:ascii="Arial" w:hAnsi="Arial" w:cs="Arial"/>
          <w:b/>
          <w:bCs/>
          <w:sz w:val="24"/>
          <w:szCs w:val="24"/>
        </w:rPr>
      </w:pPr>
      <w:r w:rsidRPr="00EB666B">
        <w:rPr>
          <w:rFonts w:ascii="Arial" w:hAnsi="Arial" w:cs="Arial"/>
          <w:b/>
          <w:bCs/>
          <w:sz w:val="24"/>
          <w:szCs w:val="24"/>
        </w:rPr>
        <w:t>Module: Managing Hotel Administration (BMIH6004)</w:t>
      </w:r>
    </w:p>
    <w:p w14:paraId="1E9E337A" w14:textId="58DD0ED2" w:rsidR="00EB666B" w:rsidRPr="00EB666B" w:rsidRDefault="00EB666B" w:rsidP="00EB666B">
      <w:pPr>
        <w:spacing w:line="360" w:lineRule="auto"/>
        <w:jc w:val="both"/>
        <w:rPr>
          <w:rFonts w:ascii="Arial" w:hAnsi="Arial" w:cs="Arial"/>
          <w:b/>
          <w:bCs/>
          <w:sz w:val="24"/>
          <w:szCs w:val="24"/>
        </w:rPr>
      </w:pPr>
      <w:r w:rsidRPr="00EB666B">
        <w:rPr>
          <w:rFonts w:ascii="Arial" w:hAnsi="Arial" w:cs="Arial"/>
          <w:b/>
          <w:bCs/>
          <w:sz w:val="24"/>
          <w:szCs w:val="24"/>
        </w:rPr>
        <w:t xml:space="preserve">Word Count: </w:t>
      </w:r>
      <w:r>
        <w:rPr>
          <w:rFonts w:ascii="Arial" w:hAnsi="Arial" w:cs="Arial"/>
          <w:b/>
          <w:bCs/>
          <w:sz w:val="24"/>
          <w:szCs w:val="24"/>
        </w:rPr>
        <w:t>1443</w:t>
      </w:r>
    </w:p>
    <w:p w14:paraId="6C6C82A7" w14:textId="7BFE6370" w:rsidR="00350C22" w:rsidRPr="00DB03A7" w:rsidRDefault="00350C22" w:rsidP="00DB03A7">
      <w:pPr>
        <w:spacing w:line="360" w:lineRule="auto"/>
        <w:jc w:val="both"/>
        <w:rPr>
          <w:rFonts w:ascii="Arial" w:hAnsi="Arial" w:cs="Arial"/>
          <w:b/>
          <w:bCs/>
          <w:sz w:val="24"/>
          <w:szCs w:val="24"/>
        </w:rPr>
      </w:pPr>
      <w:r w:rsidRPr="00DB03A7">
        <w:rPr>
          <w:rFonts w:ascii="Arial" w:hAnsi="Arial" w:cs="Arial"/>
          <w:b/>
          <w:bCs/>
          <w:sz w:val="24"/>
          <w:szCs w:val="24"/>
        </w:rPr>
        <w:lastRenderedPageBreak/>
        <w:t>INTRODUCTION:</w:t>
      </w:r>
    </w:p>
    <w:p w14:paraId="19DD3E2D" w14:textId="58CA88C7" w:rsidR="00350C22" w:rsidRPr="00DB03A7" w:rsidRDefault="00350C22" w:rsidP="00DB03A7">
      <w:pPr>
        <w:spacing w:line="360" w:lineRule="auto"/>
        <w:jc w:val="both"/>
        <w:rPr>
          <w:rFonts w:ascii="Arial" w:hAnsi="Arial" w:cs="Arial"/>
          <w:sz w:val="24"/>
          <w:szCs w:val="24"/>
        </w:rPr>
      </w:pPr>
      <w:r w:rsidRPr="00DB03A7">
        <w:rPr>
          <w:rFonts w:ascii="Arial" w:hAnsi="Arial" w:cs="Arial"/>
          <w:sz w:val="24"/>
          <w:szCs w:val="24"/>
        </w:rPr>
        <w:t xml:space="preserve">The front desk department is an essential component of the Holiday Inn, Derby. At the front desk, the staff handles check-ins virtually or physically and check outs, takes guest complaints, sends staff to assist guests, and provides needed information. The three objectives </w:t>
      </w:r>
      <w:r w:rsidR="00D257AF">
        <w:rPr>
          <w:rFonts w:ascii="Arial" w:hAnsi="Arial" w:cs="Arial"/>
          <w:sz w:val="24"/>
          <w:szCs w:val="24"/>
        </w:rPr>
        <w:t>I am learning</w:t>
      </w:r>
      <w:r w:rsidRPr="00DB03A7">
        <w:rPr>
          <w:rFonts w:ascii="Arial" w:hAnsi="Arial" w:cs="Arial"/>
          <w:sz w:val="24"/>
          <w:szCs w:val="24"/>
        </w:rPr>
        <w:t xml:space="preserve"> in this department </w:t>
      </w:r>
      <w:r w:rsidR="00D257AF">
        <w:rPr>
          <w:rFonts w:ascii="Arial" w:hAnsi="Arial" w:cs="Arial"/>
          <w:sz w:val="24"/>
          <w:szCs w:val="24"/>
        </w:rPr>
        <w:t>is</w:t>
      </w:r>
      <w:r w:rsidRPr="00DB03A7">
        <w:rPr>
          <w:rFonts w:ascii="Arial" w:hAnsi="Arial" w:cs="Arial"/>
          <w:sz w:val="24"/>
          <w:szCs w:val="24"/>
        </w:rPr>
        <w:t xml:space="preserve"> firstly communication skills. The reception personnel are the first and last staff members many guests will interact </w:t>
      </w:r>
      <w:r w:rsidR="00B23A3B">
        <w:rPr>
          <w:rFonts w:ascii="Arial" w:hAnsi="Arial" w:cs="Arial"/>
          <w:sz w:val="24"/>
          <w:szCs w:val="24"/>
        </w:rPr>
        <w:t>in</w:t>
      </w:r>
      <w:r w:rsidRPr="00DB03A7">
        <w:rPr>
          <w:rFonts w:ascii="Arial" w:hAnsi="Arial" w:cs="Arial"/>
          <w:sz w:val="24"/>
          <w:szCs w:val="24"/>
        </w:rPr>
        <w:t xml:space="preserve"> the hotel. Thus, staff needs to be welcoming but also must be able to communicate with others from all walks of life (Lacalle, 2024)</w:t>
      </w:r>
      <w:r w:rsidR="0033231B">
        <w:rPr>
          <w:rFonts w:ascii="Arial" w:hAnsi="Arial" w:cs="Arial"/>
          <w:sz w:val="24"/>
          <w:szCs w:val="24"/>
        </w:rPr>
        <w:t>.</w:t>
      </w:r>
      <w:r w:rsidRPr="00DB03A7">
        <w:rPr>
          <w:rFonts w:ascii="Arial" w:hAnsi="Arial" w:cs="Arial"/>
          <w:sz w:val="24"/>
          <w:szCs w:val="24"/>
        </w:rPr>
        <w:t xml:space="preserve"> The second objective </w:t>
      </w:r>
      <w:r w:rsidR="00D257AF">
        <w:rPr>
          <w:rFonts w:ascii="Arial" w:hAnsi="Arial" w:cs="Arial"/>
          <w:sz w:val="24"/>
          <w:szCs w:val="24"/>
        </w:rPr>
        <w:t>is</w:t>
      </w:r>
      <w:r w:rsidRPr="00DB03A7">
        <w:rPr>
          <w:rFonts w:ascii="Arial" w:hAnsi="Arial" w:cs="Arial"/>
          <w:sz w:val="24"/>
          <w:szCs w:val="24"/>
        </w:rPr>
        <w:t xml:space="preserve"> customer service. Great customer service is the backbone of hospitality. </w:t>
      </w:r>
      <w:r w:rsidR="00B23A3B">
        <w:rPr>
          <w:rFonts w:ascii="Arial" w:hAnsi="Arial" w:cs="Arial"/>
          <w:sz w:val="24"/>
          <w:szCs w:val="24"/>
        </w:rPr>
        <w:t>Reception</w:t>
      </w:r>
      <w:r w:rsidRPr="00DB03A7">
        <w:rPr>
          <w:rFonts w:ascii="Arial" w:hAnsi="Arial" w:cs="Arial"/>
          <w:sz w:val="24"/>
          <w:szCs w:val="24"/>
        </w:rPr>
        <w:t xml:space="preserve"> staff must be able to professionally deal with all guests, even the most difficult ones (EHL Insights, 2024)</w:t>
      </w:r>
      <w:r w:rsidR="0033231B">
        <w:rPr>
          <w:rFonts w:ascii="Arial" w:hAnsi="Arial" w:cs="Arial"/>
          <w:sz w:val="24"/>
          <w:szCs w:val="24"/>
        </w:rPr>
        <w:t>.</w:t>
      </w:r>
      <w:r w:rsidRPr="00DB03A7">
        <w:rPr>
          <w:rFonts w:ascii="Arial" w:hAnsi="Arial" w:cs="Arial"/>
          <w:sz w:val="24"/>
          <w:szCs w:val="24"/>
        </w:rPr>
        <w:t xml:space="preserve"> Lastly, the third objective </w:t>
      </w:r>
      <w:r w:rsidR="00D257AF">
        <w:rPr>
          <w:rFonts w:ascii="Arial" w:hAnsi="Arial" w:cs="Arial"/>
          <w:sz w:val="24"/>
          <w:szCs w:val="24"/>
        </w:rPr>
        <w:t xml:space="preserve">is </w:t>
      </w:r>
      <w:r w:rsidRPr="00DB03A7">
        <w:rPr>
          <w:rFonts w:ascii="Arial" w:hAnsi="Arial" w:cs="Arial"/>
          <w:sz w:val="24"/>
          <w:szCs w:val="24"/>
        </w:rPr>
        <w:t>great teamwork. Teamwork is essential in this department where everyone works together with a common goal growing together to harness their skills so that they can achieve productivity</w:t>
      </w:r>
      <w:r w:rsidR="0033231B">
        <w:rPr>
          <w:rFonts w:ascii="Arial" w:hAnsi="Arial" w:cs="Arial"/>
          <w:sz w:val="24"/>
          <w:szCs w:val="24"/>
        </w:rPr>
        <w:t xml:space="preserve"> </w:t>
      </w:r>
      <w:r w:rsidRPr="00DB03A7">
        <w:rPr>
          <w:rFonts w:ascii="Arial" w:hAnsi="Arial" w:cs="Arial"/>
          <w:sz w:val="24"/>
          <w:szCs w:val="24"/>
        </w:rPr>
        <w:t>(Londhe, 2024)</w:t>
      </w:r>
      <w:r w:rsidR="0033231B">
        <w:rPr>
          <w:rFonts w:ascii="Arial" w:hAnsi="Arial" w:cs="Arial"/>
          <w:sz w:val="24"/>
          <w:szCs w:val="24"/>
        </w:rPr>
        <w:t>.</w:t>
      </w:r>
    </w:p>
    <w:p w14:paraId="57A7016A" w14:textId="77777777" w:rsidR="00350C22" w:rsidRPr="00DB03A7" w:rsidRDefault="00350C22" w:rsidP="00DB03A7">
      <w:pPr>
        <w:spacing w:line="360" w:lineRule="auto"/>
        <w:jc w:val="both"/>
        <w:rPr>
          <w:rFonts w:ascii="Arial" w:hAnsi="Arial" w:cs="Arial"/>
          <w:sz w:val="24"/>
          <w:szCs w:val="24"/>
        </w:rPr>
      </w:pPr>
    </w:p>
    <w:p w14:paraId="3CEE1AC5" w14:textId="77777777" w:rsidR="00350C22" w:rsidRPr="00DB03A7" w:rsidRDefault="00350C22" w:rsidP="00DB03A7">
      <w:pPr>
        <w:spacing w:line="360" w:lineRule="auto"/>
        <w:jc w:val="both"/>
        <w:rPr>
          <w:rFonts w:ascii="Arial" w:hAnsi="Arial" w:cs="Arial"/>
          <w:b/>
          <w:bCs/>
          <w:sz w:val="24"/>
          <w:szCs w:val="24"/>
        </w:rPr>
      </w:pPr>
      <w:r w:rsidRPr="00DB03A7">
        <w:rPr>
          <w:rFonts w:ascii="Arial" w:hAnsi="Arial" w:cs="Arial"/>
          <w:b/>
          <w:bCs/>
          <w:sz w:val="24"/>
          <w:szCs w:val="24"/>
        </w:rPr>
        <w:t>ROLE REFLECTION:</w:t>
      </w:r>
    </w:p>
    <w:p w14:paraId="1585DA8D" w14:textId="52C790A6" w:rsidR="00350C22" w:rsidRPr="00DB03A7" w:rsidRDefault="00D2503F" w:rsidP="00DB03A7">
      <w:pPr>
        <w:spacing w:line="360" w:lineRule="auto"/>
        <w:jc w:val="both"/>
        <w:rPr>
          <w:rFonts w:ascii="Arial" w:hAnsi="Arial" w:cs="Arial"/>
          <w:sz w:val="24"/>
          <w:szCs w:val="24"/>
        </w:rPr>
      </w:pPr>
      <w:r w:rsidRPr="00DB03A7">
        <w:rPr>
          <w:rFonts w:ascii="Arial" w:hAnsi="Arial" w:cs="Arial"/>
          <w:sz w:val="24"/>
          <w:szCs w:val="24"/>
        </w:rPr>
        <w:t>My assigned role</w:t>
      </w:r>
      <w:r w:rsidR="00350C22" w:rsidRPr="00DB03A7">
        <w:rPr>
          <w:rFonts w:ascii="Arial" w:hAnsi="Arial" w:cs="Arial"/>
          <w:sz w:val="24"/>
          <w:szCs w:val="24"/>
        </w:rPr>
        <w:t xml:space="preserve"> </w:t>
      </w:r>
      <w:r w:rsidR="0033231B">
        <w:rPr>
          <w:rFonts w:ascii="Arial" w:hAnsi="Arial" w:cs="Arial"/>
          <w:sz w:val="24"/>
          <w:szCs w:val="24"/>
        </w:rPr>
        <w:t>is</w:t>
      </w:r>
      <w:r w:rsidR="00350C22" w:rsidRPr="00DB03A7">
        <w:rPr>
          <w:rFonts w:ascii="Arial" w:hAnsi="Arial" w:cs="Arial"/>
          <w:sz w:val="24"/>
          <w:szCs w:val="24"/>
        </w:rPr>
        <w:t xml:space="preserve"> reception staff. </w:t>
      </w:r>
      <w:r w:rsidR="0033231B">
        <w:rPr>
          <w:rFonts w:ascii="Arial" w:hAnsi="Arial" w:cs="Arial"/>
          <w:sz w:val="24"/>
          <w:szCs w:val="24"/>
        </w:rPr>
        <w:t>I have to great guests</w:t>
      </w:r>
      <w:r w:rsidR="00350C22" w:rsidRPr="00DB03A7">
        <w:rPr>
          <w:rFonts w:ascii="Arial" w:hAnsi="Arial" w:cs="Arial"/>
          <w:sz w:val="24"/>
          <w:szCs w:val="24"/>
        </w:rPr>
        <w:t xml:space="preserve">, do check ins and check outs, take payments and do banking. In this department there </w:t>
      </w:r>
      <w:r w:rsidR="0033231B">
        <w:rPr>
          <w:rFonts w:ascii="Arial" w:hAnsi="Arial" w:cs="Arial"/>
          <w:sz w:val="24"/>
          <w:szCs w:val="24"/>
        </w:rPr>
        <w:t>is</w:t>
      </w:r>
      <w:r w:rsidR="00350C22" w:rsidRPr="00DB03A7">
        <w:rPr>
          <w:rFonts w:ascii="Arial" w:hAnsi="Arial" w:cs="Arial"/>
          <w:sz w:val="24"/>
          <w:szCs w:val="24"/>
        </w:rPr>
        <w:t xml:space="preserve"> always a manager around</w:t>
      </w:r>
      <w:r w:rsidRPr="00DB03A7">
        <w:rPr>
          <w:rFonts w:ascii="Arial" w:hAnsi="Arial" w:cs="Arial"/>
          <w:sz w:val="24"/>
          <w:szCs w:val="24"/>
        </w:rPr>
        <w:t>, if not t</w:t>
      </w:r>
      <w:r w:rsidR="00350C22" w:rsidRPr="00DB03A7">
        <w:rPr>
          <w:rFonts w:ascii="Arial" w:hAnsi="Arial" w:cs="Arial"/>
          <w:sz w:val="24"/>
          <w:szCs w:val="24"/>
        </w:rPr>
        <w:t xml:space="preserve">he duty manager </w:t>
      </w:r>
      <w:r w:rsidRPr="00DB03A7">
        <w:rPr>
          <w:rFonts w:ascii="Arial" w:hAnsi="Arial" w:cs="Arial"/>
          <w:sz w:val="24"/>
          <w:szCs w:val="24"/>
        </w:rPr>
        <w:t xml:space="preserve">is </w:t>
      </w:r>
      <w:r w:rsidR="00350C22" w:rsidRPr="00DB03A7">
        <w:rPr>
          <w:rFonts w:ascii="Arial" w:hAnsi="Arial" w:cs="Arial"/>
          <w:sz w:val="24"/>
          <w:szCs w:val="24"/>
        </w:rPr>
        <w:t xml:space="preserve">available in case something is needed. For example, there is a manager who always checks large </w:t>
      </w:r>
      <w:r w:rsidRPr="00DB03A7">
        <w:rPr>
          <w:rFonts w:ascii="Arial" w:hAnsi="Arial" w:cs="Arial"/>
          <w:sz w:val="24"/>
          <w:szCs w:val="24"/>
        </w:rPr>
        <w:t xml:space="preserve">group </w:t>
      </w:r>
      <w:r w:rsidR="00350C22" w:rsidRPr="00DB03A7">
        <w:rPr>
          <w:rFonts w:ascii="Arial" w:hAnsi="Arial" w:cs="Arial"/>
          <w:sz w:val="24"/>
          <w:szCs w:val="24"/>
        </w:rPr>
        <w:t xml:space="preserve">bookings with special events to ensure that all their bookings are correct before the event. </w:t>
      </w:r>
    </w:p>
    <w:p w14:paraId="4B1E04AD" w14:textId="16E4329A" w:rsidR="00350C22" w:rsidRPr="00DB03A7" w:rsidRDefault="00350C22" w:rsidP="00DB03A7">
      <w:pPr>
        <w:spacing w:line="360" w:lineRule="auto"/>
        <w:jc w:val="both"/>
        <w:rPr>
          <w:rFonts w:ascii="Arial" w:hAnsi="Arial" w:cs="Arial"/>
          <w:sz w:val="24"/>
          <w:szCs w:val="24"/>
        </w:rPr>
      </w:pPr>
      <w:r w:rsidRPr="00DB03A7">
        <w:rPr>
          <w:rFonts w:ascii="Arial" w:hAnsi="Arial" w:cs="Arial"/>
          <w:sz w:val="24"/>
          <w:szCs w:val="24"/>
        </w:rPr>
        <w:t>When it comes to operation</w:t>
      </w:r>
      <w:r w:rsidR="00AA1819">
        <w:rPr>
          <w:rFonts w:ascii="Arial" w:hAnsi="Arial" w:cs="Arial"/>
          <w:sz w:val="24"/>
          <w:szCs w:val="24"/>
        </w:rPr>
        <w:t>al</w:t>
      </w:r>
      <w:r w:rsidRPr="00DB03A7">
        <w:rPr>
          <w:rFonts w:ascii="Arial" w:hAnsi="Arial" w:cs="Arial"/>
          <w:sz w:val="24"/>
          <w:szCs w:val="24"/>
        </w:rPr>
        <w:t xml:space="preserve"> </w:t>
      </w:r>
      <w:r w:rsidR="00B10F45" w:rsidRPr="00DB03A7">
        <w:rPr>
          <w:rFonts w:ascii="Arial" w:hAnsi="Arial" w:cs="Arial"/>
          <w:sz w:val="24"/>
          <w:szCs w:val="24"/>
        </w:rPr>
        <w:t>efficiency</w:t>
      </w:r>
      <w:r w:rsidRPr="00DB03A7">
        <w:rPr>
          <w:rFonts w:ascii="Arial" w:hAnsi="Arial" w:cs="Arial"/>
          <w:sz w:val="24"/>
          <w:szCs w:val="24"/>
        </w:rPr>
        <w:t xml:space="preserve"> the managers were always willing to assist. In terms of leadership, they always showed </w:t>
      </w:r>
      <w:r w:rsidR="00B10F45" w:rsidRPr="00DB03A7">
        <w:rPr>
          <w:rFonts w:ascii="Arial" w:hAnsi="Arial" w:cs="Arial"/>
          <w:sz w:val="24"/>
          <w:szCs w:val="24"/>
        </w:rPr>
        <w:t>understanding and patience</w:t>
      </w:r>
      <w:r w:rsidRPr="00DB03A7">
        <w:rPr>
          <w:rFonts w:ascii="Arial" w:hAnsi="Arial" w:cs="Arial"/>
          <w:sz w:val="24"/>
          <w:szCs w:val="24"/>
        </w:rPr>
        <w:t xml:space="preserve">. They made everyone work harder </w:t>
      </w:r>
      <w:r w:rsidR="00B10F45" w:rsidRPr="00DB03A7">
        <w:rPr>
          <w:rFonts w:ascii="Arial" w:hAnsi="Arial" w:cs="Arial"/>
          <w:sz w:val="24"/>
          <w:szCs w:val="24"/>
        </w:rPr>
        <w:t>just by their example</w:t>
      </w:r>
      <w:r w:rsidRPr="00DB03A7">
        <w:rPr>
          <w:rFonts w:ascii="Arial" w:hAnsi="Arial" w:cs="Arial"/>
          <w:sz w:val="24"/>
          <w:szCs w:val="24"/>
        </w:rPr>
        <w:t xml:space="preserve">. </w:t>
      </w:r>
      <w:r w:rsidR="00B10F45" w:rsidRPr="00DB03A7">
        <w:rPr>
          <w:rFonts w:ascii="Arial" w:hAnsi="Arial" w:cs="Arial"/>
          <w:sz w:val="24"/>
          <w:szCs w:val="24"/>
        </w:rPr>
        <w:t>In training staff, they</w:t>
      </w:r>
      <w:r w:rsidRPr="00DB03A7">
        <w:rPr>
          <w:rFonts w:ascii="Arial" w:hAnsi="Arial" w:cs="Arial"/>
          <w:sz w:val="24"/>
          <w:szCs w:val="24"/>
        </w:rPr>
        <w:t xml:space="preserve"> always tried their best to lend a helping hand. If they were not able to answer a question, they </w:t>
      </w:r>
      <w:r w:rsidR="00B10F45" w:rsidRPr="00DB03A7">
        <w:rPr>
          <w:rFonts w:ascii="Arial" w:hAnsi="Arial" w:cs="Arial"/>
          <w:sz w:val="24"/>
          <w:szCs w:val="24"/>
        </w:rPr>
        <w:t>got</w:t>
      </w:r>
      <w:r w:rsidRPr="00DB03A7">
        <w:rPr>
          <w:rFonts w:ascii="Arial" w:hAnsi="Arial" w:cs="Arial"/>
          <w:sz w:val="24"/>
          <w:szCs w:val="24"/>
        </w:rPr>
        <w:t xml:space="preserve"> someone who could explain the matter in full. Department efficiency was also enabled by clear communication where they had clear goals and objectives for everyone to follow. </w:t>
      </w:r>
      <w:r w:rsidR="00482869">
        <w:rPr>
          <w:rFonts w:ascii="Arial" w:hAnsi="Arial" w:cs="Arial"/>
          <w:sz w:val="24"/>
          <w:szCs w:val="24"/>
        </w:rPr>
        <w:t xml:space="preserve">For example, there is </w:t>
      </w:r>
      <w:r w:rsidR="00772420">
        <w:rPr>
          <w:rFonts w:ascii="Arial" w:hAnsi="Arial" w:cs="Arial"/>
          <w:sz w:val="24"/>
          <w:szCs w:val="24"/>
        </w:rPr>
        <w:t>a</w:t>
      </w:r>
      <w:r w:rsidR="00482869">
        <w:rPr>
          <w:rFonts w:ascii="Arial" w:hAnsi="Arial" w:cs="Arial"/>
          <w:sz w:val="24"/>
          <w:szCs w:val="24"/>
        </w:rPr>
        <w:t xml:space="preserve"> daily </w:t>
      </w:r>
      <w:r w:rsidR="0074432B">
        <w:rPr>
          <w:rFonts w:ascii="Arial" w:hAnsi="Arial" w:cs="Arial"/>
          <w:sz w:val="24"/>
          <w:szCs w:val="24"/>
        </w:rPr>
        <w:t xml:space="preserve">shift </w:t>
      </w:r>
      <w:r w:rsidR="00482869">
        <w:rPr>
          <w:rFonts w:ascii="Arial" w:hAnsi="Arial" w:cs="Arial"/>
          <w:sz w:val="24"/>
          <w:szCs w:val="24"/>
        </w:rPr>
        <w:t xml:space="preserve">operational meeting </w:t>
      </w:r>
      <w:r w:rsidR="0074432B">
        <w:rPr>
          <w:rFonts w:ascii="Arial" w:hAnsi="Arial" w:cs="Arial"/>
          <w:sz w:val="24"/>
          <w:szCs w:val="24"/>
        </w:rPr>
        <w:t xml:space="preserve">as well as manager we have one </w:t>
      </w:r>
      <w:proofErr w:type="gramStart"/>
      <w:r w:rsidR="0074432B">
        <w:rPr>
          <w:rFonts w:ascii="Arial" w:hAnsi="Arial" w:cs="Arial"/>
          <w:sz w:val="24"/>
          <w:szCs w:val="24"/>
        </w:rPr>
        <w:t>managers</w:t>
      </w:r>
      <w:proofErr w:type="gramEnd"/>
      <w:r w:rsidR="0074432B">
        <w:rPr>
          <w:rFonts w:ascii="Arial" w:hAnsi="Arial" w:cs="Arial"/>
          <w:sz w:val="24"/>
          <w:szCs w:val="24"/>
        </w:rPr>
        <w:t xml:space="preserve"> meeting every day</w:t>
      </w:r>
      <w:r w:rsidR="0074432B">
        <w:rPr>
          <w:rFonts w:ascii="Arial" w:hAnsi="Arial" w:cs="Arial"/>
          <w:sz w:val="24"/>
          <w:szCs w:val="24"/>
        </w:rPr>
        <w:t xml:space="preserve"> in the afternoon </w:t>
      </w:r>
      <w:r w:rsidR="00482869">
        <w:rPr>
          <w:rFonts w:ascii="Arial" w:hAnsi="Arial" w:cs="Arial"/>
          <w:sz w:val="24"/>
          <w:szCs w:val="24"/>
        </w:rPr>
        <w:t xml:space="preserve">to ensure everyone knows what is expected of them during the day. </w:t>
      </w:r>
      <w:r w:rsidRPr="00DB03A7">
        <w:rPr>
          <w:rFonts w:ascii="Arial" w:hAnsi="Arial" w:cs="Arial"/>
          <w:sz w:val="24"/>
          <w:szCs w:val="24"/>
        </w:rPr>
        <w:t>The confidence the managers showed came from their knowledge</w:t>
      </w:r>
      <w:r w:rsidR="00B10F45" w:rsidRPr="00DB03A7">
        <w:rPr>
          <w:rFonts w:ascii="Arial" w:hAnsi="Arial" w:cs="Arial"/>
          <w:sz w:val="24"/>
          <w:szCs w:val="24"/>
        </w:rPr>
        <w:t xml:space="preserve">. They </w:t>
      </w:r>
      <w:r w:rsidRPr="00DB03A7">
        <w:rPr>
          <w:rFonts w:ascii="Arial" w:hAnsi="Arial" w:cs="Arial"/>
          <w:sz w:val="24"/>
          <w:szCs w:val="24"/>
        </w:rPr>
        <w:t xml:space="preserve">were able to </w:t>
      </w:r>
      <w:r w:rsidR="004824DB">
        <w:rPr>
          <w:rFonts w:ascii="Arial" w:hAnsi="Arial" w:cs="Arial"/>
          <w:sz w:val="24"/>
          <w:szCs w:val="24"/>
        </w:rPr>
        <w:t xml:space="preserve">quickly </w:t>
      </w:r>
      <w:r w:rsidRPr="00DB03A7">
        <w:rPr>
          <w:rFonts w:ascii="Arial" w:hAnsi="Arial" w:cs="Arial"/>
          <w:sz w:val="24"/>
          <w:szCs w:val="24"/>
        </w:rPr>
        <w:t xml:space="preserve">use various hotel management </w:t>
      </w:r>
      <w:r w:rsidR="00B10F45" w:rsidRPr="00DB03A7">
        <w:rPr>
          <w:rFonts w:ascii="Arial" w:hAnsi="Arial" w:cs="Arial"/>
          <w:sz w:val="24"/>
          <w:szCs w:val="24"/>
        </w:rPr>
        <w:t>software</w:t>
      </w:r>
      <w:r w:rsidRPr="00DB03A7">
        <w:rPr>
          <w:rFonts w:ascii="Arial" w:hAnsi="Arial" w:cs="Arial"/>
          <w:sz w:val="24"/>
          <w:szCs w:val="24"/>
        </w:rPr>
        <w:t xml:space="preserve"> such as </w:t>
      </w:r>
      <w:proofErr w:type="spellStart"/>
      <w:r w:rsidRPr="00DB03A7">
        <w:rPr>
          <w:rFonts w:ascii="Arial" w:hAnsi="Arial" w:cs="Arial"/>
          <w:sz w:val="24"/>
          <w:szCs w:val="24"/>
        </w:rPr>
        <w:t>HotelKey</w:t>
      </w:r>
      <w:proofErr w:type="spellEnd"/>
      <w:r w:rsidRPr="00DB03A7">
        <w:rPr>
          <w:rFonts w:ascii="Arial" w:hAnsi="Arial" w:cs="Arial"/>
          <w:sz w:val="24"/>
          <w:szCs w:val="24"/>
        </w:rPr>
        <w:t xml:space="preserve"> and </w:t>
      </w:r>
      <w:proofErr w:type="spellStart"/>
      <w:r w:rsidRPr="00DB03A7">
        <w:rPr>
          <w:rFonts w:ascii="Arial" w:hAnsi="Arial" w:cs="Arial"/>
          <w:sz w:val="24"/>
          <w:szCs w:val="24"/>
        </w:rPr>
        <w:t>Shiji</w:t>
      </w:r>
      <w:proofErr w:type="spellEnd"/>
      <w:r w:rsidRPr="00DB03A7">
        <w:rPr>
          <w:rFonts w:ascii="Arial" w:hAnsi="Arial" w:cs="Arial"/>
          <w:sz w:val="24"/>
          <w:szCs w:val="24"/>
        </w:rPr>
        <w:t xml:space="preserve"> a hotel bar software. There was one challenge that I had faced while working as a receptionist. Guests who have a membership </w:t>
      </w:r>
      <w:r w:rsidR="004824DB">
        <w:rPr>
          <w:rFonts w:ascii="Arial" w:hAnsi="Arial" w:cs="Arial"/>
          <w:sz w:val="24"/>
          <w:szCs w:val="24"/>
        </w:rPr>
        <w:t>from</w:t>
      </w:r>
      <w:r w:rsidRPr="00DB03A7">
        <w:rPr>
          <w:rFonts w:ascii="Arial" w:hAnsi="Arial" w:cs="Arial"/>
          <w:sz w:val="24"/>
          <w:szCs w:val="24"/>
        </w:rPr>
        <w:t xml:space="preserve"> </w:t>
      </w:r>
      <w:r w:rsidRPr="00DB03A7">
        <w:rPr>
          <w:rFonts w:ascii="Arial" w:hAnsi="Arial" w:cs="Arial"/>
          <w:sz w:val="24"/>
          <w:szCs w:val="24"/>
        </w:rPr>
        <w:lastRenderedPageBreak/>
        <w:t>the hotel get</w:t>
      </w:r>
      <w:r w:rsidR="004824DB">
        <w:rPr>
          <w:rFonts w:ascii="Arial" w:hAnsi="Arial" w:cs="Arial"/>
          <w:sz w:val="24"/>
          <w:szCs w:val="24"/>
        </w:rPr>
        <w:t>s</w:t>
      </w:r>
      <w:r w:rsidRPr="00DB03A7">
        <w:rPr>
          <w:rFonts w:ascii="Arial" w:hAnsi="Arial" w:cs="Arial"/>
          <w:sz w:val="24"/>
          <w:szCs w:val="24"/>
        </w:rPr>
        <w:t xml:space="preserve"> 500 points </w:t>
      </w:r>
      <w:r w:rsidR="00B10F45" w:rsidRPr="00DB03A7">
        <w:rPr>
          <w:rFonts w:ascii="Arial" w:hAnsi="Arial" w:cs="Arial"/>
          <w:sz w:val="24"/>
          <w:szCs w:val="24"/>
        </w:rPr>
        <w:t>if they don’t get their room cleaned for three days</w:t>
      </w:r>
      <w:r w:rsidRPr="00DB03A7">
        <w:rPr>
          <w:rFonts w:ascii="Arial" w:hAnsi="Arial" w:cs="Arial"/>
          <w:sz w:val="24"/>
          <w:szCs w:val="24"/>
        </w:rPr>
        <w:t xml:space="preserve">. However, after three days the room will be automatically cleaned. However, </w:t>
      </w:r>
      <w:r w:rsidR="004824DB">
        <w:rPr>
          <w:rFonts w:ascii="Arial" w:hAnsi="Arial" w:cs="Arial"/>
          <w:sz w:val="24"/>
          <w:szCs w:val="24"/>
        </w:rPr>
        <w:t>a</w:t>
      </w:r>
      <w:r w:rsidRPr="00DB03A7">
        <w:rPr>
          <w:rFonts w:ascii="Arial" w:hAnsi="Arial" w:cs="Arial"/>
          <w:sz w:val="24"/>
          <w:szCs w:val="24"/>
        </w:rPr>
        <w:t xml:space="preserve"> guest did not like that</w:t>
      </w:r>
      <w:r w:rsidR="00AA1819">
        <w:rPr>
          <w:rFonts w:ascii="Arial" w:hAnsi="Arial" w:cs="Arial"/>
          <w:sz w:val="24"/>
          <w:szCs w:val="24"/>
        </w:rPr>
        <w:t>.</w:t>
      </w:r>
      <w:r w:rsidRPr="00DB03A7">
        <w:rPr>
          <w:rFonts w:ascii="Arial" w:hAnsi="Arial" w:cs="Arial"/>
          <w:sz w:val="24"/>
          <w:szCs w:val="24"/>
        </w:rPr>
        <w:t xml:space="preserve"> At first, I was frustrated </w:t>
      </w:r>
      <w:r w:rsidR="00AA1819">
        <w:rPr>
          <w:rFonts w:ascii="Arial" w:hAnsi="Arial" w:cs="Arial"/>
          <w:sz w:val="24"/>
          <w:szCs w:val="24"/>
        </w:rPr>
        <w:t xml:space="preserve">based on his </w:t>
      </w:r>
      <w:r w:rsidR="009117EA">
        <w:rPr>
          <w:rFonts w:ascii="Arial" w:hAnsi="Arial" w:cs="Arial"/>
          <w:sz w:val="24"/>
          <w:szCs w:val="24"/>
        </w:rPr>
        <w:t>behaviour,</w:t>
      </w:r>
      <w:r w:rsidR="00AA1819">
        <w:rPr>
          <w:rFonts w:ascii="Arial" w:hAnsi="Arial" w:cs="Arial"/>
          <w:sz w:val="24"/>
          <w:szCs w:val="24"/>
        </w:rPr>
        <w:t xml:space="preserve"> but I controlled my breathing</w:t>
      </w:r>
      <w:r w:rsidR="009117EA">
        <w:rPr>
          <w:rFonts w:ascii="Arial" w:hAnsi="Arial" w:cs="Arial"/>
          <w:sz w:val="24"/>
          <w:szCs w:val="24"/>
        </w:rPr>
        <w:t xml:space="preserve"> and</w:t>
      </w:r>
      <w:r w:rsidR="00AA1819">
        <w:rPr>
          <w:rFonts w:ascii="Arial" w:hAnsi="Arial" w:cs="Arial"/>
          <w:sz w:val="24"/>
          <w:szCs w:val="24"/>
        </w:rPr>
        <w:t xml:space="preserve"> listened to the guest</w:t>
      </w:r>
      <w:r w:rsidR="003B2267">
        <w:rPr>
          <w:rFonts w:ascii="Arial" w:hAnsi="Arial" w:cs="Arial"/>
          <w:sz w:val="24"/>
          <w:szCs w:val="24"/>
        </w:rPr>
        <w:t>’s complaint</w:t>
      </w:r>
      <w:r w:rsidR="009117EA">
        <w:rPr>
          <w:rFonts w:ascii="Arial" w:hAnsi="Arial" w:cs="Arial"/>
          <w:sz w:val="24"/>
          <w:szCs w:val="24"/>
        </w:rPr>
        <w:t>. I solved this by</w:t>
      </w:r>
      <w:r w:rsidRPr="00DB03A7">
        <w:rPr>
          <w:rFonts w:ascii="Arial" w:hAnsi="Arial" w:cs="Arial"/>
          <w:sz w:val="24"/>
          <w:szCs w:val="24"/>
        </w:rPr>
        <w:t xml:space="preserve"> calmly explain</w:t>
      </w:r>
      <w:r w:rsidR="009117EA">
        <w:rPr>
          <w:rFonts w:ascii="Arial" w:hAnsi="Arial" w:cs="Arial"/>
          <w:sz w:val="24"/>
          <w:szCs w:val="24"/>
        </w:rPr>
        <w:t>ing</w:t>
      </w:r>
      <w:r w:rsidRPr="00DB03A7">
        <w:rPr>
          <w:rFonts w:ascii="Arial" w:hAnsi="Arial" w:cs="Arial"/>
          <w:sz w:val="24"/>
          <w:szCs w:val="24"/>
        </w:rPr>
        <w:t xml:space="preserve"> our policy with evidence. </w:t>
      </w:r>
    </w:p>
    <w:p w14:paraId="59A63631" w14:textId="654A3489" w:rsidR="00350C22" w:rsidRPr="00DB03A7" w:rsidRDefault="00350C22" w:rsidP="00DB03A7">
      <w:pPr>
        <w:spacing w:line="360" w:lineRule="auto"/>
        <w:jc w:val="both"/>
        <w:rPr>
          <w:rFonts w:ascii="Arial" w:hAnsi="Arial" w:cs="Arial"/>
          <w:sz w:val="24"/>
          <w:szCs w:val="24"/>
        </w:rPr>
      </w:pPr>
      <w:r w:rsidRPr="00DB03A7">
        <w:rPr>
          <w:rFonts w:ascii="Arial" w:hAnsi="Arial" w:cs="Arial"/>
          <w:sz w:val="24"/>
          <w:szCs w:val="24"/>
        </w:rPr>
        <w:t>While on my placement using the ERA theoretical reflection model</w:t>
      </w:r>
      <w:r w:rsidR="009117EA">
        <w:rPr>
          <w:rFonts w:ascii="Arial" w:hAnsi="Arial" w:cs="Arial"/>
          <w:sz w:val="24"/>
          <w:szCs w:val="24"/>
        </w:rPr>
        <w:t xml:space="preserve"> </w:t>
      </w:r>
      <w:r w:rsidR="009117EA" w:rsidRPr="009117EA">
        <w:rPr>
          <w:rFonts w:ascii="Arial" w:hAnsi="Arial" w:cs="Arial"/>
          <w:sz w:val="24"/>
          <w:szCs w:val="24"/>
        </w:rPr>
        <w:t>(Fallin, 2024)</w:t>
      </w:r>
      <w:r w:rsidR="009117EA">
        <w:rPr>
          <w:rFonts w:ascii="Arial" w:hAnsi="Arial" w:cs="Arial"/>
          <w:sz w:val="24"/>
          <w:szCs w:val="24"/>
        </w:rPr>
        <w:t xml:space="preserve"> </w:t>
      </w:r>
      <w:r w:rsidRPr="00DB03A7">
        <w:rPr>
          <w:rFonts w:ascii="Arial" w:hAnsi="Arial" w:cs="Arial"/>
          <w:sz w:val="24"/>
          <w:szCs w:val="24"/>
        </w:rPr>
        <w:t xml:space="preserve">in terms of handling administrative tasks efficiently, I was being shown the daily revenue spreadsheets when I first started my placement. While I was there, I started </w:t>
      </w:r>
      <w:r w:rsidR="0059770F" w:rsidRPr="00DB03A7">
        <w:rPr>
          <w:rFonts w:ascii="Arial" w:hAnsi="Arial" w:cs="Arial"/>
          <w:sz w:val="24"/>
          <w:szCs w:val="24"/>
        </w:rPr>
        <w:t>learning how the sheet was done</w:t>
      </w:r>
      <w:r w:rsidRPr="00DB03A7">
        <w:rPr>
          <w:rFonts w:ascii="Arial" w:hAnsi="Arial" w:cs="Arial"/>
          <w:sz w:val="24"/>
          <w:szCs w:val="24"/>
        </w:rPr>
        <w:t>. Eventually, they asked me a question, and I was able to remember the daily revenue numbers from the spreadsheet. They were impressed because they didn’t have to go into the other spreadsheets for the information. Eventually, when I started the night shift, they gave me the task of doing the banking for them for that shift. Looking back on that experience I was happy that they recognised my ability and was elated that they offered me the ability to do the b</w:t>
      </w:r>
      <w:r w:rsidR="004824DB">
        <w:rPr>
          <w:rFonts w:ascii="Arial" w:hAnsi="Arial" w:cs="Arial"/>
          <w:sz w:val="24"/>
          <w:szCs w:val="24"/>
        </w:rPr>
        <w:t>anking</w:t>
      </w:r>
      <w:r w:rsidRPr="00DB03A7">
        <w:rPr>
          <w:rFonts w:ascii="Arial" w:hAnsi="Arial" w:cs="Arial"/>
          <w:sz w:val="24"/>
          <w:szCs w:val="24"/>
        </w:rPr>
        <w:t xml:space="preserve">. Since that day I have been striving to do better and learn more. </w:t>
      </w:r>
    </w:p>
    <w:p w14:paraId="4D7314DF" w14:textId="79D7FD1B" w:rsidR="00350C22" w:rsidRPr="00DB03A7" w:rsidRDefault="00350C22" w:rsidP="00DB03A7">
      <w:pPr>
        <w:spacing w:line="360" w:lineRule="auto"/>
        <w:jc w:val="both"/>
        <w:rPr>
          <w:rFonts w:ascii="Arial" w:hAnsi="Arial" w:cs="Arial"/>
          <w:sz w:val="24"/>
          <w:szCs w:val="24"/>
        </w:rPr>
      </w:pPr>
      <w:r w:rsidRPr="00DB03A7">
        <w:rPr>
          <w:rFonts w:ascii="Arial" w:hAnsi="Arial" w:cs="Arial"/>
          <w:sz w:val="24"/>
          <w:szCs w:val="24"/>
        </w:rPr>
        <w:t>Another example</w:t>
      </w:r>
      <w:r w:rsidR="003545F1">
        <w:rPr>
          <w:rFonts w:ascii="Arial" w:hAnsi="Arial" w:cs="Arial"/>
          <w:sz w:val="24"/>
          <w:szCs w:val="24"/>
        </w:rPr>
        <w:t xml:space="preserve"> using the</w:t>
      </w:r>
      <w:r w:rsidR="003545F1">
        <w:t xml:space="preserve"> </w:t>
      </w:r>
      <w:r w:rsidR="003545F1" w:rsidRPr="003545F1">
        <w:rPr>
          <w:rFonts w:ascii="Arial" w:hAnsi="Arial" w:cs="Arial"/>
          <w:sz w:val="24"/>
          <w:szCs w:val="24"/>
        </w:rPr>
        <w:t>ERA theoretical reflection model</w:t>
      </w:r>
      <w:r w:rsidRPr="00DB03A7">
        <w:rPr>
          <w:rFonts w:ascii="Arial" w:hAnsi="Arial" w:cs="Arial"/>
          <w:sz w:val="24"/>
          <w:szCs w:val="24"/>
        </w:rPr>
        <w:t xml:space="preserve"> </w:t>
      </w:r>
      <w:r w:rsidR="003545F1" w:rsidRPr="003545F1">
        <w:rPr>
          <w:rFonts w:ascii="Arial" w:hAnsi="Arial" w:cs="Arial"/>
          <w:sz w:val="24"/>
          <w:szCs w:val="24"/>
        </w:rPr>
        <w:t xml:space="preserve">(Fallin, 2024) </w:t>
      </w:r>
      <w:r w:rsidRPr="00DB03A7">
        <w:rPr>
          <w:rFonts w:ascii="Arial" w:hAnsi="Arial" w:cs="Arial"/>
          <w:sz w:val="24"/>
          <w:szCs w:val="24"/>
        </w:rPr>
        <w:t>was I was on a day shift and there was a group of people by the bar</w:t>
      </w:r>
      <w:r w:rsidR="00772420">
        <w:rPr>
          <w:rFonts w:ascii="Arial" w:hAnsi="Arial" w:cs="Arial"/>
          <w:sz w:val="24"/>
          <w:szCs w:val="24"/>
        </w:rPr>
        <w:t xml:space="preserve"> where only</w:t>
      </w:r>
      <w:r w:rsidRPr="00DB03A7">
        <w:rPr>
          <w:rFonts w:ascii="Arial" w:hAnsi="Arial" w:cs="Arial"/>
          <w:sz w:val="24"/>
          <w:szCs w:val="24"/>
        </w:rPr>
        <w:t xml:space="preserve"> two people</w:t>
      </w:r>
      <w:r w:rsidR="0059770F" w:rsidRPr="00DB03A7">
        <w:rPr>
          <w:rFonts w:ascii="Arial" w:hAnsi="Arial" w:cs="Arial"/>
          <w:sz w:val="24"/>
          <w:szCs w:val="24"/>
        </w:rPr>
        <w:t xml:space="preserve"> </w:t>
      </w:r>
      <w:r w:rsidR="00772420">
        <w:rPr>
          <w:rFonts w:ascii="Arial" w:hAnsi="Arial" w:cs="Arial"/>
          <w:sz w:val="24"/>
          <w:szCs w:val="24"/>
        </w:rPr>
        <w:t>ha</w:t>
      </w:r>
      <w:r w:rsidR="00EB666B">
        <w:rPr>
          <w:rFonts w:ascii="Arial" w:hAnsi="Arial" w:cs="Arial"/>
          <w:sz w:val="24"/>
          <w:szCs w:val="24"/>
        </w:rPr>
        <w:t>d</w:t>
      </w:r>
      <w:r w:rsidRPr="00DB03A7">
        <w:rPr>
          <w:rFonts w:ascii="Arial" w:hAnsi="Arial" w:cs="Arial"/>
          <w:sz w:val="24"/>
          <w:szCs w:val="24"/>
        </w:rPr>
        <w:t xml:space="preserve"> </w:t>
      </w:r>
      <w:r w:rsidR="0059770F" w:rsidRPr="00DB03A7">
        <w:rPr>
          <w:rFonts w:ascii="Arial" w:hAnsi="Arial" w:cs="Arial"/>
          <w:sz w:val="24"/>
          <w:szCs w:val="24"/>
        </w:rPr>
        <w:t xml:space="preserve">pre-authorised </w:t>
      </w:r>
      <w:r w:rsidRPr="00DB03A7">
        <w:rPr>
          <w:rFonts w:ascii="Arial" w:hAnsi="Arial" w:cs="Arial"/>
          <w:sz w:val="24"/>
          <w:szCs w:val="24"/>
        </w:rPr>
        <w:t xml:space="preserve">the ability for the </w:t>
      </w:r>
      <w:r w:rsidR="0059770F" w:rsidRPr="00DB03A7">
        <w:rPr>
          <w:rFonts w:ascii="Arial" w:hAnsi="Arial" w:cs="Arial"/>
          <w:sz w:val="24"/>
          <w:szCs w:val="24"/>
        </w:rPr>
        <w:t xml:space="preserve">bar </w:t>
      </w:r>
      <w:r w:rsidRPr="00DB03A7">
        <w:rPr>
          <w:rFonts w:ascii="Arial" w:hAnsi="Arial" w:cs="Arial"/>
          <w:sz w:val="24"/>
          <w:szCs w:val="24"/>
        </w:rPr>
        <w:t xml:space="preserve">cost to be placed on their room however the boss had said to add </w:t>
      </w:r>
      <w:r w:rsidR="0059770F" w:rsidRPr="00DB03A7">
        <w:rPr>
          <w:rFonts w:ascii="Arial" w:hAnsi="Arial" w:cs="Arial"/>
          <w:sz w:val="24"/>
          <w:szCs w:val="24"/>
        </w:rPr>
        <w:t>it</w:t>
      </w:r>
      <w:r w:rsidRPr="00DB03A7">
        <w:rPr>
          <w:rFonts w:ascii="Arial" w:hAnsi="Arial" w:cs="Arial"/>
          <w:sz w:val="24"/>
          <w:szCs w:val="24"/>
        </w:rPr>
        <w:t xml:space="preserve"> to his room. However, the next day because he did not have authori</w:t>
      </w:r>
      <w:r w:rsidR="0079640A" w:rsidRPr="00DB03A7">
        <w:rPr>
          <w:rFonts w:ascii="Arial" w:hAnsi="Arial" w:cs="Arial"/>
          <w:sz w:val="24"/>
          <w:szCs w:val="24"/>
        </w:rPr>
        <w:t>s</w:t>
      </w:r>
      <w:r w:rsidRPr="00DB03A7">
        <w:rPr>
          <w:rFonts w:ascii="Arial" w:hAnsi="Arial" w:cs="Arial"/>
          <w:sz w:val="24"/>
          <w:szCs w:val="24"/>
        </w:rPr>
        <w:t>ation to have the charge to the room and the girls</w:t>
      </w:r>
      <w:r w:rsidR="00EB666B">
        <w:rPr>
          <w:rFonts w:ascii="Arial" w:hAnsi="Arial" w:cs="Arial"/>
          <w:sz w:val="24"/>
          <w:szCs w:val="24"/>
        </w:rPr>
        <w:t xml:space="preserve"> felt a bit uncomfortably and not sure how to approach the guest they</w:t>
      </w:r>
      <w:r w:rsidRPr="00DB03A7">
        <w:rPr>
          <w:rFonts w:ascii="Arial" w:hAnsi="Arial" w:cs="Arial"/>
          <w:sz w:val="24"/>
          <w:szCs w:val="24"/>
        </w:rPr>
        <w:t xml:space="preserve"> did not want to ask</w:t>
      </w:r>
      <w:r w:rsidR="004824DB">
        <w:rPr>
          <w:rFonts w:ascii="Arial" w:hAnsi="Arial" w:cs="Arial"/>
          <w:sz w:val="24"/>
          <w:szCs w:val="24"/>
        </w:rPr>
        <w:t>.</w:t>
      </w:r>
      <w:r w:rsidRPr="00DB03A7">
        <w:rPr>
          <w:rFonts w:ascii="Arial" w:hAnsi="Arial" w:cs="Arial"/>
          <w:sz w:val="24"/>
          <w:szCs w:val="24"/>
        </w:rPr>
        <w:t xml:space="preserve"> </w:t>
      </w:r>
      <w:r w:rsidR="00EB666B">
        <w:rPr>
          <w:rFonts w:ascii="Arial" w:hAnsi="Arial" w:cs="Arial"/>
          <w:sz w:val="24"/>
          <w:szCs w:val="24"/>
        </w:rPr>
        <w:t xml:space="preserve">After </w:t>
      </w:r>
      <w:r w:rsidRPr="00DB03A7">
        <w:rPr>
          <w:rFonts w:ascii="Arial" w:hAnsi="Arial" w:cs="Arial"/>
          <w:sz w:val="24"/>
          <w:szCs w:val="24"/>
        </w:rPr>
        <w:t>I</w:t>
      </w:r>
      <w:r w:rsidR="00EB666B">
        <w:rPr>
          <w:rFonts w:ascii="Arial" w:hAnsi="Arial" w:cs="Arial"/>
          <w:sz w:val="24"/>
          <w:szCs w:val="24"/>
        </w:rPr>
        <w:t xml:space="preserve"> arrived on the shift they went straight to me instead of other managers that were already aware, I</w:t>
      </w:r>
      <w:r w:rsidRPr="00DB03A7">
        <w:rPr>
          <w:rFonts w:ascii="Arial" w:hAnsi="Arial" w:cs="Arial"/>
          <w:sz w:val="24"/>
          <w:szCs w:val="24"/>
        </w:rPr>
        <w:t xml:space="preserve"> went to him and </w:t>
      </w:r>
      <w:r w:rsidR="00EB666B">
        <w:rPr>
          <w:rFonts w:ascii="Arial" w:hAnsi="Arial" w:cs="Arial"/>
          <w:sz w:val="24"/>
          <w:szCs w:val="24"/>
        </w:rPr>
        <w:t>nicely</w:t>
      </w:r>
      <w:r w:rsidRPr="00DB03A7">
        <w:rPr>
          <w:rFonts w:ascii="Arial" w:hAnsi="Arial" w:cs="Arial"/>
          <w:sz w:val="24"/>
          <w:szCs w:val="24"/>
        </w:rPr>
        <w:t xml:space="preserve"> explained to him that he would have to pay for the drinks </w:t>
      </w:r>
      <w:r w:rsidR="00EB666B">
        <w:rPr>
          <w:rFonts w:ascii="Arial" w:hAnsi="Arial" w:cs="Arial"/>
          <w:sz w:val="24"/>
          <w:szCs w:val="24"/>
        </w:rPr>
        <w:t xml:space="preserve">that were put on his tab </w:t>
      </w:r>
      <w:r w:rsidRPr="00DB03A7">
        <w:rPr>
          <w:rFonts w:ascii="Arial" w:hAnsi="Arial" w:cs="Arial"/>
          <w:sz w:val="24"/>
          <w:szCs w:val="24"/>
        </w:rPr>
        <w:t>yesterday. He was leaving in another two days and was ok with giving his card information for the payment. Looking back on this experience I was proud of myself for handling the matter swiftly and providing help to my team.</w:t>
      </w:r>
      <w:r w:rsidR="003545F1">
        <w:rPr>
          <w:rFonts w:ascii="Arial" w:hAnsi="Arial" w:cs="Arial"/>
          <w:sz w:val="24"/>
          <w:szCs w:val="24"/>
        </w:rPr>
        <w:t xml:space="preserve"> It taught me that </w:t>
      </w:r>
      <w:r w:rsidR="00CC72E4">
        <w:rPr>
          <w:rFonts w:ascii="Arial" w:hAnsi="Arial" w:cs="Arial"/>
          <w:sz w:val="24"/>
          <w:szCs w:val="24"/>
        </w:rPr>
        <w:t>approaching guests with a calm and respectful manner will always have the desired outcome.</w:t>
      </w:r>
      <w:r w:rsidRPr="00DB03A7">
        <w:rPr>
          <w:rFonts w:ascii="Arial" w:hAnsi="Arial" w:cs="Arial"/>
          <w:sz w:val="24"/>
          <w:szCs w:val="24"/>
        </w:rPr>
        <w:t xml:space="preserve"> These small moments motivated me to always give a helping hand to my team. </w:t>
      </w:r>
    </w:p>
    <w:p w14:paraId="13308F09" w14:textId="537BBF9F" w:rsidR="00E276B1" w:rsidRPr="00DB03A7" w:rsidRDefault="00E276B1" w:rsidP="00DB03A7">
      <w:pPr>
        <w:spacing w:line="360" w:lineRule="auto"/>
        <w:rPr>
          <w:rFonts w:ascii="Arial" w:hAnsi="Arial" w:cs="Arial"/>
          <w:sz w:val="24"/>
          <w:szCs w:val="24"/>
        </w:rPr>
      </w:pPr>
      <w:r w:rsidRPr="00DB03A7">
        <w:rPr>
          <w:rFonts w:ascii="Arial" w:hAnsi="Arial" w:cs="Arial"/>
          <w:sz w:val="24"/>
          <w:szCs w:val="24"/>
        </w:rPr>
        <w:t>Action plan:</w:t>
      </w:r>
    </w:p>
    <w:tbl>
      <w:tblPr>
        <w:tblStyle w:val="TableGrid"/>
        <w:tblW w:w="0" w:type="auto"/>
        <w:tblLook w:val="04A0" w:firstRow="1" w:lastRow="0" w:firstColumn="1" w:lastColumn="0" w:noHBand="0" w:noVBand="1"/>
      </w:tblPr>
      <w:tblGrid>
        <w:gridCol w:w="2195"/>
        <w:gridCol w:w="2234"/>
        <w:gridCol w:w="2223"/>
        <w:gridCol w:w="2364"/>
      </w:tblGrid>
      <w:tr w:rsidR="00E276B1" w:rsidRPr="00DB03A7" w14:paraId="1E3481F1" w14:textId="77777777">
        <w:tc>
          <w:tcPr>
            <w:tcW w:w="2254" w:type="dxa"/>
          </w:tcPr>
          <w:p w14:paraId="79DEA885" w14:textId="210C3FF4" w:rsidR="00E276B1" w:rsidRPr="00DB03A7" w:rsidRDefault="00E276B1" w:rsidP="00DB03A7">
            <w:pPr>
              <w:spacing w:line="360" w:lineRule="auto"/>
              <w:rPr>
                <w:rFonts w:ascii="Arial" w:hAnsi="Arial" w:cs="Arial"/>
                <w:sz w:val="24"/>
                <w:szCs w:val="24"/>
              </w:rPr>
            </w:pPr>
            <w:r w:rsidRPr="00DB03A7">
              <w:rPr>
                <w:rFonts w:ascii="Arial" w:hAnsi="Arial" w:cs="Arial"/>
                <w:sz w:val="24"/>
                <w:szCs w:val="24"/>
              </w:rPr>
              <w:t xml:space="preserve">Number </w:t>
            </w:r>
          </w:p>
        </w:tc>
        <w:tc>
          <w:tcPr>
            <w:tcW w:w="2254" w:type="dxa"/>
          </w:tcPr>
          <w:p w14:paraId="6DF3E056" w14:textId="7050E659" w:rsidR="00E276B1" w:rsidRPr="00DB03A7" w:rsidRDefault="00E276B1" w:rsidP="00DB03A7">
            <w:pPr>
              <w:spacing w:line="360" w:lineRule="auto"/>
              <w:rPr>
                <w:rFonts w:ascii="Arial" w:hAnsi="Arial" w:cs="Arial"/>
                <w:sz w:val="24"/>
                <w:szCs w:val="24"/>
              </w:rPr>
            </w:pPr>
            <w:r w:rsidRPr="00DB03A7">
              <w:rPr>
                <w:rFonts w:ascii="Arial" w:hAnsi="Arial" w:cs="Arial"/>
                <w:sz w:val="24"/>
                <w:szCs w:val="24"/>
              </w:rPr>
              <w:t>Problem</w:t>
            </w:r>
          </w:p>
        </w:tc>
        <w:tc>
          <w:tcPr>
            <w:tcW w:w="2254" w:type="dxa"/>
          </w:tcPr>
          <w:p w14:paraId="3FF24458" w14:textId="7ABE9421" w:rsidR="00E276B1" w:rsidRPr="00DB03A7" w:rsidRDefault="00E276B1" w:rsidP="00DB03A7">
            <w:pPr>
              <w:spacing w:line="360" w:lineRule="auto"/>
              <w:rPr>
                <w:rFonts w:ascii="Arial" w:hAnsi="Arial" w:cs="Arial"/>
                <w:sz w:val="24"/>
                <w:szCs w:val="24"/>
              </w:rPr>
            </w:pPr>
            <w:r w:rsidRPr="00DB03A7">
              <w:rPr>
                <w:rFonts w:ascii="Arial" w:hAnsi="Arial" w:cs="Arial"/>
                <w:sz w:val="24"/>
                <w:szCs w:val="24"/>
              </w:rPr>
              <w:t>Solution</w:t>
            </w:r>
          </w:p>
        </w:tc>
        <w:tc>
          <w:tcPr>
            <w:tcW w:w="2254" w:type="dxa"/>
          </w:tcPr>
          <w:p w14:paraId="4C34BC9C" w14:textId="242C2BC6" w:rsidR="00E276B1" w:rsidRPr="00DB03A7" w:rsidRDefault="00E276B1" w:rsidP="00DB03A7">
            <w:pPr>
              <w:spacing w:line="360" w:lineRule="auto"/>
              <w:rPr>
                <w:rFonts w:ascii="Arial" w:hAnsi="Arial" w:cs="Arial"/>
                <w:sz w:val="24"/>
                <w:szCs w:val="24"/>
              </w:rPr>
            </w:pPr>
            <w:r w:rsidRPr="00DB03A7">
              <w:rPr>
                <w:rFonts w:ascii="Arial" w:hAnsi="Arial" w:cs="Arial"/>
                <w:sz w:val="24"/>
                <w:szCs w:val="24"/>
              </w:rPr>
              <w:t>Desired Outcome</w:t>
            </w:r>
          </w:p>
        </w:tc>
      </w:tr>
      <w:tr w:rsidR="00E276B1" w:rsidRPr="00DB03A7" w14:paraId="56739EDC" w14:textId="77777777">
        <w:tc>
          <w:tcPr>
            <w:tcW w:w="2254" w:type="dxa"/>
          </w:tcPr>
          <w:p w14:paraId="5F69C926" w14:textId="4D9801DA" w:rsidR="00E276B1" w:rsidRPr="00DB03A7" w:rsidRDefault="00E276B1" w:rsidP="00DB03A7">
            <w:pPr>
              <w:spacing w:line="360" w:lineRule="auto"/>
              <w:rPr>
                <w:rFonts w:ascii="Arial" w:hAnsi="Arial" w:cs="Arial"/>
                <w:sz w:val="24"/>
                <w:szCs w:val="24"/>
              </w:rPr>
            </w:pPr>
            <w:r w:rsidRPr="00DB03A7">
              <w:rPr>
                <w:rFonts w:ascii="Arial" w:hAnsi="Arial" w:cs="Arial"/>
                <w:sz w:val="24"/>
                <w:szCs w:val="24"/>
              </w:rPr>
              <w:lastRenderedPageBreak/>
              <w:t>1</w:t>
            </w:r>
          </w:p>
        </w:tc>
        <w:tc>
          <w:tcPr>
            <w:tcW w:w="2254" w:type="dxa"/>
          </w:tcPr>
          <w:p w14:paraId="7856A565" w14:textId="1A89A2C3" w:rsidR="00E276B1" w:rsidRPr="00DB03A7" w:rsidRDefault="00E276B1" w:rsidP="00DB03A7">
            <w:pPr>
              <w:pStyle w:val="ListParagraph"/>
              <w:numPr>
                <w:ilvl w:val="0"/>
                <w:numId w:val="1"/>
              </w:numPr>
              <w:spacing w:line="360" w:lineRule="auto"/>
              <w:rPr>
                <w:rFonts w:ascii="Arial" w:hAnsi="Arial" w:cs="Arial"/>
                <w:sz w:val="24"/>
                <w:szCs w:val="24"/>
              </w:rPr>
            </w:pPr>
            <w:r w:rsidRPr="00DB03A7">
              <w:rPr>
                <w:rFonts w:ascii="Arial" w:hAnsi="Arial" w:cs="Arial"/>
                <w:sz w:val="24"/>
                <w:szCs w:val="24"/>
              </w:rPr>
              <w:t xml:space="preserve">Not having the patience to listen to guests and giving them the chance to speak. </w:t>
            </w:r>
          </w:p>
        </w:tc>
        <w:tc>
          <w:tcPr>
            <w:tcW w:w="2254" w:type="dxa"/>
          </w:tcPr>
          <w:p w14:paraId="2F1417CB" w14:textId="61B934DD" w:rsidR="00E276B1" w:rsidRPr="00DB03A7" w:rsidRDefault="00E276B1" w:rsidP="00DB03A7">
            <w:pPr>
              <w:pStyle w:val="ListParagraph"/>
              <w:numPr>
                <w:ilvl w:val="0"/>
                <w:numId w:val="1"/>
              </w:numPr>
              <w:spacing w:line="360" w:lineRule="auto"/>
              <w:rPr>
                <w:rFonts w:ascii="Arial" w:hAnsi="Arial" w:cs="Arial"/>
                <w:sz w:val="24"/>
                <w:szCs w:val="24"/>
              </w:rPr>
            </w:pPr>
            <w:r w:rsidRPr="00DB03A7">
              <w:rPr>
                <w:rFonts w:ascii="Arial" w:hAnsi="Arial" w:cs="Arial"/>
                <w:sz w:val="24"/>
                <w:szCs w:val="24"/>
              </w:rPr>
              <w:t>Being able to calm down and listen to the guest before saying what I have to say.</w:t>
            </w:r>
          </w:p>
        </w:tc>
        <w:tc>
          <w:tcPr>
            <w:tcW w:w="2254" w:type="dxa"/>
          </w:tcPr>
          <w:p w14:paraId="30E18337" w14:textId="12AE4036" w:rsidR="00E276B1" w:rsidRPr="00DB03A7" w:rsidRDefault="00E276B1" w:rsidP="00DB03A7">
            <w:pPr>
              <w:pStyle w:val="ListParagraph"/>
              <w:numPr>
                <w:ilvl w:val="0"/>
                <w:numId w:val="1"/>
              </w:numPr>
              <w:spacing w:line="360" w:lineRule="auto"/>
              <w:rPr>
                <w:rFonts w:ascii="Arial" w:hAnsi="Arial" w:cs="Arial"/>
                <w:sz w:val="24"/>
                <w:szCs w:val="24"/>
              </w:rPr>
            </w:pPr>
            <w:r w:rsidRPr="00DB03A7">
              <w:rPr>
                <w:rFonts w:ascii="Arial" w:hAnsi="Arial" w:cs="Arial"/>
                <w:sz w:val="24"/>
                <w:szCs w:val="24"/>
              </w:rPr>
              <w:t xml:space="preserve">To calmly communicate with guests on difficult matters.  </w:t>
            </w:r>
          </w:p>
        </w:tc>
      </w:tr>
    </w:tbl>
    <w:p w14:paraId="4D517362" w14:textId="77777777" w:rsidR="00BA2F8C" w:rsidRPr="00DB03A7" w:rsidRDefault="00FF3314" w:rsidP="00DB03A7">
      <w:pPr>
        <w:spacing w:line="360" w:lineRule="auto"/>
        <w:rPr>
          <w:rFonts w:ascii="Arial" w:hAnsi="Arial" w:cs="Arial"/>
          <w:sz w:val="24"/>
          <w:szCs w:val="24"/>
        </w:rPr>
      </w:pPr>
      <w:r w:rsidRPr="00DB03A7">
        <w:rPr>
          <w:rFonts w:ascii="Arial" w:hAnsi="Arial" w:cs="Arial"/>
          <w:sz w:val="24"/>
          <w:szCs w:val="24"/>
        </w:rPr>
        <w:t xml:space="preserve">   </w:t>
      </w:r>
    </w:p>
    <w:p w14:paraId="2F1AE78B" w14:textId="77777777" w:rsidR="00BA2F8C" w:rsidRPr="00DB03A7" w:rsidRDefault="00BA2F8C" w:rsidP="00DB03A7">
      <w:pPr>
        <w:spacing w:line="360" w:lineRule="auto"/>
        <w:rPr>
          <w:rFonts w:ascii="Arial" w:hAnsi="Arial" w:cs="Arial"/>
          <w:sz w:val="24"/>
          <w:szCs w:val="24"/>
        </w:rPr>
      </w:pPr>
    </w:p>
    <w:p w14:paraId="55A1528D" w14:textId="3A332D27" w:rsidR="003C40BC" w:rsidRPr="00DB03A7" w:rsidRDefault="00BA2F8C" w:rsidP="00DB03A7">
      <w:pPr>
        <w:spacing w:line="360" w:lineRule="auto"/>
        <w:rPr>
          <w:rFonts w:ascii="Arial" w:hAnsi="Arial" w:cs="Arial"/>
          <w:b/>
          <w:bCs/>
          <w:sz w:val="24"/>
          <w:szCs w:val="24"/>
        </w:rPr>
      </w:pPr>
      <w:r w:rsidRPr="00DB03A7">
        <w:rPr>
          <w:rFonts w:ascii="Arial" w:hAnsi="Arial" w:cs="Arial"/>
          <w:b/>
          <w:bCs/>
          <w:sz w:val="24"/>
          <w:szCs w:val="24"/>
        </w:rPr>
        <w:t>DISCUSSION OF KEY HOTEL ADMINISTRATION ISSUES:</w:t>
      </w:r>
    </w:p>
    <w:p w14:paraId="55BCFB7B" w14:textId="1B5F6790" w:rsidR="005835FF" w:rsidRPr="00DB03A7" w:rsidRDefault="00134FBE" w:rsidP="00DB03A7">
      <w:pPr>
        <w:spacing w:line="360" w:lineRule="auto"/>
        <w:jc w:val="both"/>
        <w:rPr>
          <w:rFonts w:ascii="Arial" w:hAnsi="Arial" w:cs="Arial"/>
          <w:sz w:val="24"/>
          <w:szCs w:val="24"/>
        </w:rPr>
      </w:pPr>
      <w:r w:rsidRPr="00DB03A7">
        <w:rPr>
          <w:rFonts w:ascii="Arial" w:hAnsi="Arial" w:cs="Arial"/>
          <w:sz w:val="24"/>
          <w:szCs w:val="24"/>
        </w:rPr>
        <w:t>One of the issues is the training of night reception staff</w:t>
      </w:r>
      <w:r w:rsidR="00293CDD">
        <w:rPr>
          <w:rFonts w:ascii="Arial" w:hAnsi="Arial" w:cs="Arial"/>
          <w:sz w:val="24"/>
          <w:szCs w:val="24"/>
        </w:rPr>
        <w:t xml:space="preserve"> and the module used for this is </w:t>
      </w:r>
      <w:r w:rsidR="00482869" w:rsidRPr="00482869">
        <w:rPr>
          <w:rFonts w:ascii="Arial" w:hAnsi="Arial" w:cs="Arial"/>
          <w:sz w:val="24"/>
          <w:szCs w:val="24"/>
        </w:rPr>
        <w:t>Personnel Resourcing &amp; Development (BMIH5005)</w:t>
      </w:r>
      <w:r w:rsidR="00293CDD">
        <w:rPr>
          <w:rFonts w:ascii="Arial" w:hAnsi="Arial" w:cs="Arial"/>
          <w:sz w:val="24"/>
          <w:szCs w:val="24"/>
        </w:rPr>
        <w:t xml:space="preserve">. This module talks about </w:t>
      </w:r>
      <w:r w:rsidR="00D77596">
        <w:rPr>
          <w:rFonts w:ascii="Arial" w:hAnsi="Arial" w:cs="Arial"/>
          <w:sz w:val="24"/>
          <w:szCs w:val="24"/>
        </w:rPr>
        <w:t xml:space="preserve">the role of HR and its importance. </w:t>
      </w:r>
      <w:r w:rsidRPr="00DB03A7">
        <w:rPr>
          <w:rFonts w:ascii="Arial" w:hAnsi="Arial" w:cs="Arial"/>
          <w:sz w:val="24"/>
          <w:szCs w:val="24"/>
        </w:rPr>
        <w:t>During the night shift the staff do not accept walks in and usually tell customers to book</w:t>
      </w:r>
      <w:r w:rsidR="004824DB">
        <w:rPr>
          <w:rFonts w:ascii="Arial" w:hAnsi="Arial" w:cs="Arial"/>
          <w:sz w:val="24"/>
          <w:szCs w:val="24"/>
        </w:rPr>
        <w:t xml:space="preserve"> online</w:t>
      </w:r>
      <w:r w:rsidRPr="00DB03A7">
        <w:rPr>
          <w:rFonts w:ascii="Arial" w:hAnsi="Arial" w:cs="Arial"/>
          <w:sz w:val="24"/>
          <w:szCs w:val="24"/>
        </w:rPr>
        <w:t>. This can cause the hotel to lose money. When guests are turned away knowing there is room available</w:t>
      </w:r>
      <w:r w:rsidR="004824DB">
        <w:rPr>
          <w:rFonts w:ascii="Arial" w:hAnsi="Arial" w:cs="Arial"/>
          <w:sz w:val="24"/>
          <w:szCs w:val="24"/>
        </w:rPr>
        <w:t>,</w:t>
      </w:r>
      <w:r w:rsidRPr="00DB03A7">
        <w:rPr>
          <w:rFonts w:ascii="Arial" w:hAnsi="Arial" w:cs="Arial"/>
          <w:sz w:val="24"/>
          <w:szCs w:val="24"/>
        </w:rPr>
        <w:t xml:space="preserve"> they would lose trust in the brand. This can make guests give bad reviews and no recommendations for staying at the hote</w:t>
      </w:r>
      <w:r w:rsidR="00B061E7">
        <w:rPr>
          <w:rFonts w:ascii="Arial" w:hAnsi="Arial" w:cs="Arial"/>
          <w:sz w:val="24"/>
          <w:szCs w:val="24"/>
        </w:rPr>
        <w:t>l</w:t>
      </w:r>
      <w:r w:rsidR="00B061E7" w:rsidRPr="00B061E7">
        <w:t xml:space="preserve"> </w:t>
      </w:r>
      <w:r w:rsidR="00B061E7" w:rsidRPr="00B061E7">
        <w:rPr>
          <w:rFonts w:ascii="Arial" w:hAnsi="Arial" w:cs="Arial"/>
          <w:sz w:val="24"/>
          <w:szCs w:val="24"/>
        </w:rPr>
        <w:t>(Alliance, 2014)</w:t>
      </w:r>
      <w:r w:rsidRPr="00DB03A7">
        <w:rPr>
          <w:rFonts w:ascii="Arial" w:hAnsi="Arial" w:cs="Arial"/>
          <w:sz w:val="24"/>
          <w:szCs w:val="24"/>
        </w:rPr>
        <w:t>.</w:t>
      </w:r>
      <w:r w:rsidR="00D77596">
        <w:rPr>
          <w:rFonts w:ascii="Arial" w:hAnsi="Arial" w:cs="Arial"/>
          <w:sz w:val="24"/>
          <w:szCs w:val="24"/>
        </w:rPr>
        <w:t xml:space="preserve"> </w:t>
      </w:r>
      <w:r w:rsidRPr="00DB03A7">
        <w:rPr>
          <w:rFonts w:ascii="Arial" w:hAnsi="Arial" w:cs="Arial"/>
          <w:sz w:val="24"/>
          <w:szCs w:val="24"/>
        </w:rPr>
        <w:t>Night staff are not even permitted to take departure payments in advance to reduce the load and make morning checkout easier</w:t>
      </w:r>
      <w:r w:rsidR="00850ABB">
        <w:rPr>
          <w:rFonts w:ascii="Arial" w:hAnsi="Arial" w:cs="Arial"/>
          <w:sz w:val="24"/>
          <w:szCs w:val="24"/>
        </w:rPr>
        <w:t xml:space="preserve"> because of constant mistakes</w:t>
      </w:r>
      <w:r w:rsidRPr="00DB03A7">
        <w:rPr>
          <w:rFonts w:ascii="Arial" w:hAnsi="Arial" w:cs="Arial"/>
          <w:sz w:val="24"/>
          <w:szCs w:val="24"/>
        </w:rPr>
        <w:t>. This is an issue because the morning period to check in and out is so hectic. This creates a high-pressure environment where the guests are frustrated for waiting so long</w:t>
      </w:r>
      <w:r w:rsidR="00850ABB">
        <w:rPr>
          <w:rFonts w:ascii="Arial" w:hAnsi="Arial" w:cs="Arial"/>
          <w:sz w:val="24"/>
          <w:szCs w:val="24"/>
        </w:rPr>
        <w:t xml:space="preserve"> which causes</w:t>
      </w:r>
      <w:r w:rsidRPr="00DB03A7">
        <w:rPr>
          <w:rFonts w:ascii="Arial" w:hAnsi="Arial" w:cs="Arial"/>
          <w:sz w:val="24"/>
          <w:szCs w:val="24"/>
        </w:rPr>
        <w:t xml:space="preserve"> irritation which can affect reception staff. (Pollet, 2021)</w:t>
      </w:r>
      <w:r w:rsidR="005234D7">
        <w:rPr>
          <w:rFonts w:ascii="Arial" w:hAnsi="Arial" w:cs="Arial"/>
          <w:sz w:val="24"/>
          <w:szCs w:val="24"/>
        </w:rPr>
        <w:t>.</w:t>
      </w:r>
      <w:r w:rsidRPr="00DB03A7">
        <w:rPr>
          <w:rFonts w:ascii="Arial" w:hAnsi="Arial" w:cs="Arial"/>
          <w:sz w:val="24"/>
          <w:szCs w:val="24"/>
        </w:rPr>
        <w:t xml:space="preserve"> (Lacalle, 2023)</w:t>
      </w:r>
      <w:r w:rsidR="005234D7">
        <w:rPr>
          <w:rFonts w:ascii="Arial" w:hAnsi="Arial" w:cs="Arial"/>
          <w:sz w:val="24"/>
          <w:szCs w:val="24"/>
        </w:rPr>
        <w:t xml:space="preserve"> stated that</w:t>
      </w:r>
      <w:r w:rsidRPr="00DB03A7">
        <w:rPr>
          <w:rFonts w:ascii="Arial" w:hAnsi="Arial" w:cs="Arial"/>
          <w:sz w:val="24"/>
          <w:szCs w:val="24"/>
        </w:rPr>
        <w:t xml:space="preserve"> well trained staff is one of the main and easiest ways to stand out from the competitors.</w:t>
      </w:r>
      <w:r w:rsidR="001D7491">
        <w:rPr>
          <w:rFonts w:ascii="Arial" w:hAnsi="Arial" w:cs="Arial"/>
          <w:sz w:val="24"/>
          <w:szCs w:val="24"/>
        </w:rPr>
        <w:t xml:space="preserve"> </w:t>
      </w:r>
      <w:r w:rsidR="00D77596">
        <w:rPr>
          <w:rFonts w:ascii="Arial" w:hAnsi="Arial" w:cs="Arial"/>
          <w:sz w:val="24"/>
          <w:szCs w:val="24"/>
        </w:rPr>
        <w:t xml:space="preserve">Based on the module </w:t>
      </w:r>
      <w:proofErr w:type="gramStart"/>
      <w:r w:rsidR="00D77596">
        <w:rPr>
          <w:rFonts w:ascii="Arial" w:hAnsi="Arial" w:cs="Arial"/>
          <w:sz w:val="24"/>
          <w:szCs w:val="24"/>
        </w:rPr>
        <w:t>it is clear that the</w:t>
      </w:r>
      <w:proofErr w:type="gramEnd"/>
      <w:r w:rsidR="00D77596">
        <w:rPr>
          <w:rFonts w:ascii="Arial" w:hAnsi="Arial" w:cs="Arial"/>
          <w:sz w:val="24"/>
          <w:szCs w:val="24"/>
        </w:rPr>
        <w:t xml:space="preserve"> HR selection process is mishandled seeing that one of their main roles is selecting knowledgeable candidates. However, they may not be getting the candidates they desire and just hire some who have applied. This bring</w:t>
      </w:r>
      <w:r w:rsidR="00850ABB">
        <w:rPr>
          <w:rFonts w:ascii="Arial" w:hAnsi="Arial" w:cs="Arial"/>
          <w:sz w:val="24"/>
          <w:szCs w:val="24"/>
        </w:rPr>
        <w:t xml:space="preserve">s </w:t>
      </w:r>
      <w:r w:rsidR="00D77596">
        <w:rPr>
          <w:rFonts w:ascii="Arial" w:hAnsi="Arial" w:cs="Arial"/>
          <w:sz w:val="24"/>
          <w:szCs w:val="24"/>
        </w:rPr>
        <w:t xml:space="preserve">the issue </w:t>
      </w:r>
      <w:r w:rsidR="00850ABB">
        <w:rPr>
          <w:rFonts w:ascii="Arial" w:hAnsi="Arial" w:cs="Arial"/>
          <w:sz w:val="24"/>
          <w:szCs w:val="24"/>
        </w:rPr>
        <w:t xml:space="preserve">of training which is another responsibility of the department. They should understand where the employees are and ensure with training that they are at the level they are needed to be to ensure the hotel’s success. </w:t>
      </w:r>
      <w:r w:rsidR="00D77596">
        <w:rPr>
          <w:rFonts w:ascii="Arial" w:hAnsi="Arial" w:cs="Arial"/>
          <w:sz w:val="24"/>
          <w:szCs w:val="24"/>
        </w:rPr>
        <w:t xml:space="preserve"> </w:t>
      </w:r>
    </w:p>
    <w:p w14:paraId="4FC8CA4C" w14:textId="77777777" w:rsidR="008A0ACF" w:rsidRDefault="008A0ACF" w:rsidP="00DB03A7">
      <w:pPr>
        <w:spacing w:line="360" w:lineRule="auto"/>
        <w:rPr>
          <w:rFonts w:ascii="Arial" w:hAnsi="Arial" w:cs="Arial"/>
          <w:sz w:val="24"/>
          <w:szCs w:val="24"/>
        </w:rPr>
      </w:pPr>
    </w:p>
    <w:p w14:paraId="36C41702" w14:textId="54DD7B1C" w:rsidR="005835FF" w:rsidRPr="00DB03A7" w:rsidRDefault="005835FF" w:rsidP="00DB03A7">
      <w:pPr>
        <w:spacing w:line="360" w:lineRule="auto"/>
        <w:rPr>
          <w:rFonts w:ascii="Arial" w:hAnsi="Arial" w:cs="Arial"/>
          <w:b/>
          <w:bCs/>
          <w:sz w:val="24"/>
          <w:szCs w:val="24"/>
        </w:rPr>
      </w:pPr>
      <w:r w:rsidRPr="00DB03A7">
        <w:rPr>
          <w:rFonts w:ascii="Arial" w:hAnsi="Arial" w:cs="Arial"/>
          <w:b/>
          <w:bCs/>
          <w:sz w:val="24"/>
          <w:szCs w:val="24"/>
        </w:rPr>
        <w:lastRenderedPageBreak/>
        <w:t>FUTURE TRENDS IN HOTEL ADMINISTRATION:</w:t>
      </w:r>
    </w:p>
    <w:p w14:paraId="4236545D" w14:textId="21B97E11" w:rsidR="00911D13" w:rsidRPr="00DB03A7" w:rsidRDefault="00911D13" w:rsidP="00DB03A7">
      <w:pPr>
        <w:spacing w:line="360" w:lineRule="auto"/>
        <w:jc w:val="both"/>
        <w:rPr>
          <w:rFonts w:ascii="Arial" w:hAnsi="Arial" w:cs="Arial"/>
          <w:sz w:val="24"/>
          <w:szCs w:val="24"/>
        </w:rPr>
      </w:pPr>
      <w:r w:rsidRPr="00DB03A7">
        <w:rPr>
          <w:rFonts w:ascii="Arial" w:hAnsi="Arial" w:cs="Arial"/>
          <w:sz w:val="24"/>
          <w:szCs w:val="24"/>
        </w:rPr>
        <w:t>As the times are changing there has been a change in the way technology is being used. In terms of AI usage in hotel management, it has been a game-changer when it comes to automation systems and customer care. AI is being used by hotels where they can book reservations for guests, reducing human error and helping to analyse data about guests' experiences at a faster rate (Morch, 2024)</w:t>
      </w:r>
      <w:r w:rsidR="005234D7">
        <w:rPr>
          <w:rFonts w:ascii="Arial" w:hAnsi="Arial" w:cs="Arial"/>
          <w:sz w:val="24"/>
          <w:szCs w:val="24"/>
        </w:rPr>
        <w:t>.</w:t>
      </w:r>
      <w:r w:rsidRPr="00DB03A7">
        <w:rPr>
          <w:rFonts w:ascii="Arial" w:hAnsi="Arial" w:cs="Arial"/>
          <w:sz w:val="24"/>
          <w:szCs w:val="24"/>
        </w:rPr>
        <w:t xml:space="preserve"> However, I believe it will help the front desk be more efficient not replace them. As observed by my placement human interaction is important to a hotel's success. In terms of changes to customer expectations, the hotel industry always can adapt to the changing times. This was seen a lot in the COVID-19 pandemic where hotels changed the way payments were made, and check-ins were done more virtually. This made and kept making tasks easier for the front desk staff</w:t>
      </w:r>
      <w:r w:rsidR="005234D7">
        <w:rPr>
          <w:rFonts w:ascii="Arial" w:hAnsi="Arial" w:cs="Arial"/>
          <w:sz w:val="24"/>
          <w:szCs w:val="24"/>
        </w:rPr>
        <w:t xml:space="preserve"> </w:t>
      </w:r>
      <w:r w:rsidRPr="00DB03A7">
        <w:rPr>
          <w:rFonts w:ascii="Arial" w:hAnsi="Arial" w:cs="Arial"/>
          <w:sz w:val="24"/>
          <w:szCs w:val="24"/>
        </w:rPr>
        <w:t>(IHG, 2024)</w:t>
      </w:r>
      <w:r w:rsidR="005234D7">
        <w:rPr>
          <w:rFonts w:ascii="Arial" w:hAnsi="Arial" w:cs="Arial"/>
          <w:sz w:val="24"/>
          <w:szCs w:val="24"/>
        </w:rPr>
        <w:t>.</w:t>
      </w:r>
      <w:r w:rsidRPr="00DB03A7">
        <w:rPr>
          <w:rFonts w:ascii="Arial" w:hAnsi="Arial" w:cs="Arial"/>
          <w:sz w:val="24"/>
          <w:szCs w:val="24"/>
        </w:rPr>
        <w:t xml:space="preserve"> In terms of technological advancements in administrative tasks, there are many different software that can be used to further help front desk staff such as </w:t>
      </w:r>
      <w:proofErr w:type="spellStart"/>
      <w:r w:rsidRPr="00DB03A7">
        <w:rPr>
          <w:rFonts w:ascii="Arial" w:hAnsi="Arial" w:cs="Arial"/>
          <w:sz w:val="24"/>
          <w:szCs w:val="24"/>
        </w:rPr>
        <w:t>HotelKey</w:t>
      </w:r>
      <w:proofErr w:type="spellEnd"/>
      <w:r w:rsidRPr="00DB03A7">
        <w:rPr>
          <w:rFonts w:ascii="Arial" w:hAnsi="Arial" w:cs="Arial"/>
          <w:sz w:val="24"/>
          <w:szCs w:val="24"/>
        </w:rPr>
        <w:t xml:space="preserve"> a hotel management cloud app used at Holiday Inn to ensure that all important data is at their fingertips</w:t>
      </w:r>
      <w:r w:rsidR="005234D7">
        <w:rPr>
          <w:rFonts w:ascii="Arial" w:hAnsi="Arial" w:cs="Arial"/>
          <w:sz w:val="24"/>
          <w:szCs w:val="24"/>
        </w:rPr>
        <w:t xml:space="preserve"> </w:t>
      </w:r>
      <w:r w:rsidRPr="00DB03A7">
        <w:rPr>
          <w:rFonts w:ascii="Arial" w:hAnsi="Arial" w:cs="Arial"/>
          <w:sz w:val="24"/>
          <w:szCs w:val="24"/>
        </w:rPr>
        <w:t>(</w:t>
      </w:r>
      <w:proofErr w:type="spellStart"/>
      <w:r w:rsidRPr="00DB03A7">
        <w:rPr>
          <w:rFonts w:ascii="Arial" w:hAnsi="Arial" w:cs="Arial"/>
          <w:sz w:val="24"/>
          <w:szCs w:val="24"/>
        </w:rPr>
        <w:t>HotelKey</w:t>
      </w:r>
      <w:proofErr w:type="spellEnd"/>
      <w:r w:rsidRPr="00DB03A7">
        <w:rPr>
          <w:rFonts w:ascii="Arial" w:hAnsi="Arial" w:cs="Arial"/>
          <w:sz w:val="24"/>
          <w:szCs w:val="24"/>
        </w:rPr>
        <w:t>, 2025)</w:t>
      </w:r>
      <w:r w:rsidR="005234D7">
        <w:rPr>
          <w:rFonts w:ascii="Arial" w:hAnsi="Arial" w:cs="Arial"/>
          <w:sz w:val="24"/>
          <w:szCs w:val="24"/>
        </w:rPr>
        <w:t>.</w:t>
      </w:r>
      <w:r w:rsidRPr="00DB03A7">
        <w:rPr>
          <w:rFonts w:ascii="Arial" w:hAnsi="Arial" w:cs="Arial"/>
          <w:sz w:val="24"/>
          <w:szCs w:val="24"/>
        </w:rPr>
        <w:t xml:space="preserve"> This software will help front desk staff to be better now and in the future.  </w:t>
      </w:r>
    </w:p>
    <w:p w14:paraId="79E948AA" w14:textId="77777777" w:rsidR="00911D13" w:rsidRPr="00DB03A7" w:rsidRDefault="00911D13" w:rsidP="00DB03A7">
      <w:pPr>
        <w:spacing w:line="360" w:lineRule="auto"/>
        <w:jc w:val="both"/>
        <w:rPr>
          <w:rFonts w:ascii="Arial" w:hAnsi="Arial" w:cs="Arial"/>
          <w:sz w:val="24"/>
          <w:szCs w:val="24"/>
        </w:rPr>
      </w:pPr>
    </w:p>
    <w:p w14:paraId="57C0B436" w14:textId="0E6AF626" w:rsidR="005835FF" w:rsidRPr="00DB03A7" w:rsidRDefault="00350C22" w:rsidP="00DB03A7">
      <w:pPr>
        <w:spacing w:line="360" w:lineRule="auto"/>
        <w:jc w:val="both"/>
        <w:rPr>
          <w:rFonts w:ascii="Arial" w:hAnsi="Arial" w:cs="Arial"/>
          <w:sz w:val="24"/>
          <w:szCs w:val="24"/>
        </w:rPr>
      </w:pPr>
      <w:r w:rsidRPr="00DB03A7">
        <w:rPr>
          <w:rFonts w:ascii="Arial" w:hAnsi="Arial" w:cs="Arial"/>
          <w:b/>
          <w:bCs/>
          <w:sz w:val="24"/>
          <w:szCs w:val="24"/>
        </w:rPr>
        <w:t>CONCLUSION:</w:t>
      </w:r>
      <w:r w:rsidRPr="00DB03A7">
        <w:rPr>
          <w:rFonts w:ascii="Arial" w:hAnsi="Arial" w:cs="Arial"/>
          <w:b/>
          <w:bCs/>
          <w:sz w:val="24"/>
          <w:szCs w:val="24"/>
        </w:rPr>
        <w:br/>
      </w:r>
      <w:r w:rsidR="00911D13" w:rsidRPr="00DB03A7">
        <w:rPr>
          <w:rFonts w:ascii="Arial" w:hAnsi="Arial" w:cs="Arial"/>
          <w:sz w:val="24"/>
          <w:szCs w:val="24"/>
        </w:rPr>
        <w:t xml:space="preserve">In conclusion, while working at the front desk the three objectives communication, customer service, and teamwork were accomplished. In this hotel, the operation efficiency is great because managers are always available to help their staff. They have great leadership skills which shows in their work. They communicate and have great technical knowledge about their work.  At this placement, I was allowed the ability to learn new things about myself. However, I believe that training staff is needed at this hotel. The future of Front desk staff looks bright with the advancement in AI, adaption to changing guest expectations, and technological advancements.  </w:t>
      </w:r>
    </w:p>
    <w:p w14:paraId="33CA1845" w14:textId="77777777" w:rsidR="00DB03A7" w:rsidRPr="00DB03A7" w:rsidRDefault="00DB03A7" w:rsidP="00DB03A7">
      <w:pPr>
        <w:spacing w:line="360" w:lineRule="auto"/>
        <w:jc w:val="both"/>
        <w:rPr>
          <w:rFonts w:ascii="Arial" w:hAnsi="Arial" w:cs="Arial"/>
          <w:sz w:val="24"/>
          <w:szCs w:val="24"/>
        </w:rPr>
      </w:pPr>
    </w:p>
    <w:p w14:paraId="2829A914" w14:textId="23E3879D" w:rsidR="00DB03A7" w:rsidRPr="00DB03A7" w:rsidRDefault="00DB03A7" w:rsidP="00DB03A7">
      <w:pPr>
        <w:spacing w:line="360" w:lineRule="auto"/>
        <w:jc w:val="both"/>
        <w:rPr>
          <w:rFonts w:ascii="Arial" w:hAnsi="Arial" w:cs="Arial"/>
          <w:b/>
          <w:bCs/>
          <w:sz w:val="24"/>
          <w:szCs w:val="24"/>
        </w:rPr>
      </w:pPr>
      <w:r w:rsidRPr="00DB03A7">
        <w:rPr>
          <w:rFonts w:ascii="Arial" w:hAnsi="Arial" w:cs="Arial"/>
          <w:b/>
          <w:bCs/>
          <w:sz w:val="24"/>
          <w:szCs w:val="24"/>
        </w:rPr>
        <w:t>REFERENCES:</w:t>
      </w:r>
    </w:p>
    <w:p w14:paraId="16E1FE23" w14:textId="21DB1217" w:rsidR="004D4758" w:rsidRPr="004D4758" w:rsidRDefault="004D4758" w:rsidP="004D4758">
      <w:pPr>
        <w:spacing w:line="360" w:lineRule="auto"/>
        <w:jc w:val="both"/>
        <w:rPr>
          <w:rFonts w:ascii="Arial" w:hAnsi="Arial" w:cs="Arial"/>
          <w:sz w:val="24"/>
          <w:szCs w:val="24"/>
          <w:lang w:val="en-TT"/>
        </w:rPr>
      </w:pPr>
      <w:r w:rsidRPr="004D4758">
        <w:rPr>
          <w:rFonts w:ascii="Arial" w:hAnsi="Arial" w:cs="Arial"/>
          <w:sz w:val="24"/>
          <w:szCs w:val="24"/>
          <w:lang w:val="en-TT"/>
        </w:rPr>
        <w:t xml:space="preserve">Alliance, C. (2014). </w:t>
      </w:r>
      <w:r w:rsidRPr="004D4758">
        <w:rPr>
          <w:rFonts w:ascii="Arial" w:hAnsi="Arial" w:cs="Arial"/>
          <w:i/>
          <w:iCs/>
          <w:sz w:val="24"/>
          <w:szCs w:val="24"/>
          <w:lang w:val="en-TT"/>
        </w:rPr>
        <w:t>Why is Hotel Reputation Management so important for hoteliers today?</w:t>
      </w:r>
      <w:r>
        <w:rPr>
          <w:rFonts w:ascii="Arial" w:hAnsi="Arial" w:cs="Arial"/>
          <w:sz w:val="24"/>
          <w:szCs w:val="24"/>
          <w:lang w:val="en-TT"/>
        </w:rPr>
        <w:t xml:space="preserve"> </w:t>
      </w:r>
      <w:r w:rsidRPr="004D4758">
        <w:rPr>
          <w:rFonts w:ascii="Arial" w:hAnsi="Arial" w:cs="Arial"/>
          <w:sz w:val="24"/>
          <w:szCs w:val="24"/>
          <w:lang w:val="en-TT"/>
        </w:rPr>
        <w:t xml:space="preserve">Hospitality Net. Available at: https://www.hospitalitynet.org/opinion/4067871.html </w:t>
      </w:r>
      <w:r>
        <w:rPr>
          <w:rFonts w:ascii="Arial" w:hAnsi="Arial" w:cs="Arial"/>
          <w:sz w:val="24"/>
          <w:szCs w:val="24"/>
          <w:lang w:val="en-TT"/>
        </w:rPr>
        <w:t>(</w:t>
      </w:r>
      <w:r w:rsidRPr="004D4758">
        <w:rPr>
          <w:rFonts w:ascii="Arial" w:hAnsi="Arial" w:cs="Arial"/>
          <w:sz w:val="24"/>
          <w:szCs w:val="24"/>
          <w:lang w:val="en-TT"/>
        </w:rPr>
        <w:t>Accessed 14 Jun. 2025</w:t>
      </w:r>
      <w:r>
        <w:rPr>
          <w:rFonts w:ascii="Arial" w:hAnsi="Arial" w:cs="Arial"/>
          <w:sz w:val="24"/>
          <w:szCs w:val="24"/>
          <w:lang w:val="en-TT"/>
        </w:rPr>
        <w:t>)</w:t>
      </w:r>
      <w:r w:rsidRPr="004D4758">
        <w:rPr>
          <w:rFonts w:ascii="Arial" w:hAnsi="Arial" w:cs="Arial"/>
          <w:sz w:val="24"/>
          <w:szCs w:val="24"/>
          <w:lang w:val="en-TT"/>
        </w:rPr>
        <w:t>.</w:t>
      </w:r>
    </w:p>
    <w:p w14:paraId="76DF435A" w14:textId="1D59C4A1" w:rsidR="004D4758" w:rsidRPr="004D4758" w:rsidRDefault="004D4758" w:rsidP="004D4758">
      <w:pPr>
        <w:spacing w:line="360" w:lineRule="auto"/>
        <w:jc w:val="both"/>
        <w:rPr>
          <w:rFonts w:ascii="Arial" w:hAnsi="Arial" w:cs="Arial"/>
          <w:sz w:val="24"/>
          <w:szCs w:val="24"/>
          <w:lang w:val="en-TT"/>
        </w:rPr>
      </w:pPr>
      <w:r w:rsidRPr="004D4758">
        <w:rPr>
          <w:rFonts w:ascii="Arial" w:hAnsi="Arial" w:cs="Arial"/>
          <w:sz w:val="24"/>
          <w:szCs w:val="24"/>
          <w:lang w:val="en-TT"/>
        </w:rPr>
        <w:lastRenderedPageBreak/>
        <w:t xml:space="preserve">EHL Insights (2024). </w:t>
      </w:r>
      <w:r w:rsidRPr="004D4758">
        <w:rPr>
          <w:rFonts w:ascii="Arial" w:hAnsi="Arial" w:cs="Arial"/>
          <w:i/>
          <w:iCs/>
          <w:sz w:val="24"/>
          <w:szCs w:val="24"/>
          <w:lang w:val="en-TT"/>
        </w:rPr>
        <w:t>What is a Front Desk Associate in a hotel? Skills, training &amp; tips</w:t>
      </w:r>
      <w:r w:rsidRPr="004D4758">
        <w:rPr>
          <w:rFonts w:ascii="Arial" w:hAnsi="Arial" w:cs="Arial"/>
          <w:sz w:val="24"/>
          <w:szCs w:val="24"/>
          <w:lang w:val="en-TT"/>
        </w:rPr>
        <w:t xml:space="preserve">. Ehl.edu. Available at: https://hospitalityinsights.ehl.edu/what-is-a-front-desk-associate </w:t>
      </w:r>
      <w:r>
        <w:rPr>
          <w:rFonts w:ascii="Arial" w:hAnsi="Arial" w:cs="Arial"/>
          <w:sz w:val="24"/>
          <w:szCs w:val="24"/>
          <w:lang w:val="en-TT"/>
        </w:rPr>
        <w:t>(</w:t>
      </w:r>
      <w:r w:rsidRPr="004D4758">
        <w:rPr>
          <w:rFonts w:ascii="Arial" w:hAnsi="Arial" w:cs="Arial"/>
          <w:sz w:val="24"/>
          <w:szCs w:val="24"/>
          <w:lang w:val="en-TT"/>
        </w:rPr>
        <w:t>Accessed 7 Jun. 2025</w:t>
      </w:r>
      <w:r>
        <w:rPr>
          <w:rFonts w:ascii="Arial" w:hAnsi="Arial" w:cs="Arial"/>
          <w:sz w:val="24"/>
          <w:szCs w:val="24"/>
          <w:lang w:val="en-TT"/>
        </w:rPr>
        <w:t>)</w:t>
      </w:r>
      <w:r w:rsidRPr="004D4758">
        <w:rPr>
          <w:rFonts w:ascii="Arial" w:hAnsi="Arial" w:cs="Arial"/>
          <w:sz w:val="24"/>
          <w:szCs w:val="24"/>
          <w:lang w:val="en-TT"/>
        </w:rPr>
        <w:t>.</w:t>
      </w:r>
    </w:p>
    <w:p w14:paraId="6E27CE33" w14:textId="5EDC1AA8" w:rsidR="004D4758" w:rsidRPr="004D4758" w:rsidRDefault="004D4758" w:rsidP="004D4758">
      <w:pPr>
        <w:spacing w:line="360" w:lineRule="auto"/>
        <w:jc w:val="both"/>
        <w:rPr>
          <w:rFonts w:ascii="Arial" w:hAnsi="Arial" w:cs="Arial"/>
          <w:sz w:val="24"/>
          <w:szCs w:val="24"/>
          <w:lang w:val="en-TT"/>
        </w:rPr>
      </w:pPr>
      <w:r w:rsidRPr="004D4758">
        <w:rPr>
          <w:rFonts w:ascii="Arial" w:hAnsi="Arial" w:cs="Arial"/>
          <w:sz w:val="24"/>
          <w:szCs w:val="24"/>
          <w:lang w:val="en-TT"/>
        </w:rPr>
        <w:t xml:space="preserve">Fallin, L. (2024). </w:t>
      </w:r>
      <w:r w:rsidRPr="004D4758">
        <w:rPr>
          <w:rFonts w:ascii="Arial" w:hAnsi="Arial" w:cs="Arial"/>
          <w:i/>
          <w:iCs/>
          <w:sz w:val="24"/>
          <w:szCs w:val="24"/>
          <w:lang w:val="en-TT"/>
        </w:rPr>
        <w:t>Reflective Writing: ERA</w:t>
      </w:r>
      <w:r w:rsidRPr="004D4758">
        <w:rPr>
          <w:rFonts w:ascii="Arial" w:hAnsi="Arial" w:cs="Arial"/>
          <w:sz w:val="24"/>
          <w:szCs w:val="24"/>
          <w:lang w:val="en-TT"/>
        </w:rPr>
        <w:t xml:space="preserve">. libguides.hull.ac.uk. Available at: https://libguides.hull.ac.uk/reflectivewriting/era </w:t>
      </w:r>
      <w:r>
        <w:rPr>
          <w:rFonts w:ascii="Arial" w:hAnsi="Arial" w:cs="Arial"/>
          <w:sz w:val="24"/>
          <w:szCs w:val="24"/>
          <w:lang w:val="en-TT"/>
        </w:rPr>
        <w:t>(</w:t>
      </w:r>
      <w:r w:rsidRPr="004D4758">
        <w:rPr>
          <w:rFonts w:ascii="Arial" w:hAnsi="Arial" w:cs="Arial"/>
          <w:sz w:val="24"/>
          <w:szCs w:val="24"/>
          <w:lang w:val="en-TT"/>
        </w:rPr>
        <w:t>Accessed 13 Jun. 2025</w:t>
      </w:r>
      <w:r>
        <w:rPr>
          <w:rFonts w:ascii="Arial" w:hAnsi="Arial" w:cs="Arial"/>
          <w:sz w:val="24"/>
          <w:szCs w:val="24"/>
          <w:lang w:val="en-TT"/>
        </w:rPr>
        <w:t>)</w:t>
      </w:r>
      <w:r w:rsidRPr="004D4758">
        <w:rPr>
          <w:rFonts w:ascii="Arial" w:hAnsi="Arial" w:cs="Arial"/>
          <w:sz w:val="24"/>
          <w:szCs w:val="24"/>
          <w:lang w:val="en-TT"/>
        </w:rPr>
        <w:t>.</w:t>
      </w:r>
    </w:p>
    <w:p w14:paraId="081E7A22" w14:textId="3CF78FE0" w:rsidR="004D4758" w:rsidRPr="004D4758" w:rsidRDefault="004D4758" w:rsidP="004D4758">
      <w:pPr>
        <w:spacing w:line="360" w:lineRule="auto"/>
        <w:jc w:val="both"/>
        <w:rPr>
          <w:rFonts w:ascii="Arial" w:hAnsi="Arial" w:cs="Arial"/>
          <w:sz w:val="24"/>
          <w:szCs w:val="24"/>
          <w:lang w:val="en-TT"/>
        </w:rPr>
      </w:pPr>
      <w:proofErr w:type="spellStart"/>
      <w:r w:rsidRPr="004D4758">
        <w:rPr>
          <w:rFonts w:ascii="Arial" w:hAnsi="Arial" w:cs="Arial"/>
          <w:sz w:val="24"/>
          <w:szCs w:val="24"/>
          <w:lang w:val="en-TT"/>
        </w:rPr>
        <w:t>HotelKey</w:t>
      </w:r>
      <w:proofErr w:type="spellEnd"/>
      <w:r w:rsidRPr="004D4758">
        <w:rPr>
          <w:rFonts w:ascii="Arial" w:hAnsi="Arial" w:cs="Arial"/>
          <w:sz w:val="24"/>
          <w:szCs w:val="24"/>
          <w:lang w:val="en-TT"/>
        </w:rPr>
        <w:t xml:space="preserve"> (2025). </w:t>
      </w:r>
      <w:proofErr w:type="spellStart"/>
      <w:r w:rsidRPr="004D4758">
        <w:rPr>
          <w:rFonts w:ascii="Arial" w:hAnsi="Arial" w:cs="Arial"/>
          <w:i/>
          <w:iCs/>
          <w:sz w:val="24"/>
          <w:szCs w:val="24"/>
          <w:lang w:val="en-TT"/>
        </w:rPr>
        <w:t>HotelKey</w:t>
      </w:r>
      <w:proofErr w:type="spellEnd"/>
      <w:r w:rsidRPr="004D4758">
        <w:rPr>
          <w:rFonts w:ascii="Arial" w:hAnsi="Arial" w:cs="Arial"/>
          <w:i/>
          <w:iCs/>
          <w:sz w:val="24"/>
          <w:szCs w:val="24"/>
          <w:lang w:val="en-TT"/>
        </w:rPr>
        <w:t>: Next Generation Hospitality Management Platform</w:t>
      </w:r>
      <w:r w:rsidRPr="004D4758">
        <w:rPr>
          <w:rFonts w:ascii="Arial" w:hAnsi="Arial" w:cs="Arial"/>
          <w:sz w:val="24"/>
          <w:szCs w:val="24"/>
          <w:lang w:val="en-TT"/>
        </w:rPr>
        <w:t xml:space="preserve">. Hotelkeyapp.com. Available at: https://www.hotelkeyapp.com/ </w:t>
      </w:r>
      <w:r>
        <w:rPr>
          <w:rFonts w:ascii="Arial" w:hAnsi="Arial" w:cs="Arial"/>
          <w:sz w:val="24"/>
          <w:szCs w:val="24"/>
          <w:lang w:val="en-TT"/>
        </w:rPr>
        <w:t>(</w:t>
      </w:r>
      <w:r w:rsidRPr="004D4758">
        <w:rPr>
          <w:rFonts w:ascii="Arial" w:hAnsi="Arial" w:cs="Arial"/>
          <w:sz w:val="24"/>
          <w:szCs w:val="24"/>
          <w:lang w:val="en-TT"/>
        </w:rPr>
        <w:t>Accessed 7 Jun. 2025</w:t>
      </w:r>
      <w:r>
        <w:rPr>
          <w:rFonts w:ascii="Arial" w:hAnsi="Arial" w:cs="Arial"/>
          <w:sz w:val="24"/>
          <w:szCs w:val="24"/>
          <w:lang w:val="en-TT"/>
        </w:rPr>
        <w:t>)</w:t>
      </w:r>
      <w:r w:rsidRPr="004D4758">
        <w:rPr>
          <w:rFonts w:ascii="Arial" w:hAnsi="Arial" w:cs="Arial"/>
          <w:sz w:val="24"/>
          <w:szCs w:val="24"/>
          <w:lang w:val="en-TT"/>
        </w:rPr>
        <w:t>.</w:t>
      </w:r>
    </w:p>
    <w:p w14:paraId="14402AB8" w14:textId="5C126F05" w:rsidR="004D4758" w:rsidRPr="004D4758" w:rsidRDefault="004D4758" w:rsidP="004D4758">
      <w:pPr>
        <w:spacing w:line="360" w:lineRule="auto"/>
        <w:jc w:val="both"/>
        <w:rPr>
          <w:rFonts w:ascii="Arial" w:hAnsi="Arial" w:cs="Arial"/>
          <w:sz w:val="24"/>
          <w:szCs w:val="24"/>
          <w:lang w:val="en-TT"/>
        </w:rPr>
      </w:pPr>
      <w:r w:rsidRPr="004D4758">
        <w:rPr>
          <w:rFonts w:ascii="Arial" w:hAnsi="Arial" w:cs="Arial"/>
          <w:sz w:val="24"/>
          <w:szCs w:val="24"/>
          <w:lang w:val="en-TT"/>
        </w:rPr>
        <w:t xml:space="preserve">IHG (2024). </w:t>
      </w:r>
      <w:r w:rsidRPr="004D4758">
        <w:rPr>
          <w:rFonts w:ascii="Arial" w:hAnsi="Arial" w:cs="Arial"/>
          <w:i/>
          <w:iCs/>
          <w:sz w:val="24"/>
          <w:szCs w:val="24"/>
          <w:lang w:val="en-TT"/>
        </w:rPr>
        <w:t xml:space="preserve">IHG Green </w:t>
      </w:r>
      <w:proofErr w:type="spellStart"/>
      <w:r w:rsidRPr="004D4758">
        <w:rPr>
          <w:rFonts w:ascii="Arial" w:hAnsi="Arial" w:cs="Arial"/>
          <w:i/>
          <w:iCs/>
          <w:sz w:val="24"/>
          <w:szCs w:val="24"/>
          <w:lang w:val="en-TT"/>
        </w:rPr>
        <w:t>Engage</w:t>
      </w:r>
      <w:r w:rsidRPr="004D4758">
        <w:rPr>
          <w:rFonts w:ascii="Arial" w:hAnsi="Arial" w:cs="Arial"/>
          <w:i/>
          <w:iCs/>
          <w:sz w:val="24"/>
          <w:szCs w:val="24"/>
          <w:vertAlign w:val="superscript"/>
          <w:lang w:val="en-TT"/>
        </w:rPr>
        <w:t>TM</w:t>
      </w:r>
      <w:proofErr w:type="spellEnd"/>
      <w:r w:rsidRPr="004D4758">
        <w:rPr>
          <w:rFonts w:ascii="Arial" w:hAnsi="Arial" w:cs="Arial"/>
          <w:i/>
          <w:iCs/>
          <w:sz w:val="24"/>
          <w:szCs w:val="24"/>
          <w:lang w:val="en-TT"/>
        </w:rPr>
        <w:t xml:space="preserve"> system</w:t>
      </w:r>
      <w:r w:rsidRPr="004D4758">
        <w:rPr>
          <w:rFonts w:ascii="Arial" w:hAnsi="Arial" w:cs="Arial"/>
          <w:sz w:val="24"/>
          <w:szCs w:val="24"/>
          <w:lang w:val="en-TT"/>
        </w:rPr>
        <w:t xml:space="preserve">. IHG. Available at: https://www.ihg.com/content/gb/en/support/green-engage </w:t>
      </w:r>
      <w:r>
        <w:rPr>
          <w:rFonts w:ascii="Arial" w:hAnsi="Arial" w:cs="Arial"/>
          <w:sz w:val="24"/>
          <w:szCs w:val="24"/>
          <w:lang w:val="en-TT"/>
        </w:rPr>
        <w:t>(</w:t>
      </w:r>
      <w:r w:rsidRPr="004D4758">
        <w:rPr>
          <w:rFonts w:ascii="Arial" w:hAnsi="Arial" w:cs="Arial"/>
          <w:sz w:val="24"/>
          <w:szCs w:val="24"/>
          <w:lang w:val="en-TT"/>
        </w:rPr>
        <w:t>Accessed 7 Jun. 2025</w:t>
      </w:r>
      <w:r>
        <w:rPr>
          <w:rFonts w:ascii="Arial" w:hAnsi="Arial" w:cs="Arial"/>
          <w:sz w:val="24"/>
          <w:szCs w:val="24"/>
          <w:lang w:val="en-TT"/>
        </w:rPr>
        <w:t>)</w:t>
      </w:r>
      <w:r w:rsidRPr="004D4758">
        <w:rPr>
          <w:rFonts w:ascii="Arial" w:hAnsi="Arial" w:cs="Arial"/>
          <w:sz w:val="24"/>
          <w:szCs w:val="24"/>
          <w:lang w:val="en-TT"/>
        </w:rPr>
        <w:t>.</w:t>
      </w:r>
    </w:p>
    <w:p w14:paraId="7CB38971" w14:textId="4DABCF89" w:rsidR="004D4758" w:rsidRPr="004D4758" w:rsidRDefault="004D4758" w:rsidP="004D4758">
      <w:pPr>
        <w:spacing w:line="360" w:lineRule="auto"/>
        <w:jc w:val="both"/>
        <w:rPr>
          <w:rFonts w:ascii="Arial" w:hAnsi="Arial" w:cs="Arial"/>
          <w:sz w:val="24"/>
          <w:szCs w:val="24"/>
          <w:lang w:val="en-TT"/>
        </w:rPr>
      </w:pPr>
      <w:r w:rsidRPr="004D4758">
        <w:rPr>
          <w:rFonts w:ascii="Arial" w:hAnsi="Arial" w:cs="Arial"/>
          <w:sz w:val="24"/>
          <w:szCs w:val="24"/>
          <w:lang w:val="en-TT"/>
        </w:rPr>
        <w:t xml:space="preserve">Lacalle, E. (2023). </w:t>
      </w:r>
      <w:r w:rsidRPr="004D4758">
        <w:rPr>
          <w:rFonts w:ascii="Arial" w:hAnsi="Arial" w:cs="Arial"/>
          <w:i/>
          <w:iCs/>
          <w:sz w:val="24"/>
          <w:szCs w:val="24"/>
          <w:lang w:val="en-TT"/>
        </w:rPr>
        <w:t>Train your staff to master hotel front desk operations</w:t>
      </w:r>
      <w:r w:rsidRPr="004D4758">
        <w:rPr>
          <w:rFonts w:ascii="Arial" w:hAnsi="Arial" w:cs="Arial"/>
          <w:sz w:val="24"/>
          <w:szCs w:val="24"/>
          <w:lang w:val="en-TT"/>
        </w:rPr>
        <w:t xml:space="preserve">. Mews.com. Available at: https://www.mews.com/en/blog/hotel-front-desk-training?progression-bar=&amp;mrasn=1444917.1796550.RcUJ8YcX.2najfxxzj6z8228j </w:t>
      </w:r>
      <w:r>
        <w:rPr>
          <w:rFonts w:ascii="Arial" w:hAnsi="Arial" w:cs="Arial"/>
          <w:sz w:val="24"/>
          <w:szCs w:val="24"/>
          <w:lang w:val="en-TT"/>
        </w:rPr>
        <w:t>(</w:t>
      </w:r>
      <w:r w:rsidRPr="004D4758">
        <w:rPr>
          <w:rFonts w:ascii="Arial" w:hAnsi="Arial" w:cs="Arial"/>
          <w:sz w:val="24"/>
          <w:szCs w:val="24"/>
          <w:lang w:val="en-TT"/>
        </w:rPr>
        <w:t>Accessed 7 Jun. 2025</w:t>
      </w:r>
      <w:r>
        <w:rPr>
          <w:rFonts w:ascii="Arial" w:hAnsi="Arial" w:cs="Arial"/>
          <w:sz w:val="24"/>
          <w:szCs w:val="24"/>
          <w:lang w:val="en-TT"/>
        </w:rPr>
        <w:t>)</w:t>
      </w:r>
      <w:r w:rsidRPr="004D4758">
        <w:rPr>
          <w:rFonts w:ascii="Arial" w:hAnsi="Arial" w:cs="Arial"/>
          <w:sz w:val="24"/>
          <w:szCs w:val="24"/>
          <w:lang w:val="en-TT"/>
        </w:rPr>
        <w:t>.</w:t>
      </w:r>
    </w:p>
    <w:p w14:paraId="0EACA186" w14:textId="0389412C" w:rsidR="004D4758" w:rsidRPr="004D4758" w:rsidRDefault="004D4758" w:rsidP="004D4758">
      <w:pPr>
        <w:spacing w:line="360" w:lineRule="auto"/>
        <w:jc w:val="both"/>
        <w:rPr>
          <w:rFonts w:ascii="Arial" w:hAnsi="Arial" w:cs="Arial"/>
          <w:sz w:val="24"/>
          <w:szCs w:val="24"/>
          <w:lang w:val="en-TT"/>
        </w:rPr>
      </w:pPr>
      <w:r w:rsidRPr="004D4758">
        <w:rPr>
          <w:rFonts w:ascii="Arial" w:hAnsi="Arial" w:cs="Arial"/>
          <w:sz w:val="24"/>
          <w:szCs w:val="24"/>
          <w:lang w:val="en-TT"/>
        </w:rPr>
        <w:t xml:space="preserve">Lacalle, E. (2024). </w:t>
      </w:r>
      <w:r w:rsidRPr="004D4758">
        <w:rPr>
          <w:rFonts w:ascii="Arial" w:hAnsi="Arial" w:cs="Arial"/>
          <w:i/>
          <w:iCs/>
          <w:sz w:val="24"/>
          <w:szCs w:val="24"/>
          <w:lang w:val="en-TT"/>
        </w:rPr>
        <w:t>The importance of communication in the hospitality industry</w:t>
      </w:r>
      <w:r w:rsidRPr="004D4758">
        <w:rPr>
          <w:rFonts w:ascii="Arial" w:hAnsi="Arial" w:cs="Arial"/>
          <w:sz w:val="24"/>
          <w:szCs w:val="24"/>
          <w:lang w:val="en-TT"/>
        </w:rPr>
        <w:t xml:space="preserve">. Mews.com. Available at: https://www.mews.com/en/blog/communication-in-hospitality-industry?progression-bar=&amp;mrasn=1444917.1796550.3eQ2esMt.879hj8rpvwbtmd30 </w:t>
      </w:r>
      <w:r>
        <w:rPr>
          <w:rFonts w:ascii="Arial" w:hAnsi="Arial" w:cs="Arial"/>
          <w:sz w:val="24"/>
          <w:szCs w:val="24"/>
          <w:lang w:val="en-TT"/>
        </w:rPr>
        <w:t>(</w:t>
      </w:r>
      <w:r w:rsidRPr="004D4758">
        <w:rPr>
          <w:rFonts w:ascii="Arial" w:hAnsi="Arial" w:cs="Arial"/>
          <w:sz w:val="24"/>
          <w:szCs w:val="24"/>
          <w:lang w:val="en-TT"/>
        </w:rPr>
        <w:t>Accessed 7 Jun. 2025</w:t>
      </w:r>
      <w:r>
        <w:rPr>
          <w:rFonts w:ascii="Arial" w:hAnsi="Arial" w:cs="Arial"/>
          <w:sz w:val="24"/>
          <w:szCs w:val="24"/>
          <w:lang w:val="en-TT"/>
        </w:rPr>
        <w:t>)</w:t>
      </w:r>
      <w:r w:rsidRPr="004D4758">
        <w:rPr>
          <w:rFonts w:ascii="Arial" w:hAnsi="Arial" w:cs="Arial"/>
          <w:sz w:val="24"/>
          <w:szCs w:val="24"/>
          <w:lang w:val="en-TT"/>
        </w:rPr>
        <w:t>.</w:t>
      </w:r>
    </w:p>
    <w:p w14:paraId="0FBD53B2" w14:textId="73A42732" w:rsidR="004D4758" w:rsidRPr="004D4758" w:rsidRDefault="004D4758" w:rsidP="004D4758">
      <w:pPr>
        <w:spacing w:line="360" w:lineRule="auto"/>
        <w:jc w:val="both"/>
        <w:rPr>
          <w:rFonts w:ascii="Arial" w:hAnsi="Arial" w:cs="Arial"/>
          <w:sz w:val="24"/>
          <w:szCs w:val="24"/>
          <w:lang w:val="en-TT"/>
        </w:rPr>
      </w:pPr>
      <w:r w:rsidRPr="004D4758">
        <w:rPr>
          <w:rFonts w:ascii="Arial" w:hAnsi="Arial" w:cs="Arial"/>
          <w:sz w:val="24"/>
          <w:szCs w:val="24"/>
          <w:lang w:val="en-TT"/>
        </w:rPr>
        <w:t xml:space="preserve">Londhe, R.C. (2024). </w:t>
      </w:r>
      <w:r w:rsidRPr="004D4758">
        <w:rPr>
          <w:rFonts w:ascii="Arial" w:hAnsi="Arial" w:cs="Arial"/>
          <w:i/>
          <w:iCs/>
          <w:sz w:val="24"/>
          <w:szCs w:val="24"/>
          <w:lang w:val="en-TT"/>
        </w:rPr>
        <w:t xml:space="preserve">The importance of </w:t>
      </w:r>
      <w:proofErr w:type="gramStart"/>
      <w:r w:rsidRPr="004D4758">
        <w:rPr>
          <w:rFonts w:ascii="Arial" w:hAnsi="Arial" w:cs="Arial"/>
          <w:i/>
          <w:iCs/>
          <w:sz w:val="24"/>
          <w:szCs w:val="24"/>
          <w:lang w:val="en-TT"/>
        </w:rPr>
        <w:t>team work</w:t>
      </w:r>
      <w:proofErr w:type="gramEnd"/>
      <w:r w:rsidRPr="004D4758">
        <w:rPr>
          <w:rFonts w:ascii="Arial" w:hAnsi="Arial" w:cs="Arial"/>
          <w:i/>
          <w:iCs/>
          <w:sz w:val="24"/>
          <w:szCs w:val="24"/>
          <w:lang w:val="en-TT"/>
        </w:rPr>
        <w:t xml:space="preserve"> in hospitality industry for interdepartmental co-ordination</w:t>
      </w:r>
      <w:r w:rsidRPr="004D4758">
        <w:rPr>
          <w:rFonts w:ascii="Arial" w:hAnsi="Arial" w:cs="Arial"/>
          <w:sz w:val="24"/>
          <w:szCs w:val="24"/>
          <w:lang w:val="en-TT"/>
        </w:rPr>
        <w:t xml:space="preserve">. ResearchGate. Available at: https://www.researchgate.net/publication/378906572_THE_IMPORTANCE_OF_TEAM_WORK_IN_HOSPITALITY_INDUSTRY_FOR_INTERDEPARTMENTAL_CO-ORDINATION </w:t>
      </w:r>
      <w:r>
        <w:rPr>
          <w:rFonts w:ascii="Arial" w:hAnsi="Arial" w:cs="Arial"/>
          <w:sz w:val="24"/>
          <w:szCs w:val="24"/>
          <w:lang w:val="en-TT"/>
        </w:rPr>
        <w:t>(</w:t>
      </w:r>
      <w:r w:rsidRPr="004D4758">
        <w:rPr>
          <w:rFonts w:ascii="Arial" w:hAnsi="Arial" w:cs="Arial"/>
          <w:sz w:val="24"/>
          <w:szCs w:val="24"/>
          <w:lang w:val="en-TT"/>
        </w:rPr>
        <w:t>Accessed 7 Jun. 2025</w:t>
      </w:r>
      <w:r>
        <w:rPr>
          <w:rFonts w:ascii="Arial" w:hAnsi="Arial" w:cs="Arial"/>
          <w:sz w:val="24"/>
          <w:szCs w:val="24"/>
          <w:lang w:val="en-TT"/>
        </w:rPr>
        <w:t>)</w:t>
      </w:r>
      <w:r w:rsidRPr="004D4758">
        <w:rPr>
          <w:rFonts w:ascii="Arial" w:hAnsi="Arial" w:cs="Arial"/>
          <w:sz w:val="24"/>
          <w:szCs w:val="24"/>
          <w:lang w:val="en-TT"/>
        </w:rPr>
        <w:t>.</w:t>
      </w:r>
    </w:p>
    <w:p w14:paraId="6D40881D" w14:textId="78D5DA2D" w:rsidR="004D4758" w:rsidRPr="004D4758" w:rsidRDefault="004D4758" w:rsidP="004D4758">
      <w:pPr>
        <w:spacing w:line="360" w:lineRule="auto"/>
        <w:jc w:val="both"/>
        <w:rPr>
          <w:rFonts w:ascii="Arial" w:hAnsi="Arial" w:cs="Arial"/>
          <w:sz w:val="24"/>
          <w:szCs w:val="24"/>
          <w:lang w:val="en-TT"/>
        </w:rPr>
      </w:pPr>
      <w:r w:rsidRPr="004D4758">
        <w:rPr>
          <w:rFonts w:ascii="Arial" w:hAnsi="Arial" w:cs="Arial"/>
          <w:sz w:val="24"/>
          <w:szCs w:val="24"/>
          <w:lang w:val="en-TT"/>
        </w:rPr>
        <w:t xml:space="preserve">Morch, A. (2024). </w:t>
      </w:r>
      <w:r w:rsidRPr="004D4758">
        <w:rPr>
          <w:rFonts w:ascii="Arial" w:hAnsi="Arial" w:cs="Arial"/>
          <w:i/>
          <w:iCs/>
          <w:sz w:val="24"/>
          <w:szCs w:val="24"/>
          <w:lang w:val="en-TT"/>
        </w:rPr>
        <w:t>How Hotels Can Use AI to Drive ROI: Harmonizing Automation, Augmentation, and Analysis</w:t>
      </w:r>
      <w:r w:rsidRPr="004D4758">
        <w:rPr>
          <w:rFonts w:ascii="Arial" w:hAnsi="Arial" w:cs="Arial"/>
          <w:sz w:val="24"/>
          <w:szCs w:val="24"/>
          <w:lang w:val="en-TT"/>
        </w:rPr>
        <w:t xml:space="preserve">. Hospitality Net. Available at: https://www.hospitalitynet.org/opinion/4124054.html </w:t>
      </w:r>
      <w:r>
        <w:rPr>
          <w:rFonts w:ascii="Arial" w:hAnsi="Arial" w:cs="Arial"/>
          <w:sz w:val="24"/>
          <w:szCs w:val="24"/>
          <w:lang w:val="en-TT"/>
        </w:rPr>
        <w:t>(</w:t>
      </w:r>
      <w:r w:rsidRPr="004D4758">
        <w:rPr>
          <w:rFonts w:ascii="Arial" w:hAnsi="Arial" w:cs="Arial"/>
          <w:sz w:val="24"/>
          <w:szCs w:val="24"/>
          <w:lang w:val="en-TT"/>
        </w:rPr>
        <w:t>Accessed 7 Jun. 2025</w:t>
      </w:r>
      <w:r>
        <w:rPr>
          <w:rFonts w:ascii="Arial" w:hAnsi="Arial" w:cs="Arial"/>
          <w:sz w:val="24"/>
          <w:szCs w:val="24"/>
          <w:lang w:val="en-TT"/>
        </w:rPr>
        <w:t>)</w:t>
      </w:r>
      <w:r w:rsidRPr="004D4758">
        <w:rPr>
          <w:rFonts w:ascii="Arial" w:hAnsi="Arial" w:cs="Arial"/>
          <w:sz w:val="24"/>
          <w:szCs w:val="24"/>
          <w:lang w:val="en-TT"/>
        </w:rPr>
        <w:t>.</w:t>
      </w:r>
    </w:p>
    <w:p w14:paraId="5FB2A011" w14:textId="35402278" w:rsidR="004D4758" w:rsidRPr="004D4758" w:rsidRDefault="004D4758" w:rsidP="004D4758">
      <w:pPr>
        <w:spacing w:line="360" w:lineRule="auto"/>
        <w:jc w:val="both"/>
        <w:rPr>
          <w:rFonts w:ascii="Arial" w:hAnsi="Arial" w:cs="Arial"/>
          <w:sz w:val="24"/>
          <w:szCs w:val="24"/>
          <w:lang w:val="en-TT"/>
        </w:rPr>
      </w:pPr>
      <w:r w:rsidRPr="004D4758">
        <w:rPr>
          <w:rFonts w:ascii="Arial" w:hAnsi="Arial" w:cs="Arial"/>
          <w:sz w:val="24"/>
          <w:szCs w:val="24"/>
          <w:lang w:val="en-TT"/>
        </w:rPr>
        <w:t xml:space="preserve">Pollet, M. (2021). </w:t>
      </w:r>
      <w:r w:rsidRPr="004D4758">
        <w:rPr>
          <w:rFonts w:ascii="Arial" w:hAnsi="Arial" w:cs="Arial"/>
          <w:i/>
          <w:iCs/>
          <w:sz w:val="24"/>
          <w:szCs w:val="24"/>
          <w:lang w:val="en-TT"/>
        </w:rPr>
        <w:t>5 Common Problems in the Hotel Industry that Frustrate Guests</w:t>
      </w:r>
      <w:r w:rsidRPr="004D4758">
        <w:rPr>
          <w:rFonts w:ascii="Arial" w:hAnsi="Arial" w:cs="Arial"/>
          <w:sz w:val="24"/>
          <w:szCs w:val="24"/>
          <w:lang w:val="en-TT"/>
        </w:rPr>
        <w:t xml:space="preserve">. Hospitality Net. Available at: https://www.hospitalitynet.org/opinion/4107673.html </w:t>
      </w:r>
      <w:r>
        <w:rPr>
          <w:rFonts w:ascii="Arial" w:hAnsi="Arial" w:cs="Arial"/>
          <w:sz w:val="24"/>
          <w:szCs w:val="24"/>
          <w:lang w:val="en-TT"/>
        </w:rPr>
        <w:t>(</w:t>
      </w:r>
      <w:r w:rsidRPr="004D4758">
        <w:rPr>
          <w:rFonts w:ascii="Arial" w:hAnsi="Arial" w:cs="Arial"/>
          <w:sz w:val="24"/>
          <w:szCs w:val="24"/>
          <w:lang w:val="en-TT"/>
        </w:rPr>
        <w:t>Accessed 7 Jun. 2025</w:t>
      </w:r>
      <w:r>
        <w:rPr>
          <w:rFonts w:ascii="Arial" w:hAnsi="Arial" w:cs="Arial"/>
          <w:sz w:val="24"/>
          <w:szCs w:val="24"/>
          <w:lang w:val="en-TT"/>
        </w:rPr>
        <w:t>)</w:t>
      </w:r>
      <w:r w:rsidRPr="004D4758">
        <w:rPr>
          <w:rFonts w:ascii="Arial" w:hAnsi="Arial" w:cs="Arial"/>
          <w:sz w:val="24"/>
          <w:szCs w:val="24"/>
          <w:lang w:val="en-TT"/>
        </w:rPr>
        <w:t>.</w:t>
      </w:r>
    </w:p>
    <w:p w14:paraId="582A713F" w14:textId="77777777" w:rsidR="00EB666B" w:rsidRDefault="00EB666B" w:rsidP="004D4758">
      <w:pPr>
        <w:spacing w:line="360" w:lineRule="auto"/>
        <w:jc w:val="both"/>
        <w:rPr>
          <w:rFonts w:ascii="Arial" w:hAnsi="Arial" w:cs="Arial"/>
          <w:sz w:val="24"/>
          <w:szCs w:val="24"/>
        </w:rPr>
      </w:pPr>
      <w:r w:rsidRPr="00EB666B">
        <w:rPr>
          <w:rFonts w:ascii="Arial" w:hAnsi="Arial" w:cs="Arial"/>
          <w:sz w:val="24"/>
          <w:szCs w:val="24"/>
        </w:rPr>
        <w:lastRenderedPageBreak/>
        <w:t xml:space="preserve">How to acknowledge your use of AI </w:t>
      </w:r>
    </w:p>
    <w:p w14:paraId="1F8285A5" w14:textId="048407C3" w:rsidR="003C40BC" w:rsidRPr="00DB03A7" w:rsidRDefault="00EB666B" w:rsidP="004D4758">
      <w:pPr>
        <w:spacing w:line="360" w:lineRule="auto"/>
        <w:jc w:val="both"/>
        <w:rPr>
          <w:rFonts w:ascii="Arial" w:hAnsi="Arial" w:cs="Arial"/>
          <w:sz w:val="24"/>
          <w:szCs w:val="24"/>
        </w:rPr>
      </w:pPr>
      <w:r w:rsidRPr="00EB666B">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D3E03D7" w14:textId="6FC30262" w:rsidR="007E7998" w:rsidRPr="00DB03A7" w:rsidRDefault="00B65152" w:rsidP="004D4758">
      <w:pPr>
        <w:spacing w:line="360" w:lineRule="auto"/>
        <w:jc w:val="both"/>
        <w:rPr>
          <w:rFonts w:ascii="Arial" w:hAnsi="Arial" w:cs="Arial"/>
          <w:sz w:val="24"/>
          <w:szCs w:val="24"/>
        </w:rPr>
      </w:pPr>
      <w:r w:rsidRPr="00DB03A7">
        <w:rPr>
          <w:rFonts w:ascii="Arial" w:hAnsi="Arial" w:cs="Arial"/>
          <w:sz w:val="24"/>
          <w:szCs w:val="24"/>
        </w:rPr>
        <w:t xml:space="preserve"> </w:t>
      </w:r>
    </w:p>
    <w:p w14:paraId="7E28CF01" w14:textId="77777777" w:rsidR="00B65152" w:rsidRPr="00DB03A7" w:rsidRDefault="00B65152" w:rsidP="00DB03A7">
      <w:pPr>
        <w:spacing w:line="360" w:lineRule="auto"/>
        <w:rPr>
          <w:rFonts w:ascii="Arial" w:hAnsi="Arial" w:cs="Arial"/>
          <w:sz w:val="24"/>
          <w:szCs w:val="24"/>
          <w:lang w:val="en-US"/>
        </w:rPr>
      </w:pPr>
    </w:p>
    <w:sectPr w:rsidR="00B65152" w:rsidRPr="00DB0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66821"/>
    <w:multiLevelType w:val="hybridMultilevel"/>
    <w:tmpl w:val="3D46EFA0"/>
    <w:lvl w:ilvl="0" w:tplc="2C090001">
      <w:start w:val="1"/>
      <w:numFmt w:val="bullet"/>
      <w:lvlText w:val=""/>
      <w:lvlJc w:val="left"/>
      <w:pPr>
        <w:ind w:left="720" w:hanging="360"/>
      </w:pPr>
      <w:rPr>
        <w:rFonts w:ascii="Symbol" w:hAnsi="Symbol" w:hint="default"/>
      </w:rPr>
    </w:lvl>
    <w:lvl w:ilvl="1" w:tplc="2C090003" w:tentative="1">
      <w:start w:val="1"/>
      <w:numFmt w:val="bullet"/>
      <w:lvlText w:val="o"/>
      <w:lvlJc w:val="left"/>
      <w:pPr>
        <w:ind w:left="1440" w:hanging="360"/>
      </w:pPr>
      <w:rPr>
        <w:rFonts w:ascii="Courier New" w:hAnsi="Courier New" w:cs="Courier New" w:hint="default"/>
      </w:rPr>
    </w:lvl>
    <w:lvl w:ilvl="2" w:tplc="2C090005" w:tentative="1">
      <w:start w:val="1"/>
      <w:numFmt w:val="bullet"/>
      <w:lvlText w:val=""/>
      <w:lvlJc w:val="left"/>
      <w:pPr>
        <w:ind w:left="2160" w:hanging="360"/>
      </w:pPr>
      <w:rPr>
        <w:rFonts w:ascii="Wingdings" w:hAnsi="Wingdings" w:hint="default"/>
      </w:rPr>
    </w:lvl>
    <w:lvl w:ilvl="3" w:tplc="2C090001" w:tentative="1">
      <w:start w:val="1"/>
      <w:numFmt w:val="bullet"/>
      <w:lvlText w:val=""/>
      <w:lvlJc w:val="left"/>
      <w:pPr>
        <w:ind w:left="2880" w:hanging="360"/>
      </w:pPr>
      <w:rPr>
        <w:rFonts w:ascii="Symbol" w:hAnsi="Symbol" w:hint="default"/>
      </w:rPr>
    </w:lvl>
    <w:lvl w:ilvl="4" w:tplc="2C090003" w:tentative="1">
      <w:start w:val="1"/>
      <w:numFmt w:val="bullet"/>
      <w:lvlText w:val="o"/>
      <w:lvlJc w:val="left"/>
      <w:pPr>
        <w:ind w:left="3600" w:hanging="360"/>
      </w:pPr>
      <w:rPr>
        <w:rFonts w:ascii="Courier New" w:hAnsi="Courier New" w:cs="Courier New" w:hint="default"/>
      </w:rPr>
    </w:lvl>
    <w:lvl w:ilvl="5" w:tplc="2C090005" w:tentative="1">
      <w:start w:val="1"/>
      <w:numFmt w:val="bullet"/>
      <w:lvlText w:val=""/>
      <w:lvlJc w:val="left"/>
      <w:pPr>
        <w:ind w:left="4320" w:hanging="360"/>
      </w:pPr>
      <w:rPr>
        <w:rFonts w:ascii="Wingdings" w:hAnsi="Wingdings" w:hint="default"/>
      </w:rPr>
    </w:lvl>
    <w:lvl w:ilvl="6" w:tplc="2C090001" w:tentative="1">
      <w:start w:val="1"/>
      <w:numFmt w:val="bullet"/>
      <w:lvlText w:val=""/>
      <w:lvlJc w:val="left"/>
      <w:pPr>
        <w:ind w:left="5040" w:hanging="360"/>
      </w:pPr>
      <w:rPr>
        <w:rFonts w:ascii="Symbol" w:hAnsi="Symbol" w:hint="default"/>
      </w:rPr>
    </w:lvl>
    <w:lvl w:ilvl="7" w:tplc="2C090003" w:tentative="1">
      <w:start w:val="1"/>
      <w:numFmt w:val="bullet"/>
      <w:lvlText w:val="o"/>
      <w:lvlJc w:val="left"/>
      <w:pPr>
        <w:ind w:left="5760" w:hanging="360"/>
      </w:pPr>
      <w:rPr>
        <w:rFonts w:ascii="Courier New" w:hAnsi="Courier New" w:cs="Courier New" w:hint="default"/>
      </w:rPr>
    </w:lvl>
    <w:lvl w:ilvl="8" w:tplc="2C090005" w:tentative="1">
      <w:start w:val="1"/>
      <w:numFmt w:val="bullet"/>
      <w:lvlText w:val=""/>
      <w:lvlJc w:val="left"/>
      <w:pPr>
        <w:ind w:left="6480" w:hanging="360"/>
      </w:pPr>
      <w:rPr>
        <w:rFonts w:ascii="Wingdings" w:hAnsi="Wingdings" w:hint="default"/>
      </w:rPr>
    </w:lvl>
  </w:abstractNum>
  <w:num w:numId="1" w16cid:durableId="1079251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3A5"/>
    <w:rsid w:val="00134FBE"/>
    <w:rsid w:val="00150C1A"/>
    <w:rsid w:val="001D7491"/>
    <w:rsid w:val="00201466"/>
    <w:rsid w:val="002826B3"/>
    <w:rsid w:val="00293CDD"/>
    <w:rsid w:val="002C7302"/>
    <w:rsid w:val="002F2F8D"/>
    <w:rsid w:val="00317387"/>
    <w:rsid w:val="0033231B"/>
    <w:rsid w:val="00347F88"/>
    <w:rsid w:val="00350C22"/>
    <w:rsid w:val="003545F1"/>
    <w:rsid w:val="003A77FB"/>
    <w:rsid w:val="003B2267"/>
    <w:rsid w:val="003C40BC"/>
    <w:rsid w:val="003D769B"/>
    <w:rsid w:val="00400C12"/>
    <w:rsid w:val="004145C2"/>
    <w:rsid w:val="004824DB"/>
    <w:rsid w:val="00482869"/>
    <w:rsid w:val="004B5A25"/>
    <w:rsid w:val="004D4758"/>
    <w:rsid w:val="00517184"/>
    <w:rsid w:val="005206AB"/>
    <w:rsid w:val="005234D7"/>
    <w:rsid w:val="00576631"/>
    <w:rsid w:val="005835FF"/>
    <w:rsid w:val="0059770F"/>
    <w:rsid w:val="005C571A"/>
    <w:rsid w:val="005F0772"/>
    <w:rsid w:val="00675FFC"/>
    <w:rsid w:val="006D49FD"/>
    <w:rsid w:val="00723EAB"/>
    <w:rsid w:val="0074432B"/>
    <w:rsid w:val="00772420"/>
    <w:rsid w:val="0079640A"/>
    <w:rsid w:val="007E7998"/>
    <w:rsid w:val="007F6E7F"/>
    <w:rsid w:val="0080191B"/>
    <w:rsid w:val="00834863"/>
    <w:rsid w:val="00835124"/>
    <w:rsid w:val="00843C7A"/>
    <w:rsid w:val="00850ABB"/>
    <w:rsid w:val="008A0ACF"/>
    <w:rsid w:val="008E309E"/>
    <w:rsid w:val="00906D94"/>
    <w:rsid w:val="009117EA"/>
    <w:rsid w:val="00911D13"/>
    <w:rsid w:val="00922D91"/>
    <w:rsid w:val="00A43B0D"/>
    <w:rsid w:val="00A7055E"/>
    <w:rsid w:val="00AA1819"/>
    <w:rsid w:val="00AC3E5B"/>
    <w:rsid w:val="00B02921"/>
    <w:rsid w:val="00B061E7"/>
    <w:rsid w:val="00B10F45"/>
    <w:rsid w:val="00B138E9"/>
    <w:rsid w:val="00B23A3B"/>
    <w:rsid w:val="00B51420"/>
    <w:rsid w:val="00B65152"/>
    <w:rsid w:val="00BA2F8C"/>
    <w:rsid w:val="00BB0901"/>
    <w:rsid w:val="00BB36FE"/>
    <w:rsid w:val="00BD5947"/>
    <w:rsid w:val="00BE3D6E"/>
    <w:rsid w:val="00CC72E4"/>
    <w:rsid w:val="00D209E2"/>
    <w:rsid w:val="00D2503F"/>
    <w:rsid w:val="00D257AF"/>
    <w:rsid w:val="00D339D8"/>
    <w:rsid w:val="00D77596"/>
    <w:rsid w:val="00D90B1D"/>
    <w:rsid w:val="00DA7F8A"/>
    <w:rsid w:val="00DB03A7"/>
    <w:rsid w:val="00E02A79"/>
    <w:rsid w:val="00E052F2"/>
    <w:rsid w:val="00E276B1"/>
    <w:rsid w:val="00E40013"/>
    <w:rsid w:val="00EB666B"/>
    <w:rsid w:val="00EE4FEB"/>
    <w:rsid w:val="00F179D0"/>
    <w:rsid w:val="00F309D9"/>
    <w:rsid w:val="00F3603C"/>
    <w:rsid w:val="00F44F61"/>
    <w:rsid w:val="00F97C2A"/>
    <w:rsid w:val="00FD73A5"/>
    <w:rsid w:val="00FF3314"/>
  </w:rsids>
  <m:mathPr>
    <m:mathFont m:val="Cambria Math"/>
    <m:brkBin m:val="before"/>
    <m:brkBinSub m:val="--"/>
    <m:smallFrac m:val="0"/>
    <m:dispDef/>
    <m:lMargin m:val="0"/>
    <m:rMargin m:val="0"/>
    <m:defJc m:val="centerGroup"/>
    <m:wrapIndent m:val="1440"/>
    <m:intLim m:val="subSup"/>
    <m:naryLim m:val="undOvr"/>
  </m:mathPr>
  <w:themeFontLang w:val="en-T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311EB"/>
  <w15:chartTrackingRefBased/>
  <w15:docId w15:val="{F11DDCFD-756A-4BAA-A015-9971178E6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T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D73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73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73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73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73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73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3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3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3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3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73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73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73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73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73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3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3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3A5"/>
    <w:rPr>
      <w:rFonts w:eastAsiaTheme="majorEastAsia" w:cstheme="majorBidi"/>
      <w:color w:val="272727" w:themeColor="text1" w:themeTint="D8"/>
    </w:rPr>
  </w:style>
  <w:style w:type="paragraph" w:styleId="Title">
    <w:name w:val="Title"/>
    <w:basedOn w:val="Normal"/>
    <w:next w:val="Normal"/>
    <w:link w:val="TitleChar"/>
    <w:uiPriority w:val="10"/>
    <w:qFormat/>
    <w:rsid w:val="00FD73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3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3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3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3A5"/>
    <w:pPr>
      <w:spacing w:before="160"/>
      <w:jc w:val="center"/>
    </w:pPr>
    <w:rPr>
      <w:i/>
      <w:iCs/>
      <w:color w:val="404040" w:themeColor="text1" w:themeTint="BF"/>
    </w:rPr>
  </w:style>
  <w:style w:type="character" w:customStyle="1" w:styleId="QuoteChar">
    <w:name w:val="Quote Char"/>
    <w:basedOn w:val="DefaultParagraphFont"/>
    <w:link w:val="Quote"/>
    <w:uiPriority w:val="29"/>
    <w:rsid w:val="00FD73A5"/>
    <w:rPr>
      <w:i/>
      <w:iCs/>
      <w:color w:val="404040" w:themeColor="text1" w:themeTint="BF"/>
    </w:rPr>
  </w:style>
  <w:style w:type="paragraph" w:styleId="ListParagraph">
    <w:name w:val="List Paragraph"/>
    <w:basedOn w:val="Normal"/>
    <w:uiPriority w:val="34"/>
    <w:qFormat/>
    <w:rsid w:val="00FD73A5"/>
    <w:pPr>
      <w:ind w:left="720"/>
      <w:contextualSpacing/>
    </w:pPr>
  </w:style>
  <w:style w:type="character" w:styleId="IntenseEmphasis">
    <w:name w:val="Intense Emphasis"/>
    <w:basedOn w:val="DefaultParagraphFont"/>
    <w:uiPriority w:val="21"/>
    <w:qFormat/>
    <w:rsid w:val="00FD73A5"/>
    <w:rPr>
      <w:i/>
      <w:iCs/>
      <w:color w:val="0F4761" w:themeColor="accent1" w:themeShade="BF"/>
    </w:rPr>
  </w:style>
  <w:style w:type="paragraph" w:styleId="IntenseQuote">
    <w:name w:val="Intense Quote"/>
    <w:basedOn w:val="Normal"/>
    <w:next w:val="Normal"/>
    <w:link w:val="IntenseQuoteChar"/>
    <w:uiPriority w:val="30"/>
    <w:qFormat/>
    <w:rsid w:val="00FD73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73A5"/>
    <w:rPr>
      <w:i/>
      <w:iCs/>
      <w:color w:val="0F4761" w:themeColor="accent1" w:themeShade="BF"/>
    </w:rPr>
  </w:style>
  <w:style w:type="character" w:styleId="IntenseReference">
    <w:name w:val="Intense Reference"/>
    <w:basedOn w:val="DefaultParagraphFont"/>
    <w:uiPriority w:val="32"/>
    <w:qFormat/>
    <w:rsid w:val="00FD73A5"/>
    <w:rPr>
      <w:b/>
      <w:bCs/>
      <w:smallCaps/>
      <w:color w:val="0F4761" w:themeColor="accent1" w:themeShade="BF"/>
      <w:spacing w:val="5"/>
    </w:rPr>
  </w:style>
  <w:style w:type="table" w:styleId="TableGrid">
    <w:name w:val="Table Grid"/>
    <w:basedOn w:val="TableNormal"/>
    <w:uiPriority w:val="39"/>
    <w:rsid w:val="00E27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59187">
      <w:bodyDiv w:val="1"/>
      <w:marLeft w:val="0"/>
      <w:marRight w:val="0"/>
      <w:marTop w:val="0"/>
      <w:marBottom w:val="0"/>
      <w:divBdr>
        <w:top w:val="none" w:sz="0" w:space="0" w:color="auto"/>
        <w:left w:val="none" w:sz="0" w:space="0" w:color="auto"/>
        <w:bottom w:val="none" w:sz="0" w:space="0" w:color="auto"/>
        <w:right w:val="none" w:sz="0" w:space="0" w:color="auto"/>
      </w:divBdr>
      <w:divsChild>
        <w:div w:id="396634071">
          <w:marLeft w:val="0"/>
          <w:marRight w:val="0"/>
          <w:marTop w:val="0"/>
          <w:marBottom w:val="0"/>
          <w:divBdr>
            <w:top w:val="none" w:sz="0" w:space="0" w:color="auto"/>
            <w:left w:val="none" w:sz="0" w:space="0" w:color="auto"/>
            <w:bottom w:val="none" w:sz="0" w:space="0" w:color="auto"/>
            <w:right w:val="none" w:sz="0" w:space="0" w:color="auto"/>
          </w:divBdr>
        </w:div>
      </w:divsChild>
    </w:div>
    <w:div w:id="337926702">
      <w:bodyDiv w:val="1"/>
      <w:marLeft w:val="0"/>
      <w:marRight w:val="0"/>
      <w:marTop w:val="0"/>
      <w:marBottom w:val="0"/>
      <w:divBdr>
        <w:top w:val="none" w:sz="0" w:space="0" w:color="auto"/>
        <w:left w:val="none" w:sz="0" w:space="0" w:color="auto"/>
        <w:bottom w:val="none" w:sz="0" w:space="0" w:color="auto"/>
        <w:right w:val="none" w:sz="0" w:space="0" w:color="auto"/>
      </w:divBdr>
    </w:div>
    <w:div w:id="1110509096">
      <w:bodyDiv w:val="1"/>
      <w:marLeft w:val="0"/>
      <w:marRight w:val="0"/>
      <w:marTop w:val="0"/>
      <w:marBottom w:val="0"/>
      <w:divBdr>
        <w:top w:val="none" w:sz="0" w:space="0" w:color="auto"/>
        <w:left w:val="none" w:sz="0" w:space="0" w:color="auto"/>
        <w:bottom w:val="none" w:sz="0" w:space="0" w:color="auto"/>
        <w:right w:val="none" w:sz="0" w:space="0" w:color="auto"/>
      </w:divBdr>
    </w:div>
    <w:div w:id="1653562408">
      <w:bodyDiv w:val="1"/>
      <w:marLeft w:val="0"/>
      <w:marRight w:val="0"/>
      <w:marTop w:val="0"/>
      <w:marBottom w:val="0"/>
      <w:divBdr>
        <w:top w:val="none" w:sz="0" w:space="0" w:color="auto"/>
        <w:left w:val="none" w:sz="0" w:space="0" w:color="auto"/>
        <w:bottom w:val="none" w:sz="0" w:space="0" w:color="auto"/>
        <w:right w:val="none" w:sz="0" w:space="0" w:color="auto"/>
      </w:divBdr>
      <w:divsChild>
        <w:div w:id="415520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316</TotalTime>
  <Pages>1</Pages>
  <Words>1658</Words>
  <Characters>9452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Alexandru Dumitru (2232734)</dc:creator>
  <cp:keywords/>
  <dc:description/>
  <cp:lastModifiedBy>Ionut Alexandru Dumitru (2232734)</cp:lastModifiedBy>
  <cp:revision>74</cp:revision>
  <dcterms:created xsi:type="dcterms:W3CDTF">2025-05-21T15:12:00Z</dcterms:created>
  <dcterms:modified xsi:type="dcterms:W3CDTF">2025-06-16T19:07:00Z</dcterms:modified>
</cp:coreProperties>
</file>