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C764DB" wp14:editId="1E74CD9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342C53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B529D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274691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B529DE" w:rsidRPr="00B529DE" w:rsidRDefault="00B529D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529DE">
              <w:rPr>
                <w:rFonts w:ascii="Arial" w:hAnsi="Arial" w:cs="Arial"/>
                <w:b/>
                <w:sz w:val="24"/>
                <w:lang w:val="cy-GB"/>
              </w:rPr>
              <w:t>Sgiliau Astudio Academaidd i Fyfyrwyr</w:t>
            </w:r>
            <w:r w:rsidRPr="00B529DE">
              <w:rPr>
                <w:rFonts w:ascii="Arial" w:hAnsi="Arial" w:cs="Arial"/>
                <w:b/>
                <w:sz w:val="24"/>
              </w:rPr>
              <w:t xml:space="preserve">       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B529DE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ECGE4001PC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B529D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B529D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B529DE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Sarah Stewart 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A406E5" w:rsidRDefault="008757F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Cyflwyniad Unigol 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8757F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10 Munud 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8757F5" w:rsidRDefault="008757F5" w:rsidP="008757F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10/12/18</w:t>
            </w:r>
          </w:p>
          <w:p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8757F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Cs w:val="24"/>
              </w:rPr>
              <w:t>28/01/19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8757F5" w:rsidRDefault="00A04F8B" w:rsidP="008757F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57F5" w:rsidRPr="008757F5">
              <w:rPr>
                <w:rFonts w:ascii="Arial" w:hAnsi="Arial" w:cs="Arial"/>
                <w:b/>
                <w:sz w:val="22"/>
                <w:szCs w:val="22"/>
              </w:rPr>
              <w:t>Dylid sicrhau eich bod yn gosod copi o’ch cyflwyniad ar gof bin er mwyn ei gyflwyno.</w:t>
            </w:r>
            <w:r w:rsidR="008757F5">
              <w:rPr>
                <w:rFonts w:ascii="Arial" w:hAnsi="Arial" w:cs="Arial"/>
                <w:b/>
                <w:sz w:val="22"/>
                <w:szCs w:val="22"/>
              </w:rPr>
              <w:t xml:space="preserve"> Rhaid lanlwytho nodiadau a’r pwerbwynt i Moodle cyn eich cyflwyniad. </w:t>
            </w:r>
          </w:p>
          <w:p w:rsidR="008757F5" w:rsidRDefault="008757F5" w:rsidP="008757F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406E5" w:rsidRPr="00A406E5" w:rsidRDefault="00A04F8B" w:rsidP="008757F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B529DE" w:rsidRPr="00A406E5" w:rsidTr="00A406E5">
        <w:tc>
          <w:tcPr>
            <w:tcW w:w="9747" w:type="dxa"/>
          </w:tcPr>
          <w:p w:rsidR="00B529DE" w:rsidRPr="00B529DE" w:rsidRDefault="00B529DE" w:rsidP="00B529DE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Ymgymryd â darllen, ysgrifennu a chyfeirnodi academaidd a chydnabod pwysigrwydd hynny, a datblygu hyder wrth gyfathrebu a chyflwyno i gynulleidfaoedd gwahanol ac i ddibenion gwahanol;</w:t>
            </w:r>
            <w:r w:rsidRPr="00B529D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529DE" w:rsidRPr="00A406E5" w:rsidTr="00A406E5">
        <w:tc>
          <w:tcPr>
            <w:tcW w:w="9747" w:type="dxa"/>
          </w:tcPr>
          <w:p w:rsidR="00B529DE" w:rsidRPr="00B529DE" w:rsidRDefault="00B529DE" w:rsidP="00B529DE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 xml:space="preserve">Archwilio arddulliau a systemau cyfathrebu gwahanol; </w:t>
            </w:r>
          </w:p>
        </w:tc>
      </w:tr>
      <w:tr w:rsidR="00B529DE" w:rsidRPr="00A406E5" w:rsidTr="00A406E5">
        <w:tc>
          <w:tcPr>
            <w:tcW w:w="9747" w:type="dxa"/>
          </w:tcPr>
          <w:p w:rsidR="00B529DE" w:rsidRPr="00B529DE" w:rsidRDefault="00B529DE" w:rsidP="00B529DE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Datblygu cymhwysedd digidol a sgiliau rhifedd yn unol â gofynion academaidd y rhaglen;</w:t>
            </w:r>
          </w:p>
        </w:tc>
      </w:tr>
      <w:tr w:rsidR="00B529DE" w:rsidRPr="00A406E5" w:rsidTr="00A406E5">
        <w:tc>
          <w:tcPr>
            <w:tcW w:w="9747" w:type="dxa"/>
          </w:tcPr>
          <w:p w:rsidR="00B529DE" w:rsidRPr="00B529DE" w:rsidRDefault="00B529DE" w:rsidP="00B529DE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Trefnu eu dysgu’n effeithiol ac adfyfyrio ar eu cynnydd eu hunain a’u datblygiad i’r dyfodol.</w:t>
            </w:r>
            <w:r w:rsidRPr="00B529D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342C53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8757F5" w:rsidRPr="008757F5" w:rsidRDefault="008757F5" w:rsidP="008757F5">
      <w:pPr>
        <w:rPr>
          <w:rFonts w:ascii="Arial" w:hAnsi="Arial" w:cs="Arial"/>
          <w:i/>
          <w:sz w:val="28"/>
          <w:szCs w:val="24"/>
          <w:lang w:val="cy-GB"/>
        </w:rPr>
      </w:pPr>
      <w:r w:rsidRPr="008757F5">
        <w:rPr>
          <w:rFonts w:ascii="Arial" w:hAnsi="Arial" w:cs="Arial"/>
          <w:iCs/>
          <w:sz w:val="28"/>
          <w:szCs w:val="24"/>
          <w:lang w:val="cy-GB"/>
        </w:rPr>
        <w:t>Cyflwynwch poster academaidd sy’n trafod yr ystod o sgiliau a rhinweddau personol sydd yn dylanwadu ar ddatblygiad meddwl beirniadol mewn addysg.</w:t>
      </w:r>
    </w:p>
    <w:p w:rsidR="00A67FB1" w:rsidRDefault="00A67FB1" w:rsidP="008757F5">
      <w:pPr>
        <w:rPr>
          <w:rFonts w:ascii="Arial" w:hAnsi="Arial" w:cs="Arial"/>
          <w:sz w:val="24"/>
          <w:szCs w:val="24"/>
        </w:rPr>
      </w:pPr>
    </w:p>
    <w:p w:rsidR="008757F5" w:rsidRPr="00A406E5" w:rsidRDefault="008757F5" w:rsidP="008757F5">
      <w:pPr>
        <w:rPr>
          <w:rFonts w:ascii="Arial" w:hAnsi="Arial" w:cs="Arial"/>
          <w:sz w:val="24"/>
          <w:szCs w:val="24"/>
        </w:rPr>
      </w:pPr>
    </w:p>
    <w:p w:rsidR="008757F5" w:rsidRPr="008757F5" w:rsidRDefault="008757F5" w:rsidP="008757F5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b/>
          <w:i/>
          <w:sz w:val="24"/>
          <w:szCs w:val="24"/>
        </w:rPr>
      </w:pPr>
      <w:r w:rsidRPr="008757F5">
        <w:rPr>
          <w:rFonts w:ascii="Arial" w:hAnsi="Arial" w:cs="Arial"/>
          <w:b/>
          <w:i/>
          <w:sz w:val="24"/>
          <w:szCs w:val="24"/>
        </w:rPr>
        <w:t>Canllawiau Cyffredinol</w:t>
      </w:r>
    </w:p>
    <w:p w:rsidR="008757F5" w:rsidRPr="008757F5" w:rsidRDefault="008757F5" w:rsidP="008757F5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b/>
          <w:i/>
          <w:sz w:val="24"/>
          <w:szCs w:val="24"/>
        </w:rPr>
      </w:pPr>
    </w:p>
    <w:p w:rsidR="008757F5" w:rsidRPr="008757F5" w:rsidRDefault="008757F5" w:rsidP="008757F5">
      <w:pPr>
        <w:pStyle w:val="ListParagraph"/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8757F5">
        <w:rPr>
          <w:rFonts w:ascii="Arial" w:hAnsi="Arial" w:cs="Arial"/>
          <w:b/>
          <w:sz w:val="24"/>
          <w:szCs w:val="24"/>
        </w:rPr>
        <w:t>Cyflwyniad unigol</w:t>
      </w:r>
      <w:r w:rsidRPr="008757F5">
        <w:rPr>
          <w:rFonts w:ascii="Arial" w:hAnsi="Arial" w:cs="Arial"/>
          <w:sz w:val="24"/>
          <w:szCs w:val="24"/>
        </w:rPr>
        <w:t xml:space="preserve"> yw hwn. Mae angen ymarfer eich amseru yn ofalus! Cofiwch ystyried eich defnydd o: </w:t>
      </w:r>
      <w:r w:rsidRPr="008757F5">
        <w:rPr>
          <w:rFonts w:ascii="Arial" w:hAnsi="Arial" w:cs="Arial"/>
          <w:b/>
          <w:sz w:val="24"/>
          <w:szCs w:val="24"/>
        </w:rPr>
        <w:t xml:space="preserve">iaith y corff; llais uchel, clir; cyswllt llygaid gyda’r gynulleidfa. </w:t>
      </w:r>
    </w:p>
    <w:p w:rsidR="008757F5" w:rsidRPr="008757F5" w:rsidRDefault="008757F5" w:rsidP="008757F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Mae angen cyflwyno eich poster mewn </w:t>
      </w:r>
      <w:r w:rsidRPr="008757F5">
        <w:rPr>
          <w:rFonts w:ascii="Arial" w:hAnsi="Arial" w:cs="Arial"/>
          <w:b/>
          <w:sz w:val="24"/>
          <w:szCs w:val="24"/>
        </w:rPr>
        <w:t xml:space="preserve">dull electroneg. </w:t>
      </w:r>
      <w:r w:rsidRPr="008757F5">
        <w:rPr>
          <w:rFonts w:ascii="Arial" w:hAnsi="Arial" w:cs="Arial"/>
          <w:sz w:val="24"/>
          <w:szCs w:val="24"/>
        </w:rPr>
        <w:t xml:space="preserve">Gallwch ddefnyddio un sgrin o </w:t>
      </w:r>
      <w:r w:rsidRPr="008757F5">
        <w:rPr>
          <w:rFonts w:ascii="Arial" w:hAnsi="Arial" w:cs="Arial"/>
          <w:b/>
          <w:sz w:val="24"/>
          <w:szCs w:val="24"/>
        </w:rPr>
        <w:t>bŵer bwynt</w:t>
      </w:r>
      <w:r w:rsidRPr="008757F5">
        <w:rPr>
          <w:rFonts w:ascii="Arial" w:hAnsi="Arial" w:cs="Arial"/>
          <w:sz w:val="24"/>
          <w:szCs w:val="24"/>
        </w:rPr>
        <w:t xml:space="preserve"> neu adnodd cyflwyniad arall (e.e.. Publisher) i gyflwyno eich gwaith. Gall ail sgrin cynnwys y rhestr cyfeirnodi. </w:t>
      </w:r>
    </w:p>
    <w:p w:rsidR="008757F5" w:rsidRPr="008757F5" w:rsidRDefault="008757F5" w:rsidP="008757F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Gallwch ddefnyddio </w:t>
      </w:r>
      <w:r w:rsidRPr="008757F5">
        <w:rPr>
          <w:rFonts w:ascii="Arial" w:hAnsi="Arial" w:cs="Arial"/>
          <w:b/>
          <w:sz w:val="24"/>
          <w:szCs w:val="24"/>
        </w:rPr>
        <w:t>nodiadau ‘cardiau ciw’</w:t>
      </w:r>
      <w:r w:rsidRPr="008757F5">
        <w:rPr>
          <w:rFonts w:ascii="Arial" w:hAnsi="Arial" w:cs="Arial"/>
          <w:sz w:val="24"/>
          <w:szCs w:val="24"/>
        </w:rPr>
        <w:t xml:space="preserve"> i gynorthwyo eich cyflwyniad. Peidiwch defnyddio sgript hir na darllen o’r sgrin. </w:t>
      </w:r>
    </w:p>
    <w:p w:rsidR="008757F5" w:rsidRPr="008757F5" w:rsidRDefault="008757F5" w:rsidP="008757F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Peidiwch ag anghofio mai </w:t>
      </w:r>
      <w:r w:rsidRPr="008757F5">
        <w:rPr>
          <w:rFonts w:ascii="Arial" w:hAnsi="Arial" w:cs="Arial"/>
          <w:b/>
          <w:sz w:val="24"/>
          <w:szCs w:val="24"/>
        </w:rPr>
        <w:t>tasg academaidd</w:t>
      </w:r>
      <w:r w:rsidRPr="008757F5">
        <w:rPr>
          <w:rFonts w:ascii="Arial" w:hAnsi="Arial" w:cs="Arial"/>
          <w:sz w:val="24"/>
          <w:szCs w:val="24"/>
        </w:rPr>
        <w:t xml:space="preserve"> yw hon. Mae angen defnyddio </w:t>
      </w:r>
      <w:r w:rsidRPr="008757F5">
        <w:rPr>
          <w:rFonts w:ascii="Arial" w:hAnsi="Arial" w:cs="Arial"/>
          <w:b/>
          <w:sz w:val="24"/>
          <w:szCs w:val="24"/>
        </w:rPr>
        <w:t>cyfeirnodi Harvard</w:t>
      </w:r>
      <w:r w:rsidRPr="008757F5">
        <w:rPr>
          <w:rFonts w:ascii="Arial" w:hAnsi="Arial" w:cs="Arial"/>
          <w:sz w:val="24"/>
          <w:szCs w:val="24"/>
        </w:rPr>
        <w:t xml:space="preserve"> boed yn ysgrifenedig (ar y sgrin) neu ar lafar, gan gofio cynnwys </w:t>
      </w:r>
      <w:r w:rsidRPr="008757F5">
        <w:rPr>
          <w:rFonts w:ascii="Arial" w:hAnsi="Arial" w:cs="Arial"/>
          <w:b/>
          <w:sz w:val="24"/>
          <w:szCs w:val="24"/>
        </w:rPr>
        <w:t xml:space="preserve">rhestr </w:t>
      </w:r>
      <w:r w:rsidRPr="008757F5">
        <w:rPr>
          <w:rFonts w:ascii="Arial" w:hAnsi="Arial" w:cs="Arial"/>
          <w:sz w:val="24"/>
          <w:szCs w:val="24"/>
        </w:rPr>
        <w:t xml:space="preserve">cyfeirnodi ar y sleid olaf. </w:t>
      </w:r>
    </w:p>
    <w:p w:rsidR="008757F5" w:rsidRPr="008757F5" w:rsidRDefault="008757F5" w:rsidP="008757F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Ystyriwch sut fyddwch yn </w:t>
      </w:r>
      <w:r w:rsidRPr="008757F5">
        <w:rPr>
          <w:rFonts w:ascii="Arial" w:hAnsi="Arial" w:cs="Arial"/>
          <w:b/>
          <w:sz w:val="24"/>
          <w:szCs w:val="24"/>
        </w:rPr>
        <w:t>strwythuro</w:t>
      </w:r>
      <w:r w:rsidRPr="008757F5">
        <w:rPr>
          <w:rFonts w:ascii="Arial" w:hAnsi="Arial" w:cs="Arial"/>
          <w:sz w:val="24"/>
          <w:szCs w:val="24"/>
        </w:rPr>
        <w:t xml:space="preserve"> eich cyflwyniad gan ystyried y canlynol:</w:t>
      </w:r>
    </w:p>
    <w:p w:rsidR="008757F5" w:rsidRPr="008757F5" w:rsidRDefault="008757F5" w:rsidP="008757F5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Sut gallwch gwrdd â’r ystod llawn o </w:t>
      </w:r>
      <w:r w:rsidRPr="008757F5">
        <w:rPr>
          <w:rFonts w:ascii="Arial" w:hAnsi="Arial" w:cs="Arial"/>
          <w:b/>
          <w:sz w:val="24"/>
          <w:szCs w:val="24"/>
        </w:rPr>
        <w:t>ddeilliannau dysgu</w:t>
      </w:r>
      <w:r w:rsidRPr="008757F5">
        <w:rPr>
          <w:rFonts w:ascii="Arial" w:hAnsi="Arial" w:cs="Arial"/>
          <w:sz w:val="24"/>
          <w:szCs w:val="24"/>
        </w:rPr>
        <w:t xml:space="preserve"> </w:t>
      </w:r>
    </w:p>
    <w:p w:rsidR="008757F5" w:rsidRPr="008757F5" w:rsidRDefault="008757F5" w:rsidP="008757F5">
      <w:pPr>
        <w:pStyle w:val="ListParagraph"/>
        <w:numPr>
          <w:ilvl w:val="1"/>
          <w:numId w:val="19"/>
        </w:numPr>
        <w:rPr>
          <w:rFonts w:ascii="Arial" w:hAnsi="Arial" w:cs="Arial"/>
          <w:b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Sicrhewch fod eich pwyntiau yn ffurfio un </w:t>
      </w:r>
      <w:r w:rsidRPr="008757F5">
        <w:rPr>
          <w:rFonts w:ascii="Arial" w:hAnsi="Arial" w:cs="Arial"/>
          <w:b/>
          <w:sz w:val="24"/>
          <w:szCs w:val="24"/>
        </w:rPr>
        <w:t>ddadl gref a dealladwy.</w:t>
      </w: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  <w:r w:rsidRPr="008757F5">
        <w:rPr>
          <w:rFonts w:ascii="Arial" w:eastAsiaTheme="minorHAnsi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490F96A" wp14:editId="68BD1339">
                <wp:simplePos x="0" y="0"/>
                <wp:positionH relativeFrom="margin">
                  <wp:posOffset>-419100</wp:posOffset>
                </wp:positionH>
                <wp:positionV relativeFrom="paragraph">
                  <wp:posOffset>0</wp:posOffset>
                </wp:positionV>
                <wp:extent cx="6562725" cy="2076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7F5" w:rsidRDefault="008757F5" w:rsidP="008757F5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6"/>
                              </w:rPr>
                              <w:t>Beth yw poster academaidd</w:t>
                            </w:r>
                            <w:r w:rsidRPr="00A67D93">
                              <w:rPr>
                                <w:rFonts w:asciiTheme="minorHAnsi" w:hAnsiTheme="minorHAnsi"/>
                                <w:sz w:val="36"/>
                              </w:rPr>
                              <w:t>?</w:t>
                            </w:r>
                          </w:p>
                          <w:p w:rsidR="008757F5" w:rsidRPr="00A67D93" w:rsidRDefault="008757F5" w:rsidP="008757F5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</w:p>
                          <w:p w:rsidR="008757F5" w:rsidRDefault="008757F5" w:rsidP="008757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Yn union hynny! Poster un sgrin yn unig </w:t>
                            </w:r>
                          </w:p>
                          <w:p w:rsidR="008757F5" w:rsidRPr="000A409C" w:rsidRDefault="008757F5" w:rsidP="008757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Crynodeb glir o pwnc </w:t>
                            </w:r>
                          </w:p>
                          <w:p w:rsidR="008757F5" w:rsidRPr="00A67D93" w:rsidRDefault="008757F5" w:rsidP="008757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Hawdd ac apelgar i’w ddarllen </w:t>
                            </w:r>
                          </w:p>
                          <w:p w:rsidR="008757F5" w:rsidRPr="00A67D93" w:rsidRDefault="008757F5" w:rsidP="008757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Academaidd mewn natur (wedi’I ymchwilo ac yn defnyddio cyfeirnodi)</w:t>
                            </w:r>
                          </w:p>
                          <w:p w:rsidR="008757F5" w:rsidRPr="00A67D93" w:rsidRDefault="008757F5" w:rsidP="008757F5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8757F5" w:rsidRPr="00A67D93" w:rsidRDefault="008757F5" w:rsidP="008757F5">
                            <w:pPr>
                              <w:rPr>
                                <w:rFonts w:asciiTheme="minorHAnsi" w:hAnsiTheme="minorHAnsi"/>
                                <w:szCs w:val="24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TIP: </w:t>
                            </w:r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Gallwch darganfod wybodaeth defnyddiol</w:t>
                            </w:r>
                            <w:r w:rsidRPr="00A67D93"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 </w:t>
                            </w:r>
                            <w:hyperlink r:id="rId10" w:history="1">
                              <w:r w:rsidRPr="000A409C">
                                <w:rPr>
                                  <w:rStyle w:val="Hyperlink"/>
                                  <w:rFonts w:asciiTheme="minorHAnsi" w:hAnsiTheme="minorHAnsi"/>
                                  <w:sz w:val="36"/>
                                  <w:szCs w:val="24"/>
                                </w:rPr>
                                <w:t>yma</w:t>
                              </w:r>
                            </w:hyperlink>
                            <w:r>
                              <w:rPr>
                                <w:rFonts w:asciiTheme="minorHAnsi" w:hAnsi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Pr="00A67D93">
                              <w:rPr>
                                <w:rFonts w:asciiTheme="minorHAnsi" w:hAnsi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0F9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0;width:516.75pt;height:16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">
                <v:textbox>
                  <w:txbxContent>
                    <w:p w:rsidR="008757F5" w:rsidRDefault="008757F5" w:rsidP="008757F5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sz w:val="36"/>
                        </w:rPr>
                        <w:t>Beth yw poster academaidd</w:t>
                      </w:r>
                      <w:r w:rsidRPr="00A67D93">
                        <w:rPr>
                          <w:rFonts w:asciiTheme="minorHAnsi" w:hAnsiTheme="minorHAnsi"/>
                          <w:sz w:val="36"/>
                        </w:rPr>
                        <w:t>?</w:t>
                      </w:r>
                    </w:p>
                    <w:p w:rsidR="008757F5" w:rsidRPr="00A67D93" w:rsidRDefault="008757F5" w:rsidP="008757F5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</w:p>
                    <w:p w:rsidR="008757F5" w:rsidRDefault="008757F5" w:rsidP="008757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Yn union hynny! Poster un sgrin yn unig </w:t>
                      </w:r>
                    </w:p>
                    <w:p w:rsidR="008757F5" w:rsidRPr="000A409C" w:rsidRDefault="008757F5" w:rsidP="008757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Crynodeb glir o pwnc </w:t>
                      </w:r>
                    </w:p>
                    <w:p w:rsidR="008757F5" w:rsidRPr="00A67D93" w:rsidRDefault="008757F5" w:rsidP="008757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Hawdd ac apelgar i’w ddarllen </w:t>
                      </w:r>
                    </w:p>
                    <w:p w:rsidR="008757F5" w:rsidRPr="00A67D93" w:rsidRDefault="008757F5" w:rsidP="008757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</w:rPr>
                        <w:t>Academaidd mewn natur (wedi’I ymchwilo ac yn defnyddio cyfeirnodi)</w:t>
                      </w:r>
                    </w:p>
                    <w:p w:rsidR="008757F5" w:rsidRPr="00A67D93" w:rsidRDefault="008757F5" w:rsidP="008757F5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8757F5" w:rsidRPr="00A67D93" w:rsidRDefault="008757F5" w:rsidP="008757F5">
                      <w:pPr>
                        <w:rPr>
                          <w:rFonts w:asciiTheme="minorHAnsi" w:hAnsiTheme="minorHAnsi"/>
                          <w:szCs w:val="24"/>
                        </w:rPr>
                      </w:pPr>
                      <w:r w:rsidRPr="00A67D93">
                        <w:rPr>
                          <w:rFonts w:asciiTheme="minorHAnsi" w:hAnsiTheme="minorHAnsi"/>
                          <w:szCs w:val="24"/>
                        </w:rPr>
                        <w:t xml:space="preserve">TIP: </w:t>
                      </w:r>
                      <w:r>
                        <w:rPr>
                          <w:rFonts w:asciiTheme="minorHAnsi" w:hAnsiTheme="minorHAnsi"/>
                          <w:szCs w:val="24"/>
                        </w:rPr>
                        <w:t>Gallwch darganfod wybodaeth defnyddiol</w:t>
                      </w:r>
                      <w:r w:rsidRPr="00A67D93">
                        <w:rPr>
                          <w:rFonts w:asciiTheme="minorHAnsi" w:hAnsiTheme="minorHAnsi"/>
                          <w:szCs w:val="24"/>
                        </w:rPr>
                        <w:t xml:space="preserve"> </w:t>
                      </w:r>
                      <w:hyperlink r:id="rId11" w:history="1">
                        <w:r w:rsidRPr="000A409C">
                          <w:rPr>
                            <w:rStyle w:val="Hyperlink"/>
                            <w:rFonts w:asciiTheme="minorHAnsi" w:hAnsiTheme="minorHAnsi"/>
                            <w:sz w:val="36"/>
                            <w:szCs w:val="24"/>
                          </w:rPr>
                          <w:t>yma</w:t>
                        </w:r>
                      </w:hyperlink>
                      <w:r>
                        <w:rPr>
                          <w:rFonts w:asciiTheme="minorHAnsi" w:hAnsiTheme="minorHAnsi"/>
                          <w:sz w:val="36"/>
                          <w:szCs w:val="24"/>
                        </w:rPr>
                        <w:t xml:space="preserve"> </w:t>
                      </w:r>
                      <w:r w:rsidRPr="00A67D93">
                        <w:rPr>
                          <w:rFonts w:asciiTheme="minorHAnsi" w:hAnsiTheme="minorHAnsi"/>
                          <w:sz w:val="3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  <w:r w:rsidRPr="008757F5">
        <w:rPr>
          <w:rFonts w:ascii="Arial" w:hAnsi="Arial" w:cs="Arial"/>
          <w:b/>
          <w:sz w:val="24"/>
          <w:szCs w:val="24"/>
        </w:rPr>
        <w:t>Cyflwyniad</w:t>
      </w: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</w:p>
    <w:p w:rsidR="008757F5" w:rsidRPr="008757F5" w:rsidRDefault="008757F5" w:rsidP="008757F5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8757F5">
        <w:rPr>
          <w:rFonts w:ascii="Arial" w:hAnsi="Arial" w:cs="Arial"/>
          <w:sz w:val="24"/>
          <w:szCs w:val="24"/>
        </w:rPr>
        <w:t xml:space="preserve">Amlinellwch cynnwys eich cyflwyniad. </w:t>
      </w:r>
    </w:p>
    <w:p w:rsidR="008757F5" w:rsidRPr="008757F5" w:rsidRDefault="008757F5" w:rsidP="008757F5">
      <w:pPr>
        <w:rPr>
          <w:rFonts w:ascii="Arial" w:hAnsi="Arial" w:cs="Arial"/>
          <w:sz w:val="24"/>
          <w:szCs w:val="24"/>
        </w:rPr>
      </w:pPr>
    </w:p>
    <w:p w:rsidR="008757F5" w:rsidRPr="008757F5" w:rsidRDefault="008757F5" w:rsidP="008757F5">
      <w:pPr>
        <w:rPr>
          <w:rFonts w:ascii="Arial" w:hAnsi="Arial" w:cs="Arial"/>
          <w:b/>
          <w:sz w:val="24"/>
          <w:szCs w:val="24"/>
        </w:rPr>
      </w:pPr>
      <w:r w:rsidRPr="008757F5">
        <w:rPr>
          <w:rFonts w:ascii="Arial" w:hAnsi="Arial" w:cs="Arial"/>
          <w:b/>
          <w:sz w:val="24"/>
          <w:szCs w:val="24"/>
        </w:rPr>
        <w:t xml:space="preserve">Prif Corff </w:t>
      </w:r>
    </w:p>
    <w:p w:rsidR="008757F5" w:rsidRPr="008757F5" w:rsidRDefault="008757F5" w:rsidP="008757F5">
      <w:pPr>
        <w:pStyle w:val="ListParagraph"/>
        <w:numPr>
          <w:ilvl w:val="0"/>
          <w:numId w:val="20"/>
        </w:numPr>
        <w:spacing w:after="200" w:line="276" w:lineRule="auto"/>
        <w:rPr>
          <w:rFonts w:ascii="Arial" w:eastAsiaTheme="minorHAnsi" w:hAnsi="Arial" w:cs="Arial"/>
          <w:sz w:val="24"/>
          <w:szCs w:val="24"/>
        </w:rPr>
      </w:pPr>
      <w:r w:rsidRPr="008757F5">
        <w:rPr>
          <w:rFonts w:ascii="Arial" w:eastAsiaTheme="minorHAnsi" w:hAnsi="Arial" w:cs="Arial"/>
          <w:sz w:val="24"/>
          <w:szCs w:val="24"/>
        </w:rPr>
        <w:t xml:space="preserve">Trafodwch 3-4 sgil a rhinwedd sydd yn dylanwday ar ddatblygiad meddwl beirniadol mewn addysg. Bydd angen cynnwys enghreifftiau perthnasol i ddangos eich bod yn deall beth yw;r sgiliau / rhinweddau hyn. Adlewyrchwch ar eich sgiliau a rhinweddau yn yr meysydd a drafodir gennych. </w:t>
      </w:r>
    </w:p>
    <w:p w:rsidR="008757F5" w:rsidRPr="008757F5" w:rsidRDefault="008757F5" w:rsidP="008757F5">
      <w:pPr>
        <w:pStyle w:val="ListParagraph"/>
        <w:spacing w:after="200" w:line="276" w:lineRule="auto"/>
        <w:rPr>
          <w:rFonts w:ascii="Arial" w:eastAsiaTheme="minorHAnsi" w:hAnsi="Arial" w:cs="Arial"/>
          <w:sz w:val="24"/>
          <w:szCs w:val="24"/>
        </w:rPr>
      </w:pPr>
    </w:p>
    <w:p w:rsidR="008757F5" w:rsidRPr="008757F5" w:rsidRDefault="008757F5" w:rsidP="008757F5">
      <w:pPr>
        <w:pStyle w:val="ListParagraph"/>
        <w:numPr>
          <w:ilvl w:val="0"/>
          <w:numId w:val="20"/>
        </w:numPr>
        <w:spacing w:after="200" w:line="276" w:lineRule="auto"/>
        <w:rPr>
          <w:rFonts w:ascii="Arial" w:eastAsiaTheme="minorHAnsi" w:hAnsi="Arial" w:cs="Arial"/>
          <w:sz w:val="24"/>
          <w:szCs w:val="24"/>
        </w:rPr>
      </w:pPr>
      <w:r w:rsidRPr="008757F5">
        <w:rPr>
          <w:rFonts w:ascii="Arial" w:eastAsiaTheme="minorHAnsi" w:hAnsi="Arial" w:cs="Arial"/>
          <w:sz w:val="24"/>
          <w:szCs w:val="24"/>
        </w:rPr>
        <w:t xml:space="preserve">Medr y sgiliau a’r rhinweddu hyn gynnwys rhai o’r canlynol – dull rhesymol a synhwyrol; adlewyrchu; yn seiliedig ar dystiolaeth; dyfalbarhad; meddwl dadansoddol; gofyn cwestiynnau beirniadol; darllen rhwng y llinellau; gwrthrychedd.  </w:t>
      </w:r>
    </w:p>
    <w:p w:rsidR="008757F5" w:rsidRPr="008757F5" w:rsidRDefault="008757F5" w:rsidP="008757F5">
      <w:pPr>
        <w:pStyle w:val="ListParagraph"/>
        <w:numPr>
          <w:ilvl w:val="0"/>
          <w:numId w:val="20"/>
        </w:numPr>
        <w:spacing w:after="200" w:line="276" w:lineRule="auto"/>
        <w:rPr>
          <w:rFonts w:ascii="Arial" w:eastAsiaTheme="minorHAnsi" w:hAnsi="Arial" w:cs="Arial"/>
          <w:sz w:val="24"/>
          <w:szCs w:val="24"/>
        </w:rPr>
      </w:pPr>
      <w:r w:rsidRPr="008757F5">
        <w:rPr>
          <w:rFonts w:ascii="Arial" w:eastAsiaTheme="minorHAnsi" w:hAnsi="Arial" w:cs="Arial"/>
          <w:sz w:val="24"/>
          <w:szCs w:val="24"/>
        </w:rPr>
        <w:t xml:space="preserve">Peidiwch anghofio i gefnogi eich pwyntiau trwy cyfeirio’n agos at ystod eang o lenyddiaeth. </w:t>
      </w:r>
    </w:p>
    <w:p w:rsidR="008757F5" w:rsidRPr="008757F5" w:rsidRDefault="008757F5" w:rsidP="008757F5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757F5">
        <w:rPr>
          <w:rFonts w:ascii="Arial" w:eastAsiaTheme="minorHAnsi" w:hAnsi="Arial" w:cs="Arial"/>
          <w:b/>
          <w:sz w:val="24"/>
          <w:szCs w:val="24"/>
          <w:lang w:eastAsia="en-US"/>
        </w:rPr>
        <w:t>Casgliad</w:t>
      </w:r>
    </w:p>
    <w:p w:rsidR="008757F5" w:rsidRPr="008757F5" w:rsidRDefault="008757F5" w:rsidP="008757F5">
      <w:pPr>
        <w:pStyle w:val="ListParagraph"/>
        <w:numPr>
          <w:ilvl w:val="0"/>
          <w:numId w:val="21"/>
        </w:numPr>
        <w:spacing w:after="200" w:line="276" w:lineRule="auto"/>
        <w:rPr>
          <w:rFonts w:ascii="Arial" w:eastAsiaTheme="minorHAnsi" w:hAnsi="Arial" w:cs="Arial"/>
          <w:b/>
          <w:sz w:val="24"/>
          <w:szCs w:val="24"/>
        </w:rPr>
      </w:pPr>
      <w:r w:rsidRPr="008757F5">
        <w:rPr>
          <w:rFonts w:ascii="Arial" w:eastAsiaTheme="minorHAnsi" w:hAnsi="Arial" w:cs="Arial"/>
          <w:sz w:val="24"/>
          <w:szCs w:val="24"/>
        </w:rPr>
        <w:t xml:space="preserve">Crynhowch eich prif bwyntiau. Tynnwch yr elfennau at eu gilydd. </w:t>
      </w:r>
    </w:p>
    <w:p w:rsidR="008757F5" w:rsidRPr="008757F5" w:rsidRDefault="008757F5" w:rsidP="008757F5">
      <w:pPr>
        <w:pStyle w:val="ListParagraph"/>
        <w:numPr>
          <w:ilvl w:val="0"/>
          <w:numId w:val="21"/>
        </w:numPr>
        <w:spacing w:after="200" w:line="276" w:lineRule="auto"/>
        <w:rPr>
          <w:rFonts w:ascii="Arial" w:eastAsiaTheme="minorHAnsi" w:hAnsi="Arial" w:cs="Arial"/>
          <w:b/>
          <w:sz w:val="24"/>
          <w:szCs w:val="24"/>
        </w:rPr>
      </w:pPr>
      <w:r w:rsidRPr="008757F5">
        <w:rPr>
          <w:rFonts w:ascii="Arial" w:eastAsiaTheme="minorHAnsi" w:hAnsi="Arial" w:cs="Arial"/>
          <w:sz w:val="24"/>
          <w:szCs w:val="24"/>
        </w:rPr>
        <w:t xml:space="preserve">Byddwch yn barod i ymateb i gwestiynau! </w:t>
      </w:r>
    </w:p>
    <w:p w:rsidR="008757F5" w:rsidRPr="008757F5" w:rsidRDefault="008757F5" w:rsidP="008757F5">
      <w:pPr>
        <w:pStyle w:val="ListParagraph"/>
        <w:spacing w:after="200" w:line="276" w:lineRule="auto"/>
        <w:rPr>
          <w:rFonts w:ascii="Arial" w:eastAsiaTheme="minorHAnsi" w:hAnsi="Arial" w:cs="Arial"/>
          <w:b/>
          <w:sz w:val="24"/>
          <w:szCs w:val="24"/>
        </w:rPr>
      </w:pPr>
    </w:p>
    <w:p w:rsidR="008757F5" w:rsidRPr="008757F5" w:rsidRDefault="008757F5" w:rsidP="008757F5">
      <w:pPr>
        <w:pStyle w:val="ListParagraph"/>
        <w:numPr>
          <w:ilvl w:val="0"/>
          <w:numId w:val="21"/>
        </w:numPr>
        <w:spacing w:after="200" w:line="276" w:lineRule="auto"/>
        <w:rPr>
          <w:rFonts w:ascii="Arial" w:eastAsiaTheme="minorHAnsi" w:hAnsi="Arial" w:cs="Arial"/>
          <w:sz w:val="24"/>
          <w:szCs w:val="24"/>
        </w:rPr>
      </w:pPr>
      <w:r w:rsidRPr="008757F5">
        <w:rPr>
          <w:rFonts w:ascii="Arial" w:eastAsiaTheme="minorHAnsi" w:hAnsi="Arial" w:cs="Arial"/>
          <w:b/>
          <w:color w:val="000000" w:themeColor="text1"/>
          <w:sz w:val="24"/>
          <w:szCs w:val="24"/>
        </w:rPr>
        <w:t>Rhestr cyfeirnodi</w:t>
      </w:r>
      <w:r w:rsidRPr="008757F5">
        <w:rPr>
          <w:rFonts w:ascii="Arial" w:eastAsiaTheme="minorHAnsi" w:hAnsi="Arial" w:cs="Arial"/>
          <w:sz w:val="24"/>
          <w:szCs w:val="24"/>
        </w:rPr>
        <w:t>– Wedi ei ysgrifennu’n gywir.</w:t>
      </w:r>
    </w:p>
    <w:p w:rsidR="008757F5" w:rsidRPr="008757F5" w:rsidRDefault="008757F5" w:rsidP="008757F5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</w:rPr>
      </w:pPr>
    </w:p>
    <w:p w:rsidR="008757F5" w:rsidRPr="008757F5" w:rsidRDefault="008757F5" w:rsidP="008757F5">
      <w:pPr>
        <w:spacing w:after="200" w:line="276" w:lineRule="auto"/>
        <w:rPr>
          <w:rFonts w:ascii="Arial" w:eastAsiaTheme="minorHAnsi" w:hAnsi="Arial" w:cs="Arial"/>
          <w:b/>
          <w:i/>
          <w:sz w:val="24"/>
          <w:szCs w:val="24"/>
          <w:lang w:eastAsia="en-US"/>
        </w:rPr>
      </w:pPr>
    </w:p>
    <w:p w:rsidR="008757F5" w:rsidRPr="008757F5" w:rsidRDefault="008757F5" w:rsidP="008757F5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8757F5" w:rsidRPr="008757F5" w:rsidRDefault="008757F5" w:rsidP="008757F5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8757F5" w:rsidRPr="008757F5" w:rsidRDefault="008757F5" w:rsidP="008757F5">
      <w:pPr>
        <w:rPr>
          <w:rFonts w:ascii="Arial" w:hAnsi="Arial" w:cs="Arial"/>
          <w:iCs/>
          <w:sz w:val="24"/>
          <w:szCs w:val="24"/>
          <w:lang w:val="cy-GB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8757F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8757F5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:rsidTr="00342C53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946D4E" w:rsidP="00D22D9C">
      <w:pPr>
        <w:jc w:val="both"/>
        <w:rPr>
          <w:rFonts w:ascii="Arial" w:hAnsi="Arial" w:cs="Arial"/>
          <w:sz w:val="22"/>
          <w:szCs w:val="22"/>
        </w:rPr>
      </w:pPr>
      <w:r w:rsidRPr="00B529DE">
        <w:rPr>
          <w:rFonts w:ascii="Arial" w:hAnsi="Arial" w:cs="Arial"/>
          <w:sz w:val="24"/>
          <w:szCs w:val="24"/>
          <w:lang w:val="cy-GB"/>
        </w:rPr>
        <w:t>Ymgymryd â darllen, ysgrifennu a chyfeirnodi academaidd a chydnabod pwysigrwydd hynny, a datblygu hyder wrth gyfathrebu a chyflwyno i gynulleidfaoedd gwahanol ac i ddibenion gwahanol</w:t>
      </w:r>
      <w:r>
        <w:rPr>
          <w:rFonts w:ascii="Arial" w:hAnsi="Arial" w:cs="Arial"/>
          <w:sz w:val="24"/>
          <w:szCs w:val="24"/>
          <w:lang w:val="cy-GB"/>
        </w:rPr>
        <w:t>.</w:t>
      </w: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946D4E" w:rsidRPr="00B529DE" w:rsidTr="006129F8">
        <w:tc>
          <w:tcPr>
            <w:tcW w:w="9747" w:type="dxa"/>
          </w:tcPr>
          <w:p w:rsidR="00946D4E" w:rsidRPr="00B529DE" w:rsidRDefault="00946D4E" w:rsidP="006129F8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Ymgymryd â darllen, ysgrifennu a chyfeirnodi academaidd a chydnabod pwysigrwydd hynny, a datblygu hyder wrth gyfathrebu a chyflwyno i gynulleidfaoedd gwahanol ac i ddibenion gwahanol;</w:t>
            </w:r>
            <w:r w:rsidRPr="00B529D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46D4E" w:rsidRPr="00B529DE" w:rsidTr="006129F8">
        <w:tc>
          <w:tcPr>
            <w:tcW w:w="9747" w:type="dxa"/>
          </w:tcPr>
          <w:p w:rsidR="00946D4E" w:rsidRPr="00B529DE" w:rsidRDefault="00946D4E" w:rsidP="006129F8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 xml:space="preserve">Archwilio arddulliau a systemau cyfathrebu gwahanol; </w:t>
            </w:r>
          </w:p>
        </w:tc>
      </w:tr>
      <w:tr w:rsidR="00946D4E" w:rsidRPr="00B529DE" w:rsidTr="006129F8">
        <w:tc>
          <w:tcPr>
            <w:tcW w:w="9747" w:type="dxa"/>
          </w:tcPr>
          <w:p w:rsidR="00946D4E" w:rsidRPr="00B529DE" w:rsidRDefault="00946D4E" w:rsidP="006129F8">
            <w:pPr>
              <w:overflowPunct w:val="0"/>
              <w:autoSpaceDE w:val="0"/>
              <w:autoSpaceDN w:val="0"/>
              <w:adjustRightInd w:val="0"/>
              <w:spacing w:after="12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Datblygu cymhwysedd digidol a sgiliau rhifedd yn unol â gofynion academaidd y rhaglen;</w:t>
            </w:r>
          </w:p>
        </w:tc>
      </w:tr>
      <w:tr w:rsidR="00946D4E" w:rsidRPr="00B529DE" w:rsidTr="006129F8">
        <w:tc>
          <w:tcPr>
            <w:tcW w:w="9747" w:type="dxa"/>
          </w:tcPr>
          <w:p w:rsidR="00946D4E" w:rsidRPr="00B529DE" w:rsidRDefault="00946D4E" w:rsidP="006129F8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B529DE">
              <w:rPr>
                <w:rFonts w:ascii="Arial" w:hAnsi="Arial" w:cs="Arial"/>
                <w:sz w:val="24"/>
                <w:szCs w:val="24"/>
                <w:lang w:val="cy-GB"/>
              </w:rPr>
              <w:t>Trefnu eu dysgu’n effeithiol ac adfyfyrio ar eu cynnydd eu hunain a’u datblygiad i’r dyfodol.</w:t>
            </w:r>
            <w:r w:rsidRPr="00B529D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46D4E" w:rsidRPr="00A406E5" w:rsidRDefault="00946D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946D4E" w:rsidP="00D22D9C">
      <w:pPr>
        <w:jc w:val="both"/>
        <w:rPr>
          <w:rFonts w:ascii="Arial" w:hAnsi="Arial" w:cs="Arial"/>
          <w:sz w:val="24"/>
          <w:szCs w:val="24"/>
          <w:lang w:val="cy-GB"/>
        </w:rPr>
      </w:pPr>
      <w:r w:rsidRPr="00B529DE">
        <w:rPr>
          <w:rFonts w:ascii="Arial" w:hAnsi="Arial" w:cs="Arial"/>
          <w:sz w:val="24"/>
          <w:szCs w:val="24"/>
          <w:lang w:val="cy-GB"/>
        </w:rPr>
        <w:t>Ymgymryd â darllen, ysgrifennu a chyfeirnodi academaidd a chydnabod pwysigrwydd hynny, a datblygu hyder wrth gyfathrebu a chyflwyno i gynulleidfaoedd gwahanol ac i ddibenion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Archwilio arddulliau a systemau cyfathrebu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Datblygu cymhwysedd digidol a sgiliau rhifedd yn unol â gofynion academaidd y rhaglen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946D4E" w:rsidRPr="00A406E5" w:rsidRDefault="00946D4E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946D4E" w:rsidP="00D22D9C">
      <w:pPr>
        <w:jc w:val="both"/>
        <w:rPr>
          <w:rFonts w:ascii="Arial" w:hAnsi="Arial" w:cs="Arial"/>
          <w:sz w:val="24"/>
          <w:szCs w:val="24"/>
          <w:lang w:val="cy-GB"/>
        </w:rPr>
      </w:pPr>
      <w:r w:rsidRPr="00B529DE">
        <w:rPr>
          <w:rFonts w:ascii="Arial" w:hAnsi="Arial" w:cs="Arial"/>
          <w:sz w:val="24"/>
          <w:szCs w:val="24"/>
          <w:lang w:val="cy-GB"/>
        </w:rPr>
        <w:t>Ymgymryd â darllen, ysgrifennu a chyfeirnodi academaidd a chydnabod pwysigrwydd hynny, a datblygu hyder wrth gyfathrebu a chyflwyno i gynulleidfaoedd gwahanol ac i ddibenion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Archwilio arddulliau a systemau cyfathrebu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Trefnu eu dysgu’n effeithiol ac adfyfyrio ar eu cynnydd eu hunain a’u datblygiad i’r dyfodol.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946D4E" w:rsidRPr="00A406E5" w:rsidRDefault="00946D4E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946D4E" w:rsidRDefault="00946D4E" w:rsidP="00946D4E">
      <w:pPr>
        <w:jc w:val="both"/>
        <w:rPr>
          <w:rFonts w:ascii="Arial" w:hAnsi="Arial" w:cs="Arial"/>
          <w:sz w:val="24"/>
          <w:szCs w:val="24"/>
          <w:lang w:val="cy-GB"/>
        </w:rPr>
      </w:pPr>
      <w:r w:rsidRPr="00B529DE">
        <w:rPr>
          <w:rFonts w:ascii="Arial" w:hAnsi="Arial" w:cs="Arial"/>
          <w:sz w:val="24"/>
          <w:szCs w:val="24"/>
          <w:lang w:val="cy-GB"/>
        </w:rPr>
        <w:t>Archwilio arddulliau a systemau cyfathrebu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Datblygu cymhwysedd digidol a sgiliau rhifedd yn unol â gofynion academaidd y rhaglen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946D4E" w:rsidRDefault="00946D4E" w:rsidP="00946D4E">
      <w:pPr>
        <w:jc w:val="both"/>
        <w:rPr>
          <w:rFonts w:ascii="Arial" w:hAnsi="Arial" w:cs="Arial"/>
          <w:sz w:val="24"/>
          <w:szCs w:val="24"/>
          <w:lang w:val="cy-GB"/>
        </w:rPr>
      </w:pPr>
      <w:r w:rsidRPr="00B529DE">
        <w:rPr>
          <w:rFonts w:ascii="Arial" w:hAnsi="Arial" w:cs="Arial"/>
          <w:sz w:val="24"/>
          <w:szCs w:val="24"/>
          <w:lang w:val="cy-GB"/>
        </w:rPr>
        <w:t>Archwilio arddulliau a systemau cyfathrebu gwahanol;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B529DE">
        <w:rPr>
          <w:rFonts w:ascii="Arial" w:hAnsi="Arial" w:cs="Arial"/>
          <w:sz w:val="24"/>
          <w:szCs w:val="24"/>
          <w:lang w:val="cy-GB"/>
        </w:rPr>
        <w:t>Datblygu cymhwysedd digidol a sgiliau rhifedd yn unol â gofynion academaidd y rhaglen</w:t>
      </w:r>
      <w:r>
        <w:rPr>
          <w:rFonts w:ascii="Arial" w:hAnsi="Arial" w:cs="Arial"/>
          <w:sz w:val="24"/>
          <w:szCs w:val="24"/>
          <w:lang w:val="cy-GB"/>
        </w:rPr>
        <w:t xml:space="preserve">. </w:t>
      </w:r>
      <w:r w:rsidRPr="00B529DE">
        <w:rPr>
          <w:rFonts w:ascii="Arial" w:hAnsi="Arial" w:cs="Arial"/>
          <w:sz w:val="24"/>
          <w:szCs w:val="24"/>
          <w:lang w:val="cy-GB"/>
        </w:rPr>
        <w:t>Trefnu eu dysgu’n effeithiol ac adfyfyrio ar eu cynnydd eu hunain a’u datblygiad i’r dyfodol.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946D4E" w:rsidRDefault="00946D4E" w:rsidP="00946D4E">
      <w:pPr>
        <w:jc w:val="both"/>
        <w:rPr>
          <w:rFonts w:ascii="Arial" w:hAnsi="Arial" w:cs="Arial"/>
          <w:sz w:val="24"/>
          <w:szCs w:val="24"/>
          <w:lang w:val="cy-GB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:rsidTr="00342C53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946D4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946D4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946D4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946D4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946D4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  <w:bookmarkStart w:id="0" w:name="_GoBack"/>
            <w:bookmarkEnd w:id="0"/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Tr="0092447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:rsidTr="00EE00D3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:rsidTr="00924471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eithriadol a manwl 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cyd-destunau penodol). </w:t>
            </w: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Defnydd cyfyngedig, neu ddim defnydd o ddulliau sylfaenol a addysgwyd, deunyddiau, offer a/neu dechnegau.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 a addysgwyd,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Ymwybyddiaeth ddigonol a chymhwyso dulliau sylfaenol, deunyddiau, offer a/neu dechnegau, mewn modd sy’n briodol ar y cyfan.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sylfaenol, deunyddiau, offer a/neu dechnegau mewn modd da a phriodol.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sylfaenol, deunyddiau, offer a/neu dechnegau mewn modd da iawn.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 a addysgwyd, deunyddiau, offer a/neu dechnegau mewn modd uwch.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Lefelau eithriadol o sgiliau cymhwyso a 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EF2593">
            <w:pPr>
              <w:rPr>
                <w:rFonts w:ascii="Arial" w:hAnsi="Arial" w:cs="Arial"/>
              </w:rPr>
            </w:pP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awydd i ddatblygu ymhellach. 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691" w:rsidRDefault="00274691">
      <w:r>
        <w:separator/>
      </w:r>
    </w:p>
  </w:endnote>
  <w:endnote w:type="continuationSeparator" w:id="0">
    <w:p w:rsidR="00274691" w:rsidRDefault="00274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946D4E">
      <w:rPr>
        <w:b/>
        <w:noProof/>
        <w:lang w:val="cy-GB"/>
      </w:rPr>
      <w:t>7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946D4E">
      <w:rPr>
        <w:b/>
        <w:noProof/>
      </w:rPr>
      <w:t>11</w:t>
    </w:r>
    <w:r w:rsidR="00274691">
      <w:rPr>
        <w:b/>
        <w:sz w:val="24"/>
        <w:szCs w:val="24"/>
      </w:rPr>
      <w:fldChar w:fldCharType="end"/>
    </w:r>
  </w:p>
  <w:p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691" w:rsidRDefault="00274691">
      <w:r>
        <w:separator/>
      </w:r>
    </w:p>
  </w:footnote>
  <w:footnote w:type="continuationSeparator" w:id="0">
    <w:p w:rsidR="00274691" w:rsidRDefault="00274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66270F"/>
    <w:multiLevelType w:val="hybridMultilevel"/>
    <w:tmpl w:val="A1BC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7171"/>
    <w:multiLevelType w:val="hybridMultilevel"/>
    <w:tmpl w:val="B06CA774"/>
    <w:lvl w:ilvl="0" w:tplc="E88AA89A">
      <w:start w:val="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E3A9D"/>
    <w:multiLevelType w:val="hybridMultilevel"/>
    <w:tmpl w:val="DFEAA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87365"/>
    <w:multiLevelType w:val="hybridMultilevel"/>
    <w:tmpl w:val="913A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297C2F4D"/>
    <w:multiLevelType w:val="hybridMultilevel"/>
    <w:tmpl w:val="A3D6D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21"/>
  </w:num>
  <w:num w:numId="4">
    <w:abstractNumId w:val="17"/>
  </w:num>
  <w:num w:numId="5">
    <w:abstractNumId w:val="13"/>
  </w:num>
  <w:num w:numId="6">
    <w:abstractNumId w:val="20"/>
  </w:num>
  <w:num w:numId="7">
    <w:abstractNumId w:val="5"/>
  </w:num>
  <w:num w:numId="8">
    <w:abstractNumId w:val="19"/>
  </w:num>
  <w:num w:numId="9">
    <w:abstractNumId w:val="16"/>
  </w:num>
  <w:num w:numId="10">
    <w:abstractNumId w:val="9"/>
  </w:num>
  <w:num w:numId="11">
    <w:abstractNumId w:val="10"/>
  </w:num>
  <w:num w:numId="12">
    <w:abstractNumId w:val="14"/>
  </w:num>
  <w:num w:numId="13">
    <w:abstractNumId w:val="18"/>
  </w:num>
  <w:num w:numId="14">
    <w:abstractNumId w:val="8"/>
  </w:num>
  <w:num w:numId="15">
    <w:abstractNumId w:val="0"/>
  </w:num>
  <w:num w:numId="16">
    <w:abstractNumId w:val="11"/>
  </w:num>
  <w:num w:numId="17">
    <w:abstractNumId w:val="6"/>
  </w:num>
  <w:num w:numId="18">
    <w:abstractNumId w:val="2"/>
  </w:num>
  <w:num w:numId="19">
    <w:abstractNumId w:val="12"/>
  </w:num>
  <w:num w:numId="20">
    <w:abstractNumId w:val="1"/>
  </w:num>
  <w:num w:numId="21">
    <w:abstractNumId w:val="3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B7370"/>
    <w:rsid w:val="002C449B"/>
    <w:rsid w:val="002C6040"/>
    <w:rsid w:val="002D5B3F"/>
    <w:rsid w:val="002E272E"/>
    <w:rsid w:val="002F0E34"/>
    <w:rsid w:val="002F0F1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757F5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46D4E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529DE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5:docId w15:val="{D88D4BA6-BD32-49B2-B9F9-2614FB4AB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pi.manchester.ac.uk/forteachers/academicposterguidanc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i.manchester.ac.uk/forteachers/academicposterguidance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A59F9-01BE-4CB1-94BA-F49236575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6</TotalTime>
  <Pages>11</Pages>
  <Words>3322</Words>
  <Characters>18940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22218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Sarah Stewart</cp:lastModifiedBy>
  <cp:revision>3</cp:revision>
  <cp:lastPrinted>2014-10-10T07:42:00Z</cp:lastPrinted>
  <dcterms:created xsi:type="dcterms:W3CDTF">2018-09-10T10:26:00Z</dcterms:created>
  <dcterms:modified xsi:type="dcterms:W3CDTF">2018-09-12T10:57:00Z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