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E99A3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B8073F" w:rsidRPr="00B8073F">
              <w:rPr>
                <w:b/>
                <w:color w:val="auto"/>
                <w:sz w:val="32"/>
                <w:u w:val="single"/>
              </w:rPr>
              <w:t>Bailey Lloyd-Sullivan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6AA43C" w:rsidR="005A1BA3" w:rsidRDefault="005A1BA3" w:rsidP="00340E9A">
            <w:pPr>
              <w:overflowPunct/>
              <w:autoSpaceDE/>
              <w:autoSpaceDN/>
              <w:adjustRightInd/>
              <w:ind w:right="237"/>
              <w:textAlignment w:val="auto"/>
              <w:rPr>
                <w:b/>
                <w:color w:val="auto"/>
                <w:sz w:val="32"/>
              </w:rPr>
            </w:pPr>
            <w:r w:rsidRPr="00B8073F">
              <w:rPr>
                <w:b/>
                <w:color w:val="auto"/>
                <w:sz w:val="32"/>
                <w:u w:val="single"/>
              </w:rPr>
              <w:t>__</w:t>
            </w:r>
            <w:r w:rsidR="00B8073F" w:rsidRPr="00B8073F">
              <w:rPr>
                <w:u w:val="single"/>
              </w:rPr>
              <w:t xml:space="preserve"> </w:t>
            </w:r>
            <w:r w:rsidR="00B8073F" w:rsidRPr="00B8073F">
              <w:rPr>
                <w:b/>
                <w:color w:val="auto"/>
                <w:sz w:val="32"/>
                <w:u w:val="single"/>
              </w:rPr>
              <w:t>2134416</w:t>
            </w:r>
            <w:r>
              <w:rPr>
                <w:b/>
                <w:color w:val="auto"/>
                <w:sz w:val="32"/>
              </w:rPr>
              <w:t>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E7C0632" w14:textId="1368CE4A" w:rsidR="00F129C5" w:rsidRPr="00F129C5" w:rsidRDefault="00F129C5" w:rsidP="00F129C5">
      <w:pPr>
        <w:ind w:right="237"/>
        <w:jc w:val="both"/>
        <w:rPr>
          <w:sz w:val="24"/>
          <w:szCs w:val="24"/>
        </w:rPr>
      </w:pPr>
      <w:bookmarkStart w:id="0" w:name="_Hlk188099408"/>
      <w:r w:rsidRPr="00F129C5">
        <w:rPr>
          <w:sz w:val="24"/>
          <w:szCs w:val="24"/>
        </w:rPr>
        <w:t xml:space="preserve">The College of Policing plays a pivotal role in professionalising policing in the UK, aiming to enhance the quality of </w:t>
      </w:r>
      <w:r w:rsidR="00317CA6">
        <w:rPr>
          <w:sz w:val="24"/>
          <w:szCs w:val="24"/>
        </w:rPr>
        <w:t>police forces</w:t>
      </w:r>
      <w:r w:rsidRPr="00F129C5">
        <w:rPr>
          <w:sz w:val="24"/>
          <w:szCs w:val="24"/>
        </w:rPr>
        <w:t xml:space="preserve"> through a structured approach to training, leadership, and standards.</w:t>
      </w:r>
      <w:r w:rsidRPr="00F129C5">
        <w:t xml:space="preserve"> </w:t>
      </w:r>
      <w:r w:rsidRPr="00F129C5">
        <w:rPr>
          <w:sz w:val="24"/>
          <w:szCs w:val="24"/>
        </w:rPr>
        <w:t>Through its various training programs, the College equips officers with the skills necessary to tackle modern policing challenges, such as cybercrime, terrorism, and community relations. These programs are designed to be adaptable and relevant, reflecting the evolving nature of crime and the needs of the communities they serve. By focusing on evidence-based practices, the College encourages officers to adopt innovative approaches to policing, fostering a more proactive and effective law enforcement environment.</w:t>
      </w:r>
    </w:p>
    <w:p w14:paraId="27068D6C" w14:textId="77777777" w:rsidR="00F129C5" w:rsidRPr="00F129C5" w:rsidRDefault="00F129C5" w:rsidP="00F129C5">
      <w:pPr>
        <w:ind w:right="237"/>
        <w:jc w:val="both"/>
        <w:rPr>
          <w:sz w:val="24"/>
          <w:szCs w:val="24"/>
        </w:rPr>
      </w:pPr>
    </w:p>
    <w:p w14:paraId="3B855813" w14:textId="1357DD4D" w:rsidR="00FF7784" w:rsidRDefault="00F129C5" w:rsidP="00F129C5">
      <w:pPr>
        <w:ind w:right="237"/>
        <w:jc w:val="both"/>
        <w:rPr>
          <w:sz w:val="24"/>
          <w:szCs w:val="24"/>
        </w:rPr>
      </w:pPr>
      <w:r w:rsidRPr="00F129C5">
        <w:rPr>
          <w:sz w:val="24"/>
          <w:szCs w:val="24"/>
        </w:rPr>
        <w:t>Leadership development is another critical aspect of the College's mission. By investing in the next generation of police leaders, the College ensures that those in positions of authority are well-prepared to guide their teams and implement best practices. This emphasis on leadership not only enhances operational effectiveness but also contributes to a more positive organizational culture within police forces.</w:t>
      </w:r>
      <w:r>
        <w:rPr>
          <w:sz w:val="24"/>
          <w:szCs w:val="24"/>
        </w:rPr>
        <w:t xml:space="preserve"> In this essay I will be evaluating how the college of policing is working to </w:t>
      </w:r>
      <w:r w:rsidRPr="00F129C5">
        <w:rPr>
          <w:sz w:val="24"/>
          <w:szCs w:val="24"/>
        </w:rPr>
        <w:t>professionalis</w:t>
      </w:r>
      <w:r>
        <w:rPr>
          <w:sz w:val="24"/>
          <w:szCs w:val="24"/>
        </w:rPr>
        <w:t xml:space="preserve">e policing in England and Wales. I will be looking at initiatives and programmes that have come into play to assist the College of Policing as well as how myself as a police officer is looking to fulfil the role as a modern police officer in a community that is ever changing. </w:t>
      </w:r>
    </w:p>
    <w:p w14:paraId="70F23511" w14:textId="5157EB72" w:rsidR="00F129C5" w:rsidRDefault="00F129C5" w:rsidP="00F129C5">
      <w:pPr>
        <w:ind w:right="237"/>
        <w:jc w:val="both"/>
        <w:rPr>
          <w:sz w:val="24"/>
          <w:szCs w:val="24"/>
        </w:rPr>
      </w:pPr>
      <w:r w:rsidRPr="00F129C5">
        <w:rPr>
          <w:sz w:val="24"/>
          <w:szCs w:val="24"/>
        </w:rPr>
        <w:lastRenderedPageBreak/>
        <w:t>Established in 2013, the College serves as the professional body for policing, providing a clear framework that guides officers in their roles while promoting a culture of continuous improvement and accountability. One of the key initiatives of the College is the development of national policing standards, which ensures that all officers, regardless of their location, adhere to the same high level of professionalism and ethical conduct.</w:t>
      </w:r>
      <w:r>
        <w:rPr>
          <w:sz w:val="24"/>
          <w:szCs w:val="24"/>
        </w:rPr>
        <w:t xml:space="preserve"> At current, there is around 600 people working for the College of Policing across England and Wales that work as trainers, </w:t>
      </w:r>
      <w:r w:rsidR="000200A0">
        <w:rPr>
          <w:sz w:val="24"/>
          <w:szCs w:val="24"/>
        </w:rPr>
        <w:t>assessors,</w:t>
      </w:r>
      <w:r>
        <w:rPr>
          <w:sz w:val="24"/>
          <w:szCs w:val="24"/>
        </w:rPr>
        <w:t xml:space="preserve"> and expert witnesses to make the College of Policing better and continuously improving policing within the UK (College of Policing, 2024).</w:t>
      </w:r>
    </w:p>
    <w:p w14:paraId="32BC2CB4" w14:textId="77777777" w:rsidR="00317CA6" w:rsidRDefault="00317CA6" w:rsidP="00317CA6">
      <w:pPr>
        <w:ind w:right="237"/>
        <w:jc w:val="both"/>
        <w:rPr>
          <w:sz w:val="24"/>
          <w:szCs w:val="24"/>
        </w:rPr>
      </w:pPr>
    </w:p>
    <w:p w14:paraId="4A31BA0F" w14:textId="58ABA342" w:rsidR="00317CA6" w:rsidRDefault="00317CA6" w:rsidP="00317CA6">
      <w:pPr>
        <w:ind w:right="237"/>
        <w:jc w:val="both"/>
        <w:rPr>
          <w:sz w:val="24"/>
          <w:szCs w:val="24"/>
        </w:rPr>
      </w:pPr>
      <w:r>
        <w:rPr>
          <w:sz w:val="24"/>
          <w:szCs w:val="24"/>
        </w:rPr>
        <w:t>With the help of The College of Policing, Policing in the UK has evolved massively</w:t>
      </w:r>
      <w:r w:rsidRPr="00317CA6">
        <w:rPr>
          <w:sz w:val="24"/>
          <w:szCs w:val="24"/>
        </w:rPr>
        <w:t xml:space="preserve"> by establishing standards and providing training that enhances the skills and knowledge of police officers. One of its primary functions is to develop a comprehensive framework for professional development, ensuring that all officers receive consistent and high-quality training throughout their careers. This focus on continuous learning helps to foster a culture of professionalism within police forces.</w:t>
      </w:r>
      <w:r>
        <w:rPr>
          <w:sz w:val="24"/>
          <w:szCs w:val="24"/>
        </w:rPr>
        <w:t xml:space="preserve"> T</w:t>
      </w:r>
      <w:r w:rsidRPr="00317CA6">
        <w:rPr>
          <w:sz w:val="24"/>
          <w:szCs w:val="24"/>
        </w:rPr>
        <w:t>he College is responsible for creating national policing standards, which serve as a benchmark for performance and accountability. By setting these standards, it encourages police forces to adopt best practices and improve their operational effectiveness. This is crucial for building public trust and confidence in law enforcement</w:t>
      </w:r>
      <w:r>
        <w:rPr>
          <w:sz w:val="24"/>
          <w:szCs w:val="24"/>
        </w:rPr>
        <w:t xml:space="preserve">. </w:t>
      </w:r>
      <w:r w:rsidRPr="00317CA6">
        <w:rPr>
          <w:sz w:val="24"/>
          <w:szCs w:val="24"/>
        </w:rPr>
        <w:t>The College also emphasizes the importance of leadership development, recognizing that strong leaders are essential for driving change and improving community relations. By investing in leadership training, the College aims to cultivate a new generation of leaders who can navigate the complexities of modern policing.</w:t>
      </w:r>
      <w:r>
        <w:rPr>
          <w:sz w:val="24"/>
          <w:szCs w:val="24"/>
        </w:rPr>
        <w:t xml:space="preserve"> </w:t>
      </w:r>
      <w:r w:rsidRPr="00317CA6">
        <w:rPr>
          <w:sz w:val="24"/>
          <w:szCs w:val="24"/>
        </w:rPr>
        <w:t>Overall, the College of Policing is instrumental in shaping a professional and accountable police service in the UK, ultimately contributing to safer communities and enhanced public safety.</w:t>
      </w:r>
    </w:p>
    <w:p w14:paraId="46DB98FC" w14:textId="77777777" w:rsidR="00317CA6" w:rsidRDefault="00317CA6" w:rsidP="00317CA6">
      <w:pPr>
        <w:ind w:right="237"/>
        <w:jc w:val="both"/>
        <w:rPr>
          <w:sz w:val="24"/>
          <w:szCs w:val="24"/>
        </w:rPr>
      </w:pPr>
    </w:p>
    <w:p w14:paraId="214D4781" w14:textId="77777777" w:rsidR="00F24C21" w:rsidRPr="00F24C21" w:rsidRDefault="00EB38A3" w:rsidP="00F24C21">
      <w:pPr>
        <w:ind w:right="237"/>
        <w:jc w:val="both"/>
        <w:rPr>
          <w:sz w:val="24"/>
          <w:szCs w:val="24"/>
        </w:rPr>
      </w:pPr>
      <w:r>
        <w:rPr>
          <w:sz w:val="24"/>
          <w:szCs w:val="24"/>
        </w:rPr>
        <w:t xml:space="preserve">One strategy in place at this time from the College of Policing is their corporate strategy 2022 to 2026 (College of Policing, 2024), there have been 5 strategic ambitions that this plan aims to achieve by the year 2026. There ambitions are building trust and a fair culture, transforming police leadership, supporting career-long professional development and wellbeing, boosting core skills, and strengthening innovation and implementing that works. </w:t>
      </w:r>
      <w:r w:rsidR="00F333BB">
        <w:rPr>
          <w:sz w:val="24"/>
          <w:szCs w:val="24"/>
        </w:rPr>
        <w:t>This is to be used as a way for policing to evolve along with the structure and culture, if the aims are achieved then this will make the college a more relevant and connected College that is required in the modern world of policing (College of Policing, 2023).</w:t>
      </w:r>
      <w:r w:rsidR="006E585A">
        <w:rPr>
          <w:sz w:val="24"/>
          <w:szCs w:val="24"/>
        </w:rPr>
        <w:t xml:space="preserve"> </w:t>
      </w:r>
      <w:r w:rsidR="00F24C21" w:rsidRPr="00F24C21">
        <w:rPr>
          <w:sz w:val="24"/>
          <w:szCs w:val="24"/>
        </w:rPr>
        <w:t>One of the key strengths of this strategy is its commitment to evidence-based practices, which ensures that policing methods are grounded in research and data. This approach not only improves the quality of training provided to officers but also fosters a culture of accountability within police forces.</w:t>
      </w:r>
    </w:p>
    <w:p w14:paraId="2CBCD5BD" w14:textId="77777777" w:rsidR="00F24C21" w:rsidRPr="00F24C21" w:rsidRDefault="00F24C21" w:rsidP="00F24C21">
      <w:pPr>
        <w:ind w:right="237"/>
        <w:jc w:val="both"/>
        <w:rPr>
          <w:sz w:val="24"/>
          <w:szCs w:val="24"/>
        </w:rPr>
      </w:pPr>
    </w:p>
    <w:p w14:paraId="3CA55A19" w14:textId="70F8CFAB" w:rsidR="00EB38A3" w:rsidRPr="00270EEB" w:rsidRDefault="00F24C21" w:rsidP="00F24C21">
      <w:pPr>
        <w:ind w:right="237"/>
        <w:jc w:val="both"/>
        <w:rPr>
          <w:sz w:val="24"/>
          <w:szCs w:val="24"/>
        </w:rPr>
      </w:pPr>
      <w:r w:rsidRPr="00F24C21">
        <w:rPr>
          <w:sz w:val="24"/>
          <w:szCs w:val="24"/>
        </w:rPr>
        <w:t>Moreover, the College emphasizes leadership development, recognizing that effective leadership is crucial for driving change and improving community relations. By investing in leadership programs, the College aims to cultivate a new generation of leaders who can navigate the complexities of modern policing</w:t>
      </w:r>
      <w:r>
        <w:rPr>
          <w:sz w:val="24"/>
          <w:szCs w:val="24"/>
        </w:rPr>
        <w:t xml:space="preserve">. </w:t>
      </w:r>
      <w:r w:rsidRPr="00F24C21">
        <w:rPr>
          <w:sz w:val="24"/>
          <w:szCs w:val="24"/>
        </w:rPr>
        <w:t>However, challenges remain, particularly in terms of resource allocation and adapting to rapid societal changes, such as advancements in technology and evolving community expectations. The strategy must continuously evolve to address these challenges, ensuring that it remains relevant and effective.</w:t>
      </w:r>
    </w:p>
    <w:p w14:paraId="0590AAF8" w14:textId="77777777" w:rsidR="00FF7784" w:rsidRDefault="00FF7784" w:rsidP="00340E9A">
      <w:pPr>
        <w:ind w:right="237"/>
        <w:jc w:val="both"/>
        <w:rPr>
          <w:sz w:val="24"/>
          <w:szCs w:val="24"/>
        </w:rPr>
      </w:pPr>
    </w:p>
    <w:p w14:paraId="0C3058E0" w14:textId="17EC244F" w:rsidR="00317CA6" w:rsidRDefault="00F24C21" w:rsidP="00317CA6">
      <w:pPr>
        <w:ind w:right="237"/>
        <w:jc w:val="both"/>
        <w:rPr>
          <w:sz w:val="24"/>
          <w:szCs w:val="24"/>
        </w:rPr>
      </w:pPr>
      <w:r>
        <w:rPr>
          <w:sz w:val="24"/>
          <w:szCs w:val="24"/>
        </w:rPr>
        <w:t>Another strategy that is in use at this time to evolve and improve policing within the UK is Policing vision 2025</w:t>
      </w:r>
      <w:r w:rsidR="00317CA6">
        <w:rPr>
          <w:sz w:val="24"/>
          <w:szCs w:val="24"/>
        </w:rPr>
        <w:t xml:space="preserve">. </w:t>
      </w:r>
      <w:r w:rsidR="00317CA6" w:rsidRPr="00317CA6">
        <w:rPr>
          <w:sz w:val="24"/>
          <w:szCs w:val="24"/>
        </w:rPr>
        <w:t>Policing Vision 2025 outlines a strategic framework aimed at transforming policing in England and Wales to better meet the needs of communities. At its core, the vision emphasizes a shift towards a more proactive, responsive, and community-focused approach to policing. It seeks to enhance public safety by fostering stronger partnerships between police forces and local communities, ensuring that policing is not just about enforcement but also about collaboration and prevention.</w:t>
      </w:r>
      <w:r w:rsidR="00317CA6">
        <w:rPr>
          <w:sz w:val="24"/>
          <w:szCs w:val="24"/>
        </w:rPr>
        <w:t xml:space="preserve"> </w:t>
      </w:r>
      <w:r w:rsidR="00317CA6" w:rsidRPr="00317CA6">
        <w:rPr>
          <w:sz w:val="24"/>
          <w:szCs w:val="24"/>
        </w:rPr>
        <w:t>A key element of this vision is the integration of technology and data analytics, which allows for more informed decision-making and resource allocation. By leveraging advancements in technology, police forces can improve their operational efficiency and effectiveness, ultimately leading to better outcomes for the public.</w:t>
      </w:r>
      <w:r w:rsidR="00317CA6">
        <w:rPr>
          <w:sz w:val="24"/>
          <w:szCs w:val="24"/>
        </w:rPr>
        <w:t xml:space="preserve"> </w:t>
      </w:r>
      <w:r w:rsidR="00317CA6" w:rsidRPr="00317CA6">
        <w:rPr>
          <w:sz w:val="24"/>
          <w:szCs w:val="24"/>
        </w:rPr>
        <w:t>Policing Vision 2025 highlights the importance of diversity and inclusion within police forces, aiming to create a workforce that reflects the communities served. This focus on representation is vital for building trust and legitimacy in policing.</w:t>
      </w:r>
      <w:r w:rsidR="00317CA6" w:rsidRPr="00317CA6">
        <w:t xml:space="preserve"> </w:t>
      </w:r>
      <w:r w:rsidR="00317CA6" w:rsidRPr="00317CA6">
        <w:rPr>
          <w:sz w:val="24"/>
          <w:szCs w:val="24"/>
        </w:rPr>
        <w:t>Policing Vision 2025 represents a comprehensive approach to modern policing, addressing both current challenges and future opportunities. By prioritizing community engagement, technological innovation, and inclusivity, it aims to create a more effective and responsive policing model for the future.</w:t>
      </w:r>
    </w:p>
    <w:p w14:paraId="1669C880" w14:textId="77777777" w:rsidR="00317CA6" w:rsidRDefault="00317CA6" w:rsidP="00317CA6">
      <w:pPr>
        <w:ind w:right="237"/>
        <w:jc w:val="both"/>
        <w:rPr>
          <w:sz w:val="24"/>
          <w:szCs w:val="24"/>
        </w:rPr>
      </w:pPr>
    </w:p>
    <w:p w14:paraId="1BE5C1DB" w14:textId="35BB9DDD" w:rsidR="00317CA6" w:rsidRPr="00317CA6" w:rsidRDefault="00317CA6" w:rsidP="00317CA6">
      <w:pPr>
        <w:ind w:right="237"/>
        <w:jc w:val="both"/>
        <w:rPr>
          <w:sz w:val="24"/>
          <w:szCs w:val="24"/>
        </w:rPr>
      </w:pPr>
      <w:r w:rsidRPr="00317CA6">
        <w:rPr>
          <w:sz w:val="24"/>
          <w:szCs w:val="24"/>
        </w:rPr>
        <w:t>Policing Vision 2025 presents a forward-thinking framework that aims to modernize policing in England and Wales. One of its strengths lies in its emphasis on community engagement, recognizing that effective policing requires collaboration with the public. By fostering partnerships, the vision promotes a shared responsibility for safety and crime prevention, which can lead to improved trust between communities and law enforcement.</w:t>
      </w:r>
      <w:r>
        <w:rPr>
          <w:sz w:val="24"/>
          <w:szCs w:val="24"/>
        </w:rPr>
        <w:t xml:space="preserve"> T</w:t>
      </w:r>
      <w:r w:rsidRPr="00317CA6">
        <w:rPr>
          <w:sz w:val="24"/>
          <w:szCs w:val="24"/>
        </w:rPr>
        <w:t>he integration of technology and data analytics is a crucial aspect of this vision. By harnessing these tools, police forces can enhance their operational capabilities, allowing for more strategic responses to crime and better allocation of resources. This data-driven approach can lead to more informed decision-making and ultimately improve public safety.</w:t>
      </w:r>
      <w:r>
        <w:rPr>
          <w:sz w:val="24"/>
          <w:szCs w:val="24"/>
        </w:rPr>
        <w:t xml:space="preserve"> </w:t>
      </w:r>
      <w:r w:rsidRPr="00317CA6">
        <w:rPr>
          <w:sz w:val="24"/>
          <w:szCs w:val="24"/>
        </w:rPr>
        <w:t>However, challenges remain, particularly in ensuring that all police forces have the necessary resources and training to implement these changes effectively. There is also the risk that an over-reliance on technology could detract from the human element of policing, which is vital for building relationships and understanding community needs.</w:t>
      </w:r>
    </w:p>
    <w:p w14:paraId="19FBAC4F" w14:textId="77777777" w:rsidR="00FF7784" w:rsidRPr="00270EEB" w:rsidRDefault="00FF7784" w:rsidP="00340E9A">
      <w:pPr>
        <w:ind w:right="237"/>
        <w:jc w:val="both"/>
        <w:rPr>
          <w:sz w:val="24"/>
          <w:szCs w:val="24"/>
        </w:rPr>
      </w:pPr>
    </w:p>
    <w:p w14:paraId="42DB74B4" w14:textId="7DB999FF" w:rsidR="00AA5E91" w:rsidRPr="00AA5E91" w:rsidRDefault="00AA5E91" w:rsidP="00AA5E91">
      <w:pPr>
        <w:ind w:right="237"/>
        <w:jc w:val="both"/>
        <w:rPr>
          <w:sz w:val="24"/>
          <w:szCs w:val="24"/>
        </w:rPr>
      </w:pPr>
      <w:r>
        <w:rPr>
          <w:sz w:val="24"/>
          <w:szCs w:val="24"/>
        </w:rPr>
        <w:t xml:space="preserve">Taking these strategies in and understanding them has helped me understand how my role as a police officer is ever changing and if I don’t keep up then I will fall behind of legislative and policy changes. </w:t>
      </w:r>
      <w:r w:rsidRPr="00AA5E91">
        <w:rPr>
          <w:sz w:val="24"/>
          <w:szCs w:val="24"/>
        </w:rPr>
        <w:t>As a modern police officer, I am committed to fulfilling my role by embracing the principles of community engagement, continuous learning, and adaptability. Understanding that policing is not just about enforcing the law but also about serving the community, I actively work to build relationships with the people I serve. I engage with community members through outreach programs, attending local events, and participating in discussions that address their concerns. By listening to their needs and perspectives, I can better understand the challenges they face and tailor my approach to policing accordingly.</w:t>
      </w:r>
      <w:r>
        <w:rPr>
          <w:sz w:val="24"/>
          <w:szCs w:val="24"/>
        </w:rPr>
        <w:t xml:space="preserve"> </w:t>
      </w:r>
      <w:r w:rsidRPr="00AA5E91">
        <w:rPr>
          <w:sz w:val="24"/>
          <w:szCs w:val="24"/>
        </w:rPr>
        <w:t xml:space="preserve">Continuous professional development is another key aspect of my role. I regularly seek out training opportunities to enhance my skills and knowledge, whether it’s through formal courses, workshops, or on-the-job experiences. Staying updated with the latest policing techniques, technology, and legal frameworks allows me to respond </w:t>
      </w:r>
      <w:r w:rsidRPr="00AA5E91">
        <w:rPr>
          <w:sz w:val="24"/>
          <w:szCs w:val="24"/>
        </w:rPr>
        <w:lastRenderedPageBreak/>
        <w:t>effectively to emerging challenges and maintain a high standard of service.</w:t>
      </w:r>
      <w:r>
        <w:rPr>
          <w:sz w:val="24"/>
          <w:szCs w:val="24"/>
        </w:rPr>
        <w:t xml:space="preserve"> </w:t>
      </w:r>
      <w:r w:rsidRPr="00AA5E91">
        <w:rPr>
          <w:sz w:val="24"/>
          <w:szCs w:val="24"/>
        </w:rPr>
        <w:t>Adapting to the rapidly changing landscape of crime and public safety is essential. I embrace technology and data analytics to inform my decision-making and improve my operational effectiveness. By utilizing tools such as crime mapping and predictive analytics, I can identify trends and allocate resources more efficiently, ensuring a proactive approach to crime prevention.</w:t>
      </w:r>
      <w:r>
        <w:rPr>
          <w:sz w:val="24"/>
          <w:szCs w:val="24"/>
        </w:rPr>
        <w:t xml:space="preserve"> </w:t>
      </w:r>
      <w:r w:rsidRPr="00AA5E91">
        <w:rPr>
          <w:sz w:val="24"/>
          <w:szCs w:val="24"/>
        </w:rPr>
        <w:t>Moreover, I prioritize mental health and well-being, both for myself and my colleagues. Recognizing the stresses that come with the job, I advocate for supportive measures within the force and promote a healthy work-life balance. By taking care of my own well-being, I can be more effective in serving my community and supporting my fellow officers.</w:t>
      </w:r>
      <w:r>
        <w:rPr>
          <w:sz w:val="24"/>
          <w:szCs w:val="24"/>
        </w:rPr>
        <w:t xml:space="preserve"> </w:t>
      </w:r>
      <w:r w:rsidRPr="00AA5E91">
        <w:rPr>
          <w:sz w:val="24"/>
          <w:szCs w:val="24"/>
        </w:rPr>
        <w:t xml:space="preserve">I strive to </w:t>
      </w:r>
      <w:r w:rsidRPr="00AA5E91">
        <w:rPr>
          <w:sz w:val="24"/>
          <w:szCs w:val="24"/>
        </w:rPr>
        <w:t>fulfil</w:t>
      </w:r>
      <w:r w:rsidRPr="00AA5E91">
        <w:rPr>
          <w:sz w:val="24"/>
          <w:szCs w:val="24"/>
        </w:rPr>
        <w:t xml:space="preserve"> my role as a modern police officer through community engagement, continuous learning, adaptability, and a focus on mental health, ultimately contributing to a safer and more supportive environment for everyone.</w:t>
      </w:r>
    </w:p>
    <w:p w14:paraId="23E3F1EC" w14:textId="77777777" w:rsidR="00FF7784" w:rsidRDefault="00FF7784" w:rsidP="00340E9A">
      <w:pPr>
        <w:ind w:right="237"/>
        <w:jc w:val="both"/>
        <w:rPr>
          <w:sz w:val="24"/>
          <w:szCs w:val="24"/>
        </w:rPr>
      </w:pPr>
    </w:p>
    <w:p w14:paraId="05A9704B" w14:textId="286007FF" w:rsidR="000F6BA4" w:rsidRPr="00270EEB" w:rsidRDefault="000F6BA4" w:rsidP="00340E9A">
      <w:pPr>
        <w:ind w:right="237"/>
        <w:jc w:val="both"/>
        <w:rPr>
          <w:sz w:val="24"/>
          <w:szCs w:val="24"/>
        </w:rPr>
      </w:pPr>
      <w:r>
        <w:rPr>
          <w:sz w:val="24"/>
          <w:szCs w:val="24"/>
        </w:rPr>
        <w:t xml:space="preserve">I believe I have become a more competent officer over the last year and can see how my role has changed within the shift I am working on. On massive change has been due to the large turnover of officers on shift that effects all officers the same. With such a high turnover, more experienced officers have left to take other roles and with a high volume of new officers, makes me look more experienced and a lower collar number than I feel. This has an effect on newer officers who regularly come to </w:t>
      </w:r>
      <w:r w:rsidR="00961A14">
        <w:rPr>
          <w:sz w:val="24"/>
          <w:szCs w:val="24"/>
        </w:rPr>
        <w:t>me</w:t>
      </w:r>
      <w:r>
        <w:rPr>
          <w:sz w:val="24"/>
          <w:szCs w:val="24"/>
        </w:rPr>
        <w:t xml:space="preserve"> for assistance and to </w:t>
      </w:r>
      <w:r w:rsidR="00961A14">
        <w:rPr>
          <w:sz w:val="24"/>
          <w:szCs w:val="24"/>
        </w:rPr>
        <w:t xml:space="preserve">ask myself questions. This has shocked </w:t>
      </w:r>
      <w:proofErr w:type="gramStart"/>
      <w:r w:rsidR="00961A14">
        <w:rPr>
          <w:sz w:val="24"/>
          <w:szCs w:val="24"/>
        </w:rPr>
        <w:t>me</w:t>
      </w:r>
      <w:proofErr w:type="gramEnd"/>
      <w:r w:rsidR="00961A14">
        <w:rPr>
          <w:sz w:val="24"/>
          <w:szCs w:val="24"/>
        </w:rPr>
        <w:t xml:space="preserve"> and I feel like sometimes I am unsure how I can help but looking back at the beginning of my career as a police officer I was also asking officers with similar experience at that time. I can see how my role has taken a mentoring style as I help newer officers who need assistance with their work. </w:t>
      </w:r>
    </w:p>
    <w:bookmarkEnd w:id="0"/>
    <w:p w14:paraId="7AC4ABEB" w14:textId="77777777" w:rsidR="00FF7784" w:rsidRPr="00270EEB" w:rsidRDefault="00FF7784" w:rsidP="00340E9A">
      <w:pPr>
        <w:ind w:right="237"/>
        <w:jc w:val="both"/>
        <w:rPr>
          <w:sz w:val="24"/>
          <w:szCs w:val="24"/>
        </w:rPr>
      </w:pPr>
    </w:p>
    <w:p w14:paraId="6604579F" w14:textId="1798C5F5" w:rsidR="00FF7784" w:rsidRPr="00270EEB" w:rsidRDefault="00961A14" w:rsidP="00340E9A">
      <w:pPr>
        <w:ind w:right="237"/>
        <w:jc w:val="both"/>
        <w:rPr>
          <w:sz w:val="24"/>
          <w:szCs w:val="24"/>
        </w:rPr>
      </w:pPr>
      <w:r w:rsidRPr="00961A14">
        <w:rPr>
          <w:sz w:val="24"/>
          <w:szCs w:val="24"/>
        </w:rPr>
        <w:t xml:space="preserve">In conclusion, the College of Policing is instrumental in transforming and professionalizing policing in England and Wales through various strategic initiatives and comprehensive training frameworks. Established in 2013, the College focuses on developing national standards and promoting evidence-based practices that are crucial for enhancing the effectiveness and accountability of police forces. Key aspects of its mission include leadership development, continuous professional education, and fostering community engagement, all aimed at cultivating a proactive and responsive police service. The College's corporate strategy for 2022-2026 and its Vision 2025 further emphasize the importance of building trust, adapting to societal changes, and leveraging technology for improved decision-making and resource allocation. As a modern police officer, embracing these principles is essential for effectively serving communities. Engaging with the public, committing to lifelong learning, and understanding the significance of mental health are vital components of my role. The high turnover of personnel in the police force has prompted me to step into a mentoring position, guiding newer officers and ensuring they feel supported. This evolving role highlights the importance of adaptability and continuous improvement in today's policing landscape, ultimately contributing to safer communities and better public trust in </w:t>
      </w:r>
      <w:r>
        <w:rPr>
          <w:sz w:val="24"/>
          <w:szCs w:val="24"/>
        </w:rPr>
        <w:t>the police forces that serve them.</w:t>
      </w:r>
    </w:p>
    <w:p w14:paraId="4FA25557" w14:textId="77777777" w:rsidR="00FF7784" w:rsidRPr="00270EEB" w:rsidRDefault="00FF7784" w:rsidP="00340E9A">
      <w:pPr>
        <w:ind w:right="237"/>
        <w:jc w:val="both"/>
        <w:rPr>
          <w:sz w:val="24"/>
          <w:szCs w:val="24"/>
        </w:rPr>
      </w:pPr>
    </w:p>
    <w:p w14:paraId="13819134" w14:textId="0AB0F786" w:rsidR="00FF7784" w:rsidRPr="00270EEB" w:rsidRDefault="00961A14" w:rsidP="00340E9A">
      <w:pPr>
        <w:ind w:right="237"/>
        <w:jc w:val="both"/>
        <w:rPr>
          <w:sz w:val="24"/>
          <w:szCs w:val="24"/>
        </w:rPr>
      </w:pPr>
      <w:r>
        <w:rPr>
          <w:sz w:val="24"/>
          <w:szCs w:val="24"/>
        </w:rPr>
        <w:t>Word count:1835</w:t>
      </w: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BA39840" w:rsidR="00AA666E" w:rsidRDefault="00B8073F" w:rsidP="00340E9A">
      <w:pPr>
        <w:ind w:right="237"/>
        <w:jc w:val="both"/>
        <w:rPr>
          <w:sz w:val="24"/>
          <w:szCs w:val="24"/>
        </w:rPr>
      </w:pPr>
      <w:bookmarkStart w:id="1" w:name="_Hlk187933958"/>
      <w:r>
        <w:rPr>
          <w:sz w:val="24"/>
          <w:szCs w:val="24"/>
        </w:rPr>
        <w:t>In an age wher</w:t>
      </w:r>
      <w:r w:rsidR="00276F3A">
        <w:rPr>
          <w:sz w:val="24"/>
          <w:szCs w:val="24"/>
        </w:rPr>
        <w:t>e technology and social media has become part of modern life, various sectors including policing has adopted this as an essential tool to reduce and detect crime within their communities as well as many other uses (NPCC, 2014)</w:t>
      </w:r>
      <w:r w:rsidR="00203919">
        <w:rPr>
          <w:sz w:val="24"/>
          <w:szCs w:val="24"/>
        </w:rPr>
        <w:t xml:space="preserve">. </w:t>
      </w:r>
      <w:r w:rsidR="00276F3A">
        <w:rPr>
          <w:sz w:val="24"/>
          <w:szCs w:val="24"/>
        </w:rPr>
        <w:t>Police forces across the United Kingdom are using multiple social media platforms as a way to engage with the community they serve and allow them to see what they are doing on a day-to-day basis for their community. In this essay I will be looking at the use of social media within the police force and the benefits or risks it poses</w:t>
      </w:r>
      <w:r w:rsidR="00F27F13">
        <w:rPr>
          <w:sz w:val="24"/>
          <w:szCs w:val="24"/>
        </w:rPr>
        <w:t xml:space="preserve">. I will be looking at the force policy that has been put in place and how this helps keep officers using social media as well as the force to a professional standard. </w:t>
      </w:r>
    </w:p>
    <w:p w14:paraId="2BA0B004" w14:textId="77777777" w:rsidR="00276F3A" w:rsidRDefault="00276F3A" w:rsidP="00340E9A">
      <w:pPr>
        <w:ind w:right="237"/>
        <w:jc w:val="both"/>
        <w:rPr>
          <w:sz w:val="24"/>
          <w:szCs w:val="24"/>
        </w:rPr>
      </w:pPr>
    </w:p>
    <w:p w14:paraId="75364616" w14:textId="6E83A414" w:rsidR="00D8263E" w:rsidRDefault="00D8263E" w:rsidP="00340E9A">
      <w:pPr>
        <w:ind w:right="237"/>
        <w:jc w:val="both"/>
        <w:rPr>
          <w:sz w:val="24"/>
          <w:szCs w:val="24"/>
        </w:rPr>
      </w:pPr>
      <w:r>
        <w:rPr>
          <w:sz w:val="24"/>
          <w:szCs w:val="24"/>
        </w:rPr>
        <w:t xml:space="preserve">Social media is often described as digital programs or websites that allow people to communicate with on another as well as sharing opinions, pictures, </w:t>
      </w:r>
      <w:r w:rsidR="00EA14E0">
        <w:rPr>
          <w:sz w:val="24"/>
          <w:szCs w:val="24"/>
        </w:rPr>
        <w:t>videos,</w:t>
      </w:r>
      <w:r>
        <w:rPr>
          <w:sz w:val="24"/>
          <w:szCs w:val="24"/>
        </w:rPr>
        <w:t xml:space="preserve"> and other information to allow others to view and share their own information back (Cambridge Dictionary, 2024). </w:t>
      </w:r>
      <w:r w:rsidR="00EA14E0">
        <w:rPr>
          <w:sz w:val="24"/>
          <w:szCs w:val="24"/>
        </w:rPr>
        <w:t xml:space="preserve">Unlike the conventional channel of provide the public with information, through newspapers and tv channels, social media allows a </w:t>
      </w:r>
      <w:r w:rsidR="006C70A5">
        <w:rPr>
          <w:sz w:val="24"/>
          <w:szCs w:val="24"/>
        </w:rPr>
        <w:t>two-way communication</w:t>
      </w:r>
      <w:r w:rsidR="00EA14E0">
        <w:rPr>
          <w:sz w:val="24"/>
          <w:szCs w:val="24"/>
        </w:rPr>
        <w:t xml:space="preserve"> for the person putting out the information to hear a response to the information and creates a channel of communication that was before not able to have (The Police Foundation, 2014). </w:t>
      </w:r>
      <w:r w:rsidR="006C70A5">
        <w:rPr>
          <w:sz w:val="24"/>
          <w:szCs w:val="24"/>
        </w:rPr>
        <w:t xml:space="preserve">Any person can use these social media for there own social lives as well as businesses as well. </w:t>
      </w:r>
    </w:p>
    <w:p w14:paraId="1EC59089" w14:textId="77777777" w:rsidR="006C70A5" w:rsidRDefault="006C70A5" w:rsidP="00340E9A">
      <w:pPr>
        <w:ind w:right="237"/>
        <w:jc w:val="both"/>
        <w:rPr>
          <w:sz w:val="24"/>
          <w:szCs w:val="24"/>
        </w:rPr>
      </w:pPr>
    </w:p>
    <w:p w14:paraId="5CB9FAA1" w14:textId="62B7A86E" w:rsidR="006C70A5" w:rsidRDefault="006C70A5" w:rsidP="00340E9A">
      <w:pPr>
        <w:ind w:right="237"/>
        <w:jc w:val="both"/>
        <w:rPr>
          <w:sz w:val="24"/>
          <w:szCs w:val="24"/>
        </w:rPr>
      </w:pPr>
      <w:r>
        <w:rPr>
          <w:sz w:val="24"/>
          <w:szCs w:val="24"/>
        </w:rPr>
        <w:t xml:space="preserve">Police forces begun looking into using social media in 2008, since then they have become a primary way to provide the communities they are serving with information and updates on local concerns that allows them to feedback any further concerns they have. The three main social media platforms being used at this time is Twitter, </w:t>
      </w:r>
      <w:r>
        <w:rPr>
          <w:sz w:val="24"/>
          <w:szCs w:val="24"/>
        </w:rPr>
        <w:lastRenderedPageBreak/>
        <w:t xml:space="preserve">Facebook and TikTok, </w:t>
      </w:r>
      <w:r w:rsidR="00F37F43">
        <w:rPr>
          <w:sz w:val="24"/>
          <w:szCs w:val="24"/>
        </w:rPr>
        <w:t>all</w:t>
      </w:r>
      <w:r>
        <w:rPr>
          <w:sz w:val="24"/>
          <w:szCs w:val="24"/>
        </w:rPr>
        <w:t xml:space="preserve"> police forces within England and Wales are now on Twitter and all but two forces have their own Facebook pages. </w:t>
      </w:r>
    </w:p>
    <w:p w14:paraId="453B5EA3" w14:textId="77777777" w:rsidR="00F37F43" w:rsidRDefault="00F37F43" w:rsidP="00340E9A">
      <w:pPr>
        <w:ind w:right="237"/>
        <w:jc w:val="both"/>
        <w:rPr>
          <w:sz w:val="24"/>
          <w:szCs w:val="24"/>
        </w:rPr>
      </w:pPr>
    </w:p>
    <w:p w14:paraId="11B1AA0B" w14:textId="250AE6AD" w:rsidR="000B43B1" w:rsidRDefault="00F37F43" w:rsidP="00340E9A">
      <w:pPr>
        <w:ind w:right="237"/>
        <w:jc w:val="both"/>
        <w:rPr>
          <w:sz w:val="24"/>
          <w:szCs w:val="24"/>
        </w:rPr>
      </w:pPr>
      <w:r>
        <w:rPr>
          <w:sz w:val="24"/>
          <w:szCs w:val="24"/>
        </w:rPr>
        <w:t xml:space="preserve">Police forces are currently using social media in three divided areas that they are currently using them for. The fist is providing information, </w:t>
      </w:r>
      <w:r w:rsidR="000B43B1">
        <w:rPr>
          <w:sz w:val="24"/>
          <w:szCs w:val="24"/>
        </w:rPr>
        <w:t xml:space="preserve">this allows the dissemination of information to a specific group quickly and cheaply. The second being engagement, this is a way to provide a channel for police to connect and build relationships with the local communities and the public they serve. The last areas </w:t>
      </w:r>
      <w:proofErr w:type="gramStart"/>
      <w:r w:rsidR="000B43B1">
        <w:rPr>
          <w:sz w:val="24"/>
          <w:szCs w:val="24"/>
        </w:rPr>
        <w:t>is</w:t>
      </w:r>
      <w:proofErr w:type="gramEnd"/>
      <w:r w:rsidR="000B43B1">
        <w:rPr>
          <w:sz w:val="24"/>
          <w:szCs w:val="24"/>
        </w:rPr>
        <w:t xml:space="preserve"> intelligence and investigation, allowing forces to listen to there community and build evidence through the feedback and content uploaded (The police foundation, 2014). </w:t>
      </w:r>
    </w:p>
    <w:p w14:paraId="1E560F94" w14:textId="77777777" w:rsidR="00E65F0B" w:rsidRDefault="00E65F0B" w:rsidP="00340E9A">
      <w:pPr>
        <w:ind w:right="237"/>
        <w:jc w:val="both"/>
        <w:rPr>
          <w:sz w:val="24"/>
          <w:szCs w:val="24"/>
        </w:rPr>
      </w:pPr>
    </w:p>
    <w:p w14:paraId="2111CBF2" w14:textId="60CD2BE7" w:rsidR="00E65F0B" w:rsidRDefault="00E65F0B" w:rsidP="00340E9A">
      <w:pPr>
        <w:ind w:right="237"/>
        <w:jc w:val="both"/>
        <w:rPr>
          <w:sz w:val="24"/>
          <w:szCs w:val="24"/>
        </w:rPr>
      </w:pPr>
      <w:r>
        <w:rPr>
          <w:sz w:val="24"/>
          <w:szCs w:val="24"/>
        </w:rPr>
        <w:t xml:space="preserve">These police force social media accounts are a great way to disseminate and speak with the </w:t>
      </w:r>
      <w:r w:rsidR="00BA282E">
        <w:rPr>
          <w:sz w:val="24"/>
          <w:szCs w:val="24"/>
        </w:rPr>
        <w:t>community,</w:t>
      </w:r>
      <w:r>
        <w:rPr>
          <w:sz w:val="24"/>
          <w:szCs w:val="24"/>
        </w:rPr>
        <w:t xml:space="preserve"> but a professional manner is still required to project onto the community</w:t>
      </w:r>
      <w:r w:rsidR="00BA282E">
        <w:rPr>
          <w:sz w:val="24"/>
          <w:szCs w:val="24"/>
        </w:rPr>
        <w:t xml:space="preserve">. Each police force has </w:t>
      </w:r>
      <w:r w:rsidR="00AA6440">
        <w:rPr>
          <w:sz w:val="24"/>
          <w:szCs w:val="24"/>
        </w:rPr>
        <w:t>their</w:t>
      </w:r>
      <w:r w:rsidR="00BA282E">
        <w:rPr>
          <w:sz w:val="24"/>
          <w:szCs w:val="24"/>
        </w:rPr>
        <w:t xml:space="preserve"> own guidelines that they wish to follow as well for the community that comment and provide feedback on there page to follow also. </w:t>
      </w:r>
      <w:r w:rsidR="00AA6440">
        <w:rPr>
          <w:sz w:val="24"/>
          <w:szCs w:val="24"/>
        </w:rPr>
        <w:t xml:space="preserve">I have looked at a </w:t>
      </w:r>
      <w:r w:rsidR="00062105">
        <w:rPr>
          <w:sz w:val="24"/>
          <w:szCs w:val="24"/>
        </w:rPr>
        <w:t>local forces guideline</w:t>
      </w:r>
      <w:r w:rsidR="00AA6440">
        <w:rPr>
          <w:sz w:val="24"/>
          <w:szCs w:val="24"/>
        </w:rPr>
        <w:t xml:space="preserve"> on </w:t>
      </w:r>
      <w:r w:rsidR="00062105">
        <w:rPr>
          <w:sz w:val="24"/>
          <w:szCs w:val="24"/>
        </w:rPr>
        <w:t>their</w:t>
      </w:r>
      <w:r w:rsidR="00AA6440">
        <w:rPr>
          <w:sz w:val="24"/>
          <w:szCs w:val="24"/>
        </w:rPr>
        <w:t xml:space="preserve"> websites and looked at how well they protect themselves and the community. </w:t>
      </w:r>
      <w:r w:rsidR="00062105">
        <w:rPr>
          <w:sz w:val="24"/>
          <w:szCs w:val="24"/>
        </w:rPr>
        <w:t>Looking at the guidelines, these are mainly based at the public’s comments with a list of what the comments should not include when posted on to their channel. The next section outlines that the rights that the police force have to block and delete or further investigate any comments or feedback they feel is against the rules above. The police force I have looked at they have separated guidelines for each platform of social media they use (</w:t>
      </w:r>
      <w:r w:rsidR="00062105" w:rsidRPr="00062105">
        <w:rPr>
          <w:sz w:val="24"/>
          <w:szCs w:val="24"/>
        </w:rPr>
        <w:t>Gwent Police</w:t>
      </w:r>
      <w:r w:rsidR="00062105">
        <w:rPr>
          <w:sz w:val="24"/>
          <w:szCs w:val="24"/>
        </w:rPr>
        <w:t>, 2024)</w:t>
      </w:r>
      <w:r w:rsidR="00546A7C">
        <w:rPr>
          <w:sz w:val="24"/>
          <w:szCs w:val="24"/>
        </w:rPr>
        <w:t xml:space="preserve">. </w:t>
      </w:r>
    </w:p>
    <w:p w14:paraId="1857A616" w14:textId="77777777" w:rsidR="00546A7C" w:rsidRDefault="00546A7C" w:rsidP="00340E9A">
      <w:pPr>
        <w:ind w:right="237"/>
        <w:jc w:val="both"/>
        <w:rPr>
          <w:sz w:val="24"/>
          <w:szCs w:val="24"/>
        </w:rPr>
      </w:pPr>
    </w:p>
    <w:p w14:paraId="000D3965" w14:textId="73FC0733" w:rsidR="00546A7C" w:rsidRDefault="009A2309" w:rsidP="00340E9A">
      <w:pPr>
        <w:ind w:right="237"/>
        <w:jc w:val="both"/>
        <w:rPr>
          <w:sz w:val="24"/>
          <w:szCs w:val="24"/>
        </w:rPr>
      </w:pPr>
      <w:r>
        <w:rPr>
          <w:sz w:val="24"/>
          <w:szCs w:val="24"/>
        </w:rPr>
        <w:t xml:space="preserve">In my time as a police officer, I have used social media to aide me and seen the benefits as well as risks that it poses within any force area. I will be looking at my experience with social media and reviewing benefits and risks of using social media within a professional policing setting. </w:t>
      </w:r>
    </w:p>
    <w:p w14:paraId="58B19CDC" w14:textId="77777777" w:rsidR="009A2309" w:rsidRDefault="009A2309" w:rsidP="00340E9A">
      <w:pPr>
        <w:ind w:right="237"/>
        <w:jc w:val="both"/>
        <w:rPr>
          <w:sz w:val="24"/>
          <w:szCs w:val="24"/>
        </w:rPr>
      </w:pPr>
    </w:p>
    <w:p w14:paraId="6E971D78" w14:textId="51DDAFD0" w:rsidR="009A2309" w:rsidRDefault="009A2309" w:rsidP="00340E9A">
      <w:pPr>
        <w:ind w:right="237"/>
        <w:jc w:val="both"/>
        <w:rPr>
          <w:sz w:val="24"/>
          <w:szCs w:val="24"/>
        </w:rPr>
      </w:pPr>
      <w:r>
        <w:rPr>
          <w:sz w:val="24"/>
          <w:szCs w:val="24"/>
        </w:rPr>
        <w:t xml:space="preserve">Whilst </w:t>
      </w:r>
      <w:r w:rsidR="002567AC">
        <w:rPr>
          <w:sz w:val="24"/>
          <w:szCs w:val="24"/>
        </w:rPr>
        <w:t xml:space="preserve">on shift, I responded to a report of a suicidal male who had left his home address with the intention to cause himself harm or end his life and left letters to family members outlining his intentions. Due to the disclosures, </w:t>
      </w:r>
      <w:r w:rsidR="005C17FC">
        <w:rPr>
          <w:sz w:val="24"/>
          <w:szCs w:val="24"/>
        </w:rPr>
        <w:t>letters,</w:t>
      </w:r>
      <w:r w:rsidR="002567AC">
        <w:rPr>
          <w:sz w:val="24"/>
          <w:szCs w:val="24"/>
        </w:rPr>
        <w:t xml:space="preserve"> and the </w:t>
      </w:r>
      <w:r w:rsidR="005C17FC">
        <w:rPr>
          <w:sz w:val="24"/>
          <w:szCs w:val="24"/>
        </w:rPr>
        <w:t>males’</w:t>
      </w:r>
      <w:r w:rsidR="002567AC">
        <w:rPr>
          <w:sz w:val="24"/>
          <w:szCs w:val="24"/>
        </w:rPr>
        <w:t xml:space="preserve"> intentions, this was graded as a </w:t>
      </w:r>
      <w:r w:rsidR="005C17FC">
        <w:rPr>
          <w:sz w:val="24"/>
          <w:szCs w:val="24"/>
        </w:rPr>
        <w:t>high-risk</w:t>
      </w:r>
      <w:r w:rsidR="002567AC">
        <w:rPr>
          <w:sz w:val="24"/>
          <w:szCs w:val="24"/>
        </w:rPr>
        <w:t xml:space="preserve"> missing person. With a higher grading for the missing person, there is further enquiries that can be completed and </w:t>
      </w:r>
      <w:r w:rsidR="005C17FC">
        <w:rPr>
          <w:sz w:val="24"/>
          <w:szCs w:val="24"/>
        </w:rPr>
        <w:t xml:space="preserve">some of these enquiries are conducted digitally. </w:t>
      </w:r>
    </w:p>
    <w:p w14:paraId="08891185" w14:textId="77777777" w:rsidR="005C17FC" w:rsidRDefault="005C17FC" w:rsidP="00340E9A">
      <w:pPr>
        <w:ind w:right="237"/>
        <w:jc w:val="both"/>
        <w:rPr>
          <w:sz w:val="24"/>
          <w:szCs w:val="24"/>
        </w:rPr>
      </w:pPr>
    </w:p>
    <w:p w14:paraId="62C38BA8" w14:textId="0BDA278C" w:rsidR="005C17FC" w:rsidRDefault="005C17FC" w:rsidP="00340E9A">
      <w:pPr>
        <w:ind w:right="237"/>
        <w:jc w:val="both"/>
        <w:rPr>
          <w:sz w:val="24"/>
          <w:szCs w:val="24"/>
        </w:rPr>
      </w:pPr>
      <w:r>
        <w:rPr>
          <w:sz w:val="24"/>
          <w:szCs w:val="24"/>
        </w:rPr>
        <w:t>The first digital enquiries that used was using an intelligence officer to conduct searches on the missing persons social media accounts.</w:t>
      </w:r>
      <w:r w:rsidR="003742A1">
        <w:rPr>
          <w:sz w:val="24"/>
          <w:szCs w:val="24"/>
        </w:rPr>
        <w:t xml:space="preserve"> There is no legal authority required to view the information that persons made publicly available of the social media platforms but recording of information from a person’s account could begin to be deemed as surveillance, meaning regulation of investigation powers act (RIPA) authorisation could be required to continue. In my experience, this was a massive help in locating local areas of frequency, friends that were not known by friends and even seen that the missing person was still using his account to continue to post after stating that he was going to cause himself harm. </w:t>
      </w:r>
    </w:p>
    <w:p w14:paraId="6CA50542" w14:textId="77777777" w:rsidR="003742A1" w:rsidRDefault="003742A1" w:rsidP="00340E9A">
      <w:pPr>
        <w:ind w:right="237"/>
        <w:jc w:val="both"/>
        <w:rPr>
          <w:sz w:val="24"/>
          <w:szCs w:val="24"/>
        </w:rPr>
      </w:pPr>
    </w:p>
    <w:p w14:paraId="3070F1A8" w14:textId="223D8AB1" w:rsidR="003742A1" w:rsidRDefault="00984A92" w:rsidP="00340E9A">
      <w:pPr>
        <w:ind w:right="237"/>
        <w:jc w:val="both"/>
        <w:rPr>
          <w:sz w:val="24"/>
          <w:szCs w:val="24"/>
        </w:rPr>
      </w:pPr>
      <w:r>
        <w:rPr>
          <w:sz w:val="24"/>
          <w:szCs w:val="24"/>
        </w:rPr>
        <w:t xml:space="preserve">The second digital enquiries using social media that I used was a social media appeal. This is an appeal for the missing person to come forward or if the public have any information that may help find him that is uploaded to the force social media account. </w:t>
      </w:r>
      <w:r w:rsidR="00D56E78">
        <w:rPr>
          <w:sz w:val="24"/>
          <w:szCs w:val="24"/>
        </w:rPr>
        <w:t xml:space="preserve">This has to be authorised by the </w:t>
      </w:r>
      <w:r w:rsidR="00F9352A">
        <w:rPr>
          <w:sz w:val="24"/>
          <w:szCs w:val="24"/>
        </w:rPr>
        <w:t>on-duty</w:t>
      </w:r>
      <w:r w:rsidR="00D56E78">
        <w:rPr>
          <w:sz w:val="24"/>
          <w:szCs w:val="24"/>
        </w:rPr>
        <w:t xml:space="preserve"> inspector and each case </w:t>
      </w:r>
      <w:r w:rsidR="00D56E78">
        <w:rPr>
          <w:sz w:val="24"/>
          <w:szCs w:val="24"/>
        </w:rPr>
        <w:lastRenderedPageBreak/>
        <w:t xml:space="preserve">is treated differently, even if it has been authorised for the person missing before it does not mean that it will be this time. The use of appeal can be impactful with a range of benefits as well as risks. Most cases benefit with appeals due to the ability to reach a large number of people and prompting sightings of the person, this opens up new enquiries and help police target areas rather that hypothesising where the person has gone. On the other hand of this is the </w:t>
      </w:r>
      <w:r w:rsidR="00F9352A">
        <w:rPr>
          <w:sz w:val="24"/>
          <w:szCs w:val="24"/>
        </w:rPr>
        <w:t>issue of repeat appeals can prompt empathy fatigue and create a negative public image of the person missing, making it look as though the person is constantly missing and publics assistance is less needed (NPCC, 2024).</w:t>
      </w:r>
      <w:r w:rsidR="002F6CA1">
        <w:rPr>
          <w:sz w:val="24"/>
          <w:szCs w:val="24"/>
        </w:rPr>
        <w:t xml:space="preserve"> In my experience of using social media, the person I was attempting to locate had been missing prior but with the information I had been given, I requested authorisation and was granted. This was then passed to the social media team with the information of the person and an image I got from the family. this was a valuable part of my investigation with multiple reports of sightings and able to locate the male to town centre area and was shortly located after this. </w:t>
      </w:r>
    </w:p>
    <w:p w14:paraId="0043AAE6" w14:textId="77777777" w:rsidR="00B37616" w:rsidRDefault="00B37616" w:rsidP="00340E9A">
      <w:pPr>
        <w:ind w:right="237"/>
        <w:jc w:val="both"/>
        <w:rPr>
          <w:sz w:val="24"/>
          <w:szCs w:val="24"/>
        </w:rPr>
      </w:pPr>
    </w:p>
    <w:p w14:paraId="7AB98323" w14:textId="4F472479" w:rsidR="00B37616" w:rsidRDefault="00B37616" w:rsidP="00340E9A">
      <w:pPr>
        <w:ind w:right="237"/>
        <w:jc w:val="both"/>
        <w:rPr>
          <w:sz w:val="24"/>
          <w:szCs w:val="24"/>
        </w:rPr>
      </w:pPr>
      <w:r>
        <w:rPr>
          <w:sz w:val="24"/>
          <w:szCs w:val="24"/>
        </w:rPr>
        <w:t xml:space="preserve">I can see how social media can benefit many police investigations but also aware of the risks it can have of the community and the police force. I will be looking at these benefits and risks and how they impacted or could’ve done with the investigation I conducted into the missing person. </w:t>
      </w:r>
    </w:p>
    <w:p w14:paraId="305168F2" w14:textId="77777777" w:rsidR="00B37616" w:rsidRDefault="00B37616" w:rsidP="00340E9A">
      <w:pPr>
        <w:ind w:right="237"/>
        <w:jc w:val="both"/>
        <w:rPr>
          <w:sz w:val="24"/>
          <w:szCs w:val="24"/>
        </w:rPr>
      </w:pPr>
    </w:p>
    <w:p w14:paraId="651C5026" w14:textId="722EC090" w:rsidR="00B37616" w:rsidRDefault="00B37616" w:rsidP="00340E9A">
      <w:pPr>
        <w:ind w:right="237"/>
        <w:jc w:val="both"/>
        <w:rPr>
          <w:sz w:val="24"/>
          <w:szCs w:val="24"/>
        </w:rPr>
      </w:pPr>
      <w:r>
        <w:rPr>
          <w:sz w:val="24"/>
          <w:szCs w:val="24"/>
        </w:rPr>
        <w:t xml:space="preserve">One of the most important benefits </w:t>
      </w:r>
      <w:r w:rsidRPr="00B37616">
        <w:rPr>
          <w:sz w:val="24"/>
          <w:szCs w:val="24"/>
        </w:rPr>
        <w:t>social media provides a platform for real-time communication between police and the public. This immediacy allows for the rapid dissemination of information during emergencies. For instance, if there’s a natural disaster, police can quickly share safety tips, evacuation routes, and updates on the situation. This not only keeps the public informed but also helps to prevent the spread of misinformation. In a crisis, timely information can save lives, and social media serves as an effective tool for reaching a wide audience instantly</w:t>
      </w:r>
      <w:r>
        <w:rPr>
          <w:sz w:val="24"/>
          <w:szCs w:val="24"/>
        </w:rPr>
        <w:t xml:space="preserve"> (Ablison, 2024).</w:t>
      </w:r>
    </w:p>
    <w:p w14:paraId="2F87A34D" w14:textId="77777777" w:rsidR="00E65F0B" w:rsidRPr="00270EEB" w:rsidRDefault="00E65F0B" w:rsidP="00340E9A">
      <w:pPr>
        <w:ind w:right="237"/>
        <w:jc w:val="both"/>
        <w:rPr>
          <w:sz w:val="24"/>
          <w:szCs w:val="24"/>
        </w:rPr>
      </w:pPr>
    </w:p>
    <w:p w14:paraId="607A0D29" w14:textId="13B7C6DE" w:rsidR="00AA666E" w:rsidRPr="00270EEB" w:rsidRDefault="00B37616" w:rsidP="00340E9A">
      <w:pPr>
        <w:ind w:right="237"/>
        <w:jc w:val="both"/>
        <w:rPr>
          <w:sz w:val="24"/>
          <w:szCs w:val="24"/>
        </w:rPr>
      </w:pPr>
      <w:r w:rsidRPr="00B37616">
        <w:rPr>
          <w:sz w:val="24"/>
          <w:szCs w:val="24"/>
        </w:rPr>
        <w:t xml:space="preserve">Another significant advantage of police presence on social media is community engagement. Social media platforms allow police departments to interact with citizens in a more informal setting, fostering a sense of community and trust. By sharing stories, positive interactions, and community events, police can humanize their officers and build rapport with residents. This engagement can lead to increased cooperation from the public, as </w:t>
      </w:r>
      <w:r>
        <w:rPr>
          <w:sz w:val="24"/>
          <w:szCs w:val="24"/>
        </w:rPr>
        <w:t>the community</w:t>
      </w:r>
      <w:r w:rsidRPr="00B37616">
        <w:rPr>
          <w:sz w:val="24"/>
          <w:szCs w:val="24"/>
        </w:rPr>
        <w:t xml:space="preserve"> may feel more comfortable reporting crimes or providing tips when they see their local police in a positive light online.</w:t>
      </w:r>
    </w:p>
    <w:p w14:paraId="4557CCDD" w14:textId="77777777" w:rsidR="008B28E7" w:rsidRDefault="008B28E7" w:rsidP="00340E9A">
      <w:pPr>
        <w:ind w:right="237"/>
        <w:jc w:val="both"/>
        <w:rPr>
          <w:sz w:val="24"/>
          <w:szCs w:val="24"/>
        </w:rPr>
      </w:pPr>
    </w:p>
    <w:p w14:paraId="305DA7AD" w14:textId="2C031B04" w:rsidR="00B37616" w:rsidRPr="00270EEB" w:rsidRDefault="00B37616" w:rsidP="00340E9A">
      <w:pPr>
        <w:ind w:right="237"/>
        <w:jc w:val="both"/>
        <w:rPr>
          <w:sz w:val="24"/>
          <w:szCs w:val="24"/>
        </w:rPr>
      </w:pPr>
      <w:r w:rsidRPr="00B37616">
        <w:rPr>
          <w:sz w:val="24"/>
          <w:szCs w:val="24"/>
        </w:rPr>
        <w:t>Furthermore, social media can enhance transparency and accountability within police departments. By openly sharing information about policies, procedures, and the outcomes of investigations, police can build trust with the community. Transparency in policing is crucial, especially in the wake of high-profile incidents that raise questions about police conduct. Social media allows departments to communicate their efforts to improve practices, engage in dialogue about community concerns, and showcase their commitment to serving the public ethically and responsibly.</w:t>
      </w:r>
    </w:p>
    <w:p w14:paraId="4DCE57BF" w14:textId="77777777" w:rsidR="00D56E78" w:rsidRPr="00D56E78" w:rsidRDefault="00D56E78" w:rsidP="00D56E78">
      <w:pPr>
        <w:ind w:right="237"/>
        <w:jc w:val="both"/>
        <w:rPr>
          <w:sz w:val="24"/>
          <w:szCs w:val="24"/>
        </w:rPr>
      </w:pPr>
    </w:p>
    <w:p w14:paraId="000917AD" w14:textId="77777777" w:rsidR="00D56E78" w:rsidRPr="00D56E78" w:rsidRDefault="00D56E78" w:rsidP="00D56E78">
      <w:pPr>
        <w:ind w:right="237"/>
        <w:jc w:val="both"/>
        <w:rPr>
          <w:sz w:val="24"/>
          <w:szCs w:val="24"/>
        </w:rPr>
      </w:pPr>
      <w:r w:rsidRPr="00D56E78">
        <w:rPr>
          <w:sz w:val="24"/>
          <w:szCs w:val="24"/>
        </w:rPr>
        <w:t xml:space="preserve">One major downside is the potential for misinformation and miscommunication. In the fast-paced world of social media, posts can be shared rapidly, and incorrect information can spread just as quickly. If a police department shares inaccurate </w:t>
      </w:r>
      <w:r w:rsidRPr="00D56E78">
        <w:rPr>
          <w:sz w:val="24"/>
          <w:szCs w:val="24"/>
        </w:rPr>
        <w:lastRenderedPageBreak/>
        <w:t>details about an incident or investigation, it can lead to public confusion and distrust. Once misinformation is out there, it can be difficult to correct, potentially damaging the reputation of the police force and eroding community trust.</w:t>
      </w:r>
    </w:p>
    <w:p w14:paraId="69AC67C5" w14:textId="77777777" w:rsidR="00D56E78" w:rsidRPr="00D56E78" w:rsidRDefault="00D56E78" w:rsidP="00D56E78">
      <w:pPr>
        <w:ind w:right="237"/>
        <w:jc w:val="both"/>
        <w:rPr>
          <w:sz w:val="24"/>
          <w:szCs w:val="24"/>
        </w:rPr>
      </w:pPr>
    </w:p>
    <w:p w14:paraId="1615E35C" w14:textId="77777777" w:rsidR="00D56E78" w:rsidRPr="00D56E78" w:rsidRDefault="00D56E78" w:rsidP="00D56E78">
      <w:pPr>
        <w:ind w:right="237"/>
        <w:jc w:val="both"/>
        <w:rPr>
          <w:sz w:val="24"/>
          <w:szCs w:val="24"/>
        </w:rPr>
      </w:pPr>
      <w:r w:rsidRPr="00D56E78">
        <w:rPr>
          <w:sz w:val="24"/>
          <w:szCs w:val="24"/>
        </w:rPr>
        <w:t>Privacy issues also pose a significant downside. Police departments must navigate the delicate balance between transparency and the right to privacy for individuals involved in incidents. Sharing images or details about suspects or victims can lead to accusations of bias or profiling, damaging the community’s perception of the police. Furthermore, the public may feel uncomfortable with police monitoring social media to gather intelligence, raising concerns about surveillance and civil liberties.</w:t>
      </w:r>
    </w:p>
    <w:p w14:paraId="60BFFE63" w14:textId="77777777" w:rsidR="00D56E78" w:rsidRPr="00D56E78" w:rsidRDefault="00D56E78" w:rsidP="00D56E78">
      <w:pPr>
        <w:ind w:right="237"/>
        <w:jc w:val="both"/>
        <w:rPr>
          <w:sz w:val="24"/>
          <w:szCs w:val="24"/>
        </w:rPr>
      </w:pPr>
    </w:p>
    <w:p w14:paraId="408EFE1F" w14:textId="6E46F0F0" w:rsidR="00D56E78" w:rsidRPr="00D56E78" w:rsidRDefault="00D56E78" w:rsidP="00D56E78">
      <w:pPr>
        <w:ind w:right="237"/>
        <w:jc w:val="both"/>
        <w:rPr>
          <w:sz w:val="24"/>
          <w:szCs w:val="24"/>
        </w:rPr>
      </w:pPr>
      <w:r w:rsidRPr="00D56E78">
        <w:rPr>
          <w:sz w:val="24"/>
          <w:szCs w:val="24"/>
        </w:rPr>
        <w:t xml:space="preserve">Additionally, the potential for negative public perception is a considerable risk. If police departments are seen as using social media primarily for self-promotion or to control the narrative, it can backfire. Community members may view these efforts as disingenuous, leading to increased </w:t>
      </w:r>
      <w:r w:rsidR="008B4B3F" w:rsidRPr="00D56E78">
        <w:rPr>
          <w:sz w:val="24"/>
          <w:szCs w:val="24"/>
        </w:rPr>
        <w:t>scepticism</w:t>
      </w:r>
      <w:r w:rsidRPr="00D56E78">
        <w:rPr>
          <w:sz w:val="24"/>
          <w:szCs w:val="24"/>
        </w:rPr>
        <w:t xml:space="preserve"> and distrust. The comments and interactions on social media can also reveal unprofessional </w:t>
      </w:r>
      <w:r w:rsidR="008B4B3F" w:rsidRPr="00D56E78">
        <w:rPr>
          <w:sz w:val="24"/>
          <w:szCs w:val="24"/>
        </w:rPr>
        <w:t>behaviour</w:t>
      </w:r>
      <w:r w:rsidRPr="00D56E78">
        <w:rPr>
          <w:sz w:val="24"/>
          <w:szCs w:val="24"/>
        </w:rPr>
        <w:t xml:space="preserve"> or biases, which can further tarnish the image of the police force.</w:t>
      </w:r>
    </w:p>
    <w:p w14:paraId="48B7C327" w14:textId="77777777" w:rsidR="00D56E78" w:rsidRPr="00D56E78" w:rsidRDefault="00D56E78" w:rsidP="00D56E78">
      <w:pPr>
        <w:ind w:right="237"/>
        <w:jc w:val="both"/>
        <w:rPr>
          <w:sz w:val="24"/>
          <w:szCs w:val="24"/>
        </w:rPr>
      </w:pPr>
    </w:p>
    <w:bookmarkEnd w:id="1"/>
    <w:p w14:paraId="2D3DE98A" w14:textId="7D498B7F" w:rsidR="00AA666E" w:rsidRPr="008B4B3F" w:rsidRDefault="008B4B3F" w:rsidP="00340E9A">
      <w:pPr>
        <w:ind w:right="237"/>
        <w:jc w:val="both"/>
        <w:rPr>
          <w:bCs/>
          <w:sz w:val="24"/>
          <w:szCs w:val="24"/>
        </w:rPr>
      </w:pPr>
      <w:r w:rsidRPr="008B4B3F">
        <w:rPr>
          <w:bCs/>
          <w:sz w:val="24"/>
          <w:szCs w:val="24"/>
        </w:rPr>
        <w:t xml:space="preserve">In conclusion, the integration of social media into policing has transformed how </w:t>
      </w:r>
      <w:r>
        <w:rPr>
          <w:bCs/>
          <w:sz w:val="24"/>
          <w:szCs w:val="24"/>
        </w:rPr>
        <w:t>police forces</w:t>
      </w:r>
      <w:r w:rsidRPr="008B4B3F">
        <w:rPr>
          <w:bCs/>
          <w:sz w:val="24"/>
          <w:szCs w:val="24"/>
        </w:rPr>
        <w:t xml:space="preserve"> engages with the community</w:t>
      </w:r>
      <w:r>
        <w:rPr>
          <w:bCs/>
          <w:sz w:val="24"/>
          <w:szCs w:val="24"/>
        </w:rPr>
        <w:t xml:space="preserve"> that it serves</w:t>
      </w:r>
      <w:r w:rsidRPr="008B4B3F">
        <w:rPr>
          <w:bCs/>
          <w:sz w:val="24"/>
          <w:szCs w:val="24"/>
        </w:rPr>
        <w:t xml:space="preserve">, providing benefits such as enhanced communication, real-time information dissemination, and increased transparency. By leveraging platforms like Twitter, Facebook, and TikTok, police </w:t>
      </w:r>
      <w:r>
        <w:rPr>
          <w:bCs/>
          <w:sz w:val="24"/>
          <w:szCs w:val="24"/>
        </w:rPr>
        <w:t>forces</w:t>
      </w:r>
      <w:r w:rsidRPr="008B4B3F">
        <w:rPr>
          <w:bCs/>
          <w:sz w:val="24"/>
          <w:szCs w:val="24"/>
        </w:rPr>
        <w:t xml:space="preserve"> can reach broad audiences, foster community trust, and encourage public cooperation, which is essential for effective policing. However, this approach also carries significant risks, including the potential spread of misinformation, privacy violations, and the consequences of negative community perceptions. Maintaining professionalism is vital; each police force has established guidelines to ensure appropriate engagement online. Moreover, positive interactions must be consistently nurtured to avoid perceptions of insincerity or concerns over surveillance and civil liberties. Overall, while social media serves as a powerful tool for modern policing, the balance between its immediate advantages and inherent risks must be carefully managed to maintain community trust and efficacy in law enforcement efforts.</w:t>
      </w:r>
      <w:r w:rsidR="0005145B">
        <w:rPr>
          <w:bCs/>
          <w:sz w:val="24"/>
          <w:szCs w:val="24"/>
        </w:rPr>
        <w:t xml:space="preserve"> I have looked at a time that I used social media to assist in locating a person who was reported missing and left information that they were going to harm themselves. I found this a valuable tool that prevented the male harming himself and helped officers locate him through social media checks and appeals to the local community. I can see that it is a tool that can prove useful but needs to be respected to prevent risks mentioned above being breached. </w:t>
      </w:r>
    </w:p>
    <w:p w14:paraId="12D76DFC" w14:textId="77777777" w:rsidR="0005145B" w:rsidRDefault="0005145B" w:rsidP="00340E9A">
      <w:pPr>
        <w:ind w:right="237"/>
        <w:rPr>
          <w:bCs/>
        </w:rPr>
      </w:pPr>
    </w:p>
    <w:p w14:paraId="3B3526AE" w14:textId="36FB41CE" w:rsidR="00025650" w:rsidRPr="008B4B3F" w:rsidRDefault="0005145B" w:rsidP="00340E9A">
      <w:pPr>
        <w:ind w:right="237"/>
        <w:rPr>
          <w:bCs/>
        </w:rPr>
      </w:pPr>
      <w:r>
        <w:rPr>
          <w:bCs/>
        </w:rPr>
        <w:t>Word count:1840</w:t>
      </w:r>
      <w:r w:rsidR="00025650" w:rsidRPr="008B4B3F">
        <w:rPr>
          <w:bCs/>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133408A" w14:textId="462A267D" w:rsidR="00A01ED4" w:rsidRPr="00A01ED4" w:rsidRDefault="00A01ED4" w:rsidP="00A01ED4">
      <w:pPr>
        <w:ind w:right="237"/>
        <w:jc w:val="both"/>
        <w:rPr>
          <w:sz w:val="24"/>
          <w:szCs w:val="24"/>
        </w:rPr>
      </w:pPr>
      <w:r w:rsidRPr="00A01ED4">
        <w:rPr>
          <w:sz w:val="24"/>
          <w:szCs w:val="24"/>
        </w:rPr>
        <w:t xml:space="preserve">Leadership in police forces is a critical element that influences the effectiveness of </w:t>
      </w:r>
      <w:r>
        <w:rPr>
          <w:sz w:val="24"/>
          <w:szCs w:val="24"/>
        </w:rPr>
        <w:t>police forces</w:t>
      </w:r>
      <w:r w:rsidRPr="00A01ED4">
        <w:rPr>
          <w:sz w:val="24"/>
          <w:szCs w:val="24"/>
        </w:rPr>
        <w:t xml:space="preserve"> and their relationship with the community</w:t>
      </w:r>
      <w:r>
        <w:rPr>
          <w:sz w:val="24"/>
          <w:szCs w:val="24"/>
        </w:rPr>
        <w:t xml:space="preserve"> that they serve</w:t>
      </w:r>
      <w:r w:rsidRPr="00A01ED4">
        <w:rPr>
          <w:sz w:val="24"/>
          <w:szCs w:val="24"/>
        </w:rPr>
        <w:t xml:space="preserve">. The way leaders within police </w:t>
      </w:r>
      <w:r>
        <w:rPr>
          <w:sz w:val="24"/>
          <w:szCs w:val="24"/>
        </w:rPr>
        <w:t>forces</w:t>
      </w:r>
      <w:r w:rsidRPr="00A01ED4">
        <w:rPr>
          <w:sz w:val="24"/>
          <w:szCs w:val="24"/>
        </w:rPr>
        <w:t xml:space="preserve"> approach their roles can significantly impact not only the morale of officers but also the public's perception of the police. Various leadership styles, such as authoritarian, democratic, and </w:t>
      </w:r>
      <w:r w:rsidR="00D31D8A">
        <w:rPr>
          <w:sz w:val="24"/>
          <w:szCs w:val="24"/>
        </w:rPr>
        <w:t>pace setting</w:t>
      </w:r>
      <w:r w:rsidRPr="00A01ED4">
        <w:rPr>
          <w:sz w:val="24"/>
          <w:szCs w:val="24"/>
        </w:rPr>
        <w:t xml:space="preserve"> leadership, each bring unique strengths and challenges to the table</w:t>
      </w:r>
      <w:r>
        <w:rPr>
          <w:sz w:val="24"/>
          <w:szCs w:val="24"/>
        </w:rPr>
        <w:t xml:space="preserve"> (Police 1, 2022). </w:t>
      </w:r>
      <w:r w:rsidRPr="00A01ED4">
        <w:rPr>
          <w:sz w:val="24"/>
          <w:szCs w:val="24"/>
        </w:rPr>
        <w:t xml:space="preserve">Authoritarian leaders may prioritize control and efficiency, which can lead to quick decision-making but may also foster an environment of fear and compliance among officers. On the other hand, democratic leaders encourage participation and collaboration, promoting a sense of ownership among officers but potentially slowing down decision-making processes. </w:t>
      </w:r>
      <w:r w:rsidR="00D31D8A">
        <w:rPr>
          <w:sz w:val="24"/>
          <w:szCs w:val="24"/>
        </w:rPr>
        <w:t>Pacesetting</w:t>
      </w:r>
      <w:r w:rsidRPr="00A01ED4">
        <w:rPr>
          <w:sz w:val="24"/>
          <w:szCs w:val="24"/>
        </w:rPr>
        <w:t xml:space="preserve"> leaders aim </w:t>
      </w:r>
      <w:r w:rsidR="00D31D8A">
        <w:rPr>
          <w:sz w:val="24"/>
          <w:szCs w:val="24"/>
        </w:rPr>
        <w:t xml:space="preserve">involves holding yourself and other to a high standard of work and behaviour while aiming for excellence. This is a way to push yourself and other but focusing on failure can often upset the </w:t>
      </w:r>
      <w:proofErr w:type="gramStart"/>
      <w:r w:rsidR="00D31D8A">
        <w:rPr>
          <w:sz w:val="24"/>
          <w:szCs w:val="24"/>
        </w:rPr>
        <w:t>work place</w:t>
      </w:r>
      <w:proofErr w:type="gramEnd"/>
      <w:r w:rsidR="00D31D8A">
        <w:rPr>
          <w:sz w:val="24"/>
          <w:szCs w:val="24"/>
        </w:rPr>
        <w:t xml:space="preserve"> and cause this leadership to backfire. </w:t>
      </w:r>
    </w:p>
    <w:p w14:paraId="3DD44119" w14:textId="77777777" w:rsidR="00A01ED4" w:rsidRPr="00A01ED4" w:rsidRDefault="00A01ED4" w:rsidP="00A01ED4">
      <w:pPr>
        <w:ind w:right="237"/>
        <w:jc w:val="both"/>
        <w:rPr>
          <w:sz w:val="24"/>
          <w:szCs w:val="24"/>
        </w:rPr>
      </w:pPr>
    </w:p>
    <w:p w14:paraId="3168BB1A" w14:textId="77777777" w:rsidR="00AD336D" w:rsidRDefault="00A01ED4" w:rsidP="00A01ED4">
      <w:pPr>
        <w:ind w:right="237"/>
        <w:jc w:val="both"/>
        <w:rPr>
          <w:sz w:val="24"/>
          <w:szCs w:val="24"/>
        </w:rPr>
      </w:pPr>
      <w:r w:rsidRPr="00A01ED4">
        <w:rPr>
          <w:sz w:val="24"/>
          <w:szCs w:val="24"/>
        </w:rPr>
        <w:t>This essay will explore these different leadership styles within police organizations, examining their impacts on officer performance, community relations, and overall effectiveness in maintaining public safety. Understanding these styles is essential for developing effective leadership practices that can enhance the functioning of police forces and build trust within the communities they serve.</w:t>
      </w:r>
      <w:r>
        <w:rPr>
          <w:sz w:val="24"/>
          <w:szCs w:val="24"/>
        </w:rPr>
        <w:t xml:space="preserve"> I will also be looking at how I have begun to develop these leadership styles and evaluate my use of them in previous policing situations I have been in. </w:t>
      </w:r>
    </w:p>
    <w:p w14:paraId="5FC31609" w14:textId="77777777" w:rsidR="00AD336D" w:rsidRDefault="00AD336D" w:rsidP="00A01ED4">
      <w:pPr>
        <w:ind w:right="237"/>
        <w:jc w:val="both"/>
        <w:rPr>
          <w:sz w:val="24"/>
          <w:szCs w:val="24"/>
        </w:rPr>
      </w:pPr>
    </w:p>
    <w:p w14:paraId="0797331D" w14:textId="6AD38B47" w:rsidR="00025650" w:rsidRDefault="00AD336D" w:rsidP="00A01ED4">
      <w:pPr>
        <w:ind w:right="237"/>
        <w:jc w:val="both"/>
        <w:rPr>
          <w:sz w:val="24"/>
          <w:szCs w:val="24"/>
        </w:rPr>
      </w:pPr>
      <w:r>
        <w:rPr>
          <w:sz w:val="24"/>
          <w:szCs w:val="24"/>
        </w:rPr>
        <w:lastRenderedPageBreak/>
        <w:t xml:space="preserve">Within policing, there are five stages of policing that the force </w:t>
      </w:r>
      <w:r w:rsidR="00B76FCB">
        <w:rPr>
          <w:sz w:val="24"/>
          <w:szCs w:val="24"/>
        </w:rPr>
        <w:t>recognises</w:t>
      </w:r>
      <w:r>
        <w:rPr>
          <w:sz w:val="24"/>
          <w:szCs w:val="24"/>
        </w:rPr>
        <w:t xml:space="preserve"> and set out the roles that each stage should follow. Stage one is for leadership fo</w:t>
      </w:r>
      <w:r w:rsidR="00B47FD0">
        <w:rPr>
          <w:sz w:val="24"/>
          <w:szCs w:val="24"/>
        </w:rPr>
        <w:t>undation, two is first line leaders, three is mid-level, four is senior leaders and five is for executive leaders. In my current position of a policing constable, I am at stage one of this system (College of Policing, 2023).</w:t>
      </w:r>
      <w:r w:rsidR="00B76FCB">
        <w:rPr>
          <w:sz w:val="24"/>
          <w:szCs w:val="24"/>
        </w:rPr>
        <w:t xml:space="preserve"> Stage one of the leadership system is described as for police staff and constables and the national benchmark for leadership performance and is to act in the interest of the public, upholding the code of ethics and working effectively within a team to deliver professional and problem-solving behaviour for the community that you serve. At this level it is essential to use reflection and allow others to provide feedback to develop skills and performance. To achieve this, multiple leadership styles must be used when public facing as well as inside the officer environment to uphold the duty of being a police constable. I strongly believe that I am achieving this stage of leadership within my role but wish to develop this by looking into the styles that I use and how I can progress these to become a more competent officer moving forward. </w:t>
      </w:r>
    </w:p>
    <w:p w14:paraId="369B8F01" w14:textId="77777777" w:rsidR="00B76FCB" w:rsidRDefault="00B76FCB" w:rsidP="00A01ED4">
      <w:pPr>
        <w:ind w:right="237"/>
        <w:jc w:val="both"/>
        <w:rPr>
          <w:sz w:val="24"/>
          <w:szCs w:val="24"/>
        </w:rPr>
      </w:pPr>
    </w:p>
    <w:p w14:paraId="007A2146" w14:textId="0BDAB7E9" w:rsidR="005C07D1" w:rsidRDefault="00A75145" w:rsidP="00A01ED4">
      <w:pPr>
        <w:ind w:right="237"/>
        <w:jc w:val="both"/>
        <w:rPr>
          <w:sz w:val="24"/>
          <w:szCs w:val="24"/>
        </w:rPr>
      </w:pPr>
      <w:r>
        <w:rPr>
          <w:sz w:val="24"/>
          <w:szCs w:val="24"/>
        </w:rPr>
        <w:t xml:space="preserve">I have identified that as a police constable, I am still at stage 1 of the police leadership system. At this point I use a number of leadership styles to within my duties, and I will be looking into these to see how I am achieving these but also how I will improve to become a better officer to serve the community. </w:t>
      </w:r>
    </w:p>
    <w:p w14:paraId="60330E93" w14:textId="77777777" w:rsidR="00A75145" w:rsidRDefault="00A75145" w:rsidP="00A01ED4">
      <w:pPr>
        <w:ind w:right="237"/>
        <w:jc w:val="both"/>
        <w:rPr>
          <w:sz w:val="24"/>
          <w:szCs w:val="24"/>
        </w:rPr>
      </w:pPr>
    </w:p>
    <w:p w14:paraId="50539777" w14:textId="0222F3AB" w:rsidR="00BD6C7F" w:rsidRDefault="00A75145" w:rsidP="00A75145">
      <w:pPr>
        <w:ind w:right="237"/>
        <w:jc w:val="both"/>
        <w:rPr>
          <w:sz w:val="24"/>
          <w:szCs w:val="24"/>
        </w:rPr>
      </w:pPr>
      <w:r>
        <w:rPr>
          <w:sz w:val="24"/>
          <w:szCs w:val="24"/>
        </w:rPr>
        <w:t xml:space="preserve">One of the leadership styles I have used is an authoritative leadership style. </w:t>
      </w:r>
      <w:r w:rsidRPr="00A75145">
        <w:rPr>
          <w:sz w:val="24"/>
          <w:szCs w:val="24"/>
        </w:rPr>
        <w:t>Authoritative leadership is a style characterized by a clear vision and the ability to inspire and motivate others to achieve that vision. This approach is often seen as effective because it combines strong direction with a supportive environment. Leaders who adopt this style are typically confident and decisive, providing clear guidance while also encouraging input and collaboration from their team members.</w:t>
      </w:r>
      <w:r>
        <w:rPr>
          <w:sz w:val="24"/>
          <w:szCs w:val="24"/>
        </w:rPr>
        <w:t xml:space="preserve"> </w:t>
      </w:r>
      <w:r w:rsidRPr="00A75145">
        <w:rPr>
          <w:sz w:val="24"/>
          <w:szCs w:val="24"/>
        </w:rPr>
        <w:t>One of the key features of authoritative leadership is the emphasis on establishing a shared vision. Leaders articulate their goals and expectations clearly, ensuring that everyone understands the direction in which the team is headed. This clarity helps to align team members' efforts and fosters a sense of purpose. By creating a compelling vision, authoritative leaders can inspire their teams to commit to achieving common objectives</w:t>
      </w:r>
      <w:r>
        <w:rPr>
          <w:sz w:val="24"/>
          <w:szCs w:val="24"/>
        </w:rPr>
        <w:t xml:space="preserve"> (HBR, 2024). </w:t>
      </w:r>
      <w:r w:rsidRPr="00A75145">
        <w:rPr>
          <w:sz w:val="24"/>
          <w:szCs w:val="24"/>
        </w:rPr>
        <w:t>Another important aspect of this leadership style is the balance between authority and empathy. Authoritative leaders are not just taskmasters; they also take the time to understand the needs and motivations of their team members. This approach builds trust and respect, as team members feel valued and heard. Such leaders are often seen as mentors, providing guidance and support while also empowering individuals to take ownership of their work.</w:t>
      </w:r>
      <w:r>
        <w:rPr>
          <w:sz w:val="24"/>
          <w:szCs w:val="24"/>
        </w:rPr>
        <w:t xml:space="preserve"> One time I have used this is during a call I attended of a road traffic collision. At this report, there was two vehicles that had collided in a busy residential street in the late afternoon. Due to the time of day and location, there was a large crowd from the public surrounding the vehicles and liquid leaking from the vehicles. I had requested fire service to attend and make the vehicles safe but needed to get the public back to keep themselves and officers safe </w:t>
      </w:r>
      <w:r w:rsidR="00BD6C7F">
        <w:rPr>
          <w:sz w:val="24"/>
          <w:szCs w:val="24"/>
        </w:rPr>
        <w:t>in case</w:t>
      </w:r>
      <w:r>
        <w:rPr>
          <w:sz w:val="24"/>
          <w:szCs w:val="24"/>
        </w:rPr>
        <w:t xml:space="preserve"> the </w:t>
      </w:r>
      <w:r w:rsidR="00BD6C7F">
        <w:rPr>
          <w:sz w:val="24"/>
          <w:szCs w:val="24"/>
        </w:rPr>
        <w:t xml:space="preserve">cars became dangerous. I used an authoritative leadership style to direct the public away from the vehicles and keep a safe distance. I believe this was the best way to keep respect and order to prevent harm coming to anyone whilst dealing with this incident. </w:t>
      </w:r>
    </w:p>
    <w:p w14:paraId="453392B2" w14:textId="77777777" w:rsidR="00B76FCB" w:rsidRPr="00270EEB" w:rsidRDefault="00B76FCB" w:rsidP="00A01ED4">
      <w:pPr>
        <w:ind w:right="237"/>
        <w:jc w:val="both"/>
        <w:rPr>
          <w:sz w:val="24"/>
          <w:szCs w:val="24"/>
        </w:rPr>
      </w:pPr>
    </w:p>
    <w:p w14:paraId="51F81A4E" w14:textId="494D52D3" w:rsidR="009D513F" w:rsidRPr="009D513F" w:rsidRDefault="009D513F" w:rsidP="009D513F">
      <w:pPr>
        <w:ind w:right="237"/>
        <w:jc w:val="both"/>
        <w:rPr>
          <w:sz w:val="24"/>
          <w:szCs w:val="24"/>
        </w:rPr>
      </w:pPr>
      <w:r>
        <w:rPr>
          <w:sz w:val="24"/>
          <w:szCs w:val="24"/>
        </w:rPr>
        <w:t>Another leadership style that I believe that I use daily in my duties of a police constable is democratic leadership.</w:t>
      </w:r>
      <w:r w:rsidRPr="009D513F">
        <w:t xml:space="preserve"> </w:t>
      </w:r>
      <w:r w:rsidRPr="009D513F">
        <w:rPr>
          <w:sz w:val="24"/>
          <w:szCs w:val="24"/>
        </w:rPr>
        <w:t xml:space="preserve">Democratic leadership, also known as </w:t>
      </w:r>
      <w:r w:rsidRPr="009D513F">
        <w:rPr>
          <w:sz w:val="24"/>
          <w:szCs w:val="24"/>
        </w:rPr>
        <w:lastRenderedPageBreak/>
        <w:t>participative leadership, is a style that emphasizes collaboration and the involvement of team members in the decision-making process. This approach is characterized by open communication, shared responsibility, and a focus on the contributions of each individual. Leaders who adopt this style value the input and ideas of their team, fostering an inclusive environment where everyone feels empowered to participate.</w:t>
      </w:r>
      <w:r>
        <w:rPr>
          <w:sz w:val="24"/>
          <w:szCs w:val="24"/>
        </w:rPr>
        <w:t xml:space="preserve"> </w:t>
      </w:r>
      <w:r w:rsidRPr="009D513F">
        <w:rPr>
          <w:sz w:val="24"/>
          <w:szCs w:val="24"/>
        </w:rPr>
        <w:t>One of the primary benefits of democratic leadership is the enhancement of team morale and engagement. When team members are encouraged to share their thoughts and opinions, they are more likely to feel valued and invested in the outcomes. This sense of ownership can lead to increased motivation and a stronger commitment to achieving team goals. Additionally, the diverse perspectives that arise from collaborative discussions often lead to more innovative solutions and better decision-making</w:t>
      </w:r>
      <w:r>
        <w:rPr>
          <w:sz w:val="24"/>
          <w:szCs w:val="24"/>
        </w:rPr>
        <w:t xml:space="preserve"> (The muse, 2024)</w:t>
      </w:r>
    </w:p>
    <w:p w14:paraId="3615F85B" w14:textId="77777777" w:rsidR="009D513F" w:rsidRPr="009D513F" w:rsidRDefault="009D513F" w:rsidP="009D513F">
      <w:pPr>
        <w:ind w:right="237"/>
        <w:jc w:val="both"/>
        <w:rPr>
          <w:sz w:val="24"/>
          <w:szCs w:val="24"/>
        </w:rPr>
      </w:pPr>
    </w:p>
    <w:p w14:paraId="416EFA95" w14:textId="351873D2" w:rsidR="00025650" w:rsidRPr="00270EEB" w:rsidRDefault="009D513F" w:rsidP="009D513F">
      <w:pPr>
        <w:ind w:right="237"/>
        <w:jc w:val="both"/>
        <w:rPr>
          <w:sz w:val="24"/>
          <w:szCs w:val="24"/>
        </w:rPr>
      </w:pPr>
      <w:r w:rsidRPr="009D513F">
        <w:rPr>
          <w:sz w:val="24"/>
          <w:szCs w:val="24"/>
        </w:rPr>
        <w:t>Democratic leaders are skilled at facilitating discussions and guiding their teams toward consensus. They create an atmosphere where constructive feedback is welcomed, and differing viewpoints are respected. This inclusive approach can help to build stronger relationships within the team, as individuals learn to appreciate each other's strengths and contributions. Furthermore, by involving team members in the decision-making process, leaders can tap into a wealth of knowledge and expertise that may not have been fully utilized otherwise.</w:t>
      </w:r>
      <w:r>
        <w:rPr>
          <w:sz w:val="24"/>
          <w:szCs w:val="24"/>
        </w:rPr>
        <w:t xml:space="preserve"> </w:t>
      </w:r>
      <w:r w:rsidRPr="009D513F">
        <w:rPr>
          <w:sz w:val="24"/>
          <w:szCs w:val="24"/>
        </w:rPr>
        <w:t>However, it is important to note that democratic leadership can also present challenges. Decision-making may take longer due to the need for consensus, and there can be instances where conflicts arise from differing opinions. Despite these potential drawbacks, the democratic leadership style remains a powerful approach that fosters collaboration, creativity, and a strong sense of community within teams. Ultimately, it can lead to enhanced performance and satisfaction among team members</w:t>
      </w:r>
      <w:r>
        <w:rPr>
          <w:sz w:val="24"/>
          <w:szCs w:val="24"/>
        </w:rPr>
        <w:t xml:space="preserve"> (Positive Phycology, 2023)</w:t>
      </w:r>
      <w:r w:rsidR="002418FD">
        <w:rPr>
          <w:sz w:val="24"/>
          <w:szCs w:val="24"/>
        </w:rPr>
        <w:t xml:space="preserve">. </w:t>
      </w:r>
      <w:r w:rsidR="00D31D8A">
        <w:rPr>
          <w:sz w:val="24"/>
          <w:szCs w:val="24"/>
        </w:rPr>
        <w:t xml:space="preserve">Calling back to my own experience of using leadership styles during my duties as a police constable, I believe that this is a valuable style of leadership that helps whilst working in a team. During the road traffic collision, I used this style to work with other officers as well as emergency services such as ambulance and fire service to make decisions such as the best resolution for the people that were inside the vehicles at the point of collision, best place for the cars and how we could restore the road back to functioning in the best time frame. I believe that this is a necessary leadership style that all persons need to prefect to be able to work well with others and be able to put their own opinions across in a professional way. </w:t>
      </w:r>
    </w:p>
    <w:p w14:paraId="598FFEC5" w14:textId="77777777" w:rsidR="00025650" w:rsidRDefault="00025650" w:rsidP="00340E9A">
      <w:pPr>
        <w:ind w:right="237"/>
        <w:jc w:val="both"/>
        <w:rPr>
          <w:sz w:val="24"/>
          <w:szCs w:val="24"/>
        </w:rPr>
      </w:pPr>
    </w:p>
    <w:p w14:paraId="038D60D8" w14:textId="4868A208" w:rsidR="00DF1C84" w:rsidRPr="00DF1C84" w:rsidRDefault="00DF1C84" w:rsidP="00DF1C84">
      <w:pPr>
        <w:ind w:right="237"/>
        <w:jc w:val="both"/>
        <w:rPr>
          <w:sz w:val="24"/>
          <w:szCs w:val="24"/>
        </w:rPr>
      </w:pPr>
      <w:r w:rsidRPr="00DF1C84">
        <w:rPr>
          <w:sz w:val="24"/>
          <w:szCs w:val="24"/>
        </w:rPr>
        <w:t xml:space="preserve">Pacesetting leadership is a style that focuses on high performance and setting a fast pace for the team to follow. Leaders who adopt this approach are typically driven, ambitious, and </w:t>
      </w:r>
      <w:r w:rsidRPr="00DF1C84">
        <w:rPr>
          <w:sz w:val="24"/>
          <w:szCs w:val="24"/>
        </w:rPr>
        <w:t>results oriented</w:t>
      </w:r>
      <w:r w:rsidRPr="00DF1C84">
        <w:rPr>
          <w:sz w:val="24"/>
          <w:szCs w:val="24"/>
        </w:rPr>
        <w:t>. They set challenging goals and expect their team members to meet or exceed these expectations. This leadership style is particularly effective in environments where team members are highly skilled and motivated, as it encourages a culture of excellence and accountability</w:t>
      </w:r>
      <w:r>
        <w:rPr>
          <w:sz w:val="24"/>
          <w:szCs w:val="24"/>
        </w:rPr>
        <w:t xml:space="preserve">. </w:t>
      </w:r>
      <w:r w:rsidRPr="00DF1C84">
        <w:rPr>
          <w:sz w:val="24"/>
          <w:szCs w:val="24"/>
        </w:rPr>
        <w:t xml:space="preserve">One of the key characteristics of pacesetting leadership is the leader's ability to model the </w:t>
      </w:r>
      <w:r w:rsidRPr="00DF1C84">
        <w:rPr>
          <w:sz w:val="24"/>
          <w:szCs w:val="24"/>
        </w:rPr>
        <w:t>behaviour</w:t>
      </w:r>
      <w:r w:rsidRPr="00DF1C84">
        <w:rPr>
          <w:sz w:val="24"/>
          <w:szCs w:val="24"/>
        </w:rPr>
        <w:t xml:space="preserve"> they expect from their team. By demonstrating a strong work ethic and commitment to achieving goals, pacesetting leaders inspire their team members to push themselves and strive for superior performance. This hands-on approach can lead to rapid progress and impressive results, especially in competitive settings</w:t>
      </w:r>
      <w:r>
        <w:rPr>
          <w:sz w:val="24"/>
          <w:szCs w:val="24"/>
        </w:rPr>
        <w:t xml:space="preserve"> (HBR, 2024).</w:t>
      </w:r>
    </w:p>
    <w:p w14:paraId="61C8EF18" w14:textId="77777777" w:rsidR="00DF1C84" w:rsidRPr="00DF1C84" w:rsidRDefault="00DF1C84" w:rsidP="00DF1C84">
      <w:pPr>
        <w:ind w:right="237"/>
        <w:jc w:val="both"/>
        <w:rPr>
          <w:sz w:val="24"/>
          <w:szCs w:val="24"/>
        </w:rPr>
      </w:pPr>
    </w:p>
    <w:p w14:paraId="1970AD27" w14:textId="0E01BCCD" w:rsidR="00D31D8A" w:rsidRPr="00270EEB" w:rsidRDefault="00DF1C84" w:rsidP="00DF1C84">
      <w:pPr>
        <w:ind w:right="237"/>
        <w:jc w:val="both"/>
        <w:rPr>
          <w:sz w:val="24"/>
          <w:szCs w:val="24"/>
        </w:rPr>
      </w:pPr>
      <w:r w:rsidRPr="00DF1C84">
        <w:rPr>
          <w:sz w:val="24"/>
          <w:szCs w:val="24"/>
        </w:rPr>
        <w:lastRenderedPageBreak/>
        <w:t>However, while pacesetting leadership can drive high levels of performance, it can also have drawbacks. The intense focus on results can create a high-pressure environment that may lead to burnout among team members. If the expectations are set too high, individuals may feel overwhelmed or demotivated, particularly if they struggle to keep up with the pace. Additionally, this leadership style may limit creativity and innovation, as team members might feel compelled to adhere strictly to the leader's vision rather than exploring their own ideas</w:t>
      </w:r>
      <w:r>
        <w:rPr>
          <w:sz w:val="24"/>
          <w:szCs w:val="24"/>
        </w:rPr>
        <w:t xml:space="preserve"> (Leadership ahoy, 2022).  </w:t>
      </w:r>
      <w:r w:rsidRPr="00DF1C84">
        <w:rPr>
          <w:sz w:val="24"/>
          <w:szCs w:val="24"/>
        </w:rPr>
        <w:t>To be effective, pacesetting leaders must balance their drive for results with the need to support and develop their team members. Providing feedback, recognizing achievements, and fostering a sense of collaboration can help mitigate the potential downsides of this leadership style. Ultimately, when applied appropriately, pacesetting leadership can lead to exceptional performance and a strong sense of accomplishment within the team.</w:t>
      </w:r>
      <w:r>
        <w:rPr>
          <w:sz w:val="24"/>
          <w:szCs w:val="24"/>
        </w:rPr>
        <w:t xml:space="preserve"> I can see that in the role of a police constable that this style of leadership is a useful tool during duties due to the fast work pace and the requirement to strive to give the community the best service possible. To continue to aim for this, I will continue to push my colleges and myself to complete workload jobs as well as enquiries whilst at calls to become a better leader with my peers. I can see how I begun using this leadership style whilst at my example of that call as I goal once everyone was safe, and no injuries were reported was to get the road open effectively and in a timely manner. I believe we achieved this and could see that working together and pushing each other to help with this goal made it better experience. </w:t>
      </w:r>
    </w:p>
    <w:p w14:paraId="042DA0D7" w14:textId="77777777" w:rsidR="00025650" w:rsidRDefault="00025650" w:rsidP="00340E9A">
      <w:pPr>
        <w:ind w:right="237"/>
        <w:jc w:val="both"/>
        <w:rPr>
          <w:sz w:val="24"/>
          <w:szCs w:val="24"/>
        </w:rPr>
      </w:pPr>
    </w:p>
    <w:p w14:paraId="77A86F72" w14:textId="238CCB24" w:rsidR="00DF1C84" w:rsidRPr="00270EEB" w:rsidRDefault="00DF1C84" w:rsidP="00340E9A">
      <w:pPr>
        <w:ind w:right="237"/>
        <w:jc w:val="both"/>
        <w:rPr>
          <w:sz w:val="24"/>
          <w:szCs w:val="24"/>
        </w:rPr>
      </w:pPr>
      <w:r>
        <w:rPr>
          <w:sz w:val="24"/>
          <w:szCs w:val="24"/>
        </w:rPr>
        <w:t xml:space="preserve">In this essay I have spoken about leadership styles and how I use this during my duties as a policing constable. I have found that police use a leadership system to gage where different roles are and what they need to be completing as a leader in each of these roles. </w:t>
      </w:r>
      <w:r w:rsidR="00A83B0D">
        <w:rPr>
          <w:sz w:val="24"/>
          <w:szCs w:val="24"/>
        </w:rPr>
        <w:t xml:space="preserve">I have recognised that I am a level one leader as a police constable, although this is the foundation level, I recognised that it comes with challenges that I need to be completing daily. I have also looked at three leadership styles that I believe I use and can improve during my policing career to become a more efficient and effective officer when both in the office and out in the community I serve. I found that the most valuable and effective leadership style is a democratic style as it is working with a team to allow others to have a voice when making decisions. I believe that when working as a police constable and colleges are around or even other emergency services, decision making as a team is more effective and allows other to put there point across and provide a different view to the issue at hand. Overall, I believe that my leadership skills have improved significantly in the recent years, since joining the police but I can see how I can improve to push forward and become a better leader. </w:t>
      </w:r>
    </w:p>
    <w:p w14:paraId="65800057" w14:textId="77777777" w:rsidR="00025650" w:rsidRPr="00270EEB" w:rsidRDefault="00025650" w:rsidP="00340E9A">
      <w:pPr>
        <w:ind w:right="237"/>
        <w:jc w:val="both"/>
        <w:rPr>
          <w:sz w:val="24"/>
          <w:szCs w:val="24"/>
        </w:rPr>
      </w:pPr>
    </w:p>
    <w:p w14:paraId="7A99F832" w14:textId="12FE03B4" w:rsidR="00025650" w:rsidRPr="00270EEB" w:rsidRDefault="00A83B0D" w:rsidP="00340E9A">
      <w:pPr>
        <w:ind w:right="237"/>
        <w:jc w:val="both"/>
        <w:rPr>
          <w:sz w:val="24"/>
          <w:szCs w:val="24"/>
        </w:rPr>
      </w:pPr>
      <w:r>
        <w:rPr>
          <w:sz w:val="24"/>
          <w:szCs w:val="24"/>
        </w:rPr>
        <w:t>Word count:1966</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7626D01" w14:textId="4F0C2FD2" w:rsidR="00C43F0A" w:rsidRPr="00C43F0A" w:rsidRDefault="00C43F0A" w:rsidP="00C43F0A">
      <w:pPr>
        <w:ind w:right="237"/>
        <w:jc w:val="both"/>
        <w:rPr>
          <w:sz w:val="24"/>
          <w:szCs w:val="24"/>
        </w:rPr>
      </w:pPr>
      <w:bookmarkStart w:id="2" w:name="_Hlk188031379"/>
      <w:r w:rsidRPr="00C43F0A">
        <w:rPr>
          <w:sz w:val="24"/>
          <w:szCs w:val="24"/>
        </w:rPr>
        <w:t xml:space="preserve">Mentoring and coaching in the police force play a crucial role in developing effective </w:t>
      </w:r>
      <w:r>
        <w:rPr>
          <w:sz w:val="24"/>
          <w:szCs w:val="24"/>
        </w:rPr>
        <w:t>police constables</w:t>
      </w:r>
      <w:r w:rsidRPr="00C43F0A">
        <w:rPr>
          <w:sz w:val="24"/>
          <w:szCs w:val="24"/>
        </w:rPr>
        <w:t xml:space="preserve">. These processes are essential for fostering a culture of continuous learning and improvement within police departments. Mentoring involves a more experienced officer guiding a less experienced colleague, providing support, advice, and sharing knowledge gained from years of service. This relationship not only enhances the mentee's skills and confidence but also helps to </w:t>
      </w:r>
      <w:r>
        <w:rPr>
          <w:sz w:val="24"/>
          <w:szCs w:val="24"/>
        </w:rPr>
        <w:t>adopt</w:t>
      </w:r>
      <w:r w:rsidRPr="00C43F0A">
        <w:rPr>
          <w:sz w:val="24"/>
          <w:szCs w:val="24"/>
        </w:rPr>
        <w:t xml:space="preserve"> the values and ethics critical to effective policing</w:t>
      </w:r>
      <w:r>
        <w:rPr>
          <w:sz w:val="24"/>
          <w:szCs w:val="24"/>
        </w:rPr>
        <w:t xml:space="preserve"> within a local community</w:t>
      </w:r>
      <w:r w:rsidR="001D31C0">
        <w:rPr>
          <w:sz w:val="24"/>
          <w:szCs w:val="24"/>
        </w:rPr>
        <w:t xml:space="preserve"> (College of Policing, 2024)</w:t>
      </w:r>
      <w:r w:rsidRPr="00C43F0A">
        <w:rPr>
          <w:sz w:val="24"/>
          <w:szCs w:val="24"/>
        </w:rPr>
        <w:t>. On the other hand, coaching focuses on specific skills and performance enhancement, often tailored to individual needs. Coaches work with officers to improve their abilities in areas such as communication, decision-making, and conflict resolution. This targeted approach ensures that officers are well-equipped to handle the diverse challenges they face in the field. Both mentoring and coaching contribute to building a more competent and resilient police force, ultimately leading to improved community relations and public safety</w:t>
      </w:r>
      <w:r w:rsidR="001D31C0">
        <w:rPr>
          <w:sz w:val="24"/>
          <w:szCs w:val="24"/>
        </w:rPr>
        <w:t xml:space="preserve"> (College of Policing, 2024</w:t>
      </w:r>
      <w:r w:rsidR="004F6586">
        <w:rPr>
          <w:sz w:val="24"/>
          <w:szCs w:val="24"/>
        </w:rPr>
        <w:t>).</w:t>
      </w:r>
    </w:p>
    <w:p w14:paraId="75FCB4D9" w14:textId="77777777" w:rsidR="00C43F0A" w:rsidRPr="00C43F0A" w:rsidRDefault="00C43F0A" w:rsidP="00C43F0A">
      <w:pPr>
        <w:ind w:right="237"/>
        <w:jc w:val="both"/>
        <w:rPr>
          <w:sz w:val="24"/>
          <w:szCs w:val="24"/>
        </w:rPr>
      </w:pPr>
    </w:p>
    <w:p w14:paraId="7AB2E1D7" w14:textId="1412ADF8" w:rsidR="00C43F0A" w:rsidRDefault="00C43F0A" w:rsidP="00C43F0A">
      <w:pPr>
        <w:ind w:right="237"/>
        <w:jc w:val="both"/>
        <w:rPr>
          <w:sz w:val="24"/>
          <w:szCs w:val="24"/>
        </w:rPr>
      </w:pPr>
      <w:r w:rsidRPr="00C43F0A">
        <w:rPr>
          <w:sz w:val="24"/>
          <w:szCs w:val="24"/>
        </w:rPr>
        <w:t xml:space="preserve">In the context of modern policing, where challenges such as community engagement, mental health crises, </w:t>
      </w:r>
      <w:r w:rsidR="009C5E62">
        <w:rPr>
          <w:sz w:val="24"/>
          <w:szCs w:val="24"/>
        </w:rPr>
        <w:t xml:space="preserve">ever changing policies, </w:t>
      </w:r>
      <w:r w:rsidRPr="00C43F0A">
        <w:rPr>
          <w:sz w:val="24"/>
          <w:szCs w:val="24"/>
        </w:rPr>
        <w:t>and evolving crime trends are prevalent, the importance of mentoring and coaching cannot be over</w:t>
      </w:r>
      <w:r w:rsidR="009C5E62">
        <w:rPr>
          <w:sz w:val="24"/>
          <w:szCs w:val="24"/>
        </w:rPr>
        <w:t>looked</w:t>
      </w:r>
      <w:r w:rsidRPr="00C43F0A">
        <w:rPr>
          <w:sz w:val="24"/>
          <w:szCs w:val="24"/>
        </w:rPr>
        <w:t xml:space="preserve">. These practices not only help new recruits </w:t>
      </w:r>
      <w:r w:rsidR="009C5E62">
        <w:rPr>
          <w:sz w:val="24"/>
          <w:szCs w:val="24"/>
        </w:rPr>
        <w:t>adapt</w:t>
      </w:r>
      <w:r w:rsidRPr="00C43F0A">
        <w:rPr>
          <w:sz w:val="24"/>
          <w:szCs w:val="24"/>
        </w:rPr>
        <w:t xml:space="preserve"> to the demands of their roles but also provide ongoing support f</w:t>
      </w:r>
      <w:r w:rsidR="009C5E62">
        <w:rPr>
          <w:sz w:val="24"/>
          <w:szCs w:val="24"/>
        </w:rPr>
        <w:t>rom</w:t>
      </w:r>
      <w:r w:rsidRPr="00C43F0A">
        <w:rPr>
          <w:sz w:val="24"/>
          <w:szCs w:val="24"/>
        </w:rPr>
        <w:t xml:space="preserve"> </w:t>
      </w:r>
      <w:r w:rsidR="009C5E62">
        <w:rPr>
          <w:sz w:val="24"/>
          <w:szCs w:val="24"/>
        </w:rPr>
        <w:t>experienced</w:t>
      </w:r>
      <w:r w:rsidRPr="00C43F0A">
        <w:rPr>
          <w:sz w:val="24"/>
          <w:szCs w:val="24"/>
        </w:rPr>
        <w:t xml:space="preserve"> officers</w:t>
      </w:r>
      <w:r w:rsidR="009C5E62">
        <w:rPr>
          <w:sz w:val="24"/>
          <w:szCs w:val="24"/>
        </w:rPr>
        <w:t xml:space="preserve"> and supervisors</w:t>
      </w:r>
      <w:r w:rsidRPr="00C43F0A">
        <w:rPr>
          <w:sz w:val="24"/>
          <w:szCs w:val="24"/>
        </w:rPr>
        <w:t xml:space="preserve"> facing the pressures of their responsibilities. By investing in the professional development of their personnel, police departments can create a more effective and responsive </w:t>
      </w:r>
      <w:r w:rsidR="009C5E62">
        <w:rPr>
          <w:sz w:val="24"/>
          <w:szCs w:val="24"/>
        </w:rPr>
        <w:t>police force with a singular ideology</w:t>
      </w:r>
      <w:r w:rsidRPr="00C43F0A">
        <w:rPr>
          <w:sz w:val="24"/>
          <w:szCs w:val="24"/>
        </w:rPr>
        <w:t xml:space="preserve">. </w:t>
      </w:r>
      <w:r w:rsidR="009C5E62">
        <w:rPr>
          <w:sz w:val="24"/>
          <w:szCs w:val="24"/>
        </w:rPr>
        <w:t>In this essay I will be looking back at my initial three years of being part of a police force and how mentoring and coaching has help guide myself to become the police officer I am.</w:t>
      </w:r>
    </w:p>
    <w:p w14:paraId="30BABC38" w14:textId="77777777" w:rsidR="004F6586" w:rsidRDefault="004F6586" w:rsidP="00C43F0A">
      <w:pPr>
        <w:ind w:right="237"/>
        <w:jc w:val="both"/>
        <w:rPr>
          <w:sz w:val="24"/>
          <w:szCs w:val="24"/>
        </w:rPr>
      </w:pPr>
    </w:p>
    <w:p w14:paraId="7A9A3390" w14:textId="080DD8E4" w:rsidR="004F6586" w:rsidRPr="00C43F0A" w:rsidRDefault="004F6586" w:rsidP="00C43F0A">
      <w:pPr>
        <w:ind w:right="237"/>
        <w:jc w:val="both"/>
        <w:rPr>
          <w:sz w:val="24"/>
          <w:szCs w:val="24"/>
        </w:rPr>
      </w:pPr>
      <w:r>
        <w:rPr>
          <w:sz w:val="24"/>
          <w:szCs w:val="24"/>
        </w:rPr>
        <w:lastRenderedPageBreak/>
        <w:t xml:space="preserve">Mentoring and coaching within the police is referred to as tutoring and is completed in the first 10 weeks of </w:t>
      </w:r>
      <w:r w:rsidR="00265892">
        <w:rPr>
          <w:sz w:val="24"/>
          <w:szCs w:val="24"/>
        </w:rPr>
        <w:t>being out of training. This is completed on shift and is often by an officer with their own workload that have completed a tutoring course. Existing research into this has identified that there are concerns over the supervision, insufficient number of trained tutors and burnout of tutors that have continued to deal with new officers as well as their own workload (HMIC, 2002).</w:t>
      </w:r>
      <w:r w:rsidR="009D2423">
        <w:rPr>
          <w:sz w:val="24"/>
          <w:szCs w:val="24"/>
        </w:rPr>
        <w:t xml:space="preserve"> 2020 saw a change to a PEQF and DHEP system to get officers a degree as well as the recruitment of 20,000 new police officers over three years changed the landscape of policing and how officers were trained (The Open University, 2022). This has put an increased stress on tutors and makes newer officers less likely to want to become a tutor knowing the struggles that others have faced. </w:t>
      </w:r>
    </w:p>
    <w:p w14:paraId="55E8513B" w14:textId="77777777" w:rsidR="00025650" w:rsidRDefault="00025650" w:rsidP="00340E9A">
      <w:pPr>
        <w:ind w:right="237"/>
        <w:jc w:val="both"/>
        <w:rPr>
          <w:sz w:val="24"/>
          <w:szCs w:val="24"/>
        </w:rPr>
      </w:pPr>
    </w:p>
    <w:p w14:paraId="2032710B" w14:textId="1951445C" w:rsidR="00364279" w:rsidRDefault="00364279" w:rsidP="00340E9A">
      <w:pPr>
        <w:ind w:right="237"/>
        <w:jc w:val="both"/>
        <w:rPr>
          <w:sz w:val="24"/>
          <w:szCs w:val="24"/>
        </w:rPr>
      </w:pPr>
      <w:r w:rsidRPr="00364279">
        <w:rPr>
          <w:sz w:val="24"/>
          <w:szCs w:val="24"/>
        </w:rPr>
        <w:t>Mentoring has had a profound impact on my personal and professional development</w:t>
      </w:r>
      <w:r>
        <w:rPr>
          <w:sz w:val="24"/>
          <w:szCs w:val="24"/>
        </w:rPr>
        <w:t xml:space="preserve"> as a police constable. At the beginning of my career, I spent 10 weeks with a tutor who took me to many calls and explained how to deal with each call differently as well as the policies and paperwork that was required when dealing with them. I found this to be a significant mentoring moment that guided me to becoming a police officer that understands how to deal and complete the duties from the beginning. </w:t>
      </w:r>
      <w:r w:rsidRPr="00364279">
        <w:rPr>
          <w:sz w:val="24"/>
          <w:szCs w:val="24"/>
        </w:rPr>
        <w:t xml:space="preserve">I experienced the guidance and support from my mentor, who has helped me navigate challenges and obstacles in </w:t>
      </w:r>
      <w:r>
        <w:rPr>
          <w:sz w:val="24"/>
          <w:szCs w:val="24"/>
        </w:rPr>
        <w:t>the beginning of my</w:t>
      </w:r>
      <w:r w:rsidRPr="00364279">
        <w:rPr>
          <w:sz w:val="24"/>
          <w:szCs w:val="24"/>
        </w:rPr>
        <w:t xml:space="preserve"> career. Their insights and advice have provided me with a clearer understanding of my strengths and areas for improvement, enabling me to set realistic goals and work towards them effectively.</w:t>
      </w:r>
    </w:p>
    <w:p w14:paraId="274BCB7D" w14:textId="77777777" w:rsidR="000E2BCD" w:rsidRDefault="000E2BCD" w:rsidP="00340E9A">
      <w:pPr>
        <w:ind w:right="237"/>
        <w:jc w:val="both"/>
        <w:rPr>
          <w:sz w:val="24"/>
          <w:szCs w:val="24"/>
        </w:rPr>
      </w:pPr>
    </w:p>
    <w:p w14:paraId="68F259B9" w14:textId="2F94DBEB" w:rsidR="000E2BCD" w:rsidRDefault="000E2BCD" w:rsidP="00340E9A">
      <w:pPr>
        <w:ind w:right="237"/>
        <w:jc w:val="both"/>
        <w:rPr>
          <w:sz w:val="24"/>
          <w:szCs w:val="24"/>
        </w:rPr>
      </w:pPr>
      <w:r>
        <w:rPr>
          <w:sz w:val="24"/>
          <w:szCs w:val="24"/>
        </w:rPr>
        <w:t xml:space="preserve">One aspect of the job that I struggled with at the beginning is my confidence. It is well known that officers joining the job do not start with confidence and decisiveness (Police one, 2024), but I found that with my tutor and other officers I am with on shift I have become more confident in my self and the powers I hold. </w:t>
      </w:r>
      <w:r w:rsidRPr="000E2BCD">
        <w:rPr>
          <w:sz w:val="24"/>
          <w:szCs w:val="24"/>
        </w:rPr>
        <w:t>By receiving constructive feedback and encouragement, I've learned to trust my abilities and make decisions more decisively. This newfound confidence has translated into my daily work, allowing me to take on new responsibilities and seek out opportunities for growth that I might have previously shied away from.</w:t>
      </w:r>
      <w:r>
        <w:rPr>
          <w:sz w:val="24"/>
          <w:szCs w:val="24"/>
        </w:rPr>
        <w:t xml:space="preserve"> I saw my confidence as a goal I had in my professional career as well as personal life and believe that I have been able to achieve this goal and pushing towards a further aim to continue improving my confidence around. </w:t>
      </w:r>
    </w:p>
    <w:p w14:paraId="66E49A93" w14:textId="77777777" w:rsidR="00735D9C" w:rsidRDefault="00735D9C" w:rsidP="00340E9A">
      <w:pPr>
        <w:ind w:right="237"/>
        <w:jc w:val="both"/>
        <w:rPr>
          <w:sz w:val="24"/>
          <w:szCs w:val="24"/>
        </w:rPr>
      </w:pPr>
    </w:p>
    <w:p w14:paraId="1C701F81" w14:textId="75C37123" w:rsidR="00735D9C" w:rsidRDefault="00735D9C" w:rsidP="00340E9A">
      <w:pPr>
        <w:ind w:right="237"/>
        <w:jc w:val="both"/>
        <w:rPr>
          <w:sz w:val="24"/>
          <w:szCs w:val="24"/>
        </w:rPr>
      </w:pPr>
      <w:r w:rsidRPr="00735D9C">
        <w:rPr>
          <w:sz w:val="24"/>
          <w:szCs w:val="24"/>
        </w:rPr>
        <w:t>Moreover, mentoring has expanded my professional network.</w:t>
      </w:r>
      <w:r>
        <w:rPr>
          <w:sz w:val="24"/>
          <w:szCs w:val="24"/>
        </w:rPr>
        <w:t xml:space="preserve"> At the beginning, I knew very little people outside of the class I completed my training with, and this made it difficult to know who I could turn to speak about the job as well as problem solving when completing my duties.</w:t>
      </w:r>
      <w:r w:rsidRPr="00735D9C">
        <w:rPr>
          <w:sz w:val="24"/>
          <w:szCs w:val="24"/>
        </w:rPr>
        <w:t xml:space="preserve"> My mentor has introduced me to valuable connections within the </w:t>
      </w:r>
      <w:r>
        <w:rPr>
          <w:sz w:val="24"/>
          <w:szCs w:val="24"/>
        </w:rPr>
        <w:t>police force</w:t>
      </w:r>
      <w:r w:rsidRPr="00735D9C">
        <w:rPr>
          <w:sz w:val="24"/>
          <w:szCs w:val="24"/>
        </w:rPr>
        <w:t xml:space="preserve">, opening doors for </w:t>
      </w:r>
      <w:r>
        <w:rPr>
          <w:sz w:val="24"/>
          <w:szCs w:val="24"/>
        </w:rPr>
        <w:t>possible opportunities such as going to other departments and trying to see if I enjoy a different side to policing, these</w:t>
      </w:r>
      <w:r w:rsidRPr="00735D9C">
        <w:rPr>
          <w:sz w:val="24"/>
          <w:szCs w:val="24"/>
        </w:rPr>
        <w:t xml:space="preserve"> opportunities </w:t>
      </w:r>
      <w:r>
        <w:rPr>
          <w:sz w:val="24"/>
          <w:szCs w:val="24"/>
        </w:rPr>
        <w:t xml:space="preserve">are something </w:t>
      </w:r>
      <w:r w:rsidRPr="00735D9C">
        <w:rPr>
          <w:sz w:val="24"/>
          <w:szCs w:val="24"/>
        </w:rPr>
        <w:t>that I would not have encountered on my own</w:t>
      </w:r>
      <w:r>
        <w:rPr>
          <w:sz w:val="24"/>
          <w:szCs w:val="24"/>
        </w:rPr>
        <w:t xml:space="preserve"> and has helped me build a social network within the work environment</w:t>
      </w:r>
      <w:r w:rsidRPr="00735D9C">
        <w:rPr>
          <w:sz w:val="24"/>
          <w:szCs w:val="24"/>
        </w:rPr>
        <w:t>. These connections have enriched my understanding of the field and provided me with diverse perspectives that enhance my problem-solving skill</w:t>
      </w:r>
      <w:r>
        <w:rPr>
          <w:sz w:val="24"/>
          <w:szCs w:val="24"/>
        </w:rPr>
        <w:t>s as well as having someone I could turn to when requiring assistance.</w:t>
      </w:r>
    </w:p>
    <w:p w14:paraId="34E85380" w14:textId="77777777" w:rsidR="00735D9C" w:rsidRDefault="00735D9C" w:rsidP="00340E9A">
      <w:pPr>
        <w:ind w:right="237"/>
        <w:jc w:val="both"/>
        <w:rPr>
          <w:sz w:val="24"/>
          <w:szCs w:val="24"/>
        </w:rPr>
      </w:pPr>
    </w:p>
    <w:p w14:paraId="3172273D" w14:textId="002ECDAA" w:rsidR="00735D9C" w:rsidRPr="00270EEB" w:rsidRDefault="00735D9C" w:rsidP="00340E9A">
      <w:pPr>
        <w:ind w:right="237"/>
        <w:jc w:val="both"/>
        <w:rPr>
          <w:sz w:val="24"/>
          <w:szCs w:val="24"/>
        </w:rPr>
      </w:pPr>
      <w:r>
        <w:rPr>
          <w:sz w:val="24"/>
          <w:szCs w:val="24"/>
        </w:rPr>
        <w:t xml:space="preserve">Another aspect that I never believed I would get from my tutor as well as supervisors and more experienced officers is the emotional support. </w:t>
      </w:r>
      <w:r w:rsidRPr="00735D9C">
        <w:rPr>
          <w:sz w:val="24"/>
          <w:szCs w:val="24"/>
        </w:rPr>
        <w:t xml:space="preserve">The emotional support I’ve </w:t>
      </w:r>
      <w:r w:rsidRPr="00735D9C">
        <w:rPr>
          <w:sz w:val="24"/>
          <w:szCs w:val="24"/>
        </w:rPr>
        <w:lastRenderedPageBreak/>
        <w:t xml:space="preserve">received through mentoring has also been invaluable. </w:t>
      </w:r>
      <w:r>
        <w:rPr>
          <w:sz w:val="24"/>
          <w:szCs w:val="24"/>
        </w:rPr>
        <w:t xml:space="preserve">The stresses of the job as well as seeing people in their time of need has an effect of the officer that I never thought of prior to joining the police. </w:t>
      </w:r>
      <w:r w:rsidRPr="00735D9C">
        <w:rPr>
          <w:sz w:val="24"/>
          <w:szCs w:val="24"/>
        </w:rPr>
        <w:t>Having someone to turn to during stressful times has made a significant difference in my resilience and overall well-being. This supportive environment has encouraged me to be more open about my challenges and seek help when needed.</w:t>
      </w:r>
      <w:r>
        <w:rPr>
          <w:sz w:val="24"/>
          <w:szCs w:val="24"/>
        </w:rPr>
        <w:t xml:space="preserve"> It has also helped me with my workload as I am able to face it when feeling stressed and guided in the right direction of how to deal with certain investigations. I have found that I received this help from supervisors more and can see that they have assisted in mentoring myself into a police officer who understands how to face the challenges of the job and </w:t>
      </w:r>
      <w:r w:rsidR="008A2924">
        <w:rPr>
          <w:sz w:val="24"/>
          <w:szCs w:val="24"/>
        </w:rPr>
        <w:t xml:space="preserve">keep on top of my workload which I saw as an aim when I first became independent. </w:t>
      </w:r>
    </w:p>
    <w:p w14:paraId="4C811AD3" w14:textId="77777777" w:rsidR="00025650" w:rsidRDefault="00025650" w:rsidP="00340E9A">
      <w:pPr>
        <w:ind w:right="237"/>
        <w:jc w:val="both"/>
        <w:rPr>
          <w:sz w:val="24"/>
          <w:szCs w:val="24"/>
        </w:rPr>
      </w:pPr>
    </w:p>
    <w:p w14:paraId="1F5A04D4" w14:textId="6513AE60" w:rsidR="0072310E" w:rsidRPr="00270EEB" w:rsidRDefault="0072310E" w:rsidP="00340E9A">
      <w:pPr>
        <w:ind w:right="237"/>
        <w:jc w:val="both"/>
        <w:rPr>
          <w:sz w:val="24"/>
          <w:szCs w:val="24"/>
        </w:rPr>
      </w:pPr>
      <w:r>
        <w:rPr>
          <w:sz w:val="24"/>
          <w:szCs w:val="24"/>
        </w:rPr>
        <w:t>Although tutors are the initial on duty training that new officers receive and in my own experience has assisted me to understand the duty and other aspects of the job.</w:t>
      </w:r>
      <w:r w:rsidRPr="0072310E">
        <w:t xml:space="preserve"> </w:t>
      </w:r>
      <w:r w:rsidRPr="0072310E">
        <w:rPr>
          <w:sz w:val="24"/>
          <w:szCs w:val="24"/>
        </w:rPr>
        <w:t>Experienced officers play a vital role in mentoring new recruits and less experienced colleagues within the police force. Their extensive knowledge and practical experience provide a rich resource for developing the skills and competencies necessary for effective law enforcement. One of the primary ways they assist in mentoring is by sharing real-world scenarios and lessons learned from their own careers. This firsthand insight helps mentees understand the complexities of policing and prepares them for the unpredictable nature of the job.</w:t>
      </w:r>
    </w:p>
    <w:p w14:paraId="0FEEFB0E" w14:textId="77777777" w:rsidR="00025650" w:rsidRPr="00270EEB" w:rsidRDefault="00025650" w:rsidP="00340E9A">
      <w:pPr>
        <w:ind w:right="237"/>
        <w:jc w:val="both"/>
        <w:rPr>
          <w:sz w:val="24"/>
          <w:szCs w:val="24"/>
        </w:rPr>
      </w:pPr>
    </w:p>
    <w:p w14:paraId="5E21F8DD" w14:textId="1B495788" w:rsidR="00025650" w:rsidRPr="00270EEB" w:rsidRDefault="0072310E" w:rsidP="00340E9A">
      <w:pPr>
        <w:ind w:right="237"/>
        <w:jc w:val="both"/>
        <w:rPr>
          <w:sz w:val="24"/>
          <w:szCs w:val="24"/>
        </w:rPr>
      </w:pPr>
      <w:r w:rsidRPr="0072310E">
        <w:rPr>
          <w:sz w:val="24"/>
          <w:szCs w:val="24"/>
        </w:rPr>
        <w:t xml:space="preserve">Additionally, experienced officers serve as role models, demonstrating the values and ethics that are crucial in policing. By embodying professionalism, integrity, and community engagement, they set a standard for mentees to emulate. This </w:t>
      </w:r>
      <w:r w:rsidRPr="0072310E">
        <w:rPr>
          <w:sz w:val="24"/>
          <w:szCs w:val="24"/>
        </w:rPr>
        <w:t>modelling</w:t>
      </w:r>
      <w:r w:rsidRPr="0072310E">
        <w:rPr>
          <w:sz w:val="24"/>
          <w:szCs w:val="24"/>
        </w:rPr>
        <w:t xml:space="preserve"> of </w:t>
      </w:r>
      <w:r w:rsidRPr="0072310E">
        <w:rPr>
          <w:sz w:val="24"/>
          <w:szCs w:val="24"/>
        </w:rPr>
        <w:t>behaviour</w:t>
      </w:r>
      <w:r w:rsidRPr="0072310E">
        <w:rPr>
          <w:sz w:val="24"/>
          <w:szCs w:val="24"/>
        </w:rPr>
        <w:t xml:space="preserve"> is essential for instilling a sense of duty and responsibility in new officers, ensuring they understand the importance of their role in the community.</w:t>
      </w:r>
      <w:r w:rsidR="00217D48">
        <w:rPr>
          <w:sz w:val="24"/>
          <w:szCs w:val="24"/>
        </w:rPr>
        <w:t xml:space="preserve"> This has helped myself massively since my tutorship in learning different techniques and practices when speaking with members of the public, dealing with </w:t>
      </w:r>
      <w:proofErr w:type="gramStart"/>
      <w:r w:rsidR="00217D48">
        <w:rPr>
          <w:sz w:val="24"/>
          <w:szCs w:val="24"/>
        </w:rPr>
        <w:t>conflict</w:t>
      </w:r>
      <w:proofErr w:type="gramEnd"/>
      <w:r w:rsidR="00217D48">
        <w:rPr>
          <w:sz w:val="24"/>
          <w:szCs w:val="24"/>
        </w:rPr>
        <w:t xml:space="preserve"> and investigating incidents. One massive difference I have found from being with different officers whilst dealing with a mental health call is how officers approach the call and the steps that follow. I have taken the different approaches in to mind and now have my own way that I believe is beneficial and helps the public as well as the person that the report is made for. </w:t>
      </w:r>
    </w:p>
    <w:p w14:paraId="585519A4" w14:textId="77777777" w:rsidR="00025650" w:rsidRPr="00270EEB" w:rsidRDefault="00025650" w:rsidP="00340E9A">
      <w:pPr>
        <w:ind w:right="237"/>
        <w:jc w:val="both"/>
        <w:rPr>
          <w:sz w:val="24"/>
          <w:szCs w:val="24"/>
        </w:rPr>
      </w:pPr>
    </w:p>
    <w:p w14:paraId="4DE6D1A8" w14:textId="77777777" w:rsidR="000E12FD" w:rsidRDefault="003734F2" w:rsidP="00340E9A">
      <w:pPr>
        <w:ind w:right="237"/>
        <w:jc w:val="both"/>
        <w:rPr>
          <w:sz w:val="24"/>
          <w:szCs w:val="24"/>
        </w:rPr>
      </w:pPr>
      <w:r w:rsidRPr="003734F2">
        <w:rPr>
          <w:sz w:val="24"/>
          <w:szCs w:val="24"/>
        </w:rPr>
        <w:t>Giving and receiving feedback is a crucial aspect of personal and professional development. When done effectively, it can foster growth, enhance performance, and strengthen relationships. Giving feedback involves providing constructive criticism or praise to help someone improve or recognize their strengths.</w:t>
      </w:r>
      <w:r>
        <w:rPr>
          <w:sz w:val="24"/>
          <w:szCs w:val="24"/>
        </w:rPr>
        <w:t xml:space="preserve"> </w:t>
      </w:r>
    </w:p>
    <w:p w14:paraId="0E97C0F6" w14:textId="77777777" w:rsidR="000E12FD" w:rsidRDefault="000E12FD" w:rsidP="00340E9A">
      <w:pPr>
        <w:ind w:right="237"/>
        <w:jc w:val="both"/>
        <w:rPr>
          <w:sz w:val="24"/>
          <w:szCs w:val="24"/>
        </w:rPr>
      </w:pPr>
    </w:p>
    <w:p w14:paraId="53C57CDF" w14:textId="4E7AAC08" w:rsidR="00025650" w:rsidRPr="00270EEB" w:rsidRDefault="000E12FD" w:rsidP="00340E9A">
      <w:pPr>
        <w:ind w:right="237"/>
        <w:jc w:val="both"/>
        <w:rPr>
          <w:sz w:val="24"/>
          <w:szCs w:val="24"/>
        </w:rPr>
      </w:pPr>
      <w:r w:rsidRPr="000E12FD">
        <w:rPr>
          <w:sz w:val="24"/>
          <w:szCs w:val="24"/>
        </w:rPr>
        <w:t>On the other hand, receiving feedback requires an open mindset and a willingness to listen. It’s essential to view feedback as a valuable tool for improvement rather than a personal attack. When receiving feedback, it's beneficial to ask clarifying questions to fully understand the points being made. This engagement shows that you value the input and are committed to making necessary adjustments. Reflecting on the feedback afterward can help in identifying patterns and areas for growth.</w:t>
      </w:r>
      <w:r>
        <w:rPr>
          <w:sz w:val="24"/>
          <w:szCs w:val="24"/>
        </w:rPr>
        <w:t xml:space="preserve"> </w:t>
      </w:r>
      <w:r w:rsidR="003734F2">
        <w:rPr>
          <w:sz w:val="24"/>
          <w:szCs w:val="24"/>
        </w:rPr>
        <w:t xml:space="preserve">I have found that feedback has been a vital part of my development in recent months and has helped me understand how I can improve as well as when I have done a good job. I have seen a change in how I have been receiving </w:t>
      </w:r>
      <w:r>
        <w:rPr>
          <w:sz w:val="24"/>
          <w:szCs w:val="24"/>
        </w:rPr>
        <w:t xml:space="preserve">feedback recently since a change in my supervisors. Prior to the change, I received feedback on my </w:t>
      </w:r>
      <w:r>
        <w:rPr>
          <w:sz w:val="24"/>
          <w:szCs w:val="24"/>
        </w:rPr>
        <w:lastRenderedPageBreak/>
        <w:t xml:space="preserve">work rarely and was often in a negative making it challenging to take feedback off supervisors. Recently I have seen a change since receiving a new supervisor, this has become a positive action where I am open to the criticism as well as the praise for how I am handling my workload. </w:t>
      </w:r>
    </w:p>
    <w:p w14:paraId="5A545E1D" w14:textId="77777777" w:rsidR="00025650" w:rsidRPr="00270EEB" w:rsidRDefault="00025650" w:rsidP="00340E9A">
      <w:pPr>
        <w:ind w:right="237"/>
        <w:jc w:val="both"/>
        <w:rPr>
          <w:sz w:val="24"/>
          <w:szCs w:val="24"/>
        </w:rPr>
      </w:pPr>
    </w:p>
    <w:p w14:paraId="75ED9B15" w14:textId="503DFC9A" w:rsidR="000E12FD" w:rsidRPr="000E12FD" w:rsidRDefault="000E12FD" w:rsidP="000E12FD">
      <w:pPr>
        <w:rPr>
          <w:sz w:val="24"/>
          <w:szCs w:val="24"/>
        </w:rPr>
      </w:pPr>
      <w:r w:rsidRPr="000E12FD">
        <w:rPr>
          <w:sz w:val="24"/>
          <w:szCs w:val="24"/>
        </w:rPr>
        <w:t>Moreover, creating a culture of feedback within a team or organization can lead to increased collaboration and trust. When team members feel comfortable giving and receiving feedback, it fosters an environment of continuous improvement. Regular feedback sessions can help individuals feel more connected and aligned with team goals, ultimately enhancing overall performance.</w:t>
      </w:r>
      <w:r w:rsidRPr="000E12FD">
        <w:t xml:space="preserve"> </w:t>
      </w:r>
      <w:r w:rsidRPr="000E12FD">
        <w:rPr>
          <w:sz w:val="24"/>
          <w:szCs w:val="24"/>
        </w:rPr>
        <w:t>By approaching feedback with a constructive mindset and a willingness to learn, both parties can benefit significantly. This ongoing dialogue not only helps individuals grow but also contributes to a more effective and cohesive team environment.</w:t>
      </w:r>
    </w:p>
    <w:bookmarkEnd w:id="2"/>
    <w:p w14:paraId="71AB55F9" w14:textId="77777777" w:rsidR="00025650" w:rsidRPr="00270EEB" w:rsidRDefault="00025650" w:rsidP="00340E9A">
      <w:pPr>
        <w:ind w:right="237"/>
        <w:jc w:val="both"/>
        <w:rPr>
          <w:sz w:val="24"/>
          <w:szCs w:val="24"/>
        </w:rPr>
      </w:pPr>
    </w:p>
    <w:p w14:paraId="550E30AF" w14:textId="5EC19B1B" w:rsidR="00025650" w:rsidRPr="00670BDB" w:rsidRDefault="00670BDB" w:rsidP="00340E9A">
      <w:pPr>
        <w:ind w:right="237"/>
        <w:jc w:val="both"/>
        <w:rPr>
          <w:bCs/>
          <w:sz w:val="24"/>
          <w:szCs w:val="24"/>
        </w:rPr>
      </w:pPr>
      <w:r w:rsidRPr="00670BDB">
        <w:rPr>
          <w:bCs/>
          <w:sz w:val="24"/>
          <w:szCs w:val="24"/>
        </w:rPr>
        <w:t xml:space="preserve">In conclusion, mentoring and coaching within the police force are vital components that contribute to the professional growth and effectiveness of officers. These processes not only support new recruits in adapting to their roles but also enable ongoing development through relationships with experienced officers who offer guidance, knowledge, and emotional support. My personal experience underscores the significance of this dynamic, highlighting how a mentoring relationship facilitated my transition into policing by enhancing my confidence, competence, and network within the department. The initial ten weeks of tutoring provided me with foundational skills and insights into the complexities of law enforcement, while continuous feedback from supervisors has further refined my abilities and resilience. As the policing landscape evolves, the importance of cultivating a culture of mentorship and feedback is increasingly evident, as it helps build a competent and responsive police force capable of addressing the diverse </w:t>
      </w:r>
      <w:r w:rsidRPr="00670BDB">
        <w:rPr>
          <w:bCs/>
          <w:sz w:val="24"/>
          <w:szCs w:val="24"/>
        </w:rPr>
        <w:t>challenges,</w:t>
      </w:r>
      <w:r w:rsidRPr="00670BDB">
        <w:rPr>
          <w:bCs/>
          <w:sz w:val="24"/>
          <w:szCs w:val="24"/>
        </w:rPr>
        <w:t xml:space="preserve"> they face in serving their communities effectively. Thus, as we invest in the training and development of officers, we promote not only individual growth but also the advancement of public safety and community relations at large.</w:t>
      </w:r>
    </w:p>
    <w:p w14:paraId="6D56AEDC" w14:textId="77777777" w:rsidR="00670BDB" w:rsidRDefault="00670BDB" w:rsidP="00340E9A">
      <w:pPr>
        <w:ind w:right="237"/>
      </w:pPr>
    </w:p>
    <w:p w14:paraId="592CAEBA" w14:textId="0D7D8CCF" w:rsidR="000F7ECD" w:rsidRPr="00F129C5" w:rsidRDefault="00670BDB" w:rsidP="00F129C5">
      <w:pPr>
        <w:ind w:right="237"/>
        <w:sectPr w:rsidR="000F7ECD" w:rsidRPr="00F129C5" w:rsidSect="0022001B">
          <w:pgSz w:w="11906" w:h="16838" w:code="9"/>
          <w:pgMar w:top="1440" w:right="1440" w:bottom="1440" w:left="1440" w:header="720" w:footer="720" w:gutter="0"/>
          <w:cols w:space="720"/>
          <w:docGrid w:linePitch="272"/>
        </w:sectPr>
      </w:pPr>
      <w:r>
        <w:t>Word count:1818</w:t>
      </w:r>
      <w:r w:rsidR="00025650">
        <w:br w:type="page"/>
      </w:r>
    </w:p>
    <w:p w14:paraId="2B4DA333" w14:textId="0EA29011" w:rsidR="004923DA" w:rsidRPr="00270EEB" w:rsidRDefault="004923DA" w:rsidP="00F129C5">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F256BD" w14:textId="77777777" w:rsidR="00B37616" w:rsidRDefault="00B37616" w:rsidP="00340E9A">
      <w:pPr>
        <w:keepNext/>
        <w:spacing w:before="240" w:after="60"/>
        <w:ind w:right="237"/>
        <w:jc w:val="both"/>
        <w:rPr>
          <w:sz w:val="24"/>
          <w:szCs w:val="24"/>
        </w:rPr>
      </w:pPr>
    </w:p>
    <w:p w14:paraId="621C5ED3" w14:textId="339FECF5" w:rsidR="00B37616" w:rsidRPr="00270EEB" w:rsidRDefault="00B37616" w:rsidP="00340E9A">
      <w:pPr>
        <w:keepNext/>
        <w:spacing w:before="240" w:after="60"/>
        <w:ind w:right="237"/>
        <w:jc w:val="both"/>
        <w:rPr>
          <w:b/>
          <w:sz w:val="24"/>
          <w:szCs w:val="24"/>
        </w:rPr>
      </w:pPr>
    </w:p>
    <w:p w14:paraId="6706116D" w14:textId="77777777" w:rsidR="00390074" w:rsidRDefault="00390074" w:rsidP="00340E9A">
      <w:pPr>
        <w:ind w:right="237"/>
        <w:jc w:val="both"/>
        <w:rPr>
          <w:b/>
          <w:sz w:val="24"/>
          <w:szCs w:val="24"/>
        </w:rPr>
      </w:pPr>
    </w:p>
    <w:p w14:paraId="7558370B" w14:textId="20252C16" w:rsidR="00B37616" w:rsidRDefault="00B37616" w:rsidP="00D8263E">
      <w:pPr>
        <w:ind w:right="237"/>
        <w:jc w:val="center"/>
        <w:rPr>
          <w:b/>
          <w:sz w:val="24"/>
          <w:szCs w:val="24"/>
        </w:rPr>
      </w:pPr>
      <w:r>
        <w:rPr>
          <w:b/>
          <w:sz w:val="24"/>
          <w:szCs w:val="24"/>
        </w:rPr>
        <w:t xml:space="preserve">Ablison (2024), </w:t>
      </w:r>
      <w:r w:rsidRPr="00B37616">
        <w:rPr>
          <w:b/>
          <w:sz w:val="24"/>
          <w:szCs w:val="24"/>
        </w:rPr>
        <w:t>20 Pros and Cons of Social Media in Law Enforcement</w:t>
      </w:r>
      <w:r>
        <w:rPr>
          <w:b/>
          <w:sz w:val="24"/>
          <w:szCs w:val="24"/>
        </w:rPr>
        <w:t xml:space="preserve">. Available at: </w:t>
      </w:r>
    </w:p>
    <w:p w14:paraId="542EA859" w14:textId="1F437650" w:rsidR="00B37616" w:rsidRDefault="00B37616" w:rsidP="00D8263E">
      <w:pPr>
        <w:ind w:right="237"/>
        <w:jc w:val="center"/>
        <w:rPr>
          <w:b/>
          <w:sz w:val="24"/>
          <w:szCs w:val="24"/>
        </w:rPr>
      </w:pPr>
      <w:hyperlink r:id="rId15" w:history="1">
        <w:r w:rsidRPr="00262738">
          <w:rPr>
            <w:rStyle w:val="Hyperlink"/>
            <w:b/>
            <w:sz w:val="24"/>
            <w:szCs w:val="24"/>
          </w:rPr>
          <w:t>https://www.ablison.com/pros-and-cons-of-social-media-in-law-enforcement/#:~:text=Some%20argue%20that%20social%20media%20can%20be%20an,disadvantages%20of%20using%20social%20media%20in%20law%20enforcement</w:t>
        </w:r>
      </w:hyperlink>
      <w:r w:rsidRPr="00B37616">
        <w:rPr>
          <w:b/>
          <w:sz w:val="24"/>
          <w:szCs w:val="24"/>
        </w:rPr>
        <w:t>.</w:t>
      </w:r>
    </w:p>
    <w:p w14:paraId="64096871" w14:textId="032EA4A7" w:rsidR="00B37616" w:rsidRDefault="00B37616" w:rsidP="00D8263E">
      <w:pPr>
        <w:ind w:right="237"/>
        <w:jc w:val="center"/>
        <w:rPr>
          <w:b/>
          <w:sz w:val="24"/>
          <w:szCs w:val="24"/>
        </w:rPr>
      </w:pPr>
      <w:r w:rsidRPr="00B37616">
        <w:rPr>
          <w:b/>
          <w:sz w:val="24"/>
          <w:szCs w:val="24"/>
        </w:rPr>
        <w:t>(Accessed on: 2</w:t>
      </w:r>
      <w:r>
        <w:rPr>
          <w:b/>
          <w:sz w:val="24"/>
          <w:szCs w:val="24"/>
        </w:rPr>
        <w:t>1</w:t>
      </w:r>
      <w:r w:rsidRPr="00B37616">
        <w:rPr>
          <w:b/>
          <w:sz w:val="24"/>
          <w:szCs w:val="24"/>
        </w:rPr>
        <w:t xml:space="preserve"> December 2024)</w:t>
      </w:r>
    </w:p>
    <w:p w14:paraId="666204DC" w14:textId="77777777" w:rsidR="00B37616" w:rsidRDefault="00B37616" w:rsidP="00D8263E">
      <w:pPr>
        <w:ind w:right="237"/>
        <w:jc w:val="center"/>
        <w:rPr>
          <w:b/>
          <w:sz w:val="24"/>
          <w:szCs w:val="24"/>
        </w:rPr>
      </w:pPr>
    </w:p>
    <w:p w14:paraId="1CC8FF7B" w14:textId="28520ABC" w:rsidR="00F129C5" w:rsidRPr="00F129C5" w:rsidRDefault="00F129C5" w:rsidP="00F129C5">
      <w:pPr>
        <w:ind w:right="237"/>
        <w:jc w:val="center"/>
        <w:rPr>
          <w:b/>
          <w:sz w:val="24"/>
          <w:szCs w:val="24"/>
        </w:rPr>
      </w:pPr>
      <w:r w:rsidRPr="00F129C5">
        <w:rPr>
          <w:b/>
          <w:sz w:val="24"/>
          <w:szCs w:val="24"/>
        </w:rPr>
        <w:t xml:space="preserve">College of Policing (2024), </w:t>
      </w:r>
      <w:r>
        <w:rPr>
          <w:b/>
          <w:sz w:val="24"/>
          <w:szCs w:val="24"/>
        </w:rPr>
        <w:t>About us</w:t>
      </w:r>
      <w:r w:rsidRPr="00F129C5">
        <w:rPr>
          <w:b/>
          <w:sz w:val="24"/>
          <w:szCs w:val="24"/>
        </w:rPr>
        <w:t xml:space="preserve">. Available at: </w:t>
      </w:r>
    </w:p>
    <w:p w14:paraId="43DC45BF" w14:textId="0974CB8D" w:rsidR="00F129C5" w:rsidRDefault="00F129C5" w:rsidP="00F129C5">
      <w:pPr>
        <w:ind w:right="237"/>
        <w:jc w:val="center"/>
        <w:rPr>
          <w:b/>
          <w:sz w:val="24"/>
          <w:szCs w:val="24"/>
        </w:rPr>
      </w:pPr>
      <w:hyperlink r:id="rId16" w:history="1">
        <w:r w:rsidRPr="00262738">
          <w:rPr>
            <w:rStyle w:val="Hyperlink"/>
            <w:b/>
            <w:sz w:val="24"/>
            <w:szCs w:val="24"/>
          </w:rPr>
          <w:t>https://www.college.police.uk/about</w:t>
        </w:r>
      </w:hyperlink>
    </w:p>
    <w:p w14:paraId="727F198D" w14:textId="3CC099E2" w:rsidR="00F129C5" w:rsidRDefault="00F129C5" w:rsidP="00F129C5">
      <w:pPr>
        <w:ind w:right="237"/>
        <w:jc w:val="center"/>
        <w:rPr>
          <w:b/>
          <w:sz w:val="24"/>
          <w:szCs w:val="24"/>
        </w:rPr>
      </w:pPr>
      <w:r w:rsidRPr="00F129C5">
        <w:rPr>
          <w:b/>
          <w:sz w:val="24"/>
          <w:szCs w:val="24"/>
        </w:rPr>
        <w:t xml:space="preserve">(Accessed on: </w:t>
      </w:r>
      <w:r>
        <w:rPr>
          <w:b/>
          <w:sz w:val="24"/>
          <w:szCs w:val="24"/>
        </w:rPr>
        <w:t>8</w:t>
      </w:r>
      <w:r w:rsidRPr="00F129C5">
        <w:rPr>
          <w:b/>
          <w:sz w:val="24"/>
          <w:szCs w:val="24"/>
        </w:rPr>
        <w:t xml:space="preserve"> January 2025)</w:t>
      </w:r>
    </w:p>
    <w:p w14:paraId="4EBA968B" w14:textId="77777777" w:rsidR="00EB38A3" w:rsidRDefault="00EB38A3" w:rsidP="00F129C5">
      <w:pPr>
        <w:ind w:right="237"/>
        <w:jc w:val="center"/>
        <w:rPr>
          <w:b/>
          <w:sz w:val="24"/>
          <w:szCs w:val="24"/>
        </w:rPr>
      </w:pPr>
    </w:p>
    <w:p w14:paraId="188265BE" w14:textId="76081A8D" w:rsidR="00EB38A3" w:rsidRPr="00EB38A3" w:rsidRDefault="00EB38A3" w:rsidP="00EB38A3">
      <w:pPr>
        <w:ind w:right="237"/>
        <w:jc w:val="center"/>
        <w:rPr>
          <w:b/>
          <w:sz w:val="24"/>
          <w:szCs w:val="24"/>
        </w:rPr>
      </w:pPr>
      <w:r w:rsidRPr="00EB38A3">
        <w:rPr>
          <w:b/>
          <w:sz w:val="24"/>
          <w:szCs w:val="24"/>
        </w:rPr>
        <w:t xml:space="preserve">College of Policing (2024), Corporate strategy 2022 to 2026. Available at: </w:t>
      </w:r>
    </w:p>
    <w:p w14:paraId="5D85DC26" w14:textId="28AE7525" w:rsidR="00EB38A3" w:rsidRDefault="00EB38A3" w:rsidP="00EB38A3">
      <w:pPr>
        <w:ind w:right="237"/>
        <w:jc w:val="center"/>
        <w:rPr>
          <w:b/>
          <w:sz w:val="24"/>
          <w:szCs w:val="24"/>
        </w:rPr>
      </w:pPr>
      <w:hyperlink r:id="rId17" w:history="1">
        <w:r w:rsidRPr="00262738">
          <w:rPr>
            <w:rStyle w:val="Hyperlink"/>
            <w:b/>
            <w:sz w:val="24"/>
            <w:szCs w:val="24"/>
          </w:rPr>
          <w:t>https://www.college.police.uk/about/corporate-strategy</w:t>
        </w:r>
      </w:hyperlink>
    </w:p>
    <w:p w14:paraId="74A66B89" w14:textId="735B8B7F" w:rsidR="00EB38A3" w:rsidRDefault="00EB38A3" w:rsidP="00EB38A3">
      <w:pPr>
        <w:ind w:right="237"/>
        <w:jc w:val="center"/>
        <w:rPr>
          <w:b/>
          <w:sz w:val="24"/>
          <w:szCs w:val="24"/>
        </w:rPr>
      </w:pPr>
      <w:r w:rsidRPr="00EB38A3">
        <w:rPr>
          <w:b/>
          <w:sz w:val="24"/>
          <w:szCs w:val="24"/>
        </w:rPr>
        <w:t>(Accessed on: 8 January 2025)</w:t>
      </w:r>
    </w:p>
    <w:p w14:paraId="33772736" w14:textId="77777777" w:rsidR="00F129C5" w:rsidRDefault="00F129C5" w:rsidP="00F129C5">
      <w:pPr>
        <w:ind w:right="237"/>
        <w:jc w:val="center"/>
        <w:rPr>
          <w:b/>
          <w:sz w:val="24"/>
          <w:szCs w:val="24"/>
        </w:rPr>
      </w:pPr>
    </w:p>
    <w:p w14:paraId="3B3D398B" w14:textId="5D57CB6A" w:rsidR="00F333BB" w:rsidRPr="00F333BB" w:rsidRDefault="00F333BB" w:rsidP="00F333BB">
      <w:pPr>
        <w:ind w:right="237"/>
        <w:jc w:val="center"/>
        <w:rPr>
          <w:b/>
          <w:sz w:val="24"/>
          <w:szCs w:val="24"/>
        </w:rPr>
      </w:pPr>
      <w:r w:rsidRPr="00F333BB">
        <w:rPr>
          <w:b/>
          <w:sz w:val="24"/>
          <w:szCs w:val="24"/>
        </w:rPr>
        <w:t xml:space="preserve">College of Policing (2024), Delivering on our strategic ambitions. Available at: </w:t>
      </w:r>
    </w:p>
    <w:p w14:paraId="47439DB6" w14:textId="76365122" w:rsidR="00F333BB" w:rsidRDefault="00F333BB" w:rsidP="00F333BB">
      <w:pPr>
        <w:ind w:right="237"/>
        <w:jc w:val="center"/>
        <w:rPr>
          <w:b/>
          <w:sz w:val="24"/>
          <w:szCs w:val="24"/>
        </w:rPr>
      </w:pPr>
      <w:hyperlink r:id="rId18" w:history="1">
        <w:r w:rsidRPr="00262738">
          <w:rPr>
            <w:rStyle w:val="Hyperlink"/>
            <w:b/>
            <w:sz w:val="24"/>
            <w:szCs w:val="24"/>
          </w:rPr>
          <w:t>https://www.college.police.uk/about/corporate-strategy-2022-2026/delivering-our-strategic-ambitions</w:t>
        </w:r>
      </w:hyperlink>
      <w:r w:rsidRPr="00F333BB">
        <w:rPr>
          <w:b/>
          <w:sz w:val="24"/>
          <w:szCs w:val="24"/>
        </w:rPr>
        <w:t xml:space="preserve"> </w:t>
      </w:r>
    </w:p>
    <w:p w14:paraId="2B06EA81" w14:textId="69824FFD" w:rsidR="00F333BB" w:rsidRDefault="00F333BB" w:rsidP="00F333BB">
      <w:pPr>
        <w:ind w:right="237"/>
        <w:jc w:val="center"/>
        <w:rPr>
          <w:b/>
          <w:sz w:val="24"/>
          <w:szCs w:val="24"/>
        </w:rPr>
      </w:pPr>
      <w:r w:rsidRPr="00F333BB">
        <w:rPr>
          <w:b/>
          <w:sz w:val="24"/>
          <w:szCs w:val="24"/>
        </w:rPr>
        <w:t>(Accessed on: 8 January 2025)</w:t>
      </w:r>
    </w:p>
    <w:p w14:paraId="79D14917" w14:textId="77777777" w:rsidR="00F333BB" w:rsidRDefault="00F333BB" w:rsidP="00F333BB">
      <w:pPr>
        <w:ind w:right="237"/>
        <w:jc w:val="center"/>
        <w:rPr>
          <w:b/>
          <w:sz w:val="24"/>
          <w:szCs w:val="24"/>
        </w:rPr>
      </w:pPr>
    </w:p>
    <w:p w14:paraId="0181A1AE" w14:textId="54449702" w:rsidR="00D8263E" w:rsidRDefault="00D8263E" w:rsidP="00D8263E">
      <w:pPr>
        <w:ind w:right="237"/>
        <w:jc w:val="center"/>
        <w:rPr>
          <w:b/>
          <w:sz w:val="24"/>
          <w:szCs w:val="24"/>
        </w:rPr>
      </w:pPr>
      <w:r>
        <w:rPr>
          <w:b/>
          <w:sz w:val="24"/>
          <w:szCs w:val="24"/>
        </w:rPr>
        <w:t>Cambridge University (2024), S</w:t>
      </w:r>
      <w:r w:rsidRPr="00D8263E">
        <w:rPr>
          <w:b/>
          <w:sz w:val="24"/>
          <w:szCs w:val="24"/>
        </w:rPr>
        <w:t>ocial media</w:t>
      </w:r>
      <w:r>
        <w:rPr>
          <w:b/>
          <w:sz w:val="24"/>
          <w:szCs w:val="24"/>
        </w:rPr>
        <w:t>. Available at:</w:t>
      </w:r>
    </w:p>
    <w:p w14:paraId="5A01777D" w14:textId="5231CC88" w:rsidR="00D8263E" w:rsidRDefault="00D8263E" w:rsidP="00D8263E">
      <w:pPr>
        <w:ind w:right="237"/>
        <w:jc w:val="center"/>
        <w:rPr>
          <w:b/>
          <w:sz w:val="24"/>
          <w:szCs w:val="24"/>
        </w:rPr>
      </w:pPr>
      <w:hyperlink r:id="rId19" w:history="1">
        <w:r w:rsidRPr="00262738">
          <w:rPr>
            <w:rStyle w:val="Hyperlink"/>
            <w:b/>
            <w:sz w:val="24"/>
            <w:szCs w:val="24"/>
          </w:rPr>
          <w:t>https://dictionary.cambridge.org/dictionary/english/social-media</w:t>
        </w:r>
      </w:hyperlink>
    </w:p>
    <w:p w14:paraId="3081D506" w14:textId="11DD9A12" w:rsidR="00D8263E" w:rsidRDefault="00D8263E" w:rsidP="00D8263E">
      <w:pPr>
        <w:ind w:right="237"/>
        <w:jc w:val="center"/>
        <w:rPr>
          <w:b/>
          <w:sz w:val="24"/>
          <w:szCs w:val="24"/>
        </w:rPr>
      </w:pPr>
      <w:r w:rsidRPr="00D8263E">
        <w:rPr>
          <w:b/>
          <w:sz w:val="24"/>
          <w:szCs w:val="24"/>
        </w:rPr>
        <w:t>(Accessed on: 20 December 2024)</w:t>
      </w:r>
    </w:p>
    <w:p w14:paraId="43B53DE1" w14:textId="77777777" w:rsidR="00D8263E" w:rsidRDefault="00D8263E" w:rsidP="00062105">
      <w:pPr>
        <w:ind w:right="237"/>
        <w:jc w:val="center"/>
        <w:rPr>
          <w:b/>
          <w:sz w:val="24"/>
          <w:szCs w:val="24"/>
        </w:rPr>
      </w:pPr>
    </w:p>
    <w:p w14:paraId="672BD75F" w14:textId="66B56BE7" w:rsidR="001D31C0" w:rsidRPr="001D31C0" w:rsidRDefault="001D31C0" w:rsidP="001D31C0">
      <w:pPr>
        <w:ind w:right="237"/>
        <w:jc w:val="center"/>
        <w:rPr>
          <w:b/>
          <w:sz w:val="24"/>
          <w:szCs w:val="24"/>
        </w:rPr>
      </w:pPr>
      <w:r w:rsidRPr="001D31C0">
        <w:rPr>
          <w:b/>
          <w:sz w:val="24"/>
          <w:szCs w:val="24"/>
        </w:rPr>
        <w:t xml:space="preserve">College of Policing (2024), </w:t>
      </w:r>
      <w:r>
        <w:rPr>
          <w:b/>
          <w:sz w:val="24"/>
          <w:szCs w:val="24"/>
        </w:rPr>
        <w:t>Coaching</w:t>
      </w:r>
      <w:r w:rsidRPr="001D31C0">
        <w:rPr>
          <w:b/>
          <w:sz w:val="24"/>
          <w:szCs w:val="24"/>
        </w:rPr>
        <w:t xml:space="preserve">. Available at: </w:t>
      </w:r>
    </w:p>
    <w:p w14:paraId="40DB3530" w14:textId="6328F286" w:rsidR="001D31C0" w:rsidRDefault="001D31C0" w:rsidP="001D31C0">
      <w:pPr>
        <w:ind w:right="237"/>
        <w:jc w:val="center"/>
        <w:rPr>
          <w:b/>
          <w:sz w:val="24"/>
          <w:szCs w:val="24"/>
        </w:rPr>
      </w:pPr>
      <w:hyperlink r:id="rId20" w:history="1">
        <w:r w:rsidRPr="00262738">
          <w:rPr>
            <w:rStyle w:val="Hyperlink"/>
            <w:b/>
            <w:sz w:val="24"/>
            <w:szCs w:val="24"/>
          </w:rPr>
          <w:t>https://www.college.police.uk/career-learning/leadership/coaching</w:t>
        </w:r>
      </w:hyperlink>
    </w:p>
    <w:p w14:paraId="716C003E" w14:textId="1693D83C" w:rsidR="001D31C0" w:rsidRDefault="001D31C0" w:rsidP="001D31C0">
      <w:pPr>
        <w:ind w:right="237"/>
        <w:jc w:val="center"/>
        <w:rPr>
          <w:b/>
          <w:sz w:val="24"/>
          <w:szCs w:val="24"/>
        </w:rPr>
      </w:pPr>
      <w:r w:rsidRPr="001D31C0">
        <w:rPr>
          <w:b/>
          <w:sz w:val="24"/>
          <w:szCs w:val="24"/>
        </w:rPr>
        <w:t xml:space="preserve"> </w:t>
      </w:r>
      <w:r w:rsidRPr="001D31C0">
        <w:rPr>
          <w:b/>
          <w:sz w:val="24"/>
          <w:szCs w:val="24"/>
        </w:rPr>
        <w:t>(Accessed on: 3 January 2025)</w:t>
      </w:r>
    </w:p>
    <w:p w14:paraId="26E2CDBC" w14:textId="77777777" w:rsidR="001D31C0" w:rsidRDefault="001D31C0" w:rsidP="001D31C0">
      <w:pPr>
        <w:ind w:right="237"/>
        <w:jc w:val="center"/>
        <w:rPr>
          <w:b/>
          <w:sz w:val="24"/>
          <w:szCs w:val="24"/>
        </w:rPr>
      </w:pPr>
    </w:p>
    <w:p w14:paraId="38DAFD6F" w14:textId="23CC7850" w:rsidR="00B47FD0" w:rsidRDefault="00B47FD0" w:rsidP="00062105">
      <w:pPr>
        <w:ind w:right="237"/>
        <w:jc w:val="center"/>
        <w:rPr>
          <w:b/>
          <w:sz w:val="24"/>
          <w:szCs w:val="24"/>
        </w:rPr>
      </w:pPr>
      <w:r>
        <w:rPr>
          <w:b/>
          <w:sz w:val="24"/>
          <w:szCs w:val="24"/>
        </w:rPr>
        <w:t xml:space="preserve">College of Policing (2023), </w:t>
      </w:r>
      <w:r w:rsidRPr="00B47FD0">
        <w:rPr>
          <w:b/>
          <w:sz w:val="24"/>
          <w:szCs w:val="24"/>
        </w:rPr>
        <w:t>Leadership standards</w:t>
      </w:r>
      <w:r>
        <w:rPr>
          <w:b/>
          <w:sz w:val="24"/>
          <w:szCs w:val="24"/>
        </w:rPr>
        <w:t xml:space="preserve">: </w:t>
      </w:r>
      <w:r w:rsidRPr="00B47FD0">
        <w:rPr>
          <w:b/>
          <w:sz w:val="24"/>
          <w:szCs w:val="24"/>
        </w:rPr>
        <w:t>Leadership stages</w:t>
      </w:r>
      <w:r>
        <w:rPr>
          <w:b/>
          <w:sz w:val="24"/>
          <w:szCs w:val="24"/>
        </w:rPr>
        <w:t xml:space="preserve">. Available at: </w:t>
      </w:r>
    </w:p>
    <w:p w14:paraId="39BF953D" w14:textId="712CB131" w:rsidR="00B47FD0" w:rsidRDefault="00B47FD0" w:rsidP="00062105">
      <w:pPr>
        <w:ind w:right="237"/>
        <w:jc w:val="center"/>
        <w:rPr>
          <w:b/>
          <w:sz w:val="24"/>
          <w:szCs w:val="24"/>
        </w:rPr>
      </w:pPr>
      <w:hyperlink r:id="rId21" w:history="1">
        <w:r w:rsidRPr="00262738">
          <w:rPr>
            <w:rStyle w:val="Hyperlink"/>
            <w:b/>
            <w:sz w:val="24"/>
            <w:szCs w:val="24"/>
          </w:rPr>
          <w:t>https://www.college.police.uk/career-learning/leadership/leadership-standards</w:t>
        </w:r>
      </w:hyperlink>
    </w:p>
    <w:p w14:paraId="0B87ACD4" w14:textId="6BC349A6" w:rsidR="00B47FD0" w:rsidRDefault="00B47FD0" w:rsidP="00062105">
      <w:pPr>
        <w:ind w:right="237"/>
        <w:jc w:val="center"/>
        <w:rPr>
          <w:b/>
          <w:sz w:val="24"/>
          <w:szCs w:val="24"/>
        </w:rPr>
      </w:pPr>
      <w:r w:rsidRPr="00B47FD0">
        <w:rPr>
          <w:b/>
          <w:sz w:val="24"/>
          <w:szCs w:val="24"/>
        </w:rPr>
        <w:t>(Accessed on: 21 December 2024)</w:t>
      </w:r>
    </w:p>
    <w:p w14:paraId="5789FBE7" w14:textId="5DD2113B" w:rsidR="00B47FD0" w:rsidRDefault="001D31C0" w:rsidP="00062105">
      <w:pPr>
        <w:ind w:right="237"/>
        <w:jc w:val="center"/>
        <w:rPr>
          <w:b/>
          <w:sz w:val="24"/>
          <w:szCs w:val="24"/>
        </w:rPr>
      </w:pPr>
      <w:r>
        <w:rPr>
          <w:b/>
          <w:sz w:val="24"/>
          <w:szCs w:val="24"/>
        </w:rPr>
        <w:t xml:space="preserve"> </w:t>
      </w:r>
    </w:p>
    <w:p w14:paraId="59A64443" w14:textId="379E44D6" w:rsidR="001D31C0" w:rsidRPr="001D31C0" w:rsidRDefault="001D31C0" w:rsidP="001D31C0">
      <w:pPr>
        <w:ind w:right="237"/>
        <w:jc w:val="center"/>
        <w:rPr>
          <w:b/>
          <w:sz w:val="24"/>
          <w:szCs w:val="24"/>
        </w:rPr>
      </w:pPr>
      <w:r w:rsidRPr="001D31C0">
        <w:rPr>
          <w:b/>
          <w:sz w:val="24"/>
          <w:szCs w:val="24"/>
        </w:rPr>
        <w:t>College of Policing (2</w:t>
      </w:r>
      <w:r>
        <w:rPr>
          <w:b/>
          <w:sz w:val="24"/>
          <w:szCs w:val="24"/>
        </w:rPr>
        <w:t>024</w:t>
      </w:r>
      <w:r w:rsidRPr="001D31C0">
        <w:rPr>
          <w:b/>
          <w:sz w:val="24"/>
          <w:szCs w:val="24"/>
        </w:rPr>
        <w:t xml:space="preserve">), Mentoring. Available at: </w:t>
      </w:r>
    </w:p>
    <w:p w14:paraId="48BA9D98" w14:textId="5E84071D" w:rsidR="001D31C0" w:rsidRDefault="001D31C0" w:rsidP="001D31C0">
      <w:pPr>
        <w:ind w:right="237"/>
        <w:jc w:val="center"/>
        <w:rPr>
          <w:b/>
          <w:sz w:val="24"/>
          <w:szCs w:val="24"/>
        </w:rPr>
      </w:pPr>
      <w:hyperlink r:id="rId22" w:history="1">
        <w:r w:rsidRPr="00262738">
          <w:rPr>
            <w:rStyle w:val="Hyperlink"/>
            <w:b/>
            <w:sz w:val="24"/>
            <w:szCs w:val="24"/>
          </w:rPr>
          <w:t>https://www.college.police.uk/career-learning/support-for-career-development/mentoring</w:t>
        </w:r>
      </w:hyperlink>
    </w:p>
    <w:p w14:paraId="1B75A130" w14:textId="583C74BA" w:rsidR="001D31C0" w:rsidRDefault="001D31C0" w:rsidP="001D31C0">
      <w:pPr>
        <w:ind w:right="237"/>
        <w:jc w:val="center"/>
        <w:rPr>
          <w:b/>
          <w:sz w:val="24"/>
          <w:szCs w:val="24"/>
        </w:rPr>
      </w:pPr>
      <w:r w:rsidRPr="001D31C0">
        <w:rPr>
          <w:b/>
          <w:sz w:val="24"/>
          <w:szCs w:val="24"/>
        </w:rPr>
        <w:t xml:space="preserve">(Accessed on: </w:t>
      </w:r>
      <w:r>
        <w:rPr>
          <w:b/>
          <w:sz w:val="24"/>
          <w:szCs w:val="24"/>
        </w:rPr>
        <w:t>3 January 2025</w:t>
      </w:r>
      <w:r w:rsidRPr="001D31C0">
        <w:rPr>
          <w:b/>
          <w:sz w:val="24"/>
          <w:szCs w:val="24"/>
        </w:rPr>
        <w:t>)</w:t>
      </w:r>
    </w:p>
    <w:p w14:paraId="1CC1F3FC" w14:textId="77777777" w:rsidR="001D31C0" w:rsidRDefault="001D31C0" w:rsidP="001D31C0">
      <w:pPr>
        <w:ind w:right="237"/>
        <w:jc w:val="center"/>
        <w:rPr>
          <w:b/>
          <w:sz w:val="24"/>
          <w:szCs w:val="24"/>
        </w:rPr>
      </w:pPr>
    </w:p>
    <w:p w14:paraId="426B33D2" w14:textId="4C282725" w:rsidR="00062105" w:rsidRDefault="00062105" w:rsidP="00062105">
      <w:pPr>
        <w:ind w:right="237"/>
        <w:jc w:val="center"/>
        <w:rPr>
          <w:b/>
          <w:sz w:val="24"/>
          <w:szCs w:val="24"/>
        </w:rPr>
      </w:pPr>
      <w:r>
        <w:rPr>
          <w:b/>
          <w:sz w:val="24"/>
          <w:szCs w:val="24"/>
        </w:rPr>
        <w:t xml:space="preserve">Gwent Police (2024), </w:t>
      </w:r>
      <w:r w:rsidRPr="00062105">
        <w:rPr>
          <w:b/>
          <w:sz w:val="24"/>
          <w:szCs w:val="24"/>
        </w:rPr>
        <w:t>Social Media Community Guidelines</w:t>
      </w:r>
      <w:r>
        <w:rPr>
          <w:b/>
          <w:sz w:val="24"/>
          <w:szCs w:val="24"/>
        </w:rPr>
        <w:t xml:space="preserve">. Available at: </w:t>
      </w:r>
    </w:p>
    <w:p w14:paraId="482DCBC4" w14:textId="77777777" w:rsidR="00F333BB" w:rsidRDefault="00062105" w:rsidP="00F333BB">
      <w:pPr>
        <w:ind w:right="237"/>
        <w:jc w:val="center"/>
        <w:rPr>
          <w:b/>
          <w:sz w:val="24"/>
          <w:szCs w:val="24"/>
        </w:rPr>
      </w:pPr>
      <w:hyperlink r:id="rId23" w:history="1">
        <w:r w:rsidRPr="00262738">
          <w:rPr>
            <w:rStyle w:val="Hyperlink"/>
            <w:b/>
            <w:sz w:val="24"/>
            <w:szCs w:val="24"/>
          </w:rPr>
          <w:t>https://www.gwent.police.uk/police-forces/gwent-police/areas/about-us/about-us/social-media-community-guidelines/</w:t>
        </w:r>
      </w:hyperlink>
    </w:p>
    <w:p w14:paraId="38C3EE79" w14:textId="77777777" w:rsidR="00F333BB" w:rsidRDefault="00062105" w:rsidP="00F333BB">
      <w:pPr>
        <w:ind w:right="237"/>
        <w:jc w:val="center"/>
        <w:rPr>
          <w:b/>
          <w:sz w:val="24"/>
          <w:szCs w:val="24"/>
        </w:rPr>
      </w:pPr>
      <w:r>
        <w:rPr>
          <w:b/>
          <w:sz w:val="24"/>
          <w:szCs w:val="24"/>
        </w:rPr>
        <w:t>(Accessed on: 20 December 2024)</w:t>
      </w:r>
    </w:p>
    <w:p w14:paraId="58D2F570" w14:textId="77777777" w:rsidR="00F333BB" w:rsidRDefault="00F333BB" w:rsidP="00F333BB">
      <w:pPr>
        <w:ind w:right="237"/>
        <w:jc w:val="center"/>
        <w:rPr>
          <w:b/>
          <w:sz w:val="24"/>
          <w:szCs w:val="24"/>
        </w:rPr>
      </w:pPr>
    </w:p>
    <w:p w14:paraId="00FC00F7" w14:textId="77777777" w:rsidR="00F333BB" w:rsidRDefault="00A75145" w:rsidP="00F333BB">
      <w:pPr>
        <w:ind w:right="237"/>
        <w:jc w:val="center"/>
        <w:rPr>
          <w:b/>
          <w:sz w:val="24"/>
          <w:szCs w:val="24"/>
        </w:rPr>
      </w:pPr>
      <w:r>
        <w:rPr>
          <w:b/>
          <w:sz w:val="24"/>
          <w:szCs w:val="24"/>
        </w:rPr>
        <w:t xml:space="preserve">HBR (2024), </w:t>
      </w:r>
      <w:r w:rsidRPr="00A75145">
        <w:rPr>
          <w:b/>
          <w:sz w:val="24"/>
          <w:szCs w:val="24"/>
        </w:rPr>
        <w:t>6 Common Leadership Styles</w:t>
      </w:r>
      <w:r>
        <w:rPr>
          <w:b/>
          <w:sz w:val="24"/>
          <w:szCs w:val="24"/>
        </w:rPr>
        <w:t xml:space="preserve">- </w:t>
      </w:r>
      <w:r w:rsidRPr="00A75145">
        <w:rPr>
          <w:b/>
          <w:sz w:val="24"/>
          <w:szCs w:val="24"/>
        </w:rPr>
        <w:t>and How to Decide Which to Use When</w:t>
      </w:r>
      <w:r>
        <w:rPr>
          <w:b/>
          <w:sz w:val="24"/>
          <w:szCs w:val="24"/>
        </w:rPr>
        <w:t xml:space="preserve">. Available at: </w:t>
      </w:r>
    </w:p>
    <w:p w14:paraId="5A2F00B7" w14:textId="77777777" w:rsidR="00F333BB" w:rsidRDefault="00F333BB" w:rsidP="00F333BB">
      <w:pPr>
        <w:ind w:right="237"/>
        <w:jc w:val="center"/>
        <w:rPr>
          <w:b/>
          <w:sz w:val="24"/>
          <w:szCs w:val="24"/>
        </w:rPr>
      </w:pPr>
      <w:hyperlink r:id="rId24" w:history="1">
        <w:r w:rsidRPr="00262738">
          <w:rPr>
            <w:rStyle w:val="Hyperlink"/>
            <w:b/>
            <w:sz w:val="24"/>
            <w:szCs w:val="24"/>
          </w:rPr>
          <w:t>https://hbr.org/2024/04/6-common-leadership-styles-and-how-to-decide-which-to-use-when</w:t>
        </w:r>
      </w:hyperlink>
    </w:p>
    <w:p w14:paraId="7C5D1A10" w14:textId="77777777" w:rsidR="00F333BB" w:rsidRDefault="00A75145" w:rsidP="00F333BB">
      <w:pPr>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01A1915B" w14:textId="77777777" w:rsidR="00F333BB" w:rsidRDefault="00F333BB" w:rsidP="00F333BB">
      <w:pPr>
        <w:ind w:right="237"/>
        <w:jc w:val="center"/>
        <w:rPr>
          <w:b/>
          <w:sz w:val="24"/>
          <w:szCs w:val="24"/>
        </w:rPr>
      </w:pPr>
    </w:p>
    <w:p w14:paraId="4FBBBA97" w14:textId="77777777" w:rsidR="00F333BB" w:rsidRDefault="00265892" w:rsidP="00F333BB">
      <w:pPr>
        <w:ind w:right="237"/>
        <w:jc w:val="center"/>
        <w:rPr>
          <w:b/>
          <w:sz w:val="24"/>
          <w:szCs w:val="24"/>
        </w:rPr>
      </w:pPr>
      <w:r>
        <w:rPr>
          <w:b/>
          <w:sz w:val="24"/>
          <w:szCs w:val="24"/>
        </w:rPr>
        <w:t>HMIC (2002), Training matters. Available at:</w:t>
      </w:r>
    </w:p>
    <w:p w14:paraId="1C7030BC" w14:textId="77777777" w:rsidR="00F333BB" w:rsidRDefault="00F333BB" w:rsidP="00F333BB">
      <w:pPr>
        <w:ind w:right="237"/>
        <w:jc w:val="center"/>
        <w:rPr>
          <w:b/>
          <w:sz w:val="24"/>
          <w:szCs w:val="24"/>
        </w:rPr>
      </w:pPr>
      <w:hyperlink r:id="rId25" w:history="1">
        <w:r w:rsidRPr="00262738">
          <w:rPr>
            <w:rStyle w:val="Hyperlink"/>
            <w:b/>
            <w:sz w:val="24"/>
            <w:szCs w:val="24"/>
          </w:rPr>
          <w:t>https://s3-eu-west-2.amazonaws.com/assets-hmicfrs.justiceinspectorates.gov.uk/uploads/training-matters-20020101.pdf</w:t>
        </w:r>
      </w:hyperlink>
    </w:p>
    <w:p w14:paraId="3950ED47" w14:textId="77777777" w:rsidR="00F333BB" w:rsidRDefault="00265892" w:rsidP="00F333BB">
      <w:pPr>
        <w:ind w:right="237"/>
        <w:jc w:val="center"/>
        <w:rPr>
          <w:b/>
          <w:sz w:val="24"/>
          <w:szCs w:val="24"/>
        </w:rPr>
      </w:pPr>
      <w:r w:rsidRPr="000E2BCD">
        <w:rPr>
          <w:b/>
          <w:sz w:val="24"/>
          <w:szCs w:val="24"/>
        </w:rPr>
        <w:t>(Accessed on: 3 January 2025)</w:t>
      </w:r>
    </w:p>
    <w:p w14:paraId="7E911B1E" w14:textId="77777777" w:rsidR="00F333BB" w:rsidRDefault="00F333BB" w:rsidP="00F333BB">
      <w:pPr>
        <w:ind w:right="237"/>
        <w:jc w:val="center"/>
        <w:rPr>
          <w:b/>
          <w:sz w:val="24"/>
          <w:szCs w:val="24"/>
        </w:rPr>
      </w:pPr>
    </w:p>
    <w:p w14:paraId="15C0AB4B" w14:textId="77777777" w:rsidR="00F333BB" w:rsidRDefault="00DF1C84" w:rsidP="00F333BB">
      <w:pPr>
        <w:ind w:right="237"/>
        <w:jc w:val="center"/>
        <w:rPr>
          <w:b/>
          <w:sz w:val="24"/>
          <w:szCs w:val="24"/>
        </w:rPr>
      </w:pPr>
      <w:r>
        <w:rPr>
          <w:b/>
          <w:sz w:val="24"/>
          <w:szCs w:val="24"/>
        </w:rPr>
        <w:t xml:space="preserve">Leadership ahoy (2022) </w:t>
      </w:r>
      <w:r w:rsidRPr="00DF1C84">
        <w:rPr>
          <w:b/>
          <w:sz w:val="24"/>
          <w:szCs w:val="24"/>
        </w:rPr>
        <w:t>Pacesetting Leadership – What is it? Pros/Cons? Examples?</w:t>
      </w:r>
      <w:r>
        <w:rPr>
          <w:b/>
          <w:sz w:val="24"/>
          <w:szCs w:val="24"/>
        </w:rPr>
        <w:t xml:space="preserve"> Available at:</w:t>
      </w:r>
    </w:p>
    <w:p w14:paraId="74AB6323" w14:textId="77777777" w:rsidR="00F333BB" w:rsidRDefault="00F333BB" w:rsidP="00F333BB">
      <w:pPr>
        <w:ind w:right="237"/>
        <w:jc w:val="center"/>
        <w:rPr>
          <w:b/>
          <w:sz w:val="24"/>
          <w:szCs w:val="24"/>
        </w:rPr>
      </w:pPr>
      <w:hyperlink r:id="rId26" w:history="1">
        <w:r w:rsidRPr="00262738">
          <w:rPr>
            <w:rStyle w:val="Hyperlink"/>
            <w:b/>
            <w:sz w:val="24"/>
            <w:szCs w:val="24"/>
          </w:rPr>
          <w:t>https://www.leadershipahoy.com/pacesetting-leadership-what-is-it-pros-cons-examples/</w:t>
        </w:r>
      </w:hyperlink>
    </w:p>
    <w:p w14:paraId="734ABCAC" w14:textId="77777777" w:rsidR="00F333BB" w:rsidRDefault="00DF1C84" w:rsidP="00F333BB">
      <w:pPr>
        <w:ind w:right="237"/>
        <w:jc w:val="center"/>
        <w:rPr>
          <w:b/>
          <w:sz w:val="24"/>
          <w:szCs w:val="24"/>
        </w:rPr>
      </w:pPr>
      <w:r w:rsidRPr="00DF1C84">
        <w:rPr>
          <w:b/>
          <w:sz w:val="24"/>
          <w:szCs w:val="24"/>
        </w:rPr>
        <w:t>(Accessed on: 2</w:t>
      </w:r>
      <w:r>
        <w:rPr>
          <w:b/>
          <w:sz w:val="24"/>
          <w:szCs w:val="24"/>
        </w:rPr>
        <w:t>8</w:t>
      </w:r>
      <w:r w:rsidRPr="00DF1C84">
        <w:rPr>
          <w:b/>
          <w:sz w:val="24"/>
          <w:szCs w:val="24"/>
        </w:rPr>
        <w:t xml:space="preserve"> December 2024)</w:t>
      </w:r>
    </w:p>
    <w:p w14:paraId="2F20A6DD" w14:textId="77777777" w:rsidR="00F333BB" w:rsidRDefault="00F333BB" w:rsidP="00F333BB">
      <w:pPr>
        <w:ind w:right="237"/>
        <w:jc w:val="center"/>
        <w:rPr>
          <w:b/>
          <w:sz w:val="24"/>
          <w:szCs w:val="24"/>
        </w:rPr>
      </w:pPr>
    </w:p>
    <w:p w14:paraId="38842F49" w14:textId="77777777" w:rsidR="00F333BB" w:rsidRDefault="00F9352A" w:rsidP="00F333BB">
      <w:pPr>
        <w:ind w:right="237"/>
        <w:jc w:val="center"/>
        <w:rPr>
          <w:b/>
          <w:sz w:val="24"/>
          <w:szCs w:val="24"/>
        </w:rPr>
      </w:pPr>
      <w:r>
        <w:rPr>
          <w:b/>
          <w:sz w:val="24"/>
          <w:szCs w:val="24"/>
        </w:rPr>
        <w:t xml:space="preserve">NPCC (2024), </w:t>
      </w:r>
      <w:r w:rsidRPr="00F9352A">
        <w:rPr>
          <w:b/>
          <w:sz w:val="24"/>
          <w:szCs w:val="24"/>
        </w:rPr>
        <w:t>Missing Persons Media &amp; Online Publicity</w:t>
      </w:r>
      <w:r>
        <w:rPr>
          <w:b/>
          <w:sz w:val="24"/>
          <w:szCs w:val="24"/>
        </w:rPr>
        <w:t>:</w:t>
      </w:r>
    </w:p>
    <w:p w14:paraId="3DC29BD4" w14:textId="77777777" w:rsidR="00F333BB" w:rsidRDefault="00F9352A" w:rsidP="00F333BB">
      <w:pPr>
        <w:ind w:right="237"/>
        <w:jc w:val="center"/>
        <w:rPr>
          <w:b/>
          <w:sz w:val="24"/>
          <w:szCs w:val="24"/>
        </w:rPr>
      </w:pPr>
      <w:r w:rsidRPr="00F9352A">
        <w:rPr>
          <w:b/>
          <w:sz w:val="24"/>
          <w:szCs w:val="24"/>
        </w:rPr>
        <w:t>A Good Practice Guide for Police Investigators, Force Media &amp; Communication Teams</w:t>
      </w:r>
      <w:r>
        <w:rPr>
          <w:b/>
          <w:sz w:val="24"/>
          <w:szCs w:val="24"/>
        </w:rPr>
        <w:t xml:space="preserve">. Available at: </w:t>
      </w:r>
      <w:hyperlink r:id="rId27" w:history="1">
        <w:r w:rsidR="00F333BB" w:rsidRPr="00262738">
          <w:rPr>
            <w:rStyle w:val="Hyperlink"/>
            <w:b/>
            <w:sz w:val="24"/>
            <w:szCs w:val="24"/>
          </w:rPr>
          <w:t>https://www.npcc.police.uk/SysSiteAssets/media/downloads/publications/publications-log/national-crime-coordination-committee/2024/npcc-advice-on-missing-persons-media-online-publicity.pdf</w:t>
        </w:r>
      </w:hyperlink>
    </w:p>
    <w:p w14:paraId="195182AC" w14:textId="77777777" w:rsidR="00F333BB" w:rsidRDefault="00F9352A" w:rsidP="00F333BB">
      <w:pPr>
        <w:ind w:right="237"/>
        <w:jc w:val="center"/>
        <w:rPr>
          <w:b/>
          <w:sz w:val="24"/>
          <w:szCs w:val="24"/>
        </w:rPr>
      </w:pPr>
      <w:r w:rsidRPr="00F9352A">
        <w:rPr>
          <w:b/>
          <w:sz w:val="24"/>
          <w:szCs w:val="24"/>
        </w:rPr>
        <w:t>(Accessed on: 2</w:t>
      </w:r>
      <w:r>
        <w:rPr>
          <w:b/>
          <w:sz w:val="24"/>
          <w:szCs w:val="24"/>
        </w:rPr>
        <w:t>1</w:t>
      </w:r>
      <w:r w:rsidRPr="00F9352A">
        <w:rPr>
          <w:b/>
          <w:sz w:val="24"/>
          <w:szCs w:val="24"/>
        </w:rPr>
        <w:t xml:space="preserve"> December 2024)</w:t>
      </w:r>
    </w:p>
    <w:p w14:paraId="3E0E8884" w14:textId="77777777" w:rsidR="00F333BB" w:rsidRDefault="00F333BB" w:rsidP="00F333BB">
      <w:pPr>
        <w:ind w:right="237"/>
        <w:jc w:val="center"/>
        <w:rPr>
          <w:b/>
          <w:sz w:val="24"/>
          <w:szCs w:val="24"/>
        </w:rPr>
      </w:pPr>
    </w:p>
    <w:p w14:paraId="54A5566B" w14:textId="77777777" w:rsidR="00F333BB" w:rsidRDefault="00276F3A" w:rsidP="00F333BB">
      <w:pPr>
        <w:ind w:right="237"/>
        <w:jc w:val="center"/>
        <w:rPr>
          <w:b/>
          <w:sz w:val="24"/>
          <w:szCs w:val="24"/>
        </w:rPr>
      </w:pPr>
      <w:r>
        <w:rPr>
          <w:b/>
          <w:sz w:val="24"/>
          <w:szCs w:val="24"/>
        </w:rPr>
        <w:t xml:space="preserve">NPCC (2014), </w:t>
      </w:r>
      <w:r w:rsidRPr="00276F3A">
        <w:rPr>
          <w:b/>
          <w:sz w:val="24"/>
          <w:szCs w:val="24"/>
        </w:rPr>
        <w:t>social media</w:t>
      </w:r>
      <w:r w:rsidRPr="00276F3A">
        <w:rPr>
          <w:b/>
          <w:sz w:val="24"/>
          <w:szCs w:val="24"/>
        </w:rPr>
        <w:t xml:space="preserve"> is a powerful tool for police to engage with the public</w:t>
      </w:r>
      <w:r>
        <w:rPr>
          <w:b/>
          <w:sz w:val="24"/>
          <w:szCs w:val="24"/>
        </w:rPr>
        <w:t xml:space="preserve">. Available at: </w:t>
      </w:r>
      <w:hyperlink r:id="rId28" w:history="1">
        <w:r w:rsidRPr="00262738">
          <w:rPr>
            <w:rStyle w:val="Hyperlink"/>
            <w:b/>
            <w:sz w:val="24"/>
            <w:szCs w:val="24"/>
          </w:rPr>
          <w:t>https://news.npcc.police.uk/releases/social-media-is-a-powerful-tool-for-police-to-engage-with-the-public</w:t>
        </w:r>
      </w:hyperlink>
      <w:bookmarkStart w:id="3" w:name="_Hlk187870079"/>
    </w:p>
    <w:p w14:paraId="2553F80B" w14:textId="77777777" w:rsidR="00F333BB" w:rsidRDefault="00276F3A" w:rsidP="00F333BB">
      <w:pPr>
        <w:ind w:right="237"/>
        <w:jc w:val="center"/>
        <w:rPr>
          <w:b/>
          <w:sz w:val="24"/>
          <w:szCs w:val="24"/>
        </w:rPr>
      </w:pPr>
      <w:r>
        <w:rPr>
          <w:b/>
          <w:sz w:val="24"/>
          <w:szCs w:val="24"/>
        </w:rPr>
        <w:t>(Accessed on: 20 December 2024</w:t>
      </w:r>
      <w:r w:rsidR="00F333BB">
        <w:rPr>
          <w:b/>
          <w:sz w:val="24"/>
          <w:szCs w:val="24"/>
        </w:rPr>
        <w:t>)</w:t>
      </w:r>
    </w:p>
    <w:p w14:paraId="6B0321E7" w14:textId="77777777" w:rsidR="00F333BB" w:rsidRDefault="00F333BB" w:rsidP="00F333BB">
      <w:pPr>
        <w:ind w:right="237"/>
        <w:jc w:val="center"/>
        <w:rPr>
          <w:b/>
          <w:sz w:val="24"/>
          <w:szCs w:val="24"/>
        </w:rPr>
      </w:pPr>
    </w:p>
    <w:p w14:paraId="733801AD" w14:textId="77777777" w:rsidR="00F333BB" w:rsidRDefault="000E2BCD" w:rsidP="00F333BB">
      <w:pPr>
        <w:ind w:right="237"/>
        <w:jc w:val="center"/>
        <w:rPr>
          <w:b/>
          <w:sz w:val="24"/>
          <w:szCs w:val="24"/>
        </w:rPr>
      </w:pPr>
      <w:r>
        <w:rPr>
          <w:b/>
          <w:sz w:val="24"/>
          <w:szCs w:val="24"/>
        </w:rPr>
        <w:t xml:space="preserve">Police one (2024), </w:t>
      </w:r>
      <w:r w:rsidRPr="000E2BCD">
        <w:rPr>
          <w:b/>
          <w:sz w:val="24"/>
          <w:szCs w:val="24"/>
        </w:rPr>
        <w:t>12 steps to being a more decisive cop</w:t>
      </w:r>
      <w:r>
        <w:rPr>
          <w:b/>
          <w:sz w:val="24"/>
          <w:szCs w:val="24"/>
        </w:rPr>
        <w:t xml:space="preserve">. Available at: </w:t>
      </w:r>
      <w:hyperlink r:id="rId29" w:history="1">
        <w:r w:rsidR="00F333BB" w:rsidRPr="00262738">
          <w:rPr>
            <w:rStyle w:val="Hyperlink"/>
            <w:b/>
            <w:sz w:val="24"/>
            <w:szCs w:val="24"/>
          </w:rPr>
          <w:t>https://www.police1.com/patrol-issues/12-steps-to-being-a-more-decisive-cop</w:t>
        </w:r>
      </w:hyperlink>
    </w:p>
    <w:p w14:paraId="5FF11CE3" w14:textId="1E02F9DB" w:rsidR="000E2BCD" w:rsidRDefault="000E2BCD" w:rsidP="00F333BB">
      <w:pPr>
        <w:ind w:right="237"/>
        <w:jc w:val="center"/>
        <w:rPr>
          <w:b/>
          <w:sz w:val="24"/>
          <w:szCs w:val="24"/>
        </w:rPr>
      </w:pPr>
      <w:r w:rsidRPr="000E2BCD">
        <w:rPr>
          <w:b/>
          <w:sz w:val="24"/>
          <w:szCs w:val="24"/>
        </w:rPr>
        <w:t>(Accessed on: 3 January 2025)</w:t>
      </w:r>
    </w:p>
    <w:p w14:paraId="69484840" w14:textId="77777777" w:rsidR="00A01ED4" w:rsidRDefault="00A01ED4" w:rsidP="00340E9A">
      <w:pPr>
        <w:keepNext/>
        <w:ind w:right="237"/>
        <w:jc w:val="center"/>
        <w:rPr>
          <w:b/>
          <w:sz w:val="24"/>
          <w:szCs w:val="24"/>
        </w:rPr>
      </w:pPr>
    </w:p>
    <w:p w14:paraId="563F918C" w14:textId="0B8B5299" w:rsidR="00A01ED4" w:rsidRDefault="00A01ED4" w:rsidP="00340E9A">
      <w:pPr>
        <w:keepNext/>
        <w:ind w:right="237"/>
        <w:jc w:val="center"/>
        <w:rPr>
          <w:b/>
          <w:sz w:val="24"/>
          <w:szCs w:val="24"/>
        </w:rPr>
      </w:pPr>
      <w:r>
        <w:rPr>
          <w:b/>
          <w:sz w:val="24"/>
          <w:szCs w:val="24"/>
        </w:rPr>
        <w:t xml:space="preserve">Police 1 (2022) </w:t>
      </w:r>
      <w:r w:rsidRPr="00A01ED4">
        <w:rPr>
          <w:b/>
          <w:sz w:val="24"/>
          <w:szCs w:val="24"/>
        </w:rPr>
        <w:t>What really matters for effective police leadership?</w:t>
      </w:r>
      <w:r>
        <w:rPr>
          <w:b/>
          <w:sz w:val="24"/>
          <w:szCs w:val="24"/>
        </w:rPr>
        <w:t xml:space="preserve"> Available at:</w:t>
      </w:r>
    </w:p>
    <w:p w14:paraId="5D97104E" w14:textId="336C2811" w:rsidR="00A01ED4" w:rsidRDefault="00A01ED4" w:rsidP="00340E9A">
      <w:pPr>
        <w:keepNext/>
        <w:ind w:right="237"/>
        <w:jc w:val="center"/>
        <w:rPr>
          <w:b/>
          <w:sz w:val="24"/>
          <w:szCs w:val="24"/>
        </w:rPr>
      </w:pPr>
      <w:hyperlink r:id="rId30" w:history="1">
        <w:r w:rsidRPr="00262738">
          <w:rPr>
            <w:rStyle w:val="Hyperlink"/>
            <w:b/>
            <w:sz w:val="24"/>
            <w:szCs w:val="24"/>
          </w:rPr>
          <w:t>https://www.police1.com/chiefs-sheriffs/articles/what-really-matters-for-effective-police-leadership-QcB15RDHXs5PQYS8/</w:t>
        </w:r>
      </w:hyperlink>
    </w:p>
    <w:p w14:paraId="3E574D1F" w14:textId="2CF08107" w:rsidR="00A01ED4" w:rsidRDefault="00A01ED4" w:rsidP="00340E9A">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bookmarkEnd w:id="3"/>
    <w:p w14:paraId="27AFFFF0" w14:textId="77777777" w:rsidR="00276F3A" w:rsidRDefault="00276F3A" w:rsidP="00340E9A">
      <w:pPr>
        <w:keepNext/>
        <w:ind w:right="237"/>
        <w:jc w:val="center"/>
        <w:rPr>
          <w:b/>
          <w:sz w:val="24"/>
          <w:szCs w:val="24"/>
        </w:rPr>
      </w:pPr>
    </w:p>
    <w:p w14:paraId="23977891" w14:textId="5B610E95" w:rsidR="009D513F" w:rsidRDefault="009D513F" w:rsidP="00340E9A">
      <w:pPr>
        <w:keepNext/>
        <w:ind w:right="237"/>
        <w:jc w:val="center"/>
        <w:rPr>
          <w:b/>
          <w:sz w:val="24"/>
          <w:szCs w:val="24"/>
        </w:rPr>
      </w:pPr>
      <w:r>
        <w:rPr>
          <w:b/>
          <w:sz w:val="24"/>
          <w:szCs w:val="24"/>
        </w:rPr>
        <w:t xml:space="preserve">Positive Psychology (2023), </w:t>
      </w:r>
      <w:r w:rsidRPr="009D513F">
        <w:rPr>
          <w:b/>
          <w:sz w:val="24"/>
          <w:szCs w:val="24"/>
        </w:rPr>
        <w:t>Exploring Different Leadership Styles: A Comprehensive Guide</w:t>
      </w:r>
      <w:r>
        <w:rPr>
          <w:b/>
          <w:sz w:val="24"/>
          <w:szCs w:val="24"/>
        </w:rPr>
        <w:t xml:space="preserve">. Available at: </w:t>
      </w:r>
    </w:p>
    <w:p w14:paraId="0CA39F8E" w14:textId="20BB160C" w:rsidR="009D513F" w:rsidRDefault="009D513F" w:rsidP="00340E9A">
      <w:pPr>
        <w:keepNext/>
        <w:ind w:right="237"/>
        <w:jc w:val="center"/>
        <w:rPr>
          <w:b/>
          <w:sz w:val="24"/>
          <w:szCs w:val="24"/>
        </w:rPr>
      </w:pPr>
      <w:hyperlink r:id="rId31" w:history="1">
        <w:r w:rsidRPr="00262738">
          <w:rPr>
            <w:rStyle w:val="Hyperlink"/>
            <w:b/>
            <w:sz w:val="24"/>
            <w:szCs w:val="24"/>
          </w:rPr>
          <w:t>https://positivepsychology.com/leadership-styles/</w:t>
        </w:r>
      </w:hyperlink>
    </w:p>
    <w:p w14:paraId="5E0E7800" w14:textId="77777777" w:rsidR="009D513F" w:rsidRDefault="009D513F" w:rsidP="009D513F">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4EEF3499" w14:textId="77777777" w:rsidR="009D513F" w:rsidRDefault="009D513F" w:rsidP="00340E9A">
      <w:pPr>
        <w:keepNext/>
        <w:ind w:right="237"/>
        <w:jc w:val="center"/>
        <w:rPr>
          <w:b/>
          <w:sz w:val="24"/>
          <w:szCs w:val="24"/>
        </w:rPr>
      </w:pPr>
    </w:p>
    <w:p w14:paraId="63725346" w14:textId="31B39916" w:rsidR="009D513F" w:rsidRDefault="009D513F" w:rsidP="00340E9A">
      <w:pPr>
        <w:keepNext/>
        <w:ind w:right="237"/>
        <w:jc w:val="center"/>
        <w:rPr>
          <w:b/>
          <w:sz w:val="24"/>
          <w:szCs w:val="24"/>
        </w:rPr>
      </w:pPr>
      <w:r>
        <w:rPr>
          <w:b/>
          <w:sz w:val="24"/>
          <w:szCs w:val="24"/>
        </w:rPr>
        <w:t xml:space="preserve">The Muse (2024), </w:t>
      </w:r>
      <w:r w:rsidRPr="009D513F">
        <w:rPr>
          <w:b/>
          <w:sz w:val="24"/>
          <w:szCs w:val="24"/>
        </w:rPr>
        <w:t>10 Most Common Leadership Styles and Their Pros and Cons in 2024</w:t>
      </w:r>
      <w:r>
        <w:rPr>
          <w:b/>
          <w:sz w:val="24"/>
          <w:szCs w:val="24"/>
        </w:rPr>
        <w:t xml:space="preserve">. Available at: </w:t>
      </w:r>
    </w:p>
    <w:p w14:paraId="18022BC4" w14:textId="5445DE3B" w:rsidR="009D513F" w:rsidRDefault="009D513F" w:rsidP="00340E9A">
      <w:pPr>
        <w:keepNext/>
        <w:ind w:right="237"/>
        <w:jc w:val="center"/>
        <w:rPr>
          <w:b/>
          <w:sz w:val="24"/>
          <w:szCs w:val="24"/>
        </w:rPr>
      </w:pPr>
      <w:hyperlink r:id="rId32" w:history="1">
        <w:r w:rsidRPr="00262738">
          <w:rPr>
            <w:rStyle w:val="Hyperlink"/>
            <w:b/>
            <w:sz w:val="24"/>
            <w:szCs w:val="24"/>
          </w:rPr>
          <w:t>https://www.themuse.com/advice/common-leadership-styles-with-pros-and-cons</w:t>
        </w:r>
      </w:hyperlink>
    </w:p>
    <w:p w14:paraId="7B8FADB5" w14:textId="77777777" w:rsidR="009D513F" w:rsidRDefault="009D513F" w:rsidP="009D513F">
      <w:pPr>
        <w:keepNext/>
        <w:ind w:right="237"/>
        <w:jc w:val="center"/>
        <w:rPr>
          <w:b/>
          <w:sz w:val="24"/>
          <w:szCs w:val="24"/>
        </w:rPr>
      </w:pPr>
      <w:r w:rsidRPr="00A01ED4">
        <w:rPr>
          <w:b/>
          <w:sz w:val="24"/>
          <w:szCs w:val="24"/>
        </w:rPr>
        <w:t>(Accessed on: 2</w:t>
      </w:r>
      <w:r>
        <w:rPr>
          <w:b/>
          <w:sz w:val="24"/>
          <w:szCs w:val="24"/>
        </w:rPr>
        <w:t>2</w:t>
      </w:r>
      <w:r w:rsidRPr="00A01ED4">
        <w:rPr>
          <w:b/>
          <w:sz w:val="24"/>
          <w:szCs w:val="24"/>
        </w:rPr>
        <w:t xml:space="preserve"> December 2024)</w:t>
      </w:r>
    </w:p>
    <w:p w14:paraId="0EB2F991" w14:textId="77777777" w:rsidR="009D2423" w:rsidRDefault="009D2423" w:rsidP="009D513F">
      <w:pPr>
        <w:keepNext/>
        <w:ind w:right="237"/>
        <w:jc w:val="center"/>
        <w:rPr>
          <w:b/>
          <w:sz w:val="24"/>
          <w:szCs w:val="24"/>
        </w:rPr>
      </w:pPr>
    </w:p>
    <w:p w14:paraId="0956BD68" w14:textId="5AE15C21" w:rsidR="009D2423" w:rsidRDefault="009D2423" w:rsidP="009D513F">
      <w:pPr>
        <w:keepNext/>
        <w:ind w:right="237"/>
        <w:jc w:val="center"/>
        <w:rPr>
          <w:b/>
          <w:sz w:val="24"/>
          <w:szCs w:val="24"/>
        </w:rPr>
      </w:pPr>
      <w:r>
        <w:rPr>
          <w:b/>
          <w:sz w:val="24"/>
          <w:szCs w:val="24"/>
        </w:rPr>
        <w:t>The Open University (2022),</w:t>
      </w:r>
    </w:p>
    <w:p w14:paraId="62E3CF8C" w14:textId="77777777" w:rsidR="009D513F" w:rsidRDefault="009D513F" w:rsidP="00340E9A">
      <w:pPr>
        <w:keepNext/>
        <w:ind w:right="237"/>
        <w:jc w:val="center"/>
        <w:rPr>
          <w:b/>
          <w:sz w:val="24"/>
          <w:szCs w:val="24"/>
        </w:rPr>
      </w:pPr>
    </w:p>
    <w:p w14:paraId="145CB70A" w14:textId="77777777" w:rsidR="00EA14E0" w:rsidRDefault="00EA14E0" w:rsidP="00340E9A">
      <w:pPr>
        <w:keepNext/>
        <w:ind w:right="237"/>
        <w:jc w:val="center"/>
        <w:rPr>
          <w:b/>
          <w:sz w:val="24"/>
          <w:szCs w:val="24"/>
        </w:rPr>
      </w:pPr>
      <w:r>
        <w:rPr>
          <w:b/>
          <w:sz w:val="24"/>
          <w:szCs w:val="24"/>
        </w:rPr>
        <w:t xml:space="preserve">The Police Foundation (2014), The briefing: </w:t>
      </w:r>
      <w:r w:rsidRPr="00EA14E0">
        <w:rPr>
          <w:b/>
          <w:sz w:val="24"/>
          <w:szCs w:val="24"/>
        </w:rPr>
        <w:t>Police use of social media</w:t>
      </w:r>
      <w:r>
        <w:rPr>
          <w:b/>
          <w:sz w:val="24"/>
          <w:szCs w:val="24"/>
        </w:rPr>
        <w:t xml:space="preserve">. Available at: </w:t>
      </w:r>
    </w:p>
    <w:p w14:paraId="4320CD67" w14:textId="2705EAD8" w:rsidR="006C70A5" w:rsidRDefault="006C70A5" w:rsidP="00340E9A">
      <w:pPr>
        <w:keepNext/>
        <w:ind w:right="237"/>
        <w:jc w:val="center"/>
        <w:rPr>
          <w:b/>
          <w:sz w:val="24"/>
          <w:szCs w:val="24"/>
        </w:rPr>
      </w:pPr>
      <w:hyperlink r:id="rId33" w:history="1">
        <w:r w:rsidRPr="00262738">
          <w:rPr>
            <w:rStyle w:val="Hyperlink"/>
            <w:b/>
            <w:sz w:val="24"/>
            <w:szCs w:val="24"/>
          </w:rPr>
          <w:t>https://www.police-foundation.org.uk/wp-content/uploads/2017/08/Social_media_briefing_FINAL.pdf</w:t>
        </w:r>
      </w:hyperlink>
    </w:p>
    <w:p w14:paraId="0975D221" w14:textId="77777777" w:rsidR="006C70A5" w:rsidRDefault="006C70A5" w:rsidP="006C70A5">
      <w:pPr>
        <w:keepNext/>
        <w:ind w:right="237"/>
        <w:jc w:val="center"/>
        <w:rPr>
          <w:b/>
          <w:sz w:val="24"/>
          <w:szCs w:val="24"/>
        </w:rPr>
      </w:pPr>
      <w:r>
        <w:rPr>
          <w:b/>
          <w:sz w:val="24"/>
          <w:szCs w:val="24"/>
        </w:rPr>
        <w:t>(Accessed on: 20 December 2024)</w:t>
      </w:r>
    </w:p>
    <w:p w14:paraId="6ED77802" w14:textId="66EA3C86"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429A" w14:textId="77777777" w:rsidR="00FA546A" w:rsidRDefault="00FA546A">
      <w:r>
        <w:separator/>
      </w:r>
    </w:p>
  </w:endnote>
  <w:endnote w:type="continuationSeparator" w:id="0">
    <w:p w14:paraId="11E63E0A" w14:textId="77777777" w:rsidR="00FA546A" w:rsidRDefault="00FA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646F" w14:textId="77777777" w:rsidR="00FA546A" w:rsidRDefault="00FA546A">
      <w:r>
        <w:separator/>
      </w:r>
    </w:p>
  </w:footnote>
  <w:footnote w:type="continuationSeparator" w:id="0">
    <w:p w14:paraId="74CDA7B2" w14:textId="77777777" w:rsidR="00FA546A" w:rsidRDefault="00FA5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0A0"/>
    <w:rsid w:val="00020EEC"/>
    <w:rsid w:val="00025650"/>
    <w:rsid w:val="00026FAB"/>
    <w:rsid w:val="00027B1F"/>
    <w:rsid w:val="0003088B"/>
    <w:rsid w:val="000325D9"/>
    <w:rsid w:val="000372B2"/>
    <w:rsid w:val="0004079F"/>
    <w:rsid w:val="00045B87"/>
    <w:rsid w:val="00045C07"/>
    <w:rsid w:val="0005145B"/>
    <w:rsid w:val="00055D43"/>
    <w:rsid w:val="00056FAC"/>
    <w:rsid w:val="00057751"/>
    <w:rsid w:val="00062105"/>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3B1"/>
    <w:rsid w:val="000C378F"/>
    <w:rsid w:val="000C6892"/>
    <w:rsid w:val="000C6FFE"/>
    <w:rsid w:val="000D0BB6"/>
    <w:rsid w:val="000E12FD"/>
    <w:rsid w:val="000E26B0"/>
    <w:rsid w:val="000E2BCD"/>
    <w:rsid w:val="000F1599"/>
    <w:rsid w:val="000F1769"/>
    <w:rsid w:val="000F6196"/>
    <w:rsid w:val="000F6BA4"/>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791B"/>
    <w:rsid w:val="00190913"/>
    <w:rsid w:val="001961CF"/>
    <w:rsid w:val="001A59BB"/>
    <w:rsid w:val="001A6A51"/>
    <w:rsid w:val="001A79C4"/>
    <w:rsid w:val="001B331A"/>
    <w:rsid w:val="001C0E74"/>
    <w:rsid w:val="001C321F"/>
    <w:rsid w:val="001C6CEC"/>
    <w:rsid w:val="001D229F"/>
    <w:rsid w:val="001D2B65"/>
    <w:rsid w:val="001D31C0"/>
    <w:rsid w:val="001D6162"/>
    <w:rsid w:val="001E6EDE"/>
    <w:rsid w:val="001E7592"/>
    <w:rsid w:val="001F3878"/>
    <w:rsid w:val="001F4552"/>
    <w:rsid w:val="002019EB"/>
    <w:rsid w:val="002030F2"/>
    <w:rsid w:val="00203919"/>
    <w:rsid w:val="00205051"/>
    <w:rsid w:val="00211F65"/>
    <w:rsid w:val="00217D48"/>
    <w:rsid w:val="0022001B"/>
    <w:rsid w:val="00220D06"/>
    <w:rsid w:val="002219BA"/>
    <w:rsid w:val="002246A0"/>
    <w:rsid w:val="00224AF9"/>
    <w:rsid w:val="00230439"/>
    <w:rsid w:val="0023052E"/>
    <w:rsid w:val="00235176"/>
    <w:rsid w:val="00236061"/>
    <w:rsid w:val="0024100E"/>
    <w:rsid w:val="002418FD"/>
    <w:rsid w:val="00241C1B"/>
    <w:rsid w:val="0024288B"/>
    <w:rsid w:val="00255D8E"/>
    <w:rsid w:val="002567AC"/>
    <w:rsid w:val="00260CE8"/>
    <w:rsid w:val="002657E9"/>
    <w:rsid w:val="00265892"/>
    <w:rsid w:val="0026665E"/>
    <w:rsid w:val="00270EEB"/>
    <w:rsid w:val="0027147E"/>
    <w:rsid w:val="00274DE8"/>
    <w:rsid w:val="002761F4"/>
    <w:rsid w:val="00276F3A"/>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6CA1"/>
    <w:rsid w:val="003015C3"/>
    <w:rsid w:val="0030698D"/>
    <w:rsid w:val="0031350A"/>
    <w:rsid w:val="0031569E"/>
    <w:rsid w:val="00316815"/>
    <w:rsid w:val="003168CA"/>
    <w:rsid w:val="00317CA6"/>
    <w:rsid w:val="00321255"/>
    <w:rsid w:val="0032230D"/>
    <w:rsid w:val="00322A0B"/>
    <w:rsid w:val="00332379"/>
    <w:rsid w:val="00335FC5"/>
    <w:rsid w:val="00340E9A"/>
    <w:rsid w:val="003516C0"/>
    <w:rsid w:val="00352E59"/>
    <w:rsid w:val="00354DBE"/>
    <w:rsid w:val="00355210"/>
    <w:rsid w:val="00364279"/>
    <w:rsid w:val="00365DF9"/>
    <w:rsid w:val="0036668D"/>
    <w:rsid w:val="00372DB4"/>
    <w:rsid w:val="003734F2"/>
    <w:rsid w:val="003742A1"/>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586"/>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46A7C"/>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07D1"/>
    <w:rsid w:val="005C1567"/>
    <w:rsid w:val="005C17FC"/>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0BDB"/>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C70A5"/>
    <w:rsid w:val="006D18A3"/>
    <w:rsid w:val="006D5970"/>
    <w:rsid w:val="006E481E"/>
    <w:rsid w:val="006E585A"/>
    <w:rsid w:val="006E795F"/>
    <w:rsid w:val="00700249"/>
    <w:rsid w:val="0070604C"/>
    <w:rsid w:val="007069CD"/>
    <w:rsid w:val="007110E6"/>
    <w:rsid w:val="00711A70"/>
    <w:rsid w:val="00712E6F"/>
    <w:rsid w:val="00712E90"/>
    <w:rsid w:val="00713B7E"/>
    <w:rsid w:val="007204AE"/>
    <w:rsid w:val="0072310E"/>
    <w:rsid w:val="0072678F"/>
    <w:rsid w:val="00727C4C"/>
    <w:rsid w:val="00734809"/>
    <w:rsid w:val="00735D9C"/>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2924"/>
    <w:rsid w:val="008A4576"/>
    <w:rsid w:val="008B07DE"/>
    <w:rsid w:val="008B28E7"/>
    <w:rsid w:val="008B4B3F"/>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1A14"/>
    <w:rsid w:val="00964CC6"/>
    <w:rsid w:val="00984A92"/>
    <w:rsid w:val="00991FDA"/>
    <w:rsid w:val="009927A1"/>
    <w:rsid w:val="0099774D"/>
    <w:rsid w:val="009A2309"/>
    <w:rsid w:val="009A2EAF"/>
    <w:rsid w:val="009A5F3B"/>
    <w:rsid w:val="009B0B61"/>
    <w:rsid w:val="009B28C0"/>
    <w:rsid w:val="009B7136"/>
    <w:rsid w:val="009B7806"/>
    <w:rsid w:val="009C3AC2"/>
    <w:rsid w:val="009C4AE1"/>
    <w:rsid w:val="009C5E62"/>
    <w:rsid w:val="009D2423"/>
    <w:rsid w:val="009D4365"/>
    <w:rsid w:val="009D4E3B"/>
    <w:rsid w:val="009D513F"/>
    <w:rsid w:val="009D7BC9"/>
    <w:rsid w:val="009E0C5A"/>
    <w:rsid w:val="009E1982"/>
    <w:rsid w:val="009E4D2C"/>
    <w:rsid w:val="009F0978"/>
    <w:rsid w:val="009F3AEC"/>
    <w:rsid w:val="00A00081"/>
    <w:rsid w:val="00A015F7"/>
    <w:rsid w:val="00A01ED4"/>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5145"/>
    <w:rsid w:val="00A8015F"/>
    <w:rsid w:val="00A80BD2"/>
    <w:rsid w:val="00A83B0D"/>
    <w:rsid w:val="00A85039"/>
    <w:rsid w:val="00A851F7"/>
    <w:rsid w:val="00A90570"/>
    <w:rsid w:val="00A906AA"/>
    <w:rsid w:val="00A94C5E"/>
    <w:rsid w:val="00AA241A"/>
    <w:rsid w:val="00AA252C"/>
    <w:rsid w:val="00AA5E91"/>
    <w:rsid w:val="00AA6440"/>
    <w:rsid w:val="00AA666E"/>
    <w:rsid w:val="00AB5518"/>
    <w:rsid w:val="00AC01D4"/>
    <w:rsid w:val="00AC4A04"/>
    <w:rsid w:val="00AD0464"/>
    <w:rsid w:val="00AD336D"/>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37616"/>
    <w:rsid w:val="00B43194"/>
    <w:rsid w:val="00B47734"/>
    <w:rsid w:val="00B47FD0"/>
    <w:rsid w:val="00B50FBA"/>
    <w:rsid w:val="00B558EB"/>
    <w:rsid w:val="00B577D3"/>
    <w:rsid w:val="00B60466"/>
    <w:rsid w:val="00B6548F"/>
    <w:rsid w:val="00B7502A"/>
    <w:rsid w:val="00B76FCB"/>
    <w:rsid w:val="00B77305"/>
    <w:rsid w:val="00B8073F"/>
    <w:rsid w:val="00B82CC2"/>
    <w:rsid w:val="00B84A89"/>
    <w:rsid w:val="00B92BEF"/>
    <w:rsid w:val="00B9689A"/>
    <w:rsid w:val="00BA1FFA"/>
    <w:rsid w:val="00BA282E"/>
    <w:rsid w:val="00BA358B"/>
    <w:rsid w:val="00BA4BCA"/>
    <w:rsid w:val="00BA7FF1"/>
    <w:rsid w:val="00BB06CB"/>
    <w:rsid w:val="00BB261F"/>
    <w:rsid w:val="00BB2887"/>
    <w:rsid w:val="00BB5EAA"/>
    <w:rsid w:val="00BB5F11"/>
    <w:rsid w:val="00BC0401"/>
    <w:rsid w:val="00BC04FA"/>
    <w:rsid w:val="00BC1C22"/>
    <w:rsid w:val="00BC460B"/>
    <w:rsid w:val="00BC5725"/>
    <w:rsid w:val="00BD0C23"/>
    <w:rsid w:val="00BD30B1"/>
    <w:rsid w:val="00BD6C7F"/>
    <w:rsid w:val="00BE0F7B"/>
    <w:rsid w:val="00BE10C2"/>
    <w:rsid w:val="00C01D14"/>
    <w:rsid w:val="00C025B4"/>
    <w:rsid w:val="00C11F61"/>
    <w:rsid w:val="00C161FD"/>
    <w:rsid w:val="00C23F17"/>
    <w:rsid w:val="00C26D0D"/>
    <w:rsid w:val="00C27C95"/>
    <w:rsid w:val="00C300D2"/>
    <w:rsid w:val="00C313FB"/>
    <w:rsid w:val="00C3270F"/>
    <w:rsid w:val="00C3278B"/>
    <w:rsid w:val="00C33375"/>
    <w:rsid w:val="00C34C23"/>
    <w:rsid w:val="00C42005"/>
    <w:rsid w:val="00C43F0A"/>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1D8A"/>
    <w:rsid w:val="00D33491"/>
    <w:rsid w:val="00D44F8E"/>
    <w:rsid w:val="00D44FD0"/>
    <w:rsid w:val="00D56E78"/>
    <w:rsid w:val="00D5733C"/>
    <w:rsid w:val="00D607EF"/>
    <w:rsid w:val="00D60F88"/>
    <w:rsid w:val="00D625E7"/>
    <w:rsid w:val="00D646BD"/>
    <w:rsid w:val="00D70239"/>
    <w:rsid w:val="00D71201"/>
    <w:rsid w:val="00D720C7"/>
    <w:rsid w:val="00D73A26"/>
    <w:rsid w:val="00D77A04"/>
    <w:rsid w:val="00D81D06"/>
    <w:rsid w:val="00D8263E"/>
    <w:rsid w:val="00D8652C"/>
    <w:rsid w:val="00D876E6"/>
    <w:rsid w:val="00DA1025"/>
    <w:rsid w:val="00DA22EC"/>
    <w:rsid w:val="00DA5860"/>
    <w:rsid w:val="00DB2767"/>
    <w:rsid w:val="00DC4729"/>
    <w:rsid w:val="00DE556F"/>
    <w:rsid w:val="00DF1C84"/>
    <w:rsid w:val="00DF4CF5"/>
    <w:rsid w:val="00E03B6D"/>
    <w:rsid w:val="00E17160"/>
    <w:rsid w:val="00E27E98"/>
    <w:rsid w:val="00E35BEC"/>
    <w:rsid w:val="00E50821"/>
    <w:rsid w:val="00E50EF8"/>
    <w:rsid w:val="00E51F91"/>
    <w:rsid w:val="00E57B0A"/>
    <w:rsid w:val="00E65F0B"/>
    <w:rsid w:val="00E7086E"/>
    <w:rsid w:val="00E7374A"/>
    <w:rsid w:val="00E73C41"/>
    <w:rsid w:val="00E7598F"/>
    <w:rsid w:val="00E76F60"/>
    <w:rsid w:val="00E83D90"/>
    <w:rsid w:val="00E83F28"/>
    <w:rsid w:val="00E83F91"/>
    <w:rsid w:val="00E9107A"/>
    <w:rsid w:val="00E91F62"/>
    <w:rsid w:val="00E929FD"/>
    <w:rsid w:val="00E93240"/>
    <w:rsid w:val="00E9479B"/>
    <w:rsid w:val="00EA14E0"/>
    <w:rsid w:val="00EA4D48"/>
    <w:rsid w:val="00EB2173"/>
    <w:rsid w:val="00EB28DC"/>
    <w:rsid w:val="00EB38A3"/>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29C5"/>
    <w:rsid w:val="00F139CF"/>
    <w:rsid w:val="00F22AC5"/>
    <w:rsid w:val="00F24C21"/>
    <w:rsid w:val="00F254D1"/>
    <w:rsid w:val="00F27F13"/>
    <w:rsid w:val="00F32B82"/>
    <w:rsid w:val="00F333BB"/>
    <w:rsid w:val="00F37F43"/>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52A"/>
    <w:rsid w:val="00FA3764"/>
    <w:rsid w:val="00FA546A"/>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76F3A"/>
    <w:rPr>
      <w:color w:val="605E5C"/>
      <w:shd w:val="clear" w:color="auto" w:fill="E1DFDD"/>
    </w:rPr>
  </w:style>
  <w:style w:type="paragraph" w:styleId="PlainText">
    <w:name w:val="Plain Text"/>
    <w:basedOn w:val="Normal"/>
    <w:link w:val="PlainTextChar"/>
    <w:uiPriority w:val="99"/>
    <w:semiHidden/>
    <w:unhideWhenUsed/>
    <w:rsid w:val="00317CA6"/>
    <w:pPr>
      <w:overflowPunct/>
      <w:autoSpaceDE/>
      <w:autoSpaceDN/>
      <w:adjustRightInd/>
      <w:textAlignment w:val="auto"/>
    </w:pPr>
    <w:rPr>
      <w:rFonts w:ascii="Calibr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317CA6"/>
    <w:rPr>
      <w:rFonts w:ascii="Calibri" w:hAnsi="Calibri" w:cstheme="minorBidi"/>
      <w:kern w:val="2"/>
      <w:sz w:val="22"/>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1877717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8626553">
      <w:bodyDiv w:val="1"/>
      <w:marLeft w:val="0"/>
      <w:marRight w:val="0"/>
      <w:marTop w:val="0"/>
      <w:marBottom w:val="0"/>
      <w:divBdr>
        <w:top w:val="none" w:sz="0" w:space="0" w:color="auto"/>
        <w:left w:val="none" w:sz="0" w:space="0" w:color="auto"/>
        <w:bottom w:val="none" w:sz="0" w:space="0" w:color="auto"/>
        <w:right w:val="none" w:sz="0" w:space="0" w:color="auto"/>
      </w:divBdr>
    </w:div>
    <w:div w:id="20279758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bout/corporate-strategy-2022-2026/delivering-our-strategic-ambitions" TargetMode="External"/><Relationship Id="rId26" Type="http://schemas.openxmlformats.org/officeDocument/2006/relationships/hyperlink" Target="https://www.leadershipahoy.com/pacesetting-leadership-what-is-it-pros-cons-examples/" TargetMode="External"/><Relationship Id="rId3" Type="http://schemas.openxmlformats.org/officeDocument/2006/relationships/customXml" Target="../customXml/item3.xml"/><Relationship Id="rId21" Type="http://schemas.openxmlformats.org/officeDocument/2006/relationships/hyperlink" Target="https://www.college.police.uk/career-learning/leadership/leadership-standard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corporate-strategy" TargetMode="External"/><Relationship Id="rId25" Type="http://schemas.openxmlformats.org/officeDocument/2006/relationships/hyperlink" Target="https://s3-eu-west-2.amazonaws.com/assets-hmicfrs.justiceinspectorates.gov.uk/uploads/training-matters-20020101.pdf" TargetMode="External"/><Relationship Id="rId33" Type="http://schemas.openxmlformats.org/officeDocument/2006/relationships/hyperlink" Target="https://www.police-foundation.org.uk/wp-content/uploads/2017/08/Social_media_briefing_FINAL.pdf" TargetMode="External"/><Relationship Id="rId2" Type="http://schemas.openxmlformats.org/officeDocument/2006/relationships/customXml" Target="../customXml/item2.xml"/><Relationship Id="rId16" Type="http://schemas.openxmlformats.org/officeDocument/2006/relationships/hyperlink" Target="https://www.college.police.uk/about" TargetMode="External"/><Relationship Id="rId20" Type="http://schemas.openxmlformats.org/officeDocument/2006/relationships/hyperlink" Target="https://www.college.police.uk/career-learning/leadership/coaching" TargetMode="External"/><Relationship Id="rId29" Type="http://schemas.openxmlformats.org/officeDocument/2006/relationships/hyperlink" Target="https://www.police1.com/patrol-issues/12-steps-to-being-a-more-decisive-co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br.org/2024/04/6-common-leadership-styles-and-how-to-decide-which-to-use-when" TargetMode="External"/><Relationship Id="rId32" Type="http://schemas.openxmlformats.org/officeDocument/2006/relationships/hyperlink" Target="https://www.themuse.com/advice/common-leadership-styles-with-pros-and-cons" TargetMode="External"/><Relationship Id="rId5" Type="http://schemas.openxmlformats.org/officeDocument/2006/relationships/numbering" Target="numbering.xml"/><Relationship Id="rId15" Type="http://schemas.openxmlformats.org/officeDocument/2006/relationships/hyperlink" Target="https://www.ablison.com/pros-and-cons-of-social-media-in-law-enforcement/#:~:text=Some%20argue%20that%20social%20media%20can%20be%20an,disadvantages%20of%20using%20social%20media%20in%20law%20enforcement" TargetMode="External"/><Relationship Id="rId23" Type="http://schemas.openxmlformats.org/officeDocument/2006/relationships/hyperlink" Target="https://www.gwent.police.uk/police-forces/gwent-police/areas/about-us/about-us/social-media-community-guidelines/" TargetMode="External"/><Relationship Id="rId28" Type="http://schemas.openxmlformats.org/officeDocument/2006/relationships/hyperlink" Target="https://news.npcc.police.uk/releases/social-media-is-a-powerful-tool-for-police-to-engage-with-the-public" TargetMode="External"/><Relationship Id="rId10" Type="http://schemas.openxmlformats.org/officeDocument/2006/relationships/endnotes" Target="endnotes.xml"/><Relationship Id="rId19" Type="http://schemas.openxmlformats.org/officeDocument/2006/relationships/hyperlink" Target="https://dictionary.cambridge.org/dictionary/english/social-media" TargetMode="External"/><Relationship Id="rId31" Type="http://schemas.openxmlformats.org/officeDocument/2006/relationships/hyperlink" Target="https://positivepsychology.com/leadership-sty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support-for-career-development/mentoring" TargetMode="External"/><Relationship Id="rId27" Type="http://schemas.openxmlformats.org/officeDocument/2006/relationships/hyperlink" Target="https://www.npcc.police.uk/SysSiteAssets/media/downloads/publications/publications-log/national-crime-coordination-committee/2024/npcc-advice-on-missing-persons-media-online-publicity.pdf" TargetMode="External"/><Relationship Id="rId30" Type="http://schemas.openxmlformats.org/officeDocument/2006/relationships/hyperlink" Target="https://www.police1.com/chiefs-sheriffs/articles/what-really-matters-for-effective-police-leadership-QcB15RDHXs5PQYS8/"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9415</Words>
  <Characters>53672</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Lloyd-Sullivan, Bailey</cp:lastModifiedBy>
  <cp:revision>2</cp:revision>
  <cp:lastPrinted>2014-08-26T08:55:00Z</cp:lastPrinted>
  <dcterms:created xsi:type="dcterms:W3CDTF">2025-01-18T13:36:00Z</dcterms:created>
  <dcterms:modified xsi:type="dcterms:W3CDTF">2025-01-18T13:36:00Z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2025-01-15T22:08:37Z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2b822e09-3ed6-47c9-ab4f-4ec0560421a3</vt:lpwstr>
  </property>
  <property fmtid="{D5CDD505-2E9C-101B-9397-08002B2CF9AE}" pid="9" name="MSIP_Label_f2acd28b-79a3-4a0f-b0ff-4b75658b1549_ContentBits">
    <vt:lpwstr>0</vt:lpwstr>
  </property>
</Properties>
</file>