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060CD">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8060CD">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6F9F6150" w:rsidR="00DB116D" w:rsidRPr="00A406E5" w:rsidRDefault="006660E8" w:rsidP="00E51AAC">
            <w:pPr>
              <w:spacing w:before="120" w:after="120"/>
              <w:jc w:val="both"/>
              <w:rPr>
                <w:rFonts w:ascii="Arial" w:hAnsi="Arial" w:cs="Arial"/>
                <w:b/>
                <w:sz w:val="22"/>
                <w:szCs w:val="22"/>
              </w:rPr>
            </w:pPr>
            <w:r>
              <w:rPr>
                <w:rFonts w:ascii="Arial" w:hAnsi="Arial" w:cs="Arial"/>
                <w:b/>
                <w:sz w:val="22"/>
                <w:szCs w:val="22"/>
              </w:rPr>
              <w:t>Foundation Degree in Inclusive Education</w:t>
            </w:r>
          </w:p>
        </w:tc>
      </w:tr>
      <w:tr w:rsidR="008F1308" w:rsidRPr="00A406E5" w14:paraId="70A79578" w14:textId="77777777" w:rsidTr="008060CD">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0309559A" w:rsidR="008F1308" w:rsidRPr="008060CD" w:rsidRDefault="008060CD" w:rsidP="00E51AAC">
            <w:pPr>
              <w:spacing w:before="120" w:after="120"/>
              <w:jc w:val="both"/>
              <w:rPr>
                <w:rFonts w:asciiTheme="minorBidi" w:hAnsiTheme="minorBidi" w:cstheme="minorBidi"/>
                <w:b/>
                <w:sz w:val="22"/>
                <w:szCs w:val="22"/>
              </w:rPr>
            </w:pPr>
            <w:r>
              <w:rPr>
                <w:b/>
                <w:bCs/>
                <w:u w:val="single"/>
              </w:rPr>
              <w:t xml:space="preserve"> </w:t>
            </w:r>
            <w:r w:rsidRPr="008060CD">
              <w:rPr>
                <w:rFonts w:asciiTheme="minorBidi" w:hAnsiTheme="minorBidi" w:cstheme="minorBidi"/>
                <w:b/>
                <w:bCs/>
                <w:sz w:val="22"/>
                <w:szCs w:val="22"/>
              </w:rPr>
              <w:t>Mental Health, Wellbeing &amp; Safeguarding in Practice</w:t>
            </w:r>
          </w:p>
        </w:tc>
      </w:tr>
      <w:tr w:rsidR="00B84B5B" w:rsidRPr="00A406E5" w14:paraId="24056A8B" w14:textId="77777777" w:rsidTr="008060CD">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61C80F03" w:rsidR="00B84B5B" w:rsidRPr="00A406E5" w:rsidRDefault="006660E8" w:rsidP="00152E9D">
            <w:pPr>
              <w:spacing w:before="120" w:after="120"/>
              <w:jc w:val="both"/>
              <w:rPr>
                <w:rFonts w:ascii="Arial" w:hAnsi="Arial" w:cs="Arial"/>
                <w:b/>
                <w:sz w:val="22"/>
                <w:szCs w:val="22"/>
              </w:rPr>
            </w:pPr>
            <w:r>
              <w:rPr>
                <w:rFonts w:ascii="Arial" w:hAnsi="Arial" w:cs="Arial"/>
                <w:b/>
                <w:sz w:val="22"/>
                <w:szCs w:val="22"/>
              </w:rPr>
              <w:t>ECIE50</w:t>
            </w:r>
            <w:r w:rsidR="00CD438E">
              <w:rPr>
                <w:rFonts w:ascii="Arial" w:hAnsi="Arial" w:cs="Arial"/>
                <w:b/>
                <w:sz w:val="22"/>
                <w:szCs w:val="22"/>
              </w:rPr>
              <w:t>1</w:t>
            </w:r>
            <w:r w:rsidR="008060CD">
              <w:rPr>
                <w:rFonts w:ascii="Arial" w:hAnsi="Arial" w:cs="Arial"/>
                <w:b/>
                <w:sz w:val="22"/>
                <w:szCs w:val="22"/>
              </w:rPr>
              <w:t>4</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017FDAB7" w:rsidR="00B84B5B" w:rsidRPr="00A406E5" w:rsidRDefault="008060CD" w:rsidP="00E51AAC">
            <w:pPr>
              <w:spacing w:before="120" w:after="120"/>
              <w:jc w:val="both"/>
              <w:rPr>
                <w:rFonts w:ascii="Arial" w:hAnsi="Arial" w:cs="Arial"/>
                <w:b/>
                <w:sz w:val="22"/>
                <w:szCs w:val="22"/>
              </w:rPr>
            </w:pPr>
            <w:r>
              <w:rPr>
                <w:rFonts w:ascii="Arial" w:hAnsi="Arial" w:cs="Arial"/>
                <w:b/>
                <w:sz w:val="22"/>
                <w:szCs w:val="22"/>
              </w:rPr>
              <w:t>5</w:t>
            </w:r>
            <w:r w:rsidR="00CD438E">
              <w:rPr>
                <w:rFonts w:ascii="Arial" w:hAnsi="Arial" w:cs="Arial"/>
                <w:b/>
                <w:sz w:val="22"/>
                <w:szCs w:val="22"/>
              </w:rPr>
              <w:t>0</w:t>
            </w:r>
            <w:r w:rsidR="006660E8">
              <w:rPr>
                <w:rFonts w:ascii="Arial" w:hAnsi="Arial" w:cs="Arial"/>
                <w:b/>
                <w:sz w:val="22"/>
                <w:szCs w:val="22"/>
              </w:rPr>
              <w:t>%</w:t>
            </w:r>
          </w:p>
        </w:tc>
      </w:tr>
      <w:tr w:rsidR="00DB116D" w:rsidRPr="00A406E5" w14:paraId="22FB8E32" w14:textId="77777777" w:rsidTr="008060CD">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5869AC3" w14:textId="3F4F4587" w:rsidR="00DB116D" w:rsidRDefault="002C7DCF" w:rsidP="00E51AAC">
            <w:pPr>
              <w:spacing w:before="120" w:after="120"/>
              <w:jc w:val="both"/>
              <w:rPr>
                <w:rFonts w:ascii="Arial" w:hAnsi="Arial" w:cs="Arial"/>
                <w:b/>
                <w:sz w:val="22"/>
                <w:szCs w:val="22"/>
              </w:rPr>
            </w:pPr>
            <w:r>
              <w:rPr>
                <w:rFonts w:ascii="Arial" w:hAnsi="Arial" w:cs="Arial"/>
                <w:b/>
                <w:sz w:val="22"/>
                <w:szCs w:val="22"/>
              </w:rPr>
              <w:t>Sue Ainsworth</w:t>
            </w:r>
          </w:p>
          <w:p w14:paraId="4E0EE594" w14:textId="391BC387" w:rsidR="00303603" w:rsidRPr="00A406E5" w:rsidRDefault="00303603" w:rsidP="00E51AAC">
            <w:pPr>
              <w:spacing w:before="120" w:after="120"/>
              <w:jc w:val="both"/>
              <w:rPr>
                <w:rFonts w:ascii="Arial" w:hAnsi="Arial" w:cs="Arial"/>
                <w:b/>
                <w:sz w:val="22"/>
                <w:szCs w:val="22"/>
              </w:rPr>
            </w:pPr>
            <w:r>
              <w:rPr>
                <w:rFonts w:ascii="Arial" w:hAnsi="Arial" w:cs="Arial"/>
                <w:b/>
                <w:sz w:val="22"/>
                <w:szCs w:val="22"/>
              </w:rPr>
              <w:t>Paul Darby</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664925CB" w:rsidR="00303603" w:rsidRPr="00A406E5" w:rsidRDefault="00303603" w:rsidP="00303603">
            <w:pPr>
              <w:spacing w:before="120" w:after="120"/>
              <w:jc w:val="both"/>
              <w:rPr>
                <w:rFonts w:ascii="Arial" w:hAnsi="Arial" w:cs="Arial"/>
                <w:b/>
                <w:sz w:val="22"/>
                <w:szCs w:val="22"/>
              </w:rPr>
            </w:pPr>
            <w:r>
              <w:rPr>
                <w:rFonts w:ascii="Arial" w:hAnsi="Arial" w:cs="Arial"/>
                <w:b/>
                <w:sz w:val="22"/>
                <w:szCs w:val="22"/>
              </w:rPr>
              <w:t>Helen Griffiths/Sue Ainsworth/Paul Darby</w:t>
            </w:r>
          </w:p>
        </w:tc>
      </w:tr>
      <w:tr w:rsidR="00DB116D" w:rsidRPr="00A406E5" w14:paraId="37EFFAE2" w14:textId="77777777" w:rsidTr="008060CD">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69A4BF68" w:rsidR="001611C4" w:rsidRPr="00A406E5" w:rsidRDefault="008060CD" w:rsidP="005D4101">
            <w:pPr>
              <w:pStyle w:val="TableParagraph"/>
              <w:ind w:left="0"/>
              <w:rPr>
                <w:b/>
              </w:rPr>
            </w:pPr>
            <w:r>
              <w:rPr>
                <w:b/>
              </w:rPr>
              <w:t>Essay</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B18E6C4" w14:textId="0559E9BD" w:rsidR="008060CD" w:rsidRDefault="008060CD" w:rsidP="005D4101">
            <w:pPr>
              <w:spacing w:before="120" w:after="120"/>
              <w:jc w:val="both"/>
              <w:rPr>
                <w:rFonts w:ascii="Arial" w:hAnsi="Arial" w:cs="Arial"/>
                <w:b/>
                <w:sz w:val="22"/>
                <w:szCs w:val="22"/>
              </w:rPr>
            </w:pPr>
            <w:r>
              <w:rPr>
                <w:rFonts w:ascii="Arial" w:hAnsi="Arial" w:cs="Arial"/>
                <w:b/>
                <w:sz w:val="22"/>
                <w:szCs w:val="22"/>
              </w:rPr>
              <w:t>2000 words</w:t>
            </w:r>
          </w:p>
          <w:p w14:paraId="2B8567E8" w14:textId="17B44DC9" w:rsidR="003E53EC" w:rsidRPr="00A406E5" w:rsidRDefault="003E53EC" w:rsidP="005D4101">
            <w:pPr>
              <w:spacing w:before="120" w:after="120"/>
              <w:jc w:val="both"/>
              <w:rPr>
                <w:rFonts w:ascii="Arial" w:hAnsi="Arial" w:cs="Arial"/>
                <w:b/>
                <w:sz w:val="22"/>
                <w:szCs w:val="22"/>
              </w:rPr>
            </w:pPr>
            <w:r>
              <w:rPr>
                <w:rFonts w:ascii="Arial" w:hAnsi="Arial" w:cs="Arial"/>
                <w:b/>
                <w:sz w:val="22"/>
                <w:szCs w:val="22"/>
              </w:rPr>
              <w:t>(+/-10%)</w:t>
            </w:r>
          </w:p>
        </w:tc>
      </w:tr>
      <w:tr w:rsidR="006660E8" w:rsidRPr="00A406E5" w14:paraId="4373828E" w14:textId="77777777" w:rsidTr="008060CD">
        <w:tc>
          <w:tcPr>
            <w:tcW w:w="2093" w:type="dxa"/>
            <w:shd w:val="pct15" w:color="auto" w:fill="auto"/>
          </w:tcPr>
          <w:p w14:paraId="0C789482" w14:textId="77777777" w:rsidR="006660E8" w:rsidRPr="00A406E5" w:rsidRDefault="006660E8" w:rsidP="006660E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55446B68" w:rsidR="006660E8" w:rsidRPr="00A406E5" w:rsidRDefault="008060CD" w:rsidP="006660E8">
            <w:pPr>
              <w:spacing w:before="120" w:after="120"/>
              <w:jc w:val="both"/>
              <w:rPr>
                <w:rFonts w:ascii="Arial" w:hAnsi="Arial" w:cs="Arial"/>
                <w:b/>
                <w:sz w:val="22"/>
                <w:szCs w:val="22"/>
              </w:rPr>
            </w:pPr>
            <w:r>
              <w:rPr>
                <w:rFonts w:ascii="Arial" w:hAnsi="Arial" w:cs="Arial"/>
                <w:b/>
                <w:sz w:val="22"/>
                <w:szCs w:val="22"/>
              </w:rPr>
              <w:t>28</w:t>
            </w:r>
            <w:r w:rsidR="000B628D">
              <w:rPr>
                <w:rFonts w:ascii="Arial" w:hAnsi="Arial" w:cs="Arial"/>
                <w:b/>
                <w:sz w:val="22"/>
                <w:szCs w:val="22"/>
              </w:rPr>
              <w:t>/</w:t>
            </w:r>
            <w:r w:rsidR="00347EE1">
              <w:rPr>
                <w:rFonts w:ascii="Arial" w:hAnsi="Arial" w:cs="Arial"/>
                <w:b/>
                <w:sz w:val="22"/>
                <w:szCs w:val="22"/>
              </w:rPr>
              <w:t>0</w:t>
            </w:r>
            <w:r>
              <w:rPr>
                <w:rFonts w:ascii="Arial" w:hAnsi="Arial" w:cs="Arial"/>
                <w:b/>
                <w:sz w:val="22"/>
                <w:szCs w:val="22"/>
              </w:rPr>
              <w:t>2</w:t>
            </w:r>
            <w:r w:rsidR="000B628D">
              <w:rPr>
                <w:rFonts w:ascii="Arial" w:hAnsi="Arial" w:cs="Arial"/>
                <w:b/>
                <w:sz w:val="22"/>
                <w:szCs w:val="22"/>
              </w:rPr>
              <w:t>/202</w:t>
            </w:r>
            <w:r w:rsidR="00347EE1">
              <w:rPr>
                <w:rFonts w:ascii="Arial" w:hAnsi="Arial" w:cs="Arial"/>
                <w:b/>
                <w:sz w:val="22"/>
                <w:szCs w:val="22"/>
              </w:rPr>
              <w:t>7</w:t>
            </w:r>
            <w:r w:rsidR="000B628D">
              <w:rPr>
                <w:rFonts w:ascii="Arial" w:hAnsi="Arial" w:cs="Arial"/>
                <w:b/>
                <w:sz w:val="22"/>
                <w:szCs w:val="22"/>
              </w:rPr>
              <w:t xml:space="preserve"> </w:t>
            </w:r>
            <w:r w:rsidR="006660E8">
              <w:rPr>
                <w:rFonts w:ascii="Arial" w:hAnsi="Arial" w:cs="Arial"/>
                <w:b/>
                <w:sz w:val="22"/>
                <w:szCs w:val="22"/>
              </w:rPr>
              <w:t>23:59</w:t>
            </w:r>
          </w:p>
        </w:tc>
        <w:tc>
          <w:tcPr>
            <w:tcW w:w="2268" w:type="dxa"/>
            <w:shd w:val="pct15" w:color="auto" w:fill="auto"/>
          </w:tcPr>
          <w:p w14:paraId="7AE71AAD" w14:textId="77777777" w:rsidR="006660E8" w:rsidRPr="00A406E5" w:rsidRDefault="006660E8" w:rsidP="006660E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F25041B" w:rsidR="006660E8" w:rsidRPr="00A406E5" w:rsidRDefault="008060CD" w:rsidP="006660E8">
            <w:pPr>
              <w:spacing w:before="120" w:after="120"/>
              <w:jc w:val="both"/>
              <w:rPr>
                <w:rFonts w:ascii="Arial" w:hAnsi="Arial" w:cs="Arial"/>
                <w:b/>
                <w:sz w:val="22"/>
                <w:szCs w:val="22"/>
              </w:rPr>
            </w:pPr>
            <w:r>
              <w:rPr>
                <w:rFonts w:ascii="Arial" w:hAnsi="Arial" w:cs="Arial"/>
                <w:b/>
                <w:sz w:val="22"/>
                <w:szCs w:val="22"/>
              </w:rPr>
              <w:t>1</w:t>
            </w:r>
            <w:r w:rsidR="00347EE1">
              <w:rPr>
                <w:rFonts w:ascii="Arial" w:hAnsi="Arial" w:cs="Arial"/>
                <w:b/>
                <w:sz w:val="22"/>
                <w:szCs w:val="22"/>
              </w:rPr>
              <w:t>9</w:t>
            </w:r>
            <w:r w:rsidR="0040344D">
              <w:rPr>
                <w:rFonts w:ascii="Arial" w:hAnsi="Arial" w:cs="Arial"/>
                <w:b/>
                <w:sz w:val="22"/>
                <w:szCs w:val="22"/>
              </w:rPr>
              <w:t>/</w:t>
            </w:r>
            <w:r w:rsidR="00347EE1">
              <w:rPr>
                <w:rFonts w:ascii="Arial" w:hAnsi="Arial" w:cs="Arial"/>
                <w:b/>
                <w:sz w:val="22"/>
                <w:szCs w:val="22"/>
              </w:rPr>
              <w:t>0</w:t>
            </w:r>
            <w:r>
              <w:rPr>
                <w:rFonts w:ascii="Arial" w:hAnsi="Arial" w:cs="Arial"/>
                <w:b/>
                <w:sz w:val="22"/>
                <w:szCs w:val="22"/>
              </w:rPr>
              <w:t>3</w:t>
            </w:r>
            <w:r w:rsidR="0040344D">
              <w:rPr>
                <w:rFonts w:ascii="Arial" w:hAnsi="Arial" w:cs="Arial"/>
                <w:b/>
                <w:sz w:val="22"/>
                <w:szCs w:val="22"/>
              </w:rPr>
              <w:t>/202</w:t>
            </w:r>
            <w:r w:rsidR="00347EE1">
              <w:rPr>
                <w:rFonts w:ascii="Arial" w:hAnsi="Arial" w:cs="Arial"/>
                <w:b/>
                <w:sz w:val="22"/>
                <w:szCs w:val="22"/>
              </w:rPr>
              <w:t>7</w:t>
            </w:r>
          </w:p>
        </w:tc>
      </w:tr>
      <w:tr w:rsidR="006660E8" w:rsidRPr="00A406E5" w14:paraId="6A71A95D" w14:textId="77777777" w:rsidTr="008060CD">
        <w:tc>
          <w:tcPr>
            <w:tcW w:w="2093" w:type="dxa"/>
            <w:shd w:val="pct15" w:color="auto" w:fill="auto"/>
          </w:tcPr>
          <w:p w14:paraId="41645ECC" w14:textId="77777777" w:rsidR="006660E8" w:rsidRPr="00A406E5" w:rsidRDefault="006660E8" w:rsidP="006660E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6660E8" w:rsidRPr="00A406E5" w:rsidRDefault="006660E8" w:rsidP="006660E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6660E8" w:rsidRPr="00A406E5" w:rsidRDefault="006660E8" w:rsidP="006660E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6660E8" w:rsidRDefault="006660E8" w:rsidP="006660E8">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6660E8" w:rsidRDefault="006660E8" w:rsidP="006660E8">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6660E8" w:rsidRPr="00A406E5" w:rsidRDefault="006660E8" w:rsidP="006660E8">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6660E8" w:rsidRPr="00A406E5" w14:paraId="0FF00618" w14:textId="77777777" w:rsidTr="008060CD">
        <w:tc>
          <w:tcPr>
            <w:tcW w:w="2093" w:type="dxa"/>
            <w:shd w:val="pct15" w:color="auto" w:fill="auto"/>
          </w:tcPr>
          <w:p w14:paraId="257B4794" w14:textId="77777777" w:rsidR="006660E8" w:rsidRPr="00A406E5" w:rsidRDefault="006660E8" w:rsidP="006660E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AD0D017" w14:textId="77777777" w:rsidR="00A56571" w:rsidRDefault="006660E8" w:rsidP="006660E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p w14:paraId="0575B6BC" w14:textId="2D6F9A00" w:rsidR="006660E8" w:rsidRPr="00A406E5" w:rsidRDefault="00A56571" w:rsidP="006660E8">
            <w:pPr>
              <w:spacing w:before="120" w:after="120"/>
              <w:jc w:val="both"/>
              <w:rPr>
                <w:rFonts w:ascii="Arial" w:hAnsi="Arial" w:cs="Arial"/>
                <w:sz w:val="22"/>
                <w:szCs w:val="22"/>
              </w:rPr>
            </w:pPr>
            <w:r w:rsidRPr="001F59C7">
              <w:rPr>
                <w:rFonts w:ascii="Arial" w:hAnsi="Arial" w:cs="Arial"/>
                <w:b/>
                <w:bCs/>
                <w:sz w:val="22"/>
                <w:szCs w:val="22"/>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tc>
      </w:tr>
    </w:tbl>
    <w:p w14:paraId="06267840" w14:textId="77777777" w:rsidR="0028204E" w:rsidRPr="00A406E5" w:rsidRDefault="0028204E" w:rsidP="00DB116D">
      <w:pPr>
        <w:rPr>
          <w:rFonts w:ascii="Arial" w:hAnsi="Arial" w:cs="Arial"/>
          <w:sz w:val="32"/>
        </w:rPr>
      </w:pPr>
    </w:p>
    <w:p w14:paraId="365101B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8060CD">
        <w:tc>
          <w:tcPr>
            <w:tcW w:w="9747" w:type="dxa"/>
            <w:shd w:val="pct10" w:color="auto" w:fill="auto"/>
          </w:tcPr>
          <w:p w14:paraId="534A7720" w14:textId="5677606B"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8060CD">
        <w:tc>
          <w:tcPr>
            <w:tcW w:w="9747" w:type="dxa"/>
          </w:tcPr>
          <w:p w14:paraId="4ABC5067" w14:textId="77777777" w:rsidR="00C01A3F" w:rsidRPr="00A406E5" w:rsidRDefault="00C01A3F" w:rsidP="00273FEE">
            <w:pPr>
              <w:rPr>
                <w:rFonts w:ascii="Arial" w:hAnsi="Arial" w:cs="Arial"/>
                <w:sz w:val="22"/>
                <w:szCs w:val="22"/>
              </w:rPr>
            </w:pPr>
          </w:p>
          <w:p w14:paraId="00417DB6" w14:textId="77777777" w:rsidR="008060CD" w:rsidRPr="0078302C" w:rsidRDefault="008060CD" w:rsidP="008060CD">
            <w:pPr>
              <w:pStyle w:val="ListParagraph"/>
              <w:numPr>
                <w:ilvl w:val="0"/>
                <w:numId w:val="28"/>
              </w:numPr>
              <w:jc w:val="both"/>
              <w:rPr>
                <w:rFonts w:ascii="Arial" w:eastAsia="Arial" w:hAnsi="Arial" w:cs="Arial"/>
              </w:rPr>
            </w:pPr>
            <w:r w:rsidRPr="0078302C">
              <w:rPr>
                <w:rFonts w:ascii="Arial" w:eastAsia="Arial" w:hAnsi="Arial" w:cs="Arial"/>
              </w:rPr>
              <w:t>demonstrate a critical understanding of safeguarding and the factors affecting children and young people’s wellbeing;</w:t>
            </w:r>
          </w:p>
          <w:p w14:paraId="6B8061C4" w14:textId="77777777" w:rsidR="008060CD" w:rsidRPr="0078302C" w:rsidRDefault="008060CD" w:rsidP="008060CD">
            <w:pPr>
              <w:pStyle w:val="ListParagraph"/>
              <w:jc w:val="both"/>
              <w:rPr>
                <w:rFonts w:ascii="Arial" w:eastAsia="Arial" w:hAnsi="Arial" w:cs="Arial"/>
              </w:rPr>
            </w:pPr>
          </w:p>
          <w:p w14:paraId="57F91D8A" w14:textId="37339451" w:rsidR="00C01A3F" w:rsidRPr="008060CD" w:rsidRDefault="008060CD" w:rsidP="008060CD">
            <w:pPr>
              <w:pStyle w:val="ListParagraph"/>
              <w:numPr>
                <w:ilvl w:val="0"/>
                <w:numId w:val="29"/>
              </w:numPr>
              <w:rPr>
                <w:rFonts w:ascii="Arial" w:hAnsi="Arial" w:cs="Arial"/>
                <w:sz w:val="22"/>
                <w:szCs w:val="22"/>
              </w:rPr>
            </w:pPr>
            <w:r w:rsidRPr="008060CD">
              <w:rPr>
                <w:rFonts w:ascii="Arial" w:eastAsia="Arial" w:hAnsi="Arial" w:cs="Arial"/>
              </w:rPr>
              <w:t>evaluate strategies for promoting mental health and wellbeing considering the needs of diverse individuals and communities</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20E423FC" w14:textId="77777777" w:rsidR="00895734"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p w14:paraId="4114AA8E" w14:textId="77777777" w:rsidR="00A56571" w:rsidRDefault="00A56571" w:rsidP="002F3400">
            <w:pPr>
              <w:spacing w:line="259" w:lineRule="auto"/>
              <w:rPr>
                <w:rFonts w:ascii="Arial" w:eastAsia="Calibri" w:hAnsi="Arial" w:cs="Arial"/>
                <w:sz w:val="22"/>
                <w:szCs w:val="22"/>
              </w:rPr>
            </w:pPr>
          </w:p>
          <w:p w14:paraId="699058A2"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61A53529"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p>
          <w:p w14:paraId="19F55ED5"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subject, and include this material in your work.</w:t>
            </w:r>
          </w:p>
          <w:p w14:paraId="7543CB4C" w14:textId="77777777" w:rsidR="00A56571" w:rsidRDefault="00A56571" w:rsidP="00A56571">
            <w:pPr>
              <w:spacing w:line="259" w:lineRule="auto"/>
              <w:rPr>
                <w:rFonts w:ascii="Arial" w:eastAsia="Calibri" w:hAnsi="Arial" w:cs="Arial"/>
                <w:sz w:val="22"/>
                <w:szCs w:val="22"/>
              </w:rPr>
            </w:pPr>
          </w:p>
          <w:p w14:paraId="3B2F889E" w14:textId="77777777" w:rsidR="00A56571" w:rsidRPr="00FA7E96" w:rsidRDefault="00A56571" w:rsidP="002F3400">
            <w:pPr>
              <w:spacing w:line="259" w:lineRule="auto"/>
              <w:rPr>
                <w:rFonts w:ascii="Arial" w:eastAsia="Calibri" w:hAnsi="Arial" w:cs="Arial"/>
                <w:sz w:val="22"/>
                <w:szCs w:val="22"/>
              </w:rPr>
            </w:pPr>
          </w:p>
        </w:tc>
        <w:tc>
          <w:tcPr>
            <w:tcW w:w="1417" w:type="dxa"/>
          </w:tcPr>
          <w:p w14:paraId="2998E0B4" w14:textId="4CF59912"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A56571">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51040A"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E61D06">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0E8B052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E61D06">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258288E" w14:textId="77777777" w:rsidR="00895734"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4478A258" w14:textId="77777777" w:rsidR="00A56571" w:rsidRDefault="00A56571" w:rsidP="002F3400">
            <w:pPr>
              <w:spacing w:line="259" w:lineRule="auto"/>
              <w:rPr>
                <w:rFonts w:ascii="Arial" w:eastAsia="Calibri" w:hAnsi="Arial" w:cs="Arial"/>
                <w:sz w:val="22"/>
                <w:szCs w:val="22"/>
              </w:rPr>
            </w:pPr>
          </w:p>
          <w:p w14:paraId="62F8DF29"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009615E5"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p>
          <w:p w14:paraId="022B6883" w14:textId="1723563E" w:rsidR="00A56571" w:rsidRPr="00FA7E96" w:rsidRDefault="00A56571" w:rsidP="00A56571">
            <w:pPr>
              <w:spacing w:line="259" w:lineRule="auto"/>
              <w:rPr>
                <w:rFonts w:ascii="Arial" w:eastAsia="Calibri" w:hAnsi="Arial" w:cs="Arial"/>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w:t>
            </w:r>
            <w:r>
              <w:rPr>
                <w:rFonts w:ascii="Arial" w:hAnsi="Arial" w:cs="Arial"/>
                <w:i/>
                <w:iCs/>
                <w:color w:val="76923C" w:themeColor="accent3" w:themeShade="BF"/>
                <w:sz w:val="22"/>
                <w:szCs w:val="22"/>
              </w:rPr>
              <w:t xml:space="preserve"> </w:t>
            </w:r>
            <w:r w:rsidRPr="00052D1B">
              <w:rPr>
                <w:rFonts w:ascii="Arial" w:hAnsi="Arial" w:cs="Arial"/>
                <w:i/>
                <w:iCs/>
                <w:color w:val="76923C" w:themeColor="accent3" w:themeShade="BF"/>
                <w:sz w:val="22"/>
                <w:szCs w:val="22"/>
              </w:rPr>
              <w:t>syntactical mistakes, including rephrasing of your own work within specific standards. You cannot ask a GAI tool to create text for you or allow it to completely rewrite, expand or change beyond recognition your own text.</w:t>
            </w:r>
          </w:p>
        </w:tc>
        <w:tc>
          <w:tcPr>
            <w:tcW w:w="1417" w:type="dxa"/>
          </w:tcPr>
          <w:p w14:paraId="56551BCA" w14:textId="24CE29D6"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A56571">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522C5D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56571">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5F57EEC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E61D06">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1EEA2AF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E61D06">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3291BEF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660E8">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86DC86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6660E8">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335DBD7F" w14:textId="77777777" w:rsidR="00CC14CD" w:rsidRDefault="00CC14CD" w:rsidP="00CC14CD">
      <w:pPr>
        <w:rPr>
          <w:rFonts w:ascii="Arial" w:hAnsi="Arial" w:cs="Arial"/>
          <w:sz w:val="22"/>
          <w:szCs w:val="22"/>
        </w:rPr>
      </w:pPr>
    </w:p>
    <w:p w14:paraId="38BDE43F" w14:textId="77777777" w:rsidR="00CC14CD" w:rsidRDefault="00CC14CD" w:rsidP="00CC14CD">
      <w:pPr>
        <w:rPr>
          <w:rFonts w:ascii="Arial" w:hAnsi="Arial" w:cs="Arial"/>
          <w:sz w:val="22"/>
          <w:szCs w:val="22"/>
        </w:rPr>
      </w:pPr>
    </w:p>
    <w:p w14:paraId="1C954CA4" w14:textId="77777777" w:rsidR="00CC14CD" w:rsidRDefault="00CC14CD" w:rsidP="00CC14CD">
      <w:pPr>
        <w:rPr>
          <w:rFonts w:ascii="Arial" w:hAnsi="Arial" w:cs="Arial"/>
          <w:sz w:val="22"/>
          <w:szCs w:val="22"/>
        </w:rPr>
      </w:pPr>
    </w:p>
    <w:p w14:paraId="2D2FC01E" w14:textId="62ECC371" w:rsidR="00BA57F8" w:rsidRPr="00BA57F8" w:rsidRDefault="00BA57F8" w:rsidP="00CC14CD">
      <w:pPr>
        <w:rPr>
          <w:rFonts w:ascii="Arial" w:hAnsi="Arial" w:cs="Arial"/>
          <w:b/>
          <w:bCs/>
          <w:sz w:val="22"/>
          <w:szCs w:val="22"/>
        </w:rPr>
      </w:pPr>
      <w:r w:rsidRPr="00BA57F8">
        <w:rPr>
          <w:rFonts w:ascii="Arial" w:hAnsi="Arial" w:cs="Arial"/>
          <w:b/>
          <w:bCs/>
          <w:sz w:val="22"/>
          <w:szCs w:val="22"/>
        </w:rPr>
        <w:t xml:space="preserve">Component </w:t>
      </w:r>
      <w:r w:rsidR="00347EE1">
        <w:rPr>
          <w:rFonts w:ascii="Arial" w:hAnsi="Arial" w:cs="Arial"/>
          <w:b/>
          <w:bCs/>
          <w:sz w:val="22"/>
          <w:szCs w:val="22"/>
        </w:rPr>
        <w:t xml:space="preserve">1 </w:t>
      </w:r>
      <w:r w:rsidR="008060CD">
        <w:rPr>
          <w:rFonts w:ascii="Arial" w:hAnsi="Arial" w:cs="Arial"/>
          <w:b/>
          <w:bCs/>
          <w:sz w:val="22"/>
          <w:szCs w:val="22"/>
        </w:rPr>
        <w:t>5</w:t>
      </w:r>
      <w:r w:rsidR="00347EE1">
        <w:rPr>
          <w:rFonts w:ascii="Arial" w:hAnsi="Arial" w:cs="Arial"/>
          <w:b/>
          <w:bCs/>
          <w:sz w:val="22"/>
          <w:szCs w:val="22"/>
        </w:rPr>
        <w:t>0%</w:t>
      </w:r>
    </w:p>
    <w:p w14:paraId="4CD86D87" w14:textId="7C032D1E" w:rsidR="00CC14CD" w:rsidRDefault="008060CD" w:rsidP="00CC14CD">
      <w:pPr>
        <w:rPr>
          <w:rFonts w:ascii="Arial" w:hAnsi="Arial" w:cs="Arial"/>
          <w:sz w:val="22"/>
          <w:szCs w:val="22"/>
        </w:rPr>
      </w:pPr>
      <w:r>
        <w:rPr>
          <w:rFonts w:ascii="Arial" w:hAnsi="Arial" w:cs="Arial"/>
          <w:b/>
          <w:bCs/>
          <w:sz w:val="22"/>
          <w:szCs w:val="22"/>
        </w:rPr>
        <w:t>Essay (2000 words)</w:t>
      </w:r>
    </w:p>
    <w:p w14:paraId="51A57C5B" w14:textId="77777777" w:rsidR="00CC14CD" w:rsidRPr="00CC14CD" w:rsidRDefault="00CC14CD" w:rsidP="00CC14CD">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A56571">
        <w:trPr>
          <w:trHeight w:val="414"/>
        </w:trPr>
        <w:tc>
          <w:tcPr>
            <w:tcW w:w="10444" w:type="dxa"/>
            <w:shd w:val="clear" w:color="auto" w:fill="D9D9D9"/>
          </w:tcPr>
          <w:p w14:paraId="7EC3AAD0" w14:textId="3902D478"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D4ED05" w14:textId="77777777" w:rsidR="00AE5598" w:rsidRPr="00A406E5" w:rsidRDefault="00AE5598" w:rsidP="00C01A3F">
      <w:pPr>
        <w:jc w:val="both"/>
        <w:rPr>
          <w:rFonts w:ascii="Arial" w:hAnsi="Arial" w:cs="Arial"/>
          <w:i/>
          <w:sz w:val="22"/>
          <w:szCs w:val="22"/>
        </w:rPr>
      </w:pPr>
    </w:p>
    <w:p w14:paraId="2F853BE0" w14:textId="77777777" w:rsidR="00AE5598" w:rsidRPr="003858DF" w:rsidRDefault="00AE5598" w:rsidP="00AE5598">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Link each of your arguments to relevant literature</w:t>
      </w:r>
      <w:r w:rsidRPr="003858DF">
        <w:rPr>
          <w:rStyle w:val="eop"/>
          <w:rFonts w:ascii="Arial" w:hAnsi="Arial" w:cs="Arial"/>
          <w:color w:val="00B050"/>
        </w:rPr>
        <w:t> </w:t>
      </w:r>
    </w:p>
    <w:p w14:paraId="2556C9A8" w14:textId="77777777" w:rsidR="00AE5598" w:rsidRPr="003858DF" w:rsidRDefault="00AE5598" w:rsidP="00AE5598">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Refer to appropriate academic texts</w:t>
      </w:r>
      <w:r w:rsidRPr="003858DF">
        <w:rPr>
          <w:rStyle w:val="eop"/>
          <w:rFonts w:ascii="Arial" w:hAnsi="Arial" w:cs="Arial"/>
          <w:color w:val="00B050"/>
        </w:rPr>
        <w:t> </w:t>
      </w:r>
    </w:p>
    <w:p w14:paraId="0D82FE3D" w14:textId="77777777" w:rsidR="00AE5598" w:rsidRPr="003858DF" w:rsidRDefault="00AE5598" w:rsidP="00AE5598">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Follow Harvard referencing</w:t>
      </w:r>
      <w:r w:rsidRPr="003858DF">
        <w:rPr>
          <w:rStyle w:val="eop"/>
          <w:rFonts w:ascii="Arial" w:hAnsi="Arial" w:cs="Arial"/>
          <w:color w:val="00B050"/>
        </w:rPr>
        <w:t> </w:t>
      </w:r>
    </w:p>
    <w:p w14:paraId="75601338" w14:textId="77777777" w:rsidR="00AE5598" w:rsidRPr="003858DF" w:rsidRDefault="00AE5598" w:rsidP="00AE5598">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Make sure that all of your sources are cited/referenced</w:t>
      </w:r>
      <w:r w:rsidRPr="003858DF">
        <w:rPr>
          <w:rStyle w:val="eop"/>
          <w:rFonts w:ascii="Arial" w:hAnsi="Arial" w:cs="Arial"/>
          <w:color w:val="00B050"/>
        </w:rPr>
        <w:t> </w:t>
      </w:r>
    </w:p>
    <w:p w14:paraId="01CE39DE" w14:textId="77777777" w:rsidR="00AE5598" w:rsidRPr="003858DF" w:rsidRDefault="00AE5598" w:rsidP="00AE5598">
      <w:pPr>
        <w:jc w:val="both"/>
        <w:rPr>
          <w:rFonts w:ascii="Arial" w:hAnsi="Arial" w:cs="Arial"/>
          <w:i/>
          <w:color w:val="00B050"/>
          <w:sz w:val="24"/>
          <w:szCs w:val="24"/>
        </w:rPr>
      </w:pPr>
    </w:p>
    <w:p w14:paraId="513DC955" w14:textId="77777777" w:rsidR="00C01A3F" w:rsidRPr="003858DF" w:rsidRDefault="00C01A3F" w:rsidP="00D22D9C">
      <w:pPr>
        <w:jc w:val="both"/>
        <w:rPr>
          <w:rFonts w:ascii="Arial" w:hAnsi="Arial" w:cs="Arial"/>
          <w:color w:val="00B050"/>
          <w:sz w:val="24"/>
          <w:szCs w:val="24"/>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8B5258" w14:textId="03E41437" w:rsidR="00AE5598" w:rsidRPr="003858DF" w:rsidRDefault="00AE5598" w:rsidP="00AE5598">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Demonstrate a clear understanding of the</w:t>
      </w:r>
      <w:r w:rsidR="00BD3707" w:rsidRPr="003858DF">
        <w:rPr>
          <w:rStyle w:val="normaltextrun"/>
          <w:rFonts w:ascii="Arial" w:hAnsi="Arial" w:cs="Arial"/>
          <w:color w:val="00B050"/>
        </w:rPr>
        <w:t xml:space="preserve"> subject content by including models, policies and frameworks.</w:t>
      </w:r>
      <w:r w:rsidRPr="003858DF">
        <w:rPr>
          <w:rStyle w:val="normaltextrun"/>
          <w:rFonts w:ascii="Arial" w:hAnsi="Arial" w:cs="Arial"/>
          <w:color w:val="00B050"/>
        </w:rPr>
        <w:t xml:space="preserve"> </w:t>
      </w:r>
    </w:p>
    <w:p w14:paraId="3AE2D59B" w14:textId="4060B5E0" w:rsidR="00AE5598" w:rsidRPr="003858DF" w:rsidRDefault="00AE5598" w:rsidP="00AE5598">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Include discussion</w:t>
      </w:r>
      <w:r w:rsidR="00BD3707" w:rsidRPr="003858DF">
        <w:rPr>
          <w:rStyle w:val="normaltextrun"/>
          <w:rFonts w:ascii="Arial" w:hAnsi="Arial" w:cs="Arial"/>
          <w:color w:val="00B050"/>
        </w:rPr>
        <w:t>s</w:t>
      </w:r>
      <w:r w:rsidRPr="003858DF">
        <w:rPr>
          <w:rStyle w:val="normaltextrun"/>
          <w:rFonts w:ascii="Arial" w:hAnsi="Arial" w:cs="Arial"/>
          <w:color w:val="00B050"/>
        </w:rPr>
        <w:t xml:space="preserve"> instead of description</w:t>
      </w:r>
      <w:r w:rsidR="00BD3707" w:rsidRPr="003858DF">
        <w:rPr>
          <w:rStyle w:val="eop"/>
          <w:rFonts w:ascii="Arial" w:hAnsi="Arial" w:cs="Arial"/>
          <w:color w:val="00B050"/>
        </w:rPr>
        <w:t>s</w:t>
      </w:r>
    </w:p>
    <w:p w14:paraId="2B297AC5" w14:textId="77777777" w:rsidR="00AE5598" w:rsidRPr="003858DF" w:rsidRDefault="00AE5598" w:rsidP="00AE5598">
      <w:pPr>
        <w:jc w:val="both"/>
        <w:rPr>
          <w:rFonts w:ascii="Arial" w:hAnsi="Arial" w:cs="Arial"/>
          <w:color w:val="00B050"/>
          <w:sz w:val="24"/>
          <w:szCs w:val="24"/>
        </w:rPr>
      </w:pPr>
    </w:p>
    <w:p w14:paraId="7511EBAD" w14:textId="77777777" w:rsidR="00AE5598" w:rsidRPr="00AE5598" w:rsidRDefault="00AE5598" w:rsidP="00C01A3F">
      <w:pPr>
        <w:jc w:val="both"/>
        <w:rPr>
          <w:rFonts w:ascii="Arial" w:hAnsi="Arial" w:cs="Arial"/>
          <w:i/>
          <w:color w:val="00B050"/>
          <w:sz w:val="22"/>
          <w:szCs w:val="22"/>
        </w:rPr>
      </w:pP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5D27CD" w14:textId="77777777" w:rsidR="00BD3707" w:rsidRPr="003858DF" w:rsidRDefault="00BD3707" w:rsidP="00BD3707">
      <w:pPr>
        <w:pStyle w:val="paragraph"/>
        <w:spacing w:before="0" w:beforeAutospacing="0" w:after="0" w:afterAutospacing="0"/>
        <w:jc w:val="both"/>
        <w:textAlignment w:val="baseline"/>
        <w:rPr>
          <w:rStyle w:val="eop"/>
          <w:rFonts w:ascii="Arial" w:hAnsi="Arial" w:cs="Arial"/>
          <w:color w:val="00B050"/>
        </w:rPr>
      </w:pPr>
      <w:r w:rsidRPr="003858DF">
        <w:rPr>
          <w:rStyle w:val="normaltextrun"/>
          <w:rFonts w:ascii="Arial" w:hAnsi="Arial" w:cs="Arial"/>
          <w:color w:val="00B050"/>
        </w:rPr>
        <w:t>Include discussion instead of description</w:t>
      </w:r>
      <w:r w:rsidRPr="003858DF">
        <w:rPr>
          <w:rStyle w:val="eop"/>
          <w:rFonts w:ascii="Arial" w:hAnsi="Arial" w:cs="Arial"/>
          <w:color w:val="00B050"/>
        </w:rPr>
        <w:t> </w:t>
      </w:r>
    </w:p>
    <w:p w14:paraId="7F92F8C3" w14:textId="1BFCA572" w:rsidR="00BD3707" w:rsidRPr="003858DF" w:rsidRDefault="00BD3707" w:rsidP="00BD3707">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Support your discussions with reference to evidence from wider reading</w:t>
      </w:r>
      <w:r w:rsidRPr="003858DF">
        <w:rPr>
          <w:rStyle w:val="eop"/>
          <w:rFonts w:ascii="Arial" w:hAnsi="Arial" w:cs="Arial"/>
          <w:color w:val="00B050"/>
        </w:rPr>
        <w:t> </w:t>
      </w:r>
    </w:p>
    <w:p w14:paraId="755CD337" w14:textId="77777777" w:rsidR="00BD3707" w:rsidRPr="003858DF" w:rsidRDefault="00BD3707" w:rsidP="00C01A3F">
      <w:pPr>
        <w:jc w:val="both"/>
        <w:rPr>
          <w:rFonts w:ascii="Arial" w:hAnsi="Arial" w:cs="Arial"/>
          <w:i/>
          <w:color w:val="00B050"/>
          <w:sz w:val="24"/>
          <w:szCs w:val="24"/>
        </w:rPr>
      </w:pPr>
    </w:p>
    <w:p w14:paraId="6C4F06A0" w14:textId="30AD99A8" w:rsidR="00D22D9C" w:rsidRPr="00BD3707" w:rsidRDefault="00D22D9C" w:rsidP="00BD3707">
      <w:pPr>
        <w:pStyle w:val="ListParagraph"/>
        <w:numPr>
          <w:ilvl w:val="0"/>
          <w:numId w:val="6"/>
        </w:numPr>
        <w:jc w:val="both"/>
        <w:rPr>
          <w:rFonts w:ascii="Arial" w:hAnsi="Arial" w:cs="Arial"/>
          <w:b/>
          <w:sz w:val="22"/>
          <w:szCs w:val="22"/>
        </w:rPr>
      </w:pPr>
      <w:r w:rsidRPr="00BD3707">
        <w:rPr>
          <w:rFonts w:ascii="Arial" w:hAnsi="Arial" w:cs="Arial"/>
          <w:b/>
          <w:sz w:val="22"/>
          <w:szCs w:val="22"/>
        </w:rPr>
        <w:t xml:space="preserve">Practical </w:t>
      </w:r>
      <w:r w:rsidR="005F3A53" w:rsidRPr="00BD3707">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7BD51E" w14:textId="77777777" w:rsidR="00BD3707" w:rsidRPr="003858DF" w:rsidRDefault="00BD3707" w:rsidP="00BD3707">
      <w:pPr>
        <w:jc w:val="both"/>
        <w:rPr>
          <w:rFonts w:ascii="Arial" w:hAnsi="Arial" w:cs="Arial"/>
          <w:color w:val="00B050"/>
          <w:sz w:val="24"/>
          <w:szCs w:val="24"/>
        </w:rPr>
      </w:pPr>
      <w:r w:rsidRPr="003858DF">
        <w:rPr>
          <w:rStyle w:val="normaltextrun"/>
          <w:rFonts w:ascii="Arial" w:hAnsi="Arial" w:cs="Arial"/>
          <w:color w:val="00B050"/>
          <w:sz w:val="24"/>
          <w:szCs w:val="24"/>
          <w:shd w:val="clear" w:color="auto" w:fill="FFFFFF"/>
        </w:rPr>
        <w:t>Draw clear links between your discussions and relevant good practice, theory(</w:t>
      </w:r>
      <w:proofErr w:type="spellStart"/>
      <w:r w:rsidRPr="003858DF">
        <w:rPr>
          <w:rStyle w:val="normaltextrun"/>
          <w:rFonts w:ascii="Arial" w:hAnsi="Arial" w:cs="Arial"/>
          <w:color w:val="00B050"/>
          <w:sz w:val="24"/>
          <w:szCs w:val="24"/>
          <w:shd w:val="clear" w:color="auto" w:fill="FFFFFF"/>
        </w:rPr>
        <w:t>ies</w:t>
      </w:r>
      <w:proofErr w:type="spellEnd"/>
      <w:r w:rsidRPr="003858DF">
        <w:rPr>
          <w:rStyle w:val="normaltextrun"/>
          <w:rFonts w:ascii="Arial" w:hAnsi="Arial" w:cs="Arial"/>
          <w:color w:val="00B050"/>
          <w:sz w:val="24"/>
          <w:szCs w:val="24"/>
          <w:shd w:val="clear" w:color="auto" w:fill="FFFFFF"/>
        </w:rPr>
        <w:t>) and/or policy(</w:t>
      </w:r>
      <w:proofErr w:type="spellStart"/>
      <w:r w:rsidRPr="003858DF">
        <w:rPr>
          <w:rStyle w:val="normaltextrun"/>
          <w:rFonts w:ascii="Arial" w:hAnsi="Arial" w:cs="Arial"/>
          <w:color w:val="00B050"/>
          <w:sz w:val="24"/>
          <w:szCs w:val="24"/>
          <w:shd w:val="clear" w:color="auto" w:fill="FFFFFF"/>
        </w:rPr>
        <w:t>ies</w:t>
      </w:r>
      <w:proofErr w:type="spellEnd"/>
      <w:r w:rsidRPr="003858DF">
        <w:rPr>
          <w:rStyle w:val="normaltextrun"/>
          <w:rFonts w:ascii="Arial" w:hAnsi="Arial" w:cs="Arial"/>
          <w:color w:val="00B050"/>
          <w:sz w:val="24"/>
          <w:szCs w:val="24"/>
          <w:shd w:val="clear" w:color="auto" w:fill="FFFFFF"/>
        </w:rPr>
        <w:t>) </w:t>
      </w:r>
      <w:r w:rsidRPr="003858DF">
        <w:rPr>
          <w:rStyle w:val="eop"/>
          <w:rFonts w:ascii="Arial" w:hAnsi="Arial" w:cs="Arial"/>
          <w:color w:val="00B050"/>
          <w:sz w:val="24"/>
          <w:szCs w:val="24"/>
          <w:shd w:val="clear" w:color="auto" w:fill="FFFFFF"/>
        </w:rPr>
        <w:t> </w:t>
      </w:r>
    </w:p>
    <w:p w14:paraId="12ABDA56" w14:textId="77777777" w:rsidR="00BD3707" w:rsidRPr="003858DF" w:rsidRDefault="00BD3707" w:rsidP="00BD3707">
      <w:pPr>
        <w:jc w:val="both"/>
        <w:rPr>
          <w:rFonts w:ascii="Arial" w:hAnsi="Arial" w:cs="Arial"/>
          <w:color w:val="00B050"/>
          <w:sz w:val="24"/>
          <w:szCs w:val="24"/>
        </w:rPr>
      </w:pPr>
    </w:p>
    <w:p w14:paraId="0943B94E" w14:textId="77777777" w:rsidR="00BD3707" w:rsidRPr="003858DF" w:rsidRDefault="00BD3707" w:rsidP="00C01A3F">
      <w:pPr>
        <w:jc w:val="both"/>
        <w:rPr>
          <w:rFonts w:ascii="Arial" w:hAnsi="Arial" w:cs="Arial"/>
          <w:i/>
          <w:sz w:val="24"/>
          <w:szCs w:val="24"/>
        </w:rPr>
      </w:pPr>
    </w:p>
    <w:p w14:paraId="573C586B" w14:textId="7FBDB539" w:rsidR="00D22D9C" w:rsidRPr="003858DF" w:rsidRDefault="005F3A53" w:rsidP="003858DF">
      <w:pPr>
        <w:pStyle w:val="ListParagraph"/>
        <w:numPr>
          <w:ilvl w:val="0"/>
          <w:numId w:val="6"/>
        </w:numPr>
        <w:jc w:val="both"/>
        <w:rPr>
          <w:rFonts w:ascii="Arial" w:hAnsi="Arial" w:cs="Arial"/>
          <w:b/>
          <w:sz w:val="22"/>
          <w:szCs w:val="22"/>
        </w:rPr>
      </w:pPr>
      <w:r w:rsidRPr="003858DF">
        <w:rPr>
          <w:rFonts w:ascii="Arial" w:hAnsi="Arial" w:cs="Arial"/>
          <w:b/>
          <w:sz w:val="22"/>
          <w:szCs w:val="22"/>
        </w:rPr>
        <w:t xml:space="preserve">Transferable </w:t>
      </w:r>
      <w:r w:rsidR="00D22D9C" w:rsidRPr="003858DF">
        <w:rPr>
          <w:rFonts w:ascii="Arial" w:hAnsi="Arial" w:cs="Arial"/>
          <w:b/>
          <w:sz w:val="22"/>
          <w:szCs w:val="22"/>
        </w:rPr>
        <w:t xml:space="preserve">Skills for </w:t>
      </w:r>
      <w:r w:rsidRPr="003858DF">
        <w:rPr>
          <w:rFonts w:ascii="Arial" w:hAnsi="Arial" w:cs="Arial"/>
          <w:b/>
          <w:sz w:val="22"/>
          <w:szCs w:val="22"/>
        </w:rPr>
        <w:t xml:space="preserve">Life and </w:t>
      </w:r>
      <w:r w:rsidR="00D22D9C" w:rsidRPr="003858DF">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757668" w14:textId="12D5A5F4" w:rsidR="00BD3707" w:rsidRPr="003858DF" w:rsidRDefault="00BD3707" w:rsidP="005D4101">
      <w:pPr>
        <w:jc w:val="both"/>
        <w:textAlignment w:val="baseline"/>
        <w:rPr>
          <w:color w:val="00B050"/>
          <w:sz w:val="24"/>
          <w:szCs w:val="24"/>
          <w:lang w:eastAsia="zh-CN"/>
        </w:rPr>
      </w:pPr>
      <w:r w:rsidRPr="003858DF">
        <w:rPr>
          <w:rFonts w:ascii="Arial" w:hAnsi="Arial" w:cs="Arial"/>
          <w:color w:val="00B050"/>
          <w:sz w:val="24"/>
          <w:szCs w:val="24"/>
          <w:lang w:eastAsia="zh-CN"/>
        </w:rPr>
        <w:t xml:space="preserve">Present work at an appropriate level in terms of </w:t>
      </w:r>
      <w:r w:rsidR="008060CD">
        <w:rPr>
          <w:rFonts w:ascii="Arial" w:hAnsi="Arial" w:cs="Arial"/>
          <w:color w:val="00B050"/>
          <w:sz w:val="24"/>
          <w:szCs w:val="24"/>
          <w:lang w:eastAsia="zh-CN"/>
        </w:rPr>
        <w:t>language, grammar, structure, etc.</w:t>
      </w:r>
    </w:p>
    <w:p w14:paraId="204C6BB5" w14:textId="77777777" w:rsidR="00BD3707" w:rsidRPr="003858DF" w:rsidRDefault="00BD3707" w:rsidP="00BD3707">
      <w:pPr>
        <w:jc w:val="both"/>
        <w:textAlignment w:val="baseline"/>
        <w:rPr>
          <w:color w:val="00B050"/>
          <w:sz w:val="24"/>
          <w:szCs w:val="24"/>
          <w:lang w:eastAsia="zh-CN"/>
        </w:rPr>
      </w:pPr>
      <w:r w:rsidRPr="003858DF">
        <w:rPr>
          <w:rFonts w:ascii="Arial" w:hAnsi="Arial" w:cs="Arial"/>
          <w:color w:val="00B050"/>
          <w:sz w:val="24"/>
          <w:szCs w:val="24"/>
          <w:lang w:eastAsia="zh-CN"/>
        </w:rPr>
        <w:t> </w:t>
      </w:r>
    </w:p>
    <w:p w14:paraId="5229CFB8" w14:textId="77777777" w:rsidR="00BD3707" w:rsidRPr="003858DF" w:rsidRDefault="00BD3707" w:rsidP="00C01A3F">
      <w:pPr>
        <w:jc w:val="both"/>
        <w:rPr>
          <w:rFonts w:ascii="Arial" w:hAnsi="Arial" w:cs="Arial"/>
          <w:i/>
          <w:color w:val="00B050"/>
          <w:sz w:val="24"/>
          <w:szCs w:val="24"/>
        </w:rPr>
      </w:pPr>
    </w:p>
    <w:p w14:paraId="05C49E71" w14:textId="77777777" w:rsidR="00C01A3F" w:rsidRPr="003858DF" w:rsidRDefault="00C01A3F" w:rsidP="00D22D9C">
      <w:pPr>
        <w:jc w:val="both"/>
        <w:rPr>
          <w:rFonts w:ascii="Arial" w:hAnsi="Arial" w:cs="Arial"/>
          <w:sz w:val="24"/>
          <w:szCs w:val="24"/>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25350543"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6B0ABFDC" w:rsidR="00152E9D" w:rsidRPr="00A406E5" w:rsidRDefault="00BD370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DB6E4C1" w:rsidR="00152E9D" w:rsidRPr="00A406E5" w:rsidRDefault="005D4101" w:rsidP="00152E9D">
            <w:pPr>
              <w:jc w:val="center"/>
              <w:rPr>
                <w:rFonts w:ascii="Arial" w:hAnsi="Arial" w:cs="Arial"/>
                <w:sz w:val="32"/>
              </w:rPr>
            </w:pPr>
            <w:r>
              <w:rPr>
                <w:rFonts w:ascii="Arial" w:hAnsi="Arial" w:cs="Arial"/>
                <w:sz w:val="32"/>
              </w:rPr>
              <w:t>2</w:t>
            </w:r>
            <w:r w:rsidR="00BD370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6E939F21" w:rsidR="00152E9D" w:rsidRPr="00A406E5" w:rsidRDefault="008060CD" w:rsidP="00152E9D">
            <w:pPr>
              <w:jc w:val="center"/>
              <w:rPr>
                <w:rFonts w:ascii="Arial" w:hAnsi="Arial" w:cs="Arial"/>
                <w:sz w:val="32"/>
              </w:rPr>
            </w:pPr>
            <w:r>
              <w:rPr>
                <w:rFonts w:ascii="Arial" w:hAnsi="Arial" w:cs="Arial"/>
                <w:sz w:val="32"/>
              </w:rPr>
              <w:t>3</w:t>
            </w:r>
            <w:r w:rsidR="00006F1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50BB6943" w:rsidR="00152E9D" w:rsidRPr="00A406E5" w:rsidRDefault="008060CD" w:rsidP="00152E9D">
            <w:pPr>
              <w:jc w:val="center"/>
              <w:rPr>
                <w:rFonts w:ascii="Arial" w:hAnsi="Arial" w:cs="Arial"/>
                <w:sz w:val="32"/>
              </w:rPr>
            </w:pPr>
            <w:r>
              <w:rPr>
                <w:rFonts w:ascii="Arial" w:hAnsi="Arial" w:cs="Arial"/>
                <w:sz w:val="32"/>
              </w:rPr>
              <w:t>2</w:t>
            </w:r>
            <w:r w:rsidR="00BD370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2E72D89E" w:rsidR="00152E9D" w:rsidRPr="00A406E5" w:rsidRDefault="00BD370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CC656" w14:textId="77777777" w:rsidR="009A71C7" w:rsidRDefault="009A71C7">
      <w:r>
        <w:separator/>
      </w:r>
    </w:p>
  </w:endnote>
  <w:endnote w:type="continuationSeparator" w:id="0">
    <w:p w14:paraId="0992C764" w14:textId="77777777" w:rsidR="009A71C7" w:rsidRDefault="009A7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47B3A" w14:textId="77777777" w:rsidR="009A71C7" w:rsidRDefault="009A71C7">
      <w:r>
        <w:separator/>
      </w:r>
    </w:p>
  </w:footnote>
  <w:footnote w:type="continuationSeparator" w:id="0">
    <w:p w14:paraId="74C12DD7" w14:textId="77777777" w:rsidR="009A71C7" w:rsidRDefault="009A71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455AED"/>
    <w:multiLevelType w:val="hybridMultilevel"/>
    <w:tmpl w:val="E82A57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DF33869"/>
    <w:multiLevelType w:val="hybridMultilevel"/>
    <w:tmpl w:val="34CE4018"/>
    <w:lvl w:ilvl="0" w:tplc="3222AE64">
      <w:start w:val="1"/>
      <w:numFmt w:val="bullet"/>
      <w:lvlText w:val="·"/>
      <w:lvlJc w:val="left"/>
      <w:pPr>
        <w:ind w:left="720" w:hanging="360"/>
      </w:pPr>
      <w:rPr>
        <w:rFonts w:ascii="Symbol" w:hAnsi="Symbol" w:hint="default"/>
      </w:rPr>
    </w:lvl>
    <w:lvl w:ilvl="1" w:tplc="A3EE647A">
      <w:start w:val="1"/>
      <w:numFmt w:val="bullet"/>
      <w:lvlText w:val="o"/>
      <w:lvlJc w:val="left"/>
      <w:pPr>
        <w:ind w:left="1440" w:hanging="360"/>
      </w:pPr>
      <w:rPr>
        <w:rFonts w:ascii="Courier New" w:hAnsi="Courier New" w:hint="default"/>
      </w:rPr>
    </w:lvl>
    <w:lvl w:ilvl="2" w:tplc="383E0A5E">
      <w:start w:val="1"/>
      <w:numFmt w:val="bullet"/>
      <w:lvlText w:val=""/>
      <w:lvlJc w:val="left"/>
      <w:pPr>
        <w:ind w:left="2160" w:hanging="360"/>
      </w:pPr>
      <w:rPr>
        <w:rFonts w:ascii="Wingdings" w:hAnsi="Wingdings" w:hint="default"/>
      </w:rPr>
    </w:lvl>
    <w:lvl w:ilvl="3" w:tplc="38CEBB74">
      <w:start w:val="1"/>
      <w:numFmt w:val="bullet"/>
      <w:lvlText w:val=""/>
      <w:lvlJc w:val="left"/>
      <w:pPr>
        <w:ind w:left="2880" w:hanging="360"/>
      </w:pPr>
      <w:rPr>
        <w:rFonts w:ascii="Symbol" w:hAnsi="Symbol" w:hint="default"/>
      </w:rPr>
    </w:lvl>
    <w:lvl w:ilvl="4" w:tplc="C47A10F6">
      <w:start w:val="1"/>
      <w:numFmt w:val="bullet"/>
      <w:lvlText w:val="o"/>
      <w:lvlJc w:val="left"/>
      <w:pPr>
        <w:ind w:left="3600" w:hanging="360"/>
      </w:pPr>
      <w:rPr>
        <w:rFonts w:ascii="Courier New" w:hAnsi="Courier New" w:hint="default"/>
      </w:rPr>
    </w:lvl>
    <w:lvl w:ilvl="5" w:tplc="30F0CB60">
      <w:start w:val="1"/>
      <w:numFmt w:val="bullet"/>
      <w:lvlText w:val=""/>
      <w:lvlJc w:val="left"/>
      <w:pPr>
        <w:ind w:left="4320" w:hanging="360"/>
      </w:pPr>
      <w:rPr>
        <w:rFonts w:ascii="Wingdings" w:hAnsi="Wingdings" w:hint="default"/>
      </w:rPr>
    </w:lvl>
    <w:lvl w:ilvl="6" w:tplc="B672E396">
      <w:start w:val="1"/>
      <w:numFmt w:val="bullet"/>
      <w:lvlText w:val=""/>
      <w:lvlJc w:val="left"/>
      <w:pPr>
        <w:ind w:left="5040" w:hanging="360"/>
      </w:pPr>
      <w:rPr>
        <w:rFonts w:ascii="Symbol" w:hAnsi="Symbol" w:hint="default"/>
      </w:rPr>
    </w:lvl>
    <w:lvl w:ilvl="7" w:tplc="9B28C3CA">
      <w:start w:val="1"/>
      <w:numFmt w:val="bullet"/>
      <w:lvlText w:val="o"/>
      <w:lvlJc w:val="left"/>
      <w:pPr>
        <w:ind w:left="5760" w:hanging="360"/>
      </w:pPr>
      <w:rPr>
        <w:rFonts w:ascii="Courier New" w:hAnsi="Courier New" w:hint="default"/>
      </w:rPr>
    </w:lvl>
    <w:lvl w:ilvl="8" w:tplc="BBC4ED78">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2D432F"/>
    <w:multiLevelType w:val="hybridMultilevel"/>
    <w:tmpl w:val="44BEB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0C04A2"/>
    <w:multiLevelType w:val="hybridMultilevel"/>
    <w:tmpl w:val="C41C1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CC482A"/>
    <w:multiLevelType w:val="hybridMultilevel"/>
    <w:tmpl w:val="5C963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CF1EB7"/>
    <w:multiLevelType w:val="hybridMultilevel"/>
    <w:tmpl w:val="FA8A2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1C200BB"/>
    <w:multiLevelType w:val="hybridMultilevel"/>
    <w:tmpl w:val="84EE4374"/>
    <w:lvl w:ilvl="0" w:tplc="14A210A8">
      <w:start w:val="1"/>
      <w:numFmt w:val="bullet"/>
      <w:lvlText w:val=""/>
      <w:lvlJc w:val="left"/>
      <w:pPr>
        <w:tabs>
          <w:tab w:val="num" w:pos="720"/>
        </w:tabs>
        <w:ind w:left="720" w:hanging="360"/>
      </w:pPr>
      <w:rPr>
        <w:rFonts w:ascii="Wingdings 3" w:hAnsi="Wingdings 3" w:hint="default"/>
      </w:rPr>
    </w:lvl>
    <w:lvl w:ilvl="1" w:tplc="69509E56" w:tentative="1">
      <w:start w:val="1"/>
      <w:numFmt w:val="bullet"/>
      <w:lvlText w:val=""/>
      <w:lvlJc w:val="left"/>
      <w:pPr>
        <w:tabs>
          <w:tab w:val="num" w:pos="1440"/>
        </w:tabs>
        <w:ind w:left="1440" w:hanging="360"/>
      </w:pPr>
      <w:rPr>
        <w:rFonts w:ascii="Wingdings 3" w:hAnsi="Wingdings 3" w:hint="default"/>
      </w:rPr>
    </w:lvl>
    <w:lvl w:ilvl="2" w:tplc="F2EE171A" w:tentative="1">
      <w:start w:val="1"/>
      <w:numFmt w:val="bullet"/>
      <w:lvlText w:val=""/>
      <w:lvlJc w:val="left"/>
      <w:pPr>
        <w:tabs>
          <w:tab w:val="num" w:pos="2160"/>
        </w:tabs>
        <w:ind w:left="2160" w:hanging="360"/>
      </w:pPr>
      <w:rPr>
        <w:rFonts w:ascii="Wingdings 3" w:hAnsi="Wingdings 3" w:hint="default"/>
      </w:rPr>
    </w:lvl>
    <w:lvl w:ilvl="3" w:tplc="B32C38B2" w:tentative="1">
      <w:start w:val="1"/>
      <w:numFmt w:val="bullet"/>
      <w:lvlText w:val=""/>
      <w:lvlJc w:val="left"/>
      <w:pPr>
        <w:tabs>
          <w:tab w:val="num" w:pos="2880"/>
        </w:tabs>
        <w:ind w:left="2880" w:hanging="360"/>
      </w:pPr>
      <w:rPr>
        <w:rFonts w:ascii="Wingdings 3" w:hAnsi="Wingdings 3" w:hint="default"/>
      </w:rPr>
    </w:lvl>
    <w:lvl w:ilvl="4" w:tplc="92DC9CF6" w:tentative="1">
      <w:start w:val="1"/>
      <w:numFmt w:val="bullet"/>
      <w:lvlText w:val=""/>
      <w:lvlJc w:val="left"/>
      <w:pPr>
        <w:tabs>
          <w:tab w:val="num" w:pos="3600"/>
        </w:tabs>
        <w:ind w:left="3600" w:hanging="360"/>
      </w:pPr>
      <w:rPr>
        <w:rFonts w:ascii="Wingdings 3" w:hAnsi="Wingdings 3" w:hint="default"/>
      </w:rPr>
    </w:lvl>
    <w:lvl w:ilvl="5" w:tplc="20D27004" w:tentative="1">
      <w:start w:val="1"/>
      <w:numFmt w:val="bullet"/>
      <w:lvlText w:val=""/>
      <w:lvlJc w:val="left"/>
      <w:pPr>
        <w:tabs>
          <w:tab w:val="num" w:pos="4320"/>
        </w:tabs>
        <w:ind w:left="4320" w:hanging="360"/>
      </w:pPr>
      <w:rPr>
        <w:rFonts w:ascii="Wingdings 3" w:hAnsi="Wingdings 3" w:hint="default"/>
      </w:rPr>
    </w:lvl>
    <w:lvl w:ilvl="6" w:tplc="DDD018A4" w:tentative="1">
      <w:start w:val="1"/>
      <w:numFmt w:val="bullet"/>
      <w:lvlText w:val=""/>
      <w:lvlJc w:val="left"/>
      <w:pPr>
        <w:tabs>
          <w:tab w:val="num" w:pos="5040"/>
        </w:tabs>
        <w:ind w:left="5040" w:hanging="360"/>
      </w:pPr>
      <w:rPr>
        <w:rFonts w:ascii="Wingdings 3" w:hAnsi="Wingdings 3" w:hint="default"/>
      </w:rPr>
    </w:lvl>
    <w:lvl w:ilvl="7" w:tplc="BBA0604C" w:tentative="1">
      <w:start w:val="1"/>
      <w:numFmt w:val="bullet"/>
      <w:lvlText w:val=""/>
      <w:lvlJc w:val="left"/>
      <w:pPr>
        <w:tabs>
          <w:tab w:val="num" w:pos="5760"/>
        </w:tabs>
        <w:ind w:left="5760" w:hanging="360"/>
      </w:pPr>
      <w:rPr>
        <w:rFonts w:ascii="Wingdings 3" w:hAnsi="Wingdings 3" w:hint="default"/>
      </w:rPr>
    </w:lvl>
    <w:lvl w:ilvl="8" w:tplc="C1F4474C"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43EB4B41"/>
    <w:multiLevelType w:val="hybridMultilevel"/>
    <w:tmpl w:val="63285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5A0DA9"/>
    <w:multiLevelType w:val="hybridMultilevel"/>
    <w:tmpl w:val="8724E112"/>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5806220"/>
    <w:multiLevelType w:val="hybridMultilevel"/>
    <w:tmpl w:val="4300B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6B0328"/>
    <w:multiLevelType w:val="hybridMultilevel"/>
    <w:tmpl w:val="AE8CE0D4"/>
    <w:lvl w:ilvl="0" w:tplc="CF2A043C">
      <w:start w:val="1"/>
      <w:numFmt w:val="bullet"/>
      <w:lvlText w:val=""/>
      <w:lvlJc w:val="left"/>
      <w:pPr>
        <w:tabs>
          <w:tab w:val="num" w:pos="720"/>
        </w:tabs>
        <w:ind w:left="720" w:hanging="360"/>
      </w:pPr>
      <w:rPr>
        <w:rFonts w:ascii="Wingdings 3" w:hAnsi="Wingdings 3" w:hint="default"/>
      </w:rPr>
    </w:lvl>
    <w:lvl w:ilvl="1" w:tplc="EB8CDDD0" w:tentative="1">
      <w:start w:val="1"/>
      <w:numFmt w:val="bullet"/>
      <w:lvlText w:val=""/>
      <w:lvlJc w:val="left"/>
      <w:pPr>
        <w:tabs>
          <w:tab w:val="num" w:pos="1440"/>
        </w:tabs>
        <w:ind w:left="1440" w:hanging="360"/>
      </w:pPr>
      <w:rPr>
        <w:rFonts w:ascii="Wingdings 3" w:hAnsi="Wingdings 3" w:hint="default"/>
      </w:rPr>
    </w:lvl>
    <w:lvl w:ilvl="2" w:tplc="24E00E20" w:tentative="1">
      <w:start w:val="1"/>
      <w:numFmt w:val="bullet"/>
      <w:lvlText w:val=""/>
      <w:lvlJc w:val="left"/>
      <w:pPr>
        <w:tabs>
          <w:tab w:val="num" w:pos="2160"/>
        </w:tabs>
        <w:ind w:left="2160" w:hanging="360"/>
      </w:pPr>
      <w:rPr>
        <w:rFonts w:ascii="Wingdings 3" w:hAnsi="Wingdings 3" w:hint="default"/>
      </w:rPr>
    </w:lvl>
    <w:lvl w:ilvl="3" w:tplc="294CABF6" w:tentative="1">
      <w:start w:val="1"/>
      <w:numFmt w:val="bullet"/>
      <w:lvlText w:val=""/>
      <w:lvlJc w:val="left"/>
      <w:pPr>
        <w:tabs>
          <w:tab w:val="num" w:pos="2880"/>
        </w:tabs>
        <w:ind w:left="2880" w:hanging="360"/>
      </w:pPr>
      <w:rPr>
        <w:rFonts w:ascii="Wingdings 3" w:hAnsi="Wingdings 3" w:hint="default"/>
      </w:rPr>
    </w:lvl>
    <w:lvl w:ilvl="4" w:tplc="A232D220" w:tentative="1">
      <w:start w:val="1"/>
      <w:numFmt w:val="bullet"/>
      <w:lvlText w:val=""/>
      <w:lvlJc w:val="left"/>
      <w:pPr>
        <w:tabs>
          <w:tab w:val="num" w:pos="3600"/>
        </w:tabs>
        <w:ind w:left="3600" w:hanging="360"/>
      </w:pPr>
      <w:rPr>
        <w:rFonts w:ascii="Wingdings 3" w:hAnsi="Wingdings 3" w:hint="default"/>
      </w:rPr>
    </w:lvl>
    <w:lvl w:ilvl="5" w:tplc="989C3940" w:tentative="1">
      <w:start w:val="1"/>
      <w:numFmt w:val="bullet"/>
      <w:lvlText w:val=""/>
      <w:lvlJc w:val="left"/>
      <w:pPr>
        <w:tabs>
          <w:tab w:val="num" w:pos="4320"/>
        </w:tabs>
        <w:ind w:left="4320" w:hanging="360"/>
      </w:pPr>
      <w:rPr>
        <w:rFonts w:ascii="Wingdings 3" w:hAnsi="Wingdings 3" w:hint="default"/>
      </w:rPr>
    </w:lvl>
    <w:lvl w:ilvl="6" w:tplc="C1764368" w:tentative="1">
      <w:start w:val="1"/>
      <w:numFmt w:val="bullet"/>
      <w:lvlText w:val=""/>
      <w:lvlJc w:val="left"/>
      <w:pPr>
        <w:tabs>
          <w:tab w:val="num" w:pos="5040"/>
        </w:tabs>
        <w:ind w:left="5040" w:hanging="360"/>
      </w:pPr>
      <w:rPr>
        <w:rFonts w:ascii="Wingdings 3" w:hAnsi="Wingdings 3" w:hint="default"/>
      </w:rPr>
    </w:lvl>
    <w:lvl w:ilvl="7" w:tplc="438836BE" w:tentative="1">
      <w:start w:val="1"/>
      <w:numFmt w:val="bullet"/>
      <w:lvlText w:val=""/>
      <w:lvlJc w:val="left"/>
      <w:pPr>
        <w:tabs>
          <w:tab w:val="num" w:pos="5760"/>
        </w:tabs>
        <w:ind w:left="5760" w:hanging="360"/>
      </w:pPr>
      <w:rPr>
        <w:rFonts w:ascii="Wingdings 3" w:hAnsi="Wingdings 3" w:hint="default"/>
      </w:rPr>
    </w:lvl>
    <w:lvl w:ilvl="8" w:tplc="812CDC20"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47CCAB"/>
    <w:multiLevelType w:val="hybridMultilevel"/>
    <w:tmpl w:val="F708B31C"/>
    <w:lvl w:ilvl="0" w:tplc="DBB08DFC">
      <w:start w:val="1"/>
      <w:numFmt w:val="bullet"/>
      <w:lvlText w:val="·"/>
      <w:lvlJc w:val="left"/>
      <w:pPr>
        <w:ind w:left="720" w:hanging="360"/>
      </w:pPr>
      <w:rPr>
        <w:rFonts w:ascii="Symbol" w:hAnsi="Symbol" w:hint="default"/>
      </w:rPr>
    </w:lvl>
    <w:lvl w:ilvl="1" w:tplc="9B5CB51A">
      <w:start w:val="1"/>
      <w:numFmt w:val="bullet"/>
      <w:lvlText w:val="o"/>
      <w:lvlJc w:val="left"/>
      <w:pPr>
        <w:ind w:left="1440" w:hanging="360"/>
      </w:pPr>
      <w:rPr>
        <w:rFonts w:ascii="Courier New" w:hAnsi="Courier New" w:hint="default"/>
      </w:rPr>
    </w:lvl>
    <w:lvl w:ilvl="2" w:tplc="3F82EFDA">
      <w:start w:val="1"/>
      <w:numFmt w:val="bullet"/>
      <w:lvlText w:val=""/>
      <w:lvlJc w:val="left"/>
      <w:pPr>
        <w:ind w:left="2160" w:hanging="360"/>
      </w:pPr>
      <w:rPr>
        <w:rFonts w:ascii="Wingdings" w:hAnsi="Wingdings" w:hint="default"/>
      </w:rPr>
    </w:lvl>
    <w:lvl w:ilvl="3" w:tplc="30AC9ED2">
      <w:start w:val="1"/>
      <w:numFmt w:val="bullet"/>
      <w:lvlText w:val=""/>
      <w:lvlJc w:val="left"/>
      <w:pPr>
        <w:ind w:left="2880" w:hanging="360"/>
      </w:pPr>
      <w:rPr>
        <w:rFonts w:ascii="Symbol" w:hAnsi="Symbol" w:hint="default"/>
      </w:rPr>
    </w:lvl>
    <w:lvl w:ilvl="4" w:tplc="454E399C">
      <w:start w:val="1"/>
      <w:numFmt w:val="bullet"/>
      <w:lvlText w:val="o"/>
      <w:lvlJc w:val="left"/>
      <w:pPr>
        <w:ind w:left="3600" w:hanging="360"/>
      </w:pPr>
      <w:rPr>
        <w:rFonts w:ascii="Courier New" w:hAnsi="Courier New" w:hint="default"/>
      </w:rPr>
    </w:lvl>
    <w:lvl w:ilvl="5" w:tplc="8892E400">
      <w:start w:val="1"/>
      <w:numFmt w:val="bullet"/>
      <w:lvlText w:val=""/>
      <w:lvlJc w:val="left"/>
      <w:pPr>
        <w:ind w:left="4320" w:hanging="360"/>
      </w:pPr>
      <w:rPr>
        <w:rFonts w:ascii="Wingdings" w:hAnsi="Wingdings" w:hint="default"/>
      </w:rPr>
    </w:lvl>
    <w:lvl w:ilvl="6" w:tplc="7EF643AE">
      <w:start w:val="1"/>
      <w:numFmt w:val="bullet"/>
      <w:lvlText w:val=""/>
      <w:lvlJc w:val="left"/>
      <w:pPr>
        <w:ind w:left="5040" w:hanging="360"/>
      </w:pPr>
      <w:rPr>
        <w:rFonts w:ascii="Symbol" w:hAnsi="Symbol" w:hint="default"/>
      </w:rPr>
    </w:lvl>
    <w:lvl w:ilvl="7" w:tplc="BFDAB722">
      <w:start w:val="1"/>
      <w:numFmt w:val="bullet"/>
      <w:lvlText w:val="o"/>
      <w:lvlJc w:val="left"/>
      <w:pPr>
        <w:ind w:left="5760" w:hanging="360"/>
      </w:pPr>
      <w:rPr>
        <w:rFonts w:ascii="Courier New" w:hAnsi="Courier New" w:hint="default"/>
      </w:rPr>
    </w:lvl>
    <w:lvl w:ilvl="8" w:tplc="2E1060D4">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9CD2A16"/>
    <w:multiLevelType w:val="hybridMultilevel"/>
    <w:tmpl w:val="6EEE4280"/>
    <w:lvl w:ilvl="0" w:tplc="8C0E63E2">
      <w:start w:val="1"/>
      <w:numFmt w:val="bullet"/>
      <w:lvlText w:val="·"/>
      <w:lvlJc w:val="left"/>
      <w:pPr>
        <w:ind w:left="785" w:hanging="360"/>
      </w:pPr>
      <w:rPr>
        <w:rFonts w:ascii="Symbol" w:hAnsi="Symbol" w:hint="default"/>
      </w:rPr>
    </w:lvl>
    <w:lvl w:ilvl="1" w:tplc="3AE6D236">
      <w:start w:val="1"/>
      <w:numFmt w:val="bullet"/>
      <w:lvlText w:val="o"/>
      <w:lvlJc w:val="left"/>
      <w:pPr>
        <w:ind w:left="1505" w:hanging="360"/>
      </w:pPr>
      <w:rPr>
        <w:rFonts w:ascii="Courier New" w:hAnsi="Courier New" w:hint="default"/>
      </w:rPr>
    </w:lvl>
    <w:lvl w:ilvl="2" w:tplc="DA625AC6">
      <w:start w:val="1"/>
      <w:numFmt w:val="bullet"/>
      <w:lvlText w:val=""/>
      <w:lvlJc w:val="left"/>
      <w:pPr>
        <w:ind w:left="2225" w:hanging="360"/>
      </w:pPr>
      <w:rPr>
        <w:rFonts w:ascii="Wingdings" w:hAnsi="Wingdings" w:hint="default"/>
      </w:rPr>
    </w:lvl>
    <w:lvl w:ilvl="3" w:tplc="D23E2DE2">
      <w:start w:val="1"/>
      <w:numFmt w:val="bullet"/>
      <w:lvlText w:val=""/>
      <w:lvlJc w:val="left"/>
      <w:pPr>
        <w:ind w:left="2945" w:hanging="360"/>
      </w:pPr>
      <w:rPr>
        <w:rFonts w:ascii="Symbol" w:hAnsi="Symbol" w:hint="default"/>
      </w:rPr>
    </w:lvl>
    <w:lvl w:ilvl="4" w:tplc="95CE739C">
      <w:start w:val="1"/>
      <w:numFmt w:val="bullet"/>
      <w:lvlText w:val="o"/>
      <w:lvlJc w:val="left"/>
      <w:pPr>
        <w:ind w:left="3665" w:hanging="360"/>
      </w:pPr>
      <w:rPr>
        <w:rFonts w:ascii="Courier New" w:hAnsi="Courier New" w:hint="default"/>
      </w:rPr>
    </w:lvl>
    <w:lvl w:ilvl="5" w:tplc="BBF657C6">
      <w:start w:val="1"/>
      <w:numFmt w:val="bullet"/>
      <w:lvlText w:val=""/>
      <w:lvlJc w:val="left"/>
      <w:pPr>
        <w:ind w:left="4385" w:hanging="360"/>
      </w:pPr>
      <w:rPr>
        <w:rFonts w:ascii="Wingdings" w:hAnsi="Wingdings" w:hint="default"/>
      </w:rPr>
    </w:lvl>
    <w:lvl w:ilvl="6" w:tplc="BDCCDBB0">
      <w:start w:val="1"/>
      <w:numFmt w:val="bullet"/>
      <w:lvlText w:val=""/>
      <w:lvlJc w:val="left"/>
      <w:pPr>
        <w:ind w:left="5105" w:hanging="360"/>
      </w:pPr>
      <w:rPr>
        <w:rFonts w:ascii="Symbol" w:hAnsi="Symbol" w:hint="default"/>
      </w:rPr>
    </w:lvl>
    <w:lvl w:ilvl="7" w:tplc="825A3D3C">
      <w:start w:val="1"/>
      <w:numFmt w:val="bullet"/>
      <w:lvlText w:val="o"/>
      <w:lvlJc w:val="left"/>
      <w:pPr>
        <w:ind w:left="5825" w:hanging="360"/>
      </w:pPr>
      <w:rPr>
        <w:rFonts w:ascii="Courier New" w:hAnsi="Courier New" w:hint="default"/>
      </w:rPr>
    </w:lvl>
    <w:lvl w:ilvl="8" w:tplc="97A066D2">
      <w:start w:val="1"/>
      <w:numFmt w:val="bullet"/>
      <w:lvlText w:val=""/>
      <w:lvlJc w:val="left"/>
      <w:pPr>
        <w:ind w:left="6545" w:hanging="360"/>
      </w:pPr>
      <w:rPr>
        <w:rFonts w:ascii="Wingdings" w:hAnsi="Wingdings" w:hint="default"/>
      </w:rPr>
    </w:lvl>
  </w:abstractNum>
  <w:num w:numId="1" w16cid:durableId="1182742652">
    <w:abstractNumId w:val="3"/>
  </w:num>
  <w:num w:numId="2" w16cid:durableId="73672553">
    <w:abstractNumId w:val="15"/>
  </w:num>
  <w:num w:numId="3" w16cid:durableId="551386548">
    <w:abstractNumId w:val="27"/>
  </w:num>
  <w:num w:numId="4" w16cid:durableId="1328249599">
    <w:abstractNumId w:val="19"/>
  </w:num>
  <w:num w:numId="5" w16cid:durableId="1629507774">
    <w:abstractNumId w:val="13"/>
  </w:num>
  <w:num w:numId="6" w16cid:durableId="815100522">
    <w:abstractNumId w:val="26"/>
  </w:num>
  <w:num w:numId="7" w16cid:durableId="1664971962">
    <w:abstractNumId w:val="5"/>
  </w:num>
  <w:num w:numId="8" w16cid:durableId="420836819">
    <w:abstractNumId w:val="24"/>
  </w:num>
  <w:num w:numId="9" w16cid:durableId="1352684847">
    <w:abstractNumId w:val="16"/>
  </w:num>
  <w:num w:numId="10" w16cid:durableId="1326278409">
    <w:abstractNumId w:val="9"/>
  </w:num>
  <w:num w:numId="11" w16cid:durableId="1897081028">
    <w:abstractNumId w:val="10"/>
  </w:num>
  <w:num w:numId="12" w16cid:durableId="1114714032">
    <w:abstractNumId w:val="14"/>
  </w:num>
  <w:num w:numId="13" w16cid:durableId="1289899390">
    <w:abstractNumId w:val="23"/>
  </w:num>
  <w:num w:numId="14" w16cid:durableId="1550071778">
    <w:abstractNumId w:val="7"/>
  </w:num>
  <w:num w:numId="15" w16cid:durableId="255409480">
    <w:abstractNumId w:val="0"/>
  </w:num>
  <w:num w:numId="16" w16cid:durableId="595863372">
    <w:abstractNumId w:val="12"/>
  </w:num>
  <w:num w:numId="17" w16cid:durableId="1696079724">
    <w:abstractNumId w:val="4"/>
  </w:num>
  <w:num w:numId="18" w16cid:durableId="1322543389">
    <w:abstractNumId w:val="22"/>
  </w:num>
  <w:num w:numId="19" w16cid:durableId="1038435616">
    <w:abstractNumId w:val="17"/>
  </w:num>
  <w:num w:numId="20" w16cid:durableId="1684669347">
    <w:abstractNumId w:val="11"/>
  </w:num>
  <w:num w:numId="21" w16cid:durableId="167530252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27152669">
    <w:abstractNumId w:val="8"/>
  </w:num>
  <w:num w:numId="23" w16cid:durableId="1098675631">
    <w:abstractNumId w:val="1"/>
  </w:num>
  <w:num w:numId="24" w16cid:durableId="729887100">
    <w:abstractNumId w:val="6"/>
  </w:num>
  <w:num w:numId="25" w16cid:durableId="1404333318">
    <w:abstractNumId w:val="2"/>
  </w:num>
  <w:num w:numId="26" w16cid:durableId="1491486446">
    <w:abstractNumId w:val="28"/>
  </w:num>
  <w:num w:numId="27" w16cid:durableId="938948956">
    <w:abstractNumId w:val="18"/>
  </w:num>
  <w:num w:numId="28" w16cid:durableId="198588287">
    <w:abstractNumId w:val="25"/>
  </w:num>
  <w:num w:numId="29" w16cid:durableId="126426860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F10"/>
    <w:rsid w:val="00011666"/>
    <w:rsid w:val="00026B02"/>
    <w:rsid w:val="000822E5"/>
    <w:rsid w:val="000971FC"/>
    <w:rsid w:val="000A2A3A"/>
    <w:rsid w:val="000A492A"/>
    <w:rsid w:val="000B628D"/>
    <w:rsid w:val="000D2F80"/>
    <w:rsid w:val="000E413A"/>
    <w:rsid w:val="000F5AA3"/>
    <w:rsid w:val="00100396"/>
    <w:rsid w:val="00100B5C"/>
    <w:rsid w:val="001106E9"/>
    <w:rsid w:val="00124CA5"/>
    <w:rsid w:val="00134F77"/>
    <w:rsid w:val="00152E9D"/>
    <w:rsid w:val="00154487"/>
    <w:rsid w:val="001611C4"/>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6AD5"/>
    <w:rsid w:val="002444CA"/>
    <w:rsid w:val="00260DE6"/>
    <w:rsid w:val="00273FEE"/>
    <w:rsid w:val="0028204E"/>
    <w:rsid w:val="0028591B"/>
    <w:rsid w:val="002878BF"/>
    <w:rsid w:val="00291841"/>
    <w:rsid w:val="002A2F79"/>
    <w:rsid w:val="002C449B"/>
    <w:rsid w:val="002C6040"/>
    <w:rsid w:val="002C7DCF"/>
    <w:rsid w:val="002D5B3F"/>
    <w:rsid w:val="002E272E"/>
    <w:rsid w:val="002F5778"/>
    <w:rsid w:val="00303603"/>
    <w:rsid w:val="003223E0"/>
    <w:rsid w:val="00347EE1"/>
    <w:rsid w:val="00352C4A"/>
    <w:rsid w:val="00362560"/>
    <w:rsid w:val="003732FD"/>
    <w:rsid w:val="003753B2"/>
    <w:rsid w:val="00376559"/>
    <w:rsid w:val="00382BAA"/>
    <w:rsid w:val="00384D73"/>
    <w:rsid w:val="003858DF"/>
    <w:rsid w:val="00393EB6"/>
    <w:rsid w:val="003A3CE5"/>
    <w:rsid w:val="003B366F"/>
    <w:rsid w:val="003B3F9D"/>
    <w:rsid w:val="003B6C95"/>
    <w:rsid w:val="003E53EC"/>
    <w:rsid w:val="003E5751"/>
    <w:rsid w:val="0040344D"/>
    <w:rsid w:val="004046A9"/>
    <w:rsid w:val="00404C50"/>
    <w:rsid w:val="00421CC2"/>
    <w:rsid w:val="00423934"/>
    <w:rsid w:val="00426244"/>
    <w:rsid w:val="00451810"/>
    <w:rsid w:val="00456743"/>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101"/>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60E8"/>
    <w:rsid w:val="0066725E"/>
    <w:rsid w:val="006716C7"/>
    <w:rsid w:val="00681208"/>
    <w:rsid w:val="00681FA9"/>
    <w:rsid w:val="00691EA9"/>
    <w:rsid w:val="006934D4"/>
    <w:rsid w:val="006A6DC3"/>
    <w:rsid w:val="006D49ED"/>
    <w:rsid w:val="006D55CE"/>
    <w:rsid w:val="006D637A"/>
    <w:rsid w:val="006D6F24"/>
    <w:rsid w:val="006D7E5D"/>
    <w:rsid w:val="006F0F95"/>
    <w:rsid w:val="006F45BF"/>
    <w:rsid w:val="006F60E0"/>
    <w:rsid w:val="00702F71"/>
    <w:rsid w:val="007223ED"/>
    <w:rsid w:val="007366DF"/>
    <w:rsid w:val="00757839"/>
    <w:rsid w:val="00770C81"/>
    <w:rsid w:val="00791024"/>
    <w:rsid w:val="00793F0A"/>
    <w:rsid w:val="007A2657"/>
    <w:rsid w:val="007C682C"/>
    <w:rsid w:val="007D2385"/>
    <w:rsid w:val="007F214F"/>
    <w:rsid w:val="007F238B"/>
    <w:rsid w:val="00800069"/>
    <w:rsid w:val="008042F0"/>
    <w:rsid w:val="008060CD"/>
    <w:rsid w:val="008310A0"/>
    <w:rsid w:val="00832CE6"/>
    <w:rsid w:val="00835D29"/>
    <w:rsid w:val="00842E7F"/>
    <w:rsid w:val="00852933"/>
    <w:rsid w:val="008566E5"/>
    <w:rsid w:val="008566FE"/>
    <w:rsid w:val="00865B46"/>
    <w:rsid w:val="00895734"/>
    <w:rsid w:val="00896134"/>
    <w:rsid w:val="008A62BC"/>
    <w:rsid w:val="008B43E7"/>
    <w:rsid w:val="008B4479"/>
    <w:rsid w:val="008D763F"/>
    <w:rsid w:val="008F036F"/>
    <w:rsid w:val="008F1308"/>
    <w:rsid w:val="008F6734"/>
    <w:rsid w:val="008F78C2"/>
    <w:rsid w:val="0090379E"/>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71C7"/>
    <w:rsid w:val="009B10ED"/>
    <w:rsid w:val="009D3EA4"/>
    <w:rsid w:val="009D649C"/>
    <w:rsid w:val="009E4BC1"/>
    <w:rsid w:val="009F5CB2"/>
    <w:rsid w:val="00A03BB8"/>
    <w:rsid w:val="00A16E98"/>
    <w:rsid w:val="00A3505D"/>
    <w:rsid w:val="00A4036F"/>
    <w:rsid w:val="00A406E5"/>
    <w:rsid w:val="00A4641C"/>
    <w:rsid w:val="00A55876"/>
    <w:rsid w:val="00A56571"/>
    <w:rsid w:val="00A67FB1"/>
    <w:rsid w:val="00A85BFE"/>
    <w:rsid w:val="00A95AD3"/>
    <w:rsid w:val="00AB6FE7"/>
    <w:rsid w:val="00AB7AD7"/>
    <w:rsid w:val="00AD2430"/>
    <w:rsid w:val="00AE41A6"/>
    <w:rsid w:val="00AE5598"/>
    <w:rsid w:val="00AF0E34"/>
    <w:rsid w:val="00AF271D"/>
    <w:rsid w:val="00AF56C2"/>
    <w:rsid w:val="00B004E6"/>
    <w:rsid w:val="00B035D9"/>
    <w:rsid w:val="00B05D08"/>
    <w:rsid w:val="00B0744D"/>
    <w:rsid w:val="00B50EA8"/>
    <w:rsid w:val="00B60459"/>
    <w:rsid w:val="00B64082"/>
    <w:rsid w:val="00B72325"/>
    <w:rsid w:val="00B81AD3"/>
    <w:rsid w:val="00B829D8"/>
    <w:rsid w:val="00B84B5B"/>
    <w:rsid w:val="00B86446"/>
    <w:rsid w:val="00BA1176"/>
    <w:rsid w:val="00BA57F8"/>
    <w:rsid w:val="00BC34CA"/>
    <w:rsid w:val="00BD3707"/>
    <w:rsid w:val="00BD4F9E"/>
    <w:rsid w:val="00BE0B01"/>
    <w:rsid w:val="00BE79C7"/>
    <w:rsid w:val="00BF3CB5"/>
    <w:rsid w:val="00C01A3F"/>
    <w:rsid w:val="00C073F1"/>
    <w:rsid w:val="00C1285B"/>
    <w:rsid w:val="00C13582"/>
    <w:rsid w:val="00C1361B"/>
    <w:rsid w:val="00C14E1F"/>
    <w:rsid w:val="00C315AF"/>
    <w:rsid w:val="00C36D9A"/>
    <w:rsid w:val="00C44A72"/>
    <w:rsid w:val="00C61FC2"/>
    <w:rsid w:val="00C705F9"/>
    <w:rsid w:val="00C80F0F"/>
    <w:rsid w:val="00C8667A"/>
    <w:rsid w:val="00C93BCB"/>
    <w:rsid w:val="00CC14CD"/>
    <w:rsid w:val="00CC241A"/>
    <w:rsid w:val="00CD438E"/>
    <w:rsid w:val="00CE4035"/>
    <w:rsid w:val="00CE65AB"/>
    <w:rsid w:val="00CF4266"/>
    <w:rsid w:val="00D22D9C"/>
    <w:rsid w:val="00D241F1"/>
    <w:rsid w:val="00D275CB"/>
    <w:rsid w:val="00D30DFA"/>
    <w:rsid w:val="00D319DD"/>
    <w:rsid w:val="00D321AF"/>
    <w:rsid w:val="00D463A5"/>
    <w:rsid w:val="00D46727"/>
    <w:rsid w:val="00D4710D"/>
    <w:rsid w:val="00D47D25"/>
    <w:rsid w:val="00D56070"/>
    <w:rsid w:val="00D62ACD"/>
    <w:rsid w:val="00DA36EE"/>
    <w:rsid w:val="00DB116D"/>
    <w:rsid w:val="00DB3175"/>
    <w:rsid w:val="00DD17CC"/>
    <w:rsid w:val="00DE217A"/>
    <w:rsid w:val="00DE6E8D"/>
    <w:rsid w:val="00DF321B"/>
    <w:rsid w:val="00E230E0"/>
    <w:rsid w:val="00E27F15"/>
    <w:rsid w:val="00E51AAC"/>
    <w:rsid w:val="00E61D06"/>
    <w:rsid w:val="00E66CC0"/>
    <w:rsid w:val="00E728A9"/>
    <w:rsid w:val="00E807D9"/>
    <w:rsid w:val="00EA0F4E"/>
    <w:rsid w:val="00EA295B"/>
    <w:rsid w:val="00EA31EF"/>
    <w:rsid w:val="00EA3B9B"/>
    <w:rsid w:val="00EA6801"/>
    <w:rsid w:val="00EB4F96"/>
    <w:rsid w:val="00ED011E"/>
    <w:rsid w:val="00ED7072"/>
    <w:rsid w:val="00EE3132"/>
    <w:rsid w:val="00EE3D9D"/>
    <w:rsid w:val="00EE6F25"/>
    <w:rsid w:val="00F02126"/>
    <w:rsid w:val="00F03D85"/>
    <w:rsid w:val="00F07C8C"/>
    <w:rsid w:val="00F17942"/>
    <w:rsid w:val="00F249F1"/>
    <w:rsid w:val="00F25B9D"/>
    <w:rsid w:val="00F2664E"/>
    <w:rsid w:val="00F31163"/>
    <w:rsid w:val="00F31C04"/>
    <w:rsid w:val="00F41055"/>
    <w:rsid w:val="00F442A7"/>
    <w:rsid w:val="00F53E5F"/>
    <w:rsid w:val="00F57A89"/>
    <w:rsid w:val="00F61A20"/>
    <w:rsid w:val="00F631BF"/>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AE5598"/>
  </w:style>
  <w:style w:type="character" w:customStyle="1" w:styleId="eop">
    <w:name w:val="eop"/>
    <w:basedOn w:val="DefaultParagraphFont"/>
    <w:rsid w:val="00AE5598"/>
  </w:style>
  <w:style w:type="paragraph" w:customStyle="1" w:styleId="paragraph">
    <w:name w:val="paragraph"/>
    <w:basedOn w:val="Normal"/>
    <w:rsid w:val="00AE5598"/>
    <w:pPr>
      <w:spacing w:before="100" w:beforeAutospacing="1" w:after="100" w:afterAutospacing="1"/>
    </w:pPr>
    <w:rPr>
      <w:sz w:val="24"/>
      <w:szCs w:val="24"/>
      <w:lang w:eastAsia="zh-CN"/>
    </w:rPr>
  </w:style>
  <w:style w:type="paragraph" w:customStyle="1" w:styleId="TableParagraph">
    <w:name w:val="Table Paragraph"/>
    <w:basedOn w:val="Normal"/>
    <w:uiPriority w:val="1"/>
    <w:qFormat/>
    <w:rsid w:val="00CD438E"/>
    <w:pPr>
      <w:widowControl w:val="0"/>
      <w:autoSpaceDE w:val="0"/>
      <w:autoSpaceDN w:val="0"/>
      <w:ind w:left="107"/>
    </w:pPr>
    <w:rPr>
      <w:rFonts w:ascii="Arial" w:eastAsia="Arial" w:hAnsi="Arial" w:cs="Arial"/>
      <w:sz w:val="22"/>
      <w:szCs w:val="22"/>
      <w:lang w:val="en-US" w:eastAsia="en-US"/>
    </w:rPr>
  </w:style>
  <w:style w:type="character" w:customStyle="1" w:styleId="ListParagraphChar">
    <w:name w:val="List Paragraph Char"/>
    <w:link w:val="ListParagraph"/>
    <w:uiPriority w:val="34"/>
    <w:locked/>
    <w:rsid w:val="00E61D0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3784</Words>
  <Characters>21570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25304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Sue Ainsworth</cp:lastModifiedBy>
  <cp:revision>2</cp:revision>
  <cp:lastPrinted>2014-10-10T07:42:00Z</cp:lastPrinted>
  <dcterms:created xsi:type="dcterms:W3CDTF">2026-07-12T10:59:00Z</dcterms:created>
  <dcterms:modified xsi:type="dcterms:W3CDTF">2026-07-12T10:59:00Z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