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81CB6" w14:textId="5F8890F5" w:rsidR="00E73BF7" w:rsidRPr="00191AE2" w:rsidRDefault="00AC128B" w:rsidP="00AC128B">
      <w:pPr>
        <w:jc w:val="center"/>
        <w:rPr>
          <w:sz w:val="44"/>
          <w:szCs w:val="44"/>
        </w:rPr>
      </w:pPr>
      <w:r w:rsidRPr="00191AE2">
        <w:rPr>
          <w:sz w:val="44"/>
          <w:szCs w:val="44"/>
        </w:rPr>
        <w:t>Dissertation- Proposal</w:t>
      </w:r>
    </w:p>
    <w:p w14:paraId="1F8A0871" w14:textId="52CD9F47" w:rsidR="00AC128B" w:rsidRPr="00191AE2" w:rsidRDefault="00AC128B" w:rsidP="00AC128B">
      <w:pPr>
        <w:jc w:val="center"/>
        <w:rPr>
          <w:sz w:val="44"/>
          <w:szCs w:val="44"/>
        </w:rPr>
      </w:pPr>
      <w:r w:rsidRPr="00191AE2">
        <w:rPr>
          <w:sz w:val="44"/>
          <w:szCs w:val="44"/>
        </w:rPr>
        <w:t>LCBB6000</w:t>
      </w:r>
    </w:p>
    <w:p w14:paraId="6594100B" w14:textId="68B863E9" w:rsidR="00AC128B" w:rsidRPr="00191AE2" w:rsidRDefault="00AC128B" w:rsidP="00AC128B">
      <w:pPr>
        <w:jc w:val="center"/>
        <w:rPr>
          <w:sz w:val="44"/>
          <w:szCs w:val="44"/>
        </w:rPr>
      </w:pPr>
      <w:r w:rsidRPr="00191AE2">
        <w:rPr>
          <w:sz w:val="44"/>
          <w:szCs w:val="44"/>
        </w:rPr>
        <w:t>BA(Hons)Business Management</w:t>
      </w:r>
    </w:p>
    <w:p w14:paraId="4DCC9A6A" w14:textId="17EE2C3B" w:rsidR="00AC128B" w:rsidRPr="00191AE2" w:rsidRDefault="00AC128B" w:rsidP="00AC128B">
      <w:pPr>
        <w:jc w:val="center"/>
        <w:rPr>
          <w:sz w:val="44"/>
          <w:szCs w:val="44"/>
        </w:rPr>
      </w:pPr>
      <w:r w:rsidRPr="00191AE2">
        <w:rPr>
          <w:sz w:val="44"/>
          <w:szCs w:val="44"/>
        </w:rPr>
        <w:t>University of Wales Trinity Saint David (London Campus)</w:t>
      </w:r>
    </w:p>
    <w:p w14:paraId="352D36DE" w14:textId="77777777" w:rsidR="001B476E" w:rsidRDefault="00E73BF7">
      <w:r>
        <w:br w:type="page"/>
      </w:r>
    </w:p>
    <w:sdt>
      <w:sdtPr>
        <w:id w:val="-124697272"/>
        <w:docPartObj>
          <w:docPartGallery w:val="Table of Contents"/>
          <w:docPartUnique/>
        </w:docPartObj>
      </w:sdtPr>
      <w:sdtEndPr>
        <w:rPr>
          <w:rFonts w:asciiTheme="minorHAnsi" w:eastAsiaTheme="minorEastAsia" w:hAnsiTheme="minorHAnsi" w:cstheme="minorBidi"/>
          <w:b/>
          <w:bCs/>
          <w:color w:val="auto"/>
          <w:kern w:val="2"/>
          <w:sz w:val="22"/>
          <w:szCs w:val="22"/>
          <w:lang w:eastAsia="en-US"/>
          <w14:ligatures w14:val="standardContextual"/>
        </w:rPr>
      </w:sdtEndPr>
      <w:sdtContent>
        <w:p w14:paraId="229EC302" w14:textId="3143420A" w:rsidR="001B476E" w:rsidRDefault="001B476E">
          <w:pPr>
            <w:pStyle w:val="TOCHeading"/>
          </w:pPr>
          <w:r>
            <w:t>Table of Contents</w:t>
          </w:r>
        </w:p>
        <w:p w14:paraId="7680EF02" w14:textId="49938DAB" w:rsidR="001B476E" w:rsidRDefault="001B476E">
          <w:pPr>
            <w:pStyle w:val="TOC1"/>
            <w:tabs>
              <w:tab w:val="right" w:leader="dot" w:pos="9350"/>
            </w:tabs>
            <w:rPr>
              <w:noProof/>
              <w:lang w:eastAsia="en-GB"/>
            </w:rPr>
          </w:pPr>
          <w:r>
            <w:fldChar w:fldCharType="begin"/>
          </w:r>
          <w:r>
            <w:instrText xml:space="preserve"> TOC \o "1-3" \h \z \u </w:instrText>
          </w:r>
          <w:r>
            <w:fldChar w:fldCharType="separate"/>
          </w:r>
          <w:hyperlink w:anchor="_Toc153794058" w:history="1">
            <w:r w:rsidRPr="00165570">
              <w:rPr>
                <w:rStyle w:val="Hyperlink"/>
                <w:noProof/>
              </w:rPr>
              <w:t>Cover page</w:t>
            </w:r>
            <w:r>
              <w:rPr>
                <w:noProof/>
                <w:webHidden/>
              </w:rPr>
              <w:tab/>
            </w:r>
            <w:r>
              <w:rPr>
                <w:noProof/>
                <w:webHidden/>
              </w:rPr>
              <w:fldChar w:fldCharType="begin"/>
            </w:r>
            <w:r>
              <w:rPr>
                <w:noProof/>
                <w:webHidden/>
              </w:rPr>
              <w:instrText xml:space="preserve"> PAGEREF _Toc153794058 \h </w:instrText>
            </w:r>
            <w:r>
              <w:rPr>
                <w:noProof/>
                <w:webHidden/>
              </w:rPr>
            </w:r>
            <w:r>
              <w:rPr>
                <w:noProof/>
                <w:webHidden/>
              </w:rPr>
              <w:fldChar w:fldCharType="separate"/>
            </w:r>
            <w:r>
              <w:rPr>
                <w:noProof/>
                <w:webHidden/>
              </w:rPr>
              <w:t>3</w:t>
            </w:r>
            <w:r>
              <w:rPr>
                <w:noProof/>
                <w:webHidden/>
              </w:rPr>
              <w:fldChar w:fldCharType="end"/>
            </w:r>
          </w:hyperlink>
        </w:p>
        <w:p w14:paraId="4B5E119E" w14:textId="5A432706" w:rsidR="001B476E" w:rsidRDefault="001B476E">
          <w:pPr>
            <w:pStyle w:val="TOC1"/>
            <w:tabs>
              <w:tab w:val="right" w:leader="dot" w:pos="9350"/>
            </w:tabs>
            <w:rPr>
              <w:noProof/>
              <w:lang w:eastAsia="en-GB"/>
            </w:rPr>
          </w:pPr>
          <w:hyperlink w:anchor="_Toc153794059" w:history="1">
            <w:r w:rsidRPr="00165570">
              <w:rPr>
                <w:rStyle w:val="Hyperlink"/>
                <w:noProof/>
              </w:rPr>
              <w:t>Chapter 1:</w:t>
            </w:r>
            <w:r>
              <w:rPr>
                <w:noProof/>
                <w:webHidden/>
              </w:rPr>
              <w:tab/>
            </w:r>
            <w:r>
              <w:rPr>
                <w:noProof/>
                <w:webHidden/>
              </w:rPr>
              <w:fldChar w:fldCharType="begin"/>
            </w:r>
            <w:r>
              <w:rPr>
                <w:noProof/>
                <w:webHidden/>
              </w:rPr>
              <w:instrText xml:space="preserve"> PAGEREF _Toc153794059 \h </w:instrText>
            </w:r>
            <w:r>
              <w:rPr>
                <w:noProof/>
                <w:webHidden/>
              </w:rPr>
            </w:r>
            <w:r>
              <w:rPr>
                <w:noProof/>
                <w:webHidden/>
              </w:rPr>
              <w:fldChar w:fldCharType="separate"/>
            </w:r>
            <w:r>
              <w:rPr>
                <w:noProof/>
                <w:webHidden/>
              </w:rPr>
              <w:t>4</w:t>
            </w:r>
            <w:r>
              <w:rPr>
                <w:noProof/>
                <w:webHidden/>
              </w:rPr>
              <w:fldChar w:fldCharType="end"/>
            </w:r>
          </w:hyperlink>
        </w:p>
        <w:p w14:paraId="72D6B7D5" w14:textId="094904C3" w:rsidR="001B476E" w:rsidRDefault="001B476E">
          <w:pPr>
            <w:pStyle w:val="TOC1"/>
            <w:tabs>
              <w:tab w:val="right" w:leader="dot" w:pos="9350"/>
            </w:tabs>
            <w:rPr>
              <w:noProof/>
              <w:lang w:eastAsia="en-GB"/>
            </w:rPr>
          </w:pPr>
          <w:hyperlink w:anchor="_Toc153794060" w:history="1">
            <w:r w:rsidRPr="00165570">
              <w:rPr>
                <w:rStyle w:val="Hyperlink"/>
                <w:noProof/>
              </w:rPr>
              <w:t>Introduction</w:t>
            </w:r>
            <w:r>
              <w:rPr>
                <w:noProof/>
                <w:webHidden/>
              </w:rPr>
              <w:tab/>
            </w:r>
            <w:r>
              <w:rPr>
                <w:noProof/>
                <w:webHidden/>
              </w:rPr>
              <w:fldChar w:fldCharType="begin"/>
            </w:r>
            <w:r>
              <w:rPr>
                <w:noProof/>
                <w:webHidden/>
              </w:rPr>
              <w:instrText xml:space="preserve"> PAGEREF _Toc153794060 \h </w:instrText>
            </w:r>
            <w:r>
              <w:rPr>
                <w:noProof/>
                <w:webHidden/>
              </w:rPr>
            </w:r>
            <w:r>
              <w:rPr>
                <w:noProof/>
                <w:webHidden/>
              </w:rPr>
              <w:fldChar w:fldCharType="separate"/>
            </w:r>
            <w:r>
              <w:rPr>
                <w:noProof/>
                <w:webHidden/>
              </w:rPr>
              <w:t>4</w:t>
            </w:r>
            <w:r>
              <w:rPr>
                <w:noProof/>
                <w:webHidden/>
              </w:rPr>
              <w:fldChar w:fldCharType="end"/>
            </w:r>
          </w:hyperlink>
        </w:p>
        <w:p w14:paraId="325753A0" w14:textId="17A85433" w:rsidR="001B476E" w:rsidRDefault="001B476E">
          <w:pPr>
            <w:pStyle w:val="TOC2"/>
            <w:tabs>
              <w:tab w:val="right" w:leader="dot" w:pos="9350"/>
            </w:tabs>
            <w:rPr>
              <w:noProof/>
              <w:lang w:eastAsia="en-GB"/>
            </w:rPr>
          </w:pPr>
          <w:hyperlink w:anchor="_Toc153794061" w:history="1">
            <w:r w:rsidRPr="00165570">
              <w:rPr>
                <w:rStyle w:val="Hyperlink"/>
                <w:noProof/>
              </w:rPr>
              <w:t>- About the topic:</w:t>
            </w:r>
            <w:r>
              <w:rPr>
                <w:noProof/>
                <w:webHidden/>
              </w:rPr>
              <w:tab/>
            </w:r>
            <w:r>
              <w:rPr>
                <w:noProof/>
                <w:webHidden/>
              </w:rPr>
              <w:fldChar w:fldCharType="begin"/>
            </w:r>
            <w:r>
              <w:rPr>
                <w:noProof/>
                <w:webHidden/>
              </w:rPr>
              <w:instrText xml:space="preserve"> PAGEREF _Toc153794061 \h </w:instrText>
            </w:r>
            <w:r>
              <w:rPr>
                <w:noProof/>
                <w:webHidden/>
              </w:rPr>
            </w:r>
            <w:r>
              <w:rPr>
                <w:noProof/>
                <w:webHidden/>
              </w:rPr>
              <w:fldChar w:fldCharType="separate"/>
            </w:r>
            <w:r>
              <w:rPr>
                <w:noProof/>
                <w:webHidden/>
              </w:rPr>
              <w:t>4</w:t>
            </w:r>
            <w:r>
              <w:rPr>
                <w:noProof/>
                <w:webHidden/>
              </w:rPr>
              <w:fldChar w:fldCharType="end"/>
            </w:r>
          </w:hyperlink>
        </w:p>
        <w:p w14:paraId="5B2FF4AB" w14:textId="7B43E735" w:rsidR="001B476E" w:rsidRDefault="001B476E">
          <w:pPr>
            <w:pStyle w:val="TOC2"/>
            <w:tabs>
              <w:tab w:val="right" w:leader="dot" w:pos="9350"/>
            </w:tabs>
            <w:rPr>
              <w:noProof/>
              <w:lang w:eastAsia="en-GB"/>
            </w:rPr>
          </w:pPr>
          <w:hyperlink w:anchor="_Toc153794062" w:history="1">
            <w:r w:rsidRPr="00165570">
              <w:rPr>
                <w:rStyle w:val="Hyperlink"/>
                <w:noProof/>
              </w:rPr>
              <w:t>-Significance of project and sustainability challenges:</w:t>
            </w:r>
            <w:r>
              <w:rPr>
                <w:noProof/>
                <w:webHidden/>
              </w:rPr>
              <w:tab/>
            </w:r>
            <w:r>
              <w:rPr>
                <w:noProof/>
                <w:webHidden/>
              </w:rPr>
              <w:fldChar w:fldCharType="begin"/>
            </w:r>
            <w:r>
              <w:rPr>
                <w:noProof/>
                <w:webHidden/>
              </w:rPr>
              <w:instrText xml:space="preserve"> PAGEREF _Toc153794062 \h </w:instrText>
            </w:r>
            <w:r>
              <w:rPr>
                <w:noProof/>
                <w:webHidden/>
              </w:rPr>
            </w:r>
            <w:r>
              <w:rPr>
                <w:noProof/>
                <w:webHidden/>
              </w:rPr>
              <w:fldChar w:fldCharType="separate"/>
            </w:r>
            <w:r>
              <w:rPr>
                <w:noProof/>
                <w:webHidden/>
              </w:rPr>
              <w:t>4</w:t>
            </w:r>
            <w:r>
              <w:rPr>
                <w:noProof/>
                <w:webHidden/>
              </w:rPr>
              <w:fldChar w:fldCharType="end"/>
            </w:r>
          </w:hyperlink>
        </w:p>
        <w:p w14:paraId="59CA3244" w14:textId="7255635E" w:rsidR="001B476E" w:rsidRDefault="001B476E">
          <w:pPr>
            <w:pStyle w:val="TOC2"/>
            <w:tabs>
              <w:tab w:val="right" w:leader="dot" w:pos="9350"/>
            </w:tabs>
            <w:rPr>
              <w:noProof/>
              <w:lang w:eastAsia="en-GB"/>
            </w:rPr>
          </w:pPr>
          <w:hyperlink w:anchor="_Toc153794063" w:history="1">
            <w:r w:rsidRPr="00165570">
              <w:rPr>
                <w:rStyle w:val="Hyperlink"/>
                <w:noProof/>
              </w:rPr>
              <w:t>Purpose of researching</w:t>
            </w:r>
            <w:r>
              <w:rPr>
                <w:noProof/>
                <w:webHidden/>
              </w:rPr>
              <w:tab/>
            </w:r>
            <w:r>
              <w:rPr>
                <w:noProof/>
                <w:webHidden/>
              </w:rPr>
              <w:fldChar w:fldCharType="begin"/>
            </w:r>
            <w:r>
              <w:rPr>
                <w:noProof/>
                <w:webHidden/>
              </w:rPr>
              <w:instrText xml:space="preserve"> PAGEREF _Toc153794063 \h </w:instrText>
            </w:r>
            <w:r>
              <w:rPr>
                <w:noProof/>
                <w:webHidden/>
              </w:rPr>
            </w:r>
            <w:r>
              <w:rPr>
                <w:noProof/>
                <w:webHidden/>
              </w:rPr>
              <w:fldChar w:fldCharType="separate"/>
            </w:r>
            <w:r>
              <w:rPr>
                <w:noProof/>
                <w:webHidden/>
              </w:rPr>
              <w:t>5</w:t>
            </w:r>
            <w:r>
              <w:rPr>
                <w:noProof/>
                <w:webHidden/>
              </w:rPr>
              <w:fldChar w:fldCharType="end"/>
            </w:r>
          </w:hyperlink>
        </w:p>
        <w:p w14:paraId="3CF734FE" w14:textId="31164980" w:rsidR="001B476E" w:rsidRDefault="001B476E">
          <w:pPr>
            <w:pStyle w:val="TOC2"/>
            <w:tabs>
              <w:tab w:val="right" w:leader="dot" w:pos="9350"/>
            </w:tabs>
            <w:rPr>
              <w:noProof/>
              <w:lang w:eastAsia="en-GB"/>
            </w:rPr>
          </w:pPr>
          <w:hyperlink w:anchor="_Toc153794064" w:history="1">
            <w:r w:rsidRPr="00165570">
              <w:rPr>
                <w:rStyle w:val="Hyperlink"/>
                <w:noProof/>
              </w:rPr>
              <w:t>Proposed aim, objectives, and research questions (Placeholder1)</w:t>
            </w:r>
            <w:r>
              <w:rPr>
                <w:noProof/>
                <w:webHidden/>
              </w:rPr>
              <w:tab/>
            </w:r>
            <w:r>
              <w:rPr>
                <w:noProof/>
                <w:webHidden/>
              </w:rPr>
              <w:fldChar w:fldCharType="begin"/>
            </w:r>
            <w:r>
              <w:rPr>
                <w:noProof/>
                <w:webHidden/>
              </w:rPr>
              <w:instrText xml:space="preserve"> PAGEREF _Toc153794064 \h </w:instrText>
            </w:r>
            <w:r>
              <w:rPr>
                <w:noProof/>
                <w:webHidden/>
              </w:rPr>
            </w:r>
            <w:r>
              <w:rPr>
                <w:noProof/>
                <w:webHidden/>
              </w:rPr>
              <w:fldChar w:fldCharType="separate"/>
            </w:r>
            <w:r>
              <w:rPr>
                <w:noProof/>
                <w:webHidden/>
              </w:rPr>
              <w:t>5</w:t>
            </w:r>
            <w:r>
              <w:rPr>
                <w:noProof/>
                <w:webHidden/>
              </w:rPr>
              <w:fldChar w:fldCharType="end"/>
            </w:r>
          </w:hyperlink>
        </w:p>
        <w:p w14:paraId="72B8C964" w14:textId="4D759056" w:rsidR="001B476E" w:rsidRDefault="001B476E">
          <w:pPr>
            <w:pStyle w:val="TOC1"/>
            <w:tabs>
              <w:tab w:val="right" w:leader="dot" w:pos="9350"/>
            </w:tabs>
            <w:rPr>
              <w:noProof/>
              <w:lang w:eastAsia="en-GB"/>
            </w:rPr>
          </w:pPr>
          <w:hyperlink w:anchor="_Toc153794065" w:history="1">
            <w:r w:rsidRPr="00165570">
              <w:rPr>
                <w:rStyle w:val="Hyperlink"/>
                <w:noProof/>
              </w:rPr>
              <w:t>Chapter 2:</w:t>
            </w:r>
            <w:r>
              <w:rPr>
                <w:noProof/>
                <w:webHidden/>
              </w:rPr>
              <w:tab/>
            </w:r>
            <w:r>
              <w:rPr>
                <w:noProof/>
                <w:webHidden/>
              </w:rPr>
              <w:fldChar w:fldCharType="begin"/>
            </w:r>
            <w:r>
              <w:rPr>
                <w:noProof/>
                <w:webHidden/>
              </w:rPr>
              <w:instrText xml:space="preserve"> PAGEREF _Toc153794065 \h </w:instrText>
            </w:r>
            <w:r>
              <w:rPr>
                <w:noProof/>
                <w:webHidden/>
              </w:rPr>
            </w:r>
            <w:r>
              <w:rPr>
                <w:noProof/>
                <w:webHidden/>
              </w:rPr>
              <w:fldChar w:fldCharType="separate"/>
            </w:r>
            <w:r>
              <w:rPr>
                <w:noProof/>
                <w:webHidden/>
              </w:rPr>
              <w:t>6</w:t>
            </w:r>
            <w:r>
              <w:rPr>
                <w:noProof/>
                <w:webHidden/>
              </w:rPr>
              <w:fldChar w:fldCharType="end"/>
            </w:r>
          </w:hyperlink>
        </w:p>
        <w:p w14:paraId="3612E85B" w14:textId="3D040A17" w:rsidR="001B476E" w:rsidRDefault="001B476E">
          <w:pPr>
            <w:pStyle w:val="TOC1"/>
            <w:tabs>
              <w:tab w:val="right" w:leader="dot" w:pos="9350"/>
            </w:tabs>
            <w:rPr>
              <w:noProof/>
              <w:lang w:eastAsia="en-GB"/>
            </w:rPr>
          </w:pPr>
          <w:hyperlink w:anchor="_Toc153794066" w:history="1">
            <w:r w:rsidRPr="00165570">
              <w:rPr>
                <w:rStyle w:val="Hyperlink"/>
                <w:noProof/>
              </w:rPr>
              <w:t>Literature Review</w:t>
            </w:r>
            <w:r>
              <w:rPr>
                <w:noProof/>
                <w:webHidden/>
              </w:rPr>
              <w:tab/>
            </w:r>
            <w:r>
              <w:rPr>
                <w:noProof/>
                <w:webHidden/>
              </w:rPr>
              <w:fldChar w:fldCharType="begin"/>
            </w:r>
            <w:r>
              <w:rPr>
                <w:noProof/>
                <w:webHidden/>
              </w:rPr>
              <w:instrText xml:space="preserve"> PAGEREF _Toc153794066 \h </w:instrText>
            </w:r>
            <w:r>
              <w:rPr>
                <w:noProof/>
                <w:webHidden/>
              </w:rPr>
            </w:r>
            <w:r>
              <w:rPr>
                <w:noProof/>
                <w:webHidden/>
              </w:rPr>
              <w:fldChar w:fldCharType="separate"/>
            </w:r>
            <w:r>
              <w:rPr>
                <w:noProof/>
                <w:webHidden/>
              </w:rPr>
              <w:t>6</w:t>
            </w:r>
            <w:r>
              <w:rPr>
                <w:noProof/>
                <w:webHidden/>
              </w:rPr>
              <w:fldChar w:fldCharType="end"/>
            </w:r>
          </w:hyperlink>
        </w:p>
        <w:p w14:paraId="0E68BB9C" w14:textId="54AE80C2" w:rsidR="001B476E" w:rsidRDefault="001B476E">
          <w:pPr>
            <w:pStyle w:val="TOC2"/>
            <w:tabs>
              <w:tab w:val="right" w:leader="dot" w:pos="9350"/>
            </w:tabs>
            <w:rPr>
              <w:noProof/>
              <w:lang w:eastAsia="en-GB"/>
            </w:rPr>
          </w:pPr>
          <w:hyperlink w:anchor="_Toc153794067" w:history="1">
            <w:r w:rsidRPr="00165570">
              <w:rPr>
                <w:rStyle w:val="Hyperlink"/>
                <w:noProof/>
              </w:rPr>
              <w:t>Definition:</w:t>
            </w:r>
            <w:r>
              <w:rPr>
                <w:noProof/>
                <w:webHidden/>
              </w:rPr>
              <w:tab/>
            </w:r>
            <w:r>
              <w:rPr>
                <w:noProof/>
                <w:webHidden/>
              </w:rPr>
              <w:fldChar w:fldCharType="begin"/>
            </w:r>
            <w:r>
              <w:rPr>
                <w:noProof/>
                <w:webHidden/>
              </w:rPr>
              <w:instrText xml:space="preserve"> PAGEREF _Toc153794067 \h </w:instrText>
            </w:r>
            <w:r>
              <w:rPr>
                <w:noProof/>
                <w:webHidden/>
              </w:rPr>
            </w:r>
            <w:r>
              <w:rPr>
                <w:noProof/>
                <w:webHidden/>
              </w:rPr>
              <w:fldChar w:fldCharType="separate"/>
            </w:r>
            <w:r>
              <w:rPr>
                <w:noProof/>
                <w:webHidden/>
              </w:rPr>
              <w:t>6</w:t>
            </w:r>
            <w:r>
              <w:rPr>
                <w:noProof/>
                <w:webHidden/>
              </w:rPr>
              <w:fldChar w:fldCharType="end"/>
            </w:r>
          </w:hyperlink>
        </w:p>
        <w:p w14:paraId="62F20D43" w14:textId="38735F90" w:rsidR="001B476E" w:rsidRDefault="001B476E">
          <w:pPr>
            <w:pStyle w:val="TOC2"/>
            <w:tabs>
              <w:tab w:val="right" w:leader="dot" w:pos="9350"/>
            </w:tabs>
            <w:rPr>
              <w:noProof/>
              <w:lang w:eastAsia="en-GB"/>
            </w:rPr>
          </w:pPr>
          <w:hyperlink w:anchor="_Toc153794068" w:history="1">
            <w:r w:rsidRPr="00165570">
              <w:rPr>
                <w:rStyle w:val="Hyperlink"/>
                <w:noProof/>
              </w:rPr>
              <w:t>Characteristics:</w:t>
            </w:r>
            <w:r>
              <w:rPr>
                <w:noProof/>
                <w:webHidden/>
              </w:rPr>
              <w:tab/>
            </w:r>
            <w:r>
              <w:rPr>
                <w:noProof/>
                <w:webHidden/>
              </w:rPr>
              <w:fldChar w:fldCharType="begin"/>
            </w:r>
            <w:r>
              <w:rPr>
                <w:noProof/>
                <w:webHidden/>
              </w:rPr>
              <w:instrText xml:space="preserve"> PAGEREF _Toc153794068 \h </w:instrText>
            </w:r>
            <w:r>
              <w:rPr>
                <w:noProof/>
                <w:webHidden/>
              </w:rPr>
            </w:r>
            <w:r>
              <w:rPr>
                <w:noProof/>
                <w:webHidden/>
              </w:rPr>
              <w:fldChar w:fldCharType="separate"/>
            </w:r>
            <w:r>
              <w:rPr>
                <w:noProof/>
                <w:webHidden/>
              </w:rPr>
              <w:t>6</w:t>
            </w:r>
            <w:r>
              <w:rPr>
                <w:noProof/>
                <w:webHidden/>
              </w:rPr>
              <w:fldChar w:fldCharType="end"/>
            </w:r>
          </w:hyperlink>
        </w:p>
        <w:p w14:paraId="7AF3A904" w14:textId="439D1CD8" w:rsidR="001B476E" w:rsidRDefault="001B476E">
          <w:pPr>
            <w:pStyle w:val="TOC2"/>
            <w:tabs>
              <w:tab w:val="right" w:leader="dot" w:pos="9350"/>
            </w:tabs>
            <w:rPr>
              <w:noProof/>
              <w:lang w:eastAsia="en-GB"/>
            </w:rPr>
          </w:pPr>
          <w:hyperlink w:anchor="_Toc153794069" w:history="1">
            <w:r w:rsidRPr="00165570">
              <w:rPr>
                <w:rStyle w:val="Hyperlink"/>
                <w:noProof/>
              </w:rPr>
              <w:t>Importance:</w:t>
            </w:r>
            <w:r>
              <w:rPr>
                <w:noProof/>
                <w:webHidden/>
              </w:rPr>
              <w:tab/>
            </w:r>
            <w:r>
              <w:rPr>
                <w:noProof/>
                <w:webHidden/>
              </w:rPr>
              <w:fldChar w:fldCharType="begin"/>
            </w:r>
            <w:r>
              <w:rPr>
                <w:noProof/>
                <w:webHidden/>
              </w:rPr>
              <w:instrText xml:space="preserve"> PAGEREF _Toc153794069 \h </w:instrText>
            </w:r>
            <w:r>
              <w:rPr>
                <w:noProof/>
                <w:webHidden/>
              </w:rPr>
            </w:r>
            <w:r>
              <w:rPr>
                <w:noProof/>
                <w:webHidden/>
              </w:rPr>
              <w:fldChar w:fldCharType="separate"/>
            </w:r>
            <w:r>
              <w:rPr>
                <w:noProof/>
                <w:webHidden/>
              </w:rPr>
              <w:t>7</w:t>
            </w:r>
            <w:r>
              <w:rPr>
                <w:noProof/>
                <w:webHidden/>
              </w:rPr>
              <w:fldChar w:fldCharType="end"/>
            </w:r>
          </w:hyperlink>
        </w:p>
        <w:p w14:paraId="70A7EAF2" w14:textId="79E4499C" w:rsidR="001B476E" w:rsidRDefault="001B476E">
          <w:pPr>
            <w:pStyle w:val="TOC2"/>
            <w:tabs>
              <w:tab w:val="right" w:leader="dot" w:pos="9350"/>
            </w:tabs>
            <w:rPr>
              <w:noProof/>
              <w:lang w:eastAsia="en-GB"/>
            </w:rPr>
          </w:pPr>
          <w:hyperlink w:anchor="_Toc153794070" w:history="1">
            <w:r w:rsidRPr="00165570">
              <w:rPr>
                <w:rStyle w:val="Hyperlink"/>
                <w:noProof/>
              </w:rPr>
              <w:t>Models:</w:t>
            </w:r>
            <w:r>
              <w:rPr>
                <w:noProof/>
                <w:webHidden/>
              </w:rPr>
              <w:tab/>
            </w:r>
            <w:r>
              <w:rPr>
                <w:noProof/>
                <w:webHidden/>
              </w:rPr>
              <w:fldChar w:fldCharType="begin"/>
            </w:r>
            <w:r>
              <w:rPr>
                <w:noProof/>
                <w:webHidden/>
              </w:rPr>
              <w:instrText xml:space="preserve"> PAGEREF _Toc153794070 \h </w:instrText>
            </w:r>
            <w:r>
              <w:rPr>
                <w:noProof/>
                <w:webHidden/>
              </w:rPr>
            </w:r>
            <w:r>
              <w:rPr>
                <w:noProof/>
                <w:webHidden/>
              </w:rPr>
              <w:fldChar w:fldCharType="separate"/>
            </w:r>
            <w:r>
              <w:rPr>
                <w:noProof/>
                <w:webHidden/>
              </w:rPr>
              <w:t>7</w:t>
            </w:r>
            <w:r>
              <w:rPr>
                <w:noProof/>
                <w:webHidden/>
              </w:rPr>
              <w:fldChar w:fldCharType="end"/>
            </w:r>
          </w:hyperlink>
        </w:p>
        <w:p w14:paraId="74ED46B7" w14:textId="059441EB" w:rsidR="001B476E" w:rsidRDefault="001B476E">
          <w:pPr>
            <w:pStyle w:val="TOC2"/>
            <w:tabs>
              <w:tab w:val="right" w:leader="dot" w:pos="9350"/>
            </w:tabs>
            <w:rPr>
              <w:noProof/>
              <w:lang w:eastAsia="en-GB"/>
            </w:rPr>
          </w:pPr>
          <w:hyperlink w:anchor="_Toc153794071" w:history="1">
            <w:r w:rsidRPr="00165570">
              <w:rPr>
                <w:rStyle w:val="Hyperlink"/>
                <w:noProof/>
              </w:rPr>
              <w:t>Theories:</w:t>
            </w:r>
            <w:r>
              <w:rPr>
                <w:noProof/>
                <w:webHidden/>
              </w:rPr>
              <w:tab/>
            </w:r>
            <w:r>
              <w:rPr>
                <w:noProof/>
                <w:webHidden/>
              </w:rPr>
              <w:fldChar w:fldCharType="begin"/>
            </w:r>
            <w:r>
              <w:rPr>
                <w:noProof/>
                <w:webHidden/>
              </w:rPr>
              <w:instrText xml:space="preserve"> PAGEREF _Toc153794071 \h </w:instrText>
            </w:r>
            <w:r>
              <w:rPr>
                <w:noProof/>
                <w:webHidden/>
              </w:rPr>
            </w:r>
            <w:r>
              <w:rPr>
                <w:noProof/>
                <w:webHidden/>
              </w:rPr>
              <w:fldChar w:fldCharType="separate"/>
            </w:r>
            <w:r>
              <w:rPr>
                <w:noProof/>
                <w:webHidden/>
              </w:rPr>
              <w:t>7</w:t>
            </w:r>
            <w:r>
              <w:rPr>
                <w:noProof/>
                <w:webHidden/>
              </w:rPr>
              <w:fldChar w:fldCharType="end"/>
            </w:r>
          </w:hyperlink>
        </w:p>
        <w:p w14:paraId="4DBEBD9C" w14:textId="36AA4859" w:rsidR="001B476E" w:rsidRDefault="001B476E">
          <w:pPr>
            <w:pStyle w:val="TOC2"/>
            <w:tabs>
              <w:tab w:val="right" w:leader="dot" w:pos="9350"/>
            </w:tabs>
            <w:rPr>
              <w:noProof/>
              <w:lang w:eastAsia="en-GB"/>
            </w:rPr>
          </w:pPr>
          <w:hyperlink w:anchor="_Toc153794072" w:history="1">
            <w:r w:rsidRPr="00165570">
              <w:rPr>
                <w:rStyle w:val="Hyperlink"/>
                <w:noProof/>
              </w:rPr>
              <w:t>Advantages:</w:t>
            </w:r>
            <w:r>
              <w:rPr>
                <w:noProof/>
                <w:webHidden/>
              </w:rPr>
              <w:tab/>
            </w:r>
            <w:r>
              <w:rPr>
                <w:noProof/>
                <w:webHidden/>
              </w:rPr>
              <w:fldChar w:fldCharType="begin"/>
            </w:r>
            <w:r>
              <w:rPr>
                <w:noProof/>
                <w:webHidden/>
              </w:rPr>
              <w:instrText xml:space="preserve"> PAGEREF _Toc153794072 \h </w:instrText>
            </w:r>
            <w:r>
              <w:rPr>
                <w:noProof/>
                <w:webHidden/>
              </w:rPr>
            </w:r>
            <w:r>
              <w:rPr>
                <w:noProof/>
                <w:webHidden/>
              </w:rPr>
              <w:fldChar w:fldCharType="separate"/>
            </w:r>
            <w:r>
              <w:rPr>
                <w:noProof/>
                <w:webHidden/>
              </w:rPr>
              <w:t>7</w:t>
            </w:r>
            <w:r>
              <w:rPr>
                <w:noProof/>
                <w:webHidden/>
              </w:rPr>
              <w:fldChar w:fldCharType="end"/>
            </w:r>
          </w:hyperlink>
        </w:p>
        <w:p w14:paraId="297CEF80" w14:textId="513FE1BA" w:rsidR="001B476E" w:rsidRDefault="001B476E">
          <w:pPr>
            <w:pStyle w:val="TOC2"/>
            <w:tabs>
              <w:tab w:val="right" w:leader="dot" w:pos="9350"/>
            </w:tabs>
            <w:rPr>
              <w:noProof/>
              <w:lang w:eastAsia="en-GB"/>
            </w:rPr>
          </w:pPr>
          <w:hyperlink w:anchor="_Toc153794073" w:history="1">
            <w:r w:rsidRPr="00165570">
              <w:rPr>
                <w:rStyle w:val="Hyperlink"/>
                <w:noProof/>
              </w:rPr>
              <w:t>Disadvantage:</w:t>
            </w:r>
            <w:r>
              <w:rPr>
                <w:noProof/>
                <w:webHidden/>
              </w:rPr>
              <w:tab/>
            </w:r>
            <w:r>
              <w:rPr>
                <w:noProof/>
                <w:webHidden/>
              </w:rPr>
              <w:fldChar w:fldCharType="begin"/>
            </w:r>
            <w:r>
              <w:rPr>
                <w:noProof/>
                <w:webHidden/>
              </w:rPr>
              <w:instrText xml:space="preserve"> PAGEREF _Toc153794073 \h </w:instrText>
            </w:r>
            <w:r>
              <w:rPr>
                <w:noProof/>
                <w:webHidden/>
              </w:rPr>
            </w:r>
            <w:r>
              <w:rPr>
                <w:noProof/>
                <w:webHidden/>
              </w:rPr>
              <w:fldChar w:fldCharType="separate"/>
            </w:r>
            <w:r>
              <w:rPr>
                <w:noProof/>
                <w:webHidden/>
              </w:rPr>
              <w:t>7</w:t>
            </w:r>
            <w:r>
              <w:rPr>
                <w:noProof/>
                <w:webHidden/>
              </w:rPr>
              <w:fldChar w:fldCharType="end"/>
            </w:r>
          </w:hyperlink>
        </w:p>
        <w:p w14:paraId="38FCD592" w14:textId="018694D4" w:rsidR="001B476E" w:rsidRDefault="001B476E">
          <w:pPr>
            <w:pStyle w:val="TOC2"/>
            <w:tabs>
              <w:tab w:val="right" w:leader="dot" w:pos="9350"/>
            </w:tabs>
            <w:rPr>
              <w:noProof/>
              <w:lang w:eastAsia="en-GB"/>
            </w:rPr>
          </w:pPr>
          <w:hyperlink w:anchor="_Toc153794074" w:history="1">
            <w:r w:rsidRPr="00165570">
              <w:rPr>
                <w:rStyle w:val="Hyperlink"/>
                <w:noProof/>
              </w:rPr>
              <w:t>Challenges:</w:t>
            </w:r>
            <w:r>
              <w:rPr>
                <w:noProof/>
                <w:webHidden/>
              </w:rPr>
              <w:tab/>
            </w:r>
            <w:r>
              <w:rPr>
                <w:noProof/>
                <w:webHidden/>
              </w:rPr>
              <w:fldChar w:fldCharType="begin"/>
            </w:r>
            <w:r>
              <w:rPr>
                <w:noProof/>
                <w:webHidden/>
              </w:rPr>
              <w:instrText xml:space="preserve"> PAGEREF _Toc153794074 \h </w:instrText>
            </w:r>
            <w:r>
              <w:rPr>
                <w:noProof/>
                <w:webHidden/>
              </w:rPr>
            </w:r>
            <w:r>
              <w:rPr>
                <w:noProof/>
                <w:webHidden/>
              </w:rPr>
              <w:fldChar w:fldCharType="separate"/>
            </w:r>
            <w:r>
              <w:rPr>
                <w:noProof/>
                <w:webHidden/>
              </w:rPr>
              <w:t>8</w:t>
            </w:r>
            <w:r>
              <w:rPr>
                <w:noProof/>
                <w:webHidden/>
              </w:rPr>
              <w:fldChar w:fldCharType="end"/>
            </w:r>
          </w:hyperlink>
        </w:p>
        <w:p w14:paraId="569A143C" w14:textId="1F5244D8" w:rsidR="001B476E" w:rsidRDefault="001B476E">
          <w:pPr>
            <w:pStyle w:val="TOC1"/>
            <w:tabs>
              <w:tab w:val="right" w:leader="dot" w:pos="9350"/>
            </w:tabs>
            <w:rPr>
              <w:noProof/>
              <w:lang w:eastAsia="en-GB"/>
            </w:rPr>
          </w:pPr>
          <w:hyperlink w:anchor="_Toc153794075" w:history="1">
            <w:r w:rsidRPr="00165570">
              <w:rPr>
                <w:rStyle w:val="Hyperlink"/>
                <w:noProof/>
              </w:rPr>
              <w:t>Chapter 3,</w:t>
            </w:r>
            <w:r>
              <w:rPr>
                <w:noProof/>
                <w:webHidden/>
              </w:rPr>
              <w:tab/>
            </w:r>
            <w:r>
              <w:rPr>
                <w:noProof/>
                <w:webHidden/>
              </w:rPr>
              <w:fldChar w:fldCharType="begin"/>
            </w:r>
            <w:r>
              <w:rPr>
                <w:noProof/>
                <w:webHidden/>
              </w:rPr>
              <w:instrText xml:space="preserve"> PAGEREF _Toc153794075 \h </w:instrText>
            </w:r>
            <w:r>
              <w:rPr>
                <w:noProof/>
                <w:webHidden/>
              </w:rPr>
            </w:r>
            <w:r>
              <w:rPr>
                <w:noProof/>
                <w:webHidden/>
              </w:rPr>
              <w:fldChar w:fldCharType="separate"/>
            </w:r>
            <w:r>
              <w:rPr>
                <w:noProof/>
                <w:webHidden/>
              </w:rPr>
              <w:t>8</w:t>
            </w:r>
            <w:r>
              <w:rPr>
                <w:noProof/>
                <w:webHidden/>
              </w:rPr>
              <w:fldChar w:fldCharType="end"/>
            </w:r>
          </w:hyperlink>
        </w:p>
        <w:p w14:paraId="70072599" w14:textId="6BD8601C" w:rsidR="001B476E" w:rsidRDefault="001B476E">
          <w:pPr>
            <w:pStyle w:val="TOC2"/>
            <w:tabs>
              <w:tab w:val="right" w:leader="dot" w:pos="9350"/>
            </w:tabs>
            <w:rPr>
              <w:noProof/>
              <w:lang w:eastAsia="en-GB"/>
            </w:rPr>
          </w:pPr>
          <w:hyperlink w:anchor="_Toc153794076" w:history="1">
            <w:r w:rsidRPr="00165570">
              <w:rPr>
                <w:rStyle w:val="Hyperlink"/>
                <w:noProof/>
              </w:rPr>
              <w:t>Research Methods and Methodology:</w:t>
            </w:r>
            <w:r>
              <w:rPr>
                <w:noProof/>
                <w:webHidden/>
              </w:rPr>
              <w:tab/>
            </w:r>
            <w:r>
              <w:rPr>
                <w:noProof/>
                <w:webHidden/>
              </w:rPr>
              <w:fldChar w:fldCharType="begin"/>
            </w:r>
            <w:r>
              <w:rPr>
                <w:noProof/>
                <w:webHidden/>
              </w:rPr>
              <w:instrText xml:space="preserve"> PAGEREF _Toc153794076 \h </w:instrText>
            </w:r>
            <w:r>
              <w:rPr>
                <w:noProof/>
                <w:webHidden/>
              </w:rPr>
            </w:r>
            <w:r>
              <w:rPr>
                <w:noProof/>
                <w:webHidden/>
              </w:rPr>
              <w:fldChar w:fldCharType="separate"/>
            </w:r>
            <w:r>
              <w:rPr>
                <w:noProof/>
                <w:webHidden/>
              </w:rPr>
              <w:t>8</w:t>
            </w:r>
            <w:r>
              <w:rPr>
                <w:noProof/>
                <w:webHidden/>
              </w:rPr>
              <w:fldChar w:fldCharType="end"/>
            </w:r>
          </w:hyperlink>
        </w:p>
        <w:p w14:paraId="5D3A5CAF" w14:textId="223D7763" w:rsidR="001B476E" w:rsidRDefault="001B476E">
          <w:pPr>
            <w:pStyle w:val="TOC2"/>
            <w:tabs>
              <w:tab w:val="right" w:leader="dot" w:pos="9350"/>
            </w:tabs>
            <w:rPr>
              <w:noProof/>
              <w:lang w:eastAsia="en-GB"/>
            </w:rPr>
          </w:pPr>
          <w:hyperlink w:anchor="_Toc153794077" w:history="1">
            <w:r w:rsidRPr="00165570">
              <w:rPr>
                <w:rStyle w:val="Hyperlink"/>
                <w:noProof/>
              </w:rPr>
              <w:t>Research Philosophy:</w:t>
            </w:r>
            <w:r>
              <w:rPr>
                <w:noProof/>
                <w:webHidden/>
              </w:rPr>
              <w:tab/>
            </w:r>
            <w:r>
              <w:rPr>
                <w:noProof/>
                <w:webHidden/>
              </w:rPr>
              <w:fldChar w:fldCharType="begin"/>
            </w:r>
            <w:r>
              <w:rPr>
                <w:noProof/>
                <w:webHidden/>
              </w:rPr>
              <w:instrText xml:space="preserve"> PAGEREF _Toc153794077 \h </w:instrText>
            </w:r>
            <w:r>
              <w:rPr>
                <w:noProof/>
                <w:webHidden/>
              </w:rPr>
            </w:r>
            <w:r>
              <w:rPr>
                <w:noProof/>
                <w:webHidden/>
              </w:rPr>
              <w:fldChar w:fldCharType="separate"/>
            </w:r>
            <w:r>
              <w:rPr>
                <w:noProof/>
                <w:webHidden/>
              </w:rPr>
              <w:t>8</w:t>
            </w:r>
            <w:r>
              <w:rPr>
                <w:noProof/>
                <w:webHidden/>
              </w:rPr>
              <w:fldChar w:fldCharType="end"/>
            </w:r>
          </w:hyperlink>
        </w:p>
        <w:p w14:paraId="23029A64" w14:textId="62BFBB40" w:rsidR="001B476E" w:rsidRDefault="001B476E">
          <w:pPr>
            <w:pStyle w:val="TOC2"/>
            <w:tabs>
              <w:tab w:val="right" w:leader="dot" w:pos="9350"/>
            </w:tabs>
            <w:rPr>
              <w:noProof/>
              <w:lang w:eastAsia="en-GB"/>
            </w:rPr>
          </w:pPr>
          <w:hyperlink w:anchor="_Toc153794078" w:history="1">
            <w:r w:rsidRPr="00165570">
              <w:rPr>
                <w:rStyle w:val="Hyperlink"/>
                <w:noProof/>
              </w:rPr>
              <w:t>Research paradigm:</w:t>
            </w:r>
            <w:r>
              <w:rPr>
                <w:noProof/>
                <w:webHidden/>
              </w:rPr>
              <w:tab/>
            </w:r>
            <w:r>
              <w:rPr>
                <w:noProof/>
                <w:webHidden/>
              </w:rPr>
              <w:fldChar w:fldCharType="begin"/>
            </w:r>
            <w:r>
              <w:rPr>
                <w:noProof/>
                <w:webHidden/>
              </w:rPr>
              <w:instrText xml:space="preserve"> PAGEREF _Toc153794078 \h </w:instrText>
            </w:r>
            <w:r>
              <w:rPr>
                <w:noProof/>
                <w:webHidden/>
              </w:rPr>
            </w:r>
            <w:r>
              <w:rPr>
                <w:noProof/>
                <w:webHidden/>
              </w:rPr>
              <w:fldChar w:fldCharType="separate"/>
            </w:r>
            <w:r>
              <w:rPr>
                <w:noProof/>
                <w:webHidden/>
              </w:rPr>
              <w:t>8</w:t>
            </w:r>
            <w:r>
              <w:rPr>
                <w:noProof/>
                <w:webHidden/>
              </w:rPr>
              <w:fldChar w:fldCharType="end"/>
            </w:r>
          </w:hyperlink>
        </w:p>
        <w:p w14:paraId="35E9A8A0" w14:textId="33E23C41" w:rsidR="001B476E" w:rsidRDefault="001B476E">
          <w:pPr>
            <w:pStyle w:val="TOC2"/>
            <w:tabs>
              <w:tab w:val="right" w:leader="dot" w:pos="9350"/>
            </w:tabs>
            <w:rPr>
              <w:noProof/>
              <w:lang w:eastAsia="en-GB"/>
            </w:rPr>
          </w:pPr>
          <w:hyperlink w:anchor="_Toc153794079" w:history="1">
            <w:r w:rsidRPr="00165570">
              <w:rPr>
                <w:rStyle w:val="Hyperlink"/>
                <w:noProof/>
              </w:rPr>
              <w:t>Research approach:</w:t>
            </w:r>
            <w:r>
              <w:rPr>
                <w:noProof/>
                <w:webHidden/>
              </w:rPr>
              <w:tab/>
            </w:r>
            <w:r>
              <w:rPr>
                <w:noProof/>
                <w:webHidden/>
              </w:rPr>
              <w:fldChar w:fldCharType="begin"/>
            </w:r>
            <w:r>
              <w:rPr>
                <w:noProof/>
                <w:webHidden/>
              </w:rPr>
              <w:instrText xml:space="preserve"> PAGEREF _Toc153794079 \h </w:instrText>
            </w:r>
            <w:r>
              <w:rPr>
                <w:noProof/>
                <w:webHidden/>
              </w:rPr>
            </w:r>
            <w:r>
              <w:rPr>
                <w:noProof/>
                <w:webHidden/>
              </w:rPr>
              <w:fldChar w:fldCharType="separate"/>
            </w:r>
            <w:r>
              <w:rPr>
                <w:noProof/>
                <w:webHidden/>
              </w:rPr>
              <w:t>9</w:t>
            </w:r>
            <w:r>
              <w:rPr>
                <w:noProof/>
                <w:webHidden/>
              </w:rPr>
              <w:fldChar w:fldCharType="end"/>
            </w:r>
          </w:hyperlink>
        </w:p>
        <w:p w14:paraId="5FF6C1BD" w14:textId="326694E8" w:rsidR="001B476E" w:rsidRDefault="001B476E">
          <w:pPr>
            <w:pStyle w:val="TOC2"/>
            <w:tabs>
              <w:tab w:val="right" w:leader="dot" w:pos="9350"/>
            </w:tabs>
            <w:rPr>
              <w:noProof/>
              <w:lang w:eastAsia="en-GB"/>
            </w:rPr>
          </w:pPr>
          <w:hyperlink w:anchor="_Toc153794080" w:history="1">
            <w:r w:rsidRPr="00165570">
              <w:rPr>
                <w:rStyle w:val="Hyperlink"/>
                <w:noProof/>
              </w:rPr>
              <w:t>Research methodology:</w:t>
            </w:r>
            <w:r>
              <w:rPr>
                <w:noProof/>
                <w:webHidden/>
              </w:rPr>
              <w:tab/>
            </w:r>
            <w:r>
              <w:rPr>
                <w:noProof/>
                <w:webHidden/>
              </w:rPr>
              <w:fldChar w:fldCharType="begin"/>
            </w:r>
            <w:r>
              <w:rPr>
                <w:noProof/>
                <w:webHidden/>
              </w:rPr>
              <w:instrText xml:space="preserve"> PAGEREF _Toc153794080 \h </w:instrText>
            </w:r>
            <w:r>
              <w:rPr>
                <w:noProof/>
                <w:webHidden/>
              </w:rPr>
            </w:r>
            <w:r>
              <w:rPr>
                <w:noProof/>
                <w:webHidden/>
              </w:rPr>
              <w:fldChar w:fldCharType="separate"/>
            </w:r>
            <w:r>
              <w:rPr>
                <w:noProof/>
                <w:webHidden/>
              </w:rPr>
              <w:t>10</w:t>
            </w:r>
            <w:r>
              <w:rPr>
                <w:noProof/>
                <w:webHidden/>
              </w:rPr>
              <w:fldChar w:fldCharType="end"/>
            </w:r>
          </w:hyperlink>
        </w:p>
        <w:p w14:paraId="187351AB" w14:textId="71F6E2EE" w:rsidR="001B476E" w:rsidRDefault="001B476E">
          <w:pPr>
            <w:pStyle w:val="TOC2"/>
            <w:tabs>
              <w:tab w:val="right" w:leader="dot" w:pos="9350"/>
            </w:tabs>
            <w:rPr>
              <w:noProof/>
              <w:lang w:eastAsia="en-GB"/>
            </w:rPr>
          </w:pPr>
          <w:hyperlink w:anchor="_Toc153794081" w:history="1">
            <w:r w:rsidRPr="00165570">
              <w:rPr>
                <w:rStyle w:val="Hyperlink"/>
                <w:noProof/>
              </w:rPr>
              <w:t>Research strategy:</w:t>
            </w:r>
            <w:r>
              <w:rPr>
                <w:noProof/>
                <w:webHidden/>
              </w:rPr>
              <w:tab/>
            </w:r>
            <w:r>
              <w:rPr>
                <w:noProof/>
                <w:webHidden/>
              </w:rPr>
              <w:fldChar w:fldCharType="begin"/>
            </w:r>
            <w:r>
              <w:rPr>
                <w:noProof/>
                <w:webHidden/>
              </w:rPr>
              <w:instrText xml:space="preserve"> PAGEREF _Toc153794081 \h </w:instrText>
            </w:r>
            <w:r>
              <w:rPr>
                <w:noProof/>
                <w:webHidden/>
              </w:rPr>
            </w:r>
            <w:r>
              <w:rPr>
                <w:noProof/>
                <w:webHidden/>
              </w:rPr>
              <w:fldChar w:fldCharType="separate"/>
            </w:r>
            <w:r>
              <w:rPr>
                <w:noProof/>
                <w:webHidden/>
              </w:rPr>
              <w:t>10</w:t>
            </w:r>
            <w:r>
              <w:rPr>
                <w:noProof/>
                <w:webHidden/>
              </w:rPr>
              <w:fldChar w:fldCharType="end"/>
            </w:r>
          </w:hyperlink>
        </w:p>
        <w:p w14:paraId="1B10D714" w14:textId="7CE826A3" w:rsidR="001B476E" w:rsidRDefault="001B476E">
          <w:pPr>
            <w:pStyle w:val="TOC2"/>
            <w:tabs>
              <w:tab w:val="right" w:leader="dot" w:pos="9350"/>
            </w:tabs>
            <w:rPr>
              <w:noProof/>
              <w:lang w:eastAsia="en-GB"/>
            </w:rPr>
          </w:pPr>
          <w:hyperlink w:anchor="_Toc153794082" w:history="1">
            <w:r w:rsidRPr="00165570">
              <w:rPr>
                <w:rStyle w:val="Hyperlink"/>
                <w:noProof/>
              </w:rPr>
              <w:t>Data collection methods:</w:t>
            </w:r>
            <w:r>
              <w:rPr>
                <w:noProof/>
                <w:webHidden/>
              </w:rPr>
              <w:tab/>
            </w:r>
            <w:r>
              <w:rPr>
                <w:noProof/>
                <w:webHidden/>
              </w:rPr>
              <w:fldChar w:fldCharType="begin"/>
            </w:r>
            <w:r>
              <w:rPr>
                <w:noProof/>
                <w:webHidden/>
              </w:rPr>
              <w:instrText xml:space="preserve"> PAGEREF _Toc153794082 \h </w:instrText>
            </w:r>
            <w:r>
              <w:rPr>
                <w:noProof/>
                <w:webHidden/>
              </w:rPr>
            </w:r>
            <w:r>
              <w:rPr>
                <w:noProof/>
                <w:webHidden/>
              </w:rPr>
              <w:fldChar w:fldCharType="separate"/>
            </w:r>
            <w:r>
              <w:rPr>
                <w:noProof/>
                <w:webHidden/>
              </w:rPr>
              <w:t>11</w:t>
            </w:r>
            <w:r>
              <w:rPr>
                <w:noProof/>
                <w:webHidden/>
              </w:rPr>
              <w:fldChar w:fldCharType="end"/>
            </w:r>
          </w:hyperlink>
        </w:p>
        <w:p w14:paraId="7017D874" w14:textId="364C1E8A" w:rsidR="001B476E" w:rsidRDefault="001B476E">
          <w:pPr>
            <w:pStyle w:val="TOC3"/>
            <w:tabs>
              <w:tab w:val="right" w:leader="dot" w:pos="9350"/>
            </w:tabs>
            <w:rPr>
              <w:noProof/>
              <w:lang w:eastAsia="en-GB"/>
            </w:rPr>
          </w:pPr>
          <w:hyperlink w:anchor="_Toc153794083" w:history="1">
            <w:r w:rsidRPr="00165570">
              <w:rPr>
                <w:rStyle w:val="Hyperlink"/>
                <w:noProof/>
              </w:rPr>
              <w:t>Quantitative data collection methods:</w:t>
            </w:r>
            <w:r>
              <w:rPr>
                <w:noProof/>
                <w:webHidden/>
              </w:rPr>
              <w:tab/>
            </w:r>
            <w:r>
              <w:rPr>
                <w:noProof/>
                <w:webHidden/>
              </w:rPr>
              <w:fldChar w:fldCharType="begin"/>
            </w:r>
            <w:r>
              <w:rPr>
                <w:noProof/>
                <w:webHidden/>
              </w:rPr>
              <w:instrText xml:space="preserve"> PAGEREF _Toc153794083 \h </w:instrText>
            </w:r>
            <w:r>
              <w:rPr>
                <w:noProof/>
                <w:webHidden/>
              </w:rPr>
            </w:r>
            <w:r>
              <w:rPr>
                <w:noProof/>
                <w:webHidden/>
              </w:rPr>
              <w:fldChar w:fldCharType="separate"/>
            </w:r>
            <w:r>
              <w:rPr>
                <w:noProof/>
                <w:webHidden/>
              </w:rPr>
              <w:t>11</w:t>
            </w:r>
            <w:r>
              <w:rPr>
                <w:noProof/>
                <w:webHidden/>
              </w:rPr>
              <w:fldChar w:fldCharType="end"/>
            </w:r>
          </w:hyperlink>
        </w:p>
        <w:p w14:paraId="5DD7D133" w14:textId="1AB7E7C5" w:rsidR="001B476E" w:rsidRDefault="001B476E">
          <w:pPr>
            <w:pStyle w:val="TOC3"/>
            <w:tabs>
              <w:tab w:val="right" w:leader="dot" w:pos="9350"/>
            </w:tabs>
            <w:rPr>
              <w:noProof/>
              <w:lang w:eastAsia="en-GB"/>
            </w:rPr>
          </w:pPr>
          <w:hyperlink w:anchor="_Toc153794084" w:history="1">
            <w:r w:rsidRPr="00165570">
              <w:rPr>
                <w:rStyle w:val="Hyperlink"/>
                <w:noProof/>
              </w:rPr>
              <w:t>Qualitative data collection methods:</w:t>
            </w:r>
            <w:r>
              <w:rPr>
                <w:noProof/>
                <w:webHidden/>
              </w:rPr>
              <w:tab/>
            </w:r>
            <w:r>
              <w:rPr>
                <w:noProof/>
                <w:webHidden/>
              </w:rPr>
              <w:fldChar w:fldCharType="begin"/>
            </w:r>
            <w:r>
              <w:rPr>
                <w:noProof/>
                <w:webHidden/>
              </w:rPr>
              <w:instrText xml:space="preserve"> PAGEREF _Toc153794084 \h </w:instrText>
            </w:r>
            <w:r>
              <w:rPr>
                <w:noProof/>
                <w:webHidden/>
              </w:rPr>
            </w:r>
            <w:r>
              <w:rPr>
                <w:noProof/>
                <w:webHidden/>
              </w:rPr>
              <w:fldChar w:fldCharType="separate"/>
            </w:r>
            <w:r>
              <w:rPr>
                <w:noProof/>
                <w:webHidden/>
              </w:rPr>
              <w:t>11</w:t>
            </w:r>
            <w:r>
              <w:rPr>
                <w:noProof/>
                <w:webHidden/>
              </w:rPr>
              <w:fldChar w:fldCharType="end"/>
            </w:r>
          </w:hyperlink>
        </w:p>
        <w:p w14:paraId="3B81837E" w14:textId="36EC866D" w:rsidR="001B476E" w:rsidRDefault="001B476E">
          <w:pPr>
            <w:pStyle w:val="TOC1"/>
            <w:tabs>
              <w:tab w:val="right" w:leader="dot" w:pos="9350"/>
            </w:tabs>
            <w:rPr>
              <w:noProof/>
              <w:lang w:eastAsia="en-GB"/>
            </w:rPr>
          </w:pPr>
          <w:hyperlink w:anchor="_Toc153794085" w:history="1">
            <w:r w:rsidRPr="00165570">
              <w:rPr>
                <w:rStyle w:val="Hyperlink"/>
                <w:noProof/>
              </w:rPr>
              <w:t>Proposal Timeline</w:t>
            </w:r>
            <w:r>
              <w:rPr>
                <w:noProof/>
                <w:webHidden/>
              </w:rPr>
              <w:tab/>
            </w:r>
            <w:r>
              <w:rPr>
                <w:noProof/>
                <w:webHidden/>
              </w:rPr>
              <w:fldChar w:fldCharType="begin"/>
            </w:r>
            <w:r>
              <w:rPr>
                <w:noProof/>
                <w:webHidden/>
              </w:rPr>
              <w:instrText xml:space="preserve"> PAGEREF _Toc153794085 \h </w:instrText>
            </w:r>
            <w:r>
              <w:rPr>
                <w:noProof/>
                <w:webHidden/>
              </w:rPr>
            </w:r>
            <w:r>
              <w:rPr>
                <w:noProof/>
                <w:webHidden/>
              </w:rPr>
              <w:fldChar w:fldCharType="separate"/>
            </w:r>
            <w:r>
              <w:rPr>
                <w:noProof/>
                <w:webHidden/>
              </w:rPr>
              <w:t>11</w:t>
            </w:r>
            <w:r>
              <w:rPr>
                <w:noProof/>
                <w:webHidden/>
              </w:rPr>
              <w:fldChar w:fldCharType="end"/>
            </w:r>
          </w:hyperlink>
        </w:p>
        <w:p w14:paraId="729E5D2D" w14:textId="4127324A" w:rsidR="001B476E" w:rsidRDefault="001B476E">
          <w:pPr>
            <w:pStyle w:val="TOC1"/>
            <w:tabs>
              <w:tab w:val="right" w:leader="dot" w:pos="9350"/>
            </w:tabs>
            <w:rPr>
              <w:noProof/>
              <w:lang w:eastAsia="en-GB"/>
            </w:rPr>
          </w:pPr>
          <w:hyperlink w:anchor="_Toc153794086" w:history="1">
            <w:r w:rsidRPr="00165570">
              <w:rPr>
                <w:rStyle w:val="Hyperlink"/>
                <w:noProof/>
              </w:rPr>
              <w:t>Chapter 4</w:t>
            </w:r>
            <w:r>
              <w:rPr>
                <w:noProof/>
                <w:webHidden/>
              </w:rPr>
              <w:tab/>
            </w:r>
            <w:r>
              <w:rPr>
                <w:noProof/>
                <w:webHidden/>
              </w:rPr>
              <w:fldChar w:fldCharType="begin"/>
            </w:r>
            <w:r>
              <w:rPr>
                <w:noProof/>
                <w:webHidden/>
              </w:rPr>
              <w:instrText xml:space="preserve"> PAGEREF _Toc153794086 \h </w:instrText>
            </w:r>
            <w:r>
              <w:rPr>
                <w:noProof/>
                <w:webHidden/>
              </w:rPr>
            </w:r>
            <w:r>
              <w:rPr>
                <w:noProof/>
                <w:webHidden/>
              </w:rPr>
              <w:fldChar w:fldCharType="separate"/>
            </w:r>
            <w:r>
              <w:rPr>
                <w:noProof/>
                <w:webHidden/>
              </w:rPr>
              <w:t>12</w:t>
            </w:r>
            <w:r>
              <w:rPr>
                <w:noProof/>
                <w:webHidden/>
              </w:rPr>
              <w:fldChar w:fldCharType="end"/>
            </w:r>
          </w:hyperlink>
        </w:p>
        <w:p w14:paraId="40697079" w14:textId="7285D6B7" w:rsidR="001B476E" w:rsidRDefault="001B476E">
          <w:pPr>
            <w:pStyle w:val="TOC2"/>
            <w:tabs>
              <w:tab w:val="right" w:leader="dot" w:pos="9350"/>
            </w:tabs>
            <w:rPr>
              <w:noProof/>
              <w:lang w:eastAsia="en-GB"/>
            </w:rPr>
          </w:pPr>
          <w:hyperlink w:anchor="_Toc153794087" w:history="1">
            <w:r w:rsidRPr="00165570">
              <w:rPr>
                <w:rStyle w:val="Hyperlink"/>
                <w:noProof/>
              </w:rPr>
              <w:t>Conclusion</w:t>
            </w:r>
            <w:r>
              <w:rPr>
                <w:noProof/>
                <w:webHidden/>
              </w:rPr>
              <w:tab/>
            </w:r>
            <w:r>
              <w:rPr>
                <w:noProof/>
                <w:webHidden/>
              </w:rPr>
              <w:fldChar w:fldCharType="begin"/>
            </w:r>
            <w:r>
              <w:rPr>
                <w:noProof/>
                <w:webHidden/>
              </w:rPr>
              <w:instrText xml:space="preserve"> PAGEREF _Toc153794087 \h </w:instrText>
            </w:r>
            <w:r>
              <w:rPr>
                <w:noProof/>
                <w:webHidden/>
              </w:rPr>
            </w:r>
            <w:r>
              <w:rPr>
                <w:noProof/>
                <w:webHidden/>
              </w:rPr>
              <w:fldChar w:fldCharType="separate"/>
            </w:r>
            <w:r>
              <w:rPr>
                <w:noProof/>
                <w:webHidden/>
              </w:rPr>
              <w:t>12</w:t>
            </w:r>
            <w:r>
              <w:rPr>
                <w:noProof/>
                <w:webHidden/>
              </w:rPr>
              <w:fldChar w:fldCharType="end"/>
            </w:r>
          </w:hyperlink>
        </w:p>
        <w:p w14:paraId="280CA5CE" w14:textId="0D396B5C" w:rsidR="001B476E" w:rsidRDefault="001B476E">
          <w:pPr>
            <w:pStyle w:val="TOC1"/>
            <w:tabs>
              <w:tab w:val="right" w:leader="dot" w:pos="9350"/>
            </w:tabs>
            <w:rPr>
              <w:noProof/>
              <w:lang w:eastAsia="en-GB"/>
            </w:rPr>
          </w:pPr>
          <w:hyperlink w:anchor="_Toc153794088" w:history="1">
            <w:r w:rsidRPr="00165570">
              <w:rPr>
                <w:rStyle w:val="Hyperlink"/>
                <w:noProof/>
              </w:rPr>
              <w:t>Chapter 5</w:t>
            </w:r>
            <w:r>
              <w:rPr>
                <w:noProof/>
                <w:webHidden/>
              </w:rPr>
              <w:tab/>
            </w:r>
            <w:r>
              <w:rPr>
                <w:noProof/>
                <w:webHidden/>
              </w:rPr>
              <w:fldChar w:fldCharType="begin"/>
            </w:r>
            <w:r>
              <w:rPr>
                <w:noProof/>
                <w:webHidden/>
              </w:rPr>
              <w:instrText xml:space="preserve"> PAGEREF _Toc153794088 \h </w:instrText>
            </w:r>
            <w:r>
              <w:rPr>
                <w:noProof/>
                <w:webHidden/>
              </w:rPr>
            </w:r>
            <w:r>
              <w:rPr>
                <w:noProof/>
                <w:webHidden/>
              </w:rPr>
              <w:fldChar w:fldCharType="separate"/>
            </w:r>
            <w:r>
              <w:rPr>
                <w:noProof/>
                <w:webHidden/>
              </w:rPr>
              <w:t>12</w:t>
            </w:r>
            <w:r>
              <w:rPr>
                <w:noProof/>
                <w:webHidden/>
              </w:rPr>
              <w:fldChar w:fldCharType="end"/>
            </w:r>
          </w:hyperlink>
        </w:p>
        <w:p w14:paraId="08418D22" w14:textId="2A0E66AD" w:rsidR="001B476E" w:rsidRDefault="001B476E">
          <w:pPr>
            <w:pStyle w:val="TOC2"/>
            <w:tabs>
              <w:tab w:val="right" w:leader="dot" w:pos="9350"/>
            </w:tabs>
            <w:rPr>
              <w:noProof/>
              <w:lang w:eastAsia="en-GB"/>
            </w:rPr>
          </w:pPr>
          <w:hyperlink w:anchor="_Toc153794089" w:history="1">
            <w:r w:rsidRPr="00165570">
              <w:rPr>
                <w:rStyle w:val="Hyperlink"/>
                <w:noProof/>
              </w:rPr>
              <w:t>References</w:t>
            </w:r>
            <w:r>
              <w:rPr>
                <w:noProof/>
                <w:webHidden/>
              </w:rPr>
              <w:tab/>
            </w:r>
            <w:r>
              <w:rPr>
                <w:noProof/>
                <w:webHidden/>
              </w:rPr>
              <w:fldChar w:fldCharType="begin"/>
            </w:r>
            <w:r>
              <w:rPr>
                <w:noProof/>
                <w:webHidden/>
              </w:rPr>
              <w:instrText xml:space="preserve"> PAGEREF _Toc153794089 \h </w:instrText>
            </w:r>
            <w:r>
              <w:rPr>
                <w:noProof/>
                <w:webHidden/>
              </w:rPr>
            </w:r>
            <w:r>
              <w:rPr>
                <w:noProof/>
                <w:webHidden/>
              </w:rPr>
              <w:fldChar w:fldCharType="separate"/>
            </w:r>
            <w:r>
              <w:rPr>
                <w:noProof/>
                <w:webHidden/>
              </w:rPr>
              <w:t>12</w:t>
            </w:r>
            <w:r>
              <w:rPr>
                <w:noProof/>
                <w:webHidden/>
              </w:rPr>
              <w:fldChar w:fldCharType="end"/>
            </w:r>
          </w:hyperlink>
        </w:p>
        <w:p w14:paraId="55CFF4CB" w14:textId="5EBA63DC" w:rsidR="001B476E" w:rsidRDefault="001B476E">
          <w:pPr>
            <w:pStyle w:val="TOC1"/>
            <w:tabs>
              <w:tab w:val="right" w:leader="dot" w:pos="9350"/>
            </w:tabs>
            <w:rPr>
              <w:noProof/>
              <w:lang w:eastAsia="en-GB"/>
            </w:rPr>
          </w:pPr>
          <w:hyperlink w:anchor="_Toc153794090" w:history="1">
            <w:r w:rsidRPr="00165570">
              <w:rPr>
                <w:rStyle w:val="Hyperlink"/>
                <w:noProof/>
              </w:rPr>
              <w:t>Appendix</w:t>
            </w:r>
            <w:r>
              <w:rPr>
                <w:noProof/>
                <w:webHidden/>
              </w:rPr>
              <w:tab/>
            </w:r>
            <w:r>
              <w:rPr>
                <w:noProof/>
                <w:webHidden/>
              </w:rPr>
              <w:fldChar w:fldCharType="begin"/>
            </w:r>
            <w:r>
              <w:rPr>
                <w:noProof/>
                <w:webHidden/>
              </w:rPr>
              <w:instrText xml:space="preserve"> PAGEREF _Toc153794090 \h </w:instrText>
            </w:r>
            <w:r>
              <w:rPr>
                <w:noProof/>
                <w:webHidden/>
              </w:rPr>
            </w:r>
            <w:r>
              <w:rPr>
                <w:noProof/>
                <w:webHidden/>
              </w:rPr>
              <w:fldChar w:fldCharType="separate"/>
            </w:r>
            <w:r>
              <w:rPr>
                <w:noProof/>
                <w:webHidden/>
              </w:rPr>
              <w:t>13</w:t>
            </w:r>
            <w:r>
              <w:rPr>
                <w:noProof/>
                <w:webHidden/>
              </w:rPr>
              <w:fldChar w:fldCharType="end"/>
            </w:r>
          </w:hyperlink>
        </w:p>
        <w:p w14:paraId="25EEE65D" w14:textId="18831DE7" w:rsidR="001B476E" w:rsidRDefault="001B476E">
          <w:pPr>
            <w:pStyle w:val="TOC2"/>
            <w:tabs>
              <w:tab w:val="right" w:leader="dot" w:pos="9350"/>
            </w:tabs>
            <w:rPr>
              <w:noProof/>
              <w:lang w:eastAsia="en-GB"/>
            </w:rPr>
          </w:pPr>
          <w:hyperlink w:anchor="_Toc153794091" w:history="1">
            <w:r w:rsidRPr="00165570">
              <w:rPr>
                <w:rStyle w:val="Hyperlink"/>
                <w:noProof/>
              </w:rPr>
              <w:t>Survey Questions</w:t>
            </w:r>
            <w:r>
              <w:rPr>
                <w:noProof/>
                <w:webHidden/>
              </w:rPr>
              <w:tab/>
            </w:r>
            <w:r>
              <w:rPr>
                <w:noProof/>
                <w:webHidden/>
              </w:rPr>
              <w:fldChar w:fldCharType="begin"/>
            </w:r>
            <w:r>
              <w:rPr>
                <w:noProof/>
                <w:webHidden/>
              </w:rPr>
              <w:instrText xml:space="preserve"> PAGEREF _Toc153794091 \h </w:instrText>
            </w:r>
            <w:r>
              <w:rPr>
                <w:noProof/>
                <w:webHidden/>
              </w:rPr>
            </w:r>
            <w:r>
              <w:rPr>
                <w:noProof/>
                <w:webHidden/>
              </w:rPr>
              <w:fldChar w:fldCharType="separate"/>
            </w:r>
            <w:r>
              <w:rPr>
                <w:noProof/>
                <w:webHidden/>
              </w:rPr>
              <w:t>13</w:t>
            </w:r>
            <w:r>
              <w:rPr>
                <w:noProof/>
                <w:webHidden/>
              </w:rPr>
              <w:fldChar w:fldCharType="end"/>
            </w:r>
          </w:hyperlink>
        </w:p>
        <w:p w14:paraId="3FABEDD5" w14:textId="590856B9" w:rsidR="001B476E" w:rsidRDefault="001B476E">
          <w:r>
            <w:rPr>
              <w:b/>
              <w:bCs/>
            </w:rPr>
            <w:fldChar w:fldCharType="end"/>
          </w:r>
        </w:p>
      </w:sdtContent>
    </w:sdt>
    <w:p w14:paraId="52E5AAF3" w14:textId="658B89AA" w:rsidR="00E73BF7" w:rsidRDefault="00E73BF7"/>
    <w:p w14:paraId="3DA86E83" w14:textId="77777777" w:rsidR="00CD35D0" w:rsidRDefault="00CD35D0"/>
    <w:p w14:paraId="422CF1C1" w14:textId="77777777" w:rsidR="00AC128B" w:rsidRDefault="00AC128B" w:rsidP="00AC128B">
      <w:pPr>
        <w:pStyle w:val="Heading1"/>
      </w:pPr>
      <w:bookmarkStart w:id="0" w:name="_Toc153794058"/>
      <w:r>
        <w:t>Cover page</w:t>
      </w:r>
      <w:bookmarkEnd w:id="0"/>
    </w:p>
    <w:p w14:paraId="3047C090" w14:textId="77777777" w:rsidR="00191AE2" w:rsidRDefault="00191AE2" w:rsidP="00191AE2"/>
    <w:p w14:paraId="33D061E9" w14:textId="77777777" w:rsidR="00191AE2" w:rsidRPr="00191AE2" w:rsidRDefault="00191AE2" w:rsidP="00191AE2"/>
    <w:p w14:paraId="6079BF5E" w14:textId="4C8C6C8B" w:rsidR="00AC128B" w:rsidRPr="00AC128B" w:rsidRDefault="00AC128B">
      <w:pPr>
        <w:rPr>
          <w:sz w:val="28"/>
          <w:szCs w:val="28"/>
        </w:rPr>
      </w:pPr>
      <w:r w:rsidRPr="00AC128B">
        <w:rPr>
          <w:sz w:val="28"/>
          <w:szCs w:val="28"/>
        </w:rPr>
        <w:t>Student Name: Vasile Sorin Bricioc</w:t>
      </w:r>
    </w:p>
    <w:p w14:paraId="6D8DBE45" w14:textId="71C94C8F" w:rsidR="00AC128B" w:rsidRPr="00AC128B" w:rsidRDefault="00AC128B">
      <w:pPr>
        <w:rPr>
          <w:sz w:val="28"/>
          <w:szCs w:val="28"/>
        </w:rPr>
      </w:pPr>
      <w:r w:rsidRPr="00AC128B">
        <w:rPr>
          <w:sz w:val="28"/>
          <w:szCs w:val="28"/>
        </w:rPr>
        <w:t>Student ID: 2030895</w:t>
      </w:r>
    </w:p>
    <w:p w14:paraId="5B7D14C6" w14:textId="7E7FD6E9" w:rsidR="00E73BF7" w:rsidRPr="00AC128B" w:rsidRDefault="276E1C52" w:rsidP="00AC128B">
      <w:pPr>
        <w:rPr>
          <w:rFonts w:ascii="Calibri" w:eastAsia="Calibri" w:hAnsi="Calibri" w:cs="Calibri"/>
          <w:sz w:val="28"/>
          <w:szCs w:val="28"/>
        </w:rPr>
      </w:pPr>
      <w:r w:rsidRPr="00AC128B">
        <w:rPr>
          <w:sz w:val="28"/>
          <w:szCs w:val="28"/>
        </w:rPr>
        <w:t>Title: Project Evaluation and Sustainability Challenges</w:t>
      </w:r>
    </w:p>
    <w:p w14:paraId="2A504850" w14:textId="4DE25335" w:rsidR="00E73BF7" w:rsidRPr="00AC128B" w:rsidRDefault="00AC128B" w:rsidP="3C890428">
      <w:pPr>
        <w:rPr>
          <w:sz w:val="28"/>
          <w:szCs w:val="28"/>
        </w:rPr>
      </w:pPr>
      <w:r w:rsidRPr="00AC128B">
        <w:rPr>
          <w:sz w:val="28"/>
          <w:szCs w:val="28"/>
        </w:rPr>
        <w:t>Name of University: Trinity Saint David (London Campus)</w:t>
      </w:r>
    </w:p>
    <w:p w14:paraId="36048E80" w14:textId="53733D7E" w:rsidR="00AC128B" w:rsidRDefault="00AC128B" w:rsidP="3C890428">
      <w:r w:rsidRPr="00AC128B">
        <w:rPr>
          <w:sz w:val="28"/>
          <w:szCs w:val="28"/>
        </w:rPr>
        <w:t>Submission date: 18/12/2023</w:t>
      </w:r>
    </w:p>
    <w:p w14:paraId="0DD8A02D" w14:textId="34CADC59" w:rsidR="00E73BF7" w:rsidRDefault="00E73BF7" w:rsidP="3C890428"/>
    <w:p w14:paraId="57F5EB37" w14:textId="4E625918" w:rsidR="00E73BF7" w:rsidRDefault="00E73BF7" w:rsidP="3C890428"/>
    <w:p w14:paraId="0D347651" w14:textId="77777777" w:rsidR="00191AE2" w:rsidRDefault="00191AE2" w:rsidP="3C890428"/>
    <w:p w14:paraId="483BFD16" w14:textId="77777777" w:rsidR="00191AE2" w:rsidRDefault="00191AE2" w:rsidP="3C890428"/>
    <w:p w14:paraId="27B0FDAE" w14:textId="77777777" w:rsidR="00191AE2" w:rsidRDefault="00191AE2" w:rsidP="3C890428"/>
    <w:p w14:paraId="7CA172F0" w14:textId="77777777" w:rsidR="00191AE2" w:rsidRDefault="00191AE2" w:rsidP="3C890428"/>
    <w:p w14:paraId="579FC37D" w14:textId="77777777" w:rsidR="00191AE2" w:rsidRDefault="00191AE2" w:rsidP="3C890428"/>
    <w:p w14:paraId="00FEA40B" w14:textId="77777777" w:rsidR="00191AE2" w:rsidRDefault="00191AE2" w:rsidP="3C890428"/>
    <w:p w14:paraId="13FFC987" w14:textId="77777777" w:rsidR="00191AE2" w:rsidRDefault="00191AE2" w:rsidP="3C890428"/>
    <w:p w14:paraId="6B569A0A" w14:textId="77777777" w:rsidR="00191AE2" w:rsidRDefault="00191AE2" w:rsidP="3C890428"/>
    <w:p w14:paraId="50763EA1" w14:textId="77777777" w:rsidR="00191AE2" w:rsidRDefault="00191AE2" w:rsidP="3C890428"/>
    <w:p w14:paraId="1F90EF7B" w14:textId="77777777" w:rsidR="00191AE2" w:rsidRDefault="00191AE2" w:rsidP="3C890428"/>
    <w:p w14:paraId="539A7B83" w14:textId="77777777" w:rsidR="00191AE2" w:rsidRDefault="00191AE2" w:rsidP="3C890428"/>
    <w:p w14:paraId="187460E1" w14:textId="77777777" w:rsidR="00191AE2" w:rsidRDefault="00191AE2" w:rsidP="3C890428"/>
    <w:p w14:paraId="695810ED" w14:textId="77777777" w:rsidR="00191AE2" w:rsidRDefault="00191AE2" w:rsidP="3C890428"/>
    <w:p w14:paraId="645995AB" w14:textId="77777777" w:rsidR="00191AE2" w:rsidRDefault="00191AE2" w:rsidP="3C890428"/>
    <w:p w14:paraId="50E41095" w14:textId="77777777" w:rsidR="00191AE2" w:rsidRDefault="00191AE2" w:rsidP="3C890428"/>
    <w:p w14:paraId="5553995C" w14:textId="77777777" w:rsidR="00191AE2" w:rsidRDefault="00191AE2" w:rsidP="3C890428"/>
    <w:p w14:paraId="0094BC23" w14:textId="77777777" w:rsidR="00191AE2" w:rsidRDefault="00191AE2" w:rsidP="3C890428"/>
    <w:p w14:paraId="1CF885A8" w14:textId="77777777" w:rsidR="00191AE2" w:rsidRDefault="00191AE2" w:rsidP="3C890428"/>
    <w:p w14:paraId="67C44FCA" w14:textId="77777777" w:rsidR="00CD35D0" w:rsidRDefault="00191AE2" w:rsidP="00191AE2">
      <w:pPr>
        <w:pStyle w:val="Heading1"/>
      </w:pPr>
      <w:bookmarkStart w:id="1" w:name="_Toc153794059"/>
      <w:r>
        <w:t>Chapter 1</w:t>
      </w:r>
      <w:bookmarkStart w:id="2" w:name="_Toc838941395"/>
      <w:r>
        <w:t>:</w:t>
      </w:r>
      <w:bookmarkEnd w:id="1"/>
      <w:r>
        <w:t xml:space="preserve"> </w:t>
      </w:r>
    </w:p>
    <w:p w14:paraId="104D9192" w14:textId="0F9BD197" w:rsidR="00E73BF7" w:rsidRDefault="00E73BF7" w:rsidP="00191AE2">
      <w:pPr>
        <w:pStyle w:val="Heading1"/>
      </w:pPr>
      <w:bookmarkStart w:id="3" w:name="_Toc153794060"/>
      <w:r>
        <w:t>Introduction</w:t>
      </w:r>
      <w:bookmarkEnd w:id="2"/>
      <w:bookmarkEnd w:id="3"/>
    </w:p>
    <w:p w14:paraId="0AD659CC" w14:textId="77777777" w:rsidR="00E73BF7" w:rsidRDefault="00E73BF7"/>
    <w:p w14:paraId="26E2915C" w14:textId="77777777" w:rsidR="00A657BE" w:rsidRDefault="00A657BE" w:rsidP="00282E88">
      <w:pPr>
        <w:pStyle w:val="Heading2"/>
      </w:pPr>
      <w:bookmarkStart w:id="4" w:name="_Toc153794061"/>
      <w:r>
        <w:t>- About the topic:</w:t>
      </w:r>
      <w:bookmarkEnd w:id="4"/>
    </w:p>
    <w:p w14:paraId="5C3F8CB9" w14:textId="66B773CE" w:rsidR="00E73BF7" w:rsidRDefault="00E73BF7" w:rsidP="00191AE2">
      <w:pPr>
        <w:spacing w:line="360" w:lineRule="auto"/>
        <w:jc w:val="both"/>
      </w:pPr>
      <w:r>
        <w:t xml:space="preserve">Project evaluation is the process of assessing the success of a project. It is important to evaluate projects </w:t>
      </w:r>
      <w:proofErr w:type="gramStart"/>
      <w:r>
        <w:t>in order to</w:t>
      </w:r>
      <w:proofErr w:type="gramEnd"/>
      <w:r>
        <w:t xml:space="preserve"> learn from past experiences and improve future projects. Sustainability challenges are the environmental, social, and economic challenges that we face as a global community.</w:t>
      </w:r>
    </w:p>
    <w:p w14:paraId="575B0450" w14:textId="6F372B00" w:rsidR="00F932FF" w:rsidRDefault="00F932FF" w:rsidP="00282E88">
      <w:pPr>
        <w:pStyle w:val="Heading2"/>
      </w:pPr>
      <w:bookmarkStart w:id="5" w:name="_Toc153794062"/>
      <w:r>
        <w:t>-Significance of project and sustainability challenges:</w:t>
      </w:r>
      <w:bookmarkEnd w:id="5"/>
    </w:p>
    <w:p w14:paraId="7CA4393E" w14:textId="5C4C795E" w:rsidR="00F932FF" w:rsidRDefault="0041304D" w:rsidP="0041304D">
      <w:pPr>
        <w:spacing w:line="360" w:lineRule="auto"/>
      </w:pPr>
      <w:r>
        <w:t xml:space="preserve">Project evaluation is a crucial process for ensuring the success of project, whether they are small-scale initiatives or large-scale infrastructure developments. It involves systematically assessing the performance of the project against its objectives, goals, and threats (SWOT) to make informed decisions about project continuation, modifications, or termination. </w:t>
      </w:r>
      <w:sdt>
        <w:sdtPr>
          <w:id w:val="-1107264767"/>
          <w:citation/>
        </w:sdtPr>
        <w:sdtContent>
          <w:r>
            <w:fldChar w:fldCharType="begin"/>
          </w:r>
          <w:r>
            <w:instrText xml:space="preserve"> CITATION CRC17 \l 2057 </w:instrText>
          </w:r>
          <w:r>
            <w:fldChar w:fldCharType="separate"/>
          </w:r>
          <w:r>
            <w:rPr>
              <w:noProof/>
            </w:rPr>
            <w:t>(CRC Press, 2017)</w:t>
          </w:r>
          <w:r>
            <w:fldChar w:fldCharType="end"/>
          </w:r>
        </w:sdtContent>
      </w:sdt>
    </w:p>
    <w:p w14:paraId="37E90E4D" w14:textId="04CB5CF6" w:rsidR="008705A3" w:rsidRDefault="00A657BE" w:rsidP="00F932FF">
      <w:r>
        <w:t xml:space="preserve">- </w:t>
      </w:r>
      <w:r w:rsidR="008705A3">
        <w:t>Effective project evaluation addresses the following key challenges related to Sustainability:</w:t>
      </w:r>
      <w:r w:rsidR="00F932FF" w:rsidRPr="00F932FF">
        <w:t xml:space="preserve"> </w:t>
      </w:r>
      <w:sdt>
        <w:sdtPr>
          <w:id w:val="-1602487590"/>
          <w:citation/>
        </w:sdtPr>
        <w:sdtContent>
          <w:r w:rsidR="00F932FF">
            <w:fldChar w:fldCharType="begin"/>
          </w:r>
          <w:r w:rsidR="00F932FF">
            <w:instrText xml:space="preserve"> CITATION Rou18 \l 2057 </w:instrText>
          </w:r>
          <w:r w:rsidR="00F932FF">
            <w:fldChar w:fldCharType="separate"/>
          </w:r>
          <w:r w:rsidR="00F932FF">
            <w:rPr>
              <w:noProof/>
            </w:rPr>
            <w:t>(Routledge, 2018)</w:t>
          </w:r>
          <w:r w:rsidR="00F932FF">
            <w:fldChar w:fldCharType="end"/>
          </w:r>
        </w:sdtContent>
      </w:sdt>
    </w:p>
    <w:p w14:paraId="64F95438" w14:textId="4C20DE6E" w:rsidR="004D5548" w:rsidRDefault="008705A3" w:rsidP="004D5548">
      <w:pPr>
        <w:spacing w:line="360" w:lineRule="auto"/>
        <w:jc w:val="both"/>
      </w:pPr>
      <w:r>
        <w:t xml:space="preserve">    </w:t>
      </w:r>
      <w:r w:rsidRPr="004D5548">
        <w:rPr>
          <w:b/>
          <w:bCs/>
        </w:rPr>
        <w:t xml:space="preserve"> 1</w:t>
      </w:r>
      <w:r>
        <w:t xml:space="preserve"> </w:t>
      </w:r>
      <w:r w:rsidRPr="00F932FF">
        <w:rPr>
          <w:b/>
          <w:bCs/>
        </w:rPr>
        <w:t>Measuring Long -term impacts</w:t>
      </w:r>
      <w:r>
        <w:t xml:space="preserve">: Sustainability goes beyond short-term gains and focuses on long-term benefits and environmental impact. Project evaluation should incorporate indicators that assess the project’s enduring contributions to sustainability, such as </w:t>
      </w:r>
      <w:r w:rsidR="00F932FF">
        <w:t>resource conservation, pollution reduction, and social equity.</w:t>
      </w:r>
      <w:r w:rsidR="00F932FF" w:rsidRPr="00F932FF">
        <w:t xml:space="preserve"> </w:t>
      </w:r>
    </w:p>
    <w:p w14:paraId="553A11B5" w14:textId="455BF0F0" w:rsidR="00F932FF" w:rsidRDefault="00F932FF" w:rsidP="004D5548">
      <w:pPr>
        <w:spacing w:line="360" w:lineRule="auto"/>
        <w:jc w:val="both"/>
      </w:pPr>
      <w:r w:rsidRPr="004D5548">
        <w:rPr>
          <w:b/>
          <w:bCs/>
        </w:rPr>
        <w:t xml:space="preserve">    2</w:t>
      </w:r>
      <w:r>
        <w:t xml:space="preserve"> </w:t>
      </w:r>
      <w:r w:rsidRPr="004D5548">
        <w:rPr>
          <w:b/>
          <w:bCs/>
        </w:rPr>
        <w:t>Ensur</w:t>
      </w:r>
      <w:r w:rsidR="004D5548" w:rsidRPr="004D5548">
        <w:rPr>
          <w:b/>
          <w:bCs/>
        </w:rPr>
        <w:t>ing Resilience and Adaptability:</w:t>
      </w:r>
      <w:r w:rsidR="004D5548">
        <w:rPr>
          <w:b/>
          <w:bCs/>
        </w:rPr>
        <w:t xml:space="preserve"> </w:t>
      </w:r>
      <w:r w:rsidR="004D5548">
        <w:t>Sustainability requires projects to be resilient to changing environmental, social, and economic conditions. Project evaluation should assess the project’s adaptability to future scenarios, including potential disruptions or shifts in priorities.</w:t>
      </w:r>
    </w:p>
    <w:p w14:paraId="077CEC96" w14:textId="136F61EE" w:rsidR="004D5548" w:rsidRPr="004D5548" w:rsidRDefault="004D5548" w:rsidP="00F75B98">
      <w:pPr>
        <w:spacing w:line="360" w:lineRule="auto"/>
      </w:pPr>
      <w:r>
        <w:t xml:space="preserve">   </w:t>
      </w:r>
      <w:r w:rsidRPr="004D5548">
        <w:rPr>
          <w:b/>
          <w:bCs/>
        </w:rPr>
        <w:t>3 Demonstrating Value Creation:</w:t>
      </w:r>
      <w:r>
        <w:t xml:space="preserve"> Sustainability is not just about environmental protection but also about creating value foe stakeholders, including society, the economy, and future generations. Projects </w:t>
      </w:r>
      <w:r w:rsidR="00F75B98">
        <w:lastRenderedPageBreak/>
        <w:t>evaluation should quantify the project’s contribution to sustainable value creation, such as improved social well-being, economic growth, and environmental protection.</w:t>
      </w:r>
    </w:p>
    <w:p w14:paraId="203ABAB3" w14:textId="68AE45D5" w:rsidR="004D5548" w:rsidRDefault="004D5548" w:rsidP="00F75B98">
      <w:pPr>
        <w:spacing w:line="360" w:lineRule="auto"/>
        <w:jc w:val="both"/>
      </w:pPr>
      <w:r>
        <w:t xml:space="preserve">  </w:t>
      </w:r>
      <w:r w:rsidR="00F75B98">
        <w:t xml:space="preserve"> </w:t>
      </w:r>
      <w:r w:rsidR="00F75B98">
        <w:rPr>
          <w:b/>
          <w:bCs/>
        </w:rPr>
        <w:t xml:space="preserve">4 Promoting Transparency and Accountability: </w:t>
      </w:r>
      <w:r w:rsidR="00F75B98">
        <w:t xml:space="preserve">Sustainability demands transparency in the project planning process, implementation, and evaluation. Project evaluation should be transparent to stakeholders, including project sponsors, beneficiaries, and the </w:t>
      </w:r>
      <w:proofErr w:type="gramStart"/>
      <w:r w:rsidR="00F75B98">
        <w:t>general public</w:t>
      </w:r>
      <w:proofErr w:type="gramEnd"/>
      <w:r w:rsidR="00F75B98">
        <w:t>, to ensure accountability for the project’s environmental and social impacts.</w:t>
      </w:r>
    </w:p>
    <w:p w14:paraId="264CB644" w14:textId="793FB0A0" w:rsidR="00F75B98" w:rsidRDefault="00F75B98" w:rsidP="00282E88">
      <w:pPr>
        <w:spacing w:line="360" w:lineRule="auto"/>
        <w:jc w:val="both"/>
      </w:pPr>
      <w:r>
        <w:t xml:space="preserve">   </w:t>
      </w:r>
      <w:r>
        <w:rPr>
          <w:b/>
          <w:bCs/>
        </w:rPr>
        <w:t xml:space="preserve">5 Integrating Sustainability into Evaluation Framework: </w:t>
      </w:r>
      <w:r>
        <w:t xml:space="preserve">Sustainability should be integrated into the overall project evaluation framework, not treated as an afterthought. This means using indicators, methods and tools that are </w:t>
      </w:r>
      <w:r w:rsidR="00A2202C">
        <w:t>specifically designed to assess the project’s sustainability performance.</w:t>
      </w:r>
    </w:p>
    <w:p w14:paraId="0D114D89" w14:textId="5559134F" w:rsidR="00282E88" w:rsidRDefault="00282E88" w:rsidP="00282E88">
      <w:pPr>
        <w:pStyle w:val="Heading2"/>
      </w:pPr>
      <w:bookmarkStart w:id="6" w:name="_Toc153794063"/>
      <w:r>
        <w:t>Purpose of researching</w:t>
      </w:r>
      <w:bookmarkEnd w:id="6"/>
    </w:p>
    <w:p w14:paraId="7AE9CD4A" w14:textId="2DEE016D" w:rsidR="00282E88" w:rsidRDefault="00282E88" w:rsidP="00D31F69">
      <w:pPr>
        <w:spacing w:line="360" w:lineRule="auto"/>
        <w:jc w:val="both"/>
      </w:pPr>
      <w:r>
        <w:t>Researching projects evaluation and sustainability challenge serves several important purposes:</w:t>
      </w:r>
      <w:sdt>
        <w:sdtPr>
          <w:id w:val="-1275404235"/>
          <w:citation/>
        </w:sdtPr>
        <w:sdtContent>
          <w:r w:rsidR="00D31F69">
            <w:fldChar w:fldCharType="begin"/>
          </w:r>
          <w:r w:rsidR="00D31F69">
            <w:instrText xml:space="preserve"> CITATION Pra23 \l 2057 </w:instrText>
          </w:r>
          <w:r w:rsidR="00D31F69">
            <w:fldChar w:fldCharType="separate"/>
          </w:r>
          <w:r w:rsidR="00D31F69">
            <w:rPr>
              <w:noProof/>
            </w:rPr>
            <w:t xml:space="preserve"> (Prasath, 2023)</w:t>
          </w:r>
          <w:r w:rsidR="00D31F69">
            <w:fldChar w:fldCharType="end"/>
          </w:r>
        </w:sdtContent>
      </w:sdt>
    </w:p>
    <w:p w14:paraId="6D835F20" w14:textId="1A2FA46B" w:rsidR="00282E88" w:rsidRDefault="00282E88" w:rsidP="00D31F69">
      <w:pPr>
        <w:spacing w:line="360" w:lineRule="auto"/>
        <w:jc w:val="both"/>
      </w:pPr>
      <w:r>
        <w:t>1 Enhancing project outcomes</w:t>
      </w:r>
      <w:r w:rsidR="00D31F69">
        <w:t>.</w:t>
      </w:r>
    </w:p>
    <w:p w14:paraId="577D611D" w14:textId="6ABAC54A" w:rsidR="00282E88" w:rsidRDefault="00282E88" w:rsidP="00D31F69">
      <w:pPr>
        <w:spacing w:line="360" w:lineRule="auto"/>
        <w:jc w:val="both"/>
      </w:pPr>
      <w:r>
        <w:t>2 Promoting evidence-based</w:t>
      </w:r>
      <w:r w:rsidR="00D31F69">
        <w:t>, decision-making.</w:t>
      </w:r>
    </w:p>
    <w:p w14:paraId="44FFA1AA" w14:textId="4ED2D39A" w:rsidR="00D31F69" w:rsidRDefault="00D31F69" w:rsidP="00D31F69">
      <w:pPr>
        <w:spacing w:line="360" w:lineRule="auto"/>
        <w:jc w:val="both"/>
      </w:pPr>
      <w:r>
        <w:t>3 Fostering innovation.</w:t>
      </w:r>
    </w:p>
    <w:p w14:paraId="5D4A417F" w14:textId="40CD761F" w:rsidR="00D31F69" w:rsidRDefault="00D31F69" w:rsidP="00D31F69">
      <w:pPr>
        <w:spacing w:line="360" w:lineRule="auto"/>
        <w:jc w:val="both"/>
      </w:pPr>
      <w:r>
        <w:t>4 Guiding policy.</w:t>
      </w:r>
    </w:p>
    <w:p w14:paraId="26958A86" w14:textId="7A11C9E4" w:rsidR="00D31F69" w:rsidRDefault="00D31F69" w:rsidP="00D31F69">
      <w:pPr>
        <w:spacing w:line="360" w:lineRule="auto"/>
        <w:jc w:val="both"/>
      </w:pPr>
      <w:r>
        <w:t>5 Improving resource allocation.</w:t>
      </w:r>
    </w:p>
    <w:p w14:paraId="4DFD257D" w14:textId="77777777" w:rsidR="00D31F69" w:rsidRDefault="00D31F69" w:rsidP="00282E88"/>
    <w:p w14:paraId="63F3D210" w14:textId="2212E6B4" w:rsidR="00D31F69" w:rsidRDefault="009C6CD2" w:rsidP="009C6CD2">
      <w:pPr>
        <w:pStyle w:val="Heading2"/>
      </w:pPr>
      <w:bookmarkStart w:id="7" w:name="_Toc153794064"/>
      <w:r>
        <w:t>Proposed aim, objectives, and research questions</w:t>
      </w:r>
      <w:sdt>
        <w:sdtPr>
          <w:id w:val="137926978"/>
          <w:citation/>
        </w:sdtPr>
        <w:sdtContent>
          <w:r w:rsidR="0071440C">
            <w:fldChar w:fldCharType="begin"/>
          </w:r>
          <w:r w:rsidR="0071440C">
            <w:instrText xml:space="preserve"> CITATION Placeholder1 \l 2057 </w:instrText>
          </w:r>
          <w:r w:rsidR="0071440C">
            <w:fldChar w:fldCharType="separate"/>
          </w:r>
          <w:r w:rsidR="0071440C">
            <w:rPr>
              <w:noProof/>
            </w:rPr>
            <w:t xml:space="preserve"> (Placeholder1)</w:t>
          </w:r>
          <w:r w:rsidR="0071440C">
            <w:fldChar w:fldCharType="end"/>
          </w:r>
        </w:sdtContent>
      </w:sdt>
      <w:bookmarkEnd w:id="7"/>
    </w:p>
    <w:p w14:paraId="3F22E09C" w14:textId="4507A35D" w:rsidR="009C6CD2" w:rsidRDefault="00B93FE0" w:rsidP="00B93FE0">
      <w:pPr>
        <w:spacing w:line="360" w:lineRule="auto"/>
        <w:jc w:val="both"/>
      </w:pPr>
      <w:r>
        <w:t xml:space="preserve">- </w:t>
      </w:r>
      <w:r w:rsidR="009C6CD2">
        <w:t>Proposed aim it is to develop a comprehensive and practical framework for evaluating the sustainability of projects, encompassing both short-term and long-term impacts.</w:t>
      </w:r>
      <w:sdt>
        <w:sdtPr>
          <w:id w:val="-1903362254"/>
          <w:citation/>
        </w:sdtPr>
        <w:sdtContent>
          <w:r w:rsidR="0071440C">
            <w:fldChar w:fldCharType="begin"/>
          </w:r>
          <w:r w:rsidR="0071440C">
            <w:instrText xml:space="preserve"> CITATION Ann19 \l 2057 </w:instrText>
          </w:r>
          <w:r w:rsidR="0071440C">
            <w:fldChar w:fldCharType="separate"/>
          </w:r>
          <w:r w:rsidR="0071440C">
            <w:rPr>
              <w:noProof/>
            </w:rPr>
            <w:t xml:space="preserve"> (Ross, 2019)</w:t>
          </w:r>
          <w:r w:rsidR="0071440C">
            <w:fldChar w:fldCharType="end"/>
          </w:r>
        </w:sdtContent>
      </w:sdt>
    </w:p>
    <w:p w14:paraId="57C4A83A" w14:textId="77777777" w:rsidR="00B93FE0" w:rsidRDefault="00B93FE0" w:rsidP="00B93FE0">
      <w:pPr>
        <w:spacing w:line="360" w:lineRule="auto"/>
        <w:jc w:val="both"/>
      </w:pPr>
      <w:r>
        <w:t xml:space="preserve">- </w:t>
      </w:r>
      <w:r w:rsidR="009C6CD2">
        <w:t>Proposed objectives are</w:t>
      </w:r>
      <w:r>
        <w:t>:</w:t>
      </w:r>
    </w:p>
    <w:p w14:paraId="150CC5D7" w14:textId="77777777" w:rsidR="00B93FE0" w:rsidRDefault="00B93FE0" w:rsidP="00B93FE0">
      <w:pPr>
        <w:spacing w:line="360" w:lineRule="auto"/>
        <w:jc w:val="both"/>
      </w:pPr>
      <w:r>
        <w:t>1 I</w:t>
      </w:r>
      <w:r w:rsidR="009C6CD2">
        <w:t>dentify the key elements of the project sustainability</w:t>
      </w:r>
      <w:r>
        <w:t>.</w:t>
      </w:r>
    </w:p>
    <w:p w14:paraId="1C225B32" w14:textId="77777777" w:rsidR="00B93FE0" w:rsidRDefault="00B93FE0" w:rsidP="00B93FE0">
      <w:pPr>
        <w:spacing w:line="360" w:lineRule="auto"/>
        <w:jc w:val="both"/>
      </w:pPr>
      <w:r>
        <w:t>2 T</w:t>
      </w:r>
      <w:r w:rsidR="009C6CD2">
        <w:t>o establish a set of evaluation criteria for assessing the sustainability of project across different sectors and contexts</w:t>
      </w:r>
      <w:r>
        <w:t>.</w:t>
      </w:r>
    </w:p>
    <w:p w14:paraId="3F8E2A07" w14:textId="77777777" w:rsidR="00B93FE0" w:rsidRDefault="00B93FE0" w:rsidP="00B93FE0">
      <w:pPr>
        <w:spacing w:line="360" w:lineRule="auto"/>
        <w:jc w:val="both"/>
      </w:pPr>
      <w:r>
        <w:t>3 T</w:t>
      </w:r>
      <w:r w:rsidR="009C6CD2">
        <w:t>o develop a toolkit of evaluation methodologies and tools for measuring and monitoring project sustainability</w:t>
      </w:r>
      <w:r>
        <w:t>.</w:t>
      </w:r>
    </w:p>
    <w:p w14:paraId="75A6AED6" w14:textId="62F2C284" w:rsidR="00B93FE0" w:rsidRDefault="00B93FE0" w:rsidP="00B93FE0">
      <w:pPr>
        <w:spacing w:line="360" w:lineRule="auto"/>
        <w:jc w:val="both"/>
      </w:pPr>
      <w:r>
        <w:lastRenderedPageBreak/>
        <w:t>4 T</w:t>
      </w:r>
      <w:r w:rsidR="009C6CD2">
        <w:t>o promote the integration of sustainability evaluation into project planning and management processes</w:t>
      </w:r>
      <w:r>
        <w:t>.</w:t>
      </w:r>
    </w:p>
    <w:p w14:paraId="4D8EE386" w14:textId="3AC62327" w:rsidR="009C6CD2" w:rsidRDefault="00B93FE0" w:rsidP="00B93FE0">
      <w:pPr>
        <w:spacing w:line="360" w:lineRule="auto"/>
        <w:jc w:val="both"/>
      </w:pPr>
      <w:r>
        <w:t>5 To provide guidance on the use of evaluation findings to inform decision-making and improve project outcomes.</w:t>
      </w:r>
    </w:p>
    <w:p w14:paraId="3F74A8DA" w14:textId="59222D6F" w:rsidR="00B93FE0" w:rsidRDefault="00B93FE0" w:rsidP="00B93FE0">
      <w:pPr>
        <w:spacing w:line="360" w:lineRule="auto"/>
        <w:jc w:val="both"/>
      </w:pPr>
      <w:r>
        <w:t>- Proposed research questions:</w:t>
      </w:r>
    </w:p>
    <w:p w14:paraId="4EF9870A" w14:textId="220631E6" w:rsidR="00B93FE0" w:rsidRDefault="00B93FE0" w:rsidP="00B93FE0">
      <w:pPr>
        <w:spacing w:line="360" w:lineRule="auto"/>
        <w:jc w:val="both"/>
      </w:pPr>
      <w:r>
        <w:t>1 What are the key factors that contribute to the sustainability of projects?</w:t>
      </w:r>
    </w:p>
    <w:p w14:paraId="53B5FB6A" w14:textId="765B7C44" w:rsidR="00B93FE0" w:rsidRDefault="00B93FE0" w:rsidP="00B93FE0">
      <w:pPr>
        <w:spacing w:line="360" w:lineRule="auto"/>
        <w:jc w:val="both"/>
      </w:pPr>
      <w:r>
        <w:t>2 How can evaluation methodologies be adapted to effectively assess project sustainability?</w:t>
      </w:r>
    </w:p>
    <w:p w14:paraId="5EFA0F2A" w14:textId="64D10AB0" w:rsidR="00B93FE0" w:rsidRDefault="00B93FE0" w:rsidP="00B93FE0">
      <w:pPr>
        <w:spacing w:line="360" w:lineRule="auto"/>
        <w:jc w:val="both"/>
      </w:pPr>
      <w:r>
        <w:t>3 What are the best practices for integrating sustainability evaluation into project management?</w:t>
      </w:r>
    </w:p>
    <w:p w14:paraId="4031D2A2" w14:textId="7592C63A" w:rsidR="00B93FE0" w:rsidRDefault="00B93FE0" w:rsidP="00B93FE0">
      <w:pPr>
        <w:spacing w:line="360" w:lineRule="auto"/>
        <w:jc w:val="both"/>
      </w:pPr>
      <w:r>
        <w:t>4 How can evaluation findings be effectively communicated to project stakeholders?</w:t>
      </w:r>
    </w:p>
    <w:p w14:paraId="11A1470F" w14:textId="3B39B71E" w:rsidR="00B93FE0" w:rsidRPr="009C6CD2" w:rsidRDefault="00B93FE0" w:rsidP="00B93FE0">
      <w:pPr>
        <w:spacing w:line="360" w:lineRule="auto"/>
        <w:jc w:val="both"/>
      </w:pPr>
      <w:r>
        <w:t>5 What are the challenges and opportunities associated with conducting sustainability evaluations in different context?</w:t>
      </w:r>
      <w:sdt>
        <w:sdtPr>
          <w:id w:val="1677229815"/>
          <w:citation/>
        </w:sdtPr>
        <w:sdtContent>
          <w:r w:rsidR="0071440C">
            <w:fldChar w:fldCharType="begin"/>
          </w:r>
          <w:r w:rsidR="0071440C">
            <w:instrText xml:space="preserve"> CITATION Ann19 \l 2057 </w:instrText>
          </w:r>
          <w:r w:rsidR="0071440C">
            <w:fldChar w:fldCharType="separate"/>
          </w:r>
          <w:r w:rsidR="0071440C">
            <w:rPr>
              <w:noProof/>
            </w:rPr>
            <w:t xml:space="preserve"> (Ross, 2019)</w:t>
          </w:r>
          <w:r w:rsidR="0071440C">
            <w:fldChar w:fldCharType="end"/>
          </w:r>
        </w:sdtContent>
      </w:sdt>
    </w:p>
    <w:p w14:paraId="200C36B7" w14:textId="77777777" w:rsidR="00CD35D0" w:rsidRDefault="0071440C" w:rsidP="0071440C">
      <w:pPr>
        <w:pStyle w:val="Heading1"/>
      </w:pPr>
      <w:bookmarkStart w:id="8" w:name="_Toc153794065"/>
      <w:r>
        <w:t>Chapter 2:</w:t>
      </w:r>
      <w:bookmarkEnd w:id="8"/>
      <w:r>
        <w:t xml:space="preserve"> </w:t>
      </w:r>
    </w:p>
    <w:p w14:paraId="6CAC2C1D" w14:textId="1E578EC1" w:rsidR="00D31F69" w:rsidRPr="00282E88" w:rsidRDefault="0071440C" w:rsidP="0071440C">
      <w:pPr>
        <w:pStyle w:val="Heading1"/>
      </w:pPr>
      <w:bookmarkStart w:id="9" w:name="_Toc153794066"/>
      <w:r>
        <w:t>Literature Review</w:t>
      </w:r>
      <w:bookmarkEnd w:id="9"/>
    </w:p>
    <w:p w14:paraId="7BD22A0B" w14:textId="44812B0F" w:rsidR="00F932FF" w:rsidRDefault="00F932FF"/>
    <w:p w14:paraId="69626434" w14:textId="36B2EB52" w:rsidR="002756B5" w:rsidRDefault="002756B5" w:rsidP="00E84049">
      <w:pPr>
        <w:pStyle w:val="Heading2"/>
      </w:pPr>
      <w:bookmarkStart w:id="10" w:name="_Toc153794067"/>
      <w:r>
        <w:t>Definition:</w:t>
      </w:r>
      <w:bookmarkEnd w:id="10"/>
    </w:p>
    <w:p w14:paraId="09F43462" w14:textId="510ED8C6" w:rsidR="002756B5" w:rsidRDefault="002756B5" w:rsidP="00FE2C34">
      <w:pPr>
        <w:spacing w:line="360" w:lineRule="auto"/>
        <w:jc w:val="both"/>
      </w:pPr>
      <w:r>
        <w:t>Project evaluation is a systematic assessment of the out</w:t>
      </w:r>
      <w:r w:rsidR="00C91F1E">
        <w:t xml:space="preserve">comes of a project. Its helps to determine whether the project has achieved its objectives, whether it has been </w:t>
      </w:r>
      <w:r w:rsidR="00CF4BB6">
        <w:t>implemented effectively, and whether it has been sustainable. Sustainability is the ability of project to continue to deliver benefits over time without harming the environment or society.</w:t>
      </w:r>
      <w:sdt>
        <w:sdtPr>
          <w:id w:val="-1836452744"/>
          <w:citation/>
        </w:sdtPr>
        <w:sdtContent>
          <w:r w:rsidR="00CD35D0">
            <w:fldChar w:fldCharType="begin"/>
          </w:r>
          <w:r w:rsidR="00CD35D0">
            <w:instrText xml:space="preserve"> CITATION Smi13 \l 2057 </w:instrText>
          </w:r>
          <w:r w:rsidR="00CD35D0">
            <w:fldChar w:fldCharType="separate"/>
          </w:r>
          <w:r w:rsidR="00CD35D0">
            <w:rPr>
              <w:noProof/>
            </w:rPr>
            <w:t xml:space="preserve"> (Smith, 2013)</w:t>
          </w:r>
          <w:r w:rsidR="00CD35D0">
            <w:fldChar w:fldCharType="end"/>
          </w:r>
        </w:sdtContent>
      </w:sdt>
    </w:p>
    <w:p w14:paraId="43B719D5" w14:textId="226CE48E" w:rsidR="00CF4BB6" w:rsidRDefault="00CF4BB6" w:rsidP="00E84049">
      <w:pPr>
        <w:pStyle w:val="Heading2"/>
      </w:pPr>
      <w:bookmarkStart w:id="11" w:name="_Toc153794068"/>
      <w:r>
        <w:t>Characteristics:</w:t>
      </w:r>
      <w:bookmarkEnd w:id="11"/>
    </w:p>
    <w:p w14:paraId="0D873BEE" w14:textId="5E60DD19" w:rsidR="00CF4BB6" w:rsidRDefault="00CF4BB6" w:rsidP="00FE2C34">
      <w:pPr>
        <w:pStyle w:val="ListParagraph"/>
        <w:numPr>
          <w:ilvl w:val="0"/>
          <w:numId w:val="2"/>
        </w:numPr>
        <w:spacing w:line="360" w:lineRule="auto"/>
        <w:jc w:val="both"/>
      </w:pPr>
      <w:r>
        <w:t>Purpose: Project evaluation aims to provide valuable information for decision0making, learning, and improvement.</w:t>
      </w:r>
    </w:p>
    <w:p w14:paraId="668AF194" w14:textId="7DC0215E" w:rsidR="00CF4BB6" w:rsidRDefault="00CF4BB6" w:rsidP="00FE2C34">
      <w:pPr>
        <w:pStyle w:val="ListParagraph"/>
        <w:numPr>
          <w:ilvl w:val="0"/>
          <w:numId w:val="2"/>
        </w:numPr>
        <w:spacing w:line="360" w:lineRule="auto"/>
        <w:jc w:val="both"/>
      </w:pPr>
      <w:r>
        <w:t>Scope: It encompasses various aspects of the project, including its outcomes, processes, and impacts.</w:t>
      </w:r>
    </w:p>
    <w:p w14:paraId="2BE51B72" w14:textId="1D2AC3D6" w:rsidR="00CF4BB6" w:rsidRDefault="00CF4BB6" w:rsidP="00FE2C34">
      <w:pPr>
        <w:pStyle w:val="ListParagraph"/>
        <w:numPr>
          <w:ilvl w:val="0"/>
          <w:numId w:val="2"/>
        </w:numPr>
        <w:spacing w:line="360" w:lineRule="auto"/>
        <w:jc w:val="both"/>
      </w:pPr>
      <w:r>
        <w:t>Methods: It employs various techniques, such as data collection, analysis, and reporting, to gather and interpret information.</w:t>
      </w:r>
    </w:p>
    <w:p w14:paraId="19E96AED" w14:textId="72458A74" w:rsidR="00CF4BB6" w:rsidRDefault="00CF4BB6" w:rsidP="00FE2C34">
      <w:pPr>
        <w:pStyle w:val="ListParagraph"/>
        <w:numPr>
          <w:ilvl w:val="0"/>
          <w:numId w:val="2"/>
        </w:numPr>
        <w:spacing w:line="360" w:lineRule="auto"/>
        <w:jc w:val="both"/>
      </w:pPr>
      <w:r>
        <w:t>Audience: It targets a specific group of stakeholders, such as project managers, sponsors, and beneficiaries.</w:t>
      </w:r>
    </w:p>
    <w:p w14:paraId="6B090FCD" w14:textId="77777777" w:rsidR="00CF4BB6" w:rsidRDefault="00CF4BB6" w:rsidP="00CF4BB6">
      <w:pPr>
        <w:pStyle w:val="ListParagraph"/>
      </w:pPr>
    </w:p>
    <w:p w14:paraId="12CD71C2" w14:textId="2088B282" w:rsidR="00CF4BB6" w:rsidRDefault="00CF4BB6" w:rsidP="00E84049">
      <w:pPr>
        <w:pStyle w:val="Heading2"/>
      </w:pPr>
      <w:bookmarkStart w:id="12" w:name="_Toc153794069"/>
      <w:r>
        <w:lastRenderedPageBreak/>
        <w:t>Importance:</w:t>
      </w:r>
      <w:bookmarkEnd w:id="12"/>
    </w:p>
    <w:p w14:paraId="0589339B" w14:textId="3CBEFA8A" w:rsidR="00CF4BB6" w:rsidRDefault="00CF4BB6" w:rsidP="00FE2C34">
      <w:pPr>
        <w:pStyle w:val="ListParagraph"/>
        <w:numPr>
          <w:ilvl w:val="0"/>
          <w:numId w:val="2"/>
        </w:numPr>
        <w:spacing w:line="360" w:lineRule="auto"/>
        <w:jc w:val="both"/>
      </w:pPr>
      <w:r>
        <w:t>Decision-making: Evaluation findings can inform decisions about future project and resource.</w:t>
      </w:r>
    </w:p>
    <w:p w14:paraId="26BAB975" w14:textId="3544E706" w:rsidR="00CF4BB6" w:rsidRDefault="00CF4BB6" w:rsidP="00FE2C34">
      <w:pPr>
        <w:pStyle w:val="ListParagraph"/>
        <w:numPr>
          <w:ilvl w:val="0"/>
          <w:numId w:val="2"/>
        </w:numPr>
        <w:spacing w:line="360" w:lineRule="auto"/>
        <w:jc w:val="both"/>
      </w:pPr>
      <w:r>
        <w:t>Learning and improvement: it helps identify stre</w:t>
      </w:r>
      <w:r w:rsidR="00355157">
        <w:t>ngths and weaknesses, leading to continuous project improvement.</w:t>
      </w:r>
    </w:p>
    <w:p w14:paraId="039B3738" w14:textId="037801A8" w:rsidR="00355157" w:rsidRDefault="00355157" w:rsidP="00FE2C34">
      <w:pPr>
        <w:pStyle w:val="ListParagraph"/>
        <w:numPr>
          <w:ilvl w:val="0"/>
          <w:numId w:val="2"/>
        </w:numPr>
        <w:spacing w:line="360" w:lineRule="auto"/>
        <w:jc w:val="both"/>
      </w:pPr>
      <w:r>
        <w:t>Accountability: it holds project stakeholders accountable for their actions and contributions.</w:t>
      </w:r>
    </w:p>
    <w:p w14:paraId="4633B83E" w14:textId="7066A1CF" w:rsidR="00355157" w:rsidRDefault="00355157" w:rsidP="00FE2C34">
      <w:pPr>
        <w:pStyle w:val="ListParagraph"/>
        <w:numPr>
          <w:ilvl w:val="0"/>
          <w:numId w:val="2"/>
        </w:numPr>
        <w:spacing w:line="360" w:lineRule="auto"/>
        <w:jc w:val="both"/>
      </w:pPr>
      <w:r>
        <w:t>Public trust: It builds trust and credibility among stakeholders and the community.</w:t>
      </w:r>
      <w:sdt>
        <w:sdtPr>
          <w:id w:val="1385523065"/>
          <w:citation/>
        </w:sdtPr>
        <w:sdtContent>
          <w:r w:rsidR="00CD35D0">
            <w:fldChar w:fldCharType="begin"/>
          </w:r>
          <w:r w:rsidR="00CD35D0">
            <w:instrText xml:space="preserve"> CITATION Smi13 \l 2057 </w:instrText>
          </w:r>
          <w:r w:rsidR="00CD35D0">
            <w:fldChar w:fldCharType="separate"/>
          </w:r>
          <w:r w:rsidR="00CD35D0">
            <w:rPr>
              <w:noProof/>
            </w:rPr>
            <w:t xml:space="preserve"> (Smith, 2013)</w:t>
          </w:r>
          <w:r w:rsidR="00CD35D0">
            <w:fldChar w:fldCharType="end"/>
          </w:r>
        </w:sdtContent>
      </w:sdt>
    </w:p>
    <w:p w14:paraId="4FD1E02E" w14:textId="77777777" w:rsidR="00E73BF7" w:rsidRDefault="00E73BF7"/>
    <w:p w14:paraId="4C42E715" w14:textId="620F0135" w:rsidR="3C890428" w:rsidRDefault="00355157" w:rsidP="00E84049">
      <w:pPr>
        <w:pStyle w:val="Heading2"/>
      </w:pPr>
      <w:bookmarkStart w:id="13" w:name="_Toc153794070"/>
      <w:r>
        <w:t>Models:</w:t>
      </w:r>
      <w:bookmarkEnd w:id="13"/>
    </w:p>
    <w:p w14:paraId="5A1F3D0D" w14:textId="4DE63EA4" w:rsidR="00355157" w:rsidRDefault="00355157" w:rsidP="00FE2C34">
      <w:pPr>
        <w:pStyle w:val="ListParagraph"/>
        <w:numPr>
          <w:ilvl w:val="0"/>
          <w:numId w:val="2"/>
        </w:numPr>
        <w:spacing w:line="360" w:lineRule="auto"/>
        <w:jc w:val="both"/>
      </w:pPr>
      <w:r>
        <w:t>Logical frameworks approach (</w:t>
      </w:r>
      <w:proofErr w:type="spellStart"/>
      <w:r>
        <w:t>Logframe</w:t>
      </w:r>
      <w:proofErr w:type="spellEnd"/>
      <w:r>
        <w:t>): A structured tool to define project objectives, activities, indicators, and assumptions.</w:t>
      </w:r>
    </w:p>
    <w:p w14:paraId="705B7FEA" w14:textId="6BD98EB9" w:rsidR="00355157" w:rsidRDefault="00355157" w:rsidP="00FE2C34">
      <w:pPr>
        <w:pStyle w:val="ListParagraph"/>
        <w:numPr>
          <w:ilvl w:val="0"/>
          <w:numId w:val="2"/>
        </w:numPr>
        <w:spacing w:line="360" w:lineRule="auto"/>
        <w:jc w:val="both"/>
      </w:pPr>
      <w:r>
        <w:t>Theory of challenges (</w:t>
      </w:r>
      <w:proofErr w:type="spellStart"/>
      <w:r>
        <w:t>ToC</w:t>
      </w:r>
      <w:proofErr w:type="spellEnd"/>
      <w:r>
        <w:t>): a conceptual framework that articulates the casual linkages between project activities and expected outcomes.</w:t>
      </w:r>
    </w:p>
    <w:p w14:paraId="4265FC7F" w14:textId="22A080D5" w:rsidR="00355157" w:rsidRDefault="00355157" w:rsidP="00FE2C34">
      <w:pPr>
        <w:pStyle w:val="ListParagraph"/>
        <w:numPr>
          <w:ilvl w:val="0"/>
          <w:numId w:val="2"/>
        </w:numPr>
        <w:spacing w:line="360" w:lineRule="auto"/>
        <w:jc w:val="both"/>
      </w:pPr>
      <w:r>
        <w:t>Impact evaluation: A rigorous method to assess the long-term effects of a project on its beneficiaries and the wider society.</w:t>
      </w:r>
      <w:sdt>
        <w:sdtPr>
          <w:id w:val="-102041466"/>
          <w:citation/>
        </w:sdtPr>
        <w:sdtContent>
          <w:r w:rsidR="00CD35D0">
            <w:fldChar w:fldCharType="begin"/>
          </w:r>
          <w:r w:rsidR="00CD35D0">
            <w:instrText xml:space="preserve"> CITATION Smi13 \l 2057 </w:instrText>
          </w:r>
          <w:r w:rsidR="00CD35D0">
            <w:fldChar w:fldCharType="separate"/>
          </w:r>
          <w:r w:rsidR="00CD35D0">
            <w:rPr>
              <w:noProof/>
            </w:rPr>
            <w:t xml:space="preserve"> (Smith, 2013)</w:t>
          </w:r>
          <w:r w:rsidR="00CD35D0">
            <w:fldChar w:fldCharType="end"/>
          </w:r>
        </w:sdtContent>
      </w:sdt>
    </w:p>
    <w:p w14:paraId="34123C42" w14:textId="4E031FB2" w:rsidR="00355157" w:rsidRDefault="00355157" w:rsidP="00E84049">
      <w:pPr>
        <w:pStyle w:val="Heading2"/>
      </w:pPr>
      <w:bookmarkStart w:id="14" w:name="_Toc153794071"/>
      <w:r>
        <w:t>Theories:</w:t>
      </w:r>
      <w:bookmarkEnd w:id="14"/>
    </w:p>
    <w:p w14:paraId="07A4954B" w14:textId="5E2B244C" w:rsidR="00355157" w:rsidRDefault="00355157" w:rsidP="00FE2C34">
      <w:pPr>
        <w:pStyle w:val="ListParagraph"/>
        <w:numPr>
          <w:ilvl w:val="0"/>
          <w:numId w:val="2"/>
        </w:numPr>
        <w:spacing w:line="360" w:lineRule="auto"/>
        <w:jc w:val="both"/>
      </w:pPr>
      <w:r>
        <w:t>Goals-Based evaluation: Focuses on the extent to which a project has achieved its stated goals.</w:t>
      </w:r>
    </w:p>
    <w:p w14:paraId="339B215C" w14:textId="027E9B77" w:rsidR="00355157" w:rsidRDefault="00355157" w:rsidP="00FE2C34">
      <w:pPr>
        <w:pStyle w:val="ListParagraph"/>
        <w:numPr>
          <w:ilvl w:val="0"/>
          <w:numId w:val="2"/>
        </w:numPr>
        <w:spacing w:line="360" w:lineRule="auto"/>
        <w:jc w:val="both"/>
      </w:pPr>
      <w:r>
        <w:t>Value Management: Em</w:t>
      </w:r>
      <w:r w:rsidR="000A1E0B">
        <w:t>phasizes the identification and prioritization of value-adding activities.</w:t>
      </w:r>
    </w:p>
    <w:p w14:paraId="118DBDB0" w14:textId="7F51263C" w:rsidR="000A1E0B" w:rsidRDefault="000A1E0B" w:rsidP="00FE2C34">
      <w:pPr>
        <w:pStyle w:val="ListParagraph"/>
        <w:numPr>
          <w:ilvl w:val="0"/>
          <w:numId w:val="2"/>
        </w:numPr>
        <w:spacing w:line="360" w:lineRule="auto"/>
        <w:jc w:val="both"/>
      </w:pPr>
      <w:r>
        <w:t>Real options: Considers the flexibility to adapt project plans in response to changing circumstances.</w:t>
      </w:r>
      <w:sdt>
        <w:sdtPr>
          <w:id w:val="1592044519"/>
          <w:citation/>
        </w:sdtPr>
        <w:sdtContent>
          <w:r w:rsidR="00CD35D0">
            <w:fldChar w:fldCharType="begin"/>
          </w:r>
          <w:r w:rsidR="00CD35D0">
            <w:instrText xml:space="preserve"> CITATION Smi13 \l 2057 </w:instrText>
          </w:r>
          <w:r w:rsidR="00CD35D0">
            <w:fldChar w:fldCharType="separate"/>
          </w:r>
          <w:r w:rsidR="00CD35D0">
            <w:rPr>
              <w:noProof/>
            </w:rPr>
            <w:t xml:space="preserve"> (Smith, 2013)</w:t>
          </w:r>
          <w:r w:rsidR="00CD35D0">
            <w:fldChar w:fldCharType="end"/>
          </w:r>
        </w:sdtContent>
      </w:sdt>
    </w:p>
    <w:p w14:paraId="03F2C134" w14:textId="6CC784F1" w:rsidR="000A1E0B" w:rsidRDefault="000A1E0B" w:rsidP="00E84049">
      <w:pPr>
        <w:pStyle w:val="Heading2"/>
      </w:pPr>
      <w:bookmarkStart w:id="15" w:name="_Toc153794072"/>
      <w:r>
        <w:t>Advantages:</w:t>
      </w:r>
      <w:bookmarkEnd w:id="15"/>
    </w:p>
    <w:p w14:paraId="768F74B0" w14:textId="3B7B9251" w:rsidR="000A1E0B" w:rsidRDefault="000A1E0B" w:rsidP="00FE2C34">
      <w:pPr>
        <w:pStyle w:val="ListParagraph"/>
        <w:numPr>
          <w:ilvl w:val="0"/>
          <w:numId w:val="2"/>
        </w:numPr>
        <w:spacing w:line="360" w:lineRule="auto"/>
      </w:pPr>
      <w:r>
        <w:t>Increased effectiveness: Improves the likelihood of achieving project objectives.</w:t>
      </w:r>
    </w:p>
    <w:p w14:paraId="0260D1B8" w14:textId="7B34B125" w:rsidR="000A1E0B" w:rsidRDefault="000A1E0B" w:rsidP="00FE2C34">
      <w:pPr>
        <w:pStyle w:val="ListParagraph"/>
        <w:numPr>
          <w:ilvl w:val="0"/>
          <w:numId w:val="2"/>
        </w:numPr>
        <w:spacing w:line="360" w:lineRule="auto"/>
      </w:pPr>
      <w:r>
        <w:t>Enhanced efficiency: Optimizes resource allocation and reduces waste.</w:t>
      </w:r>
    </w:p>
    <w:p w14:paraId="61CF97DC" w14:textId="3F8A0118" w:rsidR="000A1E0B" w:rsidRDefault="000A1E0B" w:rsidP="00FE2C34">
      <w:pPr>
        <w:pStyle w:val="ListParagraph"/>
        <w:numPr>
          <w:ilvl w:val="0"/>
          <w:numId w:val="2"/>
        </w:numPr>
        <w:spacing w:line="360" w:lineRule="auto"/>
      </w:pPr>
      <w:r>
        <w:t>Stronger sustainability: Promotes long-term benefits and environmental considerations.</w:t>
      </w:r>
    </w:p>
    <w:p w14:paraId="65591B8B" w14:textId="56A8F066" w:rsidR="000A1E0B" w:rsidRDefault="000A1E0B" w:rsidP="00FE2C34">
      <w:pPr>
        <w:pStyle w:val="ListParagraph"/>
        <w:numPr>
          <w:ilvl w:val="0"/>
          <w:numId w:val="2"/>
        </w:numPr>
        <w:spacing w:line="360" w:lineRule="auto"/>
      </w:pPr>
      <w:r>
        <w:t>Improved accountability: Strengthens transparency and stakeholder engagement.</w:t>
      </w:r>
    </w:p>
    <w:p w14:paraId="786CC8A6" w14:textId="01ADA345" w:rsidR="000A1E0B" w:rsidRDefault="000A1E0B" w:rsidP="00E84049">
      <w:pPr>
        <w:pStyle w:val="Heading2"/>
      </w:pPr>
      <w:bookmarkStart w:id="16" w:name="_Toc153794073"/>
      <w:r>
        <w:t>Disadvantage:</w:t>
      </w:r>
      <w:bookmarkEnd w:id="16"/>
    </w:p>
    <w:p w14:paraId="7CB10E4A" w14:textId="4BC37E20" w:rsidR="000A1E0B" w:rsidRDefault="000A1E0B" w:rsidP="00FE2C34">
      <w:pPr>
        <w:pStyle w:val="ListParagraph"/>
        <w:numPr>
          <w:ilvl w:val="0"/>
          <w:numId w:val="4"/>
        </w:numPr>
        <w:spacing w:line="360" w:lineRule="auto"/>
        <w:jc w:val="both"/>
      </w:pPr>
      <w:r>
        <w:t>Resource intensive: Requires time, effort, and financial resources for data collection and analysis.</w:t>
      </w:r>
    </w:p>
    <w:p w14:paraId="6441269B" w14:textId="47093341" w:rsidR="000A1E0B" w:rsidRDefault="000A1E0B" w:rsidP="00FE2C34">
      <w:pPr>
        <w:pStyle w:val="ListParagraph"/>
        <w:numPr>
          <w:ilvl w:val="0"/>
          <w:numId w:val="4"/>
        </w:numPr>
        <w:spacing w:line="360" w:lineRule="auto"/>
        <w:jc w:val="both"/>
      </w:pPr>
      <w:r>
        <w:t>Subjectivity: Can be influenced by stakeholder’s perspectives and biases.</w:t>
      </w:r>
    </w:p>
    <w:p w14:paraId="521F977C" w14:textId="69E938C9" w:rsidR="000A1E0B" w:rsidRDefault="000A1E0B" w:rsidP="00FE2C34">
      <w:pPr>
        <w:pStyle w:val="ListParagraph"/>
        <w:numPr>
          <w:ilvl w:val="0"/>
          <w:numId w:val="4"/>
        </w:numPr>
        <w:spacing w:line="360" w:lineRule="auto"/>
        <w:jc w:val="both"/>
      </w:pPr>
      <w:r>
        <w:t>Timely implementation: Requires careful planning to integrate evaluation into project timelines.</w:t>
      </w:r>
    </w:p>
    <w:p w14:paraId="7A36EC45" w14:textId="61850157" w:rsidR="000A1E0B" w:rsidRDefault="000A1E0B" w:rsidP="00FE2C34">
      <w:pPr>
        <w:pStyle w:val="ListParagraph"/>
        <w:numPr>
          <w:ilvl w:val="0"/>
          <w:numId w:val="4"/>
        </w:numPr>
        <w:spacing w:line="360" w:lineRule="auto"/>
        <w:jc w:val="both"/>
      </w:pPr>
      <w:r>
        <w:lastRenderedPageBreak/>
        <w:t>Political sensitivity</w:t>
      </w:r>
      <w:r w:rsidR="00BB037E">
        <w:t>: Can raise concerns about project performance and potential failures</w:t>
      </w:r>
      <w:r w:rsidR="00FE2C34">
        <w:t>.</w:t>
      </w:r>
      <w:sdt>
        <w:sdtPr>
          <w:id w:val="1673220469"/>
          <w:citation/>
        </w:sdtPr>
        <w:sdtContent>
          <w:r w:rsidR="00CD35D0">
            <w:fldChar w:fldCharType="begin"/>
          </w:r>
          <w:r w:rsidR="00CD35D0">
            <w:instrText xml:space="preserve"> CITATION Smi13 \l 2057 </w:instrText>
          </w:r>
          <w:r w:rsidR="00CD35D0">
            <w:fldChar w:fldCharType="separate"/>
          </w:r>
          <w:r w:rsidR="00CD35D0">
            <w:rPr>
              <w:noProof/>
            </w:rPr>
            <w:t xml:space="preserve"> (Smith, 2013)</w:t>
          </w:r>
          <w:r w:rsidR="00CD35D0">
            <w:fldChar w:fldCharType="end"/>
          </w:r>
        </w:sdtContent>
      </w:sdt>
    </w:p>
    <w:p w14:paraId="4AC064DA" w14:textId="4495B2BE" w:rsidR="00BB037E" w:rsidRDefault="00BB037E" w:rsidP="00E84049">
      <w:pPr>
        <w:pStyle w:val="Heading2"/>
      </w:pPr>
      <w:bookmarkStart w:id="17" w:name="_Toc153794074"/>
      <w:r>
        <w:t>Challenges:</w:t>
      </w:r>
      <w:bookmarkEnd w:id="17"/>
    </w:p>
    <w:p w14:paraId="49E77E15" w14:textId="5904AD6C" w:rsidR="00BB037E" w:rsidRDefault="00BB037E" w:rsidP="00FE2C34">
      <w:pPr>
        <w:pStyle w:val="ListParagraph"/>
        <w:numPr>
          <w:ilvl w:val="0"/>
          <w:numId w:val="2"/>
        </w:numPr>
        <w:spacing w:line="360" w:lineRule="auto"/>
        <w:jc w:val="both"/>
      </w:pPr>
      <w:r>
        <w:t>Aligning evaluation with project goals: Integrating evaluation criteria into project planning and execution.</w:t>
      </w:r>
    </w:p>
    <w:p w14:paraId="756934BA" w14:textId="77777777" w:rsidR="00E84049" w:rsidRDefault="00BB037E" w:rsidP="00FE2C34">
      <w:pPr>
        <w:pStyle w:val="ListParagraph"/>
        <w:numPr>
          <w:ilvl w:val="0"/>
          <w:numId w:val="2"/>
        </w:numPr>
        <w:spacing w:line="360" w:lineRule="auto"/>
        <w:jc w:val="both"/>
      </w:pPr>
      <w:r>
        <w:t>Measuring intangible outcomes:</w:t>
      </w:r>
      <w:r w:rsidR="00E84049">
        <w:t xml:space="preserve"> Quantifying the non-monetary benefits of project, such as social impact.</w:t>
      </w:r>
    </w:p>
    <w:p w14:paraId="2E541037" w14:textId="18E888FC" w:rsidR="00BB037E" w:rsidRDefault="00E84049" w:rsidP="00FE2C34">
      <w:pPr>
        <w:pStyle w:val="ListParagraph"/>
        <w:numPr>
          <w:ilvl w:val="0"/>
          <w:numId w:val="2"/>
        </w:numPr>
        <w:spacing w:line="360" w:lineRule="auto"/>
        <w:jc w:val="both"/>
      </w:pPr>
      <w:r>
        <w:t>Balancing short-term and long-term perspectives: Achieving immediate project goals while considering long-term sustainability.</w:t>
      </w:r>
    </w:p>
    <w:p w14:paraId="317FC762" w14:textId="6C0EA2A1" w:rsidR="00E84049" w:rsidRDefault="00E84049" w:rsidP="00FE2C34">
      <w:pPr>
        <w:pStyle w:val="ListParagraph"/>
        <w:numPr>
          <w:ilvl w:val="0"/>
          <w:numId w:val="2"/>
        </w:numPr>
        <w:spacing w:line="360" w:lineRule="auto"/>
        <w:jc w:val="both"/>
      </w:pPr>
      <w:r>
        <w:t>Ensuring stakeholder participation: Engaging stakeholders in the evaluation process to foster ownership and buy-in.</w:t>
      </w:r>
      <w:sdt>
        <w:sdtPr>
          <w:id w:val="-1458630232"/>
          <w:citation/>
        </w:sdtPr>
        <w:sdtContent>
          <w:r w:rsidR="00FE2C34">
            <w:fldChar w:fldCharType="begin"/>
          </w:r>
          <w:r w:rsidR="00FE2C34">
            <w:instrText xml:space="preserve"> CITATION Smi13 \l 2057 </w:instrText>
          </w:r>
          <w:r w:rsidR="00FE2C34">
            <w:fldChar w:fldCharType="separate"/>
          </w:r>
          <w:r w:rsidR="00FE2C34">
            <w:rPr>
              <w:noProof/>
            </w:rPr>
            <w:t xml:space="preserve"> (Smith, 2013)</w:t>
          </w:r>
          <w:r w:rsidR="00FE2C34">
            <w:fldChar w:fldCharType="end"/>
          </w:r>
        </w:sdtContent>
      </w:sdt>
    </w:p>
    <w:p w14:paraId="6095446E" w14:textId="77777777" w:rsidR="00E73BF7" w:rsidRDefault="00E73BF7"/>
    <w:p w14:paraId="38C5FBBF" w14:textId="77777777" w:rsidR="00CD35D0" w:rsidRDefault="00CD35D0" w:rsidP="001B476E">
      <w:pPr>
        <w:pStyle w:val="Heading1"/>
      </w:pPr>
      <w:bookmarkStart w:id="18" w:name="_Toc2095736833"/>
      <w:bookmarkStart w:id="19" w:name="_Toc153794075"/>
      <w:r>
        <w:t>Chapter 3,</w:t>
      </w:r>
      <w:bookmarkEnd w:id="19"/>
    </w:p>
    <w:p w14:paraId="11FE7AF7" w14:textId="6B586274" w:rsidR="00E73BF7" w:rsidRDefault="00FE2C34" w:rsidP="3C890428">
      <w:pPr>
        <w:pStyle w:val="Heading2"/>
      </w:pPr>
      <w:bookmarkStart w:id="20" w:name="_Toc153794076"/>
      <w:r>
        <w:t xml:space="preserve">Research Methods </w:t>
      </w:r>
      <w:bookmarkEnd w:id="18"/>
      <w:r w:rsidR="00CD35D0">
        <w:t>and Methodology:</w:t>
      </w:r>
      <w:bookmarkEnd w:id="20"/>
    </w:p>
    <w:p w14:paraId="6AC017AA" w14:textId="77777777" w:rsidR="00E73BF7" w:rsidRDefault="00E73BF7"/>
    <w:p w14:paraId="7808BD62" w14:textId="2E7CE6BD" w:rsidR="00E73BF7" w:rsidRDefault="00CD35D0" w:rsidP="00743E65">
      <w:pPr>
        <w:pStyle w:val="Heading2"/>
      </w:pPr>
      <w:bookmarkStart w:id="21" w:name="_Toc153794077"/>
      <w:r>
        <w:t>Research Philosophy:</w:t>
      </w:r>
      <w:bookmarkEnd w:id="21"/>
    </w:p>
    <w:p w14:paraId="6181FFF4" w14:textId="1B1C361A" w:rsidR="00CD35D0" w:rsidRDefault="00CD35D0" w:rsidP="00743E65">
      <w:pPr>
        <w:spacing w:line="360" w:lineRule="auto"/>
        <w:jc w:val="both"/>
      </w:pPr>
      <w:r>
        <w:t xml:space="preserve">Research philosophy is the foundation of any research project. It provides a set of principles that guide the researcher’s approach to the study and helps ensure that the finding </w:t>
      </w:r>
      <w:r w:rsidR="00743E65">
        <w:t>is</w:t>
      </w:r>
      <w:r>
        <w:t xml:space="preserve"> cre</w:t>
      </w:r>
      <w:r w:rsidR="00743E65">
        <w:t xml:space="preserve">dible and meaningful. When conducting project evaluation and sustainability research, it is important to adopt a research philosophy that is appropriate for the nature of the research question and the context in which the research is being conducted. </w:t>
      </w:r>
    </w:p>
    <w:p w14:paraId="515544AB" w14:textId="77FB22D8" w:rsidR="00743E65" w:rsidRDefault="00743E65" w:rsidP="00743E65">
      <w:pPr>
        <w:spacing w:line="360" w:lineRule="auto"/>
        <w:jc w:val="both"/>
      </w:pPr>
      <w:r>
        <w:t>It is the best research philosophy for project evaluation and sustainability research because will depend on the specific research question and context. However, there are some general guidelines that can help researchers make informed decisions.</w:t>
      </w:r>
      <w:sdt>
        <w:sdtPr>
          <w:id w:val="1724169302"/>
          <w:citation/>
        </w:sdtPr>
        <w:sdtContent>
          <w:r w:rsidR="00D96E31">
            <w:fldChar w:fldCharType="begin"/>
          </w:r>
          <w:r w:rsidR="00D96E31">
            <w:instrText xml:space="preserve"> CITATION Sau19 \l 2057 </w:instrText>
          </w:r>
          <w:r w:rsidR="00D96E31">
            <w:fldChar w:fldCharType="separate"/>
          </w:r>
          <w:r w:rsidR="00D96E31">
            <w:rPr>
              <w:noProof/>
            </w:rPr>
            <w:t xml:space="preserve"> (Saunders, 2019)</w:t>
          </w:r>
          <w:r w:rsidR="00D96E31">
            <w:fldChar w:fldCharType="end"/>
          </w:r>
        </w:sdtContent>
      </w:sdt>
    </w:p>
    <w:p w14:paraId="0EEBEBEA" w14:textId="6FDE6FE6" w:rsidR="00F96E36" w:rsidRDefault="00F96E36" w:rsidP="00F96E36">
      <w:pPr>
        <w:pStyle w:val="Heading2"/>
      </w:pPr>
      <w:bookmarkStart w:id="22" w:name="_Toc153794078"/>
      <w:r>
        <w:t>Research paradigm:</w:t>
      </w:r>
      <w:bookmarkEnd w:id="22"/>
    </w:p>
    <w:p w14:paraId="5DA72611" w14:textId="351906C7" w:rsidR="00F96E36" w:rsidRDefault="00F96E36" w:rsidP="00380041">
      <w:pPr>
        <w:spacing w:line="360" w:lineRule="auto"/>
        <w:jc w:val="both"/>
      </w:pPr>
      <w:r>
        <w:t>It is a set of fundamental beliefs, values, and assumption that guide the way researchers conduct their studies and interpret their finding. It provides a framework for understanding the nature or reality, the role of the researcher, and the relationship between the researcher and the subject of study.</w:t>
      </w:r>
    </w:p>
    <w:p w14:paraId="73D1F4A6" w14:textId="4AAFFAA7" w:rsidR="00F96E36" w:rsidRDefault="00F96E36" w:rsidP="00380041">
      <w:pPr>
        <w:spacing w:line="360" w:lineRule="auto"/>
        <w:jc w:val="both"/>
      </w:pPr>
      <w:r>
        <w:lastRenderedPageBreak/>
        <w:t xml:space="preserve">For project evaluation and sustainability challenges, the appropriate research paradigm </w:t>
      </w:r>
      <w:proofErr w:type="gramStart"/>
      <w:r>
        <w:t>de[</w:t>
      </w:r>
      <w:proofErr w:type="spellStart"/>
      <w:proofErr w:type="gramEnd"/>
      <w:r>
        <w:t>endes</w:t>
      </w:r>
      <w:proofErr w:type="spellEnd"/>
      <w:r>
        <w:t xml:space="preserve"> on the specific context and objectives of the evaluation. However, there are two broad paradigms that are commonly used:</w:t>
      </w:r>
    </w:p>
    <w:p w14:paraId="2C83FB0A" w14:textId="43DA2404" w:rsidR="00F96E36" w:rsidRDefault="00F96E36" w:rsidP="00380041">
      <w:pPr>
        <w:spacing w:line="360" w:lineRule="auto"/>
        <w:jc w:val="both"/>
      </w:pPr>
      <w:r>
        <w:t xml:space="preserve">1 Positivist paradigm: This paradigm </w:t>
      </w:r>
      <w:proofErr w:type="gramStart"/>
      <w:r>
        <w:t>is based on the assumption</w:t>
      </w:r>
      <w:proofErr w:type="gramEnd"/>
      <w:r>
        <w:t xml:space="preserve"> that reality is objective and can be measured independently of the researcher’s values and benefits.</w:t>
      </w:r>
      <w:r w:rsidR="007742A7">
        <w:t xml:space="preserve"> Researchers who adopt this </w:t>
      </w:r>
      <w:r w:rsidR="00D42925">
        <w:t>paradigm typically use quantitative methods’, such as surveys, experiments, and statistical analysis, to collect data and analyse.</w:t>
      </w:r>
      <w:r>
        <w:t xml:space="preserve"> </w:t>
      </w:r>
      <w:r w:rsidR="007742A7">
        <w:t>Also,</w:t>
      </w:r>
      <w:r>
        <w:t xml:space="preserve"> it is focus on measuring</w:t>
      </w:r>
      <w:r w:rsidR="007742A7">
        <w:t xml:space="preserve"> the outcome and impacts of project, and they often use standardized evaluation frameworks.</w:t>
      </w:r>
    </w:p>
    <w:p w14:paraId="340E353B" w14:textId="587F9275" w:rsidR="007742A7" w:rsidRPr="00F96E36" w:rsidRDefault="007742A7" w:rsidP="00380041">
      <w:pPr>
        <w:spacing w:line="360" w:lineRule="auto"/>
        <w:jc w:val="both"/>
      </w:pPr>
      <w:r>
        <w:t xml:space="preserve">2 Interpretivist paradigm: This paradigm </w:t>
      </w:r>
      <w:proofErr w:type="gramStart"/>
      <w:r>
        <w:t>is based on the assumption</w:t>
      </w:r>
      <w:proofErr w:type="gramEnd"/>
      <w:r>
        <w:t xml:space="preserve"> that reality is subjective, and that different people can have different understanding of the same situation. </w:t>
      </w:r>
      <w:r>
        <w:t xml:space="preserve">Researcher who </w:t>
      </w:r>
      <w:r w:rsidR="00380041">
        <w:t>adopts</w:t>
      </w:r>
      <w:r>
        <w:t xml:space="preserve"> this paradigm typically use qualitative methods, such as interviews, observations, and case studies, to collect and analyse data.</w:t>
      </w:r>
      <w:r>
        <w:t xml:space="preserve"> Also, focused on understanding the processes and experiences of project participants and they often use inductive reasoning to draw conclusions.</w:t>
      </w:r>
    </w:p>
    <w:p w14:paraId="1CB334C4" w14:textId="77A2D50A" w:rsidR="00743E65" w:rsidRDefault="00D42925" w:rsidP="00380041">
      <w:pPr>
        <w:spacing w:line="360" w:lineRule="auto"/>
        <w:jc w:val="both"/>
      </w:pPr>
      <w:r>
        <w:t xml:space="preserve">In context of project evaluation and sustainability challenges, both quantitative and qualitative methods can be valuable for providing different perspectives on the effectiveness and sustainability of project. The choice of research paradigm will </w:t>
      </w:r>
      <w:r w:rsidR="00380041">
        <w:t>depend</w:t>
      </w:r>
      <w:r>
        <w:t xml:space="preserve"> </w:t>
      </w:r>
      <w:proofErr w:type="gramStart"/>
      <w:r>
        <w:t>of</w:t>
      </w:r>
      <w:proofErr w:type="gramEnd"/>
      <w:r>
        <w:t xml:space="preserve"> the specific of the project objectives of the evaluation, and the context of project.</w:t>
      </w:r>
      <w:r w:rsidR="00380041" w:rsidRPr="00380041">
        <w:t xml:space="preserve"> </w:t>
      </w:r>
      <w:sdt>
        <w:sdtPr>
          <w:id w:val="127757984"/>
          <w:citation/>
        </w:sdtPr>
        <w:sdtContent>
          <w:r w:rsidR="00380041">
            <w:fldChar w:fldCharType="begin"/>
          </w:r>
          <w:r w:rsidR="00380041">
            <w:instrText xml:space="preserve"> CITATION Mar18 \l 2057 </w:instrText>
          </w:r>
          <w:r w:rsidR="00380041">
            <w:fldChar w:fldCharType="separate"/>
          </w:r>
          <w:r w:rsidR="00380041">
            <w:rPr>
              <w:noProof/>
            </w:rPr>
            <w:t>(Hamalainen, 2018)</w:t>
          </w:r>
          <w:r w:rsidR="00380041">
            <w:fldChar w:fldCharType="end"/>
          </w:r>
        </w:sdtContent>
      </w:sdt>
    </w:p>
    <w:p w14:paraId="5D919C15" w14:textId="1846B3F5" w:rsidR="00743E65" w:rsidRDefault="00713C89" w:rsidP="00713C89">
      <w:pPr>
        <w:pStyle w:val="Heading2"/>
      </w:pPr>
      <w:bookmarkStart w:id="23" w:name="_Toc153794079"/>
      <w:r>
        <w:t>Research approach:</w:t>
      </w:r>
      <w:bookmarkEnd w:id="23"/>
    </w:p>
    <w:p w14:paraId="2D25105B" w14:textId="38478C05" w:rsidR="00713C89" w:rsidRDefault="00713C89" w:rsidP="00713C89">
      <w:r>
        <w:t>Choosing the right research approach for evaluating project sustainability is crucial for assessing the Long-term impact of initiatives and informing decision making. The specific approach depends on the project’s context, objectives, and stakeholders involved.</w:t>
      </w:r>
    </w:p>
    <w:p w14:paraId="67C61D30" w14:textId="606245F8" w:rsidR="00713C89" w:rsidRDefault="00713C89" w:rsidP="00713C89">
      <w:r>
        <w:t>Mixed-methods research: A Holistic Perspective</w:t>
      </w:r>
    </w:p>
    <w:p w14:paraId="1FD55041" w14:textId="2D217345" w:rsidR="00713C89" w:rsidRDefault="00713C89" w:rsidP="00713C89">
      <w:r>
        <w:t>mixed-methods research combines qualitative</w:t>
      </w:r>
      <w:r w:rsidR="008452C8">
        <w:t xml:space="preserve"> and quantitative data collection techniques to provide </w:t>
      </w:r>
      <w:proofErr w:type="gramStart"/>
      <w:r w:rsidR="008452C8">
        <w:t>an</w:t>
      </w:r>
      <w:proofErr w:type="gramEnd"/>
      <w:r w:rsidR="008452C8">
        <w:t xml:space="preserve"> comprehensive understanding of project sustainability. This approach is particularly well-suited for evaluating complex projects with diverse stakeholders and multifaceted outcomes.</w:t>
      </w:r>
    </w:p>
    <w:p w14:paraId="4E70F8C9" w14:textId="596F30AB" w:rsidR="008452C8" w:rsidRDefault="008452C8" w:rsidP="008452C8">
      <w:r>
        <w:t xml:space="preserve">Strengths </w:t>
      </w:r>
    </w:p>
    <w:p w14:paraId="4F903500" w14:textId="50EBE333" w:rsidR="008452C8" w:rsidRDefault="008452C8" w:rsidP="008452C8">
      <w:pPr>
        <w:pStyle w:val="ListParagraph"/>
        <w:numPr>
          <w:ilvl w:val="0"/>
          <w:numId w:val="2"/>
        </w:numPr>
      </w:pPr>
      <w:r>
        <w:t>Holistic and inclusive evaluation.</w:t>
      </w:r>
    </w:p>
    <w:p w14:paraId="4C910D68" w14:textId="144EA4A0" w:rsidR="008452C8" w:rsidRDefault="008452C8" w:rsidP="008452C8">
      <w:pPr>
        <w:pStyle w:val="ListParagraph"/>
        <w:numPr>
          <w:ilvl w:val="0"/>
          <w:numId w:val="2"/>
        </w:numPr>
      </w:pPr>
      <w:r>
        <w:t>Deeper understanding of project processes and context.</w:t>
      </w:r>
    </w:p>
    <w:p w14:paraId="4955DBD2" w14:textId="51555006" w:rsidR="008452C8" w:rsidRDefault="008452C8" w:rsidP="008452C8">
      <w:pPr>
        <w:pStyle w:val="ListParagraph"/>
        <w:numPr>
          <w:ilvl w:val="0"/>
          <w:numId w:val="2"/>
        </w:numPr>
      </w:pPr>
      <w:r>
        <w:t>Rich data from multiple sources.</w:t>
      </w:r>
    </w:p>
    <w:p w14:paraId="0AB375D0" w14:textId="17733C38" w:rsidR="008452C8" w:rsidRDefault="008452C8" w:rsidP="008452C8">
      <w:r>
        <w:t>Considerations:</w:t>
      </w:r>
    </w:p>
    <w:p w14:paraId="57E29479" w14:textId="427D45D3" w:rsidR="008452C8" w:rsidRDefault="008452C8" w:rsidP="008452C8">
      <w:pPr>
        <w:pStyle w:val="ListParagraph"/>
        <w:numPr>
          <w:ilvl w:val="0"/>
          <w:numId w:val="2"/>
        </w:numPr>
      </w:pPr>
      <w:r>
        <w:t>Requires expertise in both quantitative and qualitative methods.</w:t>
      </w:r>
    </w:p>
    <w:p w14:paraId="3CFF33FE" w14:textId="0F43AA39" w:rsidR="008452C8" w:rsidRPr="00713C89" w:rsidRDefault="008452C8" w:rsidP="008452C8">
      <w:pPr>
        <w:pStyle w:val="ListParagraph"/>
        <w:numPr>
          <w:ilvl w:val="0"/>
          <w:numId w:val="2"/>
        </w:numPr>
      </w:pPr>
      <w:r>
        <w:t>May be more time-consuming and complex to manage.</w:t>
      </w:r>
    </w:p>
    <w:p w14:paraId="5D835D20" w14:textId="1D1CBF81" w:rsidR="00E73BF7" w:rsidRDefault="008452C8" w:rsidP="008452C8">
      <w:pPr>
        <w:pStyle w:val="Heading2"/>
      </w:pPr>
      <w:bookmarkStart w:id="24" w:name="_Toc153794080"/>
      <w:r>
        <w:lastRenderedPageBreak/>
        <w:t>Research methodology:</w:t>
      </w:r>
      <w:bookmarkEnd w:id="24"/>
      <w:r>
        <w:t xml:space="preserve"> </w:t>
      </w:r>
    </w:p>
    <w:p w14:paraId="16B3932B" w14:textId="12490389" w:rsidR="000B42B8" w:rsidRDefault="008452C8" w:rsidP="000B42B8">
      <w:pPr>
        <w:spacing w:line="360" w:lineRule="auto"/>
        <w:jc w:val="both"/>
      </w:pPr>
      <w:r>
        <w:t>The choice of research methodology for project evaluation and sustainability challenges depends</w:t>
      </w:r>
      <w:r w:rsidR="000B42B8">
        <w:t xml:space="preserve"> on the specific nature of the project and the specific challenges being addressed. However, some general principles can be applied to most projects.</w:t>
      </w:r>
    </w:p>
    <w:p w14:paraId="68579FCF" w14:textId="46CD8810" w:rsidR="000B42B8" w:rsidRDefault="000B42B8" w:rsidP="000B42B8">
      <w:pPr>
        <w:spacing w:line="360" w:lineRule="auto"/>
        <w:jc w:val="both"/>
      </w:pPr>
      <w:r>
        <w:t>For project evaluation and sustainability challenges will be use mixed methodology, because the advantages of this methodology will be useful to collect data and analysis.</w:t>
      </w:r>
    </w:p>
    <w:p w14:paraId="00BB2B5A" w14:textId="09BAB4DB" w:rsidR="000B42B8" w:rsidRDefault="000B42B8" w:rsidP="000B42B8">
      <w:pPr>
        <w:pStyle w:val="Heading2"/>
      </w:pPr>
      <w:bookmarkStart w:id="25" w:name="_Toc153794081"/>
      <w:r>
        <w:t>Research strategy:</w:t>
      </w:r>
      <w:bookmarkEnd w:id="25"/>
    </w:p>
    <w:p w14:paraId="14DD1947" w14:textId="7DF4A8F2" w:rsidR="000B42B8" w:rsidRDefault="000B42B8" w:rsidP="00E83171">
      <w:pPr>
        <w:spacing w:line="360" w:lineRule="auto"/>
        <w:jc w:val="both"/>
      </w:pPr>
      <w:r>
        <w:t>A comprehensive research strategy for project evaluation and sustainability challenges should encompass the following elements which will be apply</w:t>
      </w:r>
      <w:r w:rsidR="004109DF">
        <w:t xml:space="preserve"> for collect data:</w:t>
      </w:r>
      <w:sdt>
        <w:sdtPr>
          <w:id w:val="486296838"/>
          <w:citation/>
        </w:sdtPr>
        <w:sdtContent>
          <w:r w:rsidR="004109DF">
            <w:fldChar w:fldCharType="begin"/>
          </w:r>
          <w:r w:rsidR="004109DF">
            <w:instrText xml:space="preserve"> CITATION Jho21 \l 2057 </w:instrText>
          </w:r>
          <w:r w:rsidR="004109DF">
            <w:fldChar w:fldCharType="separate"/>
          </w:r>
          <w:r w:rsidR="004109DF">
            <w:rPr>
              <w:noProof/>
            </w:rPr>
            <w:t xml:space="preserve"> (Jhon Wiley &amp; Sons, 2021)</w:t>
          </w:r>
          <w:r w:rsidR="004109DF">
            <w:fldChar w:fldCharType="end"/>
          </w:r>
        </w:sdtContent>
      </w:sdt>
    </w:p>
    <w:p w14:paraId="5D2AE4A4" w14:textId="04026ADF" w:rsidR="004109DF" w:rsidRDefault="004109DF" w:rsidP="00E83171">
      <w:pPr>
        <w:spacing w:line="360" w:lineRule="auto"/>
        <w:jc w:val="both"/>
      </w:pPr>
      <w:r>
        <w:t>1 clear objectives</w:t>
      </w:r>
    </w:p>
    <w:p w14:paraId="571FB138" w14:textId="1B9B2060" w:rsidR="004109DF" w:rsidRDefault="004109DF" w:rsidP="00E83171">
      <w:pPr>
        <w:spacing w:line="360" w:lineRule="auto"/>
        <w:jc w:val="both"/>
      </w:pPr>
      <w:r>
        <w:t>2 literature review</w:t>
      </w:r>
    </w:p>
    <w:p w14:paraId="0C95ECE3" w14:textId="424E1FE5" w:rsidR="004109DF" w:rsidRDefault="004109DF" w:rsidP="00E83171">
      <w:pPr>
        <w:spacing w:line="360" w:lineRule="auto"/>
        <w:jc w:val="both"/>
      </w:pPr>
      <w:r>
        <w:t>3 data collection</w:t>
      </w:r>
    </w:p>
    <w:p w14:paraId="5AC5E3D1" w14:textId="2D8B8178" w:rsidR="004109DF" w:rsidRDefault="004109DF" w:rsidP="00E83171">
      <w:pPr>
        <w:spacing w:line="360" w:lineRule="auto"/>
        <w:jc w:val="both"/>
      </w:pPr>
      <w:r>
        <w:t>4 methodology selection</w:t>
      </w:r>
    </w:p>
    <w:p w14:paraId="06867717" w14:textId="21A6709F" w:rsidR="004109DF" w:rsidRDefault="004109DF" w:rsidP="00E83171">
      <w:pPr>
        <w:spacing w:line="360" w:lineRule="auto"/>
        <w:jc w:val="both"/>
      </w:pPr>
      <w:r>
        <w:t>5 sustainability frameworks integration</w:t>
      </w:r>
    </w:p>
    <w:p w14:paraId="42F90BD8" w14:textId="1E729650" w:rsidR="004109DF" w:rsidRDefault="004109DF" w:rsidP="00E83171">
      <w:pPr>
        <w:spacing w:line="360" w:lineRule="auto"/>
        <w:jc w:val="both"/>
      </w:pPr>
      <w:r>
        <w:t>6 case studies and comparative analysis</w:t>
      </w:r>
    </w:p>
    <w:p w14:paraId="08792F9A" w14:textId="3CD9898F" w:rsidR="004109DF" w:rsidRDefault="004109DF" w:rsidP="00E83171">
      <w:pPr>
        <w:spacing w:line="360" w:lineRule="auto"/>
        <w:jc w:val="both"/>
      </w:pPr>
      <w:r>
        <w:t>7 theory development</w:t>
      </w:r>
    </w:p>
    <w:p w14:paraId="2442DCC2" w14:textId="51718EB2" w:rsidR="004109DF" w:rsidRDefault="004109DF" w:rsidP="00E83171">
      <w:pPr>
        <w:spacing w:line="360" w:lineRule="auto"/>
        <w:jc w:val="both"/>
      </w:pPr>
      <w:r>
        <w:t>8 practical implications</w:t>
      </w:r>
    </w:p>
    <w:p w14:paraId="13F0696A" w14:textId="7C63D21D" w:rsidR="004109DF" w:rsidRDefault="004109DF" w:rsidP="00E83171">
      <w:pPr>
        <w:spacing w:line="360" w:lineRule="auto"/>
        <w:jc w:val="both"/>
      </w:pPr>
      <w:r>
        <w:t>9 dissemination and communication</w:t>
      </w:r>
    </w:p>
    <w:p w14:paraId="2166AAA9" w14:textId="2D949803" w:rsidR="004109DF" w:rsidRDefault="004109DF" w:rsidP="00E83171">
      <w:pPr>
        <w:spacing w:line="360" w:lineRule="auto"/>
        <w:jc w:val="both"/>
      </w:pPr>
      <w:r>
        <w:t xml:space="preserve">Will </w:t>
      </w:r>
      <w:proofErr w:type="gramStart"/>
      <w:r>
        <w:t>be</w:t>
      </w:r>
      <w:proofErr w:type="gramEnd"/>
      <w:r>
        <w:t xml:space="preserve"> apply this strategy to address to the challenges of the project in several ways like:</w:t>
      </w:r>
    </w:p>
    <w:p w14:paraId="4934298E" w14:textId="618FB59A" w:rsidR="004109DF" w:rsidRDefault="004109DF" w:rsidP="00E83171">
      <w:pPr>
        <w:spacing w:line="360" w:lineRule="auto"/>
        <w:jc w:val="both"/>
      </w:pPr>
      <w:r>
        <w:t>1 systematic approach</w:t>
      </w:r>
    </w:p>
    <w:p w14:paraId="0C3D8B47" w14:textId="736D3C16" w:rsidR="004109DF" w:rsidRDefault="004109DF" w:rsidP="00E83171">
      <w:pPr>
        <w:spacing w:line="360" w:lineRule="auto"/>
        <w:jc w:val="both"/>
      </w:pPr>
      <w:r>
        <w:t>2 balanced perspectives</w:t>
      </w:r>
    </w:p>
    <w:p w14:paraId="26E68124" w14:textId="36FA0756" w:rsidR="004109DF" w:rsidRDefault="004109DF" w:rsidP="00E83171">
      <w:pPr>
        <w:spacing w:line="360" w:lineRule="auto"/>
        <w:jc w:val="both"/>
      </w:pPr>
      <w:r>
        <w:t>3 evidence-based decision.</w:t>
      </w:r>
    </w:p>
    <w:p w14:paraId="3DE13719" w14:textId="22876FB2" w:rsidR="004109DF" w:rsidRDefault="004109DF" w:rsidP="00E83171">
      <w:pPr>
        <w:spacing w:line="360" w:lineRule="auto"/>
        <w:jc w:val="both"/>
      </w:pPr>
      <w:r>
        <w:t>4 continuous improvements</w:t>
      </w:r>
    </w:p>
    <w:p w14:paraId="592C85D0" w14:textId="0388B27A" w:rsidR="004109DF" w:rsidRDefault="004109DF" w:rsidP="00E83171">
      <w:pPr>
        <w:spacing w:line="360" w:lineRule="auto"/>
        <w:jc w:val="both"/>
      </w:pPr>
      <w:r>
        <w:t>5 knowledge generation</w:t>
      </w:r>
    </w:p>
    <w:p w14:paraId="2A821D63" w14:textId="77777777" w:rsidR="004109DF" w:rsidRDefault="004109DF" w:rsidP="000B42B8"/>
    <w:p w14:paraId="330C791E" w14:textId="380ED2F6" w:rsidR="00E83171" w:rsidRDefault="00E83171" w:rsidP="00E83171">
      <w:pPr>
        <w:pStyle w:val="Heading2"/>
      </w:pPr>
      <w:bookmarkStart w:id="26" w:name="_Toc153794082"/>
      <w:r>
        <w:lastRenderedPageBreak/>
        <w:t>Data collection methods:</w:t>
      </w:r>
      <w:bookmarkEnd w:id="26"/>
    </w:p>
    <w:p w14:paraId="01962D70" w14:textId="51A83ECC" w:rsidR="00E83171" w:rsidRDefault="00E83171" w:rsidP="00E83171">
      <w:pPr>
        <w:pStyle w:val="Heading3"/>
      </w:pPr>
      <w:bookmarkStart w:id="27" w:name="_Toc153794083"/>
      <w:r>
        <w:t>Quantitative data collection methods</w:t>
      </w:r>
      <w:r w:rsidR="00C2086D">
        <w:t>:</w:t>
      </w:r>
      <w:bookmarkEnd w:id="27"/>
    </w:p>
    <w:p w14:paraId="7A4A1D9C" w14:textId="54B3E724" w:rsidR="00E83171" w:rsidRPr="00E83171" w:rsidRDefault="00E83171" w:rsidP="00C2086D">
      <w:pPr>
        <w:spacing w:line="360" w:lineRule="auto"/>
        <w:jc w:val="both"/>
      </w:pPr>
      <w:r>
        <w:t>1 Surveys: are a cost-effective and efficient way to collect data for large number of respondents.</w:t>
      </w:r>
    </w:p>
    <w:p w14:paraId="1745397F" w14:textId="1875DD19" w:rsidR="00E83171" w:rsidRDefault="00E83171" w:rsidP="00C2086D">
      <w:pPr>
        <w:spacing w:line="360" w:lineRule="auto"/>
        <w:jc w:val="both"/>
      </w:pPr>
      <w:r>
        <w:t>2 Key Performance indicators (KPIs): are the metrics that track progress towards project objectives.</w:t>
      </w:r>
    </w:p>
    <w:p w14:paraId="7AD11A38" w14:textId="4E49277B" w:rsidR="00E73BF7" w:rsidRDefault="00E83171" w:rsidP="00C2086D">
      <w:pPr>
        <w:spacing w:line="360" w:lineRule="auto"/>
        <w:jc w:val="both"/>
      </w:pPr>
      <w:r>
        <w:t>3 Performance Monitoring Systems: collect data on project activities and outcomes in real time.</w:t>
      </w:r>
    </w:p>
    <w:p w14:paraId="62F5C31A" w14:textId="7EF57C14" w:rsidR="00E83171" w:rsidRDefault="00E83171" w:rsidP="00C2086D">
      <w:pPr>
        <w:spacing w:line="360" w:lineRule="auto"/>
        <w:jc w:val="both"/>
      </w:pPr>
      <w:r>
        <w:t xml:space="preserve">4 Environmental Monitoring: this it is </w:t>
      </w:r>
      <w:r w:rsidR="00A74BE0">
        <w:t>used</w:t>
      </w:r>
      <w:r>
        <w:t xml:space="preserve"> </w:t>
      </w:r>
      <w:r w:rsidR="00C2086D">
        <w:t xml:space="preserve">to track the impact of project on the environment. This data can be </w:t>
      </w:r>
      <w:r w:rsidR="00A74BE0">
        <w:t>used</w:t>
      </w:r>
      <w:r w:rsidR="00C2086D">
        <w:t xml:space="preserve"> to assess the sustainability of project.</w:t>
      </w:r>
      <w:r w:rsidR="00A74BE0" w:rsidRPr="00A74BE0">
        <w:t xml:space="preserve"> </w:t>
      </w:r>
      <w:sdt>
        <w:sdtPr>
          <w:id w:val="779681049"/>
          <w:citation/>
        </w:sdtPr>
        <w:sdtContent>
          <w:r w:rsidR="00A74BE0">
            <w:fldChar w:fldCharType="begin"/>
          </w:r>
          <w:r w:rsidR="00A74BE0">
            <w:instrText xml:space="preserve"> CITATION dav19 \l 2057 </w:instrText>
          </w:r>
          <w:r w:rsidR="00A74BE0">
            <w:fldChar w:fldCharType="separate"/>
          </w:r>
          <w:r w:rsidR="00A74BE0">
            <w:rPr>
              <w:noProof/>
            </w:rPr>
            <w:t xml:space="preserve"> (Brandon, 2019)</w:t>
          </w:r>
          <w:r w:rsidR="00A74BE0">
            <w:fldChar w:fldCharType="end"/>
          </w:r>
        </w:sdtContent>
      </w:sdt>
    </w:p>
    <w:p w14:paraId="2FE8C93A" w14:textId="78578C24" w:rsidR="00C2086D" w:rsidRDefault="00C2086D" w:rsidP="00C2086D">
      <w:pPr>
        <w:pStyle w:val="Heading3"/>
      </w:pPr>
      <w:bookmarkStart w:id="28" w:name="_Toc153794084"/>
      <w:r>
        <w:t>Qualitative data collection methods:</w:t>
      </w:r>
      <w:bookmarkEnd w:id="28"/>
    </w:p>
    <w:p w14:paraId="42E7DCD7" w14:textId="4E3C56B3" w:rsidR="00E73BF7" w:rsidRDefault="00C2086D" w:rsidP="00C2086D">
      <w:pPr>
        <w:spacing w:line="360" w:lineRule="auto"/>
        <w:jc w:val="both"/>
      </w:pPr>
      <w:r>
        <w:t>1 Interview: which allow for in-depth exploration of project stakeholders experiences, perceptions, and opinions.</w:t>
      </w:r>
    </w:p>
    <w:p w14:paraId="7FA9908F" w14:textId="353851E1" w:rsidR="00C2086D" w:rsidRDefault="00C2086D" w:rsidP="00C2086D">
      <w:pPr>
        <w:spacing w:line="360" w:lineRule="auto"/>
        <w:jc w:val="both"/>
      </w:pPr>
      <w:r>
        <w:t>2 Focus group: bring together a small group of people to discuss a specific topic.</w:t>
      </w:r>
    </w:p>
    <w:p w14:paraId="2EFA6F11" w14:textId="46696953" w:rsidR="00C2086D" w:rsidRDefault="00C2086D" w:rsidP="00C2086D">
      <w:pPr>
        <w:spacing w:line="360" w:lineRule="auto"/>
        <w:jc w:val="both"/>
      </w:pPr>
      <w:r>
        <w:t>3 Observation: allow for the direct observation of project activities and the outcome.</w:t>
      </w:r>
    </w:p>
    <w:p w14:paraId="251C67FC" w14:textId="6CB2E674" w:rsidR="00C2086D" w:rsidRDefault="00C2086D" w:rsidP="00C2086D">
      <w:pPr>
        <w:spacing w:line="360" w:lineRule="auto"/>
        <w:jc w:val="both"/>
      </w:pPr>
      <w:r>
        <w:t>4 Document analysis: this involves reviewing project documents, such as reports, plans, and meeting minutes.</w:t>
      </w:r>
      <w:sdt>
        <w:sdtPr>
          <w:id w:val="-1797974422"/>
          <w:citation/>
        </w:sdtPr>
        <w:sdtContent>
          <w:r w:rsidR="00A74BE0">
            <w:fldChar w:fldCharType="begin"/>
          </w:r>
          <w:r w:rsidR="00A74BE0">
            <w:instrText xml:space="preserve"> CITATION dav19 \l 2057 </w:instrText>
          </w:r>
          <w:r w:rsidR="00A74BE0">
            <w:fldChar w:fldCharType="separate"/>
          </w:r>
          <w:r w:rsidR="00A74BE0">
            <w:rPr>
              <w:noProof/>
            </w:rPr>
            <w:t xml:space="preserve"> (Brandon, 2019)</w:t>
          </w:r>
          <w:r w:rsidR="00A74BE0">
            <w:fldChar w:fldCharType="end"/>
          </w:r>
        </w:sdtContent>
      </w:sdt>
    </w:p>
    <w:p w14:paraId="0774AFA4" w14:textId="4DABE302" w:rsidR="001E7EE7" w:rsidRDefault="001E7EE7" w:rsidP="001E7EE7">
      <w:pPr>
        <w:pStyle w:val="Heading1"/>
      </w:pPr>
      <w:bookmarkStart w:id="29" w:name="_Toc153794085"/>
      <w:r>
        <w:t>Proposal Timeline</w:t>
      </w:r>
      <w:bookmarkEnd w:id="29"/>
    </w:p>
    <w:tbl>
      <w:tblPr>
        <w:tblStyle w:val="TableGrid"/>
        <w:tblW w:w="0" w:type="auto"/>
        <w:tblLook w:val="04A0" w:firstRow="1" w:lastRow="0" w:firstColumn="1" w:lastColumn="0" w:noHBand="0" w:noVBand="1"/>
      </w:tblPr>
      <w:tblGrid>
        <w:gridCol w:w="4675"/>
        <w:gridCol w:w="4675"/>
      </w:tblGrid>
      <w:tr w:rsidR="001E7EE7" w14:paraId="2D3C8527" w14:textId="77777777" w:rsidTr="001E7EE7">
        <w:tc>
          <w:tcPr>
            <w:tcW w:w="4675" w:type="dxa"/>
          </w:tcPr>
          <w:p w14:paraId="164A6A0F" w14:textId="18C60795" w:rsidR="001E7EE7" w:rsidRDefault="001E7EE7" w:rsidP="00C2086D">
            <w:pPr>
              <w:spacing w:line="360" w:lineRule="auto"/>
              <w:jc w:val="both"/>
            </w:pPr>
            <w:r>
              <w:t>Name of task</w:t>
            </w:r>
          </w:p>
        </w:tc>
        <w:tc>
          <w:tcPr>
            <w:tcW w:w="4675" w:type="dxa"/>
          </w:tcPr>
          <w:p w14:paraId="3FD36E55" w14:textId="6FC1CD34" w:rsidR="001E7EE7" w:rsidRDefault="00174BB4" w:rsidP="00C2086D">
            <w:pPr>
              <w:spacing w:line="360" w:lineRule="auto"/>
              <w:jc w:val="both"/>
            </w:pPr>
            <w:r>
              <w:t>Time to complete in weeks</w:t>
            </w:r>
          </w:p>
        </w:tc>
      </w:tr>
      <w:tr w:rsidR="001E7EE7" w14:paraId="54D816B7" w14:textId="77777777" w:rsidTr="001E7EE7">
        <w:tc>
          <w:tcPr>
            <w:tcW w:w="4675" w:type="dxa"/>
          </w:tcPr>
          <w:p w14:paraId="05CCED95" w14:textId="46AEA870" w:rsidR="001E7EE7" w:rsidRDefault="00174BB4" w:rsidP="00C2086D">
            <w:pPr>
              <w:spacing w:line="360" w:lineRule="auto"/>
              <w:jc w:val="both"/>
            </w:pPr>
            <w:r>
              <w:t xml:space="preserve">Identify Topic </w:t>
            </w:r>
          </w:p>
        </w:tc>
        <w:tc>
          <w:tcPr>
            <w:tcW w:w="4675" w:type="dxa"/>
          </w:tcPr>
          <w:p w14:paraId="21C31A63" w14:textId="24550906" w:rsidR="00174BB4" w:rsidRDefault="00174BB4" w:rsidP="00C2086D">
            <w:pPr>
              <w:spacing w:line="360" w:lineRule="auto"/>
              <w:jc w:val="both"/>
            </w:pPr>
            <w:r>
              <w:t>1week</w:t>
            </w:r>
          </w:p>
        </w:tc>
      </w:tr>
      <w:tr w:rsidR="001E7EE7" w14:paraId="757A769D" w14:textId="77777777" w:rsidTr="001E7EE7">
        <w:tc>
          <w:tcPr>
            <w:tcW w:w="4675" w:type="dxa"/>
          </w:tcPr>
          <w:p w14:paraId="00EC40A7" w14:textId="1ACD26EC" w:rsidR="001E7EE7" w:rsidRDefault="00174BB4" w:rsidP="00C2086D">
            <w:pPr>
              <w:spacing w:line="360" w:lineRule="auto"/>
              <w:jc w:val="both"/>
            </w:pPr>
            <w:r>
              <w:t>Introduction of topic</w:t>
            </w:r>
          </w:p>
        </w:tc>
        <w:tc>
          <w:tcPr>
            <w:tcW w:w="4675" w:type="dxa"/>
          </w:tcPr>
          <w:p w14:paraId="0278F5CD" w14:textId="17A39E94" w:rsidR="001E7EE7" w:rsidRDefault="00174BB4" w:rsidP="00C2086D">
            <w:pPr>
              <w:spacing w:line="360" w:lineRule="auto"/>
              <w:jc w:val="both"/>
            </w:pPr>
            <w:r>
              <w:t xml:space="preserve">1week </w:t>
            </w:r>
          </w:p>
        </w:tc>
      </w:tr>
      <w:tr w:rsidR="001E7EE7" w14:paraId="3C34146F" w14:textId="77777777" w:rsidTr="001E7EE7">
        <w:tc>
          <w:tcPr>
            <w:tcW w:w="4675" w:type="dxa"/>
          </w:tcPr>
          <w:p w14:paraId="762552C3" w14:textId="1D9E6B43" w:rsidR="001E7EE7" w:rsidRDefault="00174BB4" w:rsidP="00C2086D">
            <w:pPr>
              <w:spacing w:line="360" w:lineRule="auto"/>
              <w:jc w:val="both"/>
            </w:pPr>
            <w:r>
              <w:t>Research objective</w:t>
            </w:r>
          </w:p>
        </w:tc>
        <w:tc>
          <w:tcPr>
            <w:tcW w:w="4675" w:type="dxa"/>
          </w:tcPr>
          <w:p w14:paraId="10E4FFC0" w14:textId="3BF8CACA" w:rsidR="001E7EE7" w:rsidRDefault="00174BB4" w:rsidP="00C2086D">
            <w:pPr>
              <w:spacing w:line="360" w:lineRule="auto"/>
              <w:jc w:val="both"/>
            </w:pPr>
            <w:r>
              <w:t>1week</w:t>
            </w:r>
          </w:p>
        </w:tc>
      </w:tr>
      <w:tr w:rsidR="001E7EE7" w14:paraId="5E0C83A5" w14:textId="77777777" w:rsidTr="001E7EE7">
        <w:tc>
          <w:tcPr>
            <w:tcW w:w="4675" w:type="dxa"/>
          </w:tcPr>
          <w:p w14:paraId="3500BC31" w14:textId="1F65ED56" w:rsidR="001E7EE7" w:rsidRDefault="00174BB4" w:rsidP="00C2086D">
            <w:pPr>
              <w:spacing w:line="360" w:lineRule="auto"/>
              <w:jc w:val="both"/>
            </w:pPr>
            <w:r>
              <w:t>Literature review</w:t>
            </w:r>
          </w:p>
        </w:tc>
        <w:tc>
          <w:tcPr>
            <w:tcW w:w="4675" w:type="dxa"/>
          </w:tcPr>
          <w:p w14:paraId="784083C8" w14:textId="516CE2B4" w:rsidR="001E7EE7" w:rsidRDefault="00174BB4" w:rsidP="00C2086D">
            <w:pPr>
              <w:spacing w:line="360" w:lineRule="auto"/>
              <w:jc w:val="both"/>
            </w:pPr>
            <w:r>
              <w:t>2week</w:t>
            </w:r>
          </w:p>
        </w:tc>
      </w:tr>
      <w:tr w:rsidR="001E7EE7" w14:paraId="458CD9D9" w14:textId="77777777" w:rsidTr="001E7EE7">
        <w:tc>
          <w:tcPr>
            <w:tcW w:w="4675" w:type="dxa"/>
          </w:tcPr>
          <w:p w14:paraId="212331AD" w14:textId="18C6D0F6" w:rsidR="001E7EE7" w:rsidRDefault="00174BB4" w:rsidP="00C2086D">
            <w:pPr>
              <w:spacing w:line="360" w:lineRule="auto"/>
              <w:jc w:val="both"/>
            </w:pPr>
            <w:r>
              <w:t>Research methodology</w:t>
            </w:r>
          </w:p>
        </w:tc>
        <w:tc>
          <w:tcPr>
            <w:tcW w:w="4675" w:type="dxa"/>
          </w:tcPr>
          <w:p w14:paraId="5E35806E" w14:textId="08EA1042" w:rsidR="001E7EE7" w:rsidRDefault="00174BB4" w:rsidP="00C2086D">
            <w:pPr>
              <w:spacing w:line="360" w:lineRule="auto"/>
              <w:jc w:val="both"/>
            </w:pPr>
            <w:r>
              <w:t>2week</w:t>
            </w:r>
          </w:p>
        </w:tc>
      </w:tr>
      <w:tr w:rsidR="001E7EE7" w14:paraId="3F057B8E" w14:textId="77777777" w:rsidTr="001E7EE7">
        <w:tc>
          <w:tcPr>
            <w:tcW w:w="4675" w:type="dxa"/>
          </w:tcPr>
          <w:p w14:paraId="478E2429" w14:textId="7EDAD2EF" w:rsidR="001E7EE7" w:rsidRDefault="00174BB4" w:rsidP="00C2086D">
            <w:pPr>
              <w:spacing w:line="360" w:lineRule="auto"/>
              <w:jc w:val="both"/>
            </w:pPr>
            <w:r>
              <w:t>Collecting data</w:t>
            </w:r>
          </w:p>
        </w:tc>
        <w:tc>
          <w:tcPr>
            <w:tcW w:w="4675" w:type="dxa"/>
          </w:tcPr>
          <w:p w14:paraId="330E19EE" w14:textId="5BA9D25F" w:rsidR="001E7EE7" w:rsidRDefault="00174BB4" w:rsidP="00C2086D">
            <w:pPr>
              <w:spacing w:line="360" w:lineRule="auto"/>
              <w:jc w:val="both"/>
            </w:pPr>
            <w:r>
              <w:t>2week</w:t>
            </w:r>
          </w:p>
        </w:tc>
      </w:tr>
      <w:tr w:rsidR="001E7EE7" w14:paraId="4A2C019B" w14:textId="77777777" w:rsidTr="001E7EE7">
        <w:tc>
          <w:tcPr>
            <w:tcW w:w="4675" w:type="dxa"/>
          </w:tcPr>
          <w:p w14:paraId="5061C3FC" w14:textId="3FF7D254" w:rsidR="001E7EE7" w:rsidRDefault="00174BB4" w:rsidP="00C2086D">
            <w:pPr>
              <w:spacing w:line="360" w:lineRule="auto"/>
              <w:jc w:val="both"/>
            </w:pPr>
            <w:r>
              <w:t>Analysis data and implementation</w:t>
            </w:r>
          </w:p>
        </w:tc>
        <w:tc>
          <w:tcPr>
            <w:tcW w:w="4675" w:type="dxa"/>
          </w:tcPr>
          <w:p w14:paraId="51A88CBD" w14:textId="3463E35F" w:rsidR="001E7EE7" w:rsidRDefault="00174BB4" w:rsidP="00C2086D">
            <w:pPr>
              <w:spacing w:line="360" w:lineRule="auto"/>
              <w:jc w:val="both"/>
            </w:pPr>
            <w:r>
              <w:t>1week</w:t>
            </w:r>
          </w:p>
        </w:tc>
      </w:tr>
      <w:tr w:rsidR="001E7EE7" w14:paraId="01C09373" w14:textId="77777777" w:rsidTr="001E7EE7">
        <w:tc>
          <w:tcPr>
            <w:tcW w:w="4675" w:type="dxa"/>
          </w:tcPr>
          <w:p w14:paraId="15467413" w14:textId="58337DC1" w:rsidR="001E7EE7" w:rsidRDefault="00174BB4" w:rsidP="00C2086D">
            <w:pPr>
              <w:spacing w:line="360" w:lineRule="auto"/>
              <w:jc w:val="both"/>
            </w:pPr>
            <w:r>
              <w:t>Conclusion and recommendations</w:t>
            </w:r>
          </w:p>
        </w:tc>
        <w:tc>
          <w:tcPr>
            <w:tcW w:w="4675" w:type="dxa"/>
          </w:tcPr>
          <w:p w14:paraId="4ADFAB6F" w14:textId="124614F6" w:rsidR="001E7EE7" w:rsidRDefault="00174BB4" w:rsidP="00C2086D">
            <w:pPr>
              <w:spacing w:line="360" w:lineRule="auto"/>
              <w:jc w:val="both"/>
            </w:pPr>
            <w:r>
              <w:t>1week</w:t>
            </w:r>
          </w:p>
        </w:tc>
      </w:tr>
      <w:tr w:rsidR="001E7EE7" w14:paraId="6012E589" w14:textId="77777777" w:rsidTr="001E7EE7">
        <w:tc>
          <w:tcPr>
            <w:tcW w:w="4675" w:type="dxa"/>
          </w:tcPr>
          <w:p w14:paraId="53E55940" w14:textId="21D960E5" w:rsidR="001E7EE7" w:rsidRDefault="00174BB4" w:rsidP="00C2086D">
            <w:pPr>
              <w:spacing w:line="360" w:lineRule="auto"/>
              <w:jc w:val="both"/>
            </w:pPr>
            <w:r>
              <w:t>Deadline submission of report</w:t>
            </w:r>
          </w:p>
        </w:tc>
        <w:tc>
          <w:tcPr>
            <w:tcW w:w="4675" w:type="dxa"/>
          </w:tcPr>
          <w:p w14:paraId="209DC81E" w14:textId="45725DDF" w:rsidR="001E7EE7" w:rsidRDefault="00174BB4" w:rsidP="00C2086D">
            <w:pPr>
              <w:spacing w:line="360" w:lineRule="auto"/>
              <w:jc w:val="both"/>
            </w:pPr>
            <w:r>
              <w:t>1week</w:t>
            </w:r>
          </w:p>
        </w:tc>
      </w:tr>
    </w:tbl>
    <w:p w14:paraId="0F2271B6" w14:textId="77777777" w:rsidR="001E7EE7" w:rsidRDefault="001E7EE7" w:rsidP="00C2086D">
      <w:pPr>
        <w:spacing w:line="360" w:lineRule="auto"/>
        <w:jc w:val="both"/>
      </w:pPr>
    </w:p>
    <w:p w14:paraId="3F80076D" w14:textId="1636D85D" w:rsidR="00A74BE0" w:rsidRDefault="00A74BE0" w:rsidP="00C2086D">
      <w:pPr>
        <w:spacing w:line="360" w:lineRule="auto"/>
        <w:jc w:val="both"/>
      </w:pPr>
    </w:p>
    <w:p w14:paraId="37E6027F" w14:textId="77777777" w:rsidR="001B476E" w:rsidRDefault="001B476E" w:rsidP="00A74BE0">
      <w:pPr>
        <w:pStyle w:val="Heading1"/>
      </w:pPr>
      <w:bookmarkStart w:id="30" w:name="_Toc153794086"/>
      <w:r>
        <w:lastRenderedPageBreak/>
        <w:t>Chapter 4</w:t>
      </w:r>
      <w:bookmarkEnd w:id="30"/>
    </w:p>
    <w:p w14:paraId="63E3868A" w14:textId="7E8B0FB1" w:rsidR="00A74BE0" w:rsidRDefault="00A74BE0" w:rsidP="001B476E">
      <w:pPr>
        <w:pStyle w:val="Heading2"/>
      </w:pPr>
      <w:bookmarkStart w:id="31" w:name="_Toc153794087"/>
      <w:r>
        <w:t>Conclusion</w:t>
      </w:r>
      <w:bookmarkEnd w:id="31"/>
    </w:p>
    <w:p w14:paraId="630173AE" w14:textId="3E9563A0" w:rsidR="00A74BE0" w:rsidRDefault="00A74BE0" w:rsidP="00A74BE0">
      <w:pPr>
        <w:spacing w:line="360" w:lineRule="auto"/>
        <w:jc w:val="both"/>
      </w:pPr>
      <w:r>
        <w:t>Effective project evaluation is a crucial for ensuring that sustainability initiatives achieve their desired outcomes. By incorporating sustainability principles into evaluation frameworks and methodologies, organizations can make informed decisions about project design, implementation, and resource allocation. This will contribute to a more sustainable future and building resilience against global challenges.</w:t>
      </w:r>
    </w:p>
    <w:p w14:paraId="7C75A8A5" w14:textId="77777777" w:rsidR="001E7EE7" w:rsidRDefault="001E7EE7" w:rsidP="00A74BE0">
      <w:pPr>
        <w:spacing w:line="360" w:lineRule="auto"/>
        <w:jc w:val="both"/>
      </w:pPr>
    </w:p>
    <w:p w14:paraId="7DA6A460" w14:textId="77777777" w:rsidR="001E7EE7" w:rsidRDefault="001E7EE7" w:rsidP="00A74BE0">
      <w:pPr>
        <w:spacing w:line="360" w:lineRule="auto"/>
        <w:jc w:val="both"/>
      </w:pPr>
    </w:p>
    <w:p w14:paraId="105A6389" w14:textId="77777777" w:rsidR="001E7EE7" w:rsidRDefault="001E7EE7" w:rsidP="00A74BE0">
      <w:pPr>
        <w:spacing w:line="360" w:lineRule="auto"/>
        <w:jc w:val="both"/>
      </w:pPr>
    </w:p>
    <w:p w14:paraId="5404EC0A" w14:textId="77777777" w:rsidR="001E7EE7" w:rsidRDefault="001E7EE7" w:rsidP="00A74BE0">
      <w:pPr>
        <w:spacing w:line="360" w:lineRule="auto"/>
        <w:jc w:val="both"/>
      </w:pPr>
    </w:p>
    <w:p w14:paraId="41E06F62" w14:textId="77777777" w:rsidR="001E7EE7" w:rsidRDefault="001E7EE7" w:rsidP="00A74BE0">
      <w:pPr>
        <w:spacing w:line="360" w:lineRule="auto"/>
        <w:jc w:val="both"/>
      </w:pPr>
    </w:p>
    <w:p w14:paraId="46E9695C" w14:textId="77777777" w:rsidR="001E7EE7" w:rsidRDefault="001E7EE7" w:rsidP="00A74BE0">
      <w:pPr>
        <w:spacing w:line="360" w:lineRule="auto"/>
        <w:jc w:val="both"/>
      </w:pPr>
    </w:p>
    <w:p w14:paraId="3FDDF714" w14:textId="77777777" w:rsidR="001E7EE7" w:rsidRDefault="001E7EE7" w:rsidP="00A74BE0">
      <w:pPr>
        <w:spacing w:line="360" w:lineRule="auto"/>
        <w:jc w:val="both"/>
      </w:pPr>
    </w:p>
    <w:p w14:paraId="4F0EBEF1" w14:textId="77777777" w:rsidR="001B476E" w:rsidRDefault="001B476E" w:rsidP="00A74BE0">
      <w:pPr>
        <w:spacing w:line="360" w:lineRule="auto"/>
        <w:jc w:val="both"/>
      </w:pPr>
    </w:p>
    <w:p w14:paraId="671FD78A" w14:textId="77777777" w:rsidR="001B476E" w:rsidRDefault="001B476E" w:rsidP="00A74BE0">
      <w:pPr>
        <w:spacing w:line="360" w:lineRule="auto"/>
        <w:jc w:val="both"/>
      </w:pPr>
    </w:p>
    <w:p w14:paraId="55F95B8A" w14:textId="77777777" w:rsidR="001B476E" w:rsidRDefault="001B476E" w:rsidP="00A74BE0">
      <w:pPr>
        <w:spacing w:line="360" w:lineRule="auto"/>
        <w:jc w:val="both"/>
      </w:pPr>
    </w:p>
    <w:p w14:paraId="6DE8E58F" w14:textId="77777777" w:rsidR="001B476E" w:rsidRDefault="001B476E" w:rsidP="00A74BE0">
      <w:pPr>
        <w:spacing w:line="360" w:lineRule="auto"/>
        <w:jc w:val="both"/>
      </w:pPr>
    </w:p>
    <w:p w14:paraId="27F58E06" w14:textId="77777777" w:rsidR="001B476E" w:rsidRDefault="001B476E" w:rsidP="00A74BE0">
      <w:pPr>
        <w:spacing w:line="360" w:lineRule="auto"/>
        <w:jc w:val="both"/>
      </w:pPr>
    </w:p>
    <w:p w14:paraId="13490559" w14:textId="77777777" w:rsidR="001B476E" w:rsidRDefault="001B476E" w:rsidP="00A74BE0">
      <w:pPr>
        <w:spacing w:line="360" w:lineRule="auto"/>
        <w:jc w:val="both"/>
      </w:pPr>
    </w:p>
    <w:p w14:paraId="19CEDF6F" w14:textId="77777777" w:rsidR="001B476E" w:rsidRDefault="001B476E" w:rsidP="00A74BE0">
      <w:pPr>
        <w:spacing w:line="360" w:lineRule="auto"/>
        <w:jc w:val="both"/>
      </w:pPr>
    </w:p>
    <w:p w14:paraId="2F5BF851" w14:textId="77777777" w:rsidR="001B476E" w:rsidRDefault="001B476E" w:rsidP="00A74BE0">
      <w:pPr>
        <w:spacing w:line="360" w:lineRule="auto"/>
        <w:jc w:val="both"/>
      </w:pPr>
    </w:p>
    <w:p w14:paraId="4503EF04" w14:textId="77777777" w:rsidR="001B476E" w:rsidRDefault="001B476E" w:rsidP="00A74BE0">
      <w:pPr>
        <w:spacing w:line="360" w:lineRule="auto"/>
        <w:jc w:val="both"/>
      </w:pPr>
    </w:p>
    <w:p w14:paraId="549C93AE" w14:textId="77777777" w:rsidR="001B476E" w:rsidRDefault="001B476E" w:rsidP="00A74BE0">
      <w:pPr>
        <w:spacing w:line="360" w:lineRule="auto"/>
        <w:jc w:val="both"/>
      </w:pPr>
    </w:p>
    <w:p w14:paraId="1914D130" w14:textId="77777777" w:rsidR="001E7EE7" w:rsidRDefault="001E7EE7" w:rsidP="00A74BE0">
      <w:pPr>
        <w:spacing w:line="360" w:lineRule="auto"/>
        <w:jc w:val="both"/>
      </w:pPr>
    </w:p>
    <w:p w14:paraId="6681B1AD" w14:textId="0289CFCB" w:rsidR="001E7EE7" w:rsidRDefault="001B476E" w:rsidP="001B476E">
      <w:pPr>
        <w:pStyle w:val="Heading1"/>
      </w:pPr>
      <w:bookmarkStart w:id="32" w:name="_Toc153794088"/>
      <w:r>
        <w:lastRenderedPageBreak/>
        <w:t>Chapter 5</w:t>
      </w:r>
      <w:bookmarkEnd w:id="32"/>
    </w:p>
    <w:p w14:paraId="1A73C4EF" w14:textId="77777777" w:rsidR="001E7EE7" w:rsidRDefault="001E7EE7" w:rsidP="00A74BE0">
      <w:pPr>
        <w:spacing w:line="360" w:lineRule="auto"/>
        <w:jc w:val="both"/>
      </w:pPr>
    </w:p>
    <w:bookmarkStart w:id="33" w:name="_Toc153794089" w:displacedByCustomXml="next"/>
    <w:sdt>
      <w:sdtPr>
        <w:id w:val="-754048783"/>
        <w:docPartObj>
          <w:docPartGallery w:val="Bibliographies"/>
          <w:docPartUnique/>
        </w:docPartObj>
      </w:sdtPr>
      <w:sdtEndPr>
        <w:rPr>
          <w:rFonts w:asciiTheme="minorHAnsi" w:eastAsiaTheme="minorEastAsia" w:hAnsiTheme="minorHAnsi" w:cstheme="minorBidi"/>
          <w:color w:val="auto"/>
          <w:sz w:val="22"/>
          <w:szCs w:val="22"/>
        </w:rPr>
      </w:sdtEndPr>
      <w:sdtContent>
        <w:p w14:paraId="799C3154" w14:textId="5E5B242C" w:rsidR="001E7EE7" w:rsidRDefault="001E7EE7" w:rsidP="001B476E">
          <w:pPr>
            <w:pStyle w:val="Heading2"/>
          </w:pPr>
          <w:r>
            <w:t>References</w:t>
          </w:r>
          <w:bookmarkEnd w:id="33"/>
        </w:p>
        <w:sdt>
          <w:sdtPr>
            <w:id w:val="-573587230"/>
            <w:bibliography/>
          </w:sdtPr>
          <w:sdtContent>
            <w:p w14:paraId="4B555BE2" w14:textId="77777777" w:rsidR="001E7EE7" w:rsidRDefault="001E7EE7" w:rsidP="001E7EE7">
              <w:pPr>
                <w:pStyle w:val="Bibliography"/>
                <w:ind w:left="720" w:hanging="720"/>
                <w:rPr>
                  <w:noProof/>
                  <w:kern w:val="0"/>
                  <w:sz w:val="24"/>
                  <w:szCs w:val="24"/>
                  <w14:ligatures w14:val="none"/>
                </w:rPr>
              </w:pPr>
              <w:r>
                <w:fldChar w:fldCharType="begin"/>
              </w:r>
              <w:r>
                <w:instrText>BIBLIOGRAPHY</w:instrText>
              </w:r>
              <w:r>
                <w:fldChar w:fldCharType="separate"/>
              </w:r>
              <w:r>
                <w:rPr>
                  <w:noProof/>
                </w:rPr>
                <w:t>(n.d.).</w:t>
              </w:r>
            </w:p>
            <w:p w14:paraId="24B2CE10" w14:textId="77777777" w:rsidR="001E7EE7" w:rsidRDefault="001E7EE7" w:rsidP="001E7EE7">
              <w:pPr>
                <w:pStyle w:val="Bibliography"/>
                <w:ind w:left="720" w:hanging="720"/>
                <w:rPr>
                  <w:noProof/>
                </w:rPr>
              </w:pPr>
              <w:r>
                <w:rPr>
                  <w:noProof/>
                </w:rPr>
                <w:t xml:space="preserve">Brandon, d. s. (2019). </w:t>
              </w:r>
              <w:r>
                <w:rPr>
                  <w:i/>
                  <w:iCs/>
                  <w:noProof/>
                </w:rPr>
                <w:t>tools, methods, and practice.</w:t>
              </w:r>
              <w:r>
                <w:rPr>
                  <w:noProof/>
                </w:rPr>
                <w:t xml:space="preserve"> </w:t>
              </w:r>
            </w:p>
            <w:p w14:paraId="7A97F0EF" w14:textId="77777777" w:rsidR="001E7EE7" w:rsidRDefault="001E7EE7" w:rsidP="001E7EE7">
              <w:pPr>
                <w:pStyle w:val="Bibliography"/>
                <w:ind w:left="720" w:hanging="720"/>
                <w:rPr>
                  <w:noProof/>
                </w:rPr>
              </w:pPr>
              <w:r>
                <w:rPr>
                  <w:noProof/>
                </w:rPr>
                <w:t xml:space="preserve">CRC Press. (2017). </w:t>
              </w:r>
              <w:r>
                <w:rPr>
                  <w:i/>
                  <w:iCs/>
                  <w:noProof/>
                </w:rPr>
                <w:t>A project Guide to achieving environmental, social, and economic goals.</w:t>
              </w:r>
              <w:r>
                <w:rPr>
                  <w:noProof/>
                </w:rPr>
                <w:t xml:space="preserve"> </w:t>
              </w:r>
            </w:p>
            <w:p w14:paraId="3202F8B6" w14:textId="77777777" w:rsidR="001E7EE7" w:rsidRDefault="001E7EE7" w:rsidP="001E7EE7">
              <w:pPr>
                <w:pStyle w:val="Bibliography"/>
                <w:ind w:left="720" w:hanging="720"/>
                <w:rPr>
                  <w:noProof/>
                </w:rPr>
              </w:pPr>
              <w:r>
                <w:rPr>
                  <w:noProof/>
                </w:rPr>
                <w:t xml:space="preserve">Hamalainen, M. S. (2018). </w:t>
              </w:r>
              <w:r>
                <w:rPr>
                  <w:i/>
                  <w:iCs/>
                  <w:noProof/>
                </w:rPr>
                <w:t>Applying frameworks, Methods, and Techniques.</w:t>
              </w:r>
              <w:r>
                <w:rPr>
                  <w:noProof/>
                </w:rPr>
                <w:t xml:space="preserve"> </w:t>
              </w:r>
            </w:p>
            <w:p w14:paraId="370C2992" w14:textId="77777777" w:rsidR="001E7EE7" w:rsidRDefault="001E7EE7" w:rsidP="001E7EE7">
              <w:pPr>
                <w:pStyle w:val="Bibliography"/>
                <w:ind w:left="720" w:hanging="720"/>
                <w:rPr>
                  <w:noProof/>
                </w:rPr>
              </w:pPr>
              <w:r>
                <w:rPr>
                  <w:noProof/>
                </w:rPr>
                <w:t xml:space="preserve">Jhon Wiley &amp; Sons. (2021). </w:t>
              </w:r>
              <w:r>
                <w:rPr>
                  <w:i/>
                  <w:iCs/>
                  <w:noProof/>
                </w:rPr>
                <w:t>A practitioner's guide.</w:t>
              </w:r>
              <w:r>
                <w:rPr>
                  <w:noProof/>
                </w:rPr>
                <w:t xml:space="preserve"> </w:t>
              </w:r>
            </w:p>
            <w:p w14:paraId="68A39C81" w14:textId="77777777" w:rsidR="001E7EE7" w:rsidRDefault="001E7EE7" w:rsidP="001E7EE7">
              <w:pPr>
                <w:pStyle w:val="Bibliography"/>
                <w:ind w:left="720" w:hanging="720"/>
                <w:rPr>
                  <w:noProof/>
                </w:rPr>
              </w:pPr>
              <w:r>
                <w:rPr>
                  <w:noProof/>
                </w:rPr>
                <w:t xml:space="preserve">Prasath, P. R. (2023). A practical guide to planing, implementing and evaluating the mindfulness-bassed well-being group for international students. </w:t>
              </w:r>
              <w:r>
                <w:rPr>
                  <w:i/>
                  <w:iCs/>
                  <w:noProof/>
                </w:rPr>
                <w:t>Journal of humanistic couseling</w:t>
              </w:r>
              <w:r>
                <w:rPr>
                  <w:noProof/>
                </w:rPr>
                <w:t>.</w:t>
              </w:r>
            </w:p>
            <w:p w14:paraId="67B7F23A" w14:textId="77777777" w:rsidR="001E7EE7" w:rsidRDefault="001E7EE7" w:rsidP="001E7EE7">
              <w:pPr>
                <w:pStyle w:val="Bibliography"/>
                <w:ind w:left="720" w:hanging="720"/>
                <w:rPr>
                  <w:noProof/>
                </w:rPr>
              </w:pPr>
              <w:r>
                <w:rPr>
                  <w:noProof/>
                </w:rPr>
                <w:t xml:space="preserve">Ross, A. (2019). </w:t>
              </w:r>
              <w:r>
                <w:rPr>
                  <w:i/>
                  <w:iCs/>
                  <w:noProof/>
                </w:rPr>
                <w:t>a framework for assessing the long-term impacts of project.</w:t>
              </w:r>
              <w:r>
                <w:rPr>
                  <w:noProof/>
                </w:rPr>
                <w:t xml:space="preserve"> </w:t>
              </w:r>
            </w:p>
            <w:p w14:paraId="16D49475" w14:textId="77777777" w:rsidR="001E7EE7" w:rsidRDefault="001E7EE7" w:rsidP="001E7EE7">
              <w:pPr>
                <w:pStyle w:val="Bibliography"/>
                <w:ind w:left="720" w:hanging="720"/>
                <w:rPr>
                  <w:noProof/>
                </w:rPr>
              </w:pPr>
              <w:r>
                <w:rPr>
                  <w:noProof/>
                </w:rPr>
                <w:t xml:space="preserve">Routledge. (2018). </w:t>
              </w:r>
              <w:r>
                <w:rPr>
                  <w:i/>
                  <w:iCs/>
                  <w:noProof/>
                </w:rPr>
                <w:t>A PRACTICE GUIDE TO ASSESSING AND IMPROVING ENVIROMENTAL, SOCIAL, AND ECONOMIC OUTCOMS.</w:t>
              </w:r>
              <w:r>
                <w:rPr>
                  <w:noProof/>
                </w:rPr>
                <w:t xml:space="preserve"> </w:t>
              </w:r>
            </w:p>
            <w:p w14:paraId="745009DE" w14:textId="77777777" w:rsidR="001E7EE7" w:rsidRDefault="001E7EE7" w:rsidP="001E7EE7">
              <w:pPr>
                <w:pStyle w:val="Bibliography"/>
                <w:ind w:left="720" w:hanging="720"/>
                <w:rPr>
                  <w:noProof/>
                </w:rPr>
              </w:pPr>
              <w:r>
                <w:rPr>
                  <w:noProof/>
                </w:rPr>
                <w:t xml:space="preserve">Saunders, M. (2019). </w:t>
              </w:r>
              <w:r>
                <w:rPr>
                  <w:i/>
                  <w:iCs/>
                  <w:noProof/>
                </w:rPr>
                <w:t>Research metods for business students 8th edition.</w:t>
              </w:r>
              <w:r>
                <w:rPr>
                  <w:noProof/>
                </w:rPr>
                <w:t xml:space="preserve"> </w:t>
              </w:r>
            </w:p>
            <w:p w14:paraId="3D9780C9" w14:textId="77777777" w:rsidR="001E7EE7" w:rsidRDefault="001E7EE7" w:rsidP="001E7EE7">
              <w:pPr>
                <w:pStyle w:val="Bibliography"/>
                <w:ind w:left="720" w:hanging="720"/>
                <w:rPr>
                  <w:noProof/>
                </w:rPr>
              </w:pPr>
              <w:r>
                <w:rPr>
                  <w:noProof/>
                </w:rPr>
                <w:t xml:space="preserve">Smith, D. (2013). performance mesurement, modes of evaliation and the development of compromising accounts. </w:t>
              </w:r>
              <w:r>
                <w:rPr>
                  <w:i/>
                  <w:iCs/>
                  <w:noProof/>
                </w:rPr>
                <w:t>Accounting, organisations and society</w:t>
              </w:r>
              <w:r>
                <w:rPr>
                  <w:noProof/>
                </w:rPr>
                <w:t>, 268-287.</w:t>
              </w:r>
            </w:p>
            <w:p w14:paraId="781D4D89" w14:textId="11FE2842" w:rsidR="001E7EE7" w:rsidRDefault="001E7EE7" w:rsidP="001E7EE7">
              <w:r>
                <w:rPr>
                  <w:b/>
                  <w:bCs/>
                </w:rPr>
                <w:fldChar w:fldCharType="end"/>
              </w:r>
            </w:p>
          </w:sdtContent>
        </w:sdt>
      </w:sdtContent>
    </w:sdt>
    <w:p w14:paraId="5BEB9726" w14:textId="77777777" w:rsidR="001E7EE7" w:rsidRDefault="001E7EE7" w:rsidP="00A74BE0">
      <w:pPr>
        <w:spacing w:line="360" w:lineRule="auto"/>
        <w:jc w:val="both"/>
      </w:pPr>
    </w:p>
    <w:p w14:paraId="04D2FB7C" w14:textId="06D153F0" w:rsidR="00E73BF7" w:rsidRDefault="00E73BF7" w:rsidP="00A2202C">
      <w:pPr>
        <w:pStyle w:val="Heading1"/>
      </w:pPr>
    </w:p>
    <w:p w14:paraId="2D068742" w14:textId="77777777" w:rsidR="00E73BF7" w:rsidRDefault="00E73BF7" w:rsidP="00A74BE0">
      <w:pPr>
        <w:pStyle w:val="Heading1"/>
      </w:pPr>
      <w:bookmarkStart w:id="34" w:name="_Toc153794090"/>
      <w:r>
        <w:t>Appendix</w:t>
      </w:r>
      <w:bookmarkEnd w:id="34"/>
    </w:p>
    <w:p w14:paraId="6E7FC631" w14:textId="77777777" w:rsidR="00E73BF7" w:rsidRDefault="00E73BF7"/>
    <w:p w14:paraId="36E33020" w14:textId="77777777" w:rsidR="00E73BF7" w:rsidRDefault="00E73BF7" w:rsidP="3C890428">
      <w:pPr>
        <w:pStyle w:val="Heading2"/>
      </w:pPr>
      <w:bookmarkStart w:id="35" w:name="_Toc153794091"/>
      <w:r>
        <w:t>Survey Questions</w:t>
      </w:r>
      <w:bookmarkEnd w:id="35"/>
    </w:p>
    <w:p w14:paraId="44BA0BE0" w14:textId="77777777" w:rsidR="00E73BF7" w:rsidRDefault="00E73BF7"/>
    <w:p w14:paraId="30665875" w14:textId="77777777" w:rsidR="00E73BF7" w:rsidRDefault="00E73BF7">
      <w:r>
        <w:t>What is your role in project management?</w:t>
      </w:r>
    </w:p>
    <w:p w14:paraId="615C504D" w14:textId="77777777" w:rsidR="00E73BF7" w:rsidRDefault="00E73BF7">
      <w:r>
        <w:t>How often do you evaluate projects?</w:t>
      </w:r>
    </w:p>
    <w:p w14:paraId="2D8184F9" w14:textId="77777777" w:rsidR="00E73BF7" w:rsidRDefault="00E73BF7">
      <w:r>
        <w:t>What are the main factors that you consider when evaluating projects?</w:t>
      </w:r>
    </w:p>
    <w:p w14:paraId="5CD7069E" w14:textId="77777777" w:rsidR="00E73BF7" w:rsidRDefault="00E73BF7">
      <w:r>
        <w:t>How important is sustainability to you when evaluating projects?</w:t>
      </w:r>
    </w:p>
    <w:p w14:paraId="4025C426" w14:textId="77777777" w:rsidR="00E73BF7" w:rsidRDefault="00E73BF7">
      <w:r>
        <w:t>What are some of the challenges you face in evaluating projects for sustainability?</w:t>
      </w:r>
    </w:p>
    <w:p w14:paraId="03E2BD1A" w14:textId="77777777" w:rsidR="00E73BF7" w:rsidRDefault="00E73BF7">
      <w:r>
        <w:t>Case Study Questions</w:t>
      </w:r>
    </w:p>
    <w:p w14:paraId="2C7D3303" w14:textId="77777777" w:rsidR="00E73BF7" w:rsidRDefault="00E73BF7"/>
    <w:p w14:paraId="5A1AC624" w14:textId="77777777" w:rsidR="00E73BF7" w:rsidRDefault="00E73BF7">
      <w:r>
        <w:t>What were the sustainability challenges that the project faced?</w:t>
      </w:r>
    </w:p>
    <w:p w14:paraId="50303AEE" w14:textId="77777777" w:rsidR="00E73BF7" w:rsidRDefault="00E73BF7">
      <w:r>
        <w:t>How did the project address these challenges?</w:t>
      </w:r>
    </w:p>
    <w:p w14:paraId="65518CDB" w14:textId="77777777" w:rsidR="00E73BF7" w:rsidRDefault="00E73BF7">
      <w:r>
        <w:t>What were the outcomes of the project’s sustainability efforts?</w:t>
      </w:r>
    </w:p>
    <w:p w14:paraId="0495A9F2" w14:textId="77777777" w:rsidR="00E73BF7" w:rsidRDefault="00E73BF7">
      <w:r>
        <w:t>What lessons can be learned from the project’s experience?</w:t>
      </w:r>
    </w:p>
    <w:p w14:paraId="7CA54A1B" w14:textId="77777777" w:rsidR="00E73BF7" w:rsidRDefault="00E73BF7"/>
    <w:sectPr w:rsidR="00E73BF7">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74B5E" w14:textId="77777777" w:rsidR="00D76F3B" w:rsidRDefault="00D76F3B">
      <w:pPr>
        <w:spacing w:after="0" w:line="240" w:lineRule="auto"/>
      </w:pPr>
      <w:r>
        <w:separator/>
      </w:r>
    </w:p>
  </w:endnote>
  <w:endnote w:type="continuationSeparator" w:id="0">
    <w:p w14:paraId="5FDA1C93" w14:textId="77777777" w:rsidR="00D76F3B" w:rsidRDefault="00D76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C890428" w14:paraId="4B49AB12" w14:textId="77777777" w:rsidTr="3C890428">
      <w:trPr>
        <w:trHeight w:val="300"/>
      </w:trPr>
      <w:tc>
        <w:tcPr>
          <w:tcW w:w="3120" w:type="dxa"/>
        </w:tcPr>
        <w:p w14:paraId="3675846A" w14:textId="58E2F74C" w:rsidR="3C890428" w:rsidRDefault="3C890428" w:rsidP="3C890428">
          <w:pPr>
            <w:pStyle w:val="Header"/>
            <w:ind w:left="-115"/>
          </w:pPr>
        </w:p>
      </w:tc>
      <w:tc>
        <w:tcPr>
          <w:tcW w:w="3120" w:type="dxa"/>
        </w:tcPr>
        <w:p w14:paraId="79D9F0F9" w14:textId="413A2ECB" w:rsidR="3C890428" w:rsidRDefault="3C890428" w:rsidP="3C890428">
          <w:pPr>
            <w:pStyle w:val="Header"/>
            <w:jc w:val="center"/>
          </w:pPr>
        </w:p>
      </w:tc>
      <w:tc>
        <w:tcPr>
          <w:tcW w:w="3120" w:type="dxa"/>
        </w:tcPr>
        <w:p w14:paraId="64F3B723" w14:textId="2B7948F8" w:rsidR="3C890428" w:rsidRDefault="3C890428" w:rsidP="3C890428">
          <w:pPr>
            <w:pStyle w:val="Header"/>
            <w:ind w:right="-115"/>
            <w:jc w:val="right"/>
          </w:pPr>
        </w:p>
      </w:tc>
    </w:tr>
  </w:tbl>
  <w:p w14:paraId="22380389" w14:textId="22A1D39B" w:rsidR="3C890428" w:rsidRDefault="3C890428" w:rsidP="3C890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E2CA7" w14:textId="77777777" w:rsidR="00D76F3B" w:rsidRDefault="00D76F3B">
      <w:pPr>
        <w:spacing w:after="0" w:line="240" w:lineRule="auto"/>
      </w:pPr>
      <w:r>
        <w:separator/>
      </w:r>
    </w:p>
  </w:footnote>
  <w:footnote w:type="continuationSeparator" w:id="0">
    <w:p w14:paraId="0BDCDFE3" w14:textId="77777777" w:rsidR="00D76F3B" w:rsidRDefault="00D76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C890428" w14:paraId="4090130C" w14:textId="77777777" w:rsidTr="3C890428">
      <w:trPr>
        <w:trHeight w:val="300"/>
      </w:trPr>
      <w:tc>
        <w:tcPr>
          <w:tcW w:w="3120" w:type="dxa"/>
        </w:tcPr>
        <w:p w14:paraId="3954FAD2" w14:textId="019C50F1" w:rsidR="3C890428" w:rsidRDefault="3C890428" w:rsidP="3C890428">
          <w:pPr>
            <w:pStyle w:val="Header"/>
            <w:ind w:left="-115"/>
          </w:pPr>
        </w:p>
      </w:tc>
      <w:tc>
        <w:tcPr>
          <w:tcW w:w="3120" w:type="dxa"/>
        </w:tcPr>
        <w:p w14:paraId="100A6EA9" w14:textId="25BA2BE1" w:rsidR="3C890428" w:rsidRDefault="3C890428" w:rsidP="3C890428">
          <w:pPr>
            <w:pStyle w:val="Header"/>
            <w:jc w:val="center"/>
          </w:pPr>
        </w:p>
      </w:tc>
      <w:tc>
        <w:tcPr>
          <w:tcW w:w="3120" w:type="dxa"/>
        </w:tcPr>
        <w:p w14:paraId="5C38FFF0" w14:textId="0BE5ECAD" w:rsidR="3C890428" w:rsidRDefault="3C890428" w:rsidP="3C890428">
          <w:pPr>
            <w:pStyle w:val="Header"/>
            <w:ind w:right="-115"/>
            <w:jc w:val="right"/>
          </w:pPr>
        </w:p>
      </w:tc>
    </w:tr>
  </w:tbl>
  <w:p w14:paraId="07320A40" w14:textId="0A57E83D" w:rsidR="3C890428" w:rsidRDefault="3C890428" w:rsidP="3C8904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04489"/>
    <w:multiLevelType w:val="hybridMultilevel"/>
    <w:tmpl w:val="A0765930"/>
    <w:lvl w:ilvl="0" w:tplc="48D44990">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338F0"/>
    <w:multiLevelType w:val="hybridMultilevel"/>
    <w:tmpl w:val="31D054A6"/>
    <w:lvl w:ilvl="0" w:tplc="3E78F1F6">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5570E"/>
    <w:multiLevelType w:val="hybridMultilevel"/>
    <w:tmpl w:val="D7267216"/>
    <w:lvl w:ilvl="0" w:tplc="48D44990">
      <w:start w:val="2"/>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4F2581F"/>
    <w:multiLevelType w:val="hybridMultilevel"/>
    <w:tmpl w:val="C5D2A17E"/>
    <w:lvl w:ilvl="0" w:tplc="48D44990">
      <w:start w:val="2"/>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86803770">
    <w:abstractNumId w:val="1"/>
  </w:num>
  <w:num w:numId="2" w16cid:durableId="1323630622">
    <w:abstractNumId w:val="0"/>
  </w:num>
  <w:num w:numId="3" w16cid:durableId="943225314">
    <w:abstractNumId w:val="2"/>
  </w:num>
  <w:num w:numId="4" w16cid:durableId="8280591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BF7"/>
    <w:rsid w:val="000A1E0B"/>
    <w:rsid w:val="000B42B8"/>
    <w:rsid w:val="00174BB4"/>
    <w:rsid w:val="00191AE2"/>
    <w:rsid w:val="001B476E"/>
    <w:rsid w:val="001E7EE7"/>
    <w:rsid w:val="002756B5"/>
    <w:rsid w:val="00282E88"/>
    <w:rsid w:val="00355157"/>
    <w:rsid w:val="00380041"/>
    <w:rsid w:val="003D48AD"/>
    <w:rsid w:val="004109DF"/>
    <w:rsid w:val="0041304D"/>
    <w:rsid w:val="004D5548"/>
    <w:rsid w:val="00603031"/>
    <w:rsid w:val="00713C89"/>
    <w:rsid w:val="0071440C"/>
    <w:rsid w:val="00743E65"/>
    <w:rsid w:val="007742A7"/>
    <w:rsid w:val="008452C8"/>
    <w:rsid w:val="008705A3"/>
    <w:rsid w:val="009938A7"/>
    <w:rsid w:val="009C6CD2"/>
    <w:rsid w:val="00A2202C"/>
    <w:rsid w:val="00A657BE"/>
    <w:rsid w:val="00A74BE0"/>
    <w:rsid w:val="00AC128B"/>
    <w:rsid w:val="00AE7C86"/>
    <w:rsid w:val="00B93FE0"/>
    <w:rsid w:val="00BB037E"/>
    <w:rsid w:val="00C2086D"/>
    <w:rsid w:val="00C91F1E"/>
    <w:rsid w:val="00CD35D0"/>
    <w:rsid w:val="00CF4BB6"/>
    <w:rsid w:val="00D31F69"/>
    <w:rsid w:val="00D42925"/>
    <w:rsid w:val="00D76F3B"/>
    <w:rsid w:val="00D96E31"/>
    <w:rsid w:val="00DD54E5"/>
    <w:rsid w:val="00E73BF7"/>
    <w:rsid w:val="00E83171"/>
    <w:rsid w:val="00E84049"/>
    <w:rsid w:val="00F75B98"/>
    <w:rsid w:val="00F932FF"/>
    <w:rsid w:val="00F96E36"/>
    <w:rsid w:val="00FB352A"/>
    <w:rsid w:val="00FE2C34"/>
    <w:rsid w:val="11453F53"/>
    <w:rsid w:val="276E1C52"/>
    <w:rsid w:val="3AD56D2B"/>
    <w:rsid w:val="3C890428"/>
    <w:rsid w:val="62F34335"/>
    <w:rsid w:val="73FB16A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2924D"/>
  <w15:chartTrackingRefBased/>
  <w15:docId w15:val="{3AB5EACF-0C7F-4DEE-8FCF-390D4CFDC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31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uiPriority w:val="9"/>
    <w:rsid w:val="00E83171"/>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E7EE7"/>
  </w:style>
  <w:style w:type="paragraph" w:styleId="TOCHeading">
    <w:name w:val="TOC Heading"/>
    <w:basedOn w:val="Heading1"/>
    <w:next w:val="Normal"/>
    <w:uiPriority w:val="39"/>
    <w:unhideWhenUsed/>
    <w:qFormat/>
    <w:rsid w:val="001B476E"/>
    <w:pPr>
      <w:outlineLvl w:val="9"/>
    </w:pPr>
    <w:rPr>
      <w:kern w:val="0"/>
      <w:lang w:eastAsia="en-GB"/>
      <w14:ligatures w14:val="none"/>
    </w:rPr>
  </w:style>
  <w:style w:type="paragraph" w:styleId="TOC3">
    <w:name w:val="toc 3"/>
    <w:basedOn w:val="Normal"/>
    <w:next w:val="Normal"/>
    <w:autoRedefine/>
    <w:uiPriority w:val="39"/>
    <w:unhideWhenUsed/>
    <w:rsid w:val="001B476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8130">
      <w:bodyDiv w:val="1"/>
      <w:marLeft w:val="0"/>
      <w:marRight w:val="0"/>
      <w:marTop w:val="0"/>
      <w:marBottom w:val="0"/>
      <w:divBdr>
        <w:top w:val="none" w:sz="0" w:space="0" w:color="auto"/>
        <w:left w:val="none" w:sz="0" w:space="0" w:color="auto"/>
        <w:bottom w:val="none" w:sz="0" w:space="0" w:color="auto"/>
        <w:right w:val="none" w:sz="0" w:space="0" w:color="auto"/>
      </w:divBdr>
    </w:div>
    <w:div w:id="270163607">
      <w:bodyDiv w:val="1"/>
      <w:marLeft w:val="0"/>
      <w:marRight w:val="0"/>
      <w:marTop w:val="0"/>
      <w:marBottom w:val="0"/>
      <w:divBdr>
        <w:top w:val="none" w:sz="0" w:space="0" w:color="auto"/>
        <w:left w:val="none" w:sz="0" w:space="0" w:color="auto"/>
        <w:bottom w:val="none" w:sz="0" w:space="0" w:color="auto"/>
        <w:right w:val="none" w:sz="0" w:space="0" w:color="auto"/>
      </w:divBdr>
    </w:div>
    <w:div w:id="360859914">
      <w:bodyDiv w:val="1"/>
      <w:marLeft w:val="0"/>
      <w:marRight w:val="0"/>
      <w:marTop w:val="0"/>
      <w:marBottom w:val="0"/>
      <w:divBdr>
        <w:top w:val="none" w:sz="0" w:space="0" w:color="auto"/>
        <w:left w:val="none" w:sz="0" w:space="0" w:color="auto"/>
        <w:bottom w:val="none" w:sz="0" w:space="0" w:color="auto"/>
        <w:right w:val="none" w:sz="0" w:space="0" w:color="auto"/>
      </w:divBdr>
    </w:div>
    <w:div w:id="432172103">
      <w:bodyDiv w:val="1"/>
      <w:marLeft w:val="0"/>
      <w:marRight w:val="0"/>
      <w:marTop w:val="0"/>
      <w:marBottom w:val="0"/>
      <w:divBdr>
        <w:top w:val="none" w:sz="0" w:space="0" w:color="auto"/>
        <w:left w:val="none" w:sz="0" w:space="0" w:color="auto"/>
        <w:bottom w:val="none" w:sz="0" w:space="0" w:color="auto"/>
        <w:right w:val="none" w:sz="0" w:space="0" w:color="auto"/>
      </w:divBdr>
    </w:div>
    <w:div w:id="445198667">
      <w:bodyDiv w:val="1"/>
      <w:marLeft w:val="0"/>
      <w:marRight w:val="0"/>
      <w:marTop w:val="0"/>
      <w:marBottom w:val="0"/>
      <w:divBdr>
        <w:top w:val="none" w:sz="0" w:space="0" w:color="auto"/>
        <w:left w:val="none" w:sz="0" w:space="0" w:color="auto"/>
        <w:bottom w:val="none" w:sz="0" w:space="0" w:color="auto"/>
        <w:right w:val="none" w:sz="0" w:space="0" w:color="auto"/>
      </w:divBdr>
    </w:div>
    <w:div w:id="691221620">
      <w:bodyDiv w:val="1"/>
      <w:marLeft w:val="0"/>
      <w:marRight w:val="0"/>
      <w:marTop w:val="0"/>
      <w:marBottom w:val="0"/>
      <w:divBdr>
        <w:top w:val="none" w:sz="0" w:space="0" w:color="auto"/>
        <w:left w:val="none" w:sz="0" w:space="0" w:color="auto"/>
        <w:bottom w:val="none" w:sz="0" w:space="0" w:color="auto"/>
        <w:right w:val="none" w:sz="0" w:space="0" w:color="auto"/>
      </w:divBdr>
    </w:div>
    <w:div w:id="731005998">
      <w:bodyDiv w:val="1"/>
      <w:marLeft w:val="0"/>
      <w:marRight w:val="0"/>
      <w:marTop w:val="0"/>
      <w:marBottom w:val="0"/>
      <w:divBdr>
        <w:top w:val="none" w:sz="0" w:space="0" w:color="auto"/>
        <w:left w:val="none" w:sz="0" w:space="0" w:color="auto"/>
        <w:bottom w:val="none" w:sz="0" w:space="0" w:color="auto"/>
        <w:right w:val="none" w:sz="0" w:space="0" w:color="auto"/>
      </w:divBdr>
    </w:div>
    <w:div w:id="749423494">
      <w:bodyDiv w:val="1"/>
      <w:marLeft w:val="0"/>
      <w:marRight w:val="0"/>
      <w:marTop w:val="0"/>
      <w:marBottom w:val="0"/>
      <w:divBdr>
        <w:top w:val="none" w:sz="0" w:space="0" w:color="auto"/>
        <w:left w:val="none" w:sz="0" w:space="0" w:color="auto"/>
        <w:bottom w:val="none" w:sz="0" w:space="0" w:color="auto"/>
        <w:right w:val="none" w:sz="0" w:space="0" w:color="auto"/>
      </w:divBdr>
    </w:div>
    <w:div w:id="774057919">
      <w:bodyDiv w:val="1"/>
      <w:marLeft w:val="0"/>
      <w:marRight w:val="0"/>
      <w:marTop w:val="0"/>
      <w:marBottom w:val="0"/>
      <w:divBdr>
        <w:top w:val="none" w:sz="0" w:space="0" w:color="auto"/>
        <w:left w:val="none" w:sz="0" w:space="0" w:color="auto"/>
        <w:bottom w:val="none" w:sz="0" w:space="0" w:color="auto"/>
        <w:right w:val="none" w:sz="0" w:space="0" w:color="auto"/>
      </w:divBdr>
    </w:div>
    <w:div w:id="802306357">
      <w:bodyDiv w:val="1"/>
      <w:marLeft w:val="0"/>
      <w:marRight w:val="0"/>
      <w:marTop w:val="0"/>
      <w:marBottom w:val="0"/>
      <w:divBdr>
        <w:top w:val="none" w:sz="0" w:space="0" w:color="auto"/>
        <w:left w:val="none" w:sz="0" w:space="0" w:color="auto"/>
        <w:bottom w:val="none" w:sz="0" w:space="0" w:color="auto"/>
        <w:right w:val="none" w:sz="0" w:space="0" w:color="auto"/>
      </w:divBdr>
    </w:div>
    <w:div w:id="896865092">
      <w:bodyDiv w:val="1"/>
      <w:marLeft w:val="0"/>
      <w:marRight w:val="0"/>
      <w:marTop w:val="0"/>
      <w:marBottom w:val="0"/>
      <w:divBdr>
        <w:top w:val="none" w:sz="0" w:space="0" w:color="auto"/>
        <w:left w:val="none" w:sz="0" w:space="0" w:color="auto"/>
        <w:bottom w:val="none" w:sz="0" w:space="0" w:color="auto"/>
        <w:right w:val="none" w:sz="0" w:space="0" w:color="auto"/>
      </w:divBdr>
    </w:div>
    <w:div w:id="947541956">
      <w:bodyDiv w:val="1"/>
      <w:marLeft w:val="0"/>
      <w:marRight w:val="0"/>
      <w:marTop w:val="0"/>
      <w:marBottom w:val="0"/>
      <w:divBdr>
        <w:top w:val="none" w:sz="0" w:space="0" w:color="auto"/>
        <w:left w:val="none" w:sz="0" w:space="0" w:color="auto"/>
        <w:bottom w:val="none" w:sz="0" w:space="0" w:color="auto"/>
        <w:right w:val="none" w:sz="0" w:space="0" w:color="auto"/>
      </w:divBdr>
    </w:div>
    <w:div w:id="994409310">
      <w:bodyDiv w:val="1"/>
      <w:marLeft w:val="0"/>
      <w:marRight w:val="0"/>
      <w:marTop w:val="0"/>
      <w:marBottom w:val="0"/>
      <w:divBdr>
        <w:top w:val="none" w:sz="0" w:space="0" w:color="auto"/>
        <w:left w:val="none" w:sz="0" w:space="0" w:color="auto"/>
        <w:bottom w:val="none" w:sz="0" w:space="0" w:color="auto"/>
        <w:right w:val="none" w:sz="0" w:space="0" w:color="auto"/>
      </w:divBdr>
    </w:div>
    <w:div w:id="1282493174">
      <w:bodyDiv w:val="1"/>
      <w:marLeft w:val="0"/>
      <w:marRight w:val="0"/>
      <w:marTop w:val="0"/>
      <w:marBottom w:val="0"/>
      <w:divBdr>
        <w:top w:val="none" w:sz="0" w:space="0" w:color="auto"/>
        <w:left w:val="none" w:sz="0" w:space="0" w:color="auto"/>
        <w:bottom w:val="none" w:sz="0" w:space="0" w:color="auto"/>
        <w:right w:val="none" w:sz="0" w:space="0" w:color="auto"/>
      </w:divBdr>
    </w:div>
    <w:div w:id="1310669836">
      <w:bodyDiv w:val="1"/>
      <w:marLeft w:val="0"/>
      <w:marRight w:val="0"/>
      <w:marTop w:val="0"/>
      <w:marBottom w:val="0"/>
      <w:divBdr>
        <w:top w:val="none" w:sz="0" w:space="0" w:color="auto"/>
        <w:left w:val="none" w:sz="0" w:space="0" w:color="auto"/>
        <w:bottom w:val="none" w:sz="0" w:space="0" w:color="auto"/>
        <w:right w:val="none" w:sz="0" w:space="0" w:color="auto"/>
      </w:divBdr>
    </w:div>
    <w:div w:id="1384912292">
      <w:bodyDiv w:val="1"/>
      <w:marLeft w:val="0"/>
      <w:marRight w:val="0"/>
      <w:marTop w:val="0"/>
      <w:marBottom w:val="0"/>
      <w:divBdr>
        <w:top w:val="none" w:sz="0" w:space="0" w:color="auto"/>
        <w:left w:val="none" w:sz="0" w:space="0" w:color="auto"/>
        <w:bottom w:val="none" w:sz="0" w:space="0" w:color="auto"/>
        <w:right w:val="none" w:sz="0" w:space="0" w:color="auto"/>
      </w:divBdr>
    </w:div>
    <w:div w:id="1395542250">
      <w:bodyDiv w:val="1"/>
      <w:marLeft w:val="0"/>
      <w:marRight w:val="0"/>
      <w:marTop w:val="0"/>
      <w:marBottom w:val="0"/>
      <w:divBdr>
        <w:top w:val="none" w:sz="0" w:space="0" w:color="auto"/>
        <w:left w:val="none" w:sz="0" w:space="0" w:color="auto"/>
        <w:bottom w:val="none" w:sz="0" w:space="0" w:color="auto"/>
        <w:right w:val="none" w:sz="0" w:space="0" w:color="auto"/>
      </w:divBdr>
    </w:div>
    <w:div w:id="2113279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Rou18</b:Tag>
    <b:SourceType>Book</b:SourceType>
    <b:Guid>{C9319FF8-23AB-4B21-A0E7-7795C7479AEB}</b:Guid>
    <b:Author>
      <b:Author>
        <b:Corporate>Routledge</b:Corporate>
      </b:Author>
    </b:Author>
    <b:Title>A PRACTICE GUIDE TO ASSESSING AND IMPROVING ENVIROMENTAL, SOCIAL, AND ECONOMIC OUTCOMS</b:Title>
    <b:Year>2018</b:Year>
    <b:RefOrder>2</b:RefOrder>
  </b:Source>
  <b:Source>
    <b:Tag>CRC17</b:Tag>
    <b:SourceType>Book</b:SourceType>
    <b:Guid>{FD6BB6C6-28BE-466D-B544-E4ABEC2E72B5}</b:Guid>
    <b:Author>
      <b:Author>
        <b:Corporate>CRC Press</b:Corporate>
      </b:Author>
    </b:Author>
    <b:Title>A project Guide to achieving environmental, social, and economic goals</b:Title>
    <b:Year>2017</b:Year>
    <b:RefOrder>1</b:RefOrder>
  </b:Source>
  <b:Source>
    <b:Tag>Pra23</b:Tag>
    <b:SourceType>JournalArticle</b:SourceType>
    <b:Guid>{3A3D763E-1954-491E-8359-797EC8DAB90D}</b:Guid>
    <b:Title>A practical guide to planing, implementing and evaluating the mindfulness-bassed well-being group for international students</b:Title>
    <b:Year>2023</b:Year>
    <b:Author>
      <b:Author>
        <b:NameList>
          <b:Person>
            <b:Last>Prasath</b:Last>
            <b:First>Priscilla</b:First>
            <b:Middle>Rose</b:Middle>
          </b:Person>
        </b:NameList>
      </b:Author>
    </b:Author>
    <b:JournalName>Journal of humanistic couseling</b:JournalName>
    <b:RefOrder>3</b:RefOrder>
  </b:Source>
  <b:Source>
    <b:Tag>Placeholder1</b:Tag>
    <b:SourceType>Book</b:SourceType>
    <b:Guid>{7A39FD3E-B30E-4B26-9A8E-3A71673F1FA8}</b:Guid>
    <b:RefOrder>4</b:RefOrder>
  </b:Source>
  <b:Source>
    <b:Tag>Ann19</b:Tag>
    <b:SourceType>Book</b:SourceType>
    <b:Guid>{722D5DDD-CFDF-416B-9CCA-B6E5DC7A4CEB}</b:Guid>
    <b:Author>
      <b:Author>
        <b:NameList>
          <b:Person>
            <b:Last>Ross</b:Last>
            <b:First>Anna</b:First>
          </b:Person>
        </b:NameList>
      </b:Author>
    </b:Author>
    <b:Title>a framework for assessing the long-term impacts of project</b:Title>
    <b:Year>2019</b:Year>
    <b:RefOrder>5</b:RefOrder>
  </b:Source>
  <b:Source>
    <b:Tag>Smi13</b:Tag>
    <b:SourceType>JournalArticle</b:SourceType>
    <b:Guid>{FC1BE275-E81F-4AF5-A0E2-6C2C2F033B7C}</b:Guid>
    <b:Title>performance mesurement, modes of evaliation and the development of compromising accounts</b:Title>
    <b:Year>2013</b:Year>
    <b:Author>
      <b:Author>
        <b:NameList>
          <b:Person>
            <b:Last>Smith</b:Last>
            <b:First>David</b:First>
          </b:Person>
        </b:NameList>
      </b:Author>
    </b:Author>
    <b:JournalName>Accounting, organisations and society</b:JournalName>
    <b:Pages>268-287</b:Pages>
    <b:RefOrder>6</b:RefOrder>
  </b:Source>
  <b:Source>
    <b:Tag>Sau19</b:Tag>
    <b:SourceType>Book</b:SourceType>
    <b:Guid>{A6E4576E-F635-46A5-8AA6-D974E3822276}</b:Guid>
    <b:Author>
      <b:Author>
        <b:NameList>
          <b:Person>
            <b:Last>Saunders</b:Last>
            <b:First>M.N.K.</b:First>
          </b:Person>
        </b:NameList>
      </b:Author>
    </b:Author>
    <b:Title>Research metods for business students 8th edition</b:Title>
    <b:Year>2019</b:Year>
    <b:RefOrder>7</b:RefOrder>
  </b:Source>
  <b:Source>
    <b:Tag>Mar18</b:Tag>
    <b:SourceType>Book</b:SourceType>
    <b:Guid>{68B1D8B9-B7DA-498A-BD9B-9E768EDBB9D8}</b:Guid>
    <b:Author>
      <b:Author>
        <b:NameList>
          <b:Person>
            <b:Last>Hamalainen</b:Last>
            <b:First>Markku</b:First>
            <b:Middle>Sorsa and Matti</b:Middle>
          </b:Person>
        </b:NameList>
      </b:Author>
    </b:Author>
    <b:Title>Applying frameworks, Methods, and Techniques</b:Title>
    <b:Year>2018</b:Year>
    <b:RefOrder>8</b:RefOrder>
  </b:Source>
  <b:Source>
    <b:Tag>Jho21</b:Tag>
    <b:SourceType>Book</b:SourceType>
    <b:Guid>{60651CF9-2AD8-42EA-B41B-6592D8DA50B8}</b:Guid>
    <b:Author>
      <b:Author>
        <b:NameList>
          <b:Person>
            <b:Last>Jhon Wiley &amp; Sons</b:Last>
          </b:Person>
        </b:NameList>
      </b:Author>
    </b:Author>
    <b:Title>A practitioner's guide</b:Title>
    <b:Year>2021</b:Year>
    <b:RefOrder>9</b:RefOrder>
  </b:Source>
  <b:Source>
    <b:Tag>dav19</b:Tag>
    <b:SourceType>Book</b:SourceType>
    <b:Guid>{CAD5D032-D3E7-4E76-B3FA-CCBA91C28233}</b:Guid>
    <b:Author>
      <b:Author>
        <b:NameList>
          <b:Person>
            <b:Last>Brandon</b:Last>
            <b:First>david</b:First>
            <b:Middle>s.</b:Middle>
          </b:Person>
        </b:NameList>
      </b:Author>
    </b:Author>
    <b:Title>tools, methods, and practice</b:Title>
    <b:Year>2019</b:Year>
    <b:RefOrder>10</b:RefOrder>
  </b:Source>
</b:Sources>
</file>

<file path=customXml/itemProps1.xml><?xml version="1.0" encoding="utf-8"?>
<ds:datastoreItem xmlns:ds="http://schemas.openxmlformats.org/officeDocument/2006/customXml" ds:itemID="{60EE6DC5-F674-4FF0-B8BC-9FE44B461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14</Pages>
  <Words>2838</Words>
  <Characters>16178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B</dc:creator>
  <cp:keywords/>
  <dc:description/>
  <cp:lastModifiedBy>Vasile-Sorin Bricioc (2030895)</cp:lastModifiedBy>
  <cp:revision>12</cp:revision>
  <dcterms:created xsi:type="dcterms:W3CDTF">2023-12-11T12:34:00Z</dcterms:created>
  <dcterms:modified xsi:type="dcterms:W3CDTF">2023-12-18T12:14:00Z</dcterms:modified>
</cp:coreProperties>
</file>