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360" w:after="360" w:line="360"/>
        <w:ind w:right="0" w:left="0" w:firstLine="0"/>
        <w:jc w:val="left"/>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0"/>
          <w:position w:val="0"/>
          <w:sz w:val="36"/>
          <w:shd w:fill="auto" w:val="clear"/>
        </w:rPr>
        <w:t xml:space="preserve">                                                          </w:t>
      </w:r>
      <w:r>
        <w:object w:dxaOrig="2976" w:dyaOrig="1214">
          <v:rect xmlns:o="urn:schemas-microsoft-com:office:office" xmlns:v="urn:schemas-microsoft-com:vml" id="rectole0000000000" style="width:148.800000pt;height:60.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Calibri" w:hAnsi="Calibri" w:cs="Calibri" w:eastAsia="Calibri"/>
          <w:color w:val="auto"/>
          <w:spacing w:val="0"/>
          <w:position w:val="0"/>
          <w:sz w:val="22"/>
          <w:shd w:fill="auto" w:val="clear"/>
        </w:rPr>
        <w:t xml:space="preserve">            </w:t>
      </w:r>
    </w:p>
    <w:p>
      <w:pPr>
        <w:spacing w:before="360" w:after="360" w:line="24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name:Nedelin Hristov Mihalev</w:t>
      </w:r>
    </w:p>
    <w:p>
      <w:pPr>
        <w:spacing w:before="360" w:after="360" w:line="24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ID number:</w:t>
      </w:r>
      <w:r>
        <w:rPr>
          <w:rFonts w:ascii="Times New Roman" w:hAnsi="Times New Roman" w:cs="Times New Roman" w:eastAsia="Times New Roman"/>
          <w:b/>
          <w:color w:val="auto"/>
          <w:spacing w:val="0"/>
          <w:position w:val="0"/>
          <w:sz w:val="28"/>
          <w:shd w:fill="auto" w:val="clear"/>
        </w:rPr>
        <w:t xml:space="preserve">2029603</w:t>
      </w:r>
    </w:p>
    <w:p>
      <w:pPr>
        <w:spacing w:before="360" w:after="360" w:line="24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Programme:BA Business Management</w:t>
      </w:r>
    </w:p>
    <w:p>
      <w:pPr>
        <w:spacing w:before="360" w:after="360" w:line="24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Module:Marketing Fundamentals</w:t>
      </w:r>
    </w:p>
    <w:p>
      <w:pPr>
        <w:spacing w:before="360" w:after="360" w:line="24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Module code:LCBB</w:t>
      </w:r>
      <w:r>
        <w:rPr>
          <w:rFonts w:ascii="Times New Roman" w:hAnsi="Times New Roman" w:cs="Times New Roman" w:eastAsia="Times New Roman"/>
          <w:b/>
          <w:color w:val="auto"/>
          <w:spacing w:val="0"/>
          <w:position w:val="0"/>
          <w:sz w:val="28"/>
          <w:shd w:fill="auto" w:val="clear"/>
        </w:rPr>
        <w:t xml:space="preserve">4004</w:t>
      </w:r>
    </w:p>
    <w:p>
      <w:pPr>
        <w:spacing w:before="360" w:after="360" w:line="24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Module Coordinator:Efua Adams</w:t>
      </w:r>
    </w:p>
    <w:p>
      <w:pPr>
        <w:spacing w:before="360" w:after="360" w:line="24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Assignment Title:The Effect of Globalisation on an  Organisations </w:t>
      </w:r>
    </w:p>
    <w:p>
      <w:pPr>
        <w:spacing w:before="360" w:after="360" w:line="24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Marketing strategy-Assessment </w:t>
      </w:r>
      <w:r>
        <w:rPr>
          <w:rFonts w:ascii="Times New Roman" w:hAnsi="Times New Roman" w:cs="Times New Roman" w:eastAsia="Times New Roman"/>
          <w:b/>
          <w:color w:val="auto"/>
          <w:spacing w:val="0"/>
          <w:position w:val="0"/>
          <w:sz w:val="28"/>
          <w:shd w:fill="auto" w:val="clear"/>
        </w:rPr>
        <w:t xml:space="preserve">2</w:t>
      </w:r>
    </w:p>
    <w:p>
      <w:pPr>
        <w:spacing w:before="360" w:after="360" w:line="360"/>
        <w:ind w:right="0" w:left="0" w:firstLine="0"/>
        <w:jc w:val="left"/>
        <w:rPr>
          <w:rFonts w:ascii="Times New Roman" w:hAnsi="Times New Roman" w:cs="Times New Roman" w:eastAsia="Times New Roman"/>
          <w:color w:val="auto"/>
          <w:spacing w:val="0"/>
          <w:position w:val="0"/>
          <w:sz w:val="36"/>
          <w:shd w:fill="auto" w:val="clear"/>
        </w:rPr>
      </w:pPr>
    </w:p>
    <w:p>
      <w:pPr>
        <w:spacing w:before="360" w:after="360" w:line="360"/>
        <w:ind w:right="0" w:left="0" w:firstLine="0"/>
        <w:jc w:val="left"/>
        <w:rPr>
          <w:rFonts w:ascii="Times New Roman" w:hAnsi="Times New Roman" w:cs="Times New Roman" w:eastAsia="Times New Roman"/>
          <w:color w:val="auto"/>
          <w:spacing w:val="0"/>
          <w:position w:val="0"/>
          <w:sz w:val="36"/>
          <w:shd w:fill="auto" w:val="clear"/>
        </w:rPr>
      </w:pPr>
    </w:p>
    <w:p>
      <w:pPr>
        <w:spacing w:before="360" w:after="360" w:line="360"/>
        <w:ind w:right="0" w:left="0" w:firstLine="0"/>
        <w:jc w:val="left"/>
        <w:rPr>
          <w:rFonts w:ascii="Times New Roman" w:hAnsi="Times New Roman" w:cs="Times New Roman" w:eastAsia="Times New Roman"/>
          <w:color w:val="auto"/>
          <w:spacing w:val="0"/>
          <w:position w:val="0"/>
          <w:sz w:val="36"/>
          <w:shd w:fill="auto" w:val="clear"/>
        </w:rPr>
      </w:pPr>
    </w:p>
    <w:p>
      <w:pPr>
        <w:spacing w:before="360" w:after="360" w:line="360"/>
        <w:ind w:right="0" w:left="0" w:firstLine="0"/>
        <w:jc w:val="left"/>
        <w:rPr>
          <w:rFonts w:ascii="Times New Roman" w:hAnsi="Times New Roman" w:cs="Times New Roman" w:eastAsia="Times New Roman"/>
          <w:b/>
          <w:color w:val="auto"/>
          <w:spacing w:val="0"/>
          <w:position w:val="0"/>
          <w:sz w:val="50"/>
          <w:shd w:fill="auto" w:val="clear"/>
        </w:rPr>
      </w:pPr>
      <w:r>
        <w:rPr>
          <w:rFonts w:ascii="Times New Roman" w:hAnsi="Times New Roman" w:cs="Times New Roman" w:eastAsia="Times New Roman"/>
          <w:color w:val="auto"/>
          <w:spacing w:val="0"/>
          <w:position w:val="0"/>
          <w:sz w:val="32"/>
          <w:shd w:fill="auto" w:val="clear"/>
        </w:rPr>
        <w:t xml:space="preserve">       </w:t>
      </w:r>
      <w:r>
        <w:rPr>
          <w:rFonts w:ascii="Times New Roman" w:hAnsi="Times New Roman" w:cs="Times New Roman" w:eastAsia="Times New Roman"/>
          <w:b/>
          <w:color w:val="auto"/>
          <w:spacing w:val="0"/>
          <w:position w:val="0"/>
          <w:sz w:val="32"/>
          <w:shd w:fill="auto" w:val="clear"/>
        </w:rPr>
        <w:t xml:space="preserve">The Effect of Globalisation on an  Organisations</w:t>
      </w:r>
      <w:r>
        <w:rPr>
          <w:rFonts w:ascii="Times New Roman" w:hAnsi="Times New Roman" w:cs="Times New Roman" w:eastAsia="Times New Roman"/>
          <w:b/>
          <w:color w:val="auto"/>
          <w:spacing w:val="0"/>
          <w:position w:val="0"/>
          <w:sz w:val="50"/>
          <w:shd w:fill="auto" w:val="clear"/>
        </w:rPr>
        <w:t xml:space="preserve"> </w:t>
      </w:r>
    </w:p>
    <w:p>
      <w:pPr>
        <w:spacing w:before="360" w:after="36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50"/>
          <w:shd w:fill="auto" w:val="clear"/>
        </w:rPr>
        <w:t xml:space="preserve">             </w:t>
      </w:r>
      <w:r>
        <w:rPr>
          <w:rFonts w:ascii="Times New Roman" w:hAnsi="Times New Roman" w:cs="Times New Roman" w:eastAsia="Times New Roman"/>
          <w:b/>
          <w:color w:val="auto"/>
          <w:spacing w:val="0"/>
          <w:position w:val="0"/>
          <w:sz w:val="32"/>
          <w:shd w:fill="auto" w:val="clear"/>
        </w:rPr>
        <w:t xml:space="preserve">Marketing strategy-Assessment </w:t>
      </w:r>
      <w:r>
        <w:rPr>
          <w:rFonts w:ascii="Times New Roman" w:hAnsi="Times New Roman" w:cs="Times New Roman" w:eastAsia="Times New Roman"/>
          <w:b/>
          <w:color w:val="auto"/>
          <w:spacing w:val="0"/>
          <w:position w:val="0"/>
          <w:sz w:val="32"/>
          <w:shd w:fill="auto" w:val="clear"/>
        </w:rPr>
        <w:t xml:space="preserve">2</w:t>
      </w:r>
    </w:p>
    <w:p>
      <w:pPr>
        <w:spacing w:before="0" w:after="160" w:line="360"/>
        <w:ind w:right="0" w:left="0" w:firstLine="0"/>
        <w:jc w:val="left"/>
        <w:rPr>
          <w:rFonts w:ascii="Times New Roman" w:hAnsi="Times New Roman" w:cs="Times New Roman" w:eastAsia="Times New Roman"/>
          <w:color w:val="auto"/>
          <w:spacing w:val="0"/>
          <w:position w:val="0"/>
          <w:sz w:val="50"/>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28"/>
          <w:shd w:fill="auto" w:val="clear"/>
        </w:rPr>
        <w:t xml:space="preserve">Introduction </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is the process of attracting customers to a certain product. Marketing is the combination of some actions like promoting products, value creation, understanding customers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opinions, and finding out the competitive business environment. Multinational companies are unique in marketing to survive and compete in the international market(Dismondy,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 The companies have to compete with local and international products. The marketing department plans the marketing mix. The marketers are influenced by the stakeholders. The stakeholders are customers, employees, administrators, international organizations, competitors, suppliers, environmentalists, and government. These stakeholders can create positive and negative impact. A single sentence or claims can decrease the shares of a company at this social media ages. So, the companies have to aware of their marketing strategy. The aim of the report is to understanding the various types of stakeholders and how they can create impact on global marketing functions. </w:t>
      </w: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28"/>
          <w:shd w:fill="auto" w:val="clear"/>
        </w:rPr>
        <w:t xml:space="preserve">Company background</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Vodafone plc is a well-known telecommunication company. This company is operating business more than </w:t>
      </w:r>
      <w:r>
        <w:rPr>
          <w:rFonts w:ascii="Times New Roman" w:hAnsi="Times New Roman" w:cs="Times New Roman" w:eastAsia="Times New Roman"/>
          <w:color w:val="auto"/>
          <w:spacing w:val="0"/>
          <w:position w:val="0"/>
          <w:sz w:val="24"/>
          <w:shd w:fill="auto" w:val="clear"/>
        </w:rPr>
        <w:t xml:space="preserve">47 </w:t>
      </w:r>
      <w:r>
        <w:rPr>
          <w:rFonts w:ascii="Times New Roman" w:hAnsi="Times New Roman" w:cs="Times New Roman" w:eastAsia="Times New Roman"/>
          <w:color w:val="auto"/>
          <w:spacing w:val="0"/>
          <w:position w:val="0"/>
          <w:sz w:val="24"/>
          <w:shd w:fill="auto" w:val="clear"/>
        </w:rPr>
        <w:t xml:space="preserve">countries. But they have business indirectly or francizes in </w:t>
      </w:r>
      <w:r>
        <w:rPr>
          <w:rFonts w:ascii="Times New Roman" w:hAnsi="Times New Roman" w:cs="Times New Roman" w:eastAsia="Times New Roman"/>
          <w:color w:val="auto"/>
          <w:spacing w:val="0"/>
          <w:position w:val="0"/>
          <w:sz w:val="24"/>
          <w:shd w:fill="auto" w:val="clear"/>
        </w:rPr>
        <w:t xml:space="preserve">137 </w:t>
      </w:r>
      <w:r>
        <w:rPr>
          <w:rFonts w:ascii="Times New Roman" w:hAnsi="Times New Roman" w:cs="Times New Roman" w:eastAsia="Times New Roman"/>
          <w:color w:val="auto"/>
          <w:spacing w:val="0"/>
          <w:position w:val="0"/>
          <w:sz w:val="24"/>
          <w:shd w:fill="auto" w:val="clear"/>
        </w:rPr>
        <w:t xml:space="preserve">countries. But recently in UK and other countries, Vodafone is looking for the customers. In UK, EE, O</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 Utility Warehouse, Tesco Mobile, Giffgaff has captured the market. Vodafone is still behind from them. But a few years ago, Vodafone network was the first place in UK. Their marketing plan is satisfactory to public. In India, they have a good presence. Their advertisement is unique sand funny. The company has created a good presence in </w:t>
      </w:r>
      <w:r>
        <w:rPr>
          <w:rFonts w:ascii="Times New Roman" w:hAnsi="Times New Roman" w:cs="Times New Roman" w:eastAsia="Times New Roman"/>
          <w:color w:val="auto"/>
          <w:spacing w:val="0"/>
          <w:position w:val="0"/>
          <w:sz w:val="24"/>
          <w:shd w:fill="auto" w:val="clear"/>
        </w:rPr>
        <w:t xml:space="preserve">47 </w:t>
      </w:r>
      <w:r>
        <w:rPr>
          <w:rFonts w:ascii="Times New Roman" w:hAnsi="Times New Roman" w:cs="Times New Roman" w:eastAsia="Times New Roman"/>
          <w:color w:val="auto"/>
          <w:spacing w:val="0"/>
          <w:position w:val="0"/>
          <w:sz w:val="24"/>
          <w:shd w:fill="auto" w:val="clear"/>
        </w:rPr>
        <w:t xml:space="preserve">countries. The marketing department applies different strategy to manage them to expand their business. Digital marketing is practiced now to create value(Ang, </w:t>
      </w:r>
      <w:r>
        <w:rPr>
          <w:rFonts w:ascii="Times New Roman" w:hAnsi="Times New Roman" w:cs="Times New Roman" w:eastAsia="Times New Roman"/>
          <w:color w:val="auto"/>
          <w:spacing w:val="0"/>
          <w:position w:val="0"/>
          <w:sz w:val="24"/>
          <w:shd w:fill="auto" w:val="clear"/>
        </w:rPr>
        <w:t xml:space="preserve">2011</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40" w:after="0" w:line="360"/>
        <w:ind w:right="0" w:left="0" w:firstLine="0"/>
        <w:jc w:val="left"/>
        <w:rPr>
          <w:rFonts w:ascii="Calibri Light" w:hAnsi="Calibri Light" w:cs="Calibri Light" w:eastAsia="Calibri Light"/>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The Stakeholders within a Global Marketing Environment and their impact on Global Marketing Functions of an Organization </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Concept of marketing</w:t>
      </w:r>
      <w:r>
        <w:rPr>
          <w:rFonts w:ascii="Times New Roman" w:hAnsi="Times New Roman" w:cs="Times New Roman" w:eastAsia="Times New Roman"/>
          <w:color w:val="auto"/>
          <w:spacing w:val="0"/>
          <w:position w:val="0"/>
          <w:sz w:val="24"/>
          <w:shd w:fill="auto" w:val="clear"/>
        </w:rPr>
        <w:t xml:space="preserve">: The American Marketing Association has defined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marketing as the process of planning and executing the conception, pricing, promotion and distribution of ideas, goods and services to create exchanges that satisfy individual and organizational goals</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The marketing functions includes promotional activities, advertisement making, marketing research, distribution channel management, understanding customer</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opinion, assisting operation department and complying with marketing law. But the marketing department can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 do everything that is required to them. All the marketing functions are accepted analyzing the stakeholders. International marketing faces tariff, trade barriers, norms and ethical challenges, and political problems. The marketing department handles the interest group applying their theoretical knowledge. This segment will explain what is stakeholders and how different kinds of stakeholders can create positive and negative impact on international marketing activities(Bradley, </w:t>
      </w:r>
      <w:r>
        <w:rPr>
          <w:rFonts w:ascii="Times New Roman" w:hAnsi="Times New Roman" w:cs="Times New Roman" w:eastAsia="Times New Roman"/>
          <w:color w:val="auto"/>
          <w:spacing w:val="0"/>
          <w:position w:val="0"/>
          <w:sz w:val="24"/>
          <w:shd w:fill="auto" w:val="clear"/>
        </w:rPr>
        <w:t xml:space="preserve">2009</w:t>
      </w:r>
      <w:r>
        <w:rPr>
          <w:rFonts w:ascii="Times New Roman" w:hAnsi="Times New Roman" w:cs="Times New Roman" w:eastAsia="Times New Roman"/>
          <w:color w:val="auto"/>
          <w:spacing w:val="0"/>
          <w:position w:val="0"/>
          <w:sz w:val="24"/>
          <w:shd w:fill="auto" w:val="clear"/>
        </w:rPr>
        <w:t xml:space="preserve">). </w:t>
      </w:r>
    </w:p>
    <w:p>
      <w:pPr>
        <w:spacing w:before="360" w:after="3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Stakeholder</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s impact</w:t>
      </w:r>
      <w:r>
        <w:rPr>
          <w:rFonts w:ascii="Times New Roman" w:hAnsi="Times New Roman" w:cs="Times New Roman" w:eastAsia="Times New Roman"/>
          <w:color w:val="auto"/>
          <w:spacing w:val="0"/>
          <w:position w:val="0"/>
          <w:sz w:val="24"/>
          <w:shd w:fill="auto" w:val="clear"/>
        </w:rPr>
        <w:t xml:space="preserve">: Stakeholders means people who has direct or indirect interest to the organization and can influence to decision making, changing business nature and structure is called business stakeholders. A stakeholder is a party that has an interest in a company and can either affect or be affected by the business. Stakeholders can influence both positively and negatively. Positive impact means which action of stakeholders assist to business grow and brand development(Holloway, Bryde and Joby, </w:t>
      </w:r>
      <w:r>
        <w:rPr>
          <w:rFonts w:ascii="Times New Roman" w:hAnsi="Times New Roman" w:cs="Times New Roman" w:eastAsia="Times New Roman"/>
          <w:color w:val="auto"/>
          <w:spacing w:val="0"/>
          <w:position w:val="0"/>
          <w:sz w:val="24"/>
          <w:shd w:fill="auto" w:val="clear"/>
        </w:rPr>
        <w:t xml:space="preserve">2015</w:t>
      </w:r>
      <w:r>
        <w:rPr>
          <w:rFonts w:ascii="Times New Roman" w:hAnsi="Times New Roman" w:cs="Times New Roman" w:eastAsia="Times New Roman"/>
          <w:color w:val="auto"/>
          <w:spacing w:val="0"/>
          <w:position w:val="0"/>
          <w:sz w:val="24"/>
          <w:shd w:fill="auto" w:val="clear"/>
        </w:rPr>
        <w:t xml:space="preserve">). Negative impacts mean any action or decision that can hamper and restricts organization to business activities. Vodafone plc is the multinational company. When they want to implement the marketing ideas, the stakeholders can create positive and negative impact. All stakeholders have the different interest. The company</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marketing expert can assume which types of claims, demands and hindrance by the stakeholders. The marketing experts prompt to take action relating to the stakeholders interferent. It has to face various stakeholder issues. International market is very complex area where the business environment is very competitive and complex. The MNC has to become unique in ideas to solve their marketing problems. Over </w:t>
      </w:r>
      <w:r>
        <w:rPr>
          <w:rFonts w:ascii="Times New Roman" w:hAnsi="Times New Roman" w:cs="Times New Roman" w:eastAsia="Times New Roman"/>
          <w:color w:val="auto"/>
          <w:spacing w:val="0"/>
          <w:position w:val="0"/>
          <w:sz w:val="24"/>
          <w:shd w:fill="auto" w:val="clear"/>
        </w:rPr>
        <w:t xml:space="preserve">47 </w:t>
      </w:r>
      <w:r>
        <w:rPr>
          <w:rFonts w:ascii="Times New Roman" w:hAnsi="Times New Roman" w:cs="Times New Roman" w:eastAsia="Times New Roman"/>
          <w:color w:val="auto"/>
          <w:spacing w:val="0"/>
          <w:position w:val="0"/>
          <w:sz w:val="24"/>
          <w:shd w:fill="auto" w:val="clear"/>
        </w:rPr>
        <w:t xml:space="preserve">countries, Vodafone is doing business. The marketing strategy is prescribed investigating the culture and nature of the stakeholders.  </w:t>
      </w:r>
    </w:p>
    <w:p>
      <w:pPr>
        <w:spacing w:before="360" w:after="3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Customers</w:t>
      </w:r>
      <w:r>
        <w:rPr>
          <w:rFonts w:ascii="Times New Roman" w:hAnsi="Times New Roman" w:cs="Times New Roman" w:eastAsia="Times New Roman"/>
          <w:color w:val="auto"/>
          <w:spacing w:val="0"/>
          <w:position w:val="0"/>
          <w:sz w:val="24"/>
          <w:shd w:fill="auto" w:val="clear"/>
        </w:rPr>
        <w:t xml:space="preserve">: Customers are the mobile network users, broad band connector and buyer of digital electronics of Vodafone. Customers can influence positively when customer gets good internet packages with lower price, good mobile network and services. Vodafone India, Japan, Turki, Libya is now the first brand in these country because of good service. Customers has helped them to make an itself a loyal brand of mobile network. The customers can create negative impact on Vodafone</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marketing if the speed of internet becomes slow. When a high-speed related advertisement is given to online, TV or social media, there can create wave of trickery. The negative impact evolves when any incident of Vodafone hurts people like increasing service rate, low quality. Then customer will leave their service and searches another alternative brand. Then Vodafone has to change their business service and price. If the advertisement goes against social culture, that promotional activity will be castigated. The ultimate result is low subscribers. </w:t>
      </w:r>
    </w:p>
    <w:p>
      <w:pPr>
        <w:spacing w:before="360" w:after="3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Again, the customers can create positive impact on marketing strategy. As social media is everywhere, the satisfactory service of Vodafone or a good advertisement can be viral. Then customers will shift Vodafone from others mobile communication company. </w:t>
      </w:r>
    </w:p>
    <w:p>
      <w:pPr>
        <w:spacing w:before="360" w:after="3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Employees</w:t>
      </w:r>
      <w:r>
        <w:rPr>
          <w:rFonts w:ascii="Times New Roman" w:hAnsi="Times New Roman" w:cs="Times New Roman" w:eastAsia="Times New Roman"/>
          <w:color w:val="auto"/>
          <w:spacing w:val="0"/>
          <w:position w:val="0"/>
          <w:sz w:val="24"/>
          <w:shd w:fill="auto" w:val="clear"/>
        </w:rPr>
        <w:t xml:space="preserve">: Employees like engineers, Software specialists, service provider, electricians, marketing employees are the main employees of Vodafone. They have a power in decision making, changing business style and nature. When employees get a good support and decision-making power, employees will become more innovative and devoted to work. In the context of marketing globally, Vodafone plc has a country director. The country directs set the promotional activities, service charges, distribution channel and competition strategy. The headquarters only can analyze the customers psychology to cope with them. They suggest the marketing planning only. If the marketing employees get proper incentives, then they can build strong market throughout the country. This will be helpful for brand development. The negative impact evolves when employees doesn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 get equal treatment, good salary and other social security from the company, they will leave the workplace or joins another telecommunication company. The marketing employees can build the brand name again can destroy its business. Those companies are good at advertisement and promotional activities, that telecommunication has the highest shares. The market shares of Indian telecom are- Reliance Jio holds </w:t>
      </w:r>
      <w:r>
        <w:rPr>
          <w:rFonts w:ascii="Times New Roman" w:hAnsi="Times New Roman" w:cs="Times New Roman" w:eastAsia="Times New Roman"/>
          <w:color w:val="auto"/>
          <w:spacing w:val="0"/>
          <w:position w:val="0"/>
          <w:sz w:val="24"/>
          <w:shd w:fill="auto" w:val="clear"/>
        </w:rPr>
        <w:t xml:space="preserve">36.98</w:t>
      </w:r>
      <w:r>
        <w:rPr>
          <w:rFonts w:ascii="Times New Roman" w:hAnsi="Times New Roman" w:cs="Times New Roman" w:eastAsia="Times New Roman"/>
          <w:color w:val="auto"/>
          <w:spacing w:val="0"/>
          <w:position w:val="0"/>
          <w:sz w:val="24"/>
          <w:shd w:fill="auto" w:val="clear"/>
        </w:rPr>
        <w:t xml:space="preserve">%, Bharti Airtel holds </w:t>
      </w:r>
      <w:r>
        <w:rPr>
          <w:rFonts w:ascii="Times New Roman" w:hAnsi="Times New Roman" w:cs="Times New Roman" w:eastAsia="Times New Roman"/>
          <w:color w:val="auto"/>
          <w:spacing w:val="0"/>
          <w:position w:val="0"/>
          <w:sz w:val="24"/>
          <w:shd w:fill="auto" w:val="clear"/>
        </w:rPr>
        <w:t xml:space="preserve">29.82</w:t>
      </w:r>
      <w:r>
        <w:rPr>
          <w:rFonts w:ascii="Times New Roman" w:hAnsi="Times New Roman" w:cs="Times New Roman" w:eastAsia="Times New Roman"/>
          <w:color w:val="auto"/>
          <w:spacing w:val="0"/>
          <w:position w:val="0"/>
          <w:sz w:val="24"/>
          <w:shd w:fill="auto" w:val="clear"/>
        </w:rPr>
        <w:t xml:space="preserve">% and Vodafone Idea VI market share stands at </w:t>
      </w:r>
      <w:r>
        <w:rPr>
          <w:rFonts w:ascii="Times New Roman" w:hAnsi="Times New Roman" w:cs="Times New Roman" w:eastAsia="Times New Roman"/>
          <w:color w:val="auto"/>
          <w:spacing w:val="0"/>
          <w:position w:val="0"/>
          <w:sz w:val="24"/>
          <w:shd w:fill="auto" w:val="clear"/>
        </w:rPr>
        <w:t xml:space="preserve">23.15</w:t>
      </w:r>
      <w:r>
        <w:rPr>
          <w:rFonts w:ascii="Times New Roman" w:hAnsi="Times New Roman" w:cs="Times New Roman" w:eastAsia="Times New Roman"/>
          <w:color w:val="auto"/>
          <w:spacing w:val="0"/>
          <w:position w:val="0"/>
          <w:sz w:val="24"/>
          <w:shd w:fill="auto" w:val="clear"/>
        </w:rPr>
        <w:t xml:space="preserve">%. These </w:t>
      </w:r>
      <w:r>
        <w:rPr>
          <w:rFonts w:ascii="Times New Roman" w:hAnsi="Times New Roman" w:cs="Times New Roman" w:eastAsia="Times New Roman"/>
          <w:color w:val="auto"/>
          <w:spacing w:val="0"/>
          <w:position w:val="0"/>
          <w:sz w:val="24"/>
          <w:shd w:fill="auto" w:val="clear"/>
        </w:rPr>
        <w:t xml:space="preserve">23.15 </w:t>
      </w:r>
      <w:r>
        <w:rPr>
          <w:rFonts w:ascii="Times New Roman" w:hAnsi="Times New Roman" w:cs="Times New Roman" w:eastAsia="Times New Roman"/>
          <w:color w:val="auto"/>
          <w:spacing w:val="0"/>
          <w:position w:val="0"/>
          <w:sz w:val="24"/>
          <w:shd w:fill="auto" w:val="clear"/>
        </w:rPr>
        <w:t xml:space="preserve">means a huge market (Mehrotra,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Recently, Vodafone has lost </w:t>
      </w:r>
      <w:r>
        <w:rPr>
          <w:rFonts w:ascii="Times New Roman" w:hAnsi="Times New Roman" w:cs="Times New Roman" w:eastAsia="Times New Roman"/>
          <w:color w:val="auto"/>
          <w:spacing w:val="0"/>
          <w:position w:val="0"/>
          <w:sz w:val="24"/>
          <w:shd w:fill="auto" w:val="clear"/>
        </w:rPr>
        <w:t xml:space="preserve">4 </w:t>
      </w:r>
      <w:r>
        <w:rPr>
          <w:rFonts w:ascii="Times New Roman" w:hAnsi="Times New Roman" w:cs="Times New Roman" w:eastAsia="Times New Roman"/>
          <w:color w:val="auto"/>
          <w:spacing w:val="0"/>
          <w:position w:val="0"/>
          <w:sz w:val="24"/>
          <w:shd w:fill="auto" w:val="clear"/>
        </w:rPr>
        <w:t xml:space="preserve">million subscribers that has decreased the market shares. </w:t>
      </w:r>
    </w:p>
    <w:p>
      <w:pPr>
        <w:spacing w:before="360" w:after="3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Government/ regulator</w:t>
      </w:r>
      <w:r>
        <w:rPr>
          <w:rFonts w:ascii="Times New Roman" w:hAnsi="Times New Roman" w:cs="Times New Roman" w:eastAsia="Times New Roman"/>
          <w:color w:val="auto"/>
          <w:spacing w:val="0"/>
          <w:position w:val="0"/>
          <w:sz w:val="24"/>
          <w:shd w:fill="auto" w:val="clear"/>
        </w:rPr>
        <w:t xml:space="preserve">: As firms undergo increased pressure and regulation from government agencies, the development of multiple constituency-based marketing strategies becomes more important. In the EU, tobacco advertisement is prohibited. Again, none company can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 make their advertisement hearting the same industries. Sometimes, the advertisement is created as opposed to the competitors. This is completely prohibited. Government attributes taxation on the banner, billboards and TV advertisement. These are the negative impacts on global marketing. The positive aspect of government is that the UK government helps its multinational companies to grow other countries. Presenting good diplomacy, pays loan or advisory commission, providing inventory elements, they support its telecommunication company to build strong network and worldwide network. Government assists Vodafone plc to open new branch in other country. UK government has a good relationship with common wealth countries. Thus, government can impact on marketing positively or negatively(Kapoor, </w:t>
      </w:r>
      <w:r>
        <w:rPr>
          <w:rFonts w:ascii="Times New Roman" w:hAnsi="Times New Roman" w:cs="Times New Roman" w:eastAsia="Times New Roman"/>
          <w:color w:val="auto"/>
          <w:spacing w:val="0"/>
          <w:position w:val="0"/>
          <w:sz w:val="24"/>
          <w:shd w:fill="auto" w:val="clear"/>
        </w:rPr>
        <w:t xml:space="preserve">2007</w:t>
      </w:r>
      <w:r>
        <w:rPr>
          <w:rFonts w:ascii="Times New Roman" w:hAnsi="Times New Roman" w:cs="Times New Roman" w:eastAsia="Times New Roman"/>
          <w:color w:val="auto"/>
          <w:spacing w:val="0"/>
          <w:position w:val="0"/>
          <w:sz w:val="24"/>
          <w:shd w:fill="auto" w:val="clear"/>
        </w:rPr>
        <w:t xml:space="preserve">). </w:t>
      </w:r>
    </w:p>
    <w:p>
      <w:pPr>
        <w:spacing w:before="360" w:after="3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Shareholders</w:t>
      </w:r>
      <w:r>
        <w:rPr>
          <w:rFonts w:ascii="Times New Roman" w:hAnsi="Times New Roman" w:cs="Times New Roman" w:eastAsia="Times New Roman"/>
          <w:color w:val="auto"/>
          <w:spacing w:val="0"/>
          <w:position w:val="0"/>
          <w:sz w:val="24"/>
          <w:shd w:fill="auto" w:val="clear"/>
        </w:rPr>
        <w:t xml:space="preserve">: Financial and marketing decision is created by the shareholders. Vodafone is a public ltd who sells shares in stock exchange. The company gives priority to maximize customers profit. The public limited company is operated by the boards of directors. The shareholders have the business knowledge which can help to grow the business fast. If Vodafone can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 sell the service properly, they will lose motivation to buy shares. In July,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Vodafone India has lost </w:t>
      </w:r>
      <w:r>
        <w:rPr>
          <w:rFonts w:ascii="Times New Roman" w:hAnsi="Times New Roman" w:cs="Times New Roman" w:eastAsia="Times New Roman"/>
          <w:color w:val="auto"/>
          <w:spacing w:val="0"/>
          <w:position w:val="0"/>
          <w:sz w:val="24"/>
          <w:shd w:fill="auto" w:val="clear"/>
        </w:rPr>
        <w:t xml:space="preserve">4 </w:t>
      </w:r>
      <w:r>
        <w:rPr>
          <w:rFonts w:ascii="Times New Roman" w:hAnsi="Times New Roman" w:cs="Times New Roman" w:eastAsia="Times New Roman"/>
          <w:color w:val="auto"/>
          <w:spacing w:val="0"/>
          <w:position w:val="0"/>
          <w:sz w:val="24"/>
          <w:shd w:fill="auto" w:val="clear"/>
        </w:rPr>
        <w:t xml:space="preserve">million customers. </w:t>
      </w:r>
    </w:p>
    <w:p>
      <w:pPr>
        <w:spacing w:before="360" w:after="3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Community</w:t>
      </w:r>
      <w:r>
        <w:rPr>
          <w:rFonts w:ascii="Times New Roman" w:hAnsi="Times New Roman" w:cs="Times New Roman" w:eastAsia="Times New Roman"/>
          <w:color w:val="auto"/>
          <w:spacing w:val="0"/>
          <w:position w:val="0"/>
          <w:sz w:val="24"/>
          <w:shd w:fill="auto" w:val="clear"/>
        </w:rPr>
        <w:t xml:space="preserve">: Community may become asset or curse for a company. When community can feel the company watching the social service, environmental satisfaction and CSR, they can create positive marketing image. Vodafone Ghana has founded for improving people</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living standard, social needs and education. Vodafone India is committed to build </w:t>
      </w:r>
      <w:r>
        <w:rPr>
          <w:rFonts w:ascii="Times New Roman" w:hAnsi="Times New Roman" w:cs="Times New Roman" w:eastAsia="Times New Roman"/>
          <w:color w:val="auto"/>
          <w:spacing w:val="0"/>
          <w:position w:val="0"/>
          <w:sz w:val="24"/>
          <w:shd w:fill="auto" w:val="clear"/>
        </w:rPr>
        <w:t xml:space="preserve">70 </w:t>
      </w:r>
      <w:r>
        <w:rPr>
          <w:rFonts w:ascii="Times New Roman" w:hAnsi="Times New Roman" w:cs="Times New Roman" w:eastAsia="Times New Roman"/>
          <w:color w:val="auto"/>
          <w:spacing w:val="0"/>
          <w:position w:val="0"/>
          <w:sz w:val="24"/>
          <w:shd w:fill="auto" w:val="clear"/>
        </w:rPr>
        <w:t xml:space="preserve">lakh livelihoods, help </w:t>
      </w:r>
      <w:r>
        <w:rPr>
          <w:rFonts w:ascii="Times New Roman" w:hAnsi="Times New Roman" w:cs="Times New Roman" w:eastAsia="Times New Roman"/>
          <w:color w:val="auto"/>
          <w:spacing w:val="0"/>
          <w:position w:val="0"/>
          <w:sz w:val="24"/>
          <w:shd w:fill="auto" w:val="clear"/>
        </w:rPr>
        <w:t xml:space="preserve">10 </w:t>
      </w:r>
      <w:r>
        <w:rPr>
          <w:rFonts w:ascii="Times New Roman" w:hAnsi="Times New Roman" w:cs="Times New Roman" w:eastAsia="Times New Roman"/>
          <w:color w:val="auto"/>
          <w:spacing w:val="0"/>
          <w:position w:val="0"/>
          <w:sz w:val="24"/>
          <w:shd w:fill="auto" w:val="clear"/>
        </w:rPr>
        <w:t xml:space="preserve">lakh students. Self-economic development is the main target here. Community can raise positive voice when Vodafone works for society, maintains equality and diversity in the workplace. Here, Vodafone has a good presence for the community development in India. But negative impacts create because of discrimination, sexual harassment, environment pollution etc. Suppose, a female employee has claim on the chief employees about sexual harassment. The publication of the news in any national paper can reduce the share market.  </w:t>
      </w:r>
    </w:p>
    <w:p>
      <w:pPr>
        <w:spacing w:before="360" w:after="3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Impact of suppliers:</w:t>
      </w:r>
      <w:r>
        <w:rPr>
          <w:rFonts w:ascii="Times New Roman" w:hAnsi="Times New Roman" w:cs="Times New Roman" w:eastAsia="Times New Roman"/>
          <w:color w:val="auto"/>
          <w:spacing w:val="0"/>
          <w:position w:val="0"/>
          <w:sz w:val="24"/>
          <w:shd w:fill="auto" w:val="clear"/>
        </w:rPr>
        <w:t xml:space="preserve"> A few companies can produce all kinds of engineering technology or raw matters. The suppliers supply the raw materials, technology or even the human resources by third party. It seems the suppliers are the trade partners. So, they can contribute to global marketing creating congenial business environment. Even the suppliers encourage the customers to purchase the partner</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products. Telecommunication is the microwave business where needs Connectors, Terminations, Antennas, Amplifiers, Switches, Attenuators, Power Dividers, Signal Processors, satellite connection, and human resources. Vodafone can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 build all kinds of products. They collect these elements from other companies. Sometimes the suppliers reduce the product</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price to increase the marketing cost of Vodafone. If there create new subscribers, then new orders for equipment will be given by Vodafone. Thus, they create positive impact of marketing. On the other hand. If Vodafone doesn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 listen to them, they will stop supply the products. As equipment market is monopoly, they will suffer in the long run(Månsson,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Trade union and international organizations</w:t>
      </w:r>
      <w:r>
        <w:rPr>
          <w:rFonts w:ascii="Times New Roman" w:hAnsi="Times New Roman" w:cs="Times New Roman" w:eastAsia="Times New Roman"/>
          <w:color w:val="auto"/>
          <w:spacing w:val="0"/>
          <w:position w:val="0"/>
          <w:sz w:val="24"/>
          <w:shd w:fill="auto" w:val="clear"/>
        </w:rPr>
        <w:t xml:space="preserve">: International Telecommunication Union also keeps pressure on the telecommunication company. It controls the mechanism and also gives the license. Though this is an oligopoly market, this union suggests to reduce the network establishing. Excessive networking and internet browsing can create negative health image. The international environment related organizations, local volunteer organizations also protect telecommunication company to stop building tower. This also create negative image when the company establishes new tower or office. Thus, these types of organizations can create negative image on the company</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marketing policy. </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above-mentioned discussion proves that the stakeholders can create positive and negative impact on global marketing. The marketing employees has to handle bargaining with the customers, community, regulatory authority and environment active organizations. The core task of marketing department is to making promotional project satisfying the interested group. </w:t>
      </w:r>
    </w:p>
    <w:p>
      <w:pPr>
        <w:keepNext w:val="true"/>
        <w:keepLines w:val="true"/>
        <w:spacing w:before="40" w:after="0" w:line="360"/>
        <w:ind w:right="0" w:left="0" w:firstLine="0"/>
        <w:jc w:val="left"/>
        <w:rPr>
          <w:rFonts w:ascii="Calibri Light" w:hAnsi="Calibri Light" w:cs="Calibri Light" w:eastAsia="Calibri Light"/>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Various Marketing Functions performed by marketing department of Vodafone and how these functions satisfy its customer needs</w:t>
      </w:r>
    </w:p>
    <w:p>
      <w:pPr>
        <w:spacing w:before="360" w:after="360" w:line="480"/>
        <w:ind w:right="0" w:left="0" w:firstLine="0"/>
        <w:jc w:val="left"/>
        <w:rPr>
          <w:rFonts w:ascii="Times New Roman" w:hAnsi="Times New Roman" w:cs="Times New Roman" w:eastAsia="Times New Roman"/>
          <w:color w:val="auto"/>
          <w:spacing w:val="0"/>
          <w:position w:val="0"/>
          <w:sz w:val="24"/>
          <w:shd w:fill="auto" w:val="clear"/>
        </w:rPr>
      </w:pPr>
      <w:r>
        <w:object w:dxaOrig="8200" w:dyaOrig="4495">
          <v:rect xmlns:o="urn:schemas-microsoft-com:office:office" xmlns:v="urn:schemas-microsoft-com:vml" id="rectole0000000001" style="width:410.000000pt;height:224.7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w:t>
      </w:r>
      <w:r>
        <w:rPr>
          <w:rFonts w:ascii="Times New Roman" w:hAnsi="Times New Roman" w:cs="Times New Roman" w:eastAsia="Times New Roman"/>
          <w:color w:val="auto"/>
          <w:spacing w:val="0"/>
          <w:position w:val="0"/>
          <w:sz w:val="24"/>
          <w:shd w:fill="auto" w:val="clear"/>
        </w:rPr>
        <w:t xml:space="preserve">: Vodafone mobile users' overall customer satisfaction levels in the United Kingdom (UK) from </w:t>
      </w:r>
      <w:r>
        <w:rPr>
          <w:rFonts w:ascii="Times New Roman" w:hAnsi="Times New Roman" w:cs="Times New Roman" w:eastAsia="Times New Roman"/>
          <w:color w:val="auto"/>
          <w:spacing w:val="0"/>
          <w:position w:val="0"/>
          <w:sz w:val="24"/>
          <w:shd w:fill="auto" w:val="clear"/>
        </w:rPr>
        <w:t xml:space="preserve">2019 </w:t>
      </w:r>
      <w:r>
        <w:rPr>
          <w:rFonts w:ascii="Times New Roman" w:hAnsi="Times New Roman" w:cs="Times New Roman" w:eastAsia="Times New Roman"/>
          <w:color w:val="auto"/>
          <w:spacing w:val="0"/>
          <w:position w:val="0"/>
          <w:sz w:val="24"/>
          <w:shd w:fill="auto" w:val="clear"/>
        </w:rPr>
        <w:t xml:space="preserve">to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(O'Dea,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above-mentioned statistics tells the story of customer satisfaction level in </w:t>
      </w:r>
      <w:r>
        <w:rPr>
          <w:rFonts w:ascii="Times New Roman" w:hAnsi="Times New Roman" w:cs="Times New Roman" w:eastAsia="Times New Roman"/>
          <w:color w:val="auto"/>
          <w:spacing w:val="0"/>
          <w:position w:val="0"/>
          <w:sz w:val="24"/>
          <w:shd w:fill="auto" w:val="clear"/>
        </w:rPr>
        <w:t xml:space="preserve">2019-2021</w:t>
      </w:r>
      <w:r>
        <w:rPr>
          <w:rFonts w:ascii="Times New Roman" w:hAnsi="Times New Roman" w:cs="Times New Roman" w:eastAsia="Times New Roman"/>
          <w:color w:val="auto"/>
          <w:spacing w:val="0"/>
          <w:position w:val="0"/>
          <w:sz w:val="24"/>
          <w:shd w:fill="auto" w:val="clear"/>
        </w:rPr>
        <w:t xml:space="preserve">. This information has collected from Statista. The options have been divided into five. In </w:t>
      </w:r>
      <w:r>
        <w:rPr>
          <w:rFonts w:ascii="Times New Roman" w:hAnsi="Times New Roman" w:cs="Times New Roman" w:eastAsia="Times New Roman"/>
          <w:color w:val="auto"/>
          <w:spacing w:val="0"/>
          <w:position w:val="0"/>
          <w:sz w:val="24"/>
          <w:shd w:fill="auto" w:val="clear"/>
        </w:rPr>
        <w:t xml:space="preserve">2019</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48</w:t>
      </w:r>
      <w:r>
        <w:rPr>
          <w:rFonts w:ascii="Times New Roman" w:hAnsi="Times New Roman" w:cs="Times New Roman" w:eastAsia="Times New Roman"/>
          <w:color w:val="auto"/>
          <w:spacing w:val="0"/>
          <w:position w:val="0"/>
          <w:sz w:val="24"/>
          <w:shd w:fill="auto" w:val="clear"/>
        </w:rPr>
        <w:t xml:space="preserve">% customers were very satisfied using Vodafone network, broadband and TV. In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53</w:t>
      </w:r>
      <w:r>
        <w:rPr>
          <w:rFonts w:ascii="Times New Roman" w:hAnsi="Times New Roman" w:cs="Times New Roman" w:eastAsia="Times New Roman"/>
          <w:color w:val="auto"/>
          <w:spacing w:val="0"/>
          <w:position w:val="0"/>
          <w:sz w:val="24"/>
          <w:shd w:fill="auto" w:val="clear"/>
        </w:rPr>
        <w:t xml:space="preserve">% customers are very satisfied. But in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49</w:t>
      </w:r>
      <w:r>
        <w:rPr>
          <w:rFonts w:ascii="Times New Roman" w:hAnsi="Times New Roman" w:cs="Times New Roman" w:eastAsia="Times New Roman"/>
          <w:color w:val="auto"/>
          <w:spacing w:val="0"/>
          <w:position w:val="0"/>
          <w:sz w:val="24"/>
          <w:shd w:fill="auto" w:val="clear"/>
        </w:rPr>
        <w:t xml:space="preserve">% customers are very satisfied. This rate has decreased because of their technical problems. </w:t>
      </w:r>
      <w:r>
        <w:rPr>
          <w:rFonts w:ascii="Times New Roman" w:hAnsi="Times New Roman" w:cs="Times New Roman" w:eastAsia="Times New Roman"/>
          <w:color w:val="auto"/>
          <w:spacing w:val="0"/>
          <w:position w:val="0"/>
          <w:sz w:val="24"/>
          <w:shd w:fill="auto" w:val="clear"/>
        </w:rPr>
        <w:t xml:space="preserve">45</w:t>
      </w:r>
      <w:r>
        <w:rPr>
          <w:rFonts w:ascii="Times New Roman" w:hAnsi="Times New Roman" w:cs="Times New Roman" w:eastAsia="Times New Roman"/>
          <w:color w:val="auto"/>
          <w:spacing w:val="0"/>
          <w:position w:val="0"/>
          <w:sz w:val="24"/>
          <w:shd w:fill="auto" w:val="clear"/>
        </w:rPr>
        <w:t xml:space="preserve">% are fairly satisfied in </w:t>
      </w:r>
      <w:r>
        <w:rPr>
          <w:rFonts w:ascii="Times New Roman" w:hAnsi="Times New Roman" w:cs="Times New Roman" w:eastAsia="Times New Roman"/>
          <w:color w:val="auto"/>
          <w:spacing w:val="0"/>
          <w:position w:val="0"/>
          <w:sz w:val="24"/>
          <w:shd w:fill="auto" w:val="clear"/>
        </w:rPr>
        <w:t xml:space="preserve">2019</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37</w:t>
      </w:r>
      <w:r>
        <w:rPr>
          <w:rFonts w:ascii="Times New Roman" w:hAnsi="Times New Roman" w:cs="Times New Roman" w:eastAsia="Times New Roman"/>
          <w:color w:val="auto"/>
          <w:spacing w:val="0"/>
          <w:position w:val="0"/>
          <w:sz w:val="24"/>
          <w:shd w:fill="auto" w:val="clear"/>
        </w:rPr>
        <w:t xml:space="preserve">% are fairly satisfied in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In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41</w:t>
      </w:r>
      <w:r>
        <w:rPr>
          <w:rFonts w:ascii="Times New Roman" w:hAnsi="Times New Roman" w:cs="Times New Roman" w:eastAsia="Times New Roman"/>
          <w:color w:val="auto"/>
          <w:spacing w:val="0"/>
          <w:position w:val="0"/>
          <w:sz w:val="24"/>
          <w:shd w:fill="auto" w:val="clear"/>
        </w:rPr>
        <w:t xml:space="preserve">% are fairly satisfied at their network service. </w:t>
      </w: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 are neither satisfied or dissatisfied. In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this rate is </w:t>
      </w:r>
      <w:r>
        <w:rPr>
          <w:rFonts w:ascii="Times New Roman" w:hAnsi="Times New Roman" w:cs="Times New Roman" w:eastAsia="Times New Roman"/>
          <w:color w:val="auto"/>
          <w:spacing w:val="0"/>
          <w:position w:val="0"/>
          <w:sz w:val="24"/>
          <w:shd w:fill="auto" w:val="clear"/>
        </w:rPr>
        <w:t xml:space="preserve">7</w:t>
      </w:r>
      <w:r>
        <w:rPr>
          <w:rFonts w:ascii="Times New Roman" w:hAnsi="Times New Roman" w:cs="Times New Roman" w:eastAsia="Times New Roman"/>
          <w:color w:val="auto"/>
          <w:spacing w:val="0"/>
          <w:position w:val="0"/>
          <w:sz w:val="24"/>
          <w:shd w:fill="auto" w:val="clear"/>
        </w:rPr>
        <w:t xml:space="preserve">%. Fairly dissatisfied in </w:t>
      </w:r>
      <w:r>
        <w:rPr>
          <w:rFonts w:ascii="Times New Roman" w:hAnsi="Times New Roman" w:cs="Times New Roman" w:eastAsia="Times New Roman"/>
          <w:color w:val="auto"/>
          <w:spacing w:val="0"/>
          <w:position w:val="0"/>
          <w:sz w:val="24"/>
          <w:shd w:fill="auto" w:val="clear"/>
        </w:rPr>
        <w:t xml:space="preserve">2019 </w:t>
      </w:r>
      <w:r>
        <w:rPr>
          <w:rFonts w:ascii="Times New Roman" w:hAnsi="Times New Roman" w:cs="Times New Roman" w:eastAsia="Times New Roman"/>
          <w:color w:val="auto"/>
          <w:spacing w:val="0"/>
          <w:position w:val="0"/>
          <w:sz w:val="24"/>
          <w:shd w:fill="auto" w:val="clear"/>
        </w:rPr>
        <w:t xml:space="preserve">is </w:t>
      </w: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 and </w:t>
      </w:r>
      <w:r>
        <w:rPr>
          <w:rFonts w:ascii="Times New Roman" w:hAnsi="Times New Roman" w:cs="Times New Roman" w:eastAsia="Times New Roman"/>
          <w:color w:val="auto"/>
          <w:spacing w:val="0"/>
          <w:position w:val="0"/>
          <w:sz w:val="24"/>
          <w:shd w:fill="auto" w:val="clear"/>
        </w:rPr>
        <w:t xml:space="preserve">2020 </w:t>
      </w:r>
      <w:r>
        <w:rPr>
          <w:rFonts w:ascii="Times New Roman" w:hAnsi="Times New Roman" w:cs="Times New Roman" w:eastAsia="Times New Roman"/>
          <w:color w:val="auto"/>
          <w:spacing w:val="0"/>
          <w:position w:val="0"/>
          <w:sz w:val="24"/>
          <w:shd w:fill="auto" w:val="clear"/>
        </w:rPr>
        <w:t xml:space="preserve">and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is </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 The rate of very dissatisfied is </w:t>
      </w: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 in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The result is satisfactory. The rate of employee satisfaction is very high. The activities of marketing department contribute to grow the business. </w:t>
      </w:r>
    </w:p>
    <w:p>
      <w:pPr>
        <w:spacing w:before="360" w:after="36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functions: </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Global marketing is required to create new streams of income, business sustainability, protecting brand image, bringing new customers and providing better service. Vodafone is good at its marketing planning. This telecommunication company has a good review in the Asia pacific, European union, India. The marketing department of Vodafone implements the marketing mix. Actually, marketing mix is the core tool for creating value of the products. The companies try to understand customer</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opinion, expectation, network problems, offers, network packages and customer care service. Clark and Clark classified marketing functions into three main divisions. These are selling and buying, storage and warehousing, and transportation, risk-bearing, financing, standardization and marketing research(Kotler et al., </w:t>
      </w:r>
      <w:r>
        <w:rPr>
          <w:rFonts w:ascii="Times New Roman" w:hAnsi="Times New Roman" w:cs="Times New Roman" w:eastAsia="Times New Roman"/>
          <w:color w:val="auto"/>
          <w:spacing w:val="0"/>
          <w:position w:val="0"/>
          <w:sz w:val="24"/>
          <w:shd w:fill="auto" w:val="clear"/>
        </w:rPr>
        <w:t xml:space="preserve">2012</w:t>
      </w:r>
      <w:r>
        <w:rPr>
          <w:rFonts w:ascii="Times New Roman" w:hAnsi="Times New Roman" w:cs="Times New Roman" w:eastAsia="Times New Roman"/>
          <w:color w:val="auto"/>
          <w:spacing w:val="0"/>
          <w:position w:val="0"/>
          <w:sz w:val="24"/>
          <w:shd w:fill="auto" w:val="clear"/>
        </w:rPr>
        <w:t xml:space="preserve">). But accomplishes these functions to create global marketing. The marketing functions of Vodafone is provided below which satisfies the customers.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planning</w:t>
      </w:r>
      <w:r>
        <w:rPr>
          <w:rFonts w:ascii="Times New Roman" w:hAnsi="Times New Roman" w:cs="Times New Roman" w:eastAsia="Times New Roman"/>
          <w:color w:val="auto"/>
          <w:spacing w:val="0"/>
          <w:position w:val="0"/>
          <w:sz w:val="24"/>
          <w:shd w:fill="auto" w:val="clear"/>
        </w:rPr>
        <w:t xml:space="preserve">: Marketing planning includes the way of marketing, market segmentation, advertisement making, budgeting, marketing team setting and providing logistic support. The marketing department makes the way to reach the target customers. Marketing research assist them to market segmentation. The allocation of money for advertisement, billboard building and online marketing is determined by the marketing team. Vodafone writes their business plan, packages and price in websites and Vodafone apps. Thus, customers feel energy when they get available information from offline or online sources.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Promotion: </w:t>
      </w:r>
      <w:r>
        <w:rPr>
          <w:rFonts w:ascii="Times New Roman" w:hAnsi="Times New Roman" w:cs="Times New Roman" w:eastAsia="Times New Roman"/>
          <w:color w:val="auto"/>
          <w:spacing w:val="0"/>
          <w:position w:val="0"/>
          <w:sz w:val="24"/>
          <w:shd w:fill="auto" w:val="clear"/>
        </w:rPr>
        <w:t xml:space="preserve">The ultimate goal of marketing department is promotion of the products and service. Promotion means the activities related to value creation. The common forms of promotional activities are advertisement, sponsoring, online quiz, social media marketing and electronic marketing. The customers become satisfied when the promotional activities become unique, emotional, funny or related to culture. Now social media marketing has gotten priority. If any advertisement can relate to customer</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psychology, then it brings positive result to the company. The purpose of promotion is to merchandising, searching of buyers, sales the product maintaining quality and quantity(Mayrhofer, </w:t>
      </w:r>
      <w:r>
        <w:rPr>
          <w:rFonts w:ascii="Times New Roman" w:hAnsi="Times New Roman" w:cs="Times New Roman" w:eastAsia="Times New Roman"/>
          <w:color w:val="auto"/>
          <w:spacing w:val="0"/>
          <w:position w:val="0"/>
          <w:sz w:val="24"/>
          <w:shd w:fill="auto" w:val="clear"/>
        </w:rPr>
        <w:t xml:space="preserve">2012</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Product/ service management:  </w:t>
      </w:r>
      <w:r>
        <w:rPr>
          <w:rFonts w:ascii="Times New Roman" w:hAnsi="Times New Roman" w:cs="Times New Roman" w:eastAsia="Times New Roman"/>
          <w:color w:val="auto"/>
          <w:spacing w:val="0"/>
          <w:position w:val="0"/>
          <w:sz w:val="24"/>
          <w:shd w:fill="auto" w:val="clear"/>
        </w:rPr>
        <w:t xml:space="preserve">The functions of marketing is service or product development. The marketing department presents the service in such a way that customers are allured to them. As an example, network packages, talk time officers, </w:t>
      </w:r>
      <w:r>
        <w:rPr>
          <w:rFonts w:ascii="Times New Roman" w:hAnsi="Times New Roman" w:cs="Times New Roman" w:eastAsia="Times New Roman"/>
          <w:color w:val="auto"/>
          <w:spacing w:val="0"/>
          <w:position w:val="0"/>
          <w:sz w:val="24"/>
          <w:shd w:fill="auto" w:val="clear"/>
        </w:rPr>
        <w:t xml:space="preserve">1 </w:t>
      </w:r>
      <w:r>
        <w:rPr>
          <w:rFonts w:ascii="Times New Roman" w:hAnsi="Times New Roman" w:cs="Times New Roman" w:eastAsia="Times New Roman"/>
          <w:color w:val="auto"/>
          <w:spacing w:val="0"/>
          <w:position w:val="0"/>
          <w:sz w:val="24"/>
          <w:shd w:fill="auto" w:val="clear"/>
        </w:rPr>
        <w:t xml:space="preserve">second pulse etc, can draw the attraction of customers. The most popular product development strategy is providing internet to see Netflix, international tournaments. Only the condition is to using Vodafone SIM card. The marketing department also speaks for prospect of the internet service, new opportunities and customer problems. Basically, the service feedback is provided by the marketing department because they work directly with the customers.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Pricing and distribution: </w:t>
      </w:r>
      <w:r>
        <w:rPr>
          <w:rFonts w:ascii="Times New Roman" w:hAnsi="Times New Roman" w:cs="Times New Roman" w:eastAsia="Times New Roman"/>
          <w:color w:val="auto"/>
          <w:spacing w:val="0"/>
          <w:position w:val="0"/>
          <w:sz w:val="24"/>
          <w:shd w:fill="auto" w:val="clear"/>
        </w:rPr>
        <w:t xml:space="preserve">The unit price of the product and service is suggested by the marketing department. Comparing the market price, they suggest the quality, quantity and price. The price of internet packages, charges of talking is determined by the marketing department. The price is determined to analysing customer psychology. The marketing employees know which packages can draw the attraction of customers, its expired data and price. The distribution channel means the office of subscription, selling SIM cards, recharging booth etc. also determined by the marketing department. If the marketing employees don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 go to remote area, the people will not accept the subscriptions. Available customer service is also important to satisfy the customers(Adel Saleh M and Aimin, </w:t>
      </w:r>
      <w:r>
        <w:rPr>
          <w:rFonts w:ascii="Times New Roman" w:hAnsi="Times New Roman" w:cs="Times New Roman" w:eastAsia="Times New Roman"/>
          <w:color w:val="auto"/>
          <w:spacing w:val="0"/>
          <w:position w:val="0"/>
          <w:sz w:val="24"/>
          <w:shd w:fill="auto" w:val="clear"/>
        </w:rPr>
        <w:t xml:space="preserve">2015</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research and marketing information research: </w:t>
      </w:r>
      <w:r>
        <w:rPr>
          <w:rFonts w:ascii="Times New Roman" w:hAnsi="Times New Roman" w:cs="Times New Roman" w:eastAsia="Times New Roman"/>
          <w:color w:val="auto"/>
          <w:spacing w:val="0"/>
          <w:position w:val="0"/>
          <w:sz w:val="24"/>
          <w:shd w:fill="auto" w:val="clear"/>
        </w:rPr>
        <w:t xml:space="preserve">Data tells the story of company</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condition. If the sales become low, then company will lose their profit. The marketing department identifies target customer, industry competitors and market trends, and people</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saying. This data helps to make strategic decision. The sales team observes the competitor</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s business policy, response in online and speaks directly to the pressing customer concerns. The customers become satisfied when they see that the company has accepted their proposals. As an example, if the customers in an area claims Vodafone is that the speed of network is very poor and disturbed. If Vodafone takes it seriously and establishes new network tower to that area will make them satisfied. Collecting information, submitting to director will assist the company to take appropriate decision. Thus, marketing research and information serves the customers and it creates new way of earning profit.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Important Social Functions: </w:t>
      </w:r>
      <w:r>
        <w:rPr>
          <w:rFonts w:ascii="Times New Roman" w:hAnsi="Times New Roman" w:cs="Times New Roman" w:eastAsia="Times New Roman"/>
          <w:color w:val="auto"/>
          <w:spacing w:val="0"/>
          <w:position w:val="0"/>
          <w:sz w:val="24"/>
          <w:shd w:fill="auto" w:val="clear"/>
        </w:rPr>
        <w:t xml:space="preserve">Survival, CSR, profitability and good service is the key aspects of marketing. Survival of the business is the basic objective of the business. The marking department creates the way of sustainable business. The customers also prefer to keep up the service that is used for a long time. The subscribers of Vodafone want to remain subscribing. If Vodafone withdraws the functions, then the customers will be heartened. So, survival for the company and customers are required. </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social corporate responsibility of Vodafone satisfies the customers. This public limited company has a strong CSR to help the disadvantages people in developing country. In developed country, they work for protecting environment.  Vodafone has a good presence in developing countries eradication Hunger, Poverty, Malnutrition · Preventive, children education, Water and Sanitation ·in developing countries, employability and Livelihoods Enhancement, environment protection and so on. The CSR of Vodafone fits for the employees. The employees get allowance for their children too. In some cases, they are allotted funds for accident, health problems(Moliner, Monferrer Tirado and Estrada-Guillén, </w:t>
      </w:r>
      <w:r>
        <w:rPr>
          <w:rFonts w:ascii="Times New Roman" w:hAnsi="Times New Roman" w:cs="Times New Roman" w:eastAsia="Times New Roman"/>
          <w:color w:val="auto"/>
          <w:spacing w:val="0"/>
          <w:position w:val="0"/>
          <w:sz w:val="24"/>
          <w:shd w:fill="auto" w:val="clear"/>
        </w:rPr>
        <w:t xml:space="preserve">2019</w:t>
      </w:r>
      <w:r>
        <w:rPr>
          <w:rFonts w:ascii="Times New Roman" w:hAnsi="Times New Roman" w:cs="Times New Roman" w:eastAsia="Times New Roman"/>
          <w:color w:val="auto"/>
          <w:spacing w:val="0"/>
          <w:position w:val="0"/>
          <w:sz w:val="24"/>
          <w:shd w:fill="auto" w:val="clear"/>
        </w:rPr>
        <w:t xml:space="preserve">). </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major functions of a marketing department are to selling the products to the customers. If the customers don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 become satisfied with the service, they will choose alternative source. So, marketing department has to conduct marketing research, promotional activity, designing the product, marketing planning and logistics supports. The customers become satisfied when the company can provide their expected service. Low-cost packages and good quality network allures them to subscribe. The aim of Vodafone is to connecting people without disruptions. The aim is being implemented by marketing department because they suggest the company where is to establish network tower. The promotional advertisement and CSR are alluring the customers to use their network, broadband service. </w:t>
      </w: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28"/>
          <w:shd w:fill="auto" w:val="clear"/>
        </w:rPr>
        <w:t xml:space="preserve">Conclusion </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Global marketing depends on the external business environment. The stakeholders always create impact on them to decide their marketing strategy. The customers can create impact negatively if they don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t get expected service. A single hashtag can decrease the shares market. The employees also can create impact if Vodafone does listen to them. Regulatory authority restricts the negative externalities, inappropriate advertisements and assist to international communication. The suppliers can create positive or negative impact suddenly. The marketing functions like, promotional activity, designing the product, marketing planning, data management advertisement making and logistics supports are the primary functions. All the marketing functions are customer centric. If the customer becomes satisfied, then productive, sells and shares will increase automatically. Vodafone has allotted a handsome budget for the developing countries to improve living standard, education and sanitation. </w:t>
      </w: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Adel Saleh M, A. and Aimin, W., </w:t>
      </w:r>
      <w:r>
        <w:rPr>
          <w:rFonts w:ascii="Times New Roman" w:hAnsi="Times New Roman" w:cs="Times New Roman" w:eastAsia="Times New Roman"/>
          <w:color w:val="auto"/>
          <w:spacing w:val="0"/>
          <w:position w:val="0"/>
          <w:sz w:val="24"/>
          <w:shd w:fill="auto" w:val="clear"/>
        </w:rPr>
        <w:t xml:space="preserve">2015</w:t>
      </w:r>
      <w:r>
        <w:rPr>
          <w:rFonts w:ascii="Times New Roman" w:hAnsi="Times New Roman" w:cs="Times New Roman" w:eastAsia="Times New Roman"/>
          <w:color w:val="auto"/>
          <w:spacing w:val="0"/>
          <w:position w:val="0"/>
          <w:sz w:val="24"/>
          <w:shd w:fill="auto" w:val="clear"/>
        </w:rPr>
        <w:t xml:space="preserve">. Building Marketing Capabilities as a Way to Form a Better Global Marketing Strategy. Journal of International Business Research and Marketing, </w:t>
      </w: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4</w:t>
      </w:r>
      <w:r>
        <w:rPr>
          <w:rFonts w:ascii="Times New Roman" w:hAnsi="Times New Roman" w:cs="Times New Roman" w:eastAsia="Times New Roman"/>
          <w:color w:val="auto"/>
          <w:spacing w:val="0"/>
          <w:position w:val="0"/>
          <w:sz w:val="24"/>
          <w:shd w:fill="auto" w:val="clear"/>
        </w:rPr>
        <w:t xml:space="preserve">), pp.</w:t>
      </w:r>
      <w:r>
        <w:rPr>
          <w:rFonts w:ascii="Times New Roman" w:hAnsi="Times New Roman" w:cs="Times New Roman" w:eastAsia="Times New Roman"/>
          <w:color w:val="auto"/>
          <w:spacing w:val="0"/>
          <w:position w:val="0"/>
          <w:sz w:val="24"/>
          <w:shd w:fill="auto" w:val="clear"/>
        </w:rPr>
        <w:t xml:space="preserve">22-26</w:t>
      </w:r>
      <w:r>
        <w:rPr>
          <w:rFonts w:ascii="Times New Roman" w:hAnsi="Times New Roman" w:cs="Times New Roman" w:eastAsia="Times New Roman"/>
          <w:color w:val="auto"/>
          <w:spacing w:val="0"/>
          <w:position w:val="0"/>
          <w:sz w:val="24"/>
          <w:shd w:fill="auto" w:val="clear"/>
        </w:rPr>
        <w:t xml:space="preserve">.</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Ang, R., </w:t>
      </w:r>
      <w:r>
        <w:rPr>
          <w:rFonts w:ascii="Times New Roman" w:hAnsi="Times New Roman" w:cs="Times New Roman" w:eastAsia="Times New Roman"/>
          <w:color w:val="auto"/>
          <w:spacing w:val="0"/>
          <w:position w:val="0"/>
          <w:sz w:val="24"/>
          <w:shd w:fill="auto" w:val="clear"/>
        </w:rPr>
        <w:t xml:space="preserve">2011</w:t>
      </w:r>
      <w:r>
        <w:rPr>
          <w:rFonts w:ascii="Times New Roman" w:hAnsi="Times New Roman" w:cs="Times New Roman" w:eastAsia="Times New Roman"/>
          <w:color w:val="auto"/>
          <w:spacing w:val="0"/>
          <w:position w:val="0"/>
          <w:sz w:val="24"/>
          <w:shd w:fill="auto" w:val="clear"/>
        </w:rPr>
        <w:t xml:space="preserve">. Vodafone Global Telecommunications: Optimizing Operations. SSRN Electronic Journal,.</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 D., </w:t>
      </w:r>
      <w:r>
        <w:rPr>
          <w:rFonts w:ascii="Times New Roman" w:hAnsi="Times New Roman" w:cs="Times New Roman" w:eastAsia="Times New Roman"/>
          <w:color w:val="auto"/>
          <w:spacing w:val="0"/>
          <w:position w:val="0"/>
          <w:sz w:val="24"/>
          <w:shd w:fill="auto" w:val="clear"/>
        </w:rPr>
        <w:t xml:space="preserve">2020</w:t>
      </w:r>
      <w:r>
        <w:rPr>
          <w:rFonts w:ascii="Times New Roman" w:hAnsi="Times New Roman" w:cs="Times New Roman" w:eastAsia="Times New Roman"/>
          <w:color w:val="auto"/>
          <w:spacing w:val="0"/>
          <w:position w:val="0"/>
          <w:sz w:val="24"/>
          <w:shd w:fill="auto" w:val="clear"/>
        </w:rPr>
        <w:t xml:space="preserve">. Facebook as a Tool of Marketing in the Era of Digital Marketing. International Journal of Psychosocial Rehabilitation, </w:t>
      </w:r>
      <w:r>
        <w:rPr>
          <w:rFonts w:ascii="Times New Roman" w:hAnsi="Times New Roman" w:cs="Times New Roman" w:eastAsia="Times New Roman"/>
          <w:color w:val="auto"/>
          <w:spacing w:val="0"/>
          <w:position w:val="0"/>
          <w:sz w:val="24"/>
          <w:shd w:fill="auto" w:val="clear"/>
        </w:rPr>
        <w:t xml:space="preserve">24</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 pp.</w:t>
      </w:r>
      <w:r>
        <w:rPr>
          <w:rFonts w:ascii="Times New Roman" w:hAnsi="Times New Roman" w:cs="Times New Roman" w:eastAsia="Times New Roman"/>
          <w:color w:val="auto"/>
          <w:spacing w:val="0"/>
          <w:position w:val="0"/>
          <w:sz w:val="24"/>
          <w:shd w:fill="auto" w:val="clear"/>
        </w:rPr>
        <w:t xml:space="preserve">957-964</w:t>
      </w:r>
      <w:r>
        <w:rPr>
          <w:rFonts w:ascii="Times New Roman" w:hAnsi="Times New Roman" w:cs="Times New Roman" w:eastAsia="Times New Roman"/>
          <w:color w:val="auto"/>
          <w:spacing w:val="0"/>
          <w:position w:val="0"/>
          <w:sz w:val="24"/>
          <w:shd w:fill="auto" w:val="clear"/>
        </w:rPr>
        <w:t xml:space="preserve">.</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Bradley, F., </w:t>
      </w:r>
      <w:r>
        <w:rPr>
          <w:rFonts w:ascii="Times New Roman" w:hAnsi="Times New Roman" w:cs="Times New Roman" w:eastAsia="Times New Roman"/>
          <w:color w:val="auto"/>
          <w:spacing w:val="0"/>
          <w:position w:val="0"/>
          <w:sz w:val="24"/>
          <w:shd w:fill="auto" w:val="clear"/>
        </w:rPr>
        <w:t xml:space="preserve">2009</w:t>
      </w:r>
      <w:r>
        <w:rPr>
          <w:rFonts w:ascii="Times New Roman" w:hAnsi="Times New Roman" w:cs="Times New Roman" w:eastAsia="Times New Roman"/>
          <w:color w:val="auto"/>
          <w:spacing w:val="0"/>
          <w:position w:val="0"/>
          <w:sz w:val="24"/>
          <w:shd w:fill="auto" w:val="clear"/>
        </w:rPr>
        <w:t xml:space="preserve">. International marketing strategy. Harlow: Financial Times Prentice Hall.</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Dismondy, M., </w:t>
      </w:r>
      <w:r>
        <w:rPr>
          <w:rFonts w:ascii="Times New Roman" w:hAnsi="Times New Roman" w:cs="Times New Roman" w:eastAsia="Times New Roman"/>
          <w:color w:val="auto"/>
          <w:spacing w:val="0"/>
          <w:position w:val="0"/>
          <w:sz w:val="24"/>
          <w:shd w:fill="auto" w:val="clear"/>
        </w:rPr>
        <w:t xml:space="preserve">2017</w:t>
      </w:r>
      <w:r>
        <w:rPr>
          <w:rFonts w:ascii="Times New Roman" w:hAnsi="Times New Roman" w:cs="Times New Roman" w:eastAsia="Times New Roman"/>
          <w:color w:val="auto"/>
          <w:spacing w:val="0"/>
          <w:position w:val="0"/>
          <w:sz w:val="24"/>
          <w:shd w:fill="auto" w:val="clear"/>
        </w:rPr>
        <w:t xml:space="preserve">. Marketing In The Book Industry. Chicago: Cardinal Rule Press.</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Holloway, J., Bryde, D. and Joby, R., </w:t>
      </w:r>
      <w:r>
        <w:rPr>
          <w:rFonts w:ascii="Times New Roman" w:hAnsi="Times New Roman" w:cs="Times New Roman" w:eastAsia="Times New Roman"/>
          <w:color w:val="auto"/>
          <w:spacing w:val="0"/>
          <w:position w:val="0"/>
          <w:sz w:val="24"/>
          <w:shd w:fill="auto" w:val="clear"/>
        </w:rPr>
        <w:t xml:space="preserve">2015</w:t>
      </w:r>
      <w:r>
        <w:rPr>
          <w:rFonts w:ascii="Times New Roman" w:hAnsi="Times New Roman" w:cs="Times New Roman" w:eastAsia="Times New Roman"/>
          <w:color w:val="auto"/>
          <w:spacing w:val="0"/>
          <w:position w:val="0"/>
          <w:sz w:val="24"/>
          <w:shd w:fill="auto" w:val="clear"/>
        </w:rPr>
        <w:t xml:space="preserve">. A practical guide to dealing with difficult stakeholders.</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Kapoor, O., </w:t>
      </w:r>
      <w:r>
        <w:rPr>
          <w:rFonts w:ascii="Times New Roman" w:hAnsi="Times New Roman" w:cs="Times New Roman" w:eastAsia="Times New Roman"/>
          <w:color w:val="auto"/>
          <w:spacing w:val="0"/>
          <w:position w:val="0"/>
          <w:sz w:val="24"/>
          <w:shd w:fill="auto" w:val="clear"/>
        </w:rPr>
        <w:t xml:space="preserve">2007</w:t>
      </w:r>
      <w:r>
        <w:rPr>
          <w:rFonts w:ascii="Times New Roman" w:hAnsi="Times New Roman" w:cs="Times New Roman" w:eastAsia="Times New Roman"/>
          <w:color w:val="auto"/>
          <w:spacing w:val="0"/>
          <w:position w:val="0"/>
          <w:sz w:val="24"/>
          <w:shd w:fill="auto" w:val="clear"/>
        </w:rPr>
        <w:t xml:space="preserve">. International marketing. Jaipur, Raj., India: Aavishkar Publishers, Distributors.</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Kotler, P., Keller, K., Manceau, D., Hemonnet-Goujot, A. and Kotler, P., </w:t>
      </w:r>
      <w:r>
        <w:rPr>
          <w:rFonts w:ascii="Times New Roman" w:hAnsi="Times New Roman" w:cs="Times New Roman" w:eastAsia="Times New Roman"/>
          <w:color w:val="auto"/>
          <w:spacing w:val="0"/>
          <w:position w:val="0"/>
          <w:sz w:val="24"/>
          <w:shd w:fill="auto" w:val="clear"/>
        </w:rPr>
        <w:t xml:space="preserve">2012</w:t>
      </w:r>
      <w:r>
        <w:rPr>
          <w:rFonts w:ascii="Times New Roman" w:hAnsi="Times New Roman" w:cs="Times New Roman" w:eastAsia="Times New Roman"/>
          <w:color w:val="auto"/>
          <w:spacing w:val="0"/>
          <w:position w:val="0"/>
          <w:sz w:val="24"/>
          <w:shd w:fill="auto" w:val="clear"/>
        </w:rPr>
        <w:t xml:space="preserve">. Marketing management.</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Månsson, P., </w:t>
      </w:r>
      <w:r>
        <w:rPr>
          <w:rFonts w:ascii="Times New Roman" w:hAnsi="Times New Roman" w:cs="Times New Roman" w:eastAsia="Times New Roman"/>
          <w:color w:val="auto"/>
          <w:spacing w:val="0"/>
          <w:position w:val="0"/>
          <w:sz w:val="24"/>
          <w:shd w:fill="auto" w:val="clear"/>
        </w:rPr>
        <w:t xml:space="preserve">2018</w:t>
      </w:r>
      <w:r>
        <w:rPr>
          <w:rFonts w:ascii="Times New Roman" w:hAnsi="Times New Roman" w:cs="Times New Roman" w:eastAsia="Times New Roman"/>
          <w:color w:val="auto"/>
          <w:spacing w:val="0"/>
          <w:position w:val="0"/>
          <w:sz w:val="24"/>
          <w:shd w:fill="auto" w:val="clear"/>
        </w:rPr>
        <w:t xml:space="preserve">. Mapping challenges and opportunities for aggregating information on systemic risks from multiple stakeholders. Procedia Engineering, </w:t>
      </w:r>
      <w:r>
        <w:rPr>
          <w:rFonts w:ascii="Times New Roman" w:hAnsi="Times New Roman" w:cs="Times New Roman" w:eastAsia="Times New Roman"/>
          <w:color w:val="auto"/>
          <w:spacing w:val="0"/>
          <w:position w:val="0"/>
          <w:sz w:val="24"/>
          <w:shd w:fill="auto" w:val="clear"/>
        </w:rPr>
        <w:t xml:space="preserve">212</w:t>
      </w:r>
      <w:r>
        <w:rPr>
          <w:rFonts w:ascii="Times New Roman" w:hAnsi="Times New Roman" w:cs="Times New Roman" w:eastAsia="Times New Roman"/>
          <w:color w:val="auto"/>
          <w:spacing w:val="0"/>
          <w:position w:val="0"/>
          <w:sz w:val="24"/>
          <w:shd w:fill="auto" w:val="clear"/>
        </w:rPr>
        <w:t xml:space="preserve">, pp.</w:t>
      </w:r>
      <w:r>
        <w:rPr>
          <w:rFonts w:ascii="Times New Roman" w:hAnsi="Times New Roman" w:cs="Times New Roman" w:eastAsia="Times New Roman"/>
          <w:color w:val="auto"/>
          <w:spacing w:val="0"/>
          <w:position w:val="0"/>
          <w:sz w:val="24"/>
          <w:shd w:fill="auto" w:val="clear"/>
        </w:rPr>
        <w:t xml:space="preserve">736-743</w:t>
      </w:r>
      <w:r>
        <w:rPr>
          <w:rFonts w:ascii="Times New Roman" w:hAnsi="Times New Roman" w:cs="Times New Roman" w:eastAsia="Times New Roman"/>
          <w:color w:val="auto"/>
          <w:spacing w:val="0"/>
          <w:position w:val="0"/>
          <w:sz w:val="24"/>
          <w:shd w:fill="auto" w:val="clear"/>
        </w:rPr>
        <w:t xml:space="preserve">.</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Mayrhofer, U., </w:t>
      </w:r>
      <w:r>
        <w:rPr>
          <w:rFonts w:ascii="Times New Roman" w:hAnsi="Times New Roman" w:cs="Times New Roman" w:eastAsia="Times New Roman"/>
          <w:color w:val="auto"/>
          <w:spacing w:val="0"/>
          <w:position w:val="0"/>
          <w:sz w:val="24"/>
          <w:shd w:fill="auto" w:val="clear"/>
        </w:rPr>
        <w:t xml:space="preserve">2012</w:t>
      </w:r>
      <w:r>
        <w:rPr>
          <w:rFonts w:ascii="Times New Roman" w:hAnsi="Times New Roman" w:cs="Times New Roman" w:eastAsia="Times New Roman"/>
          <w:color w:val="auto"/>
          <w:spacing w:val="0"/>
          <w:position w:val="0"/>
          <w:sz w:val="24"/>
          <w:shd w:fill="auto" w:val="clear"/>
        </w:rPr>
        <w:t xml:space="preserve">. Marketing international. Paris: </w:t>
      </w:r>
      <w:r>
        <w:rPr>
          <w:rFonts w:ascii="Times New Roman" w:hAnsi="Times New Roman" w:cs="Times New Roman" w:eastAsia="Times New Roman"/>
          <w:color w:val="auto"/>
          <w:spacing w:val="0"/>
          <w:position w:val="0"/>
          <w:sz w:val="24"/>
          <w:shd w:fill="auto" w:val="clear"/>
        </w:rPr>
        <w:t xml:space="preserve">É</w:t>
      </w:r>
      <w:r>
        <w:rPr>
          <w:rFonts w:ascii="Times New Roman" w:hAnsi="Times New Roman" w:cs="Times New Roman" w:eastAsia="Times New Roman"/>
          <w:color w:val="auto"/>
          <w:spacing w:val="0"/>
          <w:position w:val="0"/>
          <w:sz w:val="24"/>
          <w:shd w:fill="auto" w:val="clear"/>
        </w:rPr>
        <w:t xml:space="preserve">conomica.</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Mehrotra, S.,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Vodafone Idea loses over </w:t>
      </w:r>
      <w:r>
        <w:rPr>
          <w:rFonts w:ascii="Times New Roman" w:hAnsi="Times New Roman" w:cs="Times New Roman" w:eastAsia="Times New Roman"/>
          <w:color w:val="auto"/>
          <w:spacing w:val="0"/>
          <w:position w:val="0"/>
          <w:sz w:val="24"/>
          <w:shd w:fill="auto" w:val="clear"/>
        </w:rPr>
        <w:t xml:space="preserve">4 </w:t>
      </w:r>
      <w:r>
        <w:rPr>
          <w:rFonts w:ascii="Times New Roman" w:hAnsi="Times New Roman" w:cs="Times New Roman" w:eastAsia="Times New Roman"/>
          <w:color w:val="auto"/>
          <w:spacing w:val="0"/>
          <w:position w:val="0"/>
          <w:sz w:val="24"/>
          <w:shd w:fill="auto" w:val="clear"/>
        </w:rPr>
        <w:t xml:space="preserve">million subscribers, Jio and Airtel dominate market share: TRAI. [online] Republic World. Available at: &lt;</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https://www.republicworld.com/technology-news/mobile/vodafone-idea-loses-over-</w:t>
        </w:r>
        <w:r>
          <w:rPr>
            <w:rFonts w:ascii="Times New Roman" w:hAnsi="Times New Roman" w:cs="Times New Roman" w:eastAsia="Times New Roman"/>
            <w:color w:val="0000FF"/>
            <w:spacing w:val="0"/>
            <w:position w:val="0"/>
            <w:sz w:val="24"/>
            <w:u w:val="single"/>
            <w:shd w:fill="auto" w:val="clear"/>
          </w:rPr>
          <w:t xml:space="preserve">4</w:t>
        </w:r>
        <w:r>
          <w:rPr>
            <w:rFonts w:ascii="Times New Roman" w:hAnsi="Times New Roman" w:cs="Times New Roman" w:eastAsia="Times New Roman"/>
            <w:color w:val="0000FF"/>
            <w:spacing w:val="0"/>
            <w:position w:val="0"/>
            <w:sz w:val="24"/>
            <w:u w:val="single"/>
            <w:shd w:fill="auto" w:val="clear"/>
          </w:rPr>
          <w:t xml:space="preserve">-million-subscribers-jio-and-airtel-dominate-market-share-trai.html#:~:text=Out%</w:t>
        </w:r>
        <w:r>
          <w:rPr>
            <w:rFonts w:ascii="Times New Roman" w:hAnsi="Times New Roman" w:cs="Times New Roman" w:eastAsia="Times New Roman"/>
            <w:color w:val="0000FF"/>
            <w:spacing w:val="0"/>
            <w:position w:val="0"/>
            <w:sz w:val="24"/>
            <w:u w:val="single"/>
            <w:shd w:fill="auto" w:val="clear"/>
          </w:rPr>
          <w:t xml:space="preserve">20</w:t>
        </w:r>
        <w:r>
          <w:rPr>
            <w:rFonts w:ascii="Times New Roman" w:hAnsi="Times New Roman" w:cs="Times New Roman" w:eastAsia="Times New Roman"/>
            <w:color w:val="0000FF"/>
            <w:spacing w:val="0"/>
            <w:position w:val="0"/>
            <w:sz w:val="24"/>
            <w:u w:val="single"/>
            <w:shd w:fill="auto" w:val="clear"/>
          </w:rPr>
          <w:t xml:space="preserve">of%</w:t>
        </w:r>
        <w:r>
          <w:rPr>
            <w:rFonts w:ascii="Times New Roman" w:hAnsi="Times New Roman" w:cs="Times New Roman" w:eastAsia="Times New Roman"/>
            <w:color w:val="0000FF"/>
            <w:spacing w:val="0"/>
            <w:position w:val="0"/>
            <w:sz w:val="24"/>
            <w:u w:val="single"/>
            <w:shd w:fill="auto" w:val="clear"/>
          </w:rPr>
          <w:t xml:space="preserve">20</w:t>
        </w:r>
        <w:r>
          <w:rPr>
            <w:rFonts w:ascii="Times New Roman" w:hAnsi="Times New Roman" w:cs="Times New Roman" w:eastAsia="Times New Roman"/>
            <w:color w:val="0000FF"/>
            <w:spacing w:val="0"/>
            <w:position w:val="0"/>
            <w:sz w:val="24"/>
            <w:u w:val="single"/>
            <w:shd w:fill="auto" w:val="clear"/>
          </w:rPr>
          <w:t xml:space="preserve">the%</w:t>
        </w:r>
        <w:r>
          <w:rPr>
            <w:rFonts w:ascii="Times New Roman" w:hAnsi="Times New Roman" w:cs="Times New Roman" w:eastAsia="Times New Roman"/>
            <w:color w:val="0000FF"/>
            <w:spacing w:val="0"/>
            <w:position w:val="0"/>
            <w:sz w:val="24"/>
            <w:u w:val="single"/>
            <w:shd w:fill="auto" w:val="clear"/>
          </w:rPr>
          <w:t xml:space="preserve">20</w:t>
        </w:r>
        <w:r>
          <w:rPr>
            <w:rFonts w:ascii="Times New Roman" w:hAnsi="Times New Roman" w:cs="Times New Roman" w:eastAsia="Times New Roman"/>
            <w:color w:val="0000FF"/>
            <w:spacing w:val="0"/>
            <w:position w:val="0"/>
            <w:sz w:val="24"/>
            <w:u w:val="single"/>
            <w:shd w:fill="auto" w:val="clear"/>
          </w:rPr>
          <w:t xml:space="preserve">total%</w:t>
        </w:r>
        <w:r>
          <w:rPr>
            <w:rFonts w:ascii="Times New Roman" w:hAnsi="Times New Roman" w:cs="Times New Roman" w:eastAsia="Times New Roman"/>
            <w:color w:val="0000FF"/>
            <w:spacing w:val="0"/>
            <w:position w:val="0"/>
            <w:sz w:val="24"/>
            <w:u w:val="single"/>
            <w:shd w:fill="auto" w:val="clear"/>
          </w:rPr>
          <w:t xml:space="preserve">20</w:t>
        </w:r>
        <w:r>
          <w:rPr>
            <w:rFonts w:ascii="Times New Roman" w:hAnsi="Times New Roman" w:cs="Times New Roman" w:eastAsia="Times New Roman"/>
            <w:color w:val="0000FF"/>
            <w:spacing w:val="0"/>
            <w:position w:val="0"/>
            <w:sz w:val="24"/>
            <w:u w:val="single"/>
            <w:shd w:fill="auto" w:val="clear"/>
          </w:rPr>
          <w:t xml:space="preserve">wireless,of%</w:t>
        </w:r>
        <w:r>
          <w:rPr>
            <w:rFonts w:ascii="Times New Roman" w:hAnsi="Times New Roman" w:cs="Times New Roman" w:eastAsia="Times New Roman"/>
            <w:color w:val="0000FF"/>
            <w:spacing w:val="0"/>
            <w:position w:val="0"/>
            <w:sz w:val="24"/>
            <w:u w:val="single"/>
            <w:shd w:fill="auto" w:val="clear"/>
          </w:rPr>
          <w:t xml:space="preserve">20</w:t>
        </w:r>
        <w:r>
          <w:rPr>
            <w:rFonts w:ascii="Times New Roman" w:hAnsi="Times New Roman" w:cs="Times New Roman" w:eastAsia="Times New Roman"/>
            <w:color w:val="0000FF"/>
            <w:spacing w:val="0"/>
            <w:position w:val="0"/>
            <w:sz w:val="24"/>
            <w:u w:val="single"/>
            <w:shd w:fill="auto" w:val="clear"/>
          </w:rPr>
          <w:t xml:space="preserve">the%</w:t>
        </w:r>
        <w:r>
          <w:rPr>
            <w:rFonts w:ascii="Times New Roman" w:hAnsi="Times New Roman" w:cs="Times New Roman" w:eastAsia="Times New Roman"/>
            <w:color w:val="0000FF"/>
            <w:spacing w:val="0"/>
            <w:position w:val="0"/>
            <w:sz w:val="24"/>
            <w:u w:val="single"/>
            <w:shd w:fill="auto" w:val="clear"/>
          </w:rPr>
          <w:t xml:space="preserve">20</w:t>
        </w:r>
        <w:r>
          <w:rPr>
            <w:rFonts w:ascii="Times New Roman" w:hAnsi="Times New Roman" w:cs="Times New Roman" w:eastAsia="Times New Roman"/>
            <w:color w:val="0000FF"/>
            <w:spacing w:val="0"/>
            <w:position w:val="0"/>
            <w:sz w:val="24"/>
            <w:u w:val="single"/>
            <w:shd w:fill="auto" w:val="clear"/>
          </w:rPr>
          <w:t xml:space="preserve">Indian%</w:t>
        </w:r>
        <w:r>
          <w:rPr>
            <w:rFonts w:ascii="Times New Roman" w:hAnsi="Times New Roman" w:cs="Times New Roman" w:eastAsia="Times New Roman"/>
            <w:color w:val="0000FF"/>
            <w:spacing w:val="0"/>
            <w:position w:val="0"/>
            <w:sz w:val="24"/>
            <w:u w:val="single"/>
            <w:shd w:fill="auto" w:val="clear"/>
          </w:rPr>
          <w:t xml:space="preserve">20</w:t>
        </w:r>
        <w:r>
          <w:rPr>
            <w:rFonts w:ascii="Times New Roman" w:hAnsi="Times New Roman" w:cs="Times New Roman" w:eastAsia="Times New Roman"/>
            <w:color w:val="0000FF"/>
            <w:spacing w:val="0"/>
            <w:position w:val="0"/>
            <w:sz w:val="24"/>
            <w:u w:val="single"/>
            <w:shd w:fill="auto" w:val="clear"/>
          </w:rPr>
          <w:t xml:space="preserve">wireless%</w:t>
        </w:r>
        <w:r>
          <w:rPr>
            <w:rFonts w:ascii="Times New Roman" w:hAnsi="Times New Roman" w:cs="Times New Roman" w:eastAsia="Times New Roman"/>
            <w:color w:val="0000FF"/>
            <w:spacing w:val="0"/>
            <w:position w:val="0"/>
            <w:sz w:val="24"/>
            <w:u w:val="single"/>
            <w:shd w:fill="auto" w:val="clear"/>
          </w:rPr>
          <w:t xml:space="preserve">20</w:t>
        </w:r>
        <w:r>
          <w:rPr>
            <w:rFonts w:ascii="Times New Roman" w:hAnsi="Times New Roman" w:cs="Times New Roman" w:eastAsia="Times New Roman"/>
            <w:color w:val="0000FF"/>
            <w:spacing w:val="0"/>
            <w:position w:val="0"/>
            <w:sz w:val="24"/>
            <w:u w:val="single"/>
            <w:shd w:fill="auto" w:val="clear"/>
          </w:rPr>
          <w:t xml:space="preserve">subscribers.</w:t>
        </w:r>
      </w:hyperlink>
      <w:r>
        <w:rPr>
          <w:rFonts w:ascii="Times New Roman" w:hAnsi="Times New Roman" w:cs="Times New Roman" w:eastAsia="Times New Roman"/>
          <w:color w:val="auto"/>
          <w:spacing w:val="0"/>
          <w:position w:val="0"/>
          <w:sz w:val="24"/>
          <w:shd w:fill="auto" w:val="clear"/>
        </w:rPr>
        <w:t xml:space="preserve">&gt; [Accessed </w:t>
      </w:r>
      <w:r>
        <w:rPr>
          <w:rFonts w:ascii="Times New Roman" w:hAnsi="Times New Roman" w:cs="Times New Roman" w:eastAsia="Times New Roman"/>
          <w:color w:val="auto"/>
          <w:spacing w:val="0"/>
          <w:position w:val="0"/>
          <w:sz w:val="24"/>
          <w:shd w:fill="auto" w:val="clear"/>
        </w:rPr>
        <w:t xml:space="preserve">3 </w:t>
      </w:r>
      <w:r>
        <w:rPr>
          <w:rFonts w:ascii="Times New Roman" w:hAnsi="Times New Roman" w:cs="Times New Roman" w:eastAsia="Times New Roman"/>
          <w:color w:val="auto"/>
          <w:spacing w:val="0"/>
          <w:position w:val="0"/>
          <w:sz w:val="24"/>
          <w:shd w:fill="auto" w:val="clear"/>
        </w:rPr>
        <w:t xml:space="preserve">November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Moliner, M., Monferrer Tirado, D. and Estrada-Guillén, M., </w:t>
      </w:r>
      <w:r>
        <w:rPr>
          <w:rFonts w:ascii="Times New Roman" w:hAnsi="Times New Roman" w:cs="Times New Roman" w:eastAsia="Times New Roman"/>
          <w:color w:val="auto"/>
          <w:spacing w:val="0"/>
          <w:position w:val="0"/>
          <w:sz w:val="24"/>
          <w:shd w:fill="auto" w:val="clear"/>
        </w:rPr>
        <w:t xml:space="preserve">2019</w:t>
      </w:r>
      <w:r>
        <w:rPr>
          <w:rFonts w:ascii="Times New Roman" w:hAnsi="Times New Roman" w:cs="Times New Roman" w:eastAsia="Times New Roman"/>
          <w:color w:val="auto"/>
          <w:spacing w:val="0"/>
          <w:position w:val="0"/>
          <w:sz w:val="24"/>
          <w:shd w:fill="auto" w:val="clear"/>
        </w:rPr>
        <w:t xml:space="preserve">. CSR marketing outcomes and branch managers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perceptions of CSR. International Journal of Bank Marketing, </w:t>
      </w:r>
      <w:r>
        <w:rPr>
          <w:rFonts w:ascii="Times New Roman" w:hAnsi="Times New Roman" w:cs="Times New Roman" w:eastAsia="Times New Roman"/>
          <w:color w:val="auto"/>
          <w:spacing w:val="0"/>
          <w:position w:val="0"/>
          <w:sz w:val="24"/>
          <w:shd w:fill="auto" w:val="clear"/>
        </w:rPr>
        <w:t xml:space="preserve">38</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color w:val="auto"/>
          <w:spacing w:val="0"/>
          <w:position w:val="0"/>
          <w:sz w:val="24"/>
          <w:shd w:fill="auto" w:val="clear"/>
        </w:rPr>
        <w:t xml:space="preserve">), pp.</w:t>
      </w:r>
      <w:r>
        <w:rPr>
          <w:rFonts w:ascii="Times New Roman" w:hAnsi="Times New Roman" w:cs="Times New Roman" w:eastAsia="Times New Roman"/>
          <w:color w:val="auto"/>
          <w:spacing w:val="0"/>
          <w:position w:val="0"/>
          <w:sz w:val="24"/>
          <w:shd w:fill="auto" w:val="clear"/>
        </w:rPr>
        <w:t xml:space="preserve">63-85</w:t>
      </w:r>
      <w:r>
        <w:rPr>
          <w:rFonts w:ascii="Times New Roman" w:hAnsi="Times New Roman" w:cs="Times New Roman" w:eastAsia="Times New Roman"/>
          <w:color w:val="auto"/>
          <w:spacing w:val="0"/>
          <w:position w:val="0"/>
          <w:sz w:val="24"/>
          <w:shd w:fill="auto" w:val="clear"/>
        </w:rPr>
        <w:t xml:space="preserve">.</w:t>
      </w:r>
    </w:p>
    <w:p>
      <w:pPr>
        <w:spacing w:before="360" w:after="3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O'Dea, S.,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 Vodafone mobile: overall customer satisfaction </w:t>
      </w:r>
      <w:r>
        <w:rPr>
          <w:rFonts w:ascii="Times New Roman" w:hAnsi="Times New Roman" w:cs="Times New Roman" w:eastAsia="Times New Roman"/>
          <w:color w:val="auto"/>
          <w:spacing w:val="0"/>
          <w:position w:val="0"/>
          <w:sz w:val="24"/>
          <w:shd w:fill="auto" w:val="clear"/>
        </w:rPr>
        <w:t xml:space="preserve">2021 </w:t>
      </w:r>
      <w:r>
        <w:rPr>
          <w:rFonts w:ascii="Times New Roman" w:hAnsi="Times New Roman" w:cs="Times New Roman" w:eastAsia="Times New Roman"/>
          <w:color w:val="auto"/>
          <w:spacing w:val="0"/>
          <w:position w:val="0"/>
          <w:sz w:val="24"/>
          <w:shd w:fill="auto" w:val="clear"/>
        </w:rPr>
        <w:t xml:space="preserve">| Statista. [online] Statista. Available at: &lt;</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https://www.statista.com/statistics/</w:t>
        </w:r>
        <w:r>
          <w:rPr>
            <w:rFonts w:ascii="Times New Roman" w:hAnsi="Times New Roman" w:cs="Times New Roman" w:eastAsia="Times New Roman"/>
            <w:color w:val="0000FF"/>
            <w:spacing w:val="0"/>
            <w:position w:val="0"/>
            <w:sz w:val="24"/>
            <w:u w:val="single"/>
            <w:shd w:fill="auto" w:val="clear"/>
          </w:rPr>
          <w:t xml:space="preserve">649453</w:t>
        </w:r>
        <w:r>
          <w:rPr>
            <w:rFonts w:ascii="Times New Roman" w:hAnsi="Times New Roman" w:cs="Times New Roman" w:eastAsia="Times New Roman"/>
            <w:color w:val="0000FF"/>
            <w:spacing w:val="0"/>
            <w:position w:val="0"/>
            <w:sz w:val="24"/>
            <w:u w:val="single"/>
            <w:shd w:fill="auto" w:val="clear"/>
          </w:rPr>
          <w:t xml:space="preserve">/vodafone-mobile-user-satisfaction-level-with-customer-service-in-the-uk/</w:t>
        </w:r>
      </w:hyperlink>
      <w:r>
        <w:rPr>
          <w:rFonts w:ascii="Times New Roman" w:hAnsi="Times New Roman" w:cs="Times New Roman" w:eastAsia="Times New Roman"/>
          <w:color w:val="auto"/>
          <w:spacing w:val="0"/>
          <w:position w:val="0"/>
          <w:sz w:val="24"/>
          <w:shd w:fill="auto" w:val="clear"/>
        </w:rPr>
        <w:t xml:space="preserve">&gt; [Accessed </w:t>
      </w:r>
      <w:r>
        <w:rPr>
          <w:rFonts w:ascii="Times New Roman" w:hAnsi="Times New Roman" w:cs="Times New Roman" w:eastAsia="Times New Roman"/>
          <w:color w:val="auto"/>
          <w:spacing w:val="0"/>
          <w:position w:val="0"/>
          <w:sz w:val="24"/>
          <w:shd w:fill="auto" w:val="clear"/>
        </w:rPr>
        <w:t xml:space="preserve">3 </w:t>
      </w:r>
      <w:r>
        <w:rPr>
          <w:rFonts w:ascii="Times New Roman" w:hAnsi="Times New Roman" w:cs="Times New Roman" w:eastAsia="Times New Roman"/>
          <w:color w:val="auto"/>
          <w:spacing w:val="0"/>
          <w:position w:val="0"/>
          <w:sz w:val="24"/>
          <w:shd w:fill="auto" w:val="clear"/>
        </w:rPr>
        <w:t xml:space="preserve">November </w:t>
      </w:r>
      <w:r>
        <w:rPr>
          <w:rFonts w:ascii="Times New Roman" w:hAnsi="Times New Roman" w:cs="Times New Roman" w:eastAsia="Times New Roman"/>
          <w:color w:val="auto"/>
          <w:spacing w:val="0"/>
          <w:position w:val="0"/>
          <w:sz w:val="24"/>
          <w:shd w:fill="auto" w:val="clear"/>
        </w:rPr>
        <w:t xml:space="preserve">2021</w:t>
      </w:r>
      <w:r>
        <w:rPr>
          <w:rFonts w:ascii="Times New Roman" w:hAnsi="Times New Roman" w:cs="Times New Roman" w:eastAsia="Times New Roman"/>
          <w:color w:val="auto"/>
          <w:spacing w:val="0"/>
          <w:position w:val="0"/>
          <w:sz w:val="24"/>
          <w:shd w:fill="auto" w:val="clear"/>
        </w:rPr>
        <w:t xml:space="preserve">].</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ode="External" Target="https://www.statista.com/statistics/649453/vodafone-mobile-user-satisfaction-level-with-customer-service-in-the-uk/" Id="docRId5" Type="http://schemas.openxmlformats.org/officeDocument/2006/relationships/hyperlink"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Mode="External" Target="https://www.republicworld.com/technology-news/mobile/vodafone-idea-loses-over-4-million-subscribers-jio-and-airtel-dominate-market-share-trai.html#:~:text=Out%20of%20the%20total%20wireless,of%20the%20Indian%20wireless%20subscribers." Id="docRId4" Type="http://schemas.openxmlformats.org/officeDocument/2006/relationships/hyperlink" /><Relationship Target="numbering.xml" Id="docRId6" Type="http://schemas.openxmlformats.org/officeDocument/2006/relationships/numbering" /></Relationships>
</file>