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839"/>
        <w:gridCol w:w="10670"/>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6C4F1A2A" w:rsidR="00B61C72" w:rsidRDefault="00532962" w:rsidP="00565E06">
            <w:pPr>
              <w:rPr>
                <w:sz w:val="28"/>
                <w:szCs w:val="28"/>
              </w:rPr>
            </w:pPr>
            <w:r>
              <w:rPr>
                <w:sz w:val="28"/>
                <w:szCs w:val="28"/>
              </w:rPr>
              <w:t xml:space="preserve">Its highlight key employability skills.  </w:t>
            </w:r>
          </w:p>
        </w:tc>
        <w:tc>
          <w:tcPr>
            <w:tcW w:w="7860" w:type="dxa"/>
          </w:tcPr>
          <w:p w14:paraId="53B34447" w14:textId="77777777" w:rsidR="006067BA" w:rsidRPr="00FA59DD" w:rsidRDefault="006067BA" w:rsidP="000A1AD2">
            <w:pPr>
              <w:jc w:val="center"/>
              <w:rPr>
                <w:sz w:val="16"/>
                <w:szCs w:val="16"/>
              </w:rPr>
            </w:pPr>
          </w:p>
          <w:p w14:paraId="6F895CEC" w14:textId="21BF9333" w:rsidR="00D5429C" w:rsidRPr="00532962" w:rsidRDefault="00532962" w:rsidP="000A1AD2">
            <w:pPr>
              <w:jc w:val="center"/>
              <w:rPr>
                <w:sz w:val="20"/>
                <w:szCs w:val="20"/>
              </w:rPr>
            </w:pPr>
            <w:r>
              <w:rPr>
                <w:rFonts w:ascii="Source Sans Pro" w:hAnsi="Source Sans Pro"/>
                <w:color w:val="3A3A3A"/>
                <w:sz w:val="23"/>
                <w:szCs w:val="23"/>
                <w:shd w:val="clear" w:color="auto" w:fill="FFFFFF"/>
              </w:rPr>
              <w:t>https://librarysearch.uwtsd.ac.uk/permalink/44WHELF_UWTSD/1bmis16/cdi_proquest_journals_3308200565</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19DA553C" w:rsidR="0065388A" w:rsidRDefault="00532962" w:rsidP="00532962">
            <w:pPr>
              <w:rPr>
                <w:sz w:val="28"/>
                <w:szCs w:val="28"/>
              </w:rPr>
            </w:pPr>
            <w:r>
              <w:rPr>
                <w:sz w:val="28"/>
                <w:szCs w:val="28"/>
              </w:rPr>
              <w:t>library</w:t>
            </w:r>
          </w:p>
        </w:tc>
        <w:tc>
          <w:tcPr>
            <w:tcW w:w="2104" w:type="dxa"/>
          </w:tcPr>
          <w:p w14:paraId="1BC1B255" w14:textId="433DB102" w:rsidR="006067BA" w:rsidRPr="00555FDE" w:rsidRDefault="00532962" w:rsidP="000A1AD2">
            <w:pPr>
              <w:jc w:val="center"/>
              <w:rPr>
                <w:b/>
                <w:bCs/>
                <w:sz w:val="28"/>
                <w:szCs w:val="28"/>
              </w:rPr>
            </w:pPr>
            <w:r>
              <w:rPr>
                <w:b/>
                <w:bCs/>
                <w:sz w:val="28"/>
                <w:szCs w:val="28"/>
              </w:rPr>
              <w:t>Employability skills and modern workplace</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26622894" w:rsidR="00D5429C" w:rsidRDefault="00532962" w:rsidP="000A1AD2">
            <w:pPr>
              <w:jc w:val="center"/>
              <w:rPr>
                <w:sz w:val="28"/>
                <w:szCs w:val="28"/>
              </w:rPr>
            </w:pPr>
            <w:hyperlink r:id="rId7" w:history="1">
              <w:r w:rsidRPr="00532962">
                <w:rPr>
                  <w:color w:val="0000FF"/>
                  <w:u w:val="single"/>
                </w:rPr>
                <w:t>Just a moment...</w:t>
              </w:r>
            </w:hyperlink>
          </w:p>
          <w:p w14:paraId="51670D42" w14:textId="77777777" w:rsidR="00D5429C" w:rsidRDefault="00D5429C" w:rsidP="000A1AD2">
            <w:pPr>
              <w:jc w:val="center"/>
              <w:rPr>
                <w:sz w:val="28"/>
                <w:szCs w:val="28"/>
              </w:rPr>
            </w:pPr>
          </w:p>
        </w:tc>
        <w:tc>
          <w:tcPr>
            <w:tcW w:w="2857" w:type="dxa"/>
          </w:tcPr>
          <w:p w14:paraId="7974764A" w14:textId="4C685391" w:rsidR="006067BA" w:rsidRDefault="00532962" w:rsidP="000A1AD2">
            <w:pPr>
              <w:jc w:val="center"/>
              <w:rPr>
                <w:sz w:val="28"/>
                <w:szCs w:val="28"/>
              </w:rPr>
            </w:pPr>
            <w:r>
              <w:rPr>
                <w:sz w:val="28"/>
                <w:szCs w:val="28"/>
              </w:rPr>
              <w:t>google</w:t>
            </w: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2BDF4BFC" w:rsidR="006067BA" w:rsidRDefault="00DC73CE" w:rsidP="006067BA">
            <w:pPr>
              <w:rPr>
                <w:sz w:val="28"/>
                <w:szCs w:val="28"/>
              </w:rPr>
            </w:pPr>
            <w:r>
              <w:rPr>
                <w:rFonts w:ascii="Arial" w:hAnsi="Arial" w:cs="Arial"/>
                <w:color w:val="1F1F1F"/>
                <w:shd w:val="clear" w:color="auto" w:fill="FFFFFF"/>
              </w:rPr>
              <w:t>November 2023</w:t>
            </w:r>
          </w:p>
        </w:tc>
        <w:tc>
          <w:tcPr>
            <w:tcW w:w="7860" w:type="dxa"/>
          </w:tcPr>
          <w:p w14:paraId="1DBADD98" w14:textId="77777777" w:rsidR="006067BA" w:rsidRDefault="006067BA" w:rsidP="000A1AD2">
            <w:pPr>
              <w:jc w:val="center"/>
              <w:rPr>
                <w:sz w:val="28"/>
                <w:szCs w:val="28"/>
              </w:rPr>
            </w:pPr>
          </w:p>
          <w:p w14:paraId="6B7A5029" w14:textId="011FB127" w:rsidR="00D5429C" w:rsidRDefault="00DC73CE" w:rsidP="000A1AD2">
            <w:pPr>
              <w:jc w:val="center"/>
              <w:rPr>
                <w:sz w:val="28"/>
                <w:szCs w:val="28"/>
              </w:rPr>
            </w:pPr>
            <w:hyperlink r:id="rId8" w:history="1">
              <w:r w:rsidRPr="00DC73CE">
                <w:rPr>
                  <w:color w:val="0000FF"/>
                  <w:u w:val="single"/>
                </w:rPr>
                <w:t>Global employability skills in the 21st century workplace: A semi-systematic literature review - ScienceDirect</w:t>
              </w:r>
            </w:hyperlink>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13828842" w:rsidR="006067BA" w:rsidRDefault="00DC73CE" w:rsidP="000A1AD2">
            <w:pPr>
              <w:jc w:val="center"/>
              <w:rPr>
                <w:sz w:val="28"/>
                <w:szCs w:val="28"/>
              </w:rPr>
            </w:pPr>
            <w:r>
              <w:rPr>
                <w:sz w:val="28"/>
                <w:szCs w:val="28"/>
              </w:rPr>
              <w:lastRenderedPageBreak/>
              <w:t>Google. website</w:t>
            </w: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9"/>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10"/>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287BF741" w:rsidR="000A1AD2" w:rsidRDefault="00532962" w:rsidP="000A1AD2">
            <w:proofErr w:type="gramStart"/>
            <w:r>
              <w:t xml:space="preserve">Received </w:t>
            </w:r>
            <w:r w:rsidR="00442184">
              <w:t>:</w:t>
            </w:r>
            <w:proofErr w:type="gramEnd"/>
            <w:r w:rsidR="00442184">
              <w:t xml:space="preserve"> august (2020)</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475DEDD1" w14:textId="77777777" w:rsidR="000A1AD2" w:rsidRDefault="00442184" w:rsidP="000A1AD2">
            <w:r>
              <w:t xml:space="preserve">This article been revised in 2021 </w:t>
            </w:r>
          </w:p>
          <w:p w14:paraId="3BD72A4F" w14:textId="77777777" w:rsidR="00442184" w:rsidRDefault="00442184" w:rsidP="000A1AD2"/>
          <w:p w14:paraId="2D9968E9" w14:textId="3896DBE9" w:rsidR="00442184" w:rsidRDefault="00442184" w:rsidP="000A1AD2">
            <w:r>
              <w:t xml:space="preserve">It is relevance because its explaining for graduates and </w:t>
            </w:r>
            <w:proofErr w:type="spellStart"/>
            <w:r>
              <w:t>emloyers</w:t>
            </w:r>
            <w:proofErr w:type="spellEnd"/>
            <w:r>
              <w:t xml:space="preserve"> the </w:t>
            </w:r>
            <w:proofErr w:type="spellStart"/>
            <w:r>
              <w:t>imoportance</w:t>
            </w:r>
            <w:proofErr w:type="spellEnd"/>
            <w:r>
              <w:t xml:space="preserve"> of business skills.</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02221D52" w:rsidR="00442184" w:rsidRDefault="00442184" w:rsidP="000A1AD2">
            <w:r>
              <w:t xml:space="preserve">Peggy ML. Ng, Jason K.Y. </w:t>
            </w:r>
            <w:proofErr w:type="spellStart"/>
            <w:proofErr w:type="gramStart"/>
            <w:r>
              <w:t>Chan,Tai</w:t>
            </w:r>
            <w:proofErr w:type="spellEnd"/>
            <w:proofErr w:type="gramEnd"/>
            <w:r>
              <w:t xml:space="preserve"> Ming </w:t>
            </w:r>
            <w:proofErr w:type="spellStart"/>
            <w:proofErr w:type="gramStart"/>
            <w:r>
              <w:t>Wut,Man</w:t>
            </w:r>
            <w:proofErr w:type="spellEnd"/>
            <w:proofErr w:type="gramEnd"/>
            <w:r>
              <w:t xml:space="preserve"> Fung </w:t>
            </w:r>
            <w:proofErr w:type="spellStart"/>
            <w:proofErr w:type="gramStart"/>
            <w:r>
              <w:t>Lo,Irene</w:t>
            </w:r>
            <w:proofErr w:type="spellEnd"/>
            <w:proofErr w:type="gramEnd"/>
            <w:r>
              <w:t xml:space="preserve"> Szeto</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640DDC3F" w:rsidR="000A1AD2" w:rsidRDefault="00442184" w:rsidP="000A1AD2">
            <w:r>
              <w:t xml:space="preserve">It is accurate because </w:t>
            </w:r>
            <w:proofErr w:type="gramStart"/>
            <w:r>
              <w:t>its</w:t>
            </w:r>
            <w:proofErr w:type="gramEnd"/>
            <w:r>
              <w:t xml:space="preserve"> using a very skilled approach.</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30568F6E" w:rsidR="000A1AD2" w:rsidRDefault="00442184" w:rsidP="000A1AD2">
            <w:r>
              <w:t xml:space="preserve">The purpose of this to give the best skills for businesses, </w:t>
            </w:r>
            <w:proofErr w:type="gramStart"/>
            <w:r>
              <w:t>employers .</w:t>
            </w:r>
            <w:proofErr w:type="gramEnd"/>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2"/>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3"/>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4"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AD82D8" w14:textId="77777777" w:rsidR="00F14EAC" w:rsidRDefault="00F14EAC" w:rsidP="00770C4C">
      <w:pPr>
        <w:spacing w:after="0" w:line="240" w:lineRule="auto"/>
      </w:pPr>
      <w:r>
        <w:separator/>
      </w:r>
    </w:p>
  </w:endnote>
  <w:endnote w:type="continuationSeparator" w:id="0">
    <w:p w14:paraId="7B0ABB59" w14:textId="77777777" w:rsidR="00F14EAC" w:rsidRDefault="00F14EAC"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98A25" w14:textId="77777777" w:rsidR="00F14EAC" w:rsidRDefault="00F14EAC" w:rsidP="00770C4C">
      <w:pPr>
        <w:spacing w:after="0" w:line="240" w:lineRule="auto"/>
      </w:pPr>
      <w:r>
        <w:separator/>
      </w:r>
    </w:p>
  </w:footnote>
  <w:footnote w:type="continuationSeparator" w:id="0">
    <w:p w14:paraId="18FBE505" w14:textId="77777777" w:rsidR="00F14EAC" w:rsidRDefault="00F14EAC"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94F6C"/>
    <w:rsid w:val="00295D18"/>
    <w:rsid w:val="002C3316"/>
    <w:rsid w:val="002C6C88"/>
    <w:rsid w:val="002E4841"/>
    <w:rsid w:val="0037429E"/>
    <w:rsid w:val="00394C23"/>
    <w:rsid w:val="00442184"/>
    <w:rsid w:val="005001A9"/>
    <w:rsid w:val="00532962"/>
    <w:rsid w:val="00555FDE"/>
    <w:rsid w:val="00565E06"/>
    <w:rsid w:val="00586D04"/>
    <w:rsid w:val="00591828"/>
    <w:rsid w:val="005A0921"/>
    <w:rsid w:val="005A7888"/>
    <w:rsid w:val="005C2B6A"/>
    <w:rsid w:val="006067BA"/>
    <w:rsid w:val="00636837"/>
    <w:rsid w:val="0065388A"/>
    <w:rsid w:val="0068791E"/>
    <w:rsid w:val="006D68F9"/>
    <w:rsid w:val="00713CC9"/>
    <w:rsid w:val="00726A92"/>
    <w:rsid w:val="00755103"/>
    <w:rsid w:val="00770C4C"/>
    <w:rsid w:val="007C6079"/>
    <w:rsid w:val="007F353E"/>
    <w:rsid w:val="008116C9"/>
    <w:rsid w:val="00812905"/>
    <w:rsid w:val="00841662"/>
    <w:rsid w:val="008F066E"/>
    <w:rsid w:val="00917796"/>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C73CE"/>
    <w:rsid w:val="00DE2C42"/>
    <w:rsid w:val="00DF7025"/>
    <w:rsid w:val="00E233DE"/>
    <w:rsid w:val="00E60084"/>
    <w:rsid w:val="00E91CAA"/>
    <w:rsid w:val="00EC65A1"/>
    <w:rsid w:val="00F14EAC"/>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2405844023082312"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www.sciencedirect.com/science/article/pii/S2405844023082312"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bodyswaps.co/resources/blog/what-employers-actually-want-from-gradu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359</Words>
  <Characters>2049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Alexandra Turbeki (2617917)</cp:lastModifiedBy>
  <cp:revision>2</cp:revision>
  <dcterms:created xsi:type="dcterms:W3CDTF">2026-10-19T10:10:00Z</dcterms:created>
  <dcterms:modified xsi:type="dcterms:W3CDTF">2026-10-19T10:10:00Z</dcterms:modified>
</cp:coreProperties>
</file>