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D74CF7" w:rsidRDefault="00D74CF7"/>
    <w:p w:rsidR="005A6A33" w:rsidRPr="00D74CF7" w:rsidRDefault="00D74CF7">
      <w:pPr>
        <w:rPr>
          <w:b/>
          <w:sz w:val="28"/>
          <w:szCs w:val="28"/>
        </w:rPr>
      </w:pPr>
      <w:r w:rsidRPr="00D74CF7">
        <w:rPr>
          <w:b/>
          <w:sz w:val="28"/>
          <w:szCs w:val="28"/>
        </w:rPr>
        <w:t>(1) Accounting Fundamentals (25/05/2011)</w:t>
      </w:r>
    </w:p>
    <w:p w:rsidR="00D74CF7" w:rsidRDefault="00A80662">
      <w:hyperlink r:id="rId6" w:history="1">
        <w:r w:rsidR="00D74CF7" w:rsidRPr="00501D01">
          <w:rPr>
            <w:rStyle w:val="Hyperlink"/>
          </w:rPr>
          <w:t>http://apollo.smu.ac.uk/library/exams/M1X9039_2011.pdf</w:t>
        </w:r>
      </w:hyperlink>
    </w:p>
    <w:p w:rsidR="00D74CF7" w:rsidRPr="006431E0" w:rsidRDefault="003138C8">
      <w:pPr>
        <w:rPr>
          <w:b/>
          <w:sz w:val="28"/>
          <w:szCs w:val="28"/>
        </w:rPr>
      </w:pPr>
      <w:r w:rsidRPr="006431E0">
        <w:rPr>
          <w:b/>
          <w:sz w:val="28"/>
          <w:szCs w:val="28"/>
        </w:rPr>
        <w:t xml:space="preserve">(2) </w:t>
      </w:r>
      <w:r w:rsidR="006431E0" w:rsidRPr="006431E0">
        <w:rPr>
          <w:b/>
          <w:sz w:val="28"/>
          <w:szCs w:val="28"/>
        </w:rPr>
        <w:t>Public Sector Accounting (02/06/2011)</w:t>
      </w:r>
    </w:p>
    <w:p w:rsidR="003138C8" w:rsidRDefault="006431E0">
      <w:hyperlink r:id="rId7" w:history="1">
        <w:r w:rsidRPr="00B67FF0">
          <w:rPr>
            <w:rStyle w:val="Hyperlink"/>
          </w:rPr>
          <w:t>http://apollo.smu.ac.uk/library/exams/M2X9068_2011.pdf</w:t>
        </w:r>
      </w:hyperlink>
    </w:p>
    <w:p w:rsidR="003138C8" w:rsidRPr="0084281C" w:rsidRDefault="003138C8">
      <w:pPr>
        <w:rPr>
          <w:b/>
          <w:sz w:val="28"/>
          <w:szCs w:val="28"/>
        </w:rPr>
      </w:pPr>
      <w:r w:rsidRPr="0084281C">
        <w:rPr>
          <w:b/>
          <w:sz w:val="28"/>
          <w:szCs w:val="28"/>
        </w:rPr>
        <w:t>(3)</w:t>
      </w:r>
      <w:r w:rsidR="006431E0" w:rsidRPr="0084281C">
        <w:rPr>
          <w:b/>
          <w:sz w:val="28"/>
          <w:szCs w:val="28"/>
        </w:rPr>
        <w:t xml:space="preserve"> </w:t>
      </w:r>
      <w:r w:rsidR="005F34ED" w:rsidRPr="0084281C">
        <w:rPr>
          <w:b/>
          <w:sz w:val="28"/>
          <w:szCs w:val="28"/>
        </w:rPr>
        <w:t>Financial Reporting in Practice (</w:t>
      </w:r>
      <w:r w:rsidR="0084281C" w:rsidRPr="0084281C">
        <w:rPr>
          <w:b/>
          <w:sz w:val="28"/>
          <w:szCs w:val="28"/>
        </w:rPr>
        <w:t>23/05/2011)</w:t>
      </w:r>
    </w:p>
    <w:p w:rsidR="0084281C" w:rsidRDefault="0084281C">
      <w:hyperlink r:id="rId8" w:history="1">
        <w:r w:rsidRPr="00B67FF0">
          <w:rPr>
            <w:rStyle w:val="Hyperlink"/>
          </w:rPr>
          <w:t>http://apollo.smu.ac.uk/library/exams/M2X9055_2011.pdf</w:t>
        </w:r>
      </w:hyperlink>
    </w:p>
    <w:p w:rsidR="003138C8" w:rsidRPr="00666CD2" w:rsidRDefault="003138C8">
      <w:pPr>
        <w:rPr>
          <w:b/>
          <w:sz w:val="28"/>
          <w:szCs w:val="28"/>
        </w:rPr>
      </w:pPr>
      <w:r w:rsidRPr="00666CD2">
        <w:rPr>
          <w:b/>
          <w:sz w:val="28"/>
          <w:szCs w:val="28"/>
        </w:rPr>
        <w:t>(4)</w:t>
      </w:r>
      <w:r w:rsidR="00666CD2" w:rsidRPr="00666CD2">
        <w:rPr>
          <w:b/>
          <w:sz w:val="28"/>
          <w:szCs w:val="28"/>
        </w:rPr>
        <w:t xml:space="preserve"> Advanced Corporate Reporting</w:t>
      </w:r>
      <w:r w:rsidR="003C50D9">
        <w:rPr>
          <w:b/>
          <w:sz w:val="28"/>
          <w:szCs w:val="28"/>
        </w:rPr>
        <w:t xml:space="preserve"> (31/05/2011)</w:t>
      </w:r>
    </w:p>
    <w:p w:rsidR="00666CD2" w:rsidRDefault="00666CD2">
      <w:hyperlink r:id="rId9" w:history="1">
        <w:r w:rsidRPr="00B67FF0">
          <w:rPr>
            <w:rStyle w:val="Hyperlink"/>
          </w:rPr>
          <w:t>http://apollo.smu.ac.uk/library/exams/M3X9074_2011.pdf</w:t>
        </w:r>
      </w:hyperlink>
    </w:p>
    <w:p w:rsidR="003138C8" w:rsidRDefault="003138C8">
      <w:r>
        <w:t>(5)</w:t>
      </w:r>
    </w:p>
    <w:sectPr w:rsidR="003138C8" w:rsidSect="005A6A33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F11561" w:rsidRDefault="00F11561" w:rsidP="00D74CF7">
      <w:pPr>
        <w:spacing w:after="0" w:line="240" w:lineRule="auto"/>
      </w:pPr>
      <w:r>
        <w:separator/>
      </w:r>
    </w:p>
  </w:endnote>
  <w:endnote w:type="continuationSeparator" w:id="0">
    <w:p w:rsidR="00F11561" w:rsidRDefault="00F11561" w:rsidP="00D74C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Tahoma">
    <w:panose1 w:val="020B0604030504040204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F11561" w:rsidRDefault="00F11561" w:rsidP="00D74CF7">
      <w:pPr>
        <w:spacing w:after="0" w:line="240" w:lineRule="auto"/>
      </w:pPr>
      <w:r>
        <w:separator/>
      </w:r>
    </w:p>
  </w:footnote>
  <w:footnote w:type="continuationSeparator" w:id="0">
    <w:p w:rsidR="00F11561" w:rsidRDefault="00F11561" w:rsidP="00D74CF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D74CF7" w:rsidRPr="00D74CF7" w:rsidRDefault="00D74CF7">
    <w:pPr>
      <w:pStyle w:val="Header"/>
      <w:rPr>
        <w:b/>
        <w:sz w:val="40"/>
        <w:szCs w:val="40"/>
      </w:rPr>
    </w:pPr>
    <w:r w:rsidRPr="00D74CF7">
      <w:rPr>
        <w:b/>
        <w:sz w:val="40"/>
        <w:szCs w:val="40"/>
      </w:rPr>
      <w:t>PAST PAPERS: ACCOUNTING</w:t>
    </w:r>
  </w:p>
  <w:p w:rsidR="00D74CF7" w:rsidRDefault="00D74CF7">
    <w:pPr>
      <w:pStyle w:val="Header"/>
    </w:pPr>
  </w:p>
</w:hdr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/>
  <w:rsids>
    <w:rsidRoot w:val="00D74CF7"/>
    <w:rsid w:val="003138C8"/>
    <w:rsid w:val="003C50D9"/>
    <w:rsid w:val="0049450E"/>
    <w:rsid w:val="005A6A33"/>
    <w:rsid w:val="005F34ED"/>
    <w:rsid w:val="006431E0"/>
    <w:rsid w:val="00656FE8"/>
    <w:rsid w:val="00666CD2"/>
    <w:rsid w:val="0084281C"/>
    <w:rsid w:val="00A6019B"/>
    <w:rsid w:val="00A80662"/>
    <w:rsid w:val="00D74CF7"/>
    <w:rsid w:val="00DC0A8C"/>
    <w:rsid w:val="00DF55B1"/>
    <w:rsid w:val="00F1156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5A6A3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D74CF7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74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CF7"/>
  </w:style>
  <w:style w:type="paragraph" w:styleId="Footer">
    <w:name w:val="footer"/>
    <w:basedOn w:val="Normal"/>
    <w:link w:val="FooterChar"/>
    <w:uiPriority w:val="99"/>
    <w:semiHidden/>
    <w:unhideWhenUsed/>
    <w:rsid w:val="00D74C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D74CF7"/>
  </w:style>
  <w:style w:type="paragraph" w:styleId="BalloonText">
    <w:name w:val="Balloon Text"/>
    <w:basedOn w:val="Normal"/>
    <w:link w:val="BalloonTextChar"/>
    <w:uiPriority w:val="99"/>
    <w:semiHidden/>
    <w:unhideWhenUsed/>
    <w:rsid w:val="00D74CF7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74CF7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apollo.smu.ac.uk/library/exams/M2X9055_2011.pdf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://apollo.smu.ac.uk/library/exams/M2X9068_2011.pdf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://apollo.smu.ac.uk/library/exams/M1X9039_2011.pdf" TargetMode="External"/><Relationship Id="rId11" Type="http://schemas.openxmlformats.org/officeDocument/2006/relationships/fontTable" Target="fontTable.xml"/><Relationship Id="rId5" Type="http://schemas.openxmlformats.org/officeDocument/2006/relationships/endnotes" Target="endnotes.xml"/><Relationship Id="rId10" Type="http://schemas.openxmlformats.org/officeDocument/2006/relationships/header" Target="header1.xml"/><Relationship Id="rId4" Type="http://schemas.openxmlformats.org/officeDocument/2006/relationships/footnotes" Target="footnotes.xml"/><Relationship Id="rId9" Type="http://schemas.openxmlformats.org/officeDocument/2006/relationships/hyperlink" Target="http://apollo.smu.ac.uk/library/exams/M3X9074_2011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102</Words>
  <Characters>583</Characters>
  <Application>Microsoft Office Word</Application>
  <DocSecurity>0</DocSecurity>
  <Lines>4</Lines>
  <Paragraphs>1</Paragraphs>
  <ScaleCrop>false</ScaleCrop>
  <Company>Swansea Metropolitan University</Company>
  <LinksUpToDate>false</LinksUpToDate>
  <CharactersWithSpaces>684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9</cp:revision>
  <dcterms:created xsi:type="dcterms:W3CDTF">2012-05-17T15:59:00Z</dcterms:created>
  <dcterms:modified xsi:type="dcterms:W3CDTF">2012-05-18T15:01:00Z</dcterms:modified>
</cp:coreProperties>
</file>