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tbl>
      <w:tblPr>
        <w:tblStyle w:val="TableNormal"/>
        <w:bidiVisual w:val="0"/>
        <w:tblW w:w="0" w:type="auto"/>
        <w:tblLayout w:type="fixed"/>
        <w:tblLook w:val="06A0" w:firstRow="1" w:lastRow="0" w:firstColumn="1" w:lastColumn="0" w:noHBand="1" w:noVBand="1"/>
        <w:tblCaption w:val="Cover page"/>
      </w:tblPr>
      <w:tblGrid>
        <w:gridCol w:w="9720"/>
      </w:tblGrid>
      <w:tr w:rsidR="2159C080" w:rsidTr="17415F9F" w14:paraId="396078A4">
        <w:trPr>
          <w:trHeight w:val="6152"/>
        </w:trPr>
        <w:tc>
          <w:tcPr>
            <w:tcW w:w="9720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2159C080" w:rsidP="2159C080" w:rsidRDefault="2159C080" w14:paraId="2E3E489C" w14:textId="70C64D06">
            <w:pPr>
              <w:pStyle w:val="Title"/>
              <w:bidi w:val="0"/>
              <w:spacing w:after="240"/>
              <w:jc w:val="center"/>
              <w:rPr>
                <w:b w:val="1"/>
                <w:bCs w:val="1"/>
                <w:caps w:val="1"/>
                <w:color w:val="AB2929"/>
                <w:sz w:val="52"/>
                <w:szCs w:val="52"/>
              </w:rPr>
            </w:pPr>
            <w:r w:rsidRPr="03225852" w:rsidR="3F6B5C38">
              <w:rPr>
                <w:b w:val="1"/>
                <w:bCs w:val="1"/>
                <w:caps w:val="1"/>
                <w:color w:val="AB2929"/>
                <w:sz w:val="48"/>
                <w:szCs w:val="48"/>
              </w:rPr>
              <w:t>EFFECTIVE</w:t>
            </w:r>
            <w:r w:rsidRPr="03225852" w:rsidR="3F6B5C38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 xml:space="preserve"> </w:t>
            </w:r>
            <w:r w:rsidRPr="03225852" w:rsidR="3F6B5C38">
              <w:rPr>
                <w:b w:val="1"/>
                <w:bCs w:val="1"/>
                <w:caps w:val="1"/>
                <w:color w:val="AB2929"/>
                <w:sz w:val="48"/>
                <w:szCs w:val="48"/>
              </w:rPr>
              <w:t>COMMUNICATION</w:t>
            </w:r>
            <w:r w:rsidRPr="03225852" w:rsidR="3F6B5C38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 xml:space="preserve"> </w:t>
            </w:r>
            <w:r w:rsidRPr="03225852" w:rsidR="3F6B5C38">
              <w:rPr>
                <w:b w:val="1"/>
                <w:bCs w:val="1"/>
                <w:caps w:val="1"/>
                <w:color w:val="AB2929"/>
                <w:sz w:val="48"/>
                <w:szCs w:val="48"/>
              </w:rPr>
              <w:t>AND</w:t>
            </w:r>
            <w:r w:rsidRPr="03225852" w:rsidR="3F6B5C38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 xml:space="preserve"> </w:t>
            </w:r>
            <w:r w:rsidRPr="03225852" w:rsidR="3F6B5C38">
              <w:rPr>
                <w:b w:val="1"/>
                <w:bCs w:val="1"/>
                <w:caps w:val="1"/>
                <w:color w:val="AB2929"/>
                <w:sz w:val="48"/>
                <w:szCs w:val="48"/>
              </w:rPr>
              <w:t>TEAM</w:t>
            </w:r>
            <w:r w:rsidRPr="03225852" w:rsidR="6BF31B9B">
              <w:rPr>
                <w:b w:val="1"/>
                <w:bCs w:val="1"/>
                <w:caps w:val="1"/>
                <w:color w:val="AB2929"/>
                <w:sz w:val="48"/>
                <w:szCs w:val="48"/>
              </w:rPr>
              <w:t>WORK</w:t>
            </w:r>
          </w:p>
          <w:p w:rsidR="2159C080" w:rsidP="2159C080" w:rsidRDefault="2159C080" w14:paraId="7BC35C45" w14:textId="403833AC">
            <w:pPr>
              <w:pStyle w:val="Subtitle"/>
              <w:bidi w:val="0"/>
              <w:jc w:val="center"/>
              <w:rPr>
                <w:rFonts w:ascii="Quire Sans"/>
                <w:color w:val="auto"/>
                <w:sz w:val="32"/>
                <w:szCs w:val="32"/>
              </w:rPr>
            </w:pPr>
            <w:r w:rsidRPr="03225852" w:rsidR="6BF31B9B">
              <w:rPr>
                <w:rFonts w:ascii="Quire Sans"/>
                <w:color w:val="auto"/>
                <w:sz w:val="32"/>
                <w:szCs w:val="32"/>
              </w:rPr>
              <w:t>WHAT MAKES</w:t>
            </w:r>
            <w:r w:rsidRPr="03225852" w:rsidR="6BF31B9B">
              <w:rPr>
                <w:rStyle w:val="BookTitle"/>
              </w:rPr>
              <w:t xml:space="preserve"> </w:t>
            </w:r>
            <w:r w:rsidRPr="03225852" w:rsidR="6BF31B9B">
              <w:rPr>
                <w:rFonts w:ascii="Quire Sans"/>
                <w:color w:val="auto"/>
                <w:sz w:val="32"/>
                <w:szCs w:val="32"/>
              </w:rPr>
              <w:t>A SUCCESSFUL TEAM</w:t>
            </w:r>
            <w:r w:rsidRPr="03225852" w:rsidR="68C6ECF6">
              <w:rPr>
                <w:rFonts w:ascii="Quire Sans"/>
                <w:color w:val="auto"/>
                <w:sz w:val="32"/>
                <w:szCs w:val="32"/>
              </w:rPr>
              <w:t>?</w:t>
            </w:r>
          </w:p>
          <w:p w:rsidR="2159C080" w:rsidP="2159C080" w:rsidRDefault="2159C080" w14:paraId="61323545" w14:textId="779F29D7">
            <w:pPr>
              <w:pStyle w:val="Normal"/>
              <w:bidi w:val="0"/>
              <w:jc w:val="center"/>
              <w:rPr>
                <w:b w:val="1"/>
                <w:bCs w:val="1"/>
                <w:color w:val="auto"/>
                <w:sz w:val="24"/>
                <w:szCs w:val="24"/>
              </w:rPr>
            </w:pPr>
            <w:bookmarkStart w:name="_Int_fWJGM858" w:id="847825787"/>
            <w:r w:rsidRPr="2159C080" w:rsidR="2159C080">
              <w:rPr>
                <w:b w:val="1"/>
                <w:bCs w:val="1"/>
                <w:color w:val="auto"/>
                <w:sz w:val="24"/>
                <w:szCs w:val="24"/>
              </w:rPr>
              <w:t>Cristina Ilies (2239774)</w:t>
            </w:r>
            <w:bookmarkEnd w:id="847825787"/>
          </w:p>
          <w:p w:rsidR="2159C080" w:rsidP="2159C080" w:rsidRDefault="2159C080" w14:paraId="71A1EFD2" w14:textId="4B3ACAD9">
            <w:pPr>
              <w:pStyle w:val="Normal"/>
              <w:bidi w:val="0"/>
              <w:jc w:val="center"/>
              <w:rPr>
                <w:b w:val="1"/>
                <w:bCs w:val="1"/>
                <w:color w:val="auto"/>
                <w:sz w:val="24"/>
                <w:szCs w:val="24"/>
              </w:rPr>
            </w:pPr>
            <w:r w:rsidRPr="03225852" w:rsidR="3F2AA93A">
              <w:rPr>
                <w:b w:val="1"/>
                <w:bCs w:val="1"/>
                <w:color w:val="auto"/>
                <w:sz w:val="24"/>
                <w:szCs w:val="24"/>
              </w:rPr>
              <w:t>Group-2</w:t>
            </w:r>
          </w:p>
          <w:p w:rsidR="2159C080" w:rsidP="2159C080" w:rsidRDefault="2159C080" w14:paraId="4826C063" w14:textId="4523E577">
            <w:pPr>
              <w:pStyle w:val="Heading2"/>
              <w:bidi w:val="0"/>
              <w:jc w:val="center"/>
              <w:rPr>
                <w:b w:val="0"/>
                <w:bCs w:val="0"/>
                <w:color w:val="auto"/>
                <w:sz w:val="24"/>
                <w:szCs w:val="24"/>
              </w:rPr>
            </w:pPr>
            <w:r w:rsidRPr="17415F9F" w:rsidR="7E3DDA6F">
              <w:rPr>
                <w:b w:val="0"/>
                <w:bCs w:val="0"/>
                <w:color w:val="auto"/>
                <w:sz w:val="24"/>
                <w:szCs w:val="24"/>
              </w:rPr>
              <w:t>0</w:t>
            </w:r>
            <w:r w:rsidRPr="17415F9F" w:rsidR="2939D632">
              <w:rPr>
                <w:b w:val="0"/>
                <w:bCs w:val="0"/>
                <w:color w:val="auto"/>
                <w:sz w:val="24"/>
                <w:szCs w:val="24"/>
              </w:rPr>
              <w:t>2</w:t>
            </w:r>
            <w:r w:rsidRPr="17415F9F" w:rsidR="7E3DDA6F">
              <w:rPr>
                <w:b w:val="0"/>
                <w:bCs w:val="0"/>
                <w:color w:val="auto"/>
                <w:sz w:val="24"/>
                <w:szCs w:val="24"/>
              </w:rPr>
              <w:t>.12.2023</w:t>
            </w:r>
          </w:p>
        </w:tc>
      </w:tr>
      <w:tr w:rsidR="2159C080" w:rsidTr="17415F9F" w14:paraId="5DF99096">
        <w:trPr>
          <w:trHeight w:val="6808"/>
        </w:trPr>
        <w:tc>
          <w:tcPr>
            <w:tcW w:w="9720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:rsidR="12AE0A18" w:rsidP="2159C080" w:rsidRDefault="12AE0A18" w14:paraId="39A22BA4" w14:textId="6F28833E">
            <w:pPr>
              <w:pStyle w:val="NoSpacing"/>
              <w:bidi w:val="0"/>
              <w:ind w:left="0" w:right="0"/>
              <w:jc w:val="center"/>
            </w:pPr>
            <w:bookmarkStart w:name="_Int_VhtMV4nk" w:id="765608815"/>
            <w:r w:rsidR="12AE0A18">
              <w:drawing>
                <wp:inline wp14:editId="7BBC9B52" wp14:anchorId="1EB3E8E5">
                  <wp:extent cx="6172200" cy="4281964"/>
                  <wp:effectExtent l="0" t="0" r="0" b="0"/>
                  <wp:docPr id="1985607290" name="" title="Illustration of bamboo in shades of light grey and dark red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5f604851511448f2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2200" cy="42819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bookmarkEnd w:id="765608815"/>
          </w:p>
        </w:tc>
      </w:tr>
    </w:tbl>
    <w:p w:rsidR="2159C080" w:rsidP="03225852" w:rsidRDefault="2159C080" w14:paraId="35CA3880" w14:textId="548995A1">
      <w:pPr>
        <w:pStyle w:val="Title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Style w:val="Strong"/>
          <w:sz w:val="28"/>
          <w:szCs w:val="28"/>
        </w:rPr>
      </w:pPr>
    </w:p>
    <w:p w:rsidR="2159C080" w:rsidP="2159C080" w:rsidRDefault="2159C080" w14:paraId="4581DBCA" w14:textId="256DC94C">
      <w:pPr>
        <w:pStyle w:val="Normal"/>
        <w:bidi w:val="0"/>
      </w:pPr>
      <w:r w:rsidRPr="03225852" w:rsidR="65168C2F">
        <w:rPr>
          <w:sz w:val="32"/>
          <w:szCs w:val="32"/>
        </w:rPr>
        <w:t>TERMS</w:t>
      </w:r>
      <w:r w:rsidR="65168C2F">
        <w:rPr/>
        <w:t xml:space="preserve"> </w:t>
      </w:r>
      <w:r w:rsidRPr="03225852" w:rsidR="65168C2F">
        <w:rPr>
          <w:sz w:val="32"/>
          <w:szCs w:val="32"/>
        </w:rPr>
        <w:t>OF</w:t>
      </w:r>
      <w:r w:rsidR="65168C2F">
        <w:rPr/>
        <w:t xml:space="preserve"> </w:t>
      </w:r>
      <w:r w:rsidRPr="03225852" w:rsidR="65168C2F">
        <w:rPr>
          <w:sz w:val="32"/>
          <w:szCs w:val="32"/>
        </w:rPr>
        <w:t>REFERENCE:</w:t>
      </w:r>
    </w:p>
    <w:p w:rsidR="2671A6FE" w:rsidP="03225852" w:rsidRDefault="2671A6FE" w14:paraId="2BAB655C" w14:textId="0676F9E5">
      <w:pPr>
        <w:pStyle w:val="Normal"/>
        <w:bidi w:val="0"/>
        <w:rPr>
          <w:sz w:val="28"/>
          <w:szCs w:val="28"/>
        </w:rPr>
      </w:pPr>
      <w:r w:rsidRPr="03225852" w:rsidR="2671A6FE">
        <w:rPr>
          <w:sz w:val="28"/>
          <w:szCs w:val="28"/>
        </w:rPr>
        <w:t>This</w:t>
      </w:r>
      <w:r w:rsidR="2671A6FE">
        <w:rPr/>
        <w:t xml:space="preserve"> </w:t>
      </w:r>
      <w:r w:rsidRPr="03225852" w:rsidR="2671A6FE">
        <w:rPr>
          <w:sz w:val="28"/>
          <w:szCs w:val="28"/>
        </w:rPr>
        <w:t>report</w:t>
      </w:r>
      <w:r w:rsidR="2671A6FE">
        <w:rPr/>
        <w:t xml:space="preserve"> </w:t>
      </w:r>
      <w:r w:rsidRPr="03225852" w:rsidR="2671A6FE">
        <w:rPr>
          <w:sz w:val="28"/>
          <w:szCs w:val="28"/>
        </w:rPr>
        <w:t>was</w:t>
      </w:r>
      <w:r w:rsidR="2671A6FE">
        <w:rPr/>
        <w:t xml:space="preserve"> </w:t>
      </w:r>
      <w:r w:rsidRPr="03225852" w:rsidR="2671A6FE">
        <w:rPr>
          <w:sz w:val="28"/>
          <w:szCs w:val="28"/>
        </w:rPr>
        <w:t>requested</w:t>
      </w:r>
      <w:r w:rsidR="2671A6FE">
        <w:rPr/>
        <w:t xml:space="preserve"> </w:t>
      </w:r>
      <w:r w:rsidRPr="03225852" w:rsidR="2671A6FE">
        <w:rPr>
          <w:sz w:val="28"/>
          <w:szCs w:val="28"/>
        </w:rPr>
        <w:t>by</w:t>
      </w:r>
      <w:r w:rsidR="2671A6FE">
        <w:rPr/>
        <w:t xml:space="preserve"> </w:t>
      </w:r>
      <w:r w:rsidRPr="03225852" w:rsidR="2671A6FE">
        <w:rPr>
          <w:sz w:val="28"/>
          <w:szCs w:val="28"/>
        </w:rPr>
        <w:t>Melanie</w:t>
      </w:r>
      <w:r w:rsidR="2671A6FE">
        <w:rPr/>
        <w:t xml:space="preserve"> </w:t>
      </w:r>
      <w:r w:rsidRPr="03225852" w:rsidR="2671A6FE">
        <w:rPr>
          <w:sz w:val="28"/>
          <w:szCs w:val="28"/>
        </w:rPr>
        <w:t>Squire</w:t>
      </w:r>
      <w:r w:rsidR="2671A6FE">
        <w:rPr/>
        <w:t xml:space="preserve"> </w:t>
      </w:r>
      <w:r w:rsidRPr="03225852" w:rsidR="2671A6FE">
        <w:rPr>
          <w:sz w:val="28"/>
          <w:szCs w:val="28"/>
        </w:rPr>
        <w:t>for</w:t>
      </w:r>
      <w:r w:rsidR="2671A6FE">
        <w:rPr/>
        <w:t xml:space="preserve"> </w:t>
      </w:r>
      <w:r w:rsidRPr="03225852" w:rsidR="2671A6FE">
        <w:rPr>
          <w:sz w:val="28"/>
          <w:szCs w:val="28"/>
        </w:rPr>
        <w:t>my</w:t>
      </w:r>
      <w:r w:rsidR="2671A6FE">
        <w:rPr/>
        <w:t xml:space="preserve"> </w:t>
      </w:r>
      <w:r w:rsidRPr="03225852" w:rsidR="2671A6FE">
        <w:rPr>
          <w:sz w:val="28"/>
          <w:szCs w:val="28"/>
        </w:rPr>
        <w:t>Effective</w:t>
      </w:r>
      <w:r w:rsidR="2671A6FE">
        <w:rPr/>
        <w:t xml:space="preserve"> </w:t>
      </w:r>
      <w:r w:rsidRPr="03225852" w:rsidR="034E133A">
        <w:rPr>
          <w:sz w:val="28"/>
          <w:szCs w:val="28"/>
        </w:rPr>
        <w:t>teamworking</w:t>
      </w:r>
      <w:r w:rsidR="2671A6FE">
        <w:rPr/>
        <w:t xml:space="preserve"> </w:t>
      </w:r>
      <w:r w:rsidRPr="03225852" w:rsidR="2671A6FE">
        <w:rPr>
          <w:sz w:val="28"/>
          <w:szCs w:val="28"/>
        </w:rPr>
        <w:t>and</w:t>
      </w:r>
      <w:r w:rsidR="2671A6FE">
        <w:rPr/>
        <w:t xml:space="preserve"> </w:t>
      </w:r>
      <w:r w:rsidRPr="03225852" w:rsidR="2671A6FE">
        <w:rPr>
          <w:sz w:val="28"/>
          <w:szCs w:val="28"/>
        </w:rPr>
        <w:t>communication</w:t>
      </w:r>
      <w:r w:rsidR="2671A6FE">
        <w:rPr/>
        <w:t xml:space="preserve"> </w:t>
      </w:r>
      <w:r w:rsidRPr="03225852" w:rsidR="12C33C85">
        <w:rPr>
          <w:sz w:val="28"/>
          <w:szCs w:val="28"/>
        </w:rPr>
        <w:t xml:space="preserve">module. The report was requested by 04.12.2023 and </w:t>
      </w:r>
      <w:r w:rsidRPr="03225852" w:rsidR="5B5FC4FE">
        <w:rPr>
          <w:sz w:val="28"/>
          <w:szCs w:val="28"/>
        </w:rPr>
        <w:t>it is</w:t>
      </w:r>
      <w:r w:rsidRPr="03225852" w:rsidR="12C33C85">
        <w:rPr>
          <w:sz w:val="28"/>
          <w:szCs w:val="28"/>
        </w:rPr>
        <w:t xml:space="preserve"> a 500 </w:t>
      </w:r>
      <w:r w:rsidRPr="03225852" w:rsidR="6E7397FC">
        <w:rPr>
          <w:sz w:val="28"/>
          <w:szCs w:val="28"/>
        </w:rPr>
        <w:t>supporting</w:t>
      </w:r>
      <w:r w:rsidRPr="03225852" w:rsidR="7D6BAEF7">
        <w:rPr>
          <w:sz w:val="28"/>
          <w:szCs w:val="28"/>
        </w:rPr>
        <w:t xml:space="preserve"> notes for my power point </w:t>
      </w:r>
      <w:r w:rsidRPr="03225852" w:rsidR="3395C41D">
        <w:rPr>
          <w:sz w:val="28"/>
          <w:szCs w:val="28"/>
        </w:rPr>
        <w:t>presentation.</w:t>
      </w:r>
      <w:r w:rsidRPr="03225852" w:rsidR="4BDA3997">
        <w:rPr>
          <w:sz w:val="28"/>
          <w:szCs w:val="28"/>
        </w:rPr>
        <w:t xml:space="preserve"> </w:t>
      </w:r>
    </w:p>
    <w:p w:rsidR="03225852" w:rsidP="03225852" w:rsidRDefault="03225852" w14:paraId="15D5A58E" w14:textId="7581D6FC">
      <w:pPr>
        <w:pStyle w:val="Normal"/>
        <w:bidi w:val="0"/>
        <w:rPr>
          <w:sz w:val="28"/>
          <w:szCs w:val="28"/>
        </w:rPr>
      </w:pPr>
    </w:p>
    <w:p w:rsidR="0930777C" w:rsidP="03225852" w:rsidRDefault="0930777C" w14:paraId="4ABEF411" w14:textId="7C27B829">
      <w:pPr>
        <w:pStyle w:val="Normal"/>
        <w:bidi w:val="0"/>
        <w:rPr>
          <w:sz w:val="28"/>
          <w:szCs w:val="28"/>
        </w:rPr>
      </w:pPr>
      <w:r w:rsidRPr="03225852" w:rsidR="0930777C">
        <w:rPr>
          <w:sz w:val="28"/>
          <w:szCs w:val="28"/>
        </w:rPr>
        <w:t>INTRODUCTION:</w:t>
      </w:r>
    </w:p>
    <w:p w:rsidR="7F35118C" w:rsidP="03225852" w:rsidRDefault="7F35118C" w14:paraId="66544AA9" w14:textId="019346B0">
      <w:pPr>
        <w:pStyle w:val="Normal"/>
        <w:bidi w:val="0"/>
        <w:rPr>
          <w:sz w:val="28"/>
          <w:szCs w:val="28"/>
        </w:rPr>
      </w:pPr>
      <w:r w:rsidRPr="17415F9F" w:rsidR="7F35118C">
        <w:rPr>
          <w:sz w:val="28"/>
          <w:szCs w:val="28"/>
        </w:rPr>
        <w:t>Effective teamwork is essential for organizational success as it enables group</w:t>
      </w:r>
      <w:r w:rsidRPr="17415F9F" w:rsidR="3AADC819">
        <w:rPr>
          <w:sz w:val="28"/>
          <w:szCs w:val="28"/>
        </w:rPr>
        <w:t xml:space="preserve">s to achieve their </w:t>
      </w:r>
      <w:r w:rsidRPr="17415F9F" w:rsidR="613DB9C2">
        <w:rPr>
          <w:sz w:val="28"/>
          <w:szCs w:val="28"/>
        </w:rPr>
        <w:t>goals, increase</w:t>
      </w:r>
      <w:r w:rsidRPr="17415F9F" w:rsidR="49BA8BA2">
        <w:rPr>
          <w:sz w:val="28"/>
          <w:szCs w:val="28"/>
        </w:rPr>
        <w:t xml:space="preserve"> productivity, and</w:t>
      </w:r>
      <w:r w:rsidRPr="17415F9F" w:rsidR="3AADC819">
        <w:rPr>
          <w:sz w:val="28"/>
          <w:szCs w:val="28"/>
        </w:rPr>
        <w:t xml:space="preserve"> foster a positive work environment</w:t>
      </w:r>
      <w:r w:rsidRPr="17415F9F" w:rsidR="2FE25874">
        <w:rPr>
          <w:sz w:val="28"/>
          <w:szCs w:val="28"/>
        </w:rPr>
        <w:t>.</w:t>
      </w:r>
      <w:r w:rsidRPr="17415F9F" w:rsidR="2A65EE43">
        <w:rPr>
          <w:sz w:val="28"/>
          <w:szCs w:val="28"/>
        </w:rPr>
        <w:t xml:space="preserve"> However, to understand the factors that contribute to successful teamwork, </w:t>
      </w:r>
      <w:r w:rsidRPr="17415F9F" w:rsidR="6F3BB61F">
        <w:rPr>
          <w:sz w:val="28"/>
          <w:szCs w:val="28"/>
        </w:rPr>
        <w:t>it is necessary to analyze various theories and frameworks. Thi</w:t>
      </w:r>
      <w:r w:rsidRPr="17415F9F" w:rsidR="7EBF1884">
        <w:rPr>
          <w:sz w:val="28"/>
          <w:szCs w:val="28"/>
        </w:rPr>
        <w:t xml:space="preserve">s essay will explore the main factors of successful teamwork by </w:t>
      </w:r>
      <w:r w:rsidRPr="17415F9F" w:rsidR="3CB5753F">
        <w:rPr>
          <w:sz w:val="28"/>
          <w:szCs w:val="28"/>
        </w:rPr>
        <w:t>applying theories</w:t>
      </w:r>
      <w:r w:rsidRPr="17415F9F" w:rsidR="36793530">
        <w:rPr>
          <w:sz w:val="28"/>
          <w:szCs w:val="28"/>
        </w:rPr>
        <w:t xml:space="preserve"> such as Belbin Team </w:t>
      </w:r>
      <w:r w:rsidRPr="17415F9F" w:rsidR="3F200829">
        <w:rPr>
          <w:sz w:val="28"/>
          <w:szCs w:val="28"/>
        </w:rPr>
        <w:t>Roles,</w:t>
      </w:r>
      <w:r w:rsidRPr="17415F9F" w:rsidR="2B316E70">
        <w:rPr>
          <w:sz w:val="28"/>
          <w:szCs w:val="28"/>
        </w:rPr>
        <w:t xml:space="preserve"> Tuckman’s Stages of Group Development, and the Thomas</w:t>
      </w:r>
      <w:r w:rsidRPr="17415F9F" w:rsidR="66AA24FC">
        <w:rPr>
          <w:sz w:val="28"/>
          <w:szCs w:val="28"/>
        </w:rPr>
        <w:t xml:space="preserve"> –</w:t>
      </w:r>
      <w:r w:rsidRPr="17415F9F" w:rsidR="2B316E70">
        <w:rPr>
          <w:sz w:val="28"/>
          <w:szCs w:val="28"/>
        </w:rPr>
        <w:t>Kilma</w:t>
      </w:r>
      <w:r w:rsidRPr="17415F9F" w:rsidR="35A383E0">
        <w:rPr>
          <w:sz w:val="28"/>
          <w:szCs w:val="28"/>
        </w:rPr>
        <w:t xml:space="preserve">nn </w:t>
      </w:r>
      <w:r w:rsidRPr="17415F9F" w:rsidR="66AA24FC">
        <w:rPr>
          <w:sz w:val="28"/>
          <w:szCs w:val="28"/>
        </w:rPr>
        <w:t xml:space="preserve">Conflict Mode Instrument. </w:t>
      </w:r>
      <w:r w:rsidRPr="17415F9F" w:rsidR="66AA24FC">
        <w:rPr>
          <w:sz w:val="28"/>
          <w:szCs w:val="28"/>
        </w:rPr>
        <w:t xml:space="preserve">By combining these theories, a deeper understanding </w:t>
      </w:r>
      <w:r w:rsidRPr="17415F9F" w:rsidR="2A3E73A4">
        <w:rPr>
          <w:sz w:val="28"/>
          <w:szCs w:val="28"/>
        </w:rPr>
        <w:t>of the roles, stages, and conflict resolution strategies within teams can be ga</w:t>
      </w:r>
      <w:r w:rsidRPr="17415F9F" w:rsidR="3020D7E6">
        <w:rPr>
          <w:sz w:val="28"/>
          <w:szCs w:val="28"/>
        </w:rPr>
        <w:t>ined.</w:t>
      </w:r>
      <w:r w:rsidRPr="17415F9F" w:rsidR="3020D7E6">
        <w:rPr>
          <w:sz w:val="28"/>
          <w:szCs w:val="28"/>
        </w:rPr>
        <w:t xml:space="preserve"> </w:t>
      </w:r>
    </w:p>
    <w:p w:rsidR="775CEF86" w:rsidP="3617434B" w:rsidRDefault="775CEF86" w14:paraId="64F1E565" w14:textId="50BC4E65">
      <w:pPr>
        <w:pStyle w:val="Normal"/>
        <w:bidi w:val="0"/>
        <w:rPr>
          <w:sz w:val="28"/>
          <w:szCs w:val="28"/>
        </w:rPr>
      </w:pPr>
      <w:r w:rsidRPr="3617434B" w:rsidR="775CEF86">
        <w:rPr>
          <w:sz w:val="28"/>
          <w:szCs w:val="28"/>
        </w:rPr>
        <w:t>MAIN FINDING:</w:t>
      </w:r>
    </w:p>
    <w:p w:rsidR="3617434B" w:rsidP="3617434B" w:rsidRDefault="3617434B" w14:paraId="564146AB" w14:textId="538F6CAA">
      <w:pPr>
        <w:pStyle w:val="Normal"/>
        <w:bidi w:val="0"/>
        <w:rPr>
          <w:sz w:val="28"/>
          <w:szCs w:val="28"/>
        </w:rPr>
      </w:pPr>
      <w:r w:rsidRPr="4EC21336" w:rsidR="3FD3B970">
        <w:rPr>
          <w:sz w:val="28"/>
          <w:szCs w:val="28"/>
        </w:rPr>
        <w:t xml:space="preserve">Having </w:t>
      </w:r>
      <w:r w:rsidRPr="4EC21336" w:rsidR="4030A9CC">
        <w:rPr>
          <w:sz w:val="28"/>
          <w:szCs w:val="28"/>
        </w:rPr>
        <w:t>a dedicated team</w:t>
      </w:r>
      <w:r w:rsidRPr="4EC21336" w:rsidR="3FD3B970">
        <w:rPr>
          <w:sz w:val="28"/>
          <w:szCs w:val="28"/>
        </w:rPr>
        <w:t xml:space="preserve"> is extremely important </w:t>
      </w:r>
      <w:r w:rsidRPr="4EC21336" w:rsidR="62BA33FA">
        <w:rPr>
          <w:sz w:val="28"/>
          <w:szCs w:val="28"/>
        </w:rPr>
        <w:t>to</w:t>
      </w:r>
      <w:r w:rsidRPr="4EC21336" w:rsidR="3FD3B970">
        <w:rPr>
          <w:sz w:val="28"/>
          <w:szCs w:val="28"/>
        </w:rPr>
        <w:t xml:space="preserve"> reach </w:t>
      </w:r>
      <w:r w:rsidRPr="4EC21336" w:rsidR="0F0BB652">
        <w:rPr>
          <w:sz w:val="28"/>
          <w:szCs w:val="28"/>
        </w:rPr>
        <w:t>company goals and perform to the highest level.</w:t>
      </w:r>
    </w:p>
    <w:p w:rsidR="6F0B3422" w:rsidP="4EC21336" w:rsidRDefault="6F0B3422" w14:paraId="37C38709" w14:textId="29FAABCA">
      <w:pPr>
        <w:pStyle w:val="Normal"/>
        <w:bidi w:val="0"/>
        <w:rPr>
          <w:sz w:val="28"/>
          <w:szCs w:val="28"/>
        </w:rPr>
      </w:pPr>
      <w:r w:rsidRPr="18D857D1" w:rsidR="59D82596">
        <w:rPr>
          <w:sz w:val="28"/>
          <w:szCs w:val="28"/>
        </w:rPr>
        <w:t>The success of a team depends on both the personalities of its members and the leadership</w:t>
      </w:r>
      <w:r w:rsidRPr="18D857D1" w:rsidR="457392D5">
        <w:rPr>
          <w:sz w:val="28"/>
          <w:szCs w:val="28"/>
        </w:rPr>
        <w:t xml:space="preserve"> style of managers, but </w:t>
      </w:r>
      <w:r w:rsidRPr="18D857D1" w:rsidR="04187807">
        <w:rPr>
          <w:sz w:val="28"/>
          <w:szCs w:val="28"/>
        </w:rPr>
        <w:t>certain</w:t>
      </w:r>
      <w:r w:rsidRPr="18D857D1" w:rsidR="457392D5">
        <w:rPr>
          <w:sz w:val="28"/>
          <w:szCs w:val="28"/>
        </w:rPr>
        <w:t xml:space="preserve"> factors that are universall</w:t>
      </w:r>
      <w:r w:rsidRPr="18D857D1" w:rsidR="0FFB8D47">
        <w:rPr>
          <w:sz w:val="28"/>
          <w:szCs w:val="28"/>
        </w:rPr>
        <w:t>y important.</w:t>
      </w:r>
      <w:r w:rsidRPr="18D857D1" w:rsidR="0FFB8D47">
        <w:rPr>
          <w:sz w:val="28"/>
          <w:szCs w:val="28"/>
        </w:rPr>
        <w:t xml:space="preserve"> </w:t>
      </w:r>
      <w:r w:rsidRPr="18D857D1" w:rsidR="36746292">
        <w:rPr>
          <w:sz w:val="28"/>
          <w:szCs w:val="28"/>
        </w:rPr>
        <w:t>Mutual respect shared</w:t>
      </w:r>
      <w:r w:rsidRPr="18D857D1" w:rsidR="24344CAF">
        <w:rPr>
          <w:sz w:val="28"/>
          <w:szCs w:val="28"/>
        </w:rPr>
        <w:t xml:space="preserve"> and aligned goals, open </w:t>
      </w:r>
      <w:r w:rsidRPr="18D857D1" w:rsidR="7AFBAC05">
        <w:rPr>
          <w:sz w:val="28"/>
          <w:szCs w:val="28"/>
        </w:rPr>
        <w:t>communication, and</w:t>
      </w:r>
      <w:r w:rsidRPr="18D857D1" w:rsidR="24344CAF">
        <w:rPr>
          <w:sz w:val="28"/>
          <w:szCs w:val="28"/>
        </w:rPr>
        <w:t xml:space="preserve"> patience can all contribu</w:t>
      </w:r>
      <w:r w:rsidRPr="18D857D1" w:rsidR="3F6BB779">
        <w:rPr>
          <w:sz w:val="28"/>
          <w:szCs w:val="28"/>
        </w:rPr>
        <w:t>te to creating a successful team.</w:t>
      </w:r>
    </w:p>
    <w:p w:rsidR="7FD2EF85" w:rsidP="41A9F8EC" w:rsidRDefault="7FD2EF85" w14:paraId="3BE7574D" w14:textId="23917FD9">
      <w:pPr>
        <w:pStyle w:val="Normal"/>
        <w:bidi w:val="0"/>
        <w:rPr>
          <w:sz w:val="28"/>
          <w:szCs w:val="28"/>
        </w:rPr>
      </w:pPr>
      <w:r w:rsidRPr="4EC21336" w:rsidR="7FD2EF85">
        <w:rPr>
          <w:sz w:val="28"/>
          <w:szCs w:val="28"/>
        </w:rPr>
        <w:t xml:space="preserve">John Adair, an expert on leadership training in Britain, </w:t>
      </w:r>
      <w:r w:rsidRPr="4EC21336" w:rsidR="7FD2EF85">
        <w:rPr>
          <w:sz w:val="28"/>
          <w:szCs w:val="28"/>
        </w:rPr>
        <w:t>provides</w:t>
      </w:r>
      <w:r w:rsidRPr="4EC21336" w:rsidR="704F8D20">
        <w:rPr>
          <w:sz w:val="28"/>
          <w:szCs w:val="28"/>
        </w:rPr>
        <w:t xml:space="preserve"> </w:t>
      </w:r>
      <w:r w:rsidRPr="4EC21336" w:rsidR="5608961D">
        <w:rPr>
          <w:sz w:val="28"/>
          <w:szCs w:val="28"/>
        </w:rPr>
        <w:t>comprehensive</w:t>
      </w:r>
      <w:r w:rsidRPr="4EC21336" w:rsidR="704F8D20">
        <w:rPr>
          <w:sz w:val="28"/>
          <w:szCs w:val="28"/>
        </w:rPr>
        <w:t xml:space="preserve"> guidance on team building. His teachings include strategies for selec</w:t>
      </w:r>
      <w:r w:rsidRPr="4EC21336" w:rsidR="0D55AEC5">
        <w:rPr>
          <w:sz w:val="28"/>
          <w:szCs w:val="28"/>
        </w:rPr>
        <w:t>ting</w:t>
      </w:r>
      <w:r w:rsidRPr="4EC21336" w:rsidR="27F4D4BA">
        <w:rPr>
          <w:sz w:val="28"/>
          <w:szCs w:val="28"/>
        </w:rPr>
        <w:t xml:space="preserve"> the </w:t>
      </w:r>
      <w:r w:rsidRPr="4EC21336" w:rsidR="78AE0B5E">
        <w:rPr>
          <w:sz w:val="28"/>
          <w:szCs w:val="28"/>
        </w:rPr>
        <w:t>appropriate</w:t>
      </w:r>
      <w:r w:rsidRPr="4EC21336" w:rsidR="27F4D4BA">
        <w:rPr>
          <w:sz w:val="28"/>
          <w:szCs w:val="28"/>
        </w:rPr>
        <w:t xml:space="preserve"> individuals to </w:t>
      </w:r>
      <w:r w:rsidRPr="4EC21336" w:rsidR="27F4D4BA">
        <w:rPr>
          <w:sz w:val="28"/>
          <w:szCs w:val="28"/>
        </w:rPr>
        <w:t>establish</w:t>
      </w:r>
      <w:r w:rsidRPr="4EC21336" w:rsidR="27F4D4BA">
        <w:rPr>
          <w:sz w:val="28"/>
          <w:szCs w:val="28"/>
        </w:rPr>
        <w:t xml:space="preserve"> a solid foundation for yo</w:t>
      </w:r>
      <w:r w:rsidRPr="4EC21336" w:rsidR="14AD7B4F">
        <w:rPr>
          <w:sz w:val="28"/>
          <w:szCs w:val="28"/>
        </w:rPr>
        <w:t xml:space="preserve">ur </w:t>
      </w:r>
      <w:r w:rsidRPr="4EC21336" w:rsidR="1430798B">
        <w:rPr>
          <w:sz w:val="28"/>
          <w:szCs w:val="28"/>
        </w:rPr>
        <w:t>team, promoting</w:t>
      </w:r>
      <w:r w:rsidRPr="4EC21336" w:rsidR="14AD7B4F">
        <w:rPr>
          <w:sz w:val="28"/>
          <w:szCs w:val="28"/>
        </w:rPr>
        <w:t xml:space="preserve"> effective collaboration among team members to </w:t>
      </w:r>
      <w:r w:rsidRPr="4EC21336" w:rsidR="14AD7B4F">
        <w:rPr>
          <w:sz w:val="28"/>
          <w:szCs w:val="28"/>
        </w:rPr>
        <w:t>levera</w:t>
      </w:r>
      <w:r w:rsidRPr="4EC21336" w:rsidR="0048E88E">
        <w:rPr>
          <w:sz w:val="28"/>
          <w:szCs w:val="28"/>
        </w:rPr>
        <w:t>ge</w:t>
      </w:r>
      <w:r w:rsidRPr="4EC21336" w:rsidR="0048E88E">
        <w:rPr>
          <w:sz w:val="28"/>
          <w:szCs w:val="28"/>
        </w:rPr>
        <w:t xml:space="preserve"> their respective skills, </w:t>
      </w:r>
      <w:r w:rsidRPr="4EC21336" w:rsidR="0048E88E">
        <w:rPr>
          <w:sz w:val="28"/>
          <w:szCs w:val="28"/>
        </w:rPr>
        <w:t>maintaining</w:t>
      </w:r>
      <w:r w:rsidRPr="4EC21336" w:rsidR="0048E88E">
        <w:rPr>
          <w:sz w:val="28"/>
          <w:szCs w:val="28"/>
        </w:rPr>
        <w:t xml:space="preserve"> high morale and motivation with</w:t>
      </w:r>
      <w:r w:rsidRPr="4EC21336" w:rsidR="5BF22ABD">
        <w:rPr>
          <w:sz w:val="28"/>
          <w:szCs w:val="28"/>
        </w:rPr>
        <w:t>in the group, and elevating performance standards across the team.</w:t>
      </w:r>
    </w:p>
    <w:p w:rsidR="35FB9911" w:rsidP="41A9F8EC" w:rsidRDefault="35FB9911" w14:paraId="4FF5D37F" w14:textId="3DF9394B">
      <w:pPr>
        <w:pStyle w:val="Normal"/>
        <w:bidi w:val="0"/>
        <w:rPr>
          <w:sz w:val="28"/>
          <w:szCs w:val="28"/>
        </w:rPr>
      </w:pPr>
      <w:r w:rsidRPr="17415F9F" w:rsidR="35FB9911">
        <w:rPr>
          <w:sz w:val="28"/>
          <w:szCs w:val="28"/>
        </w:rPr>
        <w:t xml:space="preserve">Belbin introduced his team role theory in </w:t>
      </w:r>
      <w:r w:rsidRPr="17415F9F" w:rsidR="3087FD79">
        <w:rPr>
          <w:sz w:val="28"/>
          <w:szCs w:val="28"/>
        </w:rPr>
        <w:t xml:space="preserve">1970. His theory </w:t>
      </w:r>
      <w:r w:rsidRPr="17415F9F" w:rsidR="5871D60C">
        <w:rPr>
          <w:sz w:val="28"/>
          <w:szCs w:val="28"/>
        </w:rPr>
        <w:t>highlights the significance of having a variety of team roles. Thriving teams consist</w:t>
      </w:r>
      <w:r w:rsidRPr="17415F9F" w:rsidR="022DF65B">
        <w:rPr>
          <w:sz w:val="28"/>
          <w:szCs w:val="28"/>
        </w:rPr>
        <w:t xml:space="preserve"> of members with different strengths and skills </w:t>
      </w:r>
      <w:r w:rsidRPr="17415F9F" w:rsidR="6A203330">
        <w:rPr>
          <w:sz w:val="28"/>
          <w:szCs w:val="28"/>
        </w:rPr>
        <w:t>(Belbin</w:t>
      </w:r>
      <w:r w:rsidRPr="17415F9F" w:rsidR="022DF65B">
        <w:rPr>
          <w:sz w:val="28"/>
          <w:szCs w:val="28"/>
        </w:rPr>
        <w:t>,2010)</w:t>
      </w:r>
      <w:r w:rsidRPr="17415F9F" w:rsidR="14CEF613">
        <w:rPr>
          <w:sz w:val="28"/>
          <w:szCs w:val="28"/>
        </w:rPr>
        <w:t>. For example, a team could be improved by having a coordinator, a resource in</w:t>
      </w:r>
      <w:r w:rsidRPr="17415F9F" w:rsidR="225E81FE">
        <w:rPr>
          <w:sz w:val="28"/>
          <w:szCs w:val="28"/>
        </w:rPr>
        <w:t>vestigator, and a plant, each fulfilling specific roles that collectively enhance the t</w:t>
      </w:r>
      <w:r w:rsidRPr="17415F9F" w:rsidR="54BA6C89">
        <w:rPr>
          <w:sz w:val="28"/>
          <w:szCs w:val="28"/>
        </w:rPr>
        <w:t xml:space="preserve">eam’s </w:t>
      </w:r>
      <w:r w:rsidRPr="17415F9F" w:rsidR="1D0BF84C">
        <w:rPr>
          <w:sz w:val="28"/>
          <w:szCs w:val="28"/>
        </w:rPr>
        <w:t>efficiency. Clear</w:t>
      </w:r>
      <w:r w:rsidRPr="17415F9F" w:rsidR="3AB1508E">
        <w:rPr>
          <w:sz w:val="28"/>
          <w:szCs w:val="28"/>
        </w:rPr>
        <w:t xml:space="preserve"> and open communication is </w:t>
      </w:r>
      <w:r w:rsidRPr="17415F9F" w:rsidR="3044D7C7">
        <w:rPr>
          <w:sz w:val="28"/>
          <w:szCs w:val="28"/>
        </w:rPr>
        <w:t xml:space="preserve">essential for successful </w:t>
      </w:r>
      <w:r w:rsidRPr="17415F9F" w:rsidR="058F25D1">
        <w:rPr>
          <w:sz w:val="28"/>
          <w:szCs w:val="28"/>
        </w:rPr>
        <w:t>teamwork (Belbin</w:t>
      </w:r>
      <w:r w:rsidRPr="17415F9F" w:rsidR="6AF7852A">
        <w:rPr>
          <w:sz w:val="28"/>
          <w:szCs w:val="28"/>
        </w:rPr>
        <w:t>,2010)</w:t>
      </w:r>
      <w:r w:rsidRPr="17415F9F" w:rsidR="18E08780">
        <w:rPr>
          <w:sz w:val="28"/>
          <w:szCs w:val="28"/>
        </w:rPr>
        <w:t>.</w:t>
      </w:r>
      <w:r w:rsidRPr="17415F9F" w:rsidR="68AF97B3">
        <w:rPr>
          <w:sz w:val="28"/>
          <w:szCs w:val="28"/>
        </w:rPr>
        <w:t xml:space="preserve"> Collaboration and trust are fostered through active listening, feedback, and transparency</w:t>
      </w:r>
      <w:r w:rsidRPr="17415F9F" w:rsidR="27547CE5">
        <w:rPr>
          <w:sz w:val="28"/>
          <w:szCs w:val="28"/>
        </w:rPr>
        <w:t>, leading to effective decision-making.</w:t>
      </w:r>
    </w:p>
    <w:p w:rsidR="489241B6" w:rsidP="4EC21336" w:rsidRDefault="489241B6" w14:paraId="44F7825F" w14:textId="7284F905">
      <w:pPr>
        <w:pStyle w:val="Normal"/>
        <w:bidi w:val="0"/>
        <w:rPr>
          <w:sz w:val="28"/>
          <w:szCs w:val="28"/>
        </w:rPr>
      </w:pPr>
      <w:r w:rsidRPr="17415F9F" w:rsidR="489241B6">
        <w:rPr>
          <w:sz w:val="28"/>
          <w:szCs w:val="28"/>
        </w:rPr>
        <w:t xml:space="preserve">According to Tuckman’s </w:t>
      </w:r>
      <w:r w:rsidRPr="17415F9F" w:rsidR="53DA0876">
        <w:rPr>
          <w:sz w:val="28"/>
          <w:szCs w:val="28"/>
        </w:rPr>
        <w:t>model, teams</w:t>
      </w:r>
      <w:r w:rsidRPr="17415F9F" w:rsidR="489241B6">
        <w:rPr>
          <w:sz w:val="28"/>
          <w:szCs w:val="28"/>
        </w:rPr>
        <w:t xml:space="preserve"> experience </w:t>
      </w:r>
      <w:r w:rsidRPr="17415F9F" w:rsidR="3F7575B5">
        <w:rPr>
          <w:sz w:val="28"/>
          <w:szCs w:val="28"/>
        </w:rPr>
        <w:t>various stages</w:t>
      </w:r>
      <w:r w:rsidRPr="17415F9F" w:rsidR="489241B6">
        <w:rPr>
          <w:sz w:val="28"/>
          <w:szCs w:val="28"/>
        </w:rPr>
        <w:t xml:space="preserve"> in their dev</w:t>
      </w:r>
      <w:r w:rsidRPr="17415F9F" w:rsidR="27E4B44F">
        <w:rPr>
          <w:sz w:val="28"/>
          <w:szCs w:val="28"/>
        </w:rPr>
        <w:t xml:space="preserve">elopment, including </w:t>
      </w:r>
      <w:r w:rsidRPr="17415F9F" w:rsidR="5274CDC0">
        <w:rPr>
          <w:sz w:val="28"/>
          <w:szCs w:val="28"/>
        </w:rPr>
        <w:t>forming, storming</w:t>
      </w:r>
      <w:r w:rsidRPr="17415F9F" w:rsidR="27E4B44F">
        <w:rPr>
          <w:sz w:val="28"/>
          <w:szCs w:val="28"/>
        </w:rPr>
        <w:t>,</w:t>
      </w:r>
      <w:r w:rsidRPr="17415F9F" w:rsidR="3B8C3F5E">
        <w:rPr>
          <w:sz w:val="28"/>
          <w:szCs w:val="28"/>
        </w:rPr>
        <w:t xml:space="preserve"> </w:t>
      </w:r>
      <w:r w:rsidRPr="17415F9F" w:rsidR="27E4B44F">
        <w:rPr>
          <w:sz w:val="28"/>
          <w:szCs w:val="28"/>
        </w:rPr>
        <w:t>norming, and performing</w:t>
      </w:r>
      <w:r w:rsidRPr="17415F9F" w:rsidR="395FF5A7">
        <w:rPr>
          <w:sz w:val="28"/>
          <w:szCs w:val="28"/>
        </w:rPr>
        <w:t xml:space="preserve">. In the forming stage, team members become familiar with each other, set </w:t>
      </w:r>
      <w:r w:rsidRPr="17415F9F" w:rsidR="395FF5A7">
        <w:rPr>
          <w:sz w:val="28"/>
          <w:szCs w:val="28"/>
        </w:rPr>
        <w:t>obje</w:t>
      </w:r>
      <w:r w:rsidRPr="17415F9F" w:rsidR="252E7EB2">
        <w:rPr>
          <w:sz w:val="28"/>
          <w:szCs w:val="28"/>
        </w:rPr>
        <w:t>ctives</w:t>
      </w:r>
      <w:r w:rsidRPr="17415F9F" w:rsidR="252E7EB2">
        <w:rPr>
          <w:sz w:val="28"/>
          <w:szCs w:val="28"/>
        </w:rPr>
        <w:t xml:space="preserve">, and define their </w:t>
      </w:r>
      <w:r w:rsidRPr="17415F9F" w:rsidR="69CA5036">
        <w:rPr>
          <w:sz w:val="28"/>
          <w:szCs w:val="28"/>
        </w:rPr>
        <w:t>responsibilities</w:t>
      </w:r>
      <w:r w:rsidRPr="17415F9F" w:rsidR="252E7EB2">
        <w:rPr>
          <w:sz w:val="28"/>
          <w:szCs w:val="28"/>
        </w:rPr>
        <w:t>.</w:t>
      </w:r>
      <w:r w:rsidRPr="17415F9F" w:rsidR="24D41EB6">
        <w:rPr>
          <w:sz w:val="28"/>
          <w:szCs w:val="28"/>
        </w:rPr>
        <w:t xml:space="preserve"> In the </w:t>
      </w:r>
      <w:r w:rsidRPr="17415F9F" w:rsidR="24D41EB6">
        <w:rPr>
          <w:sz w:val="28"/>
          <w:szCs w:val="28"/>
        </w:rPr>
        <w:t>storming</w:t>
      </w:r>
      <w:r w:rsidRPr="17415F9F" w:rsidR="24D41EB6">
        <w:rPr>
          <w:sz w:val="28"/>
          <w:szCs w:val="28"/>
        </w:rPr>
        <w:t xml:space="preserve"> stage, conflicts may arise, but these can be resolved by </w:t>
      </w:r>
      <w:r w:rsidRPr="17415F9F" w:rsidR="0CB0CAC1">
        <w:rPr>
          <w:sz w:val="28"/>
          <w:szCs w:val="28"/>
        </w:rPr>
        <w:t xml:space="preserve">promoting open communication. Norming occurs when shared values and norms are </w:t>
      </w:r>
      <w:r w:rsidRPr="17415F9F" w:rsidR="0CB0CAC1">
        <w:rPr>
          <w:sz w:val="28"/>
          <w:szCs w:val="28"/>
        </w:rPr>
        <w:t>es</w:t>
      </w:r>
      <w:r w:rsidRPr="17415F9F" w:rsidR="0E4C9B22">
        <w:rPr>
          <w:sz w:val="28"/>
          <w:szCs w:val="28"/>
        </w:rPr>
        <w:t>tablished</w:t>
      </w:r>
      <w:r w:rsidRPr="17415F9F" w:rsidR="0E4C9B22">
        <w:rPr>
          <w:sz w:val="28"/>
          <w:szCs w:val="28"/>
        </w:rPr>
        <w:t>, leading to greater cooperation within the team.</w:t>
      </w:r>
      <w:r w:rsidRPr="17415F9F" w:rsidR="351CA9A0">
        <w:rPr>
          <w:sz w:val="28"/>
          <w:szCs w:val="28"/>
        </w:rPr>
        <w:t xml:space="preserve"> Finally, in the performing stage the team </w:t>
      </w:r>
      <w:r w:rsidRPr="17415F9F" w:rsidR="27B7C58A">
        <w:rPr>
          <w:sz w:val="28"/>
          <w:szCs w:val="28"/>
        </w:rPr>
        <w:t>works together smoothly and achieves high prod</w:t>
      </w:r>
      <w:r w:rsidRPr="17415F9F" w:rsidR="4D78F07A">
        <w:rPr>
          <w:sz w:val="28"/>
          <w:szCs w:val="28"/>
        </w:rPr>
        <w:t>uctivity.</w:t>
      </w:r>
      <w:r w:rsidRPr="17415F9F" w:rsidR="7E116660">
        <w:rPr>
          <w:sz w:val="28"/>
          <w:szCs w:val="28"/>
        </w:rPr>
        <w:t xml:space="preserve"> The same I </w:t>
      </w:r>
      <w:r w:rsidRPr="17415F9F" w:rsidR="7E116660">
        <w:rPr>
          <w:sz w:val="28"/>
          <w:szCs w:val="28"/>
        </w:rPr>
        <w:t>identify</w:t>
      </w:r>
      <w:r w:rsidRPr="17415F9F" w:rsidR="7E116660">
        <w:rPr>
          <w:sz w:val="28"/>
          <w:szCs w:val="28"/>
        </w:rPr>
        <w:t xml:space="preserve"> myself and my team going </w:t>
      </w:r>
      <w:r w:rsidRPr="17415F9F" w:rsidR="66B1667C">
        <w:rPr>
          <w:sz w:val="28"/>
          <w:szCs w:val="28"/>
        </w:rPr>
        <w:t xml:space="preserve">through all </w:t>
      </w:r>
      <w:r w:rsidRPr="17415F9F" w:rsidR="0CCEEA51">
        <w:rPr>
          <w:sz w:val="28"/>
          <w:szCs w:val="28"/>
        </w:rPr>
        <w:t xml:space="preserve">the </w:t>
      </w:r>
      <w:r w:rsidRPr="17415F9F" w:rsidR="0E6ABAB2">
        <w:rPr>
          <w:sz w:val="28"/>
          <w:szCs w:val="28"/>
        </w:rPr>
        <w:t>stages,</w:t>
      </w:r>
      <w:r w:rsidRPr="17415F9F" w:rsidR="66B1667C">
        <w:rPr>
          <w:sz w:val="28"/>
          <w:szCs w:val="28"/>
        </w:rPr>
        <w:t xml:space="preserve"> </w:t>
      </w:r>
      <w:r w:rsidRPr="17415F9F" w:rsidR="000446BF">
        <w:rPr>
          <w:sz w:val="28"/>
          <w:szCs w:val="28"/>
        </w:rPr>
        <w:t xml:space="preserve">but </w:t>
      </w:r>
      <w:r w:rsidRPr="17415F9F" w:rsidR="53A84E8E">
        <w:rPr>
          <w:sz w:val="28"/>
          <w:szCs w:val="28"/>
        </w:rPr>
        <w:t xml:space="preserve">I encourage open </w:t>
      </w:r>
      <w:r w:rsidRPr="17415F9F" w:rsidR="5F56B957">
        <w:rPr>
          <w:sz w:val="28"/>
          <w:szCs w:val="28"/>
        </w:rPr>
        <w:t xml:space="preserve">communication, clear goals to help build </w:t>
      </w:r>
      <w:r w:rsidRPr="17415F9F" w:rsidR="6CE727B5">
        <w:rPr>
          <w:sz w:val="28"/>
          <w:szCs w:val="28"/>
        </w:rPr>
        <w:t>trust to</w:t>
      </w:r>
      <w:r w:rsidRPr="17415F9F" w:rsidR="3AD56566">
        <w:rPr>
          <w:sz w:val="28"/>
          <w:szCs w:val="28"/>
        </w:rPr>
        <w:t xml:space="preserve"> </w:t>
      </w:r>
      <w:r w:rsidRPr="17415F9F" w:rsidR="3AD56566">
        <w:rPr>
          <w:sz w:val="28"/>
          <w:szCs w:val="28"/>
        </w:rPr>
        <w:t>establish</w:t>
      </w:r>
      <w:r w:rsidRPr="17415F9F" w:rsidR="3AD56566">
        <w:rPr>
          <w:sz w:val="28"/>
          <w:szCs w:val="28"/>
        </w:rPr>
        <w:t xml:space="preserve"> clear expectations and </w:t>
      </w:r>
      <w:r w:rsidRPr="17415F9F" w:rsidR="49369072">
        <w:rPr>
          <w:sz w:val="28"/>
          <w:szCs w:val="28"/>
        </w:rPr>
        <w:t>define</w:t>
      </w:r>
      <w:r w:rsidRPr="17415F9F" w:rsidR="3AD56566">
        <w:rPr>
          <w:sz w:val="28"/>
          <w:szCs w:val="28"/>
        </w:rPr>
        <w:t xml:space="preserve"> </w:t>
      </w:r>
      <w:r w:rsidRPr="17415F9F" w:rsidR="32D62A52">
        <w:rPr>
          <w:sz w:val="28"/>
          <w:szCs w:val="28"/>
        </w:rPr>
        <w:t>everyone's</w:t>
      </w:r>
      <w:r w:rsidRPr="17415F9F" w:rsidR="60969056">
        <w:rPr>
          <w:sz w:val="28"/>
          <w:szCs w:val="28"/>
        </w:rPr>
        <w:t xml:space="preserve"> roles.</w:t>
      </w:r>
      <w:r w:rsidRPr="17415F9F" w:rsidR="2D18359F">
        <w:rPr>
          <w:sz w:val="28"/>
          <w:szCs w:val="28"/>
        </w:rPr>
        <w:t xml:space="preserve"> Ensuring that team </w:t>
      </w:r>
      <w:r w:rsidRPr="17415F9F" w:rsidR="5CBDEA8D">
        <w:rPr>
          <w:sz w:val="28"/>
          <w:szCs w:val="28"/>
        </w:rPr>
        <w:t>members’</w:t>
      </w:r>
      <w:r w:rsidRPr="17415F9F" w:rsidR="2D18359F">
        <w:rPr>
          <w:sz w:val="28"/>
          <w:szCs w:val="28"/>
        </w:rPr>
        <w:t xml:space="preserve"> goals are in line with the team’s </w:t>
      </w:r>
      <w:r w:rsidRPr="17415F9F" w:rsidR="2D18359F">
        <w:rPr>
          <w:sz w:val="28"/>
          <w:szCs w:val="28"/>
        </w:rPr>
        <w:t>objectives</w:t>
      </w:r>
      <w:r w:rsidRPr="17415F9F" w:rsidR="2D18359F">
        <w:rPr>
          <w:sz w:val="28"/>
          <w:szCs w:val="28"/>
        </w:rPr>
        <w:t xml:space="preserve"> is crucial for achieving success, as </w:t>
      </w:r>
      <w:r w:rsidRPr="17415F9F" w:rsidR="2D18359F">
        <w:rPr>
          <w:sz w:val="28"/>
          <w:szCs w:val="28"/>
        </w:rPr>
        <w:t>stated</w:t>
      </w:r>
      <w:r w:rsidRPr="17415F9F" w:rsidR="2D18359F">
        <w:rPr>
          <w:sz w:val="28"/>
          <w:szCs w:val="28"/>
        </w:rPr>
        <w:t xml:space="preserve"> by Tuckman (1965). When team members have a clear </w:t>
      </w:r>
      <w:r w:rsidRPr="17415F9F" w:rsidR="21536D1B">
        <w:rPr>
          <w:sz w:val="28"/>
          <w:szCs w:val="28"/>
        </w:rPr>
        <w:t>understanding and dedication to a common vision, they collaborate effectively to reach it.</w:t>
      </w:r>
      <w:r w:rsidRPr="17415F9F" w:rsidR="2D18359F">
        <w:rPr>
          <w:sz w:val="28"/>
          <w:szCs w:val="28"/>
        </w:rPr>
        <w:t xml:space="preserve"> </w:t>
      </w:r>
    </w:p>
    <w:p w:rsidR="70B36560" w:rsidP="18D857D1" w:rsidRDefault="70B36560" w14:paraId="397AEFC2" w14:textId="1F37184D">
      <w:pPr>
        <w:pStyle w:val="Normal"/>
        <w:bidi w:val="0"/>
        <w:rPr>
          <w:sz w:val="28"/>
          <w:szCs w:val="28"/>
        </w:rPr>
      </w:pPr>
      <w:r w:rsidRPr="17415F9F" w:rsidR="70B36560">
        <w:rPr>
          <w:sz w:val="28"/>
          <w:szCs w:val="28"/>
        </w:rPr>
        <w:t>Thomas</w:t>
      </w:r>
      <w:r w:rsidRPr="17415F9F" w:rsidR="457B5980">
        <w:rPr>
          <w:sz w:val="28"/>
          <w:szCs w:val="28"/>
        </w:rPr>
        <w:t>-</w:t>
      </w:r>
      <w:r w:rsidRPr="17415F9F" w:rsidR="1884D173">
        <w:rPr>
          <w:sz w:val="28"/>
          <w:szCs w:val="28"/>
        </w:rPr>
        <w:t xml:space="preserve">Kilmann (1974) </w:t>
      </w:r>
      <w:r w:rsidRPr="17415F9F" w:rsidR="1884D173">
        <w:rPr>
          <w:sz w:val="28"/>
          <w:szCs w:val="28"/>
        </w:rPr>
        <w:t>theory</w:t>
      </w:r>
      <w:r w:rsidRPr="17415F9F" w:rsidR="70B36560">
        <w:rPr>
          <w:sz w:val="28"/>
          <w:szCs w:val="28"/>
        </w:rPr>
        <w:t xml:space="preserve"> emphasizes</w:t>
      </w:r>
      <w:r w:rsidRPr="17415F9F" w:rsidR="58A5A236">
        <w:rPr>
          <w:sz w:val="28"/>
          <w:szCs w:val="28"/>
        </w:rPr>
        <w:t xml:space="preserve"> the importance of conflict resolution in teams. Effective teams handle conflict in a pos</w:t>
      </w:r>
      <w:r w:rsidRPr="17415F9F" w:rsidR="0EAABD2B">
        <w:rPr>
          <w:sz w:val="28"/>
          <w:szCs w:val="28"/>
        </w:rPr>
        <w:t xml:space="preserve">itive manner by using different strategies, such as collaboration, </w:t>
      </w:r>
      <w:r w:rsidRPr="17415F9F" w:rsidR="238548F4">
        <w:rPr>
          <w:sz w:val="28"/>
          <w:szCs w:val="28"/>
        </w:rPr>
        <w:t>compromise</w:t>
      </w:r>
      <w:r w:rsidRPr="17415F9F" w:rsidR="0EAABD2B">
        <w:rPr>
          <w:sz w:val="28"/>
          <w:szCs w:val="28"/>
        </w:rPr>
        <w:t xml:space="preserve">, or </w:t>
      </w:r>
      <w:r w:rsidRPr="17415F9F" w:rsidR="24207EFC">
        <w:rPr>
          <w:sz w:val="28"/>
          <w:szCs w:val="28"/>
        </w:rPr>
        <w:t>accommodation</w:t>
      </w:r>
      <w:r w:rsidRPr="17415F9F" w:rsidR="19F283EB">
        <w:rPr>
          <w:sz w:val="28"/>
          <w:szCs w:val="28"/>
        </w:rPr>
        <w:t>, depending on the circumstances. This adaptability enables teams to resolve</w:t>
      </w:r>
      <w:r w:rsidRPr="17415F9F" w:rsidR="5897691C">
        <w:rPr>
          <w:sz w:val="28"/>
          <w:szCs w:val="28"/>
        </w:rPr>
        <w:t xml:space="preserve"> conflicts in a constructive manner and reach mutually </w:t>
      </w:r>
      <w:r w:rsidRPr="17415F9F" w:rsidR="5897691C">
        <w:rPr>
          <w:sz w:val="28"/>
          <w:szCs w:val="28"/>
        </w:rPr>
        <w:t>advantageous</w:t>
      </w:r>
      <w:r w:rsidRPr="17415F9F" w:rsidR="5897691C">
        <w:rPr>
          <w:sz w:val="28"/>
          <w:szCs w:val="28"/>
        </w:rPr>
        <w:t xml:space="preserve"> </w:t>
      </w:r>
      <w:r w:rsidRPr="17415F9F" w:rsidR="4432D65B">
        <w:rPr>
          <w:sz w:val="28"/>
          <w:szCs w:val="28"/>
        </w:rPr>
        <w:t>outcomes.</w:t>
      </w:r>
    </w:p>
    <w:p w:rsidR="7D6B77F4" w:rsidP="18D857D1" w:rsidRDefault="7D6B77F4" w14:paraId="6E50AAD5" w14:textId="2B596A45">
      <w:pPr>
        <w:pStyle w:val="Normal"/>
        <w:bidi w:val="0"/>
        <w:rPr>
          <w:sz w:val="28"/>
          <w:szCs w:val="28"/>
        </w:rPr>
      </w:pPr>
      <w:r w:rsidRPr="17415F9F" w:rsidR="7D6B77F4">
        <w:rPr>
          <w:sz w:val="28"/>
          <w:szCs w:val="28"/>
        </w:rPr>
        <w:t>CONCLUSION:</w:t>
      </w:r>
    </w:p>
    <w:p w:rsidR="62292927" w:rsidP="17415F9F" w:rsidRDefault="62292927" w14:paraId="5DDB068C" w14:textId="243D4347">
      <w:pPr>
        <w:pStyle w:val="Normal"/>
        <w:bidi w:val="0"/>
        <w:rPr>
          <w:sz w:val="28"/>
          <w:szCs w:val="28"/>
        </w:rPr>
      </w:pPr>
      <w:r w:rsidRPr="17415F9F" w:rsidR="62292927">
        <w:rPr>
          <w:sz w:val="28"/>
          <w:szCs w:val="28"/>
        </w:rPr>
        <w:t xml:space="preserve">An effective </w:t>
      </w:r>
      <w:r w:rsidRPr="17415F9F" w:rsidR="3B41BB89">
        <w:rPr>
          <w:sz w:val="28"/>
          <w:szCs w:val="28"/>
        </w:rPr>
        <w:t>team</w:t>
      </w:r>
      <w:r w:rsidRPr="17415F9F" w:rsidR="62292927">
        <w:rPr>
          <w:sz w:val="28"/>
          <w:szCs w:val="28"/>
        </w:rPr>
        <w:t xml:space="preserve"> is not easy to form and requires a </w:t>
      </w:r>
      <w:r w:rsidRPr="17415F9F" w:rsidR="7C69ED6B">
        <w:rPr>
          <w:sz w:val="28"/>
          <w:szCs w:val="28"/>
        </w:rPr>
        <w:t>thorough</w:t>
      </w:r>
      <w:r w:rsidRPr="17415F9F" w:rsidR="62292927">
        <w:rPr>
          <w:sz w:val="28"/>
          <w:szCs w:val="28"/>
        </w:rPr>
        <w:t xml:space="preserve"> </w:t>
      </w:r>
      <w:r w:rsidRPr="17415F9F" w:rsidR="0A90BADA">
        <w:rPr>
          <w:sz w:val="28"/>
          <w:szCs w:val="28"/>
        </w:rPr>
        <w:t>approach,</w:t>
      </w:r>
      <w:r w:rsidRPr="17415F9F" w:rsidR="20E0498A">
        <w:rPr>
          <w:sz w:val="28"/>
          <w:szCs w:val="28"/>
        </w:rPr>
        <w:t xml:space="preserve"> but </w:t>
      </w:r>
      <w:r w:rsidRPr="17415F9F" w:rsidR="5DA44AA7">
        <w:rPr>
          <w:sz w:val="28"/>
          <w:szCs w:val="28"/>
        </w:rPr>
        <w:t xml:space="preserve">teams can improve their effectiveness and achieve success by using the findings from </w:t>
      </w:r>
      <w:r w:rsidRPr="17415F9F" w:rsidR="493FB7E6">
        <w:rPr>
          <w:sz w:val="28"/>
          <w:szCs w:val="28"/>
        </w:rPr>
        <w:t xml:space="preserve">Belbin, </w:t>
      </w:r>
      <w:r w:rsidRPr="17415F9F" w:rsidR="3C077B22">
        <w:rPr>
          <w:sz w:val="28"/>
          <w:szCs w:val="28"/>
        </w:rPr>
        <w:t>Tuckman, and</w:t>
      </w:r>
      <w:r w:rsidRPr="17415F9F" w:rsidR="493FB7E6">
        <w:rPr>
          <w:sz w:val="28"/>
          <w:szCs w:val="28"/>
        </w:rPr>
        <w:t xml:space="preserve"> Thomas-Kilmann theories.</w:t>
      </w:r>
      <w:r w:rsidRPr="17415F9F" w:rsidR="4304C842">
        <w:rPr>
          <w:sz w:val="28"/>
          <w:szCs w:val="28"/>
        </w:rPr>
        <w:t xml:space="preserve"> Creating </w:t>
      </w:r>
      <w:r w:rsidRPr="17415F9F" w:rsidR="798E1558">
        <w:rPr>
          <w:sz w:val="28"/>
          <w:szCs w:val="28"/>
        </w:rPr>
        <w:t>a dedicated team</w:t>
      </w:r>
      <w:r w:rsidRPr="17415F9F" w:rsidR="4304C842">
        <w:rPr>
          <w:sz w:val="28"/>
          <w:szCs w:val="28"/>
        </w:rPr>
        <w:t xml:space="preserve"> involves accepting </w:t>
      </w:r>
      <w:r w:rsidRPr="17415F9F" w:rsidR="0B3C727D">
        <w:rPr>
          <w:sz w:val="28"/>
          <w:szCs w:val="28"/>
        </w:rPr>
        <w:t>dissimilar roles</w:t>
      </w:r>
      <w:r w:rsidRPr="17415F9F" w:rsidR="60F30A2A">
        <w:rPr>
          <w:sz w:val="28"/>
          <w:szCs w:val="28"/>
        </w:rPr>
        <w:t xml:space="preserve"> and</w:t>
      </w:r>
      <w:r w:rsidRPr="17415F9F" w:rsidR="2EA03581">
        <w:rPr>
          <w:sz w:val="28"/>
          <w:szCs w:val="28"/>
        </w:rPr>
        <w:t xml:space="preserve"> </w:t>
      </w:r>
      <w:r w:rsidRPr="17415F9F" w:rsidR="6EFFFEFA">
        <w:rPr>
          <w:sz w:val="28"/>
          <w:szCs w:val="28"/>
        </w:rPr>
        <w:t>going through</w:t>
      </w:r>
      <w:r w:rsidRPr="17415F9F" w:rsidR="2EA03581">
        <w:rPr>
          <w:sz w:val="28"/>
          <w:szCs w:val="28"/>
        </w:rPr>
        <w:t xml:space="preserve"> development stages </w:t>
      </w:r>
      <w:r w:rsidRPr="17415F9F" w:rsidR="4C978D4B">
        <w:rPr>
          <w:sz w:val="28"/>
          <w:szCs w:val="28"/>
        </w:rPr>
        <w:t xml:space="preserve">using conflict resolution strategies. </w:t>
      </w:r>
    </w:p>
    <w:p w:rsidR="423103DF" w:rsidP="17415F9F" w:rsidRDefault="423103DF" w14:paraId="54BB803E" w14:textId="62BD9FF3">
      <w:pPr>
        <w:pStyle w:val="Normal"/>
        <w:bidi w:val="0"/>
        <w:rPr>
          <w:sz w:val="28"/>
          <w:szCs w:val="28"/>
        </w:rPr>
      </w:pPr>
      <w:r w:rsidRPr="17415F9F" w:rsidR="423103DF">
        <w:rPr>
          <w:sz w:val="28"/>
          <w:szCs w:val="28"/>
        </w:rPr>
        <w:t>REFERENCES:</w:t>
      </w:r>
    </w:p>
    <w:p w:rsidR="660ABFEB" w:rsidP="17415F9F" w:rsidRDefault="660ABFEB" w14:paraId="49361330" w14:textId="03BA74CF">
      <w:pPr>
        <w:pStyle w:val="Normal"/>
        <w:bidi w:val="0"/>
        <w:rPr>
          <w:sz w:val="28"/>
          <w:szCs w:val="28"/>
        </w:rPr>
      </w:pPr>
      <w:r w:rsidRPr="17415F9F" w:rsidR="660ABFEB">
        <w:rPr>
          <w:sz w:val="28"/>
          <w:szCs w:val="28"/>
        </w:rPr>
        <w:t xml:space="preserve">Belbin, R. </w:t>
      </w:r>
      <w:r w:rsidRPr="17415F9F" w:rsidR="31340CC3">
        <w:rPr>
          <w:sz w:val="28"/>
          <w:szCs w:val="28"/>
        </w:rPr>
        <w:t>M. (</w:t>
      </w:r>
      <w:r w:rsidRPr="17415F9F" w:rsidR="423103DF">
        <w:rPr>
          <w:sz w:val="28"/>
          <w:szCs w:val="28"/>
        </w:rPr>
        <w:t>2010). Team Roles at Work. Routled</w:t>
      </w:r>
      <w:r w:rsidRPr="17415F9F" w:rsidR="6A8E5F2F">
        <w:rPr>
          <w:sz w:val="28"/>
          <w:szCs w:val="28"/>
        </w:rPr>
        <w:t>ge</w:t>
      </w:r>
    </w:p>
    <w:p w:rsidR="2E07DE1E" w:rsidP="17415F9F" w:rsidRDefault="2E07DE1E" w14:paraId="36C20DEF" w14:textId="5CDC9BE6">
      <w:pPr>
        <w:pStyle w:val="Normal"/>
        <w:bidi w:val="0"/>
        <w:rPr>
          <w:sz w:val="28"/>
          <w:szCs w:val="28"/>
        </w:rPr>
      </w:pPr>
      <w:r w:rsidRPr="17415F9F" w:rsidR="2E07DE1E">
        <w:rPr>
          <w:sz w:val="28"/>
          <w:szCs w:val="28"/>
        </w:rPr>
        <w:t xml:space="preserve">John Adair </w:t>
      </w:r>
      <w:r w:rsidRPr="17415F9F" w:rsidR="708D038B">
        <w:rPr>
          <w:sz w:val="28"/>
          <w:szCs w:val="28"/>
        </w:rPr>
        <w:t>(Pan</w:t>
      </w:r>
      <w:r w:rsidRPr="17415F9F" w:rsidR="2E07DE1E">
        <w:rPr>
          <w:sz w:val="28"/>
          <w:szCs w:val="28"/>
        </w:rPr>
        <w:t xml:space="preserve"> Macmillan,2</w:t>
      </w:r>
      <w:r w:rsidRPr="17415F9F" w:rsidR="78F5BDF5">
        <w:rPr>
          <w:sz w:val="28"/>
          <w:szCs w:val="28"/>
        </w:rPr>
        <w:t>009). Effective teambuilding: How to make a winning team.</w:t>
      </w:r>
    </w:p>
    <w:p w:rsidR="455D3284" w:rsidP="17415F9F" w:rsidRDefault="455D3284" w14:paraId="5BEE1DD9" w14:textId="3B7D4495">
      <w:pPr>
        <w:pStyle w:val="Normal"/>
        <w:bidi w:val="0"/>
        <w:rPr>
          <w:sz w:val="28"/>
          <w:szCs w:val="28"/>
        </w:rPr>
      </w:pPr>
      <w:r w:rsidRPr="17415F9F" w:rsidR="455D3284">
        <w:rPr>
          <w:sz w:val="28"/>
          <w:szCs w:val="28"/>
        </w:rPr>
        <w:t>Tuckman, B. W. (1965). Developmenta</w:t>
      </w:r>
      <w:r w:rsidRPr="17415F9F" w:rsidR="2B163B81">
        <w:rPr>
          <w:sz w:val="28"/>
          <w:szCs w:val="28"/>
        </w:rPr>
        <w:t xml:space="preserve">l sequence in small groups. </w:t>
      </w:r>
      <w:r w:rsidRPr="17415F9F" w:rsidR="4B050ABE">
        <w:rPr>
          <w:sz w:val="28"/>
          <w:szCs w:val="28"/>
        </w:rPr>
        <w:t>Psychological Bulletin, 63(6), 384-399.</w:t>
      </w:r>
    </w:p>
    <w:p w:rsidR="30BE13BB" w:rsidP="17415F9F" w:rsidRDefault="30BE13BB" w14:paraId="5F307DD2" w14:textId="10EBF353">
      <w:pPr>
        <w:pStyle w:val="Normal"/>
        <w:bidi w:val="0"/>
        <w:rPr>
          <w:sz w:val="28"/>
          <w:szCs w:val="28"/>
        </w:rPr>
      </w:pPr>
      <w:r w:rsidRPr="17415F9F" w:rsidR="30BE13BB">
        <w:rPr>
          <w:sz w:val="28"/>
          <w:szCs w:val="28"/>
        </w:rPr>
        <w:t>Thomas, K. W., &amp; Kilmann, R. H.</w:t>
      </w:r>
      <w:r w:rsidRPr="17415F9F" w:rsidR="75455D2E">
        <w:rPr>
          <w:sz w:val="28"/>
          <w:szCs w:val="28"/>
        </w:rPr>
        <w:t xml:space="preserve"> </w:t>
      </w:r>
      <w:r w:rsidRPr="17415F9F" w:rsidR="30BE13BB">
        <w:rPr>
          <w:sz w:val="28"/>
          <w:szCs w:val="28"/>
        </w:rPr>
        <w:t>(1974).</w:t>
      </w:r>
      <w:r w:rsidRPr="17415F9F" w:rsidR="617BBDBE">
        <w:rPr>
          <w:sz w:val="28"/>
          <w:szCs w:val="28"/>
        </w:rPr>
        <w:t xml:space="preserve"> Thomas- Kilmann Conflict Mode Instrument </w:t>
      </w:r>
      <w:r w:rsidRPr="17415F9F" w:rsidR="4EB56B85">
        <w:rPr>
          <w:sz w:val="28"/>
          <w:szCs w:val="28"/>
        </w:rPr>
        <w:t>(TKI</w:t>
      </w:r>
      <w:r w:rsidRPr="17415F9F" w:rsidR="617BBDBE">
        <w:rPr>
          <w:sz w:val="28"/>
          <w:szCs w:val="28"/>
        </w:rPr>
        <w:t xml:space="preserve">). </w:t>
      </w:r>
    </w:p>
    <w:p w:rsidR="17415F9F" w:rsidP="17415F9F" w:rsidRDefault="17415F9F" w14:paraId="2B37FB52" w14:textId="2684691F">
      <w:pPr>
        <w:pStyle w:val="Normal"/>
        <w:bidi w:val="0"/>
        <w:rPr>
          <w:sz w:val="28"/>
          <w:szCs w:val="28"/>
        </w:rPr>
      </w:pPr>
    </w:p>
    <w:p w:rsidR="18D857D1" w:rsidP="18D857D1" w:rsidRDefault="18D857D1" w14:paraId="71197D69" w14:textId="0FB5EAF9">
      <w:pPr>
        <w:pStyle w:val="Normal"/>
        <w:bidi w:val="0"/>
        <w:rPr>
          <w:sz w:val="28"/>
          <w:szCs w:val="28"/>
        </w:rPr>
      </w:pPr>
    </w:p>
    <w:p w:rsidR="18D857D1" w:rsidP="18D857D1" w:rsidRDefault="18D857D1" w14:paraId="455F8753" w14:textId="3A5F0643">
      <w:pPr>
        <w:pStyle w:val="Normal"/>
        <w:bidi w:val="0"/>
        <w:rPr>
          <w:sz w:val="28"/>
          <w:szCs w:val="28"/>
        </w:rPr>
      </w:pPr>
    </w:p>
    <w:p w:rsidR="18D857D1" w:rsidP="18D857D1" w:rsidRDefault="18D857D1" w14:paraId="46DADA1C" w14:textId="18E8BF29">
      <w:pPr>
        <w:pStyle w:val="Normal"/>
        <w:bidi w:val="0"/>
        <w:rPr>
          <w:sz w:val="28"/>
          <w:szCs w:val="28"/>
        </w:rPr>
      </w:pPr>
    </w:p>
    <w:p w:rsidR="41A9F8EC" w:rsidP="41A9F8EC" w:rsidRDefault="41A9F8EC" w14:paraId="6FDB1F4D" w14:textId="42AA735F">
      <w:pPr>
        <w:pStyle w:val="Normal"/>
        <w:bidi w:val="0"/>
        <w:rPr>
          <w:sz w:val="28"/>
          <w:szCs w:val="28"/>
        </w:rPr>
      </w:pPr>
    </w:p>
    <w:p w:rsidR="41A9F8EC" w:rsidP="41A9F8EC" w:rsidRDefault="41A9F8EC" w14:paraId="7D2DB2B7" w14:textId="39211603">
      <w:pPr>
        <w:pStyle w:val="Normal"/>
        <w:bidi w:val="0"/>
        <w:rPr>
          <w:sz w:val="28"/>
          <w:szCs w:val="28"/>
        </w:rPr>
      </w:pPr>
    </w:p>
    <w:p w:rsidR="3617434B" w:rsidP="3617434B" w:rsidRDefault="3617434B" w14:paraId="52ADBF09" w14:textId="1732CFE2">
      <w:pPr>
        <w:pStyle w:val="Normal"/>
        <w:bidi w:val="0"/>
        <w:rPr>
          <w:sz w:val="28"/>
          <w:szCs w:val="28"/>
        </w:rPr>
      </w:pPr>
    </w:p>
    <w:p w:rsidR="03225852" w:rsidP="03225852" w:rsidRDefault="03225852" w14:paraId="170234A8" w14:textId="6D17AE7E">
      <w:pPr>
        <w:pStyle w:val="Normal"/>
        <w:bidi w:val="0"/>
        <w:rPr>
          <w:sz w:val="28"/>
          <w:szCs w:val="28"/>
        </w:rPr>
      </w:pPr>
    </w:p>
    <w:p w:rsidR="03225852" w:rsidP="03225852" w:rsidRDefault="03225852" w14:paraId="6809F1BB" w14:textId="6F3A4299">
      <w:pPr>
        <w:pStyle w:val="Normal"/>
        <w:bidi w:val="0"/>
        <w:rPr>
          <w:sz w:val="32"/>
          <w:szCs w:val="32"/>
        </w:rPr>
      </w:pPr>
    </w:p>
    <w:sectPr w:rsidR="00F55DCD">
      <w:footerReference w:type="default" r:id="rId8"/>
      <w:pgSz w:w="12240" w:h="15840" w:orient="portrait"/>
      <w:pgMar w:top="1260" w:right="1260" w:bottom="1260" w:left="126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endnote w:type="separator" w:id="-1">
    <w:p xmlns:wp14="http://schemas.microsoft.com/office/word/2010/wordml" w:rsidR="00F55DCD" w:rsidRDefault="00377929" w14:paraId="41C8F396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F55DCD" w:rsidRDefault="00377929" w14:paraId="72A3D3EC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sdt>
    <w:sdtPr>
      <w:id w:val="-1910603826"/>
      <w:docPartObj>
        <w:docPartGallery w:val="Page Numbers (Bottom of Page)"/>
        <w:docPartUnique/>
      </w:docPartObj>
    </w:sdtPr>
    <w:sdtEndPr/>
    <w:sdtContent>
      <w:p xmlns:wp14="http://schemas.microsoft.com/office/word/2010/wordml" w:rsidR="00F55DCD" w:rsidRDefault="00377929" w14:paraId="2903CBC8" wp14:textId="7777777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Pr="2159C080" w:rsidR="2159C080">
          <w:rPr>
            <w:noProof/>
          </w:rP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otnote w:type="separator" w:id="-1">
    <w:p xmlns:wp14="http://schemas.microsoft.com/office/word/2010/wordml" w:rsidR="00F55DCD" w:rsidRDefault="00377929" w14:paraId="0D0B940D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F55DCD" w:rsidRDefault="00377929" w14:paraId="0E27B00A" wp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VhtMV4nk" int2:invalidationBookmarkName="" int2:hashCode="ja6QQs7tE7uC44" int2:id="c8kStWlu">
      <int2:state int2:type="WordDesignerComplexDecoratorAnnotationType" int2:value="Reviewed"/>
    </int2:bookmark>
    <int2:bookmark int2:bookmarkName="_Int_TT4WPbs7" int2:invalidationBookmarkName="" int2:hashCode="VN561AICvhDiTp" int2:id="81L080NY">
      <int2:state int2:type="WordDesignerComplexDecoratorAnnotationType" int2:value="Reviewed"/>
    </int2:bookmark>
    <int2:bookmark int2:bookmarkName="_Int_odBidxNy" int2:invalidationBookmarkName="" int2:hashCode="9tIDLgjBAGP24m" int2:id="OjLiHpVq">
      <int2:state int2:type="WordDesignerComplexDecoratorAnnotationType" int2:value="Reviewed"/>
    </int2:bookmark>
    <int2:bookmark int2:bookmarkName="_Int_fWJGM858" int2:invalidationBookmarkName="" int2:hashCode="AKMQz9Pfw0fBAz" int2:id="KVfZc0cr">
      <int2:state int2:type="WordDesignerComplexDecoratorAnnotationType" int2:value="Reviewed"/>
    </int2:bookmark>
    <int2:bookmark int2:bookmarkName="_Int_gCBqhK6A" int2:invalidationBookmarkName="" int2:hashCode="UwsFX01QfdDoOG" int2:id="FhCy2tCl">
      <int2:state int2:type="WordDesignerComplexDecoratorAnnotationType" int2:value="Reviewed"/>
    </int2:bookmark>
    <int2:bookmark int2:bookmarkName="_Int_KStfCWSq" int2:invalidationBookmarkName="" int2:hashCode="fY3x0Ah9XGQCvE" int2:id="wPjJnzfk">
      <int2:state int2:type="WordDesignerComplexDecoratorAnnotationType" int2:value="Reviewed"/>
    </int2:bookmark>
    <int2:bookmark int2:bookmarkName="_Int_JDhsRJaJ" int2:invalidationBookmarkName="" int2:hashCode="2jmj7l5rSw0yVb" int2:id="8WfkTRSG">
      <int2:state int2:type="WordDesignerComplexDecoratorAnnotationType" int2:value="Reviewed"/>
    </int2:bookmark>
    <int2:bookmark int2:bookmarkName="_Int_4ThP5Sf5" int2:invalidationBookmarkName="" int2:hashCode="ja6QQs7tE7uC44" int2:id="dHGFxzW3">
      <int2:state int2:type="WordDesignerComplexDecoratorAnnotationType" int2:value="Reviewed"/>
    </int2:bookmark>
    <int2:bookmark int2:bookmarkName="_Int_mkMnutpE" int2:invalidationBookmarkName="" int2:hashCode="VN561AICvhDiTp" int2:id="TsGN6qNS">
      <int2:state int2:type="WordDesignerComplexDecoratorAnnotationType" int2:value="Reviewed"/>
    </int2:bookmark>
    <int2:bookmark int2:bookmarkName="_Int_396Iq5Mb" int2:invalidationBookmarkName="" int2:hashCode="9tIDLgjBAGP24m" int2:id="Qe2D36ch">
      <int2:state int2:type="WordDesignerComplexDecoratorAnnotationType" int2:value="Reviewed"/>
    </int2:bookmark>
    <int2:bookmark int2:bookmarkName="_Int_LDuOmt7p" int2:invalidationBookmarkName="" int2:hashCode="AKMQz9Pfw0fBAz" int2:id="SH14NEhA">
      <int2:state int2:type="WordDesignerComplexDecoratorAnnotationType" int2:value="Reviewed"/>
    </int2:bookmark>
    <int2:bookmark int2:bookmarkName="_Int_N8zTnMzN" int2:invalidationBookmarkName="" int2:hashCode="UwsFX01QfdDoOG" int2:id="bsPj4G08">
      <int2:state int2:type="WordDesignerComplexDecoratorAnnotationType" int2:value="Reviewed"/>
    </int2:bookmark>
    <int2:bookmark int2:bookmarkName="_Int_zcN8c3i1" int2:invalidationBookmarkName="" int2:hashCode="fY3x0Ah9XGQCvE" int2:id="8J3qFIB8">
      <int2:state int2:type="WordDesignerComplexDecoratorAnnotationType" int2:value="Reviewed"/>
    </int2:bookmark>
    <int2:bookmark int2:bookmarkName="_Int_1eIVeVhr" int2:invalidationBookmarkName="" int2:hashCode="ja6QQs7tE7uC44" int2:id="6oR6vpeP">
      <int2:state int2:type="WordDesignerComplexDecoratorAnnotationType" int2:value="Reviewed"/>
    </int2:bookmark>
    <int2:bookmark int2:bookmarkName="_Int_QId2HP0u" int2:invalidationBookmarkName="" int2:hashCode="VN561AICvhDiTp" int2:id="KSGkdGpM">
      <int2:state int2:type="WordDesignerComplexDecoratorAnnotationType" int2:value="Reviewed"/>
    </int2:bookmark>
    <int2:bookmark int2:bookmarkName="_Int_LPgX2jWw" int2:invalidationBookmarkName="" int2:hashCode="9tIDLgjBAGP24m" int2:id="Ja3i0wMO">
      <int2:state int2:type="WordDesignerComplexDecoratorAnnotationType" int2:value="Reviewed"/>
    </int2:bookmark>
    <int2:bookmark int2:bookmarkName="_Int_y9clVzAy" int2:invalidationBookmarkName="" int2:hashCode="AKMQz9Pfw0fBAz" int2:id="VhaE0I2D">
      <int2:state int2:type="WordDesignerComplexDecoratorAnnotationType" int2:value="Reviewed"/>
    </int2:bookmark>
    <int2:bookmark int2:bookmarkName="_Int_AHBcngwu" int2:invalidationBookmarkName="" int2:hashCode="UwsFX01QfdDoOG" int2:id="eWjsVv1P">
      <int2:state int2:type="WordDesignerComplexDecoratorAnnotationType" int2:value="Reviewed"/>
    </int2:bookmark>
    <int2:bookmark int2:bookmarkName="_Int_H8ZIHL9E" int2:invalidationBookmarkName="" int2:hashCode="fY3x0Ah9XGQCvE" int2:id="mGwdpEjP">
      <int2:state int2:type="WordDesignerComplexDecoratorAnnotationType" int2:value="Reviewed"/>
    </int2:bookmark>
  </int2:observations>
  <int2:intelligenceSettings/>
</int2:intelligence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8"/>
    <w:multiLevelType w:val="singleLevel"/>
    <w:tmpl w:val="123CC79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>
    <w:nsid w:val="FFFFFF89"/>
    <w:multiLevelType w:val="singleLevel"/>
    <w:tmpl w:val="B4EEB328"/>
    <w:lvl w:ilvl="0">
      <w:start w:val="1"/>
      <w:numFmt w:val="bullet"/>
      <w:pStyle w:val="ListBullet"/>
      <w:lvlText w:val=""/>
      <w:lvlJc w:val="left"/>
      <w:pPr>
        <w:ind w:left="360" w:hanging="360"/>
      </w:pPr>
      <w:rPr>
        <w:rFonts w:hint="default" w:ascii="Wingdings" w:hAnsi="Wingdings"/>
      </w:rPr>
    </w:lvl>
  </w:abstractNum>
  <w:abstractNum w:abstractNumId="2">
    <w:nsid w:val="64794803"/>
    <w:multiLevelType w:val="hybridMultilevel"/>
    <w:tmpl w:val="9B42B14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>
    <w:nsid w:val="79B32A71"/>
    <w:multiLevelType w:val="hybridMultilevel"/>
    <w:tmpl w:val="D596901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>
    <w:nsid w:val="7E653ADA"/>
    <w:multiLevelType w:val="hybridMultilevel"/>
    <w:tmpl w:val="F87A0B88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0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displayBackgroundShape/>
  <w:trackRevisions w:val="false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5DCD"/>
    <w:rsid w:val="000446BF"/>
    <w:rsid w:val="00377929"/>
    <w:rsid w:val="0048E88E"/>
    <w:rsid w:val="00AF349C"/>
    <w:rsid w:val="00F55DCD"/>
    <w:rsid w:val="0194C2D8"/>
    <w:rsid w:val="02155C32"/>
    <w:rsid w:val="022DF65B"/>
    <w:rsid w:val="023FEDA6"/>
    <w:rsid w:val="02EE6915"/>
    <w:rsid w:val="03225852"/>
    <w:rsid w:val="034E133A"/>
    <w:rsid w:val="04187807"/>
    <w:rsid w:val="0493C600"/>
    <w:rsid w:val="050D2579"/>
    <w:rsid w:val="0517F822"/>
    <w:rsid w:val="058F25D1"/>
    <w:rsid w:val="05ABF868"/>
    <w:rsid w:val="05D1E9FD"/>
    <w:rsid w:val="06E7A010"/>
    <w:rsid w:val="07118E7B"/>
    <w:rsid w:val="0752F024"/>
    <w:rsid w:val="079EDAFF"/>
    <w:rsid w:val="080EF1D2"/>
    <w:rsid w:val="08EFA7F3"/>
    <w:rsid w:val="0930777C"/>
    <w:rsid w:val="0A0DE801"/>
    <w:rsid w:val="0A1F40D2"/>
    <w:rsid w:val="0A90BADA"/>
    <w:rsid w:val="0B14FA60"/>
    <w:rsid w:val="0B3BA51E"/>
    <w:rsid w:val="0B3C727D"/>
    <w:rsid w:val="0B4C424D"/>
    <w:rsid w:val="0B7C66FD"/>
    <w:rsid w:val="0CB0CAC1"/>
    <w:rsid w:val="0CCEEA51"/>
    <w:rsid w:val="0D18375E"/>
    <w:rsid w:val="0D55AEC5"/>
    <w:rsid w:val="0DC31916"/>
    <w:rsid w:val="0E4C9B22"/>
    <w:rsid w:val="0E6ABAB2"/>
    <w:rsid w:val="0E783C24"/>
    <w:rsid w:val="0EAABD2B"/>
    <w:rsid w:val="0F04B715"/>
    <w:rsid w:val="0F0BB652"/>
    <w:rsid w:val="0F53D6CD"/>
    <w:rsid w:val="0FFB8D47"/>
    <w:rsid w:val="100F1641"/>
    <w:rsid w:val="1085D219"/>
    <w:rsid w:val="10EFA72E"/>
    <w:rsid w:val="11AAE6A2"/>
    <w:rsid w:val="125F4DF3"/>
    <w:rsid w:val="12AE0A18"/>
    <w:rsid w:val="12C33C85"/>
    <w:rsid w:val="1344877B"/>
    <w:rsid w:val="1430798B"/>
    <w:rsid w:val="14AD7B4F"/>
    <w:rsid w:val="14BDBCDE"/>
    <w:rsid w:val="14CEF613"/>
    <w:rsid w:val="1503A257"/>
    <w:rsid w:val="1529E57C"/>
    <w:rsid w:val="16055FBA"/>
    <w:rsid w:val="162B2F86"/>
    <w:rsid w:val="16C5B5DD"/>
    <w:rsid w:val="173C8770"/>
    <w:rsid w:val="17415F9F"/>
    <w:rsid w:val="1744EB03"/>
    <w:rsid w:val="182215AC"/>
    <w:rsid w:val="1833F3A2"/>
    <w:rsid w:val="184C724B"/>
    <w:rsid w:val="185E78BE"/>
    <w:rsid w:val="1884D173"/>
    <w:rsid w:val="18D857D1"/>
    <w:rsid w:val="18E08780"/>
    <w:rsid w:val="19F283EB"/>
    <w:rsid w:val="1B161A28"/>
    <w:rsid w:val="1B59B66E"/>
    <w:rsid w:val="1B961980"/>
    <w:rsid w:val="1D0BF84C"/>
    <w:rsid w:val="1D31E9E1"/>
    <w:rsid w:val="1D92A097"/>
    <w:rsid w:val="1EA33526"/>
    <w:rsid w:val="1F08B1BF"/>
    <w:rsid w:val="1F21831D"/>
    <w:rsid w:val="1F457A81"/>
    <w:rsid w:val="1F55C959"/>
    <w:rsid w:val="1FFC4ACB"/>
    <w:rsid w:val="203D1394"/>
    <w:rsid w:val="2043990E"/>
    <w:rsid w:val="204CFEAA"/>
    <w:rsid w:val="20A48220"/>
    <w:rsid w:val="20E0498A"/>
    <w:rsid w:val="21536D1B"/>
    <w:rsid w:val="2159C080"/>
    <w:rsid w:val="21DAD5E8"/>
    <w:rsid w:val="22055B04"/>
    <w:rsid w:val="2215172E"/>
    <w:rsid w:val="225E81FE"/>
    <w:rsid w:val="238548F4"/>
    <w:rsid w:val="23DC22E2"/>
    <w:rsid w:val="24207EFC"/>
    <w:rsid w:val="24344CAF"/>
    <w:rsid w:val="248855E7"/>
    <w:rsid w:val="24D41EB6"/>
    <w:rsid w:val="25170A31"/>
    <w:rsid w:val="252E7EB2"/>
    <w:rsid w:val="2662E12F"/>
    <w:rsid w:val="2671A6FE"/>
    <w:rsid w:val="26B2DA92"/>
    <w:rsid w:val="26BC175D"/>
    <w:rsid w:val="27547CE5"/>
    <w:rsid w:val="2760DB3E"/>
    <w:rsid w:val="27B7C58A"/>
    <w:rsid w:val="27E4B44F"/>
    <w:rsid w:val="27F4D4BA"/>
    <w:rsid w:val="281F1119"/>
    <w:rsid w:val="282D45D0"/>
    <w:rsid w:val="284EAAF3"/>
    <w:rsid w:val="285AB9BC"/>
    <w:rsid w:val="2939D632"/>
    <w:rsid w:val="29C91631"/>
    <w:rsid w:val="29F68A1D"/>
    <w:rsid w:val="2A3E73A4"/>
    <w:rsid w:val="2A65EE43"/>
    <w:rsid w:val="2A901AAE"/>
    <w:rsid w:val="2AEE14FF"/>
    <w:rsid w:val="2B163B81"/>
    <w:rsid w:val="2B316E70"/>
    <w:rsid w:val="2B4876F4"/>
    <w:rsid w:val="2B925A7E"/>
    <w:rsid w:val="2C861D71"/>
    <w:rsid w:val="2D18359F"/>
    <w:rsid w:val="2D1A1BBE"/>
    <w:rsid w:val="2D451A41"/>
    <w:rsid w:val="2DE2E1CD"/>
    <w:rsid w:val="2E07DE1E"/>
    <w:rsid w:val="2EA03581"/>
    <w:rsid w:val="2EEBCB92"/>
    <w:rsid w:val="2F12DC7B"/>
    <w:rsid w:val="2F5186B1"/>
    <w:rsid w:val="2F6BED23"/>
    <w:rsid w:val="2FE25874"/>
    <w:rsid w:val="3020D7E6"/>
    <w:rsid w:val="3044D7C7"/>
    <w:rsid w:val="3087FD79"/>
    <w:rsid w:val="308AA973"/>
    <w:rsid w:val="30BE13BB"/>
    <w:rsid w:val="31340CC3"/>
    <w:rsid w:val="320E802F"/>
    <w:rsid w:val="3251F830"/>
    <w:rsid w:val="32A38DE5"/>
    <w:rsid w:val="32B514A8"/>
    <w:rsid w:val="32CA5381"/>
    <w:rsid w:val="32D62A52"/>
    <w:rsid w:val="33277E83"/>
    <w:rsid w:val="3395C41D"/>
    <w:rsid w:val="34074042"/>
    <w:rsid w:val="343F5E46"/>
    <w:rsid w:val="34A241A0"/>
    <w:rsid w:val="351CA9A0"/>
    <w:rsid w:val="3537DBFE"/>
    <w:rsid w:val="35412A4A"/>
    <w:rsid w:val="35A383E0"/>
    <w:rsid w:val="35E31C2D"/>
    <w:rsid w:val="35FB9911"/>
    <w:rsid w:val="3617434B"/>
    <w:rsid w:val="3618F096"/>
    <w:rsid w:val="363501A0"/>
    <w:rsid w:val="36746292"/>
    <w:rsid w:val="36793530"/>
    <w:rsid w:val="37557559"/>
    <w:rsid w:val="37557559"/>
    <w:rsid w:val="378D0C31"/>
    <w:rsid w:val="37F2786A"/>
    <w:rsid w:val="38140103"/>
    <w:rsid w:val="382A413D"/>
    <w:rsid w:val="3912CF69"/>
    <w:rsid w:val="395FF5A7"/>
    <w:rsid w:val="39842D71"/>
    <w:rsid w:val="39B97AC2"/>
    <w:rsid w:val="3A5C2B5B"/>
    <w:rsid w:val="3A84D51D"/>
    <w:rsid w:val="3AADC819"/>
    <w:rsid w:val="3AB1508E"/>
    <w:rsid w:val="3AC4C837"/>
    <w:rsid w:val="3AD56566"/>
    <w:rsid w:val="3B41BB89"/>
    <w:rsid w:val="3B8C3F5E"/>
    <w:rsid w:val="3C077B22"/>
    <w:rsid w:val="3C262388"/>
    <w:rsid w:val="3C54ED67"/>
    <w:rsid w:val="3C770A15"/>
    <w:rsid w:val="3CB5753F"/>
    <w:rsid w:val="3D2CDAC0"/>
    <w:rsid w:val="3DA60960"/>
    <w:rsid w:val="3EAC63ED"/>
    <w:rsid w:val="3EAC68FD"/>
    <w:rsid w:val="3F200829"/>
    <w:rsid w:val="3F2AA93A"/>
    <w:rsid w:val="3F6B5C38"/>
    <w:rsid w:val="3F6BB779"/>
    <w:rsid w:val="3F7575B5"/>
    <w:rsid w:val="3F89FE73"/>
    <w:rsid w:val="3FD3B970"/>
    <w:rsid w:val="4030A9CC"/>
    <w:rsid w:val="40B31105"/>
    <w:rsid w:val="41285E8A"/>
    <w:rsid w:val="413409BB"/>
    <w:rsid w:val="41A9F8EC"/>
    <w:rsid w:val="41C93B3D"/>
    <w:rsid w:val="41F01A92"/>
    <w:rsid w:val="41F71195"/>
    <w:rsid w:val="422A33D7"/>
    <w:rsid w:val="423103DF"/>
    <w:rsid w:val="42FBAA38"/>
    <w:rsid w:val="4304C842"/>
    <w:rsid w:val="4392E1F6"/>
    <w:rsid w:val="439742AC"/>
    <w:rsid w:val="43A25556"/>
    <w:rsid w:val="4432D65B"/>
    <w:rsid w:val="4533130D"/>
    <w:rsid w:val="455D3284"/>
    <w:rsid w:val="457392D5"/>
    <w:rsid w:val="457B5980"/>
    <w:rsid w:val="45E4D25F"/>
    <w:rsid w:val="45F93FF7"/>
    <w:rsid w:val="464ED8F6"/>
    <w:rsid w:val="46B70151"/>
    <w:rsid w:val="46CEE36E"/>
    <w:rsid w:val="475F2CA2"/>
    <w:rsid w:val="480A15CC"/>
    <w:rsid w:val="4852D1B2"/>
    <w:rsid w:val="488B6301"/>
    <w:rsid w:val="489241B6"/>
    <w:rsid w:val="489B7A8F"/>
    <w:rsid w:val="49369072"/>
    <w:rsid w:val="493FB7E6"/>
    <w:rsid w:val="49BA8BA2"/>
    <w:rsid w:val="4B050ABE"/>
    <w:rsid w:val="4BC303C3"/>
    <w:rsid w:val="4BDA3997"/>
    <w:rsid w:val="4C978D4B"/>
    <w:rsid w:val="4CDB9F54"/>
    <w:rsid w:val="4D2642D5"/>
    <w:rsid w:val="4D78F07A"/>
    <w:rsid w:val="4DAC1302"/>
    <w:rsid w:val="4E56DD5B"/>
    <w:rsid w:val="4EB56B85"/>
    <w:rsid w:val="4EC21336"/>
    <w:rsid w:val="4FAF0043"/>
    <w:rsid w:val="50A8CED3"/>
    <w:rsid w:val="50B0913C"/>
    <w:rsid w:val="513B59D7"/>
    <w:rsid w:val="52063E5C"/>
    <w:rsid w:val="52063E5C"/>
    <w:rsid w:val="524C619D"/>
    <w:rsid w:val="5274CDC0"/>
    <w:rsid w:val="52C68828"/>
    <w:rsid w:val="52E2F7C6"/>
    <w:rsid w:val="536545FB"/>
    <w:rsid w:val="53A20EBD"/>
    <w:rsid w:val="53A84E8E"/>
    <w:rsid w:val="53DA0876"/>
    <w:rsid w:val="54827166"/>
    <w:rsid w:val="54B523D1"/>
    <w:rsid w:val="54BA6C89"/>
    <w:rsid w:val="55292360"/>
    <w:rsid w:val="5584025F"/>
    <w:rsid w:val="55BCEF52"/>
    <w:rsid w:val="55F63B64"/>
    <w:rsid w:val="5608961D"/>
    <w:rsid w:val="560ECAFA"/>
    <w:rsid w:val="561E41C7"/>
    <w:rsid w:val="569CE6BD"/>
    <w:rsid w:val="56CBDEDB"/>
    <w:rsid w:val="5871D60C"/>
    <w:rsid w:val="5897691C"/>
    <w:rsid w:val="58A5A236"/>
    <w:rsid w:val="58F75F91"/>
    <w:rsid w:val="593A8471"/>
    <w:rsid w:val="59571179"/>
    <w:rsid w:val="59D82596"/>
    <w:rsid w:val="5AA852F1"/>
    <w:rsid w:val="5B5FC4FE"/>
    <w:rsid w:val="5BF22ABD"/>
    <w:rsid w:val="5C2F0053"/>
    <w:rsid w:val="5CBDEA8D"/>
    <w:rsid w:val="5D7B8B25"/>
    <w:rsid w:val="5DA44AA7"/>
    <w:rsid w:val="5EDBE7DF"/>
    <w:rsid w:val="5EE02486"/>
    <w:rsid w:val="5F56B957"/>
    <w:rsid w:val="5F6652C3"/>
    <w:rsid w:val="5FB075C3"/>
    <w:rsid w:val="5FBF5BFA"/>
    <w:rsid w:val="5FCCB25F"/>
    <w:rsid w:val="60103673"/>
    <w:rsid w:val="60969056"/>
    <w:rsid w:val="60F30A2A"/>
    <w:rsid w:val="613DB9C2"/>
    <w:rsid w:val="617BBDBE"/>
    <w:rsid w:val="61D51E86"/>
    <w:rsid w:val="61FB18CA"/>
    <w:rsid w:val="62292927"/>
    <w:rsid w:val="62BA33FA"/>
    <w:rsid w:val="62F1A7F3"/>
    <w:rsid w:val="6416D409"/>
    <w:rsid w:val="642B64B9"/>
    <w:rsid w:val="6492CD1D"/>
    <w:rsid w:val="6492CD1D"/>
    <w:rsid w:val="64A5CCB9"/>
    <w:rsid w:val="64B3BE05"/>
    <w:rsid w:val="65168C2F"/>
    <w:rsid w:val="657CE156"/>
    <w:rsid w:val="660ABFEB"/>
    <w:rsid w:val="6639F537"/>
    <w:rsid w:val="663D3C64"/>
    <w:rsid w:val="66AA24FC"/>
    <w:rsid w:val="66B1667C"/>
    <w:rsid w:val="66E6F9C4"/>
    <w:rsid w:val="6762F187"/>
    <w:rsid w:val="67D90CC5"/>
    <w:rsid w:val="68AF97B3"/>
    <w:rsid w:val="68C6ECF6"/>
    <w:rsid w:val="68C88C6C"/>
    <w:rsid w:val="6974DD26"/>
    <w:rsid w:val="69CA5036"/>
    <w:rsid w:val="69FD10D7"/>
    <w:rsid w:val="69FD10D7"/>
    <w:rsid w:val="6A203330"/>
    <w:rsid w:val="6A7D6A6D"/>
    <w:rsid w:val="6A8E5F2F"/>
    <w:rsid w:val="6AF7852A"/>
    <w:rsid w:val="6B22FF89"/>
    <w:rsid w:val="6B8F8C39"/>
    <w:rsid w:val="6BD09354"/>
    <w:rsid w:val="6BE2714A"/>
    <w:rsid w:val="6BF31B9B"/>
    <w:rsid w:val="6CE727B5"/>
    <w:rsid w:val="6D7C94A9"/>
    <w:rsid w:val="6DAD2594"/>
    <w:rsid w:val="6E2F25EC"/>
    <w:rsid w:val="6E419CE9"/>
    <w:rsid w:val="6E7397FC"/>
    <w:rsid w:val="6EA95138"/>
    <w:rsid w:val="6EFFFEFA"/>
    <w:rsid w:val="6F0B3422"/>
    <w:rsid w:val="6F3BB61F"/>
    <w:rsid w:val="6FE5CE9C"/>
    <w:rsid w:val="6FFB504F"/>
    <w:rsid w:val="704F8D20"/>
    <w:rsid w:val="708D038B"/>
    <w:rsid w:val="708DDC0A"/>
    <w:rsid w:val="7095C990"/>
    <w:rsid w:val="70B36560"/>
    <w:rsid w:val="70B4A1A6"/>
    <w:rsid w:val="70BD2CD4"/>
    <w:rsid w:val="70E4C656"/>
    <w:rsid w:val="70F70A82"/>
    <w:rsid w:val="71348763"/>
    <w:rsid w:val="71516FB5"/>
    <w:rsid w:val="7215AF1D"/>
    <w:rsid w:val="7251B2CE"/>
    <w:rsid w:val="72562F82"/>
    <w:rsid w:val="738F0037"/>
    <w:rsid w:val="75455D2E"/>
    <w:rsid w:val="756C81F4"/>
    <w:rsid w:val="7577759A"/>
    <w:rsid w:val="764CAECE"/>
    <w:rsid w:val="76D6CE95"/>
    <w:rsid w:val="7738843B"/>
    <w:rsid w:val="775CEF86"/>
    <w:rsid w:val="78A36B2B"/>
    <w:rsid w:val="78A422B6"/>
    <w:rsid w:val="78AE0B5E"/>
    <w:rsid w:val="78F5BDF5"/>
    <w:rsid w:val="7977C52C"/>
    <w:rsid w:val="798E1558"/>
    <w:rsid w:val="7A13A962"/>
    <w:rsid w:val="7A64B239"/>
    <w:rsid w:val="7AFBAC05"/>
    <w:rsid w:val="7C3A00AB"/>
    <w:rsid w:val="7C69ED6B"/>
    <w:rsid w:val="7CE6EDA9"/>
    <w:rsid w:val="7D6B77F4"/>
    <w:rsid w:val="7D6BAEF7"/>
    <w:rsid w:val="7D9D3C48"/>
    <w:rsid w:val="7DAF1129"/>
    <w:rsid w:val="7DC6D817"/>
    <w:rsid w:val="7E116660"/>
    <w:rsid w:val="7E1AF7F1"/>
    <w:rsid w:val="7E3DDA6F"/>
    <w:rsid w:val="7E5502B9"/>
    <w:rsid w:val="7E9B88B2"/>
    <w:rsid w:val="7EBF1884"/>
    <w:rsid w:val="7F35118C"/>
    <w:rsid w:val="7FD2EF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055FBA"/>
  <w15:chartTrackingRefBased/>
  <w15:docId w15:val="{4E576927-FEF3-4DC1-9DA4-510F39AB9B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color w:val="5A5A5A" w:themeColor="text2" w:themeTint="BF"/>
        <w:sz w:val="21"/>
        <w:szCs w:val="21"/>
        <w:lang w:val="en-US" w:eastAsia="en-US" w:bidi="ar-SA"/>
      </w:rPr>
    </w:rPrDefault>
    <w:pPrDefault>
      <w:pPr>
        <w:spacing w:after="20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uiPriority="98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159C080"/>
    <w:rPr>
      <w:rFonts w:ascii="Quire Sans"/>
      <w:b w:val="0"/>
      <w:bCs w:val="0"/>
      <w:i w:val="0"/>
      <w:iCs w:val="0"/>
      <w:color w:val="auto"/>
      <w:sz w:val="22"/>
      <w:szCs w:val="22"/>
      <w:u w:val="none"/>
    </w:rPr>
    <w:pPr>
      <w:spacing w:before="0" w:after="240"/>
      <w:jc w:val="both"/>
    </w:pPr>
  </w:style>
  <w:style w:type="paragraph" w:styleId="Heading1">
    <w:uiPriority w:val="9"/>
    <w:name w:val="heading 1"/>
    <w:basedOn w:val="Normal"/>
    <w:next w:val="Normal"/>
    <w:link w:val="Heading1Char"/>
    <w:qFormat/>
    <w:rsid w:val="2159C080"/>
    <w:rPr>
      <w:rFonts w:ascii="Sagona ExtraLight" w:hAnsi="" w:eastAsia="" w:cs=""/>
      <w:color w:val="AB2929"/>
      <w:sz w:val="42"/>
      <w:szCs w:val="42"/>
    </w:rPr>
    <w:pPr>
      <w:keepNext w:val="1"/>
      <w:keepLines w:val="1"/>
      <w:spacing w:before="480" w:after="80"/>
      <w:jc w:val="left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159C080"/>
    <w:rPr>
      <w:rFonts w:ascii="Sagona Book" w:hAnsi="" w:eastAsia="" w:cs=""/>
      <w:color w:val="AB2929"/>
      <w:sz w:val="32"/>
      <w:szCs w:val="32"/>
    </w:rPr>
    <w:pPr>
      <w:keepNext w:val="1"/>
      <w:keepLines w:val="1"/>
      <w:spacing w:before="240" w:after="80"/>
      <w:jc w:val="left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159C080"/>
    <w:rPr>
      <w:rFonts w:ascii="Sagona Book" w:hAnsi="" w:eastAsia="" w:cs=""/>
      <w:color w:val="AB2929"/>
      <w:sz w:val="30"/>
      <w:szCs w:val="30"/>
    </w:rPr>
    <w:pPr>
      <w:keepNext w:val="1"/>
      <w:keepLines w:val="1"/>
      <w:spacing w:before="240" w:after="80"/>
      <w:jc w:val="left"/>
      <w:outlineLvl w:val="2"/>
    </w:pPr>
  </w:style>
  <w:style w:type="paragraph" w:styleId="Heading4">
    <w:uiPriority w:val="9"/>
    <w:name w:val="heading 4"/>
    <w:basedOn w:val="Normal"/>
    <w:next w:val="Normal"/>
    <w:semiHidden/>
    <w:unhideWhenUsed/>
    <w:link w:val="Heading4Char"/>
    <w:qFormat/>
    <w:rsid w:val="2159C080"/>
    <w:rPr>
      <w:rFonts w:ascii="Sagona Book" w:hAnsi="" w:eastAsia="" w:cs=""/>
      <w:color w:val="AB2929"/>
      <w:sz w:val="28"/>
      <w:szCs w:val="28"/>
    </w:rPr>
    <w:pPr>
      <w:keepNext w:val="1"/>
      <w:keepLines w:val="1"/>
      <w:spacing w:before="240" w:after="80"/>
      <w:jc w:val="left"/>
      <w:outlineLvl w:val="3"/>
    </w:pPr>
  </w:style>
  <w:style w:type="paragraph" w:styleId="Heading5">
    <w:uiPriority w:val="9"/>
    <w:name w:val="heading 5"/>
    <w:basedOn w:val="Normal"/>
    <w:next w:val="Normal"/>
    <w:semiHidden/>
    <w:unhideWhenUsed/>
    <w:link w:val="Heading5Char"/>
    <w:qFormat/>
    <w:rsid w:val="2159C080"/>
    <w:rPr>
      <w:rFonts w:ascii="Sagona Book" w:hAnsi="" w:eastAsia="" w:cs=""/>
      <w:color w:val="AB2929"/>
      <w:sz w:val="27"/>
      <w:szCs w:val="27"/>
    </w:rPr>
    <w:pPr>
      <w:keepNext w:val="1"/>
      <w:keepLines w:val="1"/>
      <w:spacing w:before="240" w:after="80"/>
      <w:jc w:val="left"/>
      <w:outlineLvl w:val="4"/>
    </w:pPr>
  </w:style>
  <w:style w:type="paragraph" w:styleId="Heading6">
    <w:uiPriority w:val="9"/>
    <w:name w:val="heading 6"/>
    <w:basedOn w:val="Normal"/>
    <w:next w:val="Normal"/>
    <w:semiHidden/>
    <w:unhideWhenUsed/>
    <w:link w:val="Heading6Char"/>
    <w:qFormat/>
    <w:rsid w:val="2159C080"/>
    <w:rPr>
      <w:rFonts w:ascii="Sagona Book" w:hAnsi="" w:eastAsia="" w:cs=""/>
      <w:color w:val="AB2929"/>
      <w:sz w:val="26"/>
      <w:szCs w:val="26"/>
    </w:rPr>
    <w:pPr>
      <w:keepNext w:val="1"/>
      <w:keepLines w:val="1"/>
      <w:spacing w:before="240" w:after="80"/>
      <w:jc w:val="left"/>
      <w:outlineLvl w:val="5"/>
    </w:pPr>
  </w:style>
  <w:style w:type="paragraph" w:styleId="Heading7">
    <w:uiPriority w:val="9"/>
    <w:name w:val="heading 7"/>
    <w:basedOn w:val="Normal"/>
    <w:next w:val="Normal"/>
    <w:semiHidden/>
    <w:unhideWhenUsed/>
    <w:link w:val="Heading7Char"/>
    <w:qFormat/>
    <w:rsid w:val="2159C080"/>
    <w:rPr>
      <w:rFonts w:ascii="Sagona Book" w:hAnsi="" w:eastAsia="" w:cs=""/>
      <w:color w:val="AB2929"/>
      <w:sz w:val="25"/>
      <w:szCs w:val="25"/>
    </w:rPr>
    <w:pPr>
      <w:keepNext w:val="1"/>
      <w:keepLines w:val="1"/>
      <w:spacing w:before="240" w:after="80"/>
      <w:jc w:val="left"/>
      <w:outlineLvl w:val="6"/>
    </w:pPr>
  </w:style>
  <w:style w:type="paragraph" w:styleId="Heading8">
    <w:uiPriority w:val="9"/>
    <w:name w:val="heading 8"/>
    <w:basedOn w:val="Normal"/>
    <w:next w:val="Normal"/>
    <w:semiHidden/>
    <w:unhideWhenUsed/>
    <w:link w:val="Heading8Char"/>
    <w:qFormat/>
    <w:rsid w:val="2159C080"/>
    <w:rPr>
      <w:rFonts w:ascii="Sagona Book" w:hAnsi="" w:eastAsia="" w:cs=""/>
      <w:color w:val="AB2929"/>
      <w:sz w:val="23"/>
      <w:szCs w:val="23"/>
    </w:rPr>
    <w:pPr>
      <w:keepNext w:val="1"/>
      <w:keepLines w:val="1"/>
      <w:spacing w:before="240" w:after="80"/>
      <w:jc w:val="left"/>
      <w:outlineLvl w:val="7"/>
    </w:pPr>
  </w:style>
  <w:style w:type="paragraph" w:styleId="Heading9">
    <w:uiPriority w:val="9"/>
    <w:name w:val="heading 9"/>
    <w:basedOn w:val="Normal"/>
    <w:next w:val="Normal"/>
    <w:semiHidden/>
    <w:unhideWhenUsed/>
    <w:link w:val="Heading9Char"/>
    <w:qFormat/>
    <w:rsid w:val="2159C080"/>
    <w:rPr>
      <w:rFonts w:ascii="Sagona Book" w:hAnsi="" w:eastAsia="" w:cs=""/>
      <w:color w:val="AB2929"/>
    </w:rPr>
    <w:pPr>
      <w:keepNext w:val="1"/>
      <w:keepLines w:val="1"/>
      <w:spacing w:before="240" w:after="80"/>
      <w:jc w:val="left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eading1Char" w:customStyle="true">
    <w:uiPriority w:val="9"/>
    <w:name w:val="Heading 1 Char"/>
    <w:basedOn w:val="DefaultParagraphFont"/>
    <w:link w:val="Heading1"/>
    <w:rsid w:val="2159C080"/>
    <w:rPr>
      <w:rFonts w:ascii="Sagona ExtraLight" w:hAnsi="" w:eastAsia="" w:cs=""/>
      <w:b w:val="0"/>
      <w:bCs w:val="0"/>
      <w:i w:val="0"/>
      <w:iCs w:val="0"/>
      <w:color w:val="AB2929"/>
      <w:sz w:val="42"/>
      <w:szCs w:val="42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2159C080"/>
    <w:rPr>
      <w:rFonts w:ascii="Sagona Book" w:hAnsi="" w:eastAsia="" w:cs=""/>
      <w:b w:val="0"/>
      <w:bCs w:val="0"/>
      <w:i w:val="0"/>
      <w:iCs w:val="0"/>
      <w:color w:val="AB2929"/>
      <w:sz w:val="32"/>
      <w:szCs w:val="32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2159C080"/>
    <w:rPr>
      <w:rFonts w:ascii="Sagona Book" w:hAnsi="" w:eastAsia="" w:cs=""/>
      <w:b w:val="0"/>
      <w:bCs w:val="0"/>
      <w:i w:val="0"/>
      <w:iCs w:val="0"/>
      <w:color w:val="AB2929"/>
      <w:sz w:val="30"/>
      <w:szCs w:val="30"/>
      <w:u w:val="none"/>
    </w:rPr>
  </w:style>
  <w:style w:type="paragraph" w:styleId="Title">
    <w:uiPriority w:val="10"/>
    <w:name w:val="Title"/>
    <w:basedOn w:val="Normal"/>
    <w:link w:val="TitleChar"/>
    <w:qFormat/>
    <w:rsid w:val="2159C080"/>
    <w:rPr>
      <w:rFonts w:ascii="Sagona ExtraLight" w:hAnsi="" w:eastAsia="" w:cs=""/>
      <w:color w:val="262626" w:themeColor="text1" w:themeTint="D9" w:themeShade="FF"/>
      <w:sz w:val="76"/>
      <w:szCs w:val="76"/>
    </w:rPr>
    <w:pPr>
      <w:spacing w:after="160"/>
      <w:jc w:val="center"/>
    </w:pPr>
  </w:style>
  <w:style w:type="character" w:styleId="TitleChar" w:customStyle="true">
    <w:uiPriority w:val="10"/>
    <w:name w:val="Title Char"/>
    <w:basedOn w:val="DefaultParagraphFont"/>
    <w:link w:val="Title"/>
    <w:rsid w:val="2159C080"/>
    <w:rPr>
      <w:rFonts w:ascii="Sagona ExtraLight" w:hAnsi="" w:eastAsia="" w:cs=""/>
      <w:b w:val="0"/>
      <w:bCs w:val="0"/>
      <w:i w:val="0"/>
      <w:iCs w:val="0"/>
      <w:color w:val="262626" w:themeColor="text1" w:themeTint="D9" w:themeShade="FF"/>
      <w:sz w:val="76"/>
      <w:szCs w:val="76"/>
      <w:u w:val="none"/>
    </w:rPr>
  </w:style>
  <w:style w:type="character" w:styleId="Heading4Char" w:customStyle="true">
    <w:uiPriority w:val="9"/>
    <w:name w:val="Heading 4 Char"/>
    <w:basedOn w:val="DefaultParagraphFont"/>
    <w:semiHidden/>
    <w:link w:val="Heading4"/>
    <w:rsid w:val="2159C080"/>
    <w:rPr>
      <w:rFonts w:ascii="Sagona Book" w:hAnsi="" w:eastAsia="" w:cs=""/>
      <w:b w:val="0"/>
      <w:bCs w:val="0"/>
      <w:i w:val="0"/>
      <w:iCs w:val="0"/>
      <w:color w:val="AB2929"/>
      <w:sz w:val="28"/>
      <w:szCs w:val="28"/>
      <w:u w:val="none"/>
    </w:rPr>
  </w:style>
  <w:style w:type="character" w:styleId="Heading5Char" w:customStyle="true">
    <w:uiPriority w:val="9"/>
    <w:name w:val="Heading 5 Char"/>
    <w:basedOn w:val="DefaultParagraphFont"/>
    <w:semiHidden/>
    <w:link w:val="Heading5"/>
    <w:rsid w:val="2159C080"/>
    <w:rPr>
      <w:rFonts w:ascii="Sagona Book" w:hAnsi="" w:eastAsia="" w:cs=""/>
      <w:b w:val="0"/>
      <w:bCs w:val="0"/>
      <w:i w:val="0"/>
      <w:iCs w:val="0"/>
      <w:color w:val="AB2929"/>
      <w:sz w:val="27"/>
      <w:szCs w:val="27"/>
      <w:u w:val="none"/>
    </w:rPr>
  </w:style>
  <w:style w:type="character" w:styleId="Heading6Char" w:customStyle="true">
    <w:uiPriority w:val="9"/>
    <w:name w:val="Heading 6 Char"/>
    <w:basedOn w:val="DefaultParagraphFont"/>
    <w:semiHidden/>
    <w:link w:val="Heading6"/>
    <w:rsid w:val="2159C080"/>
    <w:rPr>
      <w:rFonts w:ascii="Sagona Book" w:hAnsi="" w:eastAsia="" w:cs=""/>
      <w:b w:val="0"/>
      <w:bCs w:val="0"/>
      <w:i w:val="0"/>
      <w:iCs w:val="0"/>
      <w:color w:val="AB2929"/>
      <w:sz w:val="26"/>
      <w:szCs w:val="26"/>
      <w:u w:val="none"/>
    </w:rPr>
  </w:style>
  <w:style w:type="character" w:styleId="Heading7Char" w:customStyle="true">
    <w:uiPriority w:val="9"/>
    <w:name w:val="Heading 7 Char"/>
    <w:basedOn w:val="DefaultParagraphFont"/>
    <w:semiHidden/>
    <w:link w:val="Heading7"/>
    <w:rsid w:val="2159C080"/>
    <w:rPr>
      <w:rFonts w:ascii="Sagona Book" w:hAnsi="" w:eastAsia="" w:cs=""/>
      <w:b w:val="0"/>
      <w:bCs w:val="0"/>
      <w:i w:val="0"/>
      <w:iCs w:val="0"/>
      <w:color w:val="AB2929"/>
      <w:sz w:val="25"/>
      <w:szCs w:val="25"/>
      <w:u w:val="none"/>
    </w:rPr>
  </w:style>
  <w:style w:type="character" w:styleId="Heading8Char" w:customStyle="true">
    <w:uiPriority w:val="9"/>
    <w:name w:val="Heading 8 Char"/>
    <w:basedOn w:val="DefaultParagraphFont"/>
    <w:semiHidden/>
    <w:link w:val="Heading8"/>
    <w:rsid w:val="2159C080"/>
    <w:rPr>
      <w:rFonts w:ascii="Sagona Book" w:hAnsi="" w:eastAsia="" w:cs=""/>
      <w:b w:val="0"/>
      <w:bCs w:val="0"/>
      <w:i w:val="0"/>
      <w:iCs w:val="0"/>
      <w:color w:val="AB2929"/>
      <w:sz w:val="23"/>
      <w:szCs w:val="23"/>
      <w:u w:val="none"/>
    </w:rPr>
  </w:style>
  <w:style w:type="character" w:styleId="Heading9Char" w:customStyle="true">
    <w:uiPriority w:val="9"/>
    <w:name w:val="Heading 9 Char"/>
    <w:basedOn w:val="DefaultParagraphFont"/>
    <w:semiHidden/>
    <w:link w:val="Heading9"/>
    <w:rsid w:val="2159C080"/>
    <w:rPr>
      <w:rFonts w:ascii="Sagona Book" w:hAnsi="" w:eastAsia="" w:cs=""/>
      <w:b w:val="0"/>
      <w:bCs w:val="0"/>
      <w:i w:val="0"/>
      <w:iCs w:val="0"/>
      <w:color w:val="AB2929"/>
      <w:sz w:val="22"/>
      <w:szCs w:val="22"/>
      <w:u w:val="none"/>
    </w:rPr>
  </w:style>
  <w:style w:type="paragraph" w:styleId="ListNumber">
    <w:uiPriority w:val="98"/>
    <w:name w:val="List Number"/>
    <w:basedOn w:val="Normal"/>
    <w:qFormat/>
    <w:rsid w:val="2159C080"/>
    <w:pPr>
      <w:numPr>
        <w:ilvl w:val="0"/>
        <w:numId w:val="4"/>
      </w:numPr>
      <w:tabs>
        <w:tab w:val="num" w:leader="none" w:pos="360"/>
      </w:tabs>
      <w:spacing/>
      <w:ind w:left="360" w:hanging="360"/>
      <w:contextualSpacing/>
    </w:pPr>
  </w:style>
  <w:style w:type="paragraph" w:styleId="ListBullet">
    <w:uiPriority w:val="98"/>
    <w:name w:val="List Bullet"/>
    <w:basedOn w:val="Normal"/>
    <w:qFormat/>
    <w:rsid w:val="2159C080"/>
    <w:pPr>
      <w:numPr>
        <w:ilvl w:val="0"/>
        <w:numId w:val="5"/>
      </w:numPr>
      <w:spacing/>
      <w:ind w:left="360" w:hanging="360"/>
      <w:contextualSpacing/>
    </w:pPr>
  </w:style>
  <w:style w:type="paragraph" w:styleId="Subtitle">
    <w:uiPriority w:val="11"/>
    <w:name w:val="Subtitle"/>
    <w:basedOn w:val="Normal"/>
    <w:link w:val="SubtitleChar"/>
    <w:qFormat/>
    <w:rsid w:val="2159C080"/>
    <w:rPr>
      <w:rFonts w:ascii="Sagona ExtraLight" w:hAnsi="" w:eastAsia="" w:cs=""/>
      <w:color w:val="AB2929"/>
      <w:sz w:val="48"/>
      <w:szCs w:val="48"/>
    </w:rPr>
    <w:pPr>
      <w:spacing w:after="480"/>
      <w:jc w:val="center"/>
    </w:pPr>
  </w:style>
  <w:style w:type="character" w:styleId="SubtitleChar" w:customStyle="true">
    <w:uiPriority w:val="11"/>
    <w:name w:val="Subtitle Char"/>
    <w:basedOn w:val="DefaultParagraphFont"/>
    <w:link w:val="Subtitle"/>
    <w:rsid w:val="2159C080"/>
    <w:rPr>
      <w:rFonts w:ascii="Sagona ExtraLight" w:hAnsi="" w:eastAsia="" w:cs=""/>
      <w:b w:val="0"/>
      <w:bCs w:val="0"/>
      <w:i w:val="0"/>
      <w:iCs w:val="0"/>
      <w:color w:val="AB2929"/>
      <w:sz w:val="48"/>
      <w:szCs w:val="48"/>
      <w:u w:val="none"/>
    </w:rPr>
  </w:style>
  <w:style w:type="paragraph" w:styleId="Header">
    <w:uiPriority w:val="99"/>
    <w:name w:val="header"/>
    <w:basedOn w:val="Normal"/>
    <w:unhideWhenUsed/>
    <w:link w:val="HeaderChar"/>
    <w:rsid w:val="2159C080"/>
    <w:pPr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2159C080"/>
    <w:rPr>
      <w:rFonts w:ascii="Quire Sans"/>
      <w:b w:val="0"/>
      <w:bCs w:val="0"/>
      <w:i w:val="0"/>
      <w:iCs w:val="0"/>
      <w:color w:val="auto"/>
      <w:sz w:val="22"/>
      <w:szCs w:val="22"/>
      <w:u w:val="none"/>
    </w:rPr>
  </w:style>
  <w:style w:type="paragraph" w:styleId="Footer">
    <w:uiPriority w:val="99"/>
    <w:name w:val="footer"/>
    <w:basedOn w:val="Normal"/>
    <w:unhideWhenUsed/>
    <w:link w:val="FooterChar"/>
    <w:rsid w:val="2159C080"/>
    <w:rPr>
      <w:color w:val="C8C8C8" w:themeColor="text2" w:themeTint="40" w:themeShade="FF"/>
    </w:rPr>
    <w:pPr>
      <w:spacing w:after="0"/>
      <w:jc w:val="right"/>
    </w:pPr>
  </w:style>
  <w:style w:type="character" w:styleId="FooterChar" w:customStyle="true">
    <w:uiPriority w:val="99"/>
    <w:name w:val="Footer Char"/>
    <w:basedOn w:val="DefaultParagraphFont"/>
    <w:link w:val="Footer"/>
    <w:rsid w:val="2159C080"/>
    <w:rPr>
      <w:rFonts w:ascii="Quire Sans"/>
      <w:b w:val="0"/>
      <w:bCs w:val="0"/>
      <w:i w:val="0"/>
      <w:iCs w:val="0"/>
      <w:color w:val="C8C8C8" w:themeColor="text2" w:themeTint="40" w:themeShade="FF"/>
      <w:sz w:val="22"/>
      <w:szCs w:val="22"/>
      <w:u w:val="none"/>
    </w:rPr>
  </w:style>
  <w:style w:type="paragraph" w:styleId="Quote">
    <w:uiPriority w:val="29"/>
    <w:name w:val="Quote"/>
    <w:basedOn w:val="Normal"/>
    <w:next w:val="Normal"/>
    <w:link w:val="QuoteChar"/>
    <w:qFormat/>
    <w:rsid w:val="2159C080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2159C080"/>
    <w:rPr>
      <w:i w:val="1"/>
      <w:iCs w:val="1"/>
      <w:color w:val="EA4D2E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2159C080"/>
    <w:pPr>
      <w:spacing/>
      <w:ind w:left="0" w:hanging="360"/>
      <w:contextualSpacing/>
    </w:pPr>
  </w:style>
  <w:style w:type="character" w:styleId="QuoteChar" w:customStyle="true">
    <w:uiPriority w:val="29"/>
    <w:name w:val="Quote Char"/>
    <w:basedOn w:val="DefaultParagraphFont"/>
    <w:link w:val="Quote"/>
    <w:rsid w:val="2159C080"/>
    <w:rPr>
      <w:rFonts w:ascii="Quire Sans"/>
      <w:b w:val="0"/>
      <w:bCs w:val="0"/>
      <w:i w:val="1"/>
      <w:iCs w:val="1"/>
      <w:color w:val="404040" w:themeColor="text1" w:themeTint="BF" w:themeShade="FF"/>
      <w:sz w:val="22"/>
      <w:szCs w:val="22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2159C080"/>
    <w:rPr>
      <w:rFonts w:ascii="Quire Sans"/>
      <w:b w:val="0"/>
      <w:bCs w:val="0"/>
      <w:i w:val="1"/>
      <w:iCs w:val="1"/>
      <w:color w:val="EA4D2E" w:themeColor="accent1" w:themeTint="FF" w:themeShade="FF"/>
      <w:sz w:val="22"/>
      <w:szCs w:val="22"/>
      <w:u w:val="none"/>
    </w:rPr>
  </w:style>
  <w:style w:type="paragraph" w:styleId="TOC1">
    <w:uiPriority w:val="39"/>
    <w:name w:val="toc 1"/>
    <w:basedOn w:val="Normal"/>
    <w:next w:val="Normal"/>
    <w:unhideWhenUsed/>
    <w:rsid w:val="2159C08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159C08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159C08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159C08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159C08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159C08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159C08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159C08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159C08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159C080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2159C080"/>
    <w:rPr>
      <w:rFonts w:ascii="Quire Sans"/>
      <w:b w:val="0"/>
      <w:bCs w:val="0"/>
      <w:i w:val="0"/>
      <w:iCs w:val="0"/>
      <w:color w:val="auto"/>
      <w:sz w:val="20"/>
      <w:szCs w:val="20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2159C080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2159C080"/>
    <w:rPr>
      <w:rFonts w:ascii="Quire Sans"/>
      <w:b w:val="0"/>
      <w:bCs w:val="0"/>
      <w:i w:val="0"/>
      <w:iCs w:val="0"/>
      <w:color w:val="auto"/>
      <w:sz w:val="20"/>
      <w:szCs w:val="20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BookTitle" mc:Ignorable="w14">
    <w:name xmlns:w="http://schemas.openxmlformats.org/wordprocessingml/2006/main" w:val="Book Title"/>
    <w:basedOn xmlns:w="http://schemas.openxmlformats.org/wordprocessingml/2006/main" w:val="DefaultParagraphFont"/>
    <w:uiPriority xmlns:w="http://schemas.openxmlformats.org/wordprocessingml/2006/main" w:val="33"/>
    <w:qFormat xmlns:w="http://schemas.openxmlformats.org/wordprocessingml/2006/main"/>
    <w:rPr xmlns:w="http://schemas.openxmlformats.org/wordprocessingml/2006/main">
      <w:b/>
      <w:bCs/>
      <w:i/>
      <w:iCs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Strong" mc:Ignorable="w14">
    <w:name xmlns:w="http://schemas.openxmlformats.org/wordprocessingml/2006/main" w:val="Strong"/>
    <w:basedOn xmlns:w="http://schemas.openxmlformats.org/wordprocessingml/2006/main" w:val="DefaultParagraphFont"/>
    <w:uiPriority xmlns:w="http://schemas.openxmlformats.org/wordprocessingml/2006/main" w:val="22"/>
    <w:qFormat xmlns:w="http://schemas.openxmlformats.org/wordprocessingml/2006/main"/>
    <w:rPr xmlns:w="http://schemas.openxmlformats.org/wordprocessingml/2006/main"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image" Target="/media/image.png" Id="R5f604851511448f2" /><Relationship Type="http://schemas.microsoft.com/office/2020/10/relationships/intelligence" Target="intelligence2.xml" Id="R80af470e6061460b" /></Relationships>
</file>

<file path=word/theme/theme1.xml><?xml version="1.0" encoding="utf-8"?>
<a:theme xmlns:a="http://schemas.openxmlformats.org/drawingml/2006/main" name="Office Theme">
  <a:themeElements>
    <a:clrScheme name="Custom 2">
      <a:dk1>
        <a:sysClr val="windowText" lastClr="000000"/>
      </a:dk1>
      <a:lt1>
        <a:sysClr val="window" lastClr="FFFFFF"/>
      </a:lt1>
      <a:dk2>
        <a:srgbClr val="242424"/>
      </a:dk2>
      <a:lt2>
        <a:srgbClr val="F5F5F5"/>
      </a:lt2>
      <a:accent1>
        <a:srgbClr val="EA4D2E"/>
      </a:accent1>
      <a:accent2>
        <a:srgbClr val="737373"/>
      </a:accent2>
      <a:accent3>
        <a:srgbClr val="2A4F69"/>
      </a:accent3>
      <a:accent4>
        <a:srgbClr val="3AA9E3"/>
      </a:accent4>
      <a:accent5>
        <a:srgbClr val="9EAAB6"/>
      </a:accent5>
      <a:accent6>
        <a:srgbClr val="8A479B"/>
      </a:accent6>
      <a:hlink>
        <a:srgbClr val="3AA9E3"/>
      </a:hlink>
      <a:folHlink>
        <a:srgbClr val="8A479B"/>
      </a:folHlink>
    </a:clrScheme>
    <a:fontScheme name="Segoe UI">
      <a:majorFont>
        <a:latin typeface="Segoe UI"/>
        <a:ea typeface=""/>
        <a:cs typeface=""/>
      </a:majorFont>
      <a:minorFont>
        <a:latin typeface="Segoe U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Cristina Ilies (2239774)</dc:creator>
  <keywords/>
  <dc:description/>
  <lastModifiedBy>Cristina Ilies (2239774)</lastModifiedBy>
  <revision>11</revision>
  <dcterms:created xsi:type="dcterms:W3CDTF">2023-11-22T11:39:48.3754575Z</dcterms:created>
  <dcterms:modified xsi:type="dcterms:W3CDTF">2023-12-02T20:55:32.8439970Z</dcterms:modified>
</coreProperties>
</file>