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1C22CF" w14:textId="77777777" w:rsidR="001B7BE8" w:rsidRDefault="001B7BE8"/>
    <w:p w14:paraId="087019A6" w14:textId="66909976" w:rsidR="00232E1B" w:rsidRDefault="00232E1B"/>
    <w:p w14:paraId="545C3981" w14:textId="7116EA71" w:rsidR="00232E1B" w:rsidRDefault="00232E1B"/>
    <w:p w14:paraId="172CF66D" w14:textId="32F6735D" w:rsidR="00232E1B" w:rsidRDefault="00232E1B"/>
    <w:p w14:paraId="33B4805E" w14:textId="2EAD57DD" w:rsidR="00232E1B" w:rsidRDefault="00232E1B"/>
    <w:p w14:paraId="4B107839" w14:textId="154B357F" w:rsidR="00232E1B" w:rsidRDefault="00232E1B">
      <w:pPr>
        <w:rPr>
          <w:b/>
          <w:sz w:val="44"/>
          <w:szCs w:val="44"/>
        </w:rPr>
      </w:pPr>
      <w:r>
        <w:t xml:space="preserve">             </w:t>
      </w:r>
      <w:r w:rsidRPr="00232E1B">
        <w:rPr>
          <w:b/>
          <w:sz w:val="44"/>
          <w:szCs w:val="44"/>
        </w:rPr>
        <w:t>B</w:t>
      </w:r>
      <w:r>
        <w:rPr>
          <w:b/>
          <w:sz w:val="44"/>
          <w:szCs w:val="44"/>
        </w:rPr>
        <w:t>A (Hons) LEADERSHIP &amp; MANAGEMENT</w:t>
      </w:r>
    </w:p>
    <w:p w14:paraId="2A675CB9" w14:textId="78F3782A" w:rsidR="00232E1B" w:rsidRDefault="00232E1B">
      <w:pPr>
        <w:rPr>
          <w:b/>
          <w:sz w:val="44"/>
          <w:szCs w:val="44"/>
        </w:rPr>
      </w:pPr>
      <w:r>
        <w:rPr>
          <w:b/>
          <w:sz w:val="44"/>
          <w:szCs w:val="44"/>
        </w:rPr>
        <w:t xml:space="preserve">                 SKILLS FOR THE WORKPLACE</w:t>
      </w:r>
    </w:p>
    <w:p w14:paraId="2F55C9FC" w14:textId="0932A397" w:rsidR="00232E1B" w:rsidRDefault="00232E1B">
      <w:pPr>
        <w:rPr>
          <w:b/>
          <w:sz w:val="44"/>
          <w:szCs w:val="44"/>
        </w:rPr>
      </w:pPr>
    </w:p>
    <w:p w14:paraId="76BA7F91" w14:textId="39BE6F8E" w:rsidR="00232E1B" w:rsidRDefault="00232E1B">
      <w:pPr>
        <w:rPr>
          <w:b/>
          <w:sz w:val="44"/>
          <w:szCs w:val="44"/>
        </w:rPr>
      </w:pPr>
      <w:r>
        <w:rPr>
          <w:b/>
          <w:sz w:val="44"/>
          <w:szCs w:val="44"/>
        </w:rPr>
        <w:t xml:space="preserve">                            LEVEL 5     TERM 1</w:t>
      </w:r>
    </w:p>
    <w:p w14:paraId="59CA65AA" w14:textId="44AB1BC0" w:rsidR="00232E1B" w:rsidRDefault="00232E1B">
      <w:pPr>
        <w:rPr>
          <w:b/>
          <w:sz w:val="44"/>
          <w:szCs w:val="44"/>
        </w:rPr>
      </w:pPr>
    </w:p>
    <w:p w14:paraId="73546B4A" w14:textId="5C46D05B" w:rsidR="00232E1B" w:rsidRDefault="00232E1B">
      <w:pPr>
        <w:rPr>
          <w:b/>
          <w:sz w:val="44"/>
          <w:szCs w:val="44"/>
        </w:rPr>
      </w:pPr>
      <w:r>
        <w:rPr>
          <w:b/>
          <w:sz w:val="44"/>
          <w:szCs w:val="44"/>
        </w:rPr>
        <w:t xml:space="preserve">                           MR DAIOD ANWAR</w:t>
      </w:r>
    </w:p>
    <w:p w14:paraId="23B419A3" w14:textId="4F484F3E" w:rsidR="00232E1B" w:rsidRDefault="00232E1B">
      <w:pPr>
        <w:rPr>
          <w:b/>
          <w:sz w:val="44"/>
          <w:szCs w:val="44"/>
        </w:rPr>
      </w:pPr>
    </w:p>
    <w:p w14:paraId="2414CCE0" w14:textId="30550065" w:rsidR="00232E1B" w:rsidRDefault="00232E1B">
      <w:pPr>
        <w:rPr>
          <w:b/>
          <w:sz w:val="44"/>
          <w:szCs w:val="44"/>
        </w:rPr>
      </w:pPr>
      <w:r>
        <w:rPr>
          <w:b/>
          <w:sz w:val="44"/>
          <w:szCs w:val="44"/>
        </w:rPr>
        <w:t xml:space="preserve">     </w:t>
      </w:r>
      <w:r w:rsidR="00844DE1">
        <w:rPr>
          <w:b/>
          <w:sz w:val="44"/>
          <w:szCs w:val="44"/>
        </w:rPr>
        <w:t xml:space="preserve">      </w:t>
      </w:r>
      <w:r>
        <w:rPr>
          <w:b/>
          <w:sz w:val="44"/>
          <w:szCs w:val="44"/>
        </w:rPr>
        <w:t xml:space="preserve">WORKPLACE CULTURE AND ITS IMPACT </w:t>
      </w:r>
    </w:p>
    <w:p w14:paraId="316A3407" w14:textId="3070B93E" w:rsidR="00232E1B" w:rsidRDefault="00232E1B">
      <w:pPr>
        <w:rPr>
          <w:b/>
          <w:sz w:val="44"/>
          <w:szCs w:val="44"/>
        </w:rPr>
      </w:pPr>
      <w:r>
        <w:rPr>
          <w:b/>
          <w:sz w:val="44"/>
          <w:szCs w:val="44"/>
        </w:rPr>
        <w:t xml:space="preserve">               </w:t>
      </w:r>
      <w:r w:rsidR="00844DE1">
        <w:rPr>
          <w:b/>
          <w:sz w:val="44"/>
          <w:szCs w:val="44"/>
        </w:rPr>
        <w:t>ON</w:t>
      </w:r>
      <w:r>
        <w:rPr>
          <w:b/>
          <w:sz w:val="44"/>
          <w:szCs w:val="44"/>
        </w:rPr>
        <w:t xml:space="preserve"> ORGANISATIONAL EFFICIANCY</w:t>
      </w:r>
    </w:p>
    <w:p w14:paraId="106BC981" w14:textId="121E1E6D" w:rsidR="00232E1B" w:rsidRDefault="00232E1B">
      <w:pPr>
        <w:rPr>
          <w:b/>
          <w:sz w:val="44"/>
          <w:szCs w:val="44"/>
        </w:rPr>
      </w:pPr>
    </w:p>
    <w:p w14:paraId="2882024B" w14:textId="3029382A" w:rsidR="00232E1B" w:rsidRDefault="00232E1B">
      <w:pPr>
        <w:rPr>
          <w:b/>
          <w:sz w:val="44"/>
          <w:szCs w:val="44"/>
        </w:rPr>
      </w:pPr>
      <w:r>
        <w:rPr>
          <w:b/>
          <w:sz w:val="44"/>
          <w:szCs w:val="44"/>
        </w:rPr>
        <w:t xml:space="preserve">             </w:t>
      </w:r>
      <w:r w:rsidR="00844DE1">
        <w:rPr>
          <w:b/>
          <w:sz w:val="44"/>
          <w:szCs w:val="44"/>
        </w:rPr>
        <w:t xml:space="preserve">  </w:t>
      </w:r>
      <w:r w:rsidR="00216310">
        <w:rPr>
          <w:b/>
          <w:sz w:val="44"/>
          <w:szCs w:val="44"/>
        </w:rPr>
        <w:t xml:space="preserve">  </w:t>
      </w:r>
      <w:r>
        <w:rPr>
          <w:b/>
          <w:sz w:val="44"/>
          <w:szCs w:val="44"/>
        </w:rPr>
        <w:t>MODULE CODE: BMSW 5005_LON</w:t>
      </w:r>
    </w:p>
    <w:p w14:paraId="1595E664" w14:textId="32B44A18" w:rsidR="00232E1B" w:rsidRDefault="00232E1B">
      <w:pPr>
        <w:rPr>
          <w:b/>
          <w:sz w:val="44"/>
          <w:szCs w:val="44"/>
        </w:rPr>
      </w:pPr>
    </w:p>
    <w:p w14:paraId="498B444C" w14:textId="38F1B471" w:rsidR="00232E1B" w:rsidRDefault="00232E1B">
      <w:pPr>
        <w:rPr>
          <w:b/>
          <w:sz w:val="44"/>
          <w:szCs w:val="44"/>
        </w:rPr>
      </w:pPr>
      <w:r>
        <w:rPr>
          <w:b/>
          <w:sz w:val="44"/>
          <w:szCs w:val="44"/>
        </w:rPr>
        <w:t xml:space="preserve">                 </w:t>
      </w:r>
      <w:r w:rsidR="00216310">
        <w:rPr>
          <w:b/>
          <w:sz w:val="44"/>
          <w:szCs w:val="44"/>
        </w:rPr>
        <w:t xml:space="preserve">     </w:t>
      </w:r>
      <w:r>
        <w:rPr>
          <w:b/>
          <w:sz w:val="44"/>
          <w:szCs w:val="44"/>
        </w:rPr>
        <w:t xml:space="preserve">TUTOR: </w:t>
      </w:r>
      <w:r w:rsidR="00F41586">
        <w:rPr>
          <w:b/>
          <w:sz w:val="44"/>
          <w:szCs w:val="44"/>
        </w:rPr>
        <w:t>M</w:t>
      </w:r>
      <w:r w:rsidR="00844DE1">
        <w:rPr>
          <w:b/>
          <w:sz w:val="44"/>
          <w:szCs w:val="44"/>
        </w:rPr>
        <w:t>R</w:t>
      </w:r>
      <w:r w:rsidR="00F41586">
        <w:rPr>
          <w:b/>
          <w:sz w:val="44"/>
          <w:szCs w:val="44"/>
        </w:rPr>
        <w:t xml:space="preserve"> </w:t>
      </w:r>
      <w:r>
        <w:rPr>
          <w:b/>
          <w:sz w:val="44"/>
          <w:szCs w:val="44"/>
        </w:rPr>
        <w:t>HUSAM HELMI</w:t>
      </w:r>
    </w:p>
    <w:p w14:paraId="724E6528" w14:textId="448B9A74" w:rsidR="00182B3A" w:rsidRDefault="00182B3A">
      <w:pPr>
        <w:rPr>
          <w:b/>
          <w:sz w:val="44"/>
          <w:szCs w:val="44"/>
        </w:rPr>
      </w:pPr>
    </w:p>
    <w:p w14:paraId="3AB135C6" w14:textId="3B68BA68" w:rsidR="00182B3A" w:rsidRDefault="00182B3A">
      <w:pPr>
        <w:rPr>
          <w:b/>
          <w:sz w:val="44"/>
          <w:szCs w:val="44"/>
        </w:rPr>
      </w:pPr>
    </w:p>
    <w:p w14:paraId="3BC3FA94" w14:textId="6870CE97" w:rsidR="00182B3A" w:rsidRDefault="00182B3A">
      <w:pPr>
        <w:rPr>
          <w:b/>
          <w:sz w:val="44"/>
          <w:szCs w:val="44"/>
        </w:rPr>
      </w:pPr>
    </w:p>
    <w:p w14:paraId="4AB253FE" w14:textId="364D08A5" w:rsidR="00182B3A" w:rsidRDefault="00182B3A">
      <w:pPr>
        <w:rPr>
          <w:b/>
          <w:sz w:val="44"/>
          <w:szCs w:val="44"/>
        </w:rPr>
      </w:pPr>
    </w:p>
    <w:p w14:paraId="445185D2" w14:textId="4F11C512" w:rsidR="00182B3A" w:rsidRDefault="00182B3A">
      <w:pPr>
        <w:rPr>
          <w:b/>
          <w:sz w:val="72"/>
          <w:szCs w:val="72"/>
          <w:u w:val="single"/>
        </w:rPr>
      </w:pPr>
      <w:r>
        <w:rPr>
          <w:b/>
          <w:sz w:val="44"/>
          <w:szCs w:val="44"/>
        </w:rPr>
        <w:t xml:space="preserve">                          </w:t>
      </w:r>
      <w:r w:rsidRPr="00182B3A">
        <w:rPr>
          <w:b/>
          <w:sz w:val="72"/>
          <w:szCs w:val="72"/>
          <w:u w:val="single"/>
        </w:rPr>
        <w:t>CONTENTS</w:t>
      </w:r>
      <w:r>
        <w:rPr>
          <w:b/>
          <w:sz w:val="72"/>
          <w:szCs w:val="72"/>
          <w:u w:val="single"/>
        </w:rPr>
        <w:t xml:space="preserve"> </w:t>
      </w:r>
    </w:p>
    <w:p w14:paraId="77C21489" w14:textId="68269278" w:rsidR="004F1753" w:rsidRDefault="004F1753">
      <w:pPr>
        <w:rPr>
          <w:sz w:val="28"/>
          <w:szCs w:val="28"/>
        </w:rPr>
      </w:pPr>
      <w:r w:rsidRPr="004F1753">
        <w:rPr>
          <w:sz w:val="28"/>
          <w:szCs w:val="28"/>
        </w:rPr>
        <w:t>P</w:t>
      </w:r>
      <w:r>
        <w:rPr>
          <w:sz w:val="28"/>
          <w:szCs w:val="28"/>
        </w:rPr>
        <w:t>.</w:t>
      </w:r>
      <w:r w:rsidR="001F3FCC">
        <w:rPr>
          <w:sz w:val="28"/>
          <w:szCs w:val="28"/>
        </w:rPr>
        <w:t>1) INTRODUCTION</w:t>
      </w:r>
    </w:p>
    <w:p w14:paraId="3E713E5A" w14:textId="6F0E2E5E" w:rsidR="001F3FCC" w:rsidRPr="001F3FCC" w:rsidRDefault="004F1753" w:rsidP="001F3FCC">
      <w:pPr>
        <w:rPr>
          <w:sz w:val="28"/>
          <w:szCs w:val="28"/>
        </w:rPr>
      </w:pPr>
      <w:r>
        <w:rPr>
          <w:sz w:val="28"/>
          <w:szCs w:val="28"/>
        </w:rPr>
        <w:t>P.</w:t>
      </w:r>
      <w:r w:rsidR="001F3FCC">
        <w:rPr>
          <w:sz w:val="28"/>
          <w:szCs w:val="28"/>
        </w:rPr>
        <w:t xml:space="preserve">2) </w:t>
      </w:r>
      <w:r w:rsidR="001F3FCC" w:rsidRPr="001F3FCC">
        <w:rPr>
          <w:sz w:val="28"/>
          <w:szCs w:val="28"/>
        </w:rPr>
        <w:t>24 HOUR NEWS (SKY TV [UK] &amp; COMCAST)</w:t>
      </w:r>
      <w:r w:rsidR="001F3FCC">
        <w:rPr>
          <w:sz w:val="28"/>
          <w:szCs w:val="28"/>
        </w:rPr>
        <w:t xml:space="preserve"> </w:t>
      </w:r>
      <w:r w:rsidR="001F3FCC" w:rsidRPr="001F3FCC">
        <w:rPr>
          <w:sz w:val="28"/>
          <w:szCs w:val="28"/>
        </w:rPr>
        <w:t xml:space="preserve">HISTORY &amp; CASE STUDY </w:t>
      </w:r>
    </w:p>
    <w:p w14:paraId="67F47ADF" w14:textId="3E2C7558" w:rsidR="001F3FCC" w:rsidRPr="001F3FCC" w:rsidRDefault="001F3FCC" w:rsidP="001F3FCC">
      <w:pPr>
        <w:rPr>
          <w:sz w:val="28"/>
          <w:szCs w:val="28"/>
        </w:rPr>
      </w:pPr>
      <w:r>
        <w:rPr>
          <w:sz w:val="28"/>
          <w:szCs w:val="28"/>
        </w:rPr>
        <w:t>P.3) KEY ASSETS OWNED BY COMCAST</w:t>
      </w:r>
    </w:p>
    <w:p w14:paraId="2D677AB6" w14:textId="03A6E35A" w:rsidR="004F1753" w:rsidRDefault="001F3FCC" w:rsidP="001F3FCC">
      <w:pPr>
        <w:spacing w:before="240"/>
        <w:rPr>
          <w:sz w:val="28"/>
          <w:szCs w:val="28"/>
        </w:rPr>
      </w:pPr>
      <w:r>
        <w:rPr>
          <w:sz w:val="28"/>
          <w:szCs w:val="28"/>
        </w:rPr>
        <w:t>P.5) Sky TV THE COMPANY: VISION &amp; MISSION</w:t>
      </w:r>
    </w:p>
    <w:p w14:paraId="246347DC" w14:textId="155078FA" w:rsidR="004F1753" w:rsidRDefault="004F1753">
      <w:pPr>
        <w:rPr>
          <w:sz w:val="28"/>
          <w:szCs w:val="28"/>
        </w:rPr>
      </w:pPr>
      <w:r>
        <w:rPr>
          <w:sz w:val="28"/>
          <w:szCs w:val="28"/>
        </w:rPr>
        <w:t>P.</w:t>
      </w:r>
      <w:r w:rsidR="001F3FCC">
        <w:rPr>
          <w:sz w:val="28"/>
          <w:szCs w:val="28"/>
        </w:rPr>
        <w:t>6) Sky TV’s PERSONNEL: LEADERSHIP &amp; MANAGMENT</w:t>
      </w:r>
    </w:p>
    <w:p w14:paraId="58FAFEDB" w14:textId="56C5D37E" w:rsidR="004F1753" w:rsidRDefault="004F1753">
      <w:pPr>
        <w:rPr>
          <w:sz w:val="28"/>
          <w:szCs w:val="28"/>
        </w:rPr>
      </w:pPr>
      <w:r>
        <w:rPr>
          <w:sz w:val="28"/>
          <w:szCs w:val="28"/>
        </w:rPr>
        <w:t>P.</w:t>
      </w:r>
      <w:r w:rsidR="001F3FCC">
        <w:rPr>
          <w:sz w:val="28"/>
          <w:szCs w:val="28"/>
        </w:rPr>
        <w:t>7) Sky TV CULTURE</w:t>
      </w:r>
      <w:r w:rsidR="00E16622">
        <w:rPr>
          <w:sz w:val="28"/>
          <w:szCs w:val="28"/>
        </w:rPr>
        <w:t>: AUDIENCE / VIEWING PUBLIC</w:t>
      </w:r>
    </w:p>
    <w:p w14:paraId="6908D9BE" w14:textId="303650DF" w:rsidR="004F1753" w:rsidRDefault="004F1753">
      <w:pPr>
        <w:rPr>
          <w:sz w:val="28"/>
          <w:szCs w:val="28"/>
        </w:rPr>
      </w:pPr>
      <w:r>
        <w:rPr>
          <w:sz w:val="28"/>
          <w:szCs w:val="28"/>
        </w:rPr>
        <w:t>P.</w:t>
      </w:r>
      <w:r w:rsidR="00E16622">
        <w:rPr>
          <w:sz w:val="28"/>
          <w:szCs w:val="28"/>
        </w:rPr>
        <w:t>8) OFFERS &amp; APPROACH</w:t>
      </w:r>
    </w:p>
    <w:p w14:paraId="58D1A19F" w14:textId="062F0C60" w:rsidR="004F1753" w:rsidRDefault="004F1753">
      <w:pPr>
        <w:rPr>
          <w:sz w:val="28"/>
          <w:szCs w:val="28"/>
        </w:rPr>
      </w:pPr>
      <w:r>
        <w:rPr>
          <w:sz w:val="28"/>
          <w:szCs w:val="28"/>
        </w:rPr>
        <w:t>P.</w:t>
      </w:r>
      <w:r w:rsidR="00E16622">
        <w:rPr>
          <w:sz w:val="28"/>
          <w:szCs w:val="28"/>
        </w:rPr>
        <w:t>10) WORK PRACTICES</w:t>
      </w:r>
    </w:p>
    <w:p w14:paraId="798204F4" w14:textId="6AC85A75" w:rsidR="004F1753" w:rsidRDefault="004F1753">
      <w:pPr>
        <w:rPr>
          <w:sz w:val="28"/>
          <w:szCs w:val="28"/>
        </w:rPr>
      </w:pPr>
      <w:r>
        <w:rPr>
          <w:sz w:val="28"/>
          <w:szCs w:val="28"/>
        </w:rPr>
        <w:t>P</w:t>
      </w:r>
      <w:r w:rsidR="00E16622">
        <w:rPr>
          <w:sz w:val="28"/>
          <w:szCs w:val="28"/>
        </w:rPr>
        <w:t>.11) LEADERSHIP &amp; MANAGMENT</w:t>
      </w:r>
      <w:r>
        <w:rPr>
          <w:sz w:val="28"/>
          <w:szCs w:val="28"/>
        </w:rPr>
        <w:t>.</w:t>
      </w:r>
    </w:p>
    <w:p w14:paraId="7527F403" w14:textId="0E9E70F3" w:rsidR="004F1753" w:rsidRDefault="004F1753">
      <w:pPr>
        <w:rPr>
          <w:sz w:val="28"/>
          <w:szCs w:val="28"/>
        </w:rPr>
      </w:pPr>
      <w:r>
        <w:rPr>
          <w:sz w:val="28"/>
          <w:szCs w:val="28"/>
        </w:rPr>
        <w:t>P.</w:t>
      </w:r>
      <w:r w:rsidR="00702BF9">
        <w:rPr>
          <w:sz w:val="28"/>
          <w:szCs w:val="28"/>
        </w:rPr>
        <w:t>12) Sky TV: EXTERNAL ENVIRONMENT (PESTLE ANALYSIS)</w:t>
      </w:r>
    </w:p>
    <w:p w14:paraId="7F361CC0" w14:textId="7C352249" w:rsidR="004F1753" w:rsidRDefault="004F1753">
      <w:pPr>
        <w:rPr>
          <w:sz w:val="28"/>
          <w:szCs w:val="28"/>
        </w:rPr>
      </w:pPr>
      <w:r>
        <w:rPr>
          <w:sz w:val="28"/>
          <w:szCs w:val="28"/>
        </w:rPr>
        <w:t>P.</w:t>
      </w:r>
      <w:r w:rsidR="00702BF9">
        <w:rPr>
          <w:sz w:val="28"/>
          <w:szCs w:val="28"/>
        </w:rPr>
        <w:t>17) ENVIRONMENTAL FACTORS</w:t>
      </w:r>
    </w:p>
    <w:p w14:paraId="27D2DB4E" w14:textId="00F5FC15" w:rsidR="004F1753" w:rsidRDefault="004F1753">
      <w:pPr>
        <w:rPr>
          <w:sz w:val="28"/>
          <w:szCs w:val="28"/>
        </w:rPr>
      </w:pPr>
      <w:r>
        <w:rPr>
          <w:sz w:val="28"/>
          <w:szCs w:val="28"/>
        </w:rPr>
        <w:t>P.</w:t>
      </w:r>
      <w:r w:rsidR="00702BF9">
        <w:rPr>
          <w:sz w:val="28"/>
          <w:szCs w:val="28"/>
        </w:rPr>
        <w:t>19) PERFORMANCE RELATED PAY</w:t>
      </w:r>
    </w:p>
    <w:p w14:paraId="7397CD2E" w14:textId="3D1992A8" w:rsidR="004F1753" w:rsidRDefault="004F1753">
      <w:pPr>
        <w:rPr>
          <w:sz w:val="28"/>
          <w:szCs w:val="28"/>
        </w:rPr>
      </w:pPr>
      <w:r>
        <w:rPr>
          <w:sz w:val="28"/>
          <w:szCs w:val="28"/>
        </w:rPr>
        <w:t>P.</w:t>
      </w:r>
      <w:r w:rsidR="00702BF9">
        <w:rPr>
          <w:sz w:val="28"/>
          <w:szCs w:val="28"/>
        </w:rPr>
        <w:t>21) CUSTOMER SERVICE CODE OF PRACTICE</w:t>
      </w:r>
    </w:p>
    <w:p w14:paraId="0C8537DD" w14:textId="464AC8B8" w:rsidR="004F1753" w:rsidRDefault="004F1753">
      <w:pPr>
        <w:rPr>
          <w:sz w:val="28"/>
          <w:szCs w:val="28"/>
        </w:rPr>
      </w:pPr>
      <w:r>
        <w:rPr>
          <w:sz w:val="28"/>
          <w:szCs w:val="28"/>
        </w:rPr>
        <w:t>P.</w:t>
      </w:r>
      <w:r w:rsidR="0023247E">
        <w:rPr>
          <w:sz w:val="28"/>
          <w:szCs w:val="28"/>
        </w:rPr>
        <w:t>23) Sky TV’s SATELLITE TECHNOLOGY</w:t>
      </w:r>
    </w:p>
    <w:p w14:paraId="5EAE41EF" w14:textId="4F846611" w:rsidR="004F1753" w:rsidRDefault="004F1753">
      <w:pPr>
        <w:rPr>
          <w:sz w:val="28"/>
          <w:szCs w:val="28"/>
        </w:rPr>
      </w:pPr>
      <w:r>
        <w:rPr>
          <w:sz w:val="28"/>
          <w:szCs w:val="28"/>
        </w:rPr>
        <w:t>P</w:t>
      </w:r>
      <w:r w:rsidR="001534A1">
        <w:rPr>
          <w:sz w:val="28"/>
          <w:szCs w:val="28"/>
        </w:rPr>
        <w:t>.24) SEVEN IMPORTANT SATELLITE TECHNOLOGY DEVELOPMENTS</w:t>
      </w:r>
    </w:p>
    <w:p w14:paraId="640E3AD1" w14:textId="22FC5FBD" w:rsidR="004F1753" w:rsidRDefault="004F1753" w:rsidP="001534A1">
      <w:pPr>
        <w:spacing w:before="240"/>
        <w:rPr>
          <w:sz w:val="28"/>
          <w:szCs w:val="28"/>
        </w:rPr>
      </w:pPr>
      <w:r>
        <w:rPr>
          <w:sz w:val="28"/>
          <w:szCs w:val="28"/>
        </w:rPr>
        <w:t>P.</w:t>
      </w:r>
      <w:r w:rsidR="001534A1">
        <w:rPr>
          <w:sz w:val="28"/>
          <w:szCs w:val="28"/>
        </w:rPr>
        <w:t>26) UPLINK CHAIN DIAGRAM</w:t>
      </w:r>
    </w:p>
    <w:p w14:paraId="117223EF" w14:textId="1C5B8ED9" w:rsidR="004F1753" w:rsidRDefault="004F1753">
      <w:pPr>
        <w:rPr>
          <w:sz w:val="28"/>
          <w:szCs w:val="28"/>
        </w:rPr>
      </w:pPr>
      <w:r>
        <w:rPr>
          <w:sz w:val="28"/>
          <w:szCs w:val="28"/>
        </w:rPr>
        <w:t>P.</w:t>
      </w:r>
      <w:r w:rsidR="001534A1">
        <w:rPr>
          <w:sz w:val="28"/>
          <w:szCs w:val="28"/>
        </w:rPr>
        <w:t>27) DOWNLINK CHAIN DIAGRAM</w:t>
      </w:r>
    </w:p>
    <w:p w14:paraId="0D814CF5" w14:textId="52EAC7B6" w:rsidR="004F1753" w:rsidRDefault="004F1753">
      <w:pPr>
        <w:rPr>
          <w:sz w:val="28"/>
          <w:szCs w:val="28"/>
        </w:rPr>
      </w:pPr>
      <w:r>
        <w:rPr>
          <w:sz w:val="28"/>
          <w:szCs w:val="28"/>
        </w:rPr>
        <w:t>P.</w:t>
      </w:r>
      <w:r w:rsidR="001534A1">
        <w:rPr>
          <w:sz w:val="28"/>
          <w:szCs w:val="28"/>
        </w:rPr>
        <w:t>28) Sky TV &amp; AD FREE TV?</w:t>
      </w:r>
    </w:p>
    <w:p w14:paraId="7A7A3B43" w14:textId="58E21287" w:rsidR="004F1753" w:rsidRDefault="004F1753">
      <w:pPr>
        <w:rPr>
          <w:sz w:val="28"/>
          <w:szCs w:val="28"/>
        </w:rPr>
      </w:pPr>
      <w:r>
        <w:rPr>
          <w:sz w:val="28"/>
          <w:szCs w:val="28"/>
        </w:rPr>
        <w:t>P.</w:t>
      </w:r>
      <w:r w:rsidR="001534A1">
        <w:rPr>
          <w:sz w:val="28"/>
          <w:szCs w:val="28"/>
        </w:rPr>
        <w:t>29) IS Sky NEWS UNBIASED &amp; ETHICALLY AND MORALLY CORRECT</w:t>
      </w:r>
    </w:p>
    <w:p w14:paraId="7098ABC4" w14:textId="6FAD7840" w:rsidR="004F1753" w:rsidRDefault="004F1753">
      <w:pPr>
        <w:rPr>
          <w:sz w:val="28"/>
          <w:szCs w:val="28"/>
        </w:rPr>
      </w:pPr>
      <w:r>
        <w:rPr>
          <w:sz w:val="28"/>
          <w:szCs w:val="28"/>
        </w:rPr>
        <w:t>P.</w:t>
      </w:r>
      <w:r w:rsidR="00E174F7">
        <w:rPr>
          <w:sz w:val="28"/>
          <w:szCs w:val="28"/>
        </w:rPr>
        <w:t>30) Sky Tv’s INTERNAL ENVIRONMENT: SWOT ANALYSIS</w:t>
      </w:r>
    </w:p>
    <w:p w14:paraId="03998783" w14:textId="3672D2FD" w:rsidR="004F1753" w:rsidRDefault="004F1753">
      <w:pPr>
        <w:rPr>
          <w:sz w:val="28"/>
          <w:szCs w:val="28"/>
        </w:rPr>
      </w:pPr>
      <w:r>
        <w:rPr>
          <w:sz w:val="28"/>
          <w:szCs w:val="28"/>
        </w:rPr>
        <w:t>P.</w:t>
      </w:r>
      <w:r w:rsidR="00E174F7">
        <w:rPr>
          <w:sz w:val="28"/>
          <w:szCs w:val="28"/>
        </w:rPr>
        <w:t>33) MASLOW’s HIERARCHY OF NEEDS</w:t>
      </w:r>
    </w:p>
    <w:p w14:paraId="6E1505BB" w14:textId="054BA309" w:rsidR="00E174F7" w:rsidRDefault="00E174F7">
      <w:pPr>
        <w:rPr>
          <w:sz w:val="28"/>
          <w:szCs w:val="28"/>
        </w:rPr>
      </w:pPr>
      <w:r>
        <w:rPr>
          <w:sz w:val="28"/>
          <w:szCs w:val="28"/>
        </w:rPr>
        <w:t>P.34) McGregor’s THEORY X &amp; THEORY Y</w:t>
      </w:r>
    </w:p>
    <w:p w14:paraId="41BA4C36" w14:textId="7875FD0D" w:rsidR="00424E99" w:rsidRDefault="00424E99">
      <w:pPr>
        <w:rPr>
          <w:sz w:val="28"/>
          <w:szCs w:val="28"/>
        </w:rPr>
      </w:pPr>
      <w:r>
        <w:rPr>
          <w:sz w:val="28"/>
          <w:szCs w:val="28"/>
        </w:rPr>
        <w:lastRenderedPageBreak/>
        <w:t>P.35) TEN LEADERSHIP STYLES</w:t>
      </w:r>
    </w:p>
    <w:p w14:paraId="6179D3FB" w14:textId="204A6D64" w:rsidR="00725AD9" w:rsidRDefault="00725AD9">
      <w:pPr>
        <w:rPr>
          <w:sz w:val="28"/>
          <w:szCs w:val="28"/>
        </w:rPr>
      </w:pPr>
      <w:r>
        <w:rPr>
          <w:sz w:val="28"/>
          <w:szCs w:val="28"/>
        </w:rPr>
        <w:t>P.37) FLOW CHART OF H.R PRINCIPLES</w:t>
      </w:r>
    </w:p>
    <w:p w14:paraId="625368DF" w14:textId="7BC49E57" w:rsidR="00725AD9" w:rsidRDefault="00725AD9">
      <w:pPr>
        <w:rPr>
          <w:sz w:val="28"/>
          <w:szCs w:val="28"/>
        </w:rPr>
      </w:pPr>
      <w:r>
        <w:rPr>
          <w:sz w:val="28"/>
          <w:szCs w:val="28"/>
        </w:rPr>
        <w:t>P.38) CRITICAL THINKING RAW MATERIALS DIAGRAM</w:t>
      </w:r>
    </w:p>
    <w:p w14:paraId="40FB6817" w14:textId="6E12707D" w:rsidR="00725AD9" w:rsidRDefault="00725AD9">
      <w:pPr>
        <w:rPr>
          <w:sz w:val="28"/>
          <w:szCs w:val="28"/>
        </w:rPr>
      </w:pPr>
      <w:r>
        <w:rPr>
          <w:sz w:val="28"/>
          <w:szCs w:val="28"/>
        </w:rPr>
        <w:t>P.39) GIBBS MODEL OF REFLECTION</w:t>
      </w:r>
    </w:p>
    <w:p w14:paraId="54724AA5" w14:textId="31BA4643" w:rsidR="00725AD9" w:rsidRDefault="00725AD9">
      <w:pPr>
        <w:rPr>
          <w:sz w:val="28"/>
          <w:szCs w:val="28"/>
        </w:rPr>
      </w:pPr>
      <w:r>
        <w:rPr>
          <w:sz w:val="28"/>
          <w:szCs w:val="28"/>
        </w:rPr>
        <w:t>P.40) KOLB THEORY</w:t>
      </w:r>
    </w:p>
    <w:p w14:paraId="52263A93" w14:textId="4F913603" w:rsidR="00725AD9" w:rsidRDefault="00725AD9">
      <w:pPr>
        <w:rPr>
          <w:sz w:val="28"/>
          <w:szCs w:val="28"/>
        </w:rPr>
      </w:pPr>
      <w:r>
        <w:rPr>
          <w:sz w:val="28"/>
          <w:szCs w:val="28"/>
        </w:rPr>
        <w:t>P.41) STAKEHOLDER ANALYSIS: ORGANISATION OF Sky TV &amp; COMCAST</w:t>
      </w:r>
    </w:p>
    <w:p w14:paraId="10D1EF34" w14:textId="29C0E21B" w:rsidR="00725AD9" w:rsidRDefault="00725AD9">
      <w:pPr>
        <w:rPr>
          <w:sz w:val="28"/>
          <w:szCs w:val="28"/>
        </w:rPr>
      </w:pPr>
      <w:r>
        <w:rPr>
          <w:sz w:val="28"/>
          <w:szCs w:val="28"/>
        </w:rPr>
        <w:t>P.43) CONCLUSION &amp; SPECIAL NOTE</w:t>
      </w:r>
    </w:p>
    <w:p w14:paraId="67AEE6B2" w14:textId="4DEE9BF3" w:rsidR="00725AD9" w:rsidRDefault="00725AD9">
      <w:pPr>
        <w:rPr>
          <w:sz w:val="28"/>
          <w:szCs w:val="28"/>
        </w:rPr>
      </w:pPr>
      <w:r>
        <w:rPr>
          <w:sz w:val="28"/>
          <w:szCs w:val="28"/>
        </w:rPr>
        <w:t>P.44) REFRENCES</w:t>
      </w:r>
    </w:p>
    <w:p w14:paraId="55E19D4E" w14:textId="4B5CA5FB" w:rsidR="00725AD9" w:rsidRDefault="00725AD9">
      <w:pPr>
        <w:rPr>
          <w:sz w:val="28"/>
          <w:szCs w:val="28"/>
        </w:rPr>
      </w:pPr>
    </w:p>
    <w:p w14:paraId="3C58768F" w14:textId="28C926C4" w:rsidR="00725AD9" w:rsidRDefault="00725AD9">
      <w:pPr>
        <w:rPr>
          <w:sz w:val="28"/>
          <w:szCs w:val="28"/>
        </w:rPr>
      </w:pPr>
    </w:p>
    <w:p w14:paraId="47E0E660" w14:textId="19F2BB0F" w:rsidR="00725AD9" w:rsidRDefault="00725AD9">
      <w:pPr>
        <w:rPr>
          <w:sz w:val="28"/>
          <w:szCs w:val="28"/>
        </w:rPr>
      </w:pPr>
    </w:p>
    <w:p w14:paraId="0FFEDB2F" w14:textId="3F2B5E69" w:rsidR="00725AD9" w:rsidRDefault="00725AD9">
      <w:pPr>
        <w:rPr>
          <w:sz w:val="28"/>
          <w:szCs w:val="28"/>
        </w:rPr>
      </w:pPr>
    </w:p>
    <w:p w14:paraId="7DD1AECB" w14:textId="702B9AFA" w:rsidR="00725AD9" w:rsidRDefault="00725AD9">
      <w:pPr>
        <w:rPr>
          <w:sz w:val="28"/>
          <w:szCs w:val="28"/>
        </w:rPr>
      </w:pPr>
    </w:p>
    <w:p w14:paraId="53E56520" w14:textId="226563A7" w:rsidR="00725AD9" w:rsidRDefault="00725AD9">
      <w:pPr>
        <w:rPr>
          <w:sz w:val="28"/>
          <w:szCs w:val="28"/>
        </w:rPr>
      </w:pPr>
    </w:p>
    <w:p w14:paraId="26ACCE25" w14:textId="4E6D1810" w:rsidR="00725AD9" w:rsidRDefault="00725AD9">
      <w:pPr>
        <w:rPr>
          <w:sz w:val="28"/>
          <w:szCs w:val="28"/>
        </w:rPr>
      </w:pPr>
    </w:p>
    <w:p w14:paraId="4A41079C" w14:textId="3BCDD7CB" w:rsidR="00725AD9" w:rsidRDefault="00725AD9">
      <w:pPr>
        <w:rPr>
          <w:sz w:val="28"/>
          <w:szCs w:val="28"/>
        </w:rPr>
      </w:pPr>
    </w:p>
    <w:p w14:paraId="62DC64B4" w14:textId="3C10450D" w:rsidR="00725AD9" w:rsidRDefault="00725AD9">
      <w:pPr>
        <w:rPr>
          <w:sz w:val="28"/>
          <w:szCs w:val="28"/>
        </w:rPr>
      </w:pPr>
    </w:p>
    <w:p w14:paraId="5735E0A2" w14:textId="48F789AF" w:rsidR="00725AD9" w:rsidRDefault="00725AD9">
      <w:pPr>
        <w:rPr>
          <w:sz w:val="28"/>
          <w:szCs w:val="28"/>
        </w:rPr>
      </w:pPr>
    </w:p>
    <w:p w14:paraId="5B69C874" w14:textId="043BE7BB" w:rsidR="00725AD9" w:rsidRDefault="00725AD9">
      <w:pPr>
        <w:rPr>
          <w:sz w:val="28"/>
          <w:szCs w:val="28"/>
        </w:rPr>
      </w:pPr>
    </w:p>
    <w:p w14:paraId="09359F65" w14:textId="69308A7B" w:rsidR="00725AD9" w:rsidRDefault="00725AD9">
      <w:pPr>
        <w:rPr>
          <w:sz w:val="28"/>
          <w:szCs w:val="28"/>
        </w:rPr>
      </w:pPr>
    </w:p>
    <w:p w14:paraId="063D71A5" w14:textId="7E3D7C10" w:rsidR="00725AD9" w:rsidRDefault="00725AD9">
      <w:pPr>
        <w:rPr>
          <w:sz w:val="28"/>
          <w:szCs w:val="28"/>
        </w:rPr>
      </w:pPr>
    </w:p>
    <w:p w14:paraId="17CD69B3" w14:textId="3E5CC37B" w:rsidR="00725AD9" w:rsidRDefault="00725AD9">
      <w:pPr>
        <w:rPr>
          <w:sz w:val="28"/>
          <w:szCs w:val="28"/>
        </w:rPr>
      </w:pPr>
    </w:p>
    <w:p w14:paraId="07C41C28" w14:textId="77777777" w:rsidR="00725AD9" w:rsidRDefault="00725AD9">
      <w:pPr>
        <w:rPr>
          <w:sz w:val="28"/>
          <w:szCs w:val="28"/>
        </w:rPr>
      </w:pPr>
    </w:p>
    <w:p w14:paraId="57A7647A" w14:textId="77777777" w:rsidR="00424E99" w:rsidRDefault="00424E99">
      <w:pPr>
        <w:rPr>
          <w:sz w:val="28"/>
          <w:szCs w:val="28"/>
        </w:rPr>
      </w:pPr>
    </w:p>
    <w:p w14:paraId="4BFA09AA" w14:textId="77777777" w:rsidR="00424E99" w:rsidRPr="004F1753" w:rsidRDefault="00424E99">
      <w:pPr>
        <w:rPr>
          <w:sz w:val="28"/>
          <w:szCs w:val="28"/>
        </w:rPr>
      </w:pPr>
    </w:p>
    <w:p w14:paraId="61589900" w14:textId="26C063E1" w:rsidR="006030F6" w:rsidRPr="00142171" w:rsidRDefault="006030F6" w:rsidP="00142171">
      <w:pPr>
        <w:pStyle w:val="ListParagraph"/>
        <w:numPr>
          <w:ilvl w:val="0"/>
          <w:numId w:val="4"/>
        </w:numPr>
        <w:rPr>
          <w:b/>
          <w:sz w:val="72"/>
          <w:szCs w:val="72"/>
          <w:u w:val="single"/>
        </w:rPr>
      </w:pPr>
      <w:r w:rsidRPr="00142171">
        <w:rPr>
          <w:b/>
          <w:sz w:val="72"/>
          <w:szCs w:val="72"/>
          <w:u w:val="single"/>
        </w:rPr>
        <w:lastRenderedPageBreak/>
        <w:t>INTRODUCTION</w:t>
      </w:r>
    </w:p>
    <w:p w14:paraId="10F1C933" w14:textId="35843533" w:rsidR="00142171" w:rsidRDefault="00142171" w:rsidP="00142171">
      <w:pPr>
        <w:rPr>
          <w:bCs/>
          <w:sz w:val="32"/>
          <w:szCs w:val="32"/>
        </w:rPr>
      </w:pPr>
      <w:r w:rsidRPr="00142171">
        <w:rPr>
          <w:bCs/>
          <w:sz w:val="32"/>
          <w:szCs w:val="32"/>
        </w:rPr>
        <w:t>T</w:t>
      </w:r>
      <w:r>
        <w:rPr>
          <w:bCs/>
          <w:sz w:val="32"/>
          <w:szCs w:val="32"/>
        </w:rPr>
        <w:t>his report will be looking into Sky TV &amp; Comcast.</w:t>
      </w:r>
    </w:p>
    <w:p w14:paraId="2BF9ACC9" w14:textId="300E8F4A" w:rsidR="00142171" w:rsidRDefault="00142171" w:rsidP="00142171">
      <w:pPr>
        <w:rPr>
          <w:bCs/>
          <w:sz w:val="32"/>
          <w:szCs w:val="32"/>
        </w:rPr>
      </w:pPr>
      <w:r>
        <w:rPr>
          <w:bCs/>
          <w:sz w:val="32"/>
          <w:szCs w:val="32"/>
        </w:rPr>
        <w:t>Various theories will be included from Gibbs &amp; Kolb model of reflection, critical thinking raw materials, McGregor’s theory X &amp; theory Y, Maslow’s Hierarchy tools for needs as well the SWOT &amp; PESTLE analysis.</w:t>
      </w:r>
    </w:p>
    <w:p w14:paraId="399BE43F" w14:textId="13731D68" w:rsidR="00142171" w:rsidRDefault="00142171" w:rsidP="00142171">
      <w:pPr>
        <w:rPr>
          <w:bCs/>
          <w:sz w:val="32"/>
          <w:szCs w:val="32"/>
        </w:rPr>
      </w:pPr>
      <w:r>
        <w:rPr>
          <w:bCs/>
          <w:sz w:val="32"/>
          <w:szCs w:val="32"/>
        </w:rPr>
        <w:t>The main criteria in this report covers beliefs and culture in the workplace as well as the changes in beliefs and cultures in other countries. A section covering advertising has been included to show how marketing one country that is acceptable but may not be acceptable in other territory or country.</w:t>
      </w:r>
    </w:p>
    <w:p w14:paraId="423BD960" w14:textId="13661F13" w:rsidR="00142171" w:rsidRDefault="00142171" w:rsidP="00142171">
      <w:pPr>
        <w:rPr>
          <w:bCs/>
          <w:sz w:val="32"/>
          <w:szCs w:val="32"/>
        </w:rPr>
      </w:pPr>
      <w:r>
        <w:rPr>
          <w:bCs/>
          <w:sz w:val="32"/>
          <w:szCs w:val="32"/>
        </w:rPr>
        <w:t>Work practices, leadership &amp; Management as well as p</w:t>
      </w:r>
      <w:r w:rsidR="0064026F">
        <w:rPr>
          <w:bCs/>
          <w:sz w:val="32"/>
          <w:szCs w:val="32"/>
        </w:rPr>
        <w:t>erformance related pay will be looked in to in detail.</w:t>
      </w:r>
    </w:p>
    <w:p w14:paraId="4FC2DD64" w14:textId="0F8F0544" w:rsidR="0064026F" w:rsidRDefault="0064026F" w:rsidP="00142171">
      <w:pPr>
        <w:rPr>
          <w:bCs/>
          <w:sz w:val="32"/>
          <w:szCs w:val="32"/>
        </w:rPr>
      </w:pPr>
      <w:r>
        <w:rPr>
          <w:bCs/>
          <w:sz w:val="32"/>
          <w:szCs w:val="32"/>
        </w:rPr>
        <w:t>Customer service issues are looked in great detail to show its modern-day necessity. Leadership styles is another feature in this report.</w:t>
      </w:r>
    </w:p>
    <w:p w14:paraId="7CC9BB2B" w14:textId="18A23FB5" w:rsidR="0064026F" w:rsidRDefault="0064026F" w:rsidP="00142171">
      <w:pPr>
        <w:rPr>
          <w:bCs/>
          <w:sz w:val="32"/>
          <w:szCs w:val="32"/>
        </w:rPr>
      </w:pPr>
      <w:r>
        <w:rPr>
          <w:bCs/>
          <w:sz w:val="32"/>
          <w:szCs w:val="32"/>
        </w:rPr>
        <w:t>Satellite technology and the uplink process and downlink process has been included because of the subject in this report.</w:t>
      </w:r>
    </w:p>
    <w:p w14:paraId="2372BC27" w14:textId="472A558E" w:rsidR="0064026F" w:rsidRPr="00142171" w:rsidRDefault="0064026F" w:rsidP="00142171">
      <w:pPr>
        <w:rPr>
          <w:bCs/>
          <w:sz w:val="32"/>
          <w:szCs w:val="32"/>
        </w:rPr>
      </w:pPr>
      <w:r>
        <w:rPr>
          <w:bCs/>
          <w:sz w:val="32"/>
          <w:szCs w:val="32"/>
        </w:rPr>
        <w:t xml:space="preserve">I have ended the report with a Stakeholders analysis. </w:t>
      </w:r>
    </w:p>
    <w:p w14:paraId="0F16A9BF" w14:textId="737ACAAB" w:rsidR="008018FF" w:rsidRDefault="008018FF">
      <w:pPr>
        <w:rPr>
          <w:b/>
          <w:sz w:val="72"/>
          <w:szCs w:val="72"/>
          <w:u w:val="single"/>
        </w:rPr>
      </w:pPr>
    </w:p>
    <w:p w14:paraId="48BDEA7F" w14:textId="38D9E507" w:rsidR="008018FF" w:rsidRDefault="008018FF">
      <w:pPr>
        <w:rPr>
          <w:b/>
          <w:sz w:val="72"/>
          <w:szCs w:val="72"/>
          <w:u w:val="single"/>
        </w:rPr>
      </w:pPr>
    </w:p>
    <w:p w14:paraId="1A33FDAF" w14:textId="5797E8A2" w:rsidR="008018FF" w:rsidRDefault="008018FF">
      <w:pPr>
        <w:rPr>
          <w:b/>
          <w:sz w:val="72"/>
          <w:szCs w:val="72"/>
          <w:u w:val="single"/>
        </w:rPr>
      </w:pPr>
    </w:p>
    <w:p w14:paraId="79C46252" w14:textId="7DFCCAF6" w:rsidR="008018FF" w:rsidRDefault="008018FF">
      <w:pPr>
        <w:rPr>
          <w:b/>
          <w:sz w:val="72"/>
          <w:szCs w:val="72"/>
          <w:u w:val="single"/>
        </w:rPr>
      </w:pPr>
    </w:p>
    <w:p w14:paraId="66034437" w14:textId="265CCDC5" w:rsidR="008018FF" w:rsidRDefault="008018FF">
      <w:pPr>
        <w:rPr>
          <w:b/>
          <w:sz w:val="72"/>
          <w:szCs w:val="72"/>
          <w:u w:val="single"/>
        </w:rPr>
      </w:pPr>
    </w:p>
    <w:p w14:paraId="514EC599" w14:textId="55FF5FEA" w:rsidR="008018FF" w:rsidRDefault="008018FF">
      <w:pPr>
        <w:rPr>
          <w:b/>
          <w:sz w:val="72"/>
          <w:szCs w:val="72"/>
          <w:u w:val="single"/>
        </w:rPr>
      </w:pPr>
    </w:p>
    <w:p w14:paraId="410F6BF9" w14:textId="07AE12BE" w:rsidR="008018FF" w:rsidRDefault="008018FF">
      <w:pPr>
        <w:rPr>
          <w:b/>
          <w:sz w:val="72"/>
          <w:szCs w:val="72"/>
          <w:u w:val="single"/>
        </w:rPr>
      </w:pPr>
    </w:p>
    <w:p w14:paraId="3C11A9FD" w14:textId="0CB313C6" w:rsidR="008018FF" w:rsidRDefault="008018FF">
      <w:pPr>
        <w:rPr>
          <w:b/>
          <w:sz w:val="72"/>
          <w:szCs w:val="72"/>
          <w:u w:val="single"/>
        </w:rPr>
      </w:pPr>
    </w:p>
    <w:p w14:paraId="4D0A43A2" w14:textId="1DD17A3E" w:rsidR="008018FF" w:rsidRDefault="008018FF">
      <w:pPr>
        <w:rPr>
          <w:b/>
          <w:sz w:val="72"/>
          <w:szCs w:val="72"/>
          <w:u w:val="single"/>
        </w:rPr>
      </w:pPr>
    </w:p>
    <w:p w14:paraId="084B4E94" w14:textId="4C124421" w:rsidR="008018FF" w:rsidRDefault="008018FF">
      <w:pPr>
        <w:rPr>
          <w:b/>
          <w:sz w:val="72"/>
          <w:szCs w:val="72"/>
          <w:u w:val="single"/>
        </w:rPr>
      </w:pPr>
    </w:p>
    <w:p w14:paraId="0C126503" w14:textId="77777777" w:rsidR="004F1753" w:rsidRDefault="004F1753" w:rsidP="004F1753">
      <w:pPr>
        <w:rPr>
          <w:b/>
          <w:sz w:val="40"/>
          <w:szCs w:val="40"/>
          <w:u w:val="single"/>
        </w:rPr>
      </w:pPr>
    </w:p>
    <w:p w14:paraId="3A656BFF" w14:textId="77777777" w:rsidR="004F1753" w:rsidRDefault="004F1753" w:rsidP="004F1753">
      <w:pPr>
        <w:rPr>
          <w:b/>
          <w:sz w:val="44"/>
          <w:szCs w:val="44"/>
          <w:u w:val="single"/>
        </w:rPr>
      </w:pPr>
    </w:p>
    <w:p w14:paraId="37506435" w14:textId="77777777" w:rsidR="00C74570" w:rsidRDefault="00C74570" w:rsidP="004F1753">
      <w:pPr>
        <w:rPr>
          <w:b/>
          <w:sz w:val="24"/>
          <w:szCs w:val="24"/>
        </w:rPr>
      </w:pPr>
      <w:r>
        <w:rPr>
          <w:b/>
          <w:sz w:val="24"/>
          <w:szCs w:val="24"/>
        </w:rPr>
        <w:t xml:space="preserve">             </w:t>
      </w:r>
    </w:p>
    <w:p w14:paraId="1D8CA570" w14:textId="6963DE34" w:rsidR="004F1753" w:rsidRPr="00C74570" w:rsidRDefault="00C74570" w:rsidP="004F1753">
      <w:pPr>
        <w:rPr>
          <w:b/>
          <w:sz w:val="24"/>
          <w:szCs w:val="24"/>
        </w:rPr>
      </w:pPr>
      <w:r w:rsidRPr="00C74570">
        <w:rPr>
          <w:b/>
          <w:sz w:val="24"/>
          <w:szCs w:val="24"/>
        </w:rPr>
        <w:t>2)</w:t>
      </w:r>
    </w:p>
    <w:p w14:paraId="4EDCECD6" w14:textId="5FECE150" w:rsidR="004F1753" w:rsidRDefault="004F1753" w:rsidP="004F1753">
      <w:pPr>
        <w:rPr>
          <w:b/>
          <w:sz w:val="40"/>
          <w:szCs w:val="40"/>
          <w:u w:val="single"/>
        </w:rPr>
      </w:pPr>
      <w:r w:rsidRPr="00085E95">
        <w:rPr>
          <w:b/>
          <w:sz w:val="44"/>
          <w:szCs w:val="44"/>
          <w:u w:val="single"/>
        </w:rPr>
        <w:t>24 HOUR NEWS (SKY TV [UK] &amp; COMCAST</w:t>
      </w:r>
      <w:r>
        <w:rPr>
          <w:b/>
          <w:sz w:val="44"/>
          <w:szCs w:val="44"/>
          <w:u w:val="single"/>
        </w:rPr>
        <w:t xml:space="preserve">) </w:t>
      </w:r>
    </w:p>
    <w:p w14:paraId="27AADADB" w14:textId="24BE1ABF" w:rsidR="004F1753" w:rsidRDefault="00F37778" w:rsidP="004F1753">
      <w:pPr>
        <w:rPr>
          <w:b/>
          <w:sz w:val="40"/>
          <w:szCs w:val="40"/>
          <w:u w:val="single"/>
        </w:rPr>
      </w:pPr>
      <w:r>
        <w:rPr>
          <w:b/>
          <w:sz w:val="40"/>
          <w:szCs w:val="40"/>
          <w:u w:val="single"/>
        </w:rPr>
        <w:t xml:space="preserve">HISTORY &amp; </w:t>
      </w:r>
      <w:r w:rsidR="004F1753">
        <w:rPr>
          <w:b/>
          <w:sz w:val="40"/>
          <w:szCs w:val="40"/>
          <w:u w:val="single"/>
        </w:rPr>
        <w:t>CASE STUDY</w:t>
      </w:r>
      <w:r>
        <w:rPr>
          <w:b/>
          <w:sz w:val="40"/>
          <w:szCs w:val="40"/>
          <w:u w:val="single"/>
        </w:rPr>
        <w:t xml:space="preserve"> </w:t>
      </w:r>
    </w:p>
    <w:p w14:paraId="609AC9D7" w14:textId="77777777" w:rsidR="004F1753" w:rsidRDefault="004F1753" w:rsidP="004F1753">
      <w:pPr>
        <w:rPr>
          <w:b/>
          <w:sz w:val="40"/>
          <w:szCs w:val="40"/>
          <w:u w:val="single"/>
        </w:rPr>
      </w:pPr>
    </w:p>
    <w:p w14:paraId="2D3E257B" w14:textId="77777777" w:rsidR="004F1753" w:rsidRDefault="004F1753" w:rsidP="004F1753">
      <w:pPr>
        <w:rPr>
          <w:b/>
          <w:sz w:val="40"/>
          <w:szCs w:val="40"/>
        </w:rPr>
      </w:pPr>
      <w:r w:rsidRPr="00C874DF">
        <w:rPr>
          <w:b/>
          <w:sz w:val="40"/>
          <w:szCs w:val="40"/>
        </w:rPr>
        <w:t>KEY INFORMATION</w:t>
      </w:r>
      <w:r>
        <w:rPr>
          <w:b/>
          <w:sz w:val="40"/>
          <w:szCs w:val="40"/>
        </w:rPr>
        <w:t>:</w:t>
      </w:r>
    </w:p>
    <w:p w14:paraId="4430BA7F" w14:textId="77777777" w:rsidR="004F1753" w:rsidRDefault="004F1753" w:rsidP="004F1753">
      <w:pPr>
        <w:pStyle w:val="ListParagraph"/>
        <w:numPr>
          <w:ilvl w:val="0"/>
          <w:numId w:val="1"/>
        </w:numPr>
        <w:rPr>
          <w:sz w:val="32"/>
          <w:szCs w:val="32"/>
        </w:rPr>
      </w:pPr>
      <w:r>
        <w:rPr>
          <w:b/>
          <w:sz w:val="40"/>
          <w:szCs w:val="40"/>
        </w:rPr>
        <w:t xml:space="preserve"> </w:t>
      </w:r>
      <w:r w:rsidRPr="00722520">
        <w:rPr>
          <w:sz w:val="32"/>
          <w:szCs w:val="32"/>
        </w:rPr>
        <w:t>PREVIOUSLY KNOWN AS BRITISH SKY BROADCASTING</w:t>
      </w:r>
    </w:p>
    <w:p w14:paraId="1C6F79AC" w14:textId="4DB8E584" w:rsidR="004F1753" w:rsidRDefault="004F1753" w:rsidP="004F1753">
      <w:pPr>
        <w:pStyle w:val="ListParagraph"/>
        <w:numPr>
          <w:ilvl w:val="0"/>
          <w:numId w:val="1"/>
        </w:numPr>
        <w:rPr>
          <w:sz w:val="32"/>
          <w:szCs w:val="32"/>
        </w:rPr>
      </w:pPr>
      <w:r>
        <w:rPr>
          <w:sz w:val="32"/>
          <w:szCs w:val="32"/>
        </w:rPr>
        <w:t xml:space="preserve">  SKT TV UK IS CURRENTLY COMCAST</w:t>
      </w:r>
    </w:p>
    <w:p w14:paraId="7B9B85A9" w14:textId="77777777" w:rsidR="004F1753" w:rsidRDefault="004F1753" w:rsidP="004F1753">
      <w:pPr>
        <w:pStyle w:val="ListParagraph"/>
        <w:numPr>
          <w:ilvl w:val="0"/>
          <w:numId w:val="1"/>
        </w:numPr>
        <w:rPr>
          <w:sz w:val="32"/>
          <w:szCs w:val="32"/>
        </w:rPr>
      </w:pPr>
      <w:r>
        <w:rPr>
          <w:sz w:val="32"/>
          <w:szCs w:val="32"/>
        </w:rPr>
        <w:lastRenderedPageBreak/>
        <w:t xml:space="preserve"> </w:t>
      </w:r>
      <w:r w:rsidRPr="00110F78">
        <w:rPr>
          <w:b/>
          <w:sz w:val="32"/>
          <w:szCs w:val="32"/>
        </w:rPr>
        <w:t>CURRENT PLATFORMS</w:t>
      </w:r>
      <w:r>
        <w:rPr>
          <w:sz w:val="32"/>
          <w:szCs w:val="32"/>
        </w:rPr>
        <w:t>: SKY SUBSCRIBER SERVICES, SKY IN- HOME SERVICES, SKY FREESAT, SKY BROADBAND, SKY HOME COMMUNICATIONS, NOW TV</w:t>
      </w:r>
    </w:p>
    <w:p w14:paraId="18639DDB" w14:textId="77777777" w:rsidR="004F1753" w:rsidRDefault="004F1753" w:rsidP="004F1753">
      <w:pPr>
        <w:pStyle w:val="ListParagraph"/>
        <w:numPr>
          <w:ilvl w:val="0"/>
          <w:numId w:val="1"/>
        </w:numPr>
        <w:rPr>
          <w:sz w:val="32"/>
          <w:szCs w:val="32"/>
        </w:rPr>
      </w:pPr>
      <w:r w:rsidRPr="00110F78">
        <w:rPr>
          <w:b/>
          <w:sz w:val="32"/>
          <w:szCs w:val="32"/>
        </w:rPr>
        <w:t>SKY SERVICES</w:t>
      </w:r>
      <w:r>
        <w:rPr>
          <w:sz w:val="32"/>
          <w:szCs w:val="32"/>
        </w:rPr>
        <w:t>: BROADBAND, VIDEO ON DEMAND, BRADCASTING, SATELLITE, INTERNET, TV PRODUCTION, MOBILE</w:t>
      </w:r>
    </w:p>
    <w:p w14:paraId="40AB9EF8" w14:textId="77777777" w:rsidR="004F1753" w:rsidRDefault="004F1753" w:rsidP="004F1753">
      <w:pPr>
        <w:pStyle w:val="ListParagraph"/>
        <w:numPr>
          <w:ilvl w:val="0"/>
          <w:numId w:val="1"/>
        </w:numPr>
        <w:rPr>
          <w:sz w:val="32"/>
          <w:szCs w:val="32"/>
        </w:rPr>
      </w:pPr>
      <w:r>
        <w:rPr>
          <w:sz w:val="32"/>
          <w:szCs w:val="32"/>
        </w:rPr>
        <w:t xml:space="preserve"> </w:t>
      </w:r>
      <w:r w:rsidRPr="00051217">
        <w:rPr>
          <w:b/>
          <w:sz w:val="32"/>
          <w:szCs w:val="32"/>
        </w:rPr>
        <w:t>INDUSTRY</w:t>
      </w:r>
      <w:r>
        <w:rPr>
          <w:sz w:val="32"/>
          <w:szCs w:val="32"/>
        </w:rPr>
        <w:t>: MASS MEDIA</w:t>
      </w:r>
    </w:p>
    <w:p w14:paraId="12FE63B8" w14:textId="77777777" w:rsidR="004F1753" w:rsidRDefault="004F1753" w:rsidP="004F1753">
      <w:pPr>
        <w:pStyle w:val="ListParagraph"/>
        <w:numPr>
          <w:ilvl w:val="0"/>
          <w:numId w:val="1"/>
        </w:numPr>
        <w:rPr>
          <w:sz w:val="32"/>
          <w:szCs w:val="32"/>
        </w:rPr>
      </w:pPr>
      <w:r>
        <w:rPr>
          <w:sz w:val="32"/>
          <w:szCs w:val="32"/>
        </w:rPr>
        <w:t xml:space="preserve"> </w:t>
      </w:r>
      <w:r w:rsidRPr="00051217">
        <w:rPr>
          <w:b/>
          <w:sz w:val="32"/>
          <w:szCs w:val="32"/>
        </w:rPr>
        <w:t>SKY TV UK COVERAGE</w:t>
      </w:r>
      <w:r>
        <w:rPr>
          <w:sz w:val="32"/>
          <w:szCs w:val="32"/>
        </w:rPr>
        <w:t>: UNITED KINGDOM AND REPUBLIC OF IRELAND</w:t>
      </w:r>
    </w:p>
    <w:p w14:paraId="4444323B" w14:textId="77777777" w:rsidR="004F1753" w:rsidRDefault="004F1753" w:rsidP="004F1753">
      <w:pPr>
        <w:pStyle w:val="ListParagraph"/>
        <w:numPr>
          <w:ilvl w:val="0"/>
          <w:numId w:val="1"/>
        </w:numPr>
        <w:rPr>
          <w:sz w:val="32"/>
          <w:szCs w:val="32"/>
        </w:rPr>
      </w:pPr>
      <w:r>
        <w:rPr>
          <w:sz w:val="32"/>
          <w:szCs w:val="32"/>
        </w:rPr>
        <w:t>FOUNDED IN FEBRUARY 1989 AND LAUNCHED BY RUPERT MURDOCK</w:t>
      </w:r>
    </w:p>
    <w:p w14:paraId="0747D79B" w14:textId="47C6656E" w:rsidR="004F1753" w:rsidRDefault="004F1753" w:rsidP="004F1753">
      <w:pPr>
        <w:pStyle w:val="ListParagraph"/>
        <w:numPr>
          <w:ilvl w:val="0"/>
          <w:numId w:val="1"/>
        </w:numPr>
        <w:rPr>
          <w:sz w:val="32"/>
          <w:szCs w:val="32"/>
        </w:rPr>
      </w:pPr>
      <w:r>
        <w:rPr>
          <w:sz w:val="32"/>
          <w:szCs w:val="32"/>
        </w:rPr>
        <w:t>JOINED TOGETHER WITH BRITISH SATELLITE BROADCASTING (BSB) IN NOVEMBER 1990 TO BECOME BRITISH SKY BROADCASTING (BSkyB)</w:t>
      </w:r>
    </w:p>
    <w:p w14:paraId="212E0E72" w14:textId="78196861" w:rsidR="004E1B5C" w:rsidRDefault="004E1B5C" w:rsidP="004F1753">
      <w:pPr>
        <w:pStyle w:val="ListParagraph"/>
        <w:numPr>
          <w:ilvl w:val="0"/>
          <w:numId w:val="1"/>
        </w:numPr>
        <w:rPr>
          <w:sz w:val="32"/>
          <w:szCs w:val="32"/>
        </w:rPr>
      </w:pPr>
      <w:r>
        <w:rPr>
          <w:sz w:val="32"/>
          <w:szCs w:val="32"/>
        </w:rPr>
        <w:t>COMCAST OUTBID 21</w:t>
      </w:r>
      <w:r w:rsidRPr="004E1B5C">
        <w:rPr>
          <w:sz w:val="32"/>
          <w:szCs w:val="32"/>
          <w:vertAlign w:val="superscript"/>
        </w:rPr>
        <w:t>st</w:t>
      </w:r>
      <w:r>
        <w:rPr>
          <w:sz w:val="32"/>
          <w:szCs w:val="32"/>
        </w:rPr>
        <w:t xml:space="preserve"> CENTURY FOX AND PAID $38.8 BILLION (U.S) FOR THE SKY’s EUROPEAN PAY TV SERVICE</w:t>
      </w:r>
    </w:p>
    <w:p w14:paraId="01C65800" w14:textId="5F7C4B4D" w:rsidR="00B72548" w:rsidRDefault="00B72548" w:rsidP="004F1753">
      <w:pPr>
        <w:pStyle w:val="ListParagraph"/>
        <w:numPr>
          <w:ilvl w:val="0"/>
          <w:numId w:val="1"/>
        </w:numPr>
        <w:rPr>
          <w:sz w:val="32"/>
          <w:szCs w:val="32"/>
        </w:rPr>
      </w:pPr>
      <w:r>
        <w:rPr>
          <w:sz w:val="32"/>
          <w:szCs w:val="32"/>
        </w:rPr>
        <w:t>AS OF September 2018: SKY TV HAD 27 MILLION SUBSCRIBERS</w:t>
      </w:r>
    </w:p>
    <w:p w14:paraId="6A270470" w14:textId="77777777" w:rsidR="004F1753" w:rsidRDefault="004F1753" w:rsidP="004F1753">
      <w:pPr>
        <w:pStyle w:val="ListParagraph"/>
        <w:numPr>
          <w:ilvl w:val="0"/>
          <w:numId w:val="1"/>
        </w:numPr>
        <w:rPr>
          <w:sz w:val="32"/>
          <w:szCs w:val="32"/>
        </w:rPr>
      </w:pPr>
      <w:r>
        <w:rPr>
          <w:sz w:val="32"/>
          <w:szCs w:val="32"/>
        </w:rPr>
        <w:t xml:space="preserve">Revenue for the tax year 2017 £12.9BN. </w:t>
      </w:r>
    </w:p>
    <w:p w14:paraId="75E22030" w14:textId="77777777" w:rsidR="004F1753" w:rsidRDefault="004F1753" w:rsidP="004F1753">
      <w:pPr>
        <w:pStyle w:val="ListParagraph"/>
        <w:numPr>
          <w:ilvl w:val="0"/>
          <w:numId w:val="1"/>
        </w:numPr>
        <w:rPr>
          <w:sz w:val="32"/>
          <w:szCs w:val="32"/>
        </w:rPr>
      </w:pPr>
      <w:r>
        <w:rPr>
          <w:sz w:val="32"/>
          <w:szCs w:val="32"/>
        </w:rPr>
        <w:t>Overall profit minus all expenses £1.5BN</w:t>
      </w:r>
    </w:p>
    <w:p w14:paraId="7EF9DA07" w14:textId="4A075DE8" w:rsidR="004F1753" w:rsidRDefault="004F1753" w:rsidP="004F1753">
      <w:pPr>
        <w:pStyle w:val="ListParagraph"/>
        <w:numPr>
          <w:ilvl w:val="0"/>
          <w:numId w:val="1"/>
        </w:numPr>
        <w:rPr>
          <w:sz w:val="32"/>
          <w:szCs w:val="32"/>
        </w:rPr>
      </w:pPr>
      <w:r>
        <w:rPr>
          <w:sz w:val="32"/>
          <w:szCs w:val="32"/>
        </w:rPr>
        <w:t xml:space="preserve">Total employees 31,000 worldwide </w:t>
      </w:r>
    </w:p>
    <w:p w14:paraId="17AA5FEE" w14:textId="11DF8BA7" w:rsidR="007918D5" w:rsidRDefault="007918D5" w:rsidP="007918D5">
      <w:pPr>
        <w:rPr>
          <w:sz w:val="32"/>
          <w:szCs w:val="32"/>
        </w:rPr>
      </w:pPr>
    </w:p>
    <w:p w14:paraId="47FD32B3" w14:textId="578EDD3C" w:rsidR="007918D5" w:rsidRDefault="007918D5" w:rsidP="007918D5">
      <w:pPr>
        <w:rPr>
          <w:sz w:val="32"/>
          <w:szCs w:val="32"/>
        </w:rPr>
      </w:pPr>
    </w:p>
    <w:p w14:paraId="1ECA2954" w14:textId="6914EB85" w:rsidR="007918D5" w:rsidRDefault="00C74570" w:rsidP="007918D5">
      <w:pPr>
        <w:rPr>
          <w:sz w:val="32"/>
          <w:szCs w:val="32"/>
        </w:rPr>
      </w:pPr>
      <w:r>
        <w:rPr>
          <w:sz w:val="32"/>
          <w:szCs w:val="32"/>
        </w:rPr>
        <w:t>3)</w:t>
      </w:r>
    </w:p>
    <w:p w14:paraId="453C1F93" w14:textId="1C7645A5" w:rsidR="007918D5" w:rsidRDefault="00CB2373" w:rsidP="007918D5">
      <w:pPr>
        <w:rPr>
          <w:b/>
          <w:sz w:val="36"/>
          <w:szCs w:val="36"/>
          <w:u w:val="single"/>
        </w:rPr>
      </w:pPr>
      <w:r>
        <w:rPr>
          <w:sz w:val="32"/>
          <w:szCs w:val="32"/>
        </w:rPr>
        <w:t xml:space="preserve">   </w:t>
      </w:r>
      <w:r w:rsidR="007918D5">
        <w:rPr>
          <w:sz w:val="32"/>
          <w:szCs w:val="32"/>
        </w:rPr>
        <w:t xml:space="preserve"> </w:t>
      </w:r>
      <w:r w:rsidR="007918D5" w:rsidRPr="007918D5">
        <w:rPr>
          <w:b/>
          <w:sz w:val="36"/>
          <w:szCs w:val="36"/>
          <w:u w:val="single"/>
        </w:rPr>
        <w:t>KEY ASSETS OWNED BY COMCAS</w:t>
      </w:r>
      <w:r w:rsidR="00026DD8">
        <w:rPr>
          <w:b/>
          <w:sz w:val="36"/>
          <w:szCs w:val="36"/>
          <w:u w:val="single"/>
        </w:rPr>
        <w:t>T (OWNERS OF SKY TV)</w:t>
      </w:r>
    </w:p>
    <w:p w14:paraId="27599447" w14:textId="4BCE709F" w:rsidR="00026DD8" w:rsidRDefault="00026DD8" w:rsidP="00026DD8">
      <w:pPr>
        <w:rPr>
          <w:b/>
          <w:sz w:val="36"/>
          <w:szCs w:val="36"/>
          <w:u w:val="single"/>
        </w:rPr>
      </w:pPr>
    </w:p>
    <w:p w14:paraId="49C36BB0" w14:textId="501F8716" w:rsidR="00026DD8" w:rsidRDefault="00026DD8" w:rsidP="00026DD8">
      <w:pPr>
        <w:pStyle w:val="ListParagraph"/>
        <w:numPr>
          <w:ilvl w:val="0"/>
          <w:numId w:val="1"/>
        </w:numPr>
        <w:rPr>
          <w:sz w:val="36"/>
          <w:szCs w:val="36"/>
        </w:rPr>
      </w:pPr>
      <w:r w:rsidRPr="00026DD8">
        <w:rPr>
          <w:sz w:val="36"/>
          <w:szCs w:val="36"/>
        </w:rPr>
        <w:t>C</w:t>
      </w:r>
      <w:r>
        <w:rPr>
          <w:sz w:val="36"/>
          <w:szCs w:val="36"/>
        </w:rPr>
        <w:t>OMCAST CABLE COMMUNICATIONS</w:t>
      </w:r>
    </w:p>
    <w:p w14:paraId="648E3673" w14:textId="028224B3" w:rsidR="00026DD8" w:rsidRDefault="00026DD8" w:rsidP="00026DD8">
      <w:pPr>
        <w:pStyle w:val="ListParagraph"/>
        <w:numPr>
          <w:ilvl w:val="0"/>
          <w:numId w:val="1"/>
        </w:numPr>
        <w:rPr>
          <w:sz w:val="36"/>
          <w:szCs w:val="36"/>
        </w:rPr>
      </w:pPr>
      <w:r>
        <w:rPr>
          <w:sz w:val="36"/>
          <w:szCs w:val="36"/>
        </w:rPr>
        <w:t>COMCAST BUSINESS</w:t>
      </w:r>
    </w:p>
    <w:p w14:paraId="55C69F43" w14:textId="258B4C43" w:rsidR="00026DD8" w:rsidRDefault="00026DD8" w:rsidP="00026DD8">
      <w:pPr>
        <w:pStyle w:val="ListParagraph"/>
        <w:numPr>
          <w:ilvl w:val="0"/>
          <w:numId w:val="1"/>
        </w:numPr>
        <w:rPr>
          <w:sz w:val="36"/>
          <w:szCs w:val="36"/>
        </w:rPr>
      </w:pPr>
      <w:r>
        <w:rPr>
          <w:sz w:val="36"/>
          <w:szCs w:val="36"/>
        </w:rPr>
        <w:t>COMCAST INTERACTIVE MEDIA</w:t>
      </w:r>
    </w:p>
    <w:p w14:paraId="6BF95E4F" w14:textId="25293825" w:rsidR="00026DD8" w:rsidRDefault="00026DD8" w:rsidP="00026DD8">
      <w:pPr>
        <w:pStyle w:val="ListParagraph"/>
        <w:numPr>
          <w:ilvl w:val="0"/>
          <w:numId w:val="1"/>
        </w:numPr>
        <w:rPr>
          <w:sz w:val="36"/>
          <w:szCs w:val="36"/>
        </w:rPr>
      </w:pPr>
      <w:r>
        <w:rPr>
          <w:sz w:val="36"/>
          <w:szCs w:val="36"/>
        </w:rPr>
        <w:t>STREAMSAGE</w:t>
      </w:r>
    </w:p>
    <w:p w14:paraId="19AAF6DE" w14:textId="309C0ACF" w:rsidR="00026DD8" w:rsidRDefault="00026DD8" w:rsidP="00026DD8">
      <w:pPr>
        <w:pStyle w:val="ListParagraph"/>
        <w:numPr>
          <w:ilvl w:val="0"/>
          <w:numId w:val="1"/>
        </w:numPr>
        <w:rPr>
          <w:sz w:val="36"/>
          <w:szCs w:val="36"/>
        </w:rPr>
      </w:pPr>
      <w:r>
        <w:rPr>
          <w:sz w:val="36"/>
          <w:szCs w:val="36"/>
        </w:rPr>
        <w:t>COMCAST CABLE (FORMALLY: AT&amp;T BROADBAND)</w:t>
      </w:r>
    </w:p>
    <w:p w14:paraId="1D26EE67" w14:textId="1DF4AFDA" w:rsidR="00026DD8" w:rsidRDefault="00026DD8" w:rsidP="00026DD8">
      <w:pPr>
        <w:pStyle w:val="ListParagraph"/>
        <w:numPr>
          <w:ilvl w:val="0"/>
          <w:numId w:val="1"/>
        </w:numPr>
        <w:rPr>
          <w:sz w:val="36"/>
          <w:szCs w:val="36"/>
        </w:rPr>
      </w:pPr>
      <w:r>
        <w:rPr>
          <w:sz w:val="36"/>
          <w:szCs w:val="36"/>
        </w:rPr>
        <w:lastRenderedPageBreak/>
        <w:t>COMCAST MMO (FORMALLY: MEDIA ONE</w:t>
      </w:r>
    </w:p>
    <w:p w14:paraId="395BA468" w14:textId="3276C479" w:rsidR="00026DD8" w:rsidRDefault="00026DD8" w:rsidP="00026DD8">
      <w:pPr>
        <w:pStyle w:val="ListParagraph"/>
        <w:numPr>
          <w:ilvl w:val="0"/>
          <w:numId w:val="1"/>
        </w:numPr>
        <w:rPr>
          <w:sz w:val="36"/>
          <w:szCs w:val="36"/>
        </w:rPr>
      </w:pPr>
      <w:r>
        <w:rPr>
          <w:sz w:val="36"/>
          <w:szCs w:val="36"/>
        </w:rPr>
        <w:t>COMCAST TV2</w:t>
      </w:r>
    </w:p>
    <w:p w14:paraId="115C20D0" w14:textId="093C9223" w:rsidR="00026DD8" w:rsidRDefault="00026DD8" w:rsidP="00026DD8">
      <w:pPr>
        <w:pStyle w:val="ListParagraph"/>
        <w:numPr>
          <w:ilvl w:val="0"/>
          <w:numId w:val="1"/>
        </w:numPr>
        <w:rPr>
          <w:sz w:val="36"/>
          <w:szCs w:val="36"/>
        </w:rPr>
      </w:pPr>
      <w:r>
        <w:rPr>
          <w:sz w:val="36"/>
          <w:szCs w:val="36"/>
        </w:rPr>
        <w:t>COMCAST WHOLESALE</w:t>
      </w:r>
    </w:p>
    <w:p w14:paraId="567F13D2" w14:textId="2CCF9280" w:rsidR="00026DD8" w:rsidRDefault="00026DD8" w:rsidP="00026DD8">
      <w:pPr>
        <w:pStyle w:val="ListParagraph"/>
        <w:numPr>
          <w:ilvl w:val="0"/>
          <w:numId w:val="1"/>
        </w:numPr>
        <w:rPr>
          <w:sz w:val="36"/>
          <w:szCs w:val="36"/>
        </w:rPr>
      </w:pPr>
      <w:r>
        <w:rPr>
          <w:sz w:val="36"/>
          <w:szCs w:val="36"/>
        </w:rPr>
        <w:t>XFINITY MOBILE</w:t>
      </w:r>
    </w:p>
    <w:p w14:paraId="3233F1F9" w14:textId="6D152E97" w:rsidR="00026DD8" w:rsidRDefault="00026DD8" w:rsidP="00026DD8">
      <w:pPr>
        <w:pStyle w:val="ListParagraph"/>
        <w:numPr>
          <w:ilvl w:val="0"/>
          <w:numId w:val="1"/>
        </w:numPr>
        <w:rPr>
          <w:sz w:val="36"/>
          <w:szCs w:val="36"/>
        </w:rPr>
      </w:pPr>
      <w:r>
        <w:rPr>
          <w:sz w:val="36"/>
          <w:szCs w:val="36"/>
        </w:rPr>
        <w:t>XFINITY STREAMPIX</w:t>
      </w:r>
    </w:p>
    <w:p w14:paraId="3D7BF101" w14:textId="4FBDD372" w:rsidR="00026DD8" w:rsidRDefault="00026DD8" w:rsidP="00026DD8">
      <w:pPr>
        <w:pStyle w:val="ListParagraph"/>
        <w:numPr>
          <w:ilvl w:val="0"/>
          <w:numId w:val="1"/>
        </w:numPr>
        <w:rPr>
          <w:sz w:val="36"/>
          <w:szCs w:val="36"/>
        </w:rPr>
      </w:pPr>
      <w:r>
        <w:rPr>
          <w:sz w:val="36"/>
          <w:szCs w:val="36"/>
        </w:rPr>
        <w:t>COMCAST ENTERTAINMENT TV</w:t>
      </w:r>
    </w:p>
    <w:p w14:paraId="4065925B" w14:textId="2988869D" w:rsidR="00026DD8" w:rsidRDefault="00026DD8" w:rsidP="00026DD8">
      <w:pPr>
        <w:pStyle w:val="ListParagraph"/>
        <w:numPr>
          <w:ilvl w:val="0"/>
          <w:numId w:val="1"/>
        </w:numPr>
        <w:rPr>
          <w:sz w:val="36"/>
          <w:szCs w:val="36"/>
        </w:rPr>
      </w:pPr>
      <w:r>
        <w:rPr>
          <w:sz w:val="36"/>
          <w:szCs w:val="36"/>
        </w:rPr>
        <w:t>SPOTLIGHT</w:t>
      </w:r>
    </w:p>
    <w:p w14:paraId="75A0F77E" w14:textId="145D17B1" w:rsidR="00026DD8" w:rsidRDefault="00026DD8" w:rsidP="00026DD8">
      <w:pPr>
        <w:pStyle w:val="ListParagraph"/>
        <w:numPr>
          <w:ilvl w:val="0"/>
          <w:numId w:val="1"/>
        </w:numPr>
        <w:rPr>
          <w:sz w:val="36"/>
          <w:szCs w:val="36"/>
        </w:rPr>
      </w:pPr>
      <w:r>
        <w:rPr>
          <w:sz w:val="36"/>
          <w:szCs w:val="36"/>
        </w:rPr>
        <w:t>COMCAST TV</w:t>
      </w:r>
    </w:p>
    <w:p w14:paraId="5262A137" w14:textId="5FD646CE" w:rsidR="00026DD8" w:rsidRDefault="00026DD8" w:rsidP="00026DD8">
      <w:pPr>
        <w:pStyle w:val="ListParagraph"/>
        <w:numPr>
          <w:ilvl w:val="0"/>
          <w:numId w:val="1"/>
        </w:numPr>
        <w:rPr>
          <w:sz w:val="36"/>
          <w:szCs w:val="36"/>
        </w:rPr>
      </w:pPr>
      <w:r>
        <w:rPr>
          <w:sz w:val="36"/>
          <w:szCs w:val="36"/>
        </w:rPr>
        <w:t>SPECTRA</w:t>
      </w:r>
    </w:p>
    <w:p w14:paraId="3A67477F" w14:textId="38B422CB" w:rsidR="00026DD8" w:rsidRDefault="00026DD8" w:rsidP="00026DD8">
      <w:pPr>
        <w:pStyle w:val="ListParagraph"/>
        <w:numPr>
          <w:ilvl w:val="0"/>
          <w:numId w:val="1"/>
        </w:numPr>
        <w:rPr>
          <w:sz w:val="36"/>
          <w:szCs w:val="36"/>
        </w:rPr>
      </w:pPr>
      <w:r>
        <w:rPr>
          <w:sz w:val="36"/>
          <w:szCs w:val="36"/>
        </w:rPr>
        <w:t>TIX</w:t>
      </w:r>
    </w:p>
    <w:p w14:paraId="71A798EA" w14:textId="1B60512B" w:rsidR="00026DD8" w:rsidRDefault="00026DD8" w:rsidP="00026DD8">
      <w:pPr>
        <w:pStyle w:val="ListParagraph"/>
        <w:numPr>
          <w:ilvl w:val="0"/>
          <w:numId w:val="1"/>
        </w:numPr>
        <w:rPr>
          <w:sz w:val="36"/>
          <w:szCs w:val="36"/>
        </w:rPr>
      </w:pPr>
      <w:r>
        <w:rPr>
          <w:sz w:val="36"/>
          <w:szCs w:val="36"/>
        </w:rPr>
        <w:t>MAINE MARINERS</w:t>
      </w:r>
    </w:p>
    <w:p w14:paraId="5916AAAC" w14:textId="09392BD7" w:rsidR="005B2D6E" w:rsidRDefault="005B2D6E" w:rsidP="00026DD8">
      <w:pPr>
        <w:pStyle w:val="ListParagraph"/>
        <w:numPr>
          <w:ilvl w:val="0"/>
          <w:numId w:val="1"/>
        </w:numPr>
        <w:rPr>
          <w:sz w:val="36"/>
          <w:szCs w:val="36"/>
        </w:rPr>
      </w:pPr>
      <w:r>
        <w:rPr>
          <w:sz w:val="36"/>
          <w:szCs w:val="36"/>
        </w:rPr>
        <w:t>PACOLAN</w:t>
      </w:r>
    </w:p>
    <w:p w14:paraId="71537ED1" w14:textId="354F822A" w:rsidR="005B2D6E" w:rsidRDefault="005B2D6E" w:rsidP="00026DD8">
      <w:pPr>
        <w:pStyle w:val="ListParagraph"/>
        <w:numPr>
          <w:ilvl w:val="0"/>
          <w:numId w:val="1"/>
        </w:numPr>
        <w:rPr>
          <w:sz w:val="36"/>
          <w:szCs w:val="36"/>
        </w:rPr>
      </w:pPr>
      <w:r>
        <w:rPr>
          <w:sz w:val="36"/>
          <w:szCs w:val="36"/>
        </w:rPr>
        <w:t>PHILADELPHIA FLYERS &amp; WING &amp; FUSION (U.S. SPORTS)</w:t>
      </w:r>
    </w:p>
    <w:p w14:paraId="57A6E72D" w14:textId="2E90F089" w:rsidR="005B2D6E" w:rsidRDefault="005B2D6E" w:rsidP="00026DD8">
      <w:pPr>
        <w:pStyle w:val="ListParagraph"/>
        <w:numPr>
          <w:ilvl w:val="0"/>
          <w:numId w:val="1"/>
        </w:numPr>
        <w:rPr>
          <w:sz w:val="36"/>
          <w:szCs w:val="36"/>
        </w:rPr>
      </w:pPr>
      <w:r>
        <w:rPr>
          <w:sz w:val="36"/>
          <w:szCs w:val="36"/>
        </w:rPr>
        <w:t>WELLS FARGO CENTRE (BUILDING AND LAND) IN PHILIDELPHIA (U.S.A)</w:t>
      </w:r>
    </w:p>
    <w:p w14:paraId="09687511" w14:textId="28151FBC" w:rsidR="005B2D6E" w:rsidRDefault="005B2D6E" w:rsidP="00026DD8">
      <w:pPr>
        <w:pStyle w:val="ListParagraph"/>
        <w:numPr>
          <w:ilvl w:val="0"/>
          <w:numId w:val="1"/>
        </w:numPr>
        <w:rPr>
          <w:sz w:val="36"/>
          <w:szCs w:val="36"/>
        </w:rPr>
      </w:pPr>
      <w:r>
        <w:rPr>
          <w:sz w:val="36"/>
          <w:szCs w:val="36"/>
        </w:rPr>
        <w:t>COX &amp; CHARTER COMMUNICATIONS</w:t>
      </w:r>
    </w:p>
    <w:p w14:paraId="4D6F3BF3" w14:textId="718994CA" w:rsidR="005B2D6E" w:rsidRDefault="005B2D6E" w:rsidP="00026DD8">
      <w:pPr>
        <w:pStyle w:val="ListParagraph"/>
        <w:numPr>
          <w:ilvl w:val="0"/>
          <w:numId w:val="1"/>
        </w:numPr>
        <w:rPr>
          <w:sz w:val="36"/>
          <w:szCs w:val="36"/>
        </w:rPr>
      </w:pPr>
      <w:r>
        <w:rPr>
          <w:sz w:val="36"/>
          <w:szCs w:val="36"/>
        </w:rPr>
        <w:t>SPOTLIGHT ADVERTISING</w:t>
      </w:r>
    </w:p>
    <w:p w14:paraId="461E0910" w14:textId="73A29F05" w:rsidR="005B2D6E" w:rsidRDefault="005B2D6E" w:rsidP="00026DD8">
      <w:pPr>
        <w:pStyle w:val="ListParagraph"/>
        <w:numPr>
          <w:ilvl w:val="0"/>
          <w:numId w:val="1"/>
        </w:numPr>
        <w:rPr>
          <w:sz w:val="36"/>
          <w:szCs w:val="36"/>
        </w:rPr>
      </w:pPr>
      <w:r>
        <w:rPr>
          <w:sz w:val="36"/>
          <w:szCs w:val="36"/>
        </w:rPr>
        <w:t>COMCAST TECH</w:t>
      </w:r>
    </w:p>
    <w:p w14:paraId="40BB6EDD" w14:textId="78BE9F89" w:rsidR="005B2D6E" w:rsidRDefault="005B2D6E" w:rsidP="00026DD8">
      <w:pPr>
        <w:pStyle w:val="ListParagraph"/>
        <w:numPr>
          <w:ilvl w:val="0"/>
          <w:numId w:val="1"/>
        </w:numPr>
        <w:rPr>
          <w:sz w:val="36"/>
          <w:szCs w:val="36"/>
        </w:rPr>
      </w:pPr>
      <w:r>
        <w:rPr>
          <w:sz w:val="36"/>
          <w:szCs w:val="36"/>
        </w:rPr>
        <w:t>COMCAST VENTURES</w:t>
      </w:r>
    </w:p>
    <w:p w14:paraId="43FB4F3E" w14:textId="04263752" w:rsidR="005B2D6E" w:rsidRDefault="005B2D6E" w:rsidP="00026DD8">
      <w:pPr>
        <w:pStyle w:val="ListParagraph"/>
        <w:numPr>
          <w:ilvl w:val="0"/>
          <w:numId w:val="1"/>
        </w:numPr>
        <w:rPr>
          <w:sz w:val="36"/>
          <w:szCs w:val="36"/>
        </w:rPr>
      </w:pPr>
      <w:r>
        <w:rPr>
          <w:sz w:val="36"/>
          <w:szCs w:val="36"/>
        </w:rPr>
        <w:t>FREEWHEEL</w:t>
      </w:r>
    </w:p>
    <w:p w14:paraId="4924EF93" w14:textId="04903955" w:rsidR="005B2D6E" w:rsidRDefault="005B2D6E" w:rsidP="00026DD8">
      <w:pPr>
        <w:pStyle w:val="ListParagraph"/>
        <w:numPr>
          <w:ilvl w:val="0"/>
          <w:numId w:val="1"/>
        </w:numPr>
        <w:rPr>
          <w:sz w:val="36"/>
          <w:szCs w:val="36"/>
        </w:rPr>
      </w:pPr>
      <w:r>
        <w:rPr>
          <w:sz w:val="36"/>
          <w:szCs w:val="36"/>
        </w:rPr>
        <w:t>WATCHWITH</w:t>
      </w:r>
    </w:p>
    <w:p w14:paraId="2BF41745" w14:textId="2B4E8C5D" w:rsidR="005B2D6E" w:rsidRDefault="005B2D6E" w:rsidP="00026DD8">
      <w:pPr>
        <w:pStyle w:val="ListParagraph"/>
        <w:numPr>
          <w:ilvl w:val="0"/>
          <w:numId w:val="1"/>
        </w:numPr>
        <w:rPr>
          <w:sz w:val="36"/>
          <w:szCs w:val="36"/>
        </w:rPr>
      </w:pPr>
      <w:r>
        <w:rPr>
          <w:sz w:val="36"/>
          <w:szCs w:val="36"/>
        </w:rPr>
        <w:t>ERVINE LIVE INC. (12.5% STAKE)</w:t>
      </w:r>
    </w:p>
    <w:p w14:paraId="7F6B9B0E" w14:textId="375F4086" w:rsidR="005B2D6E" w:rsidRDefault="005B2D6E" w:rsidP="00026DD8">
      <w:pPr>
        <w:pStyle w:val="ListParagraph"/>
        <w:numPr>
          <w:ilvl w:val="0"/>
          <w:numId w:val="1"/>
        </w:numPr>
        <w:rPr>
          <w:sz w:val="36"/>
          <w:szCs w:val="36"/>
        </w:rPr>
      </w:pPr>
      <w:r>
        <w:rPr>
          <w:sz w:val="36"/>
          <w:szCs w:val="36"/>
        </w:rPr>
        <w:t>HITZ</w:t>
      </w:r>
    </w:p>
    <w:p w14:paraId="5C3B3676" w14:textId="73C65F7B" w:rsidR="005B2D6E" w:rsidRDefault="005B2D6E" w:rsidP="00026DD8">
      <w:pPr>
        <w:pStyle w:val="ListParagraph"/>
        <w:numPr>
          <w:ilvl w:val="0"/>
          <w:numId w:val="1"/>
        </w:numPr>
        <w:rPr>
          <w:sz w:val="36"/>
          <w:szCs w:val="36"/>
        </w:rPr>
      </w:pPr>
      <w:r>
        <w:rPr>
          <w:sz w:val="36"/>
          <w:szCs w:val="36"/>
        </w:rPr>
        <w:t>LEISURE ARTS</w:t>
      </w:r>
    </w:p>
    <w:p w14:paraId="1C49E84C" w14:textId="587F2FAC" w:rsidR="005B2D6E" w:rsidRDefault="005B2D6E" w:rsidP="00026DD8">
      <w:pPr>
        <w:pStyle w:val="ListParagraph"/>
        <w:numPr>
          <w:ilvl w:val="0"/>
          <w:numId w:val="1"/>
        </w:numPr>
        <w:rPr>
          <w:sz w:val="36"/>
          <w:szCs w:val="36"/>
        </w:rPr>
      </w:pPr>
      <w:r>
        <w:rPr>
          <w:sz w:val="36"/>
          <w:szCs w:val="36"/>
        </w:rPr>
        <w:t>MIDCO (49% STAKE)</w:t>
      </w:r>
    </w:p>
    <w:p w14:paraId="6ADA6C72" w14:textId="1FD4D6BC" w:rsidR="005B2D6E" w:rsidRDefault="005B2D6E" w:rsidP="00026DD8">
      <w:pPr>
        <w:pStyle w:val="ListParagraph"/>
        <w:numPr>
          <w:ilvl w:val="0"/>
          <w:numId w:val="1"/>
        </w:numPr>
        <w:rPr>
          <w:sz w:val="36"/>
          <w:szCs w:val="36"/>
        </w:rPr>
      </w:pPr>
      <w:r>
        <w:rPr>
          <w:sz w:val="36"/>
          <w:szCs w:val="36"/>
        </w:rPr>
        <w:t>MUSIC CHOICE (WHICH OWNS SHARES IN MICROSOFT, SONY CORPORATION &amp; ADDIDAS PREDATOR</w:t>
      </w:r>
    </w:p>
    <w:p w14:paraId="658637BC" w14:textId="1E37E7CA" w:rsidR="005B2D6E" w:rsidRDefault="005B2D6E" w:rsidP="00026DD8">
      <w:pPr>
        <w:pStyle w:val="ListParagraph"/>
        <w:numPr>
          <w:ilvl w:val="0"/>
          <w:numId w:val="1"/>
        </w:numPr>
        <w:rPr>
          <w:sz w:val="36"/>
          <w:szCs w:val="36"/>
        </w:rPr>
      </w:pPr>
      <w:r>
        <w:rPr>
          <w:sz w:val="36"/>
          <w:szCs w:val="36"/>
        </w:rPr>
        <w:lastRenderedPageBreak/>
        <w:t xml:space="preserve">SKY TV INCLUDING SKY BROADBAND, </w:t>
      </w:r>
      <w:r w:rsidR="007112A7">
        <w:rPr>
          <w:sz w:val="36"/>
          <w:szCs w:val="36"/>
        </w:rPr>
        <w:t xml:space="preserve">SKY </w:t>
      </w:r>
      <w:r>
        <w:rPr>
          <w:sz w:val="36"/>
          <w:szCs w:val="36"/>
        </w:rPr>
        <w:t>CLOUD</w:t>
      </w:r>
      <w:r w:rsidR="007112A7">
        <w:rPr>
          <w:sz w:val="36"/>
          <w:szCs w:val="36"/>
        </w:rPr>
        <w:t xml:space="preserve"> &amp; ALL SKY DIGITAL SERVICES &amp; SKY BOX OFFICE</w:t>
      </w:r>
    </w:p>
    <w:p w14:paraId="61C402E1" w14:textId="326F611F" w:rsidR="007112A7" w:rsidRDefault="007112A7" w:rsidP="00026DD8">
      <w:pPr>
        <w:pStyle w:val="ListParagraph"/>
        <w:numPr>
          <w:ilvl w:val="0"/>
          <w:numId w:val="1"/>
        </w:numPr>
        <w:rPr>
          <w:sz w:val="36"/>
          <w:szCs w:val="36"/>
        </w:rPr>
      </w:pPr>
      <w:r>
        <w:rPr>
          <w:sz w:val="36"/>
          <w:szCs w:val="36"/>
        </w:rPr>
        <w:t>SKY (SPAIN, ITALY &amp; REPUBLIC OF IRELAND/SOUTHERN IRELAND</w:t>
      </w:r>
    </w:p>
    <w:p w14:paraId="32BC9433" w14:textId="105DD7B7" w:rsidR="007112A7" w:rsidRDefault="007112A7" w:rsidP="00026DD8">
      <w:pPr>
        <w:pStyle w:val="ListParagraph"/>
        <w:numPr>
          <w:ilvl w:val="0"/>
          <w:numId w:val="1"/>
        </w:numPr>
        <w:rPr>
          <w:sz w:val="36"/>
          <w:szCs w:val="36"/>
        </w:rPr>
      </w:pPr>
      <w:r>
        <w:rPr>
          <w:sz w:val="36"/>
          <w:szCs w:val="36"/>
        </w:rPr>
        <w:t>D TV (WHICH OWNS SHARES IN BBC, ITV &amp; CHANNEL 4 – ALL U.K TV CHANNELS)</w:t>
      </w:r>
    </w:p>
    <w:p w14:paraId="7B29351C" w14:textId="024CD7F4" w:rsidR="007112A7" w:rsidRDefault="007112A7" w:rsidP="00026DD8">
      <w:pPr>
        <w:pStyle w:val="ListParagraph"/>
        <w:numPr>
          <w:ilvl w:val="0"/>
          <w:numId w:val="1"/>
        </w:numPr>
        <w:rPr>
          <w:sz w:val="36"/>
          <w:szCs w:val="36"/>
        </w:rPr>
      </w:pPr>
      <w:r>
        <w:rPr>
          <w:sz w:val="36"/>
          <w:szCs w:val="36"/>
        </w:rPr>
        <w:t>SKY FREESAT &amp; EVERY SKY TV CHANNEL THAT WAS AVAILABLE FROM SEPTEMBER 2018</w:t>
      </w:r>
    </w:p>
    <w:p w14:paraId="59054C9C" w14:textId="49CD7B8F" w:rsidR="007112A7" w:rsidRDefault="007112A7" w:rsidP="00026DD8">
      <w:pPr>
        <w:pStyle w:val="ListParagraph"/>
        <w:numPr>
          <w:ilvl w:val="0"/>
          <w:numId w:val="1"/>
        </w:numPr>
        <w:rPr>
          <w:sz w:val="36"/>
          <w:szCs w:val="36"/>
        </w:rPr>
      </w:pPr>
      <w:r>
        <w:rPr>
          <w:sz w:val="36"/>
          <w:szCs w:val="36"/>
        </w:rPr>
        <w:t>SKY RADIO</w:t>
      </w:r>
    </w:p>
    <w:p w14:paraId="6B09ED45" w14:textId="2939ED83" w:rsidR="007112A7" w:rsidRDefault="007112A7" w:rsidP="00026DD8">
      <w:pPr>
        <w:pStyle w:val="ListParagraph"/>
        <w:numPr>
          <w:ilvl w:val="0"/>
          <w:numId w:val="1"/>
        </w:numPr>
        <w:rPr>
          <w:sz w:val="36"/>
          <w:szCs w:val="36"/>
        </w:rPr>
      </w:pPr>
      <w:r>
        <w:rPr>
          <w:sz w:val="36"/>
          <w:szCs w:val="36"/>
        </w:rPr>
        <w:t>SKY ARABIA (WHICH OWNS 50% OF ABU DHABI MEDIA)</w:t>
      </w:r>
    </w:p>
    <w:p w14:paraId="2E5983DF" w14:textId="14D84C2E" w:rsidR="007112A7" w:rsidRDefault="007112A7" w:rsidP="00026DD8">
      <w:pPr>
        <w:pStyle w:val="ListParagraph"/>
        <w:numPr>
          <w:ilvl w:val="0"/>
          <w:numId w:val="1"/>
        </w:numPr>
        <w:rPr>
          <w:sz w:val="36"/>
          <w:szCs w:val="36"/>
        </w:rPr>
      </w:pPr>
      <w:r>
        <w:rPr>
          <w:sz w:val="36"/>
          <w:szCs w:val="36"/>
        </w:rPr>
        <w:t>AMSTRAD</w:t>
      </w:r>
    </w:p>
    <w:p w14:paraId="48EF4379" w14:textId="1BC57F73" w:rsidR="007112A7" w:rsidRDefault="007112A7" w:rsidP="00026DD8">
      <w:pPr>
        <w:pStyle w:val="ListParagraph"/>
        <w:numPr>
          <w:ilvl w:val="0"/>
          <w:numId w:val="1"/>
        </w:numPr>
        <w:rPr>
          <w:sz w:val="36"/>
          <w:szCs w:val="36"/>
        </w:rPr>
      </w:pPr>
      <w:r>
        <w:rPr>
          <w:sz w:val="36"/>
          <w:szCs w:val="36"/>
        </w:rPr>
        <w:t>AURA SPORTS</w:t>
      </w:r>
    </w:p>
    <w:p w14:paraId="02B726CA" w14:textId="2462C585" w:rsidR="007112A7" w:rsidRDefault="007112A7" w:rsidP="00026DD8">
      <w:pPr>
        <w:pStyle w:val="ListParagraph"/>
        <w:numPr>
          <w:ilvl w:val="0"/>
          <w:numId w:val="1"/>
        </w:numPr>
        <w:rPr>
          <w:sz w:val="36"/>
          <w:szCs w:val="36"/>
        </w:rPr>
      </w:pPr>
      <w:r>
        <w:rPr>
          <w:sz w:val="36"/>
          <w:szCs w:val="36"/>
        </w:rPr>
        <w:t>GINX TV (PARTNERS WITH ITV FROM THE U.K)</w:t>
      </w:r>
    </w:p>
    <w:p w14:paraId="38930E71" w14:textId="022043F3" w:rsidR="007112A7" w:rsidRDefault="007112A7" w:rsidP="00026DD8">
      <w:pPr>
        <w:pStyle w:val="ListParagraph"/>
        <w:numPr>
          <w:ilvl w:val="0"/>
          <w:numId w:val="1"/>
        </w:numPr>
        <w:rPr>
          <w:sz w:val="36"/>
          <w:szCs w:val="36"/>
        </w:rPr>
      </w:pPr>
      <w:r>
        <w:rPr>
          <w:sz w:val="36"/>
          <w:szCs w:val="36"/>
        </w:rPr>
        <w:t>BAD WOLF TV</w:t>
      </w:r>
    </w:p>
    <w:p w14:paraId="2ADB7C9F" w14:textId="0CC855BF" w:rsidR="00524FF7" w:rsidRDefault="00524FF7" w:rsidP="00524FF7">
      <w:pPr>
        <w:rPr>
          <w:sz w:val="36"/>
          <w:szCs w:val="36"/>
        </w:rPr>
      </w:pPr>
    </w:p>
    <w:p w14:paraId="7C8E392E" w14:textId="77348DC6" w:rsidR="00524FF7" w:rsidRDefault="00524FF7" w:rsidP="00524FF7">
      <w:pPr>
        <w:rPr>
          <w:sz w:val="36"/>
          <w:szCs w:val="36"/>
        </w:rPr>
      </w:pPr>
    </w:p>
    <w:p w14:paraId="362FCCB5" w14:textId="62CD0542" w:rsidR="00524FF7" w:rsidRDefault="00524FF7" w:rsidP="00524FF7">
      <w:pPr>
        <w:rPr>
          <w:sz w:val="36"/>
          <w:szCs w:val="36"/>
        </w:rPr>
      </w:pPr>
    </w:p>
    <w:p w14:paraId="6E4F9615" w14:textId="7E3D8D0D" w:rsidR="00524FF7" w:rsidRDefault="00524FF7" w:rsidP="00524FF7">
      <w:pPr>
        <w:rPr>
          <w:sz w:val="36"/>
          <w:szCs w:val="36"/>
        </w:rPr>
      </w:pPr>
    </w:p>
    <w:p w14:paraId="1A591B72" w14:textId="677E914B" w:rsidR="00524FF7" w:rsidRDefault="00524FF7" w:rsidP="00524FF7">
      <w:pPr>
        <w:rPr>
          <w:sz w:val="36"/>
          <w:szCs w:val="36"/>
        </w:rPr>
      </w:pPr>
    </w:p>
    <w:p w14:paraId="7D98E2E1" w14:textId="217097D4" w:rsidR="00524FF7" w:rsidRDefault="00C74570" w:rsidP="00524FF7">
      <w:pPr>
        <w:rPr>
          <w:sz w:val="36"/>
          <w:szCs w:val="36"/>
        </w:rPr>
      </w:pPr>
      <w:r>
        <w:rPr>
          <w:sz w:val="36"/>
          <w:szCs w:val="36"/>
        </w:rPr>
        <w:t>5)</w:t>
      </w:r>
    </w:p>
    <w:p w14:paraId="0100C14A" w14:textId="2A11FA49" w:rsidR="00524FF7" w:rsidRPr="00780074" w:rsidRDefault="00524FF7" w:rsidP="00524FF7">
      <w:pPr>
        <w:rPr>
          <w:b/>
          <w:sz w:val="44"/>
          <w:szCs w:val="44"/>
          <w:u w:val="single"/>
        </w:rPr>
      </w:pPr>
      <w:r>
        <w:rPr>
          <w:sz w:val="36"/>
          <w:szCs w:val="36"/>
        </w:rPr>
        <w:t xml:space="preserve">                  </w:t>
      </w:r>
      <w:r w:rsidR="00450C3A">
        <w:rPr>
          <w:sz w:val="36"/>
          <w:szCs w:val="36"/>
        </w:rPr>
        <w:t xml:space="preserve">         </w:t>
      </w:r>
      <w:r w:rsidR="00450C3A" w:rsidRPr="00780074">
        <w:rPr>
          <w:b/>
          <w:sz w:val="44"/>
          <w:szCs w:val="44"/>
          <w:u w:val="single"/>
        </w:rPr>
        <w:t>S</w:t>
      </w:r>
      <w:r w:rsidR="00857449" w:rsidRPr="00780074">
        <w:rPr>
          <w:b/>
          <w:sz w:val="44"/>
          <w:szCs w:val="44"/>
          <w:u w:val="single"/>
        </w:rPr>
        <w:t>KY</w:t>
      </w:r>
      <w:r w:rsidR="00450C3A" w:rsidRPr="00780074">
        <w:rPr>
          <w:b/>
          <w:sz w:val="44"/>
          <w:szCs w:val="44"/>
          <w:u w:val="single"/>
        </w:rPr>
        <w:t xml:space="preserve"> TV</w:t>
      </w:r>
      <w:r w:rsidR="00404CFE" w:rsidRPr="00780074">
        <w:rPr>
          <w:b/>
          <w:sz w:val="44"/>
          <w:szCs w:val="44"/>
          <w:u w:val="single"/>
        </w:rPr>
        <w:t>, THE COMPANY</w:t>
      </w:r>
      <w:r w:rsidR="00450C3A" w:rsidRPr="00780074">
        <w:rPr>
          <w:b/>
          <w:sz w:val="44"/>
          <w:szCs w:val="44"/>
          <w:u w:val="single"/>
        </w:rPr>
        <w:t xml:space="preserve"> </w:t>
      </w:r>
    </w:p>
    <w:p w14:paraId="5BD659E3" w14:textId="494351B9" w:rsidR="00450C3A" w:rsidRDefault="00450C3A" w:rsidP="00524FF7">
      <w:pPr>
        <w:rPr>
          <w:b/>
          <w:sz w:val="36"/>
          <w:szCs w:val="36"/>
          <w:u w:val="single"/>
        </w:rPr>
      </w:pPr>
    </w:p>
    <w:p w14:paraId="36A31481" w14:textId="0ED0A63D" w:rsidR="00450C3A" w:rsidRPr="00780074" w:rsidRDefault="00450C3A" w:rsidP="00524FF7">
      <w:pPr>
        <w:rPr>
          <w:b/>
          <w:sz w:val="36"/>
          <w:szCs w:val="36"/>
          <w:u w:val="single"/>
        </w:rPr>
      </w:pPr>
      <w:r w:rsidRPr="00780074">
        <w:rPr>
          <w:b/>
          <w:sz w:val="36"/>
          <w:szCs w:val="36"/>
          <w:u w:val="single"/>
        </w:rPr>
        <w:t>VISION</w:t>
      </w:r>
      <w:r w:rsidR="00404CFE" w:rsidRPr="00780074">
        <w:rPr>
          <w:b/>
          <w:sz w:val="36"/>
          <w:szCs w:val="36"/>
          <w:u w:val="single"/>
        </w:rPr>
        <w:t xml:space="preserve"> / MISSION</w:t>
      </w:r>
      <w:r w:rsidR="00780074">
        <w:rPr>
          <w:b/>
          <w:sz w:val="36"/>
          <w:szCs w:val="36"/>
          <w:u w:val="single"/>
        </w:rPr>
        <w:t>:</w:t>
      </w:r>
    </w:p>
    <w:p w14:paraId="4D52351E" w14:textId="6810A705" w:rsidR="00450C3A" w:rsidRDefault="00450C3A" w:rsidP="00524FF7">
      <w:pPr>
        <w:rPr>
          <w:i/>
          <w:sz w:val="36"/>
          <w:szCs w:val="36"/>
        </w:rPr>
      </w:pPr>
      <w:r>
        <w:rPr>
          <w:b/>
          <w:sz w:val="36"/>
          <w:szCs w:val="36"/>
        </w:rPr>
        <w:t>“</w:t>
      </w:r>
      <w:r w:rsidRPr="00857449">
        <w:rPr>
          <w:b/>
          <w:i/>
          <w:sz w:val="36"/>
          <w:szCs w:val="36"/>
        </w:rPr>
        <w:t>we’ll achieve our ambition by creating and acquiring the best</w:t>
      </w:r>
      <w:r w:rsidRPr="00857449">
        <w:rPr>
          <w:b/>
          <w:sz w:val="36"/>
          <w:szCs w:val="36"/>
        </w:rPr>
        <w:t xml:space="preserve"> </w:t>
      </w:r>
      <w:r w:rsidRPr="00857449">
        <w:rPr>
          <w:b/>
          <w:i/>
          <w:sz w:val="36"/>
          <w:szCs w:val="36"/>
        </w:rPr>
        <w:t xml:space="preserve">entertainment and information: keeping our customers </w:t>
      </w:r>
      <w:r w:rsidRPr="00857449">
        <w:rPr>
          <w:b/>
          <w:i/>
          <w:sz w:val="36"/>
          <w:szCs w:val="36"/>
        </w:rPr>
        <w:lastRenderedPageBreak/>
        <w:t xml:space="preserve">at the forefront </w:t>
      </w:r>
      <w:r w:rsidR="00857449" w:rsidRPr="00857449">
        <w:rPr>
          <w:b/>
          <w:i/>
          <w:sz w:val="36"/>
          <w:szCs w:val="36"/>
        </w:rPr>
        <w:t>of entertainment and technology by giving our customers the best possible experience; and by continuing to be inventive, creative, entertaining and challenging</w:t>
      </w:r>
      <w:r w:rsidR="00857449">
        <w:rPr>
          <w:i/>
          <w:sz w:val="36"/>
          <w:szCs w:val="36"/>
        </w:rPr>
        <w:t>.” (Darroch, J. 2010)</w:t>
      </w:r>
    </w:p>
    <w:p w14:paraId="61E45B95" w14:textId="109A4B22" w:rsidR="00893D2F" w:rsidRDefault="00893D2F" w:rsidP="00524FF7">
      <w:pPr>
        <w:rPr>
          <w:i/>
          <w:sz w:val="36"/>
          <w:szCs w:val="36"/>
        </w:rPr>
      </w:pPr>
    </w:p>
    <w:p w14:paraId="0A410F54" w14:textId="34000862" w:rsidR="00893D2F" w:rsidRDefault="00893D2F" w:rsidP="00524FF7">
      <w:pPr>
        <w:rPr>
          <w:i/>
          <w:sz w:val="36"/>
          <w:szCs w:val="36"/>
        </w:rPr>
      </w:pPr>
      <w:r>
        <w:rPr>
          <w:i/>
          <w:sz w:val="36"/>
          <w:szCs w:val="36"/>
        </w:rPr>
        <w:t>“</w:t>
      </w:r>
      <w:r w:rsidRPr="00893D2F">
        <w:rPr>
          <w:b/>
          <w:i/>
          <w:sz w:val="36"/>
          <w:szCs w:val="36"/>
        </w:rPr>
        <w:t>we aim to be personal, clear, entertaining, engaging and confident</w:t>
      </w:r>
      <w:r>
        <w:rPr>
          <w:i/>
          <w:sz w:val="36"/>
          <w:szCs w:val="36"/>
        </w:rPr>
        <w:t>.” (Darroch, J. 2010)</w:t>
      </w:r>
    </w:p>
    <w:p w14:paraId="61840F57" w14:textId="224D6E46" w:rsidR="00857449" w:rsidRDefault="00857449" w:rsidP="00524FF7">
      <w:pPr>
        <w:rPr>
          <w:i/>
          <w:sz w:val="36"/>
          <w:szCs w:val="36"/>
        </w:rPr>
      </w:pPr>
    </w:p>
    <w:p w14:paraId="0F8C3BF7" w14:textId="238BB47D" w:rsidR="00857449" w:rsidRDefault="00857449" w:rsidP="00524FF7">
      <w:pPr>
        <w:rPr>
          <w:sz w:val="36"/>
          <w:szCs w:val="36"/>
        </w:rPr>
      </w:pPr>
      <w:r w:rsidRPr="00857449">
        <w:rPr>
          <w:sz w:val="36"/>
          <w:szCs w:val="36"/>
        </w:rPr>
        <w:t>T</w:t>
      </w:r>
      <w:r>
        <w:rPr>
          <w:sz w:val="36"/>
          <w:szCs w:val="36"/>
        </w:rPr>
        <w:t xml:space="preserve">hat was </w:t>
      </w:r>
      <w:r w:rsidR="006F2CB9">
        <w:rPr>
          <w:sz w:val="36"/>
          <w:szCs w:val="36"/>
        </w:rPr>
        <w:t>two</w:t>
      </w:r>
      <w:r>
        <w:rPr>
          <w:sz w:val="36"/>
          <w:szCs w:val="36"/>
        </w:rPr>
        <w:t xml:space="preserve"> vision statement</w:t>
      </w:r>
      <w:r w:rsidR="006F2CB9">
        <w:rPr>
          <w:sz w:val="36"/>
          <w:szCs w:val="36"/>
        </w:rPr>
        <w:t>s</w:t>
      </w:r>
      <w:r>
        <w:rPr>
          <w:sz w:val="36"/>
          <w:szCs w:val="36"/>
        </w:rPr>
        <w:t xml:space="preserve"> from the chief executive officer</w:t>
      </w:r>
      <w:r w:rsidR="006F2CB9">
        <w:rPr>
          <w:sz w:val="36"/>
          <w:szCs w:val="36"/>
        </w:rPr>
        <w:t xml:space="preserve"> (CEO)</w:t>
      </w:r>
      <w:r>
        <w:rPr>
          <w:sz w:val="36"/>
          <w:szCs w:val="36"/>
        </w:rPr>
        <w:t xml:space="preserve"> for Sky TV</w:t>
      </w:r>
    </w:p>
    <w:p w14:paraId="5C0F81EF" w14:textId="6B0880CE" w:rsidR="006F2CB9" w:rsidRDefault="006F2CB9" w:rsidP="00524FF7">
      <w:pPr>
        <w:rPr>
          <w:sz w:val="36"/>
          <w:szCs w:val="36"/>
        </w:rPr>
      </w:pPr>
      <w:r>
        <w:rPr>
          <w:sz w:val="36"/>
          <w:szCs w:val="36"/>
        </w:rPr>
        <w:t xml:space="preserve">This shows SKY TV and its CEO knows what the customer expects. When a customer is paying a monthly subscription for the channels provided, they expect nothing but the best service and quality. If that were not the case, then customers would just stay with normal terrestrial tv in the U.K. </w:t>
      </w:r>
    </w:p>
    <w:p w14:paraId="7AEC9461" w14:textId="77777777" w:rsidR="00703E5E" w:rsidRDefault="006F2CB9" w:rsidP="00524FF7">
      <w:pPr>
        <w:rPr>
          <w:sz w:val="36"/>
          <w:szCs w:val="36"/>
        </w:rPr>
      </w:pPr>
      <w:r>
        <w:rPr>
          <w:sz w:val="36"/>
          <w:szCs w:val="36"/>
        </w:rPr>
        <w:t xml:space="preserve">There could be a whole report on the rights and wrongs of terrestrial tv, from the licence payer funding the BBC to ITV interrupting live broadcasts to show adverts. </w:t>
      </w:r>
    </w:p>
    <w:p w14:paraId="66F1C8DD" w14:textId="01EEB326" w:rsidR="00703E5E" w:rsidRDefault="00703E5E" w:rsidP="00524FF7">
      <w:pPr>
        <w:rPr>
          <w:sz w:val="36"/>
          <w:szCs w:val="36"/>
        </w:rPr>
      </w:pPr>
      <w:r>
        <w:rPr>
          <w:sz w:val="36"/>
          <w:szCs w:val="36"/>
        </w:rPr>
        <w:t>The two quotes above, although they are the vision and mission statements combined, S</w:t>
      </w:r>
      <w:r w:rsidR="00E56D34">
        <w:rPr>
          <w:sz w:val="36"/>
          <w:szCs w:val="36"/>
        </w:rPr>
        <w:t>ky</w:t>
      </w:r>
      <w:r>
        <w:rPr>
          <w:sz w:val="36"/>
          <w:szCs w:val="36"/>
        </w:rPr>
        <w:t xml:space="preserve"> TV like to call it ‘our shared ambition’.</w:t>
      </w:r>
    </w:p>
    <w:p w14:paraId="2792A6BF" w14:textId="61C2BBBB" w:rsidR="00703E5E" w:rsidRDefault="00703E5E" w:rsidP="00524FF7">
      <w:pPr>
        <w:rPr>
          <w:sz w:val="36"/>
          <w:szCs w:val="36"/>
        </w:rPr>
      </w:pPr>
      <w:r>
        <w:rPr>
          <w:sz w:val="36"/>
          <w:szCs w:val="36"/>
        </w:rPr>
        <w:t>I do very much like the two quotes from the CEO of S</w:t>
      </w:r>
      <w:r w:rsidR="00E56D34">
        <w:rPr>
          <w:sz w:val="36"/>
          <w:szCs w:val="36"/>
        </w:rPr>
        <w:t>ky</w:t>
      </w:r>
      <w:r>
        <w:rPr>
          <w:sz w:val="36"/>
          <w:szCs w:val="36"/>
        </w:rPr>
        <w:t xml:space="preserve"> TV.</w:t>
      </w:r>
    </w:p>
    <w:p w14:paraId="7249C18A" w14:textId="77777777" w:rsidR="00703E5E" w:rsidRDefault="00703E5E" w:rsidP="00524FF7">
      <w:pPr>
        <w:rPr>
          <w:sz w:val="36"/>
          <w:szCs w:val="36"/>
        </w:rPr>
      </w:pPr>
      <w:r>
        <w:rPr>
          <w:sz w:val="36"/>
          <w:szCs w:val="36"/>
        </w:rPr>
        <w:t>I personally think calling those quotes as ‘our shared ambition’ sounds very weird, awkward and the word ‘cheesy’ comes to mind. I along with 99.9% of the public think the same thing.</w:t>
      </w:r>
    </w:p>
    <w:p w14:paraId="40423DFF" w14:textId="28276737" w:rsidR="006F2CB9" w:rsidRDefault="00703E5E" w:rsidP="00524FF7">
      <w:pPr>
        <w:rPr>
          <w:sz w:val="36"/>
          <w:szCs w:val="36"/>
        </w:rPr>
      </w:pPr>
      <w:r>
        <w:rPr>
          <w:sz w:val="36"/>
          <w:szCs w:val="36"/>
        </w:rPr>
        <w:lastRenderedPageBreak/>
        <w:t xml:space="preserve">The two quotes </w:t>
      </w:r>
      <w:r w:rsidR="00A01054">
        <w:rPr>
          <w:sz w:val="36"/>
          <w:szCs w:val="36"/>
        </w:rPr>
        <w:t>make</w:t>
      </w:r>
      <w:r>
        <w:rPr>
          <w:sz w:val="36"/>
          <w:szCs w:val="36"/>
        </w:rPr>
        <w:t xml:space="preserve"> sure that all staff working for S</w:t>
      </w:r>
      <w:r w:rsidR="00E56D34">
        <w:rPr>
          <w:sz w:val="36"/>
          <w:szCs w:val="36"/>
        </w:rPr>
        <w:t>ky TV</w:t>
      </w:r>
      <w:r>
        <w:rPr>
          <w:sz w:val="36"/>
          <w:szCs w:val="36"/>
        </w:rPr>
        <w:t xml:space="preserve"> remain on top of what they are doing, never slacking </w:t>
      </w:r>
      <w:r w:rsidR="00E56D34">
        <w:rPr>
          <w:sz w:val="36"/>
          <w:szCs w:val="36"/>
        </w:rPr>
        <w:t>and being so over confident, that you lose sight of the bigger picture which is to stay ahead of the competition.</w:t>
      </w:r>
      <w:r w:rsidR="006F2CB9">
        <w:rPr>
          <w:sz w:val="36"/>
          <w:szCs w:val="36"/>
        </w:rPr>
        <w:t xml:space="preserve"> </w:t>
      </w:r>
      <w:r w:rsidR="00FB42FB">
        <w:rPr>
          <w:sz w:val="36"/>
          <w:szCs w:val="36"/>
        </w:rPr>
        <w:t xml:space="preserve"> </w:t>
      </w:r>
    </w:p>
    <w:p w14:paraId="76010978" w14:textId="1177803E" w:rsidR="00FB42FB" w:rsidRDefault="00FB42FB" w:rsidP="00524FF7">
      <w:pPr>
        <w:rPr>
          <w:sz w:val="36"/>
          <w:szCs w:val="36"/>
        </w:rPr>
      </w:pPr>
      <w:r>
        <w:rPr>
          <w:sz w:val="36"/>
          <w:szCs w:val="36"/>
        </w:rPr>
        <w:t xml:space="preserve">The quotes also make sure that behavioural standards are of paramount importance. In other words, you cannot possibly work for a television company if a staff member or the media company as a whole is splashed all over the newspapers and other network channels with something that is classed by the wider public as disgraceful or a national scandal. </w:t>
      </w:r>
    </w:p>
    <w:p w14:paraId="307F8DE3" w14:textId="4F4FCCB7" w:rsidR="00874EF3" w:rsidRDefault="004C414E" w:rsidP="00524FF7">
      <w:pPr>
        <w:rPr>
          <w:sz w:val="36"/>
          <w:szCs w:val="36"/>
        </w:rPr>
      </w:pPr>
      <w:r w:rsidRPr="00780074">
        <w:rPr>
          <w:b/>
          <w:sz w:val="36"/>
          <w:szCs w:val="36"/>
          <w:u w:val="single"/>
        </w:rPr>
        <w:t>LOGO</w:t>
      </w:r>
      <w:r>
        <w:rPr>
          <w:sz w:val="36"/>
          <w:szCs w:val="36"/>
        </w:rPr>
        <w:t>:</w:t>
      </w:r>
    </w:p>
    <w:p w14:paraId="436D7653" w14:textId="596132EE" w:rsidR="004C414E" w:rsidRDefault="004C414E" w:rsidP="00524FF7">
      <w:pPr>
        <w:rPr>
          <w:sz w:val="36"/>
          <w:szCs w:val="36"/>
        </w:rPr>
      </w:pPr>
    </w:p>
    <w:p w14:paraId="00EBBA11" w14:textId="7E3E903C" w:rsidR="004C414E" w:rsidRDefault="004C414E" w:rsidP="00524FF7">
      <w:pPr>
        <w:rPr>
          <w:sz w:val="36"/>
          <w:szCs w:val="36"/>
        </w:rPr>
      </w:pPr>
      <w:r>
        <w:rPr>
          <w:sz w:val="36"/>
          <w:szCs w:val="36"/>
        </w:rPr>
        <w:t xml:space="preserve">All of Sky TV’s advertising, brochures and posters have the same logo because brand recognition is vital. The public should know at first glance as to what they are looking at is something to do with Sky TV. </w:t>
      </w:r>
    </w:p>
    <w:p w14:paraId="413050B2" w14:textId="02E51FA9" w:rsidR="004C414E" w:rsidRDefault="004C414E" w:rsidP="00524FF7">
      <w:pPr>
        <w:rPr>
          <w:sz w:val="36"/>
          <w:szCs w:val="36"/>
        </w:rPr>
      </w:pPr>
      <w:r>
        <w:rPr>
          <w:sz w:val="36"/>
          <w:szCs w:val="36"/>
        </w:rPr>
        <w:t>All the logo’s have a statement written on them which is ‘</w:t>
      </w:r>
      <w:r w:rsidRPr="004C414E">
        <w:rPr>
          <w:b/>
          <w:i/>
          <w:sz w:val="36"/>
          <w:szCs w:val="36"/>
        </w:rPr>
        <w:t>A digital vision for everyone</w:t>
      </w:r>
      <w:r>
        <w:rPr>
          <w:sz w:val="36"/>
          <w:szCs w:val="36"/>
        </w:rPr>
        <w:t>.’ (Sky TV statement on all materials)</w:t>
      </w:r>
    </w:p>
    <w:p w14:paraId="2AFC4FDE" w14:textId="2C90B757" w:rsidR="00D72BE7" w:rsidRDefault="00D72BE7" w:rsidP="00524FF7">
      <w:pPr>
        <w:rPr>
          <w:sz w:val="36"/>
          <w:szCs w:val="36"/>
        </w:rPr>
      </w:pPr>
    </w:p>
    <w:p w14:paraId="4EB8DFA5" w14:textId="0EEF36B9" w:rsidR="00172AB2" w:rsidRDefault="00D72BE7" w:rsidP="00524FF7">
      <w:pPr>
        <w:rPr>
          <w:sz w:val="36"/>
          <w:szCs w:val="36"/>
        </w:rPr>
      </w:pPr>
      <w:r>
        <w:rPr>
          <w:sz w:val="36"/>
          <w:szCs w:val="36"/>
        </w:rPr>
        <w:t xml:space="preserve">    </w:t>
      </w:r>
      <w:r w:rsidR="00E771FD">
        <w:rPr>
          <w:sz w:val="36"/>
          <w:szCs w:val="36"/>
        </w:rPr>
        <w:t>P.6)</w:t>
      </w:r>
      <w:r>
        <w:rPr>
          <w:sz w:val="36"/>
          <w:szCs w:val="36"/>
        </w:rPr>
        <w:t xml:space="preserve">                                     </w:t>
      </w:r>
    </w:p>
    <w:p w14:paraId="46D65E38" w14:textId="11AC1232" w:rsidR="00D72BE7" w:rsidRDefault="00172AB2" w:rsidP="00524FF7">
      <w:pPr>
        <w:rPr>
          <w:b/>
          <w:sz w:val="36"/>
          <w:szCs w:val="36"/>
          <w:u w:val="single"/>
        </w:rPr>
      </w:pPr>
      <w:r>
        <w:rPr>
          <w:sz w:val="36"/>
          <w:szCs w:val="36"/>
        </w:rPr>
        <w:t xml:space="preserve">     </w:t>
      </w:r>
      <w:r w:rsidR="00D72BE7" w:rsidRPr="00D72BE7">
        <w:rPr>
          <w:b/>
          <w:sz w:val="36"/>
          <w:szCs w:val="36"/>
          <w:u w:val="single"/>
        </w:rPr>
        <w:t>SKY TV’s PE</w:t>
      </w:r>
      <w:r w:rsidR="00D72BE7">
        <w:rPr>
          <w:b/>
          <w:sz w:val="36"/>
          <w:szCs w:val="36"/>
          <w:u w:val="single"/>
        </w:rPr>
        <w:t>RSONNEL</w:t>
      </w:r>
      <w:r w:rsidR="00C94B88">
        <w:rPr>
          <w:b/>
          <w:sz w:val="36"/>
          <w:szCs w:val="36"/>
          <w:u w:val="single"/>
        </w:rPr>
        <w:t xml:space="preserve"> (LEADERSHIP &amp; MANAGEMENT)</w:t>
      </w:r>
    </w:p>
    <w:p w14:paraId="79379DD2" w14:textId="65AE8CCE" w:rsidR="00D72BE7" w:rsidRDefault="00D72BE7" w:rsidP="00524FF7">
      <w:pPr>
        <w:rPr>
          <w:b/>
          <w:sz w:val="36"/>
          <w:szCs w:val="36"/>
          <w:u w:val="single"/>
        </w:rPr>
      </w:pPr>
    </w:p>
    <w:p w14:paraId="745C9D10" w14:textId="0F1C67D5" w:rsidR="00D72BE7" w:rsidRDefault="002346C5" w:rsidP="002346C5">
      <w:pPr>
        <w:pStyle w:val="ListParagraph"/>
        <w:numPr>
          <w:ilvl w:val="0"/>
          <w:numId w:val="1"/>
        </w:numPr>
        <w:rPr>
          <w:sz w:val="36"/>
          <w:szCs w:val="36"/>
        </w:rPr>
      </w:pPr>
      <w:r w:rsidRPr="002346C5">
        <w:rPr>
          <w:sz w:val="36"/>
          <w:szCs w:val="36"/>
        </w:rPr>
        <w:t>Sky TV</w:t>
      </w:r>
      <w:r>
        <w:rPr>
          <w:sz w:val="36"/>
          <w:szCs w:val="36"/>
        </w:rPr>
        <w:t xml:space="preserve"> &amp; COMCAST</w:t>
      </w:r>
      <w:r w:rsidRPr="002346C5">
        <w:rPr>
          <w:sz w:val="36"/>
          <w:szCs w:val="36"/>
        </w:rPr>
        <w:t xml:space="preserve"> </w:t>
      </w:r>
      <w:r>
        <w:rPr>
          <w:sz w:val="36"/>
          <w:szCs w:val="36"/>
        </w:rPr>
        <w:t>HAS APPROXIMATELY 31,000 STAFF WORLDWIDE</w:t>
      </w:r>
    </w:p>
    <w:p w14:paraId="4FC80103" w14:textId="1853F97A" w:rsidR="002346C5" w:rsidRDefault="002346C5" w:rsidP="002346C5">
      <w:pPr>
        <w:pStyle w:val="ListParagraph"/>
        <w:numPr>
          <w:ilvl w:val="0"/>
          <w:numId w:val="1"/>
        </w:numPr>
        <w:rPr>
          <w:sz w:val="36"/>
          <w:szCs w:val="36"/>
        </w:rPr>
      </w:pPr>
      <w:r>
        <w:rPr>
          <w:sz w:val="36"/>
          <w:szCs w:val="36"/>
        </w:rPr>
        <w:lastRenderedPageBreak/>
        <w:t>SKY NEWS HAS 600 STAFF AND APPROXIMATELY 50 OF THEM WORK ON SCREEN</w:t>
      </w:r>
    </w:p>
    <w:p w14:paraId="68967657" w14:textId="7DF5F2D4" w:rsidR="003819BE" w:rsidRDefault="003819BE" w:rsidP="003819BE">
      <w:pPr>
        <w:pStyle w:val="ListParagraph"/>
        <w:rPr>
          <w:sz w:val="36"/>
          <w:szCs w:val="36"/>
        </w:rPr>
      </w:pPr>
    </w:p>
    <w:p w14:paraId="5F71A7CC" w14:textId="53AD83D6" w:rsidR="003819BE" w:rsidRPr="003819BE" w:rsidRDefault="003819BE" w:rsidP="003819BE">
      <w:pPr>
        <w:pStyle w:val="ListParagraph"/>
        <w:rPr>
          <w:b/>
          <w:sz w:val="36"/>
          <w:szCs w:val="36"/>
        </w:rPr>
      </w:pPr>
      <w:r w:rsidRPr="003819BE">
        <w:rPr>
          <w:b/>
          <w:sz w:val="36"/>
          <w:szCs w:val="36"/>
        </w:rPr>
        <w:t>GROUP EXECUTIVES</w:t>
      </w:r>
    </w:p>
    <w:p w14:paraId="56BF4E7F" w14:textId="41072294" w:rsidR="002346C5" w:rsidRDefault="003819BE" w:rsidP="002346C5">
      <w:pPr>
        <w:pStyle w:val="ListParagraph"/>
        <w:numPr>
          <w:ilvl w:val="0"/>
          <w:numId w:val="1"/>
        </w:numPr>
        <w:rPr>
          <w:sz w:val="36"/>
          <w:szCs w:val="36"/>
        </w:rPr>
      </w:pPr>
      <w:r>
        <w:rPr>
          <w:sz w:val="36"/>
          <w:szCs w:val="36"/>
        </w:rPr>
        <w:t>CEO, GROUP CHIEF EXECUTIVE, CEO OF Sky TV STUDIOS, GROUP GENERAL COUNCIL, GROUP CHIEF MARKETING OFFICER &amp; PEOPLE OFFICER, GROUP CHIEF TECHNOLOGY OFFICER, GROUP CHIEF PRODUCT OFFICER, CEO OF FUTURE SPORTS,</w:t>
      </w:r>
      <w:r w:rsidR="00404CFE">
        <w:rPr>
          <w:sz w:val="36"/>
          <w:szCs w:val="36"/>
        </w:rPr>
        <w:t xml:space="preserve"> MANAGING DIRECTOR OF SKY SPORTS, </w:t>
      </w:r>
      <w:r>
        <w:rPr>
          <w:sz w:val="36"/>
          <w:szCs w:val="36"/>
        </w:rPr>
        <w:t xml:space="preserve"> HEAD OF Sky NEWS, CEO OF U.K &amp; IRELAND, CEO OF CONTENTAL EUROPE, CEO OF Sky GERMANY</w:t>
      </w:r>
      <w:r w:rsidR="00404CFE">
        <w:rPr>
          <w:sz w:val="36"/>
          <w:szCs w:val="36"/>
        </w:rPr>
        <w:t>, CEO OF SKY IRELAND</w:t>
      </w:r>
    </w:p>
    <w:p w14:paraId="30FE4C25" w14:textId="2AC8AD47" w:rsidR="003819BE" w:rsidRDefault="003819BE" w:rsidP="003819BE">
      <w:pPr>
        <w:rPr>
          <w:sz w:val="36"/>
          <w:szCs w:val="36"/>
        </w:rPr>
      </w:pPr>
      <w:r>
        <w:rPr>
          <w:sz w:val="36"/>
          <w:szCs w:val="36"/>
        </w:rPr>
        <w:t xml:space="preserve">     </w:t>
      </w:r>
    </w:p>
    <w:p w14:paraId="6FAC556E" w14:textId="71BC37A6" w:rsidR="003819BE" w:rsidRDefault="003819BE" w:rsidP="003819BE">
      <w:pPr>
        <w:rPr>
          <w:b/>
          <w:sz w:val="36"/>
          <w:szCs w:val="36"/>
        </w:rPr>
      </w:pPr>
      <w:r>
        <w:rPr>
          <w:sz w:val="36"/>
          <w:szCs w:val="36"/>
        </w:rPr>
        <w:t xml:space="preserve">         </w:t>
      </w:r>
      <w:r w:rsidRPr="00404CFE">
        <w:rPr>
          <w:b/>
          <w:sz w:val="36"/>
          <w:szCs w:val="36"/>
        </w:rPr>
        <w:t>LOCAL EXECUTIVES</w:t>
      </w:r>
    </w:p>
    <w:p w14:paraId="5CAFDB48" w14:textId="617C3C49" w:rsidR="00404CFE" w:rsidRDefault="00404CFE" w:rsidP="003819BE">
      <w:pPr>
        <w:rPr>
          <w:b/>
          <w:sz w:val="36"/>
          <w:szCs w:val="36"/>
        </w:rPr>
      </w:pPr>
    </w:p>
    <w:p w14:paraId="7621A245" w14:textId="239EB2B8" w:rsidR="00404CFE" w:rsidRDefault="00404CFE" w:rsidP="00404CFE">
      <w:pPr>
        <w:pStyle w:val="ListParagraph"/>
        <w:numPr>
          <w:ilvl w:val="0"/>
          <w:numId w:val="1"/>
        </w:numPr>
        <w:rPr>
          <w:sz w:val="36"/>
          <w:szCs w:val="36"/>
        </w:rPr>
      </w:pPr>
      <w:r w:rsidRPr="00404CFE">
        <w:rPr>
          <w:sz w:val="36"/>
          <w:szCs w:val="36"/>
        </w:rPr>
        <w:t>CHIEF FINANCIAL OFFICER</w:t>
      </w:r>
      <w:r>
        <w:rPr>
          <w:sz w:val="36"/>
          <w:szCs w:val="36"/>
        </w:rPr>
        <w:t>, CHIEF OPERATING OFFICER, CHIEF COMMERCIAL OFFICER, CHIEF TECHNOLOGY OFFICER, GENERAL COUNCIL, CONTENT DIRECTOR, MANAGING DIRECTOR OOF NOW TV, CHIEF BUSINESS OFFICER, CHIEF DATA OFFICER, DIRECTOR OF GROUP AFFAIRS</w:t>
      </w:r>
    </w:p>
    <w:p w14:paraId="1A3AF3FE" w14:textId="761C50C7" w:rsidR="00404CFE" w:rsidRDefault="00E771FD" w:rsidP="00404CFE">
      <w:pPr>
        <w:rPr>
          <w:sz w:val="36"/>
          <w:szCs w:val="36"/>
        </w:rPr>
      </w:pPr>
      <w:r>
        <w:rPr>
          <w:sz w:val="36"/>
          <w:szCs w:val="36"/>
        </w:rPr>
        <w:t>P.7)</w:t>
      </w:r>
    </w:p>
    <w:p w14:paraId="4B820575" w14:textId="3F79BD7A" w:rsidR="00404CFE" w:rsidRDefault="00172AB2" w:rsidP="00404CFE">
      <w:pPr>
        <w:rPr>
          <w:b/>
          <w:sz w:val="36"/>
          <w:szCs w:val="36"/>
          <w:u w:val="single"/>
        </w:rPr>
      </w:pPr>
      <w:r>
        <w:rPr>
          <w:sz w:val="36"/>
          <w:szCs w:val="36"/>
        </w:rPr>
        <w:t xml:space="preserve"> </w:t>
      </w:r>
      <w:r w:rsidR="00404CFE" w:rsidRPr="007778EE">
        <w:rPr>
          <w:b/>
          <w:sz w:val="36"/>
          <w:szCs w:val="36"/>
          <w:u w:val="single"/>
        </w:rPr>
        <w:t>SKY TV CULTURE</w:t>
      </w:r>
      <w:r w:rsidR="007778EE">
        <w:rPr>
          <w:b/>
          <w:sz w:val="36"/>
          <w:szCs w:val="36"/>
          <w:u w:val="single"/>
        </w:rPr>
        <w:t xml:space="preserve"> (AUDIENCE / VIEWING PUBLIC)</w:t>
      </w:r>
    </w:p>
    <w:p w14:paraId="50E68CEC" w14:textId="37B9276E" w:rsidR="007778EE" w:rsidRDefault="007778EE" w:rsidP="00404CFE">
      <w:pPr>
        <w:rPr>
          <w:b/>
          <w:sz w:val="36"/>
          <w:szCs w:val="36"/>
          <w:u w:val="single"/>
        </w:rPr>
      </w:pPr>
    </w:p>
    <w:p w14:paraId="156AEDF3" w14:textId="77777777" w:rsidR="00A9799A" w:rsidRPr="00A9799A" w:rsidRDefault="007778EE" w:rsidP="00A9799A">
      <w:pPr>
        <w:rPr>
          <w:sz w:val="36"/>
          <w:szCs w:val="36"/>
        </w:rPr>
      </w:pPr>
      <w:r w:rsidRPr="007778EE">
        <w:rPr>
          <w:sz w:val="36"/>
          <w:szCs w:val="36"/>
        </w:rPr>
        <w:t xml:space="preserve">          </w:t>
      </w:r>
      <w:r>
        <w:rPr>
          <w:sz w:val="36"/>
          <w:szCs w:val="36"/>
        </w:rPr>
        <w:t xml:space="preserve">Sky TV’s culture in terms of its audience / viewing public is to inspire the next generation of sports people regardless </w:t>
      </w:r>
      <w:r>
        <w:rPr>
          <w:sz w:val="36"/>
          <w:szCs w:val="36"/>
        </w:rPr>
        <w:lastRenderedPageBreak/>
        <w:t>weather its professionally or just for fun and fitness.</w:t>
      </w:r>
      <w:r w:rsidR="00A9799A">
        <w:rPr>
          <w:sz w:val="36"/>
          <w:szCs w:val="36"/>
        </w:rPr>
        <w:t xml:space="preserve"> </w:t>
      </w:r>
      <w:r w:rsidR="00A9799A" w:rsidRPr="00A9799A">
        <w:rPr>
          <w:sz w:val="36"/>
          <w:szCs w:val="36"/>
        </w:rPr>
        <w:t>“</w:t>
      </w:r>
      <w:r w:rsidR="00A9799A" w:rsidRPr="00A9799A">
        <w:rPr>
          <w:b/>
          <w:i/>
          <w:sz w:val="36"/>
          <w:szCs w:val="36"/>
        </w:rPr>
        <w:t>We don’t want to push our ideas onto customers, we simply want to make what they want</w:t>
      </w:r>
      <w:r w:rsidR="00A9799A" w:rsidRPr="00A9799A">
        <w:rPr>
          <w:sz w:val="36"/>
          <w:szCs w:val="36"/>
        </w:rPr>
        <w:t>.” (Ashley. L, 2002)</w:t>
      </w:r>
    </w:p>
    <w:p w14:paraId="552A7DCD" w14:textId="0D51C7CE" w:rsidR="007778EE" w:rsidRDefault="007778EE" w:rsidP="00404CFE">
      <w:pPr>
        <w:rPr>
          <w:sz w:val="36"/>
          <w:szCs w:val="36"/>
        </w:rPr>
      </w:pPr>
    </w:p>
    <w:p w14:paraId="5CA43B33" w14:textId="237FF6CF" w:rsidR="00BE2B91" w:rsidRDefault="007778EE" w:rsidP="00BE2B91">
      <w:pPr>
        <w:rPr>
          <w:sz w:val="40"/>
          <w:szCs w:val="40"/>
        </w:rPr>
      </w:pPr>
      <w:r>
        <w:rPr>
          <w:sz w:val="36"/>
          <w:szCs w:val="36"/>
        </w:rPr>
        <w:t xml:space="preserve">          Sky TV also wan</w:t>
      </w:r>
      <w:r w:rsidR="006A6B95">
        <w:rPr>
          <w:sz w:val="36"/>
          <w:szCs w:val="36"/>
        </w:rPr>
        <w:t>t</w:t>
      </w:r>
      <w:r>
        <w:rPr>
          <w:sz w:val="36"/>
          <w:szCs w:val="36"/>
        </w:rPr>
        <w:t xml:space="preserve"> to take the lead in driving change on important issues. Because the subscriber base now is so large, there can be no doubt that Sky TV has a lot of influence on its viewers. </w:t>
      </w:r>
      <w:r w:rsidR="00BE2B91" w:rsidRPr="00BE2B91">
        <w:rPr>
          <w:sz w:val="36"/>
          <w:szCs w:val="36"/>
        </w:rPr>
        <w:t>“</w:t>
      </w:r>
      <w:r w:rsidR="00BE2B91" w:rsidRPr="00BE2B91">
        <w:rPr>
          <w:b/>
          <w:i/>
          <w:sz w:val="36"/>
          <w:szCs w:val="36"/>
        </w:rPr>
        <w:t>There is only one boss, the guest</w:t>
      </w:r>
      <w:r w:rsidR="00BE2B91" w:rsidRPr="00BE2B91">
        <w:rPr>
          <w:sz w:val="36"/>
          <w:szCs w:val="36"/>
        </w:rPr>
        <w:t>.” (Sugar. A. Sir, 1999)</w:t>
      </w:r>
      <w:r w:rsidR="00BE2B91">
        <w:rPr>
          <w:sz w:val="40"/>
          <w:szCs w:val="40"/>
        </w:rPr>
        <w:t xml:space="preserve"> </w:t>
      </w:r>
    </w:p>
    <w:p w14:paraId="7771E07B" w14:textId="77777777" w:rsidR="002B1BC8" w:rsidRDefault="002B1BC8" w:rsidP="00404CFE">
      <w:pPr>
        <w:rPr>
          <w:sz w:val="36"/>
          <w:szCs w:val="36"/>
        </w:rPr>
      </w:pPr>
    </w:p>
    <w:p w14:paraId="78C7F604" w14:textId="5AE95D05" w:rsidR="007778EE" w:rsidRDefault="007778EE" w:rsidP="00404CFE">
      <w:pPr>
        <w:rPr>
          <w:sz w:val="36"/>
          <w:szCs w:val="36"/>
        </w:rPr>
      </w:pPr>
      <w:r>
        <w:rPr>
          <w:sz w:val="36"/>
          <w:szCs w:val="36"/>
        </w:rPr>
        <w:t xml:space="preserve">Many will argue that is not the case as each person can think rationally and decide. In theory, yes. In the real world and reality, Sky TV is now very influential </w:t>
      </w:r>
      <w:r w:rsidR="006A6B95">
        <w:rPr>
          <w:sz w:val="36"/>
          <w:szCs w:val="36"/>
        </w:rPr>
        <w:t xml:space="preserve">along with the huge subscriber base </w:t>
      </w:r>
      <w:r>
        <w:rPr>
          <w:sz w:val="36"/>
          <w:szCs w:val="36"/>
        </w:rPr>
        <w:t xml:space="preserve">and many people listen and </w:t>
      </w:r>
      <w:r w:rsidR="006A6B95">
        <w:rPr>
          <w:sz w:val="36"/>
          <w:szCs w:val="36"/>
        </w:rPr>
        <w:t>watch</w:t>
      </w:r>
      <w:r>
        <w:rPr>
          <w:sz w:val="36"/>
          <w:szCs w:val="36"/>
        </w:rPr>
        <w:t xml:space="preserve"> Sky </w:t>
      </w:r>
      <w:r w:rsidR="006A6B95">
        <w:rPr>
          <w:sz w:val="36"/>
          <w:szCs w:val="36"/>
        </w:rPr>
        <w:t xml:space="preserve">News and take their view or the point of view of their presenters as 100% correct. There is nothing anyone can </w:t>
      </w:r>
      <w:r w:rsidR="002B1BC8">
        <w:rPr>
          <w:sz w:val="36"/>
          <w:szCs w:val="36"/>
        </w:rPr>
        <w:t>say or</w:t>
      </w:r>
      <w:r w:rsidR="006A6B95">
        <w:rPr>
          <w:sz w:val="36"/>
          <w:szCs w:val="36"/>
        </w:rPr>
        <w:t xml:space="preserve"> do otherwise that will change that fact. I know this because I have met some of these people.</w:t>
      </w:r>
    </w:p>
    <w:p w14:paraId="6C28C847" w14:textId="73982A80" w:rsidR="00080A67" w:rsidRDefault="002B1BC8" w:rsidP="00080A67">
      <w:pPr>
        <w:rPr>
          <w:sz w:val="40"/>
          <w:szCs w:val="40"/>
        </w:rPr>
      </w:pPr>
      <w:r>
        <w:rPr>
          <w:sz w:val="36"/>
          <w:szCs w:val="36"/>
        </w:rPr>
        <w:t>Sky TV want to help create a better world for the next generation. At least that’s the plan. Either that or it just sounds good and something they feel they should say because the news is full of how we are making certain things worse for the following generation.</w:t>
      </w:r>
      <w:r w:rsidR="00080A67">
        <w:rPr>
          <w:sz w:val="36"/>
          <w:szCs w:val="36"/>
        </w:rPr>
        <w:t xml:space="preserve"> </w:t>
      </w:r>
      <w:r w:rsidR="00080A67" w:rsidRPr="00080A67">
        <w:rPr>
          <w:sz w:val="36"/>
          <w:szCs w:val="36"/>
        </w:rPr>
        <w:t>“</w:t>
      </w:r>
      <w:r w:rsidR="00080A67" w:rsidRPr="00080A67">
        <w:rPr>
          <w:b/>
          <w:i/>
          <w:sz w:val="36"/>
          <w:szCs w:val="36"/>
        </w:rPr>
        <w:t>Trust: The reputation of a thousand years may be undermined by the conduct of one hour</w:t>
      </w:r>
      <w:r w:rsidR="00080A67" w:rsidRPr="00080A67">
        <w:rPr>
          <w:sz w:val="36"/>
          <w:szCs w:val="36"/>
        </w:rPr>
        <w:t>.” (Famous Japanese Proverb)</w:t>
      </w:r>
    </w:p>
    <w:p w14:paraId="45A28280" w14:textId="0383A39F" w:rsidR="002B1BC8" w:rsidRDefault="002B1BC8" w:rsidP="00404CFE">
      <w:pPr>
        <w:rPr>
          <w:sz w:val="36"/>
          <w:szCs w:val="36"/>
        </w:rPr>
      </w:pPr>
    </w:p>
    <w:p w14:paraId="005BBBBC" w14:textId="58986D8D" w:rsidR="00DD4C7E" w:rsidRDefault="00E771FD" w:rsidP="00404CFE">
      <w:pPr>
        <w:rPr>
          <w:sz w:val="36"/>
          <w:szCs w:val="36"/>
        </w:rPr>
      </w:pPr>
      <w:r>
        <w:rPr>
          <w:sz w:val="36"/>
          <w:szCs w:val="36"/>
        </w:rPr>
        <w:t>P.8</w:t>
      </w:r>
    </w:p>
    <w:p w14:paraId="111E0900" w14:textId="4F889806" w:rsidR="00DD4C7E" w:rsidRDefault="00DD4C7E" w:rsidP="00404CFE">
      <w:pPr>
        <w:rPr>
          <w:b/>
          <w:sz w:val="36"/>
          <w:szCs w:val="36"/>
        </w:rPr>
      </w:pPr>
      <w:r w:rsidRPr="007F5413">
        <w:rPr>
          <w:b/>
          <w:sz w:val="36"/>
          <w:szCs w:val="36"/>
          <w:u w:val="single"/>
        </w:rPr>
        <w:lastRenderedPageBreak/>
        <w:t>OFFER</w:t>
      </w:r>
      <w:r>
        <w:rPr>
          <w:b/>
          <w:sz w:val="36"/>
          <w:szCs w:val="36"/>
        </w:rPr>
        <w:t>:</w:t>
      </w:r>
    </w:p>
    <w:p w14:paraId="463D0B93" w14:textId="2EF1E7BC" w:rsidR="00DD4C7E" w:rsidRDefault="00DD4C7E" w:rsidP="00404CFE">
      <w:pPr>
        <w:rPr>
          <w:b/>
          <w:sz w:val="36"/>
          <w:szCs w:val="36"/>
        </w:rPr>
      </w:pPr>
    </w:p>
    <w:p w14:paraId="1153EF44" w14:textId="24C4D223" w:rsidR="00DD4C7E" w:rsidRDefault="00DD4C7E" w:rsidP="00404CFE">
      <w:pPr>
        <w:rPr>
          <w:sz w:val="36"/>
          <w:szCs w:val="36"/>
        </w:rPr>
      </w:pPr>
      <w:r w:rsidRPr="00DD4C7E">
        <w:rPr>
          <w:sz w:val="36"/>
          <w:szCs w:val="36"/>
        </w:rPr>
        <w:t>Sky TV</w:t>
      </w:r>
      <w:r>
        <w:rPr>
          <w:sz w:val="36"/>
          <w:szCs w:val="36"/>
        </w:rPr>
        <w:t xml:space="preserve"> offers the public the greatest selection of television channels in the U.K</w:t>
      </w:r>
    </w:p>
    <w:p w14:paraId="2DBE3C58" w14:textId="6CE98B1F" w:rsidR="00DD4C7E" w:rsidRDefault="00DD4C7E" w:rsidP="00404CFE">
      <w:pPr>
        <w:rPr>
          <w:sz w:val="36"/>
          <w:szCs w:val="36"/>
        </w:rPr>
      </w:pPr>
      <w:r>
        <w:rPr>
          <w:sz w:val="36"/>
          <w:szCs w:val="36"/>
        </w:rPr>
        <w:t>Sky TV was also the first broadcaster to offer 24-hour live news on its channel as well as movies and sport around the clock.</w:t>
      </w:r>
    </w:p>
    <w:p w14:paraId="284065F1" w14:textId="6B7FFBCC" w:rsidR="00DD4C7E" w:rsidRDefault="00DD4C7E" w:rsidP="00404CFE">
      <w:pPr>
        <w:rPr>
          <w:sz w:val="36"/>
          <w:szCs w:val="36"/>
        </w:rPr>
      </w:pPr>
      <w:r>
        <w:rPr>
          <w:sz w:val="36"/>
          <w:szCs w:val="36"/>
        </w:rPr>
        <w:t>300 channels available and up to 40 catch up TV channels.</w:t>
      </w:r>
    </w:p>
    <w:p w14:paraId="27EBC0CA" w14:textId="260EE237" w:rsidR="00DD4C7E" w:rsidRDefault="00DD4C7E" w:rsidP="00404CFE">
      <w:pPr>
        <w:rPr>
          <w:sz w:val="36"/>
          <w:szCs w:val="36"/>
        </w:rPr>
      </w:pPr>
      <w:r>
        <w:rPr>
          <w:sz w:val="36"/>
          <w:szCs w:val="36"/>
        </w:rPr>
        <w:t>Record up to 500 hours’ worth of footage</w:t>
      </w:r>
    </w:p>
    <w:p w14:paraId="2409205D" w14:textId="3E314C82" w:rsidR="00DD4C7E" w:rsidRDefault="00DD4C7E" w:rsidP="00404CFE">
      <w:pPr>
        <w:rPr>
          <w:sz w:val="36"/>
          <w:szCs w:val="36"/>
        </w:rPr>
      </w:pPr>
      <w:r>
        <w:rPr>
          <w:sz w:val="36"/>
          <w:szCs w:val="36"/>
        </w:rPr>
        <w:t>Music available as well as broadband services</w:t>
      </w:r>
      <w:r w:rsidR="007F5413">
        <w:rPr>
          <w:sz w:val="36"/>
          <w:szCs w:val="36"/>
        </w:rPr>
        <w:t xml:space="preserve"> with an average 59MBs</w:t>
      </w:r>
    </w:p>
    <w:p w14:paraId="0450DC64" w14:textId="508981B7" w:rsidR="007F5413" w:rsidRDefault="007F5413" w:rsidP="00404CFE">
      <w:pPr>
        <w:rPr>
          <w:sz w:val="36"/>
          <w:szCs w:val="36"/>
        </w:rPr>
      </w:pPr>
      <w:r>
        <w:rPr>
          <w:sz w:val="36"/>
          <w:szCs w:val="36"/>
        </w:rPr>
        <w:t>Broadband guarantee of minimum speed on the first 30 days or Sky broadband will refund your money</w:t>
      </w:r>
    </w:p>
    <w:p w14:paraId="1CCF6CA5" w14:textId="464217EE" w:rsidR="00DD4C7E" w:rsidRDefault="00DD4C7E" w:rsidP="00404CFE">
      <w:pPr>
        <w:rPr>
          <w:sz w:val="36"/>
          <w:szCs w:val="36"/>
        </w:rPr>
      </w:pPr>
      <w:r>
        <w:rPr>
          <w:sz w:val="36"/>
          <w:szCs w:val="36"/>
        </w:rPr>
        <w:t>Streaming services available</w:t>
      </w:r>
      <w:r w:rsidR="007F5413">
        <w:rPr>
          <w:sz w:val="36"/>
          <w:szCs w:val="36"/>
        </w:rPr>
        <w:t>. Live sport and news can be available on most hand held devices.</w:t>
      </w:r>
    </w:p>
    <w:p w14:paraId="709CE61E" w14:textId="4E34F2E0" w:rsidR="007F5413" w:rsidRDefault="007F5413" w:rsidP="00404CFE">
      <w:pPr>
        <w:rPr>
          <w:sz w:val="36"/>
          <w:szCs w:val="36"/>
        </w:rPr>
      </w:pPr>
    </w:p>
    <w:p w14:paraId="60565D74" w14:textId="4E16DADE" w:rsidR="007F5413" w:rsidRDefault="007F5413" w:rsidP="00404CFE">
      <w:pPr>
        <w:rPr>
          <w:b/>
          <w:sz w:val="36"/>
          <w:szCs w:val="36"/>
          <w:u w:val="single"/>
        </w:rPr>
      </w:pPr>
      <w:r w:rsidRPr="007F5413">
        <w:rPr>
          <w:b/>
          <w:sz w:val="36"/>
          <w:szCs w:val="36"/>
          <w:u w:val="single"/>
        </w:rPr>
        <w:t>APPROACH</w:t>
      </w:r>
      <w:r>
        <w:rPr>
          <w:b/>
          <w:sz w:val="36"/>
          <w:szCs w:val="36"/>
          <w:u w:val="single"/>
        </w:rPr>
        <w:t>:</w:t>
      </w:r>
    </w:p>
    <w:p w14:paraId="5DD75F8C" w14:textId="2A796317" w:rsidR="007F5413" w:rsidRDefault="007F5413" w:rsidP="00404CFE">
      <w:pPr>
        <w:rPr>
          <w:b/>
          <w:sz w:val="36"/>
          <w:szCs w:val="36"/>
          <w:u w:val="single"/>
        </w:rPr>
      </w:pPr>
    </w:p>
    <w:p w14:paraId="0DDB2C0C" w14:textId="4A071C37" w:rsidR="007F5413" w:rsidRDefault="007F5413" w:rsidP="00404CFE">
      <w:pPr>
        <w:rPr>
          <w:sz w:val="36"/>
          <w:szCs w:val="36"/>
        </w:rPr>
      </w:pPr>
      <w:r w:rsidRPr="007F5413">
        <w:rPr>
          <w:sz w:val="36"/>
          <w:szCs w:val="36"/>
        </w:rPr>
        <w:t>Th</w:t>
      </w:r>
      <w:r>
        <w:rPr>
          <w:sz w:val="36"/>
          <w:szCs w:val="36"/>
        </w:rPr>
        <w:t>e approach of Sky TV and Comcast to the wider public is aggressive and hard hitting in terms of action on the screen and the tone of voice used in their media advertising.</w:t>
      </w:r>
    </w:p>
    <w:p w14:paraId="6681E6A5" w14:textId="26CF0056" w:rsidR="00080A67" w:rsidRDefault="007F5413" w:rsidP="00080A67">
      <w:pPr>
        <w:rPr>
          <w:sz w:val="40"/>
          <w:szCs w:val="40"/>
        </w:rPr>
      </w:pPr>
      <w:r>
        <w:rPr>
          <w:sz w:val="36"/>
          <w:szCs w:val="36"/>
        </w:rPr>
        <w:t>Sky TV know they are number one in the multi-channel space and combined with their broadband, music, news, sport and various other services, they market aggressively.</w:t>
      </w:r>
      <w:r w:rsidR="00080A67">
        <w:rPr>
          <w:sz w:val="40"/>
          <w:szCs w:val="40"/>
        </w:rPr>
        <w:t xml:space="preserve"> </w:t>
      </w:r>
      <w:r w:rsidR="00080A67" w:rsidRPr="00080A67">
        <w:rPr>
          <w:sz w:val="36"/>
          <w:szCs w:val="36"/>
        </w:rPr>
        <w:t>“</w:t>
      </w:r>
      <w:r w:rsidR="00080A67" w:rsidRPr="00080A67">
        <w:rPr>
          <w:b/>
          <w:i/>
          <w:sz w:val="36"/>
          <w:szCs w:val="36"/>
        </w:rPr>
        <w:t xml:space="preserve">Customers </w:t>
      </w:r>
      <w:r w:rsidR="00080A67" w:rsidRPr="00080A67">
        <w:rPr>
          <w:b/>
          <w:i/>
          <w:sz w:val="36"/>
          <w:szCs w:val="36"/>
        </w:rPr>
        <w:lastRenderedPageBreak/>
        <w:t>may forget what you said, but they never forget how you made them feel.”</w:t>
      </w:r>
      <w:r w:rsidR="00080A67" w:rsidRPr="00080A67">
        <w:rPr>
          <w:sz w:val="36"/>
          <w:szCs w:val="36"/>
        </w:rPr>
        <w:t xml:space="preserve"> (Anonymous)</w:t>
      </w:r>
    </w:p>
    <w:p w14:paraId="0DD2507C" w14:textId="2A39CDF7" w:rsidR="007F5413" w:rsidRDefault="007F5413" w:rsidP="00404CFE">
      <w:pPr>
        <w:rPr>
          <w:sz w:val="36"/>
          <w:szCs w:val="36"/>
        </w:rPr>
      </w:pPr>
    </w:p>
    <w:p w14:paraId="069F4A36" w14:textId="59D1FFF0" w:rsidR="00FA13B8" w:rsidRDefault="00FA13B8" w:rsidP="00404CFE">
      <w:pPr>
        <w:rPr>
          <w:sz w:val="36"/>
          <w:szCs w:val="36"/>
        </w:rPr>
      </w:pPr>
      <w:r>
        <w:rPr>
          <w:sz w:val="36"/>
          <w:szCs w:val="36"/>
        </w:rPr>
        <w:t>Millions of pounds have been spent on advertising and many millions more spent on securing exclusive U.K rights to many sporting events from around the world being shown on U.K television and other territories that receive Sky TV.</w:t>
      </w:r>
    </w:p>
    <w:p w14:paraId="68548EEC" w14:textId="2B5E8115" w:rsidR="00FA13B8" w:rsidRDefault="00FA13B8" w:rsidP="00404CFE">
      <w:pPr>
        <w:rPr>
          <w:sz w:val="36"/>
          <w:szCs w:val="36"/>
        </w:rPr>
      </w:pPr>
      <w:r>
        <w:rPr>
          <w:sz w:val="36"/>
          <w:szCs w:val="36"/>
        </w:rPr>
        <w:t>Because of the huge sums involved securing rights to events and also blockbuster events on Sky Box Office (The equivalent in the U.S.A is Pay Per View TV) copyright is stringently enforced across the world.</w:t>
      </w:r>
    </w:p>
    <w:p w14:paraId="638ACF81" w14:textId="5CC7A4DC" w:rsidR="00FA13B8" w:rsidRDefault="00FA13B8" w:rsidP="00404CFE">
      <w:pPr>
        <w:rPr>
          <w:sz w:val="36"/>
          <w:szCs w:val="36"/>
        </w:rPr>
      </w:pPr>
    </w:p>
    <w:p w14:paraId="720C7139" w14:textId="1775BE83" w:rsidR="00FA13B8" w:rsidRDefault="00FA13B8" w:rsidP="00404CFE">
      <w:pPr>
        <w:rPr>
          <w:sz w:val="36"/>
          <w:szCs w:val="36"/>
        </w:rPr>
      </w:pPr>
      <w:r>
        <w:rPr>
          <w:sz w:val="36"/>
          <w:szCs w:val="36"/>
        </w:rPr>
        <w:t>“</w:t>
      </w:r>
      <w:r w:rsidRPr="00F20B7B">
        <w:rPr>
          <w:b/>
          <w:i/>
          <w:sz w:val="36"/>
          <w:szCs w:val="36"/>
        </w:rPr>
        <w:t xml:space="preserve">We have invested billions of pounds in high quality entertainment for our customers because </w:t>
      </w:r>
      <w:r w:rsidR="00F20B7B" w:rsidRPr="00F20B7B">
        <w:rPr>
          <w:b/>
          <w:i/>
          <w:sz w:val="36"/>
          <w:szCs w:val="36"/>
        </w:rPr>
        <w:t>we know how much our customers value it. It’s therefore important that companies like ours do what they can alongside the Government and the rest of the media and technology industries, to help protect copyright. Such protection makes sure that consumers continue to benefit from TV programmes, movies, music and sports both now and in the future. This means taking effective action against online piracy and copyright infringement</w:t>
      </w:r>
      <w:r w:rsidR="00F20B7B">
        <w:rPr>
          <w:sz w:val="36"/>
          <w:szCs w:val="36"/>
        </w:rPr>
        <w:t>.” (Sky TV.com)</w:t>
      </w:r>
    </w:p>
    <w:p w14:paraId="1B1A7345" w14:textId="60C4E313" w:rsidR="00475FDB" w:rsidRDefault="00475FDB" w:rsidP="00404CFE">
      <w:pPr>
        <w:rPr>
          <w:sz w:val="36"/>
          <w:szCs w:val="36"/>
        </w:rPr>
      </w:pPr>
    </w:p>
    <w:p w14:paraId="7C4834E7" w14:textId="79227C6C" w:rsidR="00475FDB" w:rsidRDefault="00475FDB" w:rsidP="00404CFE">
      <w:pPr>
        <w:rPr>
          <w:sz w:val="36"/>
          <w:szCs w:val="36"/>
        </w:rPr>
      </w:pPr>
    </w:p>
    <w:p w14:paraId="3B0C3AD6" w14:textId="5F3A0A78" w:rsidR="00475FDB" w:rsidRDefault="00475FDB" w:rsidP="00404CFE">
      <w:pPr>
        <w:rPr>
          <w:sz w:val="36"/>
          <w:szCs w:val="36"/>
        </w:rPr>
      </w:pPr>
    </w:p>
    <w:p w14:paraId="50B0788E" w14:textId="1D0DCD0F" w:rsidR="00475FDB" w:rsidRDefault="00475FDB" w:rsidP="00404CFE">
      <w:pPr>
        <w:rPr>
          <w:sz w:val="36"/>
          <w:szCs w:val="36"/>
        </w:rPr>
      </w:pPr>
    </w:p>
    <w:p w14:paraId="35807A63" w14:textId="0D38E613" w:rsidR="00475FDB" w:rsidRDefault="00E771FD" w:rsidP="00404CFE">
      <w:pPr>
        <w:rPr>
          <w:sz w:val="36"/>
          <w:szCs w:val="36"/>
        </w:rPr>
      </w:pPr>
      <w:r>
        <w:rPr>
          <w:sz w:val="36"/>
          <w:szCs w:val="36"/>
        </w:rPr>
        <w:lastRenderedPageBreak/>
        <w:t>P.10)</w:t>
      </w:r>
    </w:p>
    <w:p w14:paraId="714017DA" w14:textId="1142C563" w:rsidR="00475FDB" w:rsidRDefault="00475FDB" w:rsidP="00404CFE">
      <w:pPr>
        <w:rPr>
          <w:sz w:val="36"/>
          <w:szCs w:val="36"/>
        </w:rPr>
      </w:pPr>
      <w:r w:rsidRPr="00475FDB">
        <w:rPr>
          <w:b/>
          <w:sz w:val="36"/>
          <w:szCs w:val="36"/>
          <w:u w:val="single"/>
        </w:rPr>
        <w:t>WORK PRACTICES</w:t>
      </w:r>
      <w:r>
        <w:rPr>
          <w:sz w:val="36"/>
          <w:szCs w:val="36"/>
        </w:rPr>
        <w:t>:</w:t>
      </w:r>
    </w:p>
    <w:p w14:paraId="499B1A71" w14:textId="5E5232B9" w:rsidR="00C94B88" w:rsidRDefault="00C94B88" w:rsidP="00404CFE">
      <w:pPr>
        <w:rPr>
          <w:sz w:val="36"/>
          <w:szCs w:val="36"/>
        </w:rPr>
      </w:pPr>
    </w:p>
    <w:p w14:paraId="066C1946" w14:textId="435773A5" w:rsidR="00E93BE9" w:rsidRDefault="00C94B88" w:rsidP="00404CFE">
      <w:pPr>
        <w:rPr>
          <w:sz w:val="36"/>
          <w:szCs w:val="36"/>
        </w:rPr>
      </w:pPr>
      <w:r>
        <w:rPr>
          <w:sz w:val="36"/>
          <w:szCs w:val="36"/>
        </w:rPr>
        <w:t>Sky TV</w:t>
      </w:r>
      <w:r w:rsidR="00E93BE9">
        <w:rPr>
          <w:sz w:val="36"/>
          <w:szCs w:val="36"/>
        </w:rPr>
        <w:t>’s management had a fairly relaxed attitude towards staff while I was with the company, especially if the job that you were required to do was being done well and of a high standard. This applied to all sectors at Sky TV, for example: sales, advertising, engineering, cameraman, lighting, reception, reporting</w:t>
      </w:r>
      <w:r w:rsidR="009129FB">
        <w:rPr>
          <w:sz w:val="36"/>
          <w:szCs w:val="36"/>
        </w:rPr>
        <w:t>, call centre</w:t>
      </w:r>
      <w:r w:rsidR="00450CB9">
        <w:rPr>
          <w:sz w:val="36"/>
          <w:szCs w:val="36"/>
        </w:rPr>
        <w:t>, installers, satellite link up personnel.</w:t>
      </w:r>
    </w:p>
    <w:p w14:paraId="3E4984C4" w14:textId="25772973" w:rsidR="00577602" w:rsidRPr="00577602" w:rsidRDefault="00E93BE9" w:rsidP="00577602">
      <w:pPr>
        <w:rPr>
          <w:sz w:val="36"/>
          <w:szCs w:val="36"/>
        </w:rPr>
      </w:pPr>
      <w:r>
        <w:rPr>
          <w:sz w:val="36"/>
          <w:szCs w:val="36"/>
        </w:rPr>
        <w:t>On the flip side, and if things were not going so well, then the management would be expecting an immediate improvement,</w:t>
      </w:r>
      <w:r w:rsidR="003114EE">
        <w:rPr>
          <w:sz w:val="36"/>
          <w:szCs w:val="36"/>
        </w:rPr>
        <w:t xml:space="preserve"> </w:t>
      </w:r>
      <w:r w:rsidR="00450CB9">
        <w:rPr>
          <w:sz w:val="36"/>
          <w:szCs w:val="36"/>
        </w:rPr>
        <w:t>work longer hours, expect to work bank holidays and weekends.</w:t>
      </w:r>
      <w:r w:rsidR="00577602" w:rsidRPr="00577602">
        <w:rPr>
          <w:sz w:val="40"/>
          <w:szCs w:val="40"/>
        </w:rPr>
        <w:t xml:space="preserve"> </w:t>
      </w:r>
      <w:r w:rsidR="00577602" w:rsidRPr="00577602">
        <w:rPr>
          <w:sz w:val="36"/>
          <w:szCs w:val="36"/>
        </w:rPr>
        <w:t>“</w:t>
      </w:r>
      <w:r w:rsidR="00577602" w:rsidRPr="00577602">
        <w:rPr>
          <w:b/>
          <w:i/>
          <w:sz w:val="36"/>
          <w:szCs w:val="36"/>
        </w:rPr>
        <w:t>Money unemployed when opportunities arise, is the same as money unpossessed. Therefore, money once acquired should be guarded, increased, employed</w:t>
      </w:r>
      <w:r w:rsidR="00577602" w:rsidRPr="00577602">
        <w:rPr>
          <w:sz w:val="36"/>
          <w:szCs w:val="36"/>
        </w:rPr>
        <w:t xml:space="preserve">.” (Parasuraman et al, 1985) </w:t>
      </w:r>
    </w:p>
    <w:p w14:paraId="46A25F5A" w14:textId="77777777" w:rsidR="00450CB9" w:rsidRDefault="00450CB9" w:rsidP="00404CFE">
      <w:pPr>
        <w:rPr>
          <w:sz w:val="36"/>
          <w:szCs w:val="36"/>
        </w:rPr>
      </w:pPr>
    </w:p>
    <w:p w14:paraId="5D76263F" w14:textId="77777777" w:rsidR="00450CB9" w:rsidRDefault="00450CB9" w:rsidP="00404CFE">
      <w:pPr>
        <w:rPr>
          <w:sz w:val="36"/>
          <w:szCs w:val="36"/>
        </w:rPr>
      </w:pPr>
      <w:r>
        <w:rPr>
          <w:sz w:val="36"/>
          <w:szCs w:val="36"/>
        </w:rPr>
        <w:t xml:space="preserve">The company always have claimed and excellent work/life balance. While this is definitely true when things are going well, it can also be the total opposite from another person’s point of view. Until you know the exact circumstances why this should be, it is difficult to understand properly. </w:t>
      </w:r>
    </w:p>
    <w:p w14:paraId="2DA1A6A7" w14:textId="77777777" w:rsidR="004B0E23" w:rsidRDefault="00450CB9" w:rsidP="00404CFE">
      <w:pPr>
        <w:rPr>
          <w:sz w:val="36"/>
          <w:szCs w:val="36"/>
        </w:rPr>
      </w:pPr>
      <w:r>
        <w:rPr>
          <w:sz w:val="36"/>
          <w:szCs w:val="36"/>
        </w:rPr>
        <w:t>On the cynical side, it can be said that it is a perfectly worked system because it has got Sky TV to where it is today.</w:t>
      </w:r>
    </w:p>
    <w:p w14:paraId="1BAA8DC4" w14:textId="77777777" w:rsidR="004B0E23" w:rsidRDefault="004B0E23" w:rsidP="00404CFE">
      <w:pPr>
        <w:rPr>
          <w:sz w:val="36"/>
          <w:szCs w:val="36"/>
        </w:rPr>
      </w:pPr>
    </w:p>
    <w:p w14:paraId="119751F8" w14:textId="77777777" w:rsidR="004B0E23" w:rsidRDefault="004B0E23" w:rsidP="00404CFE">
      <w:pPr>
        <w:rPr>
          <w:b/>
          <w:sz w:val="36"/>
          <w:szCs w:val="36"/>
          <w:u w:val="single"/>
        </w:rPr>
      </w:pPr>
    </w:p>
    <w:p w14:paraId="5A44A237" w14:textId="77777777" w:rsidR="004B0E23" w:rsidRDefault="004B0E23" w:rsidP="00404CFE">
      <w:pPr>
        <w:rPr>
          <w:b/>
          <w:sz w:val="36"/>
          <w:szCs w:val="36"/>
          <w:u w:val="single"/>
        </w:rPr>
      </w:pPr>
    </w:p>
    <w:p w14:paraId="005A6D52" w14:textId="77777777" w:rsidR="004B0E23" w:rsidRDefault="004B0E23" w:rsidP="00404CFE">
      <w:pPr>
        <w:rPr>
          <w:b/>
          <w:sz w:val="36"/>
          <w:szCs w:val="36"/>
          <w:u w:val="single"/>
        </w:rPr>
      </w:pPr>
    </w:p>
    <w:p w14:paraId="745C68EB" w14:textId="77777777" w:rsidR="00E771FD" w:rsidRDefault="00E771FD" w:rsidP="00404CFE">
      <w:pPr>
        <w:rPr>
          <w:sz w:val="24"/>
          <w:szCs w:val="24"/>
        </w:rPr>
      </w:pPr>
    </w:p>
    <w:p w14:paraId="077BE5FF" w14:textId="2E43A6A2" w:rsidR="004B0E23" w:rsidRPr="00E771FD" w:rsidRDefault="00E771FD" w:rsidP="00404CFE">
      <w:pPr>
        <w:rPr>
          <w:sz w:val="24"/>
          <w:szCs w:val="24"/>
        </w:rPr>
      </w:pPr>
      <w:r w:rsidRPr="00E771FD">
        <w:rPr>
          <w:sz w:val="24"/>
          <w:szCs w:val="24"/>
        </w:rPr>
        <w:t>P.11)</w:t>
      </w:r>
    </w:p>
    <w:p w14:paraId="13411B9F" w14:textId="2820A58D" w:rsidR="004B0E23" w:rsidRDefault="004B0E23" w:rsidP="00404CFE">
      <w:pPr>
        <w:rPr>
          <w:b/>
          <w:sz w:val="36"/>
          <w:szCs w:val="36"/>
          <w:u w:val="single"/>
        </w:rPr>
      </w:pPr>
      <w:r w:rsidRPr="004B0E23">
        <w:rPr>
          <w:b/>
          <w:sz w:val="36"/>
          <w:szCs w:val="36"/>
          <w:u w:val="single"/>
        </w:rPr>
        <w:t>LEADERSHIP &amp; MANAGEMENT</w:t>
      </w:r>
      <w:r>
        <w:rPr>
          <w:b/>
          <w:sz w:val="36"/>
          <w:szCs w:val="36"/>
          <w:u w:val="single"/>
        </w:rPr>
        <w:t>:</w:t>
      </w:r>
    </w:p>
    <w:p w14:paraId="37F38E03" w14:textId="77777777" w:rsidR="004B0E23" w:rsidRDefault="004B0E23" w:rsidP="00404CFE">
      <w:pPr>
        <w:rPr>
          <w:b/>
          <w:sz w:val="36"/>
          <w:szCs w:val="36"/>
          <w:u w:val="single"/>
        </w:rPr>
      </w:pPr>
    </w:p>
    <w:p w14:paraId="0FD0D173" w14:textId="614A8DC8" w:rsidR="00E93BE9" w:rsidRDefault="004B0E23" w:rsidP="00404CFE">
      <w:pPr>
        <w:rPr>
          <w:sz w:val="36"/>
          <w:szCs w:val="36"/>
        </w:rPr>
      </w:pPr>
      <w:r w:rsidRPr="004B0E23">
        <w:rPr>
          <w:sz w:val="36"/>
          <w:szCs w:val="36"/>
        </w:rPr>
        <w:t xml:space="preserve">Sky TV </w:t>
      </w:r>
      <w:r>
        <w:rPr>
          <w:sz w:val="36"/>
          <w:szCs w:val="36"/>
        </w:rPr>
        <w:t xml:space="preserve">have always operated with high quality personnel in the leadership and management positions. From the CEO to the director of group affairs, everyone has a proven track record of success previously but not necessarily in the media sector. </w:t>
      </w:r>
    </w:p>
    <w:p w14:paraId="042E1E88" w14:textId="1EE389D6" w:rsidR="004B0E23" w:rsidRDefault="004B0E23" w:rsidP="00404CFE">
      <w:pPr>
        <w:rPr>
          <w:sz w:val="36"/>
          <w:szCs w:val="36"/>
        </w:rPr>
      </w:pPr>
      <w:r>
        <w:rPr>
          <w:sz w:val="36"/>
          <w:szCs w:val="36"/>
        </w:rPr>
        <w:t>Many staff who were employed part time or working full time but in a relatively low-key role have moved up within the company and reached very high management positions. I was one of those people and can speak from experience.</w:t>
      </w:r>
    </w:p>
    <w:p w14:paraId="783B9630" w14:textId="20FDA347" w:rsidR="00080A67" w:rsidRDefault="004B0E23" w:rsidP="00080A67">
      <w:pPr>
        <w:rPr>
          <w:sz w:val="40"/>
          <w:szCs w:val="40"/>
        </w:rPr>
      </w:pPr>
      <w:r>
        <w:rPr>
          <w:sz w:val="36"/>
          <w:szCs w:val="36"/>
        </w:rPr>
        <w:t>Sky TV’s leadership do not care what colour, race, religion, background an individual comes from. If you have proven yourself and good enough</w:t>
      </w:r>
      <w:r w:rsidR="00780074">
        <w:rPr>
          <w:sz w:val="36"/>
          <w:szCs w:val="36"/>
        </w:rPr>
        <w:t xml:space="preserve"> and confident enough, without bordering on arrogance, you will be given an opportunity to move up the ranks.</w:t>
      </w:r>
      <w:r w:rsidR="00080A67">
        <w:rPr>
          <w:sz w:val="36"/>
          <w:szCs w:val="36"/>
        </w:rPr>
        <w:t xml:space="preserve"> </w:t>
      </w:r>
      <w:r w:rsidR="00080A67" w:rsidRPr="00E20889">
        <w:rPr>
          <w:sz w:val="36"/>
          <w:szCs w:val="36"/>
        </w:rPr>
        <w:t>“</w:t>
      </w:r>
      <w:r w:rsidR="00080A67" w:rsidRPr="00E20889">
        <w:rPr>
          <w:b/>
          <w:i/>
          <w:sz w:val="36"/>
          <w:szCs w:val="36"/>
        </w:rPr>
        <w:t>To exist is to change, to change is to mature, to mature is to go on creating oneself endlessly</w:t>
      </w:r>
      <w:r w:rsidR="00080A67" w:rsidRPr="00E20889">
        <w:rPr>
          <w:sz w:val="36"/>
          <w:szCs w:val="36"/>
        </w:rPr>
        <w:t>.” (Bergson. H, 1907)</w:t>
      </w:r>
      <w:r w:rsidR="00080A67">
        <w:rPr>
          <w:sz w:val="40"/>
          <w:szCs w:val="40"/>
        </w:rPr>
        <w:t xml:space="preserve"> </w:t>
      </w:r>
    </w:p>
    <w:p w14:paraId="755AD0D9" w14:textId="0E413FDC" w:rsidR="00780074" w:rsidRDefault="00780074" w:rsidP="00404CFE">
      <w:pPr>
        <w:rPr>
          <w:sz w:val="36"/>
          <w:szCs w:val="36"/>
        </w:rPr>
      </w:pPr>
    </w:p>
    <w:p w14:paraId="1D71DDBD" w14:textId="77777777" w:rsidR="00780074" w:rsidRDefault="00780074" w:rsidP="00404CFE">
      <w:pPr>
        <w:rPr>
          <w:sz w:val="36"/>
          <w:szCs w:val="36"/>
        </w:rPr>
      </w:pPr>
    </w:p>
    <w:p w14:paraId="23E24711" w14:textId="77777777" w:rsidR="00780074" w:rsidRDefault="00780074" w:rsidP="00404CFE">
      <w:pPr>
        <w:rPr>
          <w:sz w:val="36"/>
          <w:szCs w:val="36"/>
        </w:rPr>
      </w:pPr>
    </w:p>
    <w:p w14:paraId="69C7BBB0" w14:textId="77777777" w:rsidR="00780074" w:rsidRDefault="00780074" w:rsidP="00404CFE">
      <w:pPr>
        <w:rPr>
          <w:sz w:val="36"/>
          <w:szCs w:val="36"/>
        </w:rPr>
      </w:pPr>
    </w:p>
    <w:p w14:paraId="55CC28EB" w14:textId="77777777" w:rsidR="00780074" w:rsidRDefault="00780074" w:rsidP="00404CFE">
      <w:pPr>
        <w:rPr>
          <w:sz w:val="36"/>
          <w:szCs w:val="36"/>
        </w:rPr>
      </w:pPr>
    </w:p>
    <w:p w14:paraId="0C2F6671" w14:textId="77777777" w:rsidR="00780074" w:rsidRDefault="00780074" w:rsidP="00404CFE">
      <w:pPr>
        <w:rPr>
          <w:sz w:val="36"/>
          <w:szCs w:val="36"/>
        </w:rPr>
      </w:pPr>
    </w:p>
    <w:p w14:paraId="030EACE2" w14:textId="77777777" w:rsidR="00780074" w:rsidRDefault="00780074" w:rsidP="00404CFE">
      <w:pPr>
        <w:rPr>
          <w:sz w:val="36"/>
          <w:szCs w:val="36"/>
        </w:rPr>
      </w:pPr>
    </w:p>
    <w:p w14:paraId="7678FCE4" w14:textId="77777777" w:rsidR="00780074" w:rsidRDefault="00780074" w:rsidP="00404CFE">
      <w:pPr>
        <w:rPr>
          <w:sz w:val="36"/>
          <w:szCs w:val="36"/>
        </w:rPr>
      </w:pPr>
    </w:p>
    <w:p w14:paraId="54ED530D" w14:textId="77777777" w:rsidR="00780074" w:rsidRDefault="00780074" w:rsidP="00404CFE">
      <w:pPr>
        <w:rPr>
          <w:sz w:val="36"/>
          <w:szCs w:val="36"/>
        </w:rPr>
      </w:pPr>
    </w:p>
    <w:p w14:paraId="75087A3B" w14:textId="62109B46" w:rsidR="00780074" w:rsidRDefault="00E771FD" w:rsidP="00404CFE">
      <w:pPr>
        <w:rPr>
          <w:sz w:val="36"/>
          <w:szCs w:val="36"/>
        </w:rPr>
      </w:pPr>
      <w:r>
        <w:rPr>
          <w:sz w:val="36"/>
          <w:szCs w:val="36"/>
        </w:rPr>
        <w:t>P.12)</w:t>
      </w:r>
    </w:p>
    <w:p w14:paraId="04C1BD60" w14:textId="0DCE118B" w:rsidR="004B0E23" w:rsidRDefault="00780074" w:rsidP="00404CFE">
      <w:pPr>
        <w:rPr>
          <w:b/>
          <w:sz w:val="36"/>
          <w:szCs w:val="36"/>
          <w:u w:val="single"/>
        </w:rPr>
      </w:pPr>
      <w:r>
        <w:rPr>
          <w:sz w:val="36"/>
          <w:szCs w:val="36"/>
        </w:rPr>
        <w:t xml:space="preserve">                        </w:t>
      </w:r>
      <w:r w:rsidR="006C2978" w:rsidRPr="006C2978">
        <w:rPr>
          <w:b/>
          <w:sz w:val="36"/>
          <w:szCs w:val="36"/>
          <w:u w:val="single"/>
        </w:rPr>
        <w:t>Sky TV:</w:t>
      </w:r>
      <w:r w:rsidR="006C2978">
        <w:rPr>
          <w:sz w:val="36"/>
          <w:szCs w:val="36"/>
        </w:rPr>
        <w:t xml:space="preserve"> </w:t>
      </w:r>
      <w:r w:rsidRPr="00780074">
        <w:rPr>
          <w:b/>
          <w:sz w:val="36"/>
          <w:szCs w:val="36"/>
          <w:u w:val="single"/>
        </w:rPr>
        <w:t>EXTERNAL ENVIRONMENT</w:t>
      </w:r>
      <w:r w:rsidR="004B0E23" w:rsidRPr="00780074">
        <w:rPr>
          <w:b/>
          <w:sz w:val="36"/>
          <w:szCs w:val="36"/>
          <w:u w:val="single"/>
        </w:rPr>
        <w:t xml:space="preserve"> </w:t>
      </w:r>
    </w:p>
    <w:p w14:paraId="37CE9F55" w14:textId="0CC36303" w:rsidR="00780074" w:rsidRDefault="00780074" w:rsidP="00404CFE">
      <w:pPr>
        <w:rPr>
          <w:b/>
          <w:sz w:val="36"/>
          <w:szCs w:val="36"/>
          <w:u w:val="single"/>
        </w:rPr>
      </w:pPr>
    </w:p>
    <w:p w14:paraId="3EBA297B" w14:textId="39C71371" w:rsidR="00780074" w:rsidRDefault="00780074" w:rsidP="00404CFE">
      <w:pPr>
        <w:rPr>
          <w:b/>
          <w:sz w:val="36"/>
          <w:szCs w:val="36"/>
          <w:u w:val="single"/>
        </w:rPr>
      </w:pPr>
      <w:r>
        <w:rPr>
          <w:b/>
          <w:sz w:val="36"/>
          <w:szCs w:val="36"/>
          <w:u w:val="single"/>
        </w:rPr>
        <w:t>PESTLE ANALYSIS</w:t>
      </w:r>
    </w:p>
    <w:p w14:paraId="2541A45A" w14:textId="624AE36A" w:rsidR="00780074" w:rsidRDefault="00780074" w:rsidP="00404CFE">
      <w:pPr>
        <w:rPr>
          <w:b/>
          <w:sz w:val="36"/>
          <w:szCs w:val="36"/>
          <w:u w:val="single"/>
        </w:rPr>
      </w:pPr>
    </w:p>
    <w:p w14:paraId="4E7C37EC" w14:textId="77777777" w:rsidR="00CF11AB" w:rsidRPr="008867F4" w:rsidRDefault="00CF11AB" w:rsidP="00CF11AB">
      <w:pPr>
        <w:rPr>
          <w:b/>
          <w:sz w:val="40"/>
          <w:szCs w:val="40"/>
        </w:rPr>
      </w:pPr>
      <w:r w:rsidRPr="008867F4">
        <w:rPr>
          <w:b/>
          <w:sz w:val="40"/>
          <w:szCs w:val="40"/>
        </w:rPr>
        <w:t>POLITICAL:</w:t>
      </w:r>
    </w:p>
    <w:p w14:paraId="0E7A29F6" w14:textId="3B827045" w:rsidR="00CF11AB" w:rsidRDefault="00CF11AB" w:rsidP="00CF11AB">
      <w:pPr>
        <w:rPr>
          <w:sz w:val="36"/>
          <w:szCs w:val="36"/>
        </w:rPr>
      </w:pPr>
      <w:r w:rsidRPr="008867F4">
        <w:rPr>
          <w:sz w:val="36"/>
          <w:szCs w:val="36"/>
        </w:rPr>
        <w:t xml:space="preserve">                   Sky</w:t>
      </w:r>
      <w:r>
        <w:rPr>
          <w:sz w:val="36"/>
          <w:szCs w:val="36"/>
        </w:rPr>
        <w:t xml:space="preserve"> currently operates in 14 countries and therefore political risk and political influence is of a great concern. A Government can be taken over in another country which can see a complete media blackout, or a channel or broadcaster shut down through no fault of their own. Many factors come into play as to whether it is feasible for a broadcasting company to go into another country.  </w:t>
      </w:r>
    </w:p>
    <w:p w14:paraId="7C2837DD" w14:textId="77777777" w:rsidR="00CF11AB" w:rsidRDefault="00CF11AB" w:rsidP="00CF11AB">
      <w:pPr>
        <w:rPr>
          <w:sz w:val="36"/>
          <w:szCs w:val="36"/>
        </w:rPr>
      </w:pPr>
    </w:p>
    <w:p w14:paraId="5C31904B" w14:textId="3ADA9654" w:rsidR="00CF11AB" w:rsidRPr="00CF11AB" w:rsidRDefault="00CF11AB" w:rsidP="00CF11AB">
      <w:pPr>
        <w:pStyle w:val="ListParagraph"/>
        <w:numPr>
          <w:ilvl w:val="0"/>
          <w:numId w:val="1"/>
        </w:numPr>
        <w:rPr>
          <w:sz w:val="36"/>
          <w:szCs w:val="36"/>
        </w:rPr>
      </w:pPr>
      <w:r w:rsidRPr="00CF11AB">
        <w:rPr>
          <w:sz w:val="36"/>
          <w:szCs w:val="36"/>
        </w:rPr>
        <w:t>Anti-trust laws</w:t>
      </w:r>
      <w:r>
        <w:rPr>
          <w:sz w:val="36"/>
          <w:szCs w:val="36"/>
        </w:rPr>
        <w:t xml:space="preserve"> covering media and entertainment </w:t>
      </w:r>
    </w:p>
    <w:p w14:paraId="74797684" w14:textId="48E4C8EF" w:rsidR="00CF11AB" w:rsidRDefault="00CF11AB" w:rsidP="00CF11AB">
      <w:pPr>
        <w:pStyle w:val="ListParagraph"/>
        <w:numPr>
          <w:ilvl w:val="0"/>
          <w:numId w:val="1"/>
        </w:numPr>
        <w:rPr>
          <w:sz w:val="36"/>
          <w:szCs w:val="36"/>
        </w:rPr>
      </w:pPr>
      <w:r>
        <w:rPr>
          <w:sz w:val="36"/>
          <w:szCs w:val="36"/>
        </w:rPr>
        <w:t xml:space="preserve">Government interference </w:t>
      </w:r>
    </w:p>
    <w:p w14:paraId="72C4AE05" w14:textId="065C40D6" w:rsidR="00CF11AB" w:rsidRDefault="00CF11AB" w:rsidP="00CF11AB">
      <w:pPr>
        <w:pStyle w:val="ListParagraph"/>
        <w:numPr>
          <w:ilvl w:val="0"/>
          <w:numId w:val="1"/>
        </w:numPr>
        <w:rPr>
          <w:sz w:val="36"/>
          <w:szCs w:val="36"/>
        </w:rPr>
      </w:pPr>
      <w:r>
        <w:rPr>
          <w:sz w:val="36"/>
          <w:szCs w:val="36"/>
        </w:rPr>
        <w:t>Is the country in question politically stable?</w:t>
      </w:r>
    </w:p>
    <w:p w14:paraId="7E54F09F" w14:textId="77777777" w:rsidR="00CF11AB" w:rsidRDefault="00CF11AB" w:rsidP="00CF11AB">
      <w:pPr>
        <w:pStyle w:val="ListParagraph"/>
        <w:numPr>
          <w:ilvl w:val="0"/>
          <w:numId w:val="1"/>
        </w:numPr>
        <w:rPr>
          <w:sz w:val="36"/>
          <w:szCs w:val="36"/>
        </w:rPr>
      </w:pPr>
      <w:r>
        <w:rPr>
          <w:sz w:val="36"/>
          <w:szCs w:val="36"/>
        </w:rPr>
        <w:lastRenderedPageBreak/>
        <w:t>Freedom of speech (Certain countries have the death penalty or life imprisonment for speaking out against the current Government, King, Queen or against the religion of that country.)</w:t>
      </w:r>
    </w:p>
    <w:p w14:paraId="1B9FF8E1" w14:textId="77777777" w:rsidR="00CF11AB" w:rsidRDefault="00CF11AB" w:rsidP="00CF11AB">
      <w:pPr>
        <w:pStyle w:val="ListParagraph"/>
        <w:numPr>
          <w:ilvl w:val="0"/>
          <w:numId w:val="1"/>
        </w:numPr>
        <w:rPr>
          <w:sz w:val="36"/>
          <w:szCs w:val="36"/>
        </w:rPr>
      </w:pPr>
      <w:r>
        <w:rPr>
          <w:sz w:val="36"/>
          <w:szCs w:val="36"/>
        </w:rPr>
        <w:t>Intellectual property protection</w:t>
      </w:r>
    </w:p>
    <w:p w14:paraId="631B7F9E" w14:textId="77777777" w:rsidR="00CF11AB" w:rsidRDefault="00CF11AB" w:rsidP="00CF11AB">
      <w:pPr>
        <w:pStyle w:val="ListParagraph"/>
        <w:numPr>
          <w:ilvl w:val="0"/>
          <w:numId w:val="1"/>
        </w:numPr>
        <w:rPr>
          <w:sz w:val="36"/>
          <w:szCs w:val="36"/>
        </w:rPr>
      </w:pPr>
      <w:r>
        <w:rPr>
          <w:sz w:val="36"/>
          <w:szCs w:val="36"/>
        </w:rPr>
        <w:t>High risk of invasion from another country</w:t>
      </w:r>
    </w:p>
    <w:p w14:paraId="30FBACDC" w14:textId="2757B341" w:rsidR="00CF11AB" w:rsidRDefault="00CF11AB" w:rsidP="00CF11AB">
      <w:pPr>
        <w:pStyle w:val="ListParagraph"/>
        <w:numPr>
          <w:ilvl w:val="0"/>
          <w:numId w:val="1"/>
        </w:numPr>
        <w:rPr>
          <w:sz w:val="36"/>
          <w:szCs w:val="36"/>
        </w:rPr>
      </w:pPr>
      <w:r>
        <w:rPr>
          <w:sz w:val="36"/>
          <w:szCs w:val="36"/>
        </w:rPr>
        <w:t>Protection of media from outside threats</w:t>
      </w:r>
    </w:p>
    <w:p w14:paraId="6A848E91" w14:textId="2BE5F108" w:rsidR="000D2F9C" w:rsidRDefault="000D2F9C" w:rsidP="000D2F9C">
      <w:pPr>
        <w:rPr>
          <w:sz w:val="36"/>
          <w:szCs w:val="36"/>
        </w:rPr>
      </w:pPr>
    </w:p>
    <w:p w14:paraId="2F5C9CBE" w14:textId="61A1D4C2" w:rsidR="000D2F9C" w:rsidRDefault="00E771FD" w:rsidP="000D2F9C">
      <w:pPr>
        <w:rPr>
          <w:sz w:val="36"/>
          <w:szCs w:val="36"/>
        </w:rPr>
      </w:pPr>
      <w:r>
        <w:rPr>
          <w:sz w:val="36"/>
          <w:szCs w:val="36"/>
        </w:rPr>
        <w:t>P.13)</w:t>
      </w:r>
    </w:p>
    <w:p w14:paraId="0E8A1D86" w14:textId="77777777" w:rsidR="000D2F9C" w:rsidRDefault="000D2F9C" w:rsidP="000D2F9C">
      <w:pPr>
        <w:pStyle w:val="ListParagraph"/>
        <w:rPr>
          <w:b/>
          <w:sz w:val="40"/>
          <w:szCs w:val="40"/>
        </w:rPr>
      </w:pPr>
      <w:r w:rsidRPr="00F317CE">
        <w:rPr>
          <w:b/>
          <w:sz w:val="40"/>
          <w:szCs w:val="40"/>
        </w:rPr>
        <w:t>ECONOMIC:</w:t>
      </w:r>
    </w:p>
    <w:p w14:paraId="639B4BB0" w14:textId="67E8C90D" w:rsidR="000D2F9C" w:rsidRDefault="000D2F9C" w:rsidP="000D2F9C">
      <w:pPr>
        <w:pStyle w:val="ListParagraph"/>
        <w:rPr>
          <w:sz w:val="36"/>
          <w:szCs w:val="36"/>
        </w:rPr>
      </w:pPr>
      <w:r>
        <w:rPr>
          <w:b/>
          <w:sz w:val="40"/>
          <w:szCs w:val="40"/>
        </w:rPr>
        <w:t xml:space="preserve">                     </w:t>
      </w:r>
      <w:r>
        <w:rPr>
          <w:sz w:val="36"/>
          <w:szCs w:val="36"/>
        </w:rPr>
        <w:t xml:space="preserve">Is there a growing market within that country which you are looking to enter? </w:t>
      </w:r>
    </w:p>
    <w:p w14:paraId="6875D741" w14:textId="2C37FCF0" w:rsidR="000D2F9C" w:rsidRDefault="000D2F9C" w:rsidP="000D2F9C">
      <w:pPr>
        <w:pStyle w:val="ListParagraph"/>
        <w:rPr>
          <w:sz w:val="36"/>
          <w:szCs w:val="36"/>
        </w:rPr>
      </w:pPr>
      <w:r>
        <w:rPr>
          <w:sz w:val="36"/>
          <w:szCs w:val="36"/>
        </w:rPr>
        <w:t>The economics in terms of growth rate and inflation is key because you do not want to enter a country that has a population that is highly volatile due to the economics of that country.</w:t>
      </w:r>
    </w:p>
    <w:p w14:paraId="57B37DA5" w14:textId="7A92B63C" w:rsidR="000D2F9C" w:rsidRDefault="000D2F9C" w:rsidP="000D2F9C">
      <w:pPr>
        <w:pStyle w:val="ListParagraph"/>
        <w:rPr>
          <w:sz w:val="36"/>
          <w:szCs w:val="36"/>
        </w:rPr>
      </w:pPr>
      <w:r>
        <w:rPr>
          <w:sz w:val="36"/>
          <w:szCs w:val="36"/>
        </w:rPr>
        <w:t>It is wise to check if any other big corporations have opened for business in that country and are their staff protected and well looked after.</w:t>
      </w:r>
    </w:p>
    <w:p w14:paraId="1BE81390" w14:textId="77777777" w:rsidR="000D2F9C" w:rsidRDefault="000D2F9C" w:rsidP="000D2F9C">
      <w:pPr>
        <w:pStyle w:val="ListParagraph"/>
        <w:rPr>
          <w:sz w:val="36"/>
          <w:szCs w:val="36"/>
        </w:rPr>
      </w:pPr>
    </w:p>
    <w:p w14:paraId="31432F04" w14:textId="5249C0D5" w:rsidR="000D2F9C" w:rsidRDefault="000D2F9C" w:rsidP="000D2F9C">
      <w:pPr>
        <w:pStyle w:val="ListParagraph"/>
        <w:numPr>
          <w:ilvl w:val="0"/>
          <w:numId w:val="1"/>
        </w:numPr>
        <w:rPr>
          <w:sz w:val="36"/>
          <w:szCs w:val="36"/>
        </w:rPr>
      </w:pPr>
      <w:r>
        <w:rPr>
          <w:sz w:val="36"/>
          <w:szCs w:val="36"/>
        </w:rPr>
        <w:t>Is the economy stable in the country?</w:t>
      </w:r>
    </w:p>
    <w:p w14:paraId="796F6CAA" w14:textId="05A3F353" w:rsidR="000D2F9C" w:rsidRDefault="000D2F9C" w:rsidP="000D2F9C">
      <w:pPr>
        <w:pStyle w:val="ListParagraph"/>
        <w:numPr>
          <w:ilvl w:val="0"/>
          <w:numId w:val="1"/>
        </w:numPr>
        <w:rPr>
          <w:sz w:val="36"/>
          <w:szCs w:val="36"/>
        </w:rPr>
      </w:pPr>
      <w:r>
        <w:rPr>
          <w:sz w:val="36"/>
          <w:szCs w:val="36"/>
        </w:rPr>
        <w:t>Financial market in that country</w:t>
      </w:r>
    </w:p>
    <w:p w14:paraId="42A8A926" w14:textId="4CEE51EA" w:rsidR="000D2F9C" w:rsidRDefault="000D2F9C" w:rsidP="000D2F9C">
      <w:pPr>
        <w:pStyle w:val="ListParagraph"/>
        <w:numPr>
          <w:ilvl w:val="0"/>
          <w:numId w:val="1"/>
        </w:numPr>
        <w:rPr>
          <w:sz w:val="36"/>
          <w:szCs w:val="36"/>
        </w:rPr>
      </w:pPr>
      <w:r>
        <w:rPr>
          <w:sz w:val="36"/>
          <w:szCs w:val="36"/>
        </w:rPr>
        <w:t>Will revenue be generated in the new country?</w:t>
      </w:r>
    </w:p>
    <w:p w14:paraId="5B6DE627" w14:textId="32199337" w:rsidR="000D2F9C" w:rsidRDefault="000D2F9C" w:rsidP="000D2F9C">
      <w:pPr>
        <w:pStyle w:val="ListParagraph"/>
        <w:numPr>
          <w:ilvl w:val="0"/>
          <w:numId w:val="1"/>
        </w:numPr>
        <w:rPr>
          <w:sz w:val="36"/>
          <w:szCs w:val="36"/>
        </w:rPr>
      </w:pPr>
      <w:r>
        <w:rPr>
          <w:sz w:val="36"/>
          <w:szCs w:val="36"/>
        </w:rPr>
        <w:t>The infrastructure of the country</w:t>
      </w:r>
    </w:p>
    <w:p w14:paraId="22234DB9" w14:textId="77777777" w:rsidR="000D2F9C" w:rsidRDefault="000D2F9C" w:rsidP="000D2F9C">
      <w:pPr>
        <w:pStyle w:val="ListParagraph"/>
        <w:numPr>
          <w:ilvl w:val="0"/>
          <w:numId w:val="1"/>
        </w:numPr>
        <w:rPr>
          <w:sz w:val="36"/>
          <w:szCs w:val="36"/>
        </w:rPr>
      </w:pPr>
      <w:r>
        <w:rPr>
          <w:sz w:val="36"/>
          <w:szCs w:val="36"/>
        </w:rPr>
        <w:t>Free from media corruption and outside influence to alter the news to favour someone or something else</w:t>
      </w:r>
    </w:p>
    <w:p w14:paraId="3F6966BB" w14:textId="1A3172AF" w:rsidR="000D2F9C" w:rsidRDefault="000D2F9C" w:rsidP="000D2F9C">
      <w:pPr>
        <w:pStyle w:val="ListParagraph"/>
        <w:numPr>
          <w:ilvl w:val="0"/>
          <w:numId w:val="1"/>
        </w:numPr>
        <w:rPr>
          <w:sz w:val="36"/>
          <w:szCs w:val="36"/>
        </w:rPr>
      </w:pPr>
      <w:r>
        <w:rPr>
          <w:sz w:val="36"/>
          <w:szCs w:val="36"/>
        </w:rPr>
        <w:lastRenderedPageBreak/>
        <w:t>The overall business cycle of prosperity, recession and then the length of recovery.</w:t>
      </w:r>
    </w:p>
    <w:p w14:paraId="760964E9" w14:textId="57D7CC75" w:rsidR="000D2F9C" w:rsidRDefault="000D2F9C" w:rsidP="000D2F9C">
      <w:pPr>
        <w:rPr>
          <w:sz w:val="36"/>
          <w:szCs w:val="36"/>
        </w:rPr>
      </w:pPr>
    </w:p>
    <w:p w14:paraId="7BAEC161" w14:textId="77777777" w:rsidR="000D2F9C" w:rsidRDefault="000D2F9C" w:rsidP="000D2F9C">
      <w:pPr>
        <w:pStyle w:val="ListParagraph"/>
        <w:rPr>
          <w:b/>
          <w:sz w:val="40"/>
          <w:szCs w:val="40"/>
        </w:rPr>
      </w:pPr>
      <w:r w:rsidRPr="00C51527">
        <w:rPr>
          <w:b/>
          <w:sz w:val="40"/>
          <w:szCs w:val="40"/>
        </w:rPr>
        <w:t>Social Factors:</w:t>
      </w:r>
    </w:p>
    <w:p w14:paraId="7A3D90EF" w14:textId="4D513961" w:rsidR="000D2F9C" w:rsidRDefault="000D2F9C" w:rsidP="000D2F9C">
      <w:pPr>
        <w:pStyle w:val="ListParagraph"/>
        <w:rPr>
          <w:sz w:val="36"/>
          <w:szCs w:val="36"/>
        </w:rPr>
      </w:pPr>
      <w:r>
        <w:rPr>
          <w:b/>
          <w:sz w:val="40"/>
          <w:szCs w:val="40"/>
        </w:rPr>
        <w:t xml:space="preserve">                         </w:t>
      </w:r>
      <w:r>
        <w:rPr>
          <w:sz w:val="36"/>
          <w:szCs w:val="36"/>
        </w:rPr>
        <w:t>The advertising in the new country is entirely dependent on various social factors</w:t>
      </w:r>
      <w:r w:rsidR="00BA1D29">
        <w:rPr>
          <w:sz w:val="36"/>
          <w:szCs w:val="36"/>
        </w:rPr>
        <w:t xml:space="preserve"> such as beliefs, religion, culture, economic climate are some major ones that come to mind</w:t>
      </w:r>
      <w:r>
        <w:rPr>
          <w:sz w:val="36"/>
          <w:szCs w:val="36"/>
        </w:rPr>
        <w:t xml:space="preserve">. </w:t>
      </w:r>
      <w:r w:rsidR="00BA1D29">
        <w:rPr>
          <w:sz w:val="36"/>
          <w:szCs w:val="36"/>
        </w:rPr>
        <w:t xml:space="preserve">Marketing agency that is successful within the new territory to help </w:t>
      </w:r>
      <w:r>
        <w:rPr>
          <w:sz w:val="36"/>
          <w:szCs w:val="36"/>
        </w:rPr>
        <w:t>generat</w:t>
      </w:r>
      <w:r w:rsidR="00BA1D29">
        <w:rPr>
          <w:sz w:val="36"/>
          <w:szCs w:val="36"/>
        </w:rPr>
        <w:t>e new</w:t>
      </w:r>
      <w:r>
        <w:rPr>
          <w:sz w:val="36"/>
          <w:szCs w:val="36"/>
        </w:rPr>
        <w:t xml:space="preserve"> customers for subscription services. </w:t>
      </w:r>
      <w:r w:rsidR="00BA1D29">
        <w:rPr>
          <w:sz w:val="36"/>
          <w:szCs w:val="36"/>
        </w:rPr>
        <w:t xml:space="preserve">It is a general rule </w:t>
      </w:r>
      <w:r w:rsidR="00E771FD">
        <w:rPr>
          <w:sz w:val="36"/>
          <w:szCs w:val="36"/>
        </w:rPr>
        <w:t xml:space="preserve">P.14) </w:t>
      </w:r>
      <w:r w:rsidR="00BA1D29">
        <w:rPr>
          <w:sz w:val="36"/>
          <w:szCs w:val="36"/>
        </w:rPr>
        <w:t>within media that because one advert was successful or shown in one country, does not mean it is legal or ethical in another country. The marketing agency which is familiar with the new territory and possibly have people from that country working in their organisation that can benefit Sky TV in ways which could not be done otherwise without exhausting a considerable amount of time and money.</w:t>
      </w:r>
    </w:p>
    <w:p w14:paraId="26EE13D7" w14:textId="77777777" w:rsidR="000D2F9C" w:rsidRDefault="000D2F9C" w:rsidP="000D2F9C">
      <w:pPr>
        <w:pStyle w:val="ListParagraph"/>
        <w:rPr>
          <w:sz w:val="36"/>
          <w:szCs w:val="36"/>
        </w:rPr>
      </w:pPr>
    </w:p>
    <w:p w14:paraId="167BF20E" w14:textId="27B42496" w:rsidR="000D2F9C" w:rsidRDefault="000D2F9C" w:rsidP="000D2F9C">
      <w:pPr>
        <w:pStyle w:val="ListParagraph"/>
        <w:numPr>
          <w:ilvl w:val="0"/>
          <w:numId w:val="1"/>
        </w:numPr>
        <w:rPr>
          <w:sz w:val="36"/>
          <w:szCs w:val="36"/>
        </w:rPr>
      </w:pPr>
      <w:r>
        <w:rPr>
          <w:sz w:val="36"/>
          <w:szCs w:val="36"/>
        </w:rPr>
        <w:t xml:space="preserve"> </w:t>
      </w:r>
      <w:r w:rsidR="00BA1D29">
        <w:rPr>
          <w:sz w:val="36"/>
          <w:szCs w:val="36"/>
        </w:rPr>
        <w:t>Population in the new territory with regards to advertising</w:t>
      </w:r>
    </w:p>
    <w:p w14:paraId="2C01B97C" w14:textId="6C3B510C" w:rsidR="000D2F9C" w:rsidRDefault="000D2F9C" w:rsidP="000D2F9C">
      <w:pPr>
        <w:pStyle w:val="ListParagraph"/>
        <w:numPr>
          <w:ilvl w:val="0"/>
          <w:numId w:val="1"/>
        </w:numPr>
        <w:rPr>
          <w:sz w:val="36"/>
          <w:szCs w:val="36"/>
        </w:rPr>
      </w:pPr>
      <w:r>
        <w:rPr>
          <w:sz w:val="36"/>
          <w:szCs w:val="36"/>
        </w:rPr>
        <w:t xml:space="preserve">Is </w:t>
      </w:r>
      <w:r w:rsidR="00BA1D29">
        <w:rPr>
          <w:sz w:val="36"/>
          <w:szCs w:val="36"/>
        </w:rPr>
        <w:t xml:space="preserve">the population welcoming entrepreneurship </w:t>
      </w:r>
      <w:r>
        <w:rPr>
          <w:sz w:val="36"/>
          <w:szCs w:val="36"/>
        </w:rPr>
        <w:t xml:space="preserve"> </w:t>
      </w:r>
    </w:p>
    <w:p w14:paraId="59359EF0" w14:textId="48888ACF" w:rsidR="000D2F9C" w:rsidRDefault="00BA1D29" w:rsidP="000D2F9C">
      <w:pPr>
        <w:pStyle w:val="ListParagraph"/>
        <w:numPr>
          <w:ilvl w:val="0"/>
          <w:numId w:val="1"/>
        </w:numPr>
        <w:rPr>
          <w:sz w:val="36"/>
          <w:szCs w:val="36"/>
        </w:rPr>
      </w:pPr>
      <w:r>
        <w:rPr>
          <w:sz w:val="36"/>
          <w:szCs w:val="36"/>
        </w:rPr>
        <w:t>The standard of education academically</w:t>
      </w:r>
    </w:p>
    <w:p w14:paraId="791F55AB" w14:textId="759467C8" w:rsidR="000D2F9C" w:rsidRDefault="00BA1D29" w:rsidP="000D2F9C">
      <w:pPr>
        <w:pStyle w:val="ListParagraph"/>
        <w:numPr>
          <w:ilvl w:val="0"/>
          <w:numId w:val="1"/>
        </w:numPr>
        <w:rPr>
          <w:sz w:val="36"/>
          <w:szCs w:val="36"/>
        </w:rPr>
      </w:pPr>
      <w:r>
        <w:rPr>
          <w:sz w:val="36"/>
          <w:szCs w:val="36"/>
        </w:rPr>
        <w:t>Social class structure</w:t>
      </w:r>
    </w:p>
    <w:p w14:paraId="42268452" w14:textId="77777777" w:rsidR="000D2F9C" w:rsidRDefault="000D2F9C" w:rsidP="000D2F9C">
      <w:pPr>
        <w:pStyle w:val="ListParagraph"/>
        <w:numPr>
          <w:ilvl w:val="0"/>
          <w:numId w:val="1"/>
        </w:numPr>
        <w:rPr>
          <w:sz w:val="36"/>
          <w:szCs w:val="36"/>
        </w:rPr>
      </w:pPr>
      <w:r>
        <w:rPr>
          <w:sz w:val="36"/>
          <w:szCs w:val="36"/>
        </w:rPr>
        <w:t xml:space="preserve">Leisure interests </w:t>
      </w:r>
    </w:p>
    <w:p w14:paraId="4F6F60E2" w14:textId="77777777" w:rsidR="00BA1D29" w:rsidRDefault="00BA1D29" w:rsidP="000D2F9C">
      <w:pPr>
        <w:pStyle w:val="ListParagraph"/>
        <w:numPr>
          <w:ilvl w:val="0"/>
          <w:numId w:val="1"/>
        </w:numPr>
        <w:rPr>
          <w:sz w:val="36"/>
          <w:szCs w:val="36"/>
        </w:rPr>
      </w:pPr>
      <w:r>
        <w:rPr>
          <w:sz w:val="36"/>
          <w:szCs w:val="36"/>
        </w:rPr>
        <w:t>Employability and skill levels of the workforce within the country identified</w:t>
      </w:r>
    </w:p>
    <w:p w14:paraId="233D6FB3" w14:textId="77777777" w:rsidR="00BA1D29" w:rsidRDefault="00BA1D29" w:rsidP="00BA1D29">
      <w:pPr>
        <w:rPr>
          <w:sz w:val="36"/>
          <w:szCs w:val="36"/>
        </w:rPr>
      </w:pPr>
    </w:p>
    <w:p w14:paraId="7524038A" w14:textId="77777777" w:rsidR="00132C08" w:rsidRDefault="00132C08" w:rsidP="00132C08">
      <w:pPr>
        <w:pStyle w:val="ListParagraph"/>
        <w:rPr>
          <w:b/>
          <w:sz w:val="40"/>
          <w:szCs w:val="40"/>
        </w:rPr>
      </w:pPr>
      <w:r w:rsidRPr="00ED3B4E">
        <w:rPr>
          <w:b/>
          <w:sz w:val="40"/>
          <w:szCs w:val="40"/>
        </w:rPr>
        <w:lastRenderedPageBreak/>
        <w:t>TECHNOLOGY</w:t>
      </w:r>
      <w:r>
        <w:rPr>
          <w:b/>
          <w:sz w:val="40"/>
          <w:szCs w:val="40"/>
        </w:rPr>
        <w:t>:</w:t>
      </w:r>
    </w:p>
    <w:p w14:paraId="6B9648CA" w14:textId="0AE996C4" w:rsidR="00132C08" w:rsidRPr="00577602" w:rsidRDefault="00132C08" w:rsidP="00577602">
      <w:pPr>
        <w:pStyle w:val="ListParagraph"/>
        <w:rPr>
          <w:sz w:val="36"/>
          <w:szCs w:val="36"/>
        </w:rPr>
      </w:pPr>
      <w:r>
        <w:rPr>
          <w:b/>
          <w:sz w:val="40"/>
          <w:szCs w:val="40"/>
        </w:rPr>
        <w:t xml:space="preserve">                          </w:t>
      </w:r>
      <w:r>
        <w:rPr>
          <w:sz w:val="36"/>
          <w:szCs w:val="36"/>
        </w:rPr>
        <w:t xml:space="preserve">The media and entertainment industry have to keep up with technology because of the rapid rate of advancement in modern technology. Because of the subscription model of Sky TV, their customers demand news coverage instantly. The best possible technology available is always be tried and tested. Customers also require reporters speaking in their language. This maybe possible with huge advancements in artificial intelligence (A.I) that could translate instantly if broadcast to another country which is not the spoken language of the </w:t>
      </w:r>
      <w:r w:rsidR="00750239">
        <w:rPr>
          <w:sz w:val="36"/>
          <w:szCs w:val="36"/>
        </w:rPr>
        <w:t>Sky TV reporter or the Sky freelancer in the country of where the news story is breaking. Anything is</w:t>
      </w:r>
      <w:r>
        <w:rPr>
          <w:sz w:val="36"/>
          <w:szCs w:val="36"/>
        </w:rPr>
        <w:t xml:space="preserve"> possible.</w:t>
      </w:r>
      <w:r w:rsidR="00750239">
        <w:rPr>
          <w:sz w:val="36"/>
          <w:szCs w:val="36"/>
        </w:rPr>
        <w:t xml:space="preserve"> Nothing is unstoppable.</w:t>
      </w:r>
      <w:r>
        <w:rPr>
          <w:sz w:val="36"/>
          <w:szCs w:val="36"/>
        </w:rPr>
        <w:t xml:space="preserve"> </w:t>
      </w:r>
      <w:r w:rsidR="00750239">
        <w:rPr>
          <w:sz w:val="36"/>
          <w:szCs w:val="36"/>
        </w:rPr>
        <w:t>Currently freelancers do a terrific job of covering a major incident if they live or work</w:t>
      </w:r>
      <w:r w:rsidR="00577602">
        <w:rPr>
          <w:sz w:val="36"/>
          <w:szCs w:val="36"/>
        </w:rPr>
        <w:t xml:space="preserve"> l</w:t>
      </w:r>
      <w:r w:rsidR="00750239" w:rsidRPr="00577602">
        <w:rPr>
          <w:sz w:val="36"/>
          <w:szCs w:val="36"/>
        </w:rPr>
        <w:t>ocal to the situation.</w:t>
      </w:r>
    </w:p>
    <w:p w14:paraId="7F734F16" w14:textId="77777777" w:rsidR="00132C08" w:rsidRDefault="00132C08" w:rsidP="00132C08">
      <w:pPr>
        <w:pStyle w:val="ListParagraph"/>
        <w:rPr>
          <w:sz w:val="36"/>
          <w:szCs w:val="36"/>
        </w:rPr>
      </w:pPr>
    </w:p>
    <w:p w14:paraId="05ADF9CE" w14:textId="77777777" w:rsidR="00132C08" w:rsidRDefault="00132C08" w:rsidP="00132C08">
      <w:pPr>
        <w:pStyle w:val="ListParagraph"/>
        <w:rPr>
          <w:sz w:val="36"/>
          <w:szCs w:val="36"/>
        </w:rPr>
      </w:pPr>
      <w:r>
        <w:rPr>
          <w:sz w:val="36"/>
          <w:szCs w:val="36"/>
        </w:rPr>
        <w:t>There can be no doubt that having a live feed with a reporter or freelancer showing footage or talking about an event that has just taken place, makes the viewer more comfortable with that broadcaster and more liable to purchase add on subscription services if they have not done so already.</w:t>
      </w:r>
    </w:p>
    <w:p w14:paraId="7E54FC38" w14:textId="77777777" w:rsidR="00132C08" w:rsidRDefault="00132C08" w:rsidP="00132C08">
      <w:pPr>
        <w:pStyle w:val="ListParagraph"/>
        <w:rPr>
          <w:sz w:val="36"/>
          <w:szCs w:val="36"/>
        </w:rPr>
      </w:pPr>
    </w:p>
    <w:p w14:paraId="1D5CECE1" w14:textId="77777777" w:rsidR="00132C08" w:rsidRDefault="00132C08" w:rsidP="00132C08">
      <w:pPr>
        <w:pStyle w:val="ListParagraph"/>
        <w:numPr>
          <w:ilvl w:val="0"/>
          <w:numId w:val="1"/>
        </w:numPr>
        <w:rPr>
          <w:sz w:val="36"/>
          <w:szCs w:val="36"/>
        </w:rPr>
      </w:pPr>
      <w:r>
        <w:rPr>
          <w:sz w:val="36"/>
          <w:szCs w:val="36"/>
        </w:rPr>
        <w:t>Advancement in technology by Sky</w:t>
      </w:r>
    </w:p>
    <w:p w14:paraId="10F82305" w14:textId="77777777" w:rsidR="00132C08" w:rsidRDefault="00132C08" w:rsidP="00132C08">
      <w:pPr>
        <w:pStyle w:val="ListParagraph"/>
        <w:numPr>
          <w:ilvl w:val="0"/>
          <w:numId w:val="1"/>
        </w:numPr>
        <w:rPr>
          <w:sz w:val="36"/>
          <w:szCs w:val="36"/>
        </w:rPr>
      </w:pPr>
      <w:r>
        <w:rPr>
          <w:sz w:val="36"/>
          <w:szCs w:val="36"/>
        </w:rPr>
        <w:t>The impact of technology gives customer more products</w:t>
      </w:r>
    </w:p>
    <w:p w14:paraId="1A6441E6" w14:textId="77777777" w:rsidR="00132C08" w:rsidRDefault="00132C08" w:rsidP="00132C08">
      <w:pPr>
        <w:pStyle w:val="ListParagraph"/>
        <w:numPr>
          <w:ilvl w:val="0"/>
          <w:numId w:val="1"/>
        </w:numPr>
        <w:rPr>
          <w:sz w:val="36"/>
          <w:szCs w:val="36"/>
        </w:rPr>
      </w:pPr>
      <w:r>
        <w:rPr>
          <w:sz w:val="36"/>
          <w:szCs w:val="36"/>
        </w:rPr>
        <w:t>Cost can fluctuate depending on the technology used</w:t>
      </w:r>
    </w:p>
    <w:p w14:paraId="1340C82F" w14:textId="2AD6EA04" w:rsidR="00132C08" w:rsidRDefault="00132C08" w:rsidP="00132C08">
      <w:pPr>
        <w:pStyle w:val="ListParagraph"/>
        <w:numPr>
          <w:ilvl w:val="0"/>
          <w:numId w:val="1"/>
        </w:numPr>
        <w:rPr>
          <w:sz w:val="36"/>
          <w:szCs w:val="36"/>
        </w:rPr>
      </w:pPr>
      <w:r>
        <w:rPr>
          <w:sz w:val="36"/>
          <w:szCs w:val="36"/>
        </w:rPr>
        <w:lastRenderedPageBreak/>
        <w:t xml:space="preserve">NASA space technology is making the overall cost for the broadcaster using satellite feeds cheaper than ever before. </w:t>
      </w:r>
    </w:p>
    <w:p w14:paraId="11DC5257" w14:textId="7BC9505F" w:rsidR="00750239" w:rsidRDefault="00E771FD" w:rsidP="00750239">
      <w:pPr>
        <w:rPr>
          <w:sz w:val="36"/>
          <w:szCs w:val="36"/>
        </w:rPr>
      </w:pPr>
      <w:r>
        <w:rPr>
          <w:sz w:val="36"/>
          <w:szCs w:val="36"/>
        </w:rPr>
        <w:t>P.16)</w:t>
      </w:r>
    </w:p>
    <w:p w14:paraId="5863FE7A" w14:textId="77777777" w:rsidR="00750239" w:rsidRPr="009728E2" w:rsidRDefault="00750239" w:rsidP="00750239">
      <w:pPr>
        <w:rPr>
          <w:b/>
          <w:sz w:val="40"/>
          <w:szCs w:val="40"/>
        </w:rPr>
      </w:pPr>
      <w:r w:rsidRPr="009728E2">
        <w:rPr>
          <w:b/>
          <w:sz w:val="40"/>
          <w:szCs w:val="40"/>
        </w:rPr>
        <w:t>LEGAL:</w:t>
      </w:r>
    </w:p>
    <w:p w14:paraId="17EDA39B" w14:textId="411259A4" w:rsidR="00750239" w:rsidRDefault="00750239" w:rsidP="00750239">
      <w:pPr>
        <w:rPr>
          <w:sz w:val="36"/>
          <w:szCs w:val="36"/>
        </w:rPr>
      </w:pPr>
      <w:r>
        <w:rPr>
          <w:sz w:val="36"/>
          <w:szCs w:val="36"/>
        </w:rPr>
        <w:t xml:space="preserve">             Intellectual property rights must be upheld in the new territory. No broadcaster or entertainment network can afford to have </w:t>
      </w:r>
      <w:r w:rsidR="00D02EEA">
        <w:rPr>
          <w:sz w:val="36"/>
          <w:szCs w:val="36"/>
        </w:rPr>
        <w:t xml:space="preserve">equipment confiscated or </w:t>
      </w:r>
      <w:r>
        <w:rPr>
          <w:sz w:val="36"/>
          <w:szCs w:val="36"/>
        </w:rPr>
        <w:t>many weeks, months or years’ worth of footage taken away from them</w:t>
      </w:r>
      <w:r w:rsidR="00D02EEA">
        <w:rPr>
          <w:sz w:val="36"/>
          <w:szCs w:val="36"/>
        </w:rPr>
        <w:t xml:space="preserve">. </w:t>
      </w:r>
    </w:p>
    <w:p w14:paraId="7805BA52" w14:textId="26211B13" w:rsidR="00D02EEA" w:rsidRPr="00750239" w:rsidRDefault="00D02EEA" w:rsidP="00750239">
      <w:pPr>
        <w:rPr>
          <w:sz w:val="36"/>
          <w:szCs w:val="36"/>
        </w:rPr>
      </w:pPr>
      <w:r>
        <w:rPr>
          <w:sz w:val="36"/>
          <w:szCs w:val="36"/>
        </w:rPr>
        <w:t>This goes beyond reason and into criminality. It can also be argued that the government in the overseas territory can do what it wants. Their country, their rule, even if they make it up as they go along. Can it possibly be morally, ethically and legally the correct thing to do and are they willing to accept a backlash and condemnation from many other people around the world for their actions.</w:t>
      </w:r>
    </w:p>
    <w:p w14:paraId="12AA21A4" w14:textId="77777777" w:rsidR="00750239" w:rsidRDefault="00750239" w:rsidP="00750239">
      <w:pPr>
        <w:pStyle w:val="ListParagraph"/>
        <w:rPr>
          <w:sz w:val="36"/>
          <w:szCs w:val="36"/>
        </w:rPr>
      </w:pPr>
    </w:p>
    <w:p w14:paraId="23D94A20" w14:textId="77777777" w:rsidR="00750239" w:rsidRDefault="00750239" w:rsidP="00750239">
      <w:pPr>
        <w:pStyle w:val="ListParagraph"/>
        <w:numPr>
          <w:ilvl w:val="0"/>
          <w:numId w:val="1"/>
        </w:numPr>
        <w:rPr>
          <w:sz w:val="36"/>
          <w:szCs w:val="36"/>
        </w:rPr>
      </w:pPr>
      <w:r>
        <w:rPr>
          <w:sz w:val="36"/>
          <w:szCs w:val="36"/>
        </w:rPr>
        <w:t>Anti-Trust laws</w:t>
      </w:r>
    </w:p>
    <w:p w14:paraId="61FD7448" w14:textId="77777777" w:rsidR="00750239" w:rsidRDefault="00750239" w:rsidP="00750239">
      <w:pPr>
        <w:pStyle w:val="ListParagraph"/>
        <w:numPr>
          <w:ilvl w:val="0"/>
          <w:numId w:val="1"/>
        </w:numPr>
        <w:rPr>
          <w:sz w:val="36"/>
          <w:szCs w:val="36"/>
        </w:rPr>
      </w:pPr>
      <w:r>
        <w:rPr>
          <w:sz w:val="36"/>
          <w:szCs w:val="36"/>
        </w:rPr>
        <w:t>Data Protection</w:t>
      </w:r>
    </w:p>
    <w:p w14:paraId="5362D302" w14:textId="77777777" w:rsidR="00750239" w:rsidRDefault="00750239" w:rsidP="00750239">
      <w:pPr>
        <w:pStyle w:val="ListParagraph"/>
        <w:numPr>
          <w:ilvl w:val="0"/>
          <w:numId w:val="1"/>
        </w:numPr>
        <w:rPr>
          <w:sz w:val="36"/>
          <w:szCs w:val="36"/>
        </w:rPr>
      </w:pPr>
      <w:r>
        <w:rPr>
          <w:sz w:val="36"/>
          <w:szCs w:val="36"/>
        </w:rPr>
        <w:t>Health &amp; Safety</w:t>
      </w:r>
    </w:p>
    <w:p w14:paraId="1145E04D" w14:textId="77777777" w:rsidR="00750239" w:rsidRDefault="00750239" w:rsidP="00750239">
      <w:pPr>
        <w:pStyle w:val="ListParagraph"/>
        <w:numPr>
          <w:ilvl w:val="0"/>
          <w:numId w:val="1"/>
        </w:numPr>
        <w:rPr>
          <w:sz w:val="36"/>
          <w:szCs w:val="36"/>
        </w:rPr>
      </w:pPr>
      <w:r>
        <w:rPr>
          <w:sz w:val="36"/>
          <w:szCs w:val="36"/>
        </w:rPr>
        <w:t>Copyright</w:t>
      </w:r>
    </w:p>
    <w:p w14:paraId="40BAA504" w14:textId="77777777" w:rsidR="00750239" w:rsidRDefault="00750239" w:rsidP="00750239">
      <w:pPr>
        <w:pStyle w:val="ListParagraph"/>
        <w:numPr>
          <w:ilvl w:val="0"/>
          <w:numId w:val="1"/>
        </w:numPr>
        <w:rPr>
          <w:sz w:val="36"/>
          <w:szCs w:val="36"/>
        </w:rPr>
      </w:pPr>
      <w:r>
        <w:rPr>
          <w:sz w:val="36"/>
          <w:szCs w:val="36"/>
        </w:rPr>
        <w:t>Discrimination</w:t>
      </w:r>
    </w:p>
    <w:p w14:paraId="53596963" w14:textId="77777777" w:rsidR="00750239" w:rsidRDefault="00750239" w:rsidP="00750239">
      <w:pPr>
        <w:pStyle w:val="ListParagraph"/>
        <w:numPr>
          <w:ilvl w:val="0"/>
          <w:numId w:val="1"/>
        </w:numPr>
        <w:rPr>
          <w:sz w:val="36"/>
          <w:szCs w:val="36"/>
        </w:rPr>
      </w:pPr>
      <w:r>
        <w:rPr>
          <w:sz w:val="36"/>
          <w:szCs w:val="36"/>
        </w:rPr>
        <w:t>Speaking out in terms of the current Government</w:t>
      </w:r>
    </w:p>
    <w:p w14:paraId="282CDA20" w14:textId="77777777" w:rsidR="00750239" w:rsidRDefault="00750239" w:rsidP="00750239">
      <w:pPr>
        <w:pStyle w:val="ListParagraph"/>
        <w:numPr>
          <w:ilvl w:val="0"/>
          <w:numId w:val="1"/>
        </w:numPr>
        <w:rPr>
          <w:sz w:val="36"/>
          <w:szCs w:val="36"/>
        </w:rPr>
      </w:pPr>
      <w:r>
        <w:rPr>
          <w:sz w:val="36"/>
          <w:szCs w:val="36"/>
        </w:rPr>
        <w:t>Speaking in favour of another political party</w:t>
      </w:r>
    </w:p>
    <w:p w14:paraId="5BB8CB53" w14:textId="77777777" w:rsidR="00750239" w:rsidRDefault="00750239" w:rsidP="00750239">
      <w:pPr>
        <w:pStyle w:val="ListParagraph"/>
        <w:numPr>
          <w:ilvl w:val="0"/>
          <w:numId w:val="1"/>
        </w:numPr>
        <w:rPr>
          <w:sz w:val="36"/>
          <w:szCs w:val="36"/>
        </w:rPr>
      </w:pPr>
      <w:r>
        <w:rPr>
          <w:sz w:val="36"/>
          <w:szCs w:val="36"/>
        </w:rPr>
        <w:t xml:space="preserve">Is whatever </w:t>
      </w:r>
      <w:proofErr w:type="gramStart"/>
      <w:r>
        <w:rPr>
          <w:sz w:val="36"/>
          <w:szCs w:val="36"/>
        </w:rPr>
        <w:t>is</w:t>
      </w:r>
      <w:proofErr w:type="gramEnd"/>
      <w:r>
        <w:rPr>
          <w:sz w:val="36"/>
          <w:szCs w:val="36"/>
        </w:rPr>
        <w:t xml:space="preserve"> to be broadcast, first, carefully viewed by Government officials first.</w:t>
      </w:r>
    </w:p>
    <w:p w14:paraId="5B5D16DA" w14:textId="77777777" w:rsidR="00750239" w:rsidRDefault="00750239" w:rsidP="00750239">
      <w:pPr>
        <w:pStyle w:val="ListParagraph"/>
        <w:numPr>
          <w:ilvl w:val="0"/>
          <w:numId w:val="1"/>
        </w:numPr>
        <w:rPr>
          <w:sz w:val="36"/>
          <w:szCs w:val="36"/>
        </w:rPr>
      </w:pPr>
      <w:r>
        <w:rPr>
          <w:sz w:val="36"/>
          <w:szCs w:val="36"/>
        </w:rPr>
        <w:t>Is their access to the UK embassy immediately?</w:t>
      </w:r>
    </w:p>
    <w:p w14:paraId="1D429206" w14:textId="77777777" w:rsidR="00750239" w:rsidRDefault="00750239" w:rsidP="00750239">
      <w:pPr>
        <w:rPr>
          <w:sz w:val="36"/>
          <w:szCs w:val="36"/>
        </w:rPr>
      </w:pPr>
    </w:p>
    <w:p w14:paraId="1DE8A814" w14:textId="69B195A4" w:rsidR="00750239" w:rsidRDefault="00E771FD" w:rsidP="00750239">
      <w:pPr>
        <w:rPr>
          <w:sz w:val="36"/>
          <w:szCs w:val="36"/>
        </w:rPr>
      </w:pPr>
      <w:r>
        <w:rPr>
          <w:sz w:val="36"/>
          <w:szCs w:val="36"/>
        </w:rPr>
        <w:t>P.17)</w:t>
      </w:r>
    </w:p>
    <w:p w14:paraId="0184CE14" w14:textId="77777777" w:rsidR="00750239" w:rsidRDefault="00750239" w:rsidP="00750239">
      <w:pPr>
        <w:rPr>
          <w:b/>
          <w:sz w:val="40"/>
          <w:szCs w:val="40"/>
        </w:rPr>
      </w:pPr>
      <w:r w:rsidRPr="00AD4F6F">
        <w:rPr>
          <w:b/>
          <w:sz w:val="40"/>
          <w:szCs w:val="40"/>
        </w:rPr>
        <w:t>Environmental Factors</w:t>
      </w:r>
      <w:r>
        <w:rPr>
          <w:b/>
          <w:sz w:val="40"/>
          <w:szCs w:val="40"/>
        </w:rPr>
        <w:t>:</w:t>
      </w:r>
    </w:p>
    <w:p w14:paraId="5EE27B54" w14:textId="343AFFA9" w:rsidR="00750239" w:rsidRDefault="00750239" w:rsidP="00750239">
      <w:pPr>
        <w:rPr>
          <w:sz w:val="36"/>
          <w:szCs w:val="36"/>
        </w:rPr>
      </w:pPr>
      <w:r>
        <w:rPr>
          <w:b/>
          <w:sz w:val="40"/>
          <w:szCs w:val="40"/>
        </w:rPr>
        <w:t xml:space="preserve">                                         </w:t>
      </w:r>
      <w:r w:rsidRPr="00AD4F6F">
        <w:rPr>
          <w:sz w:val="36"/>
          <w:szCs w:val="36"/>
        </w:rPr>
        <w:t xml:space="preserve">Environmental and liability </w:t>
      </w:r>
      <w:r>
        <w:rPr>
          <w:sz w:val="36"/>
          <w:szCs w:val="36"/>
        </w:rPr>
        <w:t xml:space="preserve">laws have a big impact on the news. </w:t>
      </w:r>
      <w:r w:rsidR="00D02EEA">
        <w:rPr>
          <w:sz w:val="36"/>
          <w:szCs w:val="36"/>
        </w:rPr>
        <w:t xml:space="preserve">There have been cases where a government of a territory has refused news organisations to take footage of an incident, an example might be an oil slick. The government will make sure no footage goes out and will ban any helicopter or aircraft from going anywhere that has a possibility of footage being captured. </w:t>
      </w:r>
    </w:p>
    <w:p w14:paraId="566EB8C8" w14:textId="00E17E00" w:rsidR="00D02EEA" w:rsidRDefault="00D02EEA" w:rsidP="00750239">
      <w:pPr>
        <w:rPr>
          <w:sz w:val="36"/>
          <w:szCs w:val="36"/>
        </w:rPr>
      </w:pPr>
      <w:r>
        <w:rPr>
          <w:sz w:val="36"/>
          <w:szCs w:val="36"/>
        </w:rPr>
        <w:t>Footage can and has been confiscated before in various countries for various reasons.</w:t>
      </w:r>
    </w:p>
    <w:p w14:paraId="65AB6398" w14:textId="2F5C9953" w:rsidR="00D02EEA" w:rsidRDefault="00D02EEA" w:rsidP="00750239">
      <w:pPr>
        <w:rPr>
          <w:sz w:val="36"/>
          <w:szCs w:val="36"/>
        </w:rPr>
      </w:pPr>
      <w:r>
        <w:rPr>
          <w:sz w:val="36"/>
          <w:szCs w:val="36"/>
        </w:rPr>
        <w:t xml:space="preserve">Their have been instances where a broadcaster has been </w:t>
      </w:r>
      <w:r w:rsidR="00563B08">
        <w:rPr>
          <w:sz w:val="36"/>
          <w:szCs w:val="36"/>
        </w:rPr>
        <w:t xml:space="preserve">banned or footage taken away and then the government or the state have given the broadcaster alternative footage for the broadcaster to show. This appears a blatant attempt to fool the wider public, so the real story does not come out. </w:t>
      </w:r>
    </w:p>
    <w:p w14:paraId="0E72CDFC" w14:textId="33DC8272" w:rsidR="00563B08" w:rsidRDefault="00563B08" w:rsidP="00750239">
      <w:pPr>
        <w:rPr>
          <w:sz w:val="36"/>
          <w:szCs w:val="36"/>
        </w:rPr>
      </w:pPr>
      <w:r>
        <w:rPr>
          <w:sz w:val="36"/>
          <w:szCs w:val="36"/>
        </w:rPr>
        <w:t>Natural disasters play a part and some countries for example Thailand, they have some islands where you have to leave before sundown otherwise it is a mandatory prison sentence if you are caught on the island when it is dark. The news team always have to be aware of any laws that could cause themselves to be classed as criminals.</w:t>
      </w:r>
    </w:p>
    <w:p w14:paraId="6492E211" w14:textId="77777777" w:rsidR="00563B08" w:rsidRDefault="00563B08" w:rsidP="00563B08">
      <w:pPr>
        <w:pStyle w:val="ListParagraph"/>
        <w:numPr>
          <w:ilvl w:val="0"/>
          <w:numId w:val="1"/>
        </w:numPr>
        <w:rPr>
          <w:sz w:val="36"/>
          <w:szCs w:val="36"/>
        </w:rPr>
      </w:pPr>
      <w:r>
        <w:rPr>
          <w:sz w:val="36"/>
          <w:szCs w:val="36"/>
        </w:rPr>
        <w:t xml:space="preserve">Endangered species </w:t>
      </w:r>
      <w:r w:rsidRPr="0078506D">
        <w:rPr>
          <w:sz w:val="36"/>
          <w:szCs w:val="36"/>
        </w:rPr>
        <w:t xml:space="preserve"> </w:t>
      </w:r>
    </w:p>
    <w:p w14:paraId="71F7809D" w14:textId="77777777" w:rsidR="00563B08" w:rsidRDefault="00563B08" w:rsidP="00563B08">
      <w:pPr>
        <w:pStyle w:val="ListParagraph"/>
        <w:numPr>
          <w:ilvl w:val="0"/>
          <w:numId w:val="1"/>
        </w:numPr>
        <w:rPr>
          <w:sz w:val="36"/>
          <w:szCs w:val="36"/>
        </w:rPr>
      </w:pPr>
      <w:r>
        <w:rPr>
          <w:sz w:val="36"/>
          <w:szCs w:val="36"/>
        </w:rPr>
        <w:t>Weather</w:t>
      </w:r>
    </w:p>
    <w:p w14:paraId="3F0DEA17" w14:textId="77777777" w:rsidR="00563B08" w:rsidRDefault="00563B08" w:rsidP="00563B08">
      <w:pPr>
        <w:pStyle w:val="ListParagraph"/>
        <w:numPr>
          <w:ilvl w:val="0"/>
          <w:numId w:val="1"/>
        </w:numPr>
        <w:rPr>
          <w:sz w:val="36"/>
          <w:szCs w:val="36"/>
        </w:rPr>
      </w:pPr>
      <w:r>
        <w:rPr>
          <w:sz w:val="36"/>
          <w:szCs w:val="36"/>
        </w:rPr>
        <w:t>Climate change</w:t>
      </w:r>
    </w:p>
    <w:p w14:paraId="13DA534B" w14:textId="77777777" w:rsidR="00563B08" w:rsidRDefault="00563B08" w:rsidP="00563B08">
      <w:pPr>
        <w:pStyle w:val="ListParagraph"/>
        <w:numPr>
          <w:ilvl w:val="0"/>
          <w:numId w:val="1"/>
        </w:numPr>
        <w:rPr>
          <w:sz w:val="36"/>
          <w:szCs w:val="36"/>
        </w:rPr>
      </w:pPr>
      <w:r>
        <w:rPr>
          <w:sz w:val="36"/>
          <w:szCs w:val="36"/>
        </w:rPr>
        <w:lastRenderedPageBreak/>
        <w:t xml:space="preserve">War Zones causing the environmental damage. </w:t>
      </w:r>
    </w:p>
    <w:p w14:paraId="39BA1D0B" w14:textId="77777777" w:rsidR="00563B08" w:rsidRDefault="00563B08" w:rsidP="00563B08">
      <w:pPr>
        <w:pStyle w:val="ListParagraph"/>
        <w:numPr>
          <w:ilvl w:val="0"/>
          <w:numId w:val="1"/>
        </w:numPr>
        <w:rPr>
          <w:sz w:val="36"/>
          <w:szCs w:val="36"/>
        </w:rPr>
      </w:pPr>
      <w:r>
        <w:rPr>
          <w:sz w:val="36"/>
          <w:szCs w:val="36"/>
        </w:rPr>
        <w:t>Air and water pollution if a camera crew are to use helicopters or ships.</w:t>
      </w:r>
    </w:p>
    <w:p w14:paraId="33F8FCB3" w14:textId="77777777" w:rsidR="00563B08" w:rsidRDefault="00563B08" w:rsidP="00563B08">
      <w:pPr>
        <w:pStyle w:val="ListParagraph"/>
        <w:numPr>
          <w:ilvl w:val="0"/>
          <w:numId w:val="1"/>
        </w:numPr>
        <w:rPr>
          <w:sz w:val="36"/>
          <w:szCs w:val="36"/>
        </w:rPr>
      </w:pPr>
      <w:r>
        <w:rPr>
          <w:sz w:val="36"/>
          <w:szCs w:val="36"/>
        </w:rPr>
        <w:t>Tsunami</w:t>
      </w:r>
    </w:p>
    <w:p w14:paraId="7203205D" w14:textId="77777777" w:rsidR="00563B08" w:rsidRDefault="00563B08" w:rsidP="00563B08">
      <w:pPr>
        <w:pStyle w:val="ListParagraph"/>
        <w:numPr>
          <w:ilvl w:val="0"/>
          <w:numId w:val="1"/>
        </w:numPr>
        <w:rPr>
          <w:sz w:val="36"/>
          <w:szCs w:val="36"/>
        </w:rPr>
      </w:pPr>
      <w:r>
        <w:rPr>
          <w:sz w:val="36"/>
          <w:szCs w:val="36"/>
        </w:rPr>
        <w:t>Earthquake</w:t>
      </w:r>
    </w:p>
    <w:p w14:paraId="7CFD789B" w14:textId="77777777" w:rsidR="00563B08" w:rsidRDefault="00563B08" w:rsidP="00563B08">
      <w:pPr>
        <w:pStyle w:val="ListParagraph"/>
        <w:numPr>
          <w:ilvl w:val="0"/>
          <w:numId w:val="1"/>
        </w:numPr>
        <w:rPr>
          <w:sz w:val="36"/>
          <w:szCs w:val="36"/>
        </w:rPr>
      </w:pPr>
      <w:r>
        <w:rPr>
          <w:sz w:val="36"/>
          <w:szCs w:val="36"/>
        </w:rPr>
        <w:t>Volcano</w:t>
      </w:r>
    </w:p>
    <w:p w14:paraId="29024F1F" w14:textId="74CA85A1" w:rsidR="00563B08" w:rsidRDefault="00563B08" w:rsidP="00563B08">
      <w:pPr>
        <w:pStyle w:val="ListParagraph"/>
        <w:numPr>
          <w:ilvl w:val="0"/>
          <w:numId w:val="1"/>
        </w:numPr>
        <w:rPr>
          <w:sz w:val="36"/>
          <w:szCs w:val="36"/>
        </w:rPr>
      </w:pPr>
      <w:r w:rsidRPr="00563B08">
        <w:rPr>
          <w:sz w:val="36"/>
          <w:szCs w:val="36"/>
        </w:rPr>
        <w:t>Category 5 (Five) hurricane</w:t>
      </w:r>
      <w:r>
        <w:rPr>
          <w:sz w:val="36"/>
          <w:szCs w:val="36"/>
        </w:rPr>
        <w:t xml:space="preserve"> </w:t>
      </w:r>
    </w:p>
    <w:p w14:paraId="18756C13" w14:textId="1024475B" w:rsidR="003A19D0" w:rsidRDefault="003A19D0" w:rsidP="003A19D0">
      <w:pPr>
        <w:rPr>
          <w:sz w:val="36"/>
          <w:szCs w:val="36"/>
        </w:rPr>
      </w:pPr>
    </w:p>
    <w:p w14:paraId="5AD2256E" w14:textId="4AF2CFB7" w:rsidR="003A19D0" w:rsidRDefault="003A19D0" w:rsidP="003A19D0">
      <w:pPr>
        <w:rPr>
          <w:sz w:val="36"/>
          <w:szCs w:val="36"/>
        </w:rPr>
      </w:pPr>
    </w:p>
    <w:p w14:paraId="601788C1" w14:textId="34BD07FD" w:rsidR="003A19D0" w:rsidRDefault="00E771FD" w:rsidP="003A19D0">
      <w:pPr>
        <w:rPr>
          <w:sz w:val="36"/>
          <w:szCs w:val="36"/>
        </w:rPr>
      </w:pPr>
      <w:r>
        <w:rPr>
          <w:sz w:val="36"/>
          <w:szCs w:val="36"/>
        </w:rPr>
        <w:t>P.19)</w:t>
      </w:r>
    </w:p>
    <w:p w14:paraId="77AB8DBB" w14:textId="4775AA03" w:rsidR="003A19D0" w:rsidRDefault="003A19D0" w:rsidP="003A19D0">
      <w:pPr>
        <w:rPr>
          <w:sz w:val="36"/>
          <w:szCs w:val="36"/>
        </w:rPr>
      </w:pPr>
      <w:r w:rsidRPr="003A19D0">
        <w:rPr>
          <w:b/>
          <w:sz w:val="36"/>
          <w:szCs w:val="36"/>
          <w:u w:val="single"/>
        </w:rPr>
        <w:t>PERFORMANCE RELATED PAY</w:t>
      </w:r>
      <w:r>
        <w:rPr>
          <w:sz w:val="36"/>
          <w:szCs w:val="36"/>
        </w:rPr>
        <w:t>:</w:t>
      </w:r>
    </w:p>
    <w:p w14:paraId="08080CAF" w14:textId="37DB5603" w:rsidR="003A19D0" w:rsidRDefault="003A19D0" w:rsidP="003A19D0">
      <w:pPr>
        <w:rPr>
          <w:sz w:val="36"/>
          <w:szCs w:val="36"/>
        </w:rPr>
      </w:pPr>
    </w:p>
    <w:p w14:paraId="747F9305" w14:textId="38F163B7" w:rsidR="003A19D0" w:rsidRDefault="003A19D0" w:rsidP="003A19D0">
      <w:pPr>
        <w:rPr>
          <w:sz w:val="36"/>
          <w:szCs w:val="36"/>
        </w:rPr>
      </w:pPr>
      <w:r>
        <w:rPr>
          <w:sz w:val="36"/>
          <w:szCs w:val="36"/>
        </w:rPr>
        <w:t xml:space="preserve">This is a very delicate issue because some high performers in the sales field will be highly rewarded. It is debatable if everything was done ethically and morally to obtain the business. </w:t>
      </w:r>
    </w:p>
    <w:p w14:paraId="1F8B38E7" w14:textId="3347DE58" w:rsidR="003A19D0" w:rsidRDefault="003A19D0" w:rsidP="003A19D0">
      <w:pPr>
        <w:rPr>
          <w:sz w:val="36"/>
          <w:szCs w:val="36"/>
        </w:rPr>
      </w:pPr>
      <w:r>
        <w:rPr>
          <w:sz w:val="36"/>
          <w:szCs w:val="36"/>
        </w:rPr>
        <w:t>The sales people who were not up to standard are left with poor pay and because of a struggling financial situation, it can lead to dubious tactics being taken to obtain business.</w:t>
      </w:r>
    </w:p>
    <w:p w14:paraId="52766B01" w14:textId="1B7F32D5" w:rsidR="00682035" w:rsidRDefault="003A19D0" w:rsidP="003A19D0">
      <w:pPr>
        <w:rPr>
          <w:sz w:val="36"/>
          <w:szCs w:val="36"/>
        </w:rPr>
      </w:pPr>
      <w:r>
        <w:rPr>
          <w:sz w:val="36"/>
          <w:szCs w:val="36"/>
        </w:rPr>
        <w:t xml:space="preserve">There can be no doubt whatsoever that some companies have turned a blind eye to dubious tactics as long as the money was being generated. If the person or people got caught doing the very unethical and dubious tactics, the company and senior management would wash their hands with that person and say </w:t>
      </w:r>
      <w:r w:rsidR="00682035">
        <w:rPr>
          <w:sz w:val="36"/>
          <w:szCs w:val="36"/>
        </w:rPr>
        <w:t>things like ‘they went against company police’ or he or she was a rogue operator.</w:t>
      </w:r>
    </w:p>
    <w:p w14:paraId="79CDE925" w14:textId="30C23078" w:rsidR="00682035" w:rsidRDefault="00682035" w:rsidP="003A19D0">
      <w:pPr>
        <w:rPr>
          <w:sz w:val="36"/>
          <w:szCs w:val="36"/>
        </w:rPr>
      </w:pPr>
      <w:r>
        <w:rPr>
          <w:sz w:val="36"/>
          <w:szCs w:val="36"/>
        </w:rPr>
        <w:lastRenderedPageBreak/>
        <w:t>The fact is codes of conduct in business does not mean it has created an ethical environment.</w:t>
      </w:r>
    </w:p>
    <w:p w14:paraId="24CA2B96" w14:textId="0AB7ACB4" w:rsidR="00682035" w:rsidRDefault="00682035" w:rsidP="003A19D0">
      <w:pPr>
        <w:rPr>
          <w:sz w:val="36"/>
          <w:szCs w:val="36"/>
        </w:rPr>
      </w:pPr>
      <w:r>
        <w:rPr>
          <w:sz w:val="36"/>
          <w:szCs w:val="36"/>
        </w:rPr>
        <w:t xml:space="preserve">Sky TV when it was formed had a completely unethical strategy in trying to gain customers. They had sales people up and down the country knocking on doors trying to convince people about Sky. </w:t>
      </w:r>
    </w:p>
    <w:p w14:paraId="57E475BC" w14:textId="77777777" w:rsidR="001F5716" w:rsidRDefault="00682035" w:rsidP="003A19D0">
      <w:pPr>
        <w:rPr>
          <w:sz w:val="36"/>
          <w:szCs w:val="36"/>
        </w:rPr>
      </w:pPr>
      <w:r>
        <w:rPr>
          <w:sz w:val="36"/>
          <w:szCs w:val="36"/>
        </w:rPr>
        <w:t xml:space="preserve">The shocking aspect to this was </w:t>
      </w:r>
      <w:r w:rsidR="001F5716">
        <w:rPr>
          <w:sz w:val="36"/>
          <w:szCs w:val="36"/>
        </w:rPr>
        <w:t xml:space="preserve">that they </w:t>
      </w:r>
      <w:r>
        <w:rPr>
          <w:sz w:val="36"/>
          <w:szCs w:val="36"/>
        </w:rPr>
        <w:t>were at that time being paid on a commission only basis.</w:t>
      </w:r>
      <w:r w:rsidR="001F5716">
        <w:rPr>
          <w:sz w:val="36"/>
          <w:szCs w:val="36"/>
        </w:rPr>
        <w:t xml:space="preserve"> Its impossible to know what unethical aspect of this process took place but it is impossible to ignore that some unethical if not criminal activity took place.</w:t>
      </w:r>
    </w:p>
    <w:p w14:paraId="21105029" w14:textId="4C2327BF" w:rsidR="001F5716" w:rsidRDefault="001F5716" w:rsidP="003A19D0">
      <w:pPr>
        <w:rPr>
          <w:sz w:val="36"/>
          <w:szCs w:val="36"/>
        </w:rPr>
      </w:pPr>
      <w:r>
        <w:rPr>
          <w:sz w:val="36"/>
          <w:szCs w:val="36"/>
        </w:rPr>
        <w:t>I heard of reports that one many occasions when a sales person had completed a deal but by the next morning the customer had called to cancelled. It was correct procedure to tear up and destroy the signed documents before everything got processed. Many sales people pretended to throw away the documents but kept one paper copy which included bank details, customers address and phone number and a signature, and then shockingly wait a few days or a week and then fill out a new document with a forged copy of a signature that was visible on the original because there were three layers to the document. This was done time and again so the sales person could get paid.</w:t>
      </w:r>
    </w:p>
    <w:p w14:paraId="4CA8B07A" w14:textId="77777777" w:rsidR="00457CB0" w:rsidRDefault="001F5716" w:rsidP="003A19D0">
      <w:pPr>
        <w:rPr>
          <w:sz w:val="36"/>
          <w:szCs w:val="36"/>
        </w:rPr>
      </w:pPr>
      <w:r>
        <w:rPr>
          <w:sz w:val="36"/>
          <w:szCs w:val="36"/>
        </w:rPr>
        <w:t xml:space="preserve">What makes this even more unethically abhorrent is the fact that genuine sales and </w:t>
      </w:r>
      <w:r w:rsidR="00457CB0">
        <w:rPr>
          <w:sz w:val="36"/>
          <w:szCs w:val="36"/>
        </w:rPr>
        <w:t xml:space="preserve">the happy customers who continued with Sky TV year on year after receiving a visit from a sales person. It was never made clear to any sales people that if the customer continued year on year, they would never </w:t>
      </w:r>
      <w:r w:rsidR="00457CB0">
        <w:rPr>
          <w:sz w:val="36"/>
          <w:szCs w:val="36"/>
        </w:rPr>
        <w:lastRenderedPageBreak/>
        <w:t xml:space="preserve">receive recurring commissions because of their initial hard work. </w:t>
      </w:r>
    </w:p>
    <w:p w14:paraId="5A7E0CE3" w14:textId="77777777" w:rsidR="00457CB0" w:rsidRDefault="00457CB0" w:rsidP="003A19D0">
      <w:pPr>
        <w:rPr>
          <w:sz w:val="36"/>
          <w:szCs w:val="36"/>
        </w:rPr>
      </w:pPr>
      <w:r>
        <w:rPr>
          <w:sz w:val="36"/>
          <w:szCs w:val="36"/>
        </w:rPr>
        <w:t>This is a disgraceful case in point where you can say that Sky TV acted unethically and also it can be said that the some ‘Rogue’ sales people went way beyond their ethical and moral duty as sales people just to get paid.</w:t>
      </w:r>
    </w:p>
    <w:p w14:paraId="436929D7" w14:textId="34A5BE57" w:rsidR="00682035" w:rsidRDefault="00457CB0" w:rsidP="003A19D0">
      <w:pPr>
        <w:rPr>
          <w:sz w:val="36"/>
          <w:szCs w:val="36"/>
        </w:rPr>
      </w:pPr>
      <w:r>
        <w:rPr>
          <w:sz w:val="36"/>
          <w:szCs w:val="36"/>
        </w:rPr>
        <w:t>It can also be stated that if Sky TV had not operated this system initially then the salespeople would not resort to those tactics.</w:t>
      </w:r>
      <w:r w:rsidR="00682035">
        <w:rPr>
          <w:sz w:val="36"/>
          <w:szCs w:val="36"/>
        </w:rPr>
        <w:t xml:space="preserve"> </w:t>
      </w:r>
    </w:p>
    <w:p w14:paraId="5583D536" w14:textId="50D52A8A" w:rsidR="00D733B4" w:rsidRDefault="00E771FD" w:rsidP="003A19D0">
      <w:pPr>
        <w:rPr>
          <w:sz w:val="36"/>
          <w:szCs w:val="36"/>
        </w:rPr>
      </w:pPr>
      <w:r>
        <w:rPr>
          <w:sz w:val="36"/>
          <w:szCs w:val="36"/>
        </w:rPr>
        <w:t>P.21)</w:t>
      </w:r>
    </w:p>
    <w:p w14:paraId="758A52E6" w14:textId="7C6D758B" w:rsidR="00D733B4" w:rsidRDefault="00D733B4" w:rsidP="003A19D0">
      <w:pPr>
        <w:rPr>
          <w:sz w:val="36"/>
          <w:szCs w:val="36"/>
        </w:rPr>
      </w:pPr>
      <w:r w:rsidRPr="00D733B4">
        <w:rPr>
          <w:b/>
          <w:sz w:val="36"/>
          <w:szCs w:val="36"/>
          <w:u w:val="single"/>
        </w:rPr>
        <w:t>CUSTOMER SERVICE CODE OF PRACTICE</w:t>
      </w:r>
      <w:r>
        <w:rPr>
          <w:sz w:val="36"/>
          <w:szCs w:val="36"/>
        </w:rPr>
        <w:t>:</w:t>
      </w:r>
    </w:p>
    <w:p w14:paraId="0E433F60" w14:textId="44E2EC50" w:rsidR="00D733B4" w:rsidRDefault="00D733B4" w:rsidP="003A19D0">
      <w:pPr>
        <w:rPr>
          <w:sz w:val="36"/>
          <w:szCs w:val="36"/>
        </w:rPr>
      </w:pPr>
    </w:p>
    <w:p w14:paraId="509099DF" w14:textId="26A36436" w:rsidR="00D733B4" w:rsidRDefault="00D733B4" w:rsidP="003A19D0">
      <w:pPr>
        <w:rPr>
          <w:sz w:val="36"/>
          <w:szCs w:val="36"/>
        </w:rPr>
      </w:pPr>
      <w:r>
        <w:rPr>
          <w:sz w:val="36"/>
          <w:szCs w:val="36"/>
        </w:rPr>
        <w:t>Because of the almost underhand dubious unethical way Sky TV increased its customer base in the early stages of the company and then the financial rewards of the customers paying monthly subscriptions</w:t>
      </w:r>
      <w:r w:rsidR="00CD1AE0">
        <w:rPr>
          <w:sz w:val="36"/>
          <w:szCs w:val="36"/>
        </w:rPr>
        <w:t>. This has resulted as Sky TV has gone bigger and bigger that their customer service has improved beyond all recognition. Some would argue that it had to after getting away from some almost criminal activity when Sky TV was first formed. Because Sky TV is now a market leader in subscription TV in the U.K, there is no other option but to have a clean-cut image and portray that the customer comes first.</w:t>
      </w:r>
    </w:p>
    <w:p w14:paraId="23D03213" w14:textId="0866E231" w:rsidR="00CD1AE0" w:rsidRDefault="00CD1AE0" w:rsidP="003A19D0">
      <w:pPr>
        <w:rPr>
          <w:sz w:val="36"/>
          <w:szCs w:val="36"/>
        </w:rPr>
      </w:pPr>
      <w:r>
        <w:rPr>
          <w:sz w:val="36"/>
          <w:szCs w:val="36"/>
        </w:rPr>
        <w:t>Sky TV adheres to many of the British Standards Institute (BSI), 2017 codes of practice on customer service.</w:t>
      </w:r>
    </w:p>
    <w:p w14:paraId="6E001C48" w14:textId="1549F5FD" w:rsidR="00CD1AE0" w:rsidRDefault="00CD1AE0" w:rsidP="003A19D0">
      <w:pPr>
        <w:rPr>
          <w:sz w:val="36"/>
          <w:szCs w:val="36"/>
        </w:rPr>
      </w:pPr>
    </w:p>
    <w:p w14:paraId="516E99E4" w14:textId="6EDD955A" w:rsidR="00CD1AE0" w:rsidRDefault="00CD1AE0" w:rsidP="003A19D0">
      <w:pPr>
        <w:rPr>
          <w:b/>
          <w:sz w:val="36"/>
          <w:szCs w:val="36"/>
          <w:u w:val="single"/>
        </w:rPr>
      </w:pPr>
      <w:r w:rsidRPr="00CD1AE0">
        <w:rPr>
          <w:b/>
          <w:sz w:val="36"/>
          <w:szCs w:val="36"/>
          <w:u w:val="single"/>
        </w:rPr>
        <w:lastRenderedPageBreak/>
        <w:t>BSI CUSTOMER SERVICE PRINCIPLES THAT</w:t>
      </w:r>
      <w:r w:rsidR="0032590E">
        <w:rPr>
          <w:b/>
          <w:sz w:val="36"/>
          <w:szCs w:val="36"/>
          <w:u w:val="single"/>
        </w:rPr>
        <w:t xml:space="preserve">                           </w:t>
      </w:r>
      <w:r w:rsidRPr="00CD1AE0">
        <w:rPr>
          <w:b/>
          <w:sz w:val="36"/>
          <w:szCs w:val="36"/>
          <w:u w:val="single"/>
        </w:rPr>
        <w:t xml:space="preserve"> SKY TV ADHERE</w:t>
      </w:r>
      <w:r w:rsidR="0032590E">
        <w:rPr>
          <w:b/>
          <w:sz w:val="36"/>
          <w:szCs w:val="36"/>
          <w:u w:val="single"/>
        </w:rPr>
        <w:t xml:space="preserve"> </w:t>
      </w:r>
      <w:r w:rsidRPr="00CD1AE0">
        <w:rPr>
          <w:b/>
          <w:sz w:val="36"/>
          <w:szCs w:val="36"/>
          <w:u w:val="single"/>
        </w:rPr>
        <w:t>TO</w:t>
      </w:r>
      <w:r w:rsidR="00377E0B">
        <w:rPr>
          <w:b/>
          <w:sz w:val="36"/>
          <w:szCs w:val="36"/>
          <w:u w:val="single"/>
        </w:rPr>
        <w:t xml:space="preserve"> &amp; BEST PRACTICE</w:t>
      </w:r>
    </w:p>
    <w:p w14:paraId="39D98F2D" w14:textId="6A5693CD" w:rsidR="0032590E" w:rsidRDefault="0032590E" w:rsidP="003A19D0">
      <w:pPr>
        <w:rPr>
          <w:b/>
          <w:sz w:val="36"/>
          <w:szCs w:val="36"/>
          <w:u w:val="single"/>
        </w:rPr>
      </w:pPr>
    </w:p>
    <w:p w14:paraId="1671133D" w14:textId="043A9347" w:rsidR="0032590E" w:rsidRDefault="0032590E" w:rsidP="0032590E">
      <w:pPr>
        <w:pStyle w:val="ListParagraph"/>
        <w:numPr>
          <w:ilvl w:val="0"/>
          <w:numId w:val="1"/>
        </w:numPr>
        <w:rPr>
          <w:sz w:val="36"/>
          <w:szCs w:val="36"/>
        </w:rPr>
      </w:pPr>
      <w:r w:rsidRPr="0032590E">
        <w:rPr>
          <w:sz w:val="36"/>
          <w:szCs w:val="36"/>
        </w:rPr>
        <w:t>Establish</w:t>
      </w:r>
      <w:r>
        <w:rPr>
          <w:sz w:val="36"/>
          <w:szCs w:val="36"/>
        </w:rPr>
        <w:t xml:space="preserve"> effective customer service mechanisms</w:t>
      </w:r>
    </w:p>
    <w:p w14:paraId="5630ABC3" w14:textId="079F2019" w:rsidR="0032590E" w:rsidRDefault="0032590E" w:rsidP="0032590E">
      <w:pPr>
        <w:pStyle w:val="ListParagraph"/>
        <w:numPr>
          <w:ilvl w:val="0"/>
          <w:numId w:val="1"/>
        </w:numPr>
        <w:rPr>
          <w:sz w:val="36"/>
          <w:szCs w:val="36"/>
        </w:rPr>
      </w:pPr>
      <w:r>
        <w:rPr>
          <w:sz w:val="36"/>
          <w:szCs w:val="36"/>
        </w:rPr>
        <w:t>Improve competitiveness</w:t>
      </w:r>
    </w:p>
    <w:p w14:paraId="3FDFCCE0" w14:textId="062B84C7" w:rsidR="0032590E" w:rsidRDefault="0032590E" w:rsidP="0032590E">
      <w:pPr>
        <w:pStyle w:val="ListParagraph"/>
        <w:numPr>
          <w:ilvl w:val="0"/>
          <w:numId w:val="1"/>
        </w:numPr>
        <w:rPr>
          <w:sz w:val="36"/>
          <w:szCs w:val="36"/>
        </w:rPr>
      </w:pPr>
      <w:r>
        <w:rPr>
          <w:sz w:val="36"/>
          <w:szCs w:val="36"/>
        </w:rPr>
        <w:t>Innovative customer services</w:t>
      </w:r>
    </w:p>
    <w:p w14:paraId="1E0A7BB1" w14:textId="65C9CADB" w:rsidR="0032590E" w:rsidRDefault="0032590E" w:rsidP="0032590E">
      <w:pPr>
        <w:pStyle w:val="ListParagraph"/>
        <w:numPr>
          <w:ilvl w:val="0"/>
          <w:numId w:val="1"/>
        </w:numPr>
        <w:rPr>
          <w:sz w:val="36"/>
          <w:szCs w:val="36"/>
        </w:rPr>
      </w:pPr>
      <w:r>
        <w:rPr>
          <w:sz w:val="36"/>
          <w:szCs w:val="36"/>
        </w:rPr>
        <w:t>Build customer loyalty through positive customer service experience</w:t>
      </w:r>
    </w:p>
    <w:p w14:paraId="20868795" w14:textId="77777777" w:rsidR="0032590E" w:rsidRDefault="0032590E" w:rsidP="0032590E">
      <w:pPr>
        <w:pStyle w:val="ListParagraph"/>
        <w:numPr>
          <w:ilvl w:val="0"/>
          <w:numId w:val="1"/>
        </w:numPr>
        <w:rPr>
          <w:sz w:val="36"/>
          <w:szCs w:val="36"/>
        </w:rPr>
      </w:pPr>
      <w:r>
        <w:rPr>
          <w:sz w:val="36"/>
          <w:szCs w:val="36"/>
        </w:rPr>
        <w:t>Increased customer retention</w:t>
      </w:r>
    </w:p>
    <w:p w14:paraId="23197D9B" w14:textId="77777777" w:rsidR="0032590E" w:rsidRDefault="0032590E" w:rsidP="0032590E">
      <w:pPr>
        <w:pStyle w:val="ListParagraph"/>
        <w:numPr>
          <w:ilvl w:val="0"/>
          <w:numId w:val="1"/>
        </w:numPr>
        <w:rPr>
          <w:sz w:val="36"/>
          <w:szCs w:val="36"/>
        </w:rPr>
      </w:pPr>
      <w:r>
        <w:rPr>
          <w:sz w:val="36"/>
          <w:szCs w:val="36"/>
        </w:rPr>
        <w:t>Attract customers by word of mouth</w:t>
      </w:r>
    </w:p>
    <w:p w14:paraId="5D9A85FA" w14:textId="77777777" w:rsidR="0032590E" w:rsidRDefault="0032590E" w:rsidP="0032590E">
      <w:pPr>
        <w:pStyle w:val="ListParagraph"/>
        <w:numPr>
          <w:ilvl w:val="0"/>
          <w:numId w:val="1"/>
        </w:numPr>
        <w:rPr>
          <w:sz w:val="36"/>
          <w:szCs w:val="36"/>
        </w:rPr>
      </w:pPr>
      <w:r>
        <w:rPr>
          <w:sz w:val="36"/>
          <w:szCs w:val="36"/>
        </w:rPr>
        <w:t>Reduce marketing costs</w:t>
      </w:r>
    </w:p>
    <w:p w14:paraId="7B341DA6" w14:textId="6C48F67F" w:rsidR="0032590E" w:rsidRDefault="0032590E" w:rsidP="0032590E">
      <w:pPr>
        <w:pStyle w:val="ListParagraph"/>
        <w:numPr>
          <w:ilvl w:val="0"/>
          <w:numId w:val="1"/>
        </w:numPr>
        <w:rPr>
          <w:sz w:val="36"/>
          <w:szCs w:val="36"/>
        </w:rPr>
      </w:pPr>
      <w:r>
        <w:rPr>
          <w:sz w:val="36"/>
          <w:szCs w:val="36"/>
        </w:rPr>
        <w:t>Increase service efficiency</w:t>
      </w:r>
    </w:p>
    <w:p w14:paraId="007D1AED" w14:textId="77777777" w:rsidR="0032590E" w:rsidRDefault="0032590E" w:rsidP="0032590E">
      <w:pPr>
        <w:pStyle w:val="ListParagraph"/>
        <w:numPr>
          <w:ilvl w:val="0"/>
          <w:numId w:val="1"/>
        </w:numPr>
        <w:rPr>
          <w:sz w:val="36"/>
          <w:szCs w:val="36"/>
        </w:rPr>
      </w:pPr>
      <w:r>
        <w:rPr>
          <w:sz w:val="36"/>
          <w:szCs w:val="36"/>
        </w:rPr>
        <w:t>Reduce complaints and complaints handling costs</w:t>
      </w:r>
    </w:p>
    <w:p w14:paraId="7D21385D" w14:textId="77777777" w:rsidR="0032590E" w:rsidRDefault="0032590E" w:rsidP="0032590E">
      <w:pPr>
        <w:pStyle w:val="ListParagraph"/>
        <w:numPr>
          <w:ilvl w:val="0"/>
          <w:numId w:val="1"/>
        </w:numPr>
        <w:rPr>
          <w:sz w:val="36"/>
          <w:szCs w:val="36"/>
        </w:rPr>
      </w:pPr>
      <w:r>
        <w:rPr>
          <w:sz w:val="36"/>
          <w:szCs w:val="36"/>
        </w:rPr>
        <w:t>Improved compliance with trading laws</w:t>
      </w:r>
    </w:p>
    <w:p w14:paraId="06AFD59B" w14:textId="77777777" w:rsidR="0032590E" w:rsidRDefault="0032590E" w:rsidP="0032590E">
      <w:pPr>
        <w:pStyle w:val="ListParagraph"/>
        <w:numPr>
          <w:ilvl w:val="0"/>
          <w:numId w:val="1"/>
        </w:numPr>
        <w:rPr>
          <w:sz w:val="36"/>
          <w:szCs w:val="36"/>
        </w:rPr>
      </w:pPr>
      <w:r>
        <w:rPr>
          <w:sz w:val="36"/>
          <w:szCs w:val="36"/>
        </w:rPr>
        <w:t>Improve services and accountability</w:t>
      </w:r>
    </w:p>
    <w:p w14:paraId="14B92240" w14:textId="77777777" w:rsidR="0032590E" w:rsidRDefault="0032590E" w:rsidP="0032590E">
      <w:pPr>
        <w:pStyle w:val="ListParagraph"/>
        <w:numPr>
          <w:ilvl w:val="0"/>
          <w:numId w:val="1"/>
        </w:numPr>
        <w:rPr>
          <w:sz w:val="36"/>
          <w:szCs w:val="36"/>
        </w:rPr>
      </w:pPr>
      <w:r>
        <w:rPr>
          <w:sz w:val="36"/>
          <w:szCs w:val="36"/>
        </w:rPr>
        <w:t>Organisation wide customer service focus</w:t>
      </w:r>
    </w:p>
    <w:p w14:paraId="2799979F" w14:textId="77777777" w:rsidR="0032590E" w:rsidRDefault="0032590E" w:rsidP="0032590E">
      <w:pPr>
        <w:pStyle w:val="ListParagraph"/>
        <w:numPr>
          <w:ilvl w:val="0"/>
          <w:numId w:val="1"/>
        </w:numPr>
        <w:rPr>
          <w:sz w:val="36"/>
          <w:szCs w:val="36"/>
        </w:rPr>
      </w:pPr>
      <w:r>
        <w:rPr>
          <w:sz w:val="36"/>
          <w:szCs w:val="36"/>
        </w:rPr>
        <w:t>Improve the ease in which customers can deal with the organisation</w:t>
      </w:r>
    </w:p>
    <w:p w14:paraId="38301F5F" w14:textId="77777777" w:rsidR="0032590E" w:rsidRDefault="0032590E" w:rsidP="0032590E">
      <w:pPr>
        <w:pStyle w:val="ListParagraph"/>
        <w:numPr>
          <w:ilvl w:val="0"/>
          <w:numId w:val="1"/>
        </w:numPr>
        <w:rPr>
          <w:sz w:val="36"/>
          <w:szCs w:val="36"/>
        </w:rPr>
      </w:pPr>
      <w:r>
        <w:rPr>
          <w:sz w:val="36"/>
          <w:szCs w:val="36"/>
        </w:rPr>
        <w:t>Proactively and anticipation are identified as crucial underpinning factors in working with the codes of practice</w:t>
      </w:r>
    </w:p>
    <w:p w14:paraId="496B8488" w14:textId="77777777" w:rsidR="0032590E" w:rsidRDefault="0032590E" w:rsidP="0032590E">
      <w:pPr>
        <w:rPr>
          <w:sz w:val="36"/>
          <w:szCs w:val="36"/>
        </w:rPr>
      </w:pPr>
    </w:p>
    <w:p w14:paraId="4CB94D20" w14:textId="77777777" w:rsidR="00377E0B" w:rsidRDefault="0032590E" w:rsidP="0032590E">
      <w:pPr>
        <w:rPr>
          <w:sz w:val="36"/>
          <w:szCs w:val="36"/>
        </w:rPr>
      </w:pPr>
      <w:r w:rsidRPr="00377E0B">
        <w:rPr>
          <w:b/>
          <w:sz w:val="36"/>
          <w:szCs w:val="36"/>
        </w:rPr>
        <w:t>Top Management</w:t>
      </w:r>
      <w:r>
        <w:rPr>
          <w:sz w:val="36"/>
          <w:szCs w:val="36"/>
        </w:rPr>
        <w:t xml:space="preserve"> -: Establish resour</w:t>
      </w:r>
      <w:r w:rsidR="00377E0B">
        <w:rPr>
          <w:sz w:val="36"/>
          <w:szCs w:val="36"/>
        </w:rPr>
        <w:t>ces, responsibilities, processes, reporting, empowerment and culture.</w:t>
      </w:r>
    </w:p>
    <w:p w14:paraId="4E918D1A" w14:textId="094C0F30" w:rsidR="0032590E" w:rsidRDefault="00377E0B" w:rsidP="0032590E">
      <w:pPr>
        <w:rPr>
          <w:sz w:val="36"/>
          <w:szCs w:val="36"/>
        </w:rPr>
      </w:pPr>
      <w:r>
        <w:rPr>
          <w:b/>
          <w:sz w:val="36"/>
          <w:szCs w:val="36"/>
        </w:rPr>
        <w:t>Customer</w:t>
      </w:r>
      <w:r w:rsidRPr="00377E0B">
        <w:rPr>
          <w:b/>
          <w:sz w:val="36"/>
          <w:szCs w:val="36"/>
        </w:rPr>
        <w:t xml:space="preserve"> S</w:t>
      </w:r>
      <w:r>
        <w:rPr>
          <w:b/>
          <w:sz w:val="36"/>
          <w:szCs w:val="36"/>
        </w:rPr>
        <w:t>ervice</w:t>
      </w:r>
      <w:r w:rsidRPr="00377E0B">
        <w:rPr>
          <w:b/>
          <w:sz w:val="36"/>
          <w:szCs w:val="36"/>
        </w:rPr>
        <w:t xml:space="preserve"> M</w:t>
      </w:r>
      <w:r>
        <w:rPr>
          <w:b/>
          <w:sz w:val="36"/>
          <w:szCs w:val="36"/>
        </w:rPr>
        <w:t>anagment</w:t>
      </w:r>
      <w:r>
        <w:rPr>
          <w:sz w:val="36"/>
          <w:szCs w:val="36"/>
        </w:rPr>
        <w:t xml:space="preserve">-: Detailed processes, financial management of customer services, staff &amp; training, legal, complaints handling and escalation, employees, customer </w:t>
      </w:r>
      <w:r>
        <w:rPr>
          <w:sz w:val="36"/>
          <w:szCs w:val="36"/>
        </w:rPr>
        <w:lastRenderedPageBreak/>
        <w:t>service aims, responsibilities and benefits, customer service employees, competent, aware, commitment</w:t>
      </w:r>
      <w:r w:rsidR="0032590E" w:rsidRPr="0032590E">
        <w:rPr>
          <w:sz w:val="36"/>
          <w:szCs w:val="36"/>
        </w:rPr>
        <w:t xml:space="preserve">  </w:t>
      </w:r>
    </w:p>
    <w:p w14:paraId="099982DB" w14:textId="77777777" w:rsidR="00901C2D" w:rsidRPr="00901C2D" w:rsidRDefault="00901C2D" w:rsidP="00901C2D">
      <w:pPr>
        <w:rPr>
          <w:sz w:val="36"/>
          <w:szCs w:val="36"/>
        </w:rPr>
      </w:pPr>
      <w:r w:rsidRPr="00901C2D">
        <w:rPr>
          <w:sz w:val="36"/>
          <w:szCs w:val="36"/>
        </w:rPr>
        <w:t>“</w:t>
      </w:r>
      <w:r w:rsidRPr="00901C2D">
        <w:rPr>
          <w:b/>
          <w:i/>
          <w:sz w:val="36"/>
          <w:szCs w:val="36"/>
        </w:rPr>
        <w:t>It is often the case that the term service quality by itself is loosely defined, since often customers may extract the very definition of it by comparing a product or service they received, in relation to similar, competing ones</w:t>
      </w:r>
      <w:r w:rsidRPr="00901C2D">
        <w:rPr>
          <w:sz w:val="36"/>
          <w:szCs w:val="36"/>
        </w:rPr>
        <w:t>”. (Takeuchi &amp; Quelch, 1983)</w:t>
      </w:r>
    </w:p>
    <w:p w14:paraId="45EF54EB" w14:textId="77777777" w:rsidR="00901C2D" w:rsidRDefault="00901C2D" w:rsidP="0032590E">
      <w:pPr>
        <w:rPr>
          <w:sz w:val="36"/>
          <w:szCs w:val="36"/>
        </w:rPr>
      </w:pPr>
    </w:p>
    <w:p w14:paraId="39B0C55B" w14:textId="4D900E46" w:rsidR="00544EDD" w:rsidRDefault="00544EDD" w:rsidP="0032590E">
      <w:pPr>
        <w:rPr>
          <w:sz w:val="36"/>
          <w:szCs w:val="36"/>
        </w:rPr>
      </w:pPr>
    </w:p>
    <w:p w14:paraId="2A806195" w14:textId="1A2C55EA" w:rsidR="00544EDD" w:rsidRDefault="00544EDD" w:rsidP="0032590E">
      <w:pPr>
        <w:rPr>
          <w:sz w:val="36"/>
          <w:szCs w:val="36"/>
        </w:rPr>
      </w:pPr>
    </w:p>
    <w:p w14:paraId="31E8C21B" w14:textId="496B6651" w:rsidR="00544EDD" w:rsidRDefault="00544EDD" w:rsidP="0032590E">
      <w:pPr>
        <w:rPr>
          <w:sz w:val="36"/>
          <w:szCs w:val="36"/>
        </w:rPr>
      </w:pPr>
    </w:p>
    <w:p w14:paraId="38410978" w14:textId="3215047B" w:rsidR="00544EDD" w:rsidRDefault="00544EDD" w:rsidP="0032590E">
      <w:pPr>
        <w:rPr>
          <w:sz w:val="36"/>
          <w:szCs w:val="36"/>
        </w:rPr>
      </w:pPr>
    </w:p>
    <w:p w14:paraId="6B59ABE3" w14:textId="6A240F0F" w:rsidR="00544EDD" w:rsidRDefault="00544EDD" w:rsidP="0032590E">
      <w:pPr>
        <w:rPr>
          <w:sz w:val="36"/>
          <w:szCs w:val="36"/>
        </w:rPr>
      </w:pPr>
    </w:p>
    <w:p w14:paraId="0462AC5D" w14:textId="587B0D34" w:rsidR="00544EDD" w:rsidRDefault="00544EDD" w:rsidP="0032590E">
      <w:pPr>
        <w:rPr>
          <w:sz w:val="36"/>
          <w:szCs w:val="36"/>
        </w:rPr>
      </w:pPr>
    </w:p>
    <w:p w14:paraId="03B65E2F" w14:textId="78262081" w:rsidR="00544EDD" w:rsidRDefault="00E771FD" w:rsidP="0032590E">
      <w:pPr>
        <w:rPr>
          <w:sz w:val="36"/>
          <w:szCs w:val="36"/>
        </w:rPr>
      </w:pPr>
      <w:r>
        <w:rPr>
          <w:sz w:val="36"/>
          <w:szCs w:val="36"/>
        </w:rPr>
        <w:t>P.23)</w:t>
      </w:r>
    </w:p>
    <w:p w14:paraId="0E62AF0C" w14:textId="651EE86A" w:rsidR="00544EDD" w:rsidRDefault="00544EDD" w:rsidP="0032590E">
      <w:pPr>
        <w:rPr>
          <w:b/>
          <w:sz w:val="36"/>
          <w:szCs w:val="36"/>
          <w:u w:val="single"/>
        </w:rPr>
      </w:pPr>
      <w:r>
        <w:rPr>
          <w:sz w:val="36"/>
          <w:szCs w:val="36"/>
        </w:rPr>
        <w:t xml:space="preserve">                           </w:t>
      </w:r>
      <w:r w:rsidR="00712F45" w:rsidRPr="00712F45">
        <w:rPr>
          <w:b/>
          <w:sz w:val="36"/>
          <w:szCs w:val="36"/>
          <w:u w:val="single"/>
        </w:rPr>
        <w:t>Sky TV’s</w:t>
      </w:r>
      <w:r w:rsidR="00712F45">
        <w:rPr>
          <w:sz w:val="36"/>
          <w:szCs w:val="36"/>
        </w:rPr>
        <w:t xml:space="preserve"> </w:t>
      </w:r>
      <w:r w:rsidRPr="00544EDD">
        <w:rPr>
          <w:b/>
          <w:sz w:val="36"/>
          <w:szCs w:val="36"/>
          <w:u w:val="single"/>
        </w:rPr>
        <w:t>SATEL</w:t>
      </w:r>
      <w:r w:rsidR="00702BF9">
        <w:rPr>
          <w:b/>
          <w:sz w:val="36"/>
          <w:szCs w:val="36"/>
          <w:u w:val="single"/>
        </w:rPr>
        <w:t>L</w:t>
      </w:r>
      <w:r w:rsidRPr="00544EDD">
        <w:rPr>
          <w:b/>
          <w:sz w:val="36"/>
          <w:szCs w:val="36"/>
          <w:u w:val="single"/>
        </w:rPr>
        <w:t>ITE TECHNOLOGY</w:t>
      </w:r>
    </w:p>
    <w:p w14:paraId="72A4308F" w14:textId="1FE7D430" w:rsidR="00307147" w:rsidRDefault="00307147" w:rsidP="0032590E">
      <w:pPr>
        <w:rPr>
          <w:b/>
          <w:sz w:val="36"/>
          <w:szCs w:val="36"/>
          <w:u w:val="single"/>
        </w:rPr>
      </w:pPr>
    </w:p>
    <w:p w14:paraId="1BC40131" w14:textId="7A453F04" w:rsidR="00307147" w:rsidRDefault="00307147" w:rsidP="00307147">
      <w:pPr>
        <w:pStyle w:val="ListParagraph"/>
        <w:numPr>
          <w:ilvl w:val="0"/>
          <w:numId w:val="1"/>
        </w:numPr>
        <w:rPr>
          <w:sz w:val="36"/>
          <w:szCs w:val="36"/>
        </w:rPr>
      </w:pPr>
      <w:r w:rsidRPr="00307147">
        <w:rPr>
          <w:sz w:val="36"/>
          <w:szCs w:val="36"/>
        </w:rPr>
        <w:t>Sky</w:t>
      </w:r>
      <w:r>
        <w:rPr>
          <w:sz w:val="36"/>
          <w:szCs w:val="36"/>
        </w:rPr>
        <w:t xml:space="preserve"> Digital launched in 1998</w:t>
      </w:r>
    </w:p>
    <w:p w14:paraId="4D8F6A39" w14:textId="75A40234" w:rsidR="00307147" w:rsidRDefault="00307147" w:rsidP="00307147">
      <w:pPr>
        <w:pStyle w:val="ListParagraph"/>
        <w:numPr>
          <w:ilvl w:val="0"/>
          <w:numId w:val="1"/>
        </w:numPr>
        <w:rPr>
          <w:sz w:val="36"/>
          <w:szCs w:val="36"/>
        </w:rPr>
      </w:pPr>
      <w:r>
        <w:rPr>
          <w:sz w:val="36"/>
          <w:szCs w:val="36"/>
        </w:rPr>
        <w:t>Astra 2A Satellite launched and orbiting and facing the Earth at 28.2 Degrees East</w:t>
      </w:r>
    </w:p>
    <w:p w14:paraId="2FF5743C" w14:textId="7AFA6D3F" w:rsidR="00307147" w:rsidRDefault="00307147" w:rsidP="00307147">
      <w:pPr>
        <w:pStyle w:val="ListParagraph"/>
        <w:numPr>
          <w:ilvl w:val="0"/>
          <w:numId w:val="1"/>
        </w:numPr>
        <w:rPr>
          <w:sz w:val="36"/>
          <w:szCs w:val="36"/>
        </w:rPr>
      </w:pPr>
      <w:r>
        <w:rPr>
          <w:sz w:val="36"/>
          <w:szCs w:val="36"/>
        </w:rPr>
        <w:t>More Astra satellites launched in year 2000</w:t>
      </w:r>
    </w:p>
    <w:p w14:paraId="743E0298" w14:textId="35234935" w:rsidR="00307147" w:rsidRDefault="00307147" w:rsidP="00307147">
      <w:pPr>
        <w:pStyle w:val="ListParagraph"/>
        <w:numPr>
          <w:ilvl w:val="0"/>
          <w:numId w:val="1"/>
        </w:numPr>
        <w:rPr>
          <w:sz w:val="36"/>
          <w:szCs w:val="36"/>
        </w:rPr>
      </w:pPr>
      <w:r>
        <w:rPr>
          <w:sz w:val="36"/>
          <w:szCs w:val="36"/>
        </w:rPr>
        <w:t>Eurobird Satellite launched in 2001</w:t>
      </w:r>
    </w:p>
    <w:p w14:paraId="25BC49CD" w14:textId="7949532C" w:rsidR="00307147" w:rsidRDefault="00307147" w:rsidP="00307147">
      <w:pPr>
        <w:pStyle w:val="ListParagraph"/>
        <w:numPr>
          <w:ilvl w:val="0"/>
          <w:numId w:val="1"/>
        </w:numPr>
        <w:rPr>
          <w:sz w:val="36"/>
          <w:szCs w:val="36"/>
        </w:rPr>
      </w:pPr>
      <w:r>
        <w:rPr>
          <w:sz w:val="36"/>
          <w:szCs w:val="36"/>
        </w:rPr>
        <w:t>Sky Digital Remained No.1 Digital service in U.K until 2007 because Freeview appeared on the scene</w:t>
      </w:r>
    </w:p>
    <w:p w14:paraId="5D94846B" w14:textId="77777777" w:rsidR="00EA5644" w:rsidRDefault="00EA5644" w:rsidP="00307147">
      <w:pPr>
        <w:pStyle w:val="ListParagraph"/>
        <w:numPr>
          <w:ilvl w:val="0"/>
          <w:numId w:val="1"/>
        </w:numPr>
        <w:rPr>
          <w:sz w:val="36"/>
          <w:szCs w:val="36"/>
        </w:rPr>
      </w:pPr>
      <w:r>
        <w:rPr>
          <w:sz w:val="36"/>
          <w:szCs w:val="36"/>
        </w:rPr>
        <w:lastRenderedPageBreak/>
        <w:t>In 2009, Sky TV launched in various European and African markets</w:t>
      </w:r>
    </w:p>
    <w:p w14:paraId="138DDD38" w14:textId="77777777" w:rsidR="00EA5644" w:rsidRPr="00EA5644" w:rsidRDefault="00EA5644" w:rsidP="00EA5644">
      <w:pPr>
        <w:pStyle w:val="ListParagraph"/>
        <w:numPr>
          <w:ilvl w:val="0"/>
          <w:numId w:val="1"/>
        </w:numPr>
        <w:rPr>
          <w:sz w:val="36"/>
          <w:szCs w:val="36"/>
        </w:rPr>
      </w:pPr>
      <w:r w:rsidRPr="00EA5644">
        <w:rPr>
          <w:sz w:val="36"/>
          <w:szCs w:val="36"/>
        </w:rPr>
        <w:t>The Eurobird satellite was fractionally redirected to cover many of the Northern African countries, mainly because of the geographical points on the Earth of Spain and Portugal which are very close to Morocco and some other African countries with one Astra satellite spot beamed onto the UK because many customers in the UK were still not on Sky Digital.</w:t>
      </w:r>
    </w:p>
    <w:p w14:paraId="446C7AE5" w14:textId="37FE399D" w:rsidR="00EA5644" w:rsidRDefault="00EA5644" w:rsidP="005F59D2">
      <w:pPr>
        <w:pStyle w:val="ListParagraph"/>
        <w:numPr>
          <w:ilvl w:val="0"/>
          <w:numId w:val="1"/>
        </w:numPr>
        <w:rPr>
          <w:sz w:val="36"/>
          <w:szCs w:val="36"/>
        </w:rPr>
      </w:pPr>
      <w:r w:rsidRPr="00EA5644">
        <w:rPr>
          <w:sz w:val="36"/>
          <w:szCs w:val="36"/>
        </w:rPr>
        <w:t xml:space="preserve">This proved to be another Rupert Murdoch masterstroke because the monthly subscriptions for Sky products went up </w:t>
      </w:r>
      <w:r w:rsidRPr="005F59D2">
        <w:rPr>
          <w:sz w:val="36"/>
          <w:szCs w:val="36"/>
        </w:rPr>
        <w:t xml:space="preserve">dramatically as well as another huge upside to advertising revenue. Another major issue was solved. </w:t>
      </w:r>
    </w:p>
    <w:p w14:paraId="2EF51008" w14:textId="71B56CF4" w:rsidR="005F59D2" w:rsidRDefault="005F59D2" w:rsidP="005F59D2">
      <w:pPr>
        <w:rPr>
          <w:sz w:val="36"/>
          <w:szCs w:val="36"/>
        </w:rPr>
      </w:pPr>
    </w:p>
    <w:p w14:paraId="470468C8" w14:textId="72FE6284" w:rsidR="005F59D2" w:rsidRDefault="005F59D2" w:rsidP="005F59D2">
      <w:pPr>
        <w:rPr>
          <w:sz w:val="36"/>
          <w:szCs w:val="36"/>
        </w:rPr>
      </w:pPr>
      <w:r>
        <w:rPr>
          <w:sz w:val="36"/>
          <w:szCs w:val="36"/>
        </w:rPr>
        <w:t>Satellite imagery because of technological advances will drive the Earth observation market throughout 2020 and beyond.</w:t>
      </w:r>
    </w:p>
    <w:p w14:paraId="24165A37" w14:textId="26574184" w:rsidR="005F59D2" w:rsidRDefault="00E771FD" w:rsidP="005F59D2">
      <w:pPr>
        <w:rPr>
          <w:sz w:val="36"/>
          <w:szCs w:val="36"/>
        </w:rPr>
      </w:pPr>
      <w:r>
        <w:rPr>
          <w:sz w:val="36"/>
          <w:szCs w:val="36"/>
        </w:rPr>
        <w:t>P.24)</w:t>
      </w:r>
    </w:p>
    <w:p w14:paraId="0C922DBE" w14:textId="4592FD32" w:rsidR="005F59D2" w:rsidRDefault="005F59D2" w:rsidP="005F59D2">
      <w:pPr>
        <w:rPr>
          <w:sz w:val="36"/>
          <w:szCs w:val="36"/>
        </w:rPr>
      </w:pPr>
      <w:r>
        <w:rPr>
          <w:sz w:val="36"/>
          <w:szCs w:val="36"/>
        </w:rPr>
        <w:t>Media and entertainment companies</w:t>
      </w:r>
      <w:r w:rsidR="00712F45">
        <w:rPr>
          <w:sz w:val="36"/>
          <w:szCs w:val="36"/>
        </w:rPr>
        <w:t xml:space="preserve"> such as Sky TV &amp; Comcast</w:t>
      </w:r>
      <w:r>
        <w:rPr>
          <w:sz w:val="36"/>
          <w:szCs w:val="36"/>
        </w:rPr>
        <w:t>, Governments, navigation, defence, secret intelligence, dark web, natural and energy resources will be using the advance satellite technology.</w:t>
      </w:r>
    </w:p>
    <w:p w14:paraId="05B77FBE" w14:textId="6437B9F3" w:rsidR="005F59D2" w:rsidRDefault="005F59D2" w:rsidP="005F59D2">
      <w:pPr>
        <w:rPr>
          <w:sz w:val="36"/>
          <w:szCs w:val="36"/>
        </w:rPr>
      </w:pPr>
      <w:r>
        <w:rPr>
          <w:sz w:val="36"/>
          <w:szCs w:val="36"/>
        </w:rPr>
        <w:t xml:space="preserve">Unfortunately, their will be times where criminals could access the satellites. The knowledge, power, financial muscle of </w:t>
      </w:r>
      <w:r w:rsidR="00712F45">
        <w:rPr>
          <w:sz w:val="36"/>
          <w:szCs w:val="36"/>
        </w:rPr>
        <w:t xml:space="preserve">some of the criminal underworld can defeat all known systems. As with anything to do with technology, vigilance, </w:t>
      </w:r>
      <w:r w:rsidR="00712F45">
        <w:rPr>
          <w:sz w:val="36"/>
          <w:szCs w:val="36"/>
        </w:rPr>
        <w:lastRenderedPageBreak/>
        <w:t xml:space="preserve">protection and awareness of any unusual activity mu be scrutinised immediately. </w:t>
      </w:r>
    </w:p>
    <w:p w14:paraId="48E59DFB" w14:textId="2BEA85F2" w:rsidR="00712F45" w:rsidRDefault="00712F45" w:rsidP="005F59D2">
      <w:pPr>
        <w:rPr>
          <w:sz w:val="36"/>
          <w:szCs w:val="36"/>
        </w:rPr>
      </w:pPr>
    </w:p>
    <w:p w14:paraId="5F214DA2" w14:textId="3673F5FC" w:rsidR="00712F45" w:rsidRDefault="00712F45" w:rsidP="005F59D2">
      <w:pPr>
        <w:rPr>
          <w:b/>
          <w:sz w:val="36"/>
          <w:szCs w:val="36"/>
          <w:u w:val="single"/>
        </w:rPr>
      </w:pPr>
      <w:r w:rsidRPr="00712F45">
        <w:rPr>
          <w:b/>
          <w:sz w:val="36"/>
          <w:szCs w:val="36"/>
          <w:u w:val="single"/>
        </w:rPr>
        <w:t>SEVEN IMPORTANT SATELLITE TECHNOLOGY DEVELOPMENTS</w:t>
      </w:r>
      <w:r w:rsidR="005F5773">
        <w:rPr>
          <w:b/>
          <w:sz w:val="36"/>
          <w:szCs w:val="36"/>
          <w:u w:val="single"/>
        </w:rPr>
        <w:t xml:space="preserve"> WHICH HAS HELPED </w:t>
      </w:r>
      <w:r w:rsidR="00C724AC">
        <w:rPr>
          <w:b/>
          <w:sz w:val="36"/>
          <w:szCs w:val="36"/>
          <w:u w:val="single"/>
        </w:rPr>
        <w:t>SKT TV &amp; COMCAST</w:t>
      </w:r>
    </w:p>
    <w:p w14:paraId="1767A5E3" w14:textId="7E53BAD8" w:rsidR="00712F45" w:rsidRDefault="00712F45" w:rsidP="005F59D2">
      <w:pPr>
        <w:rPr>
          <w:b/>
          <w:sz w:val="36"/>
          <w:szCs w:val="36"/>
          <w:u w:val="single"/>
        </w:rPr>
      </w:pPr>
    </w:p>
    <w:p w14:paraId="6D33F850" w14:textId="58A8A50F" w:rsidR="00712F45" w:rsidRDefault="00712F45" w:rsidP="00712F45">
      <w:pPr>
        <w:pStyle w:val="ListParagraph"/>
        <w:numPr>
          <w:ilvl w:val="0"/>
          <w:numId w:val="2"/>
        </w:numPr>
        <w:rPr>
          <w:sz w:val="36"/>
          <w:szCs w:val="36"/>
        </w:rPr>
      </w:pPr>
      <w:r w:rsidRPr="00712F45">
        <w:rPr>
          <w:sz w:val="36"/>
          <w:szCs w:val="36"/>
        </w:rPr>
        <w:t>Positive</w:t>
      </w:r>
      <w:r>
        <w:rPr>
          <w:sz w:val="36"/>
          <w:szCs w:val="36"/>
        </w:rPr>
        <w:t xml:space="preserve"> growth throughout satellite technology. Geo Stationary satellites have transformed navigation and international defence systems for Governments</w:t>
      </w:r>
    </w:p>
    <w:p w14:paraId="4F4605F7" w14:textId="38C36579" w:rsidR="00712F45" w:rsidRDefault="00712F45" w:rsidP="00712F45">
      <w:pPr>
        <w:pStyle w:val="ListParagraph"/>
        <w:numPr>
          <w:ilvl w:val="0"/>
          <w:numId w:val="2"/>
        </w:numPr>
        <w:rPr>
          <w:sz w:val="36"/>
          <w:szCs w:val="36"/>
        </w:rPr>
      </w:pPr>
      <w:r>
        <w:rPr>
          <w:sz w:val="36"/>
          <w:szCs w:val="36"/>
        </w:rPr>
        <w:t>Geo Stationary Satellites have currently totally disbanded the previously Low Earth Orbit Satellites.</w:t>
      </w:r>
    </w:p>
    <w:p w14:paraId="3B18A694" w14:textId="2496465D" w:rsidR="00712F45" w:rsidRDefault="00712F45" w:rsidP="00712F45">
      <w:pPr>
        <w:pStyle w:val="ListParagraph"/>
        <w:rPr>
          <w:sz w:val="36"/>
          <w:szCs w:val="36"/>
        </w:rPr>
      </w:pPr>
      <w:r>
        <w:rPr>
          <w:sz w:val="36"/>
          <w:szCs w:val="36"/>
        </w:rPr>
        <w:t xml:space="preserve">Geo Stationary </w:t>
      </w:r>
      <w:r w:rsidR="00A53A53">
        <w:rPr>
          <w:sz w:val="36"/>
          <w:szCs w:val="36"/>
        </w:rPr>
        <w:t>satellites have become more efficient, reliable, faster, better signal capacity for broadband internet, less maintenance because it does not use the chemical composition Iridium.</w:t>
      </w:r>
    </w:p>
    <w:p w14:paraId="39637E91" w14:textId="31EF17E6" w:rsidR="00A53A53" w:rsidRDefault="00A53A53" w:rsidP="00A53A53">
      <w:pPr>
        <w:pStyle w:val="ListParagraph"/>
        <w:numPr>
          <w:ilvl w:val="0"/>
          <w:numId w:val="2"/>
        </w:numPr>
        <w:rPr>
          <w:sz w:val="36"/>
          <w:szCs w:val="36"/>
        </w:rPr>
      </w:pPr>
      <w:r>
        <w:rPr>
          <w:sz w:val="36"/>
          <w:szCs w:val="36"/>
        </w:rPr>
        <w:t>Satellites heading towards the consumer marketplace</w:t>
      </w:r>
    </w:p>
    <w:p w14:paraId="3C748EF3" w14:textId="7D80D197" w:rsidR="00A53A53" w:rsidRDefault="00A53A53" w:rsidP="00A53A53">
      <w:pPr>
        <w:pStyle w:val="ListParagraph"/>
        <w:numPr>
          <w:ilvl w:val="0"/>
          <w:numId w:val="2"/>
        </w:numPr>
        <w:rPr>
          <w:sz w:val="36"/>
          <w:szCs w:val="36"/>
        </w:rPr>
      </w:pPr>
      <w:r>
        <w:rPr>
          <w:sz w:val="36"/>
          <w:szCs w:val="36"/>
        </w:rPr>
        <w:t>Greater mobile accessibility</w:t>
      </w:r>
    </w:p>
    <w:p w14:paraId="51F58B23" w14:textId="0E091E78" w:rsidR="00A53A53" w:rsidRDefault="00A53A53" w:rsidP="00A53A53">
      <w:pPr>
        <w:pStyle w:val="ListParagraph"/>
        <w:numPr>
          <w:ilvl w:val="0"/>
          <w:numId w:val="2"/>
        </w:numPr>
        <w:rPr>
          <w:sz w:val="36"/>
          <w:szCs w:val="36"/>
        </w:rPr>
      </w:pPr>
      <w:r>
        <w:rPr>
          <w:sz w:val="36"/>
          <w:szCs w:val="36"/>
        </w:rPr>
        <w:t>Greater capacity for broadband signals</w:t>
      </w:r>
    </w:p>
    <w:p w14:paraId="0EE2A781" w14:textId="3EF20E54" w:rsidR="00A53A53" w:rsidRDefault="00A53A53" w:rsidP="00A53A53">
      <w:pPr>
        <w:pStyle w:val="ListParagraph"/>
        <w:numPr>
          <w:ilvl w:val="0"/>
          <w:numId w:val="2"/>
        </w:numPr>
        <w:rPr>
          <w:sz w:val="36"/>
          <w:szCs w:val="36"/>
        </w:rPr>
      </w:pPr>
      <w:r>
        <w:rPr>
          <w:sz w:val="36"/>
          <w:szCs w:val="36"/>
        </w:rPr>
        <w:t>Built in digital verification to help with signals in forests, mountains, oceans. Boeing was the first company to put their co</w:t>
      </w:r>
      <w:r w:rsidR="00570A22">
        <w:rPr>
          <w:sz w:val="36"/>
          <w:szCs w:val="36"/>
        </w:rPr>
        <w:t xml:space="preserve">ded signal in built to a new Geo stationary satellite </w:t>
      </w:r>
      <w:r w:rsidR="00833B31">
        <w:rPr>
          <w:sz w:val="36"/>
          <w:szCs w:val="36"/>
        </w:rPr>
        <w:t>so that it has the potential to eliminate the scenario of Malaysian Airlines 370, which is still currently missing along with all its passengers. Almost unbelievable in this day and age.</w:t>
      </w:r>
    </w:p>
    <w:p w14:paraId="671C708C" w14:textId="45634ADC" w:rsidR="00833B31" w:rsidRDefault="00833B31" w:rsidP="00A53A53">
      <w:pPr>
        <w:pStyle w:val="ListParagraph"/>
        <w:numPr>
          <w:ilvl w:val="0"/>
          <w:numId w:val="2"/>
        </w:numPr>
        <w:rPr>
          <w:sz w:val="36"/>
          <w:szCs w:val="36"/>
        </w:rPr>
      </w:pPr>
      <w:r>
        <w:rPr>
          <w:sz w:val="36"/>
          <w:szCs w:val="36"/>
        </w:rPr>
        <w:t>The STRS Program. This is NASA’s Space telecommunications radio system project for Earth to space communication. Only to be used by NASA</w:t>
      </w:r>
    </w:p>
    <w:p w14:paraId="0D3BBC02" w14:textId="47A84349" w:rsidR="002B4334" w:rsidRDefault="002B4334" w:rsidP="002B4334">
      <w:pPr>
        <w:pStyle w:val="ListParagraph"/>
        <w:rPr>
          <w:sz w:val="36"/>
          <w:szCs w:val="36"/>
        </w:rPr>
      </w:pPr>
    </w:p>
    <w:p w14:paraId="754B8CB6" w14:textId="258BD1EB" w:rsidR="002B4334" w:rsidRDefault="002B4334" w:rsidP="002B4334">
      <w:pPr>
        <w:rPr>
          <w:b/>
          <w:sz w:val="36"/>
          <w:szCs w:val="36"/>
        </w:rPr>
      </w:pPr>
      <w:r>
        <w:rPr>
          <w:b/>
          <w:sz w:val="36"/>
          <w:szCs w:val="36"/>
        </w:rPr>
        <w:t>NASA follows the principle of people trying things and eventually succeeding.  In fact, I quote “NASA thought so. When they were soliciting applicants for astronauts, they rejected people with pure histories of success and instead selected people who had significant failures and bounced back from them.” Dweck. C (2012).</w:t>
      </w:r>
      <w:r w:rsidR="00F227D4">
        <w:rPr>
          <w:b/>
          <w:sz w:val="36"/>
          <w:szCs w:val="36"/>
        </w:rPr>
        <w:t xml:space="preserve"> </w:t>
      </w:r>
    </w:p>
    <w:p w14:paraId="1D2A27F4" w14:textId="77777777" w:rsidR="002B4334" w:rsidRDefault="002B4334" w:rsidP="002B4334">
      <w:pPr>
        <w:pStyle w:val="ListParagraph"/>
        <w:rPr>
          <w:sz w:val="36"/>
          <w:szCs w:val="36"/>
        </w:rPr>
      </w:pPr>
    </w:p>
    <w:p w14:paraId="3DC2427F" w14:textId="5CFA4228" w:rsidR="001D7C28" w:rsidRDefault="001D7C28" w:rsidP="001D7C28">
      <w:pPr>
        <w:rPr>
          <w:sz w:val="36"/>
          <w:szCs w:val="36"/>
        </w:rPr>
      </w:pPr>
    </w:p>
    <w:p w14:paraId="07C8DA3E" w14:textId="31331724" w:rsidR="001D7C28" w:rsidRDefault="001D7C28" w:rsidP="001D7C28">
      <w:pPr>
        <w:rPr>
          <w:sz w:val="36"/>
          <w:szCs w:val="36"/>
        </w:rPr>
      </w:pPr>
    </w:p>
    <w:p w14:paraId="100B8158" w14:textId="246DC877" w:rsidR="001D7C28" w:rsidRDefault="001D7C28" w:rsidP="001D7C28">
      <w:pPr>
        <w:rPr>
          <w:sz w:val="36"/>
          <w:szCs w:val="36"/>
        </w:rPr>
      </w:pPr>
    </w:p>
    <w:p w14:paraId="22B03940" w14:textId="5D9112AE" w:rsidR="001D7C28" w:rsidRDefault="001D7C28" w:rsidP="001D7C28">
      <w:pPr>
        <w:rPr>
          <w:sz w:val="36"/>
          <w:szCs w:val="36"/>
        </w:rPr>
      </w:pPr>
    </w:p>
    <w:p w14:paraId="21869386" w14:textId="42D64E40" w:rsidR="001D7C28" w:rsidRDefault="001D7C28" w:rsidP="001D7C28">
      <w:pPr>
        <w:rPr>
          <w:sz w:val="36"/>
          <w:szCs w:val="36"/>
        </w:rPr>
      </w:pPr>
    </w:p>
    <w:p w14:paraId="3284CD89" w14:textId="2BCDC3E8" w:rsidR="001D7C28" w:rsidRDefault="001D7C28" w:rsidP="001D7C28">
      <w:pPr>
        <w:rPr>
          <w:sz w:val="36"/>
          <w:szCs w:val="36"/>
        </w:rPr>
      </w:pPr>
    </w:p>
    <w:p w14:paraId="0FE16B88" w14:textId="55E7087C" w:rsidR="001D7C28" w:rsidRDefault="001D7C28" w:rsidP="001D7C28">
      <w:pPr>
        <w:rPr>
          <w:sz w:val="36"/>
          <w:szCs w:val="36"/>
        </w:rPr>
      </w:pPr>
    </w:p>
    <w:p w14:paraId="1B3D7336" w14:textId="1F79A341" w:rsidR="001D7C28" w:rsidRDefault="001D7C28" w:rsidP="001D7C28">
      <w:pPr>
        <w:rPr>
          <w:sz w:val="36"/>
          <w:szCs w:val="36"/>
        </w:rPr>
      </w:pPr>
    </w:p>
    <w:p w14:paraId="7D46F301" w14:textId="2AC284DE" w:rsidR="001D7C28" w:rsidRDefault="00E771FD" w:rsidP="001D7C28">
      <w:pPr>
        <w:rPr>
          <w:sz w:val="36"/>
          <w:szCs w:val="36"/>
        </w:rPr>
      </w:pPr>
      <w:r>
        <w:rPr>
          <w:sz w:val="36"/>
          <w:szCs w:val="36"/>
        </w:rPr>
        <w:t>P.26</w:t>
      </w:r>
    </w:p>
    <w:p w14:paraId="6BF15948" w14:textId="7CE7046F" w:rsidR="001D7C28" w:rsidRDefault="001D7C28" w:rsidP="001D7C28">
      <w:pPr>
        <w:rPr>
          <w:b/>
          <w:sz w:val="36"/>
          <w:szCs w:val="36"/>
          <w:u w:val="single"/>
        </w:rPr>
      </w:pPr>
      <w:r w:rsidRPr="001D7C28">
        <w:rPr>
          <w:b/>
          <w:sz w:val="36"/>
          <w:szCs w:val="36"/>
          <w:u w:val="single"/>
        </w:rPr>
        <w:t>UPLINK CHAIN DIAGRAM</w:t>
      </w:r>
    </w:p>
    <w:p w14:paraId="45A217BA" w14:textId="767508B8" w:rsidR="001D7C28" w:rsidRDefault="001D7C28" w:rsidP="001D7C28">
      <w:pPr>
        <w:rPr>
          <w:b/>
          <w:sz w:val="36"/>
          <w:szCs w:val="36"/>
          <w:u w:val="single"/>
        </w:rPr>
      </w:pPr>
    </w:p>
    <w:p w14:paraId="02DC65FF" w14:textId="5C419185" w:rsidR="001D7C28" w:rsidRDefault="001D7C28" w:rsidP="001D7C28">
      <w:pPr>
        <w:rPr>
          <w:b/>
          <w:sz w:val="36"/>
          <w:szCs w:val="36"/>
          <w:u w:val="single"/>
        </w:rPr>
      </w:pPr>
    </w:p>
    <w:p w14:paraId="5A7889C3" w14:textId="5D49E4A4" w:rsidR="001D7C28" w:rsidRDefault="001D7C28" w:rsidP="001D7C28">
      <w:pPr>
        <w:rPr>
          <w:b/>
          <w:sz w:val="36"/>
          <w:szCs w:val="36"/>
          <w:u w:val="single"/>
        </w:rPr>
      </w:pPr>
    </w:p>
    <w:p w14:paraId="76D54982" w14:textId="1FA10B56" w:rsidR="001D7C28" w:rsidRDefault="001D7C28" w:rsidP="001D7C28">
      <w:pPr>
        <w:rPr>
          <w:b/>
          <w:sz w:val="36"/>
          <w:szCs w:val="36"/>
          <w:u w:val="single"/>
        </w:rPr>
      </w:pPr>
      <w:r>
        <w:rPr>
          <w:b/>
          <w:noProof/>
          <w:sz w:val="36"/>
          <w:szCs w:val="36"/>
          <w:u w:val="single"/>
        </w:rPr>
        <w:lastRenderedPageBreak/>
        <w:drawing>
          <wp:inline distT="0" distB="0" distL="0" distR="0" wp14:anchorId="16DBB068" wp14:editId="2DD8DE73">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03CB677" w14:textId="57BF1D56" w:rsidR="001D7C28" w:rsidRDefault="001D7C28" w:rsidP="001D7C28">
      <w:pPr>
        <w:rPr>
          <w:b/>
          <w:sz w:val="36"/>
          <w:szCs w:val="36"/>
          <w:u w:val="single"/>
        </w:rPr>
      </w:pPr>
    </w:p>
    <w:p w14:paraId="59D55178" w14:textId="67A351A4" w:rsidR="001D7C28" w:rsidRDefault="001D7C28" w:rsidP="001D7C28">
      <w:pPr>
        <w:rPr>
          <w:b/>
          <w:sz w:val="36"/>
          <w:szCs w:val="36"/>
          <w:u w:val="single"/>
        </w:rPr>
      </w:pPr>
    </w:p>
    <w:p w14:paraId="7F7FF3BD" w14:textId="6AB6A0D4" w:rsidR="001D7C28" w:rsidRDefault="001D7C28" w:rsidP="001D7C28">
      <w:pPr>
        <w:rPr>
          <w:b/>
          <w:sz w:val="36"/>
          <w:szCs w:val="36"/>
          <w:u w:val="single"/>
        </w:rPr>
      </w:pPr>
    </w:p>
    <w:p w14:paraId="7B44D8ED" w14:textId="1B42FC3A" w:rsidR="001D7C28" w:rsidRDefault="001D7C28" w:rsidP="001D7C28">
      <w:pPr>
        <w:rPr>
          <w:b/>
          <w:sz w:val="36"/>
          <w:szCs w:val="36"/>
          <w:u w:val="single"/>
        </w:rPr>
      </w:pPr>
    </w:p>
    <w:p w14:paraId="73D307EC" w14:textId="01E3D430" w:rsidR="001D7C28" w:rsidRDefault="001D7C28" w:rsidP="001D7C28">
      <w:pPr>
        <w:rPr>
          <w:b/>
          <w:sz w:val="36"/>
          <w:szCs w:val="36"/>
          <w:u w:val="single"/>
        </w:rPr>
      </w:pPr>
    </w:p>
    <w:p w14:paraId="1C4FD4D6" w14:textId="3DA4CD57" w:rsidR="001D7C28" w:rsidRDefault="001D7C28" w:rsidP="001D7C28">
      <w:pPr>
        <w:rPr>
          <w:b/>
          <w:sz w:val="36"/>
          <w:szCs w:val="36"/>
          <w:u w:val="single"/>
        </w:rPr>
      </w:pPr>
    </w:p>
    <w:p w14:paraId="76666AE7" w14:textId="52201A20" w:rsidR="001D7C28" w:rsidRDefault="001D7C28" w:rsidP="001D7C28">
      <w:pPr>
        <w:rPr>
          <w:b/>
          <w:sz w:val="36"/>
          <w:szCs w:val="36"/>
          <w:u w:val="single"/>
        </w:rPr>
      </w:pPr>
    </w:p>
    <w:p w14:paraId="3497215B" w14:textId="24E770D5" w:rsidR="001D7C28" w:rsidRDefault="001D7C28" w:rsidP="001D7C28">
      <w:pPr>
        <w:rPr>
          <w:b/>
          <w:sz w:val="36"/>
          <w:szCs w:val="36"/>
          <w:u w:val="single"/>
        </w:rPr>
      </w:pPr>
    </w:p>
    <w:p w14:paraId="5DE06DE0" w14:textId="39A1D5EE" w:rsidR="001D7C28" w:rsidRDefault="00E771FD" w:rsidP="001D7C28">
      <w:pPr>
        <w:rPr>
          <w:b/>
          <w:sz w:val="36"/>
          <w:szCs w:val="36"/>
          <w:u w:val="single"/>
        </w:rPr>
      </w:pPr>
      <w:r>
        <w:rPr>
          <w:b/>
          <w:sz w:val="36"/>
          <w:szCs w:val="36"/>
          <w:u w:val="single"/>
        </w:rPr>
        <w:t>P.27</w:t>
      </w:r>
    </w:p>
    <w:p w14:paraId="176E648F" w14:textId="4A3F8E8A" w:rsidR="001D7C28" w:rsidRDefault="001D7C28" w:rsidP="001D7C28">
      <w:pPr>
        <w:rPr>
          <w:b/>
          <w:sz w:val="36"/>
          <w:szCs w:val="36"/>
          <w:u w:val="single"/>
        </w:rPr>
      </w:pPr>
      <w:r>
        <w:rPr>
          <w:b/>
          <w:sz w:val="36"/>
          <w:szCs w:val="36"/>
          <w:u w:val="single"/>
        </w:rPr>
        <w:t>DOWNLINK CHAIN DIAGRAM</w:t>
      </w:r>
    </w:p>
    <w:p w14:paraId="034C2E16" w14:textId="1C90AF54" w:rsidR="001D7C28" w:rsidRDefault="001D7C28" w:rsidP="001D7C28">
      <w:pPr>
        <w:rPr>
          <w:b/>
          <w:sz w:val="36"/>
          <w:szCs w:val="36"/>
          <w:u w:val="single"/>
        </w:rPr>
      </w:pPr>
    </w:p>
    <w:p w14:paraId="75A2D8DF" w14:textId="0366CC11" w:rsidR="001D7C28" w:rsidRDefault="001D7C28" w:rsidP="001D7C28">
      <w:pPr>
        <w:rPr>
          <w:b/>
          <w:sz w:val="36"/>
          <w:szCs w:val="36"/>
          <w:u w:val="single"/>
        </w:rPr>
      </w:pPr>
    </w:p>
    <w:p w14:paraId="19AF4EC4" w14:textId="4AC59D40" w:rsidR="001D7C28" w:rsidRDefault="001D7C28" w:rsidP="001D7C28">
      <w:pPr>
        <w:rPr>
          <w:b/>
          <w:sz w:val="36"/>
          <w:szCs w:val="36"/>
          <w:u w:val="single"/>
        </w:rPr>
      </w:pPr>
      <w:r>
        <w:rPr>
          <w:b/>
          <w:noProof/>
          <w:sz w:val="36"/>
          <w:szCs w:val="36"/>
          <w:u w:val="single"/>
        </w:rPr>
        <w:lastRenderedPageBreak/>
        <w:drawing>
          <wp:inline distT="0" distB="0" distL="0" distR="0" wp14:anchorId="7D939B0F" wp14:editId="0C7069E4">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A2E73CC" w14:textId="031D20E5" w:rsidR="006565E5" w:rsidRDefault="006565E5" w:rsidP="001D7C28">
      <w:pPr>
        <w:rPr>
          <w:b/>
          <w:sz w:val="36"/>
          <w:szCs w:val="36"/>
          <w:u w:val="single"/>
        </w:rPr>
      </w:pPr>
    </w:p>
    <w:p w14:paraId="0F83A51F" w14:textId="48624505" w:rsidR="006565E5" w:rsidRDefault="006565E5" w:rsidP="001D7C28">
      <w:pPr>
        <w:rPr>
          <w:b/>
          <w:sz w:val="36"/>
          <w:szCs w:val="36"/>
          <w:u w:val="single"/>
        </w:rPr>
      </w:pPr>
    </w:p>
    <w:p w14:paraId="7CFEA87B" w14:textId="50926474" w:rsidR="006565E5" w:rsidRDefault="006565E5" w:rsidP="001D7C28">
      <w:pPr>
        <w:rPr>
          <w:b/>
          <w:sz w:val="36"/>
          <w:szCs w:val="36"/>
          <w:u w:val="single"/>
        </w:rPr>
      </w:pPr>
    </w:p>
    <w:p w14:paraId="1B249407" w14:textId="654F9ADF" w:rsidR="006565E5" w:rsidRDefault="006565E5" w:rsidP="001D7C28">
      <w:pPr>
        <w:rPr>
          <w:b/>
          <w:sz w:val="36"/>
          <w:szCs w:val="36"/>
          <w:u w:val="single"/>
        </w:rPr>
      </w:pPr>
    </w:p>
    <w:p w14:paraId="39F53E0B" w14:textId="105A0E75" w:rsidR="006565E5" w:rsidRDefault="006565E5" w:rsidP="001D7C28">
      <w:pPr>
        <w:rPr>
          <w:b/>
          <w:sz w:val="36"/>
          <w:szCs w:val="36"/>
          <w:u w:val="single"/>
        </w:rPr>
      </w:pPr>
    </w:p>
    <w:p w14:paraId="69E9458A" w14:textId="351DB153" w:rsidR="006565E5" w:rsidRDefault="006565E5" w:rsidP="001D7C28">
      <w:pPr>
        <w:rPr>
          <w:b/>
          <w:sz w:val="36"/>
          <w:szCs w:val="36"/>
          <w:u w:val="single"/>
        </w:rPr>
      </w:pPr>
    </w:p>
    <w:p w14:paraId="74E374C3" w14:textId="2FB73E75" w:rsidR="006565E5" w:rsidRDefault="00E771FD" w:rsidP="001D7C28">
      <w:pPr>
        <w:rPr>
          <w:b/>
          <w:sz w:val="36"/>
          <w:szCs w:val="36"/>
          <w:u w:val="single"/>
        </w:rPr>
      </w:pPr>
      <w:r>
        <w:rPr>
          <w:b/>
          <w:sz w:val="36"/>
          <w:szCs w:val="36"/>
          <w:u w:val="single"/>
        </w:rPr>
        <w:t>P.28</w:t>
      </w:r>
    </w:p>
    <w:p w14:paraId="7DF85699" w14:textId="17B14521" w:rsidR="006565E5" w:rsidRDefault="006565E5" w:rsidP="001D7C28">
      <w:pPr>
        <w:rPr>
          <w:b/>
          <w:sz w:val="36"/>
          <w:szCs w:val="36"/>
          <w:u w:val="single"/>
        </w:rPr>
      </w:pPr>
      <w:r>
        <w:rPr>
          <w:b/>
          <w:sz w:val="36"/>
          <w:szCs w:val="36"/>
          <w:u w:val="single"/>
        </w:rPr>
        <w:t>SKY TV &amp; AD FREE TV?</w:t>
      </w:r>
    </w:p>
    <w:p w14:paraId="06B5C681" w14:textId="068CE93B" w:rsidR="006565E5" w:rsidRDefault="006565E5" w:rsidP="001D7C28">
      <w:pPr>
        <w:rPr>
          <w:b/>
          <w:sz w:val="36"/>
          <w:szCs w:val="36"/>
          <w:u w:val="single"/>
        </w:rPr>
      </w:pPr>
    </w:p>
    <w:p w14:paraId="66DC2FE8" w14:textId="79181A48" w:rsidR="006565E5" w:rsidRDefault="006565E5" w:rsidP="001D7C28">
      <w:pPr>
        <w:rPr>
          <w:sz w:val="36"/>
          <w:szCs w:val="36"/>
        </w:rPr>
      </w:pPr>
      <w:r w:rsidRPr="006565E5">
        <w:rPr>
          <w:sz w:val="36"/>
          <w:szCs w:val="36"/>
        </w:rPr>
        <w:t>Th</w:t>
      </w:r>
      <w:r>
        <w:rPr>
          <w:sz w:val="36"/>
          <w:szCs w:val="36"/>
        </w:rPr>
        <w:t>is is a very interesting question that has been talked about for many years. It is a fair and valid question.</w:t>
      </w:r>
    </w:p>
    <w:p w14:paraId="2CB52834" w14:textId="750A9165" w:rsidR="006565E5" w:rsidRDefault="006565E5" w:rsidP="001D7C28">
      <w:pPr>
        <w:rPr>
          <w:sz w:val="36"/>
          <w:szCs w:val="36"/>
        </w:rPr>
      </w:pPr>
      <w:r>
        <w:rPr>
          <w:sz w:val="36"/>
          <w:szCs w:val="36"/>
        </w:rPr>
        <w:t xml:space="preserve">Because Sky TV has paid subscription model where customers are paying monthly as well as Sky Box Office. Many people question if any advertisements should run </w:t>
      </w:r>
      <w:r>
        <w:rPr>
          <w:sz w:val="36"/>
          <w:szCs w:val="36"/>
        </w:rPr>
        <w:lastRenderedPageBreak/>
        <w:t>during a live broadcast, some even question if Sky TV should have adverts at all.</w:t>
      </w:r>
    </w:p>
    <w:p w14:paraId="3178D00B" w14:textId="7BFDEF01" w:rsidR="006565E5" w:rsidRDefault="006565E5" w:rsidP="001D7C28">
      <w:pPr>
        <w:rPr>
          <w:sz w:val="36"/>
          <w:szCs w:val="36"/>
        </w:rPr>
      </w:pPr>
      <w:r>
        <w:rPr>
          <w:sz w:val="36"/>
          <w:szCs w:val="36"/>
        </w:rPr>
        <w:t xml:space="preserve">The simple answer is ‘Yes’, Sky TV can run without adverts. Unlike terrestrial channel ITV who rely on advertising. The BBC is in many people opinion, ‘Corrupt’ because </w:t>
      </w:r>
      <w:r w:rsidR="0008329B">
        <w:rPr>
          <w:sz w:val="36"/>
          <w:szCs w:val="36"/>
        </w:rPr>
        <w:t xml:space="preserve">of various scandals and </w:t>
      </w:r>
      <w:r>
        <w:rPr>
          <w:sz w:val="36"/>
          <w:szCs w:val="36"/>
        </w:rPr>
        <w:t xml:space="preserve">of the TV licencing and the way the authorities </w:t>
      </w:r>
      <w:r w:rsidR="0008329B">
        <w:rPr>
          <w:sz w:val="36"/>
          <w:szCs w:val="36"/>
        </w:rPr>
        <w:t>go after people who have not paid their TV licence as if they have put a bullet through someone’s head. The BBC also receive advertising revenue.</w:t>
      </w:r>
    </w:p>
    <w:p w14:paraId="57C6FF42" w14:textId="545A35D0" w:rsidR="0008329B" w:rsidRDefault="0008329B" w:rsidP="001D7C28">
      <w:pPr>
        <w:rPr>
          <w:sz w:val="36"/>
          <w:szCs w:val="36"/>
        </w:rPr>
      </w:pPr>
      <w:r>
        <w:rPr>
          <w:sz w:val="36"/>
          <w:szCs w:val="36"/>
        </w:rPr>
        <w:t>It can be argued that Sky TV is a business and therefore why shouldn’t it receive revenue from advertising as well. The U.K is a free country to conduct business legally. Ethically is another point altogether.</w:t>
      </w:r>
    </w:p>
    <w:p w14:paraId="24B81EAF" w14:textId="6AC6248E" w:rsidR="00A53A53" w:rsidRDefault="0008329B" w:rsidP="0008329B">
      <w:pPr>
        <w:rPr>
          <w:sz w:val="36"/>
          <w:szCs w:val="36"/>
        </w:rPr>
      </w:pPr>
      <w:r>
        <w:rPr>
          <w:sz w:val="36"/>
          <w:szCs w:val="36"/>
        </w:rPr>
        <w:t>I personally don’t see anything wrong with what Sky TV is doing with regards to advertising. The revenue gives then more financial muscle to take certain events away from the terrestrial channels and also allows Sky TV to buy rights to various sporting events and movies and other entertainment from various parts of the world. With Comcast paying a vast sum to take control of Sky TV, the world of advertisements on a subscription paid broadcaster is set to continue.</w:t>
      </w:r>
    </w:p>
    <w:p w14:paraId="4E75466F" w14:textId="0D2FBF1B" w:rsidR="0008329B" w:rsidRDefault="00E771FD" w:rsidP="0008329B">
      <w:pPr>
        <w:rPr>
          <w:sz w:val="36"/>
          <w:szCs w:val="36"/>
        </w:rPr>
      </w:pPr>
      <w:r>
        <w:rPr>
          <w:sz w:val="36"/>
          <w:szCs w:val="36"/>
        </w:rPr>
        <w:t>P.29)</w:t>
      </w:r>
    </w:p>
    <w:p w14:paraId="3E159D61" w14:textId="7EB5AD1B" w:rsidR="0008329B" w:rsidRDefault="001E6280" w:rsidP="0008329B">
      <w:pPr>
        <w:rPr>
          <w:b/>
          <w:sz w:val="36"/>
          <w:szCs w:val="36"/>
          <w:u w:val="single"/>
        </w:rPr>
      </w:pPr>
      <w:r w:rsidRPr="001E6280">
        <w:rPr>
          <w:b/>
          <w:sz w:val="36"/>
          <w:szCs w:val="36"/>
          <w:u w:val="single"/>
        </w:rPr>
        <w:t>IS SKY NEWS UNBIASED ETHICAL</w:t>
      </w:r>
      <w:r w:rsidR="001534A1">
        <w:rPr>
          <w:b/>
          <w:sz w:val="36"/>
          <w:szCs w:val="36"/>
          <w:u w:val="single"/>
        </w:rPr>
        <w:t>LY</w:t>
      </w:r>
      <w:r w:rsidRPr="001E6280">
        <w:rPr>
          <w:b/>
          <w:sz w:val="36"/>
          <w:szCs w:val="36"/>
          <w:u w:val="single"/>
        </w:rPr>
        <w:t xml:space="preserve"> AND MORALLY CORRECT?</w:t>
      </w:r>
    </w:p>
    <w:p w14:paraId="7E4B1D5C" w14:textId="22B24D3B" w:rsidR="001E6280" w:rsidRDefault="001E6280" w:rsidP="0008329B">
      <w:pPr>
        <w:rPr>
          <w:b/>
          <w:sz w:val="36"/>
          <w:szCs w:val="36"/>
          <w:u w:val="single"/>
        </w:rPr>
      </w:pPr>
    </w:p>
    <w:p w14:paraId="2D499F2F" w14:textId="19D4F93D" w:rsidR="001E6280" w:rsidRDefault="001E6280" w:rsidP="0008329B">
      <w:pPr>
        <w:rPr>
          <w:sz w:val="36"/>
          <w:szCs w:val="36"/>
        </w:rPr>
      </w:pPr>
      <w:r w:rsidRPr="001E6280">
        <w:rPr>
          <w:sz w:val="36"/>
          <w:szCs w:val="36"/>
        </w:rPr>
        <w:lastRenderedPageBreak/>
        <w:t>T</w:t>
      </w:r>
      <w:r>
        <w:rPr>
          <w:sz w:val="36"/>
          <w:szCs w:val="36"/>
        </w:rPr>
        <w:t>his is a another very difficult question to answer because in my opinion it does depend where in the world you ask this question.</w:t>
      </w:r>
    </w:p>
    <w:p w14:paraId="1A6A4EA9" w14:textId="6BF84FB8" w:rsidR="001E6280" w:rsidRDefault="001E6280" w:rsidP="0008329B">
      <w:pPr>
        <w:rPr>
          <w:sz w:val="36"/>
          <w:szCs w:val="36"/>
        </w:rPr>
      </w:pPr>
      <w:r>
        <w:rPr>
          <w:sz w:val="36"/>
          <w:szCs w:val="36"/>
        </w:rPr>
        <w:t>Many would argue that the U.S.A have the best news coverage in the world, some say the U.K, some would say some of the Middle Eastern news channels like Al Jazeera</w:t>
      </w:r>
    </w:p>
    <w:p w14:paraId="729FEB29" w14:textId="7B772C51" w:rsidR="0001535B" w:rsidRDefault="001E6280" w:rsidP="0008329B">
      <w:pPr>
        <w:rPr>
          <w:sz w:val="36"/>
          <w:szCs w:val="36"/>
        </w:rPr>
      </w:pPr>
      <w:r>
        <w:rPr>
          <w:sz w:val="36"/>
          <w:szCs w:val="36"/>
        </w:rPr>
        <w:t>The fact is Comcast which is a U.S.A based company has taken over Sky. To some, the news coverage can be classed as biased towards the U.S and negative to other parts of the world that the</w:t>
      </w:r>
      <w:r w:rsidR="0001535B">
        <w:rPr>
          <w:sz w:val="36"/>
          <w:szCs w:val="36"/>
        </w:rPr>
        <w:t>y are not on good terms with. Therefore, instead of reporting the news in an unbiased way, it is being twisted and manipulated to the United Kingdom viewer and other parts of the world where Sky News is shown and make things favourable towards the U.S</w:t>
      </w:r>
    </w:p>
    <w:p w14:paraId="7B994408" w14:textId="2685835A" w:rsidR="0001535B" w:rsidRDefault="0001535B" w:rsidP="0008329B">
      <w:pPr>
        <w:rPr>
          <w:sz w:val="36"/>
          <w:szCs w:val="36"/>
        </w:rPr>
      </w:pPr>
      <w:r>
        <w:rPr>
          <w:sz w:val="36"/>
          <w:szCs w:val="36"/>
        </w:rPr>
        <w:t>When reporting comes from a natural disaster standpoint, the pictures show everything. From a political point of view when reporting about a country that historically does not get on well with the United States, then it is feasible that the news that is being watched in the U.K</w:t>
      </w:r>
      <w:r w:rsidR="009514F6">
        <w:rPr>
          <w:sz w:val="36"/>
          <w:szCs w:val="36"/>
        </w:rPr>
        <w:t xml:space="preserve"> is not would have been shown if Comcast had not taken over Sky TV. </w:t>
      </w:r>
    </w:p>
    <w:p w14:paraId="6940DB1B" w14:textId="39A8F522" w:rsidR="009514F6" w:rsidRDefault="00E771FD" w:rsidP="0008329B">
      <w:pPr>
        <w:rPr>
          <w:sz w:val="36"/>
          <w:szCs w:val="36"/>
        </w:rPr>
      </w:pPr>
      <w:r>
        <w:rPr>
          <w:sz w:val="36"/>
          <w:szCs w:val="36"/>
        </w:rPr>
        <w:t>P.30)</w:t>
      </w:r>
    </w:p>
    <w:p w14:paraId="2F94F565" w14:textId="188B5AD8" w:rsidR="00780AE6" w:rsidRDefault="009514F6" w:rsidP="0008329B">
      <w:pPr>
        <w:rPr>
          <w:b/>
          <w:sz w:val="44"/>
          <w:szCs w:val="44"/>
          <w:u w:val="single"/>
        </w:rPr>
      </w:pPr>
      <w:r>
        <w:rPr>
          <w:sz w:val="36"/>
          <w:szCs w:val="36"/>
        </w:rPr>
        <w:t xml:space="preserve">                 </w:t>
      </w:r>
      <w:r w:rsidR="00780AE6" w:rsidRPr="00780AE6">
        <w:rPr>
          <w:b/>
          <w:sz w:val="44"/>
          <w:szCs w:val="44"/>
          <w:u w:val="single"/>
        </w:rPr>
        <w:t xml:space="preserve">Sky TV’s: </w:t>
      </w:r>
      <w:r w:rsidRPr="00780AE6">
        <w:rPr>
          <w:b/>
          <w:sz w:val="44"/>
          <w:szCs w:val="44"/>
          <w:u w:val="single"/>
        </w:rPr>
        <w:t xml:space="preserve"> INTERNAL</w:t>
      </w:r>
      <w:r w:rsidR="00780AE6" w:rsidRPr="00780AE6">
        <w:rPr>
          <w:b/>
          <w:sz w:val="44"/>
          <w:szCs w:val="44"/>
          <w:u w:val="single"/>
        </w:rPr>
        <w:t xml:space="preserve"> ENVIRONMENT</w:t>
      </w:r>
      <w:r w:rsidRPr="00780AE6">
        <w:rPr>
          <w:b/>
          <w:sz w:val="44"/>
          <w:szCs w:val="44"/>
          <w:u w:val="single"/>
        </w:rPr>
        <w:t xml:space="preserve"> </w:t>
      </w:r>
    </w:p>
    <w:p w14:paraId="3528CF7C" w14:textId="79AC98AB" w:rsidR="00780AE6" w:rsidRDefault="00780AE6" w:rsidP="0008329B">
      <w:pPr>
        <w:rPr>
          <w:b/>
          <w:sz w:val="44"/>
          <w:szCs w:val="44"/>
          <w:u w:val="single"/>
        </w:rPr>
      </w:pPr>
    </w:p>
    <w:p w14:paraId="0D6C5EA2" w14:textId="77777777" w:rsidR="00780AE6" w:rsidRDefault="00780AE6" w:rsidP="00780AE6">
      <w:pPr>
        <w:rPr>
          <w:b/>
          <w:sz w:val="44"/>
          <w:szCs w:val="44"/>
          <w:u w:val="single"/>
        </w:rPr>
      </w:pPr>
      <w:r>
        <w:rPr>
          <w:sz w:val="36"/>
          <w:szCs w:val="36"/>
        </w:rPr>
        <w:t xml:space="preserve">                                  </w:t>
      </w:r>
      <w:r w:rsidRPr="00376932">
        <w:rPr>
          <w:b/>
          <w:sz w:val="44"/>
          <w:szCs w:val="44"/>
          <w:u w:val="single"/>
        </w:rPr>
        <w:t>THEORY SECTION</w:t>
      </w:r>
    </w:p>
    <w:p w14:paraId="1177140B" w14:textId="77777777" w:rsidR="00780AE6" w:rsidRDefault="00780AE6" w:rsidP="00780AE6">
      <w:pPr>
        <w:rPr>
          <w:b/>
          <w:sz w:val="44"/>
          <w:szCs w:val="44"/>
          <w:u w:val="single"/>
        </w:rPr>
      </w:pPr>
      <w:r>
        <w:rPr>
          <w:b/>
          <w:sz w:val="44"/>
          <w:szCs w:val="44"/>
          <w:u w:val="single"/>
        </w:rPr>
        <w:t>SWOT ANALYSIS: (Sky TV UK)</w:t>
      </w:r>
    </w:p>
    <w:p w14:paraId="20489D66" w14:textId="77777777" w:rsidR="00780AE6" w:rsidRDefault="00780AE6" w:rsidP="00780AE6">
      <w:pPr>
        <w:rPr>
          <w:b/>
          <w:sz w:val="44"/>
          <w:szCs w:val="44"/>
          <w:u w:val="single"/>
        </w:rPr>
      </w:pPr>
    </w:p>
    <w:p w14:paraId="1CCB1CC3" w14:textId="77777777" w:rsidR="00780AE6" w:rsidRDefault="00780AE6" w:rsidP="00780AE6">
      <w:pPr>
        <w:rPr>
          <w:b/>
          <w:sz w:val="36"/>
          <w:szCs w:val="36"/>
        </w:rPr>
      </w:pPr>
      <w:r w:rsidRPr="00376932">
        <w:rPr>
          <w:b/>
          <w:sz w:val="36"/>
          <w:szCs w:val="36"/>
        </w:rPr>
        <w:t>STRENGHTS:</w:t>
      </w:r>
      <w:r>
        <w:rPr>
          <w:b/>
          <w:sz w:val="36"/>
          <w:szCs w:val="36"/>
        </w:rPr>
        <w:t xml:space="preserve"> </w:t>
      </w:r>
    </w:p>
    <w:p w14:paraId="371B1BFD" w14:textId="77777777" w:rsidR="00780AE6" w:rsidRDefault="00780AE6" w:rsidP="00780AE6">
      <w:pPr>
        <w:rPr>
          <w:b/>
          <w:sz w:val="36"/>
          <w:szCs w:val="36"/>
        </w:rPr>
      </w:pPr>
      <w:r>
        <w:rPr>
          <w:b/>
          <w:sz w:val="36"/>
          <w:szCs w:val="36"/>
        </w:rPr>
        <w:t xml:space="preserve">                        Innovative Product Design</w:t>
      </w:r>
    </w:p>
    <w:p w14:paraId="260D86C3" w14:textId="77777777" w:rsidR="00780AE6" w:rsidRDefault="00780AE6" w:rsidP="00780AE6">
      <w:pPr>
        <w:rPr>
          <w:b/>
          <w:sz w:val="36"/>
          <w:szCs w:val="36"/>
        </w:rPr>
      </w:pPr>
      <w:r>
        <w:rPr>
          <w:b/>
          <w:sz w:val="36"/>
          <w:szCs w:val="36"/>
        </w:rPr>
        <w:t xml:space="preserve">                        Brand Awareness (Global)</w:t>
      </w:r>
    </w:p>
    <w:p w14:paraId="6FF7B61D" w14:textId="77777777" w:rsidR="00780AE6" w:rsidRDefault="00780AE6" w:rsidP="00780AE6">
      <w:pPr>
        <w:rPr>
          <w:b/>
          <w:sz w:val="36"/>
          <w:szCs w:val="36"/>
        </w:rPr>
      </w:pPr>
      <w:r>
        <w:rPr>
          <w:b/>
          <w:sz w:val="36"/>
          <w:szCs w:val="36"/>
        </w:rPr>
        <w:t xml:space="preserve">                        High Quality Content on All Channels </w:t>
      </w:r>
    </w:p>
    <w:p w14:paraId="0D12571F" w14:textId="77777777" w:rsidR="00780AE6" w:rsidRDefault="00780AE6" w:rsidP="00780AE6">
      <w:pPr>
        <w:rPr>
          <w:b/>
          <w:sz w:val="36"/>
          <w:szCs w:val="36"/>
        </w:rPr>
      </w:pPr>
      <w:r>
        <w:rPr>
          <w:b/>
          <w:sz w:val="36"/>
          <w:szCs w:val="36"/>
        </w:rPr>
        <w:t xml:space="preserve">                        High Quality Customer Service</w:t>
      </w:r>
    </w:p>
    <w:p w14:paraId="13A4F8FC" w14:textId="77777777" w:rsidR="00780AE6" w:rsidRDefault="00780AE6" w:rsidP="00780AE6">
      <w:pPr>
        <w:rPr>
          <w:b/>
          <w:sz w:val="36"/>
          <w:szCs w:val="36"/>
        </w:rPr>
      </w:pPr>
      <w:r>
        <w:rPr>
          <w:b/>
          <w:sz w:val="36"/>
          <w:szCs w:val="36"/>
        </w:rPr>
        <w:t xml:space="preserve">                        Professional Engineers and Installers</w:t>
      </w:r>
    </w:p>
    <w:p w14:paraId="3AF0A248" w14:textId="77777777" w:rsidR="00780AE6" w:rsidRDefault="00780AE6" w:rsidP="00780AE6">
      <w:pPr>
        <w:rPr>
          <w:b/>
          <w:sz w:val="36"/>
          <w:szCs w:val="36"/>
        </w:rPr>
      </w:pPr>
      <w:r>
        <w:rPr>
          <w:b/>
          <w:sz w:val="36"/>
          <w:szCs w:val="36"/>
        </w:rPr>
        <w:t xml:space="preserve">                         Satellite marketplace domination</w:t>
      </w:r>
    </w:p>
    <w:p w14:paraId="3C8E699E" w14:textId="77777777" w:rsidR="00780AE6" w:rsidRDefault="00780AE6" w:rsidP="00780AE6">
      <w:pPr>
        <w:rPr>
          <w:b/>
          <w:sz w:val="36"/>
          <w:szCs w:val="36"/>
        </w:rPr>
      </w:pPr>
      <w:r>
        <w:rPr>
          <w:b/>
          <w:sz w:val="36"/>
          <w:szCs w:val="36"/>
        </w:rPr>
        <w:t xml:space="preserve">                         Customer Retention Rate</w:t>
      </w:r>
    </w:p>
    <w:p w14:paraId="3E76947C" w14:textId="662B3AD4" w:rsidR="00780AE6" w:rsidRDefault="00780AE6" w:rsidP="00780AE6">
      <w:pPr>
        <w:rPr>
          <w:b/>
          <w:sz w:val="36"/>
          <w:szCs w:val="36"/>
        </w:rPr>
      </w:pPr>
      <w:r>
        <w:rPr>
          <w:b/>
          <w:sz w:val="36"/>
          <w:szCs w:val="36"/>
        </w:rPr>
        <w:t xml:space="preserve">                         Increase of Pay Per View on major Boxing Fights resulting in recent years, the highest paid sports stars worldwide in Manny Pacquiao, Anthony Joshua, Conor McGregor and the king of Pay Per View numbers globally Floyd ‘Money’ Mayweather. </w:t>
      </w:r>
    </w:p>
    <w:p w14:paraId="237CB26E" w14:textId="01D5F085" w:rsidR="00780AE6" w:rsidRDefault="00780AE6" w:rsidP="00780AE6">
      <w:pPr>
        <w:rPr>
          <w:b/>
          <w:sz w:val="36"/>
          <w:szCs w:val="36"/>
        </w:rPr>
      </w:pPr>
    </w:p>
    <w:p w14:paraId="1BCA5A08" w14:textId="77777777" w:rsidR="00780AE6" w:rsidRDefault="00780AE6" w:rsidP="00780AE6">
      <w:pPr>
        <w:rPr>
          <w:b/>
          <w:sz w:val="36"/>
          <w:szCs w:val="36"/>
        </w:rPr>
      </w:pPr>
    </w:p>
    <w:p w14:paraId="6067422E" w14:textId="77777777" w:rsidR="00780AE6" w:rsidRDefault="00780AE6" w:rsidP="00780AE6">
      <w:pPr>
        <w:rPr>
          <w:b/>
          <w:sz w:val="36"/>
          <w:szCs w:val="36"/>
        </w:rPr>
      </w:pPr>
    </w:p>
    <w:p w14:paraId="0B9C3BE5" w14:textId="4E4D1196" w:rsidR="00780AE6" w:rsidRDefault="00E771FD" w:rsidP="00780AE6">
      <w:pPr>
        <w:rPr>
          <w:b/>
          <w:sz w:val="36"/>
          <w:szCs w:val="36"/>
        </w:rPr>
      </w:pPr>
      <w:r>
        <w:rPr>
          <w:b/>
          <w:sz w:val="36"/>
          <w:szCs w:val="36"/>
        </w:rPr>
        <w:t>P.31)</w:t>
      </w:r>
    </w:p>
    <w:p w14:paraId="4794FF91" w14:textId="7462C13D" w:rsidR="00780AE6" w:rsidRDefault="00780AE6" w:rsidP="00780AE6">
      <w:pPr>
        <w:rPr>
          <w:b/>
          <w:sz w:val="36"/>
          <w:szCs w:val="36"/>
        </w:rPr>
      </w:pPr>
      <w:r>
        <w:rPr>
          <w:b/>
          <w:sz w:val="36"/>
          <w:szCs w:val="36"/>
        </w:rPr>
        <w:t>WEAKNESS:</w:t>
      </w:r>
    </w:p>
    <w:p w14:paraId="3A1D40F5" w14:textId="77777777" w:rsidR="00780AE6" w:rsidRDefault="00780AE6" w:rsidP="00780AE6">
      <w:pPr>
        <w:rPr>
          <w:b/>
          <w:sz w:val="36"/>
          <w:szCs w:val="36"/>
        </w:rPr>
      </w:pPr>
      <w:r>
        <w:rPr>
          <w:b/>
          <w:sz w:val="36"/>
          <w:szCs w:val="36"/>
        </w:rPr>
        <w:t xml:space="preserve">                        The Switch rate of 30% of Sky customers that   are currently on SKY HD</w:t>
      </w:r>
    </w:p>
    <w:p w14:paraId="0F51C455" w14:textId="77777777" w:rsidR="00780AE6" w:rsidRDefault="00780AE6" w:rsidP="00780AE6">
      <w:pPr>
        <w:rPr>
          <w:b/>
          <w:sz w:val="36"/>
          <w:szCs w:val="36"/>
        </w:rPr>
      </w:pPr>
      <w:r>
        <w:rPr>
          <w:b/>
          <w:sz w:val="36"/>
          <w:szCs w:val="36"/>
        </w:rPr>
        <w:t xml:space="preserve">                         Subscription rates remain seasonal</w:t>
      </w:r>
    </w:p>
    <w:p w14:paraId="4EE5B5BD" w14:textId="77777777" w:rsidR="00780AE6" w:rsidRDefault="00780AE6" w:rsidP="00780AE6">
      <w:pPr>
        <w:rPr>
          <w:b/>
          <w:sz w:val="36"/>
          <w:szCs w:val="36"/>
        </w:rPr>
      </w:pPr>
      <w:r>
        <w:rPr>
          <w:b/>
          <w:sz w:val="36"/>
          <w:szCs w:val="36"/>
        </w:rPr>
        <w:t xml:space="preserve">                         Competitors Offering Similar Live Events</w:t>
      </w:r>
    </w:p>
    <w:p w14:paraId="5D79EABA" w14:textId="77777777" w:rsidR="00780AE6" w:rsidRDefault="00780AE6" w:rsidP="00780AE6">
      <w:pPr>
        <w:rPr>
          <w:b/>
          <w:sz w:val="36"/>
          <w:szCs w:val="36"/>
        </w:rPr>
      </w:pPr>
      <w:r>
        <w:rPr>
          <w:b/>
          <w:sz w:val="36"/>
          <w:szCs w:val="36"/>
        </w:rPr>
        <w:lastRenderedPageBreak/>
        <w:t xml:space="preserve">                         Overall Satellite Competition</w:t>
      </w:r>
    </w:p>
    <w:p w14:paraId="292EBDF5" w14:textId="77777777" w:rsidR="00780AE6" w:rsidRDefault="00780AE6" w:rsidP="00780AE6">
      <w:pPr>
        <w:rPr>
          <w:b/>
          <w:sz w:val="36"/>
          <w:szCs w:val="36"/>
        </w:rPr>
      </w:pPr>
      <w:r>
        <w:rPr>
          <w:b/>
          <w:sz w:val="36"/>
          <w:szCs w:val="36"/>
        </w:rPr>
        <w:t xml:space="preserve">                         Weather systems and patterns</w:t>
      </w:r>
    </w:p>
    <w:p w14:paraId="013A386C" w14:textId="77777777" w:rsidR="00780AE6" w:rsidRDefault="00780AE6" w:rsidP="00780AE6">
      <w:pPr>
        <w:rPr>
          <w:b/>
          <w:sz w:val="36"/>
          <w:szCs w:val="36"/>
        </w:rPr>
      </w:pPr>
      <w:r>
        <w:rPr>
          <w:b/>
          <w:sz w:val="36"/>
          <w:szCs w:val="36"/>
        </w:rPr>
        <w:t xml:space="preserve">                         Volcano Eruption causing volcanic Ash Clouds </w:t>
      </w:r>
    </w:p>
    <w:p w14:paraId="31934799" w14:textId="77777777" w:rsidR="00780AE6" w:rsidRDefault="00780AE6" w:rsidP="00780AE6">
      <w:pPr>
        <w:rPr>
          <w:b/>
          <w:sz w:val="36"/>
          <w:szCs w:val="36"/>
        </w:rPr>
      </w:pPr>
      <w:r>
        <w:rPr>
          <w:b/>
          <w:sz w:val="36"/>
          <w:szCs w:val="36"/>
        </w:rPr>
        <w:t xml:space="preserve">                         Hackers in the Technology space</w:t>
      </w:r>
    </w:p>
    <w:p w14:paraId="7A2E938B" w14:textId="77777777" w:rsidR="00780AE6" w:rsidRDefault="00780AE6" w:rsidP="00780AE6">
      <w:pPr>
        <w:rPr>
          <w:b/>
          <w:sz w:val="36"/>
          <w:szCs w:val="36"/>
        </w:rPr>
      </w:pPr>
      <w:r>
        <w:rPr>
          <w:b/>
          <w:sz w:val="36"/>
          <w:szCs w:val="36"/>
        </w:rPr>
        <w:t xml:space="preserve">                         Fraudulent Encryption Keys</w:t>
      </w:r>
    </w:p>
    <w:p w14:paraId="67DF3477" w14:textId="77777777" w:rsidR="00780AE6" w:rsidRDefault="00780AE6" w:rsidP="00780AE6">
      <w:pPr>
        <w:rPr>
          <w:b/>
          <w:sz w:val="36"/>
          <w:szCs w:val="36"/>
        </w:rPr>
      </w:pPr>
      <w:r>
        <w:rPr>
          <w:b/>
          <w:sz w:val="36"/>
          <w:szCs w:val="36"/>
        </w:rPr>
        <w:t xml:space="preserve">                         Bidding Wars Between Rival Channels </w:t>
      </w:r>
    </w:p>
    <w:p w14:paraId="78ECB04A" w14:textId="77777777" w:rsidR="00780AE6" w:rsidRDefault="00780AE6" w:rsidP="00780AE6">
      <w:pPr>
        <w:rPr>
          <w:b/>
          <w:sz w:val="36"/>
          <w:szCs w:val="36"/>
        </w:rPr>
      </w:pPr>
      <w:r>
        <w:rPr>
          <w:b/>
          <w:sz w:val="36"/>
          <w:szCs w:val="36"/>
        </w:rPr>
        <w:t xml:space="preserve">                          </w:t>
      </w:r>
    </w:p>
    <w:p w14:paraId="2F6A789C" w14:textId="77777777" w:rsidR="00780AE6" w:rsidRDefault="00780AE6" w:rsidP="00780AE6">
      <w:pPr>
        <w:rPr>
          <w:b/>
          <w:sz w:val="36"/>
          <w:szCs w:val="36"/>
        </w:rPr>
      </w:pPr>
      <w:r>
        <w:rPr>
          <w:b/>
          <w:sz w:val="36"/>
          <w:szCs w:val="36"/>
        </w:rPr>
        <w:t xml:space="preserve">OPPORTUNITIES:                               </w:t>
      </w:r>
    </w:p>
    <w:p w14:paraId="3138E9C0" w14:textId="77777777" w:rsidR="00780AE6" w:rsidRDefault="00780AE6" w:rsidP="00780AE6">
      <w:pPr>
        <w:rPr>
          <w:b/>
          <w:sz w:val="36"/>
          <w:szCs w:val="36"/>
        </w:rPr>
      </w:pPr>
    </w:p>
    <w:p w14:paraId="2B6ABE29" w14:textId="394FEF9D" w:rsidR="00780AE6" w:rsidRDefault="00780AE6" w:rsidP="00780AE6">
      <w:pPr>
        <w:rPr>
          <w:b/>
          <w:sz w:val="36"/>
          <w:szCs w:val="36"/>
        </w:rPr>
      </w:pPr>
      <w:r>
        <w:rPr>
          <w:b/>
          <w:sz w:val="36"/>
          <w:szCs w:val="36"/>
        </w:rPr>
        <w:t xml:space="preserve">                               Bring Existing Customer base to Sky Digital</w:t>
      </w:r>
    </w:p>
    <w:p w14:paraId="390E01E3" w14:textId="77777777" w:rsidR="00780AE6" w:rsidRDefault="00780AE6" w:rsidP="00780AE6">
      <w:pPr>
        <w:rPr>
          <w:b/>
          <w:sz w:val="36"/>
          <w:szCs w:val="36"/>
        </w:rPr>
      </w:pPr>
      <w:r>
        <w:rPr>
          <w:b/>
          <w:sz w:val="36"/>
          <w:szCs w:val="36"/>
        </w:rPr>
        <w:t xml:space="preserve">                               More Opportunities for Global Expansion</w:t>
      </w:r>
    </w:p>
    <w:p w14:paraId="696B36E2" w14:textId="77777777" w:rsidR="00780AE6" w:rsidRDefault="00780AE6" w:rsidP="00780AE6">
      <w:pPr>
        <w:rPr>
          <w:b/>
          <w:sz w:val="36"/>
          <w:szCs w:val="36"/>
        </w:rPr>
      </w:pPr>
      <w:r>
        <w:rPr>
          <w:b/>
          <w:sz w:val="36"/>
          <w:szCs w:val="36"/>
        </w:rPr>
        <w:t xml:space="preserve">                               Freelance Live News &amp; Live Sport Coverage</w:t>
      </w:r>
    </w:p>
    <w:p w14:paraId="512558A3" w14:textId="77777777" w:rsidR="00780AE6" w:rsidRDefault="00780AE6" w:rsidP="00780AE6">
      <w:pPr>
        <w:rPr>
          <w:b/>
          <w:sz w:val="36"/>
          <w:szCs w:val="36"/>
        </w:rPr>
      </w:pPr>
      <w:r>
        <w:rPr>
          <w:b/>
          <w:sz w:val="36"/>
          <w:szCs w:val="36"/>
        </w:rPr>
        <w:t xml:space="preserve">                               Rapid Increase in Technology</w:t>
      </w:r>
    </w:p>
    <w:p w14:paraId="20C64B92" w14:textId="77777777" w:rsidR="00780AE6" w:rsidRDefault="00780AE6" w:rsidP="00780AE6">
      <w:pPr>
        <w:rPr>
          <w:b/>
          <w:sz w:val="36"/>
          <w:szCs w:val="36"/>
        </w:rPr>
      </w:pPr>
      <w:r>
        <w:rPr>
          <w:b/>
          <w:sz w:val="36"/>
          <w:szCs w:val="36"/>
        </w:rPr>
        <w:t xml:space="preserve">                               Incredible rise of Social Media platforms</w:t>
      </w:r>
    </w:p>
    <w:p w14:paraId="2B33F8C7" w14:textId="3AAA1EC2" w:rsidR="00780AE6" w:rsidRDefault="00780AE6" w:rsidP="00780AE6">
      <w:pPr>
        <w:rPr>
          <w:b/>
          <w:sz w:val="36"/>
          <w:szCs w:val="36"/>
        </w:rPr>
      </w:pPr>
    </w:p>
    <w:p w14:paraId="0778C788" w14:textId="77777777" w:rsidR="00780AE6" w:rsidRDefault="00780AE6" w:rsidP="00780AE6">
      <w:pPr>
        <w:rPr>
          <w:b/>
          <w:sz w:val="36"/>
          <w:szCs w:val="36"/>
        </w:rPr>
      </w:pPr>
    </w:p>
    <w:p w14:paraId="6D69C30B" w14:textId="77D4244E" w:rsidR="00780AE6" w:rsidRDefault="00E771FD" w:rsidP="0008329B">
      <w:pPr>
        <w:rPr>
          <w:b/>
          <w:sz w:val="44"/>
          <w:szCs w:val="44"/>
          <w:u w:val="single"/>
        </w:rPr>
      </w:pPr>
      <w:r>
        <w:rPr>
          <w:b/>
          <w:sz w:val="44"/>
          <w:szCs w:val="44"/>
          <w:u w:val="single"/>
        </w:rPr>
        <w:t>P.32)</w:t>
      </w:r>
    </w:p>
    <w:p w14:paraId="5B7C52DB" w14:textId="77777777" w:rsidR="00780AE6" w:rsidRPr="00BC05E0" w:rsidRDefault="00780AE6" w:rsidP="00780AE6">
      <w:pPr>
        <w:rPr>
          <w:b/>
          <w:sz w:val="36"/>
          <w:szCs w:val="36"/>
        </w:rPr>
      </w:pPr>
      <w:r w:rsidRPr="00BC05E0">
        <w:rPr>
          <w:b/>
          <w:sz w:val="36"/>
          <w:szCs w:val="36"/>
        </w:rPr>
        <w:t>THREATS:</w:t>
      </w:r>
    </w:p>
    <w:p w14:paraId="4B838AFA" w14:textId="77777777" w:rsidR="00780AE6" w:rsidRDefault="00780AE6" w:rsidP="00780AE6">
      <w:pPr>
        <w:rPr>
          <w:b/>
          <w:sz w:val="36"/>
          <w:szCs w:val="36"/>
        </w:rPr>
      </w:pPr>
      <w:r>
        <w:rPr>
          <w:b/>
          <w:sz w:val="36"/>
          <w:szCs w:val="36"/>
        </w:rPr>
        <w:t xml:space="preserve">                 Free to Air Channels</w:t>
      </w:r>
    </w:p>
    <w:p w14:paraId="1077767C" w14:textId="77777777" w:rsidR="00780AE6" w:rsidRDefault="00780AE6" w:rsidP="00780AE6">
      <w:pPr>
        <w:rPr>
          <w:b/>
          <w:sz w:val="36"/>
          <w:szCs w:val="36"/>
        </w:rPr>
      </w:pPr>
      <w:r>
        <w:rPr>
          <w:b/>
          <w:sz w:val="36"/>
          <w:szCs w:val="36"/>
        </w:rPr>
        <w:t xml:space="preserve">                 OFCOM Regulator and Possible New Regulations</w:t>
      </w:r>
    </w:p>
    <w:p w14:paraId="52092878" w14:textId="77777777" w:rsidR="00780AE6" w:rsidRDefault="00780AE6" w:rsidP="00780AE6">
      <w:pPr>
        <w:rPr>
          <w:b/>
          <w:sz w:val="36"/>
          <w:szCs w:val="36"/>
        </w:rPr>
      </w:pPr>
      <w:r>
        <w:rPr>
          <w:b/>
          <w:sz w:val="36"/>
          <w:szCs w:val="36"/>
        </w:rPr>
        <w:t xml:space="preserve">                 Possible Live Feed Regulation </w:t>
      </w:r>
    </w:p>
    <w:p w14:paraId="446270FD" w14:textId="77777777" w:rsidR="00780AE6" w:rsidRDefault="00780AE6" w:rsidP="00780AE6">
      <w:pPr>
        <w:rPr>
          <w:b/>
          <w:sz w:val="36"/>
          <w:szCs w:val="36"/>
        </w:rPr>
      </w:pPr>
      <w:r>
        <w:rPr>
          <w:b/>
          <w:sz w:val="36"/>
          <w:szCs w:val="36"/>
        </w:rPr>
        <w:t xml:space="preserve">                 News Flash on Social Media and social Apps</w:t>
      </w:r>
    </w:p>
    <w:p w14:paraId="0F957B3F" w14:textId="599EB5A5" w:rsidR="00780AE6" w:rsidRDefault="00780AE6" w:rsidP="00780AE6">
      <w:pPr>
        <w:rPr>
          <w:b/>
          <w:sz w:val="36"/>
          <w:szCs w:val="36"/>
        </w:rPr>
      </w:pPr>
      <w:r>
        <w:rPr>
          <w:b/>
          <w:sz w:val="36"/>
          <w:szCs w:val="36"/>
        </w:rPr>
        <w:lastRenderedPageBreak/>
        <w:t xml:space="preserve">                 The so called ‘Fake News’ </w:t>
      </w:r>
    </w:p>
    <w:p w14:paraId="38AB4FD6" w14:textId="1F2296DE" w:rsidR="00C02E71" w:rsidRDefault="00C02E71" w:rsidP="00780AE6">
      <w:pPr>
        <w:rPr>
          <w:b/>
          <w:sz w:val="36"/>
          <w:szCs w:val="36"/>
        </w:rPr>
      </w:pPr>
    </w:p>
    <w:p w14:paraId="0D027920" w14:textId="32ED7620" w:rsidR="00C02E71" w:rsidRDefault="00C02E71" w:rsidP="00780AE6">
      <w:pPr>
        <w:rPr>
          <w:b/>
          <w:sz w:val="36"/>
          <w:szCs w:val="36"/>
        </w:rPr>
      </w:pPr>
    </w:p>
    <w:p w14:paraId="5AD977A0" w14:textId="63CF1255" w:rsidR="00C02E71" w:rsidRDefault="00C02E71" w:rsidP="00780AE6">
      <w:pPr>
        <w:rPr>
          <w:b/>
          <w:sz w:val="36"/>
          <w:szCs w:val="36"/>
        </w:rPr>
      </w:pPr>
    </w:p>
    <w:p w14:paraId="19FF4596" w14:textId="711D44E2" w:rsidR="00C02E71" w:rsidRDefault="00C02E71" w:rsidP="00780AE6">
      <w:pPr>
        <w:rPr>
          <w:b/>
          <w:sz w:val="36"/>
          <w:szCs w:val="36"/>
        </w:rPr>
      </w:pPr>
    </w:p>
    <w:p w14:paraId="0AE8978D" w14:textId="180AC308" w:rsidR="00C02E71" w:rsidRDefault="00C02E71" w:rsidP="00780AE6">
      <w:pPr>
        <w:rPr>
          <w:b/>
          <w:sz w:val="36"/>
          <w:szCs w:val="36"/>
        </w:rPr>
      </w:pPr>
    </w:p>
    <w:p w14:paraId="6FE8D655" w14:textId="52735F35" w:rsidR="00C02E71" w:rsidRDefault="00C02E71" w:rsidP="00780AE6">
      <w:pPr>
        <w:rPr>
          <w:b/>
          <w:sz w:val="36"/>
          <w:szCs w:val="36"/>
        </w:rPr>
      </w:pPr>
    </w:p>
    <w:p w14:paraId="2F18567C" w14:textId="53BAB1E8" w:rsidR="00C02E71" w:rsidRDefault="00C02E71" w:rsidP="00780AE6">
      <w:pPr>
        <w:rPr>
          <w:b/>
          <w:sz w:val="36"/>
          <w:szCs w:val="36"/>
        </w:rPr>
      </w:pPr>
    </w:p>
    <w:p w14:paraId="3C47E979" w14:textId="2DD498C8" w:rsidR="00C02E71" w:rsidRDefault="00C02E71" w:rsidP="00780AE6">
      <w:pPr>
        <w:rPr>
          <w:b/>
          <w:sz w:val="36"/>
          <w:szCs w:val="36"/>
        </w:rPr>
      </w:pPr>
    </w:p>
    <w:p w14:paraId="4FF5F19E" w14:textId="294326BF" w:rsidR="00C02E71" w:rsidRDefault="00C02E71" w:rsidP="00780AE6">
      <w:pPr>
        <w:rPr>
          <w:b/>
          <w:sz w:val="36"/>
          <w:szCs w:val="36"/>
        </w:rPr>
      </w:pPr>
    </w:p>
    <w:p w14:paraId="103239E4" w14:textId="71E3A4C2" w:rsidR="00C02E71" w:rsidRDefault="00C02E71" w:rsidP="00780AE6">
      <w:pPr>
        <w:rPr>
          <w:b/>
          <w:sz w:val="36"/>
          <w:szCs w:val="36"/>
        </w:rPr>
      </w:pPr>
    </w:p>
    <w:p w14:paraId="4534AAE0" w14:textId="108C2BB8" w:rsidR="00C02E71" w:rsidRDefault="00C02E71" w:rsidP="00780AE6">
      <w:pPr>
        <w:rPr>
          <w:b/>
          <w:sz w:val="36"/>
          <w:szCs w:val="36"/>
        </w:rPr>
      </w:pPr>
    </w:p>
    <w:p w14:paraId="6C75EB3D" w14:textId="02CE6240" w:rsidR="00C02E71" w:rsidRDefault="00C02E71" w:rsidP="00780AE6">
      <w:pPr>
        <w:rPr>
          <w:b/>
          <w:sz w:val="36"/>
          <w:szCs w:val="36"/>
        </w:rPr>
      </w:pPr>
    </w:p>
    <w:p w14:paraId="429BD1B2" w14:textId="6EC86617" w:rsidR="00C02E71" w:rsidRDefault="00C02E71" w:rsidP="00780AE6">
      <w:pPr>
        <w:rPr>
          <w:b/>
          <w:sz w:val="36"/>
          <w:szCs w:val="36"/>
        </w:rPr>
      </w:pPr>
    </w:p>
    <w:p w14:paraId="19017BB1" w14:textId="68F2E82D" w:rsidR="00C02E71" w:rsidRDefault="00C02E71" w:rsidP="00780AE6">
      <w:pPr>
        <w:rPr>
          <w:b/>
          <w:sz w:val="36"/>
          <w:szCs w:val="36"/>
        </w:rPr>
      </w:pPr>
    </w:p>
    <w:p w14:paraId="1EBCBE3D" w14:textId="77777777" w:rsidR="00424E99" w:rsidRDefault="00424E99" w:rsidP="00780AE6">
      <w:pPr>
        <w:rPr>
          <w:b/>
          <w:sz w:val="36"/>
          <w:szCs w:val="36"/>
        </w:rPr>
      </w:pPr>
    </w:p>
    <w:p w14:paraId="70FED3A3" w14:textId="77777777" w:rsidR="00424E99" w:rsidRDefault="00424E99" w:rsidP="00780AE6">
      <w:pPr>
        <w:rPr>
          <w:b/>
          <w:sz w:val="36"/>
          <w:szCs w:val="36"/>
        </w:rPr>
      </w:pPr>
    </w:p>
    <w:p w14:paraId="4A6279C7" w14:textId="77777777" w:rsidR="00424E99" w:rsidRDefault="00424E99" w:rsidP="00780AE6">
      <w:pPr>
        <w:rPr>
          <w:b/>
          <w:sz w:val="36"/>
          <w:szCs w:val="36"/>
        </w:rPr>
      </w:pPr>
    </w:p>
    <w:p w14:paraId="2F33B8DF" w14:textId="77777777" w:rsidR="00424E99" w:rsidRDefault="00424E99" w:rsidP="00780AE6">
      <w:pPr>
        <w:rPr>
          <w:b/>
          <w:sz w:val="36"/>
          <w:szCs w:val="36"/>
        </w:rPr>
      </w:pPr>
    </w:p>
    <w:p w14:paraId="5E73B548" w14:textId="77777777" w:rsidR="00424E99" w:rsidRDefault="00424E99" w:rsidP="00780AE6">
      <w:pPr>
        <w:rPr>
          <w:b/>
          <w:sz w:val="36"/>
          <w:szCs w:val="36"/>
        </w:rPr>
      </w:pPr>
    </w:p>
    <w:p w14:paraId="1735C823" w14:textId="77777777" w:rsidR="00424E99" w:rsidRDefault="00424E99" w:rsidP="00780AE6">
      <w:pPr>
        <w:rPr>
          <w:b/>
          <w:sz w:val="36"/>
          <w:szCs w:val="36"/>
        </w:rPr>
      </w:pPr>
    </w:p>
    <w:p w14:paraId="643F81FB" w14:textId="17FE70B0" w:rsidR="00C02E71" w:rsidRDefault="00E771FD" w:rsidP="00780AE6">
      <w:pPr>
        <w:rPr>
          <w:b/>
          <w:sz w:val="36"/>
          <w:szCs w:val="36"/>
          <w:u w:val="single"/>
        </w:rPr>
      </w:pPr>
      <w:r>
        <w:rPr>
          <w:b/>
          <w:sz w:val="36"/>
          <w:szCs w:val="36"/>
        </w:rPr>
        <w:t>P.33)</w:t>
      </w:r>
      <w:r w:rsidR="00C02E71">
        <w:rPr>
          <w:b/>
          <w:sz w:val="36"/>
          <w:szCs w:val="36"/>
        </w:rPr>
        <w:t xml:space="preserve">                </w:t>
      </w:r>
      <w:r w:rsidR="001C5B19" w:rsidRPr="001C5B19">
        <w:rPr>
          <w:b/>
          <w:sz w:val="36"/>
          <w:szCs w:val="36"/>
          <w:u w:val="single"/>
        </w:rPr>
        <w:t>MASLOW’s HIERARCHY OF NEEDS</w:t>
      </w:r>
    </w:p>
    <w:p w14:paraId="2B5D60E3" w14:textId="385AABDF" w:rsidR="001C5B19" w:rsidRDefault="001C5B19" w:rsidP="00780AE6">
      <w:pPr>
        <w:rPr>
          <w:b/>
          <w:sz w:val="36"/>
          <w:szCs w:val="36"/>
          <w:u w:val="single"/>
        </w:rPr>
      </w:pPr>
    </w:p>
    <w:p w14:paraId="098067D3" w14:textId="73ECE1CA" w:rsidR="001C5B19" w:rsidRDefault="001C5B19" w:rsidP="00780AE6">
      <w:pPr>
        <w:rPr>
          <w:b/>
          <w:sz w:val="36"/>
          <w:szCs w:val="36"/>
          <w:u w:val="single"/>
        </w:rPr>
      </w:pPr>
      <w:r>
        <w:rPr>
          <w:b/>
          <w:noProof/>
          <w:sz w:val="36"/>
          <w:szCs w:val="36"/>
          <w:u w:val="single"/>
        </w:rPr>
        <w:drawing>
          <wp:inline distT="0" distB="0" distL="0" distR="0" wp14:anchorId="072C199C" wp14:editId="56DA7927">
            <wp:extent cx="5486400" cy="3200400"/>
            <wp:effectExtent l="19050" t="0" r="3810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19EFBEA" w14:textId="2B3331D3" w:rsidR="00504DFF" w:rsidRDefault="00504DFF" w:rsidP="00780AE6">
      <w:pPr>
        <w:rPr>
          <w:b/>
          <w:sz w:val="36"/>
          <w:szCs w:val="36"/>
          <w:u w:val="single"/>
        </w:rPr>
      </w:pPr>
    </w:p>
    <w:p w14:paraId="660B421E" w14:textId="3ED4FA0D" w:rsidR="00504DFF" w:rsidRDefault="001F0CF7" w:rsidP="00780AE6">
      <w:pPr>
        <w:rPr>
          <w:sz w:val="36"/>
          <w:szCs w:val="36"/>
        </w:rPr>
      </w:pPr>
      <w:r w:rsidRPr="001F0CF7">
        <w:rPr>
          <w:sz w:val="36"/>
          <w:szCs w:val="36"/>
        </w:rPr>
        <w:t xml:space="preserve">THIS THEORY </w:t>
      </w:r>
      <w:r>
        <w:rPr>
          <w:sz w:val="36"/>
          <w:szCs w:val="36"/>
        </w:rPr>
        <w:t>OF ABRAHAM MASLOW IS A WIDELY KNOWN MOTIVATIONAL TOOL.</w:t>
      </w:r>
    </w:p>
    <w:p w14:paraId="6C738D8A" w14:textId="77777777" w:rsidR="001F0CF7" w:rsidRDefault="001F0CF7" w:rsidP="00780AE6">
      <w:pPr>
        <w:rPr>
          <w:sz w:val="36"/>
          <w:szCs w:val="36"/>
        </w:rPr>
      </w:pPr>
      <w:r>
        <w:rPr>
          <w:sz w:val="36"/>
          <w:szCs w:val="36"/>
        </w:rPr>
        <w:t>MASLOW WHO WAS A PHYSIOLOGIST PROPSESED THAT NEEDS THE HIERARCHY OF 5 NEEDS</w:t>
      </w:r>
    </w:p>
    <w:p w14:paraId="03072531" w14:textId="77777777" w:rsidR="001F0CF7" w:rsidRDefault="001F0CF7" w:rsidP="001F0CF7">
      <w:pPr>
        <w:pStyle w:val="ListParagraph"/>
        <w:numPr>
          <w:ilvl w:val="0"/>
          <w:numId w:val="1"/>
        </w:numPr>
        <w:rPr>
          <w:sz w:val="36"/>
          <w:szCs w:val="36"/>
        </w:rPr>
      </w:pPr>
      <w:r>
        <w:rPr>
          <w:sz w:val="36"/>
          <w:szCs w:val="36"/>
        </w:rPr>
        <w:t>SELF ACTUALISATION: Growth &amp; achieving potential</w:t>
      </w:r>
    </w:p>
    <w:p w14:paraId="5BD2715B" w14:textId="3353A7F2" w:rsidR="001F0CF7" w:rsidRDefault="001F0CF7" w:rsidP="001F0CF7">
      <w:pPr>
        <w:pStyle w:val="ListParagraph"/>
        <w:numPr>
          <w:ilvl w:val="0"/>
          <w:numId w:val="1"/>
        </w:numPr>
        <w:rPr>
          <w:sz w:val="36"/>
          <w:szCs w:val="36"/>
        </w:rPr>
      </w:pPr>
      <w:r>
        <w:rPr>
          <w:sz w:val="36"/>
          <w:szCs w:val="36"/>
        </w:rPr>
        <w:t>ESTEEM: Self-respect, Autonomy, Achievement, Status, Recognition &amp; Attention</w:t>
      </w:r>
    </w:p>
    <w:p w14:paraId="457B67E3" w14:textId="77777777" w:rsidR="001F0CF7" w:rsidRDefault="001F0CF7" w:rsidP="001F0CF7">
      <w:pPr>
        <w:pStyle w:val="ListParagraph"/>
        <w:numPr>
          <w:ilvl w:val="0"/>
          <w:numId w:val="1"/>
        </w:numPr>
        <w:rPr>
          <w:sz w:val="36"/>
          <w:szCs w:val="36"/>
        </w:rPr>
      </w:pPr>
      <w:r>
        <w:rPr>
          <w:sz w:val="36"/>
          <w:szCs w:val="36"/>
        </w:rPr>
        <w:t>SOCIAL: Affection, Acceptance, Belonging &amp; Friendship</w:t>
      </w:r>
    </w:p>
    <w:p w14:paraId="19FF8B38" w14:textId="77777777" w:rsidR="001F0CF7" w:rsidRDefault="001F0CF7" w:rsidP="001F0CF7">
      <w:pPr>
        <w:pStyle w:val="ListParagraph"/>
        <w:numPr>
          <w:ilvl w:val="0"/>
          <w:numId w:val="1"/>
        </w:numPr>
        <w:rPr>
          <w:sz w:val="36"/>
          <w:szCs w:val="36"/>
        </w:rPr>
      </w:pPr>
      <w:r>
        <w:rPr>
          <w:sz w:val="36"/>
          <w:szCs w:val="36"/>
        </w:rPr>
        <w:t>SAFETY: Security, Protection, Physical needs</w:t>
      </w:r>
    </w:p>
    <w:p w14:paraId="54DCEF74" w14:textId="579DFC5A" w:rsidR="001F0CF7" w:rsidRDefault="001F0CF7" w:rsidP="001F0CF7">
      <w:pPr>
        <w:pStyle w:val="ListParagraph"/>
        <w:numPr>
          <w:ilvl w:val="0"/>
          <w:numId w:val="1"/>
        </w:numPr>
        <w:rPr>
          <w:sz w:val="36"/>
          <w:szCs w:val="36"/>
        </w:rPr>
      </w:pPr>
      <w:r>
        <w:rPr>
          <w:sz w:val="36"/>
          <w:szCs w:val="36"/>
        </w:rPr>
        <w:t xml:space="preserve">PHYSIOLOGICAL: Food, </w:t>
      </w:r>
      <w:r w:rsidR="00AD5EB6">
        <w:rPr>
          <w:sz w:val="36"/>
          <w:szCs w:val="36"/>
        </w:rPr>
        <w:t>Sex, Drink, Shelter, Sleep</w:t>
      </w:r>
      <w:r>
        <w:rPr>
          <w:sz w:val="36"/>
          <w:szCs w:val="36"/>
        </w:rPr>
        <w:t xml:space="preserve"> </w:t>
      </w:r>
    </w:p>
    <w:p w14:paraId="6759B940" w14:textId="048F49AD" w:rsidR="00EA21B8" w:rsidRPr="00EA21B8" w:rsidRDefault="00EA21B8" w:rsidP="00EA21B8">
      <w:pPr>
        <w:ind w:left="360"/>
        <w:rPr>
          <w:sz w:val="36"/>
          <w:szCs w:val="36"/>
        </w:rPr>
      </w:pPr>
      <w:r>
        <w:rPr>
          <w:sz w:val="36"/>
          <w:szCs w:val="36"/>
        </w:rPr>
        <w:t>I did Personally do see Maslow’s style at Sky TV. Effective.</w:t>
      </w:r>
    </w:p>
    <w:p w14:paraId="4B03FECD" w14:textId="71636823" w:rsidR="00E13D92" w:rsidRDefault="00E771FD" w:rsidP="00E13D92">
      <w:pPr>
        <w:rPr>
          <w:sz w:val="36"/>
          <w:szCs w:val="36"/>
        </w:rPr>
      </w:pPr>
      <w:r>
        <w:rPr>
          <w:sz w:val="36"/>
          <w:szCs w:val="36"/>
        </w:rPr>
        <w:t>P.34)</w:t>
      </w:r>
    </w:p>
    <w:p w14:paraId="6D45CEC3" w14:textId="2A1A01C8" w:rsidR="00E13D92" w:rsidRDefault="00E13D92" w:rsidP="00E13D92">
      <w:pPr>
        <w:rPr>
          <w:sz w:val="36"/>
          <w:szCs w:val="36"/>
        </w:rPr>
      </w:pPr>
    </w:p>
    <w:p w14:paraId="42C321B5" w14:textId="5D8E982F" w:rsidR="00E13D92" w:rsidRDefault="00E13D92" w:rsidP="00E13D92">
      <w:pPr>
        <w:ind w:left="720"/>
        <w:rPr>
          <w:b/>
          <w:sz w:val="36"/>
          <w:szCs w:val="36"/>
          <w:u w:val="single"/>
        </w:rPr>
      </w:pPr>
      <w:r w:rsidRPr="00E13D92">
        <w:rPr>
          <w:b/>
          <w:sz w:val="36"/>
          <w:szCs w:val="36"/>
        </w:rPr>
        <w:lastRenderedPageBreak/>
        <w:t xml:space="preserve">          </w:t>
      </w:r>
      <w:proofErr w:type="spellStart"/>
      <w:r w:rsidRPr="00E13D92">
        <w:rPr>
          <w:b/>
          <w:sz w:val="36"/>
          <w:szCs w:val="36"/>
          <w:u w:val="single"/>
        </w:rPr>
        <w:t>McGREGOR’s</w:t>
      </w:r>
      <w:proofErr w:type="spellEnd"/>
      <w:r w:rsidRPr="00E13D92">
        <w:rPr>
          <w:b/>
          <w:sz w:val="36"/>
          <w:szCs w:val="36"/>
          <w:u w:val="single"/>
        </w:rPr>
        <w:t xml:space="preserve"> THEORY X &amp; THEORY Y</w:t>
      </w:r>
    </w:p>
    <w:p w14:paraId="427139C3" w14:textId="0CC1BCE5" w:rsidR="00E13D92" w:rsidRDefault="00E13D92" w:rsidP="00E13D92">
      <w:pPr>
        <w:ind w:left="720"/>
        <w:rPr>
          <w:b/>
          <w:sz w:val="36"/>
          <w:szCs w:val="36"/>
          <w:u w:val="single"/>
        </w:rPr>
      </w:pPr>
    </w:p>
    <w:p w14:paraId="7F784281" w14:textId="5EFCA67F" w:rsidR="00E13D92" w:rsidRDefault="00E13D92" w:rsidP="00E13D92">
      <w:pPr>
        <w:ind w:left="720"/>
        <w:rPr>
          <w:b/>
          <w:sz w:val="36"/>
          <w:szCs w:val="36"/>
          <w:u w:val="single"/>
        </w:rPr>
      </w:pPr>
      <w:r>
        <w:rPr>
          <w:b/>
          <w:sz w:val="36"/>
          <w:szCs w:val="36"/>
          <w:u w:val="single"/>
        </w:rPr>
        <w:t>THEORY X</w:t>
      </w:r>
    </w:p>
    <w:p w14:paraId="1D8C51B2" w14:textId="2B26E14C" w:rsidR="00E13D92" w:rsidRDefault="00E13D92" w:rsidP="00E13D92">
      <w:pPr>
        <w:ind w:left="720"/>
        <w:rPr>
          <w:b/>
          <w:sz w:val="36"/>
          <w:szCs w:val="36"/>
          <w:u w:val="single"/>
        </w:rPr>
      </w:pPr>
    </w:p>
    <w:p w14:paraId="0D9DECF7" w14:textId="0C7A0B61" w:rsidR="00E13D92" w:rsidRDefault="00E13D92" w:rsidP="00E13D92">
      <w:pPr>
        <w:pStyle w:val="ListParagraph"/>
        <w:numPr>
          <w:ilvl w:val="0"/>
          <w:numId w:val="1"/>
        </w:numPr>
        <w:rPr>
          <w:sz w:val="36"/>
          <w:szCs w:val="36"/>
        </w:rPr>
      </w:pPr>
      <w:r w:rsidRPr="00E13D92">
        <w:rPr>
          <w:sz w:val="36"/>
          <w:szCs w:val="36"/>
        </w:rPr>
        <w:t>L</w:t>
      </w:r>
      <w:r>
        <w:rPr>
          <w:sz w:val="36"/>
          <w:szCs w:val="36"/>
        </w:rPr>
        <w:t>ittle Ambition</w:t>
      </w:r>
    </w:p>
    <w:p w14:paraId="41134CCC" w14:textId="2A57961C" w:rsidR="00E13D92" w:rsidRDefault="00E13D92" w:rsidP="00E13D92">
      <w:pPr>
        <w:pStyle w:val="ListParagraph"/>
        <w:numPr>
          <w:ilvl w:val="0"/>
          <w:numId w:val="1"/>
        </w:numPr>
        <w:rPr>
          <w:sz w:val="36"/>
          <w:szCs w:val="36"/>
        </w:rPr>
      </w:pPr>
      <w:r>
        <w:rPr>
          <w:sz w:val="36"/>
          <w:szCs w:val="36"/>
        </w:rPr>
        <w:t>Dislike Work</w:t>
      </w:r>
    </w:p>
    <w:p w14:paraId="7D266C56" w14:textId="1BC10BBF" w:rsidR="00E13D92" w:rsidRDefault="00E13D92" w:rsidP="00E13D92">
      <w:pPr>
        <w:pStyle w:val="ListParagraph"/>
        <w:numPr>
          <w:ilvl w:val="0"/>
          <w:numId w:val="1"/>
        </w:numPr>
        <w:rPr>
          <w:sz w:val="36"/>
          <w:szCs w:val="36"/>
        </w:rPr>
      </w:pPr>
      <w:r>
        <w:rPr>
          <w:sz w:val="36"/>
          <w:szCs w:val="36"/>
        </w:rPr>
        <w:t>Avoid Responsibility</w:t>
      </w:r>
    </w:p>
    <w:p w14:paraId="57EC50AA" w14:textId="2F39D03E" w:rsidR="00E13D92" w:rsidRDefault="00E13D92" w:rsidP="00E13D92">
      <w:pPr>
        <w:pStyle w:val="ListParagraph"/>
        <w:numPr>
          <w:ilvl w:val="0"/>
          <w:numId w:val="1"/>
        </w:numPr>
        <w:rPr>
          <w:sz w:val="36"/>
          <w:szCs w:val="36"/>
        </w:rPr>
      </w:pPr>
      <w:r>
        <w:rPr>
          <w:sz w:val="36"/>
          <w:szCs w:val="36"/>
        </w:rPr>
        <w:t>Must Be Closely Controlled</w:t>
      </w:r>
    </w:p>
    <w:p w14:paraId="57F6B7E3" w14:textId="7138B8DD" w:rsidR="00E13D92" w:rsidRDefault="00E13D92" w:rsidP="00E13D92">
      <w:pPr>
        <w:rPr>
          <w:sz w:val="36"/>
          <w:szCs w:val="36"/>
        </w:rPr>
      </w:pPr>
    </w:p>
    <w:p w14:paraId="2818DAEA" w14:textId="097C4CDE" w:rsidR="00E13D92" w:rsidRDefault="00E13D92" w:rsidP="00E13D92">
      <w:pPr>
        <w:rPr>
          <w:b/>
          <w:sz w:val="36"/>
          <w:szCs w:val="36"/>
          <w:u w:val="single"/>
        </w:rPr>
      </w:pPr>
      <w:r w:rsidRPr="00E13D92">
        <w:rPr>
          <w:b/>
          <w:sz w:val="36"/>
          <w:szCs w:val="36"/>
        </w:rPr>
        <w:t xml:space="preserve">          </w:t>
      </w:r>
      <w:r w:rsidRPr="00E13D92">
        <w:rPr>
          <w:b/>
          <w:sz w:val="36"/>
          <w:szCs w:val="36"/>
          <w:u w:val="single"/>
        </w:rPr>
        <w:t xml:space="preserve">THEORY </w:t>
      </w:r>
      <w:r>
        <w:rPr>
          <w:b/>
          <w:sz w:val="36"/>
          <w:szCs w:val="36"/>
          <w:u w:val="single"/>
        </w:rPr>
        <w:t>Y</w:t>
      </w:r>
    </w:p>
    <w:p w14:paraId="54AEBF57" w14:textId="4EEF47CB" w:rsidR="00E13D92" w:rsidRDefault="00E13D92" w:rsidP="00E13D92">
      <w:pPr>
        <w:rPr>
          <w:b/>
          <w:sz w:val="36"/>
          <w:szCs w:val="36"/>
          <w:u w:val="single"/>
        </w:rPr>
      </w:pPr>
    </w:p>
    <w:p w14:paraId="4CA212C2" w14:textId="2D4BFE63" w:rsidR="00E13D92" w:rsidRDefault="00E13D92" w:rsidP="00E13D92">
      <w:pPr>
        <w:pStyle w:val="ListParagraph"/>
        <w:numPr>
          <w:ilvl w:val="0"/>
          <w:numId w:val="1"/>
        </w:numPr>
        <w:rPr>
          <w:sz w:val="36"/>
          <w:szCs w:val="36"/>
        </w:rPr>
      </w:pPr>
      <w:r w:rsidRPr="00E13D92">
        <w:rPr>
          <w:sz w:val="36"/>
          <w:szCs w:val="36"/>
        </w:rPr>
        <w:t>Enjoy Work</w:t>
      </w:r>
    </w:p>
    <w:p w14:paraId="576AD4E9" w14:textId="099A305F" w:rsidR="00E13D92" w:rsidRDefault="00E13D92" w:rsidP="00E13D92">
      <w:pPr>
        <w:pStyle w:val="ListParagraph"/>
        <w:numPr>
          <w:ilvl w:val="0"/>
          <w:numId w:val="1"/>
        </w:numPr>
        <w:rPr>
          <w:sz w:val="36"/>
          <w:szCs w:val="36"/>
        </w:rPr>
      </w:pPr>
      <w:r>
        <w:rPr>
          <w:sz w:val="36"/>
          <w:szCs w:val="36"/>
        </w:rPr>
        <w:t>Seek &amp; Accept Responsibility</w:t>
      </w:r>
    </w:p>
    <w:p w14:paraId="7B3E6993" w14:textId="56F6130D" w:rsidR="00E13D92" w:rsidRDefault="00E13D92" w:rsidP="00E13D92">
      <w:pPr>
        <w:pStyle w:val="ListParagraph"/>
        <w:numPr>
          <w:ilvl w:val="0"/>
          <w:numId w:val="1"/>
        </w:numPr>
        <w:rPr>
          <w:sz w:val="36"/>
          <w:szCs w:val="36"/>
        </w:rPr>
      </w:pPr>
      <w:r>
        <w:rPr>
          <w:sz w:val="36"/>
          <w:szCs w:val="36"/>
        </w:rPr>
        <w:t>Exercise</w:t>
      </w:r>
    </w:p>
    <w:p w14:paraId="3945AC12" w14:textId="5B3B81DC" w:rsidR="00E13D92" w:rsidRDefault="00E13D92" w:rsidP="00E13D92">
      <w:pPr>
        <w:rPr>
          <w:sz w:val="36"/>
          <w:szCs w:val="36"/>
        </w:rPr>
      </w:pPr>
    </w:p>
    <w:p w14:paraId="14F1CBE9" w14:textId="460577E1" w:rsidR="00E13D92" w:rsidRDefault="00E13D92" w:rsidP="00E13D92">
      <w:pPr>
        <w:rPr>
          <w:sz w:val="36"/>
          <w:szCs w:val="36"/>
        </w:rPr>
      </w:pPr>
      <w:r>
        <w:rPr>
          <w:sz w:val="36"/>
          <w:szCs w:val="36"/>
        </w:rPr>
        <w:t>This is Douglas McGregor’s two assumptions about human nature in a very simple straight forward way.</w:t>
      </w:r>
    </w:p>
    <w:p w14:paraId="5AD4C5FB" w14:textId="2980E0FE" w:rsidR="00EB4798" w:rsidRDefault="00EB4798" w:rsidP="00E13D92">
      <w:pPr>
        <w:rPr>
          <w:sz w:val="36"/>
          <w:szCs w:val="36"/>
        </w:rPr>
      </w:pPr>
      <w:r>
        <w:rPr>
          <w:sz w:val="36"/>
          <w:szCs w:val="36"/>
        </w:rPr>
        <w:t>Theory X is negative, theory Y is positive</w:t>
      </w:r>
    </w:p>
    <w:p w14:paraId="50443CED" w14:textId="64E222F7" w:rsidR="0019732F" w:rsidRDefault="0019732F" w:rsidP="00E13D92">
      <w:pPr>
        <w:rPr>
          <w:sz w:val="36"/>
          <w:szCs w:val="36"/>
        </w:rPr>
      </w:pPr>
    </w:p>
    <w:p w14:paraId="526459E3" w14:textId="6ED9327A" w:rsidR="0019732F" w:rsidRDefault="0019732F" w:rsidP="00E13D92">
      <w:pPr>
        <w:rPr>
          <w:sz w:val="36"/>
          <w:szCs w:val="36"/>
        </w:rPr>
      </w:pPr>
    </w:p>
    <w:p w14:paraId="1D726A6F" w14:textId="4969DE65" w:rsidR="0019732F" w:rsidRDefault="0019732F" w:rsidP="00E13D92">
      <w:pPr>
        <w:rPr>
          <w:sz w:val="36"/>
          <w:szCs w:val="36"/>
        </w:rPr>
      </w:pPr>
    </w:p>
    <w:p w14:paraId="7D8599C3" w14:textId="0968BC36" w:rsidR="0019732F" w:rsidRDefault="0019732F" w:rsidP="00E13D92">
      <w:pPr>
        <w:rPr>
          <w:sz w:val="36"/>
          <w:szCs w:val="36"/>
        </w:rPr>
      </w:pPr>
    </w:p>
    <w:p w14:paraId="12092C87" w14:textId="0F1A9445" w:rsidR="0019732F" w:rsidRDefault="00E771FD" w:rsidP="00E13D92">
      <w:pPr>
        <w:rPr>
          <w:sz w:val="36"/>
          <w:szCs w:val="36"/>
        </w:rPr>
      </w:pPr>
      <w:r>
        <w:rPr>
          <w:sz w:val="36"/>
          <w:szCs w:val="36"/>
        </w:rPr>
        <w:t>P.35)</w:t>
      </w:r>
    </w:p>
    <w:p w14:paraId="1A96B373" w14:textId="0DAAA7E4" w:rsidR="0019732F" w:rsidRDefault="0019732F" w:rsidP="00E13D92">
      <w:pPr>
        <w:rPr>
          <w:b/>
          <w:sz w:val="36"/>
          <w:szCs w:val="36"/>
          <w:u w:val="single"/>
        </w:rPr>
      </w:pPr>
      <w:r w:rsidRPr="0019732F">
        <w:rPr>
          <w:b/>
          <w:sz w:val="36"/>
          <w:szCs w:val="36"/>
          <w:u w:val="single"/>
        </w:rPr>
        <w:lastRenderedPageBreak/>
        <w:t>10 LEADERSHIP STYLES</w:t>
      </w:r>
      <w:r>
        <w:rPr>
          <w:b/>
          <w:sz w:val="36"/>
          <w:szCs w:val="36"/>
          <w:u w:val="single"/>
        </w:rPr>
        <w:t>:</w:t>
      </w:r>
    </w:p>
    <w:p w14:paraId="66F78A0D" w14:textId="417805B7" w:rsidR="0019732F" w:rsidRDefault="0019732F" w:rsidP="00E13D92">
      <w:pPr>
        <w:rPr>
          <w:b/>
          <w:sz w:val="36"/>
          <w:szCs w:val="36"/>
          <w:u w:val="single"/>
        </w:rPr>
      </w:pPr>
    </w:p>
    <w:p w14:paraId="34801406" w14:textId="595F0E21" w:rsidR="0019732F" w:rsidRPr="0019732F" w:rsidRDefault="0019732F" w:rsidP="0019732F">
      <w:pPr>
        <w:pStyle w:val="ListParagraph"/>
        <w:numPr>
          <w:ilvl w:val="0"/>
          <w:numId w:val="3"/>
        </w:numPr>
        <w:rPr>
          <w:b/>
          <w:sz w:val="36"/>
          <w:szCs w:val="36"/>
        </w:rPr>
      </w:pPr>
      <w:r w:rsidRPr="0019732F">
        <w:rPr>
          <w:b/>
          <w:sz w:val="36"/>
          <w:szCs w:val="36"/>
        </w:rPr>
        <w:t>AUTOCRATIC LEADERSHIP</w:t>
      </w:r>
      <w:r>
        <w:rPr>
          <w:b/>
          <w:sz w:val="36"/>
          <w:szCs w:val="36"/>
        </w:rPr>
        <w:t xml:space="preserve">: </w:t>
      </w:r>
      <w:r w:rsidRPr="0019732F">
        <w:rPr>
          <w:sz w:val="36"/>
          <w:szCs w:val="36"/>
        </w:rPr>
        <w:t>Efficient</w:t>
      </w:r>
      <w:r>
        <w:rPr>
          <w:sz w:val="36"/>
          <w:szCs w:val="36"/>
        </w:rPr>
        <w:t>, Decisions made quickly. Effective for unskilled jobs.</w:t>
      </w:r>
    </w:p>
    <w:p w14:paraId="79246657" w14:textId="00524F4D" w:rsidR="0019732F" w:rsidRPr="0019732F" w:rsidRDefault="0019732F" w:rsidP="0019732F">
      <w:pPr>
        <w:pStyle w:val="ListParagraph"/>
        <w:numPr>
          <w:ilvl w:val="0"/>
          <w:numId w:val="3"/>
        </w:numPr>
        <w:rPr>
          <w:b/>
          <w:sz w:val="36"/>
          <w:szCs w:val="36"/>
        </w:rPr>
      </w:pPr>
      <w:r w:rsidRPr="0019732F">
        <w:rPr>
          <w:b/>
          <w:sz w:val="36"/>
          <w:szCs w:val="36"/>
        </w:rPr>
        <w:t xml:space="preserve">BUREAUCRATIC LEADERSHIP: </w:t>
      </w:r>
      <w:r w:rsidRPr="0019732F">
        <w:rPr>
          <w:sz w:val="36"/>
          <w:szCs w:val="36"/>
        </w:rPr>
        <w:t>Follows</w:t>
      </w:r>
      <w:r>
        <w:rPr>
          <w:sz w:val="36"/>
          <w:szCs w:val="36"/>
        </w:rPr>
        <w:t xml:space="preserve"> ‘by the book’. Excellent style in a dangerous or hazardous workplace</w:t>
      </w:r>
    </w:p>
    <w:p w14:paraId="70B8E668" w14:textId="64DF230B" w:rsidR="0019732F" w:rsidRDefault="0019732F" w:rsidP="0019732F">
      <w:pPr>
        <w:pStyle w:val="ListParagraph"/>
        <w:numPr>
          <w:ilvl w:val="0"/>
          <w:numId w:val="3"/>
        </w:numPr>
        <w:rPr>
          <w:sz w:val="36"/>
          <w:szCs w:val="36"/>
        </w:rPr>
      </w:pPr>
      <w:r>
        <w:rPr>
          <w:b/>
          <w:sz w:val="36"/>
          <w:szCs w:val="36"/>
        </w:rPr>
        <w:t xml:space="preserve">CHARISMATIC LEADERSHIP: </w:t>
      </w:r>
      <w:r w:rsidRPr="0019732F">
        <w:rPr>
          <w:sz w:val="36"/>
          <w:szCs w:val="36"/>
        </w:rPr>
        <w:t>Leaders that inspire enthusiasm.</w:t>
      </w:r>
      <w:r>
        <w:rPr>
          <w:sz w:val="36"/>
          <w:szCs w:val="36"/>
        </w:rPr>
        <w:t xml:space="preserve"> An organisation can totally collapse if the individual leaves</w:t>
      </w:r>
    </w:p>
    <w:p w14:paraId="5F504B24" w14:textId="05F2C7A5" w:rsidR="0019732F" w:rsidRDefault="0019732F" w:rsidP="0019732F">
      <w:pPr>
        <w:pStyle w:val="ListParagraph"/>
        <w:numPr>
          <w:ilvl w:val="0"/>
          <w:numId w:val="3"/>
        </w:numPr>
        <w:rPr>
          <w:sz w:val="36"/>
          <w:szCs w:val="36"/>
        </w:rPr>
      </w:pPr>
      <w:r>
        <w:rPr>
          <w:b/>
          <w:sz w:val="36"/>
          <w:szCs w:val="36"/>
        </w:rPr>
        <w:t>DEMOCRATIC LEADERSHIP:</w:t>
      </w:r>
      <w:r>
        <w:rPr>
          <w:sz w:val="36"/>
          <w:szCs w:val="36"/>
        </w:rPr>
        <w:t xml:space="preserve"> Always including team members in decisions. Slow in making decisive decisions.</w:t>
      </w:r>
    </w:p>
    <w:p w14:paraId="4DE1AFBA" w14:textId="4AC38936" w:rsidR="0019732F" w:rsidRDefault="0019732F" w:rsidP="0019732F">
      <w:pPr>
        <w:pStyle w:val="ListParagraph"/>
        <w:numPr>
          <w:ilvl w:val="0"/>
          <w:numId w:val="3"/>
        </w:numPr>
        <w:rPr>
          <w:sz w:val="36"/>
          <w:szCs w:val="36"/>
        </w:rPr>
      </w:pPr>
      <w:r>
        <w:rPr>
          <w:b/>
          <w:sz w:val="36"/>
          <w:szCs w:val="36"/>
        </w:rPr>
        <w:t>LAISSEZ-</w:t>
      </w:r>
      <w:r w:rsidRPr="0019732F">
        <w:rPr>
          <w:b/>
          <w:sz w:val="36"/>
          <w:szCs w:val="36"/>
        </w:rPr>
        <w:t>FAIRE</w:t>
      </w:r>
      <w:r>
        <w:rPr>
          <w:sz w:val="36"/>
          <w:szCs w:val="36"/>
        </w:rPr>
        <w:t xml:space="preserve"> </w:t>
      </w:r>
      <w:r w:rsidRPr="0019732F">
        <w:rPr>
          <w:b/>
          <w:sz w:val="36"/>
          <w:szCs w:val="36"/>
        </w:rPr>
        <w:t>LEADERSHIP</w:t>
      </w:r>
      <w:r>
        <w:rPr>
          <w:b/>
          <w:sz w:val="36"/>
          <w:szCs w:val="36"/>
        </w:rPr>
        <w:t xml:space="preserve">: </w:t>
      </w:r>
      <w:r w:rsidR="004E6261">
        <w:rPr>
          <w:b/>
          <w:sz w:val="36"/>
          <w:szCs w:val="36"/>
        </w:rPr>
        <w:t>‘</w:t>
      </w:r>
      <w:r w:rsidR="004E6261" w:rsidRPr="004E6261">
        <w:rPr>
          <w:sz w:val="36"/>
          <w:szCs w:val="36"/>
        </w:rPr>
        <w:t>Leave it be’</w:t>
      </w:r>
      <w:r w:rsidR="004E6261">
        <w:rPr>
          <w:sz w:val="36"/>
          <w:szCs w:val="36"/>
        </w:rPr>
        <w:t>. Lets the team carry on, doesn’t interfere when not necessary.</w:t>
      </w:r>
    </w:p>
    <w:p w14:paraId="4A73C66A" w14:textId="4AB19D8B" w:rsidR="004E6261" w:rsidRDefault="004E6261" w:rsidP="0019732F">
      <w:pPr>
        <w:pStyle w:val="ListParagraph"/>
        <w:numPr>
          <w:ilvl w:val="0"/>
          <w:numId w:val="3"/>
        </w:numPr>
        <w:rPr>
          <w:sz w:val="36"/>
          <w:szCs w:val="36"/>
        </w:rPr>
      </w:pPr>
      <w:r>
        <w:rPr>
          <w:b/>
          <w:sz w:val="36"/>
          <w:szCs w:val="36"/>
        </w:rPr>
        <w:t xml:space="preserve">PEOPLE ORIENTATED LEADERSHIP: </w:t>
      </w:r>
      <w:r w:rsidRPr="004E6261">
        <w:rPr>
          <w:sz w:val="36"/>
          <w:szCs w:val="36"/>
        </w:rPr>
        <w:t>Organising, supporting &amp; Developing</w:t>
      </w:r>
    </w:p>
    <w:p w14:paraId="1AF5B52A" w14:textId="6CDAEA7F" w:rsidR="004E6261" w:rsidRDefault="004E6261" w:rsidP="0019732F">
      <w:pPr>
        <w:pStyle w:val="ListParagraph"/>
        <w:numPr>
          <w:ilvl w:val="0"/>
          <w:numId w:val="3"/>
        </w:numPr>
        <w:rPr>
          <w:sz w:val="36"/>
          <w:szCs w:val="36"/>
        </w:rPr>
      </w:pPr>
      <w:r>
        <w:rPr>
          <w:b/>
          <w:sz w:val="36"/>
          <w:szCs w:val="36"/>
        </w:rPr>
        <w:t>SERVANT LEADERSHIP:</w:t>
      </w:r>
      <w:r>
        <w:rPr>
          <w:sz w:val="36"/>
          <w:szCs w:val="36"/>
        </w:rPr>
        <w:t xml:space="preserve"> Leader not often recognised</w:t>
      </w:r>
    </w:p>
    <w:p w14:paraId="2563095E" w14:textId="6821BDD8" w:rsidR="004E6261" w:rsidRDefault="004E6261" w:rsidP="0019732F">
      <w:pPr>
        <w:pStyle w:val="ListParagraph"/>
        <w:numPr>
          <w:ilvl w:val="0"/>
          <w:numId w:val="3"/>
        </w:numPr>
        <w:rPr>
          <w:sz w:val="36"/>
          <w:szCs w:val="36"/>
        </w:rPr>
      </w:pPr>
      <w:r>
        <w:rPr>
          <w:b/>
          <w:sz w:val="36"/>
          <w:szCs w:val="36"/>
        </w:rPr>
        <w:t>TASK ORIENTATED LEADERSHIP:</w:t>
      </w:r>
      <w:r>
        <w:rPr>
          <w:sz w:val="36"/>
          <w:szCs w:val="36"/>
        </w:rPr>
        <w:t xml:space="preserve"> ‘Getting the job done’. Structure, plan, organise. Can be very autocratic</w:t>
      </w:r>
    </w:p>
    <w:p w14:paraId="717CF888" w14:textId="7BBB6FC5" w:rsidR="004E6261" w:rsidRDefault="004E6261" w:rsidP="0019732F">
      <w:pPr>
        <w:pStyle w:val="ListParagraph"/>
        <w:numPr>
          <w:ilvl w:val="0"/>
          <w:numId w:val="3"/>
        </w:numPr>
        <w:rPr>
          <w:sz w:val="36"/>
          <w:szCs w:val="36"/>
        </w:rPr>
      </w:pPr>
      <w:r>
        <w:rPr>
          <w:b/>
          <w:sz w:val="36"/>
          <w:szCs w:val="36"/>
        </w:rPr>
        <w:t>TRANSACTIONAL LEADERSHIP:</w:t>
      </w:r>
      <w:r>
        <w:rPr>
          <w:sz w:val="36"/>
          <w:szCs w:val="36"/>
        </w:rPr>
        <w:t xml:space="preserve"> Team members must obey them like </w:t>
      </w:r>
      <w:proofErr w:type="gramStart"/>
      <w:r>
        <w:rPr>
          <w:sz w:val="36"/>
          <w:szCs w:val="36"/>
        </w:rPr>
        <w:t>a</w:t>
      </w:r>
      <w:proofErr w:type="gramEnd"/>
      <w:r>
        <w:rPr>
          <w:sz w:val="36"/>
          <w:szCs w:val="36"/>
        </w:rPr>
        <w:t xml:space="preserve"> obedient dog obeys its master. Always must punish sub standard work or attitude. Serious limitations with this style, not least seriously risking yourself when treating people like the equivalent of a wild animal.</w:t>
      </w:r>
    </w:p>
    <w:p w14:paraId="60BBDD0A" w14:textId="7AB227BA" w:rsidR="004E6261" w:rsidRDefault="004E6261" w:rsidP="0019732F">
      <w:pPr>
        <w:pStyle w:val="ListParagraph"/>
        <w:numPr>
          <w:ilvl w:val="0"/>
          <w:numId w:val="3"/>
        </w:numPr>
        <w:rPr>
          <w:sz w:val="36"/>
          <w:szCs w:val="36"/>
        </w:rPr>
      </w:pPr>
      <w:r>
        <w:rPr>
          <w:b/>
          <w:sz w:val="36"/>
          <w:szCs w:val="36"/>
        </w:rPr>
        <w:t>Transformational Leadership:</w:t>
      </w:r>
      <w:r>
        <w:rPr>
          <w:sz w:val="36"/>
          <w:szCs w:val="36"/>
        </w:rPr>
        <w:t xml:space="preserve"> Inspirational. They expect the very best from their team and the team can talk to the leader.</w:t>
      </w:r>
    </w:p>
    <w:p w14:paraId="1FAB08C0" w14:textId="288E51D2" w:rsidR="00846243" w:rsidRDefault="00846243" w:rsidP="00846243">
      <w:pPr>
        <w:rPr>
          <w:sz w:val="36"/>
          <w:szCs w:val="36"/>
        </w:rPr>
      </w:pPr>
    </w:p>
    <w:p w14:paraId="76E59B76" w14:textId="116A7E59" w:rsidR="00846243" w:rsidRDefault="00846243" w:rsidP="00846243">
      <w:pPr>
        <w:rPr>
          <w:sz w:val="36"/>
          <w:szCs w:val="36"/>
        </w:rPr>
      </w:pPr>
      <w:r>
        <w:rPr>
          <w:sz w:val="36"/>
          <w:szCs w:val="36"/>
        </w:rPr>
        <w:lastRenderedPageBreak/>
        <w:t>Number 4 / 5 &amp; 10 come to mind when I was at the Sky Television Studios. All very effective.</w:t>
      </w:r>
    </w:p>
    <w:p w14:paraId="3D7DC804" w14:textId="1D6F1753" w:rsidR="00846243" w:rsidRDefault="00846243" w:rsidP="00846243">
      <w:pPr>
        <w:rPr>
          <w:sz w:val="36"/>
          <w:szCs w:val="36"/>
        </w:rPr>
      </w:pPr>
    </w:p>
    <w:p w14:paraId="49DE84C6" w14:textId="18F98A8F" w:rsidR="00846243" w:rsidRDefault="00846243" w:rsidP="00846243">
      <w:pPr>
        <w:rPr>
          <w:sz w:val="36"/>
          <w:szCs w:val="36"/>
        </w:rPr>
      </w:pPr>
      <w:r>
        <w:rPr>
          <w:sz w:val="36"/>
          <w:szCs w:val="36"/>
        </w:rPr>
        <w:t xml:space="preserve">There can be an argument for some cases where number 9 was used on underperforming individuals. Maybe was used as a shock tactic but I cannot see in any way that this was effective. If anything, potentially </w:t>
      </w:r>
      <w:r w:rsidR="00A87316">
        <w:rPr>
          <w:sz w:val="36"/>
          <w:szCs w:val="36"/>
        </w:rPr>
        <w:t>putting yourself in mortal danger when you change attitude completely to an individual who’s blood could be boiling inside.</w:t>
      </w:r>
    </w:p>
    <w:p w14:paraId="38454BF8" w14:textId="55802F86" w:rsidR="003B7C48" w:rsidRDefault="003B7C48" w:rsidP="00846243">
      <w:pPr>
        <w:rPr>
          <w:sz w:val="36"/>
          <w:szCs w:val="36"/>
        </w:rPr>
      </w:pPr>
    </w:p>
    <w:p w14:paraId="31AC1DFE" w14:textId="33076BD8" w:rsidR="003B7C48" w:rsidRDefault="003B7C48" w:rsidP="00846243">
      <w:pPr>
        <w:rPr>
          <w:sz w:val="36"/>
          <w:szCs w:val="36"/>
        </w:rPr>
      </w:pPr>
    </w:p>
    <w:p w14:paraId="3EC11DC1" w14:textId="119F3841" w:rsidR="003B7C48" w:rsidRDefault="003B7C48" w:rsidP="00846243">
      <w:pPr>
        <w:rPr>
          <w:sz w:val="36"/>
          <w:szCs w:val="36"/>
        </w:rPr>
      </w:pPr>
    </w:p>
    <w:p w14:paraId="243DBF80" w14:textId="6FE85994" w:rsidR="003B7C48" w:rsidRDefault="003B7C48" w:rsidP="00846243">
      <w:pPr>
        <w:rPr>
          <w:sz w:val="36"/>
          <w:szCs w:val="36"/>
        </w:rPr>
      </w:pPr>
    </w:p>
    <w:p w14:paraId="3FC178EE" w14:textId="7C49072B" w:rsidR="003B7C48" w:rsidRDefault="003B7C48" w:rsidP="00846243">
      <w:pPr>
        <w:rPr>
          <w:sz w:val="36"/>
          <w:szCs w:val="36"/>
        </w:rPr>
      </w:pPr>
    </w:p>
    <w:p w14:paraId="18A4EC1E" w14:textId="0A02F92B" w:rsidR="003B7C48" w:rsidRDefault="003B7C48" w:rsidP="00846243">
      <w:pPr>
        <w:rPr>
          <w:sz w:val="36"/>
          <w:szCs w:val="36"/>
        </w:rPr>
      </w:pPr>
    </w:p>
    <w:p w14:paraId="2F1D97ED" w14:textId="1D5A2682" w:rsidR="003B7C48" w:rsidRDefault="003B7C48" w:rsidP="00846243">
      <w:pPr>
        <w:rPr>
          <w:sz w:val="36"/>
          <w:szCs w:val="36"/>
        </w:rPr>
      </w:pPr>
    </w:p>
    <w:p w14:paraId="268400AD" w14:textId="311AB036" w:rsidR="003B7C48" w:rsidRDefault="003B7C48" w:rsidP="00846243">
      <w:pPr>
        <w:rPr>
          <w:sz w:val="36"/>
          <w:szCs w:val="36"/>
        </w:rPr>
      </w:pPr>
    </w:p>
    <w:p w14:paraId="67E6C668" w14:textId="1B5665DD" w:rsidR="003B7C48" w:rsidRDefault="003B7C48" w:rsidP="00846243">
      <w:pPr>
        <w:rPr>
          <w:sz w:val="36"/>
          <w:szCs w:val="36"/>
        </w:rPr>
      </w:pPr>
    </w:p>
    <w:p w14:paraId="5C8EA035" w14:textId="66A4F1AF" w:rsidR="003B7C48" w:rsidRDefault="003B7C48" w:rsidP="00846243">
      <w:pPr>
        <w:rPr>
          <w:sz w:val="36"/>
          <w:szCs w:val="36"/>
        </w:rPr>
      </w:pPr>
    </w:p>
    <w:p w14:paraId="60D8BE02" w14:textId="75FE4118" w:rsidR="003B7C48" w:rsidRDefault="003B7C48" w:rsidP="00846243">
      <w:pPr>
        <w:rPr>
          <w:sz w:val="36"/>
          <w:szCs w:val="36"/>
        </w:rPr>
      </w:pPr>
    </w:p>
    <w:p w14:paraId="361424EA" w14:textId="3DD8EDC3" w:rsidR="003B7C48" w:rsidRDefault="003B7C48" w:rsidP="00846243">
      <w:pPr>
        <w:rPr>
          <w:sz w:val="36"/>
          <w:szCs w:val="36"/>
        </w:rPr>
      </w:pPr>
    </w:p>
    <w:p w14:paraId="462639FD" w14:textId="05F83241" w:rsidR="003B7C48" w:rsidRDefault="00E771FD" w:rsidP="00846243">
      <w:pPr>
        <w:rPr>
          <w:sz w:val="36"/>
          <w:szCs w:val="36"/>
        </w:rPr>
      </w:pPr>
      <w:r>
        <w:rPr>
          <w:sz w:val="36"/>
          <w:szCs w:val="36"/>
        </w:rPr>
        <w:t>P.37</w:t>
      </w:r>
    </w:p>
    <w:p w14:paraId="26C47A37" w14:textId="77777777" w:rsidR="003B7C48" w:rsidRDefault="003B7C48" w:rsidP="003B7C48">
      <w:pPr>
        <w:rPr>
          <w:b/>
          <w:sz w:val="40"/>
          <w:szCs w:val="40"/>
          <w:u w:val="single"/>
        </w:rPr>
      </w:pPr>
      <w:r>
        <w:rPr>
          <w:sz w:val="36"/>
          <w:szCs w:val="36"/>
        </w:rPr>
        <w:t xml:space="preserve">       </w:t>
      </w:r>
      <w:r w:rsidRPr="00907373">
        <w:rPr>
          <w:b/>
          <w:sz w:val="40"/>
          <w:szCs w:val="40"/>
          <w:u w:val="single"/>
        </w:rPr>
        <w:t>FLOW CHART OF H.R PRINCIPLE</w:t>
      </w:r>
    </w:p>
    <w:p w14:paraId="5A915AFB" w14:textId="77777777" w:rsidR="003B7C48" w:rsidRDefault="003B7C48" w:rsidP="003B7C48">
      <w:pPr>
        <w:rPr>
          <w:b/>
          <w:sz w:val="40"/>
          <w:szCs w:val="40"/>
          <w:u w:val="single"/>
        </w:rPr>
      </w:pPr>
    </w:p>
    <w:p w14:paraId="155C4892" w14:textId="0D563A60" w:rsidR="003B7C48" w:rsidRDefault="003B7C48" w:rsidP="003B7C48">
      <w:pPr>
        <w:rPr>
          <w:b/>
          <w:sz w:val="40"/>
          <w:szCs w:val="40"/>
          <w:u w:val="single"/>
        </w:rPr>
      </w:pPr>
      <w:r>
        <w:rPr>
          <w:b/>
          <w:noProof/>
          <w:sz w:val="40"/>
          <w:szCs w:val="40"/>
          <w:u w:val="single"/>
          <w:lang w:eastAsia="en-GB"/>
        </w:rPr>
        <w:drawing>
          <wp:inline distT="0" distB="0" distL="0" distR="0" wp14:anchorId="1058C669" wp14:editId="38C0548E">
            <wp:extent cx="5486400" cy="3200400"/>
            <wp:effectExtent l="0" t="0" r="1905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00A1E03" w14:textId="41B6EEB5" w:rsidR="003B7C48" w:rsidRDefault="003B7C48" w:rsidP="003B7C48">
      <w:pPr>
        <w:rPr>
          <w:b/>
          <w:sz w:val="40"/>
          <w:szCs w:val="40"/>
          <w:u w:val="single"/>
        </w:rPr>
      </w:pPr>
      <w:r>
        <w:rPr>
          <w:noProof/>
          <w:sz w:val="40"/>
          <w:szCs w:val="40"/>
          <w:lang w:eastAsia="en-GB"/>
        </w:rPr>
        <w:drawing>
          <wp:inline distT="0" distB="0" distL="0" distR="0" wp14:anchorId="5C71573C" wp14:editId="032C83B9">
            <wp:extent cx="5486400" cy="3200400"/>
            <wp:effectExtent l="0" t="0" r="7620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Pr>
          <w:b/>
          <w:sz w:val="40"/>
          <w:szCs w:val="40"/>
          <w:u w:val="single"/>
        </w:rPr>
        <w:t xml:space="preserve"> </w:t>
      </w:r>
    </w:p>
    <w:p w14:paraId="21F06208" w14:textId="1DEDA34D" w:rsidR="00EB7D90" w:rsidRDefault="00EB7D90" w:rsidP="003B7C48">
      <w:pPr>
        <w:rPr>
          <w:b/>
          <w:sz w:val="40"/>
          <w:szCs w:val="40"/>
          <w:u w:val="single"/>
        </w:rPr>
      </w:pPr>
    </w:p>
    <w:p w14:paraId="409E8502" w14:textId="3C21CF11" w:rsidR="00EB7D90" w:rsidRPr="00E771FD" w:rsidRDefault="00E771FD" w:rsidP="003B7C48">
      <w:pPr>
        <w:rPr>
          <w:sz w:val="24"/>
          <w:szCs w:val="24"/>
        </w:rPr>
      </w:pPr>
      <w:r w:rsidRPr="00E771FD">
        <w:rPr>
          <w:sz w:val="24"/>
          <w:szCs w:val="24"/>
        </w:rPr>
        <w:t>P,38)</w:t>
      </w:r>
    </w:p>
    <w:p w14:paraId="1BE996A9" w14:textId="77777777" w:rsidR="00EB7D90" w:rsidRDefault="00EB7D90" w:rsidP="00EB7D90">
      <w:pPr>
        <w:rPr>
          <w:b/>
          <w:sz w:val="40"/>
          <w:szCs w:val="40"/>
          <w:u w:val="single"/>
        </w:rPr>
      </w:pPr>
      <w:r w:rsidRPr="00857F77">
        <w:rPr>
          <w:b/>
          <w:sz w:val="40"/>
          <w:szCs w:val="40"/>
          <w:u w:val="single"/>
        </w:rPr>
        <w:t>CRITICAL THINKING RAW MATERIALS</w:t>
      </w:r>
    </w:p>
    <w:p w14:paraId="6B459221" w14:textId="5BF00384" w:rsidR="00EB7D90" w:rsidRDefault="00EB7D90" w:rsidP="00EB7D90">
      <w:pPr>
        <w:rPr>
          <w:b/>
          <w:sz w:val="40"/>
          <w:szCs w:val="40"/>
          <w:u w:val="single"/>
        </w:rPr>
      </w:pPr>
      <w:r>
        <w:rPr>
          <w:b/>
          <w:noProof/>
          <w:sz w:val="40"/>
          <w:szCs w:val="40"/>
          <w:u w:val="single"/>
          <w:lang w:eastAsia="en-GB"/>
        </w:rPr>
        <w:lastRenderedPageBreak/>
        <w:drawing>
          <wp:inline distT="0" distB="0" distL="0" distR="0" wp14:anchorId="6703F9CA" wp14:editId="1E92B9B0">
            <wp:extent cx="5486400" cy="4695825"/>
            <wp:effectExtent l="0" t="0" r="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r>
        <w:rPr>
          <w:b/>
          <w:sz w:val="40"/>
          <w:szCs w:val="40"/>
          <w:u w:val="single"/>
        </w:rPr>
        <w:t xml:space="preserve"> </w:t>
      </w:r>
    </w:p>
    <w:p w14:paraId="21C3B8A5" w14:textId="6C8F55AD" w:rsidR="00EB7D90" w:rsidRDefault="00EB7D90" w:rsidP="00EB7D90">
      <w:pPr>
        <w:rPr>
          <w:b/>
          <w:sz w:val="40"/>
          <w:szCs w:val="40"/>
          <w:u w:val="single"/>
        </w:rPr>
      </w:pPr>
    </w:p>
    <w:p w14:paraId="51D6AF7A" w14:textId="56D46C14" w:rsidR="00EB7D90" w:rsidRPr="00664941" w:rsidRDefault="00EB7D90" w:rsidP="00EB7D90">
      <w:pPr>
        <w:rPr>
          <w:sz w:val="40"/>
          <w:szCs w:val="40"/>
        </w:rPr>
      </w:pPr>
      <w:r w:rsidRPr="00664941">
        <w:rPr>
          <w:sz w:val="40"/>
          <w:szCs w:val="40"/>
        </w:rPr>
        <w:t>I have included this model because without the raw materials of critical thinking, Comcast &amp; Sky TV would never have become as big as they are.</w:t>
      </w:r>
    </w:p>
    <w:p w14:paraId="59F3E822" w14:textId="7D1D45A7" w:rsidR="00EB7D90" w:rsidRPr="00664941" w:rsidRDefault="00EB7D90" w:rsidP="00EB7D90">
      <w:pPr>
        <w:rPr>
          <w:sz w:val="40"/>
          <w:szCs w:val="40"/>
        </w:rPr>
      </w:pPr>
    </w:p>
    <w:p w14:paraId="670607AF" w14:textId="6D61B3B1" w:rsidR="00EB7D90" w:rsidRDefault="00EB7D90" w:rsidP="00EB7D90">
      <w:pPr>
        <w:rPr>
          <w:b/>
          <w:sz w:val="40"/>
          <w:szCs w:val="40"/>
          <w:u w:val="single"/>
        </w:rPr>
      </w:pPr>
    </w:p>
    <w:p w14:paraId="58377573" w14:textId="62A1A932" w:rsidR="00EB7D90" w:rsidRDefault="00EB7D90" w:rsidP="00EB7D90">
      <w:pPr>
        <w:rPr>
          <w:b/>
          <w:sz w:val="40"/>
          <w:szCs w:val="40"/>
          <w:u w:val="single"/>
        </w:rPr>
      </w:pPr>
    </w:p>
    <w:p w14:paraId="6EE4DCFF" w14:textId="5CFF09D0" w:rsidR="00EB7D90" w:rsidRDefault="00EB7D90" w:rsidP="00EB7D90">
      <w:pPr>
        <w:rPr>
          <w:b/>
          <w:sz w:val="40"/>
          <w:szCs w:val="40"/>
          <w:u w:val="single"/>
        </w:rPr>
      </w:pPr>
    </w:p>
    <w:p w14:paraId="3F284F0C" w14:textId="086D5B13" w:rsidR="00EB7D90" w:rsidRDefault="00EB7D90" w:rsidP="00EB7D90">
      <w:pPr>
        <w:rPr>
          <w:b/>
          <w:sz w:val="40"/>
          <w:szCs w:val="40"/>
          <w:u w:val="single"/>
        </w:rPr>
      </w:pPr>
    </w:p>
    <w:p w14:paraId="664BA7F7" w14:textId="240BD57D" w:rsidR="00EB7D90" w:rsidRDefault="00E771FD" w:rsidP="00EB7D90">
      <w:pPr>
        <w:rPr>
          <w:b/>
          <w:sz w:val="40"/>
          <w:szCs w:val="40"/>
          <w:u w:val="single"/>
        </w:rPr>
      </w:pPr>
      <w:r w:rsidRPr="00E771FD">
        <w:rPr>
          <w:sz w:val="24"/>
          <w:szCs w:val="24"/>
          <w:u w:val="single"/>
        </w:rPr>
        <w:t>P.39</w:t>
      </w:r>
      <w:r w:rsidRPr="00E771FD">
        <w:rPr>
          <w:sz w:val="24"/>
          <w:szCs w:val="24"/>
        </w:rPr>
        <w:t>)</w:t>
      </w:r>
    </w:p>
    <w:p w14:paraId="297CA6AB" w14:textId="2E12AEA3" w:rsidR="00EB7D90" w:rsidRDefault="00EB7D90" w:rsidP="00EB7D90">
      <w:pPr>
        <w:rPr>
          <w:b/>
          <w:sz w:val="40"/>
          <w:szCs w:val="40"/>
          <w:u w:val="single"/>
        </w:rPr>
      </w:pPr>
    </w:p>
    <w:p w14:paraId="65C36EDE" w14:textId="77777777" w:rsidR="00EB7D90" w:rsidRPr="006A12CB" w:rsidRDefault="00EB7D90" w:rsidP="00EB7D90">
      <w:pPr>
        <w:rPr>
          <w:b/>
          <w:sz w:val="40"/>
          <w:szCs w:val="40"/>
          <w:u w:val="single"/>
        </w:rPr>
      </w:pPr>
      <w:r w:rsidRPr="006A12CB">
        <w:rPr>
          <w:b/>
          <w:sz w:val="40"/>
          <w:szCs w:val="40"/>
          <w:u w:val="single"/>
        </w:rPr>
        <w:t>GIBBS MODEL OF REFLECTION</w:t>
      </w:r>
    </w:p>
    <w:p w14:paraId="7D6313BE" w14:textId="77777777" w:rsidR="00EB7D90" w:rsidRDefault="00EB7D90" w:rsidP="00EB7D90">
      <w:pPr>
        <w:rPr>
          <w:sz w:val="40"/>
          <w:szCs w:val="40"/>
        </w:rPr>
      </w:pPr>
      <w:r>
        <w:rPr>
          <w:noProof/>
          <w:lang w:eastAsia="en-GB"/>
        </w:rPr>
        <w:drawing>
          <wp:inline distT="0" distB="0" distL="0" distR="0" wp14:anchorId="5CF9640C" wp14:editId="667FFC4B">
            <wp:extent cx="5314950" cy="4791075"/>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1DC265C1" w14:textId="2228B8F0" w:rsidR="00EB7D90" w:rsidRDefault="00EB7D90" w:rsidP="00EB7D90">
      <w:pPr>
        <w:rPr>
          <w:b/>
          <w:sz w:val="40"/>
          <w:szCs w:val="40"/>
          <w:u w:val="single"/>
        </w:rPr>
      </w:pPr>
    </w:p>
    <w:p w14:paraId="0F4B94F3" w14:textId="619DE5DF" w:rsidR="00EB7D90" w:rsidRDefault="00EB7D90" w:rsidP="00EB7D90">
      <w:pPr>
        <w:rPr>
          <w:b/>
          <w:sz w:val="40"/>
          <w:szCs w:val="40"/>
          <w:u w:val="single"/>
        </w:rPr>
      </w:pPr>
    </w:p>
    <w:p w14:paraId="018893AD" w14:textId="6F960A65" w:rsidR="00EB7D90" w:rsidRDefault="00EB7D90" w:rsidP="00EB7D90">
      <w:pPr>
        <w:rPr>
          <w:b/>
          <w:sz w:val="40"/>
          <w:szCs w:val="40"/>
          <w:u w:val="single"/>
        </w:rPr>
      </w:pPr>
    </w:p>
    <w:p w14:paraId="6A19A785" w14:textId="753C952C" w:rsidR="00EB7D90" w:rsidRDefault="00EB7D90" w:rsidP="00EB7D90">
      <w:pPr>
        <w:rPr>
          <w:b/>
          <w:sz w:val="40"/>
          <w:szCs w:val="40"/>
          <w:u w:val="single"/>
        </w:rPr>
      </w:pPr>
    </w:p>
    <w:p w14:paraId="30339C7E" w14:textId="470749A4" w:rsidR="00EB7D90" w:rsidRDefault="00EB7D90" w:rsidP="00EB7D90">
      <w:pPr>
        <w:rPr>
          <w:b/>
          <w:sz w:val="40"/>
          <w:szCs w:val="40"/>
          <w:u w:val="single"/>
        </w:rPr>
      </w:pPr>
    </w:p>
    <w:p w14:paraId="54656653" w14:textId="27CF700E" w:rsidR="00EB7D90" w:rsidRDefault="00E771FD" w:rsidP="00EB7D90">
      <w:pPr>
        <w:rPr>
          <w:b/>
          <w:sz w:val="40"/>
          <w:szCs w:val="40"/>
          <w:u w:val="single"/>
        </w:rPr>
      </w:pPr>
      <w:r w:rsidRPr="00E771FD">
        <w:rPr>
          <w:sz w:val="24"/>
          <w:szCs w:val="24"/>
        </w:rPr>
        <w:t>P.40)</w:t>
      </w:r>
      <w:r w:rsidRPr="00E771FD">
        <w:rPr>
          <w:b/>
          <w:sz w:val="40"/>
          <w:szCs w:val="40"/>
        </w:rPr>
        <w:t xml:space="preserve">       </w:t>
      </w:r>
      <w:r w:rsidR="00EB7D90" w:rsidRPr="006A12CB">
        <w:rPr>
          <w:b/>
          <w:sz w:val="40"/>
          <w:szCs w:val="40"/>
          <w:u w:val="single"/>
        </w:rPr>
        <w:t>KOLB THEOR</w:t>
      </w:r>
      <w:r w:rsidR="00EB7D90">
        <w:rPr>
          <w:b/>
          <w:sz w:val="40"/>
          <w:szCs w:val="40"/>
          <w:u w:val="single"/>
        </w:rPr>
        <w:t>Y</w:t>
      </w:r>
    </w:p>
    <w:p w14:paraId="47C65D43" w14:textId="77777777" w:rsidR="00EB7D90" w:rsidRDefault="00EB7D90" w:rsidP="00EB7D90">
      <w:pPr>
        <w:rPr>
          <w:sz w:val="40"/>
          <w:szCs w:val="40"/>
        </w:rPr>
      </w:pPr>
      <w:r>
        <w:rPr>
          <w:noProof/>
          <w:lang w:eastAsia="en-GB"/>
        </w:rPr>
        <w:lastRenderedPageBreak/>
        <w:drawing>
          <wp:inline distT="0" distB="0" distL="0" distR="0" wp14:anchorId="08BE6E39" wp14:editId="0C973503">
            <wp:extent cx="5486400" cy="52482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1FF4ADDB" w14:textId="10B58766" w:rsidR="00EB7D90" w:rsidRDefault="00EB7D90" w:rsidP="00EB7D90">
      <w:pPr>
        <w:rPr>
          <w:sz w:val="40"/>
          <w:szCs w:val="40"/>
        </w:rPr>
      </w:pPr>
    </w:p>
    <w:p w14:paraId="1F17FE8B" w14:textId="4B4AFF70" w:rsidR="00664941" w:rsidRDefault="00664941" w:rsidP="00EB7D90">
      <w:pPr>
        <w:rPr>
          <w:sz w:val="40"/>
          <w:szCs w:val="40"/>
        </w:rPr>
      </w:pPr>
      <w:r>
        <w:rPr>
          <w:sz w:val="40"/>
          <w:szCs w:val="40"/>
        </w:rPr>
        <w:t>THE KOLB &amp; GIBBS MODELS WERE INCLUDED BECAUSE I BELIEVE EVERY ORGANISATION HAS TO REFLECT WHAT THEY HAVE DONE. THIS IS NOT JUST IN FINANCES, BUT MORALLY, ETHICALLY &amp; TAKING INTO ACCOUNT PEOPLE’s BELIEFS, BACKGROUNDS ECT.</w:t>
      </w:r>
    </w:p>
    <w:p w14:paraId="17365809" w14:textId="1ADC1DC6" w:rsidR="00625EBA" w:rsidRDefault="00625EBA" w:rsidP="00EB7D90">
      <w:pPr>
        <w:rPr>
          <w:sz w:val="40"/>
          <w:szCs w:val="40"/>
        </w:rPr>
      </w:pPr>
    </w:p>
    <w:p w14:paraId="4AA9FE67" w14:textId="77777777" w:rsidR="00625EBA" w:rsidRDefault="00625EBA" w:rsidP="00EB7D90">
      <w:pPr>
        <w:rPr>
          <w:sz w:val="40"/>
          <w:szCs w:val="40"/>
        </w:rPr>
      </w:pPr>
    </w:p>
    <w:p w14:paraId="096EF9DE" w14:textId="79392A98" w:rsidR="00625EBA" w:rsidRDefault="00E771FD" w:rsidP="00EB7D90">
      <w:pPr>
        <w:rPr>
          <w:b/>
          <w:sz w:val="40"/>
          <w:szCs w:val="40"/>
          <w:u w:val="single"/>
        </w:rPr>
      </w:pPr>
      <w:r w:rsidRPr="00E771FD">
        <w:rPr>
          <w:sz w:val="40"/>
          <w:szCs w:val="40"/>
        </w:rPr>
        <w:t>P.41)</w:t>
      </w:r>
      <w:r w:rsidRPr="00E771FD">
        <w:rPr>
          <w:b/>
          <w:sz w:val="40"/>
          <w:szCs w:val="40"/>
        </w:rPr>
        <w:t xml:space="preserve">           </w:t>
      </w:r>
      <w:r w:rsidR="00625EBA" w:rsidRPr="00625EBA">
        <w:rPr>
          <w:b/>
          <w:sz w:val="40"/>
          <w:szCs w:val="40"/>
          <w:u w:val="single"/>
        </w:rPr>
        <w:t>STAKEHOLDER ANALYSIS</w:t>
      </w:r>
    </w:p>
    <w:p w14:paraId="4A317D23" w14:textId="679A9209" w:rsidR="00625EBA" w:rsidRDefault="00625EBA" w:rsidP="00EB7D90">
      <w:pPr>
        <w:rPr>
          <w:b/>
          <w:sz w:val="40"/>
          <w:szCs w:val="40"/>
          <w:u w:val="single"/>
        </w:rPr>
      </w:pPr>
    </w:p>
    <w:p w14:paraId="2FE159CF" w14:textId="0FFCFA20" w:rsidR="00625EBA" w:rsidRDefault="00625EBA" w:rsidP="00EB7D90">
      <w:pPr>
        <w:rPr>
          <w:b/>
          <w:sz w:val="40"/>
          <w:szCs w:val="40"/>
          <w:u w:val="single"/>
        </w:rPr>
      </w:pPr>
      <w:r>
        <w:rPr>
          <w:b/>
          <w:sz w:val="40"/>
          <w:szCs w:val="40"/>
          <w:u w:val="single"/>
        </w:rPr>
        <w:t>ORGANISATION Sky TV / COMCAST:</w:t>
      </w:r>
    </w:p>
    <w:p w14:paraId="3F6EDB68" w14:textId="7714658E" w:rsidR="00625EBA" w:rsidRDefault="00625EBA" w:rsidP="00625EBA">
      <w:pPr>
        <w:pStyle w:val="ListParagraph"/>
        <w:numPr>
          <w:ilvl w:val="0"/>
          <w:numId w:val="1"/>
        </w:numPr>
        <w:rPr>
          <w:sz w:val="40"/>
          <w:szCs w:val="40"/>
        </w:rPr>
      </w:pPr>
      <w:r w:rsidRPr="00625EBA">
        <w:rPr>
          <w:sz w:val="40"/>
          <w:szCs w:val="40"/>
        </w:rPr>
        <w:t>Customers</w:t>
      </w:r>
    </w:p>
    <w:p w14:paraId="6488E0CF" w14:textId="0A7E07DD" w:rsidR="00625EBA" w:rsidRDefault="00625EBA" w:rsidP="00625EBA">
      <w:pPr>
        <w:pStyle w:val="ListParagraph"/>
        <w:numPr>
          <w:ilvl w:val="0"/>
          <w:numId w:val="1"/>
        </w:numPr>
        <w:rPr>
          <w:sz w:val="40"/>
          <w:szCs w:val="40"/>
        </w:rPr>
      </w:pPr>
      <w:r>
        <w:rPr>
          <w:sz w:val="40"/>
          <w:szCs w:val="40"/>
        </w:rPr>
        <w:t>Social &amp; Political Action Groups</w:t>
      </w:r>
    </w:p>
    <w:p w14:paraId="20006814" w14:textId="33BEDC31" w:rsidR="00625EBA" w:rsidRDefault="00625EBA" w:rsidP="00625EBA">
      <w:pPr>
        <w:pStyle w:val="ListParagraph"/>
        <w:numPr>
          <w:ilvl w:val="0"/>
          <w:numId w:val="1"/>
        </w:numPr>
        <w:rPr>
          <w:sz w:val="40"/>
          <w:szCs w:val="40"/>
        </w:rPr>
      </w:pPr>
      <w:r>
        <w:rPr>
          <w:sz w:val="40"/>
          <w:szCs w:val="40"/>
        </w:rPr>
        <w:t>Competitors</w:t>
      </w:r>
    </w:p>
    <w:p w14:paraId="3C121F97" w14:textId="29F582AB" w:rsidR="00625EBA" w:rsidRDefault="00625EBA" w:rsidP="00625EBA">
      <w:pPr>
        <w:pStyle w:val="ListParagraph"/>
        <w:numPr>
          <w:ilvl w:val="0"/>
          <w:numId w:val="1"/>
        </w:numPr>
        <w:rPr>
          <w:sz w:val="40"/>
          <w:szCs w:val="40"/>
        </w:rPr>
      </w:pPr>
      <w:r>
        <w:rPr>
          <w:sz w:val="40"/>
          <w:szCs w:val="40"/>
        </w:rPr>
        <w:t>Trade &amp; Industry Associations</w:t>
      </w:r>
    </w:p>
    <w:p w14:paraId="4AA2A161" w14:textId="1712D2EB" w:rsidR="00625EBA" w:rsidRDefault="00625EBA" w:rsidP="00625EBA">
      <w:pPr>
        <w:pStyle w:val="ListParagraph"/>
        <w:numPr>
          <w:ilvl w:val="0"/>
          <w:numId w:val="1"/>
        </w:numPr>
        <w:rPr>
          <w:sz w:val="40"/>
          <w:szCs w:val="40"/>
        </w:rPr>
      </w:pPr>
      <w:r>
        <w:rPr>
          <w:sz w:val="40"/>
          <w:szCs w:val="40"/>
        </w:rPr>
        <w:t>Governments</w:t>
      </w:r>
    </w:p>
    <w:p w14:paraId="483240D6" w14:textId="515F9A26" w:rsidR="00625EBA" w:rsidRDefault="00625EBA" w:rsidP="00625EBA">
      <w:pPr>
        <w:pStyle w:val="ListParagraph"/>
        <w:numPr>
          <w:ilvl w:val="0"/>
          <w:numId w:val="1"/>
        </w:numPr>
        <w:rPr>
          <w:sz w:val="40"/>
          <w:szCs w:val="40"/>
        </w:rPr>
      </w:pPr>
      <w:r>
        <w:rPr>
          <w:sz w:val="40"/>
          <w:szCs w:val="40"/>
        </w:rPr>
        <w:t>Media</w:t>
      </w:r>
    </w:p>
    <w:p w14:paraId="5BA98DE7" w14:textId="2876853B" w:rsidR="00625EBA" w:rsidRDefault="00625EBA" w:rsidP="00625EBA">
      <w:pPr>
        <w:pStyle w:val="ListParagraph"/>
        <w:numPr>
          <w:ilvl w:val="0"/>
          <w:numId w:val="1"/>
        </w:numPr>
        <w:rPr>
          <w:sz w:val="40"/>
          <w:szCs w:val="40"/>
        </w:rPr>
      </w:pPr>
      <w:r>
        <w:rPr>
          <w:sz w:val="40"/>
          <w:szCs w:val="40"/>
        </w:rPr>
        <w:t>Suppliers / Contractors</w:t>
      </w:r>
    </w:p>
    <w:p w14:paraId="11496940" w14:textId="4CBF254B" w:rsidR="00625EBA" w:rsidRDefault="00625EBA" w:rsidP="00625EBA">
      <w:pPr>
        <w:pStyle w:val="ListParagraph"/>
        <w:numPr>
          <w:ilvl w:val="0"/>
          <w:numId w:val="1"/>
        </w:numPr>
        <w:rPr>
          <w:sz w:val="40"/>
          <w:szCs w:val="40"/>
        </w:rPr>
      </w:pPr>
      <w:r>
        <w:rPr>
          <w:sz w:val="40"/>
          <w:szCs w:val="40"/>
        </w:rPr>
        <w:t>Communities</w:t>
      </w:r>
    </w:p>
    <w:p w14:paraId="5C068EE7" w14:textId="17FC420B" w:rsidR="00625EBA" w:rsidRDefault="00625EBA" w:rsidP="00625EBA">
      <w:pPr>
        <w:pStyle w:val="ListParagraph"/>
        <w:numPr>
          <w:ilvl w:val="0"/>
          <w:numId w:val="1"/>
        </w:numPr>
        <w:rPr>
          <w:sz w:val="40"/>
          <w:szCs w:val="40"/>
        </w:rPr>
      </w:pPr>
      <w:r>
        <w:rPr>
          <w:sz w:val="40"/>
          <w:szCs w:val="40"/>
        </w:rPr>
        <w:t>Shareholders</w:t>
      </w:r>
    </w:p>
    <w:p w14:paraId="437E5E90" w14:textId="619F5606" w:rsidR="00625EBA" w:rsidRDefault="00625EBA" w:rsidP="00625EBA">
      <w:pPr>
        <w:pStyle w:val="ListParagraph"/>
        <w:numPr>
          <w:ilvl w:val="0"/>
          <w:numId w:val="1"/>
        </w:numPr>
        <w:rPr>
          <w:sz w:val="40"/>
          <w:szCs w:val="40"/>
        </w:rPr>
      </w:pPr>
      <w:r>
        <w:rPr>
          <w:sz w:val="40"/>
          <w:szCs w:val="40"/>
        </w:rPr>
        <w:t>Unions</w:t>
      </w:r>
    </w:p>
    <w:p w14:paraId="38B41579" w14:textId="50BAD08C" w:rsidR="00625EBA" w:rsidRDefault="00625EBA" w:rsidP="00625EBA">
      <w:pPr>
        <w:pStyle w:val="ListParagraph"/>
        <w:numPr>
          <w:ilvl w:val="0"/>
          <w:numId w:val="1"/>
        </w:numPr>
        <w:rPr>
          <w:sz w:val="40"/>
          <w:szCs w:val="40"/>
        </w:rPr>
      </w:pPr>
      <w:r>
        <w:rPr>
          <w:sz w:val="40"/>
          <w:szCs w:val="40"/>
        </w:rPr>
        <w:t>Employees</w:t>
      </w:r>
    </w:p>
    <w:p w14:paraId="29DF612E" w14:textId="2743669E" w:rsidR="00625EBA" w:rsidRDefault="00625EBA" w:rsidP="00625EBA">
      <w:pPr>
        <w:rPr>
          <w:sz w:val="40"/>
          <w:szCs w:val="40"/>
        </w:rPr>
      </w:pPr>
    </w:p>
    <w:p w14:paraId="5FC47039" w14:textId="318990CF" w:rsidR="00625EBA" w:rsidRDefault="00625EBA" w:rsidP="00625EBA">
      <w:pPr>
        <w:rPr>
          <w:sz w:val="40"/>
          <w:szCs w:val="40"/>
        </w:rPr>
      </w:pPr>
      <w:r>
        <w:rPr>
          <w:sz w:val="40"/>
          <w:szCs w:val="40"/>
        </w:rPr>
        <w:t xml:space="preserve">All of these factors play a part in a big organisation. </w:t>
      </w:r>
    </w:p>
    <w:p w14:paraId="05852228" w14:textId="2E98D743" w:rsidR="00625EBA" w:rsidRDefault="00625EBA" w:rsidP="00625EBA">
      <w:pPr>
        <w:rPr>
          <w:sz w:val="40"/>
          <w:szCs w:val="40"/>
        </w:rPr>
      </w:pPr>
      <w:r>
        <w:rPr>
          <w:sz w:val="40"/>
          <w:szCs w:val="40"/>
        </w:rPr>
        <w:t xml:space="preserve">There also moral dilemmas because the shareholders want purely </w:t>
      </w:r>
      <w:r w:rsidR="00A87EA8">
        <w:rPr>
          <w:sz w:val="40"/>
          <w:szCs w:val="40"/>
        </w:rPr>
        <w:t>to profit</w:t>
      </w:r>
      <w:r>
        <w:rPr>
          <w:sz w:val="40"/>
          <w:szCs w:val="40"/>
        </w:rPr>
        <w:t xml:space="preserve"> and may not be happy an organisation </w:t>
      </w:r>
      <w:r w:rsidR="00A87EA8">
        <w:rPr>
          <w:sz w:val="40"/>
          <w:szCs w:val="40"/>
        </w:rPr>
        <w:t>is giving money to a charity for example.</w:t>
      </w:r>
    </w:p>
    <w:p w14:paraId="3886E09C" w14:textId="23A5F684" w:rsidR="00A87EA8" w:rsidRDefault="00A87EA8" w:rsidP="00625EBA">
      <w:pPr>
        <w:rPr>
          <w:sz w:val="40"/>
          <w:szCs w:val="40"/>
        </w:rPr>
      </w:pPr>
      <w:r>
        <w:rPr>
          <w:sz w:val="40"/>
          <w:szCs w:val="40"/>
        </w:rPr>
        <w:t>It can also be the case where an organisation has decided to switch supplier on moral or ethical grounds and has gone to a more expensive supplier, this may have gone down very well in the media, but the shareholders/stakeholders are not best pleased because they are just looking at potential returns.</w:t>
      </w:r>
    </w:p>
    <w:p w14:paraId="30EEDE3A" w14:textId="56D01A5B" w:rsidR="00A87EA8" w:rsidRDefault="00A87EA8" w:rsidP="00625EBA">
      <w:pPr>
        <w:rPr>
          <w:sz w:val="40"/>
          <w:szCs w:val="40"/>
        </w:rPr>
      </w:pPr>
    </w:p>
    <w:p w14:paraId="5A8D5FC7" w14:textId="77777777" w:rsidR="00A87EA8" w:rsidRDefault="00A87EA8" w:rsidP="00625EBA">
      <w:pPr>
        <w:rPr>
          <w:sz w:val="40"/>
          <w:szCs w:val="40"/>
        </w:rPr>
      </w:pPr>
      <w:r>
        <w:rPr>
          <w:sz w:val="40"/>
          <w:szCs w:val="40"/>
        </w:rPr>
        <w:t>There are many variables and conflict of interest can arise.</w:t>
      </w:r>
    </w:p>
    <w:p w14:paraId="47FEF993" w14:textId="77777777" w:rsidR="00A87EA8" w:rsidRDefault="00A87EA8" w:rsidP="00A87EA8">
      <w:pPr>
        <w:pStyle w:val="ListParagraph"/>
        <w:numPr>
          <w:ilvl w:val="0"/>
          <w:numId w:val="1"/>
        </w:numPr>
        <w:rPr>
          <w:sz w:val="40"/>
          <w:szCs w:val="40"/>
        </w:rPr>
      </w:pPr>
      <w:r>
        <w:rPr>
          <w:sz w:val="40"/>
          <w:szCs w:val="40"/>
        </w:rPr>
        <w:t>Negative stakeholders can have serious adverse effects on business</w:t>
      </w:r>
    </w:p>
    <w:p w14:paraId="04A81536" w14:textId="77777777" w:rsidR="00A87EA8" w:rsidRDefault="00A87EA8" w:rsidP="00A87EA8">
      <w:pPr>
        <w:pStyle w:val="ListParagraph"/>
        <w:numPr>
          <w:ilvl w:val="0"/>
          <w:numId w:val="1"/>
        </w:numPr>
        <w:rPr>
          <w:sz w:val="40"/>
          <w:szCs w:val="40"/>
        </w:rPr>
      </w:pPr>
      <w:r>
        <w:rPr>
          <w:sz w:val="40"/>
          <w:szCs w:val="40"/>
        </w:rPr>
        <w:t>Stakeholders need to be notified of major changes with the company</w:t>
      </w:r>
    </w:p>
    <w:p w14:paraId="55D06B49" w14:textId="77777777" w:rsidR="00246718" w:rsidRDefault="00A87EA8" w:rsidP="00A87EA8">
      <w:pPr>
        <w:pStyle w:val="ListParagraph"/>
        <w:numPr>
          <w:ilvl w:val="0"/>
          <w:numId w:val="1"/>
        </w:numPr>
        <w:rPr>
          <w:sz w:val="40"/>
          <w:szCs w:val="40"/>
        </w:rPr>
      </w:pPr>
      <w:r>
        <w:rPr>
          <w:sz w:val="40"/>
          <w:szCs w:val="40"/>
        </w:rPr>
        <w:t>Company and stakeholders should always remain positive as negativity spreads</w:t>
      </w:r>
      <w:r w:rsidR="00246718">
        <w:rPr>
          <w:sz w:val="40"/>
          <w:szCs w:val="40"/>
        </w:rPr>
        <w:t xml:space="preserve"> and can potentially bring the share price down if the company has reached that stage</w:t>
      </w:r>
    </w:p>
    <w:p w14:paraId="4C696B97" w14:textId="77777777" w:rsidR="00246718" w:rsidRDefault="00246718" w:rsidP="00A87EA8">
      <w:pPr>
        <w:pStyle w:val="ListParagraph"/>
        <w:numPr>
          <w:ilvl w:val="0"/>
          <w:numId w:val="1"/>
        </w:numPr>
        <w:rPr>
          <w:sz w:val="40"/>
          <w:szCs w:val="40"/>
        </w:rPr>
      </w:pPr>
      <w:r>
        <w:rPr>
          <w:sz w:val="40"/>
          <w:szCs w:val="40"/>
        </w:rPr>
        <w:t>Avoid potential risks and misunderstanding</w:t>
      </w:r>
    </w:p>
    <w:p w14:paraId="273EEF52" w14:textId="1322BA88" w:rsidR="0028138F" w:rsidRDefault="00246718" w:rsidP="00A87EA8">
      <w:pPr>
        <w:pStyle w:val="ListParagraph"/>
        <w:numPr>
          <w:ilvl w:val="0"/>
          <w:numId w:val="1"/>
        </w:numPr>
        <w:rPr>
          <w:sz w:val="40"/>
          <w:szCs w:val="40"/>
        </w:rPr>
      </w:pPr>
      <w:r>
        <w:rPr>
          <w:sz w:val="40"/>
          <w:szCs w:val="40"/>
        </w:rPr>
        <w:t xml:space="preserve">Organisation management should have </w:t>
      </w:r>
      <w:r w:rsidR="0028138F">
        <w:rPr>
          <w:sz w:val="40"/>
          <w:szCs w:val="40"/>
        </w:rPr>
        <w:t>stakeholders’</w:t>
      </w:r>
      <w:r>
        <w:rPr>
          <w:sz w:val="40"/>
          <w:szCs w:val="40"/>
        </w:rPr>
        <w:t xml:space="preserve"> interests in mind but not to the point where the organisation is dealing with something unethically and morally wrong.</w:t>
      </w:r>
    </w:p>
    <w:p w14:paraId="088FF33F" w14:textId="022ED290" w:rsidR="00A87EA8" w:rsidRDefault="00A87EA8" w:rsidP="00A87EA8">
      <w:pPr>
        <w:pStyle w:val="ListParagraph"/>
        <w:numPr>
          <w:ilvl w:val="0"/>
          <w:numId w:val="1"/>
        </w:numPr>
        <w:rPr>
          <w:sz w:val="40"/>
          <w:szCs w:val="40"/>
        </w:rPr>
      </w:pPr>
      <w:r w:rsidRPr="00A87EA8">
        <w:rPr>
          <w:sz w:val="40"/>
          <w:szCs w:val="40"/>
        </w:rPr>
        <w:t xml:space="preserve"> </w:t>
      </w:r>
      <w:r w:rsidR="0028138F">
        <w:rPr>
          <w:sz w:val="40"/>
          <w:szCs w:val="40"/>
        </w:rPr>
        <w:t>Stakeholders can be Government, creditors, employees, suppliers, unions, or the local community</w:t>
      </w:r>
    </w:p>
    <w:p w14:paraId="5950983B" w14:textId="5CF2389C" w:rsidR="00026EB9" w:rsidRDefault="00026EB9" w:rsidP="00026EB9">
      <w:pPr>
        <w:rPr>
          <w:sz w:val="40"/>
          <w:szCs w:val="40"/>
        </w:rPr>
      </w:pPr>
    </w:p>
    <w:p w14:paraId="5372AC83" w14:textId="7150F062" w:rsidR="00026EB9" w:rsidRDefault="00026EB9" w:rsidP="00026EB9">
      <w:pPr>
        <w:rPr>
          <w:sz w:val="40"/>
          <w:szCs w:val="40"/>
        </w:rPr>
      </w:pPr>
    </w:p>
    <w:p w14:paraId="4922D4CA" w14:textId="584A2684" w:rsidR="00026EB9" w:rsidRDefault="00026EB9" w:rsidP="00026EB9">
      <w:pPr>
        <w:rPr>
          <w:sz w:val="40"/>
          <w:szCs w:val="40"/>
        </w:rPr>
      </w:pPr>
    </w:p>
    <w:p w14:paraId="2FB48DB1" w14:textId="1C7D1446" w:rsidR="00026EB9" w:rsidRDefault="00881543" w:rsidP="00881543">
      <w:pPr>
        <w:ind w:left="720"/>
        <w:rPr>
          <w:b/>
          <w:sz w:val="52"/>
          <w:szCs w:val="52"/>
          <w:u w:val="single"/>
        </w:rPr>
      </w:pPr>
      <w:r w:rsidRPr="00881543">
        <w:rPr>
          <w:sz w:val="24"/>
          <w:szCs w:val="24"/>
        </w:rPr>
        <w:t>P.43)</w:t>
      </w:r>
      <w:r w:rsidR="00026EB9">
        <w:rPr>
          <w:sz w:val="40"/>
          <w:szCs w:val="40"/>
        </w:rPr>
        <w:t xml:space="preserve">                </w:t>
      </w:r>
      <w:r w:rsidR="00026EB9" w:rsidRPr="00026EB9">
        <w:rPr>
          <w:b/>
          <w:sz w:val="52"/>
          <w:szCs w:val="52"/>
          <w:u w:val="single"/>
        </w:rPr>
        <w:t>CONCLUSION</w:t>
      </w:r>
    </w:p>
    <w:p w14:paraId="7DC10F08" w14:textId="726A9A31" w:rsidR="00E771FD" w:rsidRDefault="00E771FD" w:rsidP="00026EB9">
      <w:pPr>
        <w:rPr>
          <w:b/>
          <w:sz w:val="52"/>
          <w:szCs w:val="52"/>
          <w:u w:val="single"/>
        </w:rPr>
      </w:pPr>
    </w:p>
    <w:p w14:paraId="7EAA4667" w14:textId="04123796" w:rsidR="00E771FD" w:rsidRDefault="00E771FD" w:rsidP="00026EB9">
      <w:pPr>
        <w:rPr>
          <w:sz w:val="32"/>
          <w:szCs w:val="32"/>
        </w:rPr>
      </w:pPr>
      <w:r w:rsidRPr="00E771FD">
        <w:rPr>
          <w:sz w:val="32"/>
          <w:szCs w:val="32"/>
        </w:rPr>
        <w:t>As</w:t>
      </w:r>
      <w:r>
        <w:rPr>
          <w:sz w:val="32"/>
          <w:szCs w:val="32"/>
        </w:rPr>
        <w:t xml:space="preserve"> can be seen throughout this report</w:t>
      </w:r>
      <w:r w:rsidR="00881543">
        <w:rPr>
          <w:sz w:val="32"/>
          <w:szCs w:val="32"/>
        </w:rPr>
        <w:t xml:space="preserve"> from all the sections in the external environment, from PESTLE, pay, customer service, satellite technology. Everything is affected by culture &amp; beliefs. When taking business abroad, it is even more imperative that situational awareness comes into play.</w:t>
      </w:r>
    </w:p>
    <w:p w14:paraId="49EB264F" w14:textId="1F81EB85" w:rsidR="00AD24F2" w:rsidRDefault="001A3DA1" w:rsidP="00026EB9">
      <w:pPr>
        <w:rPr>
          <w:sz w:val="32"/>
          <w:szCs w:val="32"/>
        </w:rPr>
      </w:pPr>
      <w:r>
        <w:rPr>
          <w:sz w:val="32"/>
          <w:szCs w:val="32"/>
        </w:rPr>
        <w:t>In the Internal environment section, the same can be said there.</w:t>
      </w:r>
    </w:p>
    <w:p w14:paraId="5635159F" w14:textId="1762D13B" w:rsidR="001A3DA1" w:rsidRDefault="001A3DA1" w:rsidP="00026EB9">
      <w:pPr>
        <w:rPr>
          <w:sz w:val="32"/>
          <w:szCs w:val="32"/>
        </w:rPr>
      </w:pPr>
      <w:r>
        <w:rPr>
          <w:sz w:val="32"/>
          <w:szCs w:val="32"/>
        </w:rPr>
        <w:t>From Leadership styles to possible bias news coverage because of a takeover by a multibillion-dollar U.S company.</w:t>
      </w:r>
    </w:p>
    <w:p w14:paraId="45018EFD" w14:textId="546EAFCE" w:rsidR="001A3DA1" w:rsidRDefault="001A3DA1" w:rsidP="00026EB9">
      <w:pPr>
        <w:rPr>
          <w:sz w:val="32"/>
          <w:szCs w:val="32"/>
        </w:rPr>
      </w:pPr>
      <w:r>
        <w:rPr>
          <w:sz w:val="32"/>
          <w:szCs w:val="32"/>
        </w:rPr>
        <w:t>The Theories in my opinion backs up the notion that without careful critical thinking and taking into accounts people beliefs, culture, background social status, religion</w:t>
      </w:r>
      <w:r w:rsidR="002A4F4A">
        <w:rPr>
          <w:sz w:val="32"/>
          <w:szCs w:val="32"/>
        </w:rPr>
        <w:t>, economic background and other variables, there is no way to turn a very small business into an international giant. When you are looking to expand into other territories and countries, nothing can be as vital as looking closely into the various beliefs and cultures.</w:t>
      </w:r>
    </w:p>
    <w:p w14:paraId="355B43E2" w14:textId="09480AF9" w:rsidR="00424E99" w:rsidRDefault="00424E99" w:rsidP="00026EB9">
      <w:pPr>
        <w:rPr>
          <w:sz w:val="32"/>
          <w:szCs w:val="32"/>
        </w:rPr>
      </w:pPr>
    </w:p>
    <w:p w14:paraId="58AB48E4" w14:textId="77777777" w:rsidR="00424E99" w:rsidRDefault="00424E99" w:rsidP="00424E99">
      <w:pPr>
        <w:rPr>
          <w:sz w:val="40"/>
          <w:szCs w:val="40"/>
        </w:rPr>
      </w:pPr>
      <w:r>
        <w:rPr>
          <w:sz w:val="40"/>
          <w:szCs w:val="40"/>
        </w:rPr>
        <w:t>(SPECIAL NOTE)</w:t>
      </w:r>
    </w:p>
    <w:p w14:paraId="3E183390" w14:textId="77777777" w:rsidR="00424E99" w:rsidRPr="00597BAA" w:rsidRDefault="00424E99" w:rsidP="00424E99">
      <w:pPr>
        <w:rPr>
          <w:b/>
          <w:i/>
          <w:color w:val="FF0000"/>
          <w:sz w:val="28"/>
          <w:szCs w:val="28"/>
          <w:u w:val="single"/>
        </w:rPr>
      </w:pPr>
      <w:r w:rsidRPr="00597BAA">
        <w:rPr>
          <w:b/>
          <w:i/>
          <w:color w:val="FF0000"/>
          <w:sz w:val="28"/>
          <w:szCs w:val="28"/>
          <w:u w:val="single"/>
        </w:rPr>
        <w:t xml:space="preserve">INNA LILLAHI WA INNA ILAYHI RAJI’UN </w:t>
      </w:r>
    </w:p>
    <w:p w14:paraId="417EE1E5" w14:textId="77777777" w:rsidR="00424E99" w:rsidRDefault="00424E99" w:rsidP="00424E99">
      <w:pPr>
        <w:rPr>
          <w:sz w:val="40"/>
          <w:szCs w:val="40"/>
        </w:rPr>
      </w:pPr>
      <w:r>
        <w:rPr>
          <w:sz w:val="40"/>
          <w:szCs w:val="40"/>
        </w:rPr>
        <w:t>R.I.P…… Lecturer:  Mr Richard Small (UWTSD)</w:t>
      </w:r>
    </w:p>
    <w:p w14:paraId="3BACEC14" w14:textId="77777777" w:rsidR="00424E99" w:rsidRDefault="00424E99" w:rsidP="00424E99">
      <w:pPr>
        <w:rPr>
          <w:sz w:val="40"/>
          <w:szCs w:val="40"/>
        </w:rPr>
      </w:pPr>
      <w:r>
        <w:rPr>
          <w:sz w:val="40"/>
          <w:szCs w:val="40"/>
        </w:rPr>
        <w:t>R.I.P…… Sherry &amp; Baby Sherry</w:t>
      </w:r>
    </w:p>
    <w:p w14:paraId="73E98597" w14:textId="77777777" w:rsidR="00424E99" w:rsidRDefault="00424E99" w:rsidP="00424E99">
      <w:pPr>
        <w:rPr>
          <w:sz w:val="40"/>
          <w:szCs w:val="40"/>
        </w:rPr>
      </w:pPr>
      <w:r>
        <w:rPr>
          <w:sz w:val="40"/>
          <w:szCs w:val="40"/>
        </w:rPr>
        <w:t>R.I.P…… San-San &amp; Baby San-San</w:t>
      </w:r>
    </w:p>
    <w:p w14:paraId="2BD9AC14" w14:textId="6684EEC7" w:rsidR="00424E99" w:rsidRDefault="00424E99" w:rsidP="00424E99">
      <w:pPr>
        <w:rPr>
          <w:sz w:val="32"/>
          <w:szCs w:val="32"/>
        </w:rPr>
      </w:pPr>
      <w:r>
        <w:rPr>
          <w:sz w:val="40"/>
          <w:szCs w:val="40"/>
        </w:rPr>
        <w:t xml:space="preserve">R.I.P…… Grand </w:t>
      </w:r>
      <w:proofErr w:type="gramStart"/>
      <w:r w:rsidRPr="001C2622">
        <w:rPr>
          <w:sz w:val="40"/>
          <w:szCs w:val="40"/>
        </w:rPr>
        <w:t>Mother  &amp;</w:t>
      </w:r>
      <w:proofErr w:type="gramEnd"/>
      <w:r>
        <w:rPr>
          <w:sz w:val="40"/>
          <w:szCs w:val="40"/>
        </w:rPr>
        <w:t xml:space="preserve">  </w:t>
      </w:r>
      <w:r w:rsidRPr="001C2622">
        <w:rPr>
          <w:sz w:val="40"/>
          <w:szCs w:val="40"/>
        </w:rPr>
        <w:t>Ashfaq</w:t>
      </w:r>
      <w:r>
        <w:rPr>
          <w:sz w:val="40"/>
          <w:szCs w:val="40"/>
        </w:rPr>
        <w:t xml:space="preserve"> </w:t>
      </w:r>
    </w:p>
    <w:p w14:paraId="397707C7" w14:textId="0EF64FF2" w:rsidR="001A3DA1" w:rsidRDefault="001A3DA1" w:rsidP="00026EB9">
      <w:pPr>
        <w:rPr>
          <w:sz w:val="32"/>
          <w:szCs w:val="32"/>
        </w:rPr>
      </w:pPr>
    </w:p>
    <w:p w14:paraId="76961080" w14:textId="77777777" w:rsidR="001A3DA1" w:rsidRDefault="001A3DA1" w:rsidP="00026EB9">
      <w:pPr>
        <w:rPr>
          <w:sz w:val="32"/>
          <w:szCs w:val="32"/>
        </w:rPr>
      </w:pPr>
    </w:p>
    <w:p w14:paraId="370C112F" w14:textId="09FEE303" w:rsidR="00544EDD" w:rsidRPr="002A4F4A" w:rsidRDefault="00881543" w:rsidP="0032590E">
      <w:pPr>
        <w:rPr>
          <w:b/>
          <w:sz w:val="44"/>
          <w:szCs w:val="44"/>
          <w:u w:val="single"/>
        </w:rPr>
      </w:pPr>
      <w:r w:rsidRPr="00881543">
        <w:rPr>
          <w:sz w:val="24"/>
          <w:szCs w:val="24"/>
        </w:rPr>
        <w:t>P.44)</w:t>
      </w:r>
    </w:p>
    <w:p w14:paraId="534E6463" w14:textId="2EE906DB" w:rsidR="00026EB9" w:rsidRDefault="00881543" w:rsidP="008A5471">
      <w:pPr>
        <w:rPr>
          <w:b/>
          <w:sz w:val="56"/>
          <w:szCs w:val="56"/>
          <w:u w:val="single"/>
        </w:rPr>
      </w:pPr>
      <w:r>
        <w:rPr>
          <w:sz w:val="36"/>
          <w:szCs w:val="36"/>
        </w:rPr>
        <w:lastRenderedPageBreak/>
        <w:t xml:space="preserve">                                  </w:t>
      </w:r>
      <w:r w:rsidR="00026EB9">
        <w:rPr>
          <w:sz w:val="36"/>
          <w:szCs w:val="36"/>
        </w:rPr>
        <w:t xml:space="preserve"> </w:t>
      </w:r>
      <w:r w:rsidR="00026EB9" w:rsidRPr="00026EB9">
        <w:rPr>
          <w:b/>
          <w:sz w:val="56"/>
          <w:szCs w:val="56"/>
          <w:u w:val="single"/>
        </w:rPr>
        <w:t>REF</w:t>
      </w:r>
      <w:r w:rsidR="00026EB9">
        <w:rPr>
          <w:b/>
          <w:sz w:val="56"/>
          <w:szCs w:val="56"/>
          <w:u w:val="single"/>
        </w:rPr>
        <w:t>E</w:t>
      </w:r>
      <w:r w:rsidR="00026EB9" w:rsidRPr="00026EB9">
        <w:rPr>
          <w:b/>
          <w:sz w:val="56"/>
          <w:szCs w:val="56"/>
          <w:u w:val="single"/>
        </w:rPr>
        <w:t>RENCES</w:t>
      </w:r>
    </w:p>
    <w:p w14:paraId="3CB8D5BA" w14:textId="19EC1611" w:rsidR="00955CF0" w:rsidRDefault="00955CF0" w:rsidP="008A5471">
      <w:pPr>
        <w:rPr>
          <w:b/>
          <w:sz w:val="56"/>
          <w:szCs w:val="56"/>
          <w:u w:val="single"/>
        </w:rPr>
      </w:pPr>
    </w:p>
    <w:p w14:paraId="4517D0A8" w14:textId="77777777" w:rsidR="00955CF0" w:rsidRPr="007C6518" w:rsidRDefault="00955CF0" w:rsidP="00955CF0">
      <w:pPr>
        <w:pStyle w:val="ListParagraph"/>
        <w:numPr>
          <w:ilvl w:val="0"/>
          <w:numId w:val="5"/>
        </w:numPr>
        <w:rPr>
          <w:b/>
          <w:sz w:val="28"/>
          <w:szCs w:val="28"/>
        </w:rPr>
      </w:pPr>
      <w:r w:rsidRPr="007C6518">
        <w:rPr>
          <w:b/>
          <w:sz w:val="28"/>
          <w:szCs w:val="28"/>
        </w:rPr>
        <w:t xml:space="preserve">Cialdini. B.R (2007) </w:t>
      </w:r>
      <w:r w:rsidRPr="007C6518">
        <w:rPr>
          <w:i/>
          <w:sz w:val="28"/>
          <w:szCs w:val="28"/>
        </w:rPr>
        <w:t>Influence: The Psychology of Persuasion</w:t>
      </w:r>
      <w:r w:rsidRPr="007C6518">
        <w:rPr>
          <w:b/>
          <w:sz w:val="28"/>
          <w:szCs w:val="28"/>
        </w:rPr>
        <w:t xml:space="preserve"> (Revised Edition). New </w:t>
      </w:r>
      <w:proofErr w:type="gramStart"/>
      <w:r w:rsidRPr="007C6518">
        <w:rPr>
          <w:b/>
          <w:sz w:val="28"/>
          <w:szCs w:val="28"/>
        </w:rPr>
        <w:t>York ,Harper</w:t>
      </w:r>
      <w:proofErr w:type="gramEnd"/>
      <w:r w:rsidRPr="007C6518">
        <w:rPr>
          <w:b/>
          <w:sz w:val="28"/>
          <w:szCs w:val="28"/>
        </w:rPr>
        <w:t xml:space="preserve"> Publishing</w:t>
      </w:r>
    </w:p>
    <w:p w14:paraId="3DAC9BE4" w14:textId="77777777" w:rsidR="00955CF0" w:rsidRPr="007C6518" w:rsidRDefault="00955CF0" w:rsidP="00955CF0">
      <w:pPr>
        <w:pStyle w:val="ListParagraph"/>
        <w:numPr>
          <w:ilvl w:val="0"/>
          <w:numId w:val="5"/>
        </w:numPr>
        <w:rPr>
          <w:b/>
          <w:sz w:val="28"/>
          <w:szCs w:val="28"/>
        </w:rPr>
      </w:pPr>
      <w:r w:rsidRPr="007C6518">
        <w:rPr>
          <w:b/>
          <w:sz w:val="28"/>
          <w:szCs w:val="28"/>
        </w:rPr>
        <w:t xml:space="preserve">Dweck. C (2017) </w:t>
      </w:r>
      <w:r w:rsidRPr="007C6518">
        <w:rPr>
          <w:i/>
          <w:sz w:val="28"/>
          <w:szCs w:val="28"/>
        </w:rPr>
        <w:t>Mindset</w:t>
      </w:r>
      <w:r w:rsidRPr="007C6518">
        <w:rPr>
          <w:b/>
          <w:sz w:val="28"/>
          <w:szCs w:val="28"/>
        </w:rPr>
        <w:t>. London, Robinson Publishing</w:t>
      </w:r>
    </w:p>
    <w:p w14:paraId="21E55205" w14:textId="77777777" w:rsidR="00955CF0" w:rsidRPr="007C6518" w:rsidRDefault="00955CF0" w:rsidP="00955CF0">
      <w:pPr>
        <w:pStyle w:val="ListParagraph"/>
        <w:numPr>
          <w:ilvl w:val="0"/>
          <w:numId w:val="5"/>
        </w:numPr>
        <w:rPr>
          <w:i/>
          <w:sz w:val="28"/>
          <w:szCs w:val="28"/>
        </w:rPr>
      </w:pPr>
      <w:r w:rsidRPr="007C6518">
        <w:rPr>
          <w:b/>
          <w:sz w:val="28"/>
          <w:szCs w:val="28"/>
        </w:rPr>
        <w:t xml:space="preserve">Dweck. C (2012) </w:t>
      </w:r>
      <w:r w:rsidRPr="007C6518">
        <w:rPr>
          <w:i/>
          <w:sz w:val="28"/>
          <w:szCs w:val="28"/>
        </w:rPr>
        <w:t>Mindset: The New Psychology of Success.</w:t>
      </w:r>
      <w:r w:rsidRPr="007C6518">
        <w:rPr>
          <w:b/>
          <w:sz w:val="28"/>
          <w:szCs w:val="28"/>
        </w:rPr>
        <w:t xml:space="preserve"> Penguin Publishing</w:t>
      </w:r>
    </w:p>
    <w:p w14:paraId="75885BA3" w14:textId="77777777" w:rsidR="00955CF0" w:rsidRPr="007C6518" w:rsidRDefault="00955CF0" w:rsidP="00955CF0">
      <w:pPr>
        <w:pStyle w:val="ListParagraph"/>
        <w:numPr>
          <w:ilvl w:val="0"/>
          <w:numId w:val="5"/>
        </w:numPr>
        <w:rPr>
          <w:i/>
          <w:sz w:val="28"/>
          <w:szCs w:val="28"/>
        </w:rPr>
      </w:pPr>
      <w:r w:rsidRPr="007C6518">
        <w:rPr>
          <w:b/>
          <w:sz w:val="28"/>
          <w:szCs w:val="28"/>
        </w:rPr>
        <w:t xml:space="preserve">Godin. S (2016) </w:t>
      </w:r>
      <w:r w:rsidRPr="007C6518">
        <w:rPr>
          <w:i/>
          <w:sz w:val="28"/>
          <w:szCs w:val="28"/>
        </w:rPr>
        <w:t>Impact Theory</w:t>
      </w:r>
      <w:r w:rsidRPr="007C6518">
        <w:rPr>
          <w:b/>
          <w:sz w:val="28"/>
          <w:szCs w:val="28"/>
        </w:rPr>
        <w:t>, Revised Edition. Blackwell Publishing</w:t>
      </w:r>
    </w:p>
    <w:p w14:paraId="0B30638B" w14:textId="77777777" w:rsidR="00955CF0" w:rsidRPr="007C6518" w:rsidRDefault="00955CF0" w:rsidP="00955CF0">
      <w:pPr>
        <w:pStyle w:val="ListParagraph"/>
        <w:numPr>
          <w:ilvl w:val="0"/>
          <w:numId w:val="5"/>
        </w:numPr>
        <w:rPr>
          <w:i/>
          <w:sz w:val="28"/>
          <w:szCs w:val="28"/>
        </w:rPr>
      </w:pPr>
      <w:r w:rsidRPr="007C6518">
        <w:rPr>
          <w:b/>
          <w:sz w:val="28"/>
          <w:szCs w:val="28"/>
        </w:rPr>
        <w:t xml:space="preserve">Godin. S (2012) </w:t>
      </w:r>
      <w:r w:rsidRPr="007C6518">
        <w:rPr>
          <w:i/>
          <w:sz w:val="28"/>
          <w:szCs w:val="28"/>
        </w:rPr>
        <w:t xml:space="preserve">Tribes: We Need You </w:t>
      </w:r>
      <w:proofErr w:type="gramStart"/>
      <w:r w:rsidRPr="007C6518">
        <w:rPr>
          <w:i/>
          <w:sz w:val="28"/>
          <w:szCs w:val="28"/>
        </w:rPr>
        <w:t>To</w:t>
      </w:r>
      <w:proofErr w:type="gramEnd"/>
      <w:r w:rsidRPr="007C6518">
        <w:rPr>
          <w:i/>
          <w:sz w:val="28"/>
          <w:szCs w:val="28"/>
        </w:rPr>
        <w:t xml:space="preserve"> Lead Us</w:t>
      </w:r>
    </w:p>
    <w:p w14:paraId="5A67918E" w14:textId="77777777" w:rsidR="00955CF0" w:rsidRPr="007C6518" w:rsidRDefault="00955CF0" w:rsidP="00955CF0">
      <w:pPr>
        <w:pStyle w:val="ListParagraph"/>
        <w:numPr>
          <w:ilvl w:val="0"/>
          <w:numId w:val="5"/>
        </w:numPr>
        <w:rPr>
          <w:i/>
          <w:sz w:val="28"/>
          <w:szCs w:val="28"/>
        </w:rPr>
      </w:pPr>
      <w:r w:rsidRPr="007C6518">
        <w:rPr>
          <w:b/>
          <w:sz w:val="28"/>
          <w:szCs w:val="28"/>
        </w:rPr>
        <w:t xml:space="preserve">Harari. N. Y (2018) </w:t>
      </w:r>
      <w:r w:rsidRPr="007C6518">
        <w:rPr>
          <w:i/>
          <w:sz w:val="28"/>
          <w:szCs w:val="28"/>
        </w:rPr>
        <w:t>21 Lessons For the 21</w:t>
      </w:r>
      <w:r w:rsidRPr="007C6518">
        <w:rPr>
          <w:i/>
          <w:sz w:val="28"/>
          <w:szCs w:val="28"/>
          <w:vertAlign w:val="superscript"/>
        </w:rPr>
        <w:t>st</w:t>
      </w:r>
      <w:r w:rsidRPr="007C6518">
        <w:rPr>
          <w:i/>
          <w:sz w:val="28"/>
          <w:szCs w:val="28"/>
        </w:rPr>
        <w:t xml:space="preserve"> Century</w:t>
      </w:r>
    </w:p>
    <w:p w14:paraId="5247C80E" w14:textId="77777777" w:rsidR="00955CF0" w:rsidRPr="007C6518" w:rsidRDefault="00955CF0" w:rsidP="00955CF0">
      <w:pPr>
        <w:pStyle w:val="ListParagraph"/>
        <w:numPr>
          <w:ilvl w:val="0"/>
          <w:numId w:val="5"/>
        </w:numPr>
        <w:rPr>
          <w:i/>
          <w:sz w:val="28"/>
          <w:szCs w:val="28"/>
        </w:rPr>
      </w:pPr>
      <w:r w:rsidRPr="007C6518">
        <w:rPr>
          <w:b/>
          <w:sz w:val="28"/>
          <w:szCs w:val="28"/>
        </w:rPr>
        <w:t>Prince’s Trust: Life Report (2017)</w:t>
      </w:r>
    </w:p>
    <w:p w14:paraId="26D2A844" w14:textId="77777777" w:rsidR="00955CF0" w:rsidRPr="007C6518" w:rsidRDefault="00955CF0" w:rsidP="00955CF0">
      <w:pPr>
        <w:pStyle w:val="ListParagraph"/>
        <w:numPr>
          <w:ilvl w:val="0"/>
          <w:numId w:val="5"/>
        </w:numPr>
        <w:rPr>
          <w:i/>
          <w:sz w:val="28"/>
          <w:szCs w:val="28"/>
        </w:rPr>
      </w:pPr>
      <w:r w:rsidRPr="007C6518">
        <w:rPr>
          <w:b/>
          <w:sz w:val="28"/>
          <w:szCs w:val="28"/>
        </w:rPr>
        <w:t>Sinek. S (2009</w:t>
      </w:r>
      <w:r w:rsidRPr="007C6518">
        <w:rPr>
          <w:i/>
          <w:sz w:val="28"/>
          <w:szCs w:val="28"/>
        </w:rPr>
        <w:t>) Leaders Eat Last: Why Some Teams Pull Together &amp; Some Don’t</w:t>
      </w:r>
      <w:r w:rsidRPr="007C6518">
        <w:rPr>
          <w:b/>
          <w:sz w:val="28"/>
          <w:szCs w:val="28"/>
        </w:rPr>
        <w:t>, Penguin Publishing</w:t>
      </w:r>
    </w:p>
    <w:p w14:paraId="7A8DF0BF" w14:textId="77777777" w:rsidR="00955CF0" w:rsidRPr="00B20AEF" w:rsidRDefault="00955CF0" w:rsidP="00955CF0">
      <w:pPr>
        <w:pStyle w:val="ListParagraph"/>
        <w:numPr>
          <w:ilvl w:val="0"/>
          <w:numId w:val="5"/>
        </w:numPr>
        <w:rPr>
          <w:i/>
          <w:sz w:val="28"/>
          <w:szCs w:val="28"/>
        </w:rPr>
      </w:pPr>
      <w:r w:rsidRPr="007C6518">
        <w:rPr>
          <w:b/>
          <w:sz w:val="28"/>
          <w:szCs w:val="28"/>
        </w:rPr>
        <w:t>Sinek. S (2011</w:t>
      </w:r>
      <w:r w:rsidRPr="007C6518">
        <w:rPr>
          <w:i/>
          <w:sz w:val="28"/>
          <w:szCs w:val="28"/>
        </w:rPr>
        <w:t>) Start with Why: How Great Leaders Inspire Everyone to take action.</w:t>
      </w:r>
      <w:r w:rsidRPr="007C6518">
        <w:rPr>
          <w:b/>
          <w:sz w:val="28"/>
          <w:szCs w:val="28"/>
        </w:rPr>
        <w:t xml:space="preserve"> Penguin Publishing</w:t>
      </w:r>
    </w:p>
    <w:p w14:paraId="3259CA7F" w14:textId="77777777" w:rsidR="00955CF0" w:rsidRPr="003E2E6F" w:rsidRDefault="00955CF0" w:rsidP="00955CF0">
      <w:pPr>
        <w:pStyle w:val="ListParagraph"/>
        <w:numPr>
          <w:ilvl w:val="0"/>
          <w:numId w:val="5"/>
        </w:numPr>
        <w:rPr>
          <w:i/>
          <w:sz w:val="28"/>
          <w:szCs w:val="28"/>
        </w:rPr>
      </w:pPr>
      <w:r>
        <w:rPr>
          <w:b/>
          <w:sz w:val="28"/>
          <w:szCs w:val="28"/>
        </w:rPr>
        <w:t xml:space="preserve">Voss. C (2016) Influence: </w:t>
      </w:r>
      <w:r w:rsidRPr="00B20AEF">
        <w:rPr>
          <w:i/>
          <w:sz w:val="28"/>
          <w:szCs w:val="28"/>
        </w:rPr>
        <w:t>The Psychology of Persuasion</w:t>
      </w:r>
      <w:r>
        <w:rPr>
          <w:i/>
          <w:sz w:val="28"/>
          <w:szCs w:val="28"/>
        </w:rPr>
        <w:t>.</w:t>
      </w:r>
      <w:r>
        <w:rPr>
          <w:b/>
          <w:sz w:val="28"/>
          <w:szCs w:val="28"/>
        </w:rPr>
        <w:t xml:space="preserve"> Harper Publishing</w:t>
      </w:r>
    </w:p>
    <w:p w14:paraId="39BA2E66" w14:textId="77777777" w:rsidR="00955CF0" w:rsidRPr="003E2E6F" w:rsidRDefault="00955CF0" w:rsidP="00955CF0">
      <w:pPr>
        <w:pStyle w:val="ListParagraph"/>
        <w:numPr>
          <w:ilvl w:val="0"/>
          <w:numId w:val="5"/>
        </w:numPr>
        <w:rPr>
          <w:i/>
          <w:sz w:val="28"/>
          <w:szCs w:val="28"/>
        </w:rPr>
      </w:pPr>
      <w:r>
        <w:rPr>
          <w:b/>
          <w:sz w:val="28"/>
          <w:szCs w:val="28"/>
        </w:rPr>
        <w:t xml:space="preserve">Voss. C (2016) Talks on YouTube </w:t>
      </w:r>
      <w:proofErr w:type="gramStart"/>
      <w:r>
        <w:rPr>
          <w:b/>
          <w:sz w:val="28"/>
          <w:szCs w:val="28"/>
        </w:rPr>
        <w:t>( Video</w:t>
      </w:r>
      <w:proofErr w:type="gramEnd"/>
      <w:r>
        <w:rPr>
          <w:b/>
          <w:sz w:val="28"/>
          <w:szCs w:val="28"/>
        </w:rPr>
        <w:t xml:space="preserve">) </w:t>
      </w:r>
      <w:hyperlink r:id="rId45" w:history="1">
        <w:r w:rsidRPr="004C5EA8">
          <w:rPr>
            <w:rStyle w:val="Hyperlink"/>
            <w:b/>
            <w:sz w:val="28"/>
            <w:szCs w:val="28"/>
          </w:rPr>
          <w:t>https://www.youtube.com/watch?v=1Wi4c-7lM8o</w:t>
        </w:r>
      </w:hyperlink>
    </w:p>
    <w:p w14:paraId="3692C4BD" w14:textId="051FA517" w:rsidR="00955CF0" w:rsidRPr="00955CF0" w:rsidRDefault="00955CF0" w:rsidP="00955CF0">
      <w:pPr>
        <w:pStyle w:val="ListParagraph"/>
        <w:numPr>
          <w:ilvl w:val="0"/>
          <w:numId w:val="5"/>
        </w:numPr>
        <w:rPr>
          <w:i/>
          <w:sz w:val="28"/>
          <w:szCs w:val="28"/>
        </w:rPr>
      </w:pPr>
      <w:r>
        <w:rPr>
          <w:b/>
          <w:sz w:val="28"/>
          <w:szCs w:val="28"/>
        </w:rPr>
        <w:t xml:space="preserve">Voss. C (2018) </w:t>
      </w:r>
      <w:r w:rsidRPr="003E2E6F">
        <w:rPr>
          <w:i/>
          <w:sz w:val="28"/>
          <w:szCs w:val="28"/>
        </w:rPr>
        <w:t>Never Split the Difference</w:t>
      </w:r>
      <w:r>
        <w:rPr>
          <w:b/>
          <w:sz w:val="28"/>
          <w:szCs w:val="28"/>
        </w:rPr>
        <w:t xml:space="preserve">, Talks on YouTube </w:t>
      </w:r>
      <w:proofErr w:type="gramStart"/>
      <w:r>
        <w:rPr>
          <w:b/>
          <w:sz w:val="28"/>
          <w:szCs w:val="28"/>
        </w:rPr>
        <w:t>( Video</w:t>
      </w:r>
      <w:proofErr w:type="gramEnd"/>
      <w:r>
        <w:rPr>
          <w:b/>
          <w:sz w:val="28"/>
          <w:szCs w:val="28"/>
        </w:rPr>
        <w:t xml:space="preserve">) </w:t>
      </w:r>
      <w:hyperlink r:id="rId46" w:history="1">
        <w:r w:rsidRPr="004C5EA8">
          <w:rPr>
            <w:rStyle w:val="Hyperlink"/>
            <w:b/>
            <w:sz w:val="28"/>
            <w:szCs w:val="28"/>
          </w:rPr>
          <w:t>https://www.youtube.com/watch?v=O_iKeiPhisw</w:t>
        </w:r>
      </w:hyperlink>
      <w:r>
        <w:rPr>
          <w:b/>
          <w:sz w:val="28"/>
          <w:szCs w:val="28"/>
        </w:rPr>
        <w:t xml:space="preserve"> </w:t>
      </w:r>
    </w:p>
    <w:p w14:paraId="2A0D1988" w14:textId="6CA04E85" w:rsidR="00955CF0" w:rsidRPr="00955CF0" w:rsidRDefault="00955CF0" w:rsidP="00955CF0">
      <w:pPr>
        <w:pStyle w:val="ListParagraph"/>
        <w:numPr>
          <w:ilvl w:val="0"/>
          <w:numId w:val="5"/>
        </w:numPr>
        <w:rPr>
          <w:i/>
          <w:sz w:val="28"/>
          <w:szCs w:val="28"/>
        </w:rPr>
      </w:pPr>
      <w:proofErr w:type="spellStart"/>
      <w:r>
        <w:rPr>
          <w:b/>
          <w:sz w:val="28"/>
          <w:szCs w:val="28"/>
        </w:rPr>
        <w:t>Durroch</w:t>
      </w:r>
      <w:proofErr w:type="spellEnd"/>
      <w:r>
        <w:rPr>
          <w:b/>
          <w:sz w:val="28"/>
          <w:szCs w:val="28"/>
        </w:rPr>
        <w:t>. J (2010) CEO of Sky Television</w:t>
      </w:r>
      <w:bookmarkStart w:id="0" w:name="_GoBack"/>
    </w:p>
    <w:p w14:paraId="5CF12E7D" w14:textId="2510064C" w:rsidR="00955CF0" w:rsidRPr="00955CF0" w:rsidRDefault="00955CF0" w:rsidP="00955CF0">
      <w:pPr>
        <w:pStyle w:val="ListParagraph"/>
        <w:numPr>
          <w:ilvl w:val="0"/>
          <w:numId w:val="5"/>
        </w:numPr>
        <w:rPr>
          <w:i/>
          <w:sz w:val="28"/>
          <w:szCs w:val="28"/>
        </w:rPr>
      </w:pPr>
      <w:r>
        <w:rPr>
          <w:b/>
          <w:sz w:val="28"/>
          <w:szCs w:val="28"/>
        </w:rPr>
        <w:t>Ashley. L (2002), at the Business design awards</w:t>
      </w:r>
    </w:p>
    <w:p w14:paraId="72CE6141" w14:textId="7932D0A3" w:rsidR="00955CF0" w:rsidRPr="00955CF0" w:rsidRDefault="00955CF0" w:rsidP="00955CF0">
      <w:pPr>
        <w:pStyle w:val="ListParagraph"/>
        <w:numPr>
          <w:ilvl w:val="0"/>
          <w:numId w:val="5"/>
        </w:numPr>
        <w:rPr>
          <w:i/>
          <w:sz w:val="28"/>
          <w:szCs w:val="28"/>
        </w:rPr>
      </w:pPr>
      <w:r>
        <w:rPr>
          <w:b/>
          <w:sz w:val="28"/>
          <w:szCs w:val="28"/>
        </w:rPr>
        <w:t xml:space="preserve">Sugar. A </w:t>
      </w:r>
      <w:proofErr w:type="gramStart"/>
      <w:r>
        <w:rPr>
          <w:b/>
          <w:sz w:val="28"/>
          <w:szCs w:val="28"/>
        </w:rPr>
        <w:t>( 1999</w:t>
      </w:r>
      <w:proofErr w:type="gramEnd"/>
      <w:r>
        <w:rPr>
          <w:b/>
          <w:sz w:val="28"/>
          <w:szCs w:val="28"/>
        </w:rPr>
        <w:t>) , at the Young entrepreneur awards</w:t>
      </w:r>
    </w:p>
    <w:p w14:paraId="2D7B080F" w14:textId="031F56E8" w:rsidR="00955CF0" w:rsidRPr="00955CF0" w:rsidRDefault="00955CF0" w:rsidP="00955CF0">
      <w:pPr>
        <w:pStyle w:val="ListParagraph"/>
        <w:numPr>
          <w:ilvl w:val="0"/>
          <w:numId w:val="5"/>
        </w:numPr>
        <w:rPr>
          <w:i/>
          <w:sz w:val="28"/>
          <w:szCs w:val="28"/>
        </w:rPr>
      </w:pPr>
      <w:r>
        <w:rPr>
          <w:b/>
          <w:sz w:val="28"/>
          <w:szCs w:val="28"/>
        </w:rPr>
        <w:t>Famous Japanese quote</w:t>
      </w:r>
    </w:p>
    <w:p w14:paraId="6455BD3F" w14:textId="00C0BC9C" w:rsidR="00955CF0" w:rsidRPr="00955CF0" w:rsidRDefault="00955CF0" w:rsidP="00955CF0">
      <w:pPr>
        <w:pStyle w:val="ListParagraph"/>
        <w:numPr>
          <w:ilvl w:val="0"/>
          <w:numId w:val="5"/>
        </w:numPr>
        <w:rPr>
          <w:i/>
          <w:sz w:val="28"/>
          <w:szCs w:val="28"/>
        </w:rPr>
      </w:pPr>
      <w:r>
        <w:rPr>
          <w:b/>
          <w:sz w:val="28"/>
          <w:szCs w:val="28"/>
        </w:rPr>
        <w:t>Sky TV.com</w:t>
      </w:r>
    </w:p>
    <w:p w14:paraId="7D106829" w14:textId="674763AC" w:rsidR="00955CF0" w:rsidRPr="00955CF0" w:rsidRDefault="00955CF0" w:rsidP="00955CF0">
      <w:pPr>
        <w:pStyle w:val="ListParagraph"/>
        <w:numPr>
          <w:ilvl w:val="0"/>
          <w:numId w:val="5"/>
        </w:numPr>
        <w:rPr>
          <w:i/>
          <w:sz w:val="28"/>
          <w:szCs w:val="28"/>
        </w:rPr>
      </w:pPr>
      <w:r>
        <w:rPr>
          <w:b/>
          <w:sz w:val="28"/>
          <w:szCs w:val="28"/>
        </w:rPr>
        <w:t>Anonymous</w:t>
      </w:r>
    </w:p>
    <w:p w14:paraId="38C7ABA1" w14:textId="4B5F2C02" w:rsidR="00955CF0" w:rsidRPr="00955CF0" w:rsidRDefault="00955CF0" w:rsidP="00955CF0">
      <w:pPr>
        <w:pStyle w:val="ListParagraph"/>
        <w:numPr>
          <w:ilvl w:val="0"/>
          <w:numId w:val="5"/>
        </w:numPr>
        <w:rPr>
          <w:i/>
          <w:sz w:val="28"/>
          <w:szCs w:val="28"/>
        </w:rPr>
      </w:pPr>
      <w:r>
        <w:rPr>
          <w:b/>
          <w:sz w:val="28"/>
          <w:szCs w:val="28"/>
        </w:rPr>
        <w:t xml:space="preserve">Bergson. H </w:t>
      </w:r>
      <w:proofErr w:type="gramStart"/>
      <w:r>
        <w:rPr>
          <w:b/>
          <w:sz w:val="28"/>
          <w:szCs w:val="28"/>
        </w:rPr>
        <w:t>( 1907</w:t>
      </w:r>
      <w:proofErr w:type="gramEnd"/>
      <w:r>
        <w:rPr>
          <w:b/>
          <w:sz w:val="28"/>
          <w:szCs w:val="28"/>
        </w:rPr>
        <w:t>)</w:t>
      </w:r>
    </w:p>
    <w:p w14:paraId="1D282DA8" w14:textId="14B9AE9A" w:rsidR="00955CF0" w:rsidRPr="00955CF0" w:rsidRDefault="00955CF0" w:rsidP="00955CF0">
      <w:pPr>
        <w:pStyle w:val="ListParagraph"/>
        <w:numPr>
          <w:ilvl w:val="0"/>
          <w:numId w:val="5"/>
        </w:numPr>
        <w:rPr>
          <w:i/>
          <w:sz w:val="28"/>
          <w:szCs w:val="28"/>
        </w:rPr>
      </w:pPr>
      <w:r>
        <w:rPr>
          <w:b/>
          <w:sz w:val="28"/>
          <w:szCs w:val="28"/>
        </w:rPr>
        <w:t>Parasuraman. Et Al (1985)</w:t>
      </w:r>
    </w:p>
    <w:p w14:paraId="326BFFE5" w14:textId="35CF517A" w:rsidR="00955CF0" w:rsidRPr="001F1BB5" w:rsidRDefault="001F1BB5" w:rsidP="00955CF0">
      <w:pPr>
        <w:pStyle w:val="ListParagraph"/>
        <w:numPr>
          <w:ilvl w:val="0"/>
          <w:numId w:val="5"/>
        </w:numPr>
        <w:rPr>
          <w:i/>
          <w:sz w:val="28"/>
          <w:szCs w:val="28"/>
        </w:rPr>
      </w:pPr>
      <w:r>
        <w:rPr>
          <w:b/>
          <w:sz w:val="28"/>
          <w:szCs w:val="28"/>
        </w:rPr>
        <w:t>Takeuchi &amp; Quelch (1983)</w:t>
      </w:r>
    </w:p>
    <w:p w14:paraId="6D757515" w14:textId="23107223" w:rsidR="001F1BB5" w:rsidRPr="003E2E6F" w:rsidRDefault="001F1BB5" w:rsidP="00955CF0">
      <w:pPr>
        <w:pStyle w:val="ListParagraph"/>
        <w:numPr>
          <w:ilvl w:val="0"/>
          <w:numId w:val="5"/>
        </w:numPr>
        <w:rPr>
          <w:i/>
          <w:sz w:val="28"/>
          <w:szCs w:val="28"/>
        </w:rPr>
      </w:pPr>
      <w:r>
        <w:rPr>
          <w:b/>
          <w:sz w:val="28"/>
          <w:szCs w:val="28"/>
        </w:rPr>
        <w:t>Dweck. C (2012)</w:t>
      </w:r>
    </w:p>
    <w:p w14:paraId="37925DA7" w14:textId="77777777" w:rsidR="00955CF0" w:rsidRPr="007C6518" w:rsidRDefault="00955CF0" w:rsidP="00955CF0">
      <w:pPr>
        <w:pStyle w:val="ListParagraph"/>
        <w:rPr>
          <w:i/>
          <w:sz w:val="28"/>
          <w:szCs w:val="28"/>
        </w:rPr>
      </w:pPr>
    </w:p>
    <w:bookmarkEnd w:id="0"/>
    <w:p w14:paraId="11174752" w14:textId="77777777" w:rsidR="00955CF0" w:rsidRPr="00026EB9" w:rsidRDefault="00955CF0" w:rsidP="008A5471">
      <w:pPr>
        <w:rPr>
          <w:b/>
          <w:sz w:val="36"/>
          <w:szCs w:val="36"/>
          <w:u w:val="single"/>
        </w:rPr>
      </w:pPr>
    </w:p>
    <w:p w14:paraId="2BE1544A" w14:textId="7E6B55D9" w:rsidR="008A5471" w:rsidRDefault="008A5471" w:rsidP="008A5471">
      <w:pPr>
        <w:rPr>
          <w:sz w:val="36"/>
          <w:szCs w:val="36"/>
        </w:rPr>
      </w:pPr>
    </w:p>
    <w:p w14:paraId="76C96428" w14:textId="27145C54" w:rsidR="008A5471" w:rsidRDefault="008A5471" w:rsidP="008A5471">
      <w:pPr>
        <w:rPr>
          <w:sz w:val="36"/>
          <w:szCs w:val="36"/>
        </w:rPr>
      </w:pPr>
    </w:p>
    <w:p w14:paraId="5326B77D" w14:textId="77777777" w:rsidR="008A5471" w:rsidRPr="008A5471" w:rsidRDefault="008A5471" w:rsidP="008A5471">
      <w:pPr>
        <w:rPr>
          <w:sz w:val="36"/>
          <w:szCs w:val="36"/>
        </w:rPr>
      </w:pPr>
    </w:p>
    <w:p w14:paraId="25A9CA78" w14:textId="77777777" w:rsidR="00563B08" w:rsidRDefault="00563B08" w:rsidP="00563B08">
      <w:pPr>
        <w:rPr>
          <w:sz w:val="36"/>
          <w:szCs w:val="36"/>
        </w:rPr>
      </w:pPr>
    </w:p>
    <w:p w14:paraId="2D850EBB" w14:textId="71FD837A" w:rsidR="00563B08" w:rsidRPr="00563B08" w:rsidRDefault="00563B08" w:rsidP="00563B08">
      <w:pPr>
        <w:rPr>
          <w:sz w:val="36"/>
          <w:szCs w:val="36"/>
        </w:rPr>
      </w:pPr>
      <w:r w:rsidRPr="00563B08">
        <w:rPr>
          <w:sz w:val="36"/>
          <w:szCs w:val="36"/>
        </w:rPr>
        <w:t xml:space="preserve"> </w:t>
      </w:r>
    </w:p>
    <w:p w14:paraId="352C3117" w14:textId="5BC6975D" w:rsidR="00750239" w:rsidRDefault="00750239" w:rsidP="00563B08">
      <w:pPr>
        <w:rPr>
          <w:sz w:val="36"/>
          <w:szCs w:val="36"/>
        </w:rPr>
      </w:pPr>
      <w:r>
        <w:rPr>
          <w:sz w:val="36"/>
          <w:szCs w:val="36"/>
        </w:rPr>
        <w:t xml:space="preserve"> </w:t>
      </w:r>
    </w:p>
    <w:p w14:paraId="7CF7C09D" w14:textId="77777777" w:rsidR="00750239" w:rsidRPr="00750239" w:rsidRDefault="00750239" w:rsidP="00750239">
      <w:pPr>
        <w:rPr>
          <w:sz w:val="36"/>
          <w:szCs w:val="36"/>
        </w:rPr>
      </w:pPr>
    </w:p>
    <w:p w14:paraId="5AAF19BA" w14:textId="3F124F2B" w:rsidR="000D2F9C" w:rsidRPr="00BA1D29" w:rsidRDefault="00BA1D29" w:rsidP="00132C08">
      <w:pPr>
        <w:rPr>
          <w:sz w:val="36"/>
          <w:szCs w:val="36"/>
        </w:rPr>
      </w:pPr>
      <w:r w:rsidRPr="00BA1D29">
        <w:rPr>
          <w:sz w:val="36"/>
          <w:szCs w:val="36"/>
        </w:rPr>
        <w:t xml:space="preserve"> </w:t>
      </w:r>
      <w:r w:rsidR="000D2F9C" w:rsidRPr="00BA1D29">
        <w:rPr>
          <w:sz w:val="36"/>
          <w:szCs w:val="36"/>
        </w:rPr>
        <w:t xml:space="preserve"> </w:t>
      </w:r>
    </w:p>
    <w:p w14:paraId="0CCB8E28" w14:textId="77777777" w:rsidR="000D2F9C" w:rsidRPr="000D2F9C" w:rsidRDefault="000D2F9C" w:rsidP="000D2F9C">
      <w:pPr>
        <w:rPr>
          <w:sz w:val="36"/>
          <w:szCs w:val="36"/>
        </w:rPr>
      </w:pPr>
    </w:p>
    <w:p w14:paraId="0E8CD278" w14:textId="77777777" w:rsidR="000D2F9C" w:rsidRPr="000D2F9C" w:rsidRDefault="000D2F9C" w:rsidP="000D2F9C">
      <w:pPr>
        <w:rPr>
          <w:sz w:val="36"/>
          <w:szCs w:val="36"/>
        </w:rPr>
      </w:pPr>
    </w:p>
    <w:p w14:paraId="6DBE1E18" w14:textId="014641BF" w:rsidR="006030F6" w:rsidRPr="006030F6" w:rsidRDefault="006030F6">
      <w:pPr>
        <w:rPr>
          <w:sz w:val="40"/>
          <w:szCs w:val="40"/>
        </w:rPr>
      </w:pPr>
    </w:p>
    <w:p w14:paraId="38B0AAC6" w14:textId="6B8FA869" w:rsidR="00182B3A" w:rsidRPr="00182B3A" w:rsidRDefault="00182B3A">
      <w:pPr>
        <w:rPr>
          <w:b/>
          <w:sz w:val="72"/>
          <w:szCs w:val="72"/>
          <w:u w:val="single"/>
        </w:rPr>
      </w:pPr>
      <w:r>
        <w:rPr>
          <w:b/>
          <w:sz w:val="72"/>
          <w:szCs w:val="72"/>
          <w:u w:val="single"/>
        </w:rPr>
        <w:t xml:space="preserve">     </w:t>
      </w:r>
    </w:p>
    <w:sectPr w:rsidR="00182B3A" w:rsidRPr="00182B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37840"/>
    <w:multiLevelType w:val="hybridMultilevel"/>
    <w:tmpl w:val="8A58B70A"/>
    <w:lvl w:ilvl="0" w:tplc="1B3647F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097F64"/>
    <w:multiLevelType w:val="hybridMultilevel"/>
    <w:tmpl w:val="47B8C5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C43602"/>
    <w:multiLevelType w:val="hybridMultilevel"/>
    <w:tmpl w:val="CDC453CE"/>
    <w:lvl w:ilvl="0" w:tplc="99CA7812">
      <w:start w:val="1"/>
      <w:numFmt w:val="decimal"/>
      <w:lvlText w:val="%1.)"/>
      <w:lvlJc w:val="left"/>
      <w:pPr>
        <w:ind w:left="1725" w:hanging="1560"/>
      </w:pPr>
      <w:rPr>
        <w:rFonts w:hint="default"/>
        <w:b w:val="0"/>
        <w:sz w:val="24"/>
        <w:u w:val="none"/>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abstractNum w:abstractNumId="3" w15:restartNumberingAfterBreak="0">
    <w:nsid w:val="3ECB3B1E"/>
    <w:multiLevelType w:val="hybridMultilevel"/>
    <w:tmpl w:val="F4BA1F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92D53"/>
    <w:multiLevelType w:val="hybridMultilevel"/>
    <w:tmpl w:val="F6C2FB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E1B"/>
    <w:rsid w:val="0001535B"/>
    <w:rsid w:val="00026DD8"/>
    <w:rsid w:val="00026EB9"/>
    <w:rsid w:val="00041C02"/>
    <w:rsid w:val="00080A67"/>
    <w:rsid w:val="0008329B"/>
    <w:rsid w:val="000D2F9C"/>
    <w:rsid w:val="001042A8"/>
    <w:rsid w:val="00132C08"/>
    <w:rsid w:val="00142171"/>
    <w:rsid w:val="001534A1"/>
    <w:rsid w:val="00172AB2"/>
    <w:rsid w:val="00182B3A"/>
    <w:rsid w:val="0019303C"/>
    <w:rsid w:val="0019732F"/>
    <w:rsid w:val="001A3DA1"/>
    <w:rsid w:val="001B7BE8"/>
    <w:rsid w:val="001C5B19"/>
    <w:rsid w:val="001D7C28"/>
    <w:rsid w:val="001E6280"/>
    <w:rsid w:val="001F0CF7"/>
    <w:rsid w:val="001F1BB5"/>
    <w:rsid w:val="001F3FCC"/>
    <w:rsid w:val="001F5716"/>
    <w:rsid w:val="00216310"/>
    <w:rsid w:val="0023247E"/>
    <w:rsid w:val="00232E1B"/>
    <w:rsid w:val="002346C5"/>
    <w:rsid w:val="00246718"/>
    <w:rsid w:val="0028138F"/>
    <w:rsid w:val="002A4F4A"/>
    <w:rsid w:val="002B1BC8"/>
    <w:rsid w:val="002B4334"/>
    <w:rsid w:val="00307147"/>
    <w:rsid w:val="003114EE"/>
    <w:rsid w:val="0032590E"/>
    <w:rsid w:val="00377E0B"/>
    <w:rsid w:val="003819BE"/>
    <w:rsid w:val="003A19D0"/>
    <w:rsid w:val="003B7C48"/>
    <w:rsid w:val="00404CFE"/>
    <w:rsid w:val="00424E99"/>
    <w:rsid w:val="00450C3A"/>
    <w:rsid w:val="00450CB9"/>
    <w:rsid w:val="00457CB0"/>
    <w:rsid w:val="00475FDB"/>
    <w:rsid w:val="004B0E23"/>
    <w:rsid w:val="004C414E"/>
    <w:rsid w:val="004E1B5C"/>
    <w:rsid w:val="004E6261"/>
    <w:rsid w:val="004F1753"/>
    <w:rsid w:val="00504DFF"/>
    <w:rsid w:val="00524FF7"/>
    <w:rsid w:val="00544EDD"/>
    <w:rsid w:val="00552062"/>
    <w:rsid w:val="00563B08"/>
    <w:rsid w:val="00570A22"/>
    <w:rsid w:val="00577602"/>
    <w:rsid w:val="0059542E"/>
    <w:rsid w:val="005B2D6E"/>
    <w:rsid w:val="005F5773"/>
    <w:rsid w:val="005F59D2"/>
    <w:rsid w:val="006030F6"/>
    <w:rsid w:val="00625EBA"/>
    <w:rsid w:val="0064026F"/>
    <w:rsid w:val="006565E5"/>
    <w:rsid w:val="00664941"/>
    <w:rsid w:val="00682035"/>
    <w:rsid w:val="006A6B95"/>
    <w:rsid w:val="006C2978"/>
    <w:rsid w:val="006F2CB9"/>
    <w:rsid w:val="00702BF9"/>
    <w:rsid w:val="00703E5E"/>
    <w:rsid w:val="007112A7"/>
    <w:rsid w:val="00712F45"/>
    <w:rsid w:val="00725AD9"/>
    <w:rsid w:val="00750239"/>
    <w:rsid w:val="007778EE"/>
    <w:rsid w:val="00780074"/>
    <w:rsid w:val="00780AE6"/>
    <w:rsid w:val="007918D5"/>
    <w:rsid w:val="007F5413"/>
    <w:rsid w:val="008018FF"/>
    <w:rsid w:val="00833B31"/>
    <w:rsid w:val="00844DE1"/>
    <w:rsid w:val="00846243"/>
    <w:rsid w:val="00857449"/>
    <w:rsid w:val="00874EF3"/>
    <w:rsid w:val="00881543"/>
    <w:rsid w:val="00893D2F"/>
    <w:rsid w:val="008A5471"/>
    <w:rsid w:val="00901C2D"/>
    <w:rsid w:val="009129FB"/>
    <w:rsid w:val="009514F6"/>
    <w:rsid w:val="00955CF0"/>
    <w:rsid w:val="009D76FE"/>
    <w:rsid w:val="00A01054"/>
    <w:rsid w:val="00A53A53"/>
    <w:rsid w:val="00A87316"/>
    <w:rsid w:val="00A87EA8"/>
    <w:rsid w:val="00A9799A"/>
    <w:rsid w:val="00AC37E0"/>
    <w:rsid w:val="00AD24F2"/>
    <w:rsid w:val="00AD5EB6"/>
    <w:rsid w:val="00B72548"/>
    <w:rsid w:val="00BA1D29"/>
    <w:rsid w:val="00BE2B91"/>
    <w:rsid w:val="00C02E71"/>
    <w:rsid w:val="00C724AC"/>
    <w:rsid w:val="00C74570"/>
    <w:rsid w:val="00C94B88"/>
    <w:rsid w:val="00CB2373"/>
    <w:rsid w:val="00CD1AE0"/>
    <w:rsid w:val="00CF11AB"/>
    <w:rsid w:val="00D02EEA"/>
    <w:rsid w:val="00D72BE7"/>
    <w:rsid w:val="00D733B4"/>
    <w:rsid w:val="00DD4C7E"/>
    <w:rsid w:val="00E13D92"/>
    <w:rsid w:val="00E16622"/>
    <w:rsid w:val="00E174F7"/>
    <w:rsid w:val="00E20889"/>
    <w:rsid w:val="00E56D34"/>
    <w:rsid w:val="00E771FD"/>
    <w:rsid w:val="00E93BE9"/>
    <w:rsid w:val="00EA21B8"/>
    <w:rsid w:val="00EA5644"/>
    <w:rsid w:val="00EB4798"/>
    <w:rsid w:val="00EB7D90"/>
    <w:rsid w:val="00F20B7B"/>
    <w:rsid w:val="00F227D4"/>
    <w:rsid w:val="00F37778"/>
    <w:rsid w:val="00F41586"/>
    <w:rsid w:val="00FA13B8"/>
    <w:rsid w:val="00FB4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6640"/>
  <w15:chartTrackingRefBased/>
  <w15:docId w15:val="{BA901BFB-72BA-415E-83F4-5DB415952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753"/>
    <w:pPr>
      <w:ind w:left="720"/>
      <w:contextualSpacing/>
    </w:pPr>
  </w:style>
  <w:style w:type="paragraph" w:styleId="BalloonText">
    <w:name w:val="Balloon Text"/>
    <w:basedOn w:val="Normal"/>
    <w:link w:val="BalloonTextChar"/>
    <w:uiPriority w:val="99"/>
    <w:semiHidden/>
    <w:unhideWhenUsed/>
    <w:rsid w:val="006F2C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CB9"/>
    <w:rPr>
      <w:rFonts w:ascii="Segoe UI" w:hAnsi="Segoe UI" w:cs="Segoe UI"/>
      <w:sz w:val="18"/>
      <w:szCs w:val="18"/>
    </w:rPr>
  </w:style>
  <w:style w:type="character" w:styleId="Hyperlink">
    <w:name w:val="Hyperlink"/>
    <w:basedOn w:val="DefaultParagraphFont"/>
    <w:uiPriority w:val="99"/>
    <w:unhideWhenUsed/>
    <w:rsid w:val="00955C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Layout" Target="diagrams/layout5.xml"/><Relationship Id="rId39" Type="http://schemas.microsoft.com/office/2007/relationships/diagramDrawing" Target="diagrams/drawing7.xml"/><Relationship Id="rId3" Type="http://schemas.openxmlformats.org/officeDocument/2006/relationships/settings" Target="settings.xml"/><Relationship Id="rId21" Type="http://schemas.openxmlformats.org/officeDocument/2006/relationships/diagramLayout" Target="diagrams/layout4.xml"/><Relationship Id="rId34" Type="http://schemas.microsoft.com/office/2007/relationships/diagramDrawing" Target="diagrams/drawing6.xml"/><Relationship Id="rId42" Type="http://schemas.openxmlformats.org/officeDocument/2006/relationships/diagramQuickStyle" Target="diagrams/quickStyle8.xml"/><Relationship Id="rId47" Type="http://schemas.openxmlformats.org/officeDocument/2006/relationships/fontTable" Target="fontTable.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33" Type="http://schemas.openxmlformats.org/officeDocument/2006/relationships/diagramColors" Target="diagrams/colors6.xml"/><Relationship Id="rId38" Type="http://schemas.openxmlformats.org/officeDocument/2006/relationships/diagramColors" Target="diagrams/colors7.xml"/><Relationship Id="rId46" Type="http://schemas.openxmlformats.org/officeDocument/2006/relationships/hyperlink" Target="https://www.youtube.com/watch?v=O_iKeiPhisw" TargetMode="Externa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microsoft.com/office/2007/relationships/diagramDrawing" Target="diagrams/drawing5.xml"/><Relationship Id="rId41" Type="http://schemas.openxmlformats.org/officeDocument/2006/relationships/diagramLayout" Target="diagrams/layout8.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32" Type="http://schemas.openxmlformats.org/officeDocument/2006/relationships/diagramQuickStyle" Target="diagrams/quickStyle6.xml"/><Relationship Id="rId37" Type="http://schemas.openxmlformats.org/officeDocument/2006/relationships/diagramQuickStyle" Target="diagrams/quickStyle7.xml"/><Relationship Id="rId40" Type="http://schemas.openxmlformats.org/officeDocument/2006/relationships/diagramData" Target="diagrams/data8.xml"/><Relationship Id="rId45" Type="http://schemas.openxmlformats.org/officeDocument/2006/relationships/hyperlink" Target="https://www.youtube.com/watch?v=1Wi4c-7lM8o" TargetMode="Externa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36" Type="http://schemas.openxmlformats.org/officeDocument/2006/relationships/diagramLayout" Target="diagrams/layout7.xm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diagramLayout" Target="diagrams/layout6.xml"/><Relationship Id="rId44" Type="http://schemas.microsoft.com/office/2007/relationships/diagramDrawing" Target="diagrams/drawing8.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30" Type="http://schemas.openxmlformats.org/officeDocument/2006/relationships/diagramData" Target="diagrams/data6.xml"/><Relationship Id="rId35" Type="http://schemas.openxmlformats.org/officeDocument/2006/relationships/diagramData" Target="diagrams/data7.xml"/><Relationship Id="rId43" Type="http://schemas.openxmlformats.org/officeDocument/2006/relationships/diagramColors" Target="diagrams/colors8.xml"/><Relationship Id="rId4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C880DD-AD8C-471A-A96B-C9197EE0221A}"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F28244FB-037B-48BC-8FAF-0DB4C57E675C}">
      <dgm:prSet phldrT="[Text]"/>
      <dgm:spPr/>
      <dgm:t>
        <a:bodyPr/>
        <a:lstStyle/>
        <a:p>
          <a:r>
            <a:rPr lang="en-GB"/>
            <a:t>Router</a:t>
          </a:r>
        </a:p>
      </dgm:t>
    </dgm:pt>
    <dgm:pt modelId="{7E766F7B-4957-4A87-A745-CF2710520A3F}" type="parTrans" cxnId="{60DED288-ECBE-4EE0-85E5-75BB07550E1F}">
      <dgm:prSet/>
      <dgm:spPr/>
      <dgm:t>
        <a:bodyPr/>
        <a:lstStyle/>
        <a:p>
          <a:endParaRPr lang="en-GB"/>
        </a:p>
      </dgm:t>
    </dgm:pt>
    <dgm:pt modelId="{F34E66FC-0EFB-46EB-8C47-6CE5748F1A7F}" type="sibTrans" cxnId="{60DED288-ECBE-4EE0-85E5-75BB07550E1F}">
      <dgm:prSet/>
      <dgm:spPr/>
      <dgm:t>
        <a:bodyPr/>
        <a:lstStyle/>
        <a:p>
          <a:endParaRPr lang="en-GB"/>
        </a:p>
      </dgm:t>
    </dgm:pt>
    <dgm:pt modelId="{7805BB6C-89C1-4501-BD18-4DA8C9B2E607}">
      <dgm:prSet phldrT="[Text]"/>
      <dgm:spPr/>
      <dgm:t>
        <a:bodyPr/>
        <a:lstStyle/>
        <a:p>
          <a:r>
            <a:rPr lang="en-GB"/>
            <a:t>MODULATOR</a:t>
          </a:r>
        </a:p>
      </dgm:t>
    </dgm:pt>
    <dgm:pt modelId="{3F0C9809-EE26-484E-9C77-E4CA0AFC74EB}" type="parTrans" cxnId="{C116CAD4-0AC9-416A-B1B5-7DFB715D41D2}">
      <dgm:prSet/>
      <dgm:spPr/>
      <dgm:t>
        <a:bodyPr/>
        <a:lstStyle/>
        <a:p>
          <a:endParaRPr lang="en-GB"/>
        </a:p>
      </dgm:t>
    </dgm:pt>
    <dgm:pt modelId="{644EE58E-CA44-4687-A71F-F5DF27CC294C}" type="sibTrans" cxnId="{C116CAD4-0AC9-416A-B1B5-7DFB715D41D2}">
      <dgm:prSet/>
      <dgm:spPr/>
      <dgm:t>
        <a:bodyPr/>
        <a:lstStyle/>
        <a:p>
          <a:endParaRPr lang="en-GB"/>
        </a:p>
      </dgm:t>
    </dgm:pt>
    <dgm:pt modelId="{E7641EB5-BFC1-4E7C-BB63-2C8032A87666}">
      <dgm:prSet phldrT="[Text]"/>
      <dgm:spPr/>
      <dgm:t>
        <a:bodyPr/>
        <a:lstStyle/>
        <a:p>
          <a:r>
            <a:rPr lang="en-GB"/>
            <a:t>UP CONVERTER</a:t>
          </a:r>
        </a:p>
      </dgm:t>
    </dgm:pt>
    <dgm:pt modelId="{510D819F-6001-44A3-906D-97E2309961C7}" type="parTrans" cxnId="{BCF510A1-B4D5-4E35-A7D3-5BEBB61EED13}">
      <dgm:prSet/>
      <dgm:spPr/>
      <dgm:t>
        <a:bodyPr/>
        <a:lstStyle/>
        <a:p>
          <a:endParaRPr lang="en-GB"/>
        </a:p>
      </dgm:t>
    </dgm:pt>
    <dgm:pt modelId="{AFF5CDB6-612E-455F-B647-2A8250B806AD}" type="sibTrans" cxnId="{BCF510A1-B4D5-4E35-A7D3-5BEBB61EED13}">
      <dgm:prSet/>
      <dgm:spPr/>
      <dgm:t>
        <a:bodyPr/>
        <a:lstStyle/>
        <a:p>
          <a:endParaRPr lang="en-GB"/>
        </a:p>
      </dgm:t>
    </dgm:pt>
    <dgm:pt modelId="{2E9DF64D-ADB0-42AE-81DC-495CDC9DF21C}">
      <dgm:prSet phldrT="[Text]"/>
      <dgm:spPr/>
      <dgm:t>
        <a:bodyPr/>
        <a:lstStyle/>
        <a:p>
          <a:r>
            <a:rPr lang="en-GB"/>
            <a:t>SATELLITE DISH</a:t>
          </a:r>
        </a:p>
      </dgm:t>
    </dgm:pt>
    <dgm:pt modelId="{CB3FE890-5AEB-425A-B032-3260ED30BC43}" type="parTrans" cxnId="{A0256758-D5D1-4FDB-B3A4-CC11D2419D65}">
      <dgm:prSet/>
      <dgm:spPr/>
      <dgm:t>
        <a:bodyPr/>
        <a:lstStyle/>
        <a:p>
          <a:endParaRPr lang="en-GB"/>
        </a:p>
      </dgm:t>
    </dgm:pt>
    <dgm:pt modelId="{67790B86-3FAA-4E36-B887-E8181F200540}" type="sibTrans" cxnId="{A0256758-D5D1-4FDB-B3A4-CC11D2419D65}">
      <dgm:prSet/>
      <dgm:spPr/>
      <dgm:t>
        <a:bodyPr/>
        <a:lstStyle/>
        <a:p>
          <a:endParaRPr lang="en-GB"/>
        </a:p>
      </dgm:t>
    </dgm:pt>
    <dgm:pt modelId="{FDDEA1C1-964C-4172-853B-30FC08A0A2D3}">
      <dgm:prSet phldrT="[Text]"/>
      <dgm:spPr/>
      <dgm:t>
        <a:bodyPr/>
        <a:lstStyle/>
        <a:p>
          <a:r>
            <a:rPr lang="en-GB"/>
            <a:t>POWER AMP</a:t>
          </a:r>
        </a:p>
      </dgm:t>
    </dgm:pt>
    <dgm:pt modelId="{90EF78CC-8209-461F-BE5E-1048355B09C7}" type="parTrans" cxnId="{F6ACE88F-76BA-454D-B7AC-184FB0075F46}">
      <dgm:prSet/>
      <dgm:spPr/>
      <dgm:t>
        <a:bodyPr/>
        <a:lstStyle/>
        <a:p>
          <a:endParaRPr lang="en-GB"/>
        </a:p>
      </dgm:t>
    </dgm:pt>
    <dgm:pt modelId="{C29C96D1-548B-4195-8D03-863D631B96B2}" type="sibTrans" cxnId="{F6ACE88F-76BA-454D-B7AC-184FB0075F46}">
      <dgm:prSet/>
      <dgm:spPr/>
      <dgm:t>
        <a:bodyPr/>
        <a:lstStyle/>
        <a:p>
          <a:endParaRPr lang="en-GB"/>
        </a:p>
      </dgm:t>
    </dgm:pt>
    <dgm:pt modelId="{B23D0200-1E37-4638-8F43-B3641B9BF4D1}" type="pres">
      <dgm:prSet presAssocID="{D2C880DD-AD8C-471A-A96B-C9197EE0221A}" presName="diagram" presStyleCnt="0">
        <dgm:presLayoutVars>
          <dgm:dir/>
          <dgm:resizeHandles val="exact"/>
        </dgm:presLayoutVars>
      </dgm:prSet>
      <dgm:spPr/>
    </dgm:pt>
    <dgm:pt modelId="{82F0D27A-C641-4EE8-9790-9F309D0CC08F}" type="pres">
      <dgm:prSet presAssocID="{F28244FB-037B-48BC-8FAF-0DB4C57E675C}" presName="node" presStyleLbl="node1" presStyleIdx="0" presStyleCnt="5">
        <dgm:presLayoutVars>
          <dgm:bulletEnabled val="1"/>
        </dgm:presLayoutVars>
      </dgm:prSet>
      <dgm:spPr/>
    </dgm:pt>
    <dgm:pt modelId="{216333E6-D646-47DD-8770-7B1123CD8340}" type="pres">
      <dgm:prSet presAssocID="{F34E66FC-0EFB-46EB-8C47-6CE5748F1A7F}" presName="sibTrans" presStyleLbl="sibTrans2D1" presStyleIdx="0" presStyleCnt="4"/>
      <dgm:spPr/>
    </dgm:pt>
    <dgm:pt modelId="{DDB9A770-1BF6-47B1-8F74-117954115262}" type="pres">
      <dgm:prSet presAssocID="{F34E66FC-0EFB-46EB-8C47-6CE5748F1A7F}" presName="connectorText" presStyleLbl="sibTrans2D1" presStyleIdx="0" presStyleCnt="4"/>
      <dgm:spPr/>
    </dgm:pt>
    <dgm:pt modelId="{A371A9B2-6007-463D-8191-943420B3616F}" type="pres">
      <dgm:prSet presAssocID="{7805BB6C-89C1-4501-BD18-4DA8C9B2E607}" presName="node" presStyleLbl="node1" presStyleIdx="1" presStyleCnt="5">
        <dgm:presLayoutVars>
          <dgm:bulletEnabled val="1"/>
        </dgm:presLayoutVars>
      </dgm:prSet>
      <dgm:spPr/>
    </dgm:pt>
    <dgm:pt modelId="{2E10BA79-2B6A-4A40-AD5E-2798A81D9DEA}" type="pres">
      <dgm:prSet presAssocID="{644EE58E-CA44-4687-A71F-F5DF27CC294C}" presName="sibTrans" presStyleLbl="sibTrans2D1" presStyleIdx="1" presStyleCnt="4"/>
      <dgm:spPr/>
    </dgm:pt>
    <dgm:pt modelId="{C7AE1EDB-4A34-49F2-AA9D-2C9F50F1230C}" type="pres">
      <dgm:prSet presAssocID="{644EE58E-CA44-4687-A71F-F5DF27CC294C}" presName="connectorText" presStyleLbl="sibTrans2D1" presStyleIdx="1" presStyleCnt="4"/>
      <dgm:spPr/>
    </dgm:pt>
    <dgm:pt modelId="{1924D42E-A81C-4B84-AB60-D896E99DF566}" type="pres">
      <dgm:prSet presAssocID="{E7641EB5-BFC1-4E7C-BB63-2C8032A87666}" presName="node" presStyleLbl="node1" presStyleIdx="2" presStyleCnt="5">
        <dgm:presLayoutVars>
          <dgm:bulletEnabled val="1"/>
        </dgm:presLayoutVars>
      </dgm:prSet>
      <dgm:spPr/>
    </dgm:pt>
    <dgm:pt modelId="{9E397142-2F36-46B1-A7ED-EE51B8F525BB}" type="pres">
      <dgm:prSet presAssocID="{AFF5CDB6-612E-455F-B647-2A8250B806AD}" presName="sibTrans" presStyleLbl="sibTrans2D1" presStyleIdx="2" presStyleCnt="4"/>
      <dgm:spPr/>
    </dgm:pt>
    <dgm:pt modelId="{55219E09-B21A-4C89-B285-0AAAFE007496}" type="pres">
      <dgm:prSet presAssocID="{AFF5CDB6-612E-455F-B647-2A8250B806AD}" presName="connectorText" presStyleLbl="sibTrans2D1" presStyleIdx="2" presStyleCnt="4"/>
      <dgm:spPr/>
    </dgm:pt>
    <dgm:pt modelId="{175204CB-13EA-4EF1-BABB-AECDDFBD161D}" type="pres">
      <dgm:prSet presAssocID="{2E9DF64D-ADB0-42AE-81DC-495CDC9DF21C}" presName="node" presStyleLbl="node1" presStyleIdx="3" presStyleCnt="5">
        <dgm:presLayoutVars>
          <dgm:bulletEnabled val="1"/>
        </dgm:presLayoutVars>
      </dgm:prSet>
      <dgm:spPr/>
    </dgm:pt>
    <dgm:pt modelId="{FACCA874-466B-487F-9D1A-FF56D3087B96}" type="pres">
      <dgm:prSet presAssocID="{67790B86-3FAA-4E36-B887-E8181F200540}" presName="sibTrans" presStyleLbl="sibTrans2D1" presStyleIdx="3" presStyleCnt="4"/>
      <dgm:spPr/>
    </dgm:pt>
    <dgm:pt modelId="{D873C4F0-2C5C-44A6-941C-A20231E98406}" type="pres">
      <dgm:prSet presAssocID="{67790B86-3FAA-4E36-B887-E8181F200540}" presName="connectorText" presStyleLbl="sibTrans2D1" presStyleIdx="3" presStyleCnt="4"/>
      <dgm:spPr/>
    </dgm:pt>
    <dgm:pt modelId="{1086E17D-A047-46C7-813E-1A23A8840AF3}" type="pres">
      <dgm:prSet presAssocID="{FDDEA1C1-964C-4172-853B-30FC08A0A2D3}" presName="node" presStyleLbl="node1" presStyleIdx="4" presStyleCnt="5">
        <dgm:presLayoutVars>
          <dgm:bulletEnabled val="1"/>
        </dgm:presLayoutVars>
      </dgm:prSet>
      <dgm:spPr/>
    </dgm:pt>
  </dgm:ptLst>
  <dgm:cxnLst>
    <dgm:cxn modelId="{238C1401-06D1-41BB-96D0-2153D5F030C8}" type="presOf" srcId="{2E9DF64D-ADB0-42AE-81DC-495CDC9DF21C}" destId="{175204CB-13EA-4EF1-BABB-AECDDFBD161D}" srcOrd="0" destOrd="0" presId="urn:microsoft.com/office/officeart/2005/8/layout/process5"/>
    <dgm:cxn modelId="{ED3F5005-713F-4170-A811-2724C024887D}" type="presOf" srcId="{D2C880DD-AD8C-471A-A96B-C9197EE0221A}" destId="{B23D0200-1E37-4638-8F43-B3641B9BF4D1}" srcOrd="0" destOrd="0" presId="urn:microsoft.com/office/officeart/2005/8/layout/process5"/>
    <dgm:cxn modelId="{E3EEDA05-109B-435F-B1EB-DA4A21285468}" type="presOf" srcId="{644EE58E-CA44-4687-A71F-F5DF27CC294C}" destId="{2E10BA79-2B6A-4A40-AD5E-2798A81D9DEA}" srcOrd="0" destOrd="0" presId="urn:microsoft.com/office/officeart/2005/8/layout/process5"/>
    <dgm:cxn modelId="{942ED509-D09E-4DBB-8E5F-2F70F79BFCF4}" type="presOf" srcId="{AFF5CDB6-612E-455F-B647-2A8250B806AD}" destId="{55219E09-B21A-4C89-B285-0AAAFE007496}" srcOrd="1" destOrd="0" presId="urn:microsoft.com/office/officeart/2005/8/layout/process5"/>
    <dgm:cxn modelId="{09A94315-7E16-4F00-A6EC-F1F06BA0B8E0}" type="presOf" srcId="{F28244FB-037B-48BC-8FAF-0DB4C57E675C}" destId="{82F0D27A-C641-4EE8-9790-9F309D0CC08F}" srcOrd="0" destOrd="0" presId="urn:microsoft.com/office/officeart/2005/8/layout/process5"/>
    <dgm:cxn modelId="{A48E451A-977F-421A-93C8-0E72AE3A24FA}" type="presOf" srcId="{67790B86-3FAA-4E36-B887-E8181F200540}" destId="{D873C4F0-2C5C-44A6-941C-A20231E98406}" srcOrd="1" destOrd="0" presId="urn:microsoft.com/office/officeart/2005/8/layout/process5"/>
    <dgm:cxn modelId="{BBEAA91C-9D01-489B-A75A-8B1D8C04579D}" type="presOf" srcId="{AFF5CDB6-612E-455F-B647-2A8250B806AD}" destId="{9E397142-2F36-46B1-A7ED-EE51B8F525BB}" srcOrd="0" destOrd="0" presId="urn:microsoft.com/office/officeart/2005/8/layout/process5"/>
    <dgm:cxn modelId="{54F25127-DB2F-4A65-A8CA-EF65297C5687}" type="presOf" srcId="{F34E66FC-0EFB-46EB-8C47-6CE5748F1A7F}" destId="{DDB9A770-1BF6-47B1-8F74-117954115262}" srcOrd="1" destOrd="0" presId="urn:microsoft.com/office/officeart/2005/8/layout/process5"/>
    <dgm:cxn modelId="{58EBC13D-068E-4500-B0A2-BE1C174DD5BA}" type="presOf" srcId="{FDDEA1C1-964C-4172-853B-30FC08A0A2D3}" destId="{1086E17D-A047-46C7-813E-1A23A8840AF3}" srcOrd="0" destOrd="0" presId="urn:microsoft.com/office/officeart/2005/8/layout/process5"/>
    <dgm:cxn modelId="{601B6745-AF44-4522-BB8B-43DAD496A9CE}" type="presOf" srcId="{7805BB6C-89C1-4501-BD18-4DA8C9B2E607}" destId="{A371A9B2-6007-463D-8191-943420B3616F}" srcOrd="0" destOrd="0" presId="urn:microsoft.com/office/officeart/2005/8/layout/process5"/>
    <dgm:cxn modelId="{4361C356-0274-456E-A486-88D6242B9918}" type="presOf" srcId="{F34E66FC-0EFB-46EB-8C47-6CE5748F1A7F}" destId="{216333E6-D646-47DD-8770-7B1123CD8340}" srcOrd="0" destOrd="0" presId="urn:microsoft.com/office/officeart/2005/8/layout/process5"/>
    <dgm:cxn modelId="{A0256758-D5D1-4FDB-B3A4-CC11D2419D65}" srcId="{D2C880DD-AD8C-471A-A96B-C9197EE0221A}" destId="{2E9DF64D-ADB0-42AE-81DC-495CDC9DF21C}" srcOrd="3" destOrd="0" parTransId="{CB3FE890-5AEB-425A-B032-3260ED30BC43}" sibTransId="{67790B86-3FAA-4E36-B887-E8181F200540}"/>
    <dgm:cxn modelId="{60DED288-ECBE-4EE0-85E5-75BB07550E1F}" srcId="{D2C880DD-AD8C-471A-A96B-C9197EE0221A}" destId="{F28244FB-037B-48BC-8FAF-0DB4C57E675C}" srcOrd="0" destOrd="0" parTransId="{7E766F7B-4957-4A87-A745-CF2710520A3F}" sibTransId="{F34E66FC-0EFB-46EB-8C47-6CE5748F1A7F}"/>
    <dgm:cxn modelId="{F6ACE88F-76BA-454D-B7AC-184FB0075F46}" srcId="{D2C880DD-AD8C-471A-A96B-C9197EE0221A}" destId="{FDDEA1C1-964C-4172-853B-30FC08A0A2D3}" srcOrd="4" destOrd="0" parTransId="{90EF78CC-8209-461F-BE5E-1048355B09C7}" sibTransId="{C29C96D1-548B-4195-8D03-863D631B96B2}"/>
    <dgm:cxn modelId="{BCF510A1-B4D5-4E35-A7D3-5BEBB61EED13}" srcId="{D2C880DD-AD8C-471A-A96B-C9197EE0221A}" destId="{E7641EB5-BFC1-4E7C-BB63-2C8032A87666}" srcOrd="2" destOrd="0" parTransId="{510D819F-6001-44A3-906D-97E2309961C7}" sibTransId="{AFF5CDB6-612E-455F-B647-2A8250B806AD}"/>
    <dgm:cxn modelId="{1C3225B2-95F5-4298-8DB1-99E4B0870113}" type="presOf" srcId="{644EE58E-CA44-4687-A71F-F5DF27CC294C}" destId="{C7AE1EDB-4A34-49F2-AA9D-2C9F50F1230C}" srcOrd="1" destOrd="0" presId="urn:microsoft.com/office/officeart/2005/8/layout/process5"/>
    <dgm:cxn modelId="{A9BE28D4-6993-4F99-8FC0-F711130E70FE}" type="presOf" srcId="{67790B86-3FAA-4E36-B887-E8181F200540}" destId="{FACCA874-466B-487F-9D1A-FF56D3087B96}" srcOrd="0" destOrd="0" presId="urn:microsoft.com/office/officeart/2005/8/layout/process5"/>
    <dgm:cxn modelId="{C116CAD4-0AC9-416A-B1B5-7DFB715D41D2}" srcId="{D2C880DD-AD8C-471A-A96B-C9197EE0221A}" destId="{7805BB6C-89C1-4501-BD18-4DA8C9B2E607}" srcOrd="1" destOrd="0" parTransId="{3F0C9809-EE26-484E-9C77-E4CA0AFC74EB}" sibTransId="{644EE58E-CA44-4687-A71F-F5DF27CC294C}"/>
    <dgm:cxn modelId="{FA5874DB-BA5A-4629-8E63-BC390F845D19}" type="presOf" srcId="{E7641EB5-BFC1-4E7C-BB63-2C8032A87666}" destId="{1924D42E-A81C-4B84-AB60-D896E99DF566}" srcOrd="0" destOrd="0" presId="urn:microsoft.com/office/officeart/2005/8/layout/process5"/>
    <dgm:cxn modelId="{F18D7E41-A93D-4F79-B579-165B4F670FF9}" type="presParOf" srcId="{B23D0200-1E37-4638-8F43-B3641B9BF4D1}" destId="{82F0D27A-C641-4EE8-9790-9F309D0CC08F}" srcOrd="0" destOrd="0" presId="urn:microsoft.com/office/officeart/2005/8/layout/process5"/>
    <dgm:cxn modelId="{B956733E-02C6-4E0B-9A17-2D5BB6725BAB}" type="presParOf" srcId="{B23D0200-1E37-4638-8F43-B3641B9BF4D1}" destId="{216333E6-D646-47DD-8770-7B1123CD8340}" srcOrd="1" destOrd="0" presId="urn:microsoft.com/office/officeart/2005/8/layout/process5"/>
    <dgm:cxn modelId="{0C3C5928-11C1-40DE-A6C4-6F330C76F086}" type="presParOf" srcId="{216333E6-D646-47DD-8770-7B1123CD8340}" destId="{DDB9A770-1BF6-47B1-8F74-117954115262}" srcOrd="0" destOrd="0" presId="urn:microsoft.com/office/officeart/2005/8/layout/process5"/>
    <dgm:cxn modelId="{503DE0BF-D571-4A88-8A89-178FBE87579E}" type="presParOf" srcId="{B23D0200-1E37-4638-8F43-B3641B9BF4D1}" destId="{A371A9B2-6007-463D-8191-943420B3616F}" srcOrd="2" destOrd="0" presId="urn:microsoft.com/office/officeart/2005/8/layout/process5"/>
    <dgm:cxn modelId="{24AA95AE-17CB-41F0-A3A6-7C64A800CE9C}" type="presParOf" srcId="{B23D0200-1E37-4638-8F43-B3641B9BF4D1}" destId="{2E10BA79-2B6A-4A40-AD5E-2798A81D9DEA}" srcOrd="3" destOrd="0" presId="urn:microsoft.com/office/officeart/2005/8/layout/process5"/>
    <dgm:cxn modelId="{DDEA39A0-8C93-4965-995D-C1F8794CC53B}" type="presParOf" srcId="{2E10BA79-2B6A-4A40-AD5E-2798A81D9DEA}" destId="{C7AE1EDB-4A34-49F2-AA9D-2C9F50F1230C}" srcOrd="0" destOrd="0" presId="urn:microsoft.com/office/officeart/2005/8/layout/process5"/>
    <dgm:cxn modelId="{22664715-E941-4FAA-A92E-543E8726AB1B}" type="presParOf" srcId="{B23D0200-1E37-4638-8F43-B3641B9BF4D1}" destId="{1924D42E-A81C-4B84-AB60-D896E99DF566}" srcOrd="4" destOrd="0" presId="urn:microsoft.com/office/officeart/2005/8/layout/process5"/>
    <dgm:cxn modelId="{4F7C3C9C-419C-4E0B-9189-E27FB5FDE757}" type="presParOf" srcId="{B23D0200-1E37-4638-8F43-B3641B9BF4D1}" destId="{9E397142-2F36-46B1-A7ED-EE51B8F525BB}" srcOrd="5" destOrd="0" presId="urn:microsoft.com/office/officeart/2005/8/layout/process5"/>
    <dgm:cxn modelId="{DBFF1B48-3C50-4C3B-B14A-DEAEFC10C123}" type="presParOf" srcId="{9E397142-2F36-46B1-A7ED-EE51B8F525BB}" destId="{55219E09-B21A-4C89-B285-0AAAFE007496}" srcOrd="0" destOrd="0" presId="urn:microsoft.com/office/officeart/2005/8/layout/process5"/>
    <dgm:cxn modelId="{3BA22BB3-2D52-4C2F-B108-4D7A28DA1C5B}" type="presParOf" srcId="{B23D0200-1E37-4638-8F43-B3641B9BF4D1}" destId="{175204CB-13EA-4EF1-BABB-AECDDFBD161D}" srcOrd="6" destOrd="0" presId="urn:microsoft.com/office/officeart/2005/8/layout/process5"/>
    <dgm:cxn modelId="{A35BCDBE-16CE-4443-AC99-700FBBEFC522}" type="presParOf" srcId="{B23D0200-1E37-4638-8F43-B3641B9BF4D1}" destId="{FACCA874-466B-487F-9D1A-FF56D3087B96}" srcOrd="7" destOrd="0" presId="urn:microsoft.com/office/officeart/2005/8/layout/process5"/>
    <dgm:cxn modelId="{0482882A-D65C-4D9F-A52E-8E503773BB04}" type="presParOf" srcId="{FACCA874-466B-487F-9D1A-FF56D3087B96}" destId="{D873C4F0-2C5C-44A6-941C-A20231E98406}" srcOrd="0" destOrd="0" presId="urn:microsoft.com/office/officeart/2005/8/layout/process5"/>
    <dgm:cxn modelId="{14BA2B95-0829-4C5E-952C-2C35248F17DA}" type="presParOf" srcId="{B23D0200-1E37-4638-8F43-B3641B9BF4D1}" destId="{1086E17D-A047-46C7-813E-1A23A8840AF3}" srcOrd="8" destOrd="0" presId="urn:microsoft.com/office/officeart/2005/8/layout/process5"/>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4EBE71-293A-433A-98BA-40C9EAC61C00}"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944C3F44-CF3C-4992-A564-4C83EA21A3BE}">
      <dgm:prSet phldrT="[Text]"/>
      <dgm:spPr/>
      <dgm:t>
        <a:bodyPr/>
        <a:lstStyle/>
        <a:p>
          <a:r>
            <a:rPr lang="en-GB"/>
            <a:t>SATELITE DISH</a:t>
          </a:r>
        </a:p>
      </dgm:t>
    </dgm:pt>
    <dgm:pt modelId="{9C09B2A5-D5A8-40F5-BA2A-A9FFA6B28355}" type="parTrans" cxnId="{7EDDACB5-D7F3-4393-8230-9367CF7230FB}">
      <dgm:prSet/>
      <dgm:spPr/>
      <dgm:t>
        <a:bodyPr/>
        <a:lstStyle/>
        <a:p>
          <a:endParaRPr lang="en-GB"/>
        </a:p>
      </dgm:t>
    </dgm:pt>
    <dgm:pt modelId="{F5509311-4645-4F11-A296-0DC8AD1F410A}" type="sibTrans" cxnId="{7EDDACB5-D7F3-4393-8230-9367CF7230FB}">
      <dgm:prSet/>
      <dgm:spPr/>
      <dgm:t>
        <a:bodyPr/>
        <a:lstStyle/>
        <a:p>
          <a:endParaRPr lang="en-GB"/>
        </a:p>
      </dgm:t>
    </dgm:pt>
    <dgm:pt modelId="{04446773-B684-4F03-94F5-5077871175AF}">
      <dgm:prSet phldrT="[Text]"/>
      <dgm:spPr/>
      <dgm:t>
        <a:bodyPr/>
        <a:lstStyle/>
        <a:p>
          <a:r>
            <a:rPr lang="en-GB"/>
            <a:t>POWER AMP</a:t>
          </a:r>
        </a:p>
      </dgm:t>
    </dgm:pt>
    <dgm:pt modelId="{0F373582-1EEF-4D1C-93D3-3C19458105E0}" type="parTrans" cxnId="{012BB442-A88D-4130-945E-70B7BF309DF4}">
      <dgm:prSet/>
      <dgm:spPr/>
      <dgm:t>
        <a:bodyPr/>
        <a:lstStyle/>
        <a:p>
          <a:endParaRPr lang="en-GB"/>
        </a:p>
      </dgm:t>
    </dgm:pt>
    <dgm:pt modelId="{FE1FACAD-DD21-41EB-8734-E5D11FFB7EA9}" type="sibTrans" cxnId="{012BB442-A88D-4130-945E-70B7BF309DF4}">
      <dgm:prSet/>
      <dgm:spPr/>
      <dgm:t>
        <a:bodyPr/>
        <a:lstStyle/>
        <a:p>
          <a:endParaRPr lang="en-GB"/>
        </a:p>
      </dgm:t>
    </dgm:pt>
    <dgm:pt modelId="{6E3A4451-69B7-4B17-BFD5-B5F55A864659}">
      <dgm:prSet phldrT="[Text]"/>
      <dgm:spPr/>
      <dgm:t>
        <a:bodyPr/>
        <a:lstStyle/>
        <a:p>
          <a:r>
            <a:rPr lang="en-GB"/>
            <a:t>DOWN CONVERTOR</a:t>
          </a:r>
        </a:p>
      </dgm:t>
    </dgm:pt>
    <dgm:pt modelId="{806D3F4C-20FD-4B85-8240-04D9EE216EDD}" type="parTrans" cxnId="{F1A35801-37F5-4E75-BBB9-1CEEDDDE4E90}">
      <dgm:prSet/>
      <dgm:spPr/>
      <dgm:t>
        <a:bodyPr/>
        <a:lstStyle/>
        <a:p>
          <a:endParaRPr lang="en-GB"/>
        </a:p>
      </dgm:t>
    </dgm:pt>
    <dgm:pt modelId="{35E93E95-8334-42CA-89A0-DEB8B0EA816F}" type="sibTrans" cxnId="{F1A35801-37F5-4E75-BBB9-1CEEDDDE4E90}">
      <dgm:prSet/>
      <dgm:spPr/>
      <dgm:t>
        <a:bodyPr/>
        <a:lstStyle/>
        <a:p>
          <a:endParaRPr lang="en-GB"/>
        </a:p>
      </dgm:t>
    </dgm:pt>
    <dgm:pt modelId="{FFCB1C45-D6F4-4484-8FFE-0E78E916E1A0}">
      <dgm:prSet phldrT="[Text]"/>
      <dgm:spPr/>
      <dgm:t>
        <a:bodyPr/>
        <a:lstStyle/>
        <a:p>
          <a:r>
            <a:rPr lang="en-GB"/>
            <a:t>DEMODULATOR</a:t>
          </a:r>
        </a:p>
      </dgm:t>
    </dgm:pt>
    <dgm:pt modelId="{82AA73F1-8F22-45CD-9372-CC320E2EF920}" type="parTrans" cxnId="{F6AB0286-D736-441D-9C35-9BE0E2DB40D9}">
      <dgm:prSet/>
      <dgm:spPr/>
      <dgm:t>
        <a:bodyPr/>
        <a:lstStyle/>
        <a:p>
          <a:endParaRPr lang="en-GB"/>
        </a:p>
      </dgm:t>
    </dgm:pt>
    <dgm:pt modelId="{11FA0B88-B748-4729-80E4-D7B1F9B96AC2}" type="sibTrans" cxnId="{F6AB0286-D736-441D-9C35-9BE0E2DB40D9}">
      <dgm:prSet/>
      <dgm:spPr/>
      <dgm:t>
        <a:bodyPr/>
        <a:lstStyle/>
        <a:p>
          <a:endParaRPr lang="en-GB"/>
        </a:p>
      </dgm:t>
    </dgm:pt>
    <dgm:pt modelId="{F1B8ECB4-0276-42E4-851F-44FA7679BC49}">
      <dgm:prSet phldrT="[Text]"/>
      <dgm:spPr/>
      <dgm:t>
        <a:bodyPr/>
        <a:lstStyle/>
        <a:p>
          <a:r>
            <a:rPr lang="en-GB"/>
            <a:t>ROUTER</a:t>
          </a:r>
        </a:p>
      </dgm:t>
    </dgm:pt>
    <dgm:pt modelId="{1748EE02-6AF8-4988-9FE0-6B45F44CA2D9}" type="parTrans" cxnId="{BFB28B79-60D8-40D5-B660-38B2DC56F161}">
      <dgm:prSet/>
      <dgm:spPr/>
      <dgm:t>
        <a:bodyPr/>
        <a:lstStyle/>
        <a:p>
          <a:endParaRPr lang="en-GB"/>
        </a:p>
      </dgm:t>
    </dgm:pt>
    <dgm:pt modelId="{E1ECE001-EBA0-4D94-8E3A-3749071BD249}" type="sibTrans" cxnId="{BFB28B79-60D8-40D5-B660-38B2DC56F161}">
      <dgm:prSet/>
      <dgm:spPr/>
      <dgm:t>
        <a:bodyPr/>
        <a:lstStyle/>
        <a:p>
          <a:endParaRPr lang="en-GB"/>
        </a:p>
      </dgm:t>
    </dgm:pt>
    <dgm:pt modelId="{FD9250BB-AE9D-4BAB-86E9-A66E9AF9F14B}" type="pres">
      <dgm:prSet presAssocID="{264EBE71-293A-433A-98BA-40C9EAC61C00}" presName="diagram" presStyleCnt="0">
        <dgm:presLayoutVars>
          <dgm:dir/>
          <dgm:resizeHandles val="exact"/>
        </dgm:presLayoutVars>
      </dgm:prSet>
      <dgm:spPr/>
    </dgm:pt>
    <dgm:pt modelId="{C48678B5-F4DB-4911-AC4D-7E775B9B9851}" type="pres">
      <dgm:prSet presAssocID="{944C3F44-CF3C-4992-A564-4C83EA21A3BE}" presName="node" presStyleLbl="node1" presStyleIdx="0" presStyleCnt="5">
        <dgm:presLayoutVars>
          <dgm:bulletEnabled val="1"/>
        </dgm:presLayoutVars>
      </dgm:prSet>
      <dgm:spPr/>
    </dgm:pt>
    <dgm:pt modelId="{C45518B8-7E14-4F71-AB40-034811899369}" type="pres">
      <dgm:prSet presAssocID="{F5509311-4645-4F11-A296-0DC8AD1F410A}" presName="sibTrans" presStyleLbl="sibTrans2D1" presStyleIdx="0" presStyleCnt="4"/>
      <dgm:spPr/>
    </dgm:pt>
    <dgm:pt modelId="{F965B777-738A-4724-B968-1B8731DCC32B}" type="pres">
      <dgm:prSet presAssocID="{F5509311-4645-4F11-A296-0DC8AD1F410A}" presName="connectorText" presStyleLbl="sibTrans2D1" presStyleIdx="0" presStyleCnt="4"/>
      <dgm:spPr/>
    </dgm:pt>
    <dgm:pt modelId="{1C8F49D2-70AE-455C-BC93-28BBA546967E}" type="pres">
      <dgm:prSet presAssocID="{04446773-B684-4F03-94F5-5077871175AF}" presName="node" presStyleLbl="node1" presStyleIdx="1" presStyleCnt="5">
        <dgm:presLayoutVars>
          <dgm:bulletEnabled val="1"/>
        </dgm:presLayoutVars>
      </dgm:prSet>
      <dgm:spPr/>
    </dgm:pt>
    <dgm:pt modelId="{32269457-C892-43C7-8A42-DC5DED528142}" type="pres">
      <dgm:prSet presAssocID="{FE1FACAD-DD21-41EB-8734-E5D11FFB7EA9}" presName="sibTrans" presStyleLbl="sibTrans2D1" presStyleIdx="1" presStyleCnt="4"/>
      <dgm:spPr/>
    </dgm:pt>
    <dgm:pt modelId="{95B65BFA-A1C1-4FCD-A0BE-5625C4A4CA92}" type="pres">
      <dgm:prSet presAssocID="{FE1FACAD-DD21-41EB-8734-E5D11FFB7EA9}" presName="connectorText" presStyleLbl="sibTrans2D1" presStyleIdx="1" presStyleCnt="4"/>
      <dgm:spPr/>
    </dgm:pt>
    <dgm:pt modelId="{64206D94-27E1-4A47-84A1-C04B038F3FF7}" type="pres">
      <dgm:prSet presAssocID="{6E3A4451-69B7-4B17-BFD5-B5F55A864659}" presName="node" presStyleLbl="node1" presStyleIdx="2" presStyleCnt="5">
        <dgm:presLayoutVars>
          <dgm:bulletEnabled val="1"/>
        </dgm:presLayoutVars>
      </dgm:prSet>
      <dgm:spPr/>
    </dgm:pt>
    <dgm:pt modelId="{84944909-A96D-4FC2-93D3-55D377BC7E70}" type="pres">
      <dgm:prSet presAssocID="{35E93E95-8334-42CA-89A0-DEB8B0EA816F}" presName="sibTrans" presStyleLbl="sibTrans2D1" presStyleIdx="2" presStyleCnt="4"/>
      <dgm:spPr/>
    </dgm:pt>
    <dgm:pt modelId="{B6E57196-E988-4703-841A-9A0AC40101A5}" type="pres">
      <dgm:prSet presAssocID="{35E93E95-8334-42CA-89A0-DEB8B0EA816F}" presName="connectorText" presStyleLbl="sibTrans2D1" presStyleIdx="2" presStyleCnt="4"/>
      <dgm:spPr/>
    </dgm:pt>
    <dgm:pt modelId="{31333C62-E381-41DF-96FE-805B7FB09666}" type="pres">
      <dgm:prSet presAssocID="{FFCB1C45-D6F4-4484-8FFE-0E78E916E1A0}" presName="node" presStyleLbl="node1" presStyleIdx="3" presStyleCnt="5">
        <dgm:presLayoutVars>
          <dgm:bulletEnabled val="1"/>
        </dgm:presLayoutVars>
      </dgm:prSet>
      <dgm:spPr/>
    </dgm:pt>
    <dgm:pt modelId="{C19B54C8-5D4C-4732-BC72-8256592F0D43}" type="pres">
      <dgm:prSet presAssocID="{11FA0B88-B748-4729-80E4-D7B1F9B96AC2}" presName="sibTrans" presStyleLbl="sibTrans2D1" presStyleIdx="3" presStyleCnt="4"/>
      <dgm:spPr/>
    </dgm:pt>
    <dgm:pt modelId="{D8A9FEE4-DC01-41A9-A491-1DA495097CDA}" type="pres">
      <dgm:prSet presAssocID="{11FA0B88-B748-4729-80E4-D7B1F9B96AC2}" presName="connectorText" presStyleLbl="sibTrans2D1" presStyleIdx="3" presStyleCnt="4"/>
      <dgm:spPr/>
    </dgm:pt>
    <dgm:pt modelId="{010A0DA8-0439-4E44-BAF9-12898E22356D}" type="pres">
      <dgm:prSet presAssocID="{F1B8ECB4-0276-42E4-851F-44FA7679BC49}" presName="node" presStyleLbl="node1" presStyleIdx="4" presStyleCnt="5">
        <dgm:presLayoutVars>
          <dgm:bulletEnabled val="1"/>
        </dgm:presLayoutVars>
      </dgm:prSet>
      <dgm:spPr/>
    </dgm:pt>
  </dgm:ptLst>
  <dgm:cxnLst>
    <dgm:cxn modelId="{BE043D00-6697-48CC-B527-FABF3F8BFD69}" type="presOf" srcId="{FFCB1C45-D6F4-4484-8FFE-0E78E916E1A0}" destId="{31333C62-E381-41DF-96FE-805B7FB09666}" srcOrd="0" destOrd="0" presId="urn:microsoft.com/office/officeart/2005/8/layout/process5"/>
    <dgm:cxn modelId="{F1A35801-37F5-4E75-BBB9-1CEEDDDE4E90}" srcId="{264EBE71-293A-433A-98BA-40C9EAC61C00}" destId="{6E3A4451-69B7-4B17-BFD5-B5F55A864659}" srcOrd="2" destOrd="0" parTransId="{806D3F4C-20FD-4B85-8240-04D9EE216EDD}" sibTransId="{35E93E95-8334-42CA-89A0-DEB8B0EA816F}"/>
    <dgm:cxn modelId="{B554E902-6EFF-4FC6-B3D7-93618FD94018}" type="presOf" srcId="{11FA0B88-B748-4729-80E4-D7B1F9B96AC2}" destId="{C19B54C8-5D4C-4732-BC72-8256592F0D43}" srcOrd="0" destOrd="0" presId="urn:microsoft.com/office/officeart/2005/8/layout/process5"/>
    <dgm:cxn modelId="{DB956428-7296-4094-9C27-4DE6ED73C028}" type="presOf" srcId="{35E93E95-8334-42CA-89A0-DEB8B0EA816F}" destId="{B6E57196-E988-4703-841A-9A0AC40101A5}" srcOrd="1" destOrd="0" presId="urn:microsoft.com/office/officeart/2005/8/layout/process5"/>
    <dgm:cxn modelId="{012BB442-A88D-4130-945E-70B7BF309DF4}" srcId="{264EBE71-293A-433A-98BA-40C9EAC61C00}" destId="{04446773-B684-4F03-94F5-5077871175AF}" srcOrd="1" destOrd="0" parTransId="{0F373582-1EEF-4D1C-93D3-3C19458105E0}" sibTransId="{FE1FACAD-DD21-41EB-8734-E5D11FFB7EA9}"/>
    <dgm:cxn modelId="{BFB28B79-60D8-40D5-B660-38B2DC56F161}" srcId="{264EBE71-293A-433A-98BA-40C9EAC61C00}" destId="{F1B8ECB4-0276-42E4-851F-44FA7679BC49}" srcOrd="4" destOrd="0" parTransId="{1748EE02-6AF8-4988-9FE0-6B45F44CA2D9}" sibTransId="{E1ECE001-EBA0-4D94-8E3A-3749071BD249}"/>
    <dgm:cxn modelId="{F6AB0286-D736-441D-9C35-9BE0E2DB40D9}" srcId="{264EBE71-293A-433A-98BA-40C9EAC61C00}" destId="{FFCB1C45-D6F4-4484-8FFE-0E78E916E1A0}" srcOrd="3" destOrd="0" parTransId="{82AA73F1-8F22-45CD-9372-CC320E2EF920}" sibTransId="{11FA0B88-B748-4729-80E4-D7B1F9B96AC2}"/>
    <dgm:cxn modelId="{B7639B8C-1295-47BC-91C4-BC516D6CFADD}" type="presOf" srcId="{FE1FACAD-DD21-41EB-8734-E5D11FFB7EA9}" destId="{32269457-C892-43C7-8A42-DC5DED528142}" srcOrd="0" destOrd="0" presId="urn:microsoft.com/office/officeart/2005/8/layout/process5"/>
    <dgm:cxn modelId="{383F6C92-B7E9-4067-BAFE-F0A18C13B046}" type="presOf" srcId="{11FA0B88-B748-4729-80E4-D7B1F9B96AC2}" destId="{D8A9FEE4-DC01-41A9-A491-1DA495097CDA}" srcOrd="1" destOrd="0" presId="urn:microsoft.com/office/officeart/2005/8/layout/process5"/>
    <dgm:cxn modelId="{3B7556A5-986A-49AA-B5D7-F8DE867B7F5F}" type="presOf" srcId="{944C3F44-CF3C-4992-A564-4C83EA21A3BE}" destId="{C48678B5-F4DB-4911-AC4D-7E775B9B9851}" srcOrd="0" destOrd="0" presId="urn:microsoft.com/office/officeart/2005/8/layout/process5"/>
    <dgm:cxn modelId="{A4E83BA8-8AF2-4DFF-82B1-B154F5B728A5}" type="presOf" srcId="{264EBE71-293A-433A-98BA-40C9EAC61C00}" destId="{FD9250BB-AE9D-4BAB-86E9-A66E9AF9F14B}" srcOrd="0" destOrd="0" presId="urn:microsoft.com/office/officeart/2005/8/layout/process5"/>
    <dgm:cxn modelId="{0D8390AE-DE89-428C-A6FA-E37B3C2D1881}" type="presOf" srcId="{FE1FACAD-DD21-41EB-8734-E5D11FFB7EA9}" destId="{95B65BFA-A1C1-4FCD-A0BE-5625C4A4CA92}" srcOrd="1" destOrd="0" presId="urn:microsoft.com/office/officeart/2005/8/layout/process5"/>
    <dgm:cxn modelId="{7EDDACB5-D7F3-4393-8230-9367CF7230FB}" srcId="{264EBE71-293A-433A-98BA-40C9EAC61C00}" destId="{944C3F44-CF3C-4992-A564-4C83EA21A3BE}" srcOrd="0" destOrd="0" parTransId="{9C09B2A5-D5A8-40F5-BA2A-A9FFA6B28355}" sibTransId="{F5509311-4645-4F11-A296-0DC8AD1F410A}"/>
    <dgm:cxn modelId="{AA64F5B8-5BCC-4614-9A9A-022991DAC7F1}" type="presOf" srcId="{F5509311-4645-4F11-A296-0DC8AD1F410A}" destId="{F965B777-738A-4724-B968-1B8731DCC32B}" srcOrd="1" destOrd="0" presId="urn:microsoft.com/office/officeart/2005/8/layout/process5"/>
    <dgm:cxn modelId="{2B4F3AC5-64EA-454B-9BF2-8FF189177A1F}" type="presOf" srcId="{04446773-B684-4F03-94F5-5077871175AF}" destId="{1C8F49D2-70AE-455C-BC93-28BBA546967E}" srcOrd="0" destOrd="0" presId="urn:microsoft.com/office/officeart/2005/8/layout/process5"/>
    <dgm:cxn modelId="{57C831CE-6C89-4031-9A37-30865FDFBFE1}" type="presOf" srcId="{6E3A4451-69B7-4B17-BFD5-B5F55A864659}" destId="{64206D94-27E1-4A47-84A1-C04B038F3FF7}" srcOrd="0" destOrd="0" presId="urn:microsoft.com/office/officeart/2005/8/layout/process5"/>
    <dgm:cxn modelId="{DDCD82DD-83B1-427D-9392-1E8CBF3283F9}" type="presOf" srcId="{35E93E95-8334-42CA-89A0-DEB8B0EA816F}" destId="{84944909-A96D-4FC2-93D3-55D377BC7E70}" srcOrd="0" destOrd="0" presId="urn:microsoft.com/office/officeart/2005/8/layout/process5"/>
    <dgm:cxn modelId="{8CA3ADF2-CA2F-4744-A46A-94B5844D2C1E}" type="presOf" srcId="{F1B8ECB4-0276-42E4-851F-44FA7679BC49}" destId="{010A0DA8-0439-4E44-BAF9-12898E22356D}" srcOrd="0" destOrd="0" presId="urn:microsoft.com/office/officeart/2005/8/layout/process5"/>
    <dgm:cxn modelId="{45A42AFC-0170-4B32-82CD-EC4BA58B3019}" type="presOf" srcId="{F5509311-4645-4F11-A296-0DC8AD1F410A}" destId="{C45518B8-7E14-4F71-AB40-034811899369}" srcOrd="0" destOrd="0" presId="urn:microsoft.com/office/officeart/2005/8/layout/process5"/>
    <dgm:cxn modelId="{E2B26291-DCF6-4C0D-8F58-4839680CE98D}" type="presParOf" srcId="{FD9250BB-AE9D-4BAB-86E9-A66E9AF9F14B}" destId="{C48678B5-F4DB-4911-AC4D-7E775B9B9851}" srcOrd="0" destOrd="0" presId="urn:microsoft.com/office/officeart/2005/8/layout/process5"/>
    <dgm:cxn modelId="{F7A0E6AE-2EA5-42E3-A3AB-02FA12FBFE63}" type="presParOf" srcId="{FD9250BB-AE9D-4BAB-86E9-A66E9AF9F14B}" destId="{C45518B8-7E14-4F71-AB40-034811899369}" srcOrd="1" destOrd="0" presId="urn:microsoft.com/office/officeart/2005/8/layout/process5"/>
    <dgm:cxn modelId="{FBB26A01-DC6B-4B21-BDD4-CD261EBD5442}" type="presParOf" srcId="{C45518B8-7E14-4F71-AB40-034811899369}" destId="{F965B777-738A-4724-B968-1B8731DCC32B}" srcOrd="0" destOrd="0" presId="urn:microsoft.com/office/officeart/2005/8/layout/process5"/>
    <dgm:cxn modelId="{69588B07-89AA-4375-B803-DAEDBD22742B}" type="presParOf" srcId="{FD9250BB-AE9D-4BAB-86E9-A66E9AF9F14B}" destId="{1C8F49D2-70AE-455C-BC93-28BBA546967E}" srcOrd="2" destOrd="0" presId="urn:microsoft.com/office/officeart/2005/8/layout/process5"/>
    <dgm:cxn modelId="{4801447E-A640-4867-901C-F26371A67FBC}" type="presParOf" srcId="{FD9250BB-AE9D-4BAB-86E9-A66E9AF9F14B}" destId="{32269457-C892-43C7-8A42-DC5DED528142}" srcOrd="3" destOrd="0" presId="urn:microsoft.com/office/officeart/2005/8/layout/process5"/>
    <dgm:cxn modelId="{78A48514-B841-4D24-9C98-1D354F97BF88}" type="presParOf" srcId="{32269457-C892-43C7-8A42-DC5DED528142}" destId="{95B65BFA-A1C1-4FCD-A0BE-5625C4A4CA92}" srcOrd="0" destOrd="0" presId="urn:microsoft.com/office/officeart/2005/8/layout/process5"/>
    <dgm:cxn modelId="{D9A2CA1B-3BA9-4B56-B1E7-74133A05AB7E}" type="presParOf" srcId="{FD9250BB-AE9D-4BAB-86E9-A66E9AF9F14B}" destId="{64206D94-27E1-4A47-84A1-C04B038F3FF7}" srcOrd="4" destOrd="0" presId="urn:microsoft.com/office/officeart/2005/8/layout/process5"/>
    <dgm:cxn modelId="{C89B0DF4-7C35-45D2-A11A-225F501E9452}" type="presParOf" srcId="{FD9250BB-AE9D-4BAB-86E9-A66E9AF9F14B}" destId="{84944909-A96D-4FC2-93D3-55D377BC7E70}" srcOrd="5" destOrd="0" presId="urn:microsoft.com/office/officeart/2005/8/layout/process5"/>
    <dgm:cxn modelId="{DECEED98-A73F-4CEC-BD8B-2328A0877F8C}" type="presParOf" srcId="{84944909-A96D-4FC2-93D3-55D377BC7E70}" destId="{B6E57196-E988-4703-841A-9A0AC40101A5}" srcOrd="0" destOrd="0" presId="urn:microsoft.com/office/officeart/2005/8/layout/process5"/>
    <dgm:cxn modelId="{17960471-4DE9-4D5A-A32F-CE3236888DE9}" type="presParOf" srcId="{FD9250BB-AE9D-4BAB-86E9-A66E9AF9F14B}" destId="{31333C62-E381-41DF-96FE-805B7FB09666}" srcOrd="6" destOrd="0" presId="urn:microsoft.com/office/officeart/2005/8/layout/process5"/>
    <dgm:cxn modelId="{D3C661B0-42FB-4153-B72F-DC13447A8410}" type="presParOf" srcId="{FD9250BB-AE9D-4BAB-86E9-A66E9AF9F14B}" destId="{C19B54C8-5D4C-4732-BC72-8256592F0D43}" srcOrd="7" destOrd="0" presId="urn:microsoft.com/office/officeart/2005/8/layout/process5"/>
    <dgm:cxn modelId="{32303AD9-D672-4D2B-98D3-E2F2F6A5FC86}" type="presParOf" srcId="{C19B54C8-5D4C-4732-BC72-8256592F0D43}" destId="{D8A9FEE4-DC01-41A9-A491-1DA495097CDA}" srcOrd="0" destOrd="0" presId="urn:microsoft.com/office/officeart/2005/8/layout/process5"/>
    <dgm:cxn modelId="{3D285968-6776-4619-8314-50FB85F16CFB}" type="presParOf" srcId="{FD9250BB-AE9D-4BAB-86E9-A66E9AF9F14B}" destId="{010A0DA8-0439-4E44-BAF9-12898E22356D}" srcOrd="8" destOrd="0" presId="urn:microsoft.com/office/officeart/2005/8/layout/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0A6E9B6-6CCA-4FF1-9950-D8C393498CEA}" type="doc">
      <dgm:prSet loTypeId="urn:microsoft.com/office/officeart/2005/8/layout/pyramid1" loCatId="pyramid" qsTypeId="urn:microsoft.com/office/officeart/2005/8/quickstyle/simple1" qsCatId="simple" csTypeId="urn:microsoft.com/office/officeart/2005/8/colors/accent1_2" csCatId="accent1" phldr="1"/>
      <dgm:spPr/>
    </dgm:pt>
    <dgm:pt modelId="{92385153-90BA-4439-9BDD-D6E011E34CD2}">
      <dgm:prSet phldrT="[Text]"/>
      <dgm:spPr/>
      <dgm:t>
        <a:bodyPr/>
        <a:lstStyle/>
        <a:p>
          <a:r>
            <a:rPr lang="en-GB"/>
            <a:t>SELF ACTUALISATION</a:t>
          </a:r>
        </a:p>
        <a:p>
          <a:endParaRPr lang="en-GB"/>
        </a:p>
        <a:p>
          <a:r>
            <a:rPr lang="en-GB"/>
            <a:t>ESTEEM</a:t>
          </a:r>
        </a:p>
      </dgm:t>
    </dgm:pt>
    <dgm:pt modelId="{0D0F2B67-27CA-4157-AB96-B8C1628676B2}" type="parTrans" cxnId="{46D33D33-A688-4382-89F9-E1D68A12E897}">
      <dgm:prSet/>
      <dgm:spPr/>
    </dgm:pt>
    <dgm:pt modelId="{920456DE-CE0E-4EC4-9363-67E18E2A391F}" type="sibTrans" cxnId="{46D33D33-A688-4382-89F9-E1D68A12E897}">
      <dgm:prSet/>
      <dgm:spPr/>
    </dgm:pt>
    <dgm:pt modelId="{8B6BC811-A418-4657-9786-DC46AD0B3723}">
      <dgm:prSet phldrT="[Text]"/>
      <dgm:spPr/>
      <dgm:t>
        <a:bodyPr/>
        <a:lstStyle/>
        <a:p>
          <a:r>
            <a:rPr lang="en-GB"/>
            <a:t>SOCIAL</a:t>
          </a:r>
        </a:p>
        <a:p>
          <a:endParaRPr lang="en-GB"/>
        </a:p>
        <a:p>
          <a:r>
            <a:rPr lang="en-GB"/>
            <a:t>SAFETY</a:t>
          </a:r>
        </a:p>
      </dgm:t>
    </dgm:pt>
    <dgm:pt modelId="{4222D4A5-BA5D-45B2-B3F1-FB18DB36CCE9}" type="parTrans" cxnId="{6413DB01-CE8A-4C2F-BAFF-160D986E6C97}">
      <dgm:prSet/>
      <dgm:spPr/>
    </dgm:pt>
    <dgm:pt modelId="{67ED48F1-72D0-4DE4-894D-5C844E3CC7A2}" type="sibTrans" cxnId="{6413DB01-CE8A-4C2F-BAFF-160D986E6C97}">
      <dgm:prSet/>
      <dgm:spPr/>
    </dgm:pt>
    <dgm:pt modelId="{25B932C2-AA7D-40E9-A177-3B52E570AA11}">
      <dgm:prSet phldrT="[Text]"/>
      <dgm:spPr/>
      <dgm:t>
        <a:bodyPr/>
        <a:lstStyle/>
        <a:p>
          <a:r>
            <a:rPr lang="en-GB"/>
            <a:t>PHYSIOLOGICAL</a:t>
          </a:r>
        </a:p>
      </dgm:t>
    </dgm:pt>
    <dgm:pt modelId="{2DC22669-A0E9-4973-85F2-AF5415D81E45}" type="parTrans" cxnId="{350E8463-04C8-46E9-B54C-2BE064A93CBA}">
      <dgm:prSet/>
      <dgm:spPr/>
    </dgm:pt>
    <dgm:pt modelId="{6FB00FAE-BEA9-40C1-87C6-89E02714C39D}" type="sibTrans" cxnId="{350E8463-04C8-46E9-B54C-2BE064A93CBA}">
      <dgm:prSet/>
      <dgm:spPr/>
    </dgm:pt>
    <dgm:pt modelId="{7D277933-0C0D-4A3B-A0FB-7DC8240FCE83}" type="pres">
      <dgm:prSet presAssocID="{20A6E9B6-6CCA-4FF1-9950-D8C393498CEA}" presName="Name0" presStyleCnt="0">
        <dgm:presLayoutVars>
          <dgm:dir/>
          <dgm:animLvl val="lvl"/>
          <dgm:resizeHandles val="exact"/>
        </dgm:presLayoutVars>
      </dgm:prSet>
      <dgm:spPr/>
    </dgm:pt>
    <dgm:pt modelId="{4301411F-638F-4D5A-BC13-9A0EB4EBB6EE}" type="pres">
      <dgm:prSet presAssocID="{92385153-90BA-4439-9BDD-D6E011E34CD2}" presName="Name8" presStyleCnt="0"/>
      <dgm:spPr/>
    </dgm:pt>
    <dgm:pt modelId="{D9ED63BA-B9D9-4574-8A33-889376EA9922}" type="pres">
      <dgm:prSet presAssocID="{92385153-90BA-4439-9BDD-D6E011E34CD2}" presName="level" presStyleLbl="node1" presStyleIdx="0" presStyleCnt="3">
        <dgm:presLayoutVars>
          <dgm:chMax val="1"/>
          <dgm:bulletEnabled val="1"/>
        </dgm:presLayoutVars>
      </dgm:prSet>
      <dgm:spPr/>
    </dgm:pt>
    <dgm:pt modelId="{47D0A997-64DB-4773-916C-12704F37FBD4}" type="pres">
      <dgm:prSet presAssocID="{92385153-90BA-4439-9BDD-D6E011E34CD2}" presName="levelTx" presStyleLbl="revTx" presStyleIdx="0" presStyleCnt="0">
        <dgm:presLayoutVars>
          <dgm:chMax val="1"/>
          <dgm:bulletEnabled val="1"/>
        </dgm:presLayoutVars>
      </dgm:prSet>
      <dgm:spPr/>
    </dgm:pt>
    <dgm:pt modelId="{C5CAD63C-D230-4307-A8D4-ECA8BEC3CC89}" type="pres">
      <dgm:prSet presAssocID="{8B6BC811-A418-4657-9786-DC46AD0B3723}" presName="Name8" presStyleCnt="0"/>
      <dgm:spPr/>
    </dgm:pt>
    <dgm:pt modelId="{E6D7184F-D972-45C0-9133-80F78F499C1F}" type="pres">
      <dgm:prSet presAssocID="{8B6BC811-A418-4657-9786-DC46AD0B3723}" presName="level" presStyleLbl="node1" presStyleIdx="1" presStyleCnt="3">
        <dgm:presLayoutVars>
          <dgm:chMax val="1"/>
          <dgm:bulletEnabled val="1"/>
        </dgm:presLayoutVars>
      </dgm:prSet>
      <dgm:spPr/>
    </dgm:pt>
    <dgm:pt modelId="{6E73A3EE-C543-4544-A7A6-7B3F7EEB510F}" type="pres">
      <dgm:prSet presAssocID="{8B6BC811-A418-4657-9786-DC46AD0B3723}" presName="levelTx" presStyleLbl="revTx" presStyleIdx="0" presStyleCnt="0">
        <dgm:presLayoutVars>
          <dgm:chMax val="1"/>
          <dgm:bulletEnabled val="1"/>
        </dgm:presLayoutVars>
      </dgm:prSet>
      <dgm:spPr/>
    </dgm:pt>
    <dgm:pt modelId="{95FD5DAA-97C8-4D07-9616-49056F4FD4A8}" type="pres">
      <dgm:prSet presAssocID="{25B932C2-AA7D-40E9-A177-3B52E570AA11}" presName="Name8" presStyleCnt="0"/>
      <dgm:spPr/>
    </dgm:pt>
    <dgm:pt modelId="{229A3A4F-FEC0-4B70-8E2C-81D8FA44ECC9}" type="pres">
      <dgm:prSet presAssocID="{25B932C2-AA7D-40E9-A177-3B52E570AA11}" presName="level" presStyleLbl="node1" presStyleIdx="2" presStyleCnt="3">
        <dgm:presLayoutVars>
          <dgm:chMax val="1"/>
          <dgm:bulletEnabled val="1"/>
        </dgm:presLayoutVars>
      </dgm:prSet>
      <dgm:spPr/>
    </dgm:pt>
    <dgm:pt modelId="{594D5B1D-5ACF-45D4-AD7C-85A6BF644438}" type="pres">
      <dgm:prSet presAssocID="{25B932C2-AA7D-40E9-A177-3B52E570AA11}" presName="levelTx" presStyleLbl="revTx" presStyleIdx="0" presStyleCnt="0">
        <dgm:presLayoutVars>
          <dgm:chMax val="1"/>
          <dgm:bulletEnabled val="1"/>
        </dgm:presLayoutVars>
      </dgm:prSet>
      <dgm:spPr/>
    </dgm:pt>
  </dgm:ptLst>
  <dgm:cxnLst>
    <dgm:cxn modelId="{6413DB01-CE8A-4C2F-BAFF-160D986E6C97}" srcId="{20A6E9B6-6CCA-4FF1-9950-D8C393498CEA}" destId="{8B6BC811-A418-4657-9786-DC46AD0B3723}" srcOrd="1" destOrd="0" parTransId="{4222D4A5-BA5D-45B2-B3F1-FB18DB36CCE9}" sibTransId="{67ED48F1-72D0-4DE4-894D-5C844E3CC7A2}"/>
    <dgm:cxn modelId="{61DFA206-D211-4D57-A29E-CD02C7D98B6B}" type="presOf" srcId="{92385153-90BA-4439-9BDD-D6E011E34CD2}" destId="{47D0A997-64DB-4773-916C-12704F37FBD4}" srcOrd="1" destOrd="0" presId="urn:microsoft.com/office/officeart/2005/8/layout/pyramid1"/>
    <dgm:cxn modelId="{46D33D33-A688-4382-89F9-E1D68A12E897}" srcId="{20A6E9B6-6CCA-4FF1-9950-D8C393498CEA}" destId="{92385153-90BA-4439-9BDD-D6E011E34CD2}" srcOrd="0" destOrd="0" parTransId="{0D0F2B67-27CA-4157-AB96-B8C1628676B2}" sibTransId="{920456DE-CE0E-4EC4-9363-67E18E2A391F}"/>
    <dgm:cxn modelId="{C7312A38-82B0-446A-931D-20C2210D395F}" type="presOf" srcId="{8B6BC811-A418-4657-9786-DC46AD0B3723}" destId="{E6D7184F-D972-45C0-9133-80F78F499C1F}" srcOrd="0" destOrd="0" presId="urn:microsoft.com/office/officeart/2005/8/layout/pyramid1"/>
    <dgm:cxn modelId="{350E8463-04C8-46E9-B54C-2BE064A93CBA}" srcId="{20A6E9B6-6CCA-4FF1-9950-D8C393498CEA}" destId="{25B932C2-AA7D-40E9-A177-3B52E570AA11}" srcOrd="2" destOrd="0" parTransId="{2DC22669-A0E9-4973-85F2-AF5415D81E45}" sibTransId="{6FB00FAE-BEA9-40C1-87C6-89E02714C39D}"/>
    <dgm:cxn modelId="{3A155073-67A5-49B9-BB04-57BFA80C1BF3}" type="presOf" srcId="{20A6E9B6-6CCA-4FF1-9950-D8C393498CEA}" destId="{7D277933-0C0D-4A3B-A0FB-7DC8240FCE83}" srcOrd="0" destOrd="0" presId="urn:microsoft.com/office/officeart/2005/8/layout/pyramid1"/>
    <dgm:cxn modelId="{23773675-DAF1-4C19-B933-B1909D40862A}" type="presOf" srcId="{8B6BC811-A418-4657-9786-DC46AD0B3723}" destId="{6E73A3EE-C543-4544-A7A6-7B3F7EEB510F}" srcOrd="1" destOrd="0" presId="urn:microsoft.com/office/officeart/2005/8/layout/pyramid1"/>
    <dgm:cxn modelId="{304D3F9A-F588-4322-8D88-56C076234545}" type="presOf" srcId="{92385153-90BA-4439-9BDD-D6E011E34CD2}" destId="{D9ED63BA-B9D9-4574-8A33-889376EA9922}" srcOrd="0" destOrd="0" presId="urn:microsoft.com/office/officeart/2005/8/layout/pyramid1"/>
    <dgm:cxn modelId="{62004EA0-72BF-400F-8711-9195C47A4F07}" type="presOf" srcId="{25B932C2-AA7D-40E9-A177-3B52E570AA11}" destId="{229A3A4F-FEC0-4B70-8E2C-81D8FA44ECC9}" srcOrd="0" destOrd="0" presId="urn:microsoft.com/office/officeart/2005/8/layout/pyramid1"/>
    <dgm:cxn modelId="{EDABE1F9-7168-43C1-B57C-58FBA504F436}" type="presOf" srcId="{25B932C2-AA7D-40E9-A177-3B52E570AA11}" destId="{594D5B1D-5ACF-45D4-AD7C-85A6BF644438}" srcOrd="1" destOrd="0" presId="urn:microsoft.com/office/officeart/2005/8/layout/pyramid1"/>
    <dgm:cxn modelId="{9B4160DA-E62C-4128-A7EB-2DF507E7F97C}" type="presParOf" srcId="{7D277933-0C0D-4A3B-A0FB-7DC8240FCE83}" destId="{4301411F-638F-4D5A-BC13-9A0EB4EBB6EE}" srcOrd="0" destOrd="0" presId="urn:microsoft.com/office/officeart/2005/8/layout/pyramid1"/>
    <dgm:cxn modelId="{D6DB1223-9BED-4A7D-9ABB-5022A67A234C}" type="presParOf" srcId="{4301411F-638F-4D5A-BC13-9A0EB4EBB6EE}" destId="{D9ED63BA-B9D9-4574-8A33-889376EA9922}" srcOrd="0" destOrd="0" presId="urn:microsoft.com/office/officeart/2005/8/layout/pyramid1"/>
    <dgm:cxn modelId="{EC6D1CAD-703B-462D-B0A9-997A4699EF61}" type="presParOf" srcId="{4301411F-638F-4D5A-BC13-9A0EB4EBB6EE}" destId="{47D0A997-64DB-4773-916C-12704F37FBD4}" srcOrd="1" destOrd="0" presId="urn:microsoft.com/office/officeart/2005/8/layout/pyramid1"/>
    <dgm:cxn modelId="{CCE2AEC2-2C06-4F2C-B1CB-690D40384177}" type="presParOf" srcId="{7D277933-0C0D-4A3B-A0FB-7DC8240FCE83}" destId="{C5CAD63C-D230-4307-A8D4-ECA8BEC3CC89}" srcOrd="1" destOrd="0" presId="urn:microsoft.com/office/officeart/2005/8/layout/pyramid1"/>
    <dgm:cxn modelId="{EB6F633D-315D-4223-85FA-7E458A145BBC}" type="presParOf" srcId="{C5CAD63C-D230-4307-A8D4-ECA8BEC3CC89}" destId="{E6D7184F-D972-45C0-9133-80F78F499C1F}" srcOrd="0" destOrd="0" presId="urn:microsoft.com/office/officeart/2005/8/layout/pyramid1"/>
    <dgm:cxn modelId="{B8A01DA3-C377-41F3-832A-0EE23582452A}" type="presParOf" srcId="{C5CAD63C-D230-4307-A8D4-ECA8BEC3CC89}" destId="{6E73A3EE-C543-4544-A7A6-7B3F7EEB510F}" srcOrd="1" destOrd="0" presId="urn:microsoft.com/office/officeart/2005/8/layout/pyramid1"/>
    <dgm:cxn modelId="{9ACEE912-4C1D-4E5C-982C-4B0988E27AD3}" type="presParOf" srcId="{7D277933-0C0D-4A3B-A0FB-7DC8240FCE83}" destId="{95FD5DAA-97C8-4D07-9616-49056F4FD4A8}" srcOrd="2" destOrd="0" presId="urn:microsoft.com/office/officeart/2005/8/layout/pyramid1"/>
    <dgm:cxn modelId="{47941E44-F3CC-4BE6-9FEC-53FC9C6E6CCC}" type="presParOf" srcId="{95FD5DAA-97C8-4D07-9616-49056F4FD4A8}" destId="{229A3A4F-FEC0-4B70-8E2C-81D8FA44ECC9}" srcOrd="0" destOrd="0" presId="urn:microsoft.com/office/officeart/2005/8/layout/pyramid1"/>
    <dgm:cxn modelId="{B730001A-7E22-40CF-9367-0DF47C3F0220}" type="presParOf" srcId="{95FD5DAA-97C8-4D07-9616-49056F4FD4A8}" destId="{594D5B1D-5ACF-45D4-AD7C-85A6BF644438}"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7F93ED0-EDE2-4F6A-8A36-8591077859F1}"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BB98CB88-7AB4-4D8F-ADAC-919C2B3EEC74}">
      <dgm:prSet phldrT="[Text]"/>
      <dgm:spPr/>
      <dgm:t>
        <a:bodyPr/>
        <a:lstStyle/>
        <a:p>
          <a:r>
            <a:rPr lang="en-GB"/>
            <a:t>RECRUITMENT DEMAND</a:t>
          </a:r>
        </a:p>
      </dgm:t>
    </dgm:pt>
    <dgm:pt modelId="{F58C1E22-030C-4C92-A733-9358A9FD307D}" type="parTrans" cxnId="{72DA0641-7324-492A-957B-B029140AE794}">
      <dgm:prSet/>
      <dgm:spPr/>
      <dgm:t>
        <a:bodyPr/>
        <a:lstStyle/>
        <a:p>
          <a:endParaRPr lang="en-GB"/>
        </a:p>
      </dgm:t>
    </dgm:pt>
    <dgm:pt modelId="{3D247ADD-3C2B-4B3A-A9A3-9F8ECE27CB90}" type="sibTrans" cxnId="{72DA0641-7324-492A-957B-B029140AE794}">
      <dgm:prSet/>
      <dgm:spPr/>
      <dgm:t>
        <a:bodyPr/>
        <a:lstStyle/>
        <a:p>
          <a:endParaRPr lang="en-GB"/>
        </a:p>
      </dgm:t>
    </dgm:pt>
    <dgm:pt modelId="{E46AA96E-2408-43D7-A47E-80A5EBE2E053}">
      <dgm:prSet phldrT="[Text]"/>
      <dgm:spPr/>
      <dgm:t>
        <a:bodyPr/>
        <a:lstStyle/>
        <a:p>
          <a:r>
            <a:rPr lang="en-GB"/>
            <a:t>HIRE NEW STAFF OR RECRUIT CANDIDATES</a:t>
          </a:r>
        </a:p>
      </dgm:t>
    </dgm:pt>
    <dgm:pt modelId="{6BA3DB53-F223-4CD2-B377-E43F5C6B6038}" type="parTrans" cxnId="{E1993CC2-5D92-42E3-832B-97E42F223197}">
      <dgm:prSet/>
      <dgm:spPr/>
      <dgm:t>
        <a:bodyPr/>
        <a:lstStyle/>
        <a:p>
          <a:endParaRPr lang="en-GB"/>
        </a:p>
      </dgm:t>
    </dgm:pt>
    <dgm:pt modelId="{74773001-F4B8-4E79-880C-96C1B26A5D95}" type="sibTrans" cxnId="{E1993CC2-5D92-42E3-832B-97E42F223197}">
      <dgm:prSet/>
      <dgm:spPr/>
      <dgm:t>
        <a:bodyPr/>
        <a:lstStyle/>
        <a:p>
          <a:endParaRPr lang="en-GB"/>
        </a:p>
      </dgm:t>
    </dgm:pt>
    <dgm:pt modelId="{90E2E998-D1BF-4132-9BB9-A026CA3AE958}">
      <dgm:prSet phldrT="[Text]"/>
      <dgm:spPr/>
      <dgm:t>
        <a:bodyPr/>
        <a:lstStyle/>
        <a:p>
          <a:r>
            <a:rPr lang="en-GB"/>
            <a:t>VACANCIES FILLED</a:t>
          </a:r>
        </a:p>
      </dgm:t>
    </dgm:pt>
    <dgm:pt modelId="{F7A2A494-D459-491F-8A0B-C7268C61C517}" type="parTrans" cxnId="{9ABDC737-2C64-4FDF-93D9-78FD43B5A222}">
      <dgm:prSet/>
      <dgm:spPr/>
      <dgm:t>
        <a:bodyPr/>
        <a:lstStyle/>
        <a:p>
          <a:endParaRPr lang="en-GB"/>
        </a:p>
      </dgm:t>
    </dgm:pt>
    <dgm:pt modelId="{837E0731-BD48-4EAC-80FD-E173BF3BC99A}" type="sibTrans" cxnId="{9ABDC737-2C64-4FDF-93D9-78FD43B5A222}">
      <dgm:prSet/>
      <dgm:spPr/>
      <dgm:t>
        <a:bodyPr/>
        <a:lstStyle/>
        <a:p>
          <a:endParaRPr lang="en-GB"/>
        </a:p>
      </dgm:t>
    </dgm:pt>
    <dgm:pt modelId="{3F0943D1-FAC1-4A82-B78A-7B2B09AF531F}">
      <dgm:prSet phldrT="[Text]"/>
      <dgm:spPr/>
      <dgm:t>
        <a:bodyPr/>
        <a:lstStyle/>
        <a:p>
          <a:r>
            <a:rPr lang="en-GB"/>
            <a:t>RESUMES SELECTION PROCESS</a:t>
          </a:r>
        </a:p>
      </dgm:t>
    </dgm:pt>
    <dgm:pt modelId="{3EF76ABB-D1E4-4EB4-A28E-E526ABF00ED3}" type="parTrans" cxnId="{0C7AED35-C4A1-472B-B224-A7B55635FD72}">
      <dgm:prSet/>
      <dgm:spPr/>
      <dgm:t>
        <a:bodyPr/>
        <a:lstStyle/>
        <a:p>
          <a:endParaRPr lang="en-GB"/>
        </a:p>
      </dgm:t>
    </dgm:pt>
    <dgm:pt modelId="{32562B21-80B8-4BF3-9554-4575EBC3437A}" type="sibTrans" cxnId="{0C7AED35-C4A1-472B-B224-A7B55635FD72}">
      <dgm:prSet/>
      <dgm:spPr/>
      <dgm:t>
        <a:bodyPr/>
        <a:lstStyle/>
        <a:p>
          <a:endParaRPr lang="en-GB"/>
        </a:p>
      </dgm:t>
    </dgm:pt>
    <dgm:pt modelId="{D9C1E99A-99FE-4C20-AEAE-27AACFA73024}">
      <dgm:prSet phldrT="[Text]"/>
      <dgm:spPr/>
      <dgm:t>
        <a:bodyPr/>
        <a:lstStyle/>
        <a:p>
          <a:r>
            <a:rPr lang="en-GB"/>
            <a:t>INDUCTION PROCESS</a:t>
          </a:r>
        </a:p>
      </dgm:t>
    </dgm:pt>
    <dgm:pt modelId="{FA895949-A624-40EF-BB1A-1833275EC139}" type="parTrans" cxnId="{80DB8C0C-DFA9-4D0E-B624-1BBB48A8CF88}">
      <dgm:prSet/>
      <dgm:spPr/>
      <dgm:t>
        <a:bodyPr/>
        <a:lstStyle/>
        <a:p>
          <a:endParaRPr lang="en-GB"/>
        </a:p>
      </dgm:t>
    </dgm:pt>
    <dgm:pt modelId="{0A38BB16-789D-44A2-8876-7BC482E4195A}" type="sibTrans" cxnId="{80DB8C0C-DFA9-4D0E-B624-1BBB48A8CF88}">
      <dgm:prSet/>
      <dgm:spPr/>
      <dgm:t>
        <a:bodyPr/>
        <a:lstStyle/>
        <a:p>
          <a:endParaRPr lang="en-GB"/>
        </a:p>
      </dgm:t>
    </dgm:pt>
    <dgm:pt modelId="{7A58BCA4-86C2-497E-A2F0-6FAFCBCDA0A3}" type="pres">
      <dgm:prSet presAssocID="{C7F93ED0-EDE2-4F6A-8A36-8591077859F1}" presName="diagram" presStyleCnt="0">
        <dgm:presLayoutVars>
          <dgm:dir/>
          <dgm:resizeHandles val="exact"/>
        </dgm:presLayoutVars>
      </dgm:prSet>
      <dgm:spPr/>
    </dgm:pt>
    <dgm:pt modelId="{59EEF936-5685-40FB-A5F6-321E749F262C}" type="pres">
      <dgm:prSet presAssocID="{BB98CB88-7AB4-4D8F-ADAC-919C2B3EEC74}" presName="node" presStyleLbl="node1" presStyleIdx="0" presStyleCnt="5">
        <dgm:presLayoutVars>
          <dgm:bulletEnabled val="1"/>
        </dgm:presLayoutVars>
      </dgm:prSet>
      <dgm:spPr/>
    </dgm:pt>
    <dgm:pt modelId="{5C1A0AC6-C3C1-4BA1-A8B4-E65F452DE2CC}" type="pres">
      <dgm:prSet presAssocID="{3D247ADD-3C2B-4B3A-A9A3-9F8ECE27CB90}" presName="sibTrans" presStyleLbl="sibTrans2D1" presStyleIdx="0" presStyleCnt="4"/>
      <dgm:spPr/>
    </dgm:pt>
    <dgm:pt modelId="{12B2F4B4-813C-4D72-9C79-3DB6D02803AA}" type="pres">
      <dgm:prSet presAssocID="{3D247ADD-3C2B-4B3A-A9A3-9F8ECE27CB90}" presName="connectorText" presStyleLbl="sibTrans2D1" presStyleIdx="0" presStyleCnt="4"/>
      <dgm:spPr/>
    </dgm:pt>
    <dgm:pt modelId="{55C41557-9215-4376-AEA9-8F158C913A55}" type="pres">
      <dgm:prSet presAssocID="{E46AA96E-2408-43D7-A47E-80A5EBE2E053}" presName="node" presStyleLbl="node1" presStyleIdx="1" presStyleCnt="5">
        <dgm:presLayoutVars>
          <dgm:bulletEnabled val="1"/>
        </dgm:presLayoutVars>
      </dgm:prSet>
      <dgm:spPr/>
    </dgm:pt>
    <dgm:pt modelId="{46262374-A23B-4FBA-8CD2-151106D417F3}" type="pres">
      <dgm:prSet presAssocID="{74773001-F4B8-4E79-880C-96C1B26A5D95}" presName="sibTrans" presStyleLbl="sibTrans2D1" presStyleIdx="1" presStyleCnt="4"/>
      <dgm:spPr/>
    </dgm:pt>
    <dgm:pt modelId="{EF37CFC2-B0FB-4DA4-B189-DCE669293661}" type="pres">
      <dgm:prSet presAssocID="{74773001-F4B8-4E79-880C-96C1B26A5D95}" presName="connectorText" presStyleLbl="sibTrans2D1" presStyleIdx="1" presStyleCnt="4"/>
      <dgm:spPr/>
    </dgm:pt>
    <dgm:pt modelId="{7E5D83AC-B167-4917-969C-27C3C8631164}" type="pres">
      <dgm:prSet presAssocID="{90E2E998-D1BF-4132-9BB9-A026CA3AE958}" presName="node" presStyleLbl="node1" presStyleIdx="2" presStyleCnt="5">
        <dgm:presLayoutVars>
          <dgm:bulletEnabled val="1"/>
        </dgm:presLayoutVars>
      </dgm:prSet>
      <dgm:spPr/>
    </dgm:pt>
    <dgm:pt modelId="{6F849765-7438-45E3-95F3-CBEA8FEFAF22}" type="pres">
      <dgm:prSet presAssocID="{837E0731-BD48-4EAC-80FD-E173BF3BC99A}" presName="sibTrans" presStyleLbl="sibTrans2D1" presStyleIdx="2" presStyleCnt="4"/>
      <dgm:spPr/>
    </dgm:pt>
    <dgm:pt modelId="{11D795D1-588E-40EE-B124-6B9ACD13FF05}" type="pres">
      <dgm:prSet presAssocID="{837E0731-BD48-4EAC-80FD-E173BF3BC99A}" presName="connectorText" presStyleLbl="sibTrans2D1" presStyleIdx="2" presStyleCnt="4"/>
      <dgm:spPr/>
    </dgm:pt>
    <dgm:pt modelId="{FE96F980-F610-4BA9-81B1-E08B559C4763}" type="pres">
      <dgm:prSet presAssocID="{3F0943D1-FAC1-4A82-B78A-7B2B09AF531F}" presName="node" presStyleLbl="node1" presStyleIdx="3" presStyleCnt="5">
        <dgm:presLayoutVars>
          <dgm:bulletEnabled val="1"/>
        </dgm:presLayoutVars>
      </dgm:prSet>
      <dgm:spPr/>
    </dgm:pt>
    <dgm:pt modelId="{E9BDB554-0DED-41DD-A302-D552BD799DE1}" type="pres">
      <dgm:prSet presAssocID="{32562B21-80B8-4BF3-9554-4575EBC3437A}" presName="sibTrans" presStyleLbl="sibTrans2D1" presStyleIdx="3" presStyleCnt="4"/>
      <dgm:spPr/>
    </dgm:pt>
    <dgm:pt modelId="{BA056E54-90A3-447D-B35F-107919870D4F}" type="pres">
      <dgm:prSet presAssocID="{32562B21-80B8-4BF3-9554-4575EBC3437A}" presName="connectorText" presStyleLbl="sibTrans2D1" presStyleIdx="3" presStyleCnt="4"/>
      <dgm:spPr/>
    </dgm:pt>
    <dgm:pt modelId="{6E2F33BC-F629-4C8F-8119-6C926B169F9C}" type="pres">
      <dgm:prSet presAssocID="{D9C1E99A-99FE-4C20-AEAE-27AACFA73024}" presName="node" presStyleLbl="node1" presStyleIdx="4" presStyleCnt="5">
        <dgm:presLayoutVars>
          <dgm:bulletEnabled val="1"/>
        </dgm:presLayoutVars>
      </dgm:prSet>
      <dgm:spPr/>
    </dgm:pt>
  </dgm:ptLst>
  <dgm:cxnLst>
    <dgm:cxn modelId="{80DB8C0C-DFA9-4D0E-B624-1BBB48A8CF88}" srcId="{C7F93ED0-EDE2-4F6A-8A36-8591077859F1}" destId="{D9C1E99A-99FE-4C20-AEAE-27AACFA73024}" srcOrd="4" destOrd="0" parTransId="{FA895949-A624-40EF-BB1A-1833275EC139}" sibTransId="{0A38BB16-789D-44A2-8876-7BC482E4195A}"/>
    <dgm:cxn modelId="{0C7AED35-C4A1-472B-B224-A7B55635FD72}" srcId="{C7F93ED0-EDE2-4F6A-8A36-8591077859F1}" destId="{3F0943D1-FAC1-4A82-B78A-7B2B09AF531F}" srcOrd="3" destOrd="0" parTransId="{3EF76ABB-D1E4-4EB4-A28E-E526ABF00ED3}" sibTransId="{32562B21-80B8-4BF3-9554-4575EBC3437A}"/>
    <dgm:cxn modelId="{9ABDC737-2C64-4FDF-93D9-78FD43B5A222}" srcId="{C7F93ED0-EDE2-4F6A-8A36-8591077859F1}" destId="{90E2E998-D1BF-4132-9BB9-A026CA3AE958}" srcOrd="2" destOrd="0" parTransId="{F7A2A494-D459-491F-8A0B-C7268C61C517}" sibTransId="{837E0731-BD48-4EAC-80FD-E173BF3BC99A}"/>
    <dgm:cxn modelId="{0D13723D-B963-4488-B141-38E1BED779AD}" type="presOf" srcId="{3D247ADD-3C2B-4B3A-A9A3-9F8ECE27CB90}" destId="{12B2F4B4-813C-4D72-9C79-3DB6D02803AA}" srcOrd="1" destOrd="0" presId="urn:microsoft.com/office/officeart/2005/8/layout/process5"/>
    <dgm:cxn modelId="{BB05993E-818C-4095-AD83-1ED1FBB2F014}" type="presOf" srcId="{E46AA96E-2408-43D7-A47E-80A5EBE2E053}" destId="{55C41557-9215-4376-AEA9-8F158C913A55}" srcOrd="0" destOrd="0" presId="urn:microsoft.com/office/officeart/2005/8/layout/process5"/>
    <dgm:cxn modelId="{72DA0641-7324-492A-957B-B029140AE794}" srcId="{C7F93ED0-EDE2-4F6A-8A36-8591077859F1}" destId="{BB98CB88-7AB4-4D8F-ADAC-919C2B3EEC74}" srcOrd="0" destOrd="0" parTransId="{F58C1E22-030C-4C92-A733-9358A9FD307D}" sibTransId="{3D247ADD-3C2B-4B3A-A9A3-9F8ECE27CB90}"/>
    <dgm:cxn modelId="{94A87A63-76EF-4B7B-9C03-44D4492316D4}" type="presOf" srcId="{C7F93ED0-EDE2-4F6A-8A36-8591077859F1}" destId="{7A58BCA4-86C2-497E-A2F0-6FAFCBCDA0A3}" srcOrd="0" destOrd="0" presId="urn:microsoft.com/office/officeart/2005/8/layout/process5"/>
    <dgm:cxn modelId="{C927DF63-95E8-4718-9C66-2D924A1AC2B3}" type="presOf" srcId="{BB98CB88-7AB4-4D8F-ADAC-919C2B3EEC74}" destId="{59EEF936-5685-40FB-A5F6-321E749F262C}" srcOrd="0" destOrd="0" presId="urn:microsoft.com/office/officeart/2005/8/layout/process5"/>
    <dgm:cxn modelId="{02D3A357-4B7C-4FDA-BC60-909ED2B3A878}" type="presOf" srcId="{32562B21-80B8-4BF3-9554-4575EBC3437A}" destId="{BA056E54-90A3-447D-B35F-107919870D4F}" srcOrd="1" destOrd="0" presId="urn:microsoft.com/office/officeart/2005/8/layout/process5"/>
    <dgm:cxn modelId="{A1A708B9-994D-463E-8BCB-3746C2D0EC7F}" type="presOf" srcId="{3D247ADD-3C2B-4B3A-A9A3-9F8ECE27CB90}" destId="{5C1A0AC6-C3C1-4BA1-A8B4-E65F452DE2CC}" srcOrd="0" destOrd="0" presId="urn:microsoft.com/office/officeart/2005/8/layout/process5"/>
    <dgm:cxn modelId="{E1993CC2-5D92-42E3-832B-97E42F223197}" srcId="{C7F93ED0-EDE2-4F6A-8A36-8591077859F1}" destId="{E46AA96E-2408-43D7-A47E-80A5EBE2E053}" srcOrd="1" destOrd="0" parTransId="{6BA3DB53-F223-4CD2-B377-E43F5C6B6038}" sibTransId="{74773001-F4B8-4E79-880C-96C1B26A5D95}"/>
    <dgm:cxn modelId="{B43D92C2-D85F-450F-A3DC-4F945E46E060}" type="presOf" srcId="{74773001-F4B8-4E79-880C-96C1B26A5D95}" destId="{46262374-A23B-4FBA-8CD2-151106D417F3}" srcOrd="0" destOrd="0" presId="urn:microsoft.com/office/officeart/2005/8/layout/process5"/>
    <dgm:cxn modelId="{955078D1-BD75-4541-93C3-D9DFEBE936D6}" type="presOf" srcId="{837E0731-BD48-4EAC-80FD-E173BF3BC99A}" destId="{11D795D1-588E-40EE-B124-6B9ACD13FF05}" srcOrd="1" destOrd="0" presId="urn:microsoft.com/office/officeart/2005/8/layout/process5"/>
    <dgm:cxn modelId="{CA180CD4-D91B-4A2C-8A8D-9EF6F7E4EEAA}" type="presOf" srcId="{3F0943D1-FAC1-4A82-B78A-7B2B09AF531F}" destId="{FE96F980-F610-4BA9-81B1-E08B559C4763}" srcOrd="0" destOrd="0" presId="urn:microsoft.com/office/officeart/2005/8/layout/process5"/>
    <dgm:cxn modelId="{2CFEBFD5-1B78-4947-AC31-E112652E096D}" type="presOf" srcId="{837E0731-BD48-4EAC-80FD-E173BF3BC99A}" destId="{6F849765-7438-45E3-95F3-CBEA8FEFAF22}" srcOrd="0" destOrd="0" presId="urn:microsoft.com/office/officeart/2005/8/layout/process5"/>
    <dgm:cxn modelId="{97B631D6-2D9D-4291-8191-2F014F1F1E7A}" type="presOf" srcId="{74773001-F4B8-4E79-880C-96C1B26A5D95}" destId="{EF37CFC2-B0FB-4DA4-B189-DCE669293661}" srcOrd="1" destOrd="0" presId="urn:microsoft.com/office/officeart/2005/8/layout/process5"/>
    <dgm:cxn modelId="{8888FDE6-5C94-485E-90CF-B424EAA9AA62}" type="presOf" srcId="{90E2E998-D1BF-4132-9BB9-A026CA3AE958}" destId="{7E5D83AC-B167-4917-969C-27C3C8631164}" srcOrd="0" destOrd="0" presId="urn:microsoft.com/office/officeart/2005/8/layout/process5"/>
    <dgm:cxn modelId="{E307B0E9-806E-4D1C-9A1A-68D0C68C7620}" type="presOf" srcId="{32562B21-80B8-4BF3-9554-4575EBC3437A}" destId="{E9BDB554-0DED-41DD-A302-D552BD799DE1}" srcOrd="0" destOrd="0" presId="urn:microsoft.com/office/officeart/2005/8/layout/process5"/>
    <dgm:cxn modelId="{5CCEE0F2-8FD8-4882-A3B3-07357D97B481}" type="presOf" srcId="{D9C1E99A-99FE-4C20-AEAE-27AACFA73024}" destId="{6E2F33BC-F629-4C8F-8119-6C926B169F9C}" srcOrd="0" destOrd="0" presId="urn:microsoft.com/office/officeart/2005/8/layout/process5"/>
    <dgm:cxn modelId="{DC811EB3-FDE5-4CE9-BC59-009B85B12FC9}" type="presParOf" srcId="{7A58BCA4-86C2-497E-A2F0-6FAFCBCDA0A3}" destId="{59EEF936-5685-40FB-A5F6-321E749F262C}" srcOrd="0" destOrd="0" presId="urn:microsoft.com/office/officeart/2005/8/layout/process5"/>
    <dgm:cxn modelId="{A8872D77-B955-4033-AA84-405419074044}" type="presParOf" srcId="{7A58BCA4-86C2-497E-A2F0-6FAFCBCDA0A3}" destId="{5C1A0AC6-C3C1-4BA1-A8B4-E65F452DE2CC}" srcOrd="1" destOrd="0" presId="urn:microsoft.com/office/officeart/2005/8/layout/process5"/>
    <dgm:cxn modelId="{C91FC27A-E56D-4BA5-B43E-1C1B97601249}" type="presParOf" srcId="{5C1A0AC6-C3C1-4BA1-A8B4-E65F452DE2CC}" destId="{12B2F4B4-813C-4D72-9C79-3DB6D02803AA}" srcOrd="0" destOrd="0" presId="urn:microsoft.com/office/officeart/2005/8/layout/process5"/>
    <dgm:cxn modelId="{29501623-B996-4BBA-B615-1D3E0494365C}" type="presParOf" srcId="{7A58BCA4-86C2-497E-A2F0-6FAFCBCDA0A3}" destId="{55C41557-9215-4376-AEA9-8F158C913A55}" srcOrd="2" destOrd="0" presId="urn:microsoft.com/office/officeart/2005/8/layout/process5"/>
    <dgm:cxn modelId="{53373C77-17E3-429F-AEC0-20DF8F091270}" type="presParOf" srcId="{7A58BCA4-86C2-497E-A2F0-6FAFCBCDA0A3}" destId="{46262374-A23B-4FBA-8CD2-151106D417F3}" srcOrd="3" destOrd="0" presId="urn:microsoft.com/office/officeart/2005/8/layout/process5"/>
    <dgm:cxn modelId="{E44B6209-BFE0-4658-9FC4-3B30B48A1231}" type="presParOf" srcId="{46262374-A23B-4FBA-8CD2-151106D417F3}" destId="{EF37CFC2-B0FB-4DA4-B189-DCE669293661}" srcOrd="0" destOrd="0" presId="urn:microsoft.com/office/officeart/2005/8/layout/process5"/>
    <dgm:cxn modelId="{08561483-BE18-46DF-96DB-4D9BF2E7910C}" type="presParOf" srcId="{7A58BCA4-86C2-497E-A2F0-6FAFCBCDA0A3}" destId="{7E5D83AC-B167-4917-969C-27C3C8631164}" srcOrd="4" destOrd="0" presId="urn:microsoft.com/office/officeart/2005/8/layout/process5"/>
    <dgm:cxn modelId="{5A23BD06-4909-432A-97E5-1AACA2264A4E}" type="presParOf" srcId="{7A58BCA4-86C2-497E-A2F0-6FAFCBCDA0A3}" destId="{6F849765-7438-45E3-95F3-CBEA8FEFAF22}" srcOrd="5" destOrd="0" presId="urn:microsoft.com/office/officeart/2005/8/layout/process5"/>
    <dgm:cxn modelId="{29E1F287-E847-4CA1-8FC4-9FF81A5F1BE3}" type="presParOf" srcId="{6F849765-7438-45E3-95F3-CBEA8FEFAF22}" destId="{11D795D1-588E-40EE-B124-6B9ACD13FF05}" srcOrd="0" destOrd="0" presId="urn:microsoft.com/office/officeart/2005/8/layout/process5"/>
    <dgm:cxn modelId="{E8583C18-EF8F-465E-9E62-78366B38E929}" type="presParOf" srcId="{7A58BCA4-86C2-497E-A2F0-6FAFCBCDA0A3}" destId="{FE96F980-F610-4BA9-81B1-E08B559C4763}" srcOrd="6" destOrd="0" presId="urn:microsoft.com/office/officeart/2005/8/layout/process5"/>
    <dgm:cxn modelId="{A4BA67CE-5315-48FD-A266-C3B8229D97CC}" type="presParOf" srcId="{7A58BCA4-86C2-497E-A2F0-6FAFCBCDA0A3}" destId="{E9BDB554-0DED-41DD-A302-D552BD799DE1}" srcOrd="7" destOrd="0" presId="urn:microsoft.com/office/officeart/2005/8/layout/process5"/>
    <dgm:cxn modelId="{3CDD21F2-EDCC-4CED-B2A5-3A870A036F2B}" type="presParOf" srcId="{E9BDB554-0DED-41DD-A302-D552BD799DE1}" destId="{BA056E54-90A3-447D-B35F-107919870D4F}" srcOrd="0" destOrd="0" presId="urn:microsoft.com/office/officeart/2005/8/layout/process5"/>
    <dgm:cxn modelId="{D8C58310-31C5-488D-90A0-1E270C77972A}" type="presParOf" srcId="{7A58BCA4-86C2-497E-A2F0-6FAFCBCDA0A3}" destId="{6E2F33BC-F629-4C8F-8119-6C926B169F9C}" srcOrd="8" destOrd="0" presId="urn:microsoft.com/office/officeart/2005/8/layout/process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1435542-5FF1-4C83-9F15-978B126FAD1A}"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CE7BC722-1625-462B-B4F8-3BE98A91D1B6}">
      <dgm:prSet phldrT="[Text]"/>
      <dgm:spPr/>
      <dgm:t>
        <a:bodyPr/>
        <a:lstStyle/>
        <a:p>
          <a:r>
            <a:rPr lang="en-GB"/>
            <a:t>SET RESPONSIBILITIES</a:t>
          </a:r>
        </a:p>
      </dgm:t>
    </dgm:pt>
    <dgm:pt modelId="{7709830A-8836-4F42-AB29-BED5A7B27D6D}" type="parTrans" cxnId="{6C8B8B0F-FFCC-4D91-9DED-0E33D5F862A2}">
      <dgm:prSet/>
      <dgm:spPr/>
      <dgm:t>
        <a:bodyPr/>
        <a:lstStyle/>
        <a:p>
          <a:endParaRPr lang="en-GB"/>
        </a:p>
      </dgm:t>
    </dgm:pt>
    <dgm:pt modelId="{D0AB7ACD-54BD-4FDF-A359-70A630A720C9}" type="sibTrans" cxnId="{6C8B8B0F-FFCC-4D91-9DED-0E33D5F862A2}">
      <dgm:prSet/>
      <dgm:spPr/>
      <dgm:t>
        <a:bodyPr/>
        <a:lstStyle/>
        <a:p>
          <a:endParaRPr lang="en-GB"/>
        </a:p>
      </dgm:t>
    </dgm:pt>
    <dgm:pt modelId="{F186630D-FF89-4AF8-B6CA-357CD31E542B}">
      <dgm:prSet phldrT="[Text]"/>
      <dgm:spPr/>
      <dgm:t>
        <a:bodyPr/>
        <a:lstStyle/>
        <a:p>
          <a:r>
            <a:rPr lang="en-GB"/>
            <a:t>TRAINING</a:t>
          </a:r>
        </a:p>
      </dgm:t>
    </dgm:pt>
    <dgm:pt modelId="{A33261DA-A15B-4546-82AE-03F7EE88B926}" type="parTrans" cxnId="{8A6F6986-32B3-405F-93D8-B17D4530F8ED}">
      <dgm:prSet/>
      <dgm:spPr/>
      <dgm:t>
        <a:bodyPr/>
        <a:lstStyle/>
        <a:p>
          <a:endParaRPr lang="en-GB"/>
        </a:p>
      </dgm:t>
    </dgm:pt>
    <dgm:pt modelId="{33307786-C6F6-41C3-9E6F-6F85F4D4E28A}" type="sibTrans" cxnId="{8A6F6986-32B3-405F-93D8-B17D4530F8ED}">
      <dgm:prSet/>
      <dgm:spPr/>
      <dgm:t>
        <a:bodyPr/>
        <a:lstStyle/>
        <a:p>
          <a:endParaRPr lang="en-GB"/>
        </a:p>
      </dgm:t>
    </dgm:pt>
    <dgm:pt modelId="{405ED1D0-4F04-44C0-9544-484C9F089062}">
      <dgm:prSet phldrT="[Text]"/>
      <dgm:spPr/>
      <dgm:t>
        <a:bodyPr/>
        <a:lstStyle/>
        <a:p>
          <a:r>
            <a:rPr lang="en-GB"/>
            <a:t>EVALUATE THE TRAINING</a:t>
          </a:r>
        </a:p>
      </dgm:t>
    </dgm:pt>
    <dgm:pt modelId="{93FDDBD8-F939-436F-BA6F-0510DC04CBF3}" type="parTrans" cxnId="{DA3DA62F-F2CF-4049-9C7C-A05B047ACBF7}">
      <dgm:prSet/>
      <dgm:spPr/>
      <dgm:t>
        <a:bodyPr/>
        <a:lstStyle/>
        <a:p>
          <a:endParaRPr lang="en-GB"/>
        </a:p>
      </dgm:t>
    </dgm:pt>
    <dgm:pt modelId="{DDDFBB47-B2F8-42DE-9FA3-43C6BCEDDB14}" type="sibTrans" cxnId="{DA3DA62F-F2CF-4049-9C7C-A05B047ACBF7}">
      <dgm:prSet/>
      <dgm:spPr/>
      <dgm:t>
        <a:bodyPr/>
        <a:lstStyle/>
        <a:p>
          <a:endParaRPr lang="en-GB"/>
        </a:p>
      </dgm:t>
    </dgm:pt>
    <dgm:pt modelId="{C936CDC0-FE96-421A-8DEE-AB4452FDDB1C}">
      <dgm:prSet phldrT="[Text]"/>
      <dgm:spPr/>
      <dgm:t>
        <a:bodyPr/>
        <a:lstStyle/>
        <a:p>
          <a:r>
            <a:rPr lang="en-GB"/>
            <a:t>ARE THE TRAINING REQUIRMENT MET</a:t>
          </a:r>
        </a:p>
      </dgm:t>
    </dgm:pt>
    <dgm:pt modelId="{C7D08F4D-5CA3-4722-96C7-D6CC5CDA520F}" type="parTrans" cxnId="{C7352272-B943-4F9C-901E-BE9B6EA48F14}">
      <dgm:prSet/>
      <dgm:spPr/>
      <dgm:t>
        <a:bodyPr/>
        <a:lstStyle/>
        <a:p>
          <a:endParaRPr lang="en-GB"/>
        </a:p>
      </dgm:t>
    </dgm:pt>
    <dgm:pt modelId="{39530402-45BA-48E3-9526-1D1CA7B79D87}" type="sibTrans" cxnId="{C7352272-B943-4F9C-901E-BE9B6EA48F14}">
      <dgm:prSet/>
      <dgm:spPr/>
      <dgm:t>
        <a:bodyPr/>
        <a:lstStyle/>
        <a:p>
          <a:endParaRPr lang="en-GB"/>
        </a:p>
      </dgm:t>
    </dgm:pt>
    <dgm:pt modelId="{4A3D5A75-6E2E-4687-9055-43F4CC16C3ED}">
      <dgm:prSet phldrT="[Text]"/>
      <dgm:spPr/>
      <dgm:t>
        <a:bodyPr/>
        <a:lstStyle/>
        <a:p>
          <a:r>
            <a:rPr lang="en-GB"/>
            <a:t>STAFF/STUDENT FULLY INTEGRATED INTO THE ROLE</a:t>
          </a:r>
        </a:p>
      </dgm:t>
    </dgm:pt>
    <dgm:pt modelId="{357E080B-4CDD-4192-AF21-F915D556DE48}" type="parTrans" cxnId="{C1BBE66C-30B0-4CE6-B06C-2E269CD200CF}">
      <dgm:prSet/>
      <dgm:spPr/>
      <dgm:t>
        <a:bodyPr/>
        <a:lstStyle/>
        <a:p>
          <a:endParaRPr lang="en-GB"/>
        </a:p>
      </dgm:t>
    </dgm:pt>
    <dgm:pt modelId="{711A6F04-60CA-494D-91EC-D4665BC7B442}" type="sibTrans" cxnId="{C1BBE66C-30B0-4CE6-B06C-2E269CD200CF}">
      <dgm:prSet/>
      <dgm:spPr/>
      <dgm:t>
        <a:bodyPr/>
        <a:lstStyle/>
        <a:p>
          <a:endParaRPr lang="en-GB"/>
        </a:p>
      </dgm:t>
    </dgm:pt>
    <dgm:pt modelId="{6D6DFA98-E667-4C21-8574-26EDF188BFBC}" type="pres">
      <dgm:prSet presAssocID="{A1435542-5FF1-4C83-9F15-978B126FAD1A}" presName="diagram" presStyleCnt="0">
        <dgm:presLayoutVars>
          <dgm:dir/>
          <dgm:resizeHandles val="exact"/>
        </dgm:presLayoutVars>
      </dgm:prSet>
      <dgm:spPr/>
    </dgm:pt>
    <dgm:pt modelId="{D3B7C46B-F5FA-4459-98E5-93CA525C4CDF}" type="pres">
      <dgm:prSet presAssocID="{CE7BC722-1625-462B-B4F8-3BE98A91D1B6}" presName="node" presStyleLbl="node1" presStyleIdx="0" presStyleCnt="5">
        <dgm:presLayoutVars>
          <dgm:bulletEnabled val="1"/>
        </dgm:presLayoutVars>
      </dgm:prSet>
      <dgm:spPr/>
    </dgm:pt>
    <dgm:pt modelId="{8F4511F5-32A5-4A58-8B2F-F9EE7D256187}" type="pres">
      <dgm:prSet presAssocID="{D0AB7ACD-54BD-4FDF-A359-70A630A720C9}" presName="sibTrans" presStyleLbl="sibTrans2D1" presStyleIdx="0" presStyleCnt="4"/>
      <dgm:spPr/>
    </dgm:pt>
    <dgm:pt modelId="{67676016-D994-45E5-B811-3B8D24294258}" type="pres">
      <dgm:prSet presAssocID="{D0AB7ACD-54BD-4FDF-A359-70A630A720C9}" presName="connectorText" presStyleLbl="sibTrans2D1" presStyleIdx="0" presStyleCnt="4"/>
      <dgm:spPr/>
    </dgm:pt>
    <dgm:pt modelId="{02CA8A73-32E2-4B85-8D52-D0B37FE1D8C8}" type="pres">
      <dgm:prSet presAssocID="{F186630D-FF89-4AF8-B6CA-357CD31E542B}" presName="node" presStyleLbl="node1" presStyleIdx="1" presStyleCnt="5">
        <dgm:presLayoutVars>
          <dgm:bulletEnabled val="1"/>
        </dgm:presLayoutVars>
      </dgm:prSet>
      <dgm:spPr/>
    </dgm:pt>
    <dgm:pt modelId="{F7C28423-0D85-4649-A5E2-65E71B4F5C53}" type="pres">
      <dgm:prSet presAssocID="{33307786-C6F6-41C3-9E6F-6F85F4D4E28A}" presName="sibTrans" presStyleLbl="sibTrans2D1" presStyleIdx="1" presStyleCnt="4"/>
      <dgm:spPr/>
    </dgm:pt>
    <dgm:pt modelId="{1D0D9AB6-9AE7-4C12-8E27-33F5314F1257}" type="pres">
      <dgm:prSet presAssocID="{33307786-C6F6-41C3-9E6F-6F85F4D4E28A}" presName="connectorText" presStyleLbl="sibTrans2D1" presStyleIdx="1" presStyleCnt="4"/>
      <dgm:spPr/>
    </dgm:pt>
    <dgm:pt modelId="{38C271D6-85FA-4088-B806-3DD72431341C}" type="pres">
      <dgm:prSet presAssocID="{405ED1D0-4F04-44C0-9544-484C9F089062}" presName="node" presStyleLbl="node1" presStyleIdx="2" presStyleCnt="5">
        <dgm:presLayoutVars>
          <dgm:bulletEnabled val="1"/>
        </dgm:presLayoutVars>
      </dgm:prSet>
      <dgm:spPr/>
    </dgm:pt>
    <dgm:pt modelId="{536C7EF7-2A94-47CC-BDD9-A6A3D238C6DA}" type="pres">
      <dgm:prSet presAssocID="{DDDFBB47-B2F8-42DE-9FA3-43C6BCEDDB14}" presName="sibTrans" presStyleLbl="sibTrans2D1" presStyleIdx="2" presStyleCnt="4"/>
      <dgm:spPr/>
    </dgm:pt>
    <dgm:pt modelId="{EF227277-2287-4142-B10C-A3D329488FD7}" type="pres">
      <dgm:prSet presAssocID="{DDDFBB47-B2F8-42DE-9FA3-43C6BCEDDB14}" presName="connectorText" presStyleLbl="sibTrans2D1" presStyleIdx="2" presStyleCnt="4"/>
      <dgm:spPr/>
    </dgm:pt>
    <dgm:pt modelId="{05034D84-5DC8-4A96-BF5D-5909752B1B2D}" type="pres">
      <dgm:prSet presAssocID="{C936CDC0-FE96-421A-8DEE-AB4452FDDB1C}" presName="node" presStyleLbl="node1" presStyleIdx="3" presStyleCnt="5">
        <dgm:presLayoutVars>
          <dgm:bulletEnabled val="1"/>
        </dgm:presLayoutVars>
      </dgm:prSet>
      <dgm:spPr/>
    </dgm:pt>
    <dgm:pt modelId="{1D1BC460-1810-4BF8-928C-B0F70B7EB438}" type="pres">
      <dgm:prSet presAssocID="{39530402-45BA-48E3-9526-1D1CA7B79D87}" presName="sibTrans" presStyleLbl="sibTrans2D1" presStyleIdx="3" presStyleCnt="4"/>
      <dgm:spPr/>
    </dgm:pt>
    <dgm:pt modelId="{615514A1-F0C2-407D-A2A7-4740AFDB7ED5}" type="pres">
      <dgm:prSet presAssocID="{39530402-45BA-48E3-9526-1D1CA7B79D87}" presName="connectorText" presStyleLbl="sibTrans2D1" presStyleIdx="3" presStyleCnt="4"/>
      <dgm:spPr/>
    </dgm:pt>
    <dgm:pt modelId="{D5BA2661-5C3D-487F-9891-ACDEBFE7E8F4}" type="pres">
      <dgm:prSet presAssocID="{4A3D5A75-6E2E-4687-9055-43F4CC16C3ED}" presName="node" presStyleLbl="node1" presStyleIdx="4" presStyleCnt="5">
        <dgm:presLayoutVars>
          <dgm:bulletEnabled val="1"/>
        </dgm:presLayoutVars>
      </dgm:prSet>
      <dgm:spPr/>
    </dgm:pt>
  </dgm:ptLst>
  <dgm:cxnLst>
    <dgm:cxn modelId="{ADAE810F-3D52-4ACD-830A-8F7DE843F3EB}" type="presOf" srcId="{A1435542-5FF1-4C83-9F15-978B126FAD1A}" destId="{6D6DFA98-E667-4C21-8574-26EDF188BFBC}" srcOrd="0" destOrd="0" presId="urn:microsoft.com/office/officeart/2005/8/layout/process5"/>
    <dgm:cxn modelId="{6C8B8B0F-FFCC-4D91-9DED-0E33D5F862A2}" srcId="{A1435542-5FF1-4C83-9F15-978B126FAD1A}" destId="{CE7BC722-1625-462B-B4F8-3BE98A91D1B6}" srcOrd="0" destOrd="0" parTransId="{7709830A-8836-4F42-AB29-BED5A7B27D6D}" sibTransId="{D0AB7ACD-54BD-4FDF-A359-70A630A720C9}"/>
    <dgm:cxn modelId="{D4827C1A-418B-4AB7-83B8-159A7098C5E6}" type="presOf" srcId="{33307786-C6F6-41C3-9E6F-6F85F4D4E28A}" destId="{1D0D9AB6-9AE7-4C12-8E27-33F5314F1257}" srcOrd="1" destOrd="0" presId="urn:microsoft.com/office/officeart/2005/8/layout/process5"/>
    <dgm:cxn modelId="{DA3DA62F-F2CF-4049-9C7C-A05B047ACBF7}" srcId="{A1435542-5FF1-4C83-9F15-978B126FAD1A}" destId="{405ED1D0-4F04-44C0-9544-484C9F089062}" srcOrd="2" destOrd="0" parTransId="{93FDDBD8-F939-436F-BA6F-0510DC04CBF3}" sibTransId="{DDDFBB47-B2F8-42DE-9FA3-43C6BCEDDB14}"/>
    <dgm:cxn modelId="{1BA87C43-1034-46F4-86FD-94FE75082197}" type="presOf" srcId="{DDDFBB47-B2F8-42DE-9FA3-43C6BCEDDB14}" destId="{EF227277-2287-4142-B10C-A3D329488FD7}" srcOrd="1" destOrd="0" presId="urn:microsoft.com/office/officeart/2005/8/layout/process5"/>
    <dgm:cxn modelId="{70978B63-180B-4338-9BB1-5640565F2788}" type="presOf" srcId="{405ED1D0-4F04-44C0-9544-484C9F089062}" destId="{38C271D6-85FA-4088-B806-3DD72431341C}" srcOrd="0" destOrd="0" presId="urn:microsoft.com/office/officeart/2005/8/layout/process5"/>
    <dgm:cxn modelId="{AE19C945-40FB-4589-A59E-CE8B806E58DC}" type="presOf" srcId="{39530402-45BA-48E3-9526-1D1CA7B79D87}" destId="{615514A1-F0C2-407D-A2A7-4740AFDB7ED5}" srcOrd="1" destOrd="0" presId="urn:microsoft.com/office/officeart/2005/8/layout/process5"/>
    <dgm:cxn modelId="{C612FD47-89D9-4A00-99BE-A1DE7F3004F7}" type="presOf" srcId="{33307786-C6F6-41C3-9E6F-6F85F4D4E28A}" destId="{F7C28423-0D85-4649-A5E2-65E71B4F5C53}" srcOrd="0" destOrd="0" presId="urn:microsoft.com/office/officeart/2005/8/layout/process5"/>
    <dgm:cxn modelId="{DF585E48-DBC5-4A2E-AEE2-C810A9C19A12}" type="presOf" srcId="{D0AB7ACD-54BD-4FDF-A359-70A630A720C9}" destId="{67676016-D994-45E5-B811-3B8D24294258}" srcOrd="1" destOrd="0" presId="urn:microsoft.com/office/officeart/2005/8/layout/process5"/>
    <dgm:cxn modelId="{C1BBE66C-30B0-4CE6-B06C-2E269CD200CF}" srcId="{A1435542-5FF1-4C83-9F15-978B126FAD1A}" destId="{4A3D5A75-6E2E-4687-9055-43F4CC16C3ED}" srcOrd="4" destOrd="0" parTransId="{357E080B-4CDD-4192-AF21-F915D556DE48}" sibTransId="{711A6F04-60CA-494D-91EC-D4665BC7B442}"/>
    <dgm:cxn modelId="{C7352272-B943-4F9C-901E-BE9B6EA48F14}" srcId="{A1435542-5FF1-4C83-9F15-978B126FAD1A}" destId="{C936CDC0-FE96-421A-8DEE-AB4452FDDB1C}" srcOrd="3" destOrd="0" parTransId="{C7D08F4D-5CA3-4722-96C7-D6CC5CDA520F}" sibTransId="{39530402-45BA-48E3-9526-1D1CA7B79D87}"/>
    <dgm:cxn modelId="{2F3B3877-BC37-42D3-83CF-69B5CD24B120}" type="presOf" srcId="{CE7BC722-1625-462B-B4F8-3BE98A91D1B6}" destId="{D3B7C46B-F5FA-4459-98E5-93CA525C4CDF}" srcOrd="0" destOrd="0" presId="urn:microsoft.com/office/officeart/2005/8/layout/process5"/>
    <dgm:cxn modelId="{8A6F6986-32B3-405F-93D8-B17D4530F8ED}" srcId="{A1435542-5FF1-4C83-9F15-978B126FAD1A}" destId="{F186630D-FF89-4AF8-B6CA-357CD31E542B}" srcOrd="1" destOrd="0" parTransId="{A33261DA-A15B-4546-82AE-03F7EE88B926}" sibTransId="{33307786-C6F6-41C3-9E6F-6F85F4D4E28A}"/>
    <dgm:cxn modelId="{BAB4D8A0-7AAC-4F78-97DD-FF3DDAA7E53C}" type="presOf" srcId="{4A3D5A75-6E2E-4687-9055-43F4CC16C3ED}" destId="{D5BA2661-5C3D-487F-9891-ACDEBFE7E8F4}" srcOrd="0" destOrd="0" presId="urn:microsoft.com/office/officeart/2005/8/layout/process5"/>
    <dgm:cxn modelId="{953063A7-21F3-422C-B6D6-B91B5D25ABD7}" type="presOf" srcId="{DDDFBB47-B2F8-42DE-9FA3-43C6BCEDDB14}" destId="{536C7EF7-2A94-47CC-BDD9-A6A3D238C6DA}" srcOrd="0" destOrd="0" presId="urn:microsoft.com/office/officeart/2005/8/layout/process5"/>
    <dgm:cxn modelId="{3440A7B1-AD9D-4F34-A81F-D0C5D650C4B5}" type="presOf" srcId="{D0AB7ACD-54BD-4FDF-A359-70A630A720C9}" destId="{8F4511F5-32A5-4A58-8B2F-F9EE7D256187}" srcOrd="0" destOrd="0" presId="urn:microsoft.com/office/officeart/2005/8/layout/process5"/>
    <dgm:cxn modelId="{FA3514D5-405D-4660-9625-6CA0D07695BC}" type="presOf" srcId="{F186630D-FF89-4AF8-B6CA-357CD31E542B}" destId="{02CA8A73-32E2-4B85-8D52-D0B37FE1D8C8}" srcOrd="0" destOrd="0" presId="urn:microsoft.com/office/officeart/2005/8/layout/process5"/>
    <dgm:cxn modelId="{71248DF0-EE2E-42DC-B184-DC74C9E33737}" type="presOf" srcId="{C936CDC0-FE96-421A-8DEE-AB4452FDDB1C}" destId="{05034D84-5DC8-4A96-BF5D-5909752B1B2D}" srcOrd="0" destOrd="0" presId="urn:microsoft.com/office/officeart/2005/8/layout/process5"/>
    <dgm:cxn modelId="{31FD97FF-199B-407F-A282-6297677A4C4D}" type="presOf" srcId="{39530402-45BA-48E3-9526-1D1CA7B79D87}" destId="{1D1BC460-1810-4BF8-928C-B0F70B7EB438}" srcOrd="0" destOrd="0" presId="urn:microsoft.com/office/officeart/2005/8/layout/process5"/>
    <dgm:cxn modelId="{51695E8F-81FD-4CC4-AA7B-80493E3840B1}" type="presParOf" srcId="{6D6DFA98-E667-4C21-8574-26EDF188BFBC}" destId="{D3B7C46B-F5FA-4459-98E5-93CA525C4CDF}" srcOrd="0" destOrd="0" presId="urn:microsoft.com/office/officeart/2005/8/layout/process5"/>
    <dgm:cxn modelId="{7932E679-A8F6-42B5-9924-5E0772A68043}" type="presParOf" srcId="{6D6DFA98-E667-4C21-8574-26EDF188BFBC}" destId="{8F4511F5-32A5-4A58-8B2F-F9EE7D256187}" srcOrd="1" destOrd="0" presId="urn:microsoft.com/office/officeart/2005/8/layout/process5"/>
    <dgm:cxn modelId="{D4223B99-612D-4E1A-9EB2-09FD5C215CFE}" type="presParOf" srcId="{8F4511F5-32A5-4A58-8B2F-F9EE7D256187}" destId="{67676016-D994-45E5-B811-3B8D24294258}" srcOrd="0" destOrd="0" presId="urn:microsoft.com/office/officeart/2005/8/layout/process5"/>
    <dgm:cxn modelId="{B873F8B3-D8A2-45DA-B4F6-0CEA342CC3EB}" type="presParOf" srcId="{6D6DFA98-E667-4C21-8574-26EDF188BFBC}" destId="{02CA8A73-32E2-4B85-8D52-D0B37FE1D8C8}" srcOrd="2" destOrd="0" presId="urn:microsoft.com/office/officeart/2005/8/layout/process5"/>
    <dgm:cxn modelId="{E098AC1B-7B1D-48FB-9F7C-DF9889EFDAC6}" type="presParOf" srcId="{6D6DFA98-E667-4C21-8574-26EDF188BFBC}" destId="{F7C28423-0D85-4649-A5E2-65E71B4F5C53}" srcOrd="3" destOrd="0" presId="urn:microsoft.com/office/officeart/2005/8/layout/process5"/>
    <dgm:cxn modelId="{D00D3331-C523-436B-9BE5-A160EC6ACB66}" type="presParOf" srcId="{F7C28423-0D85-4649-A5E2-65E71B4F5C53}" destId="{1D0D9AB6-9AE7-4C12-8E27-33F5314F1257}" srcOrd="0" destOrd="0" presId="urn:microsoft.com/office/officeart/2005/8/layout/process5"/>
    <dgm:cxn modelId="{8EE9FAC2-4B90-4850-9B3D-7E51E2794A43}" type="presParOf" srcId="{6D6DFA98-E667-4C21-8574-26EDF188BFBC}" destId="{38C271D6-85FA-4088-B806-3DD72431341C}" srcOrd="4" destOrd="0" presId="urn:microsoft.com/office/officeart/2005/8/layout/process5"/>
    <dgm:cxn modelId="{8E4B5954-5B12-4ACD-81B0-6888BEF70284}" type="presParOf" srcId="{6D6DFA98-E667-4C21-8574-26EDF188BFBC}" destId="{536C7EF7-2A94-47CC-BDD9-A6A3D238C6DA}" srcOrd="5" destOrd="0" presId="urn:microsoft.com/office/officeart/2005/8/layout/process5"/>
    <dgm:cxn modelId="{1B764D74-F2C2-4146-BF13-3654CA81F6C2}" type="presParOf" srcId="{536C7EF7-2A94-47CC-BDD9-A6A3D238C6DA}" destId="{EF227277-2287-4142-B10C-A3D329488FD7}" srcOrd="0" destOrd="0" presId="urn:microsoft.com/office/officeart/2005/8/layout/process5"/>
    <dgm:cxn modelId="{48215D33-9C48-4BCD-8570-EC2169917C80}" type="presParOf" srcId="{6D6DFA98-E667-4C21-8574-26EDF188BFBC}" destId="{05034D84-5DC8-4A96-BF5D-5909752B1B2D}" srcOrd="6" destOrd="0" presId="urn:microsoft.com/office/officeart/2005/8/layout/process5"/>
    <dgm:cxn modelId="{145964F5-9768-4C0F-AB2D-01EBFB34CD65}" type="presParOf" srcId="{6D6DFA98-E667-4C21-8574-26EDF188BFBC}" destId="{1D1BC460-1810-4BF8-928C-B0F70B7EB438}" srcOrd="7" destOrd="0" presId="urn:microsoft.com/office/officeart/2005/8/layout/process5"/>
    <dgm:cxn modelId="{3F03EB42-2124-48CD-85A7-D308E9C3989E}" type="presParOf" srcId="{1D1BC460-1810-4BF8-928C-B0F70B7EB438}" destId="{615514A1-F0C2-407D-A2A7-4740AFDB7ED5}" srcOrd="0" destOrd="0" presId="urn:microsoft.com/office/officeart/2005/8/layout/process5"/>
    <dgm:cxn modelId="{65123DC4-A63E-4E12-A69F-BBD25046A63A}" type="presParOf" srcId="{6D6DFA98-E667-4C21-8574-26EDF188BFBC}" destId="{D5BA2661-5C3D-487F-9891-ACDEBFE7E8F4}" srcOrd="8" destOrd="0" presId="urn:microsoft.com/office/officeart/2005/8/layout/process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BE31CAE0-FE37-4600-B1B0-BED3B436C7D4}"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endParaRPr lang="en-GB"/>
        </a:p>
      </dgm:t>
    </dgm:pt>
    <dgm:pt modelId="{D371DB18-12DE-429C-A6A4-9E60433D2E2B}">
      <dgm:prSet phldrT="[Text]"/>
      <dgm:spPr/>
      <dgm:t>
        <a:bodyPr/>
        <a:lstStyle/>
        <a:p>
          <a:r>
            <a:rPr lang="en-GB"/>
            <a:t>CRITICAL THINKING RAW MATERIALS</a:t>
          </a:r>
        </a:p>
      </dgm:t>
    </dgm:pt>
    <dgm:pt modelId="{D2A645C7-B6DD-4767-94AB-A78BFCB572AE}" type="parTrans" cxnId="{A5C01A7A-9D92-4F58-9921-A65DC1B08F96}">
      <dgm:prSet/>
      <dgm:spPr/>
      <dgm:t>
        <a:bodyPr/>
        <a:lstStyle/>
        <a:p>
          <a:endParaRPr lang="en-GB"/>
        </a:p>
      </dgm:t>
    </dgm:pt>
    <dgm:pt modelId="{F2DB748F-ACFA-43D5-93EA-20D0CD0E997F}" type="sibTrans" cxnId="{A5C01A7A-9D92-4F58-9921-A65DC1B08F96}">
      <dgm:prSet/>
      <dgm:spPr/>
      <dgm:t>
        <a:bodyPr/>
        <a:lstStyle/>
        <a:p>
          <a:endParaRPr lang="en-GB"/>
        </a:p>
      </dgm:t>
    </dgm:pt>
    <dgm:pt modelId="{2AC8BB6B-6B4B-479F-8751-A2D6DFBE4AB0}">
      <dgm:prSet phldrT="[Text]"/>
      <dgm:spPr/>
      <dgm:t>
        <a:bodyPr/>
        <a:lstStyle/>
        <a:p>
          <a:r>
            <a:rPr lang="en-GB"/>
            <a:t>PROBLEM SOLVING</a:t>
          </a:r>
        </a:p>
      </dgm:t>
    </dgm:pt>
    <dgm:pt modelId="{B078950A-1526-4568-A6DE-1ED386E185CE}" type="parTrans" cxnId="{268F7978-9252-4F0F-9BFB-5C4B7C4FC2BF}">
      <dgm:prSet/>
      <dgm:spPr/>
      <dgm:t>
        <a:bodyPr/>
        <a:lstStyle/>
        <a:p>
          <a:endParaRPr lang="en-GB"/>
        </a:p>
      </dgm:t>
    </dgm:pt>
    <dgm:pt modelId="{48730AC0-F3D7-48D9-AD93-B9BF35556A70}" type="sibTrans" cxnId="{268F7978-9252-4F0F-9BFB-5C4B7C4FC2BF}">
      <dgm:prSet/>
      <dgm:spPr/>
      <dgm:t>
        <a:bodyPr/>
        <a:lstStyle/>
        <a:p>
          <a:endParaRPr lang="en-GB"/>
        </a:p>
      </dgm:t>
    </dgm:pt>
    <dgm:pt modelId="{16A9B379-5FF4-4E5D-BBDD-FF9A70209064}">
      <dgm:prSet phldrT="[Text]"/>
      <dgm:spPr/>
      <dgm:t>
        <a:bodyPr/>
        <a:lstStyle/>
        <a:p>
          <a:r>
            <a:rPr lang="en-GB"/>
            <a:t>OPENESS</a:t>
          </a:r>
        </a:p>
      </dgm:t>
    </dgm:pt>
    <dgm:pt modelId="{91F6264C-FC44-4D82-8F62-A61E628F8186}" type="parTrans" cxnId="{7FA96846-C089-410A-AEF7-E6CAEC95F409}">
      <dgm:prSet/>
      <dgm:spPr/>
      <dgm:t>
        <a:bodyPr/>
        <a:lstStyle/>
        <a:p>
          <a:endParaRPr lang="en-GB"/>
        </a:p>
      </dgm:t>
    </dgm:pt>
    <dgm:pt modelId="{B0328494-6DB1-4D4E-886F-E24353B03B1B}" type="sibTrans" cxnId="{7FA96846-C089-410A-AEF7-E6CAEC95F409}">
      <dgm:prSet/>
      <dgm:spPr/>
      <dgm:t>
        <a:bodyPr/>
        <a:lstStyle/>
        <a:p>
          <a:endParaRPr lang="en-GB"/>
        </a:p>
      </dgm:t>
    </dgm:pt>
    <dgm:pt modelId="{559D00DD-218E-45F7-AF29-D9311AC902D7}">
      <dgm:prSet phldrT="[Text]"/>
      <dgm:spPr/>
      <dgm:t>
        <a:bodyPr/>
        <a:lstStyle/>
        <a:p>
          <a:r>
            <a:rPr lang="en-GB"/>
            <a:t>STRATEGIC THINKING</a:t>
          </a:r>
        </a:p>
      </dgm:t>
    </dgm:pt>
    <dgm:pt modelId="{3DF35ADD-B145-4318-90DF-FF9ABD1E2BCE}" type="parTrans" cxnId="{07330099-2173-4C80-A169-CAE1252F9ECE}">
      <dgm:prSet/>
      <dgm:spPr/>
      <dgm:t>
        <a:bodyPr/>
        <a:lstStyle/>
        <a:p>
          <a:endParaRPr lang="en-GB"/>
        </a:p>
      </dgm:t>
    </dgm:pt>
    <dgm:pt modelId="{DB00638D-9A1D-4886-A6EA-3282BF65D924}" type="sibTrans" cxnId="{07330099-2173-4C80-A169-CAE1252F9ECE}">
      <dgm:prSet/>
      <dgm:spPr/>
      <dgm:t>
        <a:bodyPr/>
        <a:lstStyle/>
        <a:p>
          <a:endParaRPr lang="en-GB"/>
        </a:p>
      </dgm:t>
    </dgm:pt>
    <dgm:pt modelId="{F9D81A52-2740-409B-B993-02A8F1B884F8}">
      <dgm:prSet phldrT="[Text]"/>
      <dgm:spPr/>
      <dgm:t>
        <a:bodyPr/>
        <a:lstStyle/>
        <a:p>
          <a:r>
            <a:rPr lang="en-GB"/>
            <a:t>DECISION MAKING</a:t>
          </a:r>
        </a:p>
      </dgm:t>
    </dgm:pt>
    <dgm:pt modelId="{92205CB3-3D36-44A8-8132-C0A7315A9C85}" type="parTrans" cxnId="{99A86A11-E3D5-472F-9AED-2582984D8146}">
      <dgm:prSet/>
      <dgm:spPr/>
      <dgm:t>
        <a:bodyPr/>
        <a:lstStyle/>
        <a:p>
          <a:endParaRPr lang="en-GB"/>
        </a:p>
      </dgm:t>
    </dgm:pt>
    <dgm:pt modelId="{22729DEB-DFBE-4260-BD03-D5E72797A61D}" type="sibTrans" cxnId="{99A86A11-E3D5-472F-9AED-2582984D8146}">
      <dgm:prSet/>
      <dgm:spPr/>
      <dgm:t>
        <a:bodyPr/>
        <a:lstStyle/>
        <a:p>
          <a:endParaRPr lang="en-GB"/>
        </a:p>
      </dgm:t>
    </dgm:pt>
    <dgm:pt modelId="{09B892A3-8F05-40BD-8904-DBC6900ADC4E}">
      <dgm:prSet phldrT="[Text]"/>
      <dgm:spPr/>
      <dgm:t>
        <a:bodyPr/>
        <a:lstStyle/>
        <a:p>
          <a:r>
            <a:rPr lang="en-GB"/>
            <a:t>CREATIVITY</a:t>
          </a:r>
        </a:p>
      </dgm:t>
    </dgm:pt>
    <dgm:pt modelId="{F3975466-00A7-45AD-9B81-9C1F38F2C41B}" type="parTrans" cxnId="{A0FA911C-F4D1-4E2D-88A8-7B884EBD8664}">
      <dgm:prSet/>
      <dgm:spPr/>
      <dgm:t>
        <a:bodyPr/>
        <a:lstStyle/>
        <a:p>
          <a:endParaRPr lang="en-GB"/>
        </a:p>
      </dgm:t>
    </dgm:pt>
    <dgm:pt modelId="{84E61FA7-8445-4C52-9D4F-EFFDA8D9F478}" type="sibTrans" cxnId="{A0FA911C-F4D1-4E2D-88A8-7B884EBD8664}">
      <dgm:prSet/>
      <dgm:spPr/>
      <dgm:t>
        <a:bodyPr/>
        <a:lstStyle/>
        <a:p>
          <a:endParaRPr lang="en-GB"/>
        </a:p>
      </dgm:t>
    </dgm:pt>
    <dgm:pt modelId="{AE9CCDE7-A4E3-4776-A548-3B00116B1EB6}">
      <dgm:prSet phldrT="[Text]"/>
      <dgm:spPr/>
      <dgm:t>
        <a:bodyPr/>
        <a:lstStyle/>
        <a:p>
          <a:r>
            <a:rPr lang="en-GB"/>
            <a:t>PLANNING</a:t>
          </a:r>
        </a:p>
      </dgm:t>
    </dgm:pt>
    <dgm:pt modelId="{4C105B3C-EDBC-4A75-8ADA-CE5A2FC13DFE}" type="parTrans" cxnId="{F276E017-7D29-4E30-9153-955EC4DEF0DB}">
      <dgm:prSet/>
      <dgm:spPr/>
      <dgm:t>
        <a:bodyPr/>
        <a:lstStyle/>
        <a:p>
          <a:endParaRPr lang="en-GB"/>
        </a:p>
      </dgm:t>
    </dgm:pt>
    <dgm:pt modelId="{D34733F0-C6D9-4AEB-B26F-A73A51D64AC4}" type="sibTrans" cxnId="{F276E017-7D29-4E30-9153-955EC4DEF0DB}">
      <dgm:prSet/>
      <dgm:spPr/>
      <dgm:t>
        <a:bodyPr/>
        <a:lstStyle/>
        <a:p>
          <a:endParaRPr lang="en-GB"/>
        </a:p>
      </dgm:t>
    </dgm:pt>
    <dgm:pt modelId="{ADCD40BC-440A-493F-AA27-F9AF875C0361}" type="pres">
      <dgm:prSet presAssocID="{BE31CAE0-FE37-4600-B1B0-BED3B436C7D4}" presName="Name0" presStyleCnt="0">
        <dgm:presLayoutVars>
          <dgm:chMax val="1"/>
          <dgm:chPref val="1"/>
          <dgm:dir/>
          <dgm:animOne val="branch"/>
          <dgm:animLvl val="lvl"/>
        </dgm:presLayoutVars>
      </dgm:prSet>
      <dgm:spPr/>
    </dgm:pt>
    <dgm:pt modelId="{B3D180D7-20AA-4791-AC4D-82202C97C21C}" type="pres">
      <dgm:prSet presAssocID="{D371DB18-12DE-429C-A6A4-9E60433D2E2B}" presName="Parent" presStyleLbl="node0" presStyleIdx="0" presStyleCnt="1">
        <dgm:presLayoutVars>
          <dgm:chMax val="6"/>
          <dgm:chPref val="6"/>
        </dgm:presLayoutVars>
      </dgm:prSet>
      <dgm:spPr/>
    </dgm:pt>
    <dgm:pt modelId="{2D6823E6-7ED6-4B42-8FAD-15C3CF354165}" type="pres">
      <dgm:prSet presAssocID="{2AC8BB6B-6B4B-479F-8751-A2D6DFBE4AB0}" presName="Accent1" presStyleCnt="0"/>
      <dgm:spPr/>
    </dgm:pt>
    <dgm:pt modelId="{9878B520-C179-4DA0-A08B-2AE34EA08A1D}" type="pres">
      <dgm:prSet presAssocID="{2AC8BB6B-6B4B-479F-8751-A2D6DFBE4AB0}" presName="Accent" presStyleLbl="bgShp" presStyleIdx="0" presStyleCnt="6"/>
      <dgm:spPr/>
    </dgm:pt>
    <dgm:pt modelId="{928A3154-9011-4117-837F-8966895CDC5C}" type="pres">
      <dgm:prSet presAssocID="{2AC8BB6B-6B4B-479F-8751-A2D6DFBE4AB0}" presName="Child1" presStyleLbl="node1" presStyleIdx="0" presStyleCnt="6">
        <dgm:presLayoutVars>
          <dgm:chMax val="0"/>
          <dgm:chPref val="0"/>
          <dgm:bulletEnabled val="1"/>
        </dgm:presLayoutVars>
      </dgm:prSet>
      <dgm:spPr/>
    </dgm:pt>
    <dgm:pt modelId="{AD7BE5AF-9F76-4482-B245-EDE07BB879BC}" type="pres">
      <dgm:prSet presAssocID="{16A9B379-5FF4-4E5D-BBDD-FF9A70209064}" presName="Accent2" presStyleCnt="0"/>
      <dgm:spPr/>
    </dgm:pt>
    <dgm:pt modelId="{922A0DBF-15C3-401A-B4C2-76410EE4FAA3}" type="pres">
      <dgm:prSet presAssocID="{16A9B379-5FF4-4E5D-BBDD-FF9A70209064}" presName="Accent" presStyleLbl="bgShp" presStyleIdx="1" presStyleCnt="6"/>
      <dgm:spPr/>
    </dgm:pt>
    <dgm:pt modelId="{4D2E0FE9-43F2-4C6B-9C56-C981B2F8F5D0}" type="pres">
      <dgm:prSet presAssocID="{16A9B379-5FF4-4E5D-BBDD-FF9A70209064}" presName="Child2" presStyleLbl="node1" presStyleIdx="1" presStyleCnt="6">
        <dgm:presLayoutVars>
          <dgm:chMax val="0"/>
          <dgm:chPref val="0"/>
          <dgm:bulletEnabled val="1"/>
        </dgm:presLayoutVars>
      </dgm:prSet>
      <dgm:spPr/>
    </dgm:pt>
    <dgm:pt modelId="{29B7537C-264E-4212-B63A-A0A8589E29FF}" type="pres">
      <dgm:prSet presAssocID="{559D00DD-218E-45F7-AF29-D9311AC902D7}" presName="Accent3" presStyleCnt="0"/>
      <dgm:spPr/>
    </dgm:pt>
    <dgm:pt modelId="{FDFE5B17-A08F-4BC6-82EE-AE51ECFE9973}" type="pres">
      <dgm:prSet presAssocID="{559D00DD-218E-45F7-AF29-D9311AC902D7}" presName="Accent" presStyleLbl="bgShp" presStyleIdx="2" presStyleCnt="6"/>
      <dgm:spPr/>
    </dgm:pt>
    <dgm:pt modelId="{B22C319A-5ADB-4674-9A72-95B0A56A208A}" type="pres">
      <dgm:prSet presAssocID="{559D00DD-218E-45F7-AF29-D9311AC902D7}" presName="Child3" presStyleLbl="node1" presStyleIdx="2" presStyleCnt="6">
        <dgm:presLayoutVars>
          <dgm:chMax val="0"/>
          <dgm:chPref val="0"/>
          <dgm:bulletEnabled val="1"/>
        </dgm:presLayoutVars>
      </dgm:prSet>
      <dgm:spPr/>
    </dgm:pt>
    <dgm:pt modelId="{A979F97C-24B4-4189-84F9-10E045E3629C}" type="pres">
      <dgm:prSet presAssocID="{F9D81A52-2740-409B-B993-02A8F1B884F8}" presName="Accent4" presStyleCnt="0"/>
      <dgm:spPr/>
    </dgm:pt>
    <dgm:pt modelId="{6609B4A9-BD4A-4704-89A9-AE730200295C}" type="pres">
      <dgm:prSet presAssocID="{F9D81A52-2740-409B-B993-02A8F1B884F8}" presName="Accent" presStyleLbl="bgShp" presStyleIdx="3" presStyleCnt="6"/>
      <dgm:spPr/>
    </dgm:pt>
    <dgm:pt modelId="{008E4192-AD36-49B8-9A7F-B977CD38B69A}" type="pres">
      <dgm:prSet presAssocID="{F9D81A52-2740-409B-B993-02A8F1B884F8}" presName="Child4" presStyleLbl="node1" presStyleIdx="3" presStyleCnt="6">
        <dgm:presLayoutVars>
          <dgm:chMax val="0"/>
          <dgm:chPref val="0"/>
          <dgm:bulletEnabled val="1"/>
        </dgm:presLayoutVars>
      </dgm:prSet>
      <dgm:spPr/>
    </dgm:pt>
    <dgm:pt modelId="{59353D2A-D431-42D7-9217-1A1A92505595}" type="pres">
      <dgm:prSet presAssocID="{09B892A3-8F05-40BD-8904-DBC6900ADC4E}" presName="Accent5" presStyleCnt="0"/>
      <dgm:spPr/>
    </dgm:pt>
    <dgm:pt modelId="{6EFE371C-B1B0-4339-8BFD-4C497F568DDD}" type="pres">
      <dgm:prSet presAssocID="{09B892A3-8F05-40BD-8904-DBC6900ADC4E}" presName="Accent" presStyleLbl="bgShp" presStyleIdx="4" presStyleCnt="6"/>
      <dgm:spPr/>
    </dgm:pt>
    <dgm:pt modelId="{B077EFB8-DBAF-47DF-B7C6-617C5B803900}" type="pres">
      <dgm:prSet presAssocID="{09B892A3-8F05-40BD-8904-DBC6900ADC4E}" presName="Child5" presStyleLbl="node1" presStyleIdx="4" presStyleCnt="6">
        <dgm:presLayoutVars>
          <dgm:chMax val="0"/>
          <dgm:chPref val="0"/>
          <dgm:bulletEnabled val="1"/>
        </dgm:presLayoutVars>
      </dgm:prSet>
      <dgm:spPr/>
    </dgm:pt>
    <dgm:pt modelId="{E8DA6F4D-1D9E-431D-96D9-A5C9E29B678E}" type="pres">
      <dgm:prSet presAssocID="{AE9CCDE7-A4E3-4776-A548-3B00116B1EB6}" presName="Accent6" presStyleCnt="0"/>
      <dgm:spPr/>
    </dgm:pt>
    <dgm:pt modelId="{E2299344-6566-4EB1-AE4E-3172612EA178}" type="pres">
      <dgm:prSet presAssocID="{AE9CCDE7-A4E3-4776-A548-3B00116B1EB6}" presName="Accent" presStyleLbl="bgShp" presStyleIdx="5" presStyleCnt="6"/>
      <dgm:spPr/>
    </dgm:pt>
    <dgm:pt modelId="{B4808BEC-92B3-4BCA-987F-630AFE57C7A9}" type="pres">
      <dgm:prSet presAssocID="{AE9CCDE7-A4E3-4776-A548-3B00116B1EB6}" presName="Child6" presStyleLbl="node1" presStyleIdx="5" presStyleCnt="6">
        <dgm:presLayoutVars>
          <dgm:chMax val="0"/>
          <dgm:chPref val="0"/>
          <dgm:bulletEnabled val="1"/>
        </dgm:presLayoutVars>
      </dgm:prSet>
      <dgm:spPr/>
    </dgm:pt>
  </dgm:ptLst>
  <dgm:cxnLst>
    <dgm:cxn modelId="{99A86A11-E3D5-472F-9AED-2582984D8146}" srcId="{D371DB18-12DE-429C-A6A4-9E60433D2E2B}" destId="{F9D81A52-2740-409B-B993-02A8F1B884F8}" srcOrd="3" destOrd="0" parTransId="{92205CB3-3D36-44A8-8132-C0A7315A9C85}" sibTransId="{22729DEB-DFBE-4260-BD03-D5E72797A61D}"/>
    <dgm:cxn modelId="{F276E017-7D29-4E30-9153-955EC4DEF0DB}" srcId="{D371DB18-12DE-429C-A6A4-9E60433D2E2B}" destId="{AE9CCDE7-A4E3-4776-A548-3B00116B1EB6}" srcOrd="5" destOrd="0" parTransId="{4C105B3C-EDBC-4A75-8ADA-CE5A2FC13DFE}" sibTransId="{D34733F0-C6D9-4AEB-B26F-A73A51D64AC4}"/>
    <dgm:cxn modelId="{A0FA911C-F4D1-4E2D-88A8-7B884EBD8664}" srcId="{D371DB18-12DE-429C-A6A4-9E60433D2E2B}" destId="{09B892A3-8F05-40BD-8904-DBC6900ADC4E}" srcOrd="4" destOrd="0" parTransId="{F3975466-00A7-45AD-9B81-9C1F38F2C41B}" sibTransId="{84E61FA7-8445-4C52-9D4F-EFFDA8D9F478}"/>
    <dgm:cxn modelId="{0F83831E-3856-40C3-9AFC-504CC2098952}" type="presOf" srcId="{AE9CCDE7-A4E3-4776-A548-3B00116B1EB6}" destId="{B4808BEC-92B3-4BCA-987F-630AFE57C7A9}" srcOrd="0" destOrd="0" presId="urn:microsoft.com/office/officeart/2011/layout/HexagonRadial"/>
    <dgm:cxn modelId="{8781EB32-AF0E-4498-9800-FE8715C3BF16}" type="presOf" srcId="{09B892A3-8F05-40BD-8904-DBC6900ADC4E}" destId="{B077EFB8-DBAF-47DF-B7C6-617C5B803900}" srcOrd="0" destOrd="0" presId="urn:microsoft.com/office/officeart/2011/layout/HexagonRadial"/>
    <dgm:cxn modelId="{E1B71046-EA28-4992-937A-0D110550EFBB}" type="presOf" srcId="{BE31CAE0-FE37-4600-B1B0-BED3B436C7D4}" destId="{ADCD40BC-440A-493F-AA27-F9AF875C0361}" srcOrd="0" destOrd="0" presId="urn:microsoft.com/office/officeart/2011/layout/HexagonRadial"/>
    <dgm:cxn modelId="{7FA96846-C089-410A-AEF7-E6CAEC95F409}" srcId="{D371DB18-12DE-429C-A6A4-9E60433D2E2B}" destId="{16A9B379-5FF4-4E5D-BBDD-FF9A70209064}" srcOrd="1" destOrd="0" parTransId="{91F6264C-FC44-4D82-8F62-A61E628F8186}" sibTransId="{B0328494-6DB1-4D4E-886F-E24353B03B1B}"/>
    <dgm:cxn modelId="{409DC74A-A832-4F4B-8733-78EFA613842B}" type="presOf" srcId="{2AC8BB6B-6B4B-479F-8751-A2D6DFBE4AB0}" destId="{928A3154-9011-4117-837F-8966895CDC5C}" srcOrd="0" destOrd="0" presId="urn:microsoft.com/office/officeart/2011/layout/HexagonRadial"/>
    <dgm:cxn modelId="{6665404B-A47B-4B31-A862-D12E7B6CBA7A}" type="presOf" srcId="{559D00DD-218E-45F7-AF29-D9311AC902D7}" destId="{B22C319A-5ADB-4674-9A72-95B0A56A208A}" srcOrd="0" destOrd="0" presId="urn:microsoft.com/office/officeart/2011/layout/HexagonRadial"/>
    <dgm:cxn modelId="{608C6255-4E19-4540-9890-9E3517BECA36}" type="presOf" srcId="{D371DB18-12DE-429C-A6A4-9E60433D2E2B}" destId="{B3D180D7-20AA-4791-AC4D-82202C97C21C}" srcOrd="0" destOrd="0" presId="urn:microsoft.com/office/officeart/2011/layout/HexagonRadial"/>
    <dgm:cxn modelId="{268F7978-9252-4F0F-9BFB-5C4B7C4FC2BF}" srcId="{D371DB18-12DE-429C-A6A4-9E60433D2E2B}" destId="{2AC8BB6B-6B4B-479F-8751-A2D6DFBE4AB0}" srcOrd="0" destOrd="0" parTransId="{B078950A-1526-4568-A6DE-1ED386E185CE}" sibTransId="{48730AC0-F3D7-48D9-AD93-B9BF35556A70}"/>
    <dgm:cxn modelId="{A5C01A7A-9D92-4F58-9921-A65DC1B08F96}" srcId="{BE31CAE0-FE37-4600-B1B0-BED3B436C7D4}" destId="{D371DB18-12DE-429C-A6A4-9E60433D2E2B}" srcOrd="0" destOrd="0" parTransId="{D2A645C7-B6DD-4767-94AB-A78BFCB572AE}" sibTransId="{F2DB748F-ACFA-43D5-93EA-20D0CD0E997F}"/>
    <dgm:cxn modelId="{9E1B9E94-8FC7-49EF-9766-CC66EF85EB41}" type="presOf" srcId="{16A9B379-5FF4-4E5D-BBDD-FF9A70209064}" destId="{4D2E0FE9-43F2-4C6B-9C56-C981B2F8F5D0}" srcOrd="0" destOrd="0" presId="urn:microsoft.com/office/officeart/2011/layout/HexagonRadial"/>
    <dgm:cxn modelId="{07330099-2173-4C80-A169-CAE1252F9ECE}" srcId="{D371DB18-12DE-429C-A6A4-9E60433D2E2B}" destId="{559D00DD-218E-45F7-AF29-D9311AC902D7}" srcOrd="2" destOrd="0" parTransId="{3DF35ADD-B145-4318-90DF-FF9ABD1E2BCE}" sibTransId="{DB00638D-9A1D-4886-A6EA-3282BF65D924}"/>
    <dgm:cxn modelId="{AC91ECD2-1246-4976-ABB3-3C5348C91F84}" type="presOf" srcId="{F9D81A52-2740-409B-B993-02A8F1B884F8}" destId="{008E4192-AD36-49B8-9A7F-B977CD38B69A}" srcOrd="0" destOrd="0" presId="urn:microsoft.com/office/officeart/2011/layout/HexagonRadial"/>
    <dgm:cxn modelId="{0BDC7CE3-D6FB-418A-BDC2-CAA544043DDB}" type="presParOf" srcId="{ADCD40BC-440A-493F-AA27-F9AF875C0361}" destId="{B3D180D7-20AA-4791-AC4D-82202C97C21C}" srcOrd="0" destOrd="0" presId="urn:microsoft.com/office/officeart/2011/layout/HexagonRadial"/>
    <dgm:cxn modelId="{E63A0638-328B-4AD9-B5B9-92238A6A7976}" type="presParOf" srcId="{ADCD40BC-440A-493F-AA27-F9AF875C0361}" destId="{2D6823E6-7ED6-4B42-8FAD-15C3CF354165}" srcOrd="1" destOrd="0" presId="urn:microsoft.com/office/officeart/2011/layout/HexagonRadial"/>
    <dgm:cxn modelId="{B00D61ED-9FD0-49CF-93CD-A4BA3459F216}" type="presParOf" srcId="{2D6823E6-7ED6-4B42-8FAD-15C3CF354165}" destId="{9878B520-C179-4DA0-A08B-2AE34EA08A1D}" srcOrd="0" destOrd="0" presId="urn:microsoft.com/office/officeart/2011/layout/HexagonRadial"/>
    <dgm:cxn modelId="{50799FAF-DFCE-4508-9BE8-1590151B45B1}" type="presParOf" srcId="{ADCD40BC-440A-493F-AA27-F9AF875C0361}" destId="{928A3154-9011-4117-837F-8966895CDC5C}" srcOrd="2" destOrd="0" presId="urn:microsoft.com/office/officeart/2011/layout/HexagonRadial"/>
    <dgm:cxn modelId="{8D52D558-D5A6-4F2A-A4BB-386D6D74D945}" type="presParOf" srcId="{ADCD40BC-440A-493F-AA27-F9AF875C0361}" destId="{AD7BE5AF-9F76-4482-B245-EDE07BB879BC}" srcOrd="3" destOrd="0" presId="urn:microsoft.com/office/officeart/2011/layout/HexagonRadial"/>
    <dgm:cxn modelId="{1FA4F393-113B-46CC-8104-5BF33CFD4CA0}" type="presParOf" srcId="{AD7BE5AF-9F76-4482-B245-EDE07BB879BC}" destId="{922A0DBF-15C3-401A-B4C2-76410EE4FAA3}" srcOrd="0" destOrd="0" presId="urn:microsoft.com/office/officeart/2011/layout/HexagonRadial"/>
    <dgm:cxn modelId="{149DEC25-526B-45BE-88E9-DA62F3CD2B6A}" type="presParOf" srcId="{ADCD40BC-440A-493F-AA27-F9AF875C0361}" destId="{4D2E0FE9-43F2-4C6B-9C56-C981B2F8F5D0}" srcOrd="4" destOrd="0" presId="urn:microsoft.com/office/officeart/2011/layout/HexagonRadial"/>
    <dgm:cxn modelId="{6199E2E8-043E-466D-AFB6-97DA61D300B5}" type="presParOf" srcId="{ADCD40BC-440A-493F-AA27-F9AF875C0361}" destId="{29B7537C-264E-4212-B63A-A0A8589E29FF}" srcOrd="5" destOrd="0" presId="urn:microsoft.com/office/officeart/2011/layout/HexagonRadial"/>
    <dgm:cxn modelId="{57257BD0-59ED-4D01-9631-8D60348516C3}" type="presParOf" srcId="{29B7537C-264E-4212-B63A-A0A8589E29FF}" destId="{FDFE5B17-A08F-4BC6-82EE-AE51ECFE9973}" srcOrd="0" destOrd="0" presId="urn:microsoft.com/office/officeart/2011/layout/HexagonRadial"/>
    <dgm:cxn modelId="{FC983B15-FFA3-411E-861F-02619862EA73}" type="presParOf" srcId="{ADCD40BC-440A-493F-AA27-F9AF875C0361}" destId="{B22C319A-5ADB-4674-9A72-95B0A56A208A}" srcOrd="6" destOrd="0" presId="urn:microsoft.com/office/officeart/2011/layout/HexagonRadial"/>
    <dgm:cxn modelId="{0957E4A2-B3B7-4B62-8534-952659F76349}" type="presParOf" srcId="{ADCD40BC-440A-493F-AA27-F9AF875C0361}" destId="{A979F97C-24B4-4189-84F9-10E045E3629C}" srcOrd="7" destOrd="0" presId="urn:microsoft.com/office/officeart/2011/layout/HexagonRadial"/>
    <dgm:cxn modelId="{9FC9586B-51F8-4E9C-9B43-E34664D9A46C}" type="presParOf" srcId="{A979F97C-24B4-4189-84F9-10E045E3629C}" destId="{6609B4A9-BD4A-4704-89A9-AE730200295C}" srcOrd="0" destOrd="0" presId="urn:microsoft.com/office/officeart/2011/layout/HexagonRadial"/>
    <dgm:cxn modelId="{1DBEBD32-4631-4B0E-9463-AA268DA51333}" type="presParOf" srcId="{ADCD40BC-440A-493F-AA27-F9AF875C0361}" destId="{008E4192-AD36-49B8-9A7F-B977CD38B69A}" srcOrd="8" destOrd="0" presId="urn:microsoft.com/office/officeart/2011/layout/HexagonRadial"/>
    <dgm:cxn modelId="{B65D8450-BAC3-43A4-A7C4-B541685AF31B}" type="presParOf" srcId="{ADCD40BC-440A-493F-AA27-F9AF875C0361}" destId="{59353D2A-D431-42D7-9217-1A1A92505595}" srcOrd="9" destOrd="0" presId="urn:microsoft.com/office/officeart/2011/layout/HexagonRadial"/>
    <dgm:cxn modelId="{7367B84E-96A5-4CBD-8736-D49254E30B14}" type="presParOf" srcId="{59353D2A-D431-42D7-9217-1A1A92505595}" destId="{6EFE371C-B1B0-4339-8BFD-4C497F568DDD}" srcOrd="0" destOrd="0" presId="urn:microsoft.com/office/officeart/2011/layout/HexagonRadial"/>
    <dgm:cxn modelId="{74FC0AA0-4A0F-412D-9D65-488735A940B9}" type="presParOf" srcId="{ADCD40BC-440A-493F-AA27-F9AF875C0361}" destId="{B077EFB8-DBAF-47DF-B7C6-617C5B803900}" srcOrd="10" destOrd="0" presId="urn:microsoft.com/office/officeart/2011/layout/HexagonRadial"/>
    <dgm:cxn modelId="{86D53C6F-0E01-4566-949C-A4A7285BD070}" type="presParOf" srcId="{ADCD40BC-440A-493F-AA27-F9AF875C0361}" destId="{E8DA6F4D-1D9E-431D-96D9-A5C9E29B678E}" srcOrd="11" destOrd="0" presId="urn:microsoft.com/office/officeart/2011/layout/HexagonRadial"/>
    <dgm:cxn modelId="{2BCF1121-2E36-4D6B-8906-2CA19EB6CEDA}" type="presParOf" srcId="{E8DA6F4D-1D9E-431D-96D9-A5C9E29B678E}" destId="{E2299344-6566-4EB1-AE4E-3172612EA178}" srcOrd="0" destOrd="0" presId="urn:microsoft.com/office/officeart/2011/layout/HexagonRadial"/>
    <dgm:cxn modelId="{E38275DF-10D0-4783-9CD8-1F5C06CDE7E4}" type="presParOf" srcId="{ADCD40BC-440A-493F-AA27-F9AF875C0361}" destId="{B4808BEC-92B3-4BCA-987F-630AFE57C7A9}" srcOrd="12" destOrd="0" presId="urn:microsoft.com/office/officeart/2011/layout/HexagonRadial"/>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8A0E7DE-E3F6-4F37-B545-FE15C341E3EC}" type="doc">
      <dgm:prSet loTypeId="urn:microsoft.com/office/officeart/2005/8/layout/cycle5" loCatId="cycle" qsTypeId="urn:microsoft.com/office/officeart/2005/8/quickstyle/simple1" qsCatId="simple" csTypeId="urn:microsoft.com/office/officeart/2005/8/colors/colorful4" csCatId="colorful" phldr="1"/>
      <dgm:spPr/>
      <dgm:t>
        <a:bodyPr/>
        <a:lstStyle/>
        <a:p>
          <a:endParaRPr lang="en-GB"/>
        </a:p>
      </dgm:t>
    </dgm:pt>
    <dgm:pt modelId="{19911262-8BCA-4897-8E06-69A78E06ADE7}">
      <dgm:prSet phldrT="[Text]"/>
      <dgm:spPr/>
      <dgm:t>
        <a:bodyPr/>
        <a:lstStyle/>
        <a:p>
          <a:r>
            <a:rPr lang="en-GB"/>
            <a:t>DISCRIPTION:</a:t>
          </a:r>
        </a:p>
        <a:p>
          <a:r>
            <a:rPr lang="en-GB"/>
            <a:t>Feeling &amp; Thinkings</a:t>
          </a:r>
        </a:p>
      </dgm:t>
    </dgm:pt>
    <dgm:pt modelId="{5BC8D8AD-19EF-40D8-930A-98AB14E0BA0E}" type="parTrans" cxnId="{87435347-6E6A-4114-9130-661C1E58268B}">
      <dgm:prSet/>
      <dgm:spPr/>
      <dgm:t>
        <a:bodyPr/>
        <a:lstStyle/>
        <a:p>
          <a:endParaRPr lang="en-GB"/>
        </a:p>
      </dgm:t>
    </dgm:pt>
    <dgm:pt modelId="{8231E775-3AD5-471C-A387-3FF8D9764165}" type="sibTrans" cxnId="{87435347-6E6A-4114-9130-661C1E58268B}">
      <dgm:prSet/>
      <dgm:spPr/>
      <dgm:t>
        <a:bodyPr/>
        <a:lstStyle/>
        <a:p>
          <a:endParaRPr lang="en-GB"/>
        </a:p>
      </dgm:t>
    </dgm:pt>
    <dgm:pt modelId="{A0508081-227C-45BA-95D7-7602C4DA4C07}">
      <dgm:prSet phldrT="[Text]"/>
      <dgm:spPr/>
      <dgm:t>
        <a:bodyPr/>
        <a:lstStyle/>
        <a:p>
          <a:r>
            <a:rPr lang="en-GB"/>
            <a:t>EVALUATION:</a:t>
          </a:r>
        </a:p>
        <a:p>
          <a:r>
            <a:rPr lang="en-GB"/>
            <a:t>What was Good &amp; Bad</a:t>
          </a:r>
        </a:p>
      </dgm:t>
    </dgm:pt>
    <dgm:pt modelId="{216D1619-EC20-4A15-9B31-B9C5682BAD67}" type="parTrans" cxnId="{4044444C-A75F-481E-A818-94652D6AAD3C}">
      <dgm:prSet/>
      <dgm:spPr/>
      <dgm:t>
        <a:bodyPr/>
        <a:lstStyle/>
        <a:p>
          <a:endParaRPr lang="en-GB"/>
        </a:p>
      </dgm:t>
    </dgm:pt>
    <dgm:pt modelId="{EE4E77E6-81C2-4CA4-88CA-D071BF00B030}" type="sibTrans" cxnId="{4044444C-A75F-481E-A818-94652D6AAD3C}">
      <dgm:prSet/>
      <dgm:spPr/>
      <dgm:t>
        <a:bodyPr/>
        <a:lstStyle/>
        <a:p>
          <a:endParaRPr lang="en-GB"/>
        </a:p>
      </dgm:t>
    </dgm:pt>
    <dgm:pt modelId="{37083A23-BEB5-4484-BE2E-C17AD76D87D6}">
      <dgm:prSet phldrT="[Text]"/>
      <dgm:spPr/>
      <dgm:t>
        <a:bodyPr/>
        <a:lstStyle/>
        <a:p>
          <a:r>
            <a:rPr lang="en-GB"/>
            <a:t>ANALYSIS:</a:t>
          </a:r>
        </a:p>
        <a:p>
          <a:r>
            <a:rPr lang="en-GB"/>
            <a:t>Making Sense</a:t>
          </a:r>
        </a:p>
      </dgm:t>
    </dgm:pt>
    <dgm:pt modelId="{1D6E624F-B591-4F04-8343-A19B195F32C2}" type="parTrans" cxnId="{595F1D08-CB15-4344-8757-E91F72A677EA}">
      <dgm:prSet/>
      <dgm:spPr/>
      <dgm:t>
        <a:bodyPr/>
        <a:lstStyle/>
        <a:p>
          <a:endParaRPr lang="en-GB"/>
        </a:p>
      </dgm:t>
    </dgm:pt>
    <dgm:pt modelId="{2AA2A8D0-8975-46F5-8A90-042F943DADCD}" type="sibTrans" cxnId="{595F1D08-CB15-4344-8757-E91F72A677EA}">
      <dgm:prSet/>
      <dgm:spPr/>
      <dgm:t>
        <a:bodyPr/>
        <a:lstStyle/>
        <a:p>
          <a:endParaRPr lang="en-GB"/>
        </a:p>
      </dgm:t>
    </dgm:pt>
    <dgm:pt modelId="{5AD054AD-447D-49D6-89B0-7A2EE4F1BDE4}">
      <dgm:prSet phldrT="[Text]"/>
      <dgm:spPr/>
      <dgm:t>
        <a:bodyPr/>
        <a:lstStyle/>
        <a:p>
          <a:r>
            <a:rPr lang="en-GB"/>
            <a:t>CONCLUSION:</a:t>
          </a:r>
        </a:p>
        <a:p>
          <a:r>
            <a:rPr lang="en-GB"/>
            <a:t>What else could you have done</a:t>
          </a:r>
        </a:p>
      </dgm:t>
    </dgm:pt>
    <dgm:pt modelId="{86726280-3937-4F68-A55D-F763CBE1C772}" type="parTrans" cxnId="{081698BF-29F4-4633-BD25-ADC3650FA6F0}">
      <dgm:prSet/>
      <dgm:spPr/>
      <dgm:t>
        <a:bodyPr/>
        <a:lstStyle/>
        <a:p>
          <a:endParaRPr lang="en-GB"/>
        </a:p>
      </dgm:t>
    </dgm:pt>
    <dgm:pt modelId="{7832E57B-E257-4284-ADFB-E66D59941EB6}" type="sibTrans" cxnId="{081698BF-29F4-4633-BD25-ADC3650FA6F0}">
      <dgm:prSet/>
      <dgm:spPr/>
      <dgm:t>
        <a:bodyPr/>
        <a:lstStyle/>
        <a:p>
          <a:endParaRPr lang="en-GB"/>
        </a:p>
      </dgm:t>
    </dgm:pt>
    <dgm:pt modelId="{AA290EBE-14CD-4D01-A142-B461EA95D7E3}">
      <dgm:prSet phldrT="[Text]"/>
      <dgm:spPr/>
      <dgm:t>
        <a:bodyPr/>
        <a:lstStyle/>
        <a:p>
          <a:r>
            <a:rPr lang="en-GB"/>
            <a:t>ACTION PLAN:</a:t>
          </a:r>
        </a:p>
        <a:p>
          <a:r>
            <a:rPr lang="en-GB"/>
            <a:t>What would you do if it happened again</a:t>
          </a:r>
        </a:p>
      </dgm:t>
    </dgm:pt>
    <dgm:pt modelId="{5DA8EE7A-7129-49AE-AFF0-A380B90244BF}" type="parTrans" cxnId="{516276CC-0B2B-4AFA-A65F-CDD373E44B69}">
      <dgm:prSet/>
      <dgm:spPr/>
      <dgm:t>
        <a:bodyPr/>
        <a:lstStyle/>
        <a:p>
          <a:endParaRPr lang="en-GB"/>
        </a:p>
      </dgm:t>
    </dgm:pt>
    <dgm:pt modelId="{FEB128B2-2D14-41D4-80DE-D700DD25059A}" type="sibTrans" cxnId="{516276CC-0B2B-4AFA-A65F-CDD373E44B69}">
      <dgm:prSet/>
      <dgm:spPr/>
      <dgm:t>
        <a:bodyPr/>
        <a:lstStyle/>
        <a:p>
          <a:endParaRPr lang="en-GB"/>
        </a:p>
      </dgm:t>
    </dgm:pt>
    <dgm:pt modelId="{17EAB134-53AE-4750-B2E1-2F0AB638A8EA}" type="pres">
      <dgm:prSet presAssocID="{F8A0E7DE-E3F6-4F37-B545-FE15C341E3EC}" presName="cycle" presStyleCnt="0">
        <dgm:presLayoutVars>
          <dgm:dir/>
          <dgm:resizeHandles val="exact"/>
        </dgm:presLayoutVars>
      </dgm:prSet>
      <dgm:spPr/>
    </dgm:pt>
    <dgm:pt modelId="{BA549C4C-07D0-41AC-B288-E1F94897E16A}" type="pres">
      <dgm:prSet presAssocID="{19911262-8BCA-4897-8E06-69A78E06ADE7}" presName="node" presStyleLbl="node1" presStyleIdx="0" presStyleCnt="5">
        <dgm:presLayoutVars>
          <dgm:bulletEnabled val="1"/>
        </dgm:presLayoutVars>
      </dgm:prSet>
      <dgm:spPr/>
    </dgm:pt>
    <dgm:pt modelId="{5174F3B1-DBC7-4F80-AD26-C55B3951D2DC}" type="pres">
      <dgm:prSet presAssocID="{19911262-8BCA-4897-8E06-69A78E06ADE7}" presName="spNode" presStyleCnt="0"/>
      <dgm:spPr/>
    </dgm:pt>
    <dgm:pt modelId="{5F943B42-013E-41ED-861D-863F202D2B81}" type="pres">
      <dgm:prSet presAssocID="{8231E775-3AD5-471C-A387-3FF8D9764165}" presName="sibTrans" presStyleLbl="sibTrans1D1" presStyleIdx="0" presStyleCnt="5"/>
      <dgm:spPr/>
    </dgm:pt>
    <dgm:pt modelId="{84696431-C3EC-4C28-998A-D8614C8DE338}" type="pres">
      <dgm:prSet presAssocID="{A0508081-227C-45BA-95D7-7602C4DA4C07}" presName="node" presStyleLbl="node1" presStyleIdx="1" presStyleCnt="5">
        <dgm:presLayoutVars>
          <dgm:bulletEnabled val="1"/>
        </dgm:presLayoutVars>
      </dgm:prSet>
      <dgm:spPr/>
    </dgm:pt>
    <dgm:pt modelId="{E67B33DF-8025-4D77-8ACD-12D7A7A31B8D}" type="pres">
      <dgm:prSet presAssocID="{A0508081-227C-45BA-95D7-7602C4DA4C07}" presName="spNode" presStyleCnt="0"/>
      <dgm:spPr/>
    </dgm:pt>
    <dgm:pt modelId="{5401594B-E364-4243-BE3F-B982A04AB887}" type="pres">
      <dgm:prSet presAssocID="{EE4E77E6-81C2-4CA4-88CA-D071BF00B030}" presName="sibTrans" presStyleLbl="sibTrans1D1" presStyleIdx="1" presStyleCnt="5"/>
      <dgm:spPr/>
    </dgm:pt>
    <dgm:pt modelId="{EF7D04CA-EA11-46E5-9EAE-76EDF1984049}" type="pres">
      <dgm:prSet presAssocID="{37083A23-BEB5-4484-BE2E-C17AD76D87D6}" presName="node" presStyleLbl="node1" presStyleIdx="2" presStyleCnt="5">
        <dgm:presLayoutVars>
          <dgm:bulletEnabled val="1"/>
        </dgm:presLayoutVars>
      </dgm:prSet>
      <dgm:spPr/>
    </dgm:pt>
    <dgm:pt modelId="{CBF342D2-79FC-4134-80C2-4115DF65E205}" type="pres">
      <dgm:prSet presAssocID="{37083A23-BEB5-4484-BE2E-C17AD76D87D6}" presName="spNode" presStyleCnt="0"/>
      <dgm:spPr/>
    </dgm:pt>
    <dgm:pt modelId="{92C64A1D-42BB-4402-B146-2F63A1F44354}" type="pres">
      <dgm:prSet presAssocID="{2AA2A8D0-8975-46F5-8A90-042F943DADCD}" presName="sibTrans" presStyleLbl="sibTrans1D1" presStyleIdx="2" presStyleCnt="5"/>
      <dgm:spPr/>
    </dgm:pt>
    <dgm:pt modelId="{0DDAAF10-954C-431D-8C9C-1F1956225B4C}" type="pres">
      <dgm:prSet presAssocID="{5AD054AD-447D-49D6-89B0-7A2EE4F1BDE4}" presName="node" presStyleLbl="node1" presStyleIdx="3" presStyleCnt="5">
        <dgm:presLayoutVars>
          <dgm:bulletEnabled val="1"/>
        </dgm:presLayoutVars>
      </dgm:prSet>
      <dgm:spPr/>
    </dgm:pt>
    <dgm:pt modelId="{F4FD8214-9797-4E6C-86EA-03566684096A}" type="pres">
      <dgm:prSet presAssocID="{5AD054AD-447D-49D6-89B0-7A2EE4F1BDE4}" presName="spNode" presStyleCnt="0"/>
      <dgm:spPr/>
    </dgm:pt>
    <dgm:pt modelId="{95D92D5B-D904-4CEE-BAA8-243560DAF239}" type="pres">
      <dgm:prSet presAssocID="{7832E57B-E257-4284-ADFB-E66D59941EB6}" presName="sibTrans" presStyleLbl="sibTrans1D1" presStyleIdx="3" presStyleCnt="5"/>
      <dgm:spPr/>
    </dgm:pt>
    <dgm:pt modelId="{2E904DED-E8A3-4537-96F5-01829327473E}" type="pres">
      <dgm:prSet presAssocID="{AA290EBE-14CD-4D01-A142-B461EA95D7E3}" presName="node" presStyleLbl="node1" presStyleIdx="4" presStyleCnt="5">
        <dgm:presLayoutVars>
          <dgm:bulletEnabled val="1"/>
        </dgm:presLayoutVars>
      </dgm:prSet>
      <dgm:spPr/>
    </dgm:pt>
    <dgm:pt modelId="{86628DDE-69F6-4EF8-A6EA-269E76D9CBB4}" type="pres">
      <dgm:prSet presAssocID="{AA290EBE-14CD-4D01-A142-B461EA95D7E3}" presName="spNode" presStyleCnt="0"/>
      <dgm:spPr/>
    </dgm:pt>
    <dgm:pt modelId="{00D5551E-04CA-4E4A-B69D-5E147514FF71}" type="pres">
      <dgm:prSet presAssocID="{FEB128B2-2D14-41D4-80DE-D700DD25059A}" presName="sibTrans" presStyleLbl="sibTrans1D1" presStyleIdx="4" presStyleCnt="5"/>
      <dgm:spPr/>
    </dgm:pt>
  </dgm:ptLst>
  <dgm:cxnLst>
    <dgm:cxn modelId="{4FA5AE03-D4A9-4F7B-8EA2-270F8CFC71B7}" type="presOf" srcId="{7832E57B-E257-4284-ADFB-E66D59941EB6}" destId="{95D92D5B-D904-4CEE-BAA8-243560DAF239}" srcOrd="0" destOrd="0" presId="urn:microsoft.com/office/officeart/2005/8/layout/cycle5"/>
    <dgm:cxn modelId="{595F1D08-CB15-4344-8757-E91F72A677EA}" srcId="{F8A0E7DE-E3F6-4F37-B545-FE15C341E3EC}" destId="{37083A23-BEB5-4484-BE2E-C17AD76D87D6}" srcOrd="2" destOrd="0" parTransId="{1D6E624F-B591-4F04-8343-A19B195F32C2}" sibTransId="{2AA2A8D0-8975-46F5-8A90-042F943DADCD}"/>
    <dgm:cxn modelId="{A695FC1E-4CCD-4287-9252-4E09CF3FC6FC}" type="presOf" srcId="{19911262-8BCA-4897-8E06-69A78E06ADE7}" destId="{BA549C4C-07D0-41AC-B288-E1F94897E16A}" srcOrd="0" destOrd="0" presId="urn:microsoft.com/office/officeart/2005/8/layout/cycle5"/>
    <dgm:cxn modelId="{910F412A-715F-44A0-A92C-FA478FCB64B6}" type="presOf" srcId="{8231E775-3AD5-471C-A387-3FF8D9764165}" destId="{5F943B42-013E-41ED-861D-863F202D2B81}" srcOrd="0" destOrd="0" presId="urn:microsoft.com/office/officeart/2005/8/layout/cycle5"/>
    <dgm:cxn modelId="{87435347-6E6A-4114-9130-661C1E58268B}" srcId="{F8A0E7DE-E3F6-4F37-B545-FE15C341E3EC}" destId="{19911262-8BCA-4897-8E06-69A78E06ADE7}" srcOrd="0" destOrd="0" parTransId="{5BC8D8AD-19EF-40D8-930A-98AB14E0BA0E}" sibTransId="{8231E775-3AD5-471C-A387-3FF8D9764165}"/>
    <dgm:cxn modelId="{B861BD6B-C74B-4FE2-B4C9-891311B5A013}" type="presOf" srcId="{5AD054AD-447D-49D6-89B0-7A2EE4F1BDE4}" destId="{0DDAAF10-954C-431D-8C9C-1F1956225B4C}" srcOrd="0" destOrd="0" presId="urn:microsoft.com/office/officeart/2005/8/layout/cycle5"/>
    <dgm:cxn modelId="{4044444C-A75F-481E-A818-94652D6AAD3C}" srcId="{F8A0E7DE-E3F6-4F37-B545-FE15C341E3EC}" destId="{A0508081-227C-45BA-95D7-7602C4DA4C07}" srcOrd="1" destOrd="0" parTransId="{216D1619-EC20-4A15-9B31-B9C5682BAD67}" sibTransId="{EE4E77E6-81C2-4CA4-88CA-D071BF00B030}"/>
    <dgm:cxn modelId="{F63D617F-6D9E-4A43-926A-E241E21F8CF9}" type="presOf" srcId="{A0508081-227C-45BA-95D7-7602C4DA4C07}" destId="{84696431-C3EC-4C28-998A-D8614C8DE338}" srcOrd="0" destOrd="0" presId="urn:microsoft.com/office/officeart/2005/8/layout/cycle5"/>
    <dgm:cxn modelId="{23865382-31EC-467D-BD35-BB0D11A6F099}" type="presOf" srcId="{37083A23-BEB5-4484-BE2E-C17AD76D87D6}" destId="{EF7D04CA-EA11-46E5-9EAE-76EDF1984049}" srcOrd="0" destOrd="0" presId="urn:microsoft.com/office/officeart/2005/8/layout/cycle5"/>
    <dgm:cxn modelId="{CE326DB3-98CC-4DB8-A272-31F18DA62449}" type="presOf" srcId="{EE4E77E6-81C2-4CA4-88CA-D071BF00B030}" destId="{5401594B-E364-4243-BE3F-B982A04AB887}" srcOrd="0" destOrd="0" presId="urn:microsoft.com/office/officeart/2005/8/layout/cycle5"/>
    <dgm:cxn modelId="{E42E3BB5-A249-433F-9360-E926A6308F39}" type="presOf" srcId="{2AA2A8D0-8975-46F5-8A90-042F943DADCD}" destId="{92C64A1D-42BB-4402-B146-2F63A1F44354}" srcOrd="0" destOrd="0" presId="urn:microsoft.com/office/officeart/2005/8/layout/cycle5"/>
    <dgm:cxn modelId="{081698BF-29F4-4633-BD25-ADC3650FA6F0}" srcId="{F8A0E7DE-E3F6-4F37-B545-FE15C341E3EC}" destId="{5AD054AD-447D-49D6-89B0-7A2EE4F1BDE4}" srcOrd="3" destOrd="0" parTransId="{86726280-3937-4F68-A55D-F763CBE1C772}" sibTransId="{7832E57B-E257-4284-ADFB-E66D59941EB6}"/>
    <dgm:cxn modelId="{516276CC-0B2B-4AFA-A65F-CDD373E44B69}" srcId="{F8A0E7DE-E3F6-4F37-B545-FE15C341E3EC}" destId="{AA290EBE-14CD-4D01-A142-B461EA95D7E3}" srcOrd="4" destOrd="0" parTransId="{5DA8EE7A-7129-49AE-AFF0-A380B90244BF}" sibTransId="{FEB128B2-2D14-41D4-80DE-D700DD25059A}"/>
    <dgm:cxn modelId="{10B5E2D9-05A2-4D6D-B833-4A1C1F19C385}" type="presOf" srcId="{FEB128B2-2D14-41D4-80DE-D700DD25059A}" destId="{00D5551E-04CA-4E4A-B69D-5E147514FF71}" srcOrd="0" destOrd="0" presId="urn:microsoft.com/office/officeart/2005/8/layout/cycle5"/>
    <dgm:cxn modelId="{A35DE3F1-81CB-4B7A-9295-022AB77A5D7C}" type="presOf" srcId="{AA290EBE-14CD-4D01-A142-B461EA95D7E3}" destId="{2E904DED-E8A3-4537-96F5-01829327473E}" srcOrd="0" destOrd="0" presId="urn:microsoft.com/office/officeart/2005/8/layout/cycle5"/>
    <dgm:cxn modelId="{0AB736F8-A224-4009-A2F0-D43C6CCCBBC6}" type="presOf" srcId="{F8A0E7DE-E3F6-4F37-B545-FE15C341E3EC}" destId="{17EAB134-53AE-4750-B2E1-2F0AB638A8EA}" srcOrd="0" destOrd="0" presId="urn:microsoft.com/office/officeart/2005/8/layout/cycle5"/>
    <dgm:cxn modelId="{ED7F9866-3A87-45B0-BC14-E5698561177B}" type="presParOf" srcId="{17EAB134-53AE-4750-B2E1-2F0AB638A8EA}" destId="{BA549C4C-07D0-41AC-B288-E1F94897E16A}" srcOrd="0" destOrd="0" presId="urn:microsoft.com/office/officeart/2005/8/layout/cycle5"/>
    <dgm:cxn modelId="{B9345439-1D07-488D-B1E1-3E59BB3F2227}" type="presParOf" srcId="{17EAB134-53AE-4750-B2E1-2F0AB638A8EA}" destId="{5174F3B1-DBC7-4F80-AD26-C55B3951D2DC}" srcOrd="1" destOrd="0" presId="urn:microsoft.com/office/officeart/2005/8/layout/cycle5"/>
    <dgm:cxn modelId="{2A75693F-C4B8-4C3A-B955-7611ED944AAA}" type="presParOf" srcId="{17EAB134-53AE-4750-B2E1-2F0AB638A8EA}" destId="{5F943B42-013E-41ED-861D-863F202D2B81}" srcOrd="2" destOrd="0" presId="urn:microsoft.com/office/officeart/2005/8/layout/cycle5"/>
    <dgm:cxn modelId="{C58B8EFA-E326-40F7-AF72-8C0374E13325}" type="presParOf" srcId="{17EAB134-53AE-4750-B2E1-2F0AB638A8EA}" destId="{84696431-C3EC-4C28-998A-D8614C8DE338}" srcOrd="3" destOrd="0" presId="urn:microsoft.com/office/officeart/2005/8/layout/cycle5"/>
    <dgm:cxn modelId="{9F10E5B8-977A-477B-8A30-237CC78AA0DC}" type="presParOf" srcId="{17EAB134-53AE-4750-B2E1-2F0AB638A8EA}" destId="{E67B33DF-8025-4D77-8ACD-12D7A7A31B8D}" srcOrd="4" destOrd="0" presId="urn:microsoft.com/office/officeart/2005/8/layout/cycle5"/>
    <dgm:cxn modelId="{E8EC4CA7-155B-4393-9DAB-6C0F7B3BCDA3}" type="presParOf" srcId="{17EAB134-53AE-4750-B2E1-2F0AB638A8EA}" destId="{5401594B-E364-4243-BE3F-B982A04AB887}" srcOrd="5" destOrd="0" presId="urn:microsoft.com/office/officeart/2005/8/layout/cycle5"/>
    <dgm:cxn modelId="{5D4945DF-5F13-48B0-8F7F-FC546C74CCA8}" type="presParOf" srcId="{17EAB134-53AE-4750-B2E1-2F0AB638A8EA}" destId="{EF7D04CA-EA11-46E5-9EAE-76EDF1984049}" srcOrd="6" destOrd="0" presId="urn:microsoft.com/office/officeart/2005/8/layout/cycle5"/>
    <dgm:cxn modelId="{B8813692-81A3-4E5A-B692-CBFDF4094560}" type="presParOf" srcId="{17EAB134-53AE-4750-B2E1-2F0AB638A8EA}" destId="{CBF342D2-79FC-4134-80C2-4115DF65E205}" srcOrd="7" destOrd="0" presId="urn:microsoft.com/office/officeart/2005/8/layout/cycle5"/>
    <dgm:cxn modelId="{AA3AD5FB-D448-4554-986C-0453EDAC471C}" type="presParOf" srcId="{17EAB134-53AE-4750-B2E1-2F0AB638A8EA}" destId="{92C64A1D-42BB-4402-B146-2F63A1F44354}" srcOrd="8" destOrd="0" presId="urn:microsoft.com/office/officeart/2005/8/layout/cycle5"/>
    <dgm:cxn modelId="{2B3FAA3C-E9FF-4C47-8C46-70A5AC729921}" type="presParOf" srcId="{17EAB134-53AE-4750-B2E1-2F0AB638A8EA}" destId="{0DDAAF10-954C-431D-8C9C-1F1956225B4C}" srcOrd="9" destOrd="0" presId="urn:microsoft.com/office/officeart/2005/8/layout/cycle5"/>
    <dgm:cxn modelId="{2343A4A5-AD8A-4430-B04C-FAD1F7F1EF6C}" type="presParOf" srcId="{17EAB134-53AE-4750-B2E1-2F0AB638A8EA}" destId="{F4FD8214-9797-4E6C-86EA-03566684096A}" srcOrd="10" destOrd="0" presId="urn:microsoft.com/office/officeart/2005/8/layout/cycle5"/>
    <dgm:cxn modelId="{955AF37C-0265-460C-A070-436D9DFF9D93}" type="presParOf" srcId="{17EAB134-53AE-4750-B2E1-2F0AB638A8EA}" destId="{95D92D5B-D904-4CEE-BAA8-243560DAF239}" srcOrd="11" destOrd="0" presId="urn:microsoft.com/office/officeart/2005/8/layout/cycle5"/>
    <dgm:cxn modelId="{FD9EB1BD-A8B3-449A-9169-CA601B596A5F}" type="presParOf" srcId="{17EAB134-53AE-4750-B2E1-2F0AB638A8EA}" destId="{2E904DED-E8A3-4537-96F5-01829327473E}" srcOrd="12" destOrd="0" presId="urn:microsoft.com/office/officeart/2005/8/layout/cycle5"/>
    <dgm:cxn modelId="{C16441D5-4B50-4E0C-9BDE-5CECF56DC55F}" type="presParOf" srcId="{17EAB134-53AE-4750-B2E1-2F0AB638A8EA}" destId="{86628DDE-69F6-4EF8-A6EA-269E76D9CBB4}" srcOrd="13" destOrd="0" presId="urn:microsoft.com/office/officeart/2005/8/layout/cycle5"/>
    <dgm:cxn modelId="{ABEA0E46-5E7A-4629-9B0A-EBE5FAD9C937}" type="presParOf" srcId="{17EAB134-53AE-4750-B2E1-2F0AB638A8EA}" destId="{00D5551E-04CA-4E4A-B69D-5E147514FF71}" srcOrd="14" destOrd="0" presId="urn:microsoft.com/office/officeart/2005/8/layout/cycle5"/>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1F8AC03C-7296-42EB-AD1B-1F8442B07F28}" type="doc">
      <dgm:prSet loTypeId="urn:microsoft.com/office/officeart/2005/8/layout/radial5" loCatId="cycle" qsTypeId="urn:microsoft.com/office/officeart/2005/8/quickstyle/simple1" qsCatId="simple" csTypeId="urn:microsoft.com/office/officeart/2005/8/colors/colorful4" csCatId="colorful" phldr="1"/>
      <dgm:spPr/>
      <dgm:t>
        <a:bodyPr/>
        <a:lstStyle/>
        <a:p>
          <a:endParaRPr lang="en-GB"/>
        </a:p>
      </dgm:t>
    </dgm:pt>
    <dgm:pt modelId="{F5A5B632-F4AC-4391-8AEF-B8460F3C9867}">
      <dgm:prSet phldrT="[Text]"/>
      <dgm:spPr/>
      <dgm:t>
        <a:bodyPr/>
        <a:lstStyle/>
        <a:p>
          <a:r>
            <a:rPr lang="en-GB"/>
            <a:t>KOLB THEORY:</a:t>
          </a:r>
        </a:p>
        <a:p>
          <a:r>
            <a:rPr lang="en-GB"/>
            <a:t>Learning Cycle</a:t>
          </a:r>
        </a:p>
      </dgm:t>
    </dgm:pt>
    <dgm:pt modelId="{14E95C4B-7EA6-45F5-9CDD-BA75A79AADE8}" type="parTrans" cxnId="{340C70BF-2DC7-4CE0-880B-EF2E107DC3B9}">
      <dgm:prSet/>
      <dgm:spPr/>
      <dgm:t>
        <a:bodyPr/>
        <a:lstStyle/>
        <a:p>
          <a:endParaRPr lang="en-GB"/>
        </a:p>
      </dgm:t>
    </dgm:pt>
    <dgm:pt modelId="{42597534-7C6E-4B63-B829-E75B8942E13F}" type="sibTrans" cxnId="{340C70BF-2DC7-4CE0-880B-EF2E107DC3B9}">
      <dgm:prSet/>
      <dgm:spPr/>
      <dgm:t>
        <a:bodyPr/>
        <a:lstStyle/>
        <a:p>
          <a:endParaRPr lang="en-GB"/>
        </a:p>
      </dgm:t>
    </dgm:pt>
    <dgm:pt modelId="{5CEB0ABE-3D6E-40DC-B5E4-A6E11465EEF1}">
      <dgm:prSet phldrT="[Text]"/>
      <dgm:spPr/>
      <dgm:t>
        <a:bodyPr/>
        <a:lstStyle/>
        <a:p>
          <a:r>
            <a:rPr lang="en-GB"/>
            <a:t>CONCRETE EXPERIANCE:</a:t>
          </a:r>
        </a:p>
        <a:p>
          <a:r>
            <a:rPr lang="en-GB"/>
            <a:t>Doing / Having an experiance</a:t>
          </a:r>
        </a:p>
      </dgm:t>
    </dgm:pt>
    <dgm:pt modelId="{7E190D23-7371-44D2-AEB2-5B0B555FF104}" type="parTrans" cxnId="{5741D7C8-FE3C-42FC-BF80-A851FD480733}">
      <dgm:prSet/>
      <dgm:spPr/>
      <dgm:t>
        <a:bodyPr/>
        <a:lstStyle/>
        <a:p>
          <a:endParaRPr lang="en-GB"/>
        </a:p>
      </dgm:t>
    </dgm:pt>
    <dgm:pt modelId="{4315907F-C9F4-4678-9E38-1729CBB1A737}" type="sibTrans" cxnId="{5741D7C8-FE3C-42FC-BF80-A851FD480733}">
      <dgm:prSet/>
      <dgm:spPr/>
      <dgm:t>
        <a:bodyPr/>
        <a:lstStyle/>
        <a:p>
          <a:endParaRPr lang="en-GB"/>
        </a:p>
      </dgm:t>
    </dgm:pt>
    <dgm:pt modelId="{285001CC-8447-488F-A2C6-29C6B69FB740}">
      <dgm:prSet phldrT="[Text]"/>
      <dgm:spPr/>
      <dgm:t>
        <a:bodyPr/>
        <a:lstStyle/>
        <a:p>
          <a:r>
            <a:rPr lang="en-GB"/>
            <a:t>REFLECTIVE OBSERVATION:</a:t>
          </a:r>
        </a:p>
        <a:p>
          <a:r>
            <a:rPr lang="en-GB"/>
            <a:t>Reviewing the experiance</a:t>
          </a:r>
        </a:p>
      </dgm:t>
    </dgm:pt>
    <dgm:pt modelId="{53A6698F-68F9-4F46-A007-4DAEA8779C39}" type="parTrans" cxnId="{25F3B423-38B8-48B8-8026-B31BE635CA5A}">
      <dgm:prSet/>
      <dgm:spPr/>
      <dgm:t>
        <a:bodyPr/>
        <a:lstStyle/>
        <a:p>
          <a:endParaRPr lang="en-GB"/>
        </a:p>
      </dgm:t>
    </dgm:pt>
    <dgm:pt modelId="{4C6E5ECE-9B22-45F2-A2C8-42F18FDBA156}" type="sibTrans" cxnId="{25F3B423-38B8-48B8-8026-B31BE635CA5A}">
      <dgm:prSet/>
      <dgm:spPr/>
      <dgm:t>
        <a:bodyPr/>
        <a:lstStyle/>
        <a:p>
          <a:endParaRPr lang="en-GB"/>
        </a:p>
      </dgm:t>
    </dgm:pt>
    <dgm:pt modelId="{39E3F9BB-A2B9-475F-803C-7BBBAE9ADDA1}">
      <dgm:prSet phldrT="[Text]"/>
      <dgm:spPr/>
      <dgm:t>
        <a:bodyPr/>
        <a:lstStyle/>
        <a:p>
          <a:r>
            <a:rPr lang="en-GB"/>
            <a:t>CONCLUDING:</a:t>
          </a:r>
        </a:p>
        <a:p>
          <a:r>
            <a:rPr lang="en-GB"/>
            <a:t>Learing fron the experiance</a:t>
          </a:r>
        </a:p>
      </dgm:t>
    </dgm:pt>
    <dgm:pt modelId="{6008D174-9E58-416C-B5E7-92653C5605B2}" type="parTrans" cxnId="{E001D7AD-6D82-4F51-A2CE-7C0D66495E8E}">
      <dgm:prSet/>
      <dgm:spPr/>
      <dgm:t>
        <a:bodyPr/>
        <a:lstStyle/>
        <a:p>
          <a:endParaRPr lang="en-GB"/>
        </a:p>
      </dgm:t>
    </dgm:pt>
    <dgm:pt modelId="{C4B54D95-3C01-4659-9BA7-3C819B369948}" type="sibTrans" cxnId="{E001D7AD-6D82-4F51-A2CE-7C0D66495E8E}">
      <dgm:prSet/>
      <dgm:spPr/>
      <dgm:t>
        <a:bodyPr/>
        <a:lstStyle/>
        <a:p>
          <a:endParaRPr lang="en-GB"/>
        </a:p>
      </dgm:t>
    </dgm:pt>
    <dgm:pt modelId="{78AF4364-486C-4957-918F-ED13BC2C8295}">
      <dgm:prSet phldrT="[Text]"/>
      <dgm:spPr/>
      <dgm:t>
        <a:bodyPr/>
        <a:lstStyle/>
        <a:p>
          <a:r>
            <a:rPr lang="en-GB"/>
            <a:t>PRO-ACTIVE EXPERIMENTATION:</a:t>
          </a:r>
        </a:p>
        <a:p>
          <a:r>
            <a:rPr lang="en-GB"/>
            <a:t>Try out what you have learned</a:t>
          </a:r>
        </a:p>
      </dgm:t>
    </dgm:pt>
    <dgm:pt modelId="{E6AD3CB1-410E-4433-95EB-1409EEB6082F}" type="parTrans" cxnId="{18BE1E41-B9F5-4B72-A4A8-9FAC74779E69}">
      <dgm:prSet/>
      <dgm:spPr/>
      <dgm:t>
        <a:bodyPr/>
        <a:lstStyle/>
        <a:p>
          <a:endParaRPr lang="en-GB"/>
        </a:p>
      </dgm:t>
    </dgm:pt>
    <dgm:pt modelId="{751BC76C-700B-4737-8257-869B5F67A61E}" type="sibTrans" cxnId="{18BE1E41-B9F5-4B72-A4A8-9FAC74779E69}">
      <dgm:prSet/>
      <dgm:spPr/>
      <dgm:t>
        <a:bodyPr/>
        <a:lstStyle/>
        <a:p>
          <a:endParaRPr lang="en-GB"/>
        </a:p>
      </dgm:t>
    </dgm:pt>
    <dgm:pt modelId="{2DA804D3-BA6E-4C28-BF6F-918D2B2D2B3A}" type="pres">
      <dgm:prSet presAssocID="{1F8AC03C-7296-42EB-AD1B-1F8442B07F28}" presName="Name0" presStyleCnt="0">
        <dgm:presLayoutVars>
          <dgm:chMax val="1"/>
          <dgm:dir/>
          <dgm:animLvl val="ctr"/>
          <dgm:resizeHandles val="exact"/>
        </dgm:presLayoutVars>
      </dgm:prSet>
      <dgm:spPr/>
    </dgm:pt>
    <dgm:pt modelId="{ED214FE2-22F1-4E56-ADEF-94BAF94ECDE7}" type="pres">
      <dgm:prSet presAssocID="{F5A5B632-F4AC-4391-8AEF-B8460F3C9867}" presName="centerShape" presStyleLbl="node0" presStyleIdx="0" presStyleCnt="1"/>
      <dgm:spPr/>
    </dgm:pt>
    <dgm:pt modelId="{BB1E5410-B064-407F-9064-5771748699BC}" type="pres">
      <dgm:prSet presAssocID="{7E190D23-7371-44D2-AEB2-5B0B555FF104}" presName="parTrans" presStyleLbl="sibTrans2D1" presStyleIdx="0" presStyleCnt="4"/>
      <dgm:spPr/>
    </dgm:pt>
    <dgm:pt modelId="{52BBFAC1-950E-40C2-A7E9-F5AFCB05FA8A}" type="pres">
      <dgm:prSet presAssocID="{7E190D23-7371-44D2-AEB2-5B0B555FF104}" presName="connectorText" presStyleLbl="sibTrans2D1" presStyleIdx="0" presStyleCnt="4"/>
      <dgm:spPr/>
    </dgm:pt>
    <dgm:pt modelId="{06F72EFF-E685-4E74-81A1-7D28EAF1B15D}" type="pres">
      <dgm:prSet presAssocID="{5CEB0ABE-3D6E-40DC-B5E4-A6E11465EEF1}" presName="node" presStyleLbl="node1" presStyleIdx="0" presStyleCnt="4">
        <dgm:presLayoutVars>
          <dgm:bulletEnabled val="1"/>
        </dgm:presLayoutVars>
      </dgm:prSet>
      <dgm:spPr/>
    </dgm:pt>
    <dgm:pt modelId="{63A9CD13-52C5-4278-BCB6-D85B2BB1B7DD}" type="pres">
      <dgm:prSet presAssocID="{53A6698F-68F9-4F46-A007-4DAEA8779C39}" presName="parTrans" presStyleLbl="sibTrans2D1" presStyleIdx="1" presStyleCnt="4"/>
      <dgm:spPr/>
    </dgm:pt>
    <dgm:pt modelId="{3F9FD597-7A47-4781-99A9-E5FA29B75C36}" type="pres">
      <dgm:prSet presAssocID="{53A6698F-68F9-4F46-A007-4DAEA8779C39}" presName="connectorText" presStyleLbl="sibTrans2D1" presStyleIdx="1" presStyleCnt="4"/>
      <dgm:spPr/>
    </dgm:pt>
    <dgm:pt modelId="{099356B9-EDBE-4263-969C-FB678BE6B453}" type="pres">
      <dgm:prSet presAssocID="{285001CC-8447-488F-A2C6-29C6B69FB740}" presName="node" presStyleLbl="node1" presStyleIdx="1" presStyleCnt="4">
        <dgm:presLayoutVars>
          <dgm:bulletEnabled val="1"/>
        </dgm:presLayoutVars>
      </dgm:prSet>
      <dgm:spPr/>
    </dgm:pt>
    <dgm:pt modelId="{4DC24A28-403B-457A-B078-02D1D66A8263}" type="pres">
      <dgm:prSet presAssocID="{6008D174-9E58-416C-B5E7-92653C5605B2}" presName="parTrans" presStyleLbl="sibTrans2D1" presStyleIdx="2" presStyleCnt="4"/>
      <dgm:spPr/>
    </dgm:pt>
    <dgm:pt modelId="{18B02901-4E04-40F2-9683-1189F143AF1D}" type="pres">
      <dgm:prSet presAssocID="{6008D174-9E58-416C-B5E7-92653C5605B2}" presName="connectorText" presStyleLbl="sibTrans2D1" presStyleIdx="2" presStyleCnt="4"/>
      <dgm:spPr/>
    </dgm:pt>
    <dgm:pt modelId="{7DA6C0F6-B56C-4B1C-AF1D-7BE5ED92E4BF}" type="pres">
      <dgm:prSet presAssocID="{39E3F9BB-A2B9-475F-803C-7BBBAE9ADDA1}" presName="node" presStyleLbl="node1" presStyleIdx="2" presStyleCnt="4">
        <dgm:presLayoutVars>
          <dgm:bulletEnabled val="1"/>
        </dgm:presLayoutVars>
      </dgm:prSet>
      <dgm:spPr/>
    </dgm:pt>
    <dgm:pt modelId="{0BCADF00-D67F-4652-A49E-373FE55A5EB3}" type="pres">
      <dgm:prSet presAssocID="{E6AD3CB1-410E-4433-95EB-1409EEB6082F}" presName="parTrans" presStyleLbl="sibTrans2D1" presStyleIdx="3" presStyleCnt="4"/>
      <dgm:spPr/>
    </dgm:pt>
    <dgm:pt modelId="{AD670F48-6E1A-4A6B-8FAF-908C411A7A6E}" type="pres">
      <dgm:prSet presAssocID="{E6AD3CB1-410E-4433-95EB-1409EEB6082F}" presName="connectorText" presStyleLbl="sibTrans2D1" presStyleIdx="3" presStyleCnt="4"/>
      <dgm:spPr/>
    </dgm:pt>
    <dgm:pt modelId="{044B584C-56F7-4827-8F12-D0EC75B5D040}" type="pres">
      <dgm:prSet presAssocID="{78AF4364-486C-4957-918F-ED13BC2C8295}" presName="node" presStyleLbl="node1" presStyleIdx="3" presStyleCnt="4">
        <dgm:presLayoutVars>
          <dgm:bulletEnabled val="1"/>
        </dgm:presLayoutVars>
      </dgm:prSet>
      <dgm:spPr/>
    </dgm:pt>
  </dgm:ptLst>
  <dgm:cxnLst>
    <dgm:cxn modelId="{539F3C0E-04BD-43BA-80DF-4EEF38C4C1D9}" type="presOf" srcId="{F5A5B632-F4AC-4391-8AEF-B8460F3C9867}" destId="{ED214FE2-22F1-4E56-ADEF-94BAF94ECDE7}" srcOrd="0" destOrd="0" presId="urn:microsoft.com/office/officeart/2005/8/layout/radial5"/>
    <dgm:cxn modelId="{8D2EA612-8890-4C95-923A-7D28B64240D3}" type="presOf" srcId="{6008D174-9E58-416C-B5E7-92653C5605B2}" destId="{18B02901-4E04-40F2-9683-1189F143AF1D}" srcOrd="1" destOrd="0" presId="urn:microsoft.com/office/officeart/2005/8/layout/radial5"/>
    <dgm:cxn modelId="{23AB7917-659D-4ACC-AF2D-7983C8DCBB34}" type="presOf" srcId="{7E190D23-7371-44D2-AEB2-5B0B555FF104}" destId="{BB1E5410-B064-407F-9064-5771748699BC}" srcOrd="0" destOrd="0" presId="urn:microsoft.com/office/officeart/2005/8/layout/radial5"/>
    <dgm:cxn modelId="{25F3B423-38B8-48B8-8026-B31BE635CA5A}" srcId="{F5A5B632-F4AC-4391-8AEF-B8460F3C9867}" destId="{285001CC-8447-488F-A2C6-29C6B69FB740}" srcOrd="1" destOrd="0" parTransId="{53A6698F-68F9-4F46-A007-4DAEA8779C39}" sibTransId="{4C6E5ECE-9B22-45F2-A2C8-42F18FDBA156}"/>
    <dgm:cxn modelId="{812EE628-E1C3-435B-8CC1-1C3F993F6FAD}" type="presOf" srcId="{53A6698F-68F9-4F46-A007-4DAEA8779C39}" destId="{63A9CD13-52C5-4278-BCB6-D85B2BB1B7DD}" srcOrd="0" destOrd="0" presId="urn:microsoft.com/office/officeart/2005/8/layout/radial5"/>
    <dgm:cxn modelId="{C5D1C029-ECC6-4E79-8BFC-030950696F46}" type="presOf" srcId="{E6AD3CB1-410E-4433-95EB-1409EEB6082F}" destId="{0BCADF00-D67F-4652-A49E-373FE55A5EB3}" srcOrd="0" destOrd="0" presId="urn:microsoft.com/office/officeart/2005/8/layout/radial5"/>
    <dgm:cxn modelId="{45E7652D-1735-41D3-A5E5-CFD5A6461639}" type="presOf" srcId="{53A6698F-68F9-4F46-A007-4DAEA8779C39}" destId="{3F9FD597-7A47-4781-99A9-E5FA29B75C36}" srcOrd="1" destOrd="0" presId="urn:microsoft.com/office/officeart/2005/8/layout/radial5"/>
    <dgm:cxn modelId="{CB2EAD3D-6D87-466C-BB9F-0F261E439DBD}" type="presOf" srcId="{39E3F9BB-A2B9-475F-803C-7BBBAE9ADDA1}" destId="{7DA6C0F6-B56C-4B1C-AF1D-7BE5ED92E4BF}" srcOrd="0" destOrd="0" presId="urn:microsoft.com/office/officeart/2005/8/layout/radial5"/>
    <dgm:cxn modelId="{7A38D05B-E5E0-4B20-B97B-47E8953D6A43}" type="presOf" srcId="{7E190D23-7371-44D2-AEB2-5B0B555FF104}" destId="{52BBFAC1-950E-40C2-A7E9-F5AFCB05FA8A}" srcOrd="1" destOrd="0" presId="urn:microsoft.com/office/officeart/2005/8/layout/radial5"/>
    <dgm:cxn modelId="{18BE1E41-B9F5-4B72-A4A8-9FAC74779E69}" srcId="{F5A5B632-F4AC-4391-8AEF-B8460F3C9867}" destId="{78AF4364-486C-4957-918F-ED13BC2C8295}" srcOrd="3" destOrd="0" parTransId="{E6AD3CB1-410E-4433-95EB-1409EEB6082F}" sibTransId="{751BC76C-700B-4737-8257-869B5F67A61E}"/>
    <dgm:cxn modelId="{B5AA3443-DC41-4F70-9397-73AF94E080FB}" type="presOf" srcId="{6008D174-9E58-416C-B5E7-92653C5605B2}" destId="{4DC24A28-403B-457A-B078-02D1D66A8263}" srcOrd="0" destOrd="0" presId="urn:microsoft.com/office/officeart/2005/8/layout/radial5"/>
    <dgm:cxn modelId="{F9646658-7C9D-481C-9DC0-197AAE7CD0E8}" type="presOf" srcId="{78AF4364-486C-4957-918F-ED13BC2C8295}" destId="{044B584C-56F7-4827-8F12-D0EC75B5D040}" srcOrd="0" destOrd="0" presId="urn:microsoft.com/office/officeart/2005/8/layout/radial5"/>
    <dgm:cxn modelId="{2FD3AB92-F5CD-4329-A797-6C62C95EC9A6}" type="presOf" srcId="{285001CC-8447-488F-A2C6-29C6B69FB740}" destId="{099356B9-EDBE-4263-969C-FB678BE6B453}" srcOrd="0" destOrd="0" presId="urn:microsoft.com/office/officeart/2005/8/layout/radial5"/>
    <dgm:cxn modelId="{121D3EA3-C543-4EA3-8074-E9EB00EE9C94}" type="presOf" srcId="{1F8AC03C-7296-42EB-AD1B-1F8442B07F28}" destId="{2DA804D3-BA6E-4C28-BF6F-918D2B2D2B3A}" srcOrd="0" destOrd="0" presId="urn:microsoft.com/office/officeart/2005/8/layout/radial5"/>
    <dgm:cxn modelId="{E001D7AD-6D82-4F51-A2CE-7C0D66495E8E}" srcId="{F5A5B632-F4AC-4391-8AEF-B8460F3C9867}" destId="{39E3F9BB-A2B9-475F-803C-7BBBAE9ADDA1}" srcOrd="2" destOrd="0" parTransId="{6008D174-9E58-416C-B5E7-92653C5605B2}" sibTransId="{C4B54D95-3C01-4659-9BA7-3C819B369948}"/>
    <dgm:cxn modelId="{340C70BF-2DC7-4CE0-880B-EF2E107DC3B9}" srcId="{1F8AC03C-7296-42EB-AD1B-1F8442B07F28}" destId="{F5A5B632-F4AC-4391-8AEF-B8460F3C9867}" srcOrd="0" destOrd="0" parTransId="{14E95C4B-7EA6-45F5-9CDD-BA75A79AADE8}" sibTransId="{42597534-7C6E-4B63-B829-E75B8942E13F}"/>
    <dgm:cxn modelId="{6D0F78BF-4F88-47E3-9F55-30947A18BAAD}" type="presOf" srcId="{5CEB0ABE-3D6E-40DC-B5E4-A6E11465EEF1}" destId="{06F72EFF-E685-4E74-81A1-7D28EAF1B15D}" srcOrd="0" destOrd="0" presId="urn:microsoft.com/office/officeart/2005/8/layout/radial5"/>
    <dgm:cxn modelId="{5741D7C8-FE3C-42FC-BF80-A851FD480733}" srcId="{F5A5B632-F4AC-4391-8AEF-B8460F3C9867}" destId="{5CEB0ABE-3D6E-40DC-B5E4-A6E11465EEF1}" srcOrd="0" destOrd="0" parTransId="{7E190D23-7371-44D2-AEB2-5B0B555FF104}" sibTransId="{4315907F-C9F4-4678-9E38-1729CBB1A737}"/>
    <dgm:cxn modelId="{1C0514DD-606A-43A5-85B8-48C73D16886C}" type="presOf" srcId="{E6AD3CB1-410E-4433-95EB-1409EEB6082F}" destId="{AD670F48-6E1A-4A6B-8FAF-908C411A7A6E}" srcOrd="1" destOrd="0" presId="urn:microsoft.com/office/officeart/2005/8/layout/radial5"/>
    <dgm:cxn modelId="{6001D839-58A1-4592-A22F-CB22938EA8B7}" type="presParOf" srcId="{2DA804D3-BA6E-4C28-BF6F-918D2B2D2B3A}" destId="{ED214FE2-22F1-4E56-ADEF-94BAF94ECDE7}" srcOrd="0" destOrd="0" presId="urn:microsoft.com/office/officeart/2005/8/layout/radial5"/>
    <dgm:cxn modelId="{AED40C3E-5C0B-4CAD-AD76-44853CDA356C}" type="presParOf" srcId="{2DA804D3-BA6E-4C28-BF6F-918D2B2D2B3A}" destId="{BB1E5410-B064-407F-9064-5771748699BC}" srcOrd="1" destOrd="0" presId="urn:microsoft.com/office/officeart/2005/8/layout/radial5"/>
    <dgm:cxn modelId="{FC02E5DB-C33A-4EB4-B3C6-0358475F8421}" type="presParOf" srcId="{BB1E5410-B064-407F-9064-5771748699BC}" destId="{52BBFAC1-950E-40C2-A7E9-F5AFCB05FA8A}" srcOrd="0" destOrd="0" presId="urn:microsoft.com/office/officeart/2005/8/layout/radial5"/>
    <dgm:cxn modelId="{2D1FFB42-BF7F-4373-8A9A-AF83BEF6FE43}" type="presParOf" srcId="{2DA804D3-BA6E-4C28-BF6F-918D2B2D2B3A}" destId="{06F72EFF-E685-4E74-81A1-7D28EAF1B15D}" srcOrd="2" destOrd="0" presId="urn:microsoft.com/office/officeart/2005/8/layout/radial5"/>
    <dgm:cxn modelId="{FD2314F0-69A8-4437-B94A-F995AF4A9FE0}" type="presParOf" srcId="{2DA804D3-BA6E-4C28-BF6F-918D2B2D2B3A}" destId="{63A9CD13-52C5-4278-BCB6-D85B2BB1B7DD}" srcOrd="3" destOrd="0" presId="urn:microsoft.com/office/officeart/2005/8/layout/radial5"/>
    <dgm:cxn modelId="{AA03F484-E21E-4FBD-A9FD-BC24A0AF3642}" type="presParOf" srcId="{63A9CD13-52C5-4278-BCB6-D85B2BB1B7DD}" destId="{3F9FD597-7A47-4781-99A9-E5FA29B75C36}" srcOrd="0" destOrd="0" presId="urn:microsoft.com/office/officeart/2005/8/layout/radial5"/>
    <dgm:cxn modelId="{CFCD6989-4515-4C42-9E5E-35E53CBC5FCC}" type="presParOf" srcId="{2DA804D3-BA6E-4C28-BF6F-918D2B2D2B3A}" destId="{099356B9-EDBE-4263-969C-FB678BE6B453}" srcOrd="4" destOrd="0" presId="urn:microsoft.com/office/officeart/2005/8/layout/radial5"/>
    <dgm:cxn modelId="{070CF2A3-1ACC-406C-A937-FE53EDB1A897}" type="presParOf" srcId="{2DA804D3-BA6E-4C28-BF6F-918D2B2D2B3A}" destId="{4DC24A28-403B-457A-B078-02D1D66A8263}" srcOrd="5" destOrd="0" presId="urn:microsoft.com/office/officeart/2005/8/layout/radial5"/>
    <dgm:cxn modelId="{C925BDE4-731E-4D51-A875-22F3F60A465C}" type="presParOf" srcId="{4DC24A28-403B-457A-B078-02D1D66A8263}" destId="{18B02901-4E04-40F2-9683-1189F143AF1D}" srcOrd="0" destOrd="0" presId="urn:microsoft.com/office/officeart/2005/8/layout/radial5"/>
    <dgm:cxn modelId="{0CF54849-128B-4F43-8273-8BEF7EB1DE81}" type="presParOf" srcId="{2DA804D3-BA6E-4C28-BF6F-918D2B2D2B3A}" destId="{7DA6C0F6-B56C-4B1C-AF1D-7BE5ED92E4BF}" srcOrd="6" destOrd="0" presId="urn:microsoft.com/office/officeart/2005/8/layout/radial5"/>
    <dgm:cxn modelId="{45CF0D97-5953-41B4-A0F2-B422DE2127C9}" type="presParOf" srcId="{2DA804D3-BA6E-4C28-BF6F-918D2B2D2B3A}" destId="{0BCADF00-D67F-4652-A49E-373FE55A5EB3}" srcOrd="7" destOrd="0" presId="urn:microsoft.com/office/officeart/2005/8/layout/radial5"/>
    <dgm:cxn modelId="{F358B311-CF32-472D-8AB6-73DAA6BD1AA4}" type="presParOf" srcId="{0BCADF00-D67F-4652-A49E-373FE55A5EB3}" destId="{AD670F48-6E1A-4A6B-8FAF-908C411A7A6E}" srcOrd="0" destOrd="0" presId="urn:microsoft.com/office/officeart/2005/8/layout/radial5"/>
    <dgm:cxn modelId="{56A6F356-479E-48EF-9CE5-FED5BCAD8406}" type="presParOf" srcId="{2DA804D3-BA6E-4C28-BF6F-918D2B2D2B3A}" destId="{044B584C-56F7-4827-8F12-D0EC75B5D040}" srcOrd="8" destOrd="0" presId="urn:microsoft.com/office/officeart/2005/8/layout/radial5"/>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F0D27A-C641-4EE8-9790-9F309D0CC08F}">
      <dsp:nvSpPr>
        <dsp:cNvPr id="0" name=""/>
        <dsp:cNvSpPr/>
      </dsp:nvSpPr>
      <dsp:spPr>
        <a:xfrm>
          <a:off x="4822"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Router</a:t>
          </a:r>
        </a:p>
      </dsp:txBody>
      <dsp:txXfrm>
        <a:off x="30150" y="472526"/>
        <a:ext cx="1390595" cy="814094"/>
      </dsp:txXfrm>
    </dsp:sp>
    <dsp:sp modelId="{216333E6-D646-47DD-8770-7B1123CD8340}">
      <dsp:nvSpPr>
        <dsp:cNvPr id="0" name=""/>
        <dsp:cNvSpPr/>
      </dsp:nvSpPr>
      <dsp:spPr>
        <a:xfrm>
          <a:off x="1572903"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572903" y="772345"/>
        <a:ext cx="213882" cy="214458"/>
      </dsp:txXfrm>
    </dsp:sp>
    <dsp:sp modelId="{A371A9B2-6007-463D-8191-943420B3616F}">
      <dsp:nvSpPr>
        <dsp:cNvPr id="0" name=""/>
        <dsp:cNvSpPr/>
      </dsp:nvSpPr>
      <dsp:spPr>
        <a:xfrm>
          <a:off x="2022574"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MODULATOR</a:t>
          </a:r>
        </a:p>
      </dsp:txBody>
      <dsp:txXfrm>
        <a:off x="2047902" y="472526"/>
        <a:ext cx="1390595" cy="814094"/>
      </dsp:txXfrm>
    </dsp:sp>
    <dsp:sp modelId="{2E10BA79-2B6A-4A40-AD5E-2798A81D9DEA}">
      <dsp:nvSpPr>
        <dsp:cNvPr id="0" name=""/>
        <dsp:cNvSpPr/>
      </dsp:nvSpPr>
      <dsp:spPr>
        <a:xfrm>
          <a:off x="3590655"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590655" y="772345"/>
        <a:ext cx="213882" cy="214458"/>
      </dsp:txXfrm>
    </dsp:sp>
    <dsp:sp modelId="{1924D42E-A81C-4B84-AB60-D896E99DF566}">
      <dsp:nvSpPr>
        <dsp:cNvPr id="0" name=""/>
        <dsp:cNvSpPr/>
      </dsp:nvSpPr>
      <dsp:spPr>
        <a:xfrm>
          <a:off x="4040326"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UP CONVERTER</a:t>
          </a:r>
        </a:p>
      </dsp:txBody>
      <dsp:txXfrm>
        <a:off x="4065654" y="472526"/>
        <a:ext cx="1390595" cy="814094"/>
      </dsp:txXfrm>
    </dsp:sp>
    <dsp:sp modelId="{9E397142-2F36-46B1-A7ED-EE51B8F525BB}">
      <dsp:nvSpPr>
        <dsp:cNvPr id="0" name=""/>
        <dsp:cNvSpPr/>
      </dsp:nvSpPr>
      <dsp:spPr>
        <a:xfrm rot="5400000">
          <a:off x="4608179" y="141283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4653723" y="1438780"/>
        <a:ext cx="214458" cy="213882"/>
      </dsp:txXfrm>
    </dsp:sp>
    <dsp:sp modelId="{175204CB-13EA-4EF1-BABB-AECDDFBD161D}">
      <dsp:nvSpPr>
        <dsp:cNvPr id="0" name=""/>
        <dsp:cNvSpPr/>
      </dsp:nvSpPr>
      <dsp:spPr>
        <a:xfrm>
          <a:off x="4040326"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SATELLITE DISH</a:t>
          </a:r>
        </a:p>
      </dsp:txBody>
      <dsp:txXfrm>
        <a:off x="4065654" y="1913778"/>
        <a:ext cx="1390595" cy="814094"/>
      </dsp:txXfrm>
    </dsp:sp>
    <dsp:sp modelId="{FACCA874-466B-487F-9D1A-FF56D3087B96}">
      <dsp:nvSpPr>
        <dsp:cNvPr id="0" name=""/>
        <dsp:cNvSpPr/>
      </dsp:nvSpPr>
      <dsp:spPr>
        <a:xfrm rot="10800000">
          <a:off x="3607950" y="2142110"/>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3699613" y="2213596"/>
        <a:ext cx="213882" cy="214458"/>
      </dsp:txXfrm>
    </dsp:sp>
    <dsp:sp modelId="{1086E17D-A047-46C7-813E-1A23A8840AF3}">
      <dsp:nvSpPr>
        <dsp:cNvPr id="0" name=""/>
        <dsp:cNvSpPr/>
      </dsp:nvSpPr>
      <dsp:spPr>
        <a:xfrm>
          <a:off x="2022574"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POWER AMP</a:t>
          </a:r>
        </a:p>
      </dsp:txBody>
      <dsp:txXfrm>
        <a:off x="2047902" y="1913778"/>
        <a:ext cx="1390595" cy="8140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8678B5-F4DB-4911-AC4D-7E775B9B9851}">
      <dsp:nvSpPr>
        <dsp:cNvPr id="0" name=""/>
        <dsp:cNvSpPr/>
      </dsp:nvSpPr>
      <dsp:spPr>
        <a:xfrm>
          <a:off x="4822"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SATELITE DISH</a:t>
          </a:r>
        </a:p>
      </dsp:txBody>
      <dsp:txXfrm>
        <a:off x="30150" y="472526"/>
        <a:ext cx="1390595" cy="814094"/>
      </dsp:txXfrm>
    </dsp:sp>
    <dsp:sp modelId="{C45518B8-7E14-4F71-AB40-034811899369}">
      <dsp:nvSpPr>
        <dsp:cNvPr id="0" name=""/>
        <dsp:cNvSpPr/>
      </dsp:nvSpPr>
      <dsp:spPr>
        <a:xfrm>
          <a:off x="1572903"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572903" y="772345"/>
        <a:ext cx="213882" cy="214458"/>
      </dsp:txXfrm>
    </dsp:sp>
    <dsp:sp modelId="{1C8F49D2-70AE-455C-BC93-28BBA546967E}">
      <dsp:nvSpPr>
        <dsp:cNvPr id="0" name=""/>
        <dsp:cNvSpPr/>
      </dsp:nvSpPr>
      <dsp:spPr>
        <a:xfrm>
          <a:off x="2022574"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POWER AMP</a:t>
          </a:r>
        </a:p>
      </dsp:txBody>
      <dsp:txXfrm>
        <a:off x="2047902" y="472526"/>
        <a:ext cx="1390595" cy="814094"/>
      </dsp:txXfrm>
    </dsp:sp>
    <dsp:sp modelId="{32269457-C892-43C7-8A42-DC5DED528142}">
      <dsp:nvSpPr>
        <dsp:cNvPr id="0" name=""/>
        <dsp:cNvSpPr/>
      </dsp:nvSpPr>
      <dsp:spPr>
        <a:xfrm>
          <a:off x="3590655"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590655" y="772345"/>
        <a:ext cx="213882" cy="214458"/>
      </dsp:txXfrm>
    </dsp:sp>
    <dsp:sp modelId="{64206D94-27E1-4A47-84A1-C04B038F3FF7}">
      <dsp:nvSpPr>
        <dsp:cNvPr id="0" name=""/>
        <dsp:cNvSpPr/>
      </dsp:nvSpPr>
      <dsp:spPr>
        <a:xfrm>
          <a:off x="4040326"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DOWN CONVERTOR</a:t>
          </a:r>
        </a:p>
      </dsp:txBody>
      <dsp:txXfrm>
        <a:off x="4065654" y="472526"/>
        <a:ext cx="1390595" cy="814094"/>
      </dsp:txXfrm>
    </dsp:sp>
    <dsp:sp modelId="{84944909-A96D-4FC2-93D3-55D377BC7E70}">
      <dsp:nvSpPr>
        <dsp:cNvPr id="0" name=""/>
        <dsp:cNvSpPr/>
      </dsp:nvSpPr>
      <dsp:spPr>
        <a:xfrm rot="5400000">
          <a:off x="4608179" y="141283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5400000">
        <a:off x="4653723" y="1438780"/>
        <a:ext cx="214458" cy="213882"/>
      </dsp:txXfrm>
    </dsp:sp>
    <dsp:sp modelId="{31333C62-E381-41DF-96FE-805B7FB09666}">
      <dsp:nvSpPr>
        <dsp:cNvPr id="0" name=""/>
        <dsp:cNvSpPr/>
      </dsp:nvSpPr>
      <dsp:spPr>
        <a:xfrm>
          <a:off x="4040326"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DEMODULATOR</a:t>
          </a:r>
        </a:p>
      </dsp:txBody>
      <dsp:txXfrm>
        <a:off x="4065654" y="1913778"/>
        <a:ext cx="1390595" cy="814094"/>
      </dsp:txXfrm>
    </dsp:sp>
    <dsp:sp modelId="{C19B54C8-5D4C-4732-BC72-8256592F0D43}">
      <dsp:nvSpPr>
        <dsp:cNvPr id="0" name=""/>
        <dsp:cNvSpPr/>
      </dsp:nvSpPr>
      <dsp:spPr>
        <a:xfrm rot="10800000">
          <a:off x="3607950" y="2142110"/>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3699613" y="2213596"/>
        <a:ext cx="213882" cy="214458"/>
      </dsp:txXfrm>
    </dsp:sp>
    <dsp:sp modelId="{010A0DA8-0439-4E44-BAF9-12898E22356D}">
      <dsp:nvSpPr>
        <dsp:cNvPr id="0" name=""/>
        <dsp:cNvSpPr/>
      </dsp:nvSpPr>
      <dsp:spPr>
        <a:xfrm>
          <a:off x="2022574"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ROUTER</a:t>
          </a:r>
        </a:p>
      </dsp:txBody>
      <dsp:txXfrm>
        <a:off x="2047902" y="1913778"/>
        <a:ext cx="1390595" cy="8140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ED63BA-B9D9-4574-8A33-889376EA9922}">
      <dsp:nvSpPr>
        <dsp:cNvPr id="0" name=""/>
        <dsp:cNvSpPr/>
      </dsp:nvSpPr>
      <dsp:spPr>
        <a:xfrm>
          <a:off x="1828800" y="0"/>
          <a:ext cx="1828800" cy="106680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SELF ACTUALISATION</a:t>
          </a:r>
        </a:p>
        <a:p>
          <a:pPr marL="0" lvl="0" indent="0" algn="ctr" defTabSz="711200">
            <a:lnSpc>
              <a:spcPct val="90000"/>
            </a:lnSpc>
            <a:spcBef>
              <a:spcPct val="0"/>
            </a:spcBef>
            <a:spcAft>
              <a:spcPct val="35000"/>
            </a:spcAft>
            <a:buNone/>
          </a:pPr>
          <a:endParaRPr lang="en-GB" sz="1600" kern="1200"/>
        </a:p>
        <a:p>
          <a:pPr marL="0" lvl="0" indent="0" algn="ctr" defTabSz="711200">
            <a:lnSpc>
              <a:spcPct val="90000"/>
            </a:lnSpc>
            <a:spcBef>
              <a:spcPct val="0"/>
            </a:spcBef>
            <a:spcAft>
              <a:spcPct val="35000"/>
            </a:spcAft>
            <a:buNone/>
          </a:pPr>
          <a:r>
            <a:rPr lang="en-GB" sz="1600" kern="1200"/>
            <a:t>ESTEEM</a:t>
          </a:r>
        </a:p>
      </dsp:txBody>
      <dsp:txXfrm>
        <a:off x="1828800" y="0"/>
        <a:ext cx="1828800" cy="1066800"/>
      </dsp:txXfrm>
    </dsp:sp>
    <dsp:sp modelId="{E6D7184F-D972-45C0-9133-80F78F499C1F}">
      <dsp:nvSpPr>
        <dsp:cNvPr id="0" name=""/>
        <dsp:cNvSpPr/>
      </dsp:nvSpPr>
      <dsp:spPr>
        <a:xfrm>
          <a:off x="914400" y="1066800"/>
          <a:ext cx="3657600" cy="106680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SOCIAL</a:t>
          </a:r>
        </a:p>
        <a:p>
          <a:pPr marL="0" lvl="0" indent="0" algn="ctr" defTabSz="711200">
            <a:lnSpc>
              <a:spcPct val="90000"/>
            </a:lnSpc>
            <a:spcBef>
              <a:spcPct val="0"/>
            </a:spcBef>
            <a:spcAft>
              <a:spcPct val="35000"/>
            </a:spcAft>
            <a:buNone/>
          </a:pPr>
          <a:endParaRPr lang="en-GB" sz="1600" kern="1200"/>
        </a:p>
        <a:p>
          <a:pPr marL="0" lvl="0" indent="0" algn="ctr" defTabSz="711200">
            <a:lnSpc>
              <a:spcPct val="90000"/>
            </a:lnSpc>
            <a:spcBef>
              <a:spcPct val="0"/>
            </a:spcBef>
            <a:spcAft>
              <a:spcPct val="35000"/>
            </a:spcAft>
            <a:buNone/>
          </a:pPr>
          <a:r>
            <a:rPr lang="en-GB" sz="1600" kern="1200"/>
            <a:t>SAFETY</a:t>
          </a:r>
        </a:p>
      </dsp:txBody>
      <dsp:txXfrm>
        <a:off x="1554480" y="1066800"/>
        <a:ext cx="2377440" cy="1066800"/>
      </dsp:txXfrm>
    </dsp:sp>
    <dsp:sp modelId="{229A3A4F-FEC0-4B70-8E2C-81D8FA44ECC9}">
      <dsp:nvSpPr>
        <dsp:cNvPr id="0" name=""/>
        <dsp:cNvSpPr/>
      </dsp:nvSpPr>
      <dsp:spPr>
        <a:xfrm>
          <a:off x="0" y="2133600"/>
          <a:ext cx="5486400" cy="106680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PHYSIOLOGICAL</a:t>
          </a:r>
        </a:p>
      </dsp:txBody>
      <dsp:txXfrm>
        <a:off x="960119" y="2133600"/>
        <a:ext cx="3566160" cy="10668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EEF936-5685-40FB-A5F6-321E749F262C}">
      <dsp:nvSpPr>
        <dsp:cNvPr id="0" name=""/>
        <dsp:cNvSpPr/>
      </dsp:nvSpPr>
      <dsp:spPr>
        <a:xfrm>
          <a:off x="4822"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RECRUITMENT DEMAND</a:t>
          </a:r>
        </a:p>
      </dsp:txBody>
      <dsp:txXfrm>
        <a:off x="30150" y="472526"/>
        <a:ext cx="1390595" cy="814094"/>
      </dsp:txXfrm>
    </dsp:sp>
    <dsp:sp modelId="{5C1A0AC6-C3C1-4BA1-A8B4-E65F452DE2CC}">
      <dsp:nvSpPr>
        <dsp:cNvPr id="0" name=""/>
        <dsp:cNvSpPr/>
      </dsp:nvSpPr>
      <dsp:spPr>
        <a:xfrm>
          <a:off x="1572903"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572903" y="772345"/>
        <a:ext cx="213882" cy="214458"/>
      </dsp:txXfrm>
    </dsp:sp>
    <dsp:sp modelId="{55C41557-9215-4376-AEA9-8F158C913A55}">
      <dsp:nvSpPr>
        <dsp:cNvPr id="0" name=""/>
        <dsp:cNvSpPr/>
      </dsp:nvSpPr>
      <dsp:spPr>
        <a:xfrm>
          <a:off x="2022574"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HIRE NEW STAFF OR RECRUIT CANDIDATES</a:t>
          </a:r>
        </a:p>
      </dsp:txBody>
      <dsp:txXfrm>
        <a:off x="2047902" y="472526"/>
        <a:ext cx="1390595" cy="814094"/>
      </dsp:txXfrm>
    </dsp:sp>
    <dsp:sp modelId="{46262374-A23B-4FBA-8CD2-151106D417F3}">
      <dsp:nvSpPr>
        <dsp:cNvPr id="0" name=""/>
        <dsp:cNvSpPr/>
      </dsp:nvSpPr>
      <dsp:spPr>
        <a:xfrm>
          <a:off x="3590655"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590655" y="772345"/>
        <a:ext cx="213882" cy="214458"/>
      </dsp:txXfrm>
    </dsp:sp>
    <dsp:sp modelId="{7E5D83AC-B167-4917-969C-27C3C8631164}">
      <dsp:nvSpPr>
        <dsp:cNvPr id="0" name=""/>
        <dsp:cNvSpPr/>
      </dsp:nvSpPr>
      <dsp:spPr>
        <a:xfrm>
          <a:off x="4040326"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VACANCIES FILLED</a:t>
          </a:r>
        </a:p>
      </dsp:txBody>
      <dsp:txXfrm>
        <a:off x="4065654" y="472526"/>
        <a:ext cx="1390595" cy="814094"/>
      </dsp:txXfrm>
    </dsp:sp>
    <dsp:sp modelId="{6F849765-7438-45E3-95F3-CBEA8FEFAF22}">
      <dsp:nvSpPr>
        <dsp:cNvPr id="0" name=""/>
        <dsp:cNvSpPr/>
      </dsp:nvSpPr>
      <dsp:spPr>
        <a:xfrm rot="5400000">
          <a:off x="4608179" y="141283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4653723" y="1438780"/>
        <a:ext cx="214458" cy="213882"/>
      </dsp:txXfrm>
    </dsp:sp>
    <dsp:sp modelId="{FE96F980-F610-4BA9-81B1-E08B559C4763}">
      <dsp:nvSpPr>
        <dsp:cNvPr id="0" name=""/>
        <dsp:cNvSpPr/>
      </dsp:nvSpPr>
      <dsp:spPr>
        <a:xfrm>
          <a:off x="4040326"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RESUMES SELECTION PROCESS</a:t>
          </a:r>
        </a:p>
      </dsp:txBody>
      <dsp:txXfrm>
        <a:off x="4065654" y="1913778"/>
        <a:ext cx="1390595" cy="814094"/>
      </dsp:txXfrm>
    </dsp:sp>
    <dsp:sp modelId="{E9BDB554-0DED-41DD-A302-D552BD799DE1}">
      <dsp:nvSpPr>
        <dsp:cNvPr id="0" name=""/>
        <dsp:cNvSpPr/>
      </dsp:nvSpPr>
      <dsp:spPr>
        <a:xfrm rot="10800000">
          <a:off x="3607950" y="2142110"/>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699613" y="2213596"/>
        <a:ext cx="213882" cy="214458"/>
      </dsp:txXfrm>
    </dsp:sp>
    <dsp:sp modelId="{6E2F33BC-F629-4C8F-8119-6C926B169F9C}">
      <dsp:nvSpPr>
        <dsp:cNvPr id="0" name=""/>
        <dsp:cNvSpPr/>
      </dsp:nvSpPr>
      <dsp:spPr>
        <a:xfrm>
          <a:off x="2022574"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INDUCTION PROCESS</a:t>
          </a:r>
        </a:p>
      </dsp:txBody>
      <dsp:txXfrm>
        <a:off x="2047902" y="1913778"/>
        <a:ext cx="1390595" cy="81409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B7C46B-F5FA-4459-98E5-93CA525C4CDF}">
      <dsp:nvSpPr>
        <dsp:cNvPr id="0" name=""/>
        <dsp:cNvSpPr/>
      </dsp:nvSpPr>
      <dsp:spPr>
        <a:xfrm>
          <a:off x="4822"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SET RESPONSIBILITIES</a:t>
          </a:r>
        </a:p>
      </dsp:txBody>
      <dsp:txXfrm>
        <a:off x="30150" y="472526"/>
        <a:ext cx="1390595" cy="814094"/>
      </dsp:txXfrm>
    </dsp:sp>
    <dsp:sp modelId="{8F4511F5-32A5-4A58-8B2F-F9EE7D256187}">
      <dsp:nvSpPr>
        <dsp:cNvPr id="0" name=""/>
        <dsp:cNvSpPr/>
      </dsp:nvSpPr>
      <dsp:spPr>
        <a:xfrm>
          <a:off x="1572903"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572903" y="772345"/>
        <a:ext cx="213882" cy="214458"/>
      </dsp:txXfrm>
    </dsp:sp>
    <dsp:sp modelId="{02CA8A73-32E2-4B85-8D52-D0B37FE1D8C8}">
      <dsp:nvSpPr>
        <dsp:cNvPr id="0" name=""/>
        <dsp:cNvSpPr/>
      </dsp:nvSpPr>
      <dsp:spPr>
        <a:xfrm>
          <a:off x="2022574"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TRAINING</a:t>
          </a:r>
        </a:p>
      </dsp:txBody>
      <dsp:txXfrm>
        <a:off x="2047902" y="472526"/>
        <a:ext cx="1390595" cy="814094"/>
      </dsp:txXfrm>
    </dsp:sp>
    <dsp:sp modelId="{F7C28423-0D85-4649-A5E2-65E71B4F5C53}">
      <dsp:nvSpPr>
        <dsp:cNvPr id="0" name=""/>
        <dsp:cNvSpPr/>
      </dsp:nvSpPr>
      <dsp:spPr>
        <a:xfrm>
          <a:off x="3590655"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590655" y="772345"/>
        <a:ext cx="213882" cy="214458"/>
      </dsp:txXfrm>
    </dsp:sp>
    <dsp:sp modelId="{38C271D6-85FA-4088-B806-3DD72431341C}">
      <dsp:nvSpPr>
        <dsp:cNvPr id="0" name=""/>
        <dsp:cNvSpPr/>
      </dsp:nvSpPr>
      <dsp:spPr>
        <a:xfrm>
          <a:off x="4040326"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EVALUATE THE TRAINING</a:t>
          </a:r>
        </a:p>
      </dsp:txBody>
      <dsp:txXfrm>
        <a:off x="4065654" y="472526"/>
        <a:ext cx="1390595" cy="814094"/>
      </dsp:txXfrm>
    </dsp:sp>
    <dsp:sp modelId="{536C7EF7-2A94-47CC-BDD9-A6A3D238C6DA}">
      <dsp:nvSpPr>
        <dsp:cNvPr id="0" name=""/>
        <dsp:cNvSpPr/>
      </dsp:nvSpPr>
      <dsp:spPr>
        <a:xfrm rot="5400000">
          <a:off x="4608179" y="141283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5400000">
        <a:off x="4653723" y="1438780"/>
        <a:ext cx="214458" cy="213882"/>
      </dsp:txXfrm>
    </dsp:sp>
    <dsp:sp modelId="{05034D84-5DC8-4A96-BF5D-5909752B1B2D}">
      <dsp:nvSpPr>
        <dsp:cNvPr id="0" name=""/>
        <dsp:cNvSpPr/>
      </dsp:nvSpPr>
      <dsp:spPr>
        <a:xfrm>
          <a:off x="4040326"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ARE THE TRAINING REQUIRMENT MET</a:t>
          </a:r>
        </a:p>
      </dsp:txBody>
      <dsp:txXfrm>
        <a:off x="4065654" y="1913778"/>
        <a:ext cx="1390595" cy="814094"/>
      </dsp:txXfrm>
    </dsp:sp>
    <dsp:sp modelId="{1D1BC460-1810-4BF8-928C-B0F70B7EB438}">
      <dsp:nvSpPr>
        <dsp:cNvPr id="0" name=""/>
        <dsp:cNvSpPr/>
      </dsp:nvSpPr>
      <dsp:spPr>
        <a:xfrm rot="10800000">
          <a:off x="3607950" y="2142110"/>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3699613" y="2213596"/>
        <a:ext cx="213882" cy="214458"/>
      </dsp:txXfrm>
    </dsp:sp>
    <dsp:sp modelId="{D5BA2661-5C3D-487F-9891-ACDEBFE7E8F4}">
      <dsp:nvSpPr>
        <dsp:cNvPr id="0" name=""/>
        <dsp:cNvSpPr/>
      </dsp:nvSpPr>
      <dsp:spPr>
        <a:xfrm>
          <a:off x="2022574"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STAFF/STUDENT FULLY INTEGRATED INTO THE ROLE</a:t>
          </a:r>
        </a:p>
      </dsp:txBody>
      <dsp:txXfrm>
        <a:off x="2047902" y="1913778"/>
        <a:ext cx="1390595" cy="81409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D180D7-20AA-4791-AC4D-82202C97C21C}">
      <dsp:nvSpPr>
        <dsp:cNvPr id="0" name=""/>
        <dsp:cNvSpPr/>
      </dsp:nvSpPr>
      <dsp:spPr>
        <a:xfrm>
          <a:off x="1780241" y="1514873"/>
          <a:ext cx="1925469" cy="166560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CRITICAL THINKING RAW MATERIALS</a:t>
          </a:r>
        </a:p>
      </dsp:txBody>
      <dsp:txXfrm>
        <a:off x="2099318" y="1790888"/>
        <a:ext cx="1287315" cy="1113579"/>
      </dsp:txXfrm>
    </dsp:sp>
    <dsp:sp modelId="{922A0DBF-15C3-401A-B4C2-76410EE4FAA3}">
      <dsp:nvSpPr>
        <dsp:cNvPr id="0" name=""/>
        <dsp:cNvSpPr/>
      </dsp:nvSpPr>
      <dsp:spPr>
        <a:xfrm>
          <a:off x="2985955" y="717991"/>
          <a:ext cx="726473" cy="62595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28A3154-9011-4117-837F-8966895CDC5C}">
      <dsp:nvSpPr>
        <dsp:cNvPr id="0" name=""/>
        <dsp:cNvSpPr/>
      </dsp:nvSpPr>
      <dsp:spPr>
        <a:xfrm>
          <a:off x="1957604" y="0"/>
          <a:ext cx="1577908" cy="136507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PROBLEM SOLVING</a:t>
          </a:r>
        </a:p>
      </dsp:txBody>
      <dsp:txXfrm>
        <a:off x="2219097" y="226222"/>
        <a:ext cx="1054922" cy="912632"/>
      </dsp:txXfrm>
    </dsp:sp>
    <dsp:sp modelId="{FDFE5B17-A08F-4BC6-82EE-AE51ECFE9973}">
      <dsp:nvSpPr>
        <dsp:cNvPr id="0" name=""/>
        <dsp:cNvSpPr/>
      </dsp:nvSpPr>
      <dsp:spPr>
        <a:xfrm>
          <a:off x="3833806" y="1888191"/>
          <a:ext cx="726473" cy="62595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D2E0FE9-43F2-4C6B-9C56-C981B2F8F5D0}">
      <dsp:nvSpPr>
        <dsp:cNvPr id="0" name=""/>
        <dsp:cNvSpPr/>
      </dsp:nvSpPr>
      <dsp:spPr>
        <a:xfrm>
          <a:off x="3404730" y="839613"/>
          <a:ext cx="1577908" cy="136507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OPENESS</a:t>
          </a:r>
        </a:p>
      </dsp:txBody>
      <dsp:txXfrm>
        <a:off x="3666223" y="1065835"/>
        <a:ext cx="1054922" cy="912632"/>
      </dsp:txXfrm>
    </dsp:sp>
    <dsp:sp modelId="{6609B4A9-BD4A-4704-89A9-AE730200295C}">
      <dsp:nvSpPr>
        <dsp:cNvPr id="0" name=""/>
        <dsp:cNvSpPr/>
      </dsp:nvSpPr>
      <dsp:spPr>
        <a:xfrm>
          <a:off x="3244834" y="3209126"/>
          <a:ext cx="726473" cy="62595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22C319A-5ADB-4674-9A72-95B0A56A208A}">
      <dsp:nvSpPr>
        <dsp:cNvPr id="0" name=""/>
        <dsp:cNvSpPr/>
      </dsp:nvSpPr>
      <dsp:spPr>
        <a:xfrm>
          <a:off x="3404730" y="2490195"/>
          <a:ext cx="1577908" cy="136507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STRATEGIC THINKING</a:t>
          </a:r>
        </a:p>
      </dsp:txBody>
      <dsp:txXfrm>
        <a:off x="3666223" y="2716417"/>
        <a:ext cx="1054922" cy="912632"/>
      </dsp:txXfrm>
    </dsp:sp>
    <dsp:sp modelId="{6EFE371C-B1B0-4339-8BFD-4C497F568DDD}">
      <dsp:nvSpPr>
        <dsp:cNvPr id="0" name=""/>
        <dsp:cNvSpPr/>
      </dsp:nvSpPr>
      <dsp:spPr>
        <a:xfrm>
          <a:off x="1783824" y="3346244"/>
          <a:ext cx="726473" cy="62595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08E4192-AD36-49B8-9A7F-B977CD38B69A}">
      <dsp:nvSpPr>
        <dsp:cNvPr id="0" name=""/>
        <dsp:cNvSpPr/>
      </dsp:nvSpPr>
      <dsp:spPr>
        <a:xfrm>
          <a:off x="1957604" y="3330748"/>
          <a:ext cx="1577908" cy="136507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DECISION MAKING</a:t>
          </a:r>
        </a:p>
      </dsp:txBody>
      <dsp:txXfrm>
        <a:off x="2219097" y="3556970"/>
        <a:ext cx="1054922" cy="912632"/>
      </dsp:txXfrm>
    </dsp:sp>
    <dsp:sp modelId="{E2299344-6566-4EB1-AE4E-3172612EA178}">
      <dsp:nvSpPr>
        <dsp:cNvPr id="0" name=""/>
        <dsp:cNvSpPr/>
      </dsp:nvSpPr>
      <dsp:spPr>
        <a:xfrm>
          <a:off x="922088" y="2176514"/>
          <a:ext cx="726473" cy="62595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077EFB8-DBAF-47DF-B7C6-617C5B803900}">
      <dsp:nvSpPr>
        <dsp:cNvPr id="0" name=""/>
        <dsp:cNvSpPr/>
      </dsp:nvSpPr>
      <dsp:spPr>
        <a:xfrm>
          <a:off x="503761" y="2491135"/>
          <a:ext cx="1577908" cy="136507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CREATIVITY</a:t>
          </a:r>
        </a:p>
      </dsp:txBody>
      <dsp:txXfrm>
        <a:off x="765254" y="2717357"/>
        <a:ext cx="1054922" cy="912632"/>
      </dsp:txXfrm>
    </dsp:sp>
    <dsp:sp modelId="{B4808BEC-92B3-4BCA-987F-630AFE57C7A9}">
      <dsp:nvSpPr>
        <dsp:cNvPr id="0" name=""/>
        <dsp:cNvSpPr/>
      </dsp:nvSpPr>
      <dsp:spPr>
        <a:xfrm>
          <a:off x="503761" y="837735"/>
          <a:ext cx="1577908" cy="136507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PLANNING</a:t>
          </a:r>
        </a:p>
      </dsp:txBody>
      <dsp:txXfrm>
        <a:off x="765254" y="1063957"/>
        <a:ext cx="1054922" cy="91263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549C4C-07D0-41AC-B288-E1F94897E16A}">
      <dsp:nvSpPr>
        <dsp:cNvPr id="0" name=""/>
        <dsp:cNvSpPr/>
      </dsp:nvSpPr>
      <dsp:spPr>
        <a:xfrm>
          <a:off x="1891893" y="66531"/>
          <a:ext cx="1531162" cy="995255"/>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DISCRIPTION:</a:t>
          </a:r>
        </a:p>
        <a:p>
          <a:pPr marL="0" lvl="0" indent="0" algn="ctr" defTabSz="577850">
            <a:lnSpc>
              <a:spcPct val="90000"/>
            </a:lnSpc>
            <a:spcBef>
              <a:spcPct val="0"/>
            </a:spcBef>
            <a:spcAft>
              <a:spcPct val="35000"/>
            </a:spcAft>
            <a:buNone/>
          </a:pPr>
          <a:r>
            <a:rPr lang="en-GB" sz="1300" kern="1200"/>
            <a:t>Feeling &amp; Thinkings</a:t>
          </a:r>
        </a:p>
      </dsp:txBody>
      <dsp:txXfrm>
        <a:off x="1940477" y="115115"/>
        <a:ext cx="1433994" cy="898087"/>
      </dsp:txXfrm>
    </dsp:sp>
    <dsp:sp modelId="{5F943B42-013E-41ED-861D-863F202D2B81}">
      <dsp:nvSpPr>
        <dsp:cNvPr id="0" name=""/>
        <dsp:cNvSpPr/>
      </dsp:nvSpPr>
      <dsp:spPr>
        <a:xfrm>
          <a:off x="669152" y="564158"/>
          <a:ext cx="3976645" cy="3976645"/>
        </a:xfrm>
        <a:custGeom>
          <a:avLst/>
          <a:gdLst/>
          <a:ahLst/>
          <a:cxnLst/>
          <a:rect l="0" t="0" r="0" b="0"/>
          <a:pathLst>
            <a:path>
              <a:moveTo>
                <a:pt x="2959005" y="253041"/>
              </a:moveTo>
              <a:arcTo wR="1988322" hR="1988322" stAng="17953308" swAng="1211740"/>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4696431-C3EC-4C28-998A-D8614C8DE338}">
      <dsp:nvSpPr>
        <dsp:cNvPr id="0" name=""/>
        <dsp:cNvSpPr/>
      </dsp:nvSpPr>
      <dsp:spPr>
        <a:xfrm>
          <a:off x="3782901" y="1440428"/>
          <a:ext cx="1531162" cy="995255"/>
        </a:xfrm>
        <a:prstGeom prst="roundRect">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EVALUATION:</a:t>
          </a:r>
        </a:p>
        <a:p>
          <a:pPr marL="0" lvl="0" indent="0" algn="ctr" defTabSz="577850">
            <a:lnSpc>
              <a:spcPct val="90000"/>
            </a:lnSpc>
            <a:spcBef>
              <a:spcPct val="0"/>
            </a:spcBef>
            <a:spcAft>
              <a:spcPct val="35000"/>
            </a:spcAft>
            <a:buNone/>
          </a:pPr>
          <a:r>
            <a:rPr lang="en-GB" sz="1300" kern="1200"/>
            <a:t>What was Good &amp; Bad</a:t>
          </a:r>
        </a:p>
      </dsp:txBody>
      <dsp:txXfrm>
        <a:off x="3831485" y="1489012"/>
        <a:ext cx="1433994" cy="898087"/>
      </dsp:txXfrm>
    </dsp:sp>
    <dsp:sp modelId="{5401594B-E364-4243-BE3F-B982A04AB887}">
      <dsp:nvSpPr>
        <dsp:cNvPr id="0" name=""/>
        <dsp:cNvSpPr/>
      </dsp:nvSpPr>
      <dsp:spPr>
        <a:xfrm>
          <a:off x="669152" y="564158"/>
          <a:ext cx="3976645" cy="3976645"/>
        </a:xfrm>
        <a:custGeom>
          <a:avLst/>
          <a:gdLst/>
          <a:ahLst/>
          <a:cxnLst/>
          <a:rect l="0" t="0" r="0" b="0"/>
          <a:pathLst>
            <a:path>
              <a:moveTo>
                <a:pt x="3971878" y="2125922"/>
              </a:moveTo>
              <a:arcTo wR="1988322" hR="1988322" stAng="21838096" swAng="1359882"/>
            </a:path>
          </a:pathLst>
        </a:custGeom>
        <a:noFill/>
        <a:ln w="6350" cap="flat" cmpd="sng" algn="ctr">
          <a:solidFill>
            <a:schemeClr val="accent4">
              <a:hueOff val="2450223"/>
              <a:satOff val="-10194"/>
              <a:lumOff val="240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F7D04CA-EA11-46E5-9EAE-76EDF1984049}">
      <dsp:nvSpPr>
        <dsp:cNvPr id="0" name=""/>
        <dsp:cNvSpPr/>
      </dsp:nvSpPr>
      <dsp:spPr>
        <a:xfrm>
          <a:off x="3060600" y="3663440"/>
          <a:ext cx="1531162" cy="995255"/>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ANALYSIS:</a:t>
          </a:r>
        </a:p>
        <a:p>
          <a:pPr marL="0" lvl="0" indent="0" algn="ctr" defTabSz="577850">
            <a:lnSpc>
              <a:spcPct val="90000"/>
            </a:lnSpc>
            <a:spcBef>
              <a:spcPct val="0"/>
            </a:spcBef>
            <a:spcAft>
              <a:spcPct val="35000"/>
            </a:spcAft>
            <a:buNone/>
          </a:pPr>
          <a:r>
            <a:rPr lang="en-GB" sz="1300" kern="1200"/>
            <a:t>Making Sense</a:t>
          </a:r>
        </a:p>
      </dsp:txBody>
      <dsp:txXfrm>
        <a:off x="3109184" y="3712024"/>
        <a:ext cx="1433994" cy="898087"/>
      </dsp:txXfrm>
    </dsp:sp>
    <dsp:sp modelId="{92C64A1D-42BB-4402-B146-2F63A1F44354}">
      <dsp:nvSpPr>
        <dsp:cNvPr id="0" name=""/>
        <dsp:cNvSpPr/>
      </dsp:nvSpPr>
      <dsp:spPr>
        <a:xfrm>
          <a:off x="669152" y="564158"/>
          <a:ext cx="3976645" cy="3976645"/>
        </a:xfrm>
        <a:custGeom>
          <a:avLst/>
          <a:gdLst/>
          <a:ahLst/>
          <a:cxnLst/>
          <a:rect l="0" t="0" r="0" b="0"/>
          <a:pathLst>
            <a:path>
              <a:moveTo>
                <a:pt x="2232395" y="3961608"/>
              </a:moveTo>
              <a:arcTo wR="1988322" hR="1988322" stAng="4976940" swAng="846121"/>
            </a:path>
          </a:pathLst>
        </a:custGeom>
        <a:noFill/>
        <a:ln w="6350" cap="flat" cmpd="sng" algn="ctr">
          <a:solidFill>
            <a:schemeClr val="accent4">
              <a:hueOff val="4900445"/>
              <a:satOff val="-20388"/>
              <a:lumOff val="480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DDAAF10-954C-431D-8C9C-1F1956225B4C}">
      <dsp:nvSpPr>
        <dsp:cNvPr id="0" name=""/>
        <dsp:cNvSpPr/>
      </dsp:nvSpPr>
      <dsp:spPr>
        <a:xfrm>
          <a:off x="723187" y="3663440"/>
          <a:ext cx="1531162" cy="995255"/>
        </a:xfrm>
        <a:prstGeom prst="roundRect">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CONCLUSION:</a:t>
          </a:r>
        </a:p>
        <a:p>
          <a:pPr marL="0" lvl="0" indent="0" algn="ctr" defTabSz="577850">
            <a:lnSpc>
              <a:spcPct val="90000"/>
            </a:lnSpc>
            <a:spcBef>
              <a:spcPct val="0"/>
            </a:spcBef>
            <a:spcAft>
              <a:spcPct val="35000"/>
            </a:spcAft>
            <a:buNone/>
          </a:pPr>
          <a:r>
            <a:rPr lang="en-GB" sz="1300" kern="1200"/>
            <a:t>What else could you have done</a:t>
          </a:r>
        </a:p>
      </dsp:txBody>
      <dsp:txXfrm>
        <a:off x="771771" y="3712024"/>
        <a:ext cx="1433994" cy="898087"/>
      </dsp:txXfrm>
    </dsp:sp>
    <dsp:sp modelId="{95D92D5B-D904-4CEE-BAA8-243560DAF239}">
      <dsp:nvSpPr>
        <dsp:cNvPr id="0" name=""/>
        <dsp:cNvSpPr/>
      </dsp:nvSpPr>
      <dsp:spPr>
        <a:xfrm>
          <a:off x="669152" y="564158"/>
          <a:ext cx="3976645" cy="3976645"/>
        </a:xfrm>
        <a:custGeom>
          <a:avLst/>
          <a:gdLst/>
          <a:ahLst/>
          <a:cxnLst/>
          <a:rect l="0" t="0" r="0" b="0"/>
          <a:pathLst>
            <a:path>
              <a:moveTo>
                <a:pt x="210968" y="2879635"/>
              </a:moveTo>
              <a:arcTo wR="1988322" hR="1988322" stAng="9202022" swAng="1359882"/>
            </a:path>
          </a:pathLst>
        </a:custGeom>
        <a:noFill/>
        <a:ln w="6350" cap="flat" cmpd="sng" algn="ctr">
          <a:solidFill>
            <a:schemeClr val="accent4">
              <a:hueOff val="7350668"/>
              <a:satOff val="-30583"/>
              <a:lumOff val="720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E904DED-E8A3-4537-96F5-01829327473E}">
      <dsp:nvSpPr>
        <dsp:cNvPr id="0" name=""/>
        <dsp:cNvSpPr/>
      </dsp:nvSpPr>
      <dsp:spPr>
        <a:xfrm>
          <a:off x="886" y="1440428"/>
          <a:ext cx="1531162" cy="995255"/>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ACTION PLAN:</a:t>
          </a:r>
        </a:p>
        <a:p>
          <a:pPr marL="0" lvl="0" indent="0" algn="ctr" defTabSz="577850">
            <a:lnSpc>
              <a:spcPct val="90000"/>
            </a:lnSpc>
            <a:spcBef>
              <a:spcPct val="0"/>
            </a:spcBef>
            <a:spcAft>
              <a:spcPct val="35000"/>
            </a:spcAft>
            <a:buNone/>
          </a:pPr>
          <a:r>
            <a:rPr lang="en-GB" sz="1300" kern="1200"/>
            <a:t>What would you do if it happened again</a:t>
          </a:r>
        </a:p>
      </dsp:txBody>
      <dsp:txXfrm>
        <a:off x="49470" y="1489012"/>
        <a:ext cx="1433994" cy="898087"/>
      </dsp:txXfrm>
    </dsp:sp>
    <dsp:sp modelId="{00D5551E-04CA-4E4A-B69D-5E147514FF71}">
      <dsp:nvSpPr>
        <dsp:cNvPr id="0" name=""/>
        <dsp:cNvSpPr/>
      </dsp:nvSpPr>
      <dsp:spPr>
        <a:xfrm>
          <a:off x="669152" y="564158"/>
          <a:ext cx="3976645" cy="3976645"/>
        </a:xfrm>
        <a:custGeom>
          <a:avLst/>
          <a:gdLst/>
          <a:ahLst/>
          <a:cxnLst/>
          <a:rect l="0" t="0" r="0" b="0"/>
          <a:pathLst>
            <a:path>
              <a:moveTo>
                <a:pt x="478251" y="694834"/>
              </a:moveTo>
              <a:arcTo wR="1988322" hR="1988322" stAng="13234951" swAng="1211740"/>
            </a:path>
          </a:pathLst>
        </a:custGeom>
        <a:noFill/>
        <a:ln w="6350" cap="flat" cmpd="sng" algn="ctr">
          <a:solidFill>
            <a:schemeClr val="accent4">
              <a:hueOff val="9800891"/>
              <a:satOff val="-40777"/>
              <a:lumOff val="960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214FE2-22F1-4E56-ADEF-94BAF94ECDE7}">
      <dsp:nvSpPr>
        <dsp:cNvPr id="0" name=""/>
        <dsp:cNvSpPr/>
      </dsp:nvSpPr>
      <dsp:spPr>
        <a:xfrm>
          <a:off x="2138126" y="2019063"/>
          <a:ext cx="1210147" cy="121014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KOLB THEORY:</a:t>
          </a:r>
        </a:p>
        <a:p>
          <a:pPr marL="0" lvl="0" indent="0" algn="ctr" defTabSz="577850">
            <a:lnSpc>
              <a:spcPct val="90000"/>
            </a:lnSpc>
            <a:spcBef>
              <a:spcPct val="0"/>
            </a:spcBef>
            <a:spcAft>
              <a:spcPct val="35000"/>
            </a:spcAft>
            <a:buNone/>
          </a:pPr>
          <a:r>
            <a:rPr lang="en-GB" sz="1300" kern="1200"/>
            <a:t>Learning Cycle</a:t>
          </a:r>
        </a:p>
      </dsp:txBody>
      <dsp:txXfrm>
        <a:off x="2315348" y="2196285"/>
        <a:ext cx="855703" cy="855703"/>
      </dsp:txXfrm>
    </dsp:sp>
    <dsp:sp modelId="{BB1E5410-B064-407F-9064-5771748699BC}">
      <dsp:nvSpPr>
        <dsp:cNvPr id="0" name=""/>
        <dsp:cNvSpPr/>
      </dsp:nvSpPr>
      <dsp:spPr>
        <a:xfrm rot="16200000">
          <a:off x="2614103" y="1626902"/>
          <a:ext cx="258193" cy="31178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52832" y="1727987"/>
        <a:ext cx="180735" cy="187068"/>
      </dsp:txXfrm>
    </dsp:sp>
    <dsp:sp modelId="{06F72EFF-E685-4E74-81A1-7D28EAF1B15D}">
      <dsp:nvSpPr>
        <dsp:cNvPr id="0" name=""/>
        <dsp:cNvSpPr/>
      </dsp:nvSpPr>
      <dsp:spPr>
        <a:xfrm>
          <a:off x="1986857" y="19222"/>
          <a:ext cx="1512684" cy="151268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CONCRETE EXPERIANCE:</a:t>
          </a:r>
        </a:p>
        <a:p>
          <a:pPr marL="0" lvl="0" indent="0" algn="ctr" defTabSz="444500">
            <a:lnSpc>
              <a:spcPct val="90000"/>
            </a:lnSpc>
            <a:spcBef>
              <a:spcPct val="0"/>
            </a:spcBef>
            <a:spcAft>
              <a:spcPct val="35000"/>
            </a:spcAft>
            <a:buNone/>
          </a:pPr>
          <a:r>
            <a:rPr lang="en-GB" sz="1000" kern="1200"/>
            <a:t>Doing / Having an experiance</a:t>
          </a:r>
        </a:p>
      </dsp:txBody>
      <dsp:txXfrm>
        <a:off x="2208384" y="240749"/>
        <a:ext cx="1069630" cy="1069630"/>
      </dsp:txXfrm>
    </dsp:sp>
    <dsp:sp modelId="{63A9CD13-52C5-4278-BCB6-D85B2BB1B7DD}">
      <dsp:nvSpPr>
        <dsp:cNvPr id="0" name=""/>
        <dsp:cNvSpPr/>
      </dsp:nvSpPr>
      <dsp:spPr>
        <a:xfrm>
          <a:off x="3455448" y="2468247"/>
          <a:ext cx="258193" cy="311780"/>
        </a:xfrm>
        <a:prstGeom prst="rightArrow">
          <a:avLst>
            <a:gd name="adj1" fmla="val 60000"/>
            <a:gd name="adj2" fmla="val 50000"/>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455448" y="2530603"/>
        <a:ext cx="180735" cy="187068"/>
      </dsp:txXfrm>
    </dsp:sp>
    <dsp:sp modelId="{099356B9-EDBE-4263-969C-FB678BE6B453}">
      <dsp:nvSpPr>
        <dsp:cNvPr id="0" name=""/>
        <dsp:cNvSpPr/>
      </dsp:nvSpPr>
      <dsp:spPr>
        <a:xfrm>
          <a:off x="3835430" y="1867795"/>
          <a:ext cx="1512684" cy="1512684"/>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REFLECTIVE OBSERVATION:</a:t>
          </a:r>
        </a:p>
        <a:p>
          <a:pPr marL="0" lvl="0" indent="0" algn="ctr" defTabSz="444500">
            <a:lnSpc>
              <a:spcPct val="90000"/>
            </a:lnSpc>
            <a:spcBef>
              <a:spcPct val="0"/>
            </a:spcBef>
            <a:spcAft>
              <a:spcPct val="35000"/>
            </a:spcAft>
            <a:buNone/>
          </a:pPr>
          <a:r>
            <a:rPr lang="en-GB" sz="1000" kern="1200"/>
            <a:t>Reviewing the experiance</a:t>
          </a:r>
        </a:p>
      </dsp:txBody>
      <dsp:txXfrm>
        <a:off x="4056957" y="2089322"/>
        <a:ext cx="1069630" cy="1069630"/>
      </dsp:txXfrm>
    </dsp:sp>
    <dsp:sp modelId="{4DC24A28-403B-457A-B078-02D1D66A8263}">
      <dsp:nvSpPr>
        <dsp:cNvPr id="0" name=""/>
        <dsp:cNvSpPr/>
      </dsp:nvSpPr>
      <dsp:spPr>
        <a:xfrm rot="5400000">
          <a:off x="2614103" y="3309591"/>
          <a:ext cx="258193" cy="311780"/>
        </a:xfrm>
        <a:prstGeom prst="rightArrow">
          <a:avLst>
            <a:gd name="adj1" fmla="val 60000"/>
            <a:gd name="adj2" fmla="val 50000"/>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52832" y="3333218"/>
        <a:ext cx="180735" cy="187068"/>
      </dsp:txXfrm>
    </dsp:sp>
    <dsp:sp modelId="{7DA6C0F6-B56C-4B1C-AF1D-7BE5ED92E4BF}">
      <dsp:nvSpPr>
        <dsp:cNvPr id="0" name=""/>
        <dsp:cNvSpPr/>
      </dsp:nvSpPr>
      <dsp:spPr>
        <a:xfrm>
          <a:off x="1986857" y="3716368"/>
          <a:ext cx="1512684" cy="1512684"/>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CONCLUDING:</a:t>
          </a:r>
        </a:p>
        <a:p>
          <a:pPr marL="0" lvl="0" indent="0" algn="ctr" defTabSz="444500">
            <a:lnSpc>
              <a:spcPct val="90000"/>
            </a:lnSpc>
            <a:spcBef>
              <a:spcPct val="0"/>
            </a:spcBef>
            <a:spcAft>
              <a:spcPct val="35000"/>
            </a:spcAft>
            <a:buNone/>
          </a:pPr>
          <a:r>
            <a:rPr lang="en-GB" sz="1000" kern="1200"/>
            <a:t>Learing fron the experiance</a:t>
          </a:r>
        </a:p>
      </dsp:txBody>
      <dsp:txXfrm>
        <a:off x="2208384" y="3937895"/>
        <a:ext cx="1069630" cy="1069630"/>
      </dsp:txXfrm>
    </dsp:sp>
    <dsp:sp modelId="{0BCADF00-D67F-4652-A49E-373FE55A5EB3}">
      <dsp:nvSpPr>
        <dsp:cNvPr id="0" name=""/>
        <dsp:cNvSpPr/>
      </dsp:nvSpPr>
      <dsp:spPr>
        <a:xfrm rot="10800000">
          <a:off x="1772758" y="2468247"/>
          <a:ext cx="258193" cy="311780"/>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1850216" y="2530603"/>
        <a:ext cx="180735" cy="187068"/>
      </dsp:txXfrm>
    </dsp:sp>
    <dsp:sp modelId="{044B584C-56F7-4827-8F12-D0EC75B5D040}">
      <dsp:nvSpPr>
        <dsp:cNvPr id="0" name=""/>
        <dsp:cNvSpPr/>
      </dsp:nvSpPr>
      <dsp:spPr>
        <a:xfrm>
          <a:off x="138285" y="1867795"/>
          <a:ext cx="1512684" cy="1512684"/>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PRO-ACTIVE EXPERIMENTATION:</a:t>
          </a:r>
        </a:p>
        <a:p>
          <a:pPr marL="0" lvl="0" indent="0" algn="ctr" defTabSz="444500">
            <a:lnSpc>
              <a:spcPct val="90000"/>
            </a:lnSpc>
            <a:spcBef>
              <a:spcPct val="0"/>
            </a:spcBef>
            <a:spcAft>
              <a:spcPct val="35000"/>
            </a:spcAft>
            <a:buNone/>
          </a:pPr>
          <a:r>
            <a:rPr lang="en-GB" sz="1000" kern="1200"/>
            <a:t>Try out what you have learned</a:t>
          </a:r>
        </a:p>
      </dsp:txBody>
      <dsp:txXfrm>
        <a:off x="359812" y="2089322"/>
        <a:ext cx="1069630" cy="106963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1024</TotalTime>
  <Pages>50</Pages>
  <Words>5877</Words>
  <Characters>33502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J451M</cp:lastModifiedBy>
  <cp:revision>67</cp:revision>
  <dcterms:created xsi:type="dcterms:W3CDTF">2019-08-07T20:01:00Z</dcterms:created>
  <dcterms:modified xsi:type="dcterms:W3CDTF">2019-09-11T22:12:00Z</dcterms:modified>
</cp:coreProperties>
</file>