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8328875"/>
        <w:docPartObj>
          <w:docPartGallery w:val="Cover Pages"/>
          <w:docPartUnique/>
        </w:docPartObj>
      </w:sdtPr>
      <w:sdtEndPr>
        <w:rPr>
          <w:b/>
          <w:bCs/>
          <w:sz w:val="32"/>
          <w:szCs w:val="32"/>
          <w:u w:val="single"/>
        </w:rPr>
      </w:sdtEndPr>
      <w:sdtContent>
        <w:p w14:paraId="1D5A68A1" w14:textId="7565844A" w:rsidR="00316F07" w:rsidRDefault="00316F07">
          <w:r>
            <w:rPr>
              <w:noProof/>
            </w:rPr>
            <mc:AlternateContent>
              <mc:Choice Requires="wpg">
                <w:drawing>
                  <wp:anchor distT="0" distB="0" distL="114300" distR="114300" simplePos="0" relativeHeight="251662336" behindDoc="0" locked="0" layoutInCell="1" allowOverlap="1" wp14:anchorId="306CAA20" wp14:editId="53C76B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18D16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858A25" wp14:editId="321175C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AA4127" w14:textId="7274201F" w:rsidR="00316F07" w:rsidRDefault="00316F07">
                                    <w:pPr>
                                      <w:pStyle w:val="NoSpacing"/>
                                      <w:jc w:val="right"/>
                                      <w:rPr>
                                        <w:color w:val="595959" w:themeColor="text1" w:themeTint="A6"/>
                                        <w:sz w:val="28"/>
                                        <w:szCs w:val="28"/>
                                      </w:rPr>
                                    </w:pPr>
                                    <w:r>
                                      <w:rPr>
                                        <w:color w:val="595959" w:themeColor="text1" w:themeTint="A6"/>
                                        <w:sz w:val="28"/>
                                        <w:szCs w:val="28"/>
                                      </w:rPr>
                                      <w:t>Ahmed Abdi (2312731)</w:t>
                                    </w:r>
                                  </w:p>
                                </w:sdtContent>
                              </w:sdt>
                              <w:p w14:paraId="29922ABE" w14:textId="77777777" w:rsidR="00316F07" w:rsidRDefault="001B1FD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16F07">
                                      <w:rPr>
                                        <w:color w:val="595959" w:themeColor="text1" w:themeTint="A6"/>
                                        <w:sz w:val="18"/>
                                        <w:szCs w:val="18"/>
                                      </w:rPr>
                                      <w:t>[Email address]</w:t>
                                    </w:r>
                                  </w:sdtContent>
                                </w:sdt>
                              </w:p>
                              <w:p w14:paraId="7E8B2E9A" w14:textId="77777777" w:rsidR="00316F07" w:rsidRDefault="00316F07">
                                <w:pPr>
                                  <w:pStyle w:val="NoSpacing"/>
                                  <w:jc w:val="right"/>
                                  <w:rPr>
                                    <w:color w:val="595959" w:themeColor="text1" w:themeTint="A6"/>
                                    <w:sz w:val="18"/>
                                    <w:szCs w:val="18"/>
                                  </w:rPr>
                                </w:pPr>
                              </w:p>
                              <w:tbl>
                                <w:tblPr>
                                  <w:tblW w:w="9924" w:type="dxa"/>
                                  <w:tblInd w:w="400" w:type="dxa"/>
                                  <w:tblCellMar>
                                    <w:top w:w="9" w:type="dxa"/>
                                    <w:left w:w="104" w:type="dxa"/>
                                  </w:tblCellMar>
                                  <w:tblLook w:val="04A0" w:firstRow="1" w:lastRow="0" w:firstColumn="1" w:lastColumn="0" w:noHBand="0" w:noVBand="1"/>
                                </w:tblPr>
                                <w:tblGrid>
                                  <w:gridCol w:w="3852"/>
                                  <w:gridCol w:w="6072"/>
                                </w:tblGrid>
                                <w:tr w:rsidR="00316F07" w:rsidRPr="00316F07" w14:paraId="7DDDFAA7" w14:textId="77777777">
                                  <w:trPr>
                                    <w:trHeight w:val="504"/>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hideMark/>
                                    </w:tcPr>
                                    <w:p w14:paraId="44315B4F" w14:textId="77777777" w:rsidR="00316F07" w:rsidRPr="00316F07" w:rsidRDefault="00316F07" w:rsidP="00316F07">
                                      <w:pPr>
                                        <w:pStyle w:val="NoSpacing"/>
                                        <w:jc w:val="right"/>
                                        <w:rPr>
                                          <w:color w:val="595959" w:themeColor="text1" w:themeTint="A6"/>
                                          <w:sz w:val="18"/>
                                          <w:szCs w:val="18"/>
                                        </w:rPr>
                                      </w:pPr>
                                      <w:r w:rsidRPr="00316F07">
                                        <w:rPr>
                                          <w:b/>
                                          <w:color w:val="595959" w:themeColor="text1" w:themeTint="A6"/>
                                          <w:sz w:val="18"/>
                                          <w:szCs w:val="18"/>
                                        </w:rPr>
                                        <w:t xml:space="preserve">Lecturer: </w:t>
                                      </w:r>
                                    </w:p>
                                  </w:tc>
                                  <w:tc>
                                    <w:tcPr>
                                      <w:tcW w:w="329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488C442" w14:textId="77777777" w:rsidR="00316F07" w:rsidRPr="00316F07" w:rsidRDefault="00316F07" w:rsidP="00316F07">
                                      <w:pPr>
                                        <w:pStyle w:val="NoSpacing"/>
                                        <w:rPr>
                                          <w:color w:val="595959" w:themeColor="text1" w:themeTint="A6"/>
                                          <w:sz w:val="18"/>
                                          <w:szCs w:val="18"/>
                                        </w:rPr>
                                      </w:pPr>
                                      <w:r w:rsidRPr="00316F07">
                                        <w:rPr>
                                          <w:b/>
                                          <w:bCs/>
                                          <w:color w:val="595959" w:themeColor="text1" w:themeTint="A6"/>
                                          <w:sz w:val="18"/>
                                          <w:szCs w:val="18"/>
                                        </w:rPr>
                                        <w:t xml:space="preserve">Dr Mohamed Ben Farah </w:t>
                                      </w:r>
                                    </w:p>
                                  </w:tc>
                                </w:tr>
                              </w:tbl>
                              <w:p w14:paraId="3F6BB0AD" w14:textId="77777777" w:rsidR="00316F07" w:rsidRDefault="00316F0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858A2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AA4127" w14:textId="7274201F" w:rsidR="00316F07" w:rsidRDefault="00316F07">
                              <w:pPr>
                                <w:pStyle w:val="NoSpacing"/>
                                <w:jc w:val="right"/>
                                <w:rPr>
                                  <w:color w:val="595959" w:themeColor="text1" w:themeTint="A6"/>
                                  <w:sz w:val="28"/>
                                  <w:szCs w:val="28"/>
                                </w:rPr>
                              </w:pPr>
                              <w:r>
                                <w:rPr>
                                  <w:color w:val="595959" w:themeColor="text1" w:themeTint="A6"/>
                                  <w:sz w:val="28"/>
                                  <w:szCs w:val="28"/>
                                </w:rPr>
                                <w:t>Ahmed Abdi (2312731)</w:t>
                              </w:r>
                            </w:p>
                          </w:sdtContent>
                        </w:sdt>
                        <w:p w14:paraId="29922ABE" w14:textId="77777777" w:rsidR="00316F07" w:rsidRDefault="001B1FD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16F07">
                                <w:rPr>
                                  <w:color w:val="595959" w:themeColor="text1" w:themeTint="A6"/>
                                  <w:sz w:val="18"/>
                                  <w:szCs w:val="18"/>
                                </w:rPr>
                                <w:t>[Email address]</w:t>
                              </w:r>
                            </w:sdtContent>
                          </w:sdt>
                        </w:p>
                        <w:p w14:paraId="7E8B2E9A" w14:textId="77777777" w:rsidR="00316F07" w:rsidRDefault="00316F07">
                          <w:pPr>
                            <w:pStyle w:val="NoSpacing"/>
                            <w:jc w:val="right"/>
                            <w:rPr>
                              <w:color w:val="595959" w:themeColor="text1" w:themeTint="A6"/>
                              <w:sz w:val="18"/>
                              <w:szCs w:val="18"/>
                            </w:rPr>
                          </w:pPr>
                        </w:p>
                        <w:tbl>
                          <w:tblPr>
                            <w:tblW w:w="9924" w:type="dxa"/>
                            <w:tblInd w:w="400" w:type="dxa"/>
                            <w:tblCellMar>
                              <w:top w:w="9" w:type="dxa"/>
                              <w:left w:w="104" w:type="dxa"/>
                            </w:tblCellMar>
                            <w:tblLook w:val="04A0" w:firstRow="1" w:lastRow="0" w:firstColumn="1" w:lastColumn="0" w:noHBand="0" w:noVBand="1"/>
                          </w:tblPr>
                          <w:tblGrid>
                            <w:gridCol w:w="3852"/>
                            <w:gridCol w:w="6072"/>
                          </w:tblGrid>
                          <w:tr w:rsidR="00316F07" w:rsidRPr="00316F07" w14:paraId="7DDDFAA7" w14:textId="77777777">
                            <w:trPr>
                              <w:trHeight w:val="504"/>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hideMark/>
                              </w:tcPr>
                              <w:p w14:paraId="44315B4F" w14:textId="77777777" w:rsidR="00316F07" w:rsidRPr="00316F07" w:rsidRDefault="00316F07" w:rsidP="00316F07">
                                <w:pPr>
                                  <w:pStyle w:val="NoSpacing"/>
                                  <w:jc w:val="right"/>
                                  <w:rPr>
                                    <w:color w:val="595959" w:themeColor="text1" w:themeTint="A6"/>
                                    <w:sz w:val="18"/>
                                    <w:szCs w:val="18"/>
                                  </w:rPr>
                                </w:pPr>
                                <w:r w:rsidRPr="00316F07">
                                  <w:rPr>
                                    <w:b/>
                                    <w:color w:val="595959" w:themeColor="text1" w:themeTint="A6"/>
                                    <w:sz w:val="18"/>
                                    <w:szCs w:val="18"/>
                                  </w:rPr>
                                  <w:t xml:space="preserve">Lecturer: </w:t>
                                </w:r>
                              </w:p>
                            </w:tc>
                            <w:tc>
                              <w:tcPr>
                                <w:tcW w:w="329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488C442" w14:textId="77777777" w:rsidR="00316F07" w:rsidRPr="00316F07" w:rsidRDefault="00316F07" w:rsidP="00316F07">
                                <w:pPr>
                                  <w:pStyle w:val="NoSpacing"/>
                                  <w:rPr>
                                    <w:color w:val="595959" w:themeColor="text1" w:themeTint="A6"/>
                                    <w:sz w:val="18"/>
                                    <w:szCs w:val="18"/>
                                  </w:rPr>
                                </w:pPr>
                                <w:r w:rsidRPr="00316F07">
                                  <w:rPr>
                                    <w:b/>
                                    <w:bCs/>
                                    <w:color w:val="595959" w:themeColor="text1" w:themeTint="A6"/>
                                    <w:sz w:val="18"/>
                                    <w:szCs w:val="18"/>
                                  </w:rPr>
                                  <w:t xml:space="preserve">Dr Mohamed Ben Farah </w:t>
                                </w:r>
                              </w:p>
                            </w:tc>
                          </w:tr>
                        </w:tbl>
                        <w:p w14:paraId="3F6BB0AD" w14:textId="77777777" w:rsidR="00316F07" w:rsidRDefault="00316F07">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CBD08F" wp14:editId="5291105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DA1337" w14:textId="207D3887" w:rsidR="00316F07" w:rsidRDefault="001B1FD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16F07" w:rsidRPr="00316F07">
                                      <w:rPr>
                                        <w:caps/>
                                        <w:color w:val="4472C4" w:themeColor="accent1"/>
                                        <w:sz w:val="64"/>
                                        <w:szCs w:val="64"/>
                                      </w:rPr>
                                      <w:t>FAKE NEWS DETECTION USING AI</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C1FF4A2" w14:textId="0C8A0339" w:rsidR="00316F07" w:rsidRDefault="00316F0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CBD08F"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FDA1337" w14:textId="207D3887" w:rsidR="00316F07" w:rsidRDefault="004D49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16F07" w:rsidRPr="00316F07">
                                <w:rPr>
                                  <w:caps/>
                                  <w:color w:val="4472C4" w:themeColor="accent1"/>
                                  <w:sz w:val="64"/>
                                  <w:szCs w:val="64"/>
                                </w:rPr>
                                <w:t>FAKE NEWS DETECTION USING AI</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C1FF4A2" w14:textId="0C8A0339" w:rsidR="00316F07" w:rsidRDefault="00316F0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CCF2B17" w14:textId="77777777" w:rsidR="00316F07" w:rsidRDefault="00316F07" w:rsidP="00316F07">
          <w:pPr>
            <w:rPr>
              <w:b/>
              <w:bCs/>
              <w:sz w:val="32"/>
              <w:szCs w:val="32"/>
              <w:u w:val="single"/>
            </w:rPr>
          </w:pPr>
          <w:r>
            <w:rPr>
              <w:b/>
              <w:bCs/>
              <w:sz w:val="32"/>
              <w:szCs w:val="32"/>
              <w:u w:val="single"/>
            </w:rPr>
            <w:br w:type="page"/>
          </w:r>
        </w:p>
      </w:sdtContent>
    </w:sdt>
    <w:sdt>
      <w:sdtPr>
        <w:rPr>
          <w:rFonts w:asciiTheme="minorHAnsi" w:eastAsiaTheme="minorHAnsi" w:hAnsiTheme="minorHAnsi" w:cstheme="minorBidi"/>
          <w:color w:val="auto"/>
          <w:kern w:val="2"/>
          <w:sz w:val="22"/>
          <w:szCs w:val="22"/>
          <w:lang w:eastAsia="en-US"/>
          <w14:ligatures w14:val="standardContextual"/>
        </w:rPr>
        <w:id w:val="-557553886"/>
        <w:docPartObj>
          <w:docPartGallery w:val="Table of Contents"/>
          <w:docPartUnique/>
        </w:docPartObj>
      </w:sdtPr>
      <w:sdtEndPr>
        <w:rPr>
          <w:b/>
          <w:bCs/>
        </w:rPr>
      </w:sdtEndPr>
      <w:sdtContent>
        <w:p w14:paraId="4FB47418" w14:textId="31B7B334" w:rsidR="00594A45" w:rsidRDefault="00594A45">
          <w:pPr>
            <w:pStyle w:val="TOCHeading"/>
          </w:pPr>
          <w:r>
            <w:t>Table of Contents</w:t>
          </w:r>
        </w:p>
        <w:p w14:paraId="72531092" w14:textId="6F65CFCA" w:rsidR="00594A45" w:rsidRDefault="00594A4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6007446" w:history="1">
            <w:r w:rsidRPr="00E7015F">
              <w:rPr>
                <w:rStyle w:val="Hyperlink"/>
                <w:noProof/>
              </w:rPr>
              <w:t>Introduction</w:t>
            </w:r>
            <w:r>
              <w:rPr>
                <w:noProof/>
                <w:webHidden/>
              </w:rPr>
              <w:tab/>
            </w:r>
            <w:r>
              <w:rPr>
                <w:noProof/>
                <w:webHidden/>
              </w:rPr>
              <w:fldChar w:fldCharType="begin"/>
            </w:r>
            <w:r>
              <w:rPr>
                <w:noProof/>
                <w:webHidden/>
              </w:rPr>
              <w:instrText xml:space="preserve"> PAGEREF _Toc226007446 \h </w:instrText>
            </w:r>
            <w:r>
              <w:rPr>
                <w:noProof/>
                <w:webHidden/>
              </w:rPr>
            </w:r>
            <w:r>
              <w:rPr>
                <w:noProof/>
                <w:webHidden/>
              </w:rPr>
              <w:fldChar w:fldCharType="separate"/>
            </w:r>
            <w:r>
              <w:rPr>
                <w:noProof/>
                <w:webHidden/>
              </w:rPr>
              <w:t>2</w:t>
            </w:r>
            <w:r>
              <w:rPr>
                <w:noProof/>
                <w:webHidden/>
              </w:rPr>
              <w:fldChar w:fldCharType="end"/>
            </w:r>
          </w:hyperlink>
        </w:p>
        <w:p w14:paraId="77AF9B5C" w14:textId="78A23B3D" w:rsidR="00594A45" w:rsidRDefault="00594A45">
          <w:pPr>
            <w:pStyle w:val="TOC2"/>
            <w:tabs>
              <w:tab w:val="right" w:leader="dot" w:pos="9016"/>
            </w:tabs>
            <w:rPr>
              <w:rFonts w:eastAsiaTheme="minorEastAsia"/>
              <w:noProof/>
              <w:sz w:val="24"/>
              <w:szCs w:val="24"/>
              <w:lang w:eastAsia="en-GB"/>
            </w:rPr>
          </w:pPr>
          <w:hyperlink w:anchor="_Toc226007447" w:history="1">
            <w:r w:rsidRPr="00E7015F">
              <w:rPr>
                <w:rStyle w:val="Hyperlink"/>
                <w:noProof/>
              </w:rPr>
              <w:t>Problem Statement</w:t>
            </w:r>
            <w:r>
              <w:rPr>
                <w:noProof/>
                <w:webHidden/>
              </w:rPr>
              <w:tab/>
            </w:r>
            <w:r>
              <w:rPr>
                <w:noProof/>
                <w:webHidden/>
              </w:rPr>
              <w:fldChar w:fldCharType="begin"/>
            </w:r>
            <w:r>
              <w:rPr>
                <w:noProof/>
                <w:webHidden/>
              </w:rPr>
              <w:instrText xml:space="preserve"> PAGEREF _Toc226007447 \h </w:instrText>
            </w:r>
            <w:r>
              <w:rPr>
                <w:noProof/>
                <w:webHidden/>
              </w:rPr>
            </w:r>
            <w:r>
              <w:rPr>
                <w:noProof/>
                <w:webHidden/>
              </w:rPr>
              <w:fldChar w:fldCharType="separate"/>
            </w:r>
            <w:r>
              <w:rPr>
                <w:noProof/>
                <w:webHidden/>
              </w:rPr>
              <w:t>2</w:t>
            </w:r>
            <w:r>
              <w:rPr>
                <w:noProof/>
                <w:webHidden/>
              </w:rPr>
              <w:fldChar w:fldCharType="end"/>
            </w:r>
          </w:hyperlink>
        </w:p>
        <w:p w14:paraId="26E80F09" w14:textId="3AFD64AC" w:rsidR="00594A45" w:rsidRDefault="00594A45">
          <w:pPr>
            <w:pStyle w:val="TOC3"/>
            <w:tabs>
              <w:tab w:val="right" w:leader="dot" w:pos="9016"/>
            </w:tabs>
            <w:rPr>
              <w:rFonts w:eastAsiaTheme="minorEastAsia"/>
              <w:noProof/>
              <w:sz w:val="24"/>
              <w:szCs w:val="24"/>
              <w:lang w:eastAsia="en-GB"/>
            </w:rPr>
          </w:pPr>
          <w:hyperlink w:anchor="_Toc226007448" w:history="1">
            <w:r w:rsidRPr="00E7015F">
              <w:rPr>
                <w:rStyle w:val="Hyperlink"/>
                <w:noProof/>
              </w:rPr>
              <w:t>Aim</w:t>
            </w:r>
            <w:r>
              <w:rPr>
                <w:noProof/>
                <w:webHidden/>
              </w:rPr>
              <w:tab/>
            </w:r>
            <w:r>
              <w:rPr>
                <w:noProof/>
                <w:webHidden/>
              </w:rPr>
              <w:fldChar w:fldCharType="begin"/>
            </w:r>
            <w:r>
              <w:rPr>
                <w:noProof/>
                <w:webHidden/>
              </w:rPr>
              <w:instrText xml:space="preserve"> PAGEREF _Toc226007448 \h </w:instrText>
            </w:r>
            <w:r>
              <w:rPr>
                <w:noProof/>
                <w:webHidden/>
              </w:rPr>
            </w:r>
            <w:r>
              <w:rPr>
                <w:noProof/>
                <w:webHidden/>
              </w:rPr>
              <w:fldChar w:fldCharType="separate"/>
            </w:r>
            <w:r>
              <w:rPr>
                <w:noProof/>
                <w:webHidden/>
              </w:rPr>
              <w:t>3</w:t>
            </w:r>
            <w:r>
              <w:rPr>
                <w:noProof/>
                <w:webHidden/>
              </w:rPr>
              <w:fldChar w:fldCharType="end"/>
            </w:r>
          </w:hyperlink>
        </w:p>
        <w:p w14:paraId="58D69E80" w14:textId="260BE75D" w:rsidR="00594A45" w:rsidRDefault="00594A45">
          <w:r>
            <w:rPr>
              <w:b/>
              <w:bCs/>
            </w:rPr>
            <w:fldChar w:fldCharType="end"/>
          </w:r>
        </w:p>
      </w:sdtContent>
    </w:sdt>
    <w:p w14:paraId="3EBA0A74" w14:textId="77777777" w:rsidR="00F779A7" w:rsidRDefault="00F779A7" w:rsidP="00316F07"/>
    <w:p w14:paraId="00E81D6C" w14:textId="77777777" w:rsidR="00F779A7" w:rsidRDefault="00F779A7" w:rsidP="00316F07"/>
    <w:p w14:paraId="729847C7" w14:textId="77777777" w:rsidR="00F779A7" w:rsidRDefault="00F779A7" w:rsidP="00316F07"/>
    <w:p w14:paraId="32F1CD07" w14:textId="77777777" w:rsidR="00F779A7" w:rsidRDefault="00F779A7" w:rsidP="00316F07"/>
    <w:p w14:paraId="7379C70F" w14:textId="77777777" w:rsidR="00F779A7" w:rsidRDefault="00F779A7" w:rsidP="00316F07"/>
    <w:p w14:paraId="3DE86D82" w14:textId="77777777" w:rsidR="00F779A7" w:rsidRDefault="00F779A7" w:rsidP="00316F07"/>
    <w:p w14:paraId="4B1AA00F" w14:textId="77777777" w:rsidR="00F779A7" w:rsidRDefault="00F779A7" w:rsidP="00316F07"/>
    <w:p w14:paraId="307F18F5" w14:textId="77777777" w:rsidR="00F779A7" w:rsidRDefault="00F779A7" w:rsidP="00316F07"/>
    <w:p w14:paraId="25B1D36E" w14:textId="77777777" w:rsidR="00F779A7" w:rsidRDefault="00F779A7" w:rsidP="00316F07"/>
    <w:p w14:paraId="1BDA4D0A" w14:textId="77777777" w:rsidR="00F779A7" w:rsidRDefault="00F779A7" w:rsidP="00316F07"/>
    <w:p w14:paraId="070DDFB8" w14:textId="77777777" w:rsidR="00F779A7" w:rsidRDefault="00F779A7" w:rsidP="00316F07"/>
    <w:p w14:paraId="1AF6485A" w14:textId="77777777" w:rsidR="00F779A7" w:rsidRDefault="00F779A7" w:rsidP="00316F07"/>
    <w:p w14:paraId="10599DD6" w14:textId="77777777" w:rsidR="00F779A7" w:rsidRDefault="00F779A7" w:rsidP="00316F07"/>
    <w:p w14:paraId="4334FC7F" w14:textId="77777777" w:rsidR="00F779A7" w:rsidRDefault="00F779A7" w:rsidP="00316F07"/>
    <w:p w14:paraId="18629B07" w14:textId="77777777" w:rsidR="00F779A7" w:rsidRDefault="00F779A7" w:rsidP="00316F07"/>
    <w:p w14:paraId="13F35BA0" w14:textId="77777777" w:rsidR="00F779A7" w:rsidRDefault="00F779A7" w:rsidP="00316F07"/>
    <w:p w14:paraId="22A56EC6" w14:textId="77777777" w:rsidR="00F779A7" w:rsidRDefault="00F779A7" w:rsidP="00316F07"/>
    <w:p w14:paraId="2F4C1F12" w14:textId="77777777" w:rsidR="00F779A7" w:rsidRDefault="00F779A7" w:rsidP="00316F07"/>
    <w:p w14:paraId="32F76785" w14:textId="77777777" w:rsidR="00F779A7" w:rsidRDefault="00F779A7" w:rsidP="00316F07"/>
    <w:p w14:paraId="53B20859" w14:textId="77777777" w:rsidR="00F779A7" w:rsidRDefault="00F779A7" w:rsidP="00316F07"/>
    <w:p w14:paraId="744D6E54" w14:textId="77777777" w:rsidR="00F779A7" w:rsidRDefault="00F779A7" w:rsidP="00316F07"/>
    <w:p w14:paraId="49F060AA" w14:textId="77777777" w:rsidR="00F779A7" w:rsidRDefault="00F779A7" w:rsidP="00316F07"/>
    <w:p w14:paraId="4BE672CC" w14:textId="77777777" w:rsidR="00F779A7" w:rsidRDefault="00F779A7" w:rsidP="00316F07"/>
    <w:p w14:paraId="364B61EC" w14:textId="77777777" w:rsidR="00F779A7" w:rsidRDefault="00F779A7" w:rsidP="00316F07"/>
    <w:p w14:paraId="47F3BBB9" w14:textId="77777777" w:rsidR="00F779A7" w:rsidRDefault="00F779A7" w:rsidP="00316F07"/>
    <w:p w14:paraId="759D1A6A" w14:textId="77777777" w:rsidR="00F779A7" w:rsidRDefault="00F779A7" w:rsidP="00316F07"/>
    <w:p w14:paraId="753CC436" w14:textId="77777777" w:rsidR="00F779A7" w:rsidRDefault="00F779A7" w:rsidP="00316F07"/>
    <w:p w14:paraId="36DABDEF" w14:textId="77777777" w:rsidR="00F779A7" w:rsidRDefault="00F779A7" w:rsidP="00316F07"/>
    <w:p w14:paraId="454F29D6" w14:textId="77777777" w:rsidR="00F779A7" w:rsidRDefault="00F779A7" w:rsidP="00316F07"/>
    <w:p w14:paraId="1B3E04B0" w14:textId="77777777" w:rsidR="00F779A7" w:rsidRDefault="00F779A7" w:rsidP="00316F07"/>
    <w:p w14:paraId="6DFF3C97" w14:textId="77777777" w:rsidR="00F779A7" w:rsidRDefault="00F779A7" w:rsidP="00316F07"/>
    <w:p w14:paraId="71701124" w14:textId="73C466E9" w:rsidR="00316F07" w:rsidRPr="00F779A7" w:rsidRDefault="00316F07" w:rsidP="00F779A7">
      <w:pPr>
        <w:pStyle w:val="Heading1"/>
      </w:pPr>
      <w:r w:rsidRPr="00F779A7">
        <w:t xml:space="preserve"> </w:t>
      </w:r>
      <w:bookmarkStart w:id="0" w:name="_Toc226007446"/>
      <w:r w:rsidRPr="00F779A7">
        <w:t>Introduction</w:t>
      </w:r>
      <w:bookmarkEnd w:id="0"/>
    </w:p>
    <w:p w14:paraId="09DAA6BD" w14:textId="1AE6DA17" w:rsidR="007D6038" w:rsidRDefault="00DB1695" w:rsidP="00316F07">
      <w:pPr>
        <w:rPr>
          <w:rFonts w:cstheme="minorHAnsi"/>
          <w:sz w:val="24"/>
          <w:szCs w:val="24"/>
        </w:rPr>
      </w:pPr>
      <w:r w:rsidRPr="00DB1695">
        <w:rPr>
          <w:rFonts w:cstheme="minorHAnsi"/>
          <w:sz w:val="24"/>
          <w:szCs w:val="24"/>
        </w:rPr>
        <w:t>Due to the rapid dissemination of false information through digital media, fake news has grown to be a significant social issue</w:t>
      </w:r>
      <w:r w:rsidR="007D6038" w:rsidRPr="007D6038">
        <w:rPr>
          <w:rFonts w:cstheme="minorHAnsi"/>
          <w:sz w:val="24"/>
          <w:szCs w:val="24"/>
        </w:rPr>
        <w:t xml:space="preserve">. Misinformation can spread swiftly and affect public opinion, political decision-making, and social behaviour due to the growing usage of social media, online news platforms, and user-generated content. </w:t>
      </w:r>
      <w:r w:rsidR="00B00DE7" w:rsidRPr="00B00DE7">
        <w:rPr>
          <w:rFonts w:cstheme="minorHAnsi"/>
          <w:sz w:val="24"/>
          <w:szCs w:val="24"/>
        </w:rPr>
        <w:t>As a result, detecting false news has become a more significant research issue in the fields of artificial intelligence (AI) and natural language processing (NLP). NLP techniques have been very effective at analysing textual data and identifying bogus information. In text classification tasks, such as false news detection, deep learning models like Long Short-Term Memory (LSTM) networks and transformer-based architectures like BERT have demonstrated exceptional performance in capturing semantic and contextual links inside text.</w:t>
      </w:r>
      <w:r w:rsidR="007D6038" w:rsidRPr="007D6038">
        <w:rPr>
          <w:rFonts w:cstheme="minorHAnsi"/>
          <w:sz w:val="24"/>
          <w:szCs w:val="24"/>
        </w:rPr>
        <w:t xml:space="preserve"> [1], [2].</w:t>
      </w:r>
    </w:p>
    <w:p w14:paraId="3A56A2A4" w14:textId="3DA01BD7" w:rsidR="00F9322E" w:rsidRPr="00F9322E" w:rsidRDefault="002F7DF3" w:rsidP="00F9322E">
      <w:pPr>
        <w:rPr>
          <w:rFonts w:cstheme="minorHAnsi"/>
          <w:sz w:val="24"/>
          <w:szCs w:val="24"/>
        </w:rPr>
      </w:pPr>
      <w:r w:rsidRPr="002F7DF3">
        <w:rPr>
          <w:rFonts w:cstheme="minorHAnsi"/>
          <w:sz w:val="24"/>
          <w:szCs w:val="24"/>
        </w:rPr>
        <w:t>Despite these developments, there are still several issues with the methods used today to identify fake news. The generalisability and robustness of detection algorithms may be adversely affected by the fact that much current research depend on datasets that include political bias, little topic diversity, or artificially manufactured samples [3], [4]. While transformer-based models, like BERT, offer better contextual understanding than traditional models, they may not be able to handle extremely complex or context-dependent disinformation and demand substantial computational resources [5]. Furthermore, current research frequently fails to adequately address ethical issues such algorithmic bias, fairness, and transparency, which raises questions regarding the dependability and responsible application of automated detection systems [6].</w:t>
      </w:r>
      <w:r w:rsidR="00F9322E" w:rsidRPr="00F9322E">
        <w:rPr>
          <w:rFonts w:ascii="Times New Roman" w:eastAsia="Times New Roman" w:hAnsi="Times New Roman" w:cs="Times New Roman"/>
          <w:kern w:val="0"/>
          <w:sz w:val="24"/>
          <w:szCs w:val="24"/>
          <w:lang w:eastAsia="en-GB"/>
          <w14:ligatures w14:val="none"/>
        </w:rPr>
        <w:t xml:space="preserve"> </w:t>
      </w:r>
      <w:r w:rsidR="00F9322E" w:rsidRPr="00F9322E">
        <w:rPr>
          <w:rFonts w:cstheme="minorHAnsi"/>
          <w:sz w:val="24"/>
          <w:szCs w:val="24"/>
        </w:rPr>
        <w:t xml:space="preserve">These drawbacks show that </w:t>
      </w:r>
      <w:r w:rsidR="006F7F50" w:rsidRPr="00F9322E">
        <w:rPr>
          <w:rFonts w:cstheme="minorHAnsi"/>
          <w:sz w:val="24"/>
          <w:szCs w:val="24"/>
        </w:rPr>
        <w:t>to</w:t>
      </w:r>
      <w:r w:rsidR="00F9322E" w:rsidRPr="00F9322E">
        <w:rPr>
          <w:rFonts w:cstheme="minorHAnsi"/>
          <w:sz w:val="24"/>
          <w:szCs w:val="24"/>
        </w:rPr>
        <w:t xml:space="preserve"> increase the efficacy of fake news detection systems, more research comparing models like LSTM and BERT using trustworthy datasets and suitable evaluation metrics is required.</w:t>
      </w:r>
    </w:p>
    <w:p w14:paraId="43103DA4" w14:textId="28AA3D4E" w:rsidR="002F7DF3" w:rsidRPr="002F7DF3" w:rsidRDefault="002F7DF3" w:rsidP="002F7DF3">
      <w:pPr>
        <w:rPr>
          <w:rFonts w:cstheme="minorHAnsi"/>
          <w:sz w:val="24"/>
          <w:szCs w:val="24"/>
        </w:rPr>
      </w:pPr>
    </w:p>
    <w:p w14:paraId="7FF20D73" w14:textId="77777777" w:rsidR="002F7DF3" w:rsidRDefault="002F7DF3" w:rsidP="00316F07">
      <w:pPr>
        <w:rPr>
          <w:rFonts w:cstheme="minorHAnsi"/>
          <w:sz w:val="24"/>
          <w:szCs w:val="24"/>
        </w:rPr>
      </w:pPr>
    </w:p>
    <w:p w14:paraId="62371DA7" w14:textId="77777777" w:rsidR="00316F07" w:rsidRPr="00316F07" w:rsidRDefault="00316F07" w:rsidP="00F779A7">
      <w:pPr>
        <w:pStyle w:val="Heading2"/>
      </w:pPr>
      <w:bookmarkStart w:id="1" w:name="_Toc226007447"/>
      <w:r w:rsidRPr="00316F07">
        <w:t>Problem Statement</w:t>
      </w:r>
      <w:bookmarkEnd w:id="1"/>
    </w:p>
    <w:p w14:paraId="03693CB5" w14:textId="408800F1" w:rsidR="004A04E6" w:rsidRDefault="004A04E6" w:rsidP="00316F07">
      <w:pPr>
        <w:rPr>
          <w:rFonts w:cstheme="minorHAnsi"/>
          <w:sz w:val="24"/>
          <w:szCs w:val="24"/>
        </w:rPr>
      </w:pPr>
      <w:r w:rsidRPr="004A04E6">
        <w:rPr>
          <w:rFonts w:cstheme="minorHAnsi"/>
          <w:sz w:val="24"/>
          <w:szCs w:val="24"/>
        </w:rPr>
        <w:t xml:space="preserve">The dissemination of false information and fake news has greatly grown due to the quick development of digital media and social networking sites. It is challenging to confirm the veracity of news content before it reaches sizable audiences due to the rapid and widespread dissemination of information made possible by online platforms. </w:t>
      </w:r>
      <w:r w:rsidR="00541DCB" w:rsidRPr="00541DCB">
        <w:rPr>
          <w:rFonts w:cstheme="minorHAnsi"/>
          <w:sz w:val="24"/>
          <w:szCs w:val="24"/>
        </w:rPr>
        <w:t>By influencing public opinion, political decisions, and social behaviour, fake news can have a negative impact on society and the economy. As a result, recognising and halting the spread of false</w:t>
      </w:r>
      <w:r w:rsidR="00541DCB" w:rsidRPr="00541DCB">
        <w:rPr>
          <w:rFonts w:cstheme="minorHAnsi"/>
          <w:sz w:val="24"/>
          <w:szCs w:val="24"/>
        </w:rPr>
        <w:t xml:space="preserve"> </w:t>
      </w:r>
      <w:proofErr w:type="gramStart"/>
      <w:r w:rsidR="002003CE" w:rsidRPr="002003CE">
        <w:rPr>
          <w:rFonts w:cstheme="minorHAnsi"/>
          <w:sz w:val="24"/>
          <w:szCs w:val="24"/>
        </w:rPr>
        <w:lastRenderedPageBreak/>
        <w:t>In</w:t>
      </w:r>
      <w:proofErr w:type="gramEnd"/>
      <w:r w:rsidR="002003CE" w:rsidRPr="002003CE">
        <w:rPr>
          <w:rFonts w:cstheme="minorHAnsi"/>
          <w:sz w:val="24"/>
          <w:szCs w:val="24"/>
        </w:rPr>
        <w:t xml:space="preserve"> the fields of artificial intelligence (AI) and natural language processing (NLP), information has become a major area of study.</w:t>
      </w:r>
    </w:p>
    <w:p w14:paraId="19773BE0" w14:textId="77777777" w:rsidR="00FE604D" w:rsidRDefault="00FE604D" w:rsidP="00C70742">
      <w:pPr>
        <w:rPr>
          <w:rFonts w:cstheme="minorHAnsi"/>
          <w:sz w:val="24"/>
          <w:szCs w:val="24"/>
        </w:rPr>
      </w:pPr>
      <w:r w:rsidRPr="00FE604D">
        <w:rPr>
          <w:rFonts w:cstheme="minorHAnsi"/>
          <w:sz w:val="24"/>
          <w:szCs w:val="24"/>
        </w:rPr>
        <w:t>According to recent research, deep learning and machine learning methods can be useful tools for spotting false information in textual data. By capturing contextual and semantic linkages within news stories, models like Long Short-Term Memory (LSTM) networks and transformer-based architectures like BERT have proven to perform well in text classification tasks [7], [8]. These AI-based techniques are more accurate than conventional rule-based techniques at automatically analysing massive amounts of data and classifying news as authentic or fraudulent.</w:t>
      </w:r>
    </w:p>
    <w:p w14:paraId="137E606B" w14:textId="40084CCD" w:rsidR="00C70742" w:rsidRPr="00C70742" w:rsidRDefault="00C70742" w:rsidP="00C70742">
      <w:pPr>
        <w:rPr>
          <w:rFonts w:cstheme="minorHAnsi"/>
          <w:sz w:val="24"/>
          <w:szCs w:val="24"/>
        </w:rPr>
      </w:pPr>
      <w:r w:rsidRPr="00C70742">
        <w:rPr>
          <w:rFonts w:cstheme="minorHAnsi"/>
          <w:sz w:val="24"/>
          <w:szCs w:val="24"/>
        </w:rPr>
        <w:t>Nevertheless, there are still several issues with the present algorithms for identifying bogus news. The capacity of models to generalise to real-world news data is hampered by the fact that much current research rely on datasets with political bias, little topic diversity, or artificially manufactured samples [</w:t>
      </w:r>
      <w:r w:rsidR="003C128D">
        <w:rPr>
          <w:rFonts w:cstheme="minorHAnsi"/>
          <w:sz w:val="24"/>
          <w:szCs w:val="24"/>
        </w:rPr>
        <w:t>9</w:t>
      </w:r>
      <w:r w:rsidRPr="00C70742">
        <w:rPr>
          <w:rFonts w:cstheme="minorHAnsi"/>
          <w:sz w:val="24"/>
          <w:szCs w:val="24"/>
        </w:rPr>
        <w:t>]. Moreover, deep learning models like BERT may still have trouble identifying subtle or context-dependent false information and frequently demand large computational resources [</w:t>
      </w:r>
      <w:r w:rsidR="003C128D">
        <w:rPr>
          <w:rFonts w:cstheme="minorHAnsi"/>
          <w:sz w:val="24"/>
          <w:szCs w:val="24"/>
        </w:rPr>
        <w:t>10</w:t>
      </w:r>
      <w:r w:rsidRPr="00C70742">
        <w:rPr>
          <w:rFonts w:cstheme="minorHAnsi"/>
          <w:sz w:val="24"/>
          <w:szCs w:val="24"/>
        </w:rPr>
        <w:t>]. These drawbacks emphasise the need for additional study to assess and contrast various AI-based methods for enhancing the dependability and efficiency of fake news detection systems.</w:t>
      </w:r>
    </w:p>
    <w:p w14:paraId="6880FB2D" w14:textId="77777777" w:rsidR="004A04E6" w:rsidRPr="004A04E6" w:rsidRDefault="004A04E6" w:rsidP="00316F07">
      <w:pPr>
        <w:rPr>
          <w:rFonts w:cstheme="minorHAnsi"/>
          <w:sz w:val="24"/>
          <w:szCs w:val="24"/>
        </w:rPr>
      </w:pPr>
    </w:p>
    <w:p w14:paraId="0ADF4EBA" w14:textId="1255DF6E" w:rsidR="00316F07" w:rsidRPr="00316F07" w:rsidRDefault="00316F07" w:rsidP="00F779A7">
      <w:pPr>
        <w:pStyle w:val="Heading3"/>
      </w:pPr>
      <w:bookmarkStart w:id="2" w:name="_Toc226007448"/>
      <w:r w:rsidRPr="00316F07">
        <w:t>Aim</w:t>
      </w:r>
      <w:bookmarkEnd w:id="2"/>
    </w:p>
    <w:p w14:paraId="06CB8C12" w14:textId="2A5EB309" w:rsidR="00316F07" w:rsidRDefault="00F46AAE" w:rsidP="00316F07">
      <w:pPr>
        <w:rPr>
          <w:rFonts w:cstheme="minorHAnsi"/>
          <w:sz w:val="24"/>
          <w:szCs w:val="24"/>
        </w:rPr>
      </w:pPr>
      <w:r w:rsidRPr="00F46AAE">
        <w:rPr>
          <w:rFonts w:cstheme="minorHAnsi"/>
          <w:sz w:val="24"/>
          <w:szCs w:val="24"/>
        </w:rPr>
        <w:t>to develop, implement, and evaluate a Natural Language Processing (NLP) system that uses deep learning models such as LSTM and BERT to detect bogus news.</w:t>
      </w:r>
    </w:p>
    <w:p w14:paraId="4489700C" w14:textId="32AA8E53" w:rsidR="00CD47F2" w:rsidRPr="00CD47F2" w:rsidRDefault="00CD47F2" w:rsidP="00F779A7">
      <w:pPr>
        <w:pStyle w:val="Heading4"/>
      </w:pPr>
      <w:r w:rsidRPr="00CD47F2">
        <w:t>objective</w:t>
      </w:r>
    </w:p>
    <w:p w14:paraId="699161EC" w14:textId="37AB7E20" w:rsidR="00B93F85" w:rsidRDefault="00192593" w:rsidP="00192593">
      <w:pPr>
        <w:rPr>
          <w:rFonts w:cstheme="minorHAnsi"/>
          <w:sz w:val="24"/>
          <w:szCs w:val="24"/>
        </w:rPr>
      </w:pPr>
      <w:r w:rsidRPr="00192593">
        <w:rPr>
          <w:rFonts w:cstheme="minorHAnsi"/>
          <w:sz w:val="24"/>
          <w:szCs w:val="24"/>
        </w:rPr>
        <w:t xml:space="preserve">The first objective is to objectively assess the corpus of research on AI-based fake news detection, examining its benefits, drawbacks, and gaps. The second objective is to create and use two machine learning models, LSTM and BERT, to classify news articles as real or fake using benchmark datasets. The final objective is to evaluate and compare these models' performances using accuracy, precision, recall, and F1-score </w:t>
      </w:r>
      <w:r w:rsidR="00EE771A" w:rsidRPr="00192593">
        <w:rPr>
          <w:rFonts w:cstheme="minorHAnsi"/>
          <w:sz w:val="24"/>
          <w:szCs w:val="24"/>
        </w:rPr>
        <w:t>to</w:t>
      </w:r>
      <w:r w:rsidRPr="00192593">
        <w:rPr>
          <w:rFonts w:cstheme="minorHAnsi"/>
          <w:sz w:val="24"/>
          <w:szCs w:val="24"/>
        </w:rPr>
        <w:t xml:space="preserve"> determine which architecture works better. The objective is to analyse the practical limitations, biases, and ethical implications of automated misinformation detection systems.</w:t>
      </w:r>
    </w:p>
    <w:p w14:paraId="458F4F30" w14:textId="61F70C1E" w:rsidR="00B93F85" w:rsidRPr="00B93F85" w:rsidRDefault="00192593" w:rsidP="00B93F85">
      <w:pPr>
        <w:pStyle w:val="ListParagraph"/>
        <w:numPr>
          <w:ilvl w:val="0"/>
          <w:numId w:val="8"/>
        </w:numPr>
        <w:rPr>
          <w:rFonts w:cstheme="minorHAnsi"/>
          <w:sz w:val="24"/>
          <w:szCs w:val="24"/>
        </w:rPr>
      </w:pPr>
      <w:r w:rsidRPr="00B93F85">
        <w:rPr>
          <w:rFonts w:cstheme="minorHAnsi"/>
          <w:sz w:val="24"/>
          <w:szCs w:val="24"/>
        </w:rPr>
        <w:t xml:space="preserve">To critically examine the body of research on artificial intelligence-based fake news </w:t>
      </w:r>
      <w:r w:rsidR="00B93F85" w:rsidRPr="00B93F85">
        <w:rPr>
          <w:rFonts w:cstheme="minorHAnsi"/>
          <w:sz w:val="24"/>
          <w:szCs w:val="24"/>
        </w:rPr>
        <w:t>identification.</w:t>
      </w:r>
      <w:r w:rsidR="00B93F85" w:rsidRPr="004E3FE1">
        <w:t xml:space="preserve"> To</w:t>
      </w:r>
      <w:r w:rsidR="00C97D17" w:rsidRPr="004E3FE1">
        <w:t xml:space="preserve"> design and implement multiple machine learning models (e.g., LSTM and BERT) for classifying news articles as real or fake using benchmark datasets.</w:t>
      </w:r>
    </w:p>
    <w:p w14:paraId="33702652" w14:textId="77777777" w:rsidR="00EE771A" w:rsidRDefault="00EE771A" w:rsidP="00B93F85">
      <w:pPr>
        <w:numPr>
          <w:ilvl w:val="0"/>
          <w:numId w:val="7"/>
        </w:numPr>
      </w:pPr>
      <w:r w:rsidRPr="00EE771A">
        <w:t xml:space="preserve">• To assess and contrast the implemented models' performance using relevant metrics including F1-score, accuracy, precision, and </w:t>
      </w:r>
      <w:r w:rsidRPr="00EE771A">
        <w:t>recall.</w:t>
      </w:r>
      <w:r w:rsidRPr="004E3FE1">
        <w:t xml:space="preserve"> </w:t>
      </w:r>
    </w:p>
    <w:p w14:paraId="30D45839" w14:textId="75009C11" w:rsidR="00C97D17" w:rsidRPr="004E3FE1" w:rsidRDefault="00EE771A" w:rsidP="00B93F85">
      <w:pPr>
        <w:numPr>
          <w:ilvl w:val="0"/>
          <w:numId w:val="7"/>
        </w:numPr>
      </w:pPr>
      <w:r w:rsidRPr="004E3FE1">
        <w:t>To</w:t>
      </w:r>
      <w:r w:rsidR="00C97D17" w:rsidRPr="004E3FE1">
        <w:t xml:space="preserve"> analyse the ethical implications, biases, and practical limitations of automated fake news detection systems.</w:t>
      </w:r>
    </w:p>
    <w:p w14:paraId="1D1C982C" w14:textId="77777777" w:rsidR="00C97D17" w:rsidRDefault="00C97D17" w:rsidP="00CD47F2">
      <w:pPr>
        <w:rPr>
          <w:rFonts w:cstheme="minorHAnsi"/>
          <w:sz w:val="24"/>
          <w:szCs w:val="24"/>
        </w:rPr>
      </w:pPr>
    </w:p>
    <w:p w14:paraId="466104D3" w14:textId="0FEABDE6" w:rsidR="00344819" w:rsidRPr="00344819" w:rsidRDefault="00CD47F2" w:rsidP="00F779A7">
      <w:pPr>
        <w:pStyle w:val="Heading5"/>
      </w:pPr>
      <w:r w:rsidRPr="00CD47F2">
        <w:lastRenderedPageBreak/>
        <w:t>Methodology</w:t>
      </w:r>
      <w:r w:rsidR="00344819">
        <w:t xml:space="preserve"> </w:t>
      </w:r>
    </w:p>
    <w:p w14:paraId="3981A106" w14:textId="7E2A4E66" w:rsidR="00344819" w:rsidRPr="00344819" w:rsidRDefault="00344819" w:rsidP="00344819">
      <w:pPr>
        <w:rPr>
          <w:rFonts w:cstheme="minorHAnsi"/>
          <w:sz w:val="24"/>
          <w:szCs w:val="24"/>
        </w:rPr>
      </w:pPr>
      <w:r w:rsidRPr="00344819">
        <w:rPr>
          <w:rFonts w:cstheme="minorHAnsi"/>
          <w:sz w:val="24"/>
          <w:szCs w:val="24"/>
        </w:rPr>
        <w:t>This project's methodology comprises of organised steps to accomplish the research goals. To comprehend existing AI methods for detecting false news utilising models like LSTM and BERT and to pinpoint constraints in dataset bias and model performance, a literature review will first be carried out. Next, publicly accessible benchmark datasets will be used for dataset selection and preprocessing. Following that, LSTM and BERT architectures will be implemented to develop the model. Lastly, models will be assessed and contrasted using common metrics, and a discussion of the detection systems' practical limitations, bias, and fairness will be guided by an ethical analysis.</w:t>
      </w:r>
    </w:p>
    <w:p w14:paraId="53107167" w14:textId="77777777" w:rsidR="00CD47F2" w:rsidRDefault="00CD47F2" w:rsidP="00316F07">
      <w:pPr>
        <w:rPr>
          <w:rFonts w:cstheme="minorHAnsi"/>
          <w:sz w:val="24"/>
          <w:szCs w:val="24"/>
        </w:rPr>
      </w:pPr>
    </w:p>
    <w:p w14:paraId="0F9C6BD8" w14:textId="77777777" w:rsidR="00CD47F2" w:rsidRPr="00CD47F2" w:rsidRDefault="00CD47F2" w:rsidP="00F779A7">
      <w:pPr>
        <w:pStyle w:val="Heading6"/>
      </w:pPr>
      <w:r w:rsidRPr="00CD47F2">
        <w:t>Project Design</w:t>
      </w:r>
    </w:p>
    <w:p w14:paraId="52C50681" w14:textId="77777777" w:rsidR="00EC3AB1" w:rsidRPr="00EC3AB1" w:rsidRDefault="00EC3AB1" w:rsidP="00EC3AB1">
      <w:pPr>
        <w:rPr>
          <w:rFonts w:cstheme="minorHAnsi"/>
          <w:b/>
          <w:bCs/>
          <w:sz w:val="24"/>
          <w:szCs w:val="24"/>
          <w:u w:val="single"/>
        </w:rPr>
      </w:pPr>
      <w:r w:rsidRPr="00EC3AB1">
        <w:rPr>
          <w:rFonts w:cstheme="minorHAnsi"/>
          <w:b/>
          <w:bCs/>
          <w:sz w:val="24"/>
          <w:szCs w:val="24"/>
          <w:u w:val="single"/>
        </w:rPr>
        <w:t>Overview of the Project</w:t>
      </w:r>
    </w:p>
    <w:p w14:paraId="31CF39F5" w14:textId="28A9B89E" w:rsidR="006553C7" w:rsidRPr="006553C7" w:rsidRDefault="00EC3AB1" w:rsidP="00EC3AB1">
      <w:pPr>
        <w:rPr>
          <w:rFonts w:cstheme="minorHAnsi"/>
          <w:sz w:val="24"/>
          <w:szCs w:val="24"/>
        </w:rPr>
      </w:pPr>
      <w:r w:rsidRPr="00EC3AB1">
        <w:rPr>
          <w:rFonts w:cstheme="minorHAnsi"/>
          <w:sz w:val="24"/>
          <w:szCs w:val="24"/>
        </w:rPr>
        <w:t>The project develops AI using an experimental design. Two deep learning classifiers, one based on Long Short-Term Memory (LSTM) and the other on Bidirectional Encoder Representations from Transformers (BERT), are developed to identify if news content is genuine or counterfeit. This approach allows for a systematic analysis of model performance under the same datasets and assessment methodologies for sequential and transformer-based models.</w:t>
      </w:r>
      <w:r w:rsidRPr="00EC3AB1">
        <w:rPr>
          <w:rFonts w:cstheme="minorHAnsi"/>
          <w:b/>
          <w:bCs/>
          <w:sz w:val="24"/>
          <w:szCs w:val="24"/>
          <w:u w:val="single"/>
        </w:rPr>
        <w:t xml:space="preserve"> </w:t>
      </w:r>
      <w:r w:rsidR="006553C7" w:rsidRPr="006553C7">
        <w:rPr>
          <w:rFonts w:cstheme="minorHAnsi"/>
          <w:sz w:val="24"/>
          <w:szCs w:val="24"/>
        </w:rPr>
        <w:t>[</w:t>
      </w:r>
      <w:r w:rsidR="006553C7">
        <w:rPr>
          <w:rFonts w:cstheme="minorHAnsi"/>
          <w:sz w:val="24"/>
          <w:szCs w:val="24"/>
        </w:rPr>
        <w:t>1</w:t>
      </w:r>
      <w:r w:rsidR="006553C7" w:rsidRPr="006553C7">
        <w:rPr>
          <w:rFonts w:cstheme="minorHAnsi"/>
          <w:sz w:val="24"/>
          <w:szCs w:val="24"/>
        </w:rPr>
        <w:t>1], [</w:t>
      </w:r>
      <w:r w:rsidR="006553C7">
        <w:rPr>
          <w:rFonts w:cstheme="minorHAnsi"/>
          <w:sz w:val="24"/>
          <w:szCs w:val="24"/>
        </w:rPr>
        <w:t>1</w:t>
      </w:r>
      <w:r w:rsidR="006553C7" w:rsidRPr="006553C7">
        <w:rPr>
          <w:rFonts w:cstheme="minorHAnsi"/>
          <w:sz w:val="24"/>
          <w:szCs w:val="24"/>
        </w:rPr>
        <w:t>2].</w:t>
      </w:r>
    </w:p>
    <w:p w14:paraId="4E7BA981" w14:textId="77777777" w:rsidR="00EC3AB1" w:rsidRDefault="00EC3AB1" w:rsidP="00EC3AB1">
      <w:pPr>
        <w:rPr>
          <w:rFonts w:cstheme="minorHAnsi"/>
          <w:b/>
          <w:bCs/>
          <w:sz w:val="24"/>
          <w:szCs w:val="24"/>
          <w:u w:val="single"/>
        </w:rPr>
      </w:pPr>
    </w:p>
    <w:p w14:paraId="215EA573" w14:textId="738EF5E1" w:rsidR="00777AB3" w:rsidRPr="00EC3AB1" w:rsidRDefault="00CD47F2" w:rsidP="00EC3AB1">
      <w:pPr>
        <w:rPr>
          <w:rFonts w:cstheme="minorHAnsi"/>
          <w:sz w:val="24"/>
          <w:szCs w:val="24"/>
        </w:rPr>
      </w:pPr>
      <w:r w:rsidRPr="00EC3AB1">
        <w:rPr>
          <w:rFonts w:cstheme="minorHAnsi"/>
          <w:b/>
          <w:bCs/>
          <w:sz w:val="24"/>
          <w:szCs w:val="24"/>
          <w:u w:val="single"/>
        </w:rPr>
        <w:t>Python Tools and Techniques</w:t>
      </w:r>
    </w:p>
    <w:p w14:paraId="3D9F2DA8" w14:textId="42285C03" w:rsidR="00CD47F2" w:rsidRPr="00777AB3" w:rsidRDefault="00CD47F2" w:rsidP="00777AB3">
      <w:pPr>
        <w:pStyle w:val="ListParagraph"/>
        <w:numPr>
          <w:ilvl w:val="0"/>
          <w:numId w:val="5"/>
        </w:numPr>
        <w:rPr>
          <w:rFonts w:cstheme="minorHAnsi"/>
          <w:sz w:val="24"/>
          <w:szCs w:val="24"/>
        </w:rPr>
      </w:pPr>
      <w:r w:rsidRPr="00777AB3">
        <w:rPr>
          <w:rFonts w:cstheme="minorHAnsi"/>
          <w:sz w:val="24"/>
          <w:szCs w:val="24"/>
        </w:rPr>
        <w:t>Python</w:t>
      </w:r>
    </w:p>
    <w:p w14:paraId="1474F270" w14:textId="736935FC" w:rsidR="00CD47F2" w:rsidRPr="00777AB3" w:rsidRDefault="00CD47F2" w:rsidP="00777AB3">
      <w:pPr>
        <w:pStyle w:val="ListParagraph"/>
        <w:numPr>
          <w:ilvl w:val="0"/>
          <w:numId w:val="5"/>
        </w:numPr>
        <w:rPr>
          <w:rFonts w:cstheme="minorHAnsi"/>
          <w:sz w:val="24"/>
          <w:szCs w:val="24"/>
        </w:rPr>
      </w:pPr>
      <w:r w:rsidRPr="00777AB3">
        <w:rPr>
          <w:rFonts w:cstheme="minorHAnsi"/>
          <w:sz w:val="24"/>
          <w:szCs w:val="24"/>
        </w:rPr>
        <w:t xml:space="preserve">TensorFlow / </w:t>
      </w:r>
      <w:proofErr w:type="spellStart"/>
      <w:r w:rsidRPr="00777AB3">
        <w:rPr>
          <w:rFonts w:cstheme="minorHAnsi"/>
          <w:sz w:val="24"/>
          <w:szCs w:val="24"/>
        </w:rPr>
        <w:t>PyTorch</w:t>
      </w:r>
      <w:proofErr w:type="spellEnd"/>
    </w:p>
    <w:p w14:paraId="4CEBE58E" w14:textId="768201D7" w:rsidR="00CD47F2" w:rsidRPr="00777AB3" w:rsidRDefault="00CD47F2" w:rsidP="00777AB3">
      <w:pPr>
        <w:pStyle w:val="ListParagraph"/>
        <w:numPr>
          <w:ilvl w:val="0"/>
          <w:numId w:val="5"/>
        </w:numPr>
        <w:rPr>
          <w:rFonts w:cstheme="minorHAnsi"/>
          <w:sz w:val="24"/>
          <w:szCs w:val="24"/>
        </w:rPr>
      </w:pPr>
      <w:r w:rsidRPr="00777AB3">
        <w:rPr>
          <w:rFonts w:cstheme="minorHAnsi"/>
          <w:sz w:val="24"/>
          <w:szCs w:val="24"/>
        </w:rPr>
        <w:t>Hugging Face Transformers</w:t>
      </w:r>
    </w:p>
    <w:p w14:paraId="6F5D9504" w14:textId="293F252D" w:rsidR="00CD47F2" w:rsidRPr="00777AB3" w:rsidRDefault="00CD47F2" w:rsidP="00777AB3">
      <w:pPr>
        <w:pStyle w:val="ListParagraph"/>
        <w:numPr>
          <w:ilvl w:val="0"/>
          <w:numId w:val="5"/>
        </w:numPr>
        <w:rPr>
          <w:rFonts w:cstheme="minorHAnsi"/>
          <w:sz w:val="24"/>
          <w:szCs w:val="24"/>
        </w:rPr>
      </w:pPr>
      <w:r w:rsidRPr="00777AB3">
        <w:rPr>
          <w:rFonts w:cstheme="minorHAnsi"/>
          <w:sz w:val="24"/>
          <w:szCs w:val="24"/>
        </w:rPr>
        <w:t>Scikit</w:t>
      </w:r>
      <w:r w:rsidRPr="00777AB3">
        <w:rPr>
          <w:rFonts w:ascii="Cambria Math" w:hAnsi="Cambria Math" w:cs="Cambria Math"/>
          <w:sz w:val="24"/>
          <w:szCs w:val="24"/>
        </w:rPr>
        <w:t>‑</w:t>
      </w:r>
      <w:r w:rsidRPr="00777AB3">
        <w:rPr>
          <w:rFonts w:cstheme="minorHAnsi"/>
          <w:sz w:val="24"/>
          <w:szCs w:val="24"/>
        </w:rPr>
        <w:t>learn</w:t>
      </w:r>
    </w:p>
    <w:p w14:paraId="26DFE9DA" w14:textId="748D94C8" w:rsidR="00CD47F2" w:rsidRPr="00777AB3" w:rsidRDefault="00CD47F2" w:rsidP="00777AB3">
      <w:pPr>
        <w:pStyle w:val="ListParagraph"/>
        <w:numPr>
          <w:ilvl w:val="0"/>
          <w:numId w:val="5"/>
        </w:numPr>
        <w:rPr>
          <w:rFonts w:cstheme="minorHAnsi"/>
          <w:sz w:val="24"/>
          <w:szCs w:val="24"/>
        </w:rPr>
      </w:pPr>
      <w:r w:rsidRPr="00777AB3">
        <w:rPr>
          <w:rFonts w:cstheme="minorHAnsi"/>
          <w:sz w:val="24"/>
          <w:szCs w:val="24"/>
        </w:rPr>
        <w:t>Pandas / NumPy</w:t>
      </w:r>
    </w:p>
    <w:p w14:paraId="4D3E35BE" w14:textId="77777777" w:rsidR="00CD47F2" w:rsidRPr="00777AB3" w:rsidRDefault="00CD47F2" w:rsidP="00777AB3">
      <w:pPr>
        <w:pStyle w:val="ListParagraph"/>
        <w:numPr>
          <w:ilvl w:val="0"/>
          <w:numId w:val="5"/>
        </w:numPr>
        <w:rPr>
          <w:rFonts w:cstheme="minorHAnsi"/>
          <w:sz w:val="24"/>
          <w:szCs w:val="24"/>
        </w:rPr>
      </w:pPr>
      <w:proofErr w:type="spellStart"/>
      <w:r w:rsidRPr="00777AB3">
        <w:rPr>
          <w:rFonts w:cstheme="minorHAnsi"/>
          <w:sz w:val="24"/>
          <w:szCs w:val="24"/>
        </w:rPr>
        <w:t>Jupyter</w:t>
      </w:r>
      <w:proofErr w:type="spellEnd"/>
      <w:r w:rsidRPr="00777AB3">
        <w:rPr>
          <w:rFonts w:cstheme="minorHAnsi"/>
          <w:sz w:val="24"/>
          <w:szCs w:val="24"/>
        </w:rPr>
        <w:t xml:space="preserve"> Notebook / VS Code</w:t>
      </w:r>
    </w:p>
    <w:p w14:paraId="40173D5F" w14:textId="63242C3A" w:rsidR="00CD47F2" w:rsidRPr="00CD47F2" w:rsidRDefault="00CD47F2" w:rsidP="00CD47F2">
      <w:pPr>
        <w:rPr>
          <w:rFonts w:cstheme="minorHAnsi"/>
          <w:sz w:val="24"/>
          <w:szCs w:val="24"/>
        </w:rPr>
      </w:pPr>
      <w:r w:rsidRPr="00CD47F2">
        <w:rPr>
          <w:rFonts w:cstheme="minorHAnsi"/>
          <w:sz w:val="24"/>
          <w:szCs w:val="24"/>
        </w:rPr>
        <w:br/>
        <w:t>Because of their adaptability and robust community support, these techniques are frequently utilised in cutting-edge disinformation detection research [</w:t>
      </w:r>
      <w:r w:rsidR="00CD5649">
        <w:rPr>
          <w:rFonts w:cstheme="minorHAnsi"/>
          <w:sz w:val="24"/>
          <w:szCs w:val="24"/>
        </w:rPr>
        <w:t>13</w:t>
      </w:r>
      <w:r w:rsidRPr="00CD47F2">
        <w:rPr>
          <w:rFonts w:cstheme="minorHAnsi"/>
          <w:sz w:val="24"/>
          <w:szCs w:val="24"/>
        </w:rPr>
        <w:t>], [</w:t>
      </w:r>
      <w:r w:rsidR="00BF62D7">
        <w:rPr>
          <w:rFonts w:cstheme="minorHAnsi"/>
          <w:sz w:val="24"/>
          <w:szCs w:val="24"/>
        </w:rPr>
        <w:t>16</w:t>
      </w:r>
      <w:r w:rsidRPr="00CD47F2">
        <w:rPr>
          <w:rFonts w:cstheme="minorHAnsi"/>
          <w:sz w:val="24"/>
          <w:szCs w:val="24"/>
        </w:rPr>
        <w:t>].</w:t>
      </w:r>
    </w:p>
    <w:p w14:paraId="6EAA4547" w14:textId="77777777" w:rsidR="00777AB3" w:rsidRDefault="00777AB3" w:rsidP="00777AB3">
      <w:pPr>
        <w:rPr>
          <w:rFonts w:cstheme="minorHAnsi"/>
          <w:sz w:val="24"/>
          <w:szCs w:val="24"/>
        </w:rPr>
      </w:pPr>
      <w:r w:rsidRPr="00F779A7">
        <w:rPr>
          <w:rStyle w:val="Heading6Char"/>
        </w:rPr>
        <w:t>Techniques for Gathering Data</w:t>
      </w:r>
      <w:r w:rsidRPr="00777AB3">
        <w:rPr>
          <w:rFonts w:cstheme="minorHAnsi"/>
          <w:b/>
          <w:bCs/>
          <w:sz w:val="24"/>
          <w:szCs w:val="24"/>
          <w:u w:val="single"/>
        </w:rPr>
        <w:br/>
      </w:r>
      <w:r w:rsidRPr="00777AB3">
        <w:rPr>
          <w:rFonts w:cstheme="minorHAnsi"/>
          <w:sz w:val="24"/>
          <w:szCs w:val="24"/>
        </w:rPr>
        <w:t>The project will make use of secondary dataset</w:t>
      </w:r>
      <w:r>
        <w:rPr>
          <w:rFonts w:cstheme="minorHAnsi"/>
          <w:sz w:val="24"/>
          <w:szCs w:val="24"/>
        </w:rPr>
        <w:t xml:space="preserve"> </w:t>
      </w:r>
    </w:p>
    <w:p w14:paraId="24279CE4" w14:textId="7DC1AACC" w:rsidR="00777AB3" w:rsidRDefault="00777AB3" w:rsidP="00777AB3">
      <w:pPr>
        <w:rPr>
          <w:rFonts w:cstheme="minorHAnsi"/>
          <w:sz w:val="24"/>
          <w:szCs w:val="24"/>
        </w:rPr>
      </w:pPr>
      <w:r w:rsidRPr="00777AB3">
        <w:rPr>
          <w:rFonts w:cstheme="minorHAnsi"/>
          <w:sz w:val="24"/>
          <w:szCs w:val="24"/>
        </w:rPr>
        <w:t>that are frequently utilised in studies on false news identification and are accessible to the public:[</w:t>
      </w:r>
      <w:r w:rsidR="00BF62D7">
        <w:rPr>
          <w:rFonts w:cstheme="minorHAnsi"/>
          <w:sz w:val="24"/>
          <w:szCs w:val="24"/>
        </w:rPr>
        <w:t>1</w:t>
      </w:r>
      <w:r w:rsidRPr="00777AB3">
        <w:rPr>
          <w:rFonts w:cstheme="minorHAnsi"/>
          <w:sz w:val="24"/>
          <w:szCs w:val="24"/>
        </w:rPr>
        <w:t>5]</w:t>
      </w:r>
    </w:p>
    <w:p w14:paraId="117F4CA9" w14:textId="77777777" w:rsidR="00777AB3" w:rsidRDefault="00777AB3" w:rsidP="00777AB3">
      <w:pPr>
        <w:pStyle w:val="ListParagraph"/>
        <w:numPr>
          <w:ilvl w:val="0"/>
          <w:numId w:val="4"/>
        </w:numPr>
        <w:rPr>
          <w:rFonts w:cstheme="minorHAnsi"/>
          <w:sz w:val="24"/>
          <w:szCs w:val="24"/>
        </w:rPr>
      </w:pPr>
      <w:r w:rsidRPr="00777AB3">
        <w:rPr>
          <w:rFonts w:cstheme="minorHAnsi"/>
          <w:sz w:val="24"/>
          <w:szCs w:val="24"/>
        </w:rPr>
        <w:t>Fake Newsnet</w:t>
      </w:r>
    </w:p>
    <w:p w14:paraId="204EA05F" w14:textId="77777777" w:rsidR="00777AB3" w:rsidRDefault="00777AB3" w:rsidP="00777AB3">
      <w:pPr>
        <w:pStyle w:val="ListParagraph"/>
        <w:numPr>
          <w:ilvl w:val="0"/>
          <w:numId w:val="4"/>
        </w:numPr>
        <w:rPr>
          <w:rFonts w:cstheme="minorHAnsi"/>
          <w:sz w:val="24"/>
          <w:szCs w:val="24"/>
        </w:rPr>
      </w:pPr>
      <w:r w:rsidRPr="00777AB3">
        <w:rPr>
          <w:rFonts w:cstheme="minorHAnsi"/>
          <w:sz w:val="24"/>
          <w:szCs w:val="24"/>
        </w:rPr>
        <w:t>The LIAR dataset</w:t>
      </w:r>
    </w:p>
    <w:p w14:paraId="470BAD2A" w14:textId="77777777" w:rsidR="00777AB3" w:rsidRDefault="00777AB3" w:rsidP="00777AB3">
      <w:pPr>
        <w:pStyle w:val="ListParagraph"/>
        <w:numPr>
          <w:ilvl w:val="0"/>
          <w:numId w:val="4"/>
        </w:numPr>
        <w:rPr>
          <w:rFonts w:cstheme="minorHAnsi"/>
          <w:sz w:val="24"/>
          <w:szCs w:val="24"/>
        </w:rPr>
      </w:pPr>
      <w:r w:rsidRPr="00777AB3">
        <w:rPr>
          <w:rFonts w:cstheme="minorHAnsi"/>
          <w:sz w:val="24"/>
          <w:szCs w:val="24"/>
        </w:rPr>
        <w:t>Fake News Dataset on Kaggle</w:t>
      </w:r>
    </w:p>
    <w:p w14:paraId="42BD12E0" w14:textId="77777777" w:rsidR="00777AB3" w:rsidRDefault="00777AB3" w:rsidP="00777AB3">
      <w:pPr>
        <w:pStyle w:val="ListParagraph"/>
        <w:ind w:left="780"/>
        <w:rPr>
          <w:rFonts w:cstheme="minorHAnsi"/>
          <w:sz w:val="24"/>
          <w:szCs w:val="24"/>
        </w:rPr>
      </w:pPr>
    </w:p>
    <w:p w14:paraId="785267E5" w14:textId="25FF0059" w:rsidR="00777AB3" w:rsidRDefault="00777AB3" w:rsidP="00777AB3">
      <w:pPr>
        <w:pStyle w:val="ListParagraph"/>
        <w:ind w:left="780"/>
        <w:rPr>
          <w:rFonts w:cstheme="minorHAnsi"/>
          <w:sz w:val="24"/>
          <w:szCs w:val="24"/>
        </w:rPr>
      </w:pPr>
      <w:r w:rsidRPr="00777AB3">
        <w:rPr>
          <w:rFonts w:cstheme="minorHAnsi"/>
          <w:sz w:val="24"/>
          <w:szCs w:val="24"/>
        </w:rPr>
        <w:lastRenderedPageBreak/>
        <w:t>Text cleaning, tokenisation, train-test splitting, and managing class imbalance are all examples of data preprocessing.</w:t>
      </w:r>
    </w:p>
    <w:p w14:paraId="52AB2F3D" w14:textId="77777777" w:rsidR="00CD5649" w:rsidRDefault="00CD5649" w:rsidP="00777AB3">
      <w:pPr>
        <w:pStyle w:val="ListParagraph"/>
        <w:ind w:left="780"/>
        <w:rPr>
          <w:rFonts w:cstheme="minorHAnsi"/>
          <w:sz w:val="24"/>
          <w:szCs w:val="24"/>
        </w:rPr>
      </w:pPr>
    </w:p>
    <w:p w14:paraId="254C47DE" w14:textId="77777777" w:rsidR="00F779A7" w:rsidRDefault="00F779A7" w:rsidP="00777AB3">
      <w:pPr>
        <w:pStyle w:val="ListParagraph"/>
        <w:ind w:left="780"/>
        <w:rPr>
          <w:rFonts w:cstheme="minorHAnsi"/>
          <w:sz w:val="24"/>
          <w:szCs w:val="24"/>
        </w:rPr>
      </w:pPr>
    </w:p>
    <w:p w14:paraId="65023953" w14:textId="77777777" w:rsidR="00F779A7" w:rsidRDefault="00F779A7" w:rsidP="00777AB3">
      <w:pPr>
        <w:pStyle w:val="ListParagraph"/>
        <w:ind w:left="780"/>
        <w:rPr>
          <w:rFonts w:cstheme="minorHAnsi"/>
          <w:sz w:val="24"/>
          <w:szCs w:val="24"/>
        </w:rPr>
      </w:pPr>
    </w:p>
    <w:p w14:paraId="2E17A76E" w14:textId="77777777" w:rsidR="00F779A7" w:rsidRDefault="00F779A7" w:rsidP="00777AB3">
      <w:pPr>
        <w:pStyle w:val="ListParagraph"/>
        <w:ind w:left="780"/>
        <w:rPr>
          <w:rFonts w:cstheme="minorHAnsi"/>
          <w:sz w:val="24"/>
          <w:szCs w:val="24"/>
        </w:rPr>
      </w:pPr>
    </w:p>
    <w:p w14:paraId="14D850A3" w14:textId="77777777" w:rsidR="00CD5649" w:rsidRDefault="00CD5649" w:rsidP="00777AB3">
      <w:pPr>
        <w:pStyle w:val="ListParagraph"/>
        <w:ind w:left="780"/>
        <w:rPr>
          <w:rFonts w:cstheme="minorHAnsi"/>
          <w:sz w:val="24"/>
          <w:szCs w:val="24"/>
        </w:rPr>
      </w:pPr>
    </w:p>
    <w:p w14:paraId="39D518C9" w14:textId="77777777" w:rsidR="00CD5649" w:rsidRDefault="00CD5649" w:rsidP="00777AB3">
      <w:pPr>
        <w:pStyle w:val="ListParagraph"/>
        <w:ind w:left="780"/>
        <w:rPr>
          <w:rFonts w:cstheme="minorHAnsi"/>
          <w:sz w:val="24"/>
          <w:szCs w:val="24"/>
        </w:rPr>
      </w:pPr>
    </w:p>
    <w:p w14:paraId="7D5CBCB2" w14:textId="77777777" w:rsidR="00CD5649" w:rsidRDefault="00CD5649" w:rsidP="00777AB3">
      <w:pPr>
        <w:pStyle w:val="ListParagraph"/>
        <w:ind w:left="780"/>
        <w:rPr>
          <w:rFonts w:cstheme="minorHAnsi"/>
          <w:sz w:val="24"/>
          <w:szCs w:val="24"/>
        </w:rPr>
      </w:pPr>
    </w:p>
    <w:p w14:paraId="023D0B1C" w14:textId="6B319284" w:rsidR="00CD5649" w:rsidRPr="00777AB3" w:rsidRDefault="00594A45" w:rsidP="00594A45">
      <w:pPr>
        <w:pStyle w:val="Heading7"/>
      </w:pPr>
      <w:r>
        <w:t xml:space="preserve">Risks </w:t>
      </w:r>
    </w:p>
    <w:tbl>
      <w:tblPr>
        <w:tblStyle w:val="TableGrid"/>
        <w:tblW w:w="0" w:type="auto"/>
        <w:tblLook w:val="04A0" w:firstRow="1" w:lastRow="0" w:firstColumn="1" w:lastColumn="0" w:noHBand="0" w:noVBand="1"/>
      </w:tblPr>
      <w:tblGrid>
        <w:gridCol w:w="3005"/>
        <w:gridCol w:w="3005"/>
        <w:gridCol w:w="3006"/>
      </w:tblGrid>
      <w:tr w:rsidR="00050226" w14:paraId="626AD3B7" w14:textId="77777777" w:rsidTr="00050226">
        <w:tc>
          <w:tcPr>
            <w:tcW w:w="3005" w:type="dxa"/>
          </w:tcPr>
          <w:p w14:paraId="4D80E16F" w14:textId="3D82A885" w:rsidR="00050226" w:rsidRDefault="00993B54" w:rsidP="00316F07">
            <w:pPr>
              <w:rPr>
                <w:rFonts w:cstheme="minorHAnsi"/>
                <w:sz w:val="24"/>
                <w:szCs w:val="24"/>
              </w:rPr>
            </w:pPr>
            <w:r w:rsidRPr="00993B54">
              <w:rPr>
                <w:rFonts w:cstheme="minorHAnsi"/>
                <w:sz w:val="24"/>
                <w:szCs w:val="24"/>
              </w:rPr>
              <w:t>Risk / Challenge</w:t>
            </w:r>
          </w:p>
        </w:tc>
        <w:tc>
          <w:tcPr>
            <w:tcW w:w="3005" w:type="dxa"/>
          </w:tcPr>
          <w:p w14:paraId="64554646" w14:textId="3B6776D3" w:rsidR="00050226" w:rsidRDefault="00993B54" w:rsidP="00316F07">
            <w:pPr>
              <w:rPr>
                <w:rFonts w:cstheme="minorHAnsi"/>
                <w:sz w:val="24"/>
                <w:szCs w:val="24"/>
              </w:rPr>
            </w:pPr>
            <w:r w:rsidRPr="00993B54">
              <w:rPr>
                <w:rFonts w:cstheme="minorHAnsi"/>
                <w:sz w:val="24"/>
                <w:szCs w:val="24"/>
              </w:rPr>
              <w:t>Impact</w:t>
            </w:r>
          </w:p>
        </w:tc>
        <w:tc>
          <w:tcPr>
            <w:tcW w:w="3006" w:type="dxa"/>
          </w:tcPr>
          <w:p w14:paraId="36F32E53" w14:textId="77777777" w:rsidR="00D906FF" w:rsidRPr="00D906FF" w:rsidRDefault="00D906FF" w:rsidP="00D906FF">
            <w:pPr>
              <w:rPr>
                <w:rFonts w:cstheme="minorHAnsi"/>
                <w:sz w:val="24"/>
                <w:szCs w:val="24"/>
              </w:rPr>
            </w:pPr>
            <w:r w:rsidRPr="00D906FF">
              <w:rPr>
                <w:rFonts w:cstheme="minorHAnsi"/>
                <w:sz w:val="24"/>
                <w:szCs w:val="24"/>
              </w:rPr>
              <w:t>Strategy for Mitigation</w:t>
            </w:r>
          </w:p>
          <w:p w14:paraId="3675DB4C" w14:textId="352F64C6" w:rsidR="00050226" w:rsidRDefault="00050226" w:rsidP="00316F07">
            <w:pPr>
              <w:rPr>
                <w:rFonts w:cstheme="minorHAnsi"/>
                <w:sz w:val="24"/>
                <w:szCs w:val="24"/>
              </w:rPr>
            </w:pPr>
          </w:p>
        </w:tc>
      </w:tr>
      <w:tr w:rsidR="00050226" w14:paraId="04991862" w14:textId="77777777" w:rsidTr="00050226">
        <w:tc>
          <w:tcPr>
            <w:tcW w:w="3005" w:type="dxa"/>
          </w:tcPr>
          <w:p w14:paraId="099BED82" w14:textId="77777777" w:rsidR="002F20C9" w:rsidRPr="002F20C9" w:rsidRDefault="002F20C9" w:rsidP="002F20C9">
            <w:pPr>
              <w:rPr>
                <w:rFonts w:cstheme="minorHAnsi"/>
                <w:sz w:val="24"/>
                <w:szCs w:val="24"/>
              </w:rPr>
            </w:pPr>
            <w:r w:rsidRPr="002F20C9">
              <w:rPr>
                <w:rFonts w:cstheme="minorHAnsi"/>
                <w:sz w:val="24"/>
                <w:szCs w:val="24"/>
              </w:rPr>
              <w:t>Bias in the dataset</w:t>
            </w:r>
          </w:p>
          <w:p w14:paraId="3748FCE8" w14:textId="77777777" w:rsidR="00050226" w:rsidRDefault="00050226" w:rsidP="00316F07">
            <w:pPr>
              <w:rPr>
                <w:rFonts w:cstheme="minorHAnsi"/>
                <w:sz w:val="24"/>
                <w:szCs w:val="24"/>
              </w:rPr>
            </w:pPr>
          </w:p>
        </w:tc>
        <w:tc>
          <w:tcPr>
            <w:tcW w:w="3005" w:type="dxa"/>
          </w:tcPr>
          <w:p w14:paraId="2532D5BE" w14:textId="77777777" w:rsidR="00D550CD" w:rsidRPr="00D550CD" w:rsidRDefault="00D550CD" w:rsidP="00D550CD">
            <w:pPr>
              <w:rPr>
                <w:rFonts w:cstheme="minorHAnsi"/>
                <w:sz w:val="24"/>
                <w:szCs w:val="24"/>
              </w:rPr>
            </w:pPr>
            <w:r w:rsidRPr="00D550CD">
              <w:rPr>
                <w:rFonts w:cstheme="minorHAnsi"/>
                <w:sz w:val="24"/>
                <w:szCs w:val="24"/>
              </w:rPr>
              <w:t>decreases the generalisability and fairness of the model</w:t>
            </w:r>
          </w:p>
          <w:p w14:paraId="061B1991" w14:textId="77777777" w:rsidR="00050226" w:rsidRDefault="00050226" w:rsidP="00316F07">
            <w:pPr>
              <w:rPr>
                <w:rFonts w:cstheme="minorHAnsi"/>
                <w:sz w:val="24"/>
                <w:szCs w:val="24"/>
              </w:rPr>
            </w:pPr>
          </w:p>
        </w:tc>
        <w:tc>
          <w:tcPr>
            <w:tcW w:w="3006" w:type="dxa"/>
          </w:tcPr>
          <w:p w14:paraId="4AE2C0DD" w14:textId="77777777" w:rsidR="00877329" w:rsidRPr="00877329" w:rsidRDefault="00877329" w:rsidP="00877329">
            <w:pPr>
              <w:rPr>
                <w:rFonts w:cstheme="minorHAnsi"/>
                <w:sz w:val="24"/>
                <w:szCs w:val="24"/>
              </w:rPr>
            </w:pPr>
            <w:r w:rsidRPr="00877329">
              <w:rPr>
                <w:rFonts w:cstheme="minorHAnsi"/>
                <w:sz w:val="24"/>
                <w:szCs w:val="24"/>
              </w:rPr>
              <w:t>Make use of several datasets and clearly assess bias.</w:t>
            </w:r>
          </w:p>
          <w:p w14:paraId="58B07583" w14:textId="77777777" w:rsidR="00050226" w:rsidRDefault="00050226" w:rsidP="00316F07">
            <w:pPr>
              <w:rPr>
                <w:rFonts w:cstheme="minorHAnsi"/>
                <w:sz w:val="24"/>
                <w:szCs w:val="24"/>
              </w:rPr>
            </w:pPr>
          </w:p>
        </w:tc>
      </w:tr>
      <w:tr w:rsidR="00050226" w14:paraId="2BE48184" w14:textId="77777777" w:rsidTr="00050226">
        <w:tc>
          <w:tcPr>
            <w:tcW w:w="3005" w:type="dxa"/>
          </w:tcPr>
          <w:p w14:paraId="13609BA4" w14:textId="77777777" w:rsidR="00DE2E70" w:rsidRPr="00DE2E70" w:rsidRDefault="00DE2E70" w:rsidP="00DE2E70">
            <w:pPr>
              <w:rPr>
                <w:rFonts w:cstheme="minorHAnsi"/>
                <w:sz w:val="24"/>
                <w:szCs w:val="24"/>
              </w:rPr>
            </w:pPr>
            <w:r w:rsidRPr="00DE2E70">
              <w:rPr>
                <w:rFonts w:cstheme="minorHAnsi"/>
                <w:sz w:val="24"/>
                <w:szCs w:val="24"/>
              </w:rPr>
              <w:t>Excessive Fitting</w:t>
            </w:r>
          </w:p>
          <w:p w14:paraId="00490966" w14:textId="77777777" w:rsidR="00050226" w:rsidRDefault="00050226" w:rsidP="00316F07">
            <w:pPr>
              <w:rPr>
                <w:rFonts w:cstheme="minorHAnsi"/>
                <w:sz w:val="24"/>
                <w:szCs w:val="24"/>
              </w:rPr>
            </w:pPr>
          </w:p>
        </w:tc>
        <w:tc>
          <w:tcPr>
            <w:tcW w:w="3005" w:type="dxa"/>
          </w:tcPr>
          <w:p w14:paraId="2FEB6A87" w14:textId="77777777" w:rsidR="00B43010" w:rsidRPr="00B43010" w:rsidRDefault="00B43010" w:rsidP="00B43010">
            <w:pPr>
              <w:rPr>
                <w:rFonts w:cstheme="minorHAnsi"/>
                <w:sz w:val="24"/>
                <w:szCs w:val="24"/>
              </w:rPr>
            </w:pPr>
            <w:r w:rsidRPr="00B43010">
              <w:rPr>
                <w:rFonts w:cstheme="minorHAnsi"/>
                <w:sz w:val="24"/>
                <w:szCs w:val="24"/>
              </w:rPr>
              <w:t>Inadequate performance with unseen data</w:t>
            </w:r>
          </w:p>
          <w:p w14:paraId="0CFA3E76" w14:textId="77777777" w:rsidR="00050226" w:rsidRDefault="00050226" w:rsidP="00316F07">
            <w:pPr>
              <w:rPr>
                <w:rFonts w:cstheme="minorHAnsi"/>
                <w:sz w:val="24"/>
                <w:szCs w:val="24"/>
              </w:rPr>
            </w:pPr>
          </w:p>
        </w:tc>
        <w:tc>
          <w:tcPr>
            <w:tcW w:w="3006" w:type="dxa"/>
          </w:tcPr>
          <w:p w14:paraId="23F1100E" w14:textId="77777777" w:rsidR="007215BE" w:rsidRPr="007215BE" w:rsidRDefault="007215BE" w:rsidP="007215BE">
            <w:pPr>
              <w:rPr>
                <w:rFonts w:cstheme="minorHAnsi"/>
                <w:sz w:val="24"/>
                <w:szCs w:val="24"/>
              </w:rPr>
            </w:pPr>
            <w:r w:rsidRPr="007215BE">
              <w:rPr>
                <w:rFonts w:cstheme="minorHAnsi"/>
                <w:sz w:val="24"/>
                <w:szCs w:val="24"/>
              </w:rPr>
              <w:t>Use cross-validation, dropout, and regularisation.</w:t>
            </w:r>
          </w:p>
          <w:p w14:paraId="773AF561" w14:textId="77777777" w:rsidR="00050226" w:rsidRDefault="00050226" w:rsidP="00316F07">
            <w:pPr>
              <w:rPr>
                <w:rFonts w:cstheme="minorHAnsi"/>
                <w:sz w:val="24"/>
                <w:szCs w:val="24"/>
              </w:rPr>
            </w:pPr>
          </w:p>
        </w:tc>
      </w:tr>
      <w:tr w:rsidR="00050226" w14:paraId="28009674" w14:textId="77777777" w:rsidTr="00050226">
        <w:tc>
          <w:tcPr>
            <w:tcW w:w="3005" w:type="dxa"/>
          </w:tcPr>
          <w:p w14:paraId="68FD25FA" w14:textId="77777777" w:rsidR="00A071FD" w:rsidRPr="00A071FD" w:rsidRDefault="00A071FD" w:rsidP="00A071FD">
            <w:pPr>
              <w:rPr>
                <w:rFonts w:cstheme="minorHAnsi"/>
                <w:sz w:val="24"/>
                <w:szCs w:val="24"/>
              </w:rPr>
            </w:pPr>
            <w:r w:rsidRPr="00A071FD">
              <w:rPr>
                <w:rFonts w:cstheme="minorHAnsi"/>
                <w:sz w:val="24"/>
                <w:szCs w:val="24"/>
              </w:rPr>
              <w:t>High cost of computation (BERT)</w:t>
            </w:r>
          </w:p>
          <w:p w14:paraId="7849763F" w14:textId="77777777" w:rsidR="00050226" w:rsidRDefault="00050226" w:rsidP="00316F07">
            <w:pPr>
              <w:rPr>
                <w:rFonts w:cstheme="minorHAnsi"/>
                <w:sz w:val="24"/>
                <w:szCs w:val="24"/>
              </w:rPr>
            </w:pPr>
          </w:p>
        </w:tc>
        <w:tc>
          <w:tcPr>
            <w:tcW w:w="3005" w:type="dxa"/>
          </w:tcPr>
          <w:p w14:paraId="157E4B9E" w14:textId="77777777" w:rsidR="000D5BEC" w:rsidRPr="000D5BEC" w:rsidRDefault="000D5BEC" w:rsidP="000D5BEC">
            <w:pPr>
              <w:rPr>
                <w:rFonts w:cstheme="minorHAnsi"/>
                <w:sz w:val="24"/>
                <w:szCs w:val="24"/>
              </w:rPr>
            </w:pPr>
            <w:r w:rsidRPr="000D5BEC">
              <w:rPr>
                <w:rFonts w:cstheme="minorHAnsi"/>
                <w:sz w:val="24"/>
                <w:szCs w:val="24"/>
              </w:rPr>
              <w:t>Extended periods of training</w:t>
            </w:r>
          </w:p>
          <w:p w14:paraId="354A5229" w14:textId="77777777" w:rsidR="00050226" w:rsidRDefault="00050226" w:rsidP="00316F07">
            <w:pPr>
              <w:rPr>
                <w:rFonts w:cstheme="minorHAnsi"/>
                <w:sz w:val="24"/>
                <w:szCs w:val="24"/>
              </w:rPr>
            </w:pPr>
          </w:p>
        </w:tc>
        <w:tc>
          <w:tcPr>
            <w:tcW w:w="3006" w:type="dxa"/>
          </w:tcPr>
          <w:p w14:paraId="7F3ED1B9" w14:textId="1EED09C0" w:rsidR="00050226" w:rsidRDefault="009C206F" w:rsidP="00316F07">
            <w:pPr>
              <w:rPr>
                <w:rFonts w:cstheme="minorHAnsi"/>
                <w:sz w:val="24"/>
                <w:szCs w:val="24"/>
              </w:rPr>
            </w:pPr>
            <w:r w:rsidRPr="009C206F">
              <w:rPr>
                <w:rFonts w:cstheme="minorHAnsi"/>
                <w:sz w:val="24"/>
                <w:szCs w:val="24"/>
              </w:rPr>
              <w:t>Use cloud GPU resources; optimise batch sizes</w:t>
            </w:r>
          </w:p>
        </w:tc>
      </w:tr>
      <w:tr w:rsidR="009C206F" w14:paraId="52845E42" w14:textId="77777777" w:rsidTr="00050226">
        <w:tc>
          <w:tcPr>
            <w:tcW w:w="3005" w:type="dxa"/>
          </w:tcPr>
          <w:p w14:paraId="3D2160DE" w14:textId="77777777" w:rsidR="000F48C6" w:rsidRPr="000F48C6" w:rsidRDefault="000F48C6" w:rsidP="000F48C6">
            <w:pPr>
              <w:rPr>
                <w:rFonts w:cstheme="minorHAnsi"/>
                <w:sz w:val="24"/>
                <w:szCs w:val="24"/>
              </w:rPr>
            </w:pPr>
            <w:r w:rsidRPr="000F48C6">
              <w:rPr>
                <w:rFonts w:cstheme="minorHAnsi"/>
                <w:sz w:val="24"/>
                <w:szCs w:val="24"/>
              </w:rPr>
              <w:t>Concerns about ethics</w:t>
            </w:r>
          </w:p>
          <w:p w14:paraId="280E1816" w14:textId="7B0DB4F3" w:rsidR="009C206F" w:rsidRPr="00A071FD" w:rsidRDefault="009C206F" w:rsidP="00A071FD">
            <w:pPr>
              <w:rPr>
                <w:rFonts w:cstheme="minorHAnsi"/>
                <w:sz w:val="24"/>
                <w:szCs w:val="24"/>
              </w:rPr>
            </w:pPr>
          </w:p>
        </w:tc>
        <w:tc>
          <w:tcPr>
            <w:tcW w:w="3005" w:type="dxa"/>
          </w:tcPr>
          <w:p w14:paraId="21F3D1F6" w14:textId="77777777" w:rsidR="008772B8" w:rsidRPr="008772B8" w:rsidRDefault="008772B8" w:rsidP="008772B8">
            <w:pPr>
              <w:rPr>
                <w:rFonts w:cstheme="minorHAnsi"/>
                <w:sz w:val="24"/>
                <w:szCs w:val="24"/>
              </w:rPr>
            </w:pPr>
            <w:r w:rsidRPr="008772B8">
              <w:rPr>
                <w:rFonts w:cstheme="minorHAnsi"/>
                <w:sz w:val="24"/>
                <w:szCs w:val="24"/>
              </w:rPr>
              <w:t>Danger of unjust or unclear rulings</w:t>
            </w:r>
          </w:p>
          <w:p w14:paraId="3FBEC7CD" w14:textId="77777777" w:rsidR="009C206F" w:rsidRPr="000D5BEC" w:rsidRDefault="009C206F" w:rsidP="000D5BEC">
            <w:pPr>
              <w:rPr>
                <w:rFonts w:cstheme="minorHAnsi"/>
                <w:sz w:val="24"/>
                <w:szCs w:val="24"/>
              </w:rPr>
            </w:pPr>
          </w:p>
        </w:tc>
        <w:tc>
          <w:tcPr>
            <w:tcW w:w="3006" w:type="dxa"/>
          </w:tcPr>
          <w:p w14:paraId="5AC8E75C" w14:textId="77777777" w:rsidR="00A539C5" w:rsidRPr="00A539C5" w:rsidRDefault="00A539C5" w:rsidP="00A539C5">
            <w:pPr>
              <w:rPr>
                <w:rFonts w:cstheme="minorHAnsi"/>
                <w:sz w:val="24"/>
                <w:szCs w:val="24"/>
              </w:rPr>
            </w:pPr>
            <w:r w:rsidRPr="00A539C5">
              <w:rPr>
                <w:rFonts w:cstheme="minorHAnsi"/>
                <w:sz w:val="24"/>
                <w:szCs w:val="24"/>
              </w:rPr>
              <w:t>Add procedures for transparency and ethical analysis.</w:t>
            </w:r>
          </w:p>
          <w:p w14:paraId="1503EC13" w14:textId="77777777" w:rsidR="009C206F" w:rsidRPr="009C206F" w:rsidRDefault="009C206F" w:rsidP="00316F07">
            <w:pPr>
              <w:rPr>
                <w:rFonts w:cstheme="minorHAnsi"/>
                <w:sz w:val="24"/>
                <w:szCs w:val="24"/>
              </w:rPr>
            </w:pPr>
          </w:p>
        </w:tc>
      </w:tr>
      <w:tr w:rsidR="00A539C5" w14:paraId="73503444" w14:textId="77777777" w:rsidTr="00050226">
        <w:tc>
          <w:tcPr>
            <w:tcW w:w="3005" w:type="dxa"/>
          </w:tcPr>
          <w:p w14:paraId="1B7223D1" w14:textId="77777777" w:rsidR="00A52051" w:rsidRPr="00A52051" w:rsidRDefault="00A52051" w:rsidP="00A52051">
            <w:pPr>
              <w:rPr>
                <w:rFonts w:cstheme="minorHAnsi"/>
                <w:sz w:val="24"/>
                <w:szCs w:val="24"/>
              </w:rPr>
            </w:pPr>
            <w:r w:rsidRPr="00A52051">
              <w:rPr>
                <w:rFonts w:cstheme="minorHAnsi"/>
                <w:sz w:val="24"/>
                <w:szCs w:val="24"/>
              </w:rPr>
              <w:t>Text that is inconsistent or noisy</w:t>
            </w:r>
          </w:p>
          <w:p w14:paraId="35F6AFA9" w14:textId="77777777" w:rsidR="00A539C5" w:rsidRPr="000F48C6" w:rsidRDefault="00A539C5" w:rsidP="000F48C6">
            <w:pPr>
              <w:rPr>
                <w:rFonts w:cstheme="minorHAnsi"/>
                <w:sz w:val="24"/>
                <w:szCs w:val="24"/>
              </w:rPr>
            </w:pPr>
          </w:p>
        </w:tc>
        <w:tc>
          <w:tcPr>
            <w:tcW w:w="3005" w:type="dxa"/>
          </w:tcPr>
          <w:p w14:paraId="07232A93" w14:textId="77777777" w:rsidR="00EE7B4A" w:rsidRPr="00EE7B4A" w:rsidRDefault="00EE7B4A" w:rsidP="00EE7B4A">
            <w:pPr>
              <w:rPr>
                <w:rFonts w:cstheme="minorHAnsi"/>
                <w:sz w:val="24"/>
                <w:szCs w:val="24"/>
              </w:rPr>
            </w:pPr>
            <w:r w:rsidRPr="00EE7B4A">
              <w:rPr>
                <w:rFonts w:cstheme="minorHAnsi"/>
                <w:sz w:val="24"/>
                <w:szCs w:val="24"/>
              </w:rPr>
              <w:t>decreases the accuracy of the model</w:t>
            </w:r>
          </w:p>
          <w:p w14:paraId="53BDAB7A" w14:textId="77777777" w:rsidR="00A539C5" w:rsidRPr="008772B8" w:rsidRDefault="00A539C5" w:rsidP="008772B8">
            <w:pPr>
              <w:rPr>
                <w:rFonts w:cstheme="minorHAnsi"/>
                <w:sz w:val="24"/>
                <w:szCs w:val="24"/>
              </w:rPr>
            </w:pPr>
          </w:p>
        </w:tc>
        <w:tc>
          <w:tcPr>
            <w:tcW w:w="3006" w:type="dxa"/>
          </w:tcPr>
          <w:p w14:paraId="7DD7FD22" w14:textId="77777777" w:rsidR="00CE5154" w:rsidRPr="00CE5154" w:rsidRDefault="00CE5154" w:rsidP="00CE5154">
            <w:pPr>
              <w:rPr>
                <w:rFonts w:cstheme="minorHAnsi"/>
                <w:sz w:val="24"/>
                <w:szCs w:val="24"/>
              </w:rPr>
            </w:pPr>
            <w:r w:rsidRPr="00CE5154">
              <w:rPr>
                <w:rFonts w:cstheme="minorHAnsi"/>
                <w:sz w:val="24"/>
                <w:szCs w:val="24"/>
              </w:rPr>
              <w:t>Use thorough cleaning and preprocessing</w:t>
            </w:r>
          </w:p>
          <w:p w14:paraId="2E68534B" w14:textId="089A44A1" w:rsidR="00A539C5" w:rsidRPr="00A539C5" w:rsidRDefault="00161706" w:rsidP="00A539C5">
            <w:pPr>
              <w:rPr>
                <w:rFonts w:cstheme="minorHAnsi"/>
                <w:sz w:val="24"/>
                <w:szCs w:val="24"/>
              </w:rPr>
            </w:pPr>
            <w:r>
              <w:rPr>
                <w:rFonts w:cstheme="minorHAnsi"/>
                <w:sz w:val="24"/>
                <w:szCs w:val="24"/>
              </w:rPr>
              <w:t>[16]</w:t>
            </w:r>
          </w:p>
        </w:tc>
      </w:tr>
    </w:tbl>
    <w:p w14:paraId="28401827" w14:textId="77777777" w:rsidR="00050226" w:rsidRDefault="00050226" w:rsidP="00316F07">
      <w:pPr>
        <w:rPr>
          <w:rFonts w:cstheme="minorHAnsi"/>
          <w:sz w:val="24"/>
          <w:szCs w:val="24"/>
        </w:rPr>
      </w:pPr>
    </w:p>
    <w:p w14:paraId="07A86A6F" w14:textId="77777777" w:rsidR="00050226" w:rsidRPr="008A7CF1" w:rsidRDefault="00050226" w:rsidP="00316F07">
      <w:pPr>
        <w:rPr>
          <w:rFonts w:cstheme="minorHAnsi"/>
          <w:b/>
          <w:bCs/>
          <w:sz w:val="24"/>
          <w:szCs w:val="24"/>
          <w:u w:val="single"/>
        </w:rPr>
      </w:pPr>
    </w:p>
    <w:p w14:paraId="42CA2DCC" w14:textId="15FD9D7A" w:rsidR="005431FC" w:rsidRPr="005431FC" w:rsidRDefault="008A7CF1" w:rsidP="005431FC">
      <w:pPr>
        <w:rPr>
          <w:rFonts w:cstheme="minorHAnsi"/>
          <w:sz w:val="24"/>
          <w:szCs w:val="24"/>
        </w:rPr>
      </w:pPr>
      <w:r w:rsidRPr="00594A45">
        <w:rPr>
          <w:rStyle w:val="Heading8Char"/>
        </w:rPr>
        <w:t>Resources Needed</w:t>
      </w:r>
      <w:r w:rsidRPr="00594A45">
        <w:rPr>
          <w:rStyle w:val="Heading8Char"/>
        </w:rPr>
        <w:br/>
      </w:r>
      <w:r w:rsidR="005431FC" w:rsidRPr="0077017F">
        <w:rPr>
          <w:rFonts w:cstheme="minorHAnsi"/>
          <w:sz w:val="24"/>
          <w:szCs w:val="24"/>
          <w:u w:val="single"/>
        </w:rPr>
        <w:t>Resources for Computing:</w:t>
      </w:r>
      <w:r w:rsidR="005431FC" w:rsidRPr="005431FC">
        <w:rPr>
          <w:rFonts w:cstheme="minorHAnsi"/>
          <w:sz w:val="24"/>
          <w:szCs w:val="24"/>
        </w:rPr>
        <w:br/>
        <w:t xml:space="preserve">It takes a lot of processing power to train deep learning models like BERT. </w:t>
      </w:r>
      <w:proofErr w:type="gramStart"/>
      <w:r w:rsidR="005431FC" w:rsidRPr="005431FC">
        <w:rPr>
          <w:rFonts w:cstheme="minorHAnsi"/>
          <w:sz w:val="24"/>
          <w:szCs w:val="24"/>
        </w:rPr>
        <w:t>In order to</w:t>
      </w:r>
      <w:proofErr w:type="gramEnd"/>
      <w:r w:rsidR="005431FC" w:rsidRPr="005431FC">
        <w:rPr>
          <w:rFonts w:cstheme="minorHAnsi"/>
          <w:sz w:val="24"/>
          <w:szCs w:val="24"/>
        </w:rPr>
        <w:t xml:space="preserve"> speed up model training and experimentation, GPU-enabled settings like Google </w:t>
      </w:r>
      <w:proofErr w:type="spellStart"/>
      <w:r w:rsidR="005431FC" w:rsidRPr="005431FC">
        <w:rPr>
          <w:rFonts w:cstheme="minorHAnsi"/>
          <w:sz w:val="24"/>
          <w:szCs w:val="24"/>
        </w:rPr>
        <w:t>Colab</w:t>
      </w:r>
      <w:proofErr w:type="spellEnd"/>
      <w:r w:rsidR="005431FC" w:rsidRPr="005431FC">
        <w:rPr>
          <w:rFonts w:cstheme="minorHAnsi"/>
          <w:sz w:val="24"/>
          <w:szCs w:val="24"/>
        </w:rPr>
        <w:t xml:space="preserve"> or university high-performance computing capabilities will be utilised. </w:t>
      </w:r>
      <w:proofErr w:type="gramStart"/>
      <w:r w:rsidR="005431FC" w:rsidRPr="005431FC">
        <w:rPr>
          <w:rFonts w:cstheme="minorHAnsi"/>
          <w:sz w:val="24"/>
          <w:szCs w:val="24"/>
        </w:rPr>
        <w:t>In order to</w:t>
      </w:r>
      <w:proofErr w:type="gramEnd"/>
      <w:r w:rsidR="005431FC" w:rsidRPr="005431FC">
        <w:rPr>
          <w:rFonts w:cstheme="minorHAnsi"/>
          <w:sz w:val="24"/>
          <w:szCs w:val="24"/>
        </w:rPr>
        <w:t xml:space="preserve"> effectively train transformer models, several recent studies on the identification of bogus news rely on GPU-based systems [1</w:t>
      </w:r>
      <w:r w:rsidR="005366DD">
        <w:rPr>
          <w:rFonts w:cstheme="minorHAnsi"/>
          <w:sz w:val="24"/>
          <w:szCs w:val="24"/>
        </w:rPr>
        <w:t>7</w:t>
      </w:r>
      <w:r w:rsidR="005431FC" w:rsidRPr="005431FC">
        <w:rPr>
          <w:rFonts w:cstheme="minorHAnsi"/>
          <w:sz w:val="24"/>
          <w:szCs w:val="24"/>
        </w:rPr>
        <w:t>].</w:t>
      </w:r>
    </w:p>
    <w:p w14:paraId="3AE0E815" w14:textId="3F2AB0CD" w:rsidR="008035B9" w:rsidRDefault="008035B9" w:rsidP="008035B9">
      <w:pPr>
        <w:rPr>
          <w:rFonts w:cstheme="minorHAnsi"/>
          <w:sz w:val="24"/>
          <w:szCs w:val="24"/>
        </w:rPr>
      </w:pPr>
      <w:r w:rsidRPr="008035B9">
        <w:rPr>
          <w:rFonts w:cstheme="minorHAnsi"/>
          <w:sz w:val="24"/>
          <w:szCs w:val="24"/>
          <w:u w:val="single"/>
        </w:rPr>
        <w:t>Tools for Software:</w:t>
      </w:r>
      <w:r w:rsidRPr="008035B9">
        <w:rPr>
          <w:rFonts w:cstheme="minorHAnsi"/>
          <w:sz w:val="24"/>
          <w:szCs w:val="24"/>
        </w:rPr>
        <w:br/>
      </w:r>
      <w:r w:rsidR="00962EBB" w:rsidRPr="00962EBB">
        <w:rPr>
          <w:rFonts w:cstheme="minorHAnsi"/>
          <w:sz w:val="24"/>
          <w:szCs w:val="24"/>
        </w:rPr>
        <w:t xml:space="preserve">This study will make use of </w:t>
      </w:r>
      <w:proofErr w:type="gramStart"/>
      <w:r w:rsidR="00962EBB" w:rsidRPr="00962EBB">
        <w:rPr>
          <w:rFonts w:cstheme="minorHAnsi"/>
          <w:sz w:val="24"/>
          <w:szCs w:val="24"/>
        </w:rPr>
        <w:t>a number of</w:t>
      </w:r>
      <w:proofErr w:type="gramEnd"/>
      <w:r w:rsidR="00962EBB" w:rsidRPr="00962EBB">
        <w:rPr>
          <w:rFonts w:cstheme="minorHAnsi"/>
          <w:sz w:val="24"/>
          <w:szCs w:val="24"/>
        </w:rPr>
        <w:t xml:space="preserve"> Python-based machine learning programs, including TensorFlow, </w:t>
      </w:r>
      <w:proofErr w:type="spellStart"/>
      <w:r w:rsidR="00962EBB" w:rsidRPr="00962EBB">
        <w:rPr>
          <w:rFonts w:cstheme="minorHAnsi"/>
          <w:sz w:val="24"/>
          <w:szCs w:val="24"/>
        </w:rPr>
        <w:t>PyTorch</w:t>
      </w:r>
      <w:proofErr w:type="spellEnd"/>
      <w:r w:rsidR="00962EBB" w:rsidRPr="00962EBB">
        <w:rPr>
          <w:rFonts w:cstheme="minorHAnsi"/>
          <w:sz w:val="24"/>
          <w:szCs w:val="24"/>
        </w:rPr>
        <w:t xml:space="preserve">, Hugging Face Transformers, Scikit-learn, Pandas, and NumPy. </w:t>
      </w:r>
      <w:proofErr w:type="gramStart"/>
      <w:r w:rsidR="00962EBB" w:rsidRPr="00962EBB">
        <w:rPr>
          <w:rFonts w:cstheme="minorHAnsi"/>
          <w:sz w:val="24"/>
          <w:szCs w:val="24"/>
        </w:rPr>
        <w:t>Due to the fact that</w:t>
      </w:r>
      <w:proofErr w:type="gramEnd"/>
      <w:r w:rsidR="00962EBB" w:rsidRPr="00962EBB">
        <w:rPr>
          <w:rFonts w:cstheme="minorHAnsi"/>
          <w:sz w:val="24"/>
          <w:szCs w:val="24"/>
        </w:rPr>
        <w:t xml:space="preserve"> these frameworks include efficient neural network implementations, data </w:t>
      </w:r>
      <w:r w:rsidR="00962EBB" w:rsidRPr="00962EBB">
        <w:rPr>
          <w:rFonts w:cstheme="minorHAnsi"/>
          <w:sz w:val="24"/>
          <w:szCs w:val="24"/>
        </w:rPr>
        <w:lastRenderedPageBreak/>
        <w:t xml:space="preserve">processing </w:t>
      </w:r>
      <w:r w:rsidR="00962EBB" w:rsidRPr="00962EBB">
        <w:rPr>
          <w:rFonts w:cstheme="minorHAnsi"/>
          <w:sz w:val="24"/>
          <w:szCs w:val="24"/>
        </w:rPr>
        <w:t>tools,</w:t>
      </w:r>
      <w:r w:rsidR="00962EBB" w:rsidRPr="008035B9">
        <w:rPr>
          <w:rFonts w:cstheme="minorHAnsi"/>
          <w:sz w:val="24"/>
          <w:szCs w:val="24"/>
        </w:rPr>
        <w:t xml:space="preserve"> and</w:t>
      </w:r>
      <w:r w:rsidRPr="008035B9">
        <w:rPr>
          <w:rFonts w:cstheme="minorHAnsi"/>
          <w:sz w:val="24"/>
          <w:szCs w:val="24"/>
        </w:rPr>
        <w:t xml:space="preserve"> model assessment functions, they are frequently utilised in natural language processing and deep learning research [1</w:t>
      </w:r>
      <w:r w:rsidR="005366DD">
        <w:rPr>
          <w:rFonts w:cstheme="minorHAnsi"/>
          <w:sz w:val="24"/>
          <w:szCs w:val="24"/>
        </w:rPr>
        <w:t>7</w:t>
      </w:r>
      <w:r w:rsidRPr="008035B9">
        <w:rPr>
          <w:rFonts w:cstheme="minorHAnsi"/>
          <w:sz w:val="24"/>
          <w:szCs w:val="24"/>
        </w:rPr>
        <w:t>], [</w:t>
      </w:r>
      <w:r w:rsidR="005366DD">
        <w:rPr>
          <w:rFonts w:cstheme="minorHAnsi"/>
          <w:sz w:val="24"/>
          <w:szCs w:val="24"/>
        </w:rPr>
        <w:t>18</w:t>
      </w:r>
      <w:r w:rsidRPr="008035B9">
        <w:rPr>
          <w:rFonts w:cstheme="minorHAnsi"/>
          <w:sz w:val="24"/>
          <w:szCs w:val="24"/>
        </w:rPr>
        <w:t>].</w:t>
      </w:r>
    </w:p>
    <w:p w14:paraId="2C19FA6A" w14:textId="77777777" w:rsidR="00962EBB" w:rsidRPr="008035B9" w:rsidRDefault="00962EBB" w:rsidP="008035B9">
      <w:pPr>
        <w:rPr>
          <w:rFonts w:cstheme="minorHAnsi"/>
          <w:sz w:val="24"/>
          <w:szCs w:val="24"/>
        </w:rPr>
      </w:pPr>
    </w:p>
    <w:p w14:paraId="3D66D295" w14:textId="36B612F3" w:rsidR="0077017F" w:rsidRDefault="0077017F" w:rsidP="0077017F">
      <w:pPr>
        <w:rPr>
          <w:rFonts w:cstheme="minorHAnsi"/>
          <w:sz w:val="24"/>
          <w:szCs w:val="24"/>
          <w:u w:val="single"/>
        </w:rPr>
      </w:pPr>
      <w:r w:rsidRPr="0077017F">
        <w:rPr>
          <w:rFonts w:cstheme="minorHAnsi"/>
          <w:sz w:val="24"/>
          <w:szCs w:val="24"/>
          <w:u w:val="single"/>
        </w:rPr>
        <w:t>Environment of Development:</w:t>
      </w:r>
      <w:r w:rsidRPr="0077017F">
        <w:rPr>
          <w:rFonts w:cstheme="minorHAnsi"/>
          <w:sz w:val="24"/>
          <w:szCs w:val="24"/>
        </w:rPr>
        <w:br/>
        <w:t xml:space="preserve">Visual Studio Code and </w:t>
      </w:r>
      <w:proofErr w:type="spellStart"/>
      <w:r w:rsidRPr="0077017F">
        <w:rPr>
          <w:rFonts w:cstheme="minorHAnsi"/>
          <w:sz w:val="24"/>
          <w:szCs w:val="24"/>
        </w:rPr>
        <w:t>Jupyter</w:t>
      </w:r>
      <w:proofErr w:type="spellEnd"/>
      <w:r w:rsidRPr="0077017F">
        <w:rPr>
          <w:rFonts w:cstheme="minorHAnsi"/>
          <w:sz w:val="24"/>
          <w:szCs w:val="24"/>
        </w:rPr>
        <w:t xml:space="preserve"> Notebook, which are often used environments in machine learning research because of their support for interactive development and repeatability, will be utilised for model creation and experimentation.</w:t>
      </w:r>
      <w:r w:rsidRPr="0077017F">
        <w:rPr>
          <w:rFonts w:cstheme="minorHAnsi"/>
          <w:sz w:val="24"/>
          <w:szCs w:val="24"/>
        </w:rPr>
        <w:br/>
      </w:r>
    </w:p>
    <w:p w14:paraId="14B4C624" w14:textId="076487B0" w:rsidR="005A7BEF" w:rsidRPr="00887DED" w:rsidRDefault="0077017F" w:rsidP="00887DED">
      <w:pPr>
        <w:rPr>
          <w:rFonts w:cstheme="minorHAnsi"/>
          <w:sz w:val="24"/>
          <w:szCs w:val="24"/>
          <w:u w:val="single"/>
        </w:rPr>
      </w:pPr>
      <w:r w:rsidRPr="0077017F">
        <w:rPr>
          <w:rFonts w:cstheme="minorHAnsi"/>
          <w:sz w:val="24"/>
          <w:szCs w:val="24"/>
          <w:u w:val="single"/>
        </w:rPr>
        <w:t>Datasets</w:t>
      </w:r>
      <w:r w:rsidRPr="0077017F">
        <w:rPr>
          <w:rFonts w:cstheme="minorHAnsi"/>
          <w:sz w:val="24"/>
          <w:szCs w:val="24"/>
          <w:u w:val="single"/>
        </w:rPr>
        <w:br/>
      </w:r>
      <w:r w:rsidR="00887DED" w:rsidRPr="00887DED">
        <w:rPr>
          <w:rFonts w:cstheme="minorHAnsi"/>
          <w:sz w:val="24"/>
          <w:szCs w:val="24"/>
        </w:rPr>
        <w:t xml:space="preserve">The project will employ publicly available datasets including </w:t>
      </w:r>
      <w:proofErr w:type="spellStart"/>
      <w:r w:rsidR="00887DED" w:rsidRPr="00887DED">
        <w:rPr>
          <w:rFonts w:cstheme="minorHAnsi"/>
          <w:sz w:val="24"/>
          <w:szCs w:val="24"/>
        </w:rPr>
        <w:t>FakeNewsNet</w:t>
      </w:r>
      <w:proofErr w:type="spellEnd"/>
      <w:r w:rsidR="00887DED" w:rsidRPr="00887DED">
        <w:rPr>
          <w:rFonts w:cstheme="minorHAnsi"/>
          <w:sz w:val="24"/>
          <w:szCs w:val="24"/>
        </w:rPr>
        <w:t>, the LIAR dataset, and the Kaggle false News Dataset that are commonly used in research on the identification of false news. Machine learning models can be trained and assessed on real-world misinformation detection tasks using these datasets, which include tagged news articles and assertions [18].</w:t>
      </w:r>
    </w:p>
    <w:p w14:paraId="134B1CC9" w14:textId="3CF45DAF" w:rsidR="005A7BEF" w:rsidRDefault="00B37470" w:rsidP="00594A45">
      <w:pPr>
        <w:pStyle w:val="Heading9"/>
      </w:pPr>
      <w:r>
        <w:t xml:space="preserve">Timeline </w:t>
      </w:r>
    </w:p>
    <w:tbl>
      <w:tblPr>
        <w:tblStyle w:val="TableGrid"/>
        <w:tblW w:w="0" w:type="auto"/>
        <w:tblLook w:val="04A0" w:firstRow="1" w:lastRow="0" w:firstColumn="1" w:lastColumn="0" w:noHBand="0" w:noVBand="1"/>
      </w:tblPr>
      <w:tblGrid>
        <w:gridCol w:w="2254"/>
        <w:gridCol w:w="2254"/>
        <w:gridCol w:w="2254"/>
        <w:gridCol w:w="2254"/>
      </w:tblGrid>
      <w:tr w:rsidR="00B37470" w14:paraId="4810DCCE" w14:textId="77777777" w:rsidTr="00B37470">
        <w:tc>
          <w:tcPr>
            <w:tcW w:w="2254" w:type="dxa"/>
          </w:tcPr>
          <w:p w14:paraId="6214E2F6" w14:textId="77777777" w:rsidR="00A53721" w:rsidRPr="00A53721" w:rsidRDefault="00A53721" w:rsidP="00A53721">
            <w:pPr>
              <w:rPr>
                <w:rFonts w:cstheme="minorHAnsi"/>
                <w:sz w:val="24"/>
                <w:szCs w:val="24"/>
              </w:rPr>
            </w:pPr>
            <w:r w:rsidRPr="00A53721">
              <w:rPr>
                <w:rFonts w:cstheme="minorHAnsi"/>
                <w:sz w:val="24"/>
                <w:szCs w:val="24"/>
              </w:rPr>
              <w:t>Stage</w:t>
            </w:r>
          </w:p>
          <w:p w14:paraId="5380762E" w14:textId="77777777" w:rsidR="00B37470" w:rsidRDefault="00B37470" w:rsidP="008A7CF1">
            <w:pPr>
              <w:rPr>
                <w:rFonts w:cstheme="minorHAnsi"/>
                <w:sz w:val="24"/>
                <w:szCs w:val="24"/>
              </w:rPr>
            </w:pPr>
          </w:p>
        </w:tc>
        <w:tc>
          <w:tcPr>
            <w:tcW w:w="2254" w:type="dxa"/>
          </w:tcPr>
          <w:p w14:paraId="39DD0B5E" w14:textId="77777777" w:rsidR="008A0642" w:rsidRPr="008A0642" w:rsidRDefault="008A0642" w:rsidP="008A0642">
            <w:pPr>
              <w:rPr>
                <w:rFonts w:cstheme="minorHAnsi"/>
                <w:sz w:val="24"/>
                <w:szCs w:val="24"/>
              </w:rPr>
            </w:pPr>
            <w:r w:rsidRPr="008A0642">
              <w:rPr>
                <w:rFonts w:cstheme="minorHAnsi"/>
                <w:sz w:val="24"/>
                <w:szCs w:val="24"/>
              </w:rPr>
              <w:t>Activities</w:t>
            </w:r>
          </w:p>
          <w:p w14:paraId="02429DD4" w14:textId="77777777" w:rsidR="00B37470" w:rsidRDefault="00B37470" w:rsidP="008A7CF1">
            <w:pPr>
              <w:rPr>
                <w:rFonts w:cstheme="minorHAnsi"/>
                <w:sz w:val="24"/>
                <w:szCs w:val="24"/>
              </w:rPr>
            </w:pPr>
          </w:p>
        </w:tc>
        <w:tc>
          <w:tcPr>
            <w:tcW w:w="2254" w:type="dxa"/>
          </w:tcPr>
          <w:p w14:paraId="1858322A" w14:textId="77777777" w:rsidR="00032409" w:rsidRPr="00032409" w:rsidRDefault="00032409" w:rsidP="00032409">
            <w:pPr>
              <w:rPr>
                <w:rFonts w:cstheme="minorHAnsi"/>
                <w:sz w:val="24"/>
                <w:szCs w:val="24"/>
              </w:rPr>
            </w:pPr>
            <w:r w:rsidRPr="00032409">
              <w:rPr>
                <w:rFonts w:cstheme="minorHAnsi"/>
                <w:sz w:val="24"/>
                <w:szCs w:val="24"/>
              </w:rPr>
              <w:t>Time Spent</w:t>
            </w:r>
          </w:p>
          <w:p w14:paraId="50AD7CB2" w14:textId="77777777" w:rsidR="00B37470" w:rsidRDefault="00B37470" w:rsidP="008A7CF1">
            <w:pPr>
              <w:rPr>
                <w:rFonts w:cstheme="minorHAnsi"/>
                <w:sz w:val="24"/>
                <w:szCs w:val="24"/>
              </w:rPr>
            </w:pPr>
          </w:p>
        </w:tc>
        <w:tc>
          <w:tcPr>
            <w:tcW w:w="2254" w:type="dxa"/>
          </w:tcPr>
          <w:p w14:paraId="1322FDE7" w14:textId="77777777" w:rsidR="0002312F" w:rsidRPr="0002312F" w:rsidRDefault="0002312F" w:rsidP="0002312F">
            <w:pPr>
              <w:rPr>
                <w:rFonts w:cstheme="minorHAnsi"/>
                <w:sz w:val="24"/>
                <w:szCs w:val="24"/>
              </w:rPr>
            </w:pPr>
            <w:r w:rsidRPr="0002312F">
              <w:rPr>
                <w:rFonts w:cstheme="minorHAnsi"/>
                <w:sz w:val="24"/>
                <w:szCs w:val="24"/>
              </w:rPr>
              <w:t>Achieving milestones</w:t>
            </w:r>
          </w:p>
          <w:p w14:paraId="2A9598BA" w14:textId="77777777" w:rsidR="00B37470" w:rsidRDefault="00B37470" w:rsidP="008A7CF1">
            <w:pPr>
              <w:rPr>
                <w:rFonts w:cstheme="minorHAnsi"/>
                <w:sz w:val="24"/>
                <w:szCs w:val="24"/>
              </w:rPr>
            </w:pPr>
          </w:p>
        </w:tc>
      </w:tr>
      <w:tr w:rsidR="00B37470" w14:paraId="7ED8AFF0" w14:textId="77777777" w:rsidTr="00B37470">
        <w:tc>
          <w:tcPr>
            <w:tcW w:w="2254" w:type="dxa"/>
          </w:tcPr>
          <w:p w14:paraId="394D90F9" w14:textId="77777777" w:rsidR="00992F3A" w:rsidRPr="00992F3A" w:rsidRDefault="00992F3A" w:rsidP="00992F3A">
            <w:pPr>
              <w:rPr>
                <w:rFonts w:cstheme="minorHAnsi"/>
                <w:sz w:val="24"/>
                <w:szCs w:val="24"/>
              </w:rPr>
            </w:pPr>
            <w:r w:rsidRPr="00992F3A">
              <w:rPr>
                <w:rFonts w:cstheme="minorHAnsi"/>
                <w:sz w:val="24"/>
                <w:szCs w:val="24"/>
              </w:rPr>
              <w:t>1. Review of Literature</w:t>
            </w:r>
          </w:p>
          <w:p w14:paraId="49F39E61" w14:textId="77777777" w:rsidR="00B37470" w:rsidRDefault="00B37470" w:rsidP="008A7CF1">
            <w:pPr>
              <w:rPr>
                <w:rFonts w:cstheme="minorHAnsi"/>
                <w:sz w:val="24"/>
                <w:szCs w:val="24"/>
              </w:rPr>
            </w:pPr>
          </w:p>
        </w:tc>
        <w:tc>
          <w:tcPr>
            <w:tcW w:w="2254" w:type="dxa"/>
          </w:tcPr>
          <w:p w14:paraId="1D69D002" w14:textId="77777777" w:rsidR="00432001" w:rsidRPr="00432001" w:rsidRDefault="00432001" w:rsidP="00432001">
            <w:pPr>
              <w:rPr>
                <w:rFonts w:cstheme="minorHAnsi"/>
                <w:sz w:val="24"/>
                <w:szCs w:val="24"/>
              </w:rPr>
            </w:pPr>
            <w:r w:rsidRPr="00432001">
              <w:rPr>
                <w:rFonts w:cstheme="minorHAnsi"/>
                <w:sz w:val="24"/>
                <w:szCs w:val="24"/>
              </w:rPr>
              <w:t>Find, read, and evaluate scholarly publications on BERT, NLP, LSTM, and fake news detection.</w:t>
            </w:r>
          </w:p>
          <w:p w14:paraId="220FDD63" w14:textId="77777777" w:rsidR="00B37470" w:rsidRDefault="00B37470" w:rsidP="008A7CF1">
            <w:pPr>
              <w:rPr>
                <w:rFonts w:cstheme="minorHAnsi"/>
                <w:sz w:val="24"/>
                <w:szCs w:val="24"/>
              </w:rPr>
            </w:pPr>
          </w:p>
        </w:tc>
        <w:tc>
          <w:tcPr>
            <w:tcW w:w="2254" w:type="dxa"/>
          </w:tcPr>
          <w:p w14:paraId="55ACD2E4" w14:textId="24D245D8" w:rsidR="00B37470" w:rsidRDefault="001B7EC4" w:rsidP="008A7CF1">
            <w:pPr>
              <w:rPr>
                <w:rFonts w:cstheme="minorHAnsi"/>
                <w:sz w:val="24"/>
                <w:szCs w:val="24"/>
              </w:rPr>
            </w:pPr>
            <w:r>
              <w:rPr>
                <w:rFonts w:cstheme="minorHAnsi"/>
                <w:sz w:val="24"/>
                <w:szCs w:val="24"/>
              </w:rPr>
              <w:t>Week 1-3</w:t>
            </w:r>
          </w:p>
        </w:tc>
        <w:tc>
          <w:tcPr>
            <w:tcW w:w="2254" w:type="dxa"/>
          </w:tcPr>
          <w:p w14:paraId="2AEA12AB" w14:textId="77777777" w:rsidR="008F21FE" w:rsidRPr="008F21FE" w:rsidRDefault="008F21FE" w:rsidP="008F21FE">
            <w:pPr>
              <w:rPr>
                <w:rFonts w:cstheme="minorHAnsi"/>
                <w:sz w:val="24"/>
                <w:szCs w:val="24"/>
              </w:rPr>
            </w:pPr>
            <w:r w:rsidRPr="008F21FE">
              <w:rPr>
                <w:rFonts w:cstheme="minorHAnsi"/>
                <w:sz w:val="24"/>
                <w:szCs w:val="24"/>
              </w:rPr>
              <w:t>finished the chapter on the literature review</w:t>
            </w:r>
          </w:p>
          <w:p w14:paraId="622349F2" w14:textId="509FBB59" w:rsidR="00B37470" w:rsidRDefault="00B37470" w:rsidP="008A7CF1">
            <w:pPr>
              <w:rPr>
                <w:rFonts w:cstheme="minorHAnsi"/>
                <w:sz w:val="24"/>
                <w:szCs w:val="24"/>
              </w:rPr>
            </w:pPr>
          </w:p>
        </w:tc>
      </w:tr>
      <w:tr w:rsidR="00B37470" w14:paraId="5084FD9E" w14:textId="77777777" w:rsidTr="00B37470">
        <w:tc>
          <w:tcPr>
            <w:tcW w:w="2254" w:type="dxa"/>
          </w:tcPr>
          <w:p w14:paraId="2383216E" w14:textId="77777777" w:rsidR="00E30E69" w:rsidRPr="00E30E69" w:rsidRDefault="00E30E69" w:rsidP="00E30E69">
            <w:pPr>
              <w:rPr>
                <w:rFonts w:cstheme="minorHAnsi"/>
                <w:sz w:val="24"/>
                <w:szCs w:val="24"/>
              </w:rPr>
            </w:pPr>
            <w:r w:rsidRPr="00E30E69">
              <w:rPr>
                <w:rFonts w:cstheme="minorHAnsi"/>
                <w:sz w:val="24"/>
                <w:szCs w:val="24"/>
              </w:rPr>
              <w:t>Preparing the Dataset</w:t>
            </w:r>
          </w:p>
          <w:p w14:paraId="59E28106" w14:textId="77777777" w:rsidR="00B37470" w:rsidRDefault="00B37470" w:rsidP="008A7CF1">
            <w:pPr>
              <w:rPr>
                <w:rFonts w:cstheme="minorHAnsi"/>
                <w:sz w:val="24"/>
                <w:szCs w:val="24"/>
              </w:rPr>
            </w:pPr>
          </w:p>
        </w:tc>
        <w:tc>
          <w:tcPr>
            <w:tcW w:w="2254" w:type="dxa"/>
          </w:tcPr>
          <w:p w14:paraId="1E7CA7FF" w14:textId="77777777" w:rsidR="00390A83" w:rsidRPr="00390A83" w:rsidRDefault="00390A83" w:rsidP="00390A83">
            <w:pPr>
              <w:rPr>
                <w:rFonts w:cstheme="minorHAnsi"/>
                <w:sz w:val="24"/>
                <w:szCs w:val="24"/>
              </w:rPr>
            </w:pPr>
            <w:r w:rsidRPr="00390A83">
              <w:rPr>
                <w:rFonts w:cstheme="minorHAnsi"/>
                <w:sz w:val="24"/>
                <w:szCs w:val="24"/>
              </w:rPr>
              <w:t>Obtain datasets, handle imbalance, tokenise, clean text, and divide into training and testing sets.</w:t>
            </w:r>
          </w:p>
          <w:p w14:paraId="617CA050" w14:textId="77777777" w:rsidR="00B37470" w:rsidRDefault="00B37470" w:rsidP="008A7CF1">
            <w:pPr>
              <w:rPr>
                <w:rFonts w:cstheme="minorHAnsi"/>
                <w:sz w:val="24"/>
                <w:szCs w:val="24"/>
              </w:rPr>
            </w:pPr>
          </w:p>
        </w:tc>
        <w:tc>
          <w:tcPr>
            <w:tcW w:w="2254" w:type="dxa"/>
          </w:tcPr>
          <w:p w14:paraId="051F14CD" w14:textId="58DB9DF6" w:rsidR="00B37470" w:rsidRDefault="00390A83" w:rsidP="008A7CF1">
            <w:pPr>
              <w:rPr>
                <w:rFonts w:cstheme="minorHAnsi"/>
                <w:sz w:val="24"/>
                <w:szCs w:val="24"/>
              </w:rPr>
            </w:pPr>
            <w:r w:rsidRPr="00390A83">
              <w:rPr>
                <w:rFonts w:cstheme="minorHAnsi"/>
                <w:sz w:val="24"/>
                <w:szCs w:val="24"/>
              </w:rPr>
              <w:t>Weeks 4–5</w:t>
            </w:r>
          </w:p>
        </w:tc>
        <w:tc>
          <w:tcPr>
            <w:tcW w:w="2254" w:type="dxa"/>
          </w:tcPr>
          <w:p w14:paraId="40C65615" w14:textId="77777777" w:rsidR="00602078" w:rsidRPr="00602078" w:rsidRDefault="00602078" w:rsidP="00602078">
            <w:pPr>
              <w:rPr>
                <w:rFonts w:cstheme="minorHAnsi"/>
                <w:sz w:val="24"/>
                <w:szCs w:val="24"/>
              </w:rPr>
            </w:pPr>
            <w:r w:rsidRPr="00602078">
              <w:rPr>
                <w:rFonts w:cstheme="minorHAnsi"/>
                <w:sz w:val="24"/>
                <w:szCs w:val="24"/>
              </w:rPr>
              <w:t xml:space="preserve">Completely </w:t>
            </w:r>
            <w:proofErr w:type="spellStart"/>
            <w:r w:rsidRPr="00602078">
              <w:rPr>
                <w:rFonts w:cstheme="minorHAnsi"/>
                <w:sz w:val="24"/>
                <w:szCs w:val="24"/>
              </w:rPr>
              <w:t>preprocessed</w:t>
            </w:r>
            <w:proofErr w:type="spellEnd"/>
            <w:r w:rsidRPr="00602078">
              <w:rPr>
                <w:rFonts w:cstheme="minorHAnsi"/>
                <w:sz w:val="24"/>
                <w:szCs w:val="24"/>
              </w:rPr>
              <w:t xml:space="preserve"> dataset</w:t>
            </w:r>
          </w:p>
          <w:p w14:paraId="146DB9FE" w14:textId="77777777" w:rsidR="00B37470" w:rsidRDefault="00B37470" w:rsidP="008A7CF1">
            <w:pPr>
              <w:rPr>
                <w:rFonts w:cstheme="minorHAnsi"/>
                <w:sz w:val="24"/>
                <w:szCs w:val="24"/>
              </w:rPr>
            </w:pPr>
          </w:p>
        </w:tc>
      </w:tr>
      <w:tr w:rsidR="00B37470" w14:paraId="439A3BAC" w14:textId="77777777" w:rsidTr="00B37470">
        <w:tc>
          <w:tcPr>
            <w:tcW w:w="2254" w:type="dxa"/>
          </w:tcPr>
          <w:p w14:paraId="3E5D06B8" w14:textId="77777777" w:rsidR="00D559C3" w:rsidRPr="00D559C3" w:rsidRDefault="00D559C3" w:rsidP="00D559C3">
            <w:pPr>
              <w:rPr>
                <w:rFonts w:cstheme="minorHAnsi"/>
                <w:sz w:val="24"/>
                <w:szCs w:val="24"/>
              </w:rPr>
            </w:pPr>
            <w:r w:rsidRPr="00D559C3">
              <w:rPr>
                <w:rFonts w:cstheme="minorHAnsi"/>
                <w:sz w:val="24"/>
                <w:szCs w:val="24"/>
              </w:rPr>
              <w:t>Model Creation</w:t>
            </w:r>
          </w:p>
          <w:p w14:paraId="19028705" w14:textId="77777777" w:rsidR="00B37470" w:rsidRDefault="00B37470" w:rsidP="008A7CF1">
            <w:pPr>
              <w:rPr>
                <w:rFonts w:cstheme="minorHAnsi"/>
                <w:sz w:val="24"/>
                <w:szCs w:val="24"/>
              </w:rPr>
            </w:pPr>
          </w:p>
        </w:tc>
        <w:tc>
          <w:tcPr>
            <w:tcW w:w="2254" w:type="dxa"/>
          </w:tcPr>
          <w:p w14:paraId="6C283E21" w14:textId="77777777" w:rsidR="003C0769" w:rsidRPr="003C0769" w:rsidRDefault="003C0769" w:rsidP="003C0769">
            <w:pPr>
              <w:rPr>
                <w:rFonts w:cstheme="minorHAnsi"/>
                <w:sz w:val="24"/>
                <w:szCs w:val="24"/>
              </w:rPr>
            </w:pPr>
            <w:r w:rsidRPr="003C0769">
              <w:rPr>
                <w:rFonts w:cstheme="minorHAnsi"/>
                <w:sz w:val="24"/>
                <w:szCs w:val="24"/>
              </w:rPr>
              <w:t>Use deep learning frameworks and Python to implement LSTM and BERT models.</w:t>
            </w:r>
          </w:p>
          <w:p w14:paraId="11027E85" w14:textId="77777777" w:rsidR="00B37470" w:rsidRDefault="00B37470" w:rsidP="008A7CF1">
            <w:pPr>
              <w:rPr>
                <w:rFonts w:cstheme="minorHAnsi"/>
                <w:sz w:val="24"/>
                <w:szCs w:val="24"/>
              </w:rPr>
            </w:pPr>
          </w:p>
        </w:tc>
        <w:tc>
          <w:tcPr>
            <w:tcW w:w="2254" w:type="dxa"/>
          </w:tcPr>
          <w:p w14:paraId="27BC7488" w14:textId="4794499E" w:rsidR="00B37470" w:rsidRDefault="00842B41" w:rsidP="008A7CF1">
            <w:pPr>
              <w:rPr>
                <w:rFonts w:cstheme="minorHAnsi"/>
                <w:sz w:val="24"/>
                <w:szCs w:val="24"/>
              </w:rPr>
            </w:pPr>
            <w:r w:rsidRPr="00842B41">
              <w:rPr>
                <w:rFonts w:cstheme="minorHAnsi"/>
                <w:sz w:val="24"/>
                <w:szCs w:val="24"/>
              </w:rPr>
              <w:t>Weeks 6–9</w:t>
            </w:r>
          </w:p>
        </w:tc>
        <w:tc>
          <w:tcPr>
            <w:tcW w:w="2254" w:type="dxa"/>
          </w:tcPr>
          <w:p w14:paraId="44FFCCE4" w14:textId="77777777" w:rsidR="005D76AA" w:rsidRPr="005D76AA" w:rsidRDefault="005D76AA" w:rsidP="005D76AA">
            <w:pPr>
              <w:rPr>
                <w:rFonts w:cstheme="minorHAnsi"/>
                <w:sz w:val="24"/>
                <w:szCs w:val="24"/>
              </w:rPr>
            </w:pPr>
            <w:r w:rsidRPr="005D76AA">
              <w:rPr>
                <w:rFonts w:cstheme="minorHAnsi"/>
                <w:sz w:val="24"/>
                <w:szCs w:val="24"/>
              </w:rPr>
              <w:t>LSTM and BERT models that are functional</w:t>
            </w:r>
          </w:p>
          <w:p w14:paraId="03CF5270" w14:textId="77777777" w:rsidR="00B37470" w:rsidRDefault="00B37470" w:rsidP="008A7CF1">
            <w:pPr>
              <w:rPr>
                <w:rFonts w:cstheme="minorHAnsi"/>
                <w:sz w:val="24"/>
                <w:szCs w:val="24"/>
              </w:rPr>
            </w:pPr>
          </w:p>
        </w:tc>
      </w:tr>
      <w:tr w:rsidR="00894A84" w14:paraId="33FC2B68" w14:textId="77777777" w:rsidTr="00B37470">
        <w:tc>
          <w:tcPr>
            <w:tcW w:w="2254" w:type="dxa"/>
          </w:tcPr>
          <w:p w14:paraId="564605F7" w14:textId="77777777" w:rsidR="009C151E" w:rsidRPr="009C151E" w:rsidRDefault="009C151E" w:rsidP="009C151E">
            <w:pPr>
              <w:rPr>
                <w:rFonts w:cstheme="minorHAnsi"/>
                <w:sz w:val="24"/>
                <w:szCs w:val="24"/>
              </w:rPr>
            </w:pPr>
            <w:r w:rsidRPr="009C151E">
              <w:rPr>
                <w:rFonts w:cstheme="minorHAnsi"/>
                <w:sz w:val="24"/>
                <w:szCs w:val="24"/>
              </w:rPr>
              <w:t>Training and Assessment of Models</w:t>
            </w:r>
          </w:p>
          <w:p w14:paraId="38D2A8B6" w14:textId="77777777" w:rsidR="00894A84" w:rsidRPr="008F32C7" w:rsidRDefault="00894A84" w:rsidP="008F32C7">
            <w:pPr>
              <w:rPr>
                <w:rFonts w:cstheme="minorHAnsi"/>
                <w:sz w:val="24"/>
                <w:szCs w:val="24"/>
              </w:rPr>
            </w:pPr>
          </w:p>
        </w:tc>
        <w:tc>
          <w:tcPr>
            <w:tcW w:w="2254" w:type="dxa"/>
          </w:tcPr>
          <w:p w14:paraId="39DBC125" w14:textId="77777777" w:rsidR="00685BDC" w:rsidRPr="00685BDC" w:rsidRDefault="00685BDC" w:rsidP="00685BDC">
            <w:pPr>
              <w:rPr>
                <w:rFonts w:cstheme="minorHAnsi"/>
                <w:sz w:val="24"/>
                <w:szCs w:val="24"/>
              </w:rPr>
            </w:pPr>
            <w:r w:rsidRPr="00685BDC">
              <w:rPr>
                <w:rFonts w:cstheme="minorHAnsi"/>
                <w:sz w:val="24"/>
                <w:szCs w:val="24"/>
              </w:rPr>
              <w:t>Create confusion matrices, calculate metrics, train models, and compare results.</w:t>
            </w:r>
          </w:p>
          <w:p w14:paraId="049F2DE1" w14:textId="77777777" w:rsidR="00894A84" w:rsidRPr="008F32C7" w:rsidRDefault="00894A84" w:rsidP="008F32C7">
            <w:pPr>
              <w:rPr>
                <w:rFonts w:cstheme="minorHAnsi"/>
                <w:sz w:val="24"/>
                <w:szCs w:val="24"/>
              </w:rPr>
            </w:pPr>
          </w:p>
        </w:tc>
        <w:tc>
          <w:tcPr>
            <w:tcW w:w="2254" w:type="dxa"/>
          </w:tcPr>
          <w:p w14:paraId="69AFC975" w14:textId="75200EBF" w:rsidR="00894A84" w:rsidRDefault="00685BDC" w:rsidP="008A7CF1">
            <w:pPr>
              <w:rPr>
                <w:rFonts w:cstheme="minorHAnsi"/>
                <w:sz w:val="24"/>
                <w:szCs w:val="24"/>
              </w:rPr>
            </w:pPr>
            <w:r>
              <w:rPr>
                <w:rFonts w:cstheme="minorHAnsi"/>
                <w:sz w:val="24"/>
                <w:szCs w:val="24"/>
              </w:rPr>
              <w:t>Week 10-12</w:t>
            </w:r>
          </w:p>
        </w:tc>
        <w:tc>
          <w:tcPr>
            <w:tcW w:w="2254" w:type="dxa"/>
          </w:tcPr>
          <w:p w14:paraId="3EED7104" w14:textId="77777777" w:rsidR="00565DBD" w:rsidRPr="00565DBD" w:rsidRDefault="00565DBD" w:rsidP="00565DBD">
            <w:pPr>
              <w:rPr>
                <w:rFonts w:cstheme="minorHAnsi"/>
                <w:sz w:val="24"/>
                <w:szCs w:val="24"/>
              </w:rPr>
            </w:pPr>
            <w:r w:rsidRPr="00565DBD">
              <w:rPr>
                <w:rFonts w:cstheme="minorHAnsi"/>
                <w:sz w:val="24"/>
                <w:szCs w:val="24"/>
              </w:rPr>
              <w:t>finished the evaluation chapter.</w:t>
            </w:r>
          </w:p>
          <w:p w14:paraId="17D07A9A" w14:textId="77777777" w:rsidR="00894A84" w:rsidRPr="00894A84" w:rsidRDefault="00894A84" w:rsidP="00894A84">
            <w:pPr>
              <w:rPr>
                <w:rFonts w:cstheme="minorHAnsi"/>
                <w:sz w:val="24"/>
                <w:szCs w:val="24"/>
              </w:rPr>
            </w:pPr>
          </w:p>
        </w:tc>
      </w:tr>
      <w:tr w:rsidR="005D76AA" w14:paraId="6160AE4E" w14:textId="77777777" w:rsidTr="00B37470">
        <w:tc>
          <w:tcPr>
            <w:tcW w:w="2254" w:type="dxa"/>
          </w:tcPr>
          <w:p w14:paraId="577F117E" w14:textId="77777777" w:rsidR="008F32C7" w:rsidRPr="008F32C7" w:rsidRDefault="008F32C7" w:rsidP="008F32C7">
            <w:pPr>
              <w:rPr>
                <w:rFonts w:cstheme="minorHAnsi"/>
                <w:sz w:val="24"/>
                <w:szCs w:val="24"/>
              </w:rPr>
            </w:pPr>
            <w:r w:rsidRPr="008F32C7">
              <w:rPr>
                <w:rFonts w:cstheme="minorHAnsi"/>
                <w:sz w:val="24"/>
                <w:szCs w:val="24"/>
              </w:rPr>
              <w:lastRenderedPageBreak/>
              <w:t>Analysis of Ethics and Bias</w:t>
            </w:r>
          </w:p>
          <w:p w14:paraId="3EBC7764" w14:textId="77777777" w:rsidR="005D76AA" w:rsidRPr="00D559C3" w:rsidRDefault="005D76AA" w:rsidP="00D559C3">
            <w:pPr>
              <w:rPr>
                <w:rFonts w:cstheme="minorHAnsi"/>
                <w:sz w:val="24"/>
                <w:szCs w:val="24"/>
              </w:rPr>
            </w:pPr>
          </w:p>
        </w:tc>
        <w:tc>
          <w:tcPr>
            <w:tcW w:w="2254" w:type="dxa"/>
          </w:tcPr>
          <w:p w14:paraId="18666578" w14:textId="77777777" w:rsidR="008F32C7" w:rsidRPr="008F32C7" w:rsidRDefault="008F32C7" w:rsidP="008F32C7">
            <w:pPr>
              <w:rPr>
                <w:rFonts w:cstheme="minorHAnsi"/>
                <w:sz w:val="24"/>
                <w:szCs w:val="24"/>
              </w:rPr>
            </w:pPr>
            <w:r w:rsidRPr="008F32C7">
              <w:rPr>
                <w:rFonts w:cstheme="minorHAnsi"/>
                <w:sz w:val="24"/>
                <w:szCs w:val="24"/>
              </w:rPr>
              <w:t>Evaluate dataset bias, fairness, openness, and practical constraints.</w:t>
            </w:r>
          </w:p>
          <w:p w14:paraId="5F3D12F7" w14:textId="77777777" w:rsidR="005D76AA" w:rsidRPr="003C0769" w:rsidRDefault="005D76AA" w:rsidP="003C0769">
            <w:pPr>
              <w:rPr>
                <w:rFonts w:cstheme="minorHAnsi"/>
                <w:sz w:val="24"/>
                <w:szCs w:val="24"/>
              </w:rPr>
            </w:pPr>
          </w:p>
        </w:tc>
        <w:tc>
          <w:tcPr>
            <w:tcW w:w="2254" w:type="dxa"/>
          </w:tcPr>
          <w:p w14:paraId="450D6D30" w14:textId="19B662E2" w:rsidR="005D76AA" w:rsidRPr="00842B41" w:rsidRDefault="006D5573" w:rsidP="008A7CF1">
            <w:pPr>
              <w:rPr>
                <w:rFonts w:cstheme="minorHAnsi"/>
                <w:sz w:val="24"/>
                <w:szCs w:val="24"/>
              </w:rPr>
            </w:pPr>
            <w:r>
              <w:rPr>
                <w:rFonts w:cstheme="minorHAnsi"/>
                <w:sz w:val="24"/>
                <w:szCs w:val="24"/>
              </w:rPr>
              <w:t>Week 13</w:t>
            </w:r>
            <w:r w:rsidR="00894A84">
              <w:rPr>
                <w:rFonts w:cstheme="minorHAnsi"/>
                <w:sz w:val="24"/>
                <w:szCs w:val="24"/>
              </w:rPr>
              <w:t>-15</w:t>
            </w:r>
          </w:p>
        </w:tc>
        <w:tc>
          <w:tcPr>
            <w:tcW w:w="2254" w:type="dxa"/>
          </w:tcPr>
          <w:p w14:paraId="1AEE4220" w14:textId="77777777" w:rsidR="00894A84" w:rsidRPr="00894A84" w:rsidRDefault="00894A84" w:rsidP="00894A84">
            <w:pPr>
              <w:rPr>
                <w:rFonts w:cstheme="minorHAnsi"/>
                <w:sz w:val="24"/>
                <w:szCs w:val="24"/>
              </w:rPr>
            </w:pPr>
            <w:r w:rsidRPr="00894A84">
              <w:rPr>
                <w:rFonts w:cstheme="minorHAnsi"/>
                <w:sz w:val="24"/>
                <w:szCs w:val="24"/>
              </w:rPr>
              <w:t>Section on ethical analysis</w:t>
            </w:r>
          </w:p>
          <w:p w14:paraId="2F22B403" w14:textId="77777777" w:rsidR="005D76AA" w:rsidRPr="005D76AA" w:rsidRDefault="005D76AA" w:rsidP="005D76AA">
            <w:pPr>
              <w:rPr>
                <w:rFonts w:cstheme="minorHAnsi"/>
                <w:sz w:val="24"/>
                <w:szCs w:val="24"/>
              </w:rPr>
            </w:pPr>
          </w:p>
        </w:tc>
      </w:tr>
      <w:tr w:rsidR="00894A84" w14:paraId="17CBB5ED" w14:textId="77777777" w:rsidTr="00B37470">
        <w:tc>
          <w:tcPr>
            <w:tcW w:w="2254" w:type="dxa"/>
          </w:tcPr>
          <w:p w14:paraId="53C721EF" w14:textId="77777777" w:rsidR="00127325" w:rsidRPr="00127325" w:rsidRDefault="00127325" w:rsidP="00127325">
            <w:pPr>
              <w:rPr>
                <w:rFonts w:cstheme="minorHAnsi"/>
                <w:sz w:val="24"/>
                <w:szCs w:val="24"/>
              </w:rPr>
            </w:pPr>
            <w:r w:rsidRPr="00127325">
              <w:rPr>
                <w:rFonts w:cstheme="minorHAnsi"/>
                <w:sz w:val="24"/>
                <w:szCs w:val="24"/>
              </w:rPr>
              <w:t>Writing the Final Report</w:t>
            </w:r>
          </w:p>
          <w:p w14:paraId="28637767" w14:textId="77777777" w:rsidR="00894A84" w:rsidRPr="008F32C7" w:rsidRDefault="00894A84" w:rsidP="008F32C7">
            <w:pPr>
              <w:rPr>
                <w:rFonts w:cstheme="minorHAnsi"/>
                <w:sz w:val="24"/>
                <w:szCs w:val="24"/>
              </w:rPr>
            </w:pPr>
          </w:p>
        </w:tc>
        <w:tc>
          <w:tcPr>
            <w:tcW w:w="2254" w:type="dxa"/>
          </w:tcPr>
          <w:p w14:paraId="4AF09DAC" w14:textId="77777777" w:rsidR="00631C9A" w:rsidRPr="00631C9A" w:rsidRDefault="00631C9A" w:rsidP="00631C9A">
            <w:pPr>
              <w:rPr>
                <w:rFonts w:cstheme="minorHAnsi"/>
                <w:sz w:val="24"/>
                <w:szCs w:val="24"/>
              </w:rPr>
            </w:pPr>
            <w:r w:rsidRPr="00631C9A">
              <w:rPr>
                <w:rFonts w:cstheme="minorHAnsi"/>
                <w:sz w:val="24"/>
                <w:szCs w:val="24"/>
              </w:rPr>
              <w:t>Complete the dissertation, incorporate the findings, improve the framework, and get it ready for submission.</w:t>
            </w:r>
          </w:p>
          <w:p w14:paraId="0AE87A4C" w14:textId="77777777" w:rsidR="00894A84" w:rsidRPr="008F32C7" w:rsidRDefault="00894A84" w:rsidP="008F32C7">
            <w:pPr>
              <w:rPr>
                <w:rFonts w:cstheme="minorHAnsi"/>
                <w:sz w:val="24"/>
                <w:szCs w:val="24"/>
              </w:rPr>
            </w:pPr>
          </w:p>
        </w:tc>
        <w:tc>
          <w:tcPr>
            <w:tcW w:w="2254" w:type="dxa"/>
          </w:tcPr>
          <w:p w14:paraId="13A85ADA" w14:textId="593E2C34" w:rsidR="00894A84" w:rsidRDefault="00DB4B9E" w:rsidP="008A7CF1">
            <w:pPr>
              <w:rPr>
                <w:rFonts w:cstheme="minorHAnsi"/>
                <w:sz w:val="24"/>
                <w:szCs w:val="24"/>
              </w:rPr>
            </w:pPr>
            <w:r>
              <w:rPr>
                <w:rFonts w:cstheme="minorHAnsi"/>
                <w:sz w:val="24"/>
                <w:szCs w:val="24"/>
              </w:rPr>
              <w:t>Week 15-</w:t>
            </w:r>
            <w:r w:rsidR="00894DF0">
              <w:rPr>
                <w:rFonts w:cstheme="minorHAnsi"/>
                <w:sz w:val="24"/>
                <w:szCs w:val="24"/>
              </w:rPr>
              <w:t>18</w:t>
            </w:r>
          </w:p>
        </w:tc>
        <w:tc>
          <w:tcPr>
            <w:tcW w:w="2254" w:type="dxa"/>
          </w:tcPr>
          <w:p w14:paraId="565DC423" w14:textId="77777777" w:rsidR="00F70883" w:rsidRPr="00F70883" w:rsidRDefault="00F70883" w:rsidP="00F70883">
            <w:pPr>
              <w:rPr>
                <w:rFonts w:cstheme="minorHAnsi"/>
                <w:sz w:val="24"/>
                <w:szCs w:val="24"/>
              </w:rPr>
            </w:pPr>
            <w:r w:rsidRPr="00F70883">
              <w:rPr>
                <w:rFonts w:cstheme="minorHAnsi"/>
                <w:sz w:val="24"/>
                <w:szCs w:val="24"/>
              </w:rPr>
              <w:t>Complete submission</w:t>
            </w:r>
          </w:p>
          <w:p w14:paraId="3CB21B3D" w14:textId="77777777" w:rsidR="00894A84" w:rsidRPr="00894A84" w:rsidRDefault="00894A84" w:rsidP="00894A84">
            <w:pPr>
              <w:rPr>
                <w:rFonts w:cstheme="minorHAnsi"/>
                <w:sz w:val="24"/>
                <w:szCs w:val="24"/>
              </w:rPr>
            </w:pPr>
          </w:p>
        </w:tc>
      </w:tr>
    </w:tbl>
    <w:p w14:paraId="6945671B" w14:textId="77777777" w:rsidR="00B37470" w:rsidRPr="008A7CF1" w:rsidRDefault="00B37470" w:rsidP="008A7CF1">
      <w:pPr>
        <w:rPr>
          <w:rFonts w:cstheme="minorHAnsi"/>
          <w:sz w:val="24"/>
          <w:szCs w:val="24"/>
        </w:rPr>
      </w:pPr>
    </w:p>
    <w:p w14:paraId="34DA906B" w14:textId="60C94699" w:rsidR="00E056D6" w:rsidRDefault="00931D67" w:rsidP="00CD5649">
      <w:pPr>
        <w:rPr>
          <w:rFonts w:cstheme="minorHAnsi"/>
          <w:sz w:val="24"/>
          <w:szCs w:val="24"/>
        </w:rPr>
      </w:pPr>
      <w:r>
        <w:rPr>
          <w:rFonts w:cstheme="minorHAnsi"/>
          <w:sz w:val="24"/>
          <w:szCs w:val="24"/>
        </w:rPr>
        <w:t xml:space="preserve">References  </w:t>
      </w:r>
    </w:p>
    <w:p w14:paraId="1AFB49AC" w14:textId="77777777" w:rsidR="00931D67" w:rsidRPr="00931D67" w:rsidRDefault="00931D67" w:rsidP="00931D67">
      <w:pPr>
        <w:rPr>
          <w:rFonts w:cstheme="minorHAnsi"/>
          <w:sz w:val="24"/>
          <w:szCs w:val="24"/>
        </w:rPr>
      </w:pPr>
      <w:r w:rsidRPr="00931D67">
        <w:rPr>
          <w:rFonts w:cstheme="minorHAnsi"/>
          <w:sz w:val="24"/>
          <w:szCs w:val="24"/>
        </w:rPr>
        <w:t xml:space="preserve">[1] R. K. </w:t>
      </w:r>
      <w:proofErr w:type="spellStart"/>
      <w:r w:rsidRPr="00931D67">
        <w:rPr>
          <w:rFonts w:cstheme="minorHAnsi"/>
          <w:sz w:val="24"/>
          <w:szCs w:val="24"/>
        </w:rPr>
        <w:t>Kaliyar</w:t>
      </w:r>
      <w:proofErr w:type="spellEnd"/>
      <w:r w:rsidRPr="00931D67">
        <w:rPr>
          <w:rFonts w:cstheme="minorHAnsi"/>
          <w:sz w:val="24"/>
          <w:szCs w:val="24"/>
        </w:rPr>
        <w:t>, A. Goswami, and P. Narang, “</w:t>
      </w:r>
      <w:proofErr w:type="spellStart"/>
      <w:r w:rsidRPr="00931D67">
        <w:rPr>
          <w:rFonts w:cstheme="minorHAnsi"/>
          <w:sz w:val="24"/>
          <w:szCs w:val="24"/>
        </w:rPr>
        <w:t>FakeBERT</w:t>
      </w:r>
      <w:proofErr w:type="spellEnd"/>
      <w:r w:rsidRPr="00931D67">
        <w:rPr>
          <w:rFonts w:cstheme="minorHAnsi"/>
          <w:sz w:val="24"/>
          <w:szCs w:val="24"/>
        </w:rPr>
        <w:t>: Fake news detection in social media with a BERT-based deep learning approach,” Multimedia Tools and Applications, vol. 80, no. 8, pp. 11765–11788, 2021.</w:t>
      </w:r>
    </w:p>
    <w:p w14:paraId="3545FF69" w14:textId="77777777" w:rsidR="00931D67" w:rsidRPr="00931D67" w:rsidRDefault="00931D67" w:rsidP="00931D67">
      <w:pPr>
        <w:rPr>
          <w:rFonts w:cstheme="minorHAnsi"/>
          <w:sz w:val="24"/>
          <w:szCs w:val="24"/>
        </w:rPr>
      </w:pPr>
    </w:p>
    <w:p w14:paraId="59643443" w14:textId="77777777" w:rsidR="00931D67" w:rsidRPr="00931D67" w:rsidRDefault="00931D67" w:rsidP="00931D67">
      <w:pPr>
        <w:rPr>
          <w:rFonts w:cstheme="minorHAnsi"/>
          <w:sz w:val="24"/>
          <w:szCs w:val="24"/>
        </w:rPr>
      </w:pPr>
      <w:r w:rsidRPr="00931D67">
        <w:rPr>
          <w:rFonts w:cstheme="minorHAnsi"/>
          <w:sz w:val="24"/>
          <w:szCs w:val="24"/>
        </w:rPr>
        <w:t>[2] A. A. Ali, S. Latif, S. A. Ghauri, O.-Y. Song, A. A. Abbasi, and A. J. Malik, “Linguistic Features and Bi-LSTM for Identification of Fake News,” Electronics, vol. 12, no. 13, Art. 2942, 2023.</w:t>
      </w:r>
    </w:p>
    <w:p w14:paraId="7435D55D" w14:textId="77777777" w:rsidR="00931D67" w:rsidRPr="00931D67" w:rsidRDefault="00931D67" w:rsidP="00931D67">
      <w:pPr>
        <w:rPr>
          <w:rFonts w:cstheme="minorHAnsi"/>
          <w:sz w:val="24"/>
          <w:szCs w:val="24"/>
        </w:rPr>
      </w:pPr>
    </w:p>
    <w:p w14:paraId="5047479F" w14:textId="77777777" w:rsidR="00931D67" w:rsidRPr="00931D67" w:rsidRDefault="00931D67" w:rsidP="00931D67">
      <w:pPr>
        <w:rPr>
          <w:rFonts w:cstheme="minorHAnsi"/>
          <w:sz w:val="24"/>
          <w:szCs w:val="24"/>
        </w:rPr>
      </w:pPr>
      <w:r w:rsidRPr="00931D67">
        <w:rPr>
          <w:rFonts w:cstheme="minorHAnsi"/>
          <w:sz w:val="24"/>
          <w:szCs w:val="24"/>
        </w:rPr>
        <w:t>[3] X. Zhou and R. Zafarani, “A Survey of Fake News: Fundamental Theories, Detection Methods, and Opportunities,” ACM Computing Surveys, vol. 53, no. 5, 2020.</w:t>
      </w:r>
    </w:p>
    <w:p w14:paraId="59937BE5" w14:textId="77777777" w:rsidR="00931D67" w:rsidRPr="00931D67" w:rsidRDefault="00931D67" w:rsidP="00931D67">
      <w:pPr>
        <w:rPr>
          <w:rFonts w:cstheme="minorHAnsi"/>
          <w:sz w:val="24"/>
          <w:szCs w:val="24"/>
        </w:rPr>
      </w:pPr>
    </w:p>
    <w:p w14:paraId="0A04F7EE" w14:textId="77777777" w:rsidR="00931D67" w:rsidRPr="00931D67" w:rsidRDefault="00931D67" w:rsidP="00931D67">
      <w:pPr>
        <w:rPr>
          <w:rFonts w:cstheme="minorHAnsi"/>
          <w:sz w:val="24"/>
          <w:szCs w:val="24"/>
        </w:rPr>
      </w:pPr>
      <w:r w:rsidRPr="00931D67">
        <w:rPr>
          <w:rFonts w:cstheme="minorHAnsi"/>
          <w:sz w:val="24"/>
          <w:szCs w:val="24"/>
        </w:rPr>
        <w:t>[4] K. Shu, A. Sliva, S. Wang, J. Tang, and H. Liu, “Fake News Detection on Social Media: A Data Mining Perspective,” ACM SIGKDD Explorations Newsletter, vol. 19, no. 1, pp. 22–36, 2020.</w:t>
      </w:r>
    </w:p>
    <w:p w14:paraId="7BA822F9" w14:textId="77777777" w:rsidR="00931D67" w:rsidRPr="00931D67" w:rsidRDefault="00931D67" w:rsidP="00931D67">
      <w:pPr>
        <w:rPr>
          <w:rFonts w:cstheme="minorHAnsi"/>
          <w:sz w:val="24"/>
          <w:szCs w:val="24"/>
        </w:rPr>
      </w:pPr>
    </w:p>
    <w:p w14:paraId="7C52AF87" w14:textId="77777777" w:rsidR="00931D67" w:rsidRPr="00931D67" w:rsidRDefault="00931D67" w:rsidP="00931D67">
      <w:pPr>
        <w:rPr>
          <w:rFonts w:cstheme="minorHAnsi"/>
          <w:sz w:val="24"/>
          <w:szCs w:val="24"/>
        </w:rPr>
      </w:pPr>
      <w:r w:rsidRPr="00931D67">
        <w:rPr>
          <w:rFonts w:cstheme="minorHAnsi"/>
          <w:sz w:val="24"/>
          <w:szCs w:val="24"/>
        </w:rPr>
        <w:t xml:space="preserve">[5] H. </w:t>
      </w:r>
      <w:proofErr w:type="spellStart"/>
      <w:r w:rsidRPr="00931D67">
        <w:rPr>
          <w:rFonts w:cstheme="minorHAnsi"/>
          <w:sz w:val="24"/>
          <w:szCs w:val="24"/>
        </w:rPr>
        <w:t>Padalko</w:t>
      </w:r>
      <w:proofErr w:type="spellEnd"/>
      <w:r w:rsidRPr="00931D67">
        <w:rPr>
          <w:rFonts w:cstheme="minorHAnsi"/>
          <w:sz w:val="24"/>
          <w:szCs w:val="24"/>
        </w:rPr>
        <w:t>, V. Chomko, and D. Chumachenko, “A novel approach to fake news classification using LSTM-based deep learning models,” Frontiers in Big Data, vol. 6, 2024.</w:t>
      </w:r>
    </w:p>
    <w:p w14:paraId="0B24BEAA" w14:textId="77777777" w:rsidR="00931D67" w:rsidRPr="00931D67" w:rsidRDefault="00931D67" w:rsidP="00931D67">
      <w:pPr>
        <w:rPr>
          <w:rFonts w:cstheme="minorHAnsi"/>
          <w:sz w:val="24"/>
          <w:szCs w:val="24"/>
        </w:rPr>
      </w:pPr>
    </w:p>
    <w:p w14:paraId="1BB33389" w14:textId="77777777" w:rsidR="00931D67" w:rsidRPr="00931D67" w:rsidRDefault="00931D67" w:rsidP="00931D67">
      <w:pPr>
        <w:rPr>
          <w:rFonts w:cstheme="minorHAnsi"/>
          <w:sz w:val="24"/>
          <w:szCs w:val="24"/>
        </w:rPr>
      </w:pPr>
      <w:r w:rsidRPr="00931D67">
        <w:rPr>
          <w:rFonts w:cstheme="minorHAnsi"/>
          <w:sz w:val="24"/>
          <w:szCs w:val="24"/>
        </w:rPr>
        <w:t xml:space="preserve">[6] M. E. </w:t>
      </w:r>
      <w:proofErr w:type="spellStart"/>
      <w:r w:rsidRPr="00931D67">
        <w:rPr>
          <w:rFonts w:cstheme="minorHAnsi"/>
          <w:sz w:val="24"/>
          <w:szCs w:val="24"/>
        </w:rPr>
        <w:t>Almandouh</w:t>
      </w:r>
      <w:proofErr w:type="spellEnd"/>
      <w:r w:rsidRPr="00931D67">
        <w:rPr>
          <w:rFonts w:cstheme="minorHAnsi"/>
          <w:sz w:val="24"/>
          <w:szCs w:val="24"/>
        </w:rPr>
        <w:t xml:space="preserve">, M. F. </w:t>
      </w:r>
      <w:proofErr w:type="spellStart"/>
      <w:r w:rsidRPr="00931D67">
        <w:rPr>
          <w:rFonts w:cstheme="minorHAnsi"/>
          <w:sz w:val="24"/>
          <w:szCs w:val="24"/>
        </w:rPr>
        <w:t>Alrahmawy</w:t>
      </w:r>
      <w:proofErr w:type="spellEnd"/>
      <w:r w:rsidRPr="00931D67">
        <w:rPr>
          <w:rFonts w:cstheme="minorHAnsi"/>
          <w:sz w:val="24"/>
          <w:szCs w:val="24"/>
        </w:rPr>
        <w:t xml:space="preserve">, M. Eisa, M. </w:t>
      </w:r>
      <w:proofErr w:type="spellStart"/>
      <w:r w:rsidRPr="00931D67">
        <w:rPr>
          <w:rFonts w:cstheme="minorHAnsi"/>
          <w:sz w:val="24"/>
          <w:szCs w:val="24"/>
        </w:rPr>
        <w:t>Elhoseny</w:t>
      </w:r>
      <w:proofErr w:type="spellEnd"/>
      <w:r w:rsidRPr="00931D67">
        <w:rPr>
          <w:rFonts w:cstheme="minorHAnsi"/>
          <w:sz w:val="24"/>
          <w:szCs w:val="24"/>
        </w:rPr>
        <w:t>, and A. S. Tolba, “Ensemble-based high-performance deep learning models for fake news detection,” Scientific Reports, vol. 14, 2024.</w:t>
      </w:r>
    </w:p>
    <w:p w14:paraId="44CCD5F4" w14:textId="77777777" w:rsidR="00931D67" w:rsidRPr="00931D67" w:rsidRDefault="00931D67" w:rsidP="00931D67">
      <w:pPr>
        <w:rPr>
          <w:rFonts w:cstheme="minorHAnsi"/>
          <w:sz w:val="24"/>
          <w:szCs w:val="24"/>
        </w:rPr>
      </w:pPr>
    </w:p>
    <w:p w14:paraId="0138BA8D" w14:textId="77777777" w:rsidR="00931D67" w:rsidRPr="00931D67" w:rsidRDefault="00931D67" w:rsidP="00931D67">
      <w:pPr>
        <w:rPr>
          <w:rFonts w:cstheme="minorHAnsi"/>
          <w:sz w:val="24"/>
          <w:szCs w:val="24"/>
        </w:rPr>
      </w:pPr>
      <w:r w:rsidRPr="00931D67">
        <w:rPr>
          <w:rFonts w:cstheme="minorHAnsi"/>
          <w:sz w:val="24"/>
          <w:szCs w:val="24"/>
        </w:rPr>
        <w:lastRenderedPageBreak/>
        <w:t>[7] X. Zhang and A. A. Ghorbani, “Fake news detection using transformer-based language models: A comprehensive evaluation,” Information Processing &amp; Management, vol. 61, no. 2, Art. 103642, 2024.</w:t>
      </w:r>
    </w:p>
    <w:p w14:paraId="78595C94" w14:textId="77777777" w:rsidR="00931D67" w:rsidRPr="00931D67" w:rsidRDefault="00931D67" w:rsidP="00931D67">
      <w:pPr>
        <w:rPr>
          <w:rFonts w:cstheme="minorHAnsi"/>
          <w:sz w:val="24"/>
          <w:szCs w:val="24"/>
        </w:rPr>
      </w:pPr>
    </w:p>
    <w:p w14:paraId="1741A42A" w14:textId="77777777" w:rsidR="00931D67" w:rsidRPr="00931D67" w:rsidRDefault="00931D67" w:rsidP="00931D67">
      <w:pPr>
        <w:rPr>
          <w:rFonts w:cstheme="minorHAnsi"/>
          <w:sz w:val="24"/>
          <w:szCs w:val="24"/>
        </w:rPr>
      </w:pPr>
      <w:r w:rsidRPr="00931D67">
        <w:rPr>
          <w:rFonts w:cstheme="minorHAnsi"/>
          <w:sz w:val="24"/>
          <w:szCs w:val="24"/>
        </w:rPr>
        <w:t xml:space="preserve">[8] K. Shu, D. </w:t>
      </w:r>
      <w:proofErr w:type="spellStart"/>
      <w:r w:rsidRPr="00931D67">
        <w:rPr>
          <w:rFonts w:cstheme="minorHAnsi"/>
          <w:sz w:val="24"/>
          <w:szCs w:val="24"/>
        </w:rPr>
        <w:t>Mahudeswaran</w:t>
      </w:r>
      <w:proofErr w:type="spellEnd"/>
      <w:r w:rsidRPr="00931D67">
        <w:rPr>
          <w:rFonts w:cstheme="minorHAnsi"/>
          <w:sz w:val="24"/>
          <w:szCs w:val="24"/>
        </w:rPr>
        <w:t>, S. Wang, D. Lee, and H. Liu, “</w:t>
      </w:r>
      <w:proofErr w:type="spellStart"/>
      <w:r w:rsidRPr="00931D67">
        <w:rPr>
          <w:rFonts w:cstheme="minorHAnsi"/>
          <w:sz w:val="24"/>
          <w:szCs w:val="24"/>
        </w:rPr>
        <w:t>FakeNewsNet</w:t>
      </w:r>
      <w:proofErr w:type="spellEnd"/>
      <w:r w:rsidRPr="00931D67">
        <w:rPr>
          <w:rFonts w:cstheme="minorHAnsi"/>
          <w:sz w:val="24"/>
          <w:szCs w:val="24"/>
        </w:rPr>
        <w:t>: A data repository with news content, social context and spatiotemporal information for studying fake news on social media,” Big Data, vol. 8, no. 3, pp. 171–188, 2020.</w:t>
      </w:r>
    </w:p>
    <w:p w14:paraId="4C438ACA" w14:textId="77777777" w:rsidR="00931D67" w:rsidRPr="00931D67" w:rsidRDefault="00931D67" w:rsidP="00931D67">
      <w:pPr>
        <w:rPr>
          <w:rFonts w:cstheme="minorHAnsi"/>
          <w:sz w:val="24"/>
          <w:szCs w:val="24"/>
        </w:rPr>
      </w:pPr>
    </w:p>
    <w:p w14:paraId="563055AD" w14:textId="77777777" w:rsidR="00931D67" w:rsidRPr="00931D67" w:rsidRDefault="00931D67" w:rsidP="00931D67">
      <w:pPr>
        <w:rPr>
          <w:rFonts w:cstheme="minorHAnsi"/>
          <w:sz w:val="24"/>
          <w:szCs w:val="24"/>
        </w:rPr>
      </w:pPr>
      <w:r w:rsidRPr="00931D67">
        <w:rPr>
          <w:rFonts w:cstheme="minorHAnsi"/>
          <w:sz w:val="24"/>
          <w:szCs w:val="24"/>
        </w:rPr>
        <w:t>[9] T. Wolf et al., “Transformers: State-of-the-Art Natural Language Processing,” in Proc. EMNLP System Demonstrations, 2020.</w:t>
      </w:r>
    </w:p>
    <w:p w14:paraId="1753B613" w14:textId="77777777" w:rsidR="00931D67" w:rsidRPr="00931D67" w:rsidRDefault="00931D67" w:rsidP="00931D67">
      <w:pPr>
        <w:rPr>
          <w:rFonts w:cstheme="minorHAnsi"/>
          <w:sz w:val="24"/>
          <w:szCs w:val="24"/>
        </w:rPr>
      </w:pPr>
    </w:p>
    <w:p w14:paraId="017CC3C8" w14:textId="77777777" w:rsidR="00931D67" w:rsidRPr="00931D67" w:rsidRDefault="00931D67" w:rsidP="00931D67">
      <w:pPr>
        <w:rPr>
          <w:rFonts w:cstheme="minorHAnsi"/>
          <w:sz w:val="24"/>
          <w:szCs w:val="24"/>
        </w:rPr>
      </w:pPr>
      <w:r w:rsidRPr="00931D67">
        <w:rPr>
          <w:rFonts w:cstheme="minorHAnsi"/>
          <w:sz w:val="24"/>
          <w:szCs w:val="24"/>
        </w:rPr>
        <w:t>[10] S. B. Parikh and P. K. Atrey, “Media-Rich Fake News Detection: A Survey,” in Proc. IEEE International Conference on Multimedia Information Processing and Retrieval, 2020.</w:t>
      </w:r>
    </w:p>
    <w:p w14:paraId="2A6F9112" w14:textId="77777777" w:rsidR="00931D67" w:rsidRPr="00931D67" w:rsidRDefault="00931D67" w:rsidP="00931D67">
      <w:pPr>
        <w:rPr>
          <w:rFonts w:cstheme="minorHAnsi"/>
          <w:sz w:val="24"/>
          <w:szCs w:val="24"/>
        </w:rPr>
      </w:pPr>
    </w:p>
    <w:p w14:paraId="151D28F9" w14:textId="77777777" w:rsidR="00931D67" w:rsidRPr="00931D67" w:rsidRDefault="00931D67" w:rsidP="00931D67">
      <w:pPr>
        <w:rPr>
          <w:rFonts w:cstheme="minorHAnsi"/>
          <w:sz w:val="24"/>
          <w:szCs w:val="24"/>
        </w:rPr>
      </w:pPr>
      <w:r w:rsidRPr="00931D67">
        <w:rPr>
          <w:rFonts w:cstheme="minorHAnsi"/>
          <w:sz w:val="24"/>
          <w:szCs w:val="24"/>
        </w:rPr>
        <w:t>[11] M. A. Ajao, D. Bhowmik, and S. Zargari, “Fake news identification on Twitter with hybrid CNN and RNN models,” Journal of Information Science, vol. 47, no. 3, 2021.</w:t>
      </w:r>
    </w:p>
    <w:p w14:paraId="1AB997BD" w14:textId="77777777" w:rsidR="00931D67" w:rsidRPr="00931D67" w:rsidRDefault="00931D67" w:rsidP="00931D67">
      <w:pPr>
        <w:rPr>
          <w:rFonts w:cstheme="minorHAnsi"/>
          <w:sz w:val="24"/>
          <w:szCs w:val="24"/>
        </w:rPr>
      </w:pPr>
    </w:p>
    <w:p w14:paraId="5CFEDD20" w14:textId="77777777" w:rsidR="00931D67" w:rsidRPr="00931D67" w:rsidRDefault="00931D67" w:rsidP="00931D67">
      <w:pPr>
        <w:rPr>
          <w:rFonts w:cstheme="minorHAnsi"/>
          <w:sz w:val="24"/>
          <w:szCs w:val="24"/>
        </w:rPr>
      </w:pPr>
      <w:r w:rsidRPr="00931D67">
        <w:rPr>
          <w:rFonts w:cstheme="minorHAnsi"/>
          <w:sz w:val="24"/>
          <w:szCs w:val="24"/>
        </w:rPr>
        <w:t xml:space="preserve">[12] S. Baly, G. </w:t>
      </w:r>
      <w:proofErr w:type="spellStart"/>
      <w:r w:rsidRPr="00931D67">
        <w:rPr>
          <w:rFonts w:cstheme="minorHAnsi"/>
          <w:sz w:val="24"/>
          <w:szCs w:val="24"/>
        </w:rPr>
        <w:t>Karadzhov</w:t>
      </w:r>
      <w:proofErr w:type="spellEnd"/>
      <w:r w:rsidRPr="00931D67">
        <w:rPr>
          <w:rFonts w:cstheme="minorHAnsi"/>
          <w:sz w:val="24"/>
          <w:szCs w:val="24"/>
        </w:rPr>
        <w:t>, A. Alexandrov, J. Glass, and P. Nakov, “Predicting factuality of reporting and bias of news media sources,” Information Processing &amp; Management, vol. 57, no. 2, 2020.</w:t>
      </w:r>
    </w:p>
    <w:p w14:paraId="3876044E" w14:textId="77777777" w:rsidR="00931D67" w:rsidRPr="00931D67" w:rsidRDefault="00931D67" w:rsidP="00931D67">
      <w:pPr>
        <w:rPr>
          <w:rFonts w:cstheme="minorHAnsi"/>
          <w:sz w:val="24"/>
          <w:szCs w:val="24"/>
        </w:rPr>
      </w:pPr>
    </w:p>
    <w:p w14:paraId="2290073E" w14:textId="77777777" w:rsidR="00931D67" w:rsidRPr="00931D67" w:rsidRDefault="00931D67" w:rsidP="00931D67">
      <w:pPr>
        <w:rPr>
          <w:rFonts w:cstheme="minorHAnsi"/>
          <w:sz w:val="24"/>
          <w:szCs w:val="24"/>
        </w:rPr>
      </w:pPr>
      <w:r w:rsidRPr="00931D67">
        <w:rPr>
          <w:rFonts w:cstheme="minorHAnsi"/>
          <w:sz w:val="24"/>
          <w:szCs w:val="24"/>
        </w:rPr>
        <w:t>[13] Y. Liu, M. Ott, N. Goyal et al., “</w:t>
      </w:r>
      <w:proofErr w:type="spellStart"/>
      <w:r w:rsidRPr="00931D67">
        <w:rPr>
          <w:rFonts w:cstheme="minorHAnsi"/>
          <w:sz w:val="24"/>
          <w:szCs w:val="24"/>
        </w:rPr>
        <w:t>RoBERTa</w:t>
      </w:r>
      <w:proofErr w:type="spellEnd"/>
      <w:r w:rsidRPr="00931D67">
        <w:rPr>
          <w:rFonts w:cstheme="minorHAnsi"/>
          <w:sz w:val="24"/>
          <w:szCs w:val="24"/>
        </w:rPr>
        <w:t>: A robustly optimized BERT pretraining approach,” arXiv:2007.04384, 2020.</w:t>
      </w:r>
    </w:p>
    <w:p w14:paraId="0A72A660" w14:textId="77777777" w:rsidR="00931D67" w:rsidRPr="00931D67" w:rsidRDefault="00931D67" w:rsidP="00931D67">
      <w:pPr>
        <w:rPr>
          <w:rFonts w:cstheme="minorHAnsi"/>
          <w:sz w:val="24"/>
          <w:szCs w:val="24"/>
        </w:rPr>
      </w:pPr>
    </w:p>
    <w:p w14:paraId="6B6563F9" w14:textId="77777777" w:rsidR="00931D67" w:rsidRPr="00931D67" w:rsidRDefault="00931D67" w:rsidP="00931D67">
      <w:pPr>
        <w:rPr>
          <w:rFonts w:cstheme="minorHAnsi"/>
          <w:sz w:val="24"/>
          <w:szCs w:val="24"/>
        </w:rPr>
      </w:pPr>
      <w:r w:rsidRPr="00931D67">
        <w:rPr>
          <w:rFonts w:cstheme="minorHAnsi"/>
          <w:sz w:val="24"/>
          <w:szCs w:val="24"/>
        </w:rPr>
        <w:t>[14] K. Shu, H. Liu, and J. Tang, Fake News Mining and Detection. Cham, Switzerland: Springer, 2022.</w:t>
      </w:r>
    </w:p>
    <w:p w14:paraId="2BB94304" w14:textId="77777777" w:rsidR="00931D67" w:rsidRPr="00931D67" w:rsidRDefault="00931D67" w:rsidP="00931D67">
      <w:pPr>
        <w:rPr>
          <w:rFonts w:cstheme="minorHAnsi"/>
          <w:sz w:val="24"/>
          <w:szCs w:val="24"/>
        </w:rPr>
      </w:pPr>
    </w:p>
    <w:p w14:paraId="7D4CB828" w14:textId="77777777" w:rsidR="00931D67" w:rsidRPr="00931D67" w:rsidRDefault="00931D67" w:rsidP="00931D67">
      <w:pPr>
        <w:rPr>
          <w:rFonts w:cstheme="minorHAnsi"/>
          <w:sz w:val="24"/>
          <w:szCs w:val="24"/>
        </w:rPr>
      </w:pPr>
      <w:r w:rsidRPr="00931D67">
        <w:rPr>
          <w:rFonts w:cstheme="minorHAnsi"/>
          <w:sz w:val="24"/>
          <w:szCs w:val="24"/>
        </w:rPr>
        <w:t xml:space="preserve">[15] A. </w:t>
      </w:r>
      <w:proofErr w:type="spellStart"/>
      <w:r w:rsidRPr="00931D67">
        <w:rPr>
          <w:rFonts w:cstheme="minorHAnsi"/>
          <w:sz w:val="24"/>
          <w:szCs w:val="24"/>
        </w:rPr>
        <w:t>Géron</w:t>
      </w:r>
      <w:proofErr w:type="spellEnd"/>
      <w:r w:rsidRPr="00931D67">
        <w:rPr>
          <w:rFonts w:cstheme="minorHAnsi"/>
          <w:sz w:val="24"/>
          <w:szCs w:val="24"/>
        </w:rPr>
        <w:t xml:space="preserve">, Hands-On Machine Learning with Scikit-Learn, </w:t>
      </w:r>
      <w:proofErr w:type="spellStart"/>
      <w:r w:rsidRPr="00931D67">
        <w:rPr>
          <w:rFonts w:cstheme="minorHAnsi"/>
          <w:sz w:val="24"/>
          <w:szCs w:val="24"/>
        </w:rPr>
        <w:t>Keras</w:t>
      </w:r>
      <w:proofErr w:type="spellEnd"/>
      <w:r w:rsidRPr="00931D67">
        <w:rPr>
          <w:rFonts w:cstheme="minorHAnsi"/>
          <w:sz w:val="24"/>
          <w:szCs w:val="24"/>
        </w:rPr>
        <w:t>, and TensorFlow, 3rd ed. Sebastopol, CA: O’Reilly Media, 2022.</w:t>
      </w:r>
    </w:p>
    <w:p w14:paraId="0341D038" w14:textId="77777777" w:rsidR="00931D67" w:rsidRPr="00931D67" w:rsidRDefault="00931D67" w:rsidP="00931D67">
      <w:pPr>
        <w:rPr>
          <w:rFonts w:cstheme="minorHAnsi"/>
          <w:sz w:val="24"/>
          <w:szCs w:val="24"/>
        </w:rPr>
      </w:pPr>
    </w:p>
    <w:p w14:paraId="0EDDA739" w14:textId="77777777" w:rsidR="00931D67" w:rsidRPr="00931D67" w:rsidRDefault="00931D67" w:rsidP="00931D67">
      <w:pPr>
        <w:rPr>
          <w:rFonts w:cstheme="minorHAnsi"/>
          <w:sz w:val="24"/>
          <w:szCs w:val="24"/>
        </w:rPr>
      </w:pPr>
      <w:r w:rsidRPr="00931D67">
        <w:rPr>
          <w:rFonts w:cstheme="minorHAnsi"/>
          <w:sz w:val="24"/>
          <w:szCs w:val="24"/>
        </w:rPr>
        <w:t xml:space="preserve">[16] S. Ruder, M. E. Peters, S. </w:t>
      </w:r>
      <w:proofErr w:type="spellStart"/>
      <w:r w:rsidRPr="00931D67">
        <w:rPr>
          <w:rFonts w:cstheme="minorHAnsi"/>
          <w:sz w:val="24"/>
          <w:szCs w:val="24"/>
        </w:rPr>
        <w:t>Swayamdipta</w:t>
      </w:r>
      <w:proofErr w:type="spellEnd"/>
      <w:r w:rsidRPr="00931D67">
        <w:rPr>
          <w:rFonts w:cstheme="minorHAnsi"/>
          <w:sz w:val="24"/>
          <w:szCs w:val="24"/>
        </w:rPr>
        <w:t>, and T. Wolf, “Transfer learning in natural language processing,” in Proc. EMNLP, 2020.</w:t>
      </w:r>
    </w:p>
    <w:p w14:paraId="6864F5FF" w14:textId="77777777" w:rsidR="00931D67" w:rsidRPr="00931D67" w:rsidRDefault="00931D67" w:rsidP="00931D67">
      <w:pPr>
        <w:rPr>
          <w:rFonts w:cstheme="minorHAnsi"/>
          <w:sz w:val="24"/>
          <w:szCs w:val="24"/>
        </w:rPr>
      </w:pPr>
    </w:p>
    <w:p w14:paraId="043E22A3" w14:textId="77777777" w:rsidR="00931D67" w:rsidRPr="00931D67" w:rsidRDefault="00931D67" w:rsidP="00931D67">
      <w:pPr>
        <w:rPr>
          <w:rFonts w:cstheme="minorHAnsi"/>
          <w:sz w:val="24"/>
          <w:szCs w:val="24"/>
        </w:rPr>
      </w:pPr>
      <w:r w:rsidRPr="00931D67">
        <w:rPr>
          <w:rFonts w:cstheme="minorHAnsi"/>
          <w:sz w:val="24"/>
          <w:szCs w:val="24"/>
        </w:rPr>
        <w:lastRenderedPageBreak/>
        <w:t>[17] T. K. Mackey, J. Li, K. Purushothaman, and G. Nali, “Big data, natural language processing, and deep learning to detect and characterize fake news,” JMIR Public Health and Surveillance, vol. 6, no. 1, 2020.</w:t>
      </w:r>
    </w:p>
    <w:p w14:paraId="5EC38960" w14:textId="77777777" w:rsidR="00931D67" w:rsidRPr="00931D67" w:rsidRDefault="00931D67" w:rsidP="00931D67">
      <w:pPr>
        <w:rPr>
          <w:rFonts w:cstheme="minorHAnsi"/>
          <w:sz w:val="24"/>
          <w:szCs w:val="24"/>
        </w:rPr>
      </w:pPr>
    </w:p>
    <w:p w14:paraId="1ADFF96E" w14:textId="0E7A10A1" w:rsidR="00931D67" w:rsidRPr="00316F07" w:rsidRDefault="00931D67" w:rsidP="00931D67">
      <w:pPr>
        <w:rPr>
          <w:rFonts w:cstheme="minorHAnsi"/>
          <w:sz w:val="24"/>
          <w:szCs w:val="24"/>
        </w:rPr>
      </w:pPr>
      <w:r w:rsidRPr="00931D67">
        <w:rPr>
          <w:rFonts w:cstheme="minorHAnsi"/>
          <w:sz w:val="24"/>
          <w:szCs w:val="24"/>
        </w:rPr>
        <w:t xml:space="preserve">[18] M. H. Goldani, S. Momtazi, and R. </w:t>
      </w:r>
      <w:proofErr w:type="spellStart"/>
      <w:r w:rsidRPr="00931D67">
        <w:rPr>
          <w:rFonts w:cstheme="minorHAnsi"/>
          <w:sz w:val="24"/>
          <w:szCs w:val="24"/>
        </w:rPr>
        <w:t>Safabakhsh</w:t>
      </w:r>
      <w:proofErr w:type="spellEnd"/>
      <w:r w:rsidRPr="00931D67">
        <w:rPr>
          <w:rFonts w:cstheme="minorHAnsi"/>
          <w:sz w:val="24"/>
          <w:szCs w:val="24"/>
        </w:rPr>
        <w:t>, “Detecting fake news with capsule neural networks,” Applied Soft Computing, vol. 101, 107026, 2021.</w:t>
      </w:r>
    </w:p>
    <w:sectPr w:rsidR="00931D67" w:rsidRPr="00316F07" w:rsidSect="00316F0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E6D09"/>
    <w:multiLevelType w:val="hybridMultilevel"/>
    <w:tmpl w:val="8786BF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4DC5151"/>
    <w:multiLevelType w:val="hybridMultilevel"/>
    <w:tmpl w:val="99EEDA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0D67DD"/>
    <w:multiLevelType w:val="hybridMultilevel"/>
    <w:tmpl w:val="C47A0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870C31"/>
    <w:multiLevelType w:val="hybridMultilevel"/>
    <w:tmpl w:val="AF725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AA4409"/>
    <w:multiLevelType w:val="multilevel"/>
    <w:tmpl w:val="AC06E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264D79"/>
    <w:multiLevelType w:val="hybridMultilevel"/>
    <w:tmpl w:val="CAE08C1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73001E74"/>
    <w:multiLevelType w:val="hybridMultilevel"/>
    <w:tmpl w:val="4B3C98B8"/>
    <w:lvl w:ilvl="0" w:tplc="422C09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882BBA"/>
    <w:multiLevelType w:val="hybridMultilevel"/>
    <w:tmpl w:val="7944B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2656761">
    <w:abstractNumId w:val="1"/>
  </w:num>
  <w:num w:numId="2" w16cid:durableId="2085178902">
    <w:abstractNumId w:val="7"/>
  </w:num>
  <w:num w:numId="3" w16cid:durableId="593634308">
    <w:abstractNumId w:val="5"/>
  </w:num>
  <w:num w:numId="4" w16cid:durableId="752361713">
    <w:abstractNumId w:val="0"/>
  </w:num>
  <w:num w:numId="5" w16cid:durableId="802424826">
    <w:abstractNumId w:val="2"/>
  </w:num>
  <w:num w:numId="6" w16cid:durableId="1099057945">
    <w:abstractNumId w:val="4"/>
  </w:num>
  <w:num w:numId="7" w16cid:durableId="1351638523">
    <w:abstractNumId w:val="3"/>
  </w:num>
  <w:num w:numId="8" w16cid:durableId="14988845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F07"/>
    <w:rsid w:val="0002312F"/>
    <w:rsid w:val="00032409"/>
    <w:rsid w:val="00050226"/>
    <w:rsid w:val="000D5BEC"/>
    <w:rsid w:val="000F3635"/>
    <w:rsid w:val="000F48C6"/>
    <w:rsid w:val="00127325"/>
    <w:rsid w:val="00161706"/>
    <w:rsid w:val="00192593"/>
    <w:rsid w:val="001B1FD8"/>
    <w:rsid w:val="001B3C39"/>
    <w:rsid w:val="001B7EC4"/>
    <w:rsid w:val="002003CE"/>
    <w:rsid w:val="00203FD2"/>
    <w:rsid w:val="00243401"/>
    <w:rsid w:val="0026514E"/>
    <w:rsid w:val="002F20C9"/>
    <w:rsid w:val="002F7DF3"/>
    <w:rsid w:val="00301084"/>
    <w:rsid w:val="00316F07"/>
    <w:rsid w:val="00344819"/>
    <w:rsid w:val="00390A83"/>
    <w:rsid w:val="003C0769"/>
    <w:rsid w:val="003C128D"/>
    <w:rsid w:val="00432001"/>
    <w:rsid w:val="004A04E6"/>
    <w:rsid w:val="004D49B4"/>
    <w:rsid w:val="004D5518"/>
    <w:rsid w:val="005366DD"/>
    <w:rsid w:val="00541DCB"/>
    <w:rsid w:val="005431FC"/>
    <w:rsid w:val="00565DBD"/>
    <w:rsid w:val="00594A45"/>
    <w:rsid w:val="005A7BEF"/>
    <w:rsid w:val="005D76AA"/>
    <w:rsid w:val="00602078"/>
    <w:rsid w:val="00625BC6"/>
    <w:rsid w:val="00631C9A"/>
    <w:rsid w:val="006553C7"/>
    <w:rsid w:val="00685BDC"/>
    <w:rsid w:val="006D5573"/>
    <w:rsid w:val="006E6918"/>
    <w:rsid w:val="006F7F50"/>
    <w:rsid w:val="007215BE"/>
    <w:rsid w:val="0077017F"/>
    <w:rsid w:val="00777AB3"/>
    <w:rsid w:val="00780B8D"/>
    <w:rsid w:val="007C5133"/>
    <w:rsid w:val="007D6038"/>
    <w:rsid w:val="008035B9"/>
    <w:rsid w:val="008167C2"/>
    <w:rsid w:val="00842B41"/>
    <w:rsid w:val="008772B8"/>
    <w:rsid w:val="00877329"/>
    <w:rsid w:val="00887DED"/>
    <w:rsid w:val="00894A84"/>
    <w:rsid w:val="00894DF0"/>
    <w:rsid w:val="008A0642"/>
    <w:rsid w:val="008A7CF1"/>
    <w:rsid w:val="008D20BB"/>
    <w:rsid w:val="008F21FE"/>
    <w:rsid w:val="008F30D3"/>
    <w:rsid w:val="008F32C7"/>
    <w:rsid w:val="009238EF"/>
    <w:rsid w:val="00931D67"/>
    <w:rsid w:val="00962EBB"/>
    <w:rsid w:val="00992F3A"/>
    <w:rsid w:val="00993B54"/>
    <w:rsid w:val="009C151E"/>
    <w:rsid w:val="009C206F"/>
    <w:rsid w:val="00A071FD"/>
    <w:rsid w:val="00A52051"/>
    <w:rsid w:val="00A53721"/>
    <w:rsid w:val="00A539C5"/>
    <w:rsid w:val="00AC7A1A"/>
    <w:rsid w:val="00B00DE7"/>
    <w:rsid w:val="00B37470"/>
    <w:rsid w:val="00B43010"/>
    <w:rsid w:val="00B93F85"/>
    <w:rsid w:val="00BB6525"/>
    <w:rsid w:val="00BF62D7"/>
    <w:rsid w:val="00C233B5"/>
    <w:rsid w:val="00C70742"/>
    <w:rsid w:val="00C92BF1"/>
    <w:rsid w:val="00C97D17"/>
    <w:rsid w:val="00CB7101"/>
    <w:rsid w:val="00CD47F2"/>
    <w:rsid w:val="00CD5649"/>
    <w:rsid w:val="00CE5154"/>
    <w:rsid w:val="00D0264E"/>
    <w:rsid w:val="00D37BC4"/>
    <w:rsid w:val="00D550CD"/>
    <w:rsid w:val="00D559C3"/>
    <w:rsid w:val="00D906FF"/>
    <w:rsid w:val="00D9351C"/>
    <w:rsid w:val="00DB1695"/>
    <w:rsid w:val="00DB4B9E"/>
    <w:rsid w:val="00DE2E70"/>
    <w:rsid w:val="00DF0BA7"/>
    <w:rsid w:val="00E056D6"/>
    <w:rsid w:val="00E16894"/>
    <w:rsid w:val="00E17305"/>
    <w:rsid w:val="00E30E69"/>
    <w:rsid w:val="00E80C21"/>
    <w:rsid w:val="00E842C2"/>
    <w:rsid w:val="00EC3AB1"/>
    <w:rsid w:val="00EE771A"/>
    <w:rsid w:val="00EE7B4A"/>
    <w:rsid w:val="00F46AAE"/>
    <w:rsid w:val="00F70883"/>
    <w:rsid w:val="00F779A7"/>
    <w:rsid w:val="00F9322E"/>
    <w:rsid w:val="00FE6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1625D"/>
  <w15:chartTrackingRefBased/>
  <w15:docId w15:val="{C163E3B7-0E07-4F44-A923-F3175A24E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F0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16F0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16F0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16F0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316F0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316F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16F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16F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316F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F0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16F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16F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316F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316F07"/>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316F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316F0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316F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316F07"/>
    <w:rPr>
      <w:rFonts w:eastAsiaTheme="majorEastAsia" w:cstheme="majorBidi"/>
      <w:color w:val="272727" w:themeColor="text1" w:themeTint="D8"/>
    </w:rPr>
  </w:style>
  <w:style w:type="paragraph" w:styleId="Title">
    <w:name w:val="Title"/>
    <w:basedOn w:val="Normal"/>
    <w:next w:val="Normal"/>
    <w:link w:val="TitleChar"/>
    <w:uiPriority w:val="10"/>
    <w:qFormat/>
    <w:rsid w:val="00316F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F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F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F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F07"/>
    <w:pPr>
      <w:spacing w:before="160"/>
      <w:jc w:val="center"/>
    </w:pPr>
    <w:rPr>
      <w:i/>
      <w:iCs/>
      <w:color w:val="404040" w:themeColor="text1" w:themeTint="BF"/>
    </w:rPr>
  </w:style>
  <w:style w:type="character" w:customStyle="1" w:styleId="QuoteChar">
    <w:name w:val="Quote Char"/>
    <w:basedOn w:val="DefaultParagraphFont"/>
    <w:link w:val="Quote"/>
    <w:uiPriority w:val="29"/>
    <w:rsid w:val="00316F07"/>
    <w:rPr>
      <w:i/>
      <w:iCs/>
      <w:color w:val="404040" w:themeColor="text1" w:themeTint="BF"/>
    </w:rPr>
  </w:style>
  <w:style w:type="paragraph" w:styleId="ListParagraph">
    <w:name w:val="List Paragraph"/>
    <w:basedOn w:val="Normal"/>
    <w:uiPriority w:val="34"/>
    <w:qFormat/>
    <w:rsid w:val="00316F07"/>
    <w:pPr>
      <w:ind w:left="720"/>
      <w:contextualSpacing/>
    </w:pPr>
  </w:style>
  <w:style w:type="character" w:styleId="IntenseEmphasis">
    <w:name w:val="Intense Emphasis"/>
    <w:basedOn w:val="DefaultParagraphFont"/>
    <w:uiPriority w:val="21"/>
    <w:qFormat/>
    <w:rsid w:val="00316F07"/>
    <w:rPr>
      <w:i/>
      <w:iCs/>
      <w:color w:val="2F5496" w:themeColor="accent1" w:themeShade="BF"/>
    </w:rPr>
  </w:style>
  <w:style w:type="paragraph" w:styleId="IntenseQuote">
    <w:name w:val="Intense Quote"/>
    <w:basedOn w:val="Normal"/>
    <w:next w:val="Normal"/>
    <w:link w:val="IntenseQuoteChar"/>
    <w:uiPriority w:val="30"/>
    <w:qFormat/>
    <w:rsid w:val="00316F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6F07"/>
    <w:rPr>
      <w:i/>
      <w:iCs/>
      <w:color w:val="2F5496" w:themeColor="accent1" w:themeShade="BF"/>
    </w:rPr>
  </w:style>
  <w:style w:type="character" w:styleId="IntenseReference">
    <w:name w:val="Intense Reference"/>
    <w:basedOn w:val="DefaultParagraphFont"/>
    <w:uiPriority w:val="32"/>
    <w:qFormat/>
    <w:rsid w:val="00316F07"/>
    <w:rPr>
      <w:b/>
      <w:bCs/>
      <w:smallCaps/>
      <w:color w:val="2F5496" w:themeColor="accent1" w:themeShade="BF"/>
      <w:spacing w:val="5"/>
    </w:rPr>
  </w:style>
  <w:style w:type="paragraph" w:styleId="NoSpacing">
    <w:name w:val="No Spacing"/>
    <w:link w:val="NoSpacingChar"/>
    <w:uiPriority w:val="1"/>
    <w:qFormat/>
    <w:rsid w:val="00316F0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16F07"/>
    <w:rPr>
      <w:rFonts w:eastAsiaTheme="minorEastAsia"/>
      <w:kern w:val="0"/>
      <w:lang w:eastAsia="en-GB"/>
      <w14:ligatures w14:val="none"/>
    </w:rPr>
  </w:style>
  <w:style w:type="table" w:styleId="TableGrid">
    <w:name w:val="Table Grid"/>
    <w:basedOn w:val="TableNormal"/>
    <w:uiPriority w:val="39"/>
    <w:rsid w:val="000502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3401"/>
    <w:rPr>
      <w:color w:val="0563C1" w:themeColor="hyperlink"/>
      <w:u w:val="single"/>
    </w:rPr>
  </w:style>
  <w:style w:type="character" w:styleId="UnresolvedMention">
    <w:name w:val="Unresolved Mention"/>
    <w:basedOn w:val="DefaultParagraphFont"/>
    <w:uiPriority w:val="99"/>
    <w:semiHidden/>
    <w:unhideWhenUsed/>
    <w:rsid w:val="00243401"/>
    <w:rPr>
      <w:color w:val="605E5C"/>
      <w:shd w:val="clear" w:color="auto" w:fill="E1DFDD"/>
    </w:rPr>
  </w:style>
  <w:style w:type="character" w:styleId="FollowedHyperlink">
    <w:name w:val="FollowedHyperlink"/>
    <w:basedOn w:val="DefaultParagraphFont"/>
    <w:uiPriority w:val="99"/>
    <w:semiHidden/>
    <w:unhideWhenUsed/>
    <w:rsid w:val="00780B8D"/>
    <w:rPr>
      <w:color w:val="954F72" w:themeColor="followedHyperlink"/>
      <w:u w:val="single"/>
    </w:rPr>
  </w:style>
  <w:style w:type="paragraph" w:styleId="TOCHeading">
    <w:name w:val="TOC Heading"/>
    <w:basedOn w:val="Heading1"/>
    <w:next w:val="Normal"/>
    <w:uiPriority w:val="39"/>
    <w:unhideWhenUsed/>
    <w:qFormat/>
    <w:rsid w:val="00594A4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94A45"/>
    <w:pPr>
      <w:spacing w:after="100"/>
    </w:pPr>
  </w:style>
  <w:style w:type="paragraph" w:styleId="TOC2">
    <w:name w:val="toc 2"/>
    <w:basedOn w:val="Normal"/>
    <w:next w:val="Normal"/>
    <w:autoRedefine/>
    <w:uiPriority w:val="39"/>
    <w:unhideWhenUsed/>
    <w:rsid w:val="00594A45"/>
    <w:pPr>
      <w:spacing w:after="100"/>
      <w:ind w:left="220"/>
    </w:pPr>
  </w:style>
  <w:style w:type="paragraph" w:styleId="TOC3">
    <w:name w:val="toc 3"/>
    <w:basedOn w:val="Normal"/>
    <w:next w:val="Normal"/>
    <w:autoRedefine/>
    <w:uiPriority w:val="39"/>
    <w:unhideWhenUsed/>
    <w:rsid w:val="00594A4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98D93-225B-41E1-AF3F-1A06397A4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2027</Words>
  <Characters>11559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FAKE NEWS DETECTION USING AI</dc:title>
  <dc:subject/>
  <dc:creator>Ahmed Abdi (2312731)</dc:creator>
  <cp:keywords/>
  <dc:description/>
  <cp:lastModifiedBy>Ahmed Abdi (2312731)</cp:lastModifiedBy>
  <cp:revision>2</cp:revision>
  <dcterms:created xsi:type="dcterms:W3CDTF">2026-04-02T07:04:00Z</dcterms:created>
  <dcterms:modified xsi:type="dcterms:W3CDTF">2026-04-02T07:04:00Z</dcterms:modified>
</cp:coreProperties>
</file>