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07073965"/>
        <w:docPartObj>
          <w:docPartGallery w:val="Cover Pages"/>
          <w:docPartUnique/>
        </w:docPartObj>
      </w:sdtPr>
      <w:sdtContent>
        <w:p w14:paraId="77A3DD64" w14:textId="34DE3417" w:rsidR="00B777C3" w:rsidRPr="001F3D89" w:rsidRDefault="00436723" w:rsidP="004A4BF4">
          <w:pPr>
            <w:jc w:val="center"/>
            <w:rPr>
              <w:rStyle w:val="TitleChar"/>
            </w:rPr>
          </w:pPr>
          <w:r>
            <w:rPr>
              <w:rStyle w:val="TitleChar"/>
            </w:rPr>
            <w:t>Experiment to find specific heat capacity of a metal sample and determine the heat of reaction between NaOH and HCl</w:t>
          </w:r>
        </w:p>
        <w:p w14:paraId="2F6CAFDF" w14:textId="19E60862" w:rsidR="00B777C3" w:rsidRDefault="003B3F0B" w:rsidP="007A4535">
          <w:pPr>
            <w:jc w:val="both"/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59264" behindDoc="0" locked="0" layoutInCell="1" allowOverlap="1" wp14:anchorId="7504662D" wp14:editId="0AB477B2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7936692</wp:posOffset>
                    </wp:positionV>
                    <wp:extent cx="3941445" cy="1404620"/>
                    <wp:effectExtent l="0" t="0" r="1905" b="63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94144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230F295" w14:textId="75E2CAA3" w:rsidR="004D312F" w:rsidRPr="00B52037" w:rsidRDefault="00FF60A3">
                                <w:pPr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</w:pPr>
                                <w:r w:rsidRPr="00FF60A3"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ACDB4011</w:t>
                                </w:r>
                                <w:r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 xml:space="preserve"> - </w:t>
                                </w:r>
                                <w:r w:rsidR="00804D85"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Emily Penman</w:t>
                                </w:r>
                                <w:r w:rsidR="004D312F" w:rsidRPr="00B52037"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 xml:space="preserve"> - April 2025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7504662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left:0;text-align:left;margin-left:0;margin-top:624.95pt;width:310.35pt;height:110.6pt;z-index:25165926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" stroked="f">
                    <v:textbox style="mso-fit-shape-to-text:t">
                      <w:txbxContent>
                        <w:p w14:paraId="6230F295" w14:textId="75E2CAA3" w:rsidR="004D312F" w:rsidRPr="00B52037" w:rsidRDefault="00FF60A3">
                          <w:pPr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</w:pPr>
                          <w:r w:rsidRPr="00FF60A3"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>ACDB4011</w:t>
                          </w:r>
                          <w:r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 xml:space="preserve"> - </w:t>
                          </w:r>
                          <w:r w:rsidR="00804D85"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>Emily Penman</w:t>
                          </w:r>
                          <w:r w:rsidR="004D312F" w:rsidRPr="00B52037"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 xml:space="preserve"> - April 2025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B777C3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9782754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5A0358" w14:textId="3BA0A6B4" w:rsidR="00EE3FA0" w:rsidRDefault="00EE3FA0" w:rsidP="007A4535">
          <w:pPr>
            <w:pStyle w:val="TOCHeading"/>
            <w:jc w:val="both"/>
          </w:pPr>
          <w:r>
            <w:t>Table of Contents</w:t>
          </w:r>
        </w:p>
        <w:p w14:paraId="477F5DEF" w14:textId="29C2C27D" w:rsidR="00A80B48" w:rsidRDefault="00EE3F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593612" w:history="1">
            <w:r w:rsidR="00A80B48" w:rsidRPr="00A16319">
              <w:rPr>
                <w:rStyle w:val="Hyperlink"/>
                <w:noProof/>
              </w:rPr>
              <w:t>Abstract</w:t>
            </w:r>
            <w:r w:rsidR="00A80B48">
              <w:rPr>
                <w:noProof/>
                <w:webHidden/>
              </w:rPr>
              <w:tab/>
            </w:r>
            <w:r w:rsidR="00A80B48">
              <w:rPr>
                <w:noProof/>
                <w:webHidden/>
              </w:rPr>
              <w:fldChar w:fldCharType="begin"/>
            </w:r>
            <w:r w:rsidR="00A80B48">
              <w:rPr>
                <w:noProof/>
                <w:webHidden/>
              </w:rPr>
              <w:instrText xml:space="preserve"> PAGEREF _Toc197593612 \h </w:instrText>
            </w:r>
            <w:r w:rsidR="00A80B48">
              <w:rPr>
                <w:noProof/>
                <w:webHidden/>
              </w:rPr>
            </w:r>
            <w:r w:rsidR="00A80B48"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3</w:t>
            </w:r>
            <w:r w:rsidR="00A80B48">
              <w:rPr>
                <w:noProof/>
                <w:webHidden/>
              </w:rPr>
              <w:fldChar w:fldCharType="end"/>
            </w:r>
          </w:hyperlink>
        </w:p>
        <w:p w14:paraId="7C43747C" w14:textId="76CEFC0C" w:rsidR="00A80B48" w:rsidRDefault="00A80B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13" w:history="1">
            <w:r w:rsidRPr="00A16319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8B102" w14:textId="3EE737A6" w:rsidR="00A80B48" w:rsidRDefault="00A80B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14" w:history="1">
            <w:r w:rsidRPr="00A16319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0B6C3A" w14:textId="2FF5B038" w:rsidR="00A80B48" w:rsidRDefault="00A80B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15" w:history="1">
            <w:r w:rsidRPr="00A16319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43A005" w14:textId="73FED0EF" w:rsidR="00A80B48" w:rsidRDefault="00A80B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16" w:history="1">
            <w:r w:rsidRPr="00A16319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Heat Capacity of the Calorimeter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ECD70" w14:textId="1A7A3D6F" w:rsidR="00A80B48" w:rsidRDefault="00A80B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17" w:history="1">
            <w:r w:rsidRPr="00A16319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Specific Heat Capacity of a metal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C118F" w14:textId="5E7F4D18" w:rsidR="00A80B48" w:rsidRDefault="00A80B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18" w:history="1">
            <w:r w:rsidRPr="00A16319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Molar Heat of Reaction Between HCl and NaOH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3A8CE9" w14:textId="06DEC48F" w:rsidR="00A80B48" w:rsidRDefault="00A80B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19" w:history="1">
            <w:r w:rsidRPr="00A16319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CD169" w14:textId="1D9DB870" w:rsidR="00A80B48" w:rsidRDefault="00A80B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0" w:history="1">
            <w:r w:rsidRPr="00A16319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A9245" w14:textId="5142E562" w:rsidR="00A80B48" w:rsidRDefault="00A80B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1" w:history="1">
            <w:r w:rsidRPr="00A16319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0A34E9" w14:textId="16A96B9D" w:rsidR="00A80B48" w:rsidRDefault="00A80B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2" w:history="1">
            <w:r w:rsidRPr="00A16319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9CB24C" w14:textId="0C5F62F6" w:rsidR="00A80B48" w:rsidRDefault="00A80B4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3" w:history="1">
            <w:r w:rsidRPr="00A16319">
              <w:rPr>
                <w:rStyle w:val="Hyperlink"/>
                <w:noProof/>
              </w:rPr>
              <w:t>5.1.1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Measuring Heat Capacity of the Calorimeter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70FDC6" w14:textId="1B2ACB58" w:rsidR="00A80B48" w:rsidRDefault="00A80B4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4" w:history="1">
            <w:r w:rsidRPr="00A16319">
              <w:rPr>
                <w:rStyle w:val="Hyperlink"/>
                <w:noProof/>
              </w:rPr>
              <w:t>5.1.2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Measuring Specific Heat Capacity of Metal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491E9" w14:textId="3110CEA6" w:rsidR="00A80B48" w:rsidRDefault="00A80B4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5" w:history="1">
            <w:r w:rsidRPr="00A16319">
              <w:rPr>
                <w:rStyle w:val="Hyperlink"/>
                <w:noProof/>
              </w:rPr>
              <w:t>5.1.3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Measuring Molar Heat of Reaction Between NaOH and HCL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E7096" w14:textId="3234A6E8" w:rsidR="00A80B48" w:rsidRDefault="00A80B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6" w:history="1">
            <w:r w:rsidRPr="00A16319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Equipment and Materials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D1F545" w14:textId="2FC4BDCC" w:rsidR="00A80B48" w:rsidRDefault="00A80B4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7" w:history="1">
            <w:r w:rsidRPr="00A16319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Pictures of Original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B3C8C" w14:textId="2FEBBF2D" w:rsidR="00A80B48" w:rsidRDefault="00A80B4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593628" w:history="1">
            <w:r w:rsidRPr="00A16319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A1631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_Toc197593628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76DD8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F00A9" w14:textId="250E9097" w:rsidR="00EE3FA0" w:rsidRDefault="00EE3FA0" w:rsidP="007A4535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8F87698" w14:textId="71940A98" w:rsidR="00C667AE" w:rsidRPr="00E40598" w:rsidRDefault="00C667AE" w:rsidP="00E40598">
      <w:pPr>
        <w:pStyle w:val="TableofFigures"/>
        <w:tabs>
          <w:tab w:val="right" w:leader="dot" w:pos="9016"/>
        </w:tabs>
        <w:jc w:val="both"/>
        <w:rPr>
          <w:b/>
          <w:u w:val="single"/>
        </w:rPr>
      </w:pPr>
    </w:p>
    <w:p w14:paraId="3874AD9A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5813CF2C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0CF87D9A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2F599644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1842177B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1874EFB8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6D66F2F3" w14:textId="77777777" w:rsidR="003542B7" w:rsidRPr="003542B7" w:rsidRDefault="003542B7" w:rsidP="007A4535">
      <w:pPr>
        <w:jc w:val="both"/>
      </w:pPr>
    </w:p>
    <w:p w14:paraId="4DC5A06D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1F13A359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55290651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4ABB5199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2CD96CAB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7A51D58A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41E4A324" w14:textId="77777777" w:rsidR="00EA4AA4" w:rsidRPr="00C8025A" w:rsidRDefault="00EA4AA4" w:rsidP="00EA4AA4">
      <w:pPr>
        <w:rPr>
          <w:caps/>
        </w:rPr>
      </w:pPr>
    </w:p>
    <w:p w14:paraId="567A1EAD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2C29B0C5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0776F842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0CC6B363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53951A17" w14:textId="77777777" w:rsidR="00C667AE" w:rsidRDefault="00C667AE" w:rsidP="007A4535">
      <w:pPr>
        <w:pStyle w:val="TableofFigures"/>
        <w:tabs>
          <w:tab w:val="right" w:leader="dot" w:pos="9016"/>
        </w:tabs>
        <w:jc w:val="both"/>
      </w:pPr>
    </w:p>
    <w:p w14:paraId="02641376" w14:textId="601C0859" w:rsidR="000F6215" w:rsidRDefault="000F6215" w:rsidP="007A4535">
      <w:pPr>
        <w:pStyle w:val="Heading1"/>
        <w:jc w:val="both"/>
      </w:pPr>
      <w:bookmarkStart w:id="0" w:name="_Toc197593613"/>
      <w:r>
        <w:lastRenderedPageBreak/>
        <w:t>Introduction</w:t>
      </w:r>
      <w:bookmarkEnd w:id="0"/>
    </w:p>
    <w:p w14:paraId="016C46F0" w14:textId="17933BD5" w:rsidR="003617B3" w:rsidRDefault="00647A17" w:rsidP="00FC0EAE">
      <w:r>
        <w:t xml:space="preserve">Both experiments used a calorimeter, </w:t>
      </w:r>
      <w:r w:rsidR="00DC3ECE">
        <w:t xml:space="preserve">which is an apparatus used to measure </w:t>
      </w:r>
      <w:r w:rsidR="005A7F27">
        <w:t xml:space="preserve">the flow of </w:t>
      </w:r>
      <w:r w:rsidR="00DC3ECE">
        <w:t>heat energy.</w:t>
      </w:r>
      <w:r w:rsidR="007744CB">
        <w:t xml:space="preserve"> The first test was carried out to find the specific heat capacity of a sample of </w:t>
      </w:r>
      <w:r w:rsidR="003617B3">
        <w:t>metal</w:t>
      </w:r>
      <w:r w:rsidR="0057786B">
        <w:t xml:space="preserve">, the hypothesis for this test is that </w:t>
      </w:r>
      <w:r w:rsidR="00C760D5">
        <w:t xml:space="preserve">the </w:t>
      </w:r>
      <w:r w:rsidR="00C43135">
        <w:t xml:space="preserve">specific heat capacity of the metal will be lower than that of the calorimeter as metal is more conductive than </w:t>
      </w:r>
      <w:r w:rsidR="0034555C">
        <w:t>water. The</w:t>
      </w:r>
      <w:r w:rsidR="004C1643">
        <w:t xml:space="preserve"> second test was carried out to find the amount of heat energy released during a reaction between HCl and NaOH solutions</w:t>
      </w:r>
      <w:r w:rsidR="009E521E">
        <w:t xml:space="preserve">, the hypothesis for this test </w:t>
      </w:r>
      <w:r w:rsidR="0057786B">
        <w:t>is</w:t>
      </w:r>
      <w:r w:rsidR="009E521E">
        <w:t xml:space="preserve"> that the reaction between HCl and NaOH will be </w:t>
      </w:r>
      <w:r w:rsidR="003E7756">
        <w:t>exothermic,</w:t>
      </w:r>
      <w:r w:rsidR="0057786B">
        <w:t xml:space="preserve"> and heat will be released by this reaction</w:t>
      </w:r>
      <w:r w:rsidR="004C1643">
        <w:t xml:space="preserve">. </w:t>
      </w:r>
    </w:p>
    <w:p w14:paraId="55F3ED56" w14:textId="5CE968F4" w:rsidR="00FC0EAE" w:rsidRPr="00FC0EAE" w:rsidRDefault="00894AB1" w:rsidP="00FC0EAE">
      <w:r>
        <w:t xml:space="preserve">An assumption for both of these experiments was that </w:t>
      </w:r>
      <w:r w:rsidR="003C62D8">
        <w:t>no energy was being lost to the surroundings.</w:t>
      </w:r>
    </w:p>
    <w:p w14:paraId="5007B919" w14:textId="30E4E656" w:rsidR="001272DA" w:rsidRDefault="00C77B16" w:rsidP="00C77B16">
      <w:pPr>
        <w:pStyle w:val="Heading2"/>
      </w:pPr>
      <w:r>
        <w:t>Variables</w:t>
      </w:r>
    </w:p>
    <w:p w14:paraId="46C612B8" w14:textId="01179313" w:rsidR="008904BD" w:rsidRDefault="008B3139" w:rsidP="008B3139">
      <w:pPr>
        <w:pStyle w:val="Heading3"/>
      </w:pPr>
      <w:r>
        <w:t>Finding the specific heat capacity of the calorimeter</w:t>
      </w:r>
    </w:p>
    <w:p w14:paraId="66E70B87" w14:textId="2B7351A9" w:rsidR="00D917E3" w:rsidRPr="00D917E3" w:rsidRDefault="00587351" w:rsidP="00D917E3">
      <w:r>
        <w:t xml:space="preserve">The independent variable if this test was </w:t>
      </w:r>
      <w:r w:rsidR="00852E84">
        <w:t xml:space="preserve">the initial temperatures of the cold and hot water. </w:t>
      </w:r>
      <w:r w:rsidR="00143B1C">
        <w:t xml:space="preserve">The </w:t>
      </w:r>
      <w:r w:rsidR="004B1139">
        <w:t>dependant</w:t>
      </w:r>
      <w:r w:rsidR="00143B1C">
        <w:t xml:space="preserve"> variable was the temperature change</w:t>
      </w:r>
      <w:r w:rsidR="004B1139">
        <w:t>s</w:t>
      </w:r>
      <w:r w:rsidR="00143B1C">
        <w:t xml:space="preserve"> of the </w:t>
      </w:r>
      <w:r w:rsidR="004B1139">
        <w:t>cold and hot water</w:t>
      </w:r>
      <w:r w:rsidR="00143B1C">
        <w:t xml:space="preserve">. The control variables of this test were the volumes of the water </w:t>
      </w:r>
      <w:r w:rsidR="004B1139">
        <w:t>used,</w:t>
      </w:r>
      <w:r w:rsidR="00541853">
        <w:t xml:space="preserve"> and</w:t>
      </w:r>
      <w:r w:rsidR="004B34A1">
        <w:t xml:space="preserve"> the equipment used to measure the temperature was the same </w:t>
      </w:r>
      <w:r w:rsidR="00541853">
        <w:t>throughout the whole test.</w:t>
      </w:r>
    </w:p>
    <w:p w14:paraId="2C95E44D" w14:textId="33E35B1C" w:rsidR="008B3139" w:rsidRDefault="008B3139" w:rsidP="008B3139">
      <w:pPr>
        <w:pStyle w:val="Heading3"/>
      </w:pPr>
      <w:r>
        <w:t>Finding the specific heat capacity of the metal</w:t>
      </w:r>
    </w:p>
    <w:p w14:paraId="46FE9FB4" w14:textId="78A7A527" w:rsidR="00541853" w:rsidRPr="00541853" w:rsidRDefault="001158E5" w:rsidP="00541853">
      <w:r>
        <w:t>The independent variable for this test was the temperature of the cold water and the metal sample</w:t>
      </w:r>
      <w:r w:rsidR="00B74D2F">
        <w:t xml:space="preserve">. The dependent variable was the temperature change of the </w:t>
      </w:r>
      <w:r w:rsidR="004B1139">
        <w:t xml:space="preserve">cold water and the metal. </w:t>
      </w:r>
      <w:r w:rsidR="001770A7">
        <w:t>T</w:t>
      </w:r>
      <w:r w:rsidR="004B1139">
        <w:t xml:space="preserve">he control variables for this </w:t>
      </w:r>
      <w:r w:rsidR="00F002B8">
        <w:t xml:space="preserve">test were the mass of the metal, the mass of the cold water, the equipment </w:t>
      </w:r>
      <w:r w:rsidR="0059755A">
        <w:t xml:space="preserve">used to measure he cold water and hot water the metal was being heated in was the same and </w:t>
      </w:r>
      <w:r w:rsidR="00407D50">
        <w:t xml:space="preserve">the amount of time the metal was heated to ensure that it was in thermal equilibrium with the water that it </w:t>
      </w:r>
      <w:r w:rsidR="001770A7">
        <w:t>was heated in.</w:t>
      </w:r>
    </w:p>
    <w:p w14:paraId="73340538" w14:textId="63F3DD60" w:rsidR="008B3139" w:rsidRDefault="008B3139" w:rsidP="008B3139">
      <w:pPr>
        <w:pStyle w:val="Heading3"/>
      </w:pPr>
      <w:r>
        <w:t xml:space="preserve">Finding </w:t>
      </w:r>
      <w:r w:rsidR="00D917E3">
        <w:t>t</w:t>
      </w:r>
      <w:r>
        <w:t>he heat e</w:t>
      </w:r>
      <w:r w:rsidR="00D917E3">
        <w:t>volv</w:t>
      </w:r>
      <w:r>
        <w:t>ed from the reaction between HCl and NaOH</w:t>
      </w:r>
    </w:p>
    <w:p w14:paraId="550E1A5E" w14:textId="12B1FA9E" w:rsidR="001770A7" w:rsidRPr="001770A7" w:rsidRDefault="000C2422" w:rsidP="001770A7">
      <w:r>
        <w:t xml:space="preserve">The independent carriable for the test was the </w:t>
      </w:r>
      <w:r w:rsidR="00FD7FA6">
        <w:t>volume of NaOH and HCl solutions used</w:t>
      </w:r>
      <w:r w:rsidR="00A04E66">
        <w:t xml:space="preserve">. The dependant variable of this test was the </w:t>
      </w:r>
      <w:r w:rsidR="001A7F20">
        <w:t>temperature change that was caused due to the heat of the reaction</w:t>
      </w:r>
      <w:r w:rsidR="00C02A2C">
        <w:t xml:space="preserve">. The control variables of this test were the concentrations of NaOH and HCl solution, </w:t>
      </w:r>
      <w:r w:rsidR="00A46B06">
        <w:t xml:space="preserve">the initial temperatures of both solutions as </w:t>
      </w:r>
      <w:r w:rsidR="00704354">
        <w:t>they</w:t>
      </w:r>
      <w:r w:rsidR="003B37D3">
        <w:t xml:space="preserve"> were both left within the same environment until they reached the same </w:t>
      </w:r>
      <w:r w:rsidR="002B0522">
        <w:t>temperature,</w:t>
      </w:r>
      <w:r w:rsidR="00516F3C">
        <w:t xml:space="preserve"> and</w:t>
      </w:r>
      <w:r w:rsidR="003B37D3">
        <w:t xml:space="preserve"> separate </w:t>
      </w:r>
      <w:r w:rsidR="00840458">
        <w:t>instruments were used while wai</w:t>
      </w:r>
      <w:r w:rsidR="00A400B4">
        <w:t>ti</w:t>
      </w:r>
      <w:r w:rsidR="00840458">
        <w:t>ng f</w:t>
      </w:r>
      <w:r w:rsidR="00A400B4">
        <w:t>o</w:t>
      </w:r>
      <w:r w:rsidR="00840458">
        <w:t>r the solutions to reach the same temperature to ensure the solutions wouldn’t mix and react</w:t>
      </w:r>
      <w:r w:rsidR="00C63F95">
        <w:t>.</w:t>
      </w:r>
    </w:p>
    <w:p w14:paraId="702FCD03" w14:textId="26D1123B" w:rsidR="00586644" w:rsidRDefault="008D2905" w:rsidP="00586644">
      <w:pPr>
        <w:pStyle w:val="Heading2"/>
      </w:pPr>
      <w:bookmarkStart w:id="1" w:name="_Toc197593614"/>
      <w:r>
        <w:t>Equations</w:t>
      </w:r>
      <w:bookmarkEnd w:id="1"/>
    </w:p>
    <w:p w14:paraId="42117746" w14:textId="2396EDDC" w:rsidR="00950375" w:rsidRDefault="00950375" w:rsidP="00950375">
      <w:pPr>
        <w:pStyle w:val="Caption"/>
        <w:keepNext/>
        <w:jc w:val="center"/>
      </w:pPr>
      <w:bookmarkStart w:id="2" w:name="_Ref197589374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56168F">
        <w:rPr>
          <w:noProof/>
        </w:rPr>
        <w:t>1</w:t>
      </w:r>
      <w:r>
        <w:fldChar w:fldCharType="end"/>
      </w:r>
      <w:bookmarkEnd w:id="2"/>
    </w:p>
    <w:p w14:paraId="3DD5F84E" w14:textId="3DDE5DD2" w:rsidR="009C0EEE" w:rsidRDefault="005A5CFE" w:rsidP="005A5CFE">
      <w:pPr>
        <w:jc w:val="center"/>
        <w:rPr>
          <w:rFonts w:asciiTheme="majorHAnsi" w:hAnsiTheme="majorHAnsi" w:cstheme="majorHAnsi"/>
          <w:i/>
          <w:iCs/>
        </w:rPr>
      </w:pPr>
      <w:r w:rsidRPr="005A5CFE">
        <w:rPr>
          <w:rFonts w:asciiTheme="majorHAnsi" w:hAnsiTheme="majorHAnsi" w:cstheme="majorHAnsi"/>
          <w:i/>
          <w:iCs/>
        </w:rPr>
        <w:t>Q</w:t>
      </w:r>
      <w:r w:rsidRPr="005A5CFE">
        <w:rPr>
          <w:rFonts w:asciiTheme="majorHAnsi" w:hAnsiTheme="majorHAnsi" w:cstheme="majorHAnsi"/>
        </w:rPr>
        <w:t xml:space="preserve"> = </w:t>
      </w:r>
      <w:r w:rsidRPr="005A5CFE">
        <w:rPr>
          <w:rFonts w:asciiTheme="majorHAnsi" w:hAnsiTheme="majorHAnsi" w:cstheme="majorHAnsi"/>
          <w:i/>
          <w:iCs/>
        </w:rPr>
        <w:t>m</w:t>
      </w:r>
      <w:r w:rsidRPr="005A5CFE">
        <w:rPr>
          <w:rFonts w:asciiTheme="majorHAnsi" w:hAnsiTheme="majorHAnsi" w:cstheme="majorHAnsi"/>
        </w:rPr>
        <w:t xml:space="preserve">  </w:t>
      </w:r>
      <w:r w:rsidRPr="005A5CFE">
        <w:rPr>
          <w:rFonts w:ascii="Calibri Light" w:hAnsi="Calibri Light" w:cs="Calibri Light"/>
        </w:rPr>
        <w:sym w:font="Symbol" w:char="F0B4"/>
      </w:r>
      <w:r w:rsidRPr="005A5CFE">
        <w:rPr>
          <w:rFonts w:asciiTheme="majorHAnsi" w:hAnsiTheme="majorHAnsi" w:cstheme="majorHAnsi"/>
        </w:rPr>
        <w:t xml:space="preserve">  </w:t>
      </w:r>
      <w:r w:rsidRPr="005A5CFE">
        <w:rPr>
          <w:rFonts w:asciiTheme="majorHAnsi" w:hAnsiTheme="majorHAnsi" w:cstheme="majorHAnsi"/>
          <w:i/>
          <w:iCs/>
        </w:rPr>
        <w:t>c</w:t>
      </w:r>
      <w:r w:rsidRPr="005A5CFE">
        <w:rPr>
          <w:rFonts w:asciiTheme="majorHAnsi" w:hAnsiTheme="majorHAnsi" w:cstheme="majorHAnsi"/>
          <w:i/>
          <w:iCs/>
          <w:vertAlign w:val="subscript"/>
        </w:rPr>
        <w:t>p</w:t>
      </w:r>
      <w:r w:rsidRPr="005A5CFE">
        <w:rPr>
          <w:rFonts w:asciiTheme="majorHAnsi" w:hAnsiTheme="majorHAnsi" w:cstheme="majorHAnsi"/>
          <w:i/>
          <w:iCs/>
        </w:rPr>
        <w:t xml:space="preserve"> </w:t>
      </w:r>
      <w:r w:rsidRPr="005A5CFE">
        <w:rPr>
          <w:rFonts w:asciiTheme="majorHAnsi" w:hAnsiTheme="majorHAnsi" w:cstheme="majorHAnsi"/>
        </w:rPr>
        <w:t xml:space="preserve"> </w:t>
      </w:r>
      <w:r w:rsidRPr="005A5CFE">
        <w:rPr>
          <w:rFonts w:ascii="Calibri Light" w:hAnsi="Calibri Light" w:cs="Calibri Light"/>
        </w:rPr>
        <w:sym w:font="Symbol" w:char="F0B4"/>
      </w:r>
      <w:r w:rsidRPr="005A5CFE">
        <w:rPr>
          <w:rFonts w:asciiTheme="majorHAnsi" w:hAnsiTheme="majorHAnsi" w:cstheme="majorHAnsi"/>
        </w:rPr>
        <w:t xml:space="preserve">  </w:t>
      </w:r>
      <w:r w:rsidRPr="005A5CFE">
        <w:rPr>
          <w:rFonts w:asciiTheme="majorHAnsi" w:hAnsiTheme="majorHAnsi" w:cstheme="majorHAnsi"/>
          <w:i/>
          <w:iCs/>
        </w:rPr>
        <w:t>ΔT</w:t>
      </w:r>
    </w:p>
    <w:p w14:paraId="322ADAEF" w14:textId="1CB2CC80" w:rsidR="0068749B" w:rsidRPr="00E61EBF" w:rsidRDefault="0068749B" w:rsidP="0068749B">
      <w:r>
        <w:rPr>
          <w:rFonts w:asciiTheme="majorHAnsi" w:hAnsiTheme="majorHAnsi" w:cstheme="majorHAnsi"/>
        </w:rPr>
        <w:t>The above equ</w:t>
      </w:r>
      <w:r w:rsidR="00E61EBF">
        <w:rPr>
          <w:rFonts w:asciiTheme="majorHAnsi" w:hAnsiTheme="majorHAnsi" w:cstheme="majorHAnsi"/>
        </w:rPr>
        <w:t>a</w:t>
      </w:r>
      <w:r>
        <w:rPr>
          <w:rFonts w:asciiTheme="majorHAnsi" w:hAnsiTheme="majorHAnsi" w:cstheme="majorHAnsi"/>
        </w:rPr>
        <w:t xml:space="preserve">tion is used to </w:t>
      </w:r>
      <w:r w:rsidR="00D9750E">
        <w:rPr>
          <w:rFonts w:asciiTheme="majorHAnsi" w:hAnsiTheme="majorHAnsi" w:cstheme="majorHAnsi"/>
        </w:rPr>
        <w:t xml:space="preserve">find </w:t>
      </w:r>
      <w:r w:rsidR="00244CE8">
        <w:rPr>
          <w:rFonts w:asciiTheme="majorHAnsi" w:hAnsiTheme="majorHAnsi" w:cstheme="majorHAnsi"/>
        </w:rPr>
        <w:t>Q</w:t>
      </w:r>
      <w:r w:rsidR="00D9750E">
        <w:rPr>
          <w:rFonts w:asciiTheme="majorHAnsi" w:hAnsiTheme="majorHAnsi" w:cstheme="majorHAnsi"/>
        </w:rPr>
        <w:t>, heat energy gained. M is the mass of the substance that is gaining heat</w:t>
      </w:r>
      <w:r w:rsidR="00E61EBF">
        <w:rPr>
          <w:rFonts w:asciiTheme="majorHAnsi" w:hAnsiTheme="majorHAnsi" w:cstheme="majorHAnsi"/>
        </w:rPr>
        <w:t>, c</w:t>
      </w:r>
      <w:r w:rsidR="00E61EBF">
        <w:rPr>
          <w:rFonts w:asciiTheme="majorHAnsi" w:hAnsiTheme="majorHAnsi" w:cstheme="majorHAnsi"/>
          <w:vertAlign w:val="subscript"/>
        </w:rPr>
        <w:t xml:space="preserve">p </w:t>
      </w:r>
      <w:r w:rsidR="00E61EBF">
        <w:rPr>
          <w:rFonts w:asciiTheme="majorHAnsi" w:hAnsiTheme="majorHAnsi" w:cstheme="majorHAnsi"/>
        </w:rPr>
        <w:t xml:space="preserve">is the specific heat capacity of the substance and </w:t>
      </w:r>
      <w:r w:rsidR="00E61EBF" w:rsidRPr="005A5CFE">
        <w:rPr>
          <w:rFonts w:asciiTheme="majorHAnsi" w:hAnsiTheme="majorHAnsi" w:cstheme="majorHAnsi"/>
          <w:i/>
          <w:iCs/>
        </w:rPr>
        <w:t>ΔT</w:t>
      </w:r>
      <w:r w:rsidR="00E61EBF">
        <w:rPr>
          <w:rFonts w:asciiTheme="majorHAnsi" w:hAnsiTheme="majorHAnsi" w:cstheme="majorHAnsi"/>
          <w:i/>
          <w:iCs/>
        </w:rPr>
        <w:t xml:space="preserve"> </w:t>
      </w:r>
      <w:r w:rsidR="00E61EBF">
        <w:rPr>
          <w:rFonts w:asciiTheme="majorHAnsi" w:hAnsiTheme="majorHAnsi" w:cstheme="majorHAnsi"/>
        </w:rPr>
        <w:t>is the temperature change of the substance.</w:t>
      </w:r>
    </w:p>
    <w:p w14:paraId="0C0CBB64" w14:textId="64A67350" w:rsidR="00A3101E" w:rsidRDefault="00A3101E" w:rsidP="00A3101E">
      <w:pPr>
        <w:pStyle w:val="Caption"/>
        <w:keepNext/>
        <w:jc w:val="center"/>
      </w:pPr>
      <w:r>
        <w:lastRenderedPageBreak/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56168F">
        <w:rPr>
          <w:noProof/>
        </w:rPr>
        <w:t>2</w:t>
      </w:r>
      <w:r>
        <w:fldChar w:fldCharType="end"/>
      </w:r>
    </w:p>
    <w:p w14:paraId="72BACF63" w14:textId="07447EB2" w:rsidR="009A79E3" w:rsidRDefault="001165C4" w:rsidP="00E25EC1">
      <w:pPr>
        <w:jc w:val="center"/>
        <w:rPr>
          <w:i/>
          <w:iCs/>
          <w:sz w:val="24"/>
          <w:szCs w:val="24"/>
          <w:vertAlign w:val="subscript"/>
        </w:rPr>
      </w:pPr>
      <w:r w:rsidRPr="00B20172">
        <w:rPr>
          <w:i/>
          <w:iCs/>
          <w:sz w:val="24"/>
          <w:szCs w:val="24"/>
        </w:rPr>
        <w:t>-</w:t>
      </w:r>
      <w:r w:rsidR="00B54A9A" w:rsidRPr="00B20172">
        <w:rPr>
          <w:i/>
          <w:iCs/>
          <w:sz w:val="24"/>
          <w:szCs w:val="24"/>
        </w:rPr>
        <w:t>Q</w:t>
      </w:r>
      <w:r w:rsidRPr="00B20172">
        <w:rPr>
          <w:i/>
          <w:iCs/>
          <w:sz w:val="24"/>
          <w:szCs w:val="24"/>
        </w:rPr>
        <w:t xml:space="preserve"> </w:t>
      </w:r>
      <w:r w:rsidR="00B54A9A" w:rsidRPr="00B20172">
        <w:rPr>
          <w:i/>
          <w:iCs/>
          <w:sz w:val="24"/>
          <w:szCs w:val="24"/>
          <w:vertAlign w:val="subscript"/>
        </w:rPr>
        <w:t>calorimeter</w:t>
      </w:r>
      <w:r w:rsidRPr="00B20172">
        <w:rPr>
          <w:i/>
          <w:iCs/>
          <w:sz w:val="24"/>
          <w:szCs w:val="24"/>
          <w:vertAlign w:val="subscript"/>
        </w:rPr>
        <w:t xml:space="preserve"> </w:t>
      </w:r>
      <w:r w:rsidRPr="00B20172">
        <w:rPr>
          <w:i/>
          <w:iCs/>
          <w:sz w:val="24"/>
          <w:szCs w:val="24"/>
        </w:rPr>
        <w:t xml:space="preserve">= Q </w:t>
      </w:r>
      <w:r w:rsidRPr="00B20172">
        <w:rPr>
          <w:i/>
          <w:iCs/>
          <w:sz w:val="24"/>
          <w:szCs w:val="24"/>
          <w:vertAlign w:val="subscript"/>
        </w:rPr>
        <w:t xml:space="preserve">cold </w:t>
      </w:r>
      <w:r w:rsidRPr="00B20172">
        <w:rPr>
          <w:i/>
          <w:iCs/>
          <w:sz w:val="24"/>
          <w:szCs w:val="24"/>
        </w:rPr>
        <w:t xml:space="preserve">+ Q </w:t>
      </w:r>
      <w:r w:rsidRPr="00B20172">
        <w:rPr>
          <w:i/>
          <w:iCs/>
          <w:sz w:val="24"/>
          <w:szCs w:val="24"/>
          <w:vertAlign w:val="subscript"/>
        </w:rPr>
        <w:t>hot</w:t>
      </w:r>
    </w:p>
    <w:p w14:paraId="3B72AF14" w14:textId="16060D00" w:rsidR="005E749B" w:rsidRPr="002417F8" w:rsidRDefault="00F34048" w:rsidP="00F35007">
      <w:pPr>
        <w:rPr>
          <w:iCs/>
          <w:sz w:val="24"/>
          <w:szCs w:val="24"/>
        </w:rPr>
      </w:pPr>
      <w:r>
        <w:rPr>
          <w:iCs/>
          <w:sz w:val="24"/>
          <w:szCs w:val="24"/>
        </w:rPr>
        <w:t xml:space="preserve">This </w:t>
      </w:r>
      <w:r w:rsidR="00725F87">
        <w:rPr>
          <w:iCs/>
          <w:sz w:val="24"/>
          <w:szCs w:val="24"/>
        </w:rPr>
        <w:t>equation</w:t>
      </w:r>
      <w:r>
        <w:rPr>
          <w:iCs/>
          <w:sz w:val="24"/>
          <w:szCs w:val="24"/>
        </w:rPr>
        <w:t xml:space="preserve"> will be used to find</w:t>
      </w:r>
      <w:r w:rsidR="00725F87">
        <w:rPr>
          <w:iCs/>
          <w:sz w:val="24"/>
          <w:szCs w:val="24"/>
        </w:rPr>
        <w:t xml:space="preserve"> Q</w:t>
      </w:r>
      <w:r w:rsidR="00725F87">
        <w:rPr>
          <w:iCs/>
          <w:sz w:val="24"/>
          <w:szCs w:val="24"/>
          <w:vertAlign w:val="subscript"/>
        </w:rPr>
        <w:t xml:space="preserve"> </w:t>
      </w:r>
      <w:r w:rsidR="00E61EBF">
        <w:rPr>
          <w:iCs/>
          <w:sz w:val="24"/>
          <w:szCs w:val="24"/>
          <w:vertAlign w:val="subscript"/>
        </w:rPr>
        <w:t>calorimeter</w:t>
      </w:r>
      <w:r w:rsidR="00E61EBF">
        <w:rPr>
          <w:iCs/>
          <w:sz w:val="24"/>
          <w:szCs w:val="24"/>
        </w:rPr>
        <w:t>, the</w:t>
      </w:r>
      <w:r>
        <w:rPr>
          <w:iCs/>
          <w:sz w:val="24"/>
          <w:szCs w:val="24"/>
        </w:rPr>
        <w:t xml:space="preserve"> heat gained</w:t>
      </w:r>
      <w:r w:rsidR="00485F72">
        <w:rPr>
          <w:iCs/>
          <w:sz w:val="24"/>
          <w:szCs w:val="24"/>
        </w:rPr>
        <w:t xml:space="preserve"> by the calorimeter</w:t>
      </w:r>
      <w:r w:rsidR="00725F87">
        <w:rPr>
          <w:iCs/>
          <w:sz w:val="24"/>
          <w:szCs w:val="24"/>
        </w:rPr>
        <w:t>,</w:t>
      </w:r>
      <w:r w:rsidR="00485F72">
        <w:rPr>
          <w:iCs/>
          <w:sz w:val="24"/>
          <w:szCs w:val="24"/>
        </w:rPr>
        <w:t xml:space="preserve"> with </w:t>
      </w:r>
      <w:r w:rsidR="00485F72" w:rsidRPr="00B20172">
        <w:rPr>
          <w:i/>
          <w:iCs/>
          <w:sz w:val="24"/>
          <w:szCs w:val="24"/>
        </w:rPr>
        <w:t xml:space="preserve">Q </w:t>
      </w:r>
      <w:r w:rsidR="00485F72" w:rsidRPr="00B20172">
        <w:rPr>
          <w:i/>
          <w:iCs/>
          <w:sz w:val="24"/>
          <w:szCs w:val="24"/>
          <w:vertAlign w:val="subscript"/>
        </w:rPr>
        <w:t>cold</w:t>
      </w:r>
      <w:r w:rsidR="00485F72">
        <w:rPr>
          <w:iCs/>
          <w:sz w:val="24"/>
          <w:szCs w:val="24"/>
        </w:rPr>
        <w:t xml:space="preserve"> being the </w:t>
      </w:r>
      <w:r w:rsidR="007E0514">
        <w:rPr>
          <w:iCs/>
          <w:sz w:val="24"/>
          <w:szCs w:val="24"/>
        </w:rPr>
        <w:t xml:space="preserve">heat gained by the cold water and Q </w:t>
      </w:r>
      <w:r w:rsidR="007E0514">
        <w:rPr>
          <w:iCs/>
          <w:sz w:val="24"/>
          <w:szCs w:val="24"/>
          <w:vertAlign w:val="subscript"/>
        </w:rPr>
        <w:t xml:space="preserve">hot </w:t>
      </w:r>
      <w:r w:rsidR="007E0514">
        <w:rPr>
          <w:iCs/>
          <w:sz w:val="24"/>
          <w:szCs w:val="24"/>
        </w:rPr>
        <w:t xml:space="preserve">being the heat lost by the </w:t>
      </w:r>
      <w:r w:rsidR="00725F87">
        <w:rPr>
          <w:iCs/>
          <w:sz w:val="24"/>
          <w:szCs w:val="24"/>
        </w:rPr>
        <w:t>hot water.</w:t>
      </w:r>
    </w:p>
    <w:p w14:paraId="73958970" w14:textId="04739487" w:rsidR="00A3101E" w:rsidRDefault="00A3101E" w:rsidP="00A3101E">
      <w:pPr>
        <w:pStyle w:val="Caption"/>
        <w:keepNext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56168F">
        <w:rPr>
          <w:noProof/>
        </w:rPr>
        <w:t>3</w:t>
      </w:r>
      <w:r>
        <w:fldChar w:fldCharType="end"/>
      </w:r>
    </w:p>
    <w:p w14:paraId="5E64237B" w14:textId="5B50273E" w:rsidR="005D6432" w:rsidRDefault="005D6432" w:rsidP="00A3101E">
      <w:pPr>
        <w:ind w:left="720" w:hanging="720"/>
        <w:jc w:val="center"/>
        <w:rPr>
          <w:i/>
          <w:iCs/>
          <w:sz w:val="24"/>
          <w:szCs w:val="24"/>
          <w:vertAlign w:val="subscript"/>
        </w:rPr>
      </w:pPr>
      <w:r w:rsidRPr="00B20172">
        <w:rPr>
          <w:i/>
          <w:iCs/>
          <w:sz w:val="24"/>
          <w:szCs w:val="24"/>
        </w:rPr>
        <w:t>ΔT</w:t>
      </w:r>
      <w:r w:rsidR="00B20172">
        <w:rPr>
          <w:i/>
          <w:iCs/>
          <w:sz w:val="24"/>
          <w:szCs w:val="24"/>
        </w:rPr>
        <w:t xml:space="preserve"> </w:t>
      </w:r>
      <w:r w:rsidR="008A14A8" w:rsidRPr="00B20172">
        <w:rPr>
          <w:i/>
          <w:iCs/>
          <w:sz w:val="24"/>
          <w:szCs w:val="24"/>
          <w:vertAlign w:val="subscript"/>
        </w:rPr>
        <w:t xml:space="preserve">calorimeter </w:t>
      </w:r>
      <w:r w:rsidR="008A14A8" w:rsidRPr="00B20172">
        <w:rPr>
          <w:i/>
          <w:iCs/>
          <w:sz w:val="24"/>
          <w:szCs w:val="24"/>
        </w:rPr>
        <w:t>=</w:t>
      </w:r>
      <w:r w:rsidRPr="00B20172">
        <w:rPr>
          <w:i/>
          <w:iCs/>
          <w:sz w:val="24"/>
          <w:szCs w:val="24"/>
        </w:rPr>
        <w:t xml:space="preserve"> </w:t>
      </w:r>
      <w:r w:rsidR="00B20172" w:rsidRPr="00B20172">
        <w:rPr>
          <w:i/>
          <w:iCs/>
          <w:sz w:val="24"/>
          <w:szCs w:val="24"/>
        </w:rPr>
        <w:t>T</w:t>
      </w:r>
      <w:r w:rsidR="00B20172">
        <w:rPr>
          <w:i/>
          <w:iCs/>
          <w:sz w:val="24"/>
          <w:szCs w:val="24"/>
        </w:rPr>
        <w:t xml:space="preserve"> </w:t>
      </w:r>
      <w:r w:rsidR="00B20172" w:rsidRPr="00B20172">
        <w:rPr>
          <w:i/>
          <w:iCs/>
          <w:sz w:val="24"/>
          <w:szCs w:val="24"/>
          <w:vertAlign w:val="subscript"/>
        </w:rPr>
        <w:t xml:space="preserve">max </w:t>
      </w:r>
      <w:r w:rsidR="00B20172">
        <w:rPr>
          <w:i/>
          <w:iCs/>
          <w:sz w:val="24"/>
          <w:szCs w:val="24"/>
        </w:rPr>
        <w:t>–</w:t>
      </w:r>
      <w:r w:rsidR="00B20172" w:rsidRPr="00B20172">
        <w:rPr>
          <w:i/>
          <w:iCs/>
          <w:sz w:val="24"/>
          <w:szCs w:val="24"/>
        </w:rPr>
        <w:t xml:space="preserve"> T</w:t>
      </w:r>
      <w:r w:rsidR="00B20172">
        <w:rPr>
          <w:i/>
          <w:iCs/>
          <w:sz w:val="24"/>
          <w:szCs w:val="24"/>
        </w:rPr>
        <w:t xml:space="preserve"> </w:t>
      </w:r>
      <w:r w:rsidR="00B20172" w:rsidRPr="00B20172">
        <w:rPr>
          <w:i/>
          <w:iCs/>
          <w:sz w:val="24"/>
          <w:szCs w:val="24"/>
          <w:vertAlign w:val="subscript"/>
        </w:rPr>
        <w:t>cold</w:t>
      </w:r>
    </w:p>
    <w:p w14:paraId="0E8061B1" w14:textId="42E7B1AC" w:rsidR="00C7315A" w:rsidRDefault="003452BD" w:rsidP="00C7315A">
      <w:pPr>
        <w:ind w:left="720" w:hanging="720"/>
        <w:rPr>
          <w:sz w:val="24"/>
          <w:szCs w:val="24"/>
          <w:vertAlign w:val="subscript"/>
        </w:rPr>
      </w:pPr>
      <w:r>
        <w:rPr>
          <w:sz w:val="24"/>
          <w:szCs w:val="24"/>
        </w:rPr>
        <w:t>This equation is used to find T</w:t>
      </w:r>
      <w:r>
        <w:rPr>
          <w:sz w:val="24"/>
          <w:szCs w:val="24"/>
          <w:vertAlign w:val="subscript"/>
        </w:rPr>
        <w:t xml:space="preserve"> </w:t>
      </w:r>
      <w:r w:rsidR="00C7315A">
        <w:rPr>
          <w:sz w:val="24"/>
          <w:szCs w:val="24"/>
          <w:vertAlign w:val="subscript"/>
        </w:rPr>
        <w:t>hot, the</w:t>
      </w:r>
      <w:r>
        <w:rPr>
          <w:sz w:val="24"/>
          <w:szCs w:val="24"/>
        </w:rPr>
        <w:t xml:space="preserve"> temperature change of the calorimeter</w:t>
      </w:r>
      <w:r w:rsidR="00307ABE">
        <w:rPr>
          <w:sz w:val="24"/>
          <w:szCs w:val="24"/>
        </w:rPr>
        <w:t xml:space="preserve">. </w:t>
      </w:r>
      <w:r w:rsidR="00276893">
        <w:rPr>
          <w:sz w:val="24"/>
          <w:szCs w:val="24"/>
        </w:rPr>
        <w:t>T</w:t>
      </w:r>
      <w:r w:rsidR="00C7315A">
        <w:rPr>
          <w:sz w:val="24"/>
          <w:szCs w:val="24"/>
        </w:rPr>
        <w:t xml:space="preserve"> </w:t>
      </w:r>
      <w:r w:rsidR="00276893">
        <w:rPr>
          <w:sz w:val="24"/>
          <w:szCs w:val="24"/>
          <w:vertAlign w:val="subscript"/>
        </w:rPr>
        <w:t>max</w:t>
      </w:r>
    </w:p>
    <w:p w14:paraId="6F0D8BC5" w14:textId="1DE47483" w:rsidR="00C7315A" w:rsidRDefault="00276893" w:rsidP="00C7315A">
      <w:pPr>
        <w:ind w:left="720" w:hanging="720"/>
        <w:rPr>
          <w:sz w:val="24"/>
          <w:szCs w:val="24"/>
          <w:vertAlign w:val="subscript"/>
        </w:rPr>
      </w:pPr>
      <w:r>
        <w:rPr>
          <w:sz w:val="24"/>
          <w:szCs w:val="24"/>
        </w:rPr>
        <w:t>represents the temperature of the calorimeter once it reaches equilibrium and T</w:t>
      </w:r>
      <w:r w:rsidR="00C7315A">
        <w:rPr>
          <w:sz w:val="24"/>
          <w:szCs w:val="24"/>
        </w:rPr>
        <w:t xml:space="preserve"> </w:t>
      </w:r>
      <w:r w:rsidR="00A733C0">
        <w:rPr>
          <w:sz w:val="24"/>
          <w:szCs w:val="24"/>
          <w:vertAlign w:val="subscript"/>
        </w:rPr>
        <w:t>cold.</w:t>
      </w:r>
    </w:p>
    <w:p w14:paraId="28D533BD" w14:textId="09D37BAC" w:rsidR="00725F87" w:rsidRPr="00820534" w:rsidRDefault="00820534" w:rsidP="00C7315A">
      <w:pPr>
        <w:ind w:left="720" w:hanging="720"/>
        <w:rPr>
          <w:sz w:val="24"/>
          <w:szCs w:val="24"/>
        </w:rPr>
      </w:pPr>
      <w:r>
        <w:rPr>
          <w:sz w:val="24"/>
          <w:szCs w:val="24"/>
        </w:rPr>
        <w:t>b</w:t>
      </w:r>
      <w:r w:rsidR="00C7315A">
        <w:rPr>
          <w:sz w:val="24"/>
          <w:szCs w:val="24"/>
        </w:rPr>
        <w:t>e</w:t>
      </w:r>
      <w:r>
        <w:rPr>
          <w:sz w:val="24"/>
          <w:szCs w:val="24"/>
        </w:rPr>
        <w:t>ing</w:t>
      </w:r>
      <w:r w:rsidR="00C7315A">
        <w:rPr>
          <w:sz w:val="24"/>
          <w:szCs w:val="24"/>
        </w:rPr>
        <w:t xml:space="preserve"> </w:t>
      </w:r>
      <w:r>
        <w:rPr>
          <w:sz w:val="24"/>
          <w:szCs w:val="24"/>
        </w:rPr>
        <w:t>the initial temperature of the cold water.</w:t>
      </w:r>
    </w:p>
    <w:p w14:paraId="43A9D759" w14:textId="517254D3" w:rsidR="00A3101E" w:rsidRDefault="00A3101E" w:rsidP="00A3101E">
      <w:pPr>
        <w:pStyle w:val="Caption"/>
        <w:keepNext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56168F">
        <w:rPr>
          <w:noProof/>
        </w:rPr>
        <w:t>4</w:t>
      </w:r>
      <w:r>
        <w:fldChar w:fldCharType="end"/>
      </w:r>
    </w:p>
    <w:p w14:paraId="61C59909" w14:textId="3777F4BD" w:rsidR="00722350" w:rsidRDefault="00722350" w:rsidP="00A3101E">
      <w:pPr>
        <w:jc w:val="center"/>
        <w:rPr>
          <w:i/>
          <w:iCs/>
          <w:sz w:val="24"/>
          <w:szCs w:val="24"/>
          <w:vertAlign w:val="subscript"/>
        </w:rPr>
      </w:pPr>
      <w:r w:rsidRPr="00B20172">
        <w:rPr>
          <w:i/>
          <w:iCs/>
          <w:sz w:val="24"/>
          <w:szCs w:val="24"/>
        </w:rPr>
        <w:t>HC</w:t>
      </w:r>
      <w:r w:rsidR="00B20172">
        <w:rPr>
          <w:i/>
          <w:iCs/>
          <w:sz w:val="24"/>
          <w:szCs w:val="24"/>
        </w:rPr>
        <w:t xml:space="preserve"> </w:t>
      </w:r>
      <w:r w:rsidR="008A14A8" w:rsidRPr="00B20172">
        <w:rPr>
          <w:i/>
          <w:iCs/>
          <w:sz w:val="24"/>
          <w:szCs w:val="24"/>
          <w:vertAlign w:val="subscript"/>
        </w:rPr>
        <w:t xml:space="preserve">calorimeter </w:t>
      </w:r>
      <w:r w:rsidR="008A14A8" w:rsidRPr="00B20172">
        <w:rPr>
          <w:i/>
          <w:iCs/>
          <w:sz w:val="24"/>
          <w:szCs w:val="24"/>
        </w:rPr>
        <w:t>=</w:t>
      </w:r>
      <w:r w:rsidRPr="00B20172">
        <w:rPr>
          <w:i/>
          <w:iCs/>
          <w:sz w:val="24"/>
          <w:szCs w:val="24"/>
        </w:rPr>
        <w:t xml:space="preserve"> </w:t>
      </w:r>
      <w:r w:rsidR="00D95B4D" w:rsidRPr="00B20172">
        <w:rPr>
          <w:i/>
          <w:iCs/>
          <w:sz w:val="24"/>
          <w:szCs w:val="24"/>
        </w:rPr>
        <w:t>Q</w:t>
      </w:r>
      <w:r w:rsidR="00B20172">
        <w:rPr>
          <w:i/>
          <w:iCs/>
          <w:sz w:val="24"/>
          <w:szCs w:val="24"/>
        </w:rPr>
        <w:t xml:space="preserve"> </w:t>
      </w:r>
      <w:r w:rsidR="00D95B4D" w:rsidRPr="00B20172">
        <w:rPr>
          <w:i/>
          <w:iCs/>
          <w:sz w:val="24"/>
          <w:szCs w:val="24"/>
          <w:vertAlign w:val="subscript"/>
        </w:rPr>
        <w:t xml:space="preserve">Calorimeter  </w:t>
      </w:r>
      <w:r w:rsidR="00D95B4D" w:rsidRPr="00B20172">
        <w:rPr>
          <w:i/>
          <w:iCs/>
          <w:sz w:val="24"/>
          <w:szCs w:val="24"/>
        </w:rPr>
        <w:t xml:space="preserve"> / </w:t>
      </w:r>
      <w:r w:rsidR="005D6432" w:rsidRPr="00B20172">
        <w:rPr>
          <w:i/>
          <w:iCs/>
          <w:sz w:val="24"/>
          <w:szCs w:val="24"/>
        </w:rPr>
        <w:t>ΔT</w:t>
      </w:r>
      <w:r w:rsidR="00B20172">
        <w:rPr>
          <w:i/>
          <w:iCs/>
          <w:sz w:val="24"/>
          <w:szCs w:val="24"/>
        </w:rPr>
        <w:t xml:space="preserve"> </w:t>
      </w:r>
      <w:r w:rsidR="005D6432" w:rsidRPr="00B20172">
        <w:rPr>
          <w:i/>
          <w:iCs/>
          <w:sz w:val="24"/>
          <w:szCs w:val="24"/>
          <w:vertAlign w:val="subscript"/>
        </w:rPr>
        <w:t>calorimeter</w:t>
      </w:r>
    </w:p>
    <w:p w14:paraId="4F185DD0" w14:textId="012D81C2" w:rsidR="00820534" w:rsidRPr="00BC5550" w:rsidRDefault="003E1EB0" w:rsidP="00812AF9">
      <w:pPr>
        <w:rPr>
          <w:sz w:val="24"/>
          <w:szCs w:val="24"/>
        </w:rPr>
      </w:pPr>
      <w:r>
        <w:rPr>
          <w:sz w:val="24"/>
          <w:szCs w:val="24"/>
        </w:rPr>
        <w:t xml:space="preserve">The above equation is used </w:t>
      </w:r>
      <w:r w:rsidR="00E401D3">
        <w:rPr>
          <w:sz w:val="24"/>
          <w:szCs w:val="24"/>
        </w:rPr>
        <w:t xml:space="preserve">to find </w:t>
      </w:r>
      <w:r w:rsidR="00812AF9">
        <w:rPr>
          <w:sz w:val="24"/>
          <w:szCs w:val="24"/>
        </w:rPr>
        <w:t xml:space="preserve">HC </w:t>
      </w:r>
      <w:r w:rsidR="00812AF9">
        <w:rPr>
          <w:sz w:val="24"/>
          <w:szCs w:val="24"/>
          <w:vertAlign w:val="subscript"/>
        </w:rPr>
        <w:t xml:space="preserve">calorimeter </w:t>
      </w:r>
      <w:r w:rsidR="00E401D3">
        <w:rPr>
          <w:sz w:val="24"/>
          <w:szCs w:val="24"/>
        </w:rPr>
        <w:t xml:space="preserve">which </w:t>
      </w:r>
      <w:r w:rsidR="00812AF9">
        <w:rPr>
          <w:sz w:val="24"/>
          <w:szCs w:val="24"/>
        </w:rPr>
        <w:t>is the heat capacity of the calorimeter</w:t>
      </w:r>
      <w:r w:rsidR="00E401D3">
        <w:rPr>
          <w:sz w:val="24"/>
          <w:szCs w:val="24"/>
        </w:rPr>
        <w:t>. Q</w:t>
      </w:r>
      <w:r w:rsidR="00E401D3">
        <w:rPr>
          <w:sz w:val="24"/>
          <w:szCs w:val="24"/>
          <w:vertAlign w:val="subscript"/>
        </w:rPr>
        <w:t xml:space="preserve"> </w:t>
      </w:r>
      <w:r w:rsidR="00E60387">
        <w:rPr>
          <w:sz w:val="24"/>
          <w:szCs w:val="24"/>
          <w:vertAlign w:val="subscript"/>
        </w:rPr>
        <w:t xml:space="preserve">calorimeter </w:t>
      </w:r>
      <w:r w:rsidR="00E60387">
        <w:rPr>
          <w:sz w:val="24"/>
          <w:szCs w:val="24"/>
        </w:rPr>
        <w:t>is</w:t>
      </w:r>
      <w:r w:rsidR="00E401D3">
        <w:rPr>
          <w:sz w:val="24"/>
          <w:szCs w:val="24"/>
        </w:rPr>
        <w:t xml:space="preserve"> the heat gained by the </w:t>
      </w:r>
      <w:r w:rsidR="00BC5550">
        <w:rPr>
          <w:sz w:val="24"/>
          <w:szCs w:val="24"/>
        </w:rPr>
        <w:t xml:space="preserve">calorimeter and </w:t>
      </w:r>
      <w:r w:rsidR="00BC5550" w:rsidRPr="00B20172">
        <w:rPr>
          <w:i/>
          <w:iCs/>
          <w:sz w:val="24"/>
          <w:szCs w:val="24"/>
        </w:rPr>
        <w:t>ΔT</w:t>
      </w:r>
      <w:r w:rsidR="00BC5550">
        <w:rPr>
          <w:i/>
          <w:iCs/>
          <w:sz w:val="24"/>
          <w:szCs w:val="24"/>
        </w:rPr>
        <w:t xml:space="preserve"> </w:t>
      </w:r>
      <w:r w:rsidR="00BC5550" w:rsidRPr="00B20172">
        <w:rPr>
          <w:i/>
          <w:iCs/>
          <w:sz w:val="24"/>
          <w:szCs w:val="24"/>
          <w:vertAlign w:val="subscript"/>
        </w:rPr>
        <w:t>calorimeter</w:t>
      </w:r>
      <w:r w:rsidR="00BC5550">
        <w:rPr>
          <w:i/>
          <w:iCs/>
          <w:sz w:val="24"/>
          <w:szCs w:val="24"/>
        </w:rPr>
        <w:t xml:space="preserve"> </w:t>
      </w:r>
      <w:r w:rsidR="00BC5550">
        <w:rPr>
          <w:sz w:val="24"/>
          <w:szCs w:val="24"/>
        </w:rPr>
        <w:t>is the temperature change of the calorimeter.</w:t>
      </w:r>
    </w:p>
    <w:p w14:paraId="6C4E6FC1" w14:textId="7D0AACB2" w:rsidR="00D57A2A" w:rsidRDefault="00D57A2A" w:rsidP="00D57A2A">
      <w:pPr>
        <w:pStyle w:val="Caption"/>
        <w:keepNext/>
        <w:jc w:val="center"/>
      </w:pPr>
      <w:bookmarkStart w:id="3" w:name="_Ref197687950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56168F">
        <w:rPr>
          <w:noProof/>
        </w:rPr>
        <w:t>5</w:t>
      </w:r>
      <w:r>
        <w:fldChar w:fldCharType="end"/>
      </w:r>
      <w:bookmarkEnd w:id="3"/>
    </w:p>
    <w:p w14:paraId="5B7870AB" w14:textId="3B51FCF8" w:rsidR="00FF0517" w:rsidRDefault="00FF0517" w:rsidP="00FF0517">
      <w:pPr>
        <w:spacing w:line="264" w:lineRule="auto"/>
        <w:jc w:val="center"/>
        <w:rPr>
          <w:rFonts w:asciiTheme="majorHAnsi" w:hAnsiTheme="majorHAnsi" w:cstheme="majorHAnsi"/>
        </w:rPr>
      </w:pPr>
      <w:r w:rsidRPr="00FF0517">
        <w:rPr>
          <w:rFonts w:asciiTheme="majorHAnsi" w:hAnsiTheme="majorHAnsi" w:cstheme="majorHAnsi"/>
          <w:i/>
          <w:iCs/>
        </w:rPr>
        <w:t xml:space="preserve">M </w:t>
      </w:r>
      <w:r w:rsidRPr="00FF0517">
        <w:rPr>
          <w:rFonts w:asciiTheme="majorHAnsi" w:hAnsiTheme="majorHAnsi" w:cstheme="majorHAnsi"/>
          <w:i/>
          <w:iCs/>
          <w:vertAlign w:val="subscript"/>
        </w:rPr>
        <w:t xml:space="preserve">metal </w:t>
      </w:r>
      <w:r w:rsidRPr="00FF0517">
        <w:rPr>
          <w:rFonts w:ascii="Calibri Light" w:hAnsi="Calibri Light" w:cs="Calibri Light"/>
        </w:rPr>
        <w:sym w:font="Symbol" w:char="F0B4"/>
      </w:r>
      <w:r w:rsidRPr="00FF0517">
        <w:rPr>
          <w:rFonts w:asciiTheme="majorHAnsi" w:hAnsiTheme="majorHAnsi" w:cstheme="majorHAnsi"/>
        </w:rPr>
        <w:t xml:space="preserve"> </w:t>
      </w:r>
      <w:r w:rsidRPr="00FF0517">
        <w:rPr>
          <w:rFonts w:asciiTheme="majorHAnsi" w:hAnsiTheme="majorHAnsi" w:cstheme="majorHAnsi"/>
          <w:i/>
          <w:iCs/>
        </w:rPr>
        <w:t>c</w:t>
      </w:r>
      <w:r w:rsidRPr="00FF0517">
        <w:rPr>
          <w:rFonts w:asciiTheme="majorHAnsi" w:hAnsiTheme="majorHAnsi" w:cstheme="majorHAnsi"/>
          <w:i/>
          <w:iCs/>
          <w:vertAlign w:val="subscript"/>
        </w:rPr>
        <w:t>p metal</w:t>
      </w:r>
      <w:r w:rsidRPr="00FF0517">
        <w:rPr>
          <w:rFonts w:asciiTheme="majorHAnsi" w:hAnsiTheme="majorHAnsi" w:cstheme="majorHAnsi"/>
          <w:i/>
          <w:iCs/>
        </w:rPr>
        <w:t xml:space="preserve"> </w:t>
      </w:r>
      <w:r w:rsidRPr="00FF0517">
        <w:rPr>
          <w:rFonts w:ascii="Calibri Light" w:hAnsi="Calibri Light" w:cs="Calibri Light"/>
        </w:rPr>
        <w:sym w:font="Symbol" w:char="F0B4"/>
      </w:r>
      <w:r w:rsidRPr="00FF0517">
        <w:rPr>
          <w:rFonts w:asciiTheme="majorHAnsi" w:hAnsiTheme="majorHAnsi" w:cstheme="majorHAnsi"/>
        </w:rPr>
        <w:t xml:space="preserve"> </w:t>
      </w:r>
      <w:r w:rsidRPr="00FF0517">
        <w:rPr>
          <w:rFonts w:asciiTheme="majorHAnsi" w:hAnsiTheme="majorHAnsi" w:cstheme="majorHAnsi"/>
          <w:i/>
          <w:iCs/>
        </w:rPr>
        <w:t xml:space="preserve">ΔT </w:t>
      </w:r>
      <w:r w:rsidRPr="00FF0517">
        <w:rPr>
          <w:rFonts w:asciiTheme="majorHAnsi" w:hAnsiTheme="majorHAnsi" w:cstheme="majorHAnsi"/>
          <w:i/>
          <w:iCs/>
          <w:vertAlign w:val="subscript"/>
        </w:rPr>
        <w:t>metal</w:t>
      </w:r>
      <w:r w:rsidRPr="00FF0517">
        <w:rPr>
          <w:rFonts w:asciiTheme="majorHAnsi" w:hAnsiTheme="majorHAnsi" w:cstheme="majorHAnsi"/>
        </w:rPr>
        <w:t>= - (</w:t>
      </w:r>
      <w:r w:rsidRPr="00FF0517">
        <w:rPr>
          <w:rFonts w:asciiTheme="majorHAnsi" w:hAnsiTheme="majorHAnsi" w:cstheme="majorHAnsi"/>
          <w:i/>
          <w:iCs/>
        </w:rPr>
        <w:t xml:space="preserve">m </w:t>
      </w:r>
      <w:r w:rsidRPr="00FF0517">
        <w:rPr>
          <w:rFonts w:asciiTheme="majorHAnsi" w:hAnsiTheme="majorHAnsi" w:cstheme="majorHAnsi"/>
          <w:i/>
          <w:iCs/>
          <w:vertAlign w:val="subscript"/>
        </w:rPr>
        <w:t>water</w:t>
      </w:r>
      <w:r w:rsidRPr="00FF0517">
        <w:rPr>
          <w:rFonts w:asciiTheme="majorHAnsi" w:hAnsiTheme="majorHAnsi" w:cstheme="majorHAnsi"/>
        </w:rPr>
        <w:t xml:space="preserve">  </w:t>
      </w:r>
      <w:r w:rsidRPr="00FF0517">
        <w:rPr>
          <w:rFonts w:ascii="Calibri Light" w:hAnsi="Calibri Light" w:cs="Calibri Light"/>
        </w:rPr>
        <w:sym w:font="Symbol" w:char="F0B4"/>
      </w:r>
      <w:r w:rsidRPr="00FF0517">
        <w:rPr>
          <w:rFonts w:asciiTheme="majorHAnsi" w:hAnsiTheme="majorHAnsi" w:cstheme="majorHAnsi"/>
        </w:rPr>
        <w:t xml:space="preserve"> </w:t>
      </w:r>
      <w:r w:rsidRPr="00FF0517">
        <w:rPr>
          <w:rFonts w:asciiTheme="majorHAnsi" w:hAnsiTheme="majorHAnsi" w:cstheme="majorHAnsi"/>
          <w:i/>
          <w:iCs/>
        </w:rPr>
        <w:t>c</w:t>
      </w:r>
      <w:r w:rsidRPr="00FF0517">
        <w:rPr>
          <w:rFonts w:asciiTheme="majorHAnsi" w:hAnsiTheme="majorHAnsi" w:cstheme="majorHAnsi"/>
          <w:i/>
          <w:iCs/>
          <w:vertAlign w:val="subscript"/>
        </w:rPr>
        <w:t>p water</w:t>
      </w:r>
      <w:r w:rsidRPr="00FF0517">
        <w:rPr>
          <w:rFonts w:asciiTheme="majorHAnsi" w:hAnsiTheme="majorHAnsi" w:cstheme="majorHAnsi"/>
          <w:i/>
          <w:iCs/>
        </w:rPr>
        <w:t xml:space="preserve"> </w:t>
      </w:r>
      <w:r w:rsidRPr="00FF0517">
        <w:rPr>
          <w:rFonts w:ascii="Calibri Light" w:hAnsi="Calibri Light" w:cs="Calibri Light"/>
        </w:rPr>
        <w:sym w:font="Symbol" w:char="F0B4"/>
      </w:r>
      <w:r w:rsidRPr="00FF0517">
        <w:rPr>
          <w:rFonts w:asciiTheme="majorHAnsi" w:hAnsiTheme="majorHAnsi" w:cstheme="majorHAnsi"/>
        </w:rPr>
        <w:t xml:space="preserve"> </w:t>
      </w:r>
      <w:r w:rsidRPr="00FF0517">
        <w:rPr>
          <w:rFonts w:asciiTheme="majorHAnsi" w:hAnsiTheme="majorHAnsi" w:cstheme="majorHAnsi"/>
          <w:i/>
          <w:iCs/>
        </w:rPr>
        <w:t xml:space="preserve">ΔT </w:t>
      </w:r>
      <w:r w:rsidR="0056168F" w:rsidRPr="00FF0517">
        <w:rPr>
          <w:rFonts w:asciiTheme="majorHAnsi" w:hAnsiTheme="majorHAnsi" w:cstheme="majorHAnsi"/>
          <w:i/>
          <w:iCs/>
          <w:vertAlign w:val="subscript"/>
        </w:rPr>
        <w:t>water</w:t>
      </w:r>
      <w:r w:rsidR="0056168F" w:rsidRPr="00FF0517">
        <w:rPr>
          <w:rFonts w:asciiTheme="majorHAnsi" w:hAnsiTheme="majorHAnsi" w:cstheme="majorHAnsi"/>
        </w:rPr>
        <w:t xml:space="preserve"> + HC</w:t>
      </w:r>
      <w:r w:rsidRPr="00FF0517">
        <w:rPr>
          <w:rFonts w:asciiTheme="majorHAnsi" w:hAnsiTheme="majorHAnsi" w:cstheme="majorHAnsi"/>
          <w:i/>
          <w:iCs/>
        </w:rPr>
        <w:t xml:space="preserve"> </w:t>
      </w:r>
      <w:r w:rsidRPr="00FF0517">
        <w:rPr>
          <w:rFonts w:asciiTheme="majorHAnsi" w:hAnsiTheme="majorHAnsi" w:cstheme="majorHAnsi"/>
          <w:i/>
          <w:iCs/>
          <w:vertAlign w:val="subscript"/>
        </w:rPr>
        <w:t>calorimeter</w:t>
      </w:r>
      <w:r w:rsidRPr="00FF0517">
        <w:rPr>
          <w:rFonts w:asciiTheme="majorHAnsi" w:hAnsiTheme="majorHAnsi" w:cstheme="majorHAnsi"/>
        </w:rPr>
        <w:t xml:space="preserve"> </w:t>
      </w:r>
      <w:r w:rsidRPr="00FF0517">
        <w:rPr>
          <w:rFonts w:ascii="Calibri Light" w:hAnsi="Calibri Light" w:cs="Calibri Light"/>
        </w:rPr>
        <w:sym w:font="Symbol" w:char="F0B4"/>
      </w:r>
      <w:r w:rsidRPr="00FF0517">
        <w:rPr>
          <w:rFonts w:asciiTheme="majorHAnsi" w:hAnsiTheme="majorHAnsi" w:cstheme="majorHAnsi"/>
        </w:rPr>
        <w:t xml:space="preserve"> </w:t>
      </w:r>
      <w:r w:rsidRPr="00FF0517">
        <w:rPr>
          <w:rFonts w:asciiTheme="majorHAnsi" w:hAnsiTheme="majorHAnsi" w:cstheme="majorHAnsi"/>
          <w:i/>
          <w:iCs/>
        </w:rPr>
        <w:t xml:space="preserve">ΔT </w:t>
      </w:r>
      <w:r w:rsidRPr="00FF0517">
        <w:rPr>
          <w:rFonts w:asciiTheme="majorHAnsi" w:hAnsiTheme="majorHAnsi" w:cstheme="majorHAnsi"/>
          <w:i/>
          <w:iCs/>
          <w:vertAlign w:val="subscript"/>
        </w:rPr>
        <w:t>calorimeter</w:t>
      </w:r>
      <w:r w:rsidRPr="00FF0517">
        <w:rPr>
          <w:rFonts w:asciiTheme="majorHAnsi" w:hAnsiTheme="majorHAnsi" w:cstheme="majorHAnsi"/>
        </w:rPr>
        <w:t>)</w:t>
      </w:r>
    </w:p>
    <w:p w14:paraId="6C07B862" w14:textId="0D3FFF8F" w:rsidR="00E06D19" w:rsidRPr="00A7518F" w:rsidRDefault="00B67951" w:rsidP="00E06D19">
      <w:pPr>
        <w:spacing w:line="264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</w:t>
      </w:r>
      <w:r w:rsidR="00AD60DE">
        <w:rPr>
          <w:rFonts w:asciiTheme="majorHAnsi" w:hAnsiTheme="majorHAnsi" w:cstheme="majorHAnsi"/>
        </w:rPr>
        <w:t>h</w:t>
      </w:r>
      <w:r>
        <w:rPr>
          <w:rFonts w:asciiTheme="majorHAnsi" w:hAnsiTheme="majorHAnsi" w:cstheme="majorHAnsi"/>
        </w:rPr>
        <w:t>is</w:t>
      </w:r>
      <w:r w:rsidR="00AD60DE">
        <w:rPr>
          <w:rFonts w:asciiTheme="majorHAnsi" w:hAnsiTheme="majorHAnsi" w:cstheme="majorHAnsi"/>
        </w:rPr>
        <w:t xml:space="preserve"> </w:t>
      </w:r>
      <w:r w:rsidR="008F665E">
        <w:rPr>
          <w:rFonts w:asciiTheme="majorHAnsi" w:hAnsiTheme="majorHAnsi" w:cstheme="majorHAnsi"/>
        </w:rPr>
        <w:t xml:space="preserve">equation is used to find the specific heat capacity of the metal </w:t>
      </w:r>
      <w:r w:rsidR="00C66535">
        <w:rPr>
          <w:rFonts w:asciiTheme="majorHAnsi" w:hAnsiTheme="majorHAnsi" w:cstheme="majorHAnsi"/>
        </w:rPr>
        <w:t xml:space="preserve">with M </w:t>
      </w:r>
      <w:r w:rsidR="00C66535">
        <w:rPr>
          <w:rFonts w:asciiTheme="majorHAnsi" w:hAnsiTheme="majorHAnsi" w:cstheme="majorHAnsi"/>
          <w:vertAlign w:val="subscript"/>
        </w:rPr>
        <w:t>metal</w:t>
      </w:r>
      <w:r w:rsidR="00C04E50">
        <w:rPr>
          <w:rFonts w:asciiTheme="majorHAnsi" w:hAnsiTheme="majorHAnsi" w:cstheme="majorHAnsi"/>
          <w:vertAlign w:val="subscript"/>
        </w:rPr>
        <w:t xml:space="preserve"> </w:t>
      </w:r>
      <w:r w:rsidR="00C04E50">
        <w:rPr>
          <w:rFonts w:asciiTheme="majorHAnsi" w:hAnsiTheme="majorHAnsi" w:cstheme="majorHAnsi"/>
        </w:rPr>
        <w:t>being the mass of the metal c</w:t>
      </w:r>
      <w:r w:rsidR="006519A1">
        <w:rPr>
          <w:rFonts w:asciiTheme="majorHAnsi" w:hAnsiTheme="majorHAnsi" w:cstheme="majorHAnsi"/>
        </w:rPr>
        <w:t xml:space="preserve"> </w:t>
      </w:r>
      <w:r w:rsidR="00C04E50">
        <w:rPr>
          <w:rFonts w:asciiTheme="majorHAnsi" w:hAnsiTheme="majorHAnsi" w:cstheme="majorHAnsi"/>
          <w:vertAlign w:val="subscript"/>
        </w:rPr>
        <w:t xml:space="preserve">metal </w:t>
      </w:r>
      <w:r w:rsidR="00C04E50">
        <w:rPr>
          <w:rFonts w:asciiTheme="majorHAnsi" w:hAnsiTheme="majorHAnsi" w:cstheme="majorHAnsi"/>
        </w:rPr>
        <w:t>being the specific heat capacity of the metal</w:t>
      </w:r>
      <w:r w:rsidR="00A7518F">
        <w:rPr>
          <w:rFonts w:asciiTheme="majorHAnsi" w:hAnsiTheme="majorHAnsi" w:cstheme="majorHAnsi"/>
        </w:rPr>
        <w:t xml:space="preserve"> and </w:t>
      </w:r>
      <w:r w:rsidR="00A7518F" w:rsidRPr="00FF0517">
        <w:rPr>
          <w:rFonts w:asciiTheme="majorHAnsi" w:hAnsiTheme="majorHAnsi" w:cstheme="majorHAnsi"/>
          <w:i/>
          <w:iCs/>
        </w:rPr>
        <w:t xml:space="preserve">ΔT </w:t>
      </w:r>
      <w:r w:rsidR="006519A1" w:rsidRPr="00FF0517">
        <w:rPr>
          <w:rFonts w:asciiTheme="majorHAnsi" w:hAnsiTheme="majorHAnsi" w:cstheme="majorHAnsi"/>
          <w:i/>
          <w:iCs/>
          <w:vertAlign w:val="subscript"/>
        </w:rPr>
        <w:t>metal</w:t>
      </w:r>
      <w:r w:rsidR="006519A1">
        <w:rPr>
          <w:rFonts w:asciiTheme="majorHAnsi" w:hAnsiTheme="majorHAnsi" w:cstheme="majorHAnsi"/>
          <w:i/>
          <w:iCs/>
          <w:vertAlign w:val="subscript"/>
        </w:rPr>
        <w:t xml:space="preserve"> </w:t>
      </w:r>
      <w:r w:rsidR="006519A1">
        <w:rPr>
          <w:rFonts w:asciiTheme="majorHAnsi" w:hAnsiTheme="majorHAnsi" w:cstheme="majorHAnsi"/>
          <w:i/>
          <w:iCs/>
        </w:rPr>
        <w:t>being</w:t>
      </w:r>
      <w:r w:rsidR="00A7518F">
        <w:rPr>
          <w:rFonts w:asciiTheme="majorHAnsi" w:hAnsiTheme="majorHAnsi" w:cstheme="majorHAnsi"/>
        </w:rPr>
        <w:t xml:space="preserve"> the temperature change of the metal.</w:t>
      </w:r>
    </w:p>
    <w:p w14:paraId="71DD17A6" w14:textId="6E578DBD" w:rsidR="0056168F" w:rsidRDefault="0056168F" w:rsidP="0056168F">
      <w:pPr>
        <w:pStyle w:val="Caption"/>
        <w:keepNext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</w:p>
    <w:p w14:paraId="459974D3" w14:textId="7D6927E2" w:rsidR="00335FAD" w:rsidRDefault="00AF131D" w:rsidP="006A5B62">
      <w:pPr>
        <w:jc w:val="center"/>
        <w:rPr>
          <w:rFonts w:asciiTheme="majorHAnsi" w:hAnsiTheme="majorHAnsi" w:cstheme="majorHAnsi"/>
        </w:rPr>
      </w:pPr>
      <w:r w:rsidRPr="0056168F">
        <w:rPr>
          <w:rFonts w:asciiTheme="majorHAnsi" w:hAnsiTheme="majorHAnsi" w:cstheme="majorHAnsi"/>
        </w:rPr>
        <w:t>Q</w:t>
      </w:r>
      <w:r w:rsidR="0056168F">
        <w:rPr>
          <w:rFonts w:asciiTheme="majorHAnsi" w:hAnsiTheme="majorHAnsi" w:cstheme="majorHAnsi"/>
        </w:rPr>
        <w:t xml:space="preserve"> </w:t>
      </w:r>
      <w:r w:rsidR="0056168F" w:rsidRPr="0056168F">
        <w:rPr>
          <w:rFonts w:asciiTheme="majorHAnsi" w:hAnsiTheme="majorHAnsi" w:cstheme="majorHAnsi"/>
          <w:vertAlign w:val="subscript"/>
        </w:rPr>
        <w:t>reaction</w:t>
      </w:r>
      <w:r w:rsidR="0056168F" w:rsidRPr="0056168F">
        <w:rPr>
          <w:rFonts w:asciiTheme="majorHAnsi" w:hAnsiTheme="majorHAnsi" w:cstheme="majorHAnsi"/>
        </w:rPr>
        <w:t xml:space="preserve"> =</w:t>
      </w:r>
      <w:r w:rsidRPr="0056168F">
        <w:rPr>
          <w:rFonts w:asciiTheme="majorHAnsi" w:hAnsiTheme="majorHAnsi" w:cstheme="majorHAnsi"/>
        </w:rPr>
        <w:t xml:space="preserve"> - (m</w:t>
      </w:r>
      <w:r w:rsidR="0056168F">
        <w:rPr>
          <w:rFonts w:asciiTheme="majorHAnsi" w:hAnsiTheme="majorHAnsi" w:cstheme="majorHAnsi"/>
        </w:rPr>
        <w:t xml:space="preserve"> </w:t>
      </w:r>
      <w:r w:rsidRPr="0056168F">
        <w:rPr>
          <w:rFonts w:asciiTheme="majorHAnsi" w:hAnsiTheme="majorHAnsi" w:cstheme="majorHAnsi"/>
          <w:vertAlign w:val="subscript"/>
        </w:rPr>
        <w:t>water</w:t>
      </w:r>
      <w:r w:rsidRPr="0056168F">
        <w:rPr>
          <w:rFonts w:asciiTheme="majorHAnsi" w:hAnsiTheme="majorHAnsi" w:cstheme="majorHAnsi"/>
        </w:rPr>
        <w:t xml:space="preserve">  </w:t>
      </w:r>
      <w:r w:rsidRPr="0056168F">
        <w:rPr>
          <w:rFonts w:ascii="Calibri Light" w:hAnsi="Calibri Light" w:cs="Calibri Light"/>
        </w:rPr>
        <w:sym w:font="Symbol" w:char="F0B4"/>
      </w:r>
      <w:r w:rsidRPr="0056168F">
        <w:rPr>
          <w:rFonts w:asciiTheme="majorHAnsi" w:hAnsiTheme="majorHAnsi" w:cstheme="majorHAnsi"/>
        </w:rPr>
        <w:t xml:space="preserve"> c</w:t>
      </w:r>
      <w:r w:rsidRPr="0056168F">
        <w:rPr>
          <w:rFonts w:asciiTheme="majorHAnsi" w:hAnsiTheme="majorHAnsi" w:cstheme="majorHAnsi"/>
          <w:vertAlign w:val="subscript"/>
        </w:rPr>
        <w:t>p water</w:t>
      </w:r>
      <w:r w:rsidRPr="0056168F">
        <w:rPr>
          <w:rFonts w:asciiTheme="majorHAnsi" w:hAnsiTheme="majorHAnsi" w:cstheme="majorHAnsi"/>
        </w:rPr>
        <w:t xml:space="preserve"> </w:t>
      </w:r>
      <w:r w:rsidRPr="0056168F">
        <w:rPr>
          <w:rFonts w:ascii="Calibri Light" w:hAnsi="Calibri Light" w:cs="Calibri Light"/>
        </w:rPr>
        <w:sym w:font="Symbol" w:char="F0B4"/>
      </w:r>
      <w:r w:rsidRPr="0056168F">
        <w:rPr>
          <w:rFonts w:asciiTheme="majorHAnsi" w:hAnsiTheme="majorHAnsi" w:cstheme="majorHAnsi"/>
        </w:rPr>
        <w:t xml:space="preserve"> ΔT</w:t>
      </w:r>
      <w:r w:rsidR="0056168F">
        <w:rPr>
          <w:rFonts w:asciiTheme="majorHAnsi" w:hAnsiTheme="majorHAnsi" w:cstheme="majorHAnsi"/>
        </w:rPr>
        <w:t xml:space="preserve"> </w:t>
      </w:r>
      <w:r w:rsidR="0056168F" w:rsidRPr="0056168F">
        <w:rPr>
          <w:rFonts w:asciiTheme="majorHAnsi" w:hAnsiTheme="majorHAnsi" w:cstheme="majorHAnsi"/>
          <w:vertAlign w:val="subscript"/>
        </w:rPr>
        <w:t>water</w:t>
      </w:r>
      <w:r w:rsidR="0056168F" w:rsidRPr="0056168F">
        <w:rPr>
          <w:rFonts w:asciiTheme="majorHAnsi" w:hAnsiTheme="majorHAnsi" w:cstheme="majorHAnsi"/>
        </w:rPr>
        <w:t xml:space="preserve"> + HC</w:t>
      </w:r>
      <w:r w:rsidR="0056168F">
        <w:rPr>
          <w:rFonts w:asciiTheme="majorHAnsi" w:hAnsiTheme="majorHAnsi" w:cstheme="majorHAnsi"/>
        </w:rPr>
        <w:t xml:space="preserve"> </w:t>
      </w:r>
      <w:r w:rsidRPr="0056168F">
        <w:rPr>
          <w:rFonts w:asciiTheme="majorHAnsi" w:hAnsiTheme="majorHAnsi" w:cstheme="majorHAnsi"/>
          <w:vertAlign w:val="subscript"/>
        </w:rPr>
        <w:t>calorimeter</w:t>
      </w:r>
      <w:r w:rsidRPr="0056168F">
        <w:rPr>
          <w:rFonts w:asciiTheme="majorHAnsi" w:hAnsiTheme="majorHAnsi" w:cstheme="majorHAnsi"/>
        </w:rPr>
        <w:t xml:space="preserve"> </w:t>
      </w:r>
      <w:r w:rsidRPr="0056168F">
        <w:rPr>
          <w:rFonts w:ascii="Calibri Light" w:hAnsi="Calibri Light" w:cs="Calibri Light"/>
        </w:rPr>
        <w:sym w:font="Symbol" w:char="F0B4"/>
      </w:r>
      <w:r w:rsidR="0056168F" w:rsidRPr="0056168F">
        <w:rPr>
          <w:rFonts w:asciiTheme="majorHAnsi" w:hAnsiTheme="majorHAnsi" w:cstheme="majorHAnsi"/>
        </w:rPr>
        <w:t xml:space="preserve"> ΔT</w:t>
      </w:r>
      <w:r w:rsidR="0056168F">
        <w:rPr>
          <w:rFonts w:asciiTheme="majorHAnsi" w:hAnsiTheme="majorHAnsi" w:cstheme="majorHAnsi"/>
        </w:rPr>
        <w:t xml:space="preserve"> </w:t>
      </w:r>
      <w:r w:rsidR="0056168F" w:rsidRPr="0056168F">
        <w:rPr>
          <w:rFonts w:asciiTheme="majorHAnsi" w:hAnsiTheme="majorHAnsi" w:cstheme="majorHAnsi"/>
          <w:vertAlign w:val="subscript"/>
        </w:rPr>
        <w:t>calorimeter</w:t>
      </w:r>
      <w:r w:rsidR="0056168F" w:rsidRPr="0056168F">
        <w:rPr>
          <w:rFonts w:asciiTheme="majorHAnsi" w:hAnsiTheme="majorHAnsi" w:cstheme="majorHAnsi"/>
        </w:rPr>
        <w:t>)</w:t>
      </w:r>
    </w:p>
    <w:p w14:paraId="7EF5D938" w14:textId="5A3800CC" w:rsidR="00563185" w:rsidRPr="001961AB" w:rsidRDefault="001961AB" w:rsidP="00E06D19">
      <w:r>
        <w:t>The equation above is used to calculate the heat evolved during a reaction, Q</w:t>
      </w:r>
      <w:r w:rsidR="006519A1">
        <w:t xml:space="preserve"> </w:t>
      </w:r>
      <w:r>
        <w:rPr>
          <w:vertAlign w:val="subscript"/>
        </w:rPr>
        <w:t>reaction</w:t>
      </w:r>
      <w:r>
        <w:t>.</w:t>
      </w:r>
    </w:p>
    <w:p w14:paraId="3C2B0B0F" w14:textId="19CD2CB0" w:rsidR="005B7763" w:rsidRDefault="005B7763" w:rsidP="005B7763">
      <w:pPr>
        <w:pStyle w:val="Caption"/>
        <w:keepNext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56168F">
        <w:rPr>
          <w:noProof/>
        </w:rPr>
        <w:t>7</w:t>
      </w:r>
      <w:r>
        <w:fldChar w:fldCharType="end"/>
      </w:r>
    </w:p>
    <w:p w14:paraId="72E0CE9B" w14:textId="77777777" w:rsidR="005F272D" w:rsidRDefault="00845E45" w:rsidP="00EA2EE2">
      <w:pPr>
        <w:jc w:val="center"/>
        <w:rPr>
          <w:i/>
          <w:iCs/>
          <w:vertAlign w:val="subscript"/>
        </w:rPr>
      </w:pPr>
      <w:r>
        <w:t>N</w:t>
      </w:r>
      <w:r>
        <w:rPr>
          <w:vertAlign w:val="subscript"/>
        </w:rPr>
        <w:t xml:space="preserve"> </w:t>
      </w:r>
      <w:r w:rsidRPr="00EA2EE2">
        <w:rPr>
          <w:i/>
          <w:iCs/>
          <w:vertAlign w:val="subscript"/>
        </w:rPr>
        <w:t xml:space="preserve">reactant </w:t>
      </w:r>
      <w:r w:rsidRPr="00EA2EE2">
        <w:rPr>
          <w:i/>
          <w:iCs/>
        </w:rPr>
        <w:t>= V</w:t>
      </w:r>
      <w:r w:rsidRPr="00EA2EE2">
        <w:rPr>
          <w:i/>
          <w:iCs/>
          <w:vertAlign w:val="subscript"/>
        </w:rPr>
        <w:t xml:space="preserve"> Reactant </w:t>
      </w:r>
      <w:r w:rsidR="000248E3" w:rsidRPr="00EA2EE2">
        <w:rPr>
          <w:i/>
          <w:iCs/>
        </w:rPr>
        <w:t>*</w:t>
      </w:r>
      <w:r w:rsidRPr="00EA2EE2">
        <w:rPr>
          <w:i/>
          <w:iCs/>
        </w:rPr>
        <w:t xml:space="preserve"> C</w:t>
      </w:r>
      <w:r w:rsidRPr="00EA2EE2">
        <w:rPr>
          <w:i/>
          <w:iCs/>
          <w:vertAlign w:val="subscript"/>
        </w:rPr>
        <w:t xml:space="preserve"> Reactant</w:t>
      </w:r>
    </w:p>
    <w:p w14:paraId="6FC7EFFF" w14:textId="31838B1F" w:rsidR="00E36B71" w:rsidRPr="00563185" w:rsidRDefault="00E36B71" w:rsidP="00D36ACA">
      <w:pPr>
        <w:jc w:val="center"/>
      </w:pPr>
      <w:r>
        <w:t xml:space="preserve">The above equation </w:t>
      </w:r>
      <w:r w:rsidR="00E20DEE">
        <w:t xml:space="preserve">is </w:t>
      </w:r>
      <w:r w:rsidR="002B0522">
        <w:t>use</w:t>
      </w:r>
      <w:r w:rsidR="00E20DEE">
        <w:t>d to find the number of moles of a substance within a solution, N</w:t>
      </w:r>
      <w:r w:rsidR="00E20DEE">
        <w:rPr>
          <w:vertAlign w:val="subscript"/>
        </w:rPr>
        <w:t xml:space="preserve"> reactant</w:t>
      </w:r>
      <w:r w:rsidR="00E20DEE">
        <w:t xml:space="preserve">. </w:t>
      </w:r>
      <w:r w:rsidR="00563185">
        <w:t>V</w:t>
      </w:r>
      <w:r w:rsidR="006519A1">
        <w:t xml:space="preserve"> </w:t>
      </w:r>
      <w:r w:rsidR="00563185">
        <w:rPr>
          <w:vertAlign w:val="subscript"/>
        </w:rPr>
        <w:t>reactant</w:t>
      </w:r>
      <w:r w:rsidR="00563185">
        <w:t xml:space="preserve"> represents the volume of the solution used and C </w:t>
      </w:r>
      <w:r w:rsidR="00563185">
        <w:rPr>
          <w:vertAlign w:val="subscript"/>
        </w:rPr>
        <w:t xml:space="preserve">reactant </w:t>
      </w:r>
      <w:r w:rsidR="00563185">
        <w:t>represents the concentration of the solution.</w:t>
      </w:r>
    </w:p>
    <w:p w14:paraId="4B36D97D" w14:textId="77777777" w:rsidR="00E11332" w:rsidRDefault="00E11332" w:rsidP="005B7763">
      <w:pPr>
        <w:pStyle w:val="Caption"/>
        <w:keepNext/>
        <w:jc w:val="center"/>
      </w:pPr>
    </w:p>
    <w:p w14:paraId="5A6722AF" w14:textId="272ED890" w:rsidR="005B7763" w:rsidRDefault="005B7763" w:rsidP="005B7763">
      <w:pPr>
        <w:pStyle w:val="Caption"/>
        <w:keepNext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56168F">
        <w:rPr>
          <w:noProof/>
        </w:rPr>
        <w:t>8</w:t>
      </w:r>
      <w:r>
        <w:fldChar w:fldCharType="end"/>
      </w:r>
    </w:p>
    <w:p w14:paraId="46AC0E0B" w14:textId="304A33B5" w:rsidR="009E7330" w:rsidRPr="00EA2EE2" w:rsidRDefault="00651267" w:rsidP="00EA2EE2">
      <w:pPr>
        <w:jc w:val="center"/>
        <w:rPr>
          <w:i/>
          <w:iCs/>
          <w:vertAlign w:val="subscript"/>
        </w:rPr>
      </w:pPr>
      <w:r w:rsidRPr="00EA2EE2">
        <w:rPr>
          <w:i/>
          <w:iCs/>
        </w:rPr>
        <w:t xml:space="preserve">q </w:t>
      </w:r>
      <w:r w:rsidRPr="00EA2EE2">
        <w:rPr>
          <w:i/>
          <w:iCs/>
          <w:vertAlign w:val="subscript"/>
        </w:rPr>
        <w:t xml:space="preserve">reactant </w:t>
      </w:r>
      <w:r w:rsidRPr="00EA2EE2">
        <w:rPr>
          <w:i/>
          <w:iCs/>
        </w:rPr>
        <w:t xml:space="preserve">= </w:t>
      </w:r>
      <w:r w:rsidR="0017373E" w:rsidRPr="00EA2EE2">
        <w:rPr>
          <w:i/>
          <w:iCs/>
        </w:rPr>
        <w:t>Q</w:t>
      </w:r>
      <w:r w:rsidR="00B3772D" w:rsidRPr="00EA2EE2">
        <w:rPr>
          <w:i/>
          <w:iCs/>
        </w:rPr>
        <w:t xml:space="preserve"> </w:t>
      </w:r>
      <w:r w:rsidR="0017373E" w:rsidRPr="00EA2EE2">
        <w:rPr>
          <w:i/>
          <w:iCs/>
          <w:vertAlign w:val="subscript"/>
        </w:rPr>
        <w:t xml:space="preserve">reactant </w:t>
      </w:r>
      <w:r w:rsidR="0017373E" w:rsidRPr="00EA2EE2">
        <w:rPr>
          <w:i/>
          <w:iCs/>
        </w:rPr>
        <w:t>/ n</w:t>
      </w:r>
      <w:r w:rsidR="00B3772D" w:rsidRPr="00EA2EE2">
        <w:rPr>
          <w:i/>
          <w:iCs/>
        </w:rPr>
        <w:t xml:space="preserve"> </w:t>
      </w:r>
      <w:r w:rsidR="0017373E" w:rsidRPr="00EA2EE2">
        <w:rPr>
          <w:i/>
          <w:iCs/>
          <w:vertAlign w:val="subscript"/>
        </w:rPr>
        <w:t>reactant</w:t>
      </w:r>
    </w:p>
    <w:p w14:paraId="3A59F6BD" w14:textId="6FA4120C" w:rsidR="007A5F9D" w:rsidRPr="005A7607" w:rsidRDefault="007A5F9D" w:rsidP="009A5DB9">
      <w:pPr>
        <w:jc w:val="both"/>
      </w:pPr>
      <w:r>
        <w:t xml:space="preserve">This </w:t>
      </w:r>
      <w:r w:rsidR="002F505D">
        <w:t xml:space="preserve">equation is </w:t>
      </w:r>
      <w:r w:rsidR="005A7607">
        <w:t>used</w:t>
      </w:r>
      <w:r w:rsidR="002F505D">
        <w:t xml:space="preserve"> to find the amount of heat energy gained per mole of </w:t>
      </w:r>
      <w:r w:rsidR="00572ED1">
        <w:t xml:space="preserve">the limiting </w:t>
      </w:r>
      <w:r w:rsidR="005A7607">
        <w:t xml:space="preserve">reactant. </w:t>
      </w:r>
      <w:r w:rsidR="005A7607" w:rsidRPr="00EA2EE2">
        <w:rPr>
          <w:i/>
          <w:iCs/>
        </w:rPr>
        <w:t xml:space="preserve">Q </w:t>
      </w:r>
      <w:r w:rsidR="006519A1" w:rsidRPr="00EA2EE2">
        <w:rPr>
          <w:i/>
          <w:iCs/>
          <w:vertAlign w:val="subscript"/>
        </w:rPr>
        <w:t>reactant</w:t>
      </w:r>
      <w:r w:rsidR="006519A1">
        <w:rPr>
          <w:i/>
          <w:iCs/>
          <w:vertAlign w:val="subscript"/>
        </w:rPr>
        <w:t xml:space="preserve"> </w:t>
      </w:r>
      <w:r w:rsidR="006519A1">
        <w:rPr>
          <w:i/>
          <w:iCs/>
        </w:rPr>
        <w:t>is</w:t>
      </w:r>
      <w:r w:rsidR="005A7607">
        <w:t xml:space="preserve"> the heat gained by the reactant and n </w:t>
      </w:r>
      <w:r w:rsidR="005A7607">
        <w:rPr>
          <w:vertAlign w:val="subscript"/>
        </w:rPr>
        <w:t xml:space="preserve">reactant </w:t>
      </w:r>
      <w:r w:rsidR="005A7607">
        <w:t>is the number of moles of the limiting reactant.</w:t>
      </w:r>
    </w:p>
    <w:p w14:paraId="6E90350D" w14:textId="2D503127" w:rsidR="007A5F9D" w:rsidRDefault="007A5F9D">
      <w:r>
        <w:br w:type="page"/>
      </w:r>
    </w:p>
    <w:p w14:paraId="787A81B4" w14:textId="77777777" w:rsidR="007A5F9D" w:rsidRDefault="007A5F9D" w:rsidP="009A5DB9">
      <w:pPr>
        <w:jc w:val="both"/>
      </w:pPr>
    </w:p>
    <w:p w14:paraId="1C27F76F" w14:textId="77777777" w:rsidR="007A5F9D" w:rsidRPr="009A5DB9" w:rsidRDefault="007A5F9D" w:rsidP="009A5DB9">
      <w:pPr>
        <w:jc w:val="both"/>
      </w:pPr>
    </w:p>
    <w:p w14:paraId="614AA60E" w14:textId="77777777" w:rsidR="00FD1B2A" w:rsidRDefault="00FD1B2A" w:rsidP="007A4535">
      <w:pPr>
        <w:pStyle w:val="Heading1"/>
        <w:jc w:val="both"/>
      </w:pPr>
      <w:bookmarkStart w:id="4" w:name="_Ref196772295"/>
      <w:bookmarkStart w:id="5" w:name="_Ref196772300"/>
      <w:bookmarkStart w:id="6" w:name="_Toc197593615"/>
      <w:r>
        <w:t>Results</w:t>
      </w:r>
      <w:bookmarkEnd w:id="4"/>
      <w:bookmarkEnd w:id="5"/>
      <w:bookmarkEnd w:id="6"/>
    </w:p>
    <w:p w14:paraId="322664F6" w14:textId="4897685B" w:rsidR="00A923F9" w:rsidRDefault="003A7AA2" w:rsidP="008D2905">
      <w:pPr>
        <w:pStyle w:val="Heading2"/>
      </w:pPr>
      <w:bookmarkStart w:id="7" w:name="_Toc197593616"/>
      <w:r>
        <w:t>Heat Capacity of the Calorimeter</w:t>
      </w:r>
      <w:bookmarkEnd w:id="7"/>
    </w:p>
    <w:p w14:paraId="3C94E368" w14:textId="465DF4A8" w:rsidR="00EE2819" w:rsidRPr="00EE2819" w:rsidRDefault="006B2E94" w:rsidP="00EE2819">
      <w:r>
        <w:t>The mass of cold water</w:t>
      </w:r>
      <w:r w:rsidR="004E2CEF">
        <w:t xml:space="preserve"> used</w:t>
      </w:r>
      <w:r>
        <w:t xml:space="preserve"> for the calorimeter was 50 g and the </w:t>
      </w:r>
      <w:r w:rsidR="006842E8">
        <w:t>mass of hot water used was 52 g.</w:t>
      </w:r>
    </w:p>
    <w:p w14:paraId="33C478B4" w14:textId="5B7E6EF1" w:rsidR="00BD1B4B" w:rsidRPr="00BD1B4B" w:rsidRDefault="00BD1B4B" w:rsidP="00BD1B4B">
      <w:r>
        <w:t xml:space="preserve">Initial temperatures of the </w:t>
      </w:r>
      <w:r w:rsidR="00F06F3A">
        <w:t xml:space="preserve">hot and cold water as well as the temperature reached at equilibrium are recorded in </w:t>
      </w:r>
      <w:r w:rsidR="004D26A7">
        <w:fldChar w:fldCharType="begin"/>
      </w:r>
      <w:r w:rsidR="004D26A7">
        <w:instrText xml:space="preserve"> REF _Ref197678949 \h </w:instrText>
      </w:r>
      <w:r w:rsidR="004D26A7">
        <w:fldChar w:fldCharType="separate"/>
      </w:r>
      <w:r w:rsidR="004D26A7">
        <w:t xml:space="preserve">Table </w:t>
      </w:r>
      <w:r w:rsidR="004D26A7">
        <w:rPr>
          <w:noProof/>
        </w:rPr>
        <w:t>1</w:t>
      </w:r>
      <w:r w:rsidR="004D26A7">
        <w:fldChar w:fldCharType="end"/>
      </w:r>
      <w:r w:rsidR="00D847A8">
        <w:fldChar w:fldCharType="begin"/>
      </w:r>
      <w:r w:rsidR="00D847A8">
        <w:instrText xml:space="preserve"> REF _Ref197588643 \h </w:instrText>
      </w:r>
      <w:r w:rsidR="00D847A8">
        <w:fldChar w:fldCharType="separate"/>
      </w:r>
      <w:r w:rsidR="00D847A8">
        <w:fldChar w:fldCharType="end"/>
      </w:r>
      <w:r w:rsidR="00D847A8">
        <w:t xml:space="preserve"> </w:t>
      </w:r>
      <w:r w:rsidR="00F06F3A">
        <w:t>below</w:t>
      </w:r>
      <w:r w:rsidR="00D847A8">
        <w:t>.</w:t>
      </w:r>
    </w:p>
    <w:p w14:paraId="3DD36D77" w14:textId="1AA956E3" w:rsidR="0063347B" w:rsidRDefault="0063347B" w:rsidP="0063347B">
      <w:pPr>
        <w:pStyle w:val="Caption"/>
        <w:keepNext/>
      </w:pPr>
      <w:bookmarkStart w:id="8" w:name="_Ref19767894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F16337">
        <w:rPr>
          <w:noProof/>
        </w:rPr>
        <w:t>1</w:t>
      </w:r>
      <w:r>
        <w:fldChar w:fldCharType="end"/>
      </w:r>
      <w:bookmarkEnd w:id="8"/>
      <w:r>
        <w:t xml:space="preserve"> - Initial temperatures and final </w:t>
      </w:r>
      <w:r w:rsidRPr="003776F0">
        <w:t>te</w:t>
      </w:r>
      <w:r w:rsidR="00D82D44" w:rsidRPr="003776F0">
        <w:t>m</w:t>
      </w:r>
      <w:r w:rsidRPr="003776F0">
        <w:t>perature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E2607" w14:paraId="63795556" w14:textId="77777777" w:rsidTr="005E2607">
        <w:tc>
          <w:tcPr>
            <w:tcW w:w="4508" w:type="dxa"/>
            <w:shd w:val="clear" w:color="auto" w:fill="DAE9F7" w:themeFill="text2" w:themeFillTint="1A"/>
          </w:tcPr>
          <w:p w14:paraId="1EB8DBCC" w14:textId="50604745" w:rsidR="005E2607" w:rsidRPr="00831F50" w:rsidRDefault="005E2607" w:rsidP="005E2607">
            <w:r>
              <w:t xml:space="preserve">T </w:t>
            </w:r>
            <w:r>
              <w:rPr>
                <w:vertAlign w:val="subscript"/>
              </w:rPr>
              <w:t xml:space="preserve">hot </w:t>
            </w:r>
            <w:r>
              <w:t>(</w:t>
            </w:r>
            <w:r>
              <w:rPr>
                <w:vertAlign w:val="superscript"/>
              </w:rPr>
              <w:t xml:space="preserve">o </w:t>
            </w:r>
            <w:r>
              <w:t>C)</w:t>
            </w:r>
          </w:p>
        </w:tc>
        <w:tc>
          <w:tcPr>
            <w:tcW w:w="4508" w:type="dxa"/>
            <w:vAlign w:val="bottom"/>
          </w:tcPr>
          <w:p w14:paraId="34D4D197" w14:textId="6C24EA52" w:rsidR="005E2607" w:rsidRDefault="005E2607" w:rsidP="005E2607">
            <w:r>
              <w:rPr>
                <w:rFonts w:ascii="Calibri" w:hAnsi="Calibri" w:cs="Calibri"/>
                <w:color w:val="000000"/>
              </w:rPr>
              <w:t>64.8</w:t>
            </w:r>
          </w:p>
        </w:tc>
      </w:tr>
      <w:tr w:rsidR="005E2607" w14:paraId="483C9066" w14:textId="77777777" w:rsidTr="005E2607">
        <w:tc>
          <w:tcPr>
            <w:tcW w:w="4508" w:type="dxa"/>
            <w:shd w:val="clear" w:color="auto" w:fill="DAE9F7" w:themeFill="text2" w:themeFillTint="1A"/>
          </w:tcPr>
          <w:p w14:paraId="40CBA905" w14:textId="0B717FC2" w:rsidR="005E2607" w:rsidRPr="004076A8" w:rsidRDefault="005E2607" w:rsidP="005E2607">
            <w:pPr>
              <w:rPr>
                <w:vertAlign w:val="subscript"/>
              </w:rPr>
            </w:pPr>
            <w:r>
              <w:t xml:space="preserve">T </w:t>
            </w:r>
            <w:r>
              <w:rPr>
                <w:vertAlign w:val="subscript"/>
              </w:rPr>
              <w:t xml:space="preserve">cold </w:t>
            </w:r>
            <w:r>
              <w:t>(</w:t>
            </w:r>
            <w:r>
              <w:rPr>
                <w:vertAlign w:val="superscript"/>
              </w:rPr>
              <w:t xml:space="preserve">o </w:t>
            </w:r>
            <w:r>
              <w:t>C)</w:t>
            </w:r>
          </w:p>
        </w:tc>
        <w:tc>
          <w:tcPr>
            <w:tcW w:w="4508" w:type="dxa"/>
            <w:vAlign w:val="bottom"/>
          </w:tcPr>
          <w:p w14:paraId="60200A6B" w14:textId="5F3E4625" w:rsidR="005E2607" w:rsidRDefault="005E2607" w:rsidP="005E2607">
            <w:r>
              <w:rPr>
                <w:rFonts w:ascii="Calibri" w:hAnsi="Calibri" w:cs="Calibri"/>
                <w:color w:val="000000"/>
              </w:rPr>
              <w:t>19.5</w:t>
            </w:r>
          </w:p>
        </w:tc>
      </w:tr>
      <w:tr w:rsidR="005E2607" w14:paraId="738CE2C9" w14:textId="77777777" w:rsidTr="005E2607">
        <w:tc>
          <w:tcPr>
            <w:tcW w:w="4508" w:type="dxa"/>
            <w:shd w:val="clear" w:color="auto" w:fill="DAE9F7" w:themeFill="text2" w:themeFillTint="1A"/>
          </w:tcPr>
          <w:p w14:paraId="567C779D" w14:textId="324563CA" w:rsidR="005E2607" w:rsidRPr="00A934BE" w:rsidRDefault="005E2607" w:rsidP="005E2607">
            <w:pPr>
              <w:rPr>
                <w:vertAlign w:val="subscript"/>
              </w:rPr>
            </w:pPr>
            <w:r>
              <w:t xml:space="preserve">T </w:t>
            </w:r>
            <w:r>
              <w:rPr>
                <w:vertAlign w:val="subscript"/>
              </w:rPr>
              <w:t xml:space="preserve">max </w:t>
            </w:r>
            <w:r>
              <w:t>(</w:t>
            </w:r>
            <w:r>
              <w:rPr>
                <w:vertAlign w:val="superscript"/>
              </w:rPr>
              <w:t xml:space="preserve">o </w:t>
            </w:r>
            <w:r>
              <w:t>C)</w:t>
            </w:r>
          </w:p>
        </w:tc>
        <w:tc>
          <w:tcPr>
            <w:tcW w:w="4508" w:type="dxa"/>
            <w:vAlign w:val="bottom"/>
          </w:tcPr>
          <w:p w14:paraId="0005A4B8" w14:textId="7315EB1B" w:rsidR="005E2607" w:rsidRDefault="005E2607" w:rsidP="005E2607">
            <w:pPr>
              <w:keepNext/>
            </w:pPr>
            <w:r>
              <w:rPr>
                <w:rFonts w:ascii="Calibri" w:hAnsi="Calibri" w:cs="Calibri"/>
                <w:color w:val="000000"/>
              </w:rPr>
              <w:t>39.6</w:t>
            </w:r>
          </w:p>
        </w:tc>
      </w:tr>
    </w:tbl>
    <w:p w14:paraId="52F0465E" w14:textId="111F7C02" w:rsidR="005E2607" w:rsidRDefault="00806BCB" w:rsidP="003A2001">
      <w:pPr>
        <w:tabs>
          <w:tab w:val="left" w:pos="7680"/>
        </w:tabs>
      </w:pPr>
      <w:r>
        <w:t>Equation 3 was used to find the temperature change</w:t>
      </w:r>
      <w:r w:rsidR="00BD1B4B">
        <w:t>s recorded below</w:t>
      </w:r>
      <w:r w:rsidR="00D847A8">
        <w:t xml:space="preserve"> in</w:t>
      </w:r>
      <w:r w:rsidR="004D26A7">
        <w:t xml:space="preserve"> </w:t>
      </w:r>
      <w:r w:rsidR="004D26A7">
        <w:fldChar w:fldCharType="begin"/>
      </w:r>
      <w:r w:rsidR="004D26A7">
        <w:instrText xml:space="preserve"> REF _Ref197678937 \h </w:instrText>
      </w:r>
      <w:r w:rsidR="004D26A7">
        <w:fldChar w:fldCharType="separate"/>
      </w:r>
      <w:r w:rsidR="004D26A7">
        <w:t xml:space="preserve">Table </w:t>
      </w:r>
      <w:r w:rsidR="004D26A7">
        <w:rPr>
          <w:noProof/>
        </w:rPr>
        <w:t>2</w:t>
      </w:r>
      <w:r w:rsidR="004D26A7">
        <w:fldChar w:fldCharType="end"/>
      </w:r>
      <w:r w:rsidR="004D26A7">
        <w:fldChar w:fldCharType="begin"/>
      </w:r>
      <w:r w:rsidR="004D26A7">
        <w:instrText xml:space="preserve"> REF _Ref197678918 \h </w:instrText>
      </w:r>
      <w:r w:rsidR="004D26A7">
        <w:fldChar w:fldCharType="separate"/>
      </w:r>
      <w:r w:rsidR="004D26A7">
        <w:fldChar w:fldCharType="end"/>
      </w:r>
      <w:r w:rsidR="00A35B5F">
        <w:t xml:space="preserve">. </w:t>
      </w:r>
    </w:p>
    <w:p w14:paraId="6053ACD3" w14:textId="44003553" w:rsidR="0063347B" w:rsidRDefault="0063347B" w:rsidP="0063347B">
      <w:pPr>
        <w:pStyle w:val="Caption"/>
        <w:keepNext/>
      </w:pPr>
      <w:bookmarkStart w:id="9" w:name="_Ref197678918"/>
      <w:bookmarkStart w:id="10" w:name="_Ref19767893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F16337">
        <w:rPr>
          <w:noProof/>
        </w:rPr>
        <w:t>2</w:t>
      </w:r>
      <w:r>
        <w:fldChar w:fldCharType="end"/>
      </w:r>
      <w:bookmarkEnd w:id="10"/>
      <w:r>
        <w:t xml:space="preserve"> - All calculated temperature changes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F5D04" w14:paraId="6DE034F8" w14:textId="77777777" w:rsidTr="00EF5D04">
        <w:tc>
          <w:tcPr>
            <w:tcW w:w="4508" w:type="dxa"/>
            <w:shd w:val="clear" w:color="auto" w:fill="DAE9F7" w:themeFill="text2" w:themeFillTint="1A"/>
          </w:tcPr>
          <w:p w14:paraId="4A66690A" w14:textId="2F3D2981" w:rsidR="00EF5D04" w:rsidRPr="003A2001" w:rsidRDefault="003A2001" w:rsidP="00EF5D04">
            <w:r w:rsidRPr="003A2001">
              <w:rPr>
                <w:rFonts w:asciiTheme="majorHAnsi" w:hAnsiTheme="majorHAnsi" w:cstheme="majorHAnsi"/>
              </w:rPr>
              <w:t xml:space="preserve">ΔT </w:t>
            </w:r>
            <w:r w:rsidR="00EF5D04" w:rsidRPr="003A2001">
              <w:rPr>
                <w:vertAlign w:val="subscript"/>
              </w:rPr>
              <w:t>hot</w:t>
            </w:r>
            <w:r w:rsidR="00EF5D04" w:rsidRPr="003A2001">
              <w:t xml:space="preserve"> (</w:t>
            </w:r>
            <w:r w:rsidR="00EF5D04" w:rsidRPr="003A2001">
              <w:rPr>
                <w:vertAlign w:val="superscript"/>
              </w:rPr>
              <w:t xml:space="preserve">o </w:t>
            </w:r>
            <w:r w:rsidR="00EF5D04" w:rsidRPr="003A2001">
              <w:t>C)</w:t>
            </w:r>
          </w:p>
        </w:tc>
        <w:tc>
          <w:tcPr>
            <w:tcW w:w="4508" w:type="dxa"/>
          </w:tcPr>
          <w:p w14:paraId="55D8812B" w14:textId="1986C44D" w:rsidR="00EF5D04" w:rsidRDefault="00EF5D04" w:rsidP="00EF5D04">
            <w:r w:rsidRPr="00041754">
              <w:t>-25.2</w:t>
            </w:r>
          </w:p>
        </w:tc>
      </w:tr>
      <w:tr w:rsidR="00EF5D04" w14:paraId="233767A4" w14:textId="77777777" w:rsidTr="00EF5D04">
        <w:tc>
          <w:tcPr>
            <w:tcW w:w="4508" w:type="dxa"/>
            <w:shd w:val="clear" w:color="auto" w:fill="DAE9F7" w:themeFill="text2" w:themeFillTint="1A"/>
          </w:tcPr>
          <w:p w14:paraId="4D5D12F1" w14:textId="798FEF81" w:rsidR="00EF5D04" w:rsidRPr="003A2001" w:rsidRDefault="003A2001" w:rsidP="00EF5D04">
            <w:r w:rsidRPr="003A2001">
              <w:rPr>
                <w:rFonts w:asciiTheme="majorHAnsi" w:hAnsiTheme="majorHAnsi" w:cstheme="majorHAnsi"/>
              </w:rPr>
              <w:t xml:space="preserve">ΔT </w:t>
            </w:r>
            <w:r w:rsidR="00EF5D04" w:rsidRPr="003A2001">
              <w:rPr>
                <w:vertAlign w:val="subscript"/>
              </w:rPr>
              <w:t>cold</w:t>
            </w:r>
            <w:r w:rsidR="00EF5D04" w:rsidRPr="003A2001">
              <w:t xml:space="preserve"> (</w:t>
            </w:r>
            <w:r w:rsidR="00EF5D04" w:rsidRPr="003A2001">
              <w:rPr>
                <w:vertAlign w:val="superscript"/>
              </w:rPr>
              <w:t>o</w:t>
            </w:r>
            <w:r w:rsidR="00EF5D04" w:rsidRPr="003A2001">
              <w:t xml:space="preserve"> C)</w:t>
            </w:r>
          </w:p>
        </w:tc>
        <w:tc>
          <w:tcPr>
            <w:tcW w:w="4508" w:type="dxa"/>
          </w:tcPr>
          <w:p w14:paraId="06AC8357" w14:textId="52DCCAAC" w:rsidR="00EF5D04" w:rsidRDefault="00EF5D04" w:rsidP="00EF5D04">
            <w:r w:rsidRPr="00041754">
              <w:t>20.1</w:t>
            </w:r>
          </w:p>
        </w:tc>
      </w:tr>
      <w:tr w:rsidR="00EF5D04" w14:paraId="660F0CEE" w14:textId="77777777" w:rsidTr="00EF5D04">
        <w:tc>
          <w:tcPr>
            <w:tcW w:w="4508" w:type="dxa"/>
            <w:shd w:val="clear" w:color="auto" w:fill="DAE9F7" w:themeFill="text2" w:themeFillTint="1A"/>
          </w:tcPr>
          <w:p w14:paraId="1F8FB98D" w14:textId="5280F5AC" w:rsidR="00EF5D04" w:rsidRPr="003A2001" w:rsidRDefault="003A2001" w:rsidP="00EF5D04">
            <w:r w:rsidRPr="003A2001">
              <w:rPr>
                <w:rFonts w:asciiTheme="majorHAnsi" w:hAnsiTheme="majorHAnsi" w:cstheme="majorHAnsi"/>
              </w:rPr>
              <w:t xml:space="preserve">ΔT </w:t>
            </w:r>
            <w:r w:rsidR="00EF5D04" w:rsidRPr="003A2001">
              <w:rPr>
                <w:vertAlign w:val="subscript"/>
              </w:rPr>
              <w:t>calorimeter</w:t>
            </w:r>
            <w:r w:rsidR="00EF5D04" w:rsidRPr="003A2001">
              <w:t xml:space="preserve"> (</w:t>
            </w:r>
            <w:r w:rsidR="00EF5D04" w:rsidRPr="003A2001">
              <w:rPr>
                <w:vertAlign w:val="superscript"/>
              </w:rPr>
              <w:t>o</w:t>
            </w:r>
            <w:r w:rsidR="00EF5D04" w:rsidRPr="003A2001">
              <w:t xml:space="preserve"> C)</w:t>
            </w:r>
          </w:p>
        </w:tc>
        <w:tc>
          <w:tcPr>
            <w:tcW w:w="4508" w:type="dxa"/>
          </w:tcPr>
          <w:p w14:paraId="67CE07D3" w14:textId="79B18395" w:rsidR="00EF5D04" w:rsidRDefault="00EF5D04" w:rsidP="003A2001">
            <w:pPr>
              <w:keepNext/>
            </w:pPr>
            <w:r w:rsidRPr="00041754">
              <w:t>20.1</w:t>
            </w:r>
          </w:p>
        </w:tc>
      </w:tr>
    </w:tbl>
    <w:p w14:paraId="29097CA9" w14:textId="77777777" w:rsidR="004D26A7" w:rsidRDefault="004D26A7" w:rsidP="006816A9"/>
    <w:p w14:paraId="1C92F684" w14:textId="116D4C01" w:rsidR="004B52DC" w:rsidRDefault="00A32E4E" w:rsidP="006816A9">
      <w:r>
        <w:t xml:space="preserve">Using </w:t>
      </w:r>
      <w:r w:rsidR="0062756B">
        <w:fldChar w:fldCharType="begin"/>
      </w:r>
      <w:r w:rsidR="0062756B">
        <w:instrText xml:space="preserve"> REF _Ref197589374 \h </w:instrText>
      </w:r>
      <w:r w:rsidR="0062756B">
        <w:fldChar w:fldCharType="separate"/>
      </w:r>
      <w:r w:rsidR="0062756B">
        <w:t xml:space="preserve">Equation </w:t>
      </w:r>
      <w:r w:rsidR="0062756B">
        <w:rPr>
          <w:noProof/>
        </w:rPr>
        <w:t>1</w:t>
      </w:r>
      <w:r w:rsidR="0062756B">
        <w:fldChar w:fldCharType="end"/>
      </w:r>
      <w:r w:rsidR="0062756B">
        <w:t xml:space="preserve"> to find the heat change of the cold and hot water gives the following results</w:t>
      </w:r>
      <w:r w:rsidR="002E291F">
        <w:t>,</w:t>
      </w:r>
    </w:p>
    <w:p w14:paraId="298F4CEF" w14:textId="05739082" w:rsidR="006816A9" w:rsidRDefault="006816A9" w:rsidP="006816A9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>
        <w:t xml:space="preserve"> </w:t>
      </w:r>
      <w:r w:rsidRPr="006816A9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Q </w:t>
      </w:r>
      <w:r w:rsidR="004B52DC" w:rsidRPr="004B52DC">
        <w:rPr>
          <w:rFonts w:ascii="Calibri" w:eastAsia="Times New Roman" w:hAnsi="Calibri" w:cs="Calibri"/>
          <w:color w:val="000000"/>
          <w:kern w:val="0"/>
          <w:vertAlign w:val="subscript"/>
          <w:lang w:eastAsia="en-GB"/>
          <w14:ligatures w14:val="none"/>
        </w:rPr>
        <w:t>hot</w:t>
      </w:r>
      <w: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= -5270 J, Q </w:t>
      </w:r>
      <w:r w:rsidR="002E291F">
        <w:rPr>
          <w:rFonts w:ascii="Calibri" w:eastAsia="Times New Roman" w:hAnsi="Calibri" w:cs="Calibri"/>
          <w:color w:val="000000"/>
          <w:kern w:val="0"/>
          <w:vertAlign w:val="subscript"/>
          <w:lang w:eastAsia="en-GB"/>
          <w14:ligatures w14:val="none"/>
        </w:rPr>
        <w:t xml:space="preserve">cold </w:t>
      </w:r>
      <w:r w:rsidR="002E291F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=</w:t>
      </w:r>
      <w: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r w:rsidR="0066789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4380 J</w:t>
      </w:r>
      <w:r w:rsidR="00A4542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. </w:t>
      </w:r>
    </w:p>
    <w:p w14:paraId="43A341F3" w14:textId="3D7B73D7" w:rsidR="006842E8" w:rsidRDefault="00A45427" w:rsidP="006842E8">
      <w: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Using the previous results to find </w:t>
      </w:r>
      <w:r w:rsidR="00657DE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Q </w:t>
      </w:r>
      <w:r w:rsidR="00657DE7">
        <w:rPr>
          <w:rFonts w:ascii="Calibri" w:eastAsia="Times New Roman" w:hAnsi="Calibri" w:cs="Calibri"/>
          <w:color w:val="000000"/>
          <w:kern w:val="0"/>
          <w:vertAlign w:val="subscript"/>
          <w:lang w:eastAsia="en-GB"/>
          <w14:ligatures w14:val="none"/>
        </w:rPr>
        <w:t xml:space="preserve">calorimeter </w:t>
      </w:r>
      <w:r w:rsidR="001E3FE6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gives the result Q </w:t>
      </w:r>
      <w:r w:rsidR="001E3FE6">
        <w:rPr>
          <w:rFonts w:ascii="Calibri" w:eastAsia="Times New Roman" w:hAnsi="Calibri" w:cs="Calibri"/>
          <w:color w:val="000000"/>
          <w:kern w:val="0"/>
          <w:vertAlign w:val="subscript"/>
          <w:lang w:eastAsia="en-GB"/>
          <w14:ligatures w14:val="none"/>
        </w:rPr>
        <w:t xml:space="preserve">calorimeter </w:t>
      </w:r>
      <w:r w:rsidR="001E3FE6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= </w:t>
      </w:r>
      <w:r w:rsidR="001E3FE6" w:rsidRPr="001E3FE6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899</w:t>
      </w:r>
      <w:r w:rsidR="009D2284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r w:rsidR="001E3FE6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J</w:t>
      </w:r>
      <w:r w:rsidR="009D2284">
        <w:t>.</w:t>
      </w:r>
    </w:p>
    <w:p w14:paraId="56C88B9D" w14:textId="69DCE4CE" w:rsidR="0011302F" w:rsidRPr="006842E8" w:rsidRDefault="0011302F" w:rsidP="006842E8"/>
    <w:p w14:paraId="214999A9" w14:textId="02DF3EEA" w:rsidR="00923AA2" w:rsidRDefault="004C5848" w:rsidP="003A7AA2">
      <w:pPr>
        <w:pStyle w:val="Heading2"/>
      </w:pPr>
      <w:bookmarkStart w:id="11" w:name="_Toc197593617"/>
      <w:r>
        <w:t>Specific Heat Capacity of a metal</w:t>
      </w:r>
      <w:bookmarkEnd w:id="11"/>
    </w:p>
    <w:p w14:paraId="5CE04548" w14:textId="4AE97036" w:rsidR="006B1648" w:rsidRDefault="00834A8B" w:rsidP="006B1648">
      <w:r>
        <w:t xml:space="preserve">Shown in </w:t>
      </w:r>
      <w:r w:rsidR="00165601">
        <w:fldChar w:fldCharType="begin"/>
      </w:r>
      <w:r w:rsidR="00165601">
        <w:instrText xml:space="preserve"> REF _Ref197678647 \h </w:instrText>
      </w:r>
      <w:r w:rsidR="00165601">
        <w:fldChar w:fldCharType="separate"/>
      </w:r>
      <w:r w:rsidR="00165601">
        <w:t xml:space="preserve">Table </w:t>
      </w:r>
      <w:r w:rsidR="00165601">
        <w:rPr>
          <w:noProof/>
        </w:rPr>
        <w:t>3</w:t>
      </w:r>
      <w:r w:rsidR="00165601">
        <w:fldChar w:fldCharType="end"/>
      </w:r>
      <w:r w:rsidR="00165601">
        <w:t xml:space="preserve"> </w:t>
      </w:r>
      <w:r>
        <w:t xml:space="preserve">is the temperature of the water </w:t>
      </w:r>
      <w:r w:rsidR="00F866F2">
        <w:t>at 10 second increments.</w:t>
      </w:r>
    </w:p>
    <w:p w14:paraId="5D906BF1" w14:textId="794DAFAA" w:rsidR="00834A8B" w:rsidRDefault="00834A8B" w:rsidP="00834A8B">
      <w:pPr>
        <w:pStyle w:val="Caption"/>
        <w:keepNext/>
      </w:pPr>
      <w:bookmarkStart w:id="12" w:name="_Ref197678641"/>
      <w:bookmarkStart w:id="13" w:name="_Ref19767864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F16337">
        <w:rPr>
          <w:noProof/>
        </w:rPr>
        <w:t>3</w:t>
      </w:r>
      <w:r>
        <w:fldChar w:fldCharType="end"/>
      </w:r>
      <w:bookmarkEnd w:id="13"/>
      <w:r>
        <w:t xml:space="preserve"> - Temperature rise over </w:t>
      </w:r>
      <w:bookmarkEnd w:id="12"/>
      <w:r w:rsidR="00A733C0">
        <w:t>time.</w:t>
      </w:r>
    </w:p>
    <w:tbl>
      <w:tblPr>
        <w:tblStyle w:val="TableGrid"/>
        <w:tblW w:w="8932" w:type="dxa"/>
        <w:tblLook w:val="04A0" w:firstRow="1" w:lastRow="0" w:firstColumn="1" w:lastColumn="0" w:noHBand="0" w:noVBand="1"/>
      </w:tblPr>
      <w:tblGrid>
        <w:gridCol w:w="4466"/>
        <w:gridCol w:w="4466"/>
      </w:tblGrid>
      <w:tr w:rsidR="00D91990" w14:paraId="7F51420A" w14:textId="77777777" w:rsidTr="00122999">
        <w:trPr>
          <w:trHeight w:val="270"/>
        </w:trPr>
        <w:tc>
          <w:tcPr>
            <w:tcW w:w="4466" w:type="dxa"/>
            <w:shd w:val="clear" w:color="auto" w:fill="DAE9F7" w:themeFill="text2" w:themeFillTint="1A"/>
          </w:tcPr>
          <w:p w14:paraId="5F9A9DD6" w14:textId="1B33729C" w:rsidR="00D91990" w:rsidRPr="00D91990" w:rsidRDefault="00D91990" w:rsidP="00D91990">
            <w:r w:rsidRPr="00D91990">
              <w:t>Time (s)</w:t>
            </w:r>
          </w:p>
        </w:tc>
        <w:tc>
          <w:tcPr>
            <w:tcW w:w="4466" w:type="dxa"/>
            <w:shd w:val="clear" w:color="auto" w:fill="DAE9F7" w:themeFill="text2" w:themeFillTint="1A"/>
          </w:tcPr>
          <w:p w14:paraId="49A5F914" w14:textId="63668766" w:rsidR="00D91990" w:rsidRPr="00D91990" w:rsidRDefault="00D91990" w:rsidP="00D91990">
            <w:r w:rsidRPr="00D91990">
              <w:t xml:space="preserve"> T </w:t>
            </w:r>
            <w:r w:rsidRPr="00D91990">
              <w:rPr>
                <w:vertAlign w:val="subscript"/>
              </w:rPr>
              <w:t>water</w:t>
            </w:r>
            <w:r w:rsidRPr="00D91990">
              <w:t xml:space="preserve"> (</w:t>
            </w:r>
            <w:r w:rsidRPr="00D91990">
              <w:rPr>
                <w:vertAlign w:val="superscript"/>
              </w:rPr>
              <w:t xml:space="preserve">o </w:t>
            </w:r>
            <w:r w:rsidRPr="00D91990">
              <w:t>C)</w:t>
            </w:r>
          </w:p>
        </w:tc>
      </w:tr>
      <w:tr w:rsidR="00B9203F" w14:paraId="690E496D" w14:textId="77777777" w:rsidTr="00122999">
        <w:trPr>
          <w:trHeight w:val="253"/>
        </w:trPr>
        <w:tc>
          <w:tcPr>
            <w:tcW w:w="4466" w:type="dxa"/>
          </w:tcPr>
          <w:p w14:paraId="6B5F684D" w14:textId="3650281E" w:rsidR="00B9203F" w:rsidRDefault="00B9203F" w:rsidP="00B9203F">
            <w:r w:rsidRPr="0056560B">
              <w:t>0</w:t>
            </w:r>
          </w:p>
        </w:tc>
        <w:tc>
          <w:tcPr>
            <w:tcW w:w="4466" w:type="dxa"/>
          </w:tcPr>
          <w:p w14:paraId="463136C0" w14:textId="3C1FD460" w:rsidR="00B9203F" w:rsidRDefault="00B9203F" w:rsidP="00B9203F">
            <w:r w:rsidRPr="0056560B">
              <w:t>29.3</w:t>
            </w:r>
          </w:p>
        </w:tc>
      </w:tr>
      <w:tr w:rsidR="00B9203F" w14:paraId="6420E796" w14:textId="77777777" w:rsidTr="00122999">
        <w:trPr>
          <w:trHeight w:val="270"/>
        </w:trPr>
        <w:tc>
          <w:tcPr>
            <w:tcW w:w="4466" w:type="dxa"/>
          </w:tcPr>
          <w:p w14:paraId="6423C718" w14:textId="2C2339AC" w:rsidR="00B9203F" w:rsidRDefault="00B9203F" w:rsidP="00B9203F">
            <w:r w:rsidRPr="0056560B">
              <w:t>10</w:t>
            </w:r>
          </w:p>
        </w:tc>
        <w:tc>
          <w:tcPr>
            <w:tcW w:w="4466" w:type="dxa"/>
          </w:tcPr>
          <w:p w14:paraId="4B99BE28" w14:textId="5E684A4F" w:rsidR="00B9203F" w:rsidRDefault="00B9203F" w:rsidP="00B9203F">
            <w:r w:rsidRPr="0056560B">
              <w:t>29.6</w:t>
            </w:r>
          </w:p>
        </w:tc>
      </w:tr>
      <w:tr w:rsidR="00B9203F" w14:paraId="4A835465" w14:textId="77777777" w:rsidTr="00122999">
        <w:trPr>
          <w:trHeight w:val="270"/>
        </w:trPr>
        <w:tc>
          <w:tcPr>
            <w:tcW w:w="4466" w:type="dxa"/>
          </w:tcPr>
          <w:p w14:paraId="5D614446" w14:textId="61F795D5" w:rsidR="00B9203F" w:rsidRDefault="00B9203F" w:rsidP="00B9203F">
            <w:r w:rsidRPr="0056560B">
              <w:t>20</w:t>
            </w:r>
          </w:p>
        </w:tc>
        <w:tc>
          <w:tcPr>
            <w:tcW w:w="4466" w:type="dxa"/>
          </w:tcPr>
          <w:p w14:paraId="77852903" w14:textId="723C041D" w:rsidR="00B9203F" w:rsidRDefault="00B9203F" w:rsidP="00B9203F">
            <w:r w:rsidRPr="0056560B">
              <w:t>29.7</w:t>
            </w:r>
          </w:p>
        </w:tc>
      </w:tr>
      <w:tr w:rsidR="00B9203F" w14:paraId="744FAC69" w14:textId="77777777" w:rsidTr="00122999">
        <w:trPr>
          <w:trHeight w:val="253"/>
        </w:trPr>
        <w:tc>
          <w:tcPr>
            <w:tcW w:w="4466" w:type="dxa"/>
          </w:tcPr>
          <w:p w14:paraId="2B498DB8" w14:textId="0376B06B" w:rsidR="00B9203F" w:rsidRDefault="00B9203F" w:rsidP="00B9203F">
            <w:r w:rsidRPr="0056560B">
              <w:t>30</w:t>
            </w:r>
          </w:p>
        </w:tc>
        <w:tc>
          <w:tcPr>
            <w:tcW w:w="4466" w:type="dxa"/>
          </w:tcPr>
          <w:p w14:paraId="3FCE9C51" w14:textId="7B5AB14A" w:rsidR="00B9203F" w:rsidRDefault="00B9203F" w:rsidP="00B9203F">
            <w:r w:rsidRPr="0056560B">
              <w:t>30.1</w:t>
            </w:r>
          </w:p>
        </w:tc>
      </w:tr>
      <w:tr w:rsidR="00B9203F" w14:paraId="1589D273" w14:textId="77777777" w:rsidTr="00122999">
        <w:trPr>
          <w:trHeight w:val="270"/>
        </w:trPr>
        <w:tc>
          <w:tcPr>
            <w:tcW w:w="4466" w:type="dxa"/>
          </w:tcPr>
          <w:p w14:paraId="2F9621F2" w14:textId="61505B77" w:rsidR="00B9203F" w:rsidRDefault="00B9203F" w:rsidP="00B9203F">
            <w:r w:rsidRPr="0056560B">
              <w:t>40</w:t>
            </w:r>
          </w:p>
        </w:tc>
        <w:tc>
          <w:tcPr>
            <w:tcW w:w="4466" w:type="dxa"/>
          </w:tcPr>
          <w:p w14:paraId="2DA106AC" w14:textId="62D1E089" w:rsidR="00B9203F" w:rsidRDefault="00B9203F" w:rsidP="00B9203F">
            <w:r w:rsidRPr="0056560B">
              <w:t>30.1</w:t>
            </w:r>
          </w:p>
        </w:tc>
      </w:tr>
      <w:tr w:rsidR="00B9203F" w14:paraId="3CACDBA6" w14:textId="77777777" w:rsidTr="00122999">
        <w:trPr>
          <w:trHeight w:val="253"/>
        </w:trPr>
        <w:tc>
          <w:tcPr>
            <w:tcW w:w="4466" w:type="dxa"/>
          </w:tcPr>
          <w:p w14:paraId="14A20553" w14:textId="289FCEB9" w:rsidR="00B9203F" w:rsidRDefault="00B9203F" w:rsidP="00B9203F">
            <w:r w:rsidRPr="0056560B">
              <w:t>50</w:t>
            </w:r>
          </w:p>
        </w:tc>
        <w:tc>
          <w:tcPr>
            <w:tcW w:w="4466" w:type="dxa"/>
          </w:tcPr>
          <w:p w14:paraId="26B303FE" w14:textId="15CA58B7" w:rsidR="00B9203F" w:rsidRDefault="00B9203F" w:rsidP="00B9203F">
            <w:r w:rsidRPr="0056560B">
              <w:t>30.1</w:t>
            </w:r>
          </w:p>
        </w:tc>
      </w:tr>
      <w:tr w:rsidR="00B9203F" w14:paraId="044743CA" w14:textId="77777777" w:rsidTr="00122999">
        <w:trPr>
          <w:trHeight w:val="270"/>
        </w:trPr>
        <w:tc>
          <w:tcPr>
            <w:tcW w:w="4466" w:type="dxa"/>
          </w:tcPr>
          <w:p w14:paraId="4E7347DF" w14:textId="0EBA1F3A" w:rsidR="00B9203F" w:rsidRDefault="00B9203F" w:rsidP="00B9203F">
            <w:r w:rsidRPr="0056560B">
              <w:t>60</w:t>
            </w:r>
          </w:p>
        </w:tc>
        <w:tc>
          <w:tcPr>
            <w:tcW w:w="4466" w:type="dxa"/>
          </w:tcPr>
          <w:p w14:paraId="37990450" w14:textId="154CB722" w:rsidR="00B9203F" w:rsidRDefault="00B9203F" w:rsidP="00B9203F">
            <w:r w:rsidRPr="0056560B">
              <w:t>29.9</w:t>
            </w:r>
          </w:p>
        </w:tc>
      </w:tr>
      <w:tr w:rsidR="00B9203F" w14:paraId="752966D9" w14:textId="77777777" w:rsidTr="00122999">
        <w:trPr>
          <w:trHeight w:val="270"/>
        </w:trPr>
        <w:tc>
          <w:tcPr>
            <w:tcW w:w="4466" w:type="dxa"/>
          </w:tcPr>
          <w:p w14:paraId="3D003DE0" w14:textId="3B1A5CA2" w:rsidR="00B9203F" w:rsidRDefault="00B9203F" w:rsidP="00B9203F">
            <w:r w:rsidRPr="0056560B">
              <w:t>70</w:t>
            </w:r>
          </w:p>
        </w:tc>
        <w:tc>
          <w:tcPr>
            <w:tcW w:w="4466" w:type="dxa"/>
          </w:tcPr>
          <w:p w14:paraId="4D529BA2" w14:textId="7D607F0D" w:rsidR="00B9203F" w:rsidRDefault="00B9203F" w:rsidP="00B9203F">
            <w:r w:rsidRPr="0056560B">
              <w:t>29.9</w:t>
            </w:r>
          </w:p>
        </w:tc>
      </w:tr>
      <w:tr w:rsidR="00B9203F" w14:paraId="54F4BA21" w14:textId="77777777" w:rsidTr="00122999">
        <w:trPr>
          <w:trHeight w:val="253"/>
        </w:trPr>
        <w:tc>
          <w:tcPr>
            <w:tcW w:w="4466" w:type="dxa"/>
          </w:tcPr>
          <w:p w14:paraId="505B7A3B" w14:textId="79F70B82" w:rsidR="00B9203F" w:rsidRDefault="00B9203F" w:rsidP="00B9203F">
            <w:r w:rsidRPr="0056560B">
              <w:t>80</w:t>
            </w:r>
          </w:p>
        </w:tc>
        <w:tc>
          <w:tcPr>
            <w:tcW w:w="4466" w:type="dxa"/>
          </w:tcPr>
          <w:p w14:paraId="606D1CBF" w14:textId="158168C0" w:rsidR="00B9203F" w:rsidRDefault="00B9203F" w:rsidP="00B9203F">
            <w:r w:rsidRPr="0056560B">
              <w:t>29.9</w:t>
            </w:r>
          </w:p>
        </w:tc>
      </w:tr>
      <w:tr w:rsidR="00B9203F" w14:paraId="1F032E4F" w14:textId="77777777" w:rsidTr="00122999">
        <w:trPr>
          <w:trHeight w:val="270"/>
        </w:trPr>
        <w:tc>
          <w:tcPr>
            <w:tcW w:w="4466" w:type="dxa"/>
          </w:tcPr>
          <w:p w14:paraId="4B956FA9" w14:textId="209C3E3B" w:rsidR="00B9203F" w:rsidRDefault="00B9203F" w:rsidP="00B9203F">
            <w:r w:rsidRPr="0056560B">
              <w:t>90</w:t>
            </w:r>
          </w:p>
        </w:tc>
        <w:tc>
          <w:tcPr>
            <w:tcW w:w="4466" w:type="dxa"/>
          </w:tcPr>
          <w:p w14:paraId="3EE980E9" w14:textId="250C24EB" w:rsidR="00B9203F" w:rsidRDefault="00B9203F" w:rsidP="00B9203F">
            <w:r w:rsidRPr="0056560B">
              <w:t>29.9</w:t>
            </w:r>
          </w:p>
        </w:tc>
      </w:tr>
      <w:tr w:rsidR="00B9203F" w14:paraId="70B5B600" w14:textId="77777777" w:rsidTr="00122999">
        <w:trPr>
          <w:trHeight w:val="270"/>
        </w:trPr>
        <w:tc>
          <w:tcPr>
            <w:tcW w:w="4466" w:type="dxa"/>
          </w:tcPr>
          <w:p w14:paraId="581440FF" w14:textId="5DF109C9" w:rsidR="00B9203F" w:rsidRDefault="00B9203F" w:rsidP="00B9203F">
            <w:r w:rsidRPr="0056560B">
              <w:t>100</w:t>
            </w:r>
          </w:p>
        </w:tc>
        <w:tc>
          <w:tcPr>
            <w:tcW w:w="4466" w:type="dxa"/>
          </w:tcPr>
          <w:p w14:paraId="1C0E6E99" w14:textId="031149A0" w:rsidR="00B9203F" w:rsidRDefault="00B9203F" w:rsidP="00B9203F">
            <w:r w:rsidRPr="0056560B">
              <w:t>29.9</w:t>
            </w:r>
          </w:p>
        </w:tc>
      </w:tr>
      <w:tr w:rsidR="00B9203F" w14:paraId="5BE01287" w14:textId="77777777" w:rsidTr="00122999">
        <w:trPr>
          <w:trHeight w:val="253"/>
        </w:trPr>
        <w:tc>
          <w:tcPr>
            <w:tcW w:w="4466" w:type="dxa"/>
          </w:tcPr>
          <w:p w14:paraId="6F3A2A81" w14:textId="49423E4A" w:rsidR="00B9203F" w:rsidRDefault="00B9203F" w:rsidP="00B9203F">
            <w:r w:rsidRPr="0056560B">
              <w:lastRenderedPageBreak/>
              <w:t>110</w:t>
            </w:r>
          </w:p>
        </w:tc>
        <w:tc>
          <w:tcPr>
            <w:tcW w:w="4466" w:type="dxa"/>
          </w:tcPr>
          <w:p w14:paraId="257D883B" w14:textId="0D5C7B73" w:rsidR="00B9203F" w:rsidRDefault="00B9203F" w:rsidP="00B9203F">
            <w:r w:rsidRPr="0056560B">
              <w:t>29.9</w:t>
            </w:r>
          </w:p>
        </w:tc>
      </w:tr>
      <w:tr w:rsidR="00B9203F" w14:paraId="292A37B8" w14:textId="77777777" w:rsidTr="00122999">
        <w:trPr>
          <w:trHeight w:val="270"/>
        </w:trPr>
        <w:tc>
          <w:tcPr>
            <w:tcW w:w="4466" w:type="dxa"/>
          </w:tcPr>
          <w:p w14:paraId="3E33AFBE" w14:textId="2FF897BC" w:rsidR="00B9203F" w:rsidRDefault="00B9203F" w:rsidP="00B9203F">
            <w:r w:rsidRPr="0056560B">
              <w:t>120</w:t>
            </w:r>
          </w:p>
        </w:tc>
        <w:tc>
          <w:tcPr>
            <w:tcW w:w="4466" w:type="dxa"/>
          </w:tcPr>
          <w:p w14:paraId="5FE9D8AC" w14:textId="6EE1E089" w:rsidR="00B9203F" w:rsidRDefault="00B9203F" w:rsidP="00B9203F">
            <w:r w:rsidRPr="0056560B">
              <w:t>29.8</w:t>
            </w:r>
          </w:p>
        </w:tc>
      </w:tr>
      <w:tr w:rsidR="00B9203F" w14:paraId="5D50D22E" w14:textId="77777777" w:rsidTr="00122999">
        <w:trPr>
          <w:trHeight w:val="270"/>
        </w:trPr>
        <w:tc>
          <w:tcPr>
            <w:tcW w:w="4466" w:type="dxa"/>
          </w:tcPr>
          <w:p w14:paraId="53A863A3" w14:textId="6A6FCE6B" w:rsidR="00B9203F" w:rsidRDefault="00B9203F" w:rsidP="00B9203F">
            <w:r w:rsidRPr="0056560B">
              <w:t>130</w:t>
            </w:r>
          </w:p>
        </w:tc>
        <w:tc>
          <w:tcPr>
            <w:tcW w:w="4466" w:type="dxa"/>
          </w:tcPr>
          <w:p w14:paraId="7E033D3A" w14:textId="5E4ED961" w:rsidR="00B9203F" w:rsidRDefault="00B9203F" w:rsidP="00B9203F">
            <w:r w:rsidRPr="0056560B">
              <w:t>29.8</w:t>
            </w:r>
          </w:p>
        </w:tc>
      </w:tr>
      <w:tr w:rsidR="00B9203F" w:rsidRPr="0078176E" w14:paraId="0D0EC2F7" w14:textId="77777777" w:rsidTr="00122999">
        <w:trPr>
          <w:trHeight w:val="253"/>
        </w:trPr>
        <w:tc>
          <w:tcPr>
            <w:tcW w:w="4466" w:type="dxa"/>
          </w:tcPr>
          <w:p w14:paraId="009C0F26" w14:textId="11F63768" w:rsidR="00B9203F" w:rsidRPr="0078176E" w:rsidRDefault="00B9203F" w:rsidP="00B9203F">
            <w:r w:rsidRPr="0078176E">
              <w:t>140</w:t>
            </w:r>
          </w:p>
        </w:tc>
        <w:tc>
          <w:tcPr>
            <w:tcW w:w="4466" w:type="dxa"/>
          </w:tcPr>
          <w:p w14:paraId="7DFDCF83" w14:textId="2DB84A1A" w:rsidR="00B9203F" w:rsidRPr="0078176E" w:rsidRDefault="00B9203F" w:rsidP="00B9203F">
            <w:r w:rsidRPr="0078176E">
              <w:t>29.8</w:t>
            </w:r>
          </w:p>
        </w:tc>
      </w:tr>
      <w:tr w:rsidR="00B9203F" w:rsidRPr="0078176E" w14:paraId="48B6885C" w14:textId="77777777" w:rsidTr="00122999">
        <w:trPr>
          <w:trHeight w:val="270"/>
        </w:trPr>
        <w:tc>
          <w:tcPr>
            <w:tcW w:w="4466" w:type="dxa"/>
          </w:tcPr>
          <w:p w14:paraId="0A5A2BD1" w14:textId="11FF9F90" w:rsidR="00B9203F" w:rsidRPr="0078176E" w:rsidRDefault="00B9203F" w:rsidP="00B9203F">
            <w:r w:rsidRPr="0078176E">
              <w:t>150</w:t>
            </w:r>
          </w:p>
        </w:tc>
        <w:tc>
          <w:tcPr>
            <w:tcW w:w="4466" w:type="dxa"/>
          </w:tcPr>
          <w:p w14:paraId="404F993D" w14:textId="1699222B" w:rsidR="00B9203F" w:rsidRPr="0078176E" w:rsidRDefault="00B9203F" w:rsidP="00B9203F">
            <w:r w:rsidRPr="0078176E">
              <w:t>29.5</w:t>
            </w:r>
          </w:p>
        </w:tc>
      </w:tr>
      <w:tr w:rsidR="00B9203F" w:rsidRPr="0078176E" w14:paraId="39419DCF" w14:textId="77777777" w:rsidTr="00122999">
        <w:trPr>
          <w:trHeight w:val="253"/>
        </w:trPr>
        <w:tc>
          <w:tcPr>
            <w:tcW w:w="4466" w:type="dxa"/>
          </w:tcPr>
          <w:p w14:paraId="1D9A0B0A" w14:textId="0BC090B5" w:rsidR="00B9203F" w:rsidRPr="0078176E" w:rsidRDefault="00B9203F" w:rsidP="00B9203F">
            <w:r w:rsidRPr="0078176E">
              <w:t>160</w:t>
            </w:r>
          </w:p>
        </w:tc>
        <w:tc>
          <w:tcPr>
            <w:tcW w:w="4466" w:type="dxa"/>
          </w:tcPr>
          <w:p w14:paraId="39A63B66" w14:textId="757C355C" w:rsidR="00B9203F" w:rsidRPr="0078176E" w:rsidRDefault="00B9203F" w:rsidP="00B9203F">
            <w:r w:rsidRPr="0078176E">
              <w:t>29.5</w:t>
            </w:r>
          </w:p>
        </w:tc>
      </w:tr>
      <w:tr w:rsidR="00B9203F" w:rsidRPr="0078176E" w14:paraId="4C5DC022" w14:textId="77777777" w:rsidTr="00122999">
        <w:trPr>
          <w:trHeight w:val="270"/>
        </w:trPr>
        <w:tc>
          <w:tcPr>
            <w:tcW w:w="4466" w:type="dxa"/>
          </w:tcPr>
          <w:p w14:paraId="3694CD50" w14:textId="391800CF" w:rsidR="00B9203F" w:rsidRPr="0078176E" w:rsidRDefault="00B9203F" w:rsidP="00B9203F">
            <w:r w:rsidRPr="0078176E">
              <w:t>170</w:t>
            </w:r>
          </w:p>
        </w:tc>
        <w:tc>
          <w:tcPr>
            <w:tcW w:w="4466" w:type="dxa"/>
          </w:tcPr>
          <w:p w14:paraId="05955154" w14:textId="68E3DEBD" w:rsidR="00B9203F" w:rsidRPr="0078176E" w:rsidRDefault="00B9203F" w:rsidP="00B9203F">
            <w:r w:rsidRPr="0078176E">
              <w:t>29.3</w:t>
            </w:r>
          </w:p>
        </w:tc>
      </w:tr>
      <w:tr w:rsidR="00B9203F" w:rsidRPr="0078176E" w14:paraId="58B0774C" w14:textId="77777777" w:rsidTr="00122999">
        <w:trPr>
          <w:trHeight w:val="253"/>
        </w:trPr>
        <w:tc>
          <w:tcPr>
            <w:tcW w:w="4466" w:type="dxa"/>
          </w:tcPr>
          <w:p w14:paraId="43A0B02B" w14:textId="08E4D4D3" w:rsidR="00B9203F" w:rsidRPr="0078176E" w:rsidRDefault="00B9203F" w:rsidP="00B9203F">
            <w:r w:rsidRPr="0078176E">
              <w:t>180</w:t>
            </w:r>
          </w:p>
        </w:tc>
        <w:tc>
          <w:tcPr>
            <w:tcW w:w="4466" w:type="dxa"/>
          </w:tcPr>
          <w:p w14:paraId="069336F8" w14:textId="4DC5662A" w:rsidR="00B9203F" w:rsidRPr="0078176E" w:rsidRDefault="00B9203F" w:rsidP="00B9203F">
            <w:r w:rsidRPr="0078176E">
              <w:t>29.3</w:t>
            </w:r>
          </w:p>
        </w:tc>
      </w:tr>
      <w:tr w:rsidR="00B9203F" w:rsidRPr="0078176E" w14:paraId="6781D9E4" w14:textId="77777777" w:rsidTr="00122999">
        <w:trPr>
          <w:trHeight w:val="270"/>
        </w:trPr>
        <w:tc>
          <w:tcPr>
            <w:tcW w:w="4466" w:type="dxa"/>
          </w:tcPr>
          <w:p w14:paraId="04DD8916" w14:textId="28ED25FC" w:rsidR="00B9203F" w:rsidRPr="0078176E" w:rsidRDefault="00B9203F" w:rsidP="00B9203F">
            <w:r w:rsidRPr="0078176E">
              <w:t>190</w:t>
            </w:r>
          </w:p>
        </w:tc>
        <w:tc>
          <w:tcPr>
            <w:tcW w:w="4466" w:type="dxa"/>
          </w:tcPr>
          <w:p w14:paraId="41E0C8BD" w14:textId="2CD70E63" w:rsidR="00B9203F" w:rsidRPr="0078176E" w:rsidRDefault="00B9203F" w:rsidP="00B9203F">
            <w:r w:rsidRPr="0078176E">
              <w:t>29.2</w:t>
            </w:r>
          </w:p>
        </w:tc>
      </w:tr>
      <w:tr w:rsidR="00B9203F" w:rsidRPr="0078176E" w14:paraId="5CB0F0C6" w14:textId="77777777" w:rsidTr="00122999">
        <w:trPr>
          <w:trHeight w:val="270"/>
        </w:trPr>
        <w:tc>
          <w:tcPr>
            <w:tcW w:w="4466" w:type="dxa"/>
          </w:tcPr>
          <w:p w14:paraId="7B90FADB" w14:textId="514FBDA3" w:rsidR="00B9203F" w:rsidRPr="0078176E" w:rsidRDefault="00B9203F" w:rsidP="00B9203F">
            <w:r w:rsidRPr="0078176E">
              <w:t>200</w:t>
            </w:r>
          </w:p>
        </w:tc>
        <w:tc>
          <w:tcPr>
            <w:tcW w:w="4466" w:type="dxa"/>
          </w:tcPr>
          <w:p w14:paraId="03F4AD81" w14:textId="7B2AEF9A" w:rsidR="00B9203F" w:rsidRPr="0078176E" w:rsidRDefault="00B9203F" w:rsidP="00B9203F">
            <w:r w:rsidRPr="0078176E">
              <w:t>29.2</w:t>
            </w:r>
          </w:p>
        </w:tc>
      </w:tr>
      <w:tr w:rsidR="00B9203F" w:rsidRPr="0078176E" w14:paraId="4BCB2412" w14:textId="77777777" w:rsidTr="00122999">
        <w:trPr>
          <w:trHeight w:val="253"/>
        </w:trPr>
        <w:tc>
          <w:tcPr>
            <w:tcW w:w="4466" w:type="dxa"/>
          </w:tcPr>
          <w:p w14:paraId="0B11BDA4" w14:textId="3936DB89" w:rsidR="00B9203F" w:rsidRPr="0078176E" w:rsidRDefault="00B9203F" w:rsidP="00B9203F">
            <w:r w:rsidRPr="0078176E">
              <w:t>210</w:t>
            </w:r>
          </w:p>
        </w:tc>
        <w:tc>
          <w:tcPr>
            <w:tcW w:w="4466" w:type="dxa"/>
          </w:tcPr>
          <w:p w14:paraId="42A4EAA9" w14:textId="0890E287" w:rsidR="00B9203F" w:rsidRPr="0078176E" w:rsidRDefault="00B9203F" w:rsidP="00B9203F">
            <w:r w:rsidRPr="0078176E">
              <w:t>29.2</w:t>
            </w:r>
          </w:p>
        </w:tc>
      </w:tr>
      <w:tr w:rsidR="00B9203F" w:rsidRPr="0078176E" w14:paraId="6115598F" w14:textId="77777777" w:rsidTr="00122999">
        <w:trPr>
          <w:trHeight w:val="270"/>
        </w:trPr>
        <w:tc>
          <w:tcPr>
            <w:tcW w:w="4466" w:type="dxa"/>
          </w:tcPr>
          <w:p w14:paraId="4B3395BD" w14:textId="394EFAA8" w:rsidR="00B9203F" w:rsidRPr="0078176E" w:rsidRDefault="00B9203F" w:rsidP="00B9203F">
            <w:r w:rsidRPr="0078176E">
              <w:t>220</w:t>
            </w:r>
          </w:p>
        </w:tc>
        <w:tc>
          <w:tcPr>
            <w:tcW w:w="4466" w:type="dxa"/>
          </w:tcPr>
          <w:p w14:paraId="15044D47" w14:textId="25F2DFEA" w:rsidR="00B9203F" w:rsidRPr="0078176E" w:rsidRDefault="00B9203F" w:rsidP="00B9203F">
            <w:r w:rsidRPr="0078176E">
              <w:t>29.2</w:t>
            </w:r>
          </w:p>
        </w:tc>
      </w:tr>
      <w:tr w:rsidR="00786F54" w:rsidRPr="0078176E" w14:paraId="50DA52F7" w14:textId="77777777" w:rsidTr="00122999">
        <w:trPr>
          <w:trHeight w:val="253"/>
        </w:trPr>
        <w:tc>
          <w:tcPr>
            <w:tcW w:w="4466" w:type="dxa"/>
          </w:tcPr>
          <w:p w14:paraId="34E69E93" w14:textId="7101E236" w:rsidR="00786F54" w:rsidRPr="0078176E" w:rsidRDefault="00786F54" w:rsidP="00786F54">
            <w:r w:rsidRPr="0078176E">
              <w:t>230</w:t>
            </w:r>
          </w:p>
        </w:tc>
        <w:tc>
          <w:tcPr>
            <w:tcW w:w="4466" w:type="dxa"/>
          </w:tcPr>
          <w:p w14:paraId="0E5E406D" w14:textId="70502FDE" w:rsidR="00786F54" w:rsidRPr="0078176E" w:rsidRDefault="00786F54" w:rsidP="00786F54">
            <w:r w:rsidRPr="0078176E">
              <w:t>29.2</w:t>
            </w:r>
          </w:p>
        </w:tc>
      </w:tr>
      <w:tr w:rsidR="00786F54" w:rsidRPr="0078176E" w14:paraId="4589DBBD" w14:textId="77777777" w:rsidTr="00122999">
        <w:trPr>
          <w:trHeight w:val="270"/>
        </w:trPr>
        <w:tc>
          <w:tcPr>
            <w:tcW w:w="4466" w:type="dxa"/>
          </w:tcPr>
          <w:p w14:paraId="62AD9E80" w14:textId="4F495A66" w:rsidR="00786F54" w:rsidRPr="0078176E" w:rsidRDefault="00786F54" w:rsidP="00786F54">
            <w:r w:rsidRPr="0078176E">
              <w:t>240</w:t>
            </w:r>
          </w:p>
        </w:tc>
        <w:tc>
          <w:tcPr>
            <w:tcW w:w="4466" w:type="dxa"/>
          </w:tcPr>
          <w:p w14:paraId="39A68D5C" w14:textId="4C1DD38B" w:rsidR="00786F54" w:rsidRPr="0078176E" w:rsidRDefault="00786F54" w:rsidP="00786F54">
            <w:r w:rsidRPr="0078176E">
              <w:t>29.2</w:t>
            </w:r>
          </w:p>
        </w:tc>
      </w:tr>
      <w:tr w:rsidR="00786F54" w:rsidRPr="0078176E" w14:paraId="7E15AF7C" w14:textId="77777777" w:rsidTr="00122999">
        <w:trPr>
          <w:trHeight w:val="270"/>
        </w:trPr>
        <w:tc>
          <w:tcPr>
            <w:tcW w:w="4466" w:type="dxa"/>
          </w:tcPr>
          <w:p w14:paraId="54BFA8EB" w14:textId="2F496931" w:rsidR="00786F54" w:rsidRPr="0078176E" w:rsidRDefault="00786F54" w:rsidP="00786F54">
            <w:r w:rsidRPr="0078176E">
              <w:t>250</w:t>
            </w:r>
          </w:p>
        </w:tc>
        <w:tc>
          <w:tcPr>
            <w:tcW w:w="4466" w:type="dxa"/>
          </w:tcPr>
          <w:p w14:paraId="57C00F3E" w14:textId="2E5553A5" w:rsidR="00786F54" w:rsidRPr="0078176E" w:rsidRDefault="00786F54" w:rsidP="00786F54">
            <w:r w:rsidRPr="0078176E">
              <w:t>29.2</w:t>
            </w:r>
          </w:p>
        </w:tc>
      </w:tr>
      <w:tr w:rsidR="00786F54" w:rsidRPr="0078176E" w14:paraId="6E7DB9B4" w14:textId="77777777" w:rsidTr="00122999">
        <w:trPr>
          <w:trHeight w:val="253"/>
        </w:trPr>
        <w:tc>
          <w:tcPr>
            <w:tcW w:w="4466" w:type="dxa"/>
          </w:tcPr>
          <w:p w14:paraId="20FA32D1" w14:textId="1A76A86D" w:rsidR="00786F54" w:rsidRPr="0078176E" w:rsidRDefault="00786F54" w:rsidP="00786F54">
            <w:r w:rsidRPr="0078176E">
              <w:t>260</w:t>
            </w:r>
          </w:p>
        </w:tc>
        <w:tc>
          <w:tcPr>
            <w:tcW w:w="4466" w:type="dxa"/>
          </w:tcPr>
          <w:p w14:paraId="397C3EB0" w14:textId="55281C03" w:rsidR="00786F54" w:rsidRPr="0078176E" w:rsidRDefault="00786F54" w:rsidP="00786F54">
            <w:r w:rsidRPr="0078176E">
              <w:t>29.2</w:t>
            </w:r>
          </w:p>
        </w:tc>
      </w:tr>
      <w:tr w:rsidR="00786F54" w:rsidRPr="0078176E" w14:paraId="1657F1F0" w14:textId="77777777" w:rsidTr="00122999">
        <w:trPr>
          <w:trHeight w:val="270"/>
        </w:trPr>
        <w:tc>
          <w:tcPr>
            <w:tcW w:w="4466" w:type="dxa"/>
          </w:tcPr>
          <w:p w14:paraId="684A3170" w14:textId="7EC784B0" w:rsidR="00786F54" w:rsidRPr="0078176E" w:rsidRDefault="00786F54" w:rsidP="00786F54">
            <w:r w:rsidRPr="0078176E">
              <w:t>270</w:t>
            </w:r>
          </w:p>
        </w:tc>
        <w:tc>
          <w:tcPr>
            <w:tcW w:w="4466" w:type="dxa"/>
          </w:tcPr>
          <w:p w14:paraId="01578A0E" w14:textId="473A5FD4" w:rsidR="00786F54" w:rsidRPr="0078176E" w:rsidRDefault="00786F54" w:rsidP="00786F54">
            <w:r w:rsidRPr="0078176E">
              <w:t>29.0</w:t>
            </w:r>
          </w:p>
        </w:tc>
      </w:tr>
      <w:tr w:rsidR="00786F54" w:rsidRPr="0078176E" w14:paraId="6F18B9A5" w14:textId="77777777" w:rsidTr="00122999">
        <w:trPr>
          <w:trHeight w:val="270"/>
        </w:trPr>
        <w:tc>
          <w:tcPr>
            <w:tcW w:w="4466" w:type="dxa"/>
          </w:tcPr>
          <w:p w14:paraId="46E9362A" w14:textId="257B26A7" w:rsidR="00786F54" w:rsidRPr="0078176E" w:rsidRDefault="00786F54" w:rsidP="00786F54">
            <w:r w:rsidRPr="0078176E">
              <w:t>280</w:t>
            </w:r>
          </w:p>
        </w:tc>
        <w:tc>
          <w:tcPr>
            <w:tcW w:w="4466" w:type="dxa"/>
          </w:tcPr>
          <w:p w14:paraId="7BCFD484" w14:textId="008697F5" w:rsidR="00786F54" w:rsidRPr="0078176E" w:rsidRDefault="00786F54" w:rsidP="00786F54">
            <w:r w:rsidRPr="0078176E">
              <w:t>29.0</w:t>
            </w:r>
          </w:p>
        </w:tc>
      </w:tr>
      <w:tr w:rsidR="00786F54" w:rsidRPr="0078176E" w14:paraId="5781F62B" w14:textId="77777777" w:rsidTr="00122999">
        <w:trPr>
          <w:trHeight w:val="253"/>
        </w:trPr>
        <w:tc>
          <w:tcPr>
            <w:tcW w:w="4466" w:type="dxa"/>
          </w:tcPr>
          <w:p w14:paraId="2296EC26" w14:textId="468049D3" w:rsidR="00786F54" w:rsidRPr="0078176E" w:rsidRDefault="00786F54" w:rsidP="00786F54">
            <w:r w:rsidRPr="0078176E">
              <w:t>290</w:t>
            </w:r>
          </w:p>
        </w:tc>
        <w:tc>
          <w:tcPr>
            <w:tcW w:w="4466" w:type="dxa"/>
          </w:tcPr>
          <w:p w14:paraId="12EE355D" w14:textId="429D09DB" w:rsidR="00786F54" w:rsidRPr="0078176E" w:rsidRDefault="00786F54" w:rsidP="00786F54">
            <w:r w:rsidRPr="0078176E">
              <w:t>29.0</w:t>
            </w:r>
          </w:p>
        </w:tc>
      </w:tr>
      <w:tr w:rsidR="00786F54" w14:paraId="6182E95E" w14:textId="77777777" w:rsidTr="00122999">
        <w:trPr>
          <w:trHeight w:val="270"/>
        </w:trPr>
        <w:tc>
          <w:tcPr>
            <w:tcW w:w="4466" w:type="dxa"/>
          </w:tcPr>
          <w:p w14:paraId="2FCDB11B" w14:textId="1D8FF293" w:rsidR="00786F54" w:rsidRPr="0056560B" w:rsidRDefault="00786F54" w:rsidP="00786F54">
            <w:r w:rsidRPr="001E2C37">
              <w:t>300</w:t>
            </w:r>
          </w:p>
        </w:tc>
        <w:tc>
          <w:tcPr>
            <w:tcW w:w="4466" w:type="dxa"/>
          </w:tcPr>
          <w:p w14:paraId="0110185A" w14:textId="3659A6FA" w:rsidR="00786F54" w:rsidRPr="0056560B" w:rsidRDefault="00786F54" w:rsidP="00786F54">
            <w:r w:rsidRPr="001E2C37">
              <w:t>29.0</w:t>
            </w:r>
          </w:p>
        </w:tc>
      </w:tr>
      <w:tr w:rsidR="00786F54" w14:paraId="25DEF412" w14:textId="77777777" w:rsidTr="00122999">
        <w:trPr>
          <w:trHeight w:val="270"/>
        </w:trPr>
        <w:tc>
          <w:tcPr>
            <w:tcW w:w="4466" w:type="dxa"/>
          </w:tcPr>
          <w:p w14:paraId="763FAF96" w14:textId="286799CA" w:rsidR="00786F54" w:rsidRPr="0056560B" w:rsidRDefault="00786F54" w:rsidP="00786F54">
            <w:r w:rsidRPr="001E2C37">
              <w:t>310</w:t>
            </w:r>
          </w:p>
        </w:tc>
        <w:tc>
          <w:tcPr>
            <w:tcW w:w="4466" w:type="dxa"/>
          </w:tcPr>
          <w:p w14:paraId="043FFD24" w14:textId="2983B379" w:rsidR="00786F54" w:rsidRPr="0056560B" w:rsidRDefault="00786F54" w:rsidP="00786F54">
            <w:r w:rsidRPr="001E2C37">
              <w:t>29.0</w:t>
            </w:r>
          </w:p>
        </w:tc>
      </w:tr>
      <w:tr w:rsidR="00786F54" w14:paraId="6B20CEF3" w14:textId="77777777" w:rsidTr="00122999">
        <w:trPr>
          <w:trHeight w:val="253"/>
        </w:trPr>
        <w:tc>
          <w:tcPr>
            <w:tcW w:w="4466" w:type="dxa"/>
          </w:tcPr>
          <w:p w14:paraId="75460D89" w14:textId="3C8901AC" w:rsidR="00786F54" w:rsidRPr="0056560B" w:rsidRDefault="00786F54" w:rsidP="00786F54">
            <w:r w:rsidRPr="001E2C37">
              <w:t>320</w:t>
            </w:r>
          </w:p>
        </w:tc>
        <w:tc>
          <w:tcPr>
            <w:tcW w:w="4466" w:type="dxa"/>
          </w:tcPr>
          <w:p w14:paraId="1B82270D" w14:textId="6F11FFB8" w:rsidR="00786F54" w:rsidRPr="0056560B" w:rsidRDefault="00786F54" w:rsidP="00786F54">
            <w:r w:rsidRPr="001E2C37">
              <w:t>29.0</w:t>
            </w:r>
          </w:p>
        </w:tc>
      </w:tr>
      <w:tr w:rsidR="00786F54" w14:paraId="7F58C382" w14:textId="77777777" w:rsidTr="00122999">
        <w:trPr>
          <w:trHeight w:val="270"/>
        </w:trPr>
        <w:tc>
          <w:tcPr>
            <w:tcW w:w="4466" w:type="dxa"/>
          </w:tcPr>
          <w:p w14:paraId="64B02714" w14:textId="208C26B0" w:rsidR="00786F54" w:rsidRPr="0056560B" w:rsidRDefault="00786F54" w:rsidP="00786F54">
            <w:r w:rsidRPr="001E2C37">
              <w:t>330</w:t>
            </w:r>
          </w:p>
        </w:tc>
        <w:tc>
          <w:tcPr>
            <w:tcW w:w="4466" w:type="dxa"/>
          </w:tcPr>
          <w:p w14:paraId="54D80C32" w14:textId="3BB4F6B2" w:rsidR="00786F54" w:rsidRPr="0056560B" w:rsidRDefault="00786F54" w:rsidP="00786F54">
            <w:r w:rsidRPr="001E2C37">
              <w:t>29.0</w:t>
            </w:r>
          </w:p>
        </w:tc>
      </w:tr>
      <w:tr w:rsidR="00786F54" w14:paraId="33144177" w14:textId="77777777" w:rsidTr="00122999">
        <w:trPr>
          <w:trHeight w:val="253"/>
        </w:trPr>
        <w:tc>
          <w:tcPr>
            <w:tcW w:w="4466" w:type="dxa"/>
          </w:tcPr>
          <w:p w14:paraId="0B516145" w14:textId="2868CC74" w:rsidR="00786F54" w:rsidRPr="0056560B" w:rsidRDefault="00786F54" w:rsidP="00786F54">
            <w:r w:rsidRPr="001E2C37">
              <w:t>340</w:t>
            </w:r>
          </w:p>
        </w:tc>
        <w:tc>
          <w:tcPr>
            <w:tcW w:w="4466" w:type="dxa"/>
          </w:tcPr>
          <w:p w14:paraId="4C0D3E1A" w14:textId="5778440C" w:rsidR="00786F54" w:rsidRPr="0056560B" w:rsidRDefault="00786F54" w:rsidP="00786F54">
            <w:r w:rsidRPr="001E2C37">
              <w:t>29.0</w:t>
            </w:r>
          </w:p>
        </w:tc>
      </w:tr>
      <w:tr w:rsidR="00786F54" w14:paraId="0AAAA3B0" w14:textId="77777777" w:rsidTr="00122999">
        <w:trPr>
          <w:trHeight w:val="270"/>
        </w:trPr>
        <w:tc>
          <w:tcPr>
            <w:tcW w:w="4466" w:type="dxa"/>
          </w:tcPr>
          <w:p w14:paraId="2B2039CA" w14:textId="3BD76C42" w:rsidR="00786F54" w:rsidRPr="0056560B" w:rsidRDefault="00786F54" w:rsidP="00786F54">
            <w:r w:rsidRPr="001E2C37">
              <w:t>350</w:t>
            </w:r>
          </w:p>
        </w:tc>
        <w:tc>
          <w:tcPr>
            <w:tcW w:w="4466" w:type="dxa"/>
          </w:tcPr>
          <w:p w14:paraId="0E55BFC5" w14:textId="5260E908" w:rsidR="00786F54" w:rsidRPr="0056560B" w:rsidRDefault="00786F54" w:rsidP="00786F54">
            <w:r w:rsidRPr="001E2C37">
              <w:t>29.0</w:t>
            </w:r>
          </w:p>
        </w:tc>
      </w:tr>
      <w:tr w:rsidR="00786F54" w14:paraId="46E3D47F" w14:textId="77777777" w:rsidTr="00122999">
        <w:trPr>
          <w:trHeight w:val="270"/>
        </w:trPr>
        <w:tc>
          <w:tcPr>
            <w:tcW w:w="4466" w:type="dxa"/>
          </w:tcPr>
          <w:p w14:paraId="4F56567A" w14:textId="6AD8B590" w:rsidR="00786F54" w:rsidRPr="0056560B" w:rsidRDefault="00786F54" w:rsidP="00786F54">
            <w:r w:rsidRPr="001E2C37">
              <w:t>360</w:t>
            </w:r>
          </w:p>
        </w:tc>
        <w:tc>
          <w:tcPr>
            <w:tcW w:w="4466" w:type="dxa"/>
          </w:tcPr>
          <w:p w14:paraId="3E40615C" w14:textId="16BA5777" w:rsidR="00786F54" w:rsidRPr="0056560B" w:rsidRDefault="00786F54" w:rsidP="00786F54">
            <w:r w:rsidRPr="001E2C37">
              <w:t>29.0</w:t>
            </w:r>
          </w:p>
        </w:tc>
      </w:tr>
      <w:tr w:rsidR="00786F54" w14:paraId="3540C513" w14:textId="77777777" w:rsidTr="00122999">
        <w:trPr>
          <w:trHeight w:val="253"/>
        </w:trPr>
        <w:tc>
          <w:tcPr>
            <w:tcW w:w="4466" w:type="dxa"/>
          </w:tcPr>
          <w:p w14:paraId="2D5BF051" w14:textId="05BA3757" w:rsidR="00786F54" w:rsidRPr="0056560B" w:rsidRDefault="00786F54" w:rsidP="00786F54">
            <w:r w:rsidRPr="001E2C37">
              <w:t>370</w:t>
            </w:r>
          </w:p>
        </w:tc>
        <w:tc>
          <w:tcPr>
            <w:tcW w:w="4466" w:type="dxa"/>
          </w:tcPr>
          <w:p w14:paraId="3B1F27A5" w14:textId="53E9C68B" w:rsidR="00786F54" w:rsidRPr="0056560B" w:rsidRDefault="00786F54" w:rsidP="00786F54">
            <w:r w:rsidRPr="001E2C37">
              <w:t>28.8</w:t>
            </w:r>
          </w:p>
        </w:tc>
      </w:tr>
      <w:tr w:rsidR="00786F54" w14:paraId="295F868A" w14:textId="77777777" w:rsidTr="00122999">
        <w:trPr>
          <w:trHeight w:val="270"/>
        </w:trPr>
        <w:tc>
          <w:tcPr>
            <w:tcW w:w="4466" w:type="dxa"/>
          </w:tcPr>
          <w:p w14:paraId="10D54578" w14:textId="4A729657" w:rsidR="00786F54" w:rsidRPr="0056560B" w:rsidRDefault="00786F54" w:rsidP="00786F54">
            <w:r w:rsidRPr="001E2C37">
              <w:t>380</w:t>
            </w:r>
          </w:p>
        </w:tc>
        <w:tc>
          <w:tcPr>
            <w:tcW w:w="4466" w:type="dxa"/>
          </w:tcPr>
          <w:p w14:paraId="60D6BEB8" w14:textId="28FE6B43" w:rsidR="00786F54" w:rsidRPr="0056560B" w:rsidRDefault="00786F54" w:rsidP="00786F54">
            <w:r w:rsidRPr="001E2C37">
              <w:t>28.8</w:t>
            </w:r>
          </w:p>
        </w:tc>
      </w:tr>
      <w:tr w:rsidR="00786F54" w14:paraId="5ADF36C0" w14:textId="77777777" w:rsidTr="00122999">
        <w:trPr>
          <w:trHeight w:val="270"/>
        </w:trPr>
        <w:tc>
          <w:tcPr>
            <w:tcW w:w="4466" w:type="dxa"/>
          </w:tcPr>
          <w:p w14:paraId="50B932F9" w14:textId="4365B325" w:rsidR="00786F54" w:rsidRPr="0056560B" w:rsidRDefault="00786F54" w:rsidP="00786F54">
            <w:r w:rsidRPr="001E2C37">
              <w:t>390</w:t>
            </w:r>
          </w:p>
        </w:tc>
        <w:tc>
          <w:tcPr>
            <w:tcW w:w="4466" w:type="dxa"/>
          </w:tcPr>
          <w:p w14:paraId="6BE5684D" w14:textId="2F96690F" w:rsidR="00786F54" w:rsidRPr="0056560B" w:rsidRDefault="00786F54" w:rsidP="00786F54">
            <w:r w:rsidRPr="001E2C37">
              <w:t>28.7</w:t>
            </w:r>
          </w:p>
        </w:tc>
      </w:tr>
      <w:tr w:rsidR="00786F54" w14:paraId="22FFBE29" w14:textId="77777777" w:rsidTr="00122999">
        <w:trPr>
          <w:trHeight w:val="253"/>
        </w:trPr>
        <w:tc>
          <w:tcPr>
            <w:tcW w:w="4466" w:type="dxa"/>
          </w:tcPr>
          <w:p w14:paraId="4044496E" w14:textId="38493D64" w:rsidR="00786F54" w:rsidRPr="0056560B" w:rsidRDefault="00786F54" w:rsidP="00786F54">
            <w:r w:rsidRPr="001E2C37">
              <w:t>400</w:t>
            </w:r>
          </w:p>
        </w:tc>
        <w:tc>
          <w:tcPr>
            <w:tcW w:w="4466" w:type="dxa"/>
          </w:tcPr>
          <w:p w14:paraId="16C1C719" w14:textId="6CC4F01B" w:rsidR="00786F54" w:rsidRPr="0056560B" w:rsidRDefault="00786F54" w:rsidP="00786F54">
            <w:r w:rsidRPr="001E2C37">
              <w:t>28.7</w:t>
            </w:r>
          </w:p>
        </w:tc>
      </w:tr>
      <w:tr w:rsidR="00786F54" w14:paraId="5C832904" w14:textId="77777777" w:rsidTr="00122999">
        <w:trPr>
          <w:trHeight w:val="270"/>
        </w:trPr>
        <w:tc>
          <w:tcPr>
            <w:tcW w:w="4466" w:type="dxa"/>
          </w:tcPr>
          <w:p w14:paraId="482EE796" w14:textId="5A3C2049" w:rsidR="00786F54" w:rsidRPr="0056560B" w:rsidRDefault="00786F54" w:rsidP="00786F54">
            <w:r w:rsidRPr="001E2C37">
              <w:t>410</w:t>
            </w:r>
          </w:p>
        </w:tc>
        <w:tc>
          <w:tcPr>
            <w:tcW w:w="4466" w:type="dxa"/>
          </w:tcPr>
          <w:p w14:paraId="4A774447" w14:textId="4FAF80B0" w:rsidR="00786F54" w:rsidRPr="0056560B" w:rsidRDefault="00786F54" w:rsidP="00786F54">
            <w:r w:rsidRPr="001E2C37">
              <w:t>28.5</w:t>
            </w:r>
          </w:p>
        </w:tc>
      </w:tr>
      <w:tr w:rsidR="00786F54" w14:paraId="28C1BC73" w14:textId="77777777" w:rsidTr="00122999">
        <w:trPr>
          <w:trHeight w:val="270"/>
        </w:trPr>
        <w:tc>
          <w:tcPr>
            <w:tcW w:w="4466" w:type="dxa"/>
          </w:tcPr>
          <w:p w14:paraId="2EC95466" w14:textId="1AE8B68F" w:rsidR="00786F54" w:rsidRPr="0056560B" w:rsidRDefault="00786F54" w:rsidP="00786F54">
            <w:r w:rsidRPr="001E2C37">
              <w:t>420</w:t>
            </w:r>
          </w:p>
        </w:tc>
        <w:tc>
          <w:tcPr>
            <w:tcW w:w="4466" w:type="dxa"/>
          </w:tcPr>
          <w:p w14:paraId="7CB78DA4" w14:textId="6CB03E86" w:rsidR="00786F54" w:rsidRPr="0056560B" w:rsidRDefault="00786F54" w:rsidP="00786F54">
            <w:r w:rsidRPr="001E2C37">
              <w:t>28.5</w:t>
            </w:r>
          </w:p>
        </w:tc>
      </w:tr>
      <w:tr w:rsidR="00786F54" w14:paraId="52149931" w14:textId="77777777" w:rsidTr="00122999">
        <w:trPr>
          <w:trHeight w:val="253"/>
        </w:trPr>
        <w:tc>
          <w:tcPr>
            <w:tcW w:w="4466" w:type="dxa"/>
          </w:tcPr>
          <w:p w14:paraId="2B674299" w14:textId="405B8BD2" w:rsidR="00786F54" w:rsidRPr="0056560B" w:rsidRDefault="00786F54" w:rsidP="00786F54">
            <w:r w:rsidRPr="001E2C37">
              <w:t>430</w:t>
            </w:r>
          </w:p>
        </w:tc>
        <w:tc>
          <w:tcPr>
            <w:tcW w:w="4466" w:type="dxa"/>
          </w:tcPr>
          <w:p w14:paraId="3372B19D" w14:textId="130FDBEC" w:rsidR="00786F54" w:rsidRPr="0056560B" w:rsidRDefault="00786F54" w:rsidP="00786F54">
            <w:r w:rsidRPr="001E2C37">
              <w:t>28.5</w:t>
            </w:r>
          </w:p>
        </w:tc>
      </w:tr>
      <w:tr w:rsidR="00786F54" w14:paraId="59C52916" w14:textId="77777777" w:rsidTr="00122999">
        <w:trPr>
          <w:trHeight w:val="270"/>
        </w:trPr>
        <w:tc>
          <w:tcPr>
            <w:tcW w:w="4466" w:type="dxa"/>
          </w:tcPr>
          <w:p w14:paraId="7B45DFBD" w14:textId="62749E09" w:rsidR="00786F54" w:rsidRPr="0056560B" w:rsidRDefault="00786F54" w:rsidP="00786F54">
            <w:r w:rsidRPr="001E2C37">
              <w:t>440</w:t>
            </w:r>
          </w:p>
        </w:tc>
        <w:tc>
          <w:tcPr>
            <w:tcW w:w="4466" w:type="dxa"/>
          </w:tcPr>
          <w:p w14:paraId="42A547ED" w14:textId="2EDFAD0A" w:rsidR="00786F54" w:rsidRPr="0056560B" w:rsidRDefault="00786F54" w:rsidP="00786F54">
            <w:r w:rsidRPr="001E2C37">
              <w:t>28.3</w:t>
            </w:r>
          </w:p>
        </w:tc>
      </w:tr>
      <w:tr w:rsidR="00786F54" w14:paraId="236B28C5" w14:textId="77777777" w:rsidTr="00122999">
        <w:trPr>
          <w:trHeight w:val="253"/>
        </w:trPr>
        <w:tc>
          <w:tcPr>
            <w:tcW w:w="4466" w:type="dxa"/>
          </w:tcPr>
          <w:p w14:paraId="7BC61099" w14:textId="55FE3671" w:rsidR="00786F54" w:rsidRPr="0056560B" w:rsidRDefault="00786F54" w:rsidP="00786F54">
            <w:r w:rsidRPr="001E2C37">
              <w:t>450</w:t>
            </w:r>
          </w:p>
        </w:tc>
        <w:tc>
          <w:tcPr>
            <w:tcW w:w="4466" w:type="dxa"/>
          </w:tcPr>
          <w:p w14:paraId="7877B517" w14:textId="147B76C7" w:rsidR="00786F54" w:rsidRPr="0056560B" w:rsidRDefault="00786F54" w:rsidP="00786F54">
            <w:r w:rsidRPr="001E2C37">
              <w:t>28.3</w:t>
            </w:r>
          </w:p>
        </w:tc>
      </w:tr>
      <w:tr w:rsidR="00786F54" w14:paraId="08C4E93D" w14:textId="77777777" w:rsidTr="00122999">
        <w:trPr>
          <w:trHeight w:val="270"/>
        </w:trPr>
        <w:tc>
          <w:tcPr>
            <w:tcW w:w="4466" w:type="dxa"/>
          </w:tcPr>
          <w:p w14:paraId="0DC34217" w14:textId="5F886F15" w:rsidR="00786F54" w:rsidRPr="0056560B" w:rsidRDefault="00786F54" w:rsidP="00786F54">
            <w:r w:rsidRPr="001E2C37">
              <w:t>460</w:t>
            </w:r>
          </w:p>
        </w:tc>
        <w:tc>
          <w:tcPr>
            <w:tcW w:w="4466" w:type="dxa"/>
          </w:tcPr>
          <w:p w14:paraId="16CB1A84" w14:textId="101A5AB7" w:rsidR="00786F54" w:rsidRPr="0056560B" w:rsidRDefault="00786F54" w:rsidP="00786F54">
            <w:r w:rsidRPr="001E2C37">
              <w:t>28.2</w:t>
            </w:r>
          </w:p>
        </w:tc>
      </w:tr>
      <w:tr w:rsidR="00786F54" w14:paraId="7C7C4364" w14:textId="77777777" w:rsidTr="00122999">
        <w:trPr>
          <w:trHeight w:val="270"/>
        </w:trPr>
        <w:tc>
          <w:tcPr>
            <w:tcW w:w="4466" w:type="dxa"/>
          </w:tcPr>
          <w:p w14:paraId="05346DE1" w14:textId="5E16C90A" w:rsidR="00786F54" w:rsidRPr="0056560B" w:rsidRDefault="00786F54" w:rsidP="00786F54">
            <w:r w:rsidRPr="001E2C37">
              <w:t>470</w:t>
            </w:r>
          </w:p>
        </w:tc>
        <w:tc>
          <w:tcPr>
            <w:tcW w:w="4466" w:type="dxa"/>
          </w:tcPr>
          <w:p w14:paraId="4768045D" w14:textId="2B2B6511" w:rsidR="00786F54" w:rsidRPr="0056560B" w:rsidRDefault="00786F54" w:rsidP="00786F54">
            <w:r w:rsidRPr="001E2C37">
              <w:t>28.2</w:t>
            </w:r>
          </w:p>
        </w:tc>
      </w:tr>
      <w:tr w:rsidR="00786F54" w14:paraId="1D966F36" w14:textId="77777777" w:rsidTr="00122999">
        <w:trPr>
          <w:trHeight w:val="253"/>
        </w:trPr>
        <w:tc>
          <w:tcPr>
            <w:tcW w:w="4466" w:type="dxa"/>
          </w:tcPr>
          <w:p w14:paraId="46324AD7" w14:textId="3AD10E40" w:rsidR="00786F54" w:rsidRPr="0056560B" w:rsidRDefault="00786F54" w:rsidP="00786F54">
            <w:r w:rsidRPr="001E2C37">
              <w:t>480</w:t>
            </w:r>
          </w:p>
        </w:tc>
        <w:tc>
          <w:tcPr>
            <w:tcW w:w="4466" w:type="dxa"/>
          </w:tcPr>
          <w:p w14:paraId="126DE928" w14:textId="011C7543" w:rsidR="00786F54" w:rsidRPr="0056560B" w:rsidRDefault="00786F54" w:rsidP="00786F54">
            <w:r w:rsidRPr="001E2C37">
              <w:t>28.2</w:t>
            </w:r>
          </w:p>
        </w:tc>
      </w:tr>
      <w:tr w:rsidR="00786F54" w14:paraId="5605B022" w14:textId="77777777" w:rsidTr="00122999">
        <w:trPr>
          <w:trHeight w:val="270"/>
        </w:trPr>
        <w:tc>
          <w:tcPr>
            <w:tcW w:w="4466" w:type="dxa"/>
          </w:tcPr>
          <w:p w14:paraId="2F352FA1" w14:textId="3BCB2DCF" w:rsidR="00786F54" w:rsidRPr="0056560B" w:rsidRDefault="00786F54" w:rsidP="00786F54">
            <w:r w:rsidRPr="001E2C37">
              <w:t>490</w:t>
            </w:r>
          </w:p>
        </w:tc>
        <w:tc>
          <w:tcPr>
            <w:tcW w:w="4466" w:type="dxa"/>
          </w:tcPr>
          <w:p w14:paraId="2670F221" w14:textId="7CA926F4" w:rsidR="00786F54" w:rsidRPr="0056560B" w:rsidRDefault="00786F54" w:rsidP="00786F54">
            <w:r w:rsidRPr="001E2C37">
              <w:t>28.2</w:t>
            </w:r>
          </w:p>
        </w:tc>
      </w:tr>
      <w:tr w:rsidR="00786F54" w14:paraId="4D6B9954" w14:textId="77777777" w:rsidTr="00122999">
        <w:trPr>
          <w:trHeight w:val="270"/>
        </w:trPr>
        <w:tc>
          <w:tcPr>
            <w:tcW w:w="4466" w:type="dxa"/>
          </w:tcPr>
          <w:p w14:paraId="3342E184" w14:textId="00485242" w:rsidR="00786F54" w:rsidRPr="0056560B" w:rsidRDefault="00786F54" w:rsidP="00786F54">
            <w:r w:rsidRPr="001E2C37">
              <w:t>500</w:t>
            </w:r>
          </w:p>
        </w:tc>
        <w:tc>
          <w:tcPr>
            <w:tcW w:w="4466" w:type="dxa"/>
          </w:tcPr>
          <w:p w14:paraId="27D264A3" w14:textId="71886BF1" w:rsidR="00786F54" w:rsidRPr="0056560B" w:rsidRDefault="00786F54" w:rsidP="00786F54">
            <w:r w:rsidRPr="001E2C37">
              <w:t>28.2</w:t>
            </w:r>
          </w:p>
        </w:tc>
      </w:tr>
      <w:tr w:rsidR="00786F54" w14:paraId="1318FE37" w14:textId="77777777" w:rsidTr="00122999">
        <w:trPr>
          <w:trHeight w:val="253"/>
        </w:trPr>
        <w:tc>
          <w:tcPr>
            <w:tcW w:w="4466" w:type="dxa"/>
          </w:tcPr>
          <w:p w14:paraId="33E61CBC" w14:textId="19A1DEB6" w:rsidR="00786F54" w:rsidRPr="0056560B" w:rsidRDefault="00786F54" w:rsidP="00786F54">
            <w:r w:rsidRPr="001E2C37">
              <w:t>510</w:t>
            </w:r>
          </w:p>
        </w:tc>
        <w:tc>
          <w:tcPr>
            <w:tcW w:w="4466" w:type="dxa"/>
          </w:tcPr>
          <w:p w14:paraId="1DE91D62" w14:textId="71E9AC07" w:rsidR="00786F54" w:rsidRPr="0056560B" w:rsidRDefault="00786F54" w:rsidP="00786F54">
            <w:r w:rsidRPr="001E2C37">
              <w:t>28.2</w:t>
            </w:r>
          </w:p>
        </w:tc>
      </w:tr>
      <w:tr w:rsidR="00786F54" w14:paraId="50B9490F" w14:textId="77777777" w:rsidTr="00122999">
        <w:trPr>
          <w:trHeight w:val="270"/>
        </w:trPr>
        <w:tc>
          <w:tcPr>
            <w:tcW w:w="4466" w:type="dxa"/>
          </w:tcPr>
          <w:p w14:paraId="40DD2DA4" w14:textId="2C79866D" w:rsidR="00786F54" w:rsidRPr="0056560B" w:rsidRDefault="00786F54" w:rsidP="00786F54">
            <w:r w:rsidRPr="001E2C37">
              <w:t>520</w:t>
            </w:r>
          </w:p>
        </w:tc>
        <w:tc>
          <w:tcPr>
            <w:tcW w:w="4466" w:type="dxa"/>
          </w:tcPr>
          <w:p w14:paraId="002CC61F" w14:textId="4D26BD11" w:rsidR="00786F54" w:rsidRPr="0056560B" w:rsidRDefault="00786F54" w:rsidP="00786F54">
            <w:r w:rsidRPr="001E2C37">
              <w:t>28.2</w:t>
            </w:r>
          </w:p>
        </w:tc>
      </w:tr>
      <w:tr w:rsidR="00786F54" w14:paraId="3B3BE2BF" w14:textId="77777777" w:rsidTr="00122999">
        <w:trPr>
          <w:trHeight w:val="270"/>
        </w:trPr>
        <w:tc>
          <w:tcPr>
            <w:tcW w:w="4466" w:type="dxa"/>
          </w:tcPr>
          <w:p w14:paraId="6F34AE52" w14:textId="62301B3A" w:rsidR="00786F54" w:rsidRPr="0056560B" w:rsidRDefault="00786F54" w:rsidP="00786F54">
            <w:r w:rsidRPr="001E2C37">
              <w:t>530</w:t>
            </w:r>
          </w:p>
        </w:tc>
        <w:tc>
          <w:tcPr>
            <w:tcW w:w="4466" w:type="dxa"/>
          </w:tcPr>
          <w:p w14:paraId="53108144" w14:textId="6A91690B" w:rsidR="00786F54" w:rsidRPr="0056560B" w:rsidRDefault="00786F54" w:rsidP="00786F54">
            <w:r w:rsidRPr="001E2C37">
              <w:t>28.2</w:t>
            </w:r>
          </w:p>
        </w:tc>
      </w:tr>
      <w:tr w:rsidR="00786F54" w14:paraId="53BA4C56" w14:textId="77777777" w:rsidTr="00122999">
        <w:trPr>
          <w:trHeight w:val="253"/>
        </w:trPr>
        <w:tc>
          <w:tcPr>
            <w:tcW w:w="4466" w:type="dxa"/>
          </w:tcPr>
          <w:p w14:paraId="03769973" w14:textId="6777B731" w:rsidR="00786F54" w:rsidRPr="0056560B" w:rsidRDefault="00786F54" w:rsidP="00786F54">
            <w:r w:rsidRPr="001E2C37">
              <w:t>540</w:t>
            </w:r>
          </w:p>
        </w:tc>
        <w:tc>
          <w:tcPr>
            <w:tcW w:w="4466" w:type="dxa"/>
          </w:tcPr>
          <w:p w14:paraId="77E97F01" w14:textId="76BBB7BA" w:rsidR="00786F54" w:rsidRPr="0056560B" w:rsidRDefault="00786F54" w:rsidP="00D91990">
            <w:pPr>
              <w:keepNext/>
            </w:pPr>
            <w:r w:rsidRPr="001E2C37">
              <w:t>28.1</w:t>
            </w:r>
          </w:p>
        </w:tc>
      </w:tr>
    </w:tbl>
    <w:p w14:paraId="03682F22" w14:textId="6DD85421" w:rsidR="00F866F2" w:rsidRPr="0063347B" w:rsidRDefault="00F866F2" w:rsidP="001C6B57">
      <w:pPr>
        <w:keepNext/>
      </w:pPr>
      <w:r>
        <w:lastRenderedPageBreak/>
        <w:fldChar w:fldCharType="begin"/>
      </w:r>
      <w:r>
        <w:instrText xml:space="preserve"> REF _Ref197678728 \h </w:instrText>
      </w:r>
      <w:r>
        <w:fldChar w:fldCharType="separate"/>
      </w:r>
      <w:r>
        <w:t xml:space="preserve">Figure </w:t>
      </w:r>
      <w:r>
        <w:rPr>
          <w:noProof/>
        </w:rPr>
        <w:t>4</w:t>
      </w:r>
      <w:r>
        <w:fldChar w:fldCharType="end"/>
      </w:r>
      <w:r>
        <w:t xml:space="preserve"> below shows the</w:t>
      </w:r>
      <w:r w:rsidR="00BE33C6">
        <w:t xml:space="preserve"> temperature against time graphed and shows clearly that the maximum temperature reached </w:t>
      </w:r>
      <w:r w:rsidR="0063347B">
        <w:t xml:space="preserve">was 31.0 </w:t>
      </w:r>
      <w:r w:rsidR="0063347B">
        <w:rPr>
          <w:vertAlign w:val="superscript"/>
        </w:rPr>
        <w:t>o</w:t>
      </w:r>
      <w:r w:rsidR="001F25A9">
        <w:rPr>
          <w:vertAlign w:val="superscript"/>
        </w:rPr>
        <w:t xml:space="preserve"> </w:t>
      </w:r>
      <w:r w:rsidR="0063347B">
        <w:t>C.</w:t>
      </w:r>
    </w:p>
    <w:p w14:paraId="52FC5F7A" w14:textId="46ECBF00" w:rsidR="001C6B57" w:rsidRDefault="00436F0B" w:rsidP="001C6B57">
      <w:pPr>
        <w:keepNext/>
      </w:pPr>
      <w:r>
        <w:rPr>
          <w:noProof/>
        </w:rPr>
        <w:drawing>
          <wp:inline distT="0" distB="0" distL="0" distR="0" wp14:anchorId="3057054A" wp14:editId="1F258966">
            <wp:extent cx="5562600" cy="3793833"/>
            <wp:effectExtent l="0" t="0" r="0" b="0"/>
            <wp:docPr id="109334363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0498" cy="37992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FAFD4C9" w14:textId="6BFB9CD2" w:rsidR="00436F0B" w:rsidRDefault="001C6B57" w:rsidP="00141799">
      <w:pPr>
        <w:pStyle w:val="Caption"/>
      </w:pPr>
      <w:bookmarkStart w:id="14" w:name="_Toc197593526"/>
      <w:bookmarkStart w:id="15" w:name="_Ref197678718"/>
      <w:bookmarkStart w:id="16" w:name="_Ref19767872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A2001">
        <w:rPr>
          <w:noProof/>
        </w:rPr>
        <w:t>4</w:t>
      </w:r>
      <w:r>
        <w:fldChar w:fldCharType="end"/>
      </w:r>
      <w:bookmarkEnd w:id="16"/>
      <w:r>
        <w:t xml:space="preserve">- Temperature rise of calorimeter against </w:t>
      </w:r>
      <w:bookmarkEnd w:id="14"/>
      <w:bookmarkEnd w:id="15"/>
      <w:r w:rsidR="00A733C0">
        <w:t>time.</w:t>
      </w:r>
    </w:p>
    <w:p w14:paraId="32F3D212" w14:textId="04554362" w:rsidR="00447CDE" w:rsidRDefault="00447CDE" w:rsidP="00447CDE">
      <w:r>
        <w:t xml:space="preserve">The </w:t>
      </w:r>
      <w:r w:rsidR="00875E0F">
        <w:t xml:space="preserve">temperature change experienced by the metal was -61.9 </w:t>
      </w:r>
      <w:r w:rsidR="00875E0F">
        <w:rPr>
          <w:vertAlign w:val="superscript"/>
        </w:rPr>
        <w:t>o</w:t>
      </w:r>
      <w:r w:rsidR="006519A1">
        <w:rPr>
          <w:vertAlign w:val="superscript"/>
        </w:rPr>
        <w:t xml:space="preserve"> </w:t>
      </w:r>
      <w:r w:rsidR="00875E0F">
        <w:t xml:space="preserve">C and the temperature change experienced by the </w:t>
      </w:r>
      <w:r w:rsidR="000872BA">
        <w:t>water was 9.6</w:t>
      </w:r>
      <w:r w:rsidR="000872BA">
        <w:rPr>
          <w:vertAlign w:val="superscript"/>
        </w:rPr>
        <w:t>o</w:t>
      </w:r>
      <w:r w:rsidR="000872BA">
        <w:t xml:space="preserve">C. </w:t>
      </w:r>
    </w:p>
    <w:p w14:paraId="7D2E148A" w14:textId="521EA265" w:rsidR="000872BA" w:rsidRPr="00D7615F" w:rsidRDefault="000872BA" w:rsidP="00447CDE">
      <w:r>
        <w:t xml:space="preserve">Using </w:t>
      </w:r>
      <w:r w:rsidR="00D7615F">
        <w:fldChar w:fldCharType="begin"/>
      </w:r>
      <w:r w:rsidR="00D7615F">
        <w:instrText xml:space="preserve"> REF _Ref197687950 \h </w:instrText>
      </w:r>
      <w:r w:rsidR="00D7615F">
        <w:fldChar w:fldCharType="separate"/>
      </w:r>
      <w:r w:rsidR="00D7615F">
        <w:t xml:space="preserve">Equation </w:t>
      </w:r>
      <w:r w:rsidR="00D7615F">
        <w:rPr>
          <w:noProof/>
        </w:rPr>
        <w:t>5</w:t>
      </w:r>
      <w:r w:rsidR="00D7615F">
        <w:fldChar w:fldCharType="end"/>
      </w:r>
      <w:r w:rsidR="00D7615F">
        <w:t xml:space="preserve"> to calculate the specific heat capacity of the metal gives the value of                1.1 J K</w:t>
      </w:r>
      <w:r w:rsidR="00D7615F">
        <w:rPr>
          <w:vertAlign w:val="superscript"/>
        </w:rPr>
        <w:t>-1</w:t>
      </w:r>
      <w:r w:rsidR="00D7615F">
        <w:t xml:space="preserve"> g</w:t>
      </w:r>
      <w:r w:rsidR="00D7615F">
        <w:rPr>
          <w:vertAlign w:val="superscript"/>
        </w:rPr>
        <w:t>-</w:t>
      </w:r>
      <w:r w:rsidR="006519A1">
        <w:rPr>
          <w:vertAlign w:val="superscript"/>
        </w:rPr>
        <w:t>1</w:t>
      </w:r>
      <w:r w:rsidR="006519A1">
        <w:rPr>
          <w:vertAlign w:val="subscript"/>
        </w:rPr>
        <w:t>.</w:t>
      </w:r>
    </w:p>
    <w:p w14:paraId="65C7B26B" w14:textId="71B87375" w:rsidR="004C5848" w:rsidRPr="004C5848" w:rsidRDefault="004C5848" w:rsidP="004C5848">
      <w:pPr>
        <w:pStyle w:val="Heading2"/>
      </w:pPr>
      <w:bookmarkStart w:id="17" w:name="_Toc197593618"/>
      <w:r>
        <w:t>Molar Heat of Reaction</w:t>
      </w:r>
      <w:r w:rsidR="0016211F">
        <w:t xml:space="preserve"> Between HCl and NaOH</w:t>
      </w:r>
      <w:bookmarkEnd w:id="17"/>
    </w:p>
    <w:p w14:paraId="0718BB5E" w14:textId="2944F367" w:rsidR="00F16337" w:rsidRPr="00F16337" w:rsidRDefault="00F16337" w:rsidP="00F16337">
      <w:r>
        <w:t xml:space="preserve">Shown below in </w:t>
      </w:r>
      <w:r>
        <w:fldChar w:fldCharType="begin"/>
      </w:r>
      <w:r>
        <w:instrText xml:space="preserve"> REF _Ref197688494 \h </w:instrText>
      </w:r>
      <w:r>
        <w:fldChar w:fldCharType="separate"/>
      </w:r>
      <w:r>
        <w:t xml:space="preserve">Table </w:t>
      </w:r>
      <w:r>
        <w:rPr>
          <w:noProof/>
        </w:rPr>
        <w:t>4</w:t>
      </w:r>
      <w:r>
        <w:fldChar w:fldCharType="end"/>
      </w:r>
      <w:r>
        <w:t xml:space="preserve"> is the concentration, volume and number of moles that was calculated from equation 7.</w:t>
      </w:r>
    </w:p>
    <w:p w14:paraId="7670357E" w14:textId="695B5C49" w:rsidR="00F16337" w:rsidRDefault="00F16337" w:rsidP="00F16337">
      <w:pPr>
        <w:pStyle w:val="Caption"/>
        <w:keepNext/>
      </w:pPr>
      <w:bookmarkStart w:id="18" w:name="_Ref19768849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bookmarkEnd w:id="18"/>
      <w:r>
        <w:t xml:space="preserve"> - </w:t>
      </w:r>
      <w:r w:rsidR="006519A1">
        <w:t>Concentration</w:t>
      </w:r>
      <w:r>
        <w:t xml:space="preserve">, </w:t>
      </w:r>
      <w:r w:rsidR="00307ABE">
        <w:t>volume</w:t>
      </w:r>
      <w:r>
        <w:rPr>
          <w:noProof/>
        </w:rPr>
        <w:t xml:space="preserve"> and moles of NaOH and HCl solutions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06CCE" w14:paraId="50FAC293" w14:textId="77777777" w:rsidTr="00106CCE">
        <w:tc>
          <w:tcPr>
            <w:tcW w:w="4508" w:type="dxa"/>
          </w:tcPr>
          <w:p w14:paraId="7F21DD38" w14:textId="63648F01" w:rsidR="00106CCE" w:rsidRDefault="00106CCE" w:rsidP="00035336">
            <w:r>
              <w:t>Concertation HCl (M)</w:t>
            </w:r>
          </w:p>
        </w:tc>
        <w:tc>
          <w:tcPr>
            <w:tcW w:w="4508" w:type="dxa"/>
          </w:tcPr>
          <w:p w14:paraId="51309CC3" w14:textId="2EEEE620" w:rsidR="00106CCE" w:rsidRPr="003A2A12" w:rsidRDefault="003A2A12" w:rsidP="0003533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  <w:r>
              <w:rPr>
                <w:rFonts w:ascii="Calibri" w:hAnsi="Calibri" w:cs="Calibri"/>
                <w:color w:val="000000"/>
              </w:rPr>
              <w:t>.0</w:t>
            </w:r>
          </w:p>
        </w:tc>
      </w:tr>
      <w:tr w:rsidR="00106CCE" w14:paraId="4CF52F8B" w14:textId="77777777" w:rsidTr="00106CCE">
        <w:tc>
          <w:tcPr>
            <w:tcW w:w="4508" w:type="dxa"/>
          </w:tcPr>
          <w:p w14:paraId="3F076429" w14:textId="5F5BC435" w:rsidR="00106CCE" w:rsidRPr="00106CCE" w:rsidRDefault="00106CCE" w:rsidP="00035336">
            <w:r>
              <w:t>Volume HCl (cm</w:t>
            </w:r>
            <w:r>
              <w:rPr>
                <w:vertAlign w:val="superscript"/>
              </w:rPr>
              <w:t>3</w:t>
            </w:r>
            <w:r>
              <w:t>)</w:t>
            </w:r>
          </w:p>
        </w:tc>
        <w:tc>
          <w:tcPr>
            <w:tcW w:w="4508" w:type="dxa"/>
          </w:tcPr>
          <w:p w14:paraId="199A3BCF" w14:textId="1D632548" w:rsidR="00106CCE" w:rsidRPr="00F16337" w:rsidRDefault="00F16337" w:rsidP="0003533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49</w:t>
            </w:r>
            <w:r>
              <w:rPr>
                <w:rFonts w:ascii="Calibri" w:hAnsi="Calibri" w:cs="Calibri"/>
                <w:color w:val="000000"/>
              </w:rPr>
              <w:t>.0</w:t>
            </w:r>
          </w:p>
        </w:tc>
      </w:tr>
      <w:tr w:rsidR="00106CCE" w14:paraId="07DA0F6C" w14:textId="77777777" w:rsidTr="00106CCE">
        <w:tc>
          <w:tcPr>
            <w:tcW w:w="4508" w:type="dxa"/>
          </w:tcPr>
          <w:p w14:paraId="752DBBF0" w14:textId="7CB763E5" w:rsidR="00106CCE" w:rsidRDefault="00106CCE" w:rsidP="00035336">
            <w:r>
              <w:t>N HCl (mol)</w:t>
            </w:r>
          </w:p>
        </w:tc>
        <w:tc>
          <w:tcPr>
            <w:tcW w:w="4508" w:type="dxa"/>
          </w:tcPr>
          <w:p w14:paraId="768FDB39" w14:textId="2E6BA03B" w:rsidR="00106CCE" w:rsidRPr="00F16337" w:rsidRDefault="00F16337" w:rsidP="00035336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0.049</w:t>
            </w:r>
          </w:p>
        </w:tc>
      </w:tr>
      <w:tr w:rsidR="00106CCE" w14:paraId="494352A7" w14:textId="77777777" w:rsidTr="00106CCE">
        <w:tc>
          <w:tcPr>
            <w:tcW w:w="4508" w:type="dxa"/>
          </w:tcPr>
          <w:p w14:paraId="538E637F" w14:textId="409DCA57" w:rsidR="00106CCE" w:rsidRDefault="00106CCE" w:rsidP="00106CCE">
            <w:r>
              <w:t xml:space="preserve">Concertation </w:t>
            </w:r>
            <w:r w:rsidR="003A2A12">
              <w:t>NaOH</w:t>
            </w:r>
            <w:r>
              <w:t xml:space="preserve"> (M)</w:t>
            </w:r>
          </w:p>
        </w:tc>
        <w:tc>
          <w:tcPr>
            <w:tcW w:w="4508" w:type="dxa"/>
          </w:tcPr>
          <w:p w14:paraId="188BE0FF" w14:textId="45F41209" w:rsidR="00106CCE" w:rsidRDefault="00F16337" w:rsidP="00106CCE">
            <w:r>
              <w:t>1.0</w:t>
            </w:r>
          </w:p>
        </w:tc>
      </w:tr>
      <w:tr w:rsidR="00106CCE" w14:paraId="40470D48" w14:textId="77777777" w:rsidTr="00106CCE">
        <w:tc>
          <w:tcPr>
            <w:tcW w:w="4508" w:type="dxa"/>
          </w:tcPr>
          <w:p w14:paraId="36C6BD77" w14:textId="6FC1765F" w:rsidR="00106CCE" w:rsidRDefault="00106CCE" w:rsidP="00106CCE">
            <w:r>
              <w:t xml:space="preserve">Volume </w:t>
            </w:r>
            <w:r w:rsidR="003A2A12">
              <w:t xml:space="preserve">NaOH </w:t>
            </w:r>
            <w:r>
              <w:t>(cm</w:t>
            </w:r>
            <w:r>
              <w:rPr>
                <w:vertAlign w:val="superscript"/>
              </w:rPr>
              <w:t>3</w:t>
            </w:r>
            <w:r>
              <w:t>)</w:t>
            </w:r>
          </w:p>
        </w:tc>
        <w:tc>
          <w:tcPr>
            <w:tcW w:w="4508" w:type="dxa"/>
          </w:tcPr>
          <w:p w14:paraId="015F4E2F" w14:textId="5D152B28" w:rsidR="00106CCE" w:rsidRDefault="00F16337" w:rsidP="00106CCE">
            <w:r>
              <w:t>52.0</w:t>
            </w:r>
          </w:p>
        </w:tc>
      </w:tr>
      <w:tr w:rsidR="00106CCE" w14:paraId="6DA332E6" w14:textId="77777777" w:rsidTr="00106CCE">
        <w:tc>
          <w:tcPr>
            <w:tcW w:w="4508" w:type="dxa"/>
          </w:tcPr>
          <w:p w14:paraId="00D56372" w14:textId="1791E2ED" w:rsidR="00106CCE" w:rsidRDefault="00106CCE" w:rsidP="00106CCE">
            <w:r>
              <w:t xml:space="preserve">N </w:t>
            </w:r>
            <w:r w:rsidR="003A2A12">
              <w:t xml:space="preserve">NaOH </w:t>
            </w:r>
            <w:r>
              <w:t>(mol)</w:t>
            </w:r>
          </w:p>
        </w:tc>
        <w:tc>
          <w:tcPr>
            <w:tcW w:w="4508" w:type="dxa"/>
          </w:tcPr>
          <w:p w14:paraId="1554B4A7" w14:textId="04662D1E" w:rsidR="00106CCE" w:rsidRDefault="00F16337" w:rsidP="00106CCE">
            <w:r>
              <w:t>0.052</w:t>
            </w:r>
          </w:p>
        </w:tc>
      </w:tr>
    </w:tbl>
    <w:p w14:paraId="7FC6CD82" w14:textId="3C422ACA" w:rsidR="009E7330" w:rsidRDefault="009E7330" w:rsidP="00035336"/>
    <w:p w14:paraId="60DB4788" w14:textId="12F3D46D" w:rsidR="00BA71AA" w:rsidRDefault="00A27B5D" w:rsidP="00035336">
      <w:r>
        <w:t xml:space="preserve">The initial temperature of both </w:t>
      </w:r>
      <w:r w:rsidR="006519A1">
        <w:t>solutions</w:t>
      </w:r>
      <w:r>
        <w:t xml:space="preserve"> was recorded as 19.9</w:t>
      </w:r>
      <w:r>
        <w:rPr>
          <w:vertAlign w:val="superscript"/>
        </w:rPr>
        <w:t>o</w:t>
      </w:r>
      <w:r>
        <w:t>C and the final temperature record</w:t>
      </w:r>
      <w:r w:rsidR="00FA5F43">
        <w:t>ed</w:t>
      </w:r>
      <w:r>
        <w:t xml:space="preserve"> after the end of the reaction was</w:t>
      </w:r>
      <w:r w:rsidR="00FA5F43">
        <w:t xml:space="preserve"> 26.7. Using equation </w:t>
      </w:r>
      <w:r w:rsidR="00E84D61">
        <w:t>3 gives the result of the temperature change as -6.8</w:t>
      </w:r>
      <w:r w:rsidR="00E84D61">
        <w:rPr>
          <w:vertAlign w:val="superscript"/>
        </w:rPr>
        <w:t>o</w:t>
      </w:r>
      <w:r w:rsidR="00E84D61">
        <w:t>C</w:t>
      </w:r>
      <w:r w:rsidR="00C2251B">
        <w:t>.</w:t>
      </w:r>
    </w:p>
    <w:p w14:paraId="12FB2082" w14:textId="61E3E144" w:rsidR="00D03409" w:rsidRPr="006519A1" w:rsidRDefault="007D5726" w:rsidP="00035336">
      <w:r>
        <w:lastRenderedPageBreak/>
        <w:t>Using equation 1 to find the heat energy released by this reaction gives the r</w:t>
      </w:r>
      <w:r w:rsidR="00927C5C">
        <w:t>esult of 2900 J</w:t>
      </w:r>
      <w:r w:rsidR="00D03409">
        <w:t xml:space="preserve">. Dividing this by the number of moles of hydrogen as it is the limiting </w:t>
      </w:r>
      <w:r w:rsidR="006519A1">
        <w:t>reactant gives</w:t>
      </w:r>
      <w:r w:rsidR="00D03409">
        <w:t xml:space="preserve"> the result </w:t>
      </w:r>
      <w:r w:rsidR="006519A1">
        <w:t>q = 59000 J mol</w:t>
      </w:r>
      <w:r w:rsidR="006519A1">
        <w:rPr>
          <w:vertAlign w:val="superscript"/>
        </w:rPr>
        <w:t>-1</w:t>
      </w:r>
      <w:r w:rsidR="006519A1">
        <w:t>.</w:t>
      </w:r>
    </w:p>
    <w:p w14:paraId="4E71E5B2" w14:textId="4918E4D0" w:rsidR="00BA71AA" w:rsidRDefault="00BA71AA" w:rsidP="00035336"/>
    <w:p w14:paraId="1F197566" w14:textId="4AF755B5" w:rsidR="00BA71AA" w:rsidRDefault="00BA71AA" w:rsidP="00035336">
      <w:r>
        <w:br w:type="page"/>
      </w:r>
    </w:p>
    <w:p w14:paraId="71A85999" w14:textId="3499FCBF" w:rsidR="008E373B" w:rsidRDefault="008E373B" w:rsidP="007A4535">
      <w:pPr>
        <w:pStyle w:val="Heading1"/>
        <w:jc w:val="both"/>
      </w:pPr>
      <w:bookmarkStart w:id="19" w:name="_Toc197593619"/>
      <w:r>
        <w:lastRenderedPageBreak/>
        <w:t>Discussion</w:t>
      </w:r>
      <w:bookmarkEnd w:id="19"/>
    </w:p>
    <w:p w14:paraId="4CC1E5D7" w14:textId="77777777" w:rsidR="009E7330" w:rsidRDefault="009E7330" w:rsidP="009E7330"/>
    <w:p w14:paraId="72219B8A" w14:textId="61C07C7B" w:rsidR="009E7330" w:rsidRDefault="00C63F95" w:rsidP="00C63F95">
      <w:pPr>
        <w:pStyle w:val="Heading2"/>
      </w:pPr>
      <w:r>
        <w:t>Limitations</w:t>
      </w:r>
    </w:p>
    <w:p w14:paraId="03B27119" w14:textId="2F2FDBB3" w:rsidR="007A1378" w:rsidRPr="007A1378" w:rsidRDefault="00654886" w:rsidP="007A1378">
      <w:r>
        <w:t>One of the limitations of all of the tests was that there was not time to do each of the tests multiple times</w:t>
      </w:r>
      <w:r w:rsidR="00531579">
        <w:t>, meaning that the results achieved from these tests were potentially inaccurate.</w:t>
      </w:r>
    </w:p>
    <w:p w14:paraId="3F076505" w14:textId="4F1FCF1F" w:rsidR="00C63F95" w:rsidRPr="00C63F95" w:rsidRDefault="00C63F95" w:rsidP="00C63F95">
      <w:r>
        <w:t xml:space="preserve">During the third test different thermometers were used to record the initial temperatures of the HCl and NaOH solutions, one of these thermometers was digital </w:t>
      </w:r>
      <w:r w:rsidR="0019789C">
        <w:t>and one was analogue</w:t>
      </w:r>
      <w:r w:rsidR="003209E7">
        <w:t>, meaning they both had different uncertainties.</w:t>
      </w:r>
      <w:r w:rsidR="0019789C">
        <w:t xml:space="preserve"> </w:t>
      </w:r>
      <w:r w:rsidR="00801832">
        <w:t>T</w:t>
      </w:r>
      <w:r w:rsidR="0019789C">
        <w:t xml:space="preserve">he thermometers </w:t>
      </w:r>
      <w:r w:rsidR="009E38B3">
        <w:t xml:space="preserve">both reached a stable temperature but were not </w:t>
      </w:r>
      <w:r w:rsidR="00DC64CC">
        <w:t>displaying the</w:t>
      </w:r>
      <w:r w:rsidR="0019789C">
        <w:t xml:space="preserve"> same </w:t>
      </w:r>
      <w:r w:rsidR="007A1378">
        <w:t>temperature,</w:t>
      </w:r>
      <w:r w:rsidR="0019789C">
        <w:t xml:space="preserve"> </w:t>
      </w:r>
      <w:r w:rsidR="009E38B3">
        <w:t xml:space="preserve">so it was decided that the measurement from the </w:t>
      </w:r>
      <w:r w:rsidR="00DC64CC">
        <w:t>digital</w:t>
      </w:r>
      <w:r w:rsidR="009E38B3">
        <w:t xml:space="preserve"> thermometer was to be used </w:t>
      </w:r>
      <w:r w:rsidR="00DC64CC">
        <w:t xml:space="preserve">as it </w:t>
      </w:r>
      <w:r w:rsidR="00D36ACA">
        <w:t>gave more precise readings.</w:t>
      </w:r>
    </w:p>
    <w:p w14:paraId="7D454308" w14:textId="30D84152" w:rsidR="00C63F95" w:rsidRPr="00C63F95" w:rsidRDefault="00C63F95" w:rsidP="00C63F95">
      <w:pPr>
        <w:pStyle w:val="Heading2"/>
      </w:pPr>
      <w:r>
        <w:t xml:space="preserve">Use in the OME </w:t>
      </w:r>
      <w:r w:rsidR="00A733C0">
        <w:t>industry.</w:t>
      </w:r>
    </w:p>
    <w:p w14:paraId="54B753F4" w14:textId="374755A3" w:rsidR="003E7756" w:rsidRDefault="007F1B2B">
      <w:r>
        <w:t xml:space="preserve">In the OME industry calorimeters are used to </w:t>
      </w:r>
    </w:p>
    <w:p w14:paraId="352136FD" w14:textId="066B12A7" w:rsidR="009E7330" w:rsidRDefault="009E7330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20C4971B" w14:textId="063B89C6" w:rsidR="008E373B" w:rsidRDefault="008E373B" w:rsidP="007A4535">
      <w:pPr>
        <w:pStyle w:val="Heading1"/>
        <w:jc w:val="both"/>
      </w:pPr>
      <w:bookmarkStart w:id="20" w:name="_Toc197593620"/>
      <w:r>
        <w:lastRenderedPageBreak/>
        <w:t>Conclusion</w:t>
      </w:r>
      <w:bookmarkEnd w:id="20"/>
    </w:p>
    <w:p w14:paraId="0A897F6B" w14:textId="3E173EEE" w:rsidR="009E7330" w:rsidRPr="003D64F2" w:rsidRDefault="0074414F">
      <w:pPr>
        <w:rPr>
          <w:color w:val="ED0000"/>
        </w:rPr>
      </w:pPr>
      <w:r>
        <w:t>In conclusion</w:t>
      </w:r>
      <w:r w:rsidR="005A0853">
        <w:t xml:space="preserve"> a test was carried out to find the specific he</w:t>
      </w:r>
      <w:r w:rsidR="00F858BC">
        <w:t>at capacity of a metal sample</w:t>
      </w:r>
      <w:r w:rsidR="008350B7">
        <w:t xml:space="preserve">. First, the specific heat capacity of the calorimeter was found to be </w:t>
      </w:r>
      <w:r w:rsidR="003A1C4A">
        <w:t>4.13 J K</w:t>
      </w:r>
      <w:r w:rsidR="003A1C4A">
        <w:rPr>
          <w:vertAlign w:val="superscript"/>
        </w:rPr>
        <w:t>-1</w:t>
      </w:r>
      <w:r w:rsidR="003A1C4A">
        <w:t xml:space="preserve"> g </w:t>
      </w:r>
      <w:r w:rsidR="003A1C4A">
        <w:rPr>
          <w:vertAlign w:val="superscript"/>
        </w:rPr>
        <w:t>-1</w:t>
      </w:r>
      <w:r w:rsidR="00FD12A4">
        <w:t xml:space="preserve">. This value was then later used to find the specific heat capacity of the metal </w:t>
      </w:r>
      <w:r w:rsidR="000279AF">
        <w:t>sample,</w:t>
      </w:r>
      <w:r w:rsidR="00AB2B38">
        <w:t xml:space="preserve"> w</w:t>
      </w:r>
      <w:r w:rsidR="00AE7505">
        <w:t>h</w:t>
      </w:r>
      <w:r w:rsidR="00AB2B38">
        <w:t xml:space="preserve">ich was found to be </w:t>
      </w:r>
      <w:r w:rsidR="003D64F2">
        <w:t>1.1 J K</w:t>
      </w:r>
      <w:r w:rsidR="003D64F2">
        <w:rPr>
          <w:vertAlign w:val="superscript"/>
        </w:rPr>
        <w:t>-1</w:t>
      </w:r>
      <w:r w:rsidR="003D64F2">
        <w:t xml:space="preserve"> g</w:t>
      </w:r>
      <w:r w:rsidR="003D64F2">
        <w:rPr>
          <w:vertAlign w:val="superscript"/>
        </w:rPr>
        <w:t>-1</w:t>
      </w:r>
      <w:r w:rsidR="00077D25">
        <w:t>.</w:t>
      </w:r>
    </w:p>
    <w:p w14:paraId="6B865A15" w14:textId="007B79BF" w:rsidR="003A1C4A" w:rsidRPr="00E4140C" w:rsidRDefault="000C3BB0">
      <w:r>
        <w:t xml:space="preserve">The second test was carried out to find the </w:t>
      </w:r>
      <w:r w:rsidR="00F27F8C">
        <w:t>heat evolved from the reaction between NaOH sol</w:t>
      </w:r>
      <w:r w:rsidR="00AE7505">
        <w:t>utio</w:t>
      </w:r>
      <w:r w:rsidR="00F27F8C">
        <w:t xml:space="preserve">n and HCl </w:t>
      </w:r>
      <w:r w:rsidR="00E4140C">
        <w:t>solution. The</w:t>
      </w:r>
      <w:r w:rsidR="000279AF">
        <w:t xml:space="preserve"> total heat energy released was </w:t>
      </w:r>
      <w:r w:rsidR="00E4140C">
        <w:t>2900J and t</w:t>
      </w:r>
      <w:r w:rsidR="00F2177B">
        <w:t>he heat energy released per mole of HCl was found to be</w:t>
      </w:r>
      <w:r w:rsidR="00891E69">
        <w:t xml:space="preserve"> 59000</w:t>
      </w:r>
      <w:r w:rsidR="000279AF">
        <w:t xml:space="preserve"> </w:t>
      </w:r>
      <w:r w:rsidR="00891E69">
        <w:t xml:space="preserve">J mol </w:t>
      </w:r>
      <w:r w:rsidR="00891E69">
        <w:rPr>
          <w:vertAlign w:val="superscript"/>
        </w:rPr>
        <w:t>-</w:t>
      </w:r>
      <w:r w:rsidR="00E4140C">
        <w:rPr>
          <w:vertAlign w:val="superscript"/>
        </w:rPr>
        <w:t>1</w:t>
      </w:r>
      <w:r w:rsidR="00E4140C">
        <w:t>.</w:t>
      </w:r>
      <w:r w:rsidR="00C676E0">
        <w:t xml:space="preserve"> This proves the hypothesis of this being an exothermic reaction correct as heat is released.</w:t>
      </w:r>
    </w:p>
    <w:p w14:paraId="175D24CD" w14:textId="4D9A4B9B" w:rsidR="003A1C4A" w:rsidRPr="00AB2B38" w:rsidRDefault="003A1C4A">
      <w:r>
        <w:br w:type="page"/>
      </w:r>
    </w:p>
    <w:p w14:paraId="335349B5" w14:textId="77777777" w:rsidR="003A1C4A" w:rsidRDefault="003A1C4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p w14:paraId="67953285" w14:textId="211FC052" w:rsidR="00804D85" w:rsidRDefault="00804D85" w:rsidP="00804D85">
      <w:pPr>
        <w:pStyle w:val="Heading1"/>
      </w:pPr>
      <w:bookmarkStart w:id="21" w:name="_Toc197593621"/>
      <w:r>
        <w:t>A</w:t>
      </w:r>
      <w:bookmarkEnd w:id="21"/>
      <w:r w:rsidR="00B2193F">
        <w:t>ppendix</w:t>
      </w:r>
    </w:p>
    <w:p w14:paraId="76DE9552" w14:textId="460605CD" w:rsidR="0011706F" w:rsidRPr="0011706F" w:rsidRDefault="00CC2459" w:rsidP="00CC2459">
      <w:pPr>
        <w:pStyle w:val="Heading2"/>
      </w:pPr>
      <w:bookmarkStart w:id="22" w:name="_Toc197593622"/>
      <w:r>
        <w:t>Methodology</w:t>
      </w:r>
      <w:bookmarkEnd w:id="22"/>
    </w:p>
    <w:p w14:paraId="6392DB22" w14:textId="5596F3C2" w:rsidR="00730B59" w:rsidRDefault="00F7691D" w:rsidP="00730B59">
      <w:pPr>
        <w:pStyle w:val="Heading3"/>
      </w:pPr>
      <w:bookmarkStart w:id="23" w:name="_Toc197593623"/>
      <w:r>
        <w:t>Measuring Heat Capacity of the Calorimeter</w:t>
      </w:r>
      <w:bookmarkEnd w:id="23"/>
    </w:p>
    <w:p w14:paraId="52303E53" w14:textId="7CD83B5D" w:rsidR="007A0521" w:rsidRDefault="007A0521" w:rsidP="007A0521">
      <w:pPr>
        <w:pStyle w:val="ListParagraph"/>
        <w:numPr>
          <w:ilvl w:val="0"/>
          <w:numId w:val="7"/>
        </w:numPr>
      </w:pPr>
      <w:r>
        <w:t xml:space="preserve">Add </w:t>
      </w:r>
      <w:r w:rsidR="00CD5F33">
        <w:t>50.0</w:t>
      </w:r>
      <w:r>
        <w:t>mL of cold water to Styrofoam cups</w:t>
      </w:r>
      <w:r w:rsidR="00871858">
        <w:t xml:space="preserve">, put the stirring rod and </w:t>
      </w:r>
      <w:r w:rsidR="00682137">
        <w:t>thermometer of the Styrofoam cups and close the lid</w:t>
      </w:r>
      <w:r w:rsidR="00575D25">
        <w:t>.</w:t>
      </w:r>
    </w:p>
    <w:p w14:paraId="53473A6B" w14:textId="0F071E9A" w:rsidR="00682137" w:rsidRDefault="00CD5F33" w:rsidP="007A0521">
      <w:pPr>
        <w:pStyle w:val="ListParagraph"/>
        <w:numPr>
          <w:ilvl w:val="0"/>
          <w:numId w:val="7"/>
        </w:numPr>
      </w:pPr>
      <w:r>
        <w:t>Heat 50.0mL of water in a beaker over a Bunsen burner until the thermometer</w:t>
      </w:r>
      <w:r w:rsidR="0095273A">
        <w:t xml:space="preserve"> reads </w:t>
      </w:r>
      <w:r w:rsidR="00B7694B" w:rsidRPr="00B7694B">
        <w:t>80 °C</w:t>
      </w:r>
      <w:r w:rsidR="00B7694B">
        <w:t xml:space="preserve">, then let water cool to 60 </w:t>
      </w:r>
      <w:r w:rsidR="00B7694B" w:rsidRPr="00B7694B">
        <w:t>°C</w:t>
      </w:r>
      <w:r w:rsidR="00C47B96">
        <w:t xml:space="preserve">. Once cooled to approximately 60 </w:t>
      </w:r>
      <w:r w:rsidR="00C47B96" w:rsidRPr="00B7694B">
        <w:t>°C</w:t>
      </w:r>
      <w:r w:rsidR="00C47B96">
        <w:t xml:space="preserve"> record the temperature as T</w:t>
      </w:r>
      <w:r w:rsidR="008238F7">
        <w:t xml:space="preserve"> </w:t>
      </w:r>
      <w:r w:rsidR="00C47B96">
        <w:rPr>
          <w:vertAlign w:val="subscript"/>
        </w:rPr>
        <w:t>Hot</w:t>
      </w:r>
      <w:r w:rsidR="00C47B96">
        <w:t>.</w:t>
      </w:r>
    </w:p>
    <w:p w14:paraId="4ED132CF" w14:textId="3282C8C9" w:rsidR="00C47B96" w:rsidRPr="007C3E51" w:rsidRDefault="007C3E51" w:rsidP="007A0521">
      <w:pPr>
        <w:pStyle w:val="ListParagraph"/>
        <w:numPr>
          <w:ilvl w:val="0"/>
          <w:numId w:val="7"/>
        </w:numPr>
      </w:pPr>
      <w:r>
        <w:t xml:space="preserve">Measure the </w:t>
      </w:r>
      <w:r w:rsidR="008238F7">
        <w:t>temperature</w:t>
      </w:r>
      <w:r>
        <w:t xml:space="preserve"> of the cold water in the </w:t>
      </w:r>
      <w:r w:rsidR="008238F7">
        <w:t>Styrofoam</w:t>
      </w:r>
      <w:r>
        <w:t xml:space="preserve"> cups and record as T</w:t>
      </w:r>
      <w:r w:rsidR="008238F7">
        <w:t xml:space="preserve"> </w:t>
      </w:r>
      <w:r>
        <w:rPr>
          <w:vertAlign w:val="subscript"/>
        </w:rPr>
        <w:t>cold</w:t>
      </w:r>
      <w:r w:rsidR="00575D25">
        <w:t>.</w:t>
      </w:r>
    </w:p>
    <w:p w14:paraId="6DA8AFF5" w14:textId="57CA7D5A" w:rsidR="007C3E51" w:rsidRDefault="003F65BE" w:rsidP="007A0521">
      <w:pPr>
        <w:pStyle w:val="ListParagraph"/>
        <w:numPr>
          <w:ilvl w:val="0"/>
          <w:numId w:val="7"/>
        </w:numPr>
      </w:pPr>
      <w:r>
        <w:t>Add the hot water to the Styrofoam cups and stir using</w:t>
      </w:r>
      <w:r w:rsidR="007E31D7">
        <w:t xml:space="preserve"> stirring</w:t>
      </w:r>
      <w:r>
        <w:t xml:space="preserve"> rod</w:t>
      </w:r>
      <w:r w:rsidR="007E31D7">
        <w:t xml:space="preserve"> while </w:t>
      </w:r>
      <w:r w:rsidR="001A58E6">
        <w:t>observing the thermometer</w:t>
      </w:r>
      <w:r w:rsidR="00575D25">
        <w:t>, once</w:t>
      </w:r>
      <w:r w:rsidR="006730C1">
        <w:t xml:space="preserve"> the temperature reaches equilibrium record the temperature as T</w:t>
      </w:r>
      <w:r w:rsidR="006730C1">
        <w:rPr>
          <w:vertAlign w:val="subscript"/>
        </w:rPr>
        <w:t xml:space="preserve"> max</w:t>
      </w:r>
      <w:r w:rsidR="006730C1">
        <w:t>.</w:t>
      </w:r>
    </w:p>
    <w:p w14:paraId="648FE8D6" w14:textId="7C9D2A0B" w:rsidR="007B0E6D" w:rsidRPr="005138B5" w:rsidRDefault="00754E64" w:rsidP="007A0521">
      <w:pPr>
        <w:pStyle w:val="ListParagraph"/>
        <w:numPr>
          <w:ilvl w:val="0"/>
          <w:numId w:val="7"/>
        </w:numPr>
      </w:pPr>
      <w:r w:rsidRPr="005138B5">
        <w:t xml:space="preserve">Calculate Heat Capacity </w:t>
      </w:r>
      <w:r w:rsidR="005138B5" w:rsidRPr="005138B5">
        <w:t>using Equation 4</w:t>
      </w:r>
      <w:r w:rsidR="005138B5">
        <w:t>.</w:t>
      </w:r>
    </w:p>
    <w:p w14:paraId="2AC26A8F" w14:textId="2E99860E" w:rsidR="00F7691D" w:rsidRDefault="00F7691D" w:rsidP="00F7691D">
      <w:pPr>
        <w:pStyle w:val="Heading3"/>
      </w:pPr>
      <w:bookmarkStart w:id="24" w:name="_Toc197593624"/>
      <w:r>
        <w:t>Measuring Specific Heat Capacity of Metal</w:t>
      </w:r>
      <w:bookmarkEnd w:id="24"/>
    </w:p>
    <w:p w14:paraId="58AEB619" w14:textId="7019755E" w:rsidR="006B6C37" w:rsidRPr="007E4B2D" w:rsidRDefault="007E4B2D" w:rsidP="007E4B2D">
      <w:pPr>
        <w:pStyle w:val="ListParagraph"/>
        <w:numPr>
          <w:ilvl w:val="0"/>
          <w:numId w:val="8"/>
        </w:numPr>
      </w:pPr>
      <w:r>
        <w:t>Measure the mass of the metal sample and record as M</w:t>
      </w:r>
      <w:r w:rsidR="00CC2459">
        <w:t xml:space="preserve"> </w:t>
      </w:r>
      <w:r>
        <w:rPr>
          <w:vertAlign w:val="subscript"/>
        </w:rPr>
        <w:t>metal</w:t>
      </w:r>
      <w:r w:rsidR="00575D25">
        <w:t>.</w:t>
      </w:r>
    </w:p>
    <w:p w14:paraId="3B2C15BF" w14:textId="44F4C28C" w:rsidR="007E4B2D" w:rsidRDefault="005D7363" w:rsidP="007E4B2D">
      <w:pPr>
        <w:pStyle w:val="ListParagraph"/>
        <w:numPr>
          <w:ilvl w:val="0"/>
          <w:numId w:val="8"/>
        </w:numPr>
      </w:pPr>
      <w:r>
        <w:t>Add enough water to cover metal sample in a beaker and heat over Bunsen burner and heat until boiling</w:t>
      </w:r>
      <w:r w:rsidR="000835F3">
        <w:t>. Add the metal sample to the boiling water and continue boiling for 5minutes</w:t>
      </w:r>
      <w:r w:rsidR="005D4E43">
        <w:t xml:space="preserve"> to allow the metal and water to become the same temperature. </w:t>
      </w:r>
      <w:r w:rsidR="004560F3">
        <w:t xml:space="preserve">Then turn off the gas and leave the metal sample in the water for a further 2 </w:t>
      </w:r>
      <w:r w:rsidR="00575D25">
        <w:t>minutes.</w:t>
      </w:r>
    </w:p>
    <w:p w14:paraId="75CAE95A" w14:textId="1DDD9621" w:rsidR="00B56AF1" w:rsidRPr="00B56AF1" w:rsidRDefault="00DA3286" w:rsidP="00B56AF1">
      <w:pPr>
        <w:pStyle w:val="ListParagraph"/>
        <w:numPr>
          <w:ilvl w:val="0"/>
          <w:numId w:val="8"/>
        </w:numPr>
      </w:pPr>
      <w:r>
        <w:t xml:space="preserve">Add 30mL of cold water to the calorimeter, </w:t>
      </w:r>
      <w:r w:rsidR="00A944B4">
        <w:t>measure</w:t>
      </w:r>
      <w:r>
        <w:t xml:space="preserve"> i</w:t>
      </w:r>
      <w:r w:rsidR="001A58E6">
        <w:t>t</w:t>
      </w:r>
      <w:r>
        <w:t>s tempera</w:t>
      </w:r>
      <w:r w:rsidR="003367DF">
        <w:t>ture and record as T</w:t>
      </w:r>
      <w:r w:rsidR="00C042D0">
        <w:t xml:space="preserve"> </w:t>
      </w:r>
      <w:r w:rsidR="003367DF">
        <w:rPr>
          <w:vertAlign w:val="subscript"/>
        </w:rPr>
        <w:t>cold</w:t>
      </w:r>
      <w:r w:rsidR="00575D25">
        <w:t>.</w:t>
      </w:r>
    </w:p>
    <w:p w14:paraId="71A0671A" w14:textId="36AB98EE" w:rsidR="00B56AF1" w:rsidRDefault="003367DF" w:rsidP="00B56AF1">
      <w:pPr>
        <w:pStyle w:val="ListParagraph"/>
        <w:numPr>
          <w:ilvl w:val="0"/>
          <w:numId w:val="8"/>
        </w:numPr>
      </w:pPr>
      <w:r>
        <w:t xml:space="preserve">Measure the hot water and </w:t>
      </w:r>
      <w:r w:rsidR="00D515CE">
        <w:t>record as T</w:t>
      </w:r>
      <w:r w:rsidR="00D515CE" w:rsidRPr="00B56AF1">
        <w:rPr>
          <w:vertAlign w:val="subscript"/>
        </w:rPr>
        <w:t xml:space="preserve">hot, </w:t>
      </w:r>
      <w:r w:rsidR="00A944B4">
        <w:t>then, using</w:t>
      </w:r>
      <w:r w:rsidR="00B56AF1">
        <w:t xml:space="preserve"> tongs,</w:t>
      </w:r>
      <w:r w:rsidR="00D515CE">
        <w:t xml:space="preserve"> quickly add the metal to the</w:t>
      </w:r>
      <w:r w:rsidR="00B56AF1">
        <w:t xml:space="preserve"> calorimeter</w:t>
      </w:r>
      <w:r w:rsidR="00575D25">
        <w:t>.</w:t>
      </w:r>
    </w:p>
    <w:p w14:paraId="39924735" w14:textId="703889BD" w:rsidR="00613AB4" w:rsidRDefault="00C87CF2" w:rsidP="00613AB4">
      <w:pPr>
        <w:pStyle w:val="ListParagraph"/>
        <w:numPr>
          <w:ilvl w:val="0"/>
          <w:numId w:val="8"/>
        </w:numPr>
      </w:pPr>
      <w:r>
        <w:t>Stir the water and measure and record the temperature into a table every 10 seconds</w:t>
      </w:r>
      <w:r w:rsidR="00613AB4">
        <w:t>, measure the temperature the temperature of the water until it has peaked then reduced by 2</w:t>
      </w:r>
      <w:r w:rsidR="005D522D" w:rsidRPr="005D522D">
        <w:rPr>
          <w:sz w:val="28"/>
          <w:szCs w:val="28"/>
          <w:vertAlign w:val="superscript"/>
        </w:rPr>
        <w:t>◦</w:t>
      </w:r>
      <w:r w:rsidR="005D522D">
        <w:t>C</w:t>
      </w:r>
      <w:r w:rsidR="00A944B4">
        <w:t>. Then Record the maximum temperature as T</w:t>
      </w:r>
      <w:r w:rsidR="00C042D0">
        <w:t xml:space="preserve"> </w:t>
      </w:r>
      <w:r w:rsidR="00A944B4">
        <w:rPr>
          <w:vertAlign w:val="subscript"/>
        </w:rPr>
        <w:t>max</w:t>
      </w:r>
      <w:r w:rsidR="00A944B4">
        <w:t>.</w:t>
      </w:r>
    </w:p>
    <w:p w14:paraId="78EA3910" w14:textId="71A90498" w:rsidR="00A944B4" w:rsidRPr="006B6C37" w:rsidRDefault="00A948A6" w:rsidP="00613AB4">
      <w:pPr>
        <w:pStyle w:val="ListParagraph"/>
        <w:numPr>
          <w:ilvl w:val="0"/>
          <w:numId w:val="8"/>
        </w:numPr>
      </w:pPr>
      <w:r>
        <w:t>Calculate</w:t>
      </w:r>
      <w:r w:rsidR="006168E7">
        <w:t xml:space="preserve"> the Specific heat capacity of the metal using </w:t>
      </w:r>
      <w:r w:rsidR="00CF7C28">
        <w:t>equation 5</w:t>
      </w:r>
      <w:r w:rsidR="00575D25">
        <w:t>.</w:t>
      </w:r>
    </w:p>
    <w:p w14:paraId="0BB5874E" w14:textId="24F1F7DD" w:rsidR="00F7691D" w:rsidRPr="00F7691D" w:rsidRDefault="00F7691D" w:rsidP="00F7691D">
      <w:pPr>
        <w:pStyle w:val="Heading3"/>
      </w:pPr>
      <w:bookmarkStart w:id="25" w:name="_Toc197593625"/>
      <w:r>
        <w:t>Measuring Molar Heat of Reaction Between NaOH and HCL</w:t>
      </w:r>
      <w:bookmarkEnd w:id="25"/>
    </w:p>
    <w:p w14:paraId="238EA1EF" w14:textId="4B207136" w:rsidR="007A64CC" w:rsidRDefault="00264769" w:rsidP="002A03DE">
      <w:pPr>
        <w:pStyle w:val="ListParagraph"/>
        <w:numPr>
          <w:ilvl w:val="0"/>
          <w:numId w:val="10"/>
        </w:numPr>
      </w:pPr>
      <w:r>
        <w:t xml:space="preserve">Pour 52.0 mL of 1 M NaOH solution and </w:t>
      </w:r>
      <w:r w:rsidR="00AC1672">
        <w:t xml:space="preserve">50mL of 1 M HCl </w:t>
      </w:r>
      <w:r w:rsidR="00A106C5">
        <w:t>solution</w:t>
      </w:r>
      <w:r w:rsidR="00AC1672">
        <w:t xml:space="preserve"> into separate beakers.</w:t>
      </w:r>
    </w:p>
    <w:p w14:paraId="149A0BDD" w14:textId="5CD4D12C" w:rsidR="00AC1672" w:rsidRDefault="00A06A11" w:rsidP="002A03DE">
      <w:pPr>
        <w:pStyle w:val="ListParagraph"/>
        <w:numPr>
          <w:ilvl w:val="0"/>
          <w:numId w:val="10"/>
        </w:numPr>
      </w:pPr>
      <w:r>
        <w:t>Wait for the two solutions to reach the same temperature</w:t>
      </w:r>
      <w:r w:rsidR="00280C5F">
        <w:t xml:space="preserve"> and record this temperature as</w:t>
      </w:r>
      <w:r w:rsidR="00504B6E">
        <w:t xml:space="preserve">      </w:t>
      </w:r>
      <w:r w:rsidR="00280C5F">
        <w:t>T</w:t>
      </w:r>
      <w:r w:rsidR="00B81A11">
        <w:t xml:space="preserve"> </w:t>
      </w:r>
      <w:r w:rsidR="00280C5F">
        <w:rPr>
          <w:vertAlign w:val="subscript"/>
        </w:rPr>
        <w:t>start</w:t>
      </w:r>
      <w:r w:rsidR="00280C5F">
        <w:t>.</w:t>
      </w:r>
    </w:p>
    <w:p w14:paraId="308813FE" w14:textId="77777777" w:rsidR="00EA0A0A" w:rsidRDefault="00862412" w:rsidP="002A03DE">
      <w:pPr>
        <w:pStyle w:val="ListParagraph"/>
        <w:numPr>
          <w:ilvl w:val="0"/>
          <w:numId w:val="10"/>
        </w:numPr>
      </w:pPr>
      <w:r>
        <w:t xml:space="preserve">Quickly add the HCl </w:t>
      </w:r>
      <w:r w:rsidR="0070133B">
        <w:t>solution to the NaOH solution and record th</w:t>
      </w:r>
      <w:r w:rsidR="00B35D2E">
        <w:t>e</w:t>
      </w:r>
      <w:r w:rsidR="0070133B">
        <w:t xml:space="preserve"> temperature</w:t>
      </w:r>
      <w:r w:rsidR="00B35D2E">
        <w:t xml:space="preserve"> when the reaction reaches its end as T</w:t>
      </w:r>
      <w:r w:rsidR="00EA0A0A">
        <w:rPr>
          <w:vertAlign w:val="subscript"/>
        </w:rPr>
        <w:t>end</w:t>
      </w:r>
      <w:r w:rsidR="00EA0A0A">
        <w:t>.</w:t>
      </w:r>
    </w:p>
    <w:p w14:paraId="13E53C80" w14:textId="5262451A" w:rsidR="00B81A11" w:rsidRDefault="0070133B" w:rsidP="00B81A11">
      <w:pPr>
        <w:pStyle w:val="ListParagraph"/>
        <w:numPr>
          <w:ilvl w:val="0"/>
          <w:numId w:val="10"/>
        </w:numPr>
      </w:pPr>
      <w:r>
        <w:t xml:space="preserve"> </w:t>
      </w:r>
      <w:r w:rsidR="00EA0A0A">
        <w:t>Calculate the heat of the reaction</w:t>
      </w:r>
      <w:r w:rsidR="00283454">
        <w:t>, Q</w:t>
      </w:r>
      <w:r w:rsidR="00283454">
        <w:rPr>
          <w:vertAlign w:val="subscript"/>
        </w:rPr>
        <w:t xml:space="preserve"> reaction</w:t>
      </w:r>
      <w:r w:rsidR="00D11E60">
        <w:t xml:space="preserve"> using </w:t>
      </w:r>
      <w:r w:rsidR="00970087">
        <w:t>equation 6</w:t>
      </w:r>
      <w:r w:rsidR="00283454">
        <w:t>.</w:t>
      </w:r>
    </w:p>
    <w:p w14:paraId="014A0437" w14:textId="26D94D14" w:rsidR="00283454" w:rsidRPr="00075DFE" w:rsidRDefault="00B81A11" w:rsidP="00B81A11">
      <w:pPr>
        <w:pStyle w:val="ListParagraph"/>
        <w:numPr>
          <w:ilvl w:val="0"/>
          <w:numId w:val="10"/>
        </w:numPr>
      </w:pPr>
      <w:r>
        <w:t>Calculate</w:t>
      </w:r>
      <w:r w:rsidR="00283454">
        <w:t xml:space="preserve"> the molar</w:t>
      </w:r>
      <w:r w:rsidR="00075DFE">
        <w:t xml:space="preserve"> heat of </w:t>
      </w:r>
      <w:r w:rsidR="00970087">
        <w:t>reaction, q</w:t>
      </w:r>
      <w:r w:rsidR="00075DFE" w:rsidRPr="00B81A11">
        <w:rPr>
          <w:vertAlign w:val="subscript"/>
        </w:rPr>
        <w:t xml:space="preserve"> reaction</w:t>
      </w:r>
      <w:r w:rsidR="00075DFE">
        <w:t>, by dividing Q</w:t>
      </w:r>
      <w:r w:rsidR="00075DFE" w:rsidRPr="00B81A11">
        <w:rPr>
          <w:vertAlign w:val="subscript"/>
        </w:rPr>
        <w:t xml:space="preserve"> reaction </w:t>
      </w:r>
      <w:r w:rsidR="00075DFE">
        <w:t>by the number of moles of the limiting reactant</w:t>
      </w:r>
      <w:r w:rsidR="00734A4E">
        <w:t xml:space="preserve">. </w:t>
      </w:r>
    </w:p>
    <w:p w14:paraId="1F056AE4" w14:textId="57E9E3EB" w:rsidR="00804D85" w:rsidRDefault="00233D66" w:rsidP="00233D66">
      <w:pPr>
        <w:pStyle w:val="Heading1"/>
      </w:pPr>
      <w:bookmarkStart w:id="26" w:name="_Toc197593628"/>
      <w:r>
        <w:t>References</w:t>
      </w:r>
      <w:bookmarkEnd w:id="26"/>
      <w:r>
        <w:t xml:space="preserve"> </w:t>
      </w:r>
    </w:p>
    <w:p w14:paraId="5C320601" w14:textId="60ED7671" w:rsidR="00A70E3A" w:rsidRPr="00A70E3A" w:rsidRDefault="00A70E3A" w:rsidP="00A70E3A">
      <w:r w:rsidRPr="00A70E3A">
        <w:t>[</w:t>
      </w:r>
      <w:r>
        <w:t>1</w:t>
      </w:r>
      <w:r w:rsidRPr="00A70E3A">
        <w:t>]</w:t>
      </w:r>
      <w:r>
        <w:t xml:space="preserve"> R.</w:t>
      </w:r>
      <w:r w:rsidR="0023272B">
        <w:t xml:space="preserve"> </w:t>
      </w:r>
      <w:r>
        <w:t>Robertson</w:t>
      </w:r>
      <w:r w:rsidR="0023272B">
        <w:t xml:space="preserve">, W.E. Garner </w:t>
      </w:r>
      <w:r w:rsidRPr="00A70E3A">
        <w:t>, “</w:t>
      </w:r>
      <w:r w:rsidR="00B515CC" w:rsidRPr="00B515CC">
        <w:t>Calorimetry</w:t>
      </w:r>
      <w:r w:rsidR="00B515CC" w:rsidRPr="00B515CC">
        <w:t xml:space="preserve"> of High Explosives.</w:t>
      </w:r>
      <w:r w:rsidRPr="00A70E3A">
        <w:t xml:space="preserve">”, </w:t>
      </w:r>
      <w:r w:rsidRPr="00A70E3A">
        <w:rPr>
          <w:i/>
          <w:iCs/>
        </w:rPr>
        <w:t>Title o</w:t>
      </w:r>
      <w:r>
        <w:rPr>
          <w:i/>
          <w:iCs/>
        </w:rPr>
        <w:t xml:space="preserve">f </w:t>
      </w:r>
      <w:r w:rsidRPr="00A70E3A">
        <w:rPr>
          <w:i/>
          <w:iCs/>
        </w:rPr>
        <w:t xml:space="preserve">Journal abbreviated, </w:t>
      </w:r>
      <w:r w:rsidR="00D47E6D">
        <w:rPr>
          <w:i/>
          <w:iCs/>
        </w:rPr>
        <w:t>,</w:t>
      </w:r>
      <w:r w:rsidRPr="00A70E3A">
        <w:t xml:space="preserve"> issue</w:t>
      </w:r>
      <w:r>
        <w:t xml:space="preserve"> </w:t>
      </w:r>
      <w:r w:rsidRPr="00A70E3A">
        <w:t xml:space="preserve">number, page number, </w:t>
      </w:r>
      <w:proofErr w:type="spellStart"/>
      <w:r w:rsidR="00EE2D2B">
        <w:t>Arpril</w:t>
      </w:r>
      <w:proofErr w:type="spellEnd"/>
      <w:r w:rsidR="00EE2D2B">
        <w:t xml:space="preserve"> 10 1923</w:t>
      </w:r>
      <w:r w:rsidRPr="00A70E3A">
        <w:t>.</w:t>
      </w:r>
    </w:p>
    <w:p w14:paraId="7B6210D8" w14:textId="77777777" w:rsidR="00A70E3A" w:rsidRPr="00A70E3A" w:rsidRDefault="00A70E3A" w:rsidP="00A70E3A"/>
    <w:sectPr w:rsidR="00A70E3A" w:rsidRPr="00A70E3A" w:rsidSect="00B777C3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49384D" w14:textId="77777777" w:rsidR="008223F1" w:rsidRDefault="008223F1" w:rsidP="001A0CB3">
      <w:pPr>
        <w:spacing w:after="0" w:line="240" w:lineRule="auto"/>
      </w:pPr>
      <w:r>
        <w:separator/>
      </w:r>
    </w:p>
  </w:endnote>
  <w:endnote w:type="continuationSeparator" w:id="0">
    <w:p w14:paraId="50895801" w14:textId="77777777" w:rsidR="008223F1" w:rsidRDefault="008223F1" w:rsidP="001A0C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582804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CCB88C" w14:textId="507EDD91" w:rsidR="004D312F" w:rsidRDefault="004D312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5B6B">
          <w:rPr>
            <w:noProof/>
          </w:rPr>
          <w:t>32</w:t>
        </w:r>
        <w:r>
          <w:rPr>
            <w:noProof/>
          </w:rPr>
          <w:fldChar w:fldCharType="end"/>
        </w:r>
      </w:p>
    </w:sdtContent>
  </w:sdt>
  <w:p w14:paraId="7E146E65" w14:textId="77777777" w:rsidR="004D312F" w:rsidRDefault="004D31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F9D31E" w14:textId="77777777" w:rsidR="008223F1" w:rsidRDefault="008223F1" w:rsidP="001A0CB3">
      <w:pPr>
        <w:spacing w:after="0" w:line="240" w:lineRule="auto"/>
      </w:pPr>
      <w:r>
        <w:separator/>
      </w:r>
    </w:p>
  </w:footnote>
  <w:footnote w:type="continuationSeparator" w:id="0">
    <w:p w14:paraId="0C22E015" w14:textId="77777777" w:rsidR="008223F1" w:rsidRDefault="008223F1" w:rsidP="001A0CB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41F3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060D475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08D86F4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092572AE"/>
    <w:multiLevelType w:val="hybridMultilevel"/>
    <w:tmpl w:val="8F205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6F6411"/>
    <w:multiLevelType w:val="hybridMultilevel"/>
    <w:tmpl w:val="6D141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CC5D79"/>
    <w:multiLevelType w:val="hybridMultilevel"/>
    <w:tmpl w:val="14D478C6"/>
    <w:lvl w:ilvl="0" w:tplc="0F84796E">
      <w:start w:val="1"/>
      <w:numFmt w:val="lowerRoman"/>
      <w:lvlText w:val="%1)"/>
      <w:lvlJc w:val="left"/>
      <w:pPr>
        <w:ind w:left="1930" w:hanging="720"/>
      </w:pPr>
    </w:lvl>
    <w:lvl w:ilvl="1" w:tplc="08090019">
      <w:start w:val="1"/>
      <w:numFmt w:val="lowerLetter"/>
      <w:lvlText w:val="%2."/>
      <w:lvlJc w:val="left"/>
      <w:pPr>
        <w:ind w:left="2290" w:hanging="360"/>
      </w:pPr>
    </w:lvl>
    <w:lvl w:ilvl="2" w:tplc="0809001B">
      <w:start w:val="1"/>
      <w:numFmt w:val="lowerRoman"/>
      <w:lvlText w:val="%3."/>
      <w:lvlJc w:val="right"/>
      <w:pPr>
        <w:ind w:left="3010" w:hanging="180"/>
      </w:pPr>
    </w:lvl>
    <w:lvl w:ilvl="3" w:tplc="0809000F">
      <w:start w:val="1"/>
      <w:numFmt w:val="decimal"/>
      <w:lvlText w:val="%4."/>
      <w:lvlJc w:val="left"/>
      <w:pPr>
        <w:ind w:left="3730" w:hanging="360"/>
      </w:pPr>
    </w:lvl>
    <w:lvl w:ilvl="4" w:tplc="08090019">
      <w:start w:val="1"/>
      <w:numFmt w:val="lowerLetter"/>
      <w:lvlText w:val="%5."/>
      <w:lvlJc w:val="left"/>
      <w:pPr>
        <w:ind w:left="4450" w:hanging="360"/>
      </w:pPr>
    </w:lvl>
    <w:lvl w:ilvl="5" w:tplc="0809001B">
      <w:start w:val="1"/>
      <w:numFmt w:val="lowerRoman"/>
      <w:lvlText w:val="%6."/>
      <w:lvlJc w:val="right"/>
      <w:pPr>
        <w:ind w:left="5170" w:hanging="180"/>
      </w:pPr>
    </w:lvl>
    <w:lvl w:ilvl="6" w:tplc="0809000F">
      <w:start w:val="1"/>
      <w:numFmt w:val="decimal"/>
      <w:lvlText w:val="%7."/>
      <w:lvlJc w:val="left"/>
      <w:pPr>
        <w:ind w:left="5890" w:hanging="360"/>
      </w:pPr>
    </w:lvl>
    <w:lvl w:ilvl="7" w:tplc="08090019">
      <w:start w:val="1"/>
      <w:numFmt w:val="lowerLetter"/>
      <w:lvlText w:val="%8."/>
      <w:lvlJc w:val="left"/>
      <w:pPr>
        <w:ind w:left="6610" w:hanging="360"/>
      </w:pPr>
    </w:lvl>
    <w:lvl w:ilvl="8" w:tplc="0809001B">
      <w:start w:val="1"/>
      <w:numFmt w:val="lowerRoman"/>
      <w:lvlText w:val="%9."/>
      <w:lvlJc w:val="right"/>
      <w:pPr>
        <w:ind w:left="7330" w:hanging="180"/>
      </w:pPr>
    </w:lvl>
  </w:abstractNum>
  <w:abstractNum w:abstractNumId="6" w15:restartNumberingAfterBreak="0">
    <w:nsid w:val="10AA034E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1D6F4FBF"/>
    <w:multiLevelType w:val="hybridMultilevel"/>
    <w:tmpl w:val="D6784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36275F"/>
    <w:multiLevelType w:val="hybridMultilevel"/>
    <w:tmpl w:val="69660EB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9" w15:restartNumberingAfterBreak="0">
    <w:nsid w:val="7DC0761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730230936">
    <w:abstractNumId w:val="2"/>
  </w:num>
  <w:num w:numId="2" w16cid:durableId="1146584839">
    <w:abstractNumId w:val="9"/>
  </w:num>
  <w:num w:numId="3" w16cid:durableId="983698903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378891500">
    <w:abstractNumId w:val="5"/>
  </w:num>
  <w:num w:numId="5" w16cid:durableId="2116247334">
    <w:abstractNumId w:val="4"/>
  </w:num>
  <w:num w:numId="6" w16cid:durableId="1242717664">
    <w:abstractNumId w:val="7"/>
  </w:num>
  <w:num w:numId="7" w16cid:durableId="539436714">
    <w:abstractNumId w:val="6"/>
  </w:num>
  <w:num w:numId="8" w16cid:durableId="1849716599">
    <w:abstractNumId w:val="1"/>
  </w:num>
  <w:num w:numId="9" w16cid:durableId="1267034008">
    <w:abstractNumId w:val="3"/>
  </w:num>
  <w:num w:numId="10" w16cid:durableId="41291509">
    <w:abstractNumId w:val="0"/>
  </w:num>
  <w:num w:numId="11" w16cid:durableId="137589119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Forms Core NewDocument" w:val="2025-03-27T08:33:38Z"/>
  </w:docVars>
  <w:rsids>
    <w:rsidRoot w:val="00117CBD"/>
    <w:rsid w:val="000048A1"/>
    <w:rsid w:val="00004C0A"/>
    <w:rsid w:val="00012D99"/>
    <w:rsid w:val="0001341E"/>
    <w:rsid w:val="00015E82"/>
    <w:rsid w:val="00021FC0"/>
    <w:rsid w:val="000248E3"/>
    <w:rsid w:val="00025CCD"/>
    <w:rsid w:val="00026FE8"/>
    <w:rsid w:val="000279AF"/>
    <w:rsid w:val="00027DAB"/>
    <w:rsid w:val="00032D0D"/>
    <w:rsid w:val="000335B5"/>
    <w:rsid w:val="00034A8B"/>
    <w:rsid w:val="00035336"/>
    <w:rsid w:val="00037A1B"/>
    <w:rsid w:val="00037F58"/>
    <w:rsid w:val="0004035E"/>
    <w:rsid w:val="00040593"/>
    <w:rsid w:val="00041939"/>
    <w:rsid w:val="0004411B"/>
    <w:rsid w:val="00044A59"/>
    <w:rsid w:val="0004674C"/>
    <w:rsid w:val="000467B2"/>
    <w:rsid w:val="00047F58"/>
    <w:rsid w:val="00053907"/>
    <w:rsid w:val="0005556C"/>
    <w:rsid w:val="00055DFF"/>
    <w:rsid w:val="00060E08"/>
    <w:rsid w:val="000659C3"/>
    <w:rsid w:val="00066420"/>
    <w:rsid w:val="00066992"/>
    <w:rsid w:val="00073B47"/>
    <w:rsid w:val="00075DFE"/>
    <w:rsid w:val="00077D25"/>
    <w:rsid w:val="000835F3"/>
    <w:rsid w:val="00086A9D"/>
    <w:rsid w:val="000872BA"/>
    <w:rsid w:val="00091BFB"/>
    <w:rsid w:val="00093E67"/>
    <w:rsid w:val="00095624"/>
    <w:rsid w:val="000A0FA6"/>
    <w:rsid w:val="000A1E77"/>
    <w:rsid w:val="000A33B0"/>
    <w:rsid w:val="000B0DE9"/>
    <w:rsid w:val="000B0F70"/>
    <w:rsid w:val="000B163C"/>
    <w:rsid w:val="000B1D28"/>
    <w:rsid w:val="000B1E1B"/>
    <w:rsid w:val="000B200D"/>
    <w:rsid w:val="000B37DC"/>
    <w:rsid w:val="000B4777"/>
    <w:rsid w:val="000B76BB"/>
    <w:rsid w:val="000C1465"/>
    <w:rsid w:val="000C2422"/>
    <w:rsid w:val="000C2A96"/>
    <w:rsid w:val="000C38F7"/>
    <w:rsid w:val="000C3BB0"/>
    <w:rsid w:val="000C41BC"/>
    <w:rsid w:val="000C4CBF"/>
    <w:rsid w:val="000C70F1"/>
    <w:rsid w:val="000D1E66"/>
    <w:rsid w:val="000D209F"/>
    <w:rsid w:val="000D721E"/>
    <w:rsid w:val="000D7E98"/>
    <w:rsid w:val="000E0E51"/>
    <w:rsid w:val="000E2AFF"/>
    <w:rsid w:val="000F2893"/>
    <w:rsid w:val="000F2ACF"/>
    <w:rsid w:val="000F40C9"/>
    <w:rsid w:val="000F56C8"/>
    <w:rsid w:val="000F6050"/>
    <w:rsid w:val="000F6215"/>
    <w:rsid w:val="00104F99"/>
    <w:rsid w:val="00105739"/>
    <w:rsid w:val="00105C6C"/>
    <w:rsid w:val="00106CCE"/>
    <w:rsid w:val="0011302F"/>
    <w:rsid w:val="001158E5"/>
    <w:rsid w:val="00115E83"/>
    <w:rsid w:val="00116348"/>
    <w:rsid w:val="001165C4"/>
    <w:rsid w:val="0011706F"/>
    <w:rsid w:val="00117CBD"/>
    <w:rsid w:val="00117D42"/>
    <w:rsid w:val="00122999"/>
    <w:rsid w:val="00123C7F"/>
    <w:rsid w:val="001272DA"/>
    <w:rsid w:val="001313FD"/>
    <w:rsid w:val="001326FA"/>
    <w:rsid w:val="00133C62"/>
    <w:rsid w:val="00134FAB"/>
    <w:rsid w:val="001353A9"/>
    <w:rsid w:val="0013561C"/>
    <w:rsid w:val="001371FC"/>
    <w:rsid w:val="001413D5"/>
    <w:rsid w:val="00141799"/>
    <w:rsid w:val="00143B1C"/>
    <w:rsid w:val="00147694"/>
    <w:rsid w:val="00155DE5"/>
    <w:rsid w:val="00156265"/>
    <w:rsid w:val="00157767"/>
    <w:rsid w:val="001614EC"/>
    <w:rsid w:val="00161C51"/>
    <w:rsid w:val="0016211F"/>
    <w:rsid w:val="00165601"/>
    <w:rsid w:val="001666B4"/>
    <w:rsid w:val="001702E4"/>
    <w:rsid w:val="001718D3"/>
    <w:rsid w:val="00171AF4"/>
    <w:rsid w:val="001725FB"/>
    <w:rsid w:val="00172CA1"/>
    <w:rsid w:val="0017373E"/>
    <w:rsid w:val="00175F20"/>
    <w:rsid w:val="00176D98"/>
    <w:rsid w:val="001770A7"/>
    <w:rsid w:val="0018619A"/>
    <w:rsid w:val="0019286B"/>
    <w:rsid w:val="00193AF8"/>
    <w:rsid w:val="00193C38"/>
    <w:rsid w:val="00194210"/>
    <w:rsid w:val="001961AB"/>
    <w:rsid w:val="001974E9"/>
    <w:rsid w:val="00197691"/>
    <w:rsid w:val="0019789C"/>
    <w:rsid w:val="001A0CB3"/>
    <w:rsid w:val="001A1603"/>
    <w:rsid w:val="001A58E6"/>
    <w:rsid w:val="001A6458"/>
    <w:rsid w:val="001A7F20"/>
    <w:rsid w:val="001B0967"/>
    <w:rsid w:val="001B3142"/>
    <w:rsid w:val="001B648B"/>
    <w:rsid w:val="001B68F9"/>
    <w:rsid w:val="001C168B"/>
    <w:rsid w:val="001C29D5"/>
    <w:rsid w:val="001C307D"/>
    <w:rsid w:val="001C45D8"/>
    <w:rsid w:val="001C6B57"/>
    <w:rsid w:val="001D0177"/>
    <w:rsid w:val="001D018C"/>
    <w:rsid w:val="001D15D2"/>
    <w:rsid w:val="001D2DEA"/>
    <w:rsid w:val="001D3C31"/>
    <w:rsid w:val="001D5142"/>
    <w:rsid w:val="001E03E7"/>
    <w:rsid w:val="001E3FE6"/>
    <w:rsid w:val="001E43EB"/>
    <w:rsid w:val="001F0ADA"/>
    <w:rsid w:val="001F1AAF"/>
    <w:rsid w:val="001F25A9"/>
    <w:rsid w:val="001F2F75"/>
    <w:rsid w:val="001F3043"/>
    <w:rsid w:val="001F3D89"/>
    <w:rsid w:val="001F3FC4"/>
    <w:rsid w:val="001F411F"/>
    <w:rsid w:val="001F48AF"/>
    <w:rsid w:val="001F71E1"/>
    <w:rsid w:val="001F7B1E"/>
    <w:rsid w:val="00205303"/>
    <w:rsid w:val="00205C17"/>
    <w:rsid w:val="00211375"/>
    <w:rsid w:val="00212509"/>
    <w:rsid w:val="00213A38"/>
    <w:rsid w:val="00217A3B"/>
    <w:rsid w:val="00222C66"/>
    <w:rsid w:val="00222EBA"/>
    <w:rsid w:val="00223B6B"/>
    <w:rsid w:val="00223E0B"/>
    <w:rsid w:val="00225C8B"/>
    <w:rsid w:val="00226F6B"/>
    <w:rsid w:val="0023272B"/>
    <w:rsid w:val="00233D66"/>
    <w:rsid w:val="00234A92"/>
    <w:rsid w:val="00234D40"/>
    <w:rsid w:val="002417F8"/>
    <w:rsid w:val="0024292A"/>
    <w:rsid w:val="00243555"/>
    <w:rsid w:val="00244694"/>
    <w:rsid w:val="00244CE8"/>
    <w:rsid w:val="002451B4"/>
    <w:rsid w:val="00247F58"/>
    <w:rsid w:val="002514D0"/>
    <w:rsid w:val="002535E0"/>
    <w:rsid w:val="00253C12"/>
    <w:rsid w:val="00254786"/>
    <w:rsid w:val="00254E0A"/>
    <w:rsid w:val="00264769"/>
    <w:rsid w:val="00264A17"/>
    <w:rsid w:val="00264C47"/>
    <w:rsid w:val="00264EB3"/>
    <w:rsid w:val="002665CA"/>
    <w:rsid w:val="00267223"/>
    <w:rsid w:val="00267FE9"/>
    <w:rsid w:val="00276893"/>
    <w:rsid w:val="002772EB"/>
    <w:rsid w:val="00280C5F"/>
    <w:rsid w:val="00280DDA"/>
    <w:rsid w:val="002832A0"/>
    <w:rsid w:val="00283454"/>
    <w:rsid w:val="00283B0B"/>
    <w:rsid w:val="00294284"/>
    <w:rsid w:val="002942B7"/>
    <w:rsid w:val="00295A32"/>
    <w:rsid w:val="002A03DE"/>
    <w:rsid w:val="002A183B"/>
    <w:rsid w:val="002A578C"/>
    <w:rsid w:val="002B0522"/>
    <w:rsid w:val="002B1032"/>
    <w:rsid w:val="002B6842"/>
    <w:rsid w:val="002C1857"/>
    <w:rsid w:val="002C2D05"/>
    <w:rsid w:val="002C3212"/>
    <w:rsid w:val="002C4B54"/>
    <w:rsid w:val="002D5664"/>
    <w:rsid w:val="002D5952"/>
    <w:rsid w:val="002D5B6B"/>
    <w:rsid w:val="002D7399"/>
    <w:rsid w:val="002E24F3"/>
    <w:rsid w:val="002E291F"/>
    <w:rsid w:val="002E2D0A"/>
    <w:rsid w:val="002E3A32"/>
    <w:rsid w:val="002E5854"/>
    <w:rsid w:val="002E5B89"/>
    <w:rsid w:val="002E665C"/>
    <w:rsid w:val="002E6F22"/>
    <w:rsid w:val="002E7DE4"/>
    <w:rsid w:val="002F1FEE"/>
    <w:rsid w:val="002F38D4"/>
    <w:rsid w:val="002F505D"/>
    <w:rsid w:val="002F5B31"/>
    <w:rsid w:val="002F64D8"/>
    <w:rsid w:val="002F7D20"/>
    <w:rsid w:val="00300A14"/>
    <w:rsid w:val="003019A0"/>
    <w:rsid w:val="00303B39"/>
    <w:rsid w:val="00307ABE"/>
    <w:rsid w:val="003103A4"/>
    <w:rsid w:val="003109E5"/>
    <w:rsid w:val="00315039"/>
    <w:rsid w:val="00315811"/>
    <w:rsid w:val="00316395"/>
    <w:rsid w:val="003209E7"/>
    <w:rsid w:val="00321BF7"/>
    <w:rsid w:val="00322535"/>
    <w:rsid w:val="00322C2D"/>
    <w:rsid w:val="00323CB2"/>
    <w:rsid w:val="0032486E"/>
    <w:rsid w:val="003260E6"/>
    <w:rsid w:val="003261A8"/>
    <w:rsid w:val="003264EC"/>
    <w:rsid w:val="00326B58"/>
    <w:rsid w:val="003324A2"/>
    <w:rsid w:val="00332A22"/>
    <w:rsid w:val="00333067"/>
    <w:rsid w:val="00335FAD"/>
    <w:rsid w:val="003367DF"/>
    <w:rsid w:val="00342D18"/>
    <w:rsid w:val="003452BD"/>
    <w:rsid w:val="0034555C"/>
    <w:rsid w:val="00345EDA"/>
    <w:rsid w:val="00352A97"/>
    <w:rsid w:val="00353036"/>
    <w:rsid w:val="003542B7"/>
    <w:rsid w:val="00354916"/>
    <w:rsid w:val="00360605"/>
    <w:rsid w:val="00360AA9"/>
    <w:rsid w:val="003617B3"/>
    <w:rsid w:val="00361ED8"/>
    <w:rsid w:val="003620AC"/>
    <w:rsid w:val="00362F6B"/>
    <w:rsid w:val="00375B14"/>
    <w:rsid w:val="00376EAD"/>
    <w:rsid w:val="003776F0"/>
    <w:rsid w:val="00381258"/>
    <w:rsid w:val="00381474"/>
    <w:rsid w:val="00381A97"/>
    <w:rsid w:val="00384E17"/>
    <w:rsid w:val="00387833"/>
    <w:rsid w:val="003927FF"/>
    <w:rsid w:val="003952DA"/>
    <w:rsid w:val="003A0B82"/>
    <w:rsid w:val="003A175E"/>
    <w:rsid w:val="003A1C4A"/>
    <w:rsid w:val="003A1DC9"/>
    <w:rsid w:val="003A1FFA"/>
    <w:rsid w:val="003A2001"/>
    <w:rsid w:val="003A2A12"/>
    <w:rsid w:val="003A48F8"/>
    <w:rsid w:val="003A7AA2"/>
    <w:rsid w:val="003B1793"/>
    <w:rsid w:val="003B37D3"/>
    <w:rsid w:val="003B3A8F"/>
    <w:rsid w:val="003B3F0B"/>
    <w:rsid w:val="003B5DBD"/>
    <w:rsid w:val="003B7B2F"/>
    <w:rsid w:val="003C250F"/>
    <w:rsid w:val="003C28FF"/>
    <w:rsid w:val="003C62D8"/>
    <w:rsid w:val="003D02AB"/>
    <w:rsid w:val="003D1013"/>
    <w:rsid w:val="003D16BC"/>
    <w:rsid w:val="003D64F2"/>
    <w:rsid w:val="003E1EB0"/>
    <w:rsid w:val="003E5CF2"/>
    <w:rsid w:val="003E69BD"/>
    <w:rsid w:val="003E6F3C"/>
    <w:rsid w:val="003E746D"/>
    <w:rsid w:val="003E7756"/>
    <w:rsid w:val="003E7BDE"/>
    <w:rsid w:val="003F17CB"/>
    <w:rsid w:val="003F2FE8"/>
    <w:rsid w:val="003F3EC6"/>
    <w:rsid w:val="003F58C8"/>
    <w:rsid w:val="003F65BE"/>
    <w:rsid w:val="003F7C49"/>
    <w:rsid w:val="004003F5"/>
    <w:rsid w:val="004026FC"/>
    <w:rsid w:val="00403CF2"/>
    <w:rsid w:val="00406594"/>
    <w:rsid w:val="004076A8"/>
    <w:rsid w:val="00407D50"/>
    <w:rsid w:val="004144A0"/>
    <w:rsid w:val="00421FEF"/>
    <w:rsid w:val="00422733"/>
    <w:rsid w:val="00423200"/>
    <w:rsid w:val="004257DA"/>
    <w:rsid w:val="0043124E"/>
    <w:rsid w:val="00433BD4"/>
    <w:rsid w:val="00436723"/>
    <w:rsid w:val="00436F0B"/>
    <w:rsid w:val="00440F4A"/>
    <w:rsid w:val="004427FC"/>
    <w:rsid w:val="0044466D"/>
    <w:rsid w:val="00444AE4"/>
    <w:rsid w:val="00446187"/>
    <w:rsid w:val="00447B9C"/>
    <w:rsid w:val="00447CDE"/>
    <w:rsid w:val="004516D4"/>
    <w:rsid w:val="00451991"/>
    <w:rsid w:val="00454AF5"/>
    <w:rsid w:val="004560F3"/>
    <w:rsid w:val="004567B4"/>
    <w:rsid w:val="00460117"/>
    <w:rsid w:val="00460567"/>
    <w:rsid w:val="0046347D"/>
    <w:rsid w:val="004672B0"/>
    <w:rsid w:val="0047106E"/>
    <w:rsid w:val="00472043"/>
    <w:rsid w:val="00472CE3"/>
    <w:rsid w:val="0047417F"/>
    <w:rsid w:val="00474E56"/>
    <w:rsid w:val="004778A7"/>
    <w:rsid w:val="0048124F"/>
    <w:rsid w:val="004842F9"/>
    <w:rsid w:val="004847B8"/>
    <w:rsid w:val="0048589A"/>
    <w:rsid w:val="00485F72"/>
    <w:rsid w:val="00486887"/>
    <w:rsid w:val="00491B71"/>
    <w:rsid w:val="004927C8"/>
    <w:rsid w:val="004942F4"/>
    <w:rsid w:val="004968EB"/>
    <w:rsid w:val="00497849"/>
    <w:rsid w:val="004A051C"/>
    <w:rsid w:val="004A4BF4"/>
    <w:rsid w:val="004B1139"/>
    <w:rsid w:val="004B2CF6"/>
    <w:rsid w:val="004B34A1"/>
    <w:rsid w:val="004B3758"/>
    <w:rsid w:val="004B48D7"/>
    <w:rsid w:val="004B52DC"/>
    <w:rsid w:val="004B6220"/>
    <w:rsid w:val="004C0595"/>
    <w:rsid w:val="004C1643"/>
    <w:rsid w:val="004C5848"/>
    <w:rsid w:val="004C6FBB"/>
    <w:rsid w:val="004C74A4"/>
    <w:rsid w:val="004D129F"/>
    <w:rsid w:val="004D2481"/>
    <w:rsid w:val="004D26A7"/>
    <w:rsid w:val="004D312F"/>
    <w:rsid w:val="004E0A63"/>
    <w:rsid w:val="004E2CEF"/>
    <w:rsid w:val="004E433F"/>
    <w:rsid w:val="004E5F01"/>
    <w:rsid w:val="004E7286"/>
    <w:rsid w:val="004F1C5F"/>
    <w:rsid w:val="004F2963"/>
    <w:rsid w:val="004F3496"/>
    <w:rsid w:val="004F36A5"/>
    <w:rsid w:val="004F4F78"/>
    <w:rsid w:val="004F75CC"/>
    <w:rsid w:val="004F7CE0"/>
    <w:rsid w:val="004F7F29"/>
    <w:rsid w:val="00504298"/>
    <w:rsid w:val="00504B6E"/>
    <w:rsid w:val="00504E32"/>
    <w:rsid w:val="00505CC5"/>
    <w:rsid w:val="00507FCE"/>
    <w:rsid w:val="00510B36"/>
    <w:rsid w:val="005117AA"/>
    <w:rsid w:val="005138B5"/>
    <w:rsid w:val="00515CBA"/>
    <w:rsid w:val="00516F3C"/>
    <w:rsid w:val="0052358D"/>
    <w:rsid w:val="005249F6"/>
    <w:rsid w:val="00524A0B"/>
    <w:rsid w:val="00531048"/>
    <w:rsid w:val="00531579"/>
    <w:rsid w:val="005320A1"/>
    <w:rsid w:val="00533D24"/>
    <w:rsid w:val="00535D46"/>
    <w:rsid w:val="00536AB0"/>
    <w:rsid w:val="00537AF6"/>
    <w:rsid w:val="00537DFE"/>
    <w:rsid w:val="00541853"/>
    <w:rsid w:val="00543CA7"/>
    <w:rsid w:val="00546249"/>
    <w:rsid w:val="00552020"/>
    <w:rsid w:val="00553946"/>
    <w:rsid w:val="00555A0D"/>
    <w:rsid w:val="005565D6"/>
    <w:rsid w:val="0056168F"/>
    <w:rsid w:val="00562339"/>
    <w:rsid w:val="00562EF6"/>
    <w:rsid w:val="00563185"/>
    <w:rsid w:val="00563914"/>
    <w:rsid w:val="00564EF4"/>
    <w:rsid w:val="00565AE0"/>
    <w:rsid w:val="00572ED1"/>
    <w:rsid w:val="00573574"/>
    <w:rsid w:val="0057453E"/>
    <w:rsid w:val="00575D25"/>
    <w:rsid w:val="0057786B"/>
    <w:rsid w:val="00581667"/>
    <w:rsid w:val="00586421"/>
    <w:rsid w:val="0058643B"/>
    <w:rsid w:val="00586644"/>
    <w:rsid w:val="00587351"/>
    <w:rsid w:val="00587ED5"/>
    <w:rsid w:val="005920A8"/>
    <w:rsid w:val="00596BFE"/>
    <w:rsid w:val="0059755A"/>
    <w:rsid w:val="005A0853"/>
    <w:rsid w:val="005A085E"/>
    <w:rsid w:val="005A4A6A"/>
    <w:rsid w:val="005A5CFE"/>
    <w:rsid w:val="005A6EF9"/>
    <w:rsid w:val="005A7607"/>
    <w:rsid w:val="005A7F27"/>
    <w:rsid w:val="005B7763"/>
    <w:rsid w:val="005C2A97"/>
    <w:rsid w:val="005D0238"/>
    <w:rsid w:val="005D0CDE"/>
    <w:rsid w:val="005D25DB"/>
    <w:rsid w:val="005D4E43"/>
    <w:rsid w:val="005D522D"/>
    <w:rsid w:val="005D624B"/>
    <w:rsid w:val="005D6432"/>
    <w:rsid w:val="005D7363"/>
    <w:rsid w:val="005E1905"/>
    <w:rsid w:val="005E2607"/>
    <w:rsid w:val="005E3309"/>
    <w:rsid w:val="005E4553"/>
    <w:rsid w:val="005E53A7"/>
    <w:rsid w:val="005E5FF5"/>
    <w:rsid w:val="005E69CB"/>
    <w:rsid w:val="005E6A9A"/>
    <w:rsid w:val="005E749B"/>
    <w:rsid w:val="005F272D"/>
    <w:rsid w:val="005F77C3"/>
    <w:rsid w:val="00601B2E"/>
    <w:rsid w:val="0060291F"/>
    <w:rsid w:val="00603605"/>
    <w:rsid w:val="00605154"/>
    <w:rsid w:val="006117AD"/>
    <w:rsid w:val="00613AB4"/>
    <w:rsid w:val="0061530D"/>
    <w:rsid w:val="00615D26"/>
    <w:rsid w:val="006168E7"/>
    <w:rsid w:val="00622AE0"/>
    <w:rsid w:val="00623C7B"/>
    <w:rsid w:val="00623DBB"/>
    <w:rsid w:val="006249B1"/>
    <w:rsid w:val="00625088"/>
    <w:rsid w:val="0062756B"/>
    <w:rsid w:val="0063108D"/>
    <w:rsid w:val="006329E7"/>
    <w:rsid w:val="0063347B"/>
    <w:rsid w:val="00636D76"/>
    <w:rsid w:val="006378B7"/>
    <w:rsid w:val="0064026E"/>
    <w:rsid w:val="00641D1E"/>
    <w:rsid w:val="00644940"/>
    <w:rsid w:val="00647A17"/>
    <w:rsid w:val="00647CB7"/>
    <w:rsid w:val="00651267"/>
    <w:rsid w:val="006519A1"/>
    <w:rsid w:val="00654886"/>
    <w:rsid w:val="00654AA5"/>
    <w:rsid w:val="00657DE7"/>
    <w:rsid w:val="00657ED3"/>
    <w:rsid w:val="00663F71"/>
    <w:rsid w:val="006643D7"/>
    <w:rsid w:val="006648DA"/>
    <w:rsid w:val="00664F18"/>
    <w:rsid w:val="00665C8A"/>
    <w:rsid w:val="00667895"/>
    <w:rsid w:val="0066789E"/>
    <w:rsid w:val="006717EE"/>
    <w:rsid w:val="006730C1"/>
    <w:rsid w:val="00677244"/>
    <w:rsid w:val="00680765"/>
    <w:rsid w:val="00680F3E"/>
    <w:rsid w:val="006816A9"/>
    <w:rsid w:val="00682137"/>
    <w:rsid w:val="006842E8"/>
    <w:rsid w:val="006848F0"/>
    <w:rsid w:val="00686F8E"/>
    <w:rsid w:val="0068749B"/>
    <w:rsid w:val="00691D84"/>
    <w:rsid w:val="00693FC3"/>
    <w:rsid w:val="00695589"/>
    <w:rsid w:val="006960AA"/>
    <w:rsid w:val="0069694F"/>
    <w:rsid w:val="006A173A"/>
    <w:rsid w:val="006A2175"/>
    <w:rsid w:val="006A498A"/>
    <w:rsid w:val="006A5B62"/>
    <w:rsid w:val="006A60BC"/>
    <w:rsid w:val="006A60D1"/>
    <w:rsid w:val="006A6F46"/>
    <w:rsid w:val="006B11DC"/>
    <w:rsid w:val="006B1648"/>
    <w:rsid w:val="006B1B65"/>
    <w:rsid w:val="006B2E94"/>
    <w:rsid w:val="006B66A2"/>
    <w:rsid w:val="006B6C37"/>
    <w:rsid w:val="006C1BC8"/>
    <w:rsid w:val="006C604E"/>
    <w:rsid w:val="006D1DC0"/>
    <w:rsid w:val="006D2D0F"/>
    <w:rsid w:val="006E42FA"/>
    <w:rsid w:val="006E7203"/>
    <w:rsid w:val="006E7280"/>
    <w:rsid w:val="006F6DAD"/>
    <w:rsid w:val="0070133B"/>
    <w:rsid w:val="0070198E"/>
    <w:rsid w:val="00703B58"/>
    <w:rsid w:val="00704354"/>
    <w:rsid w:val="00704B38"/>
    <w:rsid w:val="0070720A"/>
    <w:rsid w:val="00722062"/>
    <w:rsid w:val="00722350"/>
    <w:rsid w:val="00722D8F"/>
    <w:rsid w:val="00725121"/>
    <w:rsid w:val="00725F87"/>
    <w:rsid w:val="00726A2B"/>
    <w:rsid w:val="007274AF"/>
    <w:rsid w:val="00730177"/>
    <w:rsid w:val="00730B59"/>
    <w:rsid w:val="00731943"/>
    <w:rsid w:val="00733EE4"/>
    <w:rsid w:val="00734515"/>
    <w:rsid w:val="00734A4E"/>
    <w:rsid w:val="00735CB7"/>
    <w:rsid w:val="0073662B"/>
    <w:rsid w:val="00743135"/>
    <w:rsid w:val="0074414F"/>
    <w:rsid w:val="007537C4"/>
    <w:rsid w:val="00754E64"/>
    <w:rsid w:val="00757D31"/>
    <w:rsid w:val="0076572F"/>
    <w:rsid w:val="00767864"/>
    <w:rsid w:val="00770FDF"/>
    <w:rsid w:val="00771470"/>
    <w:rsid w:val="007744CB"/>
    <w:rsid w:val="007745C4"/>
    <w:rsid w:val="00775432"/>
    <w:rsid w:val="00777245"/>
    <w:rsid w:val="00777BC0"/>
    <w:rsid w:val="0078172A"/>
    <w:rsid w:val="0078176E"/>
    <w:rsid w:val="00783F0D"/>
    <w:rsid w:val="00784AD2"/>
    <w:rsid w:val="00786F54"/>
    <w:rsid w:val="00793001"/>
    <w:rsid w:val="00796FDB"/>
    <w:rsid w:val="00797CFE"/>
    <w:rsid w:val="007A0521"/>
    <w:rsid w:val="007A0CA9"/>
    <w:rsid w:val="007A1378"/>
    <w:rsid w:val="007A1C3A"/>
    <w:rsid w:val="007A342D"/>
    <w:rsid w:val="007A4535"/>
    <w:rsid w:val="007A5F9D"/>
    <w:rsid w:val="007A64CC"/>
    <w:rsid w:val="007B0E6D"/>
    <w:rsid w:val="007B26DA"/>
    <w:rsid w:val="007B3E58"/>
    <w:rsid w:val="007B408D"/>
    <w:rsid w:val="007B6002"/>
    <w:rsid w:val="007B739D"/>
    <w:rsid w:val="007C3E51"/>
    <w:rsid w:val="007C4EDD"/>
    <w:rsid w:val="007D261B"/>
    <w:rsid w:val="007D2A3F"/>
    <w:rsid w:val="007D33CE"/>
    <w:rsid w:val="007D5726"/>
    <w:rsid w:val="007E0514"/>
    <w:rsid w:val="007E0EFC"/>
    <w:rsid w:val="007E101A"/>
    <w:rsid w:val="007E15DE"/>
    <w:rsid w:val="007E28CA"/>
    <w:rsid w:val="007E31D7"/>
    <w:rsid w:val="007E38BC"/>
    <w:rsid w:val="007E49F2"/>
    <w:rsid w:val="007E4B2D"/>
    <w:rsid w:val="007E59F3"/>
    <w:rsid w:val="007E68DB"/>
    <w:rsid w:val="007F03F2"/>
    <w:rsid w:val="007F1B2B"/>
    <w:rsid w:val="007F46EA"/>
    <w:rsid w:val="00800472"/>
    <w:rsid w:val="008015C4"/>
    <w:rsid w:val="00801832"/>
    <w:rsid w:val="008033D7"/>
    <w:rsid w:val="00804D85"/>
    <w:rsid w:val="00806BCB"/>
    <w:rsid w:val="00812AF9"/>
    <w:rsid w:val="00813797"/>
    <w:rsid w:val="0081474A"/>
    <w:rsid w:val="00815062"/>
    <w:rsid w:val="00815BD7"/>
    <w:rsid w:val="00816672"/>
    <w:rsid w:val="00820534"/>
    <w:rsid w:val="00820BC6"/>
    <w:rsid w:val="008223F1"/>
    <w:rsid w:val="00822C7F"/>
    <w:rsid w:val="008238F7"/>
    <w:rsid w:val="00824619"/>
    <w:rsid w:val="008257D4"/>
    <w:rsid w:val="00826182"/>
    <w:rsid w:val="008302F8"/>
    <w:rsid w:val="00830DCA"/>
    <w:rsid w:val="00831730"/>
    <w:rsid w:val="00831F50"/>
    <w:rsid w:val="00834A8B"/>
    <w:rsid w:val="008350B7"/>
    <w:rsid w:val="00840458"/>
    <w:rsid w:val="00845E45"/>
    <w:rsid w:val="00851D3B"/>
    <w:rsid w:val="00852E84"/>
    <w:rsid w:val="008532E3"/>
    <w:rsid w:val="0085375A"/>
    <w:rsid w:val="00862024"/>
    <w:rsid w:val="00862412"/>
    <w:rsid w:val="008631E0"/>
    <w:rsid w:val="0086421C"/>
    <w:rsid w:val="008652FB"/>
    <w:rsid w:val="008701F0"/>
    <w:rsid w:val="00871858"/>
    <w:rsid w:val="00875E0F"/>
    <w:rsid w:val="008764DA"/>
    <w:rsid w:val="00877B20"/>
    <w:rsid w:val="0088372F"/>
    <w:rsid w:val="00883E7E"/>
    <w:rsid w:val="008904BD"/>
    <w:rsid w:val="008909EC"/>
    <w:rsid w:val="0089124B"/>
    <w:rsid w:val="00891E69"/>
    <w:rsid w:val="008938FD"/>
    <w:rsid w:val="00894AB1"/>
    <w:rsid w:val="00895D09"/>
    <w:rsid w:val="008972C5"/>
    <w:rsid w:val="00897EEB"/>
    <w:rsid w:val="008A0EFD"/>
    <w:rsid w:val="008A14A8"/>
    <w:rsid w:val="008A1794"/>
    <w:rsid w:val="008A2EFF"/>
    <w:rsid w:val="008A5A8D"/>
    <w:rsid w:val="008A6C84"/>
    <w:rsid w:val="008A6D8A"/>
    <w:rsid w:val="008B09B9"/>
    <w:rsid w:val="008B3139"/>
    <w:rsid w:val="008B354E"/>
    <w:rsid w:val="008B48B2"/>
    <w:rsid w:val="008B4D9E"/>
    <w:rsid w:val="008C28DB"/>
    <w:rsid w:val="008C4190"/>
    <w:rsid w:val="008D26D9"/>
    <w:rsid w:val="008D2905"/>
    <w:rsid w:val="008D407C"/>
    <w:rsid w:val="008D5752"/>
    <w:rsid w:val="008E373B"/>
    <w:rsid w:val="008E6A0A"/>
    <w:rsid w:val="008F5812"/>
    <w:rsid w:val="008F5D8D"/>
    <w:rsid w:val="008F665E"/>
    <w:rsid w:val="0090023C"/>
    <w:rsid w:val="0090275A"/>
    <w:rsid w:val="00913036"/>
    <w:rsid w:val="00913C3F"/>
    <w:rsid w:val="00914458"/>
    <w:rsid w:val="0091665B"/>
    <w:rsid w:val="00920BDA"/>
    <w:rsid w:val="00923AA2"/>
    <w:rsid w:val="00923D5A"/>
    <w:rsid w:val="009250FE"/>
    <w:rsid w:val="009264A5"/>
    <w:rsid w:val="00926960"/>
    <w:rsid w:val="00927C5C"/>
    <w:rsid w:val="009371F4"/>
    <w:rsid w:val="00937255"/>
    <w:rsid w:val="00940F8A"/>
    <w:rsid w:val="00942CAF"/>
    <w:rsid w:val="00945913"/>
    <w:rsid w:val="00946AAE"/>
    <w:rsid w:val="00950375"/>
    <w:rsid w:val="0095273A"/>
    <w:rsid w:val="0095596C"/>
    <w:rsid w:val="00956D67"/>
    <w:rsid w:val="009625FE"/>
    <w:rsid w:val="00964AB9"/>
    <w:rsid w:val="00965C88"/>
    <w:rsid w:val="00966139"/>
    <w:rsid w:val="00967482"/>
    <w:rsid w:val="00970087"/>
    <w:rsid w:val="00971EF9"/>
    <w:rsid w:val="009732E9"/>
    <w:rsid w:val="00975F0B"/>
    <w:rsid w:val="00976DD8"/>
    <w:rsid w:val="00984C13"/>
    <w:rsid w:val="00994D6E"/>
    <w:rsid w:val="009A3329"/>
    <w:rsid w:val="009A4B47"/>
    <w:rsid w:val="009A5DB9"/>
    <w:rsid w:val="009A79E3"/>
    <w:rsid w:val="009B374B"/>
    <w:rsid w:val="009B56AB"/>
    <w:rsid w:val="009B7F99"/>
    <w:rsid w:val="009C0EEE"/>
    <w:rsid w:val="009D0DD0"/>
    <w:rsid w:val="009D0E28"/>
    <w:rsid w:val="009D2284"/>
    <w:rsid w:val="009D2520"/>
    <w:rsid w:val="009D4288"/>
    <w:rsid w:val="009D6384"/>
    <w:rsid w:val="009E08DC"/>
    <w:rsid w:val="009E3790"/>
    <w:rsid w:val="009E38B3"/>
    <w:rsid w:val="009E521E"/>
    <w:rsid w:val="009E7330"/>
    <w:rsid w:val="009F0BA4"/>
    <w:rsid w:val="009F22CA"/>
    <w:rsid w:val="009F460F"/>
    <w:rsid w:val="00A002E9"/>
    <w:rsid w:val="00A0032A"/>
    <w:rsid w:val="00A01C3D"/>
    <w:rsid w:val="00A01C7B"/>
    <w:rsid w:val="00A03DD7"/>
    <w:rsid w:val="00A04D3D"/>
    <w:rsid w:val="00A04E66"/>
    <w:rsid w:val="00A05ACA"/>
    <w:rsid w:val="00A06A11"/>
    <w:rsid w:val="00A07A4C"/>
    <w:rsid w:val="00A106C5"/>
    <w:rsid w:val="00A112CD"/>
    <w:rsid w:val="00A23B38"/>
    <w:rsid w:val="00A25B86"/>
    <w:rsid w:val="00A25FA1"/>
    <w:rsid w:val="00A26CF8"/>
    <w:rsid w:val="00A274F1"/>
    <w:rsid w:val="00A27B5D"/>
    <w:rsid w:val="00A30838"/>
    <w:rsid w:val="00A3101E"/>
    <w:rsid w:val="00A32054"/>
    <w:rsid w:val="00A32E4E"/>
    <w:rsid w:val="00A35B5F"/>
    <w:rsid w:val="00A400B4"/>
    <w:rsid w:val="00A42819"/>
    <w:rsid w:val="00A42D0B"/>
    <w:rsid w:val="00A43C0F"/>
    <w:rsid w:val="00A45427"/>
    <w:rsid w:val="00A45FBC"/>
    <w:rsid w:val="00A46B06"/>
    <w:rsid w:val="00A51E09"/>
    <w:rsid w:val="00A525C0"/>
    <w:rsid w:val="00A52D8D"/>
    <w:rsid w:val="00A54471"/>
    <w:rsid w:val="00A60737"/>
    <w:rsid w:val="00A6381C"/>
    <w:rsid w:val="00A648C8"/>
    <w:rsid w:val="00A65E74"/>
    <w:rsid w:val="00A70689"/>
    <w:rsid w:val="00A70E3A"/>
    <w:rsid w:val="00A733C0"/>
    <w:rsid w:val="00A74F00"/>
    <w:rsid w:val="00A7518F"/>
    <w:rsid w:val="00A80B48"/>
    <w:rsid w:val="00A82DEA"/>
    <w:rsid w:val="00A84B34"/>
    <w:rsid w:val="00A84BA9"/>
    <w:rsid w:val="00A8510F"/>
    <w:rsid w:val="00A867CB"/>
    <w:rsid w:val="00A90757"/>
    <w:rsid w:val="00A923F9"/>
    <w:rsid w:val="00A934BE"/>
    <w:rsid w:val="00A944B4"/>
    <w:rsid w:val="00A948A6"/>
    <w:rsid w:val="00A9614D"/>
    <w:rsid w:val="00AA5745"/>
    <w:rsid w:val="00AA59F3"/>
    <w:rsid w:val="00AB1E9C"/>
    <w:rsid w:val="00AB2B38"/>
    <w:rsid w:val="00AB313A"/>
    <w:rsid w:val="00AB3611"/>
    <w:rsid w:val="00AB73BE"/>
    <w:rsid w:val="00AC0906"/>
    <w:rsid w:val="00AC1672"/>
    <w:rsid w:val="00AC196F"/>
    <w:rsid w:val="00AC1CB7"/>
    <w:rsid w:val="00AC295E"/>
    <w:rsid w:val="00AC31D6"/>
    <w:rsid w:val="00AC7100"/>
    <w:rsid w:val="00AC767A"/>
    <w:rsid w:val="00AD5826"/>
    <w:rsid w:val="00AD5B1B"/>
    <w:rsid w:val="00AD60DE"/>
    <w:rsid w:val="00AE0839"/>
    <w:rsid w:val="00AE2085"/>
    <w:rsid w:val="00AE4CC7"/>
    <w:rsid w:val="00AE4E9D"/>
    <w:rsid w:val="00AE7505"/>
    <w:rsid w:val="00AF131D"/>
    <w:rsid w:val="00AF40BD"/>
    <w:rsid w:val="00AF62A5"/>
    <w:rsid w:val="00B037AA"/>
    <w:rsid w:val="00B06B47"/>
    <w:rsid w:val="00B11983"/>
    <w:rsid w:val="00B12709"/>
    <w:rsid w:val="00B14AC8"/>
    <w:rsid w:val="00B20172"/>
    <w:rsid w:val="00B20565"/>
    <w:rsid w:val="00B2193F"/>
    <w:rsid w:val="00B24E87"/>
    <w:rsid w:val="00B3148B"/>
    <w:rsid w:val="00B314A3"/>
    <w:rsid w:val="00B334E8"/>
    <w:rsid w:val="00B35D2E"/>
    <w:rsid w:val="00B36A77"/>
    <w:rsid w:val="00B3772D"/>
    <w:rsid w:val="00B4010B"/>
    <w:rsid w:val="00B410A7"/>
    <w:rsid w:val="00B41434"/>
    <w:rsid w:val="00B44A6A"/>
    <w:rsid w:val="00B50DCE"/>
    <w:rsid w:val="00B515CC"/>
    <w:rsid w:val="00B52037"/>
    <w:rsid w:val="00B52A11"/>
    <w:rsid w:val="00B5399C"/>
    <w:rsid w:val="00B54A9A"/>
    <w:rsid w:val="00B54C84"/>
    <w:rsid w:val="00B54EEF"/>
    <w:rsid w:val="00B56AF1"/>
    <w:rsid w:val="00B60426"/>
    <w:rsid w:val="00B61EC4"/>
    <w:rsid w:val="00B626EC"/>
    <w:rsid w:val="00B62A2F"/>
    <w:rsid w:val="00B62C8A"/>
    <w:rsid w:val="00B64231"/>
    <w:rsid w:val="00B66E35"/>
    <w:rsid w:val="00B67600"/>
    <w:rsid w:val="00B67951"/>
    <w:rsid w:val="00B70D7B"/>
    <w:rsid w:val="00B74642"/>
    <w:rsid w:val="00B746A9"/>
    <w:rsid w:val="00B74D2F"/>
    <w:rsid w:val="00B758FA"/>
    <w:rsid w:val="00B7694B"/>
    <w:rsid w:val="00B777C3"/>
    <w:rsid w:val="00B77CFD"/>
    <w:rsid w:val="00B81A11"/>
    <w:rsid w:val="00B820FD"/>
    <w:rsid w:val="00B85B34"/>
    <w:rsid w:val="00B87EDA"/>
    <w:rsid w:val="00B917B8"/>
    <w:rsid w:val="00B9203F"/>
    <w:rsid w:val="00B92A45"/>
    <w:rsid w:val="00B9440F"/>
    <w:rsid w:val="00B945A7"/>
    <w:rsid w:val="00B962A1"/>
    <w:rsid w:val="00B97156"/>
    <w:rsid w:val="00B97E7E"/>
    <w:rsid w:val="00BA000E"/>
    <w:rsid w:val="00BA2E6B"/>
    <w:rsid w:val="00BA44A7"/>
    <w:rsid w:val="00BA637C"/>
    <w:rsid w:val="00BA71AA"/>
    <w:rsid w:val="00BB15A2"/>
    <w:rsid w:val="00BB405B"/>
    <w:rsid w:val="00BB6964"/>
    <w:rsid w:val="00BB6BAC"/>
    <w:rsid w:val="00BC1383"/>
    <w:rsid w:val="00BC354C"/>
    <w:rsid w:val="00BC38F1"/>
    <w:rsid w:val="00BC5550"/>
    <w:rsid w:val="00BD0C39"/>
    <w:rsid w:val="00BD1B4B"/>
    <w:rsid w:val="00BD1E3D"/>
    <w:rsid w:val="00BD62EE"/>
    <w:rsid w:val="00BD6602"/>
    <w:rsid w:val="00BD7E5D"/>
    <w:rsid w:val="00BE0FB6"/>
    <w:rsid w:val="00BE1D12"/>
    <w:rsid w:val="00BE2679"/>
    <w:rsid w:val="00BE2F82"/>
    <w:rsid w:val="00BE33C6"/>
    <w:rsid w:val="00BE450E"/>
    <w:rsid w:val="00BE5AAB"/>
    <w:rsid w:val="00BE6616"/>
    <w:rsid w:val="00BE73C1"/>
    <w:rsid w:val="00BF1661"/>
    <w:rsid w:val="00BF345A"/>
    <w:rsid w:val="00C00D78"/>
    <w:rsid w:val="00C014CB"/>
    <w:rsid w:val="00C02A2C"/>
    <w:rsid w:val="00C042D0"/>
    <w:rsid w:val="00C043F7"/>
    <w:rsid w:val="00C04E50"/>
    <w:rsid w:val="00C063C7"/>
    <w:rsid w:val="00C07666"/>
    <w:rsid w:val="00C07B78"/>
    <w:rsid w:val="00C11309"/>
    <w:rsid w:val="00C13AC2"/>
    <w:rsid w:val="00C2251B"/>
    <w:rsid w:val="00C22892"/>
    <w:rsid w:val="00C3211C"/>
    <w:rsid w:val="00C4214A"/>
    <w:rsid w:val="00C42171"/>
    <w:rsid w:val="00C43135"/>
    <w:rsid w:val="00C4531B"/>
    <w:rsid w:val="00C45851"/>
    <w:rsid w:val="00C47453"/>
    <w:rsid w:val="00C47B96"/>
    <w:rsid w:val="00C53A10"/>
    <w:rsid w:val="00C577AD"/>
    <w:rsid w:val="00C62B95"/>
    <w:rsid w:val="00C63F95"/>
    <w:rsid w:val="00C66535"/>
    <w:rsid w:val="00C667AE"/>
    <w:rsid w:val="00C676E0"/>
    <w:rsid w:val="00C718AD"/>
    <w:rsid w:val="00C71D35"/>
    <w:rsid w:val="00C71DC0"/>
    <w:rsid w:val="00C721DA"/>
    <w:rsid w:val="00C7315A"/>
    <w:rsid w:val="00C760D5"/>
    <w:rsid w:val="00C77B16"/>
    <w:rsid w:val="00C8025A"/>
    <w:rsid w:val="00C80489"/>
    <w:rsid w:val="00C849EB"/>
    <w:rsid w:val="00C87CF2"/>
    <w:rsid w:val="00C9196D"/>
    <w:rsid w:val="00C92A19"/>
    <w:rsid w:val="00C94C51"/>
    <w:rsid w:val="00C94F19"/>
    <w:rsid w:val="00C967AC"/>
    <w:rsid w:val="00CA6332"/>
    <w:rsid w:val="00CB1F22"/>
    <w:rsid w:val="00CB2EDD"/>
    <w:rsid w:val="00CB4465"/>
    <w:rsid w:val="00CB5A59"/>
    <w:rsid w:val="00CC2459"/>
    <w:rsid w:val="00CC4364"/>
    <w:rsid w:val="00CC4694"/>
    <w:rsid w:val="00CC7480"/>
    <w:rsid w:val="00CC7F44"/>
    <w:rsid w:val="00CD0308"/>
    <w:rsid w:val="00CD202B"/>
    <w:rsid w:val="00CD5F33"/>
    <w:rsid w:val="00CD613B"/>
    <w:rsid w:val="00CD62C3"/>
    <w:rsid w:val="00CD7E74"/>
    <w:rsid w:val="00CE4603"/>
    <w:rsid w:val="00CE5133"/>
    <w:rsid w:val="00CF0E92"/>
    <w:rsid w:val="00CF0F87"/>
    <w:rsid w:val="00CF1C89"/>
    <w:rsid w:val="00CF1D2C"/>
    <w:rsid w:val="00CF1E0F"/>
    <w:rsid w:val="00CF612F"/>
    <w:rsid w:val="00CF701F"/>
    <w:rsid w:val="00CF7C28"/>
    <w:rsid w:val="00D03409"/>
    <w:rsid w:val="00D03953"/>
    <w:rsid w:val="00D04D3C"/>
    <w:rsid w:val="00D050F4"/>
    <w:rsid w:val="00D11E60"/>
    <w:rsid w:val="00D135A9"/>
    <w:rsid w:val="00D138B8"/>
    <w:rsid w:val="00D16ACC"/>
    <w:rsid w:val="00D20B97"/>
    <w:rsid w:val="00D21CB0"/>
    <w:rsid w:val="00D26B98"/>
    <w:rsid w:val="00D3427E"/>
    <w:rsid w:val="00D36ACA"/>
    <w:rsid w:val="00D371AD"/>
    <w:rsid w:val="00D422B0"/>
    <w:rsid w:val="00D44E9E"/>
    <w:rsid w:val="00D47526"/>
    <w:rsid w:val="00D47E6D"/>
    <w:rsid w:val="00D515CE"/>
    <w:rsid w:val="00D51B53"/>
    <w:rsid w:val="00D540BD"/>
    <w:rsid w:val="00D55374"/>
    <w:rsid w:val="00D55D7A"/>
    <w:rsid w:val="00D56ED1"/>
    <w:rsid w:val="00D57A2A"/>
    <w:rsid w:val="00D601F1"/>
    <w:rsid w:val="00D612B1"/>
    <w:rsid w:val="00D72E91"/>
    <w:rsid w:val="00D75012"/>
    <w:rsid w:val="00D75972"/>
    <w:rsid w:val="00D7615F"/>
    <w:rsid w:val="00D80B4B"/>
    <w:rsid w:val="00D822E4"/>
    <w:rsid w:val="00D82D44"/>
    <w:rsid w:val="00D846D8"/>
    <w:rsid w:val="00D847A8"/>
    <w:rsid w:val="00D848DB"/>
    <w:rsid w:val="00D8542C"/>
    <w:rsid w:val="00D917E3"/>
    <w:rsid w:val="00D91990"/>
    <w:rsid w:val="00D935B1"/>
    <w:rsid w:val="00D95A27"/>
    <w:rsid w:val="00D95B4D"/>
    <w:rsid w:val="00D9750E"/>
    <w:rsid w:val="00DA1D12"/>
    <w:rsid w:val="00DA1F36"/>
    <w:rsid w:val="00DA3286"/>
    <w:rsid w:val="00DA4C5E"/>
    <w:rsid w:val="00DA65A3"/>
    <w:rsid w:val="00DA6BDC"/>
    <w:rsid w:val="00DB026E"/>
    <w:rsid w:val="00DB2504"/>
    <w:rsid w:val="00DB2B8B"/>
    <w:rsid w:val="00DB32F9"/>
    <w:rsid w:val="00DB6DF7"/>
    <w:rsid w:val="00DC06A5"/>
    <w:rsid w:val="00DC249C"/>
    <w:rsid w:val="00DC3ECE"/>
    <w:rsid w:val="00DC4A26"/>
    <w:rsid w:val="00DC64CC"/>
    <w:rsid w:val="00DD03FC"/>
    <w:rsid w:val="00DD1B78"/>
    <w:rsid w:val="00DD25E8"/>
    <w:rsid w:val="00DD47B9"/>
    <w:rsid w:val="00DD656A"/>
    <w:rsid w:val="00DE1326"/>
    <w:rsid w:val="00DE4342"/>
    <w:rsid w:val="00DE54AA"/>
    <w:rsid w:val="00DE74C7"/>
    <w:rsid w:val="00DF1687"/>
    <w:rsid w:val="00DF44EF"/>
    <w:rsid w:val="00DF4F7E"/>
    <w:rsid w:val="00DF6200"/>
    <w:rsid w:val="00E037D1"/>
    <w:rsid w:val="00E040BD"/>
    <w:rsid w:val="00E04B7B"/>
    <w:rsid w:val="00E060FC"/>
    <w:rsid w:val="00E06D19"/>
    <w:rsid w:val="00E06F26"/>
    <w:rsid w:val="00E075F7"/>
    <w:rsid w:val="00E11332"/>
    <w:rsid w:val="00E14182"/>
    <w:rsid w:val="00E20B17"/>
    <w:rsid w:val="00E20DEE"/>
    <w:rsid w:val="00E2130C"/>
    <w:rsid w:val="00E24B1F"/>
    <w:rsid w:val="00E25EC1"/>
    <w:rsid w:val="00E310E8"/>
    <w:rsid w:val="00E3128F"/>
    <w:rsid w:val="00E31592"/>
    <w:rsid w:val="00E344D1"/>
    <w:rsid w:val="00E356B2"/>
    <w:rsid w:val="00E36B71"/>
    <w:rsid w:val="00E37173"/>
    <w:rsid w:val="00E37BC8"/>
    <w:rsid w:val="00E37E48"/>
    <w:rsid w:val="00E401D3"/>
    <w:rsid w:val="00E40598"/>
    <w:rsid w:val="00E40685"/>
    <w:rsid w:val="00E4140C"/>
    <w:rsid w:val="00E42EE2"/>
    <w:rsid w:val="00E45C11"/>
    <w:rsid w:val="00E51E25"/>
    <w:rsid w:val="00E54592"/>
    <w:rsid w:val="00E568FF"/>
    <w:rsid w:val="00E57A6C"/>
    <w:rsid w:val="00E60231"/>
    <w:rsid w:val="00E6035B"/>
    <w:rsid w:val="00E60387"/>
    <w:rsid w:val="00E61EBF"/>
    <w:rsid w:val="00E63936"/>
    <w:rsid w:val="00E66B6F"/>
    <w:rsid w:val="00E66C72"/>
    <w:rsid w:val="00E72090"/>
    <w:rsid w:val="00E728AE"/>
    <w:rsid w:val="00E73181"/>
    <w:rsid w:val="00E7439B"/>
    <w:rsid w:val="00E838F0"/>
    <w:rsid w:val="00E84D61"/>
    <w:rsid w:val="00E86B0C"/>
    <w:rsid w:val="00E903B6"/>
    <w:rsid w:val="00E91030"/>
    <w:rsid w:val="00E9202E"/>
    <w:rsid w:val="00E92336"/>
    <w:rsid w:val="00EA0A0A"/>
    <w:rsid w:val="00EA0FFE"/>
    <w:rsid w:val="00EA1E4F"/>
    <w:rsid w:val="00EA2EE2"/>
    <w:rsid w:val="00EA4AA4"/>
    <w:rsid w:val="00EB265F"/>
    <w:rsid w:val="00EB3285"/>
    <w:rsid w:val="00EB5F48"/>
    <w:rsid w:val="00EB63DB"/>
    <w:rsid w:val="00EC0E96"/>
    <w:rsid w:val="00EC32E4"/>
    <w:rsid w:val="00EC5DAD"/>
    <w:rsid w:val="00ED12CC"/>
    <w:rsid w:val="00ED5594"/>
    <w:rsid w:val="00EE164C"/>
    <w:rsid w:val="00EE2622"/>
    <w:rsid w:val="00EE2819"/>
    <w:rsid w:val="00EE2D2B"/>
    <w:rsid w:val="00EE3FA0"/>
    <w:rsid w:val="00EE58CF"/>
    <w:rsid w:val="00EE6981"/>
    <w:rsid w:val="00EE6C9F"/>
    <w:rsid w:val="00EE6D32"/>
    <w:rsid w:val="00EE70DA"/>
    <w:rsid w:val="00EE7C61"/>
    <w:rsid w:val="00EF0899"/>
    <w:rsid w:val="00EF15B6"/>
    <w:rsid w:val="00EF1AF2"/>
    <w:rsid w:val="00EF4E47"/>
    <w:rsid w:val="00EF56E3"/>
    <w:rsid w:val="00EF5D04"/>
    <w:rsid w:val="00F002B8"/>
    <w:rsid w:val="00F03F79"/>
    <w:rsid w:val="00F049F8"/>
    <w:rsid w:val="00F05C16"/>
    <w:rsid w:val="00F06F3A"/>
    <w:rsid w:val="00F07EEC"/>
    <w:rsid w:val="00F10B47"/>
    <w:rsid w:val="00F11E2B"/>
    <w:rsid w:val="00F11FCF"/>
    <w:rsid w:val="00F16337"/>
    <w:rsid w:val="00F16FE3"/>
    <w:rsid w:val="00F2177B"/>
    <w:rsid w:val="00F22CD7"/>
    <w:rsid w:val="00F232F2"/>
    <w:rsid w:val="00F25433"/>
    <w:rsid w:val="00F255D6"/>
    <w:rsid w:val="00F27F8C"/>
    <w:rsid w:val="00F300A3"/>
    <w:rsid w:val="00F305BD"/>
    <w:rsid w:val="00F30936"/>
    <w:rsid w:val="00F331ED"/>
    <w:rsid w:val="00F34048"/>
    <w:rsid w:val="00F3406C"/>
    <w:rsid w:val="00F35007"/>
    <w:rsid w:val="00F35FBC"/>
    <w:rsid w:val="00F36632"/>
    <w:rsid w:val="00F37ADE"/>
    <w:rsid w:val="00F417A4"/>
    <w:rsid w:val="00F41A22"/>
    <w:rsid w:val="00F45B0F"/>
    <w:rsid w:val="00F50BF2"/>
    <w:rsid w:val="00F546A7"/>
    <w:rsid w:val="00F54CF2"/>
    <w:rsid w:val="00F56E35"/>
    <w:rsid w:val="00F62AF1"/>
    <w:rsid w:val="00F63999"/>
    <w:rsid w:val="00F64880"/>
    <w:rsid w:val="00F65744"/>
    <w:rsid w:val="00F65E4C"/>
    <w:rsid w:val="00F75491"/>
    <w:rsid w:val="00F75A5B"/>
    <w:rsid w:val="00F7691D"/>
    <w:rsid w:val="00F801AE"/>
    <w:rsid w:val="00F85109"/>
    <w:rsid w:val="00F858BC"/>
    <w:rsid w:val="00F866F2"/>
    <w:rsid w:val="00F91093"/>
    <w:rsid w:val="00FA1D4A"/>
    <w:rsid w:val="00FA1E41"/>
    <w:rsid w:val="00FA45B2"/>
    <w:rsid w:val="00FA5162"/>
    <w:rsid w:val="00FA5C5C"/>
    <w:rsid w:val="00FA5F43"/>
    <w:rsid w:val="00FA7CFC"/>
    <w:rsid w:val="00FB135B"/>
    <w:rsid w:val="00FB2F20"/>
    <w:rsid w:val="00FB5559"/>
    <w:rsid w:val="00FB640F"/>
    <w:rsid w:val="00FC00DC"/>
    <w:rsid w:val="00FC034F"/>
    <w:rsid w:val="00FC0EAE"/>
    <w:rsid w:val="00FC1F3A"/>
    <w:rsid w:val="00FC27D6"/>
    <w:rsid w:val="00FC4DE7"/>
    <w:rsid w:val="00FC51E0"/>
    <w:rsid w:val="00FC67BE"/>
    <w:rsid w:val="00FC7F0B"/>
    <w:rsid w:val="00FD0930"/>
    <w:rsid w:val="00FD12A4"/>
    <w:rsid w:val="00FD1B2A"/>
    <w:rsid w:val="00FD66E7"/>
    <w:rsid w:val="00FD7F0D"/>
    <w:rsid w:val="00FD7FA6"/>
    <w:rsid w:val="00FE2831"/>
    <w:rsid w:val="00FE2A0F"/>
    <w:rsid w:val="00FE36AC"/>
    <w:rsid w:val="00FE5283"/>
    <w:rsid w:val="00FE760A"/>
    <w:rsid w:val="00FF0517"/>
    <w:rsid w:val="00FF269C"/>
    <w:rsid w:val="00FF4449"/>
    <w:rsid w:val="00FF60A3"/>
    <w:rsid w:val="00FF7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B070A6"/>
  <w15:chartTrackingRefBased/>
  <w15:docId w15:val="{369AC38B-0642-43D2-B0E4-14749BB28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7CBD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7CBD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7CBD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7CBD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7CBD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7CBD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7CBD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7CBD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7CBD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7C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17C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17C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7C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7C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7C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7C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7C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7C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7C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7C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7C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7C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7C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7C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7C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7C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7C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7C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7CBD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AE083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A0C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0CB3"/>
  </w:style>
  <w:style w:type="paragraph" w:styleId="Footer">
    <w:name w:val="footer"/>
    <w:basedOn w:val="Normal"/>
    <w:link w:val="FooterChar"/>
    <w:uiPriority w:val="99"/>
    <w:unhideWhenUsed/>
    <w:rsid w:val="001A0C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0CB3"/>
  </w:style>
  <w:style w:type="paragraph" w:styleId="TOCHeading">
    <w:name w:val="TOC Heading"/>
    <w:basedOn w:val="Heading1"/>
    <w:next w:val="Normal"/>
    <w:uiPriority w:val="39"/>
    <w:unhideWhenUsed/>
    <w:qFormat/>
    <w:rsid w:val="00EE3FA0"/>
    <w:pPr>
      <w:numPr>
        <w:numId w:val="0"/>
      </w:num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E3FA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E3FA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E3FA0"/>
    <w:rPr>
      <w:color w:val="467886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3F58C8"/>
    <w:pPr>
      <w:spacing w:after="0"/>
      <w:ind w:left="440" w:hanging="440"/>
    </w:pPr>
    <w:rPr>
      <w:cap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52358D"/>
    <w:rPr>
      <w:color w:val="666666"/>
    </w:rPr>
  </w:style>
  <w:style w:type="paragraph" w:styleId="NoSpacing">
    <w:name w:val="No Spacing"/>
    <w:link w:val="NoSpacingChar"/>
    <w:uiPriority w:val="1"/>
    <w:qFormat/>
    <w:rsid w:val="00B777C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777C3"/>
    <w:rPr>
      <w:rFonts w:eastAsiaTheme="minorEastAsia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1F3043"/>
    <w:pPr>
      <w:spacing w:after="100"/>
      <w:ind w:left="440"/>
    </w:pPr>
  </w:style>
  <w:style w:type="character" w:styleId="CommentReference">
    <w:name w:val="annotation reference"/>
    <w:basedOn w:val="DefaultParagraphFont"/>
    <w:uiPriority w:val="99"/>
    <w:semiHidden/>
    <w:unhideWhenUsed/>
    <w:rsid w:val="0073662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3662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3662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662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662B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73662B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021FC0"/>
  </w:style>
  <w:style w:type="paragraph" w:styleId="BalloonText">
    <w:name w:val="Balloon Text"/>
    <w:basedOn w:val="Normal"/>
    <w:link w:val="BalloonTextChar"/>
    <w:uiPriority w:val="99"/>
    <w:semiHidden/>
    <w:unhideWhenUsed/>
    <w:rsid w:val="004D31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2F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DD25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9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9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0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2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3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8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6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1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7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1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5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1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7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63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83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5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2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26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3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74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7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8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85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9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01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03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3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87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6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9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9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0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3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7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4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3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6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44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36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12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20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0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1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0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8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1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7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2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8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7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1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7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3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8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0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1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92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6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7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4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2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3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0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2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25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7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02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5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54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6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8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0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5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8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6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6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1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9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9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7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7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5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0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5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2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9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2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4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96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0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6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5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3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3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4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9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8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9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0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51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22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03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872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426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54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916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45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214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571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431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5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45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3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29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979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53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6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4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1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6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28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8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4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0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55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9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7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5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9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9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0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0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2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8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58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71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0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6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8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2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5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9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7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74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9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9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3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72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1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1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0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6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8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2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3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0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8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99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2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3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8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61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63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0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53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9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8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2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3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1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1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8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85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7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34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5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2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1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2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5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1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46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1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6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9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9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1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9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3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8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4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4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9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8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3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4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2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3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1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8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9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1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9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0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1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6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03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94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7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0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6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8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4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6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0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6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1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2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00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755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486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305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04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87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21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14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32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66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180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743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470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133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18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33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0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0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8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26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8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8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1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1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94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1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0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5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2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4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4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24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0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1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8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6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1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7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0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6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55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9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7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9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5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8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8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8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4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Joh05</b:Tag>
    <b:SourceType>Book</b:SourceType>
    <b:Guid>{E013AB87-4E73-4AA7-8D22-71B2386ED47B}</b:Guid>
    <b:Title>Introduction to RF Propagation</b:Title>
    <b:Year>2005</b:Year>
    <b:City>New Jersey</b:City>
    <b:Publisher>John Wiley &amp; Sons, Inc.</b:Publisher>
    <b:Author>
      <b:Author>
        <b:NameList>
          <b:Person>
            <b:Last>Seybold</b:Last>
            <b:First>John</b:First>
            <b:Middle>S</b:Middle>
          </b:Person>
        </b:NameList>
      </b:Author>
    </b:Author>
    <b:RefOrder>1</b:RefOrder>
  </b:Source>
  <b:Source>
    <b:Tag>Bak90</b:Tag>
    <b:SourceType>Report</b:SourceType>
    <b:Guid>{A216D9B8-08DD-4A4C-9481-C9EDF384D765}</b:Guid>
    <b:Author>
      <b:Author>
        <b:NameList>
          <b:Person>
            <b:Last>Baker-Jarvis</b:Last>
            <b:First>James</b:First>
          </b:Person>
        </b:NameList>
      </b:Author>
    </b:Author>
    <b:Title>Transmission/Reflection and Short-Circuit Line Permittivity Measurements</b:Title>
    <b:Year>1990</b:Year>
    <b:City>Washington</b:City>
    <b:Publisher>U.S Government Printing Office</b:Publisher>
    <b:RefOrder>2</b:RefOrder>
  </b:Source>
  <b:Source>
    <b:Tag>Car02</b:Tag>
    <b:SourceType>Book</b:SourceType>
    <b:Guid>{661E4831-BF77-4565-B2E5-DB4970D8687C}</b:Guid>
    <b:Title>The Essential Guide to RF and Wireless</b:Title>
    <b:Year>2002</b:Year>
    <b:Publisher>Bernard M Goodwin</b:Publisher>
    <b:City>Upper Saddle City</b:City>
    <b:Author>
      <b:Author>
        <b:NameList>
          <b:Person>
            <b:Last>Weisman</b:Last>
            <b:First>Carl</b:First>
            <b:Middle>J.</b:Middle>
          </b:Person>
        </b:NameList>
      </b:Author>
    </b:Author>
    <b:RefOrder>3</b:RefOrder>
  </b:Source>
  <b:Source>
    <b:Tag>VPr17</b:Tag>
    <b:SourceType>JournalArticle</b:SourceType>
    <b:Guid>{EA6D9D6D-529D-48FE-AA06-06F77430BA1A}</b:Guid>
    <b:Title>Mode Patterns in Rectangular Waveguide</b:Title>
    <b:Year>2017</b:Year>
    <b:Author>
      <b:Author>
        <b:NameList>
          <b:Person>
            <b:Last>Sandeep</b:Last>
            <b:First>V.Prakasamand</b:First>
            <b:Middle>and P.</b:Middle>
          </b:Person>
        </b:NameList>
      </b:Author>
    </b:Author>
    <b:JournalName> International Journal of Trend in Research and Development</b:JournalName>
    <b:Pages>796-797</b:Pages>
    <b:RefOrder>4</b:RefOrder>
  </b:Source>
  <b:Source>
    <b:Tag>Con05</b:Tag>
    <b:SourceType>Book</b:SourceType>
    <b:Guid>{F2E7CA9C-0838-4161-9FB6-6A696C869979}</b:Guid>
    <b:Author>
      <b:Author>
        <b:NameList>
          <b:Person>
            <b:Last>Balanis</b:Last>
            <b:First>Constantine</b:First>
            <b:Middle>A.</b:Middle>
          </b:Person>
        </b:NameList>
      </b:Author>
    </b:Author>
    <b:Title>Antenna Theory Analysis and Design</b:Title>
    <b:Year>2005</b:Year>
    <b:City>New Jersey</b:City>
    <b:Publisher>John Wiley &amp; Sons, Inc</b:Publisher>
    <b:RefOrder>5</b:RefOrder>
  </b:Source>
  <b:Source>
    <b:Tag>IEE13</b:Tag>
    <b:SourceType>Report</b:SourceType>
    <b:Guid>{230E84BC-D851-4CB3-97FD-8920395CB9F3}</b:Guid>
    <b:Title>IEEE Standard for Definitions of Terms for Antennas </b:Title>
    <b:Year>2013</b:Year>
    <b:City>New York</b:City>
    <b:Publisher>IEEE</b:Publisher>
    <b:Author>
      <b:Author>
        <b:Corporate>IEEE Antennas and Propagation Society</b:Corporate>
      </b:Author>
    </b:Author>
    <b:RefOrder>6</b:RefOrder>
  </b:Source>
  <b:Source>
    <b:Tag>Kri22</b:Tag>
    <b:SourceType>Book</b:SourceType>
    <b:Guid>{041A11B1-521E-4C9A-899D-BE2A2B039143}</b:Guid>
    <b:Author>
      <b:Author>
        <b:NameList>
          <b:Person>
            <b:Last>Raghunandan</b:Last>
            <b:First>Krishnamurthy</b:First>
          </b:Person>
        </b:NameList>
      </b:Author>
    </b:Author>
    <b:Title>Introduction to Wireless Communications and Networks: A Practical Perspective</b:Title>
    <b:Year>2022</b:Year>
    <b:Publisher>Springer International Publishing</b:Publisher>
    <b:RefOrder>7</b:RefOrder>
  </b:Source>
  <b:Source>
    <b:Tag>SHa19</b:Tag>
    <b:SourceType>ConferenceProceedings</b:SourceType>
    <b:Guid>{0853E386-5E1F-4EF4-83D0-350B76B0D73C}</b:Guid>
    <b:Title>Dipole Antenna Based on Forward-Coupling Multilayer Ring Resonators (MRR)</b:Title>
    <b:Year>2019</b:Year>
    <b:City>Hammamet, Tunisia.</b:City>
    <b:Author>
      <b:Author>
        <b:NameList>
          <b:Person>
            <b:Last>Hashemi</b:Last>
            <b:First>S.</b:First>
          </b:Person>
        </b:NameList>
      </b:Author>
    </b:Author>
    <b:ConferenceName>2019 IEEE 19th Mediterranean Microwave Symposium (MMS)</b:ConferenceName>
    <b:RefOrder>8</b:RefOrder>
  </b:Source>
  <b:Source>
    <b:Tag>Ear14</b:Tag>
    <b:SourceType>JournalArticle</b:SourceType>
    <b:Guid>{E7D0B8A1-80AD-424E-8DBB-6F4E6517F32B}</b:Guid>
    <b:Title>Recent progress on the global electrical circuit</b:Title>
    <b:Year>2014</b:Year>
    <b:Pages>208-227</b:Pages>
    <b:Author>
      <b:Author>
        <b:NameList>
          <b:Person>
            <b:Last>Earle Williams</b:Last>
            <b:First>Eugene</b:First>
            <b:Middle>Mareev</b:Middle>
          </b:Person>
        </b:NameList>
      </b:Author>
    </b:Author>
    <b:JournalName>Atmospheric Research</b:JournalName>
    <b:Volume>135-136</b:Volume>
    <b:RefOrder>9</b:RefOrder>
  </b:Source>
  <b:Source>
    <b:Tag>OFC20</b:Tag>
    <b:SourceType>InternetSite</b:SourceType>
    <b:Guid>{A0F5A34D-D1DF-45C6-9E55-C30372351C1E}</b:Guid>
    <b:Title>UK Frequency Allocation Table (UKFAT)</b:Title>
    <b:Year>2020</b:Year>
    <b:Author>
      <b:Author>
        <b:Corporate>OFCOM</b:Corporate>
      </b:Author>
    </b:Author>
    <b:ProductionCompany>OFCOM</b:ProductionCompany>
    <b:Month>Jan</b:Month>
    <b:Day>8</b:Day>
    <b:YearAccessed>2025</b:YearAccessed>
    <b:MonthAccessed>April</b:MonthAccessed>
    <b:DayAccessed>26</b:DayAccessed>
    <b:URL>http://static.ofcom.org.uk/static/spectrum/fat.html</b:URL>
    <b:RefOrder>10</b:RefOrder>
  </b:Source>
  <b:Source>
    <b:Tag>YHe21</b:Tag>
    <b:SourceType>ConferenceProceedings</b:SourceType>
    <b:Guid>{AB6F9F3B-6B55-4F79-A11D-A34778B59C77}</b:Guid>
    <b:Title>Characteristic Impedances of Rectangular and Circular Waveguides for Fundamental Modes</b:Title>
    <b:Year>2021</b:Year>
    <b:Author>
      <b:Author>
        <b:NameList>
          <b:Person>
            <b:Last>Herhil</b:Last>
            <b:First>Y</b:First>
          </b:Person>
          <b:Person>
            <b:Last>Piltyay</b:Last>
            <b:First>S</b:First>
          </b:Person>
          <b:Person>
            <b:Last>Bulashenko</b:Last>
            <b:First>A</b:First>
          </b:Person>
          <b:Person>
            <b:Last>Bulashenko</b:Last>
            <b:First>O</b:First>
          </b:Person>
        </b:NameList>
      </b:Author>
    </b:Author>
    <b:ConferenceName>IEEE 3rd Ukraine Conference on Electrical and Computer Engineering (UKRCON)</b:ConferenceName>
    <b:City>Lviv</b:City>
    <b:RefOrder>11</b:RefOrder>
  </b:Source>
  <b:Source>
    <b:Tag>Cyn09</b:Tag>
    <b:SourceType>Book</b:SourceType>
    <b:Guid>{23F09363-3ADE-455E-871E-2F508BDC4E8B}</b:Guid>
    <b:Author>
      <b:Author>
        <b:NameList>
          <b:Person>
            <b:Last>Furse</b:Last>
            <b:First>Cynthia</b:First>
          </b:Person>
          <b:Person>
            <b:Last>Christensen</b:Last>
            <b:Middle>A</b:Middle>
            <b:First>Douglas </b:First>
          </b:Person>
          <b:Person>
            <b:Last>Durney</b:Last>
            <b:Middle>H</b:Middle>
            <b:First>Carl</b:First>
          </b:Person>
        </b:NameList>
      </b:Author>
    </b:Author>
    <b:Title>Electric and Magnetic Fields: Basic Concepts</b:Title>
    <b:BookTitle>Basic Introduction to Bioelectromagnetics</b:BookTitle>
    <b:Year>2009</b:Year>
    <b:City>Boca Raton</b:City>
    <b:Publisher>Taylor and Francis Group</b:Publisher>
    <b:RefOrder>12</b:RefOrder>
  </b:Source>
  <b:Source>
    <b:Tag>Abd16</b:Tag>
    <b:SourceType>JournalArticle</b:SourceType>
    <b:Guid>{351C366D-3534-40F3-8B4A-376463708408}</b:Guid>
    <b:Title>Various Types of Antenna with Respect to their Applications: A Review</b:Title>
    <b:Year>2016</b:Year>
    <b:Author>
      <b:Author>
        <b:NameList>
          <b:Person>
            <b:Last>Khan</b:Last>
            <b:Middle>Qadir</b:Middle>
            <b:First>Abdul</b:First>
          </b:Person>
          <b:Person>
            <b:Last>Riaz</b:Last>
            <b:First>Muhammad</b:First>
          </b:Person>
          <b:Person>
            <b:Last>Bilal</b:Last>
            <b:First>Anas</b:First>
          </b:Person>
        </b:NameList>
      </b:Author>
    </b:Author>
    <b:JournalName>International Journal of Multidisciplinary Sciences and Engineering</b:JournalName>
    <b:Volume>7</b:Volume>
    <b:Issue>3</b:Issue>
    <b:RefOrder>13</b:RefOrder>
  </b:Source>
  <b:Source>
    <b:Tag>Chr24</b:Tag>
    <b:SourceType>JournalArticle</b:SourceType>
    <b:Guid>{FA6C4AEC-EC15-49AB-9934-735DD6E8CECD}</b:Guid>
    <b:Title>Performance Analysis of Dipole Antenna Applications: A Literature Review</b:Title>
    <b:Year>2024</b:Year>
    <b:Author>
      <b:Author>
        <b:NameList>
          <b:Person>
            <b:Last>Sosa</b:Last>
            <b:Middle>Lly R</b:Middle>
            <b:First>Christian</b:First>
          </b:Person>
          <b:Person>
            <b:Last>Timpoc</b:Last>
            <b:Middle>Royce</b:Middle>
            <b:First>Shean</b:First>
          </b:Person>
          <b:Person>
            <b:Last>Arboleda</b:Last>
            <b:Middle>R</b:Middle>
            <b:First>Edwin</b:First>
          </b:Person>
        </b:NameList>
      </b:Author>
    </b:Author>
    <b:JournalName>International Journal of Research Publication and Reviews</b:JournalName>
    <b:Pages>1281-1290</b:Pages>
    <b:Volume>5</b:Volume>
    <b:Issue>7</b:Issue>
    <b:RefOrder>14</b:RefOrder>
  </b:Source>
  <b:Source>
    <b:Tag>VIn19</b:Tag>
    <b:SourceType>BookSection</b:SourceType>
    <b:Guid>{FE979C97-AD24-4677-A317-3E1DE60B899D}</b:Guid>
    <b:Title>Smart Antenna Systems Model Simulation Design for 5G Wireless Network Systems</b:Title>
    <b:Year>2019</b:Year>
    <b:Author>
      <b:Author>
        <b:NameList>
          <b:Person>
            <b:Last>Inzillo</b:Last>
            <b:First>V</b:First>
          </b:Person>
          <b:Person>
            <b:Last>Rango</b:Last>
            <b:Middle>De</b:Middle>
            <b:First>F</b:First>
          </b:Person>
          <b:Person>
            <b:Last>Zampogna</b:Last>
            <b:First>L</b:First>
          </b:Person>
          <b:Person>
            <b:Last>Quintana</b:Last>
            <b:Middle>A</b:Middle>
            <b:First>A</b:First>
          </b:Person>
        </b:NameList>
      </b:Author>
    </b:Author>
    <b:BookTitle>Array Pattern Optimization</b:BookTitle>
    <b:Publisher>IntechOpen</b:Publisher>
    <b:RefOrder>15</b:RefOrder>
  </b:Source>
  <b:Source>
    <b:Tag>Ahm23</b:Tag>
    <b:SourceType>BookSection</b:SourceType>
    <b:Guid>{070C15A9-AF2F-4CD0-88D0-A5651E047AC8}</b:Guid>
    <b:Title>Chapter 5 - Polymers in optoelectronic devices</b:Title>
    <b:Year>2023</b:Year>
    <b:Pages>273-388</b:Pages>
    <b:BookTitle>Polymers in Electronics</b:BookTitle>
    <b:Publisher>Elsevier</b:Publisher>
    <b:Author>
      <b:Author>
        <b:NameList>
          <b:Person>
            <b:Last>Ahmad</b:Last>
            <b:First>Zulkifli</b:First>
          </b:Person>
          <b:Person>
            <b:Last>Abdullah</b:Last>
            <b:Middle>Khalil</b:Middle>
            <b:First>M</b:First>
          </b:Person>
          <b:Person>
            <b:Last>Ali</b:Last>
            <b:Middle>Zeshan</b:Middle>
            <b:First>Muhammad</b:First>
          </b:Person>
          <b:Person>
            <b:Last>Zawawi</b:Last>
            <b:Middle>Adzhar Md</b:Middle>
            <b:First>Mohamad</b:First>
          </b:Person>
        </b:NameList>
      </b:Author>
    </b:Author>
    <b:RefOrder>16</b:RefOrder>
  </b:Source>
  <b:Source>
    <b:Tag>Kum23</b:Tag>
    <b:SourceType>BookSection</b:SourceType>
    <b:Guid>{CB4A603D-5B97-4ACD-9615-3EC7FAB911E7}</b:Guid>
    <b:Title>15 - Electrical and dielectric behavior in oxide semiconductors</b:Title>
    <b:BookTitle>Defect-Induced Magnetism in Oxide Semiconductors</b:BookTitle>
    <b:Year>2023</b:Year>
    <b:Publisher>Woodhead Publishing</b:Publisher>
    <b:Author>
      <b:Author>
        <b:NameList>
          <b:Person>
            <b:Last>Kumar</b:Last>
            <b:First>Parmod</b:First>
          </b:Person>
          <b:Person>
            <b:Last>Singh</b:Last>
            <b:Middle>Pal</b:Middle>
            <b:First>Jitendra</b:First>
          </b:Person>
          <b:Person>
            <b:Last>Kumar</b:Last>
            <b:First>Vinod</b:First>
          </b:Person>
        </b:NameList>
      </b:Author>
    </b:Author>
    <b:Pages>339-365</b:Pages>
    <b:RefOrder>17</b:RefOrder>
  </b:Source>
  <b:Source>
    <b:Tag>Yeh08</b:Tag>
    <b:SourceType>Book</b:SourceType>
    <b:Guid>{381704AD-85FF-4F07-A65D-FF72FC1BE616}</b:Guid>
    <b:Title>The Essence of Dielectric Waveguides</b:Title>
    <b:Year>2008</b:Year>
    <b:Publisher>Springer</b:Publisher>
    <b:Author>
      <b:Author>
        <b:NameList>
          <b:Person>
            <b:Last>Yeh</b:Last>
            <b:First>C</b:First>
          </b:Person>
          <b:Person>
            <b:Last>Shimabukuro</b:Last>
            <b:Middle>I</b:Middle>
            <b:First>F</b:First>
          </b:Person>
        </b:NameList>
      </b:Author>
    </b:Author>
    <b:RefOrder>18</b:RefOrder>
  </b:Source>
  <b:Source>
    <b:Tag>Con07</b:Tag>
    <b:SourceType>BookSection</b:SourceType>
    <b:Guid>{2FC4D2E5-DD16-4A42-9078-E29A28698771}</b:Guid>
    <b:Title>Antenna Array and Diversity Techniques</b:Title>
    <b:Year>2007</b:Year>
    <b:Pages>22</b:Pages>
    <b:Author>
      <b:Author>
        <b:NameList>
          <b:Person>
            <b:Last>Balanis</b:Last>
            <b:Middle>A</b:Middle>
            <b:First>Constantine</b:First>
          </b:Person>
          <b:Person>
            <b:Last>Ioannides</b:Last>
            <b:Middle>I</b:Middle>
            <b:First>Panayiotis</b:First>
          </b:Person>
        </b:NameList>
      </b:Author>
    </b:Author>
    <b:Publisher>Morgan and Claypool</b:Publisher>
    <b:BookTitle>Introduction to Smart Antennas</b:BookTitle>
    <b:RefOrder>19</b:RefOrder>
  </b:Source>
  <b:Source>
    <b:Tag>Iba03</b:Tag>
    <b:SourceType>JournalArticle</b:SourceType>
    <b:Guid>{3F846E0E-C963-40AD-9916-9E0689548C6B}</b:Guid>
    <b:Title>Analysis of mode structure in hollow dielectric waveguide fibers</b:Title>
    <b:Year>2003</b:Year>
    <b:JournalName>Physical Review E</b:JournalName>
    <b:Volume>64</b:Volume>
    <b:Author>
      <b:Author>
        <b:NameList>
          <b:Person>
            <b:Last>Ibanescu</b:Last>
            <b:First>Mihai</b:First>
          </b:Person>
          <b:Person>
            <b:Last>et al</b:Last>
          </b:Person>
        </b:NameList>
      </b:Author>
    </b:Author>
    <b:RefOrder>20</b:RefOrder>
  </b:Source>
  <b:Source>
    <b:Tag>RLD08</b:Tag>
    <b:SourceType>JournalArticle</b:SourceType>
    <b:Guid>{E99E9707-4671-4369-B444-944AE2D84D2C}</b:Guid>
    <b:Author>
      <b:Author>
        <b:NameList>
          <b:Person>
            <b:Last>Dowden</b:Last>
            <b:First>R L</b:First>
          </b:Person>
          <b:Person>
            <b:Last>et al</b:Last>
          </b:Person>
        </b:NameList>
      </b:Author>
    </b:Author>
    <b:Title>World-wide lightning location using VLF propagation in the Earth–ionosphere waveguide</b:Title>
    <b:JournalName>IEEE Antennas and Propagation Magazine</b:JournalName>
    <b:Year>2008</b:Year>
    <b:Pages>40-60</b:Pages>
    <b:Volume>50</b:Volume>
    <b:Issue>5</b:Issue>
    <b:RefOrder>21</b:RefOrder>
  </b:Source>
  <b:Source>
    <b:Tag>Süs88</b:Tag>
    <b:SourceType>JournalArticle</b:SourceType>
    <b:Guid>{EF58C2EB-8931-4D45-BADD-F6D5A5C304A1}</b:Guid>
    <b:Title>Heinrich Hertz and the discovery of electromagnetic-wave propagation</b:Title>
    <b:JournalName>Endeavour</b:JournalName>
    <b:Year>1988</b:Year>
    <b:Pages>84-85</b:Pages>
    <b:Volume>12</b:Volume>
    <b:Issue>2</b:Issue>
    <b:Author>
      <b:Author>
        <b:NameList>
          <b:Person>
            <b:Last>Süsskind</b:Last>
            <b:First>Charles</b:First>
          </b:Person>
        </b:NameList>
      </b:Author>
    </b:Author>
    <b:RefOrder>22</b:RefOrder>
  </b:Source>
</b:Sources>
</file>

<file path=customXml/itemProps1.xml><?xml version="1.0" encoding="utf-8"?>
<ds:datastoreItem xmlns:ds="http://schemas.openxmlformats.org/officeDocument/2006/customXml" ds:itemID="{4E9E624D-115F-4AE2-9B73-9304743950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6634</TotalTime>
  <Pages>12</Pages>
  <Words>1948</Words>
  <Characters>11105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Eletromagnetic adiation</vt:lpstr>
    </vt:vector>
  </TitlesOfParts>
  <Company/>
  <LinksUpToDate>false</LinksUpToDate>
  <CharactersWithSpaces>13027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Eletromagnetic adiation</dc:title>
  <dc:subject/>
  <dc:creator>Coplin, Natalie</dc:creator>
  <cp:keywords/>
  <dc:description/>
  <cp:lastModifiedBy>Penman, Emily</cp:lastModifiedBy>
  <cp:revision>348</cp:revision>
  <dcterms:created xsi:type="dcterms:W3CDTF">2025-04-30T08:00:00Z</dcterms:created>
  <dcterms:modified xsi:type="dcterms:W3CDTF">2025-05-09T12:55:00Z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2025-03-27T09:42:36Z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0dcc40a2-70c2-49bd-a6ac-84c509ff7d09</vt:lpwstr>
  </property>
  <property fmtid="{D5CDD505-2E9C-101B-9397-08002B2CF9AE}" pid="8" name="MSIP_Label_48141450-2387-4aca-b41f-19cd6be9dd3c_ContentBits">
    <vt:lpwstr>0</vt:lpwstr>
  </property>
  <property fmtid="{D5CDD505-2E9C-101B-9397-08002B2CF9AE}" pid="9" name="MSIP_Label_48141450-2387-4aca-b41f-19cd6be9dd3c_Tag">
    <vt:lpwstr>10, 3, 0, 1</vt:lpwstr>
  </property>
</Properties>
</file>