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33E889" w14:textId="77777777" w:rsidR="00131B53" w:rsidRDefault="00131B53" w:rsidP="00131B53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DOETHURIAETH MEWN ADDYSG</w:t>
      </w:r>
    </w:p>
    <w:p w14:paraId="4F6CAFE7" w14:textId="77777777" w:rsidR="00131B53" w:rsidRDefault="00131B53" w:rsidP="00131B53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SEMESTR DAU 2018-19</w:t>
      </w:r>
    </w:p>
    <w:p w14:paraId="17A50C7C" w14:textId="77777777" w:rsidR="00131B53" w:rsidRDefault="00131B53" w:rsidP="00131B53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ECDE7012C</w:t>
      </w:r>
    </w:p>
    <w:p w14:paraId="31DCA32D" w14:textId="77777777" w:rsidR="00131B53" w:rsidRPr="00FE4403" w:rsidRDefault="00131B53" w:rsidP="00131B53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1908" w:tblpY="1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  <w:gridCol w:w="1847"/>
        <w:gridCol w:w="1554"/>
      </w:tblGrid>
      <w:tr w:rsidR="00131B53" w:rsidRPr="00FE4403" w14:paraId="12D2DC9D" w14:textId="77777777" w:rsidTr="005147F0">
        <w:tc>
          <w:tcPr>
            <w:tcW w:w="3780" w:type="dxa"/>
          </w:tcPr>
          <w:p w14:paraId="786CBCAD" w14:textId="77777777" w:rsidR="00131B53" w:rsidRPr="00FE4403" w:rsidRDefault="00131B53" w:rsidP="005147F0">
            <w:pPr>
              <w:jc w:val="center"/>
              <w:rPr>
                <w:rStyle w:val="FootnoteReference"/>
                <w:rFonts w:ascii="Calibri" w:hAnsi="Calibri"/>
                <w:b/>
                <w:i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Marc Dros Dro</w:t>
            </w:r>
          </w:p>
          <w:p w14:paraId="7E8F360D" w14:textId="77777777" w:rsidR="00131B53" w:rsidRPr="00FE4403" w:rsidRDefault="00131B53" w:rsidP="005147F0">
            <w:pPr>
              <w:jc w:val="center"/>
              <w:rPr>
                <w:rFonts w:ascii="Calibri" w:hAnsi="Calibri"/>
                <w:color w:val="FF0000"/>
                <w:sz w:val="20"/>
                <w:u w:val="single"/>
              </w:rPr>
            </w:pPr>
            <w:r w:rsidRPr="003F437D">
              <w:rPr>
                <w:rFonts w:ascii="Calibri" w:hAnsi="Calibri" w:cs="Tahoma"/>
                <w:i/>
                <w:iCs/>
                <w:color w:val="FF0000"/>
                <w:sz w:val="20"/>
                <w:lang w:val="cy-GB"/>
              </w:rPr>
              <w:t>Mae pob marc yn amodol ar gymedroli a chraffu gan Arholwyr Allanol</w:t>
            </w:r>
          </w:p>
        </w:tc>
        <w:tc>
          <w:tcPr>
            <w:tcW w:w="1138" w:type="dxa"/>
          </w:tcPr>
          <w:p w14:paraId="57197EA4" w14:textId="77777777" w:rsidR="00131B53" w:rsidRPr="00064B3A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1af</w:t>
            </w:r>
          </w:p>
          <w:p w14:paraId="081C4567" w14:textId="77777777" w:rsidR="00131B53" w:rsidRPr="00FE4403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3F9F4281" w14:textId="77777777" w:rsidR="00131B53" w:rsidRPr="00064B3A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Cymedrolwr</w:t>
            </w:r>
          </w:p>
          <w:p w14:paraId="5BC730A5" w14:textId="77777777" w:rsidR="00131B53" w:rsidRPr="00FE4403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03A2055C" w14:textId="77777777" w:rsidR="00131B53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Cytunwyd</w:t>
            </w:r>
          </w:p>
          <w:p w14:paraId="79B43E9C" w14:textId="77777777" w:rsidR="00131B53" w:rsidRPr="00FE4403" w:rsidRDefault="00131B53" w:rsidP="005147F0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14:paraId="3E6622EA" w14:textId="77777777" w:rsidR="00131B53" w:rsidRPr="00FE4403" w:rsidRDefault="00131B53" w:rsidP="00131B53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6F564777" w14:textId="77777777" w:rsidR="00131B53" w:rsidRPr="00FE4403" w:rsidRDefault="00131B53" w:rsidP="00131B53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5C00A5FA" w14:textId="77777777" w:rsidR="00131B53" w:rsidRPr="00FE4403" w:rsidRDefault="00131B53" w:rsidP="00131B53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3F437D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t>I’w Gwblhau gan y Myfyriwr</w:t>
      </w:r>
    </w:p>
    <w:p w14:paraId="1FEC4A81" w14:textId="77777777" w:rsidR="00131B53" w:rsidRDefault="00131B53" w:rsidP="00131B53">
      <w:pPr>
        <w:jc w:val="center"/>
        <w:rPr>
          <w:rFonts w:ascii="Calibri" w:hAnsi="Calibri" w:cs="Calibri"/>
          <w:b/>
        </w:rPr>
      </w:pPr>
      <w:r w:rsidRPr="003F437D">
        <w:rPr>
          <w:rFonts w:ascii="Calibri" w:hAnsi="Calibri" w:cs="Calibri"/>
          <w:b/>
          <w:lang w:val="cy-GB"/>
        </w:rPr>
        <w:t>PEIDIWCH â rhoi’r ffurflen hon drwy Turnitin neu fe fydd yn cyfateb i lawer o bethau tebyg yng nghyflwyniadau myfyrwyr eraill.</w:t>
      </w:r>
    </w:p>
    <w:tbl>
      <w:tblPr>
        <w:tblW w:w="11436" w:type="dxa"/>
        <w:tblInd w:w="-9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1070"/>
        <w:gridCol w:w="429"/>
        <w:gridCol w:w="1231"/>
        <w:gridCol w:w="675"/>
        <w:gridCol w:w="1415"/>
        <w:gridCol w:w="2397"/>
      </w:tblGrid>
      <w:tr w:rsidR="00131B53" w:rsidRPr="00FE4403" w14:paraId="54537129" w14:textId="77777777" w:rsidTr="00C01EA9">
        <w:tc>
          <w:tcPr>
            <w:tcW w:w="1809" w:type="dxa"/>
            <w:shd w:val="clear" w:color="auto" w:fill="D9D9D9"/>
          </w:tcPr>
          <w:p w14:paraId="46F2F2CE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 xml:space="preserve">Rhif y Myfyriwr: 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7159AEA9" w14:textId="77777777" w:rsidR="00131B53" w:rsidRPr="00FE4403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9901509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188E83D5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Enw’r Myfyriwr: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2E642E5D" w14:textId="77777777" w:rsidR="00131B53" w:rsidRPr="00FE4403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Carys W Jennings</w:t>
            </w:r>
          </w:p>
        </w:tc>
      </w:tr>
      <w:tr w:rsidR="00131B53" w:rsidRPr="00FE4403" w14:paraId="0A0A2B57" w14:textId="77777777" w:rsidTr="00C01EA9">
        <w:tc>
          <w:tcPr>
            <w:tcW w:w="1809" w:type="dxa"/>
            <w:shd w:val="clear" w:color="auto" w:fill="D9D9D9"/>
          </w:tcPr>
          <w:p w14:paraId="202927C2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Darlithydd: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65E70C99" w14:textId="77777777" w:rsidR="00131B53" w:rsidRPr="00FE4403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Dr J Waters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6BDB4297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Gwiriwr Mewnol: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5596821B" w14:textId="77777777" w:rsidR="00131B53" w:rsidRPr="00FE4403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Dr G Tinney</w:t>
            </w:r>
          </w:p>
        </w:tc>
      </w:tr>
      <w:tr w:rsidR="00131B53" w:rsidRPr="00FE4403" w14:paraId="5F1DEF16" w14:textId="77777777" w:rsidTr="00C01EA9">
        <w:tc>
          <w:tcPr>
            <w:tcW w:w="1809" w:type="dxa"/>
            <w:shd w:val="clear" w:color="auto" w:fill="D9D9D9"/>
          </w:tcPr>
          <w:p w14:paraId="432D60CD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Rhif Cod y Modwl: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3EE77B27" w14:textId="77777777" w:rsidR="00131B53" w:rsidRPr="00FE4403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ECDE7012C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516C6979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Teitl y Modwl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47172CC9" w14:textId="77777777" w:rsidR="00131B53" w:rsidRPr="006C231F" w:rsidRDefault="00131B53" w:rsidP="005147F0">
            <w:pPr>
              <w:spacing w:after="120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Dylunio a Rheoli Ymchwil mewn Addysg</w:t>
            </w:r>
          </w:p>
        </w:tc>
      </w:tr>
      <w:tr w:rsidR="00131B53" w:rsidRPr="00FE4403" w14:paraId="7F8A8030" w14:textId="77777777" w:rsidTr="00C01EA9">
        <w:tc>
          <w:tcPr>
            <w:tcW w:w="1809" w:type="dxa"/>
            <w:shd w:val="clear" w:color="auto" w:fill="D9D9D9"/>
          </w:tcPr>
          <w:p w14:paraId="1A6A178E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 xml:space="preserve">Pwysiad y </w:t>
            </w:r>
            <w:r>
              <w:rPr>
                <w:rFonts w:ascii="Calibri" w:hAnsi="Calibri"/>
                <w:b/>
                <w:szCs w:val="24"/>
                <w:lang w:val="cy-GB"/>
              </w:rPr>
              <w:t>aseiniad</w:t>
            </w:r>
            <w:r w:rsidRPr="003F437D">
              <w:rPr>
                <w:rFonts w:ascii="Calibri" w:hAnsi="Calibri"/>
                <w:b/>
                <w:szCs w:val="24"/>
                <w:lang w:val="cy-GB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14:paraId="73166006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40%</w:t>
            </w:r>
          </w:p>
        </w:tc>
        <w:tc>
          <w:tcPr>
            <w:tcW w:w="1499" w:type="dxa"/>
            <w:gridSpan w:val="2"/>
            <w:shd w:val="clear" w:color="auto" w:fill="D9D9D9"/>
          </w:tcPr>
          <w:p w14:paraId="3C6EC449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 xml:space="preserve">Math o asesiad: 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006CF2F9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Ysgrifenedig</w:t>
            </w:r>
          </w:p>
        </w:tc>
        <w:tc>
          <w:tcPr>
            <w:tcW w:w="1415" w:type="dxa"/>
            <w:shd w:val="clear" w:color="auto" w:fill="D9D9D9"/>
          </w:tcPr>
          <w:p w14:paraId="6EB1F4C0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Rhif yr Asesiad:</w:t>
            </w:r>
          </w:p>
        </w:tc>
        <w:tc>
          <w:tcPr>
            <w:tcW w:w="2397" w:type="dxa"/>
            <w:shd w:val="clear" w:color="auto" w:fill="auto"/>
          </w:tcPr>
          <w:p w14:paraId="3C074FBB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1</w:t>
            </w:r>
          </w:p>
        </w:tc>
      </w:tr>
      <w:tr w:rsidR="00131B53" w:rsidRPr="00FE4403" w14:paraId="25D6D700" w14:textId="77777777" w:rsidTr="00C01EA9">
        <w:tc>
          <w:tcPr>
            <w:tcW w:w="1809" w:type="dxa"/>
            <w:shd w:val="clear" w:color="auto" w:fill="D9D9D9"/>
          </w:tcPr>
          <w:p w14:paraId="7F64A7AC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Teitl y Cwestiwn:</w:t>
            </w:r>
          </w:p>
        </w:tc>
        <w:tc>
          <w:tcPr>
            <w:tcW w:w="9627" w:type="dxa"/>
            <w:gridSpan w:val="7"/>
            <w:shd w:val="clear" w:color="auto" w:fill="auto"/>
          </w:tcPr>
          <w:p w14:paraId="53816399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Dewisiwch fater mewn addysg yr hoffech ei archwilio ymhellach. Cyfiawnhewch pam mae’r mater mor bwysig I’r gymuned a phennwch nodau ac amcanion clir ar gyfer yr ymchwil trwy ymgymeryd ag adolygiad llenyddiaeth byr.</w:t>
            </w:r>
          </w:p>
        </w:tc>
      </w:tr>
      <w:tr w:rsidR="00131B53" w:rsidRPr="00FE4403" w14:paraId="6766AF0B" w14:textId="77777777" w:rsidTr="00C01EA9">
        <w:tc>
          <w:tcPr>
            <w:tcW w:w="1809" w:type="dxa"/>
            <w:shd w:val="clear" w:color="auto" w:fill="D9D9D9"/>
          </w:tcPr>
          <w:p w14:paraId="3E02DC7D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Dyddiad Dosbarthu</w:t>
            </w:r>
          </w:p>
        </w:tc>
        <w:tc>
          <w:tcPr>
            <w:tcW w:w="2410" w:type="dxa"/>
            <w:shd w:val="clear" w:color="auto" w:fill="auto"/>
          </w:tcPr>
          <w:p w14:paraId="0ED177D0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16-2-19</w:t>
            </w:r>
          </w:p>
        </w:tc>
        <w:tc>
          <w:tcPr>
            <w:tcW w:w="1499" w:type="dxa"/>
            <w:gridSpan w:val="2"/>
            <w:shd w:val="clear" w:color="auto" w:fill="D9D9D9"/>
          </w:tcPr>
          <w:p w14:paraId="14EE1638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Dyddiad Cyflwyno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0CD729E7" w14:textId="77777777" w:rsidR="00131B53" w:rsidRPr="00C31726" w:rsidRDefault="00131B53" w:rsidP="005147F0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22-5-19</w:t>
            </w:r>
          </w:p>
        </w:tc>
        <w:tc>
          <w:tcPr>
            <w:tcW w:w="1415" w:type="dxa"/>
            <w:shd w:val="clear" w:color="auto" w:fill="D9D9D9"/>
          </w:tcPr>
          <w:p w14:paraId="356F484D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3F437D">
              <w:rPr>
                <w:rFonts w:ascii="Calibri" w:hAnsi="Calibri"/>
                <w:b/>
                <w:szCs w:val="24"/>
                <w:lang w:val="cy-GB"/>
              </w:rPr>
              <w:t>Dyddiad Dychwelyd</w:t>
            </w:r>
            <w:r w:rsidRPr="00FE4403">
              <w:rPr>
                <w:rFonts w:ascii="Calibri" w:hAnsi="Calibri"/>
                <w:b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14:paraId="09359375" w14:textId="77777777" w:rsidR="00131B53" w:rsidRPr="00FE4403" w:rsidRDefault="00131B53" w:rsidP="005147F0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19-6-19</w:t>
            </w:r>
          </w:p>
        </w:tc>
      </w:tr>
    </w:tbl>
    <w:tbl>
      <w:tblPr>
        <w:tblpPr w:leftFromText="180" w:rightFromText="180" w:vertAnchor="text" w:horzAnchor="page" w:tblpX="730" w:tblpY="1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6"/>
        <w:gridCol w:w="1843"/>
      </w:tblGrid>
      <w:tr w:rsidR="00C01EA9" w:rsidRPr="00C1361B" w14:paraId="4452E493" w14:textId="77777777" w:rsidTr="00C01EA9">
        <w:trPr>
          <w:trHeight w:val="112"/>
        </w:trPr>
        <w:tc>
          <w:tcPr>
            <w:tcW w:w="9356" w:type="dxa"/>
            <w:shd w:val="clear" w:color="auto" w:fill="D9D9D9"/>
          </w:tcPr>
          <w:p w14:paraId="165A6EF8" w14:textId="77777777" w:rsidR="00C01EA9" w:rsidRPr="007A49C6" w:rsidRDefault="00C01EA9" w:rsidP="00C01EA9">
            <w:pPr>
              <w:jc w:val="center"/>
              <w:rPr>
                <w:rFonts w:ascii="Calibri" w:hAnsi="Calibri" w:cs="Arial"/>
                <w:b/>
              </w:rPr>
            </w:pPr>
            <w:r w:rsidRPr="00403789">
              <w:rPr>
                <w:rFonts w:ascii="Calibri" w:hAnsi="Calibri" w:cs="Arial"/>
                <w:b/>
                <w:lang w:val="cy-GB"/>
              </w:rPr>
              <w:t>CYFLWYNO:</w:t>
            </w:r>
          </w:p>
        </w:tc>
        <w:tc>
          <w:tcPr>
            <w:tcW w:w="1843" w:type="dxa"/>
            <w:shd w:val="clear" w:color="auto" w:fill="D9D9D9"/>
          </w:tcPr>
          <w:p w14:paraId="265FCD47" w14:textId="77777777" w:rsidR="00C01EA9" w:rsidRPr="007A49C6" w:rsidRDefault="00C01EA9" w:rsidP="00C01EA9">
            <w:pPr>
              <w:jc w:val="center"/>
              <w:rPr>
                <w:rFonts w:ascii="Calibri" w:hAnsi="Calibri" w:cs="Arial"/>
                <w:b/>
              </w:rPr>
            </w:pPr>
            <w:r w:rsidRPr="003955DF">
              <w:rPr>
                <w:rFonts w:ascii="Calibri" w:hAnsi="Calibri" w:cs="Arial"/>
                <w:b/>
                <w:lang w:val="cy-GB"/>
              </w:rPr>
              <w:t>Dyddiad:</w:t>
            </w:r>
          </w:p>
        </w:tc>
      </w:tr>
      <w:tr w:rsidR="00C01EA9" w:rsidRPr="00C1361B" w14:paraId="1BF1D8D8" w14:textId="77777777" w:rsidTr="00C01EA9">
        <w:trPr>
          <w:trHeight w:val="666"/>
        </w:trPr>
        <w:tc>
          <w:tcPr>
            <w:tcW w:w="9356" w:type="dxa"/>
            <w:shd w:val="clear" w:color="auto" w:fill="D9D9D9"/>
          </w:tcPr>
          <w:p w14:paraId="3B17B5B1" w14:textId="77777777" w:rsidR="00C01EA9" w:rsidRPr="00152E9D" w:rsidRDefault="00C01EA9" w:rsidP="00C01EA9">
            <w:pPr>
              <w:jc w:val="both"/>
              <w:rPr>
                <w:rFonts w:ascii="Calibri" w:hAnsi="Calibri" w:cs="Arial"/>
              </w:rPr>
            </w:pPr>
            <w:r w:rsidRPr="003955DF">
              <w:rPr>
                <w:rFonts w:ascii="Calibri" w:hAnsi="Calibri" w:cs="Arial"/>
                <w:b/>
                <w:lang w:val="cy-GB"/>
              </w:rPr>
              <w:t xml:space="preserve">Rhaid cyflwyno pob aseiniad drwy Turnitin oni nodir yn wahanol gan y Darlithydd. </w:t>
            </w:r>
            <w:r w:rsidRPr="00152E9D">
              <w:rPr>
                <w:rFonts w:ascii="Calibri" w:hAnsi="Calibri" w:cs="Arial"/>
                <w:b/>
              </w:rPr>
              <w:t xml:space="preserve"> </w:t>
            </w:r>
          </w:p>
          <w:p w14:paraId="17A21C6C" w14:textId="77777777" w:rsidR="00C01EA9" w:rsidRDefault="00C01EA9" w:rsidP="00C01EA9">
            <w:pPr>
              <w:rPr>
                <w:rFonts w:ascii="Calibri" w:hAnsi="Calibri" w:cs="Arial"/>
              </w:rPr>
            </w:pPr>
            <w:r w:rsidRPr="003955DF">
              <w:rPr>
                <w:rFonts w:ascii="Calibri" w:hAnsi="Calibri" w:cs="Arial"/>
                <w:b/>
                <w:lang w:val="cy-GB"/>
              </w:rPr>
              <w:t>Sylwer:</w:t>
            </w:r>
            <w:r w:rsidRPr="00152E9D">
              <w:rPr>
                <w:rFonts w:ascii="Calibri" w:hAnsi="Calibri" w:cs="Arial"/>
              </w:rPr>
              <w:t xml:space="preserve"> </w:t>
            </w:r>
            <w:r w:rsidRPr="003955DF">
              <w:rPr>
                <w:rFonts w:ascii="Calibri" w:hAnsi="Calibri" w:cs="Arial"/>
                <w:lang w:val="cy-GB"/>
              </w:rPr>
              <w:t>fersiwn Turnitin yw’r prif gyflwyniad ac mae’n gweithredu fel derbynneb i’r myfyriwr.</w:t>
            </w:r>
            <w:r w:rsidRPr="00152E9D">
              <w:rPr>
                <w:rFonts w:ascii="Calibri" w:hAnsi="Calibri" w:cs="Arial"/>
              </w:rPr>
              <w:t xml:space="preserve">  </w:t>
            </w:r>
          </w:p>
          <w:p w14:paraId="41291BE6" w14:textId="77777777" w:rsidR="00C01EA9" w:rsidRDefault="00C01EA9" w:rsidP="00C01EA9">
            <w:pPr>
              <w:rPr>
                <w:rFonts w:ascii="Calibri" w:hAnsi="Calibri" w:cs="Arial"/>
              </w:rPr>
            </w:pPr>
            <w:r w:rsidRPr="003955DF">
              <w:rPr>
                <w:rFonts w:ascii="Calibri" w:hAnsi="Calibri" w:cs="Arial"/>
                <w:b/>
                <w:lang w:val="cy-GB"/>
              </w:rPr>
              <w:t>Bydd cyflwyno fersiwn electronig yr aseiniad yn hwyr yn arwain at ddyfarnu marc cosb.</w:t>
            </w:r>
            <w:r w:rsidRPr="00152E9D">
              <w:rPr>
                <w:rFonts w:ascii="Calibri" w:hAnsi="Calibri" w:cs="Arial"/>
                <w:b/>
              </w:rPr>
              <w:t xml:space="preserve">  </w:t>
            </w:r>
            <w:r w:rsidRPr="003955DF">
              <w:rPr>
                <w:rFonts w:ascii="Calibri" w:hAnsi="Calibri" w:cs="Arial"/>
                <w:lang w:val="cy-GB"/>
              </w:rPr>
              <w:t>Cosbau am gyflwyno’n hwyr:</w:t>
            </w:r>
            <w:r w:rsidRPr="00152E9D">
              <w:rPr>
                <w:rFonts w:ascii="Calibri" w:hAnsi="Calibri" w:cs="Arial"/>
              </w:rPr>
              <w:t xml:space="preserve"> </w:t>
            </w:r>
            <w:r w:rsidRPr="003955DF">
              <w:rPr>
                <w:rFonts w:ascii="Calibri" w:hAnsi="Calibri" w:cs="Arial"/>
                <w:lang w:val="cy-GB"/>
              </w:rPr>
              <w:t>Hyd at bedair wythnos yn hwyr, uchafswm marc o 40%.</w:t>
            </w:r>
            <w:r>
              <w:rPr>
                <w:rFonts w:ascii="Calibri" w:hAnsi="Calibri" w:cs="Arial"/>
              </w:rPr>
              <w:t xml:space="preserve">  </w:t>
            </w:r>
          </w:p>
          <w:p w14:paraId="61201707" w14:textId="77777777" w:rsidR="00C01EA9" w:rsidRPr="00C1361B" w:rsidRDefault="00C01EA9" w:rsidP="00C01EA9">
            <w:pPr>
              <w:rPr>
                <w:rFonts w:ascii="Calibri" w:hAnsi="Calibri" w:cs="Arial"/>
                <w:b/>
              </w:rPr>
            </w:pPr>
            <w:r w:rsidRPr="003955DF">
              <w:rPr>
                <w:rFonts w:ascii="Calibri" w:hAnsi="Calibri" w:cs="Arial"/>
                <w:lang w:val="cy-GB"/>
              </w:rPr>
              <w:t xml:space="preserve">Y Panel Amgylchiadau Esgusodol yn unig sy’n gallu rhoi estyniad. </w:t>
            </w:r>
          </w:p>
        </w:tc>
        <w:tc>
          <w:tcPr>
            <w:tcW w:w="1843" w:type="dxa"/>
          </w:tcPr>
          <w:p w14:paraId="27204488" w14:textId="77777777" w:rsidR="00C01EA9" w:rsidRPr="00C1361B" w:rsidRDefault="00C01EA9" w:rsidP="00C01EA9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20-5-19</w:t>
            </w:r>
          </w:p>
        </w:tc>
      </w:tr>
      <w:tr w:rsidR="00C01EA9" w:rsidRPr="00C1361B" w14:paraId="2F9B7334" w14:textId="77777777" w:rsidTr="00C01EA9">
        <w:trPr>
          <w:trHeight w:val="666"/>
        </w:trPr>
        <w:tc>
          <w:tcPr>
            <w:tcW w:w="11199" w:type="dxa"/>
            <w:gridSpan w:val="2"/>
            <w:shd w:val="clear" w:color="auto" w:fill="FFFFFF"/>
          </w:tcPr>
          <w:p w14:paraId="28189C3B" w14:textId="77777777" w:rsidR="00C01EA9" w:rsidRPr="00DE26F5" w:rsidRDefault="00C01EA9" w:rsidP="00C01EA9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3955DF">
              <w:rPr>
                <w:rFonts w:ascii="Calibri" w:hAnsi="Calibri"/>
                <w:b/>
                <w:szCs w:val="24"/>
                <w:lang w:val="cy-GB"/>
              </w:rPr>
              <w:t>Datganiad o Wreiddioldeb</w:t>
            </w:r>
          </w:p>
          <w:p w14:paraId="532E3B08" w14:textId="77777777" w:rsidR="00C01EA9" w:rsidRPr="00C1361B" w:rsidRDefault="00C01EA9" w:rsidP="00C01EA9">
            <w:pPr>
              <w:rPr>
                <w:rFonts w:ascii="Calibri" w:hAnsi="Calibri" w:cs="Arial"/>
                <w:b/>
              </w:rPr>
            </w:pPr>
            <w:r w:rsidRPr="00DE26F5">
              <w:rPr>
                <w:rFonts w:ascii="Calibri" w:hAnsi="Calibri"/>
              </w:rPr>
              <w:lastRenderedPageBreak/>
              <w:t xml:space="preserve"> </w:t>
            </w:r>
            <w:r w:rsidRPr="003955DF">
              <w:rPr>
                <w:rFonts w:ascii="Calibri" w:hAnsi="Calibri"/>
                <w:lang w:val="cy-GB"/>
              </w:rPr>
              <w:t>"Trwy gyflwyno f</w:t>
            </w:r>
            <w:r>
              <w:rPr>
                <w:rFonts w:ascii="Calibri" w:hAnsi="Calibri"/>
                <w:lang w:val="cy-GB"/>
              </w:rPr>
              <w:t>y ngwaith rwyf i _Carys W Jennings</w:t>
            </w:r>
            <w:r w:rsidRPr="003955DF">
              <w:rPr>
                <w:rFonts w:ascii="Calibri" w:hAnsi="Calibri"/>
                <w:lang w:val="cy-GB"/>
              </w:rPr>
              <w:t>___ yn cadarnhau mai fy ngwaith gwreiddiol i yw hwn a fy mod wedi cydymffurfio â pholisi’r Brifysgol ar Lên-ladrad.”</w:t>
            </w:r>
            <w:r w:rsidRPr="00DE26F5">
              <w:rPr>
                <w:rFonts w:ascii="Calibri" w:hAnsi="Calibri"/>
              </w:rPr>
              <w:t xml:space="preserve"> </w:t>
            </w:r>
            <w:r w:rsidRPr="003955DF">
              <w:rPr>
                <w:rFonts w:ascii="Calibri" w:hAnsi="Calibri"/>
                <w:lang w:val="cy-GB"/>
              </w:rPr>
              <w:t>“Rwyf hefyd wedi cyflwyno fy ngwaith i Turnitin UK i’w wirio neu wedi cynnwys disg os cyflwynir yr aseiniad hwn ar ffurf copi papur.”</w:t>
            </w:r>
          </w:p>
        </w:tc>
      </w:tr>
    </w:tbl>
    <w:p w14:paraId="69561408" w14:textId="77777777" w:rsidR="00131B53" w:rsidRPr="008448A6" w:rsidRDefault="00131B53" w:rsidP="00131B53">
      <w:pPr>
        <w:rPr>
          <w:vanish/>
        </w:rPr>
      </w:pPr>
    </w:p>
    <w:p w14:paraId="56ADE777" w14:textId="77777777" w:rsidR="00131B53" w:rsidRPr="00FE4403" w:rsidRDefault="00131B53" w:rsidP="00131B53">
      <w:pPr>
        <w:rPr>
          <w:vanish/>
        </w:rPr>
      </w:pPr>
    </w:p>
    <w:tbl>
      <w:tblPr>
        <w:tblW w:w="1119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  <w:gridCol w:w="1134"/>
        <w:gridCol w:w="709"/>
      </w:tblGrid>
      <w:tr w:rsidR="00131B53" w:rsidRPr="00BF30FF" w14:paraId="412D6097" w14:textId="77777777" w:rsidTr="005147F0">
        <w:trPr>
          <w:trHeight w:val="386"/>
        </w:trPr>
        <w:tc>
          <w:tcPr>
            <w:tcW w:w="9356" w:type="dxa"/>
            <w:vMerge w:val="restart"/>
            <w:shd w:val="pct15" w:color="auto" w:fill="auto"/>
          </w:tcPr>
          <w:p w14:paraId="68959B0B" w14:textId="77777777" w:rsidR="00131B53" w:rsidRPr="00BA1176" w:rsidRDefault="00131B53" w:rsidP="005147F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955DF">
              <w:rPr>
                <w:rFonts w:ascii="Calibri" w:hAnsi="Calibri"/>
                <w:lang w:val="cy-GB"/>
              </w:rPr>
              <w:t>Darlithydd i roi tic i ddangos a oes yn rhaid cyflwyno fersiwn copi caled o’r aseiniad.</w:t>
            </w:r>
          </w:p>
        </w:tc>
        <w:tc>
          <w:tcPr>
            <w:tcW w:w="1134" w:type="dxa"/>
            <w:shd w:val="pct15" w:color="auto" w:fill="auto"/>
          </w:tcPr>
          <w:p w14:paraId="4E69D487" w14:textId="77777777" w:rsidR="00131B53" w:rsidRPr="00BF30FF" w:rsidRDefault="00131B53" w:rsidP="005147F0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OES</w:t>
            </w:r>
          </w:p>
        </w:tc>
        <w:tc>
          <w:tcPr>
            <w:tcW w:w="709" w:type="dxa"/>
          </w:tcPr>
          <w:p w14:paraId="4D0B2F96" w14:textId="77777777" w:rsidR="00131B53" w:rsidRPr="00BF30FF" w:rsidRDefault="00131B53" w:rsidP="005147F0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131B53" w:rsidRPr="00BF30FF" w14:paraId="538D26E2" w14:textId="77777777" w:rsidTr="005147F0">
        <w:trPr>
          <w:trHeight w:val="408"/>
        </w:trPr>
        <w:tc>
          <w:tcPr>
            <w:tcW w:w="9356" w:type="dxa"/>
            <w:vMerge/>
            <w:shd w:val="pct15" w:color="auto" w:fill="auto"/>
          </w:tcPr>
          <w:p w14:paraId="04DF4532" w14:textId="77777777" w:rsidR="00131B53" w:rsidRPr="00BF30FF" w:rsidRDefault="00131B53" w:rsidP="005147F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14:paraId="046E3575" w14:textId="77777777" w:rsidR="00131B53" w:rsidRPr="00BF30FF" w:rsidRDefault="00131B53" w:rsidP="005147F0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NAC OES</w:t>
            </w:r>
          </w:p>
        </w:tc>
        <w:tc>
          <w:tcPr>
            <w:tcW w:w="709" w:type="dxa"/>
          </w:tcPr>
          <w:p w14:paraId="13057604" w14:textId="77777777" w:rsidR="00131B53" w:rsidRPr="00BF30FF" w:rsidRDefault="00131B53" w:rsidP="005147F0">
            <w:pPr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6919851D" w14:textId="77777777" w:rsidR="00131B53" w:rsidRPr="00FE4403" w:rsidRDefault="00131B53" w:rsidP="00131B53">
      <w:pPr>
        <w:rPr>
          <w:rFonts w:ascii="Calibri" w:hAnsi="Calibri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7"/>
        <w:gridCol w:w="5079"/>
      </w:tblGrid>
      <w:tr w:rsidR="00131B53" w:rsidRPr="00FE4403" w14:paraId="61ACAF13" w14:textId="77777777" w:rsidTr="005147F0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1314A1A6" w14:textId="77777777" w:rsidR="00131B53" w:rsidRPr="00BD0EC9" w:rsidRDefault="00131B53" w:rsidP="005147F0">
            <w:pPr>
              <w:jc w:val="center"/>
              <w:rPr>
                <w:rFonts w:ascii="Calibri" w:hAnsi="Calibri"/>
              </w:rPr>
            </w:pPr>
            <w:r w:rsidRPr="00BD0EC9">
              <w:rPr>
                <w:rFonts w:ascii="Calibri" w:hAnsi="Calibri"/>
                <w:b/>
                <w:lang w:val="cy-GB"/>
              </w:rPr>
              <w:t xml:space="preserve">Gwerthusiad Personol </w:t>
            </w:r>
            <w:r w:rsidRPr="00BD0EC9">
              <w:rPr>
                <w:rFonts w:ascii="Calibri" w:hAnsi="Calibri"/>
                <w:lang w:val="cy-GB"/>
              </w:rPr>
              <w:t>– i gefnogi eich cynnydd academaidd, byddai o ddiddordeb i ni ddarllen eich asesiad chi o'r gwaith hwn fel mesur o'ch ymdrech bersonol er mwyn i ni allu gwneud sylwadau ar eich cryfderau a'ch gwendidau.</w:t>
            </w:r>
          </w:p>
          <w:p w14:paraId="198A174D" w14:textId="77777777" w:rsidR="00131B53" w:rsidRPr="00BD0EC9" w:rsidRDefault="00131B53" w:rsidP="005147F0">
            <w:pPr>
              <w:jc w:val="center"/>
              <w:rPr>
                <w:rFonts w:ascii="Calibri" w:hAnsi="Calibri"/>
                <w:b/>
                <w:u w:val="single"/>
              </w:rPr>
            </w:pPr>
            <w:r w:rsidRPr="00BD0EC9">
              <w:rPr>
                <w:rFonts w:ascii="Calibri" w:hAnsi="Calibri"/>
                <w:b/>
                <w:u w:val="single"/>
                <w:lang w:val="cy-GB"/>
              </w:rPr>
              <w:t>Gwnewch yn siŵr eich bod yn cwblhau’r asesiad hwn cyn cyflwyno eich gwaith.</w:t>
            </w:r>
          </w:p>
        </w:tc>
      </w:tr>
      <w:tr w:rsidR="00131B53" w:rsidRPr="00FE4403" w14:paraId="31311B06" w14:textId="77777777" w:rsidTr="005147F0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8C55E65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  <w:lang w:val="cy-GB"/>
              </w:rPr>
              <w:t>Beth, yn eich barn chi, yw’r agweddau gorau ar y gwaith hwn?</w:t>
            </w:r>
            <w:r w:rsidRPr="00BD0EC9">
              <w:rPr>
                <w:rFonts w:ascii="Calibri" w:hAnsi="Calibri"/>
              </w:rPr>
              <w:t xml:space="preserve">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6C31127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</w:rPr>
              <w:t>Y modd tynnir ynghyd sawl agwedd wahanol a gwreiddiol o faterion yn ymwneud a chydweithio gyda rhieni a theuluoedd.</w:t>
            </w:r>
          </w:p>
          <w:p w14:paraId="0475AB16" w14:textId="77777777" w:rsidR="00131B53" w:rsidRPr="00BD0EC9" w:rsidRDefault="00131B53" w:rsidP="005147F0">
            <w:pPr>
              <w:rPr>
                <w:rFonts w:ascii="Calibri" w:hAnsi="Calibri"/>
              </w:rPr>
            </w:pPr>
          </w:p>
        </w:tc>
      </w:tr>
      <w:tr w:rsidR="00131B53" w:rsidRPr="00FE4403" w14:paraId="26C9C3D8" w14:textId="77777777" w:rsidTr="005147F0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3E67937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  <w:lang w:val="cy-GB"/>
              </w:rPr>
              <w:t>Yn eich barn chi, pa adrannau y gellid bod wedi gwella arnynt yn y darn hwn o waith?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C50A1E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</w:rPr>
              <w:t>Cynnig enghreifftiau posib mewn atodiad i egluro ymhellach – oherwydd cyfyngder amser ni lwyddwyd i wneud hyn.</w:t>
            </w:r>
          </w:p>
          <w:p w14:paraId="51222A9E" w14:textId="77777777" w:rsidR="00131B53" w:rsidRPr="00BD0EC9" w:rsidRDefault="00131B53" w:rsidP="005147F0">
            <w:pPr>
              <w:rPr>
                <w:rFonts w:ascii="Calibri" w:hAnsi="Calibri"/>
              </w:rPr>
            </w:pPr>
          </w:p>
        </w:tc>
      </w:tr>
      <w:tr w:rsidR="00131B53" w:rsidRPr="00FE4403" w14:paraId="1BEC91EF" w14:textId="77777777" w:rsidTr="005147F0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56B0425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8ACEA5" w14:textId="77777777" w:rsidR="00131B53" w:rsidRPr="00BD0EC9" w:rsidRDefault="00131B53" w:rsidP="005147F0">
            <w:pPr>
              <w:rPr>
                <w:rFonts w:ascii="Calibri" w:hAnsi="Calibri"/>
              </w:rPr>
            </w:pPr>
            <w:r w:rsidRPr="00BD0EC9">
              <w:rPr>
                <w:rFonts w:ascii="Calibri" w:hAnsi="Calibri"/>
              </w:rPr>
              <w:t>Dod o hyd i arferion da presennol, ac adnabod bwlch o ran ffyrdd newydd o gydweithio a datblygu ymdeimlad o berthyn.</w:t>
            </w:r>
          </w:p>
          <w:p w14:paraId="09264332" w14:textId="77777777" w:rsidR="00131B53" w:rsidRPr="00BD0EC9" w:rsidRDefault="00131B53" w:rsidP="005147F0">
            <w:pPr>
              <w:rPr>
                <w:rFonts w:ascii="Calibri" w:hAnsi="Calibri"/>
              </w:rPr>
            </w:pPr>
          </w:p>
        </w:tc>
      </w:tr>
    </w:tbl>
    <w:p w14:paraId="5DA73D36" w14:textId="77777777" w:rsidR="00131B53" w:rsidRPr="00FE4403" w:rsidRDefault="00131B53" w:rsidP="00131B53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  <w:szCs w:val="24"/>
        </w:rPr>
        <w:br w:type="page"/>
      </w:r>
      <w:r w:rsidRPr="003955DF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lastRenderedPageBreak/>
        <w:t>I’w Gwblhau gan y Darlithydd</w:t>
      </w:r>
    </w:p>
    <w:p w14:paraId="73E43414" w14:textId="77777777" w:rsidR="00131B53" w:rsidRDefault="00131B53" w:rsidP="00131B53"/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7"/>
        <w:gridCol w:w="894"/>
        <w:gridCol w:w="893"/>
        <w:gridCol w:w="780"/>
        <w:gridCol w:w="780"/>
        <w:gridCol w:w="780"/>
        <w:gridCol w:w="738"/>
        <w:gridCol w:w="42"/>
        <w:gridCol w:w="813"/>
      </w:tblGrid>
      <w:tr w:rsidR="00131B53" w:rsidRPr="009D684C" w14:paraId="6032B36A" w14:textId="77777777" w:rsidTr="005147F0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14:paraId="14AEDFF3" w14:textId="77777777" w:rsidR="00131B53" w:rsidRDefault="00131B53" w:rsidP="005147F0">
            <w:pPr>
              <w:rPr>
                <w:rFonts w:ascii="Calibri" w:hAnsi="Calibri" w:cs="Arial"/>
                <w:bCs/>
              </w:rPr>
            </w:pPr>
            <w:r w:rsidRPr="003955DF">
              <w:rPr>
                <w:rFonts w:ascii="Calibri" w:hAnsi="Calibri" w:cs="Arial"/>
                <w:b/>
                <w:bCs/>
                <w:lang w:val="cy-GB"/>
              </w:rPr>
              <w:t xml:space="preserve">Marc yr Aseiniad </w:t>
            </w:r>
            <w:r>
              <w:rPr>
                <w:rFonts w:ascii="Calibri" w:hAnsi="Calibri" w:cs="Arial"/>
                <w:b/>
                <w:bCs/>
              </w:rPr>
              <w:t xml:space="preserve"> </w:t>
            </w:r>
          </w:p>
          <w:p w14:paraId="13D22A59" w14:textId="77777777" w:rsidR="00131B53" w:rsidRPr="009D684C" w:rsidRDefault="00131B53" w:rsidP="005147F0">
            <w:pPr>
              <w:rPr>
                <w:rFonts w:ascii="Calibri" w:hAnsi="Calibri"/>
                <w:b/>
                <w:i/>
                <w:szCs w:val="24"/>
              </w:rPr>
            </w:pP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Mae marciau asesiadau’n amodol ar gadarnhad y Bwrdd Arholi.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  </w:t>
            </w: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</w:p>
        </w:tc>
        <w:tc>
          <w:tcPr>
            <w:tcW w:w="3511" w:type="pct"/>
            <w:gridSpan w:val="8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14:paraId="00AF4D3C" w14:textId="77777777" w:rsidR="00131B53" w:rsidRPr="009D684C" w:rsidRDefault="00131B53" w:rsidP="005147F0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3955DF">
              <w:rPr>
                <w:rFonts w:ascii="Calibri" w:hAnsi="Calibri"/>
                <w:b/>
                <w:sz w:val="20"/>
                <w:szCs w:val="32"/>
                <w:lang w:val="cy-GB"/>
              </w:rPr>
              <w:t>Cosbau Cyflwyno’n Hwyr (ticiwch os yw’n berthnasol)</w:t>
            </w:r>
          </w:p>
        </w:tc>
      </w:tr>
      <w:tr w:rsidR="00131B53" w:rsidRPr="009D684C" w14:paraId="1C3AD192" w14:textId="77777777" w:rsidTr="005147F0">
        <w:tc>
          <w:tcPr>
            <w:tcW w:w="1489" w:type="pct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1419C154" w14:textId="77777777" w:rsidR="00131B53" w:rsidRPr="009D684C" w:rsidRDefault="00131B53" w:rsidP="005147F0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1A6DF6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>Hyd at wythnos yn hwyr</w:t>
            </w:r>
          </w:p>
        </w:tc>
        <w:tc>
          <w:tcPr>
            <w:tcW w:w="958" w:type="pct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F943EA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 xml:space="preserve">50% ar y mwyaf 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18AF6823" w14:textId="77777777" w:rsidR="00131B53" w:rsidRPr="009D684C" w:rsidRDefault="00131B53" w:rsidP="005147F0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131B53" w:rsidRPr="009D684C" w14:paraId="5B65DB2D" w14:textId="77777777" w:rsidTr="005147F0">
        <w:tc>
          <w:tcPr>
            <w:tcW w:w="1489" w:type="pct"/>
            <w:vMerge/>
            <w:tcBorders>
              <w:top w:val="doub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7869320" w14:textId="77777777" w:rsidR="00131B53" w:rsidRPr="009D684C" w:rsidRDefault="00131B53" w:rsidP="005147F0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20C6F83C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893577">
              <w:rPr>
                <w:rFonts w:ascii="Calibri" w:hAnsi="Calibri"/>
                <w:b/>
                <w:color w:val="FF0000"/>
                <w:szCs w:val="32"/>
                <w:lang w:val="cy-GB"/>
              </w:rPr>
              <w:t>Mwy nag wythnos yn hwyr</w:t>
            </w:r>
          </w:p>
        </w:tc>
        <w:tc>
          <w:tcPr>
            <w:tcW w:w="958" w:type="pct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0C2DE5D3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499" w:type="pct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</w:tcPr>
          <w:p w14:paraId="57D682D4" w14:textId="77777777" w:rsidR="00131B53" w:rsidRPr="009D684C" w:rsidRDefault="00131B53" w:rsidP="005147F0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131B53" w:rsidRPr="00FE4403" w14:paraId="36D1526F" w14:textId="77777777" w:rsidTr="005147F0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6D963738" w14:textId="77777777" w:rsidR="00131B53" w:rsidRPr="00FE4403" w:rsidRDefault="00131B53" w:rsidP="005147F0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893577">
              <w:rPr>
                <w:rFonts w:ascii="Calibri" w:hAnsi="Calibri"/>
                <w:b/>
                <w:szCs w:val="24"/>
                <w:lang w:val="cy-GB"/>
              </w:rPr>
              <w:t>Deilliannau Dysgu</w:t>
            </w:r>
            <w:r w:rsidRPr="00893577">
              <w:rPr>
                <w:rFonts w:ascii="Calibri" w:hAnsi="Calibri"/>
                <w:b/>
                <w:i/>
                <w:szCs w:val="24"/>
                <w:vertAlign w:val="superscript"/>
                <w:lang w:val="cy-GB"/>
              </w:rPr>
              <w:footnoteReference w:id="1"/>
            </w:r>
            <w:r w:rsidRPr="00893577">
              <w:rPr>
                <w:rFonts w:ascii="Calibri" w:hAnsi="Calibri"/>
                <w:b/>
                <w:szCs w:val="24"/>
                <w:lang w:val="cy-GB"/>
              </w:rPr>
              <w:t xml:space="preserve">   (o faes llafur y modwl)</w:t>
            </w:r>
          </w:p>
        </w:tc>
      </w:tr>
      <w:tr w:rsidR="00131B53" w:rsidRPr="00FE4403" w14:paraId="6689A3BB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754462B" w14:textId="77777777" w:rsidR="00131B53" w:rsidRPr="00FE4403" w:rsidRDefault="00131B53" w:rsidP="005147F0">
            <w:pPr>
              <w:jc w:val="right"/>
              <w:rPr>
                <w:rFonts w:ascii="Calibri" w:hAnsi="Calibri"/>
                <w:b/>
                <w:szCs w:val="24"/>
              </w:rPr>
            </w:pPr>
            <w:r w:rsidRPr="00893577">
              <w:rPr>
                <w:rFonts w:ascii="Calibri" w:hAnsi="Calibri"/>
                <w:b/>
                <w:i/>
                <w:szCs w:val="24"/>
                <w:lang w:val="cy-GB"/>
              </w:rPr>
              <w:t xml:space="preserve">Mae’r </w:t>
            </w:r>
            <w:r>
              <w:rPr>
                <w:rFonts w:ascii="Calibri" w:hAnsi="Calibri"/>
                <w:b/>
                <w:i/>
                <w:szCs w:val="24"/>
                <w:lang w:val="cy-GB"/>
              </w:rPr>
              <w:t>aseiniad</w:t>
            </w:r>
            <w:r w:rsidRPr="00893577">
              <w:rPr>
                <w:rFonts w:ascii="Calibri" w:hAnsi="Calibri"/>
                <w:b/>
                <w:i/>
                <w:szCs w:val="24"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  <w:szCs w:val="24"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7148AEF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0A22A5DB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6E416A6B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E9C7CFC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3473C1F7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7E4E237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02C74EBF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3324A50B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1FDC5E8F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642449F8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F36ADDF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4FB92ABD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DA96FA0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382C143C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0E1103BD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3DC91724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131B53" w:rsidRPr="00FE4403" w14:paraId="2C84A6B4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5B2D1A" w14:textId="77777777" w:rsidR="00131B53" w:rsidRPr="00D162E9" w:rsidRDefault="00131B53" w:rsidP="005147F0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Werthuso’n feirniadol dechnegau casglu data a modelau ymchwil addysg gwahanol er mwyn ymgymryd â’u hastudiaethau unigol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DE151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DADFC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C6B9E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D6444F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07546E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3ECF9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3AF70BB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171DEA27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FC091A" w14:textId="77777777" w:rsidR="00131B53" w:rsidRPr="00D162E9" w:rsidRDefault="00131B53" w:rsidP="005147F0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Dangos a mynegi dealltwriaeth feirniadol o gysyniadau methodolegol allweddol mewn ymchwil addysg a chymhwyso hyn i gyd--destunau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F60FC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C7026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B4187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B4832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ADA47F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8C5935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D46FB28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2904E503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AC8B9E" w14:textId="77777777" w:rsidR="00131B53" w:rsidRPr="00D162E9" w:rsidRDefault="00131B53" w:rsidP="005147F0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Adfyfyrio’n feirniadol ar natur foesegol ymgymryd ag ymchwil yn ymarferol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75281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90697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2A523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A10856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C9849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EF606E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85326D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4376857D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3BD269D9" w14:textId="77777777" w:rsidR="00131B53" w:rsidRPr="00E31FFC" w:rsidRDefault="00131B53" w:rsidP="005147F0">
            <w:pPr>
              <w:spacing w:before="240"/>
              <w:jc w:val="both"/>
              <w:rPr>
                <w:rFonts w:eastAsia="Calibri" w:cs="Calibri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Gwerthuso’n feirniadol addasrwydd cymhwyso offer casglu data meintiol ac ansoddol mewn cyd-destunau addysgolffurfiol, anffurfiol a heb fod yn ffurfiol</w:t>
            </w:r>
            <w:r w:rsidRPr="00E31FFC">
              <w:rPr>
                <w:rFonts w:eastAsia="Calibri" w:cs="Calibri"/>
                <w:lang w:val="cy-GB"/>
              </w:rPr>
              <w:t>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123387C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5DED480B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72F1AAE8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3C36691D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0E6B477E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44A26AF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25EE566E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5976F0B7" w14:textId="77777777" w:rsidTr="005147F0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34EBE9D9" w14:textId="77777777" w:rsidR="00131B53" w:rsidRPr="00FE4403" w:rsidRDefault="00131B53" w:rsidP="005147F0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  <w:szCs w:val="24"/>
              </w:rPr>
            </w:pPr>
            <w:r w:rsidRPr="00893577">
              <w:rPr>
                <w:rFonts w:ascii="Calibri" w:hAnsi="Calibri"/>
                <w:b/>
                <w:szCs w:val="24"/>
                <w:lang w:val="cy-GB"/>
              </w:rPr>
              <w:t>Adborth</w:t>
            </w:r>
          </w:p>
        </w:tc>
      </w:tr>
      <w:tr w:rsidR="00131B53" w:rsidRPr="00FE4403" w14:paraId="35CD39AE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2FD6FE0" w14:textId="77777777" w:rsidR="00131B53" w:rsidRPr="00FE4403" w:rsidRDefault="00131B53" w:rsidP="005147F0">
            <w:pPr>
              <w:jc w:val="right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i/>
                <w:szCs w:val="24"/>
                <w:lang w:val="cy-GB"/>
              </w:rPr>
              <w:t>Mae’r aseiniad</w:t>
            </w:r>
            <w:r w:rsidRPr="00893577">
              <w:rPr>
                <w:rFonts w:ascii="Calibri" w:hAnsi="Calibri"/>
                <w:b/>
                <w:i/>
                <w:szCs w:val="24"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  <w:szCs w:val="24"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FB9C496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64B76AA8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6B83A9C3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35148BE9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70483D09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E5A88D8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124082A4" w14:textId="77777777" w:rsidR="00131B53" w:rsidRPr="004F195B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FE07B95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71F1F132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69BF04D8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029D212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3F6CE331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F54A2CB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7CF63756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0CB5C62C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34803710" w14:textId="77777777" w:rsidR="00131B53" w:rsidRPr="004F195B" w:rsidRDefault="00131B53" w:rsidP="005147F0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131B53" w:rsidRPr="00FE4403" w14:paraId="614FC324" w14:textId="77777777" w:rsidTr="005147F0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A8C06" w14:textId="77777777" w:rsidR="00131B53" w:rsidRPr="005D0B4C" w:rsidRDefault="00131B53" w:rsidP="005147F0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lastRenderedPageBreak/>
              <w:t>Ymchwil a Dadansoddi</w:t>
            </w:r>
          </w:p>
          <w:p w14:paraId="044A846C" w14:textId="77777777" w:rsidR="00131B53" w:rsidRPr="005D0B4C" w:rsidRDefault="00131B53" w:rsidP="005147F0">
            <w:pPr>
              <w:rPr>
                <w:rFonts w:ascii="Calibri" w:hAnsi="Calibri"/>
                <w:b/>
                <w:i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C6C63A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F723E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BE7FD3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3AB08B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93BE1A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0E42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D6D9DE9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48ED0F10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FE3191" w14:textId="77777777" w:rsidR="00131B53" w:rsidRPr="005D0B4C" w:rsidRDefault="00131B53" w:rsidP="005147F0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71C05A52" w14:textId="77777777" w:rsidR="00131B53" w:rsidRPr="005D0B4C" w:rsidRDefault="00131B53" w:rsidP="005147F0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55E309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DC2A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51EF88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5EF7B2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511F7D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1BE3F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45C6DC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01323519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67BE7D" w14:textId="77777777" w:rsidR="00131B53" w:rsidRPr="005D0B4C" w:rsidRDefault="00131B53" w:rsidP="005147F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2C03ADE8" w14:textId="77777777" w:rsidR="00131B53" w:rsidRPr="00D22573" w:rsidRDefault="00131B53" w:rsidP="005147F0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3377B9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4B0E6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34657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2E48D3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ACC2F5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C01808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566BB7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01597BE2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2BBF8B" w14:textId="77777777" w:rsidR="00131B53" w:rsidRPr="005D0B4C" w:rsidRDefault="00131B53" w:rsidP="005147F0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Tystiolaeth o Ddarllen Ychwanegol:</w:t>
            </w:r>
          </w:p>
          <w:p w14:paraId="6F6031ED" w14:textId="77777777" w:rsidR="00131B53" w:rsidRPr="005D0B4C" w:rsidRDefault="00131B53" w:rsidP="005147F0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>Defnydd priodol o gyfeiriadau a dyfyniadau; Defnydd o dystiolaeth ategol.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685532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941FF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859D84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F8AE8A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4CB8F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6033CB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1AFD3B3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406E7CCA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23855" w14:textId="77777777" w:rsidR="00131B53" w:rsidRPr="005D0B4C" w:rsidRDefault="00131B53" w:rsidP="005147F0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Arddull a Chyflwyniad:</w:t>
            </w:r>
          </w:p>
          <w:p w14:paraId="47680DAA" w14:textId="77777777" w:rsidR="00131B53" w:rsidRPr="00F84B04" w:rsidRDefault="00131B53" w:rsidP="005147F0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 xml:space="preserve">Rhwyddineb yr ysgrifennu; Sillafu/gramadeg/atalnodi; Cyflwyniad; i ba raddau y cydymffurfiwyd â nifer gofynnol y geiriau;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E11091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57466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F5249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547D3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54270D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B24E5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A7332BE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217EEF7A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61C16" w14:textId="77777777" w:rsidR="00131B53" w:rsidRPr="005D0B4C" w:rsidRDefault="00131B53" w:rsidP="005147F0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0A605582" w14:textId="77777777" w:rsidR="00131B53" w:rsidRPr="005D0B4C" w:rsidRDefault="00131B53" w:rsidP="005147F0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BD03B7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452C1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2796B2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CD09A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F8F19D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59DD9D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297B81C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483686C0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5E4FA" w14:textId="77777777" w:rsidR="00131B53" w:rsidRPr="005D0B4C" w:rsidRDefault="00131B53" w:rsidP="005147F0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89357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cyfrifoldeb personol wrth reoli’i ddysgu’i hun drwy fynd i’r afael â’r rhaglen, astudio hunangyfeiriol ac arfer adfyfyriol.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1E1380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EF6AF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AA619A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6F3C78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6F942B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9427E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0CB097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131B53" w:rsidRPr="00FE4403" w14:paraId="369F5827" w14:textId="77777777" w:rsidTr="005147F0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DC44E5" w14:textId="77777777" w:rsidR="00131B53" w:rsidRPr="005D0B4C" w:rsidRDefault="00131B53" w:rsidP="005147F0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6C5AEF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y priodoleddau hynny a ddisgwylir mewn arfer proffesiynol yn cynnwys menter unigol, rheoli prosiectau, gweithio cydweithredol a sgiliau rhyngbersonol.</w:t>
            </w: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4BFA88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6F843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FF1FC6" w14:textId="77777777" w:rsidR="00131B53" w:rsidRPr="00D67661" w:rsidRDefault="00131B53" w:rsidP="005147F0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72A4F4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2EFD0F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AEE8CF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6264E86" w14:textId="77777777" w:rsidR="00131B53" w:rsidRPr="00D67661" w:rsidRDefault="00131B53" w:rsidP="005147F0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1A05922F" w14:textId="77777777" w:rsidR="00131B53" w:rsidRPr="00FE4403" w:rsidRDefault="00131B53" w:rsidP="00131B53">
      <w:pPr>
        <w:rPr>
          <w:rFonts w:ascii="Calibri" w:hAnsi="Calibri"/>
        </w:rPr>
      </w:pPr>
    </w:p>
    <w:p w14:paraId="62C5C986" w14:textId="77777777" w:rsidR="00131B53" w:rsidRDefault="00131B53" w:rsidP="00131B53"/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2"/>
        <w:gridCol w:w="2119"/>
      </w:tblGrid>
      <w:tr w:rsidR="00131B53" w:rsidRPr="00FE4403" w14:paraId="3D8D6104" w14:textId="77777777" w:rsidTr="005147F0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8D0F936" w14:textId="77777777" w:rsidR="00131B53" w:rsidRPr="00D67661" w:rsidRDefault="00131B53" w:rsidP="005147F0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 w:rsidRPr="006C5AEF">
              <w:rPr>
                <w:rFonts w:ascii="Calibri" w:hAnsi="Calibri"/>
                <w:i/>
                <w:color w:val="FF0000"/>
                <w:sz w:val="20"/>
                <w:lang w:val="cy-GB"/>
              </w:rPr>
              <w:t>Bydd y blwch hwn yn mynd yn fwy wrth i chi deipio</w:t>
            </w:r>
          </w:p>
          <w:p w14:paraId="63F57D28" w14:textId="77777777" w:rsidR="00131B53" w:rsidRDefault="00131B53" w:rsidP="005147F0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Rhowch sylwadau ar gyflawni’r dasg: </w:t>
            </w:r>
          </w:p>
          <w:p w14:paraId="5BCF60FD" w14:textId="77777777" w:rsidR="00131B53" w:rsidRPr="00D67661" w:rsidRDefault="00131B53" w:rsidP="005147F0">
            <w:pPr>
              <w:rPr>
                <w:rFonts w:ascii="Calibri" w:hAnsi="Calibri"/>
                <w:sz w:val="20"/>
              </w:rPr>
            </w:pPr>
          </w:p>
          <w:p w14:paraId="3DC8B49C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57C59153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5164F006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2858EBF9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76618878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16BD5BB5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7973E8D2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6EB7B7B9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191022BB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1B11106A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78AF79FC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7EE7C3AF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1C4B1C9E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08959F9C" w14:textId="77777777" w:rsidR="00131B53" w:rsidRPr="00D67661" w:rsidRDefault="00131B53" w:rsidP="005147F0">
            <w:pPr>
              <w:rPr>
                <w:rFonts w:ascii="Calibri" w:hAnsi="Calibri"/>
                <w:sz w:val="20"/>
              </w:rPr>
            </w:pPr>
          </w:p>
          <w:p w14:paraId="6F18DEB6" w14:textId="77777777" w:rsidR="00131B53" w:rsidRPr="00FE4403" w:rsidRDefault="00131B53" w:rsidP="005147F0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Meysydd lle rydych wedi perfformio’n dda: </w:t>
            </w:r>
          </w:p>
          <w:p w14:paraId="2824F16B" w14:textId="77777777" w:rsidR="00131B53" w:rsidRPr="00D67661" w:rsidRDefault="00131B53" w:rsidP="005147F0">
            <w:pPr>
              <w:rPr>
                <w:rFonts w:ascii="Calibri" w:hAnsi="Calibri"/>
                <w:sz w:val="20"/>
              </w:rPr>
            </w:pPr>
          </w:p>
          <w:p w14:paraId="2C4E4EBE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532FA3B1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65A7A0E1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6AD3C0EF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589D91ED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2FF409BD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40266CEE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1D2DB510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7D87EF0A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62EA56BB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530E26C3" w14:textId="77777777" w:rsidR="00131B53" w:rsidRDefault="00131B53" w:rsidP="005147F0">
            <w:pPr>
              <w:rPr>
                <w:rFonts w:ascii="Calibri" w:hAnsi="Calibri"/>
                <w:sz w:val="20"/>
              </w:rPr>
            </w:pPr>
          </w:p>
          <w:p w14:paraId="60F1F715" w14:textId="77777777" w:rsidR="00131B53" w:rsidRPr="00D67661" w:rsidRDefault="00131B53" w:rsidP="005147F0">
            <w:pPr>
              <w:rPr>
                <w:rFonts w:ascii="Calibri" w:hAnsi="Calibri"/>
                <w:sz w:val="20"/>
              </w:rPr>
            </w:pPr>
          </w:p>
          <w:p w14:paraId="3DA0BE37" w14:textId="77777777" w:rsidR="00131B53" w:rsidRDefault="00131B53" w:rsidP="005147F0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5AAE18CC" w14:textId="77777777" w:rsidR="00131B53" w:rsidRDefault="00131B53" w:rsidP="005147F0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63FA3BA0" w14:textId="77777777" w:rsidR="00131B53" w:rsidRDefault="00131B53" w:rsidP="005147F0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lang w:val="cy-GB"/>
              </w:rPr>
              <w:t xml:space="preserve">Meysydd a fyddai’n elwa o gael eu datblygu/gwella: </w:t>
            </w:r>
          </w:p>
          <w:p w14:paraId="11CE4A16" w14:textId="77777777" w:rsidR="00131B53" w:rsidRPr="00D67661" w:rsidRDefault="00131B53" w:rsidP="005147F0">
            <w:pPr>
              <w:rPr>
                <w:rFonts w:ascii="Calibri" w:hAnsi="Calibri"/>
                <w:sz w:val="20"/>
              </w:rPr>
            </w:pPr>
          </w:p>
          <w:p w14:paraId="31FCE31E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4DA1C76B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526C45B0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1EBA4768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6B522BC8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4A66910A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5BD7105C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649B908E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3F059072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53833EBA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6D0A5330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40264EAD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18A50E9A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0F2DF5ED" w14:textId="77777777" w:rsidR="00131B5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71403F9D" w14:textId="77777777" w:rsidR="00131B53" w:rsidRPr="00D67661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  <w:p w14:paraId="48D564EB" w14:textId="77777777" w:rsidR="00131B53" w:rsidRPr="00FE440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131B53" w:rsidRPr="00FE4403" w14:paraId="23106D11" w14:textId="77777777" w:rsidTr="005147F0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73CFA187" w14:textId="77777777" w:rsidR="00131B53" w:rsidRPr="00FE440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lastRenderedPageBreak/>
              <w:t>Llofnod y Tiwtor</w:t>
            </w:r>
          </w:p>
          <w:p w14:paraId="7F74B864" w14:textId="77777777" w:rsidR="00131B53" w:rsidRPr="00FE440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3BD2DA60" w14:textId="77777777" w:rsidR="00131B53" w:rsidRPr="00FE4403" w:rsidRDefault="00131B53" w:rsidP="005147F0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t>Dyddiad</w:t>
            </w:r>
          </w:p>
        </w:tc>
      </w:tr>
    </w:tbl>
    <w:p w14:paraId="4834F6FF" w14:textId="77777777" w:rsidR="00131B53" w:rsidRDefault="00131B53" w:rsidP="00131B53">
      <w:pPr>
        <w:spacing w:line="480" w:lineRule="auto"/>
        <w:rPr>
          <w:rFonts w:ascii="Calibri" w:hAnsi="Calibri"/>
        </w:rPr>
      </w:pPr>
    </w:p>
    <w:p w14:paraId="32F47BF7" w14:textId="77777777" w:rsidR="00131B53" w:rsidRDefault="00131B53" w:rsidP="00131B53">
      <w:pPr>
        <w:spacing w:line="480" w:lineRule="auto"/>
        <w:rPr>
          <w:rFonts w:ascii="Calibri" w:hAnsi="Calibri"/>
        </w:rPr>
      </w:pPr>
    </w:p>
    <w:p w14:paraId="684478B6" w14:textId="77777777" w:rsidR="00131B53" w:rsidRDefault="00131B53" w:rsidP="00131B5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tbl>
      <w:tblPr>
        <w:tblpPr w:leftFromText="180" w:rightFromText="180" w:vertAnchor="text" w:horzAnchor="page" w:tblpX="1090" w:tblpY="-1439"/>
        <w:tblW w:w="584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07"/>
        <w:gridCol w:w="1332"/>
        <w:gridCol w:w="1259"/>
        <w:gridCol w:w="1358"/>
        <w:gridCol w:w="1358"/>
        <w:gridCol w:w="1259"/>
        <w:gridCol w:w="1264"/>
        <w:gridCol w:w="1371"/>
      </w:tblGrid>
      <w:tr w:rsidR="00C01EA9" w:rsidRPr="005D0B4C" w14:paraId="678E4E91" w14:textId="77777777" w:rsidTr="00C01EA9">
        <w:tc>
          <w:tcPr>
            <w:tcW w:w="622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537C00" w14:textId="77777777" w:rsidR="00C01EA9" w:rsidRPr="005D0B4C" w:rsidRDefault="00C01EA9" w:rsidP="00C01EA9">
            <w:pPr>
              <w:spacing w:before="120"/>
              <w:rPr>
                <w:rFonts w:ascii="Calibri" w:hAnsi="Calibri" w:cs="Arial"/>
                <w:b/>
                <w:sz w:val="16"/>
                <w:szCs w:val="16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/>
              </w:rPr>
              <w:lastRenderedPageBreak/>
              <w:t>Meini Prawf Asesu</w:t>
            </w:r>
          </w:p>
        </w:tc>
        <w:tc>
          <w:tcPr>
            <w:tcW w:w="63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32C8C339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0-29%</w:t>
            </w:r>
          </w:p>
        </w:tc>
        <w:tc>
          <w:tcPr>
            <w:tcW w:w="599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AF63686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30-39%*</w:t>
            </w:r>
          </w:p>
        </w:tc>
        <w:tc>
          <w:tcPr>
            <w:tcW w:w="6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BFBFBF"/>
            <w:vAlign w:val="bottom"/>
            <w:hideMark/>
          </w:tcPr>
          <w:p w14:paraId="3296A432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40-49%</w:t>
            </w:r>
          </w:p>
        </w:tc>
        <w:tc>
          <w:tcPr>
            <w:tcW w:w="646" w:type="pct"/>
            <w:tcBorders>
              <w:top w:val="double" w:sz="4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825F31F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50-59%</w:t>
            </w:r>
          </w:p>
        </w:tc>
        <w:tc>
          <w:tcPr>
            <w:tcW w:w="599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42ECC7C0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60-69%</w:t>
            </w:r>
          </w:p>
        </w:tc>
        <w:tc>
          <w:tcPr>
            <w:tcW w:w="60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10B7E246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70-79%</w:t>
            </w:r>
          </w:p>
        </w:tc>
        <w:tc>
          <w:tcPr>
            <w:tcW w:w="65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14:paraId="797062E1" w14:textId="77777777" w:rsidR="00C01EA9" w:rsidRPr="005D0B4C" w:rsidRDefault="00C01EA9" w:rsidP="00C01EA9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80-100%</w:t>
            </w:r>
          </w:p>
        </w:tc>
      </w:tr>
      <w:tr w:rsidR="00C01EA9" w:rsidRPr="005D0B4C" w14:paraId="071901DF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59690231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Ymchwil a Dadansoddi</w:t>
            </w:r>
          </w:p>
          <w:p w14:paraId="2C85F2C2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634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9BED7F7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Fawr ddim neu ddim ymgais i gynllunio a/neu weithredu prosiectau sy'n casglu gwybodaeth o ffynonellau priodol. </w:t>
            </w:r>
          </w:p>
          <w:p w14:paraId="196FF04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dehongli’n absennol i raddau helaeth. </w:t>
            </w:r>
          </w:p>
        </w:tc>
        <w:tc>
          <w:tcPr>
            <w:tcW w:w="59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660B910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cyfyngedig i gynllunio a/neu weithredu prosiectau sy'n casglu gwybodaeth o ffynonellau priodol. </w:t>
            </w:r>
          </w:p>
          <w:p w14:paraId="77A897A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Mae'r dehongli o bosibl yn ddiffygiol, yn anghyflawn, neu’n absennol i raddau helaeth. </w:t>
            </w:r>
          </w:p>
        </w:tc>
        <w:tc>
          <w:tcPr>
            <w:tcW w:w="646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19CE601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rhannol i gynllunio a/neu weithredu prosiectau sy'n casglu gwybodaeth o ffynonellau priodol. </w:t>
            </w:r>
            <w:r w:rsidRPr="005D0B4C">
              <w:rPr>
                <w:rFonts w:ascii="Calibri" w:hAnsi="Calibri" w:cs="Arial"/>
                <w:sz w:val="16"/>
                <w:szCs w:val="16"/>
                <w:lang w:val="en-US" w:eastAsia="zh-CN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 o bosibl yn ddiffygiol neu'n anghyflawn. </w:t>
            </w:r>
          </w:p>
        </w:tc>
        <w:tc>
          <w:tcPr>
            <w:tcW w:w="646" w:type="pct"/>
            <w:tcBorders>
              <w:top w:val="double" w:sz="4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1D4959C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Mae’r deunydd a gyflwynwyd yn dangos ystod dda o ffynonellau. Mae wedi’i drefnu’n dda ac wedi’i ddehongli mewn modd sy’n berthnasol i’r dasg.</w:t>
            </w:r>
          </w:p>
        </w:tc>
        <w:tc>
          <w:tcPr>
            <w:tcW w:w="599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4FD35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Gwnaethpwyd cysylltiadau rhwng ffynonellau a gwnaethpwyd dyfarniadau ansoddol wrth ddehongli'r canfyddiadau hyn. </w:t>
            </w:r>
          </w:p>
        </w:tc>
        <w:tc>
          <w:tcPr>
            <w:tcW w:w="601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2A7A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yn helaeth, wedi’i gofnodi’n dda a’i werthuso’n feirniadol a gwnaethpwyd dyfarniadau personol newydd a’u cymhwyso. </w:t>
            </w:r>
          </w:p>
        </w:tc>
        <w:tc>
          <w:tcPr>
            <w:tcW w:w="652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D96A3D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a'r archwilio'n drawiadol o ran eu maint a’u manylder ac mae lefel y dehongli a’r mewnwelediad beirniadol yn ddatblygedig iawn. </w:t>
            </w:r>
          </w:p>
        </w:tc>
      </w:tr>
      <w:tr w:rsidR="00C01EA9" w:rsidRPr="005D0B4C" w14:paraId="0B8CFF68" w14:textId="77777777" w:rsidTr="00C01EA9">
        <w:trPr>
          <w:trHeight w:hRule="exact" w:val="2400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65697E68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1B23570A" w14:textId="77777777" w:rsidR="00C01EA9" w:rsidRPr="005D0B4C" w:rsidRDefault="00C01EA9" w:rsidP="00C01EA9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5CEECC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ymgais i ddynodi cysyniadau ac egwyddorion sylfaenol.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E5D84F3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cyfyngedig neu anghywir i ddynodi cysyniadau ac egwyddorion sylfaenol. 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44C23A2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rhannol neu gyfyngedig i ddynodi cysyniadau ac egwyddorion sylfaenol. 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6A3D451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gywir ac wedi’i chymhwyso’n effeithiol yng nghyswllt y cyd-destun penodol.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FED7A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helaeth ac mae’r ddealltwriaeth o’r cyd-destun yn arddangos ymwybyddiaeth o ehangder a manylder barnau sefydledig. 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639A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wedi’i chymhathu a safbwyntiau unigol a phersonol wedi’u llunio a’u trafod gydag effeithiolrwydd.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2EE826" w14:textId="77777777" w:rsidR="00C01EA9" w:rsidRPr="005D0B4C" w:rsidRDefault="00C01EA9" w:rsidP="00C01EA9">
            <w:pPr>
              <w:spacing w:after="120"/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sy’n benodol i’r ddisgyblaeth a’r cyd-destun yn sylweddol ac mae synthesis datblygedig iawn o’r elfennau hyn yn creu safbwyntiau newydd neu wedi’u helaethu. </w:t>
            </w:r>
          </w:p>
        </w:tc>
      </w:tr>
      <w:tr w:rsidR="00C01EA9" w:rsidRPr="005D0B4C" w14:paraId="38B4135C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3B2EE72A" w14:textId="77777777" w:rsidR="00C01EA9" w:rsidRPr="005D0B4C" w:rsidRDefault="00C01EA9" w:rsidP="00C01EA9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1166FA72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  <w:p w14:paraId="36A2A621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8CC1B1B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mawr yn y wybodaeth a’r ddealltwriaeth o’r deunydd ar y lefel hon.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Anghywirdebau sylweddol.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938897D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yn y wybodaeth, gyda dealltwriaeth arwynebol yn unig.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Rhai anghywirdebau arwyddocaol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38FF607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Tystiolaeth o wybodaeth a dealltwriaeth sylfaenol o’r cysyniadau  perthnasol a’r egwyddorion sylfaenol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3824B030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gywir gyda dealltwriaeth dda o’r maes astudio.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87FE0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helaeth.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arddangos dealltwriaeth o ehangder a manylder safbwyntiau sefydledig.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29FFA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ragorol o’r prif gysyniadau a’r damcaniaethau allweddol.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744290A6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fanwl iawn o’r prif ddamcaniaethau/ cysyniadau, ac ymwybyddiaeth feirniadol o amwyseddau a chyfyngiadau gwybodaeth.</w:t>
            </w:r>
          </w:p>
        </w:tc>
      </w:tr>
      <w:tr w:rsidR="00C01EA9" w:rsidRPr="005D0B4C" w14:paraId="47C7B190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6F578F5A" w14:textId="77777777" w:rsidR="00C01EA9" w:rsidRPr="005D0B4C" w:rsidRDefault="00C01EA9" w:rsidP="00C01EA9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Tystiolaeth o Ddarllen Ychwanegol</w:t>
            </w:r>
          </w:p>
          <w:p w14:paraId="0D23753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Llenyddiaeth sydd wedi’i seilio ar ymchwil.</w:t>
            </w:r>
          </w:p>
          <w:p w14:paraId="2454B332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gyfeiriadau a dyfyniadau; Defnydd o dystiolaeth ategol.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606B5470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0932D46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ddarllen ychwanegol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793C8F13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Ychydig neu ddim gwerthfawrogiad o’r deunydd pwnc a/neu gyd-destun y darn.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349B20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elfennol o ddarllen ychwanegol ond heb ystyriaeth na chymhwysedd. 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Dealltwriaeth ddiffygiol o’r deunydd pwnc a/neu’r cyd-destun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5D3FA68F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Ymwybyddiaeth ddigonol o ddarllen ychwanegol gan ei gymhwyso’n briodol gan amlaf. </w:t>
            </w:r>
          </w:p>
          <w:p w14:paraId="6DE5AAF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sylfaenol o’r deunydd pwnc a / neu’r cyd-destun. </w:t>
            </w:r>
          </w:p>
          <w:p w14:paraId="1EDDB375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3A3A599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a phriodol o ddarllen ychwanegol. </w:t>
            </w:r>
          </w:p>
          <w:p w14:paraId="6B8C81C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da o’r deunydd pwnc a’r cyd-destun, gyda pheth defnydd o enghreifftiau, lle bo’n berthnasol. </w:t>
            </w:r>
          </w:p>
          <w:p w14:paraId="085C5DEF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C3FD0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iawn o ystod o ddarllen ychwanegol. </w:t>
            </w:r>
          </w:p>
          <w:p w14:paraId="5178EBE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Ystyriaeth dda iawn o’r deunydd pwnc a’r cyd-destun, gyda defnydd craff o enghreifftiau, lle bo’n berthnasol.</w:t>
            </w:r>
          </w:p>
          <w:p w14:paraId="26FFA303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Tystiolaeth o beth meddwl annibynnol. 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1D819B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datblygedig o ystod o ddarllen ychwanegol. </w:t>
            </w:r>
          </w:p>
          <w:p w14:paraId="5F01F72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Rhoddwyd ystyriaeth dda i ddeunydd pwnc a chyd-destun y darn, gyda defnydd helaeth o enghreifftiau perthnasol. </w:t>
            </w:r>
          </w:p>
          <w:p w14:paraId="6973062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meddwl annibynnol yn ymestyn y tu hwnt i syniadau sefydledig.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7CBF08F6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Lefelau rhagorol o gymhwyso ystod o ddarllen ychwanegol sy’n arwain at gymathu a datblygu meddwl annibynnol y tu hwnt i syniadau sefydledig. </w:t>
            </w:r>
          </w:p>
        </w:tc>
      </w:tr>
      <w:tr w:rsidR="00C01EA9" w:rsidRPr="005D0B4C" w14:paraId="4B8F57A7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52F3C63D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lastRenderedPageBreak/>
              <w:t>Arddull a Chyflwyniad:</w:t>
            </w:r>
            <w:r w:rsidRPr="005D0B4C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</w:p>
          <w:p w14:paraId="6D0905B2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Rhwyddineb yr ysgrifennu; Sillafu / gramadeg /atalnodi; Cyflwyniad; I ba raddau y cydymffurfiwyd â nifer gofynnol y geiriau</w:t>
            </w: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E2C815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ysgrifennu’n amhriodol neu wedi’i gamddefnyddio. </w:t>
            </w:r>
          </w:p>
          <w:p w14:paraId="5C69B972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ymreolaeth wrth gwblhau tasgau.</w:t>
            </w:r>
          </w:p>
          <w:p w14:paraId="5EFC2D05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Gwaith wedi’i strwythuro’n wael a/neu yn annealladwy gan amlaf.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B57F42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Mae’r ysgrifennu wedi’i gynllunio’n wael a/neu ddim yn addas at y gynulleidfa.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483E661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Menter annibynnol wael. </w:t>
            </w:r>
          </w:p>
          <w:p w14:paraId="1CE0609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strwythur, trefn, a/neu gydlyniad i’r gwaith.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66E67CEF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 mewn fformat addas ond gyda lle i wella.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3353D53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cydlyniad i’r gwaith mewn mannau a gallai’r strwythur fod yn well.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322834AA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effeithiol mewn fformat addas, ond efallai bod rhai anghysonderau.</w:t>
            </w:r>
          </w:p>
          <w:p w14:paraId="4B793DB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Gwaith yn gydlynol gan amlaf, ac mae strwythur addas iddo.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426FA7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dda, yn hyderus ac yn gyson mewn fformat addas.</w:t>
            </w:r>
          </w:p>
          <w:p w14:paraId="60C2140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 gwaith yn gydlynol ac yn rhugl ac mae strwythur a threfn dda iddo.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878A3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ag eglurder a hyder mewn fformat addas. </w:t>
            </w:r>
          </w:p>
          <w:p w14:paraId="3ACE3DD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gydlynol ac yn rhugl iawn ac mae wedi’i gyflwyno’n dda iawn.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152837FB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i safon eithriadol o uchel. </w:t>
            </w:r>
          </w:p>
          <w:p w14:paraId="42F852DA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eithriadol o gydlynol ac yn arddangos eglurder rhagorol. </w:t>
            </w:r>
          </w:p>
        </w:tc>
      </w:tr>
      <w:tr w:rsidR="00C01EA9" w:rsidRPr="005D0B4C" w14:paraId="5E4E9466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55226F11" w14:textId="77777777" w:rsidR="00C01EA9" w:rsidRPr="005D0B4C" w:rsidRDefault="00C01EA9" w:rsidP="00C01EA9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250BD15E" w14:textId="77777777" w:rsidR="00C01EA9" w:rsidRPr="005D0B4C" w:rsidRDefault="00C01EA9" w:rsidP="00C01EA9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16BD61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Nid yw cyfryngau priodol ar gyfer cyfleu neges wedi’u dynodi na’u cymhwyso’n effeithiol.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101337B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gyfyngedig o’r gynulleidfa a diffyg eglurder a threfn. 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1620CA95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sylfaenol o’r gynulleidfa ac o eglurder y neges wrth ddefnyddio ffurfiau cyfathrebu safonol. 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030861E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o ddethol a chymhwyso cyfryngau a chonfensiynau’n dangos dealltwriaeth dda o’r gynulleidfa ac o’r cyd-destun.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01E4C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cyfryngau cyfathrebu wedi’u dethol a’u defnyddio mewn modd i gynyddu’r effaith i’r eithaf ar gyfer y gynulleidfa a’r cyd-destun a ddetholwyd. 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74BD6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dulliau arddulliadol unigol wedi’u gweithredu er mwyn cyfathrebu ag ystod amrywiol o gynulleidfaoedd mewn modd </w:t>
            </w:r>
            <w:r>
              <w:rPr>
                <w:rFonts w:ascii="Calibri" w:hAnsi="Calibri"/>
                <w:sz w:val="16"/>
                <w:szCs w:val="16"/>
                <w:lang w:val="cy-GB" w:eastAsia="zh-CN"/>
              </w:rPr>
              <w:t>grymus</w:t>
            </w: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 ac effeithiol iawn.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2E535D1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cyflwyno a chyfathrebu a ddefnyddir yn unigol, yn rymus ac yn effeithiol iawn ond hefyd maent yn cyfuno cyfryngau mewn modd arloesol. </w:t>
            </w:r>
          </w:p>
        </w:tc>
      </w:tr>
      <w:tr w:rsidR="00C01EA9" w:rsidRPr="005D0B4C" w14:paraId="2D86DF7A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07A00877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cyfrifoldeb personol wrth reoli’i ddysgu’i hun drwy fynd i’r afael â’r rhaglen, astudio hunangyfeiriol ac arfer adfyfyriol.</w:t>
            </w: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17176ED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Ni chymerodd fawr ddim neu ddim cyfrifoldeb am ei ddysgu’i hun a dangosir hyn drwy ddiffyg ymgysylltu ac adfyfyrio.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8EC36B2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Anghysondeb o ran ymgysylltu â’r rhaglen ac ymwybyddiaeth wael o anghenion dysgu a datblygiad personol. 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38FB00EA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rywfaint o arfer adfyfyriol yn cyfrannu i ymdrech ac ymgysylltu priodol er mwyn hybu datblygiad personol. 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105ED7F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arfer adfyfyriol rheolaidd ac ymwybyddiaeth o gryfderau a gwendidau unigol yn amlwg yn y dysgu craidd a’r astudio hunangyfeiriol.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FF919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Mae arfer adfyfyriol a datblygiad unigol wedi’u hymestyn y tu hwnt i’r dysgu craidd ac wedi’u rheoli a'u cofnodi’n dda.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53E9CF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fanwl o gyfrifoldeb llawn am ei ddysgu a’i ddatblygiad ei hun gan ddangos gwerthusiad beirniadol o bwrpas, cynnydd a chyfeiriad i’r dyfodol.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D3D66B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</w:p>
          <w:p w14:paraId="479B57DF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ymgysylltu â phob elfen o’r rhaglen ar lefel ragorol a chyfoethogir hyn gan yr ysfa a’r brwdfrydedd personol i ymestyn y dysgu y tu hwnt i baramedrau sefydledig ac i mewn i barthau newydd. </w:t>
            </w:r>
          </w:p>
        </w:tc>
      </w:tr>
      <w:tr w:rsidR="00C01EA9" w:rsidRPr="005D0B4C" w14:paraId="0AE04C39" w14:textId="77777777" w:rsidTr="00C01EA9">
        <w:trPr>
          <w:trHeight w:val="2229"/>
        </w:trPr>
        <w:tc>
          <w:tcPr>
            <w:tcW w:w="622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2A382084" w14:textId="77777777" w:rsidR="00C01EA9" w:rsidRPr="005D0B4C" w:rsidRDefault="00C01EA9" w:rsidP="00C01EA9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F864E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y priodoleddau hynny a ddisgwylir mewn arfer proffesiynol yn cynnwys menter unigol, rheoli prosiectau, gweithio cydweithredol a sgiliau rhyngbersonol. </w:t>
            </w:r>
          </w:p>
        </w:tc>
        <w:tc>
          <w:tcPr>
            <w:tcW w:w="634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46442F96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tystiolaeth o weithio fel gweithiwr proffesiynol annibynnol neu un sy’n gweithredu technegau rheoli prosiectau.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40E259D8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>Ceir tystiolaeth gyfyngedig o unrhyw ymgais i weithio fel gweithiwr proffesiynol annibynnol a thystiolaeth gyfyngedig o dechnegau rheoli prosiectau.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D9D9D9"/>
          </w:tcPr>
          <w:p w14:paraId="469D90D4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tystiolaeth o ymgais cyfyngedig i weithio fel gweithiwr proffesiynol annibynnol mewn amryw o senarios. </w:t>
            </w:r>
          </w:p>
          <w:p w14:paraId="25C9FB4B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Rhywfaint o dystiolaeth o dechnegau rheoli prosiectau. </w:t>
            </w:r>
          </w:p>
        </w:tc>
        <w:tc>
          <w:tcPr>
            <w:tcW w:w="646" w:type="pct"/>
            <w:tcBorders>
              <w:top w:val="single" w:sz="6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</w:tcPr>
          <w:p w14:paraId="50BA43C3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i’r safonau perthnasol ac yn bodloni’r rhan fwyaf o’r gofynion a bennwyd ar gyfer senarios gwaith unigol a gwaith tîm. </w:t>
            </w:r>
          </w:p>
        </w:tc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4C66FAD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bodloni’r rhan fwyaf neu bob un o’r safonau perthnasol ac mewn rhai meysydd mae’n mynd y tu hwnt i'r gofynion a bennwyd, gan gymryd rheolaeth dros rai agweddau ar reoli prosiect. 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BB6FF8A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Yn aml mae’n gweithio uwchlaw’r safonau perthnasol ac yn mynd y tu hwnt i’r gofynion fel aelod o dîm, arweinydd neu unigolyn mewn amryw o senarios gwaith. </w:t>
            </w: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67613BE" w14:textId="77777777" w:rsidR="00C01EA9" w:rsidRPr="005D0B4C" w:rsidRDefault="00C01EA9" w:rsidP="00C01EA9">
            <w:pPr>
              <w:rPr>
                <w:rFonts w:ascii="Calibri" w:hAnsi="Calibri" w:cs="Arial"/>
                <w:sz w:val="16"/>
                <w:szCs w:val="16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ymhell uwchlaw’r safonau perthnasol bob amser ac yn dangos priodoleddau proffesiynol unigol a chydweithredol rhagorol ymhob senario gwaith y daw ar ei draws. </w:t>
            </w:r>
          </w:p>
        </w:tc>
      </w:tr>
    </w:tbl>
    <w:p w14:paraId="07ACD9D8" w14:textId="77777777" w:rsidR="00131B53" w:rsidRDefault="00131B53">
      <w:pPr>
        <w:rPr>
          <w:rFonts w:ascii="Arial" w:hAnsi="Arial" w:cs="Arial"/>
          <w:b/>
          <w:sz w:val="24"/>
          <w:szCs w:val="24"/>
          <w:u w:val="single"/>
          <w:lang w:val="cy-GB"/>
        </w:rPr>
      </w:pPr>
      <w:bookmarkStart w:id="0" w:name="_GoBack"/>
      <w:bookmarkEnd w:id="0"/>
    </w:p>
    <w:p w14:paraId="6E2804D0" w14:textId="0FDD33A9" w:rsidR="004E0B02" w:rsidRPr="004E0B02" w:rsidRDefault="004E0B02">
      <w:pPr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4E0B02">
        <w:rPr>
          <w:rFonts w:ascii="Arial" w:hAnsi="Arial" w:cs="Arial"/>
          <w:b/>
          <w:sz w:val="24"/>
          <w:szCs w:val="24"/>
          <w:u w:val="single"/>
          <w:lang w:val="cy-GB"/>
        </w:rPr>
        <w:lastRenderedPageBreak/>
        <w:t>Cyflwyniad</w:t>
      </w:r>
    </w:p>
    <w:p w14:paraId="238BFBF1" w14:textId="77777777" w:rsidR="00411E2E" w:rsidRDefault="00945EFB" w:rsidP="00EF649C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</w:t>
      </w:r>
      <w:r w:rsidR="005208D9">
        <w:rPr>
          <w:rFonts w:ascii="Arial" w:hAnsi="Arial" w:cs="Arial"/>
          <w:sz w:val="24"/>
          <w:szCs w:val="24"/>
          <w:lang w:val="cy-GB"/>
        </w:rPr>
        <w:t>ellid cyffredinoli’</w:t>
      </w:r>
      <w:r w:rsidR="003F1B84">
        <w:rPr>
          <w:rFonts w:ascii="Arial" w:hAnsi="Arial" w:cs="Arial"/>
          <w:sz w:val="24"/>
          <w:szCs w:val="24"/>
          <w:lang w:val="cy-GB"/>
        </w:rPr>
        <w:t>n go ffyddiog</w:t>
      </w:r>
      <w:r w:rsidR="005208D9">
        <w:rPr>
          <w:rFonts w:ascii="Arial" w:hAnsi="Arial" w:cs="Arial"/>
          <w:sz w:val="24"/>
          <w:szCs w:val="24"/>
          <w:lang w:val="cy-GB"/>
        </w:rPr>
        <w:t xml:space="preserve"> ein bod</w:t>
      </w:r>
      <w:r w:rsidR="006F3538" w:rsidRPr="006F3538">
        <w:rPr>
          <w:rFonts w:ascii="Arial" w:hAnsi="Arial" w:cs="Arial"/>
          <w:sz w:val="24"/>
          <w:szCs w:val="24"/>
          <w:lang w:val="cy-GB"/>
        </w:rPr>
        <w:t xml:space="preserve"> oll yn ‘perthyn</w:t>
      </w:r>
      <w:r w:rsidR="00B71EAB">
        <w:rPr>
          <w:rFonts w:ascii="Arial" w:hAnsi="Arial" w:cs="Arial"/>
          <w:sz w:val="24"/>
          <w:szCs w:val="24"/>
          <w:lang w:val="cy-GB"/>
        </w:rPr>
        <w:t>’ i</w:t>
      </w:r>
      <w:r w:rsidR="006F3538" w:rsidRPr="006F3538">
        <w:rPr>
          <w:rFonts w:ascii="Arial" w:hAnsi="Arial" w:cs="Arial"/>
          <w:sz w:val="24"/>
          <w:szCs w:val="24"/>
          <w:lang w:val="cy-GB"/>
        </w:rPr>
        <w:t xml:space="preserve"> rywbeth neu rywun o fewn ein cymunedau – yn sefydliadau gwaith, yn gymdeithasau neu fudiadau, teuluoedd neu dimoedd, gallwn </w:t>
      </w:r>
      <w:r w:rsidR="005208D9">
        <w:rPr>
          <w:rFonts w:ascii="Arial" w:hAnsi="Arial" w:cs="Arial"/>
          <w:sz w:val="24"/>
          <w:szCs w:val="24"/>
          <w:lang w:val="cy-GB"/>
        </w:rPr>
        <w:t xml:space="preserve">fel dynoliaeth </w:t>
      </w:r>
      <w:r w:rsidR="006F3538" w:rsidRPr="006F3538">
        <w:rPr>
          <w:rFonts w:ascii="Arial" w:hAnsi="Arial" w:cs="Arial"/>
          <w:sz w:val="24"/>
          <w:szCs w:val="24"/>
          <w:lang w:val="cy-GB"/>
        </w:rPr>
        <w:t xml:space="preserve">uniaethu a’r profiad o berthyn. </w:t>
      </w:r>
    </w:p>
    <w:p w14:paraId="4C4D0E1D" w14:textId="4E399A0F" w:rsidR="00945EFB" w:rsidRDefault="006F3538" w:rsidP="00EF649C">
      <w:pPr>
        <w:rPr>
          <w:rFonts w:ascii="Arial" w:hAnsi="Arial" w:cs="Arial"/>
          <w:color w:val="1F1F1F"/>
          <w:sz w:val="24"/>
          <w:szCs w:val="24"/>
        </w:rPr>
      </w:pPr>
      <w:r w:rsidRPr="006F3538">
        <w:rPr>
          <w:rFonts w:ascii="Arial" w:hAnsi="Arial" w:cs="Arial"/>
          <w:sz w:val="24"/>
          <w:szCs w:val="24"/>
          <w:lang w:val="cy-GB"/>
        </w:rPr>
        <w:t>Wrth draddodi darlith goffa Raymond Will</w:t>
      </w:r>
      <w:r>
        <w:rPr>
          <w:rFonts w:ascii="Arial" w:hAnsi="Arial" w:cs="Arial"/>
          <w:sz w:val="24"/>
          <w:szCs w:val="24"/>
          <w:lang w:val="cy-GB"/>
        </w:rPr>
        <w:t>iams yn 2018</w:t>
      </w:r>
      <w:r w:rsidR="00C45101">
        <w:rPr>
          <w:rFonts w:ascii="Arial" w:hAnsi="Arial" w:cs="Arial"/>
          <w:sz w:val="24"/>
          <w:szCs w:val="24"/>
          <w:lang w:val="cy-GB"/>
        </w:rPr>
        <w:t>, yn sgî</w:t>
      </w:r>
      <w:r>
        <w:rPr>
          <w:rFonts w:ascii="Arial" w:hAnsi="Arial" w:cs="Arial"/>
          <w:sz w:val="24"/>
          <w:szCs w:val="24"/>
          <w:lang w:val="cy-GB"/>
        </w:rPr>
        <w:t xml:space="preserve">l </w:t>
      </w:r>
      <w:r w:rsidR="00C45101">
        <w:rPr>
          <w:rFonts w:ascii="Arial" w:hAnsi="Arial" w:cs="Arial"/>
          <w:sz w:val="24"/>
          <w:szCs w:val="24"/>
          <w:lang w:val="cy-GB"/>
        </w:rPr>
        <w:t xml:space="preserve">y </w:t>
      </w:r>
      <w:r>
        <w:rPr>
          <w:rFonts w:ascii="Arial" w:hAnsi="Arial" w:cs="Arial"/>
          <w:sz w:val="24"/>
          <w:szCs w:val="24"/>
          <w:lang w:val="cy-GB"/>
        </w:rPr>
        <w:t>diwygiad addysg diweddaraf</w:t>
      </w:r>
      <w:r w:rsidR="004E0B02">
        <w:rPr>
          <w:rFonts w:ascii="Arial" w:hAnsi="Arial" w:cs="Arial"/>
          <w:sz w:val="24"/>
          <w:szCs w:val="24"/>
          <w:lang w:val="cy-GB"/>
        </w:rPr>
        <w:t xml:space="preserve"> yng Nghymru</w:t>
      </w:r>
      <w:r w:rsidR="00945EFB">
        <w:rPr>
          <w:rFonts w:ascii="Arial" w:hAnsi="Arial" w:cs="Arial"/>
          <w:sz w:val="24"/>
          <w:szCs w:val="24"/>
          <w:lang w:val="cy-GB"/>
        </w:rPr>
        <w:t>,</w:t>
      </w:r>
      <w:r w:rsidRPr="006F3538">
        <w:rPr>
          <w:rFonts w:ascii="Arial" w:hAnsi="Arial" w:cs="Arial"/>
          <w:sz w:val="24"/>
          <w:szCs w:val="24"/>
          <w:lang w:val="cy-GB"/>
        </w:rPr>
        <w:t xml:space="preserve"> mynegodd </w:t>
      </w:r>
      <w:r w:rsidR="004E0B02">
        <w:rPr>
          <w:rFonts w:ascii="Arial" w:hAnsi="Arial" w:cs="Arial"/>
          <w:sz w:val="24"/>
          <w:szCs w:val="24"/>
          <w:lang w:val="cy-GB"/>
        </w:rPr>
        <w:t>y G</w:t>
      </w:r>
      <w:r w:rsidR="005208D9">
        <w:rPr>
          <w:rFonts w:ascii="Arial" w:hAnsi="Arial" w:cs="Arial"/>
          <w:sz w:val="24"/>
          <w:szCs w:val="24"/>
          <w:lang w:val="cy-GB"/>
        </w:rPr>
        <w:t>weinidog dros</w:t>
      </w:r>
      <w:r>
        <w:rPr>
          <w:rFonts w:ascii="Arial" w:hAnsi="Arial" w:cs="Arial"/>
          <w:sz w:val="24"/>
          <w:szCs w:val="24"/>
          <w:lang w:val="cy-GB"/>
        </w:rPr>
        <w:t xml:space="preserve"> addysg </w:t>
      </w:r>
      <w:r w:rsidRPr="006F3538">
        <w:rPr>
          <w:rFonts w:ascii="Arial" w:hAnsi="Arial" w:cs="Arial"/>
          <w:sz w:val="24"/>
          <w:szCs w:val="24"/>
          <w:lang w:val="cy-GB"/>
        </w:rPr>
        <w:t xml:space="preserve">Kirsty </w:t>
      </w:r>
      <w:r w:rsidR="00945EFB">
        <w:rPr>
          <w:rFonts w:ascii="Arial" w:hAnsi="Arial" w:cs="Arial"/>
          <w:sz w:val="24"/>
          <w:szCs w:val="24"/>
          <w:lang w:val="cy-GB"/>
        </w:rPr>
        <w:t xml:space="preserve">Williams mai </w:t>
      </w:r>
      <w:r w:rsidR="005208D9">
        <w:rPr>
          <w:rFonts w:ascii="Arial" w:hAnsi="Arial" w:cs="Arial"/>
          <w:sz w:val="24"/>
          <w:szCs w:val="24"/>
          <w:lang w:val="cy-GB"/>
        </w:rPr>
        <w:t>y nod yw cyflwyno</w:t>
      </w:r>
      <w:r w:rsidRPr="006F3538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‘</w:t>
      </w:r>
      <w:r w:rsidRPr="006F3538">
        <w:rPr>
          <w:rFonts w:ascii="Arial" w:hAnsi="Arial" w:cs="Arial"/>
          <w:color w:val="1F1F1F"/>
          <w:sz w:val="24"/>
          <w:szCs w:val="24"/>
        </w:rPr>
        <w:t>Cwricwlwm a system addysg sydd, yn unol â dyhead Raymond Williams ei hun, yn rhoi cyfle i bawb  “amgyffred gwir natur ein cymdeithas”.</w:t>
      </w:r>
      <w:r>
        <w:rPr>
          <w:rFonts w:ascii="Arial" w:hAnsi="Arial" w:cs="Arial"/>
          <w:color w:val="1F1F1F"/>
          <w:sz w:val="24"/>
          <w:szCs w:val="24"/>
        </w:rPr>
        <w:t>’</w:t>
      </w:r>
      <w:r w:rsidR="00EF649C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432345E7" w14:textId="77777777" w:rsidR="00EF649C" w:rsidRDefault="00945EFB" w:rsidP="00EF649C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Ymysg y </w:t>
      </w:r>
      <w:r w:rsidR="00EF649C">
        <w:rPr>
          <w:rFonts w:ascii="Arial" w:hAnsi="Arial" w:cs="Arial"/>
          <w:color w:val="1F1F1F"/>
          <w:sz w:val="24"/>
          <w:szCs w:val="24"/>
        </w:rPr>
        <w:t>pedwar diben a‘u hargymellwyd gan Yr Athro Donalsdon sy’n sail i’</w:t>
      </w:r>
      <w:r w:rsidR="001D2A41">
        <w:rPr>
          <w:rFonts w:ascii="Arial" w:hAnsi="Arial" w:cs="Arial"/>
          <w:color w:val="1F1F1F"/>
          <w:sz w:val="24"/>
          <w:szCs w:val="24"/>
        </w:rPr>
        <w:t>r diwygiad cwricwlaidd awgryma</w:t>
      </w:r>
      <w:r w:rsidR="00411E2E">
        <w:rPr>
          <w:rFonts w:ascii="Arial" w:hAnsi="Arial" w:cs="Arial"/>
          <w:color w:val="1F1F1F"/>
          <w:sz w:val="24"/>
          <w:szCs w:val="24"/>
        </w:rPr>
        <w:t xml:space="preserve"> dylai</w:t>
      </w:r>
      <w:r w:rsidR="00EF649C">
        <w:rPr>
          <w:rFonts w:ascii="Arial" w:hAnsi="Arial" w:cs="Arial"/>
          <w:color w:val="1F1F1F"/>
          <w:sz w:val="24"/>
          <w:szCs w:val="24"/>
        </w:rPr>
        <w:t xml:space="preserve"> darpariaeth</w:t>
      </w:r>
      <w:r w:rsidR="00411E2E">
        <w:rPr>
          <w:rFonts w:ascii="Arial" w:hAnsi="Arial" w:cs="Arial"/>
          <w:color w:val="1F1F1F"/>
          <w:sz w:val="24"/>
          <w:szCs w:val="24"/>
        </w:rPr>
        <w:t>au deilwra cwricwlwm</w:t>
      </w:r>
      <w:r w:rsidR="00EF649C">
        <w:rPr>
          <w:rFonts w:ascii="Arial" w:hAnsi="Arial" w:cs="Arial"/>
          <w:color w:val="1F1F1F"/>
          <w:sz w:val="24"/>
          <w:szCs w:val="24"/>
        </w:rPr>
        <w:t xml:space="preserve"> a wna ddatblygu: </w:t>
      </w:r>
    </w:p>
    <w:p w14:paraId="3B3D80D1" w14:textId="77777777" w:rsidR="00EF649C" w:rsidRPr="00EF649C" w:rsidRDefault="00EF649C" w:rsidP="00EF649C">
      <w:pPr>
        <w:pStyle w:val="ListParagraph"/>
        <w:numPr>
          <w:ilvl w:val="0"/>
          <w:numId w:val="3"/>
        </w:numPr>
        <w:rPr>
          <w:rFonts w:ascii="Arial" w:hAnsi="Arial" w:cs="Arial"/>
          <w:color w:val="1F1F1F"/>
          <w:sz w:val="24"/>
          <w:szCs w:val="24"/>
        </w:rPr>
      </w:pPr>
      <w:r w:rsidRPr="00EF649C">
        <w:rPr>
          <w:rFonts w:ascii="Arial" w:hAnsi="Arial" w:cs="Arial"/>
          <w:color w:val="1F1F1F"/>
          <w:sz w:val="24"/>
          <w:szCs w:val="24"/>
        </w:rPr>
        <w:t>dinasyddion egwyddorol, gwybodus yng Nghymru a’r byd</w:t>
      </w:r>
    </w:p>
    <w:p w14:paraId="418399DB" w14:textId="77777777" w:rsidR="00EF649C" w:rsidRDefault="00EF649C" w:rsidP="00EF649C">
      <w:pPr>
        <w:pStyle w:val="ListParagraph"/>
        <w:numPr>
          <w:ilvl w:val="0"/>
          <w:numId w:val="3"/>
        </w:numPr>
        <w:rPr>
          <w:rFonts w:ascii="Arial" w:hAnsi="Arial" w:cs="Arial"/>
          <w:color w:val="1F1F1F"/>
          <w:sz w:val="24"/>
          <w:szCs w:val="24"/>
        </w:rPr>
      </w:pPr>
      <w:r w:rsidRPr="00EF649C">
        <w:rPr>
          <w:rFonts w:ascii="Arial" w:hAnsi="Arial" w:cs="Arial"/>
          <w:color w:val="1F1F1F"/>
          <w:sz w:val="24"/>
          <w:szCs w:val="24"/>
        </w:rPr>
        <w:t>unigolion iach, hyderus sy’n baro</w:t>
      </w:r>
      <w:r w:rsidR="00945EFB">
        <w:rPr>
          <w:rFonts w:ascii="Arial" w:hAnsi="Arial" w:cs="Arial"/>
          <w:color w:val="1F1F1F"/>
          <w:sz w:val="24"/>
          <w:szCs w:val="24"/>
        </w:rPr>
        <w:t xml:space="preserve">d i fyw bywyd gan wireddu eu </w:t>
      </w:r>
      <w:r w:rsidRPr="00EF649C">
        <w:rPr>
          <w:rFonts w:ascii="Arial" w:hAnsi="Arial" w:cs="Arial"/>
          <w:color w:val="1F1F1F"/>
          <w:sz w:val="24"/>
          <w:szCs w:val="24"/>
        </w:rPr>
        <w:t>dyheadau fel aelodau gwerthfawr o gymdeithas.</w:t>
      </w:r>
    </w:p>
    <w:p w14:paraId="70B24EC8" w14:textId="77777777" w:rsidR="00EF649C" w:rsidRDefault="00EF649C" w:rsidP="00EF649C">
      <w:pPr>
        <w:pStyle w:val="ListParagraph"/>
        <w:ind w:left="788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                                                     </w:t>
      </w:r>
      <w:r w:rsidR="00411E2E">
        <w:rPr>
          <w:rFonts w:ascii="Arial" w:hAnsi="Arial" w:cs="Arial"/>
          <w:color w:val="1F1F1F"/>
          <w:sz w:val="24"/>
          <w:szCs w:val="24"/>
        </w:rPr>
        <w:t xml:space="preserve">                            (</w:t>
      </w:r>
      <w:r>
        <w:rPr>
          <w:rFonts w:ascii="Arial" w:hAnsi="Arial" w:cs="Arial"/>
          <w:color w:val="1F1F1F"/>
          <w:sz w:val="24"/>
          <w:szCs w:val="24"/>
        </w:rPr>
        <w:t>Donaldson, 2015:</w:t>
      </w:r>
      <w:r w:rsidR="00411E2E">
        <w:rPr>
          <w:rFonts w:ascii="Arial" w:hAnsi="Arial" w:cs="Arial"/>
          <w:color w:val="1F1F1F"/>
          <w:sz w:val="24"/>
          <w:szCs w:val="24"/>
        </w:rPr>
        <w:t>29)</w:t>
      </w:r>
    </w:p>
    <w:p w14:paraId="070A727A" w14:textId="5B2E816A" w:rsidR="004E0B02" w:rsidRDefault="00EF649C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Gwelir </w:t>
      </w:r>
      <w:r w:rsidR="00DE1E98">
        <w:rPr>
          <w:rFonts w:ascii="Arial" w:hAnsi="Arial" w:cs="Arial"/>
          <w:color w:val="1F1F1F"/>
          <w:sz w:val="24"/>
          <w:szCs w:val="24"/>
        </w:rPr>
        <w:t>yma</w:t>
      </w:r>
      <w:r w:rsidR="00411E2E">
        <w:rPr>
          <w:rFonts w:ascii="Arial" w:hAnsi="Arial" w:cs="Arial"/>
          <w:color w:val="1F1F1F"/>
          <w:sz w:val="24"/>
          <w:szCs w:val="24"/>
        </w:rPr>
        <w:t xml:space="preserve"> themâ</w:t>
      </w:r>
      <w:r>
        <w:rPr>
          <w:rFonts w:ascii="Arial" w:hAnsi="Arial" w:cs="Arial"/>
          <w:color w:val="1F1F1F"/>
          <w:sz w:val="24"/>
          <w:szCs w:val="24"/>
        </w:rPr>
        <w:t xml:space="preserve">u sy’n cwmpasu </w:t>
      </w:r>
      <w:r w:rsidRPr="00EF649C">
        <w:rPr>
          <w:rFonts w:ascii="Arial" w:hAnsi="Arial" w:cs="Arial"/>
          <w:color w:val="1F1F1F"/>
          <w:sz w:val="24"/>
          <w:szCs w:val="24"/>
        </w:rPr>
        <w:t xml:space="preserve">hunaniaeth, Cymreictod a pherthyn. </w:t>
      </w:r>
      <w:r w:rsidR="00411E2E">
        <w:rPr>
          <w:rFonts w:ascii="Arial" w:hAnsi="Arial" w:cs="Arial"/>
          <w:color w:val="1F1F1F"/>
          <w:sz w:val="24"/>
          <w:szCs w:val="24"/>
        </w:rPr>
        <w:t>Nid sy</w:t>
      </w:r>
      <w:r w:rsidR="005208D9">
        <w:rPr>
          <w:rFonts w:ascii="Arial" w:hAnsi="Arial" w:cs="Arial"/>
          <w:color w:val="1F1F1F"/>
          <w:sz w:val="24"/>
          <w:szCs w:val="24"/>
        </w:rPr>
        <w:t>n</w:t>
      </w:r>
      <w:r w:rsidR="00411E2E">
        <w:rPr>
          <w:rFonts w:ascii="Arial" w:hAnsi="Arial" w:cs="Arial"/>
          <w:color w:val="1F1F1F"/>
          <w:sz w:val="24"/>
          <w:szCs w:val="24"/>
        </w:rPr>
        <w:t>iadau newydd mohonynt, ond yn hytrach estyniad a grymusiad o’r hyn a fodola</w:t>
      </w:r>
      <w:r w:rsidR="00DE1E98">
        <w:rPr>
          <w:rFonts w:ascii="Arial" w:hAnsi="Arial" w:cs="Arial"/>
          <w:color w:val="1F1F1F"/>
          <w:sz w:val="24"/>
          <w:szCs w:val="24"/>
        </w:rPr>
        <w:t>i</w:t>
      </w:r>
      <w:r w:rsidR="00411E2E">
        <w:rPr>
          <w:rFonts w:ascii="Arial" w:hAnsi="Arial" w:cs="Arial"/>
          <w:color w:val="1F1F1F"/>
          <w:sz w:val="24"/>
          <w:szCs w:val="24"/>
        </w:rPr>
        <w:t xml:space="preserve"> o fewn y Cwricwlwm Cymreig </w:t>
      </w:r>
      <w:r w:rsidR="00DE1E98">
        <w:rPr>
          <w:rFonts w:ascii="Arial" w:hAnsi="Arial" w:cs="Arial"/>
          <w:color w:val="1F1F1F"/>
          <w:sz w:val="24"/>
          <w:szCs w:val="24"/>
        </w:rPr>
        <w:t>(2003)</w:t>
      </w:r>
      <w:r w:rsidR="00411E2E">
        <w:rPr>
          <w:rFonts w:ascii="Arial" w:hAnsi="Arial" w:cs="Arial"/>
          <w:color w:val="1F1F1F"/>
          <w:sz w:val="24"/>
          <w:szCs w:val="24"/>
        </w:rPr>
        <w:t>. Wrth ddiffinio’r cysyniad o berthyn noda Bittberg (2012:57) ‘a sense of belonging is nurtured both by a high level of respect for individual identities and by the interconnectedness of members’</w:t>
      </w:r>
      <w:r w:rsidR="005208D9">
        <w:rPr>
          <w:rFonts w:ascii="Arial" w:hAnsi="Arial" w:cs="Arial"/>
          <w:color w:val="1F1F1F"/>
          <w:sz w:val="24"/>
          <w:szCs w:val="24"/>
        </w:rPr>
        <w:t xml:space="preserve">. </w:t>
      </w:r>
    </w:p>
    <w:p w14:paraId="038541E6" w14:textId="5E7FD812" w:rsidR="00F57901" w:rsidRDefault="00945EFB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Da</w:t>
      </w:r>
      <w:r w:rsidR="00DE1E98">
        <w:rPr>
          <w:rFonts w:ascii="Arial" w:hAnsi="Arial" w:cs="Arial"/>
          <w:color w:val="1F1F1F"/>
          <w:sz w:val="24"/>
          <w:szCs w:val="24"/>
        </w:rPr>
        <w:t>tblygodd diddordeb yn y maes</w:t>
      </w:r>
      <w:r>
        <w:rPr>
          <w:rFonts w:ascii="Arial" w:hAnsi="Arial" w:cs="Arial"/>
          <w:color w:val="1F1F1F"/>
          <w:sz w:val="24"/>
          <w:szCs w:val="24"/>
        </w:rPr>
        <w:t xml:space="preserve"> o ganlyniad i gynllunio deunydd ar gyfer myfyrwyr lefel 6 o fewn modiwl sy’n cwmpasu materion cyd-wethio aml asiantaethol, trosglwyddo a datblygu partneriaethau cadarn a’r cartref. Yn sgil y diwygiad cwricwlaidd tanlinella Donaldson</w:t>
      </w:r>
      <w:r w:rsidR="008C5523">
        <w:rPr>
          <w:rFonts w:ascii="Arial" w:hAnsi="Arial" w:cs="Arial"/>
          <w:color w:val="1F1F1F"/>
          <w:sz w:val="24"/>
          <w:szCs w:val="24"/>
        </w:rPr>
        <w:t xml:space="preserve"> (2015)</w:t>
      </w:r>
      <w:r>
        <w:rPr>
          <w:rFonts w:ascii="Arial" w:hAnsi="Arial" w:cs="Arial"/>
          <w:color w:val="1F1F1F"/>
          <w:sz w:val="24"/>
          <w:szCs w:val="24"/>
        </w:rPr>
        <w:t xml:space="preserve"> y pwyigrwydd o feithrin ymysg ein plant werthoedd a pharch at eu treftadaeth,</w:t>
      </w:r>
      <w:r w:rsidR="00DE1E98">
        <w:rPr>
          <w:rFonts w:ascii="Arial" w:hAnsi="Arial" w:cs="Arial"/>
          <w:color w:val="1F1F1F"/>
          <w:sz w:val="24"/>
          <w:szCs w:val="24"/>
        </w:rPr>
        <w:t>eu</w:t>
      </w:r>
      <w:r>
        <w:rPr>
          <w:rFonts w:ascii="Arial" w:hAnsi="Arial" w:cs="Arial"/>
          <w:color w:val="1F1F1F"/>
          <w:sz w:val="24"/>
          <w:szCs w:val="24"/>
        </w:rPr>
        <w:t xml:space="preserve"> cymunedau a datblygu eu dealltwriaeth o’u cyfrifoldebau at eraill a’r byd ehangach gan arddangos tegwch, empathi a gofal.</w:t>
      </w:r>
    </w:p>
    <w:p w14:paraId="2A3DD61E" w14:textId="77777777" w:rsidR="00F57901" w:rsidRDefault="00945EFB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Tra bod y rha</w:t>
      </w:r>
      <w:r w:rsidR="00670885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n </w:t>
      </w:r>
      <w:r w:rsidR="00354802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’w dathlu a’u canmol, rhagwelir y bydd tensiwn yn codi ac anawsterau </w:t>
      </w:r>
      <w:r w:rsidR="00D61ADA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ysgolion wrth geisio ar y nail</w:t>
      </w:r>
      <w:r w:rsidR="00D61ADA">
        <w:rPr>
          <w:rFonts w:ascii="Arial" w:hAnsi="Arial" w:cs="Arial"/>
          <w:color w:val="1F1F1F"/>
          <w:sz w:val="24"/>
          <w:szCs w:val="24"/>
        </w:rPr>
        <w:t>l</w:t>
      </w:r>
      <w:r>
        <w:rPr>
          <w:rFonts w:ascii="Arial" w:hAnsi="Arial" w:cs="Arial"/>
          <w:color w:val="1F1F1F"/>
          <w:sz w:val="24"/>
          <w:szCs w:val="24"/>
        </w:rPr>
        <w:t xml:space="preserve"> law </w:t>
      </w:r>
      <w:r w:rsidR="00D61ADA">
        <w:rPr>
          <w:rFonts w:ascii="Arial" w:hAnsi="Arial" w:cs="Arial"/>
          <w:color w:val="1F1F1F"/>
          <w:sz w:val="24"/>
          <w:szCs w:val="24"/>
        </w:rPr>
        <w:t>sefydlu gwreiddiau cryfion sy’</w:t>
      </w:r>
      <w:r w:rsidR="00670885">
        <w:rPr>
          <w:rFonts w:ascii="Arial" w:hAnsi="Arial" w:cs="Arial"/>
          <w:color w:val="1F1F1F"/>
          <w:sz w:val="24"/>
          <w:szCs w:val="24"/>
        </w:rPr>
        <w:t xml:space="preserve">n </w:t>
      </w:r>
      <w:r w:rsidR="004E6DDF">
        <w:rPr>
          <w:rFonts w:ascii="Arial" w:hAnsi="Arial" w:cs="Arial"/>
          <w:color w:val="1F1F1F"/>
          <w:sz w:val="24"/>
          <w:szCs w:val="24"/>
        </w:rPr>
        <w:t xml:space="preserve">pwysleisio pwysigrwydd ein </w:t>
      </w:r>
      <w:r w:rsidR="00D61ADA">
        <w:rPr>
          <w:rFonts w:ascii="Arial" w:hAnsi="Arial" w:cs="Arial"/>
          <w:color w:val="1F1F1F"/>
          <w:sz w:val="24"/>
          <w:szCs w:val="24"/>
        </w:rPr>
        <w:t xml:space="preserve">iaith, traddodiadau a’n llwyddiannau fel cenedl, tra ar y llaw arall, sicrhau addysg gynhwysol a wna gydnabod hil ac arferion pob plentyn </w:t>
      </w:r>
      <w:r w:rsidR="00EF5F8E">
        <w:rPr>
          <w:rFonts w:ascii="Arial" w:hAnsi="Arial" w:cs="Arial"/>
          <w:color w:val="1F1F1F"/>
          <w:sz w:val="24"/>
          <w:szCs w:val="24"/>
        </w:rPr>
        <w:t>gan gofleidio a derbyn eu</w:t>
      </w:r>
      <w:r w:rsidR="00D61ADA">
        <w:rPr>
          <w:rFonts w:ascii="Arial" w:hAnsi="Arial" w:cs="Arial"/>
          <w:color w:val="1F1F1F"/>
          <w:sz w:val="24"/>
          <w:szCs w:val="24"/>
        </w:rPr>
        <w:t xml:space="preserve"> hunigrywedd.</w:t>
      </w:r>
      <w:r w:rsidR="00354802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214C1444" w14:textId="4A4D6574" w:rsidR="00F75862" w:rsidRDefault="00354802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Mae globaleiddio wedi dylanwadu ar ein bywydau beunyddiol</w:t>
      </w:r>
      <w:r w:rsidR="004E0B02">
        <w:rPr>
          <w:rFonts w:ascii="Arial" w:hAnsi="Arial" w:cs="Arial"/>
          <w:color w:val="1F1F1F"/>
          <w:sz w:val="24"/>
          <w:szCs w:val="24"/>
        </w:rPr>
        <w:t>,</w:t>
      </w:r>
      <w:r w:rsidR="00C45101">
        <w:rPr>
          <w:rFonts w:ascii="Arial" w:hAnsi="Arial" w:cs="Arial"/>
          <w:color w:val="1F1F1F"/>
          <w:sz w:val="24"/>
          <w:szCs w:val="24"/>
        </w:rPr>
        <w:t xml:space="preserve"> gwelwn esblygiad o’n cymunedau, y cyfleusterau 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o fewn </w:t>
      </w:r>
      <w:r w:rsidR="00DE1E98">
        <w:rPr>
          <w:rFonts w:ascii="Arial" w:hAnsi="Arial" w:cs="Arial"/>
          <w:color w:val="1F1F1F"/>
          <w:sz w:val="24"/>
          <w:szCs w:val="24"/>
        </w:rPr>
        <w:t>iddynt a’r ymateb i’r newid hwn;</w:t>
      </w:r>
      <w:r>
        <w:rPr>
          <w:rFonts w:ascii="Arial" w:hAnsi="Arial" w:cs="Arial"/>
          <w:color w:val="1F1F1F"/>
          <w:sz w:val="24"/>
          <w:szCs w:val="24"/>
        </w:rPr>
        <w:t xml:space="preserve"> ystyrir 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o fewn yr ymchwil yma </w:t>
      </w:r>
      <w:r>
        <w:rPr>
          <w:rFonts w:ascii="Arial" w:hAnsi="Arial" w:cs="Arial"/>
          <w:color w:val="1F1F1F"/>
          <w:sz w:val="24"/>
          <w:szCs w:val="24"/>
        </w:rPr>
        <w:t xml:space="preserve">ei ddylanwad ar </w:t>
      </w:r>
      <w:r w:rsidR="008C5523">
        <w:rPr>
          <w:rFonts w:ascii="Arial" w:hAnsi="Arial" w:cs="Arial"/>
          <w:color w:val="1F1F1F"/>
          <w:sz w:val="24"/>
          <w:szCs w:val="24"/>
        </w:rPr>
        <w:t>arferion ymarferol ysgolion</w:t>
      </w:r>
      <w:r>
        <w:rPr>
          <w:rFonts w:ascii="Arial" w:hAnsi="Arial" w:cs="Arial"/>
          <w:color w:val="1F1F1F"/>
          <w:sz w:val="24"/>
          <w:szCs w:val="24"/>
        </w:rPr>
        <w:t>. Hyd at yn ddiweddar pr</w:t>
      </w:r>
      <w:r w:rsidR="00F75862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>f nod addysg gynhwysol</w:t>
      </w:r>
      <w:r w:rsidR="00F75862">
        <w:rPr>
          <w:rFonts w:ascii="Arial" w:hAnsi="Arial" w:cs="Arial"/>
          <w:color w:val="1F1F1F"/>
          <w:sz w:val="24"/>
          <w:szCs w:val="24"/>
        </w:rPr>
        <w:t xml:space="preserve"> o fewn polisiau addysg</w:t>
      </w:r>
      <w:r w:rsidR="00DE1E98">
        <w:rPr>
          <w:rFonts w:ascii="Arial" w:hAnsi="Arial" w:cs="Arial"/>
          <w:color w:val="1F1F1F"/>
          <w:sz w:val="24"/>
          <w:szCs w:val="24"/>
        </w:rPr>
        <w:t xml:space="preserve"> oedd yswirio</w:t>
      </w:r>
      <w:r>
        <w:rPr>
          <w:rFonts w:ascii="Arial" w:hAnsi="Arial" w:cs="Arial"/>
          <w:color w:val="1F1F1F"/>
          <w:sz w:val="24"/>
          <w:szCs w:val="24"/>
        </w:rPr>
        <w:t xml:space="preserve"> tegwch o ran mynediad i addysg dda a chyfleoedd i unigolion dderbyn profiadau a fyddai’n eu galluogi </w:t>
      </w:r>
      <w:r w:rsidR="00F75862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wneud cynnydd.</w:t>
      </w:r>
      <w:r w:rsidR="00F75862">
        <w:rPr>
          <w:rFonts w:ascii="Arial" w:hAnsi="Arial" w:cs="Arial"/>
          <w:color w:val="1F1F1F"/>
          <w:sz w:val="24"/>
          <w:szCs w:val="24"/>
        </w:rPr>
        <w:t xml:space="preserve"> Erbyn hyn mae’r cysyn</w:t>
      </w:r>
      <w:r w:rsidR="00DE1E98">
        <w:rPr>
          <w:rFonts w:ascii="Arial" w:hAnsi="Arial" w:cs="Arial"/>
          <w:color w:val="1F1F1F"/>
          <w:sz w:val="24"/>
          <w:szCs w:val="24"/>
        </w:rPr>
        <w:t>iad o gynhwysiant wedi ehangu i ymgorffori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</w:t>
      </w:r>
      <w:r w:rsidR="00670885">
        <w:rPr>
          <w:rFonts w:ascii="Arial" w:hAnsi="Arial" w:cs="Arial"/>
          <w:color w:val="1F1F1F"/>
          <w:sz w:val="24"/>
          <w:szCs w:val="24"/>
        </w:rPr>
        <w:t>hawliau a chyfiawnder</w:t>
      </w:r>
    </w:p>
    <w:p w14:paraId="7EB24699" w14:textId="54055F8B" w:rsidR="00945EFB" w:rsidRDefault="00F75862" w:rsidP="00F75862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Yn e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i </w:t>
      </w:r>
      <w:r w:rsidR="00C04A7F">
        <w:rPr>
          <w:rFonts w:ascii="Arial" w:hAnsi="Arial" w:cs="Arial"/>
          <w:color w:val="1F1F1F"/>
          <w:sz w:val="24"/>
          <w:szCs w:val="24"/>
        </w:rPr>
        <w:t>adroddiad ar Wella Ysgolion y</w:t>
      </w:r>
      <w:r>
        <w:rPr>
          <w:rFonts w:ascii="Arial" w:hAnsi="Arial" w:cs="Arial"/>
          <w:color w:val="1F1F1F"/>
          <w:sz w:val="24"/>
          <w:szCs w:val="24"/>
        </w:rPr>
        <w:t>ng Nghymru noda’r OECD</w:t>
      </w:r>
      <w:r w:rsidR="008C5523">
        <w:rPr>
          <w:rFonts w:ascii="Arial" w:hAnsi="Arial" w:cs="Arial"/>
          <w:color w:val="1F1F1F"/>
          <w:sz w:val="24"/>
          <w:szCs w:val="24"/>
        </w:rPr>
        <w:t>(2014)</w:t>
      </w:r>
      <w:r>
        <w:rPr>
          <w:rFonts w:ascii="Arial" w:hAnsi="Arial" w:cs="Arial"/>
          <w:color w:val="1F1F1F"/>
          <w:sz w:val="24"/>
          <w:szCs w:val="24"/>
        </w:rPr>
        <w:t xml:space="preserve"> bod Cymru wedi profi mewnlifiad sylweddol o fewnfudwyr rhwng 1998 a</w:t>
      </w:r>
      <w:r w:rsidR="00A47F19">
        <w:rPr>
          <w:rFonts w:ascii="Arial" w:hAnsi="Arial" w:cs="Arial"/>
          <w:color w:val="1F1F1F"/>
          <w:sz w:val="24"/>
          <w:szCs w:val="24"/>
        </w:rPr>
        <w:t xml:space="preserve"> 2011 a bod newidiadau o’r fath a</w:t>
      </w:r>
      <w:r>
        <w:rPr>
          <w:rFonts w:ascii="Arial" w:hAnsi="Arial" w:cs="Arial"/>
          <w:color w:val="1F1F1F"/>
          <w:sz w:val="24"/>
          <w:szCs w:val="24"/>
        </w:rPr>
        <w:t xml:space="preserve"> goblygiadau sylweddol o ran cynllunio a darparu o fewn gwasanaethau cyhoeddus. (OECD, 2014)</w:t>
      </w:r>
      <w:r w:rsidR="00D15A9B">
        <w:rPr>
          <w:rFonts w:ascii="Arial" w:hAnsi="Arial" w:cs="Arial"/>
          <w:color w:val="1F1F1F"/>
          <w:sz w:val="24"/>
          <w:szCs w:val="24"/>
        </w:rPr>
        <w:t>.</w:t>
      </w:r>
    </w:p>
    <w:p w14:paraId="184B49E1" w14:textId="77777777" w:rsidR="00F57901" w:rsidRDefault="00F57901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lastRenderedPageBreak/>
        <w:t>Y materion yma</w:t>
      </w:r>
      <w:r w:rsidR="00A15701">
        <w:rPr>
          <w:rFonts w:ascii="Arial" w:hAnsi="Arial" w:cs="Arial"/>
          <w:color w:val="1F1F1F"/>
          <w:sz w:val="24"/>
          <w:szCs w:val="24"/>
        </w:rPr>
        <w:t xml:space="preserve"> ynghyd a diddordeb bersonol</w:t>
      </w:r>
      <w:r>
        <w:rPr>
          <w:rFonts w:ascii="Arial" w:hAnsi="Arial" w:cs="Arial"/>
          <w:color w:val="1F1F1F"/>
          <w:sz w:val="24"/>
          <w:szCs w:val="24"/>
        </w:rPr>
        <w:t xml:space="preserve"> sydd wedi arwain at gwestiwn canolog yr ymchwil sef: </w:t>
      </w:r>
    </w:p>
    <w:p w14:paraId="1B5DFE9A" w14:textId="77777777" w:rsidR="00F57901" w:rsidRDefault="00F57901" w:rsidP="00F57901">
      <w:pPr>
        <w:rPr>
          <w:rFonts w:ascii="Arial" w:hAnsi="Arial" w:cs="Arial"/>
          <w:b/>
          <w:color w:val="1F1F1F"/>
          <w:sz w:val="24"/>
          <w:szCs w:val="24"/>
        </w:rPr>
      </w:pPr>
      <w:r w:rsidRPr="00F57901">
        <w:rPr>
          <w:rFonts w:ascii="Arial" w:hAnsi="Arial" w:cs="Arial"/>
          <w:b/>
          <w:color w:val="1F1F1F"/>
          <w:sz w:val="24"/>
          <w:szCs w:val="24"/>
        </w:rPr>
        <w:t>Sut gwna ysgolion sicrhau addysgeg gynhwysol i blant a theuluoedd sy’n datblygu ymdeimlad o berthyn yn ystod trosglwyddiadau.</w:t>
      </w:r>
    </w:p>
    <w:p w14:paraId="7FFD26D1" w14:textId="77509F02" w:rsidR="00F57901" w:rsidRDefault="00380DBB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Y bwriad wrth ymgymryd a’r gwaith bydd defnyddio astudiaethau achos o arfer dda adroddiadau Estyn rhwng 2014 - 2019 </w:t>
      </w:r>
      <w:r w:rsidR="00E108FE">
        <w:rPr>
          <w:rFonts w:ascii="Arial" w:hAnsi="Arial" w:cs="Arial"/>
          <w:color w:val="1F1F1F"/>
          <w:sz w:val="24"/>
          <w:szCs w:val="24"/>
        </w:rPr>
        <w:t>yn fan cychwyn gan</w:t>
      </w:r>
      <w:r>
        <w:rPr>
          <w:rFonts w:ascii="Arial" w:hAnsi="Arial" w:cs="Arial"/>
          <w:color w:val="1F1F1F"/>
          <w:sz w:val="24"/>
          <w:szCs w:val="24"/>
        </w:rPr>
        <w:t xml:space="preserve"> ateb cwestiynau pellach megis:</w:t>
      </w:r>
    </w:p>
    <w:p w14:paraId="3998D644" w14:textId="77777777" w:rsidR="004E0B02" w:rsidRDefault="004E0B02" w:rsidP="004E0B02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Beth a’i olygir wrth ‘perthyn’ a ‘hunaniaeth’ yng nghyd destun addysg yng Nghymru?</w:t>
      </w:r>
    </w:p>
    <w:p w14:paraId="2DC72E11" w14:textId="3760B9B5" w:rsidR="00380DBB" w:rsidRDefault="002D350C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Sut diffinir arfer dda a pha strategaethau a wna ysgolion eu gweithredu sy’n arddangos llwyddiant?</w:t>
      </w:r>
    </w:p>
    <w:p w14:paraId="06AFF352" w14:textId="3FAB8406" w:rsidR="002D350C" w:rsidRDefault="00670885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Beth allai achosi anawsterau</w:t>
      </w:r>
      <w:r w:rsidR="002D350C">
        <w:rPr>
          <w:rFonts w:ascii="Arial" w:hAnsi="Arial" w:cs="Arial"/>
          <w:color w:val="1F1F1F"/>
          <w:sz w:val="24"/>
          <w:szCs w:val="24"/>
        </w:rPr>
        <w:t xml:space="preserve"> </w:t>
      </w:r>
      <w:r w:rsidR="00C04A7F">
        <w:rPr>
          <w:rFonts w:ascii="Arial" w:hAnsi="Arial" w:cs="Arial"/>
          <w:color w:val="1F1F1F"/>
          <w:sz w:val="24"/>
          <w:szCs w:val="24"/>
        </w:rPr>
        <w:t xml:space="preserve">i’r rhanddeiliaid </w:t>
      </w:r>
      <w:r>
        <w:rPr>
          <w:rFonts w:ascii="Arial" w:hAnsi="Arial" w:cs="Arial"/>
          <w:color w:val="1F1F1F"/>
          <w:sz w:val="24"/>
          <w:szCs w:val="24"/>
        </w:rPr>
        <w:t>yn ystod cyfnodau trosglwyddo</w:t>
      </w:r>
      <w:r w:rsidR="00DD7B3D">
        <w:rPr>
          <w:rFonts w:ascii="Arial" w:hAnsi="Arial" w:cs="Arial"/>
          <w:color w:val="1F1F1F"/>
          <w:sz w:val="24"/>
          <w:szCs w:val="24"/>
        </w:rPr>
        <w:t xml:space="preserve"> i</w:t>
      </w:r>
      <w:r w:rsidR="00DE1E98">
        <w:rPr>
          <w:rFonts w:ascii="Arial" w:hAnsi="Arial" w:cs="Arial"/>
          <w:color w:val="1F1F1F"/>
          <w:sz w:val="24"/>
          <w:szCs w:val="24"/>
        </w:rPr>
        <w:t xml:space="preserve"> ddatblygu ymdeimlad o berthyn?</w:t>
      </w:r>
    </w:p>
    <w:p w14:paraId="271653DA" w14:textId="31F49E97" w:rsidR="00433C02" w:rsidRDefault="008C5523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Ystyrir dau bwynt trosglwyddo penodol yn rhan o’r ymchwil sef o’r cartref i’r ysgol a throsglwy</w:t>
      </w:r>
      <w:r w:rsidR="004E0B02">
        <w:rPr>
          <w:rFonts w:ascii="Arial" w:hAnsi="Arial" w:cs="Arial"/>
          <w:color w:val="1F1F1F"/>
          <w:sz w:val="24"/>
          <w:szCs w:val="24"/>
        </w:rPr>
        <w:t>ddiad hwyrddyfodwyr;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ymchwilir i</w:t>
      </w:r>
      <w:r>
        <w:rPr>
          <w:rFonts w:ascii="Arial" w:hAnsi="Arial" w:cs="Arial"/>
          <w:color w:val="1F1F1F"/>
          <w:sz w:val="24"/>
          <w:szCs w:val="24"/>
        </w:rPr>
        <w:t xml:space="preserve">’r goblygiadau o ran y plant, eu teuluoedd ac ysgolion gan ystyried arferion da a’u hadnabu gan ESTYN fel man cychwyn. </w:t>
      </w:r>
    </w:p>
    <w:p w14:paraId="1074DA7B" w14:textId="77777777" w:rsidR="00DE1E98" w:rsidRDefault="00DE1E98" w:rsidP="00F57901">
      <w:pPr>
        <w:rPr>
          <w:rFonts w:ascii="Arial" w:hAnsi="Arial" w:cs="Arial"/>
          <w:color w:val="1F1F1F"/>
          <w:sz w:val="24"/>
          <w:szCs w:val="24"/>
        </w:rPr>
      </w:pPr>
    </w:p>
    <w:p w14:paraId="4F9DF236" w14:textId="42549049" w:rsidR="004E0B02" w:rsidRPr="004E0B02" w:rsidRDefault="004E0B02" w:rsidP="00F57901">
      <w:pPr>
        <w:rPr>
          <w:rFonts w:ascii="Arial" w:hAnsi="Arial" w:cs="Arial"/>
          <w:b/>
          <w:color w:val="1F1F1F"/>
          <w:sz w:val="24"/>
          <w:szCs w:val="24"/>
          <w:u w:val="single"/>
        </w:rPr>
      </w:pPr>
      <w:r w:rsidRPr="004E0B02">
        <w:rPr>
          <w:rFonts w:ascii="Arial" w:hAnsi="Arial" w:cs="Arial"/>
          <w:b/>
          <w:color w:val="1F1F1F"/>
          <w:sz w:val="24"/>
          <w:szCs w:val="24"/>
          <w:u w:val="single"/>
        </w:rPr>
        <w:t>Dogfennau polisi dylanwadol</w:t>
      </w:r>
    </w:p>
    <w:p w14:paraId="36AB1439" w14:textId="0AE6819A" w:rsidR="00DD0481" w:rsidRDefault="001D5B89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Yn 2004</w:t>
      </w:r>
      <w:r w:rsidR="00D15A9B">
        <w:rPr>
          <w:rFonts w:ascii="Arial" w:hAnsi="Arial" w:cs="Arial"/>
          <w:color w:val="1F1F1F"/>
          <w:sz w:val="24"/>
          <w:szCs w:val="24"/>
        </w:rPr>
        <w:t>,</w:t>
      </w:r>
      <w:r w:rsidR="00DE1E98">
        <w:rPr>
          <w:rFonts w:ascii="Arial" w:hAnsi="Arial" w:cs="Arial"/>
          <w:color w:val="1F1F1F"/>
          <w:sz w:val="24"/>
          <w:szCs w:val="24"/>
        </w:rPr>
        <w:t xml:space="preserve"> </w:t>
      </w:r>
      <w:r w:rsidR="00D15A9B">
        <w:rPr>
          <w:rFonts w:ascii="Arial" w:hAnsi="Arial" w:cs="Arial"/>
          <w:color w:val="1F1F1F"/>
          <w:sz w:val="24"/>
          <w:szCs w:val="24"/>
        </w:rPr>
        <w:t>Llywodraeth Cymru</w:t>
      </w:r>
      <w:r w:rsidR="00485D38">
        <w:rPr>
          <w:rFonts w:ascii="Arial" w:hAnsi="Arial" w:cs="Arial"/>
          <w:color w:val="1F1F1F"/>
          <w:sz w:val="24"/>
          <w:szCs w:val="24"/>
        </w:rPr>
        <w:t>(LlC)</w:t>
      </w:r>
      <w:r>
        <w:rPr>
          <w:rFonts w:ascii="Arial" w:hAnsi="Arial" w:cs="Arial"/>
          <w:color w:val="1F1F1F"/>
          <w:sz w:val="24"/>
          <w:szCs w:val="24"/>
        </w:rPr>
        <w:t xml:space="preserve"> oedd y cyntaf o </w:t>
      </w:r>
      <w:r w:rsidR="00DE1E98">
        <w:rPr>
          <w:rFonts w:ascii="Arial" w:hAnsi="Arial" w:cs="Arial"/>
          <w:color w:val="1F1F1F"/>
          <w:sz w:val="24"/>
          <w:szCs w:val="24"/>
        </w:rPr>
        <w:t>lywodraethau’r</w:t>
      </w:r>
      <w:r>
        <w:rPr>
          <w:rFonts w:ascii="Arial" w:hAnsi="Arial" w:cs="Arial"/>
          <w:color w:val="1F1F1F"/>
          <w:sz w:val="24"/>
          <w:szCs w:val="24"/>
        </w:rPr>
        <w:t xml:space="preserve"> Deyrnas Unedig i</w:t>
      </w:r>
      <w:r w:rsidR="00485D38">
        <w:rPr>
          <w:rFonts w:ascii="Arial" w:hAnsi="Arial" w:cs="Arial"/>
          <w:color w:val="1F1F1F"/>
          <w:sz w:val="24"/>
          <w:szCs w:val="24"/>
        </w:rPr>
        <w:t xml:space="preserve"> </w:t>
      </w:r>
      <w:r w:rsidR="00FC1379">
        <w:rPr>
          <w:rFonts w:ascii="Arial" w:hAnsi="Arial" w:cs="Arial"/>
          <w:color w:val="1F1F1F"/>
          <w:sz w:val="24"/>
          <w:szCs w:val="24"/>
        </w:rPr>
        <w:t>fabwysiadu erthyglau Confensiwn y Cenhedloedd U</w:t>
      </w:r>
      <w:r w:rsidR="00D15A9B">
        <w:rPr>
          <w:rFonts w:ascii="Arial" w:hAnsi="Arial" w:cs="Arial"/>
          <w:color w:val="1F1F1F"/>
          <w:sz w:val="24"/>
          <w:szCs w:val="24"/>
        </w:rPr>
        <w:t>nedig ar Hawliau Plant o fewn ei</w:t>
      </w:r>
      <w:r w:rsidR="00FC1379">
        <w:rPr>
          <w:rFonts w:ascii="Arial" w:hAnsi="Arial" w:cs="Arial"/>
          <w:color w:val="1F1F1F"/>
          <w:sz w:val="24"/>
          <w:szCs w:val="24"/>
        </w:rPr>
        <w:t xml:space="preserve"> polisiau domestig, </w:t>
      </w:r>
      <w:r w:rsidR="0040020E">
        <w:rPr>
          <w:rFonts w:ascii="Arial" w:hAnsi="Arial" w:cs="Arial"/>
          <w:color w:val="1F1F1F"/>
          <w:sz w:val="24"/>
          <w:szCs w:val="24"/>
        </w:rPr>
        <w:t>O ganlyniad</w:t>
      </w:r>
      <w:r w:rsidR="00DD576F">
        <w:rPr>
          <w:rFonts w:ascii="Arial" w:hAnsi="Arial" w:cs="Arial"/>
          <w:color w:val="1F1F1F"/>
          <w:sz w:val="24"/>
          <w:szCs w:val="24"/>
        </w:rPr>
        <w:t>,</w:t>
      </w:r>
      <w:r w:rsidR="0040020E">
        <w:rPr>
          <w:rFonts w:ascii="Arial" w:hAnsi="Arial" w:cs="Arial"/>
          <w:color w:val="1F1F1F"/>
          <w:sz w:val="24"/>
          <w:szCs w:val="24"/>
        </w:rPr>
        <w:t xml:space="preserve"> </w:t>
      </w:r>
      <w:r w:rsidR="00DD0481">
        <w:rPr>
          <w:rFonts w:ascii="Arial" w:hAnsi="Arial" w:cs="Arial"/>
          <w:color w:val="1F1F1F"/>
          <w:sz w:val="24"/>
          <w:szCs w:val="24"/>
        </w:rPr>
        <w:t>cyhoedd</w:t>
      </w:r>
      <w:r w:rsidR="00DD576F">
        <w:rPr>
          <w:rFonts w:ascii="Arial" w:hAnsi="Arial" w:cs="Arial"/>
          <w:color w:val="1F1F1F"/>
          <w:sz w:val="24"/>
          <w:szCs w:val="24"/>
        </w:rPr>
        <w:t>wyd</w:t>
      </w:r>
      <w:r w:rsidR="00DD0481">
        <w:rPr>
          <w:rFonts w:ascii="Arial" w:hAnsi="Arial" w:cs="Arial"/>
          <w:color w:val="1F1F1F"/>
          <w:sz w:val="24"/>
          <w:szCs w:val="24"/>
        </w:rPr>
        <w:t xml:space="preserve"> </w:t>
      </w:r>
      <w:r w:rsidR="007D484D">
        <w:rPr>
          <w:rFonts w:ascii="Arial" w:hAnsi="Arial" w:cs="Arial"/>
          <w:color w:val="1F1F1F"/>
          <w:sz w:val="24"/>
          <w:szCs w:val="24"/>
        </w:rPr>
        <w:t>dogfenau deddfwriaethol</w:t>
      </w:r>
      <w:r w:rsidR="00485D38">
        <w:rPr>
          <w:rFonts w:ascii="Arial" w:hAnsi="Arial" w:cs="Arial"/>
          <w:color w:val="1F1F1F"/>
          <w:sz w:val="24"/>
          <w:szCs w:val="24"/>
        </w:rPr>
        <w:t xml:space="preserve"> niferus yn cwmpasu themau hunaniaeth, hawliau, lles a pherthyn yng nghyd destun addysg yng Nghymru.</w:t>
      </w:r>
      <w:r w:rsidR="00FC1379">
        <w:rPr>
          <w:rFonts w:ascii="Arial" w:hAnsi="Arial" w:cs="Arial"/>
          <w:color w:val="1F1F1F"/>
          <w:sz w:val="24"/>
          <w:szCs w:val="24"/>
        </w:rPr>
        <w:t xml:space="preserve"> Wrth osod yr erthyglau’n ganolog i holl we</w:t>
      </w:r>
      <w:r w:rsidR="007D484D">
        <w:rPr>
          <w:rFonts w:ascii="Arial" w:hAnsi="Arial" w:cs="Arial"/>
          <w:color w:val="1F1F1F"/>
          <w:sz w:val="24"/>
          <w:szCs w:val="24"/>
        </w:rPr>
        <w:t>ithdrefnau stadudol yn ymwneud â</w:t>
      </w:r>
      <w:r w:rsidR="00FC1379">
        <w:rPr>
          <w:rFonts w:ascii="Arial" w:hAnsi="Arial" w:cs="Arial"/>
          <w:color w:val="1F1F1F"/>
          <w:sz w:val="24"/>
          <w:szCs w:val="24"/>
        </w:rPr>
        <w:t xml:space="preserve"> gwasanaethau plant a phobl ifainc</w:t>
      </w:r>
      <w:r w:rsidR="00D15A9B">
        <w:rPr>
          <w:rFonts w:ascii="Arial" w:hAnsi="Arial" w:cs="Arial"/>
          <w:color w:val="1F1F1F"/>
          <w:sz w:val="24"/>
          <w:szCs w:val="24"/>
        </w:rPr>
        <w:t>,</w:t>
      </w:r>
      <w:r w:rsidR="00FC1379">
        <w:rPr>
          <w:rFonts w:ascii="Arial" w:hAnsi="Arial" w:cs="Arial"/>
          <w:color w:val="1F1F1F"/>
          <w:sz w:val="24"/>
          <w:szCs w:val="24"/>
        </w:rPr>
        <w:t xml:space="preserve"> gwelwyd newid o ran blaenoriaethau a 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phwysigrwydd cynnwys </w:t>
      </w:r>
      <w:r w:rsidR="00FC1379">
        <w:rPr>
          <w:rFonts w:ascii="Arial" w:hAnsi="Arial" w:cs="Arial"/>
          <w:color w:val="1F1F1F"/>
          <w:sz w:val="24"/>
          <w:szCs w:val="24"/>
        </w:rPr>
        <w:t>llais y plentyn o ran yr hyn digwydda iddo.</w:t>
      </w:r>
      <w:r w:rsidR="00485D38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25FB4DF3" w14:textId="3E5FC058" w:rsidR="0051082E" w:rsidRDefault="007D484D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G</w:t>
      </w:r>
      <w:r w:rsidR="00DD576F">
        <w:rPr>
          <w:rFonts w:ascii="Arial" w:hAnsi="Arial" w:cs="Arial"/>
          <w:color w:val="1F1F1F"/>
          <w:sz w:val="24"/>
          <w:szCs w:val="24"/>
        </w:rPr>
        <w:t>osod</w:t>
      </w:r>
      <w:r>
        <w:rPr>
          <w:rFonts w:ascii="Arial" w:hAnsi="Arial" w:cs="Arial"/>
          <w:color w:val="1F1F1F"/>
          <w:sz w:val="24"/>
          <w:szCs w:val="24"/>
        </w:rPr>
        <w:t>ir</w:t>
      </w:r>
      <w:r w:rsidR="00DD576F">
        <w:rPr>
          <w:rFonts w:ascii="Arial" w:hAnsi="Arial" w:cs="Arial"/>
          <w:color w:val="1F1F1F"/>
          <w:sz w:val="24"/>
          <w:szCs w:val="24"/>
        </w:rPr>
        <w:t xml:space="preserve"> y</w:t>
      </w:r>
      <w:r>
        <w:rPr>
          <w:rFonts w:ascii="Arial" w:hAnsi="Arial" w:cs="Arial"/>
          <w:color w:val="1F1F1F"/>
          <w:sz w:val="24"/>
          <w:szCs w:val="24"/>
        </w:rPr>
        <w:t xml:space="preserve"> cyd-destun hanesyddol</w:t>
      </w:r>
      <w:r w:rsidR="00DD576F">
        <w:rPr>
          <w:rFonts w:ascii="Arial" w:hAnsi="Arial" w:cs="Arial"/>
          <w:color w:val="1F1F1F"/>
          <w:sz w:val="24"/>
          <w:szCs w:val="24"/>
        </w:rPr>
        <w:t xml:space="preserve"> gan drafod</w:t>
      </w:r>
      <w:r w:rsidR="0040020E">
        <w:rPr>
          <w:rFonts w:ascii="Arial" w:hAnsi="Arial" w:cs="Arial"/>
          <w:color w:val="1F1F1F"/>
          <w:sz w:val="24"/>
          <w:szCs w:val="24"/>
        </w:rPr>
        <w:t xml:space="preserve"> p</w:t>
      </w:r>
      <w:r w:rsidR="00485D38">
        <w:rPr>
          <w:rFonts w:ascii="Arial" w:hAnsi="Arial" w:cs="Arial"/>
          <w:color w:val="1F1F1F"/>
          <w:sz w:val="24"/>
          <w:szCs w:val="24"/>
        </w:rPr>
        <w:t>edair</w:t>
      </w:r>
      <w:r w:rsidR="00FC1379">
        <w:rPr>
          <w:rFonts w:ascii="Arial" w:hAnsi="Arial" w:cs="Arial"/>
          <w:color w:val="1F1F1F"/>
          <w:sz w:val="24"/>
          <w:szCs w:val="24"/>
        </w:rPr>
        <w:t xml:space="preserve"> dogfen benodol</w:t>
      </w:r>
      <w:r w:rsidR="00485D38">
        <w:rPr>
          <w:rFonts w:ascii="Arial" w:hAnsi="Arial" w:cs="Arial"/>
          <w:color w:val="1F1F1F"/>
          <w:sz w:val="24"/>
          <w:szCs w:val="24"/>
        </w:rPr>
        <w:t xml:space="preserve"> sy’n ganolog </w:t>
      </w:r>
      <w:r w:rsidR="00EE5093">
        <w:rPr>
          <w:rFonts w:ascii="Arial" w:hAnsi="Arial" w:cs="Arial"/>
          <w:color w:val="1F1F1F"/>
          <w:sz w:val="24"/>
          <w:szCs w:val="24"/>
        </w:rPr>
        <w:t>i</w:t>
      </w:r>
      <w:r w:rsidR="00D15A9B">
        <w:rPr>
          <w:rFonts w:ascii="Arial" w:hAnsi="Arial" w:cs="Arial"/>
          <w:color w:val="1F1F1F"/>
          <w:sz w:val="24"/>
          <w:szCs w:val="24"/>
        </w:rPr>
        <w:t>’r ddisgwrs</w:t>
      </w:r>
      <w:r w:rsidR="00485D38">
        <w:rPr>
          <w:rFonts w:ascii="Arial" w:hAnsi="Arial" w:cs="Arial"/>
          <w:color w:val="1F1F1F"/>
          <w:sz w:val="24"/>
          <w:szCs w:val="24"/>
        </w:rPr>
        <w:t xml:space="preserve"> hon</w:t>
      </w:r>
      <w:r w:rsidR="0040020E">
        <w:rPr>
          <w:rFonts w:ascii="Arial" w:hAnsi="Arial" w:cs="Arial"/>
          <w:color w:val="1F1F1F"/>
          <w:sz w:val="24"/>
          <w:szCs w:val="24"/>
        </w:rPr>
        <w:t xml:space="preserve"> o ran datblygu ymdeimlad o berthyn yn ystod cyfnodau trosglwyddo</w:t>
      </w:r>
      <w:r w:rsidR="00485D38">
        <w:rPr>
          <w:rFonts w:ascii="Arial" w:hAnsi="Arial" w:cs="Arial"/>
          <w:color w:val="1F1F1F"/>
          <w:sz w:val="24"/>
          <w:szCs w:val="24"/>
        </w:rPr>
        <w:t>.</w:t>
      </w:r>
      <w:r w:rsidR="00485D38" w:rsidRPr="00485D38">
        <w:rPr>
          <w:rFonts w:ascii="Arial" w:hAnsi="Arial" w:cs="Arial"/>
          <w:color w:val="1F1F1F"/>
          <w:sz w:val="24"/>
          <w:szCs w:val="24"/>
        </w:rPr>
        <w:t xml:space="preserve"> </w:t>
      </w:r>
      <w:r w:rsidR="00485D38">
        <w:rPr>
          <w:rFonts w:ascii="Arial" w:hAnsi="Arial" w:cs="Arial"/>
          <w:color w:val="1F1F1F"/>
          <w:sz w:val="24"/>
          <w:szCs w:val="24"/>
        </w:rPr>
        <w:t>Yn 2008 mynegodd Yr Adran Plant, Addysg, Dygu Gydol</w:t>
      </w:r>
      <w:r w:rsidR="00485D38" w:rsidRPr="00485D38">
        <w:rPr>
          <w:rFonts w:ascii="Arial" w:hAnsi="Arial" w:cs="Arial"/>
          <w:color w:val="1F1F1F"/>
          <w:sz w:val="24"/>
          <w:szCs w:val="24"/>
        </w:rPr>
        <w:t xml:space="preserve"> </w:t>
      </w:r>
      <w:r w:rsidR="00485D38">
        <w:rPr>
          <w:rFonts w:ascii="Arial" w:hAnsi="Arial" w:cs="Arial"/>
          <w:color w:val="1F1F1F"/>
          <w:sz w:val="24"/>
          <w:szCs w:val="24"/>
        </w:rPr>
        <w:t>Oes a Sgiliau (APADGOS)</w:t>
      </w:r>
      <w:r w:rsidR="00EE5093">
        <w:rPr>
          <w:rFonts w:ascii="Arial" w:hAnsi="Arial" w:cs="Arial"/>
          <w:color w:val="1F1F1F"/>
          <w:sz w:val="24"/>
          <w:szCs w:val="24"/>
        </w:rPr>
        <w:t xml:space="preserve"> mai un o’r heriau mwyaf </w:t>
      </w:r>
      <w:r w:rsidR="00DF4880">
        <w:rPr>
          <w:rFonts w:ascii="Arial" w:hAnsi="Arial" w:cs="Arial"/>
          <w:color w:val="1F1F1F"/>
          <w:sz w:val="24"/>
          <w:szCs w:val="24"/>
        </w:rPr>
        <w:t>i</w:t>
      </w:r>
      <w:r w:rsidR="00EE5093">
        <w:rPr>
          <w:rFonts w:ascii="Arial" w:hAnsi="Arial" w:cs="Arial"/>
          <w:color w:val="1F1F1F"/>
          <w:sz w:val="24"/>
          <w:szCs w:val="24"/>
        </w:rPr>
        <w:t xml:space="preserve"> ysgolion yw ‘darparu cyfleoedd </w:t>
      </w:r>
      <w:r w:rsidR="00DF4880">
        <w:rPr>
          <w:rFonts w:ascii="Arial" w:hAnsi="Arial" w:cs="Arial"/>
          <w:color w:val="1F1F1F"/>
          <w:sz w:val="24"/>
          <w:szCs w:val="24"/>
        </w:rPr>
        <w:t>i</w:t>
      </w:r>
      <w:r w:rsidR="00EE5093">
        <w:rPr>
          <w:rFonts w:ascii="Arial" w:hAnsi="Arial" w:cs="Arial"/>
          <w:color w:val="1F1F1F"/>
          <w:sz w:val="24"/>
          <w:szCs w:val="24"/>
        </w:rPr>
        <w:t xml:space="preserve"> ddisgyblion wneud cysylltiadau rhwng yr hyn sy’n bersonol, lleol, cenedlaethol a byd eang.’ A dylid sicrhau trafodaethau er mwyn ‘herio anghyfiawnder, rhagfarn a chamwahaniaethu.’ (APADGOS, 2008:4)</w:t>
      </w:r>
      <w:r w:rsidR="00D15A9B">
        <w:rPr>
          <w:rFonts w:ascii="Arial" w:hAnsi="Arial" w:cs="Arial"/>
          <w:color w:val="1F1F1F"/>
          <w:sz w:val="24"/>
          <w:szCs w:val="24"/>
        </w:rPr>
        <w:t>. Y</w:t>
      </w:r>
      <w:r w:rsidR="00DF4880">
        <w:rPr>
          <w:rFonts w:ascii="Arial" w:hAnsi="Arial" w:cs="Arial"/>
          <w:color w:val="1F1F1F"/>
          <w:sz w:val="24"/>
          <w:szCs w:val="24"/>
        </w:rPr>
        <w:t xml:space="preserve">styra argymhellion </w:t>
      </w:r>
      <w:r w:rsidR="00091A0A">
        <w:rPr>
          <w:rFonts w:ascii="Arial" w:hAnsi="Arial" w:cs="Arial"/>
          <w:color w:val="1F1F1F"/>
          <w:sz w:val="24"/>
          <w:szCs w:val="24"/>
        </w:rPr>
        <w:t xml:space="preserve">y ddogfen ‘Addysg ar gyfer Datblygu Cynaliadwy a Dinasyddiaeth Fyd-eang (ADCDF) </w:t>
      </w:r>
      <w:r w:rsidR="00DF4880">
        <w:rPr>
          <w:rFonts w:ascii="Arial" w:hAnsi="Arial" w:cs="Arial"/>
          <w:color w:val="1F1F1F"/>
          <w:sz w:val="24"/>
          <w:szCs w:val="24"/>
        </w:rPr>
        <w:t>ffyrdd y medr ysgolion ddatblygu ethos o degwch a gofal o fewn eu cymunedau</w:t>
      </w:r>
      <w:r w:rsidR="00091A0A">
        <w:rPr>
          <w:rFonts w:ascii="Arial" w:hAnsi="Arial" w:cs="Arial"/>
          <w:color w:val="1F1F1F"/>
          <w:sz w:val="24"/>
          <w:szCs w:val="24"/>
        </w:rPr>
        <w:t xml:space="preserve"> </w:t>
      </w:r>
      <w:r w:rsidR="00DF4880">
        <w:rPr>
          <w:rFonts w:ascii="Arial" w:hAnsi="Arial" w:cs="Arial"/>
          <w:color w:val="1F1F1F"/>
          <w:sz w:val="24"/>
          <w:szCs w:val="24"/>
        </w:rPr>
        <w:t>a’r byd ehangach</w:t>
      </w:r>
      <w:r w:rsidR="00DD0481">
        <w:rPr>
          <w:rFonts w:ascii="Arial" w:hAnsi="Arial" w:cs="Arial"/>
          <w:color w:val="1F1F1F"/>
          <w:sz w:val="24"/>
          <w:szCs w:val="24"/>
        </w:rPr>
        <w:t>,</w:t>
      </w:r>
      <w:r w:rsidR="00DF4880">
        <w:rPr>
          <w:rFonts w:ascii="Arial" w:hAnsi="Arial" w:cs="Arial"/>
          <w:color w:val="1F1F1F"/>
          <w:sz w:val="24"/>
          <w:szCs w:val="24"/>
        </w:rPr>
        <w:t xml:space="preserve"> a </w:t>
      </w:r>
      <w:r w:rsidR="00091A0A">
        <w:rPr>
          <w:rFonts w:ascii="Arial" w:hAnsi="Arial" w:cs="Arial"/>
          <w:color w:val="1F1F1F"/>
          <w:sz w:val="24"/>
          <w:szCs w:val="24"/>
        </w:rPr>
        <w:t>pharatoi disgyblion a staff at yr heriau a ddaw i’w rhan</w:t>
      </w:r>
      <w:r>
        <w:rPr>
          <w:rFonts w:ascii="Arial" w:hAnsi="Arial" w:cs="Arial"/>
          <w:color w:val="1F1F1F"/>
          <w:sz w:val="24"/>
          <w:szCs w:val="24"/>
        </w:rPr>
        <w:t xml:space="preserve"> yn eu dyfodol. Pwysleisiwyd rôl arweinwyr ar bob lefel,</w:t>
      </w:r>
      <w:r w:rsidR="00091A0A">
        <w:rPr>
          <w:rFonts w:ascii="Arial" w:hAnsi="Arial" w:cs="Arial"/>
          <w:color w:val="1F1F1F"/>
          <w:sz w:val="24"/>
          <w:szCs w:val="24"/>
        </w:rPr>
        <w:t xml:space="preserve"> er mwyn sicrhau gweithrediad effeithiol o ADCDF gan gynnig astudiaethau achos o’r hyn a’i gydnabu yn arfer dda.</w:t>
      </w:r>
      <w:r w:rsidR="00DD0481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15B6A1EC" w14:textId="66B46954" w:rsidR="0051082E" w:rsidRDefault="00DD0481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Roedd gan ysgolion ddogfen eisioes oedd yn amlinellu dathlu Cymreictod a gyhoeddwyd pum mlynedd ynghynt sef y Cwricwlwm Cymreig (2003), ond roedd </w:t>
      </w:r>
      <w:r w:rsidR="00460668">
        <w:rPr>
          <w:rFonts w:ascii="Arial" w:hAnsi="Arial" w:cs="Arial"/>
          <w:color w:val="1F1F1F"/>
          <w:sz w:val="24"/>
          <w:szCs w:val="24"/>
        </w:rPr>
        <w:t>y ddogfen newydd</w:t>
      </w:r>
      <w:r>
        <w:rPr>
          <w:rFonts w:ascii="Arial" w:hAnsi="Arial" w:cs="Arial"/>
          <w:color w:val="1F1F1F"/>
          <w:sz w:val="24"/>
          <w:szCs w:val="24"/>
        </w:rPr>
        <w:t xml:space="preserve"> yn wahanol gan iddi ystyried ‘amrywiaeth’ yn ei ystyr ehangaf o </w:t>
      </w:r>
      <w:r w:rsidR="00312D93">
        <w:rPr>
          <w:rFonts w:ascii="Arial" w:hAnsi="Arial" w:cs="Arial"/>
          <w:color w:val="1F1F1F"/>
          <w:sz w:val="24"/>
          <w:szCs w:val="24"/>
        </w:rPr>
        <w:t>ddiwylliant, cred,</w:t>
      </w:r>
      <w:r>
        <w:rPr>
          <w:rFonts w:ascii="Arial" w:hAnsi="Arial" w:cs="Arial"/>
          <w:color w:val="1F1F1F"/>
          <w:sz w:val="24"/>
          <w:szCs w:val="24"/>
        </w:rPr>
        <w:t xml:space="preserve"> gwerthoedd</w:t>
      </w:r>
      <w:r w:rsidR="00312D93">
        <w:rPr>
          <w:rFonts w:ascii="Arial" w:hAnsi="Arial" w:cs="Arial"/>
          <w:color w:val="1F1F1F"/>
          <w:sz w:val="24"/>
          <w:szCs w:val="24"/>
        </w:rPr>
        <w:t xml:space="preserve"> a chyfrifoldeb</w:t>
      </w:r>
      <w:r>
        <w:rPr>
          <w:rFonts w:ascii="Arial" w:hAnsi="Arial" w:cs="Arial"/>
          <w:color w:val="1F1F1F"/>
          <w:sz w:val="24"/>
          <w:szCs w:val="24"/>
        </w:rPr>
        <w:t xml:space="preserve">. </w:t>
      </w:r>
      <w:r w:rsidR="00774261">
        <w:rPr>
          <w:rFonts w:ascii="Arial" w:hAnsi="Arial" w:cs="Arial"/>
          <w:color w:val="1F1F1F"/>
          <w:sz w:val="24"/>
          <w:szCs w:val="24"/>
        </w:rPr>
        <w:t xml:space="preserve">Amserol iawn oedd 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datguddiad </w:t>
      </w:r>
      <w:r w:rsidR="00774261">
        <w:rPr>
          <w:rFonts w:ascii="Arial" w:hAnsi="Arial" w:cs="Arial"/>
          <w:color w:val="1F1F1F"/>
          <w:sz w:val="24"/>
          <w:szCs w:val="24"/>
        </w:rPr>
        <w:t xml:space="preserve">y ddogfen gan gwelwyd twf </w:t>
      </w:r>
      <w:r w:rsidR="00F650AF">
        <w:rPr>
          <w:rFonts w:ascii="Arial" w:hAnsi="Arial" w:cs="Arial"/>
          <w:color w:val="1F1F1F"/>
          <w:sz w:val="24"/>
          <w:szCs w:val="24"/>
        </w:rPr>
        <w:t xml:space="preserve">o 22,000 o fewnfudwyr </w:t>
      </w:r>
      <w:r w:rsidR="00003B47">
        <w:rPr>
          <w:rFonts w:ascii="Arial" w:hAnsi="Arial" w:cs="Arial"/>
          <w:color w:val="1F1F1F"/>
          <w:sz w:val="24"/>
          <w:szCs w:val="24"/>
        </w:rPr>
        <w:t>i</w:t>
      </w:r>
      <w:r w:rsidR="00F650AF">
        <w:rPr>
          <w:rFonts w:ascii="Arial" w:hAnsi="Arial" w:cs="Arial"/>
          <w:color w:val="1F1F1F"/>
          <w:sz w:val="24"/>
          <w:szCs w:val="24"/>
        </w:rPr>
        <w:t xml:space="preserve"> Gymru 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yn ystod y cyfnod yma </w:t>
      </w:r>
      <w:r w:rsidR="00F650AF">
        <w:rPr>
          <w:rFonts w:ascii="Arial" w:hAnsi="Arial" w:cs="Arial"/>
          <w:color w:val="1F1F1F"/>
          <w:sz w:val="24"/>
          <w:szCs w:val="24"/>
        </w:rPr>
        <w:lastRenderedPageBreak/>
        <w:t>gyda’r mwyafrif yn ymgartrefu yn ardaloedd Sir Gaerfyr</w:t>
      </w:r>
      <w:r w:rsidR="00003B47">
        <w:rPr>
          <w:rFonts w:ascii="Arial" w:hAnsi="Arial" w:cs="Arial"/>
          <w:color w:val="1F1F1F"/>
          <w:sz w:val="24"/>
          <w:szCs w:val="24"/>
        </w:rPr>
        <w:t>d</w:t>
      </w:r>
      <w:r w:rsidR="00F650AF">
        <w:rPr>
          <w:rFonts w:ascii="Arial" w:hAnsi="Arial" w:cs="Arial"/>
          <w:color w:val="1F1F1F"/>
          <w:sz w:val="24"/>
          <w:szCs w:val="24"/>
        </w:rPr>
        <w:t>din, Caerdydd, Casnewydd a Wrecsam.</w:t>
      </w:r>
      <w:r w:rsidR="00003B47">
        <w:rPr>
          <w:rFonts w:ascii="Arial" w:hAnsi="Arial" w:cs="Arial"/>
          <w:color w:val="1F1F1F"/>
          <w:sz w:val="24"/>
          <w:szCs w:val="24"/>
        </w:rPr>
        <w:t xml:space="preserve"> </w:t>
      </w:r>
      <w:r w:rsidR="00F650AF">
        <w:rPr>
          <w:rFonts w:ascii="Arial" w:hAnsi="Arial" w:cs="Arial"/>
          <w:color w:val="1F1F1F"/>
          <w:sz w:val="24"/>
          <w:szCs w:val="24"/>
        </w:rPr>
        <w:t>Crawley (2013)</w:t>
      </w:r>
      <w:r w:rsidR="00003B47">
        <w:rPr>
          <w:rFonts w:ascii="Arial" w:hAnsi="Arial" w:cs="Arial"/>
          <w:color w:val="1F1F1F"/>
          <w:sz w:val="24"/>
          <w:szCs w:val="24"/>
        </w:rPr>
        <w:t>.</w:t>
      </w:r>
    </w:p>
    <w:p w14:paraId="378F034D" w14:textId="77777777" w:rsidR="00C17220" w:rsidRDefault="007D484D" w:rsidP="00C17220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Cefnogwyd y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 syniadau o’r ddogfen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gan elusennau a sefydliadau eraill </w:t>
      </w:r>
      <w:r w:rsidR="00312D93">
        <w:rPr>
          <w:rFonts w:ascii="Arial" w:hAnsi="Arial" w:cs="Arial"/>
          <w:color w:val="1F1F1F"/>
          <w:sz w:val="24"/>
          <w:szCs w:val="24"/>
        </w:rPr>
        <w:t xml:space="preserve">yn </w:t>
      </w:r>
      <w:r w:rsidR="00D15A9B">
        <w:rPr>
          <w:rFonts w:ascii="Arial" w:hAnsi="Arial" w:cs="Arial"/>
          <w:color w:val="1F1F1F"/>
          <w:sz w:val="24"/>
          <w:szCs w:val="24"/>
        </w:rPr>
        <w:t>ogyst</w:t>
      </w:r>
      <w:r w:rsidR="001A5103">
        <w:rPr>
          <w:rFonts w:ascii="Arial" w:hAnsi="Arial" w:cs="Arial"/>
          <w:color w:val="1F1F1F"/>
          <w:sz w:val="24"/>
          <w:szCs w:val="24"/>
        </w:rPr>
        <w:t>a</w:t>
      </w:r>
      <w:r w:rsidR="00D15A9B">
        <w:rPr>
          <w:rFonts w:ascii="Arial" w:hAnsi="Arial" w:cs="Arial"/>
          <w:color w:val="1F1F1F"/>
          <w:sz w:val="24"/>
          <w:szCs w:val="24"/>
        </w:rPr>
        <w:t>l</w:t>
      </w:r>
      <w:r w:rsidR="003E12CC">
        <w:rPr>
          <w:rFonts w:ascii="Arial" w:hAnsi="Arial" w:cs="Arial"/>
          <w:color w:val="1F1F1F"/>
          <w:sz w:val="24"/>
          <w:szCs w:val="24"/>
        </w:rPr>
        <w:t>,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gan geisio c</w:t>
      </w:r>
      <w:r w:rsidR="00312D93">
        <w:rPr>
          <w:rFonts w:ascii="Arial" w:hAnsi="Arial" w:cs="Arial"/>
          <w:color w:val="1F1F1F"/>
          <w:sz w:val="24"/>
          <w:szCs w:val="24"/>
        </w:rPr>
        <w:t>reu naws aml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-asiantaethol o ymateb </w:t>
      </w:r>
      <w:r w:rsidR="001A5103">
        <w:rPr>
          <w:rFonts w:ascii="Arial" w:hAnsi="Arial" w:cs="Arial"/>
          <w:color w:val="1F1F1F"/>
          <w:sz w:val="24"/>
          <w:szCs w:val="24"/>
        </w:rPr>
        <w:t>i</w:t>
      </w:r>
      <w:r w:rsidR="00D15A9B">
        <w:rPr>
          <w:rFonts w:ascii="Arial" w:hAnsi="Arial" w:cs="Arial"/>
          <w:color w:val="1F1F1F"/>
          <w:sz w:val="24"/>
          <w:szCs w:val="24"/>
        </w:rPr>
        <w:t>’r newid</w:t>
      </w:r>
      <w:r w:rsidR="003E12CC">
        <w:rPr>
          <w:rFonts w:ascii="Arial" w:hAnsi="Arial" w:cs="Arial"/>
          <w:color w:val="1F1F1F"/>
          <w:sz w:val="24"/>
          <w:szCs w:val="24"/>
        </w:rPr>
        <w:t>iadau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mewn modd rhagweithiol.</w:t>
      </w:r>
      <w:r w:rsidR="001A5103">
        <w:rPr>
          <w:rFonts w:ascii="Arial" w:hAnsi="Arial" w:cs="Arial"/>
          <w:color w:val="1F1F1F"/>
          <w:sz w:val="24"/>
          <w:szCs w:val="24"/>
        </w:rPr>
        <w:t xml:space="preserve"> Diffinia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Oxfam eu ‘gwe</w:t>
      </w:r>
      <w:r w:rsidR="001A5103">
        <w:rPr>
          <w:rFonts w:ascii="Arial" w:hAnsi="Arial" w:cs="Arial"/>
          <w:color w:val="1F1F1F"/>
          <w:sz w:val="24"/>
          <w:szCs w:val="24"/>
        </w:rPr>
        <w:t>ledigaeth drawsnewidiol o addysg</w:t>
      </w:r>
      <w:r w:rsidR="00D15A9B">
        <w:rPr>
          <w:rFonts w:ascii="Arial" w:hAnsi="Arial" w:cs="Arial"/>
          <w:color w:val="1F1F1F"/>
          <w:sz w:val="24"/>
          <w:szCs w:val="24"/>
        </w:rPr>
        <w:t>’</w:t>
      </w:r>
      <w:r w:rsidR="003E12CC">
        <w:rPr>
          <w:rFonts w:ascii="Arial" w:hAnsi="Arial" w:cs="Arial"/>
          <w:color w:val="1F1F1F"/>
          <w:sz w:val="24"/>
          <w:szCs w:val="24"/>
        </w:rPr>
        <w:t>,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</w:t>
      </w:r>
      <w:r w:rsidR="00312D93">
        <w:rPr>
          <w:rFonts w:ascii="Arial" w:hAnsi="Arial" w:cs="Arial"/>
          <w:color w:val="1F1F1F"/>
          <w:sz w:val="24"/>
          <w:szCs w:val="24"/>
        </w:rPr>
        <w:t xml:space="preserve">sef o ganlyniad i’r addasiadau a wnaed, a bod </w:t>
      </w:r>
      <w:r w:rsidR="001A5103">
        <w:rPr>
          <w:rFonts w:ascii="Arial" w:hAnsi="Arial" w:cs="Arial"/>
          <w:color w:val="1F1F1F"/>
          <w:sz w:val="24"/>
          <w:szCs w:val="24"/>
        </w:rPr>
        <w:t xml:space="preserve">ymgorffori y gwerthoedd a sgiliau </w:t>
      </w:r>
      <w:r w:rsidR="00312D93">
        <w:rPr>
          <w:rFonts w:ascii="Arial" w:hAnsi="Arial" w:cs="Arial"/>
          <w:color w:val="1F1F1F"/>
          <w:sz w:val="24"/>
          <w:szCs w:val="24"/>
        </w:rPr>
        <w:t xml:space="preserve">dinasyddiaeth fyd-eang </w:t>
      </w:r>
      <w:r w:rsidR="001A5103">
        <w:rPr>
          <w:rFonts w:ascii="Arial" w:hAnsi="Arial" w:cs="Arial"/>
          <w:color w:val="1F1F1F"/>
          <w:sz w:val="24"/>
          <w:szCs w:val="24"/>
        </w:rPr>
        <w:t>‘yn greiddiol i gyflawni dyfodol byd-eang sy’n fw</w:t>
      </w:r>
      <w:r w:rsidR="00312D93">
        <w:rPr>
          <w:rFonts w:ascii="Arial" w:hAnsi="Arial" w:cs="Arial"/>
          <w:color w:val="1F1F1F"/>
          <w:sz w:val="24"/>
          <w:szCs w:val="24"/>
        </w:rPr>
        <w:t>y cyfiawn, diogel a chynaliadwy’ er mwyn</w:t>
      </w:r>
      <w:r w:rsidR="001A5103">
        <w:rPr>
          <w:rFonts w:ascii="Arial" w:hAnsi="Arial" w:cs="Arial"/>
          <w:color w:val="1F1F1F"/>
          <w:sz w:val="24"/>
          <w:szCs w:val="24"/>
        </w:rPr>
        <w:t xml:space="preserve"> ‘sicrhau cyfranogiad llawn o fewn cymdeithas’ (Oxfam, 2015:4)</w:t>
      </w:r>
      <w:r w:rsidR="00312D93">
        <w:rPr>
          <w:rFonts w:ascii="Arial" w:hAnsi="Arial" w:cs="Arial"/>
          <w:color w:val="1F1F1F"/>
          <w:sz w:val="24"/>
          <w:szCs w:val="24"/>
        </w:rPr>
        <w:t xml:space="preserve">. </w:t>
      </w:r>
    </w:p>
    <w:p w14:paraId="5C4B1DCD" w14:textId="3D97E185" w:rsidR="00C17220" w:rsidRDefault="00C17220" w:rsidP="00C17220">
      <w:pPr>
        <w:rPr>
          <w:rFonts w:ascii="Helvetica" w:hAnsi="Helvetica"/>
          <w:color w:val="333333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Gwelir tebygrwydd rhwng meddylfryd LlC ar y pryd gydag athroniaeth Te Whariki yn Seland Newydd, brithwaith o egwyddorion wedi’u selio ar werthoedd ac amcanion addysgu yw sail cwricwlwm Te Whariki.</w:t>
      </w:r>
      <w:r w:rsidRPr="007D484D">
        <w:rPr>
          <w:rFonts w:ascii="Helvetica" w:hAnsi="Helvetica"/>
          <w:color w:val="333333"/>
          <w:sz w:val="24"/>
          <w:szCs w:val="24"/>
        </w:rPr>
        <w:t xml:space="preserve"> Y Kaiako</w:t>
      </w:r>
      <w:r>
        <w:rPr>
          <w:rFonts w:ascii="Helvetica" w:hAnsi="Helvetica"/>
          <w:color w:val="333333"/>
          <w:sz w:val="24"/>
          <w:szCs w:val="24"/>
        </w:rPr>
        <w:t xml:space="preserve"> (yr oedolion- athrawon)</w:t>
      </w:r>
      <w:r w:rsidRPr="007D484D">
        <w:rPr>
          <w:rFonts w:ascii="Helvetica" w:hAnsi="Helvetica"/>
          <w:color w:val="333333"/>
          <w:sz w:val="24"/>
          <w:szCs w:val="24"/>
        </w:rPr>
        <w:t xml:space="preserve"> sy’n gyfrifol am sefydlu partneriaethau gyda teuluoedd a’r whānau </w:t>
      </w:r>
      <w:r>
        <w:rPr>
          <w:rFonts w:ascii="Helvetica" w:hAnsi="Helvetica"/>
          <w:color w:val="333333"/>
          <w:sz w:val="24"/>
          <w:szCs w:val="24"/>
        </w:rPr>
        <w:t>(y gymuned) i</w:t>
      </w:r>
      <w:r w:rsidRPr="007D484D">
        <w:rPr>
          <w:rFonts w:ascii="Helvetica" w:hAnsi="Helvetica"/>
          <w:color w:val="333333"/>
          <w:sz w:val="24"/>
          <w:szCs w:val="24"/>
        </w:rPr>
        <w:t xml:space="preserve"> sicrhau ymdeimlad o berthyn i bawb</w:t>
      </w:r>
      <w:r>
        <w:rPr>
          <w:rFonts w:ascii="Helvetica" w:hAnsi="Helvetica"/>
          <w:color w:val="333333"/>
          <w:sz w:val="24"/>
          <w:szCs w:val="24"/>
        </w:rPr>
        <w:t>.</w:t>
      </w:r>
    </w:p>
    <w:p w14:paraId="3C824475" w14:textId="77777777" w:rsidR="00C17220" w:rsidRDefault="00C17220" w:rsidP="00C17220">
      <w:pPr>
        <w:spacing w:line="240" w:lineRule="auto"/>
        <w:rPr>
          <w:rFonts w:ascii="Helvetica" w:hAnsi="Helvetica"/>
          <w:color w:val="333333"/>
          <w:sz w:val="24"/>
          <w:szCs w:val="24"/>
        </w:rPr>
      </w:pPr>
      <w:r>
        <w:rPr>
          <w:rFonts w:ascii="Helvetica" w:hAnsi="Helvetica"/>
          <w:color w:val="333333"/>
          <w:sz w:val="24"/>
          <w:szCs w:val="24"/>
        </w:rPr>
        <w:t xml:space="preserve">   </w:t>
      </w:r>
      <w:r w:rsidRPr="007D484D">
        <w:rPr>
          <w:rFonts w:ascii="Helvetica" w:hAnsi="Helvetica"/>
          <w:color w:val="333333"/>
          <w:sz w:val="24"/>
          <w:szCs w:val="24"/>
        </w:rPr>
        <w:t>‘</w:t>
      </w:r>
      <w:r>
        <w:rPr>
          <w:rFonts w:ascii="Helvetica" w:hAnsi="Helvetica"/>
          <w:color w:val="333333"/>
          <w:sz w:val="24"/>
          <w:szCs w:val="24"/>
        </w:rPr>
        <w:t>T</w:t>
      </w:r>
      <w:r w:rsidRPr="007D484D">
        <w:rPr>
          <w:rFonts w:ascii="Helvetica" w:hAnsi="Helvetica"/>
          <w:color w:val="333333"/>
          <w:sz w:val="24"/>
          <w:szCs w:val="24"/>
        </w:rPr>
        <w:t xml:space="preserve">he early childhood curriculum supports the identities, languages, and cultures </w:t>
      </w:r>
    </w:p>
    <w:p w14:paraId="22CD45B7" w14:textId="77777777" w:rsidR="00C17220" w:rsidRDefault="00C17220" w:rsidP="00C17220">
      <w:pPr>
        <w:spacing w:line="240" w:lineRule="auto"/>
        <w:rPr>
          <w:rFonts w:ascii="Helvetica" w:hAnsi="Helvetica"/>
          <w:color w:val="333333"/>
          <w:sz w:val="24"/>
          <w:szCs w:val="24"/>
        </w:rPr>
      </w:pPr>
      <w:r>
        <w:rPr>
          <w:rFonts w:ascii="Helvetica" w:hAnsi="Helvetica"/>
          <w:color w:val="333333"/>
          <w:sz w:val="24"/>
          <w:szCs w:val="24"/>
        </w:rPr>
        <w:t xml:space="preserve">   </w:t>
      </w:r>
      <w:r w:rsidRPr="007D484D">
        <w:rPr>
          <w:rFonts w:ascii="Helvetica" w:hAnsi="Helvetica"/>
          <w:color w:val="333333"/>
          <w:sz w:val="24"/>
          <w:szCs w:val="24"/>
        </w:rPr>
        <w:t xml:space="preserve">of all children, affirms and celebrates cultural differences, and aims to help children </w:t>
      </w:r>
    </w:p>
    <w:p w14:paraId="3460337D" w14:textId="1F005DA1" w:rsidR="00C17220" w:rsidRDefault="00C17220" w:rsidP="00C17220">
      <w:pPr>
        <w:spacing w:line="240" w:lineRule="auto"/>
        <w:rPr>
          <w:rFonts w:ascii="Helvetica" w:hAnsi="Helvetica"/>
          <w:color w:val="333333"/>
          <w:sz w:val="24"/>
          <w:szCs w:val="24"/>
        </w:rPr>
      </w:pPr>
      <w:r>
        <w:rPr>
          <w:rFonts w:ascii="Helvetica" w:hAnsi="Helvetica"/>
          <w:color w:val="333333"/>
          <w:sz w:val="24"/>
          <w:szCs w:val="24"/>
        </w:rPr>
        <w:t xml:space="preserve">   </w:t>
      </w:r>
      <w:r w:rsidRPr="007D484D">
        <w:rPr>
          <w:rFonts w:ascii="Helvetica" w:hAnsi="Helvetica"/>
          <w:color w:val="333333"/>
          <w:sz w:val="24"/>
          <w:szCs w:val="24"/>
        </w:rPr>
        <w:t>gain a positive awareness of their own and other cultures. Te</w:t>
      </w:r>
      <w:r w:rsidR="00460668">
        <w:rPr>
          <w:rFonts w:ascii="Helvetica" w:hAnsi="Helvetica"/>
          <w:color w:val="333333"/>
          <w:sz w:val="24"/>
          <w:szCs w:val="24"/>
        </w:rPr>
        <w:t xml:space="preserve"> W</w:t>
      </w:r>
      <w:r w:rsidRPr="007D484D">
        <w:rPr>
          <w:rFonts w:ascii="Helvetica" w:hAnsi="Helvetica"/>
          <w:color w:val="333333"/>
          <w:sz w:val="24"/>
          <w:szCs w:val="24"/>
        </w:rPr>
        <w:t>hariki (2019).</w:t>
      </w:r>
    </w:p>
    <w:p w14:paraId="301DEB92" w14:textId="77777777" w:rsidR="00A47F19" w:rsidRDefault="00A47F19" w:rsidP="00F57901">
      <w:pPr>
        <w:rPr>
          <w:rFonts w:ascii="Helvetica" w:hAnsi="Helvetica"/>
          <w:color w:val="333333"/>
          <w:sz w:val="24"/>
          <w:szCs w:val="24"/>
        </w:rPr>
      </w:pPr>
    </w:p>
    <w:p w14:paraId="0E38B577" w14:textId="728AEB36" w:rsidR="00A47F19" w:rsidRPr="00A47F19" w:rsidRDefault="00312D93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Roedd newid amlwg ar ddod a’r Llywodraeth wedi daro</w:t>
      </w:r>
      <w:r w:rsidR="00460668">
        <w:rPr>
          <w:rFonts w:ascii="Arial" w:hAnsi="Arial" w:cs="Arial"/>
          <w:color w:val="1F1F1F"/>
          <w:sz w:val="24"/>
          <w:szCs w:val="24"/>
        </w:rPr>
        <w:t>gan y dyfodol yn un gwahanol a b</w:t>
      </w:r>
      <w:r>
        <w:rPr>
          <w:rFonts w:ascii="Arial" w:hAnsi="Arial" w:cs="Arial"/>
          <w:color w:val="1F1F1F"/>
          <w:sz w:val="24"/>
          <w:szCs w:val="24"/>
        </w:rPr>
        <w:t xml:space="preserve">yddai angen </w:t>
      </w:r>
      <w:r w:rsidR="007A6BF3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</w:t>
      </w:r>
      <w:r w:rsidR="007A6BF3">
        <w:rPr>
          <w:rFonts w:ascii="Arial" w:hAnsi="Arial" w:cs="Arial"/>
          <w:color w:val="1F1F1F"/>
          <w:sz w:val="24"/>
          <w:szCs w:val="24"/>
        </w:rPr>
        <w:t>sefydliadau cyhoeddus baratoi ar ei gyfer.</w:t>
      </w:r>
      <w:r w:rsidR="00D15A9B">
        <w:rPr>
          <w:rFonts w:ascii="Arial" w:hAnsi="Arial" w:cs="Arial"/>
          <w:color w:val="1F1F1F"/>
          <w:sz w:val="24"/>
          <w:szCs w:val="24"/>
        </w:rPr>
        <w:t xml:space="preserve"> </w:t>
      </w:r>
      <w:r w:rsidR="007A6BF3">
        <w:rPr>
          <w:rFonts w:ascii="Arial" w:hAnsi="Arial" w:cs="Arial"/>
          <w:color w:val="1F1F1F"/>
          <w:sz w:val="24"/>
          <w:szCs w:val="24"/>
        </w:rPr>
        <w:t>Cydna</w:t>
      </w:r>
      <w:r w:rsidR="003E12CC">
        <w:rPr>
          <w:rFonts w:ascii="Arial" w:hAnsi="Arial" w:cs="Arial"/>
          <w:color w:val="1F1F1F"/>
          <w:sz w:val="24"/>
          <w:szCs w:val="24"/>
        </w:rPr>
        <w:t>b</w:t>
      </w:r>
      <w:r w:rsidR="007A6BF3">
        <w:rPr>
          <w:rFonts w:ascii="Arial" w:hAnsi="Arial" w:cs="Arial"/>
          <w:color w:val="1F1F1F"/>
          <w:sz w:val="24"/>
          <w:szCs w:val="24"/>
        </w:rPr>
        <w:t>u Ll</w:t>
      </w:r>
      <w:r w:rsidR="002E35B1">
        <w:rPr>
          <w:rFonts w:ascii="Arial" w:hAnsi="Arial" w:cs="Arial"/>
          <w:color w:val="1F1F1F"/>
          <w:sz w:val="24"/>
          <w:szCs w:val="24"/>
        </w:rPr>
        <w:t xml:space="preserve"> </w:t>
      </w:r>
      <w:r w:rsidR="007A6BF3">
        <w:rPr>
          <w:rFonts w:ascii="Arial" w:hAnsi="Arial" w:cs="Arial"/>
          <w:color w:val="1F1F1F"/>
          <w:sz w:val="24"/>
          <w:szCs w:val="24"/>
        </w:rPr>
        <w:t>C na fedrid ‘cyflawni ein hagenda he</w:t>
      </w:r>
      <w:r w:rsidR="002E35B1">
        <w:rPr>
          <w:rFonts w:ascii="Arial" w:hAnsi="Arial" w:cs="Arial"/>
          <w:color w:val="1F1F1F"/>
          <w:sz w:val="24"/>
          <w:szCs w:val="24"/>
        </w:rPr>
        <w:t>b</w:t>
      </w:r>
      <w:r w:rsidR="007A6BF3">
        <w:rPr>
          <w:rFonts w:ascii="Arial" w:hAnsi="Arial" w:cs="Arial"/>
          <w:color w:val="1F1F1F"/>
          <w:sz w:val="24"/>
          <w:szCs w:val="24"/>
        </w:rPr>
        <w:t xml:space="preserve"> gymorth’ (Ll</w:t>
      </w:r>
      <w:r w:rsidR="002E35B1">
        <w:rPr>
          <w:rFonts w:ascii="Arial" w:hAnsi="Arial" w:cs="Arial"/>
          <w:color w:val="1F1F1F"/>
          <w:sz w:val="24"/>
          <w:szCs w:val="24"/>
        </w:rPr>
        <w:t xml:space="preserve"> </w:t>
      </w:r>
      <w:r w:rsidR="007A6BF3">
        <w:rPr>
          <w:rFonts w:ascii="Arial" w:hAnsi="Arial" w:cs="Arial"/>
          <w:color w:val="1F1F1F"/>
          <w:sz w:val="24"/>
          <w:szCs w:val="24"/>
        </w:rPr>
        <w:t xml:space="preserve">C, 2016:15) </w:t>
      </w:r>
      <w:r w:rsidR="002E35B1">
        <w:rPr>
          <w:rFonts w:ascii="Arial" w:hAnsi="Arial" w:cs="Arial"/>
          <w:color w:val="1F1F1F"/>
          <w:sz w:val="24"/>
          <w:szCs w:val="24"/>
        </w:rPr>
        <w:t xml:space="preserve">a byddai gweithio gyda’r sector cyhoeddus ynghyd a chymunedau yn rhan o’r gwaith wrth lywio polisiau’r dyfodol. </w:t>
      </w:r>
      <w:r w:rsidR="00A47F19" w:rsidRPr="00A47F19">
        <w:rPr>
          <w:rFonts w:ascii="Arial" w:hAnsi="Arial" w:cs="Arial"/>
          <w:color w:val="383838"/>
          <w:sz w:val="24"/>
          <w:szCs w:val="24"/>
        </w:rPr>
        <w:t>M</w:t>
      </w:r>
      <w:r w:rsidR="00A47F19">
        <w:rPr>
          <w:rFonts w:ascii="Arial" w:hAnsi="Arial" w:cs="Arial"/>
          <w:color w:val="383838"/>
          <w:sz w:val="24"/>
          <w:szCs w:val="24"/>
        </w:rPr>
        <w:t>ynega Murphy (2018) bod</w:t>
      </w:r>
      <w:r w:rsidR="00A47F19" w:rsidRPr="00A47F19">
        <w:rPr>
          <w:rFonts w:ascii="Arial" w:hAnsi="Arial" w:cs="Arial"/>
          <w:color w:val="383838"/>
          <w:sz w:val="24"/>
          <w:szCs w:val="24"/>
        </w:rPr>
        <w:t xml:space="preserve"> hunaniaeth yn anodd </w:t>
      </w:r>
      <w:r w:rsidR="00A47F19">
        <w:rPr>
          <w:rFonts w:ascii="Arial" w:hAnsi="Arial" w:cs="Arial"/>
          <w:color w:val="383838"/>
          <w:sz w:val="24"/>
          <w:szCs w:val="24"/>
        </w:rPr>
        <w:t>i</w:t>
      </w:r>
      <w:r w:rsidR="00A47F19" w:rsidRPr="00A47F19">
        <w:rPr>
          <w:rFonts w:ascii="Arial" w:hAnsi="Arial" w:cs="Arial"/>
          <w:color w:val="383838"/>
          <w:sz w:val="24"/>
          <w:szCs w:val="24"/>
        </w:rPr>
        <w:t xml:space="preserve">’w ddiffinio gan fod ei ystyr yn amrywio o achos diwylliant, hil, ethnigrwydd a </w:t>
      </w:r>
      <w:r w:rsidR="00A47F19">
        <w:rPr>
          <w:rFonts w:ascii="Arial" w:hAnsi="Arial" w:cs="Arial"/>
          <w:color w:val="383838"/>
          <w:sz w:val="24"/>
          <w:szCs w:val="24"/>
        </w:rPr>
        <w:t>cenedlaetholdeb. Gall a fe wna yn aml</w:t>
      </w:r>
      <w:r w:rsidR="00A47F19" w:rsidRPr="00A47F19">
        <w:rPr>
          <w:rFonts w:ascii="Arial" w:hAnsi="Arial" w:cs="Arial"/>
          <w:color w:val="383838"/>
          <w:sz w:val="24"/>
          <w:szCs w:val="24"/>
        </w:rPr>
        <w:t xml:space="preserve"> amrywio </w:t>
      </w:r>
      <w:r w:rsidR="00A47F19">
        <w:rPr>
          <w:rFonts w:ascii="Arial" w:hAnsi="Arial" w:cs="Arial"/>
          <w:color w:val="383838"/>
          <w:sz w:val="24"/>
          <w:szCs w:val="24"/>
        </w:rPr>
        <w:t>i</w:t>
      </w:r>
      <w:r w:rsidR="00A47F19" w:rsidRPr="00A47F19">
        <w:rPr>
          <w:rFonts w:ascii="Arial" w:hAnsi="Arial" w:cs="Arial"/>
          <w:color w:val="383838"/>
          <w:sz w:val="24"/>
          <w:szCs w:val="24"/>
        </w:rPr>
        <w:t xml:space="preserve"> gymunedau o fewn yr un diwylliant. </w:t>
      </w:r>
    </w:p>
    <w:p w14:paraId="320F0EE5" w14:textId="403A9B1A" w:rsidR="00EE5093" w:rsidRDefault="002E35B1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Yn achos 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diwygiad </w:t>
      </w:r>
      <w:r>
        <w:rPr>
          <w:rFonts w:ascii="Arial" w:hAnsi="Arial" w:cs="Arial"/>
          <w:color w:val="1F1F1F"/>
          <w:sz w:val="24"/>
          <w:szCs w:val="24"/>
        </w:rPr>
        <w:t>y Cyfnod Sylfaen a Dyfodol Llwyddiannus ystyriwyd arferion da a strategaethau byd eang ynghyd a’r gweithdrefnau oedd yn bodoli eisioes o fewn ein system addysg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 wrth baratoi a pheilota cwricwlwm addas. O</w:t>
      </w:r>
      <w:r>
        <w:rPr>
          <w:rFonts w:ascii="Arial" w:hAnsi="Arial" w:cs="Arial"/>
          <w:color w:val="1F1F1F"/>
          <w:sz w:val="24"/>
          <w:szCs w:val="24"/>
        </w:rPr>
        <w:t xml:space="preserve"> ystyried pwysigrwydd y newid oedd ar ddod; ni wnaed hyn yn achos datblygu mentrau a strategaeth Cymru oll a’r gyfer plant a’u teuluoedd i ddatblygu ymdeimlad o berthyn wrth drosglwyddo. Gwnaed argymell i bo</w:t>
      </w:r>
      <w:r w:rsidR="00C17220">
        <w:rPr>
          <w:rFonts w:ascii="Arial" w:hAnsi="Arial" w:cs="Arial"/>
          <w:color w:val="1F1F1F"/>
          <w:sz w:val="24"/>
          <w:szCs w:val="24"/>
        </w:rPr>
        <w:t>b ysgol amlinellu eu trefniadau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 </w:t>
      </w:r>
      <w:r>
        <w:rPr>
          <w:rFonts w:ascii="Arial" w:hAnsi="Arial" w:cs="Arial"/>
          <w:color w:val="1F1F1F"/>
          <w:sz w:val="24"/>
          <w:szCs w:val="24"/>
        </w:rPr>
        <w:t xml:space="preserve">ond prin gwnaed sicrhau atebolrwydd o’r cyllid a roddwyd tuag at y mentrau </w:t>
      </w:r>
      <w:r w:rsidR="003E12CC">
        <w:rPr>
          <w:rFonts w:ascii="Arial" w:hAnsi="Arial" w:cs="Arial"/>
          <w:color w:val="1F1F1F"/>
          <w:sz w:val="24"/>
          <w:szCs w:val="24"/>
        </w:rPr>
        <w:t>pontio</w:t>
      </w:r>
      <w:r w:rsidR="0051082E">
        <w:rPr>
          <w:rFonts w:ascii="Arial" w:hAnsi="Arial" w:cs="Arial"/>
          <w:color w:val="1F1F1F"/>
          <w:sz w:val="24"/>
          <w:szCs w:val="24"/>
        </w:rPr>
        <w:t xml:space="preserve"> (cynradd i’r uwchradd gan amlaf) </w:t>
      </w:r>
      <w:r>
        <w:rPr>
          <w:rFonts w:ascii="Arial" w:hAnsi="Arial" w:cs="Arial"/>
          <w:color w:val="1F1F1F"/>
          <w:sz w:val="24"/>
          <w:szCs w:val="24"/>
        </w:rPr>
        <w:t>na chynnig hyfforddiant a chyngor pellach i sefydliadau o sut i ddatblygu ar y rhain.</w:t>
      </w:r>
      <w:r w:rsidR="009944D9">
        <w:rPr>
          <w:rFonts w:ascii="Arial" w:hAnsi="Arial" w:cs="Arial"/>
          <w:color w:val="1F1F1F"/>
          <w:sz w:val="24"/>
          <w:szCs w:val="24"/>
        </w:rPr>
        <w:t xml:space="preserve"> Noda Janta a Harte (2016) gall yr heriau a wyneba rhai plant a theuluoedd yn ystod cyfnodau o drosglwyddo</w:t>
      </w:r>
      <w:r>
        <w:rPr>
          <w:rFonts w:ascii="Arial" w:hAnsi="Arial" w:cs="Arial"/>
          <w:color w:val="1F1F1F"/>
          <w:sz w:val="24"/>
          <w:szCs w:val="24"/>
        </w:rPr>
        <w:t xml:space="preserve"> </w:t>
      </w:r>
      <w:r w:rsidR="009944D9">
        <w:rPr>
          <w:rFonts w:ascii="Arial" w:hAnsi="Arial" w:cs="Arial"/>
          <w:color w:val="1F1F1F"/>
          <w:sz w:val="24"/>
          <w:szCs w:val="24"/>
        </w:rPr>
        <w:t xml:space="preserve">fod yn sylweddol a chymhleth – ni ellid eu datrys heb </w:t>
      </w:r>
      <w:r w:rsidR="0051082E">
        <w:rPr>
          <w:rFonts w:ascii="Arial" w:hAnsi="Arial" w:cs="Arial"/>
          <w:color w:val="1F1F1F"/>
          <w:sz w:val="24"/>
          <w:szCs w:val="24"/>
        </w:rPr>
        <w:t xml:space="preserve">wir </w:t>
      </w:r>
      <w:r w:rsidR="009944D9">
        <w:rPr>
          <w:rFonts w:ascii="Arial" w:hAnsi="Arial" w:cs="Arial"/>
          <w:color w:val="1F1F1F"/>
          <w:sz w:val="24"/>
          <w:szCs w:val="24"/>
        </w:rPr>
        <w:t xml:space="preserve">ddeall yr angen. </w:t>
      </w:r>
    </w:p>
    <w:p w14:paraId="2306402F" w14:textId="32399EB9" w:rsidR="00D15A9B" w:rsidRDefault="00C17220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C</w:t>
      </w:r>
      <w:r w:rsidR="0051082E">
        <w:rPr>
          <w:rFonts w:ascii="Arial" w:hAnsi="Arial" w:cs="Arial"/>
          <w:color w:val="1F1F1F"/>
          <w:sz w:val="24"/>
          <w:szCs w:val="24"/>
        </w:rPr>
        <w:t>yhoeddwyd y ddwy</w:t>
      </w:r>
      <w:r w:rsidR="007A6BF3">
        <w:rPr>
          <w:rFonts w:ascii="Arial" w:hAnsi="Arial" w:cs="Arial"/>
          <w:color w:val="1F1F1F"/>
          <w:sz w:val="24"/>
          <w:szCs w:val="24"/>
        </w:rPr>
        <w:t xml:space="preserve"> </w:t>
      </w:r>
      <w:r w:rsidR="00460668">
        <w:rPr>
          <w:rFonts w:ascii="Arial" w:hAnsi="Arial" w:cs="Arial"/>
          <w:color w:val="1F1F1F"/>
          <w:sz w:val="24"/>
          <w:szCs w:val="24"/>
        </w:rPr>
        <w:t xml:space="preserve">ddogfen </w:t>
      </w:r>
      <w:r>
        <w:rPr>
          <w:rFonts w:ascii="Arial" w:hAnsi="Arial" w:cs="Arial"/>
          <w:color w:val="1F1F1F"/>
          <w:sz w:val="24"/>
          <w:szCs w:val="24"/>
        </w:rPr>
        <w:t xml:space="preserve">a’u hystyrir nesaf </w:t>
      </w:r>
      <w:r w:rsidR="007A6BF3">
        <w:rPr>
          <w:rFonts w:ascii="Arial" w:hAnsi="Arial" w:cs="Arial"/>
          <w:color w:val="1F1F1F"/>
          <w:sz w:val="24"/>
          <w:szCs w:val="24"/>
        </w:rPr>
        <w:t>yn 2015</w:t>
      </w:r>
      <w:r>
        <w:rPr>
          <w:rFonts w:ascii="Arial" w:hAnsi="Arial" w:cs="Arial"/>
          <w:color w:val="1F1F1F"/>
          <w:sz w:val="24"/>
          <w:szCs w:val="24"/>
        </w:rPr>
        <w:t>,</w:t>
      </w:r>
      <w:r w:rsidR="007A6BF3">
        <w:rPr>
          <w:rFonts w:ascii="Arial" w:hAnsi="Arial" w:cs="Arial"/>
          <w:color w:val="1F1F1F"/>
          <w:sz w:val="24"/>
          <w:szCs w:val="24"/>
        </w:rPr>
        <w:t xml:space="preserve"> a gwelir cysylliadau amlwg rhyngddynt o ran amcanion addysgol a goblygiadau </w:t>
      </w:r>
      <w:r w:rsidR="0051082E">
        <w:rPr>
          <w:rFonts w:ascii="Arial" w:hAnsi="Arial" w:cs="Arial"/>
          <w:color w:val="1F1F1F"/>
          <w:sz w:val="24"/>
          <w:szCs w:val="24"/>
        </w:rPr>
        <w:t>i</w:t>
      </w:r>
      <w:r w:rsidR="007A6BF3">
        <w:rPr>
          <w:rFonts w:ascii="Arial" w:hAnsi="Arial" w:cs="Arial"/>
          <w:color w:val="1F1F1F"/>
          <w:sz w:val="24"/>
          <w:szCs w:val="24"/>
        </w:rPr>
        <w:t xml:space="preserve"> sicrhau addysg gynhwysol a dathlu hunaniaeth unigolion.</w:t>
      </w:r>
      <w:r w:rsidR="00A157A1">
        <w:rPr>
          <w:rFonts w:ascii="Arial" w:hAnsi="Arial" w:cs="Arial"/>
          <w:color w:val="1F1F1F"/>
          <w:sz w:val="24"/>
          <w:szCs w:val="24"/>
        </w:rPr>
        <w:t xml:space="preserve"> 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Gwna’r ail ddogfen sef Deddf Llesiant Cenedlaethau’r Dyfodol </w:t>
      </w:r>
      <w:r>
        <w:rPr>
          <w:rFonts w:ascii="Arial" w:hAnsi="Arial" w:cs="Arial"/>
          <w:color w:val="1F1F1F"/>
          <w:sz w:val="24"/>
          <w:szCs w:val="24"/>
        </w:rPr>
        <w:t xml:space="preserve">(2015) </w:t>
      </w:r>
      <w:r w:rsidR="0087385E">
        <w:rPr>
          <w:rFonts w:ascii="Arial" w:hAnsi="Arial" w:cs="Arial"/>
          <w:color w:val="1F1F1F"/>
          <w:sz w:val="24"/>
          <w:szCs w:val="24"/>
        </w:rPr>
        <w:t>gynnig</w:t>
      </w:r>
      <w:r w:rsidR="00A157A1">
        <w:rPr>
          <w:rFonts w:ascii="Arial" w:hAnsi="Arial" w:cs="Arial"/>
          <w:color w:val="1F1F1F"/>
          <w:sz w:val="24"/>
          <w:szCs w:val="24"/>
        </w:rPr>
        <w:t xml:space="preserve"> saith nod g</w:t>
      </w:r>
      <w:r w:rsidR="0087385E">
        <w:rPr>
          <w:rFonts w:ascii="Arial" w:hAnsi="Arial" w:cs="Arial"/>
          <w:color w:val="1F1F1F"/>
          <w:sz w:val="24"/>
          <w:szCs w:val="24"/>
        </w:rPr>
        <w:t>y</w:t>
      </w:r>
      <w:r w:rsidR="00A157A1">
        <w:rPr>
          <w:rFonts w:ascii="Arial" w:hAnsi="Arial" w:cs="Arial"/>
          <w:color w:val="1F1F1F"/>
          <w:sz w:val="24"/>
          <w:szCs w:val="24"/>
        </w:rPr>
        <w:t xml:space="preserve">da’r bwriad o wella llesiant cymdeithasol, economaidd, amgylcheddol a diwylliannol Cymru ac ymateb i heriau megis tlodi, diffyg swyddi, a newid hinsawdd. Ystyria’r ddeddf y gymuned fel y cnewyllyn </w:t>
      </w:r>
      <w:r w:rsidR="00A157A1">
        <w:rPr>
          <w:rFonts w:ascii="Arial" w:hAnsi="Arial" w:cs="Arial"/>
          <w:color w:val="1F1F1F"/>
          <w:sz w:val="24"/>
          <w:szCs w:val="24"/>
        </w:rPr>
        <w:lastRenderedPageBreak/>
        <w:t>cychwynol i unigolion fedru byw yn ddiogel, cyflawni potensial bersonol a gwarchod diwylliant ‘waeth beth fo’u cefndir neu eu hamgylchiadau’ (Ll C, 2015:6).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 Golyga hyn bod ysgolion a darpariaethau’n cynllunio ac addasu a gosod eu bwriadau’n glir yn flynyddol o sut gwnant wireddu’r ddeddf yn ymarferol. Dyfodol Llwyddiannus yw’r drydedd ddogfen sy’n cyflwyno argymhellion Yr Athro Donaldson o ddiwygiad addysgol diweddaraf Cymru. Ceir cydnabyddiaeth o nodau craidd y cwricwlwm presennol a’u seliwyd ar erthyglau‘r CCUHP, Strategaeth y Gymraeg (2012) Mesur hawlia</w:t>
      </w:r>
      <w:r w:rsidR="003E12CC">
        <w:rPr>
          <w:rFonts w:ascii="Arial" w:hAnsi="Arial" w:cs="Arial"/>
          <w:color w:val="1F1F1F"/>
          <w:sz w:val="24"/>
          <w:szCs w:val="24"/>
        </w:rPr>
        <w:t>u plant a phobl ifanc (2011) a D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eddf llesiant 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cenedlaethau’r dyfodol 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(2015) o fewn y drafodaeth. Mynegwyd eisioes bod dau o’r pedwar diben a’u </w:t>
      </w:r>
      <w:r w:rsidR="00D71D7F">
        <w:rPr>
          <w:rFonts w:ascii="Arial" w:hAnsi="Arial" w:cs="Arial"/>
          <w:color w:val="1F1F1F"/>
          <w:sz w:val="24"/>
          <w:szCs w:val="24"/>
        </w:rPr>
        <w:t>h</w:t>
      </w:r>
      <w:r w:rsidR="0087385E">
        <w:rPr>
          <w:rFonts w:ascii="Arial" w:hAnsi="Arial" w:cs="Arial"/>
          <w:color w:val="1F1F1F"/>
          <w:sz w:val="24"/>
          <w:szCs w:val="24"/>
        </w:rPr>
        <w:t xml:space="preserve">argymhellir yn cwmpasu 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y plant fel dinasyddion unigryw, o fewn y drafodaeth o’r </w:t>
      </w:r>
      <w:r w:rsidR="003F7EEA">
        <w:rPr>
          <w:rFonts w:ascii="Arial" w:hAnsi="Arial" w:cs="Arial"/>
          <w:color w:val="1F1F1F"/>
          <w:sz w:val="24"/>
          <w:szCs w:val="24"/>
        </w:rPr>
        <w:t>diwygiad tanlinella’r At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hro Donaldson bod y cwricwlwm </w:t>
      </w:r>
    </w:p>
    <w:p w14:paraId="2D0CA715" w14:textId="1D36A3F6" w:rsidR="00C17220" w:rsidRDefault="003F7EEA" w:rsidP="00C17220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‘</w:t>
      </w:r>
      <w:r w:rsidRPr="003F7EEA">
        <w:rPr>
          <w:rFonts w:ascii="Arial" w:hAnsi="Arial" w:cs="Arial"/>
          <w:color w:val="1F1F1F"/>
          <w:sz w:val="24"/>
          <w:szCs w:val="24"/>
        </w:rPr>
        <w:t xml:space="preserve">yn gynhwysol: yn hawdd i bawb ei ddeall, gan </w:t>
      </w:r>
      <w:r>
        <w:rPr>
          <w:rFonts w:ascii="Arial" w:hAnsi="Arial" w:cs="Arial"/>
          <w:color w:val="1F1F1F"/>
          <w:sz w:val="24"/>
          <w:szCs w:val="24"/>
        </w:rPr>
        <w:t xml:space="preserve">gwmpasu hawl pob </w:t>
      </w:r>
      <w:r w:rsidR="00C17220">
        <w:rPr>
          <w:rFonts w:ascii="Arial" w:hAnsi="Arial" w:cs="Arial"/>
          <w:color w:val="1F1F1F"/>
          <w:sz w:val="24"/>
          <w:szCs w:val="24"/>
        </w:rPr>
        <w:t>plenty</w:t>
      </w:r>
    </w:p>
    <w:p w14:paraId="55E71566" w14:textId="77777777" w:rsidR="00C17220" w:rsidRDefault="003F7EEA" w:rsidP="00C17220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 w:rsidRPr="003F7EEA">
        <w:rPr>
          <w:rFonts w:ascii="Arial" w:hAnsi="Arial" w:cs="Arial"/>
          <w:color w:val="1F1F1F"/>
          <w:sz w:val="24"/>
          <w:szCs w:val="24"/>
        </w:rPr>
        <w:t xml:space="preserve"> </w:t>
      </w:r>
      <w:r w:rsidR="00C17220">
        <w:rPr>
          <w:rFonts w:ascii="Arial" w:hAnsi="Arial" w:cs="Arial"/>
          <w:color w:val="1F1F1F"/>
          <w:sz w:val="24"/>
          <w:szCs w:val="24"/>
        </w:rPr>
        <w:t xml:space="preserve"> </w:t>
      </w:r>
      <w:r w:rsidRPr="003F7EEA">
        <w:rPr>
          <w:rFonts w:ascii="Arial" w:hAnsi="Arial" w:cs="Arial"/>
          <w:color w:val="1F1F1F"/>
          <w:sz w:val="24"/>
          <w:szCs w:val="24"/>
        </w:rPr>
        <w:t>pherson ifanc i gael addysg o ansawdd uchel a chael ystyried ei farn yng</w:t>
      </w:r>
    </w:p>
    <w:p w14:paraId="74317C03" w14:textId="1DE74DFF" w:rsidR="00C17220" w:rsidRDefault="003F7EEA" w:rsidP="00C17220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 w:rsidRPr="003F7EEA">
        <w:rPr>
          <w:rFonts w:ascii="Arial" w:hAnsi="Arial" w:cs="Arial"/>
          <w:color w:val="1F1F1F"/>
          <w:sz w:val="24"/>
          <w:szCs w:val="24"/>
        </w:rPr>
        <w:t xml:space="preserve"> </w:t>
      </w:r>
      <w:r w:rsidR="00C17220">
        <w:rPr>
          <w:rFonts w:ascii="Arial" w:hAnsi="Arial" w:cs="Arial"/>
          <w:color w:val="1F1F1F"/>
          <w:sz w:val="24"/>
          <w:szCs w:val="24"/>
        </w:rPr>
        <w:t xml:space="preserve"> </w:t>
      </w:r>
      <w:r w:rsidRPr="003F7EEA">
        <w:rPr>
          <w:rFonts w:ascii="Arial" w:hAnsi="Arial" w:cs="Arial"/>
          <w:color w:val="1F1F1F"/>
          <w:sz w:val="24"/>
          <w:szCs w:val="24"/>
        </w:rPr>
        <w:t>nghyd-destun Confensiwn y Cenhedloedd Unedi</w:t>
      </w:r>
      <w:r w:rsidR="00C17220">
        <w:rPr>
          <w:rFonts w:ascii="Arial" w:hAnsi="Arial" w:cs="Arial"/>
          <w:color w:val="1F1F1F"/>
          <w:sz w:val="24"/>
          <w:szCs w:val="24"/>
        </w:rPr>
        <w:t>g ar Hawliau’r Plentyn (CCUHP),</w:t>
      </w:r>
    </w:p>
    <w:p w14:paraId="4F657822" w14:textId="32205846" w:rsidR="003F7EEA" w:rsidRDefault="00C17220" w:rsidP="00C17220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</w:t>
      </w:r>
      <w:r w:rsidR="003F7EEA" w:rsidRPr="003F7EEA">
        <w:rPr>
          <w:rFonts w:ascii="Arial" w:hAnsi="Arial" w:cs="Arial"/>
          <w:color w:val="1F1F1F"/>
          <w:sz w:val="24"/>
          <w:szCs w:val="24"/>
        </w:rPr>
        <w:t>a barn rhieni, gofalwyr a chymdeithas ehangach</w:t>
      </w:r>
      <w:r w:rsidR="003F7EEA">
        <w:rPr>
          <w:rFonts w:ascii="Arial" w:hAnsi="Arial" w:cs="Arial"/>
          <w:color w:val="1F1F1F"/>
          <w:sz w:val="24"/>
          <w:szCs w:val="24"/>
        </w:rPr>
        <w:t>’</w:t>
      </w:r>
    </w:p>
    <w:p w14:paraId="4ED45CB8" w14:textId="5F8864EC" w:rsidR="003F7EEA" w:rsidRPr="003F7EEA" w:rsidRDefault="003F7EEA" w:rsidP="00C17220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                        </w:t>
      </w:r>
      <w:r w:rsidR="00C17220">
        <w:rPr>
          <w:rFonts w:ascii="Arial" w:hAnsi="Arial" w:cs="Arial"/>
          <w:color w:val="1F1F1F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color w:val="1F1F1F"/>
          <w:sz w:val="24"/>
          <w:szCs w:val="24"/>
        </w:rPr>
        <w:t>(Donaldson, 2015:14)</w:t>
      </w:r>
    </w:p>
    <w:p w14:paraId="508286B3" w14:textId="77777777" w:rsidR="00D71D7F" w:rsidRDefault="00D71D7F" w:rsidP="003F7EEA">
      <w:pPr>
        <w:rPr>
          <w:rFonts w:ascii="Arial" w:hAnsi="Arial" w:cs="Arial"/>
          <w:color w:val="1F1F1F"/>
          <w:sz w:val="24"/>
          <w:szCs w:val="24"/>
        </w:rPr>
      </w:pPr>
    </w:p>
    <w:p w14:paraId="20DF4C90" w14:textId="77777777" w:rsidR="003E12CC" w:rsidRDefault="00D71D7F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Ymddengys gydnabyddiaeth o deuluoedd droeon o fewn y ddogfen o fewn cyd-destun eu hysbysu o’r newidiadau a</w:t>
      </w:r>
      <w:r w:rsidR="007F40A8">
        <w:rPr>
          <w:rFonts w:ascii="Arial" w:hAnsi="Arial" w:cs="Arial"/>
          <w:color w:val="1F1F1F"/>
          <w:sz w:val="24"/>
          <w:szCs w:val="24"/>
        </w:rPr>
        <w:t xml:space="preserve">’r cynnydd a wna eu plant – teimlir y gellid wedi amlygu mwy o rol yr ysgol wrth groesawi rhieni a chyd weithio fel partneriaid yn enwedig gan y rhoed sylw blaenllaw i drosglwyddo o fewn y ddogfen. </w:t>
      </w:r>
      <w:r w:rsidR="00367504">
        <w:rPr>
          <w:rFonts w:ascii="Arial" w:hAnsi="Arial" w:cs="Arial"/>
          <w:color w:val="1F1F1F"/>
          <w:sz w:val="24"/>
          <w:szCs w:val="24"/>
        </w:rPr>
        <w:t>Mae’r gwaith o greu’</w:t>
      </w:r>
      <w:r w:rsidR="004E6127">
        <w:rPr>
          <w:rFonts w:ascii="Arial" w:hAnsi="Arial" w:cs="Arial"/>
          <w:color w:val="1F1F1F"/>
          <w:sz w:val="24"/>
          <w:szCs w:val="24"/>
        </w:rPr>
        <w:t>r cwricwlwm yn ei g</w:t>
      </w:r>
      <w:r w:rsidR="00367504">
        <w:rPr>
          <w:rFonts w:ascii="Arial" w:hAnsi="Arial" w:cs="Arial"/>
          <w:color w:val="1F1F1F"/>
          <w:sz w:val="24"/>
          <w:szCs w:val="24"/>
        </w:rPr>
        <w:t>yflwr ymgynghorol ar hyn o bryd gyda’</w:t>
      </w:r>
      <w:r w:rsidR="00707625">
        <w:rPr>
          <w:rFonts w:ascii="Arial" w:hAnsi="Arial" w:cs="Arial"/>
          <w:color w:val="1F1F1F"/>
          <w:sz w:val="24"/>
          <w:szCs w:val="24"/>
        </w:rPr>
        <w:t>r me</w:t>
      </w:r>
      <w:r w:rsidR="00367504">
        <w:rPr>
          <w:rFonts w:ascii="Arial" w:hAnsi="Arial" w:cs="Arial"/>
          <w:color w:val="1F1F1F"/>
          <w:sz w:val="24"/>
          <w:szCs w:val="24"/>
        </w:rPr>
        <w:t xml:space="preserve">ysydd dysgu a phrofiad yn amlinellu yr hyn ‘sy’n bwysig’ </w:t>
      </w:r>
      <w:r w:rsidR="00CA4182">
        <w:rPr>
          <w:rFonts w:ascii="Arial" w:hAnsi="Arial" w:cs="Arial"/>
          <w:color w:val="1F1F1F"/>
          <w:sz w:val="24"/>
          <w:szCs w:val="24"/>
        </w:rPr>
        <w:t>(Ll C, 2017:1)</w:t>
      </w:r>
      <w:r w:rsidR="00942A4A">
        <w:rPr>
          <w:rFonts w:ascii="Arial" w:hAnsi="Arial" w:cs="Arial"/>
          <w:color w:val="1F1F1F"/>
          <w:sz w:val="24"/>
          <w:szCs w:val="24"/>
        </w:rPr>
        <w:t>. Noda’r ddogfen ymgynghorol ar gyfer maes dysgu a phrofiad Iechyd a lles (2017; 4-6) ‘</w:t>
      </w:r>
      <w:r w:rsidR="00942A4A" w:rsidRPr="00942A4A">
        <w:rPr>
          <w:rFonts w:ascii="Arial" w:hAnsi="Arial" w:cs="Arial"/>
          <w:color w:val="1F1F1F"/>
          <w:sz w:val="24"/>
          <w:szCs w:val="24"/>
        </w:rPr>
        <w:t>Gall profiadau bywyd adael argraff ba</w:t>
      </w:r>
      <w:r w:rsidR="00942A4A">
        <w:rPr>
          <w:rFonts w:ascii="Arial" w:hAnsi="Arial" w:cs="Arial"/>
          <w:color w:val="1F1F1F"/>
          <w:sz w:val="24"/>
          <w:szCs w:val="24"/>
        </w:rPr>
        <w:t>rhaus ar lefelau iechyd a hyder’. Gwna adnabod</w:t>
      </w:r>
      <w:r w:rsidR="00942A4A" w:rsidRPr="00942A4A">
        <w:rPr>
          <w:rFonts w:ascii="Arial" w:hAnsi="Arial" w:cs="Arial"/>
          <w:color w:val="1F1F1F"/>
          <w:sz w:val="24"/>
          <w:szCs w:val="24"/>
        </w:rPr>
        <w:t xml:space="preserve"> </w:t>
      </w:r>
      <w:r w:rsidR="00942A4A">
        <w:rPr>
          <w:rFonts w:ascii="Arial" w:hAnsi="Arial" w:cs="Arial"/>
          <w:color w:val="1F1F1F"/>
          <w:sz w:val="24"/>
          <w:szCs w:val="24"/>
        </w:rPr>
        <w:t>‘C</w:t>
      </w:r>
      <w:r w:rsidR="00942A4A" w:rsidRPr="00942A4A">
        <w:rPr>
          <w:rFonts w:ascii="Arial" w:hAnsi="Arial" w:cs="Arial"/>
          <w:color w:val="1F1F1F"/>
          <w:sz w:val="24"/>
          <w:szCs w:val="24"/>
        </w:rPr>
        <w:t>aiff ein hunaniaeth ei lywio gan sut rydym yn ymgysylltu â'r gofod, amser a lle o'n cwmpas</w:t>
      </w:r>
      <w:r w:rsidR="00942A4A">
        <w:rPr>
          <w:rFonts w:ascii="Arial" w:hAnsi="Arial" w:cs="Arial"/>
          <w:color w:val="1F1F1F"/>
          <w:sz w:val="24"/>
          <w:szCs w:val="24"/>
        </w:rPr>
        <w:t>’, yn ogystal a chyflwyno i blant drwy weithgareddau addas ‘</w:t>
      </w:r>
      <w:r w:rsidR="00942A4A" w:rsidRPr="00942A4A">
        <w:rPr>
          <w:rFonts w:ascii="Arial" w:hAnsi="Arial" w:cs="Arial"/>
          <w:color w:val="1F1F1F"/>
          <w:sz w:val="24"/>
          <w:szCs w:val="24"/>
        </w:rPr>
        <w:t>sut y caiff perthnasoedd eu dylanwadu gan ffactorau diwylliannol a chymdeithasol</w:t>
      </w:r>
      <w:r w:rsidR="00942A4A">
        <w:rPr>
          <w:rFonts w:ascii="Arial" w:hAnsi="Arial" w:cs="Arial"/>
          <w:color w:val="1F1F1F"/>
          <w:sz w:val="24"/>
          <w:szCs w:val="24"/>
        </w:rPr>
        <w:t xml:space="preserve">’. </w:t>
      </w:r>
    </w:p>
    <w:p w14:paraId="67CBAB66" w14:textId="6F0FC617" w:rsidR="003F7EEA" w:rsidRDefault="00942A4A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Ynghyd a’r ystyriaethau yma gwna’r drafodaeth am y pedwar diben bwysleisio lles corfforol ac emosiynol plant a phobl ifanc gan annog ‘annibyniaeth, hunanddibyniaeth a pharch’ (LlC; 2015:28). Derbyniwyd argymhellion Yr A</w:t>
      </w:r>
      <w:r w:rsidR="00986681">
        <w:rPr>
          <w:rFonts w:ascii="Arial" w:hAnsi="Arial" w:cs="Arial"/>
          <w:color w:val="1F1F1F"/>
          <w:sz w:val="24"/>
          <w:szCs w:val="24"/>
        </w:rPr>
        <w:t>t</w:t>
      </w:r>
      <w:r>
        <w:rPr>
          <w:rFonts w:ascii="Arial" w:hAnsi="Arial" w:cs="Arial"/>
          <w:color w:val="1F1F1F"/>
          <w:sz w:val="24"/>
          <w:szCs w:val="24"/>
        </w:rPr>
        <w:t xml:space="preserve">hro Donaldson </w:t>
      </w:r>
      <w:r w:rsidR="00986681">
        <w:rPr>
          <w:rFonts w:ascii="Arial" w:hAnsi="Arial" w:cs="Arial"/>
          <w:color w:val="1F1F1F"/>
          <w:sz w:val="24"/>
          <w:szCs w:val="24"/>
        </w:rPr>
        <w:t>gan L</w:t>
      </w:r>
      <w:r>
        <w:rPr>
          <w:rFonts w:ascii="Arial" w:hAnsi="Arial" w:cs="Arial"/>
          <w:color w:val="1F1F1F"/>
          <w:sz w:val="24"/>
          <w:szCs w:val="24"/>
        </w:rPr>
        <w:t>ywodraeth Cymru’n unfryd ynghyd a’</w:t>
      </w:r>
      <w:r w:rsidR="00986681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awgrym y dylai’r dibenion</w:t>
      </w:r>
      <w:r w:rsidR="00986681">
        <w:rPr>
          <w:rFonts w:ascii="Arial" w:hAnsi="Arial" w:cs="Arial"/>
          <w:color w:val="1F1F1F"/>
          <w:sz w:val="24"/>
          <w:szCs w:val="24"/>
        </w:rPr>
        <w:t xml:space="preserve"> ‘fod yn sail i’r holl benderfyniadau yn y dyfodol am flaenoriaethau addysgol cenedlaethol, a lleol.’ (Ll C, 2015:30), os felly gwna’r pwyslais o hawliau plant a oedd yn sail i’r cwricwlau cynt gael ei gyfnewid am ddibenion sy’n amlwg yn g</w:t>
      </w:r>
      <w:r w:rsidR="003E12CC">
        <w:rPr>
          <w:rFonts w:ascii="Arial" w:hAnsi="Arial" w:cs="Arial"/>
          <w:color w:val="1F1F1F"/>
          <w:sz w:val="24"/>
          <w:szCs w:val="24"/>
        </w:rPr>
        <w:t>o</w:t>
      </w:r>
      <w:r w:rsidR="00986681">
        <w:rPr>
          <w:rFonts w:ascii="Arial" w:hAnsi="Arial" w:cs="Arial"/>
          <w:color w:val="1F1F1F"/>
          <w:sz w:val="24"/>
          <w:szCs w:val="24"/>
        </w:rPr>
        <w:t xml:space="preserve">sod unigrywedd Cymreictod wrth wraidd y gwerthoedd. </w:t>
      </w:r>
      <w:r w:rsidR="00986681" w:rsidRPr="00A47F19">
        <w:rPr>
          <w:rFonts w:ascii="Arial" w:hAnsi="Arial" w:cs="Arial"/>
          <w:color w:val="1F1F1F"/>
          <w:sz w:val="24"/>
          <w:szCs w:val="24"/>
        </w:rPr>
        <w:t>Dadleuir y gallai hyn fod yn drafferthus a chreu ymdeimlad o eithrio ymysg rhai rhieni brodorol a theuluoedd dwad sy’n dod yn rhan o g</w:t>
      </w:r>
      <w:r w:rsidR="003E12CC" w:rsidRPr="00A47F19">
        <w:rPr>
          <w:rFonts w:ascii="Arial" w:hAnsi="Arial" w:cs="Arial"/>
          <w:color w:val="1F1F1F"/>
          <w:sz w:val="24"/>
          <w:szCs w:val="24"/>
        </w:rPr>
        <w:t>y</w:t>
      </w:r>
      <w:r w:rsidR="00986681" w:rsidRPr="00A47F19">
        <w:rPr>
          <w:rFonts w:ascii="Arial" w:hAnsi="Arial" w:cs="Arial"/>
          <w:color w:val="1F1F1F"/>
          <w:sz w:val="24"/>
          <w:szCs w:val="24"/>
        </w:rPr>
        <w:t>muned ysgol gan na allant uniaethu a’r diffiniadau.</w:t>
      </w:r>
    </w:p>
    <w:p w14:paraId="0D98FD30" w14:textId="5695B4A8" w:rsidR="006E32AC" w:rsidRDefault="00460668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</w:t>
      </w:r>
      <w:r w:rsidR="00986681">
        <w:rPr>
          <w:rFonts w:ascii="Arial" w:hAnsi="Arial" w:cs="Arial"/>
          <w:color w:val="1F1F1F"/>
          <w:sz w:val="24"/>
          <w:szCs w:val="24"/>
        </w:rPr>
        <w:t xml:space="preserve"> </w:t>
      </w:r>
      <w:r w:rsidR="003E12CC">
        <w:rPr>
          <w:rFonts w:ascii="Arial" w:hAnsi="Arial" w:cs="Arial"/>
          <w:color w:val="1F1F1F"/>
          <w:sz w:val="24"/>
          <w:szCs w:val="24"/>
        </w:rPr>
        <w:t>d</w:t>
      </w:r>
      <w:r w:rsidR="00986681">
        <w:rPr>
          <w:rFonts w:ascii="Arial" w:hAnsi="Arial" w:cs="Arial"/>
          <w:color w:val="1F1F1F"/>
          <w:sz w:val="24"/>
          <w:szCs w:val="24"/>
        </w:rPr>
        <w:t>dogfen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 olaf i’w chynnwys yma</w:t>
      </w:r>
      <w:r w:rsidR="00986681">
        <w:rPr>
          <w:rFonts w:ascii="Arial" w:hAnsi="Arial" w:cs="Arial"/>
          <w:color w:val="1F1F1F"/>
          <w:sz w:val="24"/>
          <w:szCs w:val="24"/>
        </w:rPr>
        <w:t xml:space="preserve"> yw Cod Drafft Anghenion Dysgu Ychwanegol Cymru (2018) sydd hefyd o fewn cyfnod ymgynghorol. Gwna’r ddogfen gyflwyno strwythurau manwl o ran hysbysebu gweithdrefnau addysgol ar gyfer plant a’u teuluoedd sydd a Chynllun D</w:t>
      </w:r>
      <w:r w:rsidR="008601CB">
        <w:rPr>
          <w:rFonts w:ascii="Arial" w:hAnsi="Arial" w:cs="Arial"/>
          <w:color w:val="1F1F1F"/>
          <w:sz w:val="24"/>
          <w:szCs w:val="24"/>
        </w:rPr>
        <w:t xml:space="preserve">atblygu Unigol a’r sawl sydd ag anawsterau penodol </w:t>
      </w:r>
      <w:r w:rsidR="008601CB">
        <w:rPr>
          <w:rFonts w:ascii="Arial" w:hAnsi="Arial" w:cs="Arial"/>
          <w:color w:val="1F1F1F"/>
          <w:sz w:val="24"/>
          <w:szCs w:val="24"/>
        </w:rPr>
        <w:lastRenderedPageBreak/>
        <w:t>wedi’u hadnabod eisioes. Neulltir penod gyfan ar drosglwyddiadau a’r negeseuon parthed sicrhau pontio llyfn</w:t>
      </w:r>
      <w:r w:rsidR="006E32AC">
        <w:rPr>
          <w:rFonts w:ascii="Arial" w:hAnsi="Arial" w:cs="Arial"/>
          <w:color w:val="1F1F1F"/>
          <w:sz w:val="24"/>
          <w:szCs w:val="24"/>
        </w:rPr>
        <w:t>.</w:t>
      </w:r>
      <w:r w:rsidR="008601CB">
        <w:rPr>
          <w:rFonts w:ascii="Arial" w:hAnsi="Arial" w:cs="Arial"/>
          <w:color w:val="1F1F1F"/>
          <w:sz w:val="24"/>
          <w:szCs w:val="24"/>
        </w:rPr>
        <w:t xml:space="preserve"> </w:t>
      </w:r>
      <w:r w:rsidR="006E32AC">
        <w:rPr>
          <w:rFonts w:ascii="Arial" w:hAnsi="Arial" w:cs="Arial"/>
          <w:color w:val="1F1F1F"/>
          <w:sz w:val="24"/>
          <w:szCs w:val="24"/>
        </w:rPr>
        <w:t>Gwna’r ddogfen grybwyll,</w:t>
      </w:r>
    </w:p>
    <w:p w14:paraId="70997AAA" w14:textId="77777777" w:rsidR="00617BC6" w:rsidRDefault="0040295D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</w:t>
      </w:r>
      <w:r w:rsidR="006E32AC">
        <w:rPr>
          <w:rFonts w:ascii="Arial" w:hAnsi="Arial" w:cs="Arial"/>
          <w:color w:val="1F1F1F"/>
          <w:sz w:val="24"/>
          <w:szCs w:val="24"/>
        </w:rPr>
        <w:t>‘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 xml:space="preserve">Bydd angen gwahanol lefelau o gymorth ar wahanol rieni. Mae angen iddynt </w:t>
      </w:r>
    </w:p>
    <w:p w14:paraId="3DC58519" w14:textId="77777777" w:rsidR="00617BC6" w:rsidRDefault="00617BC6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>deimlo’n ffyddiog y bydd rhywun yn gwrando arnynt a bod eu cyfraniad yn cael</w:t>
      </w:r>
    </w:p>
    <w:p w14:paraId="0D4C653C" w14:textId="77777777" w:rsidR="00617BC6" w:rsidRDefault="00617BC6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 xml:space="preserve"> ei werthfawrogi.  Dylai awdurdodau lleol, ysgolion a sefydliadau addysg bellach</w:t>
      </w:r>
    </w:p>
    <w:p w14:paraId="7F4F32FC" w14:textId="77777777" w:rsidR="00617BC6" w:rsidRDefault="00617BC6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 xml:space="preserve"> roi cefnogaeth i rieni i'w galluogi i gymryd rhan mor llawn â phosibl yn y cyfarfodydd </w:t>
      </w:r>
    </w:p>
    <w:p w14:paraId="2B099166" w14:textId="69B00248" w:rsidR="00617BC6" w:rsidRDefault="00617BC6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 xml:space="preserve">priodol, yn enwedig y rheini sy'n ymwneud â llunio neu adolygu CDU ar gyfer eu </w:t>
      </w:r>
    </w:p>
    <w:p w14:paraId="61A9009B" w14:textId="63304892" w:rsidR="0040295D" w:rsidRDefault="00617BC6" w:rsidP="00617BC6">
      <w:pPr>
        <w:spacing w:line="240" w:lineRule="auto"/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</w:t>
      </w:r>
      <w:r w:rsidR="006E32AC" w:rsidRPr="006E32AC">
        <w:rPr>
          <w:rFonts w:ascii="Arial" w:hAnsi="Arial" w:cs="Arial"/>
          <w:color w:val="1F1F1F"/>
          <w:sz w:val="24"/>
          <w:szCs w:val="24"/>
        </w:rPr>
        <w:t>plentyn.</w:t>
      </w:r>
      <w:r w:rsidR="006E32AC">
        <w:rPr>
          <w:rFonts w:ascii="Arial" w:hAnsi="Arial" w:cs="Arial"/>
          <w:color w:val="1F1F1F"/>
          <w:sz w:val="24"/>
          <w:szCs w:val="24"/>
        </w:rPr>
        <w:t>’</w:t>
      </w:r>
    </w:p>
    <w:p w14:paraId="44BDB350" w14:textId="202DB31D" w:rsidR="006E32AC" w:rsidRDefault="006E32AC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                                                                                 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        </w:t>
      </w:r>
      <w:r>
        <w:rPr>
          <w:rFonts w:ascii="Arial" w:hAnsi="Arial" w:cs="Arial"/>
          <w:color w:val="1F1F1F"/>
          <w:sz w:val="24"/>
          <w:szCs w:val="24"/>
        </w:rPr>
        <w:t xml:space="preserve"> (Ll C; 2018:38)</w:t>
      </w:r>
    </w:p>
    <w:p w14:paraId="024AE82D" w14:textId="77777777" w:rsidR="006E32AC" w:rsidRDefault="006E32AC" w:rsidP="00942A4A">
      <w:pPr>
        <w:rPr>
          <w:rFonts w:ascii="Arial" w:hAnsi="Arial" w:cs="Arial"/>
          <w:color w:val="1F1F1F"/>
          <w:sz w:val="24"/>
          <w:szCs w:val="24"/>
        </w:rPr>
      </w:pPr>
    </w:p>
    <w:p w14:paraId="116EEEB8" w14:textId="7C11A95E" w:rsidR="006E32AC" w:rsidRDefault="006E32AC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Yn unol ag awgrymiadau yr Athro Donaldson, mae’r arferion yn y ddwy dd</w:t>
      </w:r>
      <w:r w:rsidR="003E12CC">
        <w:rPr>
          <w:rFonts w:ascii="Arial" w:hAnsi="Arial" w:cs="Arial"/>
          <w:color w:val="1F1F1F"/>
          <w:sz w:val="24"/>
          <w:szCs w:val="24"/>
        </w:rPr>
        <w:t xml:space="preserve">ogfen yn rai a’u cydnabir yn arferion da ar gyfer </w:t>
      </w:r>
      <w:r>
        <w:rPr>
          <w:rFonts w:ascii="Arial" w:hAnsi="Arial" w:cs="Arial"/>
          <w:color w:val="1F1F1F"/>
          <w:sz w:val="24"/>
          <w:szCs w:val="24"/>
        </w:rPr>
        <w:t xml:space="preserve">disgyblion </w:t>
      </w:r>
      <w:r w:rsidR="003E12CC">
        <w:rPr>
          <w:rFonts w:ascii="Arial" w:hAnsi="Arial" w:cs="Arial"/>
          <w:color w:val="1F1F1F"/>
          <w:sz w:val="24"/>
          <w:szCs w:val="24"/>
        </w:rPr>
        <w:t>a theuluoedd yn gyffredinol (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Kennedy; 2012, Siraj; 2015, Estyn; 2017) </w:t>
      </w:r>
      <w:r>
        <w:rPr>
          <w:rFonts w:ascii="Arial" w:hAnsi="Arial" w:cs="Arial"/>
          <w:color w:val="1F1F1F"/>
          <w:sz w:val="24"/>
          <w:szCs w:val="24"/>
        </w:rPr>
        <w:t xml:space="preserve">ac awgrymir y dylsai polisiau troslwyddo pob ysgol gydnabod a chynnwys y rhain. </w:t>
      </w:r>
      <w:r w:rsidR="008601CB">
        <w:rPr>
          <w:rFonts w:ascii="Arial" w:hAnsi="Arial" w:cs="Arial"/>
          <w:color w:val="1F1F1F"/>
          <w:sz w:val="24"/>
          <w:szCs w:val="24"/>
        </w:rPr>
        <w:t>Y drafferth a fedr godi yw sicrhau gweithgarwch sy’n elwa pawb a datblygu ymd</w:t>
      </w:r>
      <w:r w:rsidR="008B2EDE">
        <w:rPr>
          <w:rFonts w:ascii="Arial" w:hAnsi="Arial" w:cs="Arial"/>
          <w:color w:val="1F1F1F"/>
          <w:sz w:val="24"/>
          <w:szCs w:val="24"/>
        </w:rPr>
        <w:t>e</w:t>
      </w:r>
      <w:r w:rsidR="008601CB">
        <w:rPr>
          <w:rFonts w:ascii="Arial" w:hAnsi="Arial" w:cs="Arial"/>
          <w:color w:val="1F1F1F"/>
          <w:sz w:val="24"/>
          <w:szCs w:val="24"/>
        </w:rPr>
        <w:t xml:space="preserve">imlad ofalgar a chofleidiol beth bynnag yw cefndir y teulu sy’n ymuno. </w:t>
      </w:r>
    </w:p>
    <w:p w14:paraId="3C472F72" w14:textId="5450A475" w:rsidR="00986681" w:rsidRDefault="00665DE6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Elusen a wna weithio’n ddiwyd gyda teuluoedd mewnfudwyr</w:t>
      </w:r>
      <w:r w:rsidR="004E0B02">
        <w:rPr>
          <w:rFonts w:ascii="Arial" w:hAnsi="Arial" w:cs="Arial"/>
          <w:color w:val="1F1F1F"/>
          <w:sz w:val="24"/>
          <w:szCs w:val="24"/>
        </w:rPr>
        <w:t xml:space="preserve"> yw </w:t>
      </w:r>
      <w:r w:rsidR="008601CB">
        <w:rPr>
          <w:rFonts w:ascii="Arial" w:hAnsi="Arial" w:cs="Arial"/>
          <w:color w:val="1F1F1F"/>
          <w:sz w:val="24"/>
          <w:szCs w:val="24"/>
        </w:rPr>
        <w:t>Barnados</w:t>
      </w:r>
      <w:r w:rsidR="008B2EDE">
        <w:rPr>
          <w:rFonts w:ascii="Arial" w:hAnsi="Arial" w:cs="Arial"/>
          <w:color w:val="1F1F1F"/>
          <w:sz w:val="24"/>
          <w:szCs w:val="24"/>
        </w:rPr>
        <w:t>,</w:t>
      </w:r>
      <w:r w:rsidR="00F174F6">
        <w:rPr>
          <w:rFonts w:ascii="Arial" w:hAnsi="Arial" w:cs="Arial"/>
          <w:color w:val="1F1F1F"/>
          <w:sz w:val="24"/>
          <w:szCs w:val="24"/>
        </w:rPr>
        <w:t xml:space="preserve"> yn 2015</w:t>
      </w:r>
      <w:r w:rsidR="004E0B02" w:rsidRPr="004E0B02">
        <w:rPr>
          <w:rFonts w:ascii="Arial" w:hAnsi="Arial" w:cs="Arial"/>
          <w:color w:val="1F1F1F"/>
          <w:sz w:val="24"/>
          <w:szCs w:val="24"/>
        </w:rPr>
        <w:t xml:space="preserve"> </w:t>
      </w:r>
      <w:r w:rsidR="004E0B02">
        <w:rPr>
          <w:rFonts w:ascii="Arial" w:hAnsi="Arial" w:cs="Arial"/>
          <w:color w:val="1F1F1F"/>
          <w:sz w:val="24"/>
          <w:szCs w:val="24"/>
        </w:rPr>
        <w:t xml:space="preserve">cyhoeddoedd yr elusen darn o ymchwil am brofiadau perthyn, </w:t>
      </w:r>
      <w:r w:rsidR="008601CB">
        <w:rPr>
          <w:rFonts w:ascii="Arial" w:hAnsi="Arial" w:cs="Arial"/>
          <w:color w:val="1F1F1F"/>
          <w:sz w:val="24"/>
          <w:szCs w:val="24"/>
        </w:rPr>
        <w:t>yn yr achos yma yng Ngogledd yr Iwerddon</w:t>
      </w:r>
      <w:r w:rsidR="00F174F6">
        <w:rPr>
          <w:rFonts w:ascii="Arial" w:hAnsi="Arial" w:cs="Arial"/>
          <w:color w:val="1F1F1F"/>
          <w:sz w:val="24"/>
          <w:szCs w:val="24"/>
        </w:rPr>
        <w:t xml:space="preserve">; adroddwyd ar sefyllfa tebyg i Gymru o ran mewnlifiad teuluoedd o dramor. </w:t>
      </w:r>
      <w:r w:rsidR="008B2EDE">
        <w:rPr>
          <w:rFonts w:ascii="Arial" w:hAnsi="Arial" w:cs="Arial"/>
          <w:color w:val="1F1F1F"/>
          <w:sz w:val="24"/>
          <w:szCs w:val="24"/>
        </w:rPr>
        <w:t>Prif ffynonellau data’r sampl oedd</w:t>
      </w:r>
      <w:r w:rsidR="00F174F6">
        <w:rPr>
          <w:rFonts w:ascii="Arial" w:hAnsi="Arial" w:cs="Arial"/>
          <w:color w:val="1F1F1F"/>
          <w:sz w:val="24"/>
          <w:szCs w:val="24"/>
        </w:rPr>
        <w:t xml:space="preserve"> staff ysgolion a’r plant – ni gynhwyswyd y rhieni yn rhan o’r dr</w:t>
      </w:r>
      <w:r w:rsidR="00617BC6">
        <w:rPr>
          <w:rFonts w:ascii="Arial" w:hAnsi="Arial" w:cs="Arial"/>
          <w:color w:val="1F1F1F"/>
          <w:sz w:val="24"/>
          <w:szCs w:val="24"/>
        </w:rPr>
        <w:t>afodaeth,</w:t>
      </w:r>
      <w:r w:rsidR="006E32AC">
        <w:rPr>
          <w:rFonts w:ascii="Arial" w:hAnsi="Arial" w:cs="Arial"/>
          <w:color w:val="1F1F1F"/>
          <w:sz w:val="24"/>
          <w:szCs w:val="24"/>
        </w:rPr>
        <w:t xml:space="preserve"> nid eithriad yw hyn</w:t>
      </w:r>
      <w:r w:rsidR="008B2EDE">
        <w:rPr>
          <w:rFonts w:ascii="Arial" w:hAnsi="Arial" w:cs="Arial"/>
          <w:color w:val="1F1F1F"/>
          <w:sz w:val="24"/>
          <w:szCs w:val="24"/>
        </w:rPr>
        <w:t>,</w:t>
      </w:r>
      <w:r w:rsidR="00F174F6">
        <w:rPr>
          <w:rFonts w:ascii="Arial" w:hAnsi="Arial" w:cs="Arial"/>
          <w:color w:val="1F1F1F"/>
          <w:sz w:val="24"/>
          <w:szCs w:val="24"/>
        </w:rPr>
        <w:t xml:space="preserve"> dyma’r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tystiwyd yw’r </w:t>
      </w:r>
      <w:r w:rsidR="00F174F6">
        <w:rPr>
          <w:rFonts w:ascii="Arial" w:hAnsi="Arial" w:cs="Arial"/>
          <w:color w:val="1F1F1F"/>
          <w:sz w:val="24"/>
          <w:szCs w:val="24"/>
        </w:rPr>
        <w:t>achos mewn cyhoeddiadau’n gyffredinol. Bwriedir felly’n rhan allweddol o’r data a’i amlinellir yn rhan 2 sicrhau bod lleisiau plant, eu rhieni a’r ysgol yn amlwg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 er mwyn datguddio data cyfoethog a fedrid ei driongli</w:t>
      </w:r>
      <w:r w:rsidR="00617BC6">
        <w:rPr>
          <w:rFonts w:ascii="Arial" w:hAnsi="Arial" w:cs="Arial"/>
          <w:color w:val="1F1F1F"/>
          <w:sz w:val="24"/>
          <w:szCs w:val="24"/>
        </w:rPr>
        <w:t xml:space="preserve"> Denzin (1978)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 sy’n cydnabod yr holl randdeiliaid</w:t>
      </w:r>
      <w:r w:rsidR="00F174F6">
        <w:rPr>
          <w:rFonts w:ascii="Arial" w:hAnsi="Arial" w:cs="Arial"/>
          <w:color w:val="1F1F1F"/>
          <w:sz w:val="24"/>
          <w:szCs w:val="24"/>
        </w:rPr>
        <w:t>.</w:t>
      </w:r>
    </w:p>
    <w:p w14:paraId="609A5E7E" w14:textId="12356171" w:rsidR="00234021" w:rsidRDefault="00234021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Mewn un astudiaeth prin a wna gynnwys adborth rhieni’n rhan o</w:t>
      </w:r>
      <w:r w:rsidR="00460668">
        <w:rPr>
          <w:rFonts w:ascii="Arial" w:hAnsi="Arial" w:cs="Arial"/>
          <w:color w:val="1F1F1F"/>
          <w:sz w:val="24"/>
          <w:szCs w:val="24"/>
        </w:rPr>
        <w:t>’r data, amlyga Hannah, Gorton yn</w:t>
      </w:r>
      <w:r>
        <w:rPr>
          <w:rFonts w:ascii="Arial" w:hAnsi="Arial" w:cs="Arial"/>
          <w:color w:val="1F1F1F"/>
          <w:sz w:val="24"/>
          <w:szCs w:val="24"/>
        </w:rPr>
        <w:t xml:space="preserve"> Jindal-Snape (2012) wrth ddatguddio barn gwahanol unigolion am drefniadau trosglwyddo i’r ysgol</w:t>
      </w:r>
      <w:r w:rsidR="00233EA1">
        <w:rPr>
          <w:rFonts w:ascii="Arial" w:hAnsi="Arial" w:cs="Arial"/>
          <w:color w:val="1F1F1F"/>
          <w:sz w:val="24"/>
          <w:szCs w:val="24"/>
        </w:rPr>
        <w:t>,</w:t>
      </w:r>
      <w:r>
        <w:rPr>
          <w:rFonts w:ascii="Arial" w:hAnsi="Arial" w:cs="Arial"/>
          <w:color w:val="1F1F1F"/>
          <w:sz w:val="24"/>
          <w:szCs w:val="24"/>
        </w:rPr>
        <w:t xml:space="preserve"> nad oedd rhieni yn teimlo bod digon o wybodaeth a chyfleoedd ganddynt i ddatblygu perthnasau gyda’r ysgol na chwaith gyda rhieni eraill er mwyn dod yn rhan lawnach o’r gymuned.</w:t>
      </w:r>
      <w:r w:rsidR="00233EA1">
        <w:rPr>
          <w:rFonts w:ascii="Arial" w:hAnsi="Arial" w:cs="Arial"/>
          <w:color w:val="1F1F1F"/>
          <w:sz w:val="24"/>
          <w:szCs w:val="24"/>
        </w:rPr>
        <w:t xml:space="preserve"> Wrth ymgymryd mewn gweithgarwch ehangch byddai’n eu galluogi i ymdrochi i’r arferion o’r cychwyn cyntaf. </w:t>
      </w:r>
      <w:r w:rsidR="000A5EF0">
        <w:rPr>
          <w:rFonts w:ascii="Arial" w:hAnsi="Arial" w:cs="Arial"/>
          <w:color w:val="1F1F1F"/>
          <w:sz w:val="24"/>
          <w:szCs w:val="24"/>
        </w:rPr>
        <w:t>Ceir astudiaethau niferus (Gouldner; 1979, Butler a Robson; 20</w:t>
      </w:r>
      <w:r w:rsidR="00460668">
        <w:rPr>
          <w:rFonts w:ascii="Arial" w:hAnsi="Arial" w:cs="Arial"/>
          <w:color w:val="1F1F1F"/>
          <w:sz w:val="24"/>
          <w:szCs w:val="24"/>
        </w:rPr>
        <w:t xml:space="preserve">03, Reay; 2005; Bridges; 2006) </w:t>
      </w:r>
      <w:r w:rsidR="000A5EF0">
        <w:rPr>
          <w:rFonts w:ascii="Arial" w:hAnsi="Arial" w:cs="Arial"/>
          <w:color w:val="1F1F1F"/>
          <w:sz w:val="24"/>
          <w:szCs w:val="24"/>
        </w:rPr>
        <w:t>yn cwmpasu sut mae dosbarth byw teuluoedd yn dylanwadu ar ymdeimlad o berthyn; gwnant gydnabod bod y system addysg wedi’</w:t>
      </w:r>
      <w:r w:rsidR="001B7926">
        <w:rPr>
          <w:rFonts w:ascii="Arial" w:hAnsi="Arial" w:cs="Arial"/>
          <w:color w:val="1F1F1F"/>
          <w:sz w:val="24"/>
          <w:szCs w:val="24"/>
        </w:rPr>
        <w:t>i</w:t>
      </w:r>
      <w:r w:rsidR="000A5EF0">
        <w:rPr>
          <w:rFonts w:ascii="Arial" w:hAnsi="Arial" w:cs="Arial"/>
          <w:color w:val="1F1F1F"/>
          <w:sz w:val="24"/>
          <w:szCs w:val="24"/>
        </w:rPr>
        <w:t xml:space="preserve"> strwythuro i ateb gofynion, gwerthoedd a disgwyliadau</w:t>
      </w:r>
      <w:r w:rsidR="001B7926">
        <w:rPr>
          <w:rFonts w:ascii="Arial" w:hAnsi="Arial" w:cs="Arial"/>
          <w:color w:val="1F1F1F"/>
          <w:sz w:val="24"/>
          <w:szCs w:val="24"/>
        </w:rPr>
        <w:t xml:space="preserve"> teuluoedd gwyn dosbarth canol, yn ol yr awduron</w:t>
      </w:r>
      <w:r w:rsidR="000A5EF0">
        <w:rPr>
          <w:rFonts w:ascii="Arial" w:hAnsi="Arial" w:cs="Arial"/>
          <w:color w:val="1F1F1F"/>
          <w:sz w:val="24"/>
          <w:szCs w:val="24"/>
        </w:rPr>
        <w:t xml:space="preserve"> ni wna ysgolion lwyddo heb strategaeth gref ac ymdrech i arddangos ymagwedd gynhwysol i bob teulu. Y teuluoedd yma yw’r ‘arall’ sydd yn sefyll y tu allan </w:t>
      </w:r>
      <w:r w:rsidR="001B7926">
        <w:rPr>
          <w:rFonts w:ascii="Arial" w:hAnsi="Arial" w:cs="Arial"/>
          <w:color w:val="1F1F1F"/>
          <w:sz w:val="24"/>
          <w:szCs w:val="24"/>
        </w:rPr>
        <w:t>i</w:t>
      </w:r>
      <w:r w:rsidR="000A5EF0">
        <w:rPr>
          <w:rFonts w:ascii="Arial" w:hAnsi="Arial" w:cs="Arial"/>
          <w:color w:val="1F1F1F"/>
          <w:sz w:val="24"/>
          <w:szCs w:val="24"/>
        </w:rPr>
        <w:t>’r ‘norm’</w:t>
      </w:r>
      <w:r w:rsidR="001B7926">
        <w:rPr>
          <w:rFonts w:ascii="Arial" w:hAnsi="Arial" w:cs="Arial"/>
          <w:color w:val="1F1F1F"/>
          <w:sz w:val="24"/>
          <w:szCs w:val="24"/>
        </w:rPr>
        <w:t xml:space="preserve"> ddiwylliannol a’r rhai y dylsid eu hystyried o ddifrif gan bod ein cymunedau’n wahanol erbyn hyn o ran eu ffurf a’u trefniant.</w:t>
      </w:r>
    </w:p>
    <w:p w14:paraId="1A370437" w14:textId="2470CFCF" w:rsidR="00986681" w:rsidRDefault="000636FF" w:rsidP="00942A4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lastRenderedPageBreak/>
        <w:t>Gwna Kennedy et al (2012) gynnig bod y cysyniad o drosglwyddo yn broses diwylliannol, ecolegol a rhyngweithiol; fe’u brofir yn wahanol gan bob unigolyn, teulu a darpariaethau addysgol sydd wedi’</w:t>
      </w:r>
      <w:r w:rsidR="000B0084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selio ar gasgliad unigryw o ddisgwyliadau, amcanion a </w:t>
      </w:r>
      <w:r w:rsidR="000B0084">
        <w:rPr>
          <w:rFonts w:ascii="Arial" w:hAnsi="Arial" w:cs="Arial"/>
          <w:color w:val="1F1F1F"/>
          <w:sz w:val="24"/>
          <w:szCs w:val="24"/>
        </w:rPr>
        <w:t>nodweddion diwylliannol. Defnyddiodd yr awduron fodelau Rimm-Kaufman a Pinata model Effeithiau ar y plentyn a model Ecolegol a Deinameg, Gwna’r modelau ystyried rol diwylliant, yr amgylchedd a nodweddion personol y plenty</w:t>
      </w:r>
      <w:r w:rsidR="00673DF2">
        <w:rPr>
          <w:rFonts w:ascii="Arial" w:hAnsi="Arial" w:cs="Arial"/>
          <w:color w:val="1F1F1F"/>
          <w:sz w:val="24"/>
          <w:szCs w:val="24"/>
        </w:rPr>
        <w:t>n</w:t>
      </w:r>
      <w:r w:rsidR="000B0084">
        <w:rPr>
          <w:rFonts w:ascii="Arial" w:hAnsi="Arial" w:cs="Arial"/>
          <w:color w:val="1F1F1F"/>
          <w:sz w:val="24"/>
          <w:szCs w:val="24"/>
        </w:rPr>
        <w:t xml:space="preserve"> yn ddylanwadau </w:t>
      </w:r>
      <w:r w:rsidR="008B2EDE">
        <w:rPr>
          <w:rFonts w:ascii="Arial" w:hAnsi="Arial" w:cs="Arial"/>
          <w:color w:val="1F1F1F"/>
          <w:sz w:val="24"/>
          <w:szCs w:val="24"/>
        </w:rPr>
        <w:t>ar e</w:t>
      </w:r>
      <w:r w:rsidR="000B0084">
        <w:rPr>
          <w:rFonts w:ascii="Arial" w:hAnsi="Arial" w:cs="Arial"/>
          <w:color w:val="1F1F1F"/>
          <w:sz w:val="24"/>
          <w:szCs w:val="24"/>
        </w:rPr>
        <w:t xml:space="preserve">u gallu i ddatblygu ymdeimlad o berthyn ond pwysleisiant y dylai’r darpariaerthau fod ‘yn barod’ i’r plant a’r teuluoedd gwnant eu </w:t>
      </w:r>
      <w:r w:rsidR="00A2371A">
        <w:rPr>
          <w:rFonts w:ascii="Arial" w:hAnsi="Arial" w:cs="Arial"/>
          <w:color w:val="1F1F1F"/>
          <w:sz w:val="24"/>
          <w:szCs w:val="24"/>
        </w:rPr>
        <w:t>d</w:t>
      </w:r>
      <w:r w:rsidR="000B0084">
        <w:rPr>
          <w:rFonts w:ascii="Arial" w:hAnsi="Arial" w:cs="Arial"/>
          <w:color w:val="1F1F1F"/>
          <w:sz w:val="24"/>
          <w:szCs w:val="24"/>
        </w:rPr>
        <w:t>erbyn</w:t>
      </w:r>
      <w:r w:rsidR="00A2371A">
        <w:rPr>
          <w:rFonts w:ascii="Arial" w:hAnsi="Arial" w:cs="Arial"/>
          <w:color w:val="1F1F1F"/>
          <w:sz w:val="24"/>
          <w:szCs w:val="24"/>
        </w:rPr>
        <w:t>,</w:t>
      </w:r>
      <w:r w:rsidR="000B0084">
        <w:rPr>
          <w:rFonts w:ascii="Arial" w:hAnsi="Arial" w:cs="Arial"/>
          <w:color w:val="1F1F1F"/>
          <w:sz w:val="24"/>
          <w:szCs w:val="24"/>
        </w:rPr>
        <w:t xml:space="preserve"> yn hytrach na syniadaeth ‘plentyn parod</w:t>
      </w:r>
      <w:r w:rsidR="00673DF2">
        <w:rPr>
          <w:rFonts w:ascii="Arial" w:hAnsi="Arial" w:cs="Arial"/>
          <w:color w:val="1F1F1F"/>
          <w:sz w:val="24"/>
          <w:szCs w:val="24"/>
        </w:rPr>
        <w:t>’</w:t>
      </w:r>
      <w:r w:rsidR="00A2371A">
        <w:rPr>
          <w:rFonts w:ascii="Arial" w:hAnsi="Arial" w:cs="Arial"/>
          <w:color w:val="1F1F1F"/>
          <w:sz w:val="24"/>
          <w:szCs w:val="24"/>
        </w:rPr>
        <w:t xml:space="preserve"> i ddechrau’r ysgol.</w:t>
      </w:r>
      <w:r w:rsidR="000B0084">
        <w:rPr>
          <w:rFonts w:ascii="Arial" w:hAnsi="Arial" w:cs="Arial"/>
          <w:color w:val="1F1F1F"/>
          <w:sz w:val="24"/>
          <w:szCs w:val="24"/>
        </w:rPr>
        <w:t xml:space="preserve"> </w:t>
      </w:r>
      <w:r w:rsidR="00A2371A">
        <w:rPr>
          <w:rFonts w:ascii="Arial" w:hAnsi="Arial" w:cs="Arial"/>
          <w:color w:val="1F1F1F"/>
          <w:sz w:val="24"/>
          <w:szCs w:val="24"/>
        </w:rPr>
        <w:t>Ofsted (2014</w:t>
      </w:r>
      <w:r w:rsidR="000B0084">
        <w:rPr>
          <w:rFonts w:ascii="Arial" w:hAnsi="Arial" w:cs="Arial"/>
          <w:color w:val="1F1F1F"/>
          <w:sz w:val="24"/>
          <w:szCs w:val="24"/>
        </w:rPr>
        <w:t>)</w:t>
      </w:r>
      <w:r w:rsidR="00A2371A">
        <w:rPr>
          <w:rFonts w:ascii="Arial" w:hAnsi="Arial" w:cs="Arial"/>
          <w:color w:val="1F1F1F"/>
          <w:sz w:val="24"/>
          <w:szCs w:val="24"/>
        </w:rPr>
        <w:t xml:space="preserve"> Bates (2018)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 megis syniadaeth amlwg yn Lloeger o ran trosglwyddiad plant o’r cartref i’r ysgol</w:t>
      </w:r>
      <w:r w:rsidR="000B0084">
        <w:rPr>
          <w:rFonts w:ascii="Arial" w:hAnsi="Arial" w:cs="Arial"/>
          <w:color w:val="1F1F1F"/>
          <w:sz w:val="24"/>
          <w:szCs w:val="24"/>
        </w:rPr>
        <w:t>.</w:t>
      </w:r>
      <w:r w:rsidR="00673DF2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15265286" w14:textId="21A7A5B8" w:rsidR="0051082E" w:rsidRDefault="00673DF2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Datblygodd Wenger (1998) </w:t>
      </w:r>
      <w:r w:rsidR="00665DE6">
        <w:rPr>
          <w:rFonts w:ascii="Arial" w:hAnsi="Arial" w:cs="Arial"/>
          <w:color w:val="1F1F1F"/>
          <w:sz w:val="24"/>
          <w:szCs w:val="24"/>
        </w:rPr>
        <w:t xml:space="preserve">y cysyniad </w:t>
      </w:r>
      <w:r w:rsidR="004E0B02">
        <w:rPr>
          <w:rFonts w:ascii="Arial" w:hAnsi="Arial" w:cs="Arial"/>
          <w:color w:val="1F1F1F"/>
          <w:sz w:val="24"/>
          <w:szCs w:val="24"/>
        </w:rPr>
        <w:t>‘</w:t>
      </w:r>
      <w:r w:rsidR="00665DE6">
        <w:rPr>
          <w:rFonts w:ascii="Arial" w:hAnsi="Arial" w:cs="Arial"/>
          <w:color w:val="1F1F1F"/>
          <w:sz w:val="24"/>
          <w:szCs w:val="24"/>
        </w:rPr>
        <w:t>c</w:t>
      </w:r>
      <w:r>
        <w:rPr>
          <w:rFonts w:ascii="Arial" w:hAnsi="Arial" w:cs="Arial"/>
          <w:color w:val="1F1F1F"/>
          <w:sz w:val="24"/>
          <w:szCs w:val="24"/>
        </w:rPr>
        <w:t xml:space="preserve">ymunedau </w:t>
      </w:r>
      <w:r w:rsidR="00665DE6">
        <w:rPr>
          <w:rFonts w:ascii="Arial" w:hAnsi="Arial" w:cs="Arial"/>
          <w:color w:val="1F1F1F"/>
          <w:sz w:val="24"/>
          <w:szCs w:val="24"/>
        </w:rPr>
        <w:t xml:space="preserve">o </w:t>
      </w:r>
      <w:r>
        <w:rPr>
          <w:rFonts w:ascii="Arial" w:hAnsi="Arial" w:cs="Arial"/>
          <w:color w:val="1F1F1F"/>
          <w:sz w:val="24"/>
          <w:szCs w:val="24"/>
        </w:rPr>
        <w:t>arfer</w:t>
      </w:r>
      <w:r w:rsidR="004E0B02">
        <w:rPr>
          <w:rFonts w:ascii="Arial" w:hAnsi="Arial" w:cs="Arial"/>
          <w:color w:val="1F1F1F"/>
          <w:sz w:val="24"/>
          <w:szCs w:val="24"/>
        </w:rPr>
        <w:t>’</w:t>
      </w:r>
      <w:r>
        <w:rPr>
          <w:rFonts w:ascii="Arial" w:hAnsi="Arial" w:cs="Arial"/>
          <w:color w:val="1F1F1F"/>
          <w:sz w:val="24"/>
          <w:szCs w:val="24"/>
        </w:rPr>
        <w:t xml:space="preserve"> (communities of practice) gan alino gyda syniadau o gwr athroniaeth dysgu cymdeithasol</w:t>
      </w:r>
      <w:r w:rsidR="00665DE6">
        <w:rPr>
          <w:rFonts w:ascii="Arial" w:hAnsi="Arial" w:cs="Arial"/>
          <w:color w:val="1F1F1F"/>
          <w:sz w:val="24"/>
          <w:szCs w:val="24"/>
        </w:rPr>
        <w:t>. Adnabu y gymuned o arfer</w:t>
      </w:r>
      <w:r>
        <w:rPr>
          <w:rFonts w:ascii="Arial" w:hAnsi="Arial" w:cs="Arial"/>
          <w:color w:val="1F1F1F"/>
          <w:sz w:val="24"/>
          <w:szCs w:val="24"/>
        </w:rPr>
        <w:t xml:space="preserve"> fel man lle mae’r ieithwedd,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 </w:t>
      </w:r>
      <w:r>
        <w:rPr>
          <w:rFonts w:ascii="Arial" w:hAnsi="Arial" w:cs="Arial"/>
          <w:color w:val="1F1F1F"/>
          <w:sz w:val="24"/>
          <w:szCs w:val="24"/>
        </w:rPr>
        <w:t xml:space="preserve">dogfennau,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yr </w:t>
      </w:r>
      <w:r>
        <w:rPr>
          <w:rFonts w:ascii="Arial" w:hAnsi="Arial" w:cs="Arial"/>
          <w:color w:val="1F1F1F"/>
          <w:sz w:val="24"/>
          <w:szCs w:val="24"/>
        </w:rPr>
        <w:t>arfau addysgu, yr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 amgylchedd,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 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symbolau,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 </w:t>
      </w:r>
      <w:r w:rsidR="00182930">
        <w:rPr>
          <w:rFonts w:ascii="Arial" w:hAnsi="Arial" w:cs="Arial"/>
          <w:color w:val="1F1F1F"/>
          <w:sz w:val="24"/>
          <w:szCs w:val="24"/>
        </w:rPr>
        <w:t>traf</w:t>
      </w:r>
      <w:r>
        <w:rPr>
          <w:rFonts w:ascii="Arial" w:hAnsi="Arial" w:cs="Arial"/>
          <w:color w:val="1F1F1F"/>
          <w:sz w:val="24"/>
          <w:szCs w:val="24"/>
        </w:rPr>
        <w:t>odaethau,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 y</w:t>
      </w:r>
      <w:r>
        <w:rPr>
          <w:rFonts w:ascii="Arial" w:hAnsi="Arial" w:cs="Arial"/>
          <w:color w:val="1F1F1F"/>
          <w:sz w:val="24"/>
          <w:szCs w:val="24"/>
        </w:rPr>
        <w:t xml:space="preserve"> perthnasau,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 </w:t>
      </w:r>
      <w:r>
        <w:rPr>
          <w:rFonts w:ascii="Arial" w:hAnsi="Arial" w:cs="Arial"/>
          <w:color w:val="1F1F1F"/>
          <w:sz w:val="24"/>
          <w:szCs w:val="24"/>
        </w:rPr>
        <w:t>rolau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 a’r</w:t>
      </w:r>
      <w:r>
        <w:rPr>
          <w:rFonts w:ascii="Arial" w:hAnsi="Arial" w:cs="Arial"/>
          <w:color w:val="1F1F1F"/>
          <w:sz w:val="24"/>
          <w:szCs w:val="24"/>
        </w:rPr>
        <w:t xml:space="preserve"> cydsyniadau yn gytun rhwng pob un o’r rhanddeiliaid</w:t>
      </w:r>
      <w:r w:rsidR="00665DE6">
        <w:rPr>
          <w:rFonts w:ascii="Arial" w:hAnsi="Arial" w:cs="Arial"/>
          <w:color w:val="1F1F1F"/>
          <w:sz w:val="24"/>
          <w:szCs w:val="24"/>
        </w:rPr>
        <w:t>.</w:t>
      </w:r>
      <w:r>
        <w:rPr>
          <w:rFonts w:ascii="Arial" w:hAnsi="Arial" w:cs="Arial"/>
          <w:color w:val="1F1F1F"/>
          <w:sz w:val="24"/>
          <w:szCs w:val="24"/>
        </w:rPr>
        <w:t xml:space="preserve">Wenger (1998). Ni all cymuned ddysgu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medd Wenger </w:t>
      </w:r>
      <w:r>
        <w:rPr>
          <w:rFonts w:ascii="Arial" w:hAnsi="Arial" w:cs="Arial"/>
          <w:color w:val="1F1F1F"/>
          <w:sz w:val="24"/>
          <w:szCs w:val="24"/>
        </w:rPr>
        <w:t>weithredu’n effeithiol heb fod pawb sy’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n rhan ohonni deimlo gwerthfawrogir ei lais, </w:t>
      </w:r>
      <w:r w:rsidR="008B2EDE">
        <w:rPr>
          <w:rFonts w:ascii="Arial" w:hAnsi="Arial" w:cs="Arial"/>
          <w:color w:val="1F1F1F"/>
          <w:sz w:val="24"/>
          <w:szCs w:val="24"/>
        </w:rPr>
        <w:t xml:space="preserve">yn ol Fleer (2003), 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gall hyn arwain at gamddehongliadau ac anghytundeb </w:t>
      </w:r>
      <w:r w:rsidR="00665DE6">
        <w:rPr>
          <w:rFonts w:ascii="Arial" w:hAnsi="Arial" w:cs="Arial"/>
          <w:color w:val="1F1F1F"/>
          <w:sz w:val="24"/>
          <w:szCs w:val="24"/>
        </w:rPr>
        <w:t xml:space="preserve">serch hynny gwna greu sefyllfaoedd o ddisgwrs </w:t>
      </w:r>
      <w:r w:rsidR="004E0B02">
        <w:rPr>
          <w:rFonts w:ascii="Arial" w:hAnsi="Arial" w:cs="Arial"/>
          <w:color w:val="1F1F1F"/>
          <w:sz w:val="24"/>
          <w:szCs w:val="24"/>
        </w:rPr>
        <w:t xml:space="preserve">newydd </w:t>
      </w:r>
      <w:r w:rsidR="00665DE6">
        <w:rPr>
          <w:rFonts w:ascii="Arial" w:hAnsi="Arial" w:cs="Arial"/>
          <w:color w:val="1F1F1F"/>
          <w:sz w:val="24"/>
          <w:szCs w:val="24"/>
        </w:rPr>
        <w:t>er mwyn ail-ystyried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 ac esblygiad</w:t>
      </w:r>
      <w:r w:rsidR="00665DE6">
        <w:rPr>
          <w:rFonts w:ascii="Arial" w:hAnsi="Arial" w:cs="Arial"/>
          <w:color w:val="1F1F1F"/>
          <w:sz w:val="24"/>
          <w:szCs w:val="24"/>
        </w:rPr>
        <w:t xml:space="preserve"> bellach</w:t>
      </w:r>
      <w:r w:rsidR="00182930">
        <w:rPr>
          <w:rFonts w:ascii="Arial" w:hAnsi="Arial" w:cs="Arial"/>
          <w:color w:val="1F1F1F"/>
          <w:sz w:val="24"/>
          <w:szCs w:val="24"/>
        </w:rPr>
        <w:t xml:space="preserve"> o werthoedd a bwriadau sy’n unol ag athroniaeth gyd-adeileddol.</w:t>
      </w:r>
    </w:p>
    <w:p w14:paraId="028F80E9" w14:textId="1E9E07AC" w:rsidR="00164C64" w:rsidRPr="00433C02" w:rsidRDefault="00164C64" w:rsidP="00164C64">
      <w:pPr>
        <w:rPr>
          <w:rFonts w:ascii="Arial" w:hAnsi="Arial" w:cs="Arial"/>
          <w:b/>
          <w:color w:val="1F1F1F"/>
          <w:sz w:val="24"/>
          <w:szCs w:val="24"/>
        </w:rPr>
      </w:pPr>
      <w:r>
        <w:rPr>
          <w:rFonts w:ascii="Arial" w:hAnsi="Arial" w:cs="Arial"/>
          <w:b/>
          <w:color w:val="1F1F1F"/>
          <w:sz w:val="24"/>
          <w:szCs w:val="24"/>
        </w:rPr>
        <w:t>Perthyn a hunaniaeth</w:t>
      </w:r>
    </w:p>
    <w:p w14:paraId="198023B5" w14:textId="27153648" w:rsidR="00164C64" w:rsidRDefault="001C6D67" w:rsidP="00731166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Ffocws y gwaith ymchwil yw datblygu dealltwriaeth bellach o </w:t>
      </w:r>
      <w:r w:rsidR="00166B7E">
        <w:rPr>
          <w:rFonts w:ascii="Arial" w:hAnsi="Arial" w:cs="Arial"/>
          <w:color w:val="1F1F1F"/>
          <w:sz w:val="24"/>
          <w:szCs w:val="24"/>
        </w:rPr>
        <w:t>feithrin</w:t>
      </w:r>
      <w:r>
        <w:rPr>
          <w:rFonts w:ascii="Arial" w:hAnsi="Arial" w:cs="Arial"/>
          <w:color w:val="1F1F1F"/>
          <w:sz w:val="24"/>
          <w:szCs w:val="24"/>
        </w:rPr>
        <w:t xml:space="preserve"> ymdeimlad o ‘berthyn’ a sut gwneir hyn yn llwyddiannus</w:t>
      </w:r>
      <w:r w:rsidR="00FE3AFC">
        <w:rPr>
          <w:rFonts w:ascii="Arial" w:hAnsi="Arial" w:cs="Arial"/>
          <w:color w:val="1F1F1F"/>
          <w:sz w:val="24"/>
          <w:szCs w:val="24"/>
        </w:rPr>
        <w:t xml:space="preserve"> i elwa pob un o’r rhanddeiliaid cyswllt. Wrth ddarllen y lenyddiaeth</w:t>
      </w:r>
      <w:r w:rsidR="00166B7E">
        <w:rPr>
          <w:rFonts w:ascii="Arial" w:hAnsi="Arial" w:cs="Arial"/>
          <w:color w:val="1F1F1F"/>
          <w:sz w:val="24"/>
          <w:szCs w:val="24"/>
        </w:rPr>
        <w:t>,</w:t>
      </w:r>
      <w:r w:rsidR="00FE3AFC">
        <w:rPr>
          <w:rFonts w:ascii="Arial" w:hAnsi="Arial" w:cs="Arial"/>
          <w:color w:val="1F1F1F"/>
          <w:sz w:val="24"/>
          <w:szCs w:val="24"/>
        </w:rPr>
        <w:t xml:space="preserve"> ni cheir un diffiniad penodol o berthyn ond gwna awduron gytuno’n gyffredinol ei fod yn cwmpasu bod yn rhan o dim neu gymuned,</w:t>
      </w:r>
      <w:r w:rsidR="00166B7E">
        <w:rPr>
          <w:rFonts w:ascii="Arial" w:hAnsi="Arial" w:cs="Arial"/>
          <w:color w:val="1F1F1F"/>
          <w:sz w:val="24"/>
          <w:szCs w:val="24"/>
        </w:rPr>
        <w:t xml:space="preserve"> lle datblygir ymglymiadau cref,</w:t>
      </w:r>
      <w:r w:rsidR="00FE3AFC">
        <w:rPr>
          <w:rFonts w:ascii="Arial" w:hAnsi="Arial" w:cs="Arial"/>
          <w:color w:val="1F1F1F"/>
          <w:sz w:val="24"/>
          <w:szCs w:val="24"/>
        </w:rPr>
        <w:t xml:space="preserve"> </w:t>
      </w:r>
      <w:r w:rsidR="00166B7E">
        <w:rPr>
          <w:rFonts w:ascii="Arial" w:hAnsi="Arial" w:cs="Arial"/>
          <w:color w:val="1F1F1F"/>
          <w:sz w:val="24"/>
          <w:szCs w:val="24"/>
        </w:rPr>
        <w:t xml:space="preserve">man </w:t>
      </w:r>
      <w:r w:rsidR="00FE3AFC">
        <w:rPr>
          <w:rFonts w:ascii="Arial" w:hAnsi="Arial" w:cs="Arial"/>
          <w:color w:val="1F1F1F"/>
          <w:sz w:val="24"/>
          <w:szCs w:val="24"/>
        </w:rPr>
        <w:t>lle cytunir ar yr hyn sy’n bwysig</w:t>
      </w:r>
      <w:r w:rsidR="00166B7E">
        <w:rPr>
          <w:rFonts w:ascii="Arial" w:hAnsi="Arial" w:cs="Arial"/>
          <w:color w:val="1F1F1F"/>
          <w:sz w:val="24"/>
          <w:szCs w:val="24"/>
        </w:rPr>
        <w:t xml:space="preserve"> </w:t>
      </w:r>
      <w:r w:rsidR="00FE3AFC">
        <w:rPr>
          <w:rFonts w:ascii="Arial" w:hAnsi="Arial" w:cs="Arial"/>
          <w:color w:val="1F1F1F"/>
          <w:sz w:val="24"/>
          <w:szCs w:val="24"/>
        </w:rPr>
        <w:t xml:space="preserve">a’r ffordd dylid trin unigolion o fewn y gymuned honno yn barchus. </w:t>
      </w:r>
      <w:r w:rsidR="00166B7E">
        <w:rPr>
          <w:rFonts w:ascii="Arial" w:hAnsi="Arial" w:cs="Arial"/>
          <w:color w:val="1F1F1F"/>
          <w:sz w:val="24"/>
          <w:szCs w:val="24"/>
        </w:rPr>
        <w:t>(Jones; 2010, King; 2012, Dukynaite &amp; Dudaite; 2017). Mae’r modd y gwnawn greu ymglymiadau’n dibynnu ar ein magwraeth a’n diwylliant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 Bowlby (</w:t>
      </w:r>
      <w:r w:rsidR="00CB0CAA">
        <w:rPr>
          <w:rFonts w:ascii="Arial" w:hAnsi="Arial" w:cs="Arial"/>
          <w:color w:val="1F1F1F"/>
          <w:sz w:val="24"/>
          <w:szCs w:val="24"/>
        </w:rPr>
        <w:t>1969),</w:t>
      </w:r>
      <w:r w:rsidR="00166B7E">
        <w:rPr>
          <w:rFonts w:ascii="Arial" w:hAnsi="Arial" w:cs="Arial"/>
          <w:color w:val="1F1F1F"/>
          <w:sz w:val="24"/>
          <w:szCs w:val="24"/>
        </w:rPr>
        <w:t xml:space="preserve"> pwysleisia Jones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 (2010)</w:t>
      </w:r>
      <w:r w:rsidR="00166B7E">
        <w:rPr>
          <w:rFonts w:ascii="Arial" w:hAnsi="Arial" w:cs="Arial"/>
          <w:color w:val="1F1F1F"/>
          <w:sz w:val="24"/>
          <w:szCs w:val="24"/>
        </w:rPr>
        <w:t xml:space="preserve"> gall y rhain gael dylanwad hir dymor megis ein ffordd o gyfathrebu a’r dewisiadau y gwnawn fel oedolion.</w:t>
      </w:r>
      <w:r w:rsidR="00526593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2F217A61" w14:textId="05AE79DA" w:rsidR="00164C64" w:rsidRDefault="00164C64" w:rsidP="00731166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Credir bod</w:t>
      </w:r>
      <w:r w:rsidR="00526593">
        <w:rPr>
          <w:rFonts w:ascii="Arial" w:hAnsi="Arial" w:cs="Arial"/>
          <w:color w:val="1F1F1F"/>
          <w:sz w:val="24"/>
          <w:szCs w:val="24"/>
        </w:rPr>
        <w:t xml:space="preserve"> ymdeimlad o berthyn a diogelwch yn helpu i annog ein gwytnwch, mynega King</w:t>
      </w:r>
      <w:r w:rsidR="00A213CB">
        <w:rPr>
          <w:rFonts w:ascii="Arial" w:hAnsi="Arial" w:cs="Arial"/>
          <w:color w:val="1F1F1F"/>
          <w:sz w:val="24"/>
          <w:szCs w:val="24"/>
        </w:rPr>
        <w:t xml:space="preserve"> (2012)</w:t>
      </w:r>
      <w:r w:rsidR="00526593">
        <w:rPr>
          <w:rFonts w:ascii="Arial" w:hAnsi="Arial" w:cs="Arial"/>
          <w:color w:val="1F1F1F"/>
          <w:sz w:val="24"/>
          <w:szCs w:val="24"/>
        </w:rPr>
        <w:t xml:space="preserve"> ni wna unigolion gymeryd y risg o gamu tu allan i’r cyfarwydd os na de</w:t>
      </w:r>
      <w:r w:rsidR="00A213CB">
        <w:rPr>
          <w:rFonts w:ascii="Arial" w:hAnsi="Arial" w:cs="Arial"/>
          <w:color w:val="1F1F1F"/>
          <w:sz w:val="24"/>
          <w:szCs w:val="24"/>
        </w:rPr>
        <w:t>imlir yn sefydlog i gychwyn.</w:t>
      </w:r>
      <w:r w:rsidR="00526593">
        <w:rPr>
          <w:rFonts w:ascii="Arial" w:hAnsi="Arial" w:cs="Arial"/>
          <w:color w:val="1F1F1F"/>
          <w:sz w:val="24"/>
          <w:szCs w:val="24"/>
        </w:rPr>
        <w:t xml:space="preserve"> Ystyria’r awdur bwysigrwydd ffactorau mewnblyg ac esblyg a wna gyfrannu at lwyddiant croesawi teuluoedd megis cyfathrebu effeithiol, ieithwedd addas a geirfa ddealladwy, bod anghenion y teuluoedd wedi’u hystyried o flaen llaw a bod yr amgylchedd wedi’i srwythuro mewn modd sy’n arfogi’r plenty</w:t>
      </w:r>
      <w:r w:rsidR="00A213CB">
        <w:rPr>
          <w:rFonts w:ascii="Arial" w:hAnsi="Arial" w:cs="Arial"/>
          <w:color w:val="1F1F1F"/>
          <w:sz w:val="24"/>
          <w:szCs w:val="24"/>
        </w:rPr>
        <w:t>n</w:t>
      </w:r>
      <w:r w:rsidR="00526593">
        <w:rPr>
          <w:rFonts w:ascii="Arial" w:hAnsi="Arial" w:cs="Arial"/>
          <w:color w:val="1F1F1F"/>
          <w:sz w:val="24"/>
          <w:szCs w:val="24"/>
        </w:rPr>
        <w:t xml:space="preserve"> a’i deulu i deimlo perchnogaeth ohonno. King (2012). Term defnyddia awduron wrth son am y cysyniad yma yw ‘school connectedness’ gellid sicrhau hyn wrth ddablygu defodau- ‘Ritual is a powerful and versatile tool for creating a culture of belonging.’ (King; 2012:</w:t>
      </w:r>
      <w:r w:rsidR="00424083">
        <w:rPr>
          <w:rFonts w:ascii="Arial" w:hAnsi="Arial" w:cs="Arial"/>
          <w:color w:val="1F1F1F"/>
          <w:sz w:val="24"/>
          <w:szCs w:val="24"/>
        </w:rPr>
        <w:t>60).</w:t>
      </w:r>
      <w:r w:rsidR="00731166">
        <w:rPr>
          <w:rFonts w:ascii="Arial" w:hAnsi="Arial" w:cs="Arial"/>
          <w:color w:val="1F1F1F"/>
          <w:sz w:val="24"/>
          <w:szCs w:val="24"/>
        </w:rPr>
        <w:t xml:space="preserve"> Noda Dukynaite a Dudaite (2017) serch hynny gall y defodauyma fod yn gadarnhaol i rai teuluoedd ond yn negyddol i eraill gan eu bod yn cynnwys arferion na allant uniaethu â hwy. </w:t>
      </w:r>
    </w:p>
    <w:p w14:paraId="1A0C2E2E" w14:textId="7DA3650F" w:rsidR="00731166" w:rsidRDefault="00731166" w:rsidP="00731166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lastRenderedPageBreak/>
        <w:t>Mae tri f</w:t>
      </w:r>
      <w:r w:rsidR="004B75C9">
        <w:rPr>
          <w:rFonts w:ascii="Arial" w:hAnsi="Arial" w:cs="Arial"/>
          <w:color w:val="1F1F1F"/>
          <w:sz w:val="24"/>
          <w:szCs w:val="24"/>
        </w:rPr>
        <w:t>f</w:t>
      </w:r>
      <w:r>
        <w:rPr>
          <w:rFonts w:ascii="Arial" w:hAnsi="Arial" w:cs="Arial"/>
          <w:color w:val="1F1F1F"/>
          <w:sz w:val="24"/>
          <w:szCs w:val="24"/>
        </w:rPr>
        <w:t>actor yn gyfrifol am ymdeimlad o berthyn yn ol Dukynaite a Dudaite (2017) sef cyfleoedd i rieni a phlant ddod i a</w:t>
      </w:r>
      <w:r w:rsidR="00460668">
        <w:rPr>
          <w:rFonts w:ascii="Arial" w:hAnsi="Arial" w:cs="Arial"/>
          <w:color w:val="1F1F1F"/>
          <w:sz w:val="24"/>
          <w:szCs w:val="24"/>
        </w:rPr>
        <w:t>dnabod yr ysgol a chyfarwyddo ag</w:t>
      </w:r>
      <w:r>
        <w:rPr>
          <w:rFonts w:ascii="Arial" w:hAnsi="Arial" w:cs="Arial"/>
          <w:color w:val="1F1F1F"/>
          <w:sz w:val="24"/>
          <w:szCs w:val="24"/>
        </w:rPr>
        <w:t xml:space="preserve"> arferion y lleoliad cyn trosglwyddo, yn ail cyfranogiad a’r cyfleoedd a ddaw i gyfranogi’n ymarferol i fywyd a gwaith yr ysgol ac yn olaf d</w:t>
      </w:r>
      <w:r w:rsidR="004B75C9">
        <w:rPr>
          <w:rFonts w:ascii="Arial" w:hAnsi="Arial" w:cs="Arial"/>
          <w:color w:val="1F1F1F"/>
          <w:sz w:val="24"/>
          <w:szCs w:val="24"/>
        </w:rPr>
        <w:t>a</w:t>
      </w:r>
      <w:r>
        <w:rPr>
          <w:rFonts w:ascii="Arial" w:hAnsi="Arial" w:cs="Arial"/>
          <w:color w:val="1F1F1F"/>
          <w:sz w:val="24"/>
          <w:szCs w:val="24"/>
        </w:rPr>
        <w:t>tblygu perthnasau cadarn. Wrth sicrhau gwerthoedd cofleidiol ac ymagwedd gwyhwysiol daw’r cysyniad o ‘s</w:t>
      </w:r>
      <w:r w:rsidRPr="00433C02">
        <w:rPr>
          <w:rFonts w:ascii="Arial" w:hAnsi="Arial" w:cs="Arial"/>
          <w:color w:val="1F1F1F"/>
          <w:sz w:val="24"/>
          <w:szCs w:val="24"/>
        </w:rPr>
        <w:t xml:space="preserve">chool </w:t>
      </w:r>
      <w:r>
        <w:rPr>
          <w:rFonts w:ascii="Arial" w:hAnsi="Arial" w:cs="Arial"/>
          <w:color w:val="1F1F1F"/>
          <w:sz w:val="24"/>
          <w:szCs w:val="24"/>
        </w:rPr>
        <w:t xml:space="preserve">connectedness’ </w:t>
      </w:r>
      <w:r w:rsidR="00164C64">
        <w:rPr>
          <w:rFonts w:ascii="Arial" w:hAnsi="Arial" w:cs="Arial"/>
          <w:color w:val="1F1F1F"/>
          <w:sz w:val="24"/>
          <w:szCs w:val="24"/>
        </w:rPr>
        <w:t>i’r amlwg.</w:t>
      </w:r>
      <w:r w:rsidR="00FE2701">
        <w:rPr>
          <w:rFonts w:ascii="Arial" w:hAnsi="Arial" w:cs="Arial"/>
          <w:color w:val="1F1F1F"/>
          <w:sz w:val="24"/>
          <w:szCs w:val="24"/>
        </w:rPr>
        <w:t xml:space="preserve"> </w:t>
      </w:r>
      <w:r>
        <w:rPr>
          <w:rFonts w:ascii="Arial" w:hAnsi="Arial" w:cs="Arial"/>
          <w:color w:val="1F1F1F"/>
          <w:sz w:val="24"/>
          <w:szCs w:val="24"/>
        </w:rPr>
        <w:t>Resn</w:t>
      </w:r>
      <w:r w:rsidR="00164C64">
        <w:rPr>
          <w:rFonts w:ascii="Arial" w:hAnsi="Arial" w:cs="Arial"/>
          <w:color w:val="1F1F1F"/>
          <w:sz w:val="24"/>
          <w:szCs w:val="24"/>
        </w:rPr>
        <w:t xml:space="preserve">ick (1997) </w:t>
      </w:r>
      <w:r>
        <w:rPr>
          <w:rFonts w:ascii="Arial" w:hAnsi="Arial" w:cs="Arial"/>
          <w:color w:val="1F1F1F"/>
          <w:sz w:val="24"/>
          <w:szCs w:val="24"/>
        </w:rPr>
        <w:t>yn Dukynaite a Dudaite (2017)</w:t>
      </w:r>
      <w:r w:rsidR="00164C64">
        <w:rPr>
          <w:rFonts w:ascii="Arial" w:hAnsi="Arial" w:cs="Arial"/>
          <w:color w:val="1F1F1F"/>
          <w:sz w:val="24"/>
          <w:szCs w:val="24"/>
        </w:rPr>
        <w:t>. Diffinir cysyniad Resnick fel awydd unigolion i fodloni arferion yr ysgol, i gyfrannu’n llawn i fywyd a chymuned yr ysgol, i brofi cefnogaeth bersonol a chynigir parch iddynt fel unigolion.</w:t>
      </w:r>
    </w:p>
    <w:p w14:paraId="223EB549" w14:textId="2021945F" w:rsidR="00526593" w:rsidRDefault="00164C64" w:rsidP="00F57901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Er mwyn teimlo aelodaeth gymdeithasol ymddengys bod angen </w:t>
      </w:r>
      <w:r w:rsidR="00EE4E3D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 xml:space="preserve"> nifer o weithdrefnau ac ystyriaethau fod ar waith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. </w:t>
      </w:r>
      <w:r w:rsidR="00697F36">
        <w:rPr>
          <w:rFonts w:ascii="Arial" w:hAnsi="Arial" w:cs="Arial"/>
          <w:color w:val="1F1F1F"/>
          <w:sz w:val="24"/>
          <w:szCs w:val="24"/>
        </w:rPr>
        <w:t xml:space="preserve">O fewn yr aelodaeth honno rhaid peidio colli golwg ar </w:t>
      </w:r>
      <w:r w:rsidR="00697F36" w:rsidRPr="00A213CB">
        <w:rPr>
          <w:rFonts w:ascii="Arial" w:hAnsi="Arial" w:cs="Arial"/>
          <w:color w:val="1F1F1F"/>
          <w:sz w:val="24"/>
          <w:szCs w:val="24"/>
        </w:rPr>
        <w:t>hunaniaeth bersonol</w:t>
      </w:r>
      <w:r w:rsidR="00A213CB">
        <w:rPr>
          <w:rFonts w:ascii="Arial" w:hAnsi="Arial" w:cs="Arial"/>
          <w:color w:val="1F1F1F"/>
          <w:sz w:val="24"/>
          <w:szCs w:val="24"/>
        </w:rPr>
        <w:t>,</w:t>
      </w:r>
      <w:r w:rsidR="00697F36">
        <w:rPr>
          <w:rFonts w:ascii="Arial" w:hAnsi="Arial" w:cs="Arial"/>
          <w:color w:val="1F1F1F"/>
          <w:sz w:val="24"/>
          <w:szCs w:val="24"/>
        </w:rPr>
        <w:t xml:space="preserve"> yma daw’r cymhlethdod o ddathlu treftadaeth plant a’u teuluoedd, yn enwedig os yw’n wahanol o g</w:t>
      </w:r>
      <w:r w:rsidR="00FE2701">
        <w:rPr>
          <w:rFonts w:ascii="Arial" w:hAnsi="Arial" w:cs="Arial"/>
          <w:color w:val="1F1F1F"/>
          <w:sz w:val="24"/>
          <w:szCs w:val="24"/>
        </w:rPr>
        <w:t xml:space="preserve">anlyniad i symud, yn ogystal a </w:t>
      </w:r>
      <w:r w:rsidR="00697F36">
        <w:rPr>
          <w:rFonts w:ascii="Arial" w:hAnsi="Arial" w:cs="Arial"/>
          <w:color w:val="1F1F1F"/>
          <w:sz w:val="24"/>
          <w:szCs w:val="24"/>
        </w:rPr>
        <w:t xml:space="preserve"> throchi </w:t>
      </w:r>
      <w:r w:rsidR="00FE2701">
        <w:rPr>
          <w:rFonts w:ascii="Arial" w:hAnsi="Arial" w:cs="Arial"/>
          <w:color w:val="1F1F1F"/>
          <w:sz w:val="24"/>
          <w:szCs w:val="24"/>
        </w:rPr>
        <w:t>yn niwylliant y sefydliad y dôn</w:t>
      </w:r>
      <w:r w:rsidR="00697F36">
        <w:rPr>
          <w:rFonts w:ascii="Arial" w:hAnsi="Arial" w:cs="Arial"/>
          <w:color w:val="1F1F1F"/>
          <w:sz w:val="24"/>
          <w:szCs w:val="24"/>
        </w:rPr>
        <w:t xml:space="preserve">t yn rhan ohonno. 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Gwelir yng ngwaith Bronfenbrenner </w:t>
      </w:r>
      <w:r w:rsidR="00CB0CAA">
        <w:rPr>
          <w:rFonts w:ascii="Arial" w:hAnsi="Arial" w:cs="Arial"/>
          <w:color w:val="1F1F1F"/>
          <w:sz w:val="24"/>
          <w:szCs w:val="24"/>
        </w:rPr>
        <w:t xml:space="preserve">(1986) 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effaith dylanwadau ecolegol amrywiol ar </w:t>
      </w:r>
      <w:r w:rsidR="00C21CEC">
        <w:rPr>
          <w:rFonts w:ascii="Arial" w:hAnsi="Arial" w:cs="Arial"/>
          <w:color w:val="1F1F1F"/>
          <w:sz w:val="24"/>
          <w:szCs w:val="24"/>
        </w:rPr>
        <w:t xml:space="preserve">ddatblygiad </w:t>
      </w:r>
      <w:r w:rsidR="00EE4E3D">
        <w:rPr>
          <w:rFonts w:ascii="Arial" w:hAnsi="Arial" w:cs="Arial"/>
          <w:color w:val="1F1F1F"/>
          <w:sz w:val="24"/>
          <w:szCs w:val="24"/>
        </w:rPr>
        <w:t>y plentyn unigol</w:t>
      </w:r>
      <w:r w:rsidR="00C21CEC">
        <w:rPr>
          <w:rFonts w:ascii="Arial" w:hAnsi="Arial" w:cs="Arial"/>
          <w:color w:val="1F1F1F"/>
          <w:sz w:val="24"/>
          <w:szCs w:val="24"/>
        </w:rPr>
        <w:t xml:space="preserve"> yn gymdeithasol a gwybyddol yn yr un modd cytuna Rogoff (2003: 368) ‘Humans develop through their changing participation in the sociocultural</w:t>
      </w:r>
      <w:r w:rsidR="00697F36">
        <w:rPr>
          <w:rFonts w:ascii="Arial" w:hAnsi="Arial" w:cs="Arial"/>
          <w:color w:val="1F1F1F"/>
          <w:sz w:val="24"/>
          <w:szCs w:val="24"/>
        </w:rPr>
        <w:t xml:space="preserve"> </w:t>
      </w:r>
      <w:r w:rsidR="00C21CEC">
        <w:rPr>
          <w:rFonts w:ascii="Arial" w:hAnsi="Arial" w:cs="Arial"/>
          <w:color w:val="1F1F1F"/>
          <w:sz w:val="24"/>
          <w:szCs w:val="24"/>
        </w:rPr>
        <w:t>activities of their communities, which also change.’ A yw’n bosib felly i geisio ‘normaleiddio arferion’ (Focault 2002) a’u hadnabu yn arfer dda i ddarpariaethau</w:t>
      </w:r>
      <w:r w:rsidR="00FE2701">
        <w:rPr>
          <w:rFonts w:ascii="Arial" w:hAnsi="Arial" w:cs="Arial"/>
          <w:color w:val="1F1F1F"/>
          <w:sz w:val="24"/>
          <w:szCs w:val="24"/>
        </w:rPr>
        <w:t xml:space="preserve">  eraill</w:t>
      </w:r>
      <w:r w:rsidR="00C21CEC">
        <w:rPr>
          <w:rFonts w:ascii="Arial" w:hAnsi="Arial" w:cs="Arial"/>
          <w:color w:val="1F1F1F"/>
          <w:sz w:val="24"/>
          <w:szCs w:val="24"/>
        </w:rPr>
        <w:t xml:space="preserve"> gan na fyddant o reidrwydd yn ateb y gofyn.  </w:t>
      </w:r>
    </w:p>
    <w:p w14:paraId="73E063D2" w14:textId="77777777" w:rsidR="00FD432E" w:rsidRDefault="00433C02" w:rsidP="00EE4E3D">
      <w:pPr>
        <w:rPr>
          <w:rFonts w:ascii="Arial" w:hAnsi="Arial" w:cs="Arial"/>
          <w:b/>
          <w:color w:val="1F1F1F"/>
          <w:sz w:val="24"/>
          <w:szCs w:val="24"/>
        </w:rPr>
      </w:pPr>
      <w:r w:rsidRPr="00433C02">
        <w:rPr>
          <w:rFonts w:ascii="Arial" w:hAnsi="Arial" w:cs="Arial"/>
          <w:b/>
          <w:color w:val="1F1F1F"/>
          <w:sz w:val="24"/>
          <w:szCs w:val="24"/>
        </w:rPr>
        <w:t xml:space="preserve">Arfer dda </w:t>
      </w:r>
      <w:r>
        <w:rPr>
          <w:rFonts w:ascii="Arial" w:hAnsi="Arial" w:cs="Arial"/>
          <w:b/>
          <w:color w:val="1F1F1F"/>
          <w:sz w:val="24"/>
          <w:szCs w:val="24"/>
        </w:rPr>
        <w:t xml:space="preserve">– </w:t>
      </w:r>
      <w:r w:rsidR="00FD432E">
        <w:rPr>
          <w:rFonts w:ascii="Arial" w:hAnsi="Arial" w:cs="Arial"/>
          <w:b/>
          <w:color w:val="1F1F1F"/>
          <w:sz w:val="24"/>
          <w:szCs w:val="24"/>
        </w:rPr>
        <w:t xml:space="preserve">yn ôl disgwyliadau </w:t>
      </w:r>
      <w:r w:rsidR="008914BD">
        <w:rPr>
          <w:rFonts w:ascii="Arial" w:hAnsi="Arial" w:cs="Arial"/>
          <w:b/>
          <w:color w:val="1F1F1F"/>
          <w:sz w:val="24"/>
          <w:szCs w:val="24"/>
        </w:rPr>
        <w:t>pwy?</w:t>
      </w:r>
    </w:p>
    <w:p w14:paraId="7F3F06F4" w14:textId="77777777" w:rsidR="003E4547" w:rsidRDefault="00D849A3" w:rsidP="00EE4E3D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Rydym yn byw mewn cyfnod o ‘ansawdd’ a ‘thegwch’ Moss a Dahlberg (2008)</w:t>
      </w:r>
      <w:r w:rsidR="00370AC7">
        <w:rPr>
          <w:rFonts w:ascii="Arial" w:hAnsi="Arial" w:cs="Arial"/>
          <w:color w:val="1F1F1F"/>
          <w:sz w:val="24"/>
          <w:szCs w:val="24"/>
        </w:rPr>
        <w:t>. Noda’r awduron bod datrys trafferthion gwleidyddol, economaidd a chymdeithasol yn cwympo i law rheolwyr, yn yr achos yma arweinwyr ysgolion a lleoliadau. Wrth n</w:t>
      </w:r>
      <w:r w:rsidR="008914BD">
        <w:rPr>
          <w:rFonts w:ascii="Arial" w:hAnsi="Arial" w:cs="Arial"/>
          <w:color w:val="1F1F1F"/>
          <w:sz w:val="24"/>
          <w:szCs w:val="24"/>
        </w:rPr>
        <w:t>odi hyn gwnant danlinellu pwysig</w:t>
      </w:r>
      <w:r w:rsidR="00370AC7">
        <w:rPr>
          <w:rFonts w:ascii="Arial" w:hAnsi="Arial" w:cs="Arial"/>
          <w:color w:val="1F1F1F"/>
          <w:sz w:val="24"/>
          <w:szCs w:val="24"/>
        </w:rPr>
        <w:t>rwydd ystyried ‘ansawdd’ ac effeithiolrwydd</w:t>
      </w:r>
      <w:r w:rsidR="008914BD">
        <w:rPr>
          <w:rFonts w:ascii="Arial" w:hAnsi="Arial" w:cs="Arial"/>
          <w:color w:val="1F1F1F"/>
          <w:sz w:val="24"/>
          <w:szCs w:val="24"/>
        </w:rPr>
        <w:t>, ond</w:t>
      </w:r>
      <w:r w:rsidR="00370AC7">
        <w:rPr>
          <w:rFonts w:ascii="Arial" w:hAnsi="Arial" w:cs="Arial"/>
          <w:color w:val="1F1F1F"/>
          <w:sz w:val="24"/>
          <w:szCs w:val="24"/>
        </w:rPr>
        <w:t xml:space="preserve"> o fesuriad pwy? Dehongliad pa unigolion o ansawdd sonir amdano? Ac o ble y daw y mesurau?</w:t>
      </w:r>
      <w:r w:rsidR="00EE4E3D" w:rsidRPr="00EE4E3D">
        <w:rPr>
          <w:rFonts w:ascii="Arial" w:hAnsi="Arial" w:cs="Arial"/>
          <w:color w:val="1F1F1F"/>
          <w:sz w:val="24"/>
          <w:szCs w:val="24"/>
        </w:rPr>
        <w:t xml:space="preserve"> </w:t>
      </w:r>
      <w:r w:rsidR="00EE4E3D">
        <w:rPr>
          <w:rFonts w:ascii="Arial" w:hAnsi="Arial" w:cs="Arial"/>
          <w:color w:val="1F1F1F"/>
          <w:sz w:val="24"/>
          <w:szCs w:val="24"/>
        </w:rPr>
        <w:t xml:space="preserve">Gwna theori dilysiant ddod </w:t>
      </w:r>
      <w:r w:rsidR="008914BD">
        <w:rPr>
          <w:rFonts w:ascii="Arial" w:hAnsi="Arial" w:cs="Arial"/>
          <w:color w:val="1F1F1F"/>
          <w:sz w:val="24"/>
          <w:szCs w:val="24"/>
        </w:rPr>
        <w:t>i</w:t>
      </w:r>
      <w:r w:rsidR="00EE4E3D">
        <w:rPr>
          <w:rFonts w:ascii="Arial" w:hAnsi="Arial" w:cs="Arial"/>
          <w:color w:val="1F1F1F"/>
          <w:sz w:val="24"/>
          <w:szCs w:val="24"/>
        </w:rPr>
        <w:t>’r amlwg</w:t>
      </w:r>
      <w:r w:rsidR="008914BD">
        <w:rPr>
          <w:rFonts w:ascii="Arial" w:hAnsi="Arial" w:cs="Arial"/>
          <w:color w:val="1F1F1F"/>
          <w:sz w:val="24"/>
          <w:szCs w:val="24"/>
        </w:rPr>
        <w:t xml:space="preserve"> yma a chorff arolygu Estyn yng nghyd destun ansawdd addysg yng Nghymru o fewn ysgolion a darpariaethau. </w:t>
      </w:r>
    </w:p>
    <w:p w14:paraId="0F3454E2" w14:textId="77777777" w:rsidR="007750B8" w:rsidRDefault="008914BD" w:rsidP="00EE4E3D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O fewn eu model newydd o arolygu gwna Estyn ystyried </w:t>
      </w:r>
      <w:r w:rsidR="003E4547">
        <w:rPr>
          <w:rFonts w:ascii="Arial" w:hAnsi="Arial" w:cs="Arial"/>
          <w:color w:val="1F1F1F"/>
          <w:sz w:val="24"/>
          <w:szCs w:val="24"/>
        </w:rPr>
        <w:t>‘</w:t>
      </w:r>
      <w:r>
        <w:rPr>
          <w:rFonts w:ascii="Arial" w:hAnsi="Arial" w:cs="Arial"/>
          <w:color w:val="1F1F1F"/>
          <w:sz w:val="24"/>
          <w:szCs w:val="24"/>
        </w:rPr>
        <w:t>lles</w:t>
      </w:r>
      <w:r w:rsidR="003E4547">
        <w:rPr>
          <w:rFonts w:ascii="Arial" w:hAnsi="Arial" w:cs="Arial"/>
          <w:color w:val="1F1F1F"/>
          <w:sz w:val="24"/>
          <w:szCs w:val="24"/>
        </w:rPr>
        <w:t>’</w:t>
      </w:r>
      <w:r>
        <w:rPr>
          <w:rFonts w:ascii="Arial" w:hAnsi="Arial" w:cs="Arial"/>
          <w:color w:val="1F1F1F"/>
          <w:sz w:val="24"/>
          <w:szCs w:val="24"/>
        </w:rPr>
        <w:t xml:space="preserve"> yn un o’r meysydd arolygu allweddol o fewn y fframwaith</w:t>
      </w:r>
      <w:r w:rsidR="007D5514">
        <w:rPr>
          <w:rFonts w:ascii="Arial" w:hAnsi="Arial" w:cs="Arial"/>
          <w:color w:val="1F1F1F"/>
          <w:sz w:val="24"/>
          <w:szCs w:val="24"/>
        </w:rPr>
        <w:t xml:space="preserve"> </w:t>
      </w:r>
      <w:r>
        <w:rPr>
          <w:rFonts w:ascii="Arial" w:hAnsi="Arial" w:cs="Arial"/>
          <w:color w:val="1F1F1F"/>
          <w:sz w:val="24"/>
          <w:szCs w:val="24"/>
        </w:rPr>
        <w:t xml:space="preserve">gyffredin newydd (2018). </w:t>
      </w:r>
      <w:r w:rsidR="007D5514">
        <w:rPr>
          <w:rFonts w:ascii="Arial" w:hAnsi="Arial" w:cs="Arial"/>
          <w:color w:val="1F1F1F"/>
          <w:sz w:val="24"/>
          <w:szCs w:val="24"/>
        </w:rPr>
        <w:t>Cynigant ganllaw atodol o ran cydraddoldeb a hawliau dynol i ysgolion hunan arfarnu eu gweithdrefnau a’r ffyrdd gwnant ddatblygu perthnasau a’r rhieni</w:t>
      </w:r>
      <w:r w:rsidR="003E4547">
        <w:rPr>
          <w:rFonts w:ascii="Arial" w:hAnsi="Arial" w:cs="Arial"/>
          <w:color w:val="1F1F1F"/>
          <w:sz w:val="24"/>
          <w:szCs w:val="24"/>
        </w:rPr>
        <w:t>; defnyddiant</w:t>
      </w:r>
      <w:r w:rsidR="00FD432E">
        <w:rPr>
          <w:rFonts w:ascii="Arial" w:hAnsi="Arial" w:cs="Arial"/>
          <w:color w:val="1F1F1F"/>
          <w:sz w:val="24"/>
          <w:szCs w:val="24"/>
        </w:rPr>
        <w:t xml:space="preserve"> yr un mesuryn ar gyfer pob lleoliad waeth beth fo ehangder neu gyfyngder amrywiaeth y gymuned a berthyn iddi. Yn ei adroddiad thematig ‘Cynnwys rhieni’ </w:t>
      </w:r>
      <w:r w:rsidR="003E4547">
        <w:rPr>
          <w:rFonts w:ascii="Arial" w:hAnsi="Arial" w:cs="Arial"/>
          <w:color w:val="1F1F1F"/>
          <w:sz w:val="24"/>
          <w:szCs w:val="24"/>
        </w:rPr>
        <w:t xml:space="preserve">(2018) </w:t>
      </w:r>
      <w:r w:rsidR="00FD432E">
        <w:rPr>
          <w:rFonts w:ascii="Arial" w:hAnsi="Arial" w:cs="Arial"/>
          <w:color w:val="1F1F1F"/>
          <w:sz w:val="24"/>
          <w:szCs w:val="24"/>
        </w:rPr>
        <w:t xml:space="preserve">argymhella Estyn bod angen gwelliant mewn ysgolion o’r ffyrdd gwnant ymgysylltu a chyfathrebu â </w:t>
      </w:r>
      <w:r w:rsidR="003E4547">
        <w:rPr>
          <w:rFonts w:ascii="Arial" w:hAnsi="Arial" w:cs="Arial"/>
          <w:color w:val="1F1F1F"/>
          <w:sz w:val="24"/>
          <w:szCs w:val="24"/>
        </w:rPr>
        <w:t xml:space="preserve">rhieni a sicrhau bod ysgolion yn ‘chwilio am ffyrdd i roi ystyriaeth dda i safbyntiau ystod lawn y rhieni sy’n ffurfio cymdeithas yr ysgol’ Estyn (2018). </w:t>
      </w:r>
    </w:p>
    <w:p w14:paraId="38C8295B" w14:textId="5D726FF6" w:rsidR="00EE4E3D" w:rsidRDefault="003E4547" w:rsidP="00EE4E3D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Nodir o fewn y ddogfen hyfforddiant i ysgolion nifer o arferion effeithiol yn ogystal ag enghreifftiau eraill ar </w:t>
      </w:r>
      <w:r w:rsidR="007750B8">
        <w:rPr>
          <w:rFonts w:ascii="Arial" w:hAnsi="Arial" w:cs="Arial"/>
          <w:color w:val="1F1F1F"/>
          <w:sz w:val="24"/>
          <w:szCs w:val="24"/>
        </w:rPr>
        <w:t>ei t</w:t>
      </w:r>
      <w:r>
        <w:rPr>
          <w:rFonts w:ascii="Arial" w:hAnsi="Arial" w:cs="Arial"/>
          <w:color w:val="1F1F1F"/>
          <w:sz w:val="24"/>
          <w:szCs w:val="24"/>
        </w:rPr>
        <w:t xml:space="preserve">udalenau gwe. Ymhlith yr enghreifftiau y’u adnabu fel rhagoriaeth ar draws y sector mae: sefydlu grwpiau anogaeth i blant a rhieni a ffyrdd llwyddiannus o ymgysylltu â rhieni yn amlwg. </w:t>
      </w:r>
    </w:p>
    <w:p w14:paraId="539324A6" w14:textId="5DB20799" w:rsidR="007750B8" w:rsidRDefault="007750B8" w:rsidP="007750B8">
      <w:pPr>
        <w:rPr>
          <w:rFonts w:ascii="Arial" w:hAnsi="Arial" w:cs="Arial"/>
          <w:color w:val="1F1F1F"/>
          <w:sz w:val="24"/>
          <w:szCs w:val="24"/>
        </w:rPr>
      </w:pPr>
      <w:r w:rsidRPr="007750B8">
        <w:rPr>
          <w:rFonts w:ascii="Arial" w:hAnsi="Arial" w:cs="Arial"/>
          <w:color w:val="1F1F1F"/>
          <w:sz w:val="24"/>
          <w:szCs w:val="24"/>
        </w:rPr>
        <w:t xml:space="preserve">Noda Estyn defnyddia cyrff cyhoeddus </w:t>
      </w:r>
      <w:r w:rsidR="00081A85">
        <w:rPr>
          <w:rFonts w:ascii="Arial" w:hAnsi="Arial" w:cs="Arial"/>
          <w:color w:val="1F1F1F"/>
          <w:sz w:val="24"/>
          <w:szCs w:val="24"/>
        </w:rPr>
        <w:t>‘</w:t>
      </w:r>
      <w:r w:rsidRPr="007750B8">
        <w:rPr>
          <w:rFonts w:ascii="Arial" w:hAnsi="Arial" w:cs="Arial"/>
          <w:color w:val="1F1F1F"/>
          <w:sz w:val="24"/>
          <w:szCs w:val="24"/>
        </w:rPr>
        <w:t>ysgol gyfranogi Arnstein</w:t>
      </w:r>
      <w:r w:rsidR="00081A85">
        <w:rPr>
          <w:rFonts w:ascii="Arial" w:hAnsi="Arial" w:cs="Arial"/>
          <w:color w:val="1F1F1F"/>
          <w:sz w:val="24"/>
          <w:szCs w:val="24"/>
        </w:rPr>
        <w:t>’</w:t>
      </w:r>
      <w:r w:rsidRPr="007750B8">
        <w:rPr>
          <w:rFonts w:ascii="Arial" w:hAnsi="Arial" w:cs="Arial"/>
          <w:color w:val="1F1F1F"/>
          <w:sz w:val="24"/>
          <w:szCs w:val="24"/>
        </w:rPr>
        <w:t xml:space="preserve"> (1969) yn aml i asesu effaith dulliau a ddefnyddir i gynnwys y gymuned y maent yn ei gwasanaethu</w:t>
      </w:r>
      <w:r>
        <w:rPr>
          <w:rFonts w:ascii="Arial" w:hAnsi="Arial" w:cs="Arial"/>
          <w:b/>
          <w:color w:val="1F1F1F"/>
          <w:sz w:val="24"/>
          <w:szCs w:val="24"/>
        </w:rPr>
        <w:t xml:space="preserve">, </w:t>
      </w:r>
      <w:r w:rsidRPr="007750B8">
        <w:rPr>
          <w:rFonts w:ascii="Arial" w:hAnsi="Arial" w:cs="Arial"/>
          <w:color w:val="1F1F1F"/>
          <w:sz w:val="24"/>
          <w:szCs w:val="24"/>
        </w:rPr>
        <w:lastRenderedPageBreak/>
        <w:t>os yw’r cyfathrebu’n ddwyffordd lle mae yna bartneriaeth cyfartal yna llewyrchus yw’r bartneriaeth</w:t>
      </w:r>
      <w:r w:rsidR="00800F58">
        <w:rPr>
          <w:rFonts w:ascii="Arial" w:hAnsi="Arial" w:cs="Arial"/>
          <w:color w:val="1F1F1F"/>
          <w:sz w:val="24"/>
          <w:szCs w:val="24"/>
        </w:rPr>
        <w:t xml:space="preserve"> honno.</w:t>
      </w:r>
      <w:r>
        <w:rPr>
          <w:rFonts w:ascii="Arial" w:hAnsi="Arial" w:cs="Arial"/>
          <w:b/>
          <w:color w:val="1F1F1F"/>
          <w:sz w:val="24"/>
          <w:szCs w:val="24"/>
        </w:rPr>
        <w:t xml:space="preserve"> </w:t>
      </w:r>
      <w:r w:rsidRPr="007750B8">
        <w:rPr>
          <w:rFonts w:ascii="Arial" w:hAnsi="Arial" w:cs="Arial"/>
          <w:color w:val="1F1F1F"/>
          <w:sz w:val="24"/>
          <w:szCs w:val="24"/>
        </w:rPr>
        <w:t xml:space="preserve">Estyn </w:t>
      </w:r>
      <w:r>
        <w:rPr>
          <w:rFonts w:ascii="Arial" w:hAnsi="Arial" w:cs="Arial"/>
          <w:color w:val="1F1F1F"/>
          <w:sz w:val="24"/>
          <w:szCs w:val="24"/>
        </w:rPr>
        <w:t>(</w:t>
      </w:r>
      <w:r w:rsidRPr="007750B8">
        <w:rPr>
          <w:rFonts w:ascii="Arial" w:hAnsi="Arial" w:cs="Arial"/>
          <w:color w:val="1F1F1F"/>
          <w:sz w:val="24"/>
          <w:szCs w:val="24"/>
        </w:rPr>
        <w:t xml:space="preserve">2018). Gan amlaf mae’r adroddiadau a’u cyhoeddwyd gan Estyn </w:t>
      </w:r>
      <w:r>
        <w:rPr>
          <w:rFonts w:ascii="Arial" w:hAnsi="Arial" w:cs="Arial"/>
          <w:color w:val="1F1F1F"/>
          <w:sz w:val="24"/>
          <w:szCs w:val="24"/>
        </w:rPr>
        <w:t>yn ymwneud a ffyrdd o ymglymu r</w:t>
      </w:r>
      <w:r w:rsidRPr="007750B8">
        <w:rPr>
          <w:rFonts w:ascii="Arial" w:hAnsi="Arial" w:cs="Arial"/>
          <w:color w:val="1F1F1F"/>
          <w:sz w:val="24"/>
          <w:szCs w:val="24"/>
        </w:rPr>
        <w:t>ieni er mwyn sic</w:t>
      </w:r>
      <w:r>
        <w:rPr>
          <w:rFonts w:ascii="Arial" w:hAnsi="Arial" w:cs="Arial"/>
          <w:color w:val="1F1F1F"/>
          <w:sz w:val="24"/>
          <w:szCs w:val="24"/>
        </w:rPr>
        <w:t>rhau cynnydd academaidd y plant a prin yw mewnbwn yr holl randdeiliaid o fewn y cyhoeddiadau.</w:t>
      </w:r>
      <w:r w:rsidR="00B40068">
        <w:rPr>
          <w:rFonts w:ascii="Arial" w:hAnsi="Arial" w:cs="Arial"/>
          <w:color w:val="1F1F1F"/>
          <w:sz w:val="24"/>
          <w:szCs w:val="24"/>
        </w:rPr>
        <w:t xml:space="preserve"> Mesura UNESCO ‘safon’ </w:t>
      </w:r>
      <w:r w:rsidR="00800F58">
        <w:rPr>
          <w:rFonts w:ascii="Arial" w:hAnsi="Arial" w:cs="Arial"/>
          <w:color w:val="1F1F1F"/>
          <w:sz w:val="24"/>
          <w:szCs w:val="24"/>
        </w:rPr>
        <w:t>mewn modd gwahanol,</w:t>
      </w:r>
      <w:r w:rsidR="004B75C9">
        <w:rPr>
          <w:rFonts w:ascii="Arial" w:hAnsi="Arial" w:cs="Arial"/>
          <w:color w:val="1F1F1F"/>
          <w:sz w:val="24"/>
          <w:szCs w:val="24"/>
        </w:rPr>
        <w:t xml:space="preserve"> gwnant</w:t>
      </w:r>
      <w:r w:rsidR="00B40068">
        <w:rPr>
          <w:rFonts w:ascii="Arial" w:hAnsi="Arial" w:cs="Arial"/>
          <w:color w:val="1F1F1F"/>
          <w:sz w:val="24"/>
          <w:szCs w:val="24"/>
        </w:rPr>
        <w:t xml:space="preserve"> ystyried dwy f</w:t>
      </w:r>
      <w:r w:rsidR="004B75C9">
        <w:rPr>
          <w:rFonts w:ascii="Arial" w:hAnsi="Arial" w:cs="Arial"/>
          <w:color w:val="1F1F1F"/>
          <w:sz w:val="24"/>
          <w:szCs w:val="24"/>
        </w:rPr>
        <w:t>f</w:t>
      </w:r>
      <w:r w:rsidR="00B40068">
        <w:rPr>
          <w:rFonts w:ascii="Arial" w:hAnsi="Arial" w:cs="Arial"/>
          <w:color w:val="1F1F1F"/>
          <w:sz w:val="24"/>
          <w:szCs w:val="24"/>
        </w:rPr>
        <w:t xml:space="preserve">actor, y cyntaf yw’r </w:t>
      </w:r>
      <w:r w:rsidR="004B75C9">
        <w:rPr>
          <w:rFonts w:ascii="Arial" w:hAnsi="Arial" w:cs="Arial"/>
          <w:color w:val="1F1F1F"/>
          <w:sz w:val="24"/>
          <w:szCs w:val="24"/>
        </w:rPr>
        <w:t>gallu sydd gan y lleoliadau</w:t>
      </w:r>
      <w:r w:rsidR="00B40068">
        <w:rPr>
          <w:rFonts w:ascii="Arial" w:hAnsi="Arial" w:cs="Arial"/>
          <w:color w:val="1F1F1F"/>
          <w:sz w:val="24"/>
          <w:szCs w:val="24"/>
        </w:rPr>
        <w:t xml:space="preserve"> i gynnig addysg eang a modd i bob unigolyn brofi llwyddiant, ac yn ail i ddatblygu unigolion yn emosiynol, yn greadigol, sy’n datblygu ymdeimlad o heddwch, cydraddoldeb a dinasyddiaeth ac i fedru rhannu a throsglwyddo gwerthodedd lleol a byd eang i genedlaethau’r dyfodol. UNESCO (2019).</w:t>
      </w:r>
    </w:p>
    <w:p w14:paraId="11DA62C2" w14:textId="65832779" w:rsidR="001B3C62" w:rsidRPr="007750B8" w:rsidRDefault="001B3C62" w:rsidP="007750B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Gwelir o’r lenyddiaeth bod perthyn, hunaniaeth, cydraddoldeb ddiwylliannol a gweithredu athroniaeth gynhwysol yn faterion i ddarpariaethau ystyried o ddifrif wrth </w:t>
      </w:r>
      <w:r w:rsidR="00D91DB1">
        <w:rPr>
          <w:rFonts w:ascii="Arial" w:hAnsi="Arial" w:cs="Arial"/>
          <w:color w:val="1F1F1F"/>
          <w:sz w:val="24"/>
          <w:szCs w:val="24"/>
        </w:rPr>
        <w:t>i</w:t>
      </w:r>
      <w:r>
        <w:rPr>
          <w:rFonts w:ascii="Arial" w:hAnsi="Arial" w:cs="Arial"/>
          <w:color w:val="1F1F1F"/>
          <w:sz w:val="24"/>
          <w:szCs w:val="24"/>
        </w:rPr>
        <w:t>’r cwricwlwm newydd ddod yn stadudol. Ymgeisir ymchwilio i rethreg yr holl randdeiliaid er mwyn darganfod rhagoriaeth o ran gweithgarwch ymarferol a</w:t>
      </w:r>
      <w:r w:rsidR="00D91DB1">
        <w:rPr>
          <w:rFonts w:ascii="Arial" w:hAnsi="Arial" w:cs="Arial"/>
          <w:color w:val="1F1F1F"/>
          <w:sz w:val="24"/>
          <w:szCs w:val="24"/>
        </w:rPr>
        <w:t>’r</w:t>
      </w:r>
      <w:r>
        <w:rPr>
          <w:rFonts w:ascii="Arial" w:hAnsi="Arial" w:cs="Arial"/>
          <w:color w:val="1F1F1F"/>
          <w:sz w:val="24"/>
          <w:szCs w:val="24"/>
        </w:rPr>
        <w:t xml:space="preserve"> ffyrdd ymhlygol y gwnant weithredu</w:t>
      </w:r>
      <w:r w:rsidR="00D91DB1">
        <w:rPr>
          <w:rFonts w:ascii="Arial" w:hAnsi="Arial" w:cs="Arial"/>
          <w:color w:val="1F1F1F"/>
          <w:sz w:val="24"/>
          <w:szCs w:val="24"/>
        </w:rPr>
        <w:t>. Mae perthyn yn gysyniad cymerir yn aml yn ganiataol fel rhan o ethos darpariaeth Woodhead a Brooker (2008), efallai bod angen edych arno’n fanylach er mwyn darganfod pegwn cefnogol y continwwm ac adnabod yr heriau fel y gellid eu lleihau wrth groesawu teuluoedd i gymuned newydd.</w:t>
      </w:r>
    </w:p>
    <w:p w14:paraId="787644D7" w14:textId="5A962F3B" w:rsidR="00433C02" w:rsidRDefault="00B5733A" w:rsidP="00433C02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3487 gair</w:t>
      </w:r>
    </w:p>
    <w:p w14:paraId="1FFF4BC8" w14:textId="77777777" w:rsidR="00433C02" w:rsidRDefault="00433C02" w:rsidP="00433C02">
      <w:pPr>
        <w:rPr>
          <w:rFonts w:ascii="Arial" w:hAnsi="Arial" w:cs="Arial"/>
          <w:b/>
          <w:color w:val="1F1F1F"/>
          <w:sz w:val="24"/>
          <w:szCs w:val="24"/>
        </w:rPr>
      </w:pPr>
    </w:p>
    <w:p w14:paraId="200B0B34" w14:textId="3E87F408" w:rsidR="00F57901" w:rsidRPr="00B5733A" w:rsidRDefault="00B5733A" w:rsidP="00F75862">
      <w:pPr>
        <w:rPr>
          <w:rFonts w:ascii="Arial" w:hAnsi="Arial" w:cs="Arial"/>
          <w:color w:val="1F1F1F"/>
          <w:sz w:val="24"/>
          <w:szCs w:val="24"/>
          <w:u w:val="single"/>
        </w:rPr>
      </w:pPr>
      <w:r w:rsidRPr="00B5733A">
        <w:rPr>
          <w:rFonts w:ascii="Arial" w:hAnsi="Arial" w:cs="Arial"/>
          <w:color w:val="1F1F1F"/>
          <w:sz w:val="24"/>
          <w:szCs w:val="24"/>
          <w:u w:val="single"/>
        </w:rPr>
        <w:t>Llyfryddiaeth</w:t>
      </w:r>
    </w:p>
    <w:p w14:paraId="62B991AC" w14:textId="2F3BC182" w:rsidR="00411E2E" w:rsidRDefault="00F60C99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APADGOS (2008) Addysg ar Gyfer Datblygu Cynliadwy a Dinasyddiaeth Fyd Eang: Cyd ddealltwriaeth ar gyfer ysgolion. Caerdydd: Llywodraeth Cymru.</w:t>
      </w:r>
    </w:p>
    <w:p w14:paraId="227B6661" w14:textId="04D5BAFC" w:rsidR="00081A85" w:rsidRPr="00081A85" w:rsidRDefault="00081A85" w:rsidP="00081A85">
      <w:pPr>
        <w:rPr>
          <w:rFonts w:ascii="Arial" w:hAnsi="Arial" w:cs="Arial"/>
          <w:color w:val="1F1F1F"/>
          <w:sz w:val="24"/>
          <w:szCs w:val="24"/>
        </w:rPr>
      </w:pPr>
      <w:r w:rsidRPr="00081A85">
        <w:rPr>
          <w:rFonts w:ascii="Arial" w:hAnsi="Arial" w:cs="Arial"/>
          <w:color w:val="1F1F1F"/>
          <w:sz w:val="24"/>
          <w:szCs w:val="24"/>
        </w:rPr>
        <w:t>Arnstein, S., 1969. A ladder of citizen participation. J</w:t>
      </w:r>
      <w:r>
        <w:rPr>
          <w:rFonts w:ascii="Arial" w:hAnsi="Arial" w:cs="Arial"/>
          <w:color w:val="1F1F1F"/>
          <w:sz w:val="24"/>
          <w:szCs w:val="24"/>
        </w:rPr>
        <w:t>ou</w:t>
      </w:r>
      <w:r w:rsidRPr="00081A85">
        <w:rPr>
          <w:rFonts w:ascii="Arial" w:hAnsi="Arial" w:cs="Arial"/>
          <w:color w:val="1F1F1F"/>
          <w:sz w:val="24"/>
          <w:szCs w:val="24"/>
        </w:rPr>
        <w:t>rn</w:t>
      </w:r>
      <w:r>
        <w:rPr>
          <w:rFonts w:ascii="Arial" w:hAnsi="Arial" w:cs="Arial"/>
          <w:color w:val="1F1F1F"/>
          <w:sz w:val="24"/>
          <w:szCs w:val="24"/>
        </w:rPr>
        <w:t>a</w:t>
      </w:r>
      <w:r w:rsidRPr="00081A85">
        <w:rPr>
          <w:rFonts w:ascii="Arial" w:hAnsi="Arial" w:cs="Arial"/>
          <w:color w:val="1F1F1F"/>
          <w:sz w:val="24"/>
          <w:szCs w:val="24"/>
        </w:rPr>
        <w:t>l of the American Institute of Planners, 35:216–24.</w:t>
      </w:r>
    </w:p>
    <w:p w14:paraId="2033496B" w14:textId="2CDE3066" w:rsidR="00F174F6" w:rsidRDefault="00F174F6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Barnados (2015) </w:t>
      </w:r>
      <w:r w:rsidRPr="00F174F6">
        <w:rPr>
          <w:rFonts w:ascii="Arial" w:hAnsi="Arial" w:cs="Arial"/>
          <w:color w:val="1F1F1F"/>
          <w:sz w:val="24"/>
          <w:szCs w:val="24"/>
        </w:rPr>
        <w:t>Feels Like Home: Exploring the experiences of newcomer pupils in primary schools in Northern Ireland</w:t>
      </w:r>
      <w:r>
        <w:rPr>
          <w:rFonts w:ascii="Arial" w:hAnsi="Arial" w:cs="Arial"/>
          <w:color w:val="1F1F1F"/>
          <w:sz w:val="24"/>
          <w:szCs w:val="24"/>
        </w:rPr>
        <w:t>. Northern Ireland: Barnados.</w:t>
      </w:r>
    </w:p>
    <w:p w14:paraId="62F38E8C" w14:textId="7DDDEFD9" w:rsidR="00A2371A" w:rsidRPr="00A2371A" w:rsidRDefault="00A2371A" w:rsidP="00A2371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Bates, A.  (2018) </w:t>
      </w:r>
      <w:r w:rsidRPr="00A2371A">
        <w:rPr>
          <w:rFonts w:ascii="Arial" w:hAnsi="Arial" w:cs="Arial"/>
          <w:color w:val="1F1F1F"/>
          <w:sz w:val="24"/>
          <w:szCs w:val="24"/>
        </w:rPr>
        <w:t>Readiness for School, Time and Ethics in Educational Practice</w:t>
      </w:r>
      <w:r>
        <w:rPr>
          <w:rFonts w:ascii="Arial" w:hAnsi="Arial" w:cs="Arial"/>
          <w:color w:val="1F1F1F"/>
          <w:sz w:val="24"/>
          <w:szCs w:val="24"/>
        </w:rPr>
        <w:t xml:space="preserve"> Ar gael ar: </w:t>
      </w:r>
      <w:hyperlink r:id="rId7" w:history="1">
        <w:r w:rsidRPr="008D59EA">
          <w:rPr>
            <w:rStyle w:val="Hyperlink"/>
            <w:rFonts w:ascii="Arial" w:hAnsi="Arial" w:cs="Arial"/>
            <w:sz w:val="24"/>
            <w:szCs w:val="24"/>
          </w:rPr>
          <w:t>https://ueaeprints.uea.ac.uk/69135/1/Published_manuscript.pdf</w:t>
        </w:r>
      </w:hyperlink>
      <w:r>
        <w:rPr>
          <w:rFonts w:ascii="Arial" w:hAnsi="Arial" w:cs="Arial"/>
          <w:color w:val="1F1F1F"/>
          <w:sz w:val="24"/>
          <w:szCs w:val="24"/>
        </w:rPr>
        <w:t>.</w:t>
      </w:r>
      <w:r w:rsidR="001B7926">
        <w:rPr>
          <w:rFonts w:ascii="Arial" w:hAnsi="Arial" w:cs="Arial"/>
          <w:color w:val="1F1F1F"/>
          <w:sz w:val="24"/>
          <w:szCs w:val="24"/>
        </w:rPr>
        <w:t xml:space="preserve"> (mynediad 17-3-19)</w:t>
      </w:r>
    </w:p>
    <w:p w14:paraId="04164DC7" w14:textId="28A5A7B7" w:rsidR="00411E2E" w:rsidRDefault="005208D9" w:rsidP="006F3538">
      <w:pPr>
        <w:rPr>
          <w:rFonts w:ascii="Arial" w:hAnsi="Arial" w:cs="Arial"/>
          <w:color w:val="1F1F1F"/>
          <w:sz w:val="24"/>
          <w:szCs w:val="24"/>
        </w:rPr>
      </w:pPr>
      <w:r w:rsidRPr="00DF18E6">
        <w:rPr>
          <w:rFonts w:ascii="Arial" w:hAnsi="Arial" w:cs="Arial"/>
          <w:color w:val="1F1F1F"/>
          <w:sz w:val="24"/>
          <w:szCs w:val="24"/>
        </w:rPr>
        <w:t xml:space="preserve">Bittberg, A. (2012) </w:t>
      </w:r>
      <w:r w:rsidRPr="00DF18E6">
        <w:rPr>
          <w:rFonts w:ascii="Arial" w:hAnsi="Arial" w:cs="Arial"/>
          <w:i/>
          <w:color w:val="1F1F1F"/>
          <w:sz w:val="24"/>
          <w:szCs w:val="24"/>
        </w:rPr>
        <w:t>On opening spaces for conversation: The Book Club</w:t>
      </w:r>
      <w:r w:rsidRPr="00DF18E6">
        <w:rPr>
          <w:rFonts w:ascii="Arial" w:hAnsi="Arial" w:cs="Arial"/>
          <w:color w:val="1F1F1F"/>
          <w:sz w:val="24"/>
          <w:szCs w:val="24"/>
        </w:rPr>
        <w:t xml:space="preserve">. Canadian Children 37(1), 27-30. </w:t>
      </w:r>
    </w:p>
    <w:p w14:paraId="2B2DC7DC" w14:textId="5C70BA1B" w:rsidR="004C50DA" w:rsidRPr="004C50DA" w:rsidRDefault="004C50DA" w:rsidP="004C50DA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 xml:space="preserve">Bronfenbrenner, U (1986) </w:t>
      </w:r>
      <w:r w:rsidRPr="004C50DA">
        <w:rPr>
          <w:rFonts w:ascii="Arial" w:hAnsi="Arial" w:cs="Arial"/>
          <w:color w:val="000000"/>
          <w:sz w:val="24"/>
          <w:szCs w:val="24"/>
        </w:rPr>
        <w:t>Ecology of the Family as a Context for Human Development: Research Perspectives. Developmental Psychology, 22, 723-742.</w:t>
      </w:r>
    </w:p>
    <w:p w14:paraId="761FD07F" w14:textId="044376B6" w:rsidR="00F650AF" w:rsidRDefault="00F650AF" w:rsidP="006F3538">
      <w:pPr>
        <w:rPr>
          <w:rFonts w:ascii="Arial" w:hAnsi="Arial" w:cs="Arial"/>
          <w:color w:val="1F1F1F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</w:rPr>
        <w:t>Crawley, Prof H. (2013) International Migrants in Wales. Swansea: Wales Migration Partnership.</w:t>
      </w:r>
    </w:p>
    <w:p w14:paraId="13479AC9" w14:textId="2FE4C627" w:rsidR="00617BC6" w:rsidRPr="00617BC6" w:rsidRDefault="00617BC6" w:rsidP="006F3538">
      <w:pPr>
        <w:rPr>
          <w:rFonts w:ascii="Arial" w:hAnsi="Arial" w:cs="Arial"/>
          <w:sz w:val="24"/>
          <w:szCs w:val="24"/>
          <w:lang w:val="cy-GB"/>
        </w:rPr>
      </w:pPr>
      <w:r w:rsidRPr="00617BC6">
        <w:rPr>
          <w:rFonts w:ascii="Arial" w:hAnsi="Arial" w:cs="Arial"/>
          <w:color w:val="000000"/>
          <w:sz w:val="24"/>
          <w:szCs w:val="24"/>
        </w:rPr>
        <w:t xml:space="preserve">Denzin, N.K. 1978. </w:t>
      </w:r>
      <w:r w:rsidRPr="00617BC6">
        <w:rPr>
          <w:rFonts w:ascii="Arial" w:hAnsi="Arial" w:cs="Arial"/>
          <w:i/>
          <w:iCs/>
          <w:color w:val="000000"/>
          <w:sz w:val="24"/>
          <w:szCs w:val="24"/>
        </w:rPr>
        <w:t xml:space="preserve">The Research Act: A theoretical introduction to sociological methods. </w:t>
      </w:r>
      <w:r w:rsidRPr="00617BC6">
        <w:rPr>
          <w:rFonts w:ascii="Arial" w:hAnsi="Arial" w:cs="Arial"/>
          <w:color w:val="000000"/>
          <w:sz w:val="24"/>
          <w:szCs w:val="24"/>
        </w:rPr>
        <w:t>New York: McGraw-Hill.</w:t>
      </w:r>
    </w:p>
    <w:p w14:paraId="66B27A0C" w14:textId="34C20BB3" w:rsidR="006F3538" w:rsidRDefault="00411E2E" w:rsidP="006F3538">
      <w:pPr>
        <w:rPr>
          <w:rFonts w:ascii="Arial" w:hAnsi="Arial" w:cs="Arial"/>
          <w:sz w:val="24"/>
          <w:szCs w:val="24"/>
          <w:lang w:val="cy-GB"/>
        </w:rPr>
      </w:pPr>
      <w:r w:rsidRPr="00DF18E6">
        <w:rPr>
          <w:rFonts w:ascii="Arial" w:hAnsi="Arial" w:cs="Arial"/>
          <w:sz w:val="24"/>
          <w:szCs w:val="24"/>
          <w:lang w:val="cy-GB"/>
        </w:rPr>
        <w:t xml:space="preserve">Donaldson, G. (2015) </w:t>
      </w:r>
      <w:r w:rsidRPr="00DF18E6">
        <w:rPr>
          <w:rFonts w:ascii="Arial" w:hAnsi="Arial" w:cs="Arial"/>
          <w:i/>
          <w:sz w:val="24"/>
          <w:szCs w:val="24"/>
          <w:lang w:val="cy-GB"/>
        </w:rPr>
        <w:t>Dyfodol Llwyddiannus</w:t>
      </w:r>
      <w:r w:rsidRPr="00DF18E6">
        <w:rPr>
          <w:rFonts w:ascii="Arial" w:hAnsi="Arial" w:cs="Arial"/>
          <w:sz w:val="24"/>
          <w:szCs w:val="24"/>
          <w:lang w:val="cy-GB"/>
        </w:rPr>
        <w:t>. Cardydd: Llywodraeth Cymru.</w:t>
      </w:r>
    </w:p>
    <w:p w14:paraId="539673DA" w14:textId="4DE75420" w:rsidR="00FE2701" w:rsidRPr="00FE2701" w:rsidRDefault="00FE2701" w:rsidP="00FE2701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FE2701">
        <w:rPr>
          <w:rFonts w:ascii="Arial" w:hAnsi="Arial" w:cs="Arial"/>
          <w:sz w:val="24"/>
          <w:szCs w:val="24"/>
          <w:lang w:val="cy-GB"/>
        </w:rPr>
        <w:lastRenderedPageBreak/>
        <w:t xml:space="preserve">Dukynaite, R. &amp; Dudaite, J. (2017) </w:t>
      </w:r>
      <w:r w:rsidRPr="00FE2701">
        <w:rPr>
          <w:rFonts w:ascii="Arial" w:eastAsia="Times New Roman" w:hAnsi="Arial" w:cs="Arial"/>
          <w:color w:val="323232"/>
          <w:sz w:val="24"/>
          <w:szCs w:val="24"/>
        </w:rPr>
        <w:t>Influence of school factors on students’ sense of school belonging.</w:t>
      </w:r>
      <w:r w:rsidRPr="00FE2701">
        <w:rPr>
          <w:rStyle w:val="Emphasis"/>
          <w:rFonts w:ascii="Arial" w:eastAsia="Times New Roman" w:hAnsi="Arial" w:cs="Arial"/>
          <w:color w:val="666666"/>
        </w:rPr>
        <w:t xml:space="preserve"> </w:t>
      </w:r>
      <w:r w:rsidRPr="00FE270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New Educational Review</w:t>
      </w:r>
      <w:r w:rsidRPr="00FE270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 </w:t>
      </w:r>
      <w:r w:rsidRPr="00FE270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47</w:t>
      </w:r>
      <w:r w:rsidRPr="00FE270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(1), 39-52.</w:t>
      </w:r>
    </w:p>
    <w:p w14:paraId="7FF28236" w14:textId="157A51AC" w:rsidR="00FE2701" w:rsidRPr="00FE2701" w:rsidRDefault="00FE2701" w:rsidP="00FE2701">
      <w:pPr>
        <w:pStyle w:val="Heading1"/>
        <w:spacing w:before="0" w:beforeAutospacing="0" w:after="0" w:afterAutospacing="0"/>
        <w:rPr>
          <w:rFonts w:ascii="Arial" w:eastAsia="Times New Roman" w:hAnsi="Arial" w:cs="Arial"/>
          <w:b w:val="0"/>
          <w:color w:val="323232"/>
          <w:sz w:val="24"/>
          <w:szCs w:val="24"/>
        </w:rPr>
      </w:pPr>
    </w:p>
    <w:p w14:paraId="3129B830" w14:textId="4E8074E7" w:rsidR="001B7926" w:rsidRDefault="001B7926" w:rsidP="001B7926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ESRC (2019) </w:t>
      </w:r>
      <w:r w:rsidRPr="001B7926">
        <w:rPr>
          <w:rFonts w:ascii="Arial" w:hAnsi="Arial" w:cs="Arial"/>
          <w:sz w:val="24"/>
          <w:szCs w:val="24"/>
          <w:lang w:val="cy-GB"/>
        </w:rPr>
        <w:t xml:space="preserve">Identities, Educational Choice and the White Urban Middle-classes  </w:t>
      </w:r>
    </w:p>
    <w:p w14:paraId="415EA23A" w14:textId="12E62C98" w:rsidR="001B7926" w:rsidRDefault="001B7926" w:rsidP="001B7926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Ar gael ar: </w:t>
      </w:r>
      <w:hyperlink r:id="rId8" w:history="1">
        <w:r w:rsidRPr="00123141">
          <w:rPr>
            <w:rStyle w:val="Hyperlink"/>
            <w:rFonts w:ascii="Arial" w:hAnsi="Arial" w:cs="Arial"/>
            <w:sz w:val="24"/>
            <w:szCs w:val="24"/>
            <w:lang w:val="cy-GB"/>
          </w:rPr>
          <w:t>https://www.educ.cam.ac.uk/research/projects/downloads/ESRCFinalReportWhitemiddleclasses.pdf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(mynediad 27-3-19)</w:t>
      </w:r>
    </w:p>
    <w:p w14:paraId="5532F2A3" w14:textId="77777777" w:rsidR="0030454F" w:rsidRDefault="0030454F" w:rsidP="0030454F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Estyn (2018) Ar gael ar: </w:t>
      </w:r>
      <w:hyperlink r:id="rId9" w:history="1">
        <w:r w:rsidRPr="00123141">
          <w:rPr>
            <w:rStyle w:val="Hyperlink"/>
            <w:rFonts w:ascii="Arial" w:hAnsi="Arial" w:cs="Arial"/>
            <w:sz w:val="24"/>
            <w:szCs w:val="24"/>
            <w:lang w:val="cy-GB"/>
          </w:rPr>
          <w:t>https://www.estyn.llyw.cymru/arolygu/arweiniad-atodol</w:t>
        </w:r>
      </w:hyperlink>
    </w:p>
    <w:p w14:paraId="1E932E6F" w14:textId="77777777" w:rsidR="0030454F" w:rsidRPr="001B7926" w:rsidRDefault="0030454F" w:rsidP="0030454F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(mynediad 25-3-19)</w:t>
      </w:r>
    </w:p>
    <w:p w14:paraId="144BB70A" w14:textId="0F691C4A" w:rsidR="008B41D9" w:rsidRDefault="008B41D9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Fleer,M. (2003) Early Childhood Education as an evolving ‘commuity of practice’ or as lived ‘social reproduction’: researching the ‘taken for granted’. Contemporary Issues in Early Childhood 4 (1), p 64-78.</w:t>
      </w:r>
    </w:p>
    <w:p w14:paraId="04A840F8" w14:textId="575B4C9C" w:rsidR="00C21CEC" w:rsidRDefault="00C21CEC" w:rsidP="00C21CEC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Focault, M. (2002) yn Briscoe, P. (2008) </w:t>
      </w:r>
      <w:r w:rsidRPr="004C50DA">
        <w:rPr>
          <w:rStyle w:val="a"/>
          <w:color w:val="000000"/>
          <w:sz w:val="28"/>
          <w:szCs w:val="28"/>
          <w:bdr w:val="none" w:sz="0" w:space="0" w:color="auto" w:frame="1"/>
        </w:rPr>
        <w:t>From the Work of Foucault: A Discussion of Power and Normalization in Schooling</w:t>
      </w:r>
      <w:r w:rsidR="004C50DA">
        <w:rPr>
          <w:rStyle w:val="a"/>
          <w:color w:val="000000"/>
          <w:sz w:val="28"/>
          <w:szCs w:val="28"/>
          <w:bdr w:val="none" w:sz="0" w:space="0" w:color="auto" w:frame="1"/>
        </w:rPr>
        <w:t>. Calgary: University of Calgary.</w:t>
      </w:r>
    </w:p>
    <w:p w14:paraId="50433CE3" w14:textId="4D925943" w:rsidR="009944D9" w:rsidRDefault="009944D9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Janta, B. &amp; Harte, E (2016) Education of Migrant Children. Cambridge: RAND Corporation.</w:t>
      </w:r>
    </w:p>
    <w:p w14:paraId="027738CF" w14:textId="0CCA7960" w:rsidR="005863B8" w:rsidRDefault="005863B8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Jindal-Snape, D. (2012) Educational Transitions: Moving Stories from around the World. Oxon. Routledge.</w:t>
      </w:r>
    </w:p>
    <w:p w14:paraId="4E9F02A9" w14:textId="00BF1CD3" w:rsidR="00526593" w:rsidRDefault="00526593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Jones, A. (2010) Attachment, Belonging and identity are important to effective health curricula. Nurse Education Today 30, p 277- 278.</w:t>
      </w:r>
    </w:p>
    <w:p w14:paraId="1E757D16" w14:textId="134E4EF4" w:rsidR="000B0084" w:rsidRDefault="000B0084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Kennedy, E. K.; Cameron, R. J.; Greene, J. (2012) Transitions in the Early Years: Educational and Child Psychologists working to reduce the impact of school culture shock. o Educational &amp; Child Psychology Vol 29 No 1.</w:t>
      </w:r>
    </w:p>
    <w:p w14:paraId="3E37A787" w14:textId="769AC678" w:rsidR="00424083" w:rsidRDefault="00424083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King,D. (2012) Helping Children and Families develop a sense of belonging. Ar gael ar </w:t>
      </w:r>
      <w:hyperlink r:id="rId10" w:history="1">
        <w:r w:rsidRPr="00123141">
          <w:rPr>
            <w:rStyle w:val="Hyperlink"/>
            <w:rFonts w:ascii="Arial" w:hAnsi="Arial" w:cs="Arial"/>
            <w:sz w:val="24"/>
            <w:szCs w:val="24"/>
            <w:lang w:val="cy-GB"/>
          </w:rPr>
          <w:t>http://www.childrenfirstschool.org/files/Exchange_2012.pdf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(mynediad 25-3-19)</w:t>
      </w:r>
    </w:p>
    <w:p w14:paraId="1FC11D71" w14:textId="69CC54CC" w:rsidR="00A157A1" w:rsidRDefault="00A157A1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Llywodraeth Cymru (2015) Deddf Llesiant Cenedlaethau’r Dyfodol: Yr Hanfodion. Caerdydd: Llywodraeth Cymru.</w:t>
      </w:r>
    </w:p>
    <w:p w14:paraId="6B1A4E5C" w14:textId="55E100E4" w:rsidR="0051082E" w:rsidRDefault="0051082E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Llywodraeth Cymru (2016) Symud Cymru Ymlaen 2016 – 2021. Caerdydd. Llyw.cymru.</w:t>
      </w:r>
    </w:p>
    <w:p w14:paraId="33EC1108" w14:textId="4FD9151A" w:rsidR="00367504" w:rsidRDefault="00367504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Llywodraeth Cymru (2017) Maes dysgu a phrofiad Iechyd a Lles. Caerdydd: Llywodraeth Cymru.</w:t>
      </w:r>
    </w:p>
    <w:p w14:paraId="560B611C" w14:textId="619F0C07" w:rsidR="006E32AC" w:rsidRDefault="006E32AC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Llywodraeth Cymru (2018) Cod Drafft Anghenion Dysgu Ychwanegol Cymru. Caerdydd: Llywodraeth Cymru.</w:t>
      </w:r>
    </w:p>
    <w:p w14:paraId="36B50391" w14:textId="4DB44353" w:rsidR="00F60C99" w:rsidRDefault="00D849A3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Moss, P. &amp; Dahlberg, G. (2008) Beyond quality in Early Childhood Education and Care – Languages of Evaluation.’. o New Zealand Journal of Teachers’ Work, Vol 5, Issue 1, 3 – 12.</w:t>
      </w:r>
    </w:p>
    <w:p w14:paraId="1787B646" w14:textId="04E897C6" w:rsidR="00A47F19" w:rsidRPr="00DF18E6" w:rsidRDefault="00A47F19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lastRenderedPageBreak/>
        <w:t xml:space="preserve">Murphy, A. (2018) How children describe their National identity. Ar gael ar: </w:t>
      </w:r>
      <w:hyperlink r:id="rId11" w:history="1">
        <w:r w:rsidRPr="00022437">
          <w:rPr>
            <w:rStyle w:val="Hyperlink"/>
            <w:rFonts w:ascii="Arial" w:hAnsi="Arial" w:cs="Arial"/>
            <w:sz w:val="24"/>
            <w:szCs w:val="24"/>
            <w:lang w:val="cy-GB"/>
          </w:rPr>
          <w:t>http://theconversation.com/how-children-describe-their-national-identity-in-the-age-of-devolution-105516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(mynediad 27-3-19)</w:t>
      </w:r>
    </w:p>
    <w:p w14:paraId="68010562" w14:textId="754DA835" w:rsidR="00F75862" w:rsidRDefault="00F75862" w:rsidP="006F3538">
      <w:pPr>
        <w:rPr>
          <w:rFonts w:ascii="Arial" w:hAnsi="Arial" w:cs="Arial"/>
          <w:sz w:val="24"/>
          <w:szCs w:val="24"/>
          <w:lang w:val="cy-GB"/>
        </w:rPr>
      </w:pPr>
      <w:r w:rsidRPr="00DF18E6">
        <w:rPr>
          <w:rFonts w:ascii="Arial" w:hAnsi="Arial" w:cs="Arial"/>
          <w:sz w:val="24"/>
          <w:szCs w:val="24"/>
          <w:lang w:val="cy-GB"/>
        </w:rPr>
        <w:t xml:space="preserve">OECD (2014) Improving Schools in Wales: An OECD Perspective. </w:t>
      </w:r>
    </w:p>
    <w:p w14:paraId="3F3B0020" w14:textId="2679E575" w:rsidR="00A2371A" w:rsidRDefault="00A2371A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Ofsted (2014) Are you ready? Good practice in school readiness. England. Gov.uk.</w:t>
      </w:r>
    </w:p>
    <w:p w14:paraId="11AC407A" w14:textId="6140FC96" w:rsidR="00EF2C0E" w:rsidRDefault="00EF2C0E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Oxfam (2015) Addysg ar gyfer Dinasyddiaeth Fyd Eang:Arweiniad i Ysgolion. Oxford: Oxfm Education and Youth.</w:t>
      </w:r>
    </w:p>
    <w:p w14:paraId="1526F5C3" w14:textId="464FA61D" w:rsidR="00366A79" w:rsidRDefault="00366A79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Rogoff, B. (2003) The Cultural Nature of Human Development. New York: Oxford University Press.</w:t>
      </w:r>
    </w:p>
    <w:p w14:paraId="78A4919B" w14:textId="0123583E" w:rsidR="00617BC6" w:rsidRPr="00617BC6" w:rsidRDefault="00617BC6" w:rsidP="00617BC6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Siraj, I. &amp; Sylva, K. &amp; Melluish, E. (2015) </w:t>
      </w:r>
      <w:r w:rsidRPr="00617BC6">
        <w:rPr>
          <w:rStyle w:val="a-size-large"/>
          <w:rFonts w:ascii="Arial" w:hAnsi="Arial" w:cs="Arial"/>
          <w:bCs/>
          <w:color w:val="111111"/>
          <w:sz w:val="24"/>
          <w:szCs w:val="24"/>
        </w:rPr>
        <w:t>Assessing Quality in Early Childhood Education and Care: Sustained Shared Thinking and Emotional Well-being (SSTEW) Scale for 2–5-year-olds provision</w:t>
      </w:r>
      <w:r>
        <w:rPr>
          <w:rStyle w:val="a-size-large"/>
          <w:rFonts w:ascii="Arial" w:hAnsi="Arial" w:cs="Arial"/>
          <w:bCs/>
          <w:color w:val="111111"/>
          <w:sz w:val="24"/>
          <w:szCs w:val="24"/>
        </w:rPr>
        <w:t>. UK: Trentham Books.</w:t>
      </w:r>
    </w:p>
    <w:p w14:paraId="232CB8E5" w14:textId="6C981072" w:rsidR="00F20EFF" w:rsidRDefault="00F20EFF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Te Whariki (2019) Ar gael ar:</w:t>
      </w:r>
      <w:r w:rsidRPr="00F20EFF">
        <w:t xml:space="preserve"> </w:t>
      </w:r>
      <w:hyperlink r:id="rId12" w:history="1">
        <w:r w:rsidRPr="00123141">
          <w:rPr>
            <w:rStyle w:val="Hyperlink"/>
            <w:rFonts w:ascii="Arial" w:hAnsi="Arial" w:cs="Arial"/>
            <w:sz w:val="24"/>
            <w:szCs w:val="24"/>
            <w:lang w:val="cy-GB"/>
          </w:rPr>
          <w:t>https://tewhariki.tki.org.nz/en/weaving-te-whariki/identity-language-and-culture/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(mynediad 23-3-19)</w:t>
      </w:r>
    </w:p>
    <w:p w14:paraId="368360EB" w14:textId="083E4313" w:rsidR="00B40068" w:rsidRDefault="00B40068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UNESCO Understanding Education Quality. Ar gael ar: </w:t>
      </w:r>
      <w:hyperlink r:id="rId13" w:history="1">
        <w:r w:rsidRPr="00123141">
          <w:rPr>
            <w:rStyle w:val="Hyperlink"/>
            <w:rFonts w:ascii="Arial" w:hAnsi="Arial" w:cs="Arial"/>
            <w:sz w:val="24"/>
            <w:szCs w:val="24"/>
            <w:lang w:val="cy-GB"/>
          </w:rPr>
          <w:t>http://www.unesco.org/education/gmr_download/chapter1.pdf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(mynediad 27-3-19)</w:t>
      </w:r>
    </w:p>
    <w:p w14:paraId="26FC2454" w14:textId="647705E8" w:rsidR="008B41D9" w:rsidRPr="00DF18E6" w:rsidRDefault="008B41D9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Wenger, E (1998) Communities of Practice. New York. YN:Cambridge University Press.</w:t>
      </w:r>
    </w:p>
    <w:p w14:paraId="0A387771" w14:textId="74A7D933" w:rsidR="006F3538" w:rsidRDefault="006F3538" w:rsidP="006F3538">
      <w:pPr>
        <w:rPr>
          <w:rFonts w:ascii="Arial" w:hAnsi="Arial" w:cs="Arial"/>
          <w:sz w:val="24"/>
          <w:szCs w:val="24"/>
          <w:lang w:val="cy-GB"/>
        </w:rPr>
      </w:pPr>
      <w:r w:rsidRPr="00DF18E6">
        <w:rPr>
          <w:rFonts w:ascii="Arial" w:hAnsi="Arial" w:cs="Arial"/>
          <w:sz w:val="24"/>
          <w:szCs w:val="24"/>
          <w:lang w:val="cy-GB"/>
        </w:rPr>
        <w:t>Williams, K</w:t>
      </w:r>
      <w:r w:rsidR="00411E2E" w:rsidRPr="00DF18E6">
        <w:rPr>
          <w:rFonts w:ascii="Arial" w:hAnsi="Arial" w:cs="Arial"/>
          <w:sz w:val="24"/>
          <w:szCs w:val="24"/>
          <w:lang w:val="cy-GB"/>
        </w:rPr>
        <w:t>.</w:t>
      </w:r>
      <w:r w:rsidRPr="00DF18E6">
        <w:rPr>
          <w:rFonts w:ascii="Arial" w:hAnsi="Arial" w:cs="Arial"/>
          <w:sz w:val="24"/>
          <w:szCs w:val="24"/>
          <w:lang w:val="cy-GB"/>
        </w:rPr>
        <w:t xml:space="preserve"> (2018) </w:t>
      </w:r>
      <w:r w:rsidRPr="00DF18E6">
        <w:rPr>
          <w:rFonts w:ascii="Arial" w:hAnsi="Arial" w:cs="Arial"/>
          <w:i/>
          <w:sz w:val="24"/>
          <w:szCs w:val="24"/>
          <w:lang w:val="cy-GB"/>
        </w:rPr>
        <w:t xml:space="preserve">Datganiad i’r wasg ‘Cwricwlwm Cymru yn rhoi’r dinesydd yn gyntaf’ </w:t>
      </w:r>
      <w:r w:rsidRPr="00DF18E6">
        <w:rPr>
          <w:rFonts w:ascii="Arial" w:hAnsi="Arial" w:cs="Arial"/>
          <w:sz w:val="24"/>
          <w:szCs w:val="24"/>
          <w:lang w:val="cy-GB"/>
        </w:rPr>
        <w:t xml:space="preserve">llywodraeth Cymru ar gael ar: </w:t>
      </w:r>
      <w:hyperlink r:id="rId14" w:history="1">
        <w:r w:rsidRPr="00DF18E6">
          <w:rPr>
            <w:rStyle w:val="Hyperlink"/>
            <w:rFonts w:ascii="Arial" w:hAnsi="Arial" w:cs="Arial"/>
            <w:sz w:val="24"/>
            <w:szCs w:val="24"/>
            <w:lang w:val="cy-GB"/>
          </w:rPr>
          <w:t>https://llyw.cymru/node/16963</w:t>
        </w:r>
      </w:hyperlink>
      <w:r w:rsidR="001B7926">
        <w:rPr>
          <w:rFonts w:ascii="Arial" w:hAnsi="Arial" w:cs="Arial"/>
          <w:sz w:val="24"/>
          <w:szCs w:val="24"/>
          <w:lang w:val="cy-GB"/>
        </w:rPr>
        <w:t xml:space="preserve"> (m</w:t>
      </w:r>
      <w:r w:rsidRPr="00DF18E6">
        <w:rPr>
          <w:rFonts w:ascii="Arial" w:hAnsi="Arial" w:cs="Arial"/>
          <w:sz w:val="24"/>
          <w:szCs w:val="24"/>
          <w:lang w:val="cy-GB"/>
        </w:rPr>
        <w:t>ynediad 22-3-19)</w:t>
      </w:r>
    </w:p>
    <w:p w14:paraId="6644601A" w14:textId="30FB3361" w:rsidR="00514C81" w:rsidRPr="00DF18E6" w:rsidRDefault="00514C81" w:rsidP="006F35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Woodhead, M &amp; Brooker, L (2008) A Sense of Belonging, Early Childhood Matters. The Netherlands: Bernhard van Leer Foundation.</w:t>
      </w:r>
    </w:p>
    <w:sectPr w:rsidR="00514C81" w:rsidRPr="00DF18E6"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ABF025" w14:textId="77777777" w:rsidR="008C5523" w:rsidRDefault="008C5523" w:rsidP="008C5523">
      <w:pPr>
        <w:spacing w:after="0" w:line="240" w:lineRule="auto"/>
      </w:pPr>
      <w:r>
        <w:separator/>
      </w:r>
    </w:p>
  </w:endnote>
  <w:endnote w:type="continuationSeparator" w:id="0">
    <w:p w14:paraId="12255A9E" w14:textId="77777777" w:rsidR="008C5523" w:rsidRDefault="008C5523" w:rsidP="008C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43764" w14:textId="77777777" w:rsidR="00460668" w:rsidRDefault="00460668" w:rsidP="00E5364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554E94" w14:textId="77777777" w:rsidR="00460668" w:rsidRDefault="00460668" w:rsidP="0046066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D604A" w14:textId="77777777" w:rsidR="00460668" w:rsidRDefault="00460668" w:rsidP="00E5364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1EA9">
      <w:rPr>
        <w:rStyle w:val="PageNumber"/>
        <w:noProof/>
      </w:rPr>
      <w:t>18</w:t>
    </w:r>
    <w:r>
      <w:rPr>
        <w:rStyle w:val="PageNumber"/>
      </w:rPr>
      <w:fldChar w:fldCharType="end"/>
    </w:r>
  </w:p>
  <w:p w14:paraId="19EB8656" w14:textId="77777777" w:rsidR="00460668" w:rsidRDefault="00460668" w:rsidP="004606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8DD4E" w14:textId="77777777" w:rsidR="008C5523" w:rsidRDefault="008C5523" w:rsidP="008C5523">
      <w:pPr>
        <w:spacing w:after="0" w:line="240" w:lineRule="auto"/>
      </w:pPr>
      <w:r>
        <w:separator/>
      </w:r>
    </w:p>
  </w:footnote>
  <w:footnote w:type="continuationSeparator" w:id="0">
    <w:p w14:paraId="2E565A22" w14:textId="77777777" w:rsidR="008C5523" w:rsidRDefault="008C5523" w:rsidP="008C5523">
      <w:pPr>
        <w:spacing w:after="0" w:line="240" w:lineRule="auto"/>
      </w:pPr>
      <w:r>
        <w:continuationSeparator/>
      </w:r>
    </w:p>
  </w:footnote>
  <w:footnote w:id="1">
    <w:p w14:paraId="12F84E5E" w14:textId="77777777" w:rsidR="00131B53" w:rsidRPr="00D22573" w:rsidRDefault="00131B53" w:rsidP="00131B53">
      <w:pPr>
        <w:pStyle w:val="FootnoteText"/>
        <w:rPr>
          <w:sz w:val="16"/>
          <w:szCs w:val="16"/>
        </w:rPr>
      </w:pPr>
      <w:r w:rsidRPr="00D22573">
        <w:rPr>
          <w:rStyle w:val="FootnoteReference"/>
          <w:i/>
          <w:sz w:val="16"/>
          <w:szCs w:val="16"/>
        </w:rPr>
        <w:footnoteRef/>
      </w:r>
      <w:r w:rsidRPr="00D22573">
        <w:rPr>
          <w:i/>
          <w:sz w:val="16"/>
          <w:szCs w:val="16"/>
        </w:rPr>
        <w:t xml:space="preserve"> </w:t>
      </w:r>
      <w:r w:rsidRPr="00D22573">
        <w:rPr>
          <w:i/>
          <w:sz w:val="16"/>
          <w:szCs w:val="16"/>
          <w:lang w:val="cy-GB"/>
        </w:rPr>
        <w:t>Mae’r deilliannau dysgu hyn yn grynodeb o’r hyn a geir yn yr amlinelliad o’r modwl yn y llawlyfr rhaglen astudio</w:t>
      </w:r>
      <w:r w:rsidRPr="00D22573">
        <w:rPr>
          <w:i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E92EB" w14:textId="41667270" w:rsidR="00460668" w:rsidRPr="00460668" w:rsidRDefault="00460668">
    <w:pPr>
      <w:pStyle w:val="Header"/>
      <w:rPr>
        <w:lang w:val="cy-GB"/>
      </w:rPr>
    </w:pPr>
    <w:r>
      <w:rPr>
        <w:lang w:val="cy-GB"/>
      </w:rPr>
      <w:t>9901509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23CA7"/>
    <w:multiLevelType w:val="hybridMultilevel"/>
    <w:tmpl w:val="105E5F9E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6EA91646"/>
    <w:multiLevelType w:val="hybridMultilevel"/>
    <w:tmpl w:val="3AB80D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E45594"/>
    <w:multiLevelType w:val="hybridMultilevel"/>
    <w:tmpl w:val="FD0C381A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38"/>
    <w:rsid w:val="00003B47"/>
    <w:rsid w:val="000636FF"/>
    <w:rsid w:val="00081A85"/>
    <w:rsid w:val="00091A0A"/>
    <w:rsid w:val="000A2F10"/>
    <w:rsid w:val="000A5EF0"/>
    <w:rsid w:val="000B0084"/>
    <w:rsid w:val="000D6E6B"/>
    <w:rsid w:val="00106A8E"/>
    <w:rsid w:val="00113B97"/>
    <w:rsid w:val="00131B53"/>
    <w:rsid w:val="00161296"/>
    <w:rsid w:val="00164C64"/>
    <w:rsid w:val="00166B7E"/>
    <w:rsid w:val="00176E34"/>
    <w:rsid w:val="00182930"/>
    <w:rsid w:val="001A5103"/>
    <w:rsid w:val="001B3C62"/>
    <w:rsid w:val="001B4D68"/>
    <w:rsid w:val="001B7926"/>
    <w:rsid w:val="001C6D67"/>
    <w:rsid w:val="001D0509"/>
    <w:rsid w:val="001D2A41"/>
    <w:rsid w:val="001D5B89"/>
    <w:rsid w:val="00226A12"/>
    <w:rsid w:val="0023162C"/>
    <w:rsid w:val="00233EA1"/>
    <w:rsid w:val="00234021"/>
    <w:rsid w:val="00251463"/>
    <w:rsid w:val="002A1969"/>
    <w:rsid w:val="002A5CC5"/>
    <w:rsid w:val="002B0418"/>
    <w:rsid w:val="002C2E89"/>
    <w:rsid w:val="002C36BB"/>
    <w:rsid w:val="002D3165"/>
    <w:rsid w:val="002D350C"/>
    <w:rsid w:val="002E35B1"/>
    <w:rsid w:val="002E4831"/>
    <w:rsid w:val="002F0E39"/>
    <w:rsid w:val="002F628D"/>
    <w:rsid w:val="0030454F"/>
    <w:rsid w:val="0030545D"/>
    <w:rsid w:val="00307850"/>
    <w:rsid w:val="0031125B"/>
    <w:rsid w:val="00312D93"/>
    <w:rsid w:val="0032494E"/>
    <w:rsid w:val="003532CD"/>
    <w:rsid w:val="00354802"/>
    <w:rsid w:val="00366A79"/>
    <w:rsid w:val="00367504"/>
    <w:rsid w:val="00370AC7"/>
    <w:rsid w:val="00371497"/>
    <w:rsid w:val="00380DBB"/>
    <w:rsid w:val="0038773F"/>
    <w:rsid w:val="003908FB"/>
    <w:rsid w:val="003B1F2D"/>
    <w:rsid w:val="003E12CC"/>
    <w:rsid w:val="003E4547"/>
    <w:rsid w:val="003F1B84"/>
    <w:rsid w:val="003F7EEA"/>
    <w:rsid w:val="0040020E"/>
    <w:rsid w:val="0040295D"/>
    <w:rsid w:val="00411E2E"/>
    <w:rsid w:val="00424083"/>
    <w:rsid w:val="00427CF7"/>
    <w:rsid w:val="00433C02"/>
    <w:rsid w:val="00450521"/>
    <w:rsid w:val="00460668"/>
    <w:rsid w:val="00467A38"/>
    <w:rsid w:val="00485D38"/>
    <w:rsid w:val="004A15F2"/>
    <w:rsid w:val="004B17DA"/>
    <w:rsid w:val="004B75C9"/>
    <w:rsid w:val="004C50DA"/>
    <w:rsid w:val="004C592E"/>
    <w:rsid w:val="004C5EF9"/>
    <w:rsid w:val="004E0B02"/>
    <w:rsid w:val="004E6127"/>
    <w:rsid w:val="004E6DDF"/>
    <w:rsid w:val="00505F06"/>
    <w:rsid w:val="0051082E"/>
    <w:rsid w:val="00514C81"/>
    <w:rsid w:val="005208D9"/>
    <w:rsid w:val="00526593"/>
    <w:rsid w:val="00535F0D"/>
    <w:rsid w:val="005863B8"/>
    <w:rsid w:val="005A1A06"/>
    <w:rsid w:val="005B07EF"/>
    <w:rsid w:val="005E033C"/>
    <w:rsid w:val="005F26E1"/>
    <w:rsid w:val="005F5302"/>
    <w:rsid w:val="00612FC5"/>
    <w:rsid w:val="00617BC6"/>
    <w:rsid w:val="00632ECB"/>
    <w:rsid w:val="0064714A"/>
    <w:rsid w:val="00665DE6"/>
    <w:rsid w:val="00670885"/>
    <w:rsid w:val="00671BFC"/>
    <w:rsid w:val="00673DF2"/>
    <w:rsid w:val="00696D89"/>
    <w:rsid w:val="00697F36"/>
    <w:rsid w:val="006B3A74"/>
    <w:rsid w:val="006B5442"/>
    <w:rsid w:val="006E32AC"/>
    <w:rsid w:val="006E652D"/>
    <w:rsid w:val="006E74AB"/>
    <w:rsid w:val="006F3538"/>
    <w:rsid w:val="007071B7"/>
    <w:rsid w:val="00707625"/>
    <w:rsid w:val="00724B41"/>
    <w:rsid w:val="00731166"/>
    <w:rsid w:val="00733E37"/>
    <w:rsid w:val="007442E2"/>
    <w:rsid w:val="00767595"/>
    <w:rsid w:val="00774261"/>
    <w:rsid w:val="007750B8"/>
    <w:rsid w:val="007A21F5"/>
    <w:rsid w:val="007A2CB0"/>
    <w:rsid w:val="007A6BF3"/>
    <w:rsid w:val="007A7352"/>
    <w:rsid w:val="007D0137"/>
    <w:rsid w:val="007D484D"/>
    <w:rsid w:val="007D5514"/>
    <w:rsid w:val="007F40A8"/>
    <w:rsid w:val="00800F58"/>
    <w:rsid w:val="008418C2"/>
    <w:rsid w:val="00856D13"/>
    <w:rsid w:val="008601CB"/>
    <w:rsid w:val="00867EFF"/>
    <w:rsid w:val="00872F1D"/>
    <w:rsid w:val="0087385E"/>
    <w:rsid w:val="008914BD"/>
    <w:rsid w:val="008B2EDE"/>
    <w:rsid w:val="008B41D9"/>
    <w:rsid w:val="008C5523"/>
    <w:rsid w:val="00900E9F"/>
    <w:rsid w:val="00942A4A"/>
    <w:rsid w:val="00944A08"/>
    <w:rsid w:val="00945EFB"/>
    <w:rsid w:val="00952219"/>
    <w:rsid w:val="00986681"/>
    <w:rsid w:val="009944D9"/>
    <w:rsid w:val="009C3911"/>
    <w:rsid w:val="00A15701"/>
    <w:rsid w:val="00A157A1"/>
    <w:rsid w:val="00A213CB"/>
    <w:rsid w:val="00A2371A"/>
    <w:rsid w:val="00A47F19"/>
    <w:rsid w:val="00B00B2B"/>
    <w:rsid w:val="00B40068"/>
    <w:rsid w:val="00B45DFE"/>
    <w:rsid w:val="00B53200"/>
    <w:rsid w:val="00B559FF"/>
    <w:rsid w:val="00B5733A"/>
    <w:rsid w:val="00B71EAB"/>
    <w:rsid w:val="00B97DD5"/>
    <w:rsid w:val="00BC2E6C"/>
    <w:rsid w:val="00BC6F02"/>
    <w:rsid w:val="00BE077C"/>
    <w:rsid w:val="00C01EA9"/>
    <w:rsid w:val="00C04A7F"/>
    <w:rsid w:val="00C17220"/>
    <w:rsid w:val="00C21CEC"/>
    <w:rsid w:val="00C45101"/>
    <w:rsid w:val="00C6444C"/>
    <w:rsid w:val="00CA4182"/>
    <w:rsid w:val="00CA50F8"/>
    <w:rsid w:val="00CB0CAA"/>
    <w:rsid w:val="00D15A9B"/>
    <w:rsid w:val="00D17F03"/>
    <w:rsid w:val="00D61ADA"/>
    <w:rsid w:val="00D71D7F"/>
    <w:rsid w:val="00D849A3"/>
    <w:rsid w:val="00D85B76"/>
    <w:rsid w:val="00D91DB1"/>
    <w:rsid w:val="00DA1CDC"/>
    <w:rsid w:val="00DA2553"/>
    <w:rsid w:val="00DD0481"/>
    <w:rsid w:val="00DD576F"/>
    <w:rsid w:val="00DD7B3D"/>
    <w:rsid w:val="00DE1E98"/>
    <w:rsid w:val="00DF18E6"/>
    <w:rsid w:val="00DF4880"/>
    <w:rsid w:val="00DF5D5F"/>
    <w:rsid w:val="00E108FE"/>
    <w:rsid w:val="00E51949"/>
    <w:rsid w:val="00E746C5"/>
    <w:rsid w:val="00E956D2"/>
    <w:rsid w:val="00EA0BB4"/>
    <w:rsid w:val="00EC7319"/>
    <w:rsid w:val="00EE4E3D"/>
    <w:rsid w:val="00EE5093"/>
    <w:rsid w:val="00EE6D96"/>
    <w:rsid w:val="00EF2C0E"/>
    <w:rsid w:val="00EF5F8E"/>
    <w:rsid w:val="00EF649C"/>
    <w:rsid w:val="00F174F6"/>
    <w:rsid w:val="00F20EFF"/>
    <w:rsid w:val="00F23BF6"/>
    <w:rsid w:val="00F44308"/>
    <w:rsid w:val="00F57901"/>
    <w:rsid w:val="00F60C99"/>
    <w:rsid w:val="00F650AF"/>
    <w:rsid w:val="00F75862"/>
    <w:rsid w:val="00F80755"/>
    <w:rsid w:val="00F8726A"/>
    <w:rsid w:val="00FC1379"/>
    <w:rsid w:val="00FD432E"/>
    <w:rsid w:val="00FE2701"/>
    <w:rsid w:val="00FE3AFC"/>
    <w:rsid w:val="00F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9A1048"/>
  <w15:chartTrackingRefBased/>
  <w15:docId w15:val="{E374C913-463D-491B-BCFB-99E9DCC5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E2701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353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64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523"/>
  </w:style>
  <w:style w:type="paragraph" w:styleId="Footer">
    <w:name w:val="footer"/>
    <w:basedOn w:val="Normal"/>
    <w:link w:val="FooterChar"/>
    <w:uiPriority w:val="99"/>
    <w:unhideWhenUsed/>
    <w:rsid w:val="008C5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523"/>
  </w:style>
  <w:style w:type="character" w:customStyle="1" w:styleId="a">
    <w:name w:val="a"/>
    <w:basedOn w:val="DefaultParagraphFont"/>
    <w:rsid w:val="00C21CEC"/>
  </w:style>
  <w:style w:type="character" w:styleId="Emphasis">
    <w:name w:val="Emphasis"/>
    <w:basedOn w:val="DefaultParagraphFont"/>
    <w:uiPriority w:val="20"/>
    <w:qFormat/>
    <w:rsid w:val="00F20EFF"/>
    <w:rPr>
      <w:i/>
      <w:iCs/>
    </w:rPr>
  </w:style>
  <w:style w:type="character" w:customStyle="1" w:styleId="a-size-large">
    <w:name w:val="a-size-large"/>
    <w:basedOn w:val="DefaultParagraphFont"/>
    <w:rsid w:val="00617BC6"/>
  </w:style>
  <w:style w:type="character" w:styleId="PageNumber">
    <w:name w:val="page number"/>
    <w:basedOn w:val="DefaultParagraphFont"/>
    <w:uiPriority w:val="99"/>
    <w:semiHidden/>
    <w:unhideWhenUsed/>
    <w:rsid w:val="00460668"/>
  </w:style>
  <w:style w:type="character" w:customStyle="1" w:styleId="Heading1Char">
    <w:name w:val="Heading 1 Char"/>
    <w:basedOn w:val="DefaultParagraphFont"/>
    <w:link w:val="Heading1"/>
    <w:uiPriority w:val="9"/>
    <w:rsid w:val="00FE2701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FE2701"/>
  </w:style>
  <w:style w:type="character" w:styleId="FootnoteReference">
    <w:name w:val="footnote reference"/>
    <w:semiHidden/>
    <w:rsid w:val="00131B53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31B53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131B53"/>
    <w:rPr>
      <w:rFonts w:ascii="Tahoma" w:eastAsia="Times New Roman" w:hAnsi="Tahoma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theconversation.com/how-children-describe-their-national-identity-in-the-age-of-devolution-105516" TargetMode="External"/><Relationship Id="rId12" Type="http://schemas.openxmlformats.org/officeDocument/2006/relationships/hyperlink" Target="https://tewhariki.tki.org.nz/en/weaving-te-whariki/identity-language-and-culture/" TargetMode="External"/><Relationship Id="rId13" Type="http://schemas.openxmlformats.org/officeDocument/2006/relationships/hyperlink" Target="http://www.unesco.org/education/gmr_download/chapter1.pdf" TargetMode="External"/><Relationship Id="rId14" Type="http://schemas.openxmlformats.org/officeDocument/2006/relationships/hyperlink" Target="https://llyw.cymru/node/16963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ueaeprints.uea.ac.uk/69135/1/Published_manuscript.pdf" TargetMode="External"/><Relationship Id="rId8" Type="http://schemas.openxmlformats.org/officeDocument/2006/relationships/hyperlink" Target="https://www.educ.cam.ac.uk/research/projects/downloads/ESRCFinalReportWhitemiddleclasses.pdf" TargetMode="External"/><Relationship Id="rId9" Type="http://schemas.openxmlformats.org/officeDocument/2006/relationships/hyperlink" Target="https://www.estyn.llyw.cymru/arolygu/arweiniad-atodol" TargetMode="External"/><Relationship Id="rId10" Type="http://schemas.openxmlformats.org/officeDocument/2006/relationships/hyperlink" Target="http://www.childrenfirstschool.org/files/Exchange_201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6310</Words>
  <Characters>35968</Characters>
  <Application>Microsoft Macintosh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Jennings</dc:creator>
  <cp:keywords/>
  <dc:description/>
  <cp:lastModifiedBy>Microsoft Office User</cp:lastModifiedBy>
  <cp:revision>2</cp:revision>
  <dcterms:created xsi:type="dcterms:W3CDTF">2019-05-20T15:48:00Z</dcterms:created>
  <dcterms:modified xsi:type="dcterms:W3CDTF">2019-05-20T15:48:00Z</dcterms:modified>
</cp:coreProperties>
</file>