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7004CE69" w:rsidR="00405A9E" w:rsidRPr="00A662B9" w:rsidRDefault="00405A9E" w:rsidP="00D73CFC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458781BE" w:rsidR="000E5EE2" w:rsidRPr="00CB4484" w:rsidRDefault="00405A9E" w:rsidP="00D73CFC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3289F1BA" w:rsidR="000E5EE2" w:rsidRPr="00931114" w:rsidRDefault="000E5EE2" w:rsidP="00D73CFC">
            <w:pPr>
              <w:pStyle w:val="Trinity"/>
              <w:ind w:left="5760" w:hanging="5760"/>
            </w:pPr>
            <w:r w:rsidRPr="00931114">
              <w:t xml:space="preserve">LEVEL </w:t>
            </w:r>
            <w:r w:rsidR="00960158">
              <w:t>6</w:t>
            </w:r>
          </w:p>
        </w:tc>
        <w:tc>
          <w:tcPr>
            <w:tcW w:w="4259" w:type="dxa"/>
          </w:tcPr>
          <w:p w14:paraId="776BCE56" w14:textId="05E71520" w:rsidR="000E5EE2" w:rsidRPr="007E3A8E" w:rsidRDefault="000E5EE2" w:rsidP="00D73CFC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960158">
              <w:t>6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259DA379" w:rsidR="000E5EE2" w:rsidRPr="00931114" w:rsidRDefault="00960158" w:rsidP="00D73CFC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0E5EE2" w:rsidRPr="00931114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B3705C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6B3C3D20" w14:textId="12B9D117" w:rsidR="000E5EE2" w:rsidRPr="00EC0A0F" w:rsidRDefault="004A39CF" w:rsidP="00D73CFC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B3705C">
              <w:rPr>
                <w:color w:val="FF0000"/>
              </w:rPr>
              <w:t>5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67E28378" w14:textId="77777777" w:rsidR="00A70243" w:rsidRDefault="00A70243" w:rsidP="00D36E75">
      <w:pPr>
        <w:pStyle w:val="Modcode"/>
      </w:pPr>
    </w:p>
    <w:p w14:paraId="14AF0B45" w14:textId="77777777" w:rsidR="00A70243" w:rsidRDefault="00A70243" w:rsidP="00D36E75">
      <w:pPr>
        <w:pStyle w:val="Modcode"/>
      </w:pPr>
    </w:p>
    <w:p w14:paraId="3B315521" w14:textId="39D420DD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D73CFC">
        <w:rPr>
          <w:color w:val="FF0000"/>
        </w:rPr>
        <w:t>ACD</w:t>
      </w:r>
      <w:r w:rsidR="00F87783">
        <w:rPr>
          <w:color w:val="FF0000"/>
        </w:rPr>
        <w:t>A6019</w:t>
      </w:r>
    </w:p>
    <w:p w14:paraId="6E9BB7D7" w14:textId="09D13933" w:rsidR="00D36E75" w:rsidRDefault="00F87783" w:rsidP="00D36E75">
      <w:pPr>
        <w:pStyle w:val="Modname"/>
        <w:rPr>
          <w:color w:val="FF0000"/>
        </w:rPr>
      </w:pPr>
      <w:r>
        <w:rPr>
          <w:color w:val="FF0000"/>
        </w:rPr>
        <w:t>Advanced Radio Frequency</w:t>
      </w:r>
      <w:r w:rsidR="000F1E00">
        <w:rPr>
          <w:color w:val="FF0000"/>
        </w:rPr>
        <w:t xml:space="preserve"> Systems</w:t>
      </w:r>
    </w:p>
    <w:p w14:paraId="7E74EB07" w14:textId="77777777" w:rsidR="00F87783" w:rsidRDefault="00F87783" w:rsidP="00F87783">
      <w:pPr>
        <w:pStyle w:val="Time"/>
      </w:pPr>
    </w:p>
    <w:p w14:paraId="74AAD7E4" w14:textId="77777777" w:rsidR="00F87783" w:rsidRDefault="00F87783" w:rsidP="00F87783">
      <w:pPr>
        <w:pStyle w:val="Answer"/>
      </w:pPr>
    </w:p>
    <w:p w14:paraId="1D3A2C35" w14:textId="77777777" w:rsidR="00F87783" w:rsidRPr="00F87783" w:rsidRDefault="00F87783" w:rsidP="00F87783">
      <w:pPr>
        <w:pStyle w:val="BodyText"/>
      </w:pPr>
    </w:p>
    <w:p w14:paraId="4A61174F" w14:textId="77777777" w:rsidR="007E495E" w:rsidRDefault="00F96569" w:rsidP="007E495E">
      <w:pPr>
        <w:pStyle w:val="Time"/>
        <w:spacing w:after="0"/>
        <w:jc w:val="center"/>
      </w:pPr>
      <w:r>
        <w:t>Programme</w:t>
      </w:r>
      <w:r w:rsidR="007E495E">
        <w:t xml:space="preserve">: </w:t>
      </w:r>
    </w:p>
    <w:p w14:paraId="3F5F7024" w14:textId="168BC306" w:rsidR="003059AA" w:rsidRPr="003059AA" w:rsidRDefault="00FA1972" w:rsidP="007E495E">
      <w:pPr>
        <w:pStyle w:val="Time"/>
        <w:spacing w:after="0"/>
        <w:jc w:val="center"/>
      </w:pPr>
      <w:r w:rsidRPr="007E495E">
        <w:rPr>
          <w:caps w:val="0"/>
          <w:color w:val="FF0000"/>
        </w:rPr>
        <w:t xml:space="preserve">B.Eng.(Hons.) </w:t>
      </w:r>
      <w:r>
        <w:rPr>
          <w:caps w:val="0"/>
          <w:color w:val="FF0000"/>
        </w:rPr>
        <w:t>i</w:t>
      </w:r>
      <w:r w:rsidRPr="007E495E">
        <w:rPr>
          <w:caps w:val="0"/>
          <w:color w:val="FF0000"/>
        </w:rPr>
        <w:t>n Embedded Electronic</w:t>
      </w:r>
      <w:r>
        <w:rPr>
          <w:caps w:val="0"/>
          <w:color w:val="FF0000"/>
        </w:rPr>
        <w:t xml:space="preserve"> Systems</w:t>
      </w:r>
    </w:p>
    <w:p w14:paraId="2DA5E68D" w14:textId="77777777" w:rsidR="00A34557" w:rsidRDefault="00A34557" w:rsidP="00A34557">
      <w:pPr>
        <w:pStyle w:val="Time"/>
      </w:pPr>
    </w:p>
    <w:p w14:paraId="43B6F1BB" w14:textId="77777777" w:rsidR="00F87783" w:rsidRDefault="00F87783" w:rsidP="00F87783">
      <w:pPr>
        <w:pStyle w:val="Answer"/>
      </w:pPr>
    </w:p>
    <w:p w14:paraId="12E482A8" w14:textId="77777777" w:rsidR="00F87783" w:rsidRDefault="00F87783" w:rsidP="00F87783">
      <w:pPr>
        <w:pStyle w:val="BodyText"/>
      </w:pPr>
    </w:p>
    <w:p w14:paraId="21721D47" w14:textId="77777777" w:rsidR="00F87783" w:rsidRDefault="00F87783" w:rsidP="00F87783">
      <w:pPr>
        <w:pStyle w:val="BodyText"/>
      </w:pPr>
    </w:p>
    <w:p w14:paraId="07BD8D9C" w14:textId="77777777" w:rsidR="00FD679E" w:rsidRDefault="00FD679E" w:rsidP="00F87783">
      <w:pPr>
        <w:pStyle w:val="BodyText"/>
      </w:pPr>
    </w:p>
    <w:p w14:paraId="08A3FCF8" w14:textId="77777777" w:rsidR="00FD679E" w:rsidRDefault="00FD679E" w:rsidP="00F87783">
      <w:pPr>
        <w:pStyle w:val="BodyText"/>
      </w:pPr>
    </w:p>
    <w:p w14:paraId="41EA7B7D" w14:textId="77777777" w:rsidR="00FD679E" w:rsidRDefault="00FD679E" w:rsidP="00F87783">
      <w:pPr>
        <w:pStyle w:val="BodyText"/>
      </w:pPr>
    </w:p>
    <w:p w14:paraId="0ED3C4DD" w14:textId="77777777" w:rsidR="00F87783" w:rsidRPr="00F87783" w:rsidRDefault="00F87783" w:rsidP="00F87783">
      <w:pPr>
        <w:pStyle w:val="BodyText"/>
      </w:pPr>
    </w:p>
    <w:p w14:paraId="66E89FAD" w14:textId="32864ACD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D73CFC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</w:p>
    <w:p w14:paraId="05429155" w14:textId="66A23579" w:rsidR="00DC3A55" w:rsidRDefault="00DC3A55">
      <w:pPr>
        <w:pStyle w:val="Answer"/>
      </w:pPr>
      <w:r>
        <w:t xml:space="preserve">answer </w:t>
      </w:r>
      <w:r w:rsidR="00F87783">
        <w:rPr>
          <w:color w:val="FF0000"/>
          <w:u w:val="single"/>
        </w:rPr>
        <w:t>ALL</w:t>
      </w:r>
      <w:r w:rsidR="00F87783">
        <w:t xml:space="preserve"> </w:t>
      </w:r>
      <w:r>
        <w:t>questions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1FB2CE01" w:rsidR="00C5464C" w:rsidRPr="001C60E5" w:rsidRDefault="00C5464C" w:rsidP="00216948">
      <w:pPr>
        <w:pStyle w:val="BodyText"/>
        <w:tabs>
          <w:tab w:val="center" w:pos="4513"/>
        </w:tabs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216948">
        <w:rPr>
          <w:i/>
        </w:rPr>
        <w:t>Calculator</w:t>
      </w:r>
      <w:r w:rsidR="00112383">
        <w:rPr>
          <w:i/>
        </w:rPr>
        <w:t>, Formula sheet</w:t>
      </w:r>
      <w:r w:rsidR="00216948">
        <w:rPr>
          <w:i/>
        </w:rPr>
        <w:tab/>
      </w:r>
    </w:p>
    <w:p w14:paraId="70205F79" w14:textId="480F0A1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</w:t>
      </w:r>
      <w:proofErr w:type="spellStart"/>
      <w:r w:rsidR="00216948">
        <w:rPr>
          <w:i/>
        </w:rPr>
        <w:t>C</w:t>
      </w:r>
      <w:r w:rsidR="00216948" w:rsidRPr="00C7031A">
        <w:rPr>
          <w:i/>
        </w:rPr>
        <w:t>yfrifiannell</w:t>
      </w:r>
      <w:proofErr w:type="spellEnd"/>
    </w:p>
    <w:p w14:paraId="6172704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56C964BD" w14:textId="3F5D9460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="00F87783">
        <w:rPr>
          <w:b/>
          <w:sz w:val="28"/>
          <w:u w:val="single"/>
        </w:rPr>
        <w:t>ALL</w:t>
      </w:r>
      <w:r w:rsidR="00F87783">
        <w:rPr>
          <w:b/>
          <w:sz w:val="28"/>
        </w:rPr>
        <w:t xml:space="preserve"> </w:t>
      </w:r>
      <w:r w:rsidRPr="00CB215A">
        <w:rPr>
          <w:b/>
          <w:sz w:val="28"/>
        </w:rPr>
        <w:t>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301405E6" w14:textId="63D34A37" w:rsidR="0044784D" w:rsidRDefault="0044784D" w:rsidP="00B14C6D">
      <w:pPr>
        <w:spacing w:before="240" w:line="360" w:lineRule="auto"/>
        <w:rPr>
          <w:b/>
          <w:bCs/>
          <w:szCs w:val="24"/>
        </w:rPr>
      </w:pPr>
      <w:r w:rsidRPr="003D5F81">
        <w:rPr>
          <w:b/>
          <w:bCs/>
          <w:szCs w:val="24"/>
        </w:rPr>
        <w:t>Question 1</w:t>
      </w:r>
      <w:r>
        <w:rPr>
          <w:b/>
          <w:bCs/>
          <w:szCs w:val="24"/>
        </w:rPr>
        <w:t xml:space="preserve"> [2</w:t>
      </w:r>
      <w:r w:rsidR="00F87783">
        <w:rPr>
          <w:b/>
          <w:bCs/>
          <w:szCs w:val="24"/>
        </w:rPr>
        <w:t>5</w:t>
      </w:r>
      <w:r>
        <w:rPr>
          <w:b/>
          <w:bCs/>
          <w:szCs w:val="24"/>
        </w:rPr>
        <w:t xml:space="preserve"> </w:t>
      </w:r>
      <w:r w:rsidR="00AC764D">
        <w:rPr>
          <w:b/>
          <w:bCs/>
          <w:szCs w:val="24"/>
        </w:rPr>
        <w:t>M</w:t>
      </w:r>
      <w:r>
        <w:rPr>
          <w:b/>
          <w:bCs/>
          <w:szCs w:val="24"/>
        </w:rPr>
        <w:t>arks]</w:t>
      </w:r>
    </w:p>
    <w:p w14:paraId="5A5A19D2" w14:textId="7E8D2548" w:rsidR="003A21FD" w:rsidRPr="007D75F6" w:rsidRDefault="003A21FD" w:rsidP="003A21FD">
      <w:pPr>
        <w:pStyle w:val="ListParagraph"/>
        <w:numPr>
          <w:ilvl w:val="0"/>
          <w:numId w:val="11"/>
        </w:numPr>
        <w:tabs>
          <w:tab w:val="left" w:pos="7513"/>
          <w:tab w:val="left" w:pos="7655"/>
          <w:tab w:val="left" w:pos="7797"/>
        </w:tabs>
        <w:spacing w:before="240" w:after="240" w:line="360" w:lineRule="auto"/>
        <w:ind w:left="426"/>
        <w:rPr>
          <w:szCs w:val="24"/>
        </w:rPr>
      </w:pPr>
      <w:r w:rsidRPr="00EF7A47">
        <w:rPr>
          <w:szCs w:val="24"/>
        </w:rPr>
        <w:t xml:space="preserve">A transmission line </w:t>
      </w:r>
      <w:r w:rsidR="00AA4F00">
        <w:rPr>
          <w:szCs w:val="24"/>
        </w:rPr>
        <w:t>operating</w:t>
      </w:r>
      <w:r w:rsidRPr="00EF7A47">
        <w:rPr>
          <w:szCs w:val="24"/>
        </w:rPr>
        <w:t xml:space="preserve"> at radio frequencies has the following </w:t>
      </w:r>
      <w:r w:rsidR="00836488">
        <w:rPr>
          <w:szCs w:val="24"/>
        </w:rPr>
        <w:t>parameters</w:t>
      </w:r>
      <w:r w:rsidRPr="00EF7A47">
        <w:rPr>
          <w:szCs w:val="24"/>
        </w:rPr>
        <w:t xml:space="preserve"> </w:t>
      </w:r>
      <m:oMath>
        <m:r>
          <w:rPr>
            <w:rFonts w:ascii="Cambria Math" w:hAnsi="Cambria Math"/>
            <w:szCs w:val="24"/>
          </w:rPr>
          <m:t>L=12μH/m,</m:t>
        </m:r>
      </m:oMath>
      <w:r w:rsidRPr="00EF7A47">
        <w:rPr>
          <w:szCs w:val="24"/>
        </w:rPr>
        <w:t xml:space="preserve"> </w:t>
      </w:r>
      <m:oMath>
        <m:r>
          <w:rPr>
            <w:rFonts w:ascii="Cambria Math" w:hAnsi="Cambria Math"/>
            <w:szCs w:val="24"/>
          </w:rPr>
          <m:t xml:space="preserve"> C=18pF/m</m:t>
        </m:r>
      </m:oMath>
      <w:r w:rsidRPr="00EF7A47">
        <w:rPr>
          <w:szCs w:val="24"/>
        </w:rPr>
        <w:t xml:space="preserve">. The line is terminated with a resistive load of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L</m:t>
            </m:r>
          </m:sub>
        </m:sSub>
        <m:r>
          <w:rPr>
            <w:rFonts w:ascii="Cambria Math" w:hAnsi="Cambria Math"/>
            <w:szCs w:val="24"/>
          </w:rPr>
          <m:t>=1200Ω</m:t>
        </m:r>
      </m:oMath>
      <w:r w:rsidRPr="00EF7A47">
        <w:rPr>
          <w:szCs w:val="24"/>
        </w:rPr>
        <w:t xml:space="preserve">. </w:t>
      </w:r>
      <w:r w:rsidR="006D7C53">
        <w:rPr>
          <w:szCs w:val="24"/>
        </w:rPr>
        <w:t>Apply the knowledge of transmission line theory to c</w:t>
      </w:r>
      <w:r w:rsidRPr="00EF7A47">
        <w:rPr>
          <w:szCs w:val="24"/>
        </w:rPr>
        <w:t xml:space="preserve">alculate the reflection coefficient and </w:t>
      </w:r>
      <w:r>
        <w:rPr>
          <w:szCs w:val="24"/>
        </w:rPr>
        <w:t>S</w:t>
      </w:r>
      <w:r w:rsidRPr="00EF7A47">
        <w:rPr>
          <w:szCs w:val="24"/>
        </w:rPr>
        <w:t>tanding wave ratio</w:t>
      </w:r>
      <w:r w:rsidR="00DF3BAF">
        <w:rPr>
          <w:szCs w:val="24"/>
        </w:rPr>
        <w:t xml:space="preserve"> and </w:t>
      </w:r>
      <w:r w:rsidR="00EF1B5A">
        <w:rPr>
          <w:szCs w:val="24"/>
        </w:rPr>
        <w:t>e</w:t>
      </w:r>
      <w:r w:rsidR="00DF3BAF">
        <w:rPr>
          <w:szCs w:val="24"/>
        </w:rPr>
        <w:t>valuate their implication on signal Transmission</w:t>
      </w:r>
      <w:r w:rsidRPr="00EF7A47">
        <w:rPr>
          <w:szCs w:val="24"/>
        </w:rPr>
        <w:tab/>
      </w:r>
      <w:r w:rsidRPr="00EF7A47">
        <w:rPr>
          <w:szCs w:val="24"/>
        </w:rPr>
        <w:tab/>
      </w:r>
      <w:r w:rsidRPr="00EF7A47">
        <w:rPr>
          <w:szCs w:val="24"/>
        </w:rPr>
        <w:tab/>
      </w:r>
      <w:r w:rsidRPr="00EF7A47">
        <w:rPr>
          <w:b/>
          <w:bCs/>
          <w:szCs w:val="24"/>
        </w:rPr>
        <w:t>[</w:t>
      </w:r>
      <w:r w:rsidR="00ED2F1E">
        <w:rPr>
          <w:b/>
          <w:bCs/>
          <w:szCs w:val="24"/>
        </w:rPr>
        <w:t>12</w:t>
      </w:r>
      <w:r w:rsidRPr="00EF7A47">
        <w:rPr>
          <w:b/>
          <w:bCs/>
          <w:szCs w:val="24"/>
        </w:rPr>
        <w:t xml:space="preserve"> Marks]</w:t>
      </w:r>
    </w:p>
    <w:p w14:paraId="7C15C636" w14:textId="59B0DA3F" w:rsidR="00BD25A4" w:rsidRPr="00BD25A4" w:rsidRDefault="00596135" w:rsidP="00BD25A4">
      <w:pPr>
        <w:pStyle w:val="ListParagraph"/>
        <w:numPr>
          <w:ilvl w:val="0"/>
          <w:numId w:val="11"/>
        </w:numPr>
        <w:tabs>
          <w:tab w:val="left" w:pos="7513"/>
          <w:tab w:val="left" w:pos="7655"/>
        </w:tabs>
        <w:spacing w:before="240" w:after="240" w:line="360" w:lineRule="auto"/>
        <w:ind w:left="426"/>
        <w:rPr>
          <w:szCs w:val="24"/>
        </w:rPr>
      </w:pPr>
      <w:r w:rsidRPr="00596135">
        <w:rPr>
          <w:szCs w:val="24"/>
        </w:rPr>
        <w:t xml:space="preserve">A helical antenna is used for satellite communication operates at a frequency of </w:t>
      </w:r>
      <m:oMath>
        <m:r>
          <w:rPr>
            <w:rFonts w:ascii="Cambria Math" w:hAnsi="Cambria Math"/>
            <w:szCs w:val="24"/>
          </w:rPr>
          <m:t>1.2 GHz.</m:t>
        </m:r>
      </m:oMath>
      <w:r w:rsidRPr="00596135">
        <w:rPr>
          <w:szCs w:val="24"/>
        </w:rPr>
        <w:t xml:space="preserve"> The antenna has a diameter of </w:t>
      </w:r>
      <m:oMath>
        <m:r>
          <w:rPr>
            <w:rFonts w:ascii="Cambria Math" w:hAnsi="Cambria Math"/>
            <w:szCs w:val="24"/>
          </w:rPr>
          <m:t>12cm</m:t>
        </m:r>
      </m:oMath>
      <w:r w:rsidRPr="00596135">
        <w:rPr>
          <w:szCs w:val="24"/>
        </w:rPr>
        <w:t xml:space="preserve"> and a pitch of </w:t>
      </w:r>
      <m:oMath>
        <m:r>
          <w:rPr>
            <w:rFonts w:ascii="Cambria Math" w:hAnsi="Cambria Math"/>
            <w:szCs w:val="24"/>
          </w:rPr>
          <m:t>3cm</m:t>
        </m:r>
      </m:oMath>
      <w:r w:rsidRPr="00596135">
        <w:rPr>
          <w:szCs w:val="24"/>
        </w:rPr>
        <w:t xml:space="preserve">. Apply </w:t>
      </w:r>
      <w:r w:rsidR="00E30FDC">
        <w:rPr>
          <w:szCs w:val="24"/>
        </w:rPr>
        <w:t xml:space="preserve">the </w:t>
      </w:r>
      <w:r w:rsidRPr="00596135">
        <w:rPr>
          <w:szCs w:val="24"/>
        </w:rPr>
        <w:t xml:space="preserve">knowledge of electromagnetic theory to calculate the transition distance from the near field to the far field for this helical antenna. Explain the importance of near-field and far-field regions in </w:t>
      </w:r>
      <w:r w:rsidR="00F94B5E">
        <w:rPr>
          <w:szCs w:val="24"/>
        </w:rPr>
        <w:t xml:space="preserve">an </w:t>
      </w:r>
      <w:r w:rsidRPr="00596135">
        <w:rPr>
          <w:szCs w:val="24"/>
        </w:rPr>
        <w:t>antenna.</w:t>
      </w:r>
      <w:r w:rsidR="00485E88" w:rsidRPr="0059181F">
        <w:rPr>
          <w:szCs w:val="24"/>
        </w:rPr>
        <w:tab/>
      </w:r>
      <w:r w:rsidR="00485E88" w:rsidRPr="0059181F">
        <w:rPr>
          <w:szCs w:val="24"/>
        </w:rPr>
        <w:tab/>
      </w:r>
      <w:r w:rsidR="00485E88" w:rsidRPr="0059181F">
        <w:rPr>
          <w:b/>
          <w:bCs/>
          <w:szCs w:val="24"/>
        </w:rPr>
        <w:t>[</w:t>
      </w:r>
      <w:r w:rsidR="00B003A0">
        <w:rPr>
          <w:b/>
          <w:bCs/>
          <w:szCs w:val="24"/>
        </w:rPr>
        <w:t>8</w:t>
      </w:r>
      <w:r w:rsidR="00485E88" w:rsidRPr="0059181F">
        <w:rPr>
          <w:b/>
          <w:bCs/>
          <w:szCs w:val="24"/>
        </w:rPr>
        <w:t xml:space="preserve"> Marks]</w:t>
      </w:r>
    </w:p>
    <w:p w14:paraId="72C9824C" w14:textId="42EB802B" w:rsidR="00BD25A4" w:rsidRPr="00BD25A4" w:rsidRDefault="007D50C6" w:rsidP="00BD25A4">
      <w:pPr>
        <w:pStyle w:val="ListParagraph"/>
        <w:numPr>
          <w:ilvl w:val="0"/>
          <w:numId w:val="11"/>
        </w:numPr>
        <w:tabs>
          <w:tab w:val="left" w:pos="7513"/>
          <w:tab w:val="left" w:pos="7655"/>
        </w:tabs>
        <w:spacing w:before="240" w:after="240" w:line="360" w:lineRule="auto"/>
        <w:ind w:left="426"/>
        <w:rPr>
          <w:szCs w:val="24"/>
        </w:rPr>
      </w:pPr>
      <w:r>
        <w:t>Discuss</w:t>
      </w:r>
      <w:r w:rsidR="00BD25A4">
        <w:t xml:space="preserve"> </w:t>
      </w:r>
      <w:r w:rsidR="00BD25A4" w:rsidRPr="004902BC">
        <w:t>the impact of side lobes</w:t>
      </w:r>
      <w:r w:rsidR="00224D78">
        <w:t xml:space="preserve"> </w:t>
      </w:r>
      <w:r w:rsidR="00BD25A4" w:rsidRPr="004902BC">
        <w:t>and back lobes on antenna performance.</w:t>
      </w:r>
      <w:r w:rsidR="00BD25A4">
        <w:tab/>
      </w:r>
      <w:r w:rsidR="00224D78">
        <w:tab/>
      </w:r>
      <w:r w:rsidR="00BD25A4" w:rsidRPr="00BD25A4">
        <w:rPr>
          <w:b/>
          <w:bCs/>
          <w:szCs w:val="24"/>
        </w:rPr>
        <w:t>[</w:t>
      </w:r>
      <w:r w:rsidR="00B003A0">
        <w:rPr>
          <w:b/>
          <w:bCs/>
          <w:szCs w:val="24"/>
        </w:rPr>
        <w:t>5</w:t>
      </w:r>
      <w:r w:rsidR="00BD25A4" w:rsidRPr="00BD25A4">
        <w:rPr>
          <w:b/>
          <w:bCs/>
          <w:szCs w:val="24"/>
        </w:rPr>
        <w:t xml:space="preserve"> Marks]</w:t>
      </w:r>
    </w:p>
    <w:p w14:paraId="5A8834D3" w14:textId="478BA0D0" w:rsidR="0061637E" w:rsidRPr="00A7083D" w:rsidRDefault="0061637E" w:rsidP="009B7651">
      <w:pPr>
        <w:spacing w:before="240" w:after="240" w:line="360" w:lineRule="auto"/>
        <w:ind w:left="66"/>
        <w:rPr>
          <w:b/>
          <w:bCs/>
          <w:szCs w:val="24"/>
        </w:rPr>
      </w:pPr>
      <w:r w:rsidRPr="00A7083D">
        <w:rPr>
          <w:b/>
          <w:bCs/>
          <w:szCs w:val="24"/>
        </w:rPr>
        <w:t>Question 2 [25 marks]</w:t>
      </w:r>
    </w:p>
    <w:p w14:paraId="1895BE8F" w14:textId="343CE6CA" w:rsidR="000929BF" w:rsidRPr="000929BF" w:rsidRDefault="004B3213" w:rsidP="000929BF">
      <w:pPr>
        <w:pStyle w:val="ListParagraph"/>
        <w:numPr>
          <w:ilvl w:val="0"/>
          <w:numId w:val="29"/>
        </w:numPr>
        <w:tabs>
          <w:tab w:val="left" w:pos="7513"/>
          <w:tab w:val="left" w:pos="7655"/>
        </w:tabs>
        <w:spacing w:before="240" w:after="240" w:line="360" w:lineRule="auto"/>
        <w:ind w:left="426"/>
        <w:rPr>
          <w:szCs w:val="24"/>
        </w:rPr>
      </w:pPr>
      <w:r w:rsidRPr="004B3213">
        <w:rPr>
          <w:szCs w:val="24"/>
        </w:rPr>
        <w:t xml:space="preserve">Given two half-wave dipole antennas, one operating at a frequency of 1.5 GHz and the other at 0.9 GHz, determine the lengths of these dipole antennas and their corresponding wavelengths. Apply </w:t>
      </w:r>
      <w:r w:rsidR="0018424A">
        <w:rPr>
          <w:szCs w:val="24"/>
        </w:rPr>
        <w:t>the</w:t>
      </w:r>
      <w:r w:rsidRPr="004B3213">
        <w:rPr>
          <w:szCs w:val="24"/>
        </w:rPr>
        <w:t xml:space="preserve"> knowledge of electromagnetic principles to analyse how increasing the length of a half-wave dipole antenna affects its properties</w:t>
      </w:r>
      <w:r w:rsidR="00245DAE">
        <w:rPr>
          <w:szCs w:val="24"/>
        </w:rPr>
        <w:t>.</w:t>
      </w:r>
      <w:r w:rsidR="00245DAE">
        <w:rPr>
          <w:szCs w:val="24"/>
        </w:rPr>
        <w:tab/>
      </w:r>
      <w:r w:rsidR="00245DAE">
        <w:rPr>
          <w:szCs w:val="24"/>
        </w:rPr>
        <w:tab/>
      </w:r>
      <w:r w:rsidR="000E72B7" w:rsidRPr="00AC0FCA">
        <w:rPr>
          <w:b/>
          <w:bCs/>
          <w:szCs w:val="24"/>
        </w:rPr>
        <w:t>[1</w:t>
      </w:r>
      <w:r w:rsidR="001451E0">
        <w:rPr>
          <w:b/>
          <w:bCs/>
          <w:szCs w:val="24"/>
        </w:rPr>
        <w:t>0</w:t>
      </w:r>
      <w:r w:rsidR="000E72B7" w:rsidRPr="00AC0FCA">
        <w:rPr>
          <w:b/>
          <w:bCs/>
          <w:szCs w:val="24"/>
        </w:rPr>
        <w:t xml:space="preserve"> Marks]</w:t>
      </w:r>
    </w:p>
    <w:p w14:paraId="2A7968AC" w14:textId="3880D4EB" w:rsidR="002E4C20" w:rsidRPr="00C21B40" w:rsidRDefault="00283DAC" w:rsidP="00C21B40">
      <w:pPr>
        <w:pStyle w:val="ListParagraph"/>
        <w:numPr>
          <w:ilvl w:val="0"/>
          <w:numId w:val="29"/>
        </w:numPr>
        <w:tabs>
          <w:tab w:val="left" w:pos="7513"/>
          <w:tab w:val="left" w:pos="7655"/>
        </w:tabs>
        <w:spacing w:before="240" w:after="240" w:line="360" w:lineRule="auto"/>
        <w:ind w:left="426"/>
        <w:rPr>
          <w:szCs w:val="24"/>
        </w:rPr>
      </w:pPr>
      <w:r w:rsidRPr="00283DAC">
        <w:rPr>
          <w:szCs w:val="24"/>
        </w:rPr>
        <w:t xml:space="preserve">A 3-element Yagi-Uda antenna is to be designed for operation at a frequency of 180MHz. </w:t>
      </w:r>
      <w:r w:rsidR="00B5222C">
        <w:rPr>
          <w:szCs w:val="24"/>
        </w:rPr>
        <w:t xml:space="preserve">Apply the knowledge of antenna design principles to </w:t>
      </w:r>
      <w:r w:rsidRPr="00283DAC">
        <w:rPr>
          <w:szCs w:val="24"/>
        </w:rPr>
        <w:t xml:space="preserve">calculate the lengths of the driven element, director, and reflector. </w:t>
      </w:r>
      <w:r w:rsidR="00E8694B">
        <w:rPr>
          <w:szCs w:val="24"/>
        </w:rPr>
        <w:t>Also, c</w:t>
      </w:r>
      <w:r w:rsidR="00E8694B" w:rsidRPr="00E8694B">
        <w:rPr>
          <w:szCs w:val="24"/>
        </w:rPr>
        <w:t xml:space="preserve">alculate the </w:t>
      </w:r>
      <w:r w:rsidR="00F12004">
        <w:rPr>
          <w:szCs w:val="24"/>
        </w:rPr>
        <w:t>spacing</w:t>
      </w:r>
      <w:r w:rsidR="00E8694B" w:rsidRPr="00E8694B">
        <w:rPr>
          <w:szCs w:val="24"/>
        </w:rPr>
        <w:t xml:space="preserve"> between antenna elements, if the distance from the driven element to the reflector is 0.15λ, and the distance from the driven element to the director is 0.2λ. </w:t>
      </w:r>
      <w:r w:rsidRPr="00283DAC">
        <w:rPr>
          <w:szCs w:val="24"/>
        </w:rPr>
        <w:t xml:space="preserve">Assume a 5% </w:t>
      </w:r>
      <w:r w:rsidR="007504D6">
        <w:rPr>
          <w:szCs w:val="24"/>
        </w:rPr>
        <w:t xml:space="preserve">difference in  </w:t>
      </w:r>
      <w:r w:rsidRPr="00283DAC">
        <w:rPr>
          <w:szCs w:val="24"/>
        </w:rPr>
        <w:t xml:space="preserve">length between adjacent elements. </w:t>
      </w:r>
      <w:r w:rsidR="00C21B40">
        <w:rPr>
          <w:szCs w:val="24"/>
        </w:rPr>
        <w:tab/>
      </w:r>
      <w:r w:rsidR="002E4C20" w:rsidRPr="00C21B40">
        <w:rPr>
          <w:szCs w:val="24"/>
        </w:rPr>
        <w:tab/>
      </w:r>
      <w:r w:rsidR="002E4C20" w:rsidRPr="00C21B40">
        <w:rPr>
          <w:b/>
          <w:bCs/>
          <w:szCs w:val="24"/>
        </w:rPr>
        <w:t>[12 Marks]</w:t>
      </w:r>
    </w:p>
    <w:p w14:paraId="70D68401" w14:textId="79806C2C" w:rsidR="00C21B40" w:rsidRPr="00C21B40" w:rsidRDefault="00831588" w:rsidP="00C21B40">
      <w:pPr>
        <w:pStyle w:val="ListParagraph"/>
        <w:numPr>
          <w:ilvl w:val="0"/>
          <w:numId w:val="29"/>
        </w:numPr>
        <w:tabs>
          <w:tab w:val="left" w:pos="7513"/>
          <w:tab w:val="left" w:pos="7655"/>
        </w:tabs>
        <w:spacing w:before="240" w:after="240" w:line="360" w:lineRule="auto"/>
        <w:ind w:left="426"/>
        <w:rPr>
          <w:szCs w:val="24"/>
        </w:rPr>
      </w:pPr>
      <w:r w:rsidRPr="00831588">
        <w:rPr>
          <w:szCs w:val="24"/>
        </w:rPr>
        <w:t xml:space="preserve">Determine the S-matrix for a two-port network where </w:t>
      </w:r>
      <w:r w:rsidR="004C5BB3">
        <w:rPr>
          <w:szCs w:val="24"/>
        </w:rPr>
        <w:t xml:space="preserve">port </w:t>
      </w:r>
      <w:r w:rsidR="007A5AB6">
        <w:rPr>
          <w:szCs w:val="24"/>
        </w:rPr>
        <w:t xml:space="preserve">1 </w:t>
      </w:r>
      <w:r w:rsidRPr="00831588">
        <w:rPr>
          <w:szCs w:val="24"/>
        </w:rPr>
        <w:t>is perfectly matched.</w:t>
      </w:r>
      <w:r w:rsidR="004C5BB3">
        <w:rPr>
          <w:szCs w:val="24"/>
        </w:rPr>
        <w:tab/>
      </w:r>
      <w:r w:rsidR="004C5BB3">
        <w:rPr>
          <w:szCs w:val="24"/>
        </w:rPr>
        <w:tab/>
      </w:r>
      <w:r w:rsidR="004C5BB3">
        <w:rPr>
          <w:szCs w:val="24"/>
        </w:rPr>
        <w:tab/>
      </w:r>
      <w:r w:rsidR="004C5BB3">
        <w:rPr>
          <w:b/>
          <w:bCs/>
          <w:szCs w:val="24"/>
        </w:rPr>
        <w:t>[3 Marks]</w:t>
      </w:r>
    </w:p>
    <w:p w14:paraId="3136047D" w14:textId="77777777" w:rsidR="00CD3AB0" w:rsidRDefault="00CD3AB0" w:rsidP="009B7651">
      <w:pPr>
        <w:spacing w:before="240" w:after="240" w:line="360" w:lineRule="auto"/>
        <w:rPr>
          <w:b/>
          <w:bCs/>
          <w:szCs w:val="24"/>
        </w:rPr>
      </w:pPr>
    </w:p>
    <w:p w14:paraId="237E2B48" w14:textId="77777777" w:rsidR="00CD3AB0" w:rsidRDefault="00CD3AB0" w:rsidP="009B7651">
      <w:pPr>
        <w:spacing w:before="240" w:after="240" w:line="360" w:lineRule="auto"/>
        <w:rPr>
          <w:b/>
          <w:bCs/>
          <w:szCs w:val="24"/>
        </w:rPr>
      </w:pPr>
    </w:p>
    <w:p w14:paraId="0A2F5A36" w14:textId="77777777" w:rsidR="00CD3AB0" w:rsidRDefault="00CD3AB0" w:rsidP="009B7651">
      <w:pPr>
        <w:spacing w:before="240" w:after="240" w:line="360" w:lineRule="auto"/>
        <w:rPr>
          <w:b/>
          <w:bCs/>
          <w:szCs w:val="24"/>
        </w:rPr>
      </w:pPr>
    </w:p>
    <w:p w14:paraId="4CBDAE5E" w14:textId="3A4F2AF2" w:rsidR="006C5C0F" w:rsidRPr="006C5C0F" w:rsidRDefault="006C5C0F" w:rsidP="009B7651">
      <w:pPr>
        <w:spacing w:before="240" w:after="240" w:line="360" w:lineRule="auto"/>
        <w:rPr>
          <w:b/>
          <w:bCs/>
          <w:szCs w:val="24"/>
        </w:rPr>
      </w:pPr>
      <w:r w:rsidRPr="006C5C0F">
        <w:rPr>
          <w:b/>
          <w:bCs/>
          <w:szCs w:val="24"/>
        </w:rPr>
        <w:lastRenderedPageBreak/>
        <w:t xml:space="preserve">Question </w:t>
      </w:r>
      <w:r>
        <w:rPr>
          <w:b/>
          <w:bCs/>
          <w:szCs w:val="24"/>
        </w:rPr>
        <w:t>3</w:t>
      </w:r>
      <w:r w:rsidRPr="006C5C0F">
        <w:rPr>
          <w:b/>
          <w:bCs/>
          <w:szCs w:val="24"/>
        </w:rPr>
        <w:t xml:space="preserve"> [25 marks]</w:t>
      </w:r>
    </w:p>
    <w:p w14:paraId="11E4684A" w14:textId="7123E68B" w:rsidR="006C4A7C" w:rsidRDefault="00A804DA" w:rsidP="009B7651">
      <w:pPr>
        <w:pStyle w:val="ListParagraph"/>
        <w:numPr>
          <w:ilvl w:val="0"/>
          <w:numId w:val="30"/>
        </w:numPr>
        <w:spacing w:before="240" w:after="240" w:line="360" w:lineRule="auto"/>
        <w:ind w:left="426"/>
      </w:pPr>
      <w:r w:rsidRPr="00A804DA">
        <w:t xml:space="preserve">Calculate the directivity of an antenna that radiates a total power of </w:t>
      </w:r>
      <m:oMath>
        <m:r>
          <w:rPr>
            <w:rFonts w:ascii="Cambria Math" w:hAnsi="Cambria Math"/>
          </w:rPr>
          <m:t>100 W</m:t>
        </m:r>
      </m:oMath>
      <w:r w:rsidRPr="00A804DA">
        <w:t xml:space="preserve"> with a maximum radiation intensity of </w:t>
      </w:r>
      <m:oMath>
        <m:r>
          <w:rPr>
            <w:rFonts w:ascii="Cambria Math" w:hAnsi="Cambria Math"/>
          </w:rPr>
          <m:t>80W/sr</m:t>
        </m:r>
      </m:oMath>
      <w:r w:rsidRPr="00A804DA">
        <w:t>. Express the result in both linear scale and decibels.</w:t>
      </w:r>
      <w:r w:rsidR="006C4A7C" w:rsidRPr="00DF0ABB">
        <w:rPr>
          <w:b/>
          <w:bCs/>
        </w:rPr>
        <w:tab/>
      </w:r>
      <w:r w:rsidR="00AE7010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DF0ABB" w:rsidRPr="00DF0ABB">
        <w:rPr>
          <w:b/>
          <w:bCs/>
        </w:rPr>
        <w:t>[</w:t>
      </w:r>
      <w:r w:rsidR="005C3227">
        <w:rPr>
          <w:b/>
          <w:bCs/>
        </w:rPr>
        <w:t>5</w:t>
      </w:r>
      <w:r w:rsidR="00DF0ABB" w:rsidRPr="00DF0ABB">
        <w:rPr>
          <w:b/>
          <w:bCs/>
        </w:rPr>
        <w:t xml:space="preserve"> Marks]</w:t>
      </w:r>
      <w:r w:rsidR="00DF0ABB">
        <w:t xml:space="preserve">  </w:t>
      </w:r>
    </w:p>
    <w:p w14:paraId="1012D8EA" w14:textId="2A9F7229" w:rsidR="009B50F6" w:rsidRPr="0059181F" w:rsidRDefault="009B50F6" w:rsidP="003F2CA8">
      <w:pPr>
        <w:pStyle w:val="ListParagraph"/>
        <w:numPr>
          <w:ilvl w:val="0"/>
          <w:numId w:val="30"/>
        </w:numPr>
        <w:spacing w:before="240" w:after="240" w:line="360" w:lineRule="auto"/>
        <w:ind w:left="426"/>
        <w:rPr>
          <w:szCs w:val="24"/>
        </w:rPr>
      </w:pPr>
      <w:r w:rsidRPr="0059181F">
        <w:rPr>
          <w:szCs w:val="24"/>
        </w:rPr>
        <w:t>A two port network  ha</w:t>
      </w:r>
      <w:r>
        <w:rPr>
          <w:szCs w:val="24"/>
        </w:rPr>
        <w:t>s</w:t>
      </w:r>
      <w:r w:rsidRPr="0059181F">
        <w:rPr>
          <w:szCs w:val="24"/>
        </w:rPr>
        <w:t xml:space="preserve"> the following scattering matrix. Determine the following. </w:t>
      </w:r>
    </w:p>
    <w:p w14:paraId="3E18348B" w14:textId="3024B0AC" w:rsidR="009B50F6" w:rsidRPr="0059181F" w:rsidRDefault="00000000" w:rsidP="009B50F6">
      <w:pPr>
        <w:pStyle w:val="ListParagraph"/>
        <w:spacing w:before="240" w:after="240" w:line="360" w:lineRule="auto"/>
        <w:rPr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kern w:val="2"/>
                  <w:szCs w:val="24"/>
                  <w:lang w:eastAsia="zh-CN"/>
                  <w14:ligatures w14:val="standardContextual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S</m:t>
              </m:r>
            </m:e>
          </m:d>
          <m:r>
            <w:rPr>
              <w:rFonts w:ascii="Cambria Math" w:hAnsi="Cambria Math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kern w:val="2"/>
                  <w:szCs w:val="24"/>
                  <w:lang w:eastAsia="zh-CN"/>
                  <w14:ligatures w14:val="standardContextual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  <w:kern w:val="2"/>
                      <w:szCs w:val="24"/>
                      <w:lang w:eastAsia="zh-CN"/>
                      <w14:ligatures w14:val="standardContextual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  <w:kern w:val="2"/>
                        <w:szCs w:val="24"/>
                        <w:lang w:eastAsia="zh-CN"/>
                        <w14:ligatures w14:val="standardContextual"/>
                      </w:rPr>
                      <m:t>0.4</m:t>
                    </m:r>
                    <m:r>
                      <w:rPr>
                        <w:rFonts w:ascii="Cambria Math" w:hAnsi="Cambria Math"/>
                        <w:szCs w:val="24"/>
                      </w:rPr>
                      <m:t>∠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kern w:val="2"/>
                            <w:szCs w:val="24"/>
                            <w:lang w:eastAsia="zh-CN"/>
                            <w14:ligatures w14:val="standardContextual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o</m:t>
                        </m:r>
                      </m:sup>
                    </m:sSup>
                  </m:e>
                  <m:e>
                    <m:r>
                      <w:rPr>
                        <w:rFonts w:ascii="Cambria Math" w:eastAsiaTheme="minorEastAsia" w:hAnsi="Cambria Math"/>
                        <w:kern w:val="2"/>
                        <w:szCs w:val="24"/>
                        <w:lang w:eastAsia="zh-CN"/>
                        <w14:ligatures w14:val="standardContextual"/>
                      </w:rPr>
                      <m:t>0.5</m:t>
                    </m:r>
                    <m:r>
                      <w:rPr>
                        <w:rFonts w:ascii="Cambria Math" w:hAnsi="Cambria Math"/>
                        <w:szCs w:val="24"/>
                      </w:rPr>
                      <m:t>∠-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kern w:val="2"/>
                            <w:szCs w:val="24"/>
                            <w:lang w:eastAsia="zh-CN"/>
                            <w14:ligatures w14:val="standardContextual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30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o</m:t>
                        </m:r>
                      </m:sup>
                    </m:sSup>
                  </m:e>
                  <m:e>
                    <m:r>
                      <w:rPr>
                        <w:rFonts w:ascii="Cambria Math" w:eastAsiaTheme="minorEastAsia" w:hAnsi="Cambria Math"/>
                        <w:kern w:val="2"/>
                        <w:szCs w:val="24"/>
                        <w:lang w:eastAsia="zh-CN"/>
                        <w14:ligatures w14:val="standardContextual"/>
                      </w:rPr>
                      <m:t>0.7</m:t>
                    </m:r>
                    <m:r>
                      <w:rPr>
                        <w:rFonts w:ascii="Cambria Math" w:hAnsi="Cambria Math"/>
                        <w:szCs w:val="24"/>
                      </w:rPr>
                      <m:t>∠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kern w:val="2"/>
                            <w:szCs w:val="24"/>
                            <w:lang w:eastAsia="zh-CN"/>
                            <w14:ligatures w14:val="standardContextual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60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o</m:t>
                        </m:r>
                      </m:sup>
                    </m:sSup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  <w:kern w:val="2"/>
                        <w:szCs w:val="24"/>
                        <w:lang w:eastAsia="zh-CN"/>
                        <w14:ligatures w14:val="standardContextual"/>
                      </w:rPr>
                      <m:t>0.5</m:t>
                    </m:r>
                    <m:r>
                      <w:rPr>
                        <w:rFonts w:ascii="Cambria Math" w:hAnsi="Cambria Math"/>
                        <w:szCs w:val="24"/>
                      </w:rPr>
                      <m:t>∠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kern w:val="2"/>
                            <w:szCs w:val="24"/>
                            <w:lang w:eastAsia="zh-CN"/>
                            <w14:ligatures w14:val="standardContextual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30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o</m:t>
                        </m:r>
                      </m:sup>
                    </m:sSup>
                  </m:e>
                  <m:e>
                    <m:r>
                      <w:rPr>
                        <w:rFonts w:ascii="Cambria Math" w:eastAsiaTheme="minorEastAsia" w:hAnsi="Cambria Math"/>
                        <w:kern w:val="2"/>
                        <w:szCs w:val="24"/>
                        <w:lang w:eastAsia="zh-CN"/>
                        <w14:ligatures w14:val="standardContextual"/>
                      </w:rPr>
                      <m:t>0.2</m:t>
                    </m:r>
                    <m:r>
                      <w:rPr>
                        <w:rFonts w:ascii="Cambria Math" w:hAnsi="Cambria Math"/>
                        <w:szCs w:val="24"/>
                      </w:rPr>
                      <m:t>∠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kern w:val="2"/>
                            <w:szCs w:val="24"/>
                            <w:lang w:eastAsia="zh-CN"/>
                            <w14:ligatures w14:val="standardContextual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o</m:t>
                        </m:r>
                      </m:sup>
                    </m:sSup>
                  </m:e>
                  <m:e>
                    <m:r>
                      <w:rPr>
                        <w:rFonts w:ascii="Cambria Math" w:eastAsiaTheme="minorEastAsia" w:hAnsi="Cambria Math"/>
                        <w:kern w:val="2"/>
                        <w:szCs w:val="24"/>
                        <w:lang w:eastAsia="zh-CN"/>
                        <w14:ligatures w14:val="standardContextual"/>
                      </w:rPr>
                      <m:t>0.9</m:t>
                    </m:r>
                    <m:r>
                      <w:rPr>
                        <w:rFonts w:ascii="Cambria Math" w:hAnsi="Cambria Math"/>
                        <w:szCs w:val="24"/>
                      </w:rPr>
                      <m:t>∠-9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kern w:val="2"/>
                            <w:szCs w:val="24"/>
                            <w:lang w:eastAsia="zh-CN"/>
                            <w14:ligatures w14:val="standardContextual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o</m:t>
                        </m:r>
                      </m:sup>
                    </m:sSup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  <w:kern w:val="2"/>
                        <w:szCs w:val="24"/>
                        <w:lang w:eastAsia="zh-CN"/>
                        <w14:ligatures w14:val="standardContextual"/>
                      </w:rPr>
                      <m:t>0.7</m:t>
                    </m:r>
                    <m:r>
                      <w:rPr>
                        <w:rFonts w:ascii="Cambria Math" w:hAnsi="Cambria Math"/>
                        <w:szCs w:val="24"/>
                      </w:rPr>
                      <m:t>∠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kern w:val="2"/>
                            <w:szCs w:val="24"/>
                            <w:lang w:eastAsia="zh-CN"/>
                            <w14:ligatures w14:val="standardContextual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-60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o</m:t>
                        </m:r>
                      </m:sup>
                    </m:sSup>
                  </m:e>
                  <m:e>
                    <m:r>
                      <w:rPr>
                        <w:rFonts w:ascii="Cambria Math" w:eastAsiaTheme="minorEastAsia" w:hAnsi="Cambria Math"/>
                        <w:kern w:val="2"/>
                        <w:szCs w:val="24"/>
                        <w:lang w:eastAsia="zh-CN"/>
                        <w14:ligatures w14:val="standardContextual"/>
                      </w:rPr>
                      <m:t>0.9</m:t>
                    </m:r>
                    <m:r>
                      <w:rPr>
                        <w:rFonts w:ascii="Cambria Math" w:hAnsi="Cambria Math"/>
                        <w:szCs w:val="24"/>
                      </w:rPr>
                      <m:t>∠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kern w:val="2"/>
                            <w:szCs w:val="24"/>
                            <w:lang w:eastAsia="zh-CN"/>
                            <w14:ligatures w14:val="standardContextual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90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o</m:t>
                        </m:r>
                      </m:sup>
                    </m:sSup>
                  </m:e>
                  <m:e>
                    <m:r>
                      <w:rPr>
                        <w:rFonts w:ascii="Cambria Math" w:eastAsiaTheme="minorEastAsia" w:hAnsi="Cambria Math"/>
                        <w:kern w:val="2"/>
                        <w:szCs w:val="24"/>
                        <w:lang w:eastAsia="zh-CN"/>
                        <w14:ligatures w14:val="standardContextual"/>
                      </w:rPr>
                      <m:t>0.1</m:t>
                    </m:r>
                    <m:r>
                      <w:rPr>
                        <w:rFonts w:ascii="Cambria Math" w:hAnsi="Cambria Math"/>
                        <w:szCs w:val="24"/>
                      </w:rPr>
                      <m:t>∠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kern w:val="2"/>
                            <w:szCs w:val="24"/>
                            <w:lang w:eastAsia="zh-CN"/>
                            <w14:ligatures w14:val="standardContextual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o</m:t>
                        </m:r>
                      </m:sup>
                    </m:sSup>
                  </m:e>
                </m:mr>
              </m:m>
            </m:e>
          </m:d>
        </m:oMath>
      </m:oMathPara>
    </w:p>
    <w:p w14:paraId="41A4806D" w14:textId="69D096D4" w:rsidR="009B50F6" w:rsidRPr="0059181F" w:rsidRDefault="009E2EE2" w:rsidP="009B50F6">
      <w:pPr>
        <w:pStyle w:val="ListParagraph"/>
        <w:numPr>
          <w:ilvl w:val="0"/>
          <w:numId w:val="36"/>
        </w:numPr>
        <w:spacing w:before="240" w:after="240" w:line="360" w:lineRule="auto"/>
        <w:ind w:left="1134" w:hanging="567"/>
        <w:rPr>
          <w:szCs w:val="24"/>
        </w:rPr>
      </w:pPr>
      <w:r>
        <w:rPr>
          <w:szCs w:val="24"/>
        </w:rPr>
        <w:t>Analyse</w:t>
      </w:r>
      <w:r w:rsidR="009B50F6">
        <w:rPr>
          <w:szCs w:val="24"/>
        </w:rPr>
        <w:t xml:space="preserve"> i</w:t>
      </w:r>
      <w:r w:rsidR="009B50F6" w:rsidRPr="0059181F">
        <w:rPr>
          <w:szCs w:val="24"/>
        </w:rPr>
        <w:t>f the network is reciprocal.</w:t>
      </w:r>
      <w:r w:rsidR="009B50F6" w:rsidRPr="0059181F">
        <w:rPr>
          <w:szCs w:val="24"/>
        </w:rPr>
        <w:tab/>
      </w:r>
      <w:r w:rsidR="009B50F6" w:rsidRPr="0059181F">
        <w:rPr>
          <w:szCs w:val="24"/>
        </w:rPr>
        <w:tab/>
        <w:t xml:space="preserve"> </w:t>
      </w:r>
      <w:r w:rsidR="009B50F6" w:rsidRPr="0059181F">
        <w:rPr>
          <w:szCs w:val="24"/>
        </w:rPr>
        <w:tab/>
      </w:r>
      <w:r w:rsidR="009B50F6" w:rsidRPr="0059181F">
        <w:rPr>
          <w:szCs w:val="24"/>
        </w:rPr>
        <w:tab/>
      </w:r>
      <w:r w:rsidR="009B50F6" w:rsidRPr="0059181F">
        <w:rPr>
          <w:szCs w:val="24"/>
        </w:rPr>
        <w:tab/>
      </w:r>
      <w:r w:rsidR="009B50F6" w:rsidRPr="0059181F">
        <w:rPr>
          <w:b/>
          <w:bCs/>
          <w:szCs w:val="24"/>
        </w:rPr>
        <w:t>[</w:t>
      </w:r>
      <w:r w:rsidR="005C3227">
        <w:rPr>
          <w:b/>
          <w:bCs/>
          <w:szCs w:val="24"/>
        </w:rPr>
        <w:t>3</w:t>
      </w:r>
      <w:r w:rsidR="009B50F6" w:rsidRPr="0059181F">
        <w:rPr>
          <w:b/>
          <w:bCs/>
          <w:szCs w:val="24"/>
        </w:rPr>
        <w:t xml:space="preserve"> Marks]</w:t>
      </w:r>
    </w:p>
    <w:p w14:paraId="5EDFBDD2" w14:textId="162EE6C7" w:rsidR="009B50F6" w:rsidRPr="0059181F" w:rsidRDefault="001F017A" w:rsidP="009B50F6">
      <w:pPr>
        <w:pStyle w:val="ListParagraph"/>
        <w:numPr>
          <w:ilvl w:val="0"/>
          <w:numId w:val="36"/>
        </w:numPr>
        <w:spacing w:before="240" w:after="240" w:line="360" w:lineRule="auto"/>
        <w:ind w:left="1134" w:hanging="567"/>
        <w:rPr>
          <w:szCs w:val="24"/>
        </w:rPr>
      </w:pPr>
      <w:r>
        <w:rPr>
          <w:szCs w:val="24"/>
        </w:rPr>
        <w:t>Evaluate</w:t>
      </w:r>
      <w:r w:rsidR="009B50F6">
        <w:rPr>
          <w:szCs w:val="24"/>
        </w:rPr>
        <w:t xml:space="preserve"> i</w:t>
      </w:r>
      <w:r w:rsidR="009B50F6" w:rsidRPr="0059181F">
        <w:rPr>
          <w:szCs w:val="24"/>
        </w:rPr>
        <w:t>f the network is a lossless network.</w:t>
      </w:r>
      <w:r w:rsidR="009B50F6" w:rsidRPr="0059181F">
        <w:rPr>
          <w:szCs w:val="24"/>
        </w:rPr>
        <w:tab/>
      </w:r>
      <w:r w:rsidR="009B50F6" w:rsidRPr="0059181F">
        <w:rPr>
          <w:szCs w:val="24"/>
        </w:rPr>
        <w:tab/>
      </w:r>
      <w:r w:rsidR="009B50F6" w:rsidRPr="0059181F">
        <w:rPr>
          <w:szCs w:val="24"/>
        </w:rPr>
        <w:tab/>
      </w:r>
      <w:r w:rsidR="009B50F6" w:rsidRPr="0059181F">
        <w:rPr>
          <w:szCs w:val="24"/>
        </w:rPr>
        <w:tab/>
      </w:r>
      <w:r w:rsidR="009B50F6" w:rsidRPr="0059181F">
        <w:rPr>
          <w:b/>
          <w:bCs/>
          <w:szCs w:val="24"/>
        </w:rPr>
        <w:t>[</w:t>
      </w:r>
      <w:r w:rsidR="00913CED">
        <w:rPr>
          <w:b/>
          <w:bCs/>
          <w:szCs w:val="24"/>
        </w:rPr>
        <w:t>5</w:t>
      </w:r>
      <w:r w:rsidR="009B50F6" w:rsidRPr="0059181F">
        <w:rPr>
          <w:b/>
          <w:bCs/>
          <w:szCs w:val="24"/>
        </w:rPr>
        <w:t xml:space="preserve"> Marks]</w:t>
      </w:r>
    </w:p>
    <w:p w14:paraId="48821487" w14:textId="7CD54ADA" w:rsidR="009B50F6" w:rsidRPr="003F2CA8" w:rsidRDefault="009B50F6" w:rsidP="009B50F6">
      <w:pPr>
        <w:pStyle w:val="ListParagraph"/>
        <w:numPr>
          <w:ilvl w:val="0"/>
          <w:numId w:val="36"/>
        </w:numPr>
        <w:spacing w:before="240" w:after="240" w:line="360" w:lineRule="auto"/>
        <w:ind w:left="1134" w:hanging="567"/>
        <w:rPr>
          <w:szCs w:val="24"/>
        </w:rPr>
      </w:pPr>
      <w:r w:rsidRPr="0059181F">
        <w:rPr>
          <w:szCs w:val="24"/>
        </w:rPr>
        <w:t>Calculate the return loss at port 1 when port 2</w:t>
      </w:r>
      <w:r>
        <w:rPr>
          <w:szCs w:val="24"/>
        </w:rPr>
        <w:t xml:space="preserve"> and port 3 are</w:t>
      </w:r>
      <w:r w:rsidRPr="0059181F">
        <w:rPr>
          <w:szCs w:val="24"/>
        </w:rPr>
        <w:t xml:space="preserve"> terminated with a load that matches the network's impedance.</w:t>
      </w:r>
      <w:r w:rsidRPr="0059181F">
        <w:rPr>
          <w:szCs w:val="24"/>
        </w:rPr>
        <w:tab/>
      </w:r>
      <w:r w:rsidRPr="0059181F">
        <w:rPr>
          <w:szCs w:val="24"/>
        </w:rPr>
        <w:tab/>
      </w:r>
      <w:r w:rsidRPr="0059181F">
        <w:rPr>
          <w:szCs w:val="24"/>
        </w:rPr>
        <w:tab/>
      </w:r>
      <w:r w:rsidRPr="0059181F">
        <w:rPr>
          <w:szCs w:val="24"/>
        </w:rPr>
        <w:tab/>
      </w:r>
      <w:r w:rsidRPr="0059181F">
        <w:rPr>
          <w:b/>
          <w:bCs/>
          <w:szCs w:val="24"/>
        </w:rPr>
        <w:t>[</w:t>
      </w:r>
      <w:r w:rsidR="003F2CA8">
        <w:rPr>
          <w:b/>
          <w:bCs/>
          <w:szCs w:val="24"/>
        </w:rPr>
        <w:t>3</w:t>
      </w:r>
      <w:r w:rsidRPr="0059181F">
        <w:rPr>
          <w:b/>
          <w:bCs/>
          <w:szCs w:val="24"/>
        </w:rPr>
        <w:t xml:space="preserve"> Marks]</w:t>
      </w:r>
    </w:p>
    <w:p w14:paraId="11DE862E" w14:textId="1166B2A2" w:rsidR="003F2CA8" w:rsidRDefault="00323AEF" w:rsidP="002B3FD1">
      <w:pPr>
        <w:pStyle w:val="ListParagraph"/>
        <w:numPr>
          <w:ilvl w:val="0"/>
          <w:numId w:val="30"/>
        </w:numPr>
        <w:spacing w:before="240" w:after="240" w:line="360" w:lineRule="auto"/>
        <w:ind w:left="426"/>
        <w:rPr>
          <w:szCs w:val="24"/>
        </w:rPr>
      </w:pPr>
      <w:r>
        <w:rPr>
          <w:szCs w:val="24"/>
        </w:rPr>
        <w:t>A transmission line with zero dissipation has</w:t>
      </w:r>
      <w:r w:rsidR="00EA4184">
        <w:rPr>
          <w:szCs w:val="24"/>
        </w:rPr>
        <w:t xml:space="preserve"> the following constant</w:t>
      </w:r>
      <w:r>
        <w:rPr>
          <w:szCs w:val="24"/>
        </w:rPr>
        <w:t xml:space="preserve"> </w:t>
      </w:r>
      <m:oMath>
        <m:r>
          <w:rPr>
            <w:rFonts w:ascii="Cambria Math" w:hAnsi="Cambria Math"/>
            <w:szCs w:val="24"/>
          </w:rPr>
          <m:t>R=0.006Ω/m</m:t>
        </m:r>
      </m:oMath>
      <w:r w:rsidR="0064281A">
        <w:rPr>
          <w:szCs w:val="24"/>
        </w:rPr>
        <w:t xml:space="preserve">, </w:t>
      </w:r>
      <m:oMath>
        <m:r>
          <w:rPr>
            <w:rFonts w:ascii="Cambria Math" w:hAnsi="Cambria Math"/>
            <w:szCs w:val="24"/>
          </w:rPr>
          <m:t>L=2.5μH/m</m:t>
        </m:r>
      </m:oMath>
      <w:r w:rsidR="00E90D1A">
        <w:rPr>
          <w:szCs w:val="24"/>
        </w:rPr>
        <w:t xml:space="preserve"> and </w:t>
      </w:r>
      <m:oMath>
        <m:r>
          <w:rPr>
            <w:rFonts w:ascii="Cambria Math" w:hAnsi="Cambria Math"/>
            <w:szCs w:val="24"/>
          </w:rPr>
          <m:t>C=4.45pF/m</m:t>
        </m:r>
      </m:oMath>
      <w:r w:rsidR="00E90D1A">
        <w:rPr>
          <w:szCs w:val="24"/>
        </w:rPr>
        <w:t xml:space="preserve">. If the </w:t>
      </w:r>
      <w:r w:rsidR="00EA4184">
        <w:rPr>
          <w:szCs w:val="24"/>
        </w:rPr>
        <w:t>l</w:t>
      </w:r>
      <w:r w:rsidR="00E90D1A">
        <w:rPr>
          <w:szCs w:val="24"/>
        </w:rPr>
        <w:t>ine operate</w:t>
      </w:r>
      <w:r w:rsidR="00EA4184">
        <w:rPr>
          <w:szCs w:val="24"/>
        </w:rPr>
        <w:t>s</w:t>
      </w:r>
      <w:r w:rsidR="00E90D1A">
        <w:rPr>
          <w:szCs w:val="24"/>
        </w:rPr>
        <w:t xml:space="preserve"> at </w:t>
      </w:r>
      <m:oMath>
        <m:r>
          <w:rPr>
            <w:rFonts w:ascii="Cambria Math" w:hAnsi="Cambria Math"/>
            <w:szCs w:val="24"/>
          </w:rPr>
          <m:t>10MHz</m:t>
        </m:r>
      </m:oMath>
      <w:r w:rsidR="002707A3">
        <w:rPr>
          <w:szCs w:val="24"/>
        </w:rPr>
        <w:t>. Calculate</w:t>
      </w:r>
      <w:r w:rsidR="002D7FEB">
        <w:rPr>
          <w:szCs w:val="24"/>
        </w:rPr>
        <w:t xml:space="preserve"> the following.</w:t>
      </w:r>
    </w:p>
    <w:p w14:paraId="54874A77" w14:textId="3A10C670" w:rsidR="002707A3" w:rsidRDefault="002707A3" w:rsidP="002707A3">
      <w:pPr>
        <w:pStyle w:val="ListParagraph"/>
        <w:numPr>
          <w:ilvl w:val="0"/>
          <w:numId w:val="38"/>
        </w:numPr>
        <w:spacing w:before="240" w:after="240" w:line="360" w:lineRule="auto"/>
        <w:rPr>
          <w:szCs w:val="24"/>
        </w:rPr>
      </w:pPr>
      <w:r>
        <w:rPr>
          <w:szCs w:val="24"/>
        </w:rPr>
        <w:t>Characteristic Impedance</w:t>
      </w:r>
      <w:r w:rsidR="00064317">
        <w:rPr>
          <w:szCs w:val="24"/>
        </w:rPr>
        <w:tab/>
      </w:r>
      <w:r w:rsidR="00064317">
        <w:rPr>
          <w:szCs w:val="24"/>
        </w:rPr>
        <w:tab/>
      </w:r>
      <w:r w:rsidR="00064317">
        <w:rPr>
          <w:szCs w:val="24"/>
        </w:rPr>
        <w:tab/>
      </w:r>
      <w:r w:rsidR="00064317">
        <w:rPr>
          <w:szCs w:val="24"/>
        </w:rPr>
        <w:tab/>
      </w:r>
      <w:r w:rsidR="00064317">
        <w:rPr>
          <w:szCs w:val="24"/>
        </w:rPr>
        <w:tab/>
      </w:r>
      <w:r w:rsidR="00064317">
        <w:rPr>
          <w:szCs w:val="24"/>
        </w:rPr>
        <w:tab/>
      </w:r>
      <w:r w:rsidR="00064317">
        <w:rPr>
          <w:szCs w:val="24"/>
        </w:rPr>
        <w:tab/>
      </w:r>
      <w:r w:rsidR="00064317" w:rsidRPr="00064317">
        <w:rPr>
          <w:b/>
          <w:bCs/>
          <w:szCs w:val="24"/>
        </w:rPr>
        <w:t>[2 Marks]</w:t>
      </w:r>
    </w:p>
    <w:p w14:paraId="7DF2634F" w14:textId="5E3EC801" w:rsidR="002707A3" w:rsidRDefault="002707A3" w:rsidP="002707A3">
      <w:pPr>
        <w:pStyle w:val="ListParagraph"/>
        <w:numPr>
          <w:ilvl w:val="0"/>
          <w:numId w:val="38"/>
        </w:numPr>
        <w:spacing w:before="240" w:after="240" w:line="360" w:lineRule="auto"/>
        <w:rPr>
          <w:szCs w:val="24"/>
        </w:rPr>
      </w:pPr>
      <w:r>
        <w:rPr>
          <w:szCs w:val="24"/>
        </w:rPr>
        <w:t>Attenuation Constant</w:t>
      </w:r>
      <w:r w:rsidR="00064317">
        <w:rPr>
          <w:szCs w:val="24"/>
        </w:rPr>
        <w:tab/>
      </w:r>
      <w:r w:rsidR="00064317">
        <w:rPr>
          <w:szCs w:val="24"/>
        </w:rPr>
        <w:tab/>
      </w:r>
      <w:r w:rsidR="00064317">
        <w:rPr>
          <w:szCs w:val="24"/>
        </w:rPr>
        <w:tab/>
      </w:r>
      <w:r w:rsidR="00064317">
        <w:rPr>
          <w:szCs w:val="24"/>
        </w:rPr>
        <w:tab/>
      </w:r>
      <w:r w:rsidR="00064317">
        <w:rPr>
          <w:szCs w:val="24"/>
        </w:rPr>
        <w:tab/>
      </w:r>
      <w:r w:rsidR="00064317">
        <w:rPr>
          <w:szCs w:val="24"/>
        </w:rPr>
        <w:tab/>
      </w:r>
      <w:r w:rsidR="00064317">
        <w:rPr>
          <w:szCs w:val="24"/>
        </w:rPr>
        <w:tab/>
      </w:r>
      <w:r w:rsidR="00064317" w:rsidRPr="00064317">
        <w:rPr>
          <w:b/>
          <w:bCs/>
          <w:szCs w:val="24"/>
        </w:rPr>
        <w:t>[2 Marks]</w:t>
      </w:r>
    </w:p>
    <w:p w14:paraId="1293E1A6" w14:textId="038A8C15" w:rsidR="002707A3" w:rsidRDefault="002707A3" w:rsidP="002707A3">
      <w:pPr>
        <w:pStyle w:val="ListParagraph"/>
        <w:numPr>
          <w:ilvl w:val="0"/>
          <w:numId w:val="38"/>
        </w:numPr>
        <w:spacing w:before="240" w:after="240" w:line="360" w:lineRule="auto"/>
        <w:rPr>
          <w:szCs w:val="24"/>
        </w:rPr>
      </w:pPr>
      <w:r>
        <w:rPr>
          <w:szCs w:val="24"/>
        </w:rPr>
        <w:t>Phase constant</w:t>
      </w:r>
      <w:r w:rsidR="00064317">
        <w:rPr>
          <w:szCs w:val="24"/>
        </w:rPr>
        <w:tab/>
      </w:r>
      <w:r w:rsidR="00064317">
        <w:rPr>
          <w:szCs w:val="24"/>
        </w:rPr>
        <w:tab/>
      </w:r>
      <w:r w:rsidR="00064317">
        <w:rPr>
          <w:szCs w:val="24"/>
        </w:rPr>
        <w:tab/>
      </w:r>
      <w:r w:rsidR="00064317">
        <w:rPr>
          <w:szCs w:val="24"/>
        </w:rPr>
        <w:tab/>
      </w:r>
      <w:r w:rsidR="00064317">
        <w:rPr>
          <w:szCs w:val="24"/>
        </w:rPr>
        <w:tab/>
      </w:r>
      <w:r w:rsidR="00064317">
        <w:rPr>
          <w:szCs w:val="24"/>
        </w:rPr>
        <w:tab/>
      </w:r>
      <w:r w:rsidR="00064317">
        <w:rPr>
          <w:szCs w:val="24"/>
        </w:rPr>
        <w:tab/>
      </w:r>
      <w:r w:rsidR="00064317">
        <w:rPr>
          <w:szCs w:val="24"/>
        </w:rPr>
        <w:tab/>
      </w:r>
      <w:r w:rsidR="00064317" w:rsidRPr="00064317">
        <w:rPr>
          <w:b/>
          <w:bCs/>
          <w:szCs w:val="24"/>
        </w:rPr>
        <w:t>[</w:t>
      </w:r>
      <w:r w:rsidR="00660774">
        <w:rPr>
          <w:b/>
          <w:bCs/>
          <w:szCs w:val="24"/>
        </w:rPr>
        <w:t>3</w:t>
      </w:r>
      <w:r w:rsidR="00064317" w:rsidRPr="00064317">
        <w:rPr>
          <w:b/>
          <w:bCs/>
          <w:szCs w:val="24"/>
        </w:rPr>
        <w:t xml:space="preserve"> Marks]</w:t>
      </w:r>
    </w:p>
    <w:p w14:paraId="6208B656" w14:textId="578536C5" w:rsidR="002707A3" w:rsidRDefault="00064317" w:rsidP="002707A3">
      <w:pPr>
        <w:pStyle w:val="ListParagraph"/>
        <w:numPr>
          <w:ilvl w:val="0"/>
          <w:numId w:val="38"/>
        </w:numPr>
        <w:spacing w:before="240" w:after="240" w:line="360" w:lineRule="auto"/>
        <w:rPr>
          <w:szCs w:val="24"/>
        </w:rPr>
      </w:pPr>
      <w:r>
        <w:rPr>
          <w:szCs w:val="24"/>
        </w:rPr>
        <w:t>Velocity of propagation</w:t>
      </w:r>
      <w:r w:rsidR="00ED35AB">
        <w:rPr>
          <w:szCs w:val="24"/>
        </w:rPr>
        <w:tab/>
      </w:r>
      <w:r w:rsidR="00ED35AB">
        <w:rPr>
          <w:szCs w:val="24"/>
        </w:rPr>
        <w:tab/>
      </w:r>
      <w:r w:rsidR="00ED35AB">
        <w:rPr>
          <w:szCs w:val="24"/>
        </w:rPr>
        <w:tab/>
      </w:r>
      <w:r w:rsidR="00ED35AB">
        <w:rPr>
          <w:szCs w:val="24"/>
        </w:rPr>
        <w:tab/>
      </w:r>
      <w:r w:rsidR="00ED35AB">
        <w:rPr>
          <w:szCs w:val="24"/>
        </w:rPr>
        <w:tab/>
      </w:r>
      <w:r w:rsidR="00ED35AB">
        <w:rPr>
          <w:szCs w:val="24"/>
        </w:rPr>
        <w:tab/>
      </w:r>
      <w:r w:rsidR="00ED35AB">
        <w:rPr>
          <w:szCs w:val="24"/>
        </w:rPr>
        <w:tab/>
      </w:r>
      <w:r w:rsidR="00ED35AB" w:rsidRPr="00064317">
        <w:rPr>
          <w:b/>
          <w:bCs/>
          <w:szCs w:val="24"/>
        </w:rPr>
        <w:t>[2 Marks]</w:t>
      </w:r>
    </w:p>
    <w:p w14:paraId="32B33C18" w14:textId="124C0E7F" w:rsidR="00785A8C" w:rsidRPr="00785A8C" w:rsidRDefault="00785A8C" w:rsidP="009B7651">
      <w:pPr>
        <w:spacing w:before="240" w:after="240" w:line="360" w:lineRule="auto"/>
        <w:rPr>
          <w:b/>
          <w:bCs/>
          <w:szCs w:val="24"/>
        </w:rPr>
      </w:pPr>
      <w:r w:rsidRPr="00785A8C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>4</w:t>
      </w:r>
      <w:r w:rsidRPr="00785A8C">
        <w:rPr>
          <w:b/>
          <w:bCs/>
          <w:szCs w:val="24"/>
        </w:rPr>
        <w:t xml:space="preserve"> [25 marks]</w:t>
      </w:r>
    </w:p>
    <w:p w14:paraId="3B60AEF1" w14:textId="17DB13D2" w:rsidR="00CD27E6" w:rsidRPr="00B661D9" w:rsidRDefault="00CD27E6" w:rsidP="009B7651">
      <w:pPr>
        <w:pStyle w:val="ListParagraph"/>
        <w:numPr>
          <w:ilvl w:val="0"/>
          <w:numId w:val="34"/>
        </w:numPr>
        <w:spacing w:before="240" w:after="240" w:line="360" w:lineRule="auto"/>
        <w:ind w:left="426"/>
        <w:rPr>
          <w:szCs w:val="24"/>
        </w:rPr>
      </w:pPr>
      <w:r>
        <w:rPr>
          <w:szCs w:val="24"/>
        </w:rPr>
        <w:t>A 50</w:t>
      </w:r>
      <w:r w:rsidRPr="00393FB3">
        <w:rPr>
          <w:rFonts w:ascii="Cambria Math" w:hAnsi="Cambria Math"/>
          <w:i/>
          <w:szCs w:val="24"/>
        </w:rPr>
        <w:t xml:space="preserve"> </w:t>
      </w:r>
      <m:oMath>
        <m:r>
          <w:rPr>
            <w:rFonts w:ascii="Cambria Math" w:hAnsi="Cambria Math"/>
            <w:szCs w:val="24"/>
          </w:rPr>
          <m:t>Ω</m:t>
        </m:r>
      </m:oMath>
      <w:r>
        <w:rPr>
          <w:rFonts w:ascii="Cambria Math" w:hAnsi="Cambria Math"/>
          <w:i/>
          <w:szCs w:val="24"/>
        </w:rPr>
        <w:t xml:space="preserve"> </w:t>
      </w:r>
      <w:r>
        <w:rPr>
          <w:rFonts w:ascii="Cambria Math" w:hAnsi="Cambria Math"/>
          <w:iCs/>
          <w:szCs w:val="24"/>
        </w:rPr>
        <w:t xml:space="preserve">transmission line </w:t>
      </w:r>
      <w:r w:rsidR="00447612">
        <w:rPr>
          <w:rFonts w:ascii="Cambria Math" w:hAnsi="Cambria Math"/>
          <w:iCs/>
          <w:szCs w:val="24"/>
        </w:rPr>
        <w:t>operates at 140MHz</w:t>
      </w:r>
      <w:r w:rsidR="0089268C">
        <w:rPr>
          <w:rFonts w:ascii="Cambria Math" w:hAnsi="Cambria Math"/>
          <w:iCs/>
          <w:szCs w:val="24"/>
        </w:rPr>
        <w:t xml:space="preserve"> and is </w:t>
      </w:r>
      <w:r w:rsidR="00960E94">
        <w:rPr>
          <w:rFonts w:ascii="Cambria Math" w:hAnsi="Cambria Math"/>
          <w:iCs/>
          <w:szCs w:val="24"/>
        </w:rPr>
        <w:t xml:space="preserve">terminated with a </w:t>
      </w:r>
      <w:r w:rsidR="0089268C">
        <w:rPr>
          <w:rFonts w:ascii="Cambria Math" w:hAnsi="Cambria Math"/>
          <w:iCs/>
          <w:szCs w:val="24"/>
        </w:rPr>
        <w:t xml:space="preserve">load </w:t>
      </w:r>
      <w:r w:rsidR="00BA1ED4">
        <w:rPr>
          <w:rFonts w:ascii="Cambria Math" w:hAnsi="Cambria Math"/>
          <w:iCs/>
          <w:szCs w:val="24"/>
        </w:rPr>
        <w:t>impedance</w:t>
      </w:r>
      <w:r>
        <w:rPr>
          <w:rFonts w:ascii="Cambria Math" w:hAnsi="Cambria Math"/>
          <w:iCs/>
          <w:szCs w:val="24"/>
        </w:rPr>
        <w:t xml:space="preserve"> of </w:t>
      </w:r>
      <m:oMath>
        <m:sSub>
          <m:sSubPr>
            <m:ctrlPr>
              <w:rPr>
                <w:rFonts w:ascii="Cambria Math" w:hAnsi="Cambria Math"/>
                <w:i/>
                <w:iCs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Z</m:t>
            </m:r>
          </m:e>
          <m:sub>
            <m:r>
              <w:rPr>
                <w:rFonts w:ascii="Cambria Math" w:hAnsi="Cambria Math"/>
                <w:szCs w:val="24"/>
              </w:rPr>
              <m:t>L</m:t>
            </m:r>
          </m:sub>
        </m:sSub>
        <m:r>
          <w:rPr>
            <w:rFonts w:ascii="Cambria Math" w:hAnsi="Cambria Math"/>
            <w:szCs w:val="24"/>
          </w:rPr>
          <m:t>=25+j50Ω</m:t>
        </m:r>
      </m:oMath>
      <w:r>
        <w:rPr>
          <w:rFonts w:ascii="Cambria Math" w:hAnsi="Cambria Math"/>
          <w:iCs/>
          <w:szCs w:val="24"/>
        </w:rPr>
        <w:t xml:space="preserve">. </w:t>
      </w:r>
      <w:r w:rsidR="00E076D2">
        <w:rPr>
          <w:rFonts w:ascii="Cambria Math" w:hAnsi="Cambria Math"/>
          <w:iCs/>
          <w:szCs w:val="24"/>
        </w:rPr>
        <w:t>Calculate the following to d</w:t>
      </w:r>
      <w:r w:rsidR="0040148A">
        <w:rPr>
          <w:rFonts w:ascii="Cambria Math" w:hAnsi="Cambria Math"/>
          <w:iCs/>
          <w:szCs w:val="24"/>
        </w:rPr>
        <w:t xml:space="preserve">esign a </w:t>
      </w:r>
      <w:r w:rsidR="0015312E">
        <w:rPr>
          <w:rFonts w:ascii="Cambria Math" w:hAnsi="Cambria Math"/>
          <w:iCs/>
          <w:szCs w:val="24"/>
        </w:rPr>
        <w:t xml:space="preserve">short circuited </w:t>
      </w:r>
      <w:r w:rsidR="0050065C">
        <w:rPr>
          <w:rFonts w:ascii="Cambria Math" w:hAnsi="Cambria Math"/>
          <w:iCs/>
          <w:szCs w:val="24"/>
        </w:rPr>
        <w:t xml:space="preserve">series </w:t>
      </w:r>
      <w:r w:rsidR="0040148A">
        <w:rPr>
          <w:rFonts w:ascii="Cambria Math" w:hAnsi="Cambria Math"/>
          <w:iCs/>
          <w:szCs w:val="24"/>
        </w:rPr>
        <w:t>single-stub tuner</w:t>
      </w:r>
      <w:r w:rsidR="005840CB">
        <w:rPr>
          <w:rFonts w:ascii="Cambria Math" w:hAnsi="Cambria Math"/>
          <w:iCs/>
          <w:szCs w:val="24"/>
        </w:rPr>
        <w:t xml:space="preserve"> to match the impedance</w:t>
      </w:r>
      <w:r w:rsidR="000A7E54">
        <w:rPr>
          <w:rFonts w:ascii="Cambria Math" w:hAnsi="Cambria Math"/>
          <w:iCs/>
          <w:szCs w:val="24"/>
        </w:rPr>
        <w:t>.</w:t>
      </w:r>
      <w:r w:rsidR="00E076D2">
        <w:rPr>
          <w:rFonts w:ascii="Cambria Math" w:hAnsi="Cambria Math"/>
          <w:iCs/>
          <w:szCs w:val="24"/>
        </w:rPr>
        <w:t xml:space="preserve"> </w:t>
      </w:r>
    </w:p>
    <w:p w14:paraId="072437A9" w14:textId="7E65574D" w:rsidR="00CD27E6" w:rsidRDefault="008140DF" w:rsidP="009B7651">
      <w:pPr>
        <w:pStyle w:val="ListParagraph"/>
        <w:numPr>
          <w:ilvl w:val="0"/>
          <w:numId w:val="35"/>
        </w:numPr>
        <w:spacing w:before="240" w:after="240" w:line="360" w:lineRule="auto"/>
        <w:ind w:hanging="579"/>
        <w:rPr>
          <w:szCs w:val="24"/>
        </w:rPr>
      </w:pPr>
      <w:r>
        <w:rPr>
          <w:szCs w:val="24"/>
        </w:rPr>
        <w:t xml:space="preserve">Normalised </w:t>
      </w:r>
      <w:r w:rsidR="00C34438">
        <w:rPr>
          <w:szCs w:val="24"/>
        </w:rPr>
        <w:t xml:space="preserve">load </w:t>
      </w:r>
      <w:r>
        <w:rPr>
          <w:szCs w:val="24"/>
        </w:rPr>
        <w:t>impedance</w:t>
      </w:r>
      <w:r w:rsidR="00CD27E6">
        <w:rPr>
          <w:szCs w:val="24"/>
        </w:rPr>
        <w:tab/>
      </w:r>
      <w:r w:rsidR="00CD27E6">
        <w:rPr>
          <w:szCs w:val="24"/>
        </w:rPr>
        <w:tab/>
      </w:r>
      <w:r w:rsidR="00CD27E6">
        <w:rPr>
          <w:szCs w:val="24"/>
        </w:rPr>
        <w:tab/>
      </w:r>
      <w:r w:rsidR="00CD27E6">
        <w:rPr>
          <w:szCs w:val="24"/>
        </w:rPr>
        <w:tab/>
      </w:r>
      <w:r w:rsidR="00CD27E6">
        <w:rPr>
          <w:szCs w:val="24"/>
        </w:rPr>
        <w:tab/>
      </w:r>
      <w:r w:rsidR="00CD27E6">
        <w:rPr>
          <w:szCs w:val="24"/>
        </w:rPr>
        <w:tab/>
      </w:r>
      <w:r w:rsidR="00CD27E6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="00CD27E6">
        <w:rPr>
          <w:b/>
          <w:bCs/>
          <w:szCs w:val="24"/>
        </w:rPr>
        <w:t xml:space="preserve"> Marks]</w:t>
      </w:r>
    </w:p>
    <w:p w14:paraId="234D19CC" w14:textId="6D349F97" w:rsidR="001411F0" w:rsidRPr="001411F0" w:rsidRDefault="001411F0" w:rsidP="009B7651">
      <w:pPr>
        <w:pStyle w:val="ListParagraph"/>
        <w:numPr>
          <w:ilvl w:val="0"/>
          <w:numId w:val="35"/>
        </w:numPr>
        <w:spacing w:before="240" w:after="240" w:line="360" w:lineRule="auto"/>
        <w:ind w:hanging="579"/>
        <w:rPr>
          <w:szCs w:val="24"/>
        </w:rPr>
      </w:pPr>
      <w:r>
        <w:rPr>
          <w:szCs w:val="24"/>
        </w:rPr>
        <w:t xml:space="preserve">Wavelength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[2 Marks</w:t>
      </w:r>
      <w:r w:rsidR="00775796">
        <w:rPr>
          <w:b/>
          <w:bCs/>
          <w:szCs w:val="24"/>
        </w:rPr>
        <w:t>]</w:t>
      </w:r>
    </w:p>
    <w:p w14:paraId="014450D5" w14:textId="3155E2D5" w:rsidR="001600E1" w:rsidRDefault="00BA70DD" w:rsidP="009B7651">
      <w:pPr>
        <w:pStyle w:val="ListParagraph"/>
        <w:numPr>
          <w:ilvl w:val="0"/>
          <w:numId w:val="35"/>
        </w:numPr>
        <w:spacing w:before="240" w:after="240" w:line="360" w:lineRule="auto"/>
        <w:ind w:hanging="579"/>
        <w:rPr>
          <w:szCs w:val="24"/>
        </w:rPr>
      </w:pPr>
      <w:r>
        <w:rPr>
          <w:szCs w:val="24"/>
        </w:rPr>
        <w:t xml:space="preserve">Normalised </w:t>
      </w:r>
      <w:r w:rsidR="001600E1">
        <w:rPr>
          <w:szCs w:val="24"/>
        </w:rPr>
        <w:t>Load Admittance</w:t>
      </w:r>
      <w:r w:rsidR="001600E1">
        <w:rPr>
          <w:szCs w:val="24"/>
        </w:rPr>
        <w:tab/>
      </w:r>
      <w:r w:rsidR="001600E1">
        <w:rPr>
          <w:szCs w:val="24"/>
        </w:rPr>
        <w:tab/>
      </w:r>
      <w:r w:rsidR="001600E1">
        <w:rPr>
          <w:szCs w:val="24"/>
        </w:rPr>
        <w:tab/>
      </w:r>
      <w:r w:rsidR="001600E1">
        <w:rPr>
          <w:szCs w:val="24"/>
        </w:rPr>
        <w:tab/>
      </w:r>
      <w:r w:rsidR="001600E1">
        <w:rPr>
          <w:szCs w:val="24"/>
        </w:rPr>
        <w:tab/>
      </w:r>
      <w:r w:rsidR="001600E1">
        <w:rPr>
          <w:szCs w:val="24"/>
        </w:rPr>
        <w:tab/>
      </w:r>
      <w:r w:rsidR="001600E1" w:rsidRPr="001600E1">
        <w:rPr>
          <w:b/>
          <w:bCs/>
          <w:szCs w:val="24"/>
        </w:rPr>
        <w:t>[3 Marks]</w:t>
      </w:r>
    </w:p>
    <w:p w14:paraId="7D8A5907" w14:textId="2ED911F2" w:rsidR="001F0A18" w:rsidRPr="00F0439B" w:rsidRDefault="001F0A18" w:rsidP="008F187D">
      <w:pPr>
        <w:pStyle w:val="ListParagraph"/>
        <w:numPr>
          <w:ilvl w:val="0"/>
          <w:numId w:val="35"/>
        </w:numPr>
        <w:tabs>
          <w:tab w:val="left" w:pos="7797"/>
        </w:tabs>
        <w:spacing w:before="240" w:after="240" w:line="360" w:lineRule="auto"/>
        <w:ind w:hanging="579"/>
        <w:rPr>
          <w:szCs w:val="24"/>
        </w:rPr>
      </w:pPr>
      <w:r>
        <w:rPr>
          <w:szCs w:val="24"/>
        </w:rPr>
        <w:t>Distance of the stub from the load (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d</m:t>
            </m:r>
          </m:e>
          <m:sub>
            <m:r>
              <w:rPr>
                <w:rFonts w:ascii="Cambria Math" w:hAnsi="Cambria Math"/>
                <w:szCs w:val="24"/>
              </w:rPr>
              <m:t>A</m:t>
            </m:r>
          </m:sub>
        </m:sSub>
        <m:r>
          <w:rPr>
            <w:rFonts w:ascii="Cambria Math" w:hAnsi="Cambria Math"/>
            <w:szCs w:val="24"/>
          </w:rPr>
          <m:t>)</m:t>
        </m:r>
      </m:oMath>
      <w:r>
        <w:rPr>
          <w:szCs w:val="24"/>
        </w:rPr>
        <w:t xml:space="preserve"> using smith chart</w:t>
      </w:r>
      <w:r>
        <w:rPr>
          <w:szCs w:val="24"/>
        </w:rPr>
        <w:tab/>
      </w:r>
      <w:r>
        <w:rPr>
          <w:b/>
          <w:bCs/>
          <w:szCs w:val="24"/>
        </w:rPr>
        <w:t>[</w:t>
      </w:r>
      <w:r w:rsidR="008F187D">
        <w:rPr>
          <w:b/>
          <w:bCs/>
          <w:szCs w:val="24"/>
        </w:rPr>
        <w:t>12</w:t>
      </w:r>
      <w:r>
        <w:rPr>
          <w:b/>
          <w:bCs/>
          <w:szCs w:val="24"/>
        </w:rPr>
        <w:t xml:space="preserve"> Marks]</w:t>
      </w:r>
    </w:p>
    <w:p w14:paraId="5BD4DC48" w14:textId="7790B73E" w:rsidR="00F0439B" w:rsidRPr="00982323" w:rsidRDefault="001973AD" w:rsidP="00982323">
      <w:pPr>
        <w:pStyle w:val="ListParagraph"/>
        <w:numPr>
          <w:ilvl w:val="0"/>
          <w:numId w:val="35"/>
        </w:numPr>
        <w:spacing w:before="240" w:after="240" w:line="360" w:lineRule="auto"/>
        <w:ind w:hanging="579"/>
        <w:rPr>
          <w:szCs w:val="24"/>
        </w:rPr>
      </w:pPr>
      <w:r>
        <w:rPr>
          <w:szCs w:val="24"/>
        </w:rPr>
        <w:t>Length of the Stub (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l</m:t>
            </m:r>
          </m:e>
          <m:sub>
            <m:r>
              <w:rPr>
                <w:rFonts w:ascii="Cambria Math" w:hAnsi="Cambria Math"/>
                <w:szCs w:val="24"/>
              </w:rPr>
              <m:t>A</m:t>
            </m:r>
          </m:sub>
        </m:sSub>
        <m:r>
          <w:rPr>
            <w:rFonts w:ascii="Cambria Math" w:hAnsi="Cambria Math"/>
            <w:szCs w:val="24"/>
          </w:rPr>
          <m:t>)</m:t>
        </m:r>
      </m:oMath>
      <w:r w:rsidR="000A7E54">
        <w:rPr>
          <w:szCs w:val="24"/>
        </w:rPr>
        <w:t xml:space="preserve"> using smith chart</w:t>
      </w:r>
      <w:r w:rsidR="00982323">
        <w:rPr>
          <w:szCs w:val="24"/>
        </w:rPr>
        <w:tab/>
      </w:r>
      <w:r w:rsidR="00982323">
        <w:rPr>
          <w:szCs w:val="24"/>
        </w:rPr>
        <w:tab/>
      </w:r>
      <w:r w:rsidR="00982323">
        <w:rPr>
          <w:szCs w:val="24"/>
        </w:rPr>
        <w:tab/>
      </w:r>
      <w:r w:rsidR="00982323">
        <w:rPr>
          <w:szCs w:val="24"/>
        </w:rPr>
        <w:tab/>
      </w:r>
      <w:r w:rsidR="00982323">
        <w:rPr>
          <w:b/>
          <w:bCs/>
          <w:szCs w:val="24"/>
        </w:rPr>
        <w:t>[</w:t>
      </w:r>
      <w:r w:rsidR="00E7303B">
        <w:rPr>
          <w:b/>
          <w:bCs/>
          <w:szCs w:val="24"/>
        </w:rPr>
        <w:t>6</w:t>
      </w:r>
      <w:r w:rsidR="00982323">
        <w:rPr>
          <w:b/>
          <w:bCs/>
          <w:szCs w:val="24"/>
        </w:rPr>
        <w:t xml:space="preserve"> Marks]</w:t>
      </w:r>
    </w:p>
    <w:p w14:paraId="5EF8E5E5" w14:textId="77777777" w:rsidR="008A2A4F" w:rsidRDefault="008A2A4F" w:rsidP="00E05E03"/>
    <w:p w14:paraId="0D986F84" w14:textId="77777777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63233C">
      <w:footerReference w:type="default" r:id="rId12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56B58" w14:textId="77777777" w:rsidR="00F23006" w:rsidRDefault="00F23006">
      <w:r>
        <w:separator/>
      </w:r>
    </w:p>
  </w:endnote>
  <w:endnote w:type="continuationSeparator" w:id="0">
    <w:p w14:paraId="11D35CF3" w14:textId="77777777" w:rsidR="00F23006" w:rsidRDefault="00F23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4818F691" w14:textId="62FC08B6" w:rsidR="00677758" w:rsidRPr="00C52BDC" w:rsidRDefault="00677758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677758" w:rsidRPr="00A72458" w:rsidRDefault="00677758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1C63A" w14:textId="77777777" w:rsidR="00F23006" w:rsidRDefault="00F23006">
      <w:r>
        <w:separator/>
      </w:r>
    </w:p>
  </w:footnote>
  <w:footnote w:type="continuationSeparator" w:id="0">
    <w:p w14:paraId="00B68907" w14:textId="77777777" w:rsidR="00F23006" w:rsidRDefault="00F230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27828"/>
    <w:multiLevelType w:val="hybridMultilevel"/>
    <w:tmpl w:val="BED464AE"/>
    <w:lvl w:ilvl="0" w:tplc="E2045B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665A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84E2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5441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728A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26ED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4E1B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B691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703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20A4EFB"/>
    <w:multiLevelType w:val="hybridMultilevel"/>
    <w:tmpl w:val="B4F80B8A"/>
    <w:lvl w:ilvl="0" w:tplc="86B0850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76633"/>
    <w:multiLevelType w:val="hybridMultilevel"/>
    <w:tmpl w:val="0E380096"/>
    <w:lvl w:ilvl="0" w:tplc="CB8426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1831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50EA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DCD2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EA78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EA27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62B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D879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EA79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3276219"/>
    <w:multiLevelType w:val="hybridMultilevel"/>
    <w:tmpl w:val="582E4D52"/>
    <w:lvl w:ilvl="0" w:tplc="0F84796E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F5191"/>
    <w:multiLevelType w:val="hybridMultilevel"/>
    <w:tmpl w:val="FFD8C092"/>
    <w:lvl w:ilvl="0" w:tplc="55CAAF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F265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9852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421B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A0AA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888B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9897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D63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9809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5A925ED"/>
    <w:multiLevelType w:val="hybridMultilevel"/>
    <w:tmpl w:val="5C465D06"/>
    <w:lvl w:ilvl="0" w:tplc="F7865698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5F04AA8"/>
    <w:multiLevelType w:val="hybridMultilevel"/>
    <w:tmpl w:val="9F2247E0"/>
    <w:lvl w:ilvl="0" w:tplc="DE3A00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D2AF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127D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DAA5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C6A2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AE9E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D493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8ED5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5C3B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6474F7E"/>
    <w:multiLevelType w:val="hybridMultilevel"/>
    <w:tmpl w:val="DAA6AD9C"/>
    <w:lvl w:ilvl="0" w:tplc="AA889C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425D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B4A8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EA85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FEE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2CD0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CEED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5275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2EB9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7C50DD8"/>
    <w:multiLevelType w:val="hybridMultilevel"/>
    <w:tmpl w:val="8008535E"/>
    <w:lvl w:ilvl="0" w:tplc="B8C851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B0BB0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86A4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80BA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760A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E28E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3C83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F8E5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7ECE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8B34EAE"/>
    <w:multiLevelType w:val="hybridMultilevel"/>
    <w:tmpl w:val="7C24E1FC"/>
    <w:lvl w:ilvl="0" w:tplc="0F84796E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E6746E"/>
    <w:multiLevelType w:val="hybridMultilevel"/>
    <w:tmpl w:val="06707214"/>
    <w:lvl w:ilvl="0" w:tplc="08BC7B8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CA0D66"/>
    <w:multiLevelType w:val="hybridMultilevel"/>
    <w:tmpl w:val="E58CBE9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8504D8"/>
    <w:multiLevelType w:val="hybridMultilevel"/>
    <w:tmpl w:val="0670721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DB6E36"/>
    <w:multiLevelType w:val="hybridMultilevel"/>
    <w:tmpl w:val="95045DF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701270"/>
    <w:multiLevelType w:val="hybridMultilevel"/>
    <w:tmpl w:val="168E82A4"/>
    <w:lvl w:ilvl="0" w:tplc="321493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84CF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1A8D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A87D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1EF4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DC5E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9A28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B695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4ADC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DD86FF9"/>
    <w:multiLevelType w:val="hybridMultilevel"/>
    <w:tmpl w:val="EBF80AEE"/>
    <w:lvl w:ilvl="0" w:tplc="9B6AA1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D6DE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0A3D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54E9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B665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54BA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48E7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6C08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2085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4F8416C"/>
    <w:multiLevelType w:val="hybridMultilevel"/>
    <w:tmpl w:val="FAD66ADE"/>
    <w:lvl w:ilvl="0" w:tplc="1D689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40DB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B64B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0E55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6009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1039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C4F8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E0CF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5455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9DD204E"/>
    <w:multiLevelType w:val="hybridMultilevel"/>
    <w:tmpl w:val="293C2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1F7C4E"/>
    <w:multiLevelType w:val="hybridMultilevel"/>
    <w:tmpl w:val="0670721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B905F1"/>
    <w:multiLevelType w:val="hybridMultilevel"/>
    <w:tmpl w:val="253A7E64"/>
    <w:lvl w:ilvl="0" w:tplc="1FB83E92">
      <w:start w:val="1"/>
      <w:numFmt w:val="lowerRoman"/>
      <w:lvlText w:val="%1)"/>
      <w:lvlJc w:val="left"/>
      <w:pPr>
        <w:ind w:left="786" w:hanging="360"/>
      </w:pPr>
      <w:rPr>
        <w:rFonts w:hint="default"/>
        <w:b/>
        <w:bCs w:val="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18419CC"/>
    <w:multiLevelType w:val="hybridMultilevel"/>
    <w:tmpl w:val="A8D6C64E"/>
    <w:lvl w:ilvl="0" w:tplc="5C4AE2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502C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902F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80C5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66A8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9265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7C78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945E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3E13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43316318"/>
    <w:multiLevelType w:val="hybridMultilevel"/>
    <w:tmpl w:val="1D6ABAAC"/>
    <w:lvl w:ilvl="0" w:tplc="5EAEBFD6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4DB54F4"/>
    <w:multiLevelType w:val="hybridMultilevel"/>
    <w:tmpl w:val="C0364EBA"/>
    <w:lvl w:ilvl="0" w:tplc="950ECA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8E0E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6C32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EC02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02F8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3C5F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B0FC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D069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F2DC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9E21671"/>
    <w:multiLevelType w:val="hybridMultilevel"/>
    <w:tmpl w:val="D108C2FE"/>
    <w:lvl w:ilvl="0" w:tplc="20828FD8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DB84006"/>
    <w:multiLevelType w:val="hybridMultilevel"/>
    <w:tmpl w:val="DD0E0B08"/>
    <w:lvl w:ilvl="0" w:tplc="0F84796E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711334"/>
    <w:multiLevelType w:val="hybridMultilevel"/>
    <w:tmpl w:val="E3D87362"/>
    <w:lvl w:ilvl="0" w:tplc="0EE277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50F1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9E10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4672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EE5A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1C55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760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EA90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008D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F745D01"/>
    <w:multiLevelType w:val="hybridMultilevel"/>
    <w:tmpl w:val="D4404E32"/>
    <w:lvl w:ilvl="0" w:tplc="AA867F2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0DB2932"/>
    <w:multiLevelType w:val="hybridMultilevel"/>
    <w:tmpl w:val="49525B02"/>
    <w:lvl w:ilvl="0" w:tplc="CF8E03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7AB2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A8D5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80E0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2E4D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04A8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AAD8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FA5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2465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52E56056"/>
    <w:multiLevelType w:val="hybridMultilevel"/>
    <w:tmpl w:val="F9C24E76"/>
    <w:lvl w:ilvl="0" w:tplc="63C02B7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6C67FE"/>
    <w:multiLevelType w:val="hybridMultilevel"/>
    <w:tmpl w:val="6C183AB4"/>
    <w:lvl w:ilvl="0" w:tplc="9DA68252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F21A22"/>
    <w:multiLevelType w:val="hybridMultilevel"/>
    <w:tmpl w:val="826263B0"/>
    <w:lvl w:ilvl="0" w:tplc="C90C4CA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F43280"/>
    <w:multiLevelType w:val="hybridMultilevel"/>
    <w:tmpl w:val="32683EB4"/>
    <w:lvl w:ilvl="0" w:tplc="85F4717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3A2B6C"/>
    <w:multiLevelType w:val="hybridMultilevel"/>
    <w:tmpl w:val="0E542B6E"/>
    <w:lvl w:ilvl="0" w:tplc="913EA2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4888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5EC9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128B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16E0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5437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FEB2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86F4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AC68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70A82F9B"/>
    <w:multiLevelType w:val="hybridMultilevel"/>
    <w:tmpl w:val="DC727E76"/>
    <w:lvl w:ilvl="0" w:tplc="C13243B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26B3D64"/>
    <w:multiLevelType w:val="hybridMultilevel"/>
    <w:tmpl w:val="0670721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7E22B4"/>
    <w:multiLevelType w:val="hybridMultilevel"/>
    <w:tmpl w:val="1110F062"/>
    <w:lvl w:ilvl="0" w:tplc="67022208">
      <w:start w:val="1"/>
      <w:numFmt w:val="lowerRoman"/>
      <w:lvlText w:val="%1)"/>
      <w:lvlJc w:val="left"/>
      <w:pPr>
        <w:ind w:left="1080" w:hanging="72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3E3128"/>
    <w:multiLevelType w:val="hybridMultilevel"/>
    <w:tmpl w:val="A8E83AC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53495B"/>
    <w:multiLevelType w:val="hybridMultilevel"/>
    <w:tmpl w:val="7FFAF828"/>
    <w:lvl w:ilvl="0" w:tplc="5C0A6BE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0864014">
    <w:abstractNumId w:val="36"/>
  </w:num>
  <w:num w:numId="2" w16cid:durableId="525408690">
    <w:abstractNumId w:val="30"/>
  </w:num>
  <w:num w:numId="3" w16cid:durableId="1816601881">
    <w:abstractNumId w:val="26"/>
  </w:num>
  <w:num w:numId="4" w16cid:durableId="185605143">
    <w:abstractNumId w:val="13"/>
  </w:num>
  <w:num w:numId="5" w16cid:durableId="1330328088">
    <w:abstractNumId w:val="11"/>
  </w:num>
  <w:num w:numId="6" w16cid:durableId="100880015">
    <w:abstractNumId w:val="28"/>
  </w:num>
  <w:num w:numId="7" w16cid:durableId="421880666">
    <w:abstractNumId w:val="7"/>
  </w:num>
  <w:num w:numId="8" w16cid:durableId="1483884570">
    <w:abstractNumId w:val="22"/>
  </w:num>
  <w:num w:numId="9" w16cid:durableId="1847595556">
    <w:abstractNumId w:val="25"/>
  </w:num>
  <w:num w:numId="10" w16cid:durableId="426006171">
    <w:abstractNumId w:val="27"/>
  </w:num>
  <w:num w:numId="11" w16cid:durableId="1006710334">
    <w:abstractNumId w:val="10"/>
  </w:num>
  <w:num w:numId="12" w16cid:durableId="909274350">
    <w:abstractNumId w:val="33"/>
  </w:num>
  <w:num w:numId="13" w16cid:durableId="934675204">
    <w:abstractNumId w:val="19"/>
  </w:num>
  <w:num w:numId="14" w16cid:durableId="1511486046">
    <w:abstractNumId w:val="1"/>
  </w:num>
  <w:num w:numId="15" w16cid:durableId="2083405082">
    <w:abstractNumId w:val="31"/>
  </w:num>
  <w:num w:numId="16" w16cid:durableId="245459244">
    <w:abstractNumId w:val="35"/>
  </w:num>
  <w:num w:numId="17" w16cid:durableId="499270440">
    <w:abstractNumId w:val="17"/>
  </w:num>
  <w:num w:numId="18" w16cid:durableId="387609335">
    <w:abstractNumId w:val="16"/>
  </w:num>
  <w:num w:numId="19" w16cid:durableId="280843070">
    <w:abstractNumId w:val="8"/>
  </w:num>
  <w:num w:numId="20" w16cid:durableId="906692542">
    <w:abstractNumId w:val="15"/>
  </w:num>
  <w:num w:numId="21" w16cid:durableId="1610117441">
    <w:abstractNumId w:val="0"/>
  </w:num>
  <w:num w:numId="22" w16cid:durableId="526141875">
    <w:abstractNumId w:val="2"/>
  </w:num>
  <w:num w:numId="23" w16cid:durableId="524908373">
    <w:abstractNumId w:val="20"/>
  </w:num>
  <w:num w:numId="24" w16cid:durableId="1216891012">
    <w:abstractNumId w:val="4"/>
  </w:num>
  <w:num w:numId="25" w16cid:durableId="2096897727">
    <w:abstractNumId w:val="6"/>
  </w:num>
  <w:num w:numId="26" w16cid:durableId="822428386">
    <w:abstractNumId w:val="32"/>
  </w:num>
  <w:num w:numId="27" w16cid:durableId="136649312">
    <w:abstractNumId w:val="14"/>
  </w:num>
  <w:num w:numId="28" w16cid:durableId="1454983152">
    <w:abstractNumId w:val="23"/>
  </w:num>
  <w:num w:numId="29" w16cid:durableId="89355699">
    <w:abstractNumId w:val="12"/>
  </w:num>
  <w:num w:numId="30" w16cid:durableId="363596185">
    <w:abstractNumId w:val="29"/>
  </w:num>
  <w:num w:numId="31" w16cid:durableId="1430542545">
    <w:abstractNumId w:val="9"/>
  </w:num>
  <w:num w:numId="32" w16cid:durableId="589899424">
    <w:abstractNumId w:val="3"/>
  </w:num>
  <w:num w:numId="33" w16cid:durableId="2078047721">
    <w:abstractNumId w:val="37"/>
  </w:num>
  <w:num w:numId="34" w16cid:durableId="1896508150">
    <w:abstractNumId w:val="34"/>
  </w:num>
  <w:num w:numId="35" w16cid:durableId="1944458448">
    <w:abstractNumId w:val="21"/>
  </w:num>
  <w:num w:numId="36" w16cid:durableId="523708733">
    <w:abstractNumId w:val="24"/>
  </w:num>
  <w:num w:numId="37" w16cid:durableId="485243211">
    <w:abstractNumId w:val="18"/>
  </w:num>
  <w:num w:numId="38" w16cid:durableId="1752652682">
    <w:abstractNumId w:val="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1326"/>
    <w:rsid w:val="00010516"/>
    <w:rsid w:val="00010B73"/>
    <w:rsid w:val="00011560"/>
    <w:rsid w:val="00014324"/>
    <w:rsid w:val="000252FF"/>
    <w:rsid w:val="000266F3"/>
    <w:rsid w:val="00026BE9"/>
    <w:rsid w:val="000308DE"/>
    <w:rsid w:val="00030B1E"/>
    <w:rsid w:val="00032230"/>
    <w:rsid w:val="000335CD"/>
    <w:rsid w:val="00036580"/>
    <w:rsid w:val="0003693F"/>
    <w:rsid w:val="000377C8"/>
    <w:rsid w:val="000406E6"/>
    <w:rsid w:val="00040968"/>
    <w:rsid w:val="0004286C"/>
    <w:rsid w:val="00045281"/>
    <w:rsid w:val="0005302D"/>
    <w:rsid w:val="00061E6A"/>
    <w:rsid w:val="0006217E"/>
    <w:rsid w:val="00064317"/>
    <w:rsid w:val="00082B86"/>
    <w:rsid w:val="00083240"/>
    <w:rsid w:val="000864C6"/>
    <w:rsid w:val="00091A0F"/>
    <w:rsid w:val="000929BF"/>
    <w:rsid w:val="00095F92"/>
    <w:rsid w:val="00096E02"/>
    <w:rsid w:val="0009720B"/>
    <w:rsid w:val="000A2A86"/>
    <w:rsid w:val="000A46EB"/>
    <w:rsid w:val="000A4B7E"/>
    <w:rsid w:val="000A7284"/>
    <w:rsid w:val="000A7DCC"/>
    <w:rsid w:val="000A7E54"/>
    <w:rsid w:val="000B0E37"/>
    <w:rsid w:val="000B1F77"/>
    <w:rsid w:val="000B7175"/>
    <w:rsid w:val="000C566F"/>
    <w:rsid w:val="000C5A4D"/>
    <w:rsid w:val="000C6516"/>
    <w:rsid w:val="000D1570"/>
    <w:rsid w:val="000D1F30"/>
    <w:rsid w:val="000D2292"/>
    <w:rsid w:val="000D58E3"/>
    <w:rsid w:val="000D63B1"/>
    <w:rsid w:val="000D65A5"/>
    <w:rsid w:val="000D7F25"/>
    <w:rsid w:val="000E0C72"/>
    <w:rsid w:val="000E1A22"/>
    <w:rsid w:val="000E5EE2"/>
    <w:rsid w:val="000E7182"/>
    <w:rsid w:val="000E72B7"/>
    <w:rsid w:val="000F1E00"/>
    <w:rsid w:val="000F2118"/>
    <w:rsid w:val="000F215B"/>
    <w:rsid w:val="000F461F"/>
    <w:rsid w:val="000F65E5"/>
    <w:rsid w:val="000F6BC0"/>
    <w:rsid w:val="00102B91"/>
    <w:rsid w:val="00104765"/>
    <w:rsid w:val="001076B3"/>
    <w:rsid w:val="00112383"/>
    <w:rsid w:val="00113131"/>
    <w:rsid w:val="00113815"/>
    <w:rsid w:val="0012014F"/>
    <w:rsid w:val="001275A3"/>
    <w:rsid w:val="001304E3"/>
    <w:rsid w:val="001338B4"/>
    <w:rsid w:val="00134833"/>
    <w:rsid w:val="00136A9B"/>
    <w:rsid w:val="00136DF4"/>
    <w:rsid w:val="0014058F"/>
    <w:rsid w:val="001411F0"/>
    <w:rsid w:val="001451E0"/>
    <w:rsid w:val="00146515"/>
    <w:rsid w:val="0014672C"/>
    <w:rsid w:val="00146BF8"/>
    <w:rsid w:val="0014784D"/>
    <w:rsid w:val="00147A36"/>
    <w:rsid w:val="00150475"/>
    <w:rsid w:val="00151CDC"/>
    <w:rsid w:val="00152726"/>
    <w:rsid w:val="0015312E"/>
    <w:rsid w:val="0015414A"/>
    <w:rsid w:val="00155301"/>
    <w:rsid w:val="0015599E"/>
    <w:rsid w:val="00157EE4"/>
    <w:rsid w:val="001600E1"/>
    <w:rsid w:val="00171A08"/>
    <w:rsid w:val="001740E0"/>
    <w:rsid w:val="001750B6"/>
    <w:rsid w:val="00175693"/>
    <w:rsid w:val="00177024"/>
    <w:rsid w:val="00182F72"/>
    <w:rsid w:val="0018424A"/>
    <w:rsid w:val="00185A58"/>
    <w:rsid w:val="00186992"/>
    <w:rsid w:val="00196798"/>
    <w:rsid w:val="001973AD"/>
    <w:rsid w:val="001B1D08"/>
    <w:rsid w:val="001B5B9C"/>
    <w:rsid w:val="001C190A"/>
    <w:rsid w:val="001C24EB"/>
    <w:rsid w:val="001C3C2A"/>
    <w:rsid w:val="001C60E5"/>
    <w:rsid w:val="001D1602"/>
    <w:rsid w:val="001D4851"/>
    <w:rsid w:val="001D7309"/>
    <w:rsid w:val="001D755A"/>
    <w:rsid w:val="001D797A"/>
    <w:rsid w:val="001E34F7"/>
    <w:rsid w:val="001E462B"/>
    <w:rsid w:val="001F017A"/>
    <w:rsid w:val="001F0A18"/>
    <w:rsid w:val="001F427C"/>
    <w:rsid w:val="001F5E33"/>
    <w:rsid w:val="001F650C"/>
    <w:rsid w:val="001F73D0"/>
    <w:rsid w:val="001F7E9B"/>
    <w:rsid w:val="00200330"/>
    <w:rsid w:val="0020342A"/>
    <w:rsid w:val="002076C3"/>
    <w:rsid w:val="00210C87"/>
    <w:rsid w:val="00210D04"/>
    <w:rsid w:val="0021265F"/>
    <w:rsid w:val="0021287E"/>
    <w:rsid w:val="00213BFA"/>
    <w:rsid w:val="002150CF"/>
    <w:rsid w:val="00215E27"/>
    <w:rsid w:val="00216948"/>
    <w:rsid w:val="002172BF"/>
    <w:rsid w:val="00221408"/>
    <w:rsid w:val="00222808"/>
    <w:rsid w:val="00223305"/>
    <w:rsid w:val="00224D78"/>
    <w:rsid w:val="00224DF1"/>
    <w:rsid w:val="00236156"/>
    <w:rsid w:val="00237D5C"/>
    <w:rsid w:val="002432C0"/>
    <w:rsid w:val="00245CED"/>
    <w:rsid w:val="00245DAE"/>
    <w:rsid w:val="0024608C"/>
    <w:rsid w:val="00246497"/>
    <w:rsid w:val="002473B3"/>
    <w:rsid w:val="00250F5B"/>
    <w:rsid w:val="0025252C"/>
    <w:rsid w:val="00256113"/>
    <w:rsid w:val="002661C7"/>
    <w:rsid w:val="002668AF"/>
    <w:rsid w:val="00267C96"/>
    <w:rsid w:val="002707A3"/>
    <w:rsid w:val="0027086A"/>
    <w:rsid w:val="00271EB6"/>
    <w:rsid w:val="002733BF"/>
    <w:rsid w:val="002744B9"/>
    <w:rsid w:val="00274D58"/>
    <w:rsid w:val="00280103"/>
    <w:rsid w:val="00282491"/>
    <w:rsid w:val="00283DAC"/>
    <w:rsid w:val="0028566C"/>
    <w:rsid w:val="00285E8F"/>
    <w:rsid w:val="002910DE"/>
    <w:rsid w:val="0029226A"/>
    <w:rsid w:val="00294F8D"/>
    <w:rsid w:val="002A0036"/>
    <w:rsid w:val="002A4D82"/>
    <w:rsid w:val="002B1754"/>
    <w:rsid w:val="002B3411"/>
    <w:rsid w:val="002B3FD1"/>
    <w:rsid w:val="002C07BD"/>
    <w:rsid w:val="002C0B25"/>
    <w:rsid w:val="002C5045"/>
    <w:rsid w:val="002C6465"/>
    <w:rsid w:val="002C7873"/>
    <w:rsid w:val="002D1042"/>
    <w:rsid w:val="002D3C39"/>
    <w:rsid w:val="002D7FEB"/>
    <w:rsid w:val="002E4C20"/>
    <w:rsid w:val="002E4FE1"/>
    <w:rsid w:val="002E72EF"/>
    <w:rsid w:val="002F0742"/>
    <w:rsid w:val="002F1169"/>
    <w:rsid w:val="002F14DB"/>
    <w:rsid w:val="002F19CB"/>
    <w:rsid w:val="002F26C1"/>
    <w:rsid w:val="002F3DD3"/>
    <w:rsid w:val="002F6108"/>
    <w:rsid w:val="002F7B87"/>
    <w:rsid w:val="0030012E"/>
    <w:rsid w:val="00303E36"/>
    <w:rsid w:val="003059AA"/>
    <w:rsid w:val="00306821"/>
    <w:rsid w:val="00306AF8"/>
    <w:rsid w:val="0030764C"/>
    <w:rsid w:val="00310526"/>
    <w:rsid w:val="00317B13"/>
    <w:rsid w:val="00321DBE"/>
    <w:rsid w:val="00323A80"/>
    <w:rsid w:val="00323AEF"/>
    <w:rsid w:val="003250E2"/>
    <w:rsid w:val="00326FC0"/>
    <w:rsid w:val="003311BB"/>
    <w:rsid w:val="00331D55"/>
    <w:rsid w:val="0033298F"/>
    <w:rsid w:val="0033420B"/>
    <w:rsid w:val="00335174"/>
    <w:rsid w:val="00335A2D"/>
    <w:rsid w:val="00336453"/>
    <w:rsid w:val="00337C61"/>
    <w:rsid w:val="0034552E"/>
    <w:rsid w:val="0034690A"/>
    <w:rsid w:val="00350AC3"/>
    <w:rsid w:val="003547EB"/>
    <w:rsid w:val="00355330"/>
    <w:rsid w:val="00356C53"/>
    <w:rsid w:val="00357780"/>
    <w:rsid w:val="00361A4F"/>
    <w:rsid w:val="00361A66"/>
    <w:rsid w:val="00364E97"/>
    <w:rsid w:val="0036641A"/>
    <w:rsid w:val="00370457"/>
    <w:rsid w:val="00373E3F"/>
    <w:rsid w:val="00374BAE"/>
    <w:rsid w:val="0038332D"/>
    <w:rsid w:val="00390131"/>
    <w:rsid w:val="0039441D"/>
    <w:rsid w:val="00395613"/>
    <w:rsid w:val="003957BF"/>
    <w:rsid w:val="00395D84"/>
    <w:rsid w:val="003A085B"/>
    <w:rsid w:val="003A1D5E"/>
    <w:rsid w:val="003A21FD"/>
    <w:rsid w:val="003A2F68"/>
    <w:rsid w:val="003A3A79"/>
    <w:rsid w:val="003A43F8"/>
    <w:rsid w:val="003A6098"/>
    <w:rsid w:val="003A6673"/>
    <w:rsid w:val="003A6948"/>
    <w:rsid w:val="003A7887"/>
    <w:rsid w:val="003B03DA"/>
    <w:rsid w:val="003B51B2"/>
    <w:rsid w:val="003B54C8"/>
    <w:rsid w:val="003B7622"/>
    <w:rsid w:val="003C1D99"/>
    <w:rsid w:val="003C4BB6"/>
    <w:rsid w:val="003C5C61"/>
    <w:rsid w:val="003C675B"/>
    <w:rsid w:val="003C71BB"/>
    <w:rsid w:val="003D16B2"/>
    <w:rsid w:val="003D5F31"/>
    <w:rsid w:val="003D65C8"/>
    <w:rsid w:val="003E4051"/>
    <w:rsid w:val="003E455D"/>
    <w:rsid w:val="003E4F45"/>
    <w:rsid w:val="003E523E"/>
    <w:rsid w:val="003F2CA8"/>
    <w:rsid w:val="003F3EE4"/>
    <w:rsid w:val="003F4422"/>
    <w:rsid w:val="003F5FB2"/>
    <w:rsid w:val="003F6D14"/>
    <w:rsid w:val="00400840"/>
    <w:rsid w:val="0040148A"/>
    <w:rsid w:val="00401CF0"/>
    <w:rsid w:val="00401F36"/>
    <w:rsid w:val="0040488F"/>
    <w:rsid w:val="00404E29"/>
    <w:rsid w:val="00404EB1"/>
    <w:rsid w:val="00405A9E"/>
    <w:rsid w:val="004067D1"/>
    <w:rsid w:val="00406D7C"/>
    <w:rsid w:val="004076C4"/>
    <w:rsid w:val="0040796D"/>
    <w:rsid w:val="004107A7"/>
    <w:rsid w:val="00410939"/>
    <w:rsid w:val="00412A32"/>
    <w:rsid w:val="004136D0"/>
    <w:rsid w:val="00415B9A"/>
    <w:rsid w:val="0041622C"/>
    <w:rsid w:val="004175C5"/>
    <w:rsid w:val="004210AD"/>
    <w:rsid w:val="0042349F"/>
    <w:rsid w:val="00425205"/>
    <w:rsid w:val="00426F8A"/>
    <w:rsid w:val="004318FB"/>
    <w:rsid w:val="00434367"/>
    <w:rsid w:val="00434A71"/>
    <w:rsid w:val="00445F0A"/>
    <w:rsid w:val="00447612"/>
    <w:rsid w:val="0044784D"/>
    <w:rsid w:val="00451825"/>
    <w:rsid w:val="00451D54"/>
    <w:rsid w:val="00452BD2"/>
    <w:rsid w:val="00464504"/>
    <w:rsid w:val="004665BA"/>
    <w:rsid w:val="00470680"/>
    <w:rsid w:val="00471250"/>
    <w:rsid w:val="0047567D"/>
    <w:rsid w:val="004853E6"/>
    <w:rsid w:val="00485E88"/>
    <w:rsid w:val="004863E1"/>
    <w:rsid w:val="00487317"/>
    <w:rsid w:val="004873AB"/>
    <w:rsid w:val="004902BC"/>
    <w:rsid w:val="00490CD5"/>
    <w:rsid w:val="004923CB"/>
    <w:rsid w:val="004954EE"/>
    <w:rsid w:val="004964D3"/>
    <w:rsid w:val="004A3624"/>
    <w:rsid w:val="004A39CF"/>
    <w:rsid w:val="004A425E"/>
    <w:rsid w:val="004A4D99"/>
    <w:rsid w:val="004A6C5A"/>
    <w:rsid w:val="004B09F4"/>
    <w:rsid w:val="004B1185"/>
    <w:rsid w:val="004B1FF3"/>
    <w:rsid w:val="004B3213"/>
    <w:rsid w:val="004B6ACB"/>
    <w:rsid w:val="004B6BA7"/>
    <w:rsid w:val="004C39A6"/>
    <w:rsid w:val="004C5A6B"/>
    <w:rsid w:val="004C5BB3"/>
    <w:rsid w:val="004C6256"/>
    <w:rsid w:val="004C67BA"/>
    <w:rsid w:val="004D1B79"/>
    <w:rsid w:val="004D1D2B"/>
    <w:rsid w:val="004D2F83"/>
    <w:rsid w:val="004E1420"/>
    <w:rsid w:val="004E540A"/>
    <w:rsid w:val="004E67BF"/>
    <w:rsid w:val="004E7EC0"/>
    <w:rsid w:val="004F1AD5"/>
    <w:rsid w:val="004F45CD"/>
    <w:rsid w:val="004F4B61"/>
    <w:rsid w:val="004F752E"/>
    <w:rsid w:val="0050065C"/>
    <w:rsid w:val="00500829"/>
    <w:rsid w:val="00502EEF"/>
    <w:rsid w:val="0050402E"/>
    <w:rsid w:val="00504B0F"/>
    <w:rsid w:val="0050571C"/>
    <w:rsid w:val="005106D5"/>
    <w:rsid w:val="005108B3"/>
    <w:rsid w:val="005166EB"/>
    <w:rsid w:val="00517167"/>
    <w:rsid w:val="00517595"/>
    <w:rsid w:val="00520C79"/>
    <w:rsid w:val="00524024"/>
    <w:rsid w:val="00530849"/>
    <w:rsid w:val="00531A4F"/>
    <w:rsid w:val="00531FF5"/>
    <w:rsid w:val="00536452"/>
    <w:rsid w:val="00536719"/>
    <w:rsid w:val="00537875"/>
    <w:rsid w:val="005440DD"/>
    <w:rsid w:val="00544B8A"/>
    <w:rsid w:val="00546D4E"/>
    <w:rsid w:val="0055088C"/>
    <w:rsid w:val="00553B62"/>
    <w:rsid w:val="0056046A"/>
    <w:rsid w:val="005627E9"/>
    <w:rsid w:val="005672D9"/>
    <w:rsid w:val="005734ED"/>
    <w:rsid w:val="005826C9"/>
    <w:rsid w:val="00582F0D"/>
    <w:rsid w:val="00583228"/>
    <w:rsid w:val="005840CB"/>
    <w:rsid w:val="005845E6"/>
    <w:rsid w:val="00585CCE"/>
    <w:rsid w:val="005860C1"/>
    <w:rsid w:val="005876B5"/>
    <w:rsid w:val="00592A62"/>
    <w:rsid w:val="00596135"/>
    <w:rsid w:val="005A0DEB"/>
    <w:rsid w:val="005A5B33"/>
    <w:rsid w:val="005B1430"/>
    <w:rsid w:val="005B4884"/>
    <w:rsid w:val="005B6792"/>
    <w:rsid w:val="005C0969"/>
    <w:rsid w:val="005C1393"/>
    <w:rsid w:val="005C3227"/>
    <w:rsid w:val="005C4179"/>
    <w:rsid w:val="005C53F1"/>
    <w:rsid w:val="005C6726"/>
    <w:rsid w:val="005D2E24"/>
    <w:rsid w:val="005D35FA"/>
    <w:rsid w:val="005D40D2"/>
    <w:rsid w:val="005D597C"/>
    <w:rsid w:val="005D75A9"/>
    <w:rsid w:val="005D7DA0"/>
    <w:rsid w:val="005E0D5F"/>
    <w:rsid w:val="005E1B0B"/>
    <w:rsid w:val="005E1CB3"/>
    <w:rsid w:val="005F7693"/>
    <w:rsid w:val="00606DF1"/>
    <w:rsid w:val="0061637E"/>
    <w:rsid w:val="0061748A"/>
    <w:rsid w:val="0062034D"/>
    <w:rsid w:val="0062309A"/>
    <w:rsid w:val="00623B9B"/>
    <w:rsid w:val="00624562"/>
    <w:rsid w:val="006247E5"/>
    <w:rsid w:val="0062759D"/>
    <w:rsid w:val="0063233C"/>
    <w:rsid w:val="0063282B"/>
    <w:rsid w:val="00632E44"/>
    <w:rsid w:val="0063492E"/>
    <w:rsid w:val="00636849"/>
    <w:rsid w:val="006375E3"/>
    <w:rsid w:val="0064281A"/>
    <w:rsid w:val="00654BD5"/>
    <w:rsid w:val="00655937"/>
    <w:rsid w:val="00656541"/>
    <w:rsid w:val="0065660F"/>
    <w:rsid w:val="00660774"/>
    <w:rsid w:val="006618E9"/>
    <w:rsid w:val="006624CD"/>
    <w:rsid w:val="00662B53"/>
    <w:rsid w:val="006653E2"/>
    <w:rsid w:val="006656A2"/>
    <w:rsid w:val="006721B7"/>
    <w:rsid w:val="00673BBE"/>
    <w:rsid w:val="00674276"/>
    <w:rsid w:val="00674612"/>
    <w:rsid w:val="00675C08"/>
    <w:rsid w:val="00677758"/>
    <w:rsid w:val="0068291C"/>
    <w:rsid w:val="00683793"/>
    <w:rsid w:val="00685E99"/>
    <w:rsid w:val="00686110"/>
    <w:rsid w:val="006867C0"/>
    <w:rsid w:val="006909AD"/>
    <w:rsid w:val="00690B25"/>
    <w:rsid w:val="00697988"/>
    <w:rsid w:val="00697F07"/>
    <w:rsid w:val="006B38DF"/>
    <w:rsid w:val="006B7D12"/>
    <w:rsid w:val="006C09B9"/>
    <w:rsid w:val="006C0A4E"/>
    <w:rsid w:val="006C1F03"/>
    <w:rsid w:val="006C4A7C"/>
    <w:rsid w:val="006C5C0F"/>
    <w:rsid w:val="006D1161"/>
    <w:rsid w:val="006D3E1D"/>
    <w:rsid w:val="006D4866"/>
    <w:rsid w:val="006D49FF"/>
    <w:rsid w:val="006D4DD5"/>
    <w:rsid w:val="006D5DEE"/>
    <w:rsid w:val="006D7C53"/>
    <w:rsid w:val="006E19EA"/>
    <w:rsid w:val="006E1A50"/>
    <w:rsid w:val="006E3120"/>
    <w:rsid w:val="006E3A48"/>
    <w:rsid w:val="006E47E4"/>
    <w:rsid w:val="006E4900"/>
    <w:rsid w:val="006E4C44"/>
    <w:rsid w:val="006E4DBC"/>
    <w:rsid w:val="006E5061"/>
    <w:rsid w:val="006F1666"/>
    <w:rsid w:val="006F1DD9"/>
    <w:rsid w:val="006F3197"/>
    <w:rsid w:val="006F4ADF"/>
    <w:rsid w:val="006F78D8"/>
    <w:rsid w:val="00700BFC"/>
    <w:rsid w:val="007018EB"/>
    <w:rsid w:val="00703BD5"/>
    <w:rsid w:val="00703C9F"/>
    <w:rsid w:val="00705F9E"/>
    <w:rsid w:val="0070623A"/>
    <w:rsid w:val="0071146E"/>
    <w:rsid w:val="00711505"/>
    <w:rsid w:val="00714E22"/>
    <w:rsid w:val="00715D8E"/>
    <w:rsid w:val="0071656A"/>
    <w:rsid w:val="0072082F"/>
    <w:rsid w:val="00720F98"/>
    <w:rsid w:val="0072196F"/>
    <w:rsid w:val="007228A4"/>
    <w:rsid w:val="00734DFF"/>
    <w:rsid w:val="007359EF"/>
    <w:rsid w:val="00736BA5"/>
    <w:rsid w:val="00737BB9"/>
    <w:rsid w:val="007430A7"/>
    <w:rsid w:val="007504D6"/>
    <w:rsid w:val="00754692"/>
    <w:rsid w:val="00762E20"/>
    <w:rsid w:val="0076709C"/>
    <w:rsid w:val="00767673"/>
    <w:rsid w:val="00772F21"/>
    <w:rsid w:val="00775796"/>
    <w:rsid w:val="00777C91"/>
    <w:rsid w:val="00781F6D"/>
    <w:rsid w:val="007831F4"/>
    <w:rsid w:val="0078460C"/>
    <w:rsid w:val="00785A8C"/>
    <w:rsid w:val="00785B6C"/>
    <w:rsid w:val="0079125F"/>
    <w:rsid w:val="007925CD"/>
    <w:rsid w:val="00792B18"/>
    <w:rsid w:val="00793568"/>
    <w:rsid w:val="00797614"/>
    <w:rsid w:val="007A1555"/>
    <w:rsid w:val="007A5009"/>
    <w:rsid w:val="007A5AB6"/>
    <w:rsid w:val="007B420E"/>
    <w:rsid w:val="007C178B"/>
    <w:rsid w:val="007C1926"/>
    <w:rsid w:val="007C2136"/>
    <w:rsid w:val="007C4C10"/>
    <w:rsid w:val="007C67C7"/>
    <w:rsid w:val="007D50C6"/>
    <w:rsid w:val="007D5972"/>
    <w:rsid w:val="007D7E62"/>
    <w:rsid w:val="007E0082"/>
    <w:rsid w:val="007E3A8E"/>
    <w:rsid w:val="007E495E"/>
    <w:rsid w:val="008029EE"/>
    <w:rsid w:val="00805195"/>
    <w:rsid w:val="00805BF0"/>
    <w:rsid w:val="00805DF0"/>
    <w:rsid w:val="00812ACC"/>
    <w:rsid w:val="008140DF"/>
    <w:rsid w:val="0081410B"/>
    <w:rsid w:val="00814E35"/>
    <w:rsid w:val="008233AE"/>
    <w:rsid w:val="008243D8"/>
    <w:rsid w:val="00831588"/>
    <w:rsid w:val="00835EE3"/>
    <w:rsid w:val="00836488"/>
    <w:rsid w:val="00846895"/>
    <w:rsid w:val="008526DB"/>
    <w:rsid w:val="00852CBD"/>
    <w:rsid w:val="00853034"/>
    <w:rsid w:val="00854E8E"/>
    <w:rsid w:val="00854EB7"/>
    <w:rsid w:val="008550BE"/>
    <w:rsid w:val="00860092"/>
    <w:rsid w:val="008616E4"/>
    <w:rsid w:val="008618E8"/>
    <w:rsid w:val="00862C5F"/>
    <w:rsid w:val="00862D5A"/>
    <w:rsid w:val="008765EB"/>
    <w:rsid w:val="00882D60"/>
    <w:rsid w:val="0088448F"/>
    <w:rsid w:val="008854E0"/>
    <w:rsid w:val="00886718"/>
    <w:rsid w:val="00887350"/>
    <w:rsid w:val="0088754A"/>
    <w:rsid w:val="00891CA7"/>
    <w:rsid w:val="0089268C"/>
    <w:rsid w:val="0089434A"/>
    <w:rsid w:val="008A1414"/>
    <w:rsid w:val="008A2A4F"/>
    <w:rsid w:val="008A2B49"/>
    <w:rsid w:val="008A67EF"/>
    <w:rsid w:val="008B0709"/>
    <w:rsid w:val="008B503F"/>
    <w:rsid w:val="008B508A"/>
    <w:rsid w:val="008C17F8"/>
    <w:rsid w:val="008C2E2E"/>
    <w:rsid w:val="008C5777"/>
    <w:rsid w:val="008D2ED7"/>
    <w:rsid w:val="008D737C"/>
    <w:rsid w:val="008E05CF"/>
    <w:rsid w:val="008E4361"/>
    <w:rsid w:val="008E7EED"/>
    <w:rsid w:val="008F0F4A"/>
    <w:rsid w:val="008F187D"/>
    <w:rsid w:val="008F1B5F"/>
    <w:rsid w:val="008F4FA5"/>
    <w:rsid w:val="009038DC"/>
    <w:rsid w:val="00904941"/>
    <w:rsid w:val="0090731C"/>
    <w:rsid w:val="00913CED"/>
    <w:rsid w:val="00913EE2"/>
    <w:rsid w:val="009146F3"/>
    <w:rsid w:val="00917590"/>
    <w:rsid w:val="00917F06"/>
    <w:rsid w:val="00920690"/>
    <w:rsid w:val="00923DEE"/>
    <w:rsid w:val="009260E3"/>
    <w:rsid w:val="00931114"/>
    <w:rsid w:val="009333A4"/>
    <w:rsid w:val="00934526"/>
    <w:rsid w:val="00940525"/>
    <w:rsid w:val="009427E5"/>
    <w:rsid w:val="00944B63"/>
    <w:rsid w:val="00945803"/>
    <w:rsid w:val="009504C7"/>
    <w:rsid w:val="00951915"/>
    <w:rsid w:val="00952CB7"/>
    <w:rsid w:val="00953093"/>
    <w:rsid w:val="0095405E"/>
    <w:rsid w:val="00955A24"/>
    <w:rsid w:val="0095743F"/>
    <w:rsid w:val="00960158"/>
    <w:rsid w:val="00960E94"/>
    <w:rsid w:val="009621A9"/>
    <w:rsid w:val="00966EA0"/>
    <w:rsid w:val="0097229A"/>
    <w:rsid w:val="00973173"/>
    <w:rsid w:val="00974E38"/>
    <w:rsid w:val="009801DC"/>
    <w:rsid w:val="00982323"/>
    <w:rsid w:val="00990F79"/>
    <w:rsid w:val="0099266D"/>
    <w:rsid w:val="00994596"/>
    <w:rsid w:val="009948F4"/>
    <w:rsid w:val="00994B67"/>
    <w:rsid w:val="00996632"/>
    <w:rsid w:val="009A0AE0"/>
    <w:rsid w:val="009A13E3"/>
    <w:rsid w:val="009A5229"/>
    <w:rsid w:val="009A5887"/>
    <w:rsid w:val="009A615B"/>
    <w:rsid w:val="009B33B1"/>
    <w:rsid w:val="009B50F6"/>
    <w:rsid w:val="009B7651"/>
    <w:rsid w:val="009C0D69"/>
    <w:rsid w:val="009C144B"/>
    <w:rsid w:val="009C4376"/>
    <w:rsid w:val="009C7759"/>
    <w:rsid w:val="009D1DE6"/>
    <w:rsid w:val="009D1F9A"/>
    <w:rsid w:val="009D59BA"/>
    <w:rsid w:val="009E15B8"/>
    <w:rsid w:val="009E1DB1"/>
    <w:rsid w:val="009E2EE2"/>
    <w:rsid w:val="009F1250"/>
    <w:rsid w:val="009F2326"/>
    <w:rsid w:val="00A00285"/>
    <w:rsid w:val="00A0497C"/>
    <w:rsid w:val="00A0788A"/>
    <w:rsid w:val="00A123FF"/>
    <w:rsid w:val="00A1279B"/>
    <w:rsid w:val="00A15D80"/>
    <w:rsid w:val="00A16BB7"/>
    <w:rsid w:val="00A23173"/>
    <w:rsid w:val="00A23D95"/>
    <w:rsid w:val="00A23E02"/>
    <w:rsid w:val="00A317B1"/>
    <w:rsid w:val="00A324D1"/>
    <w:rsid w:val="00A32B47"/>
    <w:rsid w:val="00A3341E"/>
    <w:rsid w:val="00A34557"/>
    <w:rsid w:val="00A35D96"/>
    <w:rsid w:val="00A436C6"/>
    <w:rsid w:val="00A43BC0"/>
    <w:rsid w:val="00A47238"/>
    <w:rsid w:val="00A554CF"/>
    <w:rsid w:val="00A55B02"/>
    <w:rsid w:val="00A57064"/>
    <w:rsid w:val="00A5774B"/>
    <w:rsid w:val="00A662B9"/>
    <w:rsid w:val="00A664F7"/>
    <w:rsid w:val="00A66D0F"/>
    <w:rsid w:val="00A70243"/>
    <w:rsid w:val="00A7083D"/>
    <w:rsid w:val="00A72204"/>
    <w:rsid w:val="00A72458"/>
    <w:rsid w:val="00A72728"/>
    <w:rsid w:val="00A729A1"/>
    <w:rsid w:val="00A74812"/>
    <w:rsid w:val="00A804DA"/>
    <w:rsid w:val="00A813BC"/>
    <w:rsid w:val="00A81D87"/>
    <w:rsid w:val="00A85C60"/>
    <w:rsid w:val="00A95279"/>
    <w:rsid w:val="00A97AD1"/>
    <w:rsid w:val="00AA1CE1"/>
    <w:rsid w:val="00AA4F00"/>
    <w:rsid w:val="00AA6D75"/>
    <w:rsid w:val="00AB1382"/>
    <w:rsid w:val="00AB3095"/>
    <w:rsid w:val="00AB62A5"/>
    <w:rsid w:val="00AB6E8A"/>
    <w:rsid w:val="00AC0A24"/>
    <w:rsid w:val="00AC0FCA"/>
    <w:rsid w:val="00AC1AE9"/>
    <w:rsid w:val="00AC3151"/>
    <w:rsid w:val="00AC3471"/>
    <w:rsid w:val="00AC3FF2"/>
    <w:rsid w:val="00AC51DC"/>
    <w:rsid w:val="00AC764D"/>
    <w:rsid w:val="00AD0A4C"/>
    <w:rsid w:val="00AD274F"/>
    <w:rsid w:val="00AD2A94"/>
    <w:rsid w:val="00AD2AC9"/>
    <w:rsid w:val="00AD2F17"/>
    <w:rsid w:val="00AD3FE6"/>
    <w:rsid w:val="00AD4930"/>
    <w:rsid w:val="00AD4BEC"/>
    <w:rsid w:val="00AD7DE4"/>
    <w:rsid w:val="00AE0E4D"/>
    <w:rsid w:val="00AE43E0"/>
    <w:rsid w:val="00AE7010"/>
    <w:rsid w:val="00AE7232"/>
    <w:rsid w:val="00AF097E"/>
    <w:rsid w:val="00AF577C"/>
    <w:rsid w:val="00AF6698"/>
    <w:rsid w:val="00B003A0"/>
    <w:rsid w:val="00B00A66"/>
    <w:rsid w:val="00B0443A"/>
    <w:rsid w:val="00B05E07"/>
    <w:rsid w:val="00B07A8D"/>
    <w:rsid w:val="00B112DE"/>
    <w:rsid w:val="00B11A33"/>
    <w:rsid w:val="00B14C6D"/>
    <w:rsid w:val="00B16B9D"/>
    <w:rsid w:val="00B2145F"/>
    <w:rsid w:val="00B22B43"/>
    <w:rsid w:val="00B2486F"/>
    <w:rsid w:val="00B24ECD"/>
    <w:rsid w:val="00B25DD9"/>
    <w:rsid w:val="00B311F7"/>
    <w:rsid w:val="00B34776"/>
    <w:rsid w:val="00B3705C"/>
    <w:rsid w:val="00B37843"/>
    <w:rsid w:val="00B4071E"/>
    <w:rsid w:val="00B40E36"/>
    <w:rsid w:val="00B42CBE"/>
    <w:rsid w:val="00B47AA9"/>
    <w:rsid w:val="00B51DD6"/>
    <w:rsid w:val="00B5222C"/>
    <w:rsid w:val="00B61710"/>
    <w:rsid w:val="00B649C4"/>
    <w:rsid w:val="00B64FDF"/>
    <w:rsid w:val="00B655D7"/>
    <w:rsid w:val="00B658C4"/>
    <w:rsid w:val="00B674C4"/>
    <w:rsid w:val="00B67A82"/>
    <w:rsid w:val="00B717B7"/>
    <w:rsid w:val="00B72523"/>
    <w:rsid w:val="00B72F53"/>
    <w:rsid w:val="00B74208"/>
    <w:rsid w:val="00B807EF"/>
    <w:rsid w:val="00B83785"/>
    <w:rsid w:val="00B83F59"/>
    <w:rsid w:val="00B874DB"/>
    <w:rsid w:val="00B8768D"/>
    <w:rsid w:val="00B877AD"/>
    <w:rsid w:val="00B90DA5"/>
    <w:rsid w:val="00B93380"/>
    <w:rsid w:val="00B93CEA"/>
    <w:rsid w:val="00BA0E86"/>
    <w:rsid w:val="00BA1ED4"/>
    <w:rsid w:val="00BA70DD"/>
    <w:rsid w:val="00BB1DEF"/>
    <w:rsid w:val="00BB28FD"/>
    <w:rsid w:val="00BB6AC6"/>
    <w:rsid w:val="00BC4889"/>
    <w:rsid w:val="00BC6AF8"/>
    <w:rsid w:val="00BD25A4"/>
    <w:rsid w:val="00BD43D8"/>
    <w:rsid w:val="00BD440E"/>
    <w:rsid w:val="00BD66C5"/>
    <w:rsid w:val="00BE2D0D"/>
    <w:rsid w:val="00BE4227"/>
    <w:rsid w:val="00BE72A9"/>
    <w:rsid w:val="00BE7E3B"/>
    <w:rsid w:val="00BF00A1"/>
    <w:rsid w:val="00BF093D"/>
    <w:rsid w:val="00BF0BC6"/>
    <w:rsid w:val="00BF4F13"/>
    <w:rsid w:val="00BF75C9"/>
    <w:rsid w:val="00C02687"/>
    <w:rsid w:val="00C03CF3"/>
    <w:rsid w:val="00C06F64"/>
    <w:rsid w:val="00C11D0E"/>
    <w:rsid w:val="00C12A0F"/>
    <w:rsid w:val="00C1486F"/>
    <w:rsid w:val="00C21A04"/>
    <w:rsid w:val="00C21B40"/>
    <w:rsid w:val="00C266FC"/>
    <w:rsid w:val="00C32B3B"/>
    <w:rsid w:val="00C34438"/>
    <w:rsid w:val="00C40D70"/>
    <w:rsid w:val="00C420FB"/>
    <w:rsid w:val="00C42562"/>
    <w:rsid w:val="00C42FAF"/>
    <w:rsid w:val="00C44D98"/>
    <w:rsid w:val="00C5038B"/>
    <w:rsid w:val="00C52093"/>
    <w:rsid w:val="00C52BDC"/>
    <w:rsid w:val="00C5347F"/>
    <w:rsid w:val="00C536F6"/>
    <w:rsid w:val="00C53820"/>
    <w:rsid w:val="00C5464C"/>
    <w:rsid w:val="00C56751"/>
    <w:rsid w:val="00C62506"/>
    <w:rsid w:val="00C71C8A"/>
    <w:rsid w:val="00C72704"/>
    <w:rsid w:val="00C74A07"/>
    <w:rsid w:val="00C7697A"/>
    <w:rsid w:val="00C76DFA"/>
    <w:rsid w:val="00C77E8F"/>
    <w:rsid w:val="00C830F3"/>
    <w:rsid w:val="00C85735"/>
    <w:rsid w:val="00C86E99"/>
    <w:rsid w:val="00C87391"/>
    <w:rsid w:val="00C90F07"/>
    <w:rsid w:val="00C9156D"/>
    <w:rsid w:val="00C9366F"/>
    <w:rsid w:val="00C95BD2"/>
    <w:rsid w:val="00C9666D"/>
    <w:rsid w:val="00C96858"/>
    <w:rsid w:val="00CA38A2"/>
    <w:rsid w:val="00CA70AE"/>
    <w:rsid w:val="00CA77DE"/>
    <w:rsid w:val="00CA7D07"/>
    <w:rsid w:val="00CB02CB"/>
    <w:rsid w:val="00CB1F57"/>
    <w:rsid w:val="00CB215A"/>
    <w:rsid w:val="00CB4484"/>
    <w:rsid w:val="00CC051B"/>
    <w:rsid w:val="00CC2DC4"/>
    <w:rsid w:val="00CC4CAC"/>
    <w:rsid w:val="00CD02D0"/>
    <w:rsid w:val="00CD27E6"/>
    <w:rsid w:val="00CD3AB0"/>
    <w:rsid w:val="00CD4D07"/>
    <w:rsid w:val="00CD6FB4"/>
    <w:rsid w:val="00CF4365"/>
    <w:rsid w:val="00D00220"/>
    <w:rsid w:val="00D0299D"/>
    <w:rsid w:val="00D05148"/>
    <w:rsid w:val="00D058D1"/>
    <w:rsid w:val="00D06831"/>
    <w:rsid w:val="00D06B71"/>
    <w:rsid w:val="00D07C84"/>
    <w:rsid w:val="00D1103C"/>
    <w:rsid w:val="00D1154F"/>
    <w:rsid w:val="00D11D4E"/>
    <w:rsid w:val="00D1615F"/>
    <w:rsid w:val="00D202B9"/>
    <w:rsid w:val="00D20652"/>
    <w:rsid w:val="00D206AB"/>
    <w:rsid w:val="00D207A5"/>
    <w:rsid w:val="00D22646"/>
    <w:rsid w:val="00D2367B"/>
    <w:rsid w:val="00D27315"/>
    <w:rsid w:val="00D31A6E"/>
    <w:rsid w:val="00D3412D"/>
    <w:rsid w:val="00D36E75"/>
    <w:rsid w:val="00D4046F"/>
    <w:rsid w:val="00D42181"/>
    <w:rsid w:val="00D429DD"/>
    <w:rsid w:val="00D43636"/>
    <w:rsid w:val="00D6332D"/>
    <w:rsid w:val="00D65840"/>
    <w:rsid w:val="00D67CD0"/>
    <w:rsid w:val="00D7009C"/>
    <w:rsid w:val="00D732AF"/>
    <w:rsid w:val="00D73646"/>
    <w:rsid w:val="00D73CFC"/>
    <w:rsid w:val="00D754A3"/>
    <w:rsid w:val="00D7620A"/>
    <w:rsid w:val="00D7717E"/>
    <w:rsid w:val="00D921E6"/>
    <w:rsid w:val="00D96700"/>
    <w:rsid w:val="00DA2558"/>
    <w:rsid w:val="00DA6D7F"/>
    <w:rsid w:val="00DB38DA"/>
    <w:rsid w:val="00DB4A39"/>
    <w:rsid w:val="00DB6C1F"/>
    <w:rsid w:val="00DB7EB2"/>
    <w:rsid w:val="00DC3A55"/>
    <w:rsid w:val="00DC53C5"/>
    <w:rsid w:val="00DD07F1"/>
    <w:rsid w:val="00DD34C6"/>
    <w:rsid w:val="00DE090E"/>
    <w:rsid w:val="00DF0ABB"/>
    <w:rsid w:val="00DF0AF0"/>
    <w:rsid w:val="00DF165E"/>
    <w:rsid w:val="00DF3BAF"/>
    <w:rsid w:val="00E027B2"/>
    <w:rsid w:val="00E03E5E"/>
    <w:rsid w:val="00E05E03"/>
    <w:rsid w:val="00E0685E"/>
    <w:rsid w:val="00E076D2"/>
    <w:rsid w:val="00E11FB6"/>
    <w:rsid w:val="00E12313"/>
    <w:rsid w:val="00E14973"/>
    <w:rsid w:val="00E22A8C"/>
    <w:rsid w:val="00E24192"/>
    <w:rsid w:val="00E277A9"/>
    <w:rsid w:val="00E305F9"/>
    <w:rsid w:val="00E30914"/>
    <w:rsid w:val="00E30FDC"/>
    <w:rsid w:val="00E326F6"/>
    <w:rsid w:val="00E33BB7"/>
    <w:rsid w:val="00E35BE9"/>
    <w:rsid w:val="00E42D85"/>
    <w:rsid w:val="00E4483A"/>
    <w:rsid w:val="00E5105E"/>
    <w:rsid w:val="00E51801"/>
    <w:rsid w:val="00E564F3"/>
    <w:rsid w:val="00E618D3"/>
    <w:rsid w:val="00E6279E"/>
    <w:rsid w:val="00E653B1"/>
    <w:rsid w:val="00E72AEC"/>
    <w:rsid w:val="00E7303B"/>
    <w:rsid w:val="00E77028"/>
    <w:rsid w:val="00E81375"/>
    <w:rsid w:val="00E81580"/>
    <w:rsid w:val="00E84C13"/>
    <w:rsid w:val="00E86635"/>
    <w:rsid w:val="00E8694B"/>
    <w:rsid w:val="00E90D1A"/>
    <w:rsid w:val="00E9772F"/>
    <w:rsid w:val="00EA0B9D"/>
    <w:rsid w:val="00EA1753"/>
    <w:rsid w:val="00EA2B5B"/>
    <w:rsid w:val="00EA4184"/>
    <w:rsid w:val="00EA480E"/>
    <w:rsid w:val="00EA7B39"/>
    <w:rsid w:val="00EB0D25"/>
    <w:rsid w:val="00EB3125"/>
    <w:rsid w:val="00EB6404"/>
    <w:rsid w:val="00EB66F0"/>
    <w:rsid w:val="00EB717A"/>
    <w:rsid w:val="00EC0A0F"/>
    <w:rsid w:val="00ED2F1E"/>
    <w:rsid w:val="00ED35AB"/>
    <w:rsid w:val="00EE109A"/>
    <w:rsid w:val="00EE18E6"/>
    <w:rsid w:val="00EE1E0E"/>
    <w:rsid w:val="00EE5F97"/>
    <w:rsid w:val="00EF1B5A"/>
    <w:rsid w:val="00EF2A87"/>
    <w:rsid w:val="00EF3425"/>
    <w:rsid w:val="00F0011B"/>
    <w:rsid w:val="00F014EA"/>
    <w:rsid w:val="00F04313"/>
    <w:rsid w:val="00F0439B"/>
    <w:rsid w:val="00F100F0"/>
    <w:rsid w:val="00F12004"/>
    <w:rsid w:val="00F16155"/>
    <w:rsid w:val="00F17A01"/>
    <w:rsid w:val="00F20EC1"/>
    <w:rsid w:val="00F23006"/>
    <w:rsid w:val="00F25279"/>
    <w:rsid w:val="00F327CC"/>
    <w:rsid w:val="00F35D51"/>
    <w:rsid w:val="00F43582"/>
    <w:rsid w:val="00F45EA8"/>
    <w:rsid w:val="00F473E6"/>
    <w:rsid w:val="00F5653E"/>
    <w:rsid w:val="00F60BA2"/>
    <w:rsid w:val="00F61F08"/>
    <w:rsid w:val="00F62F86"/>
    <w:rsid w:val="00F67004"/>
    <w:rsid w:val="00F679A0"/>
    <w:rsid w:val="00F679F1"/>
    <w:rsid w:val="00F82E0E"/>
    <w:rsid w:val="00F83C70"/>
    <w:rsid w:val="00F846E6"/>
    <w:rsid w:val="00F8536C"/>
    <w:rsid w:val="00F870F1"/>
    <w:rsid w:val="00F87783"/>
    <w:rsid w:val="00F918E5"/>
    <w:rsid w:val="00F92720"/>
    <w:rsid w:val="00F93162"/>
    <w:rsid w:val="00F94B5E"/>
    <w:rsid w:val="00F96569"/>
    <w:rsid w:val="00FA1972"/>
    <w:rsid w:val="00FA3E90"/>
    <w:rsid w:val="00FA5BF3"/>
    <w:rsid w:val="00FA611A"/>
    <w:rsid w:val="00FC2E12"/>
    <w:rsid w:val="00FC595C"/>
    <w:rsid w:val="00FD2880"/>
    <w:rsid w:val="00FD4EC5"/>
    <w:rsid w:val="00FD679E"/>
    <w:rsid w:val="00FE213A"/>
    <w:rsid w:val="00FE534F"/>
    <w:rsid w:val="00FE5E00"/>
    <w:rsid w:val="00FE7C65"/>
    <w:rsid w:val="00FF22F4"/>
    <w:rsid w:val="00FF3A02"/>
    <w:rsid w:val="00FF3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D73CFC"/>
    <w:rPr>
      <w:color w:val="808080"/>
    </w:rPr>
  </w:style>
  <w:style w:type="paragraph" w:styleId="ListParagraph">
    <w:name w:val="List Paragraph"/>
    <w:basedOn w:val="Normal"/>
    <w:uiPriority w:val="34"/>
    <w:qFormat/>
    <w:rsid w:val="00585CCE"/>
    <w:pPr>
      <w:ind w:left="720"/>
      <w:contextualSpacing/>
    </w:pPr>
  </w:style>
  <w:style w:type="paragraph" w:customStyle="1" w:styleId="Default">
    <w:name w:val="Default"/>
    <w:rsid w:val="005C53F1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C53F1"/>
    <w:pPr>
      <w:spacing w:before="100" w:beforeAutospacing="1" w:after="100" w:afterAutospacing="1"/>
    </w:pPr>
    <w:rPr>
      <w:rFonts w:eastAsiaTheme="minorEastAsia"/>
      <w:szCs w:val="24"/>
    </w:rPr>
  </w:style>
  <w:style w:type="character" w:styleId="Emphasis">
    <w:name w:val="Emphasis"/>
    <w:basedOn w:val="DefaultParagraphFont"/>
    <w:uiPriority w:val="20"/>
    <w:qFormat/>
    <w:rsid w:val="005C4179"/>
    <w:rPr>
      <w:i/>
      <w:iCs/>
    </w:rPr>
  </w:style>
  <w:style w:type="paragraph" w:styleId="Revision">
    <w:name w:val="Revision"/>
    <w:hidden/>
    <w:uiPriority w:val="99"/>
    <w:semiHidden/>
    <w:rsid w:val="000D58E3"/>
    <w:rPr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D58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58E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58E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58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58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5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39973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348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0719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735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97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95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43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84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37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914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9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77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4967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152772">
          <w:marLeft w:val="36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2437">
          <w:marLeft w:val="36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2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35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707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0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0239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94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13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6245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895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9856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91936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50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58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879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1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114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12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218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7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13682">
          <w:marLeft w:val="36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1978">
          <w:marLeft w:val="36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11851">
          <w:marLeft w:val="36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75445">
          <w:marLeft w:val="36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8807">
          <w:marLeft w:val="36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1887">
          <w:marLeft w:val="36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5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516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64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52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20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88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54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16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24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098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3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661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52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64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6178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2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693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60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2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7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90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50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747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71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690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96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65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1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6677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210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6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61749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777069378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2235609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6770021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2040279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396926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458105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857577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053446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0447686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749580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2051552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88279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65491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915505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80754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000755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02175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161500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307129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79663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656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087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118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87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24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ba7612-659e-428f-9368-2e161642650e" xsi:nil="true"/>
    <lcf76f155ced4ddcb4097134ff3c332f xmlns="66515a21-5678-43d4-a391-50266467cfa8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A836494A8E9D49B69EB48068215DFA" ma:contentTypeVersion="" ma:contentTypeDescription="Create a new document." ma:contentTypeScope="" ma:versionID="352fab479705dc58b4e94e626a8af592">
  <xsd:schema xmlns:xsd="http://www.w3.org/2001/XMLSchema" xmlns:xs="http://www.w3.org/2001/XMLSchema" xmlns:p="http://schemas.microsoft.com/office/2006/metadata/properties" xmlns:ns2="66515a21-5678-43d4-a391-50266467cfa8" xmlns:ns3="1a4afa9a-def8-4085-9a90-85ddbea37053" xmlns:ns4="3dba7612-659e-428f-9368-2e161642650e" targetNamespace="http://schemas.microsoft.com/office/2006/metadata/properties" ma:root="true" ma:fieldsID="73d8e972565ec66df8d0373fe7e5a63d" ns2:_="" ns3:_="" ns4:_="">
    <xsd:import namespace="66515a21-5678-43d4-a391-50266467cfa8"/>
    <xsd:import namespace="1a4afa9a-def8-4085-9a90-85ddbea37053"/>
    <xsd:import namespace="3dba7612-659e-428f-9368-2e16164265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4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15a21-5678-43d4-a391-50266467cf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afa9a-def8-4085-9a90-85ddbea3705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a7612-659e-428f-9368-2e161642650e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7dcfda3-9bef-440d-ba95-24291cb64518}" ma:internalName="TaxCatchAll" ma:showField="CatchAllData" ma:web="3dba7612-659e-428f-9368-2e16164265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81EE92-CAAC-41C2-9535-814F65ACC5F9}">
  <ds:schemaRefs>
    <ds:schemaRef ds:uri="http://schemas.microsoft.com/office/2006/metadata/properties"/>
    <ds:schemaRef ds:uri="http://schemas.microsoft.com/office/infopath/2007/PartnerControls"/>
    <ds:schemaRef ds:uri="3dba7612-659e-428f-9368-2e161642650e"/>
    <ds:schemaRef ds:uri="66515a21-5678-43d4-a391-50266467cfa8"/>
  </ds:schemaRefs>
</ds:datastoreItem>
</file>

<file path=customXml/itemProps2.xml><?xml version="1.0" encoding="utf-8"?>
<ds:datastoreItem xmlns:ds="http://schemas.openxmlformats.org/officeDocument/2006/customXml" ds:itemID="{4684D250-516E-4002-8E6C-5C060B4D46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D8E62B4-209B-4A39-AA7F-7D81EA4B7F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9D0A82-DF0A-4320-B2E0-CDB30DB7F8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515a21-5678-43d4-a391-50266467cfa8"/>
    <ds:schemaRef ds:uri="1a4afa9a-def8-4085-9a90-85ddbea37053"/>
    <ds:schemaRef ds:uri="3dba7612-659e-428f-9368-2e16164265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Stalin Jacob Wilson Packia Dhas</cp:lastModifiedBy>
  <cp:revision>117</cp:revision>
  <cp:lastPrinted>2020-11-16T09:43:00Z</cp:lastPrinted>
  <dcterms:created xsi:type="dcterms:W3CDTF">2024-11-01T23:39:00Z</dcterms:created>
  <dcterms:modified xsi:type="dcterms:W3CDTF">2025-04-14T11:07:00Z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0x010100A0084126275C0F4EA2B226E682B7A175</vt:lpwstr>
  </property>
</Properties>
</file>