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8D245" w14:textId="77777777" w:rsidR="00BF6B04" w:rsidRPr="00BF6B04" w:rsidRDefault="00BF6B04" w:rsidP="00BF6B04">
      <w:pPr>
        <w:jc w:val="both"/>
        <w:textAlignment w:val="baseline"/>
        <w:rPr>
          <w:rFonts w:ascii="Arial" w:hAnsi="Arial" w:cs="Arial"/>
          <w:sz w:val="22"/>
          <w:szCs w:val="22"/>
          <w:lang w:eastAsia="zh-CN"/>
        </w:rPr>
      </w:pPr>
    </w:p>
    <w:p w14:paraId="768170B7" w14:textId="77777777" w:rsidR="00156A48" w:rsidRDefault="00914340" w:rsidP="00BF6B04">
      <w:pPr>
        <w:jc w:val="both"/>
        <w:textAlignment w:val="baseline"/>
        <w:rPr>
          <w:rFonts w:ascii="Arial" w:hAnsi="Arial" w:cs="Arial"/>
          <w:sz w:val="22"/>
          <w:szCs w:val="22"/>
          <w:lang w:eastAsia="zh-CN"/>
        </w:rPr>
      </w:pPr>
      <w:r>
        <w:rPr>
          <w:rFonts w:ascii="Arial" w:hAnsi="Arial" w:cs="Arial"/>
          <w:sz w:val="22"/>
          <w:szCs w:val="22"/>
          <w:lang w:eastAsia="zh-CN"/>
        </w:rPr>
        <w:t xml:space="preserve">                                          </w:t>
      </w:r>
    </w:p>
    <w:p w14:paraId="21DF11F7" w14:textId="77777777" w:rsidR="00156A48" w:rsidRDefault="00156A48" w:rsidP="00BF6B04">
      <w:pPr>
        <w:jc w:val="both"/>
        <w:textAlignment w:val="baseline"/>
        <w:rPr>
          <w:rFonts w:ascii="Arial" w:hAnsi="Arial" w:cs="Arial"/>
          <w:sz w:val="22"/>
          <w:szCs w:val="22"/>
          <w:lang w:eastAsia="zh-CN"/>
        </w:rPr>
      </w:pPr>
    </w:p>
    <w:sdt>
      <w:sdtPr>
        <w:rPr>
          <w:rFonts w:asciiTheme="minorBidi" w:eastAsiaTheme="minorHAnsi" w:hAnsiTheme="minorBidi" w:cs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A09A606" w14:textId="77777777" w:rsidR="00156A48" w:rsidRPr="00156A48" w:rsidRDefault="00156A48" w:rsidP="00156A48">
          <w:pPr>
            <w:spacing w:before="1540" w:after="240"/>
            <w:jc w:val="center"/>
            <w:rPr>
              <w:rFonts w:asciiTheme="minorBidi" w:eastAsiaTheme="minorEastAsia" w:hAnsiTheme="minorBidi" w:cstheme="minorBidi"/>
              <w:color w:val="156082" w:themeColor="accent1"/>
              <w:sz w:val="22"/>
              <w:szCs w:val="22"/>
            </w:rPr>
          </w:pPr>
          <w:r w:rsidRPr="00156A48">
            <w:rPr>
              <w:rFonts w:asciiTheme="minorBidi" w:eastAsiaTheme="minorEastAsia" w:hAnsiTheme="minorBidi" w:cstheme="minorBidi"/>
              <w:noProof/>
              <w:color w:val="156082" w:themeColor="accent1"/>
              <w:sz w:val="22"/>
              <w:szCs w:val="22"/>
            </w:rPr>
            <w:drawing>
              <wp:inline distT="0" distB="0" distL="0" distR="0" wp14:anchorId="137B5C81" wp14:editId="5356DFBF">
                <wp:extent cx="1417320" cy="750898"/>
                <wp:effectExtent l="0" t="0" r="0" b="0"/>
                <wp:docPr id="143" name="Picture 144" descr="The image depicts a pair of intricate, stylized leaf motifs with a symmetrical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The image depicts a pair of intricate, stylized leaf motifs with a symmetrical design.&#10;&#10;AI-generated content may be incorrect."/>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stheme="minorBidi"/>
              <w:caps/>
              <w:color w:val="156082" w:themeColor="accent1"/>
              <w:sz w:val="80"/>
              <w:szCs w:val="80"/>
            </w:rPr>
            <w:alias w:val="Title"/>
            <w:tag w:val=""/>
            <w:id w:val="1735040861"/>
            <w:placeholder>
              <w:docPart w:val="869A5A60CE4B47D2A0AC7534554E5A1C"/>
            </w:placeholder>
            <w:dataBinding w:prefixMappings="xmlns:ns0='http://purl.org/dc/elements/1.1/' xmlns:ns1='http://schemas.openxmlformats.org/package/2006/metadata/core-properties' " w:xpath="/ns1:coreProperties[1]/ns0:title[1]" w:storeItemID="{6C3C8BC8-F283-45AE-878A-BAB7291924A1}"/>
            <w:text/>
          </w:sdtPr>
          <w:sdtContent>
            <w:p w14:paraId="7F32EACD" w14:textId="4C5BA26D" w:rsidR="00156A48" w:rsidRPr="00156A48" w:rsidRDefault="000613FE" w:rsidP="00156A48">
              <w:pPr>
                <w:pBdr>
                  <w:top w:val="single" w:sz="6" w:space="6" w:color="156082" w:themeColor="accent1"/>
                  <w:bottom w:val="single" w:sz="6" w:space="6" w:color="156082" w:themeColor="accent1"/>
                </w:pBdr>
                <w:spacing w:after="240"/>
                <w:jc w:val="center"/>
                <w:rPr>
                  <w:rFonts w:asciiTheme="minorBidi" w:eastAsiaTheme="majorEastAsia" w:hAnsiTheme="minorBidi" w:cstheme="minorBidi"/>
                  <w:caps/>
                  <w:color w:val="156082" w:themeColor="accent1"/>
                  <w:sz w:val="80"/>
                  <w:szCs w:val="80"/>
                </w:rPr>
              </w:pPr>
              <w:r>
                <w:rPr>
                  <w:rFonts w:asciiTheme="minorBidi" w:eastAsiaTheme="majorEastAsia" w:hAnsiTheme="minorBidi" w:cstheme="minorBidi"/>
                  <w:caps/>
                  <w:color w:val="156082" w:themeColor="accent1"/>
                  <w:sz w:val="80"/>
                  <w:szCs w:val="80"/>
                </w:rPr>
                <w:t xml:space="preserve">HTML AND CSS </w:t>
              </w:r>
              <w:r w:rsidR="0038002B">
                <w:rPr>
                  <w:rFonts w:asciiTheme="minorBidi" w:eastAsiaTheme="majorEastAsia" w:hAnsiTheme="minorBidi" w:cstheme="minorBidi"/>
                  <w:caps/>
                  <w:color w:val="156082" w:themeColor="accent1"/>
                  <w:sz w:val="80"/>
                  <w:szCs w:val="80"/>
                </w:rPr>
                <w:t>WEB DEVELOPM</w:t>
              </w:r>
              <w:r w:rsidR="00191111">
                <w:rPr>
                  <w:rFonts w:asciiTheme="minorBidi" w:eastAsiaTheme="majorEastAsia" w:hAnsiTheme="minorBidi" w:cstheme="minorBidi"/>
                  <w:caps/>
                  <w:color w:val="156082" w:themeColor="accent1"/>
                  <w:sz w:val="80"/>
                  <w:szCs w:val="80"/>
                </w:rPr>
                <w:t>ent</w:t>
              </w:r>
            </w:p>
          </w:sdtContent>
        </w:sdt>
        <w:sdt>
          <w:sdtPr>
            <w:rPr>
              <w:rFonts w:asciiTheme="minorBidi" w:eastAsiaTheme="minorEastAsia" w:hAnsiTheme="minorBidi" w:cstheme="minorBidi"/>
              <w:color w:val="156082" w:themeColor="accent1"/>
              <w:sz w:val="28"/>
              <w:szCs w:val="28"/>
            </w:rPr>
            <w:alias w:val="Subtitle"/>
            <w:tag w:val=""/>
            <w:id w:val="328029620"/>
            <w:placeholder>
              <w:docPart w:val="BDAC2674A97E4019A32B842BFF10A753"/>
            </w:placeholder>
            <w:dataBinding w:prefixMappings="xmlns:ns0='http://purl.org/dc/elements/1.1/' xmlns:ns1='http://schemas.openxmlformats.org/package/2006/metadata/core-properties' " w:xpath="/ns1:coreProperties[1]/ns0:subject[1]" w:storeItemID="{6C3C8BC8-F283-45AE-878A-BAB7291924A1}"/>
            <w:text/>
          </w:sdtPr>
          <w:sdtContent>
            <w:p w14:paraId="5F66A445" w14:textId="1D46FA09" w:rsidR="00156A48" w:rsidRPr="00156A48" w:rsidRDefault="0038002B" w:rsidP="00156A48">
              <w:pPr>
                <w:jc w:val="center"/>
                <w:rPr>
                  <w:rFonts w:asciiTheme="minorBidi" w:eastAsiaTheme="minorEastAsia" w:hAnsiTheme="minorBidi" w:cstheme="minorBidi"/>
                  <w:color w:val="156082" w:themeColor="accent1"/>
                  <w:sz w:val="28"/>
                  <w:szCs w:val="28"/>
                </w:rPr>
              </w:pPr>
              <w:r>
                <w:rPr>
                  <w:rFonts w:asciiTheme="minorBidi" w:eastAsiaTheme="minorEastAsia" w:hAnsiTheme="minorBidi" w:cstheme="minorBidi"/>
                  <w:color w:val="156082" w:themeColor="accent1"/>
                  <w:sz w:val="28"/>
                  <w:szCs w:val="28"/>
                </w:rPr>
                <w:t>ACCA4023</w:t>
              </w:r>
            </w:p>
          </w:sdtContent>
        </w:sdt>
        <w:p w14:paraId="7FB8D72F" w14:textId="77777777" w:rsidR="00156A48" w:rsidRPr="00156A48" w:rsidRDefault="00156A48" w:rsidP="00156A48">
          <w:pPr>
            <w:spacing w:before="480"/>
            <w:jc w:val="center"/>
            <w:rPr>
              <w:rFonts w:asciiTheme="minorBidi" w:eastAsiaTheme="minorEastAsia" w:hAnsiTheme="minorBidi" w:cstheme="minorBidi"/>
              <w:color w:val="156082" w:themeColor="accent1"/>
              <w:sz w:val="22"/>
              <w:szCs w:val="22"/>
            </w:rPr>
          </w:pPr>
          <w:r w:rsidRPr="00156A48">
            <w:rPr>
              <w:rFonts w:asciiTheme="minorBidi" w:eastAsiaTheme="minorEastAsia" w:hAnsiTheme="minorBidi" w:cs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3C4361CB" wp14:editId="000B6F6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9788645" w14:textId="77777777" w:rsidR="00156A48" w:rsidRDefault="00156A48" w:rsidP="00156A4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6FC3CD38" w14:textId="77777777" w:rsidR="00156A48" w:rsidRDefault="00000000" w:rsidP="00156A48">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156A48">
                                      <w:rPr>
                                        <w:caps/>
                                        <w:color w:val="156082" w:themeColor="accent1"/>
                                      </w:rPr>
                                      <w:t xml:space="preserve">     </w:t>
                                    </w:r>
                                  </w:sdtContent>
                                </w:sdt>
                              </w:p>
                              <w:p w14:paraId="45A4DA79" w14:textId="77777777" w:rsidR="00156A48" w:rsidRDefault="00000000" w:rsidP="00156A48">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56A4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4361C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9788645" w14:textId="77777777" w:rsidR="00156A48" w:rsidRDefault="00156A48" w:rsidP="00156A4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6FC3CD38" w14:textId="77777777" w:rsidR="00156A48" w:rsidRDefault="00000000" w:rsidP="00156A48">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156A48">
                                <w:rPr>
                                  <w:caps/>
                                  <w:color w:val="156082" w:themeColor="accent1"/>
                                </w:rPr>
                                <w:t xml:space="preserve">     </w:t>
                              </w:r>
                            </w:sdtContent>
                          </w:sdt>
                        </w:p>
                        <w:p w14:paraId="45A4DA79" w14:textId="77777777" w:rsidR="00156A48" w:rsidRDefault="00000000" w:rsidP="00156A48">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56A48">
                                <w:rPr>
                                  <w:color w:val="156082" w:themeColor="accent1"/>
                                </w:rPr>
                                <w:t xml:space="preserve">     </w:t>
                              </w:r>
                            </w:sdtContent>
                          </w:sdt>
                        </w:p>
                      </w:txbxContent>
                    </v:textbox>
                    <w10:wrap anchorx="margin" anchory="page"/>
                  </v:shape>
                </w:pict>
              </mc:Fallback>
            </mc:AlternateContent>
          </w:r>
          <w:r w:rsidRPr="00156A48">
            <w:rPr>
              <w:rFonts w:asciiTheme="minorBidi" w:eastAsiaTheme="minorEastAsia" w:hAnsiTheme="minorBidi" w:cstheme="minorBidi"/>
              <w:noProof/>
              <w:color w:val="156082" w:themeColor="accent1"/>
              <w:sz w:val="22"/>
              <w:szCs w:val="22"/>
            </w:rPr>
            <w:drawing>
              <wp:inline distT="0" distB="0" distL="0" distR="0" wp14:anchorId="51BDA745" wp14:editId="5D38490A">
                <wp:extent cx="758952" cy="478932"/>
                <wp:effectExtent l="0" t="0" r="3175" b="0"/>
                <wp:docPr id="144" name="Picture 147" descr="The image depicts a stylized, black silhouette of a bird or falcon with a clean, minimalistic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The image depicts a stylized, black silhouette of a bird or falcon with a clean, minimalistic design.&#10;&#10;AI-generated content may be incorrect."/>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242A65" w14:textId="77777777" w:rsidR="00156A48" w:rsidRPr="00156A48" w:rsidRDefault="00156A48" w:rsidP="00156A48">
          <w:pPr>
            <w:spacing w:after="160" w:line="278" w:lineRule="auto"/>
            <w:rPr>
              <w:rFonts w:asciiTheme="minorBidi" w:eastAsiaTheme="minorHAnsi" w:hAnsiTheme="minorBidi" w:cstheme="minorBidi"/>
              <w:kern w:val="2"/>
              <w:sz w:val="24"/>
              <w:szCs w:val="24"/>
              <w:lang w:eastAsia="en-US"/>
              <w14:ligatures w14:val="standardContextual"/>
            </w:rPr>
          </w:pPr>
          <w:r w:rsidRPr="00156A48">
            <w:rPr>
              <w:rFonts w:asciiTheme="minorBidi" w:eastAsiaTheme="minorHAnsi" w:hAnsiTheme="minorBidi" w:cstheme="minorBidi"/>
              <w:kern w:val="2"/>
              <w:sz w:val="24"/>
              <w:szCs w:val="24"/>
              <w:lang w:eastAsia="en-US"/>
              <w14:ligatures w14:val="standardContextual"/>
            </w:rPr>
            <w:br w:type="page"/>
          </w:r>
        </w:p>
      </w:sdtContent>
    </w:sdt>
    <w:p w14:paraId="55B76323" w14:textId="77777777" w:rsidR="00156A48" w:rsidRDefault="00156A48" w:rsidP="00BF6B04">
      <w:pPr>
        <w:jc w:val="both"/>
        <w:textAlignment w:val="baseline"/>
        <w:rPr>
          <w:rFonts w:ascii="Arial" w:hAnsi="Arial" w:cs="Arial"/>
          <w:sz w:val="22"/>
          <w:szCs w:val="22"/>
          <w:lang w:eastAsia="zh-CN"/>
        </w:rPr>
      </w:pPr>
    </w:p>
    <w:p w14:paraId="318607A9" w14:textId="77777777" w:rsidR="00156A48" w:rsidRDefault="00156A48" w:rsidP="00BF6B04">
      <w:pPr>
        <w:jc w:val="both"/>
        <w:textAlignment w:val="baseline"/>
        <w:rPr>
          <w:rFonts w:ascii="Arial" w:hAnsi="Arial" w:cs="Arial"/>
          <w:sz w:val="22"/>
          <w:szCs w:val="22"/>
          <w:lang w:eastAsia="zh-CN"/>
        </w:rPr>
      </w:pPr>
    </w:p>
    <w:p w14:paraId="2EAD02A1" w14:textId="77777777" w:rsidR="00156A48" w:rsidRDefault="00156A48" w:rsidP="00BF6B04">
      <w:pPr>
        <w:jc w:val="both"/>
        <w:textAlignment w:val="baseline"/>
        <w:rPr>
          <w:rFonts w:ascii="Arial" w:hAnsi="Arial" w:cs="Arial"/>
          <w:sz w:val="22"/>
          <w:szCs w:val="22"/>
          <w:lang w:eastAsia="zh-CN"/>
        </w:rPr>
      </w:pPr>
    </w:p>
    <w:p w14:paraId="503C9D49" w14:textId="458CE17A" w:rsidR="00C62CA3" w:rsidRDefault="00C62CA3"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Student Name; - </w:t>
      </w:r>
      <w:r w:rsidRPr="00337676">
        <w:rPr>
          <w:rFonts w:ascii="Arial" w:hAnsi="Arial" w:cs="Arial"/>
          <w:b/>
          <w:bCs/>
          <w:sz w:val="22"/>
          <w:szCs w:val="22"/>
          <w:lang w:eastAsia="zh-CN"/>
        </w:rPr>
        <w:t>Afshan Abbas</w:t>
      </w:r>
      <w:r>
        <w:rPr>
          <w:rFonts w:ascii="Arial" w:hAnsi="Arial" w:cs="Arial"/>
          <w:sz w:val="22"/>
          <w:szCs w:val="22"/>
          <w:lang w:eastAsia="zh-CN"/>
        </w:rPr>
        <w:t xml:space="preserve"> </w:t>
      </w:r>
    </w:p>
    <w:p w14:paraId="406AD41C" w14:textId="77777777" w:rsidR="00C62CA3" w:rsidRDefault="00C62CA3"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w:t>
      </w:r>
    </w:p>
    <w:p w14:paraId="5D5800CD" w14:textId="77777777" w:rsidR="00C62CA3" w:rsidRDefault="00C62CA3"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Student ID; -</w:t>
      </w:r>
      <w:r w:rsidRPr="00337676">
        <w:rPr>
          <w:rFonts w:ascii="Arial" w:hAnsi="Arial" w:cs="Arial"/>
          <w:b/>
          <w:bCs/>
          <w:sz w:val="22"/>
          <w:szCs w:val="22"/>
          <w:lang w:eastAsia="zh-CN"/>
        </w:rPr>
        <w:t>2515417</w:t>
      </w:r>
    </w:p>
    <w:p w14:paraId="14238F05" w14:textId="77777777" w:rsidR="00C62CA3" w:rsidRDefault="00C62CA3"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w:t>
      </w:r>
    </w:p>
    <w:p w14:paraId="33325E6D" w14:textId="011925DE" w:rsidR="00C62CA3" w:rsidRDefault="00C62CA3"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Course Name; - </w:t>
      </w:r>
      <w:r w:rsidRPr="00337676">
        <w:rPr>
          <w:rFonts w:ascii="Arial" w:hAnsi="Arial" w:cs="Arial"/>
          <w:b/>
          <w:bCs/>
          <w:sz w:val="22"/>
          <w:szCs w:val="22"/>
          <w:lang w:eastAsia="zh-CN"/>
        </w:rPr>
        <w:t xml:space="preserve">HTML </w:t>
      </w:r>
      <w:r w:rsidR="00F23AAB">
        <w:rPr>
          <w:rFonts w:ascii="Arial" w:hAnsi="Arial" w:cs="Arial"/>
          <w:b/>
          <w:bCs/>
          <w:sz w:val="22"/>
          <w:szCs w:val="22"/>
          <w:lang w:eastAsia="zh-CN"/>
        </w:rPr>
        <w:t>AND WEB DEVELOPMENT</w:t>
      </w:r>
    </w:p>
    <w:p w14:paraId="2E5D4A80" w14:textId="77777777" w:rsidR="00C62CA3" w:rsidRDefault="00C62CA3" w:rsidP="00C62CA3">
      <w:pPr>
        <w:jc w:val="both"/>
        <w:textAlignment w:val="baseline"/>
        <w:rPr>
          <w:rFonts w:ascii="Arial" w:hAnsi="Arial" w:cs="Arial"/>
          <w:sz w:val="22"/>
          <w:szCs w:val="22"/>
          <w:lang w:eastAsia="zh-CN"/>
        </w:rPr>
      </w:pPr>
    </w:p>
    <w:p w14:paraId="5059EA31" w14:textId="03B2C01B" w:rsidR="00156A48" w:rsidRDefault="00422F7D" w:rsidP="00BF6B04">
      <w:pPr>
        <w:jc w:val="both"/>
        <w:textAlignment w:val="baseline"/>
        <w:rPr>
          <w:rFonts w:ascii="Arial" w:hAnsi="Arial" w:cs="Arial"/>
          <w:sz w:val="22"/>
          <w:szCs w:val="22"/>
          <w:lang w:eastAsia="zh-CN"/>
        </w:rPr>
      </w:pPr>
      <w:r>
        <w:rPr>
          <w:rFonts w:ascii="Arial" w:hAnsi="Arial" w:cs="Arial"/>
          <w:sz w:val="22"/>
          <w:szCs w:val="22"/>
          <w:lang w:eastAsia="zh-CN"/>
        </w:rPr>
        <w:t xml:space="preserve">                                                             </w:t>
      </w:r>
      <w:r w:rsidR="00D4100E">
        <w:rPr>
          <w:rFonts w:ascii="Arial" w:hAnsi="Arial" w:cs="Arial"/>
          <w:sz w:val="22"/>
          <w:szCs w:val="22"/>
          <w:lang w:eastAsia="zh-CN"/>
        </w:rPr>
        <w:t>Lecturer; -</w:t>
      </w:r>
      <w:r>
        <w:rPr>
          <w:rFonts w:ascii="Arial" w:hAnsi="Arial" w:cs="Arial"/>
          <w:sz w:val="22"/>
          <w:szCs w:val="22"/>
          <w:lang w:eastAsia="zh-CN"/>
        </w:rPr>
        <w:t xml:space="preserve"> </w:t>
      </w:r>
      <w:r w:rsidR="0060033C" w:rsidRPr="00D4100E">
        <w:rPr>
          <w:rFonts w:ascii="Arial" w:hAnsi="Arial" w:cs="Arial"/>
          <w:b/>
          <w:bCs/>
          <w:sz w:val="22"/>
          <w:szCs w:val="22"/>
          <w:lang w:eastAsia="zh-CN"/>
        </w:rPr>
        <w:t>DR. Shah Room</w:t>
      </w:r>
    </w:p>
    <w:p w14:paraId="7E97B232" w14:textId="77777777" w:rsidR="00156A48" w:rsidRDefault="00156A48" w:rsidP="00BF6B04">
      <w:pPr>
        <w:jc w:val="both"/>
        <w:textAlignment w:val="baseline"/>
        <w:rPr>
          <w:rFonts w:ascii="Arial" w:hAnsi="Arial" w:cs="Arial"/>
          <w:sz w:val="22"/>
          <w:szCs w:val="22"/>
          <w:lang w:eastAsia="zh-CN"/>
        </w:rPr>
      </w:pPr>
    </w:p>
    <w:p w14:paraId="2D5DF48D" w14:textId="77777777" w:rsidR="00156A48" w:rsidRDefault="00156A48" w:rsidP="00BF6B04">
      <w:pPr>
        <w:jc w:val="both"/>
        <w:textAlignment w:val="baseline"/>
        <w:rPr>
          <w:rFonts w:ascii="Arial" w:hAnsi="Arial" w:cs="Arial"/>
          <w:sz w:val="22"/>
          <w:szCs w:val="22"/>
          <w:lang w:eastAsia="zh-CN"/>
        </w:rPr>
      </w:pPr>
    </w:p>
    <w:p w14:paraId="09C89808" w14:textId="77777777" w:rsidR="00156A48" w:rsidRDefault="00156A48" w:rsidP="00BF6B04">
      <w:pPr>
        <w:jc w:val="both"/>
        <w:textAlignment w:val="baseline"/>
        <w:rPr>
          <w:rFonts w:ascii="Arial" w:hAnsi="Arial" w:cs="Arial"/>
          <w:sz w:val="22"/>
          <w:szCs w:val="22"/>
          <w:lang w:eastAsia="zh-CN"/>
        </w:rPr>
      </w:pPr>
    </w:p>
    <w:p w14:paraId="2DB5CAC4" w14:textId="77777777" w:rsidR="00156A48" w:rsidRDefault="00156A48" w:rsidP="00BF6B04">
      <w:pPr>
        <w:jc w:val="both"/>
        <w:textAlignment w:val="baseline"/>
        <w:rPr>
          <w:rFonts w:ascii="Arial" w:hAnsi="Arial" w:cs="Arial"/>
          <w:sz w:val="22"/>
          <w:szCs w:val="22"/>
          <w:lang w:eastAsia="zh-CN"/>
        </w:rPr>
      </w:pPr>
    </w:p>
    <w:p w14:paraId="0D17CDEA" w14:textId="77777777" w:rsidR="00156A48" w:rsidRDefault="00156A48" w:rsidP="00BF6B04">
      <w:pPr>
        <w:jc w:val="both"/>
        <w:textAlignment w:val="baseline"/>
        <w:rPr>
          <w:rFonts w:ascii="Arial" w:hAnsi="Arial" w:cs="Arial"/>
          <w:sz w:val="22"/>
          <w:szCs w:val="22"/>
          <w:lang w:eastAsia="zh-CN"/>
        </w:rPr>
      </w:pPr>
    </w:p>
    <w:p w14:paraId="5FA04F75" w14:textId="77777777" w:rsidR="00156A48" w:rsidRDefault="00156A48" w:rsidP="00BF6B04">
      <w:pPr>
        <w:jc w:val="both"/>
        <w:textAlignment w:val="baseline"/>
        <w:rPr>
          <w:rFonts w:ascii="Arial" w:hAnsi="Arial" w:cs="Arial"/>
          <w:sz w:val="22"/>
          <w:szCs w:val="22"/>
          <w:lang w:eastAsia="zh-CN"/>
        </w:rPr>
      </w:pPr>
    </w:p>
    <w:p w14:paraId="5C52EF6D" w14:textId="77777777" w:rsidR="00156A48" w:rsidRDefault="00156A48" w:rsidP="00BF6B04">
      <w:pPr>
        <w:jc w:val="both"/>
        <w:textAlignment w:val="baseline"/>
        <w:rPr>
          <w:rFonts w:ascii="Arial" w:hAnsi="Arial" w:cs="Arial"/>
          <w:sz w:val="22"/>
          <w:szCs w:val="22"/>
          <w:lang w:eastAsia="zh-CN"/>
        </w:rPr>
      </w:pPr>
    </w:p>
    <w:p w14:paraId="54D7769D" w14:textId="77777777" w:rsidR="00156A48" w:rsidRDefault="00156A48" w:rsidP="00BF6B04">
      <w:pPr>
        <w:jc w:val="both"/>
        <w:textAlignment w:val="baseline"/>
        <w:rPr>
          <w:rFonts w:ascii="Arial" w:hAnsi="Arial" w:cs="Arial"/>
          <w:sz w:val="22"/>
          <w:szCs w:val="22"/>
          <w:lang w:eastAsia="zh-CN"/>
        </w:rPr>
      </w:pPr>
    </w:p>
    <w:p w14:paraId="188CD66D" w14:textId="77777777" w:rsidR="00156A48" w:rsidRDefault="00156A48" w:rsidP="00BF6B04">
      <w:pPr>
        <w:jc w:val="both"/>
        <w:textAlignment w:val="baseline"/>
        <w:rPr>
          <w:rFonts w:ascii="Arial" w:hAnsi="Arial" w:cs="Arial"/>
          <w:sz w:val="22"/>
          <w:szCs w:val="22"/>
          <w:lang w:eastAsia="zh-CN"/>
        </w:rPr>
      </w:pPr>
    </w:p>
    <w:p w14:paraId="3180932D" w14:textId="77777777" w:rsidR="00156A48" w:rsidRDefault="00156A48" w:rsidP="00BF6B04">
      <w:pPr>
        <w:jc w:val="both"/>
        <w:textAlignment w:val="baseline"/>
        <w:rPr>
          <w:rFonts w:ascii="Arial" w:hAnsi="Arial" w:cs="Arial"/>
          <w:sz w:val="22"/>
          <w:szCs w:val="22"/>
          <w:lang w:eastAsia="zh-CN"/>
        </w:rPr>
      </w:pPr>
    </w:p>
    <w:p w14:paraId="4DDE4CE8" w14:textId="77777777" w:rsidR="00156A48" w:rsidRDefault="00156A48" w:rsidP="00BF6B04">
      <w:pPr>
        <w:jc w:val="both"/>
        <w:textAlignment w:val="baseline"/>
        <w:rPr>
          <w:rFonts w:ascii="Arial" w:hAnsi="Arial" w:cs="Arial"/>
          <w:sz w:val="22"/>
          <w:szCs w:val="22"/>
          <w:lang w:eastAsia="zh-CN"/>
        </w:rPr>
      </w:pPr>
    </w:p>
    <w:p w14:paraId="03B3BAB6" w14:textId="77777777" w:rsidR="00156A48" w:rsidRDefault="00156A48" w:rsidP="00BF6B04">
      <w:pPr>
        <w:jc w:val="both"/>
        <w:textAlignment w:val="baseline"/>
        <w:rPr>
          <w:rFonts w:ascii="Arial" w:hAnsi="Arial" w:cs="Arial"/>
          <w:sz w:val="22"/>
          <w:szCs w:val="22"/>
          <w:lang w:eastAsia="zh-CN"/>
        </w:rPr>
      </w:pPr>
    </w:p>
    <w:p w14:paraId="470B0C83" w14:textId="77777777" w:rsidR="00156A48" w:rsidRDefault="00156A48" w:rsidP="00BF6B04">
      <w:pPr>
        <w:jc w:val="both"/>
        <w:textAlignment w:val="baseline"/>
        <w:rPr>
          <w:rFonts w:ascii="Arial" w:hAnsi="Arial" w:cs="Arial"/>
          <w:sz w:val="22"/>
          <w:szCs w:val="22"/>
          <w:lang w:eastAsia="zh-CN"/>
        </w:rPr>
      </w:pPr>
    </w:p>
    <w:p w14:paraId="2908476A" w14:textId="77777777" w:rsidR="00156A48" w:rsidRDefault="00156A48" w:rsidP="00BF6B04">
      <w:pPr>
        <w:jc w:val="both"/>
        <w:textAlignment w:val="baseline"/>
        <w:rPr>
          <w:rFonts w:ascii="Arial" w:hAnsi="Arial" w:cs="Arial"/>
          <w:sz w:val="22"/>
          <w:szCs w:val="22"/>
          <w:lang w:eastAsia="zh-CN"/>
        </w:rPr>
      </w:pPr>
    </w:p>
    <w:p w14:paraId="02CDD07F" w14:textId="77777777" w:rsidR="00156A48" w:rsidRDefault="00156A48" w:rsidP="00BF6B04">
      <w:pPr>
        <w:jc w:val="both"/>
        <w:textAlignment w:val="baseline"/>
        <w:rPr>
          <w:rFonts w:ascii="Arial" w:hAnsi="Arial" w:cs="Arial"/>
          <w:sz w:val="22"/>
          <w:szCs w:val="22"/>
          <w:lang w:eastAsia="zh-CN"/>
        </w:rPr>
      </w:pPr>
    </w:p>
    <w:p w14:paraId="7E98FA1B" w14:textId="77777777" w:rsidR="00156A48" w:rsidRDefault="00156A48" w:rsidP="00BF6B04">
      <w:pPr>
        <w:jc w:val="both"/>
        <w:textAlignment w:val="baseline"/>
        <w:rPr>
          <w:rFonts w:ascii="Arial" w:hAnsi="Arial" w:cs="Arial"/>
          <w:sz w:val="22"/>
          <w:szCs w:val="22"/>
          <w:lang w:eastAsia="zh-CN"/>
        </w:rPr>
      </w:pPr>
    </w:p>
    <w:p w14:paraId="55A3802D" w14:textId="77777777" w:rsidR="00156A48" w:rsidRDefault="00156A48" w:rsidP="00BF6B04">
      <w:pPr>
        <w:jc w:val="both"/>
        <w:textAlignment w:val="baseline"/>
        <w:rPr>
          <w:rFonts w:ascii="Arial" w:hAnsi="Arial" w:cs="Arial"/>
          <w:sz w:val="22"/>
          <w:szCs w:val="22"/>
          <w:lang w:eastAsia="zh-CN"/>
        </w:rPr>
      </w:pPr>
    </w:p>
    <w:p w14:paraId="4F22BE45" w14:textId="77777777" w:rsidR="00156A48" w:rsidRDefault="00156A48" w:rsidP="00BF6B04">
      <w:pPr>
        <w:jc w:val="both"/>
        <w:textAlignment w:val="baseline"/>
        <w:rPr>
          <w:rFonts w:ascii="Arial" w:hAnsi="Arial" w:cs="Arial"/>
          <w:sz w:val="22"/>
          <w:szCs w:val="22"/>
          <w:lang w:eastAsia="zh-CN"/>
        </w:rPr>
      </w:pPr>
    </w:p>
    <w:p w14:paraId="6E7CF19F" w14:textId="77777777" w:rsidR="00156A48" w:rsidRDefault="00156A48" w:rsidP="00BF6B04">
      <w:pPr>
        <w:jc w:val="both"/>
        <w:textAlignment w:val="baseline"/>
        <w:rPr>
          <w:rFonts w:ascii="Arial" w:hAnsi="Arial" w:cs="Arial"/>
          <w:sz w:val="22"/>
          <w:szCs w:val="22"/>
          <w:lang w:eastAsia="zh-CN"/>
        </w:rPr>
      </w:pPr>
    </w:p>
    <w:p w14:paraId="3C3B48C9" w14:textId="77777777" w:rsidR="00156A48" w:rsidRDefault="00156A48" w:rsidP="00BF6B04">
      <w:pPr>
        <w:jc w:val="both"/>
        <w:textAlignment w:val="baseline"/>
        <w:rPr>
          <w:rFonts w:ascii="Arial" w:hAnsi="Arial" w:cs="Arial"/>
          <w:sz w:val="22"/>
          <w:szCs w:val="22"/>
          <w:lang w:eastAsia="zh-CN"/>
        </w:rPr>
      </w:pPr>
    </w:p>
    <w:p w14:paraId="1FD4DA8A" w14:textId="77777777" w:rsidR="00156A48" w:rsidRDefault="00156A48" w:rsidP="00BF6B04">
      <w:pPr>
        <w:jc w:val="both"/>
        <w:textAlignment w:val="baseline"/>
        <w:rPr>
          <w:rFonts w:ascii="Arial" w:hAnsi="Arial" w:cs="Arial"/>
          <w:sz w:val="22"/>
          <w:szCs w:val="22"/>
          <w:lang w:eastAsia="zh-CN"/>
        </w:rPr>
      </w:pPr>
    </w:p>
    <w:p w14:paraId="0A38FEB8" w14:textId="4CC9BCCB" w:rsidR="00C62CA3" w:rsidRDefault="00156A48" w:rsidP="00C62CA3">
      <w:pPr>
        <w:jc w:val="both"/>
        <w:textAlignment w:val="baseline"/>
        <w:rPr>
          <w:rFonts w:ascii="Arial" w:hAnsi="Arial" w:cs="Arial"/>
          <w:sz w:val="22"/>
          <w:szCs w:val="22"/>
          <w:lang w:eastAsia="zh-CN"/>
        </w:rPr>
      </w:pPr>
      <w:r>
        <w:rPr>
          <w:rFonts w:ascii="Arial" w:hAnsi="Arial" w:cs="Arial"/>
          <w:sz w:val="22"/>
          <w:szCs w:val="22"/>
          <w:lang w:eastAsia="zh-CN"/>
        </w:rPr>
        <w:t xml:space="preserve">                                                      </w:t>
      </w:r>
    </w:p>
    <w:p w14:paraId="51A1E392" w14:textId="4F6D5A8F" w:rsidR="007B12DC" w:rsidRDefault="007B12DC" w:rsidP="00BF6B04">
      <w:pPr>
        <w:jc w:val="both"/>
        <w:textAlignment w:val="baseline"/>
        <w:rPr>
          <w:rFonts w:ascii="Arial" w:hAnsi="Arial" w:cs="Arial"/>
          <w:sz w:val="22"/>
          <w:szCs w:val="22"/>
          <w:lang w:eastAsia="zh-CN"/>
        </w:rPr>
      </w:pPr>
    </w:p>
    <w:p w14:paraId="7EC71C94" w14:textId="20EEEBD8" w:rsidR="00BF6B04" w:rsidRDefault="00BF6B04" w:rsidP="00BF6B04">
      <w:pPr>
        <w:jc w:val="both"/>
        <w:textAlignment w:val="baseline"/>
        <w:rPr>
          <w:rFonts w:ascii="Arial" w:hAnsi="Arial" w:cs="Arial"/>
          <w:sz w:val="22"/>
          <w:szCs w:val="22"/>
          <w:lang w:eastAsia="zh-CN"/>
        </w:rPr>
      </w:pPr>
    </w:p>
    <w:p w14:paraId="60196F2D" w14:textId="77777777" w:rsidR="007364F0" w:rsidRDefault="007364F0" w:rsidP="00BF6B04">
      <w:pPr>
        <w:jc w:val="both"/>
        <w:textAlignment w:val="baseline"/>
        <w:rPr>
          <w:rFonts w:ascii="Arial" w:hAnsi="Arial" w:cs="Arial"/>
          <w:sz w:val="22"/>
          <w:szCs w:val="22"/>
          <w:lang w:eastAsia="zh-CN"/>
        </w:rPr>
      </w:pPr>
    </w:p>
    <w:p w14:paraId="67065297" w14:textId="77777777" w:rsidR="007364F0" w:rsidRDefault="007364F0" w:rsidP="00BF6B04">
      <w:pPr>
        <w:jc w:val="both"/>
        <w:textAlignment w:val="baseline"/>
        <w:rPr>
          <w:rFonts w:ascii="Arial" w:hAnsi="Arial" w:cs="Arial"/>
          <w:sz w:val="22"/>
          <w:szCs w:val="22"/>
          <w:lang w:eastAsia="zh-CN"/>
        </w:rPr>
      </w:pPr>
    </w:p>
    <w:p w14:paraId="7836EBDE" w14:textId="7B5D3BCD" w:rsidR="007364F0" w:rsidRDefault="007364F0" w:rsidP="00BF6B04">
      <w:pPr>
        <w:jc w:val="both"/>
        <w:textAlignment w:val="baseline"/>
        <w:rPr>
          <w:rFonts w:ascii="Arial" w:hAnsi="Arial" w:cs="Arial"/>
          <w:sz w:val="22"/>
          <w:szCs w:val="22"/>
          <w:lang w:eastAsia="zh-CN"/>
        </w:rPr>
      </w:pPr>
    </w:p>
    <w:p w14:paraId="1A7E4D4B" w14:textId="11E59990" w:rsidR="007364F0" w:rsidRDefault="007364F0" w:rsidP="00BF6B04">
      <w:pPr>
        <w:jc w:val="both"/>
        <w:textAlignment w:val="baseline"/>
        <w:rPr>
          <w:rFonts w:ascii="Arial" w:hAnsi="Arial" w:cs="Arial"/>
          <w:sz w:val="22"/>
          <w:szCs w:val="22"/>
          <w:lang w:eastAsia="zh-CN"/>
        </w:rPr>
      </w:pPr>
    </w:p>
    <w:p w14:paraId="40548E47" w14:textId="77777777" w:rsidR="00156A48" w:rsidRDefault="00156A48" w:rsidP="00BF6B04">
      <w:pPr>
        <w:jc w:val="both"/>
        <w:textAlignment w:val="baseline"/>
        <w:rPr>
          <w:rFonts w:ascii="Arial" w:hAnsi="Arial" w:cs="Arial"/>
          <w:sz w:val="22"/>
          <w:szCs w:val="22"/>
          <w:lang w:eastAsia="zh-CN"/>
        </w:rPr>
      </w:pPr>
    </w:p>
    <w:p w14:paraId="50AE7CF0" w14:textId="77777777" w:rsidR="00156A48" w:rsidRDefault="00156A48" w:rsidP="00BF6B04">
      <w:pPr>
        <w:jc w:val="both"/>
        <w:textAlignment w:val="baseline"/>
        <w:rPr>
          <w:rFonts w:ascii="Arial" w:hAnsi="Arial" w:cs="Arial"/>
          <w:sz w:val="22"/>
          <w:szCs w:val="22"/>
          <w:lang w:eastAsia="zh-CN"/>
        </w:rPr>
      </w:pPr>
    </w:p>
    <w:p w14:paraId="686F71D1" w14:textId="77777777" w:rsidR="00156A48" w:rsidRDefault="00156A48" w:rsidP="00BF6B04">
      <w:pPr>
        <w:jc w:val="both"/>
        <w:textAlignment w:val="baseline"/>
        <w:rPr>
          <w:rFonts w:ascii="Arial" w:hAnsi="Arial" w:cs="Arial"/>
          <w:sz w:val="22"/>
          <w:szCs w:val="22"/>
          <w:lang w:eastAsia="zh-CN"/>
        </w:rPr>
      </w:pPr>
    </w:p>
    <w:p w14:paraId="2219541D" w14:textId="2943CB36" w:rsidR="00156A48" w:rsidRDefault="00156A48" w:rsidP="00BF6B04">
      <w:pPr>
        <w:jc w:val="both"/>
        <w:textAlignment w:val="baseline"/>
        <w:rPr>
          <w:rFonts w:ascii="Arial" w:hAnsi="Arial" w:cs="Arial"/>
          <w:sz w:val="22"/>
          <w:szCs w:val="22"/>
          <w:lang w:eastAsia="zh-CN"/>
        </w:rPr>
      </w:pPr>
    </w:p>
    <w:p w14:paraId="1DD94A29" w14:textId="43EC1D9D" w:rsidR="00156A48" w:rsidRDefault="00156A48" w:rsidP="00BF6B04">
      <w:pPr>
        <w:jc w:val="both"/>
        <w:textAlignment w:val="baseline"/>
        <w:rPr>
          <w:rFonts w:ascii="Arial" w:hAnsi="Arial" w:cs="Arial"/>
          <w:sz w:val="22"/>
          <w:szCs w:val="22"/>
          <w:lang w:eastAsia="zh-CN"/>
        </w:rPr>
      </w:pPr>
    </w:p>
    <w:p w14:paraId="4F491449" w14:textId="77777777" w:rsidR="00156A48" w:rsidRDefault="00156A48" w:rsidP="00BF6B04">
      <w:pPr>
        <w:jc w:val="both"/>
        <w:textAlignment w:val="baseline"/>
        <w:rPr>
          <w:rFonts w:ascii="Arial" w:hAnsi="Arial" w:cs="Arial"/>
          <w:sz w:val="22"/>
          <w:szCs w:val="22"/>
          <w:lang w:eastAsia="zh-CN"/>
        </w:rPr>
      </w:pPr>
    </w:p>
    <w:p w14:paraId="1B7AEA1D" w14:textId="77777777" w:rsidR="00156A48" w:rsidRDefault="00156A48" w:rsidP="00BF6B04">
      <w:pPr>
        <w:jc w:val="both"/>
        <w:textAlignment w:val="baseline"/>
        <w:rPr>
          <w:rFonts w:ascii="Arial" w:hAnsi="Arial" w:cs="Arial"/>
          <w:sz w:val="22"/>
          <w:szCs w:val="22"/>
          <w:lang w:eastAsia="zh-CN"/>
        </w:rPr>
      </w:pPr>
    </w:p>
    <w:p w14:paraId="24C10252" w14:textId="77777777" w:rsidR="00156A48" w:rsidRDefault="00156A48" w:rsidP="00BF6B04">
      <w:pPr>
        <w:jc w:val="both"/>
        <w:textAlignment w:val="baseline"/>
        <w:rPr>
          <w:rFonts w:ascii="Arial" w:hAnsi="Arial" w:cs="Arial"/>
          <w:sz w:val="22"/>
          <w:szCs w:val="22"/>
          <w:lang w:eastAsia="zh-CN"/>
        </w:rPr>
      </w:pPr>
    </w:p>
    <w:p w14:paraId="01C031BD" w14:textId="77777777" w:rsidR="00156A48" w:rsidRDefault="00156A48" w:rsidP="00BF6B04">
      <w:pPr>
        <w:jc w:val="both"/>
        <w:textAlignment w:val="baseline"/>
        <w:rPr>
          <w:rFonts w:ascii="Arial" w:hAnsi="Arial" w:cs="Arial"/>
          <w:sz w:val="22"/>
          <w:szCs w:val="22"/>
          <w:lang w:eastAsia="zh-CN"/>
        </w:rPr>
      </w:pPr>
    </w:p>
    <w:p w14:paraId="64C8222D" w14:textId="77777777" w:rsidR="00156A48" w:rsidRDefault="00156A48" w:rsidP="00BF6B04">
      <w:pPr>
        <w:jc w:val="both"/>
        <w:textAlignment w:val="baseline"/>
        <w:rPr>
          <w:rFonts w:ascii="Arial" w:hAnsi="Arial" w:cs="Arial"/>
          <w:sz w:val="22"/>
          <w:szCs w:val="22"/>
          <w:lang w:eastAsia="zh-CN"/>
        </w:rPr>
      </w:pPr>
    </w:p>
    <w:p w14:paraId="1F938CD6" w14:textId="77777777" w:rsidR="00156A48" w:rsidRDefault="00156A48" w:rsidP="00BF6B04">
      <w:pPr>
        <w:jc w:val="both"/>
        <w:textAlignment w:val="baseline"/>
        <w:rPr>
          <w:rFonts w:ascii="Arial" w:hAnsi="Arial" w:cs="Arial"/>
          <w:sz w:val="22"/>
          <w:szCs w:val="22"/>
          <w:lang w:eastAsia="zh-CN"/>
        </w:rPr>
      </w:pPr>
    </w:p>
    <w:p w14:paraId="50410B2F" w14:textId="77777777" w:rsidR="00156A48" w:rsidRDefault="00156A48" w:rsidP="00BF6B04">
      <w:pPr>
        <w:jc w:val="both"/>
        <w:textAlignment w:val="baseline"/>
        <w:rPr>
          <w:rFonts w:ascii="Arial" w:hAnsi="Arial" w:cs="Arial"/>
          <w:sz w:val="22"/>
          <w:szCs w:val="22"/>
          <w:lang w:eastAsia="zh-CN"/>
        </w:rPr>
      </w:pPr>
    </w:p>
    <w:p w14:paraId="21E85FE4" w14:textId="287FF6B2" w:rsidR="00156A48" w:rsidRDefault="00156A48" w:rsidP="00BF6B04">
      <w:pPr>
        <w:jc w:val="both"/>
        <w:textAlignment w:val="baseline"/>
        <w:rPr>
          <w:rFonts w:ascii="Arial" w:hAnsi="Arial" w:cs="Arial"/>
          <w:sz w:val="22"/>
          <w:szCs w:val="22"/>
          <w:lang w:eastAsia="zh-CN"/>
        </w:rPr>
      </w:pPr>
    </w:p>
    <w:p w14:paraId="7F7D756F" w14:textId="77777777" w:rsidR="00156A48" w:rsidRDefault="00156A48" w:rsidP="00BF6B04">
      <w:pPr>
        <w:jc w:val="both"/>
        <w:textAlignment w:val="baseline"/>
        <w:rPr>
          <w:rFonts w:ascii="Arial" w:hAnsi="Arial" w:cs="Arial"/>
          <w:sz w:val="22"/>
          <w:szCs w:val="22"/>
          <w:lang w:eastAsia="zh-CN"/>
        </w:rPr>
      </w:pPr>
    </w:p>
    <w:p w14:paraId="5F0C4134" w14:textId="77777777" w:rsidR="00156A48" w:rsidRDefault="00156A48" w:rsidP="00BF6B04">
      <w:pPr>
        <w:jc w:val="both"/>
        <w:textAlignment w:val="baseline"/>
        <w:rPr>
          <w:rFonts w:ascii="Arial" w:hAnsi="Arial" w:cs="Arial"/>
          <w:sz w:val="22"/>
          <w:szCs w:val="22"/>
          <w:lang w:eastAsia="zh-CN"/>
        </w:rPr>
      </w:pPr>
    </w:p>
    <w:p w14:paraId="2DBC132F" w14:textId="77777777" w:rsidR="00156A48" w:rsidRDefault="00156A48" w:rsidP="00BF6B04">
      <w:pPr>
        <w:jc w:val="both"/>
        <w:textAlignment w:val="baseline"/>
        <w:rPr>
          <w:rFonts w:ascii="Arial" w:hAnsi="Arial" w:cs="Arial"/>
          <w:sz w:val="22"/>
          <w:szCs w:val="22"/>
          <w:lang w:eastAsia="zh-CN"/>
        </w:rPr>
      </w:pPr>
    </w:p>
    <w:p w14:paraId="53D9EE5A" w14:textId="77777777" w:rsidR="00156A48" w:rsidRDefault="00156A48" w:rsidP="00BF6B04">
      <w:pPr>
        <w:jc w:val="both"/>
        <w:textAlignment w:val="baseline"/>
        <w:rPr>
          <w:rFonts w:ascii="Arial" w:hAnsi="Arial" w:cs="Arial"/>
          <w:sz w:val="22"/>
          <w:szCs w:val="22"/>
          <w:lang w:eastAsia="zh-CN"/>
        </w:rPr>
      </w:pPr>
    </w:p>
    <w:p w14:paraId="2C3F534D" w14:textId="77777777" w:rsidR="00156A48" w:rsidRDefault="00156A48" w:rsidP="00BF6B04">
      <w:pPr>
        <w:jc w:val="both"/>
        <w:textAlignment w:val="baseline"/>
        <w:rPr>
          <w:rFonts w:ascii="Arial" w:hAnsi="Arial" w:cs="Arial"/>
          <w:sz w:val="22"/>
          <w:szCs w:val="22"/>
          <w:lang w:eastAsia="zh-CN"/>
        </w:rPr>
      </w:pPr>
    </w:p>
    <w:p w14:paraId="7A96F7CE" w14:textId="4F63D793" w:rsidR="00156A48" w:rsidRDefault="00156A48" w:rsidP="00BF6B04">
      <w:pPr>
        <w:jc w:val="both"/>
        <w:textAlignment w:val="baseline"/>
        <w:rPr>
          <w:rFonts w:ascii="Arial" w:hAnsi="Arial" w:cs="Arial"/>
          <w:sz w:val="22"/>
          <w:szCs w:val="22"/>
          <w:lang w:eastAsia="zh-CN"/>
        </w:rPr>
      </w:pPr>
    </w:p>
    <w:p w14:paraId="7785EB35" w14:textId="77777777" w:rsidR="00156A48" w:rsidRDefault="00156A48" w:rsidP="00BF6B04">
      <w:pPr>
        <w:jc w:val="both"/>
        <w:textAlignment w:val="baseline"/>
        <w:rPr>
          <w:rFonts w:ascii="Arial" w:hAnsi="Arial" w:cs="Arial"/>
          <w:sz w:val="22"/>
          <w:szCs w:val="22"/>
          <w:lang w:eastAsia="zh-CN"/>
        </w:rPr>
      </w:pPr>
    </w:p>
    <w:p w14:paraId="1A9CF963" w14:textId="77777777" w:rsidR="00156A48" w:rsidRDefault="00156A48" w:rsidP="00BF6B04">
      <w:pPr>
        <w:jc w:val="both"/>
        <w:textAlignment w:val="baseline"/>
        <w:rPr>
          <w:rFonts w:ascii="Arial" w:hAnsi="Arial" w:cs="Arial"/>
          <w:sz w:val="22"/>
          <w:szCs w:val="22"/>
          <w:lang w:eastAsia="zh-CN"/>
        </w:rPr>
      </w:pPr>
    </w:p>
    <w:p w14:paraId="117C5A7E" w14:textId="42981EF3" w:rsidR="00C62CA3" w:rsidRDefault="00C62CA3" w:rsidP="00BF6B04">
      <w:pPr>
        <w:jc w:val="both"/>
        <w:textAlignment w:val="baseline"/>
        <w:rPr>
          <w:rFonts w:ascii="Arial" w:hAnsi="Arial" w:cs="Arial"/>
          <w:sz w:val="22"/>
          <w:szCs w:val="22"/>
          <w:lang w:eastAsia="zh-CN"/>
        </w:rPr>
      </w:pPr>
      <w:r w:rsidRPr="0090799A">
        <w:rPr>
          <w:rFonts w:ascii="Arial" w:hAnsi="Arial" w:cs="Arial"/>
          <w:noProof/>
          <w:sz w:val="22"/>
          <w:szCs w:val="22"/>
          <w:lang w:eastAsia="zh-CN"/>
        </w:rPr>
        <w:drawing>
          <wp:inline distT="0" distB="0" distL="0" distR="0" wp14:anchorId="60E81895" wp14:editId="4303F0D5">
            <wp:extent cx="5067300" cy="3378013"/>
            <wp:effectExtent l="0" t="0" r="0" b="0"/>
            <wp:docPr id="1478790711" name="Picture 1" descr="The image illustrates a web page layout with a header containing a blue 'Welcome to My Website' heading and a sample paragraph, followed by an image styled with rounded corners and a maximum width of 1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90711" name="Picture 1" descr="The image illustrates a web page layout with a header containing a blue 'Welcome to My Website' heading and a sample paragraph, followed by an image styled with rounded corners and a maximum width of 100%.&#10;&#10;AI-generated content may be incorrect."/>
                    <pic:cNvPicPr/>
                  </pic:nvPicPr>
                  <pic:blipFill>
                    <a:blip r:embed="rId7"/>
                    <a:stretch>
                      <a:fillRect/>
                    </a:stretch>
                  </pic:blipFill>
                  <pic:spPr>
                    <a:xfrm>
                      <a:off x="0" y="0"/>
                      <a:ext cx="5086291" cy="3390673"/>
                    </a:xfrm>
                    <a:prstGeom prst="rect">
                      <a:avLst/>
                    </a:prstGeom>
                  </pic:spPr>
                </pic:pic>
              </a:graphicData>
            </a:graphic>
          </wp:inline>
        </w:drawing>
      </w:r>
    </w:p>
    <w:p w14:paraId="5397415F" w14:textId="77777777" w:rsidR="00C62CA3" w:rsidRDefault="00C62CA3" w:rsidP="00BF6B04">
      <w:pPr>
        <w:jc w:val="both"/>
        <w:textAlignment w:val="baseline"/>
        <w:rPr>
          <w:rFonts w:ascii="Arial" w:hAnsi="Arial" w:cs="Arial"/>
          <w:sz w:val="22"/>
          <w:szCs w:val="22"/>
          <w:lang w:eastAsia="zh-CN"/>
        </w:rPr>
      </w:pPr>
    </w:p>
    <w:p w14:paraId="00CBA0E2" w14:textId="6AA83F74" w:rsidR="007364F0" w:rsidRDefault="006B46E3" w:rsidP="00BF6B04">
      <w:pPr>
        <w:jc w:val="both"/>
        <w:textAlignment w:val="baseline"/>
        <w:rPr>
          <w:rFonts w:ascii="Arial" w:hAnsi="Arial" w:cs="Arial"/>
          <w:sz w:val="22"/>
          <w:szCs w:val="22"/>
          <w:lang w:eastAsia="zh-CN"/>
        </w:rPr>
      </w:pPr>
      <w:r>
        <w:rPr>
          <w:rFonts w:ascii="Arial" w:hAnsi="Arial" w:cs="Arial"/>
          <w:sz w:val="22"/>
          <w:szCs w:val="22"/>
          <w:lang w:eastAsia="zh-CN"/>
        </w:rPr>
        <w:t xml:space="preserve">Figure </w:t>
      </w:r>
      <w:r w:rsidR="00F06AE6">
        <w:rPr>
          <w:rFonts w:ascii="Arial" w:hAnsi="Arial" w:cs="Arial"/>
          <w:sz w:val="22"/>
          <w:szCs w:val="22"/>
          <w:lang w:eastAsia="zh-CN"/>
        </w:rPr>
        <w:t>1; -</w:t>
      </w:r>
      <w:r>
        <w:rPr>
          <w:rFonts w:ascii="Arial" w:hAnsi="Arial" w:cs="Arial"/>
          <w:sz w:val="22"/>
          <w:szCs w:val="22"/>
          <w:lang w:eastAsia="zh-CN"/>
        </w:rPr>
        <w:t xml:space="preserve"> Introduction to HTML and CSS </w:t>
      </w:r>
    </w:p>
    <w:p w14:paraId="36E26B7A" w14:textId="77777777" w:rsidR="007364F0" w:rsidRDefault="007364F0" w:rsidP="00BF6B04">
      <w:pPr>
        <w:jc w:val="both"/>
        <w:textAlignment w:val="baseline"/>
        <w:rPr>
          <w:rFonts w:ascii="Arial" w:hAnsi="Arial" w:cs="Arial"/>
          <w:sz w:val="22"/>
          <w:szCs w:val="22"/>
          <w:lang w:eastAsia="zh-CN"/>
        </w:rPr>
      </w:pPr>
    </w:p>
    <w:p w14:paraId="557D3A66" w14:textId="77777777" w:rsidR="009401AE" w:rsidRDefault="009401AE" w:rsidP="00BF6B04">
      <w:pPr>
        <w:jc w:val="both"/>
        <w:textAlignment w:val="baseline"/>
        <w:rPr>
          <w:rFonts w:ascii="Arial" w:hAnsi="Arial" w:cs="Arial"/>
          <w:sz w:val="22"/>
          <w:szCs w:val="22"/>
          <w:lang w:eastAsia="zh-CN"/>
        </w:rPr>
      </w:pPr>
    </w:p>
    <w:p w14:paraId="3DDDE137" w14:textId="77777777" w:rsidR="00F06AE6" w:rsidRDefault="00F06AE6" w:rsidP="007B12DC">
      <w:pPr>
        <w:jc w:val="both"/>
        <w:textAlignment w:val="baseline"/>
        <w:rPr>
          <w:rFonts w:ascii="Arial" w:hAnsi="Arial" w:cs="Arial"/>
          <w:b/>
          <w:bCs/>
          <w:sz w:val="22"/>
          <w:szCs w:val="22"/>
          <w:lang w:eastAsia="zh-CN"/>
        </w:rPr>
      </w:pPr>
    </w:p>
    <w:p w14:paraId="553066D9" w14:textId="77777777" w:rsidR="00F06AE6" w:rsidRDefault="00F06AE6" w:rsidP="007B12DC">
      <w:pPr>
        <w:jc w:val="both"/>
        <w:textAlignment w:val="baseline"/>
        <w:rPr>
          <w:rFonts w:ascii="Arial" w:hAnsi="Arial" w:cs="Arial"/>
          <w:b/>
          <w:bCs/>
          <w:sz w:val="22"/>
          <w:szCs w:val="22"/>
          <w:lang w:eastAsia="zh-CN"/>
        </w:rPr>
      </w:pPr>
    </w:p>
    <w:p w14:paraId="6F59AEDA" w14:textId="77777777" w:rsidR="00F06AE6" w:rsidRDefault="00F06AE6" w:rsidP="007B12DC">
      <w:pPr>
        <w:jc w:val="both"/>
        <w:textAlignment w:val="baseline"/>
        <w:rPr>
          <w:rFonts w:ascii="Arial" w:hAnsi="Arial" w:cs="Arial"/>
          <w:b/>
          <w:bCs/>
          <w:sz w:val="22"/>
          <w:szCs w:val="22"/>
          <w:lang w:eastAsia="zh-CN"/>
        </w:rPr>
      </w:pPr>
    </w:p>
    <w:p w14:paraId="72B53ACA" w14:textId="0988F267" w:rsidR="007B12DC" w:rsidRPr="00337676" w:rsidRDefault="007B12DC" w:rsidP="007B12DC">
      <w:pPr>
        <w:jc w:val="both"/>
        <w:textAlignment w:val="baseline"/>
        <w:rPr>
          <w:rFonts w:ascii="Arial" w:hAnsi="Arial" w:cs="Arial"/>
          <w:b/>
          <w:bCs/>
          <w:sz w:val="22"/>
          <w:szCs w:val="22"/>
          <w:lang w:eastAsia="zh-CN"/>
        </w:rPr>
      </w:pPr>
      <w:r w:rsidRPr="00337676">
        <w:rPr>
          <w:rFonts w:ascii="Arial" w:hAnsi="Arial" w:cs="Arial"/>
          <w:b/>
          <w:bCs/>
          <w:sz w:val="22"/>
          <w:szCs w:val="22"/>
          <w:lang w:eastAsia="zh-CN"/>
        </w:rPr>
        <w:t xml:space="preserve">Introduction to HTML </w:t>
      </w:r>
    </w:p>
    <w:p w14:paraId="2D9D5351" w14:textId="77777777" w:rsidR="007B12DC" w:rsidRDefault="007B12DC" w:rsidP="007B12DC">
      <w:pPr>
        <w:jc w:val="both"/>
        <w:textAlignment w:val="baseline"/>
        <w:rPr>
          <w:rFonts w:ascii="Arial" w:hAnsi="Arial" w:cs="Arial"/>
          <w:sz w:val="22"/>
          <w:szCs w:val="22"/>
        </w:rPr>
      </w:pPr>
    </w:p>
    <w:p w14:paraId="07920EB0" w14:textId="77777777" w:rsidR="007B12DC" w:rsidRPr="00C1351E" w:rsidRDefault="007B12DC" w:rsidP="007B12DC">
      <w:pPr>
        <w:jc w:val="both"/>
        <w:textAlignment w:val="baseline"/>
        <w:rPr>
          <w:sz w:val="22"/>
          <w:szCs w:val="22"/>
        </w:rPr>
      </w:pPr>
      <w:r w:rsidRPr="00C1351E">
        <w:rPr>
          <w:rFonts w:ascii="Arial" w:hAnsi="Arial" w:cs="Arial"/>
          <w:sz w:val="22"/>
          <w:szCs w:val="22"/>
        </w:rPr>
        <w:t>HTML, which stands for Hypertext Markup Language, is the standard markup language used to create and structure web pages. It is not a programming language; instead, it uses elements and tags to organise content such as headings, paragraphs, images, links, lists, and tables so that a web browser can display the page correctly. HTML provides the basic structure of a website, while other technologies such as CSS are used for styling and JavaScript is used to add interactivity. Because HTML forms the foundation of web development, understanding its basic structure is an important first step in designing and building effective websites.</w:t>
      </w:r>
    </w:p>
    <w:p w14:paraId="094A3BA0" w14:textId="77777777" w:rsidR="007B12DC" w:rsidRDefault="007B12DC" w:rsidP="007B12DC">
      <w:pPr>
        <w:jc w:val="both"/>
        <w:textAlignment w:val="baseline"/>
        <w:rPr>
          <w:rFonts w:ascii="Arial" w:hAnsi="Arial" w:cs="Arial"/>
          <w:sz w:val="22"/>
          <w:szCs w:val="22"/>
          <w:lang w:eastAsia="zh-CN"/>
        </w:rPr>
      </w:pPr>
    </w:p>
    <w:p w14:paraId="794A95DD" w14:textId="77777777" w:rsidR="009401AE" w:rsidRDefault="009401AE" w:rsidP="00BF6B04">
      <w:pPr>
        <w:jc w:val="both"/>
        <w:textAlignment w:val="baseline"/>
        <w:rPr>
          <w:rFonts w:ascii="Arial" w:hAnsi="Arial" w:cs="Arial"/>
          <w:sz w:val="22"/>
          <w:szCs w:val="22"/>
          <w:lang w:eastAsia="zh-CN"/>
        </w:rPr>
      </w:pPr>
    </w:p>
    <w:p w14:paraId="46B9D4A0" w14:textId="77777777" w:rsidR="009401AE" w:rsidRDefault="009401AE" w:rsidP="00BF6B04">
      <w:pPr>
        <w:jc w:val="both"/>
        <w:textAlignment w:val="baseline"/>
        <w:rPr>
          <w:rFonts w:ascii="Arial" w:hAnsi="Arial" w:cs="Arial"/>
          <w:sz w:val="22"/>
          <w:szCs w:val="22"/>
          <w:lang w:eastAsia="zh-CN"/>
        </w:rPr>
      </w:pPr>
    </w:p>
    <w:p w14:paraId="037662FD" w14:textId="77777777" w:rsidR="00727906" w:rsidRDefault="00727906" w:rsidP="00BF6B04">
      <w:pPr>
        <w:jc w:val="both"/>
        <w:textAlignment w:val="baseline"/>
        <w:rPr>
          <w:rFonts w:ascii="Arial" w:hAnsi="Arial" w:cs="Arial"/>
          <w:sz w:val="22"/>
          <w:szCs w:val="22"/>
          <w:lang w:eastAsia="zh-CN"/>
        </w:rPr>
      </w:pPr>
    </w:p>
    <w:p w14:paraId="3981A083" w14:textId="77777777" w:rsidR="00727906" w:rsidRDefault="00727906" w:rsidP="00BF6B04">
      <w:pPr>
        <w:jc w:val="both"/>
        <w:textAlignment w:val="baseline"/>
        <w:rPr>
          <w:rFonts w:ascii="Arial" w:hAnsi="Arial" w:cs="Arial"/>
          <w:sz w:val="22"/>
          <w:szCs w:val="22"/>
          <w:lang w:eastAsia="zh-CN"/>
        </w:rPr>
      </w:pPr>
    </w:p>
    <w:p w14:paraId="3BA69971" w14:textId="136E5BEF" w:rsidR="007364F0" w:rsidRDefault="007364F0" w:rsidP="007B12DC">
      <w:pPr>
        <w:jc w:val="both"/>
        <w:textAlignment w:val="baseline"/>
        <w:rPr>
          <w:rFonts w:ascii="Arial" w:hAnsi="Arial" w:cs="Arial"/>
          <w:sz w:val="22"/>
          <w:szCs w:val="22"/>
          <w:lang w:eastAsia="zh-CN"/>
        </w:rPr>
      </w:pPr>
      <w:r>
        <w:rPr>
          <w:rFonts w:ascii="Arial" w:hAnsi="Arial" w:cs="Arial"/>
          <w:sz w:val="22"/>
          <w:szCs w:val="22"/>
          <w:lang w:eastAsia="zh-CN"/>
        </w:rPr>
        <w:br/>
      </w:r>
    </w:p>
    <w:p w14:paraId="5C06A16A" w14:textId="77777777" w:rsidR="007364F0" w:rsidRDefault="007364F0" w:rsidP="00BF6B04">
      <w:pPr>
        <w:jc w:val="both"/>
        <w:textAlignment w:val="baseline"/>
        <w:rPr>
          <w:rFonts w:ascii="Arial" w:hAnsi="Arial" w:cs="Arial"/>
          <w:sz w:val="22"/>
          <w:szCs w:val="22"/>
          <w:lang w:eastAsia="zh-CN"/>
        </w:rPr>
      </w:pPr>
    </w:p>
    <w:p w14:paraId="024F5140" w14:textId="77777777" w:rsidR="007364F0" w:rsidRDefault="007364F0" w:rsidP="00BF6B04">
      <w:pPr>
        <w:jc w:val="both"/>
        <w:textAlignment w:val="baseline"/>
        <w:rPr>
          <w:rFonts w:ascii="Arial" w:hAnsi="Arial" w:cs="Arial"/>
          <w:sz w:val="22"/>
          <w:szCs w:val="22"/>
          <w:lang w:eastAsia="zh-CN"/>
        </w:rPr>
      </w:pPr>
    </w:p>
    <w:p w14:paraId="59C1BCF4" w14:textId="77777777" w:rsidR="009401AE" w:rsidRDefault="009401AE" w:rsidP="00BF6B04">
      <w:pPr>
        <w:jc w:val="both"/>
        <w:textAlignment w:val="baseline"/>
        <w:rPr>
          <w:rFonts w:ascii="Arial" w:hAnsi="Arial" w:cs="Arial"/>
          <w:sz w:val="22"/>
          <w:szCs w:val="22"/>
          <w:lang w:eastAsia="zh-CN"/>
        </w:rPr>
      </w:pPr>
    </w:p>
    <w:p w14:paraId="1755773F" w14:textId="77777777" w:rsidR="009401AE" w:rsidRDefault="009401AE" w:rsidP="00BF6B04">
      <w:pPr>
        <w:jc w:val="both"/>
        <w:textAlignment w:val="baseline"/>
        <w:rPr>
          <w:rFonts w:ascii="Arial" w:hAnsi="Arial" w:cs="Arial"/>
          <w:sz w:val="22"/>
          <w:szCs w:val="22"/>
          <w:lang w:eastAsia="zh-CN"/>
        </w:rPr>
      </w:pPr>
    </w:p>
    <w:p w14:paraId="624970AE" w14:textId="77777777" w:rsidR="00727906" w:rsidRDefault="00727906" w:rsidP="00BF6B04">
      <w:pPr>
        <w:jc w:val="both"/>
        <w:textAlignment w:val="baseline"/>
        <w:rPr>
          <w:rFonts w:ascii="Arial" w:hAnsi="Arial" w:cs="Arial"/>
          <w:sz w:val="22"/>
          <w:szCs w:val="22"/>
          <w:lang w:eastAsia="zh-CN"/>
        </w:rPr>
      </w:pPr>
    </w:p>
    <w:p w14:paraId="3762B7BA" w14:textId="77777777" w:rsidR="00727906" w:rsidRDefault="00727906" w:rsidP="00BF6B04">
      <w:pPr>
        <w:jc w:val="both"/>
        <w:textAlignment w:val="baseline"/>
        <w:rPr>
          <w:rFonts w:ascii="Arial" w:hAnsi="Arial" w:cs="Arial"/>
          <w:sz w:val="22"/>
          <w:szCs w:val="22"/>
          <w:lang w:eastAsia="zh-CN"/>
        </w:rPr>
      </w:pPr>
    </w:p>
    <w:p w14:paraId="327ECB4A" w14:textId="77777777" w:rsidR="007B12DC" w:rsidRDefault="007B12DC" w:rsidP="00BF6B04">
      <w:pPr>
        <w:jc w:val="both"/>
        <w:textAlignment w:val="baseline"/>
        <w:rPr>
          <w:rFonts w:ascii="Arial" w:hAnsi="Arial" w:cs="Arial"/>
          <w:sz w:val="22"/>
          <w:szCs w:val="22"/>
          <w:lang w:eastAsia="zh-CN"/>
        </w:rPr>
      </w:pPr>
    </w:p>
    <w:p w14:paraId="3523D22F" w14:textId="77777777" w:rsidR="007B12DC" w:rsidRDefault="007B12DC" w:rsidP="00BF6B04">
      <w:pPr>
        <w:jc w:val="both"/>
        <w:textAlignment w:val="baseline"/>
        <w:rPr>
          <w:rFonts w:ascii="Arial" w:hAnsi="Arial" w:cs="Arial"/>
          <w:sz w:val="22"/>
          <w:szCs w:val="22"/>
          <w:lang w:eastAsia="zh-CN"/>
        </w:rPr>
      </w:pPr>
    </w:p>
    <w:p w14:paraId="3D940261" w14:textId="77777777" w:rsidR="007B12DC" w:rsidRDefault="007B12DC" w:rsidP="00BF6B04">
      <w:pPr>
        <w:jc w:val="both"/>
        <w:textAlignment w:val="baseline"/>
        <w:rPr>
          <w:rFonts w:ascii="Arial" w:hAnsi="Arial" w:cs="Arial"/>
          <w:sz w:val="22"/>
          <w:szCs w:val="22"/>
          <w:lang w:eastAsia="zh-CN"/>
        </w:rPr>
      </w:pPr>
    </w:p>
    <w:p w14:paraId="21A676F7" w14:textId="77777777" w:rsidR="007B12DC" w:rsidRDefault="007B12DC" w:rsidP="00BF6B04">
      <w:pPr>
        <w:jc w:val="both"/>
        <w:textAlignment w:val="baseline"/>
        <w:rPr>
          <w:rFonts w:ascii="Arial" w:hAnsi="Arial" w:cs="Arial"/>
          <w:sz w:val="22"/>
          <w:szCs w:val="22"/>
          <w:lang w:eastAsia="zh-CN"/>
        </w:rPr>
      </w:pPr>
    </w:p>
    <w:p w14:paraId="3B1B8187" w14:textId="77777777" w:rsidR="007B12DC" w:rsidRDefault="007B12DC" w:rsidP="00BF6B04">
      <w:pPr>
        <w:jc w:val="both"/>
        <w:textAlignment w:val="baseline"/>
        <w:rPr>
          <w:rFonts w:ascii="Arial" w:hAnsi="Arial" w:cs="Arial"/>
          <w:sz w:val="22"/>
          <w:szCs w:val="22"/>
          <w:lang w:eastAsia="zh-CN"/>
        </w:rPr>
      </w:pPr>
    </w:p>
    <w:p w14:paraId="3698FBF7" w14:textId="0A2EA924" w:rsidR="007364F0" w:rsidRDefault="007364F0" w:rsidP="00BF6B04">
      <w:pPr>
        <w:jc w:val="both"/>
        <w:textAlignment w:val="baseline"/>
        <w:rPr>
          <w:rFonts w:ascii="Arial" w:hAnsi="Arial" w:cs="Arial"/>
          <w:sz w:val="22"/>
          <w:szCs w:val="22"/>
          <w:lang w:eastAsia="zh-CN"/>
        </w:rPr>
      </w:pPr>
      <w:r>
        <w:rPr>
          <w:rFonts w:ascii="Arial" w:hAnsi="Arial" w:cs="Arial"/>
          <w:sz w:val="22"/>
          <w:szCs w:val="22"/>
          <w:lang w:eastAsia="zh-CN"/>
        </w:rPr>
        <w:t>Table of Contents…</w:t>
      </w:r>
    </w:p>
    <w:p w14:paraId="31FB8F1F" w14:textId="77777777" w:rsidR="00727906" w:rsidRDefault="00727906" w:rsidP="00BF6B04">
      <w:pPr>
        <w:jc w:val="both"/>
        <w:textAlignment w:val="baseline"/>
        <w:rPr>
          <w:rFonts w:ascii="Arial" w:hAnsi="Arial" w:cs="Arial"/>
          <w:sz w:val="22"/>
          <w:szCs w:val="22"/>
          <w:lang w:eastAsia="zh-CN"/>
        </w:rPr>
      </w:pPr>
    </w:p>
    <w:p w14:paraId="28619B6D" w14:textId="77777777" w:rsidR="00727906" w:rsidRDefault="00727906" w:rsidP="00BF6B04">
      <w:pPr>
        <w:jc w:val="both"/>
        <w:textAlignment w:val="baseline"/>
        <w:rPr>
          <w:rFonts w:ascii="Arial" w:hAnsi="Arial" w:cs="Arial"/>
          <w:sz w:val="22"/>
          <w:szCs w:val="22"/>
          <w:lang w:eastAsia="zh-CN"/>
        </w:rPr>
      </w:pPr>
    </w:p>
    <w:p w14:paraId="3292828F" w14:textId="77777777" w:rsidR="00727906" w:rsidRDefault="00727906" w:rsidP="00BF6B04">
      <w:pPr>
        <w:jc w:val="both"/>
        <w:textAlignment w:val="baseline"/>
        <w:rPr>
          <w:rFonts w:ascii="Arial" w:hAnsi="Arial" w:cs="Arial"/>
          <w:sz w:val="22"/>
          <w:szCs w:val="22"/>
          <w:lang w:eastAsia="zh-CN"/>
        </w:rPr>
      </w:pPr>
    </w:p>
    <w:p w14:paraId="42B0ACB9" w14:textId="77777777" w:rsidR="004665FC" w:rsidRPr="004665FC" w:rsidRDefault="004665FC" w:rsidP="004665FC">
      <w:pPr>
        <w:keepNext/>
        <w:keepLines/>
        <w:spacing w:before="240" w:line="259" w:lineRule="auto"/>
        <w:rPr>
          <w:rFonts w:asciiTheme="minorBidi" w:eastAsiaTheme="majorEastAsia" w:hAnsiTheme="minorBidi" w:cstheme="minorBidi"/>
          <w:color w:val="0F4761" w:themeColor="accent1" w:themeShade="BF"/>
          <w:sz w:val="22"/>
          <w:szCs w:val="22"/>
        </w:rPr>
      </w:pPr>
      <w:r w:rsidRPr="004665FC">
        <w:rPr>
          <w:rFonts w:asciiTheme="minorBidi" w:eastAsiaTheme="majorEastAsia" w:hAnsiTheme="minorBidi" w:cstheme="minorBidi"/>
          <w:color w:val="0F4761" w:themeColor="accent1" w:themeShade="BF"/>
          <w:sz w:val="22"/>
          <w:szCs w:val="22"/>
        </w:rPr>
        <w:t>Contents</w:t>
      </w:r>
    </w:p>
    <w:p w14:paraId="3AE4E856" w14:textId="16C17615" w:rsidR="004665FC" w:rsidRPr="002D7539" w:rsidRDefault="004665FC" w:rsidP="003A178A">
      <w:pPr>
        <w:tabs>
          <w:tab w:val="right" w:leader="dot" w:pos="9016"/>
        </w:tabs>
        <w:spacing w:after="100" w:line="278" w:lineRule="auto"/>
        <w:rPr>
          <w:rFonts w:asciiTheme="minorHAnsi" w:eastAsiaTheme="minorEastAsia" w:hAnsiTheme="minorHAnsi" w:cstheme="minorBidi"/>
          <w:noProof/>
          <w:color w:val="262626" w:themeColor="text1" w:themeTint="D9"/>
          <w:kern w:val="2"/>
          <w:sz w:val="24"/>
          <w:szCs w:val="21"/>
          <w:lang w:eastAsia="zh-CN" w:bidi="hi-IN"/>
          <w14:ligatures w14:val="standardContextual"/>
        </w:rPr>
      </w:pPr>
      <w:r w:rsidRPr="004665FC">
        <w:rPr>
          <w:rFonts w:asciiTheme="minorBidi" w:eastAsiaTheme="minorHAnsi" w:hAnsiTheme="minorBidi" w:cstheme="minorBidi"/>
          <w:kern w:val="2"/>
          <w:sz w:val="22"/>
          <w:szCs w:val="22"/>
          <w:lang w:eastAsia="en-US"/>
          <w14:ligatures w14:val="standardContextual"/>
        </w:rPr>
        <w:fldChar w:fldCharType="begin"/>
      </w:r>
      <w:r w:rsidRPr="004665FC">
        <w:rPr>
          <w:rFonts w:asciiTheme="minorBidi" w:eastAsiaTheme="minorHAnsi" w:hAnsiTheme="minorBidi" w:cstheme="minorBidi"/>
          <w:kern w:val="2"/>
          <w:sz w:val="22"/>
          <w:szCs w:val="22"/>
          <w:lang w:eastAsia="en-US"/>
          <w14:ligatures w14:val="standardContextual"/>
        </w:rPr>
        <w:instrText xml:space="preserve"> TOC \o "1-3" \h \z \u </w:instrText>
      </w:r>
      <w:r w:rsidRPr="004665FC">
        <w:rPr>
          <w:rFonts w:asciiTheme="minorBidi" w:eastAsiaTheme="minorHAnsi" w:hAnsiTheme="minorBidi" w:cstheme="minorBidi"/>
          <w:kern w:val="2"/>
          <w:sz w:val="22"/>
          <w:szCs w:val="22"/>
          <w:lang w:eastAsia="en-US"/>
          <w14:ligatures w14:val="standardContextual"/>
        </w:rPr>
        <w:fldChar w:fldCharType="separate"/>
      </w:r>
    </w:p>
    <w:p w14:paraId="42B16B00" w14:textId="431CBF30" w:rsidR="00963C41" w:rsidRPr="00963C41" w:rsidRDefault="004665FC" w:rsidP="00963C41">
      <w:pPr>
        <w:pStyle w:val="TOCHeading"/>
        <w:rPr>
          <w:rFonts w:asciiTheme="minorBidi" w:hAnsiTheme="minorBidi" w:cstheme="minorBidi"/>
          <w:sz w:val="22"/>
          <w:szCs w:val="22"/>
        </w:rPr>
      </w:pPr>
      <w:r w:rsidRPr="004665FC">
        <w:rPr>
          <w:rFonts w:asciiTheme="minorBidi" w:eastAsiaTheme="minorHAnsi" w:hAnsiTheme="minorBidi" w:cstheme="minorBidi"/>
          <w:b/>
          <w:bCs/>
          <w:kern w:val="2"/>
          <w:sz w:val="22"/>
          <w:szCs w:val="22"/>
          <w:lang w:eastAsia="en-US"/>
          <w14:ligatures w14:val="standardContextual"/>
        </w:rPr>
        <w:fldChar w:fldCharType="end"/>
      </w:r>
      <w:r w:rsidR="00963C41" w:rsidRPr="00963C41">
        <w:rPr>
          <w:rFonts w:asciiTheme="minorBidi" w:hAnsiTheme="minorBidi" w:cstheme="minorBidi"/>
          <w:sz w:val="22"/>
          <w:szCs w:val="22"/>
        </w:rPr>
        <w:t xml:space="preserve"> </w:t>
      </w:r>
      <w:r w:rsidR="00963C41" w:rsidRPr="00963C41">
        <w:rPr>
          <w:rFonts w:asciiTheme="minorBidi" w:hAnsiTheme="minorBidi" w:cstheme="minorBidi"/>
          <w:sz w:val="22"/>
          <w:szCs w:val="22"/>
        </w:rPr>
        <w:t>Contents</w:t>
      </w:r>
    </w:p>
    <w:p w14:paraId="2B62C80D"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r w:rsidRPr="00963C41">
        <w:rPr>
          <w:rFonts w:asciiTheme="minorBidi" w:eastAsiaTheme="minorHAnsi" w:hAnsiTheme="minorBidi" w:cstheme="minorBidi"/>
          <w:kern w:val="2"/>
          <w:sz w:val="22"/>
          <w:szCs w:val="22"/>
          <w:lang w:eastAsia="en-US"/>
          <w14:ligatures w14:val="standardContextual"/>
        </w:rPr>
        <w:fldChar w:fldCharType="begin"/>
      </w:r>
      <w:r w:rsidRPr="00963C41">
        <w:rPr>
          <w:rFonts w:asciiTheme="minorBidi" w:eastAsiaTheme="minorHAnsi" w:hAnsiTheme="minorBidi" w:cstheme="minorBidi"/>
          <w:kern w:val="2"/>
          <w:sz w:val="22"/>
          <w:szCs w:val="22"/>
          <w:lang w:eastAsia="en-US"/>
          <w14:ligatures w14:val="standardContextual"/>
        </w:rPr>
        <w:instrText xml:space="preserve"> TOC \o "1-3" \h \z \u </w:instrText>
      </w:r>
      <w:r w:rsidRPr="00963C41">
        <w:rPr>
          <w:rFonts w:asciiTheme="minorBidi" w:eastAsiaTheme="minorHAnsi" w:hAnsiTheme="minorBidi" w:cstheme="minorBidi"/>
          <w:kern w:val="2"/>
          <w:sz w:val="22"/>
          <w:szCs w:val="22"/>
          <w:lang w:eastAsia="en-US"/>
          <w14:ligatures w14:val="standardContextual"/>
        </w:rPr>
        <w:fldChar w:fldCharType="separate"/>
      </w:r>
      <w:hyperlink w:anchor="_Toc211931478"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Introduction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_Toc211931478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2</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07A16787"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hyperlink w:anchor="_Toc211931479"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Requirements</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_Toc211931479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3</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560D607C"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0"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Purpose:</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_Toc211931480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3</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5A3B68F6"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1"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Subject matter</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_Toc211931481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3</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34367F22"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2"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Intended audience</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_Toc211931482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3</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29B8060F"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hyperlink w:anchor="_Toc211931483"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Implementation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_Toc211931483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4</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13CD2499"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4"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Screenshots of the Webpages</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_Toc211931484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4</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4001CF6F"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5"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Validation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_Toc211931485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5</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207FA49A"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86"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HTML Validation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_Toc211931486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5</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5BDA622A"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87"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CSS Validation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_Toc211931487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5</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63F4C444"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hyperlink w:anchor="_Toc211931488"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Evaluation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_Toc211931488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401A4AD5"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89"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Part A</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_Toc211931489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4BB596F5"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0"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Website usability-</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_Toc211931490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106D1D15"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1"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Website accessibility:</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_Toc211931491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45016D92"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2"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Search engine optimisation</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_Toc211931492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62D543B1"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93"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Part B</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_Toc211931493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2A92CC59"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4"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Usefulness (Usability and Utility)</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_Toc211931494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5CB62D26"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5"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Search Engine Optimisation (SEO)</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_Toc211931495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53EEFB32" w14:textId="77777777" w:rsidR="00963C41" w:rsidRPr="00963C41" w:rsidRDefault="00963C41" w:rsidP="00963C41">
      <w:pPr>
        <w:tabs>
          <w:tab w:val="right" w:leader="dot" w:pos="9016"/>
        </w:tabs>
        <w:spacing w:after="100" w:line="278" w:lineRule="auto"/>
        <w:ind w:left="480"/>
        <w:rPr>
          <w:rFonts w:asciiTheme="minorHAnsi" w:eastAsiaTheme="minorEastAsia" w:hAnsiTheme="minorHAnsi" w:cstheme="minorBidi"/>
          <w:noProof/>
          <w:kern w:val="2"/>
          <w:sz w:val="24"/>
          <w:szCs w:val="21"/>
          <w:lang w:eastAsia="zh-CN" w:bidi="hi-IN"/>
          <w14:ligatures w14:val="standardContextual"/>
        </w:rPr>
      </w:pPr>
      <w:hyperlink w:anchor="_Toc211931496"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Accessibility:</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_Toc211931496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122798B0" w14:textId="77777777" w:rsidR="00963C41" w:rsidRPr="00963C41" w:rsidRDefault="00963C41" w:rsidP="00963C41">
      <w:pPr>
        <w:tabs>
          <w:tab w:val="right" w:leader="dot" w:pos="9016"/>
        </w:tabs>
        <w:spacing w:after="100" w:line="278" w:lineRule="auto"/>
        <w:ind w:left="240"/>
        <w:rPr>
          <w:rFonts w:asciiTheme="minorHAnsi" w:eastAsiaTheme="minorEastAsia" w:hAnsiTheme="minorHAnsi" w:cstheme="minorBidi"/>
          <w:noProof/>
          <w:kern w:val="2"/>
          <w:sz w:val="24"/>
          <w:szCs w:val="21"/>
          <w:lang w:eastAsia="zh-CN" w:bidi="hi-IN"/>
          <w14:ligatures w14:val="standardContextual"/>
        </w:rPr>
      </w:pPr>
      <w:hyperlink w:anchor="_Toc211931497" w:history="1">
        <w:r w:rsidRPr="00963C41">
          <w:rPr>
            <w:rFonts w:asciiTheme="minorHAnsi" w:eastAsiaTheme="minorHAnsi" w:hAnsiTheme="minorHAnsi" w:cstheme="minorBidi"/>
            <w:noProof/>
            <w:color w:val="467886" w:themeColor="hyperlink"/>
            <w:kern w:val="2"/>
            <w:sz w:val="24"/>
            <w:szCs w:val="24"/>
            <w:u w:val="single"/>
            <w:lang w:eastAsia="en-US"/>
            <w14:ligatures w14:val="standardContextual"/>
          </w:rPr>
          <w:t>Part C</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_Toc211931497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6</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14196484"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hyperlink w:anchor="_Toc211931498"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References:</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_Toc211931498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7</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2D31E7DB" w14:textId="77777777" w:rsidR="00963C41" w:rsidRPr="00963C41" w:rsidRDefault="00963C41" w:rsidP="00963C41">
      <w:pPr>
        <w:tabs>
          <w:tab w:val="right" w:leader="dot" w:pos="9016"/>
        </w:tabs>
        <w:spacing w:after="100" w:line="278" w:lineRule="auto"/>
        <w:rPr>
          <w:rFonts w:asciiTheme="minorHAnsi" w:eastAsiaTheme="minorEastAsia" w:hAnsiTheme="minorHAnsi" w:cstheme="minorBidi"/>
          <w:noProof/>
          <w:kern w:val="2"/>
          <w:sz w:val="24"/>
          <w:szCs w:val="21"/>
          <w:lang w:eastAsia="zh-CN" w:bidi="hi-IN"/>
          <w14:ligatures w14:val="standardContextual"/>
        </w:rPr>
      </w:pPr>
      <w:hyperlink w:anchor="_Toc211931499" w:history="1">
        <w:r w:rsidRPr="00963C41">
          <w:rPr>
            <w:rFonts w:asciiTheme="minorBidi" w:eastAsiaTheme="minorHAnsi" w:hAnsiTheme="minorBidi" w:cstheme="minorBidi"/>
            <w:noProof/>
            <w:color w:val="467886" w:themeColor="hyperlink"/>
            <w:kern w:val="2"/>
            <w:sz w:val="24"/>
            <w:szCs w:val="24"/>
            <w:u w:val="single"/>
            <w:lang w:eastAsia="en-US"/>
            <w14:ligatures w14:val="standardContextual"/>
          </w:rPr>
          <w:t>Appendix</w:t>
        </w:r>
        <w:r w:rsidRPr="00963C41">
          <w:rPr>
            <w:rFonts w:asciiTheme="minorHAnsi" w:eastAsiaTheme="minorHAnsi" w:hAnsiTheme="minorHAnsi" w:cstheme="minorBidi"/>
            <w:noProof/>
            <w:webHidden/>
            <w:kern w:val="2"/>
            <w:sz w:val="24"/>
            <w:szCs w:val="24"/>
            <w:lang w:eastAsia="en-US"/>
            <w14:ligatures w14:val="standardContextual"/>
          </w:rPr>
          <w:tab/>
        </w:r>
        <w:r w:rsidRPr="00963C41">
          <w:rPr>
            <w:rFonts w:asciiTheme="minorHAnsi" w:eastAsiaTheme="minorHAnsi" w:hAnsiTheme="minorHAnsi" w:cstheme="minorBidi"/>
            <w:noProof/>
            <w:webHidden/>
            <w:kern w:val="2"/>
            <w:sz w:val="24"/>
            <w:szCs w:val="24"/>
            <w:lang w:eastAsia="en-US"/>
            <w14:ligatures w14:val="standardContextual"/>
          </w:rPr>
          <w:fldChar w:fldCharType="begin"/>
        </w:r>
        <w:r w:rsidRPr="00963C41">
          <w:rPr>
            <w:rFonts w:asciiTheme="minorHAnsi" w:eastAsiaTheme="minorHAnsi" w:hAnsiTheme="minorHAnsi" w:cstheme="minorBidi"/>
            <w:noProof/>
            <w:webHidden/>
            <w:kern w:val="2"/>
            <w:sz w:val="24"/>
            <w:szCs w:val="24"/>
            <w:lang w:eastAsia="en-US"/>
            <w14:ligatures w14:val="standardContextual"/>
          </w:rPr>
          <w:instrText xml:space="preserve"> PAGEREF _Toc211931499 \h </w:instrText>
        </w:r>
        <w:r w:rsidRPr="00963C41">
          <w:rPr>
            <w:rFonts w:asciiTheme="minorHAnsi" w:eastAsiaTheme="minorHAnsi" w:hAnsiTheme="minorHAnsi" w:cstheme="minorBidi"/>
            <w:noProof/>
            <w:webHidden/>
            <w:kern w:val="2"/>
            <w:sz w:val="24"/>
            <w:szCs w:val="24"/>
            <w:lang w:eastAsia="en-US"/>
            <w14:ligatures w14:val="standardContextual"/>
          </w:rPr>
        </w:r>
        <w:r w:rsidRPr="00963C41">
          <w:rPr>
            <w:rFonts w:asciiTheme="minorHAnsi" w:eastAsiaTheme="minorHAnsi" w:hAnsiTheme="minorHAnsi" w:cstheme="minorBidi"/>
            <w:noProof/>
            <w:webHidden/>
            <w:kern w:val="2"/>
            <w:sz w:val="24"/>
            <w:szCs w:val="24"/>
            <w:lang w:eastAsia="en-US"/>
            <w14:ligatures w14:val="standardContextual"/>
          </w:rPr>
          <w:fldChar w:fldCharType="separate"/>
        </w:r>
        <w:r w:rsidRPr="00963C41">
          <w:rPr>
            <w:rFonts w:asciiTheme="minorHAnsi" w:eastAsiaTheme="minorHAnsi" w:hAnsiTheme="minorHAnsi" w:cstheme="minorBidi"/>
            <w:noProof/>
            <w:webHidden/>
            <w:kern w:val="2"/>
            <w:sz w:val="24"/>
            <w:szCs w:val="24"/>
            <w:lang w:eastAsia="en-US"/>
            <w14:ligatures w14:val="standardContextual"/>
          </w:rPr>
          <w:t>8</w:t>
        </w:r>
        <w:r w:rsidRPr="00963C41">
          <w:rPr>
            <w:rFonts w:asciiTheme="minorHAnsi" w:eastAsiaTheme="minorHAnsi" w:hAnsiTheme="minorHAnsi" w:cstheme="minorBidi"/>
            <w:noProof/>
            <w:webHidden/>
            <w:kern w:val="2"/>
            <w:sz w:val="24"/>
            <w:szCs w:val="24"/>
            <w:lang w:eastAsia="en-US"/>
            <w14:ligatures w14:val="standardContextual"/>
          </w:rPr>
          <w:fldChar w:fldCharType="end"/>
        </w:r>
      </w:hyperlink>
    </w:p>
    <w:p w14:paraId="6919E057" w14:textId="6E989678" w:rsidR="00727906" w:rsidRDefault="00963C41" w:rsidP="00963C41">
      <w:pPr>
        <w:jc w:val="both"/>
        <w:textAlignment w:val="baseline"/>
        <w:rPr>
          <w:rFonts w:ascii="Arial" w:hAnsi="Arial" w:cs="Arial"/>
          <w:sz w:val="22"/>
          <w:szCs w:val="22"/>
          <w:lang w:eastAsia="zh-CN"/>
        </w:rPr>
      </w:pPr>
      <w:r w:rsidRPr="00963C41">
        <w:rPr>
          <w:rFonts w:asciiTheme="minorBidi" w:eastAsiaTheme="minorHAnsi" w:hAnsiTheme="minorBidi" w:cstheme="minorBidi"/>
          <w:b/>
          <w:bCs/>
          <w:kern w:val="2"/>
          <w:sz w:val="22"/>
          <w:szCs w:val="22"/>
          <w:lang w:eastAsia="en-US"/>
          <w14:ligatures w14:val="standardContextual"/>
        </w:rPr>
        <w:fldChar w:fldCharType="end"/>
      </w:r>
    </w:p>
    <w:p w14:paraId="0C04D149" w14:textId="77777777" w:rsidR="00727906" w:rsidRDefault="00727906" w:rsidP="00BF6B04">
      <w:pPr>
        <w:jc w:val="both"/>
        <w:textAlignment w:val="baseline"/>
        <w:rPr>
          <w:rFonts w:ascii="Arial" w:hAnsi="Arial" w:cs="Arial"/>
          <w:sz w:val="22"/>
          <w:szCs w:val="22"/>
          <w:lang w:eastAsia="zh-CN"/>
        </w:rPr>
      </w:pPr>
    </w:p>
    <w:p w14:paraId="6418A0E6" w14:textId="77777777" w:rsidR="00727906" w:rsidRDefault="00727906" w:rsidP="00BF6B04">
      <w:pPr>
        <w:jc w:val="both"/>
        <w:textAlignment w:val="baseline"/>
        <w:rPr>
          <w:rFonts w:ascii="Arial" w:hAnsi="Arial" w:cs="Arial"/>
          <w:sz w:val="22"/>
          <w:szCs w:val="22"/>
          <w:lang w:eastAsia="zh-CN"/>
        </w:rPr>
      </w:pPr>
    </w:p>
    <w:p w14:paraId="6919E06D" w14:textId="77777777" w:rsidR="004665FC" w:rsidRDefault="004665FC" w:rsidP="007B12DC">
      <w:pPr>
        <w:jc w:val="both"/>
        <w:textAlignment w:val="baseline"/>
        <w:rPr>
          <w:rFonts w:ascii="Arial" w:hAnsi="Arial" w:cs="Arial"/>
          <w:b/>
          <w:bCs/>
          <w:sz w:val="22"/>
          <w:szCs w:val="22"/>
        </w:rPr>
      </w:pPr>
    </w:p>
    <w:p w14:paraId="0C706A30" w14:textId="77777777" w:rsidR="004665FC" w:rsidRDefault="004665FC" w:rsidP="007B12DC">
      <w:pPr>
        <w:jc w:val="both"/>
        <w:textAlignment w:val="baseline"/>
        <w:rPr>
          <w:rFonts w:ascii="Arial" w:hAnsi="Arial" w:cs="Arial"/>
          <w:b/>
          <w:bCs/>
          <w:sz w:val="22"/>
          <w:szCs w:val="22"/>
        </w:rPr>
      </w:pPr>
    </w:p>
    <w:p w14:paraId="3C73BFF1" w14:textId="77777777" w:rsidR="004665FC" w:rsidRDefault="004665FC" w:rsidP="007B12DC">
      <w:pPr>
        <w:jc w:val="both"/>
        <w:textAlignment w:val="baseline"/>
        <w:rPr>
          <w:rFonts w:ascii="Arial" w:hAnsi="Arial" w:cs="Arial"/>
          <w:b/>
          <w:bCs/>
          <w:sz w:val="22"/>
          <w:szCs w:val="22"/>
        </w:rPr>
      </w:pPr>
    </w:p>
    <w:p w14:paraId="2A85163F" w14:textId="77777777" w:rsidR="004665FC" w:rsidRDefault="004665FC" w:rsidP="007B12DC">
      <w:pPr>
        <w:jc w:val="both"/>
        <w:textAlignment w:val="baseline"/>
        <w:rPr>
          <w:rFonts w:ascii="Arial" w:hAnsi="Arial" w:cs="Arial"/>
          <w:b/>
          <w:bCs/>
          <w:sz w:val="22"/>
          <w:szCs w:val="22"/>
        </w:rPr>
      </w:pPr>
    </w:p>
    <w:p w14:paraId="4BE63CAD" w14:textId="77777777" w:rsidR="004665FC" w:rsidRDefault="004665FC" w:rsidP="007B12DC">
      <w:pPr>
        <w:jc w:val="both"/>
        <w:textAlignment w:val="baseline"/>
        <w:rPr>
          <w:rFonts w:ascii="Arial" w:hAnsi="Arial" w:cs="Arial"/>
          <w:b/>
          <w:bCs/>
          <w:sz w:val="22"/>
          <w:szCs w:val="22"/>
        </w:rPr>
      </w:pPr>
    </w:p>
    <w:p w14:paraId="121F1FAE" w14:textId="77777777" w:rsidR="004665FC" w:rsidRDefault="004665FC" w:rsidP="007B12DC">
      <w:pPr>
        <w:jc w:val="both"/>
        <w:textAlignment w:val="baseline"/>
        <w:rPr>
          <w:rFonts w:ascii="Arial" w:hAnsi="Arial" w:cs="Arial"/>
          <w:b/>
          <w:bCs/>
          <w:sz w:val="22"/>
          <w:szCs w:val="22"/>
        </w:rPr>
      </w:pPr>
    </w:p>
    <w:p w14:paraId="0DB744D7" w14:textId="77777777" w:rsidR="004665FC" w:rsidRDefault="004665FC" w:rsidP="007B12DC">
      <w:pPr>
        <w:jc w:val="both"/>
        <w:textAlignment w:val="baseline"/>
        <w:rPr>
          <w:rFonts w:ascii="Arial" w:hAnsi="Arial" w:cs="Arial"/>
          <w:b/>
          <w:bCs/>
          <w:sz w:val="22"/>
          <w:szCs w:val="22"/>
        </w:rPr>
      </w:pPr>
    </w:p>
    <w:p w14:paraId="724F75BB" w14:textId="77777777" w:rsidR="004665FC" w:rsidRDefault="004665FC" w:rsidP="007B12DC">
      <w:pPr>
        <w:jc w:val="both"/>
        <w:textAlignment w:val="baseline"/>
        <w:rPr>
          <w:rFonts w:ascii="Arial" w:hAnsi="Arial" w:cs="Arial"/>
          <w:b/>
          <w:bCs/>
          <w:sz w:val="22"/>
          <w:szCs w:val="22"/>
        </w:rPr>
      </w:pPr>
    </w:p>
    <w:p w14:paraId="43146D4F" w14:textId="77777777" w:rsidR="004665FC" w:rsidRDefault="004665FC" w:rsidP="007B12DC">
      <w:pPr>
        <w:jc w:val="both"/>
        <w:textAlignment w:val="baseline"/>
        <w:rPr>
          <w:rFonts w:ascii="Arial" w:hAnsi="Arial" w:cs="Arial"/>
          <w:b/>
          <w:bCs/>
          <w:sz w:val="22"/>
          <w:szCs w:val="22"/>
        </w:rPr>
      </w:pPr>
    </w:p>
    <w:p w14:paraId="2FB64511" w14:textId="77777777" w:rsidR="004665FC" w:rsidRDefault="004665FC" w:rsidP="007B12DC">
      <w:pPr>
        <w:jc w:val="both"/>
        <w:textAlignment w:val="baseline"/>
        <w:rPr>
          <w:rFonts w:ascii="Arial" w:hAnsi="Arial" w:cs="Arial"/>
          <w:b/>
          <w:bCs/>
          <w:sz w:val="22"/>
          <w:szCs w:val="22"/>
        </w:rPr>
      </w:pPr>
    </w:p>
    <w:p w14:paraId="3641F1E5" w14:textId="77777777" w:rsidR="004665FC" w:rsidRDefault="004665FC" w:rsidP="007B12DC">
      <w:pPr>
        <w:jc w:val="both"/>
        <w:textAlignment w:val="baseline"/>
        <w:rPr>
          <w:rFonts w:ascii="Arial" w:hAnsi="Arial" w:cs="Arial"/>
          <w:b/>
          <w:bCs/>
          <w:sz w:val="22"/>
          <w:szCs w:val="22"/>
        </w:rPr>
      </w:pPr>
    </w:p>
    <w:p w14:paraId="10DEB842" w14:textId="77777777" w:rsidR="004665FC" w:rsidRDefault="004665FC" w:rsidP="007B12DC">
      <w:pPr>
        <w:jc w:val="both"/>
        <w:textAlignment w:val="baseline"/>
        <w:rPr>
          <w:rFonts w:ascii="Arial" w:hAnsi="Arial" w:cs="Arial"/>
          <w:b/>
          <w:bCs/>
          <w:sz w:val="22"/>
          <w:szCs w:val="22"/>
        </w:rPr>
      </w:pPr>
    </w:p>
    <w:p w14:paraId="4151085D" w14:textId="77777777" w:rsidR="004665FC" w:rsidRDefault="004665FC" w:rsidP="007B12DC">
      <w:pPr>
        <w:jc w:val="both"/>
        <w:textAlignment w:val="baseline"/>
        <w:rPr>
          <w:rFonts w:ascii="Arial" w:hAnsi="Arial" w:cs="Arial"/>
          <w:b/>
          <w:bCs/>
          <w:sz w:val="22"/>
          <w:szCs w:val="22"/>
        </w:rPr>
      </w:pPr>
    </w:p>
    <w:p w14:paraId="02D54670" w14:textId="77777777" w:rsidR="004665FC" w:rsidRDefault="004665FC" w:rsidP="007B12DC">
      <w:pPr>
        <w:jc w:val="both"/>
        <w:textAlignment w:val="baseline"/>
        <w:rPr>
          <w:rFonts w:ascii="Arial" w:hAnsi="Arial" w:cs="Arial"/>
          <w:b/>
          <w:bCs/>
          <w:sz w:val="22"/>
          <w:szCs w:val="22"/>
        </w:rPr>
      </w:pPr>
    </w:p>
    <w:p w14:paraId="3BCC3085" w14:textId="77777777" w:rsidR="004665FC" w:rsidRDefault="004665FC" w:rsidP="007B12DC">
      <w:pPr>
        <w:jc w:val="both"/>
        <w:textAlignment w:val="baseline"/>
        <w:rPr>
          <w:rFonts w:ascii="Arial" w:hAnsi="Arial" w:cs="Arial"/>
          <w:b/>
          <w:bCs/>
          <w:sz w:val="22"/>
          <w:szCs w:val="22"/>
        </w:rPr>
      </w:pPr>
    </w:p>
    <w:p w14:paraId="0BB2229B" w14:textId="4AFBDFF9" w:rsidR="007B12DC" w:rsidRPr="00F06AE6" w:rsidRDefault="007B12DC" w:rsidP="007B12DC">
      <w:pPr>
        <w:jc w:val="both"/>
        <w:textAlignment w:val="baseline"/>
        <w:rPr>
          <w:b/>
          <w:bCs/>
        </w:rPr>
      </w:pPr>
      <w:r w:rsidRPr="00F06AE6">
        <w:rPr>
          <w:rFonts w:ascii="Arial" w:hAnsi="Arial" w:cs="Arial"/>
          <w:b/>
          <w:bCs/>
          <w:sz w:val="22"/>
          <w:szCs w:val="22"/>
        </w:rPr>
        <w:t>Abstract</w:t>
      </w:r>
    </w:p>
    <w:p w14:paraId="4BE648FC" w14:textId="77777777" w:rsidR="007B12DC" w:rsidRDefault="007B12DC" w:rsidP="007B12DC">
      <w:pPr>
        <w:jc w:val="both"/>
        <w:textAlignment w:val="baseline"/>
        <w:rPr>
          <w:rFonts w:ascii="Arial" w:hAnsi="Arial" w:cs="Arial"/>
          <w:sz w:val="22"/>
          <w:szCs w:val="22"/>
        </w:rPr>
      </w:pPr>
    </w:p>
    <w:p w14:paraId="5C8AB99F" w14:textId="77777777" w:rsidR="007B12DC" w:rsidRDefault="007B12DC" w:rsidP="007B12DC">
      <w:pPr>
        <w:jc w:val="both"/>
        <w:textAlignment w:val="baseline"/>
      </w:pPr>
      <w:r>
        <w:rPr>
          <w:rFonts w:ascii="Arial" w:hAnsi="Arial" w:cs="Arial"/>
          <w:sz w:val="22"/>
          <w:szCs w:val="22"/>
        </w:rPr>
        <w:t>report provides an overview of HTML and its role in website development. It explains that HTML is the standard markup language used to structure web pages and organise content such as headings, paragraphs, images, links, lists, and tables. The report also considers how HTML works alongside CSS for presentation and JavaScript for interactivity, showing how these technologies contribute to the creation of effective websites. Overall, the report aims to demonstrate a basic understanding of HTML and its importance as a foundation for web design and development.</w:t>
      </w:r>
    </w:p>
    <w:p w14:paraId="7E36E793" w14:textId="77777777" w:rsidR="00D117EC" w:rsidRDefault="00D117EC" w:rsidP="00BF6B04">
      <w:pPr>
        <w:jc w:val="both"/>
        <w:textAlignment w:val="baseline"/>
        <w:rPr>
          <w:rFonts w:ascii="Arial" w:hAnsi="Arial" w:cs="Arial"/>
          <w:sz w:val="22"/>
          <w:szCs w:val="22"/>
          <w:lang w:eastAsia="zh-CN"/>
        </w:rPr>
      </w:pPr>
    </w:p>
    <w:p w14:paraId="0545CA77" w14:textId="77777777" w:rsidR="00BF6B04" w:rsidRDefault="00BF6B04" w:rsidP="00BF6B04">
      <w:pPr>
        <w:jc w:val="both"/>
        <w:textAlignment w:val="baseline"/>
        <w:rPr>
          <w:rFonts w:ascii="Arial" w:hAnsi="Arial" w:cs="Arial"/>
          <w:sz w:val="22"/>
          <w:szCs w:val="22"/>
          <w:lang w:eastAsia="zh-CN"/>
        </w:rPr>
      </w:pPr>
    </w:p>
    <w:p w14:paraId="5C5FFECE" w14:textId="77777777" w:rsidR="00BF6B04" w:rsidRDefault="00BF6B04" w:rsidP="00BF6B04">
      <w:pPr>
        <w:jc w:val="both"/>
        <w:textAlignment w:val="baseline"/>
        <w:rPr>
          <w:rFonts w:ascii="Arial" w:hAnsi="Arial" w:cs="Arial"/>
          <w:sz w:val="22"/>
          <w:szCs w:val="22"/>
          <w:lang w:eastAsia="zh-CN"/>
        </w:rPr>
      </w:pPr>
    </w:p>
    <w:p w14:paraId="61C6A74A" w14:textId="77777777" w:rsidR="00BF6B04" w:rsidRDefault="00BF6B04" w:rsidP="00BF6B04">
      <w:pPr>
        <w:jc w:val="both"/>
        <w:textAlignment w:val="baseline"/>
        <w:rPr>
          <w:rFonts w:ascii="Arial" w:hAnsi="Arial" w:cs="Arial"/>
          <w:sz w:val="22"/>
          <w:szCs w:val="22"/>
          <w:lang w:eastAsia="zh-CN"/>
        </w:rPr>
      </w:pPr>
    </w:p>
    <w:p w14:paraId="0BD52ACF" w14:textId="6B07C2C4" w:rsidR="00BF6B04" w:rsidRDefault="00BF6B04" w:rsidP="00BF6B04">
      <w:pPr>
        <w:jc w:val="both"/>
        <w:textAlignment w:val="baseline"/>
        <w:rPr>
          <w:rFonts w:ascii="Arial" w:hAnsi="Arial" w:cs="Arial"/>
          <w:sz w:val="22"/>
          <w:szCs w:val="22"/>
          <w:lang w:eastAsia="zh-CN"/>
        </w:rPr>
      </w:pPr>
    </w:p>
    <w:p w14:paraId="7711D804" w14:textId="77777777" w:rsidR="00BF6B04" w:rsidRDefault="00BF6B04" w:rsidP="00BF6B04">
      <w:pPr>
        <w:jc w:val="both"/>
        <w:textAlignment w:val="baseline"/>
        <w:rPr>
          <w:rFonts w:ascii="Arial" w:hAnsi="Arial" w:cs="Arial"/>
          <w:sz w:val="22"/>
          <w:szCs w:val="22"/>
          <w:lang w:eastAsia="zh-CN"/>
        </w:rPr>
      </w:pPr>
    </w:p>
    <w:p w14:paraId="46891D4B" w14:textId="6D1AC518" w:rsidR="00BF6B04" w:rsidRDefault="00BF6B04" w:rsidP="00BF6B04">
      <w:pPr>
        <w:jc w:val="both"/>
        <w:textAlignment w:val="baseline"/>
        <w:rPr>
          <w:rFonts w:ascii="Arial" w:hAnsi="Arial" w:cs="Arial"/>
          <w:sz w:val="22"/>
          <w:szCs w:val="22"/>
          <w:lang w:eastAsia="zh-CN"/>
        </w:rPr>
      </w:pPr>
    </w:p>
    <w:p w14:paraId="46176B7C" w14:textId="7D18A5EF" w:rsidR="00BF6B04" w:rsidRDefault="00BF6B04" w:rsidP="00BF6B04">
      <w:pPr>
        <w:jc w:val="both"/>
        <w:textAlignment w:val="baseline"/>
        <w:rPr>
          <w:rFonts w:ascii="Arial" w:hAnsi="Arial" w:cs="Arial"/>
          <w:sz w:val="22"/>
          <w:szCs w:val="22"/>
          <w:lang w:eastAsia="zh-CN"/>
        </w:rPr>
      </w:pPr>
    </w:p>
    <w:p w14:paraId="4807C6DC" w14:textId="77777777" w:rsidR="00BF6B04" w:rsidRDefault="00BF6B04" w:rsidP="00BF6B04">
      <w:pPr>
        <w:jc w:val="both"/>
        <w:textAlignment w:val="baseline"/>
        <w:rPr>
          <w:rFonts w:ascii="Arial" w:hAnsi="Arial" w:cs="Arial"/>
          <w:sz w:val="22"/>
          <w:szCs w:val="22"/>
          <w:lang w:eastAsia="zh-CN"/>
        </w:rPr>
      </w:pPr>
    </w:p>
    <w:p w14:paraId="4DC42603" w14:textId="77777777" w:rsidR="00BF6B04" w:rsidRDefault="00BF6B04" w:rsidP="00BF6B04">
      <w:pPr>
        <w:jc w:val="both"/>
        <w:textAlignment w:val="baseline"/>
        <w:rPr>
          <w:rFonts w:ascii="Arial" w:hAnsi="Arial" w:cs="Arial"/>
          <w:sz w:val="22"/>
          <w:szCs w:val="22"/>
          <w:lang w:eastAsia="zh-CN"/>
        </w:rPr>
      </w:pPr>
    </w:p>
    <w:p w14:paraId="1FF87E2C" w14:textId="77777777" w:rsidR="00BF6B04" w:rsidRDefault="00BF6B04" w:rsidP="00BF6B04">
      <w:pPr>
        <w:jc w:val="both"/>
        <w:textAlignment w:val="baseline"/>
        <w:rPr>
          <w:rFonts w:ascii="Arial" w:hAnsi="Arial" w:cs="Arial"/>
          <w:sz w:val="22"/>
          <w:szCs w:val="22"/>
          <w:lang w:eastAsia="zh-CN"/>
        </w:rPr>
      </w:pPr>
    </w:p>
    <w:p w14:paraId="612F98D8" w14:textId="77777777" w:rsidR="00BF6B04" w:rsidRDefault="00BF6B04" w:rsidP="00BF6B04">
      <w:pPr>
        <w:jc w:val="both"/>
        <w:textAlignment w:val="baseline"/>
        <w:rPr>
          <w:rFonts w:ascii="Arial" w:hAnsi="Arial" w:cs="Arial"/>
          <w:sz w:val="22"/>
          <w:szCs w:val="22"/>
          <w:lang w:eastAsia="zh-CN"/>
        </w:rPr>
      </w:pPr>
    </w:p>
    <w:p w14:paraId="0EC8BE73" w14:textId="77777777" w:rsidR="00BF6B04" w:rsidRDefault="00BF6B04" w:rsidP="009401AE">
      <w:pPr>
        <w:ind w:left="426"/>
        <w:jc w:val="both"/>
        <w:textAlignment w:val="baseline"/>
        <w:rPr>
          <w:rFonts w:ascii="Arial" w:hAnsi="Arial" w:cs="Arial"/>
          <w:sz w:val="22"/>
          <w:szCs w:val="22"/>
          <w:lang w:eastAsia="zh-CN"/>
        </w:rPr>
      </w:pPr>
    </w:p>
    <w:p w14:paraId="704D3E69" w14:textId="1EB0AB24" w:rsidR="00BF6B04" w:rsidRPr="009401AE" w:rsidRDefault="00BF6B04" w:rsidP="009401AE">
      <w:pPr>
        <w:jc w:val="both"/>
        <w:textAlignment w:val="baseline"/>
        <w:rPr>
          <w:rFonts w:ascii="Arial" w:hAnsi="Arial" w:cs="Arial"/>
          <w:sz w:val="22"/>
          <w:szCs w:val="22"/>
          <w:lang w:eastAsia="zh-CN"/>
        </w:rPr>
      </w:pPr>
    </w:p>
    <w:p w14:paraId="77FBB6DD" w14:textId="77777777" w:rsidR="009401AE" w:rsidRDefault="009401AE" w:rsidP="00BF6B04">
      <w:pPr>
        <w:jc w:val="both"/>
        <w:textAlignment w:val="baseline"/>
        <w:rPr>
          <w:rFonts w:ascii="Arial" w:hAnsi="Arial" w:cs="Arial"/>
          <w:sz w:val="22"/>
          <w:szCs w:val="22"/>
          <w:lang w:eastAsia="zh-CN"/>
        </w:rPr>
      </w:pPr>
    </w:p>
    <w:p w14:paraId="262686D0" w14:textId="77777777" w:rsidR="009401AE" w:rsidRDefault="009401AE" w:rsidP="00BF6B04">
      <w:pPr>
        <w:jc w:val="both"/>
        <w:textAlignment w:val="baseline"/>
        <w:rPr>
          <w:rFonts w:ascii="Arial" w:hAnsi="Arial" w:cs="Arial"/>
          <w:sz w:val="22"/>
          <w:szCs w:val="22"/>
          <w:lang w:eastAsia="zh-CN"/>
        </w:rPr>
      </w:pPr>
    </w:p>
    <w:p w14:paraId="2C18A70B" w14:textId="199FF662" w:rsidR="001C685C" w:rsidRPr="00FB3720" w:rsidRDefault="006333DD" w:rsidP="00FB3720">
      <w:pPr>
        <w:jc w:val="both"/>
        <w:textAlignment w:val="baseline"/>
        <w:rPr>
          <w:rFonts w:ascii="Arial" w:hAnsi="Arial" w:cs="Arial"/>
          <w:sz w:val="22"/>
          <w:szCs w:val="22"/>
          <w:lang w:eastAsia="zh-CN"/>
        </w:rPr>
      </w:pPr>
      <w:r w:rsidRPr="006333DD">
        <w:rPr>
          <w:b/>
          <w:bCs/>
          <w:sz w:val="32"/>
          <w:szCs w:val="32"/>
          <w:lang w:eastAsia="zh-CN"/>
        </w:rPr>
        <w:t>Homepage</w:t>
      </w:r>
    </w:p>
    <w:p w14:paraId="4A41F69E" w14:textId="77777777" w:rsidR="00AA3691" w:rsidRDefault="00AA3691" w:rsidP="00AA3691">
      <w:pPr>
        <w:rPr>
          <w:b/>
          <w:bCs/>
          <w:sz w:val="32"/>
          <w:szCs w:val="32"/>
          <w:lang w:eastAsia="zh-CN"/>
        </w:rPr>
      </w:pPr>
    </w:p>
    <w:p w14:paraId="71090195" w14:textId="3CF84EBE" w:rsidR="001265BC" w:rsidRDefault="00937E3C" w:rsidP="00AA3691">
      <w:r w:rsidRPr="00937E3C">
        <w:rPr>
          <w:noProof/>
        </w:rPr>
        <w:lastRenderedPageBreak/>
        <w:drawing>
          <wp:inline distT="0" distB="0" distL="0" distR="0" wp14:anchorId="49D6C04D" wp14:editId="6871F9B0">
            <wp:extent cx="5731510" cy="3588385"/>
            <wp:effectExtent l="0" t="0" r="2540" b="0"/>
            <wp:docPr id="1521492133" name="Picture 1" descr="The image is a web page featuring a navigation bar on the left with categories like 'Travelling,' 'Reading,' and 'Gardening,' and a vibrant, colorful design with images of a boat, cityscape, and a garden, promoting hobbies and explo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92133" name="Picture 1" descr="The image is a web page featuring a navigation bar on the left with categories like 'Travelling,' 'Reading,' and 'Gardening,' and a vibrant, colorful design with images of a boat, cityscape, and a garden, promoting hobbies and exploration.&#10;&#10;AI-generated content may be incorrect."/>
                    <pic:cNvPicPr/>
                  </pic:nvPicPr>
                  <pic:blipFill>
                    <a:blip r:embed="rId8"/>
                    <a:stretch>
                      <a:fillRect/>
                    </a:stretch>
                  </pic:blipFill>
                  <pic:spPr>
                    <a:xfrm>
                      <a:off x="0" y="0"/>
                      <a:ext cx="5731510" cy="3588385"/>
                    </a:xfrm>
                    <a:prstGeom prst="rect">
                      <a:avLst/>
                    </a:prstGeom>
                  </pic:spPr>
                </pic:pic>
              </a:graphicData>
            </a:graphic>
          </wp:inline>
        </w:drawing>
      </w:r>
    </w:p>
    <w:p w14:paraId="1CF19C94" w14:textId="77777777" w:rsidR="001265BC" w:rsidRDefault="001265BC">
      <w:pPr>
        <w:spacing w:after="160" w:line="278" w:lineRule="auto"/>
      </w:pPr>
      <w:r>
        <w:br w:type="page"/>
      </w:r>
    </w:p>
    <w:p w14:paraId="504688BB" w14:textId="6E5EBDCF" w:rsidR="008056DF" w:rsidRDefault="008056DF" w:rsidP="00AA3691"/>
    <w:p w14:paraId="0CBA8228" w14:textId="77777777" w:rsidR="008056DF" w:rsidRDefault="008056DF">
      <w:pPr>
        <w:spacing w:after="160" w:line="278" w:lineRule="auto"/>
      </w:pPr>
      <w:r>
        <w:br w:type="page"/>
      </w:r>
    </w:p>
    <w:p w14:paraId="562E4B55" w14:textId="12CF0321" w:rsidR="00AA3691" w:rsidRDefault="008056DF" w:rsidP="00AA3691">
      <w:pPr>
        <w:rPr>
          <w:b/>
          <w:bCs/>
          <w:sz w:val="28"/>
          <w:szCs w:val="28"/>
        </w:rPr>
      </w:pPr>
      <w:r w:rsidRPr="008056DF">
        <w:rPr>
          <w:b/>
          <w:bCs/>
          <w:sz w:val="28"/>
          <w:szCs w:val="28"/>
        </w:rPr>
        <w:lastRenderedPageBreak/>
        <w:t>Travelling</w:t>
      </w:r>
    </w:p>
    <w:p w14:paraId="561ED24D" w14:textId="77777777" w:rsidR="00724F70" w:rsidRDefault="00724F70" w:rsidP="00AA3691">
      <w:pPr>
        <w:rPr>
          <w:b/>
          <w:bCs/>
          <w:sz w:val="28"/>
          <w:szCs w:val="28"/>
        </w:rPr>
      </w:pPr>
    </w:p>
    <w:p w14:paraId="20EDDF9B" w14:textId="77777777" w:rsidR="00724F70" w:rsidRDefault="00724F70" w:rsidP="00AA3691">
      <w:pPr>
        <w:rPr>
          <w:b/>
          <w:bCs/>
          <w:sz w:val="28"/>
          <w:szCs w:val="28"/>
        </w:rPr>
      </w:pPr>
    </w:p>
    <w:p w14:paraId="26E6D405" w14:textId="55F59566" w:rsidR="00724F70" w:rsidRDefault="00724F70" w:rsidP="00AA3691">
      <w:pPr>
        <w:rPr>
          <w:b/>
          <w:bCs/>
          <w:sz w:val="28"/>
          <w:szCs w:val="28"/>
        </w:rPr>
      </w:pPr>
      <w:r w:rsidRPr="00724F70">
        <w:rPr>
          <w:b/>
          <w:bCs/>
          <w:noProof/>
          <w:sz w:val="28"/>
          <w:szCs w:val="28"/>
        </w:rPr>
        <w:drawing>
          <wp:inline distT="0" distB="0" distL="0" distR="0" wp14:anchorId="49715DBE" wp14:editId="7FFCAEF8">
            <wp:extent cx="5731510" cy="3384550"/>
            <wp:effectExtent l="0" t="0" r="2540" b="6350"/>
            <wp:docPr id="1572450916" name="Picture 1" descr="The image shows a serene coastal landscape with a blue ocean, rugged rock formations, and gentle waves, inviting travelers to explore and dis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50916" name="Picture 1" descr="The image shows a serene coastal landscape with a blue ocean, rugged rock formations, and gentle waves, inviting travelers to explore and discover.&#10;&#10;AI-generated content may be incorrect."/>
                    <pic:cNvPicPr/>
                  </pic:nvPicPr>
                  <pic:blipFill>
                    <a:blip r:embed="rId9"/>
                    <a:stretch>
                      <a:fillRect/>
                    </a:stretch>
                  </pic:blipFill>
                  <pic:spPr>
                    <a:xfrm>
                      <a:off x="0" y="0"/>
                      <a:ext cx="5731510" cy="3384550"/>
                    </a:xfrm>
                    <a:prstGeom prst="rect">
                      <a:avLst/>
                    </a:prstGeom>
                  </pic:spPr>
                </pic:pic>
              </a:graphicData>
            </a:graphic>
          </wp:inline>
        </w:drawing>
      </w:r>
    </w:p>
    <w:p w14:paraId="48A4C9BC" w14:textId="77777777" w:rsidR="00724F70" w:rsidRDefault="00724F70" w:rsidP="00AA3691">
      <w:pPr>
        <w:rPr>
          <w:b/>
          <w:bCs/>
          <w:sz w:val="28"/>
          <w:szCs w:val="28"/>
        </w:rPr>
      </w:pPr>
    </w:p>
    <w:p w14:paraId="39E32108" w14:textId="77777777" w:rsidR="00724F70" w:rsidRDefault="00724F70" w:rsidP="00AA3691">
      <w:pPr>
        <w:rPr>
          <w:b/>
          <w:bCs/>
          <w:sz w:val="28"/>
          <w:szCs w:val="28"/>
        </w:rPr>
      </w:pPr>
    </w:p>
    <w:p w14:paraId="471F71A9" w14:textId="77777777" w:rsidR="00724F70" w:rsidRDefault="00724F70" w:rsidP="00AA3691">
      <w:pPr>
        <w:rPr>
          <w:b/>
          <w:bCs/>
          <w:sz w:val="28"/>
          <w:szCs w:val="28"/>
        </w:rPr>
      </w:pPr>
    </w:p>
    <w:p w14:paraId="01AD4B3B" w14:textId="77777777" w:rsidR="00724F70" w:rsidRDefault="00724F70" w:rsidP="00AA3691">
      <w:pPr>
        <w:rPr>
          <w:b/>
          <w:bCs/>
          <w:sz w:val="28"/>
          <w:szCs w:val="28"/>
        </w:rPr>
      </w:pPr>
    </w:p>
    <w:p w14:paraId="581F21A6" w14:textId="0F95F900" w:rsidR="00724F70" w:rsidRDefault="00724F70" w:rsidP="00AA3691">
      <w:pPr>
        <w:rPr>
          <w:b/>
          <w:bCs/>
          <w:sz w:val="28"/>
          <w:szCs w:val="28"/>
        </w:rPr>
      </w:pPr>
    </w:p>
    <w:p w14:paraId="077E258F" w14:textId="77777777" w:rsidR="00724F70" w:rsidRDefault="00724F70">
      <w:pPr>
        <w:spacing w:after="160" w:line="278" w:lineRule="auto"/>
        <w:rPr>
          <w:b/>
          <w:bCs/>
          <w:sz w:val="28"/>
          <w:szCs w:val="28"/>
        </w:rPr>
      </w:pPr>
      <w:r>
        <w:rPr>
          <w:b/>
          <w:bCs/>
          <w:sz w:val="28"/>
          <w:szCs w:val="28"/>
        </w:rPr>
        <w:br w:type="page"/>
      </w:r>
    </w:p>
    <w:p w14:paraId="5EC03AA0" w14:textId="77777777" w:rsidR="00724F70" w:rsidRDefault="00724F70" w:rsidP="00AA3691">
      <w:pPr>
        <w:rPr>
          <w:b/>
          <w:bCs/>
          <w:sz w:val="28"/>
          <w:szCs w:val="28"/>
        </w:rPr>
      </w:pPr>
    </w:p>
    <w:p w14:paraId="5B0A8000" w14:textId="77777777" w:rsidR="00873A98" w:rsidRDefault="00873A98" w:rsidP="00AA3691">
      <w:pPr>
        <w:rPr>
          <w:b/>
          <w:bCs/>
          <w:sz w:val="28"/>
          <w:szCs w:val="28"/>
        </w:rPr>
      </w:pPr>
    </w:p>
    <w:p w14:paraId="152DC35D" w14:textId="77777777" w:rsidR="00873A98" w:rsidRDefault="00873A98" w:rsidP="00AA3691">
      <w:pPr>
        <w:rPr>
          <w:b/>
          <w:bCs/>
          <w:sz w:val="28"/>
          <w:szCs w:val="28"/>
        </w:rPr>
      </w:pPr>
    </w:p>
    <w:p w14:paraId="50175FC9" w14:textId="1F4747FF" w:rsidR="00873A98" w:rsidRDefault="00873A98" w:rsidP="00AA3691">
      <w:pPr>
        <w:rPr>
          <w:b/>
          <w:bCs/>
          <w:sz w:val="28"/>
          <w:szCs w:val="28"/>
        </w:rPr>
      </w:pPr>
      <w:r w:rsidRPr="00873A98">
        <w:rPr>
          <w:b/>
          <w:bCs/>
          <w:noProof/>
          <w:sz w:val="28"/>
          <w:szCs w:val="28"/>
        </w:rPr>
        <w:drawing>
          <wp:inline distT="0" distB="0" distL="0" distR="0" wp14:anchorId="0CA1B903" wp14:editId="7F0D501B">
            <wp:extent cx="5731510" cy="3404870"/>
            <wp:effectExtent l="0" t="0" r="2540" b="5080"/>
            <wp:docPr id="1609831165" name="Picture 1" descr="Travel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31165" name="Picture 1" descr="Travelling&#10;&#10;AI-generated content may be incorrect."/>
                    <pic:cNvPicPr/>
                  </pic:nvPicPr>
                  <pic:blipFill>
                    <a:blip r:embed="rId10"/>
                    <a:stretch>
                      <a:fillRect/>
                    </a:stretch>
                  </pic:blipFill>
                  <pic:spPr>
                    <a:xfrm>
                      <a:off x="0" y="0"/>
                      <a:ext cx="5731510" cy="3404870"/>
                    </a:xfrm>
                    <a:prstGeom prst="rect">
                      <a:avLst/>
                    </a:prstGeom>
                  </pic:spPr>
                </pic:pic>
              </a:graphicData>
            </a:graphic>
          </wp:inline>
        </w:drawing>
      </w:r>
    </w:p>
    <w:p w14:paraId="7CA10D94" w14:textId="77777777" w:rsidR="00012306" w:rsidRDefault="00012306" w:rsidP="00AA3691">
      <w:pPr>
        <w:rPr>
          <w:b/>
          <w:bCs/>
          <w:sz w:val="28"/>
          <w:szCs w:val="28"/>
        </w:rPr>
      </w:pPr>
    </w:p>
    <w:p w14:paraId="226EB888" w14:textId="77777777" w:rsidR="00012306" w:rsidRDefault="00012306" w:rsidP="00AA3691">
      <w:pPr>
        <w:rPr>
          <w:b/>
          <w:bCs/>
          <w:sz w:val="28"/>
          <w:szCs w:val="28"/>
        </w:rPr>
      </w:pPr>
    </w:p>
    <w:p w14:paraId="70C2EB4F" w14:textId="77777777" w:rsidR="00012306" w:rsidRDefault="00012306" w:rsidP="00AA3691">
      <w:pPr>
        <w:rPr>
          <w:b/>
          <w:bCs/>
          <w:sz w:val="28"/>
          <w:szCs w:val="28"/>
        </w:rPr>
      </w:pPr>
    </w:p>
    <w:p w14:paraId="68A80EE8" w14:textId="77777777" w:rsidR="00012306" w:rsidRDefault="00012306" w:rsidP="00AA3691">
      <w:pPr>
        <w:rPr>
          <w:b/>
          <w:bCs/>
          <w:sz w:val="28"/>
          <w:szCs w:val="28"/>
        </w:rPr>
      </w:pPr>
    </w:p>
    <w:p w14:paraId="4081DF36" w14:textId="590AACD6" w:rsidR="00012306" w:rsidRDefault="00012306" w:rsidP="00AA3691">
      <w:pPr>
        <w:rPr>
          <w:b/>
          <w:bCs/>
          <w:sz w:val="28"/>
          <w:szCs w:val="28"/>
        </w:rPr>
      </w:pPr>
    </w:p>
    <w:p w14:paraId="099561E4" w14:textId="77777777" w:rsidR="00012306" w:rsidRDefault="00012306">
      <w:pPr>
        <w:spacing w:after="160" w:line="278" w:lineRule="auto"/>
        <w:rPr>
          <w:b/>
          <w:bCs/>
          <w:sz w:val="28"/>
          <w:szCs w:val="28"/>
        </w:rPr>
      </w:pPr>
      <w:r>
        <w:rPr>
          <w:b/>
          <w:bCs/>
          <w:sz w:val="28"/>
          <w:szCs w:val="28"/>
        </w:rPr>
        <w:br w:type="page"/>
      </w:r>
    </w:p>
    <w:p w14:paraId="776E2EEA" w14:textId="77777777" w:rsidR="00012306" w:rsidRDefault="00012306" w:rsidP="00AA3691">
      <w:pPr>
        <w:rPr>
          <w:b/>
          <w:bCs/>
          <w:sz w:val="28"/>
          <w:szCs w:val="28"/>
        </w:rPr>
      </w:pPr>
    </w:p>
    <w:p w14:paraId="1DDF722D" w14:textId="77777777" w:rsidR="00012306" w:rsidRDefault="00012306" w:rsidP="00AA3691">
      <w:pPr>
        <w:rPr>
          <w:b/>
          <w:bCs/>
          <w:sz w:val="28"/>
          <w:szCs w:val="28"/>
        </w:rPr>
      </w:pPr>
    </w:p>
    <w:p w14:paraId="4D5AE24C" w14:textId="13652521" w:rsidR="00012306" w:rsidRDefault="00465A61" w:rsidP="00AA3691">
      <w:pPr>
        <w:rPr>
          <w:b/>
          <w:bCs/>
          <w:sz w:val="32"/>
          <w:szCs w:val="32"/>
        </w:rPr>
      </w:pPr>
      <w:r w:rsidRPr="00465A61">
        <w:rPr>
          <w:b/>
          <w:bCs/>
          <w:sz w:val="32"/>
          <w:szCs w:val="32"/>
        </w:rPr>
        <w:t>Gardening</w:t>
      </w:r>
    </w:p>
    <w:p w14:paraId="40AF539C" w14:textId="77777777" w:rsidR="00465A61" w:rsidRDefault="00465A61" w:rsidP="00AA3691">
      <w:pPr>
        <w:rPr>
          <w:b/>
          <w:bCs/>
          <w:sz w:val="32"/>
          <w:szCs w:val="32"/>
        </w:rPr>
      </w:pPr>
    </w:p>
    <w:p w14:paraId="012A955E" w14:textId="77777777" w:rsidR="00465A61" w:rsidRDefault="00465A61" w:rsidP="00AA3691">
      <w:pPr>
        <w:rPr>
          <w:b/>
          <w:bCs/>
          <w:sz w:val="32"/>
          <w:szCs w:val="32"/>
        </w:rPr>
      </w:pPr>
    </w:p>
    <w:p w14:paraId="711AA555" w14:textId="74ED7669" w:rsidR="00465A61" w:rsidRDefault="00465A61" w:rsidP="00AA3691">
      <w:pPr>
        <w:rPr>
          <w:b/>
          <w:bCs/>
          <w:sz w:val="32"/>
          <w:szCs w:val="32"/>
        </w:rPr>
      </w:pPr>
      <w:r w:rsidRPr="00465A61">
        <w:rPr>
          <w:b/>
          <w:bCs/>
          <w:noProof/>
          <w:sz w:val="32"/>
          <w:szCs w:val="32"/>
        </w:rPr>
        <w:drawing>
          <wp:inline distT="0" distB="0" distL="0" distR="0" wp14:anchorId="54E48178" wp14:editId="0FB84AB5">
            <wp:extent cx="5731510" cy="3399790"/>
            <wp:effectExtent l="0" t="0" r="2540" b="0"/>
            <wp:docPr id="1653120649" name="Picture 1" descr="Garde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20649" name="Picture 1" descr="Gardening&#10;&#10;AI-generated content may be incorrect."/>
                    <pic:cNvPicPr/>
                  </pic:nvPicPr>
                  <pic:blipFill>
                    <a:blip r:embed="rId11"/>
                    <a:stretch>
                      <a:fillRect/>
                    </a:stretch>
                  </pic:blipFill>
                  <pic:spPr>
                    <a:xfrm>
                      <a:off x="0" y="0"/>
                      <a:ext cx="5731510" cy="3399790"/>
                    </a:xfrm>
                    <a:prstGeom prst="rect">
                      <a:avLst/>
                    </a:prstGeom>
                  </pic:spPr>
                </pic:pic>
              </a:graphicData>
            </a:graphic>
          </wp:inline>
        </w:drawing>
      </w:r>
    </w:p>
    <w:p w14:paraId="6C92CB8A" w14:textId="77777777" w:rsidR="00465A61" w:rsidRDefault="00465A61" w:rsidP="00AA3691">
      <w:pPr>
        <w:rPr>
          <w:b/>
          <w:bCs/>
          <w:sz w:val="32"/>
          <w:szCs w:val="32"/>
        </w:rPr>
      </w:pPr>
    </w:p>
    <w:p w14:paraId="06D4F5D3" w14:textId="77777777" w:rsidR="00465A61" w:rsidRDefault="00465A61" w:rsidP="00AA3691">
      <w:pPr>
        <w:rPr>
          <w:b/>
          <w:bCs/>
          <w:sz w:val="32"/>
          <w:szCs w:val="32"/>
        </w:rPr>
      </w:pPr>
    </w:p>
    <w:p w14:paraId="70E579B7" w14:textId="77777777" w:rsidR="00465A61" w:rsidRDefault="00465A61" w:rsidP="00AA3691">
      <w:pPr>
        <w:rPr>
          <w:b/>
          <w:bCs/>
          <w:sz w:val="32"/>
          <w:szCs w:val="32"/>
        </w:rPr>
      </w:pPr>
    </w:p>
    <w:p w14:paraId="4DE3ADCE" w14:textId="77777777" w:rsidR="00465A61" w:rsidRDefault="00465A61" w:rsidP="00AA3691">
      <w:pPr>
        <w:rPr>
          <w:b/>
          <w:bCs/>
          <w:sz w:val="32"/>
          <w:szCs w:val="32"/>
        </w:rPr>
      </w:pPr>
    </w:p>
    <w:p w14:paraId="4C52634C" w14:textId="00122612" w:rsidR="00465A61" w:rsidRDefault="00465A61" w:rsidP="00AA3691">
      <w:pPr>
        <w:rPr>
          <w:b/>
          <w:bCs/>
          <w:sz w:val="32"/>
          <w:szCs w:val="32"/>
        </w:rPr>
      </w:pPr>
    </w:p>
    <w:p w14:paraId="534B4240" w14:textId="77777777" w:rsidR="00465A61" w:rsidRDefault="00465A61">
      <w:pPr>
        <w:spacing w:after="160" w:line="278" w:lineRule="auto"/>
        <w:rPr>
          <w:b/>
          <w:bCs/>
          <w:sz w:val="32"/>
          <w:szCs w:val="32"/>
        </w:rPr>
      </w:pPr>
      <w:r>
        <w:rPr>
          <w:b/>
          <w:bCs/>
          <w:sz w:val="32"/>
          <w:szCs w:val="32"/>
        </w:rPr>
        <w:br w:type="page"/>
      </w:r>
    </w:p>
    <w:p w14:paraId="7CAC7BB1" w14:textId="77777777" w:rsidR="00465A61" w:rsidRDefault="00465A61" w:rsidP="00AA3691">
      <w:pPr>
        <w:rPr>
          <w:b/>
          <w:bCs/>
          <w:sz w:val="32"/>
          <w:szCs w:val="32"/>
        </w:rPr>
      </w:pPr>
    </w:p>
    <w:p w14:paraId="5D7882DF" w14:textId="6E4ED1BA" w:rsidR="005F0747" w:rsidRDefault="005F0747" w:rsidP="00AA3691">
      <w:pPr>
        <w:rPr>
          <w:b/>
          <w:bCs/>
          <w:sz w:val="32"/>
          <w:szCs w:val="32"/>
        </w:rPr>
      </w:pPr>
      <w:r w:rsidRPr="005F0747">
        <w:rPr>
          <w:b/>
          <w:bCs/>
          <w:noProof/>
          <w:sz w:val="32"/>
          <w:szCs w:val="32"/>
        </w:rPr>
        <w:drawing>
          <wp:inline distT="0" distB="0" distL="0" distR="0" wp14:anchorId="60D0BCBD" wp14:editId="55405794">
            <wp:extent cx="5731510" cy="3408680"/>
            <wp:effectExtent l="0" t="0" r="2540" b="1270"/>
            <wp:docPr id="640296236" name="Picture 1" descr="The image shows a collage of a serene landscape, including a sunset, a beach, a row of trees, and vintage cameras, inviting users to explore the peaceful and therapeutic benefits of garde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96236" name="Picture 1" descr="The image shows a collage of a serene landscape, including a sunset, a beach, a row of trees, and vintage cameras, inviting users to explore the peaceful and therapeutic benefits of gardening.&#10;&#10;AI-generated content may be incorrect."/>
                    <pic:cNvPicPr/>
                  </pic:nvPicPr>
                  <pic:blipFill>
                    <a:blip r:embed="rId12"/>
                    <a:stretch>
                      <a:fillRect/>
                    </a:stretch>
                  </pic:blipFill>
                  <pic:spPr>
                    <a:xfrm>
                      <a:off x="0" y="0"/>
                      <a:ext cx="5731510" cy="3408680"/>
                    </a:xfrm>
                    <a:prstGeom prst="rect">
                      <a:avLst/>
                    </a:prstGeom>
                  </pic:spPr>
                </pic:pic>
              </a:graphicData>
            </a:graphic>
          </wp:inline>
        </w:drawing>
      </w:r>
    </w:p>
    <w:p w14:paraId="6218B41D" w14:textId="77777777" w:rsidR="005F0747" w:rsidRDefault="005F0747" w:rsidP="00AA3691">
      <w:pPr>
        <w:rPr>
          <w:b/>
          <w:bCs/>
          <w:sz w:val="32"/>
          <w:szCs w:val="32"/>
        </w:rPr>
      </w:pPr>
    </w:p>
    <w:p w14:paraId="115C7582" w14:textId="77777777" w:rsidR="005F0747" w:rsidRDefault="005F0747" w:rsidP="00AA3691">
      <w:pPr>
        <w:rPr>
          <w:b/>
          <w:bCs/>
          <w:sz w:val="32"/>
          <w:szCs w:val="32"/>
        </w:rPr>
      </w:pPr>
    </w:p>
    <w:p w14:paraId="6D490B2E" w14:textId="77777777" w:rsidR="005F0747" w:rsidRDefault="005F0747" w:rsidP="00AA3691">
      <w:pPr>
        <w:rPr>
          <w:b/>
          <w:bCs/>
          <w:sz w:val="32"/>
          <w:szCs w:val="32"/>
        </w:rPr>
      </w:pPr>
    </w:p>
    <w:p w14:paraId="51BB07CB" w14:textId="77777777" w:rsidR="005F0747" w:rsidRDefault="005F0747" w:rsidP="00AA3691">
      <w:pPr>
        <w:rPr>
          <w:b/>
          <w:bCs/>
          <w:sz w:val="32"/>
          <w:szCs w:val="32"/>
        </w:rPr>
      </w:pPr>
    </w:p>
    <w:p w14:paraId="617B60E0" w14:textId="035D21AA" w:rsidR="005F0747" w:rsidRDefault="009E0688" w:rsidP="00AA3691">
      <w:pPr>
        <w:rPr>
          <w:b/>
          <w:bCs/>
          <w:sz w:val="32"/>
          <w:szCs w:val="32"/>
        </w:rPr>
      </w:pPr>
      <w:r>
        <w:rPr>
          <w:b/>
          <w:bCs/>
          <w:sz w:val="32"/>
          <w:szCs w:val="32"/>
        </w:rPr>
        <w:t>Description of created webpages –</w:t>
      </w:r>
    </w:p>
    <w:p w14:paraId="10995339" w14:textId="77777777" w:rsidR="009E0688" w:rsidRDefault="009E0688" w:rsidP="00AA3691">
      <w:pPr>
        <w:rPr>
          <w:b/>
          <w:bCs/>
          <w:sz w:val="32"/>
          <w:szCs w:val="32"/>
        </w:rPr>
      </w:pPr>
    </w:p>
    <w:p w14:paraId="070EC354" w14:textId="77777777" w:rsidR="00292CFE" w:rsidRPr="00292CFE" w:rsidRDefault="00292CFE" w:rsidP="00292CFE">
      <w:pPr>
        <w:spacing w:line="300" w:lineRule="atLeast"/>
        <w:rPr>
          <w:rFonts w:ascii="Arial" w:hAnsi="Arial" w:cs="Arial"/>
          <w:sz w:val="22"/>
          <w:szCs w:val="22"/>
        </w:rPr>
      </w:pPr>
      <w:r w:rsidRPr="00292CFE">
        <w:rPr>
          <w:rFonts w:ascii="Arial" w:hAnsi="Arial" w:cs="Arial"/>
          <w:b/>
          <w:bCs/>
          <w:sz w:val="22"/>
          <w:szCs w:val="22"/>
        </w:rPr>
        <w:t>Homepage</w:t>
      </w:r>
      <w:r w:rsidRPr="00292CFE">
        <w:rPr>
          <w:rFonts w:ascii="Arial" w:hAnsi="Arial" w:cs="Arial"/>
          <w:sz w:val="22"/>
          <w:szCs w:val="22"/>
        </w:rPr>
        <w:br/>
        <w:t>The homepage was created to introduce the website and help users navigate to the main sections. It gives visitors a clear overview of the website’s topics, including travelling and gardening. The intended target audience is general users who want simple and accessible information about these subjects.</w:t>
      </w:r>
    </w:p>
    <w:p w14:paraId="5C681035" w14:textId="77777777" w:rsidR="00292CFE" w:rsidRPr="00292CFE" w:rsidRDefault="00292CFE" w:rsidP="00292CFE">
      <w:pPr>
        <w:spacing w:line="300" w:lineRule="atLeast"/>
        <w:rPr>
          <w:rFonts w:ascii="Arial" w:hAnsi="Arial" w:cs="Arial"/>
          <w:sz w:val="22"/>
          <w:szCs w:val="22"/>
        </w:rPr>
      </w:pPr>
      <w:r w:rsidRPr="00292CFE">
        <w:rPr>
          <w:rFonts w:ascii="Arial" w:hAnsi="Arial" w:cs="Arial"/>
          <w:b/>
          <w:bCs/>
          <w:sz w:val="22"/>
          <w:szCs w:val="22"/>
        </w:rPr>
        <w:t>Travelling page</w:t>
      </w:r>
      <w:r w:rsidRPr="00292CFE">
        <w:rPr>
          <w:rFonts w:ascii="Arial" w:hAnsi="Arial" w:cs="Arial"/>
          <w:sz w:val="22"/>
          <w:szCs w:val="22"/>
        </w:rPr>
        <w:br/>
        <w:t>The travelling webpage was created to provide information and inspiration about travel. It focuses on places to visit, travel ideas, and useful content for people who enjoy exploring new locations. The intended target audience is people interested in travel, holidays, and learning about different destinations.</w:t>
      </w:r>
    </w:p>
    <w:p w14:paraId="1F429EEB" w14:textId="54A7C355" w:rsidR="00292CFE" w:rsidRPr="00292CFE" w:rsidRDefault="00292CFE" w:rsidP="00292CFE">
      <w:pPr>
        <w:spacing w:line="300" w:lineRule="atLeast"/>
        <w:rPr>
          <w:rFonts w:ascii="Arial" w:hAnsi="Arial" w:cs="Arial"/>
          <w:sz w:val="22"/>
          <w:szCs w:val="22"/>
        </w:rPr>
      </w:pPr>
      <w:r w:rsidRPr="00292CFE">
        <w:rPr>
          <w:rFonts w:ascii="Arial" w:hAnsi="Arial" w:cs="Arial"/>
          <w:b/>
          <w:bCs/>
          <w:sz w:val="22"/>
          <w:szCs w:val="22"/>
        </w:rPr>
        <w:t>Gardening page</w:t>
      </w:r>
      <w:r w:rsidRPr="00292CFE">
        <w:rPr>
          <w:rFonts w:ascii="Arial" w:hAnsi="Arial" w:cs="Arial"/>
          <w:sz w:val="22"/>
          <w:szCs w:val="22"/>
        </w:rPr>
        <w:br/>
        <w:t xml:space="preserve">The gardening webpage </w:t>
      </w:r>
      <w:r w:rsidR="000E7B4E">
        <w:rPr>
          <w:rFonts w:ascii="Arial" w:hAnsi="Arial" w:cs="Arial"/>
          <w:sz w:val="22"/>
          <w:szCs w:val="22"/>
        </w:rPr>
        <w:t>was</w:t>
      </w:r>
      <w:r w:rsidRPr="00292CFE">
        <w:rPr>
          <w:rFonts w:ascii="Arial" w:hAnsi="Arial" w:cs="Arial"/>
          <w:sz w:val="22"/>
          <w:szCs w:val="22"/>
        </w:rPr>
        <w:t xml:space="preserve"> created to share basic information about gardening. It focuses on gardening tips, plants, and the benefits of growing and caring for outdoor spaces. The intended target audience is beginners or general readers who are interested in learning more about gardening.</w:t>
      </w:r>
    </w:p>
    <w:p w14:paraId="4EFDAE3A" w14:textId="77777777" w:rsidR="00292CFE" w:rsidRDefault="00292CFE" w:rsidP="00AA3691">
      <w:pPr>
        <w:rPr>
          <w:rFonts w:ascii="Arial" w:hAnsi="Arial" w:cs="Arial"/>
          <w:b/>
          <w:bCs/>
          <w:sz w:val="22"/>
          <w:szCs w:val="22"/>
        </w:rPr>
      </w:pPr>
    </w:p>
    <w:p w14:paraId="247237EB" w14:textId="77777777" w:rsidR="00EC17B5" w:rsidRDefault="00EC17B5" w:rsidP="00AA3691">
      <w:pPr>
        <w:rPr>
          <w:rFonts w:ascii="Arial" w:hAnsi="Arial" w:cs="Arial"/>
          <w:b/>
          <w:bCs/>
          <w:sz w:val="22"/>
          <w:szCs w:val="22"/>
        </w:rPr>
      </w:pPr>
    </w:p>
    <w:p w14:paraId="13CCEE29" w14:textId="77777777" w:rsidR="00EC17B5" w:rsidRDefault="00EC17B5" w:rsidP="00AA3691">
      <w:pPr>
        <w:rPr>
          <w:rFonts w:ascii="Arial" w:hAnsi="Arial" w:cs="Arial"/>
          <w:b/>
          <w:bCs/>
          <w:sz w:val="22"/>
          <w:szCs w:val="22"/>
        </w:rPr>
      </w:pPr>
    </w:p>
    <w:p w14:paraId="263EA895" w14:textId="2948E8B6" w:rsidR="00EC17B5" w:rsidRDefault="00EC17B5" w:rsidP="00AA3691">
      <w:pPr>
        <w:rPr>
          <w:rFonts w:ascii="Arial" w:hAnsi="Arial" w:cs="Arial"/>
          <w:b/>
          <w:bCs/>
          <w:sz w:val="22"/>
          <w:szCs w:val="22"/>
        </w:rPr>
      </w:pPr>
    </w:p>
    <w:p w14:paraId="6D146422" w14:textId="77777777" w:rsidR="00EC17B5" w:rsidRDefault="00EC17B5">
      <w:pPr>
        <w:spacing w:after="160" w:line="278" w:lineRule="auto"/>
        <w:rPr>
          <w:rFonts w:ascii="Arial" w:hAnsi="Arial" w:cs="Arial"/>
          <w:b/>
          <w:bCs/>
          <w:sz w:val="22"/>
          <w:szCs w:val="22"/>
        </w:rPr>
      </w:pPr>
      <w:r>
        <w:rPr>
          <w:rFonts w:ascii="Arial" w:hAnsi="Arial" w:cs="Arial"/>
          <w:b/>
          <w:bCs/>
          <w:sz w:val="22"/>
          <w:szCs w:val="22"/>
        </w:rPr>
        <w:br w:type="page"/>
      </w:r>
    </w:p>
    <w:p w14:paraId="3CBB6E70" w14:textId="77777777" w:rsidR="00FB3720" w:rsidRDefault="00FB3720" w:rsidP="00AA3691">
      <w:pPr>
        <w:rPr>
          <w:rFonts w:ascii="Arial" w:hAnsi="Arial" w:cs="Arial"/>
          <w:b/>
          <w:bCs/>
          <w:sz w:val="22"/>
          <w:szCs w:val="22"/>
        </w:rPr>
      </w:pPr>
    </w:p>
    <w:p w14:paraId="7D363A5E" w14:textId="77777777" w:rsidR="00FB3720" w:rsidRDefault="00FB3720" w:rsidP="00AA3691">
      <w:pPr>
        <w:rPr>
          <w:rFonts w:ascii="Arial" w:hAnsi="Arial" w:cs="Arial"/>
          <w:b/>
          <w:bCs/>
          <w:sz w:val="22"/>
          <w:szCs w:val="22"/>
        </w:rPr>
      </w:pPr>
    </w:p>
    <w:p w14:paraId="4ED05490" w14:textId="7D889E84" w:rsidR="00EC17B5" w:rsidRDefault="003A74A6" w:rsidP="00AA3691">
      <w:pPr>
        <w:rPr>
          <w:rFonts w:ascii="Arial" w:hAnsi="Arial" w:cs="Arial"/>
          <w:b/>
          <w:bCs/>
          <w:sz w:val="22"/>
          <w:szCs w:val="22"/>
        </w:rPr>
      </w:pPr>
      <w:r>
        <w:rPr>
          <w:rFonts w:ascii="Arial" w:hAnsi="Arial" w:cs="Arial"/>
          <w:b/>
          <w:bCs/>
          <w:sz w:val="22"/>
          <w:szCs w:val="22"/>
        </w:rPr>
        <w:t xml:space="preserve">CSS </w:t>
      </w:r>
    </w:p>
    <w:p w14:paraId="14257E47" w14:textId="77777777" w:rsidR="00FB3720" w:rsidRDefault="00FB3720" w:rsidP="00AA3691">
      <w:pPr>
        <w:rPr>
          <w:rFonts w:ascii="Arial" w:hAnsi="Arial" w:cs="Arial"/>
          <w:b/>
          <w:bCs/>
          <w:sz w:val="22"/>
          <w:szCs w:val="22"/>
        </w:rPr>
      </w:pPr>
    </w:p>
    <w:p w14:paraId="1EA4A6BA" w14:textId="47CFC2F1" w:rsidR="00FB3720" w:rsidRDefault="006D37BA" w:rsidP="00AA3691">
      <w:pPr>
        <w:rPr>
          <w:rFonts w:ascii="Arial" w:hAnsi="Arial" w:cs="Arial"/>
          <w:b/>
          <w:bCs/>
          <w:sz w:val="22"/>
          <w:szCs w:val="22"/>
        </w:rPr>
      </w:pPr>
      <w:r w:rsidRPr="006D37BA">
        <w:rPr>
          <w:rFonts w:ascii="Arial" w:hAnsi="Arial" w:cs="Arial"/>
          <w:b/>
          <w:bCs/>
          <w:noProof/>
          <w:sz w:val="22"/>
          <w:szCs w:val="22"/>
        </w:rPr>
        <w:drawing>
          <wp:inline distT="0" distB="0" distL="0" distR="0" wp14:anchorId="08766FF8" wp14:editId="475542FD">
            <wp:extent cx="5364559" cy="3227294"/>
            <wp:effectExtent l="0" t="0" r="7620" b="0"/>
            <wp:docPr id="591931254" name="Picture 1" descr="The image displays a code snippet with CSS styling for a webpage, featuring a gradient background, navigation bar, and customized colors for various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31254" name="Picture 1" descr="The image displays a code snippet with CSS styling for a webpage, featuring a gradient background, navigation bar, and customized colors for various elements.&#10;&#10;AI-generated content may be incorrect."/>
                    <pic:cNvPicPr/>
                  </pic:nvPicPr>
                  <pic:blipFill>
                    <a:blip r:embed="rId13"/>
                    <a:stretch>
                      <a:fillRect/>
                    </a:stretch>
                  </pic:blipFill>
                  <pic:spPr>
                    <a:xfrm>
                      <a:off x="0" y="0"/>
                      <a:ext cx="5422324" cy="3262045"/>
                    </a:xfrm>
                    <a:prstGeom prst="rect">
                      <a:avLst/>
                    </a:prstGeom>
                  </pic:spPr>
                </pic:pic>
              </a:graphicData>
            </a:graphic>
          </wp:inline>
        </w:drawing>
      </w:r>
    </w:p>
    <w:p w14:paraId="28CEDB1D" w14:textId="77777777" w:rsidR="00801FCB" w:rsidRDefault="00801FCB" w:rsidP="00AA3691">
      <w:pPr>
        <w:rPr>
          <w:rFonts w:ascii="Arial" w:hAnsi="Arial" w:cs="Arial"/>
          <w:b/>
          <w:bCs/>
          <w:sz w:val="22"/>
          <w:szCs w:val="22"/>
        </w:rPr>
      </w:pPr>
    </w:p>
    <w:p w14:paraId="249494E9" w14:textId="77777777" w:rsidR="00801FCB" w:rsidRDefault="00801FCB" w:rsidP="00AA3691">
      <w:pPr>
        <w:rPr>
          <w:rFonts w:ascii="Arial" w:hAnsi="Arial" w:cs="Arial"/>
          <w:b/>
          <w:bCs/>
          <w:sz w:val="22"/>
          <w:szCs w:val="22"/>
        </w:rPr>
      </w:pPr>
    </w:p>
    <w:p w14:paraId="673BDD33" w14:textId="77777777" w:rsidR="00801FCB" w:rsidRDefault="00801FCB" w:rsidP="00AA3691">
      <w:pPr>
        <w:rPr>
          <w:rFonts w:ascii="Arial" w:hAnsi="Arial" w:cs="Arial"/>
          <w:b/>
          <w:bCs/>
          <w:sz w:val="22"/>
          <w:szCs w:val="22"/>
        </w:rPr>
      </w:pPr>
    </w:p>
    <w:p w14:paraId="254C6F0E" w14:textId="77777777" w:rsidR="00801FCB" w:rsidRDefault="00801FCB" w:rsidP="00AA3691">
      <w:pPr>
        <w:rPr>
          <w:rFonts w:ascii="Arial" w:hAnsi="Arial" w:cs="Arial"/>
          <w:b/>
          <w:bCs/>
          <w:sz w:val="22"/>
          <w:szCs w:val="22"/>
        </w:rPr>
      </w:pPr>
    </w:p>
    <w:p w14:paraId="2DCB7A6E" w14:textId="77777777" w:rsidR="00801FCB" w:rsidRDefault="00801FCB" w:rsidP="00AA3691">
      <w:pPr>
        <w:rPr>
          <w:rFonts w:ascii="Arial" w:hAnsi="Arial" w:cs="Arial"/>
          <w:b/>
          <w:bCs/>
          <w:sz w:val="22"/>
          <w:szCs w:val="22"/>
        </w:rPr>
      </w:pPr>
    </w:p>
    <w:p w14:paraId="7F5830CB" w14:textId="77777777" w:rsidR="00801FCB" w:rsidRDefault="00801FCB" w:rsidP="00AA3691">
      <w:pPr>
        <w:rPr>
          <w:rFonts w:ascii="Arial" w:hAnsi="Arial" w:cs="Arial"/>
          <w:b/>
          <w:bCs/>
          <w:sz w:val="22"/>
          <w:szCs w:val="22"/>
        </w:rPr>
      </w:pPr>
    </w:p>
    <w:p w14:paraId="506D6EB8" w14:textId="77777777" w:rsidR="00801FCB" w:rsidRDefault="00801FCB" w:rsidP="00AA3691">
      <w:pPr>
        <w:rPr>
          <w:rFonts w:ascii="Arial" w:hAnsi="Arial" w:cs="Arial"/>
          <w:b/>
          <w:bCs/>
          <w:sz w:val="22"/>
          <w:szCs w:val="22"/>
        </w:rPr>
      </w:pPr>
    </w:p>
    <w:p w14:paraId="79F73124" w14:textId="19BBC27F" w:rsidR="00801FCB" w:rsidRDefault="00801FCB" w:rsidP="00AA3691">
      <w:pPr>
        <w:rPr>
          <w:rFonts w:ascii="Arial" w:hAnsi="Arial" w:cs="Arial"/>
          <w:b/>
          <w:bCs/>
          <w:sz w:val="22"/>
          <w:szCs w:val="22"/>
        </w:rPr>
      </w:pPr>
    </w:p>
    <w:p w14:paraId="53213383" w14:textId="77777777" w:rsidR="00801FCB" w:rsidRDefault="00801FCB">
      <w:pPr>
        <w:spacing w:after="160" w:line="278" w:lineRule="auto"/>
        <w:rPr>
          <w:rFonts w:ascii="Arial" w:hAnsi="Arial" w:cs="Arial"/>
          <w:b/>
          <w:bCs/>
          <w:sz w:val="22"/>
          <w:szCs w:val="22"/>
        </w:rPr>
      </w:pPr>
      <w:r>
        <w:rPr>
          <w:rFonts w:ascii="Arial" w:hAnsi="Arial" w:cs="Arial"/>
          <w:b/>
          <w:bCs/>
          <w:sz w:val="22"/>
          <w:szCs w:val="22"/>
        </w:rPr>
        <w:br w:type="page"/>
      </w:r>
    </w:p>
    <w:p w14:paraId="7C490E6F" w14:textId="099F5D07" w:rsidR="00801FCB" w:rsidRDefault="00801FCB" w:rsidP="00AA3691">
      <w:pPr>
        <w:rPr>
          <w:rFonts w:ascii="Arial" w:hAnsi="Arial" w:cs="Arial"/>
          <w:b/>
          <w:bCs/>
          <w:sz w:val="22"/>
          <w:szCs w:val="22"/>
        </w:rPr>
      </w:pPr>
      <w:r w:rsidRPr="00801FCB">
        <w:rPr>
          <w:rFonts w:ascii="Arial" w:hAnsi="Arial" w:cs="Arial"/>
          <w:b/>
          <w:bCs/>
          <w:noProof/>
          <w:sz w:val="22"/>
          <w:szCs w:val="22"/>
        </w:rPr>
        <w:lastRenderedPageBreak/>
        <w:drawing>
          <wp:inline distT="0" distB="0" distL="0" distR="0" wp14:anchorId="41C0930F" wp14:editId="1F07D079">
            <wp:extent cx="5122822" cy="3081298"/>
            <wp:effectExtent l="0" t="0" r="1905" b="5080"/>
            <wp:docPr id="1083574542" name="Picture 1" descr="The image shows a webpage layout with a hero grid layout, featuring an image, cards, and an article, all styled with C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74542" name="Picture 1" descr="The image shows a webpage layout with a hero grid layout, featuring an image, cards, and an article, all styled with CSS.&#10;&#10;AI-generated content may be incorrect."/>
                    <pic:cNvPicPr/>
                  </pic:nvPicPr>
                  <pic:blipFill>
                    <a:blip r:embed="rId14"/>
                    <a:stretch>
                      <a:fillRect/>
                    </a:stretch>
                  </pic:blipFill>
                  <pic:spPr>
                    <a:xfrm>
                      <a:off x="0" y="0"/>
                      <a:ext cx="5144145" cy="3094123"/>
                    </a:xfrm>
                    <a:prstGeom prst="rect">
                      <a:avLst/>
                    </a:prstGeom>
                  </pic:spPr>
                </pic:pic>
              </a:graphicData>
            </a:graphic>
          </wp:inline>
        </w:drawing>
      </w:r>
    </w:p>
    <w:p w14:paraId="76621744" w14:textId="77777777" w:rsidR="00117C1E" w:rsidRDefault="00117C1E" w:rsidP="00AA3691">
      <w:pPr>
        <w:rPr>
          <w:rFonts w:ascii="Arial" w:hAnsi="Arial" w:cs="Arial"/>
          <w:b/>
          <w:bCs/>
          <w:sz w:val="22"/>
          <w:szCs w:val="22"/>
        </w:rPr>
      </w:pPr>
    </w:p>
    <w:p w14:paraId="67D85656" w14:textId="77777777" w:rsidR="00117C1E" w:rsidRDefault="00117C1E" w:rsidP="00AA3691">
      <w:pPr>
        <w:rPr>
          <w:rFonts w:ascii="Arial" w:hAnsi="Arial" w:cs="Arial"/>
          <w:b/>
          <w:bCs/>
          <w:sz w:val="22"/>
          <w:szCs w:val="22"/>
        </w:rPr>
      </w:pPr>
    </w:p>
    <w:p w14:paraId="355486CD" w14:textId="77777777" w:rsidR="00117C1E" w:rsidRDefault="00117C1E" w:rsidP="00AA3691">
      <w:pPr>
        <w:rPr>
          <w:rFonts w:ascii="Arial" w:hAnsi="Arial" w:cs="Arial"/>
          <w:b/>
          <w:bCs/>
          <w:sz w:val="22"/>
          <w:szCs w:val="22"/>
        </w:rPr>
      </w:pPr>
    </w:p>
    <w:p w14:paraId="334E3E71" w14:textId="77777777" w:rsidR="00117C1E" w:rsidRDefault="00117C1E" w:rsidP="00AA3691">
      <w:pPr>
        <w:rPr>
          <w:rFonts w:ascii="Arial" w:hAnsi="Arial" w:cs="Arial"/>
          <w:b/>
          <w:bCs/>
          <w:sz w:val="22"/>
          <w:szCs w:val="22"/>
        </w:rPr>
      </w:pPr>
    </w:p>
    <w:p w14:paraId="2BC076B6" w14:textId="5FE30E47" w:rsidR="00117C1E" w:rsidRDefault="00280C31" w:rsidP="00AA3691">
      <w:pPr>
        <w:rPr>
          <w:rFonts w:ascii="Arial" w:hAnsi="Arial" w:cs="Arial"/>
          <w:b/>
          <w:bCs/>
          <w:sz w:val="22"/>
          <w:szCs w:val="22"/>
        </w:rPr>
      </w:pPr>
      <w:r w:rsidRPr="00280C31">
        <w:rPr>
          <w:rFonts w:ascii="Arial" w:hAnsi="Arial" w:cs="Arial"/>
          <w:b/>
          <w:bCs/>
          <w:noProof/>
          <w:sz w:val="22"/>
          <w:szCs w:val="22"/>
        </w:rPr>
        <w:drawing>
          <wp:inline distT="0" distB="0" distL="0" distR="0" wp14:anchorId="24A7B37A" wp14:editId="1FC00F0F">
            <wp:extent cx="5028956" cy="3019825"/>
            <wp:effectExtent l="0" t="0" r="635" b="9525"/>
            <wp:docPr id="76387228" name="Picture 1" descr="The image displays a snippet of HTML and CSS code, likely from a webpage's source code, with various selectors and styles defi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7228" name="Picture 1" descr="The image displays a snippet of HTML and CSS code, likely from a webpage's source code, with various selectors and styles defined.&#10;&#10;AI-generated content may be incorrect."/>
                    <pic:cNvPicPr/>
                  </pic:nvPicPr>
                  <pic:blipFill>
                    <a:blip r:embed="rId15"/>
                    <a:stretch>
                      <a:fillRect/>
                    </a:stretch>
                  </pic:blipFill>
                  <pic:spPr>
                    <a:xfrm>
                      <a:off x="0" y="0"/>
                      <a:ext cx="5046399" cy="3030299"/>
                    </a:xfrm>
                    <a:prstGeom prst="rect">
                      <a:avLst/>
                    </a:prstGeom>
                  </pic:spPr>
                </pic:pic>
              </a:graphicData>
            </a:graphic>
          </wp:inline>
        </w:drawing>
      </w:r>
    </w:p>
    <w:p w14:paraId="0A4B01A5" w14:textId="77777777" w:rsidR="00A01A17" w:rsidRDefault="00A01A17" w:rsidP="00AA3691">
      <w:pPr>
        <w:rPr>
          <w:rFonts w:ascii="Arial" w:hAnsi="Arial" w:cs="Arial"/>
          <w:b/>
          <w:bCs/>
          <w:sz w:val="22"/>
          <w:szCs w:val="22"/>
        </w:rPr>
      </w:pPr>
    </w:p>
    <w:p w14:paraId="393C5FC7" w14:textId="77777777" w:rsidR="00A01A17" w:rsidRDefault="00A01A17" w:rsidP="00AA3691">
      <w:pPr>
        <w:rPr>
          <w:rFonts w:ascii="Arial" w:hAnsi="Arial" w:cs="Arial"/>
          <w:b/>
          <w:bCs/>
          <w:sz w:val="22"/>
          <w:szCs w:val="22"/>
        </w:rPr>
      </w:pPr>
    </w:p>
    <w:p w14:paraId="30C6D27E" w14:textId="5708D034" w:rsidR="00A01A17" w:rsidRDefault="00A01A17" w:rsidP="00AA3691">
      <w:pPr>
        <w:rPr>
          <w:rFonts w:ascii="Arial" w:hAnsi="Arial" w:cs="Arial"/>
          <w:b/>
          <w:bCs/>
          <w:sz w:val="22"/>
          <w:szCs w:val="22"/>
        </w:rPr>
      </w:pPr>
    </w:p>
    <w:p w14:paraId="08282D17" w14:textId="77777777" w:rsidR="00A01A17" w:rsidRDefault="00A01A17">
      <w:pPr>
        <w:spacing w:after="160" w:line="278" w:lineRule="auto"/>
        <w:rPr>
          <w:rFonts w:ascii="Arial" w:hAnsi="Arial" w:cs="Arial"/>
          <w:b/>
          <w:bCs/>
          <w:sz w:val="22"/>
          <w:szCs w:val="22"/>
        </w:rPr>
      </w:pPr>
      <w:r>
        <w:rPr>
          <w:rFonts w:ascii="Arial" w:hAnsi="Arial" w:cs="Arial"/>
          <w:b/>
          <w:bCs/>
          <w:sz w:val="22"/>
          <w:szCs w:val="22"/>
        </w:rPr>
        <w:br w:type="page"/>
      </w:r>
    </w:p>
    <w:p w14:paraId="53734078" w14:textId="77777777" w:rsidR="00982CD1" w:rsidRDefault="001B69CA" w:rsidP="00B033DE">
      <w:pPr>
        <w:keepNext/>
        <w:keepLines/>
        <w:spacing w:before="360" w:after="80" w:line="278" w:lineRule="auto"/>
        <w:outlineLvl w:val="0"/>
        <w:rPr>
          <w:rFonts w:asciiTheme="majorHAnsi" w:eastAsiaTheme="majorEastAsia" w:hAnsiTheme="majorHAnsi" w:cstheme="majorBidi"/>
          <w:color w:val="0C3512" w:themeColor="accent3" w:themeShade="80"/>
          <w:kern w:val="2"/>
          <w:sz w:val="40"/>
          <w:szCs w:val="40"/>
          <w:lang w:eastAsia="en-US"/>
          <w14:ligatures w14:val="standardContextual"/>
        </w:rPr>
      </w:pPr>
      <w:bookmarkStart w:id="0" w:name="_Toc211931488"/>
      <w:r w:rsidRPr="001B69CA">
        <w:rPr>
          <w:rFonts w:asciiTheme="majorHAnsi" w:eastAsiaTheme="majorEastAsia" w:hAnsiTheme="majorHAnsi" w:cstheme="majorBidi"/>
          <w:color w:val="0C3512" w:themeColor="accent3" w:themeShade="80"/>
          <w:kern w:val="2"/>
          <w:sz w:val="40"/>
          <w:szCs w:val="40"/>
          <w:lang w:eastAsia="en-US"/>
          <w14:ligatures w14:val="standardContextual"/>
        </w:rPr>
        <w:lastRenderedPageBreak/>
        <w:t>Evaluation</w:t>
      </w:r>
      <w:bookmarkStart w:id="1" w:name="_Toc211931489"/>
      <w:bookmarkEnd w:id="0"/>
      <w:r w:rsidR="00982CD1">
        <w:rPr>
          <w:rFonts w:asciiTheme="majorHAnsi" w:eastAsiaTheme="majorEastAsia" w:hAnsiTheme="majorHAnsi" w:cstheme="majorBidi"/>
          <w:color w:val="0C3512" w:themeColor="accent3" w:themeShade="80"/>
          <w:kern w:val="2"/>
          <w:sz w:val="40"/>
          <w:szCs w:val="40"/>
          <w:lang w:eastAsia="en-US"/>
          <w14:ligatures w14:val="standardContextual"/>
        </w:rPr>
        <w:t xml:space="preserve">  </w:t>
      </w:r>
    </w:p>
    <w:p w14:paraId="57651F19" w14:textId="29C6A0C7" w:rsidR="001B69CA" w:rsidRPr="00B033DE" w:rsidRDefault="001B69CA" w:rsidP="00B033DE">
      <w:pPr>
        <w:keepNext/>
        <w:keepLines/>
        <w:spacing w:before="360" w:after="80" w:line="278" w:lineRule="auto"/>
        <w:outlineLvl w:val="0"/>
        <w:rPr>
          <w:rFonts w:asciiTheme="majorHAnsi" w:eastAsiaTheme="majorEastAsia" w:hAnsiTheme="majorHAnsi" w:cstheme="majorBidi"/>
          <w:color w:val="0C3512" w:themeColor="accent3" w:themeShade="80"/>
          <w:kern w:val="2"/>
          <w:sz w:val="40"/>
          <w:szCs w:val="40"/>
          <w:lang w:eastAsia="en-US"/>
          <w14:ligatures w14:val="standardContextual"/>
        </w:rPr>
      </w:pPr>
      <w:r w:rsidRPr="001B69CA">
        <w:rPr>
          <w:rFonts w:asciiTheme="majorHAnsi" w:hAnsiTheme="majorHAnsi" w:cstheme="majorBidi"/>
          <w:color w:val="0F4761" w:themeColor="accent1" w:themeShade="BF"/>
          <w:kern w:val="2"/>
          <w:sz w:val="32"/>
          <w:szCs w:val="32"/>
          <w:lang w:eastAsia="en-US"/>
          <w14:ligatures w14:val="standardContextual"/>
        </w:rPr>
        <w:t>Part A</w:t>
      </w:r>
      <w:bookmarkEnd w:id="1"/>
      <w:r w:rsidRPr="001B69CA">
        <w:rPr>
          <w:rFonts w:asciiTheme="majorHAnsi" w:hAnsiTheme="majorHAnsi" w:cstheme="majorBidi"/>
          <w:color w:val="0F4761" w:themeColor="accent1" w:themeShade="BF"/>
          <w:kern w:val="2"/>
          <w:sz w:val="32"/>
          <w:szCs w:val="32"/>
          <w:lang w:eastAsia="en-US"/>
          <w14:ligatures w14:val="standardContextual"/>
        </w:rPr>
        <w:t xml:space="preserve"> </w:t>
      </w:r>
      <w:r w:rsidR="00047FA3">
        <w:rPr>
          <w:rFonts w:asciiTheme="majorHAnsi" w:hAnsiTheme="majorHAnsi" w:cstheme="majorBidi"/>
          <w:color w:val="0F4761" w:themeColor="accent1" w:themeShade="BF"/>
          <w:kern w:val="2"/>
          <w:sz w:val="32"/>
          <w:szCs w:val="32"/>
          <w:lang w:eastAsia="en-US"/>
          <w14:ligatures w14:val="standardContextual"/>
        </w:rPr>
        <w:t>-</w:t>
      </w:r>
    </w:p>
    <w:p w14:paraId="44CE972F" w14:textId="32727DF6" w:rsidR="001B11BC" w:rsidRPr="007A21F6" w:rsidRDefault="001B69CA" w:rsidP="000B5CB8">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bookmarkStart w:id="2" w:name="_Toc211931490"/>
      <w:r w:rsidRPr="001B69CA">
        <w:rPr>
          <w:rFonts w:asciiTheme="minorHAnsi" w:eastAsiaTheme="majorEastAsia" w:hAnsiTheme="minorHAnsi" w:cstheme="majorBidi"/>
          <w:color w:val="0F4761" w:themeColor="accent1" w:themeShade="BF"/>
          <w:kern w:val="2"/>
          <w:sz w:val="28"/>
          <w:szCs w:val="28"/>
          <w:lang w:eastAsia="en-US"/>
          <w14:ligatures w14:val="standardContextual"/>
        </w:rPr>
        <w:t xml:space="preserve">Website </w:t>
      </w:r>
      <w:bookmarkStart w:id="3" w:name="_Toc211931491"/>
      <w:bookmarkEnd w:id="2"/>
      <w:r w:rsidR="000B5CB8" w:rsidRPr="001B69CA">
        <w:rPr>
          <w:rFonts w:asciiTheme="minorHAnsi" w:eastAsiaTheme="majorEastAsia" w:hAnsiTheme="minorHAnsi" w:cstheme="majorBidi"/>
          <w:color w:val="0F4761" w:themeColor="accent1" w:themeShade="BF"/>
          <w:kern w:val="2"/>
          <w:sz w:val="28"/>
          <w:szCs w:val="28"/>
          <w:lang w:eastAsia="en-US"/>
          <w14:ligatures w14:val="standardContextual"/>
        </w:rPr>
        <w:t>usabilit</w:t>
      </w:r>
      <w:r w:rsidR="000B5CB8">
        <w:rPr>
          <w:rFonts w:asciiTheme="minorHAnsi" w:eastAsiaTheme="majorEastAsia" w:hAnsiTheme="minorHAnsi" w:cstheme="majorBidi"/>
          <w:color w:val="0F4761" w:themeColor="accent1" w:themeShade="BF"/>
          <w:kern w:val="2"/>
          <w:sz w:val="28"/>
          <w:szCs w:val="28"/>
          <w:lang w:eastAsia="en-US"/>
          <w14:ligatures w14:val="standardContextual"/>
        </w:rPr>
        <w:t>y; -</w:t>
      </w:r>
      <w:r w:rsidR="0026715B" w:rsidRPr="0026715B">
        <w:rPr>
          <w:rFonts w:ascii="Arial" w:hAnsi="Arial" w:cs="Arial"/>
          <w:sz w:val="22"/>
          <w:szCs w:val="22"/>
        </w:rPr>
        <w:t>Website usability means how easy and effective a website is for users to use</w:t>
      </w:r>
      <w:r w:rsidR="00D5189A">
        <w:rPr>
          <w:rFonts w:ascii="Arial" w:hAnsi="Arial" w:cs="Arial"/>
          <w:sz w:val="22"/>
          <w:szCs w:val="22"/>
        </w:rPr>
        <w:t xml:space="preserve"> (1).</w:t>
      </w:r>
      <w:r w:rsidR="0026715B" w:rsidRPr="0026715B">
        <w:rPr>
          <w:rFonts w:ascii="Arial" w:hAnsi="Arial" w:cs="Arial"/>
          <w:sz w:val="22"/>
          <w:szCs w:val="22"/>
        </w:rPr>
        <w:t xml:space="preserve"> A usable website allows visitors to find information quickly, understand the layout, navigate between pages without confusion, and complete tasks such as reading content, clicking links, or filling in </w:t>
      </w:r>
      <w:r w:rsidR="00D5189A" w:rsidRPr="0026715B">
        <w:rPr>
          <w:rFonts w:ascii="Arial" w:hAnsi="Arial" w:cs="Arial"/>
          <w:sz w:val="22"/>
          <w:szCs w:val="22"/>
        </w:rPr>
        <w:t>forms</w:t>
      </w:r>
      <w:r w:rsidR="00D5189A">
        <w:rPr>
          <w:rFonts w:ascii="Arial" w:hAnsi="Arial" w:cs="Arial"/>
          <w:sz w:val="22"/>
          <w:szCs w:val="22"/>
        </w:rPr>
        <w:t xml:space="preserve"> (2).</w:t>
      </w:r>
      <w:r w:rsidR="0026715B" w:rsidRPr="0026715B">
        <w:rPr>
          <w:rFonts w:ascii="Arial" w:hAnsi="Arial" w:cs="Arial"/>
          <w:sz w:val="22"/>
          <w:szCs w:val="22"/>
        </w:rPr>
        <w:t xml:space="preserve"> Good usability focuses on the needs of the user, so the design should be simple, consistent, and easy to </w:t>
      </w:r>
      <w:r w:rsidR="00D5189A" w:rsidRPr="0026715B">
        <w:rPr>
          <w:rFonts w:ascii="Arial" w:hAnsi="Arial" w:cs="Arial"/>
          <w:sz w:val="22"/>
          <w:szCs w:val="22"/>
        </w:rPr>
        <w:t>learn</w:t>
      </w:r>
      <w:r w:rsidR="00D5189A">
        <w:rPr>
          <w:rFonts w:ascii="Arial" w:hAnsi="Arial" w:cs="Arial"/>
          <w:sz w:val="22"/>
          <w:szCs w:val="22"/>
        </w:rPr>
        <w:t xml:space="preserve"> (3).</w:t>
      </w:r>
      <w:r w:rsidR="0026715B" w:rsidRPr="0026715B">
        <w:rPr>
          <w:rFonts w:ascii="Arial" w:hAnsi="Arial" w:cs="Arial"/>
          <w:sz w:val="22"/>
          <w:szCs w:val="22"/>
        </w:rPr>
        <w:t xml:space="preserve"> For example, clear headings, readable text, logical menus, working links, and fast-loading pages all improve </w:t>
      </w:r>
      <w:r w:rsidR="009C43BE" w:rsidRPr="0026715B">
        <w:rPr>
          <w:rFonts w:ascii="Arial" w:hAnsi="Arial" w:cs="Arial"/>
          <w:sz w:val="22"/>
          <w:szCs w:val="22"/>
        </w:rPr>
        <w:t>usability</w:t>
      </w:r>
      <w:r w:rsidR="009C43BE">
        <w:rPr>
          <w:rFonts w:ascii="Arial" w:hAnsi="Arial" w:cs="Arial"/>
          <w:sz w:val="22"/>
          <w:szCs w:val="22"/>
        </w:rPr>
        <w:t xml:space="preserve"> (4).</w:t>
      </w:r>
      <w:r w:rsidR="0026715B" w:rsidRPr="0026715B">
        <w:rPr>
          <w:rFonts w:ascii="Arial" w:hAnsi="Arial" w:cs="Arial"/>
          <w:sz w:val="22"/>
          <w:szCs w:val="22"/>
        </w:rPr>
        <w:t xml:space="preserve"> If a website has poor usability, users may become frustrated, leave the site, or be unable to complete their intended task</w:t>
      </w:r>
      <w:r w:rsidR="009C43BE">
        <w:rPr>
          <w:rFonts w:ascii="Arial" w:hAnsi="Arial" w:cs="Arial"/>
          <w:sz w:val="22"/>
          <w:szCs w:val="22"/>
        </w:rPr>
        <w:t xml:space="preserve"> (5).</w:t>
      </w:r>
      <w:r w:rsidR="009C43BE" w:rsidRPr="0026715B">
        <w:rPr>
          <w:rFonts w:ascii="Arial" w:hAnsi="Arial" w:cs="Arial"/>
          <w:sz w:val="22"/>
          <w:szCs w:val="22"/>
        </w:rPr>
        <w:t xml:space="preserve"> Therefore</w:t>
      </w:r>
      <w:r w:rsidR="0026715B" w:rsidRPr="0026715B">
        <w:rPr>
          <w:rFonts w:ascii="Arial" w:hAnsi="Arial" w:cs="Arial"/>
          <w:sz w:val="22"/>
          <w:szCs w:val="22"/>
        </w:rPr>
        <w:t xml:space="preserve">, website usability is important because it improves the user experience and helps the website achieve its </w:t>
      </w:r>
      <w:r w:rsidR="009C43BE" w:rsidRPr="0026715B">
        <w:rPr>
          <w:rFonts w:ascii="Arial" w:hAnsi="Arial" w:cs="Arial"/>
          <w:sz w:val="22"/>
          <w:szCs w:val="22"/>
        </w:rPr>
        <w:t>purpose</w:t>
      </w:r>
      <w:r w:rsidR="009C43BE">
        <w:rPr>
          <w:rFonts w:ascii="Arial" w:hAnsi="Arial" w:cs="Arial"/>
          <w:sz w:val="22"/>
          <w:szCs w:val="22"/>
        </w:rPr>
        <w:t xml:space="preserve"> (6).</w:t>
      </w:r>
    </w:p>
    <w:p w14:paraId="3F292EA0" w14:textId="451D8707" w:rsidR="00094C31" w:rsidRPr="007A21F6" w:rsidRDefault="001B69CA" w:rsidP="000B5CB8">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 xml:space="preserve">Website </w:t>
      </w:r>
      <w:bookmarkStart w:id="4" w:name="_Toc211931492"/>
      <w:bookmarkEnd w:id="3"/>
      <w:r w:rsidR="009C43BE" w:rsidRPr="001B69CA">
        <w:rPr>
          <w:rFonts w:asciiTheme="minorHAnsi" w:eastAsiaTheme="majorEastAsia" w:hAnsiTheme="minorHAnsi" w:cstheme="majorBidi"/>
          <w:color w:val="0F4761" w:themeColor="accent1" w:themeShade="BF"/>
          <w:kern w:val="2"/>
          <w:sz w:val="28"/>
          <w:szCs w:val="28"/>
          <w:lang w:eastAsia="en-US"/>
          <w14:ligatures w14:val="standardContextual"/>
        </w:rPr>
        <w:t>accessibility:</w:t>
      </w:r>
      <w:r w:rsidR="009C43BE">
        <w:rPr>
          <w:rFonts w:asciiTheme="minorHAnsi" w:eastAsiaTheme="majorEastAsia" w:hAnsiTheme="minorHAnsi" w:cstheme="majorBidi"/>
          <w:color w:val="0F4761" w:themeColor="accent1" w:themeShade="BF"/>
          <w:kern w:val="2"/>
          <w:sz w:val="28"/>
          <w:szCs w:val="28"/>
          <w:lang w:eastAsia="en-US"/>
          <w14:ligatures w14:val="standardContextual"/>
        </w:rPr>
        <w:t xml:space="preserve"> -</w:t>
      </w:r>
      <w:r w:rsidR="00150C2C" w:rsidRPr="00150C2C">
        <w:rPr>
          <w:rFonts w:ascii="Arial" w:hAnsi="Arial" w:cs="Arial"/>
          <w:sz w:val="22"/>
          <w:szCs w:val="22"/>
        </w:rPr>
        <w:t xml:space="preserve">Website accessibility means designing and developing websites so that as many people as possible can use them, including people with </w:t>
      </w:r>
      <w:r w:rsidR="009C43BE" w:rsidRPr="00150C2C">
        <w:rPr>
          <w:rFonts w:ascii="Arial" w:hAnsi="Arial" w:cs="Arial"/>
          <w:sz w:val="22"/>
          <w:szCs w:val="22"/>
        </w:rPr>
        <w:t>disabilities</w:t>
      </w:r>
      <w:r w:rsidR="009C43BE">
        <w:rPr>
          <w:rFonts w:ascii="Arial" w:hAnsi="Arial" w:cs="Arial"/>
          <w:sz w:val="22"/>
          <w:szCs w:val="22"/>
        </w:rPr>
        <w:t xml:space="preserve"> (7).</w:t>
      </w:r>
      <w:r w:rsidR="00150C2C" w:rsidRPr="00150C2C">
        <w:rPr>
          <w:rFonts w:ascii="Arial" w:hAnsi="Arial" w:cs="Arial"/>
          <w:sz w:val="22"/>
          <w:szCs w:val="22"/>
        </w:rPr>
        <w:t xml:space="preserve"> This includes users with visual, hearing, physical, cognitive, or speech-related needs</w:t>
      </w:r>
      <w:r w:rsidR="009C43BE">
        <w:rPr>
          <w:rFonts w:ascii="Arial" w:hAnsi="Arial" w:cs="Arial"/>
          <w:sz w:val="22"/>
          <w:szCs w:val="22"/>
        </w:rPr>
        <w:t xml:space="preserve"> (8).</w:t>
      </w:r>
      <w:r w:rsidR="00150C2C" w:rsidRPr="00150C2C">
        <w:rPr>
          <w:rFonts w:ascii="Arial" w:hAnsi="Arial" w:cs="Arial"/>
          <w:sz w:val="22"/>
          <w:szCs w:val="22"/>
        </w:rPr>
        <w:t xml:space="preserve"> An accessible website should allow users to perceive, understand, navigate, and interact with the content</w:t>
      </w:r>
      <w:r w:rsidR="00913EA6">
        <w:rPr>
          <w:rFonts w:ascii="Arial" w:hAnsi="Arial" w:cs="Arial"/>
          <w:sz w:val="22"/>
          <w:szCs w:val="22"/>
        </w:rPr>
        <w:t xml:space="preserve"> (9).</w:t>
      </w:r>
      <w:r w:rsidR="00150C2C" w:rsidRPr="00150C2C">
        <w:rPr>
          <w:rFonts w:ascii="Arial" w:hAnsi="Arial" w:cs="Arial"/>
          <w:sz w:val="22"/>
          <w:szCs w:val="22"/>
        </w:rPr>
        <w:t xml:space="preserve"> Examples of accessibility features include alternative text for images, clear colour contrast, keyboard navigation, captions for videos, readable fonts, and meaningful link </w:t>
      </w:r>
      <w:r w:rsidR="00913EA6" w:rsidRPr="00150C2C">
        <w:rPr>
          <w:rFonts w:ascii="Arial" w:hAnsi="Arial" w:cs="Arial"/>
          <w:sz w:val="22"/>
          <w:szCs w:val="22"/>
        </w:rPr>
        <w:t>text</w:t>
      </w:r>
      <w:r w:rsidR="00913EA6">
        <w:rPr>
          <w:rFonts w:ascii="Arial" w:hAnsi="Arial" w:cs="Arial"/>
          <w:sz w:val="22"/>
          <w:szCs w:val="22"/>
        </w:rPr>
        <w:t xml:space="preserve"> (10).</w:t>
      </w:r>
      <w:r w:rsidR="00150C2C" w:rsidRPr="00150C2C">
        <w:rPr>
          <w:rFonts w:ascii="Arial" w:hAnsi="Arial" w:cs="Arial"/>
          <w:sz w:val="22"/>
          <w:szCs w:val="22"/>
        </w:rPr>
        <w:t xml:space="preserve"> Accessibility is important because the web should be available to everyone, regardless of ability, device, or situation</w:t>
      </w:r>
      <w:r w:rsidR="00913EA6">
        <w:rPr>
          <w:rFonts w:ascii="Arial" w:hAnsi="Arial" w:cs="Arial"/>
          <w:sz w:val="22"/>
          <w:szCs w:val="22"/>
        </w:rPr>
        <w:t xml:space="preserve"> (11).</w:t>
      </w:r>
      <w:r w:rsidR="00982CD1">
        <w:rPr>
          <w:rFonts w:ascii="Arial" w:hAnsi="Arial" w:cs="Arial"/>
          <w:sz w:val="22"/>
          <w:szCs w:val="22"/>
        </w:rPr>
        <w:t xml:space="preserve"> </w:t>
      </w:r>
      <w:r w:rsidR="00150C2C" w:rsidRPr="00150C2C">
        <w:rPr>
          <w:rFonts w:ascii="Arial" w:hAnsi="Arial" w:cs="Arial"/>
          <w:sz w:val="22"/>
          <w:szCs w:val="22"/>
        </w:rPr>
        <w:t>I</w:t>
      </w:r>
      <w:r w:rsidR="00982CD1">
        <w:rPr>
          <w:rFonts w:ascii="Arial" w:hAnsi="Arial" w:cs="Arial"/>
          <w:sz w:val="22"/>
          <w:szCs w:val="22"/>
        </w:rPr>
        <w:t xml:space="preserve">t </w:t>
      </w:r>
      <w:r w:rsidR="00150C2C" w:rsidRPr="00150C2C">
        <w:rPr>
          <w:rFonts w:ascii="Arial" w:hAnsi="Arial" w:cs="Arial"/>
          <w:sz w:val="22"/>
          <w:szCs w:val="22"/>
        </w:rPr>
        <w:t>also improves the overall quality of a website because accessible design often makes pages easier to use for all users, not only users with disabilities</w:t>
      </w:r>
      <w:r w:rsidR="00913EA6">
        <w:rPr>
          <w:rFonts w:ascii="Arial" w:hAnsi="Arial" w:cs="Arial"/>
          <w:sz w:val="22"/>
          <w:szCs w:val="22"/>
        </w:rPr>
        <w:t xml:space="preserve"> (12).</w:t>
      </w:r>
    </w:p>
    <w:p w14:paraId="6088C682" w14:textId="3A874334" w:rsidR="00094C31" w:rsidRPr="007A21F6" w:rsidRDefault="001B69CA" w:rsidP="007A21F6">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Search engine optimisation</w:t>
      </w:r>
      <w:bookmarkEnd w:id="4"/>
      <w:r w:rsidR="007A21F6">
        <w:rPr>
          <w:rFonts w:asciiTheme="minorHAnsi" w:eastAsiaTheme="majorEastAsia" w:hAnsiTheme="minorHAnsi" w:cstheme="majorBidi"/>
          <w:color w:val="0F4761" w:themeColor="accent1" w:themeShade="BF"/>
          <w:kern w:val="2"/>
          <w:sz w:val="28"/>
          <w:szCs w:val="28"/>
          <w:lang w:eastAsia="en-US"/>
          <w14:ligatures w14:val="standardContextual"/>
        </w:rPr>
        <w:t>-</w:t>
      </w:r>
      <w:r w:rsidR="007A21F6" w:rsidRPr="007A21F6">
        <w:rPr>
          <w:rFonts w:ascii="Arial" w:hAnsi="Arial" w:cs="Arial"/>
          <w:sz w:val="22"/>
          <w:szCs w:val="22"/>
        </w:rPr>
        <w:t>Search engine optimisation, also known as SEO, is the process of improving a website so that search engines can find, understand, and display it in search results</w:t>
      </w:r>
      <w:r w:rsidR="00913EA6">
        <w:rPr>
          <w:rFonts w:ascii="Arial" w:hAnsi="Arial" w:cs="Arial"/>
          <w:sz w:val="22"/>
          <w:szCs w:val="22"/>
        </w:rPr>
        <w:t xml:space="preserve"> (13).</w:t>
      </w:r>
      <w:r w:rsidR="00913EA6" w:rsidRPr="007A21F6">
        <w:rPr>
          <w:rFonts w:ascii="Arial" w:hAnsi="Arial" w:cs="Arial"/>
          <w:sz w:val="22"/>
          <w:szCs w:val="22"/>
        </w:rPr>
        <w:t xml:space="preserve"> SEO</w:t>
      </w:r>
      <w:r w:rsidR="007A21F6" w:rsidRPr="007A21F6">
        <w:rPr>
          <w:rFonts w:ascii="Arial" w:hAnsi="Arial" w:cs="Arial"/>
          <w:sz w:val="22"/>
          <w:szCs w:val="22"/>
        </w:rPr>
        <w:t xml:space="preserve"> helps users discover a website when they search for relevant topics online. Good SEO includes using clear page titles, relevant keywords, useful headings, descriptive text, well-structured content, image descriptions, and mobile-friendly design</w:t>
      </w:r>
      <w:r w:rsidR="00913EA6">
        <w:rPr>
          <w:rFonts w:ascii="Arial" w:hAnsi="Arial" w:cs="Arial"/>
          <w:sz w:val="22"/>
          <w:szCs w:val="22"/>
        </w:rPr>
        <w:t xml:space="preserve"> (14).</w:t>
      </w:r>
      <w:r w:rsidR="007A21F6" w:rsidRPr="007A21F6">
        <w:rPr>
          <w:rFonts w:ascii="Arial" w:hAnsi="Arial" w:cs="Arial"/>
          <w:sz w:val="22"/>
          <w:szCs w:val="22"/>
        </w:rPr>
        <w:t xml:space="preserve"> It also involves making sure pages load quickly and that links work correctly</w:t>
      </w:r>
      <w:r w:rsidR="00913EA6">
        <w:rPr>
          <w:rFonts w:ascii="Arial" w:hAnsi="Arial" w:cs="Arial"/>
          <w:sz w:val="22"/>
          <w:szCs w:val="22"/>
        </w:rPr>
        <w:t xml:space="preserve"> (15).</w:t>
      </w:r>
      <w:r w:rsidR="007A21F6" w:rsidRPr="007A21F6">
        <w:rPr>
          <w:rFonts w:ascii="Arial" w:hAnsi="Arial" w:cs="Arial"/>
          <w:sz w:val="22"/>
          <w:szCs w:val="22"/>
        </w:rPr>
        <w:t xml:space="preserve"> SEO is important because it can increase the visibility of a website and attract more visitors without relying only on paid advertising</w:t>
      </w:r>
      <w:r w:rsidR="00913EA6">
        <w:rPr>
          <w:rFonts w:ascii="Arial" w:hAnsi="Arial" w:cs="Arial"/>
          <w:sz w:val="22"/>
          <w:szCs w:val="22"/>
        </w:rPr>
        <w:t xml:space="preserve"> (16).</w:t>
      </w:r>
      <w:r w:rsidR="007A21F6" w:rsidRPr="007A21F6">
        <w:rPr>
          <w:rFonts w:ascii="Arial" w:hAnsi="Arial" w:cs="Arial"/>
          <w:sz w:val="22"/>
          <w:szCs w:val="22"/>
        </w:rPr>
        <w:t xml:space="preserve"> However, SEO should focus on both search engines and users, because the most effective websites provide useful, trustworthy, and easy-to-understand conten</w:t>
      </w:r>
      <w:r w:rsidR="00913EA6">
        <w:rPr>
          <w:rFonts w:ascii="Arial" w:hAnsi="Arial" w:cs="Arial"/>
          <w:sz w:val="22"/>
          <w:szCs w:val="22"/>
        </w:rPr>
        <w:t>t (17).</w:t>
      </w:r>
    </w:p>
    <w:p w14:paraId="5161F92E" w14:textId="77777777" w:rsidR="001B69CA" w:rsidRPr="001B69CA" w:rsidRDefault="001B69CA" w:rsidP="001B69CA">
      <w:pPr>
        <w:spacing w:after="160" w:line="278" w:lineRule="auto"/>
        <w:rPr>
          <w:rFonts w:asciiTheme="minorBidi" w:eastAsiaTheme="minorHAnsi" w:hAnsiTheme="minorBidi" w:cstheme="minorBidi"/>
          <w:kern w:val="2"/>
          <w:sz w:val="24"/>
          <w:szCs w:val="24"/>
          <w:lang w:eastAsia="en-US"/>
          <w14:ligatures w14:val="standardContextual"/>
        </w:rPr>
      </w:pPr>
    </w:p>
    <w:p w14:paraId="227A12A2" w14:textId="77777777" w:rsidR="00791622" w:rsidRDefault="00791622" w:rsidP="001B69CA">
      <w:pPr>
        <w:spacing w:after="160" w:line="278" w:lineRule="auto"/>
        <w:rPr>
          <w:rFonts w:asciiTheme="majorHAnsi" w:hAnsiTheme="majorHAnsi" w:cstheme="majorBidi"/>
          <w:color w:val="0F4761" w:themeColor="accent1" w:themeShade="BF"/>
          <w:kern w:val="2"/>
          <w:sz w:val="32"/>
          <w:szCs w:val="32"/>
          <w:lang w:eastAsia="en-US"/>
          <w14:ligatures w14:val="standardContextual"/>
        </w:rPr>
      </w:pPr>
      <w:bookmarkStart w:id="5" w:name="_Toc211931493"/>
    </w:p>
    <w:p w14:paraId="16E2985E" w14:textId="77777777" w:rsidR="00791622" w:rsidRDefault="00791622" w:rsidP="001B69CA">
      <w:pPr>
        <w:spacing w:after="160" w:line="278" w:lineRule="auto"/>
        <w:rPr>
          <w:rFonts w:asciiTheme="majorHAnsi" w:hAnsiTheme="majorHAnsi" w:cstheme="majorBidi"/>
          <w:color w:val="0F4761" w:themeColor="accent1" w:themeShade="BF"/>
          <w:kern w:val="2"/>
          <w:sz w:val="32"/>
          <w:szCs w:val="32"/>
          <w:lang w:eastAsia="en-US"/>
          <w14:ligatures w14:val="standardContextual"/>
        </w:rPr>
      </w:pPr>
    </w:p>
    <w:p w14:paraId="192D3969" w14:textId="77777777" w:rsidR="00791622" w:rsidRDefault="00791622" w:rsidP="001B69CA">
      <w:pPr>
        <w:spacing w:after="160" w:line="278" w:lineRule="auto"/>
        <w:rPr>
          <w:rFonts w:asciiTheme="majorHAnsi" w:hAnsiTheme="majorHAnsi" w:cstheme="majorBidi"/>
          <w:color w:val="0F4761" w:themeColor="accent1" w:themeShade="BF"/>
          <w:kern w:val="2"/>
          <w:sz w:val="32"/>
          <w:szCs w:val="32"/>
          <w:lang w:eastAsia="en-US"/>
          <w14:ligatures w14:val="standardContextual"/>
        </w:rPr>
      </w:pPr>
    </w:p>
    <w:p w14:paraId="5CB78BDA" w14:textId="77777777" w:rsidR="00791622" w:rsidRDefault="00791622" w:rsidP="001B69CA">
      <w:pPr>
        <w:spacing w:after="160" w:line="278" w:lineRule="auto"/>
        <w:rPr>
          <w:rFonts w:asciiTheme="majorHAnsi" w:hAnsiTheme="majorHAnsi" w:cstheme="majorBidi"/>
          <w:color w:val="0F4761" w:themeColor="accent1" w:themeShade="BF"/>
          <w:kern w:val="2"/>
          <w:sz w:val="32"/>
          <w:szCs w:val="32"/>
          <w:lang w:eastAsia="en-US"/>
          <w14:ligatures w14:val="standardContextual"/>
        </w:rPr>
      </w:pPr>
    </w:p>
    <w:p w14:paraId="36A1314E" w14:textId="4412B3DB" w:rsidR="001B69CA" w:rsidRPr="001B69CA" w:rsidRDefault="001B69CA" w:rsidP="001B69CA">
      <w:pPr>
        <w:spacing w:after="160" w:line="278" w:lineRule="auto"/>
        <w:rPr>
          <w:rFonts w:asciiTheme="minorHAnsi" w:eastAsiaTheme="minorHAnsi" w:hAnsiTheme="minorHAnsi" w:cstheme="minorBidi"/>
          <w:kern w:val="2"/>
          <w:sz w:val="24"/>
          <w:szCs w:val="24"/>
          <w:lang w:eastAsia="en-US"/>
          <w14:ligatures w14:val="standardContextual"/>
        </w:rPr>
      </w:pPr>
      <w:r w:rsidRPr="001B69CA">
        <w:rPr>
          <w:rFonts w:asciiTheme="majorHAnsi" w:hAnsiTheme="majorHAnsi" w:cstheme="majorBidi"/>
          <w:color w:val="0F4761" w:themeColor="accent1" w:themeShade="BF"/>
          <w:kern w:val="2"/>
          <w:sz w:val="32"/>
          <w:szCs w:val="32"/>
          <w:lang w:eastAsia="en-US"/>
          <w14:ligatures w14:val="standardContextual"/>
        </w:rPr>
        <w:lastRenderedPageBreak/>
        <w:t>Part B</w:t>
      </w:r>
      <w:bookmarkEnd w:id="5"/>
      <w:r w:rsidRPr="001B69CA">
        <w:rPr>
          <w:rFonts w:asciiTheme="majorHAnsi" w:hAnsiTheme="majorHAnsi" w:cstheme="majorBidi"/>
          <w:color w:val="0F4761" w:themeColor="accent1" w:themeShade="BF"/>
          <w:kern w:val="2"/>
          <w:sz w:val="32"/>
          <w:szCs w:val="32"/>
          <w:lang w:eastAsia="en-US"/>
          <w14:ligatures w14:val="standardContextual"/>
        </w:rPr>
        <w:t xml:space="preserve"> </w:t>
      </w:r>
      <w:r w:rsidR="00047FA3">
        <w:rPr>
          <w:rFonts w:asciiTheme="majorHAnsi" w:hAnsiTheme="majorHAnsi" w:cstheme="majorBidi"/>
          <w:color w:val="0F4761" w:themeColor="accent1" w:themeShade="BF"/>
          <w:kern w:val="2"/>
          <w:sz w:val="32"/>
          <w:szCs w:val="32"/>
          <w:lang w:eastAsia="en-US"/>
          <w14:ligatures w14:val="standardContextual"/>
        </w:rPr>
        <w:t>-</w:t>
      </w:r>
    </w:p>
    <w:p w14:paraId="60ED3DC6" w14:textId="52993B79" w:rsidR="001B69CA" w:rsidRPr="001B69CA" w:rsidRDefault="001B69CA" w:rsidP="001B69CA">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bookmarkStart w:id="6" w:name="_Toc211931494"/>
      <w:r w:rsidRPr="001B69CA">
        <w:rPr>
          <w:rFonts w:asciiTheme="minorHAnsi" w:eastAsiaTheme="majorEastAsia" w:hAnsiTheme="minorHAnsi" w:cstheme="majorBidi"/>
          <w:color w:val="0F4761" w:themeColor="accent1" w:themeShade="BF"/>
          <w:kern w:val="2"/>
          <w:sz w:val="28"/>
          <w:szCs w:val="28"/>
          <w:lang w:eastAsia="en-US"/>
          <w14:ligatures w14:val="standardContextual"/>
        </w:rPr>
        <w:t>Usefulness (Usability and Utility)</w:t>
      </w:r>
      <w:bookmarkEnd w:id="6"/>
    </w:p>
    <w:p w14:paraId="7E041F76" w14:textId="26504198" w:rsidR="0012128A" w:rsidRDefault="0012128A" w:rsidP="0012128A">
      <w:pPr>
        <w:spacing w:after="160" w:line="276" w:lineRule="auto"/>
        <w:jc w:val="both"/>
      </w:pPr>
      <w:r>
        <w:rPr>
          <w:rFonts w:ascii="Arial" w:hAnsi="Arial" w:cs="Arial"/>
          <w:sz w:val="22"/>
          <w:szCs w:val="22"/>
        </w:rPr>
        <w:t>The usefulness of my website can be evaluated by looking at both usability and utility</w:t>
      </w:r>
      <w:r w:rsidR="00913EA6">
        <w:rPr>
          <w:rFonts w:ascii="Arial" w:hAnsi="Arial" w:cs="Arial"/>
          <w:sz w:val="22"/>
          <w:szCs w:val="22"/>
        </w:rPr>
        <w:t xml:space="preserve"> (18).</w:t>
      </w:r>
      <w:r>
        <w:rPr>
          <w:rFonts w:ascii="Arial" w:hAnsi="Arial" w:cs="Arial"/>
          <w:sz w:val="22"/>
          <w:szCs w:val="22"/>
        </w:rPr>
        <w:t xml:space="preserve"> The website is useful because it provides clear information about the main topics: the homepage introduces the website, the travelling page gives information and ideas about travel, and the gardening page gives basic information for people interested in gardening</w:t>
      </w:r>
      <w:r w:rsidR="00913EA6">
        <w:rPr>
          <w:rFonts w:ascii="Arial" w:hAnsi="Arial" w:cs="Arial"/>
          <w:sz w:val="22"/>
          <w:szCs w:val="22"/>
        </w:rPr>
        <w:t xml:space="preserve"> (19).</w:t>
      </w:r>
      <w:r>
        <w:rPr>
          <w:rFonts w:ascii="Arial" w:hAnsi="Arial" w:cs="Arial"/>
          <w:sz w:val="22"/>
          <w:szCs w:val="22"/>
        </w:rPr>
        <w:t>The utility of the website is shown through the content, because each page has a clear purpose and gives visitors relevant information</w:t>
      </w:r>
      <w:r w:rsidR="00913EA6">
        <w:rPr>
          <w:rFonts w:ascii="Arial" w:hAnsi="Arial" w:cs="Arial"/>
          <w:sz w:val="22"/>
          <w:szCs w:val="22"/>
        </w:rPr>
        <w:t xml:space="preserve"> (20).</w:t>
      </w:r>
      <w:r>
        <w:rPr>
          <w:rFonts w:ascii="Arial" w:hAnsi="Arial" w:cs="Arial"/>
          <w:sz w:val="22"/>
          <w:szCs w:val="22"/>
        </w:rPr>
        <w:t>The usability of the website is also effective because the pages are simple, easy to understand, and organised using headings and sections</w:t>
      </w:r>
      <w:r w:rsidR="00913EA6">
        <w:rPr>
          <w:rFonts w:ascii="Arial" w:hAnsi="Arial" w:cs="Arial"/>
          <w:sz w:val="22"/>
          <w:szCs w:val="22"/>
        </w:rPr>
        <w:t xml:space="preserve"> (21).</w:t>
      </w:r>
      <w:r>
        <w:rPr>
          <w:rFonts w:ascii="Arial" w:hAnsi="Arial" w:cs="Arial"/>
          <w:sz w:val="22"/>
          <w:szCs w:val="22"/>
        </w:rPr>
        <w:t>Users can move between the main pages and understand what each page is about without needing advanced technical knowledge</w:t>
      </w:r>
      <w:r w:rsidR="00913EA6">
        <w:rPr>
          <w:rFonts w:ascii="Arial" w:hAnsi="Arial" w:cs="Arial"/>
          <w:sz w:val="22"/>
          <w:szCs w:val="22"/>
        </w:rPr>
        <w:t xml:space="preserve"> (22).</w:t>
      </w:r>
      <w:r>
        <w:rPr>
          <w:rFonts w:ascii="Arial" w:hAnsi="Arial" w:cs="Arial"/>
          <w:sz w:val="22"/>
          <w:szCs w:val="22"/>
        </w:rPr>
        <w:t xml:space="preserve"> However, the website could be improved further by adding more interactive features, such as contact forms, buttons, or image galleries, to make the user experience more engaging</w:t>
      </w:r>
      <w:r w:rsidR="00913EA6">
        <w:rPr>
          <w:rFonts w:ascii="Arial" w:hAnsi="Arial" w:cs="Arial"/>
          <w:sz w:val="22"/>
          <w:szCs w:val="22"/>
        </w:rPr>
        <w:t xml:space="preserve"> (23).</w:t>
      </w:r>
    </w:p>
    <w:p w14:paraId="090CFED7" w14:textId="77777777" w:rsidR="0012128A" w:rsidRDefault="001B69CA" w:rsidP="001B69CA">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 xml:space="preserve"> </w:t>
      </w:r>
      <w:r w:rsidRPr="001B69CA">
        <w:rPr>
          <w:rFonts w:asciiTheme="minorHAnsi" w:eastAsiaTheme="majorEastAsia" w:hAnsiTheme="minorHAnsi" w:cstheme="majorBidi"/>
          <w:color w:val="0F4761" w:themeColor="accent1" w:themeShade="BF"/>
          <w:kern w:val="2"/>
          <w:sz w:val="28"/>
          <w:szCs w:val="28"/>
          <w:lang w:eastAsia="en-US"/>
          <w14:ligatures w14:val="standardContextual"/>
        </w:rPr>
        <w:tab/>
      </w:r>
      <w:bookmarkStart w:id="7" w:name="_Toc211931495"/>
    </w:p>
    <w:p w14:paraId="0867B6DD" w14:textId="31AE5C05" w:rsidR="001B69CA" w:rsidRPr="001B69CA" w:rsidRDefault="001B69CA" w:rsidP="001B69CA">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Search Engine Optimisation (SEO)</w:t>
      </w:r>
      <w:bookmarkEnd w:id="7"/>
    </w:p>
    <w:p w14:paraId="036273A3" w14:textId="44C900D5" w:rsidR="0012128A" w:rsidRDefault="0012128A" w:rsidP="0012128A">
      <w:pPr>
        <w:spacing w:after="160" w:line="276" w:lineRule="auto"/>
        <w:jc w:val="both"/>
      </w:pPr>
      <w:r>
        <w:rPr>
          <w:rFonts w:ascii="Arial" w:hAnsi="Arial" w:cs="Arial"/>
          <w:sz w:val="22"/>
          <w:szCs w:val="22"/>
        </w:rPr>
        <w:t>The search engine optimisation of my website can be evaluated by considering how easy it would be for search engines to understand the content</w:t>
      </w:r>
      <w:r w:rsidR="00913EA6">
        <w:rPr>
          <w:rFonts w:ascii="Arial" w:hAnsi="Arial" w:cs="Arial"/>
          <w:sz w:val="22"/>
          <w:szCs w:val="22"/>
        </w:rPr>
        <w:t xml:space="preserve"> (24</w:t>
      </w:r>
      <w:r w:rsidR="006C3A54">
        <w:rPr>
          <w:rFonts w:ascii="Arial" w:hAnsi="Arial" w:cs="Arial"/>
          <w:sz w:val="22"/>
          <w:szCs w:val="22"/>
        </w:rPr>
        <w:t>). The</w:t>
      </w:r>
      <w:r>
        <w:rPr>
          <w:rFonts w:ascii="Arial" w:hAnsi="Arial" w:cs="Arial"/>
          <w:sz w:val="22"/>
          <w:szCs w:val="22"/>
        </w:rPr>
        <w:t xml:space="preserve"> website uses clear page topics such as homepage, travelling, and gardening, which helps organise the information </w:t>
      </w:r>
      <w:r w:rsidR="00913EA6">
        <w:rPr>
          <w:rFonts w:ascii="Arial" w:hAnsi="Arial" w:cs="Arial"/>
          <w:sz w:val="22"/>
          <w:szCs w:val="22"/>
        </w:rPr>
        <w:t>logically (25).</w:t>
      </w:r>
      <w:r>
        <w:rPr>
          <w:rFonts w:ascii="Arial" w:hAnsi="Arial" w:cs="Arial"/>
          <w:sz w:val="22"/>
          <w:szCs w:val="22"/>
        </w:rPr>
        <w:t xml:space="preserve"> Headings and relevant text also support SEO because they show what each page is about</w:t>
      </w:r>
      <w:r w:rsidR="00913EA6">
        <w:rPr>
          <w:rFonts w:ascii="Arial" w:hAnsi="Arial" w:cs="Arial"/>
          <w:sz w:val="22"/>
          <w:szCs w:val="22"/>
        </w:rPr>
        <w:t xml:space="preserve"> (26).</w:t>
      </w:r>
      <w:r>
        <w:rPr>
          <w:rFonts w:ascii="Arial" w:hAnsi="Arial" w:cs="Arial"/>
          <w:sz w:val="22"/>
          <w:szCs w:val="22"/>
        </w:rPr>
        <w:t xml:space="preserve"> The travelling page and gardening page include subject-specific content, so users searching for basic information about these topics may find the pages useful. To improve SEO further, each webpage should have a clear page title, suitable keywords, meta descriptions, and alternative text for images</w:t>
      </w:r>
      <w:r w:rsidR="00913EA6">
        <w:rPr>
          <w:rFonts w:ascii="Arial" w:hAnsi="Arial" w:cs="Arial"/>
          <w:sz w:val="22"/>
          <w:szCs w:val="22"/>
        </w:rPr>
        <w:t xml:space="preserve"> (27).</w:t>
      </w:r>
      <w:r>
        <w:rPr>
          <w:rFonts w:ascii="Arial" w:hAnsi="Arial" w:cs="Arial"/>
          <w:sz w:val="22"/>
          <w:szCs w:val="22"/>
        </w:rPr>
        <w:t xml:space="preserve"> The website could also be improved by using more descriptive file names and making sure all links work correctly. Overall, the website has a basic SEO structure, but it would benefit from more detailed optimisation to increase visibility in search engine results</w:t>
      </w:r>
      <w:r w:rsidR="00913EA6">
        <w:rPr>
          <w:rFonts w:ascii="Arial" w:hAnsi="Arial" w:cs="Arial"/>
          <w:sz w:val="22"/>
          <w:szCs w:val="22"/>
        </w:rPr>
        <w:t xml:space="preserve"> (28).</w:t>
      </w:r>
    </w:p>
    <w:p w14:paraId="63543CD3" w14:textId="77777777" w:rsidR="0012128A" w:rsidRDefault="001B69CA" w:rsidP="001B69CA">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 xml:space="preserve"> </w:t>
      </w:r>
      <w:r w:rsidRPr="001B69CA">
        <w:rPr>
          <w:rFonts w:asciiTheme="minorHAnsi" w:eastAsiaTheme="majorEastAsia" w:hAnsiTheme="minorHAnsi" w:cstheme="majorBidi"/>
          <w:color w:val="0F4761" w:themeColor="accent1" w:themeShade="BF"/>
          <w:kern w:val="2"/>
          <w:sz w:val="28"/>
          <w:szCs w:val="28"/>
          <w:lang w:eastAsia="en-US"/>
          <w14:ligatures w14:val="standardContextual"/>
        </w:rPr>
        <w:tab/>
      </w:r>
      <w:bookmarkStart w:id="8" w:name="_Toc211931496"/>
    </w:p>
    <w:p w14:paraId="0DDEFF46" w14:textId="1A8E620D" w:rsidR="001B69CA" w:rsidRPr="001B69CA" w:rsidRDefault="001B69CA" w:rsidP="001B69CA">
      <w:pPr>
        <w:keepNext/>
        <w:keepLines/>
        <w:spacing w:before="160" w:after="80" w:line="278" w:lineRule="auto"/>
        <w:outlineLvl w:val="2"/>
        <w:rPr>
          <w:rFonts w:asciiTheme="minorHAnsi" w:eastAsiaTheme="majorEastAsia" w:hAnsiTheme="minorHAnsi" w:cstheme="majorBidi"/>
          <w:color w:val="0F4761" w:themeColor="accent1" w:themeShade="BF"/>
          <w:kern w:val="2"/>
          <w:sz w:val="28"/>
          <w:szCs w:val="28"/>
          <w:lang w:eastAsia="en-US"/>
          <w14:ligatures w14:val="standardContextual"/>
        </w:rPr>
      </w:pPr>
      <w:r w:rsidRPr="001B69CA">
        <w:rPr>
          <w:rFonts w:asciiTheme="minorHAnsi" w:eastAsiaTheme="majorEastAsia" w:hAnsiTheme="minorHAnsi" w:cstheme="majorBidi"/>
          <w:color w:val="0F4761" w:themeColor="accent1" w:themeShade="BF"/>
          <w:kern w:val="2"/>
          <w:sz w:val="28"/>
          <w:szCs w:val="28"/>
          <w:lang w:eastAsia="en-US"/>
          <w14:ligatures w14:val="standardContextual"/>
        </w:rPr>
        <w:t>Accessibility:</w:t>
      </w:r>
      <w:bookmarkEnd w:id="8"/>
    </w:p>
    <w:p w14:paraId="0F3CF571" w14:textId="384859D0" w:rsidR="0012128A" w:rsidRDefault="0012128A" w:rsidP="0012128A">
      <w:pPr>
        <w:spacing w:after="160" w:line="276" w:lineRule="auto"/>
        <w:jc w:val="both"/>
      </w:pPr>
      <w:r>
        <w:rPr>
          <w:rFonts w:ascii="Arial" w:hAnsi="Arial" w:cs="Arial"/>
          <w:sz w:val="22"/>
          <w:szCs w:val="22"/>
        </w:rPr>
        <w:t>The accessibility of my website can be evaluated by looking at whether different users can access and understand the content</w:t>
      </w:r>
      <w:r w:rsidR="00913EA6">
        <w:rPr>
          <w:rFonts w:ascii="Arial" w:hAnsi="Arial" w:cs="Arial"/>
          <w:sz w:val="22"/>
          <w:szCs w:val="22"/>
        </w:rPr>
        <w:t xml:space="preserve"> (29).</w:t>
      </w:r>
      <w:r>
        <w:rPr>
          <w:rFonts w:ascii="Arial" w:hAnsi="Arial" w:cs="Arial"/>
          <w:sz w:val="22"/>
          <w:szCs w:val="22"/>
        </w:rPr>
        <w:t xml:space="preserve"> The website uses simple language, clear headings, and a straightforward layout, which makes the information easier to read</w:t>
      </w:r>
      <w:r w:rsidR="00913EA6">
        <w:rPr>
          <w:rFonts w:ascii="Arial" w:hAnsi="Arial" w:cs="Arial"/>
          <w:sz w:val="22"/>
          <w:szCs w:val="22"/>
        </w:rPr>
        <w:t xml:space="preserve"> (30).</w:t>
      </w:r>
      <w:r>
        <w:rPr>
          <w:rFonts w:ascii="Arial" w:hAnsi="Arial" w:cs="Arial"/>
          <w:sz w:val="22"/>
          <w:szCs w:val="22"/>
        </w:rPr>
        <w:t xml:space="preserve"> These features support accessibility because users can understand the structure of the pages and find the information they need</w:t>
      </w:r>
      <w:r w:rsidR="00B033DE">
        <w:rPr>
          <w:rFonts w:ascii="Arial" w:hAnsi="Arial" w:cs="Arial"/>
          <w:sz w:val="22"/>
          <w:szCs w:val="22"/>
        </w:rPr>
        <w:t xml:space="preserve"> (31).</w:t>
      </w:r>
      <w:r>
        <w:rPr>
          <w:rFonts w:ascii="Arial" w:hAnsi="Arial" w:cs="Arial"/>
          <w:sz w:val="22"/>
          <w:szCs w:val="22"/>
        </w:rPr>
        <w:t xml:space="preserve"> The website should also be checked to make sure text colours have enough contrast against the background and that font sizes are readable. If images are used, they should include alternative text so that screen readers can describe them to visually impaired users</w:t>
      </w:r>
      <w:r w:rsidR="00B033DE">
        <w:rPr>
          <w:rFonts w:ascii="Arial" w:hAnsi="Arial" w:cs="Arial"/>
          <w:sz w:val="22"/>
          <w:szCs w:val="22"/>
        </w:rPr>
        <w:t xml:space="preserve"> (32). </w:t>
      </w:r>
      <w:r>
        <w:rPr>
          <w:rFonts w:ascii="Arial" w:hAnsi="Arial" w:cs="Arial"/>
          <w:sz w:val="22"/>
          <w:szCs w:val="22"/>
        </w:rPr>
        <w:t>T</w:t>
      </w:r>
      <w:r w:rsidR="00B033DE">
        <w:rPr>
          <w:rFonts w:ascii="Arial" w:hAnsi="Arial" w:cs="Arial"/>
          <w:sz w:val="22"/>
          <w:szCs w:val="22"/>
        </w:rPr>
        <w:t>he</w:t>
      </w:r>
      <w:r>
        <w:rPr>
          <w:rFonts w:ascii="Arial" w:hAnsi="Arial" w:cs="Arial"/>
          <w:sz w:val="22"/>
          <w:szCs w:val="22"/>
        </w:rPr>
        <w:t xml:space="preserve"> website should also be usable with a keyboard, so users who cannot use a mouse can still navigate between pages</w:t>
      </w:r>
      <w:r w:rsidR="00B033DE">
        <w:rPr>
          <w:rFonts w:ascii="Arial" w:hAnsi="Arial" w:cs="Arial"/>
          <w:sz w:val="22"/>
          <w:szCs w:val="22"/>
        </w:rPr>
        <w:t xml:space="preserve"> (33). Overall</w:t>
      </w:r>
      <w:r>
        <w:rPr>
          <w:rFonts w:ascii="Arial" w:hAnsi="Arial" w:cs="Arial"/>
          <w:sz w:val="22"/>
          <w:szCs w:val="22"/>
        </w:rPr>
        <w:t>, the website has some accessible features, but it could be improved by testing contrast, adding alt text, and checking keyboard navigation</w:t>
      </w:r>
      <w:r w:rsidR="00B033DE">
        <w:rPr>
          <w:rFonts w:ascii="Arial" w:hAnsi="Arial" w:cs="Arial"/>
          <w:sz w:val="22"/>
          <w:szCs w:val="22"/>
        </w:rPr>
        <w:t xml:space="preserve"> (34).</w:t>
      </w:r>
    </w:p>
    <w:p w14:paraId="3EF3E2BE" w14:textId="77777777" w:rsidR="001B69CA" w:rsidRPr="001B69CA" w:rsidRDefault="001B69CA" w:rsidP="001B69CA">
      <w:pPr>
        <w:spacing w:after="160" w:line="278" w:lineRule="auto"/>
        <w:jc w:val="both"/>
        <w:rPr>
          <w:rFonts w:asciiTheme="minorBidi" w:eastAsiaTheme="minorHAnsi" w:hAnsiTheme="minorBidi" w:cstheme="minorBidi"/>
          <w:kern w:val="2"/>
          <w:sz w:val="22"/>
          <w:szCs w:val="22"/>
          <w:lang w:eastAsia="en-US"/>
          <w14:ligatures w14:val="standardContextual"/>
        </w:rPr>
      </w:pPr>
    </w:p>
    <w:p w14:paraId="4326EFDE" w14:textId="77777777" w:rsidR="00791622" w:rsidRDefault="00791622" w:rsidP="001B69CA">
      <w:pPr>
        <w:spacing w:after="160" w:line="278" w:lineRule="auto"/>
        <w:rPr>
          <w:rFonts w:asciiTheme="majorHAnsi" w:hAnsiTheme="majorHAnsi" w:cstheme="majorBidi"/>
          <w:color w:val="0F4761" w:themeColor="accent1" w:themeShade="BF"/>
          <w:kern w:val="2"/>
          <w:sz w:val="32"/>
          <w:szCs w:val="32"/>
          <w:lang w:eastAsia="en-US"/>
          <w14:ligatures w14:val="standardContextual"/>
        </w:rPr>
      </w:pPr>
      <w:bookmarkStart w:id="9" w:name="_Toc211931497"/>
    </w:p>
    <w:p w14:paraId="2D4E6359" w14:textId="1C8AAFED" w:rsidR="001B69CA" w:rsidRPr="001B69CA" w:rsidRDefault="001B69CA" w:rsidP="001B69CA">
      <w:pPr>
        <w:spacing w:after="160" w:line="278" w:lineRule="auto"/>
        <w:rPr>
          <w:rFonts w:asciiTheme="minorHAnsi" w:eastAsiaTheme="minorHAnsi" w:hAnsiTheme="minorHAnsi" w:cstheme="minorBidi"/>
          <w:kern w:val="2"/>
          <w:sz w:val="24"/>
          <w:szCs w:val="24"/>
          <w:lang w:eastAsia="en-US"/>
          <w14:ligatures w14:val="standardContextual"/>
        </w:rPr>
      </w:pPr>
      <w:r w:rsidRPr="001B69CA">
        <w:rPr>
          <w:rFonts w:asciiTheme="majorHAnsi" w:hAnsiTheme="majorHAnsi" w:cstheme="majorBidi"/>
          <w:color w:val="0F4761" w:themeColor="accent1" w:themeShade="BF"/>
          <w:kern w:val="2"/>
          <w:sz w:val="32"/>
          <w:szCs w:val="32"/>
          <w:lang w:eastAsia="en-US"/>
          <w14:ligatures w14:val="standardContextual"/>
        </w:rPr>
        <w:t>Part C</w:t>
      </w:r>
      <w:bookmarkEnd w:id="9"/>
      <w:r w:rsidR="00047FA3">
        <w:rPr>
          <w:rFonts w:asciiTheme="majorHAnsi" w:hAnsiTheme="majorHAnsi" w:cstheme="majorBidi"/>
          <w:color w:val="0F4761" w:themeColor="accent1" w:themeShade="BF"/>
          <w:kern w:val="2"/>
          <w:sz w:val="32"/>
          <w:szCs w:val="32"/>
          <w:lang w:eastAsia="en-US"/>
          <w14:ligatures w14:val="standardContextual"/>
        </w:rPr>
        <w:t>-</w:t>
      </w:r>
      <w:r w:rsidRPr="001B69CA">
        <w:rPr>
          <w:rFonts w:asciiTheme="minorHAnsi" w:eastAsiaTheme="minorHAnsi" w:hAnsiTheme="minorHAnsi" w:cstheme="minorBidi"/>
          <w:kern w:val="2"/>
          <w:sz w:val="24"/>
          <w:szCs w:val="24"/>
          <w:lang w:eastAsia="en-US"/>
          <w14:ligatures w14:val="standardContextual"/>
        </w:rPr>
        <w:t xml:space="preserve"> </w:t>
      </w:r>
      <w:r w:rsidR="00B033DE" w:rsidRPr="001B69CA">
        <w:rPr>
          <w:rFonts w:asciiTheme="minorHAnsi" w:eastAsiaTheme="minorHAnsi" w:hAnsiTheme="minorHAnsi" w:cstheme="minorBidi"/>
          <w:kern w:val="2"/>
          <w:sz w:val="24"/>
          <w:szCs w:val="24"/>
          <w:lang w:eastAsia="en-US"/>
          <w14:ligatures w14:val="standardContextual"/>
        </w:rPr>
        <w:t>(comparison</w:t>
      </w:r>
      <w:r w:rsidRPr="001B69CA">
        <w:rPr>
          <w:rFonts w:asciiTheme="minorHAnsi" w:eastAsiaTheme="minorHAnsi" w:hAnsiTheme="minorHAnsi" w:cstheme="minorBidi"/>
          <w:kern w:val="2"/>
          <w:sz w:val="24"/>
          <w:szCs w:val="24"/>
          <w:lang w:eastAsia="en-US"/>
          <w14:ligatures w14:val="standardContextual"/>
        </w:rPr>
        <w:t xml:space="preserve"> </w:t>
      </w:r>
      <w:r w:rsidR="00B033DE">
        <w:rPr>
          <w:rFonts w:asciiTheme="minorHAnsi" w:eastAsiaTheme="minorHAnsi" w:hAnsiTheme="minorHAnsi" w:cstheme="minorBidi"/>
          <w:kern w:val="2"/>
          <w:sz w:val="24"/>
          <w:szCs w:val="24"/>
          <w:lang w:eastAsia="en-US"/>
          <w14:ligatures w14:val="standardContextual"/>
        </w:rPr>
        <w:t xml:space="preserve">of the </w:t>
      </w:r>
      <w:r w:rsidRPr="001B69CA">
        <w:rPr>
          <w:rFonts w:asciiTheme="minorHAnsi" w:eastAsiaTheme="minorHAnsi" w:hAnsiTheme="minorHAnsi" w:cstheme="minorBidi"/>
          <w:kern w:val="2"/>
          <w:sz w:val="24"/>
          <w:szCs w:val="24"/>
          <w:lang w:eastAsia="en-US"/>
          <w14:ligatures w14:val="standardContextual"/>
        </w:rPr>
        <w:t>two Live Websites)</w:t>
      </w:r>
    </w:p>
    <w:p w14:paraId="33461C62" w14:textId="77777777" w:rsidR="001B69CA" w:rsidRPr="001B69CA" w:rsidRDefault="001B69CA" w:rsidP="001B69CA">
      <w:pPr>
        <w:spacing w:after="160" w:line="278" w:lineRule="auto"/>
        <w:jc w:val="both"/>
        <w:rPr>
          <w:rFonts w:asciiTheme="minorBidi" w:eastAsiaTheme="minorHAnsi" w:hAnsiTheme="minorBidi" w:cstheme="minorBidi"/>
          <w:kern w:val="2"/>
          <w:sz w:val="22"/>
          <w:szCs w:val="22"/>
          <w:lang w:eastAsia="en-US"/>
          <w14:ligatures w14:val="standardContextual"/>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1B69CA" w:rsidRPr="001B69CA" w14:paraId="1763D87D" w14:textId="77777777" w:rsidTr="00E67213">
        <w:trPr>
          <w:trHeight w:val="299"/>
        </w:trPr>
        <w:tc>
          <w:tcPr>
            <w:tcW w:w="2111" w:type="dxa"/>
          </w:tcPr>
          <w:p w14:paraId="23BBA748"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Area</w:t>
            </w:r>
          </w:p>
        </w:tc>
        <w:tc>
          <w:tcPr>
            <w:tcW w:w="3873" w:type="dxa"/>
          </w:tcPr>
          <w:p w14:paraId="710D3A2A" w14:textId="77777777" w:rsidR="001B69CA" w:rsidRPr="001B69CA" w:rsidRDefault="001B69CA" w:rsidP="001B69CA">
            <w:pPr>
              <w:spacing w:after="120"/>
              <w:jc w:val="center"/>
              <w:rPr>
                <w:rFonts w:ascii="Arial" w:hAnsi="Arial" w:cs="Arial"/>
                <w:sz w:val="22"/>
                <w:szCs w:val="22"/>
                <w:lang w:eastAsia="en-US"/>
              </w:rPr>
            </w:pPr>
            <w:r w:rsidRPr="001B69CA">
              <w:rPr>
                <w:rFonts w:ascii="Arial" w:hAnsi="Arial" w:cs="Arial"/>
                <w:sz w:val="22"/>
                <w:szCs w:val="22"/>
                <w:lang w:eastAsia="en-US"/>
              </w:rPr>
              <w:t>Website 1</w:t>
            </w:r>
          </w:p>
        </w:tc>
        <w:tc>
          <w:tcPr>
            <w:tcW w:w="3610" w:type="dxa"/>
          </w:tcPr>
          <w:p w14:paraId="237D4243" w14:textId="77777777" w:rsidR="001B69CA" w:rsidRPr="001B69CA" w:rsidRDefault="001B69CA" w:rsidP="001B69CA">
            <w:pPr>
              <w:spacing w:after="120"/>
              <w:jc w:val="center"/>
              <w:rPr>
                <w:rFonts w:ascii="Arial" w:hAnsi="Arial" w:cs="Arial"/>
                <w:sz w:val="22"/>
                <w:szCs w:val="22"/>
                <w:lang w:eastAsia="en-US"/>
              </w:rPr>
            </w:pPr>
            <w:r w:rsidRPr="001B69CA">
              <w:rPr>
                <w:rFonts w:ascii="Arial" w:hAnsi="Arial" w:cs="Arial"/>
                <w:sz w:val="22"/>
                <w:szCs w:val="22"/>
                <w:lang w:eastAsia="en-US"/>
              </w:rPr>
              <w:t>Website 2</w:t>
            </w:r>
          </w:p>
        </w:tc>
      </w:tr>
      <w:tr w:rsidR="001B69CA" w:rsidRPr="001B69CA" w14:paraId="1C442415" w14:textId="77777777" w:rsidTr="00E67213">
        <w:trPr>
          <w:trHeight w:val="299"/>
        </w:trPr>
        <w:tc>
          <w:tcPr>
            <w:tcW w:w="2111" w:type="dxa"/>
          </w:tcPr>
          <w:p w14:paraId="6C74E636"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Weblink of the Website</w:t>
            </w:r>
          </w:p>
        </w:tc>
        <w:tc>
          <w:tcPr>
            <w:tcW w:w="3873" w:type="dxa"/>
          </w:tcPr>
          <w:p w14:paraId="5BB0854D" w14:textId="0FE2811A" w:rsidR="001B69CA" w:rsidRPr="00A57630" w:rsidRDefault="00A57630" w:rsidP="00A57630">
            <w:pPr>
              <w:spacing w:after="120"/>
              <w:jc w:val="center"/>
              <w:rPr>
                <w:rFonts w:ascii="Arial" w:hAnsi="Arial" w:cs="Arial"/>
                <w:b/>
                <w:bCs/>
                <w:sz w:val="22"/>
                <w:szCs w:val="22"/>
                <w:lang w:eastAsia="en-US"/>
              </w:rPr>
            </w:pPr>
            <w:r w:rsidRPr="00A57630">
              <w:rPr>
                <w:rFonts w:ascii="Arial" w:hAnsi="Arial" w:cs="Arial"/>
              </w:rPr>
              <w:t>Amazon</w:t>
            </w:r>
            <w:r w:rsidRPr="00A57630">
              <w:rPr>
                <w:rFonts w:ascii="Arial" w:hAnsi="Arial" w:cs="Arial"/>
              </w:rPr>
              <w:br/>
              <w:t>https://www.amazon.co.uk/</w:t>
            </w:r>
          </w:p>
        </w:tc>
        <w:tc>
          <w:tcPr>
            <w:tcW w:w="3610" w:type="dxa"/>
          </w:tcPr>
          <w:p w14:paraId="1DF6B32A" w14:textId="0B5AC4BB" w:rsidR="001B69CA" w:rsidRPr="00EE1C86" w:rsidRDefault="00EE1C86" w:rsidP="00EE1C86">
            <w:pPr>
              <w:spacing w:after="120"/>
              <w:jc w:val="center"/>
              <w:rPr>
                <w:rFonts w:ascii="Arial" w:hAnsi="Arial" w:cs="Arial"/>
                <w:b/>
                <w:bCs/>
                <w:sz w:val="22"/>
                <w:szCs w:val="22"/>
                <w:lang w:eastAsia="en-US"/>
              </w:rPr>
            </w:pPr>
            <w:r w:rsidRPr="00EE1C86">
              <w:rPr>
                <w:rFonts w:ascii="Arial" w:hAnsi="Arial" w:cs="Arial"/>
              </w:rPr>
              <w:t>eBay</w:t>
            </w:r>
            <w:r w:rsidRPr="00EE1C86">
              <w:rPr>
                <w:rFonts w:ascii="Arial" w:hAnsi="Arial" w:cs="Arial"/>
              </w:rPr>
              <w:br/>
              <w:t>https://www.ebay.co.uk/</w:t>
            </w:r>
          </w:p>
        </w:tc>
      </w:tr>
      <w:tr w:rsidR="001B69CA" w:rsidRPr="001B69CA" w14:paraId="4426195E" w14:textId="77777777" w:rsidTr="00E67213">
        <w:trPr>
          <w:trHeight w:val="432"/>
        </w:trPr>
        <w:tc>
          <w:tcPr>
            <w:tcW w:w="2111" w:type="dxa"/>
          </w:tcPr>
          <w:p w14:paraId="7D28FA97"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Usability</w:t>
            </w:r>
          </w:p>
        </w:tc>
        <w:tc>
          <w:tcPr>
            <w:tcW w:w="3873" w:type="dxa"/>
          </w:tcPr>
          <w:p w14:paraId="28225F34" w14:textId="0B2F8953" w:rsidR="001B69CA" w:rsidRPr="007208D6" w:rsidRDefault="007208D6" w:rsidP="007208D6">
            <w:pPr>
              <w:spacing w:after="120"/>
              <w:jc w:val="both"/>
              <w:rPr>
                <w:rFonts w:ascii="Arial" w:hAnsi="Arial" w:cs="Arial"/>
                <w:b/>
                <w:bCs/>
                <w:sz w:val="22"/>
                <w:szCs w:val="22"/>
                <w:lang w:eastAsia="en-US"/>
              </w:rPr>
            </w:pPr>
            <w:r w:rsidRPr="007208D6">
              <w:rPr>
                <w:rFonts w:ascii="Arial" w:hAnsi="Arial" w:cs="Arial"/>
              </w:rPr>
              <w:t>Amazon has strong usability because the search bar is clear, product categories are easy to find, and users can filter results by price, reviews, delivery options, and brand. The basket and checkout process are also simple for regular shoppers.</w:t>
            </w:r>
          </w:p>
        </w:tc>
        <w:tc>
          <w:tcPr>
            <w:tcW w:w="3610" w:type="dxa"/>
          </w:tcPr>
          <w:p w14:paraId="49AB1A8B" w14:textId="6EB6E45E" w:rsidR="001B69CA" w:rsidRPr="000366DC" w:rsidRDefault="000366DC" w:rsidP="000366DC">
            <w:pPr>
              <w:spacing w:after="120"/>
              <w:jc w:val="both"/>
              <w:rPr>
                <w:rFonts w:ascii="Arial" w:hAnsi="Arial" w:cs="Arial"/>
                <w:b/>
                <w:bCs/>
                <w:sz w:val="22"/>
                <w:szCs w:val="22"/>
                <w:lang w:eastAsia="en-US"/>
              </w:rPr>
            </w:pPr>
            <w:r w:rsidRPr="000366DC">
              <w:rPr>
                <w:rFonts w:ascii="Arial" w:hAnsi="Arial" w:cs="Arial"/>
              </w:rPr>
              <w:t>eBay is also usable because it has a clear search bar, categories, filters, watchlists, and seller information. However, some pages can feel busier because there are auctions, sponsored listings, seller ratings, and many product conditions to compare.</w:t>
            </w:r>
          </w:p>
        </w:tc>
      </w:tr>
      <w:tr w:rsidR="001B69CA" w:rsidRPr="001B69CA" w14:paraId="77C91197" w14:textId="77777777" w:rsidTr="00E67213">
        <w:trPr>
          <w:trHeight w:val="549"/>
        </w:trPr>
        <w:tc>
          <w:tcPr>
            <w:tcW w:w="2111" w:type="dxa"/>
          </w:tcPr>
          <w:p w14:paraId="04A800F2"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Accessibility</w:t>
            </w:r>
          </w:p>
        </w:tc>
        <w:tc>
          <w:tcPr>
            <w:tcW w:w="3873" w:type="dxa"/>
          </w:tcPr>
          <w:p w14:paraId="3C38F691" w14:textId="48749F69" w:rsidR="001B69CA" w:rsidRPr="00B70D5B" w:rsidRDefault="00B70D5B" w:rsidP="00B70D5B">
            <w:pPr>
              <w:spacing w:after="120"/>
              <w:jc w:val="both"/>
              <w:rPr>
                <w:rFonts w:ascii="Arial" w:hAnsi="Arial" w:cs="Arial"/>
                <w:b/>
                <w:bCs/>
                <w:sz w:val="22"/>
                <w:szCs w:val="22"/>
                <w:lang w:eastAsia="en-US"/>
              </w:rPr>
            </w:pPr>
            <w:r w:rsidRPr="00B70D5B">
              <w:rPr>
                <w:rFonts w:ascii="Arial" w:hAnsi="Arial" w:cs="Arial"/>
              </w:rPr>
              <w:t>Amazon includes accessibility features such as keyboard shortcuts, accessible customer support pages, and support for users with disabilities. The website is large and content-heavy, so some users may still find parts of the site overwhelming.</w:t>
            </w:r>
          </w:p>
        </w:tc>
        <w:tc>
          <w:tcPr>
            <w:tcW w:w="3610" w:type="dxa"/>
          </w:tcPr>
          <w:p w14:paraId="7057EA6C" w14:textId="73CB1E0F" w:rsidR="001B69CA" w:rsidRPr="0065688A" w:rsidRDefault="0065688A" w:rsidP="0065688A">
            <w:pPr>
              <w:spacing w:after="120"/>
              <w:jc w:val="both"/>
              <w:rPr>
                <w:rFonts w:ascii="Arial" w:hAnsi="Arial" w:cs="Arial"/>
                <w:b/>
                <w:bCs/>
                <w:sz w:val="22"/>
                <w:szCs w:val="22"/>
                <w:lang w:eastAsia="en-US"/>
              </w:rPr>
            </w:pPr>
            <w:r w:rsidRPr="0065688A">
              <w:rPr>
                <w:rFonts w:ascii="Arial" w:hAnsi="Arial" w:cs="Arial"/>
              </w:rPr>
              <w:t>eBay states that it supports digital accessibility by using descriptive links, alternative text for images, better colour contrast, keyboard navigation, and a skip-to-main-content option. This helps users who rely on assistive technology.</w:t>
            </w:r>
          </w:p>
        </w:tc>
      </w:tr>
      <w:tr w:rsidR="001B69CA" w:rsidRPr="001B69CA" w14:paraId="3856198E" w14:textId="77777777" w:rsidTr="00E67213">
        <w:trPr>
          <w:trHeight w:val="475"/>
        </w:trPr>
        <w:tc>
          <w:tcPr>
            <w:tcW w:w="2111" w:type="dxa"/>
          </w:tcPr>
          <w:p w14:paraId="77B4BE78"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SEO</w:t>
            </w:r>
          </w:p>
        </w:tc>
        <w:tc>
          <w:tcPr>
            <w:tcW w:w="3873" w:type="dxa"/>
          </w:tcPr>
          <w:p w14:paraId="6BFC0218" w14:textId="747B4002" w:rsidR="001B69CA" w:rsidRPr="00C15651" w:rsidRDefault="00C15651" w:rsidP="00C15651">
            <w:pPr>
              <w:spacing w:after="120"/>
              <w:jc w:val="both"/>
              <w:rPr>
                <w:rFonts w:ascii="Arial" w:hAnsi="Arial" w:cs="Arial"/>
                <w:b/>
                <w:bCs/>
                <w:sz w:val="22"/>
                <w:szCs w:val="22"/>
                <w:lang w:eastAsia="en-US"/>
              </w:rPr>
            </w:pPr>
            <w:r w:rsidRPr="00C15651">
              <w:rPr>
                <w:rFonts w:ascii="Arial" w:hAnsi="Arial" w:cs="Arial"/>
              </w:rPr>
              <w:t>Amazon has strong SEO because its pages use product names, categories, customer reviews, descriptions, and structured product information. This helps products appear in both Amazon search results and external search engines.</w:t>
            </w:r>
          </w:p>
        </w:tc>
        <w:tc>
          <w:tcPr>
            <w:tcW w:w="3610" w:type="dxa"/>
          </w:tcPr>
          <w:p w14:paraId="3DE94057" w14:textId="31B14200" w:rsidR="001B69CA" w:rsidRPr="009E3946" w:rsidRDefault="009E3946" w:rsidP="009E3946">
            <w:pPr>
              <w:spacing w:after="120"/>
              <w:jc w:val="both"/>
              <w:rPr>
                <w:rFonts w:ascii="Arial" w:hAnsi="Arial" w:cs="Arial"/>
                <w:b/>
                <w:bCs/>
                <w:sz w:val="22"/>
                <w:szCs w:val="22"/>
                <w:lang w:eastAsia="en-US"/>
              </w:rPr>
            </w:pPr>
            <w:r w:rsidRPr="009E3946">
              <w:rPr>
                <w:rFonts w:ascii="Arial" w:hAnsi="Arial" w:cs="Arial"/>
              </w:rPr>
              <w:t>eBay has good SEO because listings use searchable titles, item specifics, categories, product descriptions, prices, seller feedback, and images. The quality of SEO can vary because individual sellers create their own listings.</w:t>
            </w:r>
          </w:p>
        </w:tc>
      </w:tr>
      <w:tr w:rsidR="001B69CA" w:rsidRPr="001B69CA" w14:paraId="333B1010" w14:textId="77777777" w:rsidTr="00E67213">
        <w:trPr>
          <w:trHeight w:val="412"/>
        </w:trPr>
        <w:tc>
          <w:tcPr>
            <w:tcW w:w="2111" w:type="dxa"/>
          </w:tcPr>
          <w:p w14:paraId="5A1F2F28"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Mobile Friendliness</w:t>
            </w:r>
          </w:p>
        </w:tc>
        <w:tc>
          <w:tcPr>
            <w:tcW w:w="3873" w:type="dxa"/>
          </w:tcPr>
          <w:p w14:paraId="7960F1D0" w14:textId="1D76D0A7" w:rsidR="001B69CA" w:rsidRPr="00294EC7" w:rsidRDefault="00294EC7" w:rsidP="00294EC7">
            <w:pPr>
              <w:spacing w:after="120"/>
              <w:jc w:val="both"/>
              <w:rPr>
                <w:rFonts w:ascii="Arial" w:hAnsi="Arial" w:cs="Arial"/>
                <w:b/>
                <w:bCs/>
                <w:sz w:val="22"/>
                <w:szCs w:val="22"/>
                <w:lang w:eastAsia="en-US"/>
              </w:rPr>
            </w:pPr>
            <w:r w:rsidRPr="00294EC7">
              <w:rPr>
                <w:rFonts w:ascii="Arial" w:hAnsi="Arial" w:cs="Arial"/>
              </w:rPr>
              <w:t>Amazon is mobile friendly because the website adjusts well to smaller screens and the mobile app makes searching, buying, tracking orders, and managing accounts easy for users.</w:t>
            </w:r>
          </w:p>
        </w:tc>
        <w:tc>
          <w:tcPr>
            <w:tcW w:w="3610" w:type="dxa"/>
          </w:tcPr>
          <w:p w14:paraId="1729A210" w14:textId="4F107F68" w:rsidR="001B69CA" w:rsidRPr="009456F1" w:rsidRDefault="009456F1" w:rsidP="009456F1">
            <w:pPr>
              <w:spacing w:after="120"/>
              <w:jc w:val="both"/>
              <w:rPr>
                <w:rFonts w:ascii="Arial" w:hAnsi="Arial" w:cs="Arial"/>
                <w:b/>
                <w:bCs/>
                <w:sz w:val="22"/>
                <w:szCs w:val="22"/>
                <w:lang w:eastAsia="en-US"/>
              </w:rPr>
            </w:pPr>
            <w:r w:rsidRPr="009456F1">
              <w:rPr>
                <w:rFonts w:ascii="Arial" w:hAnsi="Arial" w:cs="Arial"/>
              </w:rPr>
              <w:t>eBay is mobile friendly because it has a responsive website and a strong mobile app. Users can search, bid, buy, sell, track orders, and save items from mobile devices.</w:t>
            </w:r>
          </w:p>
        </w:tc>
      </w:tr>
      <w:tr w:rsidR="001B69CA" w:rsidRPr="001B69CA" w14:paraId="1ADDA1C1" w14:textId="77777777" w:rsidTr="00E67213">
        <w:trPr>
          <w:trHeight w:val="266"/>
        </w:trPr>
        <w:tc>
          <w:tcPr>
            <w:tcW w:w="2111" w:type="dxa"/>
          </w:tcPr>
          <w:p w14:paraId="7BE3FDE4" w14:textId="77777777" w:rsidR="001B69CA" w:rsidRPr="001B69CA" w:rsidRDefault="001B69CA" w:rsidP="001B69CA">
            <w:pPr>
              <w:spacing w:after="120"/>
              <w:jc w:val="both"/>
              <w:rPr>
                <w:rFonts w:ascii="Arial" w:hAnsi="Arial" w:cs="Arial"/>
                <w:sz w:val="22"/>
                <w:szCs w:val="22"/>
                <w:lang w:eastAsia="en-US"/>
              </w:rPr>
            </w:pPr>
            <w:r w:rsidRPr="001B69CA">
              <w:rPr>
                <w:rFonts w:ascii="Arial" w:hAnsi="Arial" w:cs="Arial"/>
                <w:sz w:val="22"/>
                <w:szCs w:val="22"/>
                <w:lang w:eastAsia="en-US"/>
              </w:rPr>
              <w:t>Conclusion</w:t>
            </w:r>
          </w:p>
        </w:tc>
        <w:tc>
          <w:tcPr>
            <w:tcW w:w="3873" w:type="dxa"/>
          </w:tcPr>
          <w:p w14:paraId="749009FD" w14:textId="2A3B8A91" w:rsidR="001B69CA" w:rsidRPr="00EF2E7B" w:rsidRDefault="00EF2E7B" w:rsidP="00EF2E7B">
            <w:pPr>
              <w:spacing w:after="120"/>
              <w:jc w:val="both"/>
              <w:rPr>
                <w:rFonts w:ascii="Arial" w:hAnsi="Arial" w:cs="Arial"/>
                <w:b/>
                <w:bCs/>
                <w:sz w:val="22"/>
                <w:szCs w:val="22"/>
                <w:lang w:eastAsia="en-US"/>
              </w:rPr>
            </w:pPr>
            <w:r w:rsidRPr="00EF2E7B">
              <w:rPr>
                <w:rFonts w:ascii="Arial" w:hAnsi="Arial" w:cs="Arial"/>
              </w:rPr>
              <w:t>Overall, Amazon is very effective for quick online shopping because it has a simple buying process, strong search tools, clear product pages, and fast checkout. It is best suited to users who want convenience and speed.</w:t>
            </w:r>
          </w:p>
        </w:tc>
        <w:tc>
          <w:tcPr>
            <w:tcW w:w="3610" w:type="dxa"/>
          </w:tcPr>
          <w:p w14:paraId="54DC19FB" w14:textId="57C35D43" w:rsidR="001B69CA" w:rsidRPr="001A4728" w:rsidRDefault="001A4728" w:rsidP="001A4728">
            <w:pPr>
              <w:spacing w:after="120"/>
              <w:jc w:val="both"/>
              <w:rPr>
                <w:rFonts w:ascii="Arial" w:hAnsi="Arial" w:cs="Arial"/>
                <w:b/>
                <w:bCs/>
                <w:sz w:val="22"/>
                <w:szCs w:val="22"/>
                <w:lang w:eastAsia="en-US"/>
              </w:rPr>
            </w:pPr>
            <w:r w:rsidRPr="001A4728">
              <w:rPr>
                <w:rFonts w:ascii="Arial" w:hAnsi="Arial" w:cs="Arial"/>
              </w:rPr>
              <w:t>Overall, eBay is effective for users who want auctions, second-hand products, rare items, and seller-to-buyer trading. It offers good features, but users may need to compare sellers carefully before purchasing.</w:t>
            </w:r>
          </w:p>
        </w:tc>
      </w:tr>
    </w:tbl>
    <w:p w14:paraId="51EEDD78" w14:textId="77777777" w:rsidR="001B69CA" w:rsidRDefault="001B69CA" w:rsidP="00AA3691">
      <w:pPr>
        <w:rPr>
          <w:rFonts w:ascii="Arial" w:hAnsi="Arial" w:cs="Arial"/>
          <w:b/>
          <w:bCs/>
          <w:sz w:val="22"/>
          <w:szCs w:val="22"/>
        </w:rPr>
      </w:pPr>
    </w:p>
    <w:p w14:paraId="18392A4B" w14:textId="77777777" w:rsidR="001B69CA" w:rsidRDefault="001B69CA" w:rsidP="00AA3691">
      <w:pPr>
        <w:rPr>
          <w:rFonts w:ascii="Arial" w:hAnsi="Arial" w:cs="Arial"/>
          <w:b/>
          <w:bCs/>
          <w:sz w:val="22"/>
          <w:szCs w:val="22"/>
        </w:rPr>
      </w:pPr>
    </w:p>
    <w:p w14:paraId="12611239" w14:textId="77777777" w:rsidR="001B69CA" w:rsidRDefault="001B69CA" w:rsidP="00AA3691">
      <w:pPr>
        <w:rPr>
          <w:rFonts w:ascii="Arial" w:hAnsi="Arial" w:cs="Arial"/>
          <w:b/>
          <w:bCs/>
          <w:sz w:val="22"/>
          <w:szCs w:val="22"/>
        </w:rPr>
      </w:pPr>
    </w:p>
    <w:p w14:paraId="20A5B78F" w14:textId="77777777" w:rsidR="001B69CA" w:rsidRDefault="001B69CA" w:rsidP="00AA3691">
      <w:pPr>
        <w:rPr>
          <w:rFonts w:ascii="Arial" w:hAnsi="Arial" w:cs="Arial"/>
          <w:b/>
          <w:bCs/>
          <w:sz w:val="22"/>
          <w:szCs w:val="22"/>
        </w:rPr>
      </w:pPr>
    </w:p>
    <w:p w14:paraId="0ACED134" w14:textId="77777777" w:rsidR="001B69CA" w:rsidRDefault="001B69CA" w:rsidP="00AA3691">
      <w:pPr>
        <w:rPr>
          <w:rFonts w:ascii="Arial" w:hAnsi="Arial" w:cs="Arial"/>
          <w:b/>
          <w:bCs/>
          <w:sz w:val="22"/>
          <w:szCs w:val="22"/>
        </w:rPr>
      </w:pPr>
    </w:p>
    <w:p w14:paraId="197C74FA" w14:textId="77777777" w:rsidR="001B69CA" w:rsidRDefault="001B69CA" w:rsidP="00AA3691">
      <w:pPr>
        <w:rPr>
          <w:rFonts w:ascii="Arial" w:hAnsi="Arial" w:cs="Arial"/>
          <w:b/>
          <w:bCs/>
          <w:sz w:val="22"/>
          <w:szCs w:val="22"/>
        </w:rPr>
      </w:pPr>
    </w:p>
    <w:p w14:paraId="5FDA006B" w14:textId="77777777" w:rsidR="001B69CA" w:rsidRDefault="001B69CA" w:rsidP="00AA3691">
      <w:pPr>
        <w:rPr>
          <w:rFonts w:ascii="Arial" w:hAnsi="Arial" w:cs="Arial"/>
          <w:b/>
          <w:bCs/>
          <w:sz w:val="22"/>
          <w:szCs w:val="22"/>
        </w:rPr>
      </w:pPr>
    </w:p>
    <w:p w14:paraId="7228741D" w14:textId="77777777" w:rsidR="001B69CA" w:rsidRDefault="001B69CA" w:rsidP="00AA3691">
      <w:pPr>
        <w:rPr>
          <w:rFonts w:ascii="Arial" w:hAnsi="Arial" w:cs="Arial"/>
          <w:b/>
          <w:bCs/>
          <w:sz w:val="22"/>
          <w:szCs w:val="22"/>
        </w:rPr>
      </w:pPr>
    </w:p>
    <w:p w14:paraId="0E7A3595" w14:textId="77777777" w:rsidR="001B69CA" w:rsidRDefault="001B69CA" w:rsidP="00AA3691">
      <w:pPr>
        <w:rPr>
          <w:rFonts w:ascii="Arial" w:hAnsi="Arial" w:cs="Arial"/>
          <w:b/>
          <w:bCs/>
          <w:sz w:val="22"/>
          <w:szCs w:val="22"/>
        </w:rPr>
      </w:pPr>
    </w:p>
    <w:p w14:paraId="4EAB3512" w14:textId="77777777" w:rsidR="001B69CA" w:rsidRDefault="001B69CA" w:rsidP="00AA3691">
      <w:pPr>
        <w:rPr>
          <w:rFonts w:ascii="Arial" w:hAnsi="Arial" w:cs="Arial"/>
          <w:b/>
          <w:bCs/>
          <w:sz w:val="22"/>
          <w:szCs w:val="22"/>
        </w:rPr>
      </w:pPr>
    </w:p>
    <w:p w14:paraId="75E5AA8D" w14:textId="77777777" w:rsidR="001B69CA" w:rsidRDefault="001B69CA" w:rsidP="00AA3691">
      <w:pPr>
        <w:rPr>
          <w:rFonts w:ascii="Arial" w:hAnsi="Arial" w:cs="Arial"/>
          <w:b/>
          <w:bCs/>
          <w:sz w:val="22"/>
          <w:szCs w:val="22"/>
        </w:rPr>
      </w:pPr>
    </w:p>
    <w:p w14:paraId="7A46C07C" w14:textId="77777777" w:rsidR="001B69CA" w:rsidRDefault="001B69CA" w:rsidP="00AA3691">
      <w:pPr>
        <w:rPr>
          <w:rFonts w:ascii="Arial" w:hAnsi="Arial" w:cs="Arial"/>
          <w:b/>
          <w:bCs/>
          <w:sz w:val="22"/>
          <w:szCs w:val="22"/>
        </w:rPr>
      </w:pPr>
    </w:p>
    <w:p w14:paraId="2045893E" w14:textId="77777777" w:rsidR="001B69CA" w:rsidRDefault="001B69CA" w:rsidP="00AA3691">
      <w:pPr>
        <w:rPr>
          <w:rFonts w:ascii="Arial" w:hAnsi="Arial" w:cs="Arial"/>
          <w:b/>
          <w:bCs/>
          <w:sz w:val="22"/>
          <w:szCs w:val="22"/>
        </w:rPr>
      </w:pPr>
    </w:p>
    <w:p w14:paraId="1ADD38C4" w14:textId="77777777" w:rsidR="001B69CA" w:rsidRDefault="001B69CA" w:rsidP="00AA3691">
      <w:pPr>
        <w:rPr>
          <w:rFonts w:ascii="Arial" w:hAnsi="Arial" w:cs="Arial"/>
          <w:b/>
          <w:bCs/>
          <w:sz w:val="22"/>
          <w:szCs w:val="22"/>
        </w:rPr>
      </w:pPr>
    </w:p>
    <w:p w14:paraId="6E99938A" w14:textId="77777777" w:rsidR="001B69CA" w:rsidRDefault="001B69CA" w:rsidP="00AA3691">
      <w:pPr>
        <w:rPr>
          <w:rFonts w:ascii="Arial" w:hAnsi="Arial" w:cs="Arial"/>
          <w:b/>
          <w:bCs/>
          <w:sz w:val="22"/>
          <w:szCs w:val="22"/>
        </w:rPr>
      </w:pPr>
    </w:p>
    <w:p w14:paraId="577CA1A5" w14:textId="77777777" w:rsidR="001B69CA" w:rsidRDefault="001B69CA" w:rsidP="00AA3691">
      <w:pPr>
        <w:rPr>
          <w:rFonts w:ascii="Arial" w:hAnsi="Arial" w:cs="Arial"/>
          <w:b/>
          <w:bCs/>
          <w:sz w:val="22"/>
          <w:szCs w:val="22"/>
        </w:rPr>
      </w:pPr>
    </w:p>
    <w:p w14:paraId="14FD0015" w14:textId="5FC2DE45" w:rsidR="00181517" w:rsidRDefault="00047FA3" w:rsidP="00AA3691">
      <w:pPr>
        <w:rPr>
          <w:rFonts w:ascii="Arial" w:hAnsi="Arial" w:cs="Arial"/>
          <w:b/>
          <w:bCs/>
          <w:sz w:val="22"/>
          <w:szCs w:val="22"/>
        </w:rPr>
      </w:pPr>
      <w:r>
        <w:rPr>
          <w:rFonts w:ascii="Arial" w:hAnsi="Arial" w:cs="Arial"/>
          <w:b/>
          <w:bCs/>
          <w:sz w:val="22"/>
          <w:szCs w:val="22"/>
        </w:rPr>
        <w:t>References; -</w:t>
      </w:r>
    </w:p>
    <w:p w14:paraId="0DD5F0AC" w14:textId="77777777" w:rsidR="00181517" w:rsidRDefault="00181517" w:rsidP="00AA3691">
      <w:pPr>
        <w:rPr>
          <w:rFonts w:ascii="Arial" w:hAnsi="Arial" w:cs="Arial"/>
          <w:b/>
          <w:bCs/>
          <w:sz w:val="22"/>
          <w:szCs w:val="22"/>
        </w:rPr>
      </w:pPr>
    </w:p>
    <w:p w14:paraId="1013F3F8" w14:textId="77777777" w:rsidR="00181517" w:rsidRDefault="00181517" w:rsidP="00AA3691">
      <w:pPr>
        <w:rPr>
          <w:rFonts w:ascii="Arial" w:hAnsi="Arial" w:cs="Arial"/>
          <w:b/>
          <w:bCs/>
          <w:sz w:val="22"/>
          <w:szCs w:val="22"/>
        </w:rPr>
      </w:pPr>
    </w:p>
    <w:p w14:paraId="13AF7CA7" w14:textId="557B2E82" w:rsidR="000E08B4" w:rsidRPr="00A3673A" w:rsidRDefault="003D6E75" w:rsidP="00A3673A">
      <w:pPr>
        <w:pStyle w:val="ListParagraph"/>
        <w:numPr>
          <w:ilvl w:val="0"/>
          <w:numId w:val="7"/>
        </w:numPr>
        <w:spacing w:line="360" w:lineRule="atLeast"/>
        <w:rPr>
          <w:rFonts w:ascii="Calibri" w:hAnsi="Calibri" w:cs="Calibri"/>
          <w:sz w:val="24"/>
          <w:szCs w:val="24"/>
        </w:rPr>
      </w:pPr>
      <w:r>
        <w:rPr>
          <w:rFonts w:ascii="Calibri" w:hAnsi="Calibri" w:cs="Calibri"/>
          <w:sz w:val="24"/>
          <w:szCs w:val="24"/>
        </w:rPr>
        <w:t xml:space="preserve"> </w:t>
      </w:r>
      <w:r w:rsidR="000E08B4" w:rsidRPr="00A3673A">
        <w:rPr>
          <w:rFonts w:ascii="Calibri" w:hAnsi="Calibri" w:cs="Calibri"/>
          <w:sz w:val="24"/>
          <w:szCs w:val="24"/>
        </w:rPr>
        <w:t xml:space="preserve">P. </w:t>
      </w:r>
      <w:proofErr w:type="spellStart"/>
      <w:r w:rsidR="000E08B4" w:rsidRPr="00A3673A">
        <w:rPr>
          <w:rFonts w:ascii="Calibri" w:hAnsi="Calibri" w:cs="Calibri"/>
          <w:sz w:val="24"/>
          <w:szCs w:val="24"/>
        </w:rPr>
        <w:t>McFedries</w:t>
      </w:r>
      <w:proofErr w:type="spellEnd"/>
      <w:r w:rsidR="000E08B4" w:rsidRPr="00A3673A">
        <w:rPr>
          <w:rFonts w:ascii="Calibri" w:hAnsi="Calibri" w:cs="Calibri"/>
          <w:sz w:val="24"/>
          <w:szCs w:val="24"/>
        </w:rPr>
        <w:t xml:space="preserve">, </w:t>
      </w:r>
      <w:r w:rsidR="000E08B4" w:rsidRPr="00A3673A">
        <w:rPr>
          <w:rFonts w:ascii="Calibri" w:hAnsi="Calibri" w:cs="Calibri"/>
          <w:i/>
          <w:iCs/>
          <w:sz w:val="24"/>
          <w:szCs w:val="24"/>
        </w:rPr>
        <w:t xml:space="preserve">HTML, CSS, &amp; JavaScript All-in-One </w:t>
      </w:r>
      <w:proofErr w:type="gramStart"/>
      <w:r w:rsidR="000E08B4" w:rsidRPr="00A3673A">
        <w:rPr>
          <w:rFonts w:ascii="Calibri" w:hAnsi="Calibri" w:cs="Calibri"/>
          <w:i/>
          <w:iCs/>
          <w:sz w:val="24"/>
          <w:szCs w:val="24"/>
        </w:rPr>
        <w:t>For</w:t>
      </w:r>
      <w:proofErr w:type="gramEnd"/>
      <w:r w:rsidR="000E08B4" w:rsidRPr="00A3673A">
        <w:rPr>
          <w:rFonts w:ascii="Calibri" w:hAnsi="Calibri" w:cs="Calibri"/>
          <w:i/>
          <w:iCs/>
          <w:sz w:val="24"/>
          <w:szCs w:val="24"/>
        </w:rPr>
        <w:t xml:space="preserve"> Dummies</w:t>
      </w:r>
      <w:r w:rsidR="000E08B4" w:rsidRPr="00A3673A">
        <w:rPr>
          <w:rFonts w:ascii="Calibri" w:hAnsi="Calibri" w:cs="Calibri"/>
          <w:sz w:val="24"/>
          <w:szCs w:val="24"/>
        </w:rPr>
        <w:t>. John Wiley &amp; Sons, 2023.</w:t>
      </w:r>
    </w:p>
    <w:p w14:paraId="100ED503" w14:textId="063F5B38" w:rsidR="00F40528" w:rsidRDefault="00181517" w:rsidP="00F40528">
      <w:pPr>
        <w:spacing w:line="360" w:lineRule="atLeast"/>
        <w:rPr>
          <w:rFonts w:ascii="Calibri" w:hAnsi="Calibri" w:cs="Calibri"/>
          <w:sz w:val="24"/>
          <w:szCs w:val="24"/>
        </w:rPr>
      </w:pPr>
      <w:r w:rsidRPr="000E08B4">
        <w:rPr>
          <w:rFonts w:ascii="Arial" w:hAnsi="Arial" w:cs="Arial"/>
          <w:b/>
          <w:bCs/>
          <w:sz w:val="22"/>
          <w:szCs w:val="22"/>
        </w:rPr>
        <w:br/>
      </w:r>
      <w:r w:rsidR="00A3673A">
        <w:rPr>
          <w:rFonts w:ascii="Arial" w:hAnsi="Arial" w:cs="Arial"/>
          <w:sz w:val="22"/>
          <w:szCs w:val="22"/>
        </w:rPr>
        <w:t xml:space="preserve">  </w:t>
      </w:r>
      <w:r w:rsidR="000E08B4" w:rsidRPr="000E08B4">
        <w:rPr>
          <w:rFonts w:ascii="Arial" w:hAnsi="Arial" w:cs="Arial"/>
          <w:sz w:val="22"/>
          <w:szCs w:val="22"/>
        </w:rPr>
        <w:t>(2)</w:t>
      </w:r>
      <w:r w:rsidR="003D6E75">
        <w:rPr>
          <w:rFonts w:ascii="Arial" w:hAnsi="Arial" w:cs="Arial"/>
          <w:sz w:val="22"/>
          <w:szCs w:val="22"/>
        </w:rPr>
        <w:t xml:space="preserve"> </w:t>
      </w:r>
      <w:r w:rsidR="000E08B4" w:rsidRPr="000E08B4">
        <w:rPr>
          <w:rFonts w:ascii="Arial" w:hAnsi="Arial" w:cs="Arial"/>
          <w:sz w:val="22"/>
          <w:szCs w:val="22"/>
        </w:rPr>
        <w:t xml:space="preserve"> </w:t>
      </w:r>
      <w:r w:rsidR="00F40528" w:rsidRPr="00F40528">
        <w:rPr>
          <w:rFonts w:ascii="Calibri" w:hAnsi="Calibri" w:cs="Calibri"/>
          <w:sz w:val="24"/>
          <w:szCs w:val="24"/>
        </w:rPr>
        <w:t xml:space="preserve">M. McGrath, </w:t>
      </w:r>
      <w:r w:rsidR="00F40528" w:rsidRPr="00F40528">
        <w:rPr>
          <w:rFonts w:ascii="Calibri" w:hAnsi="Calibri" w:cs="Calibri"/>
          <w:i/>
          <w:iCs/>
          <w:sz w:val="24"/>
          <w:szCs w:val="24"/>
        </w:rPr>
        <w:t>HTML, CSS &amp; JavaScript in easy steps</w:t>
      </w:r>
      <w:r w:rsidR="00F40528" w:rsidRPr="00F40528">
        <w:rPr>
          <w:rFonts w:ascii="Calibri" w:hAnsi="Calibri" w:cs="Calibri"/>
          <w:sz w:val="24"/>
          <w:szCs w:val="24"/>
        </w:rPr>
        <w:t>. In Easy Steps Limited, 2020.</w:t>
      </w:r>
    </w:p>
    <w:p w14:paraId="43BA9921" w14:textId="77777777" w:rsidR="00A3673A" w:rsidRDefault="00A3673A" w:rsidP="00F40528">
      <w:pPr>
        <w:spacing w:line="360" w:lineRule="atLeast"/>
        <w:rPr>
          <w:rFonts w:ascii="Calibri" w:hAnsi="Calibri" w:cs="Calibri"/>
          <w:sz w:val="24"/>
          <w:szCs w:val="24"/>
        </w:rPr>
      </w:pPr>
    </w:p>
    <w:p w14:paraId="5F197186" w14:textId="40DA076E" w:rsidR="003D6E75" w:rsidRPr="003D6E75" w:rsidRDefault="003D6E75" w:rsidP="003D6E75">
      <w:pPr>
        <w:pStyle w:val="ListParagraph"/>
        <w:numPr>
          <w:ilvl w:val="0"/>
          <w:numId w:val="8"/>
        </w:numPr>
        <w:spacing w:line="360" w:lineRule="atLeast"/>
        <w:rPr>
          <w:rFonts w:ascii="Calibri" w:hAnsi="Calibri" w:cs="Calibri"/>
          <w:sz w:val="24"/>
          <w:szCs w:val="24"/>
        </w:rPr>
      </w:pPr>
      <w:r w:rsidRPr="003D6E75">
        <w:rPr>
          <w:rFonts w:ascii="Calibri" w:hAnsi="Calibri" w:cs="Calibri"/>
          <w:sz w:val="24"/>
          <w:szCs w:val="24"/>
        </w:rPr>
        <w:t xml:space="preserve">F. Payne, </w:t>
      </w:r>
      <w:r w:rsidRPr="003D6E75">
        <w:rPr>
          <w:rFonts w:ascii="Calibri" w:hAnsi="Calibri" w:cs="Calibri"/>
          <w:i/>
          <w:iCs/>
          <w:sz w:val="24"/>
          <w:szCs w:val="24"/>
        </w:rPr>
        <w:t>Coding</w:t>
      </w:r>
      <w:r w:rsidRPr="003D6E75">
        <w:rPr>
          <w:rFonts w:ascii="Calibri" w:hAnsi="Calibri" w:cs="Calibri"/>
          <w:sz w:val="24"/>
          <w:szCs w:val="24"/>
        </w:rPr>
        <w:t xml:space="preserve">. Frenchs Forest, </w:t>
      </w:r>
      <w:proofErr w:type="spellStart"/>
      <w:r w:rsidRPr="003D6E75">
        <w:rPr>
          <w:rFonts w:ascii="Calibri" w:hAnsi="Calibri" w:cs="Calibri"/>
          <w:sz w:val="24"/>
          <w:szCs w:val="24"/>
        </w:rPr>
        <w:t>Nsw</w:t>
      </w:r>
      <w:proofErr w:type="spellEnd"/>
      <w:r w:rsidRPr="003D6E75">
        <w:rPr>
          <w:rFonts w:ascii="Calibri" w:hAnsi="Calibri" w:cs="Calibri"/>
          <w:sz w:val="24"/>
          <w:szCs w:val="24"/>
        </w:rPr>
        <w:t>: Redback Publishing, 2020.</w:t>
      </w:r>
    </w:p>
    <w:p w14:paraId="52DEDB3C" w14:textId="240E9E92" w:rsidR="00181517" w:rsidRPr="000E08B4" w:rsidRDefault="00181517" w:rsidP="000E08B4">
      <w:pPr>
        <w:ind w:left="360"/>
        <w:rPr>
          <w:rFonts w:ascii="Arial" w:hAnsi="Arial" w:cs="Arial"/>
          <w:sz w:val="22"/>
          <w:szCs w:val="22"/>
        </w:rPr>
      </w:pPr>
    </w:p>
    <w:p w14:paraId="03920B42" w14:textId="2DA7B781" w:rsidR="00A857B0" w:rsidRPr="00A857B0" w:rsidRDefault="00A857B0" w:rsidP="00A857B0">
      <w:pPr>
        <w:spacing w:line="360" w:lineRule="atLeast"/>
        <w:rPr>
          <w:rFonts w:ascii="Calibri" w:hAnsi="Calibri" w:cs="Calibri"/>
          <w:sz w:val="24"/>
          <w:szCs w:val="24"/>
        </w:rPr>
      </w:pPr>
      <w:r w:rsidRPr="00A857B0">
        <w:rPr>
          <w:rFonts w:ascii="Calibri" w:hAnsi="Calibri" w:cs="Calibri"/>
          <w:sz w:val="24"/>
          <w:szCs w:val="24"/>
        </w:rPr>
        <w:t>[</w:t>
      </w:r>
      <w:r>
        <w:rPr>
          <w:rFonts w:ascii="Calibri" w:hAnsi="Calibri" w:cs="Calibri"/>
          <w:sz w:val="24"/>
          <w:szCs w:val="24"/>
        </w:rPr>
        <w:t xml:space="preserve">4) </w:t>
      </w:r>
      <w:r w:rsidRPr="00A857B0">
        <w:rPr>
          <w:rFonts w:ascii="Calibri" w:hAnsi="Calibri" w:cs="Calibri"/>
          <w:sz w:val="24"/>
          <w:szCs w:val="24"/>
        </w:rPr>
        <w:t xml:space="preserve">“Responsive Web Design with HTML and CSS,” </w:t>
      </w:r>
      <w:proofErr w:type="spellStart"/>
      <w:r w:rsidRPr="00A857B0">
        <w:rPr>
          <w:rFonts w:ascii="Calibri" w:hAnsi="Calibri" w:cs="Calibri"/>
          <w:i/>
          <w:iCs/>
          <w:sz w:val="24"/>
          <w:szCs w:val="24"/>
        </w:rPr>
        <w:t>resmilitaris</w:t>
      </w:r>
      <w:proofErr w:type="spellEnd"/>
      <w:r w:rsidRPr="00A857B0">
        <w:rPr>
          <w:rFonts w:ascii="Calibri" w:hAnsi="Calibri" w:cs="Calibri"/>
          <w:sz w:val="24"/>
          <w:szCs w:val="24"/>
        </w:rPr>
        <w:t xml:space="preserve">, vol. 9, no. 1, Mar. </w:t>
      </w:r>
      <w:proofErr w:type="gramStart"/>
      <w:r w:rsidRPr="00A857B0">
        <w:rPr>
          <w:rFonts w:ascii="Calibri" w:hAnsi="Calibri" w:cs="Calibri"/>
          <w:sz w:val="24"/>
          <w:szCs w:val="24"/>
        </w:rPr>
        <w:t>2024</w:t>
      </w:r>
      <w:r w:rsidR="006357F2">
        <w:rPr>
          <w:rFonts w:ascii="Calibri" w:hAnsi="Calibri" w:cs="Calibri"/>
          <w:sz w:val="24"/>
          <w:szCs w:val="24"/>
        </w:rPr>
        <w:t xml:space="preserve"> .</w:t>
      </w:r>
      <w:proofErr w:type="gramEnd"/>
    </w:p>
    <w:p w14:paraId="56258009" w14:textId="3AC85596" w:rsidR="00181517" w:rsidRDefault="00181517" w:rsidP="00A857B0">
      <w:pPr>
        <w:rPr>
          <w:rFonts w:ascii="Arial" w:hAnsi="Arial" w:cs="Arial"/>
          <w:b/>
          <w:bCs/>
          <w:sz w:val="22"/>
          <w:szCs w:val="22"/>
        </w:rPr>
      </w:pPr>
    </w:p>
    <w:p w14:paraId="3663BD77" w14:textId="609D384E" w:rsidR="00094C31" w:rsidRPr="00CC2DA3" w:rsidRDefault="00CC2DA3" w:rsidP="00CC2DA3">
      <w:pPr>
        <w:spacing w:line="360" w:lineRule="atLeast"/>
        <w:rPr>
          <w:rFonts w:ascii="Calibri" w:hAnsi="Calibri" w:cs="Calibri"/>
          <w:sz w:val="24"/>
          <w:szCs w:val="24"/>
        </w:rPr>
      </w:pPr>
      <w:r w:rsidRPr="00CC2DA3">
        <w:rPr>
          <w:rFonts w:ascii="Arial" w:hAnsi="Arial" w:cs="Arial"/>
          <w:b/>
          <w:bCs/>
          <w:sz w:val="22"/>
          <w:szCs w:val="22"/>
        </w:rPr>
        <w:t>(</w:t>
      </w:r>
      <w:r w:rsidRPr="00CC2DA3">
        <w:rPr>
          <w:rFonts w:ascii="Calibri" w:hAnsi="Calibri" w:cs="Calibri"/>
          <w:sz w:val="24"/>
          <w:szCs w:val="24"/>
        </w:rPr>
        <w:t>5</w:t>
      </w:r>
      <w:r>
        <w:rPr>
          <w:rFonts w:ascii="Calibri" w:hAnsi="Calibri" w:cs="Calibri"/>
          <w:sz w:val="24"/>
          <w:szCs w:val="24"/>
        </w:rPr>
        <w:t xml:space="preserve">) </w:t>
      </w:r>
      <w:r w:rsidR="00094C31" w:rsidRPr="00CC2DA3">
        <w:rPr>
          <w:rFonts w:ascii="Calibri" w:hAnsi="Calibri" w:cs="Calibri"/>
          <w:sz w:val="24"/>
          <w:szCs w:val="24"/>
        </w:rPr>
        <w:t xml:space="preserve">D. Müller, “An HTML/CSS schema for </w:t>
      </w:r>
      <w:proofErr w:type="spellStart"/>
      <w:r w:rsidR="00094C31" w:rsidRPr="00CC2DA3">
        <w:rPr>
          <w:rFonts w:ascii="Calibri" w:hAnsi="Calibri" w:cs="Calibri"/>
          <w:sz w:val="24"/>
          <w:szCs w:val="24"/>
        </w:rPr>
        <w:t>TeX</w:t>
      </w:r>
      <w:proofErr w:type="spellEnd"/>
      <w:r w:rsidR="00094C31" w:rsidRPr="00CC2DA3">
        <w:rPr>
          <w:rFonts w:ascii="Calibri" w:hAnsi="Calibri" w:cs="Calibri"/>
          <w:sz w:val="24"/>
          <w:szCs w:val="24"/>
        </w:rPr>
        <w:t xml:space="preserve"> primitives— generating high-quality responsive HTML from generic </w:t>
      </w:r>
      <w:proofErr w:type="spellStart"/>
      <w:r w:rsidR="00094C31" w:rsidRPr="00CC2DA3">
        <w:rPr>
          <w:rFonts w:ascii="Calibri" w:hAnsi="Calibri" w:cs="Calibri"/>
          <w:sz w:val="24"/>
          <w:szCs w:val="24"/>
        </w:rPr>
        <w:t>TeX</w:t>
      </w:r>
      <w:proofErr w:type="spellEnd"/>
      <w:r w:rsidR="00094C31" w:rsidRPr="00CC2DA3">
        <w:rPr>
          <w:rFonts w:ascii="Calibri" w:hAnsi="Calibri" w:cs="Calibri"/>
          <w:sz w:val="24"/>
          <w:szCs w:val="24"/>
        </w:rPr>
        <w:t xml:space="preserve">,” </w:t>
      </w:r>
      <w:proofErr w:type="spellStart"/>
      <w:r w:rsidR="00094C31" w:rsidRPr="00CC2DA3">
        <w:rPr>
          <w:rFonts w:ascii="Calibri" w:hAnsi="Calibri" w:cs="Calibri"/>
          <w:i/>
          <w:iCs/>
          <w:sz w:val="24"/>
          <w:szCs w:val="24"/>
        </w:rPr>
        <w:t>TUGboat</w:t>
      </w:r>
      <w:proofErr w:type="spellEnd"/>
      <w:r w:rsidR="00094C31" w:rsidRPr="00CC2DA3">
        <w:rPr>
          <w:rFonts w:ascii="Calibri" w:hAnsi="Calibri" w:cs="Calibri"/>
          <w:sz w:val="24"/>
          <w:szCs w:val="24"/>
        </w:rPr>
        <w:t xml:space="preserve">, vol. 44, no. 2, pp. 275–286, </w:t>
      </w:r>
      <w:proofErr w:type="gramStart"/>
      <w:r w:rsidR="00094C31" w:rsidRPr="00CC2DA3">
        <w:rPr>
          <w:rFonts w:ascii="Calibri" w:hAnsi="Calibri" w:cs="Calibri"/>
          <w:sz w:val="24"/>
          <w:szCs w:val="24"/>
        </w:rPr>
        <w:t>2023</w:t>
      </w:r>
      <w:r w:rsidR="006357F2">
        <w:rPr>
          <w:rFonts w:ascii="Calibri" w:hAnsi="Calibri" w:cs="Calibri"/>
          <w:sz w:val="24"/>
          <w:szCs w:val="24"/>
        </w:rPr>
        <w:t xml:space="preserve"> .</w:t>
      </w:r>
      <w:proofErr w:type="gramEnd"/>
    </w:p>
    <w:p w14:paraId="6B792ED0" w14:textId="77777777" w:rsidR="00CC2DA3" w:rsidRPr="00CC2DA3" w:rsidRDefault="00CC2DA3" w:rsidP="00CC2DA3"/>
    <w:p w14:paraId="73C933F7" w14:textId="415A023E" w:rsidR="007D0823" w:rsidRDefault="00CC2DA3" w:rsidP="007D0823">
      <w:pPr>
        <w:rPr>
          <w:rFonts w:ascii="Calibri" w:hAnsi="Calibri" w:cs="Calibri"/>
          <w:sz w:val="24"/>
          <w:szCs w:val="24"/>
        </w:rPr>
      </w:pPr>
      <w:r>
        <w:t>(6)</w:t>
      </w:r>
      <w:r w:rsidR="001E29D4">
        <w:t xml:space="preserve"> </w:t>
      </w:r>
      <w:r w:rsidR="007D0823" w:rsidRPr="007D0823">
        <w:rPr>
          <w:rFonts w:ascii="Calibri" w:hAnsi="Calibri" w:cs="Calibri"/>
          <w:sz w:val="24"/>
          <w:szCs w:val="24"/>
        </w:rPr>
        <w:t xml:space="preserve">F. Wellington and AI, </w:t>
      </w:r>
      <w:r w:rsidR="007D0823" w:rsidRPr="007D0823">
        <w:rPr>
          <w:rFonts w:ascii="Calibri" w:hAnsi="Calibri" w:cs="Calibri"/>
          <w:i/>
          <w:iCs/>
          <w:sz w:val="24"/>
          <w:szCs w:val="24"/>
        </w:rPr>
        <w:t>HTML Core Guide</w:t>
      </w:r>
      <w:r w:rsidR="007D0823" w:rsidRPr="007D0823">
        <w:rPr>
          <w:rFonts w:ascii="Calibri" w:hAnsi="Calibri" w:cs="Calibri"/>
          <w:sz w:val="24"/>
          <w:szCs w:val="24"/>
        </w:rPr>
        <w:t xml:space="preserve">. </w:t>
      </w:r>
      <w:proofErr w:type="spellStart"/>
      <w:r w:rsidR="007D0823" w:rsidRPr="007D0823">
        <w:rPr>
          <w:rFonts w:ascii="Calibri" w:hAnsi="Calibri" w:cs="Calibri"/>
          <w:sz w:val="24"/>
          <w:szCs w:val="24"/>
        </w:rPr>
        <w:t>Publifye</w:t>
      </w:r>
      <w:proofErr w:type="spellEnd"/>
      <w:r w:rsidR="007D0823" w:rsidRPr="007D0823">
        <w:rPr>
          <w:rFonts w:ascii="Calibri" w:hAnsi="Calibri" w:cs="Calibri"/>
          <w:sz w:val="24"/>
          <w:szCs w:val="24"/>
        </w:rPr>
        <w:t xml:space="preserve"> AS, 2025.</w:t>
      </w:r>
    </w:p>
    <w:p w14:paraId="7D587F4E" w14:textId="77777777" w:rsidR="007D0823" w:rsidRDefault="007D0823" w:rsidP="007D0823">
      <w:pPr>
        <w:rPr>
          <w:rFonts w:ascii="Calibri" w:hAnsi="Calibri" w:cs="Calibri"/>
          <w:sz w:val="24"/>
          <w:szCs w:val="24"/>
        </w:rPr>
      </w:pPr>
    </w:p>
    <w:p w14:paraId="1FBCF831" w14:textId="01F59771" w:rsidR="007D0823" w:rsidRPr="007D0823" w:rsidRDefault="007D0823" w:rsidP="007D0823">
      <w:pPr>
        <w:rPr>
          <w:rFonts w:ascii="Arial" w:hAnsi="Arial" w:cs="Arial"/>
          <w:b/>
          <w:bCs/>
          <w:sz w:val="22"/>
          <w:szCs w:val="22"/>
        </w:rPr>
      </w:pPr>
    </w:p>
    <w:p w14:paraId="06D48EE7" w14:textId="77777777" w:rsidR="00047FA3" w:rsidRDefault="00047FA3" w:rsidP="00047FA3">
      <w:pPr>
        <w:spacing w:before="100" w:beforeAutospacing="1" w:after="100" w:afterAutospacing="1" w:line="300" w:lineRule="atLeast"/>
        <w:outlineLvl w:val="1"/>
        <w:rPr>
          <w:rFonts w:ascii="Segoe UI" w:hAnsi="Segoe UI" w:cs="Segoe UI"/>
          <w:b/>
          <w:bCs/>
          <w:sz w:val="36"/>
          <w:szCs w:val="36"/>
        </w:rPr>
      </w:pPr>
      <w:r w:rsidRPr="00051C83">
        <w:rPr>
          <w:rFonts w:ascii="Segoe UI" w:hAnsi="Segoe UI" w:cs="Segoe UI"/>
          <w:b/>
          <w:bCs/>
          <w:sz w:val="36"/>
          <w:szCs w:val="36"/>
        </w:rPr>
        <w:t xml:space="preserve">Appendix – </w:t>
      </w:r>
    </w:p>
    <w:p w14:paraId="237AEF57" w14:textId="77777777" w:rsidR="00047FA3" w:rsidRPr="00051C83" w:rsidRDefault="00047FA3" w:rsidP="00047FA3">
      <w:pPr>
        <w:spacing w:before="100" w:beforeAutospacing="1" w:after="100" w:afterAutospacing="1" w:line="300" w:lineRule="atLeast"/>
        <w:outlineLvl w:val="1"/>
        <w:rPr>
          <w:rFonts w:ascii="Segoe UI" w:hAnsi="Segoe UI" w:cs="Segoe UI"/>
          <w:b/>
          <w:bCs/>
          <w:sz w:val="36"/>
          <w:szCs w:val="36"/>
        </w:rPr>
      </w:pPr>
      <w:r w:rsidRPr="00051C83">
        <w:rPr>
          <w:rFonts w:ascii="Segoe UI" w:hAnsi="Segoe UI" w:cs="Segoe UI"/>
          <w:b/>
          <w:bCs/>
          <w:sz w:val="36"/>
          <w:szCs w:val="36"/>
        </w:rPr>
        <w:t>Evidence of My Web Development Work</w:t>
      </w:r>
    </w:p>
    <w:p w14:paraId="3E3C91A8" w14:textId="77777777" w:rsidR="00047FA3" w:rsidRPr="00051C83" w:rsidRDefault="00047FA3" w:rsidP="00047FA3">
      <w:pPr>
        <w:spacing w:line="300" w:lineRule="atLeast"/>
        <w:rPr>
          <w:rFonts w:ascii="Segoe UI" w:hAnsi="Segoe UI" w:cs="Segoe UI"/>
          <w:sz w:val="21"/>
          <w:szCs w:val="21"/>
        </w:rPr>
      </w:pPr>
      <w:r w:rsidRPr="00051C83">
        <w:rPr>
          <w:rFonts w:ascii="Segoe UI" w:hAnsi="Segoe UI" w:cs="Segoe UI"/>
          <w:sz w:val="21"/>
          <w:szCs w:val="21"/>
        </w:rPr>
        <w:t>This appendix includes evidence of the work I completed for my HTML and CSS web development project. It shows the webpages I created, including the homepage, travelling page, and gardening page. These pages demonstrate my use of HTML to structure the website content and CSS to improve the layout, colours, fonts, and overall presentation. The appendix also includes screenshots and code examples to show how the website was developed and styled. Overall, this section supports the main report by providing proof of the practical work completed during the project.</w:t>
      </w:r>
    </w:p>
    <w:p w14:paraId="34ACA496" w14:textId="77777777" w:rsidR="00047FA3" w:rsidRDefault="00047FA3" w:rsidP="00047FA3">
      <w:pPr>
        <w:rPr>
          <w:rFonts w:ascii="Arial" w:hAnsi="Arial" w:cs="Arial"/>
          <w:b/>
          <w:bCs/>
          <w:sz w:val="22"/>
          <w:szCs w:val="22"/>
        </w:rPr>
      </w:pPr>
    </w:p>
    <w:p w14:paraId="5947CF7C" w14:textId="77777777" w:rsidR="00094C31" w:rsidRPr="00094C31" w:rsidRDefault="00094C31" w:rsidP="00094C31">
      <w:pPr>
        <w:rPr>
          <w:rFonts w:ascii="Arial" w:hAnsi="Arial" w:cs="Arial"/>
          <w:b/>
          <w:bCs/>
          <w:sz w:val="22"/>
          <w:szCs w:val="22"/>
        </w:rPr>
      </w:pPr>
    </w:p>
    <w:sectPr w:rsidR="00094C31" w:rsidRPr="00094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BFB"/>
    <w:multiLevelType w:val="multilevel"/>
    <w:tmpl w:val="2A9861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E5DCC"/>
    <w:multiLevelType w:val="multilevel"/>
    <w:tmpl w:val="637CF144"/>
    <w:lvl w:ilvl="0">
      <w:start w:val="1"/>
      <w:numFmt w:val="decimal"/>
      <w:lvlText w:val="%1."/>
      <w:lvlJc w:val="left"/>
      <w:pPr>
        <w:tabs>
          <w:tab w:val="num" w:pos="786"/>
        </w:tabs>
        <w:ind w:left="786" w:hanging="360"/>
      </w:pPr>
    </w:lvl>
    <w:lvl w:ilvl="1" w:tentative="1">
      <w:start w:val="1"/>
      <w:numFmt w:val="decimal"/>
      <w:lvlText w:val="%2."/>
      <w:lvlJc w:val="left"/>
      <w:pPr>
        <w:tabs>
          <w:tab w:val="num" w:pos="1932"/>
        </w:tabs>
        <w:ind w:left="1932" w:hanging="360"/>
      </w:pPr>
    </w:lvl>
    <w:lvl w:ilvl="2" w:tentative="1">
      <w:start w:val="1"/>
      <w:numFmt w:val="decimal"/>
      <w:lvlText w:val="%3."/>
      <w:lvlJc w:val="left"/>
      <w:pPr>
        <w:tabs>
          <w:tab w:val="num" w:pos="2652"/>
        </w:tabs>
        <w:ind w:left="2652" w:hanging="360"/>
      </w:pPr>
    </w:lvl>
    <w:lvl w:ilvl="3" w:tentative="1">
      <w:start w:val="1"/>
      <w:numFmt w:val="decimal"/>
      <w:lvlText w:val="%4."/>
      <w:lvlJc w:val="left"/>
      <w:pPr>
        <w:tabs>
          <w:tab w:val="num" w:pos="3372"/>
        </w:tabs>
        <w:ind w:left="3372" w:hanging="360"/>
      </w:pPr>
    </w:lvl>
    <w:lvl w:ilvl="4" w:tentative="1">
      <w:start w:val="1"/>
      <w:numFmt w:val="decimal"/>
      <w:lvlText w:val="%5."/>
      <w:lvlJc w:val="left"/>
      <w:pPr>
        <w:tabs>
          <w:tab w:val="num" w:pos="4092"/>
        </w:tabs>
        <w:ind w:left="4092" w:hanging="360"/>
      </w:pPr>
    </w:lvl>
    <w:lvl w:ilvl="5" w:tentative="1">
      <w:start w:val="1"/>
      <w:numFmt w:val="decimal"/>
      <w:lvlText w:val="%6."/>
      <w:lvlJc w:val="left"/>
      <w:pPr>
        <w:tabs>
          <w:tab w:val="num" w:pos="4812"/>
        </w:tabs>
        <w:ind w:left="4812" w:hanging="360"/>
      </w:pPr>
    </w:lvl>
    <w:lvl w:ilvl="6" w:tentative="1">
      <w:start w:val="1"/>
      <w:numFmt w:val="decimal"/>
      <w:lvlText w:val="%7."/>
      <w:lvlJc w:val="left"/>
      <w:pPr>
        <w:tabs>
          <w:tab w:val="num" w:pos="5532"/>
        </w:tabs>
        <w:ind w:left="5532" w:hanging="360"/>
      </w:pPr>
    </w:lvl>
    <w:lvl w:ilvl="7" w:tentative="1">
      <w:start w:val="1"/>
      <w:numFmt w:val="decimal"/>
      <w:lvlText w:val="%8."/>
      <w:lvlJc w:val="left"/>
      <w:pPr>
        <w:tabs>
          <w:tab w:val="num" w:pos="6252"/>
        </w:tabs>
        <w:ind w:left="6252" w:hanging="360"/>
      </w:pPr>
    </w:lvl>
    <w:lvl w:ilvl="8" w:tentative="1">
      <w:start w:val="1"/>
      <w:numFmt w:val="decimal"/>
      <w:lvlText w:val="%9."/>
      <w:lvlJc w:val="left"/>
      <w:pPr>
        <w:tabs>
          <w:tab w:val="num" w:pos="6972"/>
        </w:tabs>
        <w:ind w:left="6972" w:hanging="360"/>
      </w:pPr>
    </w:lvl>
  </w:abstractNum>
  <w:abstractNum w:abstractNumId="2" w15:restartNumberingAfterBreak="0">
    <w:nsid w:val="32257904"/>
    <w:multiLevelType w:val="hybridMultilevel"/>
    <w:tmpl w:val="3154F150"/>
    <w:lvl w:ilvl="0" w:tplc="10A02B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5E569B"/>
    <w:multiLevelType w:val="multilevel"/>
    <w:tmpl w:val="9D8457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5D65E9"/>
    <w:multiLevelType w:val="hybridMultilevel"/>
    <w:tmpl w:val="9BB020A6"/>
    <w:lvl w:ilvl="0" w:tplc="5B64A28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3406E4"/>
    <w:multiLevelType w:val="multilevel"/>
    <w:tmpl w:val="0ACC98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A11075"/>
    <w:multiLevelType w:val="hybridMultilevel"/>
    <w:tmpl w:val="D9485364"/>
    <w:lvl w:ilvl="0" w:tplc="160AE8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FD151A"/>
    <w:multiLevelType w:val="multilevel"/>
    <w:tmpl w:val="924016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8035879">
    <w:abstractNumId w:val="1"/>
  </w:num>
  <w:num w:numId="2" w16cid:durableId="992295799">
    <w:abstractNumId w:val="0"/>
  </w:num>
  <w:num w:numId="3" w16cid:durableId="1624381675">
    <w:abstractNumId w:val="7"/>
  </w:num>
  <w:num w:numId="4" w16cid:durableId="1978488045">
    <w:abstractNumId w:val="3"/>
  </w:num>
  <w:num w:numId="5" w16cid:durableId="1821531625">
    <w:abstractNumId w:val="5"/>
  </w:num>
  <w:num w:numId="6" w16cid:durableId="601376952">
    <w:abstractNumId w:val="6"/>
  </w:num>
  <w:num w:numId="7" w16cid:durableId="571887247">
    <w:abstractNumId w:val="2"/>
  </w:num>
  <w:num w:numId="8" w16cid:durableId="8047341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D7"/>
    <w:rsid w:val="00012306"/>
    <w:rsid w:val="00031EEF"/>
    <w:rsid w:val="000366DC"/>
    <w:rsid w:val="00047FA3"/>
    <w:rsid w:val="00051C83"/>
    <w:rsid w:val="000613FE"/>
    <w:rsid w:val="00084708"/>
    <w:rsid w:val="00094C31"/>
    <w:rsid w:val="000B5CB8"/>
    <w:rsid w:val="000E08B4"/>
    <w:rsid w:val="000E2449"/>
    <w:rsid w:val="000E7B4E"/>
    <w:rsid w:val="00117C1E"/>
    <w:rsid w:val="0012128A"/>
    <w:rsid w:val="001265BC"/>
    <w:rsid w:val="0013662A"/>
    <w:rsid w:val="00150C2C"/>
    <w:rsid w:val="00156A48"/>
    <w:rsid w:val="00181517"/>
    <w:rsid w:val="00191111"/>
    <w:rsid w:val="001A4728"/>
    <w:rsid w:val="001B11BC"/>
    <w:rsid w:val="001B69CA"/>
    <w:rsid w:val="001B6EBD"/>
    <w:rsid w:val="001C685C"/>
    <w:rsid w:val="001E29D4"/>
    <w:rsid w:val="00212215"/>
    <w:rsid w:val="0026715B"/>
    <w:rsid w:val="00280C31"/>
    <w:rsid w:val="00292CFE"/>
    <w:rsid w:val="00294EC7"/>
    <w:rsid w:val="002D7539"/>
    <w:rsid w:val="002E5EC3"/>
    <w:rsid w:val="002E5F7E"/>
    <w:rsid w:val="002F20E4"/>
    <w:rsid w:val="003042EF"/>
    <w:rsid w:val="003139DD"/>
    <w:rsid w:val="00331813"/>
    <w:rsid w:val="00336A15"/>
    <w:rsid w:val="00337676"/>
    <w:rsid w:val="00337E83"/>
    <w:rsid w:val="0038002B"/>
    <w:rsid w:val="003A178A"/>
    <w:rsid w:val="003A74A6"/>
    <w:rsid w:val="003D6E75"/>
    <w:rsid w:val="00422F7D"/>
    <w:rsid w:val="00440D3F"/>
    <w:rsid w:val="00447AD7"/>
    <w:rsid w:val="00465A61"/>
    <w:rsid w:val="004665FC"/>
    <w:rsid w:val="004D0398"/>
    <w:rsid w:val="005238A7"/>
    <w:rsid w:val="005408AE"/>
    <w:rsid w:val="00556CFA"/>
    <w:rsid w:val="00557DBF"/>
    <w:rsid w:val="0057596C"/>
    <w:rsid w:val="005C780D"/>
    <w:rsid w:val="005F0747"/>
    <w:rsid w:val="005F5923"/>
    <w:rsid w:val="0060033C"/>
    <w:rsid w:val="00611A2C"/>
    <w:rsid w:val="006333DD"/>
    <w:rsid w:val="006357F2"/>
    <w:rsid w:val="00653B6A"/>
    <w:rsid w:val="0065688A"/>
    <w:rsid w:val="006B46E3"/>
    <w:rsid w:val="006C3A54"/>
    <w:rsid w:val="006D37BA"/>
    <w:rsid w:val="007208D6"/>
    <w:rsid w:val="00724F70"/>
    <w:rsid w:val="00727906"/>
    <w:rsid w:val="007364F0"/>
    <w:rsid w:val="00791622"/>
    <w:rsid w:val="007A21F6"/>
    <w:rsid w:val="007B12DC"/>
    <w:rsid w:val="007B4F95"/>
    <w:rsid w:val="007C45D7"/>
    <w:rsid w:val="007D0510"/>
    <w:rsid w:val="007D0823"/>
    <w:rsid w:val="00801FCB"/>
    <w:rsid w:val="008056DF"/>
    <w:rsid w:val="00833A50"/>
    <w:rsid w:val="00873A98"/>
    <w:rsid w:val="0090799A"/>
    <w:rsid w:val="00913EA6"/>
    <w:rsid w:val="00914340"/>
    <w:rsid w:val="00937E3C"/>
    <w:rsid w:val="009401AE"/>
    <w:rsid w:val="009456F1"/>
    <w:rsid w:val="00963C41"/>
    <w:rsid w:val="00982CD1"/>
    <w:rsid w:val="009854F5"/>
    <w:rsid w:val="009C43BE"/>
    <w:rsid w:val="009E0688"/>
    <w:rsid w:val="009E3946"/>
    <w:rsid w:val="009E7433"/>
    <w:rsid w:val="009F4FF6"/>
    <w:rsid w:val="009F693B"/>
    <w:rsid w:val="00A00F91"/>
    <w:rsid w:val="00A01A17"/>
    <w:rsid w:val="00A3673A"/>
    <w:rsid w:val="00A57630"/>
    <w:rsid w:val="00A64CEE"/>
    <w:rsid w:val="00A71FDE"/>
    <w:rsid w:val="00A857B0"/>
    <w:rsid w:val="00AA3691"/>
    <w:rsid w:val="00AE1B78"/>
    <w:rsid w:val="00B033DE"/>
    <w:rsid w:val="00B32896"/>
    <w:rsid w:val="00B5315F"/>
    <w:rsid w:val="00B70D5B"/>
    <w:rsid w:val="00B82230"/>
    <w:rsid w:val="00BB4858"/>
    <w:rsid w:val="00BE4B5E"/>
    <w:rsid w:val="00BF6B04"/>
    <w:rsid w:val="00C1351E"/>
    <w:rsid w:val="00C15651"/>
    <w:rsid w:val="00C33037"/>
    <w:rsid w:val="00C41005"/>
    <w:rsid w:val="00C47718"/>
    <w:rsid w:val="00C502B2"/>
    <w:rsid w:val="00C62CA3"/>
    <w:rsid w:val="00CC2DA3"/>
    <w:rsid w:val="00D117EC"/>
    <w:rsid w:val="00D31D54"/>
    <w:rsid w:val="00D4100E"/>
    <w:rsid w:val="00D5189A"/>
    <w:rsid w:val="00D60DB9"/>
    <w:rsid w:val="00EC17B5"/>
    <w:rsid w:val="00EE1C86"/>
    <w:rsid w:val="00EF2E7B"/>
    <w:rsid w:val="00F06AE6"/>
    <w:rsid w:val="00F106F1"/>
    <w:rsid w:val="00F23AAB"/>
    <w:rsid w:val="00F26842"/>
    <w:rsid w:val="00F40528"/>
    <w:rsid w:val="00F428D8"/>
    <w:rsid w:val="00F66476"/>
    <w:rsid w:val="00FB0517"/>
    <w:rsid w:val="00FB3720"/>
    <w:rsid w:val="00FF1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17CD3"/>
  <w15:chartTrackingRefBased/>
  <w15:docId w15:val="{0D45259A-8D28-4498-A0BC-DC68C8D46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B0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47A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A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A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A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A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A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A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A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A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A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A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A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AD7"/>
    <w:rPr>
      <w:rFonts w:eastAsiaTheme="majorEastAsia" w:cstheme="majorBidi"/>
      <w:color w:val="272727" w:themeColor="text1" w:themeTint="D8"/>
    </w:rPr>
  </w:style>
  <w:style w:type="paragraph" w:styleId="Title">
    <w:name w:val="Title"/>
    <w:basedOn w:val="Normal"/>
    <w:next w:val="Normal"/>
    <w:link w:val="TitleChar"/>
    <w:uiPriority w:val="10"/>
    <w:qFormat/>
    <w:rsid w:val="00447A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AD7"/>
    <w:pPr>
      <w:spacing w:before="160"/>
      <w:jc w:val="center"/>
    </w:pPr>
    <w:rPr>
      <w:i/>
      <w:iCs/>
      <w:color w:val="404040" w:themeColor="text1" w:themeTint="BF"/>
    </w:rPr>
  </w:style>
  <w:style w:type="character" w:customStyle="1" w:styleId="QuoteChar">
    <w:name w:val="Quote Char"/>
    <w:basedOn w:val="DefaultParagraphFont"/>
    <w:link w:val="Quote"/>
    <w:uiPriority w:val="29"/>
    <w:rsid w:val="00447AD7"/>
    <w:rPr>
      <w:i/>
      <w:iCs/>
      <w:color w:val="404040" w:themeColor="text1" w:themeTint="BF"/>
    </w:rPr>
  </w:style>
  <w:style w:type="paragraph" w:styleId="ListParagraph">
    <w:name w:val="List Paragraph"/>
    <w:basedOn w:val="Normal"/>
    <w:uiPriority w:val="34"/>
    <w:qFormat/>
    <w:rsid w:val="00447AD7"/>
    <w:pPr>
      <w:ind w:left="720"/>
      <w:contextualSpacing/>
    </w:pPr>
  </w:style>
  <w:style w:type="character" w:styleId="IntenseEmphasis">
    <w:name w:val="Intense Emphasis"/>
    <w:basedOn w:val="DefaultParagraphFont"/>
    <w:uiPriority w:val="21"/>
    <w:qFormat/>
    <w:rsid w:val="00447AD7"/>
    <w:rPr>
      <w:i/>
      <w:iCs/>
      <w:color w:val="0F4761" w:themeColor="accent1" w:themeShade="BF"/>
    </w:rPr>
  </w:style>
  <w:style w:type="paragraph" w:styleId="IntenseQuote">
    <w:name w:val="Intense Quote"/>
    <w:basedOn w:val="Normal"/>
    <w:next w:val="Normal"/>
    <w:link w:val="IntenseQuoteChar"/>
    <w:uiPriority w:val="30"/>
    <w:qFormat/>
    <w:rsid w:val="00447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AD7"/>
    <w:rPr>
      <w:i/>
      <w:iCs/>
      <w:color w:val="0F4761" w:themeColor="accent1" w:themeShade="BF"/>
    </w:rPr>
  </w:style>
  <w:style w:type="character" w:styleId="IntenseReference">
    <w:name w:val="Intense Reference"/>
    <w:basedOn w:val="DefaultParagraphFont"/>
    <w:uiPriority w:val="32"/>
    <w:qFormat/>
    <w:rsid w:val="00447AD7"/>
    <w:rPr>
      <w:b/>
      <w:bCs/>
      <w:smallCaps/>
      <w:color w:val="0F4761" w:themeColor="accent1" w:themeShade="BF"/>
      <w:spacing w:val="5"/>
    </w:rPr>
  </w:style>
  <w:style w:type="paragraph" w:styleId="NoSpacing">
    <w:name w:val="No Spacing"/>
    <w:uiPriority w:val="1"/>
    <w:qFormat/>
    <w:rsid w:val="00156A48"/>
    <w:pPr>
      <w:spacing w:after="0" w:line="240" w:lineRule="auto"/>
    </w:pPr>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1B69C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963C41"/>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9A5A60CE4B47D2A0AC7534554E5A1C"/>
        <w:category>
          <w:name w:val="General"/>
          <w:gallery w:val="placeholder"/>
        </w:category>
        <w:types>
          <w:type w:val="bbPlcHdr"/>
        </w:types>
        <w:behaviors>
          <w:behavior w:val="content"/>
        </w:behaviors>
        <w:guid w:val="{25CEC2F2-A6B0-4C30-A0D0-25779BEF0BD7}"/>
      </w:docPartPr>
      <w:docPartBody>
        <w:p w:rsidR="00E70D82" w:rsidRDefault="00173B9D" w:rsidP="00173B9D">
          <w:pPr>
            <w:pStyle w:val="869A5A60CE4B47D2A0AC7534554E5A1C"/>
          </w:pPr>
          <w:r>
            <w:rPr>
              <w:rFonts w:asciiTheme="majorHAnsi" w:eastAsiaTheme="majorEastAsia" w:hAnsiTheme="majorHAnsi" w:cstheme="majorBidi"/>
              <w:caps/>
              <w:color w:val="156082" w:themeColor="accent1"/>
              <w:sz w:val="80"/>
              <w:szCs w:val="80"/>
            </w:rPr>
            <w:t>[Document title]</w:t>
          </w:r>
        </w:p>
      </w:docPartBody>
    </w:docPart>
    <w:docPart>
      <w:docPartPr>
        <w:name w:val="BDAC2674A97E4019A32B842BFF10A753"/>
        <w:category>
          <w:name w:val="General"/>
          <w:gallery w:val="placeholder"/>
        </w:category>
        <w:types>
          <w:type w:val="bbPlcHdr"/>
        </w:types>
        <w:behaviors>
          <w:behavior w:val="content"/>
        </w:behaviors>
        <w:guid w:val="{8C17F4D2-1A2E-4E7C-AF35-D896B6BE86E9}"/>
      </w:docPartPr>
      <w:docPartBody>
        <w:p w:rsidR="00E70D82" w:rsidRDefault="00173B9D" w:rsidP="00173B9D">
          <w:pPr>
            <w:pStyle w:val="BDAC2674A97E4019A32B842BFF10A75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B9D"/>
    <w:rsid w:val="000D1EB7"/>
    <w:rsid w:val="00173B9D"/>
    <w:rsid w:val="007409BE"/>
    <w:rsid w:val="007D0510"/>
    <w:rsid w:val="009854F5"/>
    <w:rsid w:val="00E70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9A5A60CE4B47D2A0AC7534554E5A1C">
    <w:name w:val="869A5A60CE4B47D2A0AC7534554E5A1C"/>
    <w:rsid w:val="00173B9D"/>
  </w:style>
  <w:style w:type="paragraph" w:customStyle="1" w:styleId="BDAC2674A97E4019A32B842BFF10A753">
    <w:name w:val="BDAC2674A97E4019A32B842BFF10A753"/>
    <w:rsid w:val="00173B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571</TotalTime>
  <Pages>17</Pages>
  <Words>2101</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HTML AND CSS WEB DEVELOPMENT</vt:lpstr>
    </vt:vector>
  </TitlesOfParts>
  <Company/>
  <LinksUpToDate>false</LinksUpToDate>
  <CharactersWithSpaces>14049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dc:title>
  <dc:subject>ACCA4023</dc:subject>
  <dc:creator>Afshan Abbas</dc:creator>
  <cp:keywords/>
  <dc:description/>
  <cp:lastModifiedBy>Afshan Abbas</cp:lastModifiedBy>
  <cp:revision>118</cp:revision>
  <dcterms:created xsi:type="dcterms:W3CDTF">2026-06-25T14:00:00Z</dcterms:created>
  <dcterms:modified xsi:type="dcterms:W3CDTF">2026-07-15T18:42:00Z</dcterms:modified>
</cp:coreProperties>
</file>