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922" w:rsidRDefault="00F43B2A" w:rsidP="00F43B2A">
      <w:pPr>
        <w:pStyle w:val="Normal1"/>
        <w:rPr>
          <w:rFonts w:ascii="Times New Roman" w:eastAsia="Times New Roman" w:hAnsi="Times New Roman" w:cs="Times New Roman"/>
          <w:b/>
          <w:sz w:val="32"/>
          <w:szCs w:val="32"/>
        </w:rPr>
      </w:pPr>
      <w:bookmarkStart w:id="0" w:name="_Toc91171752"/>
      <w:r w:rsidRPr="00F43B2A">
        <w:rPr>
          <w:rFonts w:ascii="Times New Roman" w:eastAsia="Times New Roman" w:hAnsi="Times New Roman" w:cs="Times New Roman"/>
          <w:b/>
          <w:sz w:val="32"/>
          <w:szCs w:val="32"/>
        </w:rPr>
        <w:drawing>
          <wp:anchor distT="0" distB="0" distL="114300" distR="114300" simplePos="0" relativeHeight="251659264" behindDoc="0" locked="0" layoutInCell="1" allowOverlap="1">
            <wp:simplePos x="0" y="0"/>
            <wp:positionH relativeFrom="column">
              <wp:posOffset>0</wp:posOffset>
            </wp:positionH>
            <wp:positionV relativeFrom="paragraph">
              <wp:posOffset>295275</wp:posOffset>
            </wp:positionV>
            <wp:extent cx="1809750" cy="723900"/>
            <wp:effectExtent l="0" t="0" r="0"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F43B2A" w:rsidRDefault="00F43B2A" w:rsidP="00F43B2A">
      <w:pPr>
        <w:pStyle w:val="Normal1"/>
        <w:rPr>
          <w:rFonts w:ascii="Times New Roman" w:eastAsia="Times New Roman" w:hAnsi="Times New Roman" w:cs="Times New Roman"/>
          <w:b/>
          <w:sz w:val="32"/>
          <w:szCs w:val="32"/>
        </w:rPr>
      </w:pPr>
    </w:p>
    <w:p w:rsidR="00F43B2A" w:rsidRDefault="00F43B2A" w:rsidP="00F43B2A">
      <w:pPr>
        <w:pStyle w:val="Normal1"/>
        <w:rPr>
          <w:rFonts w:ascii="Times New Roman" w:eastAsia="Times New Roman" w:hAnsi="Times New Roman" w:cs="Times New Roman"/>
          <w:b/>
          <w:sz w:val="32"/>
          <w:szCs w:val="32"/>
        </w:rPr>
      </w:pPr>
    </w:p>
    <w:p w:rsidR="00F43B2A" w:rsidRDefault="00F43B2A" w:rsidP="00F43B2A">
      <w:pPr>
        <w:pStyle w:val="Normal1"/>
        <w:rPr>
          <w:rFonts w:ascii="Times New Roman" w:eastAsia="Times New Roman" w:hAnsi="Times New Roman" w:cs="Times New Roman"/>
          <w:b/>
          <w:sz w:val="32"/>
          <w:szCs w:val="32"/>
        </w:rPr>
      </w:pPr>
    </w:p>
    <w:p w:rsidR="00F43B2A" w:rsidRDefault="00F43B2A" w:rsidP="00F43B2A">
      <w:pPr>
        <w:pStyle w:val="Normal1"/>
        <w:rPr>
          <w:rFonts w:ascii="Times New Roman" w:eastAsia="Times New Roman" w:hAnsi="Times New Roman" w:cs="Times New Roman"/>
          <w:b/>
          <w:sz w:val="32"/>
          <w:szCs w:val="32"/>
        </w:rPr>
      </w:pPr>
    </w:p>
    <w:p w:rsidR="00F43B2A" w:rsidRDefault="00F43B2A" w:rsidP="00F43B2A">
      <w:pPr>
        <w:pStyle w:val="Normal1"/>
        <w:rPr>
          <w:rFonts w:ascii="Times New Roman" w:eastAsia="Times New Roman" w:hAnsi="Times New Roman" w:cs="Times New Roman"/>
          <w:b/>
          <w:sz w:val="32"/>
          <w:szCs w:val="32"/>
        </w:rPr>
      </w:pPr>
    </w:p>
    <w:p w:rsidR="00F43B2A" w:rsidRDefault="00220191" w:rsidP="00F43B2A">
      <w:pPr>
        <w:tabs>
          <w:tab w:val="left" w:pos="6540"/>
        </w:tabs>
        <w:rPr>
          <w:sz w:val="28"/>
          <w:szCs w:val="28"/>
        </w:rPr>
      </w:pPr>
      <w:r>
        <w:rPr>
          <w:b/>
          <w:bCs/>
          <w:sz w:val="28"/>
          <w:szCs w:val="28"/>
        </w:rPr>
        <w:t>Student N</w:t>
      </w:r>
      <w:r w:rsidR="00F43B2A">
        <w:rPr>
          <w:b/>
          <w:bCs/>
          <w:sz w:val="28"/>
          <w:szCs w:val="28"/>
        </w:rPr>
        <w:t>ame</w:t>
      </w:r>
      <w:r>
        <w:rPr>
          <w:b/>
          <w:bCs/>
          <w:sz w:val="28"/>
          <w:szCs w:val="28"/>
        </w:rPr>
        <w:t xml:space="preserve"> </w:t>
      </w:r>
      <w:r w:rsidR="00F43B2A">
        <w:rPr>
          <w:sz w:val="28"/>
          <w:szCs w:val="28"/>
        </w:rPr>
        <w:t>:- Rinkal Kishan Parekh</w:t>
      </w:r>
    </w:p>
    <w:p w:rsidR="00F43B2A" w:rsidRDefault="00F43B2A" w:rsidP="00F43B2A">
      <w:pPr>
        <w:tabs>
          <w:tab w:val="left" w:pos="6540"/>
        </w:tabs>
        <w:rPr>
          <w:sz w:val="28"/>
          <w:szCs w:val="28"/>
        </w:rPr>
      </w:pPr>
      <w:r>
        <w:rPr>
          <w:b/>
          <w:bCs/>
          <w:sz w:val="28"/>
          <w:szCs w:val="28"/>
        </w:rPr>
        <w:t>Student I</w:t>
      </w:r>
      <w:r w:rsidR="00F35CA4">
        <w:rPr>
          <w:b/>
          <w:bCs/>
          <w:sz w:val="28"/>
          <w:szCs w:val="28"/>
        </w:rPr>
        <w:t>’</w:t>
      </w:r>
      <w:r>
        <w:rPr>
          <w:b/>
          <w:bCs/>
          <w:sz w:val="28"/>
          <w:szCs w:val="28"/>
        </w:rPr>
        <w:t>D</w:t>
      </w:r>
      <w:r w:rsidR="00220191">
        <w:rPr>
          <w:b/>
          <w:bCs/>
          <w:sz w:val="28"/>
          <w:szCs w:val="28"/>
        </w:rPr>
        <w:t xml:space="preserve"> </w:t>
      </w:r>
      <w:r>
        <w:rPr>
          <w:sz w:val="28"/>
          <w:szCs w:val="28"/>
        </w:rPr>
        <w:t>:- 2110585</w:t>
      </w:r>
    </w:p>
    <w:p w:rsidR="00F43B2A" w:rsidRDefault="00F43B2A" w:rsidP="00F43B2A">
      <w:pPr>
        <w:tabs>
          <w:tab w:val="left" w:pos="6540"/>
        </w:tabs>
        <w:rPr>
          <w:sz w:val="28"/>
          <w:szCs w:val="28"/>
        </w:rPr>
      </w:pPr>
    </w:p>
    <w:p w:rsidR="00F43B2A" w:rsidRDefault="00F43B2A" w:rsidP="00F43B2A">
      <w:pPr>
        <w:tabs>
          <w:tab w:val="left" w:pos="6540"/>
        </w:tabs>
        <w:rPr>
          <w:sz w:val="28"/>
          <w:szCs w:val="28"/>
        </w:rPr>
      </w:pPr>
      <w:r>
        <w:rPr>
          <w:b/>
          <w:bCs/>
          <w:sz w:val="28"/>
          <w:szCs w:val="28"/>
        </w:rPr>
        <w:t>Module name</w:t>
      </w:r>
      <w:r>
        <w:rPr>
          <w:sz w:val="28"/>
          <w:szCs w:val="28"/>
        </w:rPr>
        <w:t>:- Marketing  Management  (ASSIGNMENT 1  75%)</w:t>
      </w:r>
    </w:p>
    <w:p w:rsidR="00F43B2A" w:rsidRDefault="00F43B2A" w:rsidP="00F43B2A">
      <w:pPr>
        <w:tabs>
          <w:tab w:val="left" w:pos="6540"/>
        </w:tabs>
        <w:rPr>
          <w:sz w:val="28"/>
          <w:szCs w:val="28"/>
        </w:rPr>
      </w:pPr>
      <w:r>
        <w:rPr>
          <w:b/>
          <w:bCs/>
          <w:sz w:val="28"/>
          <w:szCs w:val="28"/>
        </w:rPr>
        <w:t>Module code</w:t>
      </w:r>
      <w:r>
        <w:rPr>
          <w:sz w:val="28"/>
          <w:szCs w:val="28"/>
        </w:rPr>
        <w:t>:-LCMB7001</w:t>
      </w:r>
    </w:p>
    <w:p w:rsidR="00F43B2A" w:rsidRDefault="00F43B2A" w:rsidP="00F43B2A">
      <w:pPr>
        <w:tabs>
          <w:tab w:val="left" w:pos="6540"/>
        </w:tabs>
        <w:rPr>
          <w:sz w:val="28"/>
          <w:szCs w:val="28"/>
        </w:rPr>
      </w:pPr>
      <w:r>
        <w:rPr>
          <w:b/>
          <w:bCs/>
          <w:sz w:val="28"/>
          <w:szCs w:val="28"/>
        </w:rPr>
        <w:t>Lecturer name</w:t>
      </w:r>
      <w:r>
        <w:rPr>
          <w:sz w:val="28"/>
          <w:szCs w:val="28"/>
        </w:rPr>
        <w:t>:-</w:t>
      </w:r>
      <w:r w:rsidRPr="002A0ECB">
        <w:t xml:space="preserve"> </w:t>
      </w:r>
      <w:r w:rsidRPr="00F43B2A">
        <w:rPr>
          <w:sz w:val="28"/>
          <w:szCs w:val="28"/>
        </w:rPr>
        <w:t>Tushara Balendran</w:t>
      </w:r>
    </w:p>
    <w:p w:rsidR="00F43B2A" w:rsidRDefault="00F43B2A" w:rsidP="00F43B2A">
      <w:pPr>
        <w:pStyle w:val="Normal1"/>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pPr>
        <w:spacing w:after="160" w:line="259"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rPr>
        <w:id w:val="-194467898"/>
        <w:docPartObj>
          <w:docPartGallery w:val="Table of Contents"/>
          <w:docPartUnique/>
        </w:docPartObj>
      </w:sdtPr>
      <w:sdtEndPr>
        <w:rPr>
          <w:b/>
          <w:bCs/>
          <w:noProof/>
        </w:rPr>
      </w:sdtEndPr>
      <w:sdtContent>
        <w:p w:rsidR="001C4922" w:rsidRPr="00186DD7" w:rsidRDefault="001C4922" w:rsidP="00186DD7">
          <w:pPr>
            <w:pStyle w:val="TOCHeading"/>
            <w:spacing w:line="360" w:lineRule="auto"/>
            <w:jc w:val="center"/>
            <w:rPr>
              <w:rFonts w:ascii="Times New Roman" w:hAnsi="Times New Roman" w:cs="Times New Roman"/>
              <w:b/>
              <w:bCs/>
              <w:color w:val="000000" w:themeColor="text1"/>
              <w:sz w:val="28"/>
              <w:szCs w:val="28"/>
            </w:rPr>
          </w:pPr>
          <w:r w:rsidRPr="00186DD7">
            <w:rPr>
              <w:rFonts w:ascii="Times New Roman" w:hAnsi="Times New Roman" w:cs="Times New Roman"/>
              <w:b/>
              <w:bCs/>
              <w:color w:val="000000" w:themeColor="text1"/>
              <w:sz w:val="28"/>
              <w:szCs w:val="28"/>
            </w:rPr>
            <w:t>Table of Contents</w:t>
          </w:r>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r w:rsidRPr="00F81259">
            <w:fldChar w:fldCharType="begin"/>
          </w:r>
          <w:r w:rsidR="001C4922">
            <w:instrText xml:space="preserve"> TOC \o "1-3" \h \z \u </w:instrText>
          </w:r>
          <w:r w:rsidRPr="00F81259">
            <w:fldChar w:fldCharType="separate"/>
          </w:r>
          <w:hyperlink w:anchor="_Toc92707803" w:history="1">
            <w:r w:rsidR="00186DD7" w:rsidRPr="00186DD7">
              <w:rPr>
                <w:rStyle w:val="Hyperlink"/>
                <w:rFonts w:ascii="Times New Roman" w:hAnsi="Times New Roman" w:cs="Times New Roman"/>
                <w:noProof/>
                <w:color w:val="000000" w:themeColor="text1"/>
                <w:sz w:val="24"/>
                <w:szCs w:val="24"/>
              </w:rPr>
              <w:t>1.0 Marketing Plans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_Toc92707803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3</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4" w:history="1">
            <w:r w:rsidR="00186DD7" w:rsidRPr="00186DD7">
              <w:rPr>
                <w:rStyle w:val="Hyperlink"/>
                <w:rFonts w:ascii="Times New Roman" w:hAnsi="Times New Roman" w:cs="Times New Roman"/>
                <w:noProof/>
                <w:color w:val="000000" w:themeColor="text1"/>
                <w:sz w:val="24"/>
                <w:szCs w:val="24"/>
              </w:rPr>
              <w:t>1.1 Situation Analysis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_Toc92707804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3</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5" w:history="1">
            <w:r w:rsidR="00186DD7" w:rsidRPr="00186DD7">
              <w:rPr>
                <w:rStyle w:val="Hyperlink"/>
                <w:rFonts w:ascii="Times New Roman" w:hAnsi="Times New Roman" w:cs="Times New Roman"/>
                <w:noProof/>
                <w:color w:val="000000" w:themeColor="text1"/>
                <w:sz w:val="24"/>
                <w:szCs w:val="24"/>
              </w:rPr>
              <w:t>1.2 Market Development</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_Toc92707805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3</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6" w:history="1">
            <w:r w:rsidR="00186DD7" w:rsidRPr="00186DD7">
              <w:rPr>
                <w:rStyle w:val="Hyperlink"/>
                <w:rFonts w:ascii="Times New Roman" w:hAnsi="Times New Roman" w:cs="Times New Roman"/>
                <w:noProof/>
                <w:color w:val="000000" w:themeColor="text1"/>
                <w:sz w:val="24"/>
                <w:szCs w:val="24"/>
              </w:rPr>
              <w:t>1.3 Strategic Directions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_Toc92707806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4</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7" w:history="1">
            <w:r w:rsidR="00186DD7" w:rsidRPr="00186DD7">
              <w:rPr>
                <w:rStyle w:val="Hyperlink"/>
                <w:rFonts w:ascii="Times New Roman" w:hAnsi="Times New Roman" w:cs="Times New Roman"/>
                <w:noProof/>
                <w:color w:val="000000" w:themeColor="text1"/>
                <w:sz w:val="24"/>
                <w:szCs w:val="24"/>
              </w:rPr>
              <w:t>2.0 Related Segmentations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_Toc92707807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4</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8" w:history="1">
            <w:r w:rsidR="00186DD7" w:rsidRPr="00186DD7">
              <w:rPr>
                <w:rStyle w:val="Hyperlink"/>
                <w:rFonts w:ascii="Times New Roman" w:hAnsi="Times New Roman" w:cs="Times New Roman"/>
                <w:noProof/>
                <w:color w:val="000000" w:themeColor="text1"/>
                <w:sz w:val="24"/>
                <w:szCs w:val="24"/>
              </w:rPr>
              <w:t>2.1 Market Segmentation</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_Toc92707808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4</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09" w:history="1">
            <w:r w:rsidR="00186DD7" w:rsidRPr="00186DD7">
              <w:rPr>
                <w:rStyle w:val="Hyperlink"/>
                <w:rFonts w:ascii="Times New Roman" w:hAnsi="Times New Roman" w:cs="Times New Roman"/>
                <w:noProof/>
                <w:color w:val="000000" w:themeColor="text1"/>
                <w:sz w:val="24"/>
                <w:szCs w:val="24"/>
              </w:rPr>
              <w:t>2.2 Targeted Customers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_Toc92707809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5</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0" w:history="1">
            <w:r w:rsidR="00186DD7" w:rsidRPr="00186DD7">
              <w:rPr>
                <w:rStyle w:val="Hyperlink"/>
                <w:rFonts w:ascii="Times New Roman" w:hAnsi="Times New Roman" w:cs="Times New Roman"/>
                <w:noProof/>
                <w:color w:val="000000" w:themeColor="text1"/>
                <w:sz w:val="24"/>
                <w:szCs w:val="24"/>
              </w:rPr>
              <w:t>2.3 Market Positioning</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_Toc92707810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5</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1" w:history="1">
            <w:r w:rsidR="00186DD7" w:rsidRPr="00186DD7">
              <w:rPr>
                <w:rStyle w:val="Hyperlink"/>
                <w:rFonts w:ascii="Times New Roman" w:hAnsi="Times New Roman" w:cs="Times New Roman"/>
                <w:noProof/>
                <w:color w:val="000000" w:themeColor="text1"/>
                <w:sz w:val="24"/>
                <w:szCs w:val="24"/>
              </w:rPr>
              <w:t>2.4 Buyer Behavior</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_Toc92707811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6</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2" w:history="1">
            <w:r w:rsidR="00186DD7" w:rsidRPr="00186DD7">
              <w:rPr>
                <w:rStyle w:val="Hyperlink"/>
                <w:rFonts w:ascii="Times New Roman" w:hAnsi="Times New Roman" w:cs="Times New Roman"/>
                <w:noProof/>
                <w:color w:val="000000" w:themeColor="text1"/>
                <w:sz w:val="24"/>
                <w:szCs w:val="24"/>
              </w:rPr>
              <w:t>3.0 Targeting and Positioning to the Company</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_Toc92707812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6</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3" w:history="1">
            <w:r w:rsidR="00186DD7" w:rsidRPr="00186DD7">
              <w:rPr>
                <w:rStyle w:val="Hyperlink"/>
                <w:rFonts w:ascii="Times New Roman" w:hAnsi="Times New Roman" w:cs="Times New Roman"/>
                <w:noProof/>
                <w:color w:val="000000" w:themeColor="text1"/>
                <w:sz w:val="24"/>
                <w:szCs w:val="24"/>
              </w:rPr>
              <w:t>3.1 Identify the Brand</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_Toc92707813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6</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4" w:history="1">
            <w:r w:rsidR="00186DD7" w:rsidRPr="00186DD7">
              <w:rPr>
                <w:rStyle w:val="Hyperlink"/>
                <w:rFonts w:ascii="Times New Roman" w:hAnsi="Times New Roman" w:cs="Times New Roman"/>
                <w:noProof/>
                <w:color w:val="000000" w:themeColor="text1"/>
                <w:sz w:val="24"/>
                <w:szCs w:val="24"/>
              </w:rPr>
              <w:t>3.2 Equity of the Brand</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_Toc92707814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7</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5" w:history="1">
            <w:r w:rsidR="00186DD7" w:rsidRPr="00186DD7">
              <w:rPr>
                <w:rStyle w:val="Hyperlink"/>
                <w:rFonts w:ascii="Times New Roman" w:hAnsi="Times New Roman" w:cs="Times New Roman"/>
                <w:noProof/>
                <w:color w:val="000000" w:themeColor="text1"/>
                <w:sz w:val="24"/>
                <w:szCs w:val="24"/>
              </w:rPr>
              <w:t>4.0 Marketing Mix Strategies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_Toc92707815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8</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6" w:history="1">
            <w:r w:rsidR="00186DD7" w:rsidRPr="00186DD7">
              <w:rPr>
                <w:rStyle w:val="Hyperlink"/>
                <w:rFonts w:ascii="Times New Roman" w:hAnsi="Times New Roman" w:cs="Times New Roman"/>
                <w:noProof/>
                <w:color w:val="000000" w:themeColor="text1"/>
                <w:sz w:val="24"/>
                <w:szCs w:val="24"/>
              </w:rPr>
              <w:t>4.1 Strategies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_Toc92707816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8</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7" w:history="1">
            <w:r w:rsidR="00186DD7" w:rsidRPr="00186DD7">
              <w:rPr>
                <w:rStyle w:val="Hyperlink"/>
                <w:rFonts w:ascii="Times New Roman" w:hAnsi="Times New Roman" w:cs="Times New Roman"/>
                <w:noProof/>
                <w:color w:val="000000" w:themeColor="text1"/>
                <w:sz w:val="24"/>
                <w:szCs w:val="24"/>
              </w:rPr>
              <w:t>4.2 Communication to the Market</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_Toc92707817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9</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8" w:history="1">
            <w:r w:rsidR="00186DD7" w:rsidRPr="00186DD7">
              <w:rPr>
                <w:rStyle w:val="Hyperlink"/>
                <w:rFonts w:ascii="Times New Roman" w:hAnsi="Times New Roman" w:cs="Times New Roman"/>
                <w:noProof/>
                <w:color w:val="000000" w:themeColor="text1"/>
                <w:sz w:val="24"/>
                <w:szCs w:val="24"/>
              </w:rPr>
              <w:t>4.3 Digital Marketing Strategies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_Toc92707818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10</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19" w:history="1">
            <w:r w:rsidR="00186DD7" w:rsidRPr="00186DD7">
              <w:rPr>
                <w:rStyle w:val="Hyperlink"/>
                <w:rFonts w:ascii="Times New Roman" w:hAnsi="Times New Roman" w:cs="Times New Roman"/>
                <w:noProof/>
                <w:color w:val="000000" w:themeColor="text1"/>
                <w:sz w:val="24"/>
                <w:szCs w:val="24"/>
              </w:rPr>
              <w:t>4.4 Converged Strategies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_Toc92707819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11</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20" w:history="1">
            <w:r w:rsidR="00186DD7" w:rsidRPr="00186DD7">
              <w:rPr>
                <w:rStyle w:val="Hyperlink"/>
                <w:rFonts w:ascii="Times New Roman" w:hAnsi="Times New Roman" w:cs="Times New Roman"/>
                <w:noProof/>
                <w:color w:val="000000" w:themeColor="text1"/>
                <w:sz w:val="24"/>
                <w:szCs w:val="24"/>
              </w:rPr>
              <w:t>4.5 Consumer Socialization</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_Toc92707820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11</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21" w:history="1">
            <w:r w:rsidR="00186DD7" w:rsidRPr="00186DD7">
              <w:rPr>
                <w:rStyle w:val="Hyperlink"/>
                <w:rFonts w:ascii="Times New Roman" w:hAnsi="Times New Roman" w:cs="Times New Roman"/>
                <w:noProof/>
                <w:color w:val="000000" w:themeColor="text1"/>
                <w:sz w:val="24"/>
                <w:szCs w:val="24"/>
              </w:rPr>
              <w:t>5.0 Conclusion</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_Toc92707821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13</w:t>
            </w:r>
            <w:r w:rsidRPr="00186DD7">
              <w:rPr>
                <w:rFonts w:ascii="Times New Roman" w:hAnsi="Times New Roman" w:cs="Times New Roman"/>
                <w:noProof/>
                <w:webHidden/>
                <w:color w:val="000000" w:themeColor="text1"/>
                <w:sz w:val="24"/>
                <w:szCs w:val="24"/>
              </w:rPr>
              <w:fldChar w:fldCharType="end"/>
            </w:r>
          </w:hyperlink>
        </w:p>
        <w:p w:rsidR="00186DD7" w:rsidRPr="00186DD7" w:rsidRDefault="00F81259" w:rsidP="00186DD7">
          <w:pPr>
            <w:pStyle w:val="TOC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92707822" w:history="1">
            <w:r w:rsidR="00186DD7" w:rsidRPr="00186DD7">
              <w:rPr>
                <w:rStyle w:val="Hyperlink"/>
                <w:rFonts w:ascii="Times New Roman" w:hAnsi="Times New Roman" w:cs="Times New Roman"/>
                <w:noProof/>
                <w:color w:val="000000" w:themeColor="text1"/>
                <w:sz w:val="24"/>
                <w:szCs w:val="24"/>
              </w:rPr>
              <w:t>References</w:t>
            </w:r>
            <w:r w:rsidR="00186DD7" w:rsidRPr="00186DD7">
              <w:rPr>
                <w:rFonts w:ascii="Times New Roman" w:hAnsi="Times New Roman" w:cs="Times New Roman"/>
                <w:noProof/>
                <w:webHidden/>
                <w:color w:val="000000" w:themeColor="text1"/>
                <w:sz w:val="24"/>
                <w:szCs w:val="24"/>
              </w:rPr>
              <w:tab/>
            </w:r>
            <w:r w:rsidRPr="00186DD7">
              <w:rPr>
                <w:rFonts w:ascii="Times New Roman" w:hAnsi="Times New Roman" w:cs="Times New Roman"/>
                <w:noProof/>
                <w:webHidden/>
                <w:color w:val="000000" w:themeColor="text1"/>
                <w:sz w:val="24"/>
                <w:szCs w:val="24"/>
              </w:rPr>
              <w:fldChar w:fldCharType="begin"/>
            </w:r>
            <w:r w:rsidR="00186DD7" w:rsidRPr="00186DD7">
              <w:rPr>
                <w:rFonts w:ascii="Times New Roman" w:hAnsi="Times New Roman" w:cs="Times New Roman"/>
                <w:noProof/>
                <w:webHidden/>
                <w:color w:val="000000" w:themeColor="text1"/>
                <w:sz w:val="24"/>
                <w:szCs w:val="24"/>
              </w:rPr>
              <w:instrText xml:space="preserve"> PAGEREF _Toc92707822 \h </w:instrText>
            </w:r>
            <w:r w:rsidRPr="00186DD7">
              <w:rPr>
                <w:rFonts w:ascii="Times New Roman" w:hAnsi="Times New Roman" w:cs="Times New Roman"/>
                <w:noProof/>
                <w:webHidden/>
                <w:color w:val="000000" w:themeColor="text1"/>
                <w:sz w:val="24"/>
                <w:szCs w:val="24"/>
              </w:rPr>
            </w:r>
            <w:r w:rsidRPr="00186DD7">
              <w:rPr>
                <w:rFonts w:ascii="Times New Roman" w:hAnsi="Times New Roman" w:cs="Times New Roman"/>
                <w:noProof/>
                <w:webHidden/>
                <w:color w:val="000000" w:themeColor="text1"/>
                <w:sz w:val="24"/>
                <w:szCs w:val="24"/>
              </w:rPr>
              <w:fldChar w:fldCharType="separate"/>
            </w:r>
            <w:r w:rsidR="00186DD7" w:rsidRPr="00186DD7">
              <w:rPr>
                <w:rFonts w:ascii="Times New Roman" w:hAnsi="Times New Roman" w:cs="Times New Roman"/>
                <w:noProof/>
                <w:webHidden/>
                <w:color w:val="000000" w:themeColor="text1"/>
                <w:sz w:val="24"/>
                <w:szCs w:val="24"/>
              </w:rPr>
              <w:t>14</w:t>
            </w:r>
            <w:r w:rsidRPr="00186DD7">
              <w:rPr>
                <w:rFonts w:ascii="Times New Roman" w:hAnsi="Times New Roman" w:cs="Times New Roman"/>
                <w:noProof/>
                <w:webHidden/>
                <w:color w:val="000000" w:themeColor="text1"/>
                <w:sz w:val="24"/>
                <w:szCs w:val="24"/>
              </w:rPr>
              <w:fldChar w:fldCharType="end"/>
            </w:r>
          </w:hyperlink>
        </w:p>
        <w:p w:rsidR="001C4922" w:rsidRDefault="00F81259">
          <w:r>
            <w:rPr>
              <w:b/>
              <w:bCs/>
              <w:noProof/>
            </w:rPr>
            <w:fldChar w:fldCharType="end"/>
          </w:r>
        </w:p>
      </w:sdtContent>
    </w:sdt>
    <w:p w:rsidR="001C4922" w:rsidRDefault="001C4922" w:rsidP="001C4922">
      <w:pPr>
        <w:pStyle w:val="Normal1"/>
        <w:jc w:val="center"/>
        <w:rPr>
          <w:rFonts w:ascii="Times New Roman" w:eastAsia="Times New Roman" w:hAnsi="Times New Roman" w:cs="Times New Roman"/>
          <w:b/>
          <w:sz w:val="32"/>
          <w:szCs w:val="32"/>
        </w:rPr>
      </w:pPr>
    </w:p>
    <w:p w:rsidR="005B5EB0" w:rsidRDefault="005B5EB0">
      <w:pPr>
        <w:spacing w:after="160" w:line="259" w:lineRule="auto"/>
        <w:rPr>
          <w:rFonts w:ascii="Times New Roman" w:hAnsi="Times New Roman"/>
          <w:b/>
          <w:color w:val="000000" w:themeColor="text1"/>
          <w:sz w:val="28"/>
          <w:szCs w:val="40"/>
        </w:rPr>
      </w:pPr>
      <w:r>
        <w:br w:type="page"/>
      </w:r>
    </w:p>
    <w:p w:rsidR="006B5350" w:rsidRPr="00424141" w:rsidRDefault="006B5350" w:rsidP="006B5350">
      <w:pPr>
        <w:pStyle w:val="Heading1"/>
      </w:pPr>
      <w:bookmarkStart w:id="1" w:name="_Toc92708114"/>
      <w:bookmarkStart w:id="2" w:name="_Toc92707803"/>
      <w:r w:rsidRPr="00424141">
        <w:lastRenderedPageBreak/>
        <w:t>1.0 Introduction</w:t>
      </w:r>
      <w:bookmarkEnd w:id="1"/>
    </w:p>
    <w:p w:rsidR="006B5350" w:rsidRPr="00F43B2A" w:rsidRDefault="006B5350" w:rsidP="006B5350">
      <w:pPr>
        <w:pStyle w:val="Normal1"/>
        <w:spacing w:line="360" w:lineRule="auto"/>
        <w:jc w:val="both"/>
        <w:rPr>
          <w:rFonts w:ascii="Times New Roman" w:eastAsia="Times New Roman" w:hAnsi="Times New Roman" w:cs="Times New Roman"/>
          <w:color w:val="2F5496" w:themeColor="accent1" w:themeShade="BF"/>
          <w:sz w:val="24"/>
          <w:szCs w:val="24"/>
        </w:rPr>
      </w:pPr>
      <w:r w:rsidRPr="00F43B2A">
        <w:rPr>
          <w:rFonts w:ascii="Times New Roman" w:eastAsia="Times New Roman" w:hAnsi="Times New Roman" w:cs="Times New Roman"/>
          <w:color w:val="2F5496" w:themeColor="accent1" w:themeShade="BF"/>
          <w:sz w:val="24"/>
          <w:szCs w:val="24"/>
        </w:rPr>
        <w:t xml:space="preserve">Marketing is one the basic or primary terms of any type or any kind of company. This particular word marketing is based on or mostly related with some other organizations which help a particular company to create some important values for the loyal customers of the company. The process or procedures for marketing are also helping the companies in building or making relationships that lasted for long times and also helps in the business transactions to increase the overall values of the business. The marketing process includes some special activities and the activities are like communications or interactions, innovations of the products, manufacturing of the products, supply of the products, distributions of the products and many other things that are very much associated with marketing strategies. In this particular project the marketing analysis and marketing management of a particular company would be done. The name of this particular company is Iceland Supermarket Ltd. The background of the particular company, the environments of the company for marketing analysis would be described in this particular project. The PESTLE Analysis and SWOT Analysis of this particular company would be done in the particular sections of this project. After that the Five Force model of Porter’s would be discussed in the particular section of this project. The marketing strategies and planning would also be described in the particular sections of the project. Almost all of the marketing techniques that a company should take to improve the business quality would be analyzed and discussed throughout this project. </w:t>
      </w:r>
    </w:p>
    <w:p w:rsidR="00000D76" w:rsidRDefault="006B5350" w:rsidP="00000D76">
      <w:pPr>
        <w:pStyle w:val="Heading1"/>
      </w:pPr>
      <w:r>
        <w:t>2</w:t>
      </w:r>
      <w:r w:rsidR="00000D76" w:rsidRPr="00424141">
        <w:t>.0 Marketing Plans</w:t>
      </w:r>
      <w:bookmarkEnd w:id="0"/>
      <w:bookmarkEnd w:id="2"/>
    </w:p>
    <w:p w:rsidR="00000D76" w:rsidRDefault="00000D76" w:rsidP="00000D76">
      <w:pPr>
        <w:pStyle w:val="Normal1"/>
        <w:jc w:val="center"/>
      </w:pPr>
      <w:r>
        <w:rPr>
          <w:noProof/>
          <w:lang w:bidi="gu-IN"/>
        </w:rPr>
        <w:drawing>
          <wp:inline distT="0" distB="0" distL="0" distR="0">
            <wp:extent cx="3915854" cy="3045664"/>
            <wp:effectExtent l="19050" t="0" r="8446" b="0"/>
            <wp:docPr id="2" name="Picture 1" descr="What has happened to Woolworths&amp;#39; stores 10 years after closur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has happened to Woolworths&amp;#39; stores 10 years after closure? - BBC News"/>
                    <pic:cNvPicPr>
                      <a:picLocks noChangeAspect="1" noChangeArrowheads="1"/>
                    </pic:cNvPicPr>
                  </pic:nvPicPr>
                  <pic:blipFill>
                    <a:blip r:embed="rId9"/>
                    <a:srcRect/>
                    <a:stretch>
                      <a:fillRect/>
                    </a:stretch>
                  </pic:blipFill>
                  <pic:spPr bwMode="auto">
                    <a:xfrm>
                      <a:off x="0" y="0"/>
                      <a:ext cx="3918650" cy="3047838"/>
                    </a:xfrm>
                    <a:prstGeom prst="rect">
                      <a:avLst/>
                    </a:prstGeom>
                    <a:noFill/>
                    <a:ln w="9525">
                      <a:noFill/>
                      <a:miter lim="800000"/>
                      <a:headEnd/>
                      <a:tailEnd/>
                    </a:ln>
                  </pic:spPr>
                </pic:pic>
              </a:graphicData>
            </a:graphic>
          </wp:inline>
        </w:drawing>
      </w:r>
    </w:p>
    <w:p w:rsidR="00000D76" w:rsidRDefault="00000D76" w:rsidP="00000D76">
      <w:pPr>
        <w:pStyle w:val="Normal1"/>
        <w:jc w:val="center"/>
        <w:rPr>
          <w:rFonts w:ascii="Times New Roman" w:eastAsia="Times New Roman" w:hAnsi="Times New Roman" w:cs="Times New Roman"/>
          <w:b/>
          <w:color w:val="000000" w:themeColor="text1"/>
          <w:sz w:val="24"/>
          <w:szCs w:val="24"/>
        </w:rPr>
      </w:pPr>
      <w:r w:rsidRPr="002531DD">
        <w:rPr>
          <w:rFonts w:ascii="Times New Roman" w:hAnsi="Times New Roman" w:cs="Times New Roman"/>
          <w:b/>
          <w:sz w:val="24"/>
          <w:szCs w:val="24"/>
        </w:rPr>
        <w:lastRenderedPageBreak/>
        <w:t>Figure 5: Market Analysis of</w:t>
      </w:r>
      <w:r w:rsidRPr="00424141">
        <w:rPr>
          <w:rFonts w:ascii="Times New Roman" w:eastAsia="Times New Roman" w:hAnsi="Times New Roman" w:cs="Times New Roman"/>
          <w:b/>
          <w:color w:val="000000" w:themeColor="text1"/>
          <w:sz w:val="24"/>
          <w:szCs w:val="24"/>
        </w:rPr>
        <w:t>Iceland Supermarket Ltd.</w:t>
      </w:r>
    </w:p>
    <w:p w:rsidR="00000D76" w:rsidRPr="002531DD" w:rsidRDefault="00000D76" w:rsidP="00000D76">
      <w:pPr>
        <w:pStyle w:val="Normal1"/>
        <w:jc w:val="center"/>
        <w:rPr>
          <w:rFonts w:ascii="Times New Roman" w:hAnsi="Times New Roman" w:cs="Times New Roman"/>
          <w:sz w:val="24"/>
        </w:rPr>
      </w:pPr>
      <w:r>
        <w:rPr>
          <w:rFonts w:ascii="Times New Roman" w:hAnsi="Times New Roman" w:cs="Times New Roman"/>
          <w:sz w:val="24"/>
        </w:rPr>
        <w:t xml:space="preserve">(Source: </w:t>
      </w:r>
      <w:r w:rsidRPr="002531DD">
        <w:rPr>
          <w:rFonts w:ascii="Times New Roman" w:hAnsi="Times New Roman" w:cs="Times New Roman"/>
          <w:sz w:val="24"/>
        </w:rPr>
        <w:t>https://www.google.com/search?q=market+analysis+graph+of+Iceland+Supermarket+Ltd.+UK&amp;tbm</w:t>
      </w:r>
      <w:r>
        <w:rPr>
          <w:rFonts w:ascii="Times New Roman" w:hAnsi="Times New Roman" w:cs="Times New Roman"/>
          <w:sz w:val="24"/>
        </w:rPr>
        <w:t>)</w:t>
      </w:r>
    </w:p>
    <w:p w:rsidR="00000D76" w:rsidRPr="00424141" w:rsidRDefault="006B5350" w:rsidP="00000D76">
      <w:pPr>
        <w:pStyle w:val="Heading2"/>
      </w:pPr>
      <w:bookmarkStart w:id="3" w:name="_Toc91171753"/>
      <w:bookmarkStart w:id="4" w:name="_Toc92707804"/>
      <w:r>
        <w:t>2</w:t>
      </w:r>
      <w:r w:rsidR="00000D76" w:rsidRPr="00424141">
        <w:t>.1 Situation Analysis</w:t>
      </w:r>
      <w:bookmarkEnd w:id="3"/>
      <w:bookmarkEnd w:id="4"/>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The customers of this company are the first priority to the company. The company believes that the customers are one of the important and very significant building blocks of the company who will help the company to make the good will in the market and run the business of the company very smoothly. Hence the company is giving the customer services at their best to the consumers of their products. With the customer services the company has some important and significant values for the market stabilities of this particular company</w:t>
      </w:r>
      <w:r w:rsidRPr="009E7794">
        <w:rPr>
          <w:rFonts w:ascii="Times New Roman" w:hAnsi="Times New Roman"/>
          <w:sz w:val="24"/>
        </w:rPr>
        <w:t>(Kotabe</w:t>
      </w:r>
      <w:r w:rsidRPr="009E7794">
        <w:rPr>
          <w:rFonts w:ascii="Times New Roman" w:hAnsi="Times New Roman"/>
          <w:i/>
          <w:sz w:val="24"/>
        </w:rPr>
        <w:t>et al.</w:t>
      </w:r>
      <w:r w:rsidRPr="009E7794">
        <w:rPr>
          <w:rFonts w:ascii="Times New Roman" w:hAnsi="Times New Roman"/>
          <w:sz w:val="24"/>
        </w:rPr>
        <w:t xml:space="preserve"> 2020)</w:t>
      </w:r>
      <w:r w:rsidRPr="00424141">
        <w:rPr>
          <w:rFonts w:ascii="Times New Roman" w:eastAsia="Times New Roman" w:hAnsi="Times New Roman" w:cs="Times New Roman"/>
          <w:color w:val="000000" w:themeColor="text1"/>
          <w:sz w:val="24"/>
          <w:szCs w:val="24"/>
        </w:rPr>
        <w:t xml:space="preserve">. The market stability of this company is quite astonishing to other companies who are very much associated with trading of frozen foods. The potential and loyal customers are helping the company to maintain the stabilities of the market. The competitors of the company are “Tesco PLC”, “Argos Limited”, “Waitrose Ltd” etc. and so on. This particular company not only manufactured and sold the frozen foods or groceries but also everything that should be available in the supermarket are being sold by this particular company.   </w:t>
      </w:r>
    </w:p>
    <w:p w:rsidR="00000D76" w:rsidRPr="00424141" w:rsidRDefault="006B5350" w:rsidP="00000D76">
      <w:pPr>
        <w:pStyle w:val="Heading2"/>
      </w:pPr>
      <w:bookmarkStart w:id="5" w:name="_Toc91171754"/>
      <w:bookmarkStart w:id="6" w:name="_Toc92707805"/>
      <w:r>
        <w:t>2</w:t>
      </w:r>
      <w:r w:rsidR="00000D76" w:rsidRPr="00424141">
        <w:t>.2 Market Development</w:t>
      </w:r>
      <w:bookmarkEnd w:id="5"/>
      <w:bookmarkEnd w:id="6"/>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The company is now decreasing the prices or the rates for the products to grab and penetrate the industrial market. The penetration of the market would help the company to enhance the workforce and the strengths factors in the company. By the help of new technologies the particular company is able to obtain the progress and penetration of the market. The products that are newly arrived to the company for being sold out might attract the people but the qualities of the products are the matters of priorities to the particular company</w:t>
      </w:r>
      <w:r w:rsidRPr="009E7794">
        <w:rPr>
          <w:rFonts w:ascii="Times New Roman" w:hAnsi="Times New Roman"/>
          <w:sz w:val="24"/>
        </w:rPr>
        <w:t>(Lindgreen</w:t>
      </w:r>
      <w:r w:rsidRPr="009E7794">
        <w:rPr>
          <w:rFonts w:ascii="Times New Roman" w:hAnsi="Times New Roman"/>
          <w:i/>
          <w:sz w:val="24"/>
        </w:rPr>
        <w:t>et al.</w:t>
      </w:r>
      <w:r w:rsidRPr="009E7794">
        <w:rPr>
          <w:rFonts w:ascii="Times New Roman" w:hAnsi="Times New Roman"/>
          <w:sz w:val="24"/>
        </w:rPr>
        <w:t xml:space="preserve"> 2018)</w:t>
      </w:r>
      <w:r w:rsidRPr="009E7794">
        <w:rPr>
          <w:rFonts w:ascii="Times New Roman" w:hAnsi="Times New Roman"/>
          <w:sz w:val="24"/>
        </w:rPr>
        <w:br/>
      </w:r>
      <w:r w:rsidRPr="00424141">
        <w:rPr>
          <w:rFonts w:ascii="Times New Roman" w:eastAsia="Times New Roman" w:hAnsi="Times New Roman" w:cs="Times New Roman"/>
          <w:color w:val="000000" w:themeColor="text1"/>
          <w:sz w:val="24"/>
          <w:szCs w:val="24"/>
        </w:rPr>
        <w:t>. This became the greatest concern to the company. It is very much significant or important for the company to develop or improve the qualities of the products that they are selling in the market. The market position of this company will be developed when the company is improving the branded products of them. The company should take the strategies that would help to develop the qualities of the products. The diversifications or the variance between the products is wide in this particular company</w:t>
      </w:r>
      <w:r w:rsidRPr="009E7794">
        <w:rPr>
          <w:rFonts w:ascii="Times New Roman" w:hAnsi="Times New Roman"/>
          <w:sz w:val="24"/>
        </w:rPr>
        <w:t>(Lindgreen</w:t>
      </w:r>
      <w:r w:rsidRPr="009E7794">
        <w:rPr>
          <w:rFonts w:ascii="Times New Roman" w:hAnsi="Times New Roman"/>
          <w:i/>
          <w:sz w:val="24"/>
        </w:rPr>
        <w:t>et al.</w:t>
      </w:r>
      <w:r w:rsidRPr="009E7794">
        <w:rPr>
          <w:rFonts w:ascii="Times New Roman" w:hAnsi="Times New Roman"/>
          <w:sz w:val="24"/>
        </w:rPr>
        <w:t xml:space="preserve"> 2018)</w:t>
      </w:r>
      <w:r w:rsidRPr="009E7794">
        <w:rPr>
          <w:rFonts w:ascii="Times New Roman" w:hAnsi="Times New Roman"/>
          <w:sz w:val="24"/>
        </w:rPr>
        <w:br/>
      </w:r>
      <w:r w:rsidRPr="00424141">
        <w:rPr>
          <w:rFonts w:ascii="Times New Roman" w:eastAsia="Times New Roman" w:hAnsi="Times New Roman" w:cs="Times New Roman"/>
          <w:color w:val="000000" w:themeColor="text1"/>
          <w:sz w:val="24"/>
          <w:szCs w:val="24"/>
        </w:rPr>
        <w:lastRenderedPageBreak/>
        <w:t xml:space="preserve">. As this particular company sells frozen food items, normal food items, all kinds of grocery items, vegetables, meats, dairy products, dry fruits, fruits and many other things.   </w:t>
      </w:r>
    </w:p>
    <w:p w:rsidR="00000D76" w:rsidRPr="00424141" w:rsidRDefault="006B5350" w:rsidP="00000D76">
      <w:pPr>
        <w:pStyle w:val="Heading2"/>
      </w:pPr>
      <w:bookmarkStart w:id="7" w:name="_Toc91171755"/>
      <w:bookmarkStart w:id="8" w:name="_Toc92707806"/>
      <w:r>
        <w:t>2</w:t>
      </w:r>
      <w:r w:rsidR="00000D76" w:rsidRPr="00424141">
        <w:t>.3 Strategic Directions</w:t>
      </w:r>
      <w:bookmarkEnd w:id="7"/>
      <w:bookmarkEnd w:id="8"/>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The basic or primary strategies that this company has taken to develop or improve the qualities of the business and recover the market power and control that offers the products with high demand from the consumers or customers. This process is very important and significant for the company to make a good amount of profit from the customer base that is very strong and potential. This would also help the customers to trust and prefer the company or as well as the products of the company. On the other hand, the products that the company is selling are used on everyday’s life</w:t>
      </w:r>
      <w:r w:rsidRPr="009E7794">
        <w:rPr>
          <w:rFonts w:ascii="Times New Roman" w:hAnsi="Times New Roman"/>
          <w:sz w:val="24"/>
        </w:rPr>
        <w:t>(Lindgreen</w:t>
      </w:r>
      <w:r w:rsidRPr="009E7794">
        <w:rPr>
          <w:rFonts w:ascii="Times New Roman" w:hAnsi="Times New Roman"/>
          <w:i/>
          <w:sz w:val="24"/>
        </w:rPr>
        <w:t>et al.</w:t>
      </w:r>
      <w:r w:rsidRPr="009E7794">
        <w:rPr>
          <w:rFonts w:ascii="Times New Roman" w:hAnsi="Times New Roman"/>
          <w:sz w:val="24"/>
        </w:rPr>
        <w:t xml:space="preserve"> 2021)</w:t>
      </w:r>
      <w:r w:rsidRPr="00424141">
        <w:rPr>
          <w:rFonts w:ascii="Times New Roman" w:eastAsia="Times New Roman" w:hAnsi="Times New Roman" w:cs="Times New Roman"/>
          <w:color w:val="000000" w:themeColor="text1"/>
          <w:sz w:val="24"/>
          <w:szCs w:val="24"/>
        </w:rPr>
        <w:t xml:space="preserve">. This company is supplying and providing the large amount of products demanded by the customers. This is a very good in fact great opportunity for the company as they are profiting or getting benefitted. The frozen food items that are being sold by this company have a craze or popularity in the national as well as international food market. </w:t>
      </w:r>
    </w:p>
    <w:p w:rsidR="00000D76" w:rsidRPr="00424141" w:rsidRDefault="006B5350" w:rsidP="00000D76">
      <w:pPr>
        <w:pStyle w:val="Heading1"/>
      </w:pPr>
      <w:bookmarkStart w:id="9" w:name="_Toc91171756"/>
      <w:bookmarkStart w:id="10" w:name="_Toc92707807"/>
      <w:r>
        <w:t>3</w:t>
      </w:r>
      <w:r w:rsidR="00000D76" w:rsidRPr="00424141">
        <w:t>.0 Related Segmentations</w:t>
      </w:r>
      <w:bookmarkEnd w:id="9"/>
      <w:bookmarkEnd w:id="10"/>
    </w:p>
    <w:p w:rsidR="00000D76" w:rsidRPr="00424141" w:rsidRDefault="006B5350" w:rsidP="00000D76">
      <w:pPr>
        <w:pStyle w:val="Heading2"/>
      </w:pPr>
      <w:bookmarkStart w:id="11" w:name="_Toc91171757"/>
      <w:bookmarkStart w:id="12" w:name="_Toc92707808"/>
      <w:r>
        <w:t>3</w:t>
      </w:r>
      <w:r w:rsidR="00000D76" w:rsidRPr="00424141">
        <w:t>.1 Market Segmentation</w:t>
      </w:r>
      <w:bookmarkEnd w:id="11"/>
      <w:bookmarkEnd w:id="12"/>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The market segmentation of this company is the market division that the company had chosen from the very first time. The segmentation strategies that are being used by the company for the requirements of the customers that the company is trying to accomplish are regarding the market segmentations. Iceland Supermarket Ltd. is one of the companies who are not only selling frozen foods but also various items that are already discussed earlier and mentioned above</w:t>
      </w:r>
      <w:r w:rsidRPr="009E7794">
        <w:rPr>
          <w:rFonts w:ascii="Times New Roman" w:hAnsi="Times New Roman"/>
          <w:sz w:val="24"/>
        </w:rPr>
        <w:t xml:space="preserve">(Martínez-López </w:t>
      </w:r>
      <w:r w:rsidRPr="009E7794">
        <w:rPr>
          <w:rFonts w:ascii="Times New Roman" w:hAnsi="Times New Roman"/>
          <w:i/>
          <w:sz w:val="24"/>
        </w:rPr>
        <w:t>et al.</w:t>
      </w:r>
      <w:r w:rsidRPr="009E7794">
        <w:rPr>
          <w:rFonts w:ascii="Times New Roman" w:hAnsi="Times New Roman"/>
          <w:sz w:val="24"/>
        </w:rPr>
        <w:t xml:space="preserve"> 2020)</w:t>
      </w:r>
      <w:r w:rsidRPr="00424141">
        <w:rPr>
          <w:rFonts w:ascii="Times New Roman" w:eastAsia="Times New Roman" w:hAnsi="Times New Roman" w:cs="Times New Roman"/>
          <w:color w:val="000000" w:themeColor="text1"/>
          <w:sz w:val="24"/>
          <w:szCs w:val="24"/>
        </w:rPr>
        <w:t xml:space="preserve">. It is very much significant or important for the company to develop or improve the qualities of the products that they are selling in the market. The market position of this company will be developed when the company is improving the branded products of them.  </w:t>
      </w:r>
    </w:p>
    <w:p w:rsidR="00000D76" w:rsidRPr="00424141" w:rsidRDefault="006B5350" w:rsidP="00000D76">
      <w:pPr>
        <w:pStyle w:val="Heading2"/>
      </w:pPr>
      <w:bookmarkStart w:id="13" w:name="_Toc91171758"/>
      <w:bookmarkStart w:id="14" w:name="_Toc92707809"/>
      <w:r>
        <w:t>3</w:t>
      </w:r>
      <w:r w:rsidR="00000D76" w:rsidRPr="00424141">
        <w:t>.2 Targeted Customers</w:t>
      </w:r>
      <w:bookmarkEnd w:id="13"/>
      <w:bookmarkEnd w:id="14"/>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 xml:space="preserve">From the time, when the company was starting to grab the entire food market by selling frozen food items and other groceries items, fruits, vegetables, many other things. All of the things that are discussed or mentioned in this section or throughout the project are available in the supermarket of this company. From various studies and news journals it is quite clear </w:t>
      </w:r>
      <w:r w:rsidRPr="00424141">
        <w:rPr>
          <w:rFonts w:ascii="Times New Roman" w:eastAsia="Times New Roman" w:hAnsi="Times New Roman" w:cs="Times New Roman"/>
          <w:color w:val="000000" w:themeColor="text1"/>
          <w:sz w:val="24"/>
          <w:szCs w:val="24"/>
        </w:rPr>
        <w:lastRenderedPageBreak/>
        <w:t>that the people who are foodie and having proper knowledge about frozen foods are the loyal customers of this particular company</w:t>
      </w:r>
      <w:r w:rsidRPr="009E7794">
        <w:rPr>
          <w:rFonts w:ascii="Times New Roman" w:hAnsi="Times New Roman"/>
          <w:sz w:val="24"/>
        </w:rPr>
        <w:t xml:space="preserve">(Mero </w:t>
      </w:r>
      <w:r w:rsidRPr="009E7794">
        <w:rPr>
          <w:rFonts w:ascii="Times New Roman" w:hAnsi="Times New Roman"/>
          <w:i/>
          <w:sz w:val="24"/>
        </w:rPr>
        <w:t>et al.</w:t>
      </w:r>
      <w:r w:rsidRPr="009E7794">
        <w:rPr>
          <w:rFonts w:ascii="Times New Roman" w:hAnsi="Times New Roman"/>
          <w:sz w:val="24"/>
        </w:rPr>
        <w:t xml:space="preserve"> 2020)</w:t>
      </w:r>
      <w:r w:rsidRPr="00424141">
        <w:rPr>
          <w:rFonts w:ascii="Times New Roman" w:eastAsia="Times New Roman" w:hAnsi="Times New Roman" w:cs="Times New Roman"/>
          <w:color w:val="000000" w:themeColor="text1"/>
          <w:sz w:val="24"/>
          <w:szCs w:val="24"/>
        </w:rPr>
        <w:t xml:space="preserve">. This particular company has many opportunities that are very much helpful for the company in taking the raw materials that are helpful to produce and make the products. So the food products that the company is selling are really delicious and the prices are reasonable for the products. Hence, the products of the company have craze to the children as well as to the elders. </w:t>
      </w:r>
    </w:p>
    <w:p w:rsidR="00000D76" w:rsidRPr="00424141" w:rsidRDefault="006B5350" w:rsidP="00000D76">
      <w:pPr>
        <w:pStyle w:val="Heading2"/>
      </w:pPr>
      <w:bookmarkStart w:id="15" w:name="_Toc91171759"/>
      <w:bookmarkStart w:id="16" w:name="_Toc92707810"/>
      <w:r>
        <w:t>3</w:t>
      </w:r>
      <w:r w:rsidR="00000D76" w:rsidRPr="00424141">
        <w:t>.3 Market Positioning</w:t>
      </w:r>
      <w:bookmarkEnd w:id="15"/>
      <w:bookmarkEnd w:id="16"/>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This particular company has recently achieved the tag of top leading company of the food industries of the entire world. Hence, the business of the company is very much associated with the growth of the country. So the government of the UK is also helping the company to run the business of the company very smoothly. This particular company is also trying to supply the best products to the customers. The particular company also offers some best services that are trustworthy for the customers than the products by other companies</w:t>
      </w:r>
      <w:r w:rsidRPr="009E7794">
        <w:rPr>
          <w:rFonts w:ascii="Times New Roman" w:hAnsi="Times New Roman"/>
          <w:sz w:val="24"/>
        </w:rPr>
        <w:t>(Moisander</w:t>
      </w:r>
      <w:r w:rsidRPr="009E7794">
        <w:rPr>
          <w:rFonts w:ascii="Times New Roman" w:hAnsi="Times New Roman"/>
          <w:i/>
          <w:sz w:val="24"/>
        </w:rPr>
        <w:t>et al.</w:t>
      </w:r>
      <w:r w:rsidRPr="009E7794">
        <w:rPr>
          <w:rFonts w:ascii="Times New Roman" w:hAnsi="Times New Roman"/>
          <w:sz w:val="24"/>
        </w:rPr>
        <w:t xml:space="preserve"> 2020)</w:t>
      </w:r>
      <w:r w:rsidRPr="00424141">
        <w:rPr>
          <w:rFonts w:ascii="Times New Roman" w:eastAsia="Times New Roman" w:hAnsi="Times New Roman" w:cs="Times New Roman"/>
          <w:color w:val="000000" w:themeColor="text1"/>
          <w:sz w:val="24"/>
          <w:szCs w:val="24"/>
        </w:rPr>
        <w:t xml:space="preserve">. The market position of this particular company is also very important to them and it helps the company to make more preferences and trusts by the products. This particular company respects the environment along with the programs that are activated to reduce the demands of the energies and maximize the use of gasses that are eco friendly. This particular company has taken some programs that help them to reduce the cutting of woods and packaging of the wastes. </w:t>
      </w:r>
    </w:p>
    <w:p w:rsidR="00000D76" w:rsidRPr="00424141" w:rsidRDefault="006B5350" w:rsidP="00000D76">
      <w:pPr>
        <w:pStyle w:val="Heading2"/>
      </w:pPr>
      <w:bookmarkStart w:id="17" w:name="_Toc91171760"/>
      <w:bookmarkStart w:id="18" w:name="_Toc92707811"/>
      <w:r>
        <w:t>3</w:t>
      </w:r>
      <w:r w:rsidR="00000D76" w:rsidRPr="00424141">
        <w:t>.4 Buyer Behavior</w:t>
      </w:r>
      <w:bookmarkEnd w:id="17"/>
      <w:bookmarkEnd w:id="18"/>
    </w:p>
    <w:p w:rsidR="00000D76" w:rsidRPr="00424141" w:rsidRDefault="00000D76" w:rsidP="00000D76">
      <w:pPr>
        <w:pStyle w:val="Normal1"/>
        <w:spacing w:line="360" w:lineRule="auto"/>
        <w:jc w:val="both"/>
        <w:rPr>
          <w:rFonts w:ascii="Times New Roman" w:eastAsia="Times New Roman" w:hAnsi="Times New Roman" w:cs="Times New Roman"/>
          <w:color w:val="000000" w:themeColor="text1"/>
          <w:sz w:val="24"/>
          <w:szCs w:val="24"/>
        </w:rPr>
      </w:pPr>
      <w:r w:rsidRPr="00424141">
        <w:rPr>
          <w:rFonts w:ascii="Times New Roman" w:eastAsia="Times New Roman" w:hAnsi="Times New Roman" w:cs="Times New Roman"/>
          <w:color w:val="000000" w:themeColor="text1"/>
          <w:sz w:val="24"/>
          <w:szCs w:val="24"/>
        </w:rPr>
        <w:t>Iceland Supermarket Ltd is the company that offers a huge satisfaction to fulfilling the requirements of the consumers or the customers. With the help of various types of models the behaviors of the customers might be analyzed</w:t>
      </w:r>
      <w:r w:rsidRPr="009E7794">
        <w:rPr>
          <w:rFonts w:ascii="Times New Roman" w:hAnsi="Times New Roman"/>
          <w:sz w:val="24"/>
        </w:rPr>
        <w:t>(Mokhtariani</w:t>
      </w:r>
      <w:r w:rsidRPr="009E7794">
        <w:rPr>
          <w:rFonts w:ascii="Times New Roman" w:hAnsi="Times New Roman"/>
          <w:i/>
          <w:sz w:val="24"/>
        </w:rPr>
        <w:t>et al.</w:t>
      </w:r>
      <w:r w:rsidRPr="009E7794">
        <w:rPr>
          <w:rFonts w:ascii="Times New Roman" w:hAnsi="Times New Roman"/>
          <w:sz w:val="24"/>
        </w:rPr>
        <w:t xml:space="preserve"> 2017)</w:t>
      </w:r>
      <w:r w:rsidRPr="00424141">
        <w:rPr>
          <w:rFonts w:ascii="Times New Roman" w:eastAsia="Times New Roman" w:hAnsi="Times New Roman" w:cs="Times New Roman"/>
          <w:color w:val="000000" w:themeColor="text1"/>
          <w:sz w:val="24"/>
          <w:szCs w:val="24"/>
        </w:rPr>
        <w:t xml:space="preserve">. The behaviors of the customers are enhancing the workforces among the employees of the company. This behavior of the customer also helps the societies to choose the right product for consumption. </w:t>
      </w:r>
    </w:p>
    <w:p w:rsidR="00000D76" w:rsidRDefault="006B5350" w:rsidP="00000D76">
      <w:pPr>
        <w:pStyle w:val="Heading1"/>
      </w:pPr>
      <w:bookmarkStart w:id="19" w:name="_Toc91171761"/>
      <w:bookmarkStart w:id="20" w:name="_Toc92707812"/>
      <w:r>
        <w:t>4</w:t>
      </w:r>
      <w:r w:rsidR="00000D76">
        <w:t>.0 Targeting and Positioning to the Company</w:t>
      </w:r>
      <w:bookmarkEnd w:id="19"/>
      <w:bookmarkEnd w:id="20"/>
    </w:p>
    <w:p w:rsidR="00000D76" w:rsidRDefault="006B5350" w:rsidP="00000D76">
      <w:pPr>
        <w:pStyle w:val="Heading2"/>
      </w:pPr>
      <w:bookmarkStart w:id="21" w:name="_Toc91171762"/>
      <w:bookmarkStart w:id="22" w:name="_Toc92707813"/>
      <w:r>
        <w:t>4</w:t>
      </w:r>
      <w:r w:rsidR="00000D76">
        <w:t>.1 Identify the Brand</w:t>
      </w:r>
      <w:bookmarkEnd w:id="21"/>
      <w:bookmarkEnd w:id="22"/>
    </w:p>
    <w:p w:rsidR="00000D76" w:rsidRDefault="00000D76" w:rsidP="00000D76">
      <w:pPr>
        <w:pStyle w:val="NormalWeb"/>
        <w:spacing w:before="0" w:beforeAutospacing="0" w:after="0" w:afterAutospacing="0" w:line="360" w:lineRule="auto"/>
        <w:jc w:val="both"/>
      </w:pPr>
      <w:r>
        <w:rPr>
          <w:color w:val="000000"/>
        </w:rPr>
        <w:t xml:space="preserve">Another important or significant part for the companies who are surviving in the market and well maintained is to identify the main branded products of the company by the logo of the particular company. The logo of Iceland Supermarket Ltd. is indicating the company’s name </w:t>
      </w:r>
      <w:r>
        <w:rPr>
          <w:color w:val="000000"/>
        </w:rPr>
        <w:lastRenderedPageBreak/>
        <w:t xml:space="preserve">and the products that the company is dealing with and the products that are only sold by the company. The name or the logo of the company is easily understandable to the customers or to the consumers of the company </w:t>
      </w:r>
      <w:r w:rsidRPr="009312AD">
        <w:rPr>
          <w:color w:val="000000" w:themeColor="text1"/>
        </w:rPr>
        <w:t xml:space="preserve">(Morgan </w:t>
      </w:r>
      <w:r w:rsidRPr="009312AD">
        <w:rPr>
          <w:i/>
          <w:color w:val="000000" w:themeColor="text1"/>
        </w:rPr>
        <w:t>et al.</w:t>
      </w:r>
      <w:r w:rsidRPr="009312AD">
        <w:rPr>
          <w:color w:val="000000" w:themeColor="text1"/>
        </w:rPr>
        <w:t xml:space="preserve"> 2019)</w:t>
      </w:r>
      <w:r>
        <w:rPr>
          <w:color w:val="000000"/>
        </w:rPr>
        <w:t xml:space="preserve">. The logo of this particular company is very easy and catchy. So, it is very significant for the company to choose the name that would be suitable and appropriate for the company and with the help of the company’s name the company is able to recognize the role of the company. The objectives and aims of the company are getting cleared through the names of the company. The name or the logo of this particular company of the United Kingdom refers to the fact that they are selling frozen foods and they are the leading specialists in frozen foods. This is the first company who is capable of retailing globally and is able to eliminate the plastic bags or packaging from all the branded products of the company. The company sells various kinds of frozen foods, party gifts, drinks and many other things that are related with the home products. The Iceland Supermarket Ltd. is historically advertised with the catchy slogan “Mums love it”. The marketing process of this company includes some special activities and the activities are communications or interactions, innovations of the products, manufacturing of the products, supply of the products, distributions of the products and many other things that are very much related with the marketing strategies. From this particular perspective the potential base of the customers are capable of paying the prices for the products from the company </w:t>
      </w:r>
      <w:r w:rsidRPr="009E7794">
        <w:t>(Mura, 2020)</w:t>
      </w:r>
      <w:r>
        <w:rPr>
          <w:color w:val="000000"/>
        </w:rPr>
        <w:t>.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w:t>
      </w:r>
    </w:p>
    <w:p w:rsidR="00000D76" w:rsidRDefault="00000D76" w:rsidP="00000D76">
      <w:pPr>
        <w:pStyle w:val="NormalWeb"/>
        <w:spacing w:before="0" w:beforeAutospacing="0" w:after="0" w:afterAutospacing="0" w:line="360" w:lineRule="auto"/>
        <w:jc w:val="center"/>
      </w:pPr>
      <w:r>
        <w:rPr>
          <w:b/>
          <w:bCs/>
          <w:noProof/>
          <w:color w:val="000000"/>
          <w:bdr w:val="none" w:sz="0" w:space="0" w:color="auto" w:frame="1"/>
          <w:lang w:bidi="gu-IN"/>
        </w:rPr>
        <w:lastRenderedPageBreak/>
        <w:drawing>
          <wp:inline distT="0" distB="0" distL="0" distR="0">
            <wp:extent cx="3384550" cy="3206115"/>
            <wp:effectExtent l="19050" t="0" r="6350" b="0"/>
            <wp:docPr id="3" name="Picture 4" descr="https://lh3.googleusercontent.com/S_bYy6kC15c1iTCgW5s8vHgx3SM3kq-AtujUGTgj0TDxCiiUY9SJl5HKwB7MKjfcU9KtR5gB4kyp8K623xn55MUmMIV7flIizSjZYeqTVwu1nZ3m2_nNieTdM-YFNmKVlf64XM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S_bYy6kC15c1iTCgW5s8vHgx3SM3kq-AtujUGTgj0TDxCiiUY9SJl5HKwB7MKjfcU9KtR5gB4kyp8K623xn55MUmMIV7flIizSjZYeqTVwu1nZ3m2_nNieTdM-YFNmKVlf64XMys"/>
                    <pic:cNvPicPr>
                      <a:picLocks noChangeAspect="1" noChangeArrowheads="1"/>
                    </pic:cNvPicPr>
                  </pic:nvPicPr>
                  <pic:blipFill>
                    <a:blip r:embed="rId10"/>
                    <a:srcRect/>
                    <a:stretch>
                      <a:fillRect/>
                    </a:stretch>
                  </pic:blipFill>
                  <pic:spPr bwMode="auto">
                    <a:xfrm>
                      <a:off x="0" y="0"/>
                      <a:ext cx="3384550" cy="3206115"/>
                    </a:xfrm>
                    <a:prstGeom prst="rect">
                      <a:avLst/>
                    </a:prstGeom>
                    <a:noFill/>
                    <a:ln w="9525">
                      <a:noFill/>
                      <a:miter lim="800000"/>
                      <a:headEnd/>
                      <a:tailEnd/>
                    </a:ln>
                  </pic:spPr>
                </pic:pic>
              </a:graphicData>
            </a:graphic>
          </wp:inline>
        </w:drawing>
      </w:r>
    </w:p>
    <w:p w:rsidR="00000D76" w:rsidRDefault="00000D76" w:rsidP="00000D76">
      <w:pPr>
        <w:pStyle w:val="NormalWeb"/>
        <w:spacing w:before="0" w:beforeAutospacing="0" w:after="0" w:afterAutospacing="0" w:line="360" w:lineRule="auto"/>
        <w:jc w:val="center"/>
      </w:pPr>
      <w:r>
        <w:rPr>
          <w:b/>
          <w:bCs/>
          <w:color w:val="000000"/>
        </w:rPr>
        <w:t>Figure 6: Brand Analysis of Iceland Supermarket Ltd.</w:t>
      </w:r>
    </w:p>
    <w:p w:rsidR="00000D76" w:rsidRDefault="00000D76" w:rsidP="00000D76">
      <w:pPr>
        <w:pStyle w:val="NormalWeb"/>
        <w:spacing w:before="0" w:beforeAutospacing="0" w:after="0" w:afterAutospacing="0" w:line="360" w:lineRule="auto"/>
        <w:jc w:val="center"/>
      </w:pPr>
      <w:r>
        <w:rPr>
          <w:color w:val="000000"/>
        </w:rPr>
        <w:t>(Source: https://www.google.com/search?q=brand+analysis+of+Iceland+Supermarket+Ltd.+UK&amp;tbm)</w:t>
      </w:r>
    </w:p>
    <w:p w:rsidR="00000D76" w:rsidRDefault="00000D76" w:rsidP="00000D76">
      <w:pPr>
        <w:pStyle w:val="Normal1"/>
        <w:spacing w:line="360" w:lineRule="auto"/>
        <w:jc w:val="both"/>
        <w:rPr>
          <w:rFonts w:ascii="Times New Roman" w:eastAsia="Times New Roman" w:hAnsi="Times New Roman" w:cs="Times New Roman"/>
          <w:color w:val="FF0000"/>
          <w:sz w:val="24"/>
          <w:szCs w:val="24"/>
        </w:rPr>
      </w:pPr>
    </w:p>
    <w:p w:rsidR="00000D76" w:rsidRDefault="006B5350" w:rsidP="00000D76">
      <w:pPr>
        <w:pStyle w:val="Heading2"/>
      </w:pPr>
      <w:bookmarkStart w:id="23" w:name="_Toc91171763"/>
      <w:bookmarkStart w:id="24" w:name="_Toc92707814"/>
      <w:r>
        <w:t>4</w:t>
      </w:r>
      <w:r w:rsidR="00000D76">
        <w:t>.2 Equity of the Brand</w:t>
      </w:r>
      <w:bookmarkEnd w:id="23"/>
      <w:bookmarkEnd w:id="24"/>
    </w:p>
    <w:p w:rsidR="00000D76" w:rsidRDefault="00000D76" w:rsidP="00000D76">
      <w:pPr>
        <w:pStyle w:val="NormalWeb"/>
        <w:spacing w:before="0" w:beforeAutospacing="0" w:after="0" w:afterAutospacing="0" w:line="360" w:lineRule="auto"/>
        <w:jc w:val="both"/>
      </w:pPr>
      <w:r>
        <w:rPr>
          <w:color w:val="000000"/>
        </w:rPr>
        <w:t xml:space="preserve">The fame or the popularity of the products that this particular company is gaining or achieving is helping them to grab the identified name that is also related with the branded products of the company. From this particular perspective the potential base of the customers are capable of paying the prices for the products from the company.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 </w:t>
      </w:r>
      <w:r w:rsidRPr="009E7794">
        <w:t>(Pevzner</w:t>
      </w:r>
      <w:r w:rsidRPr="009E7794">
        <w:rPr>
          <w:i/>
        </w:rPr>
        <w:t>et al.</w:t>
      </w:r>
      <w:r w:rsidRPr="009E7794">
        <w:t xml:space="preserve"> 2017)</w:t>
      </w:r>
      <w:r>
        <w:rPr>
          <w:color w:val="000000"/>
        </w:rPr>
        <w:t xml:space="preserve">. The name or the logo of the company is easily understandable to the customers or to the consumers of the company. The logo of this particular company is very easy and catchy. So, it is very significant for the company to choose the name that would be suitable and appropriate for the company and with the help of the company’s name the company is able to recognize the role of the company. The objectives and aims of the company are getting cleared through the names of the company. The name or the logo of this </w:t>
      </w:r>
      <w:r>
        <w:rPr>
          <w:color w:val="000000"/>
        </w:rPr>
        <w:lastRenderedPageBreak/>
        <w:t xml:space="preserve">particular company of the United Kingdom refers to the fact that they are selling frozen foods and they are the leading specialists in frozen foods </w:t>
      </w:r>
      <w:r w:rsidRPr="009E7794">
        <w:t>(Rapert, 2017)</w:t>
      </w:r>
      <w:r w:rsidRPr="009E7794">
        <w:br/>
      </w:r>
      <w:r>
        <w:rPr>
          <w:color w:val="000000"/>
        </w:rPr>
        <w:t>. This is the first companies who are capable of retailing globally and are able to eliminate the plastic bags or packaging from all the branded products of the company. The potentialities and loyalties of the consumers or the customers of the company are getting interested in paying the highest remuneration of the products. The particular products that are sold by the company are tasty and as well as healthy for the human being as it contains various types of proteins, fats, vitamins that are helpful to make the immune system of the human body and able to strengthen it.   </w:t>
      </w:r>
    </w:p>
    <w:p w:rsidR="00000D76" w:rsidRDefault="00000D76" w:rsidP="00000D76">
      <w:pPr>
        <w:pStyle w:val="Normal1"/>
        <w:rPr>
          <w:rFonts w:ascii="Times New Roman" w:eastAsia="Times New Roman" w:hAnsi="Times New Roman" w:cs="Times New Roman"/>
          <w:color w:val="FF0000"/>
          <w:sz w:val="24"/>
          <w:szCs w:val="24"/>
        </w:rPr>
      </w:pPr>
    </w:p>
    <w:p w:rsidR="00000D76" w:rsidRDefault="006B5350" w:rsidP="00000D76">
      <w:pPr>
        <w:pStyle w:val="Heading1"/>
      </w:pPr>
      <w:bookmarkStart w:id="25" w:name="_Toc91171764"/>
      <w:bookmarkStart w:id="26" w:name="_Toc92707815"/>
      <w:r>
        <w:t>5</w:t>
      </w:r>
      <w:r w:rsidR="00000D76">
        <w:t>.0 Marketing Mix Strategies</w:t>
      </w:r>
      <w:bookmarkEnd w:id="25"/>
      <w:bookmarkEnd w:id="26"/>
    </w:p>
    <w:p w:rsidR="00000D76" w:rsidRDefault="006B5350" w:rsidP="00000D76">
      <w:pPr>
        <w:pStyle w:val="Heading2"/>
      </w:pPr>
      <w:bookmarkStart w:id="27" w:name="_Toc91171765"/>
      <w:bookmarkStart w:id="28" w:name="_Toc92707816"/>
      <w:r>
        <w:t>5</w:t>
      </w:r>
      <w:r w:rsidR="00000D76">
        <w:t>.1 Strategies</w:t>
      </w:r>
      <w:bookmarkEnd w:id="27"/>
      <w:bookmarkEnd w:id="28"/>
    </w:p>
    <w:p w:rsidR="00000D76" w:rsidRPr="0027382F" w:rsidRDefault="00000D76" w:rsidP="00000D76">
      <w:pPr>
        <w:pStyle w:val="Normal1"/>
        <w:spacing w:line="360" w:lineRule="auto"/>
        <w:jc w:val="both"/>
        <w:rPr>
          <w:rFonts w:ascii="Times New Roman" w:eastAsia="Times New Roman" w:hAnsi="Times New Roman" w:cs="Times New Roman"/>
          <w:color w:val="FF0000"/>
          <w:sz w:val="28"/>
          <w:szCs w:val="24"/>
        </w:rPr>
      </w:pPr>
      <w:r w:rsidRPr="0027382F">
        <w:rPr>
          <w:rFonts w:ascii="Times New Roman" w:hAnsi="Times New Roman" w:cs="Times New Roman"/>
          <w:color w:val="000000"/>
          <w:sz w:val="24"/>
        </w:rPr>
        <w:t>The approaches of this particular company that have major effects on the growth of the company and to control the entire market related with foods moreover frozen foods. The company tries to supply and offer the best frozen foods with best qualities and best packaging to the customers. It will help to prevent the wastage of foods by the packaging. The company also tries to make the customers or the consumers more satisfied</w:t>
      </w:r>
      <w:r w:rsidRPr="009E7794">
        <w:rPr>
          <w:rFonts w:ascii="Times New Roman" w:hAnsi="Times New Roman"/>
          <w:sz w:val="24"/>
        </w:rPr>
        <w:t>(Sander, 2019)</w:t>
      </w:r>
      <w:r w:rsidRPr="009E7794">
        <w:rPr>
          <w:rFonts w:ascii="Times New Roman" w:hAnsi="Times New Roman"/>
          <w:sz w:val="24"/>
        </w:rPr>
        <w:br/>
      </w:r>
      <w:r w:rsidRPr="0027382F">
        <w:rPr>
          <w:rFonts w:ascii="Times New Roman" w:hAnsi="Times New Roman" w:cs="Times New Roman"/>
          <w:color w:val="000000"/>
          <w:sz w:val="24"/>
        </w:rPr>
        <w:t>. This idea or strategy would help the company to bring in more customers and more profits. From this particular perspective the potential base of the customers are capable of paying the prices for the products from the company.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w:t>
      </w:r>
      <w:r w:rsidRPr="009E7794">
        <w:rPr>
          <w:rFonts w:ascii="Times New Roman" w:hAnsi="Times New Roman"/>
          <w:sz w:val="24"/>
        </w:rPr>
        <w:t>(Savina, 2021)</w:t>
      </w:r>
      <w:r w:rsidRPr="0027382F">
        <w:rPr>
          <w:rFonts w:ascii="Times New Roman" w:hAnsi="Times New Roman" w:cs="Times New Roman"/>
          <w:color w:val="000000"/>
          <w:sz w:val="24"/>
        </w:rPr>
        <w:t>. This particular company is trying to give the best customer services than the other companies of the food industry. Apart from all these things, the company has a large amount of items and products that are based on the demands of the consumers or the customers. The opportunity for the company is that the company sells the products that are required by the customers on a daily basis and it is very much helpful for the company for the rate of their profits.</w:t>
      </w:r>
    </w:p>
    <w:p w:rsidR="00000D76" w:rsidRDefault="006B5350" w:rsidP="00000D76">
      <w:pPr>
        <w:pStyle w:val="Heading2"/>
      </w:pPr>
      <w:bookmarkStart w:id="29" w:name="_Toc91171766"/>
      <w:bookmarkStart w:id="30" w:name="_Toc92707817"/>
      <w:r>
        <w:lastRenderedPageBreak/>
        <w:t>5</w:t>
      </w:r>
      <w:r w:rsidR="00000D76">
        <w:t>.2 Communication to the Market</w:t>
      </w:r>
      <w:bookmarkEnd w:id="29"/>
      <w:bookmarkEnd w:id="30"/>
    </w:p>
    <w:p w:rsidR="00000D76" w:rsidRDefault="001B699F" w:rsidP="00000D76">
      <w:pPr>
        <w:pStyle w:val="NormalWeb"/>
        <w:spacing w:before="0" w:beforeAutospacing="0" w:after="0" w:afterAutospacing="0" w:line="360" w:lineRule="auto"/>
        <w:jc w:val="both"/>
        <w:rPr>
          <w:color w:val="000000"/>
        </w:rPr>
      </w:pPr>
      <w:r w:rsidRPr="00F43B2A">
        <w:rPr>
          <w:color w:val="2F5496" w:themeColor="accent1" w:themeShade="BF"/>
        </w:rPr>
        <w:t xml:space="preserve">The exchanging or imparting of information through various means and medium like speaking, some sorts of writing, or using other mediums to express the feelings is known as the communication. The means or the process of receiving or sending information by using computers, mobile phones, televisions and other means </w:t>
      </w:r>
      <w:r w:rsidR="000960C6" w:rsidRPr="00F43B2A">
        <w:rPr>
          <w:color w:val="2F5496" w:themeColor="accent1" w:themeShade="BF"/>
        </w:rPr>
        <w:t>is known as the communication.</w:t>
      </w:r>
      <w:r w:rsidR="00000D76">
        <w:rPr>
          <w:color w:val="000000"/>
        </w:rPr>
        <w:t xml:space="preserve">The associated involvements between the end users and the business are taking place in the interaction or communication in marketing. The company tries to supply and offer the best frozen foods with best qualities and best packaging to the customers. It will help to prevent the wastage of foods by the packaging. The company also tries to make the customers or the consumers more satisfied. This idea or strategy would help the company to bring in more customers and more profits. From this particular perspective the potential base of the customers </w:t>
      </w:r>
      <w:r>
        <w:rPr>
          <w:color w:val="000000"/>
        </w:rPr>
        <w:t>is</w:t>
      </w:r>
      <w:r w:rsidR="00000D76">
        <w:rPr>
          <w:color w:val="000000"/>
        </w:rPr>
        <w:t xml:space="preserve"> capable of paying the prices for the products from the company </w:t>
      </w:r>
      <w:r w:rsidR="00000D76" w:rsidRPr="009E7794">
        <w:t>(Sozinova, 2018)</w:t>
      </w:r>
      <w:r w:rsidR="00000D76">
        <w:rPr>
          <w:color w:val="000000"/>
        </w:rPr>
        <w:t xml:space="preserve">.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 Various types of media are effective for the products of the company to be marketed and thus the media are having some important roles in mercerization of the products that would be sold by this particular company. The consumer or customer’s behavior helps the companies to improve the qualities of the products and run the company or the business very smoothly. This particular company is trying to give the best customer services than the other companies of the food industry </w:t>
      </w:r>
      <w:r w:rsidR="00000D76" w:rsidRPr="009E7794">
        <w:t>(Tafesse</w:t>
      </w:r>
      <w:r w:rsidR="00000D76" w:rsidRPr="009E7794">
        <w:rPr>
          <w:i/>
        </w:rPr>
        <w:t>et al.</w:t>
      </w:r>
      <w:r w:rsidR="00000D76" w:rsidRPr="009E7794">
        <w:t xml:space="preserve"> 2018)</w:t>
      </w:r>
      <w:r w:rsidR="00000D76">
        <w:rPr>
          <w:color w:val="000000"/>
        </w:rPr>
        <w:t xml:space="preserve">. Apart from all these things, the company has a large amount of items and products that are based on the demands of the consumers or the customers. By the help of converged strategies and new innovative technologies the companies are able and going to be flourished during selling the patent products of the company. The objectives and aims of the company are getting cleared through the names of the company </w:t>
      </w:r>
      <w:r w:rsidR="00000D76" w:rsidRPr="009E7794">
        <w:t xml:space="preserve">(Thabit </w:t>
      </w:r>
      <w:r w:rsidR="00000D76" w:rsidRPr="009E7794">
        <w:rPr>
          <w:i/>
        </w:rPr>
        <w:t>et al.</w:t>
      </w:r>
      <w:r w:rsidR="00000D76" w:rsidRPr="009E7794">
        <w:t xml:space="preserve"> 2018)</w:t>
      </w:r>
      <w:r w:rsidR="00000D76" w:rsidRPr="009E7794">
        <w:br/>
      </w:r>
      <w:r w:rsidR="00000D76">
        <w:rPr>
          <w:color w:val="000000"/>
        </w:rPr>
        <w:t xml:space="preserve">. </w:t>
      </w:r>
      <w:r w:rsidR="000960C6" w:rsidRPr="00F43B2A">
        <w:rPr>
          <w:color w:val="2F5496" w:themeColor="accent1" w:themeShade="BF"/>
        </w:rPr>
        <w:t xml:space="preserve">The communication is the fundamental existence and process oif survival for every human being as well as for the organization to enhance the business level and workforces among the employees of the company. It is one of the most useful processes to create and share information, ideas, facts, views, opinions, feelings and many other things. Communication is the key that helps to reach people and direct the functions to manage the entire organization. </w:t>
      </w:r>
      <w:r w:rsidR="00000D76">
        <w:rPr>
          <w:color w:val="000000"/>
        </w:rPr>
        <w:t xml:space="preserve">The name or the logo of this particular company of the United Kingdom refers to the fact that they are selling frozen foods and they are the leading specialists in frozen foods. This is the </w:t>
      </w:r>
      <w:r w:rsidR="00000D76">
        <w:rPr>
          <w:color w:val="000000"/>
        </w:rPr>
        <w:lastRenderedPageBreak/>
        <w:t xml:space="preserve">first company who is capable of retailing globally and is able to eliminate the plastic bags or packaging from all the branded products of the company. The potentialities and loyalties of the consumers or the customers of the company are getting interested in paying the highest remuneration of the products. The particular products that are sold by the company are tasty and as well as healthy for the human being as it contains various types of proteins, fats, vitamins that are helpful to make the immune system of the human body and able to strengthen it.  The market factors, internal factors, external factors, brands of the company are some of the factors that are kept in mind by the management body of this particular company during the time of designing the interaction strategies of the particular company. The marketing process of this company includes some special activities and the activities are communications or interactions, innovations of the products, manufacturing of the products, supply of the products, distributions of the products and many other things that are very much related with the marketing strategies. From this particular perspective the potential base of the customers are capable of paying the prices for the products from the company. The products of the particular company have already achieved the trustworthiness of the consumers or the customers </w:t>
      </w:r>
      <w:r w:rsidR="00000D76" w:rsidRPr="009E7794">
        <w:t>(Zaefarian</w:t>
      </w:r>
      <w:r w:rsidR="00000D76" w:rsidRPr="009E7794">
        <w:rPr>
          <w:i/>
        </w:rPr>
        <w:t>et al.</w:t>
      </w:r>
      <w:r w:rsidR="00000D76" w:rsidRPr="009E7794">
        <w:t xml:space="preserve"> 2017)</w:t>
      </w:r>
      <w:r w:rsidR="00000D76" w:rsidRPr="009E7794">
        <w:br/>
      </w:r>
      <w:r w:rsidR="00000D76">
        <w:rPr>
          <w:color w:val="000000"/>
        </w:rPr>
        <w:t xml:space="preserve">. The particular company has to check all the possible criteria for the demands by the customers in the market. The products of the particular company should meet all the demanding qualities. Hence, the advertisement and the media are having an important role to play a part in the growth of the entire industry. It will also help to increase the quality of the products and the quality of the business to meet all criteria or demands by the customers </w:t>
      </w:r>
      <w:r w:rsidR="00000D76" w:rsidRPr="009E7794">
        <w:t>(Andreeva</w:t>
      </w:r>
      <w:r w:rsidR="00000D76" w:rsidRPr="009E7794">
        <w:rPr>
          <w:i/>
        </w:rPr>
        <w:t>et al.</w:t>
      </w:r>
      <w:r w:rsidR="00000D76" w:rsidRPr="009E7794">
        <w:t xml:space="preserve"> 2017)</w:t>
      </w:r>
      <w:r w:rsidR="00000D76" w:rsidRPr="009E7794">
        <w:br/>
      </w:r>
      <w:r w:rsidR="00000D76">
        <w:rPr>
          <w:color w:val="000000"/>
        </w:rPr>
        <w:t>. The services that the company offers and provides to the customers should be well maintained. The company has to be more communicative with the customers as they are the people who can review the things that are being sold by the company. </w:t>
      </w:r>
    </w:p>
    <w:p w:rsidR="00850CAA" w:rsidRPr="00F43B2A" w:rsidRDefault="00F61598" w:rsidP="00000D76">
      <w:pPr>
        <w:pStyle w:val="NormalWeb"/>
        <w:spacing w:before="0" w:beforeAutospacing="0" w:after="0" w:afterAutospacing="0" w:line="360" w:lineRule="auto"/>
        <w:jc w:val="both"/>
        <w:rPr>
          <w:color w:val="2F5496" w:themeColor="accent1" w:themeShade="BF"/>
        </w:rPr>
      </w:pPr>
      <w:r w:rsidRPr="00F43B2A">
        <w:rPr>
          <w:color w:val="2F5496" w:themeColor="accent1" w:themeShade="BF"/>
        </w:rPr>
        <w:t>The IMC or Integrated Marketing Communication is the unique process that helps to identify the strategies of communication</w:t>
      </w:r>
      <w:r w:rsidR="00850CAA" w:rsidRPr="00F43B2A">
        <w:rPr>
          <w:color w:val="2F5496" w:themeColor="accent1" w:themeShade="BF"/>
        </w:rPr>
        <w:t>.</w:t>
      </w:r>
    </w:p>
    <w:p w:rsidR="00F61598" w:rsidRDefault="00850CAA" w:rsidP="00850CAA">
      <w:pPr>
        <w:pStyle w:val="NormalWeb"/>
        <w:spacing w:before="0" w:beforeAutospacing="0" w:after="0" w:afterAutospacing="0" w:line="360" w:lineRule="auto"/>
        <w:jc w:val="center"/>
        <w:rPr>
          <w:color w:val="FF0000"/>
        </w:rPr>
      </w:pPr>
      <w:r>
        <w:rPr>
          <w:noProof/>
          <w:lang w:bidi="gu-IN"/>
        </w:rPr>
        <w:lastRenderedPageBreak/>
        <w:drawing>
          <wp:inline distT="0" distB="0" distL="0" distR="0">
            <wp:extent cx="3703221" cy="36868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6326" cy="3689902"/>
                    </a:xfrm>
                    <a:prstGeom prst="rect">
                      <a:avLst/>
                    </a:prstGeom>
                  </pic:spPr>
                </pic:pic>
              </a:graphicData>
            </a:graphic>
          </wp:inline>
        </w:drawing>
      </w:r>
    </w:p>
    <w:p w:rsidR="00850CAA" w:rsidRPr="003A5E6B" w:rsidRDefault="00850CAA" w:rsidP="00850CAA">
      <w:pPr>
        <w:pStyle w:val="NormalWeb"/>
        <w:spacing w:before="0" w:beforeAutospacing="0" w:after="0" w:afterAutospacing="0" w:line="360" w:lineRule="auto"/>
        <w:jc w:val="center"/>
        <w:rPr>
          <w:b/>
          <w:bCs/>
          <w:color w:val="FF0000"/>
        </w:rPr>
      </w:pPr>
      <w:r w:rsidRPr="003A5E6B">
        <w:rPr>
          <w:b/>
          <w:bCs/>
          <w:color w:val="FF0000"/>
        </w:rPr>
        <w:t xml:space="preserve">Figure </w:t>
      </w:r>
      <w:r w:rsidR="003A5E6B" w:rsidRPr="003A5E6B">
        <w:rPr>
          <w:b/>
          <w:bCs/>
          <w:color w:val="FF0000"/>
        </w:rPr>
        <w:t>8</w:t>
      </w:r>
      <w:r w:rsidRPr="003A5E6B">
        <w:rPr>
          <w:b/>
          <w:bCs/>
          <w:color w:val="FF0000"/>
        </w:rPr>
        <w:t>: IMC Model</w:t>
      </w:r>
    </w:p>
    <w:p w:rsidR="00850CAA" w:rsidRPr="00F61598" w:rsidRDefault="00850CAA" w:rsidP="00850CAA">
      <w:pPr>
        <w:pStyle w:val="NormalWeb"/>
        <w:spacing w:before="0" w:beforeAutospacing="0" w:after="0" w:afterAutospacing="0" w:line="360" w:lineRule="auto"/>
        <w:jc w:val="center"/>
        <w:rPr>
          <w:color w:val="FF0000"/>
        </w:rPr>
      </w:pPr>
      <w:r>
        <w:rPr>
          <w:color w:val="FF0000"/>
        </w:rPr>
        <w:t>(Source: Draw.io)</w:t>
      </w:r>
    </w:p>
    <w:p w:rsidR="00000D76" w:rsidRDefault="006B5350" w:rsidP="00000D76">
      <w:pPr>
        <w:pStyle w:val="Heading2"/>
      </w:pPr>
      <w:bookmarkStart w:id="31" w:name="_Toc91171767"/>
      <w:bookmarkStart w:id="32" w:name="_Toc92707818"/>
      <w:r>
        <w:t>5</w:t>
      </w:r>
      <w:r w:rsidR="00000D76">
        <w:t>.3 Digital Marketing Strategies</w:t>
      </w:r>
      <w:bookmarkEnd w:id="31"/>
      <w:bookmarkEnd w:id="32"/>
    </w:p>
    <w:p w:rsidR="00000D76" w:rsidRPr="0027382F" w:rsidRDefault="00000D76" w:rsidP="00000D76">
      <w:pPr>
        <w:pStyle w:val="NormalWeb"/>
        <w:spacing w:before="0" w:beforeAutospacing="0" w:after="0" w:afterAutospacing="0" w:line="360" w:lineRule="auto"/>
        <w:jc w:val="both"/>
      </w:pPr>
      <w:r>
        <w:rPr>
          <w:color w:val="000000"/>
        </w:rPr>
        <w:t xml:space="preserve">Iceland Supermarket Ltd. is a company who is primarily or basically concerned with the interaction or communication of this particular company with the national, local and international food market. The particular company is paying special attention to the potential customers or the strong consumers.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 This particular company is trying to give the best customer services than the other companies of the food industry. Apart from all these things, the company has a large amount of items and products that are based on the demands of the consumers or the customers </w:t>
      </w:r>
      <w:r w:rsidRPr="009E7794">
        <w:t xml:space="preserve">(Zimmerman </w:t>
      </w:r>
      <w:r w:rsidRPr="009E7794">
        <w:rPr>
          <w:i/>
        </w:rPr>
        <w:t>et al.</w:t>
      </w:r>
      <w:r w:rsidRPr="009E7794">
        <w:t xml:space="preserve"> 2017)</w:t>
      </w:r>
      <w:r>
        <w:rPr>
          <w:color w:val="000000"/>
        </w:rPr>
        <w:t xml:space="preserve">. Hence, it is proved that this particular company is giving special services to the strong and loyal customers of the particular company. Iceland Supermarket Ltd. believes that the customers or consumers are the significant building blocks and have a great contribution directly or indirectly to the growth of the company. The objectives and aims of the company are getting cleared through the </w:t>
      </w:r>
      <w:r>
        <w:rPr>
          <w:color w:val="000000"/>
        </w:rPr>
        <w:lastRenderedPageBreak/>
        <w:t xml:space="preserve">names of the company. The name or the logo of this particular company of the United Kingdom refers to the fact that they are selling frozen foods and they are the leading specialists in frozen foods </w:t>
      </w:r>
      <w:r w:rsidRPr="009E7794">
        <w:t xml:space="preserve">(Brown </w:t>
      </w:r>
      <w:r w:rsidRPr="009E7794">
        <w:rPr>
          <w:i/>
        </w:rPr>
        <w:t>et al.</w:t>
      </w:r>
      <w:r w:rsidRPr="009E7794">
        <w:t xml:space="preserve"> 2019)</w:t>
      </w:r>
      <w:r w:rsidRPr="009E7794">
        <w:br/>
      </w:r>
      <w:r>
        <w:rPr>
          <w:color w:val="000000"/>
        </w:rPr>
        <w:t>. The opinions and views of the customers are taken by the company in a form of survey to improve the qualities of the products and run the company smoothly, without any kind of inconveniences. Hence, the opinions and views of the customers are very important for this particular company. </w:t>
      </w:r>
    </w:p>
    <w:p w:rsidR="00000D76" w:rsidRDefault="006B5350" w:rsidP="00000D76">
      <w:pPr>
        <w:pStyle w:val="Heading2"/>
      </w:pPr>
      <w:bookmarkStart w:id="33" w:name="_Toc91171768"/>
      <w:bookmarkStart w:id="34" w:name="_Toc92707819"/>
      <w:r>
        <w:t>5</w:t>
      </w:r>
      <w:r w:rsidR="00000D76">
        <w:t>.4 Converged Strategies</w:t>
      </w:r>
      <w:bookmarkEnd w:id="33"/>
      <w:bookmarkEnd w:id="34"/>
    </w:p>
    <w:p w:rsidR="00000D76" w:rsidRPr="0027382F" w:rsidRDefault="00000D76" w:rsidP="00000D76">
      <w:pPr>
        <w:pStyle w:val="Normal1"/>
        <w:spacing w:line="360" w:lineRule="auto"/>
        <w:jc w:val="both"/>
        <w:rPr>
          <w:rFonts w:ascii="Times New Roman" w:eastAsia="Times New Roman" w:hAnsi="Times New Roman" w:cs="Times New Roman"/>
          <w:color w:val="FF0000"/>
          <w:sz w:val="28"/>
          <w:szCs w:val="24"/>
        </w:rPr>
      </w:pPr>
      <w:r w:rsidRPr="0027382F">
        <w:rPr>
          <w:rFonts w:ascii="Times New Roman" w:hAnsi="Times New Roman" w:cs="Times New Roman"/>
          <w:color w:val="000000"/>
          <w:sz w:val="24"/>
        </w:rPr>
        <w:t>The term “converged strategies” refers to the strategies that are being converted in any way and the strategies taken by some companies are known as converged strategies. The companies have taken all these strategies to hold the stabilities of the market positions and to maintain the targets. The particular company is paying special attention to the potential customers or the strong consumers. The products of the particular company have already achieved the trustworthiness of the consumers or the customers. The prices of the products that are branded by the company are reasonable and affordable for everyone</w:t>
      </w:r>
      <w:r w:rsidRPr="009E7794">
        <w:rPr>
          <w:rFonts w:ascii="Times New Roman" w:hAnsi="Times New Roman"/>
          <w:sz w:val="24"/>
        </w:rPr>
        <w:t xml:space="preserve">(Chang </w:t>
      </w:r>
      <w:r w:rsidRPr="009E7794">
        <w:rPr>
          <w:rFonts w:ascii="Times New Roman" w:hAnsi="Times New Roman"/>
          <w:i/>
          <w:sz w:val="24"/>
        </w:rPr>
        <w:t>et al.</w:t>
      </w:r>
      <w:r w:rsidRPr="009E7794">
        <w:rPr>
          <w:rFonts w:ascii="Times New Roman" w:hAnsi="Times New Roman"/>
          <w:sz w:val="24"/>
        </w:rPr>
        <w:t xml:space="preserve"> 2018)</w:t>
      </w:r>
      <w:r w:rsidRPr="0027382F">
        <w:rPr>
          <w:rFonts w:ascii="Times New Roman" w:hAnsi="Times New Roman" w:cs="Times New Roman"/>
          <w:color w:val="000000"/>
          <w:sz w:val="24"/>
        </w:rPr>
        <w:t>. It would help the customers in buying some new products with proper knowledge about the product. It will also help to increase the quality of the products and the quality of the business to meet all criteria or demands by the customers. The services that the company offers and provides to the customers should be well maintained. The company has to be more communicative with the customers as they are the people who can review the things that are being sold by the company. Various types of media are effective for the products of the company to be marketed and thus the media are having some important roles in marketization of the products that would be sold by this particular company. The consumer or customer’s behavior helps the companies to improve the qualities of the products and run the company or the business very smoothly</w:t>
      </w:r>
      <w:r w:rsidRPr="009E7794">
        <w:rPr>
          <w:rFonts w:ascii="Times New Roman" w:hAnsi="Times New Roman"/>
          <w:sz w:val="24"/>
        </w:rPr>
        <w:t>(Chernev, 2018)</w:t>
      </w:r>
      <w:r w:rsidRPr="0027382F">
        <w:rPr>
          <w:rFonts w:ascii="Times New Roman" w:hAnsi="Times New Roman" w:cs="Times New Roman"/>
          <w:color w:val="000000"/>
          <w:sz w:val="24"/>
        </w:rPr>
        <w:t>. This particular company is trying to give the best customer services than the other companies of the food industry. Apart from all these things, the company has a large amount of items and products that are based on the demands of the consumers or the customers. By the help of converged strategies and new innovative technologies the companies are able and going to be flourished during selling the patent products of the company. The products might be sold by the companies that are marketed by the help of internet services.</w:t>
      </w:r>
    </w:p>
    <w:p w:rsidR="00000D76" w:rsidRDefault="006B5350" w:rsidP="00000D76">
      <w:pPr>
        <w:pStyle w:val="Heading2"/>
      </w:pPr>
      <w:bookmarkStart w:id="35" w:name="_Toc91171769"/>
      <w:bookmarkStart w:id="36" w:name="_Toc92707820"/>
      <w:r>
        <w:lastRenderedPageBreak/>
        <w:t>5</w:t>
      </w:r>
      <w:r w:rsidR="00000D76">
        <w:t>.5 Consumer Socialization</w:t>
      </w:r>
      <w:bookmarkEnd w:id="35"/>
      <w:bookmarkEnd w:id="36"/>
    </w:p>
    <w:p w:rsidR="00000D76" w:rsidRDefault="00000D76" w:rsidP="00000D76">
      <w:pPr>
        <w:pStyle w:val="NormalWeb"/>
        <w:spacing w:before="0" w:beforeAutospacing="0" w:after="0" w:afterAutospacing="0" w:line="360" w:lineRule="auto"/>
        <w:jc w:val="both"/>
        <w:rPr>
          <w:color w:val="000000"/>
        </w:rPr>
      </w:pPr>
      <w:r>
        <w:rPr>
          <w:color w:val="000000"/>
        </w:rPr>
        <w:t xml:space="preserve">The forms or strategies to communicate or interact with the market completely depend on the internet services that are being used by the companies. The datasets or information that is uploaded on the web pages or websites should contain the descriptions of the products sold by the companies </w:t>
      </w:r>
      <w:r w:rsidRPr="009E7794">
        <w:t xml:space="preserve">(Christodoulides </w:t>
      </w:r>
      <w:r w:rsidRPr="009E7794">
        <w:rPr>
          <w:i/>
        </w:rPr>
        <w:t>et al.</w:t>
      </w:r>
      <w:r w:rsidRPr="009E7794">
        <w:t xml:space="preserve"> 2019)</w:t>
      </w:r>
      <w:r>
        <w:rPr>
          <w:color w:val="000000"/>
        </w:rPr>
        <w:t xml:space="preserve">. It would help the customers in buying some new products with proper knowledge about the product. It will also help to increase the quality of the products and the quality of the business to meet all criteria or demands by the customers. The services that the company offers and provides to the customers should be well maintained. The company has to be more communicative with the customers as they are the people who can review the things that are being sold by the company </w:t>
      </w:r>
      <w:r w:rsidRPr="009E7794">
        <w:t>(Danko</w:t>
      </w:r>
      <w:r w:rsidRPr="009E7794">
        <w:rPr>
          <w:i/>
        </w:rPr>
        <w:t>et al.</w:t>
      </w:r>
      <w:r w:rsidRPr="009E7794">
        <w:t xml:space="preserve"> 2018)</w:t>
      </w:r>
      <w:r>
        <w:rPr>
          <w:color w:val="000000"/>
        </w:rPr>
        <w:t>. Various types of media are effective for the products of the company to be marketed and thus the media are having some important roles in mercerization of the products that would be sold by this particular company. </w:t>
      </w:r>
    </w:p>
    <w:p w:rsidR="00000D76" w:rsidRDefault="00000D76" w:rsidP="00000D76">
      <w:pPr>
        <w:rPr>
          <w:rFonts w:ascii="Times New Roman" w:eastAsia="Times New Roman" w:hAnsi="Times New Roman" w:cs="Times New Roman"/>
          <w:color w:val="000000"/>
          <w:sz w:val="24"/>
          <w:szCs w:val="24"/>
        </w:rPr>
      </w:pPr>
      <w:r>
        <w:rPr>
          <w:color w:val="000000"/>
        </w:rPr>
        <w:br w:type="page"/>
      </w:r>
    </w:p>
    <w:p w:rsidR="00000D76" w:rsidRDefault="006B5350" w:rsidP="00000D76">
      <w:pPr>
        <w:pStyle w:val="Heading1"/>
      </w:pPr>
      <w:bookmarkStart w:id="37" w:name="_Toc91171770"/>
      <w:bookmarkStart w:id="38" w:name="_Toc92707821"/>
      <w:r>
        <w:lastRenderedPageBreak/>
        <w:t>6</w:t>
      </w:r>
      <w:r w:rsidR="00000D76">
        <w:t>.0 Conclusion</w:t>
      </w:r>
      <w:bookmarkEnd w:id="37"/>
      <w:bookmarkEnd w:id="38"/>
    </w:p>
    <w:p w:rsidR="00F57FAB" w:rsidRDefault="00000D76" w:rsidP="00000D76">
      <w:pPr>
        <w:spacing w:line="360" w:lineRule="auto"/>
        <w:jc w:val="both"/>
        <w:rPr>
          <w:rFonts w:ascii="Times New Roman" w:hAnsi="Times New Roman" w:cs="Times New Roman"/>
          <w:color w:val="000000"/>
          <w:sz w:val="24"/>
          <w:szCs w:val="24"/>
        </w:rPr>
      </w:pPr>
      <w:r w:rsidRPr="00000D76">
        <w:rPr>
          <w:rFonts w:ascii="Times New Roman" w:hAnsi="Times New Roman" w:cs="Times New Roman"/>
          <w:color w:val="000000"/>
          <w:sz w:val="24"/>
          <w:szCs w:val="24"/>
        </w:rPr>
        <w:t>The particular project is based on the marketing analysis and marketing management of Iceland Supermarket Ltd. The project contains various sections. The first section or the introduction contains the basic information about marketing. The introductory part builds or sets up the connection line throughout the project. Then, the next part contains the background of Iceland Supermarket Ltd. the background of the company and all the basic or primary information about this particular company is given in this portion. After that, the marketing environment is divided or classified into two different sections. The macro environment analyses the PESTLE factors of this particular company with the help of a table. The micro environment section analyses the SWOT or Strengths, Weaknesses, Opportunities and Threats of the company with the help of another table. After that, the planning or strategies for marketing are discussed. The situational analysis is also done to complete the project. After that the marketing process and segmentation processes are also analyzed in the particular sections. Then, the techniques and analysis of the strategies are also discussed in the particular sections. The brands products of the company are identified, the equity of the branded products are described in particular portions. After that, the techniques that are used to communicate or interact with the market are analyzed and described. After that, the strategies for digital marketing, the converged strategies, and the socializations of the customers are described. At last the conclusion consists of  the entire framework or infrastructure of the project. The information that is given in the project is readily available in the internet sources. All information is easily accessible and very easy to understand for the students as well as for the beginners. The information is collected and given from various literary pieces and journals with all the possible perspectives, wisely to complete the project.   </w:t>
      </w:r>
    </w:p>
    <w:p w:rsidR="00F57FAB" w:rsidRDefault="00F57FAB">
      <w:pPr>
        <w:spacing w:after="160" w:line="259" w:lineRule="auto"/>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F57FAB" w:rsidRDefault="00F57FAB" w:rsidP="00F57FAB">
      <w:pPr>
        <w:pStyle w:val="Heading1"/>
      </w:pPr>
      <w:bookmarkStart w:id="39" w:name="_Toc91171771"/>
      <w:bookmarkStart w:id="40" w:name="_Toc92707822"/>
      <w:r>
        <w:lastRenderedPageBreak/>
        <w:t>References</w:t>
      </w:r>
      <w:bookmarkEnd w:id="39"/>
      <w:bookmarkEnd w:id="40"/>
    </w:p>
    <w:p w:rsidR="00F57FAB" w:rsidRPr="00EB241A" w:rsidRDefault="00F57FAB" w:rsidP="00F57FAB">
      <w:pPr>
        <w:spacing w:line="360" w:lineRule="auto"/>
        <w:jc w:val="both"/>
        <w:rPr>
          <w:rFonts w:ascii="Times New Roman" w:hAnsi="Times New Roman" w:cs="Times New Roman"/>
          <w:b/>
          <w:color w:val="000000" w:themeColor="text1"/>
          <w:sz w:val="28"/>
        </w:rPr>
      </w:pPr>
      <w:r w:rsidRPr="00EB241A">
        <w:rPr>
          <w:rFonts w:ascii="Times New Roman" w:hAnsi="Times New Roman" w:cs="Times New Roman"/>
          <w:b/>
          <w:color w:val="000000" w:themeColor="text1"/>
          <w:sz w:val="28"/>
        </w:rPr>
        <w:t>Journal</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Andreeva, L.Y. and Sviridov, O.Y., 2017. Experience of Greece on recapitalization of banks, marketing management and personnel retraining in conditions of economic recession.</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Brown, D., Foroudi, P. and Hafeez, K., 2019. Marketing management capability: the construct and its dimensions: An examination of managers’ and entrepreneurs’ perceptions in a retail setting. </w:t>
      </w:r>
      <w:r w:rsidRPr="008E3422">
        <w:rPr>
          <w:rFonts w:ascii="Times New Roman" w:hAnsi="Times New Roman" w:cs="Times New Roman"/>
          <w:i/>
          <w:iCs/>
          <w:color w:val="000000" w:themeColor="text1"/>
          <w:sz w:val="24"/>
          <w:shd w:val="clear" w:color="auto" w:fill="FFFFFF"/>
        </w:rPr>
        <w:t>Qualitative Market Research: An International Journal</w:t>
      </w:r>
      <w:r w:rsidRPr="008E3422">
        <w:rPr>
          <w:rFonts w:ascii="Times New Roman" w:hAnsi="Times New Roman" w:cs="Times New Roman"/>
          <w:color w:val="000000" w:themeColor="text1"/>
          <w:sz w:val="24"/>
          <w:shd w:val="clear" w:color="auto" w:fill="FFFFFF"/>
        </w:rPr>
        <w:t>.</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Chang, C.L., McAleer, M. and Wong, W.K., 2018. Big data, computational science, economics, finance, marketing, management, and psychology: connections. </w:t>
      </w:r>
      <w:r w:rsidRPr="008E3422">
        <w:rPr>
          <w:rFonts w:ascii="Times New Roman" w:hAnsi="Times New Roman" w:cs="Times New Roman"/>
          <w:i/>
          <w:iCs/>
          <w:color w:val="000000" w:themeColor="text1"/>
          <w:sz w:val="24"/>
          <w:shd w:val="clear" w:color="auto" w:fill="FFFFFF"/>
        </w:rPr>
        <w:t>Journal of Risk and Financial Management</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11</w:t>
      </w:r>
      <w:r w:rsidRPr="008E3422">
        <w:rPr>
          <w:rFonts w:ascii="Times New Roman" w:hAnsi="Times New Roman" w:cs="Times New Roman"/>
          <w:color w:val="000000" w:themeColor="text1"/>
          <w:sz w:val="24"/>
          <w:shd w:val="clear" w:color="auto" w:fill="FFFFFF"/>
        </w:rPr>
        <w:t>(1), p.15.</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Chernev, A., 2018. </w:t>
      </w:r>
      <w:r w:rsidRPr="008E3422">
        <w:rPr>
          <w:rFonts w:ascii="Times New Roman" w:hAnsi="Times New Roman" w:cs="Times New Roman"/>
          <w:i/>
          <w:iCs/>
          <w:color w:val="000000" w:themeColor="text1"/>
          <w:sz w:val="24"/>
          <w:shd w:val="clear" w:color="auto" w:fill="FFFFFF"/>
        </w:rPr>
        <w:t>Strategic marketing management</w:t>
      </w:r>
      <w:r w:rsidRPr="008E3422">
        <w:rPr>
          <w:rFonts w:ascii="Times New Roman" w:hAnsi="Times New Roman" w:cs="Times New Roman"/>
          <w:color w:val="000000" w:themeColor="text1"/>
          <w:sz w:val="24"/>
          <w:shd w:val="clear" w:color="auto" w:fill="FFFFFF"/>
        </w:rPr>
        <w:t>. Cerebellum Press.</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Christodoulides, G., Michaelidou, N. and Siamagka, N.T., 2019. Social media, content marketing and engagement strategies in B2B. </w:t>
      </w:r>
      <w:r w:rsidRPr="008E3422">
        <w:rPr>
          <w:rFonts w:ascii="Times New Roman" w:hAnsi="Times New Roman" w:cs="Times New Roman"/>
          <w:i/>
          <w:iCs/>
          <w:color w:val="000000" w:themeColor="text1"/>
          <w:sz w:val="24"/>
          <w:shd w:val="clear" w:color="auto" w:fill="FFFFFF"/>
        </w:rPr>
        <w:t>Industrial Marketing Management</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81</w:t>
      </w:r>
      <w:r w:rsidRPr="008E3422">
        <w:rPr>
          <w:rFonts w:ascii="Times New Roman" w:hAnsi="Times New Roman" w:cs="Times New Roman"/>
          <w:color w:val="000000" w:themeColor="text1"/>
          <w:sz w:val="24"/>
          <w:shd w:val="clear" w:color="auto" w:fill="FFFFFF"/>
        </w:rPr>
        <w:t>, pp.87-88.</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Danko, T.P., Kalinina, I.A., Maslennikov, V.V., Kiselev, V.M., Sekerin, V.D. and Gorokhova, A.E., 2018. Foresight in management as a tool for the design transformation of marketing management of the potentials of small and medium-sized businesses. </w:t>
      </w:r>
      <w:r w:rsidRPr="008E3422">
        <w:rPr>
          <w:rFonts w:ascii="Times New Roman" w:hAnsi="Times New Roman" w:cs="Times New Roman"/>
          <w:i/>
          <w:iCs/>
          <w:color w:val="000000" w:themeColor="text1"/>
          <w:sz w:val="24"/>
          <w:shd w:val="clear" w:color="auto" w:fill="FFFFFF"/>
        </w:rPr>
        <w:t>International Journal of Civil Engineering and Technology (IJCIET)</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9</w:t>
      </w:r>
      <w:r w:rsidRPr="008E3422">
        <w:rPr>
          <w:rFonts w:ascii="Times New Roman" w:hAnsi="Times New Roman" w:cs="Times New Roman"/>
          <w:color w:val="000000" w:themeColor="text1"/>
          <w:sz w:val="24"/>
          <w:shd w:val="clear" w:color="auto" w:fill="FFFFFF"/>
        </w:rPr>
        <w:t>(13), pp.1105-1113.</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Ellram, L.M. and Murfield, M.L.U., 2019. Supply chain management in industrial marketing–Relationships matter. </w:t>
      </w:r>
      <w:r w:rsidRPr="008E3422">
        <w:rPr>
          <w:rFonts w:ascii="Times New Roman" w:hAnsi="Times New Roman" w:cs="Times New Roman"/>
          <w:i/>
          <w:iCs/>
          <w:color w:val="000000" w:themeColor="text1"/>
          <w:sz w:val="24"/>
          <w:shd w:val="clear" w:color="auto" w:fill="FFFFFF"/>
        </w:rPr>
        <w:t>Industrial Marketing Management</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79</w:t>
      </w:r>
      <w:r w:rsidRPr="008E3422">
        <w:rPr>
          <w:rFonts w:ascii="Times New Roman" w:hAnsi="Times New Roman" w:cs="Times New Roman"/>
          <w:color w:val="000000" w:themeColor="text1"/>
          <w:sz w:val="24"/>
          <w:shd w:val="clear" w:color="auto" w:fill="FFFFFF"/>
        </w:rPr>
        <w:t>, pp.36-45.</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Evert, G., 2021. Total relationship marketing.</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Foroudi, P., Gupta, S., Nazarian, A. and Duda, M., 2017. Digital technology and marketing management capability: achieving growth in SMEs. </w:t>
      </w:r>
      <w:r w:rsidRPr="008E3422">
        <w:rPr>
          <w:rFonts w:ascii="Times New Roman" w:hAnsi="Times New Roman" w:cs="Times New Roman"/>
          <w:i/>
          <w:iCs/>
          <w:color w:val="000000" w:themeColor="text1"/>
          <w:sz w:val="24"/>
          <w:shd w:val="clear" w:color="auto" w:fill="FFFFFF"/>
        </w:rPr>
        <w:t>Qualitative Market Research: An International Journal</w:t>
      </w:r>
      <w:r w:rsidRPr="008E3422">
        <w:rPr>
          <w:rFonts w:ascii="Times New Roman" w:hAnsi="Times New Roman" w:cs="Times New Roman"/>
          <w:color w:val="000000" w:themeColor="text1"/>
          <w:sz w:val="24"/>
          <w:shd w:val="clear" w:color="auto" w:fill="FFFFFF"/>
        </w:rPr>
        <w:t>.</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Gölgeci, I. and Kuivalainen, O., 2020. Does social capital matter for supply chain resilience? The role of absorptive capacity and marketing-supply chain management alignment. </w:t>
      </w:r>
      <w:r w:rsidRPr="008E3422">
        <w:rPr>
          <w:rFonts w:ascii="Times New Roman" w:hAnsi="Times New Roman" w:cs="Times New Roman"/>
          <w:i/>
          <w:iCs/>
          <w:color w:val="000000" w:themeColor="text1"/>
          <w:sz w:val="24"/>
          <w:shd w:val="clear" w:color="auto" w:fill="FFFFFF"/>
        </w:rPr>
        <w:t>Industrial Marketing Management</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84</w:t>
      </w:r>
      <w:r w:rsidRPr="008E3422">
        <w:rPr>
          <w:rFonts w:ascii="Times New Roman" w:hAnsi="Times New Roman" w:cs="Times New Roman"/>
          <w:color w:val="000000" w:themeColor="text1"/>
          <w:sz w:val="24"/>
          <w:shd w:val="clear" w:color="auto" w:fill="FFFFFF"/>
        </w:rPr>
        <w:t>, pp.63-74.</w:t>
      </w:r>
    </w:p>
    <w:p w:rsidR="00F57FAB" w:rsidRPr="008E3422" w:rsidRDefault="00F57FAB" w:rsidP="00F57FAB">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Gornostaeva, Z.V., Lazareva, N.V., Bugaeva, M.V., Gribova, O.V. and Zibrova, N.M., 2019. DIRECTIONS AND TOOLS OF STRATEGIC MARKETING MANAGEMENT OF RETAIL TRADE ENTERPRISES IN MODERN RUSSIA ON THE BASIS OF QUALITY MANAGEMENT. </w:t>
      </w:r>
      <w:r w:rsidRPr="008E3422">
        <w:rPr>
          <w:rFonts w:ascii="Times New Roman" w:hAnsi="Times New Roman" w:cs="Times New Roman"/>
          <w:i/>
          <w:iCs/>
          <w:color w:val="000000" w:themeColor="text1"/>
          <w:sz w:val="24"/>
          <w:shd w:val="clear" w:color="auto" w:fill="FFFFFF"/>
        </w:rPr>
        <w:t>International Journal for Quality Research</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13</w:t>
      </w:r>
      <w:r w:rsidRPr="008E3422">
        <w:rPr>
          <w:rFonts w:ascii="Times New Roman" w:hAnsi="Times New Roman" w:cs="Times New Roman"/>
          <w:color w:val="000000" w:themeColor="text1"/>
          <w:sz w:val="24"/>
          <w:shd w:val="clear" w:color="auto" w:fill="FFFFFF"/>
        </w:rPr>
        <w:t>(2).</w:t>
      </w:r>
    </w:p>
    <w:p w:rsidR="00602789" w:rsidRPr="00724E7D" w:rsidRDefault="00F57FAB" w:rsidP="00000D76">
      <w:pPr>
        <w:spacing w:line="360" w:lineRule="auto"/>
        <w:jc w:val="both"/>
        <w:rPr>
          <w:rFonts w:ascii="Times New Roman" w:hAnsi="Times New Roman" w:cs="Times New Roman"/>
          <w:color w:val="000000" w:themeColor="text1"/>
          <w:sz w:val="24"/>
          <w:shd w:val="clear" w:color="auto" w:fill="FFFFFF"/>
        </w:rPr>
      </w:pPr>
      <w:r w:rsidRPr="008E3422">
        <w:rPr>
          <w:rFonts w:ascii="Times New Roman" w:hAnsi="Times New Roman" w:cs="Times New Roman"/>
          <w:color w:val="000000" w:themeColor="text1"/>
          <w:sz w:val="24"/>
          <w:shd w:val="clear" w:color="auto" w:fill="FFFFFF"/>
        </w:rPr>
        <w:t>Hurth, V. and Whittlesea, E., 2017. Characterising marketing paradigms for sustainable marketing management. </w:t>
      </w:r>
      <w:r w:rsidRPr="008E3422">
        <w:rPr>
          <w:rFonts w:ascii="Times New Roman" w:hAnsi="Times New Roman" w:cs="Times New Roman"/>
          <w:i/>
          <w:iCs/>
          <w:color w:val="000000" w:themeColor="text1"/>
          <w:sz w:val="24"/>
          <w:shd w:val="clear" w:color="auto" w:fill="FFFFFF"/>
        </w:rPr>
        <w:t>Social Business</w:t>
      </w:r>
      <w:r w:rsidRPr="008E3422">
        <w:rPr>
          <w:rFonts w:ascii="Times New Roman" w:hAnsi="Times New Roman" w:cs="Times New Roman"/>
          <w:color w:val="000000" w:themeColor="text1"/>
          <w:sz w:val="24"/>
          <w:shd w:val="clear" w:color="auto" w:fill="FFFFFF"/>
        </w:rPr>
        <w:t>, </w:t>
      </w:r>
      <w:r w:rsidRPr="008E3422">
        <w:rPr>
          <w:rFonts w:ascii="Times New Roman" w:hAnsi="Times New Roman" w:cs="Times New Roman"/>
          <w:i/>
          <w:iCs/>
          <w:color w:val="000000" w:themeColor="text1"/>
          <w:sz w:val="24"/>
          <w:shd w:val="clear" w:color="auto" w:fill="FFFFFF"/>
        </w:rPr>
        <w:t>7</w:t>
      </w:r>
      <w:r w:rsidRPr="008E3422">
        <w:rPr>
          <w:rFonts w:ascii="Times New Roman" w:hAnsi="Times New Roman" w:cs="Times New Roman"/>
          <w:color w:val="000000" w:themeColor="text1"/>
          <w:sz w:val="24"/>
          <w:shd w:val="clear" w:color="auto" w:fill="FFFFFF"/>
        </w:rPr>
        <w:t>(3-4), pp.359-390.</w:t>
      </w:r>
    </w:p>
    <w:sectPr w:rsidR="00602789" w:rsidRPr="00724E7D" w:rsidSect="00724E7D">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626B" w:rsidRDefault="00BE626B" w:rsidP="00724E7D">
      <w:pPr>
        <w:spacing w:line="240" w:lineRule="auto"/>
      </w:pPr>
      <w:r>
        <w:separator/>
      </w:r>
    </w:p>
  </w:endnote>
  <w:endnote w:type="continuationSeparator" w:id="1">
    <w:p w:rsidR="00BE626B" w:rsidRDefault="00BE626B" w:rsidP="00724E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2667948"/>
      <w:docPartObj>
        <w:docPartGallery w:val="Page Numbers (Bottom of Page)"/>
        <w:docPartUnique/>
      </w:docPartObj>
    </w:sdtPr>
    <w:sdtEndPr>
      <w:rPr>
        <w:noProof/>
      </w:rPr>
    </w:sdtEndPr>
    <w:sdtContent>
      <w:p w:rsidR="00724E7D" w:rsidRDefault="00F81259">
        <w:pPr>
          <w:pStyle w:val="Footer"/>
          <w:jc w:val="right"/>
        </w:pPr>
        <w:r>
          <w:fldChar w:fldCharType="begin"/>
        </w:r>
        <w:r w:rsidR="00724E7D">
          <w:instrText xml:space="preserve"> PAGE   \* MERGEFORMAT </w:instrText>
        </w:r>
        <w:r>
          <w:fldChar w:fldCharType="separate"/>
        </w:r>
        <w:r w:rsidR="00220191">
          <w:rPr>
            <w:noProof/>
          </w:rPr>
          <w:t>2</w:t>
        </w:r>
        <w:r>
          <w:rPr>
            <w:noProof/>
          </w:rPr>
          <w:fldChar w:fldCharType="end"/>
        </w:r>
      </w:p>
    </w:sdtContent>
  </w:sdt>
  <w:p w:rsidR="00724E7D" w:rsidRDefault="00724E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626B" w:rsidRDefault="00BE626B" w:rsidP="00724E7D">
      <w:pPr>
        <w:spacing w:line="240" w:lineRule="auto"/>
      </w:pPr>
      <w:r>
        <w:separator/>
      </w:r>
    </w:p>
  </w:footnote>
  <w:footnote w:type="continuationSeparator" w:id="1">
    <w:p w:rsidR="00BE626B" w:rsidRDefault="00BE626B" w:rsidP="00724E7D">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02789"/>
    <w:rsid w:val="00000D76"/>
    <w:rsid w:val="000960C6"/>
    <w:rsid w:val="00186DD7"/>
    <w:rsid w:val="001B699F"/>
    <w:rsid w:val="001C4922"/>
    <w:rsid w:val="00220191"/>
    <w:rsid w:val="003A5E6B"/>
    <w:rsid w:val="00421611"/>
    <w:rsid w:val="004821D5"/>
    <w:rsid w:val="005B5EB0"/>
    <w:rsid w:val="00602789"/>
    <w:rsid w:val="006B5350"/>
    <w:rsid w:val="00724E7D"/>
    <w:rsid w:val="00735824"/>
    <w:rsid w:val="00757609"/>
    <w:rsid w:val="00850CAA"/>
    <w:rsid w:val="00BE626B"/>
    <w:rsid w:val="00DC78CC"/>
    <w:rsid w:val="00F35CA4"/>
    <w:rsid w:val="00F43B2A"/>
    <w:rsid w:val="00F57FAB"/>
    <w:rsid w:val="00F61598"/>
    <w:rsid w:val="00F81259"/>
    <w:rsid w:val="00FF4524"/>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0D76"/>
    <w:pPr>
      <w:spacing w:after="0" w:line="276" w:lineRule="auto"/>
    </w:pPr>
    <w:rPr>
      <w:rFonts w:ascii="Arial" w:eastAsia="Arial" w:hAnsi="Arial" w:cs="Arial"/>
      <w:lang w:val="en-US"/>
    </w:rPr>
  </w:style>
  <w:style w:type="paragraph" w:styleId="Heading1">
    <w:name w:val="heading 1"/>
    <w:basedOn w:val="Normal1"/>
    <w:next w:val="Normal1"/>
    <w:link w:val="Heading1Char"/>
    <w:rsid w:val="00000D7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rsid w:val="00000D76"/>
    <w:pPr>
      <w:keepNext/>
      <w:keepLines/>
      <w:spacing w:before="360" w:after="120" w:line="240" w:lineRule="auto"/>
      <w:jc w:val="both"/>
      <w:outlineLvl w:val="1"/>
    </w:pPr>
    <w:rPr>
      <w:rFonts w:ascii="Times New Roman" w:hAnsi="Times New Roman"/>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0D76"/>
    <w:rPr>
      <w:rFonts w:ascii="Times New Roman" w:eastAsia="Arial" w:hAnsi="Times New Roman" w:cs="Arial"/>
      <w:b/>
      <w:color w:val="000000" w:themeColor="text1"/>
      <w:sz w:val="28"/>
      <w:szCs w:val="40"/>
      <w:lang w:val="en-US"/>
    </w:rPr>
  </w:style>
  <w:style w:type="character" w:customStyle="1" w:styleId="Heading2Char">
    <w:name w:val="Heading 2 Char"/>
    <w:basedOn w:val="DefaultParagraphFont"/>
    <w:link w:val="Heading2"/>
    <w:rsid w:val="00000D76"/>
    <w:rPr>
      <w:rFonts w:ascii="Times New Roman" w:eastAsia="Arial" w:hAnsi="Times New Roman" w:cs="Arial"/>
      <w:b/>
      <w:color w:val="000000" w:themeColor="text1"/>
      <w:sz w:val="26"/>
      <w:szCs w:val="32"/>
      <w:lang w:val="en-US"/>
    </w:rPr>
  </w:style>
  <w:style w:type="paragraph" w:customStyle="1" w:styleId="Normal1">
    <w:name w:val="Normal1"/>
    <w:rsid w:val="00000D76"/>
    <w:pPr>
      <w:spacing w:after="0" w:line="276" w:lineRule="auto"/>
    </w:pPr>
    <w:rPr>
      <w:rFonts w:ascii="Arial" w:eastAsia="Arial" w:hAnsi="Arial" w:cs="Arial"/>
      <w:lang w:val="en-US"/>
    </w:rPr>
  </w:style>
  <w:style w:type="paragraph" w:styleId="NormalWeb">
    <w:name w:val="Normal (Web)"/>
    <w:basedOn w:val="Normal"/>
    <w:uiPriority w:val="99"/>
    <w:unhideWhenUsed/>
    <w:rsid w:val="00000D7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24E7D"/>
    <w:pPr>
      <w:tabs>
        <w:tab w:val="center" w:pos="4513"/>
        <w:tab w:val="right" w:pos="9026"/>
      </w:tabs>
      <w:spacing w:line="240" w:lineRule="auto"/>
    </w:pPr>
  </w:style>
  <w:style w:type="character" w:customStyle="1" w:styleId="HeaderChar">
    <w:name w:val="Header Char"/>
    <w:basedOn w:val="DefaultParagraphFont"/>
    <w:link w:val="Header"/>
    <w:uiPriority w:val="99"/>
    <w:rsid w:val="00724E7D"/>
    <w:rPr>
      <w:rFonts w:ascii="Arial" w:eastAsia="Arial" w:hAnsi="Arial" w:cs="Arial"/>
      <w:lang w:val="en-US"/>
    </w:rPr>
  </w:style>
  <w:style w:type="paragraph" w:styleId="Footer">
    <w:name w:val="footer"/>
    <w:basedOn w:val="Normal"/>
    <w:link w:val="FooterChar"/>
    <w:uiPriority w:val="99"/>
    <w:unhideWhenUsed/>
    <w:rsid w:val="00724E7D"/>
    <w:pPr>
      <w:tabs>
        <w:tab w:val="center" w:pos="4513"/>
        <w:tab w:val="right" w:pos="9026"/>
      </w:tabs>
      <w:spacing w:line="240" w:lineRule="auto"/>
    </w:pPr>
  </w:style>
  <w:style w:type="character" w:customStyle="1" w:styleId="FooterChar">
    <w:name w:val="Footer Char"/>
    <w:basedOn w:val="DefaultParagraphFont"/>
    <w:link w:val="Footer"/>
    <w:uiPriority w:val="99"/>
    <w:rsid w:val="00724E7D"/>
    <w:rPr>
      <w:rFonts w:ascii="Arial" w:eastAsia="Arial" w:hAnsi="Arial" w:cs="Arial"/>
      <w:lang w:val="en-US"/>
    </w:rPr>
  </w:style>
  <w:style w:type="paragraph" w:styleId="TOCHeading">
    <w:name w:val="TOC Heading"/>
    <w:basedOn w:val="Heading1"/>
    <w:next w:val="Normal"/>
    <w:uiPriority w:val="39"/>
    <w:unhideWhenUsed/>
    <w:qFormat/>
    <w:rsid w:val="001C492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C4922"/>
    <w:pPr>
      <w:spacing w:after="100"/>
    </w:pPr>
  </w:style>
  <w:style w:type="paragraph" w:styleId="TOC2">
    <w:name w:val="toc 2"/>
    <w:basedOn w:val="Normal"/>
    <w:next w:val="Normal"/>
    <w:autoRedefine/>
    <w:uiPriority w:val="39"/>
    <w:unhideWhenUsed/>
    <w:rsid w:val="001C4922"/>
    <w:pPr>
      <w:spacing w:after="100"/>
      <w:ind w:left="220"/>
    </w:pPr>
  </w:style>
  <w:style w:type="character" w:styleId="Hyperlink">
    <w:name w:val="Hyperlink"/>
    <w:basedOn w:val="DefaultParagraphFont"/>
    <w:uiPriority w:val="99"/>
    <w:unhideWhenUsed/>
    <w:rsid w:val="001C4922"/>
    <w:rPr>
      <w:color w:val="0563C1" w:themeColor="hyperlink"/>
      <w:u w:val="single"/>
    </w:rPr>
  </w:style>
  <w:style w:type="paragraph" w:styleId="BalloonText">
    <w:name w:val="Balloon Text"/>
    <w:basedOn w:val="Normal"/>
    <w:link w:val="BalloonTextChar"/>
    <w:uiPriority w:val="99"/>
    <w:semiHidden/>
    <w:unhideWhenUsed/>
    <w:rsid w:val="00F43B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B2A"/>
    <w:rPr>
      <w:rFonts w:ascii="Tahoma" w:eastAsia="Arial"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47514-C445-48C3-AA84-36A8488F3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4622</Words>
  <Characters>26350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RANETA BARUI</dc:creator>
  <cp:lastModifiedBy>Dell</cp:lastModifiedBy>
  <cp:revision>4</cp:revision>
  <dcterms:created xsi:type="dcterms:W3CDTF">2022-01-11T22:16:00Z</dcterms:created>
  <dcterms:modified xsi:type="dcterms:W3CDTF">2022-01-11T22:19:00Z</dcterms:modified>
</cp:coreProperties>
</file>