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B7A38" w14:textId="150DCD1A" w:rsidR="00060329" w:rsidRPr="00B8383A" w:rsidRDefault="00B8383A">
      <w:pPr>
        <w:rPr>
          <w:rFonts w:ascii="Arial" w:hAnsi="Arial" w:cs="Arial"/>
          <w:u w:val="single"/>
        </w:rPr>
      </w:pPr>
      <w:r w:rsidRPr="00B8383A">
        <w:rPr>
          <w:rFonts w:ascii="Arial" w:hAnsi="Arial" w:cs="Arial"/>
          <w:u w:val="single"/>
        </w:rPr>
        <w:t xml:space="preserve">Report for Welsh mini micro teaching </w:t>
      </w:r>
    </w:p>
    <w:p w14:paraId="4D821A8A" w14:textId="61ADB12B" w:rsidR="00B8383A" w:rsidRDefault="00B8383A">
      <w:pPr>
        <w:rPr>
          <w:u w:val="single"/>
        </w:rPr>
      </w:pPr>
    </w:p>
    <w:p w14:paraId="5F72A7D2" w14:textId="2737E896" w:rsidR="00B8383A" w:rsidRPr="00AD5934" w:rsidRDefault="00572692" w:rsidP="00AD5934">
      <w:pPr>
        <w:spacing w:line="360" w:lineRule="auto"/>
        <w:rPr>
          <w:rFonts w:ascii="Arial" w:hAnsi="Arial" w:cs="Arial"/>
        </w:rPr>
      </w:pPr>
      <w:r>
        <w:rPr>
          <w:rFonts w:ascii="Arial" w:hAnsi="Arial" w:cs="Arial"/>
        </w:rPr>
        <w:t xml:space="preserve">During my time in University there was an opportunity for me to develop my Welsh language skills and display this through teaching a lesson to other students. </w:t>
      </w:r>
      <w:r w:rsidR="00B8383A" w:rsidRPr="00AD5934">
        <w:rPr>
          <w:rFonts w:ascii="Arial" w:hAnsi="Arial" w:cs="Arial"/>
        </w:rPr>
        <w:t>The lesson that I chose to teach the other students in my Welsh class was rhannau o’r corff which is parts of the body</w:t>
      </w:r>
      <w:r>
        <w:rPr>
          <w:rFonts w:ascii="Arial" w:hAnsi="Arial" w:cs="Arial"/>
        </w:rPr>
        <w:t xml:space="preserve"> in Welsh</w:t>
      </w:r>
      <w:r w:rsidR="00B8383A" w:rsidRPr="00AD5934">
        <w:rPr>
          <w:rFonts w:ascii="Arial" w:hAnsi="Arial" w:cs="Arial"/>
        </w:rPr>
        <w:t xml:space="preserve">. I chose to engage in teaching this lesson as it allowed me to showcase my Welsh knowledge that I had learnt through my A-Levels as well as the sentence patterns I had learnt during my Welsh lectures at University. </w:t>
      </w:r>
      <w:r>
        <w:rPr>
          <w:rFonts w:ascii="Arial" w:hAnsi="Arial" w:cs="Arial"/>
        </w:rPr>
        <w:t>I also chose this lesson to teach because it was an engaging way of being able to learn parts of the body</w:t>
      </w:r>
      <w:r w:rsidR="000124EF">
        <w:rPr>
          <w:rFonts w:ascii="Arial" w:hAnsi="Arial" w:cs="Arial"/>
        </w:rPr>
        <w:t>.</w:t>
      </w:r>
      <w:r w:rsidR="00A16D7F">
        <w:rPr>
          <w:rFonts w:ascii="Arial" w:hAnsi="Arial" w:cs="Arial"/>
        </w:rPr>
        <w:t xml:space="preserve"> </w:t>
      </w:r>
      <w:r w:rsidR="00131B06" w:rsidRPr="00AD5934">
        <w:rPr>
          <w:rFonts w:ascii="Arial" w:hAnsi="Arial" w:cs="Arial"/>
        </w:rPr>
        <w:t xml:space="preserve">This was an opportunity for me to show my Welsh lecturer how my understanding of the Welsh language has developed throughout </w:t>
      </w:r>
      <w:r w:rsidR="00106553">
        <w:rPr>
          <w:rFonts w:ascii="Arial" w:hAnsi="Arial" w:cs="Arial"/>
        </w:rPr>
        <w:t xml:space="preserve">my time at University. </w:t>
      </w:r>
    </w:p>
    <w:p w14:paraId="2FEC8435" w14:textId="7387DF75" w:rsidR="00352422" w:rsidRPr="00AD5934" w:rsidRDefault="00131B06" w:rsidP="00AD5934">
      <w:pPr>
        <w:spacing w:line="360" w:lineRule="auto"/>
        <w:rPr>
          <w:rFonts w:ascii="Arial" w:hAnsi="Arial" w:cs="Arial"/>
        </w:rPr>
      </w:pPr>
      <w:r w:rsidRPr="00AD5934">
        <w:rPr>
          <w:rFonts w:ascii="Arial" w:hAnsi="Arial" w:cs="Arial"/>
        </w:rPr>
        <w:t xml:space="preserve">During my lesson I used a variety of Welsh vocabulary that was linked to the parts of the body. </w:t>
      </w:r>
      <w:r w:rsidR="004B66A0" w:rsidRPr="00AD5934">
        <w:rPr>
          <w:rFonts w:ascii="Arial" w:hAnsi="Arial" w:cs="Arial"/>
        </w:rPr>
        <w:t xml:space="preserve">Reflecting on the beginning of my lesson I felt I introduced the </w:t>
      </w:r>
      <w:r w:rsidR="00305048">
        <w:rPr>
          <w:rFonts w:ascii="Arial" w:hAnsi="Arial" w:cs="Arial"/>
        </w:rPr>
        <w:t xml:space="preserve">topic </w:t>
      </w:r>
      <w:r w:rsidR="004B66A0" w:rsidRPr="00AD5934">
        <w:rPr>
          <w:rFonts w:ascii="Arial" w:hAnsi="Arial" w:cs="Arial"/>
        </w:rPr>
        <w:t xml:space="preserve">well </w:t>
      </w:r>
      <w:r w:rsidR="006E1745">
        <w:rPr>
          <w:rFonts w:ascii="Arial" w:hAnsi="Arial" w:cs="Arial"/>
        </w:rPr>
        <w:t>using different</w:t>
      </w:r>
      <w:r w:rsidR="004B66A0" w:rsidRPr="00AD5934">
        <w:rPr>
          <w:rFonts w:ascii="Arial" w:hAnsi="Arial" w:cs="Arial"/>
        </w:rPr>
        <w:t xml:space="preserve"> starter</w:t>
      </w:r>
      <w:r w:rsidR="006E1745">
        <w:rPr>
          <w:rFonts w:ascii="Arial" w:hAnsi="Arial" w:cs="Arial"/>
        </w:rPr>
        <w:t xml:space="preserve"> sentences</w:t>
      </w:r>
      <w:r w:rsidR="004B66A0" w:rsidRPr="00AD5934">
        <w:rPr>
          <w:rFonts w:ascii="Arial" w:hAnsi="Arial" w:cs="Arial"/>
        </w:rPr>
        <w:t xml:space="preserve"> that gave the other students a good understanding of what the lesson was going to be about. </w:t>
      </w:r>
      <w:r w:rsidR="00A7710A" w:rsidRPr="00AD5934">
        <w:rPr>
          <w:rFonts w:ascii="Arial" w:hAnsi="Arial" w:cs="Arial"/>
        </w:rPr>
        <w:t xml:space="preserve">At the beginning of the lesson I activated some of the students prior knowledge to see how much of the relevant vocabulary they knew already for the parts of the body in Welsh. </w:t>
      </w:r>
      <w:r w:rsidR="002F31F9">
        <w:rPr>
          <w:rFonts w:ascii="Arial" w:hAnsi="Arial" w:cs="Arial"/>
        </w:rPr>
        <w:t xml:space="preserve">I was pleased to see what they already knew and was able to build upon their knowledge and teach them new parts of the body that not all were familiar with. When introducing the different parts of the body </w:t>
      </w:r>
      <w:r w:rsidR="00A7710A" w:rsidRPr="00AD5934">
        <w:rPr>
          <w:rFonts w:ascii="Arial" w:hAnsi="Arial" w:cs="Arial"/>
        </w:rPr>
        <w:t>I then used</w:t>
      </w:r>
      <w:r w:rsidR="002F31F9">
        <w:rPr>
          <w:rFonts w:ascii="Arial" w:hAnsi="Arial" w:cs="Arial"/>
        </w:rPr>
        <w:t xml:space="preserve"> something that I have used during school </w:t>
      </w:r>
      <w:r w:rsidR="006E1745">
        <w:rPr>
          <w:rFonts w:ascii="Arial" w:hAnsi="Arial" w:cs="Arial"/>
        </w:rPr>
        <w:t xml:space="preserve">with pupils </w:t>
      </w:r>
      <w:r w:rsidR="002F31F9">
        <w:rPr>
          <w:rFonts w:ascii="Arial" w:hAnsi="Arial" w:cs="Arial"/>
        </w:rPr>
        <w:t>wh</w:t>
      </w:r>
      <w:r w:rsidR="00B64F0C">
        <w:rPr>
          <w:rFonts w:ascii="Arial" w:hAnsi="Arial" w:cs="Arial"/>
        </w:rPr>
        <w:t>ich is</w:t>
      </w:r>
      <w:r w:rsidR="00A7710A" w:rsidRPr="00AD5934">
        <w:rPr>
          <w:rFonts w:ascii="Arial" w:hAnsi="Arial" w:cs="Arial"/>
        </w:rPr>
        <w:t xml:space="preserve"> ‘my turn, your turn’. This is where I said the Welsh word, for example ‘</w:t>
      </w:r>
      <w:r w:rsidR="00352422" w:rsidRPr="00AD5934">
        <w:rPr>
          <w:rFonts w:ascii="Arial" w:hAnsi="Arial" w:cs="Arial"/>
        </w:rPr>
        <w:t xml:space="preserve">Pen’ which is head in Welsh and then asked the students to repeat </w:t>
      </w:r>
      <w:r w:rsidR="00B64F0C">
        <w:rPr>
          <w:rFonts w:ascii="Arial" w:hAnsi="Arial" w:cs="Arial"/>
        </w:rPr>
        <w:t xml:space="preserve">to me </w:t>
      </w:r>
      <w:r w:rsidR="00352422" w:rsidRPr="00AD5934">
        <w:rPr>
          <w:rFonts w:ascii="Arial" w:hAnsi="Arial" w:cs="Arial"/>
        </w:rPr>
        <w:t xml:space="preserve">what I </w:t>
      </w:r>
      <w:r w:rsidR="00B64F0C">
        <w:rPr>
          <w:rFonts w:ascii="Arial" w:hAnsi="Arial" w:cs="Arial"/>
        </w:rPr>
        <w:t xml:space="preserve">had </w:t>
      </w:r>
      <w:r w:rsidR="00352422" w:rsidRPr="00AD5934">
        <w:rPr>
          <w:rFonts w:ascii="Arial" w:hAnsi="Arial" w:cs="Arial"/>
        </w:rPr>
        <w:t>said. I did this a couple of times to make sure they all had a clear understanding</w:t>
      </w:r>
      <w:r w:rsidR="00B64F0C">
        <w:rPr>
          <w:rFonts w:ascii="Arial" w:hAnsi="Arial" w:cs="Arial"/>
        </w:rPr>
        <w:t xml:space="preserve"> of the </w:t>
      </w:r>
      <w:r w:rsidR="007E36A1">
        <w:rPr>
          <w:rFonts w:ascii="Arial" w:hAnsi="Arial" w:cs="Arial"/>
        </w:rPr>
        <w:t>vocabulary</w:t>
      </w:r>
      <w:r w:rsidR="00352422" w:rsidRPr="00AD5934">
        <w:rPr>
          <w:rFonts w:ascii="Arial" w:hAnsi="Arial" w:cs="Arial"/>
        </w:rPr>
        <w:t>. Following on from this I was quite impressed with some of the questioning I used</w:t>
      </w:r>
      <w:r w:rsidR="00122B44">
        <w:rPr>
          <w:rFonts w:ascii="Arial" w:hAnsi="Arial" w:cs="Arial"/>
        </w:rPr>
        <w:t xml:space="preserve"> throughout the lesson, seeing what the students knew and what they could remember. From this questioning I was able to understand how much the students had developed during the beginning of the lesson. H</w:t>
      </w:r>
      <w:r w:rsidR="00550B6F" w:rsidRPr="00AD5934">
        <w:rPr>
          <w:rFonts w:ascii="Arial" w:hAnsi="Arial" w:cs="Arial"/>
        </w:rPr>
        <w:t xml:space="preserve">owever </w:t>
      </w:r>
      <w:r w:rsidR="00122B44">
        <w:rPr>
          <w:rFonts w:ascii="Arial" w:hAnsi="Arial" w:cs="Arial"/>
        </w:rPr>
        <w:t>after the lesson I felt that</w:t>
      </w:r>
      <w:r w:rsidR="00550B6F" w:rsidRPr="00AD5934">
        <w:rPr>
          <w:rFonts w:ascii="Arial" w:hAnsi="Arial" w:cs="Arial"/>
        </w:rPr>
        <w:t xml:space="preserve"> this is a personal target of mine that I would like to work on and extend th</w:t>
      </w:r>
      <w:r w:rsidR="00122B44">
        <w:rPr>
          <w:rFonts w:ascii="Arial" w:hAnsi="Arial" w:cs="Arial"/>
        </w:rPr>
        <w:t>e use of my Welsh questioning further to enhance my development</w:t>
      </w:r>
      <w:r w:rsidR="00550B6F" w:rsidRPr="00AD5934">
        <w:rPr>
          <w:rFonts w:ascii="Arial" w:hAnsi="Arial" w:cs="Arial"/>
        </w:rPr>
        <w:t xml:space="preserve">. </w:t>
      </w:r>
      <w:r w:rsidR="00B64F0C">
        <w:rPr>
          <w:rFonts w:ascii="Arial" w:hAnsi="Arial" w:cs="Arial"/>
        </w:rPr>
        <w:t>It would have been better if I could have developed my Welsh even more and thought of ways in which I could put the Welsh vocabulary that the students had learnt in the lesson into sentences to get the students even more familiar wit</w:t>
      </w:r>
      <w:r w:rsidR="00122B44">
        <w:rPr>
          <w:rFonts w:ascii="Arial" w:hAnsi="Arial" w:cs="Arial"/>
        </w:rPr>
        <w:t xml:space="preserve">h and practice their </w:t>
      </w:r>
      <w:r w:rsidR="00B64F0C">
        <w:rPr>
          <w:rFonts w:ascii="Arial" w:hAnsi="Arial" w:cs="Arial"/>
        </w:rPr>
        <w:t xml:space="preserve">pronunciation. </w:t>
      </w:r>
    </w:p>
    <w:p w14:paraId="43C83241" w14:textId="778DAE2B" w:rsidR="00756F32" w:rsidRDefault="00A13BD1" w:rsidP="00AD5934">
      <w:pPr>
        <w:spacing w:line="360" w:lineRule="auto"/>
        <w:rPr>
          <w:rFonts w:ascii="Arial" w:hAnsi="Arial" w:cs="Arial"/>
        </w:rPr>
      </w:pPr>
      <w:r w:rsidRPr="00AD5934">
        <w:rPr>
          <w:rFonts w:ascii="Arial" w:hAnsi="Arial" w:cs="Arial"/>
        </w:rPr>
        <w:t>Following on from the introduction of the lesson I felt all the students had a good understanding of what the lesson was about and what they would be learning. In order to establish this I asked the students ‘</w:t>
      </w:r>
      <w:r w:rsidR="000F3361" w:rsidRPr="00AD5934">
        <w:rPr>
          <w:rFonts w:ascii="Arial" w:hAnsi="Arial" w:cs="Arial"/>
        </w:rPr>
        <w:t>pawb yn hapus</w:t>
      </w:r>
      <w:r w:rsidR="00756F32">
        <w:rPr>
          <w:rFonts w:ascii="Arial" w:hAnsi="Arial" w:cs="Arial"/>
        </w:rPr>
        <w:t>?</w:t>
      </w:r>
      <w:r w:rsidR="000F3361" w:rsidRPr="00AD5934">
        <w:rPr>
          <w:rFonts w:ascii="Arial" w:hAnsi="Arial" w:cs="Arial"/>
        </w:rPr>
        <w:t>’ which is ‘is everybody happy</w:t>
      </w:r>
      <w:r w:rsidR="00756F32">
        <w:rPr>
          <w:rFonts w:ascii="Arial" w:hAnsi="Arial" w:cs="Arial"/>
        </w:rPr>
        <w:t>?</w:t>
      </w:r>
      <w:r w:rsidR="000F3361" w:rsidRPr="00AD5934">
        <w:rPr>
          <w:rFonts w:ascii="Arial" w:hAnsi="Arial" w:cs="Arial"/>
        </w:rPr>
        <w:t>’ to which all the students replied with ‘</w:t>
      </w:r>
      <w:proofErr w:type="spellStart"/>
      <w:r w:rsidR="000F3361" w:rsidRPr="00AD5934">
        <w:rPr>
          <w:rFonts w:ascii="Arial" w:hAnsi="Arial" w:cs="Arial"/>
        </w:rPr>
        <w:t>ydw</w:t>
      </w:r>
      <w:proofErr w:type="spellEnd"/>
      <w:r w:rsidR="000F3361" w:rsidRPr="00AD5934">
        <w:rPr>
          <w:rFonts w:ascii="Arial" w:hAnsi="Arial" w:cs="Arial"/>
        </w:rPr>
        <w:t xml:space="preserve">’ which is ‘yes’. This allowed me to continue with the lesson </w:t>
      </w:r>
      <w:r w:rsidR="000F3361" w:rsidRPr="00AD5934">
        <w:rPr>
          <w:rFonts w:ascii="Arial" w:hAnsi="Arial" w:cs="Arial"/>
        </w:rPr>
        <w:lastRenderedPageBreak/>
        <w:t>after I knew they were all ready and confident</w:t>
      </w:r>
      <w:r w:rsidR="007D6012">
        <w:rPr>
          <w:rFonts w:ascii="Arial" w:hAnsi="Arial" w:cs="Arial"/>
        </w:rPr>
        <w:t xml:space="preserve"> to learn</w:t>
      </w:r>
      <w:r w:rsidR="000F3361" w:rsidRPr="00AD5934">
        <w:rPr>
          <w:rFonts w:ascii="Arial" w:hAnsi="Arial" w:cs="Arial"/>
        </w:rPr>
        <w:t>.</w:t>
      </w:r>
      <w:r w:rsidR="00756F32">
        <w:rPr>
          <w:rFonts w:ascii="Arial" w:hAnsi="Arial" w:cs="Arial"/>
        </w:rPr>
        <w:t xml:space="preserve"> I used this as a</w:t>
      </w:r>
      <w:r w:rsidR="00BD7DA7">
        <w:rPr>
          <w:rFonts w:ascii="Arial" w:hAnsi="Arial" w:cs="Arial"/>
        </w:rPr>
        <w:t>n</w:t>
      </w:r>
      <w:r w:rsidR="00756F32">
        <w:rPr>
          <w:rFonts w:ascii="Arial" w:hAnsi="Arial" w:cs="Arial"/>
        </w:rPr>
        <w:t xml:space="preserve"> assessment for learning strategy so that I could see how comfortable they were with what we had covered within the introduction of the lesson. </w:t>
      </w:r>
    </w:p>
    <w:p w14:paraId="3375090D" w14:textId="79CE64C2" w:rsidR="00AD5934" w:rsidRDefault="00756F32" w:rsidP="00AD5934">
      <w:pPr>
        <w:spacing w:line="360" w:lineRule="auto"/>
        <w:rPr>
          <w:rFonts w:ascii="Arial" w:hAnsi="Arial" w:cs="Arial"/>
          <w:color w:val="000000" w:themeColor="text1"/>
        </w:rPr>
      </w:pPr>
      <w:r>
        <w:rPr>
          <w:rFonts w:ascii="Arial" w:hAnsi="Arial" w:cs="Arial"/>
        </w:rPr>
        <w:t xml:space="preserve">After this I then </w:t>
      </w:r>
      <w:r w:rsidR="004535DE" w:rsidRPr="00AD5934">
        <w:rPr>
          <w:rFonts w:ascii="Arial" w:hAnsi="Arial" w:cs="Arial"/>
        </w:rPr>
        <w:t>asked all of the student</w:t>
      </w:r>
      <w:r>
        <w:rPr>
          <w:rFonts w:ascii="Arial" w:hAnsi="Arial" w:cs="Arial"/>
        </w:rPr>
        <w:t>s</w:t>
      </w:r>
      <w:r w:rsidR="004535DE" w:rsidRPr="00AD5934">
        <w:rPr>
          <w:rFonts w:ascii="Arial" w:hAnsi="Arial" w:cs="Arial"/>
        </w:rPr>
        <w:t xml:space="preserve"> to stand </w:t>
      </w:r>
      <w:r w:rsidR="007D6012">
        <w:rPr>
          <w:rFonts w:ascii="Arial" w:hAnsi="Arial" w:cs="Arial"/>
        </w:rPr>
        <w:t xml:space="preserve">up </w:t>
      </w:r>
      <w:r w:rsidR="006F6A30">
        <w:rPr>
          <w:rFonts w:ascii="Arial" w:hAnsi="Arial" w:cs="Arial"/>
        </w:rPr>
        <w:t xml:space="preserve">where I </w:t>
      </w:r>
      <w:r w:rsidR="004535DE" w:rsidRPr="00AD5934">
        <w:rPr>
          <w:rFonts w:ascii="Arial" w:hAnsi="Arial" w:cs="Arial"/>
        </w:rPr>
        <w:t>us</w:t>
      </w:r>
      <w:r w:rsidR="006F6A30">
        <w:rPr>
          <w:rFonts w:ascii="Arial" w:hAnsi="Arial" w:cs="Arial"/>
        </w:rPr>
        <w:t>ed</w:t>
      </w:r>
      <w:r w:rsidR="004535DE" w:rsidRPr="00AD5934">
        <w:rPr>
          <w:rFonts w:ascii="Arial" w:hAnsi="Arial" w:cs="Arial"/>
        </w:rPr>
        <w:t xml:space="preserve"> the Welsh vocabulary </w:t>
      </w:r>
      <w:r w:rsidR="007D6012">
        <w:rPr>
          <w:rFonts w:ascii="Arial" w:hAnsi="Arial" w:cs="Arial"/>
        </w:rPr>
        <w:t xml:space="preserve">for this sentence </w:t>
      </w:r>
      <w:r w:rsidR="004535DE" w:rsidRPr="00AD5934">
        <w:rPr>
          <w:rFonts w:ascii="Arial" w:hAnsi="Arial" w:cs="Arial"/>
        </w:rPr>
        <w:t>and explained to them what we would be doing</w:t>
      </w:r>
      <w:r w:rsidR="007D6012">
        <w:rPr>
          <w:rFonts w:ascii="Arial" w:hAnsi="Arial" w:cs="Arial"/>
        </w:rPr>
        <w:t xml:space="preserve"> for the next activity</w:t>
      </w:r>
      <w:r w:rsidR="004535DE" w:rsidRPr="00AD5934">
        <w:rPr>
          <w:rFonts w:ascii="Arial" w:hAnsi="Arial" w:cs="Arial"/>
        </w:rPr>
        <w:t xml:space="preserve">. </w:t>
      </w:r>
      <w:r w:rsidR="006F6A30">
        <w:rPr>
          <w:rFonts w:ascii="Arial" w:hAnsi="Arial" w:cs="Arial"/>
        </w:rPr>
        <w:t>Introducing this</w:t>
      </w:r>
      <w:r w:rsidR="007D6012">
        <w:rPr>
          <w:rFonts w:ascii="Arial" w:hAnsi="Arial" w:cs="Arial"/>
        </w:rPr>
        <w:t xml:space="preserve"> I said</w:t>
      </w:r>
      <w:r w:rsidR="004535DE" w:rsidRPr="00AD5934">
        <w:rPr>
          <w:rFonts w:ascii="Arial" w:hAnsi="Arial" w:cs="Arial"/>
        </w:rPr>
        <w:t xml:space="preserve"> </w:t>
      </w:r>
      <w:r w:rsidR="00AD5934" w:rsidRPr="00AD5934">
        <w:rPr>
          <w:rFonts w:ascii="Arial" w:hAnsi="Arial" w:cs="Arial"/>
        </w:rPr>
        <w:t>‘</w:t>
      </w:r>
      <w:r w:rsidR="00AD5934" w:rsidRPr="00AD5934">
        <w:rPr>
          <w:rFonts w:ascii="Arial" w:hAnsi="Arial" w:cs="Arial"/>
          <w:color w:val="000000" w:themeColor="text1"/>
        </w:rPr>
        <w:t xml:space="preserve">Nawr, byddyn ni’n canu’ which is ‘now we’re going to sing’. I had planned </w:t>
      </w:r>
      <w:r w:rsidR="00AD5934">
        <w:rPr>
          <w:rFonts w:ascii="Arial" w:hAnsi="Arial" w:cs="Arial"/>
          <w:color w:val="000000" w:themeColor="text1"/>
        </w:rPr>
        <w:t xml:space="preserve">for the students to put the vocabulary that we had learnt into practice by singing the song head, shoulders, knees, and toes in Welsh. Some of the vocabulary was new to some students so it was excellent that I could </w:t>
      </w:r>
      <w:r w:rsidR="00637A89">
        <w:rPr>
          <w:rFonts w:ascii="Arial" w:hAnsi="Arial" w:cs="Arial"/>
          <w:color w:val="000000" w:themeColor="text1"/>
        </w:rPr>
        <w:t>help them learn this</w:t>
      </w:r>
      <w:r w:rsidR="007D6012">
        <w:rPr>
          <w:rFonts w:ascii="Arial" w:hAnsi="Arial" w:cs="Arial"/>
          <w:color w:val="000000" w:themeColor="text1"/>
        </w:rPr>
        <w:t xml:space="preserve"> through an engaging song</w:t>
      </w:r>
      <w:r w:rsidR="00637A89">
        <w:rPr>
          <w:rFonts w:ascii="Arial" w:hAnsi="Arial" w:cs="Arial"/>
          <w:color w:val="000000" w:themeColor="text1"/>
        </w:rPr>
        <w:t xml:space="preserve">. I felt that the Welsh singing was successful and was an engaging way for everyone to practice the Welsh parts of the body. In reflection on this particular part of the lesson I felt that I could have extended the task further as all students picked up the song </w:t>
      </w:r>
      <w:r w:rsidR="00885B47">
        <w:rPr>
          <w:rFonts w:ascii="Arial" w:hAnsi="Arial" w:cs="Arial"/>
          <w:color w:val="000000" w:themeColor="text1"/>
        </w:rPr>
        <w:t>quite well so I could have used some more Welsh and created another task</w:t>
      </w:r>
      <w:r w:rsidR="001B5B89">
        <w:rPr>
          <w:rFonts w:ascii="Arial" w:hAnsi="Arial" w:cs="Arial"/>
          <w:color w:val="000000" w:themeColor="text1"/>
        </w:rPr>
        <w:t xml:space="preserve"> to extend the lesson even more</w:t>
      </w:r>
      <w:r w:rsidR="00885B47">
        <w:rPr>
          <w:rFonts w:ascii="Arial" w:hAnsi="Arial" w:cs="Arial"/>
          <w:color w:val="000000" w:themeColor="text1"/>
        </w:rPr>
        <w:t>. This would have also been another opportunity for me to showcase the Welsh sentence patterns that I had learnt</w:t>
      </w:r>
      <w:r w:rsidR="001B5B89">
        <w:rPr>
          <w:rFonts w:ascii="Arial" w:hAnsi="Arial" w:cs="Arial"/>
          <w:color w:val="000000" w:themeColor="text1"/>
        </w:rPr>
        <w:t xml:space="preserve"> and teach new sentences around the topic I was teaching. </w:t>
      </w:r>
    </w:p>
    <w:p w14:paraId="12E7B43C" w14:textId="451D0737" w:rsidR="00CA0F67" w:rsidRDefault="00CA0F67" w:rsidP="00AD5934">
      <w:pPr>
        <w:spacing w:line="360" w:lineRule="auto"/>
        <w:rPr>
          <w:rFonts w:ascii="Arial" w:hAnsi="Arial" w:cs="Arial"/>
          <w:color w:val="000000" w:themeColor="text1"/>
        </w:rPr>
      </w:pPr>
      <w:r>
        <w:rPr>
          <w:rFonts w:ascii="Arial" w:hAnsi="Arial" w:cs="Arial"/>
          <w:color w:val="000000" w:themeColor="text1"/>
        </w:rPr>
        <w:t>At the end of the lesson I closed with re capping some of the Welsh body parts and questioned the students</w:t>
      </w:r>
      <w:r w:rsidR="001B5B89">
        <w:rPr>
          <w:rFonts w:ascii="Arial" w:hAnsi="Arial" w:cs="Arial"/>
          <w:color w:val="000000" w:themeColor="text1"/>
        </w:rPr>
        <w:t xml:space="preserve"> </w:t>
      </w:r>
      <w:r w:rsidR="006F6A30">
        <w:rPr>
          <w:rFonts w:ascii="Arial" w:hAnsi="Arial" w:cs="Arial"/>
          <w:color w:val="000000" w:themeColor="text1"/>
        </w:rPr>
        <w:t xml:space="preserve">again to see </w:t>
      </w:r>
      <w:r w:rsidR="001B5B89">
        <w:rPr>
          <w:rFonts w:ascii="Arial" w:hAnsi="Arial" w:cs="Arial"/>
          <w:color w:val="000000" w:themeColor="text1"/>
        </w:rPr>
        <w:t>what they had remembered</w:t>
      </w:r>
      <w:r>
        <w:rPr>
          <w:rFonts w:ascii="Arial" w:hAnsi="Arial" w:cs="Arial"/>
          <w:color w:val="000000" w:themeColor="text1"/>
        </w:rPr>
        <w:t xml:space="preserve">. I closed the lesson </w:t>
      </w:r>
      <w:r w:rsidR="003D1A75">
        <w:rPr>
          <w:rFonts w:ascii="Arial" w:hAnsi="Arial" w:cs="Arial"/>
          <w:color w:val="000000" w:themeColor="text1"/>
        </w:rPr>
        <w:t xml:space="preserve">by </w:t>
      </w:r>
      <w:r>
        <w:rPr>
          <w:rFonts w:ascii="Arial" w:hAnsi="Arial" w:cs="Arial"/>
          <w:color w:val="000000" w:themeColor="text1"/>
        </w:rPr>
        <w:t xml:space="preserve">telling the students what we would be doing in the next lesson which was </w:t>
      </w:r>
      <w:r w:rsidR="00347A3D">
        <w:rPr>
          <w:rFonts w:ascii="Arial" w:hAnsi="Arial" w:cs="Arial"/>
          <w:color w:val="000000" w:themeColor="text1"/>
        </w:rPr>
        <w:t xml:space="preserve">to learn new parts of the body and extend </w:t>
      </w:r>
      <w:r w:rsidR="009D336B">
        <w:rPr>
          <w:rFonts w:ascii="Arial" w:hAnsi="Arial" w:cs="Arial"/>
          <w:color w:val="000000" w:themeColor="text1"/>
        </w:rPr>
        <w:t>their</w:t>
      </w:r>
      <w:r w:rsidR="00347A3D">
        <w:rPr>
          <w:rFonts w:ascii="Arial" w:hAnsi="Arial" w:cs="Arial"/>
          <w:color w:val="000000" w:themeColor="text1"/>
        </w:rPr>
        <w:t xml:space="preserve"> knowledge further.</w:t>
      </w:r>
      <w:r w:rsidR="001B5B89">
        <w:rPr>
          <w:rFonts w:ascii="Arial" w:hAnsi="Arial" w:cs="Arial"/>
          <w:color w:val="000000" w:themeColor="text1"/>
        </w:rPr>
        <w:t xml:space="preserve"> </w:t>
      </w:r>
    </w:p>
    <w:p w14:paraId="35F44A36" w14:textId="62725E4F" w:rsidR="00347A3D" w:rsidRPr="00AD5934" w:rsidRDefault="00347A3D" w:rsidP="00AD5934">
      <w:pPr>
        <w:spacing w:line="360" w:lineRule="auto"/>
        <w:rPr>
          <w:rFonts w:ascii="Arial" w:hAnsi="Arial" w:cs="Arial"/>
          <w:color w:val="000000" w:themeColor="text1"/>
        </w:rPr>
      </w:pPr>
      <w:r>
        <w:rPr>
          <w:rFonts w:ascii="Arial" w:hAnsi="Arial" w:cs="Arial"/>
          <w:color w:val="000000" w:themeColor="text1"/>
        </w:rPr>
        <w:t xml:space="preserve">Overall I felt my mini micro lesson was engaging and gave me a great opportunity to showcase the Welsh I had learnt whilst also interacting well with and teaching the students. However, after the lesson I reflected on the opening and closing of my lesson and felt that there could have been </w:t>
      </w:r>
      <w:r w:rsidR="00337693">
        <w:rPr>
          <w:rFonts w:ascii="Arial" w:hAnsi="Arial" w:cs="Arial"/>
          <w:color w:val="000000" w:themeColor="text1"/>
        </w:rPr>
        <w:t>a further use of Welsh used as there are sentence patterns I know that I could have included to show my level of Welsh. I also felt that as good as the YouTube clip of head, shoulders, knees, and toes was perhaps a starter activity could have been brought in where more Welsh w</w:t>
      </w:r>
      <w:r w:rsidR="0069638D">
        <w:rPr>
          <w:rFonts w:ascii="Arial" w:hAnsi="Arial" w:cs="Arial"/>
          <w:color w:val="000000" w:themeColor="text1"/>
        </w:rPr>
        <w:t>ould have been included</w:t>
      </w:r>
      <w:r w:rsidR="00337693">
        <w:rPr>
          <w:rFonts w:ascii="Arial" w:hAnsi="Arial" w:cs="Arial"/>
          <w:color w:val="000000" w:themeColor="text1"/>
        </w:rPr>
        <w:t>.</w:t>
      </w:r>
      <w:r w:rsidR="00323E78">
        <w:rPr>
          <w:rFonts w:ascii="Arial" w:hAnsi="Arial" w:cs="Arial"/>
          <w:color w:val="000000" w:themeColor="text1"/>
        </w:rPr>
        <w:t xml:space="preserve"> </w:t>
      </w:r>
      <w:r w:rsidR="00337693">
        <w:rPr>
          <w:rFonts w:ascii="Arial" w:hAnsi="Arial" w:cs="Arial"/>
          <w:color w:val="000000" w:themeColor="text1"/>
        </w:rPr>
        <w:t>These are all things I have taken on board and have made notes on to make sure wherever I can I use as much of my welsh knowledge as possible and continue my professional development</w:t>
      </w:r>
      <w:r w:rsidR="00876E3B">
        <w:rPr>
          <w:rFonts w:ascii="Arial" w:hAnsi="Arial" w:cs="Arial"/>
          <w:color w:val="000000" w:themeColor="text1"/>
        </w:rPr>
        <w:t>. I will do this</w:t>
      </w:r>
      <w:r w:rsidR="00337693">
        <w:rPr>
          <w:rFonts w:ascii="Arial" w:hAnsi="Arial" w:cs="Arial"/>
          <w:color w:val="000000" w:themeColor="text1"/>
        </w:rPr>
        <w:t xml:space="preserve"> by learning </w:t>
      </w:r>
      <w:r w:rsidR="00323E78">
        <w:rPr>
          <w:rFonts w:ascii="Arial" w:hAnsi="Arial" w:cs="Arial"/>
          <w:color w:val="000000" w:themeColor="text1"/>
        </w:rPr>
        <w:t>knew vocabulary that I can use within the classroom as well as thinking of different ways In which I can teach children Welsh sentence patterns</w:t>
      </w:r>
      <w:r w:rsidR="00337693">
        <w:rPr>
          <w:rFonts w:ascii="Arial" w:hAnsi="Arial" w:cs="Arial"/>
          <w:color w:val="000000" w:themeColor="text1"/>
        </w:rPr>
        <w:t xml:space="preserve">. </w:t>
      </w:r>
      <w:r w:rsidR="009D3C6A">
        <w:rPr>
          <w:rFonts w:ascii="Arial" w:hAnsi="Arial" w:cs="Arial"/>
          <w:color w:val="000000" w:themeColor="text1"/>
        </w:rPr>
        <w:t xml:space="preserve">I was also able to </w:t>
      </w:r>
      <w:r w:rsidR="009A1D2D">
        <w:rPr>
          <w:rFonts w:ascii="Arial" w:hAnsi="Arial" w:cs="Arial"/>
          <w:color w:val="000000" w:themeColor="text1"/>
        </w:rPr>
        <w:t xml:space="preserve">show </w:t>
      </w:r>
      <w:r w:rsidR="00876E3B">
        <w:rPr>
          <w:rFonts w:ascii="Arial" w:hAnsi="Arial" w:cs="Arial"/>
          <w:color w:val="000000" w:themeColor="text1"/>
        </w:rPr>
        <w:t xml:space="preserve">the other students a way </w:t>
      </w:r>
      <w:r w:rsidR="009A1D2D">
        <w:rPr>
          <w:rFonts w:ascii="Arial" w:hAnsi="Arial" w:cs="Arial"/>
          <w:color w:val="000000" w:themeColor="text1"/>
        </w:rPr>
        <w:t>th</w:t>
      </w:r>
      <w:r w:rsidR="00876E3B">
        <w:rPr>
          <w:rFonts w:ascii="Arial" w:hAnsi="Arial" w:cs="Arial"/>
          <w:color w:val="000000" w:themeColor="text1"/>
        </w:rPr>
        <w:t xml:space="preserve">at </w:t>
      </w:r>
      <w:r w:rsidR="009D3C6A">
        <w:rPr>
          <w:rFonts w:ascii="Arial" w:hAnsi="Arial" w:cs="Arial"/>
          <w:color w:val="000000" w:themeColor="text1"/>
        </w:rPr>
        <w:t xml:space="preserve">they could teach </w:t>
      </w:r>
      <w:r w:rsidR="00532B86">
        <w:rPr>
          <w:rFonts w:ascii="Arial" w:hAnsi="Arial" w:cs="Arial"/>
          <w:color w:val="000000" w:themeColor="text1"/>
        </w:rPr>
        <w:t xml:space="preserve">and </w:t>
      </w:r>
      <w:r w:rsidR="009D3C6A">
        <w:rPr>
          <w:rFonts w:ascii="Arial" w:hAnsi="Arial" w:cs="Arial"/>
          <w:color w:val="000000" w:themeColor="text1"/>
        </w:rPr>
        <w:t xml:space="preserve">enhance children’s oracy skills </w:t>
      </w:r>
      <w:r w:rsidR="00532B86">
        <w:rPr>
          <w:rFonts w:ascii="Arial" w:hAnsi="Arial" w:cs="Arial"/>
          <w:color w:val="000000" w:themeColor="text1"/>
        </w:rPr>
        <w:t>through the medium of Welsh</w:t>
      </w:r>
      <w:r w:rsidR="00642A26">
        <w:rPr>
          <w:rFonts w:ascii="Arial" w:hAnsi="Arial" w:cs="Arial"/>
          <w:color w:val="000000" w:themeColor="text1"/>
        </w:rPr>
        <w:t xml:space="preserve"> and </w:t>
      </w:r>
      <w:r w:rsidR="00876E3B">
        <w:rPr>
          <w:rFonts w:ascii="Arial" w:hAnsi="Arial" w:cs="Arial"/>
          <w:color w:val="000000" w:themeColor="text1"/>
        </w:rPr>
        <w:t>teach</w:t>
      </w:r>
      <w:r w:rsidR="00642A26">
        <w:rPr>
          <w:rFonts w:ascii="Arial" w:hAnsi="Arial" w:cs="Arial"/>
          <w:color w:val="000000" w:themeColor="text1"/>
        </w:rPr>
        <w:t xml:space="preserve"> parts of the body </w:t>
      </w:r>
      <w:r w:rsidR="00876E3B">
        <w:rPr>
          <w:rFonts w:ascii="Arial" w:hAnsi="Arial" w:cs="Arial"/>
          <w:color w:val="000000" w:themeColor="text1"/>
        </w:rPr>
        <w:t xml:space="preserve">as well. I felt proud after this lesson and felt that I have shown a good understanding of different Welsh vocabulary and a variety of Welsh sentence patterns. </w:t>
      </w:r>
    </w:p>
    <w:p w14:paraId="76180393" w14:textId="2BE8F64A" w:rsidR="00A13BD1" w:rsidRPr="00B8383A" w:rsidRDefault="00A13BD1">
      <w:pPr>
        <w:rPr>
          <w:rFonts w:ascii="Arial" w:hAnsi="Arial" w:cs="Arial"/>
        </w:rPr>
      </w:pPr>
    </w:p>
    <w:p w14:paraId="4AF2142D" w14:textId="77777777" w:rsidR="006E4102" w:rsidRDefault="006E4102">
      <w:pPr>
        <w:rPr>
          <w:u w:val="single"/>
        </w:rPr>
      </w:pPr>
    </w:p>
    <w:p w14:paraId="3F6EE4ED" w14:textId="77777777" w:rsidR="006E4102" w:rsidRPr="00B8383A" w:rsidRDefault="006E4102">
      <w:pPr>
        <w:rPr>
          <w:u w:val="single"/>
        </w:rPr>
      </w:pPr>
    </w:p>
    <w:sectPr w:rsidR="006E4102" w:rsidRPr="00B83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83A"/>
    <w:rsid w:val="000124EF"/>
    <w:rsid w:val="00060329"/>
    <w:rsid w:val="000F3361"/>
    <w:rsid w:val="00101BB2"/>
    <w:rsid w:val="00106553"/>
    <w:rsid w:val="001159F0"/>
    <w:rsid w:val="00122B44"/>
    <w:rsid w:val="00131B06"/>
    <w:rsid w:val="001B5B89"/>
    <w:rsid w:val="002F31F9"/>
    <w:rsid w:val="00305048"/>
    <w:rsid w:val="00323E78"/>
    <w:rsid w:val="00337693"/>
    <w:rsid w:val="00347A3D"/>
    <w:rsid w:val="00352422"/>
    <w:rsid w:val="003D1A75"/>
    <w:rsid w:val="004535DE"/>
    <w:rsid w:val="004B66A0"/>
    <w:rsid w:val="004F2C19"/>
    <w:rsid w:val="00532B86"/>
    <w:rsid w:val="00550B6F"/>
    <w:rsid w:val="00572692"/>
    <w:rsid w:val="00637A89"/>
    <w:rsid w:val="00642A26"/>
    <w:rsid w:val="0069638D"/>
    <w:rsid w:val="006E1745"/>
    <w:rsid w:val="006E4102"/>
    <w:rsid w:val="006F6A30"/>
    <w:rsid w:val="00756F32"/>
    <w:rsid w:val="007D6012"/>
    <w:rsid w:val="007E36A1"/>
    <w:rsid w:val="00876E3B"/>
    <w:rsid w:val="00885B47"/>
    <w:rsid w:val="00966010"/>
    <w:rsid w:val="009A1D2D"/>
    <w:rsid w:val="009D336B"/>
    <w:rsid w:val="009D3C6A"/>
    <w:rsid w:val="00A13BD1"/>
    <w:rsid w:val="00A16D7F"/>
    <w:rsid w:val="00A7710A"/>
    <w:rsid w:val="00AD5934"/>
    <w:rsid w:val="00B64F0C"/>
    <w:rsid w:val="00B8383A"/>
    <w:rsid w:val="00BD7DA7"/>
    <w:rsid w:val="00CA0F67"/>
    <w:rsid w:val="00D60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5360E"/>
  <w15:chartTrackingRefBased/>
  <w15:docId w15:val="{3D56BE98-BA11-4B05-99A5-B7F78BF2D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102"/>
    <w:rPr>
      <w:color w:val="0563C1" w:themeColor="hyperlink"/>
      <w:u w:val="single"/>
    </w:rPr>
  </w:style>
  <w:style w:type="character" w:styleId="UnresolvedMention">
    <w:name w:val="Unresolved Mention"/>
    <w:basedOn w:val="DefaultParagraphFont"/>
    <w:uiPriority w:val="99"/>
    <w:semiHidden/>
    <w:unhideWhenUsed/>
    <w:rsid w:val="006E4102"/>
    <w:rPr>
      <w:color w:val="605E5C"/>
      <w:shd w:val="clear" w:color="auto" w:fill="E1DFDD"/>
    </w:rPr>
  </w:style>
  <w:style w:type="character" w:styleId="FollowedHyperlink">
    <w:name w:val="FollowedHyperlink"/>
    <w:basedOn w:val="DefaultParagraphFont"/>
    <w:uiPriority w:val="99"/>
    <w:semiHidden/>
    <w:unhideWhenUsed/>
    <w:rsid w:val="006E41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7FD29749D55546A287FD53B2BEE581" ma:contentTypeVersion="13" ma:contentTypeDescription="Create a new document." ma:contentTypeScope="" ma:versionID="ff10c10ffdda66729e5f3f39c2756169">
  <xsd:schema xmlns:xsd="http://www.w3.org/2001/XMLSchema" xmlns:xs="http://www.w3.org/2001/XMLSchema" xmlns:p="http://schemas.microsoft.com/office/2006/metadata/properties" xmlns:ns3="519837e8-01a5-40c1-92fc-083e233b17f1" xmlns:ns4="4c1fcede-5b4b-4be8-9ebb-16748b3863e6" targetNamespace="http://schemas.microsoft.com/office/2006/metadata/properties" ma:root="true" ma:fieldsID="a8851c3a7f435c8bfbc1af60cd39b61d" ns3:_="" ns4:_="">
    <xsd:import namespace="519837e8-01a5-40c1-92fc-083e233b17f1"/>
    <xsd:import namespace="4c1fcede-5b4b-4be8-9ebb-16748b386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837e8-01a5-40c1-92fc-083e233b1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1fcede-5b4b-4be8-9ebb-16748b3863e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D6DDB-A85E-4E61-9217-E454D0D93D7A}">
  <ds:schemaRefs>
    <ds:schemaRef ds:uri="519837e8-01a5-40c1-92fc-083e233b17f1"/>
    <ds:schemaRef ds:uri="4c1fcede-5b4b-4be8-9ebb-16748b3863e6"/>
    <ds:schemaRef ds:uri="http://www.w3.org/XML/1998/namespace"/>
    <ds:schemaRef ds:uri="http://purl.org/dc/elements/1.1/"/>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FD5D8810-B043-4179-ADE8-B1861621618C}">
  <ds:schemaRefs>
    <ds:schemaRef ds:uri="http://schemas.microsoft.com/sharepoint/v3/contenttype/forms"/>
  </ds:schemaRefs>
</ds:datastoreItem>
</file>

<file path=customXml/itemProps3.xml><?xml version="1.0" encoding="utf-8"?>
<ds:datastoreItem xmlns:ds="http://schemas.openxmlformats.org/officeDocument/2006/customXml" ds:itemID="{F8D1DBAA-AA3E-4B8D-A6C2-6EE82AAF9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837e8-01a5-40c1-92fc-083e233b17f1"/>
    <ds:schemaRef ds:uri="4c1fcede-5b4b-4be8-9ebb-16748b386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92EE04-21F0-4F1B-8FA7-B36F9527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winstone</dc:creator>
  <cp:keywords/>
  <dc:description/>
  <cp:lastModifiedBy>charlotte winstone</cp:lastModifiedBy>
  <cp:revision>2</cp:revision>
  <dcterms:created xsi:type="dcterms:W3CDTF">2020-05-11T14:08:00Z</dcterms:created>
  <dcterms:modified xsi:type="dcterms:W3CDTF">2020-05-11T14:08:00Z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0x010100577FD29749D55546A287FD53B2BEE581</vt:lpwstr>
  </property>
</Properties>
</file>