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0C445C" w14:textId="77777777" w:rsidR="00E728AD" w:rsidRPr="00C5590E" w:rsidRDefault="00940038" w:rsidP="00E728AD">
      <w:pPr>
        <w:rPr>
          <w:rFonts w:ascii="Arial" w:hAnsi="Arial" w:cs="Arial"/>
          <w:b/>
        </w:rPr>
      </w:pPr>
      <w:r>
        <w:rPr>
          <w:rFonts w:ascii="Arial" w:hAnsi="Arial" w:cs="Arial"/>
          <w:b/>
        </w:rPr>
        <w:t xml:space="preserve"> </w:t>
      </w:r>
      <w:r w:rsidR="00E728AD" w:rsidRPr="00C5590E">
        <w:rPr>
          <w:rFonts w:ascii="Arial" w:hAnsi="Arial" w:cs="Arial"/>
          <w:b/>
        </w:rPr>
        <w:t xml:space="preserve">Student name: Lee Winter </w:t>
      </w:r>
    </w:p>
    <w:p w14:paraId="62A751DD" w14:textId="77777777" w:rsidR="00E728AD" w:rsidRPr="00C5590E" w:rsidRDefault="00E728AD" w:rsidP="00E728AD">
      <w:pPr>
        <w:rPr>
          <w:rFonts w:ascii="Arial" w:hAnsi="Arial" w:cs="Arial"/>
          <w:b/>
        </w:rPr>
      </w:pPr>
      <w:r w:rsidRPr="00C5590E">
        <w:rPr>
          <w:rFonts w:ascii="Arial" w:hAnsi="Arial" w:cs="Arial"/>
          <w:b/>
        </w:rPr>
        <w:t>Student number: 2031012</w:t>
      </w:r>
    </w:p>
    <w:p w14:paraId="36B4521E" w14:textId="64C45E55" w:rsidR="00940038" w:rsidRPr="00E728AD" w:rsidRDefault="00E728AD" w:rsidP="00E728AD">
      <w:pPr>
        <w:rPr>
          <w:b/>
          <w:u w:val="single"/>
        </w:rPr>
      </w:pPr>
      <w:r w:rsidRPr="00C5590E">
        <w:rPr>
          <w:rFonts w:ascii="Arial" w:hAnsi="Arial" w:cs="Arial"/>
          <w:b/>
        </w:rPr>
        <w:t xml:space="preserve">Assignment name: </w:t>
      </w:r>
      <w:r>
        <w:rPr>
          <w:rFonts w:ascii="Arial" w:hAnsi="Arial" w:cs="Arial"/>
          <w:b/>
        </w:rPr>
        <w:t xml:space="preserve">BMPF7012 Annotated CV </w:t>
      </w:r>
    </w:p>
    <w:p w14:paraId="7C228AD8" w14:textId="77777777" w:rsidR="00652FA2" w:rsidRPr="008234F3" w:rsidRDefault="00652FA2" w:rsidP="00652FA2">
      <w:pPr>
        <w:pStyle w:val="MediumGrid21"/>
        <w:rPr>
          <w:rFonts w:ascii="Calibri" w:hAnsi="Calibri" w:cs="Arial"/>
          <w:b/>
          <w:bCs/>
          <w:color w:val="1F3864" w:themeColor="accent1" w:themeShade="80"/>
        </w:rPr>
      </w:pPr>
    </w:p>
    <w:p w14:paraId="54356E63" w14:textId="77777777" w:rsidR="00652FA2" w:rsidRDefault="00652FA2" w:rsidP="00652FA2">
      <w:pPr>
        <w:pStyle w:val="MediumGrid21"/>
        <w:jc w:val="center"/>
        <w:rPr>
          <w:rFonts w:ascii="Calibri" w:hAnsi="Calibri" w:cs="Arial"/>
          <w:b/>
          <w:bCs/>
          <w:color w:val="1F3864" w:themeColor="accent1" w:themeShade="80"/>
          <w:sz w:val="32"/>
          <w:szCs w:val="32"/>
        </w:rPr>
      </w:pPr>
    </w:p>
    <w:p w14:paraId="1B83589E" w14:textId="77777777" w:rsidR="00BF3699" w:rsidRPr="00216008" w:rsidRDefault="00BF3699" w:rsidP="00BF3699">
      <w:pPr>
        <w:pStyle w:val="MediumGrid21"/>
        <w:jc w:val="center"/>
        <w:rPr>
          <w:rFonts w:ascii="Calibri" w:hAnsi="Calibri" w:cs="Arial"/>
          <w:b/>
          <w:bCs/>
          <w:color w:val="1F3864" w:themeColor="accent1" w:themeShade="80"/>
          <w:sz w:val="32"/>
          <w:szCs w:val="32"/>
        </w:rPr>
      </w:pPr>
      <w:r w:rsidRPr="4EF6B25E">
        <w:rPr>
          <w:rFonts w:ascii="Calibri" w:hAnsi="Calibri" w:cs="Arial"/>
          <w:b/>
          <w:bCs/>
          <w:color w:val="1F3864" w:themeColor="accent1" w:themeShade="80"/>
          <w:sz w:val="32"/>
          <w:szCs w:val="32"/>
        </w:rPr>
        <w:t xml:space="preserve">Lee K Winter </w:t>
      </w:r>
    </w:p>
    <w:p w14:paraId="18EB6FA8" w14:textId="77777777" w:rsidR="00BF3699" w:rsidRPr="005844C2" w:rsidRDefault="00BF3699" w:rsidP="00BF3699">
      <w:pPr>
        <w:pStyle w:val="MediumGrid21"/>
        <w:jc w:val="center"/>
        <w:rPr>
          <w:rFonts w:ascii="Calibri" w:hAnsi="Calibri" w:cs="Arial"/>
          <w:b/>
          <w:bCs/>
          <w:sz w:val="20"/>
          <w:szCs w:val="20"/>
        </w:rPr>
      </w:pPr>
      <w:r w:rsidRPr="4EF6B25E">
        <w:rPr>
          <w:rFonts w:ascii="Calibri" w:hAnsi="Calibri" w:cs="Arial"/>
          <w:b/>
          <w:bCs/>
          <w:sz w:val="20"/>
          <w:szCs w:val="20"/>
        </w:rPr>
        <w:t>+44 (0)7903770983</w:t>
      </w:r>
    </w:p>
    <w:p w14:paraId="1B2733BC" w14:textId="77777777" w:rsidR="00BF3699" w:rsidRPr="005844C2" w:rsidRDefault="00BF3699" w:rsidP="00BF3699">
      <w:pPr>
        <w:pStyle w:val="MediumGrid21"/>
        <w:jc w:val="center"/>
        <w:rPr>
          <w:rFonts w:ascii="Calibri" w:hAnsi="Calibri" w:cs="Arial"/>
          <w:b/>
          <w:bCs/>
          <w:sz w:val="20"/>
          <w:szCs w:val="20"/>
        </w:rPr>
      </w:pPr>
      <w:r w:rsidRPr="4EF6B25E">
        <w:rPr>
          <w:rFonts w:ascii="Calibri" w:hAnsi="Calibri" w:cs="Arial"/>
          <w:b/>
          <w:bCs/>
          <w:sz w:val="20"/>
          <w:szCs w:val="20"/>
        </w:rPr>
        <w:t>leewinter97@protonmail.com</w:t>
      </w:r>
    </w:p>
    <w:p w14:paraId="49F87383" w14:textId="77777777" w:rsidR="00BF3699" w:rsidRPr="005844C2" w:rsidRDefault="00BF3699" w:rsidP="00BF3699">
      <w:pPr>
        <w:pStyle w:val="Standard"/>
        <w:rPr>
          <w:rFonts w:ascii="Calibri" w:hAnsi="Calibri" w:cs="Arial"/>
          <w:sz w:val="20"/>
          <w:szCs w:val="20"/>
          <w:lang w:val="en-US"/>
        </w:rPr>
      </w:pPr>
    </w:p>
    <w:p w14:paraId="5B74359D" w14:textId="77777777" w:rsidR="00BF3699" w:rsidRDefault="00BF3699" w:rsidP="00BF3699">
      <w:pPr>
        <w:pStyle w:val="Standard"/>
        <w:rPr>
          <w:rFonts w:ascii="Calibri" w:hAnsi="Calibri" w:cs="Arial"/>
          <w:sz w:val="22"/>
          <w:szCs w:val="22"/>
        </w:rPr>
      </w:pPr>
      <w:r w:rsidRPr="4EF6B25E">
        <w:rPr>
          <w:rFonts w:ascii="Calibri" w:hAnsi="Calibri" w:cs="Arial"/>
          <w:sz w:val="22"/>
          <w:szCs w:val="22"/>
        </w:rPr>
        <w:t xml:space="preserve">A professional and experienced instructor holding an executive position within a 40 strong department, a strong record of success in demanding roles. A dynamic and intelligent individual, who is able to work in a complex environment, in high pressure situations independently, or as part of a team. </w:t>
      </w:r>
    </w:p>
    <w:p w14:paraId="1439BDC0" w14:textId="77777777" w:rsidR="00BF3699" w:rsidRDefault="00BF3699" w:rsidP="00BF3699">
      <w:pPr>
        <w:pStyle w:val="Standard"/>
        <w:rPr>
          <w:rFonts w:ascii="Calibri" w:hAnsi="Calibri" w:cs="Arial"/>
          <w:sz w:val="22"/>
          <w:szCs w:val="22"/>
        </w:rPr>
      </w:pPr>
    </w:p>
    <w:p w14:paraId="06312FF1" w14:textId="77777777" w:rsidR="00BF3699" w:rsidRPr="005844C2" w:rsidRDefault="00BF3699" w:rsidP="00BF3699">
      <w:pPr>
        <w:pStyle w:val="Standard"/>
        <w:rPr>
          <w:rFonts w:ascii="Calibri" w:hAnsi="Calibri" w:cs="Arial"/>
          <w:sz w:val="22"/>
          <w:szCs w:val="22"/>
          <w:lang w:val="en-US"/>
        </w:rPr>
      </w:pPr>
      <w:r w:rsidRPr="4EF6B25E">
        <w:rPr>
          <w:rFonts w:ascii="Calibri" w:hAnsi="Calibri" w:cs="Arial"/>
          <w:sz w:val="22"/>
          <w:szCs w:val="22"/>
        </w:rPr>
        <w:t>I am a highly experienced instructor in Counter Terrorism and Military Freefall delivery. Developing training, tactics and exercising from the tactical to strategic level, whilst currently holding an executive position.  I have completed several parachuting training exercises within the UK and overseas. These have encompassed competency and tactical application, of a small to large military parachute infiltration. This training has been designed from operational experience in all parachute disciplines.</w:t>
      </w:r>
    </w:p>
    <w:p w14:paraId="2808E514" w14:textId="77777777" w:rsidR="00BF3699" w:rsidRPr="005844C2" w:rsidRDefault="00BF3699" w:rsidP="00BF3699">
      <w:pPr>
        <w:pStyle w:val="Standard"/>
        <w:rPr>
          <w:rFonts w:ascii="Calibri" w:hAnsi="Calibri" w:cs="Arial"/>
          <w:sz w:val="22"/>
          <w:szCs w:val="22"/>
          <w:lang w:val="en-US"/>
        </w:rPr>
      </w:pPr>
    </w:p>
    <w:p w14:paraId="7848F067" w14:textId="77777777" w:rsidR="00BF3699" w:rsidRPr="00C264F1" w:rsidRDefault="00BF3699" w:rsidP="00BF3699">
      <w:pPr>
        <w:pStyle w:val="Standard"/>
        <w:tabs>
          <w:tab w:val="left" w:pos="220"/>
          <w:tab w:val="left" w:pos="720"/>
        </w:tabs>
        <w:rPr>
          <w:rFonts w:ascii="Calibri" w:hAnsi="Calibri" w:cs="Arial"/>
          <w:noProof/>
          <w:sz w:val="22"/>
          <w:szCs w:val="22"/>
        </w:rPr>
      </w:pPr>
      <w:r w:rsidRPr="4EF6B25E">
        <w:rPr>
          <w:rFonts w:ascii="Calibri" w:hAnsi="Calibri" w:cs="Arial"/>
          <w:b/>
          <w:bCs/>
          <w:color w:val="1F3864" w:themeColor="accent1" w:themeShade="80"/>
          <w:sz w:val="22"/>
          <w:szCs w:val="22"/>
        </w:rPr>
        <w:t>Key Experience</w:t>
      </w:r>
    </w:p>
    <w:p w14:paraId="213B8BD7" w14:textId="77777777" w:rsidR="00BF3699" w:rsidRDefault="00BF3699" w:rsidP="00BF3699">
      <w:pPr>
        <w:pStyle w:val="ListParagraph"/>
        <w:numPr>
          <w:ilvl w:val="0"/>
          <w:numId w:val="1"/>
        </w:numPr>
        <w:rPr>
          <w:rFonts w:ascii="Calibri" w:hAnsi="Calibri" w:cs="Arial"/>
          <w:sz w:val="22"/>
          <w:szCs w:val="22"/>
          <w:lang w:val="en-US"/>
        </w:rPr>
      </w:pPr>
      <w:r w:rsidRPr="4EF6B25E">
        <w:rPr>
          <w:rFonts w:ascii="Calibri" w:hAnsi="Calibri" w:cs="Arial"/>
          <w:sz w:val="22"/>
          <w:szCs w:val="22"/>
        </w:rPr>
        <w:t>29 years in the United Kingdom Armed Forces.</w:t>
      </w:r>
    </w:p>
    <w:p w14:paraId="04708AA8" w14:textId="77777777" w:rsidR="00BF3699" w:rsidRDefault="00BF3699" w:rsidP="00BF3699">
      <w:pPr>
        <w:pStyle w:val="ListParagraph"/>
        <w:numPr>
          <w:ilvl w:val="0"/>
          <w:numId w:val="1"/>
        </w:numPr>
        <w:rPr>
          <w:rFonts w:ascii="Calibri" w:hAnsi="Calibri" w:cs="Arial"/>
          <w:sz w:val="22"/>
          <w:szCs w:val="22"/>
          <w:lang w:val="en-US"/>
        </w:rPr>
      </w:pPr>
      <w:r w:rsidRPr="4EF6B25E">
        <w:rPr>
          <w:rFonts w:ascii="Calibri" w:hAnsi="Calibri" w:cs="Arial"/>
          <w:sz w:val="22"/>
          <w:szCs w:val="22"/>
        </w:rPr>
        <w:t xml:space="preserve">Awarded the Queens Commendation for Valuable Service after a two-year operational tour as a Team Leader. </w:t>
      </w:r>
    </w:p>
    <w:p w14:paraId="6C83F072" w14:textId="77777777" w:rsidR="00BF3699" w:rsidRDefault="00BF3699" w:rsidP="00BF3699">
      <w:pPr>
        <w:pStyle w:val="ListParagraph"/>
        <w:numPr>
          <w:ilvl w:val="0"/>
          <w:numId w:val="1"/>
        </w:numPr>
        <w:rPr>
          <w:rFonts w:ascii="Calibri" w:hAnsi="Calibri" w:cs="Arial"/>
          <w:sz w:val="22"/>
          <w:szCs w:val="22"/>
          <w:lang w:val="en-US"/>
        </w:rPr>
      </w:pPr>
      <w:r w:rsidRPr="4EF6B25E">
        <w:rPr>
          <w:rFonts w:ascii="Calibri" w:hAnsi="Calibri" w:cs="Arial"/>
          <w:sz w:val="22"/>
          <w:szCs w:val="22"/>
        </w:rPr>
        <w:t>Planned and carried out numerous operations with multiple operational parachute insertions in a variety of theatres of operations. Comprising of all military parachute disciplines; Tandem, HALO and HAHO.</w:t>
      </w:r>
    </w:p>
    <w:p w14:paraId="1CAC4612" w14:textId="77777777" w:rsidR="00BF3699" w:rsidRDefault="00BF3699" w:rsidP="00BF3699">
      <w:pPr>
        <w:pStyle w:val="ListParagraph"/>
        <w:numPr>
          <w:ilvl w:val="0"/>
          <w:numId w:val="1"/>
        </w:numPr>
        <w:rPr>
          <w:rFonts w:ascii="Calibri" w:hAnsi="Calibri" w:cs="Arial"/>
          <w:sz w:val="22"/>
          <w:szCs w:val="22"/>
          <w:lang w:val="en-US"/>
        </w:rPr>
      </w:pPr>
      <w:r w:rsidRPr="4EF6B25E">
        <w:rPr>
          <w:rFonts w:ascii="Calibri" w:hAnsi="Calibri" w:cs="Arial"/>
          <w:sz w:val="22"/>
          <w:szCs w:val="22"/>
        </w:rPr>
        <w:t xml:space="preserve">Lead planning and coordination of 32 national Home Office sponsored exercises. Involving military, police and first responder counter terrorist units in all regions of the United Kingdom. </w:t>
      </w:r>
    </w:p>
    <w:p w14:paraId="1808CF5F" w14:textId="77777777" w:rsidR="00BF3699" w:rsidRDefault="00BF3699" w:rsidP="00BF3699">
      <w:pPr>
        <w:pStyle w:val="ListParagraph"/>
        <w:numPr>
          <w:ilvl w:val="0"/>
          <w:numId w:val="1"/>
        </w:numPr>
        <w:rPr>
          <w:rFonts w:ascii="Calibri" w:hAnsi="Calibri" w:cs="Arial"/>
          <w:sz w:val="22"/>
          <w:szCs w:val="22"/>
          <w:lang w:val="en-US"/>
        </w:rPr>
      </w:pPr>
      <w:r w:rsidRPr="4EF6B25E">
        <w:rPr>
          <w:rFonts w:ascii="Calibri" w:hAnsi="Calibri" w:cs="Arial"/>
          <w:sz w:val="22"/>
          <w:szCs w:val="22"/>
        </w:rPr>
        <w:t xml:space="preserve">Military operational response, strategic liaison and coordination with the UK Police Counter Terrorism Senior National Coordinator and the head of SO15 Police Intelligence branch. </w:t>
      </w:r>
    </w:p>
    <w:p w14:paraId="25083725" w14:textId="77777777" w:rsidR="00BF3699" w:rsidRPr="005844C2" w:rsidRDefault="00BF3699" w:rsidP="00BF3699">
      <w:pPr>
        <w:pStyle w:val="ListParagraph"/>
        <w:numPr>
          <w:ilvl w:val="0"/>
          <w:numId w:val="1"/>
        </w:numPr>
        <w:rPr>
          <w:rFonts w:ascii="Calibri" w:hAnsi="Calibri" w:cs="Arial"/>
          <w:sz w:val="22"/>
          <w:szCs w:val="22"/>
          <w:lang w:val="en-US"/>
        </w:rPr>
      </w:pPr>
      <w:r w:rsidRPr="4EF6B25E">
        <w:rPr>
          <w:rFonts w:ascii="Calibri" w:hAnsi="Calibri" w:cs="Arial"/>
          <w:sz w:val="22"/>
          <w:szCs w:val="22"/>
        </w:rPr>
        <w:t xml:space="preserve">Chief instructor for all United Kingdom Armed Forces Counter Terrorism training. </w:t>
      </w:r>
    </w:p>
    <w:p w14:paraId="473852CB" w14:textId="77777777" w:rsidR="00BF3699" w:rsidRPr="00EF187B" w:rsidRDefault="00BF3699" w:rsidP="00BF3699">
      <w:pPr>
        <w:pStyle w:val="ListParagraph"/>
        <w:numPr>
          <w:ilvl w:val="0"/>
          <w:numId w:val="1"/>
        </w:numPr>
        <w:rPr>
          <w:rFonts w:ascii="Calibri" w:hAnsi="Calibri" w:cs="Arial"/>
          <w:sz w:val="22"/>
          <w:szCs w:val="22"/>
          <w:lang w:val="en-US"/>
        </w:rPr>
      </w:pPr>
      <w:r w:rsidRPr="4EF6B25E">
        <w:rPr>
          <w:rFonts w:ascii="Calibri" w:hAnsi="Calibri" w:cs="Arial"/>
          <w:sz w:val="22"/>
          <w:szCs w:val="22"/>
        </w:rPr>
        <w:t xml:space="preserve">A broad experience of international engagement, enabling the development of strong and effective interpersonal skills and instructional. </w:t>
      </w:r>
    </w:p>
    <w:p w14:paraId="56CD131B" w14:textId="77777777" w:rsidR="00BF3699" w:rsidRDefault="00BF3699" w:rsidP="00BF3699">
      <w:pPr>
        <w:pStyle w:val="Standard"/>
        <w:tabs>
          <w:tab w:val="left" w:pos="220"/>
          <w:tab w:val="left" w:pos="720"/>
        </w:tabs>
        <w:rPr>
          <w:rFonts w:ascii="Calibri" w:eastAsia="Times New Roman" w:hAnsi="Calibri" w:cs="Arial"/>
          <w:color w:val="000000" w:themeColor="text1"/>
          <w:kern w:val="0"/>
          <w:sz w:val="22"/>
          <w:szCs w:val="22"/>
          <w:lang w:eastAsia="en-GB" w:bidi="ar-SA"/>
        </w:rPr>
      </w:pPr>
    </w:p>
    <w:p w14:paraId="1462D917" w14:textId="77777777" w:rsidR="00BF3699" w:rsidRDefault="00BF3699" w:rsidP="00BF3699">
      <w:pPr>
        <w:pStyle w:val="Standard"/>
        <w:tabs>
          <w:tab w:val="left" w:pos="220"/>
          <w:tab w:val="left" w:pos="720"/>
        </w:tabs>
        <w:rPr>
          <w:rFonts w:ascii="Calibri" w:hAnsi="Calibri" w:cs="Arial"/>
          <w:b/>
          <w:bCs/>
          <w:color w:val="1F3864" w:themeColor="accent1" w:themeShade="80"/>
          <w:sz w:val="22"/>
          <w:szCs w:val="22"/>
          <w:lang w:val="en-US"/>
        </w:rPr>
      </w:pPr>
      <w:r w:rsidRPr="4EF6B25E">
        <w:rPr>
          <w:rFonts w:ascii="Calibri" w:hAnsi="Calibri" w:cs="Arial"/>
          <w:b/>
          <w:bCs/>
          <w:color w:val="1F3864" w:themeColor="accent1" w:themeShade="80"/>
          <w:sz w:val="22"/>
          <w:szCs w:val="22"/>
        </w:rPr>
        <w:t>Career</w:t>
      </w:r>
    </w:p>
    <w:p w14:paraId="2F2EF883" w14:textId="77777777" w:rsidR="00BF3699" w:rsidRDefault="00BF3699" w:rsidP="00BF3699">
      <w:pPr>
        <w:pStyle w:val="Standard"/>
        <w:tabs>
          <w:tab w:val="left" w:pos="220"/>
          <w:tab w:val="left" w:pos="720"/>
        </w:tabs>
        <w:rPr>
          <w:rFonts w:ascii="Calibri" w:hAnsi="Calibri" w:cs="Arial"/>
          <w:b/>
          <w:bCs/>
          <w:sz w:val="22"/>
          <w:szCs w:val="22"/>
          <w:lang w:val="en-US"/>
        </w:rPr>
      </w:pPr>
      <w:r w:rsidRPr="4EF6B25E">
        <w:rPr>
          <w:rFonts w:ascii="Calibri" w:hAnsi="Calibri" w:cs="Arial"/>
          <w:b/>
          <w:bCs/>
          <w:sz w:val="22"/>
          <w:szCs w:val="22"/>
        </w:rPr>
        <w:t>Air Delivery Cell Trials and Development senior management (Reserve)</w:t>
      </w:r>
    </w:p>
    <w:p w14:paraId="38007310" w14:textId="77777777" w:rsidR="00BF3699" w:rsidRPr="005844C2" w:rsidRDefault="00BF3699" w:rsidP="00BF3699">
      <w:pPr>
        <w:pStyle w:val="Standard"/>
        <w:tabs>
          <w:tab w:val="left" w:pos="220"/>
          <w:tab w:val="left" w:pos="720"/>
        </w:tabs>
        <w:rPr>
          <w:rFonts w:ascii="Calibri" w:hAnsi="Calibri" w:cs="Arial"/>
          <w:sz w:val="22"/>
          <w:szCs w:val="22"/>
          <w:lang w:val="en-US"/>
        </w:rPr>
      </w:pPr>
      <w:r w:rsidRPr="4EF6B25E">
        <w:rPr>
          <w:rFonts w:ascii="Calibri" w:hAnsi="Calibri" w:cs="Arial"/>
          <w:sz w:val="22"/>
          <w:szCs w:val="22"/>
        </w:rPr>
        <w:t>(2022-Present)</w:t>
      </w:r>
    </w:p>
    <w:p w14:paraId="044AEC81" w14:textId="77777777" w:rsidR="00BF3699" w:rsidRDefault="00BF3699" w:rsidP="00BF3699">
      <w:pPr>
        <w:pStyle w:val="ListParagraph"/>
        <w:numPr>
          <w:ilvl w:val="0"/>
          <w:numId w:val="1"/>
        </w:numPr>
        <w:rPr>
          <w:rFonts w:ascii="Calibri" w:hAnsi="Calibri" w:cs="Arial"/>
          <w:sz w:val="22"/>
          <w:szCs w:val="22"/>
          <w:lang w:val="en-US"/>
        </w:rPr>
      </w:pPr>
      <w:r w:rsidRPr="4EF6B25E">
        <w:rPr>
          <w:rFonts w:ascii="Calibri" w:hAnsi="Calibri" w:cs="Arial"/>
          <w:sz w:val="22"/>
          <w:szCs w:val="22"/>
        </w:rPr>
        <w:t>Military Freefall instructor (Royal Air Force, Air Delivery Wing assured)</w:t>
      </w:r>
    </w:p>
    <w:p w14:paraId="495FD379" w14:textId="77777777" w:rsidR="00BF3699" w:rsidRDefault="00BF3699" w:rsidP="00BF3699">
      <w:pPr>
        <w:rPr>
          <w:rFonts w:ascii="Calibri" w:hAnsi="Calibri" w:cs="Arial"/>
          <w:color w:val="00B050"/>
          <w:sz w:val="22"/>
          <w:szCs w:val="22"/>
          <w:lang w:val="en-US"/>
        </w:rPr>
      </w:pPr>
      <w:r w:rsidRPr="4EF6B25E">
        <w:rPr>
          <w:rFonts w:ascii="Calibri" w:hAnsi="Calibri" w:cs="Arial"/>
          <w:color w:val="00B050"/>
          <w:sz w:val="22"/>
          <w:szCs w:val="22"/>
        </w:rPr>
        <w:t xml:space="preserve">This involves ground and in freefall coaching new members of the special forces group to prepare them for a Parachute Assault Forces PAF Delivery. </w:t>
      </w:r>
    </w:p>
    <w:p w14:paraId="7C40B526" w14:textId="77777777" w:rsidR="00BF3699" w:rsidRDefault="00BF3699" w:rsidP="00BF3699">
      <w:pPr>
        <w:rPr>
          <w:rFonts w:ascii="Calibri" w:hAnsi="Calibri" w:cs="Arial"/>
          <w:color w:val="00B050"/>
          <w:sz w:val="22"/>
          <w:szCs w:val="22"/>
          <w:lang w:val="en-US"/>
        </w:rPr>
      </w:pPr>
      <w:r w:rsidRPr="4EF6B25E">
        <w:rPr>
          <w:rFonts w:ascii="Calibri" w:hAnsi="Calibri" w:cs="Arial"/>
          <w:color w:val="00B050"/>
          <w:sz w:val="22"/>
          <w:szCs w:val="22"/>
        </w:rPr>
        <w:t>This process is complicated and must be separated into phases:</w:t>
      </w:r>
    </w:p>
    <w:p w14:paraId="59727E18" w14:textId="77777777" w:rsidR="00BF3699" w:rsidRPr="00D33220" w:rsidRDefault="00BF3699" w:rsidP="00BF3699">
      <w:pPr>
        <w:pStyle w:val="ListParagraph"/>
        <w:numPr>
          <w:ilvl w:val="0"/>
          <w:numId w:val="2"/>
        </w:numPr>
        <w:rPr>
          <w:rFonts w:ascii="Calibri" w:hAnsi="Calibri" w:cs="Arial"/>
          <w:color w:val="00B050"/>
          <w:sz w:val="22"/>
          <w:szCs w:val="22"/>
          <w:lang w:val="en-US"/>
        </w:rPr>
      </w:pPr>
      <w:r w:rsidRPr="4EF6B25E">
        <w:rPr>
          <w:rFonts w:ascii="Calibri" w:hAnsi="Calibri" w:cs="Arial"/>
          <w:color w:val="00B050"/>
          <w:sz w:val="22"/>
          <w:szCs w:val="22"/>
        </w:rPr>
        <w:t xml:space="preserve">Phase 1 basic accelerated freefall </w:t>
      </w:r>
    </w:p>
    <w:p w14:paraId="185C5256" w14:textId="77777777" w:rsidR="00BF3699" w:rsidRPr="00D33220" w:rsidRDefault="00BF3699" w:rsidP="00BF3699">
      <w:pPr>
        <w:pStyle w:val="ListParagraph"/>
        <w:numPr>
          <w:ilvl w:val="0"/>
          <w:numId w:val="2"/>
        </w:numPr>
        <w:rPr>
          <w:rFonts w:ascii="Calibri" w:hAnsi="Calibri" w:cs="Arial"/>
          <w:color w:val="00B050"/>
          <w:sz w:val="22"/>
          <w:szCs w:val="22"/>
          <w:lang w:val="en-US"/>
        </w:rPr>
      </w:pPr>
      <w:r w:rsidRPr="4EF6B25E">
        <w:rPr>
          <w:rFonts w:ascii="Calibri" w:hAnsi="Calibri" w:cs="Arial"/>
          <w:color w:val="00B050"/>
          <w:sz w:val="22"/>
          <w:szCs w:val="22"/>
        </w:rPr>
        <w:t>Phase 2 combat equipment, weapons and oxygen support</w:t>
      </w:r>
    </w:p>
    <w:p w14:paraId="28CF6B22" w14:textId="77777777" w:rsidR="00BF3699" w:rsidRPr="00D33220" w:rsidRDefault="00BF3699" w:rsidP="00BF3699">
      <w:pPr>
        <w:pStyle w:val="ListParagraph"/>
        <w:numPr>
          <w:ilvl w:val="0"/>
          <w:numId w:val="2"/>
        </w:numPr>
        <w:rPr>
          <w:rFonts w:ascii="Calibri" w:hAnsi="Calibri" w:cs="Arial"/>
          <w:color w:val="00B050"/>
          <w:sz w:val="22"/>
          <w:szCs w:val="22"/>
          <w:lang w:val="en-US"/>
        </w:rPr>
      </w:pPr>
      <w:r w:rsidRPr="4EF6B25E">
        <w:rPr>
          <w:rFonts w:ascii="Calibri" w:hAnsi="Calibri" w:cs="Arial"/>
          <w:color w:val="00B050"/>
          <w:sz w:val="22"/>
          <w:szCs w:val="22"/>
        </w:rPr>
        <w:t>Phase 3 combat application and mission rehearsal exercises</w:t>
      </w:r>
    </w:p>
    <w:p w14:paraId="384DD28A" w14:textId="77777777" w:rsidR="00BF3699" w:rsidRDefault="00BF3699" w:rsidP="00BF3699">
      <w:pPr>
        <w:rPr>
          <w:rFonts w:ascii="Calibri" w:hAnsi="Calibri" w:cs="Arial"/>
          <w:color w:val="00B050"/>
          <w:sz w:val="22"/>
          <w:szCs w:val="22"/>
          <w:lang w:val="en-US"/>
        </w:rPr>
      </w:pPr>
      <w:r w:rsidRPr="4EF6B25E">
        <w:rPr>
          <w:rFonts w:ascii="Calibri" w:hAnsi="Calibri" w:cs="Arial"/>
          <w:color w:val="00B050"/>
          <w:sz w:val="22"/>
          <w:szCs w:val="22"/>
        </w:rPr>
        <w:t>I have a key role in each phase as the link between the training deliver</w:t>
      </w:r>
      <w:r>
        <w:rPr>
          <w:rFonts w:ascii="Calibri" w:hAnsi="Calibri" w:cs="Arial"/>
          <w:color w:val="00B050"/>
          <w:sz w:val="22"/>
          <w:szCs w:val="22"/>
        </w:rPr>
        <w:t>er</w:t>
      </w:r>
      <w:r w:rsidRPr="4EF6B25E">
        <w:rPr>
          <w:rFonts w:ascii="Calibri" w:hAnsi="Calibri" w:cs="Arial"/>
          <w:color w:val="00B050"/>
          <w:sz w:val="22"/>
          <w:szCs w:val="22"/>
        </w:rPr>
        <w:t xml:space="preserve"> RAF and the operational mission application of a PAF. </w:t>
      </w:r>
    </w:p>
    <w:p w14:paraId="1C92D426" w14:textId="77777777" w:rsidR="00BF3699" w:rsidRPr="00D20964" w:rsidRDefault="00BF3699" w:rsidP="00BF3699">
      <w:pPr>
        <w:rPr>
          <w:rFonts w:ascii="Calibri" w:hAnsi="Calibri" w:cs="Arial"/>
          <w:color w:val="00B050"/>
          <w:sz w:val="22"/>
          <w:szCs w:val="22"/>
          <w:lang w:val="en-US"/>
        </w:rPr>
      </w:pPr>
      <w:r w:rsidRPr="4EF6B25E">
        <w:rPr>
          <w:rFonts w:ascii="Calibri" w:hAnsi="Calibri" w:cs="Arial"/>
          <w:color w:val="00B050"/>
          <w:sz w:val="22"/>
          <w:szCs w:val="22"/>
        </w:rPr>
        <w:t xml:space="preserve">This draws on my experience, ability to communicate and deliver assured training during P1 and 2. While in P3 I take the lead to develop accurate exercise scenarios and debrief students post training. I must then ensure operational learning is recorded and applied in the future.    </w:t>
      </w:r>
    </w:p>
    <w:p w14:paraId="47E16B61" w14:textId="77777777" w:rsidR="00BF3699" w:rsidRDefault="00BF3699" w:rsidP="00BF3699">
      <w:pPr>
        <w:pStyle w:val="ListParagraph"/>
        <w:numPr>
          <w:ilvl w:val="0"/>
          <w:numId w:val="1"/>
        </w:numPr>
        <w:rPr>
          <w:rFonts w:ascii="Calibri" w:hAnsi="Calibri" w:cs="Arial"/>
          <w:sz w:val="22"/>
          <w:szCs w:val="22"/>
          <w:lang w:val="en-US"/>
        </w:rPr>
      </w:pPr>
      <w:r w:rsidRPr="4EF6B25E">
        <w:rPr>
          <w:rFonts w:ascii="Calibri" w:hAnsi="Calibri" w:cs="Arial"/>
          <w:sz w:val="22"/>
          <w:szCs w:val="22"/>
        </w:rPr>
        <w:t>Project manage and coordinate research and development of all UKSF parachute air Delivery.</w:t>
      </w:r>
    </w:p>
    <w:p w14:paraId="2DE13D35" w14:textId="77777777" w:rsidR="00BF3699" w:rsidRPr="00B1015C" w:rsidRDefault="00BF3699" w:rsidP="00BF3699">
      <w:pPr>
        <w:rPr>
          <w:rFonts w:ascii="Calibri" w:hAnsi="Calibri" w:cs="Arial"/>
          <w:color w:val="00B050"/>
          <w:sz w:val="22"/>
          <w:szCs w:val="22"/>
          <w:lang w:val="en-US"/>
        </w:rPr>
      </w:pPr>
      <w:r w:rsidRPr="4EF6B25E">
        <w:rPr>
          <w:rFonts w:ascii="Calibri" w:hAnsi="Calibri" w:cs="Arial"/>
          <w:color w:val="00B050"/>
          <w:sz w:val="22"/>
          <w:szCs w:val="22"/>
        </w:rPr>
        <w:lastRenderedPageBreak/>
        <w:t>My main role is a Liaison Officer to the Joint Air Delivery Trials and Evaluation Unit JADTEU. This directs me to ensure United Kingdom Special Forces UKSF is supported with the absolute cutting edge of equipment, tactics, training strateg</w:t>
      </w:r>
      <w:r>
        <w:rPr>
          <w:rFonts w:ascii="Calibri" w:hAnsi="Calibri" w:cs="Arial"/>
          <w:color w:val="00B050"/>
          <w:sz w:val="22"/>
          <w:szCs w:val="22"/>
        </w:rPr>
        <w:t>ies</w:t>
      </w:r>
      <w:r w:rsidRPr="4EF6B25E">
        <w:rPr>
          <w:rFonts w:ascii="Calibri" w:hAnsi="Calibri" w:cs="Arial"/>
          <w:color w:val="00B050"/>
          <w:sz w:val="22"/>
          <w:szCs w:val="22"/>
        </w:rPr>
        <w:t xml:space="preserve"> and practices TTPs. This involves close work with foreign national units and parachuting industry both civilian and military. Once we identify a new piece of equipment or TTP, I then work alongside project and trial mangers to bring this into front line service known as Release to Service. This process can be extremely diverse from new communication cables, training procedures to new free fall oxygen systems, both with different and complicated needs.  I engage throughout these projects to ensure the end user’s needs are considered at all times. </w:t>
      </w:r>
    </w:p>
    <w:p w14:paraId="34F5F358" w14:textId="77777777" w:rsidR="00BF3699" w:rsidRDefault="00BF3699" w:rsidP="00BF3699">
      <w:pPr>
        <w:pStyle w:val="ListParagraph"/>
        <w:numPr>
          <w:ilvl w:val="0"/>
          <w:numId w:val="1"/>
        </w:numPr>
        <w:rPr>
          <w:rFonts w:ascii="Calibri" w:hAnsi="Calibri" w:cs="Arial"/>
          <w:sz w:val="22"/>
          <w:szCs w:val="22"/>
          <w:lang w:val="en-US"/>
        </w:rPr>
      </w:pPr>
      <w:r w:rsidRPr="4EF6B25E">
        <w:rPr>
          <w:rFonts w:ascii="Calibri" w:hAnsi="Calibri" w:cs="Arial"/>
          <w:sz w:val="22"/>
          <w:szCs w:val="22"/>
        </w:rPr>
        <w:t xml:space="preserve">Military Accelerated Freefall Instructor and Tandem Instructor. </w:t>
      </w:r>
    </w:p>
    <w:p w14:paraId="5A854FAF" w14:textId="77777777" w:rsidR="00BF3699" w:rsidRPr="009739EF" w:rsidRDefault="00BF3699" w:rsidP="00BF3699">
      <w:pPr>
        <w:rPr>
          <w:rFonts w:ascii="Calibri" w:hAnsi="Calibri" w:cs="Arial"/>
          <w:sz w:val="22"/>
          <w:szCs w:val="22"/>
          <w:lang w:val="en-US"/>
        </w:rPr>
      </w:pPr>
      <w:r w:rsidRPr="4EF6B25E">
        <w:rPr>
          <w:rFonts w:ascii="Calibri" w:hAnsi="Calibri" w:cs="Arial"/>
          <w:color w:val="00B050"/>
          <w:sz w:val="22"/>
          <w:szCs w:val="22"/>
        </w:rPr>
        <w:t>As mentioned above I will train and complete military solo and tandem freefall training, trials and emergency action operations. This includes planning, delivering and learning capture. These qualifications allow me to enhance and drive freefall operations at every aspect of its process. I am able to do this from operational and training experience gained over the last 18 years in UKSF focusing on freefall parachute infiltration.</w:t>
      </w:r>
      <w:r w:rsidRPr="4EF6B25E">
        <w:rPr>
          <w:rFonts w:ascii="Calibri" w:hAnsi="Calibri" w:cs="Arial"/>
          <w:sz w:val="22"/>
          <w:szCs w:val="22"/>
        </w:rPr>
        <w:t xml:space="preserve"> </w:t>
      </w:r>
    </w:p>
    <w:p w14:paraId="474EC8D0" w14:textId="77777777" w:rsidR="00BF3699" w:rsidRDefault="00BF3699" w:rsidP="00BF3699">
      <w:pPr>
        <w:pStyle w:val="ListParagraph"/>
        <w:numPr>
          <w:ilvl w:val="0"/>
          <w:numId w:val="1"/>
        </w:numPr>
        <w:rPr>
          <w:rFonts w:ascii="Calibri" w:hAnsi="Calibri" w:cs="Arial"/>
          <w:sz w:val="22"/>
          <w:szCs w:val="22"/>
          <w:lang w:val="en-US"/>
        </w:rPr>
      </w:pPr>
      <w:r w:rsidRPr="4EF6B25E">
        <w:rPr>
          <w:rFonts w:ascii="Calibri" w:hAnsi="Calibri" w:cs="Arial"/>
          <w:sz w:val="22"/>
          <w:szCs w:val="22"/>
        </w:rPr>
        <w:t>High Altitude Freefall parachute training management.</w:t>
      </w:r>
    </w:p>
    <w:p w14:paraId="347A9E0B" w14:textId="77777777" w:rsidR="00BF3699" w:rsidRPr="008C4542" w:rsidRDefault="00BF3699" w:rsidP="00BF3699">
      <w:pPr>
        <w:rPr>
          <w:rFonts w:ascii="Calibri" w:hAnsi="Calibri" w:cs="Arial"/>
          <w:color w:val="00B050"/>
          <w:sz w:val="22"/>
          <w:szCs w:val="22"/>
          <w:lang w:val="en-US"/>
        </w:rPr>
      </w:pPr>
      <w:r w:rsidRPr="4EF6B25E">
        <w:rPr>
          <w:rFonts w:ascii="Calibri" w:hAnsi="Calibri" w:cs="Arial"/>
          <w:color w:val="00B050"/>
          <w:sz w:val="22"/>
          <w:szCs w:val="22"/>
        </w:rPr>
        <w:t>I manage the delivery of intermediate, advanced and pre deployment training for all four Squadrons ensuring they a current, competent and validated to complete they next commitment of the six-month operational cycle.</w:t>
      </w:r>
    </w:p>
    <w:p w14:paraId="5F0DD49A" w14:textId="77777777" w:rsidR="00BF3699" w:rsidRPr="0007399E" w:rsidRDefault="00BF3699" w:rsidP="00BF3699">
      <w:pPr>
        <w:pStyle w:val="ListParagraph"/>
        <w:numPr>
          <w:ilvl w:val="0"/>
          <w:numId w:val="1"/>
        </w:numPr>
        <w:tabs>
          <w:tab w:val="left" w:pos="220"/>
          <w:tab w:val="left" w:pos="720"/>
        </w:tabs>
        <w:rPr>
          <w:rFonts w:ascii="Calibri" w:hAnsi="Calibri" w:cs="Arial"/>
          <w:b/>
          <w:bCs/>
          <w:color w:val="1F3864" w:themeColor="accent1" w:themeShade="80"/>
          <w:sz w:val="22"/>
          <w:szCs w:val="22"/>
          <w:lang w:val="en-US"/>
        </w:rPr>
      </w:pPr>
      <w:r w:rsidRPr="4EF6B25E">
        <w:rPr>
          <w:rFonts w:ascii="Calibri" w:hAnsi="Calibri" w:cs="Arial"/>
          <w:sz w:val="22"/>
          <w:szCs w:val="22"/>
        </w:rPr>
        <w:t xml:space="preserve">Enhance capability of UKSF Air Delivered Operations. </w:t>
      </w:r>
    </w:p>
    <w:p w14:paraId="30A1F229" w14:textId="77777777" w:rsidR="00BF3699" w:rsidRPr="00AA603D" w:rsidRDefault="00BF3699" w:rsidP="00BF3699">
      <w:pPr>
        <w:tabs>
          <w:tab w:val="left" w:pos="220"/>
          <w:tab w:val="left" w:pos="720"/>
        </w:tabs>
        <w:rPr>
          <w:rFonts w:ascii="Calibri" w:hAnsi="Calibri" w:cs="Arial"/>
          <w:color w:val="00B050"/>
          <w:sz w:val="22"/>
          <w:szCs w:val="22"/>
          <w:lang w:val="en-US"/>
        </w:rPr>
      </w:pPr>
      <w:r w:rsidRPr="4EF6B25E">
        <w:rPr>
          <w:rFonts w:ascii="Calibri" w:hAnsi="Calibri" w:cs="Arial"/>
          <w:color w:val="00B050"/>
          <w:sz w:val="22"/>
          <w:szCs w:val="22"/>
        </w:rPr>
        <w:t>I work direct</w:t>
      </w:r>
      <w:r>
        <w:rPr>
          <w:rFonts w:ascii="Calibri" w:hAnsi="Calibri" w:cs="Arial"/>
          <w:color w:val="00B050"/>
          <w:sz w:val="22"/>
          <w:szCs w:val="22"/>
        </w:rPr>
        <w:t>ly</w:t>
      </w:r>
      <w:r w:rsidRPr="4EF6B25E">
        <w:rPr>
          <w:rFonts w:ascii="Calibri" w:hAnsi="Calibri" w:cs="Arial"/>
          <w:color w:val="00B050"/>
          <w:sz w:val="22"/>
          <w:szCs w:val="22"/>
        </w:rPr>
        <w:t xml:space="preserve"> with the operational headquarters to ensure operations overseas are correctly supported to give the greatest chance of success. This encompasses freefall parachute operations with a long-term lead in, allowing the opportunity to complete mission rehearsal training (high value target) or time sensitive operations (hostage rescue)</w:t>
      </w:r>
    </w:p>
    <w:p w14:paraId="4FD3DD0B" w14:textId="77777777" w:rsidR="00BF3699" w:rsidRPr="0007399E" w:rsidRDefault="00BF3699" w:rsidP="00BF3699">
      <w:pPr>
        <w:tabs>
          <w:tab w:val="left" w:pos="220"/>
          <w:tab w:val="left" w:pos="720"/>
        </w:tabs>
        <w:rPr>
          <w:rFonts w:ascii="Calibri" w:hAnsi="Calibri" w:cs="Arial"/>
          <w:color w:val="00B050"/>
          <w:sz w:val="22"/>
          <w:szCs w:val="22"/>
          <w:lang w:val="en-US"/>
        </w:rPr>
      </w:pPr>
      <w:r w:rsidRPr="4EF6B25E">
        <w:rPr>
          <w:rFonts w:ascii="Calibri" w:hAnsi="Calibri" w:cs="Arial"/>
          <w:color w:val="00B050"/>
          <w:sz w:val="22"/>
          <w:szCs w:val="22"/>
        </w:rPr>
        <w:t>Linked to the above but directed as a discreet capability using civilian assets and training polici</w:t>
      </w:r>
      <w:r>
        <w:rPr>
          <w:rFonts w:ascii="Calibri" w:hAnsi="Calibri" w:cs="Arial"/>
          <w:color w:val="00B050"/>
          <w:sz w:val="22"/>
          <w:szCs w:val="22"/>
        </w:rPr>
        <w:t>es</w:t>
      </w:r>
    </w:p>
    <w:p w14:paraId="0DD3DA26" w14:textId="77777777" w:rsidR="00BF3699" w:rsidRPr="002E4035" w:rsidRDefault="00BF3699" w:rsidP="00BF3699">
      <w:pPr>
        <w:pStyle w:val="ListParagraph"/>
        <w:numPr>
          <w:ilvl w:val="0"/>
          <w:numId w:val="1"/>
        </w:numPr>
        <w:tabs>
          <w:tab w:val="left" w:pos="220"/>
          <w:tab w:val="left" w:pos="720"/>
        </w:tabs>
        <w:rPr>
          <w:rFonts w:ascii="Calibri" w:hAnsi="Calibri" w:cs="Arial"/>
          <w:b/>
          <w:bCs/>
          <w:color w:val="1F3864" w:themeColor="accent1" w:themeShade="80"/>
          <w:sz w:val="22"/>
          <w:szCs w:val="22"/>
          <w:lang w:val="en-US"/>
        </w:rPr>
      </w:pPr>
      <w:r w:rsidRPr="4EF6B25E">
        <w:rPr>
          <w:rFonts w:ascii="Calibri" w:hAnsi="Calibri" w:cs="Arial"/>
          <w:sz w:val="22"/>
          <w:szCs w:val="22"/>
        </w:rPr>
        <w:t>Spearheaded Ten military free fall exercises in Europe, the Middle East and U.S.A</w:t>
      </w:r>
    </w:p>
    <w:p w14:paraId="13648D8B" w14:textId="77777777" w:rsidR="00BF3699" w:rsidRPr="002E4035" w:rsidRDefault="00BF3699" w:rsidP="00BF3699">
      <w:pPr>
        <w:tabs>
          <w:tab w:val="left" w:pos="220"/>
          <w:tab w:val="left" w:pos="720"/>
        </w:tabs>
        <w:rPr>
          <w:rFonts w:ascii="Calibri" w:hAnsi="Calibri" w:cs="Arial"/>
          <w:color w:val="00B050"/>
          <w:sz w:val="22"/>
          <w:szCs w:val="22"/>
          <w:lang w:val="en-US"/>
        </w:rPr>
      </w:pPr>
      <w:r w:rsidRPr="4EF6B25E">
        <w:rPr>
          <w:rFonts w:ascii="Calibri" w:hAnsi="Calibri" w:cs="Arial"/>
          <w:color w:val="00B050"/>
          <w:sz w:val="22"/>
          <w:szCs w:val="22"/>
        </w:rPr>
        <w:t xml:space="preserve">The planning, logistics and delivery of basic accelerated freefall training expeditions worldwide. This includes budget, personnel (instructors and student), equipment, logistics and training policy management for international expeditions.   </w:t>
      </w:r>
    </w:p>
    <w:p w14:paraId="1396C7A5" w14:textId="77777777" w:rsidR="00BF3699" w:rsidRDefault="00BF3699" w:rsidP="00BF3699">
      <w:pPr>
        <w:pStyle w:val="ListParagraph"/>
        <w:numPr>
          <w:ilvl w:val="0"/>
          <w:numId w:val="1"/>
        </w:numPr>
        <w:tabs>
          <w:tab w:val="left" w:pos="220"/>
          <w:tab w:val="left" w:pos="720"/>
        </w:tabs>
        <w:rPr>
          <w:rFonts w:ascii="Calibri" w:hAnsi="Calibri" w:cs="Arial"/>
          <w:color w:val="000000" w:themeColor="text1"/>
          <w:sz w:val="22"/>
          <w:szCs w:val="22"/>
          <w:lang w:val="en-US"/>
        </w:rPr>
      </w:pPr>
      <w:r w:rsidRPr="4EF6B25E">
        <w:rPr>
          <w:rFonts w:ascii="Calibri" w:hAnsi="Calibri" w:cs="Arial"/>
          <w:color w:val="000000" w:themeColor="text1"/>
          <w:sz w:val="22"/>
          <w:szCs w:val="22"/>
        </w:rPr>
        <w:t xml:space="preserve">Military Jump Master, FAA Rigger and advanced emergency parachute packer </w:t>
      </w:r>
    </w:p>
    <w:p w14:paraId="1A75B69F" w14:textId="77777777" w:rsidR="00BF3699" w:rsidRDefault="00BF3699" w:rsidP="00BF3699">
      <w:pPr>
        <w:tabs>
          <w:tab w:val="left" w:pos="220"/>
          <w:tab w:val="left" w:pos="720"/>
        </w:tabs>
        <w:rPr>
          <w:rFonts w:ascii="Calibri" w:hAnsi="Calibri" w:cs="Arial"/>
          <w:color w:val="00B050"/>
          <w:sz w:val="22"/>
          <w:szCs w:val="22"/>
          <w:lang w:val="en-US"/>
        </w:rPr>
      </w:pPr>
      <w:r w:rsidRPr="4EF6B25E">
        <w:rPr>
          <w:rFonts w:ascii="Calibri" w:hAnsi="Calibri" w:cs="Arial"/>
          <w:color w:val="00B050"/>
          <w:sz w:val="22"/>
          <w:szCs w:val="22"/>
        </w:rPr>
        <w:t>Direct checking and planning of parachute descents conducted on a large scale, 24 jumpers per sortie. Maintenance of in-service parachute equipment.</w:t>
      </w:r>
    </w:p>
    <w:p w14:paraId="30EBB5A6" w14:textId="77777777" w:rsidR="00BF3699" w:rsidRDefault="00BF3699" w:rsidP="00BF3699">
      <w:pPr>
        <w:tabs>
          <w:tab w:val="left" w:pos="220"/>
          <w:tab w:val="left" w:pos="720"/>
        </w:tabs>
        <w:rPr>
          <w:rFonts w:ascii="Calibri" w:hAnsi="Calibri" w:cs="Arial"/>
          <w:color w:val="00B050"/>
          <w:sz w:val="22"/>
          <w:szCs w:val="22"/>
          <w:lang w:val="en-US"/>
        </w:rPr>
      </w:pPr>
      <w:r w:rsidRPr="4EF6B25E">
        <w:rPr>
          <w:rFonts w:ascii="Calibri" w:hAnsi="Calibri" w:cs="Arial"/>
          <w:color w:val="00B050"/>
          <w:sz w:val="22"/>
          <w:szCs w:val="22"/>
        </w:rPr>
        <w:t xml:space="preserve">Packing of second emergency parachutes used by jumpers in training. </w:t>
      </w:r>
    </w:p>
    <w:p w14:paraId="5DA46A82" w14:textId="77777777" w:rsidR="00BF3699" w:rsidRPr="00AA603D" w:rsidRDefault="00BF3699" w:rsidP="00BF3699">
      <w:pPr>
        <w:tabs>
          <w:tab w:val="left" w:pos="220"/>
          <w:tab w:val="left" w:pos="720"/>
        </w:tabs>
        <w:rPr>
          <w:rFonts w:ascii="Calibri" w:hAnsi="Calibri" w:cs="Arial"/>
          <w:color w:val="00B050"/>
          <w:sz w:val="22"/>
          <w:szCs w:val="22"/>
          <w:lang w:val="en-US"/>
        </w:rPr>
      </w:pPr>
    </w:p>
    <w:p w14:paraId="0796E8D4" w14:textId="77777777" w:rsidR="00BF3699" w:rsidRPr="005844C2" w:rsidRDefault="00BF3699" w:rsidP="00BF3699">
      <w:pPr>
        <w:pStyle w:val="Standard"/>
        <w:tabs>
          <w:tab w:val="left" w:pos="220"/>
          <w:tab w:val="left" w:pos="720"/>
        </w:tabs>
        <w:rPr>
          <w:rFonts w:ascii="Calibri" w:hAnsi="Calibri" w:cs="Arial"/>
          <w:b/>
          <w:bCs/>
          <w:sz w:val="22"/>
          <w:szCs w:val="22"/>
          <w:lang w:val="en-US"/>
        </w:rPr>
      </w:pPr>
      <w:r w:rsidRPr="4EF6B25E">
        <w:rPr>
          <w:rFonts w:ascii="Calibri" w:hAnsi="Calibri" w:cs="Arial"/>
          <w:b/>
          <w:bCs/>
          <w:sz w:val="22"/>
          <w:szCs w:val="22"/>
        </w:rPr>
        <w:t>Senior Manager, Operations and Counter Terrorist Wing CTW, Warrant Officer Class two</w:t>
      </w:r>
    </w:p>
    <w:p w14:paraId="436EBA33" w14:textId="77777777" w:rsidR="00BF3699" w:rsidRDefault="00BF3699" w:rsidP="00BF3699">
      <w:pPr>
        <w:pStyle w:val="Standard"/>
        <w:tabs>
          <w:tab w:val="left" w:pos="220"/>
          <w:tab w:val="left" w:pos="720"/>
        </w:tabs>
        <w:rPr>
          <w:rFonts w:ascii="Calibri" w:hAnsi="Calibri" w:cs="Arial"/>
          <w:sz w:val="22"/>
          <w:szCs w:val="22"/>
          <w:lang w:val="en-US"/>
        </w:rPr>
      </w:pPr>
      <w:r w:rsidRPr="4EF6B25E">
        <w:rPr>
          <w:rFonts w:ascii="Calibri" w:hAnsi="Calibri" w:cs="Arial"/>
          <w:sz w:val="22"/>
          <w:szCs w:val="22"/>
        </w:rPr>
        <w:t>(2016-2022)</w:t>
      </w:r>
    </w:p>
    <w:p w14:paraId="09E9FE50" w14:textId="77777777" w:rsidR="00BF3699" w:rsidRDefault="00BF3699" w:rsidP="00BF3699">
      <w:pPr>
        <w:pStyle w:val="Standard"/>
        <w:tabs>
          <w:tab w:val="left" w:pos="220"/>
          <w:tab w:val="left" w:pos="720"/>
        </w:tabs>
        <w:rPr>
          <w:rFonts w:ascii="Calibri" w:hAnsi="Calibri" w:cs="Arial"/>
          <w:color w:val="00B050"/>
          <w:sz w:val="22"/>
          <w:szCs w:val="22"/>
          <w:lang w:val="en-US"/>
        </w:rPr>
      </w:pPr>
      <w:r w:rsidRPr="4EF6B25E">
        <w:rPr>
          <w:rFonts w:ascii="Calibri" w:hAnsi="Calibri" w:cs="Arial"/>
          <w:color w:val="00B050"/>
          <w:sz w:val="22"/>
          <w:szCs w:val="22"/>
        </w:rPr>
        <w:t>This employment Tour of 5-6 years involved three job titles and responsibility’s:</w:t>
      </w:r>
    </w:p>
    <w:p w14:paraId="70CDF6FC" w14:textId="77777777" w:rsidR="00BF3699" w:rsidRDefault="00BF3699" w:rsidP="00BF3699">
      <w:pPr>
        <w:pStyle w:val="Standard"/>
        <w:numPr>
          <w:ilvl w:val="0"/>
          <w:numId w:val="3"/>
        </w:numPr>
        <w:tabs>
          <w:tab w:val="left" w:pos="220"/>
          <w:tab w:val="left" w:pos="720"/>
        </w:tabs>
        <w:rPr>
          <w:rFonts w:ascii="Calibri" w:hAnsi="Calibri" w:cs="Arial"/>
          <w:color w:val="00B050"/>
          <w:sz w:val="22"/>
          <w:szCs w:val="22"/>
          <w:lang w:val="en-US"/>
        </w:rPr>
      </w:pPr>
      <w:r w:rsidRPr="4EF6B25E">
        <w:rPr>
          <w:rFonts w:ascii="Calibri" w:hAnsi="Calibri" w:cs="Arial"/>
          <w:color w:val="00B050"/>
          <w:sz w:val="22"/>
          <w:szCs w:val="22"/>
        </w:rPr>
        <w:t xml:space="preserve">Chief Instructor: Training supervisor for all courses run by the wing  </w:t>
      </w:r>
    </w:p>
    <w:p w14:paraId="28891D08" w14:textId="77777777" w:rsidR="00BF3699" w:rsidRDefault="00BF3699" w:rsidP="00BF3699">
      <w:pPr>
        <w:pStyle w:val="Standard"/>
        <w:numPr>
          <w:ilvl w:val="0"/>
          <w:numId w:val="3"/>
        </w:numPr>
        <w:tabs>
          <w:tab w:val="left" w:pos="220"/>
          <w:tab w:val="left" w:pos="720"/>
        </w:tabs>
        <w:rPr>
          <w:rFonts w:ascii="Calibri" w:hAnsi="Calibri" w:cs="Arial"/>
          <w:color w:val="00B050"/>
          <w:sz w:val="22"/>
          <w:szCs w:val="22"/>
          <w:lang w:val="en-US"/>
        </w:rPr>
      </w:pPr>
      <w:r w:rsidRPr="4EF6B25E">
        <w:rPr>
          <w:rFonts w:ascii="Calibri" w:hAnsi="Calibri" w:cs="Arial"/>
          <w:color w:val="00B050"/>
          <w:sz w:val="22"/>
          <w:szCs w:val="22"/>
        </w:rPr>
        <w:t xml:space="preserve">Sergeant Major Quarter Master Stores SQMS: Supporting logistics </w:t>
      </w:r>
    </w:p>
    <w:p w14:paraId="2F2B7C92" w14:textId="77777777" w:rsidR="00BF3699" w:rsidRDefault="00BF3699" w:rsidP="00BF3699">
      <w:pPr>
        <w:pStyle w:val="Standard"/>
        <w:numPr>
          <w:ilvl w:val="0"/>
          <w:numId w:val="3"/>
        </w:numPr>
        <w:tabs>
          <w:tab w:val="left" w:pos="220"/>
          <w:tab w:val="left" w:pos="720"/>
        </w:tabs>
        <w:rPr>
          <w:rFonts w:ascii="Calibri" w:hAnsi="Calibri" w:cs="Arial"/>
          <w:color w:val="00B050"/>
          <w:sz w:val="22"/>
          <w:szCs w:val="22"/>
          <w:lang w:val="en-US"/>
        </w:rPr>
      </w:pPr>
      <w:r w:rsidRPr="4EF6B25E">
        <w:rPr>
          <w:rFonts w:ascii="Calibri" w:hAnsi="Calibri" w:cs="Arial"/>
          <w:color w:val="00B050"/>
          <w:sz w:val="22"/>
          <w:szCs w:val="22"/>
        </w:rPr>
        <w:t xml:space="preserve">Wing Sergeant Major W/SSM: Wing management planning and delivery of test exercises and validation of the domestic counter terrorism Squadrons </w:t>
      </w:r>
    </w:p>
    <w:p w14:paraId="3256BD83" w14:textId="77777777" w:rsidR="00BF3699" w:rsidRDefault="00BF3699" w:rsidP="00BF3699">
      <w:pPr>
        <w:pStyle w:val="Standard"/>
        <w:tabs>
          <w:tab w:val="left" w:pos="220"/>
          <w:tab w:val="left" w:pos="720"/>
        </w:tabs>
        <w:rPr>
          <w:rFonts w:ascii="Calibri" w:hAnsi="Calibri" w:cs="Arial"/>
          <w:color w:val="00B050"/>
          <w:sz w:val="22"/>
          <w:szCs w:val="22"/>
          <w:lang w:val="en-US"/>
        </w:rPr>
      </w:pPr>
      <w:r w:rsidRPr="4EF6B25E">
        <w:rPr>
          <w:rFonts w:ascii="Calibri" w:hAnsi="Calibri" w:cs="Arial"/>
          <w:color w:val="00B050"/>
          <w:sz w:val="22"/>
          <w:szCs w:val="22"/>
        </w:rPr>
        <w:t xml:space="preserve">The Counter Terrorist Wing CTW is the main training deliverer in unit and delivers over 84 weeks of training annually. The courses are extremely diverse from single to collective Squadron level courses and validation exercises. </w:t>
      </w:r>
    </w:p>
    <w:p w14:paraId="44B12793" w14:textId="77777777" w:rsidR="00BF3699" w:rsidRDefault="00BF3699" w:rsidP="00BF3699">
      <w:pPr>
        <w:pStyle w:val="Standard"/>
        <w:tabs>
          <w:tab w:val="left" w:pos="220"/>
          <w:tab w:val="left" w:pos="720"/>
        </w:tabs>
        <w:rPr>
          <w:rFonts w:ascii="Calibri" w:hAnsi="Calibri" w:cs="Arial"/>
          <w:color w:val="00B050"/>
          <w:sz w:val="22"/>
          <w:szCs w:val="22"/>
          <w:lang w:val="en-US"/>
        </w:rPr>
      </w:pPr>
      <w:r w:rsidRPr="4EF6B25E">
        <w:rPr>
          <w:rFonts w:ascii="Calibri" w:hAnsi="Calibri" w:cs="Arial"/>
          <w:color w:val="00B050"/>
          <w:sz w:val="22"/>
          <w:szCs w:val="22"/>
        </w:rPr>
        <w:t>Courses include but not limited to:</w:t>
      </w:r>
    </w:p>
    <w:p w14:paraId="5B481C33" w14:textId="77777777" w:rsidR="00BF3699" w:rsidRDefault="00BF3699" w:rsidP="00BF3699">
      <w:pPr>
        <w:pStyle w:val="Standard"/>
        <w:numPr>
          <w:ilvl w:val="0"/>
          <w:numId w:val="4"/>
        </w:numPr>
        <w:tabs>
          <w:tab w:val="left" w:pos="220"/>
          <w:tab w:val="left" w:pos="720"/>
        </w:tabs>
        <w:rPr>
          <w:rFonts w:ascii="Calibri" w:hAnsi="Calibri" w:cs="Arial"/>
          <w:color w:val="00B050"/>
          <w:sz w:val="22"/>
          <w:szCs w:val="22"/>
          <w:lang w:val="en-US"/>
        </w:rPr>
      </w:pPr>
      <w:r w:rsidRPr="4EF6B25E">
        <w:rPr>
          <w:rFonts w:ascii="Calibri" w:hAnsi="Calibri" w:cs="Arial"/>
          <w:color w:val="00B050"/>
          <w:sz w:val="22"/>
          <w:szCs w:val="22"/>
        </w:rPr>
        <w:t xml:space="preserve">Demolitions </w:t>
      </w:r>
    </w:p>
    <w:p w14:paraId="786EBCA5" w14:textId="77777777" w:rsidR="00BF3699" w:rsidRDefault="00BF3699" w:rsidP="00BF3699">
      <w:pPr>
        <w:pStyle w:val="Standard"/>
        <w:numPr>
          <w:ilvl w:val="0"/>
          <w:numId w:val="4"/>
        </w:numPr>
        <w:tabs>
          <w:tab w:val="left" w:pos="220"/>
          <w:tab w:val="left" w:pos="720"/>
        </w:tabs>
        <w:rPr>
          <w:rFonts w:ascii="Calibri" w:hAnsi="Calibri" w:cs="Arial"/>
          <w:color w:val="00B050"/>
          <w:sz w:val="22"/>
          <w:szCs w:val="22"/>
          <w:lang w:val="en-US"/>
        </w:rPr>
      </w:pPr>
      <w:r w:rsidRPr="4EF6B25E">
        <w:rPr>
          <w:rFonts w:ascii="Calibri" w:hAnsi="Calibri" w:cs="Arial"/>
          <w:color w:val="00B050"/>
          <w:sz w:val="22"/>
          <w:szCs w:val="22"/>
        </w:rPr>
        <w:t xml:space="preserve">Sniper </w:t>
      </w:r>
    </w:p>
    <w:p w14:paraId="4B480A44" w14:textId="77777777" w:rsidR="00BF3699" w:rsidRDefault="00BF3699" w:rsidP="00BF3699">
      <w:pPr>
        <w:pStyle w:val="Standard"/>
        <w:numPr>
          <w:ilvl w:val="0"/>
          <w:numId w:val="4"/>
        </w:numPr>
        <w:tabs>
          <w:tab w:val="left" w:pos="220"/>
          <w:tab w:val="left" w:pos="720"/>
        </w:tabs>
        <w:rPr>
          <w:rFonts w:ascii="Calibri" w:hAnsi="Calibri" w:cs="Arial"/>
          <w:color w:val="00B050"/>
          <w:sz w:val="22"/>
          <w:szCs w:val="22"/>
          <w:lang w:val="en-US"/>
        </w:rPr>
      </w:pPr>
      <w:r w:rsidRPr="4EF6B25E">
        <w:rPr>
          <w:rFonts w:ascii="Calibri" w:hAnsi="Calibri" w:cs="Arial"/>
          <w:color w:val="00B050"/>
          <w:sz w:val="22"/>
          <w:szCs w:val="22"/>
        </w:rPr>
        <w:t xml:space="preserve">Surveillance </w:t>
      </w:r>
    </w:p>
    <w:p w14:paraId="25BEA401" w14:textId="77777777" w:rsidR="00BF3699" w:rsidRDefault="00BF3699" w:rsidP="00BF3699">
      <w:pPr>
        <w:pStyle w:val="Standard"/>
        <w:numPr>
          <w:ilvl w:val="0"/>
          <w:numId w:val="4"/>
        </w:numPr>
        <w:tabs>
          <w:tab w:val="left" w:pos="220"/>
          <w:tab w:val="left" w:pos="720"/>
        </w:tabs>
        <w:rPr>
          <w:rFonts w:ascii="Calibri" w:hAnsi="Calibri" w:cs="Arial"/>
          <w:color w:val="00B050"/>
          <w:sz w:val="22"/>
          <w:szCs w:val="22"/>
          <w:lang w:val="en-US"/>
        </w:rPr>
      </w:pPr>
      <w:r w:rsidRPr="4EF6B25E">
        <w:rPr>
          <w:rFonts w:ascii="Calibri" w:hAnsi="Calibri" w:cs="Arial"/>
          <w:color w:val="00B050"/>
          <w:sz w:val="22"/>
          <w:szCs w:val="22"/>
        </w:rPr>
        <w:t xml:space="preserve">Selection CT training </w:t>
      </w:r>
    </w:p>
    <w:p w14:paraId="1DA670EA" w14:textId="77777777" w:rsidR="00BF3699" w:rsidRDefault="00BF3699" w:rsidP="00BF3699">
      <w:pPr>
        <w:pStyle w:val="Standard"/>
        <w:numPr>
          <w:ilvl w:val="0"/>
          <w:numId w:val="4"/>
        </w:numPr>
        <w:tabs>
          <w:tab w:val="left" w:pos="220"/>
          <w:tab w:val="left" w:pos="720"/>
        </w:tabs>
        <w:rPr>
          <w:rFonts w:ascii="Calibri" w:hAnsi="Calibri" w:cs="Arial"/>
          <w:color w:val="00B050"/>
          <w:sz w:val="22"/>
          <w:szCs w:val="22"/>
          <w:lang w:val="en-US"/>
        </w:rPr>
      </w:pPr>
      <w:r w:rsidRPr="4EF6B25E">
        <w:rPr>
          <w:rFonts w:ascii="Calibri" w:hAnsi="Calibri" w:cs="Arial"/>
          <w:color w:val="00B050"/>
          <w:sz w:val="22"/>
          <w:szCs w:val="22"/>
        </w:rPr>
        <w:t xml:space="preserve">Domestic CT Squadron and pre deployment training </w:t>
      </w:r>
    </w:p>
    <w:p w14:paraId="15467D7A" w14:textId="77777777" w:rsidR="00BF3699" w:rsidRDefault="00BF3699" w:rsidP="00BF3699">
      <w:pPr>
        <w:pStyle w:val="Standard"/>
        <w:numPr>
          <w:ilvl w:val="0"/>
          <w:numId w:val="4"/>
        </w:numPr>
        <w:tabs>
          <w:tab w:val="left" w:pos="220"/>
          <w:tab w:val="left" w:pos="720"/>
        </w:tabs>
        <w:rPr>
          <w:rFonts w:ascii="Calibri" w:hAnsi="Calibri" w:cs="Arial"/>
          <w:color w:val="00B050"/>
          <w:sz w:val="22"/>
          <w:szCs w:val="22"/>
          <w:lang w:val="en-US"/>
        </w:rPr>
      </w:pPr>
      <w:r w:rsidRPr="4EF6B25E">
        <w:rPr>
          <w:rFonts w:ascii="Calibri" w:hAnsi="Calibri" w:cs="Arial"/>
          <w:color w:val="00B050"/>
          <w:sz w:val="22"/>
          <w:szCs w:val="22"/>
        </w:rPr>
        <w:t xml:space="preserve">Validation exercise and debriefing </w:t>
      </w:r>
    </w:p>
    <w:p w14:paraId="4C487B33" w14:textId="77777777" w:rsidR="00BF3699" w:rsidRPr="001A52E9" w:rsidRDefault="00BF3699" w:rsidP="00BF3699">
      <w:pPr>
        <w:pStyle w:val="Standard"/>
        <w:tabs>
          <w:tab w:val="left" w:pos="220"/>
          <w:tab w:val="left" w:pos="720"/>
        </w:tabs>
        <w:rPr>
          <w:rFonts w:ascii="Calibri" w:hAnsi="Calibri" w:cs="Arial"/>
          <w:color w:val="00B050"/>
          <w:sz w:val="22"/>
          <w:szCs w:val="22"/>
          <w:lang w:val="en-US"/>
        </w:rPr>
      </w:pPr>
      <w:r w:rsidRPr="4EF6B25E">
        <w:rPr>
          <w:rFonts w:ascii="Calibri" w:hAnsi="Calibri" w:cs="Arial"/>
          <w:color w:val="00B050"/>
          <w:sz w:val="22"/>
          <w:szCs w:val="22"/>
        </w:rPr>
        <w:t xml:space="preserve">CTW work to a 4 six-month cycle as the four Squadrons in the unit rotate through commitments  </w:t>
      </w:r>
    </w:p>
    <w:p w14:paraId="13AB311E" w14:textId="77777777" w:rsidR="00BF3699" w:rsidRDefault="00BF3699" w:rsidP="00BF3699">
      <w:pPr>
        <w:pStyle w:val="ListParagraph"/>
        <w:numPr>
          <w:ilvl w:val="0"/>
          <w:numId w:val="1"/>
        </w:numPr>
        <w:rPr>
          <w:rFonts w:ascii="Calibri" w:hAnsi="Calibri" w:cs="Arial"/>
          <w:sz w:val="22"/>
          <w:szCs w:val="22"/>
          <w:lang w:val="en-US"/>
        </w:rPr>
      </w:pPr>
      <w:r w:rsidRPr="4EF6B25E">
        <w:rPr>
          <w:rFonts w:ascii="Calibri" w:hAnsi="Calibri" w:cs="Arial"/>
          <w:sz w:val="22"/>
          <w:szCs w:val="22"/>
        </w:rPr>
        <w:t>Operational Deployments supporting Domestic and Overseas interests.</w:t>
      </w:r>
    </w:p>
    <w:p w14:paraId="2987FA5B" w14:textId="77777777" w:rsidR="00BF3699" w:rsidRDefault="00BF3699" w:rsidP="00BF3699">
      <w:pPr>
        <w:rPr>
          <w:rFonts w:ascii="Calibri" w:hAnsi="Calibri" w:cs="Arial"/>
          <w:color w:val="00B050"/>
          <w:sz w:val="22"/>
          <w:szCs w:val="22"/>
          <w:lang w:val="en-US"/>
        </w:rPr>
      </w:pPr>
      <w:r w:rsidRPr="4EF6B25E">
        <w:rPr>
          <w:rFonts w:ascii="Calibri" w:hAnsi="Calibri" w:cs="Arial"/>
          <w:color w:val="00B050"/>
          <w:sz w:val="22"/>
          <w:szCs w:val="22"/>
        </w:rPr>
        <w:lastRenderedPageBreak/>
        <w:t xml:space="preserve">I deployed in response of all domestic terrorist attacks over the Six years in CTW. Depending on my position I would advise on tactical operations for the arrest of a subject of interest SOI or the planning of a hostage rescue operation. </w:t>
      </w:r>
    </w:p>
    <w:p w14:paraId="609C4036" w14:textId="77777777" w:rsidR="00BF3699" w:rsidRDefault="00BF3699" w:rsidP="00BF3699">
      <w:pPr>
        <w:rPr>
          <w:rFonts w:ascii="Calibri" w:hAnsi="Calibri" w:cs="Arial"/>
          <w:color w:val="00B050"/>
          <w:sz w:val="22"/>
          <w:szCs w:val="22"/>
          <w:lang w:val="en-US"/>
        </w:rPr>
      </w:pPr>
      <w:r w:rsidRPr="4EF6B25E">
        <w:rPr>
          <w:rFonts w:ascii="Calibri" w:hAnsi="Calibri" w:cs="Arial"/>
          <w:color w:val="00B050"/>
          <w:sz w:val="22"/>
          <w:szCs w:val="22"/>
        </w:rPr>
        <w:t xml:space="preserve">I would work with the operational deployed squadron’s SQMS to ensure they are logistically supported while forward away from the parent unit base, in a Forward Operational Base FOB. This could be at a reserve army location or a police training centre. </w:t>
      </w:r>
    </w:p>
    <w:p w14:paraId="65583893" w14:textId="77777777" w:rsidR="00BF3699" w:rsidRPr="005B356D" w:rsidRDefault="00BF3699" w:rsidP="00BF3699">
      <w:pPr>
        <w:rPr>
          <w:rFonts w:ascii="Calibri" w:hAnsi="Calibri" w:cs="Arial"/>
          <w:color w:val="00B050"/>
          <w:sz w:val="22"/>
          <w:szCs w:val="22"/>
          <w:lang w:val="en-US"/>
        </w:rPr>
      </w:pPr>
      <w:r w:rsidRPr="4EF6B25E">
        <w:rPr>
          <w:rFonts w:ascii="Calibri" w:hAnsi="Calibri" w:cs="Arial"/>
          <w:color w:val="00B050"/>
          <w:sz w:val="22"/>
          <w:szCs w:val="22"/>
        </w:rPr>
        <w:t xml:space="preserve">I also deployed to Iraq and Syria as a manager (role naming Deputy Director) of a United States Targeting cell known as the Baghdad Targeting Cell BTC. In this role I would manage and advise targeting procedures as the senior experienced targeting officer. I would coordinate technical and human based intelligence to target and strike individuals identified as a common threat to life and the stability of the situation in Iraq and Syria </w:t>
      </w:r>
    </w:p>
    <w:p w14:paraId="047F3AE5" w14:textId="77777777" w:rsidR="00BF3699" w:rsidRDefault="00BF3699" w:rsidP="00BF3699">
      <w:pPr>
        <w:pStyle w:val="ListParagraph"/>
        <w:numPr>
          <w:ilvl w:val="0"/>
          <w:numId w:val="1"/>
        </w:numPr>
        <w:rPr>
          <w:rFonts w:ascii="Calibri" w:hAnsi="Calibri" w:cs="Arial"/>
          <w:sz w:val="22"/>
          <w:szCs w:val="22"/>
          <w:lang w:val="en-US"/>
        </w:rPr>
      </w:pPr>
      <w:r w:rsidRPr="4EF6B25E">
        <w:rPr>
          <w:rFonts w:ascii="Calibri" w:hAnsi="Calibri" w:cs="Arial"/>
          <w:sz w:val="22"/>
          <w:szCs w:val="22"/>
        </w:rPr>
        <w:t>AFF, HALO, HAHO and Tandem, instructor.</w:t>
      </w:r>
    </w:p>
    <w:p w14:paraId="20030E5A" w14:textId="77777777" w:rsidR="00BF3699" w:rsidRPr="005B356D" w:rsidRDefault="00BF3699" w:rsidP="00BF3699">
      <w:pPr>
        <w:rPr>
          <w:rFonts w:ascii="Calibri" w:hAnsi="Calibri" w:cs="Arial"/>
          <w:color w:val="00B050"/>
          <w:sz w:val="22"/>
          <w:szCs w:val="22"/>
          <w:lang w:val="en-US"/>
        </w:rPr>
      </w:pPr>
      <w:r w:rsidRPr="4EF6B25E">
        <w:rPr>
          <w:rFonts w:ascii="Calibri" w:hAnsi="Calibri" w:cs="Arial"/>
          <w:color w:val="00B050"/>
          <w:sz w:val="22"/>
          <w:szCs w:val="22"/>
        </w:rPr>
        <w:t>I used my spare time to guest support training events as detailed above.</w:t>
      </w:r>
    </w:p>
    <w:p w14:paraId="304A5E26" w14:textId="77777777" w:rsidR="00BF3699" w:rsidRDefault="00BF3699" w:rsidP="00BF3699">
      <w:pPr>
        <w:pStyle w:val="ListParagraph"/>
        <w:numPr>
          <w:ilvl w:val="0"/>
          <w:numId w:val="1"/>
        </w:numPr>
        <w:rPr>
          <w:rFonts w:ascii="Calibri" w:hAnsi="Calibri" w:cs="Arial"/>
          <w:sz w:val="22"/>
          <w:szCs w:val="22"/>
          <w:lang w:val="en-US"/>
        </w:rPr>
      </w:pPr>
      <w:r w:rsidRPr="4EF6B25E">
        <w:rPr>
          <w:rFonts w:ascii="Calibri" w:hAnsi="Calibri" w:cs="Arial"/>
          <w:sz w:val="22"/>
          <w:szCs w:val="22"/>
        </w:rPr>
        <w:t>Support and on call commitment to domestic assignments, providing critical advice on strategic matters in addition to daily administration, logistics and man management.</w:t>
      </w:r>
    </w:p>
    <w:p w14:paraId="300AAE46" w14:textId="77777777" w:rsidR="00BF3699" w:rsidRDefault="00BF3699" w:rsidP="00BF3699">
      <w:pPr>
        <w:rPr>
          <w:rFonts w:ascii="Calibri" w:hAnsi="Calibri" w:cs="Arial"/>
          <w:color w:val="00B050"/>
          <w:sz w:val="22"/>
          <w:szCs w:val="22"/>
          <w:lang w:val="en-US"/>
        </w:rPr>
      </w:pPr>
      <w:r w:rsidRPr="4EF6B25E">
        <w:rPr>
          <w:rFonts w:ascii="Calibri" w:hAnsi="Calibri" w:cs="Arial"/>
          <w:color w:val="00B050"/>
          <w:sz w:val="22"/>
          <w:szCs w:val="22"/>
        </w:rPr>
        <w:t xml:space="preserve">As the WSM my focus on deployment was the strategic effect of the operations being completed in response to a hostage situation or domestic attack on UK mainland. The government’s overarching strategy was always to return to normal post incident. “Upstream” attack responses often see the balance of intelligence gathering and risk elevation to be constantly considered; more of a network is exposed as the risk to the public becomes greater. This was something I would advise </w:t>
      </w:r>
      <w:r>
        <w:rPr>
          <w:rFonts w:ascii="Calibri" w:hAnsi="Calibri" w:cs="Arial"/>
          <w:color w:val="00B050"/>
          <w:sz w:val="22"/>
          <w:szCs w:val="22"/>
        </w:rPr>
        <w:t>on in a failure to</w:t>
      </w:r>
      <w:r w:rsidRPr="4EF6B25E">
        <w:rPr>
          <w:rFonts w:ascii="Calibri" w:hAnsi="Calibri" w:cs="Arial"/>
          <w:color w:val="00B050"/>
          <w:sz w:val="22"/>
          <w:szCs w:val="22"/>
        </w:rPr>
        <w:t xml:space="preserve"> success percentages</w:t>
      </w:r>
      <w:r>
        <w:rPr>
          <w:rFonts w:ascii="Calibri" w:hAnsi="Calibri" w:cs="Arial"/>
          <w:color w:val="00B050"/>
          <w:sz w:val="22"/>
          <w:szCs w:val="22"/>
        </w:rPr>
        <w:t xml:space="preserve"> when employing the military adding further details </w:t>
      </w:r>
      <w:r w:rsidRPr="4EF6B25E">
        <w:rPr>
          <w:rFonts w:ascii="Calibri" w:hAnsi="Calibri" w:cs="Arial"/>
          <w:color w:val="00B050"/>
          <w:sz w:val="22"/>
          <w:szCs w:val="22"/>
        </w:rPr>
        <w:t xml:space="preserve">as part of a larger command decision making structure. </w:t>
      </w:r>
    </w:p>
    <w:p w14:paraId="24CC7E6F" w14:textId="77777777" w:rsidR="00BF3699" w:rsidRPr="00E63CAA" w:rsidRDefault="00BF3699" w:rsidP="00BF3699">
      <w:pPr>
        <w:rPr>
          <w:rFonts w:ascii="Calibri" w:hAnsi="Calibri" w:cs="Arial"/>
          <w:color w:val="00B050"/>
          <w:sz w:val="22"/>
          <w:szCs w:val="22"/>
          <w:lang w:val="en-US"/>
        </w:rPr>
      </w:pPr>
      <w:r w:rsidRPr="4EF6B25E">
        <w:rPr>
          <w:rFonts w:ascii="Calibri" w:hAnsi="Calibri" w:cs="Arial"/>
          <w:color w:val="00B050"/>
          <w:sz w:val="22"/>
          <w:szCs w:val="22"/>
        </w:rPr>
        <w:t xml:space="preserve">As the WSM I would manage a </w:t>
      </w:r>
      <w:r>
        <w:rPr>
          <w:rFonts w:ascii="Calibri" w:hAnsi="Calibri" w:cs="Arial"/>
          <w:color w:val="00B050"/>
          <w:sz w:val="22"/>
          <w:szCs w:val="22"/>
        </w:rPr>
        <w:t xml:space="preserve">unit of over </w:t>
      </w:r>
      <w:r w:rsidRPr="4EF6B25E">
        <w:rPr>
          <w:rFonts w:ascii="Calibri" w:hAnsi="Calibri" w:cs="Arial"/>
          <w:color w:val="00B050"/>
          <w:sz w:val="22"/>
          <w:szCs w:val="22"/>
        </w:rPr>
        <w:t xml:space="preserve">40 </w:t>
      </w:r>
      <w:r>
        <w:rPr>
          <w:rFonts w:ascii="Calibri" w:hAnsi="Calibri" w:cs="Arial"/>
          <w:color w:val="00B050"/>
          <w:sz w:val="22"/>
          <w:szCs w:val="22"/>
        </w:rPr>
        <w:t>personal</w:t>
      </w:r>
      <w:r w:rsidRPr="4EF6B25E">
        <w:rPr>
          <w:rFonts w:ascii="Calibri" w:hAnsi="Calibri" w:cs="Arial"/>
          <w:color w:val="00B050"/>
          <w:sz w:val="22"/>
          <w:szCs w:val="22"/>
        </w:rPr>
        <w:t xml:space="preserve"> including military and civilian employees. I</w:t>
      </w:r>
      <w:r>
        <w:rPr>
          <w:rFonts w:ascii="Calibri" w:hAnsi="Calibri" w:cs="Arial"/>
          <w:color w:val="00B050"/>
          <w:sz w:val="22"/>
          <w:szCs w:val="22"/>
        </w:rPr>
        <w:t xml:space="preserve">n this position I was tasked to </w:t>
      </w:r>
      <w:r w:rsidRPr="4EF6B25E">
        <w:rPr>
          <w:rFonts w:ascii="Calibri" w:hAnsi="Calibri" w:cs="Arial"/>
          <w:color w:val="00B050"/>
          <w:sz w:val="22"/>
          <w:szCs w:val="22"/>
        </w:rPr>
        <w:t xml:space="preserve"> </w:t>
      </w:r>
      <w:r>
        <w:rPr>
          <w:rFonts w:ascii="Calibri" w:hAnsi="Calibri" w:cs="Arial"/>
          <w:color w:val="00B050"/>
          <w:sz w:val="22"/>
          <w:szCs w:val="22"/>
        </w:rPr>
        <w:t xml:space="preserve">deliver </w:t>
      </w:r>
      <w:r w:rsidRPr="4EF6B25E">
        <w:rPr>
          <w:rFonts w:ascii="Calibri" w:hAnsi="Calibri" w:cs="Arial"/>
          <w:color w:val="00B050"/>
          <w:sz w:val="22"/>
          <w:szCs w:val="22"/>
        </w:rPr>
        <w:t>overarching and specific direction</w:t>
      </w:r>
      <w:r>
        <w:rPr>
          <w:rFonts w:ascii="Calibri" w:hAnsi="Calibri" w:cs="Arial"/>
          <w:color w:val="00B050"/>
          <w:sz w:val="22"/>
          <w:szCs w:val="22"/>
        </w:rPr>
        <w:t>, a</w:t>
      </w:r>
      <w:r w:rsidRPr="4EF6B25E">
        <w:rPr>
          <w:rFonts w:ascii="Calibri" w:hAnsi="Calibri" w:cs="Arial"/>
          <w:color w:val="00B050"/>
          <w:sz w:val="22"/>
          <w:szCs w:val="22"/>
        </w:rPr>
        <w:t xml:space="preserve">t least once per month but more often than not weekly.  </w:t>
      </w:r>
    </w:p>
    <w:p w14:paraId="541B3B58" w14:textId="77777777" w:rsidR="00BF3699" w:rsidRDefault="00BF3699" w:rsidP="00BF3699">
      <w:pPr>
        <w:pStyle w:val="ListParagraph"/>
        <w:numPr>
          <w:ilvl w:val="0"/>
          <w:numId w:val="1"/>
        </w:numPr>
        <w:rPr>
          <w:rFonts w:ascii="Calibri" w:hAnsi="Calibri" w:cs="Arial"/>
          <w:sz w:val="22"/>
          <w:szCs w:val="22"/>
          <w:lang w:val="en-US"/>
        </w:rPr>
      </w:pPr>
      <w:r w:rsidRPr="4EF6B25E">
        <w:rPr>
          <w:rFonts w:ascii="Calibri" w:hAnsi="Calibri" w:cs="Arial"/>
          <w:sz w:val="22"/>
          <w:szCs w:val="22"/>
        </w:rPr>
        <w:t>Inter-agency coordination and liaison with government, military, police and civilian partners.</w:t>
      </w:r>
    </w:p>
    <w:p w14:paraId="33C082B3" w14:textId="77777777" w:rsidR="00BF3699" w:rsidRDefault="00BF3699" w:rsidP="00BF3699">
      <w:pPr>
        <w:rPr>
          <w:rFonts w:ascii="Calibri" w:hAnsi="Calibri" w:cs="Arial"/>
          <w:color w:val="00B050"/>
          <w:sz w:val="22"/>
          <w:szCs w:val="22"/>
          <w:lang w:val="en-US"/>
        </w:rPr>
      </w:pPr>
      <w:r w:rsidRPr="4EF6B25E">
        <w:rPr>
          <w:rFonts w:ascii="Calibri" w:hAnsi="Calibri" w:cs="Arial"/>
          <w:color w:val="00B050"/>
          <w:sz w:val="22"/>
          <w:szCs w:val="22"/>
        </w:rPr>
        <w:t xml:space="preserve">I was employed in this role throughout my positions in CTW. </w:t>
      </w:r>
    </w:p>
    <w:p w14:paraId="7B62DDCC" w14:textId="77777777" w:rsidR="00BF3699" w:rsidRPr="00064C03" w:rsidRDefault="00BF3699" w:rsidP="00BF3699">
      <w:pPr>
        <w:rPr>
          <w:rFonts w:ascii="Calibri" w:hAnsi="Calibri" w:cs="Arial"/>
          <w:sz w:val="22"/>
          <w:szCs w:val="22"/>
          <w:lang w:val="en-US"/>
        </w:rPr>
      </w:pPr>
      <w:r w:rsidRPr="4EF6B25E">
        <w:rPr>
          <w:rFonts w:ascii="Calibri" w:hAnsi="Calibri" w:cs="Arial"/>
          <w:color w:val="00B050"/>
          <w:sz w:val="22"/>
          <w:szCs w:val="22"/>
        </w:rPr>
        <w:t>The agencies included the Security Service, Fire and Ambulance service and all sub agenc</w:t>
      </w:r>
      <w:r>
        <w:rPr>
          <w:rFonts w:ascii="Calibri" w:hAnsi="Calibri" w:cs="Arial"/>
          <w:color w:val="00B050"/>
          <w:sz w:val="22"/>
          <w:szCs w:val="22"/>
        </w:rPr>
        <w:t>ies w</w:t>
      </w:r>
      <w:r w:rsidRPr="4EF6B25E">
        <w:rPr>
          <w:rFonts w:ascii="Calibri" w:hAnsi="Calibri" w:cs="Arial"/>
          <w:color w:val="00B050"/>
          <w:sz w:val="22"/>
          <w:szCs w:val="22"/>
        </w:rPr>
        <w:t>ithin the police service, surveillance, firearms and investigations</w:t>
      </w:r>
      <w:r w:rsidRPr="4EF6B25E">
        <w:rPr>
          <w:rFonts w:ascii="Calibri" w:hAnsi="Calibri" w:cs="Arial"/>
          <w:sz w:val="22"/>
          <w:szCs w:val="22"/>
        </w:rPr>
        <w:t xml:space="preserve">. </w:t>
      </w:r>
    </w:p>
    <w:p w14:paraId="1AE3D3F9" w14:textId="77777777" w:rsidR="00BF3699" w:rsidRPr="00E16043" w:rsidRDefault="00BF3699" w:rsidP="00BF3699">
      <w:pPr>
        <w:rPr>
          <w:rFonts w:ascii="Calibri" w:hAnsi="Calibri" w:cs="Arial"/>
          <w:sz w:val="22"/>
          <w:szCs w:val="22"/>
          <w:lang w:val="en-US"/>
        </w:rPr>
      </w:pPr>
      <w:r w:rsidRPr="4EF6B25E">
        <w:rPr>
          <w:rFonts w:ascii="Calibri" w:hAnsi="Calibri" w:cs="Arial"/>
          <w:color w:val="00B050"/>
          <w:sz w:val="22"/>
          <w:szCs w:val="22"/>
        </w:rPr>
        <w:t>During any domestic CT training and operations, the need for interagency coordination is absolutely crucial.</w:t>
      </w:r>
      <w:r w:rsidRPr="4EF6B25E">
        <w:rPr>
          <w:rFonts w:ascii="Calibri" w:hAnsi="Calibri" w:cs="Arial"/>
          <w:sz w:val="22"/>
          <w:szCs w:val="22"/>
        </w:rPr>
        <w:t xml:space="preserve"> </w:t>
      </w:r>
      <w:r w:rsidRPr="4EF6B25E">
        <w:rPr>
          <w:rFonts w:ascii="Calibri" w:hAnsi="Calibri" w:cs="Arial"/>
          <w:color w:val="00B050"/>
          <w:sz w:val="22"/>
          <w:szCs w:val="22"/>
        </w:rPr>
        <w:t xml:space="preserve">As the constant (6 years in CTW ) I was lead in this coordination. Having completed several deployments and training exercises I understood how to direct resources in the correct manner. This would take a degree of understanding and communication. Each agency has individual strengths, weaknesses and requirements which would take constant management and communication to ensure the best product from their representatives. </w:t>
      </w:r>
    </w:p>
    <w:p w14:paraId="3147AA7C" w14:textId="77777777" w:rsidR="00BF3699" w:rsidRDefault="00BF3699" w:rsidP="00BF3699">
      <w:pPr>
        <w:pStyle w:val="ListParagraph"/>
        <w:numPr>
          <w:ilvl w:val="0"/>
          <w:numId w:val="1"/>
        </w:numPr>
        <w:rPr>
          <w:rFonts w:ascii="Calibri" w:hAnsi="Calibri" w:cs="Arial"/>
          <w:sz w:val="22"/>
          <w:szCs w:val="22"/>
          <w:lang w:val="en-US"/>
        </w:rPr>
      </w:pPr>
      <w:r w:rsidRPr="4EF6B25E">
        <w:rPr>
          <w:rFonts w:ascii="Calibri" w:hAnsi="Calibri" w:cs="Arial"/>
          <w:sz w:val="22"/>
          <w:szCs w:val="22"/>
        </w:rPr>
        <w:t xml:space="preserve">Responsible for Regimental Operational readiness training, exercise planning and build for domestic and overseas Counter Terrorism Operations. </w:t>
      </w:r>
    </w:p>
    <w:p w14:paraId="25642546" w14:textId="77777777" w:rsidR="00BF3699" w:rsidRPr="00A93DC3" w:rsidRDefault="00BF3699" w:rsidP="00BF3699">
      <w:pPr>
        <w:rPr>
          <w:rFonts w:ascii="Calibri" w:hAnsi="Calibri" w:cs="Arial"/>
          <w:color w:val="00B050"/>
          <w:sz w:val="22"/>
          <w:szCs w:val="22"/>
          <w:lang w:val="en-US"/>
        </w:rPr>
      </w:pPr>
      <w:r w:rsidRPr="4EF6B25E">
        <w:rPr>
          <w:rFonts w:ascii="Calibri" w:hAnsi="Calibri" w:cs="Arial"/>
          <w:color w:val="00B050"/>
          <w:sz w:val="22"/>
          <w:szCs w:val="22"/>
        </w:rPr>
        <w:t>As the WSM I would plan and manage the execution of the domestic squadrons' final validation exercises. The largest being a multi-agency response to a domestic attack. I would start with a marauding firearm’s attack similar to the French Bataclan incident in Nov 2015. I would then coordinate the intelligence around the arrest of the terrorist cell who had planned and delivered the attack and finish with a large-scale hostage rescue (the most famous being the Iranian embassy 1980). These validation exercises would take place in different Police constabular</w:t>
      </w:r>
      <w:r>
        <w:rPr>
          <w:rFonts w:ascii="Calibri" w:hAnsi="Calibri" w:cs="Arial"/>
          <w:color w:val="00B050"/>
          <w:sz w:val="22"/>
          <w:szCs w:val="22"/>
        </w:rPr>
        <w:t>ie</w:t>
      </w:r>
      <w:r w:rsidRPr="4EF6B25E">
        <w:rPr>
          <w:rFonts w:ascii="Calibri" w:hAnsi="Calibri" w:cs="Arial"/>
          <w:color w:val="00B050"/>
          <w:sz w:val="22"/>
          <w:szCs w:val="22"/>
        </w:rPr>
        <w:t xml:space="preserve">s around the country and would involve a large planning and management process. I managed this with a team of three police officers assigned to my team in CTW and up to 15 local agency representatives. This meant a constant change in venue and area dynamics which made for more challenging exercises. However, would have to make new relationships every six months, the exercises were run bi-annually. </w:t>
      </w:r>
    </w:p>
    <w:p w14:paraId="0DF6BA30" w14:textId="77777777" w:rsidR="00BF3699" w:rsidRDefault="00BF3699" w:rsidP="00BF3699">
      <w:pPr>
        <w:pStyle w:val="ListParagraph"/>
        <w:numPr>
          <w:ilvl w:val="0"/>
          <w:numId w:val="1"/>
        </w:numPr>
        <w:rPr>
          <w:rFonts w:ascii="Calibri" w:hAnsi="Calibri" w:cs="Arial"/>
          <w:sz w:val="22"/>
          <w:szCs w:val="22"/>
          <w:lang w:val="en-US"/>
        </w:rPr>
      </w:pPr>
      <w:r w:rsidRPr="4EF6B25E">
        <w:rPr>
          <w:rFonts w:ascii="Calibri" w:hAnsi="Calibri" w:cs="Arial"/>
          <w:sz w:val="22"/>
          <w:szCs w:val="22"/>
        </w:rPr>
        <w:t xml:space="preserve">Coordinating logistic support to 16 training events and 8 Operational Deployments. </w:t>
      </w:r>
    </w:p>
    <w:p w14:paraId="4D51690D" w14:textId="77777777" w:rsidR="00BF3699" w:rsidRDefault="00BF3699" w:rsidP="00BF3699">
      <w:pPr>
        <w:rPr>
          <w:rFonts w:ascii="Calibri" w:hAnsi="Calibri" w:cs="Arial"/>
          <w:color w:val="00B050"/>
          <w:sz w:val="22"/>
          <w:szCs w:val="22"/>
          <w:lang w:val="en-US"/>
        </w:rPr>
      </w:pPr>
      <w:r w:rsidRPr="4EF6B25E">
        <w:rPr>
          <w:rFonts w:ascii="Calibri" w:hAnsi="Calibri" w:cs="Arial"/>
          <w:color w:val="00B050"/>
          <w:sz w:val="22"/>
          <w:szCs w:val="22"/>
        </w:rPr>
        <w:t xml:space="preserve">As the SQMS I was responsible for all logistics in CTW this included a large armoury of various long barrel weapons and pistols. CTW is the main training deliverer in the unit, as the SQMS the logistical burden was my responsibility this entailed all accommodation bookings, feeding plans, transport booking, venue administration and a huge number of other taskings. I was also the key point of contact in the wing for the </w:t>
      </w:r>
      <w:r w:rsidRPr="4EF6B25E">
        <w:rPr>
          <w:rFonts w:ascii="Calibri" w:hAnsi="Calibri" w:cs="Arial"/>
          <w:color w:val="00B050"/>
          <w:sz w:val="22"/>
          <w:szCs w:val="22"/>
        </w:rPr>
        <w:lastRenderedPageBreak/>
        <w:t xml:space="preserve">purchase of expendable items and long-term support equipment. This meant managing a budget with the Officer Commanding and budget manager of over £3M. </w:t>
      </w:r>
    </w:p>
    <w:p w14:paraId="4737F89B" w14:textId="77777777" w:rsidR="00BF3699" w:rsidRPr="00A914C5" w:rsidRDefault="00BF3699" w:rsidP="00BF3699">
      <w:pPr>
        <w:rPr>
          <w:rFonts w:ascii="Calibri" w:hAnsi="Calibri" w:cs="Arial"/>
          <w:color w:val="00B050"/>
          <w:sz w:val="22"/>
          <w:szCs w:val="22"/>
          <w:lang w:val="en-US"/>
        </w:rPr>
      </w:pPr>
      <w:r w:rsidRPr="4EF6B25E">
        <w:rPr>
          <w:rFonts w:ascii="Calibri" w:hAnsi="Calibri" w:cs="Arial"/>
          <w:color w:val="00B050"/>
          <w:sz w:val="22"/>
          <w:szCs w:val="22"/>
        </w:rPr>
        <w:t>As the key holder for CTW’s armoury I had to account for all weapons and ammunition weekly via serial number checks. CTW held a huge variety of weapons and ammunition to support the operations and training courses it delivered. Physical security of the wing was enforced and monitored by myself. This would see me directing security polic</w:t>
      </w:r>
      <w:r>
        <w:rPr>
          <w:rFonts w:ascii="Calibri" w:hAnsi="Calibri" w:cs="Arial"/>
          <w:color w:val="00B050"/>
          <w:sz w:val="22"/>
          <w:szCs w:val="22"/>
        </w:rPr>
        <w:t>ies t</w:t>
      </w:r>
      <w:r w:rsidRPr="4EF6B25E">
        <w:rPr>
          <w:rFonts w:ascii="Calibri" w:hAnsi="Calibri" w:cs="Arial"/>
          <w:color w:val="00B050"/>
          <w:sz w:val="22"/>
          <w:szCs w:val="22"/>
        </w:rPr>
        <w:t xml:space="preserve">o new members of the wing and ensuring these were being implemented on a daily basis. </w:t>
      </w:r>
    </w:p>
    <w:p w14:paraId="494926D4" w14:textId="77777777" w:rsidR="00BF3699" w:rsidRDefault="00BF3699" w:rsidP="00BF3699">
      <w:pPr>
        <w:pStyle w:val="ListParagraph"/>
        <w:numPr>
          <w:ilvl w:val="0"/>
          <w:numId w:val="1"/>
        </w:numPr>
        <w:rPr>
          <w:rFonts w:ascii="Calibri" w:hAnsi="Calibri" w:cs="Arial"/>
          <w:sz w:val="22"/>
          <w:szCs w:val="22"/>
          <w:lang w:val="en-US"/>
        </w:rPr>
      </w:pPr>
      <w:r w:rsidRPr="4EF6B25E">
        <w:rPr>
          <w:rFonts w:ascii="Calibri" w:hAnsi="Calibri" w:cs="Arial"/>
          <w:sz w:val="22"/>
          <w:szCs w:val="22"/>
        </w:rPr>
        <w:t>Responsible for training of the Domestic Counter Terrorist Team, Operational Pre Deployment training and Regimental selection.</w:t>
      </w:r>
    </w:p>
    <w:p w14:paraId="166368A9" w14:textId="77777777" w:rsidR="00BF3699" w:rsidRDefault="00BF3699" w:rsidP="00BF3699">
      <w:pPr>
        <w:rPr>
          <w:rFonts w:ascii="Calibri" w:hAnsi="Calibri" w:cs="Arial"/>
          <w:color w:val="00B050"/>
          <w:sz w:val="22"/>
          <w:szCs w:val="22"/>
          <w:lang w:val="en-US"/>
        </w:rPr>
      </w:pPr>
      <w:r w:rsidRPr="4EF6B25E">
        <w:rPr>
          <w:rFonts w:ascii="Calibri" w:hAnsi="Calibri" w:cs="Arial"/>
          <w:color w:val="00B050"/>
          <w:sz w:val="22"/>
          <w:szCs w:val="22"/>
        </w:rPr>
        <w:t>As the Chief Instructor CI I would oversee all instruction for the courses being run in CTW. I was able to pioneer the introduction of training delivered by external providers for both presentation and basic English skills.</w:t>
      </w:r>
    </w:p>
    <w:p w14:paraId="7EB2E678" w14:textId="77777777" w:rsidR="00BF3699" w:rsidRDefault="00BF3699" w:rsidP="00BF3699">
      <w:pPr>
        <w:rPr>
          <w:rFonts w:ascii="Calibri" w:hAnsi="Calibri" w:cs="Arial"/>
          <w:color w:val="00B050"/>
          <w:sz w:val="22"/>
          <w:szCs w:val="22"/>
          <w:lang w:val="en-US"/>
        </w:rPr>
      </w:pPr>
      <w:r w:rsidRPr="4EF6B25E">
        <w:rPr>
          <w:rFonts w:ascii="Calibri" w:hAnsi="Calibri" w:cs="Arial"/>
          <w:color w:val="00B050"/>
          <w:sz w:val="22"/>
          <w:szCs w:val="22"/>
        </w:rPr>
        <w:t xml:space="preserve">If a member of CTWs training delivery was not to standard I would mentor him or her through a process of development ensuring this was addressed improved on as soon as possible.   </w:t>
      </w:r>
    </w:p>
    <w:p w14:paraId="304089F2" w14:textId="77777777" w:rsidR="00BF3699" w:rsidRPr="00B13474" w:rsidRDefault="00BF3699" w:rsidP="00BF3699">
      <w:pPr>
        <w:rPr>
          <w:rFonts w:ascii="Calibri" w:hAnsi="Calibri" w:cs="Arial"/>
          <w:color w:val="00B050"/>
          <w:sz w:val="22"/>
          <w:szCs w:val="22"/>
          <w:lang w:val="en-US"/>
        </w:rPr>
      </w:pPr>
      <w:r w:rsidRPr="4EF6B25E">
        <w:rPr>
          <w:rFonts w:ascii="Calibri" w:hAnsi="Calibri" w:cs="Arial"/>
          <w:color w:val="00B050"/>
          <w:sz w:val="22"/>
          <w:szCs w:val="22"/>
        </w:rPr>
        <w:t>As the CI the key collective training for selection students, the oncoming Domestic Counter Terrorism Squadron and the Squadron about to deploy on oversea</w:t>
      </w:r>
      <w:r>
        <w:rPr>
          <w:rFonts w:ascii="Calibri" w:hAnsi="Calibri" w:cs="Arial"/>
          <w:color w:val="00B050"/>
          <w:sz w:val="22"/>
          <w:szCs w:val="22"/>
        </w:rPr>
        <w:t>s</w:t>
      </w:r>
      <w:r w:rsidRPr="4EF6B25E">
        <w:rPr>
          <w:rFonts w:ascii="Calibri" w:hAnsi="Calibri" w:cs="Arial"/>
          <w:color w:val="00B050"/>
          <w:sz w:val="22"/>
          <w:szCs w:val="22"/>
        </w:rPr>
        <w:t xml:space="preserve"> operations was my responsibility. I would plan and execute the training for all these events every six months. This was coordinated with the four squadrons 6-month rotation of commitment. I was tasked to assess each course and ensure it was up to date with the current threats and tactics faced by the squadrons as they moved to a new role. I would do this in conjunction with police intelligence and operational theat</w:t>
      </w:r>
      <w:r>
        <w:rPr>
          <w:rFonts w:ascii="Calibri" w:hAnsi="Calibri" w:cs="Arial"/>
          <w:color w:val="00B050"/>
          <w:sz w:val="22"/>
          <w:szCs w:val="22"/>
        </w:rPr>
        <w:t>re</w:t>
      </w:r>
      <w:r w:rsidRPr="4EF6B25E">
        <w:rPr>
          <w:rFonts w:ascii="Calibri" w:hAnsi="Calibri" w:cs="Arial"/>
          <w:color w:val="00B050"/>
          <w:sz w:val="22"/>
          <w:szCs w:val="22"/>
        </w:rPr>
        <w:t xml:space="preserve"> visits as well as my own experience. </w:t>
      </w:r>
    </w:p>
    <w:p w14:paraId="36F8E899" w14:textId="77777777" w:rsidR="00BF3699" w:rsidRPr="005844C2" w:rsidRDefault="00BF3699" w:rsidP="00BF3699">
      <w:pPr>
        <w:pStyle w:val="Standard"/>
        <w:tabs>
          <w:tab w:val="left" w:pos="220"/>
          <w:tab w:val="left" w:pos="720"/>
        </w:tabs>
        <w:rPr>
          <w:rFonts w:ascii="Calibri" w:hAnsi="Calibri" w:cs="Arial"/>
          <w:b/>
          <w:bCs/>
          <w:sz w:val="22"/>
          <w:szCs w:val="22"/>
          <w:lang w:val="en-US"/>
        </w:rPr>
      </w:pPr>
    </w:p>
    <w:p w14:paraId="06000DB4" w14:textId="77777777" w:rsidR="00BF3699" w:rsidRPr="005844C2" w:rsidRDefault="00BF3699" w:rsidP="00BF3699">
      <w:pPr>
        <w:pStyle w:val="Standard"/>
        <w:tabs>
          <w:tab w:val="left" w:pos="220"/>
          <w:tab w:val="left" w:pos="720"/>
        </w:tabs>
        <w:rPr>
          <w:rFonts w:ascii="Calibri" w:hAnsi="Calibri" w:cs="Arial"/>
          <w:b/>
          <w:bCs/>
          <w:sz w:val="22"/>
          <w:szCs w:val="22"/>
          <w:lang w:val="en-US"/>
        </w:rPr>
      </w:pPr>
      <w:r w:rsidRPr="4EF6B25E">
        <w:rPr>
          <w:rFonts w:ascii="Calibri" w:hAnsi="Calibri" w:cs="Arial"/>
          <w:b/>
          <w:bCs/>
          <w:sz w:val="22"/>
          <w:szCs w:val="22"/>
        </w:rPr>
        <w:t xml:space="preserve">Team Leader, Troop Staff Sergeant </w:t>
      </w:r>
    </w:p>
    <w:p w14:paraId="4B1A56E1" w14:textId="77777777" w:rsidR="00BF3699" w:rsidRPr="005844C2" w:rsidRDefault="00BF3699" w:rsidP="00BF3699">
      <w:pPr>
        <w:pStyle w:val="Standard"/>
        <w:tabs>
          <w:tab w:val="left" w:pos="220"/>
          <w:tab w:val="left" w:pos="720"/>
        </w:tabs>
        <w:rPr>
          <w:rFonts w:ascii="Calibri" w:hAnsi="Calibri" w:cs="Arial"/>
          <w:sz w:val="22"/>
          <w:szCs w:val="22"/>
          <w:lang w:val="en-US"/>
        </w:rPr>
      </w:pPr>
      <w:r w:rsidRPr="4EF6B25E">
        <w:rPr>
          <w:rFonts w:ascii="Calibri" w:hAnsi="Calibri" w:cs="Arial"/>
          <w:sz w:val="22"/>
          <w:szCs w:val="22"/>
        </w:rPr>
        <w:t>(2010-2014)</w:t>
      </w:r>
    </w:p>
    <w:p w14:paraId="4C83E12F" w14:textId="77777777" w:rsidR="00BF3699" w:rsidRDefault="00BF3699" w:rsidP="00BF3699">
      <w:pPr>
        <w:pStyle w:val="ListParagraph"/>
        <w:numPr>
          <w:ilvl w:val="0"/>
          <w:numId w:val="1"/>
        </w:numPr>
        <w:rPr>
          <w:rFonts w:ascii="Calibri" w:hAnsi="Calibri" w:cs="Arial"/>
          <w:sz w:val="22"/>
          <w:szCs w:val="22"/>
          <w:lang w:val="en-US"/>
        </w:rPr>
      </w:pPr>
      <w:r w:rsidRPr="4EF6B25E">
        <w:rPr>
          <w:rFonts w:ascii="Calibri" w:hAnsi="Calibri" w:cs="Arial"/>
          <w:sz w:val="22"/>
          <w:szCs w:val="22"/>
        </w:rPr>
        <w:t>Planning and executing sensitive operations in the United Kingdom and overseas.</w:t>
      </w:r>
    </w:p>
    <w:p w14:paraId="7A62B40B" w14:textId="77777777" w:rsidR="00BF3699" w:rsidRPr="005844C2" w:rsidRDefault="00BF3699" w:rsidP="00BF3699">
      <w:pPr>
        <w:pStyle w:val="ListParagraph"/>
        <w:numPr>
          <w:ilvl w:val="0"/>
          <w:numId w:val="1"/>
        </w:numPr>
        <w:rPr>
          <w:rFonts w:ascii="Calibri" w:hAnsi="Calibri" w:cs="Arial"/>
          <w:sz w:val="22"/>
          <w:szCs w:val="22"/>
          <w:lang w:val="en-US"/>
        </w:rPr>
      </w:pPr>
      <w:r w:rsidRPr="4EF6B25E">
        <w:rPr>
          <w:rFonts w:ascii="Calibri" w:hAnsi="Calibri" w:cs="Arial"/>
          <w:sz w:val="22"/>
          <w:szCs w:val="22"/>
        </w:rPr>
        <w:t>Specialising in Parachute Insertion and Air Delivery.</w:t>
      </w:r>
    </w:p>
    <w:p w14:paraId="37A20062" w14:textId="77777777" w:rsidR="00BF3699" w:rsidRPr="005844C2" w:rsidRDefault="00BF3699" w:rsidP="00BF3699">
      <w:pPr>
        <w:pStyle w:val="ListParagraph"/>
        <w:numPr>
          <w:ilvl w:val="0"/>
          <w:numId w:val="1"/>
        </w:numPr>
        <w:rPr>
          <w:rFonts w:ascii="Calibri" w:hAnsi="Calibri" w:cs="Arial"/>
          <w:sz w:val="22"/>
          <w:szCs w:val="22"/>
          <w:lang w:val="en-US"/>
        </w:rPr>
      </w:pPr>
      <w:r w:rsidRPr="4EF6B25E">
        <w:rPr>
          <w:rFonts w:ascii="Calibri" w:hAnsi="Calibri" w:cs="Arial"/>
          <w:sz w:val="22"/>
          <w:szCs w:val="22"/>
        </w:rPr>
        <w:t>Support and on call commitment to domestic assignments.</w:t>
      </w:r>
    </w:p>
    <w:p w14:paraId="5CF58924" w14:textId="77777777" w:rsidR="00BF3699" w:rsidRPr="005844C2" w:rsidRDefault="00BF3699" w:rsidP="00BF3699">
      <w:pPr>
        <w:pStyle w:val="ListParagraph"/>
        <w:numPr>
          <w:ilvl w:val="0"/>
          <w:numId w:val="1"/>
        </w:numPr>
        <w:rPr>
          <w:rFonts w:ascii="Calibri" w:hAnsi="Calibri" w:cs="Arial"/>
          <w:sz w:val="22"/>
          <w:szCs w:val="22"/>
          <w:lang w:val="en-US"/>
        </w:rPr>
      </w:pPr>
      <w:r w:rsidRPr="4EF6B25E">
        <w:rPr>
          <w:rFonts w:ascii="Calibri" w:hAnsi="Calibri" w:cs="Arial"/>
          <w:sz w:val="22"/>
          <w:szCs w:val="22"/>
        </w:rPr>
        <w:t xml:space="preserve">Effective capability and relationship-building on international tasks, enabled by consistent communication and support. </w:t>
      </w:r>
    </w:p>
    <w:p w14:paraId="529B063D" w14:textId="77777777" w:rsidR="00BF3699" w:rsidRPr="00DE5AF6" w:rsidRDefault="00BF3699" w:rsidP="00BF3699">
      <w:pPr>
        <w:pStyle w:val="ListParagraph"/>
        <w:numPr>
          <w:ilvl w:val="0"/>
          <w:numId w:val="1"/>
        </w:numPr>
        <w:rPr>
          <w:rFonts w:ascii="Calibri" w:hAnsi="Calibri" w:cs="Arial"/>
          <w:sz w:val="22"/>
          <w:szCs w:val="22"/>
          <w:lang w:val="en-US"/>
        </w:rPr>
      </w:pPr>
      <w:r w:rsidRPr="4EF6B25E">
        <w:rPr>
          <w:rFonts w:ascii="Calibri" w:hAnsi="Calibri" w:cs="Arial"/>
          <w:sz w:val="22"/>
          <w:szCs w:val="22"/>
        </w:rPr>
        <w:t>Rapid identification of problems, developing practical solutions to manage challenging issues.</w:t>
      </w:r>
    </w:p>
    <w:p w14:paraId="204B3C09" w14:textId="77777777" w:rsidR="00BF3699" w:rsidRPr="005844C2" w:rsidRDefault="00BF3699" w:rsidP="00BF3699">
      <w:pPr>
        <w:pStyle w:val="ListParagraph"/>
        <w:numPr>
          <w:ilvl w:val="0"/>
          <w:numId w:val="1"/>
        </w:numPr>
        <w:rPr>
          <w:rFonts w:ascii="Calibri" w:hAnsi="Calibri" w:cs="Arial"/>
          <w:sz w:val="22"/>
          <w:szCs w:val="22"/>
          <w:lang w:val="en-US"/>
        </w:rPr>
      </w:pPr>
      <w:r w:rsidRPr="4EF6B25E">
        <w:rPr>
          <w:rFonts w:ascii="Calibri" w:hAnsi="Calibri" w:cs="Arial"/>
          <w:sz w:val="22"/>
          <w:szCs w:val="22"/>
        </w:rPr>
        <w:t>Design, coordination and implementation of training packages for both domestic and foreign partners.</w:t>
      </w:r>
    </w:p>
    <w:p w14:paraId="014AF200" w14:textId="77777777" w:rsidR="00BF3699" w:rsidRPr="005844C2" w:rsidRDefault="00BF3699" w:rsidP="00BF3699">
      <w:pPr>
        <w:pStyle w:val="Standard"/>
        <w:tabs>
          <w:tab w:val="left" w:pos="220"/>
          <w:tab w:val="left" w:pos="720"/>
        </w:tabs>
        <w:rPr>
          <w:rFonts w:ascii="Calibri" w:hAnsi="Calibri" w:cs="Arial"/>
          <w:b/>
          <w:bCs/>
          <w:sz w:val="22"/>
          <w:szCs w:val="22"/>
          <w:lang w:val="en-US"/>
        </w:rPr>
      </w:pPr>
    </w:p>
    <w:p w14:paraId="33329D7A" w14:textId="77777777" w:rsidR="00BF3699" w:rsidRPr="005844C2" w:rsidRDefault="00BF3699" w:rsidP="00BF3699">
      <w:pPr>
        <w:pStyle w:val="Standard"/>
        <w:tabs>
          <w:tab w:val="left" w:pos="220"/>
          <w:tab w:val="left" w:pos="720"/>
        </w:tabs>
        <w:rPr>
          <w:rFonts w:ascii="Calibri" w:hAnsi="Calibri" w:cs="Arial"/>
          <w:b/>
          <w:bCs/>
          <w:sz w:val="22"/>
          <w:szCs w:val="22"/>
          <w:lang w:val="en-US"/>
        </w:rPr>
      </w:pPr>
      <w:r w:rsidRPr="4EF6B25E">
        <w:rPr>
          <w:rFonts w:ascii="Calibri" w:hAnsi="Calibri" w:cs="Arial"/>
          <w:b/>
          <w:bCs/>
          <w:sz w:val="22"/>
          <w:szCs w:val="22"/>
        </w:rPr>
        <w:t>Directing Staff, Joint Targeting and Effects Cell</w:t>
      </w:r>
    </w:p>
    <w:p w14:paraId="37D022FF" w14:textId="77777777" w:rsidR="00BF3699" w:rsidRPr="005844C2" w:rsidRDefault="00BF3699" w:rsidP="00BF3699">
      <w:pPr>
        <w:pStyle w:val="Standard"/>
        <w:rPr>
          <w:rFonts w:ascii="Calibri" w:hAnsi="Calibri" w:cs="Arial"/>
          <w:sz w:val="22"/>
          <w:szCs w:val="22"/>
          <w:lang w:val="en-US"/>
        </w:rPr>
      </w:pPr>
      <w:r w:rsidRPr="4EF6B25E">
        <w:rPr>
          <w:rFonts w:ascii="Calibri" w:hAnsi="Calibri" w:cs="Arial"/>
          <w:sz w:val="22"/>
          <w:szCs w:val="22"/>
        </w:rPr>
        <w:t>(2008-2010)</w:t>
      </w:r>
    </w:p>
    <w:p w14:paraId="46DB4F2A" w14:textId="77777777" w:rsidR="00BF3699" w:rsidRDefault="00BF3699" w:rsidP="00BF3699">
      <w:pPr>
        <w:pStyle w:val="ListParagraph"/>
        <w:numPr>
          <w:ilvl w:val="0"/>
          <w:numId w:val="1"/>
        </w:numPr>
        <w:rPr>
          <w:rFonts w:ascii="Calibri" w:hAnsi="Calibri" w:cs="Arial"/>
          <w:sz w:val="22"/>
          <w:szCs w:val="22"/>
          <w:lang w:val="en-US"/>
        </w:rPr>
      </w:pPr>
      <w:r w:rsidRPr="4EF6B25E">
        <w:rPr>
          <w:rFonts w:ascii="Calibri" w:hAnsi="Calibri" w:cs="Arial"/>
          <w:sz w:val="22"/>
          <w:szCs w:val="22"/>
        </w:rPr>
        <w:t xml:space="preserve">Operational deployment as the Joint Fires Targeting and Effects representative to Commander UK forces campaigning Sabre Squadron. </w:t>
      </w:r>
    </w:p>
    <w:p w14:paraId="6678DB2B" w14:textId="77777777" w:rsidR="00BF3699" w:rsidRPr="005844C2" w:rsidRDefault="00BF3699" w:rsidP="00BF3699">
      <w:pPr>
        <w:pStyle w:val="ListParagraph"/>
        <w:numPr>
          <w:ilvl w:val="0"/>
          <w:numId w:val="1"/>
        </w:numPr>
        <w:rPr>
          <w:rFonts w:ascii="Calibri" w:hAnsi="Calibri" w:cs="Arial"/>
          <w:sz w:val="22"/>
          <w:szCs w:val="22"/>
          <w:lang w:val="en-US"/>
        </w:rPr>
      </w:pPr>
      <w:r w:rsidRPr="4EF6B25E">
        <w:rPr>
          <w:rFonts w:ascii="Calibri" w:hAnsi="Calibri" w:cs="Arial"/>
          <w:sz w:val="22"/>
          <w:szCs w:val="22"/>
        </w:rPr>
        <w:t>Instructing and assessing potential candidates for the Joint Targeting and Effects Integration Cell.</w:t>
      </w:r>
    </w:p>
    <w:p w14:paraId="457CE374" w14:textId="77777777" w:rsidR="00BF3699" w:rsidRPr="005844C2" w:rsidRDefault="00BF3699" w:rsidP="00BF3699">
      <w:pPr>
        <w:pStyle w:val="ListParagraph"/>
        <w:numPr>
          <w:ilvl w:val="0"/>
          <w:numId w:val="1"/>
        </w:numPr>
        <w:rPr>
          <w:rFonts w:ascii="Calibri" w:hAnsi="Calibri" w:cs="Arial"/>
          <w:sz w:val="22"/>
          <w:szCs w:val="22"/>
          <w:lang w:val="en-US"/>
        </w:rPr>
      </w:pPr>
      <w:r w:rsidRPr="4EF6B25E">
        <w:rPr>
          <w:rFonts w:ascii="Calibri" w:hAnsi="Calibri" w:cs="Arial"/>
          <w:sz w:val="22"/>
          <w:szCs w:val="22"/>
        </w:rPr>
        <w:t>Facilitating Joints Fires and Targeting exercises in the United Kingdom and overseas.</w:t>
      </w:r>
    </w:p>
    <w:p w14:paraId="632EA305" w14:textId="77777777" w:rsidR="00BF3699" w:rsidRPr="005844C2" w:rsidRDefault="00BF3699" w:rsidP="00BF3699">
      <w:pPr>
        <w:pStyle w:val="ListParagraph"/>
        <w:numPr>
          <w:ilvl w:val="0"/>
          <w:numId w:val="1"/>
        </w:numPr>
        <w:rPr>
          <w:rFonts w:ascii="Calibri" w:hAnsi="Calibri" w:cs="Arial"/>
          <w:sz w:val="22"/>
          <w:szCs w:val="22"/>
          <w:lang w:val="en-US"/>
        </w:rPr>
      </w:pPr>
      <w:r w:rsidRPr="4EF6B25E">
        <w:rPr>
          <w:rFonts w:ascii="Calibri" w:hAnsi="Calibri" w:cs="Arial"/>
          <w:sz w:val="22"/>
          <w:szCs w:val="22"/>
        </w:rPr>
        <w:t>Close liaison with all air and combat support arms both United Kingdom and foreign forces.</w:t>
      </w:r>
    </w:p>
    <w:p w14:paraId="0F30D468" w14:textId="77777777" w:rsidR="00BF3699" w:rsidRPr="005844C2" w:rsidRDefault="00BF3699" w:rsidP="00BF3699">
      <w:pPr>
        <w:pStyle w:val="ListParagraph"/>
        <w:rPr>
          <w:rFonts w:ascii="Calibri" w:hAnsi="Calibri" w:cs="Arial"/>
          <w:sz w:val="22"/>
          <w:szCs w:val="22"/>
          <w:lang w:val="en-US"/>
        </w:rPr>
      </w:pPr>
    </w:p>
    <w:p w14:paraId="5F51483C" w14:textId="77777777" w:rsidR="00BF3699" w:rsidRPr="005844C2" w:rsidRDefault="00BF3699" w:rsidP="00BF3699">
      <w:pPr>
        <w:pStyle w:val="Standard"/>
        <w:tabs>
          <w:tab w:val="left" w:pos="220"/>
          <w:tab w:val="left" w:pos="720"/>
        </w:tabs>
        <w:rPr>
          <w:rFonts w:ascii="Calibri" w:hAnsi="Calibri" w:cs="Arial"/>
          <w:b/>
          <w:bCs/>
          <w:sz w:val="22"/>
          <w:szCs w:val="22"/>
          <w:lang w:val="en-US"/>
        </w:rPr>
      </w:pPr>
      <w:r w:rsidRPr="4EF6B25E">
        <w:rPr>
          <w:rFonts w:ascii="Calibri" w:hAnsi="Calibri" w:cs="Arial"/>
          <w:b/>
          <w:bCs/>
          <w:sz w:val="22"/>
          <w:szCs w:val="22"/>
        </w:rPr>
        <w:t>Operator - Team Leader, Sabre Squadron</w:t>
      </w:r>
    </w:p>
    <w:p w14:paraId="4C4D1750" w14:textId="77777777" w:rsidR="00BF3699" w:rsidRPr="005844C2" w:rsidRDefault="00BF3699" w:rsidP="00BF3699">
      <w:pPr>
        <w:pStyle w:val="Standard"/>
        <w:rPr>
          <w:rFonts w:ascii="Calibri" w:hAnsi="Calibri" w:cs="Arial"/>
          <w:sz w:val="22"/>
          <w:szCs w:val="22"/>
          <w:lang w:val="en-US"/>
        </w:rPr>
      </w:pPr>
      <w:r w:rsidRPr="4EF6B25E">
        <w:rPr>
          <w:rFonts w:ascii="Calibri" w:hAnsi="Calibri" w:cs="Arial"/>
          <w:sz w:val="22"/>
          <w:szCs w:val="22"/>
        </w:rPr>
        <w:t>(2003-2008)</w:t>
      </w:r>
    </w:p>
    <w:p w14:paraId="44843905" w14:textId="77777777" w:rsidR="00BF3699" w:rsidRPr="005844C2" w:rsidRDefault="00BF3699" w:rsidP="00BF3699">
      <w:pPr>
        <w:pStyle w:val="ListParagraph"/>
        <w:numPr>
          <w:ilvl w:val="0"/>
          <w:numId w:val="1"/>
        </w:numPr>
        <w:rPr>
          <w:rFonts w:ascii="Calibri" w:hAnsi="Calibri" w:cs="Arial"/>
          <w:sz w:val="22"/>
          <w:szCs w:val="22"/>
          <w:lang w:val="en-US"/>
        </w:rPr>
      </w:pPr>
      <w:r w:rsidRPr="4EF6B25E">
        <w:rPr>
          <w:rFonts w:ascii="Calibri" w:hAnsi="Calibri" w:cs="Arial"/>
          <w:sz w:val="22"/>
          <w:szCs w:val="22"/>
        </w:rPr>
        <w:t xml:space="preserve">Working with forces worldwide on complex projects in a fully operational environment. </w:t>
      </w:r>
    </w:p>
    <w:p w14:paraId="1F8C504E" w14:textId="77777777" w:rsidR="00BF3699" w:rsidRPr="005844C2" w:rsidRDefault="00BF3699" w:rsidP="00BF3699">
      <w:pPr>
        <w:pStyle w:val="ListParagraph"/>
        <w:numPr>
          <w:ilvl w:val="0"/>
          <w:numId w:val="1"/>
        </w:numPr>
        <w:tabs>
          <w:tab w:val="left" w:pos="220"/>
          <w:tab w:val="left" w:pos="720"/>
        </w:tabs>
        <w:rPr>
          <w:rFonts w:ascii="Calibri" w:hAnsi="Calibri"/>
          <w:sz w:val="22"/>
          <w:szCs w:val="22"/>
        </w:rPr>
      </w:pPr>
      <w:r w:rsidRPr="4EF6B25E">
        <w:rPr>
          <w:rFonts w:ascii="Calibri" w:hAnsi="Calibri" w:cs="Arial"/>
          <w:sz w:val="22"/>
          <w:szCs w:val="22"/>
        </w:rPr>
        <w:t>Continuous support, influencing and liaising with United Kingdom and allied agencies or forces. Involving long term deployments strengthening partnerships and improving capabilities.</w:t>
      </w:r>
    </w:p>
    <w:p w14:paraId="64F191DB" w14:textId="77777777" w:rsidR="00BF3699" w:rsidRPr="00245DD4" w:rsidRDefault="00BF3699" w:rsidP="00BF3699">
      <w:pPr>
        <w:pStyle w:val="ListParagraph"/>
        <w:numPr>
          <w:ilvl w:val="0"/>
          <w:numId w:val="1"/>
        </w:numPr>
        <w:tabs>
          <w:tab w:val="left" w:pos="220"/>
          <w:tab w:val="left" w:pos="720"/>
        </w:tabs>
        <w:rPr>
          <w:rFonts w:ascii="Calibri" w:hAnsi="Calibri"/>
          <w:sz w:val="22"/>
          <w:szCs w:val="22"/>
        </w:rPr>
      </w:pPr>
      <w:r w:rsidRPr="4EF6B25E">
        <w:rPr>
          <w:rFonts w:ascii="Calibri" w:hAnsi="Calibri" w:cs="Arial"/>
          <w:sz w:val="22"/>
          <w:szCs w:val="22"/>
        </w:rPr>
        <w:t xml:space="preserve">Counter terrorism mentoring, responsible for the planning and delivery of training for specialist units. </w:t>
      </w:r>
    </w:p>
    <w:p w14:paraId="22757060" w14:textId="77777777" w:rsidR="00BF3699" w:rsidRDefault="00BF3699" w:rsidP="00BF3699">
      <w:pPr>
        <w:pStyle w:val="ListParagraph"/>
        <w:numPr>
          <w:ilvl w:val="0"/>
          <w:numId w:val="1"/>
        </w:numPr>
        <w:rPr>
          <w:rFonts w:ascii="Calibri" w:hAnsi="Calibri" w:cs="Arial"/>
          <w:sz w:val="22"/>
          <w:szCs w:val="22"/>
          <w:lang w:val="en-US"/>
        </w:rPr>
      </w:pPr>
      <w:r w:rsidRPr="4EF6B25E">
        <w:rPr>
          <w:rFonts w:ascii="Calibri" w:hAnsi="Calibri" w:cs="Arial"/>
          <w:sz w:val="22"/>
          <w:szCs w:val="22"/>
        </w:rPr>
        <w:t>HALO, HAHO and Tandem, instructor.</w:t>
      </w:r>
    </w:p>
    <w:p w14:paraId="0E64E958" w14:textId="77777777" w:rsidR="00BF3699" w:rsidRPr="00110DD7" w:rsidRDefault="00BF3699" w:rsidP="00BF3699">
      <w:pPr>
        <w:pStyle w:val="ListParagraph"/>
        <w:rPr>
          <w:rFonts w:ascii="Calibri" w:hAnsi="Calibri" w:cs="Arial"/>
          <w:sz w:val="22"/>
          <w:szCs w:val="22"/>
          <w:lang w:val="en-US"/>
        </w:rPr>
      </w:pPr>
    </w:p>
    <w:p w14:paraId="50589FF9" w14:textId="77777777" w:rsidR="00BF3699" w:rsidRPr="005844C2" w:rsidRDefault="00BF3699" w:rsidP="00BF3699">
      <w:pPr>
        <w:pStyle w:val="Standard"/>
        <w:rPr>
          <w:rFonts w:ascii="Calibri" w:hAnsi="Calibri" w:cs="Arial"/>
          <w:b/>
          <w:bCs/>
          <w:sz w:val="22"/>
          <w:szCs w:val="22"/>
          <w:lang w:val="en-US"/>
        </w:rPr>
      </w:pPr>
      <w:r w:rsidRPr="4EF6B25E">
        <w:rPr>
          <w:rFonts w:ascii="Calibri" w:hAnsi="Calibri" w:cs="Arial"/>
          <w:b/>
          <w:bCs/>
          <w:sz w:val="22"/>
          <w:szCs w:val="22"/>
        </w:rPr>
        <w:t>Royal Engineer, 9 Parachute Squadron, British Army</w:t>
      </w:r>
    </w:p>
    <w:p w14:paraId="72FDE67A" w14:textId="77777777" w:rsidR="00BF3699" w:rsidRPr="005844C2" w:rsidRDefault="00BF3699" w:rsidP="00BF3699">
      <w:pPr>
        <w:pStyle w:val="Standard"/>
        <w:rPr>
          <w:rFonts w:ascii="Calibri" w:hAnsi="Calibri" w:cs="Arial"/>
          <w:sz w:val="22"/>
          <w:szCs w:val="22"/>
          <w:lang w:val="en-US"/>
        </w:rPr>
      </w:pPr>
      <w:r w:rsidRPr="4EF6B25E">
        <w:rPr>
          <w:rFonts w:ascii="Calibri" w:hAnsi="Calibri" w:cs="Arial"/>
          <w:sz w:val="22"/>
          <w:szCs w:val="22"/>
        </w:rPr>
        <w:t>(1992-2003)</w:t>
      </w:r>
    </w:p>
    <w:p w14:paraId="117FBA0E" w14:textId="77777777" w:rsidR="00BF3699" w:rsidRDefault="00BF3699" w:rsidP="00BF3699">
      <w:pPr>
        <w:pStyle w:val="ListParagraph"/>
        <w:numPr>
          <w:ilvl w:val="0"/>
          <w:numId w:val="1"/>
        </w:numPr>
        <w:rPr>
          <w:rFonts w:ascii="Calibri" w:hAnsi="Calibri" w:cs="Arial"/>
          <w:sz w:val="22"/>
          <w:szCs w:val="22"/>
          <w:lang w:val="en-US"/>
        </w:rPr>
      </w:pPr>
      <w:r w:rsidRPr="4EF6B25E">
        <w:rPr>
          <w:rFonts w:ascii="Calibri" w:hAnsi="Calibri" w:cs="Arial"/>
          <w:sz w:val="22"/>
          <w:szCs w:val="22"/>
        </w:rPr>
        <w:lastRenderedPageBreak/>
        <w:t xml:space="preserve">Qualified Military Combat Engineer. </w:t>
      </w:r>
    </w:p>
    <w:p w14:paraId="6C115591" w14:textId="77777777" w:rsidR="00BF3699" w:rsidRPr="005844C2" w:rsidRDefault="00BF3699" w:rsidP="00BF3699">
      <w:pPr>
        <w:pStyle w:val="ListParagraph"/>
        <w:numPr>
          <w:ilvl w:val="0"/>
          <w:numId w:val="1"/>
        </w:numPr>
        <w:rPr>
          <w:rFonts w:ascii="Calibri" w:hAnsi="Calibri" w:cs="Arial"/>
          <w:sz w:val="22"/>
          <w:szCs w:val="22"/>
          <w:lang w:val="en-US"/>
        </w:rPr>
      </w:pPr>
      <w:r w:rsidRPr="4EF6B25E">
        <w:rPr>
          <w:rFonts w:ascii="Calibri" w:hAnsi="Calibri" w:cs="Arial"/>
          <w:sz w:val="22"/>
          <w:szCs w:val="22"/>
        </w:rPr>
        <w:t>Advanced Army Diver specialising in demolitions, search and construction.</w:t>
      </w:r>
    </w:p>
    <w:p w14:paraId="700C9B80" w14:textId="77777777" w:rsidR="00BF3699" w:rsidRPr="005844C2" w:rsidRDefault="00BF3699" w:rsidP="00BF3699">
      <w:pPr>
        <w:pStyle w:val="ListParagraph"/>
        <w:numPr>
          <w:ilvl w:val="0"/>
          <w:numId w:val="1"/>
        </w:numPr>
        <w:rPr>
          <w:rFonts w:ascii="Calibri" w:hAnsi="Calibri" w:cs="Arial"/>
          <w:sz w:val="22"/>
          <w:szCs w:val="22"/>
          <w:lang w:val="en-US"/>
        </w:rPr>
      </w:pPr>
      <w:r w:rsidRPr="4EF6B25E">
        <w:rPr>
          <w:rFonts w:ascii="Calibri" w:hAnsi="Calibri" w:cs="Arial"/>
          <w:sz w:val="22"/>
          <w:szCs w:val="22"/>
        </w:rPr>
        <w:t>Section Commander and directing staff, preparing and leading personnel through arduous training.</w:t>
      </w:r>
    </w:p>
    <w:p w14:paraId="2EB6790F" w14:textId="77777777" w:rsidR="00BF3699" w:rsidRDefault="00BF3699" w:rsidP="00BF3699">
      <w:pPr>
        <w:pStyle w:val="Standard"/>
        <w:tabs>
          <w:tab w:val="left" w:pos="220"/>
          <w:tab w:val="left" w:pos="720"/>
        </w:tabs>
        <w:rPr>
          <w:rFonts w:ascii="Calibri" w:hAnsi="Calibri" w:cs="Arial"/>
          <w:color w:val="000000"/>
          <w:sz w:val="22"/>
          <w:szCs w:val="22"/>
          <w:lang w:val="en-US"/>
        </w:rPr>
      </w:pPr>
    </w:p>
    <w:p w14:paraId="294EFC28" w14:textId="77777777" w:rsidR="00BF3699" w:rsidRPr="005844C2" w:rsidRDefault="00BF3699" w:rsidP="00BF3699">
      <w:pPr>
        <w:pStyle w:val="Standard"/>
        <w:tabs>
          <w:tab w:val="left" w:pos="220"/>
          <w:tab w:val="left" w:pos="720"/>
        </w:tabs>
        <w:rPr>
          <w:rFonts w:ascii="Calibri" w:hAnsi="Calibri" w:cs="Arial"/>
          <w:sz w:val="22"/>
          <w:szCs w:val="22"/>
        </w:rPr>
      </w:pPr>
      <w:r w:rsidRPr="4EF6B25E">
        <w:rPr>
          <w:rFonts w:ascii="Calibri" w:hAnsi="Calibri" w:cs="Arial"/>
          <w:b/>
          <w:bCs/>
          <w:color w:val="1F3864" w:themeColor="accent1" w:themeShade="80"/>
          <w:sz w:val="22"/>
          <w:szCs w:val="22"/>
        </w:rPr>
        <w:t>Professional Qualifications</w:t>
      </w:r>
    </w:p>
    <w:p w14:paraId="562C5DDA" w14:textId="77777777" w:rsidR="00BF3699" w:rsidRDefault="00BF3699" w:rsidP="00BF3699">
      <w:pPr>
        <w:pStyle w:val="ListParagraph"/>
        <w:numPr>
          <w:ilvl w:val="0"/>
          <w:numId w:val="1"/>
        </w:numPr>
        <w:rPr>
          <w:rFonts w:ascii="Calibri" w:hAnsi="Calibri" w:cs="Arial"/>
          <w:sz w:val="22"/>
          <w:szCs w:val="22"/>
          <w:lang w:val="en-US"/>
        </w:rPr>
      </w:pPr>
      <w:r w:rsidRPr="4EF6B25E">
        <w:rPr>
          <w:rFonts w:ascii="Calibri" w:hAnsi="Calibri" w:cs="Arial"/>
          <w:sz w:val="22"/>
          <w:szCs w:val="22"/>
        </w:rPr>
        <w:t xml:space="preserve">Developed Vetting security cleared. </w:t>
      </w:r>
    </w:p>
    <w:p w14:paraId="7F194D6E" w14:textId="77777777" w:rsidR="00BF3699" w:rsidRPr="007335C4" w:rsidRDefault="00BF3699" w:rsidP="00BF3699">
      <w:pPr>
        <w:pStyle w:val="ListParagraph"/>
        <w:numPr>
          <w:ilvl w:val="0"/>
          <w:numId w:val="1"/>
        </w:numPr>
        <w:rPr>
          <w:rFonts w:ascii="Calibri" w:hAnsi="Calibri" w:cs="Arial"/>
          <w:sz w:val="22"/>
          <w:szCs w:val="22"/>
          <w:lang w:val="en-US"/>
        </w:rPr>
      </w:pPr>
      <w:r w:rsidRPr="4EF6B25E">
        <w:rPr>
          <w:rFonts w:ascii="Calibri" w:hAnsi="Calibri" w:cs="Arial"/>
          <w:sz w:val="22"/>
          <w:szCs w:val="22"/>
        </w:rPr>
        <w:t xml:space="preserve">Military Tandem, HALO and HAHO instructor, Jump Master and FAA Rigger </w:t>
      </w:r>
    </w:p>
    <w:p w14:paraId="08BC81FB" w14:textId="77777777" w:rsidR="00BF3699" w:rsidRPr="007335C4" w:rsidRDefault="00BF3699" w:rsidP="00BF3699">
      <w:pPr>
        <w:pStyle w:val="ListParagraph"/>
        <w:numPr>
          <w:ilvl w:val="0"/>
          <w:numId w:val="1"/>
        </w:numPr>
        <w:rPr>
          <w:rFonts w:ascii="Calibri" w:hAnsi="Calibri" w:cs="Arial"/>
          <w:sz w:val="22"/>
          <w:szCs w:val="22"/>
          <w:lang w:val="en-US"/>
        </w:rPr>
      </w:pPr>
      <w:r w:rsidRPr="4EF6B25E">
        <w:rPr>
          <w:rFonts w:ascii="Calibri" w:hAnsi="Calibri" w:cs="Arial"/>
          <w:sz w:val="22"/>
          <w:szCs w:val="22"/>
        </w:rPr>
        <w:t>British Skydiving and United States Tandem and Accelerated Free Fall Instructor.</w:t>
      </w:r>
    </w:p>
    <w:p w14:paraId="42D327D1" w14:textId="77777777" w:rsidR="00BF3699" w:rsidRPr="007335C4" w:rsidRDefault="00BF3699" w:rsidP="00BF3699">
      <w:pPr>
        <w:pStyle w:val="ListParagraph"/>
        <w:numPr>
          <w:ilvl w:val="0"/>
          <w:numId w:val="1"/>
        </w:numPr>
        <w:rPr>
          <w:rFonts w:ascii="Calibri" w:hAnsi="Calibri" w:cs="Arial"/>
          <w:sz w:val="22"/>
          <w:szCs w:val="22"/>
          <w:lang w:val="en-US"/>
        </w:rPr>
      </w:pPr>
      <w:r w:rsidRPr="4EF6B25E">
        <w:rPr>
          <w:rFonts w:ascii="Calibri" w:hAnsi="Calibri" w:cs="Arial"/>
          <w:sz w:val="22"/>
          <w:szCs w:val="22"/>
        </w:rPr>
        <w:t xml:space="preserve">Parachute display team. </w:t>
      </w:r>
    </w:p>
    <w:p w14:paraId="39AB4828" w14:textId="77777777" w:rsidR="00BF3699" w:rsidRPr="004C21C8" w:rsidRDefault="00BF3699" w:rsidP="00BF3699">
      <w:pPr>
        <w:pStyle w:val="ListParagraph"/>
        <w:numPr>
          <w:ilvl w:val="0"/>
          <w:numId w:val="1"/>
        </w:numPr>
        <w:rPr>
          <w:rFonts w:ascii="Calibri" w:hAnsi="Calibri" w:cs="Arial"/>
          <w:b/>
          <w:bCs/>
          <w:sz w:val="22"/>
          <w:szCs w:val="22"/>
          <w:lang w:val="en-US"/>
        </w:rPr>
      </w:pPr>
      <w:r w:rsidRPr="4EF6B25E">
        <w:rPr>
          <w:rFonts w:ascii="Calibri" w:hAnsi="Calibri" w:cs="Arial"/>
          <w:sz w:val="22"/>
          <w:szCs w:val="22"/>
        </w:rPr>
        <w:t>Pearson BTEC level 4 Education and Training.</w:t>
      </w:r>
    </w:p>
    <w:p w14:paraId="7AFBE817" w14:textId="77777777" w:rsidR="00BF3699" w:rsidRPr="006226F4" w:rsidRDefault="00BF3699" w:rsidP="00BF3699">
      <w:pPr>
        <w:pStyle w:val="ListParagraph"/>
        <w:numPr>
          <w:ilvl w:val="0"/>
          <w:numId w:val="1"/>
        </w:numPr>
        <w:rPr>
          <w:rFonts w:ascii="Calibri" w:hAnsi="Calibri" w:cs="Arial"/>
          <w:b/>
          <w:bCs/>
          <w:sz w:val="22"/>
          <w:szCs w:val="22"/>
          <w:lang w:val="en-US"/>
        </w:rPr>
      </w:pPr>
      <w:r w:rsidRPr="4EF6B25E">
        <w:rPr>
          <w:rFonts w:ascii="Calibri" w:hAnsi="Calibri" w:cs="Arial"/>
          <w:sz w:val="22"/>
          <w:szCs w:val="22"/>
        </w:rPr>
        <w:t xml:space="preserve">NOCN level 4 Management of Productivity. </w:t>
      </w:r>
    </w:p>
    <w:p w14:paraId="2D03B816" w14:textId="77777777" w:rsidR="00BF3699" w:rsidRPr="004C21C8" w:rsidRDefault="00BF3699" w:rsidP="00BF3699">
      <w:pPr>
        <w:pStyle w:val="ListParagraph"/>
        <w:numPr>
          <w:ilvl w:val="0"/>
          <w:numId w:val="1"/>
        </w:numPr>
        <w:rPr>
          <w:rFonts w:ascii="Calibri" w:hAnsi="Calibri" w:cs="Arial"/>
          <w:b/>
          <w:bCs/>
          <w:sz w:val="22"/>
          <w:szCs w:val="22"/>
          <w:lang w:val="en-US"/>
        </w:rPr>
      </w:pPr>
      <w:r w:rsidRPr="4EF6B25E">
        <w:rPr>
          <w:rFonts w:ascii="Calibri" w:hAnsi="Calibri" w:cs="Arial"/>
          <w:sz w:val="22"/>
          <w:szCs w:val="22"/>
        </w:rPr>
        <w:t>BTBA level 4 Covert Surveillance.</w:t>
      </w:r>
    </w:p>
    <w:p w14:paraId="02B9F5E5" w14:textId="77777777" w:rsidR="00BF3699" w:rsidRPr="004C21C8" w:rsidRDefault="00BF3699" w:rsidP="00BF3699">
      <w:pPr>
        <w:pStyle w:val="ListParagraph"/>
        <w:numPr>
          <w:ilvl w:val="0"/>
          <w:numId w:val="1"/>
        </w:numPr>
        <w:rPr>
          <w:rFonts w:ascii="Calibri" w:hAnsi="Calibri" w:cs="Arial"/>
          <w:b/>
          <w:bCs/>
          <w:sz w:val="22"/>
          <w:szCs w:val="22"/>
          <w:lang w:val="en-US"/>
        </w:rPr>
      </w:pPr>
      <w:r w:rsidRPr="4EF6B25E">
        <w:rPr>
          <w:rFonts w:ascii="Calibri" w:hAnsi="Calibri" w:cs="Arial"/>
          <w:sz w:val="22"/>
          <w:szCs w:val="22"/>
        </w:rPr>
        <w:t xml:space="preserve">Pearson BTEC level 3 Close Protection. </w:t>
      </w:r>
    </w:p>
    <w:p w14:paraId="331AF3C3" w14:textId="77777777" w:rsidR="00BF3699" w:rsidRPr="004C21C8" w:rsidRDefault="00BF3699" w:rsidP="00BF3699">
      <w:pPr>
        <w:pStyle w:val="ListParagraph"/>
        <w:numPr>
          <w:ilvl w:val="0"/>
          <w:numId w:val="1"/>
        </w:numPr>
        <w:rPr>
          <w:rFonts w:ascii="Calibri" w:hAnsi="Calibri" w:cs="Arial"/>
          <w:b/>
          <w:bCs/>
          <w:sz w:val="22"/>
          <w:szCs w:val="22"/>
          <w:lang w:val="en-US"/>
        </w:rPr>
      </w:pPr>
      <w:r w:rsidRPr="4EF6B25E">
        <w:rPr>
          <w:rFonts w:ascii="Calibri" w:hAnsi="Calibri" w:cs="Arial"/>
          <w:sz w:val="22"/>
          <w:szCs w:val="22"/>
        </w:rPr>
        <w:t>NOCN level 3 Security Operations.</w:t>
      </w:r>
    </w:p>
    <w:p w14:paraId="2C0641B5" w14:textId="77777777" w:rsidR="00BF3699" w:rsidRPr="004C21C8" w:rsidRDefault="00BF3699" w:rsidP="00BF3699">
      <w:pPr>
        <w:pStyle w:val="ListParagraph"/>
        <w:numPr>
          <w:ilvl w:val="0"/>
          <w:numId w:val="1"/>
        </w:numPr>
        <w:rPr>
          <w:rFonts w:ascii="Calibri" w:hAnsi="Calibri" w:cs="Arial"/>
          <w:b/>
          <w:bCs/>
          <w:sz w:val="22"/>
          <w:szCs w:val="22"/>
          <w:lang w:val="en-US"/>
        </w:rPr>
      </w:pPr>
      <w:r w:rsidRPr="4EF6B25E">
        <w:rPr>
          <w:rFonts w:ascii="Calibri" w:hAnsi="Calibri" w:cs="Arial"/>
          <w:sz w:val="22"/>
          <w:szCs w:val="22"/>
        </w:rPr>
        <w:t>Pearson BTEC level 3 Professional Investigation.</w:t>
      </w:r>
    </w:p>
    <w:p w14:paraId="07137A46" w14:textId="77777777" w:rsidR="00BF3699" w:rsidRPr="004C21C8" w:rsidRDefault="00BF3699" w:rsidP="00BF3699">
      <w:pPr>
        <w:pStyle w:val="ListParagraph"/>
        <w:numPr>
          <w:ilvl w:val="0"/>
          <w:numId w:val="1"/>
        </w:numPr>
        <w:rPr>
          <w:rFonts w:ascii="Calibri" w:hAnsi="Calibri" w:cs="Arial"/>
          <w:b/>
          <w:bCs/>
          <w:sz w:val="22"/>
          <w:szCs w:val="22"/>
          <w:lang w:val="en-US"/>
        </w:rPr>
      </w:pPr>
      <w:r w:rsidRPr="4EF6B25E">
        <w:rPr>
          <w:rFonts w:ascii="Calibri" w:hAnsi="Calibri" w:cs="Arial"/>
          <w:sz w:val="22"/>
          <w:szCs w:val="22"/>
        </w:rPr>
        <w:t>BTBA level 5 International diploma Covert Operations and Protective Security.</w:t>
      </w:r>
    </w:p>
    <w:p w14:paraId="114687C7" w14:textId="77777777" w:rsidR="00BF3699" w:rsidRPr="00C264F1" w:rsidRDefault="00BF3699" w:rsidP="00BF3699">
      <w:pPr>
        <w:pStyle w:val="ListParagraph"/>
        <w:numPr>
          <w:ilvl w:val="0"/>
          <w:numId w:val="1"/>
        </w:numPr>
        <w:rPr>
          <w:rFonts w:ascii="Calibri" w:hAnsi="Calibri" w:cs="Arial"/>
          <w:b/>
          <w:bCs/>
          <w:sz w:val="22"/>
          <w:szCs w:val="22"/>
          <w:lang w:val="en-US"/>
        </w:rPr>
      </w:pPr>
      <w:r w:rsidRPr="4EF6B25E">
        <w:rPr>
          <w:rFonts w:ascii="Calibri" w:hAnsi="Calibri" w:cs="Arial"/>
          <w:color w:val="000000" w:themeColor="text1"/>
          <w:sz w:val="22"/>
          <w:szCs w:val="22"/>
        </w:rPr>
        <w:t>Management of Risk Foundation and Practitioner.</w:t>
      </w:r>
    </w:p>
    <w:p w14:paraId="59D3A78C" w14:textId="77777777" w:rsidR="00BF3699" w:rsidRDefault="00BF3699" w:rsidP="00BF3699"/>
    <w:p w14:paraId="27CF7FED" w14:textId="77777777" w:rsidR="00BF3699" w:rsidRDefault="00BF3699" w:rsidP="00BF3699"/>
    <w:p w14:paraId="5E6B674F" w14:textId="77777777" w:rsidR="00BF3699" w:rsidRDefault="00BF3699" w:rsidP="00BF3699"/>
    <w:p w14:paraId="59673516" w14:textId="77777777" w:rsidR="00BF3699" w:rsidRDefault="00BF3699" w:rsidP="00BF3699"/>
    <w:p w14:paraId="676C82B4" w14:textId="77777777" w:rsidR="00BF3699" w:rsidRPr="00FA6B4B" w:rsidRDefault="00BF3699" w:rsidP="00BF3699">
      <w:pPr>
        <w:pStyle w:val="Standard"/>
        <w:rPr>
          <w:rFonts w:ascii="Arial" w:hAnsi="Arial" w:cs="Arial"/>
          <w:b/>
        </w:rPr>
      </w:pPr>
    </w:p>
    <w:p w14:paraId="32F3CE57" w14:textId="77777777" w:rsidR="00C27654" w:rsidRDefault="00C27654" w:rsidP="00BF3699">
      <w:pPr>
        <w:pStyle w:val="MediumGrid21"/>
        <w:jc w:val="center"/>
      </w:pPr>
    </w:p>
    <w:sectPr w:rsidR="00C27654" w:rsidSect="00950D15">
      <w:footerReference w:type="default" r:id="rId7"/>
      <w:pgSz w:w="11906" w:h="16838"/>
      <w:pgMar w:top="1440" w:right="1080" w:bottom="1440" w:left="1080" w:header="720" w:footer="1138"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5F4E47" w14:textId="77777777" w:rsidR="00950D15" w:rsidRDefault="00950D15">
      <w:r>
        <w:separator/>
      </w:r>
    </w:p>
  </w:endnote>
  <w:endnote w:type="continuationSeparator" w:id="0">
    <w:p w14:paraId="197CD34C" w14:textId="77777777" w:rsidR="00950D15" w:rsidRDefault="00950D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63870821"/>
      <w:docPartObj>
        <w:docPartGallery w:val="Page Numbers (Bottom of Page)"/>
        <w:docPartUnique/>
      </w:docPartObj>
    </w:sdtPr>
    <w:sdtContent>
      <w:p w14:paraId="1A79DE4C" w14:textId="77777777" w:rsidR="00C27654" w:rsidRDefault="00000000" w:rsidP="0025077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051DC68" w14:textId="77777777" w:rsidR="00C27654" w:rsidRDefault="00C27654" w:rsidP="0025077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3FA966" w14:textId="77777777" w:rsidR="00950D15" w:rsidRDefault="00950D15">
      <w:r>
        <w:separator/>
      </w:r>
    </w:p>
  </w:footnote>
  <w:footnote w:type="continuationSeparator" w:id="0">
    <w:p w14:paraId="519C003A" w14:textId="77777777" w:rsidR="00950D15" w:rsidRDefault="00950D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07A30"/>
    <w:multiLevelType w:val="hybridMultilevel"/>
    <w:tmpl w:val="C35E9E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9B70E44"/>
    <w:multiLevelType w:val="hybridMultilevel"/>
    <w:tmpl w:val="007A9E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D9E4796"/>
    <w:multiLevelType w:val="hybridMultilevel"/>
    <w:tmpl w:val="ED42A4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5BA2282"/>
    <w:multiLevelType w:val="hybridMultilevel"/>
    <w:tmpl w:val="30BAA4DC"/>
    <w:lvl w:ilvl="0" w:tplc="175C6F3A">
      <w:start w:val="1"/>
      <w:numFmt w:val="bullet"/>
      <w:lvlText w:val=""/>
      <w:lvlJc w:val="left"/>
      <w:pPr>
        <w:ind w:left="720" w:hanging="360"/>
      </w:pPr>
      <w:rPr>
        <w:rFonts w:ascii="Symbol" w:hAnsi="Symbol" w:hint="default"/>
        <w:sz w:val="12"/>
        <w:szCs w:val="12"/>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7D60C68"/>
    <w:multiLevelType w:val="hybridMultilevel"/>
    <w:tmpl w:val="3C6A10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F2D2828"/>
    <w:multiLevelType w:val="hybridMultilevel"/>
    <w:tmpl w:val="605874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35602275">
    <w:abstractNumId w:val="3"/>
  </w:num>
  <w:num w:numId="2" w16cid:durableId="932126827">
    <w:abstractNumId w:val="1"/>
  </w:num>
  <w:num w:numId="3" w16cid:durableId="2121558621">
    <w:abstractNumId w:val="0"/>
  </w:num>
  <w:num w:numId="4" w16cid:durableId="512257296">
    <w:abstractNumId w:val="4"/>
  </w:num>
  <w:num w:numId="5" w16cid:durableId="1974210571">
    <w:abstractNumId w:val="2"/>
  </w:num>
  <w:num w:numId="6" w16cid:durableId="156987756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0038"/>
    <w:rsid w:val="001A3C18"/>
    <w:rsid w:val="002814B7"/>
    <w:rsid w:val="00652FA2"/>
    <w:rsid w:val="00874AE3"/>
    <w:rsid w:val="00940038"/>
    <w:rsid w:val="00950D15"/>
    <w:rsid w:val="009964A8"/>
    <w:rsid w:val="00A14A14"/>
    <w:rsid w:val="00A922EC"/>
    <w:rsid w:val="00AB5146"/>
    <w:rsid w:val="00AF2373"/>
    <w:rsid w:val="00BF3699"/>
    <w:rsid w:val="00C27654"/>
    <w:rsid w:val="00D25B17"/>
    <w:rsid w:val="00E572BE"/>
    <w:rsid w:val="00E728AD"/>
    <w:rsid w:val="00E814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930D055"/>
  <w15:chartTrackingRefBased/>
  <w15:docId w15:val="{49B42CB6-03B6-CE44-AEF0-8AB015E91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0038"/>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940038"/>
    <w:pPr>
      <w:tabs>
        <w:tab w:val="center" w:pos="4680"/>
        <w:tab w:val="right" w:pos="9360"/>
      </w:tabs>
    </w:pPr>
  </w:style>
  <w:style w:type="character" w:customStyle="1" w:styleId="FooterChar">
    <w:name w:val="Footer Char"/>
    <w:basedOn w:val="DefaultParagraphFont"/>
    <w:link w:val="Footer"/>
    <w:uiPriority w:val="99"/>
    <w:rsid w:val="00940038"/>
    <w:rPr>
      <w:kern w:val="0"/>
      <w14:ligatures w14:val="none"/>
    </w:rPr>
  </w:style>
  <w:style w:type="character" w:styleId="PageNumber">
    <w:name w:val="page number"/>
    <w:basedOn w:val="DefaultParagraphFont"/>
    <w:uiPriority w:val="99"/>
    <w:semiHidden/>
    <w:unhideWhenUsed/>
    <w:rsid w:val="00940038"/>
  </w:style>
  <w:style w:type="paragraph" w:customStyle="1" w:styleId="Standard">
    <w:name w:val="Standard"/>
    <w:rsid w:val="00940038"/>
    <w:pPr>
      <w:widowControl w:val="0"/>
      <w:suppressAutoHyphens/>
      <w:autoSpaceDN w:val="0"/>
      <w:textAlignment w:val="baseline"/>
    </w:pPr>
    <w:rPr>
      <w:rFonts w:ascii="Times New Roman" w:eastAsia="Arial Unicode MS" w:hAnsi="Times New Roman" w:cs="Arial Unicode MS"/>
      <w:kern w:val="3"/>
      <w:lang w:eastAsia="zh-CN" w:bidi="hi-IN"/>
      <w14:ligatures w14:val="none"/>
    </w:rPr>
  </w:style>
  <w:style w:type="paragraph" w:customStyle="1" w:styleId="MediumGrid21">
    <w:name w:val="Medium Grid 21"/>
    <w:rsid w:val="00940038"/>
    <w:pPr>
      <w:suppressAutoHyphens/>
      <w:autoSpaceDN w:val="0"/>
      <w:textAlignment w:val="baseline"/>
    </w:pPr>
    <w:rPr>
      <w:rFonts w:ascii="Cambria" w:eastAsia="Cambria" w:hAnsi="Cambria" w:cs="Times New Roman"/>
      <w:kern w:val="3"/>
      <w:lang w:val="en-US" w:eastAsia="zh-CN"/>
      <w14:ligatures w14:val="none"/>
    </w:rPr>
  </w:style>
  <w:style w:type="paragraph" w:styleId="ListParagraph">
    <w:name w:val="List Paragraph"/>
    <w:basedOn w:val="Standard"/>
    <w:uiPriority w:val="34"/>
    <w:qFormat/>
    <w:rsid w:val="00940038"/>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5</Pages>
  <Words>2286</Words>
  <Characters>13036</Characters>
  <Application>Microsoft Office Word</Application>
  <DocSecurity>0</DocSecurity>
  <Lines>108</Lines>
  <Paragraphs>30</Paragraphs>
  <ScaleCrop>false</ScaleCrop>
  <Company/>
  <LinksUpToDate>false</LinksUpToDate>
  <CharactersWithSpaces>15292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7</cp:revision>
  <dcterms:created xsi:type="dcterms:W3CDTF">2024-02-16T09:55:00Z</dcterms:created>
  <dcterms:modified xsi:type="dcterms:W3CDTF">2024-03-23T21:13:00Z</dcterms:modified>
</cp:coreProperties>
</file>