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373" w:rsidRDefault="005A7487" w:rsidP="0006694C">
      <w:pPr>
        <w:jc w:val="both"/>
      </w:pPr>
      <w:r w:rsidRPr="005A7487">
        <w:drawing>
          <wp:inline distT="0" distB="0" distL="0" distR="0" wp14:anchorId="1E0A6F1A" wp14:editId="0402365B">
            <wp:extent cx="5776913" cy="43326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88334" cy="4341251"/>
                    </a:xfrm>
                    <a:prstGeom prst="rect">
                      <a:avLst/>
                    </a:prstGeom>
                  </pic:spPr>
                </pic:pic>
              </a:graphicData>
            </a:graphic>
          </wp:inline>
        </w:drawing>
      </w:r>
    </w:p>
    <w:p w:rsidR="005A7487" w:rsidRPr="0006694C" w:rsidRDefault="005A7487" w:rsidP="0006694C">
      <w:pPr>
        <w:jc w:val="both"/>
        <w:rPr>
          <w:sz w:val="28"/>
        </w:rPr>
      </w:pPr>
      <w:r w:rsidRPr="0006694C">
        <w:rPr>
          <w:b/>
          <w:sz w:val="36"/>
        </w:rPr>
        <w:t>Assessment Guidance</w:t>
      </w:r>
      <w:r w:rsidR="0006694C" w:rsidRPr="0006694C">
        <w:rPr>
          <w:b/>
          <w:sz w:val="36"/>
        </w:rPr>
        <w:t>: Component 1</w:t>
      </w:r>
      <w:r w:rsidRPr="0006694C">
        <w:rPr>
          <w:sz w:val="36"/>
        </w:rPr>
        <w:t xml:space="preserve"> </w:t>
      </w:r>
    </w:p>
    <w:p w:rsidR="005A7487" w:rsidRPr="0006694C" w:rsidRDefault="005A7487" w:rsidP="0006694C">
      <w:pPr>
        <w:jc w:val="both"/>
        <w:rPr>
          <w:sz w:val="28"/>
        </w:rPr>
      </w:pPr>
      <w:r w:rsidRPr="0006694C">
        <w:rPr>
          <w:sz w:val="28"/>
        </w:rPr>
        <w:t>Here is a reminder of the guidance shared with you during the delivery of the module.</w:t>
      </w:r>
    </w:p>
    <w:p w:rsidR="005A7487" w:rsidRPr="0006694C" w:rsidRDefault="005A7487" w:rsidP="0006694C">
      <w:pPr>
        <w:pStyle w:val="ListParagraph"/>
        <w:numPr>
          <w:ilvl w:val="0"/>
          <w:numId w:val="1"/>
        </w:numPr>
        <w:jc w:val="both"/>
        <w:rPr>
          <w:sz w:val="28"/>
        </w:rPr>
      </w:pPr>
      <w:r w:rsidRPr="0006694C">
        <w:rPr>
          <w:sz w:val="28"/>
        </w:rPr>
        <w:t xml:space="preserve">As a starting point for this assessment and your planning for it, you need to think of the issue that you are going to be addressing via your 6 week summer activity programme. </w:t>
      </w:r>
    </w:p>
    <w:p w:rsidR="005A7487" w:rsidRPr="0006694C" w:rsidRDefault="005A7487" w:rsidP="0006694C">
      <w:pPr>
        <w:pStyle w:val="ListParagraph"/>
        <w:numPr>
          <w:ilvl w:val="0"/>
          <w:numId w:val="1"/>
        </w:numPr>
        <w:jc w:val="both"/>
        <w:rPr>
          <w:sz w:val="28"/>
        </w:rPr>
      </w:pPr>
      <w:r w:rsidRPr="0006694C">
        <w:rPr>
          <w:sz w:val="28"/>
        </w:rPr>
        <w:t>Once you have thought of the issue, have a think about how will plan your 6 week programme.  Will this be one day a week for 6 weeks?  Will it be two afternoons/two evenings a week for 6 weeks?  Will it be one day a week for 5 weeks with a residential weekend for the 6</w:t>
      </w:r>
      <w:r w:rsidRPr="0006694C">
        <w:rPr>
          <w:sz w:val="28"/>
          <w:vertAlign w:val="superscript"/>
        </w:rPr>
        <w:t>th</w:t>
      </w:r>
      <w:r w:rsidRPr="0006694C">
        <w:rPr>
          <w:sz w:val="28"/>
        </w:rPr>
        <w:t xml:space="preserve"> week?  </w:t>
      </w:r>
      <w:r w:rsidR="0006694C" w:rsidRPr="0006694C">
        <w:rPr>
          <w:sz w:val="28"/>
        </w:rPr>
        <w:t xml:space="preserve">Who are the young people?  Do you know them?  DO they know each other?  </w:t>
      </w:r>
      <w:r w:rsidRPr="0006694C">
        <w:rPr>
          <w:sz w:val="28"/>
        </w:rPr>
        <w:t>This is up to you!</w:t>
      </w:r>
    </w:p>
    <w:p w:rsidR="005A7487" w:rsidRPr="0006694C" w:rsidRDefault="005A7487" w:rsidP="0006694C">
      <w:pPr>
        <w:pStyle w:val="ListParagraph"/>
        <w:numPr>
          <w:ilvl w:val="0"/>
          <w:numId w:val="1"/>
        </w:numPr>
        <w:jc w:val="both"/>
        <w:rPr>
          <w:sz w:val="28"/>
        </w:rPr>
      </w:pPr>
      <w:r w:rsidRPr="0006694C">
        <w:rPr>
          <w:sz w:val="28"/>
        </w:rPr>
        <w:t>Once you have had a think of the structure</w:t>
      </w:r>
      <w:r w:rsidR="0006694C" w:rsidRPr="0006694C">
        <w:rPr>
          <w:sz w:val="28"/>
        </w:rPr>
        <w:t xml:space="preserve"> of the programme</w:t>
      </w:r>
      <w:r w:rsidRPr="0006694C">
        <w:rPr>
          <w:sz w:val="28"/>
        </w:rPr>
        <w:t>, have a think about how you will present this information.  Will you design a poster for your youth club?  Will you create an information sheet?  This then will be placed in your appendices at the end of the assessment.</w:t>
      </w:r>
    </w:p>
    <w:p w:rsidR="005A7487" w:rsidRPr="0006694C" w:rsidRDefault="005A7487" w:rsidP="0006694C">
      <w:pPr>
        <w:pStyle w:val="ListParagraph"/>
        <w:numPr>
          <w:ilvl w:val="0"/>
          <w:numId w:val="1"/>
        </w:numPr>
        <w:jc w:val="both"/>
        <w:rPr>
          <w:sz w:val="28"/>
        </w:rPr>
      </w:pPr>
      <w:r w:rsidRPr="0006694C">
        <w:rPr>
          <w:sz w:val="28"/>
        </w:rPr>
        <w:lastRenderedPageBreak/>
        <w:t xml:space="preserve">The important point to consider is that the main ‘bulk’ of your 2500 word project is </w:t>
      </w:r>
      <w:r w:rsidRPr="0006694C">
        <w:rPr>
          <w:b/>
          <w:sz w:val="28"/>
        </w:rPr>
        <w:t>how your 6 week programme will address the 6 sub-bullet points beneath the question, namely:</w:t>
      </w:r>
    </w:p>
    <w:p w:rsidR="0006694C" w:rsidRPr="0006694C" w:rsidRDefault="0006694C" w:rsidP="0006694C">
      <w:pPr>
        <w:pStyle w:val="ListParagraph"/>
        <w:jc w:val="both"/>
        <w:rPr>
          <w:sz w:val="10"/>
        </w:rPr>
      </w:pPr>
      <w:bookmarkStart w:id="0" w:name="_GoBack"/>
      <w:bookmarkEnd w:id="0"/>
    </w:p>
    <w:p w:rsidR="005A7487" w:rsidRPr="0006694C" w:rsidRDefault="005A7487" w:rsidP="0006694C">
      <w:pPr>
        <w:pStyle w:val="ListParagraph"/>
        <w:numPr>
          <w:ilvl w:val="1"/>
          <w:numId w:val="1"/>
        </w:numPr>
        <w:jc w:val="both"/>
        <w:rPr>
          <w:sz w:val="28"/>
        </w:rPr>
      </w:pPr>
      <w:r w:rsidRPr="0006694C">
        <w:rPr>
          <w:sz w:val="28"/>
        </w:rPr>
        <w:t>How does your programme link to current Government policy?</w:t>
      </w:r>
    </w:p>
    <w:p w:rsidR="005A7487" w:rsidRPr="0006694C" w:rsidRDefault="005A7487" w:rsidP="0006694C">
      <w:pPr>
        <w:pStyle w:val="ListParagraph"/>
        <w:numPr>
          <w:ilvl w:val="1"/>
          <w:numId w:val="1"/>
        </w:numPr>
        <w:jc w:val="both"/>
        <w:rPr>
          <w:sz w:val="28"/>
        </w:rPr>
      </w:pPr>
      <w:r w:rsidRPr="0006694C">
        <w:rPr>
          <w:sz w:val="28"/>
        </w:rPr>
        <w:t>What will the outcomes will be for young people from their involvement in the project, and what methods will you use to monitor them?</w:t>
      </w:r>
    </w:p>
    <w:p w:rsidR="005A7487" w:rsidRPr="0006694C" w:rsidRDefault="005A7487" w:rsidP="0006694C">
      <w:pPr>
        <w:pStyle w:val="ListParagraph"/>
        <w:numPr>
          <w:ilvl w:val="1"/>
          <w:numId w:val="1"/>
        </w:numPr>
        <w:jc w:val="both"/>
        <w:rPr>
          <w:sz w:val="28"/>
        </w:rPr>
      </w:pPr>
      <w:r w:rsidRPr="0006694C">
        <w:rPr>
          <w:sz w:val="28"/>
        </w:rPr>
        <w:t xml:space="preserve">What will </w:t>
      </w:r>
      <w:r w:rsidRPr="0006694C">
        <w:rPr>
          <w:b/>
          <w:sz w:val="28"/>
        </w:rPr>
        <w:t>your</w:t>
      </w:r>
      <w:r w:rsidRPr="0006694C">
        <w:rPr>
          <w:sz w:val="28"/>
        </w:rPr>
        <w:t xml:space="preserve"> personal strengths and weaknesses be in delivering the project – link these to NOS?</w:t>
      </w:r>
    </w:p>
    <w:p w:rsidR="005A7487" w:rsidRPr="0006694C" w:rsidRDefault="005A7487" w:rsidP="0006694C">
      <w:pPr>
        <w:pStyle w:val="ListParagraph"/>
        <w:numPr>
          <w:ilvl w:val="1"/>
          <w:numId w:val="1"/>
        </w:numPr>
        <w:jc w:val="both"/>
        <w:rPr>
          <w:sz w:val="28"/>
        </w:rPr>
      </w:pPr>
      <w:r w:rsidRPr="0006694C">
        <w:rPr>
          <w:sz w:val="28"/>
        </w:rPr>
        <w:t>How (and why?) will you work in partnership with other organisations to enhance the experience for the young people?</w:t>
      </w:r>
    </w:p>
    <w:p w:rsidR="005A7487" w:rsidRPr="0006694C" w:rsidRDefault="005A7487" w:rsidP="0006694C">
      <w:pPr>
        <w:pStyle w:val="ListParagraph"/>
        <w:numPr>
          <w:ilvl w:val="1"/>
          <w:numId w:val="1"/>
        </w:numPr>
        <w:jc w:val="both"/>
        <w:rPr>
          <w:sz w:val="28"/>
        </w:rPr>
      </w:pPr>
      <w:r w:rsidRPr="0006694C">
        <w:rPr>
          <w:sz w:val="28"/>
        </w:rPr>
        <w:t>How will you monitor and evaluate your programme?</w:t>
      </w:r>
    </w:p>
    <w:p w:rsidR="005A7487" w:rsidRPr="0006694C" w:rsidRDefault="005A7487" w:rsidP="0006694C">
      <w:pPr>
        <w:pStyle w:val="ListParagraph"/>
        <w:numPr>
          <w:ilvl w:val="1"/>
          <w:numId w:val="1"/>
        </w:numPr>
        <w:jc w:val="both"/>
        <w:rPr>
          <w:sz w:val="28"/>
        </w:rPr>
      </w:pPr>
      <w:r w:rsidRPr="0006694C">
        <w:rPr>
          <w:sz w:val="28"/>
        </w:rPr>
        <w:t>What do you think the key challenges will be in delivering your programme?</w:t>
      </w:r>
    </w:p>
    <w:p w:rsidR="0006694C" w:rsidRPr="0006694C" w:rsidRDefault="0006694C" w:rsidP="0006694C">
      <w:pPr>
        <w:pStyle w:val="ListParagraph"/>
        <w:ind w:left="1440"/>
        <w:jc w:val="both"/>
        <w:rPr>
          <w:sz w:val="28"/>
        </w:rPr>
      </w:pPr>
    </w:p>
    <w:p w:rsidR="0006694C" w:rsidRPr="0006694C" w:rsidRDefault="0006694C" w:rsidP="0006694C">
      <w:pPr>
        <w:pStyle w:val="ListParagraph"/>
        <w:ind w:left="1440"/>
        <w:jc w:val="both"/>
        <w:rPr>
          <w:sz w:val="8"/>
        </w:rPr>
      </w:pPr>
    </w:p>
    <w:p w:rsidR="0006694C" w:rsidRPr="0006694C" w:rsidRDefault="0006694C" w:rsidP="0006694C">
      <w:pPr>
        <w:pStyle w:val="ListParagraph"/>
        <w:numPr>
          <w:ilvl w:val="0"/>
          <w:numId w:val="2"/>
        </w:numPr>
        <w:jc w:val="both"/>
        <w:rPr>
          <w:sz w:val="28"/>
        </w:rPr>
      </w:pPr>
      <w:r w:rsidRPr="0006694C">
        <w:rPr>
          <w:sz w:val="28"/>
        </w:rPr>
        <w:t>You can make use of sub-headings within this assessment, and you can adapt the above bullet points for your sub-headings.  For example,</w:t>
      </w:r>
    </w:p>
    <w:p w:rsidR="0006694C" w:rsidRPr="0006694C" w:rsidRDefault="0006694C" w:rsidP="0006694C">
      <w:pPr>
        <w:pStyle w:val="ListParagraph"/>
        <w:numPr>
          <w:ilvl w:val="1"/>
          <w:numId w:val="2"/>
        </w:numPr>
        <w:jc w:val="both"/>
        <w:rPr>
          <w:sz w:val="28"/>
        </w:rPr>
      </w:pPr>
      <w:r w:rsidRPr="0006694C">
        <w:rPr>
          <w:sz w:val="28"/>
        </w:rPr>
        <w:t>Links to Government Policy</w:t>
      </w:r>
    </w:p>
    <w:p w:rsidR="0006694C" w:rsidRPr="0006694C" w:rsidRDefault="0006694C" w:rsidP="0006694C">
      <w:pPr>
        <w:pStyle w:val="ListParagraph"/>
        <w:numPr>
          <w:ilvl w:val="1"/>
          <w:numId w:val="2"/>
        </w:numPr>
        <w:jc w:val="both"/>
        <w:rPr>
          <w:sz w:val="28"/>
        </w:rPr>
      </w:pPr>
      <w:r w:rsidRPr="0006694C">
        <w:rPr>
          <w:sz w:val="28"/>
        </w:rPr>
        <w:t>Outcomes for Young People and how they will be monitored</w:t>
      </w:r>
    </w:p>
    <w:p w:rsidR="0006694C" w:rsidRPr="0006694C" w:rsidRDefault="0006694C" w:rsidP="0006694C">
      <w:pPr>
        <w:pStyle w:val="ListParagraph"/>
        <w:numPr>
          <w:ilvl w:val="1"/>
          <w:numId w:val="2"/>
        </w:numPr>
        <w:jc w:val="both"/>
        <w:rPr>
          <w:sz w:val="28"/>
        </w:rPr>
      </w:pPr>
      <w:r w:rsidRPr="0006694C">
        <w:rPr>
          <w:sz w:val="28"/>
        </w:rPr>
        <w:t>Youth Worker’s Strengths and Weaknesses</w:t>
      </w:r>
    </w:p>
    <w:p w:rsidR="0006694C" w:rsidRPr="0006694C" w:rsidRDefault="0006694C" w:rsidP="0006694C">
      <w:pPr>
        <w:pStyle w:val="ListParagraph"/>
        <w:numPr>
          <w:ilvl w:val="1"/>
          <w:numId w:val="2"/>
        </w:numPr>
        <w:jc w:val="both"/>
        <w:rPr>
          <w:sz w:val="28"/>
        </w:rPr>
      </w:pPr>
      <w:r w:rsidRPr="0006694C">
        <w:rPr>
          <w:sz w:val="28"/>
        </w:rPr>
        <w:t>Partner Organisations</w:t>
      </w:r>
    </w:p>
    <w:p w:rsidR="0006694C" w:rsidRPr="0006694C" w:rsidRDefault="0006694C" w:rsidP="0006694C">
      <w:pPr>
        <w:pStyle w:val="ListParagraph"/>
        <w:numPr>
          <w:ilvl w:val="1"/>
          <w:numId w:val="2"/>
        </w:numPr>
        <w:jc w:val="both"/>
        <w:rPr>
          <w:sz w:val="28"/>
        </w:rPr>
      </w:pPr>
      <w:r w:rsidRPr="0006694C">
        <w:rPr>
          <w:sz w:val="28"/>
        </w:rPr>
        <w:t>Monitoring and Evaluation</w:t>
      </w:r>
    </w:p>
    <w:p w:rsidR="0006694C" w:rsidRPr="0006694C" w:rsidRDefault="0006694C" w:rsidP="0006694C">
      <w:pPr>
        <w:pStyle w:val="ListParagraph"/>
        <w:numPr>
          <w:ilvl w:val="1"/>
          <w:numId w:val="2"/>
        </w:numPr>
        <w:jc w:val="both"/>
        <w:rPr>
          <w:sz w:val="28"/>
        </w:rPr>
      </w:pPr>
      <w:r w:rsidRPr="0006694C">
        <w:rPr>
          <w:sz w:val="28"/>
        </w:rPr>
        <w:t xml:space="preserve">Key Challenges </w:t>
      </w:r>
    </w:p>
    <w:p w:rsidR="0006694C" w:rsidRPr="0006694C" w:rsidRDefault="0006694C" w:rsidP="0006694C">
      <w:pPr>
        <w:pStyle w:val="ListParagraph"/>
        <w:ind w:left="1440"/>
        <w:jc w:val="both"/>
        <w:rPr>
          <w:sz w:val="28"/>
        </w:rPr>
      </w:pPr>
    </w:p>
    <w:p w:rsidR="005A7487" w:rsidRPr="0006694C" w:rsidRDefault="005A7487" w:rsidP="0006694C">
      <w:pPr>
        <w:pStyle w:val="ListParagraph"/>
        <w:numPr>
          <w:ilvl w:val="0"/>
          <w:numId w:val="2"/>
        </w:numPr>
        <w:jc w:val="both"/>
        <w:rPr>
          <w:sz w:val="28"/>
        </w:rPr>
      </w:pPr>
      <w:r w:rsidRPr="0006694C">
        <w:rPr>
          <w:sz w:val="28"/>
        </w:rPr>
        <w:t xml:space="preserve">So, the 2500 words needs to be split between your intro (10%), main body (so the 6 bullet points above) and the conclusion (10%). </w:t>
      </w:r>
    </w:p>
    <w:p w:rsidR="005A7487" w:rsidRPr="0006694C" w:rsidRDefault="005A7487" w:rsidP="0006694C">
      <w:pPr>
        <w:pStyle w:val="ListParagraph"/>
        <w:numPr>
          <w:ilvl w:val="0"/>
          <w:numId w:val="2"/>
        </w:numPr>
        <w:jc w:val="both"/>
        <w:rPr>
          <w:sz w:val="28"/>
        </w:rPr>
      </w:pPr>
      <w:r w:rsidRPr="0006694C">
        <w:rPr>
          <w:sz w:val="28"/>
        </w:rPr>
        <w:t xml:space="preserve">Your appendices needs to include a </w:t>
      </w:r>
      <w:r w:rsidRPr="0006694C">
        <w:rPr>
          <w:b/>
          <w:sz w:val="28"/>
        </w:rPr>
        <w:t>brief</w:t>
      </w:r>
      <w:r w:rsidRPr="0006694C">
        <w:rPr>
          <w:sz w:val="28"/>
        </w:rPr>
        <w:t xml:space="preserve"> overview of your 6 week programme (for example as a flyer/leaflet/info sheet).  It also needs to include one NAOMIE, one session plan, and one evaluation example.</w:t>
      </w:r>
    </w:p>
    <w:p w:rsidR="005A7487" w:rsidRPr="0006694C" w:rsidRDefault="005A7487" w:rsidP="0006694C">
      <w:pPr>
        <w:pStyle w:val="ListParagraph"/>
        <w:numPr>
          <w:ilvl w:val="0"/>
          <w:numId w:val="2"/>
        </w:numPr>
        <w:jc w:val="both"/>
        <w:rPr>
          <w:sz w:val="28"/>
        </w:rPr>
      </w:pPr>
      <w:r w:rsidRPr="0006694C">
        <w:rPr>
          <w:sz w:val="28"/>
        </w:rPr>
        <w:t>Please remember that you need to be able to demonstrate within your discussion that your programme takes into account young people’s needs and interests, and reflects the purpose, principles and values of youth work.</w:t>
      </w:r>
    </w:p>
    <w:p w:rsidR="005A7487" w:rsidRPr="0006694C" w:rsidRDefault="005A7487" w:rsidP="0006694C">
      <w:pPr>
        <w:pStyle w:val="ListParagraph"/>
        <w:numPr>
          <w:ilvl w:val="0"/>
          <w:numId w:val="2"/>
        </w:numPr>
        <w:jc w:val="both"/>
        <w:rPr>
          <w:sz w:val="28"/>
        </w:rPr>
      </w:pPr>
      <w:r w:rsidRPr="0006694C">
        <w:rPr>
          <w:sz w:val="28"/>
        </w:rPr>
        <w:t xml:space="preserve">There are lots of resources on Moodle to support you – please make use of these, and please </w:t>
      </w:r>
      <w:r w:rsidRPr="0006694C">
        <w:rPr>
          <w:b/>
          <w:sz w:val="28"/>
        </w:rPr>
        <w:t>engage in wider reading</w:t>
      </w:r>
      <w:r w:rsidRPr="0006694C">
        <w:rPr>
          <w:sz w:val="28"/>
        </w:rPr>
        <w:t>.  If I come across anything that I feel may be useful</w:t>
      </w:r>
      <w:r w:rsidR="0006694C" w:rsidRPr="0006694C">
        <w:rPr>
          <w:sz w:val="28"/>
        </w:rPr>
        <w:t>, they</w:t>
      </w:r>
      <w:r w:rsidRPr="0006694C">
        <w:rPr>
          <w:sz w:val="28"/>
        </w:rPr>
        <w:t xml:space="preserve"> will be uploaded to Moodle.</w:t>
      </w:r>
    </w:p>
    <w:sectPr w:rsidR="005A7487" w:rsidRPr="00066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F6B7F"/>
    <w:multiLevelType w:val="hybridMultilevel"/>
    <w:tmpl w:val="A080FF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83CB6"/>
    <w:multiLevelType w:val="hybridMultilevel"/>
    <w:tmpl w:val="80B88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487"/>
    <w:rsid w:val="000445E4"/>
    <w:rsid w:val="00054006"/>
    <w:rsid w:val="00061916"/>
    <w:rsid w:val="0006694C"/>
    <w:rsid w:val="0007150A"/>
    <w:rsid w:val="00075388"/>
    <w:rsid w:val="00092302"/>
    <w:rsid w:val="0009518F"/>
    <w:rsid w:val="000B0AC1"/>
    <w:rsid w:val="000C1719"/>
    <w:rsid w:val="000C1E3D"/>
    <w:rsid w:val="000E5AFA"/>
    <w:rsid w:val="00125413"/>
    <w:rsid w:val="00125BDD"/>
    <w:rsid w:val="00142984"/>
    <w:rsid w:val="00145F35"/>
    <w:rsid w:val="001473D8"/>
    <w:rsid w:val="00164731"/>
    <w:rsid w:val="00195341"/>
    <w:rsid w:val="001B4FA2"/>
    <w:rsid w:val="001C1F46"/>
    <w:rsid w:val="001D164C"/>
    <w:rsid w:val="001F6428"/>
    <w:rsid w:val="002033F8"/>
    <w:rsid w:val="00215082"/>
    <w:rsid w:val="00220F0C"/>
    <w:rsid w:val="002234B4"/>
    <w:rsid w:val="00233A5D"/>
    <w:rsid w:val="002449A4"/>
    <w:rsid w:val="002636F7"/>
    <w:rsid w:val="0029165D"/>
    <w:rsid w:val="002A59EF"/>
    <w:rsid w:val="002A7350"/>
    <w:rsid w:val="002C4829"/>
    <w:rsid w:val="002E7537"/>
    <w:rsid w:val="003011FB"/>
    <w:rsid w:val="00304D83"/>
    <w:rsid w:val="003116B2"/>
    <w:rsid w:val="0035257D"/>
    <w:rsid w:val="003646EC"/>
    <w:rsid w:val="00366C7F"/>
    <w:rsid w:val="00374207"/>
    <w:rsid w:val="00376679"/>
    <w:rsid w:val="0038218D"/>
    <w:rsid w:val="003A33C0"/>
    <w:rsid w:val="003B4373"/>
    <w:rsid w:val="003B45DA"/>
    <w:rsid w:val="003C1E08"/>
    <w:rsid w:val="003E30FA"/>
    <w:rsid w:val="003F7819"/>
    <w:rsid w:val="0040155E"/>
    <w:rsid w:val="0041787E"/>
    <w:rsid w:val="00434A02"/>
    <w:rsid w:val="004462DA"/>
    <w:rsid w:val="00450273"/>
    <w:rsid w:val="00451B38"/>
    <w:rsid w:val="00461959"/>
    <w:rsid w:val="004826B3"/>
    <w:rsid w:val="00496439"/>
    <w:rsid w:val="00496600"/>
    <w:rsid w:val="004A45C3"/>
    <w:rsid w:val="004B1E70"/>
    <w:rsid w:val="004D1D9A"/>
    <w:rsid w:val="004D2C0F"/>
    <w:rsid w:val="004E2B6A"/>
    <w:rsid w:val="004E3505"/>
    <w:rsid w:val="004E45C0"/>
    <w:rsid w:val="004E4C4D"/>
    <w:rsid w:val="00503833"/>
    <w:rsid w:val="00505C78"/>
    <w:rsid w:val="005077C1"/>
    <w:rsid w:val="00514698"/>
    <w:rsid w:val="00520DBC"/>
    <w:rsid w:val="00531329"/>
    <w:rsid w:val="005442A8"/>
    <w:rsid w:val="00554439"/>
    <w:rsid w:val="00566F37"/>
    <w:rsid w:val="00582CAF"/>
    <w:rsid w:val="005861FA"/>
    <w:rsid w:val="0059095E"/>
    <w:rsid w:val="005A4F6F"/>
    <w:rsid w:val="005A7487"/>
    <w:rsid w:val="005B4F8F"/>
    <w:rsid w:val="005C1C78"/>
    <w:rsid w:val="005D18A1"/>
    <w:rsid w:val="005E4182"/>
    <w:rsid w:val="005E6863"/>
    <w:rsid w:val="00625F3E"/>
    <w:rsid w:val="00645AFC"/>
    <w:rsid w:val="00646FA5"/>
    <w:rsid w:val="00671BC4"/>
    <w:rsid w:val="006A41D8"/>
    <w:rsid w:val="006B013C"/>
    <w:rsid w:val="006D1739"/>
    <w:rsid w:val="00706961"/>
    <w:rsid w:val="00723B77"/>
    <w:rsid w:val="0072737C"/>
    <w:rsid w:val="007333F1"/>
    <w:rsid w:val="00736540"/>
    <w:rsid w:val="00750849"/>
    <w:rsid w:val="007A762F"/>
    <w:rsid w:val="007B7906"/>
    <w:rsid w:val="007E09E4"/>
    <w:rsid w:val="007F2792"/>
    <w:rsid w:val="00807D7F"/>
    <w:rsid w:val="00827C7F"/>
    <w:rsid w:val="00862EF4"/>
    <w:rsid w:val="00862EF6"/>
    <w:rsid w:val="00897D98"/>
    <w:rsid w:val="008C5A45"/>
    <w:rsid w:val="008C6C9D"/>
    <w:rsid w:val="008D5CB0"/>
    <w:rsid w:val="008F044C"/>
    <w:rsid w:val="0090433B"/>
    <w:rsid w:val="00915083"/>
    <w:rsid w:val="0093017E"/>
    <w:rsid w:val="00931C59"/>
    <w:rsid w:val="00951295"/>
    <w:rsid w:val="0096172E"/>
    <w:rsid w:val="0096665F"/>
    <w:rsid w:val="00974612"/>
    <w:rsid w:val="00981DEE"/>
    <w:rsid w:val="00995F2D"/>
    <w:rsid w:val="009B0C6C"/>
    <w:rsid w:val="009D02F4"/>
    <w:rsid w:val="009D0782"/>
    <w:rsid w:val="009D2145"/>
    <w:rsid w:val="009F174C"/>
    <w:rsid w:val="00A01E28"/>
    <w:rsid w:val="00A13EBD"/>
    <w:rsid w:val="00A17513"/>
    <w:rsid w:val="00A2683E"/>
    <w:rsid w:val="00A5618D"/>
    <w:rsid w:val="00A8010F"/>
    <w:rsid w:val="00A81CEB"/>
    <w:rsid w:val="00A83F89"/>
    <w:rsid w:val="00AC7D90"/>
    <w:rsid w:val="00B06C27"/>
    <w:rsid w:val="00B35F50"/>
    <w:rsid w:val="00B77F19"/>
    <w:rsid w:val="00BA0944"/>
    <w:rsid w:val="00BD39FF"/>
    <w:rsid w:val="00BF17F8"/>
    <w:rsid w:val="00C10BBC"/>
    <w:rsid w:val="00C300B8"/>
    <w:rsid w:val="00C344B8"/>
    <w:rsid w:val="00C46C86"/>
    <w:rsid w:val="00C64D82"/>
    <w:rsid w:val="00C7352E"/>
    <w:rsid w:val="00C76B72"/>
    <w:rsid w:val="00CD00D8"/>
    <w:rsid w:val="00CD7D75"/>
    <w:rsid w:val="00CE3361"/>
    <w:rsid w:val="00D23FFA"/>
    <w:rsid w:val="00D575EF"/>
    <w:rsid w:val="00D60DCF"/>
    <w:rsid w:val="00D67F3E"/>
    <w:rsid w:val="00D84365"/>
    <w:rsid w:val="00D979EA"/>
    <w:rsid w:val="00DA05A6"/>
    <w:rsid w:val="00DB276C"/>
    <w:rsid w:val="00DC1BEB"/>
    <w:rsid w:val="00DC6338"/>
    <w:rsid w:val="00DD77CF"/>
    <w:rsid w:val="00E021B9"/>
    <w:rsid w:val="00E0271D"/>
    <w:rsid w:val="00E14E06"/>
    <w:rsid w:val="00E608B8"/>
    <w:rsid w:val="00E65735"/>
    <w:rsid w:val="00E86BEB"/>
    <w:rsid w:val="00E91B74"/>
    <w:rsid w:val="00EA534F"/>
    <w:rsid w:val="00ED3DE3"/>
    <w:rsid w:val="00EF0DC1"/>
    <w:rsid w:val="00EF58FC"/>
    <w:rsid w:val="00F00551"/>
    <w:rsid w:val="00F161BD"/>
    <w:rsid w:val="00F34098"/>
    <w:rsid w:val="00F479A7"/>
    <w:rsid w:val="00F53BE2"/>
    <w:rsid w:val="00F70D46"/>
    <w:rsid w:val="00F72168"/>
    <w:rsid w:val="00F72852"/>
    <w:rsid w:val="00F86958"/>
    <w:rsid w:val="00F96A46"/>
    <w:rsid w:val="00FB055C"/>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BF4D5"/>
  <w15:chartTrackingRefBased/>
  <w15:docId w15:val="{9AF9AFA8-F155-415A-9372-96FA2C9F1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409</Words>
  <Characters>2336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1</cp:revision>
  <dcterms:created xsi:type="dcterms:W3CDTF">2019-12-19T20:20:00Z</dcterms:created>
  <dcterms:modified xsi:type="dcterms:W3CDTF">2019-12-19T20:45:00Z</dcterms:modified>
</cp:coreProperties>
</file>