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456EB" w:rsidRDefault="009456EB" w:rsidP="009456EB">
      <w:pPr>
        <w:pStyle w:val="paragraph"/>
        <w:spacing w:before="0" w:beforeAutospacing="0" w:after="0" w:afterAutospacing="0" w:line="276" w:lineRule="auto"/>
        <w:jc w:val="center"/>
        <w:textAlignment w:val="baseline"/>
        <w:rPr>
          <w:rStyle w:val="normaltextrun"/>
          <w:rFonts w:asciiTheme="minorHAnsi" w:hAnsiTheme="minorHAnsi" w:cstheme="minorHAnsi"/>
          <w:b/>
          <w:sz w:val="44"/>
          <w:szCs w:val="44"/>
        </w:rPr>
      </w:pPr>
      <w:r w:rsidRPr="009456EB">
        <w:rPr>
          <w:rStyle w:val="normaltextrun"/>
          <w:rFonts w:asciiTheme="minorHAnsi" w:hAnsiTheme="minorHAnsi" w:cstheme="minorHAnsi"/>
          <w:b/>
          <w:sz w:val="44"/>
          <w:szCs w:val="44"/>
        </w:rPr>
        <w:t>Academic and employability skills</w:t>
      </w:r>
    </w:p>
    <w:p w:rsidR="009456EB" w:rsidRPr="009456EB" w:rsidRDefault="009456EB" w:rsidP="009456EB">
      <w:pPr>
        <w:pStyle w:val="paragraph"/>
        <w:spacing w:before="0" w:beforeAutospacing="0" w:after="0" w:afterAutospacing="0" w:line="276" w:lineRule="auto"/>
        <w:jc w:val="center"/>
        <w:textAlignment w:val="baseline"/>
        <w:rPr>
          <w:rStyle w:val="normaltextrun"/>
          <w:rFonts w:asciiTheme="minorHAnsi" w:hAnsiTheme="minorHAnsi" w:cstheme="minorHAnsi"/>
          <w:b/>
          <w:sz w:val="44"/>
          <w:szCs w:val="44"/>
        </w:rPr>
      </w:pPr>
      <w:r>
        <w:rPr>
          <w:rStyle w:val="normaltextrun"/>
          <w:rFonts w:asciiTheme="minorHAnsi" w:hAnsiTheme="minorHAnsi" w:cstheme="minorHAnsi"/>
          <w:b/>
          <w:sz w:val="44"/>
          <w:szCs w:val="44"/>
        </w:rPr>
        <w:t>Marks and Spencer Presentation Supplementary notes</w:t>
      </w:r>
    </w:p>
    <w:p w:rsidR="009456EB" w:rsidRDefault="009456EB" w:rsidP="009456EB">
      <w:pPr>
        <w:pStyle w:val="paragraph"/>
        <w:spacing w:before="0" w:beforeAutospacing="0" w:after="0" w:afterAutospacing="0" w:line="276" w:lineRule="auto"/>
        <w:jc w:val="center"/>
        <w:textAlignment w:val="baseline"/>
        <w:rPr>
          <w:rStyle w:val="normaltextrun"/>
          <w:rFonts w:asciiTheme="minorHAnsi" w:hAnsiTheme="minorHAnsi" w:cstheme="minorHAnsi"/>
          <w:b/>
          <w:sz w:val="44"/>
          <w:szCs w:val="44"/>
        </w:rPr>
      </w:pPr>
      <w:r>
        <w:rPr>
          <w:rStyle w:val="normaltextrun"/>
          <w:rFonts w:asciiTheme="minorHAnsi" w:hAnsiTheme="minorHAnsi" w:cstheme="minorHAnsi"/>
          <w:b/>
          <w:sz w:val="44"/>
          <w:szCs w:val="44"/>
        </w:rPr>
        <w:t xml:space="preserve">Name: </w:t>
      </w:r>
      <w:r w:rsidRPr="009456EB">
        <w:rPr>
          <w:rStyle w:val="normaltextrun"/>
          <w:rFonts w:asciiTheme="minorHAnsi" w:hAnsiTheme="minorHAnsi" w:cstheme="minorHAnsi"/>
          <w:sz w:val="44"/>
          <w:szCs w:val="44"/>
        </w:rPr>
        <w:t xml:space="preserve">Iulia Cristina </w:t>
      </w:r>
      <w:proofErr w:type="spellStart"/>
      <w:r w:rsidRPr="009456EB">
        <w:rPr>
          <w:rStyle w:val="normaltextrun"/>
          <w:rFonts w:asciiTheme="minorHAnsi" w:hAnsiTheme="minorHAnsi" w:cstheme="minorHAnsi"/>
          <w:sz w:val="44"/>
          <w:szCs w:val="44"/>
        </w:rPr>
        <w:t>Banu</w:t>
      </w:r>
      <w:proofErr w:type="spellEnd"/>
    </w:p>
    <w:p w:rsidR="009456EB" w:rsidRPr="009456EB" w:rsidRDefault="009456EB" w:rsidP="009456EB">
      <w:pPr>
        <w:pStyle w:val="paragraph"/>
        <w:spacing w:before="0" w:beforeAutospacing="0" w:after="0" w:afterAutospacing="0" w:line="276" w:lineRule="auto"/>
        <w:jc w:val="center"/>
        <w:textAlignment w:val="baseline"/>
        <w:rPr>
          <w:rStyle w:val="normaltextrun"/>
          <w:rFonts w:asciiTheme="minorHAnsi" w:hAnsiTheme="minorHAnsi" w:cstheme="minorHAnsi"/>
          <w:sz w:val="44"/>
          <w:szCs w:val="44"/>
        </w:rPr>
      </w:pPr>
      <w:r>
        <w:rPr>
          <w:rStyle w:val="normaltextrun"/>
          <w:rFonts w:asciiTheme="minorHAnsi" w:hAnsiTheme="minorHAnsi" w:cstheme="minorHAnsi"/>
          <w:b/>
          <w:sz w:val="44"/>
          <w:szCs w:val="44"/>
        </w:rPr>
        <w:t xml:space="preserve">Student number: </w:t>
      </w:r>
      <w:r w:rsidRPr="009456EB">
        <w:rPr>
          <w:rStyle w:val="normaltextrun"/>
          <w:rFonts w:asciiTheme="minorHAnsi" w:hAnsiTheme="minorHAnsi" w:cstheme="minorHAnsi"/>
          <w:sz w:val="44"/>
          <w:szCs w:val="44"/>
        </w:rPr>
        <w:t>1908796</w:t>
      </w:r>
      <w:bookmarkStart w:id="0" w:name="_GoBack"/>
      <w:bookmarkEnd w:id="0"/>
    </w:p>
    <w:p w:rsidR="009456EB" w:rsidRPr="009456EB" w:rsidRDefault="009456EB" w:rsidP="00EC4437">
      <w:pPr>
        <w:pStyle w:val="paragraph"/>
        <w:spacing w:before="0" w:beforeAutospacing="0" w:after="0" w:afterAutospacing="0" w:line="276" w:lineRule="auto"/>
        <w:jc w:val="both"/>
        <w:textAlignment w:val="baseline"/>
        <w:rPr>
          <w:rStyle w:val="normaltextrun"/>
          <w:rFonts w:asciiTheme="minorHAnsi" w:hAnsiTheme="minorHAnsi" w:cstheme="minorHAnsi"/>
          <w:b/>
          <w:sz w:val="44"/>
          <w:szCs w:val="44"/>
        </w:rPr>
      </w:pPr>
    </w:p>
    <w:p w:rsidR="009456EB" w:rsidRDefault="009456EB" w:rsidP="00EC4437">
      <w:pPr>
        <w:pStyle w:val="paragraph"/>
        <w:spacing w:before="0" w:beforeAutospacing="0" w:after="0" w:afterAutospacing="0" w:line="276" w:lineRule="auto"/>
        <w:jc w:val="both"/>
        <w:textAlignment w:val="baseline"/>
        <w:rPr>
          <w:rStyle w:val="normaltextrun"/>
          <w:rFonts w:asciiTheme="minorHAnsi" w:hAnsiTheme="minorHAnsi" w:cstheme="minorHAnsi"/>
          <w:b/>
        </w:rPr>
      </w:pPr>
    </w:p>
    <w:p w:rsidR="00435602" w:rsidRPr="00EC4437" w:rsidRDefault="00435602" w:rsidP="00EC4437">
      <w:pPr>
        <w:pStyle w:val="paragraph"/>
        <w:spacing w:before="0" w:beforeAutospacing="0" w:after="0" w:afterAutospacing="0" w:line="276" w:lineRule="auto"/>
        <w:jc w:val="both"/>
        <w:textAlignment w:val="baseline"/>
        <w:rPr>
          <w:rFonts w:asciiTheme="minorHAnsi" w:hAnsiTheme="minorHAnsi" w:cstheme="minorHAnsi"/>
        </w:rPr>
      </w:pPr>
      <w:r w:rsidRPr="00EC4437">
        <w:rPr>
          <w:rStyle w:val="normaltextrun"/>
          <w:rFonts w:asciiTheme="minorHAnsi" w:hAnsiTheme="minorHAnsi" w:cstheme="minorHAnsi"/>
          <w:b/>
        </w:rPr>
        <w:t>Michael Marks</w:t>
      </w:r>
      <w:r w:rsidRPr="00EC4437">
        <w:rPr>
          <w:rStyle w:val="normaltextrun"/>
          <w:rFonts w:asciiTheme="minorHAnsi" w:hAnsiTheme="minorHAnsi" w:cstheme="minorHAnsi"/>
        </w:rPr>
        <w:t>, a polish refugee, came in England about 130 years </w:t>
      </w:r>
      <w:r w:rsidRPr="00EC4437">
        <w:rPr>
          <w:rStyle w:val="spellingerror"/>
          <w:rFonts w:asciiTheme="minorHAnsi" w:hAnsiTheme="minorHAnsi" w:cstheme="minorHAnsi"/>
        </w:rPr>
        <w:t>ago. He</w:t>
      </w:r>
      <w:r w:rsidRPr="00EC4437">
        <w:rPr>
          <w:rStyle w:val="normaltextrun"/>
          <w:rFonts w:asciiTheme="minorHAnsi" w:hAnsiTheme="minorHAnsi" w:cstheme="minorHAnsi"/>
        </w:rPr>
        <w:t> managed to open a market stall in Leeds, north of England. He had a way to catch the eye, having a slogan “don’t ask the price, it’s a penny”</w:t>
      </w:r>
      <w:r w:rsidRPr="00EC4437">
        <w:rPr>
          <w:rStyle w:val="eop"/>
          <w:rFonts w:asciiTheme="minorHAnsi" w:hAnsiTheme="minorHAnsi" w:cstheme="minorHAnsi"/>
        </w:rPr>
        <w:t>.</w:t>
      </w:r>
    </w:p>
    <w:p w:rsidR="00435602" w:rsidRPr="00EC4437" w:rsidRDefault="00435602" w:rsidP="00EC4437">
      <w:pPr>
        <w:pStyle w:val="paragraph"/>
        <w:spacing w:before="0" w:beforeAutospacing="0" w:after="0" w:afterAutospacing="0" w:line="276" w:lineRule="auto"/>
        <w:jc w:val="both"/>
        <w:textAlignment w:val="baseline"/>
        <w:rPr>
          <w:rFonts w:asciiTheme="minorHAnsi" w:hAnsiTheme="minorHAnsi" w:cstheme="minorHAnsi"/>
        </w:rPr>
      </w:pPr>
      <w:r w:rsidRPr="00EC4437">
        <w:rPr>
          <w:rStyle w:val="normaltextrun"/>
          <w:rFonts w:asciiTheme="minorHAnsi" w:hAnsiTheme="minorHAnsi" w:cstheme="minorHAnsi"/>
          <w:b/>
        </w:rPr>
        <w:t>Thomas Spence</w:t>
      </w:r>
      <w:r w:rsidRPr="00EC4437">
        <w:rPr>
          <w:rStyle w:val="normaltextrun"/>
          <w:rFonts w:asciiTheme="minorHAnsi" w:hAnsiTheme="minorHAnsi" w:cstheme="minorHAnsi"/>
        </w:rPr>
        <w:t>r, was an experienced cashier, having skills in accounting and administration. These skills matched perfect with </w:t>
      </w:r>
      <w:r w:rsidR="008E7076">
        <w:rPr>
          <w:rStyle w:val="contextualspellingandgrammarerror"/>
          <w:rFonts w:asciiTheme="minorHAnsi" w:hAnsiTheme="minorHAnsi" w:cstheme="minorHAnsi"/>
        </w:rPr>
        <w:t xml:space="preserve">Michael </w:t>
      </w:r>
      <w:proofErr w:type="spellStart"/>
      <w:r w:rsidR="008E7076">
        <w:rPr>
          <w:rStyle w:val="contextualspellingandgrammarerror"/>
          <w:rFonts w:asciiTheme="minorHAnsi" w:hAnsiTheme="minorHAnsi" w:cstheme="minorHAnsi"/>
        </w:rPr>
        <w:t>Marks</w:t>
      </w:r>
      <w:proofErr w:type="spellEnd"/>
      <w:r w:rsidR="00EC4437">
        <w:rPr>
          <w:rStyle w:val="contextualspellingandgrammarerror"/>
          <w:rFonts w:asciiTheme="minorHAnsi" w:hAnsiTheme="minorHAnsi" w:cstheme="minorHAnsi"/>
        </w:rPr>
        <w:t xml:space="preserve"> </w:t>
      </w:r>
      <w:r w:rsidRPr="00EC4437">
        <w:rPr>
          <w:rStyle w:val="normaltextrun"/>
          <w:rFonts w:asciiTheme="minorHAnsi" w:hAnsiTheme="minorHAnsi" w:cstheme="minorHAnsi"/>
        </w:rPr>
        <w:t>needs, as he was looking for someone to know the market and how to deal with people. </w:t>
      </w:r>
      <w:r w:rsidRPr="00EC4437">
        <w:rPr>
          <w:rStyle w:val="eop"/>
          <w:rFonts w:asciiTheme="minorHAnsi" w:hAnsiTheme="minorHAnsi" w:cstheme="minorHAnsi"/>
        </w:rPr>
        <w:t> </w:t>
      </w:r>
    </w:p>
    <w:p w:rsidR="00435602" w:rsidRPr="00EC4437" w:rsidRDefault="00435602" w:rsidP="00EC4437">
      <w:pPr>
        <w:pStyle w:val="paragraph"/>
        <w:spacing w:before="0" w:beforeAutospacing="0" w:after="0" w:afterAutospacing="0" w:line="276" w:lineRule="auto"/>
        <w:jc w:val="both"/>
        <w:textAlignment w:val="baseline"/>
        <w:rPr>
          <w:rFonts w:asciiTheme="minorHAnsi" w:hAnsiTheme="minorHAnsi" w:cstheme="minorHAnsi"/>
        </w:rPr>
      </w:pPr>
      <w:r w:rsidRPr="00EC4437">
        <w:rPr>
          <w:rStyle w:val="normaltextrun"/>
          <w:rFonts w:asciiTheme="minorHAnsi" w:hAnsiTheme="minorHAnsi" w:cstheme="minorHAnsi"/>
          <w:b/>
        </w:rPr>
        <w:t>In 1894</w:t>
      </w:r>
      <w:r w:rsidRPr="00EC4437">
        <w:rPr>
          <w:rStyle w:val="normaltextrun"/>
          <w:rFonts w:asciiTheme="minorHAnsi" w:hAnsiTheme="minorHAnsi" w:cstheme="minorHAnsi"/>
        </w:rPr>
        <w:t xml:space="preserve">, </w:t>
      </w:r>
      <w:r w:rsidRPr="00EC4437">
        <w:rPr>
          <w:rStyle w:val="normaltextrun"/>
          <w:rFonts w:asciiTheme="minorHAnsi" w:hAnsiTheme="minorHAnsi" w:cstheme="minorHAnsi"/>
          <w:b/>
        </w:rPr>
        <w:t>Marks and Spencer </w:t>
      </w:r>
      <w:r w:rsidRPr="00EC4437">
        <w:rPr>
          <w:rStyle w:val="contextualspellingandgrammarerror"/>
          <w:rFonts w:asciiTheme="minorHAnsi" w:hAnsiTheme="minorHAnsi" w:cstheme="minorHAnsi"/>
        </w:rPr>
        <w:t>was</w:t>
      </w:r>
      <w:r w:rsidRPr="00EC4437">
        <w:rPr>
          <w:rStyle w:val="normaltextrun"/>
          <w:rFonts w:asciiTheme="minorHAnsi" w:hAnsiTheme="minorHAnsi" w:cstheme="minorHAnsi"/>
        </w:rPr>
        <w:t> formed, having a bright future ahead, being destined to become one of the </w:t>
      </w:r>
      <w:r w:rsidRPr="00EC4437">
        <w:rPr>
          <w:rStyle w:val="contextualspellingandgrammarerror"/>
          <w:rFonts w:asciiTheme="minorHAnsi" w:hAnsiTheme="minorHAnsi" w:cstheme="minorHAnsi"/>
        </w:rPr>
        <w:t>well</w:t>
      </w:r>
      <w:r w:rsidR="00D127CD" w:rsidRPr="00EC4437">
        <w:rPr>
          <w:rStyle w:val="contextualspellingandgrammarerror"/>
          <w:rFonts w:asciiTheme="minorHAnsi" w:hAnsiTheme="minorHAnsi" w:cstheme="minorHAnsi"/>
        </w:rPr>
        <w:t>-</w:t>
      </w:r>
      <w:r w:rsidRPr="00EC4437">
        <w:rPr>
          <w:rStyle w:val="contextualspellingandgrammarerror"/>
          <w:rFonts w:asciiTheme="minorHAnsi" w:hAnsiTheme="minorHAnsi" w:cstheme="minorHAnsi"/>
        </w:rPr>
        <w:t>known</w:t>
      </w:r>
      <w:r w:rsidRPr="00EC4437">
        <w:rPr>
          <w:rStyle w:val="normaltextrun"/>
          <w:rFonts w:asciiTheme="minorHAnsi" w:hAnsiTheme="minorHAnsi" w:cstheme="minorHAnsi"/>
        </w:rPr>
        <w:t> retailer from UK. </w:t>
      </w:r>
      <w:r w:rsidRPr="00EC4437">
        <w:rPr>
          <w:rStyle w:val="eop"/>
          <w:rFonts w:asciiTheme="minorHAnsi" w:hAnsiTheme="minorHAnsi" w:cstheme="minorHAnsi"/>
        </w:rPr>
        <w:t> </w:t>
      </w:r>
    </w:p>
    <w:p w:rsidR="00435602" w:rsidRPr="00EC4437" w:rsidRDefault="00435602" w:rsidP="00EC4437">
      <w:pPr>
        <w:pStyle w:val="paragraph"/>
        <w:spacing w:before="0" w:beforeAutospacing="0" w:after="0" w:afterAutospacing="0" w:line="276" w:lineRule="auto"/>
        <w:jc w:val="both"/>
        <w:textAlignment w:val="baseline"/>
        <w:rPr>
          <w:rFonts w:asciiTheme="minorHAnsi" w:hAnsiTheme="minorHAnsi" w:cstheme="minorHAnsi"/>
        </w:rPr>
      </w:pPr>
      <w:r w:rsidRPr="00EC4437">
        <w:rPr>
          <w:rStyle w:val="normaltextrun"/>
          <w:rFonts w:asciiTheme="minorHAnsi" w:hAnsiTheme="minorHAnsi" w:cstheme="minorHAnsi"/>
        </w:rPr>
        <w:t xml:space="preserve">Like every scale has steps, same things did happen to </w:t>
      </w:r>
      <w:r w:rsidRPr="00EC4437">
        <w:rPr>
          <w:rStyle w:val="normaltextrun"/>
          <w:rFonts w:asciiTheme="minorHAnsi" w:hAnsiTheme="minorHAnsi" w:cstheme="minorHAnsi"/>
          <w:b/>
        </w:rPr>
        <w:t>Marks and Spencer</w:t>
      </w:r>
      <w:r w:rsidRPr="00EC4437">
        <w:rPr>
          <w:rStyle w:val="normaltextrun"/>
          <w:rFonts w:asciiTheme="minorHAnsi" w:hAnsiTheme="minorHAnsi" w:cstheme="minorHAnsi"/>
        </w:rPr>
        <w:t xml:space="preserve"> in </w:t>
      </w:r>
      <w:r w:rsidR="00D127CD" w:rsidRPr="00EC4437">
        <w:rPr>
          <w:rStyle w:val="contextualspellingandgrammarerror"/>
          <w:rFonts w:asciiTheme="minorHAnsi" w:hAnsiTheme="minorHAnsi" w:cstheme="minorHAnsi"/>
        </w:rPr>
        <w:t>i</w:t>
      </w:r>
      <w:r w:rsidR="008E7076">
        <w:rPr>
          <w:rStyle w:val="contextualspellingandgrammarerror"/>
          <w:rFonts w:asciiTheme="minorHAnsi" w:hAnsiTheme="minorHAnsi" w:cstheme="minorHAnsi"/>
        </w:rPr>
        <w:t>t</w:t>
      </w:r>
      <w:r w:rsidR="00D127CD" w:rsidRPr="00EC4437">
        <w:rPr>
          <w:rStyle w:val="contextualspellingandgrammarerror"/>
          <w:rFonts w:asciiTheme="minorHAnsi" w:hAnsiTheme="minorHAnsi" w:cstheme="minorHAnsi"/>
        </w:rPr>
        <w:t>s</w:t>
      </w:r>
      <w:r w:rsidRPr="00EC4437">
        <w:rPr>
          <w:rStyle w:val="normaltextrun"/>
          <w:rFonts w:asciiTheme="minorHAnsi" w:hAnsiTheme="minorHAnsi" w:cstheme="minorHAnsi"/>
        </w:rPr>
        <w:t xml:space="preserve"> growing period. In early </w:t>
      </w:r>
      <w:r w:rsidRPr="00EC4437">
        <w:rPr>
          <w:rStyle w:val="normaltextrun"/>
          <w:rFonts w:asciiTheme="minorHAnsi" w:hAnsiTheme="minorHAnsi" w:cstheme="minorHAnsi"/>
          <w:b/>
        </w:rPr>
        <w:t>1900s</w:t>
      </w:r>
      <w:r w:rsidRPr="00EC4437">
        <w:rPr>
          <w:rStyle w:val="normaltextrun"/>
          <w:rFonts w:asciiTheme="minorHAnsi" w:hAnsiTheme="minorHAnsi" w:cstheme="minorHAnsi"/>
        </w:rPr>
        <w:t xml:space="preserve">, it was a very important period for </w:t>
      </w:r>
      <w:r w:rsidRPr="00EC4437">
        <w:rPr>
          <w:rStyle w:val="normaltextrun"/>
          <w:rFonts w:asciiTheme="minorHAnsi" w:hAnsiTheme="minorHAnsi" w:cstheme="minorHAnsi"/>
          <w:b/>
        </w:rPr>
        <w:t>Marks and Spencer</w:t>
      </w:r>
      <w:r w:rsidRPr="00EC4437">
        <w:rPr>
          <w:rStyle w:val="normaltextrun"/>
          <w:rFonts w:asciiTheme="minorHAnsi" w:hAnsiTheme="minorHAnsi" w:cstheme="minorHAnsi"/>
        </w:rPr>
        <w:t>, they managed to buy some competitors and the actual company became public having a known name. </w:t>
      </w:r>
      <w:r w:rsidRPr="00EC4437">
        <w:rPr>
          <w:rStyle w:val="eop"/>
          <w:rFonts w:asciiTheme="minorHAnsi" w:hAnsiTheme="minorHAnsi" w:cstheme="minorHAnsi"/>
        </w:rPr>
        <w:t> </w:t>
      </w:r>
    </w:p>
    <w:p w:rsidR="00435602" w:rsidRPr="00EC4437" w:rsidRDefault="00435602" w:rsidP="00EC4437">
      <w:pPr>
        <w:pStyle w:val="paragraph"/>
        <w:spacing w:before="0" w:beforeAutospacing="0" w:after="0" w:afterAutospacing="0" w:line="276" w:lineRule="auto"/>
        <w:jc w:val="both"/>
        <w:textAlignment w:val="baseline"/>
        <w:rPr>
          <w:rFonts w:asciiTheme="minorHAnsi" w:hAnsiTheme="minorHAnsi" w:cstheme="minorHAnsi"/>
        </w:rPr>
      </w:pPr>
      <w:r w:rsidRPr="00EC4437">
        <w:rPr>
          <w:rStyle w:val="normaltextrun"/>
          <w:rFonts w:asciiTheme="minorHAnsi" w:hAnsiTheme="minorHAnsi" w:cstheme="minorHAnsi"/>
        </w:rPr>
        <w:t xml:space="preserve">Until </w:t>
      </w:r>
      <w:r w:rsidRPr="00EC4437">
        <w:rPr>
          <w:rStyle w:val="normaltextrun"/>
          <w:rFonts w:asciiTheme="minorHAnsi" w:hAnsiTheme="minorHAnsi" w:cstheme="minorHAnsi"/>
          <w:b/>
        </w:rPr>
        <w:t>1915s</w:t>
      </w:r>
      <w:r w:rsidRPr="00EC4437">
        <w:rPr>
          <w:rStyle w:val="normaltextrun"/>
          <w:rFonts w:asciiTheme="minorHAnsi" w:hAnsiTheme="minorHAnsi" w:cstheme="minorHAnsi"/>
        </w:rPr>
        <w:t xml:space="preserve">, </w:t>
      </w:r>
      <w:r w:rsidRPr="00EC4437">
        <w:rPr>
          <w:rStyle w:val="normaltextrun"/>
          <w:rFonts w:asciiTheme="minorHAnsi" w:hAnsiTheme="minorHAnsi" w:cstheme="minorHAnsi"/>
          <w:b/>
        </w:rPr>
        <w:t>Marks and Spencer</w:t>
      </w:r>
      <w:r w:rsidRPr="00EC4437">
        <w:rPr>
          <w:rStyle w:val="normaltextrun"/>
          <w:rFonts w:asciiTheme="minorHAnsi" w:hAnsiTheme="minorHAnsi" w:cstheme="minorHAnsi"/>
        </w:rPr>
        <w:t xml:space="preserve"> manage to have 145 stores. It’s very first registered address was built in Derby Street, Manchester and it’s the first warehouse ever built for the Company in ascension. </w:t>
      </w:r>
      <w:r w:rsidRPr="00EC4437">
        <w:rPr>
          <w:rStyle w:val="eop"/>
          <w:rFonts w:asciiTheme="minorHAnsi" w:hAnsiTheme="minorHAnsi" w:cstheme="minorHAnsi"/>
        </w:rPr>
        <w:t> </w:t>
      </w:r>
    </w:p>
    <w:p w:rsidR="00435602" w:rsidRPr="00EC4437" w:rsidRDefault="00435602" w:rsidP="00EC4437">
      <w:pPr>
        <w:pStyle w:val="paragraph"/>
        <w:spacing w:before="0" w:beforeAutospacing="0" w:after="0" w:afterAutospacing="0" w:line="276" w:lineRule="auto"/>
        <w:jc w:val="both"/>
        <w:textAlignment w:val="baseline"/>
        <w:rPr>
          <w:rFonts w:asciiTheme="minorHAnsi" w:hAnsiTheme="minorHAnsi" w:cstheme="minorHAnsi"/>
        </w:rPr>
      </w:pPr>
      <w:r w:rsidRPr="00EC4437">
        <w:rPr>
          <w:rStyle w:val="normaltextrun"/>
          <w:rFonts w:asciiTheme="minorHAnsi" w:hAnsiTheme="minorHAnsi" w:cstheme="minorHAnsi"/>
          <w:b/>
        </w:rPr>
        <w:t>Marks’s</w:t>
      </w:r>
      <w:r w:rsidRPr="00EC4437">
        <w:rPr>
          <w:rStyle w:val="normaltextrun"/>
          <w:rFonts w:asciiTheme="minorHAnsi" w:hAnsiTheme="minorHAnsi" w:cstheme="minorHAnsi"/>
        </w:rPr>
        <w:t xml:space="preserve"> idea to sell items under the price of one penny it started to become from hard to harder during the War World. The items become hard to find and often more expensive to buy. </w:t>
      </w:r>
      <w:r w:rsidRPr="00EC4437">
        <w:rPr>
          <w:rStyle w:val="eop"/>
          <w:rFonts w:asciiTheme="minorHAnsi" w:hAnsiTheme="minorHAnsi" w:cstheme="minorHAnsi"/>
        </w:rPr>
        <w:t> </w:t>
      </w:r>
    </w:p>
    <w:p w:rsidR="00435602" w:rsidRPr="00EC4437" w:rsidRDefault="00435602" w:rsidP="00EC4437">
      <w:pPr>
        <w:pStyle w:val="paragraph"/>
        <w:spacing w:before="0" w:beforeAutospacing="0" w:after="0" w:afterAutospacing="0" w:line="276" w:lineRule="auto"/>
        <w:jc w:val="both"/>
        <w:textAlignment w:val="baseline"/>
        <w:rPr>
          <w:rFonts w:asciiTheme="minorHAnsi" w:hAnsiTheme="minorHAnsi" w:cstheme="minorHAnsi"/>
        </w:rPr>
      </w:pPr>
      <w:r w:rsidRPr="00EC4437">
        <w:rPr>
          <w:rStyle w:val="normaltextrun"/>
          <w:rFonts w:asciiTheme="minorHAnsi" w:hAnsiTheme="minorHAnsi" w:cstheme="minorHAnsi"/>
          <w:b/>
        </w:rPr>
        <w:t>Marks and Spencer</w:t>
      </w:r>
      <w:r w:rsidRPr="00EC4437">
        <w:rPr>
          <w:rStyle w:val="normaltextrun"/>
          <w:rFonts w:asciiTheme="minorHAnsi" w:hAnsiTheme="minorHAnsi" w:cstheme="minorHAnsi"/>
        </w:rPr>
        <w:t xml:space="preserve"> have had a brilliant idea to grow and innovate. The company displayed its products on trays in store allowing customers to browse. Compare with the other retailers who use to keep the products behind the counter. </w:t>
      </w:r>
      <w:r w:rsidRPr="00EC4437">
        <w:rPr>
          <w:rStyle w:val="eop"/>
          <w:rFonts w:asciiTheme="minorHAnsi" w:hAnsiTheme="minorHAnsi" w:cstheme="minorHAnsi"/>
        </w:rPr>
        <w:t> </w:t>
      </w:r>
    </w:p>
    <w:p w:rsidR="00435602" w:rsidRPr="00EC4437" w:rsidRDefault="00435602" w:rsidP="00EC4437">
      <w:pPr>
        <w:pStyle w:val="paragraph"/>
        <w:spacing w:before="0" w:beforeAutospacing="0" w:after="0" w:afterAutospacing="0" w:line="276" w:lineRule="auto"/>
        <w:jc w:val="both"/>
        <w:textAlignment w:val="baseline"/>
        <w:rPr>
          <w:rFonts w:asciiTheme="minorHAnsi" w:hAnsiTheme="minorHAnsi" w:cstheme="minorHAnsi"/>
        </w:rPr>
      </w:pPr>
      <w:r w:rsidRPr="00931060">
        <w:rPr>
          <w:rStyle w:val="normaltextrun"/>
          <w:rFonts w:asciiTheme="minorHAnsi" w:hAnsiTheme="minorHAnsi" w:cstheme="minorHAnsi"/>
          <w:b/>
        </w:rPr>
        <w:t>Marks and Spencer</w:t>
      </w:r>
      <w:r w:rsidRPr="00EC4437">
        <w:rPr>
          <w:rStyle w:val="normaltextrun"/>
          <w:rFonts w:asciiTheme="minorHAnsi" w:hAnsiTheme="minorHAnsi" w:cstheme="minorHAnsi"/>
        </w:rPr>
        <w:t xml:space="preserve"> had a fantastic idea of buying and selling. They manage to focus on items who everybody needs. </w:t>
      </w:r>
    </w:p>
    <w:p w:rsidR="00435602" w:rsidRPr="00EC4437" w:rsidRDefault="00435602" w:rsidP="00EC4437">
      <w:pPr>
        <w:pStyle w:val="paragraph"/>
        <w:spacing w:before="0" w:beforeAutospacing="0" w:after="0" w:afterAutospacing="0" w:line="276" w:lineRule="auto"/>
        <w:jc w:val="both"/>
        <w:textAlignment w:val="baseline"/>
        <w:rPr>
          <w:rFonts w:asciiTheme="minorHAnsi" w:hAnsiTheme="minorHAnsi" w:cstheme="minorHAnsi"/>
          <w:color w:val="FF0000"/>
        </w:rPr>
      </w:pPr>
      <w:r w:rsidRPr="00EC4437">
        <w:rPr>
          <w:rStyle w:val="normaltextrun"/>
          <w:rFonts w:asciiTheme="minorHAnsi" w:hAnsiTheme="minorHAnsi" w:cstheme="minorHAnsi"/>
        </w:rPr>
        <w:t xml:space="preserve">In </w:t>
      </w:r>
      <w:r w:rsidRPr="00931060">
        <w:rPr>
          <w:rStyle w:val="normaltextrun"/>
          <w:rFonts w:asciiTheme="minorHAnsi" w:hAnsiTheme="minorHAnsi" w:cstheme="minorHAnsi"/>
          <w:b/>
        </w:rPr>
        <w:t>1930s,</w:t>
      </w:r>
      <w:r w:rsidRPr="00EC4437">
        <w:rPr>
          <w:rStyle w:val="normaltextrun"/>
          <w:rFonts w:asciiTheme="minorHAnsi" w:hAnsiTheme="minorHAnsi" w:cstheme="minorHAnsi"/>
        </w:rPr>
        <w:t xml:space="preserve"> </w:t>
      </w:r>
      <w:r w:rsidRPr="00931060">
        <w:rPr>
          <w:rStyle w:val="normaltextrun"/>
          <w:rFonts w:asciiTheme="minorHAnsi" w:hAnsiTheme="minorHAnsi" w:cstheme="minorHAnsi"/>
          <w:b/>
        </w:rPr>
        <w:t>Marks and Spencer</w:t>
      </w:r>
      <w:r w:rsidRPr="00EC4437">
        <w:rPr>
          <w:rStyle w:val="normaltextrun"/>
          <w:rFonts w:asciiTheme="minorHAnsi" w:hAnsiTheme="minorHAnsi" w:cstheme="minorHAnsi"/>
        </w:rPr>
        <w:t>, started to cross the line and to defy two of t</w:t>
      </w:r>
      <w:r w:rsidR="003471E1" w:rsidRPr="00EC4437">
        <w:rPr>
          <w:rStyle w:val="normaltextrun"/>
          <w:rFonts w:asciiTheme="minorHAnsi" w:hAnsiTheme="minorHAnsi" w:cstheme="minorHAnsi"/>
        </w:rPr>
        <w:t>he most important departments (F</w:t>
      </w:r>
      <w:r w:rsidR="00EC4437">
        <w:rPr>
          <w:rStyle w:val="normaltextrun"/>
          <w:rFonts w:asciiTheme="minorHAnsi" w:hAnsiTheme="minorHAnsi" w:cstheme="minorHAnsi"/>
        </w:rPr>
        <w:t>ood and Clothing).</w:t>
      </w:r>
      <w:r w:rsidRPr="00EC4437">
        <w:rPr>
          <w:rStyle w:val="eop"/>
          <w:rFonts w:asciiTheme="minorHAnsi" w:hAnsiTheme="minorHAnsi" w:cstheme="minorHAnsi"/>
          <w:color w:val="FF0000"/>
        </w:rPr>
        <w:t> </w:t>
      </w:r>
    </w:p>
    <w:p w:rsidR="00435602" w:rsidRPr="00EC4437" w:rsidRDefault="00435602" w:rsidP="00EC4437">
      <w:pPr>
        <w:pStyle w:val="paragraph"/>
        <w:spacing w:before="0" w:beforeAutospacing="0" w:after="0" w:afterAutospacing="0" w:line="276" w:lineRule="auto"/>
        <w:jc w:val="both"/>
        <w:textAlignment w:val="baseline"/>
        <w:rPr>
          <w:rFonts w:asciiTheme="minorHAnsi" w:hAnsiTheme="minorHAnsi" w:cstheme="minorHAnsi"/>
        </w:rPr>
      </w:pPr>
      <w:r w:rsidRPr="00EC4437">
        <w:rPr>
          <w:rStyle w:val="eop"/>
          <w:rFonts w:asciiTheme="minorHAnsi" w:hAnsiTheme="minorHAnsi" w:cstheme="minorHAnsi"/>
        </w:rPr>
        <w:t> </w:t>
      </w:r>
      <w:r w:rsidRPr="00EC4437">
        <w:rPr>
          <w:rStyle w:val="normaltextrun"/>
          <w:rFonts w:asciiTheme="minorHAnsi" w:hAnsiTheme="minorHAnsi" w:cstheme="minorHAnsi"/>
        </w:rPr>
        <w:t xml:space="preserve">About </w:t>
      </w:r>
      <w:r w:rsidRPr="00931060">
        <w:rPr>
          <w:rStyle w:val="normaltextrun"/>
          <w:rFonts w:asciiTheme="minorHAnsi" w:hAnsiTheme="minorHAnsi" w:cstheme="minorHAnsi"/>
          <w:b/>
        </w:rPr>
        <w:t>1970s</w:t>
      </w:r>
      <w:r w:rsidRPr="00EC4437">
        <w:rPr>
          <w:rStyle w:val="normaltextrun"/>
          <w:rFonts w:asciiTheme="minorHAnsi" w:hAnsiTheme="minorHAnsi" w:cstheme="minorHAnsi"/>
        </w:rPr>
        <w:t xml:space="preserve">, almost all people use to have freezers and </w:t>
      </w:r>
      <w:r w:rsidRPr="00931060">
        <w:rPr>
          <w:rStyle w:val="normaltextrun"/>
          <w:rFonts w:asciiTheme="minorHAnsi" w:hAnsiTheme="minorHAnsi" w:cstheme="minorHAnsi"/>
          <w:b/>
        </w:rPr>
        <w:t>Marks and Spencer</w:t>
      </w:r>
      <w:r w:rsidRPr="00EC4437">
        <w:rPr>
          <w:rStyle w:val="normaltextrun"/>
          <w:rFonts w:asciiTheme="minorHAnsi" w:hAnsiTheme="minorHAnsi" w:cstheme="minorHAnsi"/>
        </w:rPr>
        <w:t xml:space="preserve"> was one more time ready to step in. They have been </w:t>
      </w:r>
      <w:r w:rsidRPr="00EC4437">
        <w:rPr>
          <w:rStyle w:val="contextualspellingandgrammarerror"/>
          <w:rFonts w:asciiTheme="minorHAnsi" w:hAnsiTheme="minorHAnsi" w:cstheme="minorHAnsi"/>
        </w:rPr>
        <w:t>introduce</w:t>
      </w:r>
      <w:r w:rsidRPr="00EC4437">
        <w:rPr>
          <w:rStyle w:val="normaltextrun"/>
          <w:rFonts w:asciiTheme="minorHAnsi" w:hAnsiTheme="minorHAnsi" w:cstheme="minorHAnsi"/>
        </w:rPr>
        <w:t xml:space="preserve"> in their store frozen ready meals and it were being </w:t>
      </w:r>
      <w:r w:rsidRPr="00EC4437">
        <w:rPr>
          <w:rStyle w:val="normaltextrun"/>
          <w:rFonts w:asciiTheme="minorHAnsi" w:hAnsiTheme="minorHAnsi" w:cstheme="minorHAnsi"/>
        </w:rPr>
        <w:lastRenderedPageBreak/>
        <w:t>sold in over 100 stores. The products were cooked by the catering departments, trust-worthy and reliable suppliers. </w:t>
      </w:r>
      <w:r w:rsidRPr="00EC4437">
        <w:rPr>
          <w:rStyle w:val="eop"/>
          <w:rFonts w:asciiTheme="minorHAnsi" w:hAnsiTheme="minorHAnsi" w:cstheme="minorHAnsi"/>
        </w:rPr>
        <w:t> </w:t>
      </w:r>
    </w:p>
    <w:p w:rsidR="00435602" w:rsidRPr="00EC4437" w:rsidRDefault="00435602" w:rsidP="00EC4437">
      <w:pPr>
        <w:pStyle w:val="paragraph"/>
        <w:spacing w:before="0" w:beforeAutospacing="0" w:after="0" w:afterAutospacing="0" w:line="276" w:lineRule="auto"/>
        <w:jc w:val="both"/>
        <w:textAlignment w:val="baseline"/>
        <w:rPr>
          <w:rFonts w:asciiTheme="minorHAnsi" w:hAnsiTheme="minorHAnsi" w:cstheme="minorHAnsi"/>
        </w:rPr>
      </w:pPr>
      <w:r w:rsidRPr="00EC4437">
        <w:rPr>
          <w:rStyle w:val="normaltextrun"/>
          <w:rFonts w:asciiTheme="minorHAnsi" w:hAnsiTheme="minorHAnsi" w:cstheme="minorHAnsi"/>
        </w:rPr>
        <w:t xml:space="preserve">In </w:t>
      </w:r>
      <w:r w:rsidR="00931060">
        <w:rPr>
          <w:rStyle w:val="normaltextrun"/>
          <w:rFonts w:asciiTheme="minorHAnsi" w:hAnsiTheme="minorHAnsi" w:cstheme="minorHAnsi"/>
          <w:b/>
        </w:rPr>
        <w:t>1999s,</w:t>
      </w:r>
      <w:r w:rsidRPr="00EC4437">
        <w:rPr>
          <w:rStyle w:val="normaltextrun"/>
          <w:rFonts w:asciiTheme="minorHAnsi" w:hAnsiTheme="minorHAnsi" w:cstheme="minorHAnsi"/>
        </w:rPr>
        <w:t xml:space="preserve"> </w:t>
      </w:r>
      <w:r w:rsidRPr="00931060">
        <w:rPr>
          <w:rStyle w:val="normaltextrun"/>
          <w:rFonts w:asciiTheme="minorHAnsi" w:hAnsiTheme="minorHAnsi" w:cstheme="minorHAnsi"/>
          <w:b/>
        </w:rPr>
        <w:t>Mark and Spencer</w:t>
      </w:r>
      <w:r w:rsidRPr="00EC4437">
        <w:rPr>
          <w:rStyle w:val="normaltextrun"/>
          <w:rFonts w:asciiTheme="minorHAnsi" w:hAnsiTheme="minorHAnsi" w:cstheme="minorHAnsi"/>
        </w:rPr>
        <w:t xml:space="preserve"> have opened the</w:t>
      </w:r>
      <w:r w:rsidR="00EC4437">
        <w:rPr>
          <w:rStyle w:val="normaltextrun"/>
          <w:rFonts w:asciiTheme="minorHAnsi" w:hAnsiTheme="minorHAnsi" w:cstheme="minorHAnsi"/>
        </w:rPr>
        <w:t>ir website, (</w:t>
      </w:r>
      <w:r w:rsidR="00EC4437" w:rsidRPr="00931060">
        <w:rPr>
          <w:rStyle w:val="normaltextrun"/>
          <w:rFonts w:asciiTheme="minorHAnsi" w:hAnsiTheme="minorHAnsi" w:cstheme="minorHAnsi"/>
          <w:b/>
        </w:rPr>
        <w:t>www.marksandspencer</w:t>
      </w:r>
      <w:r w:rsidRPr="00931060">
        <w:rPr>
          <w:rStyle w:val="normaltextrun"/>
          <w:rFonts w:asciiTheme="minorHAnsi" w:hAnsiTheme="minorHAnsi" w:cstheme="minorHAnsi"/>
          <w:b/>
        </w:rPr>
        <w:t>.com</w:t>
      </w:r>
      <w:r w:rsidRPr="00EC4437">
        <w:rPr>
          <w:rStyle w:val="normaltextrun"/>
          <w:rFonts w:asciiTheme="minorHAnsi" w:hAnsiTheme="minorHAnsi" w:cstheme="minorHAnsi"/>
        </w:rPr>
        <w:t>)</w:t>
      </w:r>
      <w:r w:rsidR="003471E1" w:rsidRPr="00EC4437">
        <w:rPr>
          <w:rStyle w:val="normaltextrun"/>
          <w:rFonts w:asciiTheme="minorHAnsi" w:hAnsiTheme="minorHAnsi" w:cstheme="minorHAnsi"/>
        </w:rPr>
        <w:t>.</w:t>
      </w:r>
      <w:r w:rsidRPr="00EC4437">
        <w:rPr>
          <w:rFonts w:asciiTheme="minorHAnsi" w:hAnsiTheme="minorHAnsi" w:cstheme="minorHAnsi"/>
        </w:rPr>
        <w:br/>
      </w:r>
      <w:r w:rsidRPr="00EC4437">
        <w:rPr>
          <w:rStyle w:val="normaltextrun"/>
          <w:rFonts w:asciiTheme="minorHAnsi" w:hAnsiTheme="minorHAnsi" w:cstheme="minorHAnsi"/>
        </w:rPr>
        <w:t xml:space="preserve">In </w:t>
      </w:r>
      <w:r w:rsidRPr="00931060">
        <w:rPr>
          <w:rStyle w:val="normaltextrun"/>
          <w:rFonts w:asciiTheme="minorHAnsi" w:hAnsiTheme="minorHAnsi" w:cstheme="minorHAnsi"/>
          <w:b/>
        </w:rPr>
        <w:t>2001s</w:t>
      </w:r>
      <w:r w:rsidRPr="00EC4437">
        <w:rPr>
          <w:rStyle w:val="normaltextrun"/>
          <w:rFonts w:asciiTheme="minorHAnsi" w:hAnsiTheme="minorHAnsi" w:cstheme="minorHAnsi"/>
        </w:rPr>
        <w:t xml:space="preserve">, </w:t>
      </w:r>
      <w:r w:rsidRPr="00931060">
        <w:rPr>
          <w:rStyle w:val="normaltextrun"/>
          <w:rFonts w:asciiTheme="minorHAnsi" w:hAnsiTheme="minorHAnsi" w:cstheme="minorHAnsi"/>
          <w:b/>
        </w:rPr>
        <w:t>Marks and Spencer</w:t>
      </w:r>
      <w:r w:rsidRPr="00EC4437">
        <w:rPr>
          <w:rStyle w:val="normaltextrun"/>
          <w:rFonts w:asciiTheme="minorHAnsi" w:hAnsiTheme="minorHAnsi" w:cstheme="minorHAnsi"/>
        </w:rPr>
        <w:t xml:space="preserve"> opened the food only store, they called it “Simply Food” </w:t>
      </w:r>
      <w:r w:rsidRPr="00EC4437">
        <w:rPr>
          <w:rStyle w:val="eop"/>
          <w:rFonts w:asciiTheme="minorHAnsi" w:hAnsiTheme="minorHAnsi" w:cstheme="minorHAnsi"/>
        </w:rPr>
        <w:t> </w:t>
      </w:r>
    </w:p>
    <w:p w:rsidR="00435602" w:rsidRPr="00EC4437" w:rsidRDefault="00435602" w:rsidP="00EC4437">
      <w:pPr>
        <w:pStyle w:val="paragraph"/>
        <w:spacing w:before="0" w:beforeAutospacing="0" w:after="0" w:afterAutospacing="0" w:line="276" w:lineRule="auto"/>
        <w:jc w:val="both"/>
        <w:textAlignment w:val="baseline"/>
        <w:rPr>
          <w:rFonts w:asciiTheme="minorHAnsi" w:hAnsiTheme="minorHAnsi" w:cstheme="minorHAnsi"/>
        </w:rPr>
      </w:pPr>
      <w:r w:rsidRPr="00EC4437">
        <w:rPr>
          <w:rStyle w:val="normaltextrun"/>
          <w:rFonts w:asciiTheme="minorHAnsi" w:hAnsiTheme="minorHAnsi" w:cstheme="minorHAnsi"/>
        </w:rPr>
        <w:t xml:space="preserve">From 2005 onwards, </w:t>
      </w:r>
      <w:r w:rsidRPr="00931060">
        <w:rPr>
          <w:rStyle w:val="normaltextrun"/>
          <w:rFonts w:asciiTheme="minorHAnsi" w:hAnsiTheme="minorHAnsi" w:cstheme="minorHAnsi"/>
          <w:b/>
        </w:rPr>
        <w:t>Marks and Spencer</w:t>
      </w:r>
      <w:r w:rsidRPr="00EC4437">
        <w:rPr>
          <w:rStyle w:val="normaltextrun"/>
          <w:rFonts w:asciiTheme="minorHAnsi" w:hAnsiTheme="minorHAnsi" w:cstheme="minorHAnsi"/>
        </w:rPr>
        <w:t>, came up with a very well touched plan, they called “Plan A”, why plan A? Because it’s the first and</w:t>
      </w:r>
      <w:r w:rsidR="008C1996">
        <w:rPr>
          <w:rStyle w:val="normaltextrun"/>
          <w:rFonts w:asciiTheme="minorHAnsi" w:hAnsiTheme="minorHAnsi" w:cstheme="minorHAnsi"/>
        </w:rPr>
        <w:t xml:space="preserve"> is not a Plan B for the planet</w:t>
      </w:r>
      <w:r w:rsidR="002C5E25">
        <w:rPr>
          <w:rStyle w:val="normaltextrun"/>
          <w:rFonts w:asciiTheme="minorHAnsi" w:hAnsiTheme="minorHAnsi" w:cstheme="minorHAnsi"/>
        </w:rPr>
        <w:t>. Plan A is about giving a chance to customers to have a good impact</w:t>
      </w:r>
      <w:r w:rsidRPr="00EC4437">
        <w:rPr>
          <w:rStyle w:val="normaltextrun"/>
          <w:rFonts w:asciiTheme="minorHAnsi" w:hAnsiTheme="minorHAnsi" w:cstheme="minorHAnsi"/>
        </w:rPr>
        <w:t> </w:t>
      </w:r>
      <w:r w:rsidR="002C5E25">
        <w:rPr>
          <w:rStyle w:val="eop"/>
          <w:rFonts w:asciiTheme="minorHAnsi" w:hAnsiTheme="minorHAnsi" w:cstheme="minorHAnsi"/>
        </w:rPr>
        <w:t>on wellbeing, communities and the planet.</w:t>
      </w:r>
    </w:p>
    <w:p w:rsidR="00931060" w:rsidRDefault="00435602" w:rsidP="00EC4437">
      <w:pPr>
        <w:pStyle w:val="paragraph"/>
        <w:spacing w:before="0" w:beforeAutospacing="0" w:after="0" w:afterAutospacing="0" w:line="276" w:lineRule="auto"/>
        <w:jc w:val="both"/>
        <w:textAlignment w:val="baseline"/>
        <w:rPr>
          <w:rStyle w:val="normaltextrun"/>
          <w:rFonts w:asciiTheme="minorHAnsi" w:hAnsiTheme="minorHAnsi" w:cstheme="minorHAnsi"/>
        </w:rPr>
      </w:pPr>
      <w:r w:rsidRPr="00EC4437">
        <w:rPr>
          <w:rStyle w:val="eop"/>
          <w:rFonts w:asciiTheme="minorHAnsi" w:hAnsiTheme="minorHAnsi" w:cstheme="minorHAnsi"/>
        </w:rPr>
        <w:t> </w:t>
      </w:r>
      <w:r w:rsidRPr="00931060">
        <w:rPr>
          <w:rStyle w:val="normaltextrun"/>
          <w:rFonts w:asciiTheme="minorHAnsi" w:hAnsiTheme="minorHAnsi" w:cstheme="minorHAnsi"/>
          <w:b/>
        </w:rPr>
        <w:t>Marks and Spencer</w:t>
      </w:r>
      <w:r w:rsidRPr="00EC4437">
        <w:rPr>
          <w:rStyle w:val="normaltextrun"/>
          <w:rFonts w:asciiTheme="minorHAnsi" w:hAnsiTheme="minorHAnsi" w:cstheme="minorHAnsi"/>
        </w:rPr>
        <w:t xml:space="preserve"> during the all experience with customers in facing issues came up with a </w:t>
      </w:r>
      <w:r w:rsidRPr="00EC4437">
        <w:rPr>
          <w:rStyle w:val="contextualspellingandgrammarerror"/>
          <w:rFonts w:asciiTheme="minorHAnsi" w:hAnsiTheme="minorHAnsi" w:cstheme="minorHAnsi"/>
        </w:rPr>
        <w:t>well done</w:t>
      </w:r>
      <w:r w:rsidRPr="00EC4437">
        <w:rPr>
          <w:rStyle w:val="normaltextrun"/>
          <w:rFonts w:asciiTheme="minorHAnsi" w:hAnsiTheme="minorHAnsi" w:cstheme="minorHAnsi"/>
        </w:rPr>
        <w:t> implemented stock management to be able to provide existing customers with high standards according with their needs. This new key of efficiency in stock managemen</w:t>
      </w:r>
      <w:r w:rsidR="00931060">
        <w:rPr>
          <w:rStyle w:val="normaltextrun"/>
          <w:rFonts w:asciiTheme="minorHAnsi" w:hAnsiTheme="minorHAnsi" w:cstheme="minorHAnsi"/>
        </w:rPr>
        <w:t>t it’s all about stock</w:t>
      </w:r>
      <w:r w:rsidR="008E7076">
        <w:rPr>
          <w:rStyle w:val="normaltextrun"/>
          <w:rFonts w:asciiTheme="minorHAnsi" w:hAnsiTheme="minorHAnsi" w:cstheme="minorHAnsi"/>
        </w:rPr>
        <w:t xml:space="preserve"> accuracy and the priority is</w:t>
      </w:r>
      <w:r w:rsidR="00931060">
        <w:rPr>
          <w:rStyle w:val="normaltextrun"/>
          <w:rFonts w:asciiTheme="minorHAnsi" w:hAnsiTheme="minorHAnsi" w:cstheme="minorHAnsi"/>
        </w:rPr>
        <w:t xml:space="preserve"> having quality and availability all the time.</w:t>
      </w:r>
    </w:p>
    <w:p w:rsidR="00435602" w:rsidRPr="00EC4437" w:rsidRDefault="00435602" w:rsidP="00EC4437">
      <w:pPr>
        <w:pStyle w:val="paragraph"/>
        <w:spacing w:before="0" w:beforeAutospacing="0" w:after="0" w:afterAutospacing="0" w:line="276" w:lineRule="auto"/>
        <w:jc w:val="both"/>
        <w:textAlignment w:val="baseline"/>
        <w:rPr>
          <w:rFonts w:asciiTheme="minorHAnsi" w:hAnsiTheme="minorHAnsi" w:cstheme="minorHAnsi"/>
        </w:rPr>
      </w:pPr>
      <w:r w:rsidRPr="00EC4437">
        <w:rPr>
          <w:rStyle w:val="normaltextrun"/>
          <w:rFonts w:asciiTheme="minorHAnsi" w:hAnsiTheme="minorHAnsi" w:cstheme="minorHAnsi"/>
        </w:rPr>
        <w:t>Everything it’s </w:t>
      </w:r>
      <w:r w:rsidRPr="00EC4437">
        <w:rPr>
          <w:rStyle w:val="spellingerror"/>
          <w:rFonts w:asciiTheme="minorHAnsi" w:hAnsiTheme="minorHAnsi" w:cstheme="minorHAnsi"/>
        </w:rPr>
        <w:t>refer</w:t>
      </w:r>
      <w:r w:rsidR="00D127CD" w:rsidRPr="00EC4437">
        <w:rPr>
          <w:rStyle w:val="spellingerror"/>
          <w:rFonts w:asciiTheme="minorHAnsi" w:hAnsiTheme="minorHAnsi" w:cstheme="minorHAnsi"/>
        </w:rPr>
        <w:t>r</w:t>
      </w:r>
      <w:r w:rsidRPr="00EC4437">
        <w:rPr>
          <w:rStyle w:val="spellingerror"/>
          <w:rFonts w:asciiTheme="minorHAnsi" w:hAnsiTheme="minorHAnsi" w:cstheme="minorHAnsi"/>
        </w:rPr>
        <w:t>ing</w:t>
      </w:r>
      <w:r w:rsidRPr="00EC4437">
        <w:rPr>
          <w:rStyle w:val="normaltextrun"/>
          <w:rFonts w:asciiTheme="minorHAnsi" w:hAnsiTheme="minorHAnsi" w:cstheme="minorHAnsi"/>
        </w:rPr>
        <w:t xml:space="preserve"> to food management. Having the technology on their side, </w:t>
      </w:r>
      <w:r w:rsidRPr="00931060">
        <w:rPr>
          <w:rStyle w:val="normaltextrun"/>
          <w:rFonts w:asciiTheme="minorHAnsi" w:hAnsiTheme="minorHAnsi" w:cstheme="minorHAnsi"/>
          <w:b/>
        </w:rPr>
        <w:t>Marks and Spencer</w:t>
      </w:r>
      <w:r w:rsidRPr="00EC4437">
        <w:rPr>
          <w:rStyle w:val="normaltextrun"/>
          <w:rFonts w:asciiTheme="minorHAnsi" w:hAnsiTheme="minorHAnsi" w:cstheme="minorHAnsi"/>
        </w:rPr>
        <w:t xml:space="preserve"> used a </w:t>
      </w:r>
      <w:proofErr w:type="spellStart"/>
      <w:r w:rsidR="008E7076">
        <w:rPr>
          <w:rStyle w:val="spellingerror"/>
          <w:rFonts w:asciiTheme="minorHAnsi" w:hAnsiTheme="minorHAnsi" w:cstheme="minorHAnsi"/>
        </w:rPr>
        <w:t>computerised</w:t>
      </w:r>
      <w:proofErr w:type="spellEnd"/>
      <w:r w:rsidR="00EC4437">
        <w:rPr>
          <w:rStyle w:val="spellingerror"/>
          <w:rFonts w:asciiTheme="minorHAnsi" w:hAnsiTheme="minorHAnsi" w:cstheme="minorHAnsi"/>
        </w:rPr>
        <w:t xml:space="preserve"> s</w:t>
      </w:r>
      <w:r w:rsidRPr="00EC4437">
        <w:rPr>
          <w:rStyle w:val="normaltextrun"/>
          <w:rFonts w:asciiTheme="minorHAnsi" w:hAnsiTheme="minorHAnsi" w:cstheme="minorHAnsi"/>
        </w:rPr>
        <w:t>ystem enhances them to respond quickly, swiftly and being flexible in offering good customer service to actual customer and creating new bridges for new ones. </w:t>
      </w:r>
      <w:r w:rsidRPr="00EC4437">
        <w:rPr>
          <w:rStyle w:val="eop"/>
          <w:rFonts w:asciiTheme="minorHAnsi" w:hAnsiTheme="minorHAnsi" w:cstheme="minorHAnsi"/>
        </w:rPr>
        <w:t> </w:t>
      </w:r>
    </w:p>
    <w:p w:rsidR="00B15E5D" w:rsidRDefault="002C5E25" w:rsidP="00EC4437">
      <w:pPr>
        <w:spacing w:line="276" w:lineRule="auto"/>
        <w:jc w:val="both"/>
        <w:rPr>
          <w:rFonts w:cstheme="minorHAnsi"/>
          <w:sz w:val="24"/>
          <w:szCs w:val="24"/>
        </w:rPr>
      </w:pPr>
    </w:p>
    <w:p w:rsidR="009456EB" w:rsidRDefault="009456EB" w:rsidP="00EC4437">
      <w:pPr>
        <w:spacing w:line="276" w:lineRule="auto"/>
        <w:jc w:val="both"/>
        <w:rPr>
          <w:rFonts w:cstheme="minorHAnsi"/>
          <w:sz w:val="24"/>
          <w:szCs w:val="24"/>
        </w:rPr>
      </w:pPr>
    </w:p>
    <w:p w:rsidR="009456EB" w:rsidRDefault="009456EB" w:rsidP="00EC4437">
      <w:pPr>
        <w:spacing w:line="276" w:lineRule="auto"/>
        <w:jc w:val="both"/>
        <w:rPr>
          <w:rFonts w:cstheme="minorHAnsi"/>
          <w:sz w:val="24"/>
          <w:szCs w:val="24"/>
        </w:rPr>
      </w:pPr>
    </w:p>
    <w:p w:rsidR="009456EB" w:rsidRDefault="009456EB" w:rsidP="00EC4437">
      <w:pPr>
        <w:spacing w:line="276" w:lineRule="auto"/>
        <w:jc w:val="both"/>
        <w:rPr>
          <w:rFonts w:cstheme="minorHAnsi"/>
          <w:sz w:val="24"/>
          <w:szCs w:val="24"/>
        </w:rPr>
      </w:pPr>
    </w:p>
    <w:p w:rsidR="009456EB" w:rsidRDefault="009456EB" w:rsidP="00EC4437">
      <w:pPr>
        <w:spacing w:line="276" w:lineRule="auto"/>
        <w:jc w:val="both"/>
        <w:rPr>
          <w:rFonts w:cstheme="minorHAnsi"/>
          <w:sz w:val="24"/>
          <w:szCs w:val="24"/>
        </w:rPr>
      </w:pPr>
    </w:p>
    <w:p w:rsidR="009456EB" w:rsidRDefault="009456EB" w:rsidP="00EC4437">
      <w:pPr>
        <w:spacing w:line="276" w:lineRule="auto"/>
        <w:jc w:val="both"/>
        <w:rPr>
          <w:rFonts w:cstheme="minorHAnsi"/>
          <w:sz w:val="24"/>
          <w:szCs w:val="24"/>
        </w:rPr>
      </w:pPr>
    </w:p>
    <w:p w:rsidR="009456EB" w:rsidRDefault="009456EB" w:rsidP="00EC4437">
      <w:pPr>
        <w:spacing w:line="276" w:lineRule="auto"/>
        <w:jc w:val="both"/>
        <w:rPr>
          <w:rFonts w:cstheme="minorHAnsi"/>
          <w:sz w:val="24"/>
          <w:szCs w:val="24"/>
        </w:rPr>
      </w:pPr>
    </w:p>
    <w:p w:rsidR="009456EB" w:rsidRDefault="009456EB" w:rsidP="00EC4437">
      <w:pPr>
        <w:spacing w:line="276" w:lineRule="auto"/>
        <w:jc w:val="both"/>
        <w:rPr>
          <w:rFonts w:cstheme="minorHAnsi"/>
          <w:sz w:val="24"/>
          <w:szCs w:val="24"/>
        </w:rPr>
      </w:pPr>
    </w:p>
    <w:p w:rsidR="009456EB" w:rsidRDefault="009456EB" w:rsidP="00EC4437">
      <w:pPr>
        <w:spacing w:line="276" w:lineRule="auto"/>
        <w:jc w:val="both"/>
        <w:rPr>
          <w:rFonts w:cstheme="minorHAnsi"/>
          <w:sz w:val="24"/>
          <w:szCs w:val="24"/>
        </w:rPr>
      </w:pPr>
    </w:p>
    <w:p w:rsidR="009456EB" w:rsidRDefault="009456EB" w:rsidP="00EC4437">
      <w:pPr>
        <w:spacing w:line="276" w:lineRule="auto"/>
        <w:jc w:val="both"/>
        <w:rPr>
          <w:rFonts w:cstheme="minorHAnsi"/>
          <w:sz w:val="24"/>
          <w:szCs w:val="24"/>
        </w:rPr>
      </w:pPr>
    </w:p>
    <w:p w:rsidR="009456EB" w:rsidRDefault="009456EB" w:rsidP="00EC4437">
      <w:pPr>
        <w:spacing w:line="276" w:lineRule="auto"/>
        <w:jc w:val="both"/>
        <w:rPr>
          <w:rFonts w:cstheme="minorHAnsi"/>
          <w:sz w:val="24"/>
          <w:szCs w:val="24"/>
        </w:rPr>
      </w:pPr>
    </w:p>
    <w:p w:rsidR="009456EB" w:rsidRDefault="009456EB" w:rsidP="00EC4437">
      <w:pPr>
        <w:spacing w:line="276" w:lineRule="auto"/>
        <w:jc w:val="both"/>
        <w:rPr>
          <w:rFonts w:cstheme="minorHAnsi"/>
          <w:sz w:val="24"/>
          <w:szCs w:val="24"/>
        </w:rPr>
      </w:pPr>
    </w:p>
    <w:p w:rsidR="009456EB" w:rsidRDefault="009456EB" w:rsidP="00EC4437">
      <w:pPr>
        <w:spacing w:line="276" w:lineRule="auto"/>
        <w:jc w:val="both"/>
        <w:rPr>
          <w:rFonts w:cstheme="minorHAnsi"/>
          <w:sz w:val="24"/>
          <w:szCs w:val="24"/>
        </w:rPr>
      </w:pPr>
    </w:p>
    <w:p w:rsidR="009456EB" w:rsidRDefault="009456EB" w:rsidP="00EC4437">
      <w:pPr>
        <w:spacing w:line="276" w:lineRule="auto"/>
        <w:jc w:val="both"/>
        <w:rPr>
          <w:rFonts w:cstheme="minorHAnsi"/>
          <w:sz w:val="24"/>
          <w:szCs w:val="24"/>
        </w:rPr>
      </w:pPr>
    </w:p>
    <w:p w:rsidR="009456EB" w:rsidRDefault="009456EB" w:rsidP="00EC4437">
      <w:pPr>
        <w:spacing w:line="276" w:lineRule="auto"/>
        <w:jc w:val="both"/>
        <w:rPr>
          <w:rFonts w:cstheme="minorHAnsi"/>
          <w:sz w:val="24"/>
          <w:szCs w:val="24"/>
        </w:rPr>
      </w:pPr>
    </w:p>
    <w:p w:rsidR="002C5E25" w:rsidRDefault="002C5E25" w:rsidP="00EC4437">
      <w:pPr>
        <w:spacing w:line="276" w:lineRule="auto"/>
        <w:jc w:val="both"/>
        <w:rPr>
          <w:rFonts w:cstheme="minorHAnsi"/>
          <w:b/>
          <w:sz w:val="28"/>
          <w:szCs w:val="28"/>
        </w:rPr>
      </w:pPr>
    </w:p>
    <w:p w:rsidR="009456EB" w:rsidRDefault="009456EB" w:rsidP="00EC4437">
      <w:pPr>
        <w:spacing w:line="276" w:lineRule="auto"/>
        <w:jc w:val="both"/>
        <w:rPr>
          <w:rFonts w:cstheme="minorHAnsi"/>
          <w:b/>
          <w:sz w:val="28"/>
          <w:szCs w:val="28"/>
        </w:rPr>
      </w:pPr>
      <w:r w:rsidRPr="009456EB">
        <w:rPr>
          <w:rFonts w:cstheme="minorHAnsi"/>
          <w:b/>
          <w:sz w:val="28"/>
          <w:szCs w:val="28"/>
        </w:rPr>
        <w:lastRenderedPageBreak/>
        <w:t>Reference list</w:t>
      </w:r>
    </w:p>
    <w:p w:rsidR="009456EB" w:rsidRDefault="009456EB" w:rsidP="00EC4437">
      <w:pPr>
        <w:spacing w:line="276" w:lineRule="auto"/>
        <w:jc w:val="both"/>
        <w:rPr>
          <w:rFonts w:cstheme="minorHAnsi"/>
          <w:i/>
          <w:sz w:val="24"/>
          <w:szCs w:val="24"/>
        </w:rPr>
      </w:pPr>
      <w:r w:rsidRPr="009456EB">
        <w:rPr>
          <w:rFonts w:cstheme="minorHAnsi"/>
          <w:i/>
          <w:sz w:val="24"/>
          <w:szCs w:val="24"/>
        </w:rPr>
        <w:t>Marketing solutions via technology A Marks and Spencer case study</w:t>
      </w:r>
    </w:p>
    <w:p w:rsidR="009456EB" w:rsidRDefault="009456EB" w:rsidP="00EC4437">
      <w:pPr>
        <w:spacing w:line="276" w:lineRule="auto"/>
        <w:jc w:val="both"/>
        <w:rPr>
          <w:rFonts w:cstheme="minorHAnsi"/>
          <w:sz w:val="24"/>
          <w:szCs w:val="24"/>
        </w:rPr>
      </w:pPr>
      <w:r>
        <w:rPr>
          <w:rFonts w:cstheme="minorHAnsi"/>
          <w:i/>
          <w:sz w:val="24"/>
          <w:szCs w:val="24"/>
        </w:rPr>
        <w:t>A Sh</w:t>
      </w:r>
      <w:r w:rsidR="001744F6">
        <w:rPr>
          <w:rFonts w:cstheme="minorHAnsi"/>
          <w:i/>
          <w:sz w:val="24"/>
          <w:szCs w:val="24"/>
        </w:rPr>
        <w:t xml:space="preserve">ort History of Mark and Spencer. </w:t>
      </w:r>
      <w:r w:rsidR="001744F6" w:rsidRPr="001744F6">
        <w:rPr>
          <w:rFonts w:cstheme="minorHAnsi"/>
          <w:sz w:val="24"/>
          <w:szCs w:val="24"/>
        </w:rPr>
        <w:t xml:space="preserve">Available at: </w:t>
      </w:r>
      <w:hyperlink r:id="rId5" w:history="1">
        <w:r w:rsidR="001744F6" w:rsidRPr="001744F6">
          <w:rPr>
            <w:rStyle w:val="Hyperlink"/>
            <w:rFonts w:cstheme="minorHAnsi"/>
            <w:sz w:val="24"/>
            <w:szCs w:val="24"/>
          </w:rPr>
          <w:t>http://www.marksintime.marksandspencer.com.uk</w:t>
        </w:r>
      </w:hyperlink>
      <w:r w:rsidR="001744F6" w:rsidRPr="001744F6">
        <w:rPr>
          <w:rFonts w:cstheme="minorHAnsi"/>
          <w:sz w:val="24"/>
          <w:szCs w:val="24"/>
        </w:rPr>
        <w:t xml:space="preserve"> </w:t>
      </w:r>
      <w:r w:rsidR="001744F6">
        <w:rPr>
          <w:rFonts w:cstheme="minorHAnsi"/>
          <w:sz w:val="24"/>
          <w:szCs w:val="24"/>
        </w:rPr>
        <w:t>(Accessed: 30</w:t>
      </w:r>
      <w:r w:rsidR="001744F6" w:rsidRPr="001744F6">
        <w:rPr>
          <w:rFonts w:cstheme="minorHAnsi"/>
          <w:sz w:val="24"/>
          <w:szCs w:val="24"/>
          <w:vertAlign w:val="superscript"/>
        </w:rPr>
        <w:t>th</w:t>
      </w:r>
      <w:r w:rsidR="001744F6">
        <w:rPr>
          <w:rFonts w:cstheme="minorHAnsi"/>
          <w:sz w:val="24"/>
          <w:szCs w:val="24"/>
        </w:rPr>
        <w:t xml:space="preserve"> October 2019)</w:t>
      </w:r>
    </w:p>
    <w:p w:rsidR="001744F6" w:rsidRPr="001744F6" w:rsidRDefault="001744F6" w:rsidP="00EC4437">
      <w:pPr>
        <w:spacing w:line="276" w:lineRule="auto"/>
        <w:jc w:val="both"/>
        <w:rPr>
          <w:rFonts w:cstheme="minorHAnsi"/>
          <w:sz w:val="24"/>
          <w:szCs w:val="24"/>
        </w:rPr>
      </w:pPr>
      <w:r>
        <w:rPr>
          <w:rFonts w:cstheme="minorHAnsi"/>
          <w:sz w:val="24"/>
          <w:szCs w:val="24"/>
        </w:rPr>
        <w:t>(2019)</w:t>
      </w:r>
      <w:r w:rsidRPr="001744F6">
        <w:rPr>
          <w:rFonts w:cstheme="minorHAnsi"/>
          <w:i/>
          <w:sz w:val="24"/>
          <w:szCs w:val="24"/>
        </w:rPr>
        <w:t>The History of Marks and Spencer</w:t>
      </w:r>
      <w:r>
        <w:rPr>
          <w:rFonts w:cstheme="minorHAnsi"/>
          <w:i/>
          <w:sz w:val="24"/>
          <w:szCs w:val="24"/>
        </w:rPr>
        <w:t xml:space="preserve">. </w:t>
      </w:r>
      <w:r w:rsidRPr="001744F6">
        <w:rPr>
          <w:rFonts w:cstheme="minorHAnsi"/>
          <w:sz w:val="24"/>
          <w:szCs w:val="24"/>
        </w:rPr>
        <w:t xml:space="preserve">Available at: </w:t>
      </w:r>
      <w:hyperlink r:id="rId6" w:history="1">
        <w:r w:rsidRPr="001744F6">
          <w:rPr>
            <w:rStyle w:val="Hyperlink"/>
            <w:rFonts w:cstheme="minorHAnsi"/>
            <w:sz w:val="24"/>
            <w:szCs w:val="24"/>
          </w:rPr>
          <w:t>http://www.blog.s4rb.com.uk</w:t>
        </w:r>
      </w:hyperlink>
      <w:r w:rsidRPr="001744F6">
        <w:rPr>
          <w:rFonts w:cstheme="minorHAnsi"/>
          <w:sz w:val="24"/>
          <w:szCs w:val="24"/>
        </w:rPr>
        <w:t xml:space="preserve"> (Acces</w:t>
      </w:r>
      <w:r>
        <w:rPr>
          <w:rFonts w:cstheme="minorHAnsi"/>
          <w:sz w:val="24"/>
          <w:szCs w:val="24"/>
        </w:rPr>
        <w:t>s</w:t>
      </w:r>
      <w:r w:rsidRPr="001744F6">
        <w:rPr>
          <w:rFonts w:cstheme="minorHAnsi"/>
          <w:sz w:val="24"/>
          <w:szCs w:val="24"/>
        </w:rPr>
        <w:t>ed:</w:t>
      </w:r>
      <w:r>
        <w:rPr>
          <w:rFonts w:cstheme="minorHAnsi"/>
          <w:sz w:val="24"/>
          <w:szCs w:val="24"/>
        </w:rPr>
        <w:t xml:space="preserve"> </w:t>
      </w:r>
      <w:r w:rsidRPr="001744F6">
        <w:rPr>
          <w:rFonts w:cstheme="minorHAnsi"/>
          <w:sz w:val="24"/>
          <w:szCs w:val="24"/>
        </w:rPr>
        <w:t>30</w:t>
      </w:r>
      <w:r w:rsidRPr="001744F6">
        <w:rPr>
          <w:rFonts w:cstheme="minorHAnsi"/>
          <w:sz w:val="24"/>
          <w:szCs w:val="24"/>
          <w:vertAlign w:val="superscript"/>
        </w:rPr>
        <w:t>th</w:t>
      </w:r>
      <w:r w:rsidRPr="001744F6">
        <w:rPr>
          <w:rFonts w:cstheme="minorHAnsi"/>
          <w:sz w:val="24"/>
          <w:szCs w:val="24"/>
        </w:rPr>
        <w:t xml:space="preserve"> October 2019)</w:t>
      </w:r>
    </w:p>
    <w:p w:rsidR="001744F6" w:rsidRPr="001744F6" w:rsidRDefault="001744F6" w:rsidP="00EC4437">
      <w:pPr>
        <w:spacing w:line="276" w:lineRule="auto"/>
        <w:jc w:val="both"/>
        <w:rPr>
          <w:rFonts w:cstheme="minorHAnsi"/>
          <w:sz w:val="24"/>
          <w:szCs w:val="24"/>
        </w:rPr>
      </w:pPr>
    </w:p>
    <w:sectPr w:rsidR="001744F6" w:rsidRPr="001744F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5602"/>
    <w:rsid w:val="001744F6"/>
    <w:rsid w:val="002C5E25"/>
    <w:rsid w:val="003260CC"/>
    <w:rsid w:val="003471E1"/>
    <w:rsid w:val="00435602"/>
    <w:rsid w:val="004F7815"/>
    <w:rsid w:val="00820806"/>
    <w:rsid w:val="008C1996"/>
    <w:rsid w:val="008E7076"/>
    <w:rsid w:val="00931060"/>
    <w:rsid w:val="009456EB"/>
    <w:rsid w:val="00B66974"/>
    <w:rsid w:val="00BA3D23"/>
    <w:rsid w:val="00D127CD"/>
    <w:rsid w:val="00EC44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2FB3173-03F0-4695-B93D-A6C49AA4C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3560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435602"/>
  </w:style>
  <w:style w:type="character" w:customStyle="1" w:styleId="spellingerror">
    <w:name w:val="spellingerror"/>
    <w:basedOn w:val="DefaultParagraphFont"/>
    <w:rsid w:val="00435602"/>
  </w:style>
  <w:style w:type="character" w:customStyle="1" w:styleId="eop">
    <w:name w:val="eop"/>
    <w:basedOn w:val="DefaultParagraphFont"/>
    <w:rsid w:val="00435602"/>
  </w:style>
  <w:style w:type="character" w:customStyle="1" w:styleId="contextualspellingandgrammarerror">
    <w:name w:val="contextualspellingandgrammarerror"/>
    <w:basedOn w:val="DefaultParagraphFont"/>
    <w:rsid w:val="00435602"/>
  </w:style>
  <w:style w:type="character" w:customStyle="1" w:styleId="scxw192398622">
    <w:name w:val="scxw192398622"/>
    <w:basedOn w:val="DefaultParagraphFont"/>
    <w:rsid w:val="00435602"/>
  </w:style>
  <w:style w:type="character" w:styleId="Hyperlink">
    <w:name w:val="Hyperlink"/>
    <w:basedOn w:val="DefaultParagraphFont"/>
    <w:uiPriority w:val="99"/>
    <w:unhideWhenUsed/>
    <w:rsid w:val="001744F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65170613">
      <w:bodyDiv w:val="1"/>
      <w:marLeft w:val="0"/>
      <w:marRight w:val="0"/>
      <w:marTop w:val="0"/>
      <w:marBottom w:val="0"/>
      <w:divBdr>
        <w:top w:val="none" w:sz="0" w:space="0" w:color="auto"/>
        <w:left w:val="none" w:sz="0" w:space="0" w:color="auto"/>
        <w:bottom w:val="none" w:sz="0" w:space="0" w:color="auto"/>
        <w:right w:val="none" w:sz="0" w:space="0" w:color="auto"/>
      </w:divBdr>
      <w:divsChild>
        <w:div w:id="2022390184">
          <w:marLeft w:val="0"/>
          <w:marRight w:val="0"/>
          <w:marTop w:val="0"/>
          <w:marBottom w:val="0"/>
          <w:divBdr>
            <w:top w:val="none" w:sz="0" w:space="0" w:color="auto"/>
            <w:left w:val="none" w:sz="0" w:space="0" w:color="auto"/>
            <w:bottom w:val="none" w:sz="0" w:space="0" w:color="auto"/>
            <w:right w:val="none" w:sz="0" w:space="0" w:color="auto"/>
          </w:divBdr>
        </w:div>
        <w:div w:id="215748357">
          <w:marLeft w:val="0"/>
          <w:marRight w:val="0"/>
          <w:marTop w:val="0"/>
          <w:marBottom w:val="0"/>
          <w:divBdr>
            <w:top w:val="none" w:sz="0" w:space="0" w:color="auto"/>
            <w:left w:val="none" w:sz="0" w:space="0" w:color="auto"/>
            <w:bottom w:val="none" w:sz="0" w:space="0" w:color="auto"/>
            <w:right w:val="none" w:sz="0" w:space="0" w:color="auto"/>
          </w:divBdr>
        </w:div>
        <w:div w:id="904799041">
          <w:marLeft w:val="0"/>
          <w:marRight w:val="0"/>
          <w:marTop w:val="0"/>
          <w:marBottom w:val="0"/>
          <w:divBdr>
            <w:top w:val="none" w:sz="0" w:space="0" w:color="auto"/>
            <w:left w:val="none" w:sz="0" w:space="0" w:color="auto"/>
            <w:bottom w:val="none" w:sz="0" w:space="0" w:color="auto"/>
            <w:right w:val="none" w:sz="0" w:space="0" w:color="auto"/>
          </w:divBdr>
        </w:div>
        <w:div w:id="2068529668">
          <w:marLeft w:val="0"/>
          <w:marRight w:val="0"/>
          <w:marTop w:val="0"/>
          <w:marBottom w:val="0"/>
          <w:divBdr>
            <w:top w:val="none" w:sz="0" w:space="0" w:color="auto"/>
            <w:left w:val="none" w:sz="0" w:space="0" w:color="auto"/>
            <w:bottom w:val="none" w:sz="0" w:space="0" w:color="auto"/>
            <w:right w:val="none" w:sz="0" w:space="0" w:color="auto"/>
          </w:divBdr>
        </w:div>
        <w:div w:id="803739960">
          <w:marLeft w:val="0"/>
          <w:marRight w:val="0"/>
          <w:marTop w:val="0"/>
          <w:marBottom w:val="0"/>
          <w:divBdr>
            <w:top w:val="none" w:sz="0" w:space="0" w:color="auto"/>
            <w:left w:val="none" w:sz="0" w:space="0" w:color="auto"/>
            <w:bottom w:val="none" w:sz="0" w:space="0" w:color="auto"/>
            <w:right w:val="none" w:sz="0" w:space="0" w:color="auto"/>
          </w:divBdr>
        </w:div>
        <w:div w:id="169031986">
          <w:marLeft w:val="0"/>
          <w:marRight w:val="0"/>
          <w:marTop w:val="0"/>
          <w:marBottom w:val="0"/>
          <w:divBdr>
            <w:top w:val="none" w:sz="0" w:space="0" w:color="auto"/>
            <w:left w:val="none" w:sz="0" w:space="0" w:color="auto"/>
            <w:bottom w:val="none" w:sz="0" w:space="0" w:color="auto"/>
            <w:right w:val="none" w:sz="0" w:space="0" w:color="auto"/>
          </w:divBdr>
        </w:div>
        <w:div w:id="1541893149">
          <w:marLeft w:val="0"/>
          <w:marRight w:val="0"/>
          <w:marTop w:val="0"/>
          <w:marBottom w:val="0"/>
          <w:divBdr>
            <w:top w:val="none" w:sz="0" w:space="0" w:color="auto"/>
            <w:left w:val="none" w:sz="0" w:space="0" w:color="auto"/>
            <w:bottom w:val="none" w:sz="0" w:space="0" w:color="auto"/>
            <w:right w:val="none" w:sz="0" w:space="0" w:color="auto"/>
          </w:divBdr>
        </w:div>
        <w:div w:id="862128281">
          <w:marLeft w:val="0"/>
          <w:marRight w:val="0"/>
          <w:marTop w:val="0"/>
          <w:marBottom w:val="0"/>
          <w:divBdr>
            <w:top w:val="none" w:sz="0" w:space="0" w:color="auto"/>
            <w:left w:val="none" w:sz="0" w:space="0" w:color="auto"/>
            <w:bottom w:val="none" w:sz="0" w:space="0" w:color="auto"/>
            <w:right w:val="none" w:sz="0" w:space="0" w:color="auto"/>
          </w:divBdr>
        </w:div>
        <w:div w:id="1390036001">
          <w:marLeft w:val="0"/>
          <w:marRight w:val="0"/>
          <w:marTop w:val="0"/>
          <w:marBottom w:val="0"/>
          <w:divBdr>
            <w:top w:val="none" w:sz="0" w:space="0" w:color="auto"/>
            <w:left w:val="none" w:sz="0" w:space="0" w:color="auto"/>
            <w:bottom w:val="none" w:sz="0" w:space="0" w:color="auto"/>
            <w:right w:val="none" w:sz="0" w:space="0" w:color="auto"/>
          </w:divBdr>
        </w:div>
        <w:div w:id="1182470789">
          <w:marLeft w:val="0"/>
          <w:marRight w:val="0"/>
          <w:marTop w:val="0"/>
          <w:marBottom w:val="0"/>
          <w:divBdr>
            <w:top w:val="none" w:sz="0" w:space="0" w:color="auto"/>
            <w:left w:val="none" w:sz="0" w:space="0" w:color="auto"/>
            <w:bottom w:val="none" w:sz="0" w:space="0" w:color="auto"/>
            <w:right w:val="none" w:sz="0" w:space="0" w:color="auto"/>
          </w:divBdr>
        </w:div>
        <w:div w:id="145558149">
          <w:marLeft w:val="0"/>
          <w:marRight w:val="0"/>
          <w:marTop w:val="0"/>
          <w:marBottom w:val="0"/>
          <w:divBdr>
            <w:top w:val="none" w:sz="0" w:space="0" w:color="auto"/>
            <w:left w:val="none" w:sz="0" w:space="0" w:color="auto"/>
            <w:bottom w:val="none" w:sz="0" w:space="0" w:color="auto"/>
            <w:right w:val="none" w:sz="0" w:space="0" w:color="auto"/>
          </w:divBdr>
        </w:div>
        <w:div w:id="624194310">
          <w:marLeft w:val="0"/>
          <w:marRight w:val="0"/>
          <w:marTop w:val="0"/>
          <w:marBottom w:val="0"/>
          <w:divBdr>
            <w:top w:val="none" w:sz="0" w:space="0" w:color="auto"/>
            <w:left w:val="none" w:sz="0" w:space="0" w:color="auto"/>
            <w:bottom w:val="none" w:sz="0" w:space="0" w:color="auto"/>
            <w:right w:val="none" w:sz="0" w:space="0" w:color="auto"/>
          </w:divBdr>
        </w:div>
        <w:div w:id="1272938321">
          <w:marLeft w:val="0"/>
          <w:marRight w:val="0"/>
          <w:marTop w:val="0"/>
          <w:marBottom w:val="0"/>
          <w:divBdr>
            <w:top w:val="none" w:sz="0" w:space="0" w:color="auto"/>
            <w:left w:val="none" w:sz="0" w:space="0" w:color="auto"/>
            <w:bottom w:val="none" w:sz="0" w:space="0" w:color="auto"/>
            <w:right w:val="none" w:sz="0" w:space="0" w:color="auto"/>
          </w:divBdr>
        </w:div>
        <w:div w:id="1789352612">
          <w:marLeft w:val="0"/>
          <w:marRight w:val="0"/>
          <w:marTop w:val="0"/>
          <w:marBottom w:val="0"/>
          <w:divBdr>
            <w:top w:val="none" w:sz="0" w:space="0" w:color="auto"/>
            <w:left w:val="none" w:sz="0" w:space="0" w:color="auto"/>
            <w:bottom w:val="none" w:sz="0" w:space="0" w:color="auto"/>
            <w:right w:val="none" w:sz="0" w:space="0" w:color="auto"/>
          </w:divBdr>
        </w:div>
        <w:div w:id="1881428851">
          <w:marLeft w:val="0"/>
          <w:marRight w:val="0"/>
          <w:marTop w:val="0"/>
          <w:marBottom w:val="0"/>
          <w:divBdr>
            <w:top w:val="none" w:sz="0" w:space="0" w:color="auto"/>
            <w:left w:val="none" w:sz="0" w:space="0" w:color="auto"/>
            <w:bottom w:val="none" w:sz="0" w:space="0" w:color="auto"/>
            <w:right w:val="none" w:sz="0" w:space="0" w:color="auto"/>
          </w:divBdr>
        </w:div>
        <w:div w:id="105976844">
          <w:marLeft w:val="0"/>
          <w:marRight w:val="0"/>
          <w:marTop w:val="0"/>
          <w:marBottom w:val="0"/>
          <w:divBdr>
            <w:top w:val="none" w:sz="0" w:space="0" w:color="auto"/>
            <w:left w:val="none" w:sz="0" w:space="0" w:color="auto"/>
            <w:bottom w:val="none" w:sz="0" w:space="0" w:color="auto"/>
            <w:right w:val="none" w:sz="0" w:space="0" w:color="auto"/>
          </w:divBdr>
        </w:div>
        <w:div w:id="724911307">
          <w:marLeft w:val="0"/>
          <w:marRight w:val="0"/>
          <w:marTop w:val="0"/>
          <w:marBottom w:val="0"/>
          <w:divBdr>
            <w:top w:val="none" w:sz="0" w:space="0" w:color="auto"/>
            <w:left w:val="none" w:sz="0" w:space="0" w:color="auto"/>
            <w:bottom w:val="none" w:sz="0" w:space="0" w:color="auto"/>
            <w:right w:val="none" w:sz="0" w:space="0" w:color="auto"/>
          </w:divBdr>
        </w:div>
        <w:div w:id="804858089">
          <w:marLeft w:val="0"/>
          <w:marRight w:val="0"/>
          <w:marTop w:val="0"/>
          <w:marBottom w:val="0"/>
          <w:divBdr>
            <w:top w:val="none" w:sz="0" w:space="0" w:color="auto"/>
            <w:left w:val="none" w:sz="0" w:space="0" w:color="auto"/>
            <w:bottom w:val="none" w:sz="0" w:space="0" w:color="auto"/>
            <w:right w:val="none" w:sz="0" w:space="0" w:color="auto"/>
          </w:divBdr>
        </w:div>
        <w:div w:id="291106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blog.s4rb.com.uk" TargetMode="External"/><Relationship Id="rId5" Type="http://schemas.openxmlformats.org/officeDocument/2006/relationships/hyperlink" Target="http://www.marksintime.marksandspencer.com.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3BBB77-E9D3-4741-8A93-52E6D981E0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3</Pages>
  <Words>585</Words>
  <Characters>2949</Characters>
  <Application>Microsoft Office Word</Application>
  <DocSecurity>0</DocSecurity>
  <Lines>70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9</cp:revision>
  <dcterms:created xsi:type="dcterms:W3CDTF">2019-10-29T21:10:00Z</dcterms:created>
  <dcterms:modified xsi:type="dcterms:W3CDTF">2019-11-04T21:48:00Z</dcterms:modified>
</cp:coreProperties>
</file>